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2D966" w14:textId="77777777" w:rsidR="00626ED3" w:rsidRDefault="00004F9B" w:rsidP="00D901C7">
      <w:pPr>
        <w:pStyle w:val="Cog-H2a"/>
        <w:ind w:left="2880"/>
      </w:pPr>
      <w:r>
        <w:t>Jeyan Gopalakrishnan</w:t>
      </w:r>
    </w:p>
    <w:p w14:paraId="3DFB1471" w14:textId="77777777" w:rsidR="0004028B" w:rsidRDefault="0004028B" w:rsidP="0004028B">
      <w:pPr>
        <w:pStyle w:val="Cog-body"/>
        <w:ind w:left="0"/>
      </w:pPr>
      <w:r>
        <w:t xml:space="preserve">Email: </w:t>
      </w:r>
      <w:hyperlink r:id="rId8" w:history="1">
        <w:r w:rsidR="00260117" w:rsidRPr="00E575CF">
          <w:rPr>
            <w:rStyle w:val="Hyperlink"/>
          </w:rPr>
          <w:t>gjeyan@gmail.com</w:t>
        </w:r>
      </w:hyperlink>
    </w:p>
    <w:p w14:paraId="644C0C97" w14:textId="77777777" w:rsidR="0004028B" w:rsidRPr="0004028B" w:rsidRDefault="0004028B" w:rsidP="0004028B">
      <w:pPr>
        <w:pStyle w:val="Cog-body"/>
        <w:ind w:left="0"/>
      </w:pPr>
      <w:r>
        <w:t>Mobile: +</w:t>
      </w:r>
      <w:r w:rsidR="00260117">
        <w:t>9</w:t>
      </w:r>
      <w:r>
        <w:t xml:space="preserve">1 </w:t>
      </w:r>
      <w:r w:rsidR="00260117">
        <w:t>9442528530</w:t>
      </w:r>
    </w:p>
    <w:p w14:paraId="548BD904" w14:textId="77777777" w:rsidR="009F1D3F" w:rsidRDefault="007714DB" w:rsidP="00D901C7">
      <w:pPr>
        <w:pStyle w:val="Cog-body"/>
        <w:ind w:left="2880"/>
        <w:rPr>
          <w:b/>
        </w:rPr>
      </w:pPr>
      <w:r>
        <w:tab/>
      </w:r>
      <w:r w:rsidR="004D0BF1">
        <w:t xml:space="preserve"> </w:t>
      </w:r>
    </w:p>
    <w:p w14:paraId="14115854" w14:textId="77777777" w:rsidR="004F5752" w:rsidRDefault="00D60BF8" w:rsidP="00430346">
      <w:pPr>
        <w:pStyle w:val="Cog-H2a"/>
      </w:pPr>
      <w:r>
        <w:t>Career Story</w:t>
      </w:r>
    </w:p>
    <w:p w14:paraId="78765B3D" w14:textId="77777777" w:rsidR="006C52FA" w:rsidRDefault="006C52FA" w:rsidP="00D51F8C">
      <w:pPr>
        <w:pStyle w:val="Cog-body"/>
        <w:numPr>
          <w:ilvl w:val="0"/>
          <w:numId w:val="18"/>
        </w:numPr>
      </w:pPr>
      <w:r>
        <w:t>Developed</w:t>
      </w:r>
      <w:r w:rsidR="00FC3CD6">
        <w:t xml:space="preserve"> a rule engine UI  using vanilla Javascript which allowed user to dynamically define rules </w:t>
      </w:r>
      <w:r w:rsidR="00E05771">
        <w:t>and these rules were later used to form dynamic queries</w:t>
      </w:r>
      <w:r>
        <w:t>.</w:t>
      </w:r>
    </w:p>
    <w:p w14:paraId="6F97335C" w14:textId="77777777" w:rsidR="00C2712B" w:rsidRDefault="006C52FA" w:rsidP="00D51F8C">
      <w:pPr>
        <w:pStyle w:val="Cog-body"/>
        <w:numPr>
          <w:ilvl w:val="0"/>
          <w:numId w:val="18"/>
        </w:numPr>
      </w:pPr>
      <w:r>
        <w:t xml:space="preserve">Developed </w:t>
      </w:r>
      <w:r w:rsidR="00E05771">
        <w:t xml:space="preserve">an AJAX based generic paging framework in vanilla Javascript which </w:t>
      </w:r>
      <w:r w:rsidR="00F212EB">
        <w:t xml:space="preserve">helped other </w:t>
      </w:r>
      <w:r w:rsidR="00E05771">
        <w:t>developers to build UI paging quickly for grids</w:t>
      </w:r>
      <w:r w:rsidR="00F212EB">
        <w:t xml:space="preserve"> eliminating boilerplate code</w:t>
      </w:r>
      <w:r w:rsidR="00E05771">
        <w:t>.</w:t>
      </w:r>
    </w:p>
    <w:p w14:paraId="169A4889" w14:textId="77777777" w:rsidR="005F2DD6" w:rsidRDefault="00C2712B" w:rsidP="00D51F8C">
      <w:pPr>
        <w:pStyle w:val="Cog-body"/>
        <w:numPr>
          <w:ilvl w:val="0"/>
          <w:numId w:val="18"/>
        </w:numPr>
      </w:pPr>
      <w:r>
        <w:t>P</w:t>
      </w:r>
      <w:r w:rsidR="00F212EB">
        <w:t>roposed an idea of using self-extracting archive file for the deployment and the implementation totally eliminated the long deployment process</w:t>
      </w:r>
      <w:r>
        <w:t xml:space="preserve"> of deploying PERL scripts manually to 80+ linux servers</w:t>
      </w:r>
      <w:r w:rsidR="00F212EB">
        <w:t>.</w:t>
      </w:r>
    </w:p>
    <w:p w14:paraId="37DD69D7" w14:textId="77777777" w:rsidR="00364EC9" w:rsidRDefault="006A3118" w:rsidP="00D51F8C">
      <w:pPr>
        <w:pStyle w:val="Cog-body"/>
        <w:numPr>
          <w:ilvl w:val="0"/>
          <w:numId w:val="18"/>
        </w:numPr>
      </w:pPr>
      <w:r>
        <w:t>Wr</w:t>
      </w:r>
      <w:r w:rsidR="005F2DD6">
        <w:t>ote</w:t>
      </w:r>
      <w:r>
        <w:t xml:space="preserve"> an interpreter for the domain specific language of </w:t>
      </w:r>
      <w:r w:rsidR="00364EC9">
        <w:t xml:space="preserve">my project(IVR) </w:t>
      </w:r>
      <w:r>
        <w:t>in Java</w:t>
      </w:r>
      <w:r w:rsidR="00364EC9">
        <w:t>.</w:t>
      </w:r>
    </w:p>
    <w:p w14:paraId="44322E2E" w14:textId="77777777" w:rsidR="00552D7B" w:rsidRDefault="006A3118" w:rsidP="00D51F8C">
      <w:pPr>
        <w:pStyle w:val="Cog-body"/>
        <w:numPr>
          <w:ilvl w:val="0"/>
          <w:numId w:val="18"/>
        </w:numPr>
      </w:pPr>
      <w:r>
        <w:t>Licensed the source code of Flex amCharts library and analyzed it to implement a complex functionality in IVR Charts which was not natively supported by Flex amCharts</w:t>
      </w:r>
      <w:r w:rsidR="00364EC9">
        <w:t>.</w:t>
      </w:r>
    </w:p>
    <w:p w14:paraId="542262B7" w14:textId="77777777" w:rsidR="008D2911" w:rsidRDefault="008B6FF0" w:rsidP="00D51F8C">
      <w:pPr>
        <w:pStyle w:val="Cog-body"/>
        <w:numPr>
          <w:ilvl w:val="0"/>
          <w:numId w:val="18"/>
        </w:numPr>
      </w:pPr>
      <w:r>
        <w:t>Proposed and i</w:t>
      </w:r>
      <w:r w:rsidR="006A3118">
        <w:t>mplemented a framework which allowed developers to quickly run repeated arbitrary commands in servers(checking whether an agent is running etc)</w:t>
      </w:r>
      <w:r>
        <w:t xml:space="preserve"> and these commands are configured in an XML file and provided various means of output. An UI which can be used by developers to use this framework was later developed. An automation monitoring tool was developed on top of this framework.</w:t>
      </w:r>
    </w:p>
    <w:p w14:paraId="4631F5AD" w14:textId="77777777" w:rsidR="001E799E" w:rsidRDefault="00796D8E" w:rsidP="00D51F8C">
      <w:pPr>
        <w:pStyle w:val="Cog-body"/>
        <w:numPr>
          <w:ilvl w:val="0"/>
          <w:numId w:val="18"/>
        </w:numPr>
      </w:pPr>
      <w:r>
        <w:t>Proposed and implemented a headless browser(P</w:t>
      </w:r>
      <w:r w:rsidRPr="00796D8E">
        <w:t>hantomjs</w:t>
      </w:r>
      <w:r>
        <w:t>) based solution for offline distribution of IVR charts which totally eliminated the duplicate effort of building charts in servers side technologies</w:t>
      </w:r>
      <w:r w:rsidR="00BD352F">
        <w:t>.</w:t>
      </w:r>
    </w:p>
    <w:p w14:paraId="05AAB69B" w14:textId="77777777" w:rsidR="003721E3" w:rsidRDefault="00864149" w:rsidP="00D51F8C">
      <w:pPr>
        <w:pStyle w:val="Cog-body"/>
        <w:numPr>
          <w:ilvl w:val="0"/>
          <w:numId w:val="18"/>
        </w:numPr>
      </w:pPr>
      <w:r>
        <w:t xml:space="preserve">Proposed and implemented </w:t>
      </w:r>
      <w:r w:rsidR="00E758A4">
        <w:t>infinite scrolling in new HTML UI which used mongodb in the backend.</w:t>
      </w:r>
      <w:r w:rsidR="00B44712">
        <w:t xml:space="preserve"> </w:t>
      </w:r>
    </w:p>
    <w:p w14:paraId="012C1A1A" w14:textId="77777777" w:rsidR="0054753C" w:rsidRDefault="00B44712" w:rsidP="00D51F8C">
      <w:pPr>
        <w:pStyle w:val="Cog-body"/>
        <w:numPr>
          <w:ilvl w:val="0"/>
          <w:numId w:val="18"/>
        </w:numPr>
      </w:pPr>
      <w:r>
        <w:t>Migrated the entire infrastructure from traditional Redhat Linux based Virtual machine’s to Docker containers.</w:t>
      </w:r>
    </w:p>
    <w:p w14:paraId="13F1F6FE" w14:textId="77777777" w:rsidR="00060284" w:rsidRDefault="00060284" w:rsidP="0054753C">
      <w:pPr>
        <w:pStyle w:val="Cog-body"/>
      </w:pPr>
    </w:p>
    <w:p w14:paraId="449D33CF" w14:textId="77777777" w:rsidR="00060284" w:rsidRPr="0054753C" w:rsidRDefault="00060284" w:rsidP="002A0CA1">
      <w:pPr>
        <w:pStyle w:val="Cog-H2a"/>
      </w:pPr>
      <w:r>
        <w:t>Experience Summary</w:t>
      </w:r>
    </w:p>
    <w:p w14:paraId="5DD960C1" w14:textId="4C5D789E" w:rsidR="004F5752" w:rsidRPr="004F5752" w:rsidRDefault="004F5752" w:rsidP="004F5752">
      <w:pPr>
        <w:pStyle w:val="Cog-body"/>
        <w:numPr>
          <w:ilvl w:val="0"/>
          <w:numId w:val="1"/>
        </w:numPr>
        <w:ind w:left="1080"/>
        <w:rPr>
          <w:rFonts w:cs="Arial"/>
        </w:rPr>
      </w:pPr>
      <w:r>
        <w:t>Having 1</w:t>
      </w:r>
      <w:r w:rsidR="006F3770">
        <w:t>3</w:t>
      </w:r>
      <w:r w:rsidRPr="0016366A">
        <w:t xml:space="preserve"> years of </w:t>
      </w:r>
      <w:r>
        <w:t xml:space="preserve">total </w:t>
      </w:r>
      <w:r w:rsidRPr="0016366A">
        <w:t>experience</w:t>
      </w:r>
      <w:r>
        <w:t xml:space="preserve"> in developing </w:t>
      </w:r>
      <w:r w:rsidRPr="00361D1C">
        <w:t>web applications</w:t>
      </w:r>
      <w:r>
        <w:t xml:space="preserve"> using Java/J2EE technologies. </w:t>
      </w:r>
      <w:r>
        <w:rPr>
          <w:rFonts w:cs="Arial"/>
        </w:rPr>
        <w:t>Having</w:t>
      </w:r>
      <w:r w:rsidRPr="00EB109E">
        <w:rPr>
          <w:rFonts w:cs="Arial"/>
        </w:rPr>
        <w:t xml:space="preserve"> 4+ years of Team Lead experience with a passion for gathering functional and technical details for the new requirement/change control. Efficient in getting clarifications for new requirement by doing impact analysis for the existing </w:t>
      </w:r>
      <w:r w:rsidR="00367932" w:rsidRPr="00EB109E">
        <w:rPr>
          <w:rFonts w:cs="Arial"/>
        </w:rPr>
        <w:t>code</w:t>
      </w:r>
      <w:r w:rsidR="00367932">
        <w:t>. Having</w:t>
      </w:r>
      <w:r>
        <w:t xml:space="preserve"> more than </w:t>
      </w:r>
      <w:r w:rsidR="00A24AA6">
        <w:t>6</w:t>
      </w:r>
      <w:r>
        <w:t xml:space="preserve"> years of experience in </w:t>
      </w:r>
      <w:r w:rsidRPr="007950E0">
        <w:rPr>
          <w:b/>
        </w:rPr>
        <w:t>Agile</w:t>
      </w:r>
      <w:r>
        <w:t xml:space="preserve"> methodology using </w:t>
      </w:r>
      <w:r w:rsidRPr="003F79D4">
        <w:rPr>
          <w:b/>
        </w:rPr>
        <w:t>Scrum</w:t>
      </w:r>
      <w:r>
        <w:t>.</w:t>
      </w:r>
    </w:p>
    <w:p w14:paraId="7761B875" w14:textId="77777777" w:rsidR="00191F38" w:rsidRPr="007E1AF3" w:rsidRDefault="004F5752" w:rsidP="004F5752">
      <w:pPr>
        <w:pStyle w:val="Cog-body"/>
        <w:numPr>
          <w:ilvl w:val="0"/>
          <w:numId w:val="1"/>
        </w:numPr>
        <w:ind w:left="1080"/>
        <w:rPr>
          <w:rFonts w:cs="Arial"/>
        </w:rPr>
      </w:pPr>
      <w:r w:rsidRPr="00A351E1">
        <w:rPr>
          <w:b/>
        </w:rPr>
        <w:t xml:space="preserve">Full Stack </w:t>
      </w:r>
      <w:r w:rsidR="00A351E1" w:rsidRPr="00A351E1">
        <w:rPr>
          <w:b/>
        </w:rPr>
        <w:t>D</w:t>
      </w:r>
      <w:r w:rsidRPr="00A351E1">
        <w:rPr>
          <w:b/>
        </w:rPr>
        <w:t>eveloper</w:t>
      </w:r>
      <w:r>
        <w:t xml:space="preserve"> having good working knowledge in </w:t>
      </w:r>
      <w:r w:rsidRPr="004F5752">
        <w:rPr>
          <w:b/>
        </w:rPr>
        <w:t>Java8,</w:t>
      </w:r>
      <w:r w:rsidR="000D3CAB">
        <w:rPr>
          <w:b/>
        </w:rPr>
        <w:t xml:space="preserve"> </w:t>
      </w:r>
      <w:r w:rsidR="00105FD5">
        <w:rPr>
          <w:b/>
        </w:rPr>
        <w:t>Spring Boot,</w:t>
      </w:r>
      <w:r w:rsidR="006829B1" w:rsidRPr="006829B1">
        <w:rPr>
          <w:b/>
        </w:rPr>
        <w:t xml:space="preserve"> </w:t>
      </w:r>
      <w:r w:rsidR="006829B1">
        <w:rPr>
          <w:b/>
        </w:rPr>
        <w:t>Restful</w:t>
      </w:r>
      <w:r w:rsidR="00105FD5">
        <w:rPr>
          <w:b/>
        </w:rPr>
        <w:t xml:space="preserve"> </w:t>
      </w:r>
      <w:r w:rsidR="00EC2001">
        <w:rPr>
          <w:b/>
        </w:rPr>
        <w:t>Web Services,</w:t>
      </w:r>
      <w:r w:rsidRPr="004F5752">
        <w:rPr>
          <w:b/>
        </w:rPr>
        <w:t xml:space="preserve"> </w:t>
      </w:r>
      <w:r w:rsidR="00430346">
        <w:rPr>
          <w:b/>
        </w:rPr>
        <w:t>Angular</w:t>
      </w:r>
      <w:r w:rsidR="003C6B11">
        <w:rPr>
          <w:b/>
        </w:rPr>
        <w:t>JS</w:t>
      </w:r>
      <w:r w:rsidR="00430346">
        <w:rPr>
          <w:b/>
        </w:rPr>
        <w:t xml:space="preserve">, </w:t>
      </w:r>
      <w:r w:rsidRPr="004F5752">
        <w:rPr>
          <w:b/>
        </w:rPr>
        <w:t>Oracle</w:t>
      </w:r>
      <w:r w:rsidR="00191F38">
        <w:rPr>
          <w:b/>
        </w:rPr>
        <w:t xml:space="preserve"> </w:t>
      </w:r>
      <w:r w:rsidR="00191F38" w:rsidRPr="00191F38">
        <w:t>and</w:t>
      </w:r>
      <w:r w:rsidR="00191F38">
        <w:rPr>
          <w:b/>
        </w:rPr>
        <w:t xml:space="preserve"> </w:t>
      </w:r>
      <w:r w:rsidR="0061412D">
        <w:rPr>
          <w:b/>
        </w:rPr>
        <w:t>JMS</w:t>
      </w:r>
      <w:r w:rsidR="00191F38">
        <w:t>.</w:t>
      </w:r>
    </w:p>
    <w:p w14:paraId="7AEE535E" w14:textId="77777777" w:rsidR="007E1AF3" w:rsidRPr="000C23AD" w:rsidRDefault="007E1AF3" w:rsidP="004F5752">
      <w:pPr>
        <w:pStyle w:val="Cog-body"/>
        <w:numPr>
          <w:ilvl w:val="0"/>
          <w:numId w:val="1"/>
        </w:numPr>
        <w:ind w:left="1080"/>
        <w:rPr>
          <w:rFonts w:cs="Arial"/>
        </w:rPr>
      </w:pPr>
      <w:r w:rsidRPr="007E1AF3">
        <w:t>Good knowledge in</w:t>
      </w:r>
      <w:r>
        <w:rPr>
          <w:b/>
        </w:rPr>
        <w:t xml:space="preserve"> Java8 </w:t>
      </w:r>
      <w:r w:rsidRPr="007E1AF3">
        <w:t>features like</w:t>
      </w:r>
      <w:r>
        <w:rPr>
          <w:b/>
        </w:rPr>
        <w:t xml:space="preserve"> Lambdas, Streams </w:t>
      </w:r>
      <w:r w:rsidRPr="000C23AD">
        <w:t>and</w:t>
      </w:r>
      <w:r>
        <w:rPr>
          <w:b/>
        </w:rPr>
        <w:t xml:space="preserve"> concurrency.</w:t>
      </w:r>
    </w:p>
    <w:p w14:paraId="24012886" w14:textId="77777777" w:rsidR="000C23AD" w:rsidRDefault="000C23AD" w:rsidP="000C23AD">
      <w:pPr>
        <w:pStyle w:val="Cog-body"/>
        <w:numPr>
          <w:ilvl w:val="0"/>
          <w:numId w:val="1"/>
        </w:numPr>
        <w:ind w:left="1080"/>
      </w:pPr>
      <w:r w:rsidRPr="00D02BF4">
        <w:t xml:space="preserve">Hands on experience in Web development using </w:t>
      </w:r>
      <w:r w:rsidRPr="00D02BF4">
        <w:rPr>
          <w:b/>
        </w:rPr>
        <w:t>Angular</w:t>
      </w:r>
      <w:r w:rsidRPr="00D02BF4">
        <w:t>.</w:t>
      </w:r>
    </w:p>
    <w:p w14:paraId="5B7C5B65" w14:textId="2EF2503C" w:rsidR="002D3161" w:rsidRDefault="002D3161" w:rsidP="000C23AD">
      <w:pPr>
        <w:pStyle w:val="Cog-body"/>
        <w:numPr>
          <w:ilvl w:val="0"/>
          <w:numId w:val="1"/>
        </w:numPr>
        <w:ind w:left="1080"/>
      </w:pPr>
      <w:r>
        <w:t xml:space="preserve">Good knowledge in </w:t>
      </w:r>
      <w:r w:rsidRPr="002D3161">
        <w:rPr>
          <w:b/>
        </w:rPr>
        <w:t>DevOPS</w:t>
      </w:r>
      <w:r>
        <w:t xml:space="preserve"> concepts like continuous Integration and continuous Delivery.</w:t>
      </w:r>
    </w:p>
    <w:p w14:paraId="20FCD26F" w14:textId="03109E95" w:rsidR="00BA0912" w:rsidRPr="000C23AD" w:rsidRDefault="00BA0912" w:rsidP="000C23AD">
      <w:pPr>
        <w:pStyle w:val="Cog-body"/>
        <w:numPr>
          <w:ilvl w:val="0"/>
          <w:numId w:val="1"/>
        </w:numPr>
        <w:ind w:left="1080"/>
      </w:pPr>
      <w:r>
        <w:t xml:space="preserve">Good knowledge in </w:t>
      </w:r>
      <w:r w:rsidRPr="00E2715A">
        <w:rPr>
          <w:b/>
          <w:bCs/>
        </w:rPr>
        <w:t>Openshift</w:t>
      </w:r>
      <w:r>
        <w:t xml:space="preserve"> environment.</w:t>
      </w:r>
    </w:p>
    <w:p w14:paraId="4CCB0CCE" w14:textId="77777777" w:rsidR="002D3161" w:rsidRDefault="00C55A0A" w:rsidP="00F20D8A">
      <w:pPr>
        <w:pStyle w:val="Cog-body"/>
        <w:numPr>
          <w:ilvl w:val="0"/>
          <w:numId w:val="1"/>
        </w:numPr>
        <w:ind w:left="1080"/>
      </w:pPr>
      <w:r>
        <w:t>Good k</w:t>
      </w:r>
      <w:r w:rsidR="002D3161">
        <w:t xml:space="preserve">nowledge in Linux orchestration using </w:t>
      </w:r>
      <w:r w:rsidR="002D3161" w:rsidRPr="002D3161">
        <w:rPr>
          <w:b/>
        </w:rPr>
        <w:t>Docker</w:t>
      </w:r>
      <w:r w:rsidR="002D3161">
        <w:t xml:space="preserve"> platform.</w:t>
      </w:r>
    </w:p>
    <w:p w14:paraId="24B70FE2" w14:textId="77777777" w:rsidR="00AE7774" w:rsidRDefault="00AE7774" w:rsidP="00AE7774">
      <w:pPr>
        <w:pStyle w:val="Cog-body"/>
        <w:ind w:left="1080"/>
      </w:pPr>
    </w:p>
    <w:p w14:paraId="1DE90ACC" w14:textId="77777777" w:rsidR="00AE7774" w:rsidRPr="00F20D8A" w:rsidRDefault="00AE7774" w:rsidP="00AE7774">
      <w:pPr>
        <w:pStyle w:val="Cog-body"/>
        <w:ind w:left="1080"/>
      </w:pPr>
    </w:p>
    <w:p w14:paraId="105008B5" w14:textId="77777777" w:rsidR="00F20D8A" w:rsidRPr="00EB0CD7" w:rsidRDefault="00F20D8A" w:rsidP="00F20D8A">
      <w:pPr>
        <w:pStyle w:val="Cog-body"/>
        <w:ind w:left="0"/>
        <w:rPr>
          <w:rFonts w:cs="Arial"/>
        </w:rPr>
      </w:pPr>
    </w:p>
    <w:p w14:paraId="696ABE00" w14:textId="77777777" w:rsidR="00D326FF" w:rsidRPr="00D326FF" w:rsidRDefault="00D326FF" w:rsidP="00F959D5">
      <w:pPr>
        <w:pStyle w:val="Cog-body"/>
        <w:ind w:left="0"/>
      </w:pPr>
    </w:p>
    <w:p w14:paraId="3F07F352" w14:textId="77777777" w:rsidR="00626ED3" w:rsidRPr="00247329" w:rsidRDefault="00626ED3" w:rsidP="00626ED3">
      <w:pPr>
        <w:pStyle w:val="Cog-H2a"/>
      </w:pPr>
      <w:r w:rsidRPr="00247329">
        <w:t>Skills Summary</w:t>
      </w:r>
    </w:p>
    <w:p w14:paraId="2F0E6B27" w14:textId="77777777" w:rsidR="00626ED3" w:rsidRDefault="00626ED3" w:rsidP="00626ED3">
      <w:pPr>
        <w:pStyle w:val="Cog-body"/>
        <w:ind w:left="0"/>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7650"/>
      </w:tblGrid>
      <w:tr w:rsidR="00626ED3" w14:paraId="23EB0785" w14:textId="77777777" w:rsidTr="000633FD">
        <w:trPr>
          <w:cantSplit/>
        </w:trPr>
        <w:tc>
          <w:tcPr>
            <w:tcW w:w="9828" w:type="dxa"/>
            <w:gridSpan w:val="2"/>
          </w:tcPr>
          <w:p w14:paraId="57319341" w14:textId="77777777" w:rsidR="00626ED3" w:rsidRPr="00A10B2B" w:rsidRDefault="001B708E" w:rsidP="000633FD">
            <w:pPr>
              <w:pStyle w:val="Cog-H3a"/>
              <w:rPr>
                <w:sz w:val="20"/>
              </w:rPr>
            </w:pPr>
            <w:r>
              <w:rPr>
                <w:sz w:val="24"/>
              </w:rPr>
              <w:t>Technical</w:t>
            </w:r>
            <w:r w:rsidR="008B5516">
              <w:rPr>
                <w:sz w:val="24"/>
              </w:rPr>
              <w:t xml:space="preserve"> </w:t>
            </w:r>
            <w:r w:rsidR="00626ED3" w:rsidRPr="000E3A15">
              <w:rPr>
                <w:sz w:val="24"/>
              </w:rPr>
              <w:t>Skills</w:t>
            </w:r>
          </w:p>
        </w:tc>
      </w:tr>
      <w:tr w:rsidR="00626ED3" w14:paraId="593CBC66" w14:textId="77777777" w:rsidTr="000633FD">
        <w:trPr>
          <w:cantSplit/>
        </w:trPr>
        <w:tc>
          <w:tcPr>
            <w:tcW w:w="2178" w:type="dxa"/>
          </w:tcPr>
          <w:p w14:paraId="0A8C4A2B" w14:textId="77777777" w:rsidR="00626ED3" w:rsidRPr="00A10B2B" w:rsidRDefault="00626ED3" w:rsidP="000633FD">
            <w:pPr>
              <w:pStyle w:val="Cog-body"/>
              <w:ind w:left="0"/>
              <w:rPr>
                <w:b/>
                <w:bCs/>
              </w:rPr>
            </w:pPr>
            <w:r w:rsidRPr="00A10B2B">
              <w:rPr>
                <w:b/>
                <w:bCs/>
              </w:rPr>
              <w:t>Operating Systems</w:t>
            </w:r>
          </w:p>
        </w:tc>
        <w:tc>
          <w:tcPr>
            <w:tcW w:w="7650" w:type="dxa"/>
          </w:tcPr>
          <w:p w14:paraId="430606B9" w14:textId="77777777" w:rsidR="00626ED3" w:rsidRPr="00A10B2B" w:rsidRDefault="00CB06B6" w:rsidP="000633FD">
            <w:pPr>
              <w:pStyle w:val="Cog-body"/>
              <w:ind w:left="0"/>
              <w:jc w:val="left"/>
            </w:pPr>
            <w:r>
              <w:rPr>
                <w:rFonts w:cs="Arial"/>
              </w:rPr>
              <w:t>Linux</w:t>
            </w:r>
            <w:r w:rsidR="00B17B22">
              <w:rPr>
                <w:rFonts w:cs="Arial"/>
              </w:rPr>
              <w:t>,</w:t>
            </w:r>
            <w:r w:rsidR="00B17B22" w:rsidRPr="00D928D4">
              <w:rPr>
                <w:rFonts w:cs="Arial"/>
              </w:rPr>
              <w:t xml:space="preserve"> Windows</w:t>
            </w:r>
          </w:p>
        </w:tc>
      </w:tr>
      <w:tr w:rsidR="00626ED3" w14:paraId="6B96F443" w14:textId="77777777" w:rsidTr="000633FD">
        <w:trPr>
          <w:cantSplit/>
        </w:trPr>
        <w:tc>
          <w:tcPr>
            <w:tcW w:w="2178" w:type="dxa"/>
          </w:tcPr>
          <w:p w14:paraId="0A14830E" w14:textId="77777777" w:rsidR="00626ED3" w:rsidRPr="00A10B2B" w:rsidRDefault="00ED59B2" w:rsidP="000633FD">
            <w:pPr>
              <w:pStyle w:val="Cog-body"/>
              <w:ind w:left="0"/>
              <w:rPr>
                <w:b/>
                <w:bCs/>
              </w:rPr>
            </w:pPr>
            <w:r>
              <w:rPr>
                <w:b/>
                <w:bCs/>
              </w:rPr>
              <w:t>Frameworks</w:t>
            </w:r>
          </w:p>
        </w:tc>
        <w:tc>
          <w:tcPr>
            <w:tcW w:w="7650" w:type="dxa"/>
          </w:tcPr>
          <w:p w14:paraId="4FF45613" w14:textId="77777777" w:rsidR="00626ED3" w:rsidRPr="00927C5A" w:rsidRDefault="00ED59B2" w:rsidP="002D3161">
            <w:pPr>
              <w:jc w:val="both"/>
              <w:rPr>
                <w:rFonts w:ascii="Arial" w:hAnsi="Arial" w:cs="Arial"/>
              </w:rPr>
            </w:pPr>
            <w:r>
              <w:rPr>
                <w:rFonts w:ascii="Calibri" w:eastAsia="Batang" w:hAnsi="Calibri" w:cs="Calibri"/>
                <w:sz w:val="21"/>
                <w:szCs w:val="21"/>
              </w:rPr>
              <w:t>Spring</w:t>
            </w:r>
            <w:r w:rsidR="00794A0D">
              <w:rPr>
                <w:rFonts w:ascii="Calibri" w:eastAsia="Batang" w:hAnsi="Calibri" w:cs="Calibri"/>
                <w:sz w:val="21"/>
                <w:szCs w:val="21"/>
              </w:rPr>
              <w:t xml:space="preserve"> Boot, Struts</w:t>
            </w:r>
          </w:p>
        </w:tc>
      </w:tr>
      <w:tr w:rsidR="00DD5A60" w14:paraId="4BD3F8B6" w14:textId="77777777" w:rsidTr="000633FD">
        <w:trPr>
          <w:cantSplit/>
        </w:trPr>
        <w:tc>
          <w:tcPr>
            <w:tcW w:w="2178" w:type="dxa"/>
          </w:tcPr>
          <w:p w14:paraId="1925949F" w14:textId="77777777" w:rsidR="00DD5A60" w:rsidRDefault="00DD5A60" w:rsidP="000633FD">
            <w:pPr>
              <w:pStyle w:val="Cog-body"/>
              <w:ind w:left="0"/>
              <w:rPr>
                <w:b/>
                <w:bCs/>
              </w:rPr>
            </w:pPr>
            <w:r>
              <w:rPr>
                <w:b/>
                <w:bCs/>
              </w:rPr>
              <w:t>Libraries</w:t>
            </w:r>
          </w:p>
        </w:tc>
        <w:tc>
          <w:tcPr>
            <w:tcW w:w="7650" w:type="dxa"/>
          </w:tcPr>
          <w:p w14:paraId="51C348FD" w14:textId="77777777" w:rsidR="00DD5A60" w:rsidRDefault="00DD5A60" w:rsidP="002D3161">
            <w:pPr>
              <w:jc w:val="both"/>
              <w:rPr>
                <w:rFonts w:ascii="Calibri" w:eastAsia="Batang" w:hAnsi="Calibri" w:cs="Calibri"/>
                <w:sz w:val="21"/>
                <w:szCs w:val="21"/>
              </w:rPr>
            </w:pPr>
            <w:r>
              <w:rPr>
                <w:rFonts w:ascii="Calibri" w:eastAsia="Batang" w:hAnsi="Calibri" w:cs="Calibri"/>
                <w:sz w:val="21"/>
                <w:szCs w:val="21"/>
              </w:rPr>
              <w:t>Apache POI, iText</w:t>
            </w:r>
          </w:p>
        </w:tc>
      </w:tr>
      <w:tr w:rsidR="00CB06B6" w14:paraId="6B51096D" w14:textId="77777777" w:rsidTr="000633FD">
        <w:trPr>
          <w:cantSplit/>
        </w:trPr>
        <w:tc>
          <w:tcPr>
            <w:tcW w:w="2178" w:type="dxa"/>
          </w:tcPr>
          <w:p w14:paraId="1DF9400D" w14:textId="77777777" w:rsidR="00CB06B6" w:rsidRPr="00A10B2B" w:rsidRDefault="00CB06B6" w:rsidP="000633FD">
            <w:pPr>
              <w:pStyle w:val="Cog-body"/>
              <w:ind w:left="0"/>
              <w:rPr>
                <w:b/>
                <w:bCs/>
              </w:rPr>
            </w:pPr>
            <w:r>
              <w:rPr>
                <w:b/>
                <w:bCs/>
              </w:rPr>
              <w:t xml:space="preserve">Front End </w:t>
            </w:r>
          </w:p>
        </w:tc>
        <w:tc>
          <w:tcPr>
            <w:tcW w:w="7650" w:type="dxa"/>
          </w:tcPr>
          <w:p w14:paraId="7E1AF5B5" w14:textId="77777777" w:rsidR="00CB06B6" w:rsidRDefault="00CB06B6" w:rsidP="000633FD">
            <w:pPr>
              <w:pStyle w:val="Cog-body"/>
              <w:ind w:left="0"/>
              <w:jc w:val="left"/>
            </w:pPr>
            <w:r>
              <w:t>Angular</w:t>
            </w:r>
          </w:p>
        </w:tc>
      </w:tr>
      <w:tr w:rsidR="00626ED3" w14:paraId="5920327A" w14:textId="77777777" w:rsidTr="000633FD">
        <w:trPr>
          <w:cantSplit/>
        </w:trPr>
        <w:tc>
          <w:tcPr>
            <w:tcW w:w="2178" w:type="dxa"/>
          </w:tcPr>
          <w:p w14:paraId="1EE3915D" w14:textId="77777777" w:rsidR="00626ED3" w:rsidRPr="00A10B2B" w:rsidRDefault="00626ED3" w:rsidP="000633FD">
            <w:pPr>
              <w:pStyle w:val="Cog-body"/>
              <w:ind w:left="0"/>
              <w:rPr>
                <w:b/>
                <w:bCs/>
              </w:rPr>
            </w:pPr>
            <w:r w:rsidRPr="00A10B2B">
              <w:rPr>
                <w:b/>
                <w:bCs/>
              </w:rPr>
              <w:t>RDBMS</w:t>
            </w:r>
          </w:p>
        </w:tc>
        <w:tc>
          <w:tcPr>
            <w:tcW w:w="7650" w:type="dxa"/>
          </w:tcPr>
          <w:p w14:paraId="1B4C4C84" w14:textId="77777777" w:rsidR="00626ED3" w:rsidRPr="00A10B2B" w:rsidRDefault="00626ED3" w:rsidP="00C51469">
            <w:pPr>
              <w:pStyle w:val="Cog-body"/>
              <w:ind w:left="0"/>
              <w:jc w:val="left"/>
            </w:pPr>
            <w:r>
              <w:t>Oracle</w:t>
            </w:r>
          </w:p>
        </w:tc>
      </w:tr>
      <w:tr w:rsidR="00CB06B6" w14:paraId="4462B9F3" w14:textId="77777777" w:rsidTr="000633FD">
        <w:trPr>
          <w:cantSplit/>
        </w:trPr>
        <w:tc>
          <w:tcPr>
            <w:tcW w:w="2178" w:type="dxa"/>
          </w:tcPr>
          <w:p w14:paraId="433D59F2" w14:textId="77777777" w:rsidR="00CB06B6" w:rsidRPr="00A10B2B" w:rsidRDefault="009B7B3E" w:rsidP="001F6723">
            <w:pPr>
              <w:pStyle w:val="Cog-body"/>
              <w:ind w:left="0"/>
              <w:rPr>
                <w:b/>
                <w:bCs/>
              </w:rPr>
            </w:pPr>
            <w:r>
              <w:rPr>
                <w:b/>
                <w:bCs/>
              </w:rPr>
              <w:t>NoSQL</w:t>
            </w:r>
          </w:p>
        </w:tc>
        <w:tc>
          <w:tcPr>
            <w:tcW w:w="7650" w:type="dxa"/>
          </w:tcPr>
          <w:p w14:paraId="23B07AC6" w14:textId="77777777" w:rsidR="00CB06B6" w:rsidRDefault="009B7B3E" w:rsidP="000633FD">
            <w:pPr>
              <w:pStyle w:val="Cog-body"/>
              <w:ind w:left="0"/>
              <w:jc w:val="left"/>
            </w:pPr>
            <w:r>
              <w:t>Mongo</w:t>
            </w:r>
          </w:p>
        </w:tc>
      </w:tr>
      <w:tr w:rsidR="00CB06B6" w14:paraId="5767A9BF" w14:textId="77777777" w:rsidTr="000633FD">
        <w:trPr>
          <w:cantSplit/>
        </w:trPr>
        <w:tc>
          <w:tcPr>
            <w:tcW w:w="2178" w:type="dxa"/>
          </w:tcPr>
          <w:p w14:paraId="1A8465B6" w14:textId="77777777" w:rsidR="00CB06B6" w:rsidRPr="00A10B2B" w:rsidRDefault="00CB06B6" w:rsidP="000633FD">
            <w:pPr>
              <w:pStyle w:val="Cog-body"/>
              <w:ind w:left="0"/>
              <w:rPr>
                <w:b/>
                <w:bCs/>
              </w:rPr>
            </w:pPr>
            <w:r>
              <w:rPr>
                <w:b/>
                <w:bCs/>
              </w:rPr>
              <w:t>Dev Ops</w:t>
            </w:r>
          </w:p>
        </w:tc>
        <w:tc>
          <w:tcPr>
            <w:tcW w:w="7650" w:type="dxa"/>
          </w:tcPr>
          <w:p w14:paraId="643EC710" w14:textId="77777777" w:rsidR="00CB06B6" w:rsidRDefault="00CB06B6" w:rsidP="00B914E2">
            <w:pPr>
              <w:pStyle w:val="Cog-body"/>
              <w:ind w:left="0"/>
              <w:jc w:val="left"/>
            </w:pPr>
            <w:r>
              <w:t>Docker, Jenkins</w:t>
            </w:r>
          </w:p>
        </w:tc>
      </w:tr>
      <w:tr w:rsidR="00626ED3" w14:paraId="63E06D02" w14:textId="77777777" w:rsidTr="000633FD">
        <w:trPr>
          <w:cantSplit/>
        </w:trPr>
        <w:tc>
          <w:tcPr>
            <w:tcW w:w="2178" w:type="dxa"/>
          </w:tcPr>
          <w:p w14:paraId="3EE7E4AC" w14:textId="77777777" w:rsidR="00626ED3" w:rsidRPr="00A10B2B" w:rsidRDefault="00626ED3" w:rsidP="000633FD">
            <w:pPr>
              <w:pStyle w:val="Cog-body"/>
              <w:ind w:left="0"/>
              <w:rPr>
                <w:b/>
                <w:bCs/>
              </w:rPr>
            </w:pPr>
            <w:r w:rsidRPr="00A10B2B">
              <w:rPr>
                <w:b/>
                <w:bCs/>
              </w:rPr>
              <w:t>Tools</w:t>
            </w:r>
          </w:p>
        </w:tc>
        <w:tc>
          <w:tcPr>
            <w:tcW w:w="7650" w:type="dxa"/>
          </w:tcPr>
          <w:p w14:paraId="613C5D9E" w14:textId="77777777" w:rsidR="00626ED3" w:rsidRPr="00A10B2B" w:rsidRDefault="00E15789" w:rsidP="00CB06B6">
            <w:pPr>
              <w:pStyle w:val="Cog-body"/>
              <w:ind w:left="0"/>
              <w:jc w:val="left"/>
            </w:pPr>
            <w:r>
              <w:t xml:space="preserve">Eclipse, </w:t>
            </w:r>
            <w:r w:rsidR="00626ED3">
              <w:t>Intellij</w:t>
            </w:r>
            <w:r w:rsidR="00CB06B6">
              <w:t xml:space="preserve">, </w:t>
            </w:r>
            <w:r w:rsidR="00EB0CD7">
              <w:t>Jenkins</w:t>
            </w:r>
            <w:r w:rsidR="00CB06B6">
              <w:t>, Maven, G</w:t>
            </w:r>
            <w:r w:rsidR="007D70F2">
              <w:t>it</w:t>
            </w:r>
          </w:p>
        </w:tc>
      </w:tr>
      <w:tr w:rsidR="00DC41FF" w14:paraId="78FDC2A7" w14:textId="77777777" w:rsidTr="000633FD">
        <w:trPr>
          <w:cantSplit/>
        </w:trPr>
        <w:tc>
          <w:tcPr>
            <w:tcW w:w="2178" w:type="dxa"/>
          </w:tcPr>
          <w:p w14:paraId="33C2D42C" w14:textId="77777777" w:rsidR="00DC41FF" w:rsidRPr="00A10B2B" w:rsidRDefault="00DC41FF" w:rsidP="00DC41FF">
            <w:pPr>
              <w:pStyle w:val="Cog-body"/>
              <w:ind w:left="0"/>
              <w:rPr>
                <w:b/>
                <w:bCs/>
              </w:rPr>
            </w:pPr>
            <w:r>
              <w:rPr>
                <w:b/>
                <w:bCs/>
              </w:rPr>
              <w:t>Servers</w:t>
            </w:r>
          </w:p>
        </w:tc>
        <w:tc>
          <w:tcPr>
            <w:tcW w:w="7650" w:type="dxa"/>
          </w:tcPr>
          <w:p w14:paraId="54526BC8" w14:textId="77777777" w:rsidR="00DC41FF" w:rsidRDefault="00AE6B16" w:rsidP="00CB06B6">
            <w:pPr>
              <w:pStyle w:val="Cog-body"/>
              <w:ind w:left="0"/>
              <w:jc w:val="left"/>
            </w:pPr>
            <w:r>
              <w:t>Weblogic</w:t>
            </w:r>
            <w:r w:rsidR="00201CC3">
              <w:t>,</w:t>
            </w:r>
            <w:r w:rsidR="00A53190">
              <w:t xml:space="preserve"> Websphere,</w:t>
            </w:r>
            <w:r w:rsidR="00201CC3">
              <w:t xml:space="preserve"> Tomcat</w:t>
            </w:r>
            <w:r w:rsidR="008F39FF">
              <w:t>, apache</w:t>
            </w:r>
          </w:p>
        </w:tc>
      </w:tr>
      <w:tr w:rsidR="00626ED3" w14:paraId="18C08963" w14:textId="77777777" w:rsidTr="000633FD">
        <w:trPr>
          <w:cantSplit/>
        </w:trPr>
        <w:tc>
          <w:tcPr>
            <w:tcW w:w="2178" w:type="dxa"/>
          </w:tcPr>
          <w:p w14:paraId="3A216932" w14:textId="77777777" w:rsidR="00626ED3" w:rsidRPr="00A10B2B" w:rsidRDefault="00CB06B6" w:rsidP="000633FD">
            <w:pPr>
              <w:pStyle w:val="Cog-body"/>
              <w:ind w:left="0"/>
              <w:rPr>
                <w:b/>
                <w:bCs/>
              </w:rPr>
            </w:pPr>
            <w:r>
              <w:rPr>
                <w:rFonts w:cs="Arial"/>
                <w:b/>
                <w:bCs/>
              </w:rPr>
              <w:t xml:space="preserve">Other </w:t>
            </w:r>
            <w:r w:rsidR="00626ED3" w:rsidRPr="008D1993">
              <w:rPr>
                <w:rFonts w:cs="Arial"/>
                <w:b/>
                <w:bCs/>
              </w:rPr>
              <w:t>Languages</w:t>
            </w:r>
          </w:p>
        </w:tc>
        <w:tc>
          <w:tcPr>
            <w:tcW w:w="7650" w:type="dxa"/>
          </w:tcPr>
          <w:p w14:paraId="2ECD65A0" w14:textId="798A9FDE" w:rsidR="00626ED3" w:rsidRPr="00A10B2B" w:rsidRDefault="00A74D87" w:rsidP="000633FD">
            <w:pPr>
              <w:pStyle w:val="Cog-body"/>
              <w:ind w:left="0"/>
              <w:jc w:val="left"/>
              <w:rPr>
                <w:rFonts w:cs="Verdana"/>
              </w:rPr>
            </w:pPr>
            <w:r>
              <w:rPr>
                <w:rFonts w:cs="Arial"/>
              </w:rPr>
              <w:t>Bash Shell scripting</w:t>
            </w:r>
          </w:p>
        </w:tc>
      </w:tr>
    </w:tbl>
    <w:p w14:paraId="2D6361C6" w14:textId="77777777" w:rsidR="007463B4" w:rsidRDefault="007463B4" w:rsidP="00626ED3">
      <w:pPr>
        <w:pStyle w:val="Cog-body"/>
        <w:ind w:left="1080"/>
      </w:pPr>
    </w:p>
    <w:p w14:paraId="58AAB55B" w14:textId="33D26771" w:rsidR="00141639" w:rsidRDefault="008E4667" w:rsidP="00141639">
      <w:pPr>
        <w:pStyle w:val="Cog-H2a"/>
        <w:rPr>
          <w:snapToGrid w:val="0"/>
        </w:rPr>
      </w:pPr>
      <w:r>
        <w:rPr>
          <w:snapToGrid w:val="0"/>
        </w:rPr>
        <w:t xml:space="preserve">Relevant </w:t>
      </w:r>
      <w:r w:rsidR="008E51D4">
        <w:t>Project</w:t>
      </w:r>
      <w:r w:rsidR="00141639" w:rsidRPr="00247329">
        <w:t xml:space="preserve"> </w:t>
      </w:r>
      <w:r w:rsidR="0065004A">
        <w:rPr>
          <w:snapToGrid w:val="0"/>
        </w:rPr>
        <w:t>Experience</w:t>
      </w:r>
    </w:p>
    <w:p w14:paraId="098D522A" w14:textId="0D95C511" w:rsidR="00770E5F" w:rsidRDefault="00770E5F" w:rsidP="00770E5F">
      <w:pPr>
        <w:pStyle w:val="Cog-body"/>
      </w:pPr>
    </w:p>
    <w:tbl>
      <w:tblPr>
        <w:tblStyle w:val="TableGrid"/>
        <w:tblW w:w="0" w:type="auto"/>
        <w:tblLook w:val="04A0" w:firstRow="1" w:lastRow="0" w:firstColumn="1" w:lastColumn="0" w:noHBand="0" w:noVBand="1"/>
      </w:tblPr>
      <w:tblGrid>
        <w:gridCol w:w="2358"/>
        <w:gridCol w:w="7218"/>
      </w:tblGrid>
      <w:tr w:rsidR="00770E5F" w:rsidRPr="00E9432E" w14:paraId="4045AD56" w14:textId="77777777" w:rsidTr="00C00B65">
        <w:trPr>
          <w:trHeight w:val="310"/>
        </w:trPr>
        <w:tc>
          <w:tcPr>
            <w:tcW w:w="9576" w:type="dxa"/>
            <w:gridSpan w:val="2"/>
            <w:vAlign w:val="center"/>
          </w:tcPr>
          <w:p w14:paraId="6A6BAFD7" w14:textId="64747028" w:rsidR="00770E5F" w:rsidRPr="00E9432E" w:rsidRDefault="00770E5F" w:rsidP="00C00B65">
            <w:pPr>
              <w:rPr>
                <w:rFonts w:ascii="Arial" w:hAnsi="Arial" w:cs="Arial"/>
                <w:b/>
                <w:bCs/>
                <w:color w:val="365F91" w:themeColor="accent1" w:themeShade="BF"/>
              </w:rPr>
            </w:pPr>
            <w:r w:rsidRPr="00E9432E">
              <w:rPr>
                <w:rFonts w:ascii="Arial" w:hAnsi="Arial" w:cs="Arial"/>
                <w:b/>
                <w:bCs/>
                <w:color w:val="365F91" w:themeColor="accent1" w:themeShade="BF"/>
              </w:rPr>
              <w:t>I</w:t>
            </w:r>
            <w:r w:rsidR="00823AA9">
              <w:rPr>
                <w:rFonts w:ascii="Arial" w:hAnsi="Arial" w:cs="Arial"/>
                <w:b/>
                <w:bCs/>
                <w:color w:val="365F91" w:themeColor="accent1" w:themeShade="BF"/>
              </w:rPr>
              <w:t>nnovation Hub</w:t>
            </w:r>
            <w:r w:rsidRPr="00E9432E">
              <w:rPr>
                <w:rFonts w:ascii="Arial" w:hAnsi="Arial" w:cs="Arial"/>
                <w:b/>
                <w:bCs/>
                <w:color w:val="365F91" w:themeColor="accent1" w:themeShade="BF"/>
              </w:rPr>
              <w:t xml:space="preserve"> – </w:t>
            </w:r>
            <w:r w:rsidR="007554D9">
              <w:rPr>
                <w:rFonts w:ascii="Arial" w:hAnsi="Arial" w:cs="Arial"/>
                <w:b/>
                <w:bCs/>
                <w:color w:val="365F91" w:themeColor="accent1" w:themeShade="BF"/>
              </w:rPr>
              <w:t>Bank Of America</w:t>
            </w:r>
          </w:p>
        </w:tc>
      </w:tr>
      <w:tr w:rsidR="00770E5F" w14:paraId="3D3F9B09" w14:textId="77777777" w:rsidTr="00C00B65">
        <w:trPr>
          <w:trHeight w:val="310"/>
        </w:trPr>
        <w:tc>
          <w:tcPr>
            <w:tcW w:w="2358" w:type="dxa"/>
            <w:vAlign w:val="center"/>
          </w:tcPr>
          <w:p w14:paraId="4C179B1A" w14:textId="77777777" w:rsidR="00770E5F" w:rsidRPr="0076205A" w:rsidRDefault="00770E5F" w:rsidP="00C00B65">
            <w:pPr>
              <w:rPr>
                <w:rFonts w:ascii="Arial" w:hAnsi="Arial" w:cs="Arial"/>
                <w:b/>
              </w:rPr>
            </w:pPr>
            <w:r w:rsidRPr="0076205A">
              <w:rPr>
                <w:rFonts w:ascii="Arial" w:hAnsi="Arial" w:cs="Arial"/>
                <w:b/>
              </w:rPr>
              <w:t>Duration</w:t>
            </w:r>
          </w:p>
        </w:tc>
        <w:tc>
          <w:tcPr>
            <w:tcW w:w="7218" w:type="dxa"/>
            <w:vAlign w:val="center"/>
          </w:tcPr>
          <w:p w14:paraId="40A60CA3" w14:textId="68A1E16D" w:rsidR="00770E5F" w:rsidRDefault="00CF70A7" w:rsidP="00C00B65">
            <w:pPr>
              <w:rPr>
                <w:rFonts w:ascii="Arial" w:hAnsi="Arial" w:cs="Arial"/>
              </w:rPr>
            </w:pPr>
            <w:r>
              <w:rPr>
                <w:rFonts w:ascii="Arial" w:hAnsi="Arial" w:cs="Arial"/>
              </w:rPr>
              <w:t>Jan-2021</w:t>
            </w:r>
            <w:r w:rsidR="00770E5F" w:rsidRPr="0076205A">
              <w:rPr>
                <w:rFonts w:ascii="Arial" w:hAnsi="Arial" w:cs="Arial"/>
              </w:rPr>
              <w:t xml:space="preserve"> to</w:t>
            </w:r>
            <w:r>
              <w:rPr>
                <w:rFonts w:ascii="Arial" w:hAnsi="Arial" w:cs="Arial"/>
              </w:rPr>
              <w:t xml:space="preserve"> Till Date</w:t>
            </w:r>
          </w:p>
        </w:tc>
      </w:tr>
      <w:tr w:rsidR="00770E5F" w14:paraId="6B72D52D" w14:textId="77777777" w:rsidTr="00C00B65">
        <w:trPr>
          <w:trHeight w:val="310"/>
        </w:trPr>
        <w:tc>
          <w:tcPr>
            <w:tcW w:w="2358" w:type="dxa"/>
            <w:vAlign w:val="center"/>
          </w:tcPr>
          <w:p w14:paraId="4C2B8F98" w14:textId="77777777" w:rsidR="00770E5F" w:rsidRPr="0076205A" w:rsidRDefault="00770E5F" w:rsidP="00C00B65">
            <w:pPr>
              <w:rPr>
                <w:rFonts w:ascii="Arial" w:hAnsi="Arial" w:cs="Arial"/>
                <w:b/>
              </w:rPr>
            </w:pPr>
            <w:r w:rsidRPr="0076205A">
              <w:rPr>
                <w:rFonts w:ascii="Arial" w:hAnsi="Arial" w:cs="Arial"/>
                <w:b/>
              </w:rPr>
              <w:t>Technology</w:t>
            </w:r>
          </w:p>
        </w:tc>
        <w:tc>
          <w:tcPr>
            <w:tcW w:w="7218" w:type="dxa"/>
            <w:vAlign w:val="center"/>
          </w:tcPr>
          <w:p w14:paraId="3E30A691" w14:textId="47553C7E" w:rsidR="00770E5F" w:rsidRDefault="00770E5F" w:rsidP="00C00B65">
            <w:pPr>
              <w:rPr>
                <w:rFonts w:ascii="Arial" w:hAnsi="Arial" w:cs="Arial"/>
              </w:rPr>
            </w:pPr>
            <w:r w:rsidRPr="0076205A">
              <w:rPr>
                <w:rFonts w:ascii="Arial" w:hAnsi="Arial" w:cs="Arial"/>
              </w:rPr>
              <w:t>Java</w:t>
            </w:r>
            <w:r>
              <w:rPr>
                <w:rFonts w:ascii="Arial" w:hAnsi="Arial" w:cs="Arial"/>
              </w:rPr>
              <w:t xml:space="preserve"> 8</w:t>
            </w:r>
            <w:r w:rsidRPr="0076205A">
              <w:rPr>
                <w:rFonts w:ascii="Arial" w:hAnsi="Arial" w:cs="Arial"/>
              </w:rPr>
              <w:t>,</w:t>
            </w:r>
            <w:r>
              <w:rPr>
                <w:rFonts w:ascii="Arial" w:hAnsi="Arial" w:cs="Arial"/>
              </w:rPr>
              <w:t xml:space="preserve">  Tomcat 8 , Spring Boot , Oracle 11g,</w:t>
            </w:r>
            <w:r w:rsidR="00842D34">
              <w:rPr>
                <w:rFonts w:ascii="Arial" w:hAnsi="Arial" w:cs="Arial"/>
              </w:rPr>
              <w:t xml:space="preserve"> Angular</w:t>
            </w:r>
          </w:p>
        </w:tc>
      </w:tr>
      <w:tr w:rsidR="00770E5F" w14:paraId="481F0416" w14:textId="77777777" w:rsidTr="00C00B65">
        <w:trPr>
          <w:trHeight w:val="310"/>
        </w:trPr>
        <w:tc>
          <w:tcPr>
            <w:tcW w:w="2358" w:type="dxa"/>
            <w:vAlign w:val="center"/>
          </w:tcPr>
          <w:p w14:paraId="2F690AA5" w14:textId="77777777" w:rsidR="00770E5F" w:rsidRPr="0076205A" w:rsidRDefault="00770E5F" w:rsidP="00C00B65">
            <w:pPr>
              <w:rPr>
                <w:rFonts w:ascii="Arial" w:hAnsi="Arial" w:cs="Arial"/>
                <w:b/>
              </w:rPr>
            </w:pPr>
            <w:r w:rsidRPr="0076205A">
              <w:rPr>
                <w:rFonts w:ascii="Arial" w:hAnsi="Arial" w:cs="Arial"/>
                <w:b/>
              </w:rPr>
              <w:t>Tools</w:t>
            </w:r>
          </w:p>
        </w:tc>
        <w:tc>
          <w:tcPr>
            <w:tcW w:w="7218" w:type="dxa"/>
            <w:vAlign w:val="center"/>
          </w:tcPr>
          <w:p w14:paraId="6BCA39F9" w14:textId="253E6E7A" w:rsidR="00770E5F" w:rsidRDefault="00770E5F" w:rsidP="00C00B65">
            <w:pPr>
              <w:rPr>
                <w:rFonts w:ascii="Arial" w:hAnsi="Arial" w:cs="Arial"/>
              </w:rPr>
            </w:pPr>
            <w:r w:rsidRPr="00112BBB">
              <w:rPr>
                <w:rFonts w:ascii="Arial" w:hAnsi="Arial" w:cs="Arial"/>
              </w:rPr>
              <w:t>Intellij,</w:t>
            </w:r>
            <w:r>
              <w:rPr>
                <w:rFonts w:ascii="Arial" w:hAnsi="Arial" w:cs="Arial"/>
              </w:rPr>
              <w:t xml:space="preserve"> Eclipse , Jenkins , Git , Maven</w:t>
            </w:r>
            <w:r w:rsidR="00275B3D">
              <w:rPr>
                <w:rFonts w:ascii="Arial" w:hAnsi="Arial" w:cs="Arial"/>
              </w:rPr>
              <w:t>, Openshift</w:t>
            </w:r>
          </w:p>
        </w:tc>
      </w:tr>
      <w:tr w:rsidR="00770E5F" w:rsidRPr="00112BBB" w14:paraId="28C99F6D" w14:textId="77777777" w:rsidTr="00C00B65">
        <w:trPr>
          <w:trHeight w:val="310"/>
        </w:trPr>
        <w:tc>
          <w:tcPr>
            <w:tcW w:w="2358" w:type="dxa"/>
            <w:vAlign w:val="center"/>
          </w:tcPr>
          <w:p w14:paraId="68EC98EE" w14:textId="77777777" w:rsidR="00770E5F" w:rsidRPr="0076205A" w:rsidRDefault="00770E5F" w:rsidP="00C00B65">
            <w:pPr>
              <w:rPr>
                <w:rFonts w:ascii="Arial" w:hAnsi="Arial" w:cs="Arial"/>
                <w:b/>
              </w:rPr>
            </w:pPr>
            <w:r>
              <w:rPr>
                <w:rFonts w:ascii="Arial" w:hAnsi="Arial" w:cs="Arial"/>
                <w:b/>
              </w:rPr>
              <w:t>Designation</w:t>
            </w:r>
          </w:p>
        </w:tc>
        <w:tc>
          <w:tcPr>
            <w:tcW w:w="7218" w:type="dxa"/>
            <w:vAlign w:val="center"/>
          </w:tcPr>
          <w:p w14:paraId="57B3D39A" w14:textId="5880C02B" w:rsidR="00770E5F" w:rsidRPr="00112BBB" w:rsidRDefault="00261A1F" w:rsidP="00C00B65">
            <w:pPr>
              <w:rPr>
                <w:rFonts w:ascii="Arial" w:hAnsi="Arial" w:cs="Arial"/>
              </w:rPr>
            </w:pPr>
            <w:r>
              <w:rPr>
                <w:rFonts w:ascii="Arial" w:hAnsi="Arial" w:cs="Arial"/>
              </w:rPr>
              <w:t>Software Engineer III</w:t>
            </w:r>
          </w:p>
        </w:tc>
      </w:tr>
    </w:tbl>
    <w:p w14:paraId="0D8E9D88" w14:textId="77777777" w:rsidR="00157C00" w:rsidRDefault="00157C00" w:rsidP="00157C00">
      <w:pPr>
        <w:pStyle w:val="Cog-body"/>
        <w:ind w:left="0"/>
        <w:rPr>
          <w:b/>
        </w:rPr>
      </w:pPr>
    </w:p>
    <w:p w14:paraId="51409824" w14:textId="3EB33195" w:rsidR="00157C00" w:rsidRDefault="00157C00" w:rsidP="00157C00">
      <w:pPr>
        <w:pStyle w:val="Cog-body"/>
        <w:ind w:left="0"/>
        <w:rPr>
          <w:b/>
        </w:rPr>
      </w:pPr>
      <w:r w:rsidRPr="002E3CCA">
        <w:rPr>
          <w:b/>
        </w:rPr>
        <w:t>Project Description</w:t>
      </w:r>
      <w:r>
        <w:rPr>
          <w:b/>
        </w:rPr>
        <w:t>:</w:t>
      </w:r>
    </w:p>
    <w:p w14:paraId="7B82072E" w14:textId="71445B5A" w:rsidR="001E4C7E" w:rsidRDefault="001E4C7E" w:rsidP="00157C00">
      <w:pPr>
        <w:pStyle w:val="Cog-body"/>
        <w:ind w:left="0"/>
      </w:pPr>
      <w:r w:rsidRPr="001E4C7E">
        <w:t>In</w:t>
      </w:r>
      <w:r>
        <w:t>novation Hub is a portal which allows user to post their ideas which can be reviewed and approved by a core team and can be taken up for implementation.</w:t>
      </w:r>
      <w:r w:rsidR="009D2FDA">
        <w:t xml:space="preserve"> The portal has ability to allow multiple users comment on the idea and users can like the idea and can mark themselves as interested participant for a particular idea.</w:t>
      </w:r>
      <w:r w:rsidR="00B902F7">
        <w:t xml:space="preserve"> The portal also actively send communication about the progress of the idea an user is interested in.</w:t>
      </w:r>
    </w:p>
    <w:p w14:paraId="66716F46" w14:textId="7B3C0775" w:rsidR="00575191" w:rsidRDefault="00575191" w:rsidP="00157C00">
      <w:pPr>
        <w:pStyle w:val="Cog-body"/>
        <w:ind w:left="0"/>
      </w:pPr>
      <w:r>
        <w:t>It has an advanced workflow which uses Camunda engine to do the necessary workflow in the idea approval process.</w:t>
      </w:r>
    </w:p>
    <w:p w14:paraId="08D64D13" w14:textId="77777777" w:rsidR="00AA400B" w:rsidRDefault="00AA400B" w:rsidP="00985171">
      <w:pPr>
        <w:ind w:firstLine="720"/>
        <w:rPr>
          <w:rFonts w:ascii="Arial" w:hAnsi="Arial"/>
          <w:b/>
        </w:rPr>
      </w:pPr>
    </w:p>
    <w:p w14:paraId="4712973A" w14:textId="54036615" w:rsidR="00985171" w:rsidRDefault="00985171" w:rsidP="00985171">
      <w:pPr>
        <w:ind w:firstLine="720"/>
        <w:rPr>
          <w:rFonts w:ascii="Arial" w:hAnsi="Arial"/>
          <w:b/>
        </w:rPr>
      </w:pPr>
      <w:r w:rsidRPr="008B34C0">
        <w:rPr>
          <w:rFonts w:ascii="Arial" w:hAnsi="Arial"/>
          <w:b/>
        </w:rPr>
        <w:t xml:space="preserve">Roles/Responsibilities: </w:t>
      </w:r>
    </w:p>
    <w:p w14:paraId="60F89505" w14:textId="18C6D69E" w:rsidR="006B6D0B" w:rsidRDefault="002900C3" w:rsidP="006B6D0B">
      <w:pPr>
        <w:pStyle w:val="Cog-body"/>
        <w:numPr>
          <w:ilvl w:val="0"/>
          <w:numId w:val="3"/>
        </w:numPr>
        <w:spacing w:line="276" w:lineRule="auto"/>
        <w:rPr>
          <w:rFonts w:cs="Arial"/>
          <w:color w:val="000000"/>
        </w:rPr>
      </w:pPr>
      <w:r>
        <w:rPr>
          <w:rFonts w:cs="Arial"/>
          <w:color w:val="000000"/>
        </w:rPr>
        <w:t>Work with the product owners to understand the features that need to developed.</w:t>
      </w:r>
    </w:p>
    <w:p w14:paraId="1F24313C" w14:textId="2CBF22D7" w:rsidR="002900C3" w:rsidRDefault="00D46215" w:rsidP="006B6D0B">
      <w:pPr>
        <w:pStyle w:val="Cog-body"/>
        <w:numPr>
          <w:ilvl w:val="0"/>
          <w:numId w:val="3"/>
        </w:numPr>
        <w:spacing w:line="276" w:lineRule="auto"/>
        <w:rPr>
          <w:rFonts w:cs="Arial"/>
          <w:color w:val="000000"/>
        </w:rPr>
      </w:pPr>
      <w:r>
        <w:rPr>
          <w:rFonts w:cs="Arial"/>
          <w:color w:val="000000"/>
        </w:rPr>
        <w:t xml:space="preserve">Work closely with the team to arrive at the sprint </w:t>
      </w:r>
      <w:r w:rsidR="00334BFA">
        <w:rPr>
          <w:rFonts w:cs="Arial"/>
          <w:color w:val="000000"/>
        </w:rPr>
        <w:t>goal.</w:t>
      </w:r>
    </w:p>
    <w:p w14:paraId="3BA8522B" w14:textId="78D02E5D" w:rsidR="00110839" w:rsidRDefault="005C5470" w:rsidP="006B6D0B">
      <w:pPr>
        <w:pStyle w:val="Cog-body"/>
        <w:numPr>
          <w:ilvl w:val="0"/>
          <w:numId w:val="3"/>
        </w:numPr>
        <w:spacing w:line="276" w:lineRule="auto"/>
        <w:rPr>
          <w:rFonts w:cs="Arial"/>
          <w:color w:val="000000"/>
        </w:rPr>
      </w:pPr>
      <w:r>
        <w:rPr>
          <w:rFonts w:cs="Arial"/>
          <w:color w:val="000000"/>
        </w:rPr>
        <w:t xml:space="preserve">Develop the feature and take ownership for the features end to end </w:t>
      </w:r>
      <w:r w:rsidR="003B4F03">
        <w:rPr>
          <w:rFonts w:cs="Arial"/>
          <w:color w:val="000000"/>
        </w:rPr>
        <w:t>deliver.</w:t>
      </w:r>
    </w:p>
    <w:p w14:paraId="0AEAF4E5" w14:textId="4453D79A" w:rsidR="00D636DC" w:rsidRPr="00D636DC" w:rsidRDefault="00D636DC" w:rsidP="00D636DC">
      <w:pPr>
        <w:pStyle w:val="Cog-body"/>
        <w:numPr>
          <w:ilvl w:val="0"/>
          <w:numId w:val="3"/>
        </w:numPr>
        <w:spacing w:line="276" w:lineRule="auto"/>
        <w:rPr>
          <w:rFonts w:cs="Arial"/>
          <w:color w:val="000000"/>
        </w:rPr>
      </w:pPr>
      <w:r>
        <w:rPr>
          <w:rFonts w:cs="Arial"/>
          <w:color w:val="000000"/>
        </w:rPr>
        <w:t>Test and ensure the feature is done in UAT environment so that it can be demoed to the product owners.</w:t>
      </w:r>
    </w:p>
    <w:p w14:paraId="21700FA5" w14:textId="325FF5CE" w:rsidR="00900BB8" w:rsidRPr="008B34C0" w:rsidRDefault="00900BB8" w:rsidP="00985171">
      <w:pPr>
        <w:ind w:firstLine="720"/>
        <w:rPr>
          <w:rFonts w:ascii="Arial" w:hAnsi="Arial"/>
          <w:b/>
        </w:rPr>
      </w:pPr>
    </w:p>
    <w:tbl>
      <w:tblPr>
        <w:tblStyle w:val="TableGrid"/>
        <w:tblW w:w="0" w:type="auto"/>
        <w:tblLook w:val="04A0" w:firstRow="1" w:lastRow="0" w:firstColumn="1" w:lastColumn="0" w:noHBand="0" w:noVBand="1"/>
      </w:tblPr>
      <w:tblGrid>
        <w:gridCol w:w="2358"/>
        <w:gridCol w:w="7218"/>
      </w:tblGrid>
      <w:tr w:rsidR="00B64869" w:rsidRPr="00E9432E" w14:paraId="01204E42" w14:textId="77777777" w:rsidTr="00C00B65">
        <w:trPr>
          <w:trHeight w:val="310"/>
        </w:trPr>
        <w:tc>
          <w:tcPr>
            <w:tcW w:w="9576" w:type="dxa"/>
            <w:gridSpan w:val="2"/>
            <w:vAlign w:val="center"/>
          </w:tcPr>
          <w:p w14:paraId="11C9ADE1" w14:textId="46C7AA76" w:rsidR="00B64869" w:rsidRPr="00E9432E" w:rsidRDefault="00B64869" w:rsidP="00C00B65">
            <w:pPr>
              <w:rPr>
                <w:rFonts w:ascii="Arial" w:hAnsi="Arial" w:cs="Arial"/>
                <w:b/>
                <w:bCs/>
                <w:color w:val="365F91" w:themeColor="accent1" w:themeShade="BF"/>
              </w:rPr>
            </w:pPr>
            <w:r w:rsidRPr="00E9432E">
              <w:rPr>
                <w:rFonts w:ascii="Arial" w:hAnsi="Arial" w:cs="Arial"/>
                <w:b/>
                <w:bCs/>
                <w:color w:val="365F91" w:themeColor="accent1" w:themeShade="BF"/>
              </w:rPr>
              <w:t>I</w:t>
            </w:r>
            <w:r>
              <w:rPr>
                <w:rFonts w:ascii="Arial" w:hAnsi="Arial" w:cs="Arial"/>
                <w:b/>
                <w:bCs/>
                <w:color w:val="365F91" w:themeColor="accent1" w:themeShade="BF"/>
              </w:rPr>
              <w:t>nnovation Hub</w:t>
            </w:r>
            <w:r w:rsidRPr="00E9432E">
              <w:rPr>
                <w:rFonts w:ascii="Arial" w:hAnsi="Arial" w:cs="Arial"/>
                <w:b/>
                <w:bCs/>
                <w:color w:val="365F91" w:themeColor="accent1" w:themeShade="BF"/>
              </w:rPr>
              <w:t xml:space="preserve"> – </w:t>
            </w:r>
            <w:r w:rsidR="000E0CC6">
              <w:rPr>
                <w:rFonts w:ascii="Arial" w:hAnsi="Arial" w:cs="Arial"/>
                <w:b/>
                <w:bCs/>
                <w:color w:val="365F91" w:themeColor="accent1" w:themeShade="BF"/>
              </w:rPr>
              <w:t>QA Inline Audit</w:t>
            </w:r>
          </w:p>
        </w:tc>
      </w:tr>
      <w:tr w:rsidR="00B64869" w14:paraId="18608F50" w14:textId="77777777" w:rsidTr="00C00B65">
        <w:trPr>
          <w:trHeight w:val="310"/>
        </w:trPr>
        <w:tc>
          <w:tcPr>
            <w:tcW w:w="2358" w:type="dxa"/>
            <w:vAlign w:val="center"/>
          </w:tcPr>
          <w:p w14:paraId="4F66F252" w14:textId="77777777" w:rsidR="00B64869" w:rsidRPr="0076205A" w:rsidRDefault="00B64869" w:rsidP="00C00B65">
            <w:pPr>
              <w:rPr>
                <w:rFonts w:ascii="Arial" w:hAnsi="Arial" w:cs="Arial"/>
                <w:b/>
              </w:rPr>
            </w:pPr>
            <w:r w:rsidRPr="0076205A">
              <w:rPr>
                <w:rFonts w:ascii="Arial" w:hAnsi="Arial" w:cs="Arial"/>
                <w:b/>
              </w:rPr>
              <w:t>Duration</w:t>
            </w:r>
          </w:p>
        </w:tc>
        <w:tc>
          <w:tcPr>
            <w:tcW w:w="7218" w:type="dxa"/>
            <w:vAlign w:val="center"/>
          </w:tcPr>
          <w:p w14:paraId="3B6B2468" w14:textId="1281B763" w:rsidR="00B64869" w:rsidRDefault="00B64869" w:rsidP="00C00B65">
            <w:pPr>
              <w:rPr>
                <w:rFonts w:ascii="Arial" w:hAnsi="Arial" w:cs="Arial"/>
              </w:rPr>
            </w:pPr>
            <w:r>
              <w:rPr>
                <w:rFonts w:ascii="Arial" w:hAnsi="Arial" w:cs="Arial"/>
              </w:rPr>
              <w:t>J</w:t>
            </w:r>
            <w:r w:rsidR="00945813">
              <w:rPr>
                <w:rFonts w:ascii="Arial" w:hAnsi="Arial" w:cs="Arial"/>
              </w:rPr>
              <w:t>ul</w:t>
            </w:r>
            <w:r>
              <w:rPr>
                <w:rFonts w:ascii="Arial" w:hAnsi="Arial" w:cs="Arial"/>
              </w:rPr>
              <w:t>-20</w:t>
            </w:r>
            <w:r w:rsidR="00BC7CA3">
              <w:rPr>
                <w:rFonts w:ascii="Arial" w:hAnsi="Arial" w:cs="Arial"/>
              </w:rPr>
              <w:t>19</w:t>
            </w:r>
            <w:r w:rsidRPr="0076205A">
              <w:rPr>
                <w:rFonts w:ascii="Arial" w:hAnsi="Arial" w:cs="Arial"/>
              </w:rPr>
              <w:t xml:space="preserve"> to</w:t>
            </w:r>
            <w:r>
              <w:rPr>
                <w:rFonts w:ascii="Arial" w:hAnsi="Arial" w:cs="Arial"/>
              </w:rPr>
              <w:t xml:space="preserve"> </w:t>
            </w:r>
            <w:r w:rsidR="00AD66AE">
              <w:rPr>
                <w:rFonts w:ascii="Arial" w:hAnsi="Arial" w:cs="Arial"/>
              </w:rPr>
              <w:t>Dec-2020</w:t>
            </w:r>
          </w:p>
        </w:tc>
      </w:tr>
      <w:tr w:rsidR="00B64869" w14:paraId="2971E557" w14:textId="77777777" w:rsidTr="00C00B65">
        <w:trPr>
          <w:trHeight w:val="310"/>
        </w:trPr>
        <w:tc>
          <w:tcPr>
            <w:tcW w:w="2358" w:type="dxa"/>
            <w:vAlign w:val="center"/>
          </w:tcPr>
          <w:p w14:paraId="4B66A842" w14:textId="77777777" w:rsidR="00B64869" w:rsidRPr="0076205A" w:rsidRDefault="00B64869" w:rsidP="00C00B65">
            <w:pPr>
              <w:rPr>
                <w:rFonts w:ascii="Arial" w:hAnsi="Arial" w:cs="Arial"/>
                <w:b/>
              </w:rPr>
            </w:pPr>
            <w:r w:rsidRPr="0076205A">
              <w:rPr>
                <w:rFonts w:ascii="Arial" w:hAnsi="Arial" w:cs="Arial"/>
                <w:b/>
              </w:rPr>
              <w:t>Technology</w:t>
            </w:r>
          </w:p>
        </w:tc>
        <w:tc>
          <w:tcPr>
            <w:tcW w:w="7218" w:type="dxa"/>
            <w:vAlign w:val="center"/>
          </w:tcPr>
          <w:p w14:paraId="3C51CEA8" w14:textId="23389FDE" w:rsidR="00B64869" w:rsidRDefault="00B64869" w:rsidP="00C00B65">
            <w:pPr>
              <w:rPr>
                <w:rFonts w:ascii="Arial" w:hAnsi="Arial" w:cs="Arial"/>
              </w:rPr>
            </w:pPr>
            <w:r w:rsidRPr="0076205A">
              <w:rPr>
                <w:rFonts w:ascii="Arial" w:hAnsi="Arial" w:cs="Arial"/>
              </w:rPr>
              <w:t>Java</w:t>
            </w:r>
            <w:r>
              <w:rPr>
                <w:rFonts w:ascii="Arial" w:hAnsi="Arial" w:cs="Arial"/>
              </w:rPr>
              <w:t xml:space="preserve"> 8</w:t>
            </w:r>
            <w:r w:rsidRPr="0076205A">
              <w:rPr>
                <w:rFonts w:ascii="Arial" w:hAnsi="Arial" w:cs="Arial"/>
              </w:rPr>
              <w:t>,</w:t>
            </w:r>
            <w:r>
              <w:rPr>
                <w:rFonts w:ascii="Arial" w:hAnsi="Arial" w:cs="Arial"/>
              </w:rPr>
              <w:t xml:space="preserve">  Tomcat 8 , Spring Boot , Angular</w:t>
            </w:r>
          </w:p>
        </w:tc>
      </w:tr>
      <w:tr w:rsidR="00B64869" w14:paraId="0E712ADF" w14:textId="77777777" w:rsidTr="00C00B65">
        <w:trPr>
          <w:trHeight w:val="310"/>
        </w:trPr>
        <w:tc>
          <w:tcPr>
            <w:tcW w:w="2358" w:type="dxa"/>
            <w:vAlign w:val="center"/>
          </w:tcPr>
          <w:p w14:paraId="1177FA13" w14:textId="77777777" w:rsidR="00B64869" w:rsidRPr="0076205A" w:rsidRDefault="00B64869" w:rsidP="00C00B65">
            <w:pPr>
              <w:rPr>
                <w:rFonts w:ascii="Arial" w:hAnsi="Arial" w:cs="Arial"/>
                <w:b/>
              </w:rPr>
            </w:pPr>
            <w:r w:rsidRPr="0076205A">
              <w:rPr>
                <w:rFonts w:ascii="Arial" w:hAnsi="Arial" w:cs="Arial"/>
                <w:b/>
              </w:rPr>
              <w:t>Tools</w:t>
            </w:r>
          </w:p>
        </w:tc>
        <w:tc>
          <w:tcPr>
            <w:tcW w:w="7218" w:type="dxa"/>
            <w:vAlign w:val="center"/>
          </w:tcPr>
          <w:p w14:paraId="42C1589C" w14:textId="603CA029" w:rsidR="00B64869" w:rsidRDefault="00B64869" w:rsidP="00C00B65">
            <w:pPr>
              <w:rPr>
                <w:rFonts w:ascii="Arial" w:hAnsi="Arial" w:cs="Arial"/>
              </w:rPr>
            </w:pPr>
            <w:r w:rsidRPr="00112BBB">
              <w:rPr>
                <w:rFonts w:ascii="Arial" w:hAnsi="Arial" w:cs="Arial"/>
              </w:rPr>
              <w:t>Intellij,</w:t>
            </w:r>
            <w:r>
              <w:rPr>
                <w:rFonts w:ascii="Arial" w:hAnsi="Arial" w:cs="Arial"/>
              </w:rPr>
              <w:t xml:space="preserve"> Eclipse , Jenkins , Git , Maven</w:t>
            </w:r>
          </w:p>
        </w:tc>
      </w:tr>
      <w:tr w:rsidR="00B64869" w:rsidRPr="00112BBB" w14:paraId="036A9B7B" w14:textId="77777777" w:rsidTr="00C00B65">
        <w:trPr>
          <w:trHeight w:val="310"/>
        </w:trPr>
        <w:tc>
          <w:tcPr>
            <w:tcW w:w="2358" w:type="dxa"/>
            <w:vAlign w:val="center"/>
          </w:tcPr>
          <w:p w14:paraId="26866A74" w14:textId="77777777" w:rsidR="00B64869" w:rsidRPr="0076205A" w:rsidRDefault="00B64869" w:rsidP="00C00B65">
            <w:pPr>
              <w:rPr>
                <w:rFonts w:ascii="Arial" w:hAnsi="Arial" w:cs="Arial"/>
                <w:b/>
              </w:rPr>
            </w:pPr>
            <w:r>
              <w:rPr>
                <w:rFonts w:ascii="Arial" w:hAnsi="Arial" w:cs="Arial"/>
                <w:b/>
              </w:rPr>
              <w:t>Designation</w:t>
            </w:r>
          </w:p>
        </w:tc>
        <w:tc>
          <w:tcPr>
            <w:tcW w:w="7218" w:type="dxa"/>
            <w:vAlign w:val="center"/>
          </w:tcPr>
          <w:p w14:paraId="0DAEBBE3" w14:textId="77777777" w:rsidR="00B64869" w:rsidRPr="00112BBB" w:rsidRDefault="00B64869" w:rsidP="00C00B65">
            <w:pPr>
              <w:rPr>
                <w:rFonts w:ascii="Arial" w:hAnsi="Arial" w:cs="Arial"/>
              </w:rPr>
            </w:pPr>
            <w:r>
              <w:rPr>
                <w:rFonts w:ascii="Arial" w:hAnsi="Arial" w:cs="Arial"/>
              </w:rPr>
              <w:t>Software Engineer III</w:t>
            </w:r>
          </w:p>
        </w:tc>
      </w:tr>
    </w:tbl>
    <w:p w14:paraId="2BDB7103" w14:textId="77777777" w:rsidR="00B64869" w:rsidRDefault="00B64869" w:rsidP="00B64869">
      <w:pPr>
        <w:pStyle w:val="Cog-body"/>
        <w:ind w:left="0"/>
        <w:rPr>
          <w:b/>
        </w:rPr>
      </w:pPr>
    </w:p>
    <w:p w14:paraId="1C8B43D4" w14:textId="77777777" w:rsidR="00B64869" w:rsidRDefault="00B64869" w:rsidP="00B64869">
      <w:pPr>
        <w:pStyle w:val="Cog-body"/>
        <w:ind w:left="0"/>
        <w:rPr>
          <w:b/>
        </w:rPr>
      </w:pPr>
      <w:r w:rsidRPr="002E3CCA">
        <w:rPr>
          <w:b/>
        </w:rPr>
        <w:t>Project Description</w:t>
      </w:r>
      <w:r>
        <w:rPr>
          <w:b/>
        </w:rPr>
        <w:t>:</w:t>
      </w:r>
    </w:p>
    <w:p w14:paraId="4C10D8FF" w14:textId="6A5C7DDB" w:rsidR="00B64869" w:rsidRDefault="006C3394" w:rsidP="00B64869">
      <w:pPr>
        <w:pStyle w:val="Cog-body"/>
        <w:ind w:left="0"/>
      </w:pPr>
      <w:r>
        <w:t>Inline Audit is a project which enables the automation of the Audit process</w:t>
      </w:r>
      <w:r w:rsidR="007B334A">
        <w:t xml:space="preserve"> in which the operations teams document selection and critical data extraction is automated and the operations team process is completely eliminated.</w:t>
      </w:r>
      <w:r w:rsidR="00087AAE">
        <w:t xml:space="preserve"> This was done as a POC where huge documents with masked data were given by the operations teams and these document selection criteria was run and the documents </w:t>
      </w:r>
      <w:r w:rsidR="009B3E66">
        <w:t>were downloaded from DCRS system and the sent to an ML model which identifies the document and extract the data from the document.</w:t>
      </w:r>
      <w:r w:rsidR="00E113AB">
        <w:t xml:space="preserve"> The extracted data was presented in an UI which can be used to double check.</w:t>
      </w:r>
    </w:p>
    <w:p w14:paraId="3D61816F" w14:textId="77777777" w:rsidR="00B64869" w:rsidRDefault="00B64869" w:rsidP="00B64869">
      <w:pPr>
        <w:ind w:firstLine="720"/>
        <w:rPr>
          <w:rFonts w:ascii="Arial" w:hAnsi="Arial"/>
          <w:b/>
        </w:rPr>
      </w:pPr>
    </w:p>
    <w:p w14:paraId="60AF4E26" w14:textId="77777777" w:rsidR="00B64869" w:rsidRDefault="00B64869" w:rsidP="00B64869">
      <w:pPr>
        <w:ind w:firstLine="720"/>
        <w:rPr>
          <w:rFonts w:ascii="Arial" w:hAnsi="Arial"/>
          <w:b/>
        </w:rPr>
      </w:pPr>
      <w:r w:rsidRPr="008B34C0">
        <w:rPr>
          <w:rFonts w:ascii="Arial" w:hAnsi="Arial"/>
          <w:b/>
        </w:rPr>
        <w:t xml:space="preserve">Roles/Responsibilities: </w:t>
      </w:r>
    </w:p>
    <w:p w14:paraId="4055E4F1" w14:textId="5C94CDDB" w:rsidR="00B64869" w:rsidRDefault="00CF2339" w:rsidP="00B64869">
      <w:pPr>
        <w:pStyle w:val="Cog-body"/>
        <w:numPr>
          <w:ilvl w:val="0"/>
          <w:numId w:val="3"/>
        </w:numPr>
        <w:spacing w:line="276" w:lineRule="auto"/>
        <w:rPr>
          <w:rFonts w:cs="Arial"/>
          <w:color w:val="000000"/>
        </w:rPr>
      </w:pPr>
      <w:r>
        <w:rPr>
          <w:rFonts w:cs="Arial"/>
          <w:color w:val="000000"/>
        </w:rPr>
        <w:t>Setup the POC environment with all necessary software.</w:t>
      </w:r>
    </w:p>
    <w:p w14:paraId="3A3CC2EC" w14:textId="7158FCA9" w:rsidR="00B64869" w:rsidRDefault="00B64869" w:rsidP="00B64869">
      <w:pPr>
        <w:pStyle w:val="Cog-body"/>
        <w:numPr>
          <w:ilvl w:val="0"/>
          <w:numId w:val="3"/>
        </w:numPr>
        <w:spacing w:line="276" w:lineRule="auto"/>
        <w:rPr>
          <w:rFonts w:cs="Arial"/>
          <w:color w:val="000000"/>
        </w:rPr>
      </w:pPr>
      <w:r>
        <w:rPr>
          <w:rFonts w:cs="Arial"/>
          <w:color w:val="000000"/>
        </w:rPr>
        <w:t xml:space="preserve">Work closely with the </w:t>
      </w:r>
      <w:r w:rsidR="00C94D02">
        <w:rPr>
          <w:rFonts w:cs="Arial"/>
          <w:color w:val="000000"/>
        </w:rPr>
        <w:t xml:space="preserve">DCRS </w:t>
      </w:r>
      <w:r>
        <w:rPr>
          <w:rFonts w:cs="Arial"/>
          <w:color w:val="000000"/>
        </w:rPr>
        <w:t xml:space="preserve">team </w:t>
      </w:r>
      <w:r w:rsidR="00E06F49">
        <w:rPr>
          <w:rFonts w:cs="Arial"/>
          <w:color w:val="000000"/>
        </w:rPr>
        <w:t xml:space="preserve">to </w:t>
      </w:r>
      <w:r w:rsidR="00C94D02">
        <w:rPr>
          <w:rFonts w:cs="Arial"/>
          <w:color w:val="000000"/>
        </w:rPr>
        <w:t>download the documents.</w:t>
      </w:r>
    </w:p>
    <w:p w14:paraId="7DE1D7CD" w14:textId="73D7A676" w:rsidR="009479F8" w:rsidRDefault="00351BFF" w:rsidP="00B64869">
      <w:pPr>
        <w:pStyle w:val="Cog-body"/>
        <w:numPr>
          <w:ilvl w:val="0"/>
          <w:numId w:val="3"/>
        </w:numPr>
        <w:spacing w:line="276" w:lineRule="auto"/>
        <w:rPr>
          <w:rFonts w:cs="Arial"/>
          <w:color w:val="000000"/>
        </w:rPr>
      </w:pPr>
      <w:r>
        <w:rPr>
          <w:rFonts w:cs="Arial"/>
          <w:color w:val="000000"/>
        </w:rPr>
        <w:t xml:space="preserve">Worked closely with the ML team for the </w:t>
      </w:r>
      <w:r w:rsidR="00B27282">
        <w:rPr>
          <w:rFonts w:cs="Arial"/>
          <w:color w:val="000000"/>
        </w:rPr>
        <w:t xml:space="preserve">document </w:t>
      </w:r>
      <w:r>
        <w:rPr>
          <w:rFonts w:cs="Arial"/>
          <w:color w:val="000000"/>
        </w:rPr>
        <w:t>interface</w:t>
      </w:r>
      <w:r w:rsidR="00B27282">
        <w:rPr>
          <w:rFonts w:cs="Arial"/>
          <w:color w:val="000000"/>
        </w:rPr>
        <w:t xml:space="preserve"> API</w:t>
      </w:r>
      <w:r>
        <w:rPr>
          <w:rFonts w:cs="Arial"/>
          <w:color w:val="000000"/>
        </w:rPr>
        <w:t>.</w:t>
      </w:r>
    </w:p>
    <w:p w14:paraId="480EBB9D" w14:textId="522B7E59" w:rsidR="00B64869" w:rsidRDefault="00627B6E" w:rsidP="00B64869">
      <w:pPr>
        <w:pStyle w:val="Cog-body"/>
        <w:numPr>
          <w:ilvl w:val="0"/>
          <w:numId w:val="3"/>
        </w:numPr>
        <w:spacing w:line="276" w:lineRule="auto"/>
        <w:rPr>
          <w:rFonts w:cs="Arial"/>
          <w:color w:val="000000"/>
        </w:rPr>
      </w:pPr>
      <w:r>
        <w:rPr>
          <w:rFonts w:cs="Arial"/>
          <w:color w:val="000000"/>
        </w:rPr>
        <w:t>Developed the Drools rules for the document selection</w:t>
      </w:r>
      <w:r w:rsidR="00D85861">
        <w:rPr>
          <w:rFonts w:cs="Arial"/>
          <w:color w:val="000000"/>
        </w:rPr>
        <w:t xml:space="preserve"> with the document meta data and document content from the ML engine</w:t>
      </w:r>
      <w:r w:rsidR="001B2282">
        <w:rPr>
          <w:rFonts w:cs="Arial"/>
          <w:color w:val="000000"/>
        </w:rPr>
        <w:t>.</w:t>
      </w:r>
    </w:p>
    <w:p w14:paraId="45B5CC4E" w14:textId="1FB18B6A" w:rsidR="00770E5F" w:rsidRPr="00F9798F" w:rsidRDefault="007627AB" w:rsidP="00F9798F">
      <w:pPr>
        <w:pStyle w:val="Cog-body"/>
        <w:numPr>
          <w:ilvl w:val="0"/>
          <w:numId w:val="3"/>
        </w:numPr>
        <w:spacing w:line="276" w:lineRule="auto"/>
        <w:rPr>
          <w:rFonts w:cs="Arial"/>
          <w:color w:val="000000"/>
        </w:rPr>
      </w:pPr>
      <w:r>
        <w:rPr>
          <w:rFonts w:cs="Arial"/>
          <w:color w:val="000000"/>
        </w:rPr>
        <w:t>Worked on the UI to present the data for the Operations team to validate</w:t>
      </w:r>
      <w:r w:rsidR="00B64869">
        <w:rPr>
          <w:rFonts w:cs="Arial"/>
          <w:color w:val="000000"/>
        </w:rPr>
        <w:t>.</w:t>
      </w:r>
    </w:p>
    <w:p w14:paraId="27FC4864" w14:textId="77777777" w:rsidR="00655A79" w:rsidRDefault="00655A79" w:rsidP="007463B4">
      <w:pPr>
        <w:pStyle w:val="Cog-body"/>
        <w:ind w:left="0"/>
      </w:pPr>
    </w:p>
    <w:tbl>
      <w:tblPr>
        <w:tblStyle w:val="TableGrid"/>
        <w:tblW w:w="0" w:type="auto"/>
        <w:tblLook w:val="04A0" w:firstRow="1" w:lastRow="0" w:firstColumn="1" w:lastColumn="0" w:noHBand="0" w:noVBand="1"/>
      </w:tblPr>
      <w:tblGrid>
        <w:gridCol w:w="2358"/>
        <w:gridCol w:w="7218"/>
      </w:tblGrid>
      <w:tr w:rsidR="00527D80" w14:paraId="6FAFDD26" w14:textId="77777777" w:rsidTr="009F2EF9">
        <w:trPr>
          <w:trHeight w:val="310"/>
        </w:trPr>
        <w:tc>
          <w:tcPr>
            <w:tcW w:w="9576" w:type="dxa"/>
            <w:gridSpan w:val="2"/>
            <w:vAlign w:val="center"/>
          </w:tcPr>
          <w:p w14:paraId="1471E020" w14:textId="77777777" w:rsidR="00527D80" w:rsidRPr="00E9432E" w:rsidRDefault="00BE0922" w:rsidP="006634EE">
            <w:pPr>
              <w:rPr>
                <w:rFonts w:ascii="Arial" w:hAnsi="Arial" w:cs="Arial"/>
                <w:b/>
                <w:bCs/>
                <w:color w:val="365F91" w:themeColor="accent1" w:themeShade="BF"/>
              </w:rPr>
            </w:pPr>
            <w:r w:rsidRPr="00E9432E">
              <w:rPr>
                <w:rFonts w:ascii="Arial" w:hAnsi="Arial" w:cs="Arial"/>
                <w:b/>
                <w:bCs/>
                <w:color w:val="365F91" w:themeColor="accent1" w:themeShade="BF"/>
              </w:rPr>
              <w:t>Interactive View Reports</w:t>
            </w:r>
            <w:r w:rsidR="000B3037" w:rsidRPr="00E9432E">
              <w:rPr>
                <w:rFonts w:ascii="Arial" w:hAnsi="Arial" w:cs="Arial"/>
                <w:b/>
                <w:bCs/>
                <w:color w:val="365F91" w:themeColor="accent1" w:themeShade="BF"/>
              </w:rPr>
              <w:t xml:space="preserve"> – BNYMellon Technology India Pvt Ltd</w:t>
            </w:r>
          </w:p>
        </w:tc>
      </w:tr>
      <w:tr w:rsidR="00DD727E" w14:paraId="2F96C1D6" w14:textId="77777777" w:rsidTr="00DD0DE7">
        <w:trPr>
          <w:trHeight w:val="310"/>
        </w:trPr>
        <w:tc>
          <w:tcPr>
            <w:tcW w:w="2358" w:type="dxa"/>
            <w:vAlign w:val="center"/>
          </w:tcPr>
          <w:p w14:paraId="48C3FD7B" w14:textId="77777777" w:rsidR="00DD727E" w:rsidRPr="0076205A" w:rsidRDefault="00DD727E" w:rsidP="00DD727E">
            <w:pPr>
              <w:rPr>
                <w:rFonts w:ascii="Arial" w:hAnsi="Arial" w:cs="Arial"/>
                <w:b/>
              </w:rPr>
            </w:pPr>
            <w:r w:rsidRPr="0076205A">
              <w:rPr>
                <w:rFonts w:ascii="Arial" w:hAnsi="Arial" w:cs="Arial"/>
                <w:b/>
              </w:rPr>
              <w:t>Duration</w:t>
            </w:r>
          </w:p>
        </w:tc>
        <w:tc>
          <w:tcPr>
            <w:tcW w:w="7218" w:type="dxa"/>
            <w:vAlign w:val="center"/>
          </w:tcPr>
          <w:p w14:paraId="21E02922" w14:textId="723B17B9" w:rsidR="00DD727E" w:rsidRDefault="00DD727E" w:rsidP="00DD727E">
            <w:pPr>
              <w:rPr>
                <w:rFonts w:ascii="Arial" w:hAnsi="Arial" w:cs="Arial"/>
              </w:rPr>
            </w:pPr>
            <w:r>
              <w:rPr>
                <w:rFonts w:ascii="Arial" w:hAnsi="Arial" w:cs="Arial"/>
              </w:rPr>
              <w:t>Feb-2011</w:t>
            </w:r>
            <w:r w:rsidRPr="0076205A">
              <w:rPr>
                <w:rFonts w:ascii="Arial" w:hAnsi="Arial" w:cs="Arial"/>
              </w:rPr>
              <w:t xml:space="preserve"> to </w:t>
            </w:r>
            <w:r w:rsidR="00B24742">
              <w:rPr>
                <w:rFonts w:ascii="Arial" w:hAnsi="Arial" w:cs="Arial"/>
              </w:rPr>
              <w:t>June-2019</w:t>
            </w:r>
          </w:p>
        </w:tc>
      </w:tr>
      <w:tr w:rsidR="00DD727E" w14:paraId="19AB6DC5" w14:textId="77777777" w:rsidTr="00DD0DE7">
        <w:trPr>
          <w:trHeight w:val="310"/>
        </w:trPr>
        <w:tc>
          <w:tcPr>
            <w:tcW w:w="2358" w:type="dxa"/>
            <w:vAlign w:val="center"/>
          </w:tcPr>
          <w:p w14:paraId="45970955" w14:textId="77777777" w:rsidR="00DD727E" w:rsidRPr="0076205A" w:rsidRDefault="00DD727E" w:rsidP="00DD727E">
            <w:pPr>
              <w:rPr>
                <w:rFonts w:ascii="Arial" w:hAnsi="Arial" w:cs="Arial"/>
                <w:b/>
              </w:rPr>
            </w:pPr>
            <w:r w:rsidRPr="0076205A">
              <w:rPr>
                <w:rFonts w:ascii="Arial" w:hAnsi="Arial" w:cs="Arial"/>
                <w:b/>
              </w:rPr>
              <w:t>Technology</w:t>
            </w:r>
          </w:p>
        </w:tc>
        <w:tc>
          <w:tcPr>
            <w:tcW w:w="7218" w:type="dxa"/>
            <w:vAlign w:val="center"/>
          </w:tcPr>
          <w:p w14:paraId="4E4DCC82" w14:textId="77777777" w:rsidR="00DD727E" w:rsidRDefault="00DD727E" w:rsidP="00DD727E">
            <w:pPr>
              <w:rPr>
                <w:rFonts w:ascii="Arial" w:hAnsi="Arial" w:cs="Arial"/>
              </w:rPr>
            </w:pPr>
            <w:r w:rsidRPr="0076205A">
              <w:rPr>
                <w:rFonts w:ascii="Arial" w:hAnsi="Arial" w:cs="Arial"/>
              </w:rPr>
              <w:t>Java</w:t>
            </w:r>
            <w:r>
              <w:rPr>
                <w:rFonts w:ascii="Arial" w:hAnsi="Arial" w:cs="Arial"/>
              </w:rPr>
              <w:t xml:space="preserve"> 8</w:t>
            </w:r>
            <w:r w:rsidRPr="0076205A">
              <w:rPr>
                <w:rFonts w:ascii="Arial" w:hAnsi="Arial" w:cs="Arial"/>
              </w:rPr>
              <w:t>,</w:t>
            </w:r>
            <w:r>
              <w:rPr>
                <w:rFonts w:ascii="Arial" w:hAnsi="Arial" w:cs="Arial"/>
              </w:rPr>
              <w:t xml:space="preserve">  Tomcat 8 ,  JMS , Spring Boot , Spring Framework , Oracle 11g, Mongo DB , ELK Stack , Bash shell scripting</w:t>
            </w:r>
          </w:p>
        </w:tc>
      </w:tr>
      <w:tr w:rsidR="00DD727E" w14:paraId="32C0F003" w14:textId="77777777" w:rsidTr="00DD0DE7">
        <w:trPr>
          <w:trHeight w:val="310"/>
        </w:trPr>
        <w:tc>
          <w:tcPr>
            <w:tcW w:w="2358" w:type="dxa"/>
            <w:vAlign w:val="center"/>
          </w:tcPr>
          <w:p w14:paraId="609EF089" w14:textId="77777777" w:rsidR="00DD727E" w:rsidRPr="0076205A" w:rsidRDefault="00DD727E" w:rsidP="00DD727E">
            <w:pPr>
              <w:rPr>
                <w:rFonts w:ascii="Arial" w:hAnsi="Arial" w:cs="Arial"/>
                <w:b/>
              </w:rPr>
            </w:pPr>
            <w:r w:rsidRPr="0076205A">
              <w:rPr>
                <w:rFonts w:ascii="Arial" w:hAnsi="Arial" w:cs="Arial"/>
                <w:b/>
              </w:rPr>
              <w:t>Tools</w:t>
            </w:r>
          </w:p>
        </w:tc>
        <w:tc>
          <w:tcPr>
            <w:tcW w:w="7218" w:type="dxa"/>
            <w:vAlign w:val="center"/>
          </w:tcPr>
          <w:p w14:paraId="4C7EAD08" w14:textId="77777777" w:rsidR="00DD727E" w:rsidRDefault="00DD727E" w:rsidP="00DD727E">
            <w:pPr>
              <w:rPr>
                <w:rFonts w:ascii="Arial" w:hAnsi="Arial" w:cs="Arial"/>
              </w:rPr>
            </w:pPr>
            <w:r w:rsidRPr="00112BBB">
              <w:rPr>
                <w:rFonts w:ascii="Arial" w:hAnsi="Arial" w:cs="Arial"/>
              </w:rPr>
              <w:t>Intellij,</w:t>
            </w:r>
            <w:r>
              <w:rPr>
                <w:rFonts w:ascii="Arial" w:hAnsi="Arial" w:cs="Arial"/>
              </w:rPr>
              <w:t xml:space="preserve"> Eclipse , Jenkins , Git , Maven</w:t>
            </w:r>
          </w:p>
        </w:tc>
      </w:tr>
      <w:tr w:rsidR="00DD727E" w14:paraId="1BB2DC1D" w14:textId="77777777" w:rsidTr="00DD0DE7">
        <w:trPr>
          <w:trHeight w:val="310"/>
        </w:trPr>
        <w:tc>
          <w:tcPr>
            <w:tcW w:w="2358" w:type="dxa"/>
            <w:vAlign w:val="center"/>
          </w:tcPr>
          <w:p w14:paraId="2EC47058" w14:textId="77777777" w:rsidR="00DD727E" w:rsidRPr="0076205A" w:rsidRDefault="00DD727E" w:rsidP="00DD727E">
            <w:pPr>
              <w:rPr>
                <w:rFonts w:ascii="Arial" w:hAnsi="Arial" w:cs="Arial"/>
                <w:b/>
              </w:rPr>
            </w:pPr>
            <w:r>
              <w:rPr>
                <w:rFonts w:ascii="Arial" w:hAnsi="Arial" w:cs="Arial"/>
                <w:b/>
              </w:rPr>
              <w:t>Designation</w:t>
            </w:r>
          </w:p>
        </w:tc>
        <w:tc>
          <w:tcPr>
            <w:tcW w:w="7218" w:type="dxa"/>
            <w:vAlign w:val="center"/>
          </w:tcPr>
          <w:p w14:paraId="41169DDC" w14:textId="77777777" w:rsidR="00DD727E" w:rsidRPr="00112BBB" w:rsidRDefault="00DD727E" w:rsidP="00DD727E">
            <w:pPr>
              <w:rPr>
                <w:rFonts w:ascii="Arial" w:hAnsi="Arial" w:cs="Arial"/>
              </w:rPr>
            </w:pPr>
            <w:r>
              <w:rPr>
                <w:rFonts w:ascii="Arial" w:hAnsi="Arial" w:cs="Arial"/>
              </w:rPr>
              <w:t xml:space="preserve">Project Lead </w:t>
            </w:r>
            <w:r w:rsidR="00A30BC8">
              <w:rPr>
                <w:rFonts w:ascii="Arial" w:hAnsi="Arial" w:cs="Arial"/>
              </w:rPr>
              <w:t xml:space="preserve">Application </w:t>
            </w:r>
            <w:r w:rsidRPr="007F15AC">
              <w:rPr>
                <w:rFonts w:ascii="Arial" w:hAnsi="Arial" w:cs="Arial"/>
              </w:rPr>
              <w:t>Develop</w:t>
            </w:r>
            <w:r>
              <w:rPr>
                <w:rFonts w:ascii="Arial" w:hAnsi="Arial" w:cs="Arial"/>
              </w:rPr>
              <w:t>ment</w:t>
            </w:r>
          </w:p>
        </w:tc>
      </w:tr>
    </w:tbl>
    <w:p w14:paraId="37B2FA2F" w14:textId="77777777" w:rsidR="000D3802" w:rsidRDefault="000D3802" w:rsidP="006634EE">
      <w:pPr>
        <w:pStyle w:val="Cog-body"/>
        <w:ind w:left="0"/>
        <w:rPr>
          <w:b/>
        </w:rPr>
      </w:pPr>
    </w:p>
    <w:p w14:paraId="6834B902" w14:textId="77777777" w:rsidR="006634EE" w:rsidRDefault="006634EE" w:rsidP="006634EE">
      <w:pPr>
        <w:pStyle w:val="Cog-body"/>
        <w:ind w:left="0"/>
        <w:rPr>
          <w:b/>
        </w:rPr>
      </w:pPr>
      <w:r w:rsidRPr="002E3CCA">
        <w:rPr>
          <w:b/>
        </w:rPr>
        <w:t>Project Description</w:t>
      </w:r>
      <w:r>
        <w:rPr>
          <w:b/>
        </w:rPr>
        <w:t>:</w:t>
      </w:r>
    </w:p>
    <w:p w14:paraId="49AA7D0F" w14:textId="77777777" w:rsidR="006634EE" w:rsidRDefault="004F1A8C" w:rsidP="006634EE">
      <w:pPr>
        <w:jc w:val="both"/>
        <w:rPr>
          <w:rFonts w:ascii="Arial" w:hAnsi="Arial"/>
          <w:snapToGrid/>
          <w:kern w:val="0"/>
        </w:rPr>
      </w:pPr>
      <w:r>
        <w:rPr>
          <w:rFonts w:ascii="Arial" w:hAnsi="Arial"/>
          <w:snapToGrid/>
          <w:kern w:val="0"/>
        </w:rPr>
        <w:t>Interactive V</w:t>
      </w:r>
      <w:r w:rsidR="00534E0B">
        <w:rPr>
          <w:rFonts w:ascii="Arial" w:hAnsi="Arial"/>
          <w:snapToGrid/>
          <w:kern w:val="0"/>
        </w:rPr>
        <w:t>iew Reports</w:t>
      </w:r>
      <w:r w:rsidR="00775176">
        <w:rPr>
          <w:rFonts w:ascii="Arial" w:hAnsi="Arial"/>
          <w:snapToGrid/>
          <w:kern w:val="0"/>
        </w:rPr>
        <w:t xml:space="preserve"> </w:t>
      </w:r>
      <w:r w:rsidR="001E27D6">
        <w:rPr>
          <w:rFonts w:ascii="Arial" w:hAnsi="Arial"/>
          <w:snapToGrid/>
          <w:kern w:val="0"/>
        </w:rPr>
        <w:t xml:space="preserve">is an analytical tool </w:t>
      </w:r>
      <w:r w:rsidR="006C7954">
        <w:rPr>
          <w:rFonts w:ascii="Arial" w:hAnsi="Arial"/>
          <w:snapToGrid/>
          <w:kern w:val="0"/>
        </w:rPr>
        <w:t xml:space="preserve">which has a built in </w:t>
      </w:r>
      <w:r w:rsidR="00DD5A60">
        <w:rPr>
          <w:rFonts w:ascii="Arial" w:hAnsi="Arial"/>
          <w:snapToGrid/>
          <w:kern w:val="0"/>
        </w:rPr>
        <w:t>domain specific language for working with data</w:t>
      </w:r>
      <w:r w:rsidR="006634EE" w:rsidRPr="00A67CBA">
        <w:rPr>
          <w:rFonts w:ascii="Arial" w:hAnsi="Arial"/>
          <w:snapToGrid/>
          <w:kern w:val="0"/>
        </w:rPr>
        <w:t>.</w:t>
      </w:r>
      <w:r w:rsidR="00DD5A60">
        <w:rPr>
          <w:rFonts w:ascii="Arial" w:hAnsi="Arial"/>
          <w:snapToGrid/>
          <w:kern w:val="0"/>
        </w:rPr>
        <w:t xml:space="preserve"> SME’s/Users use the DSL to create report templates which can be used to analyze the underlying data. This templates can be applied to various data and the output can be generated</w:t>
      </w:r>
      <w:r w:rsidR="006644B6">
        <w:rPr>
          <w:rFonts w:ascii="Arial" w:hAnsi="Arial"/>
          <w:snapToGrid/>
          <w:kern w:val="0"/>
        </w:rPr>
        <w:t xml:space="preserve"> as PDF/Excel/CSV/TSV/TXT.</w:t>
      </w:r>
      <w:r w:rsidR="00030B2C">
        <w:rPr>
          <w:rFonts w:ascii="Arial" w:hAnsi="Arial"/>
          <w:snapToGrid/>
          <w:kern w:val="0"/>
        </w:rPr>
        <w:t xml:space="preserve"> These outputs can be later distributed via mails/SFTP etc.</w:t>
      </w:r>
      <w:r w:rsidR="00A16CA7">
        <w:rPr>
          <w:rFonts w:ascii="Arial" w:hAnsi="Arial"/>
          <w:snapToGrid/>
          <w:kern w:val="0"/>
        </w:rPr>
        <w:t xml:space="preserve"> The rich functionality of IVR lies in its inherent strength of the data analytical capabilities which allows grouping , aggregation , derived columns with DSL , filtering all which can be dynamically applied to the data. </w:t>
      </w:r>
      <w:r w:rsidR="0069681D">
        <w:rPr>
          <w:rFonts w:ascii="Arial" w:hAnsi="Arial"/>
          <w:snapToGrid/>
          <w:kern w:val="0"/>
        </w:rPr>
        <w:t>IVR also has a built in charts to visualize the data as graphs and the charts are also available offline.</w:t>
      </w:r>
    </w:p>
    <w:p w14:paraId="2C8C818A" w14:textId="77777777" w:rsidR="006634EE" w:rsidRDefault="006634EE" w:rsidP="006634EE">
      <w:pPr>
        <w:pStyle w:val="Cog-body"/>
        <w:ind w:left="0"/>
      </w:pPr>
    </w:p>
    <w:p w14:paraId="255263DA" w14:textId="77777777" w:rsidR="0086297A" w:rsidRPr="008B34C0" w:rsidRDefault="0086297A" w:rsidP="0086297A">
      <w:pPr>
        <w:ind w:firstLine="720"/>
        <w:rPr>
          <w:rFonts w:ascii="Arial" w:hAnsi="Arial"/>
          <w:b/>
        </w:rPr>
      </w:pPr>
      <w:r w:rsidRPr="008B34C0">
        <w:rPr>
          <w:rFonts w:ascii="Arial" w:hAnsi="Arial"/>
          <w:b/>
        </w:rPr>
        <w:t xml:space="preserve">Roles/Responsibilities: </w:t>
      </w:r>
    </w:p>
    <w:p w14:paraId="64CD5811" w14:textId="77777777" w:rsidR="0086297A" w:rsidRDefault="00DE00C7" w:rsidP="0086297A">
      <w:pPr>
        <w:pStyle w:val="Cog-body"/>
        <w:numPr>
          <w:ilvl w:val="0"/>
          <w:numId w:val="3"/>
        </w:numPr>
        <w:spacing w:line="276" w:lineRule="auto"/>
        <w:rPr>
          <w:rFonts w:cs="Arial"/>
          <w:color w:val="000000"/>
        </w:rPr>
      </w:pPr>
      <w:r>
        <w:rPr>
          <w:rFonts w:cs="Arial"/>
          <w:color w:val="000000"/>
        </w:rPr>
        <w:t xml:space="preserve">Built the interpreter for the </w:t>
      </w:r>
      <w:r w:rsidR="00A54E86">
        <w:rPr>
          <w:rFonts w:cs="Arial"/>
          <w:color w:val="000000"/>
        </w:rPr>
        <w:t>DSL used in IVR in JAVA</w:t>
      </w:r>
      <w:r w:rsidR="0086297A">
        <w:rPr>
          <w:rFonts w:cs="Arial"/>
          <w:color w:val="000000"/>
        </w:rPr>
        <w:t>.</w:t>
      </w:r>
      <w:r w:rsidR="00652D2F">
        <w:rPr>
          <w:rFonts w:cs="Arial"/>
          <w:color w:val="000000"/>
        </w:rPr>
        <w:t xml:space="preserve">  </w:t>
      </w:r>
    </w:p>
    <w:p w14:paraId="34B87505" w14:textId="77777777" w:rsidR="0086041C" w:rsidRDefault="00D677C0" w:rsidP="0086297A">
      <w:pPr>
        <w:pStyle w:val="Cog-body"/>
        <w:numPr>
          <w:ilvl w:val="0"/>
          <w:numId w:val="3"/>
        </w:numPr>
        <w:spacing w:line="276" w:lineRule="auto"/>
        <w:rPr>
          <w:rFonts w:cs="Arial"/>
          <w:color w:val="000000"/>
        </w:rPr>
      </w:pPr>
      <w:r>
        <w:rPr>
          <w:rFonts w:cs="Arial"/>
          <w:color w:val="000000"/>
        </w:rPr>
        <w:t xml:space="preserve">Built the </w:t>
      </w:r>
      <w:r w:rsidR="00E72DDD">
        <w:rPr>
          <w:rFonts w:cs="Arial"/>
          <w:color w:val="000000"/>
        </w:rPr>
        <w:t xml:space="preserve">IVR charts in </w:t>
      </w:r>
      <w:r w:rsidR="0029721F">
        <w:rPr>
          <w:rFonts w:cs="Arial"/>
          <w:color w:val="000000"/>
        </w:rPr>
        <w:t>u</w:t>
      </w:r>
      <w:r w:rsidR="00E72DDD">
        <w:rPr>
          <w:rFonts w:cs="Arial"/>
          <w:color w:val="000000"/>
        </w:rPr>
        <w:t xml:space="preserve">sing </w:t>
      </w:r>
      <w:r w:rsidR="0029721F">
        <w:rPr>
          <w:rFonts w:cs="Arial"/>
          <w:color w:val="000000"/>
        </w:rPr>
        <w:t xml:space="preserve">Flex </w:t>
      </w:r>
      <w:r w:rsidR="00E72DDD">
        <w:rPr>
          <w:rFonts w:cs="Arial"/>
          <w:color w:val="000000"/>
        </w:rPr>
        <w:t>amCharts</w:t>
      </w:r>
      <w:r w:rsidR="0029721F">
        <w:rPr>
          <w:rFonts w:cs="Arial"/>
          <w:color w:val="000000"/>
        </w:rPr>
        <w:t xml:space="preserve"> and later using Javascript amCharts</w:t>
      </w:r>
      <w:r w:rsidR="00D300E4">
        <w:rPr>
          <w:rFonts w:cs="Arial"/>
          <w:color w:val="000000"/>
        </w:rPr>
        <w:t xml:space="preserve"> in angularJS</w:t>
      </w:r>
      <w:r w:rsidR="0086041C">
        <w:rPr>
          <w:rFonts w:cs="Arial"/>
          <w:color w:val="000000"/>
        </w:rPr>
        <w:t>.</w:t>
      </w:r>
    </w:p>
    <w:p w14:paraId="236E096D" w14:textId="77777777" w:rsidR="000D496D" w:rsidRDefault="00121495" w:rsidP="00EA20DD">
      <w:pPr>
        <w:pStyle w:val="Cog-body"/>
        <w:numPr>
          <w:ilvl w:val="0"/>
          <w:numId w:val="3"/>
        </w:numPr>
        <w:spacing w:line="276" w:lineRule="auto"/>
        <w:rPr>
          <w:rFonts w:cs="Arial"/>
          <w:color w:val="000000"/>
        </w:rPr>
      </w:pPr>
      <w:r>
        <w:rPr>
          <w:rFonts w:cs="Arial"/>
          <w:color w:val="000000"/>
        </w:rPr>
        <w:lastRenderedPageBreak/>
        <w:t>Owned the entire back end of the project</w:t>
      </w:r>
      <w:r w:rsidR="006B35F8" w:rsidRPr="000D496D">
        <w:rPr>
          <w:rFonts w:cs="Arial"/>
          <w:color w:val="000000"/>
        </w:rPr>
        <w:t>.</w:t>
      </w:r>
    </w:p>
    <w:p w14:paraId="4F6C4E73" w14:textId="77777777" w:rsidR="000D496D" w:rsidRDefault="008760A7" w:rsidP="00EA20DD">
      <w:pPr>
        <w:pStyle w:val="Cog-body"/>
        <w:numPr>
          <w:ilvl w:val="0"/>
          <w:numId w:val="3"/>
        </w:numPr>
        <w:spacing w:line="276" w:lineRule="auto"/>
        <w:rPr>
          <w:rFonts w:cs="Arial"/>
          <w:color w:val="000000"/>
        </w:rPr>
      </w:pPr>
      <w:r>
        <w:rPr>
          <w:rFonts w:cs="Arial"/>
          <w:color w:val="000000"/>
        </w:rPr>
        <w:t xml:space="preserve">Migrated from </w:t>
      </w:r>
      <w:r w:rsidRPr="005F7D0F">
        <w:rPr>
          <w:rFonts w:cs="Arial"/>
          <w:b/>
          <w:bCs/>
          <w:color w:val="000000"/>
        </w:rPr>
        <w:t>Java 7</w:t>
      </w:r>
      <w:r>
        <w:rPr>
          <w:rFonts w:cs="Arial"/>
          <w:color w:val="000000"/>
        </w:rPr>
        <w:t xml:space="preserve"> to </w:t>
      </w:r>
      <w:r w:rsidRPr="005F7D0F">
        <w:rPr>
          <w:rFonts w:cs="Arial"/>
          <w:b/>
          <w:bCs/>
          <w:color w:val="000000"/>
        </w:rPr>
        <w:t>Java 8</w:t>
      </w:r>
      <w:r>
        <w:rPr>
          <w:rFonts w:cs="Arial"/>
          <w:color w:val="000000"/>
        </w:rPr>
        <w:t>.</w:t>
      </w:r>
    </w:p>
    <w:p w14:paraId="090A5FEE" w14:textId="77777777" w:rsidR="00D17DD2" w:rsidRPr="000D496D" w:rsidRDefault="00601A1D" w:rsidP="00EA20DD">
      <w:pPr>
        <w:pStyle w:val="Cog-body"/>
        <w:numPr>
          <w:ilvl w:val="0"/>
          <w:numId w:val="3"/>
        </w:numPr>
        <w:spacing w:line="276" w:lineRule="auto"/>
        <w:rPr>
          <w:rFonts w:cs="Arial"/>
          <w:color w:val="000000"/>
        </w:rPr>
      </w:pPr>
      <w:r>
        <w:rPr>
          <w:rFonts w:cs="Arial"/>
          <w:color w:val="000000"/>
        </w:rPr>
        <w:t>Migrated from Websphere to Tomcat</w:t>
      </w:r>
      <w:r w:rsidR="00D17DD2">
        <w:rPr>
          <w:rFonts w:cs="Arial"/>
          <w:color w:val="000000"/>
        </w:rPr>
        <w:t>.</w:t>
      </w:r>
    </w:p>
    <w:p w14:paraId="6E0EF23E" w14:textId="77777777" w:rsidR="00464FD2" w:rsidRDefault="00464FD2" w:rsidP="00464FD2">
      <w:pPr>
        <w:pStyle w:val="Cog-body"/>
        <w:numPr>
          <w:ilvl w:val="0"/>
          <w:numId w:val="3"/>
        </w:numPr>
        <w:spacing w:line="276" w:lineRule="auto"/>
        <w:rPr>
          <w:rFonts w:cs="Arial"/>
          <w:color w:val="000000"/>
        </w:rPr>
      </w:pPr>
      <w:r w:rsidRPr="00B25077">
        <w:rPr>
          <w:rFonts w:cs="Arial"/>
          <w:color w:val="000000"/>
        </w:rPr>
        <w:t xml:space="preserve">Technology Lead </w:t>
      </w:r>
      <w:r w:rsidRPr="00DD00BB">
        <w:rPr>
          <w:rFonts w:cs="Arial"/>
          <w:color w:val="000000"/>
        </w:rPr>
        <w:t>for</w:t>
      </w:r>
      <w:r w:rsidR="006707E5">
        <w:rPr>
          <w:rFonts w:cs="Arial"/>
          <w:color w:val="000000"/>
        </w:rPr>
        <w:t xml:space="preserve"> 3 people</w:t>
      </w:r>
      <w:r>
        <w:rPr>
          <w:rFonts w:cs="Arial"/>
          <w:color w:val="000000"/>
        </w:rPr>
        <w:t>.</w:t>
      </w:r>
    </w:p>
    <w:p w14:paraId="4E702AFC" w14:textId="77777777" w:rsidR="00464FD2" w:rsidRDefault="000262B9" w:rsidP="0086297A">
      <w:pPr>
        <w:pStyle w:val="Cog-body"/>
        <w:numPr>
          <w:ilvl w:val="0"/>
          <w:numId w:val="3"/>
        </w:numPr>
        <w:spacing w:line="276" w:lineRule="auto"/>
        <w:rPr>
          <w:rFonts w:cs="Arial"/>
          <w:color w:val="000000"/>
        </w:rPr>
      </w:pPr>
      <w:r>
        <w:rPr>
          <w:rFonts w:cs="Arial"/>
          <w:color w:val="000000"/>
        </w:rPr>
        <w:t xml:space="preserve">Interact with </w:t>
      </w:r>
      <w:r w:rsidR="00A47EBA">
        <w:rPr>
          <w:rFonts w:cs="Arial"/>
          <w:color w:val="000000"/>
        </w:rPr>
        <w:t xml:space="preserve">product </w:t>
      </w:r>
      <w:r w:rsidR="00B613A4">
        <w:rPr>
          <w:rFonts w:cs="Arial"/>
          <w:color w:val="000000"/>
        </w:rPr>
        <w:t xml:space="preserve">team </w:t>
      </w:r>
      <w:r>
        <w:rPr>
          <w:rFonts w:cs="Arial"/>
          <w:color w:val="000000"/>
        </w:rPr>
        <w:t>to get the requirement and build technical design document.</w:t>
      </w:r>
    </w:p>
    <w:p w14:paraId="402DE621" w14:textId="77777777" w:rsidR="000262B9" w:rsidRDefault="000262B9" w:rsidP="0086297A">
      <w:pPr>
        <w:pStyle w:val="Cog-body"/>
        <w:numPr>
          <w:ilvl w:val="0"/>
          <w:numId w:val="3"/>
        </w:numPr>
        <w:spacing w:line="276" w:lineRule="auto"/>
        <w:rPr>
          <w:rFonts w:cs="Arial"/>
          <w:color w:val="000000"/>
        </w:rPr>
      </w:pPr>
      <w:r>
        <w:rPr>
          <w:rFonts w:cs="Arial"/>
          <w:color w:val="000000"/>
        </w:rPr>
        <w:t>Clarify the doubts from both development and QA team and work closely with QA in delivering the user stories.</w:t>
      </w:r>
    </w:p>
    <w:p w14:paraId="3BE25EFF" w14:textId="77777777" w:rsidR="000262B9" w:rsidRDefault="000262B9" w:rsidP="0086297A">
      <w:pPr>
        <w:pStyle w:val="Cog-body"/>
        <w:numPr>
          <w:ilvl w:val="0"/>
          <w:numId w:val="3"/>
        </w:numPr>
        <w:spacing w:line="276" w:lineRule="auto"/>
        <w:rPr>
          <w:rFonts w:cs="Arial"/>
          <w:color w:val="000000"/>
        </w:rPr>
      </w:pPr>
      <w:r>
        <w:rPr>
          <w:rFonts w:cs="Arial"/>
          <w:color w:val="000000"/>
        </w:rPr>
        <w:t>Involved in delivery management and deploy the changes to production.</w:t>
      </w:r>
    </w:p>
    <w:p w14:paraId="766342C3" w14:textId="77777777" w:rsidR="0086297A" w:rsidRDefault="00E423AC" w:rsidP="00B81E7B">
      <w:pPr>
        <w:pStyle w:val="Cog-body"/>
        <w:numPr>
          <w:ilvl w:val="0"/>
          <w:numId w:val="3"/>
        </w:numPr>
        <w:spacing w:line="276" w:lineRule="auto"/>
        <w:rPr>
          <w:rFonts w:cs="Arial"/>
          <w:color w:val="000000"/>
        </w:rPr>
      </w:pPr>
      <w:r>
        <w:rPr>
          <w:rFonts w:cs="Arial"/>
          <w:color w:val="000000"/>
        </w:rPr>
        <w:t xml:space="preserve">Migrated the project from </w:t>
      </w:r>
      <w:r w:rsidR="007B31D2">
        <w:rPr>
          <w:rFonts w:cs="Arial"/>
          <w:color w:val="000000"/>
        </w:rPr>
        <w:t>Linux VM’s to Docker containers.</w:t>
      </w:r>
    </w:p>
    <w:p w14:paraId="590522C8" w14:textId="77777777" w:rsidR="006634EE" w:rsidRDefault="006634EE" w:rsidP="00B43650">
      <w:pPr>
        <w:pStyle w:val="Cog-body"/>
      </w:pPr>
    </w:p>
    <w:p w14:paraId="35143AE2" w14:textId="77777777" w:rsidR="002A3E0B" w:rsidRDefault="002A3E0B" w:rsidP="00B43650">
      <w:pPr>
        <w:pStyle w:val="Cog-body"/>
      </w:pPr>
    </w:p>
    <w:tbl>
      <w:tblPr>
        <w:tblStyle w:val="TableGrid"/>
        <w:tblW w:w="0" w:type="auto"/>
        <w:tblLook w:val="04A0" w:firstRow="1" w:lastRow="0" w:firstColumn="1" w:lastColumn="0" w:noHBand="0" w:noVBand="1"/>
      </w:tblPr>
      <w:tblGrid>
        <w:gridCol w:w="2358"/>
        <w:gridCol w:w="7218"/>
      </w:tblGrid>
      <w:tr w:rsidR="002A3E0B" w14:paraId="4A15AA99" w14:textId="77777777" w:rsidTr="00CD4400">
        <w:trPr>
          <w:trHeight w:val="310"/>
        </w:trPr>
        <w:tc>
          <w:tcPr>
            <w:tcW w:w="9576" w:type="dxa"/>
            <w:gridSpan w:val="2"/>
            <w:vAlign w:val="center"/>
          </w:tcPr>
          <w:p w14:paraId="6423BCFA" w14:textId="77777777" w:rsidR="002A3E0B" w:rsidRPr="00E9432E" w:rsidRDefault="00267489" w:rsidP="00CD4400">
            <w:pPr>
              <w:rPr>
                <w:rFonts w:ascii="Arial" w:hAnsi="Arial" w:cs="Arial"/>
                <w:b/>
                <w:bCs/>
                <w:color w:val="365F91" w:themeColor="accent1" w:themeShade="BF"/>
              </w:rPr>
            </w:pPr>
            <w:r>
              <w:rPr>
                <w:rFonts w:ascii="Arial" w:hAnsi="Arial" w:cs="Arial"/>
                <w:b/>
                <w:bCs/>
                <w:color w:val="365F91" w:themeColor="accent1" w:themeShade="BF"/>
              </w:rPr>
              <w:t>Report Onboarding</w:t>
            </w:r>
            <w:r w:rsidR="00EE6C26">
              <w:rPr>
                <w:rFonts w:ascii="Arial" w:hAnsi="Arial" w:cs="Arial"/>
                <w:b/>
                <w:bCs/>
                <w:color w:val="365F91" w:themeColor="accent1" w:themeShade="BF"/>
              </w:rPr>
              <w:t xml:space="preserve"> </w:t>
            </w:r>
            <w:r w:rsidR="002A3E0B" w:rsidRPr="00E9432E">
              <w:rPr>
                <w:rFonts w:ascii="Arial" w:hAnsi="Arial" w:cs="Arial"/>
                <w:b/>
                <w:bCs/>
                <w:color w:val="365F91" w:themeColor="accent1" w:themeShade="BF"/>
              </w:rPr>
              <w:t>– BNYMellon Technology India Pvt Ltd</w:t>
            </w:r>
          </w:p>
        </w:tc>
      </w:tr>
      <w:tr w:rsidR="002A3E0B" w14:paraId="1BBA989E" w14:textId="77777777" w:rsidTr="00CD4400">
        <w:trPr>
          <w:trHeight w:val="310"/>
        </w:trPr>
        <w:tc>
          <w:tcPr>
            <w:tcW w:w="2358" w:type="dxa"/>
            <w:vAlign w:val="center"/>
          </w:tcPr>
          <w:p w14:paraId="3C3E7903" w14:textId="77777777" w:rsidR="002A3E0B" w:rsidRPr="0076205A" w:rsidRDefault="002A3E0B" w:rsidP="00CD4400">
            <w:pPr>
              <w:rPr>
                <w:rFonts w:ascii="Arial" w:hAnsi="Arial" w:cs="Arial"/>
                <w:b/>
              </w:rPr>
            </w:pPr>
            <w:r w:rsidRPr="0076205A">
              <w:rPr>
                <w:rFonts w:ascii="Arial" w:hAnsi="Arial" w:cs="Arial"/>
                <w:b/>
              </w:rPr>
              <w:t>Duration</w:t>
            </w:r>
          </w:p>
        </w:tc>
        <w:tc>
          <w:tcPr>
            <w:tcW w:w="7218" w:type="dxa"/>
            <w:vAlign w:val="center"/>
          </w:tcPr>
          <w:p w14:paraId="43B5423B" w14:textId="77777777" w:rsidR="002A3E0B" w:rsidRDefault="002A3E0B" w:rsidP="00CD4400">
            <w:pPr>
              <w:rPr>
                <w:rFonts w:ascii="Arial" w:hAnsi="Arial" w:cs="Arial"/>
              </w:rPr>
            </w:pPr>
            <w:r>
              <w:rPr>
                <w:rFonts w:ascii="Arial" w:hAnsi="Arial" w:cs="Arial"/>
              </w:rPr>
              <w:t>Feb-201</w:t>
            </w:r>
            <w:r w:rsidR="00321656">
              <w:rPr>
                <w:rFonts w:ascii="Arial" w:hAnsi="Arial" w:cs="Arial"/>
              </w:rPr>
              <w:t>6</w:t>
            </w:r>
            <w:r w:rsidRPr="0076205A">
              <w:rPr>
                <w:rFonts w:ascii="Arial" w:hAnsi="Arial" w:cs="Arial"/>
              </w:rPr>
              <w:t xml:space="preserve"> to </w:t>
            </w:r>
            <w:r w:rsidR="00F66D0A">
              <w:rPr>
                <w:rFonts w:ascii="Arial" w:hAnsi="Arial" w:cs="Arial"/>
              </w:rPr>
              <w:t>December 2017</w:t>
            </w:r>
          </w:p>
        </w:tc>
      </w:tr>
      <w:tr w:rsidR="002A3E0B" w14:paraId="7419417A" w14:textId="77777777" w:rsidTr="00CD4400">
        <w:trPr>
          <w:trHeight w:val="310"/>
        </w:trPr>
        <w:tc>
          <w:tcPr>
            <w:tcW w:w="2358" w:type="dxa"/>
            <w:vAlign w:val="center"/>
          </w:tcPr>
          <w:p w14:paraId="607DAE4D" w14:textId="77777777" w:rsidR="002A3E0B" w:rsidRPr="0076205A" w:rsidRDefault="002A3E0B" w:rsidP="00CD4400">
            <w:pPr>
              <w:rPr>
                <w:rFonts w:ascii="Arial" w:hAnsi="Arial" w:cs="Arial"/>
                <w:b/>
              </w:rPr>
            </w:pPr>
            <w:r w:rsidRPr="0076205A">
              <w:rPr>
                <w:rFonts w:ascii="Arial" w:hAnsi="Arial" w:cs="Arial"/>
                <w:b/>
              </w:rPr>
              <w:t>Technology</w:t>
            </w:r>
          </w:p>
        </w:tc>
        <w:tc>
          <w:tcPr>
            <w:tcW w:w="7218" w:type="dxa"/>
            <w:vAlign w:val="center"/>
          </w:tcPr>
          <w:p w14:paraId="5094B60F" w14:textId="77777777" w:rsidR="002A3E0B" w:rsidRDefault="002A3E0B" w:rsidP="00CD4400">
            <w:pPr>
              <w:rPr>
                <w:rFonts w:ascii="Arial" w:hAnsi="Arial" w:cs="Arial"/>
              </w:rPr>
            </w:pPr>
            <w:r w:rsidRPr="0076205A">
              <w:rPr>
                <w:rFonts w:ascii="Arial" w:hAnsi="Arial" w:cs="Arial"/>
              </w:rPr>
              <w:t>Java</w:t>
            </w:r>
            <w:r>
              <w:rPr>
                <w:rFonts w:ascii="Arial" w:hAnsi="Arial" w:cs="Arial"/>
              </w:rPr>
              <w:t xml:space="preserve"> 8</w:t>
            </w:r>
            <w:r w:rsidRPr="0076205A">
              <w:rPr>
                <w:rFonts w:ascii="Arial" w:hAnsi="Arial" w:cs="Arial"/>
              </w:rPr>
              <w:t>,</w:t>
            </w:r>
            <w:r>
              <w:rPr>
                <w:rFonts w:ascii="Arial" w:hAnsi="Arial" w:cs="Arial"/>
              </w:rPr>
              <w:t xml:space="preserve">  Tomcat 8 ,  Spring Framework , Oracle 11g, </w:t>
            </w:r>
            <w:r w:rsidR="00AA1F5C">
              <w:rPr>
                <w:rFonts w:ascii="Arial" w:hAnsi="Arial" w:cs="Arial"/>
              </w:rPr>
              <w:t>AngularJS</w:t>
            </w:r>
          </w:p>
        </w:tc>
      </w:tr>
      <w:tr w:rsidR="002A3E0B" w14:paraId="186B7B5E" w14:textId="77777777" w:rsidTr="00CD4400">
        <w:trPr>
          <w:trHeight w:val="310"/>
        </w:trPr>
        <w:tc>
          <w:tcPr>
            <w:tcW w:w="2358" w:type="dxa"/>
            <w:vAlign w:val="center"/>
          </w:tcPr>
          <w:p w14:paraId="07F1D1F8" w14:textId="77777777" w:rsidR="002A3E0B" w:rsidRPr="0076205A" w:rsidRDefault="002A3E0B" w:rsidP="00CD4400">
            <w:pPr>
              <w:rPr>
                <w:rFonts w:ascii="Arial" w:hAnsi="Arial" w:cs="Arial"/>
                <w:b/>
              </w:rPr>
            </w:pPr>
            <w:r w:rsidRPr="0076205A">
              <w:rPr>
                <w:rFonts w:ascii="Arial" w:hAnsi="Arial" w:cs="Arial"/>
                <w:b/>
              </w:rPr>
              <w:t>Tools</w:t>
            </w:r>
          </w:p>
        </w:tc>
        <w:tc>
          <w:tcPr>
            <w:tcW w:w="7218" w:type="dxa"/>
            <w:vAlign w:val="center"/>
          </w:tcPr>
          <w:p w14:paraId="6310D941" w14:textId="77777777" w:rsidR="002A3E0B" w:rsidRDefault="002A3E0B" w:rsidP="00CD4400">
            <w:pPr>
              <w:rPr>
                <w:rFonts w:ascii="Arial" w:hAnsi="Arial" w:cs="Arial"/>
              </w:rPr>
            </w:pPr>
            <w:r w:rsidRPr="00112BBB">
              <w:rPr>
                <w:rFonts w:ascii="Arial" w:hAnsi="Arial" w:cs="Arial"/>
              </w:rPr>
              <w:t>Intellij,</w:t>
            </w:r>
            <w:r>
              <w:rPr>
                <w:rFonts w:ascii="Arial" w:hAnsi="Arial" w:cs="Arial"/>
              </w:rPr>
              <w:t xml:space="preserve"> Eclipse , Jenkins , Git , Maven</w:t>
            </w:r>
          </w:p>
        </w:tc>
      </w:tr>
      <w:tr w:rsidR="002A3E0B" w14:paraId="20EF5238" w14:textId="77777777" w:rsidTr="00CD4400">
        <w:trPr>
          <w:trHeight w:val="310"/>
        </w:trPr>
        <w:tc>
          <w:tcPr>
            <w:tcW w:w="2358" w:type="dxa"/>
            <w:vAlign w:val="center"/>
          </w:tcPr>
          <w:p w14:paraId="6E687613" w14:textId="77777777" w:rsidR="002A3E0B" w:rsidRPr="0076205A" w:rsidRDefault="002A3E0B" w:rsidP="00CD4400">
            <w:pPr>
              <w:rPr>
                <w:rFonts w:ascii="Arial" w:hAnsi="Arial" w:cs="Arial"/>
                <w:b/>
              </w:rPr>
            </w:pPr>
            <w:r>
              <w:rPr>
                <w:rFonts w:ascii="Arial" w:hAnsi="Arial" w:cs="Arial"/>
                <w:b/>
              </w:rPr>
              <w:t>Designation</w:t>
            </w:r>
          </w:p>
        </w:tc>
        <w:tc>
          <w:tcPr>
            <w:tcW w:w="7218" w:type="dxa"/>
            <w:vAlign w:val="center"/>
          </w:tcPr>
          <w:p w14:paraId="3886A832" w14:textId="77777777" w:rsidR="002A3E0B" w:rsidRPr="00112BBB" w:rsidRDefault="00286783" w:rsidP="00CD4400">
            <w:pPr>
              <w:rPr>
                <w:rFonts w:ascii="Arial" w:hAnsi="Arial" w:cs="Arial"/>
              </w:rPr>
            </w:pPr>
            <w:r>
              <w:rPr>
                <w:rFonts w:ascii="Arial" w:hAnsi="Arial" w:cs="Arial"/>
              </w:rPr>
              <w:t xml:space="preserve">Project Lead Application </w:t>
            </w:r>
            <w:r w:rsidRPr="007F15AC">
              <w:rPr>
                <w:rFonts w:ascii="Arial" w:hAnsi="Arial" w:cs="Arial"/>
              </w:rPr>
              <w:t>Develop</w:t>
            </w:r>
            <w:r>
              <w:rPr>
                <w:rFonts w:ascii="Arial" w:hAnsi="Arial" w:cs="Arial"/>
              </w:rPr>
              <w:t>ment</w:t>
            </w:r>
          </w:p>
        </w:tc>
      </w:tr>
    </w:tbl>
    <w:p w14:paraId="1831EFD5" w14:textId="77777777" w:rsidR="002A3E0B" w:rsidRDefault="002A3E0B" w:rsidP="002A3E0B">
      <w:pPr>
        <w:pStyle w:val="Cog-body"/>
        <w:ind w:left="0"/>
        <w:rPr>
          <w:b/>
        </w:rPr>
      </w:pPr>
    </w:p>
    <w:p w14:paraId="4ECA8EC7" w14:textId="77777777" w:rsidR="002A3E0B" w:rsidRDefault="002A3E0B" w:rsidP="002A3E0B">
      <w:pPr>
        <w:pStyle w:val="Cog-body"/>
        <w:ind w:left="0"/>
        <w:rPr>
          <w:b/>
        </w:rPr>
      </w:pPr>
      <w:r w:rsidRPr="002E3CCA">
        <w:rPr>
          <w:b/>
        </w:rPr>
        <w:t>Project Description</w:t>
      </w:r>
      <w:r>
        <w:rPr>
          <w:b/>
        </w:rPr>
        <w:t>:</w:t>
      </w:r>
    </w:p>
    <w:p w14:paraId="4BD43E4F" w14:textId="77777777" w:rsidR="002A3E0B" w:rsidRDefault="00641276" w:rsidP="002A3E0B">
      <w:pPr>
        <w:jc w:val="both"/>
        <w:rPr>
          <w:rFonts w:ascii="Arial" w:hAnsi="Arial"/>
          <w:snapToGrid/>
          <w:kern w:val="0"/>
        </w:rPr>
      </w:pPr>
      <w:r>
        <w:rPr>
          <w:rFonts w:ascii="Arial" w:hAnsi="Arial"/>
          <w:snapToGrid/>
          <w:kern w:val="0"/>
        </w:rPr>
        <w:t>Report Onboarding is a UI tool that helps SME</w:t>
      </w:r>
      <w:r w:rsidR="00BB4579">
        <w:rPr>
          <w:rFonts w:ascii="Arial" w:hAnsi="Arial"/>
          <w:snapToGrid/>
          <w:kern w:val="0"/>
        </w:rPr>
        <w:t>’s</w:t>
      </w:r>
      <w:r>
        <w:rPr>
          <w:rFonts w:ascii="Arial" w:hAnsi="Arial"/>
          <w:snapToGrid/>
          <w:kern w:val="0"/>
        </w:rPr>
        <w:t xml:space="preserve"> to develop new reports</w:t>
      </w:r>
      <w:r w:rsidR="00BB4579">
        <w:rPr>
          <w:rFonts w:ascii="Arial" w:hAnsi="Arial"/>
          <w:snapToGrid/>
          <w:kern w:val="0"/>
        </w:rPr>
        <w:t xml:space="preserve"> in ERS a reporting portal</w:t>
      </w:r>
      <w:r w:rsidR="00096569">
        <w:rPr>
          <w:rFonts w:ascii="Arial" w:hAnsi="Arial"/>
          <w:snapToGrid/>
          <w:kern w:val="0"/>
        </w:rPr>
        <w:t xml:space="preserve"> This po</w:t>
      </w:r>
      <w:r w:rsidR="00F63BC6">
        <w:rPr>
          <w:rFonts w:ascii="Arial" w:hAnsi="Arial"/>
          <w:snapToGrid/>
          <w:kern w:val="0"/>
        </w:rPr>
        <w:t>rtal has IVR integrated into it</w:t>
      </w:r>
      <w:r w:rsidR="002A3E0B">
        <w:rPr>
          <w:rFonts w:ascii="Arial" w:hAnsi="Arial"/>
          <w:snapToGrid/>
          <w:kern w:val="0"/>
        </w:rPr>
        <w:t>.</w:t>
      </w:r>
      <w:r w:rsidR="00BB4579">
        <w:rPr>
          <w:rFonts w:ascii="Arial" w:hAnsi="Arial"/>
          <w:snapToGrid/>
          <w:kern w:val="0"/>
        </w:rPr>
        <w:t xml:space="preserve"> This tool enables users to define report metadata </w:t>
      </w:r>
      <w:r w:rsidR="00E8677D">
        <w:rPr>
          <w:rFonts w:ascii="Arial" w:hAnsi="Arial"/>
          <w:snapToGrid/>
          <w:kern w:val="0"/>
        </w:rPr>
        <w:t xml:space="preserve">which </w:t>
      </w:r>
      <w:r w:rsidR="007966FA">
        <w:rPr>
          <w:rFonts w:ascii="Arial" w:hAnsi="Arial"/>
          <w:snapToGrid/>
          <w:kern w:val="0"/>
        </w:rPr>
        <w:t>is used then to generate the reports.</w:t>
      </w:r>
    </w:p>
    <w:p w14:paraId="28674A9F" w14:textId="77777777" w:rsidR="002A3E0B" w:rsidRDefault="002A3E0B" w:rsidP="002A3E0B">
      <w:pPr>
        <w:pStyle w:val="Cog-body"/>
        <w:ind w:left="0"/>
      </w:pPr>
    </w:p>
    <w:p w14:paraId="1DA67B26" w14:textId="77777777" w:rsidR="002A3E0B" w:rsidRPr="008B34C0" w:rsidRDefault="002A3E0B" w:rsidP="002A3E0B">
      <w:pPr>
        <w:ind w:firstLine="720"/>
        <w:rPr>
          <w:rFonts w:ascii="Arial" w:hAnsi="Arial"/>
          <w:b/>
        </w:rPr>
      </w:pPr>
      <w:r w:rsidRPr="008B34C0">
        <w:rPr>
          <w:rFonts w:ascii="Arial" w:hAnsi="Arial"/>
          <w:b/>
        </w:rPr>
        <w:t xml:space="preserve">Roles/Responsibilities: </w:t>
      </w:r>
    </w:p>
    <w:p w14:paraId="16CF1BED" w14:textId="77777777" w:rsidR="002A3E0B" w:rsidRDefault="00D72D9E" w:rsidP="002A3E0B">
      <w:pPr>
        <w:pStyle w:val="Cog-body"/>
        <w:numPr>
          <w:ilvl w:val="0"/>
          <w:numId w:val="3"/>
        </w:numPr>
        <w:spacing w:line="276" w:lineRule="auto"/>
        <w:rPr>
          <w:rFonts w:cs="Arial"/>
          <w:color w:val="000000"/>
        </w:rPr>
      </w:pPr>
      <w:r>
        <w:rPr>
          <w:rFonts w:cs="Arial"/>
          <w:color w:val="000000"/>
        </w:rPr>
        <w:t>Built the entire UI and Backend</w:t>
      </w:r>
      <w:r w:rsidR="002A3E0B">
        <w:rPr>
          <w:rFonts w:cs="Arial"/>
          <w:color w:val="000000"/>
        </w:rPr>
        <w:t xml:space="preserve">.  </w:t>
      </w:r>
    </w:p>
    <w:p w14:paraId="226F12A4" w14:textId="77777777" w:rsidR="002A3E0B" w:rsidRDefault="009C7E22" w:rsidP="002A3E0B">
      <w:pPr>
        <w:pStyle w:val="Cog-body"/>
        <w:numPr>
          <w:ilvl w:val="0"/>
          <w:numId w:val="3"/>
        </w:numPr>
        <w:spacing w:line="276" w:lineRule="auto"/>
        <w:rPr>
          <w:rFonts w:cs="Arial"/>
          <w:color w:val="000000"/>
        </w:rPr>
      </w:pPr>
      <w:r>
        <w:rPr>
          <w:rFonts w:cs="Arial"/>
          <w:color w:val="000000"/>
        </w:rPr>
        <w:t xml:space="preserve">Developed an independent module which allows the report metadata changes to be pushed to a Git repository </w:t>
      </w:r>
      <w:r w:rsidR="00DF5E3B">
        <w:rPr>
          <w:rFonts w:cs="Arial"/>
          <w:color w:val="000000"/>
        </w:rPr>
        <w:t>programmatically</w:t>
      </w:r>
      <w:r w:rsidR="002A3E0B">
        <w:rPr>
          <w:rFonts w:cs="Arial"/>
          <w:color w:val="000000"/>
        </w:rPr>
        <w:t>.</w:t>
      </w:r>
    </w:p>
    <w:p w14:paraId="1A2AD241" w14:textId="77777777" w:rsidR="002A3E0B" w:rsidRDefault="00426E33" w:rsidP="002A3E0B">
      <w:pPr>
        <w:pStyle w:val="Cog-body"/>
        <w:numPr>
          <w:ilvl w:val="0"/>
          <w:numId w:val="3"/>
        </w:numPr>
        <w:spacing w:line="276" w:lineRule="auto"/>
        <w:rPr>
          <w:rFonts w:cs="Arial"/>
          <w:color w:val="000000"/>
        </w:rPr>
      </w:pPr>
      <w:r>
        <w:rPr>
          <w:rFonts w:cs="Arial"/>
          <w:color w:val="000000"/>
        </w:rPr>
        <w:t xml:space="preserve">Owned </w:t>
      </w:r>
      <w:r w:rsidR="004829C4">
        <w:rPr>
          <w:rFonts w:cs="Arial"/>
          <w:color w:val="000000"/>
        </w:rPr>
        <w:t>all the support activities</w:t>
      </w:r>
      <w:r w:rsidR="002A3E0B" w:rsidRPr="000D496D">
        <w:rPr>
          <w:rFonts w:cs="Arial"/>
          <w:color w:val="000000"/>
        </w:rPr>
        <w:t>.</w:t>
      </w:r>
    </w:p>
    <w:p w14:paraId="77D0D5AF" w14:textId="77777777" w:rsidR="002A3E0B" w:rsidRDefault="00ED1F16" w:rsidP="002A3E0B">
      <w:pPr>
        <w:pStyle w:val="Cog-body"/>
        <w:numPr>
          <w:ilvl w:val="0"/>
          <w:numId w:val="3"/>
        </w:numPr>
        <w:spacing w:line="276" w:lineRule="auto"/>
        <w:rPr>
          <w:rFonts w:cs="Arial"/>
          <w:color w:val="000000"/>
        </w:rPr>
      </w:pPr>
      <w:r>
        <w:rPr>
          <w:rFonts w:cs="Arial"/>
          <w:color w:val="000000"/>
        </w:rPr>
        <w:t>Implemented all the enhancements triggered by the changes brought in</w:t>
      </w:r>
      <w:r w:rsidR="003A206C">
        <w:rPr>
          <w:rFonts w:cs="Arial"/>
          <w:color w:val="000000"/>
        </w:rPr>
        <w:t>to</w:t>
      </w:r>
      <w:r>
        <w:rPr>
          <w:rFonts w:cs="Arial"/>
          <w:color w:val="000000"/>
        </w:rPr>
        <w:t xml:space="preserve"> the portal</w:t>
      </w:r>
      <w:r w:rsidR="002A3E0B">
        <w:rPr>
          <w:rFonts w:cs="Arial"/>
          <w:color w:val="000000"/>
        </w:rPr>
        <w:t>.</w:t>
      </w:r>
    </w:p>
    <w:p w14:paraId="21A2A51E" w14:textId="77777777" w:rsidR="00F51C3C" w:rsidRDefault="00D864A8" w:rsidP="002A3E0B">
      <w:pPr>
        <w:pStyle w:val="Cog-body"/>
        <w:numPr>
          <w:ilvl w:val="0"/>
          <w:numId w:val="3"/>
        </w:numPr>
        <w:spacing w:line="276" w:lineRule="auto"/>
        <w:rPr>
          <w:rFonts w:cs="Arial"/>
          <w:color w:val="000000"/>
        </w:rPr>
      </w:pPr>
      <w:r>
        <w:rPr>
          <w:rFonts w:cs="Arial"/>
          <w:color w:val="000000"/>
        </w:rPr>
        <w:t>Developed the UI in angularJS and Bootstrap</w:t>
      </w:r>
      <w:r w:rsidR="00C90128">
        <w:rPr>
          <w:rFonts w:cs="Arial"/>
          <w:color w:val="000000"/>
        </w:rPr>
        <w:t>.</w:t>
      </w:r>
    </w:p>
    <w:p w14:paraId="77A54431" w14:textId="77777777" w:rsidR="00490E92" w:rsidRDefault="00490E92" w:rsidP="00490E92">
      <w:pPr>
        <w:pStyle w:val="Cog-body"/>
        <w:spacing w:line="276" w:lineRule="auto"/>
        <w:ind w:left="1440"/>
        <w:rPr>
          <w:rFonts w:cs="Arial"/>
          <w:color w:val="000000"/>
        </w:rPr>
      </w:pPr>
    </w:p>
    <w:p w14:paraId="1A35F2E8" w14:textId="77777777" w:rsidR="00490E92" w:rsidRDefault="00490E92" w:rsidP="00490E92">
      <w:pPr>
        <w:pStyle w:val="Cog-body"/>
      </w:pPr>
    </w:p>
    <w:tbl>
      <w:tblPr>
        <w:tblStyle w:val="TableGrid"/>
        <w:tblW w:w="0" w:type="auto"/>
        <w:tblLook w:val="04A0" w:firstRow="1" w:lastRow="0" w:firstColumn="1" w:lastColumn="0" w:noHBand="0" w:noVBand="1"/>
      </w:tblPr>
      <w:tblGrid>
        <w:gridCol w:w="2358"/>
        <w:gridCol w:w="7218"/>
      </w:tblGrid>
      <w:tr w:rsidR="00490E92" w14:paraId="7CBB2549" w14:textId="77777777" w:rsidTr="00CD4400">
        <w:trPr>
          <w:trHeight w:val="310"/>
        </w:trPr>
        <w:tc>
          <w:tcPr>
            <w:tcW w:w="9576" w:type="dxa"/>
            <w:gridSpan w:val="2"/>
            <w:vAlign w:val="center"/>
          </w:tcPr>
          <w:p w14:paraId="22B45F5D" w14:textId="77777777" w:rsidR="00490E92" w:rsidRPr="00E9432E" w:rsidRDefault="006E4BAF" w:rsidP="00CD4400">
            <w:pPr>
              <w:rPr>
                <w:rFonts w:ascii="Arial" w:hAnsi="Arial" w:cs="Arial"/>
                <w:b/>
                <w:bCs/>
                <w:color w:val="365F91" w:themeColor="accent1" w:themeShade="BF"/>
              </w:rPr>
            </w:pPr>
            <w:r>
              <w:rPr>
                <w:rFonts w:ascii="Arial" w:hAnsi="Arial" w:cs="Arial"/>
                <w:b/>
                <w:bCs/>
                <w:color w:val="365F91" w:themeColor="accent1" w:themeShade="BF"/>
              </w:rPr>
              <w:t xml:space="preserve">Network Profiler </w:t>
            </w:r>
            <w:r w:rsidR="00490E92" w:rsidRPr="00E9432E">
              <w:rPr>
                <w:rFonts w:ascii="Arial" w:hAnsi="Arial" w:cs="Arial"/>
                <w:b/>
                <w:bCs/>
                <w:color w:val="365F91" w:themeColor="accent1" w:themeShade="BF"/>
              </w:rPr>
              <w:t xml:space="preserve">– </w:t>
            </w:r>
            <w:r w:rsidR="00246C44">
              <w:rPr>
                <w:rFonts w:ascii="Arial" w:hAnsi="Arial" w:cs="Arial"/>
                <w:b/>
                <w:bCs/>
                <w:color w:val="365F91" w:themeColor="accent1" w:themeShade="BF"/>
              </w:rPr>
              <w:t>HCL Technologies Ltd.</w:t>
            </w:r>
          </w:p>
        </w:tc>
      </w:tr>
      <w:tr w:rsidR="00490E92" w14:paraId="7E152024" w14:textId="77777777" w:rsidTr="00CD4400">
        <w:trPr>
          <w:trHeight w:val="310"/>
        </w:trPr>
        <w:tc>
          <w:tcPr>
            <w:tcW w:w="2358" w:type="dxa"/>
            <w:vAlign w:val="center"/>
          </w:tcPr>
          <w:p w14:paraId="32924BB2" w14:textId="77777777" w:rsidR="00490E92" w:rsidRPr="0076205A" w:rsidRDefault="00490E92" w:rsidP="00CD4400">
            <w:pPr>
              <w:rPr>
                <w:rFonts w:ascii="Arial" w:hAnsi="Arial" w:cs="Arial"/>
                <w:b/>
              </w:rPr>
            </w:pPr>
            <w:r w:rsidRPr="0076205A">
              <w:rPr>
                <w:rFonts w:ascii="Arial" w:hAnsi="Arial" w:cs="Arial"/>
                <w:b/>
              </w:rPr>
              <w:t>Duration</w:t>
            </w:r>
          </w:p>
        </w:tc>
        <w:tc>
          <w:tcPr>
            <w:tcW w:w="7218" w:type="dxa"/>
            <w:vAlign w:val="center"/>
          </w:tcPr>
          <w:p w14:paraId="316EADFA" w14:textId="77777777" w:rsidR="00490E92" w:rsidRDefault="0039444C" w:rsidP="00CD4400">
            <w:pPr>
              <w:rPr>
                <w:rFonts w:ascii="Arial" w:hAnsi="Arial" w:cs="Arial"/>
              </w:rPr>
            </w:pPr>
            <w:r>
              <w:rPr>
                <w:rFonts w:ascii="Arial" w:hAnsi="Arial" w:cs="Arial"/>
              </w:rPr>
              <w:t>Jan 2010 to Feb 2011</w:t>
            </w:r>
          </w:p>
        </w:tc>
      </w:tr>
      <w:tr w:rsidR="00490E92" w14:paraId="74952A04" w14:textId="77777777" w:rsidTr="00CD4400">
        <w:trPr>
          <w:trHeight w:val="310"/>
        </w:trPr>
        <w:tc>
          <w:tcPr>
            <w:tcW w:w="2358" w:type="dxa"/>
            <w:vAlign w:val="center"/>
          </w:tcPr>
          <w:p w14:paraId="0B7EFA7F" w14:textId="77777777" w:rsidR="00490E92" w:rsidRPr="0076205A" w:rsidRDefault="00490E92" w:rsidP="00CD4400">
            <w:pPr>
              <w:rPr>
                <w:rFonts w:ascii="Arial" w:hAnsi="Arial" w:cs="Arial"/>
                <w:b/>
              </w:rPr>
            </w:pPr>
            <w:r w:rsidRPr="0076205A">
              <w:rPr>
                <w:rFonts w:ascii="Arial" w:hAnsi="Arial" w:cs="Arial"/>
                <w:b/>
              </w:rPr>
              <w:t>Technology</w:t>
            </w:r>
          </w:p>
        </w:tc>
        <w:tc>
          <w:tcPr>
            <w:tcW w:w="7218" w:type="dxa"/>
            <w:vAlign w:val="center"/>
          </w:tcPr>
          <w:p w14:paraId="215C7F87" w14:textId="77777777" w:rsidR="00490E92" w:rsidRDefault="00B643BC" w:rsidP="00CD4400">
            <w:pPr>
              <w:rPr>
                <w:rFonts w:ascii="Arial" w:hAnsi="Arial" w:cs="Arial"/>
              </w:rPr>
            </w:pPr>
            <w:r>
              <w:rPr>
                <w:rFonts w:ascii="Arial" w:hAnsi="Arial" w:cs="Arial"/>
              </w:rPr>
              <w:t>Java , Struts , PERL</w:t>
            </w:r>
            <w:r w:rsidR="00533620">
              <w:rPr>
                <w:rFonts w:ascii="Arial" w:hAnsi="Arial" w:cs="Arial"/>
              </w:rPr>
              <w:t xml:space="preserve"> , Rule Based Markup Language</w:t>
            </w:r>
          </w:p>
        </w:tc>
      </w:tr>
      <w:tr w:rsidR="00490E92" w14:paraId="75E2CD5F" w14:textId="77777777" w:rsidTr="00CD4400">
        <w:trPr>
          <w:trHeight w:val="310"/>
        </w:trPr>
        <w:tc>
          <w:tcPr>
            <w:tcW w:w="2358" w:type="dxa"/>
            <w:vAlign w:val="center"/>
          </w:tcPr>
          <w:p w14:paraId="1979E2B4" w14:textId="77777777" w:rsidR="00490E92" w:rsidRPr="0076205A" w:rsidRDefault="00490E92" w:rsidP="00CD4400">
            <w:pPr>
              <w:rPr>
                <w:rFonts w:ascii="Arial" w:hAnsi="Arial" w:cs="Arial"/>
                <w:b/>
              </w:rPr>
            </w:pPr>
            <w:r w:rsidRPr="0076205A">
              <w:rPr>
                <w:rFonts w:ascii="Arial" w:hAnsi="Arial" w:cs="Arial"/>
                <w:b/>
              </w:rPr>
              <w:t>Tools</w:t>
            </w:r>
          </w:p>
        </w:tc>
        <w:tc>
          <w:tcPr>
            <w:tcW w:w="7218" w:type="dxa"/>
            <w:vAlign w:val="center"/>
          </w:tcPr>
          <w:p w14:paraId="73FAC19E" w14:textId="77777777" w:rsidR="00490E92" w:rsidRDefault="00D741CC" w:rsidP="00CD4400">
            <w:pPr>
              <w:rPr>
                <w:rFonts w:ascii="Arial" w:hAnsi="Arial" w:cs="Arial"/>
              </w:rPr>
            </w:pPr>
            <w:r>
              <w:rPr>
                <w:rFonts w:ascii="Arial" w:hAnsi="Arial" w:cs="Arial"/>
              </w:rPr>
              <w:t>Eclipse</w:t>
            </w:r>
          </w:p>
        </w:tc>
      </w:tr>
      <w:tr w:rsidR="00490E92" w14:paraId="00DBF7FC" w14:textId="77777777" w:rsidTr="00CD4400">
        <w:trPr>
          <w:trHeight w:val="310"/>
        </w:trPr>
        <w:tc>
          <w:tcPr>
            <w:tcW w:w="2358" w:type="dxa"/>
            <w:vAlign w:val="center"/>
          </w:tcPr>
          <w:p w14:paraId="18EDA2D6" w14:textId="77777777" w:rsidR="00490E92" w:rsidRPr="0076205A" w:rsidRDefault="00490E92" w:rsidP="00CD4400">
            <w:pPr>
              <w:rPr>
                <w:rFonts w:ascii="Arial" w:hAnsi="Arial" w:cs="Arial"/>
                <w:b/>
              </w:rPr>
            </w:pPr>
            <w:r>
              <w:rPr>
                <w:rFonts w:ascii="Arial" w:hAnsi="Arial" w:cs="Arial"/>
                <w:b/>
              </w:rPr>
              <w:t>Designation</w:t>
            </w:r>
          </w:p>
        </w:tc>
        <w:tc>
          <w:tcPr>
            <w:tcW w:w="7218" w:type="dxa"/>
            <w:vAlign w:val="center"/>
          </w:tcPr>
          <w:p w14:paraId="6F8C9FD1" w14:textId="77777777" w:rsidR="00490E92" w:rsidRPr="00112BBB" w:rsidRDefault="007F4E8E" w:rsidP="00CD4400">
            <w:pPr>
              <w:rPr>
                <w:rFonts w:ascii="Arial" w:hAnsi="Arial" w:cs="Arial"/>
              </w:rPr>
            </w:pPr>
            <w:r>
              <w:rPr>
                <w:rFonts w:ascii="Arial" w:hAnsi="Arial" w:cs="Arial"/>
              </w:rPr>
              <w:t>Module Owner</w:t>
            </w:r>
          </w:p>
        </w:tc>
      </w:tr>
    </w:tbl>
    <w:p w14:paraId="11C5371F" w14:textId="77777777" w:rsidR="00490E92" w:rsidRDefault="00490E92" w:rsidP="00490E92">
      <w:pPr>
        <w:pStyle w:val="Cog-body"/>
        <w:ind w:left="0"/>
        <w:rPr>
          <w:b/>
        </w:rPr>
      </w:pPr>
    </w:p>
    <w:p w14:paraId="55E0590F" w14:textId="77777777" w:rsidR="00490E92" w:rsidRDefault="00490E92" w:rsidP="00490E92">
      <w:pPr>
        <w:pStyle w:val="Cog-body"/>
        <w:ind w:left="0"/>
        <w:rPr>
          <w:b/>
        </w:rPr>
      </w:pPr>
      <w:r w:rsidRPr="002E3CCA">
        <w:rPr>
          <w:b/>
        </w:rPr>
        <w:t>Project Description</w:t>
      </w:r>
      <w:r>
        <w:rPr>
          <w:b/>
        </w:rPr>
        <w:t>:</w:t>
      </w:r>
    </w:p>
    <w:p w14:paraId="1AC56DA7" w14:textId="77777777" w:rsidR="00490E92" w:rsidRDefault="000B7D51" w:rsidP="00490E92">
      <w:pPr>
        <w:pStyle w:val="Cog-body"/>
        <w:ind w:left="0"/>
      </w:pPr>
      <w:r>
        <w:t>Network Profiler is system which profiles the data from the devices installed in the client’s network and provides detailed report to the client.</w:t>
      </w:r>
      <w:r w:rsidR="0017437F">
        <w:t xml:space="preserve"> The data from the network is collected by the system CNC which </w:t>
      </w:r>
      <w:r w:rsidR="0017437F">
        <w:lastRenderedPageBreak/>
        <w:t>connects to all Routers and other devices installed in the network using command output , device logs , device configuration files etc.</w:t>
      </w:r>
      <w:r w:rsidR="004408C7">
        <w:t xml:space="preserve"> CNC sends the collected metadata from the network to NP. </w:t>
      </w:r>
      <w:r w:rsidR="001F4959">
        <w:t>NP then do profile this data and provides report to the customer.</w:t>
      </w:r>
      <w:r w:rsidR="00950E3F">
        <w:t xml:space="preserve"> It provides wide variety of information like the number of devices in the client’s network, product ID’s , the devices which has to be installed with the Cisco security patches, devices which are not following the configuration best practices recommended by the Cisco, device properties like OS, OS Version , List of device in the network reaching software or hardware end of support from Cisco.</w:t>
      </w:r>
      <w:r w:rsidR="00892905">
        <w:t xml:space="preserve"> With these information the customer can pro-actively identify the potential vulnerability in the</w:t>
      </w:r>
      <w:r w:rsidR="00B31C13">
        <w:t xml:space="preserve"> </w:t>
      </w:r>
      <w:r w:rsidR="002715E2">
        <w:t>network</w:t>
      </w:r>
      <w:r w:rsidR="00892905">
        <w:t>.</w:t>
      </w:r>
    </w:p>
    <w:p w14:paraId="230C6FB2" w14:textId="77777777" w:rsidR="00A33C0F" w:rsidRDefault="00A33C0F" w:rsidP="00490E92">
      <w:pPr>
        <w:pStyle w:val="Cog-body"/>
        <w:ind w:left="0"/>
      </w:pPr>
    </w:p>
    <w:p w14:paraId="2F25B2D7" w14:textId="77777777" w:rsidR="00490E92" w:rsidRPr="008B34C0" w:rsidRDefault="00490E92" w:rsidP="00490E92">
      <w:pPr>
        <w:ind w:firstLine="720"/>
        <w:rPr>
          <w:rFonts w:ascii="Arial" w:hAnsi="Arial"/>
          <w:b/>
        </w:rPr>
      </w:pPr>
      <w:r w:rsidRPr="008B34C0">
        <w:rPr>
          <w:rFonts w:ascii="Arial" w:hAnsi="Arial"/>
          <w:b/>
        </w:rPr>
        <w:t xml:space="preserve">Roles/Responsibilities: </w:t>
      </w:r>
    </w:p>
    <w:p w14:paraId="544ABE44" w14:textId="77777777" w:rsidR="00490E92" w:rsidRDefault="00902FDF" w:rsidP="00490E92">
      <w:pPr>
        <w:pStyle w:val="Cog-body"/>
        <w:numPr>
          <w:ilvl w:val="0"/>
          <w:numId w:val="3"/>
        </w:numPr>
        <w:spacing w:line="276" w:lineRule="auto"/>
        <w:rPr>
          <w:rFonts w:cs="Arial"/>
          <w:color w:val="000000"/>
        </w:rPr>
      </w:pPr>
      <w:r>
        <w:rPr>
          <w:rFonts w:cs="Arial"/>
          <w:color w:val="000000"/>
        </w:rPr>
        <w:t>I was responsible for the module which loaded the data from CNS to NP</w:t>
      </w:r>
      <w:r w:rsidR="00490E92">
        <w:rPr>
          <w:rFonts w:cs="Arial"/>
          <w:color w:val="000000"/>
        </w:rPr>
        <w:t xml:space="preserve">.  </w:t>
      </w:r>
    </w:p>
    <w:p w14:paraId="52722093" w14:textId="77777777" w:rsidR="004A4271" w:rsidRDefault="00746AC8" w:rsidP="00490E92">
      <w:pPr>
        <w:pStyle w:val="Cog-body"/>
        <w:numPr>
          <w:ilvl w:val="0"/>
          <w:numId w:val="3"/>
        </w:numPr>
        <w:spacing w:line="276" w:lineRule="auto"/>
        <w:rPr>
          <w:rFonts w:cs="Arial"/>
          <w:color w:val="000000"/>
        </w:rPr>
      </w:pPr>
      <w:r>
        <w:rPr>
          <w:rFonts w:cs="Arial"/>
          <w:color w:val="000000"/>
        </w:rPr>
        <w:t>Designed and developed a new uploader module which loads only the latest data instead of the traditional loader which loads all data.</w:t>
      </w:r>
    </w:p>
    <w:p w14:paraId="7F589A7D" w14:textId="77777777" w:rsidR="00057CC6" w:rsidRDefault="00057CC6" w:rsidP="00490E92">
      <w:pPr>
        <w:pStyle w:val="Cog-body"/>
        <w:numPr>
          <w:ilvl w:val="0"/>
          <w:numId w:val="3"/>
        </w:numPr>
        <w:spacing w:line="276" w:lineRule="auto"/>
        <w:rPr>
          <w:rFonts w:cs="Arial"/>
          <w:color w:val="000000"/>
        </w:rPr>
      </w:pPr>
      <w:r>
        <w:rPr>
          <w:rFonts w:cs="Arial"/>
          <w:color w:val="000000"/>
        </w:rPr>
        <w:t>The uploader which was designed and maintained by me reduced the upload timings by around 80%.</w:t>
      </w:r>
    </w:p>
    <w:p w14:paraId="052BAD9E" w14:textId="77777777" w:rsidR="00490E92" w:rsidRPr="00F93975" w:rsidRDefault="00E57E54" w:rsidP="00F93975">
      <w:pPr>
        <w:pStyle w:val="Cog-body"/>
        <w:numPr>
          <w:ilvl w:val="0"/>
          <w:numId w:val="3"/>
        </w:numPr>
        <w:spacing w:line="276" w:lineRule="auto"/>
        <w:rPr>
          <w:rFonts w:cs="Arial"/>
          <w:color w:val="000000"/>
        </w:rPr>
      </w:pPr>
      <w:r>
        <w:rPr>
          <w:rFonts w:cs="Arial"/>
          <w:color w:val="000000"/>
        </w:rPr>
        <w:t>Designed and implemented a new deployment model which reduced the deployment time drastically.</w:t>
      </w:r>
    </w:p>
    <w:p w14:paraId="77B031C7" w14:textId="77777777" w:rsidR="002A40E7" w:rsidRDefault="002A40E7" w:rsidP="00000B41">
      <w:pPr>
        <w:pStyle w:val="Cog-body"/>
        <w:ind w:left="1440"/>
      </w:pPr>
    </w:p>
    <w:p w14:paraId="3D72A604" w14:textId="77777777" w:rsidR="00E74530" w:rsidRDefault="00E74530" w:rsidP="00E74530">
      <w:pPr>
        <w:pStyle w:val="Cog-body"/>
      </w:pPr>
    </w:p>
    <w:tbl>
      <w:tblPr>
        <w:tblStyle w:val="TableGrid"/>
        <w:tblW w:w="0" w:type="auto"/>
        <w:tblLook w:val="04A0" w:firstRow="1" w:lastRow="0" w:firstColumn="1" w:lastColumn="0" w:noHBand="0" w:noVBand="1"/>
      </w:tblPr>
      <w:tblGrid>
        <w:gridCol w:w="2358"/>
        <w:gridCol w:w="7218"/>
      </w:tblGrid>
      <w:tr w:rsidR="00E74530" w14:paraId="294946D2" w14:textId="77777777" w:rsidTr="00CD4400">
        <w:trPr>
          <w:trHeight w:val="310"/>
        </w:trPr>
        <w:tc>
          <w:tcPr>
            <w:tcW w:w="9576" w:type="dxa"/>
            <w:gridSpan w:val="2"/>
            <w:vAlign w:val="center"/>
          </w:tcPr>
          <w:p w14:paraId="7257B1B4" w14:textId="77777777" w:rsidR="00E74530" w:rsidRPr="00E9432E" w:rsidRDefault="00BC7FB2" w:rsidP="00CD4400">
            <w:pPr>
              <w:rPr>
                <w:rFonts w:ascii="Arial" w:hAnsi="Arial" w:cs="Arial"/>
                <w:b/>
                <w:bCs/>
                <w:color w:val="365F91" w:themeColor="accent1" w:themeShade="BF"/>
              </w:rPr>
            </w:pPr>
            <w:r>
              <w:rPr>
                <w:rFonts w:ascii="Arial" w:hAnsi="Arial" w:cs="Arial"/>
                <w:b/>
                <w:bCs/>
                <w:color w:val="365F91" w:themeColor="accent1" w:themeShade="BF"/>
              </w:rPr>
              <w:t xml:space="preserve">Order Pool Management </w:t>
            </w:r>
            <w:r w:rsidR="00E74530" w:rsidRPr="00E9432E">
              <w:rPr>
                <w:rFonts w:ascii="Arial" w:hAnsi="Arial" w:cs="Arial"/>
                <w:b/>
                <w:bCs/>
                <w:color w:val="365F91" w:themeColor="accent1" w:themeShade="BF"/>
              </w:rPr>
              <w:t>–</w:t>
            </w:r>
            <w:r w:rsidR="000D7440">
              <w:rPr>
                <w:rFonts w:ascii="Arial" w:hAnsi="Arial" w:cs="Arial"/>
                <w:b/>
                <w:bCs/>
                <w:color w:val="365F91" w:themeColor="accent1" w:themeShade="BF"/>
              </w:rPr>
              <w:t>Softeon India Pvt Ltd</w:t>
            </w:r>
            <w:r w:rsidR="00E74530">
              <w:rPr>
                <w:rFonts w:ascii="Arial" w:hAnsi="Arial" w:cs="Arial"/>
                <w:b/>
                <w:bCs/>
                <w:color w:val="365F91" w:themeColor="accent1" w:themeShade="BF"/>
              </w:rPr>
              <w:t>.</w:t>
            </w:r>
          </w:p>
        </w:tc>
      </w:tr>
      <w:tr w:rsidR="00E74530" w14:paraId="197C211C" w14:textId="77777777" w:rsidTr="00CD4400">
        <w:trPr>
          <w:trHeight w:val="310"/>
        </w:trPr>
        <w:tc>
          <w:tcPr>
            <w:tcW w:w="2358" w:type="dxa"/>
            <w:vAlign w:val="center"/>
          </w:tcPr>
          <w:p w14:paraId="7B2EA6A6" w14:textId="77777777" w:rsidR="00E74530" w:rsidRPr="0076205A" w:rsidRDefault="00E74530" w:rsidP="00CD4400">
            <w:pPr>
              <w:rPr>
                <w:rFonts w:ascii="Arial" w:hAnsi="Arial" w:cs="Arial"/>
                <w:b/>
              </w:rPr>
            </w:pPr>
            <w:r w:rsidRPr="0076205A">
              <w:rPr>
                <w:rFonts w:ascii="Arial" w:hAnsi="Arial" w:cs="Arial"/>
                <w:b/>
              </w:rPr>
              <w:t>Duration</w:t>
            </w:r>
          </w:p>
        </w:tc>
        <w:tc>
          <w:tcPr>
            <w:tcW w:w="7218" w:type="dxa"/>
            <w:vAlign w:val="center"/>
          </w:tcPr>
          <w:p w14:paraId="47BC2FA1" w14:textId="77777777" w:rsidR="00E74530" w:rsidRDefault="00E74530" w:rsidP="00CD4400">
            <w:pPr>
              <w:rPr>
                <w:rFonts w:ascii="Arial" w:hAnsi="Arial" w:cs="Arial"/>
              </w:rPr>
            </w:pPr>
            <w:r>
              <w:rPr>
                <w:rFonts w:ascii="Arial" w:hAnsi="Arial" w:cs="Arial"/>
              </w:rPr>
              <w:t>J</w:t>
            </w:r>
            <w:r w:rsidR="00FB3F8F">
              <w:rPr>
                <w:rFonts w:ascii="Arial" w:hAnsi="Arial" w:cs="Arial"/>
              </w:rPr>
              <w:t>une</w:t>
            </w:r>
            <w:r>
              <w:rPr>
                <w:rFonts w:ascii="Arial" w:hAnsi="Arial" w:cs="Arial"/>
              </w:rPr>
              <w:t xml:space="preserve"> 2</w:t>
            </w:r>
            <w:r w:rsidR="00FB3F8F">
              <w:rPr>
                <w:rFonts w:ascii="Arial" w:hAnsi="Arial" w:cs="Arial"/>
              </w:rPr>
              <w:t>007</w:t>
            </w:r>
            <w:r>
              <w:rPr>
                <w:rFonts w:ascii="Arial" w:hAnsi="Arial" w:cs="Arial"/>
              </w:rPr>
              <w:t xml:space="preserve"> to </w:t>
            </w:r>
            <w:r w:rsidR="0028013B">
              <w:rPr>
                <w:rFonts w:ascii="Arial" w:hAnsi="Arial" w:cs="Arial"/>
              </w:rPr>
              <w:t>Dec 2009</w:t>
            </w:r>
          </w:p>
        </w:tc>
      </w:tr>
      <w:tr w:rsidR="00E74530" w14:paraId="12F1D3C6" w14:textId="77777777" w:rsidTr="00CD4400">
        <w:trPr>
          <w:trHeight w:val="310"/>
        </w:trPr>
        <w:tc>
          <w:tcPr>
            <w:tcW w:w="2358" w:type="dxa"/>
            <w:vAlign w:val="center"/>
          </w:tcPr>
          <w:p w14:paraId="4A0EFF0C" w14:textId="77777777" w:rsidR="00E74530" w:rsidRPr="0076205A" w:rsidRDefault="00E74530" w:rsidP="00CD4400">
            <w:pPr>
              <w:rPr>
                <w:rFonts w:ascii="Arial" w:hAnsi="Arial" w:cs="Arial"/>
                <w:b/>
              </w:rPr>
            </w:pPr>
            <w:r w:rsidRPr="0076205A">
              <w:rPr>
                <w:rFonts w:ascii="Arial" w:hAnsi="Arial" w:cs="Arial"/>
                <w:b/>
              </w:rPr>
              <w:t>Technology</w:t>
            </w:r>
          </w:p>
        </w:tc>
        <w:tc>
          <w:tcPr>
            <w:tcW w:w="7218" w:type="dxa"/>
            <w:vAlign w:val="center"/>
          </w:tcPr>
          <w:p w14:paraId="3C5B3AF6" w14:textId="77777777" w:rsidR="00E74530" w:rsidRDefault="00E74530" w:rsidP="00CD4400">
            <w:pPr>
              <w:rPr>
                <w:rFonts w:ascii="Arial" w:hAnsi="Arial" w:cs="Arial"/>
              </w:rPr>
            </w:pPr>
            <w:r>
              <w:rPr>
                <w:rFonts w:ascii="Arial" w:hAnsi="Arial" w:cs="Arial"/>
              </w:rPr>
              <w:t xml:space="preserve">Java , </w:t>
            </w:r>
            <w:r w:rsidR="00CF58D6">
              <w:rPr>
                <w:rFonts w:ascii="Arial" w:hAnsi="Arial" w:cs="Arial"/>
              </w:rPr>
              <w:t>JSP, Oracle</w:t>
            </w:r>
            <w:r w:rsidR="00EC552D">
              <w:rPr>
                <w:rFonts w:ascii="Arial" w:hAnsi="Arial" w:cs="Arial"/>
              </w:rPr>
              <w:t xml:space="preserve"> , Javascript</w:t>
            </w:r>
          </w:p>
        </w:tc>
      </w:tr>
      <w:tr w:rsidR="00E74530" w14:paraId="3DCEBE3A" w14:textId="77777777" w:rsidTr="00CD4400">
        <w:trPr>
          <w:trHeight w:val="310"/>
        </w:trPr>
        <w:tc>
          <w:tcPr>
            <w:tcW w:w="2358" w:type="dxa"/>
            <w:vAlign w:val="center"/>
          </w:tcPr>
          <w:p w14:paraId="625615B0" w14:textId="77777777" w:rsidR="00E74530" w:rsidRPr="0076205A" w:rsidRDefault="00E74530" w:rsidP="00CD4400">
            <w:pPr>
              <w:rPr>
                <w:rFonts w:ascii="Arial" w:hAnsi="Arial" w:cs="Arial"/>
                <w:b/>
              </w:rPr>
            </w:pPr>
            <w:r w:rsidRPr="0076205A">
              <w:rPr>
                <w:rFonts w:ascii="Arial" w:hAnsi="Arial" w:cs="Arial"/>
                <w:b/>
              </w:rPr>
              <w:t>Tools</w:t>
            </w:r>
          </w:p>
        </w:tc>
        <w:tc>
          <w:tcPr>
            <w:tcW w:w="7218" w:type="dxa"/>
            <w:vAlign w:val="center"/>
          </w:tcPr>
          <w:p w14:paraId="1B8AFB13" w14:textId="77777777" w:rsidR="00E74530" w:rsidRDefault="00E74530" w:rsidP="00CD4400">
            <w:pPr>
              <w:rPr>
                <w:rFonts w:ascii="Arial" w:hAnsi="Arial" w:cs="Arial"/>
              </w:rPr>
            </w:pPr>
            <w:r>
              <w:rPr>
                <w:rFonts w:ascii="Arial" w:hAnsi="Arial" w:cs="Arial"/>
              </w:rPr>
              <w:t>Eclipse</w:t>
            </w:r>
            <w:r w:rsidR="00AE16C8">
              <w:rPr>
                <w:rFonts w:ascii="Arial" w:hAnsi="Arial" w:cs="Arial"/>
              </w:rPr>
              <w:t xml:space="preserve"> , Toad</w:t>
            </w:r>
          </w:p>
        </w:tc>
      </w:tr>
      <w:tr w:rsidR="00E74530" w14:paraId="07E19434" w14:textId="77777777" w:rsidTr="00CD4400">
        <w:trPr>
          <w:trHeight w:val="310"/>
        </w:trPr>
        <w:tc>
          <w:tcPr>
            <w:tcW w:w="2358" w:type="dxa"/>
            <w:vAlign w:val="center"/>
          </w:tcPr>
          <w:p w14:paraId="3F6484FF" w14:textId="77777777" w:rsidR="00E74530" w:rsidRPr="0076205A" w:rsidRDefault="00E74530" w:rsidP="00CD4400">
            <w:pPr>
              <w:rPr>
                <w:rFonts w:ascii="Arial" w:hAnsi="Arial" w:cs="Arial"/>
                <w:b/>
              </w:rPr>
            </w:pPr>
            <w:r>
              <w:rPr>
                <w:rFonts w:ascii="Arial" w:hAnsi="Arial" w:cs="Arial"/>
                <w:b/>
              </w:rPr>
              <w:t>Designation</w:t>
            </w:r>
          </w:p>
        </w:tc>
        <w:tc>
          <w:tcPr>
            <w:tcW w:w="7218" w:type="dxa"/>
            <w:vAlign w:val="center"/>
          </w:tcPr>
          <w:p w14:paraId="0E4F00E2" w14:textId="77777777" w:rsidR="00E74530" w:rsidRPr="00112BBB" w:rsidRDefault="00F04DB5" w:rsidP="00CD4400">
            <w:pPr>
              <w:rPr>
                <w:rFonts w:ascii="Arial" w:hAnsi="Arial" w:cs="Arial"/>
              </w:rPr>
            </w:pPr>
            <w:r>
              <w:rPr>
                <w:rFonts w:ascii="Arial" w:hAnsi="Arial" w:cs="Arial"/>
              </w:rPr>
              <w:t>Software Engineer</w:t>
            </w:r>
          </w:p>
        </w:tc>
      </w:tr>
    </w:tbl>
    <w:p w14:paraId="73FF47E9" w14:textId="77777777" w:rsidR="00E74530" w:rsidRDefault="00E74530" w:rsidP="00E74530">
      <w:pPr>
        <w:pStyle w:val="Cog-body"/>
        <w:ind w:left="0"/>
        <w:rPr>
          <w:b/>
        </w:rPr>
      </w:pPr>
    </w:p>
    <w:p w14:paraId="23769841" w14:textId="77777777" w:rsidR="00E74530" w:rsidRDefault="00E74530" w:rsidP="00E74530">
      <w:pPr>
        <w:pStyle w:val="Cog-body"/>
        <w:ind w:left="0"/>
        <w:rPr>
          <w:b/>
        </w:rPr>
      </w:pPr>
      <w:r w:rsidRPr="002E3CCA">
        <w:rPr>
          <w:b/>
        </w:rPr>
        <w:t>Project Description</w:t>
      </w:r>
      <w:r>
        <w:rPr>
          <w:b/>
        </w:rPr>
        <w:t>:</w:t>
      </w:r>
    </w:p>
    <w:p w14:paraId="17BBAA97" w14:textId="77777777" w:rsidR="00E74530" w:rsidRDefault="00E57C68" w:rsidP="00E74530">
      <w:pPr>
        <w:pStyle w:val="Cog-body"/>
        <w:ind w:left="0"/>
      </w:pPr>
      <w:r>
        <w:t>The OPM system is intended to source orders to the best shipping location based on the inventory, DC capacity, transit time, etc</w:t>
      </w:r>
      <w:r w:rsidR="00E74530">
        <w:t>.</w:t>
      </w:r>
      <w:r>
        <w:t xml:space="preserve"> Sony Entertainment Division has several Distribution Centers at different locations </w:t>
      </w:r>
      <w:r w:rsidR="00FE6D6B">
        <w:t>and OPM will receive all their orders to identify the best Distribution center based on sourcing rules.</w:t>
      </w:r>
      <w:r w:rsidR="00BD21E9">
        <w:t xml:space="preserve"> This system will communicate to the existing systems in each DC to drop order accordingly.</w:t>
      </w:r>
    </w:p>
    <w:p w14:paraId="158C2672" w14:textId="77777777" w:rsidR="00E74530" w:rsidRDefault="00E74530" w:rsidP="00E74530">
      <w:pPr>
        <w:pStyle w:val="Cog-body"/>
        <w:ind w:left="0"/>
      </w:pPr>
    </w:p>
    <w:p w14:paraId="3CAB90BF" w14:textId="77777777" w:rsidR="00E74530" w:rsidRPr="008B34C0" w:rsidRDefault="00E74530" w:rsidP="00E74530">
      <w:pPr>
        <w:ind w:firstLine="720"/>
        <w:rPr>
          <w:rFonts w:ascii="Arial" w:hAnsi="Arial"/>
          <w:b/>
        </w:rPr>
      </w:pPr>
      <w:r w:rsidRPr="008B34C0">
        <w:rPr>
          <w:rFonts w:ascii="Arial" w:hAnsi="Arial"/>
          <w:b/>
        </w:rPr>
        <w:t xml:space="preserve">Roles/Responsibilities: </w:t>
      </w:r>
    </w:p>
    <w:p w14:paraId="1CDCC51B" w14:textId="77777777" w:rsidR="009B0B5A" w:rsidRDefault="00E74530" w:rsidP="00C801A8">
      <w:pPr>
        <w:pStyle w:val="Cog-body"/>
        <w:numPr>
          <w:ilvl w:val="0"/>
          <w:numId w:val="3"/>
        </w:numPr>
        <w:spacing w:line="276" w:lineRule="auto"/>
        <w:rPr>
          <w:rFonts w:cs="Arial"/>
          <w:color w:val="000000"/>
        </w:rPr>
      </w:pPr>
      <w:r w:rsidRPr="009B0B5A">
        <w:rPr>
          <w:rFonts w:cs="Arial"/>
          <w:color w:val="000000"/>
        </w:rPr>
        <w:t xml:space="preserve">I was responsible for the </w:t>
      </w:r>
      <w:r w:rsidR="009B0B5A">
        <w:rPr>
          <w:rFonts w:cs="Arial"/>
          <w:color w:val="000000"/>
        </w:rPr>
        <w:t>Order Process module which loads millions of order per day.</w:t>
      </w:r>
    </w:p>
    <w:p w14:paraId="5C826EDB" w14:textId="77777777" w:rsidR="008C32A4" w:rsidRDefault="00F01FEF" w:rsidP="00C801A8">
      <w:pPr>
        <w:pStyle w:val="Cog-body"/>
        <w:numPr>
          <w:ilvl w:val="0"/>
          <w:numId w:val="3"/>
        </w:numPr>
        <w:spacing w:line="276" w:lineRule="auto"/>
        <w:rPr>
          <w:rFonts w:cs="Arial"/>
          <w:color w:val="000000"/>
        </w:rPr>
      </w:pPr>
      <w:r>
        <w:rPr>
          <w:rFonts w:cs="Arial"/>
          <w:color w:val="000000"/>
        </w:rPr>
        <w:t xml:space="preserve">Also responsible for </w:t>
      </w:r>
      <w:r w:rsidR="00017FE3">
        <w:rPr>
          <w:rFonts w:cs="Arial"/>
          <w:color w:val="000000"/>
        </w:rPr>
        <w:t>the module which finds the primary DC</w:t>
      </w:r>
      <w:r w:rsidR="006507C5">
        <w:rPr>
          <w:rFonts w:cs="Arial"/>
          <w:color w:val="000000"/>
        </w:rPr>
        <w:t xml:space="preserve"> using rules</w:t>
      </w:r>
      <w:r w:rsidR="00017FE3">
        <w:rPr>
          <w:rFonts w:cs="Arial"/>
          <w:color w:val="000000"/>
        </w:rPr>
        <w:t>.</w:t>
      </w:r>
    </w:p>
    <w:p w14:paraId="12E39D6E" w14:textId="77777777" w:rsidR="00E74530" w:rsidRDefault="00D20C26" w:rsidP="00C801A8">
      <w:pPr>
        <w:pStyle w:val="Cog-body"/>
        <w:numPr>
          <w:ilvl w:val="0"/>
          <w:numId w:val="3"/>
        </w:numPr>
        <w:spacing w:line="276" w:lineRule="auto"/>
        <w:rPr>
          <w:rFonts w:cs="Arial"/>
          <w:color w:val="000000"/>
        </w:rPr>
      </w:pPr>
      <w:r>
        <w:rPr>
          <w:rFonts w:cs="Arial"/>
          <w:color w:val="000000"/>
        </w:rPr>
        <w:t xml:space="preserve">Created the UI which </w:t>
      </w:r>
      <w:r w:rsidR="003B6117">
        <w:rPr>
          <w:rFonts w:cs="Arial"/>
          <w:color w:val="000000"/>
        </w:rPr>
        <w:t xml:space="preserve">used to maintain </w:t>
      </w:r>
      <w:r w:rsidR="001C2B5B">
        <w:rPr>
          <w:rFonts w:cs="Arial"/>
          <w:color w:val="000000"/>
        </w:rPr>
        <w:t>the SKU</w:t>
      </w:r>
      <w:r w:rsidR="00E74530" w:rsidRPr="009B0B5A">
        <w:rPr>
          <w:rFonts w:cs="Arial"/>
          <w:color w:val="000000"/>
        </w:rPr>
        <w:t>.</w:t>
      </w:r>
    </w:p>
    <w:p w14:paraId="411B3E95" w14:textId="77777777" w:rsidR="00BF7286" w:rsidRDefault="00BF7286" w:rsidP="00C801A8">
      <w:pPr>
        <w:pStyle w:val="Cog-body"/>
        <w:numPr>
          <w:ilvl w:val="0"/>
          <w:numId w:val="3"/>
        </w:numPr>
        <w:spacing w:line="276" w:lineRule="auto"/>
        <w:rPr>
          <w:rFonts w:cs="Arial"/>
          <w:color w:val="000000"/>
        </w:rPr>
      </w:pPr>
      <w:r>
        <w:rPr>
          <w:rFonts w:cs="Arial"/>
          <w:color w:val="000000"/>
        </w:rPr>
        <w:t>Created the UI which used to maintain the Order Information</w:t>
      </w:r>
    </w:p>
    <w:p w14:paraId="4D3CA7C1" w14:textId="77777777" w:rsidR="00D127CC" w:rsidRDefault="00D127CC" w:rsidP="00C801A8">
      <w:pPr>
        <w:pStyle w:val="Cog-body"/>
        <w:numPr>
          <w:ilvl w:val="0"/>
          <w:numId w:val="3"/>
        </w:numPr>
        <w:spacing w:line="276" w:lineRule="auto"/>
        <w:rPr>
          <w:rFonts w:cs="Arial"/>
          <w:color w:val="000000"/>
        </w:rPr>
      </w:pPr>
      <w:r>
        <w:rPr>
          <w:rFonts w:cs="Arial"/>
          <w:color w:val="000000"/>
        </w:rPr>
        <w:t>Developed the Rule Engine UI.</w:t>
      </w:r>
    </w:p>
    <w:p w14:paraId="2AFC77D9" w14:textId="77777777" w:rsidR="00B10F9F" w:rsidRPr="009B0B5A" w:rsidRDefault="00B10F9F" w:rsidP="00C801A8">
      <w:pPr>
        <w:pStyle w:val="Cog-body"/>
        <w:numPr>
          <w:ilvl w:val="0"/>
          <w:numId w:val="3"/>
        </w:numPr>
        <w:spacing w:line="276" w:lineRule="auto"/>
        <w:rPr>
          <w:rFonts w:cs="Arial"/>
          <w:color w:val="000000"/>
        </w:rPr>
      </w:pPr>
      <w:r>
        <w:rPr>
          <w:rFonts w:cs="Arial"/>
          <w:color w:val="000000"/>
        </w:rPr>
        <w:t>Developed AJAX based generic paging framework.</w:t>
      </w:r>
    </w:p>
    <w:p w14:paraId="328E866A" w14:textId="77777777" w:rsidR="00130870" w:rsidRPr="006403C7" w:rsidRDefault="00130870" w:rsidP="00130870">
      <w:pPr>
        <w:ind w:left="360"/>
        <w:jc w:val="both"/>
        <w:rPr>
          <w:rFonts w:ascii="Arial" w:hAnsi="Arial" w:cs="Arial"/>
          <w:color w:val="000000"/>
        </w:rPr>
      </w:pPr>
    </w:p>
    <w:p w14:paraId="20C76E65" w14:textId="77777777" w:rsidR="009F0855" w:rsidRPr="006F67C5" w:rsidRDefault="009F0855" w:rsidP="009F0855">
      <w:pPr>
        <w:pBdr>
          <w:top w:val="single" w:sz="4" w:space="1" w:color="auto"/>
          <w:left w:val="single" w:sz="4" w:space="4" w:color="auto"/>
          <w:bottom w:val="single" w:sz="4" w:space="1" w:color="auto"/>
          <w:right w:val="single" w:sz="4" w:space="4" w:color="auto"/>
        </w:pBdr>
        <w:shd w:val="clear" w:color="auto" w:fill="DDDDDD"/>
        <w:autoSpaceDE w:val="0"/>
        <w:autoSpaceDN w:val="0"/>
        <w:adjustRightInd w:val="0"/>
        <w:rPr>
          <w:rFonts w:ascii="Calibri" w:hAnsi="Calibri" w:cs="Calibri"/>
          <w:b/>
          <w:bCs/>
          <w:sz w:val="22"/>
          <w:szCs w:val="22"/>
        </w:rPr>
      </w:pPr>
      <w:r w:rsidRPr="006F67C5">
        <w:rPr>
          <w:rFonts w:ascii="Calibri" w:hAnsi="Calibri" w:cs="Calibri"/>
          <w:b/>
          <w:bCs/>
          <w:sz w:val="22"/>
          <w:szCs w:val="22"/>
        </w:rPr>
        <w:t>Academics</w:t>
      </w:r>
    </w:p>
    <w:p w14:paraId="1DE2E306" w14:textId="77777777" w:rsidR="009F0855" w:rsidRPr="006F67C5" w:rsidRDefault="009F0855" w:rsidP="009F0855">
      <w:pPr>
        <w:autoSpaceDE w:val="0"/>
        <w:autoSpaceDN w:val="0"/>
        <w:adjustRightInd w:val="0"/>
        <w:rPr>
          <w:rFonts w:ascii="Calibri" w:hAnsi="Calibri" w:cs="Calibri"/>
          <w:b/>
          <w:bCs/>
          <w:sz w:val="22"/>
          <w:szCs w:val="22"/>
        </w:rPr>
      </w:pPr>
    </w:p>
    <w:p w14:paraId="242C17DA" w14:textId="77777777" w:rsidR="009F0855" w:rsidRPr="006F67C5" w:rsidRDefault="007859E2" w:rsidP="009F0855">
      <w:pPr>
        <w:autoSpaceDE w:val="0"/>
        <w:autoSpaceDN w:val="0"/>
        <w:adjustRightInd w:val="0"/>
        <w:rPr>
          <w:rFonts w:ascii="Calibri" w:hAnsi="Calibri" w:cs="Calibri"/>
          <w:b/>
          <w:bCs/>
          <w:sz w:val="22"/>
          <w:szCs w:val="22"/>
        </w:rPr>
      </w:pPr>
      <w:r>
        <w:rPr>
          <w:rFonts w:ascii="Calibri" w:hAnsi="Calibri" w:cs="Calibri"/>
          <w:b/>
          <w:bCs/>
          <w:sz w:val="22"/>
          <w:szCs w:val="22"/>
        </w:rPr>
        <w:t>Master Of Computer Applications</w:t>
      </w:r>
      <w:r w:rsidR="009F0855" w:rsidRPr="006F67C5">
        <w:rPr>
          <w:rFonts w:ascii="Calibri" w:hAnsi="Calibri" w:cs="Calibri"/>
          <w:b/>
          <w:bCs/>
          <w:sz w:val="22"/>
          <w:szCs w:val="22"/>
        </w:rPr>
        <w:t xml:space="preserve">  </w:t>
      </w:r>
    </w:p>
    <w:p w14:paraId="08524348" w14:textId="5A2D2ABC" w:rsidR="006403C7" w:rsidRPr="00D97B40" w:rsidRDefault="006A674A" w:rsidP="00D97B40">
      <w:pPr>
        <w:autoSpaceDE w:val="0"/>
        <w:autoSpaceDN w:val="0"/>
        <w:adjustRightInd w:val="0"/>
        <w:ind w:firstLine="720"/>
        <w:rPr>
          <w:rFonts w:ascii="Calibri" w:hAnsi="Calibri" w:cs="Calibri"/>
          <w:sz w:val="22"/>
          <w:szCs w:val="22"/>
        </w:rPr>
      </w:pPr>
      <w:r>
        <w:rPr>
          <w:rFonts w:ascii="Calibri" w:hAnsi="Calibri" w:cs="Calibri"/>
          <w:sz w:val="22"/>
          <w:szCs w:val="22"/>
        </w:rPr>
        <w:t>Department Of Computer Science, Chep</w:t>
      </w:r>
      <w:r w:rsidR="00FC7C9D">
        <w:rPr>
          <w:rFonts w:ascii="Calibri" w:hAnsi="Calibri" w:cs="Calibri"/>
          <w:sz w:val="22"/>
          <w:szCs w:val="22"/>
        </w:rPr>
        <w:t>p</w:t>
      </w:r>
      <w:r>
        <w:rPr>
          <w:rFonts w:ascii="Calibri" w:hAnsi="Calibri" w:cs="Calibri"/>
          <w:sz w:val="22"/>
          <w:szCs w:val="22"/>
        </w:rPr>
        <w:t>ak</w:t>
      </w:r>
      <w:r w:rsidR="00FF7522">
        <w:rPr>
          <w:rFonts w:ascii="Calibri" w:hAnsi="Calibri" w:cs="Calibri"/>
          <w:sz w:val="22"/>
          <w:szCs w:val="22"/>
        </w:rPr>
        <w:t>kam</w:t>
      </w:r>
      <w:r>
        <w:rPr>
          <w:rFonts w:ascii="Calibri" w:hAnsi="Calibri" w:cs="Calibri"/>
          <w:sz w:val="22"/>
          <w:szCs w:val="22"/>
        </w:rPr>
        <w:t>, University Of Madras</w:t>
      </w:r>
      <w:r w:rsidR="009F0855" w:rsidRPr="006F67C5">
        <w:rPr>
          <w:rFonts w:ascii="Calibri" w:hAnsi="Calibri" w:cs="Calibri"/>
          <w:sz w:val="22"/>
          <w:szCs w:val="22"/>
        </w:rPr>
        <w:t xml:space="preserve">  </w:t>
      </w:r>
      <w:r w:rsidR="009F0855" w:rsidRPr="006F67C5">
        <w:rPr>
          <w:rFonts w:ascii="Calibri" w:hAnsi="Calibri" w:cs="Calibri"/>
          <w:sz w:val="22"/>
          <w:szCs w:val="22"/>
        </w:rPr>
        <w:tab/>
        <w:t>74%</w:t>
      </w:r>
    </w:p>
    <w:sectPr w:rsidR="006403C7" w:rsidRPr="00D97B40" w:rsidSect="00E72A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1F46C" w14:textId="77777777" w:rsidR="000350CA" w:rsidRDefault="000350CA" w:rsidP="00626ED3">
      <w:r>
        <w:separator/>
      </w:r>
    </w:p>
  </w:endnote>
  <w:endnote w:type="continuationSeparator" w:id="0">
    <w:p w14:paraId="1DF8F9BF" w14:textId="77777777" w:rsidR="000350CA" w:rsidRDefault="000350CA" w:rsidP="00626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6E186" w14:textId="77777777" w:rsidR="000350CA" w:rsidRDefault="000350CA" w:rsidP="00626ED3">
      <w:r>
        <w:separator/>
      </w:r>
    </w:p>
  </w:footnote>
  <w:footnote w:type="continuationSeparator" w:id="0">
    <w:p w14:paraId="46B08BF0" w14:textId="77777777" w:rsidR="000350CA" w:rsidRDefault="000350CA" w:rsidP="00626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Times New Roman"/>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Times New Roman"/>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Times New Roman"/>
      </w:rPr>
    </w:lvl>
  </w:abstractNum>
  <w:abstractNum w:abstractNumId="1" w15:restartNumberingAfterBreak="0">
    <w:nsid w:val="0D2B5633"/>
    <w:multiLevelType w:val="hybridMultilevel"/>
    <w:tmpl w:val="3F364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91182E"/>
    <w:multiLevelType w:val="hybridMultilevel"/>
    <w:tmpl w:val="8076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B5DD9"/>
    <w:multiLevelType w:val="hybridMultilevel"/>
    <w:tmpl w:val="1B643400"/>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DE3B4D"/>
    <w:multiLevelType w:val="hybridMultilevel"/>
    <w:tmpl w:val="68BEA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CA77F5"/>
    <w:multiLevelType w:val="hybridMultilevel"/>
    <w:tmpl w:val="C2C80F9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2576D15"/>
    <w:multiLevelType w:val="hybridMultilevel"/>
    <w:tmpl w:val="1E04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10C73"/>
    <w:multiLevelType w:val="hybridMultilevel"/>
    <w:tmpl w:val="5170AB88"/>
    <w:lvl w:ilvl="0" w:tplc="FA4840EA">
      <w:start w:val="1"/>
      <w:numFmt w:val="decimal"/>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A73ED"/>
    <w:multiLevelType w:val="hybridMultilevel"/>
    <w:tmpl w:val="2594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E544A4"/>
    <w:multiLevelType w:val="hybridMultilevel"/>
    <w:tmpl w:val="7D9E7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9E20F5"/>
    <w:multiLevelType w:val="hybridMultilevel"/>
    <w:tmpl w:val="35569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1F43BE"/>
    <w:multiLevelType w:val="hybridMultilevel"/>
    <w:tmpl w:val="45BEF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C86AA0"/>
    <w:multiLevelType w:val="hybridMultilevel"/>
    <w:tmpl w:val="28884C56"/>
    <w:lvl w:ilvl="0" w:tplc="56AA0F58">
      <w:start w:val="1"/>
      <w:numFmt w:val="decimal"/>
      <w:lvlText w:val="%1."/>
      <w:lvlJc w:val="left"/>
      <w:pPr>
        <w:ind w:left="720" w:hanging="360"/>
      </w:pPr>
      <w:rPr>
        <w:rFonts w:hint="default"/>
        <w:color w:val="00008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B1269C"/>
    <w:multiLevelType w:val="hybridMultilevel"/>
    <w:tmpl w:val="EF10F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AE1806"/>
    <w:multiLevelType w:val="hybridMultilevel"/>
    <w:tmpl w:val="8996C1E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73E5197"/>
    <w:multiLevelType w:val="hybridMultilevel"/>
    <w:tmpl w:val="83C2454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6" w15:restartNumberingAfterBreak="0">
    <w:nsid w:val="7E7E71B9"/>
    <w:multiLevelType w:val="hybridMultilevel"/>
    <w:tmpl w:val="3F589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3"/>
  </w:num>
  <w:num w:numId="4">
    <w:abstractNumId w:val="0"/>
  </w:num>
  <w:num w:numId="5">
    <w:abstractNumId w:val="16"/>
  </w:num>
  <w:num w:numId="6">
    <w:abstractNumId w:val="8"/>
  </w:num>
  <w:num w:numId="7">
    <w:abstractNumId w:val="11"/>
  </w:num>
  <w:num w:numId="8">
    <w:abstractNumId w:val="15"/>
  </w:num>
  <w:num w:numId="9">
    <w:abstractNumId w:val="10"/>
  </w:num>
  <w:num w:numId="10">
    <w:abstractNumId w:val="6"/>
  </w:num>
  <w:num w:numId="11">
    <w:abstractNumId w:val="4"/>
  </w:num>
  <w:num w:numId="12">
    <w:abstractNumId w:val="9"/>
  </w:num>
  <w:num w:numId="13">
    <w:abstractNumId w:val="1"/>
  </w:num>
  <w:num w:numId="14">
    <w:abstractNumId w:val="1"/>
  </w:num>
  <w:num w:numId="15">
    <w:abstractNumId w:val="2"/>
  </w:num>
  <w:num w:numId="16">
    <w:abstractNumId w:val="12"/>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6ED3"/>
    <w:rsid w:val="00000B41"/>
    <w:rsid w:val="00004F9B"/>
    <w:rsid w:val="00005677"/>
    <w:rsid w:val="0000671A"/>
    <w:rsid w:val="00010EFA"/>
    <w:rsid w:val="00011FC4"/>
    <w:rsid w:val="00012103"/>
    <w:rsid w:val="0001773E"/>
    <w:rsid w:val="00017FE3"/>
    <w:rsid w:val="00023FF0"/>
    <w:rsid w:val="00025D17"/>
    <w:rsid w:val="000262B9"/>
    <w:rsid w:val="00030B2C"/>
    <w:rsid w:val="000350CA"/>
    <w:rsid w:val="00037A5F"/>
    <w:rsid w:val="0004028B"/>
    <w:rsid w:val="0004471F"/>
    <w:rsid w:val="000466BB"/>
    <w:rsid w:val="00051419"/>
    <w:rsid w:val="0005279B"/>
    <w:rsid w:val="00055019"/>
    <w:rsid w:val="00056A99"/>
    <w:rsid w:val="00057CC6"/>
    <w:rsid w:val="00060284"/>
    <w:rsid w:val="00062C45"/>
    <w:rsid w:val="000730C2"/>
    <w:rsid w:val="00077F24"/>
    <w:rsid w:val="00082E9C"/>
    <w:rsid w:val="00087AAE"/>
    <w:rsid w:val="00091B98"/>
    <w:rsid w:val="00092F8A"/>
    <w:rsid w:val="00096569"/>
    <w:rsid w:val="000B3037"/>
    <w:rsid w:val="000B3CF7"/>
    <w:rsid w:val="000B45B9"/>
    <w:rsid w:val="000B530B"/>
    <w:rsid w:val="000B7918"/>
    <w:rsid w:val="000B7D51"/>
    <w:rsid w:val="000C23AD"/>
    <w:rsid w:val="000C2642"/>
    <w:rsid w:val="000C3D85"/>
    <w:rsid w:val="000D0DAF"/>
    <w:rsid w:val="000D1D3F"/>
    <w:rsid w:val="000D3491"/>
    <w:rsid w:val="000D3802"/>
    <w:rsid w:val="000D3CAB"/>
    <w:rsid w:val="000D496D"/>
    <w:rsid w:val="000D7440"/>
    <w:rsid w:val="000E0CC6"/>
    <w:rsid w:val="000E6E13"/>
    <w:rsid w:val="000F691B"/>
    <w:rsid w:val="001013BF"/>
    <w:rsid w:val="001041EF"/>
    <w:rsid w:val="00105FD5"/>
    <w:rsid w:val="00110839"/>
    <w:rsid w:val="00112BBB"/>
    <w:rsid w:val="001169A8"/>
    <w:rsid w:val="00120E7B"/>
    <w:rsid w:val="00121495"/>
    <w:rsid w:val="00123446"/>
    <w:rsid w:val="00125EE8"/>
    <w:rsid w:val="00130870"/>
    <w:rsid w:val="001316F7"/>
    <w:rsid w:val="00134355"/>
    <w:rsid w:val="00135ADD"/>
    <w:rsid w:val="001363AB"/>
    <w:rsid w:val="001368AA"/>
    <w:rsid w:val="00141639"/>
    <w:rsid w:val="00143ED1"/>
    <w:rsid w:val="00146791"/>
    <w:rsid w:val="00150486"/>
    <w:rsid w:val="00155695"/>
    <w:rsid w:val="00157A82"/>
    <w:rsid w:val="00157C00"/>
    <w:rsid w:val="00162AB9"/>
    <w:rsid w:val="00163141"/>
    <w:rsid w:val="0017437F"/>
    <w:rsid w:val="0017720C"/>
    <w:rsid w:val="0018239F"/>
    <w:rsid w:val="00186F0A"/>
    <w:rsid w:val="00191F38"/>
    <w:rsid w:val="00194492"/>
    <w:rsid w:val="001A2639"/>
    <w:rsid w:val="001A26C6"/>
    <w:rsid w:val="001A2DA1"/>
    <w:rsid w:val="001A4A75"/>
    <w:rsid w:val="001A57B3"/>
    <w:rsid w:val="001B2282"/>
    <w:rsid w:val="001B708E"/>
    <w:rsid w:val="001C2B5B"/>
    <w:rsid w:val="001C5FB6"/>
    <w:rsid w:val="001C75C7"/>
    <w:rsid w:val="001C7FB3"/>
    <w:rsid w:val="001D7655"/>
    <w:rsid w:val="001E27D6"/>
    <w:rsid w:val="001E2973"/>
    <w:rsid w:val="001E4C7E"/>
    <w:rsid w:val="001E560E"/>
    <w:rsid w:val="001E799E"/>
    <w:rsid w:val="001F4959"/>
    <w:rsid w:val="001F546B"/>
    <w:rsid w:val="001F6723"/>
    <w:rsid w:val="001F7203"/>
    <w:rsid w:val="00201CC3"/>
    <w:rsid w:val="00202C41"/>
    <w:rsid w:val="00212369"/>
    <w:rsid w:val="00212B78"/>
    <w:rsid w:val="00214B84"/>
    <w:rsid w:val="002167E3"/>
    <w:rsid w:val="00217E3D"/>
    <w:rsid w:val="00222097"/>
    <w:rsid w:val="00223D6E"/>
    <w:rsid w:val="00231718"/>
    <w:rsid w:val="00232EB0"/>
    <w:rsid w:val="00235016"/>
    <w:rsid w:val="00241225"/>
    <w:rsid w:val="002468F4"/>
    <w:rsid w:val="00246C44"/>
    <w:rsid w:val="002473D6"/>
    <w:rsid w:val="002504F7"/>
    <w:rsid w:val="00251BE9"/>
    <w:rsid w:val="00252557"/>
    <w:rsid w:val="00260117"/>
    <w:rsid w:val="00261A1F"/>
    <w:rsid w:val="00267489"/>
    <w:rsid w:val="002715E2"/>
    <w:rsid w:val="00275B3D"/>
    <w:rsid w:val="00276813"/>
    <w:rsid w:val="0028013B"/>
    <w:rsid w:val="00282025"/>
    <w:rsid w:val="002853D9"/>
    <w:rsid w:val="00286783"/>
    <w:rsid w:val="00286992"/>
    <w:rsid w:val="002900C3"/>
    <w:rsid w:val="002913DE"/>
    <w:rsid w:val="002937C4"/>
    <w:rsid w:val="0029525E"/>
    <w:rsid w:val="0029721F"/>
    <w:rsid w:val="00297A07"/>
    <w:rsid w:val="002A0CA1"/>
    <w:rsid w:val="002A3E0B"/>
    <w:rsid w:val="002A40E7"/>
    <w:rsid w:val="002A6D2A"/>
    <w:rsid w:val="002B5E00"/>
    <w:rsid w:val="002D3161"/>
    <w:rsid w:val="002E31B2"/>
    <w:rsid w:val="002E4310"/>
    <w:rsid w:val="002F454D"/>
    <w:rsid w:val="002F5437"/>
    <w:rsid w:val="002F6A7B"/>
    <w:rsid w:val="00301E75"/>
    <w:rsid w:val="00302204"/>
    <w:rsid w:val="00305D11"/>
    <w:rsid w:val="003153A7"/>
    <w:rsid w:val="00316D49"/>
    <w:rsid w:val="003200FF"/>
    <w:rsid w:val="00321656"/>
    <w:rsid w:val="003217C6"/>
    <w:rsid w:val="00325379"/>
    <w:rsid w:val="00325B9A"/>
    <w:rsid w:val="00334BFA"/>
    <w:rsid w:val="00343A1F"/>
    <w:rsid w:val="00351BFF"/>
    <w:rsid w:val="0036052B"/>
    <w:rsid w:val="00362281"/>
    <w:rsid w:val="00363C70"/>
    <w:rsid w:val="00364EC9"/>
    <w:rsid w:val="00367932"/>
    <w:rsid w:val="00370C6C"/>
    <w:rsid w:val="003721E3"/>
    <w:rsid w:val="00373151"/>
    <w:rsid w:val="00375C9D"/>
    <w:rsid w:val="00381612"/>
    <w:rsid w:val="0039444C"/>
    <w:rsid w:val="003A206C"/>
    <w:rsid w:val="003A4A22"/>
    <w:rsid w:val="003B143A"/>
    <w:rsid w:val="003B4682"/>
    <w:rsid w:val="003B4F03"/>
    <w:rsid w:val="003B6117"/>
    <w:rsid w:val="003B7EA3"/>
    <w:rsid w:val="003C4FB7"/>
    <w:rsid w:val="003C6B11"/>
    <w:rsid w:val="003C7578"/>
    <w:rsid w:val="003D0544"/>
    <w:rsid w:val="003D62B3"/>
    <w:rsid w:val="003E46DE"/>
    <w:rsid w:val="003E7A62"/>
    <w:rsid w:val="003F1C74"/>
    <w:rsid w:val="003F4B7A"/>
    <w:rsid w:val="003F79D4"/>
    <w:rsid w:val="00403D69"/>
    <w:rsid w:val="00410062"/>
    <w:rsid w:val="0041446B"/>
    <w:rsid w:val="004162E7"/>
    <w:rsid w:val="00416A02"/>
    <w:rsid w:val="0042190C"/>
    <w:rsid w:val="00422F4B"/>
    <w:rsid w:val="00425365"/>
    <w:rsid w:val="00426E33"/>
    <w:rsid w:val="00430346"/>
    <w:rsid w:val="004316F3"/>
    <w:rsid w:val="004347C5"/>
    <w:rsid w:val="004351BF"/>
    <w:rsid w:val="00436486"/>
    <w:rsid w:val="004408C7"/>
    <w:rsid w:val="00443E1A"/>
    <w:rsid w:val="004457AD"/>
    <w:rsid w:val="00451751"/>
    <w:rsid w:val="00452A77"/>
    <w:rsid w:val="004569CB"/>
    <w:rsid w:val="00464FD2"/>
    <w:rsid w:val="00470938"/>
    <w:rsid w:val="00475656"/>
    <w:rsid w:val="004772BF"/>
    <w:rsid w:val="00481208"/>
    <w:rsid w:val="004822C9"/>
    <w:rsid w:val="0048287E"/>
    <w:rsid w:val="004829C4"/>
    <w:rsid w:val="00490E92"/>
    <w:rsid w:val="00492EB9"/>
    <w:rsid w:val="0049610F"/>
    <w:rsid w:val="004A2CF1"/>
    <w:rsid w:val="004A324A"/>
    <w:rsid w:val="004A4271"/>
    <w:rsid w:val="004A7A0A"/>
    <w:rsid w:val="004B3FB8"/>
    <w:rsid w:val="004B692E"/>
    <w:rsid w:val="004B764A"/>
    <w:rsid w:val="004C0AB2"/>
    <w:rsid w:val="004C3918"/>
    <w:rsid w:val="004C7223"/>
    <w:rsid w:val="004C72A0"/>
    <w:rsid w:val="004C7546"/>
    <w:rsid w:val="004D0BF1"/>
    <w:rsid w:val="004D6D25"/>
    <w:rsid w:val="004D7FC6"/>
    <w:rsid w:val="004E2D34"/>
    <w:rsid w:val="004F00B3"/>
    <w:rsid w:val="004F1A8C"/>
    <w:rsid w:val="004F3C78"/>
    <w:rsid w:val="004F5752"/>
    <w:rsid w:val="004F7AA6"/>
    <w:rsid w:val="0051127D"/>
    <w:rsid w:val="005135B0"/>
    <w:rsid w:val="00514CEC"/>
    <w:rsid w:val="0052018F"/>
    <w:rsid w:val="00522030"/>
    <w:rsid w:val="005279A0"/>
    <w:rsid w:val="00527B6A"/>
    <w:rsid w:val="00527D80"/>
    <w:rsid w:val="00533620"/>
    <w:rsid w:val="00534E0B"/>
    <w:rsid w:val="00535C6D"/>
    <w:rsid w:val="00537B5E"/>
    <w:rsid w:val="005441B2"/>
    <w:rsid w:val="0054753C"/>
    <w:rsid w:val="0054789E"/>
    <w:rsid w:val="00552D7B"/>
    <w:rsid w:val="00572D41"/>
    <w:rsid w:val="00573F95"/>
    <w:rsid w:val="00575191"/>
    <w:rsid w:val="00575569"/>
    <w:rsid w:val="005840EF"/>
    <w:rsid w:val="00585029"/>
    <w:rsid w:val="00586D78"/>
    <w:rsid w:val="005A0A4A"/>
    <w:rsid w:val="005A2EC7"/>
    <w:rsid w:val="005A4416"/>
    <w:rsid w:val="005A5814"/>
    <w:rsid w:val="005A5956"/>
    <w:rsid w:val="005A7C0B"/>
    <w:rsid w:val="005B0F8F"/>
    <w:rsid w:val="005B2D3F"/>
    <w:rsid w:val="005B5823"/>
    <w:rsid w:val="005C5470"/>
    <w:rsid w:val="005E345C"/>
    <w:rsid w:val="005E754C"/>
    <w:rsid w:val="005E7DEC"/>
    <w:rsid w:val="005F2DD6"/>
    <w:rsid w:val="005F6C46"/>
    <w:rsid w:val="005F7131"/>
    <w:rsid w:val="005F7D0F"/>
    <w:rsid w:val="00600D13"/>
    <w:rsid w:val="00601A1D"/>
    <w:rsid w:val="0061412D"/>
    <w:rsid w:val="00617418"/>
    <w:rsid w:val="00617C95"/>
    <w:rsid w:val="006200F8"/>
    <w:rsid w:val="0062623A"/>
    <w:rsid w:val="00626ED3"/>
    <w:rsid w:val="00627B6E"/>
    <w:rsid w:val="0063120E"/>
    <w:rsid w:val="006326DE"/>
    <w:rsid w:val="006326EE"/>
    <w:rsid w:val="00633B2F"/>
    <w:rsid w:val="00634838"/>
    <w:rsid w:val="00635D0F"/>
    <w:rsid w:val="006403C7"/>
    <w:rsid w:val="00641276"/>
    <w:rsid w:val="0065004A"/>
    <w:rsid w:val="006507C5"/>
    <w:rsid w:val="00652627"/>
    <w:rsid w:val="00652D2F"/>
    <w:rsid w:val="00655A79"/>
    <w:rsid w:val="00657E60"/>
    <w:rsid w:val="006634CA"/>
    <w:rsid w:val="006634EE"/>
    <w:rsid w:val="006644B6"/>
    <w:rsid w:val="00664880"/>
    <w:rsid w:val="006707E5"/>
    <w:rsid w:val="006802B4"/>
    <w:rsid w:val="006829B1"/>
    <w:rsid w:val="006847FE"/>
    <w:rsid w:val="00693809"/>
    <w:rsid w:val="0069681D"/>
    <w:rsid w:val="00696864"/>
    <w:rsid w:val="00697C3A"/>
    <w:rsid w:val="006A0734"/>
    <w:rsid w:val="006A1F11"/>
    <w:rsid w:val="006A3118"/>
    <w:rsid w:val="006A3D7B"/>
    <w:rsid w:val="006A4B46"/>
    <w:rsid w:val="006A5435"/>
    <w:rsid w:val="006A54FC"/>
    <w:rsid w:val="006A596F"/>
    <w:rsid w:val="006A674A"/>
    <w:rsid w:val="006B2B9D"/>
    <w:rsid w:val="006B35F8"/>
    <w:rsid w:val="006B39FD"/>
    <w:rsid w:val="006B4FB2"/>
    <w:rsid w:val="006B6D0B"/>
    <w:rsid w:val="006B70FD"/>
    <w:rsid w:val="006C3394"/>
    <w:rsid w:val="006C52FA"/>
    <w:rsid w:val="006C5E22"/>
    <w:rsid w:val="006C7954"/>
    <w:rsid w:val="006D086C"/>
    <w:rsid w:val="006D3F78"/>
    <w:rsid w:val="006D418E"/>
    <w:rsid w:val="006D5DBD"/>
    <w:rsid w:val="006E4BAF"/>
    <w:rsid w:val="006F21BB"/>
    <w:rsid w:val="006F287F"/>
    <w:rsid w:val="006F3770"/>
    <w:rsid w:val="006F6DDF"/>
    <w:rsid w:val="00701AA1"/>
    <w:rsid w:val="0070415C"/>
    <w:rsid w:val="007043FE"/>
    <w:rsid w:val="00705B63"/>
    <w:rsid w:val="00710DDB"/>
    <w:rsid w:val="007111A9"/>
    <w:rsid w:val="00712356"/>
    <w:rsid w:val="00713261"/>
    <w:rsid w:val="0071768E"/>
    <w:rsid w:val="00721920"/>
    <w:rsid w:val="00723909"/>
    <w:rsid w:val="00725285"/>
    <w:rsid w:val="007272A5"/>
    <w:rsid w:val="007356B7"/>
    <w:rsid w:val="007463B4"/>
    <w:rsid w:val="00746AC8"/>
    <w:rsid w:val="0074781E"/>
    <w:rsid w:val="00752F57"/>
    <w:rsid w:val="007554D9"/>
    <w:rsid w:val="007570E3"/>
    <w:rsid w:val="0076205A"/>
    <w:rsid w:val="007627AB"/>
    <w:rsid w:val="00762BD9"/>
    <w:rsid w:val="007641C3"/>
    <w:rsid w:val="00770E5F"/>
    <w:rsid w:val="007714DB"/>
    <w:rsid w:val="00771EC9"/>
    <w:rsid w:val="00772E21"/>
    <w:rsid w:val="00775176"/>
    <w:rsid w:val="007859E2"/>
    <w:rsid w:val="00794A0D"/>
    <w:rsid w:val="007950E0"/>
    <w:rsid w:val="007966FA"/>
    <w:rsid w:val="00796D8E"/>
    <w:rsid w:val="007A2D3B"/>
    <w:rsid w:val="007A3E33"/>
    <w:rsid w:val="007B0603"/>
    <w:rsid w:val="007B28D2"/>
    <w:rsid w:val="007B31D2"/>
    <w:rsid w:val="007B334A"/>
    <w:rsid w:val="007B59CC"/>
    <w:rsid w:val="007B5CFC"/>
    <w:rsid w:val="007C2AB0"/>
    <w:rsid w:val="007C693E"/>
    <w:rsid w:val="007D2015"/>
    <w:rsid w:val="007D3DE0"/>
    <w:rsid w:val="007D6A49"/>
    <w:rsid w:val="007D70F2"/>
    <w:rsid w:val="007E0E21"/>
    <w:rsid w:val="007E1AF3"/>
    <w:rsid w:val="007F15AC"/>
    <w:rsid w:val="007F3ACC"/>
    <w:rsid w:val="007F4E8E"/>
    <w:rsid w:val="007F6098"/>
    <w:rsid w:val="007F67EA"/>
    <w:rsid w:val="00801FE7"/>
    <w:rsid w:val="008036F9"/>
    <w:rsid w:val="00803DDE"/>
    <w:rsid w:val="00811EB7"/>
    <w:rsid w:val="00811ECF"/>
    <w:rsid w:val="00813429"/>
    <w:rsid w:val="008166EC"/>
    <w:rsid w:val="00816DE7"/>
    <w:rsid w:val="0082031B"/>
    <w:rsid w:val="00820BA9"/>
    <w:rsid w:val="00823AA9"/>
    <w:rsid w:val="0082545E"/>
    <w:rsid w:val="008261DB"/>
    <w:rsid w:val="00831BD7"/>
    <w:rsid w:val="0084044E"/>
    <w:rsid w:val="00842D34"/>
    <w:rsid w:val="00844892"/>
    <w:rsid w:val="008453E1"/>
    <w:rsid w:val="00846EC4"/>
    <w:rsid w:val="00847388"/>
    <w:rsid w:val="0086041C"/>
    <w:rsid w:val="0086297A"/>
    <w:rsid w:val="00864149"/>
    <w:rsid w:val="008649DD"/>
    <w:rsid w:val="008679D3"/>
    <w:rsid w:val="008742F4"/>
    <w:rsid w:val="008760A7"/>
    <w:rsid w:val="00880DDE"/>
    <w:rsid w:val="008830D0"/>
    <w:rsid w:val="0088529B"/>
    <w:rsid w:val="00885E51"/>
    <w:rsid w:val="00885F69"/>
    <w:rsid w:val="008863DC"/>
    <w:rsid w:val="008916E4"/>
    <w:rsid w:val="00891C00"/>
    <w:rsid w:val="00892905"/>
    <w:rsid w:val="00894AD0"/>
    <w:rsid w:val="008954F8"/>
    <w:rsid w:val="00895A99"/>
    <w:rsid w:val="008975A8"/>
    <w:rsid w:val="00897930"/>
    <w:rsid w:val="00897C44"/>
    <w:rsid w:val="00897ED3"/>
    <w:rsid w:val="008A5B68"/>
    <w:rsid w:val="008A6CBB"/>
    <w:rsid w:val="008A7922"/>
    <w:rsid w:val="008B339A"/>
    <w:rsid w:val="008B5516"/>
    <w:rsid w:val="008B69A4"/>
    <w:rsid w:val="008B6FF0"/>
    <w:rsid w:val="008C0E50"/>
    <w:rsid w:val="008C32A4"/>
    <w:rsid w:val="008C5596"/>
    <w:rsid w:val="008D0754"/>
    <w:rsid w:val="008D141A"/>
    <w:rsid w:val="008D160C"/>
    <w:rsid w:val="008D2112"/>
    <w:rsid w:val="008D2911"/>
    <w:rsid w:val="008D74CA"/>
    <w:rsid w:val="008E4667"/>
    <w:rsid w:val="008E51D4"/>
    <w:rsid w:val="008E5764"/>
    <w:rsid w:val="008F39FF"/>
    <w:rsid w:val="008F441E"/>
    <w:rsid w:val="009006BE"/>
    <w:rsid w:val="00900BB8"/>
    <w:rsid w:val="00902FDF"/>
    <w:rsid w:val="0090406A"/>
    <w:rsid w:val="00911D9B"/>
    <w:rsid w:val="00913C69"/>
    <w:rsid w:val="009230D2"/>
    <w:rsid w:val="00923991"/>
    <w:rsid w:val="00924039"/>
    <w:rsid w:val="00926136"/>
    <w:rsid w:val="00931CF8"/>
    <w:rsid w:val="00935193"/>
    <w:rsid w:val="00944340"/>
    <w:rsid w:val="00945813"/>
    <w:rsid w:val="00945B13"/>
    <w:rsid w:val="009479F8"/>
    <w:rsid w:val="00950E3F"/>
    <w:rsid w:val="0095187C"/>
    <w:rsid w:val="00964E75"/>
    <w:rsid w:val="00965115"/>
    <w:rsid w:val="00971925"/>
    <w:rsid w:val="009771FD"/>
    <w:rsid w:val="00980CBD"/>
    <w:rsid w:val="00985171"/>
    <w:rsid w:val="00990C6D"/>
    <w:rsid w:val="00995155"/>
    <w:rsid w:val="009A526F"/>
    <w:rsid w:val="009A5E36"/>
    <w:rsid w:val="009A669C"/>
    <w:rsid w:val="009A7DAE"/>
    <w:rsid w:val="009B0B5A"/>
    <w:rsid w:val="009B3E66"/>
    <w:rsid w:val="009B5C40"/>
    <w:rsid w:val="009B7B3E"/>
    <w:rsid w:val="009C0F18"/>
    <w:rsid w:val="009C33A4"/>
    <w:rsid w:val="009C7DDB"/>
    <w:rsid w:val="009C7E22"/>
    <w:rsid w:val="009D1615"/>
    <w:rsid w:val="009D2993"/>
    <w:rsid w:val="009D2FDA"/>
    <w:rsid w:val="009D306E"/>
    <w:rsid w:val="009E0073"/>
    <w:rsid w:val="009E292A"/>
    <w:rsid w:val="009F0855"/>
    <w:rsid w:val="009F1D3F"/>
    <w:rsid w:val="009F229C"/>
    <w:rsid w:val="009F2C3B"/>
    <w:rsid w:val="009F6953"/>
    <w:rsid w:val="009F788C"/>
    <w:rsid w:val="00A038F4"/>
    <w:rsid w:val="00A04285"/>
    <w:rsid w:val="00A0439B"/>
    <w:rsid w:val="00A1363F"/>
    <w:rsid w:val="00A15625"/>
    <w:rsid w:val="00A163EE"/>
    <w:rsid w:val="00A16CA7"/>
    <w:rsid w:val="00A2217D"/>
    <w:rsid w:val="00A24AA6"/>
    <w:rsid w:val="00A26708"/>
    <w:rsid w:val="00A272B4"/>
    <w:rsid w:val="00A30BC8"/>
    <w:rsid w:val="00A33C0F"/>
    <w:rsid w:val="00A351E1"/>
    <w:rsid w:val="00A445AA"/>
    <w:rsid w:val="00A47EBA"/>
    <w:rsid w:val="00A528F3"/>
    <w:rsid w:val="00A53190"/>
    <w:rsid w:val="00A54529"/>
    <w:rsid w:val="00A54E86"/>
    <w:rsid w:val="00A6701A"/>
    <w:rsid w:val="00A67CBA"/>
    <w:rsid w:val="00A72314"/>
    <w:rsid w:val="00A74D87"/>
    <w:rsid w:val="00A7697C"/>
    <w:rsid w:val="00A8773F"/>
    <w:rsid w:val="00A90FD4"/>
    <w:rsid w:val="00A936B2"/>
    <w:rsid w:val="00A94F0E"/>
    <w:rsid w:val="00A95529"/>
    <w:rsid w:val="00AA0E49"/>
    <w:rsid w:val="00AA1F5C"/>
    <w:rsid w:val="00AA3015"/>
    <w:rsid w:val="00AA3B14"/>
    <w:rsid w:val="00AA3C6D"/>
    <w:rsid w:val="00AA400B"/>
    <w:rsid w:val="00AA7A17"/>
    <w:rsid w:val="00AB0B10"/>
    <w:rsid w:val="00AB0E10"/>
    <w:rsid w:val="00AB6334"/>
    <w:rsid w:val="00AC1B09"/>
    <w:rsid w:val="00AC4713"/>
    <w:rsid w:val="00AD2BFC"/>
    <w:rsid w:val="00AD5235"/>
    <w:rsid w:val="00AD66AE"/>
    <w:rsid w:val="00AE16C8"/>
    <w:rsid w:val="00AE6B16"/>
    <w:rsid w:val="00AE7774"/>
    <w:rsid w:val="00AF0CA8"/>
    <w:rsid w:val="00AF1919"/>
    <w:rsid w:val="00AF1AFD"/>
    <w:rsid w:val="00AF3192"/>
    <w:rsid w:val="00AF39D7"/>
    <w:rsid w:val="00B00E7C"/>
    <w:rsid w:val="00B024A2"/>
    <w:rsid w:val="00B04B04"/>
    <w:rsid w:val="00B0596B"/>
    <w:rsid w:val="00B10F9F"/>
    <w:rsid w:val="00B11576"/>
    <w:rsid w:val="00B11900"/>
    <w:rsid w:val="00B163EB"/>
    <w:rsid w:val="00B17B22"/>
    <w:rsid w:val="00B21999"/>
    <w:rsid w:val="00B22AA1"/>
    <w:rsid w:val="00B24742"/>
    <w:rsid w:val="00B25077"/>
    <w:rsid w:val="00B27282"/>
    <w:rsid w:val="00B27631"/>
    <w:rsid w:val="00B31328"/>
    <w:rsid w:val="00B31C13"/>
    <w:rsid w:val="00B3267B"/>
    <w:rsid w:val="00B35D4D"/>
    <w:rsid w:val="00B43650"/>
    <w:rsid w:val="00B44712"/>
    <w:rsid w:val="00B45AD1"/>
    <w:rsid w:val="00B517D7"/>
    <w:rsid w:val="00B530C0"/>
    <w:rsid w:val="00B55E0E"/>
    <w:rsid w:val="00B613A4"/>
    <w:rsid w:val="00B627FD"/>
    <w:rsid w:val="00B643BC"/>
    <w:rsid w:val="00B64869"/>
    <w:rsid w:val="00B72F9F"/>
    <w:rsid w:val="00B81B68"/>
    <w:rsid w:val="00B81E7B"/>
    <w:rsid w:val="00B902F7"/>
    <w:rsid w:val="00B914E2"/>
    <w:rsid w:val="00B97DCA"/>
    <w:rsid w:val="00BA0912"/>
    <w:rsid w:val="00BB3B3D"/>
    <w:rsid w:val="00BB4579"/>
    <w:rsid w:val="00BC4254"/>
    <w:rsid w:val="00BC7CA3"/>
    <w:rsid w:val="00BC7FB2"/>
    <w:rsid w:val="00BD21E9"/>
    <w:rsid w:val="00BD352F"/>
    <w:rsid w:val="00BD5FFC"/>
    <w:rsid w:val="00BD64F4"/>
    <w:rsid w:val="00BE082D"/>
    <w:rsid w:val="00BE0922"/>
    <w:rsid w:val="00BE0FEA"/>
    <w:rsid w:val="00BF7286"/>
    <w:rsid w:val="00BF772E"/>
    <w:rsid w:val="00C02F33"/>
    <w:rsid w:val="00C06576"/>
    <w:rsid w:val="00C1098B"/>
    <w:rsid w:val="00C11062"/>
    <w:rsid w:val="00C13353"/>
    <w:rsid w:val="00C140E1"/>
    <w:rsid w:val="00C161CB"/>
    <w:rsid w:val="00C17DDF"/>
    <w:rsid w:val="00C26006"/>
    <w:rsid w:val="00C2712B"/>
    <w:rsid w:val="00C31F24"/>
    <w:rsid w:val="00C32A7D"/>
    <w:rsid w:val="00C33750"/>
    <w:rsid w:val="00C34482"/>
    <w:rsid w:val="00C40DEB"/>
    <w:rsid w:val="00C415E0"/>
    <w:rsid w:val="00C43489"/>
    <w:rsid w:val="00C4511A"/>
    <w:rsid w:val="00C45853"/>
    <w:rsid w:val="00C47F18"/>
    <w:rsid w:val="00C505BE"/>
    <w:rsid w:val="00C51469"/>
    <w:rsid w:val="00C52311"/>
    <w:rsid w:val="00C55A0A"/>
    <w:rsid w:val="00C63598"/>
    <w:rsid w:val="00C63FE9"/>
    <w:rsid w:val="00C7223F"/>
    <w:rsid w:val="00C77EA8"/>
    <w:rsid w:val="00C85CF4"/>
    <w:rsid w:val="00C8788D"/>
    <w:rsid w:val="00C90128"/>
    <w:rsid w:val="00C94D02"/>
    <w:rsid w:val="00CA0967"/>
    <w:rsid w:val="00CA7F4B"/>
    <w:rsid w:val="00CB06B6"/>
    <w:rsid w:val="00CB07FF"/>
    <w:rsid w:val="00CB6F56"/>
    <w:rsid w:val="00CE1810"/>
    <w:rsid w:val="00CE1CBB"/>
    <w:rsid w:val="00CE3363"/>
    <w:rsid w:val="00CF2339"/>
    <w:rsid w:val="00CF291C"/>
    <w:rsid w:val="00CF58D6"/>
    <w:rsid w:val="00CF70A7"/>
    <w:rsid w:val="00CF71BF"/>
    <w:rsid w:val="00D0160B"/>
    <w:rsid w:val="00D02BF4"/>
    <w:rsid w:val="00D04202"/>
    <w:rsid w:val="00D07655"/>
    <w:rsid w:val="00D10EAF"/>
    <w:rsid w:val="00D112C0"/>
    <w:rsid w:val="00D127CC"/>
    <w:rsid w:val="00D1408E"/>
    <w:rsid w:val="00D15258"/>
    <w:rsid w:val="00D15CDE"/>
    <w:rsid w:val="00D15DE6"/>
    <w:rsid w:val="00D17DD2"/>
    <w:rsid w:val="00D20C26"/>
    <w:rsid w:val="00D276FA"/>
    <w:rsid w:val="00D300E4"/>
    <w:rsid w:val="00D326FF"/>
    <w:rsid w:val="00D345C9"/>
    <w:rsid w:val="00D36880"/>
    <w:rsid w:val="00D42732"/>
    <w:rsid w:val="00D46215"/>
    <w:rsid w:val="00D50B32"/>
    <w:rsid w:val="00D51F8C"/>
    <w:rsid w:val="00D53DA0"/>
    <w:rsid w:val="00D559C2"/>
    <w:rsid w:val="00D56231"/>
    <w:rsid w:val="00D56E55"/>
    <w:rsid w:val="00D576F9"/>
    <w:rsid w:val="00D60BF8"/>
    <w:rsid w:val="00D636DC"/>
    <w:rsid w:val="00D65131"/>
    <w:rsid w:val="00D65AAF"/>
    <w:rsid w:val="00D677C0"/>
    <w:rsid w:val="00D72D9E"/>
    <w:rsid w:val="00D72FA9"/>
    <w:rsid w:val="00D736A0"/>
    <w:rsid w:val="00D741CC"/>
    <w:rsid w:val="00D7680A"/>
    <w:rsid w:val="00D8426A"/>
    <w:rsid w:val="00D85861"/>
    <w:rsid w:val="00D864A8"/>
    <w:rsid w:val="00D901C7"/>
    <w:rsid w:val="00D97183"/>
    <w:rsid w:val="00D97B40"/>
    <w:rsid w:val="00DA7AA9"/>
    <w:rsid w:val="00DB330C"/>
    <w:rsid w:val="00DB36A7"/>
    <w:rsid w:val="00DB71DE"/>
    <w:rsid w:val="00DB74BF"/>
    <w:rsid w:val="00DC41FF"/>
    <w:rsid w:val="00DC4899"/>
    <w:rsid w:val="00DC4DD0"/>
    <w:rsid w:val="00DC4F72"/>
    <w:rsid w:val="00DD00BB"/>
    <w:rsid w:val="00DD5A60"/>
    <w:rsid w:val="00DD6616"/>
    <w:rsid w:val="00DD727E"/>
    <w:rsid w:val="00DE00C7"/>
    <w:rsid w:val="00DE13C3"/>
    <w:rsid w:val="00DE33DC"/>
    <w:rsid w:val="00DE43C3"/>
    <w:rsid w:val="00DE7CA9"/>
    <w:rsid w:val="00DF28BB"/>
    <w:rsid w:val="00DF3BC7"/>
    <w:rsid w:val="00DF5E3B"/>
    <w:rsid w:val="00E00279"/>
    <w:rsid w:val="00E00B31"/>
    <w:rsid w:val="00E0334D"/>
    <w:rsid w:val="00E03A32"/>
    <w:rsid w:val="00E04D75"/>
    <w:rsid w:val="00E05771"/>
    <w:rsid w:val="00E06F49"/>
    <w:rsid w:val="00E113AB"/>
    <w:rsid w:val="00E1157D"/>
    <w:rsid w:val="00E15789"/>
    <w:rsid w:val="00E17EF7"/>
    <w:rsid w:val="00E24B3A"/>
    <w:rsid w:val="00E2715A"/>
    <w:rsid w:val="00E327A8"/>
    <w:rsid w:val="00E332FF"/>
    <w:rsid w:val="00E33BDF"/>
    <w:rsid w:val="00E41677"/>
    <w:rsid w:val="00E423AC"/>
    <w:rsid w:val="00E462A1"/>
    <w:rsid w:val="00E50E35"/>
    <w:rsid w:val="00E52189"/>
    <w:rsid w:val="00E53C06"/>
    <w:rsid w:val="00E54EC7"/>
    <w:rsid w:val="00E57C68"/>
    <w:rsid w:val="00E57E54"/>
    <w:rsid w:val="00E61C52"/>
    <w:rsid w:val="00E63051"/>
    <w:rsid w:val="00E671B4"/>
    <w:rsid w:val="00E706CA"/>
    <w:rsid w:val="00E712AE"/>
    <w:rsid w:val="00E72A2C"/>
    <w:rsid w:val="00E72DDD"/>
    <w:rsid w:val="00E74530"/>
    <w:rsid w:val="00E758A4"/>
    <w:rsid w:val="00E76650"/>
    <w:rsid w:val="00E77804"/>
    <w:rsid w:val="00E85727"/>
    <w:rsid w:val="00E8677D"/>
    <w:rsid w:val="00E86D44"/>
    <w:rsid w:val="00E87F4A"/>
    <w:rsid w:val="00E9432E"/>
    <w:rsid w:val="00EB0CD7"/>
    <w:rsid w:val="00EB7EEE"/>
    <w:rsid w:val="00EC2001"/>
    <w:rsid w:val="00EC27E8"/>
    <w:rsid w:val="00EC552D"/>
    <w:rsid w:val="00EC5C5D"/>
    <w:rsid w:val="00EC7A67"/>
    <w:rsid w:val="00ED1F16"/>
    <w:rsid w:val="00ED59B2"/>
    <w:rsid w:val="00ED7B47"/>
    <w:rsid w:val="00ED7C43"/>
    <w:rsid w:val="00EE35B5"/>
    <w:rsid w:val="00EE4C13"/>
    <w:rsid w:val="00EE5B40"/>
    <w:rsid w:val="00EE659B"/>
    <w:rsid w:val="00EE6C26"/>
    <w:rsid w:val="00EF1247"/>
    <w:rsid w:val="00EF2FB0"/>
    <w:rsid w:val="00EF4CB4"/>
    <w:rsid w:val="00EF7D2A"/>
    <w:rsid w:val="00F01FEF"/>
    <w:rsid w:val="00F02017"/>
    <w:rsid w:val="00F04DB5"/>
    <w:rsid w:val="00F10BD8"/>
    <w:rsid w:val="00F17390"/>
    <w:rsid w:val="00F17A6B"/>
    <w:rsid w:val="00F20D8A"/>
    <w:rsid w:val="00F212EB"/>
    <w:rsid w:val="00F218A3"/>
    <w:rsid w:val="00F22251"/>
    <w:rsid w:val="00F27D8A"/>
    <w:rsid w:val="00F27DC9"/>
    <w:rsid w:val="00F30D3F"/>
    <w:rsid w:val="00F51C3C"/>
    <w:rsid w:val="00F55696"/>
    <w:rsid w:val="00F56B43"/>
    <w:rsid w:val="00F60783"/>
    <w:rsid w:val="00F638A7"/>
    <w:rsid w:val="00F63BC6"/>
    <w:rsid w:val="00F66D0A"/>
    <w:rsid w:val="00F70130"/>
    <w:rsid w:val="00F77E1D"/>
    <w:rsid w:val="00F80CFF"/>
    <w:rsid w:val="00F80DCA"/>
    <w:rsid w:val="00F813E0"/>
    <w:rsid w:val="00F81AAC"/>
    <w:rsid w:val="00F84ACF"/>
    <w:rsid w:val="00F86F2B"/>
    <w:rsid w:val="00F93975"/>
    <w:rsid w:val="00F959D5"/>
    <w:rsid w:val="00F959DD"/>
    <w:rsid w:val="00F96B94"/>
    <w:rsid w:val="00F9798F"/>
    <w:rsid w:val="00FA1CF7"/>
    <w:rsid w:val="00FA206C"/>
    <w:rsid w:val="00FA4954"/>
    <w:rsid w:val="00FA7694"/>
    <w:rsid w:val="00FA779C"/>
    <w:rsid w:val="00FB2B61"/>
    <w:rsid w:val="00FB345D"/>
    <w:rsid w:val="00FB3F8F"/>
    <w:rsid w:val="00FB6179"/>
    <w:rsid w:val="00FB6EAF"/>
    <w:rsid w:val="00FC3CD6"/>
    <w:rsid w:val="00FC6398"/>
    <w:rsid w:val="00FC69FD"/>
    <w:rsid w:val="00FC70AC"/>
    <w:rsid w:val="00FC7C9D"/>
    <w:rsid w:val="00FE0D7B"/>
    <w:rsid w:val="00FE10CF"/>
    <w:rsid w:val="00FE1C32"/>
    <w:rsid w:val="00FE2598"/>
    <w:rsid w:val="00FE6D6B"/>
    <w:rsid w:val="00FF0FE2"/>
    <w:rsid w:val="00FF4AC5"/>
    <w:rsid w:val="00FF7522"/>
    <w:rsid w:val="00FF788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B9643"/>
  <w15:docId w15:val="{A55FD84F-5ACB-497D-9864-628F4954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ED3"/>
    <w:pPr>
      <w:keepNext/>
      <w:spacing w:after="0" w:line="240" w:lineRule="auto"/>
    </w:pPr>
    <w:rPr>
      <w:rFonts w:ascii="Times New Roman" w:eastAsia="Times New Roman" w:hAnsi="Times New Roman" w:cs="Times New Roman"/>
      <w:snapToGrid w:val="0"/>
      <w:kern w:val="28"/>
      <w:sz w:val="20"/>
      <w:szCs w:val="20"/>
    </w:rPr>
  </w:style>
  <w:style w:type="paragraph" w:styleId="Heading2">
    <w:name w:val="heading 2"/>
    <w:basedOn w:val="Normal"/>
    <w:next w:val="Normal"/>
    <w:link w:val="Heading2Char"/>
    <w:uiPriority w:val="9"/>
    <w:semiHidden/>
    <w:unhideWhenUsed/>
    <w:qFormat/>
    <w:rsid w:val="00626ED3"/>
    <w:pPr>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26ED3"/>
    <w:pPr>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body">
    <w:name w:val="Cog-body"/>
    <w:aliases w:val="cb,Cog-boby,Cog-boby + Line spacing:  single"/>
    <w:basedOn w:val="Normal"/>
    <w:rsid w:val="00626ED3"/>
    <w:pPr>
      <w:spacing w:before="60" w:after="60" w:line="260" w:lineRule="atLeast"/>
      <w:ind w:left="720"/>
      <w:jc w:val="both"/>
    </w:pPr>
    <w:rPr>
      <w:rFonts w:ascii="Arial" w:hAnsi="Arial"/>
      <w:snapToGrid/>
      <w:kern w:val="0"/>
    </w:rPr>
  </w:style>
  <w:style w:type="paragraph" w:customStyle="1" w:styleId="Cog-H2a">
    <w:name w:val="Cog-H2a"/>
    <w:basedOn w:val="Heading2"/>
    <w:next w:val="Cog-body"/>
    <w:rsid w:val="00626ED3"/>
    <w:pPr>
      <w:keepLines w:val="0"/>
      <w:spacing w:before="0" w:after="120"/>
    </w:pPr>
    <w:rPr>
      <w:rFonts w:ascii="Arial" w:eastAsia="Times New Roman" w:hAnsi="Arial" w:cs="Times New Roman"/>
      <w:bCs w:val="0"/>
      <w:snapToGrid/>
      <w:color w:val="000080"/>
      <w:kern w:val="0"/>
      <w:sz w:val="24"/>
      <w:szCs w:val="20"/>
    </w:rPr>
  </w:style>
  <w:style w:type="paragraph" w:customStyle="1" w:styleId="Cog-H3a">
    <w:name w:val="Cog-H3a"/>
    <w:basedOn w:val="Heading3"/>
    <w:rsid w:val="00626ED3"/>
    <w:pPr>
      <w:keepLines w:val="0"/>
      <w:spacing w:before="120" w:after="120" w:line="240" w:lineRule="atLeast"/>
    </w:pPr>
    <w:rPr>
      <w:rFonts w:ascii="Arial" w:eastAsia="Times New Roman" w:hAnsi="Arial" w:cs="Times New Roman"/>
      <w:bCs w:val="0"/>
      <w:snapToGrid/>
      <w:color w:val="000080"/>
      <w:kern w:val="0"/>
      <w:sz w:val="22"/>
    </w:rPr>
  </w:style>
  <w:style w:type="character" w:customStyle="1" w:styleId="Heading2Char">
    <w:name w:val="Heading 2 Char"/>
    <w:basedOn w:val="DefaultParagraphFont"/>
    <w:link w:val="Heading2"/>
    <w:uiPriority w:val="9"/>
    <w:semiHidden/>
    <w:rsid w:val="00626ED3"/>
    <w:rPr>
      <w:rFonts w:asciiTheme="majorHAnsi" w:eastAsiaTheme="majorEastAsia" w:hAnsiTheme="majorHAnsi" w:cstheme="majorBidi"/>
      <w:b/>
      <w:bCs/>
      <w:snapToGrid w:val="0"/>
      <w:color w:val="4F81BD" w:themeColor="accent1"/>
      <w:kern w:val="28"/>
      <w:sz w:val="26"/>
      <w:szCs w:val="26"/>
    </w:rPr>
  </w:style>
  <w:style w:type="character" w:customStyle="1" w:styleId="Heading3Char">
    <w:name w:val="Heading 3 Char"/>
    <w:basedOn w:val="DefaultParagraphFont"/>
    <w:link w:val="Heading3"/>
    <w:uiPriority w:val="9"/>
    <w:semiHidden/>
    <w:rsid w:val="00626ED3"/>
    <w:rPr>
      <w:rFonts w:asciiTheme="majorHAnsi" w:eastAsiaTheme="majorEastAsia" w:hAnsiTheme="majorHAnsi" w:cstheme="majorBidi"/>
      <w:b/>
      <w:bCs/>
      <w:snapToGrid w:val="0"/>
      <w:color w:val="4F81BD" w:themeColor="accent1"/>
      <w:kern w:val="28"/>
      <w:sz w:val="20"/>
      <w:szCs w:val="20"/>
    </w:rPr>
  </w:style>
  <w:style w:type="paragraph" w:styleId="Header">
    <w:name w:val="header"/>
    <w:basedOn w:val="Normal"/>
    <w:link w:val="HeaderChar"/>
    <w:uiPriority w:val="99"/>
    <w:unhideWhenUsed/>
    <w:rsid w:val="00626ED3"/>
    <w:pPr>
      <w:tabs>
        <w:tab w:val="center" w:pos="4680"/>
        <w:tab w:val="right" w:pos="9360"/>
      </w:tabs>
    </w:pPr>
  </w:style>
  <w:style w:type="character" w:customStyle="1" w:styleId="HeaderChar">
    <w:name w:val="Header Char"/>
    <w:basedOn w:val="DefaultParagraphFont"/>
    <w:link w:val="Header"/>
    <w:uiPriority w:val="99"/>
    <w:rsid w:val="00626ED3"/>
    <w:rPr>
      <w:rFonts w:ascii="Times New Roman" w:eastAsia="Times New Roman" w:hAnsi="Times New Roman" w:cs="Times New Roman"/>
      <w:snapToGrid w:val="0"/>
      <w:kern w:val="28"/>
      <w:sz w:val="20"/>
      <w:szCs w:val="20"/>
    </w:rPr>
  </w:style>
  <w:style w:type="paragraph" w:styleId="Footer">
    <w:name w:val="footer"/>
    <w:basedOn w:val="Normal"/>
    <w:link w:val="FooterChar"/>
    <w:uiPriority w:val="99"/>
    <w:unhideWhenUsed/>
    <w:rsid w:val="00626ED3"/>
    <w:pPr>
      <w:tabs>
        <w:tab w:val="center" w:pos="4680"/>
        <w:tab w:val="right" w:pos="9360"/>
      </w:tabs>
    </w:pPr>
  </w:style>
  <w:style w:type="character" w:customStyle="1" w:styleId="FooterChar">
    <w:name w:val="Footer Char"/>
    <w:basedOn w:val="DefaultParagraphFont"/>
    <w:link w:val="Footer"/>
    <w:uiPriority w:val="99"/>
    <w:rsid w:val="00626ED3"/>
    <w:rPr>
      <w:rFonts w:ascii="Times New Roman" w:eastAsia="Times New Roman" w:hAnsi="Times New Roman" w:cs="Times New Roman"/>
      <w:snapToGrid w:val="0"/>
      <w:kern w:val="28"/>
      <w:sz w:val="20"/>
      <w:szCs w:val="20"/>
    </w:rPr>
  </w:style>
  <w:style w:type="paragraph" w:styleId="BodyText">
    <w:name w:val="Body Text"/>
    <w:basedOn w:val="Normal"/>
    <w:link w:val="BodyTextChar"/>
    <w:rsid w:val="00880DDE"/>
    <w:pPr>
      <w:tabs>
        <w:tab w:val="left" w:pos="540"/>
        <w:tab w:val="left" w:pos="3420"/>
      </w:tabs>
      <w:jc w:val="both"/>
    </w:pPr>
    <w:rPr>
      <w:sz w:val="24"/>
    </w:rPr>
  </w:style>
  <w:style w:type="character" w:customStyle="1" w:styleId="BodyTextChar">
    <w:name w:val="Body Text Char"/>
    <w:basedOn w:val="DefaultParagraphFont"/>
    <w:link w:val="BodyText"/>
    <w:rsid w:val="00880DDE"/>
    <w:rPr>
      <w:rFonts w:ascii="Times New Roman" w:eastAsia="Times New Roman" w:hAnsi="Times New Roman" w:cs="Times New Roman"/>
      <w:snapToGrid w:val="0"/>
      <w:kern w:val="28"/>
      <w:sz w:val="24"/>
      <w:szCs w:val="20"/>
    </w:rPr>
  </w:style>
  <w:style w:type="paragraph" w:styleId="ListParagraph">
    <w:name w:val="List Paragraph"/>
    <w:basedOn w:val="Normal"/>
    <w:uiPriority w:val="99"/>
    <w:qFormat/>
    <w:rsid w:val="00FE10CF"/>
    <w:pPr>
      <w:keepNext w:val="0"/>
      <w:spacing w:after="200" w:line="276" w:lineRule="auto"/>
      <w:ind w:left="720"/>
      <w:contextualSpacing/>
    </w:pPr>
    <w:rPr>
      <w:rFonts w:ascii="Calibri" w:eastAsia="Calibri" w:hAnsi="Calibri"/>
      <w:snapToGrid/>
      <w:kern w:val="0"/>
      <w:sz w:val="22"/>
      <w:szCs w:val="22"/>
    </w:rPr>
  </w:style>
  <w:style w:type="table" w:styleId="TableGrid">
    <w:name w:val="Table Grid"/>
    <w:basedOn w:val="TableNormal"/>
    <w:uiPriority w:val="59"/>
    <w:rsid w:val="00C33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14DB"/>
    <w:rPr>
      <w:color w:val="0000FF" w:themeColor="hyperlink"/>
      <w:u w:val="single"/>
    </w:rPr>
  </w:style>
  <w:style w:type="paragraph" w:customStyle="1" w:styleId="Normal1">
    <w:name w:val="Normal1"/>
    <w:basedOn w:val="Normal"/>
    <w:rsid w:val="00B43650"/>
    <w:pPr>
      <w:keepNext w:val="0"/>
      <w:spacing w:before="100" w:beforeAutospacing="1" w:after="100" w:afterAutospacing="1"/>
    </w:pPr>
    <w:rPr>
      <w:snapToGrid/>
      <w:kern w:val="0"/>
      <w:sz w:val="24"/>
      <w:szCs w:val="24"/>
    </w:rPr>
  </w:style>
  <w:style w:type="character" w:customStyle="1" w:styleId="apple-converted-space">
    <w:name w:val="apple-converted-space"/>
    <w:basedOn w:val="DefaultParagraphFont"/>
    <w:rsid w:val="00B43650"/>
  </w:style>
  <w:style w:type="character" w:customStyle="1" w:styleId="normalchar">
    <w:name w:val="normal__char"/>
    <w:basedOn w:val="DefaultParagraphFont"/>
    <w:rsid w:val="00B43650"/>
  </w:style>
  <w:style w:type="paragraph" w:styleId="NoSpacing">
    <w:name w:val="No Spacing"/>
    <w:uiPriority w:val="1"/>
    <w:qFormat/>
    <w:rsid w:val="00091B98"/>
    <w:pPr>
      <w:spacing w:after="0" w:line="240" w:lineRule="auto"/>
    </w:pPr>
    <w:rPr>
      <w:rFonts w:ascii="Calibri" w:eastAsia="Calibri" w:hAnsi="Calibri" w:cs="Times New Roman"/>
    </w:rPr>
  </w:style>
  <w:style w:type="paragraph" w:styleId="NormalWeb">
    <w:name w:val="Normal (Web)"/>
    <w:basedOn w:val="Normal"/>
    <w:link w:val="NormalWebChar"/>
    <w:uiPriority w:val="99"/>
    <w:rsid w:val="00F20D8A"/>
    <w:pPr>
      <w:keepNext w:val="0"/>
      <w:suppressAutoHyphens/>
      <w:spacing w:before="280" w:after="280"/>
    </w:pPr>
    <w:rPr>
      <w:snapToGrid/>
      <w:kern w:val="0"/>
      <w:sz w:val="24"/>
      <w:szCs w:val="24"/>
      <w:lang w:eastAsia="ar-SA"/>
    </w:rPr>
  </w:style>
  <w:style w:type="character" w:customStyle="1" w:styleId="NormalWebChar">
    <w:name w:val="Normal (Web) Char"/>
    <w:link w:val="NormalWeb"/>
    <w:uiPriority w:val="99"/>
    <w:locked/>
    <w:rsid w:val="00F20D8A"/>
    <w:rPr>
      <w:rFonts w:ascii="Times New Roman" w:eastAsia="Times New Roman" w:hAnsi="Times New Roman" w:cs="Times New Roman"/>
      <w:sz w:val="24"/>
      <w:szCs w:val="24"/>
      <w:lang w:eastAsia="ar-SA"/>
    </w:rPr>
  </w:style>
  <w:style w:type="character" w:styleId="UnresolvedMention">
    <w:name w:val="Unresolved Mention"/>
    <w:basedOn w:val="DefaultParagraphFont"/>
    <w:uiPriority w:val="99"/>
    <w:semiHidden/>
    <w:unhideWhenUsed/>
    <w:rsid w:val="00631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423589">
      <w:bodyDiv w:val="1"/>
      <w:marLeft w:val="0"/>
      <w:marRight w:val="0"/>
      <w:marTop w:val="0"/>
      <w:marBottom w:val="0"/>
      <w:divBdr>
        <w:top w:val="none" w:sz="0" w:space="0" w:color="auto"/>
        <w:left w:val="none" w:sz="0" w:space="0" w:color="auto"/>
        <w:bottom w:val="none" w:sz="0" w:space="0" w:color="auto"/>
        <w:right w:val="none" w:sz="0" w:space="0" w:color="auto"/>
      </w:divBdr>
    </w:div>
    <w:div w:id="1473521458">
      <w:bodyDiv w:val="1"/>
      <w:marLeft w:val="0"/>
      <w:marRight w:val="0"/>
      <w:marTop w:val="0"/>
      <w:marBottom w:val="0"/>
      <w:divBdr>
        <w:top w:val="none" w:sz="0" w:space="0" w:color="auto"/>
        <w:left w:val="none" w:sz="0" w:space="0" w:color="auto"/>
        <w:bottom w:val="none" w:sz="0" w:space="0" w:color="auto"/>
        <w:right w:val="none" w:sz="0" w:space="0" w:color="auto"/>
      </w:divBdr>
    </w:div>
    <w:div w:id="202659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jey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9F176-1B07-4222-AB3D-671E28646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dc:creator>
  <cp:lastModifiedBy>Jeyan Gopalakrishnan</cp:lastModifiedBy>
  <cp:revision>668</cp:revision>
  <dcterms:created xsi:type="dcterms:W3CDTF">2017-09-14T14:13:00Z</dcterms:created>
  <dcterms:modified xsi:type="dcterms:W3CDTF">2021-04-12T06:26:00Z</dcterms:modified>
</cp:coreProperties>
</file>