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9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Pemrograman GPIO: Membaca Sensor Analog &amp; Digital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Pemrograman GPIO: Membaca Sensor Analog &amp; Digital.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Pemrograman GPIO: Membaca Sensor Analog &amp; Digital,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