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3C280" w14:textId="41C62FAE" w:rsidR="00AA33F1" w:rsidRPr="00A96772" w:rsidRDefault="005B69F2" w:rsidP="00C961BF">
      <w:pPr>
        <w:spacing w:line="276" w:lineRule="auto"/>
        <w:jc w:val="both"/>
        <w:rPr>
          <w:rFonts w:ascii="Arial" w:hAnsi="Arial" w:cs="Arial"/>
          <w:sz w:val="24"/>
          <w:szCs w:val="24"/>
        </w:rPr>
      </w:pPr>
      <w:r w:rsidRPr="00A96772">
        <w:rPr>
          <w:rFonts w:ascii="Arial" w:hAnsi="Arial" w:cs="Arial"/>
          <w:sz w:val="24"/>
          <w:szCs w:val="24"/>
        </w:rPr>
        <w:t>Practical No 1</w:t>
      </w:r>
      <w:r w:rsidR="0021223E">
        <w:rPr>
          <w:rFonts w:ascii="Arial" w:hAnsi="Arial" w:cs="Arial"/>
          <w:sz w:val="24"/>
          <w:szCs w:val="24"/>
        </w:rPr>
        <w:t xml:space="preserve">                                                                                            </w:t>
      </w:r>
      <w:proofErr w:type="gramStart"/>
      <w:r w:rsidR="0021223E">
        <w:rPr>
          <w:rFonts w:ascii="Arial" w:hAnsi="Arial" w:cs="Arial"/>
          <w:sz w:val="24"/>
          <w:szCs w:val="24"/>
        </w:rPr>
        <w:t>Date :</w:t>
      </w:r>
      <w:proofErr w:type="gramEnd"/>
      <w:r w:rsidR="0021223E">
        <w:rPr>
          <w:rFonts w:ascii="Arial" w:hAnsi="Arial" w:cs="Arial"/>
          <w:sz w:val="24"/>
          <w:szCs w:val="24"/>
        </w:rPr>
        <w:t xml:space="preserve">- </w:t>
      </w:r>
      <w:r w:rsidR="00505A80">
        <w:rPr>
          <w:rFonts w:ascii="Arial" w:hAnsi="Arial" w:cs="Arial"/>
          <w:sz w:val="24"/>
          <w:szCs w:val="24"/>
        </w:rPr>
        <w:t>June/20/2023</w:t>
      </w:r>
    </w:p>
    <w:p w14:paraId="52B9AA0D" w14:textId="77777777" w:rsidR="005B69F2" w:rsidRPr="00A96772" w:rsidRDefault="005B69F2" w:rsidP="00C961BF">
      <w:pPr>
        <w:spacing w:beforeLines="20" w:before="48" w:afterLines="20" w:after="48" w:line="276" w:lineRule="auto"/>
        <w:jc w:val="both"/>
        <w:rPr>
          <w:rFonts w:ascii="Arial" w:hAnsi="Arial" w:cs="Arial"/>
          <w:sz w:val="24"/>
          <w:szCs w:val="24"/>
        </w:rPr>
      </w:pPr>
      <w:r w:rsidRPr="00A96772">
        <w:rPr>
          <w:rFonts w:ascii="Arial" w:hAnsi="Arial" w:cs="Arial"/>
          <w:sz w:val="24"/>
          <w:szCs w:val="24"/>
        </w:rPr>
        <w:t>Find confidence interval of mean assuming normal distribution for following data.</w:t>
      </w:r>
    </w:p>
    <w:p w14:paraId="37BD90CF" w14:textId="77777777" w:rsidR="005B69F2" w:rsidRPr="00A96772" w:rsidRDefault="005B69F2" w:rsidP="00C961BF">
      <w:pPr>
        <w:spacing w:beforeLines="20" w:before="48" w:afterLines="20" w:after="48" w:line="276" w:lineRule="auto"/>
        <w:jc w:val="both"/>
        <w:rPr>
          <w:rFonts w:ascii="Arial" w:hAnsi="Arial" w:cs="Arial"/>
          <w:sz w:val="24"/>
          <w:szCs w:val="24"/>
        </w:rPr>
      </w:pPr>
      <w:r w:rsidRPr="00A96772">
        <w:rPr>
          <w:rFonts w:ascii="Arial" w:hAnsi="Arial" w:cs="Arial"/>
          <w:sz w:val="24"/>
          <w:szCs w:val="24"/>
        </w:rPr>
        <w:t>Height: 78 55 68 48 65 76 57 55 65 75 51 61 68 67 76 78 71 56 57 67 58 51 50 58 50 77 55 48 70 55 58 70 56 52 74 61 69 76 61 68 78 56 78 57 66 66 74 66 48 73 71 70 62 74 76 50 69 75 65 48</w:t>
      </w:r>
    </w:p>
    <w:p w14:paraId="7E69381A" w14:textId="4CC92039" w:rsidR="00D540AB" w:rsidRPr="0021223E" w:rsidRDefault="0021223E" w:rsidP="0021223E">
      <w:pPr>
        <w:spacing w:beforeLines="20" w:before="48" w:afterLines="20" w:after="48" w:line="276" w:lineRule="auto"/>
        <w:jc w:val="both"/>
        <w:rPr>
          <w:rFonts w:ascii="Arial" w:hAnsi="Arial" w:cs="Arial"/>
          <w:sz w:val="24"/>
          <w:szCs w:val="24"/>
        </w:rPr>
      </w:pPr>
      <w:r>
        <w:rPr>
          <w:rFonts w:ascii="Arial" w:hAnsi="Arial" w:cs="Arial"/>
          <w:sz w:val="24"/>
          <w:szCs w:val="24"/>
        </w:rPr>
        <w:t xml:space="preserve">  </w:t>
      </w:r>
      <w:r w:rsidRPr="0021223E">
        <w:rPr>
          <w:rFonts w:ascii="Arial" w:hAnsi="Arial" w:cs="Arial"/>
          <w:sz w:val="24"/>
          <w:szCs w:val="24"/>
        </w:rPr>
        <w:sym w:font="Wingdings" w:char="F0E8"/>
      </w:r>
      <w:r w:rsidRPr="0021223E">
        <w:rPr>
          <w:rFonts w:ascii="Arial" w:hAnsi="Arial" w:cs="Arial"/>
          <w:sz w:val="24"/>
          <w:szCs w:val="24"/>
        </w:rPr>
        <w:t xml:space="preserve"> </w:t>
      </w:r>
      <w:proofErr w:type="gramStart"/>
      <w:r w:rsidR="00D540AB" w:rsidRPr="0021223E">
        <w:rPr>
          <w:rFonts w:ascii="Arial" w:hAnsi="Arial" w:cs="Arial"/>
          <w:sz w:val="24"/>
          <w:szCs w:val="24"/>
        </w:rPr>
        <w:t>Solution</w:t>
      </w:r>
      <w:r w:rsidRPr="0021223E">
        <w:rPr>
          <w:rFonts w:ascii="Arial" w:hAnsi="Arial" w:cs="Arial"/>
          <w:sz w:val="24"/>
          <w:szCs w:val="24"/>
        </w:rPr>
        <w:t xml:space="preserve"> </w:t>
      </w:r>
      <w:r w:rsidR="00D540AB" w:rsidRPr="0021223E">
        <w:rPr>
          <w:rFonts w:ascii="Arial" w:hAnsi="Arial" w:cs="Arial"/>
          <w:sz w:val="24"/>
          <w:szCs w:val="24"/>
        </w:rPr>
        <w:t>:</w:t>
      </w:r>
      <w:proofErr w:type="gramEnd"/>
      <w:r w:rsidRPr="0021223E">
        <w:rPr>
          <w:rFonts w:ascii="Arial" w:hAnsi="Arial" w:cs="Arial"/>
          <w:sz w:val="24"/>
          <w:szCs w:val="24"/>
        </w:rPr>
        <w:t>-</w:t>
      </w:r>
    </w:p>
    <w:tbl>
      <w:tblPr>
        <w:tblpPr w:leftFromText="180" w:rightFromText="180" w:vertAnchor="text" w:horzAnchor="margin" w:tblpY="87"/>
        <w:tblW w:w="6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26"/>
        <w:gridCol w:w="2448"/>
        <w:gridCol w:w="1392"/>
        <w:gridCol w:w="1009"/>
        <w:gridCol w:w="1055"/>
      </w:tblGrid>
      <w:tr w:rsidR="00D540AB" w:rsidRPr="00D540AB" w14:paraId="27E2EA93" w14:textId="77777777" w:rsidTr="00D540AB">
        <w:trPr>
          <w:cantSplit/>
        </w:trPr>
        <w:tc>
          <w:tcPr>
            <w:tcW w:w="6730" w:type="dxa"/>
            <w:gridSpan w:val="5"/>
            <w:tcBorders>
              <w:top w:val="nil"/>
              <w:left w:val="nil"/>
              <w:bottom w:val="nil"/>
              <w:right w:val="nil"/>
            </w:tcBorders>
            <w:shd w:val="clear" w:color="auto" w:fill="FFFFFF"/>
          </w:tcPr>
          <w:p w14:paraId="259A34A8" w14:textId="33FEC9E3" w:rsidR="00D540AB" w:rsidRPr="0021223E" w:rsidRDefault="00D540AB" w:rsidP="0021223E">
            <w:pPr>
              <w:pStyle w:val="ListParagraph"/>
              <w:autoSpaceDE w:val="0"/>
              <w:autoSpaceDN w:val="0"/>
              <w:adjustRightInd w:val="0"/>
              <w:spacing w:after="0" w:line="276" w:lineRule="auto"/>
              <w:ind w:left="420" w:right="60"/>
              <w:jc w:val="both"/>
              <w:rPr>
                <w:rFonts w:ascii="Arial" w:hAnsi="Arial" w:cs="Arial"/>
                <w:b/>
                <w:bCs/>
                <w:color w:val="000000"/>
                <w:sz w:val="18"/>
                <w:szCs w:val="18"/>
              </w:rPr>
            </w:pPr>
            <w:r w:rsidRPr="0021223E">
              <w:rPr>
                <w:rFonts w:ascii="Arial" w:hAnsi="Arial" w:cs="Arial"/>
                <w:b/>
                <w:bCs/>
                <w:color w:val="000000"/>
                <w:sz w:val="18"/>
                <w:szCs w:val="18"/>
              </w:rPr>
              <w:t>Descriptive</w:t>
            </w:r>
          </w:p>
        </w:tc>
      </w:tr>
      <w:tr w:rsidR="00D540AB" w:rsidRPr="00D540AB" w14:paraId="15F26A49" w14:textId="77777777" w:rsidTr="00D540AB">
        <w:trPr>
          <w:cantSplit/>
        </w:trPr>
        <w:tc>
          <w:tcPr>
            <w:tcW w:w="4666" w:type="dxa"/>
            <w:gridSpan w:val="3"/>
            <w:tcBorders>
              <w:top w:val="single" w:sz="16" w:space="0" w:color="000000"/>
              <w:left w:val="single" w:sz="16" w:space="0" w:color="000000"/>
              <w:bottom w:val="single" w:sz="16" w:space="0" w:color="000000"/>
              <w:right w:val="nil"/>
            </w:tcBorders>
            <w:shd w:val="clear" w:color="auto" w:fill="FFFFFF"/>
          </w:tcPr>
          <w:p w14:paraId="474DBF33"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tcBorders>
            <w:shd w:val="clear" w:color="auto" w:fill="FFFFFF"/>
          </w:tcPr>
          <w:p w14:paraId="0CACF168"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Statistic</w:t>
            </w:r>
          </w:p>
        </w:tc>
        <w:tc>
          <w:tcPr>
            <w:tcW w:w="1055" w:type="dxa"/>
            <w:tcBorders>
              <w:top w:val="single" w:sz="16" w:space="0" w:color="000000"/>
              <w:bottom w:val="single" w:sz="16" w:space="0" w:color="000000"/>
              <w:right w:val="single" w:sz="16" w:space="0" w:color="000000"/>
            </w:tcBorders>
            <w:shd w:val="clear" w:color="auto" w:fill="FFFFFF"/>
          </w:tcPr>
          <w:p w14:paraId="61B5C925"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Std. Error</w:t>
            </w:r>
          </w:p>
        </w:tc>
      </w:tr>
      <w:tr w:rsidR="00D540AB" w:rsidRPr="00D540AB" w14:paraId="39C539A9" w14:textId="77777777" w:rsidTr="00D540AB">
        <w:trPr>
          <w:cantSplit/>
        </w:trPr>
        <w:tc>
          <w:tcPr>
            <w:tcW w:w="826" w:type="dxa"/>
            <w:vMerge w:val="restart"/>
            <w:tcBorders>
              <w:top w:val="single" w:sz="16" w:space="0" w:color="000000"/>
              <w:left w:val="single" w:sz="16" w:space="0" w:color="000000"/>
              <w:bottom w:val="single" w:sz="16" w:space="0" w:color="000000"/>
              <w:right w:val="nil"/>
            </w:tcBorders>
            <w:shd w:val="clear" w:color="auto" w:fill="FFFFFF"/>
            <w:vAlign w:val="center"/>
          </w:tcPr>
          <w:p w14:paraId="0FE41DD5"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Height</w:t>
            </w:r>
          </w:p>
        </w:tc>
        <w:tc>
          <w:tcPr>
            <w:tcW w:w="3840" w:type="dxa"/>
            <w:gridSpan w:val="2"/>
            <w:tcBorders>
              <w:top w:val="single" w:sz="16" w:space="0" w:color="000000"/>
              <w:left w:val="nil"/>
              <w:bottom w:val="nil"/>
              <w:right w:val="nil"/>
            </w:tcBorders>
            <w:shd w:val="clear" w:color="auto" w:fill="FFFFFF"/>
            <w:vAlign w:val="center"/>
          </w:tcPr>
          <w:p w14:paraId="3D592768"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Mean</w:t>
            </w:r>
          </w:p>
        </w:tc>
        <w:tc>
          <w:tcPr>
            <w:tcW w:w="1009" w:type="dxa"/>
            <w:tcBorders>
              <w:top w:val="single" w:sz="16" w:space="0" w:color="000000"/>
              <w:left w:val="single" w:sz="16" w:space="0" w:color="000000"/>
              <w:bottom w:val="nil"/>
            </w:tcBorders>
            <w:shd w:val="clear" w:color="auto" w:fill="FFFFFF"/>
            <w:vAlign w:val="center"/>
          </w:tcPr>
          <w:p w14:paraId="20498F02"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63.88</w:t>
            </w:r>
          </w:p>
        </w:tc>
        <w:tc>
          <w:tcPr>
            <w:tcW w:w="1055" w:type="dxa"/>
            <w:tcBorders>
              <w:top w:val="single" w:sz="16" w:space="0" w:color="000000"/>
              <w:bottom w:val="nil"/>
              <w:right w:val="single" w:sz="16" w:space="0" w:color="000000"/>
            </w:tcBorders>
            <w:shd w:val="clear" w:color="auto" w:fill="FFFFFF"/>
            <w:vAlign w:val="center"/>
          </w:tcPr>
          <w:p w14:paraId="41000B7B"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1.233</w:t>
            </w:r>
          </w:p>
        </w:tc>
      </w:tr>
      <w:tr w:rsidR="00D540AB" w:rsidRPr="00D540AB" w14:paraId="18D8C780"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5E41E946" w14:textId="77777777" w:rsidR="00D540AB" w:rsidRPr="00D540AB" w:rsidRDefault="00D540AB" w:rsidP="00BA3BCF">
            <w:pPr>
              <w:autoSpaceDE w:val="0"/>
              <w:autoSpaceDN w:val="0"/>
              <w:adjustRightInd w:val="0"/>
              <w:spacing w:after="0" w:line="276" w:lineRule="auto"/>
              <w:jc w:val="both"/>
              <w:rPr>
                <w:rFonts w:ascii="Arial" w:hAnsi="Arial" w:cs="Arial"/>
                <w:color w:val="000000"/>
                <w:sz w:val="18"/>
                <w:szCs w:val="18"/>
              </w:rPr>
            </w:pPr>
          </w:p>
        </w:tc>
        <w:tc>
          <w:tcPr>
            <w:tcW w:w="2448" w:type="dxa"/>
            <w:vMerge w:val="restart"/>
            <w:tcBorders>
              <w:top w:val="nil"/>
              <w:left w:val="nil"/>
              <w:bottom w:val="nil"/>
              <w:right w:val="nil"/>
            </w:tcBorders>
            <w:shd w:val="clear" w:color="auto" w:fill="FFFFFF"/>
            <w:vAlign w:val="center"/>
          </w:tcPr>
          <w:p w14:paraId="219F1D50"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95% Confidence Interval for Mean</w:t>
            </w:r>
          </w:p>
        </w:tc>
        <w:tc>
          <w:tcPr>
            <w:tcW w:w="1392" w:type="dxa"/>
            <w:tcBorders>
              <w:top w:val="nil"/>
              <w:left w:val="nil"/>
              <w:bottom w:val="nil"/>
              <w:right w:val="single" w:sz="16" w:space="0" w:color="000000"/>
            </w:tcBorders>
            <w:shd w:val="clear" w:color="auto" w:fill="FFFFFF"/>
            <w:vAlign w:val="center"/>
          </w:tcPr>
          <w:p w14:paraId="70345BB4"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Lower Bound</w:t>
            </w:r>
          </w:p>
        </w:tc>
        <w:tc>
          <w:tcPr>
            <w:tcW w:w="1009" w:type="dxa"/>
            <w:tcBorders>
              <w:top w:val="nil"/>
              <w:left w:val="single" w:sz="16" w:space="0" w:color="000000"/>
              <w:bottom w:val="nil"/>
            </w:tcBorders>
            <w:shd w:val="clear" w:color="auto" w:fill="FFFFFF"/>
            <w:vAlign w:val="center"/>
          </w:tcPr>
          <w:p w14:paraId="23AEF9D6"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61.42</w:t>
            </w:r>
          </w:p>
        </w:tc>
        <w:tc>
          <w:tcPr>
            <w:tcW w:w="1055" w:type="dxa"/>
            <w:tcBorders>
              <w:top w:val="nil"/>
              <w:bottom w:val="nil"/>
              <w:right w:val="single" w:sz="16" w:space="0" w:color="000000"/>
            </w:tcBorders>
            <w:shd w:val="clear" w:color="auto" w:fill="FFFFFF"/>
          </w:tcPr>
          <w:p w14:paraId="0AB33A85"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49D9EFB1"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4F6A4268"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2448" w:type="dxa"/>
            <w:vMerge/>
            <w:tcBorders>
              <w:top w:val="nil"/>
              <w:left w:val="nil"/>
              <w:bottom w:val="nil"/>
              <w:right w:val="nil"/>
            </w:tcBorders>
            <w:shd w:val="clear" w:color="auto" w:fill="FFFFFF"/>
            <w:vAlign w:val="center"/>
          </w:tcPr>
          <w:p w14:paraId="3A825F81"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1392" w:type="dxa"/>
            <w:tcBorders>
              <w:top w:val="nil"/>
              <w:left w:val="nil"/>
              <w:bottom w:val="nil"/>
              <w:right w:val="single" w:sz="16" w:space="0" w:color="000000"/>
            </w:tcBorders>
            <w:shd w:val="clear" w:color="auto" w:fill="FFFFFF"/>
            <w:vAlign w:val="center"/>
          </w:tcPr>
          <w:p w14:paraId="3696BBE5"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Upper Bound</w:t>
            </w:r>
          </w:p>
        </w:tc>
        <w:tc>
          <w:tcPr>
            <w:tcW w:w="1009" w:type="dxa"/>
            <w:tcBorders>
              <w:top w:val="nil"/>
              <w:left w:val="single" w:sz="16" w:space="0" w:color="000000"/>
              <w:bottom w:val="nil"/>
            </w:tcBorders>
            <w:shd w:val="clear" w:color="auto" w:fill="FFFFFF"/>
            <w:vAlign w:val="center"/>
          </w:tcPr>
          <w:p w14:paraId="4FB30679"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66.35</w:t>
            </w:r>
          </w:p>
        </w:tc>
        <w:tc>
          <w:tcPr>
            <w:tcW w:w="1055" w:type="dxa"/>
            <w:tcBorders>
              <w:top w:val="nil"/>
              <w:bottom w:val="nil"/>
              <w:right w:val="single" w:sz="16" w:space="0" w:color="000000"/>
            </w:tcBorders>
            <w:shd w:val="clear" w:color="auto" w:fill="FFFFFF"/>
          </w:tcPr>
          <w:p w14:paraId="220C3856"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6DAE7B21"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48CD38D6"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040A33ED"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5% Trimmed Mean</w:t>
            </w:r>
          </w:p>
        </w:tc>
        <w:tc>
          <w:tcPr>
            <w:tcW w:w="1009" w:type="dxa"/>
            <w:tcBorders>
              <w:top w:val="nil"/>
              <w:left w:val="single" w:sz="16" w:space="0" w:color="000000"/>
              <w:bottom w:val="nil"/>
            </w:tcBorders>
            <w:shd w:val="clear" w:color="auto" w:fill="FFFFFF"/>
            <w:vAlign w:val="center"/>
          </w:tcPr>
          <w:p w14:paraId="1676B7D5"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63.98</w:t>
            </w:r>
          </w:p>
        </w:tc>
        <w:tc>
          <w:tcPr>
            <w:tcW w:w="1055" w:type="dxa"/>
            <w:tcBorders>
              <w:top w:val="nil"/>
              <w:bottom w:val="nil"/>
              <w:right w:val="single" w:sz="16" w:space="0" w:color="000000"/>
            </w:tcBorders>
            <w:shd w:val="clear" w:color="auto" w:fill="FFFFFF"/>
          </w:tcPr>
          <w:p w14:paraId="63772AB6"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4E1301CA"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59B69A39"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4D4752A6"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Median</w:t>
            </w:r>
          </w:p>
        </w:tc>
        <w:tc>
          <w:tcPr>
            <w:tcW w:w="1009" w:type="dxa"/>
            <w:tcBorders>
              <w:top w:val="nil"/>
              <w:left w:val="single" w:sz="16" w:space="0" w:color="000000"/>
              <w:bottom w:val="nil"/>
            </w:tcBorders>
            <w:shd w:val="clear" w:color="auto" w:fill="FFFFFF"/>
            <w:vAlign w:val="center"/>
          </w:tcPr>
          <w:p w14:paraId="443A9142"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65.50</w:t>
            </w:r>
          </w:p>
        </w:tc>
        <w:tc>
          <w:tcPr>
            <w:tcW w:w="1055" w:type="dxa"/>
            <w:tcBorders>
              <w:top w:val="nil"/>
              <w:bottom w:val="nil"/>
              <w:right w:val="single" w:sz="16" w:space="0" w:color="000000"/>
            </w:tcBorders>
            <w:shd w:val="clear" w:color="auto" w:fill="FFFFFF"/>
          </w:tcPr>
          <w:p w14:paraId="15E35A7C"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50BE84DB"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4A388BCE"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76584D7A"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Variance</w:t>
            </w:r>
          </w:p>
        </w:tc>
        <w:tc>
          <w:tcPr>
            <w:tcW w:w="1009" w:type="dxa"/>
            <w:tcBorders>
              <w:top w:val="nil"/>
              <w:left w:val="single" w:sz="16" w:space="0" w:color="000000"/>
              <w:bottom w:val="nil"/>
            </w:tcBorders>
            <w:shd w:val="clear" w:color="auto" w:fill="FFFFFF"/>
            <w:vAlign w:val="center"/>
          </w:tcPr>
          <w:p w14:paraId="34A133E3"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91.257</w:t>
            </w:r>
          </w:p>
        </w:tc>
        <w:tc>
          <w:tcPr>
            <w:tcW w:w="1055" w:type="dxa"/>
            <w:tcBorders>
              <w:top w:val="nil"/>
              <w:bottom w:val="nil"/>
              <w:right w:val="single" w:sz="16" w:space="0" w:color="000000"/>
            </w:tcBorders>
            <w:shd w:val="clear" w:color="auto" w:fill="FFFFFF"/>
          </w:tcPr>
          <w:p w14:paraId="27505AF7"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4552B78C"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37FB9835"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4A0AEA24"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Std. Deviation</w:t>
            </w:r>
          </w:p>
        </w:tc>
        <w:tc>
          <w:tcPr>
            <w:tcW w:w="1009" w:type="dxa"/>
            <w:tcBorders>
              <w:top w:val="nil"/>
              <w:left w:val="single" w:sz="16" w:space="0" w:color="000000"/>
              <w:bottom w:val="nil"/>
            </w:tcBorders>
            <w:shd w:val="clear" w:color="auto" w:fill="FFFFFF"/>
            <w:vAlign w:val="center"/>
          </w:tcPr>
          <w:p w14:paraId="1FC54C75"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9.553</w:t>
            </w:r>
          </w:p>
        </w:tc>
        <w:tc>
          <w:tcPr>
            <w:tcW w:w="1055" w:type="dxa"/>
            <w:tcBorders>
              <w:top w:val="nil"/>
              <w:bottom w:val="nil"/>
              <w:right w:val="single" w:sz="16" w:space="0" w:color="000000"/>
            </w:tcBorders>
            <w:shd w:val="clear" w:color="auto" w:fill="FFFFFF"/>
          </w:tcPr>
          <w:p w14:paraId="6F12F520"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1AB5E336"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1158577E"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05214A41"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Minimum</w:t>
            </w:r>
          </w:p>
        </w:tc>
        <w:tc>
          <w:tcPr>
            <w:tcW w:w="1009" w:type="dxa"/>
            <w:tcBorders>
              <w:top w:val="nil"/>
              <w:left w:val="single" w:sz="16" w:space="0" w:color="000000"/>
              <w:bottom w:val="nil"/>
            </w:tcBorders>
            <w:shd w:val="clear" w:color="auto" w:fill="FFFFFF"/>
            <w:vAlign w:val="center"/>
          </w:tcPr>
          <w:p w14:paraId="692A4C0B"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48</w:t>
            </w:r>
          </w:p>
        </w:tc>
        <w:tc>
          <w:tcPr>
            <w:tcW w:w="1055" w:type="dxa"/>
            <w:tcBorders>
              <w:top w:val="nil"/>
              <w:bottom w:val="nil"/>
              <w:right w:val="single" w:sz="16" w:space="0" w:color="000000"/>
            </w:tcBorders>
            <w:shd w:val="clear" w:color="auto" w:fill="FFFFFF"/>
          </w:tcPr>
          <w:p w14:paraId="16B43730"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34CB9886"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4EDA5FFD"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2AA150CB"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Maximum</w:t>
            </w:r>
          </w:p>
        </w:tc>
        <w:tc>
          <w:tcPr>
            <w:tcW w:w="1009" w:type="dxa"/>
            <w:tcBorders>
              <w:top w:val="nil"/>
              <w:left w:val="single" w:sz="16" w:space="0" w:color="000000"/>
              <w:bottom w:val="nil"/>
            </w:tcBorders>
            <w:shd w:val="clear" w:color="auto" w:fill="FFFFFF"/>
            <w:vAlign w:val="center"/>
          </w:tcPr>
          <w:p w14:paraId="09A53419"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78</w:t>
            </w:r>
          </w:p>
        </w:tc>
        <w:tc>
          <w:tcPr>
            <w:tcW w:w="1055" w:type="dxa"/>
            <w:tcBorders>
              <w:top w:val="nil"/>
              <w:bottom w:val="nil"/>
              <w:right w:val="single" w:sz="16" w:space="0" w:color="000000"/>
            </w:tcBorders>
            <w:shd w:val="clear" w:color="auto" w:fill="FFFFFF"/>
          </w:tcPr>
          <w:p w14:paraId="21CC46FA"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6C43B13A"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01A70CE6"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00A67A39"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Range</w:t>
            </w:r>
          </w:p>
        </w:tc>
        <w:tc>
          <w:tcPr>
            <w:tcW w:w="1009" w:type="dxa"/>
            <w:tcBorders>
              <w:top w:val="nil"/>
              <w:left w:val="single" w:sz="16" w:space="0" w:color="000000"/>
              <w:bottom w:val="nil"/>
            </w:tcBorders>
            <w:shd w:val="clear" w:color="auto" w:fill="FFFFFF"/>
            <w:vAlign w:val="center"/>
          </w:tcPr>
          <w:p w14:paraId="0DAB85B3"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30</w:t>
            </w:r>
          </w:p>
        </w:tc>
        <w:tc>
          <w:tcPr>
            <w:tcW w:w="1055" w:type="dxa"/>
            <w:tcBorders>
              <w:top w:val="nil"/>
              <w:bottom w:val="nil"/>
              <w:right w:val="single" w:sz="16" w:space="0" w:color="000000"/>
            </w:tcBorders>
            <w:shd w:val="clear" w:color="auto" w:fill="FFFFFF"/>
          </w:tcPr>
          <w:p w14:paraId="0834CA5B"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29F6CEA8"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7BF2EE0C"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31A34137"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Interquartile Range</w:t>
            </w:r>
          </w:p>
        </w:tc>
        <w:tc>
          <w:tcPr>
            <w:tcW w:w="1009" w:type="dxa"/>
            <w:tcBorders>
              <w:top w:val="nil"/>
              <w:left w:val="single" w:sz="16" w:space="0" w:color="000000"/>
              <w:bottom w:val="nil"/>
            </w:tcBorders>
            <w:shd w:val="clear" w:color="auto" w:fill="FFFFFF"/>
            <w:vAlign w:val="center"/>
          </w:tcPr>
          <w:p w14:paraId="5F09A263"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17</w:t>
            </w:r>
          </w:p>
        </w:tc>
        <w:tc>
          <w:tcPr>
            <w:tcW w:w="1055" w:type="dxa"/>
            <w:tcBorders>
              <w:top w:val="nil"/>
              <w:bottom w:val="nil"/>
              <w:right w:val="single" w:sz="16" w:space="0" w:color="000000"/>
            </w:tcBorders>
            <w:shd w:val="clear" w:color="auto" w:fill="FFFFFF"/>
          </w:tcPr>
          <w:p w14:paraId="0FA78DC7"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r>
      <w:tr w:rsidR="00D540AB" w:rsidRPr="00D540AB" w14:paraId="7CC1EF4F"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7C62C1D1"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tc>
        <w:tc>
          <w:tcPr>
            <w:tcW w:w="3840" w:type="dxa"/>
            <w:gridSpan w:val="2"/>
            <w:tcBorders>
              <w:top w:val="nil"/>
              <w:left w:val="nil"/>
              <w:bottom w:val="nil"/>
              <w:right w:val="nil"/>
            </w:tcBorders>
            <w:shd w:val="clear" w:color="auto" w:fill="FFFFFF"/>
            <w:vAlign w:val="center"/>
          </w:tcPr>
          <w:p w14:paraId="73B2775E"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Skewness</w:t>
            </w:r>
          </w:p>
        </w:tc>
        <w:tc>
          <w:tcPr>
            <w:tcW w:w="1009" w:type="dxa"/>
            <w:tcBorders>
              <w:top w:val="nil"/>
              <w:left w:val="single" w:sz="16" w:space="0" w:color="000000"/>
              <w:bottom w:val="nil"/>
            </w:tcBorders>
            <w:shd w:val="clear" w:color="auto" w:fill="FFFFFF"/>
            <w:vAlign w:val="center"/>
          </w:tcPr>
          <w:p w14:paraId="209A4883"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-.136</w:t>
            </w:r>
          </w:p>
        </w:tc>
        <w:tc>
          <w:tcPr>
            <w:tcW w:w="1055" w:type="dxa"/>
            <w:tcBorders>
              <w:top w:val="nil"/>
              <w:bottom w:val="nil"/>
              <w:right w:val="single" w:sz="16" w:space="0" w:color="000000"/>
            </w:tcBorders>
            <w:shd w:val="clear" w:color="auto" w:fill="FFFFFF"/>
            <w:vAlign w:val="center"/>
          </w:tcPr>
          <w:p w14:paraId="59DC8AB4"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.309</w:t>
            </w:r>
          </w:p>
        </w:tc>
      </w:tr>
      <w:tr w:rsidR="00D540AB" w:rsidRPr="00D540AB" w14:paraId="21DAFB39" w14:textId="77777777" w:rsidTr="00D540AB">
        <w:trPr>
          <w:cantSplit/>
        </w:trPr>
        <w:tc>
          <w:tcPr>
            <w:tcW w:w="826" w:type="dxa"/>
            <w:vMerge/>
            <w:tcBorders>
              <w:top w:val="single" w:sz="16" w:space="0" w:color="000000"/>
              <w:left w:val="single" w:sz="16" w:space="0" w:color="000000"/>
              <w:bottom w:val="single" w:sz="16" w:space="0" w:color="000000"/>
              <w:right w:val="nil"/>
            </w:tcBorders>
            <w:shd w:val="clear" w:color="auto" w:fill="FFFFFF"/>
            <w:vAlign w:val="center"/>
          </w:tcPr>
          <w:p w14:paraId="37069453" w14:textId="77777777" w:rsidR="00D540AB" w:rsidRPr="00D540AB" w:rsidRDefault="00D540AB" w:rsidP="00BA3BCF">
            <w:pPr>
              <w:autoSpaceDE w:val="0"/>
              <w:autoSpaceDN w:val="0"/>
              <w:adjustRightInd w:val="0"/>
              <w:spacing w:after="0" w:line="276" w:lineRule="auto"/>
              <w:jc w:val="both"/>
              <w:rPr>
                <w:rFonts w:ascii="Arial" w:hAnsi="Arial" w:cs="Arial"/>
                <w:color w:val="000000"/>
                <w:sz w:val="18"/>
                <w:szCs w:val="18"/>
              </w:rPr>
            </w:pPr>
          </w:p>
        </w:tc>
        <w:tc>
          <w:tcPr>
            <w:tcW w:w="3840" w:type="dxa"/>
            <w:gridSpan w:val="2"/>
            <w:tcBorders>
              <w:top w:val="nil"/>
              <w:left w:val="nil"/>
              <w:bottom w:val="single" w:sz="16" w:space="0" w:color="000000"/>
              <w:right w:val="nil"/>
            </w:tcBorders>
            <w:shd w:val="clear" w:color="auto" w:fill="FFFFFF"/>
            <w:vAlign w:val="center"/>
          </w:tcPr>
          <w:p w14:paraId="1274F9EA"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Kurtosis</w:t>
            </w:r>
          </w:p>
        </w:tc>
        <w:tc>
          <w:tcPr>
            <w:tcW w:w="1009" w:type="dxa"/>
            <w:tcBorders>
              <w:top w:val="nil"/>
              <w:left w:val="single" w:sz="16" w:space="0" w:color="000000"/>
              <w:bottom w:val="single" w:sz="16" w:space="0" w:color="000000"/>
            </w:tcBorders>
            <w:shd w:val="clear" w:color="auto" w:fill="FFFFFF"/>
            <w:vAlign w:val="center"/>
          </w:tcPr>
          <w:p w14:paraId="2CA43D9B"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-1.258</w:t>
            </w:r>
          </w:p>
        </w:tc>
        <w:tc>
          <w:tcPr>
            <w:tcW w:w="1055" w:type="dxa"/>
            <w:tcBorders>
              <w:top w:val="nil"/>
              <w:bottom w:val="single" w:sz="16" w:space="0" w:color="000000"/>
              <w:right w:val="single" w:sz="16" w:space="0" w:color="000000"/>
            </w:tcBorders>
            <w:shd w:val="clear" w:color="auto" w:fill="FFFFFF"/>
            <w:vAlign w:val="center"/>
          </w:tcPr>
          <w:p w14:paraId="33DC349B" w14:textId="77777777" w:rsidR="00D540AB" w:rsidRPr="00D540AB" w:rsidRDefault="00D540AB" w:rsidP="00BA3BCF">
            <w:pPr>
              <w:autoSpaceDE w:val="0"/>
              <w:autoSpaceDN w:val="0"/>
              <w:adjustRightInd w:val="0"/>
              <w:spacing w:after="0" w:line="276" w:lineRule="auto"/>
              <w:ind w:left="60" w:right="60"/>
              <w:jc w:val="both"/>
              <w:rPr>
                <w:rFonts w:ascii="Arial" w:hAnsi="Arial" w:cs="Arial"/>
                <w:color w:val="000000"/>
                <w:sz w:val="18"/>
                <w:szCs w:val="18"/>
              </w:rPr>
            </w:pPr>
            <w:r w:rsidRPr="00D540AB">
              <w:rPr>
                <w:rFonts w:ascii="Arial" w:hAnsi="Arial" w:cs="Arial"/>
                <w:color w:val="000000"/>
                <w:sz w:val="18"/>
                <w:szCs w:val="18"/>
              </w:rPr>
              <w:t>.608</w:t>
            </w:r>
          </w:p>
        </w:tc>
      </w:tr>
    </w:tbl>
    <w:p w14:paraId="68E4762C" w14:textId="77777777" w:rsidR="005B69F2" w:rsidRPr="00A96772" w:rsidRDefault="005B69F2" w:rsidP="00BA3BCF">
      <w:pPr>
        <w:spacing w:line="276" w:lineRule="auto"/>
        <w:jc w:val="both"/>
        <w:rPr>
          <w:rFonts w:ascii="Arial" w:hAnsi="Arial" w:cs="Arial"/>
          <w:sz w:val="24"/>
          <w:szCs w:val="24"/>
        </w:rPr>
      </w:pPr>
    </w:p>
    <w:p w14:paraId="1F96663B"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p w14:paraId="67DC9CA7" w14:textId="77777777" w:rsidR="00D540AB" w:rsidRPr="00D540AB" w:rsidRDefault="00D540AB" w:rsidP="00BA3BCF">
      <w:pPr>
        <w:autoSpaceDE w:val="0"/>
        <w:autoSpaceDN w:val="0"/>
        <w:adjustRightInd w:val="0"/>
        <w:spacing w:after="0" w:line="276" w:lineRule="auto"/>
        <w:jc w:val="both"/>
        <w:rPr>
          <w:rFonts w:ascii="Arial" w:hAnsi="Arial" w:cs="Arial"/>
          <w:sz w:val="24"/>
          <w:szCs w:val="24"/>
        </w:rPr>
      </w:pPr>
    </w:p>
    <w:p w14:paraId="1572ADDA" w14:textId="77777777" w:rsidR="00D540AB" w:rsidRPr="00A96772" w:rsidRDefault="00D540AB" w:rsidP="00BA3BCF">
      <w:pPr>
        <w:spacing w:line="276" w:lineRule="auto"/>
        <w:jc w:val="both"/>
        <w:rPr>
          <w:rFonts w:ascii="Arial" w:hAnsi="Arial" w:cs="Arial"/>
          <w:sz w:val="24"/>
          <w:szCs w:val="24"/>
        </w:rPr>
      </w:pPr>
    </w:p>
    <w:p w14:paraId="6B844F59" w14:textId="77777777" w:rsidR="00D540AB" w:rsidRPr="00A96772" w:rsidRDefault="00D540AB" w:rsidP="00BA3BCF">
      <w:pPr>
        <w:spacing w:line="276" w:lineRule="auto"/>
        <w:jc w:val="both"/>
        <w:rPr>
          <w:rFonts w:ascii="Arial" w:hAnsi="Arial" w:cs="Arial"/>
          <w:sz w:val="24"/>
          <w:szCs w:val="24"/>
        </w:rPr>
      </w:pPr>
    </w:p>
    <w:p w14:paraId="4DE4EA4A" w14:textId="77777777" w:rsidR="00D540AB" w:rsidRPr="00A96772" w:rsidRDefault="00D540AB" w:rsidP="00BA3BCF">
      <w:pPr>
        <w:spacing w:line="276" w:lineRule="auto"/>
        <w:jc w:val="both"/>
        <w:rPr>
          <w:rFonts w:ascii="Arial" w:hAnsi="Arial" w:cs="Arial"/>
          <w:sz w:val="24"/>
          <w:szCs w:val="24"/>
        </w:rPr>
      </w:pPr>
    </w:p>
    <w:p w14:paraId="61FCF485" w14:textId="77777777" w:rsidR="00D540AB" w:rsidRPr="00A96772" w:rsidRDefault="00D540AB" w:rsidP="00BA3BCF">
      <w:pPr>
        <w:spacing w:line="276" w:lineRule="auto"/>
        <w:jc w:val="both"/>
        <w:rPr>
          <w:rFonts w:ascii="Arial" w:hAnsi="Arial" w:cs="Arial"/>
          <w:sz w:val="24"/>
          <w:szCs w:val="24"/>
        </w:rPr>
      </w:pPr>
    </w:p>
    <w:p w14:paraId="403D71C6" w14:textId="77777777" w:rsidR="00D540AB" w:rsidRPr="00A96772" w:rsidRDefault="00D540AB" w:rsidP="00BA3BCF">
      <w:pPr>
        <w:spacing w:line="276" w:lineRule="auto"/>
        <w:jc w:val="both"/>
        <w:rPr>
          <w:rFonts w:ascii="Arial" w:hAnsi="Arial" w:cs="Arial"/>
          <w:sz w:val="24"/>
          <w:szCs w:val="24"/>
        </w:rPr>
      </w:pPr>
    </w:p>
    <w:p w14:paraId="1042A282" w14:textId="77777777" w:rsidR="00D540AB" w:rsidRPr="00A96772" w:rsidRDefault="00D540AB" w:rsidP="00BA3BCF">
      <w:pPr>
        <w:spacing w:line="276" w:lineRule="auto"/>
        <w:jc w:val="both"/>
        <w:rPr>
          <w:rFonts w:ascii="Arial" w:hAnsi="Arial" w:cs="Arial"/>
          <w:sz w:val="24"/>
          <w:szCs w:val="24"/>
        </w:rPr>
      </w:pPr>
    </w:p>
    <w:p w14:paraId="67610614" w14:textId="77777777" w:rsidR="00D540AB" w:rsidRPr="00A96772" w:rsidRDefault="00D540AB" w:rsidP="00BA3BCF">
      <w:pPr>
        <w:spacing w:line="276" w:lineRule="auto"/>
        <w:jc w:val="both"/>
        <w:rPr>
          <w:rFonts w:ascii="Arial" w:hAnsi="Arial" w:cs="Arial"/>
          <w:sz w:val="24"/>
          <w:szCs w:val="24"/>
        </w:rPr>
      </w:pPr>
    </w:p>
    <w:p w14:paraId="10331798" w14:textId="77777777" w:rsidR="00D540AB" w:rsidRPr="00A96772" w:rsidRDefault="00D540AB" w:rsidP="00BA3BCF">
      <w:pPr>
        <w:spacing w:line="276" w:lineRule="auto"/>
        <w:jc w:val="both"/>
        <w:rPr>
          <w:rFonts w:ascii="Arial" w:hAnsi="Arial" w:cs="Arial"/>
          <w:sz w:val="24"/>
          <w:szCs w:val="24"/>
        </w:rPr>
      </w:pPr>
    </w:p>
    <w:p w14:paraId="131CCC08" w14:textId="77777777" w:rsidR="00D540AB" w:rsidRPr="00A96772" w:rsidRDefault="00D540AB" w:rsidP="00BA3BCF">
      <w:pPr>
        <w:spacing w:line="276" w:lineRule="auto"/>
        <w:jc w:val="both"/>
        <w:rPr>
          <w:rFonts w:ascii="Arial" w:hAnsi="Arial" w:cs="Arial"/>
          <w:sz w:val="24"/>
          <w:szCs w:val="24"/>
        </w:rPr>
      </w:pPr>
    </w:p>
    <w:p w14:paraId="52CC1005" w14:textId="77777777" w:rsidR="00D540AB" w:rsidRPr="00A96772" w:rsidRDefault="00D540AB" w:rsidP="00BA3BCF">
      <w:pPr>
        <w:spacing w:line="276" w:lineRule="auto"/>
        <w:jc w:val="both"/>
        <w:rPr>
          <w:rFonts w:ascii="Arial" w:hAnsi="Arial" w:cs="Arial"/>
          <w:sz w:val="24"/>
          <w:szCs w:val="24"/>
        </w:rPr>
      </w:pPr>
    </w:p>
    <w:p w14:paraId="798F63BC" w14:textId="5945CC9F" w:rsidR="00D540AB" w:rsidRPr="0021223E" w:rsidRDefault="0021223E" w:rsidP="0021223E">
      <w:pPr>
        <w:pStyle w:val="ListParagraph"/>
        <w:spacing w:line="276" w:lineRule="auto"/>
        <w:jc w:val="both"/>
        <w:rPr>
          <w:rFonts w:ascii="Arial" w:hAnsi="Arial" w:cs="Arial"/>
          <w:sz w:val="24"/>
          <w:szCs w:val="24"/>
        </w:rPr>
      </w:pPr>
      <w:r w:rsidRPr="0021223E">
        <w:rPr>
          <w:rFonts w:ascii="Arial" w:hAnsi="Arial" w:cs="Arial"/>
          <w:sz w:val="24"/>
          <w:szCs w:val="24"/>
        </w:rPr>
        <w:sym w:font="Wingdings" w:char="F0E8"/>
      </w:r>
      <w:r w:rsidR="006D0B26" w:rsidRPr="0021223E">
        <w:rPr>
          <w:rFonts w:ascii="Arial" w:hAnsi="Arial" w:cs="Arial"/>
          <w:sz w:val="24"/>
          <w:szCs w:val="24"/>
        </w:rPr>
        <w:t>Hence, the</w:t>
      </w:r>
      <w:r w:rsidR="00D540AB" w:rsidRPr="0021223E">
        <w:rPr>
          <w:rFonts w:ascii="Arial" w:hAnsi="Arial" w:cs="Arial"/>
          <w:sz w:val="24"/>
          <w:szCs w:val="24"/>
        </w:rPr>
        <w:t xml:space="preserve"> confidence interval of mean for the given data is (61.42</w:t>
      </w:r>
      <w:r w:rsidR="006D0B26" w:rsidRPr="0021223E">
        <w:rPr>
          <w:rFonts w:ascii="Arial" w:hAnsi="Arial" w:cs="Arial"/>
          <w:sz w:val="24"/>
          <w:szCs w:val="24"/>
        </w:rPr>
        <w:t>, 66.35</w:t>
      </w:r>
      <w:r w:rsidR="00D540AB" w:rsidRPr="0021223E">
        <w:rPr>
          <w:rFonts w:ascii="Arial" w:hAnsi="Arial" w:cs="Arial"/>
          <w:sz w:val="24"/>
          <w:szCs w:val="24"/>
        </w:rPr>
        <w:t>).</w:t>
      </w:r>
    </w:p>
    <w:p w14:paraId="0CF20DEC" w14:textId="77777777" w:rsidR="006D0B26" w:rsidRPr="00A96772" w:rsidRDefault="006D0B26" w:rsidP="00BA3BCF">
      <w:pPr>
        <w:spacing w:line="276" w:lineRule="auto"/>
        <w:jc w:val="both"/>
        <w:rPr>
          <w:rFonts w:ascii="Arial" w:hAnsi="Arial" w:cs="Arial"/>
          <w:sz w:val="24"/>
          <w:szCs w:val="24"/>
        </w:rPr>
      </w:pPr>
    </w:p>
    <w:p w14:paraId="3D0CDC7E" w14:textId="77777777" w:rsidR="006D0B26" w:rsidRPr="00A96772" w:rsidRDefault="006D0B26" w:rsidP="00BA3BCF">
      <w:pPr>
        <w:spacing w:line="276" w:lineRule="auto"/>
        <w:jc w:val="both"/>
        <w:rPr>
          <w:rFonts w:ascii="Arial" w:hAnsi="Arial" w:cs="Arial"/>
          <w:sz w:val="24"/>
          <w:szCs w:val="24"/>
        </w:rPr>
      </w:pPr>
    </w:p>
    <w:p w14:paraId="3173ABBC" w14:textId="77777777" w:rsidR="006D0B26" w:rsidRPr="00A96772" w:rsidRDefault="006D0B26" w:rsidP="00BA3BCF">
      <w:pPr>
        <w:spacing w:line="276" w:lineRule="auto"/>
        <w:jc w:val="both"/>
        <w:rPr>
          <w:rFonts w:ascii="Arial" w:hAnsi="Arial" w:cs="Arial"/>
          <w:sz w:val="24"/>
          <w:szCs w:val="24"/>
        </w:rPr>
      </w:pPr>
    </w:p>
    <w:p w14:paraId="3D901C98" w14:textId="77777777" w:rsidR="006D0B26" w:rsidRPr="00A96772" w:rsidRDefault="006D0B26" w:rsidP="00BA3BCF">
      <w:pPr>
        <w:spacing w:line="276" w:lineRule="auto"/>
        <w:jc w:val="both"/>
        <w:rPr>
          <w:rFonts w:ascii="Arial" w:hAnsi="Arial" w:cs="Arial"/>
          <w:sz w:val="24"/>
          <w:szCs w:val="24"/>
        </w:rPr>
      </w:pPr>
    </w:p>
    <w:p w14:paraId="5CA5D021" w14:textId="77777777" w:rsidR="006D0B26" w:rsidRPr="00A96772" w:rsidRDefault="006D0B26" w:rsidP="00BA3BCF">
      <w:pPr>
        <w:spacing w:line="276" w:lineRule="auto"/>
        <w:jc w:val="both"/>
        <w:rPr>
          <w:rFonts w:ascii="Arial" w:hAnsi="Arial" w:cs="Arial"/>
          <w:sz w:val="24"/>
          <w:szCs w:val="24"/>
        </w:rPr>
      </w:pPr>
    </w:p>
    <w:p w14:paraId="602E64D1" w14:textId="77777777" w:rsidR="006D0B26" w:rsidRPr="00A96772" w:rsidRDefault="006D0B26" w:rsidP="00BA3BCF">
      <w:pPr>
        <w:spacing w:line="276" w:lineRule="auto"/>
        <w:jc w:val="both"/>
        <w:rPr>
          <w:rFonts w:ascii="Arial" w:hAnsi="Arial" w:cs="Arial"/>
          <w:sz w:val="24"/>
          <w:szCs w:val="24"/>
        </w:rPr>
      </w:pPr>
    </w:p>
    <w:p w14:paraId="6EDE962A" w14:textId="77777777" w:rsidR="006D0B26" w:rsidRPr="00A96772" w:rsidRDefault="006D0B26" w:rsidP="00BA3BCF">
      <w:pPr>
        <w:spacing w:line="276" w:lineRule="auto"/>
        <w:jc w:val="both"/>
        <w:rPr>
          <w:rFonts w:ascii="Arial" w:hAnsi="Arial" w:cs="Arial"/>
          <w:sz w:val="24"/>
          <w:szCs w:val="24"/>
        </w:rPr>
      </w:pPr>
    </w:p>
    <w:p w14:paraId="6C33CD34" w14:textId="77777777" w:rsidR="006D0B26" w:rsidRPr="00A96772" w:rsidRDefault="006D0B26" w:rsidP="00BA3BCF">
      <w:pPr>
        <w:spacing w:line="276" w:lineRule="auto"/>
        <w:jc w:val="both"/>
        <w:rPr>
          <w:rFonts w:ascii="Arial" w:hAnsi="Arial" w:cs="Arial"/>
          <w:sz w:val="24"/>
          <w:szCs w:val="24"/>
        </w:rPr>
      </w:pPr>
    </w:p>
    <w:p w14:paraId="1A543F26" w14:textId="77777777" w:rsidR="00C961BF" w:rsidRDefault="00C961BF" w:rsidP="00BA3BCF">
      <w:pPr>
        <w:spacing w:line="276" w:lineRule="auto"/>
        <w:jc w:val="both"/>
        <w:rPr>
          <w:rFonts w:ascii="Arial" w:hAnsi="Arial" w:cs="Arial"/>
          <w:sz w:val="24"/>
          <w:szCs w:val="24"/>
        </w:rPr>
      </w:pPr>
    </w:p>
    <w:p w14:paraId="2D076701" w14:textId="7EDCE368" w:rsidR="006D0B26" w:rsidRPr="00A96772" w:rsidRDefault="006D0B26" w:rsidP="00BA3BCF">
      <w:pPr>
        <w:spacing w:line="276" w:lineRule="auto"/>
        <w:jc w:val="both"/>
        <w:rPr>
          <w:rFonts w:ascii="Arial" w:hAnsi="Arial" w:cs="Arial"/>
          <w:sz w:val="24"/>
          <w:szCs w:val="24"/>
        </w:rPr>
      </w:pPr>
      <w:r w:rsidRPr="00A96772">
        <w:rPr>
          <w:rFonts w:ascii="Arial" w:hAnsi="Arial" w:cs="Arial"/>
          <w:sz w:val="24"/>
          <w:szCs w:val="24"/>
        </w:rPr>
        <w:lastRenderedPageBreak/>
        <w:t>Practical No 2</w:t>
      </w:r>
      <w:r w:rsidR="0021223E">
        <w:rPr>
          <w:rFonts w:ascii="Arial" w:hAnsi="Arial" w:cs="Arial"/>
          <w:sz w:val="24"/>
          <w:szCs w:val="24"/>
        </w:rPr>
        <w:t xml:space="preserve">                                                        </w:t>
      </w:r>
      <w:r w:rsidR="00505A80">
        <w:rPr>
          <w:rFonts w:ascii="Arial" w:hAnsi="Arial" w:cs="Arial"/>
          <w:sz w:val="24"/>
          <w:szCs w:val="24"/>
        </w:rPr>
        <w:t xml:space="preserve">                                    </w:t>
      </w:r>
      <w:proofErr w:type="gramStart"/>
      <w:r w:rsidR="0021223E">
        <w:rPr>
          <w:rFonts w:ascii="Arial" w:hAnsi="Arial" w:cs="Arial"/>
          <w:sz w:val="24"/>
          <w:szCs w:val="24"/>
        </w:rPr>
        <w:t>Date</w:t>
      </w:r>
      <w:r w:rsidR="00505A80" w:rsidRPr="00505A80">
        <w:rPr>
          <w:rFonts w:ascii="Arial" w:hAnsi="Arial" w:cs="Arial"/>
          <w:sz w:val="24"/>
          <w:szCs w:val="24"/>
        </w:rPr>
        <w:t xml:space="preserve"> </w:t>
      </w:r>
      <w:r w:rsidR="00505A80">
        <w:rPr>
          <w:rFonts w:ascii="Arial" w:hAnsi="Arial" w:cs="Arial"/>
          <w:sz w:val="24"/>
          <w:szCs w:val="24"/>
        </w:rPr>
        <w:t>:</w:t>
      </w:r>
      <w:proofErr w:type="gramEnd"/>
      <w:r w:rsidR="00505A80">
        <w:rPr>
          <w:rFonts w:ascii="Arial" w:hAnsi="Arial" w:cs="Arial"/>
          <w:sz w:val="24"/>
          <w:szCs w:val="24"/>
        </w:rPr>
        <w:t>-</w:t>
      </w:r>
      <w:r w:rsidR="00505A80">
        <w:rPr>
          <w:rFonts w:ascii="Arial" w:hAnsi="Arial" w:cs="Arial"/>
          <w:sz w:val="24"/>
          <w:szCs w:val="24"/>
        </w:rPr>
        <w:t>June/20/2023</w:t>
      </w:r>
    </w:p>
    <w:p w14:paraId="10074ECF" w14:textId="6BF4C5DC" w:rsidR="006D0B26" w:rsidRPr="00A96772" w:rsidRDefault="006D0B26" w:rsidP="00BA3BCF">
      <w:pPr>
        <w:autoSpaceDE w:val="0"/>
        <w:autoSpaceDN w:val="0"/>
        <w:adjustRightInd w:val="0"/>
        <w:spacing w:beforeLines="20" w:before="48" w:afterLines="20" w:after="48" w:line="276" w:lineRule="auto"/>
        <w:jc w:val="both"/>
        <w:rPr>
          <w:rFonts w:ascii="Arial" w:hAnsi="Arial" w:cs="Arial"/>
          <w:sz w:val="24"/>
          <w:szCs w:val="24"/>
        </w:rPr>
      </w:pPr>
      <w:r w:rsidRPr="00A96772">
        <w:rPr>
          <w:rFonts w:ascii="Arial" w:hAnsi="Arial" w:cs="Arial"/>
          <w:sz w:val="24"/>
          <w:szCs w:val="24"/>
        </w:rPr>
        <w:t>The time (in minutes) spent by 10 randomly selected customers using internet in a cyber caf</w:t>
      </w:r>
      <w:r w:rsidR="0021223E">
        <w:rPr>
          <w:rFonts w:ascii="Arial" w:hAnsi="Arial" w:cs="Arial"/>
          <w:sz w:val="24"/>
          <w:szCs w:val="24"/>
        </w:rPr>
        <w:t>e</w:t>
      </w:r>
      <w:r w:rsidRPr="00A96772">
        <w:rPr>
          <w:rFonts w:ascii="Arial" w:hAnsi="Arial" w:cs="Arial"/>
          <w:sz w:val="24"/>
          <w:szCs w:val="24"/>
        </w:rPr>
        <w:t xml:space="preserve"> is as follows: 35,20,30,45,60,40,65,40,25,50. Can you say that the average time spent by customers is more than 30 minutes at 5% level of significance?</w:t>
      </w:r>
    </w:p>
    <w:p w14:paraId="03670C95" w14:textId="77777777" w:rsidR="006D0B26" w:rsidRPr="00A96772" w:rsidRDefault="006D0B26" w:rsidP="00BA3BCF">
      <w:pPr>
        <w:autoSpaceDE w:val="0"/>
        <w:autoSpaceDN w:val="0"/>
        <w:adjustRightInd w:val="0"/>
        <w:spacing w:beforeLines="20" w:before="48" w:afterLines="20" w:after="48" w:line="276" w:lineRule="auto"/>
        <w:jc w:val="both"/>
        <w:rPr>
          <w:rFonts w:ascii="Arial" w:hAnsi="Arial" w:cs="Arial"/>
          <w:sz w:val="24"/>
          <w:szCs w:val="24"/>
        </w:rPr>
      </w:pPr>
    </w:p>
    <w:p w14:paraId="235A5825" w14:textId="530119CE" w:rsidR="006D0B26" w:rsidRPr="00A96772" w:rsidRDefault="0021223E" w:rsidP="00BA3BCF">
      <w:pPr>
        <w:autoSpaceDE w:val="0"/>
        <w:autoSpaceDN w:val="0"/>
        <w:adjustRightInd w:val="0"/>
        <w:spacing w:beforeLines="20" w:before="48" w:afterLines="20" w:after="48" w:line="276" w:lineRule="auto"/>
        <w:jc w:val="both"/>
        <w:rPr>
          <w:rFonts w:ascii="Arial" w:hAnsi="Arial" w:cs="Arial"/>
          <w:sz w:val="24"/>
          <w:szCs w:val="24"/>
        </w:rPr>
      </w:pPr>
      <w:r w:rsidRPr="0021223E">
        <w:rPr>
          <w:rFonts w:ascii="Arial" w:hAnsi="Arial" w:cs="Arial"/>
          <w:sz w:val="24"/>
          <w:szCs w:val="24"/>
        </w:rPr>
        <w:sym w:font="Wingdings" w:char="F0E8"/>
      </w:r>
      <w:r w:rsidR="006D0B26" w:rsidRPr="00A96772">
        <w:rPr>
          <w:rFonts w:ascii="Arial" w:hAnsi="Arial" w:cs="Arial"/>
          <w:sz w:val="24"/>
          <w:szCs w:val="24"/>
        </w:rPr>
        <w:t>Solution:</w:t>
      </w:r>
    </w:p>
    <w:p w14:paraId="5BF436C4" w14:textId="4388262B" w:rsidR="006D0B26" w:rsidRPr="0021223E" w:rsidRDefault="0021223E" w:rsidP="0021223E">
      <w:pPr>
        <w:pStyle w:val="ListParagraph"/>
        <w:numPr>
          <w:ilvl w:val="0"/>
          <w:numId w:val="8"/>
        </w:num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 xml:space="preserve"> </w:t>
      </w:r>
      <w:r w:rsidR="006D0B26" w:rsidRPr="0021223E">
        <w:rPr>
          <w:rFonts w:ascii="Arial" w:hAnsi="Arial" w:cs="Arial"/>
          <w:sz w:val="24"/>
          <w:szCs w:val="24"/>
        </w:rPr>
        <w:t>Null Hypothesis: H0: μ = 30 (The average time spent by customers is 30 minutes at 5% level of significance.)</w:t>
      </w:r>
    </w:p>
    <w:p w14:paraId="42E5E74D" w14:textId="07782099" w:rsidR="006D0B26" w:rsidRPr="0021223E" w:rsidRDefault="0021223E" w:rsidP="0021223E">
      <w:pPr>
        <w:pStyle w:val="ListParagraph"/>
        <w:numPr>
          <w:ilvl w:val="0"/>
          <w:numId w:val="8"/>
        </w:num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 xml:space="preserve"> </w:t>
      </w:r>
      <w:r w:rsidR="006D0B26" w:rsidRPr="0021223E">
        <w:rPr>
          <w:rFonts w:ascii="Arial" w:hAnsi="Arial" w:cs="Arial"/>
          <w:sz w:val="24"/>
          <w:szCs w:val="24"/>
        </w:rPr>
        <w:t>Alternate Hypothesis: H1: μ&gt;30(The average time spent by customers is more than 30 minutes at 5% level of significance.)</w:t>
      </w:r>
    </w:p>
    <w:p w14:paraId="08E7569C" w14:textId="77777777" w:rsidR="006D0B26" w:rsidRPr="006D0B26" w:rsidRDefault="006D0B26" w:rsidP="00BA3BCF">
      <w:pPr>
        <w:autoSpaceDE w:val="0"/>
        <w:autoSpaceDN w:val="0"/>
        <w:adjustRightInd w:val="0"/>
        <w:spacing w:after="0" w:line="276" w:lineRule="auto"/>
        <w:jc w:val="both"/>
        <w:rPr>
          <w:rFonts w:ascii="Arial" w:hAnsi="Arial" w:cs="Arial"/>
          <w:sz w:val="24"/>
          <w:szCs w:val="24"/>
        </w:rPr>
      </w:pPr>
    </w:p>
    <w:tbl>
      <w:tblPr>
        <w:tblW w:w="63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84"/>
        <w:gridCol w:w="1009"/>
        <w:gridCol w:w="1009"/>
        <w:gridCol w:w="1423"/>
        <w:gridCol w:w="1469"/>
      </w:tblGrid>
      <w:tr w:rsidR="006D0B26" w:rsidRPr="006D0B26" w14:paraId="426C02D1" w14:textId="77777777">
        <w:trPr>
          <w:cantSplit/>
        </w:trPr>
        <w:tc>
          <w:tcPr>
            <w:tcW w:w="6391" w:type="dxa"/>
            <w:gridSpan w:val="5"/>
            <w:tcBorders>
              <w:top w:val="nil"/>
              <w:left w:val="nil"/>
              <w:bottom w:val="nil"/>
              <w:right w:val="nil"/>
            </w:tcBorders>
            <w:shd w:val="clear" w:color="auto" w:fill="FFFFFF"/>
          </w:tcPr>
          <w:p w14:paraId="2DF245C9"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b/>
                <w:bCs/>
                <w:color w:val="000000"/>
                <w:sz w:val="18"/>
                <w:szCs w:val="18"/>
              </w:rPr>
              <w:t>One-Sample Statistics</w:t>
            </w:r>
          </w:p>
        </w:tc>
      </w:tr>
      <w:tr w:rsidR="006D0B26" w:rsidRPr="006D0B26" w14:paraId="2E103036" w14:textId="77777777">
        <w:trPr>
          <w:cantSplit/>
        </w:trPr>
        <w:tc>
          <w:tcPr>
            <w:tcW w:w="1483" w:type="dxa"/>
            <w:tcBorders>
              <w:top w:val="single" w:sz="16" w:space="0" w:color="000000"/>
              <w:left w:val="single" w:sz="16" w:space="0" w:color="000000"/>
              <w:bottom w:val="single" w:sz="16" w:space="0" w:color="000000"/>
              <w:right w:val="single" w:sz="16" w:space="0" w:color="000000"/>
            </w:tcBorders>
            <w:shd w:val="clear" w:color="auto" w:fill="FFFFFF"/>
          </w:tcPr>
          <w:p w14:paraId="44B4DAC0"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tcBorders>
            <w:shd w:val="clear" w:color="auto" w:fill="FFFFFF"/>
          </w:tcPr>
          <w:p w14:paraId="6938D4E2"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N</w:t>
            </w:r>
          </w:p>
        </w:tc>
        <w:tc>
          <w:tcPr>
            <w:tcW w:w="1009" w:type="dxa"/>
            <w:tcBorders>
              <w:top w:val="single" w:sz="16" w:space="0" w:color="000000"/>
              <w:bottom w:val="single" w:sz="16" w:space="0" w:color="000000"/>
            </w:tcBorders>
            <w:shd w:val="clear" w:color="auto" w:fill="FFFFFF"/>
          </w:tcPr>
          <w:p w14:paraId="444BD9D6"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Mean</w:t>
            </w:r>
          </w:p>
        </w:tc>
        <w:tc>
          <w:tcPr>
            <w:tcW w:w="1422" w:type="dxa"/>
            <w:tcBorders>
              <w:top w:val="single" w:sz="16" w:space="0" w:color="000000"/>
              <w:bottom w:val="single" w:sz="16" w:space="0" w:color="000000"/>
            </w:tcBorders>
            <w:shd w:val="clear" w:color="auto" w:fill="FFFFFF"/>
          </w:tcPr>
          <w:p w14:paraId="2CF0CAA0"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Std. Deviation</w:t>
            </w:r>
          </w:p>
        </w:tc>
        <w:tc>
          <w:tcPr>
            <w:tcW w:w="1468" w:type="dxa"/>
            <w:tcBorders>
              <w:top w:val="single" w:sz="16" w:space="0" w:color="000000"/>
              <w:bottom w:val="single" w:sz="16" w:space="0" w:color="000000"/>
              <w:right w:val="single" w:sz="16" w:space="0" w:color="000000"/>
            </w:tcBorders>
            <w:shd w:val="clear" w:color="auto" w:fill="FFFFFF"/>
          </w:tcPr>
          <w:p w14:paraId="2C9A1479"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Std. Error Mean</w:t>
            </w:r>
          </w:p>
        </w:tc>
      </w:tr>
      <w:tr w:rsidR="006D0B26" w:rsidRPr="006D0B26" w14:paraId="135EE30B" w14:textId="77777777">
        <w:trPr>
          <w:cantSplit/>
        </w:trPr>
        <w:tc>
          <w:tcPr>
            <w:tcW w:w="1483"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3E1661AE"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proofErr w:type="spellStart"/>
            <w:r w:rsidRPr="006D0B26">
              <w:rPr>
                <w:rFonts w:ascii="Arial" w:hAnsi="Arial" w:cs="Arial"/>
                <w:color w:val="000000"/>
                <w:sz w:val="18"/>
                <w:szCs w:val="18"/>
              </w:rPr>
              <w:t>timeinminutes</w:t>
            </w:r>
            <w:proofErr w:type="spellEnd"/>
          </w:p>
        </w:tc>
        <w:tc>
          <w:tcPr>
            <w:tcW w:w="1009" w:type="dxa"/>
            <w:tcBorders>
              <w:top w:val="single" w:sz="16" w:space="0" w:color="000000"/>
              <w:left w:val="single" w:sz="16" w:space="0" w:color="000000"/>
              <w:bottom w:val="single" w:sz="16" w:space="0" w:color="000000"/>
            </w:tcBorders>
            <w:shd w:val="clear" w:color="auto" w:fill="FFFFFF"/>
            <w:vAlign w:val="center"/>
          </w:tcPr>
          <w:p w14:paraId="7BAE36C9"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10</w:t>
            </w:r>
          </w:p>
        </w:tc>
        <w:tc>
          <w:tcPr>
            <w:tcW w:w="1009" w:type="dxa"/>
            <w:tcBorders>
              <w:top w:val="single" w:sz="16" w:space="0" w:color="000000"/>
              <w:bottom w:val="single" w:sz="16" w:space="0" w:color="000000"/>
            </w:tcBorders>
            <w:shd w:val="clear" w:color="auto" w:fill="FFFFFF"/>
            <w:vAlign w:val="center"/>
          </w:tcPr>
          <w:p w14:paraId="6578B068"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41.00</w:t>
            </w:r>
          </w:p>
        </w:tc>
        <w:tc>
          <w:tcPr>
            <w:tcW w:w="1422" w:type="dxa"/>
            <w:tcBorders>
              <w:top w:val="single" w:sz="16" w:space="0" w:color="000000"/>
              <w:bottom w:val="single" w:sz="16" w:space="0" w:color="000000"/>
            </w:tcBorders>
            <w:shd w:val="clear" w:color="auto" w:fill="FFFFFF"/>
            <w:vAlign w:val="center"/>
          </w:tcPr>
          <w:p w14:paraId="62147B7E"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14.491</w:t>
            </w:r>
          </w:p>
        </w:tc>
        <w:tc>
          <w:tcPr>
            <w:tcW w:w="1468" w:type="dxa"/>
            <w:tcBorders>
              <w:top w:val="single" w:sz="16" w:space="0" w:color="000000"/>
              <w:bottom w:val="single" w:sz="16" w:space="0" w:color="000000"/>
              <w:right w:val="single" w:sz="16" w:space="0" w:color="000000"/>
            </w:tcBorders>
            <w:shd w:val="clear" w:color="auto" w:fill="FFFFFF"/>
            <w:vAlign w:val="center"/>
          </w:tcPr>
          <w:p w14:paraId="46D27853"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4.583</w:t>
            </w:r>
          </w:p>
        </w:tc>
      </w:tr>
    </w:tbl>
    <w:p w14:paraId="3A38DD23" w14:textId="77777777" w:rsidR="006D0B26" w:rsidRPr="006D0B26" w:rsidRDefault="006D0B26" w:rsidP="00BA3BCF">
      <w:pPr>
        <w:autoSpaceDE w:val="0"/>
        <w:autoSpaceDN w:val="0"/>
        <w:adjustRightInd w:val="0"/>
        <w:spacing w:after="0" w:line="276" w:lineRule="auto"/>
        <w:jc w:val="both"/>
        <w:rPr>
          <w:rFonts w:ascii="Arial" w:hAnsi="Arial" w:cs="Arial"/>
          <w:sz w:val="24"/>
          <w:szCs w:val="24"/>
        </w:rPr>
      </w:pPr>
    </w:p>
    <w:p w14:paraId="32884DC6" w14:textId="77777777" w:rsidR="006D0B26" w:rsidRPr="006D0B26" w:rsidRDefault="006D0B26" w:rsidP="00BA3BCF">
      <w:pPr>
        <w:autoSpaceDE w:val="0"/>
        <w:autoSpaceDN w:val="0"/>
        <w:adjustRightInd w:val="0"/>
        <w:spacing w:after="0" w:line="276" w:lineRule="auto"/>
        <w:jc w:val="both"/>
        <w:rPr>
          <w:rFonts w:ascii="Arial" w:hAnsi="Arial" w:cs="Arial"/>
          <w:sz w:val="24"/>
          <w:szCs w:val="24"/>
        </w:rPr>
      </w:pP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83"/>
        <w:gridCol w:w="1009"/>
        <w:gridCol w:w="1009"/>
        <w:gridCol w:w="1392"/>
        <w:gridCol w:w="1469"/>
        <w:gridCol w:w="1469"/>
        <w:gridCol w:w="1469"/>
      </w:tblGrid>
      <w:tr w:rsidR="006D0B26" w:rsidRPr="006D0B26" w14:paraId="0943C83C" w14:textId="77777777">
        <w:trPr>
          <w:cantSplit/>
        </w:trPr>
        <w:tc>
          <w:tcPr>
            <w:tcW w:w="9296" w:type="dxa"/>
            <w:gridSpan w:val="7"/>
            <w:tcBorders>
              <w:top w:val="nil"/>
              <w:left w:val="nil"/>
              <w:bottom w:val="nil"/>
              <w:right w:val="nil"/>
            </w:tcBorders>
            <w:shd w:val="clear" w:color="auto" w:fill="FFFFFF"/>
          </w:tcPr>
          <w:p w14:paraId="321C7867"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b/>
                <w:bCs/>
                <w:color w:val="000000"/>
                <w:sz w:val="18"/>
                <w:szCs w:val="18"/>
              </w:rPr>
              <w:t>One-Sample Test</w:t>
            </w:r>
          </w:p>
        </w:tc>
      </w:tr>
      <w:tr w:rsidR="006D0B26" w:rsidRPr="006D0B26" w14:paraId="00518E2B" w14:textId="77777777">
        <w:trPr>
          <w:cantSplit/>
        </w:trPr>
        <w:tc>
          <w:tcPr>
            <w:tcW w:w="1483" w:type="dxa"/>
            <w:vMerge w:val="restart"/>
            <w:tcBorders>
              <w:top w:val="single" w:sz="16" w:space="0" w:color="000000"/>
              <w:left w:val="single" w:sz="16" w:space="0" w:color="000000"/>
              <w:bottom w:val="nil"/>
              <w:right w:val="single" w:sz="16" w:space="0" w:color="000000"/>
            </w:tcBorders>
            <w:shd w:val="clear" w:color="auto" w:fill="FFFFFF"/>
          </w:tcPr>
          <w:p w14:paraId="08655DD9"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p>
        </w:tc>
        <w:tc>
          <w:tcPr>
            <w:tcW w:w="7813" w:type="dxa"/>
            <w:gridSpan w:val="6"/>
            <w:tcBorders>
              <w:top w:val="single" w:sz="16" w:space="0" w:color="000000"/>
              <w:left w:val="single" w:sz="16" w:space="0" w:color="000000"/>
            </w:tcBorders>
            <w:shd w:val="clear" w:color="auto" w:fill="FFFFFF"/>
          </w:tcPr>
          <w:p w14:paraId="33CDFC37"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Test Value = 30</w:t>
            </w:r>
          </w:p>
        </w:tc>
      </w:tr>
      <w:tr w:rsidR="006D0B26" w:rsidRPr="006D0B26" w14:paraId="591FBBB4" w14:textId="77777777">
        <w:trPr>
          <w:cantSplit/>
        </w:trPr>
        <w:tc>
          <w:tcPr>
            <w:tcW w:w="1483" w:type="dxa"/>
            <w:vMerge/>
            <w:tcBorders>
              <w:top w:val="single" w:sz="16" w:space="0" w:color="000000"/>
              <w:left w:val="single" w:sz="16" w:space="0" w:color="000000"/>
              <w:bottom w:val="nil"/>
              <w:right w:val="single" w:sz="16" w:space="0" w:color="000000"/>
            </w:tcBorders>
            <w:shd w:val="clear" w:color="auto" w:fill="FFFFFF"/>
          </w:tcPr>
          <w:p w14:paraId="53C7C656" w14:textId="77777777" w:rsidR="006D0B26" w:rsidRPr="006D0B26" w:rsidRDefault="006D0B26" w:rsidP="00BA3BCF">
            <w:pPr>
              <w:autoSpaceDE w:val="0"/>
              <w:autoSpaceDN w:val="0"/>
              <w:adjustRightInd w:val="0"/>
              <w:spacing w:after="0" w:line="276" w:lineRule="auto"/>
              <w:jc w:val="both"/>
              <w:rPr>
                <w:rFonts w:ascii="Arial" w:hAnsi="Arial" w:cs="Arial"/>
                <w:color w:val="000000"/>
                <w:sz w:val="18"/>
                <w:szCs w:val="18"/>
              </w:rPr>
            </w:pPr>
          </w:p>
        </w:tc>
        <w:tc>
          <w:tcPr>
            <w:tcW w:w="1009" w:type="dxa"/>
            <w:vMerge w:val="restart"/>
            <w:tcBorders>
              <w:left w:val="single" w:sz="16" w:space="0" w:color="000000"/>
            </w:tcBorders>
            <w:shd w:val="clear" w:color="auto" w:fill="FFFFFF"/>
          </w:tcPr>
          <w:p w14:paraId="3210AC5C"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t</w:t>
            </w:r>
          </w:p>
        </w:tc>
        <w:tc>
          <w:tcPr>
            <w:tcW w:w="1009" w:type="dxa"/>
            <w:vMerge w:val="restart"/>
            <w:shd w:val="clear" w:color="auto" w:fill="FFFFFF"/>
          </w:tcPr>
          <w:p w14:paraId="44B1027D"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proofErr w:type="spellStart"/>
            <w:r w:rsidRPr="006D0B26">
              <w:rPr>
                <w:rFonts w:ascii="Arial" w:hAnsi="Arial" w:cs="Arial"/>
                <w:color w:val="000000"/>
                <w:sz w:val="18"/>
                <w:szCs w:val="18"/>
              </w:rPr>
              <w:t>df</w:t>
            </w:r>
            <w:proofErr w:type="spellEnd"/>
          </w:p>
        </w:tc>
        <w:tc>
          <w:tcPr>
            <w:tcW w:w="1391" w:type="dxa"/>
            <w:vMerge w:val="restart"/>
            <w:shd w:val="clear" w:color="auto" w:fill="FFFFFF"/>
          </w:tcPr>
          <w:p w14:paraId="55B950AC"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Sig. (2-tailed)</w:t>
            </w:r>
          </w:p>
        </w:tc>
        <w:tc>
          <w:tcPr>
            <w:tcW w:w="1468" w:type="dxa"/>
            <w:vMerge w:val="restart"/>
            <w:shd w:val="clear" w:color="auto" w:fill="FFFFFF"/>
          </w:tcPr>
          <w:p w14:paraId="4158B977"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Mean Difference</w:t>
            </w:r>
          </w:p>
        </w:tc>
        <w:tc>
          <w:tcPr>
            <w:tcW w:w="2936" w:type="dxa"/>
            <w:gridSpan w:val="2"/>
            <w:shd w:val="clear" w:color="auto" w:fill="FFFFFF"/>
          </w:tcPr>
          <w:p w14:paraId="03CFE20D"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95% Confidence Interval of the Difference</w:t>
            </w:r>
          </w:p>
        </w:tc>
      </w:tr>
      <w:tr w:rsidR="006D0B26" w:rsidRPr="006D0B26" w14:paraId="0E22D0A2" w14:textId="77777777">
        <w:trPr>
          <w:cantSplit/>
        </w:trPr>
        <w:tc>
          <w:tcPr>
            <w:tcW w:w="1483" w:type="dxa"/>
            <w:vMerge/>
            <w:tcBorders>
              <w:top w:val="single" w:sz="16" w:space="0" w:color="000000"/>
              <w:left w:val="single" w:sz="16" w:space="0" w:color="000000"/>
              <w:bottom w:val="nil"/>
              <w:right w:val="single" w:sz="16" w:space="0" w:color="000000"/>
            </w:tcBorders>
            <w:shd w:val="clear" w:color="auto" w:fill="FFFFFF"/>
          </w:tcPr>
          <w:p w14:paraId="3170BDF6" w14:textId="77777777" w:rsidR="006D0B26" w:rsidRPr="006D0B26" w:rsidRDefault="006D0B26" w:rsidP="00BA3BCF">
            <w:pPr>
              <w:autoSpaceDE w:val="0"/>
              <w:autoSpaceDN w:val="0"/>
              <w:adjustRightInd w:val="0"/>
              <w:spacing w:after="0" w:line="276" w:lineRule="auto"/>
              <w:jc w:val="both"/>
              <w:rPr>
                <w:rFonts w:ascii="Arial" w:hAnsi="Arial" w:cs="Arial"/>
                <w:color w:val="000000"/>
                <w:sz w:val="18"/>
                <w:szCs w:val="18"/>
              </w:rPr>
            </w:pPr>
          </w:p>
        </w:tc>
        <w:tc>
          <w:tcPr>
            <w:tcW w:w="1009" w:type="dxa"/>
            <w:vMerge/>
            <w:tcBorders>
              <w:left w:val="single" w:sz="16" w:space="0" w:color="000000"/>
            </w:tcBorders>
            <w:shd w:val="clear" w:color="auto" w:fill="FFFFFF"/>
          </w:tcPr>
          <w:p w14:paraId="4D344A7A" w14:textId="77777777" w:rsidR="006D0B26" w:rsidRPr="006D0B26" w:rsidRDefault="006D0B26" w:rsidP="00BA3BCF">
            <w:pPr>
              <w:autoSpaceDE w:val="0"/>
              <w:autoSpaceDN w:val="0"/>
              <w:adjustRightInd w:val="0"/>
              <w:spacing w:after="0" w:line="276" w:lineRule="auto"/>
              <w:jc w:val="both"/>
              <w:rPr>
                <w:rFonts w:ascii="Arial" w:hAnsi="Arial" w:cs="Arial"/>
                <w:color w:val="000000"/>
                <w:sz w:val="18"/>
                <w:szCs w:val="18"/>
              </w:rPr>
            </w:pPr>
          </w:p>
        </w:tc>
        <w:tc>
          <w:tcPr>
            <w:tcW w:w="1009" w:type="dxa"/>
            <w:vMerge/>
            <w:shd w:val="clear" w:color="auto" w:fill="FFFFFF"/>
          </w:tcPr>
          <w:p w14:paraId="6A1A086E" w14:textId="77777777" w:rsidR="006D0B26" w:rsidRPr="006D0B26" w:rsidRDefault="006D0B26" w:rsidP="00BA3BCF">
            <w:pPr>
              <w:autoSpaceDE w:val="0"/>
              <w:autoSpaceDN w:val="0"/>
              <w:adjustRightInd w:val="0"/>
              <w:spacing w:after="0" w:line="276" w:lineRule="auto"/>
              <w:jc w:val="both"/>
              <w:rPr>
                <w:rFonts w:ascii="Arial" w:hAnsi="Arial" w:cs="Arial"/>
                <w:color w:val="000000"/>
                <w:sz w:val="18"/>
                <w:szCs w:val="18"/>
              </w:rPr>
            </w:pPr>
          </w:p>
        </w:tc>
        <w:tc>
          <w:tcPr>
            <w:tcW w:w="1391" w:type="dxa"/>
            <w:vMerge/>
            <w:shd w:val="clear" w:color="auto" w:fill="FFFFFF"/>
          </w:tcPr>
          <w:p w14:paraId="03C24333" w14:textId="77777777" w:rsidR="006D0B26" w:rsidRPr="006D0B26" w:rsidRDefault="006D0B26" w:rsidP="00BA3BCF">
            <w:pPr>
              <w:autoSpaceDE w:val="0"/>
              <w:autoSpaceDN w:val="0"/>
              <w:adjustRightInd w:val="0"/>
              <w:spacing w:after="0" w:line="276" w:lineRule="auto"/>
              <w:jc w:val="both"/>
              <w:rPr>
                <w:rFonts w:ascii="Arial" w:hAnsi="Arial" w:cs="Arial"/>
                <w:color w:val="000000"/>
                <w:sz w:val="18"/>
                <w:szCs w:val="18"/>
              </w:rPr>
            </w:pPr>
          </w:p>
        </w:tc>
        <w:tc>
          <w:tcPr>
            <w:tcW w:w="1468" w:type="dxa"/>
            <w:vMerge/>
            <w:shd w:val="clear" w:color="auto" w:fill="FFFFFF"/>
          </w:tcPr>
          <w:p w14:paraId="4E98A9D5" w14:textId="77777777" w:rsidR="006D0B26" w:rsidRPr="006D0B26" w:rsidRDefault="006D0B26" w:rsidP="00BA3BCF">
            <w:pPr>
              <w:autoSpaceDE w:val="0"/>
              <w:autoSpaceDN w:val="0"/>
              <w:adjustRightInd w:val="0"/>
              <w:spacing w:after="0" w:line="276" w:lineRule="auto"/>
              <w:jc w:val="both"/>
              <w:rPr>
                <w:rFonts w:ascii="Arial" w:hAnsi="Arial" w:cs="Arial"/>
                <w:color w:val="000000"/>
                <w:sz w:val="18"/>
                <w:szCs w:val="18"/>
              </w:rPr>
            </w:pPr>
          </w:p>
        </w:tc>
        <w:tc>
          <w:tcPr>
            <w:tcW w:w="1468" w:type="dxa"/>
            <w:tcBorders>
              <w:bottom w:val="single" w:sz="16" w:space="0" w:color="000000"/>
            </w:tcBorders>
            <w:shd w:val="clear" w:color="auto" w:fill="FFFFFF"/>
          </w:tcPr>
          <w:p w14:paraId="51B833F5"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Lower</w:t>
            </w:r>
          </w:p>
        </w:tc>
        <w:tc>
          <w:tcPr>
            <w:tcW w:w="1468" w:type="dxa"/>
            <w:tcBorders>
              <w:bottom w:val="single" w:sz="16" w:space="0" w:color="000000"/>
              <w:right w:val="single" w:sz="16" w:space="0" w:color="000000"/>
            </w:tcBorders>
            <w:shd w:val="clear" w:color="auto" w:fill="FFFFFF"/>
          </w:tcPr>
          <w:p w14:paraId="22AE2735"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Upper</w:t>
            </w:r>
          </w:p>
        </w:tc>
      </w:tr>
      <w:tr w:rsidR="006D0B26" w:rsidRPr="006D0B26" w14:paraId="35DF46CF" w14:textId="77777777">
        <w:trPr>
          <w:cantSplit/>
        </w:trPr>
        <w:tc>
          <w:tcPr>
            <w:tcW w:w="1483"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68AA890D"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proofErr w:type="spellStart"/>
            <w:r w:rsidRPr="006D0B26">
              <w:rPr>
                <w:rFonts w:ascii="Arial" w:hAnsi="Arial" w:cs="Arial"/>
                <w:color w:val="000000"/>
                <w:sz w:val="18"/>
                <w:szCs w:val="18"/>
              </w:rPr>
              <w:t>timeinminutes</w:t>
            </w:r>
            <w:proofErr w:type="spellEnd"/>
          </w:p>
        </w:tc>
        <w:tc>
          <w:tcPr>
            <w:tcW w:w="1009" w:type="dxa"/>
            <w:tcBorders>
              <w:top w:val="single" w:sz="16" w:space="0" w:color="000000"/>
              <w:left w:val="single" w:sz="16" w:space="0" w:color="000000"/>
              <w:bottom w:val="single" w:sz="16" w:space="0" w:color="000000"/>
            </w:tcBorders>
            <w:shd w:val="clear" w:color="auto" w:fill="FFFFFF"/>
            <w:vAlign w:val="center"/>
          </w:tcPr>
          <w:p w14:paraId="7158AC62"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2.400</w:t>
            </w:r>
          </w:p>
        </w:tc>
        <w:tc>
          <w:tcPr>
            <w:tcW w:w="1009" w:type="dxa"/>
            <w:tcBorders>
              <w:top w:val="single" w:sz="16" w:space="0" w:color="000000"/>
              <w:bottom w:val="single" w:sz="16" w:space="0" w:color="000000"/>
            </w:tcBorders>
            <w:shd w:val="clear" w:color="auto" w:fill="FFFFFF"/>
            <w:vAlign w:val="center"/>
          </w:tcPr>
          <w:p w14:paraId="71DA24AF"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9</w:t>
            </w:r>
          </w:p>
        </w:tc>
        <w:tc>
          <w:tcPr>
            <w:tcW w:w="1391" w:type="dxa"/>
            <w:tcBorders>
              <w:top w:val="single" w:sz="16" w:space="0" w:color="000000"/>
              <w:bottom w:val="single" w:sz="16" w:space="0" w:color="000000"/>
            </w:tcBorders>
            <w:shd w:val="clear" w:color="auto" w:fill="FFFFFF"/>
            <w:vAlign w:val="center"/>
          </w:tcPr>
          <w:p w14:paraId="58BE3BCB"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.040</w:t>
            </w:r>
          </w:p>
        </w:tc>
        <w:tc>
          <w:tcPr>
            <w:tcW w:w="1468" w:type="dxa"/>
            <w:tcBorders>
              <w:top w:val="single" w:sz="16" w:space="0" w:color="000000"/>
              <w:bottom w:val="single" w:sz="16" w:space="0" w:color="000000"/>
            </w:tcBorders>
            <w:shd w:val="clear" w:color="auto" w:fill="FFFFFF"/>
            <w:vAlign w:val="center"/>
          </w:tcPr>
          <w:p w14:paraId="1508BC15"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11.000</w:t>
            </w:r>
          </w:p>
        </w:tc>
        <w:tc>
          <w:tcPr>
            <w:tcW w:w="1468" w:type="dxa"/>
            <w:tcBorders>
              <w:top w:val="single" w:sz="16" w:space="0" w:color="000000"/>
              <w:bottom w:val="single" w:sz="16" w:space="0" w:color="000000"/>
            </w:tcBorders>
            <w:shd w:val="clear" w:color="auto" w:fill="FFFFFF"/>
            <w:vAlign w:val="center"/>
          </w:tcPr>
          <w:p w14:paraId="0B24233C"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.63</w:t>
            </w:r>
          </w:p>
        </w:tc>
        <w:tc>
          <w:tcPr>
            <w:tcW w:w="1468" w:type="dxa"/>
            <w:tcBorders>
              <w:top w:val="single" w:sz="16" w:space="0" w:color="000000"/>
              <w:bottom w:val="single" w:sz="16" w:space="0" w:color="000000"/>
              <w:right w:val="single" w:sz="16" w:space="0" w:color="000000"/>
            </w:tcBorders>
            <w:shd w:val="clear" w:color="auto" w:fill="FFFFFF"/>
            <w:vAlign w:val="center"/>
          </w:tcPr>
          <w:p w14:paraId="046871B8" w14:textId="77777777" w:rsidR="006D0B26" w:rsidRPr="006D0B26" w:rsidRDefault="006D0B26" w:rsidP="00BA3BCF">
            <w:pPr>
              <w:autoSpaceDE w:val="0"/>
              <w:autoSpaceDN w:val="0"/>
              <w:adjustRightInd w:val="0"/>
              <w:spacing w:after="0" w:line="276" w:lineRule="auto"/>
              <w:ind w:left="60" w:right="60"/>
              <w:jc w:val="both"/>
              <w:rPr>
                <w:rFonts w:ascii="Arial" w:hAnsi="Arial" w:cs="Arial"/>
                <w:color w:val="000000"/>
                <w:sz w:val="18"/>
                <w:szCs w:val="18"/>
              </w:rPr>
            </w:pPr>
            <w:r w:rsidRPr="006D0B26">
              <w:rPr>
                <w:rFonts w:ascii="Arial" w:hAnsi="Arial" w:cs="Arial"/>
                <w:color w:val="000000"/>
                <w:sz w:val="18"/>
                <w:szCs w:val="18"/>
              </w:rPr>
              <w:t>21.37</w:t>
            </w:r>
          </w:p>
        </w:tc>
      </w:tr>
    </w:tbl>
    <w:p w14:paraId="51AC380F" w14:textId="77777777" w:rsidR="006D0B26" w:rsidRPr="006D0B26" w:rsidRDefault="006D0B26" w:rsidP="00BA3BCF">
      <w:pPr>
        <w:autoSpaceDE w:val="0"/>
        <w:autoSpaceDN w:val="0"/>
        <w:adjustRightInd w:val="0"/>
        <w:spacing w:after="0" w:line="276" w:lineRule="auto"/>
        <w:jc w:val="both"/>
        <w:rPr>
          <w:rFonts w:ascii="Arial" w:hAnsi="Arial" w:cs="Arial"/>
          <w:sz w:val="24"/>
          <w:szCs w:val="24"/>
        </w:rPr>
      </w:pPr>
    </w:p>
    <w:p w14:paraId="56EF6E84" w14:textId="77777777" w:rsidR="006D0B26" w:rsidRPr="00A96772" w:rsidRDefault="006D0B26" w:rsidP="00BA3BCF">
      <w:pPr>
        <w:autoSpaceDE w:val="0"/>
        <w:autoSpaceDN w:val="0"/>
        <w:adjustRightInd w:val="0"/>
        <w:spacing w:beforeLines="20" w:before="48" w:afterLines="20" w:after="48" w:line="276" w:lineRule="auto"/>
        <w:jc w:val="both"/>
        <w:rPr>
          <w:rFonts w:ascii="Arial" w:hAnsi="Arial" w:cs="Arial"/>
          <w:sz w:val="24"/>
          <w:szCs w:val="24"/>
        </w:rPr>
      </w:pPr>
      <w:r w:rsidRPr="00A96772">
        <w:rPr>
          <w:rFonts w:ascii="Arial" w:hAnsi="Arial" w:cs="Arial"/>
          <w:sz w:val="24"/>
          <w:szCs w:val="24"/>
        </w:rPr>
        <w:t xml:space="preserve">α= 5% </w:t>
      </w:r>
      <w:proofErr w:type="gramStart"/>
      <w:r w:rsidRPr="00A96772">
        <w:rPr>
          <w:rFonts w:ascii="Arial" w:hAnsi="Arial" w:cs="Arial"/>
          <w:sz w:val="24"/>
          <w:szCs w:val="24"/>
        </w:rPr>
        <w:t>i.e.</w:t>
      </w:r>
      <w:proofErr w:type="gramEnd"/>
      <w:r w:rsidRPr="00A96772">
        <w:rPr>
          <w:rFonts w:ascii="Arial" w:hAnsi="Arial" w:cs="Arial"/>
          <w:sz w:val="24"/>
          <w:szCs w:val="24"/>
        </w:rPr>
        <w:t xml:space="preserve"> α=0.05</w:t>
      </w:r>
    </w:p>
    <w:p w14:paraId="3A6F9A57" w14:textId="77777777" w:rsidR="006D0B26" w:rsidRPr="00A96772" w:rsidRDefault="006D0B26" w:rsidP="00BA3BCF">
      <w:pPr>
        <w:autoSpaceDE w:val="0"/>
        <w:autoSpaceDN w:val="0"/>
        <w:adjustRightInd w:val="0"/>
        <w:spacing w:beforeLines="20" w:before="48" w:afterLines="20" w:after="48" w:line="276" w:lineRule="auto"/>
        <w:jc w:val="both"/>
        <w:rPr>
          <w:rFonts w:ascii="Arial" w:hAnsi="Arial" w:cs="Arial"/>
          <w:sz w:val="24"/>
          <w:szCs w:val="24"/>
        </w:rPr>
      </w:pPr>
      <w:r w:rsidRPr="00A96772">
        <w:rPr>
          <w:rFonts w:ascii="Arial" w:hAnsi="Arial" w:cs="Arial"/>
          <w:sz w:val="24"/>
          <w:szCs w:val="24"/>
        </w:rPr>
        <w:t>2p=0.040</w:t>
      </w:r>
    </w:p>
    <w:p w14:paraId="6680D405" w14:textId="77777777" w:rsidR="006D0B26" w:rsidRPr="00A96772" w:rsidRDefault="006D0B26" w:rsidP="00BA3BCF">
      <w:pPr>
        <w:autoSpaceDE w:val="0"/>
        <w:autoSpaceDN w:val="0"/>
        <w:adjustRightInd w:val="0"/>
        <w:spacing w:beforeLines="20" w:before="48" w:afterLines="20" w:after="48" w:line="276" w:lineRule="auto"/>
        <w:jc w:val="both"/>
        <w:rPr>
          <w:rFonts w:ascii="Arial" w:hAnsi="Arial" w:cs="Arial"/>
          <w:sz w:val="24"/>
          <w:szCs w:val="24"/>
        </w:rPr>
      </w:pPr>
      <w:r w:rsidRPr="00A96772">
        <w:rPr>
          <w:rFonts w:ascii="Arial" w:hAnsi="Arial" w:cs="Arial"/>
          <w:sz w:val="24"/>
          <w:szCs w:val="24"/>
        </w:rPr>
        <w:t>p=0.020</w:t>
      </w:r>
    </w:p>
    <w:p w14:paraId="7752AA8A" w14:textId="48E78D42" w:rsidR="006D0B26" w:rsidRPr="0021223E" w:rsidRDefault="0021223E" w:rsidP="0021223E">
      <w:pPr>
        <w:pStyle w:val="ListParagraph"/>
        <w:autoSpaceDE w:val="0"/>
        <w:autoSpaceDN w:val="0"/>
        <w:adjustRightInd w:val="0"/>
        <w:spacing w:beforeLines="20" w:before="48" w:afterLines="20" w:after="48" w:line="276" w:lineRule="auto"/>
        <w:jc w:val="both"/>
        <w:rPr>
          <w:rFonts w:ascii="Arial" w:hAnsi="Arial" w:cs="Arial"/>
          <w:sz w:val="24"/>
          <w:szCs w:val="24"/>
        </w:rPr>
      </w:pPr>
      <w:r w:rsidRPr="0021223E">
        <w:rPr>
          <w:rFonts w:ascii="Arial" w:hAnsi="Arial" w:cs="Arial"/>
          <w:sz w:val="24"/>
          <w:szCs w:val="24"/>
        </w:rPr>
        <w:sym w:font="Wingdings" w:char="F0E8"/>
      </w:r>
      <w:r w:rsidR="00FB7801" w:rsidRPr="0021223E">
        <w:rPr>
          <w:rFonts w:ascii="Arial" w:hAnsi="Arial" w:cs="Arial"/>
          <w:sz w:val="24"/>
          <w:szCs w:val="24"/>
        </w:rPr>
        <w:t>Since, p (0.020) &lt; α (0.05) we accept H1 at 5% level of significance so we are 95% sure that the average time spent by customers is more than 30 minutes.</w:t>
      </w:r>
    </w:p>
    <w:p w14:paraId="39657176" w14:textId="77777777" w:rsidR="008A54D8" w:rsidRPr="00A96772" w:rsidRDefault="008A54D8" w:rsidP="00BA3BCF">
      <w:pPr>
        <w:autoSpaceDE w:val="0"/>
        <w:autoSpaceDN w:val="0"/>
        <w:adjustRightInd w:val="0"/>
        <w:spacing w:beforeLines="20" w:before="48" w:afterLines="20" w:after="48" w:line="276" w:lineRule="auto"/>
        <w:jc w:val="both"/>
        <w:rPr>
          <w:rFonts w:ascii="Arial" w:hAnsi="Arial" w:cs="Arial"/>
          <w:sz w:val="24"/>
          <w:szCs w:val="24"/>
        </w:rPr>
      </w:pPr>
    </w:p>
    <w:p w14:paraId="03BE8321" w14:textId="77777777" w:rsidR="008A54D8" w:rsidRPr="00A96772" w:rsidRDefault="008A54D8" w:rsidP="00BA3BCF">
      <w:pPr>
        <w:autoSpaceDE w:val="0"/>
        <w:autoSpaceDN w:val="0"/>
        <w:adjustRightInd w:val="0"/>
        <w:spacing w:beforeLines="20" w:before="48" w:afterLines="20" w:after="48" w:line="276" w:lineRule="auto"/>
        <w:jc w:val="both"/>
        <w:rPr>
          <w:rFonts w:ascii="Arial" w:hAnsi="Arial" w:cs="Arial"/>
          <w:sz w:val="24"/>
          <w:szCs w:val="24"/>
        </w:rPr>
      </w:pPr>
    </w:p>
    <w:p w14:paraId="3EB93280" w14:textId="77777777" w:rsidR="008A54D8" w:rsidRPr="00A96772" w:rsidRDefault="008A54D8" w:rsidP="00BA3BCF">
      <w:pPr>
        <w:autoSpaceDE w:val="0"/>
        <w:autoSpaceDN w:val="0"/>
        <w:adjustRightInd w:val="0"/>
        <w:spacing w:beforeLines="20" w:before="48" w:afterLines="20" w:after="48" w:line="276" w:lineRule="auto"/>
        <w:jc w:val="both"/>
        <w:rPr>
          <w:rFonts w:ascii="Arial" w:hAnsi="Arial" w:cs="Arial"/>
          <w:sz w:val="24"/>
          <w:szCs w:val="24"/>
        </w:rPr>
      </w:pPr>
    </w:p>
    <w:p w14:paraId="61D3241A" w14:textId="77777777" w:rsidR="008A54D8" w:rsidRPr="00A96772" w:rsidRDefault="008A54D8" w:rsidP="00BA3BCF">
      <w:pPr>
        <w:autoSpaceDE w:val="0"/>
        <w:autoSpaceDN w:val="0"/>
        <w:adjustRightInd w:val="0"/>
        <w:spacing w:beforeLines="20" w:before="48" w:afterLines="20" w:after="48" w:line="276" w:lineRule="auto"/>
        <w:jc w:val="both"/>
        <w:rPr>
          <w:rFonts w:ascii="Arial" w:hAnsi="Arial" w:cs="Arial"/>
          <w:sz w:val="24"/>
          <w:szCs w:val="24"/>
        </w:rPr>
      </w:pPr>
    </w:p>
    <w:p w14:paraId="7C1CDDD9" w14:textId="77777777" w:rsidR="00640A45" w:rsidRPr="00A96772" w:rsidRDefault="00640A45" w:rsidP="00BA3BCF">
      <w:pPr>
        <w:autoSpaceDE w:val="0"/>
        <w:autoSpaceDN w:val="0"/>
        <w:adjustRightInd w:val="0"/>
        <w:spacing w:beforeLines="20" w:before="48" w:afterLines="20" w:after="48" w:line="276" w:lineRule="auto"/>
        <w:jc w:val="both"/>
        <w:rPr>
          <w:rFonts w:ascii="Arial" w:hAnsi="Arial" w:cs="Arial"/>
          <w:sz w:val="24"/>
          <w:szCs w:val="24"/>
        </w:rPr>
      </w:pPr>
    </w:p>
    <w:p w14:paraId="7A77B6F4" w14:textId="77777777" w:rsidR="00640A45" w:rsidRPr="00A96772" w:rsidRDefault="00640A45" w:rsidP="00BA3BCF">
      <w:pPr>
        <w:autoSpaceDE w:val="0"/>
        <w:autoSpaceDN w:val="0"/>
        <w:adjustRightInd w:val="0"/>
        <w:spacing w:beforeLines="20" w:before="48" w:afterLines="20" w:after="48" w:line="276" w:lineRule="auto"/>
        <w:jc w:val="both"/>
        <w:rPr>
          <w:rFonts w:ascii="Arial" w:hAnsi="Arial" w:cs="Arial"/>
          <w:sz w:val="24"/>
          <w:szCs w:val="24"/>
        </w:rPr>
      </w:pPr>
    </w:p>
    <w:p w14:paraId="5DB2A8D9" w14:textId="77777777" w:rsidR="00640A45" w:rsidRPr="00A96772" w:rsidRDefault="00640A45" w:rsidP="00BA3BCF">
      <w:pPr>
        <w:autoSpaceDE w:val="0"/>
        <w:autoSpaceDN w:val="0"/>
        <w:adjustRightInd w:val="0"/>
        <w:spacing w:beforeLines="20" w:before="48" w:afterLines="20" w:after="48" w:line="276" w:lineRule="auto"/>
        <w:jc w:val="both"/>
        <w:rPr>
          <w:rFonts w:ascii="Arial" w:hAnsi="Arial" w:cs="Arial"/>
          <w:sz w:val="24"/>
          <w:szCs w:val="24"/>
        </w:rPr>
      </w:pPr>
    </w:p>
    <w:p w14:paraId="2A047090" w14:textId="77777777" w:rsidR="00640A45" w:rsidRPr="00A96772" w:rsidRDefault="00640A45" w:rsidP="00BA3BCF">
      <w:pPr>
        <w:autoSpaceDE w:val="0"/>
        <w:autoSpaceDN w:val="0"/>
        <w:adjustRightInd w:val="0"/>
        <w:spacing w:beforeLines="20" w:before="48" w:afterLines="20" w:after="48" w:line="276" w:lineRule="auto"/>
        <w:jc w:val="both"/>
        <w:rPr>
          <w:rFonts w:ascii="Arial" w:hAnsi="Arial" w:cs="Arial"/>
          <w:sz w:val="24"/>
          <w:szCs w:val="24"/>
        </w:rPr>
      </w:pPr>
    </w:p>
    <w:p w14:paraId="075F1517" w14:textId="77777777" w:rsidR="00640A45" w:rsidRPr="00A96772" w:rsidRDefault="00640A45" w:rsidP="00BA3BCF">
      <w:pPr>
        <w:autoSpaceDE w:val="0"/>
        <w:autoSpaceDN w:val="0"/>
        <w:adjustRightInd w:val="0"/>
        <w:spacing w:beforeLines="20" w:before="48" w:afterLines="20" w:after="48" w:line="276" w:lineRule="auto"/>
        <w:jc w:val="both"/>
        <w:rPr>
          <w:rFonts w:ascii="Arial" w:hAnsi="Arial" w:cs="Arial"/>
          <w:sz w:val="24"/>
          <w:szCs w:val="24"/>
        </w:rPr>
      </w:pPr>
    </w:p>
    <w:p w14:paraId="65B8BF7C" w14:textId="77777777" w:rsidR="00C961BF" w:rsidRDefault="00C961BF" w:rsidP="00BA3BCF">
      <w:pPr>
        <w:autoSpaceDE w:val="0"/>
        <w:autoSpaceDN w:val="0"/>
        <w:adjustRightInd w:val="0"/>
        <w:spacing w:beforeLines="20" w:before="48" w:afterLines="20" w:after="48" w:line="276" w:lineRule="auto"/>
        <w:jc w:val="both"/>
        <w:rPr>
          <w:rFonts w:ascii="Arial" w:hAnsi="Arial" w:cs="Arial"/>
          <w:sz w:val="24"/>
          <w:szCs w:val="24"/>
        </w:rPr>
      </w:pPr>
    </w:p>
    <w:p w14:paraId="7B96F7B9" w14:textId="140C0F5B" w:rsidR="008A54D8" w:rsidRPr="00A96772" w:rsidRDefault="008A54D8" w:rsidP="00BA3BCF">
      <w:pPr>
        <w:autoSpaceDE w:val="0"/>
        <w:autoSpaceDN w:val="0"/>
        <w:adjustRightInd w:val="0"/>
        <w:spacing w:beforeLines="20" w:before="48" w:afterLines="20" w:after="48" w:line="276" w:lineRule="auto"/>
        <w:jc w:val="both"/>
        <w:rPr>
          <w:rFonts w:ascii="Arial" w:hAnsi="Arial" w:cs="Arial"/>
          <w:sz w:val="24"/>
          <w:szCs w:val="24"/>
        </w:rPr>
      </w:pPr>
      <w:r w:rsidRPr="00A96772">
        <w:rPr>
          <w:rFonts w:ascii="Arial" w:hAnsi="Arial" w:cs="Arial"/>
          <w:sz w:val="24"/>
          <w:szCs w:val="24"/>
        </w:rPr>
        <w:lastRenderedPageBreak/>
        <w:t>Practical No 3</w:t>
      </w:r>
      <w:r w:rsidR="006F7057">
        <w:rPr>
          <w:rFonts w:ascii="Arial" w:hAnsi="Arial" w:cs="Arial"/>
          <w:sz w:val="24"/>
          <w:szCs w:val="24"/>
        </w:rPr>
        <w:t xml:space="preserve">                                                              </w:t>
      </w:r>
      <w:r w:rsidR="00505A80">
        <w:rPr>
          <w:rFonts w:ascii="Arial" w:hAnsi="Arial" w:cs="Arial"/>
          <w:sz w:val="24"/>
          <w:szCs w:val="24"/>
        </w:rPr>
        <w:t xml:space="preserve">                              </w:t>
      </w:r>
      <w:r w:rsidR="006F7057">
        <w:rPr>
          <w:rFonts w:ascii="Arial" w:hAnsi="Arial" w:cs="Arial"/>
          <w:sz w:val="24"/>
          <w:szCs w:val="24"/>
        </w:rPr>
        <w:t xml:space="preserve"> </w:t>
      </w:r>
      <w:proofErr w:type="gramStart"/>
      <w:r w:rsidR="006F7057">
        <w:rPr>
          <w:rFonts w:ascii="Arial" w:hAnsi="Arial" w:cs="Arial"/>
          <w:sz w:val="24"/>
          <w:szCs w:val="24"/>
        </w:rPr>
        <w:t>Date:-</w:t>
      </w:r>
      <w:proofErr w:type="gramEnd"/>
      <w:r w:rsidR="00505A80" w:rsidRPr="00505A80">
        <w:rPr>
          <w:rFonts w:ascii="Arial" w:hAnsi="Arial" w:cs="Arial"/>
          <w:sz w:val="24"/>
          <w:szCs w:val="24"/>
        </w:rPr>
        <w:t xml:space="preserve"> </w:t>
      </w:r>
      <w:r w:rsidR="00505A80">
        <w:rPr>
          <w:rFonts w:ascii="Arial" w:hAnsi="Arial" w:cs="Arial"/>
          <w:sz w:val="24"/>
          <w:szCs w:val="24"/>
        </w:rPr>
        <w:t>June/2</w:t>
      </w:r>
      <w:r w:rsidR="00505A80">
        <w:rPr>
          <w:rFonts w:ascii="Arial" w:hAnsi="Arial" w:cs="Arial"/>
          <w:sz w:val="24"/>
          <w:szCs w:val="24"/>
        </w:rPr>
        <w:t>1</w:t>
      </w:r>
      <w:r w:rsidR="00505A80">
        <w:rPr>
          <w:rFonts w:ascii="Arial" w:hAnsi="Arial" w:cs="Arial"/>
          <w:sz w:val="24"/>
          <w:szCs w:val="24"/>
        </w:rPr>
        <w:t>/2023</w:t>
      </w:r>
    </w:p>
    <w:p w14:paraId="69AA61D3"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Two kinds of manure were applied to sixteen one-hectare plot, other condition remaining the same. The yields in quintals are given below:</w:t>
      </w:r>
    </w:p>
    <w:tbl>
      <w:tblPr>
        <w:tblStyle w:val="TableGrid"/>
        <w:tblW w:w="0" w:type="auto"/>
        <w:tblLook w:val="04A0" w:firstRow="1" w:lastRow="0" w:firstColumn="1" w:lastColumn="0" w:noHBand="0" w:noVBand="1"/>
      </w:tblPr>
      <w:tblGrid>
        <w:gridCol w:w="1255"/>
        <w:gridCol w:w="720"/>
        <w:gridCol w:w="703"/>
        <w:gridCol w:w="737"/>
        <w:gridCol w:w="720"/>
        <w:gridCol w:w="720"/>
        <w:gridCol w:w="810"/>
        <w:gridCol w:w="810"/>
        <w:gridCol w:w="720"/>
        <w:gridCol w:w="720"/>
      </w:tblGrid>
      <w:tr w:rsidR="008A54D8" w:rsidRPr="00A96772" w14:paraId="3C0B73DA" w14:textId="77777777" w:rsidTr="008A54D8">
        <w:tc>
          <w:tcPr>
            <w:tcW w:w="1255" w:type="dxa"/>
          </w:tcPr>
          <w:p w14:paraId="4877D1F7"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Manure I</w:t>
            </w:r>
          </w:p>
        </w:tc>
        <w:tc>
          <w:tcPr>
            <w:tcW w:w="720" w:type="dxa"/>
          </w:tcPr>
          <w:p w14:paraId="37BEC34D"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18</w:t>
            </w:r>
          </w:p>
        </w:tc>
        <w:tc>
          <w:tcPr>
            <w:tcW w:w="703" w:type="dxa"/>
          </w:tcPr>
          <w:p w14:paraId="2C574142"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20</w:t>
            </w:r>
          </w:p>
        </w:tc>
        <w:tc>
          <w:tcPr>
            <w:tcW w:w="737" w:type="dxa"/>
          </w:tcPr>
          <w:p w14:paraId="2A6F441D"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36</w:t>
            </w:r>
          </w:p>
        </w:tc>
        <w:tc>
          <w:tcPr>
            <w:tcW w:w="720" w:type="dxa"/>
          </w:tcPr>
          <w:p w14:paraId="0994DCC9"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50</w:t>
            </w:r>
          </w:p>
        </w:tc>
        <w:tc>
          <w:tcPr>
            <w:tcW w:w="720" w:type="dxa"/>
          </w:tcPr>
          <w:p w14:paraId="2EE6D31A"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49</w:t>
            </w:r>
          </w:p>
        </w:tc>
        <w:tc>
          <w:tcPr>
            <w:tcW w:w="810" w:type="dxa"/>
          </w:tcPr>
          <w:p w14:paraId="683D5C3E"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36</w:t>
            </w:r>
          </w:p>
        </w:tc>
        <w:tc>
          <w:tcPr>
            <w:tcW w:w="810" w:type="dxa"/>
          </w:tcPr>
          <w:p w14:paraId="1508A186"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34</w:t>
            </w:r>
          </w:p>
        </w:tc>
        <w:tc>
          <w:tcPr>
            <w:tcW w:w="720" w:type="dxa"/>
          </w:tcPr>
          <w:p w14:paraId="072953D8"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49</w:t>
            </w:r>
          </w:p>
        </w:tc>
        <w:tc>
          <w:tcPr>
            <w:tcW w:w="720" w:type="dxa"/>
          </w:tcPr>
          <w:p w14:paraId="578247DB"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41</w:t>
            </w:r>
          </w:p>
        </w:tc>
      </w:tr>
      <w:tr w:rsidR="008A54D8" w:rsidRPr="00A96772" w14:paraId="23B48C52" w14:textId="77777777" w:rsidTr="008A54D8">
        <w:trPr>
          <w:gridAfter w:val="2"/>
          <w:wAfter w:w="1440" w:type="dxa"/>
        </w:trPr>
        <w:tc>
          <w:tcPr>
            <w:tcW w:w="1255" w:type="dxa"/>
          </w:tcPr>
          <w:p w14:paraId="1E683D20"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Manure II</w:t>
            </w:r>
          </w:p>
        </w:tc>
        <w:tc>
          <w:tcPr>
            <w:tcW w:w="720" w:type="dxa"/>
          </w:tcPr>
          <w:p w14:paraId="1FFDC0AE"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29</w:t>
            </w:r>
          </w:p>
        </w:tc>
        <w:tc>
          <w:tcPr>
            <w:tcW w:w="703" w:type="dxa"/>
          </w:tcPr>
          <w:p w14:paraId="64D594B2"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28</w:t>
            </w:r>
          </w:p>
        </w:tc>
        <w:tc>
          <w:tcPr>
            <w:tcW w:w="737" w:type="dxa"/>
          </w:tcPr>
          <w:p w14:paraId="70B6676C"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26</w:t>
            </w:r>
          </w:p>
        </w:tc>
        <w:tc>
          <w:tcPr>
            <w:tcW w:w="720" w:type="dxa"/>
          </w:tcPr>
          <w:p w14:paraId="20AA969E"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35</w:t>
            </w:r>
          </w:p>
        </w:tc>
        <w:tc>
          <w:tcPr>
            <w:tcW w:w="720" w:type="dxa"/>
          </w:tcPr>
          <w:p w14:paraId="4B60F2F4"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30</w:t>
            </w:r>
          </w:p>
        </w:tc>
        <w:tc>
          <w:tcPr>
            <w:tcW w:w="810" w:type="dxa"/>
          </w:tcPr>
          <w:p w14:paraId="61556663"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44</w:t>
            </w:r>
          </w:p>
        </w:tc>
        <w:tc>
          <w:tcPr>
            <w:tcW w:w="810" w:type="dxa"/>
          </w:tcPr>
          <w:p w14:paraId="2445C573" w14:textId="77777777" w:rsidR="008A54D8" w:rsidRPr="00A96772" w:rsidRDefault="00B73660" w:rsidP="00BA3BCF">
            <w:pPr>
              <w:spacing w:beforeLines="20" w:before="48" w:afterLines="20" w:after="48" w:line="276" w:lineRule="auto"/>
              <w:jc w:val="both"/>
              <w:rPr>
                <w:rFonts w:ascii="Arial" w:hAnsi="Arial" w:cs="Arial"/>
                <w:sz w:val="24"/>
                <w:szCs w:val="24"/>
              </w:rPr>
            </w:pPr>
            <w:r>
              <w:rPr>
                <w:rFonts w:ascii="Arial" w:hAnsi="Arial" w:cs="Arial"/>
                <w:sz w:val="24"/>
                <w:szCs w:val="24"/>
              </w:rPr>
              <w:t>46</w:t>
            </w:r>
          </w:p>
        </w:tc>
      </w:tr>
    </w:tbl>
    <w:p w14:paraId="6077DA76" w14:textId="77777777" w:rsidR="008A54D8" w:rsidRPr="00A96772" w:rsidRDefault="008A54D8"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Is there any significant difference between the mean yields? Use 5% level of significance.</w:t>
      </w:r>
    </w:p>
    <w:p w14:paraId="7104D54E" w14:textId="77777777" w:rsidR="008A54D8" w:rsidRPr="00A96772" w:rsidRDefault="008A54D8" w:rsidP="00BA3BCF">
      <w:pPr>
        <w:spacing w:beforeLines="20" w:before="48" w:afterLines="20" w:after="48" w:line="276" w:lineRule="auto"/>
        <w:jc w:val="both"/>
        <w:rPr>
          <w:rFonts w:ascii="Arial" w:hAnsi="Arial" w:cs="Arial"/>
          <w:sz w:val="24"/>
          <w:szCs w:val="24"/>
        </w:rPr>
      </w:pPr>
    </w:p>
    <w:p w14:paraId="3BDD439E" w14:textId="77777777" w:rsidR="006F7057" w:rsidRDefault="006F7057" w:rsidP="00BA3BCF">
      <w:pPr>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8A54D8" w:rsidRPr="00A96772">
        <w:rPr>
          <w:rFonts w:ascii="Arial" w:hAnsi="Arial" w:cs="Arial"/>
          <w:sz w:val="24"/>
          <w:szCs w:val="24"/>
        </w:rPr>
        <w:t xml:space="preserve">Solution: </w:t>
      </w:r>
    </w:p>
    <w:p w14:paraId="6177F583" w14:textId="4D11E007" w:rsidR="008A54D8" w:rsidRPr="006F7057" w:rsidRDefault="006F7057" w:rsidP="006F7057">
      <w:pPr>
        <w:pStyle w:val="ListParagraph"/>
        <w:numPr>
          <w:ilvl w:val="0"/>
          <w:numId w:val="8"/>
        </w:numPr>
        <w:spacing w:beforeLines="20" w:before="48" w:afterLines="20" w:after="48" w:line="276" w:lineRule="auto"/>
        <w:jc w:val="both"/>
        <w:rPr>
          <w:rFonts w:ascii="Arial" w:hAnsi="Arial" w:cs="Arial"/>
          <w:sz w:val="24"/>
          <w:szCs w:val="24"/>
        </w:rPr>
      </w:pPr>
      <w:r w:rsidRPr="006F7057">
        <w:rPr>
          <w:rFonts w:ascii="Arial" w:hAnsi="Arial" w:cs="Arial"/>
          <w:sz w:val="24"/>
          <w:szCs w:val="24"/>
        </w:rPr>
        <w:t xml:space="preserve">  </w:t>
      </w:r>
      <w:r w:rsidR="008A54D8" w:rsidRPr="006F7057">
        <w:rPr>
          <w:rFonts w:ascii="Arial" w:hAnsi="Arial" w:cs="Arial"/>
          <w:sz w:val="24"/>
          <w:szCs w:val="24"/>
        </w:rPr>
        <w:t>Null Hypothesis: H0: μ1= μ2 (There is no significant difference between the mean yields at 5% level of significance.)</w:t>
      </w:r>
    </w:p>
    <w:p w14:paraId="52129D3F" w14:textId="556CE25D" w:rsidR="008A54D8" w:rsidRPr="006F7057" w:rsidRDefault="008A54D8" w:rsidP="006F7057">
      <w:pPr>
        <w:pStyle w:val="ListParagraph"/>
        <w:numPr>
          <w:ilvl w:val="0"/>
          <w:numId w:val="8"/>
        </w:numPr>
        <w:spacing w:beforeLines="20" w:before="48" w:afterLines="20" w:after="48" w:line="276" w:lineRule="auto"/>
        <w:jc w:val="both"/>
        <w:rPr>
          <w:rFonts w:ascii="Arial" w:hAnsi="Arial" w:cs="Arial"/>
          <w:sz w:val="24"/>
          <w:szCs w:val="24"/>
        </w:rPr>
      </w:pPr>
      <w:r w:rsidRPr="006F7057">
        <w:rPr>
          <w:rFonts w:ascii="Arial" w:hAnsi="Arial" w:cs="Arial"/>
          <w:sz w:val="24"/>
          <w:szCs w:val="24"/>
        </w:rPr>
        <w:t>Alternate Hypothesis: H1: μ1≠ μ2 (There is significant difference between the mean yields at 5% level of significance.)</w:t>
      </w:r>
    </w:p>
    <w:p w14:paraId="2F2760FD"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14C0A15B" w14:textId="77777777" w:rsidR="00B73660" w:rsidRPr="00B73660" w:rsidRDefault="00B73660" w:rsidP="00BA3BCF">
      <w:pPr>
        <w:autoSpaceDE w:val="0"/>
        <w:autoSpaceDN w:val="0"/>
        <w:adjustRightInd w:val="0"/>
        <w:spacing w:after="0" w:line="240" w:lineRule="auto"/>
        <w:jc w:val="both"/>
        <w:rPr>
          <w:rFonts w:ascii="Times New Roman" w:hAnsi="Times New Roman" w:cs="Times New Roman"/>
          <w:sz w:val="24"/>
          <w:szCs w:val="24"/>
        </w:rPr>
      </w:pPr>
    </w:p>
    <w:tbl>
      <w:tblPr>
        <w:tblW w:w="66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1041"/>
        <w:gridCol w:w="1009"/>
        <w:gridCol w:w="1009"/>
        <w:gridCol w:w="1422"/>
        <w:gridCol w:w="1468"/>
      </w:tblGrid>
      <w:tr w:rsidR="00B73660" w:rsidRPr="00B73660" w14:paraId="7D6CA21F" w14:textId="77777777">
        <w:trPr>
          <w:cantSplit/>
        </w:trPr>
        <w:tc>
          <w:tcPr>
            <w:tcW w:w="6682" w:type="dxa"/>
            <w:gridSpan w:val="6"/>
            <w:tcBorders>
              <w:top w:val="nil"/>
              <w:left w:val="nil"/>
              <w:bottom w:val="nil"/>
              <w:right w:val="nil"/>
            </w:tcBorders>
            <w:shd w:val="clear" w:color="auto" w:fill="FFFFFF"/>
          </w:tcPr>
          <w:p w14:paraId="3CFAD290"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b/>
                <w:bCs/>
                <w:color w:val="000000"/>
                <w:sz w:val="18"/>
                <w:szCs w:val="18"/>
              </w:rPr>
              <w:t>Group Statistics</w:t>
            </w:r>
          </w:p>
        </w:tc>
      </w:tr>
      <w:tr w:rsidR="00B73660" w:rsidRPr="00B73660" w14:paraId="4F2EBA36" w14:textId="77777777">
        <w:trPr>
          <w:cantSplit/>
        </w:trPr>
        <w:tc>
          <w:tcPr>
            <w:tcW w:w="734" w:type="dxa"/>
            <w:vAlign w:val="center"/>
          </w:tcPr>
          <w:p w14:paraId="4B9467DC" w14:textId="77777777" w:rsidR="00B73660" w:rsidRPr="00B73660" w:rsidRDefault="00B73660" w:rsidP="00BA3BCF">
            <w:pPr>
              <w:autoSpaceDE w:val="0"/>
              <w:autoSpaceDN w:val="0"/>
              <w:adjustRightInd w:val="0"/>
              <w:spacing w:after="0" w:line="240" w:lineRule="auto"/>
              <w:jc w:val="both"/>
              <w:rPr>
                <w:rFonts w:ascii="Arial" w:hAnsi="Arial" w:cs="Arial"/>
                <w:color w:val="000000"/>
                <w:sz w:val="18"/>
                <w:szCs w:val="18"/>
              </w:rPr>
            </w:pPr>
          </w:p>
        </w:tc>
        <w:tc>
          <w:tcPr>
            <w:tcW w:w="1040" w:type="dxa"/>
            <w:tcBorders>
              <w:top w:val="single" w:sz="16" w:space="0" w:color="000000"/>
              <w:left w:val="nil"/>
              <w:bottom w:val="single" w:sz="16" w:space="0" w:color="000000"/>
              <w:right w:val="single" w:sz="16" w:space="0" w:color="000000"/>
            </w:tcBorders>
            <w:shd w:val="clear" w:color="auto" w:fill="FFFFFF"/>
          </w:tcPr>
          <w:p w14:paraId="176152A5"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type</w:t>
            </w:r>
          </w:p>
        </w:tc>
        <w:tc>
          <w:tcPr>
            <w:tcW w:w="1009" w:type="dxa"/>
            <w:tcBorders>
              <w:top w:val="single" w:sz="16" w:space="0" w:color="000000"/>
              <w:left w:val="single" w:sz="16" w:space="0" w:color="000000"/>
              <w:bottom w:val="single" w:sz="16" w:space="0" w:color="000000"/>
            </w:tcBorders>
            <w:shd w:val="clear" w:color="auto" w:fill="FFFFFF"/>
          </w:tcPr>
          <w:p w14:paraId="0BAC30C1"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N</w:t>
            </w:r>
          </w:p>
        </w:tc>
        <w:tc>
          <w:tcPr>
            <w:tcW w:w="1009" w:type="dxa"/>
            <w:tcBorders>
              <w:top w:val="single" w:sz="16" w:space="0" w:color="000000"/>
              <w:bottom w:val="single" w:sz="16" w:space="0" w:color="000000"/>
            </w:tcBorders>
            <w:shd w:val="clear" w:color="auto" w:fill="FFFFFF"/>
          </w:tcPr>
          <w:p w14:paraId="67D7010D"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Mean</w:t>
            </w:r>
          </w:p>
        </w:tc>
        <w:tc>
          <w:tcPr>
            <w:tcW w:w="1422" w:type="dxa"/>
            <w:tcBorders>
              <w:top w:val="single" w:sz="16" w:space="0" w:color="000000"/>
              <w:bottom w:val="single" w:sz="16" w:space="0" w:color="000000"/>
            </w:tcBorders>
            <w:shd w:val="clear" w:color="auto" w:fill="FFFFFF"/>
          </w:tcPr>
          <w:p w14:paraId="3E503E9E"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Std. Deviation</w:t>
            </w:r>
          </w:p>
        </w:tc>
        <w:tc>
          <w:tcPr>
            <w:tcW w:w="1468" w:type="dxa"/>
            <w:tcBorders>
              <w:top w:val="single" w:sz="16" w:space="0" w:color="000000"/>
              <w:bottom w:val="single" w:sz="16" w:space="0" w:color="000000"/>
              <w:right w:val="single" w:sz="16" w:space="0" w:color="000000"/>
            </w:tcBorders>
            <w:shd w:val="clear" w:color="auto" w:fill="FFFFFF"/>
          </w:tcPr>
          <w:p w14:paraId="277F06A5"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Std. Error Mean</w:t>
            </w:r>
          </w:p>
        </w:tc>
      </w:tr>
      <w:tr w:rsidR="00B73660" w:rsidRPr="00B73660" w14:paraId="349D7FBB"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4EAA9464"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value</w:t>
            </w:r>
          </w:p>
        </w:tc>
        <w:tc>
          <w:tcPr>
            <w:tcW w:w="1040" w:type="dxa"/>
            <w:tcBorders>
              <w:top w:val="single" w:sz="16" w:space="0" w:color="000000"/>
              <w:left w:val="nil"/>
              <w:bottom w:val="nil"/>
              <w:right w:val="single" w:sz="16" w:space="0" w:color="000000"/>
            </w:tcBorders>
            <w:shd w:val="clear" w:color="auto" w:fill="FFFFFF"/>
            <w:vAlign w:val="center"/>
          </w:tcPr>
          <w:p w14:paraId="010B93F4"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Manure I</w:t>
            </w:r>
          </w:p>
        </w:tc>
        <w:tc>
          <w:tcPr>
            <w:tcW w:w="1009" w:type="dxa"/>
            <w:tcBorders>
              <w:top w:val="single" w:sz="16" w:space="0" w:color="000000"/>
              <w:left w:val="single" w:sz="16" w:space="0" w:color="000000"/>
              <w:bottom w:val="nil"/>
            </w:tcBorders>
            <w:shd w:val="clear" w:color="auto" w:fill="FFFFFF"/>
            <w:vAlign w:val="center"/>
          </w:tcPr>
          <w:p w14:paraId="3437A007"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9</w:t>
            </w:r>
          </w:p>
        </w:tc>
        <w:tc>
          <w:tcPr>
            <w:tcW w:w="1009" w:type="dxa"/>
            <w:tcBorders>
              <w:top w:val="single" w:sz="16" w:space="0" w:color="000000"/>
              <w:bottom w:val="nil"/>
            </w:tcBorders>
            <w:shd w:val="clear" w:color="auto" w:fill="FFFFFF"/>
            <w:vAlign w:val="center"/>
          </w:tcPr>
          <w:p w14:paraId="550302B6"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37.00</w:t>
            </w:r>
          </w:p>
        </w:tc>
        <w:tc>
          <w:tcPr>
            <w:tcW w:w="1422" w:type="dxa"/>
            <w:tcBorders>
              <w:top w:val="single" w:sz="16" w:space="0" w:color="000000"/>
              <w:bottom w:val="nil"/>
            </w:tcBorders>
            <w:shd w:val="clear" w:color="auto" w:fill="FFFFFF"/>
            <w:vAlign w:val="center"/>
          </w:tcPr>
          <w:p w14:paraId="6F8BE11C"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11.906</w:t>
            </w:r>
          </w:p>
        </w:tc>
        <w:tc>
          <w:tcPr>
            <w:tcW w:w="1468" w:type="dxa"/>
            <w:tcBorders>
              <w:top w:val="single" w:sz="16" w:space="0" w:color="000000"/>
              <w:bottom w:val="nil"/>
              <w:right w:val="single" w:sz="16" w:space="0" w:color="000000"/>
            </w:tcBorders>
            <w:shd w:val="clear" w:color="auto" w:fill="FFFFFF"/>
            <w:vAlign w:val="center"/>
          </w:tcPr>
          <w:p w14:paraId="6447E15C"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3.969</w:t>
            </w:r>
          </w:p>
        </w:tc>
      </w:tr>
      <w:tr w:rsidR="00B73660" w:rsidRPr="00B73660" w14:paraId="3DC5739B"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193A05B3" w14:textId="77777777" w:rsidR="00B73660" w:rsidRPr="00B73660" w:rsidRDefault="00B73660" w:rsidP="00BA3BCF">
            <w:pPr>
              <w:autoSpaceDE w:val="0"/>
              <w:autoSpaceDN w:val="0"/>
              <w:adjustRightInd w:val="0"/>
              <w:spacing w:after="0" w:line="240" w:lineRule="auto"/>
              <w:jc w:val="both"/>
              <w:rPr>
                <w:rFonts w:ascii="Arial" w:hAnsi="Arial" w:cs="Arial"/>
                <w:color w:val="000000"/>
                <w:sz w:val="18"/>
                <w:szCs w:val="18"/>
              </w:rPr>
            </w:pPr>
          </w:p>
        </w:tc>
        <w:tc>
          <w:tcPr>
            <w:tcW w:w="1040" w:type="dxa"/>
            <w:tcBorders>
              <w:top w:val="nil"/>
              <w:left w:val="nil"/>
              <w:bottom w:val="single" w:sz="16" w:space="0" w:color="000000"/>
              <w:right w:val="single" w:sz="16" w:space="0" w:color="000000"/>
            </w:tcBorders>
            <w:shd w:val="clear" w:color="auto" w:fill="FFFFFF"/>
            <w:vAlign w:val="center"/>
          </w:tcPr>
          <w:p w14:paraId="61F9528E"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Manure II</w:t>
            </w:r>
          </w:p>
        </w:tc>
        <w:tc>
          <w:tcPr>
            <w:tcW w:w="1009" w:type="dxa"/>
            <w:tcBorders>
              <w:top w:val="nil"/>
              <w:left w:val="single" w:sz="16" w:space="0" w:color="000000"/>
              <w:bottom w:val="single" w:sz="16" w:space="0" w:color="000000"/>
            </w:tcBorders>
            <w:shd w:val="clear" w:color="auto" w:fill="FFFFFF"/>
            <w:vAlign w:val="center"/>
          </w:tcPr>
          <w:p w14:paraId="34E10A12"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7</w:t>
            </w:r>
          </w:p>
        </w:tc>
        <w:tc>
          <w:tcPr>
            <w:tcW w:w="1009" w:type="dxa"/>
            <w:tcBorders>
              <w:top w:val="nil"/>
              <w:bottom w:val="single" w:sz="16" w:space="0" w:color="000000"/>
            </w:tcBorders>
            <w:shd w:val="clear" w:color="auto" w:fill="FFFFFF"/>
            <w:vAlign w:val="center"/>
          </w:tcPr>
          <w:p w14:paraId="384C3160"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34.00</w:t>
            </w:r>
          </w:p>
        </w:tc>
        <w:tc>
          <w:tcPr>
            <w:tcW w:w="1422" w:type="dxa"/>
            <w:tcBorders>
              <w:top w:val="nil"/>
              <w:bottom w:val="single" w:sz="16" w:space="0" w:color="000000"/>
            </w:tcBorders>
            <w:shd w:val="clear" w:color="auto" w:fill="FFFFFF"/>
            <w:vAlign w:val="center"/>
          </w:tcPr>
          <w:p w14:paraId="5E0F0BBC"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8.021</w:t>
            </w:r>
          </w:p>
        </w:tc>
        <w:tc>
          <w:tcPr>
            <w:tcW w:w="1468" w:type="dxa"/>
            <w:tcBorders>
              <w:top w:val="nil"/>
              <w:bottom w:val="single" w:sz="16" w:space="0" w:color="000000"/>
              <w:right w:val="single" w:sz="16" w:space="0" w:color="000000"/>
            </w:tcBorders>
            <w:shd w:val="clear" w:color="auto" w:fill="FFFFFF"/>
            <w:vAlign w:val="center"/>
          </w:tcPr>
          <w:p w14:paraId="02421FAA" w14:textId="77777777" w:rsidR="00B73660" w:rsidRPr="00B73660" w:rsidRDefault="00B73660" w:rsidP="00BA3BCF">
            <w:pPr>
              <w:autoSpaceDE w:val="0"/>
              <w:autoSpaceDN w:val="0"/>
              <w:adjustRightInd w:val="0"/>
              <w:spacing w:after="0" w:line="320" w:lineRule="atLeast"/>
              <w:ind w:left="60" w:right="60"/>
              <w:jc w:val="both"/>
              <w:rPr>
                <w:rFonts w:ascii="Arial" w:hAnsi="Arial" w:cs="Arial"/>
                <w:color w:val="000000"/>
                <w:sz w:val="18"/>
                <w:szCs w:val="18"/>
              </w:rPr>
            </w:pPr>
            <w:r w:rsidRPr="00B73660">
              <w:rPr>
                <w:rFonts w:ascii="Arial" w:hAnsi="Arial" w:cs="Arial"/>
                <w:color w:val="000000"/>
                <w:sz w:val="18"/>
                <w:szCs w:val="18"/>
              </w:rPr>
              <w:t>3.032</w:t>
            </w:r>
          </w:p>
        </w:tc>
      </w:tr>
    </w:tbl>
    <w:p w14:paraId="5AF0D9A6" w14:textId="77777777" w:rsidR="00B73660" w:rsidRPr="00B73660" w:rsidRDefault="00B73660" w:rsidP="00BA3BCF">
      <w:pPr>
        <w:autoSpaceDE w:val="0"/>
        <w:autoSpaceDN w:val="0"/>
        <w:adjustRightInd w:val="0"/>
        <w:spacing w:after="0" w:line="400" w:lineRule="atLeast"/>
        <w:jc w:val="both"/>
        <w:rPr>
          <w:rFonts w:ascii="Times New Roman" w:hAnsi="Times New Roman" w:cs="Times New Roman"/>
          <w:sz w:val="24"/>
          <w:szCs w:val="24"/>
        </w:rPr>
      </w:pPr>
      <w:r w:rsidRPr="00B73660">
        <w:rPr>
          <w:rFonts w:ascii="Arial" w:hAnsi="Arial" w:cs="Arial"/>
          <w:noProof/>
          <w:sz w:val="24"/>
          <w:szCs w:val="24"/>
        </w:rPr>
        <w:drawing>
          <wp:anchor distT="0" distB="0" distL="114300" distR="114300" simplePos="0" relativeHeight="251658240" behindDoc="0" locked="0" layoutInCell="1" allowOverlap="1" wp14:anchorId="27893DB5" wp14:editId="57111F38">
            <wp:simplePos x="0" y="0"/>
            <wp:positionH relativeFrom="column">
              <wp:posOffset>-94909</wp:posOffset>
            </wp:positionH>
            <wp:positionV relativeFrom="paragraph">
              <wp:posOffset>259080</wp:posOffset>
            </wp:positionV>
            <wp:extent cx="5943600" cy="12592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259205"/>
                    </a:xfrm>
                    <a:prstGeom prst="rect">
                      <a:avLst/>
                    </a:prstGeom>
                  </pic:spPr>
                </pic:pic>
              </a:graphicData>
            </a:graphic>
            <wp14:sizeRelH relativeFrom="page">
              <wp14:pctWidth>0</wp14:pctWidth>
            </wp14:sizeRelH>
            <wp14:sizeRelV relativeFrom="page">
              <wp14:pctHeight>0</wp14:pctHeight>
            </wp14:sizeRelV>
          </wp:anchor>
        </w:drawing>
      </w:r>
    </w:p>
    <w:p w14:paraId="64DAAC10"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3407DE32"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2CE3EBB9"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3ED6DD97"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53FFCB56"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17288826"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08FBCE7C" w14:textId="77777777" w:rsidR="00B73660" w:rsidRPr="00B73660" w:rsidRDefault="00B73660" w:rsidP="00C961BF">
      <w:pPr>
        <w:spacing w:beforeLines="20" w:before="48" w:afterLines="20" w:after="48" w:line="276" w:lineRule="auto"/>
        <w:jc w:val="both"/>
        <w:rPr>
          <w:rFonts w:ascii="Arial" w:hAnsi="Arial" w:cs="Arial"/>
          <w:sz w:val="24"/>
          <w:szCs w:val="24"/>
        </w:rPr>
      </w:pPr>
      <w:r w:rsidRPr="00B73660">
        <w:rPr>
          <w:rFonts w:ascii="Arial" w:hAnsi="Arial" w:cs="Arial"/>
          <w:sz w:val="24"/>
          <w:szCs w:val="24"/>
        </w:rPr>
        <w:t xml:space="preserve">α = 5% </w:t>
      </w:r>
      <w:proofErr w:type="gramStart"/>
      <w:r w:rsidRPr="00B73660">
        <w:rPr>
          <w:rFonts w:ascii="Arial" w:hAnsi="Arial" w:cs="Arial"/>
          <w:sz w:val="24"/>
          <w:szCs w:val="24"/>
        </w:rPr>
        <w:t>i.e.</w:t>
      </w:r>
      <w:proofErr w:type="gramEnd"/>
      <w:r w:rsidRPr="00B73660">
        <w:rPr>
          <w:rFonts w:ascii="Arial" w:hAnsi="Arial" w:cs="Arial"/>
          <w:sz w:val="24"/>
          <w:szCs w:val="24"/>
        </w:rPr>
        <w:t xml:space="preserve"> α = 0.05</w:t>
      </w:r>
    </w:p>
    <w:p w14:paraId="3F2D12C2" w14:textId="77777777" w:rsidR="00B73660" w:rsidRPr="00B73660" w:rsidRDefault="00B73660" w:rsidP="00C961BF">
      <w:pPr>
        <w:spacing w:beforeLines="20" w:before="48" w:afterLines="20" w:after="48" w:line="276" w:lineRule="auto"/>
        <w:jc w:val="both"/>
        <w:rPr>
          <w:rFonts w:ascii="Arial" w:hAnsi="Arial" w:cs="Arial"/>
          <w:sz w:val="24"/>
          <w:szCs w:val="24"/>
        </w:rPr>
      </w:pPr>
      <w:r w:rsidRPr="00B73660">
        <w:rPr>
          <w:rFonts w:ascii="Arial" w:hAnsi="Arial" w:cs="Arial"/>
          <w:sz w:val="24"/>
          <w:szCs w:val="24"/>
        </w:rPr>
        <w:t>p = 0.577</w:t>
      </w:r>
    </w:p>
    <w:p w14:paraId="3F3580A8" w14:textId="1A252E5A" w:rsidR="00B73660" w:rsidRPr="00B73660" w:rsidRDefault="006F7057" w:rsidP="00C961BF">
      <w:pPr>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B73660" w:rsidRPr="00B73660">
        <w:rPr>
          <w:rFonts w:ascii="Arial" w:hAnsi="Arial" w:cs="Arial"/>
          <w:sz w:val="24"/>
          <w:szCs w:val="24"/>
        </w:rPr>
        <w:t>Since, p (0.577) &gt; α (0.05) so we accept H0 at 5% level of significance.</w:t>
      </w:r>
    </w:p>
    <w:p w14:paraId="02958141" w14:textId="77777777" w:rsidR="00B73660" w:rsidRPr="00B73660" w:rsidRDefault="00B73660" w:rsidP="00C961BF">
      <w:pPr>
        <w:spacing w:beforeLines="20" w:before="48" w:afterLines="20" w:after="48" w:line="276" w:lineRule="auto"/>
        <w:jc w:val="both"/>
        <w:rPr>
          <w:rFonts w:ascii="Arial" w:hAnsi="Arial" w:cs="Arial"/>
          <w:sz w:val="24"/>
          <w:szCs w:val="24"/>
        </w:rPr>
      </w:pPr>
      <w:r w:rsidRPr="00B73660">
        <w:rPr>
          <w:rFonts w:ascii="Arial" w:hAnsi="Arial" w:cs="Arial"/>
          <w:sz w:val="24"/>
          <w:szCs w:val="24"/>
        </w:rPr>
        <w:t>Therefore, we are 95% sure that there is no significant difference between the mean yields of manure I and manure II.</w:t>
      </w:r>
    </w:p>
    <w:p w14:paraId="3C8C5462"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6E8E0F2A"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5AE8ADC0"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2B5E8361"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63E2F7E7" w14:textId="77777777" w:rsidR="00C961BF" w:rsidRDefault="00C961BF" w:rsidP="00BA3BCF">
      <w:pPr>
        <w:spacing w:beforeLines="20" w:before="48" w:afterLines="20" w:after="48" w:line="276" w:lineRule="auto"/>
        <w:jc w:val="both"/>
        <w:rPr>
          <w:rFonts w:ascii="Arial" w:hAnsi="Arial" w:cs="Arial"/>
          <w:sz w:val="24"/>
          <w:szCs w:val="24"/>
        </w:rPr>
      </w:pPr>
    </w:p>
    <w:p w14:paraId="154D46B1" w14:textId="0CFBEBB3"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lastRenderedPageBreak/>
        <w:t>Practical No 4</w:t>
      </w:r>
      <w:r w:rsidR="006F7057">
        <w:rPr>
          <w:rFonts w:ascii="Arial" w:hAnsi="Arial" w:cs="Arial"/>
          <w:sz w:val="24"/>
          <w:szCs w:val="24"/>
        </w:rPr>
        <w:t xml:space="preserve">                                                          </w:t>
      </w:r>
      <w:r w:rsidR="00505A80">
        <w:rPr>
          <w:rFonts w:ascii="Arial" w:hAnsi="Arial" w:cs="Arial"/>
          <w:sz w:val="24"/>
          <w:szCs w:val="24"/>
        </w:rPr>
        <w:t xml:space="preserve">                              </w:t>
      </w:r>
      <w:r w:rsidR="006F7057">
        <w:rPr>
          <w:rFonts w:ascii="Arial" w:hAnsi="Arial" w:cs="Arial"/>
          <w:sz w:val="24"/>
          <w:szCs w:val="24"/>
        </w:rPr>
        <w:t xml:space="preserve"> </w:t>
      </w:r>
      <w:proofErr w:type="gramStart"/>
      <w:r w:rsidR="006F7057">
        <w:rPr>
          <w:rFonts w:ascii="Arial" w:hAnsi="Arial" w:cs="Arial"/>
          <w:sz w:val="24"/>
          <w:szCs w:val="24"/>
        </w:rPr>
        <w:t>Date:-</w:t>
      </w:r>
      <w:proofErr w:type="gramEnd"/>
      <w:r w:rsidR="006F7057">
        <w:rPr>
          <w:rFonts w:ascii="Arial" w:hAnsi="Arial" w:cs="Arial"/>
          <w:sz w:val="24"/>
          <w:szCs w:val="24"/>
        </w:rPr>
        <w:t xml:space="preserve">  </w:t>
      </w:r>
      <w:r w:rsidR="00505A80">
        <w:rPr>
          <w:rFonts w:ascii="Arial" w:hAnsi="Arial" w:cs="Arial"/>
          <w:sz w:val="24"/>
          <w:szCs w:val="24"/>
        </w:rPr>
        <w:t>June/2</w:t>
      </w:r>
      <w:r w:rsidR="00505A80">
        <w:rPr>
          <w:rFonts w:ascii="Arial" w:hAnsi="Arial" w:cs="Arial"/>
          <w:sz w:val="24"/>
          <w:szCs w:val="24"/>
        </w:rPr>
        <w:t>1</w:t>
      </w:r>
      <w:r w:rsidR="00505A80">
        <w:rPr>
          <w:rFonts w:ascii="Arial" w:hAnsi="Arial" w:cs="Arial"/>
          <w:sz w:val="24"/>
          <w:szCs w:val="24"/>
        </w:rPr>
        <w:t>/2023</w:t>
      </w:r>
    </w:p>
    <w:p w14:paraId="509DABBF"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Memory capacity of 10 students was tested before and after training, state whether the training was effective or not from the following scores:</w:t>
      </w:r>
    </w:p>
    <w:tbl>
      <w:tblPr>
        <w:tblStyle w:val="TableGrid"/>
        <w:tblW w:w="0" w:type="auto"/>
        <w:tblLook w:val="04A0" w:firstRow="1" w:lastRow="0" w:firstColumn="1" w:lastColumn="0" w:noHBand="0" w:noVBand="1"/>
      </w:tblPr>
      <w:tblGrid>
        <w:gridCol w:w="1202"/>
        <w:gridCol w:w="649"/>
        <w:gridCol w:w="672"/>
        <w:gridCol w:w="813"/>
        <w:gridCol w:w="707"/>
        <w:gridCol w:w="809"/>
        <w:gridCol w:w="809"/>
        <w:gridCol w:w="809"/>
        <w:gridCol w:w="809"/>
        <w:gridCol w:w="809"/>
        <w:gridCol w:w="809"/>
      </w:tblGrid>
      <w:tr w:rsidR="00640A45" w:rsidRPr="00A96772" w14:paraId="642D0EFE" w14:textId="77777777" w:rsidTr="00640A45">
        <w:trPr>
          <w:trHeight w:val="238"/>
        </w:trPr>
        <w:tc>
          <w:tcPr>
            <w:tcW w:w="1202" w:type="dxa"/>
          </w:tcPr>
          <w:p w14:paraId="4BD2A81C"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Roll No.</w:t>
            </w:r>
          </w:p>
        </w:tc>
        <w:tc>
          <w:tcPr>
            <w:tcW w:w="649" w:type="dxa"/>
          </w:tcPr>
          <w:p w14:paraId="6B881F53"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w:t>
            </w:r>
          </w:p>
        </w:tc>
        <w:tc>
          <w:tcPr>
            <w:tcW w:w="672" w:type="dxa"/>
          </w:tcPr>
          <w:p w14:paraId="6026953B"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2</w:t>
            </w:r>
          </w:p>
        </w:tc>
        <w:tc>
          <w:tcPr>
            <w:tcW w:w="813" w:type="dxa"/>
          </w:tcPr>
          <w:p w14:paraId="4337EFCB"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3</w:t>
            </w:r>
          </w:p>
        </w:tc>
        <w:tc>
          <w:tcPr>
            <w:tcW w:w="707" w:type="dxa"/>
          </w:tcPr>
          <w:p w14:paraId="53F72625"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4</w:t>
            </w:r>
          </w:p>
        </w:tc>
        <w:tc>
          <w:tcPr>
            <w:tcW w:w="809" w:type="dxa"/>
          </w:tcPr>
          <w:p w14:paraId="4B7F4CC1"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5</w:t>
            </w:r>
          </w:p>
        </w:tc>
        <w:tc>
          <w:tcPr>
            <w:tcW w:w="809" w:type="dxa"/>
          </w:tcPr>
          <w:p w14:paraId="6DB076DB"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6</w:t>
            </w:r>
          </w:p>
        </w:tc>
        <w:tc>
          <w:tcPr>
            <w:tcW w:w="809" w:type="dxa"/>
          </w:tcPr>
          <w:p w14:paraId="25CC9B3C"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7</w:t>
            </w:r>
          </w:p>
        </w:tc>
        <w:tc>
          <w:tcPr>
            <w:tcW w:w="809" w:type="dxa"/>
          </w:tcPr>
          <w:p w14:paraId="356C0106"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8</w:t>
            </w:r>
          </w:p>
        </w:tc>
        <w:tc>
          <w:tcPr>
            <w:tcW w:w="809" w:type="dxa"/>
          </w:tcPr>
          <w:p w14:paraId="0B700DD0"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9</w:t>
            </w:r>
          </w:p>
        </w:tc>
        <w:tc>
          <w:tcPr>
            <w:tcW w:w="809" w:type="dxa"/>
          </w:tcPr>
          <w:p w14:paraId="64CE94BD"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10</w:t>
            </w:r>
          </w:p>
        </w:tc>
      </w:tr>
      <w:tr w:rsidR="00640A45" w:rsidRPr="00A96772" w14:paraId="50A0D676" w14:textId="77777777" w:rsidTr="00640A45">
        <w:trPr>
          <w:trHeight w:val="427"/>
        </w:trPr>
        <w:tc>
          <w:tcPr>
            <w:tcW w:w="1202" w:type="dxa"/>
          </w:tcPr>
          <w:p w14:paraId="2FA51B8A"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Before training</w:t>
            </w:r>
          </w:p>
        </w:tc>
        <w:tc>
          <w:tcPr>
            <w:tcW w:w="649" w:type="dxa"/>
          </w:tcPr>
          <w:p w14:paraId="6C1E3ADF"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12</w:t>
            </w:r>
          </w:p>
        </w:tc>
        <w:tc>
          <w:tcPr>
            <w:tcW w:w="672" w:type="dxa"/>
          </w:tcPr>
          <w:p w14:paraId="5EC570A0"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14</w:t>
            </w:r>
          </w:p>
        </w:tc>
        <w:tc>
          <w:tcPr>
            <w:tcW w:w="813" w:type="dxa"/>
          </w:tcPr>
          <w:p w14:paraId="577E8E74"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11</w:t>
            </w:r>
          </w:p>
        </w:tc>
        <w:tc>
          <w:tcPr>
            <w:tcW w:w="707" w:type="dxa"/>
          </w:tcPr>
          <w:p w14:paraId="2D2BDA4C"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8</w:t>
            </w:r>
          </w:p>
        </w:tc>
        <w:tc>
          <w:tcPr>
            <w:tcW w:w="809" w:type="dxa"/>
          </w:tcPr>
          <w:p w14:paraId="06626D81"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7</w:t>
            </w:r>
          </w:p>
        </w:tc>
        <w:tc>
          <w:tcPr>
            <w:tcW w:w="809" w:type="dxa"/>
          </w:tcPr>
          <w:p w14:paraId="090FA3D1"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10</w:t>
            </w:r>
          </w:p>
        </w:tc>
        <w:tc>
          <w:tcPr>
            <w:tcW w:w="809" w:type="dxa"/>
          </w:tcPr>
          <w:p w14:paraId="380C3403"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3</w:t>
            </w:r>
          </w:p>
        </w:tc>
        <w:tc>
          <w:tcPr>
            <w:tcW w:w="809" w:type="dxa"/>
          </w:tcPr>
          <w:p w14:paraId="47341B93"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0</w:t>
            </w:r>
          </w:p>
        </w:tc>
        <w:tc>
          <w:tcPr>
            <w:tcW w:w="809" w:type="dxa"/>
          </w:tcPr>
          <w:p w14:paraId="3512B0FE"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5</w:t>
            </w:r>
          </w:p>
        </w:tc>
        <w:tc>
          <w:tcPr>
            <w:tcW w:w="809" w:type="dxa"/>
          </w:tcPr>
          <w:p w14:paraId="291CCAE7"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6</w:t>
            </w:r>
          </w:p>
        </w:tc>
      </w:tr>
      <w:tr w:rsidR="00640A45" w:rsidRPr="00A96772" w14:paraId="6E48D31A" w14:textId="77777777" w:rsidTr="00640A45">
        <w:trPr>
          <w:trHeight w:val="427"/>
        </w:trPr>
        <w:tc>
          <w:tcPr>
            <w:tcW w:w="1202" w:type="dxa"/>
          </w:tcPr>
          <w:p w14:paraId="45503ED7"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After training</w:t>
            </w:r>
          </w:p>
        </w:tc>
        <w:tc>
          <w:tcPr>
            <w:tcW w:w="649" w:type="dxa"/>
          </w:tcPr>
          <w:p w14:paraId="32878D02"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15</w:t>
            </w:r>
          </w:p>
        </w:tc>
        <w:tc>
          <w:tcPr>
            <w:tcW w:w="672" w:type="dxa"/>
          </w:tcPr>
          <w:p w14:paraId="15394378"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16</w:t>
            </w:r>
          </w:p>
        </w:tc>
        <w:tc>
          <w:tcPr>
            <w:tcW w:w="813" w:type="dxa"/>
          </w:tcPr>
          <w:p w14:paraId="50DE1FD8"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10</w:t>
            </w:r>
          </w:p>
        </w:tc>
        <w:tc>
          <w:tcPr>
            <w:tcW w:w="707" w:type="dxa"/>
          </w:tcPr>
          <w:p w14:paraId="747885B8"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7</w:t>
            </w:r>
          </w:p>
        </w:tc>
        <w:tc>
          <w:tcPr>
            <w:tcW w:w="809" w:type="dxa"/>
          </w:tcPr>
          <w:p w14:paraId="4EAEE565"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5</w:t>
            </w:r>
          </w:p>
        </w:tc>
        <w:tc>
          <w:tcPr>
            <w:tcW w:w="809" w:type="dxa"/>
          </w:tcPr>
          <w:p w14:paraId="26A32FC8"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12</w:t>
            </w:r>
          </w:p>
        </w:tc>
        <w:tc>
          <w:tcPr>
            <w:tcW w:w="809" w:type="dxa"/>
          </w:tcPr>
          <w:p w14:paraId="5D6CC832"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10</w:t>
            </w:r>
          </w:p>
        </w:tc>
        <w:tc>
          <w:tcPr>
            <w:tcW w:w="809" w:type="dxa"/>
          </w:tcPr>
          <w:p w14:paraId="31491D60"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2</w:t>
            </w:r>
          </w:p>
        </w:tc>
        <w:tc>
          <w:tcPr>
            <w:tcW w:w="809" w:type="dxa"/>
          </w:tcPr>
          <w:p w14:paraId="5CF8C557"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3</w:t>
            </w:r>
          </w:p>
        </w:tc>
        <w:tc>
          <w:tcPr>
            <w:tcW w:w="809" w:type="dxa"/>
          </w:tcPr>
          <w:p w14:paraId="4EB76FCC"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sz w:val="24"/>
                <w:szCs w:val="24"/>
              </w:rPr>
              <w:t>8</w:t>
            </w:r>
          </w:p>
        </w:tc>
      </w:tr>
    </w:tbl>
    <w:p w14:paraId="7AD77F28" w14:textId="77777777" w:rsidR="00042557" w:rsidRPr="00A96772" w:rsidRDefault="00042557" w:rsidP="00BA3BCF">
      <w:pPr>
        <w:spacing w:beforeLines="20" w:before="48" w:afterLines="20" w:after="48" w:line="276" w:lineRule="auto"/>
        <w:jc w:val="both"/>
        <w:rPr>
          <w:rFonts w:ascii="Arial" w:hAnsi="Arial" w:cs="Arial"/>
          <w:sz w:val="24"/>
          <w:szCs w:val="24"/>
        </w:rPr>
      </w:pPr>
    </w:p>
    <w:p w14:paraId="38362555" w14:textId="7737BBED" w:rsidR="00042557" w:rsidRPr="00A96772" w:rsidRDefault="006F7057" w:rsidP="00BA3BCF">
      <w:pPr>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042557" w:rsidRPr="00A96772">
        <w:rPr>
          <w:rFonts w:ascii="Arial" w:hAnsi="Arial" w:cs="Arial"/>
          <w:sz w:val="24"/>
          <w:szCs w:val="24"/>
        </w:rPr>
        <w:t>Solution:</w:t>
      </w:r>
    </w:p>
    <w:p w14:paraId="1042F4D7" w14:textId="3B1CC12B" w:rsidR="00042557" w:rsidRPr="006F7057" w:rsidRDefault="00042557" w:rsidP="006F7057">
      <w:pPr>
        <w:pStyle w:val="ListParagraph"/>
        <w:numPr>
          <w:ilvl w:val="0"/>
          <w:numId w:val="8"/>
        </w:numPr>
        <w:spacing w:beforeLines="20" w:before="48" w:afterLines="20" w:after="48" w:line="276" w:lineRule="auto"/>
        <w:jc w:val="both"/>
        <w:rPr>
          <w:rFonts w:ascii="Arial" w:hAnsi="Arial" w:cs="Arial"/>
          <w:sz w:val="24"/>
          <w:szCs w:val="24"/>
        </w:rPr>
      </w:pPr>
      <w:r w:rsidRPr="006F7057">
        <w:rPr>
          <w:rFonts w:ascii="Arial" w:hAnsi="Arial" w:cs="Arial"/>
          <w:sz w:val="24"/>
          <w:szCs w:val="24"/>
        </w:rPr>
        <w:t xml:space="preserve">Null Hypothesis: H0: </w:t>
      </w:r>
      <w:proofErr w:type="spellStart"/>
      <w:r w:rsidRPr="006F7057">
        <w:rPr>
          <w:rFonts w:ascii="Arial" w:hAnsi="Arial" w:cs="Arial"/>
          <w:sz w:val="24"/>
          <w:szCs w:val="24"/>
        </w:rPr>
        <w:t>μd</w:t>
      </w:r>
      <w:proofErr w:type="spellEnd"/>
      <w:r w:rsidRPr="006F7057">
        <w:rPr>
          <w:rFonts w:ascii="Arial" w:hAnsi="Arial" w:cs="Arial"/>
          <w:sz w:val="24"/>
          <w:szCs w:val="24"/>
        </w:rPr>
        <w:t>=0(The training was not effective at 5% level of significance.)</w:t>
      </w:r>
    </w:p>
    <w:p w14:paraId="73B7901A" w14:textId="06F8F267" w:rsidR="00042557" w:rsidRPr="006F7057" w:rsidRDefault="006F7057" w:rsidP="006F7057">
      <w:pPr>
        <w:pStyle w:val="ListParagraph"/>
        <w:numPr>
          <w:ilvl w:val="0"/>
          <w:numId w:val="8"/>
        </w:numPr>
        <w:spacing w:beforeLines="20" w:before="48" w:afterLines="20" w:after="48" w:line="276" w:lineRule="auto"/>
        <w:jc w:val="both"/>
        <w:rPr>
          <w:rFonts w:ascii="Arial" w:hAnsi="Arial" w:cs="Arial"/>
          <w:sz w:val="24"/>
          <w:szCs w:val="24"/>
        </w:rPr>
      </w:pPr>
      <w:r>
        <w:rPr>
          <w:rFonts w:ascii="Arial" w:hAnsi="Arial" w:cs="Arial"/>
          <w:sz w:val="24"/>
          <w:szCs w:val="24"/>
        </w:rPr>
        <w:t xml:space="preserve"> </w:t>
      </w:r>
      <w:r w:rsidR="00042557" w:rsidRPr="006F7057">
        <w:rPr>
          <w:rFonts w:ascii="Arial" w:hAnsi="Arial" w:cs="Arial"/>
          <w:sz w:val="24"/>
          <w:szCs w:val="24"/>
        </w:rPr>
        <w:t xml:space="preserve">Alternate Hypothesis: H1: </w:t>
      </w:r>
      <w:proofErr w:type="spellStart"/>
      <w:r w:rsidR="00042557" w:rsidRPr="006F7057">
        <w:rPr>
          <w:rFonts w:ascii="Arial" w:hAnsi="Arial" w:cs="Arial"/>
          <w:sz w:val="24"/>
          <w:szCs w:val="24"/>
        </w:rPr>
        <w:t>μd</w:t>
      </w:r>
      <w:proofErr w:type="spellEnd"/>
      <w:r w:rsidR="00042557" w:rsidRPr="006F7057">
        <w:rPr>
          <w:rFonts w:ascii="Arial" w:hAnsi="Arial" w:cs="Arial"/>
          <w:sz w:val="24"/>
          <w:szCs w:val="24"/>
        </w:rPr>
        <w:t>&lt;0(The training was effective at 5% level of significance.)</w:t>
      </w:r>
    </w:p>
    <w:p w14:paraId="642037E5" w14:textId="77777777" w:rsidR="00042557" w:rsidRPr="00042557" w:rsidRDefault="00042557" w:rsidP="00BA3BCF">
      <w:pPr>
        <w:autoSpaceDE w:val="0"/>
        <w:autoSpaceDN w:val="0"/>
        <w:adjustRightInd w:val="0"/>
        <w:spacing w:after="0" w:line="276" w:lineRule="auto"/>
        <w:jc w:val="both"/>
        <w:rPr>
          <w:rFonts w:ascii="Arial" w:hAnsi="Arial" w:cs="Arial"/>
          <w:sz w:val="24"/>
          <w:szCs w:val="24"/>
        </w:rPr>
      </w:pPr>
    </w:p>
    <w:tbl>
      <w:tblPr>
        <w:tblW w:w="7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64"/>
        <w:gridCol w:w="1515"/>
        <w:gridCol w:w="1009"/>
        <w:gridCol w:w="1009"/>
        <w:gridCol w:w="1423"/>
        <w:gridCol w:w="1469"/>
      </w:tblGrid>
      <w:tr w:rsidR="00042557" w:rsidRPr="00042557" w14:paraId="6BD782CC" w14:textId="77777777">
        <w:trPr>
          <w:cantSplit/>
        </w:trPr>
        <w:tc>
          <w:tcPr>
            <w:tcW w:w="7186" w:type="dxa"/>
            <w:gridSpan w:val="6"/>
            <w:tcBorders>
              <w:top w:val="nil"/>
              <w:left w:val="nil"/>
              <w:bottom w:val="nil"/>
              <w:right w:val="nil"/>
            </w:tcBorders>
            <w:shd w:val="clear" w:color="auto" w:fill="FFFFFF"/>
          </w:tcPr>
          <w:p w14:paraId="430D2F2C"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b/>
                <w:bCs/>
                <w:color w:val="000000"/>
                <w:sz w:val="18"/>
                <w:szCs w:val="18"/>
              </w:rPr>
              <w:t>Paired Samples Statistics</w:t>
            </w:r>
          </w:p>
        </w:tc>
      </w:tr>
      <w:tr w:rsidR="00042557" w:rsidRPr="00042557" w14:paraId="00DA040E" w14:textId="77777777">
        <w:trPr>
          <w:cantSplit/>
        </w:trPr>
        <w:tc>
          <w:tcPr>
            <w:tcW w:w="2278" w:type="dxa"/>
            <w:gridSpan w:val="2"/>
            <w:tcBorders>
              <w:top w:val="single" w:sz="16" w:space="0" w:color="000000"/>
              <w:left w:val="single" w:sz="16" w:space="0" w:color="000000"/>
              <w:bottom w:val="single" w:sz="16" w:space="0" w:color="000000"/>
              <w:right w:val="nil"/>
            </w:tcBorders>
            <w:shd w:val="clear" w:color="auto" w:fill="FFFFFF"/>
          </w:tcPr>
          <w:p w14:paraId="45C1C7D1"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tcBorders>
            <w:shd w:val="clear" w:color="auto" w:fill="FFFFFF"/>
          </w:tcPr>
          <w:p w14:paraId="361B7292"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Mean</w:t>
            </w:r>
          </w:p>
        </w:tc>
        <w:tc>
          <w:tcPr>
            <w:tcW w:w="1009" w:type="dxa"/>
            <w:tcBorders>
              <w:top w:val="single" w:sz="16" w:space="0" w:color="000000"/>
              <w:bottom w:val="single" w:sz="16" w:space="0" w:color="000000"/>
            </w:tcBorders>
            <w:shd w:val="clear" w:color="auto" w:fill="FFFFFF"/>
          </w:tcPr>
          <w:p w14:paraId="5607161E"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N</w:t>
            </w:r>
          </w:p>
        </w:tc>
        <w:tc>
          <w:tcPr>
            <w:tcW w:w="1422" w:type="dxa"/>
            <w:tcBorders>
              <w:top w:val="single" w:sz="16" w:space="0" w:color="000000"/>
              <w:bottom w:val="single" w:sz="16" w:space="0" w:color="000000"/>
            </w:tcBorders>
            <w:shd w:val="clear" w:color="auto" w:fill="FFFFFF"/>
          </w:tcPr>
          <w:p w14:paraId="68E856E3"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Std. Deviation</w:t>
            </w:r>
          </w:p>
        </w:tc>
        <w:tc>
          <w:tcPr>
            <w:tcW w:w="1468" w:type="dxa"/>
            <w:tcBorders>
              <w:top w:val="single" w:sz="16" w:space="0" w:color="000000"/>
              <w:bottom w:val="single" w:sz="16" w:space="0" w:color="000000"/>
              <w:right w:val="single" w:sz="16" w:space="0" w:color="000000"/>
            </w:tcBorders>
            <w:shd w:val="clear" w:color="auto" w:fill="FFFFFF"/>
          </w:tcPr>
          <w:p w14:paraId="345A2213"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Std. Error Mean</w:t>
            </w:r>
          </w:p>
        </w:tc>
      </w:tr>
      <w:tr w:rsidR="00042557" w:rsidRPr="00042557" w14:paraId="75C8375D" w14:textId="77777777">
        <w:trPr>
          <w:cantSplit/>
        </w:trPr>
        <w:tc>
          <w:tcPr>
            <w:tcW w:w="764" w:type="dxa"/>
            <w:vMerge w:val="restart"/>
            <w:tcBorders>
              <w:top w:val="single" w:sz="16" w:space="0" w:color="000000"/>
              <w:left w:val="single" w:sz="16" w:space="0" w:color="000000"/>
              <w:bottom w:val="single" w:sz="16" w:space="0" w:color="000000"/>
              <w:right w:val="nil"/>
            </w:tcBorders>
            <w:shd w:val="clear" w:color="auto" w:fill="FFFFFF"/>
            <w:vAlign w:val="center"/>
          </w:tcPr>
          <w:p w14:paraId="46DA35B2"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Pair 1</w:t>
            </w:r>
          </w:p>
        </w:tc>
        <w:tc>
          <w:tcPr>
            <w:tcW w:w="1514" w:type="dxa"/>
            <w:tcBorders>
              <w:top w:val="single" w:sz="16" w:space="0" w:color="000000"/>
              <w:left w:val="nil"/>
              <w:bottom w:val="nil"/>
              <w:right w:val="single" w:sz="16" w:space="0" w:color="000000"/>
            </w:tcBorders>
            <w:shd w:val="clear" w:color="auto" w:fill="FFFFFF"/>
            <w:vAlign w:val="center"/>
          </w:tcPr>
          <w:p w14:paraId="3C4AD8BD"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proofErr w:type="spellStart"/>
            <w:r w:rsidRPr="00042557">
              <w:rPr>
                <w:rFonts w:ascii="Arial" w:hAnsi="Arial" w:cs="Arial"/>
                <w:color w:val="000000"/>
                <w:sz w:val="18"/>
                <w:szCs w:val="18"/>
              </w:rPr>
              <w:t>BeforeTraining</w:t>
            </w:r>
            <w:proofErr w:type="spellEnd"/>
          </w:p>
        </w:tc>
        <w:tc>
          <w:tcPr>
            <w:tcW w:w="1009" w:type="dxa"/>
            <w:tcBorders>
              <w:top w:val="single" w:sz="16" w:space="0" w:color="000000"/>
              <w:left w:val="single" w:sz="16" w:space="0" w:color="000000"/>
              <w:bottom w:val="nil"/>
            </w:tcBorders>
            <w:shd w:val="clear" w:color="auto" w:fill="FFFFFF"/>
            <w:vAlign w:val="center"/>
          </w:tcPr>
          <w:p w14:paraId="1E699F42"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7.60</w:t>
            </w:r>
          </w:p>
        </w:tc>
        <w:tc>
          <w:tcPr>
            <w:tcW w:w="1009" w:type="dxa"/>
            <w:tcBorders>
              <w:top w:val="single" w:sz="16" w:space="0" w:color="000000"/>
              <w:bottom w:val="nil"/>
            </w:tcBorders>
            <w:shd w:val="clear" w:color="auto" w:fill="FFFFFF"/>
            <w:vAlign w:val="center"/>
          </w:tcPr>
          <w:p w14:paraId="550F5D39"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10</w:t>
            </w:r>
          </w:p>
        </w:tc>
        <w:tc>
          <w:tcPr>
            <w:tcW w:w="1422" w:type="dxa"/>
            <w:tcBorders>
              <w:top w:val="single" w:sz="16" w:space="0" w:color="000000"/>
              <w:bottom w:val="nil"/>
            </w:tcBorders>
            <w:shd w:val="clear" w:color="auto" w:fill="FFFFFF"/>
            <w:vAlign w:val="center"/>
          </w:tcPr>
          <w:p w14:paraId="49784107"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4.300</w:t>
            </w:r>
          </w:p>
        </w:tc>
        <w:tc>
          <w:tcPr>
            <w:tcW w:w="1468" w:type="dxa"/>
            <w:tcBorders>
              <w:top w:val="single" w:sz="16" w:space="0" w:color="000000"/>
              <w:bottom w:val="nil"/>
              <w:right w:val="single" w:sz="16" w:space="0" w:color="000000"/>
            </w:tcBorders>
            <w:shd w:val="clear" w:color="auto" w:fill="FFFFFF"/>
            <w:vAlign w:val="center"/>
          </w:tcPr>
          <w:p w14:paraId="256383E9"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1.360</w:t>
            </w:r>
          </w:p>
        </w:tc>
      </w:tr>
      <w:tr w:rsidR="00042557" w:rsidRPr="00042557" w14:paraId="1E175DA5" w14:textId="77777777">
        <w:trPr>
          <w:cantSplit/>
        </w:trPr>
        <w:tc>
          <w:tcPr>
            <w:tcW w:w="764" w:type="dxa"/>
            <w:vMerge/>
            <w:tcBorders>
              <w:top w:val="single" w:sz="16" w:space="0" w:color="000000"/>
              <w:left w:val="single" w:sz="16" w:space="0" w:color="000000"/>
              <w:bottom w:val="single" w:sz="16" w:space="0" w:color="000000"/>
              <w:right w:val="nil"/>
            </w:tcBorders>
            <w:shd w:val="clear" w:color="auto" w:fill="FFFFFF"/>
            <w:vAlign w:val="center"/>
          </w:tcPr>
          <w:p w14:paraId="1D00F40E" w14:textId="77777777" w:rsidR="00042557" w:rsidRPr="00042557" w:rsidRDefault="00042557" w:rsidP="00BA3BCF">
            <w:pPr>
              <w:autoSpaceDE w:val="0"/>
              <w:autoSpaceDN w:val="0"/>
              <w:adjustRightInd w:val="0"/>
              <w:spacing w:after="0" w:line="276" w:lineRule="auto"/>
              <w:jc w:val="both"/>
              <w:rPr>
                <w:rFonts w:ascii="Arial" w:hAnsi="Arial" w:cs="Arial"/>
                <w:color w:val="000000"/>
                <w:sz w:val="18"/>
                <w:szCs w:val="18"/>
              </w:rPr>
            </w:pPr>
          </w:p>
        </w:tc>
        <w:tc>
          <w:tcPr>
            <w:tcW w:w="1514" w:type="dxa"/>
            <w:tcBorders>
              <w:top w:val="nil"/>
              <w:left w:val="nil"/>
              <w:bottom w:val="single" w:sz="16" w:space="0" w:color="000000"/>
              <w:right w:val="single" w:sz="16" w:space="0" w:color="000000"/>
            </w:tcBorders>
            <w:shd w:val="clear" w:color="auto" w:fill="FFFFFF"/>
            <w:vAlign w:val="center"/>
          </w:tcPr>
          <w:p w14:paraId="489F8DEF"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proofErr w:type="spellStart"/>
            <w:r w:rsidRPr="00042557">
              <w:rPr>
                <w:rFonts w:ascii="Arial" w:hAnsi="Arial" w:cs="Arial"/>
                <w:color w:val="000000"/>
                <w:sz w:val="18"/>
                <w:szCs w:val="18"/>
              </w:rPr>
              <w:t>AfterTrainnig</w:t>
            </w:r>
            <w:proofErr w:type="spellEnd"/>
          </w:p>
        </w:tc>
        <w:tc>
          <w:tcPr>
            <w:tcW w:w="1009" w:type="dxa"/>
            <w:tcBorders>
              <w:top w:val="nil"/>
              <w:left w:val="single" w:sz="16" w:space="0" w:color="000000"/>
              <w:bottom w:val="single" w:sz="16" w:space="0" w:color="000000"/>
            </w:tcBorders>
            <w:shd w:val="clear" w:color="auto" w:fill="FFFFFF"/>
            <w:vAlign w:val="center"/>
          </w:tcPr>
          <w:p w14:paraId="2C14E34A"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8.80</w:t>
            </w:r>
          </w:p>
        </w:tc>
        <w:tc>
          <w:tcPr>
            <w:tcW w:w="1009" w:type="dxa"/>
            <w:tcBorders>
              <w:top w:val="nil"/>
              <w:bottom w:val="single" w:sz="16" w:space="0" w:color="000000"/>
            </w:tcBorders>
            <w:shd w:val="clear" w:color="auto" w:fill="FFFFFF"/>
            <w:vAlign w:val="center"/>
          </w:tcPr>
          <w:p w14:paraId="38606314"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10</w:t>
            </w:r>
          </w:p>
        </w:tc>
        <w:tc>
          <w:tcPr>
            <w:tcW w:w="1422" w:type="dxa"/>
            <w:tcBorders>
              <w:top w:val="nil"/>
              <w:bottom w:val="single" w:sz="16" w:space="0" w:color="000000"/>
            </w:tcBorders>
            <w:shd w:val="clear" w:color="auto" w:fill="FFFFFF"/>
            <w:vAlign w:val="center"/>
          </w:tcPr>
          <w:p w14:paraId="64C5BDE5"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4.733</w:t>
            </w:r>
          </w:p>
        </w:tc>
        <w:tc>
          <w:tcPr>
            <w:tcW w:w="1468" w:type="dxa"/>
            <w:tcBorders>
              <w:top w:val="nil"/>
              <w:bottom w:val="single" w:sz="16" w:space="0" w:color="000000"/>
              <w:right w:val="single" w:sz="16" w:space="0" w:color="000000"/>
            </w:tcBorders>
            <w:shd w:val="clear" w:color="auto" w:fill="FFFFFF"/>
            <w:vAlign w:val="center"/>
          </w:tcPr>
          <w:p w14:paraId="1112ECE9"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1.497</w:t>
            </w:r>
          </w:p>
        </w:tc>
      </w:tr>
    </w:tbl>
    <w:p w14:paraId="017042DC" w14:textId="77777777" w:rsidR="00042557" w:rsidRPr="00042557" w:rsidRDefault="00042557" w:rsidP="00BA3BCF">
      <w:pPr>
        <w:autoSpaceDE w:val="0"/>
        <w:autoSpaceDN w:val="0"/>
        <w:adjustRightInd w:val="0"/>
        <w:spacing w:after="0" w:line="276" w:lineRule="auto"/>
        <w:jc w:val="both"/>
        <w:rPr>
          <w:rFonts w:ascii="Arial" w:hAnsi="Arial" w:cs="Arial"/>
          <w:sz w:val="24"/>
          <w:szCs w:val="24"/>
        </w:rPr>
      </w:pPr>
    </w:p>
    <w:p w14:paraId="4AC1A313" w14:textId="77777777" w:rsidR="00042557" w:rsidRPr="00042557" w:rsidRDefault="00042557" w:rsidP="00BA3BCF">
      <w:pPr>
        <w:autoSpaceDE w:val="0"/>
        <w:autoSpaceDN w:val="0"/>
        <w:adjustRightInd w:val="0"/>
        <w:spacing w:after="0" w:line="276" w:lineRule="auto"/>
        <w:jc w:val="both"/>
        <w:rPr>
          <w:rFonts w:ascii="Arial" w:hAnsi="Arial" w:cs="Arial"/>
          <w:sz w:val="24"/>
          <w:szCs w:val="24"/>
        </w:rPr>
      </w:pPr>
    </w:p>
    <w:tbl>
      <w:tblPr>
        <w:tblW w:w="6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65"/>
        <w:gridCol w:w="2448"/>
        <w:gridCol w:w="1009"/>
        <w:gridCol w:w="1209"/>
        <w:gridCol w:w="1009"/>
      </w:tblGrid>
      <w:tr w:rsidR="00042557" w:rsidRPr="00042557" w14:paraId="098EF0D1" w14:textId="77777777">
        <w:trPr>
          <w:cantSplit/>
        </w:trPr>
        <w:tc>
          <w:tcPr>
            <w:tcW w:w="6437" w:type="dxa"/>
            <w:gridSpan w:val="5"/>
            <w:tcBorders>
              <w:top w:val="nil"/>
              <w:left w:val="nil"/>
              <w:bottom w:val="nil"/>
              <w:right w:val="nil"/>
            </w:tcBorders>
            <w:shd w:val="clear" w:color="auto" w:fill="FFFFFF"/>
          </w:tcPr>
          <w:p w14:paraId="0199EFBE"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b/>
                <w:bCs/>
                <w:color w:val="000000"/>
                <w:sz w:val="18"/>
                <w:szCs w:val="18"/>
              </w:rPr>
              <w:t>Paired Samples Correlations</w:t>
            </w:r>
          </w:p>
        </w:tc>
      </w:tr>
      <w:tr w:rsidR="00042557" w:rsidRPr="00042557" w14:paraId="667A90E9" w14:textId="77777777">
        <w:trPr>
          <w:cantSplit/>
        </w:trPr>
        <w:tc>
          <w:tcPr>
            <w:tcW w:w="3211" w:type="dxa"/>
            <w:gridSpan w:val="2"/>
            <w:tcBorders>
              <w:top w:val="single" w:sz="16" w:space="0" w:color="000000"/>
              <w:left w:val="single" w:sz="16" w:space="0" w:color="000000"/>
              <w:bottom w:val="single" w:sz="16" w:space="0" w:color="000000"/>
              <w:right w:val="nil"/>
            </w:tcBorders>
            <w:shd w:val="clear" w:color="auto" w:fill="FFFFFF"/>
          </w:tcPr>
          <w:p w14:paraId="4BB93C85"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tcBorders>
            <w:shd w:val="clear" w:color="auto" w:fill="FFFFFF"/>
          </w:tcPr>
          <w:p w14:paraId="1C53A14F"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N</w:t>
            </w:r>
          </w:p>
        </w:tc>
        <w:tc>
          <w:tcPr>
            <w:tcW w:w="1208" w:type="dxa"/>
            <w:tcBorders>
              <w:top w:val="single" w:sz="16" w:space="0" w:color="000000"/>
              <w:bottom w:val="single" w:sz="16" w:space="0" w:color="000000"/>
            </w:tcBorders>
            <w:shd w:val="clear" w:color="auto" w:fill="FFFFFF"/>
          </w:tcPr>
          <w:p w14:paraId="4F600D8B"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Correlation</w:t>
            </w:r>
          </w:p>
        </w:tc>
        <w:tc>
          <w:tcPr>
            <w:tcW w:w="1009" w:type="dxa"/>
            <w:tcBorders>
              <w:top w:val="single" w:sz="16" w:space="0" w:color="000000"/>
              <w:bottom w:val="single" w:sz="16" w:space="0" w:color="000000"/>
              <w:right w:val="single" w:sz="16" w:space="0" w:color="000000"/>
            </w:tcBorders>
            <w:shd w:val="clear" w:color="auto" w:fill="FFFFFF"/>
          </w:tcPr>
          <w:p w14:paraId="32F47007"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Sig.</w:t>
            </w:r>
          </w:p>
        </w:tc>
      </w:tr>
      <w:tr w:rsidR="00042557" w:rsidRPr="00042557" w14:paraId="5640F66E" w14:textId="77777777">
        <w:trPr>
          <w:cantSplit/>
        </w:trPr>
        <w:tc>
          <w:tcPr>
            <w:tcW w:w="764" w:type="dxa"/>
            <w:tcBorders>
              <w:top w:val="single" w:sz="16" w:space="0" w:color="000000"/>
              <w:left w:val="single" w:sz="16" w:space="0" w:color="000000"/>
              <w:bottom w:val="single" w:sz="16" w:space="0" w:color="000000"/>
              <w:right w:val="nil"/>
            </w:tcBorders>
            <w:shd w:val="clear" w:color="auto" w:fill="FFFFFF"/>
            <w:vAlign w:val="center"/>
          </w:tcPr>
          <w:p w14:paraId="071628B8"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Pair 1</w:t>
            </w:r>
          </w:p>
        </w:tc>
        <w:tc>
          <w:tcPr>
            <w:tcW w:w="2447" w:type="dxa"/>
            <w:tcBorders>
              <w:top w:val="single" w:sz="16" w:space="0" w:color="000000"/>
              <w:left w:val="nil"/>
              <w:bottom w:val="single" w:sz="16" w:space="0" w:color="000000"/>
              <w:right w:val="single" w:sz="16" w:space="0" w:color="000000"/>
            </w:tcBorders>
            <w:shd w:val="clear" w:color="auto" w:fill="FFFFFF"/>
            <w:vAlign w:val="center"/>
          </w:tcPr>
          <w:p w14:paraId="7824C7CC"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proofErr w:type="spellStart"/>
            <w:r w:rsidRPr="00042557">
              <w:rPr>
                <w:rFonts w:ascii="Arial" w:hAnsi="Arial" w:cs="Arial"/>
                <w:color w:val="000000"/>
                <w:sz w:val="18"/>
                <w:szCs w:val="18"/>
              </w:rPr>
              <w:t>BeforeTraining</w:t>
            </w:r>
            <w:proofErr w:type="spellEnd"/>
            <w:r w:rsidRPr="00042557">
              <w:rPr>
                <w:rFonts w:ascii="Arial" w:hAnsi="Arial" w:cs="Arial"/>
                <w:color w:val="000000"/>
                <w:sz w:val="18"/>
                <w:szCs w:val="18"/>
              </w:rPr>
              <w:t xml:space="preserve"> &amp; </w:t>
            </w:r>
            <w:proofErr w:type="spellStart"/>
            <w:r w:rsidRPr="00042557">
              <w:rPr>
                <w:rFonts w:ascii="Arial" w:hAnsi="Arial" w:cs="Arial"/>
                <w:color w:val="000000"/>
                <w:sz w:val="18"/>
                <w:szCs w:val="18"/>
              </w:rPr>
              <w:t>AfterTrainnig</w:t>
            </w:r>
            <w:proofErr w:type="spellEnd"/>
          </w:p>
        </w:tc>
        <w:tc>
          <w:tcPr>
            <w:tcW w:w="1009" w:type="dxa"/>
            <w:tcBorders>
              <w:top w:val="single" w:sz="16" w:space="0" w:color="000000"/>
              <w:left w:val="single" w:sz="16" w:space="0" w:color="000000"/>
              <w:bottom w:val="single" w:sz="16" w:space="0" w:color="000000"/>
            </w:tcBorders>
            <w:shd w:val="clear" w:color="auto" w:fill="FFFFFF"/>
            <w:vAlign w:val="center"/>
          </w:tcPr>
          <w:p w14:paraId="3611DCB7"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10</w:t>
            </w:r>
          </w:p>
        </w:tc>
        <w:tc>
          <w:tcPr>
            <w:tcW w:w="1208" w:type="dxa"/>
            <w:tcBorders>
              <w:top w:val="single" w:sz="16" w:space="0" w:color="000000"/>
              <w:bottom w:val="single" w:sz="16" w:space="0" w:color="000000"/>
            </w:tcBorders>
            <w:shd w:val="clear" w:color="auto" w:fill="FFFFFF"/>
            <w:vAlign w:val="center"/>
          </w:tcPr>
          <w:p w14:paraId="664D18D8"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.815</w:t>
            </w:r>
          </w:p>
        </w:tc>
        <w:tc>
          <w:tcPr>
            <w:tcW w:w="1009" w:type="dxa"/>
            <w:tcBorders>
              <w:top w:val="single" w:sz="16" w:space="0" w:color="000000"/>
              <w:bottom w:val="single" w:sz="16" w:space="0" w:color="000000"/>
              <w:right w:val="single" w:sz="16" w:space="0" w:color="000000"/>
            </w:tcBorders>
            <w:shd w:val="clear" w:color="auto" w:fill="FFFFFF"/>
            <w:vAlign w:val="center"/>
          </w:tcPr>
          <w:p w14:paraId="36BEF16F" w14:textId="77777777" w:rsidR="00042557" w:rsidRPr="00042557" w:rsidRDefault="00042557" w:rsidP="00BA3BCF">
            <w:pPr>
              <w:autoSpaceDE w:val="0"/>
              <w:autoSpaceDN w:val="0"/>
              <w:adjustRightInd w:val="0"/>
              <w:spacing w:after="0" w:line="276" w:lineRule="auto"/>
              <w:ind w:left="60" w:right="60"/>
              <w:jc w:val="both"/>
              <w:rPr>
                <w:rFonts w:ascii="Arial" w:hAnsi="Arial" w:cs="Arial"/>
                <w:color w:val="000000"/>
                <w:sz w:val="18"/>
                <w:szCs w:val="18"/>
              </w:rPr>
            </w:pPr>
            <w:r w:rsidRPr="00042557">
              <w:rPr>
                <w:rFonts w:ascii="Arial" w:hAnsi="Arial" w:cs="Arial"/>
                <w:color w:val="000000"/>
                <w:sz w:val="18"/>
                <w:szCs w:val="18"/>
              </w:rPr>
              <w:t>.004</w:t>
            </w:r>
          </w:p>
        </w:tc>
      </w:tr>
    </w:tbl>
    <w:p w14:paraId="153AC244" w14:textId="77777777" w:rsidR="00042557" w:rsidRPr="00042557" w:rsidRDefault="00042557" w:rsidP="00BA3BCF">
      <w:pPr>
        <w:autoSpaceDE w:val="0"/>
        <w:autoSpaceDN w:val="0"/>
        <w:adjustRightInd w:val="0"/>
        <w:spacing w:after="0" w:line="276" w:lineRule="auto"/>
        <w:jc w:val="both"/>
        <w:rPr>
          <w:rFonts w:ascii="Arial" w:hAnsi="Arial" w:cs="Arial"/>
          <w:sz w:val="24"/>
          <w:szCs w:val="24"/>
        </w:rPr>
      </w:pPr>
    </w:p>
    <w:p w14:paraId="0A3B5830" w14:textId="77777777" w:rsidR="00042557" w:rsidRPr="00A96772" w:rsidRDefault="00042557" w:rsidP="00BA3BCF">
      <w:pPr>
        <w:spacing w:beforeLines="20" w:before="48" w:afterLines="20" w:after="48" w:line="276" w:lineRule="auto"/>
        <w:jc w:val="both"/>
        <w:rPr>
          <w:rFonts w:ascii="Arial" w:hAnsi="Arial" w:cs="Arial"/>
          <w:sz w:val="24"/>
          <w:szCs w:val="24"/>
        </w:rPr>
      </w:pPr>
      <w:r w:rsidRPr="00A96772">
        <w:rPr>
          <w:rFonts w:ascii="Arial" w:hAnsi="Arial" w:cs="Arial"/>
          <w:noProof/>
          <w:sz w:val="24"/>
          <w:szCs w:val="24"/>
        </w:rPr>
        <w:drawing>
          <wp:inline distT="0" distB="0" distL="0" distR="0" wp14:anchorId="46E798B6" wp14:editId="3DDA5123">
            <wp:extent cx="6393615" cy="1052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12306" cy="1055701"/>
                    </a:xfrm>
                    <a:prstGeom prst="rect">
                      <a:avLst/>
                    </a:prstGeom>
                  </pic:spPr>
                </pic:pic>
              </a:graphicData>
            </a:graphic>
          </wp:inline>
        </w:drawing>
      </w:r>
    </w:p>
    <w:p w14:paraId="21B2E6BB" w14:textId="77777777" w:rsidR="00640A45" w:rsidRPr="00A96772" w:rsidRDefault="00640A45" w:rsidP="00BA3BCF">
      <w:pPr>
        <w:autoSpaceDE w:val="0"/>
        <w:autoSpaceDN w:val="0"/>
        <w:adjustRightInd w:val="0"/>
        <w:spacing w:beforeLines="20" w:before="48" w:afterLines="20" w:after="48" w:line="276" w:lineRule="auto"/>
        <w:jc w:val="both"/>
        <w:rPr>
          <w:rFonts w:ascii="Arial" w:hAnsi="Arial" w:cs="Arial"/>
          <w:sz w:val="24"/>
          <w:szCs w:val="24"/>
        </w:rPr>
      </w:pPr>
    </w:p>
    <w:p w14:paraId="674A5DBC" w14:textId="77777777" w:rsidR="008A54D8" w:rsidRPr="00A96772" w:rsidRDefault="00042557" w:rsidP="00C961BF">
      <w:pPr>
        <w:autoSpaceDE w:val="0"/>
        <w:autoSpaceDN w:val="0"/>
        <w:adjustRightInd w:val="0"/>
        <w:spacing w:beforeLines="20" w:before="48" w:afterLines="20" w:after="48" w:line="276" w:lineRule="auto"/>
        <w:jc w:val="both"/>
        <w:rPr>
          <w:rFonts w:ascii="Arial" w:hAnsi="Arial" w:cs="Arial"/>
          <w:sz w:val="24"/>
          <w:szCs w:val="24"/>
        </w:rPr>
      </w:pPr>
      <w:r w:rsidRPr="00A96772">
        <w:rPr>
          <w:rFonts w:ascii="Arial" w:hAnsi="Arial" w:cs="Arial"/>
          <w:sz w:val="24"/>
          <w:szCs w:val="24"/>
        </w:rPr>
        <w:t xml:space="preserve">α= 5% </w:t>
      </w:r>
      <w:proofErr w:type="gramStart"/>
      <w:r w:rsidRPr="00A96772">
        <w:rPr>
          <w:rFonts w:ascii="Arial" w:hAnsi="Arial" w:cs="Arial"/>
          <w:sz w:val="24"/>
          <w:szCs w:val="24"/>
        </w:rPr>
        <w:t>i.e.</w:t>
      </w:r>
      <w:proofErr w:type="gramEnd"/>
      <w:r w:rsidRPr="00A96772">
        <w:rPr>
          <w:rFonts w:ascii="Arial" w:hAnsi="Arial" w:cs="Arial"/>
          <w:sz w:val="24"/>
          <w:szCs w:val="24"/>
        </w:rPr>
        <w:t xml:space="preserve"> 0.05</w:t>
      </w:r>
    </w:p>
    <w:p w14:paraId="2AFAF247" w14:textId="77777777" w:rsidR="00042557" w:rsidRPr="00A96772" w:rsidRDefault="00042557" w:rsidP="00C961BF">
      <w:pPr>
        <w:autoSpaceDE w:val="0"/>
        <w:autoSpaceDN w:val="0"/>
        <w:adjustRightInd w:val="0"/>
        <w:spacing w:beforeLines="20" w:before="48" w:afterLines="20" w:after="48" w:line="276" w:lineRule="auto"/>
        <w:jc w:val="both"/>
        <w:rPr>
          <w:rFonts w:ascii="Arial" w:hAnsi="Arial" w:cs="Arial"/>
          <w:sz w:val="24"/>
          <w:szCs w:val="24"/>
        </w:rPr>
      </w:pPr>
      <w:r w:rsidRPr="00A96772">
        <w:rPr>
          <w:rFonts w:ascii="Arial" w:hAnsi="Arial" w:cs="Arial"/>
          <w:sz w:val="24"/>
          <w:szCs w:val="24"/>
        </w:rPr>
        <w:t>2p=0.206</w:t>
      </w:r>
    </w:p>
    <w:p w14:paraId="782D66BB" w14:textId="77777777" w:rsidR="00042557" w:rsidRPr="00A96772" w:rsidRDefault="00042557" w:rsidP="00C961BF">
      <w:pPr>
        <w:autoSpaceDE w:val="0"/>
        <w:autoSpaceDN w:val="0"/>
        <w:adjustRightInd w:val="0"/>
        <w:spacing w:beforeLines="20" w:before="48" w:afterLines="20" w:after="48" w:line="276" w:lineRule="auto"/>
        <w:jc w:val="both"/>
        <w:rPr>
          <w:rFonts w:ascii="Arial" w:hAnsi="Arial" w:cs="Arial"/>
          <w:sz w:val="24"/>
          <w:szCs w:val="24"/>
        </w:rPr>
      </w:pPr>
      <w:r w:rsidRPr="00A96772">
        <w:rPr>
          <w:rFonts w:ascii="Arial" w:hAnsi="Arial" w:cs="Arial"/>
          <w:sz w:val="24"/>
          <w:szCs w:val="24"/>
        </w:rPr>
        <w:t>P=0.103</w:t>
      </w:r>
    </w:p>
    <w:p w14:paraId="00CB0514" w14:textId="4C76A5AD" w:rsidR="00640A45" w:rsidRPr="00A96772" w:rsidRDefault="006F7057" w:rsidP="00C961BF">
      <w:pPr>
        <w:autoSpaceDE w:val="0"/>
        <w:autoSpaceDN w:val="0"/>
        <w:adjustRightInd w:val="0"/>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640A45" w:rsidRPr="00A96772">
        <w:rPr>
          <w:rFonts w:ascii="Arial" w:hAnsi="Arial" w:cs="Arial"/>
          <w:sz w:val="24"/>
          <w:szCs w:val="24"/>
        </w:rPr>
        <w:t>Since, p (0.103) &gt; α (0.05) so we accept H0 at 5% level of significance. Therefore, we are 95% sure that the training was not effective.</w:t>
      </w:r>
    </w:p>
    <w:p w14:paraId="078E8E89" w14:textId="77777777" w:rsidR="00042557" w:rsidRPr="00A96772" w:rsidRDefault="00042557" w:rsidP="00BA3BCF">
      <w:pPr>
        <w:autoSpaceDE w:val="0"/>
        <w:autoSpaceDN w:val="0"/>
        <w:adjustRightInd w:val="0"/>
        <w:spacing w:beforeLines="20" w:before="48" w:afterLines="20" w:after="48" w:line="360" w:lineRule="auto"/>
        <w:jc w:val="both"/>
        <w:rPr>
          <w:rFonts w:ascii="Arial" w:hAnsi="Arial" w:cs="Arial"/>
          <w:sz w:val="24"/>
          <w:szCs w:val="24"/>
        </w:rPr>
      </w:pPr>
    </w:p>
    <w:p w14:paraId="02FECF14" w14:textId="77777777" w:rsidR="00345907" w:rsidRDefault="00345907" w:rsidP="00BA3BCF">
      <w:pPr>
        <w:spacing w:line="276" w:lineRule="auto"/>
        <w:jc w:val="both"/>
        <w:rPr>
          <w:rFonts w:ascii="Arial" w:hAnsi="Arial" w:cs="Arial"/>
          <w:sz w:val="24"/>
          <w:szCs w:val="24"/>
        </w:rPr>
      </w:pPr>
    </w:p>
    <w:p w14:paraId="045ADED1" w14:textId="256B1650" w:rsidR="006D0B26" w:rsidRDefault="00A96772" w:rsidP="00345907">
      <w:pPr>
        <w:spacing w:line="276" w:lineRule="auto"/>
        <w:jc w:val="both"/>
        <w:rPr>
          <w:rFonts w:ascii="Arial" w:hAnsi="Arial" w:cs="Arial"/>
          <w:sz w:val="24"/>
          <w:szCs w:val="24"/>
        </w:rPr>
      </w:pPr>
      <w:r>
        <w:rPr>
          <w:rFonts w:ascii="Arial" w:hAnsi="Arial" w:cs="Arial"/>
          <w:sz w:val="24"/>
          <w:szCs w:val="24"/>
        </w:rPr>
        <w:t>Practical No 5</w:t>
      </w:r>
      <w:r w:rsidR="006F7057">
        <w:rPr>
          <w:rFonts w:ascii="Arial" w:hAnsi="Arial" w:cs="Arial"/>
          <w:sz w:val="24"/>
          <w:szCs w:val="24"/>
        </w:rPr>
        <w:t xml:space="preserve">                                 </w:t>
      </w:r>
      <w:r w:rsidR="00505A80">
        <w:rPr>
          <w:rFonts w:ascii="Arial" w:hAnsi="Arial" w:cs="Arial"/>
          <w:sz w:val="24"/>
          <w:szCs w:val="24"/>
        </w:rPr>
        <w:t xml:space="preserve">                                                          </w:t>
      </w:r>
      <w:proofErr w:type="gramStart"/>
      <w:r w:rsidR="006F7057">
        <w:rPr>
          <w:rFonts w:ascii="Arial" w:hAnsi="Arial" w:cs="Arial"/>
          <w:sz w:val="24"/>
          <w:szCs w:val="24"/>
        </w:rPr>
        <w:t>Date:-</w:t>
      </w:r>
      <w:proofErr w:type="gramEnd"/>
      <w:r w:rsidR="00505A80" w:rsidRPr="00505A80">
        <w:rPr>
          <w:rFonts w:ascii="Arial" w:hAnsi="Arial" w:cs="Arial"/>
          <w:sz w:val="24"/>
          <w:szCs w:val="24"/>
        </w:rPr>
        <w:t xml:space="preserve"> </w:t>
      </w:r>
      <w:r w:rsidR="00505A80">
        <w:rPr>
          <w:rFonts w:ascii="Arial" w:hAnsi="Arial" w:cs="Arial"/>
          <w:sz w:val="24"/>
          <w:szCs w:val="24"/>
        </w:rPr>
        <w:t>June/2</w:t>
      </w:r>
      <w:r w:rsidR="00505A80">
        <w:rPr>
          <w:rFonts w:ascii="Arial" w:hAnsi="Arial" w:cs="Arial"/>
          <w:sz w:val="24"/>
          <w:szCs w:val="24"/>
        </w:rPr>
        <w:t>2</w:t>
      </w:r>
      <w:r w:rsidR="00505A80">
        <w:rPr>
          <w:rFonts w:ascii="Arial" w:hAnsi="Arial" w:cs="Arial"/>
          <w:sz w:val="24"/>
          <w:szCs w:val="24"/>
        </w:rPr>
        <w:t>/2023</w:t>
      </w:r>
    </w:p>
    <w:p w14:paraId="2D2297A9" w14:textId="77777777" w:rsidR="00A96772" w:rsidRPr="00A96772" w:rsidRDefault="00A96772" w:rsidP="00345907">
      <w:pPr>
        <w:spacing w:beforeLines="20" w:before="48" w:afterLines="20" w:after="48" w:line="276" w:lineRule="auto"/>
        <w:jc w:val="both"/>
        <w:rPr>
          <w:rFonts w:ascii="Arial" w:hAnsi="Arial" w:cs="Arial"/>
          <w:sz w:val="24"/>
          <w:szCs w:val="24"/>
        </w:rPr>
      </w:pPr>
      <w:r w:rsidRPr="00A96772">
        <w:rPr>
          <w:rFonts w:ascii="Arial" w:hAnsi="Arial" w:cs="Arial"/>
          <w:sz w:val="24"/>
          <w:szCs w:val="24"/>
        </w:rPr>
        <w:t>In 30 toss of a coin the following sequence of heads (H) and tails (T) is obtained.</w:t>
      </w:r>
    </w:p>
    <w:p w14:paraId="2321092A" w14:textId="77777777" w:rsidR="00A96772" w:rsidRPr="00A96772" w:rsidRDefault="00A96772" w:rsidP="00345907">
      <w:pPr>
        <w:spacing w:beforeLines="20" w:before="48" w:afterLines="20" w:after="48" w:line="276" w:lineRule="auto"/>
        <w:jc w:val="both"/>
        <w:rPr>
          <w:rFonts w:ascii="Arial" w:hAnsi="Arial" w:cs="Arial"/>
          <w:sz w:val="24"/>
          <w:szCs w:val="24"/>
        </w:rPr>
      </w:pPr>
      <w:r w:rsidRPr="00A96772">
        <w:rPr>
          <w:rFonts w:ascii="Arial" w:hAnsi="Arial" w:cs="Arial"/>
          <w:sz w:val="24"/>
          <w:szCs w:val="24"/>
        </w:rPr>
        <w:t xml:space="preserve">H T </w:t>
      </w:r>
      <w:proofErr w:type="spellStart"/>
      <w:r w:rsidRPr="00A96772">
        <w:rPr>
          <w:rFonts w:ascii="Arial" w:hAnsi="Arial" w:cs="Arial"/>
          <w:sz w:val="24"/>
          <w:szCs w:val="24"/>
        </w:rPr>
        <w:t>T</w:t>
      </w:r>
      <w:proofErr w:type="spellEnd"/>
      <w:r w:rsidRPr="00A96772">
        <w:rPr>
          <w:rFonts w:ascii="Arial" w:hAnsi="Arial" w:cs="Arial"/>
          <w:sz w:val="24"/>
          <w:szCs w:val="24"/>
        </w:rPr>
        <w:t xml:space="preserve"> H T H </w:t>
      </w:r>
      <w:proofErr w:type="spellStart"/>
      <w:r w:rsidRPr="00A96772">
        <w:rPr>
          <w:rFonts w:ascii="Arial" w:hAnsi="Arial" w:cs="Arial"/>
          <w:sz w:val="24"/>
          <w:szCs w:val="24"/>
        </w:rPr>
        <w:t>H</w:t>
      </w:r>
      <w:proofErr w:type="spellEnd"/>
      <w:r w:rsidRPr="00A96772">
        <w:rPr>
          <w:rFonts w:ascii="Arial" w:hAnsi="Arial" w:cs="Arial"/>
          <w:sz w:val="24"/>
          <w:szCs w:val="24"/>
        </w:rPr>
        <w:t xml:space="preserve"> </w:t>
      </w:r>
      <w:proofErr w:type="spellStart"/>
      <w:r w:rsidRPr="00A96772">
        <w:rPr>
          <w:rFonts w:ascii="Arial" w:hAnsi="Arial" w:cs="Arial"/>
          <w:sz w:val="24"/>
          <w:szCs w:val="24"/>
        </w:rPr>
        <w:t>H</w:t>
      </w:r>
      <w:proofErr w:type="spellEnd"/>
      <w:r w:rsidRPr="00A96772">
        <w:rPr>
          <w:rFonts w:ascii="Arial" w:hAnsi="Arial" w:cs="Arial"/>
          <w:sz w:val="24"/>
          <w:szCs w:val="24"/>
        </w:rPr>
        <w:t xml:space="preserve"> T H </w:t>
      </w:r>
      <w:proofErr w:type="spellStart"/>
      <w:r w:rsidRPr="00A96772">
        <w:rPr>
          <w:rFonts w:ascii="Arial" w:hAnsi="Arial" w:cs="Arial"/>
          <w:sz w:val="24"/>
          <w:szCs w:val="24"/>
        </w:rPr>
        <w:t>H</w:t>
      </w:r>
      <w:proofErr w:type="spellEnd"/>
      <w:r w:rsidRPr="00A96772">
        <w:rPr>
          <w:rFonts w:ascii="Arial" w:hAnsi="Arial" w:cs="Arial"/>
          <w:sz w:val="24"/>
          <w:szCs w:val="24"/>
        </w:rPr>
        <w:t xml:space="preserve"> T </w:t>
      </w:r>
      <w:proofErr w:type="spellStart"/>
      <w:r w:rsidRPr="00A96772">
        <w:rPr>
          <w:rFonts w:ascii="Arial" w:hAnsi="Arial" w:cs="Arial"/>
          <w:sz w:val="24"/>
          <w:szCs w:val="24"/>
        </w:rPr>
        <w:t>T</w:t>
      </w:r>
      <w:proofErr w:type="spellEnd"/>
      <w:r w:rsidRPr="00A96772">
        <w:rPr>
          <w:rFonts w:ascii="Arial" w:hAnsi="Arial" w:cs="Arial"/>
          <w:sz w:val="24"/>
          <w:szCs w:val="24"/>
        </w:rPr>
        <w:t xml:space="preserve"> H T H T H </w:t>
      </w:r>
      <w:proofErr w:type="spellStart"/>
      <w:r w:rsidRPr="00A96772">
        <w:rPr>
          <w:rFonts w:ascii="Arial" w:hAnsi="Arial" w:cs="Arial"/>
          <w:sz w:val="24"/>
          <w:szCs w:val="24"/>
        </w:rPr>
        <w:t>H</w:t>
      </w:r>
      <w:proofErr w:type="spellEnd"/>
      <w:r w:rsidRPr="00A96772">
        <w:rPr>
          <w:rFonts w:ascii="Arial" w:hAnsi="Arial" w:cs="Arial"/>
          <w:sz w:val="24"/>
          <w:szCs w:val="24"/>
        </w:rPr>
        <w:t xml:space="preserve"> T H T </w:t>
      </w:r>
      <w:proofErr w:type="spellStart"/>
      <w:r w:rsidRPr="00A96772">
        <w:rPr>
          <w:rFonts w:ascii="Arial" w:hAnsi="Arial" w:cs="Arial"/>
          <w:sz w:val="24"/>
          <w:szCs w:val="24"/>
        </w:rPr>
        <w:t>T</w:t>
      </w:r>
      <w:proofErr w:type="spellEnd"/>
      <w:r w:rsidRPr="00A96772">
        <w:rPr>
          <w:rFonts w:ascii="Arial" w:hAnsi="Arial" w:cs="Arial"/>
          <w:sz w:val="24"/>
          <w:szCs w:val="24"/>
        </w:rPr>
        <w:t xml:space="preserve"> H T H </w:t>
      </w:r>
      <w:proofErr w:type="spellStart"/>
      <w:r w:rsidRPr="00A96772">
        <w:rPr>
          <w:rFonts w:ascii="Arial" w:hAnsi="Arial" w:cs="Arial"/>
          <w:sz w:val="24"/>
          <w:szCs w:val="24"/>
        </w:rPr>
        <w:t>H</w:t>
      </w:r>
      <w:proofErr w:type="spellEnd"/>
      <w:r w:rsidRPr="00A96772">
        <w:rPr>
          <w:rFonts w:ascii="Arial" w:hAnsi="Arial" w:cs="Arial"/>
          <w:sz w:val="24"/>
          <w:szCs w:val="24"/>
        </w:rPr>
        <w:t xml:space="preserve"> T H T</w:t>
      </w:r>
    </w:p>
    <w:p w14:paraId="456949E1" w14:textId="77777777" w:rsidR="00A96772" w:rsidRDefault="00A96772" w:rsidP="00345907">
      <w:pPr>
        <w:spacing w:beforeLines="20" w:before="48" w:afterLines="20" w:after="48" w:line="276" w:lineRule="auto"/>
        <w:jc w:val="both"/>
        <w:rPr>
          <w:rFonts w:ascii="Arial" w:hAnsi="Arial" w:cs="Arial"/>
          <w:sz w:val="24"/>
          <w:szCs w:val="24"/>
        </w:rPr>
      </w:pPr>
      <w:r w:rsidRPr="00A96772">
        <w:rPr>
          <w:rFonts w:ascii="Arial" w:hAnsi="Arial" w:cs="Arial"/>
          <w:sz w:val="24"/>
          <w:szCs w:val="24"/>
        </w:rPr>
        <w:t>Test at 0.05 level of significance level whether the sequence is random.</w:t>
      </w:r>
    </w:p>
    <w:p w14:paraId="73440A5C" w14:textId="77777777" w:rsidR="00A96772" w:rsidRDefault="00A96772" w:rsidP="00345907">
      <w:pPr>
        <w:spacing w:beforeLines="20" w:before="48" w:afterLines="20" w:after="48" w:line="276" w:lineRule="auto"/>
        <w:jc w:val="both"/>
        <w:rPr>
          <w:rFonts w:ascii="Arial" w:hAnsi="Arial" w:cs="Arial"/>
          <w:sz w:val="24"/>
          <w:szCs w:val="24"/>
        </w:rPr>
      </w:pPr>
    </w:p>
    <w:p w14:paraId="144E7285" w14:textId="7A51315A" w:rsidR="00A96772" w:rsidRDefault="006F7057" w:rsidP="00345907">
      <w:pPr>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A96772">
        <w:rPr>
          <w:rFonts w:ascii="Arial" w:hAnsi="Arial" w:cs="Arial"/>
          <w:sz w:val="24"/>
          <w:szCs w:val="24"/>
        </w:rPr>
        <w:t>Solution:</w:t>
      </w:r>
    </w:p>
    <w:p w14:paraId="208C1EFA" w14:textId="09CB1F5F" w:rsidR="00A96772" w:rsidRPr="006F7057" w:rsidRDefault="00A96772" w:rsidP="006F7057">
      <w:pPr>
        <w:pStyle w:val="ListParagraph"/>
        <w:numPr>
          <w:ilvl w:val="0"/>
          <w:numId w:val="8"/>
        </w:numPr>
        <w:spacing w:beforeLines="20" w:before="48" w:afterLines="20" w:after="48" w:line="276" w:lineRule="auto"/>
        <w:jc w:val="both"/>
        <w:rPr>
          <w:rFonts w:ascii="Arial" w:hAnsi="Arial" w:cs="Arial"/>
          <w:sz w:val="24"/>
          <w:szCs w:val="24"/>
        </w:rPr>
      </w:pPr>
      <w:r w:rsidRPr="006F7057">
        <w:rPr>
          <w:rFonts w:ascii="Arial" w:hAnsi="Arial" w:cs="Arial"/>
          <w:sz w:val="24"/>
          <w:szCs w:val="24"/>
        </w:rPr>
        <w:t>Null Hypothesis: H0: The sequence is random.</w:t>
      </w:r>
    </w:p>
    <w:p w14:paraId="3A8D1B50" w14:textId="7E2930FD" w:rsidR="00A96772" w:rsidRPr="006F7057" w:rsidRDefault="00A96772" w:rsidP="006F7057">
      <w:pPr>
        <w:pStyle w:val="ListParagraph"/>
        <w:numPr>
          <w:ilvl w:val="0"/>
          <w:numId w:val="8"/>
        </w:numPr>
        <w:spacing w:beforeLines="20" w:before="48" w:afterLines="20" w:after="48" w:line="276" w:lineRule="auto"/>
        <w:jc w:val="both"/>
        <w:rPr>
          <w:rFonts w:ascii="Arial" w:hAnsi="Arial" w:cs="Arial"/>
          <w:sz w:val="24"/>
          <w:szCs w:val="24"/>
        </w:rPr>
      </w:pPr>
      <w:r w:rsidRPr="006F7057">
        <w:rPr>
          <w:rFonts w:ascii="Arial" w:hAnsi="Arial" w:cs="Arial"/>
          <w:sz w:val="24"/>
          <w:szCs w:val="24"/>
        </w:rPr>
        <w:t>Alternate Hypothesis: H1: The sequence is not random.</w:t>
      </w:r>
    </w:p>
    <w:p w14:paraId="525D9245" w14:textId="77777777" w:rsidR="0023373E" w:rsidRDefault="0023373E" w:rsidP="00BA3BCF">
      <w:pPr>
        <w:spacing w:line="276" w:lineRule="auto"/>
        <w:jc w:val="both"/>
        <w:rPr>
          <w:rFonts w:ascii="Arial" w:hAnsi="Arial" w:cs="Arial"/>
          <w:sz w:val="24"/>
          <w:szCs w:val="24"/>
        </w:rPr>
      </w:pPr>
    </w:p>
    <w:p w14:paraId="6AC14279" w14:textId="77777777" w:rsidR="00617272" w:rsidRPr="00617272" w:rsidRDefault="00617272" w:rsidP="00BA3BCF">
      <w:pPr>
        <w:autoSpaceDE w:val="0"/>
        <w:autoSpaceDN w:val="0"/>
        <w:adjustRightInd w:val="0"/>
        <w:spacing w:after="0" w:line="240" w:lineRule="auto"/>
        <w:jc w:val="both"/>
        <w:rPr>
          <w:rFonts w:ascii="Times New Roman" w:hAnsi="Times New Roman" w:cs="Times New Roman"/>
          <w:sz w:val="24"/>
          <w:szCs w:val="24"/>
        </w:rPr>
      </w:pPr>
    </w:p>
    <w:tbl>
      <w:tblPr>
        <w:tblW w:w="10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31"/>
        <w:gridCol w:w="1031"/>
        <w:gridCol w:w="1031"/>
        <w:gridCol w:w="1451"/>
        <w:gridCol w:w="1077"/>
        <w:gridCol w:w="1108"/>
        <w:gridCol w:w="1030"/>
        <w:gridCol w:w="1451"/>
        <w:gridCol w:w="1030"/>
      </w:tblGrid>
      <w:tr w:rsidR="00617272" w:rsidRPr="00617272" w14:paraId="4CE8DBFD" w14:textId="77777777">
        <w:trPr>
          <w:cantSplit/>
        </w:trPr>
        <w:tc>
          <w:tcPr>
            <w:tcW w:w="10237" w:type="dxa"/>
            <w:gridSpan w:val="9"/>
            <w:tcBorders>
              <w:top w:val="nil"/>
              <w:left w:val="nil"/>
              <w:bottom w:val="nil"/>
              <w:right w:val="nil"/>
            </w:tcBorders>
            <w:shd w:val="clear" w:color="auto" w:fill="FFFFFF"/>
          </w:tcPr>
          <w:p w14:paraId="131FFAE5"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b/>
                <w:bCs/>
                <w:color w:val="000000"/>
                <w:sz w:val="18"/>
                <w:szCs w:val="18"/>
              </w:rPr>
              <w:t>Descriptive Statistics</w:t>
            </w:r>
          </w:p>
        </w:tc>
      </w:tr>
      <w:tr w:rsidR="00617272" w:rsidRPr="00617272" w14:paraId="59D0C99D" w14:textId="77777777">
        <w:trPr>
          <w:cantSplit/>
        </w:trPr>
        <w:tc>
          <w:tcPr>
            <w:tcW w:w="1030" w:type="dxa"/>
            <w:vMerge w:val="restart"/>
            <w:tcBorders>
              <w:top w:val="single" w:sz="16" w:space="0" w:color="000000"/>
              <w:left w:val="single" w:sz="16" w:space="0" w:color="000000"/>
              <w:bottom w:val="nil"/>
              <w:right w:val="single" w:sz="16" w:space="0" w:color="000000"/>
            </w:tcBorders>
            <w:shd w:val="clear" w:color="auto" w:fill="FFFFFF"/>
          </w:tcPr>
          <w:p w14:paraId="1C4C469D"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p>
        </w:tc>
        <w:tc>
          <w:tcPr>
            <w:tcW w:w="1030" w:type="dxa"/>
            <w:vMerge w:val="restart"/>
            <w:tcBorders>
              <w:top w:val="single" w:sz="16" w:space="0" w:color="000000"/>
              <w:left w:val="single" w:sz="16" w:space="0" w:color="000000"/>
            </w:tcBorders>
            <w:shd w:val="clear" w:color="auto" w:fill="FFFFFF"/>
          </w:tcPr>
          <w:p w14:paraId="353DB660"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N</w:t>
            </w:r>
          </w:p>
        </w:tc>
        <w:tc>
          <w:tcPr>
            <w:tcW w:w="1030" w:type="dxa"/>
            <w:vMerge w:val="restart"/>
            <w:tcBorders>
              <w:top w:val="single" w:sz="16" w:space="0" w:color="000000"/>
            </w:tcBorders>
            <w:shd w:val="clear" w:color="auto" w:fill="FFFFFF"/>
          </w:tcPr>
          <w:p w14:paraId="1B8A4357"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Mean</w:t>
            </w:r>
          </w:p>
        </w:tc>
        <w:tc>
          <w:tcPr>
            <w:tcW w:w="1451" w:type="dxa"/>
            <w:vMerge w:val="restart"/>
            <w:tcBorders>
              <w:top w:val="single" w:sz="16" w:space="0" w:color="000000"/>
            </w:tcBorders>
            <w:shd w:val="clear" w:color="auto" w:fill="FFFFFF"/>
          </w:tcPr>
          <w:p w14:paraId="22461881"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Std. Deviation</w:t>
            </w:r>
          </w:p>
        </w:tc>
        <w:tc>
          <w:tcPr>
            <w:tcW w:w="1077" w:type="dxa"/>
            <w:vMerge w:val="restart"/>
            <w:tcBorders>
              <w:top w:val="single" w:sz="16" w:space="0" w:color="000000"/>
            </w:tcBorders>
            <w:shd w:val="clear" w:color="auto" w:fill="FFFFFF"/>
          </w:tcPr>
          <w:p w14:paraId="7626D3AB"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Minimum</w:t>
            </w:r>
          </w:p>
        </w:tc>
        <w:tc>
          <w:tcPr>
            <w:tcW w:w="1108" w:type="dxa"/>
            <w:vMerge w:val="restart"/>
            <w:tcBorders>
              <w:top w:val="single" w:sz="16" w:space="0" w:color="000000"/>
            </w:tcBorders>
            <w:shd w:val="clear" w:color="auto" w:fill="FFFFFF"/>
          </w:tcPr>
          <w:p w14:paraId="4A9339E9"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Maximum</w:t>
            </w:r>
          </w:p>
        </w:tc>
        <w:tc>
          <w:tcPr>
            <w:tcW w:w="3511" w:type="dxa"/>
            <w:gridSpan w:val="3"/>
            <w:tcBorders>
              <w:top w:val="single" w:sz="16" w:space="0" w:color="000000"/>
            </w:tcBorders>
            <w:shd w:val="clear" w:color="auto" w:fill="FFFFFF"/>
          </w:tcPr>
          <w:p w14:paraId="0D2183FA"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Percentiles</w:t>
            </w:r>
          </w:p>
        </w:tc>
      </w:tr>
      <w:tr w:rsidR="00617272" w:rsidRPr="00617272" w14:paraId="369C51C0" w14:textId="77777777">
        <w:trPr>
          <w:cantSplit/>
        </w:trPr>
        <w:tc>
          <w:tcPr>
            <w:tcW w:w="1030" w:type="dxa"/>
            <w:vMerge/>
            <w:tcBorders>
              <w:top w:val="single" w:sz="16" w:space="0" w:color="000000"/>
              <w:left w:val="single" w:sz="16" w:space="0" w:color="000000"/>
              <w:bottom w:val="nil"/>
              <w:right w:val="single" w:sz="16" w:space="0" w:color="000000"/>
            </w:tcBorders>
            <w:shd w:val="clear" w:color="auto" w:fill="FFFFFF"/>
          </w:tcPr>
          <w:p w14:paraId="39D363ED" w14:textId="77777777" w:rsidR="00617272" w:rsidRPr="00617272" w:rsidRDefault="00617272" w:rsidP="00BA3BCF">
            <w:pPr>
              <w:autoSpaceDE w:val="0"/>
              <w:autoSpaceDN w:val="0"/>
              <w:adjustRightInd w:val="0"/>
              <w:spacing w:after="0" w:line="240" w:lineRule="auto"/>
              <w:jc w:val="both"/>
              <w:rPr>
                <w:rFonts w:ascii="Arial" w:hAnsi="Arial" w:cs="Arial"/>
                <w:color w:val="000000"/>
                <w:sz w:val="18"/>
                <w:szCs w:val="18"/>
              </w:rPr>
            </w:pPr>
          </w:p>
        </w:tc>
        <w:tc>
          <w:tcPr>
            <w:tcW w:w="1030" w:type="dxa"/>
            <w:vMerge/>
            <w:tcBorders>
              <w:top w:val="single" w:sz="16" w:space="0" w:color="000000"/>
              <w:left w:val="single" w:sz="16" w:space="0" w:color="000000"/>
            </w:tcBorders>
            <w:shd w:val="clear" w:color="auto" w:fill="FFFFFF"/>
          </w:tcPr>
          <w:p w14:paraId="7DAD5768" w14:textId="77777777" w:rsidR="00617272" w:rsidRPr="00617272" w:rsidRDefault="00617272" w:rsidP="00BA3BCF">
            <w:pPr>
              <w:autoSpaceDE w:val="0"/>
              <w:autoSpaceDN w:val="0"/>
              <w:adjustRightInd w:val="0"/>
              <w:spacing w:after="0" w:line="240" w:lineRule="auto"/>
              <w:jc w:val="both"/>
              <w:rPr>
                <w:rFonts w:ascii="Arial" w:hAnsi="Arial" w:cs="Arial"/>
                <w:color w:val="000000"/>
                <w:sz w:val="18"/>
                <w:szCs w:val="18"/>
              </w:rPr>
            </w:pPr>
          </w:p>
        </w:tc>
        <w:tc>
          <w:tcPr>
            <w:tcW w:w="1030" w:type="dxa"/>
            <w:vMerge/>
            <w:tcBorders>
              <w:top w:val="single" w:sz="16" w:space="0" w:color="000000"/>
            </w:tcBorders>
            <w:shd w:val="clear" w:color="auto" w:fill="FFFFFF"/>
          </w:tcPr>
          <w:p w14:paraId="7DFF2897" w14:textId="77777777" w:rsidR="00617272" w:rsidRPr="00617272" w:rsidRDefault="00617272" w:rsidP="00BA3BCF">
            <w:pPr>
              <w:autoSpaceDE w:val="0"/>
              <w:autoSpaceDN w:val="0"/>
              <w:adjustRightInd w:val="0"/>
              <w:spacing w:after="0" w:line="240" w:lineRule="auto"/>
              <w:jc w:val="both"/>
              <w:rPr>
                <w:rFonts w:ascii="Arial" w:hAnsi="Arial" w:cs="Arial"/>
                <w:color w:val="000000"/>
                <w:sz w:val="18"/>
                <w:szCs w:val="18"/>
              </w:rPr>
            </w:pPr>
          </w:p>
        </w:tc>
        <w:tc>
          <w:tcPr>
            <w:tcW w:w="1451" w:type="dxa"/>
            <w:vMerge/>
            <w:tcBorders>
              <w:top w:val="single" w:sz="16" w:space="0" w:color="000000"/>
            </w:tcBorders>
            <w:shd w:val="clear" w:color="auto" w:fill="FFFFFF"/>
          </w:tcPr>
          <w:p w14:paraId="40C513C7" w14:textId="77777777" w:rsidR="00617272" w:rsidRPr="00617272" w:rsidRDefault="00617272" w:rsidP="00BA3BCF">
            <w:pPr>
              <w:autoSpaceDE w:val="0"/>
              <w:autoSpaceDN w:val="0"/>
              <w:adjustRightInd w:val="0"/>
              <w:spacing w:after="0" w:line="240" w:lineRule="auto"/>
              <w:jc w:val="both"/>
              <w:rPr>
                <w:rFonts w:ascii="Arial" w:hAnsi="Arial" w:cs="Arial"/>
                <w:color w:val="000000"/>
                <w:sz w:val="18"/>
                <w:szCs w:val="18"/>
              </w:rPr>
            </w:pPr>
          </w:p>
        </w:tc>
        <w:tc>
          <w:tcPr>
            <w:tcW w:w="1077" w:type="dxa"/>
            <w:vMerge/>
            <w:tcBorders>
              <w:top w:val="single" w:sz="16" w:space="0" w:color="000000"/>
            </w:tcBorders>
            <w:shd w:val="clear" w:color="auto" w:fill="FFFFFF"/>
          </w:tcPr>
          <w:p w14:paraId="63949AEC" w14:textId="77777777" w:rsidR="00617272" w:rsidRPr="00617272" w:rsidRDefault="00617272" w:rsidP="00BA3BCF">
            <w:pPr>
              <w:autoSpaceDE w:val="0"/>
              <w:autoSpaceDN w:val="0"/>
              <w:adjustRightInd w:val="0"/>
              <w:spacing w:after="0" w:line="240" w:lineRule="auto"/>
              <w:jc w:val="both"/>
              <w:rPr>
                <w:rFonts w:ascii="Arial" w:hAnsi="Arial" w:cs="Arial"/>
                <w:color w:val="000000"/>
                <w:sz w:val="18"/>
                <w:szCs w:val="18"/>
              </w:rPr>
            </w:pPr>
          </w:p>
        </w:tc>
        <w:tc>
          <w:tcPr>
            <w:tcW w:w="1108" w:type="dxa"/>
            <w:vMerge/>
            <w:tcBorders>
              <w:top w:val="single" w:sz="16" w:space="0" w:color="000000"/>
            </w:tcBorders>
            <w:shd w:val="clear" w:color="auto" w:fill="FFFFFF"/>
          </w:tcPr>
          <w:p w14:paraId="57084393" w14:textId="77777777" w:rsidR="00617272" w:rsidRPr="00617272" w:rsidRDefault="00617272" w:rsidP="00BA3BCF">
            <w:pPr>
              <w:autoSpaceDE w:val="0"/>
              <w:autoSpaceDN w:val="0"/>
              <w:adjustRightInd w:val="0"/>
              <w:spacing w:after="0" w:line="240" w:lineRule="auto"/>
              <w:jc w:val="both"/>
              <w:rPr>
                <w:rFonts w:ascii="Arial" w:hAnsi="Arial" w:cs="Arial"/>
                <w:color w:val="000000"/>
                <w:sz w:val="18"/>
                <w:szCs w:val="18"/>
              </w:rPr>
            </w:pPr>
          </w:p>
        </w:tc>
        <w:tc>
          <w:tcPr>
            <w:tcW w:w="1030" w:type="dxa"/>
            <w:tcBorders>
              <w:bottom w:val="single" w:sz="16" w:space="0" w:color="000000"/>
            </w:tcBorders>
            <w:shd w:val="clear" w:color="auto" w:fill="FFFFFF"/>
          </w:tcPr>
          <w:p w14:paraId="73153132"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25th</w:t>
            </w:r>
          </w:p>
        </w:tc>
        <w:tc>
          <w:tcPr>
            <w:tcW w:w="1451" w:type="dxa"/>
            <w:tcBorders>
              <w:bottom w:val="single" w:sz="16" w:space="0" w:color="000000"/>
            </w:tcBorders>
            <w:shd w:val="clear" w:color="auto" w:fill="FFFFFF"/>
          </w:tcPr>
          <w:p w14:paraId="0F0D405B"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50th (Median)</w:t>
            </w:r>
          </w:p>
        </w:tc>
        <w:tc>
          <w:tcPr>
            <w:tcW w:w="1030" w:type="dxa"/>
            <w:tcBorders>
              <w:bottom w:val="single" w:sz="16" w:space="0" w:color="000000"/>
              <w:right w:val="single" w:sz="16" w:space="0" w:color="000000"/>
            </w:tcBorders>
            <w:shd w:val="clear" w:color="auto" w:fill="FFFFFF"/>
          </w:tcPr>
          <w:p w14:paraId="0A6A99D6"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75th</w:t>
            </w:r>
          </w:p>
        </w:tc>
      </w:tr>
      <w:tr w:rsidR="00617272" w:rsidRPr="00617272" w14:paraId="77FD2A1C" w14:textId="77777777">
        <w:trPr>
          <w:cantSplit/>
        </w:trPr>
        <w:tc>
          <w:tcPr>
            <w:tcW w:w="103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25F916A2"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outcome</w:t>
            </w:r>
          </w:p>
        </w:tc>
        <w:tc>
          <w:tcPr>
            <w:tcW w:w="1030" w:type="dxa"/>
            <w:tcBorders>
              <w:top w:val="single" w:sz="16" w:space="0" w:color="000000"/>
              <w:left w:val="single" w:sz="16" w:space="0" w:color="000000"/>
              <w:bottom w:val="single" w:sz="16" w:space="0" w:color="000000"/>
            </w:tcBorders>
            <w:shd w:val="clear" w:color="auto" w:fill="FFFFFF"/>
            <w:vAlign w:val="center"/>
          </w:tcPr>
          <w:p w14:paraId="5FE5FD32"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30</w:t>
            </w:r>
          </w:p>
        </w:tc>
        <w:tc>
          <w:tcPr>
            <w:tcW w:w="1030" w:type="dxa"/>
            <w:tcBorders>
              <w:top w:val="single" w:sz="16" w:space="0" w:color="000000"/>
              <w:bottom w:val="single" w:sz="16" w:space="0" w:color="000000"/>
            </w:tcBorders>
            <w:shd w:val="clear" w:color="auto" w:fill="FFFFFF"/>
            <w:vAlign w:val="center"/>
          </w:tcPr>
          <w:p w14:paraId="152F57C9"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.53</w:t>
            </w:r>
          </w:p>
        </w:tc>
        <w:tc>
          <w:tcPr>
            <w:tcW w:w="1451" w:type="dxa"/>
            <w:tcBorders>
              <w:top w:val="single" w:sz="16" w:space="0" w:color="000000"/>
              <w:bottom w:val="single" w:sz="16" w:space="0" w:color="000000"/>
            </w:tcBorders>
            <w:shd w:val="clear" w:color="auto" w:fill="FFFFFF"/>
            <w:vAlign w:val="center"/>
          </w:tcPr>
          <w:p w14:paraId="54476DB8"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.507</w:t>
            </w:r>
          </w:p>
        </w:tc>
        <w:tc>
          <w:tcPr>
            <w:tcW w:w="1077" w:type="dxa"/>
            <w:tcBorders>
              <w:top w:val="single" w:sz="16" w:space="0" w:color="000000"/>
              <w:bottom w:val="single" w:sz="16" w:space="0" w:color="000000"/>
            </w:tcBorders>
            <w:shd w:val="clear" w:color="auto" w:fill="FFFFFF"/>
            <w:vAlign w:val="center"/>
          </w:tcPr>
          <w:p w14:paraId="5349126B"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0</w:t>
            </w:r>
          </w:p>
        </w:tc>
        <w:tc>
          <w:tcPr>
            <w:tcW w:w="1108" w:type="dxa"/>
            <w:tcBorders>
              <w:top w:val="single" w:sz="16" w:space="0" w:color="000000"/>
              <w:bottom w:val="single" w:sz="16" w:space="0" w:color="000000"/>
            </w:tcBorders>
            <w:shd w:val="clear" w:color="auto" w:fill="FFFFFF"/>
            <w:vAlign w:val="center"/>
          </w:tcPr>
          <w:p w14:paraId="35548643"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1</w:t>
            </w:r>
          </w:p>
        </w:tc>
        <w:tc>
          <w:tcPr>
            <w:tcW w:w="1030" w:type="dxa"/>
            <w:tcBorders>
              <w:top w:val="single" w:sz="16" w:space="0" w:color="000000"/>
              <w:bottom w:val="single" w:sz="16" w:space="0" w:color="000000"/>
            </w:tcBorders>
            <w:shd w:val="clear" w:color="auto" w:fill="FFFFFF"/>
            <w:vAlign w:val="center"/>
          </w:tcPr>
          <w:p w14:paraId="06AF87B1"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.00</w:t>
            </w:r>
          </w:p>
        </w:tc>
        <w:tc>
          <w:tcPr>
            <w:tcW w:w="1451" w:type="dxa"/>
            <w:tcBorders>
              <w:top w:val="single" w:sz="16" w:space="0" w:color="000000"/>
              <w:bottom w:val="single" w:sz="16" w:space="0" w:color="000000"/>
            </w:tcBorders>
            <w:shd w:val="clear" w:color="auto" w:fill="FFFFFF"/>
            <w:vAlign w:val="center"/>
          </w:tcPr>
          <w:p w14:paraId="16F5527E"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1.00</w:t>
            </w:r>
          </w:p>
        </w:tc>
        <w:tc>
          <w:tcPr>
            <w:tcW w:w="1030" w:type="dxa"/>
            <w:tcBorders>
              <w:top w:val="single" w:sz="16" w:space="0" w:color="000000"/>
              <w:bottom w:val="single" w:sz="16" w:space="0" w:color="000000"/>
              <w:right w:val="single" w:sz="16" w:space="0" w:color="000000"/>
            </w:tcBorders>
            <w:shd w:val="clear" w:color="auto" w:fill="FFFFFF"/>
            <w:vAlign w:val="center"/>
          </w:tcPr>
          <w:p w14:paraId="5C6A604C"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1.00</w:t>
            </w:r>
          </w:p>
        </w:tc>
      </w:tr>
    </w:tbl>
    <w:p w14:paraId="46456098" w14:textId="77777777" w:rsidR="00617272" w:rsidRPr="00617272" w:rsidRDefault="00617272" w:rsidP="00BA3BCF">
      <w:pPr>
        <w:autoSpaceDE w:val="0"/>
        <w:autoSpaceDN w:val="0"/>
        <w:adjustRightInd w:val="0"/>
        <w:spacing w:after="0" w:line="400" w:lineRule="atLeast"/>
        <w:jc w:val="both"/>
        <w:rPr>
          <w:rFonts w:ascii="Times New Roman" w:hAnsi="Times New Roman" w:cs="Times New Roman"/>
          <w:sz w:val="24"/>
          <w:szCs w:val="24"/>
        </w:rPr>
      </w:pPr>
    </w:p>
    <w:p w14:paraId="6E977AC3" w14:textId="77777777" w:rsidR="00617272" w:rsidRPr="00617272" w:rsidRDefault="00617272" w:rsidP="00BA3BCF">
      <w:pPr>
        <w:autoSpaceDE w:val="0"/>
        <w:autoSpaceDN w:val="0"/>
        <w:adjustRightInd w:val="0"/>
        <w:spacing w:after="0" w:line="240" w:lineRule="auto"/>
        <w:jc w:val="both"/>
        <w:rPr>
          <w:rFonts w:ascii="Times New Roman" w:hAnsi="Times New Roman" w:cs="Times New Roman"/>
          <w:sz w:val="24"/>
          <w:szCs w:val="24"/>
        </w:rPr>
      </w:pPr>
    </w:p>
    <w:tbl>
      <w:tblPr>
        <w:tblW w:w="30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0"/>
        <w:gridCol w:w="1009"/>
      </w:tblGrid>
      <w:tr w:rsidR="00617272" w:rsidRPr="00617272" w14:paraId="6B2735FC" w14:textId="77777777">
        <w:trPr>
          <w:cantSplit/>
        </w:trPr>
        <w:tc>
          <w:tcPr>
            <w:tcW w:w="3058" w:type="dxa"/>
            <w:gridSpan w:val="2"/>
            <w:tcBorders>
              <w:top w:val="nil"/>
              <w:left w:val="nil"/>
              <w:bottom w:val="nil"/>
              <w:right w:val="nil"/>
            </w:tcBorders>
            <w:shd w:val="clear" w:color="auto" w:fill="FFFFFF"/>
          </w:tcPr>
          <w:p w14:paraId="444D78FC"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b/>
                <w:bCs/>
                <w:color w:val="000000"/>
                <w:sz w:val="18"/>
                <w:szCs w:val="18"/>
              </w:rPr>
              <w:t>Runs Test</w:t>
            </w:r>
          </w:p>
        </w:tc>
      </w:tr>
      <w:tr w:rsidR="00617272" w:rsidRPr="00617272" w14:paraId="4EA7DFE6" w14:textId="77777777">
        <w:trPr>
          <w:cantSplit/>
        </w:trPr>
        <w:tc>
          <w:tcPr>
            <w:tcW w:w="2049" w:type="dxa"/>
            <w:tcBorders>
              <w:top w:val="single" w:sz="16" w:space="0" w:color="000000"/>
              <w:left w:val="single" w:sz="16" w:space="0" w:color="000000"/>
              <w:bottom w:val="single" w:sz="16" w:space="0" w:color="000000"/>
              <w:right w:val="single" w:sz="16" w:space="0" w:color="000000"/>
            </w:tcBorders>
            <w:shd w:val="clear" w:color="auto" w:fill="FFFFFF"/>
          </w:tcPr>
          <w:p w14:paraId="5A4EE79A"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right w:val="single" w:sz="16" w:space="0" w:color="000000"/>
            </w:tcBorders>
            <w:shd w:val="clear" w:color="auto" w:fill="FFFFFF"/>
          </w:tcPr>
          <w:p w14:paraId="2017DDE2"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outcome</w:t>
            </w:r>
          </w:p>
        </w:tc>
      </w:tr>
      <w:tr w:rsidR="00617272" w:rsidRPr="00617272" w14:paraId="045E5EE4" w14:textId="77777777">
        <w:trPr>
          <w:cantSplit/>
        </w:trPr>
        <w:tc>
          <w:tcPr>
            <w:tcW w:w="2049" w:type="dxa"/>
            <w:tcBorders>
              <w:top w:val="single" w:sz="16" w:space="0" w:color="000000"/>
              <w:left w:val="single" w:sz="16" w:space="0" w:color="000000"/>
              <w:bottom w:val="nil"/>
              <w:right w:val="single" w:sz="16" w:space="0" w:color="000000"/>
            </w:tcBorders>
            <w:shd w:val="clear" w:color="auto" w:fill="FFFFFF"/>
            <w:vAlign w:val="center"/>
          </w:tcPr>
          <w:p w14:paraId="19454842"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 xml:space="preserve">Test </w:t>
            </w:r>
            <w:proofErr w:type="spellStart"/>
            <w:r w:rsidRPr="00617272">
              <w:rPr>
                <w:rFonts w:ascii="Arial" w:hAnsi="Arial" w:cs="Arial"/>
                <w:color w:val="000000"/>
                <w:sz w:val="18"/>
                <w:szCs w:val="18"/>
              </w:rPr>
              <w:t>Value</w:t>
            </w:r>
            <w:r w:rsidRPr="00617272">
              <w:rPr>
                <w:rFonts w:ascii="Arial" w:hAnsi="Arial" w:cs="Arial"/>
                <w:color w:val="000000"/>
                <w:sz w:val="18"/>
                <w:szCs w:val="18"/>
                <w:vertAlign w:val="superscript"/>
              </w:rPr>
              <w:t>a</w:t>
            </w:r>
            <w:proofErr w:type="spellEnd"/>
          </w:p>
        </w:tc>
        <w:tc>
          <w:tcPr>
            <w:tcW w:w="1009" w:type="dxa"/>
            <w:tcBorders>
              <w:top w:val="single" w:sz="16" w:space="0" w:color="000000"/>
              <w:left w:val="single" w:sz="16" w:space="0" w:color="000000"/>
              <w:bottom w:val="nil"/>
              <w:right w:val="single" w:sz="16" w:space="0" w:color="000000"/>
            </w:tcBorders>
            <w:shd w:val="clear" w:color="auto" w:fill="FFFFFF"/>
            <w:vAlign w:val="center"/>
          </w:tcPr>
          <w:p w14:paraId="11F1CD51"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1</w:t>
            </w:r>
          </w:p>
        </w:tc>
      </w:tr>
      <w:tr w:rsidR="00617272" w:rsidRPr="00617272" w14:paraId="5D74EBAA" w14:textId="77777777">
        <w:trPr>
          <w:cantSplit/>
        </w:trPr>
        <w:tc>
          <w:tcPr>
            <w:tcW w:w="2049" w:type="dxa"/>
            <w:tcBorders>
              <w:top w:val="nil"/>
              <w:left w:val="single" w:sz="16" w:space="0" w:color="000000"/>
              <w:bottom w:val="nil"/>
              <w:right w:val="single" w:sz="16" w:space="0" w:color="000000"/>
            </w:tcBorders>
            <w:shd w:val="clear" w:color="auto" w:fill="FFFFFF"/>
            <w:vAlign w:val="center"/>
          </w:tcPr>
          <w:p w14:paraId="336B08BA"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Cases &lt; Test Value</w:t>
            </w:r>
          </w:p>
        </w:tc>
        <w:tc>
          <w:tcPr>
            <w:tcW w:w="1009" w:type="dxa"/>
            <w:tcBorders>
              <w:top w:val="nil"/>
              <w:left w:val="single" w:sz="16" w:space="0" w:color="000000"/>
              <w:bottom w:val="nil"/>
              <w:right w:val="single" w:sz="16" w:space="0" w:color="000000"/>
            </w:tcBorders>
            <w:shd w:val="clear" w:color="auto" w:fill="FFFFFF"/>
            <w:vAlign w:val="center"/>
          </w:tcPr>
          <w:p w14:paraId="2C3A8E61"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14</w:t>
            </w:r>
          </w:p>
        </w:tc>
      </w:tr>
      <w:tr w:rsidR="00617272" w:rsidRPr="00617272" w14:paraId="792DA4B1" w14:textId="77777777">
        <w:trPr>
          <w:cantSplit/>
        </w:trPr>
        <w:tc>
          <w:tcPr>
            <w:tcW w:w="2049" w:type="dxa"/>
            <w:tcBorders>
              <w:top w:val="nil"/>
              <w:left w:val="single" w:sz="16" w:space="0" w:color="000000"/>
              <w:bottom w:val="nil"/>
              <w:right w:val="single" w:sz="16" w:space="0" w:color="000000"/>
            </w:tcBorders>
            <w:shd w:val="clear" w:color="auto" w:fill="FFFFFF"/>
            <w:vAlign w:val="center"/>
          </w:tcPr>
          <w:p w14:paraId="6981BD16"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Cases &gt;= Test Value</w:t>
            </w:r>
          </w:p>
        </w:tc>
        <w:tc>
          <w:tcPr>
            <w:tcW w:w="1009" w:type="dxa"/>
            <w:tcBorders>
              <w:top w:val="nil"/>
              <w:left w:val="single" w:sz="16" w:space="0" w:color="000000"/>
              <w:bottom w:val="nil"/>
              <w:right w:val="single" w:sz="16" w:space="0" w:color="000000"/>
            </w:tcBorders>
            <w:shd w:val="clear" w:color="auto" w:fill="FFFFFF"/>
            <w:vAlign w:val="center"/>
          </w:tcPr>
          <w:p w14:paraId="313FD726"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16</w:t>
            </w:r>
          </w:p>
        </w:tc>
      </w:tr>
      <w:tr w:rsidR="00617272" w:rsidRPr="00617272" w14:paraId="1E813F8E" w14:textId="77777777">
        <w:trPr>
          <w:cantSplit/>
        </w:trPr>
        <w:tc>
          <w:tcPr>
            <w:tcW w:w="2049" w:type="dxa"/>
            <w:tcBorders>
              <w:top w:val="nil"/>
              <w:left w:val="single" w:sz="16" w:space="0" w:color="000000"/>
              <w:bottom w:val="nil"/>
              <w:right w:val="single" w:sz="16" w:space="0" w:color="000000"/>
            </w:tcBorders>
            <w:shd w:val="clear" w:color="auto" w:fill="FFFFFF"/>
            <w:vAlign w:val="center"/>
          </w:tcPr>
          <w:p w14:paraId="67141CF9"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Total Cases</w:t>
            </w:r>
          </w:p>
        </w:tc>
        <w:tc>
          <w:tcPr>
            <w:tcW w:w="1009" w:type="dxa"/>
            <w:tcBorders>
              <w:top w:val="nil"/>
              <w:left w:val="single" w:sz="16" w:space="0" w:color="000000"/>
              <w:bottom w:val="nil"/>
              <w:right w:val="single" w:sz="16" w:space="0" w:color="000000"/>
            </w:tcBorders>
            <w:shd w:val="clear" w:color="auto" w:fill="FFFFFF"/>
            <w:vAlign w:val="center"/>
          </w:tcPr>
          <w:p w14:paraId="09A87445"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30</w:t>
            </w:r>
          </w:p>
        </w:tc>
      </w:tr>
      <w:tr w:rsidR="00617272" w:rsidRPr="00617272" w14:paraId="284BDA58" w14:textId="77777777">
        <w:trPr>
          <w:cantSplit/>
        </w:trPr>
        <w:tc>
          <w:tcPr>
            <w:tcW w:w="2049" w:type="dxa"/>
            <w:tcBorders>
              <w:top w:val="nil"/>
              <w:left w:val="single" w:sz="16" w:space="0" w:color="000000"/>
              <w:bottom w:val="nil"/>
              <w:right w:val="single" w:sz="16" w:space="0" w:color="000000"/>
            </w:tcBorders>
            <w:shd w:val="clear" w:color="auto" w:fill="FFFFFF"/>
            <w:vAlign w:val="center"/>
          </w:tcPr>
          <w:p w14:paraId="5F6FDECF"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Number of Runs</w:t>
            </w:r>
          </w:p>
        </w:tc>
        <w:tc>
          <w:tcPr>
            <w:tcW w:w="1009" w:type="dxa"/>
            <w:tcBorders>
              <w:top w:val="nil"/>
              <w:left w:val="single" w:sz="16" w:space="0" w:color="000000"/>
              <w:bottom w:val="nil"/>
              <w:right w:val="single" w:sz="16" w:space="0" w:color="000000"/>
            </w:tcBorders>
            <w:shd w:val="clear" w:color="auto" w:fill="FFFFFF"/>
            <w:vAlign w:val="center"/>
          </w:tcPr>
          <w:p w14:paraId="61C39C30"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22</w:t>
            </w:r>
          </w:p>
        </w:tc>
      </w:tr>
      <w:tr w:rsidR="00617272" w:rsidRPr="00617272" w14:paraId="31DEE6E2" w14:textId="77777777">
        <w:trPr>
          <w:cantSplit/>
        </w:trPr>
        <w:tc>
          <w:tcPr>
            <w:tcW w:w="2049" w:type="dxa"/>
            <w:tcBorders>
              <w:top w:val="nil"/>
              <w:left w:val="single" w:sz="16" w:space="0" w:color="000000"/>
              <w:bottom w:val="nil"/>
              <w:right w:val="single" w:sz="16" w:space="0" w:color="000000"/>
            </w:tcBorders>
            <w:shd w:val="clear" w:color="auto" w:fill="FFFFFF"/>
            <w:vAlign w:val="center"/>
          </w:tcPr>
          <w:p w14:paraId="010433F2"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Z</w:t>
            </w:r>
          </w:p>
        </w:tc>
        <w:tc>
          <w:tcPr>
            <w:tcW w:w="1009" w:type="dxa"/>
            <w:tcBorders>
              <w:top w:val="nil"/>
              <w:left w:val="single" w:sz="16" w:space="0" w:color="000000"/>
              <w:bottom w:val="nil"/>
              <w:right w:val="single" w:sz="16" w:space="0" w:color="000000"/>
            </w:tcBorders>
            <w:shd w:val="clear" w:color="auto" w:fill="FFFFFF"/>
            <w:vAlign w:val="center"/>
          </w:tcPr>
          <w:p w14:paraId="19497374"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2.078</w:t>
            </w:r>
          </w:p>
        </w:tc>
      </w:tr>
      <w:tr w:rsidR="00617272" w:rsidRPr="00617272" w14:paraId="0D2C64A6" w14:textId="77777777">
        <w:trPr>
          <w:cantSplit/>
        </w:trPr>
        <w:tc>
          <w:tcPr>
            <w:tcW w:w="2049" w:type="dxa"/>
            <w:tcBorders>
              <w:top w:val="nil"/>
              <w:left w:val="single" w:sz="16" w:space="0" w:color="000000"/>
              <w:bottom w:val="single" w:sz="16" w:space="0" w:color="000000"/>
              <w:right w:val="single" w:sz="16" w:space="0" w:color="000000"/>
            </w:tcBorders>
            <w:shd w:val="clear" w:color="auto" w:fill="FFFFFF"/>
            <w:vAlign w:val="center"/>
          </w:tcPr>
          <w:p w14:paraId="4F4C44DB"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proofErr w:type="spellStart"/>
            <w:r w:rsidRPr="00617272">
              <w:rPr>
                <w:rFonts w:ascii="Arial" w:hAnsi="Arial" w:cs="Arial"/>
                <w:color w:val="000000"/>
                <w:sz w:val="18"/>
                <w:szCs w:val="18"/>
              </w:rPr>
              <w:t>Asymp</w:t>
            </w:r>
            <w:proofErr w:type="spellEnd"/>
            <w:r w:rsidRPr="00617272">
              <w:rPr>
                <w:rFonts w:ascii="Arial" w:hAnsi="Arial" w:cs="Arial"/>
                <w:color w:val="000000"/>
                <w:sz w:val="18"/>
                <w:szCs w:val="18"/>
              </w:rPr>
              <w:t>. Sig. (2-tailed)</w:t>
            </w:r>
          </w:p>
        </w:tc>
        <w:tc>
          <w:tcPr>
            <w:tcW w:w="1009" w:type="dxa"/>
            <w:tcBorders>
              <w:top w:val="nil"/>
              <w:left w:val="single" w:sz="16" w:space="0" w:color="000000"/>
              <w:bottom w:val="single" w:sz="16" w:space="0" w:color="000000"/>
              <w:right w:val="single" w:sz="16" w:space="0" w:color="000000"/>
            </w:tcBorders>
            <w:shd w:val="clear" w:color="auto" w:fill="FFFFFF"/>
            <w:vAlign w:val="center"/>
          </w:tcPr>
          <w:p w14:paraId="3BFA5219"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.038</w:t>
            </w:r>
          </w:p>
        </w:tc>
      </w:tr>
      <w:tr w:rsidR="00617272" w:rsidRPr="00617272" w14:paraId="451DF7A8" w14:textId="77777777">
        <w:trPr>
          <w:cantSplit/>
        </w:trPr>
        <w:tc>
          <w:tcPr>
            <w:tcW w:w="3058" w:type="dxa"/>
            <w:gridSpan w:val="2"/>
            <w:tcBorders>
              <w:top w:val="nil"/>
              <w:left w:val="nil"/>
              <w:bottom w:val="nil"/>
              <w:right w:val="nil"/>
            </w:tcBorders>
            <w:shd w:val="clear" w:color="auto" w:fill="FFFFFF"/>
          </w:tcPr>
          <w:p w14:paraId="7B1DE66E" w14:textId="77777777" w:rsidR="00617272" w:rsidRPr="00617272" w:rsidRDefault="00617272" w:rsidP="00BA3BCF">
            <w:pPr>
              <w:autoSpaceDE w:val="0"/>
              <w:autoSpaceDN w:val="0"/>
              <w:adjustRightInd w:val="0"/>
              <w:spacing w:after="0" w:line="320" w:lineRule="atLeast"/>
              <w:ind w:left="60" w:right="60"/>
              <w:jc w:val="both"/>
              <w:rPr>
                <w:rFonts w:ascii="Arial" w:hAnsi="Arial" w:cs="Arial"/>
                <w:color w:val="000000"/>
                <w:sz w:val="18"/>
                <w:szCs w:val="18"/>
              </w:rPr>
            </w:pPr>
            <w:r w:rsidRPr="00617272">
              <w:rPr>
                <w:rFonts w:ascii="Arial" w:hAnsi="Arial" w:cs="Arial"/>
                <w:color w:val="000000"/>
                <w:sz w:val="18"/>
                <w:szCs w:val="18"/>
              </w:rPr>
              <w:t>a. Median</w:t>
            </w:r>
          </w:p>
        </w:tc>
      </w:tr>
    </w:tbl>
    <w:p w14:paraId="29B2BEE0" w14:textId="77777777" w:rsidR="00617272" w:rsidRPr="00617272" w:rsidRDefault="00617272" w:rsidP="00BA3BCF">
      <w:pPr>
        <w:autoSpaceDE w:val="0"/>
        <w:autoSpaceDN w:val="0"/>
        <w:adjustRightInd w:val="0"/>
        <w:spacing w:after="0" w:line="400" w:lineRule="atLeast"/>
        <w:jc w:val="both"/>
        <w:rPr>
          <w:rFonts w:ascii="Times New Roman" w:hAnsi="Times New Roman" w:cs="Times New Roman"/>
          <w:sz w:val="24"/>
          <w:szCs w:val="24"/>
        </w:rPr>
      </w:pPr>
    </w:p>
    <w:p w14:paraId="49515EDB" w14:textId="77777777" w:rsidR="00617272" w:rsidRPr="00617272" w:rsidRDefault="00617272" w:rsidP="00345907">
      <w:pPr>
        <w:autoSpaceDE w:val="0"/>
        <w:autoSpaceDN w:val="0"/>
        <w:adjustRightInd w:val="0"/>
        <w:spacing w:beforeLines="20" w:before="48" w:afterLines="20" w:after="48" w:line="276" w:lineRule="auto"/>
        <w:jc w:val="both"/>
        <w:rPr>
          <w:rFonts w:ascii="Arial" w:hAnsi="Arial" w:cs="Arial"/>
          <w:sz w:val="24"/>
          <w:szCs w:val="24"/>
        </w:rPr>
      </w:pPr>
      <w:r w:rsidRPr="00617272">
        <w:rPr>
          <w:rFonts w:ascii="Arial" w:hAnsi="Arial" w:cs="Arial"/>
          <w:sz w:val="24"/>
          <w:szCs w:val="24"/>
        </w:rPr>
        <w:t xml:space="preserve">α = 5% </w:t>
      </w:r>
      <w:proofErr w:type="gramStart"/>
      <w:r w:rsidRPr="00617272">
        <w:rPr>
          <w:rFonts w:ascii="Arial" w:hAnsi="Arial" w:cs="Arial"/>
          <w:sz w:val="24"/>
          <w:szCs w:val="24"/>
        </w:rPr>
        <w:t>i.e.</w:t>
      </w:r>
      <w:proofErr w:type="gramEnd"/>
      <w:r w:rsidRPr="00617272">
        <w:rPr>
          <w:rFonts w:ascii="Arial" w:hAnsi="Arial" w:cs="Arial"/>
          <w:sz w:val="24"/>
          <w:szCs w:val="24"/>
        </w:rPr>
        <w:t xml:space="preserve"> α = 0.05</w:t>
      </w:r>
    </w:p>
    <w:p w14:paraId="51B0DC56" w14:textId="77777777" w:rsidR="00617272" w:rsidRPr="00617272" w:rsidRDefault="00617272" w:rsidP="00345907">
      <w:pPr>
        <w:autoSpaceDE w:val="0"/>
        <w:autoSpaceDN w:val="0"/>
        <w:adjustRightInd w:val="0"/>
        <w:spacing w:beforeLines="20" w:before="48" w:afterLines="20" w:after="48" w:line="276" w:lineRule="auto"/>
        <w:jc w:val="both"/>
        <w:rPr>
          <w:rFonts w:ascii="Arial" w:hAnsi="Arial" w:cs="Arial"/>
          <w:sz w:val="24"/>
          <w:szCs w:val="24"/>
        </w:rPr>
      </w:pPr>
      <w:r w:rsidRPr="00617272">
        <w:rPr>
          <w:rFonts w:ascii="Arial" w:hAnsi="Arial" w:cs="Arial"/>
          <w:sz w:val="24"/>
          <w:szCs w:val="24"/>
        </w:rPr>
        <w:t>p = 0.038</w:t>
      </w:r>
    </w:p>
    <w:p w14:paraId="0901B4D9" w14:textId="1DBEAC88" w:rsidR="00617272" w:rsidRPr="00617272" w:rsidRDefault="006F7057" w:rsidP="00345907">
      <w:pPr>
        <w:autoSpaceDE w:val="0"/>
        <w:autoSpaceDN w:val="0"/>
        <w:adjustRightInd w:val="0"/>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617272" w:rsidRPr="00617272">
        <w:rPr>
          <w:rFonts w:ascii="Arial" w:hAnsi="Arial" w:cs="Arial"/>
          <w:sz w:val="24"/>
          <w:szCs w:val="24"/>
        </w:rPr>
        <w:t>Since, p (0.038) &lt; α (0.05) so we accept H1 at 5% level of significance.</w:t>
      </w:r>
    </w:p>
    <w:p w14:paraId="2183A800" w14:textId="77777777" w:rsidR="00617272" w:rsidRPr="00617272" w:rsidRDefault="00617272" w:rsidP="00345907">
      <w:pPr>
        <w:autoSpaceDE w:val="0"/>
        <w:autoSpaceDN w:val="0"/>
        <w:adjustRightInd w:val="0"/>
        <w:spacing w:beforeLines="20" w:before="48" w:afterLines="20" w:after="48" w:line="276" w:lineRule="auto"/>
        <w:jc w:val="both"/>
        <w:rPr>
          <w:rFonts w:ascii="Arial" w:hAnsi="Arial" w:cs="Arial"/>
          <w:sz w:val="24"/>
          <w:szCs w:val="24"/>
        </w:rPr>
      </w:pPr>
      <w:r w:rsidRPr="00617272">
        <w:rPr>
          <w:rFonts w:ascii="Arial" w:hAnsi="Arial" w:cs="Arial"/>
          <w:sz w:val="24"/>
          <w:szCs w:val="24"/>
        </w:rPr>
        <w:t>Therefore, we are 95% sure that the sequence is not random.</w:t>
      </w:r>
    </w:p>
    <w:p w14:paraId="52D0C032" w14:textId="77777777" w:rsidR="00617272" w:rsidRDefault="00617272" w:rsidP="00BA3BCF">
      <w:pPr>
        <w:spacing w:line="276" w:lineRule="auto"/>
        <w:jc w:val="both"/>
        <w:rPr>
          <w:rFonts w:ascii="Arial" w:hAnsi="Arial" w:cs="Arial"/>
          <w:sz w:val="24"/>
          <w:szCs w:val="24"/>
        </w:rPr>
      </w:pPr>
    </w:p>
    <w:p w14:paraId="2D6A20D9" w14:textId="77777777" w:rsidR="0023373E" w:rsidRPr="0023373E" w:rsidRDefault="0023373E" w:rsidP="00BA3BCF">
      <w:pPr>
        <w:jc w:val="both"/>
        <w:rPr>
          <w:rFonts w:ascii="Arial" w:hAnsi="Arial" w:cs="Arial"/>
          <w:sz w:val="24"/>
          <w:szCs w:val="24"/>
        </w:rPr>
      </w:pPr>
    </w:p>
    <w:p w14:paraId="5B7AE0C6" w14:textId="77777777" w:rsidR="0023373E" w:rsidRDefault="0023373E" w:rsidP="00BA3BCF">
      <w:pPr>
        <w:tabs>
          <w:tab w:val="left" w:pos="7093"/>
        </w:tabs>
        <w:jc w:val="both"/>
        <w:rPr>
          <w:rFonts w:ascii="Arial" w:hAnsi="Arial" w:cs="Arial"/>
          <w:sz w:val="24"/>
          <w:szCs w:val="24"/>
        </w:rPr>
      </w:pPr>
    </w:p>
    <w:p w14:paraId="140DF1C3" w14:textId="77777777" w:rsidR="00730D64" w:rsidRDefault="00730D64" w:rsidP="00BA3BCF">
      <w:pPr>
        <w:tabs>
          <w:tab w:val="left" w:pos="7093"/>
        </w:tabs>
        <w:spacing w:line="276" w:lineRule="auto"/>
        <w:jc w:val="both"/>
        <w:rPr>
          <w:rFonts w:ascii="Arial" w:hAnsi="Arial" w:cs="Arial"/>
          <w:sz w:val="24"/>
          <w:szCs w:val="24"/>
        </w:rPr>
      </w:pPr>
    </w:p>
    <w:p w14:paraId="7600738B" w14:textId="37D8AD32" w:rsidR="0023373E" w:rsidRPr="00395FF4" w:rsidRDefault="0023373E" w:rsidP="00730D64">
      <w:pPr>
        <w:tabs>
          <w:tab w:val="left" w:pos="7093"/>
        </w:tabs>
        <w:spacing w:line="276" w:lineRule="auto"/>
        <w:jc w:val="both"/>
        <w:rPr>
          <w:rFonts w:ascii="Arial" w:hAnsi="Arial" w:cs="Arial"/>
          <w:sz w:val="24"/>
          <w:szCs w:val="24"/>
        </w:rPr>
      </w:pPr>
      <w:r w:rsidRPr="00395FF4">
        <w:rPr>
          <w:rFonts w:ascii="Arial" w:hAnsi="Arial" w:cs="Arial"/>
          <w:sz w:val="24"/>
          <w:szCs w:val="24"/>
        </w:rPr>
        <w:t>Practical No 6</w:t>
      </w:r>
      <w:r w:rsidR="006F7057">
        <w:rPr>
          <w:rFonts w:ascii="Arial" w:hAnsi="Arial" w:cs="Arial"/>
          <w:sz w:val="24"/>
          <w:szCs w:val="24"/>
        </w:rPr>
        <w:t xml:space="preserve">                                                                   </w:t>
      </w:r>
      <w:r w:rsidR="00505A80">
        <w:rPr>
          <w:rFonts w:ascii="Arial" w:hAnsi="Arial" w:cs="Arial"/>
          <w:sz w:val="24"/>
          <w:szCs w:val="24"/>
        </w:rPr>
        <w:t xml:space="preserve">                       </w:t>
      </w:r>
      <w:r w:rsidR="006F7057">
        <w:rPr>
          <w:rFonts w:ascii="Arial" w:hAnsi="Arial" w:cs="Arial"/>
          <w:sz w:val="24"/>
          <w:szCs w:val="24"/>
        </w:rPr>
        <w:t xml:space="preserve"> </w:t>
      </w:r>
      <w:proofErr w:type="gramStart"/>
      <w:r w:rsidR="006F7057">
        <w:rPr>
          <w:rFonts w:ascii="Arial" w:hAnsi="Arial" w:cs="Arial"/>
          <w:sz w:val="24"/>
          <w:szCs w:val="24"/>
        </w:rPr>
        <w:t>Date:-</w:t>
      </w:r>
      <w:proofErr w:type="gramEnd"/>
      <w:r w:rsidR="00505A80" w:rsidRPr="00505A80">
        <w:rPr>
          <w:rFonts w:ascii="Arial" w:hAnsi="Arial" w:cs="Arial"/>
          <w:sz w:val="24"/>
          <w:szCs w:val="24"/>
        </w:rPr>
        <w:t xml:space="preserve"> </w:t>
      </w:r>
      <w:r w:rsidR="00505A80">
        <w:rPr>
          <w:rFonts w:ascii="Arial" w:hAnsi="Arial" w:cs="Arial"/>
          <w:sz w:val="24"/>
          <w:szCs w:val="24"/>
        </w:rPr>
        <w:t>June/22/2023</w:t>
      </w:r>
    </w:p>
    <w:p w14:paraId="0A5D940F"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Test whether the coin is unbiased from the following observations.</w:t>
      </w:r>
    </w:p>
    <w:tbl>
      <w:tblPr>
        <w:tblStyle w:val="TableGrid"/>
        <w:tblW w:w="0" w:type="auto"/>
        <w:tblLook w:val="04A0" w:firstRow="1" w:lastRow="0" w:firstColumn="1" w:lastColumn="0" w:noHBand="0" w:noVBand="1"/>
      </w:tblPr>
      <w:tblGrid>
        <w:gridCol w:w="863"/>
        <w:gridCol w:w="863"/>
        <w:gridCol w:w="863"/>
        <w:gridCol w:w="863"/>
        <w:gridCol w:w="863"/>
        <w:gridCol w:w="863"/>
        <w:gridCol w:w="863"/>
        <w:gridCol w:w="863"/>
        <w:gridCol w:w="863"/>
        <w:gridCol w:w="863"/>
      </w:tblGrid>
      <w:tr w:rsidR="0023373E" w:rsidRPr="00395FF4" w14:paraId="25D91C25" w14:textId="77777777" w:rsidTr="0023373E">
        <w:tc>
          <w:tcPr>
            <w:tcW w:w="863" w:type="dxa"/>
          </w:tcPr>
          <w:p w14:paraId="4305C0F7"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4EC8A270"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020C934F"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377BF167"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28E8BCA3"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039976E3"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31728263"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1100D1FB"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67843EA2"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5763AC62"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r>
      <w:tr w:rsidR="0023373E" w:rsidRPr="00395FF4" w14:paraId="3BB9EED1" w14:textId="77777777" w:rsidTr="0023373E">
        <w:tc>
          <w:tcPr>
            <w:tcW w:w="863" w:type="dxa"/>
          </w:tcPr>
          <w:p w14:paraId="15198A8A"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0FE49478"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4F208C3F"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2EB11FC2"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5C1C2B45"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3FB4CF15"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16792A61"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415B853C"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6F1318E6"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4AAF220B"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r>
      <w:tr w:rsidR="0023373E" w:rsidRPr="00395FF4" w14:paraId="1C07C21E" w14:textId="77777777" w:rsidTr="0023373E">
        <w:tc>
          <w:tcPr>
            <w:tcW w:w="863" w:type="dxa"/>
          </w:tcPr>
          <w:p w14:paraId="670B9433"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42416548"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61D7658D"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1F5FCFBB"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39B0F5ED"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54D75964"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648D386D"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b/>
                <w:bCs/>
                <w:sz w:val="24"/>
                <w:szCs w:val="24"/>
              </w:rPr>
            </w:pPr>
            <w:r w:rsidRPr="00395FF4">
              <w:rPr>
                <w:rFonts w:ascii="Arial" w:hAnsi="Arial" w:cs="Arial"/>
                <w:sz w:val="24"/>
                <w:szCs w:val="24"/>
              </w:rPr>
              <w:t>Tail</w:t>
            </w:r>
          </w:p>
        </w:tc>
        <w:tc>
          <w:tcPr>
            <w:tcW w:w="863" w:type="dxa"/>
          </w:tcPr>
          <w:p w14:paraId="18BAAB68"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4C4E6748"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76DD1F54"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r>
      <w:tr w:rsidR="0023373E" w:rsidRPr="00395FF4" w14:paraId="0D421C87" w14:textId="77777777" w:rsidTr="0023373E">
        <w:tc>
          <w:tcPr>
            <w:tcW w:w="863" w:type="dxa"/>
          </w:tcPr>
          <w:p w14:paraId="70AEC240"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7B5F0AC8"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082D8C7A"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5672D480"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0E4F047A"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086B64DC"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1B0909AA"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44C48C02"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433C0CFB"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71CAD45E"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r>
      <w:tr w:rsidR="0023373E" w:rsidRPr="00395FF4" w14:paraId="23F3DDC8" w14:textId="77777777" w:rsidTr="0023373E">
        <w:tc>
          <w:tcPr>
            <w:tcW w:w="863" w:type="dxa"/>
          </w:tcPr>
          <w:p w14:paraId="3C4D1C9E"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754FAE5D"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0CE1253E"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345E6DF4"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25ACE67C"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7512E967"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719103C2"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Head</w:t>
            </w:r>
          </w:p>
        </w:tc>
        <w:tc>
          <w:tcPr>
            <w:tcW w:w="863" w:type="dxa"/>
          </w:tcPr>
          <w:p w14:paraId="634A26AE"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2EBACF22"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c>
          <w:tcPr>
            <w:tcW w:w="863" w:type="dxa"/>
          </w:tcPr>
          <w:p w14:paraId="4FA910BC" w14:textId="77777777" w:rsidR="0023373E" w:rsidRPr="00395FF4" w:rsidRDefault="0023373E" w:rsidP="00730D64">
            <w:pPr>
              <w:tabs>
                <w:tab w:val="left" w:pos="1680"/>
              </w:tabs>
              <w:autoSpaceDE w:val="0"/>
              <w:autoSpaceDN w:val="0"/>
              <w:adjustRightInd w:val="0"/>
              <w:spacing w:beforeLines="20" w:before="48" w:afterLines="20" w:after="48" w:line="276" w:lineRule="auto"/>
              <w:jc w:val="both"/>
              <w:rPr>
                <w:rFonts w:ascii="Arial" w:hAnsi="Arial" w:cs="Arial"/>
                <w:sz w:val="24"/>
                <w:szCs w:val="24"/>
              </w:rPr>
            </w:pPr>
            <w:r w:rsidRPr="00395FF4">
              <w:rPr>
                <w:rFonts w:ascii="Arial" w:hAnsi="Arial" w:cs="Arial"/>
                <w:sz w:val="24"/>
                <w:szCs w:val="24"/>
              </w:rPr>
              <w:t>Tail</w:t>
            </w:r>
          </w:p>
        </w:tc>
      </w:tr>
    </w:tbl>
    <w:p w14:paraId="5D900132" w14:textId="77777777" w:rsidR="0023373E" w:rsidRPr="00395FF4" w:rsidRDefault="0023373E" w:rsidP="00730D64">
      <w:pPr>
        <w:tabs>
          <w:tab w:val="left" w:pos="7093"/>
        </w:tabs>
        <w:spacing w:line="276" w:lineRule="auto"/>
        <w:jc w:val="both"/>
        <w:rPr>
          <w:rFonts w:ascii="Arial" w:hAnsi="Arial" w:cs="Arial"/>
          <w:sz w:val="24"/>
          <w:szCs w:val="24"/>
        </w:rPr>
      </w:pPr>
    </w:p>
    <w:p w14:paraId="788AB633" w14:textId="325C0655" w:rsidR="0023373E" w:rsidRPr="00395FF4" w:rsidRDefault="006F7057" w:rsidP="00730D64">
      <w:pPr>
        <w:tabs>
          <w:tab w:val="left" w:pos="7093"/>
        </w:tabs>
        <w:spacing w:line="276" w:lineRule="auto"/>
        <w:jc w:val="both"/>
        <w:rPr>
          <w:rFonts w:ascii="Arial" w:hAnsi="Arial" w:cs="Arial"/>
          <w:sz w:val="24"/>
          <w:szCs w:val="24"/>
        </w:rPr>
      </w:pPr>
      <w:r w:rsidRPr="006F7057">
        <w:rPr>
          <w:rFonts w:ascii="Arial" w:hAnsi="Arial" w:cs="Arial"/>
          <w:sz w:val="24"/>
          <w:szCs w:val="24"/>
        </w:rPr>
        <w:sym w:font="Wingdings" w:char="F0E8"/>
      </w:r>
      <w:r w:rsidR="0023373E" w:rsidRPr="00395FF4">
        <w:rPr>
          <w:rFonts w:ascii="Arial" w:hAnsi="Arial" w:cs="Arial"/>
          <w:sz w:val="24"/>
          <w:szCs w:val="24"/>
        </w:rPr>
        <w:t>Solution:</w:t>
      </w:r>
    </w:p>
    <w:p w14:paraId="7C7CB6F6" w14:textId="7F13646C" w:rsidR="0023373E" w:rsidRPr="006F7057" w:rsidRDefault="0023373E" w:rsidP="006F7057">
      <w:pPr>
        <w:pStyle w:val="ListParagraph"/>
        <w:numPr>
          <w:ilvl w:val="0"/>
          <w:numId w:val="8"/>
        </w:numPr>
        <w:tabs>
          <w:tab w:val="left" w:pos="7093"/>
        </w:tabs>
        <w:spacing w:line="276" w:lineRule="auto"/>
        <w:jc w:val="both"/>
        <w:rPr>
          <w:rFonts w:ascii="Arial" w:hAnsi="Arial" w:cs="Arial"/>
          <w:sz w:val="24"/>
          <w:szCs w:val="24"/>
        </w:rPr>
      </w:pPr>
      <w:r w:rsidRPr="006F7057">
        <w:rPr>
          <w:rFonts w:ascii="Arial" w:hAnsi="Arial" w:cs="Arial"/>
          <w:sz w:val="24"/>
          <w:szCs w:val="24"/>
        </w:rPr>
        <w:t>Null Hypothesis: H0: P=0.5 (The coin is unbiased.)</w:t>
      </w:r>
    </w:p>
    <w:p w14:paraId="5784060F" w14:textId="1623DE17" w:rsidR="0023373E" w:rsidRPr="006F7057" w:rsidRDefault="0023373E" w:rsidP="006F7057">
      <w:pPr>
        <w:pStyle w:val="ListParagraph"/>
        <w:numPr>
          <w:ilvl w:val="0"/>
          <w:numId w:val="8"/>
        </w:numPr>
        <w:tabs>
          <w:tab w:val="left" w:pos="7093"/>
        </w:tabs>
        <w:spacing w:line="276" w:lineRule="auto"/>
        <w:jc w:val="both"/>
        <w:rPr>
          <w:rFonts w:ascii="Arial" w:hAnsi="Arial" w:cs="Arial"/>
          <w:sz w:val="24"/>
          <w:szCs w:val="24"/>
        </w:rPr>
      </w:pPr>
      <w:r w:rsidRPr="006F7057">
        <w:rPr>
          <w:rFonts w:ascii="Arial" w:hAnsi="Arial" w:cs="Arial"/>
          <w:sz w:val="24"/>
          <w:szCs w:val="24"/>
        </w:rPr>
        <w:t>Alternate Hypothesis: H1:P≠0.5 (The coin is not unbiased.)</w:t>
      </w:r>
    </w:p>
    <w:p w14:paraId="7EE94FAD" w14:textId="77777777" w:rsidR="0023373E" w:rsidRDefault="0023373E" w:rsidP="00BA3BCF">
      <w:pPr>
        <w:tabs>
          <w:tab w:val="left" w:pos="7093"/>
        </w:tabs>
        <w:jc w:val="both"/>
        <w:rPr>
          <w:rFonts w:ascii="Times New Roman" w:hAnsi="Times New Roman" w:cs="Times New Roman"/>
          <w:sz w:val="24"/>
          <w:szCs w:val="24"/>
        </w:rPr>
      </w:pPr>
    </w:p>
    <w:p w14:paraId="57A2A512" w14:textId="77777777" w:rsidR="00BB3607" w:rsidRPr="00BB3607" w:rsidRDefault="00BB3607" w:rsidP="00BA3BCF">
      <w:pPr>
        <w:autoSpaceDE w:val="0"/>
        <w:autoSpaceDN w:val="0"/>
        <w:adjustRightInd w:val="0"/>
        <w:spacing w:after="0" w:line="240" w:lineRule="auto"/>
        <w:jc w:val="both"/>
        <w:rPr>
          <w:rFonts w:ascii="Times New Roman" w:hAnsi="Times New Roman" w:cs="Times New Roman"/>
          <w:sz w:val="24"/>
          <w:szCs w:val="24"/>
        </w:rPr>
      </w:pPr>
    </w:p>
    <w:tbl>
      <w:tblPr>
        <w:tblW w:w="10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31"/>
        <w:gridCol w:w="1031"/>
        <w:gridCol w:w="1031"/>
        <w:gridCol w:w="1451"/>
        <w:gridCol w:w="1077"/>
        <w:gridCol w:w="1108"/>
        <w:gridCol w:w="1030"/>
        <w:gridCol w:w="1451"/>
        <w:gridCol w:w="1030"/>
      </w:tblGrid>
      <w:tr w:rsidR="00BB3607" w:rsidRPr="00BB3607" w14:paraId="3BD4467F" w14:textId="77777777">
        <w:trPr>
          <w:cantSplit/>
        </w:trPr>
        <w:tc>
          <w:tcPr>
            <w:tcW w:w="10237" w:type="dxa"/>
            <w:gridSpan w:val="9"/>
            <w:tcBorders>
              <w:top w:val="nil"/>
              <w:left w:val="nil"/>
              <w:bottom w:val="nil"/>
              <w:right w:val="nil"/>
            </w:tcBorders>
            <w:shd w:val="clear" w:color="auto" w:fill="FFFFFF"/>
          </w:tcPr>
          <w:p w14:paraId="15A37BE2"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b/>
                <w:bCs/>
                <w:color w:val="000000"/>
                <w:sz w:val="18"/>
                <w:szCs w:val="18"/>
              </w:rPr>
              <w:t>Descriptive Statistics</w:t>
            </w:r>
          </w:p>
        </w:tc>
      </w:tr>
      <w:tr w:rsidR="00BB3607" w:rsidRPr="00BB3607" w14:paraId="479707E9" w14:textId="77777777">
        <w:trPr>
          <w:cantSplit/>
        </w:trPr>
        <w:tc>
          <w:tcPr>
            <w:tcW w:w="1030" w:type="dxa"/>
            <w:vMerge w:val="restart"/>
            <w:tcBorders>
              <w:top w:val="single" w:sz="16" w:space="0" w:color="000000"/>
              <w:left w:val="single" w:sz="16" w:space="0" w:color="000000"/>
              <w:bottom w:val="nil"/>
              <w:right w:val="single" w:sz="16" w:space="0" w:color="000000"/>
            </w:tcBorders>
            <w:shd w:val="clear" w:color="auto" w:fill="FFFFFF"/>
          </w:tcPr>
          <w:p w14:paraId="59A15538"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p>
        </w:tc>
        <w:tc>
          <w:tcPr>
            <w:tcW w:w="1030" w:type="dxa"/>
            <w:vMerge w:val="restart"/>
            <w:tcBorders>
              <w:top w:val="single" w:sz="16" w:space="0" w:color="000000"/>
              <w:left w:val="single" w:sz="16" w:space="0" w:color="000000"/>
            </w:tcBorders>
            <w:shd w:val="clear" w:color="auto" w:fill="FFFFFF"/>
          </w:tcPr>
          <w:p w14:paraId="1D4F3271"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N</w:t>
            </w:r>
          </w:p>
        </w:tc>
        <w:tc>
          <w:tcPr>
            <w:tcW w:w="1030" w:type="dxa"/>
            <w:vMerge w:val="restart"/>
            <w:tcBorders>
              <w:top w:val="single" w:sz="16" w:space="0" w:color="000000"/>
            </w:tcBorders>
            <w:shd w:val="clear" w:color="auto" w:fill="FFFFFF"/>
          </w:tcPr>
          <w:p w14:paraId="024EDE83"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Mean</w:t>
            </w:r>
          </w:p>
        </w:tc>
        <w:tc>
          <w:tcPr>
            <w:tcW w:w="1451" w:type="dxa"/>
            <w:vMerge w:val="restart"/>
            <w:tcBorders>
              <w:top w:val="single" w:sz="16" w:space="0" w:color="000000"/>
            </w:tcBorders>
            <w:shd w:val="clear" w:color="auto" w:fill="FFFFFF"/>
          </w:tcPr>
          <w:p w14:paraId="26BB09AE"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Std. Deviation</w:t>
            </w:r>
          </w:p>
        </w:tc>
        <w:tc>
          <w:tcPr>
            <w:tcW w:w="1077" w:type="dxa"/>
            <w:vMerge w:val="restart"/>
            <w:tcBorders>
              <w:top w:val="single" w:sz="16" w:space="0" w:color="000000"/>
            </w:tcBorders>
            <w:shd w:val="clear" w:color="auto" w:fill="FFFFFF"/>
          </w:tcPr>
          <w:p w14:paraId="706F13A1"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Minimum</w:t>
            </w:r>
          </w:p>
        </w:tc>
        <w:tc>
          <w:tcPr>
            <w:tcW w:w="1108" w:type="dxa"/>
            <w:vMerge w:val="restart"/>
            <w:tcBorders>
              <w:top w:val="single" w:sz="16" w:space="0" w:color="000000"/>
            </w:tcBorders>
            <w:shd w:val="clear" w:color="auto" w:fill="FFFFFF"/>
          </w:tcPr>
          <w:p w14:paraId="7050F9E7"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Maximum</w:t>
            </w:r>
          </w:p>
        </w:tc>
        <w:tc>
          <w:tcPr>
            <w:tcW w:w="3511" w:type="dxa"/>
            <w:gridSpan w:val="3"/>
            <w:tcBorders>
              <w:top w:val="single" w:sz="16" w:space="0" w:color="000000"/>
            </w:tcBorders>
            <w:shd w:val="clear" w:color="auto" w:fill="FFFFFF"/>
          </w:tcPr>
          <w:p w14:paraId="6D8FFAD7"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Percentiles</w:t>
            </w:r>
          </w:p>
        </w:tc>
      </w:tr>
      <w:tr w:rsidR="00BB3607" w:rsidRPr="00BB3607" w14:paraId="7B3C6E1B" w14:textId="77777777">
        <w:trPr>
          <w:cantSplit/>
        </w:trPr>
        <w:tc>
          <w:tcPr>
            <w:tcW w:w="1030" w:type="dxa"/>
            <w:vMerge/>
            <w:tcBorders>
              <w:top w:val="single" w:sz="16" w:space="0" w:color="000000"/>
              <w:left w:val="single" w:sz="16" w:space="0" w:color="000000"/>
              <w:bottom w:val="nil"/>
              <w:right w:val="single" w:sz="16" w:space="0" w:color="000000"/>
            </w:tcBorders>
            <w:shd w:val="clear" w:color="auto" w:fill="FFFFFF"/>
          </w:tcPr>
          <w:p w14:paraId="08174E97" w14:textId="77777777" w:rsidR="00BB3607" w:rsidRPr="00BB3607" w:rsidRDefault="00BB3607" w:rsidP="00BA3BCF">
            <w:pPr>
              <w:autoSpaceDE w:val="0"/>
              <w:autoSpaceDN w:val="0"/>
              <w:adjustRightInd w:val="0"/>
              <w:spacing w:after="0" w:line="240" w:lineRule="auto"/>
              <w:jc w:val="both"/>
              <w:rPr>
                <w:rFonts w:ascii="Arial" w:hAnsi="Arial" w:cs="Arial"/>
                <w:color w:val="000000"/>
                <w:sz w:val="18"/>
                <w:szCs w:val="18"/>
              </w:rPr>
            </w:pPr>
          </w:p>
        </w:tc>
        <w:tc>
          <w:tcPr>
            <w:tcW w:w="1030" w:type="dxa"/>
            <w:vMerge/>
            <w:tcBorders>
              <w:top w:val="single" w:sz="16" w:space="0" w:color="000000"/>
              <w:left w:val="single" w:sz="16" w:space="0" w:color="000000"/>
            </w:tcBorders>
            <w:shd w:val="clear" w:color="auto" w:fill="FFFFFF"/>
          </w:tcPr>
          <w:p w14:paraId="012E9B46" w14:textId="77777777" w:rsidR="00BB3607" w:rsidRPr="00BB3607" w:rsidRDefault="00BB3607" w:rsidP="00BA3BCF">
            <w:pPr>
              <w:autoSpaceDE w:val="0"/>
              <w:autoSpaceDN w:val="0"/>
              <w:adjustRightInd w:val="0"/>
              <w:spacing w:after="0" w:line="240" w:lineRule="auto"/>
              <w:jc w:val="both"/>
              <w:rPr>
                <w:rFonts w:ascii="Arial" w:hAnsi="Arial" w:cs="Arial"/>
                <w:color w:val="000000"/>
                <w:sz w:val="18"/>
                <w:szCs w:val="18"/>
              </w:rPr>
            </w:pPr>
          </w:p>
        </w:tc>
        <w:tc>
          <w:tcPr>
            <w:tcW w:w="1030" w:type="dxa"/>
            <w:vMerge/>
            <w:tcBorders>
              <w:top w:val="single" w:sz="16" w:space="0" w:color="000000"/>
            </w:tcBorders>
            <w:shd w:val="clear" w:color="auto" w:fill="FFFFFF"/>
          </w:tcPr>
          <w:p w14:paraId="74078A8B" w14:textId="77777777" w:rsidR="00BB3607" w:rsidRPr="00BB3607" w:rsidRDefault="00BB3607" w:rsidP="00BA3BCF">
            <w:pPr>
              <w:autoSpaceDE w:val="0"/>
              <w:autoSpaceDN w:val="0"/>
              <w:adjustRightInd w:val="0"/>
              <w:spacing w:after="0" w:line="240" w:lineRule="auto"/>
              <w:jc w:val="both"/>
              <w:rPr>
                <w:rFonts w:ascii="Arial" w:hAnsi="Arial" w:cs="Arial"/>
                <w:color w:val="000000"/>
                <w:sz w:val="18"/>
                <w:szCs w:val="18"/>
              </w:rPr>
            </w:pPr>
          </w:p>
        </w:tc>
        <w:tc>
          <w:tcPr>
            <w:tcW w:w="1451" w:type="dxa"/>
            <w:vMerge/>
            <w:tcBorders>
              <w:top w:val="single" w:sz="16" w:space="0" w:color="000000"/>
            </w:tcBorders>
            <w:shd w:val="clear" w:color="auto" w:fill="FFFFFF"/>
          </w:tcPr>
          <w:p w14:paraId="605AE697" w14:textId="77777777" w:rsidR="00BB3607" w:rsidRPr="00BB3607" w:rsidRDefault="00BB3607" w:rsidP="00BA3BCF">
            <w:pPr>
              <w:autoSpaceDE w:val="0"/>
              <w:autoSpaceDN w:val="0"/>
              <w:adjustRightInd w:val="0"/>
              <w:spacing w:after="0" w:line="240" w:lineRule="auto"/>
              <w:jc w:val="both"/>
              <w:rPr>
                <w:rFonts w:ascii="Arial" w:hAnsi="Arial" w:cs="Arial"/>
                <w:color w:val="000000"/>
                <w:sz w:val="18"/>
                <w:szCs w:val="18"/>
              </w:rPr>
            </w:pPr>
          </w:p>
        </w:tc>
        <w:tc>
          <w:tcPr>
            <w:tcW w:w="1077" w:type="dxa"/>
            <w:vMerge/>
            <w:tcBorders>
              <w:top w:val="single" w:sz="16" w:space="0" w:color="000000"/>
            </w:tcBorders>
            <w:shd w:val="clear" w:color="auto" w:fill="FFFFFF"/>
          </w:tcPr>
          <w:p w14:paraId="1A4D0A0C" w14:textId="77777777" w:rsidR="00BB3607" w:rsidRPr="00BB3607" w:rsidRDefault="00BB3607" w:rsidP="00BA3BCF">
            <w:pPr>
              <w:autoSpaceDE w:val="0"/>
              <w:autoSpaceDN w:val="0"/>
              <w:adjustRightInd w:val="0"/>
              <w:spacing w:after="0" w:line="240" w:lineRule="auto"/>
              <w:jc w:val="both"/>
              <w:rPr>
                <w:rFonts w:ascii="Arial" w:hAnsi="Arial" w:cs="Arial"/>
                <w:color w:val="000000"/>
                <w:sz w:val="18"/>
                <w:szCs w:val="18"/>
              </w:rPr>
            </w:pPr>
          </w:p>
        </w:tc>
        <w:tc>
          <w:tcPr>
            <w:tcW w:w="1108" w:type="dxa"/>
            <w:vMerge/>
            <w:tcBorders>
              <w:top w:val="single" w:sz="16" w:space="0" w:color="000000"/>
            </w:tcBorders>
            <w:shd w:val="clear" w:color="auto" w:fill="FFFFFF"/>
          </w:tcPr>
          <w:p w14:paraId="18872403" w14:textId="77777777" w:rsidR="00BB3607" w:rsidRPr="00BB3607" w:rsidRDefault="00BB3607" w:rsidP="00BA3BCF">
            <w:pPr>
              <w:autoSpaceDE w:val="0"/>
              <w:autoSpaceDN w:val="0"/>
              <w:adjustRightInd w:val="0"/>
              <w:spacing w:after="0" w:line="240" w:lineRule="auto"/>
              <w:jc w:val="both"/>
              <w:rPr>
                <w:rFonts w:ascii="Arial" w:hAnsi="Arial" w:cs="Arial"/>
                <w:color w:val="000000"/>
                <w:sz w:val="18"/>
                <w:szCs w:val="18"/>
              </w:rPr>
            </w:pPr>
          </w:p>
        </w:tc>
        <w:tc>
          <w:tcPr>
            <w:tcW w:w="1030" w:type="dxa"/>
            <w:tcBorders>
              <w:bottom w:val="single" w:sz="16" w:space="0" w:color="000000"/>
            </w:tcBorders>
            <w:shd w:val="clear" w:color="auto" w:fill="FFFFFF"/>
          </w:tcPr>
          <w:p w14:paraId="137D3CAB"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25th</w:t>
            </w:r>
          </w:p>
        </w:tc>
        <w:tc>
          <w:tcPr>
            <w:tcW w:w="1451" w:type="dxa"/>
            <w:tcBorders>
              <w:bottom w:val="single" w:sz="16" w:space="0" w:color="000000"/>
            </w:tcBorders>
            <w:shd w:val="clear" w:color="auto" w:fill="FFFFFF"/>
          </w:tcPr>
          <w:p w14:paraId="468D1ABA"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50th (Median)</w:t>
            </w:r>
          </w:p>
        </w:tc>
        <w:tc>
          <w:tcPr>
            <w:tcW w:w="1030" w:type="dxa"/>
            <w:tcBorders>
              <w:bottom w:val="single" w:sz="16" w:space="0" w:color="000000"/>
              <w:right w:val="single" w:sz="16" w:space="0" w:color="000000"/>
            </w:tcBorders>
            <w:shd w:val="clear" w:color="auto" w:fill="FFFFFF"/>
          </w:tcPr>
          <w:p w14:paraId="2E472AA9"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75th</w:t>
            </w:r>
          </w:p>
        </w:tc>
      </w:tr>
      <w:tr w:rsidR="00BB3607" w:rsidRPr="00BB3607" w14:paraId="0549DD5C" w14:textId="77777777">
        <w:trPr>
          <w:cantSplit/>
        </w:trPr>
        <w:tc>
          <w:tcPr>
            <w:tcW w:w="103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58590468"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outcome</w:t>
            </w:r>
          </w:p>
        </w:tc>
        <w:tc>
          <w:tcPr>
            <w:tcW w:w="1030" w:type="dxa"/>
            <w:tcBorders>
              <w:top w:val="single" w:sz="16" w:space="0" w:color="000000"/>
              <w:left w:val="single" w:sz="16" w:space="0" w:color="000000"/>
              <w:bottom w:val="single" w:sz="16" w:space="0" w:color="000000"/>
            </w:tcBorders>
            <w:shd w:val="clear" w:color="auto" w:fill="FFFFFF"/>
            <w:vAlign w:val="center"/>
          </w:tcPr>
          <w:p w14:paraId="6A0AFAB2"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50</w:t>
            </w:r>
          </w:p>
        </w:tc>
        <w:tc>
          <w:tcPr>
            <w:tcW w:w="1030" w:type="dxa"/>
            <w:tcBorders>
              <w:top w:val="single" w:sz="16" w:space="0" w:color="000000"/>
              <w:bottom w:val="single" w:sz="16" w:space="0" w:color="000000"/>
            </w:tcBorders>
            <w:shd w:val="clear" w:color="auto" w:fill="FFFFFF"/>
            <w:vAlign w:val="center"/>
          </w:tcPr>
          <w:p w14:paraId="4240749A"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.40</w:t>
            </w:r>
          </w:p>
        </w:tc>
        <w:tc>
          <w:tcPr>
            <w:tcW w:w="1451" w:type="dxa"/>
            <w:tcBorders>
              <w:top w:val="single" w:sz="16" w:space="0" w:color="000000"/>
              <w:bottom w:val="single" w:sz="16" w:space="0" w:color="000000"/>
            </w:tcBorders>
            <w:shd w:val="clear" w:color="auto" w:fill="FFFFFF"/>
            <w:vAlign w:val="center"/>
          </w:tcPr>
          <w:p w14:paraId="3DC60E0A"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.495</w:t>
            </w:r>
          </w:p>
        </w:tc>
        <w:tc>
          <w:tcPr>
            <w:tcW w:w="1077" w:type="dxa"/>
            <w:tcBorders>
              <w:top w:val="single" w:sz="16" w:space="0" w:color="000000"/>
              <w:bottom w:val="single" w:sz="16" w:space="0" w:color="000000"/>
            </w:tcBorders>
            <w:shd w:val="clear" w:color="auto" w:fill="FFFFFF"/>
            <w:vAlign w:val="center"/>
          </w:tcPr>
          <w:p w14:paraId="72156428"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0</w:t>
            </w:r>
          </w:p>
        </w:tc>
        <w:tc>
          <w:tcPr>
            <w:tcW w:w="1108" w:type="dxa"/>
            <w:tcBorders>
              <w:top w:val="single" w:sz="16" w:space="0" w:color="000000"/>
              <w:bottom w:val="single" w:sz="16" w:space="0" w:color="000000"/>
            </w:tcBorders>
            <w:shd w:val="clear" w:color="auto" w:fill="FFFFFF"/>
            <w:vAlign w:val="center"/>
          </w:tcPr>
          <w:p w14:paraId="39B03A28"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1</w:t>
            </w:r>
          </w:p>
        </w:tc>
        <w:tc>
          <w:tcPr>
            <w:tcW w:w="1030" w:type="dxa"/>
            <w:tcBorders>
              <w:top w:val="single" w:sz="16" w:space="0" w:color="000000"/>
              <w:bottom w:val="single" w:sz="16" w:space="0" w:color="000000"/>
            </w:tcBorders>
            <w:shd w:val="clear" w:color="auto" w:fill="FFFFFF"/>
            <w:vAlign w:val="center"/>
          </w:tcPr>
          <w:p w14:paraId="38B3F277"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.00</w:t>
            </w:r>
          </w:p>
        </w:tc>
        <w:tc>
          <w:tcPr>
            <w:tcW w:w="1451" w:type="dxa"/>
            <w:tcBorders>
              <w:top w:val="single" w:sz="16" w:space="0" w:color="000000"/>
              <w:bottom w:val="single" w:sz="16" w:space="0" w:color="000000"/>
            </w:tcBorders>
            <w:shd w:val="clear" w:color="auto" w:fill="FFFFFF"/>
            <w:vAlign w:val="center"/>
          </w:tcPr>
          <w:p w14:paraId="6A698237"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.00</w:t>
            </w:r>
          </w:p>
        </w:tc>
        <w:tc>
          <w:tcPr>
            <w:tcW w:w="1030" w:type="dxa"/>
            <w:tcBorders>
              <w:top w:val="single" w:sz="16" w:space="0" w:color="000000"/>
              <w:bottom w:val="single" w:sz="16" w:space="0" w:color="000000"/>
              <w:right w:val="single" w:sz="16" w:space="0" w:color="000000"/>
            </w:tcBorders>
            <w:shd w:val="clear" w:color="auto" w:fill="FFFFFF"/>
            <w:vAlign w:val="center"/>
          </w:tcPr>
          <w:p w14:paraId="6CB560A7"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1.00</w:t>
            </w:r>
          </w:p>
        </w:tc>
      </w:tr>
    </w:tbl>
    <w:p w14:paraId="7DBDBB1B" w14:textId="77777777" w:rsidR="00BB3607" w:rsidRPr="00BB3607" w:rsidRDefault="00BB3607" w:rsidP="00BA3BCF">
      <w:pPr>
        <w:autoSpaceDE w:val="0"/>
        <w:autoSpaceDN w:val="0"/>
        <w:adjustRightInd w:val="0"/>
        <w:spacing w:after="0" w:line="400" w:lineRule="atLeast"/>
        <w:jc w:val="both"/>
        <w:rPr>
          <w:rFonts w:ascii="Times New Roman" w:hAnsi="Times New Roman" w:cs="Times New Roman"/>
          <w:sz w:val="24"/>
          <w:szCs w:val="24"/>
        </w:rPr>
      </w:pPr>
    </w:p>
    <w:p w14:paraId="72BFECD9" w14:textId="77777777" w:rsidR="00BB3607" w:rsidRPr="00BB3607" w:rsidRDefault="00BB3607" w:rsidP="00BA3BCF">
      <w:pPr>
        <w:autoSpaceDE w:val="0"/>
        <w:autoSpaceDN w:val="0"/>
        <w:adjustRightInd w:val="0"/>
        <w:spacing w:after="0" w:line="240" w:lineRule="auto"/>
        <w:jc w:val="both"/>
        <w:rPr>
          <w:rFonts w:ascii="Times New Roman" w:hAnsi="Times New Roman" w:cs="Times New Roman"/>
          <w:sz w:val="24"/>
          <w:szCs w:val="24"/>
        </w:rPr>
      </w:pPr>
    </w:p>
    <w:tbl>
      <w:tblPr>
        <w:tblW w:w="8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9"/>
        <w:gridCol w:w="947"/>
        <w:gridCol w:w="1025"/>
        <w:gridCol w:w="1010"/>
        <w:gridCol w:w="1469"/>
        <w:gridCol w:w="1132"/>
        <w:gridCol w:w="1469"/>
      </w:tblGrid>
      <w:tr w:rsidR="00BB3607" w:rsidRPr="00BB3607" w14:paraId="17286BB7" w14:textId="77777777">
        <w:trPr>
          <w:cantSplit/>
        </w:trPr>
        <w:tc>
          <w:tcPr>
            <w:tcW w:w="8057" w:type="dxa"/>
            <w:gridSpan w:val="7"/>
            <w:tcBorders>
              <w:top w:val="nil"/>
              <w:left w:val="nil"/>
              <w:bottom w:val="nil"/>
              <w:right w:val="nil"/>
            </w:tcBorders>
            <w:shd w:val="clear" w:color="auto" w:fill="FFFFFF"/>
          </w:tcPr>
          <w:p w14:paraId="47EE2C5B"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b/>
                <w:bCs/>
                <w:color w:val="000000"/>
                <w:sz w:val="18"/>
                <w:szCs w:val="18"/>
              </w:rPr>
              <w:t>Binomial Test</w:t>
            </w:r>
          </w:p>
        </w:tc>
      </w:tr>
      <w:tr w:rsidR="00BB3607" w:rsidRPr="00BB3607" w14:paraId="6BCA2FCE" w14:textId="77777777">
        <w:trPr>
          <w:cantSplit/>
        </w:trPr>
        <w:tc>
          <w:tcPr>
            <w:tcW w:w="1957" w:type="dxa"/>
            <w:gridSpan w:val="2"/>
            <w:tcBorders>
              <w:top w:val="single" w:sz="16" w:space="0" w:color="000000"/>
              <w:left w:val="single" w:sz="16" w:space="0" w:color="000000"/>
              <w:bottom w:val="single" w:sz="16" w:space="0" w:color="000000"/>
              <w:right w:val="nil"/>
            </w:tcBorders>
            <w:shd w:val="clear" w:color="auto" w:fill="FFFFFF"/>
          </w:tcPr>
          <w:p w14:paraId="04B8F7FE"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p>
        </w:tc>
        <w:tc>
          <w:tcPr>
            <w:tcW w:w="1024" w:type="dxa"/>
            <w:tcBorders>
              <w:top w:val="single" w:sz="16" w:space="0" w:color="000000"/>
              <w:left w:val="single" w:sz="16" w:space="0" w:color="000000"/>
              <w:bottom w:val="single" w:sz="16" w:space="0" w:color="000000"/>
            </w:tcBorders>
            <w:shd w:val="clear" w:color="auto" w:fill="FFFFFF"/>
          </w:tcPr>
          <w:p w14:paraId="470E7AB4"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Category</w:t>
            </w:r>
          </w:p>
        </w:tc>
        <w:tc>
          <w:tcPr>
            <w:tcW w:w="1009" w:type="dxa"/>
            <w:tcBorders>
              <w:top w:val="single" w:sz="16" w:space="0" w:color="000000"/>
              <w:bottom w:val="single" w:sz="16" w:space="0" w:color="000000"/>
            </w:tcBorders>
            <w:shd w:val="clear" w:color="auto" w:fill="FFFFFF"/>
          </w:tcPr>
          <w:p w14:paraId="11862469"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N</w:t>
            </w:r>
          </w:p>
        </w:tc>
        <w:tc>
          <w:tcPr>
            <w:tcW w:w="1468" w:type="dxa"/>
            <w:tcBorders>
              <w:top w:val="single" w:sz="16" w:space="0" w:color="000000"/>
              <w:bottom w:val="single" w:sz="16" w:space="0" w:color="000000"/>
            </w:tcBorders>
            <w:shd w:val="clear" w:color="auto" w:fill="FFFFFF"/>
          </w:tcPr>
          <w:p w14:paraId="622F7B87"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Observed Prop.</w:t>
            </w:r>
          </w:p>
        </w:tc>
        <w:tc>
          <w:tcPr>
            <w:tcW w:w="1131" w:type="dxa"/>
            <w:tcBorders>
              <w:top w:val="single" w:sz="16" w:space="0" w:color="000000"/>
              <w:bottom w:val="single" w:sz="16" w:space="0" w:color="000000"/>
            </w:tcBorders>
            <w:shd w:val="clear" w:color="auto" w:fill="FFFFFF"/>
          </w:tcPr>
          <w:p w14:paraId="52A2CA66"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Test Prop.</w:t>
            </w:r>
          </w:p>
        </w:tc>
        <w:tc>
          <w:tcPr>
            <w:tcW w:w="1468" w:type="dxa"/>
            <w:tcBorders>
              <w:top w:val="single" w:sz="16" w:space="0" w:color="000000"/>
              <w:bottom w:val="single" w:sz="16" w:space="0" w:color="000000"/>
              <w:right w:val="single" w:sz="16" w:space="0" w:color="000000"/>
            </w:tcBorders>
            <w:shd w:val="clear" w:color="auto" w:fill="FFFFFF"/>
          </w:tcPr>
          <w:p w14:paraId="4A3B9B86"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Exact Sig. (2-tailed)</w:t>
            </w:r>
          </w:p>
        </w:tc>
      </w:tr>
      <w:tr w:rsidR="00BB3607" w:rsidRPr="00BB3607" w14:paraId="784ED6F5" w14:textId="77777777">
        <w:trPr>
          <w:cantSplit/>
        </w:trPr>
        <w:tc>
          <w:tcPr>
            <w:tcW w:w="1009" w:type="dxa"/>
            <w:vMerge w:val="restart"/>
            <w:tcBorders>
              <w:top w:val="single" w:sz="16" w:space="0" w:color="000000"/>
              <w:left w:val="single" w:sz="16" w:space="0" w:color="000000"/>
              <w:bottom w:val="single" w:sz="16" w:space="0" w:color="000000"/>
              <w:right w:val="nil"/>
            </w:tcBorders>
            <w:shd w:val="clear" w:color="auto" w:fill="FFFFFF"/>
            <w:vAlign w:val="center"/>
          </w:tcPr>
          <w:p w14:paraId="4698E0A8"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outcome</w:t>
            </w:r>
          </w:p>
        </w:tc>
        <w:tc>
          <w:tcPr>
            <w:tcW w:w="948" w:type="dxa"/>
            <w:tcBorders>
              <w:top w:val="single" w:sz="16" w:space="0" w:color="000000"/>
              <w:left w:val="nil"/>
              <w:bottom w:val="nil"/>
              <w:right w:val="single" w:sz="16" w:space="0" w:color="000000"/>
            </w:tcBorders>
            <w:shd w:val="clear" w:color="auto" w:fill="FFFFFF"/>
            <w:vAlign w:val="center"/>
          </w:tcPr>
          <w:p w14:paraId="71EF5961"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Group 1</w:t>
            </w:r>
          </w:p>
        </w:tc>
        <w:tc>
          <w:tcPr>
            <w:tcW w:w="1024" w:type="dxa"/>
            <w:tcBorders>
              <w:top w:val="single" w:sz="16" w:space="0" w:color="000000"/>
              <w:left w:val="single" w:sz="16" w:space="0" w:color="000000"/>
              <w:bottom w:val="nil"/>
            </w:tcBorders>
            <w:shd w:val="clear" w:color="auto" w:fill="FFFFFF"/>
            <w:vAlign w:val="center"/>
          </w:tcPr>
          <w:p w14:paraId="0644E1F7"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T</w:t>
            </w:r>
          </w:p>
        </w:tc>
        <w:tc>
          <w:tcPr>
            <w:tcW w:w="1009" w:type="dxa"/>
            <w:tcBorders>
              <w:top w:val="single" w:sz="16" w:space="0" w:color="000000"/>
              <w:bottom w:val="nil"/>
            </w:tcBorders>
            <w:shd w:val="clear" w:color="auto" w:fill="FFFFFF"/>
            <w:vAlign w:val="center"/>
          </w:tcPr>
          <w:p w14:paraId="1B9D80CC"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30</w:t>
            </w:r>
          </w:p>
        </w:tc>
        <w:tc>
          <w:tcPr>
            <w:tcW w:w="1468" w:type="dxa"/>
            <w:tcBorders>
              <w:top w:val="single" w:sz="16" w:space="0" w:color="000000"/>
              <w:bottom w:val="nil"/>
            </w:tcBorders>
            <w:shd w:val="clear" w:color="auto" w:fill="FFFFFF"/>
            <w:vAlign w:val="center"/>
          </w:tcPr>
          <w:p w14:paraId="0462D134"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.60</w:t>
            </w:r>
          </w:p>
        </w:tc>
        <w:tc>
          <w:tcPr>
            <w:tcW w:w="1131" w:type="dxa"/>
            <w:tcBorders>
              <w:top w:val="single" w:sz="16" w:space="0" w:color="000000"/>
              <w:bottom w:val="nil"/>
            </w:tcBorders>
            <w:shd w:val="clear" w:color="auto" w:fill="FFFFFF"/>
            <w:vAlign w:val="center"/>
          </w:tcPr>
          <w:p w14:paraId="5E00691E"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.50</w:t>
            </w:r>
          </w:p>
        </w:tc>
        <w:tc>
          <w:tcPr>
            <w:tcW w:w="1468" w:type="dxa"/>
            <w:tcBorders>
              <w:top w:val="single" w:sz="16" w:space="0" w:color="000000"/>
              <w:bottom w:val="nil"/>
              <w:right w:val="single" w:sz="16" w:space="0" w:color="000000"/>
            </w:tcBorders>
            <w:shd w:val="clear" w:color="auto" w:fill="FFFFFF"/>
            <w:vAlign w:val="center"/>
          </w:tcPr>
          <w:p w14:paraId="50CD8AB3"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.203</w:t>
            </w:r>
          </w:p>
        </w:tc>
      </w:tr>
      <w:tr w:rsidR="00BB3607" w:rsidRPr="00BB3607" w14:paraId="20AEA085" w14:textId="77777777">
        <w:trPr>
          <w:cantSplit/>
        </w:trPr>
        <w:tc>
          <w:tcPr>
            <w:tcW w:w="1009" w:type="dxa"/>
            <w:vMerge/>
            <w:tcBorders>
              <w:top w:val="single" w:sz="16" w:space="0" w:color="000000"/>
              <w:left w:val="single" w:sz="16" w:space="0" w:color="000000"/>
              <w:bottom w:val="single" w:sz="16" w:space="0" w:color="000000"/>
              <w:right w:val="nil"/>
            </w:tcBorders>
            <w:shd w:val="clear" w:color="auto" w:fill="FFFFFF"/>
            <w:vAlign w:val="center"/>
          </w:tcPr>
          <w:p w14:paraId="03995E5B" w14:textId="77777777" w:rsidR="00BB3607" w:rsidRPr="00BB3607" w:rsidRDefault="00BB3607" w:rsidP="00BA3BCF">
            <w:pPr>
              <w:autoSpaceDE w:val="0"/>
              <w:autoSpaceDN w:val="0"/>
              <w:adjustRightInd w:val="0"/>
              <w:spacing w:after="0" w:line="240" w:lineRule="auto"/>
              <w:jc w:val="both"/>
              <w:rPr>
                <w:rFonts w:ascii="Arial" w:hAnsi="Arial" w:cs="Arial"/>
                <w:color w:val="000000"/>
                <w:sz w:val="18"/>
                <w:szCs w:val="18"/>
              </w:rPr>
            </w:pPr>
          </w:p>
        </w:tc>
        <w:tc>
          <w:tcPr>
            <w:tcW w:w="948" w:type="dxa"/>
            <w:tcBorders>
              <w:top w:val="nil"/>
              <w:left w:val="nil"/>
              <w:bottom w:val="nil"/>
              <w:right w:val="single" w:sz="16" w:space="0" w:color="000000"/>
            </w:tcBorders>
            <w:shd w:val="clear" w:color="auto" w:fill="FFFFFF"/>
            <w:vAlign w:val="center"/>
          </w:tcPr>
          <w:p w14:paraId="2DC58B85"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Group 2</w:t>
            </w:r>
          </w:p>
        </w:tc>
        <w:tc>
          <w:tcPr>
            <w:tcW w:w="1024" w:type="dxa"/>
            <w:tcBorders>
              <w:top w:val="nil"/>
              <w:left w:val="single" w:sz="16" w:space="0" w:color="000000"/>
              <w:bottom w:val="nil"/>
            </w:tcBorders>
            <w:shd w:val="clear" w:color="auto" w:fill="FFFFFF"/>
            <w:vAlign w:val="center"/>
          </w:tcPr>
          <w:p w14:paraId="0E864B94"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H</w:t>
            </w:r>
          </w:p>
        </w:tc>
        <w:tc>
          <w:tcPr>
            <w:tcW w:w="1009" w:type="dxa"/>
            <w:tcBorders>
              <w:top w:val="nil"/>
              <w:bottom w:val="nil"/>
            </w:tcBorders>
            <w:shd w:val="clear" w:color="auto" w:fill="FFFFFF"/>
            <w:vAlign w:val="center"/>
          </w:tcPr>
          <w:p w14:paraId="510E3392"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20</w:t>
            </w:r>
          </w:p>
        </w:tc>
        <w:tc>
          <w:tcPr>
            <w:tcW w:w="1468" w:type="dxa"/>
            <w:tcBorders>
              <w:top w:val="nil"/>
              <w:bottom w:val="nil"/>
            </w:tcBorders>
            <w:shd w:val="clear" w:color="auto" w:fill="FFFFFF"/>
            <w:vAlign w:val="center"/>
          </w:tcPr>
          <w:p w14:paraId="28DD5AD5"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.40</w:t>
            </w:r>
          </w:p>
        </w:tc>
        <w:tc>
          <w:tcPr>
            <w:tcW w:w="1131" w:type="dxa"/>
            <w:tcBorders>
              <w:top w:val="nil"/>
              <w:bottom w:val="nil"/>
            </w:tcBorders>
            <w:shd w:val="clear" w:color="auto" w:fill="FFFFFF"/>
          </w:tcPr>
          <w:p w14:paraId="4EF25B58" w14:textId="77777777" w:rsidR="00BB3607" w:rsidRPr="00BB3607" w:rsidRDefault="00BB3607" w:rsidP="00BA3BCF">
            <w:pPr>
              <w:autoSpaceDE w:val="0"/>
              <w:autoSpaceDN w:val="0"/>
              <w:adjustRightInd w:val="0"/>
              <w:spacing w:after="0" w:line="240" w:lineRule="auto"/>
              <w:jc w:val="both"/>
              <w:rPr>
                <w:rFonts w:ascii="Times New Roman" w:hAnsi="Times New Roman" w:cs="Times New Roman"/>
                <w:sz w:val="24"/>
                <w:szCs w:val="24"/>
              </w:rPr>
            </w:pPr>
          </w:p>
        </w:tc>
        <w:tc>
          <w:tcPr>
            <w:tcW w:w="1468" w:type="dxa"/>
            <w:tcBorders>
              <w:top w:val="nil"/>
              <w:bottom w:val="nil"/>
              <w:right w:val="single" w:sz="16" w:space="0" w:color="000000"/>
            </w:tcBorders>
            <w:shd w:val="clear" w:color="auto" w:fill="FFFFFF"/>
          </w:tcPr>
          <w:p w14:paraId="42A72120" w14:textId="77777777" w:rsidR="00BB3607" w:rsidRPr="00BB3607" w:rsidRDefault="00BB3607" w:rsidP="00BA3BCF">
            <w:pPr>
              <w:autoSpaceDE w:val="0"/>
              <w:autoSpaceDN w:val="0"/>
              <w:adjustRightInd w:val="0"/>
              <w:spacing w:after="0" w:line="240" w:lineRule="auto"/>
              <w:jc w:val="both"/>
              <w:rPr>
                <w:rFonts w:ascii="Times New Roman" w:hAnsi="Times New Roman" w:cs="Times New Roman"/>
                <w:sz w:val="24"/>
                <w:szCs w:val="24"/>
              </w:rPr>
            </w:pPr>
          </w:p>
        </w:tc>
      </w:tr>
      <w:tr w:rsidR="00BB3607" w:rsidRPr="00BB3607" w14:paraId="3FE302AC" w14:textId="77777777">
        <w:trPr>
          <w:cantSplit/>
        </w:trPr>
        <w:tc>
          <w:tcPr>
            <w:tcW w:w="1009" w:type="dxa"/>
            <w:vMerge/>
            <w:tcBorders>
              <w:top w:val="single" w:sz="16" w:space="0" w:color="000000"/>
              <w:left w:val="single" w:sz="16" w:space="0" w:color="000000"/>
              <w:bottom w:val="single" w:sz="16" w:space="0" w:color="000000"/>
              <w:right w:val="nil"/>
            </w:tcBorders>
            <w:shd w:val="clear" w:color="auto" w:fill="FFFFFF"/>
            <w:vAlign w:val="center"/>
          </w:tcPr>
          <w:p w14:paraId="6650C443" w14:textId="77777777" w:rsidR="00BB3607" w:rsidRPr="00BB3607" w:rsidRDefault="00BB3607" w:rsidP="00BA3BCF">
            <w:pPr>
              <w:autoSpaceDE w:val="0"/>
              <w:autoSpaceDN w:val="0"/>
              <w:adjustRightInd w:val="0"/>
              <w:spacing w:after="0" w:line="240" w:lineRule="auto"/>
              <w:jc w:val="both"/>
              <w:rPr>
                <w:rFonts w:ascii="Times New Roman" w:hAnsi="Times New Roman" w:cs="Times New Roman"/>
                <w:sz w:val="24"/>
                <w:szCs w:val="24"/>
              </w:rPr>
            </w:pPr>
          </w:p>
        </w:tc>
        <w:tc>
          <w:tcPr>
            <w:tcW w:w="948" w:type="dxa"/>
            <w:tcBorders>
              <w:top w:val="nil"/>
              <w:left w:val="nil"/>
              <w:bottom w:val="single" w:sz="16" w:space="0" w:color="000000"/>
              <w:right w:val="single" w:sz="16" w:space="0" w:color="000000"/>
            </w:tcBorders>
            <w:shd w:val="clear" w:color="auto" w:fill="FFFFFF"/>
            <w:vAlign w:val="center"/>
          </w:tcPr>
          <w:p w14:paraId="43863626"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Total</w:t>
            </w:r>
          </w:p>
        </w:tc>
        <w:tc>
          <w:tcPr>
            <w:tcW w:w="1024" w:type="dxa"/>
            <w:tcBorders>
              <w:top w:val="nil"/>
              <w:left w:val="single" w:sz="16" w:space="0" w:color="000000"/>
              <w:bottom w:val="single" w:sz="16" w:space="0" w:color="000000"/>
            </w:tcBorders>
            <w:shd w:val="clear" w:color="auto" w:fill="FFFFFF"/>
          </w:tcPr>
          <w:p w14:paraId="0ED83AA8" w14:textId="77777777" w:rsidR="00BB3607" w:rsidRPr="00BB3607" w:rsidRDefault="00BB3607" w:rsidP="00BA3BCF">
            <w:pPr>
              <w:autoSpaceDE w:val="0"/>
              <w:autoSpaceDN w:val="0"/>
              <w:adjustRightInd w:val="0"/>
              <w:spacing w:after="0" w:line="240" w:lineRule="auto"/>
              <w:jc w:val="both"/>
              <w:rPr>
                <w:rFonts w:ascii="Times New Roman" w:hAnsi="Times New Roman" w:cs="Times New Roman"/>
                <w:sz w:val="24"/>
                <w:szCs w:val="24"/>
              </w:rPr>
            </w:pPr>
          </w:p>
        </w:tc>
        <w:tc>
          <w:tcPr>
            <w:tcW w:w="1009" w:type="dxa"/>
            <w:tcBorders>
              <w:top w:val="nil"/>
              <w:bottom w:val="single" w:sz="16" w:space="0" w:color="000000"/>
            </w:tcBorders>
            <w:shd w:val="clear" w:color="auto" w:fill="FFFFFF"/>
            <w:vAlign w:val="center"/>
          </w:tcPr>
          <w:p w14:paraId="184EF342"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50</w:t>
            </w:r>
          </w:p>
        </w:tc>
        <w:tc>
          <w:tcPr>
            <w:tcW w:w="1468" w:type="dxa"/>
            <w:tcBorders>
              <w:top w:val="nil"/>
              <w:bottom w:val="single" w:sz="16" w:space="0" w:color="000000"/>
            </w:tcBorders>
            <w:shd w:val="clear" w:color="auto" w:fill="FFFFFF"/>
            <w:vAlign w:val="center"/>
          </w:tcPr>
          <w:p w14:paraId="27D6F59B" w14:textId="77777777" w:rsidR="00BB3607" w:rsidRPr="00BB3607" w:rsidRDefault="00BB3607" w:rsidP="00BA3BCF">
            <w:pPr>
              <w:autoSpaceDE w:val="0"/>
              <w:autoSpaceDN w:val="0"/>
              <w:adjustRightInd w:val="0"/>
              <w:spacing w:after="0" w:line="320" w:lineRule="atLeast"/>
              <w:ind w:left="60" w:right="60"/>
              <w:jc w:val="both"/>
              <w:rPr>
                <w:rFonts w:ascii="Arial" w:hAnsi="Arial" w:cs="Arial"/>
                <w:color w:val="000000"/>
                <w:sz w:val="18"/>
                <w:szCs w:val="18"/>
              </w:rPr>
            </w:pPr>
            <w:r w:rsidRPr="00BB3607">
              <w:rPr>
                <w:rFonts w:ascii="Arial" w:hAnsi="Arial" w:cs="Arial"/>
                <w:color w:val="000000"/>
                <w:sz w:val="18"/>
                <w:szCs w:val="18"/>
              </w:rPr>
              <w:t>1.00</w:t>
            </w:r>
          </w:p>
        </w:tc>
        <w:tc>
          <w:tcPr>
            <w:tcW w:w="1131" w:type="dxa"/>
            <w:tcBorders>
              <w:top w:val="nil"/>
              <w:bottom w:val="single" w:sz="16" w:space="0" w:color="000000"/>
            </w:tcBorders>
            <w:shd w:val="clear" w:color="auto" w:fill="FFFFFF"/>
          </w:tcPr>
          <w:p w14:paraId="7C9911D9" w14:textId="77777777" w:rsidR="00BB3607" w:rsidRPr="00BB3607" w:rsidRDefault="00BB3607" w:rsidP="00BA3BCF">
            <w:pPr>
              <w:autoSpaceDE w:val="0"/>
              <w:autoSpaceDN w:val="0"/>
              <w:adjustRightInd w:val="0"/>
              <w:spacing w:after="0" w:line="240" w:lineRule="auto"/>
              <w:jc w:val="both"/>
              <w:rPr>
                <w:rFonts w:ascii="Times New Roman" w:hAnsi="Times New Roman" w:cs="Times New Roman"/>
                <w:sz w:val="24"/>
                <w:szCs w:val="24"/>
              </w:rPr>
            </w:pPr>
          </w:p>
        </w:tc>
        <w:tc>
          <w:tcPr>
            <w:tcW w:w="1468" w:type="dxa"/>
            <w:tcBorders>
              <w:top w:val="nil"/>
              <w:bottom w:val="single" w:sz="16" w:space="0" w:color="000000"/>
              <w:right w:val="single" w:sz="16" w:space="0" w:color="000000"/>
            </w:tcBorders>
            <w:shd w:val="clear" w:color="auto" w:fill="FFFFFF"/>
          </w:tcPr>
          <w:p w14:paraId="174EAA2B" w14:textId="77777777" w:rsidR="00BB3607" w:rsidRPr="00BB3607" w:rsidRDefault="00BB3607" w:rsidP="00BA3BCF">
            <w:pPr>
              <w:autoSpaceDE w:val="0"/>
              <w:autoSpaceDN w:val="0"/>
              <w:adjustRightInd w:val="0"/>
              <w:spacing w:after="0" w:line="240" w:lineRule="auto"/>
              <w:jc w:val="both"/>
              <w:rPr>
                <w:rFonts w:ascii="Times New Roman" w:hAnsi="Times New Roman" w:cs="Times New Roman"/>
                <w:sz w:val="24"/>
                <w:szCs w:val="24"/>
              </w:rPr>
            </w:pPr>
          </w:p>
        </w:tc>
      </w:tr>
    </w:tbl>
    <w:p w14:paraId="02EA4C2A" w14:textId="77777777" w:rsidR="00BB3607" w:rsidRPr="00BB3607" w:rsidRDefault="00BB3607" w:rsidP="00BA3BCF">
      <w:pPr>
        <w:autoSpaceDE w:val="0"/>
        <w:autoSpaceDN w:val="0"/>
        <w:adjustRightInd w:val="0"/>
        <w:spacing w:after="0" w:line="400" w:lineRule="atLeast"/>
        <w:jc w:val="both"/>
        <w:rPr>
          <w:rFonts w:ascii="Times New Roman" w:hAnsi="Times New Roman" w:cs="Times New Roman"/>
          <w:sz w:val="24"/>
          <w:szCs w:val="24"/>
        </w:rPr>
      </w:pPr>
    </w:p>
    <w:p w14:paraId="7178AC44" w14:textId="77777777" w:rsidR="00BB3607" w:rsidRPr="00BB3607" w:rsidRDefault="00BB3607" w:rsidP="00730D64">
      <w:pPr>
        <w:autoSpaceDE w:val="0"/>
        <w:autoSpaceDN w:val="0"/>
        <w:adjustRightInd w:val="0"/>
        <w:spacing w:beforeLines="20" w:before="48" w:afterLines="20" w:after="48" w:line="276" w:lineRule="auto"/>
        <w:jc w:val="both"/>
        <w:rPr>
          <w:rFonts w:ascii="Arial" w:hAnsi="Arial" w:cs="Arial"/>
          <w:sz w:val="24"/>
          <w:szCs w:val="24"/>
        </w:rPr>
      </w:pPr>
      <w:r w:rsidRPr="00BB3607">
        <w:rPr>
          <w:rFonts w:ascii="Arial" w:hAnsi="Arial" w:cs="Arial"/>
          <w:sz w:val="24"/>
          <w:szCs w:val="24"/>
        </w:rPr>
        <w:t xml:space="preserve">α = 5% </w:t>
      </w:r>
      <w:proofErr w:type="gramStart"/>
      <w:r w:rsidRPr="00BB3607">
        <w:rPr>
          <w:rFonts w:ascii="Arial" w:hAnsi="Arial" w:cs="Arial"/>
          <w:sz w:val="24"/>
          <w:szCs w:val="24"/>
        </w:rPr>
        <w:t>i.e.</w:t>
      </w:r>
      <w:proofErr w:type="gramEnd"/>
      <w:r w:rsidRPr="00BB3607">
        <w:rPr>
          <w:rFonts w:ascii="Arial" w:hAnsi="Arial" w:cs="Arial"/>
          <w:sz w:val="24"/>
          <w:szCs w:val="24"/>
        </w:rPr>
        <w:t xml:space="preserve"> α = 0.05</w:t>
      </w:r>
    </w:p>
    <w:p w14:paraId="3D7591B6" w14:textId="77777777" w:rsidR="00BB3607" w:rsidRPr="00BB3607" w:rsidRDefault="00BB3607" w:rsidP="00730D64">
      <w:pPr>
        <w:autoSpaceDE w:val="0"/>
        <w:autoSpaceDN w:val="0"/>
        <w:adjustRightInd w:val="0"/>
        <w:spacing w:beforeLines="20" w:before="48" w:afterLines="20" w:after="48" w:line="276" w:lineRule="auto"/>
        <w:jc w:val="both"/>
        <w:rPr>
          <w:rFonts w:ascii="Arial" w:hAnsi="Arial" w:cs="Arial"/>
          <w:sz w:val="24"/>
          <w:szCs w:val="24"/>
        </w:rPr>
      </w:pPr>
      <w:r w:rsidRPr="00BB3607">
        <w:rPr>
          <w:rFonts w:ascii="Arial" w:hAnsi="Arial" w:cs="Arial"/>
          <w:sz w:val="24"/>
          <w:szCs w:val="24"/>
        </w:rPr>
        <w:t>p = 0.203</w:t>
      </w:r>
    </w:p>
    <w:p w14:paraId="6263B7F9" w14:textId="3A45B8C9" w:rsidR="00BB3607" w:rsidRPr="00BB3607" w:rsidRDefault="006F7057" w:rsidP="00730D64">
      <w:pPr>
        <w:autoSpaceDE w:val="0"/>
        <w:autoSpaceDN w:val="0"/>
        <w:adjustRightInd w:val="0"/>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BB3607" w:rsidRPr="00BB3607">
        <w:rPr>
          <w:rFonts w:ascii="Arial" w:hAnsi="Arial" w:cs="Arial"/>
          <w:sz w:val="24"/>
          <w:szCs w:val="24"/>
        </w:rPr>
        <w:t>Since, p (0.203) &gt; α (0.05) so we accept H0 at 5% level of significance.</w:t>
      </w:r>
    </w:p>
    <w:p w14:paraId="2695C8E4" w14:textId="77777777" w:rsidR="00BB3607" w:rsidRPr="00BB3607" w:rsidRDefault="00BB3607" w:rsidP="00730D64">
      <w:pPr>
        <w:autoSpaceDE w:val="0"/>
        <w:autoSpaceDN w:val="0"/>
        <w:adjustRightInd w:val="0"/>
        <w:spacing w:beforeLines="20" w:before="48" w:afterLines="20" w:after="48" w:line="276" w:lineRule="auto"/>
        <w:jc w:val="both"/>
        <w:rPr>
          <w:rFonts w:ascii="Arial" w:hAnsi="Arial" w:cs="Arial"/>
          <w:sz w:val="24"/>
          <w:szCs w:val="24"/>
        </w:rPr>
      </w:pPr>
      <w:r w:rsidRPr="00BB3607">
        <w:rPr>
          <w:rFonts w:ascii="Arial" w:hAnsi="Arial" w:cs="Arial"/>
          <w:sz w:val="24"/>
          <w:szCs w:val="24"/>
        </w:rPr>
        <w:t>Therefore, we are 95</w:t>
      </w:r>
      <w:r w:rsidR="004741C2">
        <w:rPr>
          <w:rFonts w:ascii="Arial" w:hAnsi="Arial" w:cs="Arial"/>
          <w:sz w:val="24"/>
          <w:szCs w:val="24"/>
        </w:rPr>
        <w:t xml:space="preserve">% sure that the sequence is </w:t>
      </w:r>
      <w:r w:rsidRPr="00BB3607">
        <w:rPr>
          <w:rFonts w:ascii="Arial" w:hAnsi="Arial" w:cs="Arial"/>
          <w:sz w:val="24"/>
          <w:szCs w:val="24"/>
        </w:rPr>
        <w:t>unbiased.</w:t>
      </w:r>
    </w:p>
    <w:p w14:paraId="5B4888DA" w14:textId="77777777" w:rsidR="00BB3607" w:rsidRDefault="00BB3607" w:rsidP="00BA3BCF">
      <w:pPr>
        <w:tabs>
          <w:tab w:val="left" w:pos="7093"/>
        </w:tabs>
        <w:jc w:val="both"/>
        <w:rPr>
          <w:rFonts w:ascii="Times New Roman" w:hAnsi="Times New Roman" w:cs="Times New Roman"/>
          <w:sz w:val="24"/>
          <w:szCs w:val="24"/>
        </w:rPr>
      </w:pPr>
    </w:p>
    <w:p w14:paraId="6C79A665" w14:textId="77777777" w:rsidR="009C53CD" w:rsidRDefault="009C53CD" w:rsidP="00BA3BCF">
      <w:pPr>
        <w:autoSpaceDE w:val="0"/>
        <w:autoSpaceDN w:val="0"/>
        <w:adjustRightInd w:val="0"/>
        <w:spacing w:beforeLines="20" w:before="48" w:afterLines="20" w:after="48" w:line="20" w:lineRule="atLeast"/>
        <w:jc w:val="both"/>
        <w:rPr>
          <w:rFonts w:ascii="Times New Roman" w:hAnsi="Times New Roman" w:cs="Times New Roman"/>
          <w:sz w:val="24"/>
          <w:szCs w:val="24"/>
        </w:rPr>
      </w:pPr>
    </w:p>
    <w:p w14:paraId="11F17205" w14:textId="6A68B41E" w:rsidR="0023373E" w:rsidRPr="0023373E" w:rsidRDefault="0023373E"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lastRenderedPageBreak/>
        <w:t>Practical No</w:t>
      </w:r>
      <w:r w:rsidRPr="0023373E">
        <w:rPr>
          <w:rFonts w:ascii="Arial" w:hAnsi="Arial" w:cs="Arial"/>
          <w:sz w:val="24"/>
          <w:szCs w:val="24"/>
        </w:rPr>
        <w:t xml:space="preserve"> 7</w:t>
      </w:r>
      <w:r w:rsidR="006F7057">
        <w:rPr>
          <w:rFonts w:ascii="Arial" w:hAnsi="Arial" w:cs="Arial"/>
          <w:sz w:val="24"/>
          <w:szCs w:val="24"/>
        </w:rPr>
        <w:t xml:space="preserve">                                            </w:t>
      </w:r>
      <w:r w:rsidR="00505A80">
        <w:rPr>
          <w:rFonts w:ascii="Arial" w:hAnsi="Arial" w:cs="Arial"/>
          <w:sz w:val="24"/>
          <w:szCs w:val="24"/>
        </w:rPr>
        <w:t xml:space="preserve">                                            </w:t>
      </w:r>
      <w:proofErr w:type="gramStart"/>
      <w:r w:rsidR="006F7057">
        <w:rPr>
          <w:rFonts w:ascii="Arial" w:hAnsi="Arial" w:cs="Arial"/>
          <w:sz w:val="24"/>
          <w:szCs w:val="24"/>
        </w:rPr>
        <w:t>Date:-</w:t>
      </w:r>
      <w:proofErr w:type="gramEnd"/>
      <w:r w:rsidR="00505A80" w:rsidRPr="00505A80">
        <w:rPr>
          <w:rFonts w:ascii="Arial" w:hAnsi="Arial" w:cs="Arial"/>
          <w:sz w:val="24"/>
          <w:szCs w:val="24"/>
        </w:rPr>
        <w:t xml:space="preserve"> </w:t>
      </w:r>
      <w:r w:rsidR="00505A80">
        <w:rPr>
          <w:rFonts w:ascii="Arial" w:hAnsi="Arial" w:cs="Arial"/>
          <w:sz w:val="24"/>
          <w:szCs w:val="24"/>
        </w:rPr>
        <w:t>June/2</w:t>
      </w:r>
      <w:r w:rsidR="00505A80">
        <w:rPr>
          <w:rFonts w:ascii="Arial" w:hAnsi="Arial" w:cs="Arial"/>
          <w:sz w:val="24"/>
          <w:szCs w:val="24"/>
        </w:rPr>
        <w:t>3</w:t>
      </w:r>
      <w:r w:rsidR="00505A80">
        <w:rPr>
          <w:rFonts w:ascii="Arial" w:hAnsi="Arial" w:cs="Arial"/>
          <w:sz w:val="24"/>
          <w:szCs w:val="24"/>
        </w:rPr>
        <w:t>/2023</w:t>
      </w:r>
    </w:p>
    <w:p w14:paraId="76AFF112" w14:textId="77777777" w:rsidR="0023373E" w:rsidRDefault="0023373E" w:rsidP="009C53CD">
      <w:pPr>
        <w:autoSpaceDE w:val="0"/>
        <w:autoSpaceDN w:val="0"/>
        <w:adjustRightInd w:val="0"/>
        <w:spacing w:beforeLines="20" w:before="48" w:afterLines="20" w:after="48" w:line="276" w:lineRule="auto"/>
        <w:jc w:val="both"/>
        <w:rPr>
          <w:rFonts w:ascii="Arial" w:hAnsi="Arial" w:cs="Arial"/>
          <w:sz w:val="24"/>
          <w:szCs w:val="24"/>
        </w:rPr>
      </w:pPr>
      <w:r w:rsidRPr="0023373E">
        <w:rPr>
          <w:rFonts w:ascii="Arial" w:hAnsi="Arial" w:cs="Arial"/>
          <w:sz w:val="24"/>
          <w:szCs w:val="24"/>
        </w:rPr>
        <w:t>The number of disease infected tomato plants in 10 different plots of equal size are given below. Test whether the disease plants are uniformly distributed over the entire area use Kolmogorov Smirnov test.</w:t>
      </w:r>
    </w:p>
    <w:tbl>
      <w:tblPr>
        <w:tblStyle w:val="TableGrid"/>
        <w:tblW w:w="0" w:type="auto"/>
        <w:tblLook w:val="04A0" w:firstRow="1" w:lastRow="0" w:firstColumn="1" w:lastColumn="0" w:noHBand="0" w:noVBand="1"/>
      </w:tblPr>
      <w:tblGrid>
        <w:gridCol w:w="1057"/>
        <w:gridCol w:w="762"/>
        <w:gridCol w:w="769"/>
        <w:gridCol w:w="762"/>
        <w:gridCol w:w="769"/>
        <w:gridCol w:w="769"/>
        <w:gridCol w:w="762"/>
        <w:gridCol w:w="762"/>
        <w:gridCol w:w="769"/>
        <w:gridCol w:w="769"/>
        <w:gridCol w:w="769"/>
      </w:tblGrid>
      <w:tr w:rsidR="00000B4D" w14:paraId="62B5C6D4" w14:textId="77777777" w:rsidTr="00000B4D">
        <w:trPr>
          <w:trHeight w:val="578"/>
        </w:trPr>
        <w:tc>
          <w:tcPr>
            <w:tcW w:w="978" w:type="dxa"/>
          </w:tcPr>
          <w:p w14:paraId="56C035C6"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Plot No.</w:t>
            </w:r>
          </w:p>
        </w:tc>
        <w:tc>
          <w:tcPr>
            <w:tcW w:w="762" w:type="dxa"/>
          </w:tcPr>
          <w:p w14:paraId="26DBDF0C"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1</w:t>
            </w:r>
          </w:p>
        </w:tc>
        <w:tc>
          <w:tcPr>
            <w:tcW w:w="769" w:type="dxa"/>
          </w:tcPr>
          <w:p w14:paraId="5C089B56"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2</w:t>
            </w:r>
          </w:p>
        </w:tc>
        <w:tc>
          <w:tcPr>
            <w:tcW w:w="762" w:type="dxa"/>
          </w:tcPr>
          <w:p w14:paraId="513C1320"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3</w:t>
            </w:r>
          </w:p>
        </w:tc>
        <w:tc>
          <w:tcPr>
            <w:tcW w:w="769" w:type="dxa"/>
          </w:tcPr>
          <w:p w14:paraId="08B68726"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4</w:t>
            </w:r>
          </w:p>
        </w:tc>
        <w:tc>
          <w:tcPr>
            <w:tcW w:w="769" w:type="dxa"/>
          </w:tcPr>
          <w:p w14:paraId="5D6B6C15"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5</w:t>
            </w:r>
          </w:p>
        </w:tc>
        <w:tc>
          <w:tcPr>
            <w:tcW w:w="762" w:type="dxa"/>
          </w:tcPr>
          <w:p w14:paraId="7D1E5311"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6</w:t>
            </w:r>
          </w:p>
        </w:tc>
        <w:tc>
          <w:tcPr>
            <w:tcW w:w="762" w:type="dxa"/>
          </w:tcPr>
          <w:p w14:paraId="0F65B388"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7</w:t>
            </w:r>
          </w:p>
        </w:tc>
        <w:tc>
          <w:tcPr>
            <w:tcW w:w="769" w:type="dxa"/>
          </w:tcPr>
          <w:p w14:paraId="4BA521BA"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8</w:t>
            </w:r>
          </w:p>
        </w:tc>
        <w:tc>
          <w:tcPr>
            <w:tcW w:w="769" w:type="dxa"/>
          </w:tcPr>
          <w:p w14:paraId="190BB4B0"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9</w:t>
            </w:r>
          </w:p>
        </w:tc>
        <w:tc>
          <w:tcPr>
            <w:tcW w:w="769" w:type="dxa"/>
          </w:tcPr>
          <w:p w14:paraId="711F8ECA"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10</w:t>
            </w:r>
          </w:p>
        </w:tc>
      </w:tr>
      <w:tr w:rsidR="00000B4D" w14:paraId="597EDA5E" w14:textId="77777777" w:rsidTr="00000B4D">
        <w:trPr>
          <w:trHeight w:val="820"/>
        </w:trPr>
        <w:tc>
          <w:tcPr>
            <w:tcW w:w="978" w:type="dxa"/>
          </w:tcPr>
          <w:p w14:paraId="72999F22"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No of infected Plants</w:t>
            </w:r>
          </w:p>
        </w:tc>
        <w:tc>
          <w:tcPr>
            <w:tcW w:w="762" w:type="dxa"/>
          </w:tcPr>
          <w:p w14:paraId="0A7ADFAE"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8</w:t>
            </w:r>
          </w:p>
        </w:tc>
        <w:tc>
          <w:tcPr>
            <w:tcW w:w="769" w:type="dxa"/>
          </w:tcPr>
          <w:p w14:paraId="26E3C14C"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10</w:t>
            </w:r>
          </w:p>
        </w:tc>
        <w:tc>
          <w:tcPr>
            <w:tcW w:w="762" w:type="dxa"/>
          </w:tcPr>
          <w:p w14:paraId="0A7B4519"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9</w:t>
            </w:r>
          </w:p>
        </w:tc>
        <w:tc>
          <w:tcPr>
            <w:tcW w:w="769" w:type="dxa"/>
          </w:tcPr>
          <w:p w14:paraId="3616844F"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12</w:t>
            </w:r>
          </w:p>
        </w:tc>
        <w:tc>
          <w:tcPr>
            <w:tcW w:w="769" w:type="dxa"/>
          </w:tcPr>
          <w:p w14:paraId="18DE9555"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15</w:t>
            </w:r>
          </w:p>
        </w:tc>
        <w:tc>
          <w:tcPr>
            <w:tcW w:w="762" w:type="dxa"/>
          </w:tcPr>
          <w:p w14:paraId="2E138E0F"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7</w:t>
            </w:r>
          </w:p>
        </w:tc>
        <w:tc>
          <w:tcPr>
            <w:tcW w:w="762" w:type="dxa"/>
          </w:tcPr>
          <w:p w14:paraId="3F3DA76C"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5</w:t>
            </w:r>
          </w:p>
        </w:tc>
        <w:tc>
          <w:tcPr>
            <w:tcW w:w="769" w:type="dxa"/>
          </w:tcPr>
          <w:p w14:paraId="3B4CA922"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12</w:t>
            </w:r>
          </w:p>
        </w:tc>
        <w:tc>
          <w:tcPr>
            <w:tcW w:w="769" w:type="dxa"/>
          </w:tcPr>
          <w:p w14:paraId="07016176"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13</w:t>
            </w:r>
          </w:p>
        </w:tc>
        <w:tc>
          <w:tcPr>
            <w:tcW w:w="769" w:type="dxa"/>
          </w:tcPr>
          <w:p w14:paraId="5B0492C1"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9</w:t>
            </w:r>
          </w:p>
        </w:tc>
      </w:tr>
    </w:tbl>
    <w:p w14:paraId="728C2355" w14:textId="77777777" w:rsidR="00000B4D" w:rsidRDefault="00000B4D" w:rsidP="009C53CD">
      <w:pPr>
        <w:autoSpaceDE w:val="0"/>
        <w:autoSpaceDN w:val="0"/>
        <w:adjustRightInd w:val="0"/>
        <w:spacing w:beforeLines="20" w:before="48" w:afterLines="20" w:after="48" w:line="276" w:lineRule="auto"/>
        <w:jc w:val="both"/>
        <w:rPr>
          <w:rFonts w:ascii="Arial" w:hAnsi="Arial" w:cs="Arial"/>
          <w:sz w:val="24"/>
          <w:szCs w:val="24"/>
        </w:rPr>
      </w:pPr>
    </w:p>
    <w:p w14:paraId="05347642" w14:textId="25AE11B7" w:rsidR="0023373E" w:rsidRDefault="006F7057" w:rsidP="009C53CD">
      <w:pPr>
        <w:autoSpaceDE w:val="0"/>
        <w:autoSpaceDN w:val="0"/>
        <w:adjustRightInd w:val="0"/>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23373E">
        <w:rPr>
          <w:rFonts w:ascii="Arial" w:hAnsi="Arial" w:cs="Arial"/>
          <w:sz w:val="24"/>
          <w:szCs w:val="24"/>
        </w:rPr>
        <w:t>Solution:</w:t>
      </w:r>
    </w:p>
    <w:p w14:paraId="48A9778D" w14:textId="78BD3406" w:rsidR="0023373E" w:rsidRPr="006F7057" w:rsidRDefault="0023373E" w:rsidP="006F7057">
      <w:pPr>
        <w:pStyle w:val="ListParagraph"/>
        <w:numPr>
          <w:ilvl w:val="0"/>
          <w:numId w:val="8"/>
        </w:numPr>
        <w:autoSpaceDE w:val="0"/>
        <w:autoSpaceDN w:val="0"/>
        <w:adjustRightInd w:val="0"/>
        <w:spacing w:beforeLines="20" w:before="48" w:afterLines="20" w:after="48" w:line="276" w:lineRule="auto"/>
        <w:jc w:val="both"/>
        <w:rPr>
          <w:rFonts w:ascii="Arial" w:hAnsi="Arial" w:cs="Arial"/>
          <w:sz w:val="24"/>
          <w:szCs w:val="24"/>
        </w:rPr>
      </w:pPr>
      <w:r w:rsidRPr="006F7057">
        <w:rPr>
          <w:rFonts w:ascii="Arial" w:hAnsi="Arial" w:cs="Arial"/>
          <w:sz w:val="24"/>
          <w:szCs w:val="24"/>
        </w:rPr>
        <w:t>Null Hypothesis: H0: The disease plants are uniformly distributed over the entire area.</w:t>
      </w:r>
    </w:p>
    <w:p w14:paraId="285C3131" w14:textId="053E7E1F" w:rsidR="0023373E" w:rsidRPr="006F7057" w:rsidRDefault="0023373E" w:rsidP="006F7057">
      <w:pPr>
        <w:pStyle w:val="ListParagraph"/>
        <w:numPr>
          <w:ilvl w:val="0"/>
          <w:numId w:val="8"/>
        </w:numPr>
        <w:autoSpaceDE w:val="0"/>
        <w:autoSpaceDN w:val="0"/>
        <w:adjustRightInd w:val="0"/>
        <w:spacing w:beforeLines="20" w:before="48" w:afterLines="20" w:after="48" w:line="276" w:lineRule="auto"/>
        <w:jc w:val="both"/>
        <w:rPr>
          <w:rFonts w:ascii="Arial" w:hAnsi="Arial" w:cs="Arial"/>
          <w:sz w:val="24"/>
          <w:szCs w:val="24"/>
        </w:rPr>
      </w:pPr>
      <w:r w:rsidRPr="006F7057">
        <w:rPr>
          <w:rFonts w:ascii="Arial" w:hAnsi="Arial" w:cs="Arial"/>
          <w:sz w:val="24"/>
          <w:szCs w:val="24"/>
        </w:rPr>
        <w:t>Alternate Hypothesis: H1: The disease plants are not uniformly distributed over the entire area.</w:t>
      </w:r>
    </w:p>
    <w:p w14:paraId="73D7FDE3" w14:textId="77777777" w:rsidR="0023373E" w:rsidRDefault="00FD35A6" w:rsidP="00BA3BCF">
      <w:pPr>
        <w:autoSpaceDE w:val="0"/>
        <w:autoSpaceDN w:val="0"/>
        <w:adjustRightInd w:val="0"/>
        <w:spacing w:beforeLines="20" w:before="48" w:afterLines="20" w:after="48" w:line="20" w:lineRule="atLeast"/>
        <w:jc w:val="both"/>
        <w:rPr>
          <w:rFonts w:ascii="Arial" w:hAnsi="Arial" w:cs="Arial"/>
          <w:sz w:val="24"/>
          <w:szCs w:val="24"/>
        </w:rPr>
      </w:pPr>
      <w:r w:rsidRPr="00FD35A6">
        <w:rPr>
          <w:rFonts w:ascii="Arial" w:hAnsi="Arial" w:cs="Arial"/>
          <w:noProof/>
          <w:sz w:val="24"/>
          <w:szCs w:val="24"/>
        </w:rPr>
        <w:drawing>
          <wp:inline distT="0" distB="0" distL="0" distR="0" wp14:anchorId="7B678F71" wp14:editId="4EF6D930">
            <wp:extent cx="5943600" cy="800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800735"/>
                    </a:xfrm>
                    <a:prstGeom prst="rect">
                      <a:avLst/>
                    </a:prstGeom>
                  </pic:spPr>
                </pic:pic>
              </a:graphicData>
            </a:graphic>
          </wp:inline>
        </w:drawing>
      </w:r>
    </w:p>
    <w:p w14:paraId="4033EC8B" w14:textId="77777777" w:rsidR="00FD35A6" w:rsidRPr="00FD35A6" w:rsidRDefault="00FD35A6" w:rsidP="00FD35A6">
      <w:pPr>
        <w:autoSpaceDE w:val="0"/>
        <w:autoSpaceDN w:val="0"/>
        <w:adjustRightInd w:val="0"/>
        <w:spacing w:after="0" w:line="240" w:lineRule="auto"/>
        <w:rPr>
          <w:rFonts w:ascii="Times New Roman" w:hAnsi="Times New Roman" w:cs="Times New Roman"/>
          <w:sz w:val="24"/>
          <w:szCs w:val="24"/>
        </w:rPr>
      </w:pPr>
    </w:p>
    <w:tbl>
      <w:tblPr>
        <w:tblW w:w="53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16"/>
        <w:gridCol w:w="1423"/>
        <w:gridCol w:w="1469"/>
      </w:tblGrid>
      <w:tr w:rsidR="00FD35A6" w:rsidRPr="00FD35A6" w14:paraId="488632C7" w14:textId="77777777" w:rsidTr="007B2752">
        <w:trPr>
          <w:cantSplit/>
        </w:trPr>
        <w:tc>
          <w:tcPr>
            <w:tcW w:w="5308" w:type="dxa"/>
            <w:gridSpan w:val="3"/>
            <w:tcBorders>
              <w:top w:val="nil"/>
              <w:left w:val="nil"/>
              <w:bottom w:val="nil"/>
              <w:right w:val="nil"/>
            </w:tcBorders>
            <w:shd w:val="clear" w:color="auto" w:fill="FFFFFF"/>
          </w:tcPr>
          <w:p w14:paraId="23066CBC" w14:textId="77777777" w:rsidR="00FD35A6" w:rsidRPr="00FD35A6" w:rsidRDefault="00FD35A6" w:rsidP="00FD35A6">
            <w:pPr>
              <w:autoSpaceDE w:val="0"/>
              <w:autoSpaceDN w:val="0"/>
              <w:adjustRightInd w:val="0"/>
              <w:spacing w:after="0" w:line="320" w:lineRule="atLeast"/>
              <w:ind w:left="60" w:right="60"/>
              <w:jc w:val="center"/>
              <w:rPr>
                <w:rFonts w:ascii="Arial" w:hAnsi="Arial" w:cs="Arial"/>
                <w:color w:val="000000"/>
                <w:sz w:val="18"/>
                <w:szCs w:val="18"/>
              </w:rPr>
            </w:pPr>
            <w:r w:rsidRPr="00FD35A6">
              <w:rPr>
                <w:rFonts w:ascii="Arial" w:hAnsi="Arial" w:cs="Arial"/>
                <w:b/>
                <w:bCs/>
                <w:color w:val="000000"/>
                <w:sz w:val="18"/>
                <w:szCs w:val="18"/>
              </w:rPr>
              <w:t>One-Sample Kolmogorov-Smirnov Test</w:t>
            </w:r>
          </w:p>
        </w:tc>
      </w:tr>
      <w:tr w:rsidR="00FD35A6" w:rsidRPr="00FD35A6" w14:paraId="2734A4B8" w14:textId="77777777" w:rsidTr="007B2752">
        <w:trPr>
          <w:cantSplit/>
        </w:trPr>
        <w:tc>
          <w:tcPr>
            <w:tcW w:w="3839" w:type="dxa"/>
            <w:gridSpan w:val="2"/>
            <w:tcBorders>
              <w:top w:val="single" w:sz="16" w:space="0" w:color="000000"/>
              <w:left w:val="single" w:sz="16" w:space="0" w:color="000000"/>
              <w:bottom w:val="single" w:sz="16" w:space="0" w:color="000000"/>
              <w:right w:val="nil"/>
            </w:tcBorders>
            <w:shd w:val="clear" w:color="auto" w:fill="FFFFFF"/>
          </w:tcPr>
          <w:p w14:paraId="5F56C4E6"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p>
        </w:tc>
        <w:tc>
          <w:tcPr>
            <w:tcW w:w="1469" w:type="dxa"/>
            <w:tcBorders>
              <w:top w:val="single" w:sz="16" w:space="0" w:color="000000"/>
              <w:left w:val="single" w:sz="16" w:space="0" w:color="000000"/>
              <w:bottom w:val="single" w:sz="16" w:space="0" w:color="000000"/>
              <w:right w:val="single" w:sz="16" w:space="0" w:color="000000"/>
            </w:tcBorders>
            <w:shd w:val="clear" w:color="auto" w:fill="FFFFFF"/>
          </w:tcPr>
          <w:p w14:paraId="1ECC85C5" w14:textId="77777777" w:rsidR="00FD35A6" w:rsidRPr="00FD35A6" w:rsidRDefault="00FD35A6" w:rsidP="00FD35A6">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FD35A6">
              <w:rPr>
                <w:rFonts w:ascii="Arial" w:hAnsi="Arial" w:cs="Arial"/>
                <w:color w:val="000000"/>
                <w:sz w:val="18"/>
                <w:szCs w:val="18"/>
              </w:rPr>
              <w:t>NoofInfrctedPlants</w:t>
            </w:r>
            <w:proofErr w:type="spellEnd"/>
          </w:p>
        </w:tc>
      </w:tr>
      <w:tr w:rsidR="00FD35A6" w:rsidRPr="00FD35A6" w14:paraId="073D0E01" w14:textId="77777777" w:rsidTr="007B2752">
        <w:trPr>
          <w:cantSplit/>
        </w:trPr>
        <w:tc>
          <w:tcPr>
            <w:tcW w:w="3839" w:type="dxa"/>
            <w:gridSpan w:val="2"/>
            <w:tcBorders>
              <w:top w:val="single" w:sz="16" w:space="0" w:color="000000"/>
              <w:left w:val="single" w:sz="16" w:space="0" w:color="000000"/>
              <w:bottom w:val="nil"/>
              <w:right w:val="nil"/>
            </w:tcBorders>
            <w:shd w:val="clear" w:color="auto" w:fill="FFFFFF"/>
            <w:vAlign w:val="center"/>
          </w:tcPr>
          <w:p w14:paraId="299FEBA1"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N</w:t>
            </w:r>
          </w:p>
        </w:tc>
        <w:tc>
          <w:tcPr>
            <w:tcW w:w="1469" w:type="dxa"/>
            <w:tcBorders>
              <w:top w:val="single" w:sz="16" w:space="0" w:color="000000"/>
              <w:left w:val="single" w:sz="16" w:space="0" w:color="000000"/>
              <w:bottom w:val="nil"/>
              <w:right w:val="single" w:sz="16" w:space="0" w:color="000000"/>
            </w:tcBorders>
            <w:shd w:val="clear" w:color="auto" w:fill="FFFFFF"/>
            <w:vAlign w:val="center"/>
          </w:tcPr>
          <w:p w14:paraId="771F4F95" w14:textId="77777777" w:rsidR="00FD35A6" w:rsidRPr="00FD35A6" w:rsidRDefault="00FD35A6" w:rsidP="00FD35A6">
            <w:pPr>
              <w:autoSpaceDE w:val="0"/>
              <w:autoSpaceDN w:val="0"/>
              <w:adjustRightInd w:val="0"/>
              <w:spacing w:after="0" w:line="320" w:lineRule="atLeast"/>
              <w:ind w:left="60" w:right="60"/>
              <w:jc w:val="right"/>
              <w:rPr>
                <w:rFonts w:ascii="Arial" w:hAnsi="Arial" w:cs="Arial"/>
                <w:color w:val="000000"/>
                <w:sz w:val="18"/>
                <w:szCs w:val="18"/>
              </w:rPr>
            </w:pPr>
            <w:r w:rsidRPr="00FD35A6">
              <w:rPr>
                <w:rFonts w:ascii="Arial" w:hAnsi="Arial" w:cs="Arial"/>
                <w:color w:val="000000"/>
                <w:sz w:val="18"/>
                <w:szCs w:val="18"/>
              </w:rPr>
              <w:t>10</w:t>
            </w:r>
          </w:p>
        </w:tc>
      </w:tr>
      <w:tr w:rsidR="00FD35A6" w:rsidRPr="00FD35A6" w14:paraId="72255DEE" w14:textId="77777777" w:rsidTr="007B2752">
        <w:trPr>
          <w:cantSplit/>
        </w:trPr>
        <w:tc>
          <w:tcPr>
            <w:tcW w:w="2416" w:type="dxa"/>
            <w:vMerge w:val="restart"/>
            <w:tcBorders>
              <w:top w:val="nil"/>
              <w:left w:val="single" w:sz="16" w:space="0" w:color="000000"/>
              <w:bottom w:val="nil"/>
              <w:right w:val="nil"/>
            </w:tcBorders>
            <w:shd w:val="clear" w:color="auto" w:fill="FFFFFF"/>
            <w:vAlign w:val="center"/>
          </w:tcPr>
          <w:p w14:paraId="4C4EEE0A"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 xml:space="preserve">Normal </w:t>
            </w:r>
            <w:proofErr w:type="spellStart"/>
            <w:proofErr w:type="gramStart"/>
            <w:r w:rsidRPr="00FD35A6">
              <w:rPr>
                <w:rFonts w:ascii="Arial" w:hAnsi="Arial" w:cs="Arial"/>
                <w:color w:val="000000"/>
                <w:sz w:val="18"/>
                <w:szCs w:val="18"/>
              </w:rPr>
              <w:t>Parameters</w:t>
            </w:r>
            <w:r w:rsidRPr="00FD35A6">
              <w:rPr>
                <w:rFonts w:ascii="Arial" w:hAnsi="Arial" w:cs="Arial"/>
                <w:color w:val="000000"/>
                <w:sz w:val="18"/>
                <w:szCs w:val="18"/>
                <w:vertAlign w:val="superscript"/>
              </w:rPr>
              <w:t>a,b</w:t>
            </w:r>
            <w:proofErr w:type="spellEnd"/>
            <w:proofErr w:type="gramEnd"/>
          </w:p>
        </w:tc>
        <w:tc>
          <w:tcPr>
            <w:tcW w:w="1423" w:type="dxa"/>
            <w:tcBorders>
              <w:top w:val="nil"/>
              <w:left w:val="nil"/>
              <w:bottom w:val="nil"/>
              <w:right w:val="single" w:sz="16" w:space="0" w:color="000000"/>
            </w:tcBorders>
            <w:shd w:val="clear" w:color="auto" w:fill="FFFFFF"/>
            <w:vAlign w:val="center"/>
          </w:tcPr>
          <w:p w14:paraId="0B0EDFE2"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Mean</w:t>
            </w:r>
          </w:p>
        </w:tc>
        <w:tc>
          <w:tcPr>
            <w:tcW w:w="1469" w:type="dxa"/>
            <w:tcBorders>
              <w:top w:val="nil"/>
              <w:left w:val="single" w:sz="16" w:space="0" w:color="000000"/>
              <w:bottom w:val="nil"/>
              <w:right w:val="single" w:sz="16" w:space="0" w:color="000000"/>
            </w:tcBorders>
            <w:shd w:val="clear" w:color="auto" w:fill="FFFFFF"/>
            <w:vAlign w:val="center"/>
          </w:tcPr>
          <w:p w14:paraId="54AFAA4E" w14:textId="77777777" w:rsidR="00FD35A6" w:rsidRPr="00FD35A6" w:rsidRDefault="00FD35A6" w:rsidP="00FD35A6">
            <w:pPr>
              <w:autoSpaceDE w:val="0"/>
              <w:autoSpaceDN w:val="0"/>
              <w:adjustRightInd w:val="0"/>
              <w:spacing w:after="0" w:line="320" w:lineRule="atLeast"/>
              <w:ind w:left="60" w:right="60"/>
              <w:jc w:val="right"/>
              <w:rPr>
                <w:rFonts w:ascii="Arial" w:hAnsi="Arial" w:cs="Arial"/>
                <w:color w:val="000000"/>
                <w:sz w:val="18"/>
                <w:szCs w:val="18"/>
              </w:rPr>
            </w:pPr>
            <w:r w:rsidRPr="00FD35A6">
              <w:rPr>
                <w:rFonts w:ascii="Arial" w:hAnsi="Arial" w:cs="Arial"/>
                <w:color w:val="000000"/>
                <w:sz w:val="18"/>
                <w:szCs w:val="18"/>
              </w:rPr>
              <w:t>10.00</w:t>
            </w:r>
          </w:p>
        </w:tc>
      </w:tr>
      <w:tr w:rsidR="00FD35A6" w:rsidRPr="00FD35A6" w14:paraId="37BB66C8" w14:textId="77777777" w:rsidTr="007B2752">
        <w:trPr>
          <w:cantSplit/>
        </w:trPr>
        <w:tc>
          <w:tcPr>
            <w:tcW w:w="2416" w:type="dxa"/>
            <w:vMerge/>
            <w:tcBorders>
              <w:top w:val="nil"/>
              <w:left w:val="single" w:sz="16" w:space="0" w:color="000000"/>
              <w:bottom w:val="nil"/>
              <w:right w:val="nil"/>
            </w:tcBorders>
            <w:shd w:val="clear" w:color="auto" w:fill="FFFFFF"/>
            <w:vAlign w:val="center"/>
          </w:tcPr>
          <w:p w14:paraId="1E916D5F" w14:textId="77777777" w:rsidR="00FD35A6" w:rsidRPr="00FD35A6" w:rsidRDefault="00FD35A6" w:rsidP="00FD35A6">
            <w:pPr>
              <w:autoSpaceDE w:val="0"/>
              <w:autoSpaceDN w:val="0"/>
              <w:adjustRightInd w:val="0"/>
              <w:spacing w:after="0" w:line="240" w:lineRule="auto"/>
              <w:rPr>
                <w:rFonts w:ascii="Arial" w:hAnsi="Arial" w:cs="Arial"/>
                <w:color w:val="000000"/>
                <w:sz w:val="18"/>
                <w:szCs w:val="18"/>
              </w:rPr>
            </w:pPr>
          </w:p>
        </w:tc>
        <w:tc>
          <w:tcPr>
            <w:tcW w:w="1423" w:type="dxa"/>
            <w:tcBorders>
              <w:top w:val="nil"/>
              <w:left w:val="nil"/>
              <w:bottom w:val="nil"/>
              <w:right w:val="single" w:sz="16" w:space="0" w:color="000000"/>
            </w:tcBorders>
            <w:shd w:val="clear" w:color="auto" w:fill="FFFFFF"/>
            <w:vAlign w:val="center"/>
          </w:tcPr>
          <w:p w14:paraId="4C1D9D5E"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Std. Deviation</w:t>
            </w:r>
          </w:p>
        </w:tc>
        <w:tc>
          <w:tcPr>
            <w:tcW w:w="1469" w:type="dxa"/>
            <w:tcBorders>
              <w:top w:val="nil"/>
              <w:left w:val="single" w:sz="16" w:space="0" w:color="000000"/>
              <w:bottom w:val="nil"/>
              <w:right w:val="single" w:sz="16" w:space="0" w:color="000000"/>
            </w:tcBorders>
            <w:shd w:val="clear" w:color="auto" w:fill="FFFFFF"/>
            <w:vAlign w:val="center"/>
          </w:tcPr>
          <w:p w14:paraId="272B0068" w14:textId="77777777" w:rsidR="00FD35A6" w:rsidRPr="00FD35A6" w:rsidRDefault="00FD35A6" w:rsidP="00FD35A6">
            <w:pPr>
              <w:autoSpaceDE w:val="0"/>
              <w:autoSpaceDN w:val="0"/>
              <w:adjustRightInd w:val="0"/>
              <w:spacing w:after="0" w:line="320" w:lineRule="atLeast"/>
              <w:ind w:left="60" w:right="60"/>
              <w:jc w:val="right"/>
              <w:rPr>
                <w:rFonts w:ascii="Arial" w:hAnsi="Arial" w:cs="Arial"/>
                <w:color w:val="000000"/>
                <w:sz w:val="18"/>
                <w:szCs w:val="18"/>
              </w:rPr>
            </w:pPr>
            <w:r w:rsidRPr="00FD35A6">
              <w:rPr>
                <w:rFonts w:ascii="Arial" w:hAnsi="Arial" w:cs="Arial"/>
                <w:color w:val="000000"/>
                <w:sz w:val="18"/>
                <w:szCs w:val="18"/>
              </w:rPr>
              <w:t>3.018</w:t>
            </w:r>
          </w:p>
        </w:tc>
      </w:tr>
      <w:tr w:rsidR="00FD35A6" w:rsidRPr="00FD35A6" w14:paraId="278022F7" w14:textId="77777777" w:rsidTr="007B2752">
        <w:trPr>
          <w:cantSplit/>
        </w:trPr>
        <w:tc>
          <w:tcPr>
            <w:tcW w:w="2416" w:type="dxa"/>
            <w:vMerge w:val="restart"/>
            <w:tcBorders>
              <w:top w:val="nil"/>
              <w:left w:val="single" w:sz="16" w:space="0" w:color="000000"/>
              <w:bottom w:val="nil"/>
              <w:right w:val="nil"/>
            </w:tcBorders>
            <w:shd w:val="clear" w:color="auto" w:fill="FFFFFF"/>
            <w:vAlign w:val="center"/>
          </w:tcPr>
          <w:p w14:paraId="2B62C7B2"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Most Extreme Differences</w:t>
            </w:r>
          </w:p>
        </w:tc>
        <w:tc>
          <w:tcPr>
            <w:tcW w:w="1423" w:type="dxa"/>
            <w:tcBorders>
              <w:top w:val="nil"/>
              <w:left w:val="nil"/>
              <w:bottom w:val="nil"/>
              <w:right w:val="single" w:sz="16" w:space="0" w:color="000000"/>
            </w:tcBorders>
            <w:shd w:val="clear" w:color="auto" w:fill="FFFFFF"/>
            <w:vAlign w:val="center"/>
          </w:tcPr>
          <w:p w14:paraId="0793C49F"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Absolute</w:t>
            </w:r>
          </w:p>
        </w:tc>
        <w:tc>
          <w:tcPr>
            <w:tcW w:w="1469" w:type="dxa"/>
            <w:tcBorders>
              <w:top w:val="nil"/>
              <w:left w:val="single" w:sz="16" w:space="0" w:color="000000"/>
              <w:bottom w:val="nil"/>
              <w:right w:val="single" w:sz="16" w:space="0" w:color="000000"/>
            </w:tcBorders>
            <w:shd w:val="clear" w:color="auto" w:fill="FFFFFF"/>
            <w:vAlign w:val="center"/>
          </w:tcPr>
          <w:p w14:paraId="4AEAA9C7" w14:textId="77777777" w:rsidR="00FD35A6" w:rsidRPr="00FD35A6" w:rsidRDefault="00FD35A6" w:rsidP="00FD35A6">
            <w:pPr>
              <w:autoSpaceDE w:val="0"/>
              <w:autoSpaceDN w:val="0"/>
              <w:adjustRightInd w:val="0"/>
              <w:spacing w:after="0" w:line="320" w:lineRule="atLeast"/>
              <w:ind w:left="60" w:right="60"/>
              <w:jc w:val="right"/>
              <w:rPr>
                <w:rFonts w:ascii="Arial" w:hAnsi="Arial" w:cs="Arial"/>
                <w:color w:val="000000"/>
                <w:sz w:val="18"/>
                <w:szCs w:val="18"/>
              </w:rPr>
            </w:pPr>
            <w:r w:rsidRPr="00FD35A6">
              <w:rPr>
                <w:rFonts w:ascii="Arial" w:hAnsi="Arial" w:cs="Arial"/>
                <w:color w:val="000000"/>
                <w:sz w:val="18"/>
                <w:szCs w:val="18"/>
              </w:rPr>
              <w:t>.146</w:t>
            </w:r>
          </w:p>
        </w:tc>
      </w:tr>
      <w:tr w:rsidR="00FD35A6" w:rsidRPr="00FD35A6" w14:paraId="75921325" w14:textId="77777777" w:rsidTr="007B2752">
        <w:trPr>
          <w:cantSplit/>
        </w:trPr>
        <w:tc>
          <w:tcPr>
            <w:tcW w:w="2416" w:type="dxa"/>
            <w:vMerge/>
            <w:tcBorders>
              <w:top w:val="nil"/>
              <w:left w:val="single" w:sz="16" w:space="0" w:color="000000"/>
              <w:bottom w:val="nil"/>
              <w:right w:val="nil"/>
            </w:tcBorders>
            <w:shd w:val="clear" w:color="auto" w:fill="FFFFFF"/>
            <w:vAlign w:val="center"/>
          </w:tcPr>
          <w:p w14:paraId="79CA383E" w14:textId="77777777" w:rsidR="00FD35A6" w:rsidRPr="00FD35A6" w:rsidRDefault="00FD35A6" w:rsidP="00FD35A6">
            <w:pPr>
              <w:autoSpaceDE w:val="0"/>
              <w:autoSpaceDN w:val="0"/>
              <w:adjustRightInd w:val="0"/>
              <w:spacing w:after="0" w:line="240" w:lineRule="auto"/>
              <w:rPr>
                <w:rFonts w:ascii="Arial" w:hAnsi="Arial" w:cs="Arial"/>
                <w:color w:val="000000"/>
                <w:sz w:val="18"/>
                <w:szCs w:val="18"/>
              </w:rPr>
            </w:pPr>
          </w:p>
        </w:tc>
        <w:tc>
          <w:tcPr>
            <w:tcW w:w="1423" w:type="dxa"/>
            <w:tcBorders>
              <w:top w:val="nil"/>
              <w:left w:val="nil"/>
              <w:bottom w:val="nil"/>
              <w:right w:val="single" w:sz="16" w:space="0" w:color="000000"/>
            </w:tcBorders>
            <w:shd w:val="clear" w:color="auto" w:fill="FFFFFF"/>
            <w:vAlign w:val="center"/>
          </w:tcPr>
          <w:p w14:paraId="5DDC8C8C"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Positive</w:t>
            </w:r>
          </w:p>
        </w:tc>
        <w:tc>
          <w:tcPr>
            <w:tcW w:w="1469" w:type="dxa"/>
            <w:tcBorders>
              <w:top w:val="nil"/>
              <w:left w:val="single" w:sz="16" w:space="0" w:color="000000"/>
              <w:bottom w:val="nil"/>
              <w:right w:val="single" w:sz="16" w:space="0" w:color="000000"/>
            </w:tcBorders>
            <w:shd w:val="clear" w:color="auto" w:fill="FFFFFF"/>
            <w:vAlign w:val="center"/>
          </w:tcPr>
          <w:p w14:paraId="7108B198" w14:textId="77777777" w:rsidR="00FD35A6" w:rsidRPr="00FD35A6" w:rsidRDefault="00FD35A6" w:rsidP="00FD35A6">
            <w:pPr>
              <w:autoSpaceDE w:val="0"/>
              <w:autoSpaceDN w:val="0"/>
              <w:adjustRightInd w:val="0"/>
              <w:spacing w:after="0" w:line="320" w:lineRule="atLeast"/>
              <w:ind w:left="60" w:right="60"/>
              <w:jc w:val="right"/>
              <w:rPr>
                <w:rFonts w:ascii="Arial" w:hAnsi="Arial" w:cs="Arial"/>
                <w:color w:val="000000"/>
                <w:sz w:val="18"/>
                <w:szCs w:val="18"/>
              </w:rPr>
            </w:pPr>
            <w:r w:rsidRPr="00FD35A6">
              <w:rPr>
                <w:rFonts w:ascii="Arial" w:hAnsi="Arial" w:cs="Arial"/>
                <w:color w:val="000000"/>
                <w:sz w:val="18"/>
                <w:szCs w:val="18"/>
              </w:rPr>
              <w:t>.130</w:t>
            </w:r>
          </w:p>
        </w:tc>
      </w:tr>
      <w:tr w:rsidR="00FD35A6" w:rsidRPr="00FD35A6" w14:paraId="4A820BC3" w14:textId="77777777" w:rsidTr="007B2752">
        <w:trPr>
          <w:cantSplit/>
        </w:trPr>
        <w:tc>
          <w:tcPr>
            <w:tcW w:w="2416" w:type="dxa"/>
            <w:vMerge/>
            <w:tcBorders>
              <w:top w:val="nil"/>
              <w:left w:val="single" w:sz="16" w:space="0" w:color="000000"/>
              <w:bottom w:val="nil"/>
              <w:right w:val="nil"/>
            </w:tcBorders>
            <w:shd w:val="clear" w:color="auto" w:fill="FFFFFF"/>
            <w:vAlign w:val="center"/>
          </w:tcPr>
          <w:p w14:paraId="7FF56740" w14:textId="77777777" w:rsidR="00FD35A6" w:rsidRPr="00FD35A6" w:rsidRDefault="00FD35A6" w:rsidP="00FD35A6">
            <w:pPr>
              <w:autoSpaceDE w:val="0"/>
              <w:autoSpaceDN w:val="0"/>
              <w:adjustRightInd w:val="0"/>
              <w:spacing w:after="0" w:line="240" w:lineRule="auto"/>
              <w:rPr>
                <w:rFonts w:ascii="Arial" w:hAnsi="Arial" w:cs="Arial"/>
                <w:color w:val="000000"/>
                <w:sz w:val="18"/>
                <w:szCs w:val="18"/>
              </w:rPr>
            </w:pPr>
          </w:p>
        </w:tc>
        <w:tc>
          <w:tcPr>
            <w:tcW w:w="1423" w:type="dxa"/>
            <w:tcBorders>
              <w:top w:val="nil"/>
              <w:left w:val="nil"/>
              <w:bottom w:val="nil"/>
              <w:right w:val="single" w:sz="16" w:space="0" w:color="000000"/>
            </w:tcBorders>
            <w:shd w:val="clear" w:color="auto" w:fill="FFFFFF"/>
            <w:vAlign w:val="center"/>
          </w:tcPr>
          <w:p w14:paraId="0487095A"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Negative</w:t>
            </w:r>
          </w:p>
        </w:tc>
        <w:tc>
          <w:tcPr>
            <w:tcW w:w="1469" w:type="dxa"/>
            <w:tcBorders>
              <w:top w:val="nil"/>
              <w:left w:val="single" w:sz="16" w:space="0" w:color="000000"/>
              <w:bottom w:val="nil"/>
              <w:right w:val="single" w:sz="16" w:space="0" w:color="000000"/>
            </w:tcBorders>
            <w:shd w:val="clear" w:color="auto" w:fill="FFFFFF"/>
            <w:vAlign w:val="center"/>
          </w:tcPr>
          <w:p w14:paraId="4B7E61FD" w14:textId="77777777" w:rsidR="00FD35A6" w:rsidRPr="00FD35A6" w:rsidRDefault="00FD35A6" w:rsidP="00FD35A6">
            <w:pPr>
              <w:autoSpaceDE w:val="0"/>
              <w:autoSpaceDN w:val="0"/>
              <w:adjustRightInd w:val="0"/>
              <w:spacing w:after="0" w:line="320" w:lineRule="atLeast"/>
              <w:ind w:left="60" w:right="60"/>
              <w:jc w:val="right"/>
              <w:rPr>
                <w:rFonts w:ascii="Arial" w:hAnsi="Arial" w:cs="Arial"/>
                <w:color w:val="000000"/>
                <w:sz w:val="18"/>
                <w:szCs w:val="18"/>
              </w:rPr>
            </w:pPr>
            <w:r w:rsidRPr="00FD35A6">
              <w:rPr>
                <w:rFonts w:ascii="Arial" w:hAnsi="Arial" w:cs="Arial"/>
                <w:color w:val="000000"/>
                <w:sz w:val="18"/>
                <w:szCs w:val="18"/>
              </w:rPr>
              <w:t>-.146</w:t>
            </w:r>
          </w:p>
        </w:tc>
      </w:tr>
      <w:tr w:rsidR="00FD35A6" w:rsidRPr="00FD35A6" w14:paraId="5E5F4D28" w14:textId="77777777" w:rsidTr="007B2752">
        <w:trPr>
          <w:cantSplit/>
        </w:trPr>
        <w:tc>
          <w:tcPr>
            <w:tcW w:w="3839" w:type="dxa"/>
            <w:gridSpan w:val="2"/>
            <w:tcBorders>
              <w:top w:val="nil"/>
              <w:left w:val="single" w:sz="16" w:space="0" w:color="000000"/>
              <w:bottom w:val="nil"/>
              <w:right w:val="nil"/>
            </w:tcBorders>
            <w:shd w:val="clear" w:color="auto" w:fill="FFFFFF"/>
            <w:vAlign w:val="center"/>
          </w:tcPr>
          <w:p w14:paraId="7A0A2468"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Kolmogorov-Smirnov Z</w:t>
            </w:r>
          </w:p>
        </w:tc>
        <w:tc>
          <w:tcPr>
            <w:tcW w:w="1469" w:type="dxa"/>
            <w:tcBorders>
              <w:top w:val="nil"/>
              <w:left w:val="single" w:sz="16" w:space="0" w:color="000000"/>
              <w:bottom w:val="nil"/>
              <w:right w:val="single" w:sz="16" w:space="0" w:color="000000"/>
            </w:tcBorders>
            <w:shd w:val="clear" w:color="auto" w:fill="FFFFFF"/>
            <w:vAlign w:val="center"/>
          </w:tcPr>
          <w:p w14:paraId="7223B18C" w14:textId="77777777" w:rsidR="00FD35A6" w:rsidRPr="00FD35A6" w:rsidRDefault="00FD35A6" w:rsidP="00FD35A6">
            <w:pPr>
              <w:autoSpaceDE w:val="0"/>
              <w:autoSpaceDN w:val="0"/>
              <w:adjustRightInd w:val="0"/>
              <w:spacing w:after="0" w:line="320" w:lineRule="atLeast"/>
              <w:ind w:left="60" w:right="60"/>
              <w:jc w:val="right"/>
              <w:rPr>
                <w:rFonts w:ascii="Arial" w:hAnsi="Arial" w:cs="Arial"/>
                <w:color w:val="000000"/>
                <w:sz w:val="18"/>
                <w:szCs w:val="18"/>
              </w:rPr>
            </w:pPr>
            <w:r w:rsidRPr="00FD35A6">
              <w:rPr>
                <w:rFonts w:ascii="Arial" w:hAnsi="Arial" w:cs="Arial"/>
                <w:color w:val="000000"/>
                <w:sz w:val="18"/>
                <w:szCs w:val="18"/>
              </w:rPr>
              <w:t>.462</w:t>
            </w:r>
          </w:p>
        </w:tc>
      </w:tr>
      <w:tr w:rsidR="00FD35A6" w:rsidRPr="00FD35A6" w14:paraId="1211DB98" w14:textId="77777777" w:rsidTr="007B2752">
        <w:trPr>
          <w:cantSplit/>
        </w:trPr>
        <w:tc>
          <w:tcPr>
            <w:tcW w:w="3839" w:type="dxa"/>
            <w:gridSpan w:val="2"/>
            <w:tcBorders>
              <w:top w:val="nil"/>
              <w:left w:val="single" w:sz="16" w:space="0" w:color="000000"/>
              <w:bottom w:val="single" w:sz="16" w:space="0" w:color="000000"/>
              <w:right w:val="nil"/>
            </w:tcBorders>
            <w:shd w:val="clear" w:color="auto" w:fill="FFFFFF"/>
            <w:vAlign w:val="center"/>
          </w:tcPr>
          <w:p w14:paraId="091FD6C5"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proofErr w:type="spellStart"/>
            <w:r w:rsidRPr="00FD35A6">
              <w:rPr>
                <w:rFonts w:ascii="Arial" w:hAnsi="Arial" w:cs="Arial"/>
                <w:color w:val="000000"/>
                <w:sz w:val="18"/>
                <w:szCs w:val="18"/>
              </w:rPr>
              <w:t>Asymp</w:t>
            </w:r>
            <w:proofErr w:type="spellEnd"/>
            <w:r w:rsidRPr="00FD35A6">
              <w:rPr>
                <w:rFonts w:ascii="Arial" w:hAnsi="Arial" w:cs="Arial"/>
                <w:color w:val="000000"/>
                <w:sz w:val="18"/>
                <w:szCs w:val="18"/>
              </w:rPr>
              <w:t>. Sig. (2-tailed)</w:t>
            </w:r>
          </w:p>
        </w:tc>
        <w:tc>
          <w:tcPr>
            <w:tcW w:w="1469" w:type="dxa"/>
            <w:tcBorders>
              <w:top w:val="nil"/>
              <w:left w:val="single" w:sz="16" w:space="0" w:color="000000"/>
              <w:bottom w:val="single" w:sz="16" w:space="0" w:color="000000"/>
              <w:right w:val="single" w:sz="16" w:space="0" w:color="000000"/>
            </w:tcBorders>
            <w:shd w:val="clear" w:color="auto" w:fill="FFFFFF"/>
            <w:vAlign w:val="center"/>
          </w:tcPr>
          <w:p w14:paraId="257EF1E0" w14:textId="77777777" w:rsidR="00FD35A6" w:rsidRPr="00FD35A6" w:rsidRDefault="00FD35A6" w:rsidP="00FD35A6">
            <w:pPr>
              <w:autoSpaceDE w:val="0"/>
              <w:autoSpaceDN w:val="0"/>
              <w:adjustRightInd w:val="0"/>
              <w:spacing w:after="0" w:line="320" w:lineRule="atLeast"/>
              <w:ind w:left="60" w:right="60"/>
              <w:jc w:val="right"/>
              <w:rPr>
                <w:rFonts w:ascii="Arial" w:hAnsi="Arial" w:cs="Arial"/>
                <w:color w:val="000000"/>
                <w:sz w:val="18"/>
                <w:szCs w:val="18"/>
              </w:rPr>
            </w:pPr>
            <w:r w:rsidRPr="00FD35A6">
              <w:rPr>
                <w:rFonts w:ascii="Arial" w:hAnsi="Arial" w:cs="Arial"/>
                <w:color w:val="000000"/>
                <w:sz w:val="18"/>
                <w:szCs w:val="18"/>
              </w:rPr>
              <w:t>.983</w:t>
            </w:r>
          </w:p>
        </w:tc>
      </w:tr>
      <w:tr w:rsidR="00FD35A6" w:rsidRPr="00FD35A6" w14:paraId="012808D4" w14:textId="77777777" w:rsidTr="007B2752">
        <w:trPr>
          <w:cantSplit/>
        </w:trPr>
        <w:tc>
          <w:tcPr>
            <w:tcW w:w="5308" w:type="dxa"/>
            <w:gridSpan w:val="3"/>
            <w:tcBorders>
              <w:top w:val="nil"/>
              <w:left w:val="nil"/>
              <w:bottom w:val="nil"/>
              <w:right w:val="nil"/>
            </w:tcBorders>
            <w:shd w:val="clear" w:color="auto" w:fill="FFFFFF"/>
          </w:tcPr>
          <w:p w14:paraId="5222190E"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a. Test distribution is Normal.</w:t>
            </w:r>
          </w:p>
        </w:tc>
      </w:tr>
      <w:tr w:rsidR="00FD35A6" w:rsidRPr="00FD35A6" w14:paraId="023CB5A6" w14:textId="77777777" w:rsidTr="007B2752">
        <w:trPr>
          <w:cantSplit/>
        </w:trPr>
        <w:tc>
          <w:tcPr>
            <w:tcW w:w="5308" w:type="dxa"/>
            <w:gridSpan w:val="3"/>
            <w:tcBorders>
              <w:top w:val="nil"/>
              <w:left w:val="nil"/>
              <w:bottom w:val="nil"/>
              <w:right w:val="nil"/>
            </w:tcBorders>
            <w:shd w:val="clear" w:color="auto" w:fill="FFFFFF"/>
          </w:tcPr>
          <w:p w14:paraId="77E75F37" w14:textId="77777777" w:rsidR="00FD35A6" w:rsidRPr="00FD35A6" w:rsidRDefault="00FD35A6" w:rsidP="00FD35A6">
            <w:pPr>
              <w:autoSpaceDE w:val="0"/>
              <w:autoSpaceDN w:val="0"/>
              <w:adjustRightInd w:val="0"/>
              <w:spacing w:after="0" w:line="320" w:lineRule="atLeast"/>
              <w:ind w:left="60" w:right="60"/>
              <w:rPr>
                <w:rFonts w:ascii="Arial" w:hAnsi="Arial" w:cs="Arial"/>
                <w:color w:val="000000"/>
                <w:sz w:val="18"/>
                <w:szCs w:val="18"/>
              </w:rPr>
            </w:pPr>
            <w:r w:rsidRPr="00FD35A6">
              <w:rPr>
                <w:rFonts w:ascii="Arial" w:hAnsi="Arial" w:cs="Arial"/>
                <w:color w:val="000000"/>
                <w:sz w:val="18"/>
                <w:szCs w:val="18"/>
              </w:rPr>
              <w:t>b. Calculated from data.</w:t>
            </w:r>
          </w:p>
        </w:tc>
      </w:tr>
    </w:tbl>
    <w:p w14:paraId="6E115946" w14:textId="77777777" w:rsidR="00FD35A6" w:rsidRPr="00FD35A6" w:rsidRDefault="00FD35A6" w:rsidP="00FD35A6">
      <w:pPr>
        <w:autoSpaceDE w:val="0"/>
        <w:autoSpaceDN w:val="0"/>
        <w:adjustRightInd w:val="0"/>
        <w:spacing w:after="0" w:line="400" w:lineRule="atLeast"/>
        <w:rPr>
          <w:rFonts w:ascii="Times New Roman" w:hAnsi="Times New Roman" w:cs="Times New Roman"/>
          <w:sz w:val="24"/>
          <w:szCs w:val="24"/>
        </w:rPr>
      </w:pPr>
    </w:p>
    <w:p w14:paraId="0EC0AE6D" w14:textId="1AE2436E" w:rsidR="00FD35A6" w:rsidRDefault="00FD35A6" w:rsidP="007B2752">
      <w:pPr>
        <w:autoSpaceDE w:val="0"/>
        <w:autoSpaceDN w:val="0"/>
        <w:adjustRightInd w:val="0"/>
        <w:spacing w:beforeLines="20" w:before="48" w:afterLines="20" w:after="48" w:line="276" w:lineRule="auto"/>
        <w:jc w:val="both"/>
        <w:rPr>
          <w:rFonts w:ascii="Arial" w:hAnsi="Arial" w:cs="Arial"/>
          <w:sz w:val="24"/>
          <w:szCs w:val="24"/>
        </w:rPr>
      </w:pPr>
      <w:r w:rsidRPr="00FD35A6">
        <w:rPr>
          <w:rFonts w:ascii="Arial" w:hAnsi="Arial" w:cs="Arial"/>
          <w:sz w:val="24"/>
          <w:szCs w:val="24"/>
        </w:rPr>
        <w:t>α</w:t>
      </w:r>
      <w:r>
        <w:rPr>
          <w:rFonts w:ascii="Arial" w:hAnsi="Arial" w:cs="Arial"/>
          <w:sz w:val="24"/>
          <w:szCs w:val="24"/>
        </w:rPr>
        <w:t xml:space="preserve">= 5% i.e. </w:t>
      </w:r>
      <w:r w:rsidRPr="00FD35A6">
        <w:rPr>
          <w:rFonts w:ascii="Arial" w:hAnsi="Arial" w:cs="Arial"/>
          <w:sz w:val="24"/>
          <w:szCs w:val="24"/>
        </w:rPr>
        <w:t>α</w:t>
      </w:r>
      <w:r>
        <w:rPr>
          <w:rFonts w:ascii="Arial" w:hAnsi="Arial" w:cs="Arial"/>
          <w:sz w:val="24"/>
          <w:szCs w:val="24"/>
        </w:rPr>
        <w:t>=0.</w:t>
      </w:r>
      <w:proofErr w:type="gramStart"/>
      <w:r>
        <w:rPr>
          <w:rFonts w:ascii="Arial" w:hAnsi="Arial" w:cs="Arial"/>
          <w:sz w:val="24"/>
          <w:szCs w:val="24"/>
        </w:rPr>
        <w:t>05</w:t>
      </w:r>
      <w:r w:rsidR="008C0E12">
        <w:rPr>
          <w:rFonts w:ascii="Arial" w:hAnsi="Arial" w:cs="Arial"/>
          <w:sz w:val="24"/>
          <w:szCs w:val="24"/>
        </w:rPr>
        <w:t xml:space="preserve"> ,</w:t>
      </w:r>
      <w:proofErr w:type="gramEnd"/>
      <w:r w:rsidR="008C0E12">
        <w:rPr>
          <w:rFonts w:ascii="Arial" w:hAnsi="Arial" w:cs="Arial"/>
          <w:sz w:val="24"/>
          <w:szCs w:val="24"/>
        </w:rPr>
        <w:t xml:space="preserve"> </w:t>
      </w:r>
      <w:r>
        <w:rPr>
          <w:rFonts w:ascii="Arial" w:hAnsi="Arial" w:cs="Arial"/>
          <w:sz w:val="24"/>
          <w:szCs w:val="24"/>
        </w:rPr>
        <w:t>p=0.963</w:t>
      </w:r>
    </w:p>
    <w:p w14:paraId="10F047D8" w14:textId="554E1BBE" w:rsidR="00FD35A6" w:rsidRPr="00FD35A6" w:rsidRDefault="006F7057" w:rsidP="007B2752">
      <w:pPr>
        <w:autoSpaceDE w:val="0"/>
        <w:autoSpaceDN w:val="0"/>
        <w:adjustRightInd w:val="0"/>
        <w:spacing w:beforeLines="20" w:before="48" w:afterLines="20" w:after="48" w:line="276" w:lineRule="auto"/>
        <w:jc w:val="both"/>
        <w:rPr>
          <w:rFonts w:ascii="Arial" w:hAnsi="Arial" w:cs="Arial"/>
          <w:sz w:val="24"/>
          <w:szCs w:val="24"/>
        </w:rPr>
      </w:pPr>
      <w:r w:rsidRPr="006F7057">
        <w:rPr>
          <w:rFonts w:ascii="Arial" w:hAnsi="Arial" w:cs="Arial"/>
          <w:sz w:val="24"/>
          <w:szCs w:val="24"/>
        </w:rPr>
        <w:sym w:font="Wingdings" w:char="F0E8"/>
      </w:r>
      <w:r w:rsidR="00FD35A6" w:rsidRPr="00FD35A6">
        <w:rPr>
          <w:rFonts w:ascii="Arial" w:hAnsi="Arial" w:cs="Arial"/>
          <w:sz w:val="24"/>
          <w:szCs w:val="24"/>
        </w:rPr>
        <w:t>Since, p (0.983) &gt; α (0.05) so we accept H0 at 5% level of significance.</w:t>
      </w:r>
    </w:p>
    <w:p w14:paraId="6D00DE71" w14:textId="77777777" w:rsidR="005720DA" w:rsidRDefault="00FD35A6" w:rsidP="005720DA">
      <w:pPr>
        <w:autoSpaceDE w:val="0"/>
        <w:autoSpaceDN w:val="0"/>
        <w:adjustRightInd w:val="0"/>
        <w:spacing w:beforeLines="20" w:before="48" w:afterLines="20" w:after="48" w:line="276" w:lineRule="auto"/>
        <w:jc w:val="both"/>
        <w:rPr>
          <w:rFonts w:ascii="Arial" w:hAnsi="Arial" w:cs="Arial"/>
          <w:sz w:val="24"/>
          <w:szCs w:val="24"/>
        </w:rPr>
      </w:pPr>
      <w:r w:rsidRPr="00FD35A6">
        <w:rPr>
          <w:rFonts w:ascii="Arial" w:hAnsi="Arial" w:cs="Arial"/>
          <w:sz w:val="24"/>
          <w:szCs w:val="24"/>
        </w:rPr>
        <w:t>Therefore, we are 95% sure that the disease infected plants are uniformly distributed over the entire area.</w:t>
      </w:r>
    </w:p>
    <w:p w14:paraId="55627F00" w14:textId="589E92FE" w:rsidR="0023373E" w:rsidRDefault="0023373E" w:rsidP="005720DA">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lastRenderedPageBreak/>
        <w:t>Practical No 8</w:t>
      </w:r>
      <w:r w:rsidR="008C0E12">
        <w:rPr>
          <w:rFonts w:ascii="Arial" w:hAnsi="Arial" w:cs="Arial"/>
          <w:sz w:val="24"/>
          <w:szCs w:val="24"/>
        </w:rPr>
        <w:t xml:space="preserve">                               </w:t>
      </w:r>
      <w:r w:rsidR="00505A80">
        <w:rPr>
          <w:rFonts w:ascii="Arial" w:hAnsi="Arial" w:cs="Arial"/>
          <w:sz w:val="24"/>
          <w:szCs w:val="24"/>
        </w:rPr>
        <w:t xml:space="preserve">                                                         </w:t>
      </w:r>
      <w:proofErr w:type="gramStart"/>
      <w:r w:rsidR="008C0E12">
        <w:rPr>
          <w:rFonts w:ascii="Arial" w:hAnsi="Arial" w:cs="Arial"/>
          <w:sz w:val="24"/>
          <w:szCs w:val="24"/>
        </w:rPr>
        <w:t>Date :</w:t>
      </w:r>
      <w:proofErr w:type="gramEnd"/>
      <w:r w:rsidR="008C0E12">
        <w:rPr>
          <w:rFonts w:ascii="Arial" w:hAnsi="Arial" w:cs="Arial"/>
          <w:sz w:val="24"/>
          <w:szCs w:val="24"/>
        </w:rPr>
        <w:t>-</w:t>
      </w:r>
      <w:r w:rsidR="00505A80" w:rsidRPr="00505A80">
        <w:rPr>
          <w:rFonts w:ascii="Arial" w:hAnsi="Arial" w:cs="Arial"/>
          <w:sz w:val="24"/>
          <w:szCs w:val="24"/>
        </w:rPr>
        <w:t xml:space="preserve"> </w:t>
      </w:r>
      <w:r w:rsidR="00505A80">
        <w:rPr>
          <w:rFonts w:ascii="Arial" w:hAnsi="Arial" w:cs="Arial"/>
          <w:sz w:val="24"/>
          <w:szCs w:val="24"/>
        </w:rPr>
        <w:t>June/2</w:t>
      </w:r>
      <w:r w:rsidR="00505A80">
        <w:rPr>
          <w:rFonts w:ascii="Arial" w:hAnsi="Arial" w:cs="Arial"/>
          <w:sz w:val="24"/>
          <w:szCs w:val="24"/>
        </w:rPr>
        <w:t>3</w:t>
      </w:r>
      <w:r w:rsidR="00505A80">
        <w:rPr>
          <w:rFonts w:ascii="Arial" w:hAnsi="Arial" w:cs="Arial"/>
          <w:sz w:val="24"/>
          <w:szCs w:val="24"/>
        </w:rPr>
        <w:t>/2023</w:t>
      </w:r>
    </w:p>
    <w:p w14:paraId="3EAEF6D8" w14:textId="77777777" w:rsidR="0023373E" w:rsidRPr="0023373E" w:rsidRDefault="0023373E" w:rsidP="005720DA">
      <w:pPr>
        <w:spacing w:beforeLines="20" w:before="48" w:afterLines="20" w:after="48" w:line="276" w:lineRule="auto"/>
        <w:jc w:val="both"/>
        <w:rPr>
          <w:rFonts w:ascii="Arial" w:hAnsi="Arial" w:cs="Arial"/>
          <w:sz w:val="24"/>
          <w:szCs w:val="24"/>
        </w:rPr>
      </w:pPr>
      <w:r w:rsidRPr="0023373E">
        <w:rPr>
          <w:rFonts w:ascii="Arial" w:hAnsi="Arial" w:cs="Arial"/>
          <w:sz w:val="24"/>
          <w:szCs w:val="24"/>
        </w:rPr>
        <w:t>Test whether the given data of weight is normally distributed or not.</w:t>
      </w:r>
    </w:p>
    <w:tbl>
      <w:tblPr>
        <w:tblStyle w:val="TableGrid"/>
        <w:tblW w:w="0" w:type="auto"/>
        <w:tblLook w:val="04A0" w:firstRow="1" w:lastRow="0" w:firstColumn="1" w:lastColumn="0" w:noHBand="0" w:noVBand="1"/>
      </w:tblPr>
      <w:tblGrid>
        <w:gridCol w:w="863"/>
        <w:gridCol w:w="863"/>
        <w:gridCol w:w="863"/>
        <w:gridCol w:w="863"/>
        <w:gridCol w:w="863"/>
        <w:gridCol w:w="863"/>
        <w:gridCol w:w="863"/>
        <w:gridCol w:w="863"/>
        <w:gridCol w:w="863"/>
        <w:gridCol w:w="863"/>
      </w:tblGrid>
      <w:tr w:rsidR="0023373E" w:rsidRPr="0045560F" w14:paraId="0DFC7A0C" w14:textId="77777777" w:rsidTr="0023373E">
        <w:tc>
          <w:tcPr>
            <w:tcW w:w="863" w:type="dxa"/>
          </w:tcPr>
          <w:p w14:paraId="5940A01F"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19.5</w:t>
            </w:r>
          </w:p>
        </w:tc>
        <w:tc>
          <w:tcPr>
            <w:tcW w:w="863" w:type="dxa"/>
          </w:tcPr>
          <w:p w14:paraId="1F4BB56F"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20</w:t>
            </w:r>
          </w:p>
        </w:tc>
        <w:tc>
          <w:tcPr>
            <w:tcW w:w="863" w:type="dxa"/>
          </w:tcPr>
          <w:p w14:paraId="367C1394"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26.9</w:t>
            </w:r>
          </w:p>
        </w:tc>
        <w:tc>
          <w:tcPr>
            <w:tcW w:w="863" w:type="dxa"/>
          </w:tcPr>
          <w:p w14:paraId="5107EDB4"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27.1</w:t>
            </w:r>
          </w:p>
        </w:tc>
        <w:tc>
          <w:tcPr>
            <w:tcW w:w="863" w:type="dxa"/>
          </w:tcPr>
          <w:p w14:paraId="38370388"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28.1</w:t>
            </w:r>
          </w:p>
        </w:tc>
        <w:tc>
          <w:tcPr>
            <w:tcW w:w="863" w:type="dxa"/>
          </w:tcPr>
          <w:p w14:paraId="318F5CE3"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30</w:t>
            </w:r>
          </w:p>
        </w:tc>
        <w:tc>
          <w:tcPr>
            <w:tcW w:w="863" w:type="dxa"/>
          </w:tcPr>
          <w:p w14:paraId="63EB3A31"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31.6</w:t>
            </w:r>
          </w:p>
        </w:tc>
        <w:tc>
          <w:tcPr>
            <w:tcW w:w="863" w:type="dxa"/>
          </w:tcPr>
          <w:p w14:paraId="52245FD0"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32.7</w:t>
            </w:r>
          </w:p>
        </w:tc>
        <w:tc>
          <w:tcPr>
            <w:tcW w:w="863" w:type="dxa"/>
          </w:tcPr>
          <w:p w14:paraId="587C8B9F"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34.4</w:t>
            </w:r>
          </w:p>
        </w:tc>
        <w:tc>
          <w:tcPr>
            <w:tcW w:w="863" w:type="dxa"/>
          </w:tcPr>
          <w:p w14:paraId="3D054388"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37.2</w:t>
            </w:r>
          </w:p>
        </w:tc>
      </w:tr>
      <w:tr w:rsidR="0023373E" w:rsidRPr="0045560F" w14:paraId="524870CB" w14:textId="77777777" w:rsidTr="0023373E">
        <w:tc>
          <w:tcPr>
            <w:tcW w:w="863" w:type="dxa"/>
          </w:tcPr>
          <w:p w14:paraId="29E2D655"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37.5</w:t>
            </w:r>
          </w:p>
        </w:tc>
        <w:tc>
          <w:tcPr>
            <w:tcW w:w="863" w:type="dxa"/>
          </w:tcPr>
          <w:p w14:paraId="7E4548A7"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37.9</w:t>
            </w:r>
          </w:p>
        </w:tc>
        <w:tc>
          <w:tcPr>
            <w:tcW w:w="863" w:type="dxa"/>
          </w:tcPr>
          <w:p w14:paraId="43011D56"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38</w:t>
            </w:r>
          </w:p>
        </w:tc>
        <w:tc>
          <w:tcPr>
            <w:tcW w:w="863" w:type="dxa"/>
          </w:tcPr>
          <w:p w14:paraId="1CCF5106"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38.4</w:t>
            </w:r>
          </w:p>
        </w:tc>
        <w:tc>
          <w:tcPr>
            <w:tcW w:w="863" w:type="dxa"/>
          </w:tcPr>
          <w:p w14:paraId="5864126B"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38.6</w:t>
            </w:r>
          </w:p>
        </w:tc>
        <w:tc>
          <w:tcPr>
            <w:tcW w:w="863" w:type="dxa"/>
          </w:tcPr>
          <w:p w14:paraId="12237867"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38.8</w:t>
            </w:r>
          </w:p>
        </w:tc>
        <w:tc>
          <w:tcPr>
            <w:tcW w:w="863" w:type="dxa"/>
          </w:tcPr>
          <w:p w14:paraId="75CEBF9C"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38.9</w:t>
            </w:r>
          </w:p>
        </w:tc>
        <w:tc>
          <w:tcPr>
            <w:tcW w:w="863" w:type="dxa"/>
          </w:tcPr>
          <w:p w14:paraId="1799CCB8"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40.1</w:t>
            </w:r>
          </w:p>
        </w:tc>
        <w:tc>
          <w:tcPr>
            <w:tcW w:w="863" w:type="dxa"/>
          </w:tcPr>
          <w:p w14:paraId="024F6ADE"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41.6</w:t>
            </w:r>
          </w:p>
        </w:tc>
        <w:tc>
          <w:tcPr>
            <w:tcW w:w="863" w:type="dxa"/>
          </w:tcPr>
          <w:p w14:paraId="3BC366B8"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42.6</w:t>
            </w:r>
          </w:p>
        </w:tc>
      </w:tr>
      <w:tr w:rsidR="0023373E" w:rsidRPr="0045560F" w14:paraId="5B90EB1B" w14:textId="77777777" w:rsidTr="0023373E">
        <w:tc>
          <w:tcPr>
            <w:tcW w:w="863" w:type="dxa"/>
          </w:tcPr>
          <w:p w14:paraId="401C0552"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42.9</w:t>
            </w:r>
          </w:p>
        </w:tc>
        <w:tc>
          <w:tcPr>
            <w:tcW w:w="863" w:type="dxa"/>
          </w:tcPr>
          <w:p w14:paraId="0E04F202"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45</w:t>
            </w:r>
          </w:p>
        </w:tc>
        <w:tc>
          <w:tcPr>
            <w:tcW w:w="863" w:type="dxa"/>
          </w:tcPr>
          <w:p w14:paraId="6EC4FAAF"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45.2</w:t>
            </w:r>
          </w:p>
        </w:tc>
        <w:tc>
          <w:tcPr>
            <w:tcW w:w="863" w:type="dxa"/>
          </w:tcPr>
          <w:p w14:paraId="15D2021D"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45.5</w:t>
            </w:r>
          </w:p>
        </w:tc>
        <w:tc>
          <w:tcPr>
            <w:tcW w:w="863" w:type="dxa"/>
          </w:tcPr>
          <w:p w14:paraId="34A7D3CC"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46.5</w:t>
            </w:r>
          </w:p>
        </w:tc>
        <w:tc>
          <w:tcPr>
            <w:tcW w:w="863" w:type="dxa"/>
          </w:tcPr>
          <w:p w14:paraId="25751AF8"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46.8</w:t>
            </w:r>
          </w:p>
        </w:tc>
        <w:tc>
          <w:tcPr>
            <w:tcW w:w="863" w:type="dxa"/>
          </w:tcPr>
          <w:p w14:paraId="1898581D"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47.3</w:t>
            </w:r>
          </w:p>
        </w:tc>
        <w:tc>
          <w:tcPr>
            <w:tcW w:w="863" w:type="dxa"/>
          </w:tcPr>
          <w:p w14:paraId="277916F8"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48.1</w:t>
            </w:r>
          </w:p>
        </w:tc>
        <w:tc>
          <w:tcPr>
            <w:tcW w:w="863" w:type="dxa"/>
          </w:tcPr>
          <w:p w14:paraId="6B72F80A"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48.3</w:t>
            </w:r>
          </w:p>
        </w:tc>
        <w:tc>
          <w:tcPr>
            <w:tcW w:w="863" w:type="dxa"/>
          </w:tcPr>
          <w:p w14:paraId="34A29091"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48.4</w:t>
            </w:r>
          </w:p>
        </w:tc>
      </w:tr>
      <w:tr w:rsidR="0023373E" w:rsidRPr="0045560F" w14:paraId="51201A81" w14:textId="77777777" w:rsidTr="0023373E">
        <w:tc>
          <w:tcPr>
            <w:tcW w:w="863" w:type="dxa"/>
          </w:tcPr>
          <w:p w14:paraId="6198623E"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48.8</w:t>
            </w:r>
          </w:p>
        </w:tc>
        <w:tc>
          <w:tcPr>
            <w:tcW w:w="863" w:type="dxa"/>
          </w:tcPr>
          <w:p w14:paraId="2DFDD2E5"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49</w:t>
            </w:r>
          </w:p>
        </w:tc>
        <w:tc>
          <w:tcPr>
            <w:tcW w:w="863" w:type="dxa"/>
          </w:tcPr>
          <w:p w14:paraId="7D906405"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49.1</w:t>
            </w:r>
          </w:p>
        </w:tc>
        <w:tc>
          <w:tcPr>
            <w:tcW w:w="863" w:type="dxa"/>
          </w:tcPr>
          <w:p w14:paraId="275A02F0"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49.3</w:t>
            </w:r>
          </w:p>
        </w:tc>
        <w:tc>
          <w:tcPr>
            <w:tcW w:w="863" w:type="dxa"/>
          </w:tcPr>
          <w:p w14:paraId="432F730D"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49.4</w:t>
            </w:r>
          </w:p>
        </w:tc>
        <w:tc>
          <w:tcPr>
            <w:tcW w:w="863" w:type="dxa"/>
          </w:tcPr>
          <w:p w14:paraId="0E5D869A"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49.5</w:t>
            </w:r>
          </w:p>
        </w:tc>
        <w:tc>
          <w:tcPr>
            <w:tcW w:w="863" w:type="dxa"/>
          </w:tcPr>
          <w:p w14:paraId="3501835C"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49.9</w:t>
            </w:r>
          </w:p>
        </w:tc>
        <w:tc>
          <w:tcPr>
            <w:tcW w:w="863" w:type="dxa"/>
          </w:tcPr>
          <w:p w14:paraId="161929DB"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50.4</w:t>
            </w:r>
          </w:p>
        </w:tc>
        <w:tc>
          <w:tcPr>
            <w:tcW w:w="863" w:type="dxa"/>
          </w:tcPr>
          <w:p w14:paraId="5E676A55"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51.8</w:t>
            </w:r>
          </w:p>
        </w:tc>
        <w:tc>
          <w:tcPr>
            <w:tcW w:w="863" w:type="dxa"/>
          </w:tcPr>
          <w:p w14:paraId="40672C6D"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54.4</w:t>
            </w:r>
          </w:p>
        </w:tc>
      </w:tr>
      <w:tr w:rsidR="0023373E" w:rsidRPr="0045560F" w14:paraId="71E920D5" w14:textId="77777777" w:rsidTr="0023373E">
        <w:tc>
          <w:tcPr>
            <w:tcW w:w="863" w:type="dxa"/>
          </w:tcPr>
          <w:p w14:paraId="57A59696"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54.9</w:t>
            </w:r>
          </w:p>
        </w:tc>
        <w:tc>
          <w:tcPr>
            <w:tcW w:w="863" w:type="dxa"/>
          </w:tcPr>
          <w:p w14:paraId="068EDC86"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55.3</w:t>
            </w:r>
          </w:p>
        </w:tc>
        <w:tc>
          <w:tcPr>
            <w:tcW w:w="863" w:type="dxa"/>
          </w:tcPr>
          <w:p w14:paraId="31AEC6F7"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55.6</w:t>
            </w:r>
          </w:p>
        </w:tc>
        <w:tc>
          <w:tcPr>
            <w:tcW w:w="863" w:type="dxa"/>
          </w:tcPr>
          <w:p w14:paraId="1913B3BF"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57.3</w:t>
            </w:r>
          </w:p>
        </w:tc>
        <w:tc>
          <w:tcPr>
            <w:tcW w:w="863" w:type="dxa"/>
          </w:tcPr>
          <w:p w14:paraId="23E35AD7"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57.4</w:t>
            </w:r>
          </w:p>
        </w:tc>
        <w:tc>
          <w:tcPr>
            <w:tcW w:w="863" w:type="dxa"/>
          </w:tcPr>
          <w:p w14:paraId="6420A346"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57.5</w:t>
            </w:r>
          </w:p>
        </w:tc>
        <w:tc>
          <w:tcPr>
            <w:tcW w:w="863" w:type="dxa"/>
          </w:tcPr>
          <w:p w14:paraId="5324A4F9"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58.7</w:t>
            </w:r>
          </w:p>
        </w:tc>
        <w:tc>
          <w:tcPr>
            <w:tcW w:w="863" w:type="dxa"/>
          </w:tcPr>
          <w:p w14:paraId="3FD9B78E"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58.8</w:t>
            </w:r>
          </w:p>
        </w:tc>
        <w:tc>
          <w:tcPr>
            <w:tcW w:w="863" w:type="dxa"/>
          </w:tcPr>
          <w:p w14:paraId="1E6386EC"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59.7</w:t>
            </w:r>
          </w:p>
        </w:tc>
        <w:tc>
          <w:tcPr>
            <w:tcW w:w="863" w:type="dxa"/>
          </w:tcPr>
          <w:p w14:paraId="6B3BD862" w14:textId="77777777" w:rsidR="0023373E" w:rsidRPr="0045560F" w:rsidRDefault="0023373E" w:rsidP="005720DA">
            <w:pPr>
              <w:spacing w:beforeLines="20" w:before="48" w:afterLines="20" w:after="48" w:line="276" w:lineRule="auto"/>
              <w:jc w:val="both"/>
              <w:rPr>
                <w:rFonts w:ascii="Arial" w:hAnsi="Arial" w:cs="Arial"/>
                <w:sz w:val="24"/>
                <w:szCs w:val="24"/>
              </w:rPr>
            </w:pPr>
            <w:r w:rsidRPr="0045560F">
              <w:rPr>
                <w:rFonts w:ascii="Arial" w:hAnsi="Arial" w:cs="Arial"/>
                <w:sz w:val="24"/>
                <w:szCs w:val="24"/>
              </w:rPr>
              <w:t>59.9</w:t>
            </w:r>
          </w:p>
        </w:tc>
      </w:tr>
    </w:tbl>
    <w:p w14:paraId="179D87B0" w14:textId="77777777" w:rsidR="0023373E" w:rsidRDefault="0023373E" w:rsidP="005720DA">
      <w:pPr>
        <w:spacing w:beforeLines="20" w:before="48" w:afterLines="20" w:after="48" w:line="276" w:lineRule="auto"/>
        <w:jc w:val="both"/>
        <w:rPr>
          <w:rFonts w:ascii="Times New Roman" w:hAnsi="Times New Roman" w:cs="Times New Roman"/>
          <w:sz w:val="24"/>
          <w:szCs w:val="24"/>
        </w:rPr>
      </w:pPr>
    </w:p>
    <w:p w14:paraId="116B2B9B" w14:textId="11C054B7" w:rsidR="0023373E" w:rsidRDefault="008C0E12" w:rsidP="005720DA">
      <w:pPr>
        <w:spacing w:line="276" w:lineRule="auto"/>
        <w:jc w:val="both"/>
        <w:rPr>
          <w:rFonts w:ascii="Arial" w:hAnsi="Arial" w:cs="Arial"/>
          <w:sz w:val="24"/>
          <w:szCs w:val="24"/>
        </w:rPr>
      </w:pPr>
      <w:r w:rsidRPr="008C0E12">
        <w:rPr>
          <w:rFonts w:ascii="Arial" w:hAnsi="Arial" w:cs="Arial"/>
          <w:sz w:val="24"/>
          <w:szCs w:val="24"/>
        </w:rPr>
        <w:sym w:font="Wingdings" w:char="F0E8"/>
      </w:r>
      <w:r w:rsidR="0023373E">
        <w:rPr>
          <w:rFonts w:ascii="Arial" w:hAnsi="Arial" w:cs="Arial"/>
          <w:sz w:val="24"/>
          <w:szCs w:val="24"/>
        </w:rPr>
        <w:t>Solution:</w:t>
      </w:r>
    </w:p>
    <w:p w14:paraId="5774836B" w14:textId="329DECDE" w:rsidR="0023373E" w:rsidRPr="008C0E12" w:rsidRDefault="0023373E" w:rsidP="008C0E12">
      <w:pPr>
        <w:pStyle w:val="ListParagraph"/>
        <w:numPr>
          <w:ilvl w:val="0"/>
          <w:numId w:val="8"/>
        </w:numPr>
        <w:spacing w:line="276" w:lineRule="auto"/>
        <w:jc w:val="both"/>
        <w:rPr>
          <w:rFonts w:ascii="Arial" w:hAnsi="Arial" w:cs="Arial"/>
          <w:sz w:val="24"/>
          <w:szCs w:val="24"/>
        </w:rPr>
      </w:pPr>
      <w:r w:rsidRPr="008C0E12">
        <w:rPr>
          <w:rFonts w:ascii="Arial" w:hAnsi="Arial" w:cs="Arial"/>
          <w:sz w:val="24"/>
          <w:szCs w:val="24"/>
        </w:rPr>
        <w:t>Null Hypothesis: H0: The given weight is normally distributed.</w:t>
      </w:r>
    </w:p>
    <w:p w14:paraId="2BE27CDC" w14:textId="6AEE588C" w:rsidR="0023373E" w:rsidRPr="008C0E12" w:rsidRDefault="0023373E" w:rsidP="008C0E12">
      <w:pPr>
        <w:pStyle w:val="ListParagraph"/>
        <w:numPr>
          <w:ilvl w:val="0"/>
          <w:numId w:val="8"/>
        </w:numPr>
        <w:spacing w:line="276" w:lineRule="auto"/>
        <w:jc w:val="both"/>
        <w:rPr>
          <w:rFonts w:ascii="Arial" w:hAnsi="Arial" w:cs="Arial"/>
          <w:sz w:val="24"/>
          <w:szCs w:val="24"/>
        </w:rPr>
      </w:pPr>
      <w:r w:rsidRPr="008C0E12">
        <w:rPr>
          <w:rFonts w:ascii="Arial" w:hAnsi="Arial" w:cs="Arial"/>
          <w:sz w:val="24"/>
          <w:szCs w:val="24"/>
        </w:rPr>
        <w:t>Alternate Hypothesis: H1: The given weights is not normally distributed.</w:t>
      </w:r>
    </w:p>
    <w:p w14:paraId="2ADCC75C" w14:textId="77777777" w:rsidR="00BA3BCF" w:rsidRPr="00BA3BCF" w:rsidRDefault="00BA3BCF" w:rsidP="00BA3BCF">
      <w:pPr>
        <w:autoSpaceDE w:val="0"/>
        <w:autoSpaceDN w:val="0"/>
        <w:adjustRightInd w:val="0"/>
        <w:spacing w:after="0" w:line="240" w:lineRule="auto"/>
        <w:rPr>
          <w:rFonts w:ascii="Times New Roman" w:hAnsi="Times New Roman" w:cs="Times New Roman"/>
          <w:sz w:val="24"/>
          <w:szCs w:val="24"/>
        </w:rPr>
      </w:pPr>
    </w:p>
    <w:tbl>
      <w:tblPr>
        <w:tblW w:w="10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37"/>
        <w:gridCol w:w="1024"/>
        <w:gridCol w:w="1024"/>
        <w:gridCol w:w="1445"/>
        <w:gridCol w:w="1072"/>
        <w:gridCol w:w="1103"/>
        <w:gridCol w:w="1025"/>
        <w:gridCol w:w="1445"/>
        <w:gridCol w:w="1025"/>
      </w:tblGrid>
      <w:tr w:rsidR="00BA3BCF" w:rsidRPr="00BA3BCF" w14:paraId="0436F4AD" w14:textId="77777777">
        <w:trPr>
          <w:cantSplit/>
        </w:trPr>
        <w:tc>
          <w:tcPr>
            <w:tcW w:w="9995" w:type="dxa"/>
            <w:gridSpan w:val="9"/>
            <w:tcBorders>
              <w:top w:val="nil"/>
              <w:left w:val="nil"/>
              <w:bottom w:val="nil"/>
              <w:right w:val="nil"/>
            </w:tcBorders>
            <w:shd w:val="clear" w:color="auto" w:fill="FFFFFF"/>
          </w:tcPr>
          <w:p w14:paraId="72D8DA2D"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b/>
                <w:bCs/>
                <w:color w:val="000000"/>
                <w:sz w:val="18"/>
                <w:szCs w:val="18"/>
              </w:rPr>
              <w:t>Descriptive Statistics</w:t>
            </w:r>
          </w:p>
        </w:tc>
      </w:tr>
      <w:tr w:rsidR="00BA3BCF" w:rsidRPr="00BA3BCF" w14:paraId="75A8BDD3" w14:textId="77777777">
        <w:trPr>
          <w:cantSplit/>
        </w:trPr>
        <w:tc>
          <w:tcPr>
            <w:tcW w:w="838" w:type="dxa"/>
            <w:vMerge w:val="restart"/>
            <w:tcBorders>
              <w:top w:val="single" w:sz="16" w:space="0" w:color="000000"/>
              <w:left w:val="single" w:sz="16" w:space="0" w:color="000000"/>
              <w:bottom w:val="nil"/>
              <w:right w:val="single" w:sz="16" w:space="0" w:color="000000"/>
            </w:tcBorders>
            <w:shd w:val="clear" w:color="auto" w:fill="FFFFFF"/>
          </w:tcPr>
          <w:p w14:paraId="4B553BEE"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p>
        </w:tc>
        <w:tc>
          <w:tcPr>
            <w:tcW w:w="1024" w:type="dxa"/>
            <w:vMerge w:val="restart"/>
            <w:tcBorders>
              <w:top w:val="single" w:sz="16" w:space="0" w:color="000000"/>
              <w:left w:val="single" w:sz="16" w:space="0" w:color="000000"/>
            </w:tcBorders>
            <w:shd w:val="clear" w:color="auto" w:fill="FFFFFF"/>
          </w:tcPr>
          <w:p w14:paraId="1FE90450"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N</w:t>
            </w:r>
          </w:p>
        </w:tc>
        <w:tc>
          <w:tcPr>
            <w:tcW w:w="1024" w:type="dxa"/>
            <w:vMerge w:val="restart"/>
            <w:tcBorders>
              <w:top w:val="single" w:sz="16" w:space="0" w:color="000000"/>
            </w:tcBorders>
            <w:shd w:val="clear" w:color="auto" w:fill="FFFFFF"/>
          </w:tcPr>
          <w:p w14:paraId="4957254A"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Mean</w:t>
            </w:r>
          </w:p>
        </w:tc>
        <w:tc>
          <w:tcPr>
            <w:tcW w:w="1444" w:type="dxa"/>
            <w:vMerge w:val="restart"/>
            <w:tcBorders>
              <w:top w:val="single" w:sz="16" w:space="0" w:color="000000"/>
            </w:tcBorders>
            <w:shd w:val="clear" w:color="auto" w:fill="FFFFFF"/>
          </w:tcPr>
          <w:p w14:paraId="2F3E5283"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Std. Deviation</w:t>
            </w:r>
          </w:p>
        </w:tc>
        <w:tc>
          <w:tcPr>
            <w:tcW w:w="1071" w:type="dxa"/>
            <w:vMerge w:val="restart"/>
            <w:tcBorders>
              <w:top w:val="single" w:sz="16" w:space="0" w:color="000000"/>
            </w:tcBorders>
            <w:shd w:val="clear" w:color="auto" w:fill="FFFFFF"/>
          </w:tcPr>
          <w:p w14:paraId="04F04223"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Minimum</w:t>
            </w:r>
          </w:p>
        </w:tc>
        <w:tc>
          <w:tcPr>
            <w:tcW w:w="1102" w:type="dxa"/>
            <w:vMerge w:val="restart"/>
            <w:tcBorders>
              <w:top w:val="single" w:sz="16" w:space="0" w:color="000000"/>
            </w:tcBorders>
            <w:shd w:val="clear" w:color="auto" w:fill="FFFFFF"/>
          </w:tcPr>
          <w:p w14:paraId="1025E454"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Maximum</w:t>
            </w:r>
          </w:p>
        </w:tc>
        <w:tc>
          <w:tcPr>
            <w:tcW w:w="3492" w:type="dxa"/>
            <w:gridSpan w:val="3"/>
            <w:tcBorders>
              <w:top w:val="single" w:sz="16" w:space="0" w:color="000000"/>
            </w:tcBorders>
            <w:shd w:val="clear" w:color="auto" w:fill="FFFFFF"/>
          </w:tcPr>
          <w:p w14:paraId="18B5130E"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Percentiles</w:t>
            </w:r>
          </w:p>
        </w:tc>
      </w:tr>
      <w:tr w:rsidR="00BA3BCF" w:rsidRPr="00BA3BCF" w14:paraId="2A046B72" w14:textId="77777777">
        <w:trPr>
          <w:cantSplit/>
        </w:trPr>
        <w:tc>
          <w:tcPr>
            <w:tcW w:w="838" w:type="dxa"/>
            <w:vMerge/>
            <w:tcBorders>
              <w:top w:val="single" w:sz="16" w:space="0" w:color="000000"/>
              <w:left w:val="single" w:sz="16" w:space="0" w:color="000000"/>
              <w:bottom w:val="nil"/>
              <w:right w:val="single" w:sz="16" w:space="0" w:color="000000"/>
            </w:tcBorders>
            <w:shd w:val="clear" w:color="auto" w:fill="FFFFFF"/>
          </w:tcPr>
          <w:p w14:paraId="65873B44"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024" w:type="dxa"/>
            <w:vMerge/>
            <w:tcBorders>
              <w:top w:val="single" w:sz="16" w:space="0" w:color="000000"/>
              <w:left w:val="single" w:sz="16" w:space="0" w:color="000000"/>
            </w:tcBorders>
            <w:shd w:val="clear" w:color="auto" w:fill="FFFFFF"/>
          </w:tcPr>
          <w:p w14:paraId="0FF98409"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024" w:type="dxa"/>
            <w:vMerge/>
            <w:tcBorders>
              <w:top w:val="single" w:sz="16" w:space="0" w:color="000000"/>
            </w:tcBorders>
            <w:shd w:val="clear" w:color="auto" w:fill="FFFFFF"/>
          </w:tcPr>
          <w:p w14:paraId="724B090F"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444" w:type="dxa"/>
            <w:vMerge/>
            <w:tcBorders>
              <w:top w:val="single" w:sz="16" w:space="0" w:color="000000"/>
            </w:tcBorders>
            <w:shd w:val="clear" w:color="auto" w:fill="FFFFFF"/>
          </w:tcPr>
          <w:p w14:paraId="43A782B4"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071" w:type="dxa"/>
            <w:vMerge/>
            <w:tcBorders>
              <w:top w:val="single" w:sz="16" w:space="0" w:color="000000"/>
            </w:tcBorders>
            <w:shd w:val="clear" w:color="auto" w:fill="FFFFFF"/>
          </w:tcPr>
          <w:p w14:paraId="0C4E0FC8"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102" w:type="dxa"/>
            <w:vMerge/>
            <w:tcBorders>
              <w:top w:val="single" w:sz="16" w:space="0" w:color="000000"/>
            </w:tcBorders>
            <w:shd w:val="clear" w:color="auto" w:fill="FFFFFF"/>
          </w:tcPr>
          <w:p w14:paraId="29C01DB6"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024" w:type="dxa"/>
            <w:tcBorders>
              <w:bottom w:val="single" w:sz="16" w:space="0" w:color="000000"/>
            </w:tcBorders>
            <w:shd w:val="clear" w:color="auto" w:fill="FFFFFF"/>
          </w:tcPr>
          <w:p w14:paraId="4A408F7B"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25th</w:t>
            </w:r>
          </w:p>
        </w:tc>
        <w:tc>
          <w:tcPr>
            <w:tcW w:w="1444" w:type="dxa"/>
            <w:tcBorders>
              <w:bottom w:val="single" w:sz="16" w:space="0" w:color="000000"/>
            </w:tcBorders>
            <w:shd w:val="clear" w:color="auto" w:fill="FFFFFF"/>
          </w:tcPr>
          <w:p w14:paraId="29CD3CA6"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50th (Median)</w:t>
            </w:r>
          </w:p>
        </w:tc>
        <w:tc>
          <w:tcPr>
            <w:tcW w:w="1024" w:type="dxa"/>
            <w:tcBorders>
              <w:bottom w:val="single" w:sz="16" w:space="0" w:color="000000"/>
              <w:right w:val="single" w:sz="16" w:space="0" w:color="000000"/>
            </w:tcBorders>
            <w:shd w:val="clear" w:color="auto" w:fill="FFFFFF"/>
          </w:tcPr>
          <w:p w14:paraId="419C7369"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75th</w:t>
            </w:r>
          </w:p>
        </w:tc>
      </w:tr>
      <w:tr w:rsidR="00BA3BCF" w:rsidRPr="00BA3BCF" w14:paraId="1BDD0B5D" w14:textId="77777777">
        <w:trPr>
          <w:cantSplit/>
        </w:trPr>
        <w:tc>
          <w:tcPr>
            <w:tcW w:w="838"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069AC843"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weight</w:t>
            </w:r>
          </w:p>
        </w:tc>
        <w:tc>
          <w:tcPr>
            <w:tcW w:w="1024" w:type="dxa"/>
            <w:tcBorders>
              <w:top w:val="single" w:sz="16" w:space="0" w:color="000000"/>
              <w:left w:val="single" w:sz="16" w:space="0" w:color="000000"/>
              <w:bottom w:val="single" w:sz="16" w:space="0" w:color="000000"/>
            </w:tcBorders>
            <w:shd w:val="clear" w:color="auto" w:fill="FFFFFF"/>
            <w:vAlign w:val="center"/>
          </w:tcPr>
          <w:p w14:paraId="7B016FA1"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50</w:t>
            </w:r>
          </w:p>
        </w:tc>
        <w:tc>
          <w:tcPr>
            <w:tcW w:w="1024" w:type="dxa"/>
            <w:tcBorders>
              <w:top w:val="single" w:sz="16" w:space="0" w:color="000000"/>
              <w:bottom w:val="single" w:sz="16" w:space="0" w:color="000000"/>
            </w:tcBorders>
            <w:shd w:val="clear" w:color="auto" w:fill="FFFFFF"/>
            <w:vAlign w:val="center"/>
          </w:tcPr>
          <w:p w14:paraId="012463A9"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44.412</w:t>
            </w:r>
          </w:p>
        </w:tc>
        <w:tc>
          <w:tcPr>
            <w:tcW w:w="1444" w:type="dxa"/>
            <w:tcBorders>
              <w:top w:val="single" w:sz="16" w:space="0" w:color="000000"/>
              <w:bottom w:val="single" w:sz="16" w:space="0" w:color="000000"/>
            </w:tcBorders>
            <w:shd w:val="clear" w:color="auto" w:fill="FFFFFF"/>
            <w:vAlign w:val="center"/>
          </w:tcPr>
          <w:p w14:paraId="6C0FFAB9"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10.3139</w:t>
            </w:r>
          </w:p>
        </w:tc>
        <w:tc>
          <w:tcPr>
            <w:tcW w:w="1071" w:type="dxa"/>
            <w:tcBorders>
              <w:top w:val="single" w:sz="16" w:space="0" w:color="000000"/>
              <w:bottom w:val="single" w:sz="16" w:space="0" w:color="000000"/>
            </w:tcBorders>
            <w:shd w:val="clear" w:color="auto" w:fill="FFFFFF"/>
            <w:vAlign w:val="center"/>
          </w:tcPr>
          <w:p w14:paraId="3C126B1E"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19.5</w:t>
            </w:r>
          </w:p>
        </w:tc>
        <w:tc>
          <w:tcPr>
            <w:tcW w:w="1102" w:type="dxa"/>
            <w:tcBorders>
              <w:top w:val="single" w:sz="16" w:space="0" w:color="000000"/>
              <w:bottom w:val="single" w:sz="16" w:space="0" w:color="000000"/>
            </w:tcBorders>
            <w:shd w:val="clear" w:color="auto" w:fill="FFFFFF"/>
            <w:vAlign w:val="center"/>
          </w:tcPr>
          <w:p w14:paraId="29A43019"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59.9</w:t>
            </w:r>
          </w:p>
        </w:tc>
        <w:tc>
          <w:tcPr>
            <w:tcW w:w="1024" w:type="dxa"/>
            <w:tcBorders>
              <w:top w:val="single" w:sz="16" w:space="0" w:color="000000"/>
              <w:bottom w:val="single" w:sz="16" w:space="0" w:color="000000"/>
            </w:tcBorders>
            <w:shd w:val="clear" w:color="auto" w:fill="FFFFFF"/>
            <w:vAlign w:val="center"/>
          </w:tcPr>
          <w:p w14:paraId="1AD5EC87"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37.975</w:t>
            </w:r>
          </w:p>
        </w:tc>
        <w:tc>
          <w:tcPr>
            <w:tcW w:w="1444" w:type="dxa"/>
            <w:tcBorders>
              <w:top w:val="single" w:sz="16" w:space="0" w:color="000000"/>
              <w:bottom w:val="single" w:sz="16" w:space="0" w:color="000000"/>
            </w:tcBorders>
            <w:shd w:val="clear" w:color="auto" w:fill="FFFFFF"/>
            <w:vAlign w:val="center"/>
          </w:tcPr>
          <w:p w14:paraId="1BDFA86C"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46.650</w:t>
            </w:r>
          </w:p>
        </w:tc>
        <w:tc>
          <w:tcPr>
            <w:tcW w:w="1024" w:type="dxa"/>
            <w:tcBorders>
              <w:top w:val="single" w:sz="16" w:space="0" w:color="000000"/>
              <w:bottom w:val="single" w:sz="16" w:space="0" w:color="000000"/>
              <w:right w:val="single" w:sz="16" w:space="0" w:color="000000"/>
            </w:tcBorders>
            <w:shd w:val="clear" w:color="auto" w:fill="FFFFFF"/>
            <w:vAlign w:val="center"/>
          </w:tcPr>
          <w:p w14:paraId="6E4D059B"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50.750</w:t>
            </w:r>
          </w:p>
        </w:tc>
      </w:tr>
    </w:tbl>
    <w:p w14:paraId="0A09B299" w14:textId="77777777" w:rsidR="00BA3BCF" w:rsidRPr="00BA3BCF" w:rsidRDefault="00BA3BCF" w:rsidP="00BA3BCF">
      <w:pPr>
        <w:autoSpaceDE w:val="0"/>
        <w:autoSpaceDN w:val="0"/>
        <w:adjustRightInd w:val="0"/>
        <w:spacing w:after="0" w:line="400" w:lineRule="atLeast"/>
        <w:rPr>
          <w:rFonts w:ascii="Times New Roman" w:hAnsi="Times New Roman" w:cs="Times New Roman"/>
          <w:sz w:val="24"/>
          <w:szCs w:val="24"/>
        </w:rPr>
      </w:pPr>
    </w:p>
    <w:p w14:paraId="311559D2" w14:textId="77777777" w:rsidR="00BA3BCF" w:rsidRPr="00BA3BCF" w:rsidRDefault="00BA3BCF" w:rsidP="00BA3BCF">
      <w:pPr>
        <w:autoSpaceDE w:val="0"/>
        <w:autoSpaceDN w:val="0"/>
        <w:adjustRightInd w:val="0"/>
        <w:spacing w:after="0" w:line="240" w:lineRule="auto"/>
        <w:rPr>
          <w:rFonts w:ascii="Times New Roman" w:hAnsi="Times New Roman" w:cs="Times New Roman"/>
          <w:sz w:val="24"/>
          <w:szCs w:val="24"/>
        </w:rPr>
      </w:pPr>
    </w:p>
    <w:tbl>
      <w:tblPr>
        <w:tblW w:w="48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17"/>
        <w:gridCol w:w="1423"/>
        <w:gridCol w:w="1009"/>
      </w:tblGrid>
      <w:tr w:rsidR="00BA3BCF" w:rsidRPr="00BA3BCF" w14:paraId="3F570B1D" w14:textId="77777777">
        <w:trPr>
          <w:cantSplit/>
        </w:trPr>
        <w:tc>
          <w:tcPr>
            <w:tcW w:w="4847" w:type="dxa"/>
            <w:gridSpan w:val="3"/>
            <w:tcBorders>
              <w:top w:val="nil"/>
              <w:left w:val="nil"/>
              <w:bottom w:val="nil"/>
              <w:right w:val="nil"/>
            </w:tcBorders>
            <w:shd w:val="clear" w:color="auto" w:fill="FFFFFF"/>
          </w:tcPr>
          <w:p w14:paraId="1B2396A5"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b/>
                <w:bCs/>
                <w:color w:val="000000"/>
                <w:sz w:val="18"/>
                <w:szCs w:val="18"/>
              </w:rPr>
              <w:t>One-Sample Kolmogorov-Smirnov Test</w:t>
            </w:r>
          </w:p>
        </w:tc>
      </w:tr>
      <w:tr w:rsidR="00BA3BCF" w:rsidRPr="00BA3BCF" w14:paraId="7B14F275" w14:textId="77777777">
        <w:trPr>
          <w:cantSplit/>
        </w:trPr>
        <w:tc>
          <w:tcPr>
            <w:tcW w:w="3838" w:type="dxa"/>
            <w:gridSpan w:val="2"/>
            <w:tcBorders>
              <w:top w:val="single" w:sz="16" w:space="0" w:color="000000"/>
              <w:left w:val="single" w:sz="16" w:space="0" w:color="000000"/>
              <w:bottom w:val="single" w:sz="16" w:space="0" w:color="000000"/>
              <w:right w:val="nil"/>
            </w:tcBorders>
            <w:shd w:val="clear" w:color="auto" w:fill="FFFFFF"/>
          </w:tcPr>
          <w:p w14:paraId="095222D7"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right w:val="single" w:sz="16" w:space="0" w:color="000000"/>
            </w:tcBorders>
            <w:shd w:val="clear" w:color="auto" w:fill="FFFFFF"/>
          </w:tcPr>
          <w:p w14:paraId="2F0F5AA3" w14:textId="77777777" w:rsidR="00BA3BCF" w:rsidRPr="00BA3BCF" w:rsidRDefault="00BA3BCF" w:rsidP="00BA3BCF">
            <w:pPr>
              <w:autoSpaceDE w:val="0"/>
              <w:autoSpaceDN w:val="0"/>
              <w:adjustRightInd w:val="0"/>
              <w:spacing w:after="0" w:line="320" w:lineRule="atLeast"/>
              <w:ind w:left="60" w:right="60"/>
              <w:jc w:val="center"/>
              <w:rPr>
                <w:rFonts w:ascii="Arial" w:hAnsi="Arial" w:cs="Arial"/>
                <w:color w:val="000000"/>
                <w:sz w:val="18"/>
                <w:szCs w:val="18"/>
              </w:rPr>
            </w:pPr>
            <w:r w:rsidRPr="00BA3BCF">
              <w:rPr>
                <w:rFonts w:ascii="Arial" w:hAnsi="Arial" w:cs="Arial"/>
                <w:color w:val="000000"/>
                <w:sz w:val="18"/>
                <w:szCs w:val="18"/>
              </w:rPr>
              <w:t>weight</w:t>
            </w:r>
          </w:p>
        </w:tc>
      </w:tr>
      <w:tr w:rsidR="00BA3BCF" w:rsidRPr="00BA3BCF" w14:paraId="6C7D36D8" w14:textId="77777777">
        <w:trPr>
          <w:cantSplit/>
        </w:trPr>
        <w:tc>
          <w:tcPr>
            <w:tcW w:w="3838" w:type="dxa"/>
            <w:gridSpan w:val="2"/>
            <w:tcBorders>
              <w:top w:val="single" w:sz="16" w:space="0" w:color="000000"/>
              <w:left w:val="single" w:sz="16" w:space="0" w:color="000000"/>
              <w:bottom w:val="nil"/>
              <w:right w:val="nil"/>
            </w:tcBorders>
            <w:shd w:val="clear" w:color="auto" w:fill="FFFFFF"/>
            <w:vAlign w:val="center"/>
          </w:tcPr>
          <w:p w14:paraId="6DA66B23"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N</w:t>
            </w:r>
          </w:p>
        </w:tc>
        <w:tc>
          <w:tcPr>
            <w:tcW w:w="1009" w:type="dxa"/>
            <w:tcBorders>
              <w:top w:val="single" w:sz="16" w:space="0" w:color="000000"/>
              <w:left w:val="single" w:sz="16" w:space="0" w:color="000000"/>
              <w:bottom w:val="nil"/>
              <w:right w:val="single" w:sz="16" w:space="0" w:color="000000"/>
            </w:tcBorders>
            <w:shd w:val="clear" w:color="auto" w:fill="FFFFFF"/>
            <w:vAlign w:val="center"/>
          </w:tcPr>
          <w:p w14:paraId="246908A4"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50</w:t>
            </w:r>
          </w:p>
        </w:tc>
      </w:tr>
      <w:tr w:rsidR="00BA3BCF" w:rsidRPr="00BA3BCF" w14:paraId="571AAD49" w14:textId="77777777">
        <w:trPr>
          <w:cantSplit/>
        </w:trPr>
        <w:tc>
          <w:tcPr>
            <w:tcW w:w="2416" w:type="dxa"/>
            <w:vMerge w:val="restart"/>
            <w:tcBorders>
              <w:top w:val="nil"/>
              <w:left w:val="single" w:sz="16" w:space="0" w:color="000000"/>
              <w:bottom w:val="nil"/>
              <w:right w:val="nil"/>
            </w:tcBorders>
            <w:shd w:val="clear" w:color="auto" w:fill="FFFFFF"/>
            <w:vAlign w:val="center"/>
          </w:tcPr>
          <w:p w14:paraId="1AADF04F"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 xml:space="preserve">Normal </w:t>
            </w:r>
            <w:proofErr w:type="spellStart"/>
            <w:proofErr w:type="gramStart"/>
            <w:r w:rsidRPr="00BA3BCF">
              <w:rPr>
                <w:rFonts w:ascii="Arial" w:hAnsi="Arial" w:cs="Arial"/>
                <w:color w:val="000000"/>
                <w:sz w:val="18"/>
                <w:szCs w:val="18"/>
              </w:rPr>
              <w:t>Parameters</w:t>
            </w:r>
            <w:r w:rsidRPr="00BA3BCF">
              <w:rPr>
                <w:rFonts w:ascii="Arial" w:hAnsi="Arial" w:cs="Arial"/>
                <w:color w:val="000000"/>
                <w:sz w:val="18"/>
                <w:szCs w:val="18"/>
                <w:vertAlign w:val="superscript"/>
              </w:rPr>
              <w:t>a,b</w:t>
            </w:r>
            <w:proofErr w:type="spellEnd"/>
            <w:proofErr w:type="gramEnd"/>
          </w:p>
        </w:tc>
        <w:tc>
          <w:tcPr>
            <w:tcW w:w="1422" w:type="dxa"/>
            <w:tcBorders>
              <w:top w:val="nil"/>
              <w:left w:val="nil"/>
              <w:bottom w:val="nil"/>
              <w:right w:val="single" w:sz="16" w:space="0" w:color="000000"/>
            </w:tcBorders>
            <w:shd w:val="clear" w:color="auto" w:fill="FFFFFF"/>
            <w:vAlign w:val="center"/>
          </w:tcPr>
          <w:p w14:paraId="1DE8D9A6"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Mean</w:t>
            </w:r>
          </w:p>
        </w:tc>
        <w:tc>
          <w:tcPr>
            <w:tcW w:w="1009" w:type="dxa"/>
            <w:tcBorders>
              <w:top w:val="nil"/>
              <w:left w:val="single" w:sz="16" w:space="0" w:color="000000"/>
              <w:bottom w:val="nil"/>
              <w:right w:val="single" w:sz="16" w:space="0" w:color="000000"/>
            </w:tcBorders>
            <w:shd w:val="clear" w:color="auto" w:fill="FFFFFF"/>
            <w:vAlign w:val="center"/>
          </w:tcPr>
          <w:p w14:paraId="08F26BB5"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44.412</w:t>
            </w:r>
          </w:p>
        </w:tc>
      </w:tr>
      <w:tr w:rsidR="00BA3BCF" w:rsidRPr="00BA3BCF" w14:paraId="323E0783" w14:textId="77777777">
        <w:trPr>
          <w:cantSplit/>
        </w:trPr>
        <w:tc>
          <w:tcPr>
            <w:tcW w:w="2416" w:type="dxa"/>
            <w:vMerge/>
            <w:tcBorders>
              <w:top w:val="nil"/>
              <w:left w:val="single" w:sz="16" w:space="0" w:color="000000"/>
              <w:bottom w:val="nil"/>
              <w:right w:val="nil"/>
            </w:tcBorders>
            <w:shd w:val="clear" w:color="auto" w:fill="FFFFFF"/>
            <w:vAlign w:val="center"/>
          </w:tcPr>
          <w:p w14:paraId="35769BA4"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422" w:type="dxa"/>
            <w:tcBorders>
              <w:top w:val="nil"/>
              <w:left w:val="nil"/>
              <w:bottom w:val="nil"/>
              <w:right w:val="single" w:sz="16" w:space="0" w:color="000000"/>
            </w:tcBorders>
            <w:shd w:val="clear" w:color="auto" w:fill="FFFFFF"/>
            <w:vAlign w:val="center"/>
          </w:tcPr>
          <w:p w14:paraId="223DBF6B"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Std. Deviation</w:t>
            </w:r>
          </w:p>
        </w:tc>
        <w:tc>
          <w:tcPr>
            <w:tcW w:w="1009" w:type="dxa"/>
            <w:tcBorders>
              <w:top w:val="nil"/>
              <w:left w:val="single" w:sz="16" w:space="0" w:color="000000"/>
              <w:bottom w:val="nil"/>
              <w:right w:val="single" w:sz="16" w:space="0" w:color="000000"/>
            </w:tcBorders>
            <w:shd w:val="clear" w:color="auto" w:fill="FFFFFF"/>
            <w:vAlign w:val="center"/>
          </w:tcPr>
          <w:p w14:paraId="35E5215F"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10.3139</w:t>
            </w:r>
          </w:p>
        </w:tc>
      </w:tr>
      <w:tr w:rsidR="00BA3BCF" w:rsidRPr="00BA3BCF" w14:paraId="0FC664E0" w14:textId="77777777">
        <w:trPr>
          <w:cantSplit/>
        </w:trPr>
        <w:tc>
          <w:tcPr>
            <w:tcW w:w="2416" w:type="dxa"/>
            <w:vMerge w:val="restart"/>
            <w:tcBorders>
              <w:top w:val="nil"/>
              <w:left w:val="single" w:sz="16" w:space="0" w:color="000000"/>
              <w:bottom w:val="nil"/>
              <w:right w:val="nil"/>
            </w:tcBorders>
            <w:shd w:val="clear" w:color="auto" w:fill="FFFFFF"/>
            <w:vAlign w:val="center"/>
          </w:tcPr>
          <w:p w14:paraId="10B309CE"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Most Extreme Differences</w:t>
            </w:r>
          </w:p>
        </w:tc>
        <w:tc>
          <w:tcPr>
            <w:tcW w:w="1422" w:type="dxa"/>
            <w:tcBorders>
              <w:top w:val="nil"/>
              <w:left w:val="nil"/>
              <w:bottom w:val="nil"/>
              <w:right w:val="single" w:sz="16" w:space="0" w:color="000000"/>
            </w:tcBorders>
            <w:shd w:val="clear" w:color="auto" w:fill="FFFFFF"/>
            <w:vAlign w:val="center"/>
          </w:tcPr>
          <w:p w14:paraId="3F8BD5D0"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Absolute</w:t>
            </w:r>
          </w:p>
        </w:tc>
        <w:tc>
          <w:tcPr>
            <w:tcW w:w="1009" w:type="dxa"/>
            <w:tcBorders>
              <w:top w:val="nil"/>
              <w:left w:val="single" w:sz="16" w:space="0" w:color="000000"/>
              <w:bottom w:val="nil"/>
              <w:right w:val="single" w:sz="16" w:space="0" w:color="000000"/>
            </w:tcBorders>
            <w:shd w:val="clear" w:color="auto" w:fill="FFFFFF"/>
            <w:vAlign w:val="center"/>
          </w:tcPr>
          <w:p w14:paraId="72966C51"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.103</w:t>
            </w:r>
          </w:p>
        </w:tc>
      </w:tr>
      <w:tr w:rsidR="00BA3BCF" w:rsidRPr="00BA3BCF" w14:paraId="01A95C2D" w14:textId="77777777">
        <w:trPr>
          <w:cantSplit/>
        </w:trPr>
        <w:tc>
          <w:tcPr>
            <w:tcW w:w="2416" w:type="dxa"/>
            <w:vMerge/>
            <w:tcBorders>
              <w:top w:val="nil"/>
              <w:left w:val="single" w:sz="16" w:space="0" w:color="000000"/>
              <w:bottom w:val="nil"/>
              <w:right w:val="nil"/>
            </w:tcBorders>
            <w:shd w:val="clear" w:color="auto" w:fill="FFFFFF"/>
            <w:vAlign w:val="center"/>
          </w:tcPr>
          <w:p w14:paraId="4918AC2F"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422" w:type="dxa"/>
            <w:tcBorders>
              <w:top w:val="nil"/>
              <w:left w:val="nil"/>
              <w:bottom w:val="nil"/>
              <w:right w:val="single" w:sz="16" w:space="0" w:color="000000"/>
            </w:tcBorders>
            <w:shd w:val="clear" w:color="auto" w:fill="FFFFFF"/>
            <w:vAlign w:val="center"/>
          </w:tcPr>
          <w:p w14:paraId="52925380"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Positive</w:t>
            </w:r>
          </w:p>
        </w:tc>
        <w:tc>
          <w:tcPr>
            <w:tcW w:w="1009" w:type="dxa"/>
            <w:tcBorders>
              <w:top w:val="nil"/>
              <w:left w:val="single" w:sz="16" w:space="0" w:color="000000"/>
              <w:bottom w:val="nil"/>
              <w:right w:val="single" w:sz="16" w:space="0" w:color="000000"/>
            </w:tcBorders>
            <w:shd w:val="clear" w:color="auto" w:fill="FFFFFF"/>
            <w:vAlign w:val="center"/>
          </w:tcPr>
          <w:p w14:paraId="529A39D4"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.067</w:t>
            </w:r>
          </w:p>
        </w:tc>
      </w:tr>
      <w:tr w:rsidR="00BA3BCF" w:rsidRPr="00BA3BCF" w14:paraId="6EA40FA9" w14:textId="77777777">
        <w:trPr>
          <w:cantSplit/>
        </w:trPr>
        <w:tc>
          <w:tcPr>
            <w:tcW w:w="2416" w:type="dxa"/>
            <w:vMerge/>
            <w:tcBorders>
              <w:top w:val="nil"/>
              <w:left w:val="single" w:sz="16" w:space="0" w:color="000000"/>
              <w:bottom w:val="nil"/>
              <w:right w:val="nil"/>
            </w:tcBorders>
            <w:shd w:val="clear" w:color="auto" w:fill="FFFFFF"/>
            <w:vAlign w:val="center"/>
          </w:tcPr>
          <w:p w14:paraId="5941DBE0" w14:textId="77777777" w:rsidR="00BA3BCF" w:rsidRPr="00BA3BCF" w:rsidRDefault="00BA3BCF" w:rsidP="00BA3BCF">
            <w:pPr>
              <w:autoSpaceDE w:val="0"/>
              <w:autoSpaceDN w:val="0"/>
              <w:adjustRightInd w:val="0"/>
              <w:spacing w:after="0" w:line="240" w:lineRule="auto"/>
              <w:rPr>
                <w:rFonts w:ascii="Arial" w:hAnsi="Arial" w:cs="Arial"/>
                <w:color w:val="000000"/>
                <w:sz w:val="18"/>
                <w:szCs w:val="18"/>
              </w:rPr>
            </w:pPr>
          </w:p>
        </w:tc>
        <w:tc>
          <w:tcPr>
            <w:tcW w:w="1422" w:type="dxa"/>
            <w:tcBorders>
              <w:top w:val="nil"/>
              <w:left w:val="nil"/>
              <w:bottom w:val="nil"/>
              <w:right w:val="single" w:sz="16" w:space="0" w:color="000000"/>
            </w:tcBorders>
            <w:shd w:val="clear" w:color="auto" w:fill="FFFFFF"/>
            <w:vAlign w:val="center"/>
          </w:tcPr>
          <w:p w14:paraId="4E9CFCB0"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Negative</w:t>
            </w:r>
          </w:p>
        </w:tc>
        <w:tc>
          <w:tcPr>
            <w:tcW w:w="1009" w:type="dxa"/>
            <w:tcBorders>
              <w:top w:val="nil"/>
              <w:left w:val="single" w:sz="16" w:space="0" w:color="000000"/>
              <w:bottom w:val="nil"/>
              <w:right w:val="single" w:sz="16" w:space="0" w:color="000000"/>
            </w:tcBorders>
            <w:shd w:val="clear" w:color="auto" w:fill="FFFFFF"/>
            <w:vAlign w:val="center"/>
          </w:tcPr>
          <w:p w14:paraId="7796C8D8"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-.103</w:t>
            </w:r>
          </w:p>
        </w:tc>
      </w:tr>
      <w:tr w:rsidR="00BA3BCF" w:rsidRPr="00BA3BCF" w14:paraId="2E6A9F0E" w14:textId="77777777">
        <w:trPr>
          <w:cantSplit/>
        </w:trPr>
        <w:tc>
          <w:tcPr>
            <w:tcW w:w="3838" w:type="dxa"/>
            <w:gridSpan w:val="2"/>
            <w:tcBorders>
              <w:top w:val="nil"/>
              <w:left w:val="single" w:sz="16" w:space="0" w:color="000000"/>
              <w:bottom w:val="nil"/>
              <w:right w:val="nil"/>
            </w:tcBorders>
            <w:shd w:val="clear" w:color="auto" w:fill="FFFFFF"/>
            <w:vAlign w:val="center"/>
          </w:tcPr>
          <w:p w14:paraId="26F9B6B7"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Kolmogorov-Smirnov Z</w:t>
            </w:r>
          </w:p>
        </w:tc>
        <w:tc>
          <w:tcPr>
            <w:tcW w:w="1009" w:type="dxa"/>
            <w:tcBorders>
              <w:top w:val="nil"/>
              <w:left w:val="single" w:sz="16" w:space="0" w:color="000000"/>
              <w:bottom w:val="nil"/>
              <w:right w:val="single" w:sz="16" w:space="0" w:color="000000"/>
            </w:tcBorders>
            <w:shd w:val="clear" w:color="auto" w:fill="FFFFFF"/>
            <w:vAlign w:val="center"/>
          </w:tcPr>
          <w:p w14:paraId="54E348BF"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.726</w:t>
            </w:r>
          </w:p>
        </w:tc>
      </w:tr>
      <w:tr w:rsidR="00BA3BCF" w:rsidRPr="00BA3BCF" w14:paraId="47609BDA" w14:textId="77777777">
        <w:trPr>
          <w:cantSplit/>
        </w:trPr>
        <w:tc>
          <w:tcPr>
            <w:tcW w:w="3838" w:type="dxa"/>
            <w:gridSpan w:val="2"/>
            <w:tcBorders>
              <w:top w:val="nil"/>
              <w:left w:val="single" w:sz="16" w:space="0" w:color="000000"/>
              <w:bottom w:val="single" w:sz="16" w:space="0" w:color="000000"/>
              <w:right w:val="nil"/>
            </w:tcBorders>
            <w:shd w:val="clear" w:color="auto" w:fill="FFFFFF"/>
            <w:vAlign w:val="center"/>
          </w:tcPr>
          <w:p w14:paraId="4B64A37E"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proofErr w:type="spellStart"/>
            <w:r w:rsidRPr="00BA3BCF">
              <w:rPr>
                <w:rFonts w:ascii="Arial" w:hAnsi="Arial" w:cs="Arial"/>
                <w:color w:val="000000"/>
                <w:sz w:val="18"/>
                <w:szCs w:val="18"/>
              </w:rPr>
              <w:t>Asymp</w:t>
            </w:r>
            <w:proofErr w:type="spellEnd"/>
            <w:r w:rsidRPr="00BA3BCF">
              <w:rPr>
                <w:rFonts w:ascii="Arial" w:hAnsi="Arial" w:cs="Arial"/>
                <w:color w:val="000000"/>
                <w:sz w:val="18"/>
                <w:szCs w:val="18"/>
              </w:rPr>
              <w:t>. Sig. (2-tailed)</w:t>
            </w:r>
          </w:p>
        </w:tc>
        <w:tc>
          <w:tcPr>
            <w:tcW w:w="1009" w:type="dxa"/>
            <w:tcBorders>
              <w:top w:val="nil"/>
              <w:left w:val="single" w:sz="16" w:space="0" w:color="000000"/>
              <w:bottom w:val="single" w:sz="16" w:space="0" w:color="000000"/>
              <w:right w:val="single" w:sz="16" w:space="0" w:color="000000"/>
            </w:tcBorders>
            <w:shd w:val="clear" w:color="auto" w:fill="FFFFFF"/>
            <w:vAlign w:val="center"/>
          </w:tcPr>
          <w:p w14:paraId="6EE0F695" w14:textId="77777777" w:rsidR="00BA3BCF" w:rsidRPr="00BA3BCF" w:rsidRDefault="00BA3BCF" w:rsidP="00BA3BCF">
            <w:pPr>
              <w:autoSpaceDE w:val="0"/>
              <w:autoSpaceDN w:val="0"/>
              <w:adjustRightInd w:val="0"/>
              <w:spacing w:after="0" w:line="320" w:lineRule="atLeast"/>
              <w:ind w:left="60" w:right="60"/>
              <w:jc w:val="right"/>
              <w:rPr>
                <w:rFonts w:ascii="Arial" w:hAnsi="Arial" w:cs="Arial"/>
                <w:color w:val="000000"/>
                <w:sz w:val="18"/>
                <w:szCs w:val="18"/>
              </w:rPr>
            </w:pPr>
            <w:r w:rsidRPr="00BA3BCF">
              <w:rPr>
                <w:rFonts w:ascii="Arial" w:hAnsi="Arial" w:cs="Arial"/>
                <w:color w:val="000000"/>
                <w:sz w:val="18"/>
                <w:szCs w:val="18"/>
              </w:rPr>
              <w:t>.667</w:t>
            </w:r>
          </w:p>
        </w:tc>
      </w:tr>
      <w:tr w:rsidR="00BA3BCF" w:rsidRPr="00BA3BCF" w14:paraId="40531B49" w14:textId="77777777">
        <w:trPr>
          <w:cantSplit/>
        </w:trPr>
        <w:tc>
          <w:tcPr>
            <w:tcW w:w="4847" w:type="dxa"/>
            <w:gridSpan w:val="3"/>
            <w:tcBorders>
              <w:top w:val="nil"/>
              <w:left w:val="nil"/>
              <w:bottom w:val="nil"/>
              <w:right w:val="nil"/>
            </w:tcBorders>
            <w:shd w:val="clear" w:color="auto" w:fill="FFFFFF"/>
          </w:tcPr>
          <w:p w14:paraId="6047DF6C"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a. Test distribution is Normal.</w:t>
            </w:r>
          </w:p>
        </w:tc>
      </w:tr>
      <w:tr w:rsidR="00BA3BCF" w:rsidRPr="00BA3BCF" w14:paraId="79F60698" w14:textId="77777777">
        <w:trPr>
          <w:cantSplit/>
        </w:trPr>
        <w:tc>
          <w:tcPr>
            <w:tcW w:w="4847" w:type="dxa"/>
            <w:gridSpan w:val="3"/>
            <w:tcBorders>
              <w:top w:val="nil"/>
              <w:left w:val="nil"/>
              <w:bottom w:val="nil"/>
              <w:right w:val="nil"/>
            </w:tcBorders>
            <w:shd w:val="clear" w:color="auto" w:fill="FFFFFF"/>
          </w:tcPr>
          <w:p w14:paraId="4F4A8C52" w14:textId="77777777" w:rsidR="00BA3BCF" w:rsidRPr="00BA3BCF" w:rsidRDefault="00BA3BCF" w:rsidP="00BA3BCF">
            <w:pPr>
              <w:autoSpaceDE w:val="0"/>
              <w:autoSpaceDN w:val="0"/>
              <w:adjustRightInd w:val="0"/>
              <w:spacing w:after="0" w:line="320" w:lineRule="atLeast"/>
              <w:ind w:left="60" w:right="60"/>
              <w:rPr>
                <w:rFonts w:ascii="Arial" w:hAnsi="Arial" w:cs="Arial"/>
                <w:color w:val="000000"/>
                <w:sz w:val="18"/>
                <w:szCs w:val="18"/>
              </w:rPr>
            </w:pPr>
            <w:r w:rsidRPr="00BA3BCF">
              <w:rPr>
                <w:rFonts w:ascii="Arial" w:hAnsi="Arial" w:cs="Arial"/>
                <w:color w:val="000000"/>
                <w:sz w:val="18"/>
                <w:szCs w:val="18"/>
              </w:rPr>
              <w:t>b. Calculated from data.</w:t>
            </w:r>
          </w:p>
        </w:tc>
      </w:tr>
    </w:tbl>
    <w:p w14:paraId="6E67E921" w14:textId="77777777" w:rsidR="00BA3BCF" w:rsidRPr="00BA3BCF" w:rsidRDefault="00BA3BCF" w:rsidP="00BA3BCF">
      <w:pPr>
        <w:autoSpaceDE w:val="0"/>
        <w:autoSpaceDN w:val="0"/>
        <w:adjustRightInd w:val="0"/>
        <w:spacing w:after="0" w:line="400" w:lineRule="atLeast"/>
        <w:rPr>
          <w:rFonts w:ascii="Times New Roman" w:hAnsi="Times New Roman" w:cs="Times New Roman"/>
          <w:sz w:val="24"/>
          <w:szCs w:val="24"/>
        </w:rPr>
      </w:pPr>
    </w:p>
    <w:p w14:paraId="23679731" w14:textId="77777777" w:rsidR="00BA3BCF" w:rsidRPr="00BA3BCF" w:rsidRDefault="00BA3BCF" w:rsidP="005720DA">
      <w:pPr>
        <w:autoSpaceDE w:val="0"/>
        <w:autoSpaceDN w:val="0"/>
        <w:adjustRightInd w:val="0"/>
        <w:spacing w:beforeLines="20" w:before="48" w:afterLines="20" w:after="48" w:line="276" w:lineRule="auto"/>
        <w:rPr>
          <w:rFonts w:ascii="Arial" w:hAnsi="Arial" w:cs="Arial"/>
          <w:sz w:val="24"/>
          <w:szCs w:val="24"/>
        </w:rPr>
      </w:pPr>
      <w:r w:rsidRPr="00BA3BCF">
        <w:rPr>
          <w:rFonts w:ascii="Arial" w:hAnsi="Arial" w:cs="Arial"/>
          <w:sz w:val="24"/>
          <w:szCs w:val="24"/>
        </w:rPr>
        <w:t xml:space="preserve">α = 5% </w:t>
      </w:r>
      <w:proofErr w:type="gramStart"/>
      <w:r w:rsidRPr="00BA3BCF">
        <w:rPr>
          <w:rFonts w:ascii="Arial" w:hAnsi="Arial" w:cs="Arial"/>
          <w:sz w:val="24"/>
          <w:szCs w:val="24"/>
        </w:rPr>
        <w:t>i.e.</w:t>
      </w:r>
      <w:proofErr w:type="gramEnd"/>
      <w:r w:rsidRPr="00BA3BCF">
        <w:rPr>
          <w:rFonts w:ascii="Arial" w:hAnsi="Arial" w:cs="Arial"/>
          <w:sz w:val="24"/>
          <w:szCs w:val="24"/>
        </w:rPr>
        <w:t xml:space="preserve"> α = 0.05</w:t>
      </w:r>
    </w:p>
    <w:p w14:paraId="5820048C" w14:textId="77777777" w:rsidR="00BA3BCF" w:rsidRPr="00BA3BCF" w:rsidRDefault="00BA3BCF" w:rsidP="005720DA">
      <w:pPr>
        <w:autoSpaceDE w:val="0"/>
        <w:autoSpaceDN w:val="0"/>
        <w:adjustRightInd w:val="0"/>
        <w:spacing w:beforeLines="20" w:before="48" w:afterLines="20" w:after="48" w:line="276" w:lineRule="auto"/>
        <w:rPr>
          <w:rFonts w:ascii="Arial" w:hAnsi="Arial" w:cs="Arial"/>
          <w:sz w:val="24"/>
          <w:szCs w:val="24"/>
        </w:rPr>
      </w:pPr>
      <w:r w:rsidRPr="00BA3BCF">
        <w:rPr>
          <w:rFonts w:ascii="Arial" w:hAnsi="Arial" w:cs="Arial"/>
          <w:sz w:val="24"/>
          <w:szCs w:val="24"/>
        </w:rPr>
        <w:t>p = 0.667</w:t>
      </w:r>
    </w:p>
    <w:p w14:paraId="5F5B4F37" w14:textId="2708A58B" w:rsidR="00BA3BCF" w:rsidRPr="00BA3BCF" w:rsidRDefault="008C0E12" w:rsidP="005720DA">
      <w:pPr>
        <w:autoSpaceDE w:val="0"/>
        <w:autoSpaceDN w:val="0"/>
        <w:adjustRightInd w:val="0"/>
        <w:spacing w:beforeLines="20" w:before="48" w:afterLines="20" w:after="48" w:line="276" w:lineRule="auto"/>
        <w:rPr>
          <w:rFonts w:ascii="Arial" w:hAnsi="Arial" w:cs="Arial"/>
          <w:sz w:val="24"/>
          <w:szCs w:val="24"/>
        </w:rPr>
      </w:pPr>
      <w:r w:rsidRPr="008C0E12">
        <w:rPr>
          <w:rFonts w:ascii="Arial" w:hAnsi="Arial" w:cs="Arial"/>
          <w:sz w:val="24"/>
          <w:szCs w:val="24"/>
        </w:rPr>
        <w:sym w:font="Wingdings" w:char="F0E8"/>
      </w:r>
      <w:r w:rsidR="00BA3BCF" w:rsidRPr="00BA3BCF">
        <w:rPr>
          <w:rFonts w:ascii="Arial" w:hAnsi="Arial" w:cs="Arial"/>
          <w:sz w:val="24"/>
          <w:szCs w:val="24"/>
        </w:rPr>
        <w:t>Since, p (0.667) &gt; α (0.05) so we accept H0 at 5% level of significance.</w:t>
      </w:r>
    </w:p>
    <w:p w14:paraId="4CFAE173" w14:textId="77777777" w:rsidR="00BA700F" w:rsidRDefault="00BA3BCF" w:rsidP="00BA700F">
      <w:pPr>
        <w:autoSpaceDE w:val="0"/>
        <w:autoSpaceDN w:val="0"/>
        <w:adjustRightInd w:val="0"/>
        <w:spacing w:beforeLines="20" w:before="48" w:afterLines="20" w:after="48" w:line="276" w:lineRule="auto"/>
        <w:rPr>
          <w:rFonts w:ascii="Arial" w:hAnsi="Arial" w:cs="Arial"/>
          <w:sz w:val="24"/>
          <w:szCs w:val="24"/>
        </w:rPr>
      </w:pPr>
      <w:r w:rsidRPr="00BA3BCF">
        <w:rPr>
          <w:rFonts w:ascii="Arial" w:hAnsi="Arial" w:cs="Arial"/>
          <w:sz w:val="24"/>
          <w:szCs w:val="24"/>
        </w:rPr>
        <w:t>Therefore, we are 95% sure that the given weight is normally distributed.</w:t>
      </w:r>
    </w:p>
    <w:p w14:paraId="4FA7C4E7" w14:textId="43B40D51" w:rsidR="004873E7" w:rsidRPr="004873E7" w:rsidRDefault="004873E7" w:rsidP="00BA700F">
      <w:pPr>
        <w:autoSpaceDE w:val="0"/>
        <w:autoSpaceDN w:val="0"/>
        <w:adjustRightInd w:val="0"/>
        <w:spacing w:beforeLines="20" w:before="48" w:afterLines="20" w:after="48" w:line="276" w:lineRule="auto"/>
        <w:rPr>
          <w:rFonts w:ascii="Arial" w:hAnsi="Arial" w:cs="Arial"/>
          <w:sz w:val="24"/>
          <w:szCs w:val="24"/>
        </w:rPr>
      </w:pPr>
      <w:r>
        <w:rPr>
          <w:rFonts w:ascii="Arial" w:hAnsi="Arial" w:cs="Arial"/>
          <w:sz w:val="24"/>
          <w:szCs w:val="24"/>
        </w:rPr>
        <w:lastRenderedPageBreak/>
        <w:t>Practical No 9</w:t>
      </w:r>
      <w:r w:rsidR="008C0E12">
        <w:rPr>
          <w:rFonts w:ascii="Arial" w:hAnsi="Arial" w:cs="Arial"/>
          <w:sz w:val="24"/>
          <w:szCs w:val="24"/>
        </w:rPr>
        <w:t xml:space="preserve">                        </w:t>
      </w:r>
      <w:r w:rsidR="00505A80">
        <w:rPr>
          <w:rFonts w:ascii="Arial" w:hAnsi="Arial" w:cs="Arial"/>
          <w:sz w:val="24"/>
          <w:szCs w:val="24"/>
        </w:rPr>
        <w:t xml:space="preserve">                                                           </w:t>
      </w:r>
      <w:r w:rsidR="008C0E12">
        <w:rPr>
          <w:rFonts w:ascii="Arial" w:hAnsi="Arial" w:cs="Arial"/>
          <w:sz w:val="24"/>
          <w:szCs w:val="24"/>
        </w:rPr>
        <w:t xml:space="preserve"> </w:t>
      </w:r>
      <w:proofErr w:type="gramStart"/>
      <w:r w:rsidR="008C0E12">
        <w:rPr>
          <w:rFonts w:ascii="Arial" w:hAnsi="Arial" w:cs="Arial"/>
          <w:sz w:val="24"/>
          <w:szCs w:val="24"/>
        </w:rPr>
        <w:t>Date:-</w:t>
      </w:r>
      <w:proofErr w:type="gramEnd"/>
      <w:r w:rsidR="00505A80" w:rsidRPr="00505A80">
        <w:rPr>
          <w:rFonts w:ascii="Arial" w:hAnsi="Arial" w:cs="Arial"/>
          <w:sz w:val="24"/>
          <w:szCs w:val="24"/>
        </w:rPr>
        <w:t xml:space="preserve"> </w:t>
      </w:r>
      <w:r w:rsidR="00505A80">
        <w:rPr>
          <w:rFonts w:ascii="Arial" w:hAnsi="Arial" w:cs="Arial"/>
          <w:sz w:val="24"/>
          <w:szCs w:val="24"/>
        </w:rPr>
        <w:t>June/2</w:t>
      </w:r>
      <w:r w:rsidR="00505A80">
        <w:rPr>
          <w:rFonts w:ascii="Arial" w:hAnsi="Arial" w:cs="Arial"/>
          <w:sz w:val="24"/>
          <w:szCs w:val="24"/>
        </w:rPr>
        <w:t>3</w:t>
      </w:r>
      <w:r w:rsidR="00505A80">
        <w:rPr>
          <w:rFonts w:ascii="Arial" w:hAnsi="Arial" w:cs="Arial"/>
          <w:sz w:val="24"/>
          <w:szCs w:val="24"/>
        </w:rPr>
        <w:t>/2023</w:t>
      </w:r>
    </w:p>
    <w:p w14:paraId="7239C0BC"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Test the hypothesis of no difference between the ages of male and female employees of a certain company, using the Mann-Whitney U test for the sample data below. Use α = 0.1.</w:t>
      </w:r>
    </w:p>
    <w:tbl>
      <w:tblPr>
        <w:tblStyle w:val="TableGrid"/>
        <w:tblW w:w="0" w:type="auto"/>
        <w:tblLook w:val="04A0" w:firstRow="1" w:lastRow="0" w:firstColumn="1" w:lastColumn="0" w:noHBand="0" w:noVBand="1"/>
      </w:tblPr>
      <w:tblGrid>
        <w:gridCol w:w="1017"/>
        <w:gridCol w:w="770"/>
        <w:gridCol w:w="770"/>
        <w:gridCol w:w="770"/>
        <w:gridCol w:w="770"/>
        <w:gridCol w:w="771"/>
        <w:gridCol w:w="771"/>
        <w:gridCol w:w="771"/>
        <w:gridCol w:w="771"/>
        <w:gridCol w:w="771"/>
        <w:gridCol w:w="771"/>
      </w:tblGrid>
      <w:tr w:rsidR="004873E7" w:rsidRPr="004873E7" w14:paraId="75B0756F" w14:textId="77777777" w:rsidTr="00CA2DF9">
        <w:tc>
          <w:tcPr>
            <w:tcW w:w="924" w:type="dxa"/>
          </w:tcPr>
          <w:p w14:paraId="2CA3DEF0"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Male</w:t>
            </w:r>
          </w:p>
        </w:tc>
        <w:tc>
          <w:tcPr>
            <w:tcW w:w="770" w:type="dxa"/>
          </w:tcPr>
          <w:p w14:paraId="25AC73BB"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35</w:t>
            </w:r>
          </w:p>
        </w:tc>
        <w:tc>
          <w:tcPr>
            <w:tcW w:w="770" w:type="dxa"/>
          </w:tcPr>
          <w:p w14:paraId="63E09EE7"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43</w:t>
            </w:r>
          </w:p>
        </w:tc>
        <w:tc>
          <w:tcPr>
            <w:tcW w:w="770" w:type="dxa"/>
          </w:tcPr>
          <w:p w14:paraId="3B3CF92E"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26</w:t>
            </w:r>
          </w:p>
        </w:tc>
        <w:tc>
          <w:tcPr>
            <w:tcW w:w="770" w:type="dxa"/>
          </w:tcPr>
          <w:p w14:paraId="2D303DD1"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44</w:t>
            </w:r>
          </w:p>
        </w:tc>
        <w:tc>
          <w:tcPr>
            <w:tcW w:w="771" w:type="dxa"/>
          </w:tcPr>
          <w:p w14:paraId="2EC0482E"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40</w:t>
            </w:r>
          </w:p>
        </w:tc>
        <w:tc>
          <w:tcPr>
            <w:tcW w:w="771" w:type="dxa"/>
          </w:tcPr>
          <w:p w14:paraId="219DCA9B"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42</w:t>
            </w:r>
          </w:p>
        </w:tc>
        <w:tc>
          <w:tcPr>
            <w:tcW w:w="771" w:type="dxa"/>
          </w:tcPr>
          <w:p w14:paraId="3D725122"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33</w:t>
            </w:r>
          </w:p>
        </w:tc>
        <w:tc>
          <w:tcPr>
            <w:tcW w:w="771" w:type="dxa"/>
          </w:tcPr>
          <w:p w14:paraId="659F615D"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38</w:t>
            </w:r>
          </w:p>
        </w:tc>
        <w:tc>
          <w:tcPr>
            <w:tcW w:w="771" w:type="dxa"/>
          </w:tcPr>
          <w:p w14:paraId="2E6708B9"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25</w:t>
            </w:r>
          </w:p>
        </w:tc>
        <w:tc>
          <w:tcPr>
            <w:tcW w:w="771" w:type="dxa"/>
          </w:tcPr>
          <w:p w14:paraId="41C6762D"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26</w:t>
            </w:r>
          </w:p>
        </w:tc>
      </w:tr>
      <w:tr w:rsidR="004873E7" w:rsidRPr="004873E7" w14:paraId="457DE6F9" w14:textId="77777777" w:rsidTr="00CA2DF9">
        <w:tc>
          <w:tcPr>
            <w:tcW w:w="924" w:type="dxa"/>
          </w:tcPr>
          <w:p w14:paraId="0D962268"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Female</w:t>
            </w:r>
          </w:p>
        </w:tc>
        <w:tc>
          <w:tcPr>
            <w:tcW w:w="770" w:type="dxa"/>
          </w:tcPr>
          <w:p w14:paraId="53B2A5A7"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30</w:t>
            </w:r>
          </w:p>
        </w:tc>
        <w:tc>
          <w:tcPr>
            <w:tcW w:w="770" w:type="dxa"/>
          </w:tcPr>
          <w:p w14:paraId="0789E884"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41</w:t>
            </w:r>
          </w:p>
        </w:tc>
        <w:tc>
          <w:tcPr>
            <w:tcW w:w="770" w:type="dxa"/>
          </w:tcPr>
          <w:p w14:paraId="50A9B232"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34</w:t>
            </w:r>
          </w:p>
        </w:tc>
        <w:tc>
          <w:tcPr>
            <w:tcW w:w="770" w:type="dxa"/>
          </w:tcPr>
          <w:p w14:paraId="19260261"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31</w:t>
            </w:r>
          </w:p>
        </w:tc>
        <w:tc>
          <w:tcPr>
            <w:tcW w:w="771" w:type="dxa"/>
          </w:tcPr>
          <w:p w14:paraId="62361163"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36</w:t>
            </w:r>
          </w:p>
        </w:tc>
        <w:tc>
          <w:tcPr>
            <w:tcW w:w="771" w:type="dxa"/>
          </w:tcPr>
          <w:p w14:paraId="4F45EE1D"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32</w:t>
            </w:r>
          </w:p>
        </w:tc>
        <w:tc>
          <w:tcPr>
            <w:tcW w:w="771" w:type="dxa"/>
          </w:tcPr>
          <w:p w14:paraId="48CC9EA2"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25</w:t>
            </w:r>
          </w:p>
        </w:tc>
        <w:tc>
          <w:tcPr>
            <w:tcW w:w="771" w:type="dxa"/>
          </w:tcPr>
          <w:p w14:paraId="6CEE8D5B"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47</w:t>
            </w:r>
          </w:p>
        </w:tc>
        <w:tc>
          <w:tcPr>
            <w:tcW w:w="771" w:type="dxa"/>
          </w:tcPr>
          <w:p w14:paraId="16B1DA77"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28</w:t>
            </w:r>
          </w:p>
        </w:tc>
        <w:tc>
          <w:tcPr>
            <w:tcW w:w="771" w:type="dxa"/>
          </w:tcPr>
          <w:p w14:paraId="4016CB31" w14:textId="77777777" w:rsidR="004873E7" w:rsidRPr="004873E7" w:rsidRDefault="004873E7" w:rsidP="00BA700F">
            <w:pPr>
              <w:spacing w:beforeLines="20" w:before="48" w:afterLines="20" w:after="48" w:line="276" w:lineRule="auto"/>
              <w:jc w:val="both"/>
              <w:rPr>
                <w:rFonts w:ascii="Arial" w:hAnsi="Arial" w:cs="Arial"/>
                <w:sz w:val="24"/>
                <w:szCs w:val="24"/>
              </w:rPr>
            </w:pPr>
            <w:r w:rsidRPr="004873E7">
              <w:rPr>
                <w:rFonts w:ascii="Arial" w:hAnsi="Arial" w:cs="Arial"/>
                <w:sz w:val="24"/>
                <w:szCs w:val="24"/>
              </w:rPr>
              <w:t>24</w:t>
            </w:r>
          </w:p>
        </w:tc>
      </w:tr>
    </w:tbl>
    <w:p w14:paraId="0A12C5F0" w14:textId="77777777" w:rsidR="004873E7" w:rsidRPr="004873E7" w:rsidRDefault="004873E7" w:rsidP="00BA700F">
      <w:pPr>
        <w:spacing w:beforeLines="20" w:before="48" w:afterLines="20" w:after="48" w:line="276" w:lineRule="auto"/>
        <w:jc w:val="both"/>
        <w:rPr>
          <w:rFonts w:ascii="Arial" w:hAnsi="Arial" w:cs="Arial"/>
          <w:sz w:val="24"/>
          <w:szCs w:val="24"/>
        </w:rPr>
      </w:pPr>
    </w:p>
    <w:p w14:paraId="0D4035BF" w14:textId="2C175C8D" w:rsidR="004873E7" w:rsidRPr="004873E7" w:rsidRDefault="008C0E12" w:rsidP="00BA700F">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4873E7" w:rsidRPr="004873E7">
        <w:rPr>
          <w:rFonts w:ascii="Arial" w:hAnsi="Arial" w:cs="Arial"/>
          <w:sz w:val="24"/>
          <w:szCs w:val="24"/>
        </w:rPr>
        <w:t>Solution:</w:t>
      </w:r>
    </w:p>
    <w:p w14:paraId="735AA4A5" w14:textId="67C9213E" w:rsidR="004873E7" w:rsidRPr="008C0E12" w:rsidRDefault="005A5FA1"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Null hypothesis: H0</w:t>
      </w:r>
      <w:r w:rsidR="004873E7" w:rsidRPr="008C0E12">
        <w:rPr>
          <w:rFonts w:ascii="Arial" w:hAnsi="Arial" w:cs="Arial"/>
          <w:sz w:val="24"/>
          <w:szCs w:val="24"/>
        </w:rPr>
        <w:t>: There is no difference between the ages of male and female employees.</w:t>
      </w:r>
    </w:p>
    <w:p w14:paraId="776B39FC" w14:textId="3FDB66F2" w:rsidR="004873E7" w:rsidRPr="008C0E12" w:rsidRDefault="005A5FA1"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Alternate hypothesis: H1</w:t>
      </w:r>
      <w:r w:rsidR="004873E7" w:rsidRPr="008C0E12">
        <w:rPr>
          <w:rFonts w:ascii="Arial" w:hAnsi="Arial" w:cs="Arial"/>
          <w:sz w:val="24"/>
          <w:szCs w:val="24"/>
        </w:rPr>
        <w:t>: There is difference between the ages of male and female employees.</w:t>
      </w:r>
    </w:p>
    <w:p w14:paraId="679C760D" w14:textId="77777777" w:rsidR="00677B66" w:rsidRPr="00677B66" w:rsidRDefault="00677B66" w:rsidP="00677B66">
      <w:pPr>
        <w:autoSpaceDE w:val="0"/>
        <w:autoSpaceDN w:val="0"/>
        <w:adjustRightInd w:val="0"/>
        <w:spacing w:after="0" w:line="240" w:lineRule="auto"/>
        <w:rPr>
          <w:rFonts w:ascii="Times New Roman" w:hAnsi="Times New Roman" w:cs="Times New Roman"/>
          <w:sz w:val="24"/>
          <w:szCs w:val="24"/>
        </w:rPr>
      </w:pPr>
    </w:p>
    <w:tbl>
      <w:tblPr>
        <w:tblW w:w="5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918"/>
        <w:gridCol w:w="1010"/>
        <w:gridCol w:w="1224"/>
        <w:gridCol w:w="1469"/>
      </w:tblGrid>
      <w:tr w:rsidR="00677B66" w:rsidRPr="00677B66" w14:paraId="0A31176F" w14:textId="77777777">
        <w:trPr>
          <w:cantSplit/>
        </w:trPr>
        <w:tc>
          <w:tcPr>
            <w:tcW w:w="5351" w:type="dxa"/>
            <w:gridSpan w:val="5"/>
            <w:tcBorders>
              <w:top w:val="nil"/>
              <w:left w:val="nil"/>
              <w:bottom w:val="nil"/>
              <w:right w:val="nil"/>
            </w:tcBorders>
            <w:shd w:val="clear" w:color="auto" w:fill="FFFFFF"/>
          </w:tcPr>
          <w:p w14:paraId="7869B426" w14:textId="77777777" w:rsidR="00677B66" w:rsidRPr="00677B66" w:rsidRDefault="00677B66" w:rsidP="00677B66">
            <w:pPr>
              <w:autoSpaceDE w:val="0"/>
              <w:autoSpaceDN w:val="0"/>
              <w:adjustRightInd w:val="0"/>
              <w:spacing w:after="0" w:line="320" w:lineRule="atLeast"/>
              <w:ind w:left="60" w:right="60"/>
              <w:jc w:val="center"/>
              <w:rPr>
                <w:rFonts w:ascii="Arial" w:hAnsi="Arial" w:cs="Arial"/>
                <w:color w:val="000000"/>
                <w:sz w:val="18"/>
                <w:szCs w:val="18"/>
              </w:rPr>
            </w:pPr>
            <w:r w:rsidRPr="00677B66">
              <w:rPr>
                <w:rFonts w:ascii="Arial" w:hAnsi="Arial" w:cs="Arial"/>
                <w:b/>
                <w:bCs/>
                <w:color w:val="000000"/>
                <w:sz w:val="18"/>
                <w:szCs w:val="18"/>
              </w:rPr>
              <w:t>Ranks</w:t>
            </w:r>
          </w:p>
        </w:tc>
      </w:tr>
      <w:tr w:rsidR="00677B66" w:rsidRPr="00677B66" w14:paraId="46E09730" w14:textId="77777777">
        <w:trPr>
          <w:cantSplit/>
        </w:trPr>
        <w:tc>
          <w:tcPr>
            <w:tcW w:w="734" w:type="dxa"/>
            <w:vAlign w:val="center"/>
          </w:tcPr>
          <w:p w14:paraId="185CBA18" w14:textId="77777777" w:rsidR="00677B66" w:rsidRPr="00677B66" w:rsidRDefault="00677B66" w:rsidP="00677B66">
            <w:pPr>
              <w:autoSpaceDE w:val="0"/>
              <w:autoSpaceDN w:val="0"/>
              <w:adjustRightInd w:val="0"/>
              <w:spacing w:after="0" w:line="240" w:lineRule="auto"/>
              <w:rPr>
                <w:rFonts w:ascii="Arial" w:hAnsi="Arial" w:cs="Arial"/>
                <w:color w:val="000000"/>
                <w:sz w:val="18"/>
                <w:szCs w:val="18"/>
              </w:rPr>
            </w:pPr>
          </w:p>
        </w:tc>
        <w:tc>
          <w:tcPr>
            <w:tcW w:w="917" w:type="dxa"/>
            <w:tcBorders>
              <w:top w:val="single" w:sz="16" w:space="0" w:color="000000"/>
              <w:left w:val="nil"/>
              <w:bottom w:val="single" w:sz="16" w:space="0" w:color="000000"/>
              <w:right w:val="single" w:sz="16" w:space="0" w:color="000000"/>
            </w:tcBorders>
            <w:shd w:val="clear" w:color="auto" w:fill="FFFFFF"/>
          </w:tcPr>
          <w:p w14:paraId="385BEA1C"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Gender</w:t>
            </w:r>
          </w:p>
        </w:tc>
        <w:tc>
          <w:tcPr>
            <w:tcW w:w="1009" w:type="dxa"/>
            <w:tcBorders>
              <w:top w:val="single" w:sz="16" w:space="0" w:color="000000"/>
              <w:left w:val="single" w:sz="16" w:space="0" w:color="000000"/>
              <w:bottom w:val="single" w:sz="16" w:space="0" w:color="000000"/>
            </w:tcBorders>
            <w:shd w:val="clear" w:color="auto" w:fill="FFFFFF"/>
          </w:tcPr>
          <w:p w14:paraId="39310146" w14:textId="77777777" w:rsidR="00677B66" w:rsidRPr="00677B66" w:rsidRDefault="00677B66" w:rsidP="00677B66">
            <w:pPr>
              <w:autoSpaceDE w:val="0"/>
              <w:autoSpaceDN w:val="0"/>
              <w:adjustRightInd w:val="0"/>
              <w:spacing w:after="0" w:line="320" w:lineRule="atLeast"/>
              <w:ind w:left="60" w:right="60"/>
              <w:jc w:val="center"/>
              <w:rPr>
                <w:rFonts w:ascii="Arial" w:hAnsi="Arial" w:cs="Arial"/>
                <w:color w:val="000000"/>
                <w:sz w:val="18"/>
                <w:szCs w:val="18"/>
              </w:rPr>
            </w:pPr>
            <w:r w:rsidRPr="00677B66">
              <w:rPr>
                <w:rFonts w:ascii="Arial" w:hAnsi="Arial" w:cs="Arial"/>
                <w:color w:val="000000"/>
                <w:sz w:val="18"/>
                <w:szCs w:val="18"/>
              </w:rPr>
              <w:t>N</w:t>
            </w:r>
          </w:p>
        </w:tc>
        <w:tc>
          <w:tcPr>
            <w:tcW w:w="1223" w:type="dxa"/>
            <w:tcBorders>
              <w:top w:val="single" w:sz="16" w:space="0" w:color="000000"/>
              <w:bottom w:val="single" w:sz="16" w:space="0" w:color="000000"/>
            </w:tcBorders>
            <w:shd w:val="clear" w:color="auto" w:fill="FFFFFF"/>
          </w:tcPr>
          <w:p w14:paraId="280AB0C0" w14:textId="77777777" w:rsidR="00677B66" w:rsidRPr="00677B66" w:rsidRDefault="00677B66" w:rsidP="00677B66">
            <w:pPr>
              <w:autoSpaceDE w:val="0"/>
              <w:autoSpaceDN w:val="0"/>
              <w:adjustRightInd w:val="0"/>
              <w:spacing w:after="0" w:line="320" w:lineRule="atLeast"/>
              <w:ind w:left="60" w:right="60"/>
              <w:jc w:val="center"/>
              <w:rPr>
                <w:rFonts w:ascii="Arial" w:hAnsi="Arial" w:cs="Arial"/>
                <w:color w:val="000000"/>
                <w:sz w:val="18"/>
                <w:szCs w:val="18"/>
              </w:rPr>
            </w:pPr>
            <w:r w:rsidRPr="00677B66">
              <w:rPr>
                <w:rFonts w:ascii="Arial" w:hAnsi="Arial" w:cs="Arial"/>
                <w:color w:val="000000"/>
                <w:sz w:val="18"/>
                <w:szCs w:val="18"/>
              </w:rPr>
              <w:t>Mean Rank</w:t>
            </w:r>
          </w:p>
        </w:tc>
        <w:tc>
          <w:tcPr>
            <w:tcW w:w="1468" w:type="dxa"/>
            <w:tcBorders>
              <w:top w:val="single" w:sz="16" w:space="0" w:color="000000"/>
              <w:bottom w:val="single" w:sz="16" w:space="0" w:color="000000"/>
              <w:right w:val="single" w:sz="16" w:space="0" w:color="000000"/>
            </w:tcBorders>
            <w:shd w:val="clear" w:color="auto" w:fill="FFFFFF"/>
          </w:tcPr>
          <w:p w14:paraId="3D2B72D1" w14:textId="77777777" w:rsidR="00677B66" w:rsidRPr="00677B66" w:rsidRDefault="00677B66" w:rsidP="00677B66">
            <w:pPr>
              <w:autoSpaceDE w:val="0"/>
              <w:autoSpaceDN w:val="0"/>
              <w:adjustRightInd w:val="0"/>
              <w:spacing w:after="0" w:line="320" w:lineRule="atLeast"/>
              <w:ind w:left="60" w:right="60"/>
              <w:jc w:val="center"/>
              <w:rPr>
                <w:rFonts w:ascii="Arial" w:hAnsi="Arial" w:cs="Arial"/>
                <w:color w:val="000000"/>
                <w:sz w:val="18"/>
                <w:szCs w:val="18"/>
              </w:rPr>
            </w:pPr>
            <w:r w:rsidRPr="00677B66">
              <w:rPr>
                <w:rFonts w:ascii="Arial" w:hAnsi="Arial" w:cs="Arial"/>
                <w:color w:val="000000"/>
                <w:sz w:val="18"/>
                <w:szCs w:val="18"/>
              </w:rPr>
              <w:t>Sum of Ranks</w:t>
            </w:r>
          </w:p>
        </w:tc>
      </w:tr>
      <w:tr w:rsidR="00677B66" w:rsidRPr="00677B66" w14:paraId="32CF2B52"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3114EF6B"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Age</w:t>
            </w:r>
          </w:p>
        </w:tc>
        <w:tc>
          <w:tcPr>
            <w:tcW w:w="917" w:type="dxa"/>
            <w:tcBorders>
              <w:top w:val="single" w:sz="16" w:space="0" w:color="000000"/>
              <w:left w:val="nil"/>
              <w:bottom w:val="nil"/>
              <w:right w:val="single" w:sz="16" w:space="0" w:color="000000"/>
            </w:tcBorders>
            <w:shd w:val="clear" w:color="auto" w:fill="FFFFFF"/>
            <w:vAlign w:val="center"/>
          </w:tcPr>
          <w:p w14:paraId="0B31B3B1"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Male</w:t>
            </w:r>
          </w:p>
        </w:tc>
        <w:tc>
          <w:tcPr>
            <w:tcW w:w="1009" w:type="dxa"/>
            <w:tcBorders>
              <w:top w:val="single" w:sz="16" w:space="0" w:color="000000"/>
              <w:left w:val="single" w:sz="16" w:space="0" w:color="000000"/>
              <w:bottom w:val="nil"/>
            </w:tcBorders>
            <w:shd w:val="clear" w:color="auto" w:fill="FFFFFF"/>
            <w:vAlign w:val="center"/>
          </w:tcPr>
          <w:p w14:paraId="0CC73C49"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10</w:t>
            </w:r>
          </w:p>
        </w:tc>
        <w:tc>
          <w:tcPr>
            <w:tcW w:w="1223" w:type="dxa"/>
            <w:tcBorders>
              <w:top w:val="single" w:sz="16" w:space="0" w:color="000000"/>
              <w:bottom w:val="nil"/>
            </w:tcBorders>
            <w:shd w:val="clear" w:color="auto" w:fill="FFFFFF"/>
            <w:vAlign w:val="center"/>
          </w:tcPr>
          <w:p w14:paraId="52606BB9"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11.65</w:t>
            </w:r>
          </w:p>
        </w:tc>
        <w:tc>
          <w:tcPr>
            <w:tcW w:w="1468" w:type="dxa"/>
            <w:tcBorders>
              <w:top w:val="single" w:sz="16" w:space="0" w:color="000000"/>
              <w:bottom w:val="nil"/>
              <w:right w:val="single" w:sz="16" w:space="0" w:color="000000"/>
            </w:tcBorders>
            <w:shd w:val="clear" w:color="auto" w:fill="FFFFFF"/>
            <w:vAlign w:val="center"/>
          </w:tcPr>
          <w:p w14:paraId="581182AE"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116.50</w:t>
            </w:r>
          </w:p>
        </w:tc>
      </w:tr>
      <w:tr w:rsidR="00677B66" w:rsidRPr="00677B66" w14:paraId="7F283151"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0BDC806" w14:textId="77777777" w:rsidR="00677B66" w:rsidRPr="00677B66" w:rsidRDefault="00677B66" w:rsidP="00677B66">
            <w:pPr>
              <w:autoSpaceDE w:val="0"/>
              <w:autoSpaceDN w:val="0"/>
              <w:adjustRightInd w:val="0"/>
              <w:spacing w:after="0" w:line="240" w:lineRule="auto"/>
              <w:rPr>
                <w:rFonts w:ascii="Arial" w:hAnsi="Arial" w:cs="Arial"/>
                <w:color w:val="000000"/>
                <w:sz w:val="18"/>
                <w:szCs w:val="18"/>
              </w:rPr>
            </w:pPr>
          </w:p>
        </w:tc>
        <w:tc>
          <w:tcPr>
            <w:tcW w:w="917" w:type="dxa"/>
            <w:tcBorders>
              <w:top w:val="nil"/>
              <w:left w:val="nil"/>
              <w:bottom w:val="nil"/>
              <w:right w:val="single" w:sz="16" w:space="0" w:color="000000"/>
            </w:tcBorders>
            <w:shd w:val="clear" w:color="auto" w:fill="FFFFFF"/>
            <w:vAlign w:val="center"/>
          </w:tcPr>
          <w:p w14:paraId="1BAF62DA"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Female</w:t>
            </w:r>
          </w:p>
        </w:tc>
        <w:tc>
          <w:tcPr>
            <w:tcW w:w="1009" w:type="dxa"/>
            <w:tcBorders>
              <w:top w:val="nil"/>
              <w:left w:val="single" w:sz="16" w:space="0" w:color="000000"/>
              <w:bottom w:val="nil"/>
            </w:tcBorders>
            <w:shd w:val="clear" w:color="auto" w:fill="FFFFFF"/>
            <w:vAlign w:val="center"/>
          </w:tcPr>
          <w:p w14:paraId="3270026A"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10</w:t>
            </w:r>
          </w:p>
        </w:tc>
        <w:tc>
          <w:tcPr>
            <w:tcW w:w="1223" w:type="dxa"/>
            <w:tcBorders>
              <w:top w:val="nil"/>
              <w:bottom w:val="nil"/>
            </w:tcBorders>
            <w:shd w:val="clear" w:color="auto" w:fill="FFFFFF"/>
            <w:vAlign w:val="center"/>
          </w:tcPr>
          <w:p w14:paraId="0E195F59"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9.35</w:t>
            </w:r>
          </w:p>
        </w:tc>
        <w:tc>
          <w:tcPr>
            <w:tcW w:w="1468" w:type="dxa"/>
            <w:tcBorders>
              <w:top w:val="nil"/>
              <w:bottom w:val="nil"/>
              <w:right w:val="single" w:sz="16" w:space="0" w:color="000000"/>
            </w:tcBorders>
            <w:shd w:val="clear" w:color="auto" w:fill="FFFFFF"/>
            <w:vAlign w:val="center"/>
          </w:tcPr>
          <w:p w14:paraId="7E6B8DB4"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93.50</w:t>
            </w:r>
          </w:p>
        </w:tc>
      </w:tr>
      <w:tr w:rsidR="00677B66" w:rsidRPr="00677B66" w14:paraId="13E013A6"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43F8E53D" w14:textId="77777777" w:rsidR="00677B66" w:rsidRPr="00677B66" w:rsidRDefault="00677B66" w:rsidP="00677B66">
            <w:pPr>
              <w:autoSpaceDE w:val="0"/>
              <w:autoSpaceDN w:val="0"/>
              <w:adjustRightInd w:val="0"/>
              <w:spacing w:after="0" w:line="240" w:lineRule="auto"/>
              <w:rPr>
                <w:rFonts w:ascii="Arial" w:hAnsi="Arial" w:cs="Arial"/>
                <w:color w:val="000000"/>
                <w:sz w:val="18"/>
                <w:szCs w:val="18"/>
              </w:rPr>
            </w:pPr>
          </w:p>
        </w:tc>
        <w:tc>
          <w:tcPr>
            <w:tcW w:w="917" w:type="dxa"/>
            <w:tcBorders>
              <w:top w:val="nil"/>
              <w:left w:val="nil"/>
              <w:bottom w:val="single" w:sz="16" w:space="0" w:color="000000"/>
              <w:right w:val="single" w:sz="16" w:space="0" w:color="000000"/>
            </w:tcBorders>
            <w:shd w:val="clear" w:color="auto" w:fill="FFFFFF"/>
            <w:vAlign w:val="center"/>
          </w:tcPr>
          <w:p w14:paraId="3E7F35E5"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Total</w:t>
            </w:r>
          </w:p>
        </w:tc>
        <w:tc>
          <w:tcPr>
            <w:tcW w:w="1009" w:type="dxa"/>
            <w:tcBorders>
              <w:top w:val="nil"/>
              <w:left w:val="single" w:sz="16" w:space="0" w:color="000000"/>
              <w:bottom w:val="single" w:sz="16" w:space="0" w:color="000000"/>
            </w:tcBorders>
            <w:shd w:val="clear" w:color="auto" w:fill="FFFFFF"/>
            <w:vAlign w:val="center"/>
          </w:tcPr>
          <w:p w14:paraId="314358C6"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20</w:t>
            </w:r>
          </w:p>
        </w:tc>
        <w:tc>
          <w:tcPr>
            <w:tcW w:w="1223" w:type="dxa"/>
            <w:tcBorders>
              <w:top w:val="nil"/>
              <w:bottom w:val="single" w:sz="16" w:space="0" w:color="000000"/>
            </w:tcBorders>
            <w:shd w:val="clear" w:color="auto" w:fill="FFFFFF"/>
          </w:tcPr>
          <w:p w14:paraId="7FB181D0" w14:textId="77777777" w:rsidR="00677B66" w:rsidRPr="00677B66" w:rsidRDefault="00677B66" w:rsidP="00677B66">
            <w:pPr>
              <w:autoSpaceDE w:val="0"/>
              <w:autoSpaceDN w:val="0"/>
              <w:adjustRightInd w:val="0"/>
              <w:spacing w:after="0" w:line="240" w:lineRule="auto"/>
              <w:rPr>
                <w:rFonts w:ascii="Times New Roman" w:hAnsi="Times New Roman" w:cs="Times New Roman"/>
                <w:sz w:val="24"/>
                <w:szCs w:val="24"/>
              </w:rPr>
            </w:pPr>
          </w:p>
        </w:tc>
        <w:tc>
          <w:tcPr>
            <w:tcW w:w="1468" w:type="dxa"/>
            <w:tcBorders>
              <w:top w:val="nil"/>
              <w:bottom w:val="single" w:sz="16" w:space="0" w:color="000000"/>
              <w:right w:val="single" w:sz="16" w:space="0" w:color="000000"/>
            </w:tcBorders>
            <w:shd w:val="clear" w:color="auto" w:fill="FFFFFF"/>
          </w:tcPr>
          <w:p w14:paraId="57CDF941" w14:textId="77777777" w:rsidR="00677B66" w:rsidRPr="00677B66" w:rsidRDefault="00677B66" w:rsidP="00677B66">
            <w:pPr>
              <w:autoSpaceDE w:val="0"/>
              <w:autoSpaceDN w:val="0"/>
              <w:adjustRightInd w:val="0"/>
              <w:spacing w:after="0" w:line="240" w:lineRule="auto"/>
              <w:rPr>
                <w:rFonts w:ascii="Times New Roman" w:hAnsi="Times New Roman" w:cs="Times New Roman"/>
                <w:sz w:val="24"/>
                <w:szCs w:val="24"/>
              </w:rPr>
            </w:pPr>
          </w:p>
        </w:tc>
      </w:tr>
    </w:tbl>
    <w:p w14:paraId="165E8366" w14:textId="77777777" w:rsidR="00677B66" w:rsidRPr="00677B66" w:rsidRDefault="00677B66" w:rsidP="00677B66">
      <w:pPr>
        <w:autoSpaceDE w:val="0"/>
        <w:autoSpaceDN w:val="0"/>
        <w:adjustRightInd w:val="0"/>
        <w:spacing w:after="0" w:line="400" w:lineRule="atLeast"/>
        <w:rPr>
          <w:rFonts w:ascii="Times New Roman" w:hAnsi="Times New Roman" w:cs="Times New Roman"/>
          <w:sz w:val="24"/>
          <w:szCs w:val="24"/>
        </w:rPr>
      </w:pPr>
    </w:p>
    <w:p w14:paraId="42E3AD75" w14:textId="77777777" w:rsidR="00677B66" w:rsidRPr="00677B66" w:rsidRDefault="00677B66" w:rsidP="00677B66">
      <w:pPr>
        <w:autoSpaceDE w:val="0"/>
        <w:autoSpaceDN w:val="0"/>
        <w:adjustRightInd w:val="0"/>
        <w:spacing w:after="0" w:line="240" w:lineRule="auto"/>
        <w:rPr>
          <w:rFonts w:ascii="Times New Roman" w:hAnsi="Times New Roman" w:cs="Times New Roman"/>
          <w:sz w:val="24"/>
          <w:szCs w:val="24"/>
        </w:rPr>
      </w:pPr>
    </w:p>
    <w:tbl>
      <w:tblPr>
        <w:tblW w:w="34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8"/>
        <w:gridCol w:w="1009"/>
      </w:tblGrid>
      <w:tr w:rsidR="00677B66" w:rsidRPr="00677B66" w14:paraId="2411E8D4" w14:textId="77777777">
        <w:trPr>
          <w:cantSplit/>
        </w:trPr>
        <w:tc>
          <w:tcPr>
            <w:tcW w:w="3456" w:type="dxa"/>
            <w:gridSpan w:val="2"/>
            <w:tcBorders>
              <w:top w:val="nil"/>
              <w:left w:val="nil"/>
              <w:bottom w:val="nil"/>
              <w:right w:val="nil"/>
            </w:tcBorders>
            <w:shd w:val="clear" w:color="auto" w:fill="FFFFFF"/>
          </w:tcPr>
          <w:p w14:paraId="33822D55" w14:textId="77777777" w:rsidR="00677B66" w:rsidRPr="00677B66" w:rsidRDefault="00677B66" w:rsidP="00677B66">
            <w:pPr>
              <w:autoSpaceDE w:val="0"/>
              <w:autoSpaceDN w:val="0"/>
              <w:adjustRightInd w:val="0"/>
              <w:spacing w:after="0" w:line="320" w:lineRule="atLeast"/>
              <w:ind w:left="60" w:right="60"/>
              <w:jc w:val="center"/>
              <w:rPr>
                <w:rFonts w:ascii="Arial" w:hAnsi="Arial" w:cs="Arial"/>
                <w:color w:val="000000"/>
                <w:sz w:val="18"/>
                <w:szCs w:val="18"/>
              </w:rPr>
            </w:pPr>
            <w:r w:rsidRPr="00677B66">
              <w:rPr>
                <w:rFonts w:ascii="Arial" w:hAnsi="Arial" w:cs="Arial"/>
                <w:b/>
                <w:bCs/>
                <w:color w:val="000000"/>
                <w:sz w:val="18"/>
                <w:szCs w:val="18"/>
              </w:rPr>
              <w:t xml:space="preserve">Test </w:t>
            </w:r>
            <w:proofErr w:type="spellStart"/>
            <w:r w:rsidRPr="00677B66">
              <w:rPr>
                <w:rFonts w:ascii="Arial" w:hAnsi="Arial" w:cs="Arial"/>
                <w:b/>
                <w:bCs/>
                <w:color w:val="000000"/>
                <w:sz w:val="18"/>
                <w:szCs w:val="18"/>
              </w:rPr>
              <w:t>Statistics</w:t>
            </w:r>
            <w:r w:rsidRPr="00677B66">
              <w:rPr>
                <w:rFonts w:ascii="Arial" w:hAnsi="Arial" w:cs="Arial"/>
                <w:b/>
                <w:bCs/>
                <w:color w:val="000000"/>
                <w:sz w:val="18"/>
                <w:szCs w:val="18"/>
                <w:vertAlign w:val="superscript"/>
              </w:rPr>
              <w:t>a</w:t>
            </w:r>
            <w:proofErr w:type="spellEnd"/>
          </w:p>
        </w:tc>
      </w:tr>
      <w:tr w:rsidR="00677B66" w:rsidRPr="00677B66" w14:paraId="1309D78B" w14:textId="77777777">
        <w:trPr>
          <w:cantSplit/>
        </w:trPr>
        <w:tc>
          <w:tcPr>
            <w:tcW w:w="2447" w:type="dxa"/>
            <w:tcBorders>
              <w:top w:val="single" w:sz="16" w:space="0" w:color="000000"/>
              <w:left w:val="single" w:sz="16" w:space="0" w:color="000000"/>
              <w:bottom w:val="single" w:sz="16" w:space="0" w:color="000000"/>
              <w:right w:val="single" w:sz="16" w:space="0" w:color="000000"/>
            </w:tcBorders>
            <w:shd w:val="clear" w:color="auto" w:fill="FFFFFF"/>
          </w:tcPr>
          <w:p w14:paraId="5E1DC369"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right w:val="single" w:sz="16" w:space="0" w:color="000000"/>
            </w:tcBorders>
            <w:shd w:val="clear" w:color="auto" w:fill="FFFFFF"/>
          </w:tcPr>
          <w:p w14:paraId="36DE8E67" w14:textId="77777777" w:rsidR="00677B66" w:rsidRPr="00677B66" w:rsidRDefault="00677B66" w:rsidP="00677B66">
            <w:pPr>
              <w:autoSpaceDE w:val="0"/>
              <w:autoSpaceDN w:val="0"/>
              <w:adjustRightInd w:val="0"/>
              <w:spacing w:after="0" w:line="320" w:lineRule="atLeast"/>
              <w:ind w:left="60" w:right="60"/>
              <w:jc w:val="center"/>
              <w:rPr>
                <w:rFonts w:ascii="Arial" w:hAnsi="Arial" w:cs="Arial"/>
                <w:color w:val="000000"/>
                <w:sz w:val="18"/>
                <w:szCs w:val="18"/>
              </w:rPr>
            </w:pPr>
            <w:r w:rsidRPr="00677B66">
              <w:rPr>
                <w:rFonts w:ascii="Arial" w:hAnsi="Arial" w:cs="Arial"/>
                <w:color w:val="000000"/>
                <w:sz w:val="18"/>
                <w:szCs w:val="18"/>
              </w:rPr>
              <w:t>Age</w:t>
            </w:r>
          </w:p>
        </w:tc>
      </w:tr>
      <w:tr w:rsidR="00677B66" w:rsidRPr="00677B66" w14:paraId="337BE328" w14:textId="77777777">
        <w:trPr>
          <w:cantSplit/>
        </w:trPr>
        <w:tc>
          <w:tcPr>
            <w:tcW w:w="2447" w:type="dxa"/>
            <w:tcBorders>
              <w:top w:val="single" w:sz="16" w:space="0" w:color="000000"/>
              <w:left w:val="single" w:sz="16" w:space="0" w:color="000000"/>
              <w:bottom w:val="nil"/>
              <w:right w:val="single" w:sz="16" w:space="0" w:color="000000"/>
            </w:tcBorders>
            <w:shd w:val="clear" w:color="auto" w:fill="FFFFFF"/>
            <w:vAlign w:val="center"/>
          </w:tcPr>
          <w:p w14:paraId="7B9EA5F7"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Mann-Whitney U</w:t>
            </w:r>
          </w:p>
        </w:tc>
        <w:tc>
          <w:tcPr>
            <w:tcW w:w="1009" w:type="dxa"/>
            <w:tcBorders>
              <w:top w:val="single" w:sz="16" w:space="0" w:color="000000"/>
              <w:left w:val="single" w:sz="16" w:space="0" w:color="000000"/>
              <w:bottom w:val="nil"/>
              <w:right w:val="single" w:sz="16" w:space="0" w:color="000000"/>
            </w:tcBorders>
            <w:shd w:val="clear" w:color="auto" w:fill="FFFFFF"/>
            <w:vAlign w:val="center"/>
          </w:tcPr>
          <w:p w14:paraId="1051F6F6"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38.500</w:t>
            </w:r>
          </w:p>
        </w:tc>
      </w:tr>
      <w:tr w:rsidR="00677B66" w:rsidRPr="00677B66" w14:paraId="23B8C630"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32C63A51"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Wilcoxon W</w:t>
            </w:r>
          </w:p>
        </w:tc>
        <w:tc>
          <w:tcPr>
            <w:tcW w:w="1009" w:type="dxa"/>
            <w:tcBorders>
              <w:top w:val="nil"/>
              <w:left w:val="single" w:sz="16" w:space="0" w:color="000000"/>
              <w:bottom w:val="nil"/>
              <w:right w:val="single" w:sz="16" w:space="0" w:color="000000"/>
            </w:tcBorders>
            <w:shd w:val="clear" w:color="auto" w:fill="FFFFFF"/>
            <w:vAlign w:val="center"/>
          </w:tcPr>
          <w:p w14:paraId="79B80585"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93.500</w:t>
            </w:r>
          </w:p>
        </w:tc>
      </w:tr>
      <w:tr w:rsidR="00677B66" w:rsidRPr="00677B66" w14:paraId="1A8FC340"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0297F77B"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Z</w:t>
            </w:r>
          </w:p>
        </w:tc>
        <w:tc>
          <w:tcPr>
            <w:tcW w:w="1009" w:type="dxa"/>
            <w:tcBorders>
              <w:top w:val="nil"/>
              <w:left w:val="single" w:sz="16" w:space="0" w:color="000000"/>
              <w:bottom w:val="nil"/>
              <w:right w:val="single" w:sz="16" w:space="0" w:color="000000"/>
            </w:tcBorders>
            <w:shd w:val="clear" w:color="auto" w:fill="FFFFFF"/>
            <w:vAlign w:val="center"/>
          </w:tcPr>
          <w:p w14:paraId="1AFDED92"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-.870</w:t>
            </w:r>
          </w:p>
        </w:tc>
      </w:tr>
      <w:tr w:rsidR="00677B66" w:rsidRPr="00677B66" w14:paraId="493A966A"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18422420"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proofErr w:type="spellStart"/>
            <w:r w:rsidRPr="00677B66">
              <w:rPr>
                <w:rFonts w:ascii="Arial" w:hAnsi="Arial" w:cs="Arial"/>
                <w:color w:val="000000"/>
                <w:sz w:val="18"/>
                <w:szCs w:val="18"/>
              </w:rPr>
              <w:t>Asymp</w:t>
            </w:r>
            <w:proofErr w:type="spellEnd"/>
            <w:r w:rsidRPr="00677B66">
              <w:rPr>
                <w:rFonts w:ascii="Arial" w:hAnsi="Arial" w:cs="Arial"/>
                <w:color w:val="000000"/>
                <w:sz w:val="18"/>
                <w:szCs w:val="18"/>
              </w:rPr>
              <w:t>. Sig. (2-tailed)</w:t>
            </w:r>
          </w:p>
        </w:tc>
        <w:tc>
          <w:tcPr>
            <w:tcW w:w="1009" w:type="dxa"/>
            <w:tcBorders>
              <w:top w:val="nil"/>
              <w:left w:val="single" w:sz="16" w:space="0" w:color="000000"/>
              <w:bottom w:val="nil"/>
              <w:right w:val="single" w:sz="16" w:space="0" w:color="000000"/>
            </w:tcBorders>
            <w:shd w:val="clear" w:color="auto" w:fill="FFFFFF"/>
            <w:vAlign w:val="center"/>
          </w:tcPr>
          <w:p w14:paraId="3C70AA1B"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.384</w:t>
            </w:r>
          </w:p>
        </w:tc>
      </w:tr>
      <w:tr w:rsidR="00677B66" w:rsidRPr="00677B66" w14:paraId="168E2335" w14:textId="77777777">
        <w:trPr>
          <w:cantSplit/>
        </w:trPr>
        <w:tc>
          <w:tcPr>
            <w:tcW w:w="2447" w:type="dxa"/>
            <w:tcBorders>
              <w:top w:val="nil"/>
              <w:left w:val="single" w:sz="16" w:space="0" w:color="000000"/>
              <w:bottom w:val="single" w:sz="16" w:space="0" w:color="000000"/>
              <w:right w:val="single" w:sz="16" w:space="0" w:color="000000"/>
            </w:tcBorders>
            <w:shd w:val="clear" w:color="auto" w:fill="FFFFFF"/>
            <w:vAlign w:val="center"/>
          </w:tcPr>
          <w:p w14:paraId="67A93AB8"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Exact Sig. [2*(1-tailed Sig.)]</w:t>
            </w:r>
          </w:p>
        </w:tc>
        <w:tc>
          <w:tcPr>
            <w:tcW w:w="1009" w:type="dxa"/>
            <w:tcBorders>
              <w:top w:val="nil"/>
              <w:left w:val="single" w:sz="16" w:space="0" w:color="000000"/>
              <w:bottom w:val="single" w:sz="16" w:space="0" w:color="000000"/>
              <w:right w:val="single" w:sz="16" w:space="0" w:color="000000"/>
            </w:tcBorders>
            <w:shd w:val="clear" w:color="auto" w:fill="FFFFFF"/>
            <w:vAlign w:val="center"/>
          </w:tcPr>
          <w:p w14:paraId="623E995B" w14:textId="77777777" w:rsidR="00677B66" w:rsidRPr="00677B66" w:rsidRDefault="00677B66" w:rsidP="00677B66">
            <w:pPr>
              <w:autoSpaceDE w:val="0"/>
              <w:autoSpaceDN w:val="0"/>
              <w:adjustRightInd w:val="0"/>
              <w:spacing w:after="0" w:line="320" w:lineRule="atLeast"/>
              <w:ind w:left="60" w:right="60"/>
              <w:jc w:val="right"/>
              <w:rPr>
                <w:rFonts w:ascii="Arial" w:hAnsi="Arial" w:cs="Arial"/>
                <w:color w:val="000000"/>
                <w:sz w:val="18"/>
                <w:szCs w:val="18"/>
              </w:rPr>
            </w:pPr>
            <w:r w:rsidRPr="00677B66">
              <w:rPr>
                <w:rFonts w:ascii="Arial" w:hAnsi="Arial" w:cs="Arial"/>
                <w:color w:val="000000"/>
                <w:sz w:val="18"/>
                <w:szCs w:val="18"/>
              </w:rPr>
              <w:t>.393</w:t>
            </w:r>
            <w:r w:rsidRPr="00677B66">
              <w:rPr>
                <w:rFonts w:ascii="Arial" w:hAnsi="Arial" w:cs="Arial"/>
                <w:color w:val="000000"/>
                <w:sz w:val="18"/>
                <w:szCs w:val="18"/>
                <w:vertAlign w:val="superscript"/>
              </w:rPr>
              <w:t>b</w:t>
            </w:r>
          </w:p>
        </w:tc>
      </w:tr>
      <w:tr w:rsidR="00677B66" w:rsidRPr="00677B66" w14:paraId="48BAF534" w14:textId="77777777">
        <w:trPr>
          <w:cantSplit/>
        </w:trPr>
        <w:tc>
          <w:tcPr>
            <w:tcW w:w="3456" w:type="dxa"/>
            <w:gridSpan w:val="2"/>
            <w:tcBorders>
              <w:top w:val="nil"/>
              <w:left w:val="nil"/>
              <w:bottom w:val="nil"/>
              <w:right w:val="nil"/>
            </w:tcBorders>
            <w:shd w:val="clear" w:color="auto" w:fill="FFFFFF"/>
          </w:tcPr>
          <w:p w14:paraId="65E9785A"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a. Grouping Variable: Gender</w:t>
            </w:r>
          </w:p>
        </w:tc>
      </w:tr>
      <w:tr w:rsidR="00677B66" w:rsidRPr="00677B66" w14:paraId="6E66CBB5" w14:textId="77777777">
        <w:trPr>
          <w:cantSplit/>
        </w:trPr>
        <w:tc>
          <w:tcPr>
            <w:tcW w:w="3456" w:type="dxa"/>
            <w:gridSpan w:val="2"/>
            <w:tcBorders>
              <w:top w:val="nil"/>
              <w:left w:val="nil"/>
              <w:bottom w:val="nil"/>
              <w:right w:val="nil"/>
            </w:tcBorders>
            <w:shd w:val="clear" w:color="auto" w:fill="FFFFFF"/>
          </w:tcPr>
          <w:p w14:paraId="475DA3EE" w14:textId="77777777" w:rsidR="00677B66" w:rsidRPr="00677B66" w:rsidRDefault="00677B66" w:rsidP="00677B66">
            <w:pPr>
              <w:autoSpaceDE w:val="0"/>
              <w:autoSpaceDN w:val="0"/>
              <w:adjustRightInd w:val="0"/>
              <w:spacing w:after="0" w:line="320" w:lineRule="atLeast"/>
              <w:ind w:left="60" w:right="60"/>
              <w:rPr>
                <w:rFonts w:ascii="Arial" w:hAnsi="Arial" w:cs="Arial"/>
                <w:color w:val="000000"/>
                <w:sz w:val="18"/>
                <w:szCs w:val="18"/>
              </w:rPr>
            </w:pPr>
            <w:r w:rsidRPr="00677B66">
              <w:rPr>
                <w:rFonts w:ascii="Arial" w:hAnsi="Arial" w:cs="Arial"/>
                <w:color w:val="000000"/>
                <w:sz w:val="18"/>
                <w:szCs w:val="18"/>
              </w:rPr>
              <w:t>b. Not corrected for ties.</w:t>
            </w:r>
          </w:p>
        </w:tc>
      </w:tr>
    </w:tbl>
    <w:p w14:paraId="78A1CE52" w14:textId="77777777" w:rsidR="00677B66" w:rsidRDefault="00677B66" w:rsidP="00677B66">
      <w:pPr>
        <w:spacing w:beforeLines="20" w:before="48" w:afterLines="20" w:after="48" w:line="20" w:lineRule="atLeast"/>
        <w:jc w:val="both"/>
        <w:rPr>
          <w:rFonts w:ascii="Times New Roman" w:hAnsi="Times New Roman" w:cs="Times New Roman"/>
          <w:sz w:val="24"/>
          <w:szCs w:val="24"/>
        </w:rPr>
      </w:pPr>
    </w:p>
    <w:p w14:paraId="72750B75" w14:textId="77777777" w:rsidR="00677B66" w:rsidRPr="00E631EE" w:rsidRDefault="00677B66" w:rsidP="00BA700F">
      <w:pPr>
        <w:spacing w:beforeLines="20" w:before="48" w:afterLines="20" w:after="48" w:line="276" w:lineRule="auto"/>
        <w:jc w:val="both"/>
        <w:rPr>
          <w:rFonts w:ascii="Arial" w:hAnsi="Arial" w:cs="Arial"/>
          <w:sz w:val="24"/>
          <w:szCs w:val="24"/>
        </w:rPr>
      </w:pPr>
      <w:r w:rsidRPr="00E631EE">
        <w:rPr>
          <w:rFonts w:ascii="Arial" w:hAnsi="Arial" w:cs="Arial"/>
          <w:sz w:val="24"/>
          <w:szCs w:val="24"/>
        </w:rPr>
        <w:t>α = 0.1</w:t>
      </w:r>
    </w:p>
    <w:p w14:paraId="0F458875" w14:textId="77777777" w:rsidR="00677B66" w:rsidRPr="00E631EE" w:rsidRDefault="00677B66" w:rsidP="00BA700F">
      <w:pPr>
        <w:spacing w:beforeLines="20" w:before="48" w:afterLines="20" w:after="48" w:line="276" w:lineRule="auto"/>
        <w:jc w:val="both"/>
        <w:rPr>
          <w:rFonts w:ascii="Arial" w:hAnsi="Arial" w:cs="Arial"/>
          <w:sz w:val="24"/>
          <w:szCs w:val="24"/>
        </w:rPr>
      </w:pPr>
      <w:r w:rsidRPr="00E631EE">
        <w:rPr>
          <w:rFonts w:ascii="Arial" w:hAnsi="Arial" w:cs="Arial"/>
          <w:sz w:val="24"/>
          <w:szCs w:val="24"/>
        </w:rPr>
        <w:t>p = 0.384</w:t>
      </w:r>
    </w:p>
    <w:p w14:paraId="7990BB34" w14:textId="0B2F1003" w:rsidR="00677B66" w:rsidRPr="00E631EE" w:rsidRDefault="008C0E12" w:rsidP="00BA700F">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677B66" w:rsidRPr="00E631EE">
        <w:rPr>
          <w:rFonts w:ascii="Arial" w:hAnsi="Arial" w:cs="Arial"/>
          <w:sz w:val="24"/>
          <w:szCs w:val="24"/>
        </w:rPr>
        <w:t>Since, p (0.384) &gt; α (0.1) we accept H0 at 10% level of significance.</w:t>
      </w:r>
    </w:p>
    <w:p w14:paraId="406ABDC4" w14:textId="77777777" w:rsidR="00CA2DF9" w:rsidRDefault="00677B66" w:rsidP="00956D4F">
      <w:pPr>
        <w:spacing w:beforeLines="20" w:before="48" w:afterLines="20" w:after="48" w:line="276" w:lineRule="auto"/>
        <w:jc w:val="both"/>
        <w:rPr>
          <w:rFonts w:ascii="Arial" w:hAnsi="Arial" w:cs="Arial"/>
          <w:sz w:val="24"/>
          <w:szCs w:val="24"/>
        </w:rPr>
      </w:pPr>
      <w:r w:rsidRPr="00E631EE">
        <w:rPr>
          <w:rFonts w:ascii="Arial" w:hAnsi="Arial" w:cs="Arial"/>
          <w:sz w:val="24"/>
          <w:szCs w:val="24"/>
        </w:rPr>
        <w:t>Therefore, we are 90% sure that there is no difference between the ages of male and female employees</w:t>
      </w:r>
      <w:r w:rsidR="00956D4F">
        <w:rPr>
          <w:rFonts w:ascii="Arial" w:hAnsi="Arial" w:cs="Arial"/>
          <w:sz w:val="24"/>
          <w:szCs w:val="24"/>
        </w:rPr>
        <w:t>.</w:t>
      </w:r>
    </w:p>
    <w:p w14:paraId="59FED60D" w14:textId="77777777" w:rsidR="00956D4F" w:rsidRDefault="00956D4F" w:rsidP="00956D4F">
      <w:pPr>
        <w:spacing w:beforeLines="20" w:before="48" w:afterLines="20" w:after="48" w:line="276" w:lineRule="auto"/>
        <w:jc w:val="both"/>
        <w:rPr>
          <w:rFonts w:ascii="Arial" w:hAnsi="Arial" w:cs="Arial"/>
          <w:sz w:val="24"/>
          <w:szCs w:val="24"/>
        </w:rPr>
      </w:pPr>
    </w:p>
    <w:p w14:paraId="2066A65D" w14:textId="77777777" w:rsidR="00956D4F" w:rsidRDefault="00956D4F" w:rsidP="00956D4F">
      <w:pPr>
        <w:spacing w:beforeLines="20" w:before="48" w:afterLines="20" w:after="48" w:line="276" w:lineRule="auto"/>
        <w:jc w:val="both"/>
        <w:rPr>
          <w:rFonts w:ascii="Arial" w:hAnsi="Arial" w:cs="Arial"/>
          <w:sz w:val="24"/>
          <w:szCs w:val="24"/>
        </w:rPr>
      </w:pPr>
    </w:p>
    <w:p w14:paraId="1D08F802" w14:textId="65371A11" w:rsidR="0023373E" w:rsidRDefault="0023373E" w:rsidP="00956D4F">
      <w:pPr>
        <w:spacing w:line="276" w:lineRule="auto"/>
        <w:jc w:val="both"/>
        <w:rPr>
          <w:rFonts w:ascii="Arial" w:hAnsi="Arial" w:cs="Arial"/>
          <w:sz w:val="24"/>
          <w:szCs w:val="24"/>
        </w:rPr>
      </w:pPr>
      <w:r>
        <w:rPr>
          <w:rFonts w:ascii="Arial" w:hAnsi="Arial" w:cs="Arial"/>
          <w:sz w:val="24"/>
          <w:szCs w:val="24"/>
        </w:rPr>
        <w:lastRenderedPageBreak/>
        <w:t>Practical No 10</w:t>
      </w:r>
      <w:r w:rsidR="008C0E12">
        <w:rPr>
          <w:rFonts w:ascii="Arial" w:hAnsi="Arial" w:cs="Arial"/>
          <w:sz w:val="24"/>
          <w:szCs w:val="24"/>
        </w:rPr>
        <w:t xml:space="preserve">                         </w:t>
      </w:r>
      <w:r w:rsidR="00505A80">
        <w:rPr>
          <w:rFonts w:ascii="Arial" w:hAnsi="Arial" w:cs="Arial"/>
          <w:sz w:val="24"/>
          <w:szCs w:val="24"/>
        </w:rPr>
        <w:t xml:space="preserve">                                                                </w:t>
      </w:r>
      <w:proofErr w:type="gramStart"/>
      <w:r w:rsidR="008C0E12">
        <w:rPr>
          <w:rFonts w:ascii="Arial" w:hAnsi="Arial" w:cs="Arial"/>
          <w:sz w:val="24"/>
          <w:szCs w:val="24"/>
        </w:rPr>
        <w:t>Date:-</w:t>
      </w:r>
      <w:proofErr w:type="gramEnd"/>
      <w:r w:rsidR="008C0E12">
        <w:rPr>
          <w:rFonts w:ascii="Arial" w:hAnsi="Arial" w:cs="Arial"/>
          <w:sz w:val="24"/>
          <w:szCs w:val="24"/>
        </w:rPr>
        <w:t xml:space="preserve"> </w:t>
      </w:r>
      <w:r w:rsidR="00505A80">
        <w:rPr>
          <w:rFonts w:ascii="Arial" w:hAnsi="Arial" w:cs="Arial"/>
          <w:sz w:val="24"/>
          <w:szCs w:val="24"/>
        </w:rPr>
        <w:t>Ju</w:t>
      </w:r>
      <w:r w:rsidR="00505A80">
        <w:rPr>
          <w:rFonts w:ascii="Arial" w:hAnsi="Arial" w:cs="Arial"/>
          <w:sz w:val="24"/>
          <w:szCs w:val="24"/>
        </w:rPr>
        <w:t>ly</w:t>
      </w:r>
      <w:r w:rsidR="00505A80">
        <w:rPr>
          <w:rFonts w:ascii="Arial" w:hAnsi="Arial" w:cs="Arial"/>
          <w:sz w:val="24"/>
          <w:szCs w:val="24"/>
        </w:rPr>
        <w:t>/</w:t>
      </w:r>
      <w:r w:rsidR="00505A80">
        <w:rPr>
          <w:rFonts w:ascii="Arial" w:hAnsi="Arial" w:cs="Arial"/>
          <w:sz w:val="24"/>
          <w:szCs w:val="24"/>
        </w:rPr>
        <w:t>13</w:t>
      </w:r>
      <w:r w:rsidR="00505A80">
        <w:rPr>
          <w:rFonts w:ascii="Arial" w:hAnsi="Arial" w:cs="Arial"/>
          <w:sz w:val="24"/>
          <w:szCs w:val="24"/>
        </w:rPr>
        <w:t>/2023</w:t>
      </w:r>
    </w:p>
    <w:p w14:paraId="7C1F1D5E"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Data below shows one-week growth (in cm) of maize plant from two different localities:</w:t>
      </w:r>
    </w:p>
    <w:tbl>
      <w:tblPr>
        <w:tblStyle w:val="TableGrid"/>
        <w:tblW w:w="5521" w:type="dxa"/>
        <w:tblLook w:val="04A0" w:firstRow="1" w:lastRow="0" w:firstColumn="1" w:lastColumn="0" w:noHBand="0" w:noVBand="1"/>
      </w:tblPr>
      <w:tblGrid>
        <w:gridCol w:w="1562"/>
        <w:gridCol w:w="613"/>
        <w:gridCol w:w="614"/>
        <w:gridCol w:w="614"/>
        <w:gridCol w:w="445"/>
        <w:gridCol w:w="614"/>
        <w:gridCol w:w="445"/>
        <w:gridCol w:w="614"/>
      </w:tblGrid>
      <w:tr w:rsidR="0023373E" w:rsidRPr="0023373E" w14:paraId="7A35CFCA" w14:textId="77777777" w:rsidTr="0023373E">
        <w:trPr>
          <w:trHeight w:val="379"/>
        </w:trPr>
        <w:tc>
          <w:tcPr>
            <w:tcW w:w="0" w:type="auto"/>
          </w:tcPr>
          <w:p w14:paraId="50B6ABA3"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Sample I</w:t>
            </w:r>
          </w:p>
        </w:tc>
        <w:tc>
          <w:tcPr>
            <w:tcW w:w="0" w:type="auto"/>
          </w:tcPr>
          <w:p w14:paraId="0AE37C3C"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10</w:t>
            </w:r>
          </w:p>
        </w:tc>
        <w:tc>
          <w:tcPr>
            <w:tcW w:w="0" w:type="auto"/>
          </w:tcPr>
          <w:p w14:paraId="5421D27A"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11</w:t>
            </w:r>
          </w:p>
        </w:tc>
        <w:tc>
          <w:tcPr>
            <w:tcW w:w="0" w:type="auto"/>
          </w:tcPr>
          <w:p w14:paraId="30947381"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8</w:t>
            </w:r>
          </w:p>
        </w:tc>
        <w:tc>
          <w:tcPr>
            <w:tcW w:w="0" w:type="auto"/>
          </w:tcPr>
          <w:p w14:paraId="4A1FE5E4"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8</w:t>
            </w:r>
          </w:p>
        </w:tc>
        <w:tc>
          <w:tcPr>
            <w:tcW w:w="0" w:type="auto"/>
          </w:tcPr>
          <w:p w14:paraId="44C3475A"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14</w:t>
            </w:r>
          </w:p>
        </w:tc>
        <w:tc>
          <w:tcPr>
            <w:tcW w:w="0" w:type="auto"/>
          </w:tcPr>
          <w:p w14:paraId="12951446" w14:textId="77777777" w:rsidR="0023373E" w:rsidRPr="0023373E" w:rsidRDefault="0023373E" w:rsidP="00956D4F">
            <w:pPr>
              <w:spacing w:beforeLines="20" w:before="48" w:afterLines="20" w:after="48" w:line="276" w:lineRule="auto"/>
              <w:jc w:val="both"/>
              <w:rPr>
                <w:rFonts w:ascii="Arial" w:hAnsi="Arial" w:cs="Arial"/>
                <w:sz w:val="24"/>
                <w:szCs w:val="24"/>
              </w:rPr>
            </w:pPr>
          </w:p>
        </w:tc>
        <w:tc>
          <w:tcPr>
            <w:tcW w:w="0" w:type="auto"/>
          </w:tcPr>
          <w:p w14:paraId="7C378D54" w14:textId="77777777" w:rsidR="0023373E" w:rsidRPr="0023373E" w:rsidRDefault="0023373E" w:rsidP="00956D4F">
            <w:pPr>
              <w:spacing w:beforeLines="20" w:before="48" w:afterLines="20" w:after="48" w:line="276" w:lineRule="auto"/>
              <w:jc w:val="both"/>
              <w:rPr>
                <w:rFonts w:ascii="Arial" w:hAnsi="Arial" w:cs="Arial"/>
                <w:sz w:val="24"/>
                <w:szCs w:val="24"/>
              </w:rPr>
            </w:pPr>
          </w:p>
        </w:tc>
      </w:tr>
      <w:tr w:rsidR="0023373E" w:rsidRPr="0023373E" w14:paraId="66A23B12" w14:textId="77777777" w:rsidTr="0023373E">
        <w:trPr>
          <w:trHeight w:val="379"/>
        </w:trPr>
        <w:tc>
          <w:tcPr>
            <w:tcW w:w="0" w:type="auto"/>
          </w:tcPr>
          <w:p w14:paraId="7D717762"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Sample II</w:t>
            </w:r>
          </w:p>
        </w:tc>
        <w:tc>
          <w:tcPr>
            <w:tcW w:w="0" w:type="auto"/>
          </w:tcPr>
          <w:p w14:paraId="04FDE650"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9</w:t>
            </w:r>
          </w:p>
        </w:tc>
        <w:tc>
          <w:tcPr>
            <w:tcW w:w="0" w:type="auto"/>
          </w:tcPr>
          <w:p w14:paraId="1B793A58"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12</w:t>
            </w:r>
          </w:p>
        </w:tc>
        <w:tc>
          <w:tcPr>
            <w:tcW w:w="0" w:type="auto"/>
          </w:tcPr>
          <w:p w14:paraId="14C00D0D"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13</w:t>
            </w:r>
          </w:p>
        </w:tc>
        <w:tc>
          <w:tcPr>
            <w:tcW w:w="0" w:type="auto"/>
          </w:tcPr>
          <w:p w14:paraId="26C15F5A"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9</w:t>
            </w:r>
          </w:p>
        </w:tc>
        <w:tc>
          <w:tcPr>
            <w:tcW w:w="0" w:type="auto"/>
          </w:tcPr>
          <w:p w14:paraId="6373B8F0"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15</w:t>
            </w:r>
          </w:p>
        </w:tc>
        <w:tc>
          <w:tcPr>
            <w:tcW w:w="0" w:type="auto"/>
          </w:tcPr>
          <w:p w14:paraId="698AC6B2"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9</w:t>
            </w:r>
          </w:p>
        </w:tc>
        <w:tc>
          <w:tcPr>
            <w:tcW w:w="0" w:type="auto"/>
          </w:tcPr>
          <w:p w14:paraId="0BF59001" w14:textId="77777777" w:rsidR="0023373E" w:rsidRP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17</w:t>
            </w:r>
          </w:p>
        </w:tc>
      </w:tr>
    </w:tbl>
    <w:p w14:paraId="78C11107" w14:textId="77777777" w:rsidR="0023373E" w:rsidRDefault="0023373E" w:rsidP="00956D4F">
      <w:pPr>
        <w:spacing w:beforeLines="20" w:before="48" w:afterLines="20" w:after="48" w:line="276" w:lineRule="auto"/>
        <w:jc w:val="both"/>
        <w:rPr>
          <w:rFonts w:ascii="Arial" w:hAnsi="Arial" w:cs="Arial"/>
          <w:sz w:val="24"/>
          <w:szCs w:val="24"/>
        </w:rPr>
      </w:pPr>
      <w:r w:rsidRPr="0023373E">
        <w:rPr>
          <w:rFonts w:ascii="Arial" w:hAnsi="Arial" w:cs="Arial"/>
          <w:sz w:val="24"/>
          <w:szCs w:val="24"/>
        </w:rPr>
        <w:t>Test whether the two samples have come from the same population with respect to their medians. Use median test at 0.05 level of significance.</w:t>
      </w:r>
    </w:p>
    <w:p w14:paraId="21B7448A" w14:textId="6338CBDF" w:rsidR="0023373E" w:rsidRDefault="008C0E12" w:rsidP="00956D4F">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23373E">
        <w:rPr>
          <w:rFonts w:ascii="Arial" w:hAnsi="Arial" w:cs="Arial"/>
          <w:sz w:val="24"/>
          <w:szCs w:val="24"/>
        </w:rPr>
        <w:t>Solution:</w:t>
      </w:r>
    </w:p>
    <w:p w14:paraId="0ECD1384" w14:textId="0E31BE11" w:rsidR="0023373E" w:rsidRPr="008C0E12" w:rsidRDefault="0023373E"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Null hypothesis: H0: Md1 = Md2 (The two samples have come from the same population with respect to their medians.)</w:t>
      </w:r>
    </w:p>
    <w:p w14:paraId="6C7256F6" w14:textId="6BD95A38" w:rsidR="00C32610" w:rsidRPr="008C0E12" w:rsidRDefault="0023373E"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 xml:space="preserve">Alternate hypothesis: H1: Md1 ≠ Md2 (The two samples have come from the same population </w:t>
      </w:r>
      <w:r w:rsidR="00C32610" w:rsidRPr="008C0E12">
        <w:rPr>
          <w:rFonts w:ascii="Arial" w:hAnsi="Arial" w:cs="Arial"/>
          <w:sz w:val="24"/>
          <w:szCs w:val="24"/>
        </w:rPr>
        <w:t>with respect to their medians.)</w:t>
      </w:r>
    </w:p>
    <w:tbl>
      <w:tblPr>
        <w:tblW w:w="10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33"/>
        <w:gridCol w:w="1027"/>
        <w:gridCol w:w="1027"/>
        <w:gridCol w:w="1448"/>
        <w:gridCol w:w="1075"/>
        <w:gridCol w:w="1106"/>
        <w:gridCol w:w="1028"/>
        <w:gridCol w:w="1448"/>
        <w:gridCol w:w="1028"/>
      </w:tblGrid>
      <w:tr w:rsidR="00C32610" w:rsidRPr="00C32610" w14:paraId="1C4BC20C" w14:textId="77777777">
        <w:trPr>
          <w:cantSplit/>
        </w:trPr>
        <w:tc>
          <w:tcPr>
            <w:tcW w:w="10115" w:type="dxa"/>
            <w:gridSpan w:val="9"/>
            <w:tcBorders>
              <w:top w:val="nil"/>
              <w:left w:val="nil"/>
              <w:bottom w:val="nil"/>
              <w:right w:val="nil"/>
            </w:tcBorders>
            <w:shd w:val="clear" w:color="auto" w:fill="FFFFFF"/>
          </w:tcPr>
          <w:p w14:paraId="797F1B6B"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b/>
                <w:bCs/>
                <w:color w:val="000000"/>
                <w:sz w:val="18"/>
                <w:szCs w:val="18"/>
              </w:rPr>
              <w:t>Descriptive Statistics</w:t>
            </w:r>
          </w:p>
        </w:tc>
      </w:tr>
      <w:tr w:rsidR="00C32610" w:rsidRPr="00C32610" w14:paraId="57361FE2" w14:textId="77777777">
        <w:trPr>
          <w:cantSplit/>
        </w:trPr>
        <w:tc>
          <w:tcPr>
            <w:tcW w:w="934" w:type="dxa"/>
            <w:vMerge w:val="restart"/>
            <w:tcBorders>
              <w:top w:val="single" w:sz="16" w:space="0" w:color="000000"/>
              <w:left w:val="single" w:sz="16" w:space="0" w:color="000000"/>
              <w:bottom w:val="nil"/>
              <w:right w:val="single" w:sz="16" w:space="0" w:color="000000"/>
            </w:tcBorders>
            <w:shd w:val="clear" w:color="auto" w:fill="FFFFFF"/>
          </w:tcPr>
          <w:p w14:paraId="216008AC"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p>
        </w:tc>
        <w:tc>
          <w:tcPr>
            <w:tcW w:w="1027" w:type="dxa"/>
            <w:vMerge w:val="restart"/>
            <w:tcBorders>
              <w:top w:val="single" w:sz="16" w:space="0" w:color="000000"/>
              <w:left w:val="single" w:sz="16" w:space="0" w:color="000000"/>
            </w:tcBorders>
            <w:shd w:val="clear" w:color="auto" w:fill="FFFFFF"/>
          </w:tcPr>
          <w:p w14:paraId="7C397ECE"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N</w:t>
            </w:r>
          </w:p>
        </w:tc>
        <w:tc>
          <w:tcPr>
            <w:tcW w:w="1027" w:type="dxa"/>
            <w:vMerge w:val="restart"/>
            <w:tcBorders>
              <w:top w:val="single" w:sz="16" w:space="0" w:color="000000"/>
            </w:tcBorders>
            <w:shd w:val="clear" w:color="auto" w:fill="FFFFFF"/>
          </w:tcPr>
          <w:p w14:paraId="44C29A40"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Mean</w:t>
            </w:r>
          </w:p>
        </w:tc>
        <w:tc>
          <w:tcPr>
            <w:tcW w:w="1447" w:type="dxa"/>
            <w:vMerge w:val="restart"/>
            <w:tcBorders>
              <w:top w:val="single" w:sz="16" w:space="0" w:color="000000"/>
            </w:tcBorders>
            <w:shd w:val="clear" w:color="auto" w:fill="FFFFFF"/>
          </w:tcPr>
          <w:p w14:paraId="78A45500"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Std. Deviation</w:t>
            </w:r>
          </w:p>
        </w:tc>
        <w:tc>
          <w:tcPr>
            <w:tcW w:w="1074" w:type="dxa"/>
            <w:vMerge w:val="restart"/>
            <w:tcBorders>
              <w:top w:val="single" w:sz="16" w:space="0" w:color="000000"/>
            </w:tcBorders>
            <w:shd w:val="clear" w:color="auto" w:fill="FFFFFF"/>
          </w:tcPr>
          <w:p w14:paraId="535DD357"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Minimum</w:t>
            </w:r>
          </w:p>
        </w:tc>
        <w:tc>
          <w:tcPr>
            <w:tcW w:w="1105" w:type="dxa"/>
            <w:vMerge w:val="restart"/>
            <w:tcBorders>
              <w:top w:val="single" w:sz="16" w:space="0" w:color="000000"/>
            </w:tcBorders>
            <w:shd w:val="clear" w:color="auto" w:fill="FFFFFF"/>
          </w:tcPr>
          <w:p w14:paraId="518191A3"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Maximum</w:t>
            </w:r>
          </w:p>
        </w:tc>
        <w:tc>
          <w:tcPr>
            <w:tcW w:w="3501" w:type="dxa"/>
            <w:gridSpan w:val="3"/>
            <w:tcBorders>
              <w:top w:val="single" w:sz="16" w:space="0" w:color="000000"/>
            </w:tcBorders>
            <w:shd w:val="clear" w:color="auto" w:fill="FFFFFF"/>
          </w:tcPr>
          <w:p w14:paraId="72BCFCAB"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Percentiles</w:t>
            </w:r>
          </w:p>
        </w:tc>
      </w:tr>
      <w:tr w:rsidR="00C32610" w:rsidRPr="00C32610" w14:paraId="67DDF76F" w14:textId="77777777">
        <w:trPr>
          <w:cantSplit/>
        </w:trPr>
        <w:tc>
          <w:tcPr>
            <w:tcW w:w="934" w:type="dxa"/>
            <w:vMerge/>
            <w:tcBorders>
              <w:top w:val="single" w:sz="16" w:space="0" w:color="000000"/>
              <w:left w:val="single" w:sz="16" w:space="0" w:color="000000"/>
              <w:bottom w:val="nil"/>
              <w:right w:val="single" w:sz="16" w:space="0" w:color="000000"/>
            </w:tcBorders>
            <w:shd w:val="clear" w:color="auto" w:fill="FFFFFF"/>
          </w:tcPr>
          <w:p w14:paraId="5272135E" w14:textId="77777777" w:rsidR="00C32610" w:rsidRPr="00C32610" w:rsidRDefault="00C32610" w:rsidP="00C32610">
            <w:pPr>
              <w:autoSpaceDE w:val="0"/>
              <w:autoSpaceDN w:val="0"/>
              <w:adjustRightInd w:val="0"/>
              <w:spacing w:after="0" w:line="240" w:lineRule="auto"/>
              <w:rPr>
                <w:rFonts w:ascii="Arial" w:hAnsi="Arial" w:cs="Arial"/>
                <w:color w:val="000000"/>
                <w:sz w:val="18"/>
                <w:szCs w:val="18"/>
              </w:rPr>
            </w:pPr>
          </w:p>
        </w:tc>
        <w:tc>
          <w:tcPr>
            <w:tcW w:w="1027" w:type="dxa"/>
            <w:vMerge/>
            <w:tcBorders>
              <w:top w:val="single" w:sz="16" w:space="0" w:color="000000"/>
              <w:left w:val="single" w:sz="16" w:space="0" w:color="000000"/>
            </w:tcBorders>
            <w:shd w:val="clear" w:color="auto" w:fill="FFFFFF"/>
          </w:tcPr>
          <w:p w14:paraId="7D5DD70F" w14:textId="77777777" w:rsidR="00C32610" w:rsidRPr="00C32610" w:rsidRDefault="00C32610" w:rsidP="00C32610">
            <w:pPr>
              <w:autoSpaceDE w:val="0"/>
              <w:autoSpaceDN w:val="0"/>
              <w:adjustRightInd w:val="0"/>
              <w:spacing w:after="0" w:line="240" w:lineRule="auto"/>
              <w:rPr>
                <w:rFonts w:ascii="Arial" w:hAnsi="Arial" w:cs="Arial"/>
                <w:color w:val="000000"/>
                <w:sz w:val="18"/>
                <w:szCs w:val="18"/>
              </w:rPr>
            </w:pPr>
          </w:p>
        </w:tc>
        <w:tc>
          <w:tcPr>
            <w:tcW w:w="1027" w:type="dxa"/>
            <w:vMerge/>
            <w:tcBorders>
              <w:top w:val="single" w:sz="16" w:space="0" w:color="000000"/>
            </w:tcBorders>
            <w:shd w:val="clear" w:color="auto" w:fill="FFFFFF"/>
          </w:tcPr>
          <w:p w14:paraId="14105975" w14:textId="77777777" w:rsidR="00C32610" w:rsidRPr="00C32610" w:rsidRDefault="00C32610" w:rsidP="00C32610">
            <w:pPr>
              <w:autoSpaceDE w:val="0"/>
              <w:autoSpaceDN w:val="0"/>
              <w:adjustRightInd w:val="0"/>
              <w:spacing w:after="0" w:line="240" w:lineRule="auto"/>
              <w:rPr>
                <w:rFonts w:ascii="Arial" w:hAnsi="Arial" w:cs="Arial"/>
                <w:color w:val="000000"/>
                <w:sz w:val="18"/>
                <w:szCs w:val="18"/>
              </w:rPr>
            </w:pPr>
          </w:p>
        </w:tc>
        <w:tc>
          <w:tcPr>
            <w:tcW w:w="1447" w:type="dxa"/>
            <w:vMerge/>
            <w:tcBorders>
              <w:top w:val="single" w:sz="16" w:space="0" w:color="000000"/>
            </w:tcBorders>
            <w:shd w:val="clear" w:color="auto" w:fill="FFFFFF"/>
          </w:tcPr>
          <w:p w14:paraId="52448C7C" w14:textId="77777777" w:rsidR="00C32610" w:rsidRPr="00C32610" w:rsidRDefault="00C32610" w:rsidP="00C32610">
            <w:pPr>
              <w:autoSpaceDE w:val="0"/>
              <w:autoSpaceDN w:val="0"/>
              <w:adjustRightInd w:val="0"/>
              <w:spacing w:after="0" w:line="240" w:lineRule="auto"/>
              <w:rPr>
                <w:rFonts w:ascii="Arial" w:hAnsi="Arial" w:cs="Arial"/>
                <w:color w:val="000000"/>
                <w:sz w:val="18"/>
                <w:szCs w:val="18"/>
              </w:rPr>
            </w:pPr>
          </w:p>
        </w:tc>
        <w:tc>
          <w:tcPr>
            <w:tcW w:w="1074" w:type="dxa"/>
            <w:vMerge/>
            <w:tcBorders>
              <w:top w:val="single" w:sz="16" w:space="0" w:color="000000"/>
            </w:tcBorders>
            <w:shd w:val="clear" w:color="auto" w:fill="FFFFFF"/>
          </w:tcPr>
          <w:p w14:paraId="2ACE469E" w14:textId="77777777" w:rsidR="00C32610" w:rsidRPr="00C32610" w:rsidRDefault="00C32610" w:rsidP="00C32610">
            <w:pPr>
              <w:autoSpaceDE w:val="0"/>
              <w:autoSpaceDN w:val="0"/>
              <w:adjustRightInd w:val="0"/>
              <w:spacing w:after="0" w:line="240" w:lineRule="auto"/>
              <w:rPr>
                <w:rFonts w:ascii="Arial" w:hAnsi="Arial" w:cs="Arial"/>
                <w:color w:val="000000"/>
                <w:sz w:val="18"/>
                <w:szCs w:val="18"/>
              </w:rPr>
            </w:pPr>
          </w:p>
        </w:tc>
        <w:tc>
          <w:tcPr>
            <w:tcW w:w="1105" w:type="dxa"/>
            <w:vMerge/>
            <w:tcBorders>
              <w:top w:val="single" w:sz="16" w:space="0" w:color="000000"/>
            </w:tcBorders>
            <w:shd w:val="clear" w:color="auto" w:fill="FFFFFF"/>
          </w:tcPr>
          <w:p w14:paraId="4677DF82" w14:textId="77777777" w:rsidR="00C32610" w:rsidRPr="00C32610" w:rsidRDefault="00C32610" w:rsidP="00C32610">
            <w:pPr>
              <w:autoSpaceDE w:val="0"/>
              <w:autoSpaceDN w:val="0"/>
              <w:adjustRightInd w:val="0"/>
              <w:spacing w:after="0" w:line="240" w:lineRule="auto"/>
              <w:rPr>
                <w:rFonts w:ascii="Arial" w:hAnsi="Arial" w:cs="Arial"/>
                <w:color w:val="000000"/>
                <w:sz w:val="18"/>
                <w:szCs w:val="18"/>
              </w:rPr>
            </w:pPr>
          </w:p>
        </w:tc>
        <w:tc>
          <w:tcPr>
            <w:tcW w:w="1027" w:type="dxa"/>
            <w:tcBorders>
              <w:bottom w:val="single" w:sz="16" w:space="0" w:color="000000"/>
            </w:tcBorders>
            <w:shd w:val="clear" w:color="auto" w:fill="FFFFFF"/>
          </w:tcPr>
          <w:p w14:paraId="7FC65C55"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25th</w:t>
            </w:r>
          </w:p>
        </w:tc>
        <w:tc>
          <w:tcPr>
            <w:tcW w:w="1447" w:type="dxa"/>
            <w:tcBorders>
              <w:bottom w:val="single" w:sz="16" w:space="0" w:color="000000"/>
            </w:tcBorders>
            <w:shd w:val="clear" w:color="auto" w:fill="FFFFFF"/>
          </w:tcPr>
          <w:p w14:paraId="77D12E79"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50th (Median)</w:t>
            </w:r>
          </w:p>
        </w:tc>
        <w:tc>
          <w:tcPr>
            <w:tcW w:w="1027" w:type="dxa"/>
            <w:tcBorders>
              <w:bottom w:val="single" w:sz="16" w:space="0" w:color="000000"/>
              <w:right w:val="single" w:sz="16" w:space="0" w:color="000000"/>
            </w:tcBorders>
            <w:shd w:val="clear" w:color="auto" w:fill="FFFFFF"/>
          </w:tcPr>
          <w:p w14:paraId="2EF0D311"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75th</w:t>
            </w:r>
          </w:p>
        </w:tc>
      </w:tr>
      <w:tr w:rsidR="00C32610" w:rsidRPr="00C32610" w14:paraId="21C294FB" w14:textId="77777777">
        <w:trPr>
          <w:cantSplit/>
        </w:trPr>
        <w:tc>
          <w:tcPr>
            <w:tcW w:w="934" w:type="dxa"/>
            <w:tcBorders>
              <w:top w:val="single" w:sz="16" w:space="0" w:color="000000"/>
              <w:left w:val="single" w:sz="16" w:space="0" w:color="000000"/>
              <w:bottom w:val="nil"/>
              <w:right w:val="single" w:sz="16" w:space="0" w:color="000000"/>
            </w:tcBorders>
            <w:shd w:val="clear" w:color="auto" w:fill="FFFFFF"/>
            <w:vAlign w:val="center"/>
          </w:tcPr>
          <w:p w14:paraId="496A495F"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value</w:t>
            </w:r>
          </w:p>
        </w:tc>
        <w:tc>
          <w:tcPr>
            <w:tcW w:w="1027" w:type="dxa"/>
            <w:tcBorders>
              <w:top w:val="single" w:sz="16" w:space="0" w:color="000000"/>
              <w:left w:val="single" w:sz="16" w:space="0" w:color="000000"/>
              <w:bottom w:val="nil"/>
            </w:tcBorders>
            <w:shd w:val="clear" w:color="auto" w:fill="FFFFFF"/>
            <w:vAlign w:val="center"/>
          </w:tcPr>
          <w:p w14:paraId="0D8D9882"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12</w:t>
            </w:r>
          </w:p>
        </w:tc>
        <w:tc>
          <w:tcPr>
            <w:tcW w:w="1027" w:type="dxa"/>
            <w:tcBorders>
              <w:top w:val="single" w:sz="16" w:space="0" w:color="000000"/>
              <w:bottom w:val="nil"/>
            </w:tcBorders>
            <w:shd w:val="clear" w:color="auto" w:fill="FFFFFF"/>
            <w:vAlign w:val="center"/>
          </w:tcPr>
          <w:p w14:paraId="0C206249"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11.25</w:t>
            </w:r>
          </w:p>
        </w:tc>
        <w:tc>
          <w:tcPr>
            <w:tcW w:w="1447" w:type="dxa"/>
            <w:tcBorders>
              <w:top w:val="single" w:sz="16" w:space="0" w:color="000000"/>
              <w:bottom w:val="nil"/>
            </w:tcBorders>
            <w:shd w:val="clear" w:color="auto" w:fill="FFFFFF"/>
            <w:vAlign w:val="center"/>
          </w:tcPr>
          <w:p w14:paraId="516740B1"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2.958</w:t>
            </w:r>
          </w:p>
        </w:tc>
        <w:tc>
          <w:tcPr>
            <w:tcW w:w="1074" w:type="dxa"/>
            <w:tcBorders>
              <w:top w:val="single" w:sz="16" w:space="0" w:color="000000"/>
              <w:bottom w:val="nil"/>
            </w:tcBorders>
            <w:shd w:val="clear" w:color="auto" w:fill="FFFFFF"/>
            <w:vAlign w:val="center"/>
          </w:tcPr>
          <w:p w14:paraId="0129ACA8"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8</w:t>
            </w:r>
          </w:p>
        </w:tc>
        <w:tc>
          <w:tcPr>
            <w:tcW w:w="1105" w:type="dxa"/>
            <w:tcBorders>
              <w:top w:val="single" w:sz="16" w:space="0" w:color="000000"/>
              <w:bottom w:val="nil"/>
            </w:tcBorders>
            <w:shd w:val="clear" w:color="auto" w:fill="FFFFFF"/>
            <w:vAlign w:val="center"/>
          </w:tcPr>
          <w:p w14:paraId="36D16127"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17</w:t>
            </w:r>
          </w:p>
        </w:tc>
        <w:tc>
          <w:tcPr>
            <w:tcW w:w="1027" w:type="dxa"/>
            <w:tcBorders>
              <w:top w:val="single" w:sz="16" w:space="0" w:color="000000"/>
              <w:bottom w:val="nil"/>
            </w:tcBorders>
            <w:shd w:val="clear" w:color="auto" w:fill="FFFFFF"/>
            <w:vAlign w:val="center"/>
          </w:tcPr>
          <w:p w14:paraId="1988F0E2"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9.00</w:t>
            </w:r>
          </w:p>
        </w:tc>
        <w:tc>
          <w:tcPr>
            <w:tcW w:w="1447" w:type="dxa"/>
            <w:tcBorders>
              <w:top w:val="single" w:sz="16" w:space="0" w:color="000000"/>
              <w:bottom w:val="nil"/>
            </w:tcBorders>
            <w:shd w:val="clear" w:color="auto" w:fill="FFFFFF"/>
            <w:vAlign w:val="center"/>
          </w:tcPr>
          <w:p w14:paraId="358DD9A1"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10.50</w:t>
            </w:r>
          </w:p>
        </w:tc>
        <w:tc>
          <w:tcPr>
            <w:tcW w:w="1027" w:type="dxa"/>
            <w:tcBorders>
              <w:top w:val="single" w:sz="16" w:space="0" w:color="000000"/>
              <w:bottom w:val="nil"/>
              <w:right w:val="single" w:sz="16" w:space="0" w:color="000000"/>
            </w:tcBorders>
            <w:shd w:val="clear" w:color="auto" w:fill="FFFFFF"/>
            <w:vAlign w:val="center"/>
          </w:tcPr>
          <w:p w14:paraId="1DE2D2ED"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13.75</w:t>
            </w:r>
          </w:p>
        </w:tc>
      </w:tr>
      <w:tr w:rsidR="00C32610" w:rsidRPr="00C32610" w14:paraId="779E36AE" w14:textId="77777777">
        <w:trPr>
          <w:cantSplit/>
        </w:trPr>
        <w:tc>
          <w:tcPr>
            <w:tcW w:w="934" w:type="dxa"/>
            <w:tcBorders>
              <w:top w:val="nil"/>
              <w:left w:val="single" w:sz="16" w:space="0" w:color="000000"/>
              <w:bottom w:val="single" w:sz="16" w:space="0" w:color="000000"/>
              <w:right w:val="single" w:sz="16" w:space="0" w:color="000000"/>
            </w:tcBorders>
            <w:shd w:val="clear" w:color="auto" w:fill="FFFFFF"/>
            <w:vAlign w:val="center"/>
          </w:tcPr>
          <w:p w14:paraId="40DA3494"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sample</w:t>
            </w:r>
          </w:p>
        </w:tc>
        <w:tc>
          <w:tcPr>
            <w:tcW w:w="1027" w:type="dxa"/>
            <w:tcBorders>
              <w:top w:val="nil"/>
              <w:left w:val="single" w:sz="16" w:space="0" w:color="000000"/>
              <w:bottom w:val="single" w:sz="16" w:space="0" w:color="000000"/>
            </w:tcBorders>
            <w:shd w:val="clear" w:color="auto" w:fill="FFFFFF"/>
            <w:vAlign w:val="center"/>
          </w:tcPr>
          <w:p w14:paraId="0E1FF1FA"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12</w:t>
            </w:r>
          </w:p>
        </w:tc>
        <w:tc>
          <w:tcPr>
            <w:tcW w:w="1027" w:type="dxa"/>
            <w:tcBorders>
              <w:top w:val="nil"/>
              <w:bottom w:val="single" w:sz="16" w:space="0" w:color="000000"/>
            </w:tcBorders>
            <w:shd w:val="clear" w:color="auto" w:fill="FFFFFF"/>
            <w:vAlign w:val="center"/>
          </w:tcPr>
          <w:p w14:paraId="7A92BFFC"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1.58</w:t>
            </w:r>
          </w:p>
        </w:tc>
        <w:tc>
          <w:tcPr>
            <w:tcW w:w="1447" w:type="dxa"/>
            <w:tcBorders>
              <w:top w:val="nil"/>
              <w:bottom w:val="single" w:sz="16" w:space="0" w:color="000000"/>
            </w:tcBorders>
            <w:shd w:val="clear" w:color="auto" w:fill="FFFFFF"/>
            <w:vAlign w:val="center"/>
          </w:tcPr>
          <w:p w14:paraId="6ADC2147"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.515</w:t>
            </w:r>
          </w:p>
        </w:tc>
        <w:tc>
          <w:tcPr>
            <w:tcW w:w="1074" w:type="dxa"/>
            <w:tcBorders>
              <w:top w:val="nil"/>
              <w:bottom w:val="single" w:sz="16" w:space="0" w:color="000000"/>
            </w:tcBorders>
            <w:shd w:val="clear" w:color="auto" w:fill="FFFFFF"/>
            <w:vAlign w:val="center"/>
          </w:tcPr>
          <w:p w14:paraId="19F58F04"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w:t>
            </w:r>
          </w:p>
        </w:tc>
        <w:tc>
          <w:tcPr>
            <w:tcW w:w="1105" w:type="dxa"/>
            <w:tcBorders>
              <w:top w:val="nil"/>
              <w:bottom w:val="single" w:sz="16" w:space="0" w:color="000000"/>
            </w:tcBorders>
            <w:shd w:val="clear" w:color="auto" w:fill="FFFFFF"/>
            <w:vAlign w:val="center"/>
          </w:tcPr>
          <w:p w14:paraId="7C7C476B"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2</w:t>
            </w:r>
          </w:p>
        </w:tc>
        <w:tc>
          <w:tcPr>
            <w:tcW w:w="1027" w:type="dxa"/>
            <w:tcBorders>
              <w:top w:val="nil"/>
              <w:bottom w:val="single" w:sz="16" w:space="0" w:color="000000"/>
            </w:tcBorders>
            <w:shd w:val="clear" w:color="auto" w:fill="FFFFFF"/>
            <w:vAlign w:val="center"/>
          </w:tcPr>
          <w:p w14:paraId="46CCD233"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1.00</w:t>
            </w:r>
          </w:p>
        </w:tc>
        <w:tc>
          <w:tcPr>
            <w:tcW w:w="1447" w:type="dxa"/>
            <w:tcBorders>
              <w:top w:val="nil"/>
              <w:bottom w:val="single" w:sz="16" w:space="0" w:color="000000"/>
            </w:tcBorders>
            <w:shd w:val="clear" w:color="auto" w:fill="FFFFFF"/>
            <w:vAlign w:val="center"/>
          </w:tcPr>
          <w:p w14:paraId="3AA8D1F5"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2.00</w:t>
            </w:r>
          </w:p>
        </w:tc>
        <w:tc>
          <w:tcPr>
            <w:tcW w:w="1027" w:type="dxa"/>
            <w:tcBorders>
              <w:top w:val="nil"/>
              <w:bottom w:val="single" w:sz="16" w:space="0" w:color="000000"/>
              <w:right w:val="single" w:sz="16" w:space="0" w:color="000000"/>
            </w:tcBorders>
            <w:shd w:val="clear" w:color="auto" w:fill="FFFFFF"/>
            <w:vAlign w:val="center"/>
          </w:tcPr>
          <w:p w14:paraId="798B7F43"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2.00</w:t>
            </w:r>
          </w:p>
        </w:tc>
      </w:tr>
    </w:tbl>
    <w:p w14:paraId="0BA4AF78" w14:textId="77777777" w:rsidR="00C32610" w:rsidRPr="00C32610" w:rsidRDefault="00C32610" w:rsidP="00C32610">
      <w:pPr>
        <w:autoSpaceDE w:val="0"/>
        <w:autoSpaceDN w:val="0"/>
        <w:adjustRightInd w:val="0"/>
        <w:spacing w:after="0" w:line="240" w:lineRule="auto"/>
        <w:rPr>
          <w:rFonts w:ascii="Times New Roman" w:hAnsi="Times New Roman" w:cs="Times New Roman"/>
          <w:sz w:val="24"/>
          <w:szCs w:val="24"/>
        </w:rPr>
      </w:pPr>
    </w:p>
    <w:tbl>
      <w:tblPr>
        <w:tblW w:w="39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148"/>
        <w:gridCol w:w="1025"/>
        <w:gridCol w:w="1071"/>
      </w:tblGrid>
      <w:tr w:rsidR="00C32610" w:rsidRPr="00C32610" w14:paraId="4E1139D0" w14:textId="77777777">
        <w:trPr>
          <w:cantSplit/>
        </w:trPr>
        <w:tc>
          <w:tcPr>
            <w:tcW w:w="3975" w:type="dxa"/>
            <w:gridSpan w:val="4"/>
            <w:tcBorders>
              <w:top w:val="nil"/>
              <w:left w:val="nil"/>
              <w:bottom w:val="nil"/>
              <w:right w:val="nil"/>
            </w:tcBorders>
            <w:shd w:val="clear" w:color="auto" w:fill="FFFFFF"/>
          </w:tcPr>
          <w:p w14:paraId="47EC449E"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b/>
                <w:bCs/>
                <w:color w:val="000000"/>
                <w:sz w:val="18"/>
                <w:szCs w:val="18"/>
              </w:rPr>
              <w:t>Frequencies</w:t>
            </w:r>
          </w:p>
        </w:tc>
      </w:tr>
      <w:tr w:rsidR="00C32610" w:rsidRPr="00C32610" w14:paraId="436817F0" w14:textId="77777777">
        <w:trPr>
          <w:cantSplit/>
        </w:trPr>
        <w:tc>
          <w:tcPr>
            <w:tcW w:w="1881" w:type="dxa"/>
            <w:gridSpan w:val="2"/>
            <w:vMerge w:val="restart"/>
            <w:tcBorders>
              <w:top w:val="single" w:sz="16" w:space="0" w:color="000000"/>
              <w:left w:val="single" w:sz="16" w:space="0" w:color="000000"/>
              <w:bottom w:val="nil"/>
              <w:right w:val="nil"/>
            </w:tcBorders>
            <w:shd w:val="clear" w:color="auto" w:fill="FFFFFF"/>
          </w:tcPr>
          <w:p w14:paraId="05E3C74B"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p>
        </w:tc>
        <w:tc>
          <w:tcPr>
            <w:tcW w:w="2094" w:type="dxa"/>
            <w:gridSpan w:val="2"/>
            <w:tcBorders>
              <w:top w:val="single" w:sz="16" w:space="0" w:color="000000"/>
              <w:left w:val="single" w:sz="16" w:space="0" w:color="000000"/>
            </w:tcBorders>
            <w:shd w:val="clear" w:color="auto" w:fill="FFFFFF"/>
          </w:tcPr>
          <w:p w14:paraId="0E613CD9"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sample</w:t>
            </w:r>
          </w:p>
        </w:tc>
      </w:tr>
      <w:tr w:rsidR="00C32610" w:rsidRPr="00C32610" w14:paraId="63F806DE" w14:textId="77777777">
        <w:trPr>
          <w:cantSplit/>
        </w:trPr>
        <w:tc>
          <w:tcPr>
            <w:tcW w:w="1881" w:type="dxa"/>
            <w:gridSpan w:val="2"/>
            <w:vMerge/>
            <w:tcBorders>
              <w:top w:val="single" w:sz="16" w:space="0" w:color="000000"/>
              <w:left w:val="single" w:sz="16" w:space="0" w:color="000000"/>
              <w:bottom w:val="nil"/>
              <w:right w:val="nil"/>
            </w:tcBorders>
            <w:shd w:val="clear" w:color="auto" w:fill="FFFFFF"/>
          </w:tcPr>
          <w:p w14:paraId="0B6B3A7E" w14:textId="77777777" w:rsidR="00C32610" w:rsidRPr="00C32610" w:rsidRDefault="00C32610" w:rsidP="00C32610">
            <w:pPr>
              <w:autoSpaceDE w:val="0"/>
              <w:autoSpaceDN w:val="0"/>
              <w:adjustRightInd w:val="0"/>
              <w:spacing w:after="0" w:line="240" w:lineRule="auto"/>
              <w:rPr>
                <w:rFonts w:ascii="Arial" w:hAnsi="Arial" w:cs="Arial"/>
                <w:color w:val="000000"/>
                <w:sz w:val="18"/>
                <w:szCs w:val="18"/>
              </w:rPr>
            </w:pPr>
          </w:p>
        </w:tc>
        <w:tc>
          <w:tcPr>
            <w:tcW w:w="1024" w:type="dxa"/>
            <w:tcBorders>
              <w:left w:val="single" w:sz="16" w:space="0" w:color="000000"/>
              <w:bottom w:val="single" w:sz="16" w:space="0" w:color="000000"/>
            </w:tcBorders>
            <w:shd w:val="clear" w:color="auto" w:fill="FFFFFF"/>
          </w:tcPr>
          <w:p w14:paraId="2BAFA142"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Sample I</w:t>
            </w:r>
          </w:p>
        </w:tc>
        <w:tc>
          <w:tcPr>
            <w:tcW w:w="1070" w:type="dxa"/>
            <w:tcBorders>
              <w:bottom w:val="single" w:sz="16" w:space="0" w:color="000000"/>
              <w:right w:val="single" w:sz="16" w:space="0" w:color="000000"/>
            </w:tcBorders>
            <w:shd w:val="clear" w:color="auto" w:fill="FFFFFF"/>
          </w:tcPr>
          <w:p w14:paraId="0BCA1E45"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Sample II</w:t>
            </w:r>
          </w:p>
        </w:tc>
      </w:tr>
      <w:tr w:rsidR="00C32610" w:rsidRPr="00C32610" w14:paraId="0F155B8D"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3D2C6FA1"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value</w:t>
            </w:r>
          </w:p>
        </w:tc>
        <w:tc>
          <w:tcPr>
            <w:tcW w:w="1147" w:type="dxa"/>
            <w:tcBorders>
              <w:top w:val="single" w:sz="16" w:space="0" w:color="000000"/>
              <w:left w:val="nil"/>
              <w:bottom w:val="nil"/>
              <w:right w:val="single" w:sz="16" w:space="0" w:color="000000"/>
            </w:tcBorders>
            <w:shd w:val="clear" w:color="auto" w:fill="FFFFFF"/>
            <w:vAlign w:val="center"/>
          </w:tcPr>
          <w:p w14:paraId="6CC34C6D"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&gt; Median</w:t>
            </w:r>
          </w:p>
        </w:tc>
        <w:tc>
          <w:tcPr>
            <w:tcW w:w="1024" w:type="dxa"/>
            <w:tcBorders>
              <w:top w:val="single" w:sz="16" w:space="0" w:color="000000"/>
              <w:left w:val="single" w:sz="16" w:space="0" w:color="000000"/>
              <w:bottom w:val="nil"/>
            </w:tcBorders>
            <w:shd w:val="clear" w:color="auto" w:fill="FFFFFF"/>
            <w:vAlign w:val="center"/>
          </w:tcPr>
          <w:p w14:paraId="1B57E2BE"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2</w:t>
            </w:r>
          </w:p>
        </w:tc>
        <w:tc>
          <w:tcPr>
            <w:tcW w:w="1070" w:type="dxa"/>
            <w:tcBorders>
              <w:top w:val="single" w:sz="16" w:space="0" w:color="000000"/>
              <w:bottom w:val="nil"/>
              <w:right w:val="single" w:sz="16" w:space="0" w:color="000000"/>
            </w:tcBorders>
            <w:shd w:val="clear" w:color="auto" w:fill="FFFFFF"/>
            <w:vAlign w:val="center"/>
          </w:tcPr>
          <w:p w14:paraId="15A2514B"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4</w:t>
            </w:r>
          </w:p>
        </w:tc>
      </w:tr>
      <w:tr w:rsidR="00C32610" w:rsidRPr="00C32610" w14:paraId="7E22E0DB"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4165F7A1" w14:textId="77777777" w:rsidR="00C32610" w:rsidRPr="00C32610" w:rsidRDefault="00C32610" w:rsidP="00C32610">
            <w:pPr>
              <w:autoSpaceDE w:val="0"/>
              <w:autoSpaceDN w:val="0"/>
              <w:adjustRightInd w:val="0"/>
              <w:spacing w:after="0" w:line="240" w:lineRule="auto"/>
              <w:rPr>
                <w:rFonts w:ascii="Arial" w:hAnsi="Arial" w:cs="Arial"/>
                <w:color w:val="000000"/>
                <w:sz w:val="18"/>
                <w:szCs w:val="18"/>
              </w:rPr>
            </w:pPr>
          </w:p>
        </w:tc>
        <w:tc>
          <w:tcPr>
            <w:tcW w:w="1147" w:type="dxa"/>
            <w:tcBorders>
              <w:top w:val="nil"/>
              <w:left w:val="nil"/>
              <w:bottom w:val="single" w:sz="16" w:space="0" w:color="000000"/>
              <w:right w:val="single" w:sz="16" w:space="0" w:color="000000"/>
            </w:tcBorders>
            <w:shd w:val="clear" w:color="auto" w:fill="FFFFFF"/>
            <w:vAlign w:val="center"/>
          </w:tcPr>
          <w:p w14:paraId="7FD9B94C"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&lt;= Median</w:t>
            </w:r>
          </w:p>
        </w:tc>
        <w:tc>
          <w:tcPr>
            <w:tcW w:w="1024" w:type="dxa"/>
            <w:tcBorders>
              <w:top w:val="nil"/>
              <w:left w:val="single" w:sz="16" w:space="0" w:color="000000"/>
              <w:bottom w:val="single" w:sz="16" w:space="0" w:color="000000"/>
            </w:tcBorders>
            <w:shd w:val="clear" w:color="auto" w:fill="FFFFFF"/>
            <w:vAlign w:val="center"/>
          </w:tcPr>
          <w:p w14:paraId="5EA68255"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3</w:t>
            </w:r>
          </w:p>
        </w:tc>
        <w:tc>
          <w:tcPr>
            <w:tcW w:w="1070" w:type="dxa"/>
            <w:tcBorders>
              <w:top w:val="nil"/>
              <w:bottom w:val="single" w:sz="16" w:space="0" w:color="000000"/>
              <w:right w:val="single" w:sz="16" w:space="0" w:color="000000"/>
            </w:tcBorders>
            <w:shd w:val="clear" w:color="auto" w:fill="FFFFFF"/>
            <w:vAlign w:val="center"/>
          </w:tcPr>
          <w:p w14:paraId="34E2DC1C"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3</w:t>
            </w:r>
          </w:p>
        </w:tc>
      </w:tr>
    </w:tbl>
    <w:p w14:paraId="1B1924BA" w14:textId="77777777" w:rsidR="00C32610" w:rsidRPr="00C32610" w:rsidRDefault="00C32610" w:rsidP="00C32610">
      <w:pPr>
        <w:autoSpaceDE w:val="0"/>
        <w:autoSpaceDN w:val="0"/>
        <w:adjustRightInd w:val="0"/>
        <w:spacing w:after="0" w:line="240" w:lineRule="auto"/>
        <w:rPr>
          <w:rFonts w:ascii="Times New Roman" w:hAnsi="Times New Roman" w:cs="Times New Roman"/>
          <w:sz w:val="24"/>
          <w:szCs w:val="24"/>
        </w:rPr>
      </w:pPr>
    </w:p>
    <w:tbl>
      <w:tblPr>
        <w:tblW w:w="2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86"/>
        <w:gridCol w:w="1009"/>
      </w:tblGrid>
      <w:tr w:rsidR="00C32610" w:rsidRPr="00C32610" w14:paraId="31FD7CE0" w14:textId="77777777">
        <w:trPr>
          <w:cantSplit/>
        </w:trPr>
        <w:tc>
          <w:tcPr>
            <w:tcW w:w="2094" w:type="dxa"/>
            <w:gridSpan w:val="2"/>
            <w:tcBorders>
              <w:top w:val="nil"/>
              <w:left w:val="nil"/>
              <w:bottom w:val="nil"/>
              <w:right w:val="nil"/>
            </w:tcBorders>
            <w:shd w:val="clear" w:color="auto" w:fill="FFFFFF"/>
          </w:tcPr>
          <w:p w14:paraId="2EA2AE17"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b/>
                <w:bCs/>
                <w:color w:val="000000"/>
                <w:sz w:val="18"/>
                <w:szCs w:val="18"/>
              </w:rPr>
              <w:t xml:space="preserve">Test </w:t>
            </w:r>
            <w:proofErr w:type="spellStart"/>
            <w:r w:rsidRPr="00C32610">
              <w:rPr>
                <w:rFonts w:ascii="Arial" w:hAnsi="Arial" w:cs="Arial"/>
                <w:b/>
                <w:bCs/>
                <w:color w:val="000000"/>
                <w:sz w:val="18"/>
                <w:szCs w:val="18"/>
              </w:rPr>
              <w:t>Statistics</w:t>
            </w:r>
            <w:r w:rsidRPr="00C32610">
              <w:rPr>
                <w:rFonts w:ascii="Arial" w:hAnsi="Arial" w:cs="Arial"/>
                <w:b/>
                <w:bCs/>
                <w:color w:val="000000"/>
                <w:sz w:val="18"/>
                <w:szCs w:val="18"/>
                <w:vertAlign w:val="superscript"/>
              </w:rPr>
              <w:t>a</w:t>
            </w:r>
            <w:proofErr w:type="spellEnd"/>
          </w:p>
        </w:tc>
      </w:tr>
      <w:tr w:rsidR="00C32610" w:rsidRPr="00C32610" w14:paraId="1AE3982F" w14:textId="77777777">
        <w:trPr>
          <w:cantSplit/>
        </w:trPr>
        <w:tc>
          <w:tcPr>
            <w:tcW w:w="1085" w:type="dxa"/>
            <w:tcBorders>
              <w:top w:val="single" w:sz="16" w:space="0" w:color="000000"/>
              <w:left w:val="single" w:sz="16" w:space="0" w:color="000000"/>
              <w:bottom w:val="single" w:sz="16" w:space="0" w:color="000000"/>
              <w:right w:val="single" w:sz="16" w:space="0" w:color="000000"/>
            </w:tcBorders>
            <w:shd w:val="clear" w:color="auto" w:fill="FFFFFF"/>
          </w:tcPr>
          <w:p w14:paraId="64AC7304"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right w:val="single" w:sz="16" w:space="0" w:color="000000"/>
            </w:tcBorders>
            <w:shd w:val="clear" w:color="auto" w:fill="FFFFFF"/>
          </w:tcPr>
          <w:p w14:paraId="46C551E5" w14:textId="77777777" w:rsidR="00C32610" w:rsidRPr="00C32610" w:rsidRDefault="00C32610" w:rsidP="00C32610">
            <w:pPr>
              <w:autoSpaceDE w:val="0"/>
              <w:autoSpaceDN w:val="0"/>
              <w:adjustRightInd w:val="0"/>
              <w:spacing w:after="0" w:line="320" w:lineRule="atLeast"/>
              <w:ind w:left="60" w:right="60"/>
              <w:jc w:val="center"/>
              <w:rPr>
                <w:rFonts w:ascii="Arial" w:hAnsi="Arial" w:cs="Arial"/>
                <w:color w:val="000000"/>
                <w:sz w:val="18"/>
                <w:szCs w:val="18"/>
              </w:rPr>
            </w:pPr>
            <w:r w:rsidRPr="00C32610">
              <w:rPr>
                <w:rFonts w:ascii="Arial" w:hAnsi="Arial" w:cs="Arial"/>
                <w:color w:val="000000"/>
                <w:sz w:val="18"/>
                <w:szCs w:val="18"/>
              </w:rPr>
              <w:t>value</w:t>
            </w:r>
          </w:p>
        </w:tc>
      </w:tr>
      <w:tr w:rsidR="00C32610" w:rsidRPr="00C32610" w14:paraId="60961429" w14:textId="77777777">
        <w:trPr>
          <w:cantSplit/>
        </w:trPr>
        <w:tc>
          <w:tcPr>
            <w:tcW w:w="1085" w:type="dxa"/>
            <w:tcBorders>
              <w:top w:val="single" w:sz="16" w:space="0" w:color="000000"/>
              <w:left w:val="single" w:sz="16" w:space="0" w:color="000000"/>
              <w:bottom w:val="nil"/>
              <w:right w:val="single" w:sz="16" w:space="0" w:color="000000"/>
            </w:tcBorders>
            <w:shd w:val="clear" w:color="auto" w:fill="FFFFFF"/>
            <w:vAlign w:val="center"/>
          </w:tcPr>
          <w:p w14:paraId="2851FC52"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N</w:t>
            </w:r>
          </w:p>
        </w:tc>
        <w:tc>
          <w:tcPr>
            <w:tcW w:w="1009" w:type="dxa"/>
            <w:tcBorders>
              <w:top w:val="single" w:sz="16" w:space="0" w:color="000000"/>
              <w:left w:val="single" w:sz="16" w:space="0" w:color="000000"/>
              <w:bottom w:val="nil"/>
              <w:right w:val="single" w:sz="16" w:space="0" w:color="000000"/>
            </w:tcBorders>
            <w:shd w:val="clear" w:color="auto" w:fill="FFFFFF"/>
            <w:vAlign w:val="center"/>
          </w:tcPr>
          <w:p w14:paraId="6C49A6EF"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12</w:t>
            </w:r>
          </w:p>
        </w:tc>
      </w:tr>
      <w:tr w:rsidR="00C32610" w:rsidRPr="00C32610" w14:paraId="6671B544" w14:textId="77777777">
        <w:trPr>
          <w:cantSplit/>
        </w:trPr>
        <w:tc>
          <w:tcPr>
            <w:tcW w:w="1085" w:type="dxa"/>
            <w:tcBorders>
              <w:top w:val="nil"/>
              <w:left w:val="single" w:sz="16" w:space="0" w:color="000000"/>
              <w:bottom w:val="nil"/>
              <w:right w:val="single" w:sz="16" w:space="0" w:color="000000"/>
            </w:tcBorders>
            <w:shd w:val="clear" w:color="auto" w:fill="FFFFFF"/>
            <w:vAlign w:val="center"/>
          </w:tcPr>
          <w:p w14:paraId="7890541D"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Median</w:t>
            </w:r>
          </w:p>
        </w:tc>
        <w:tc>
          <w:tcPr>
            <w:tcW w:w="1009" w:type="dxa"/>
            <w:tcBorders>
              <w:top w:val="nil"/>
              <w:left w:val="single" w:sz="16" w:space="0" w:color="000000"/>
              <w:bottom w:val="nil"/>
              <w:right w:val="single" w:sz="16" w:space="0" w:color="000000"/>
            </w:tcBorders>
            <w:shd w:val="clear" w:color="auto" w:fill="FFFFFF"/>
            <w:vAlign w:val="center"/>
          </w:tcPr>
          <w:p w14:paraId="53F7D9F7"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10.50</w:t>
            </w:r>
          </w:p>
        </w:tc>
      </w:tr>
      <w:tr w:rsidR="00C32610" w:rsidRPr="00C32610" w14:paraId="26F90FC1" w14:textId="77777777">
        <w:trPr>
          <w:cantSplit/>
        </w:trPr>
        <w:tc>
          <w:tcPr>
            <w:tcW w:w="1085" w:type="dxa"/>
            <w:tcBorders>
              <w:top w:val="nil"/>
              <w:left w:val="single" w:sz="16" w:space="0" w:color="000000"/>
              <w:bottom w:val="single" w:sz="16" w:space="0" w:color="000000"/>
              <w:right w:val="single" w:sz="16" w:space="0" w:color="000000"/>
            </w:tcBorders>
            <w:shd w:val="clear" w:color="auto" w:fill="FFFFFF"/>
            <w:vAlign w:val="center"/>
          </w:tcPr>
          <w:p w14:paraId="3343D80E"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Exact Sig.</w:t>
            </w:r>
          </w:p>
        </w:tc>
        <w:tc>
          <w:tcPr>
            <w:tcW w:w="1009" w:type="dxa"/>
            <w:tcBorders>
              <w:top w:val="nil"/>
              <w:left w:val="single" w:sz="16" w:space="0" w:color="000000"/>
              <w:bottom w:val="single" w:sz="16" w:space="0" w:color="000000"/>
              <w:right w:val="single" w:sz="16" w:space="0" w:color="000000"/>
            </w:tcBorders>
            <w:shd w:val="clear" w:color="auto" w:fill="FFFFFF"/>
            <w:vAlign w:val="center"/>
          </w:tcPr>
          <w:p w14:paraId="4CC46F92" w14:textId="77777777" w:rsidR="00C32610" w:rsidRPr="00C32610" w:rsidRDefault="00C32610" w:rsidP="00C32610">
            <w:pPr>
              <w:autoSpaceDE w:val="0"/>
              <w:autoSpaceDN w:val="0"/>
              <w:adjustRightInd w:val="0"/>
              <w:spacing w:after="0" w:line="320" w:lineRule="atLeast"/>
              <w:ind w:left="60" w:right="60"/>
              <w:jc w:val="right"/>
              <w:rPr>
                <w:rFonts w:ascii="Arial" w:hAnsi="Arial" w:cs="Arial"/>
                <w:color w:val="000000"/>
                <w:sz w:val="18"/>
                <w:szCs w:val="18"/>
              </w:rPr>
            </w:pPr>
            <w:r w:rsidRPr="00C32610">
              <w:rPr>
                <w:rFonts w:ascii="Arial" w:hAnsi="Arial" w:cs="Arial"/>
                <w:color w:val="000000"/>
                <w:sz w:val="18"/>
                <w:szCs w:val="18"/>
              </w:rPr>
              <w:t>1.000</w:t>
            </w:r>
          </w:p>
        </w:tc>
      </w:tr>
      <w:tr w:rsidR="00C32610" w:rsidRPr="00C32610" w14:paraId="535EE6CD" w14:textId="77777777">
        <w:trPr>
          <w:cantSplit/>
        </w:trPr>
        <w:tc>
          <w:tcPr>
            <w:tcW w:w="2094" w:type="dxa"/>
            <w:gridSpan w:val="2"/>
            <w:tcBorders>
              <w:top w:val="nil"/>
              <w:left w:val="nil"/>
              <w:bottom w:val="nil"/>
              <w:right w:val="nil"/>
            </w:tcBorders>
            <w:shd w:val="clear" w:color="auto" w:fill="FFFFFF"/>
          </w:tcPr>
          <w:p w14:paraId="3BDE1F2D" w14:textId="77777777" w:rsidR="00C32610" w:rsidRPr="00C32610" w:rsidRDefault="00C32610" w:rsidP="00C32610">
            <w:pPr>
              <w:autoSpaceDE w:val="0"/>
              <w:autoSpaceDN w:val="0"/>
              <w:adjustRightInd w:val="0"/>
              <w:spacing w:after="0" w:line="320" w:lineRule="atLeast"/>
              <w:ind w:left="60" w:right="60"/>
              <w:rPr>
                <w:rFonts w:ascii="Arial" w:hAnsi="Arial" w:cs="Arial"/>
                <w:color w:val="000000"/>
                <w:sz w:val="18"/>
                <w:szCs w:val="18"/>
              </w:rPr>
            </w:pPr>
            <w:r w:rsidRPr="00C32610">
              <w:rPr>
                <w:rFonts w:ascii="Arial" w:hAnsi="Arial" w:cs="Arial"/>
                <w:color w:val="000000"/>
                <w:sz w:val="18"/>
                <w:szCs w:val="18"/>
              </w:rPr>
              <w:t>a. Grouping Variable: sample</w:t>
            </w:r>
          </w:p>
        </w:tc>
      </w:tr>
    </w:tbl>
    <w:p w14:paraId="7AC91E10" w14:textId="77777777" w:rsidR="00C32610" w:rsidRPr="00C32610" w:rsidRDefault="00C32610" w:rsidP="00C32610">
      <w:pPr>
        <w:autoSpaceDE w:val="0"/>
        <w:autoSpaceDN w:val="0"/>
        <w:adjustRightInd w:val="0"/>
        <w:spacing w:after="0" w:line="400" w:lineRule="atLeast"/>
        <w:rPr>
          <w:rFonts w:ascii="Times New Roman" w:hAnsi="Times New Roman" w:cs="Times New Roman"/>
          <w:sz w:val="24"/>
          <w:szCs w:val="24"/>
        </w:rPr>
      </w:pPr>
    </w:p>
    <w:p w14:paraId="1093329E" w14:textId="77777777" w:rsidR="00C32610" w:rsidRPr="00C32610" w:rsidRDefault="00C32610" w:rsidP="00956D4F">
      <w:pPr>
        <w:spacing w:beforeLines="20" w:before="48" w:afterLines="20" w:after="48" w:line="276" w:lineRule="auto"/>
        <w:jc w:val="both"/>
        <w:rPr>
          <w:rFonts w:ascii="Arial" w:hAnsi="Arial" w:cs="Arial"/>
          <w:sz w:val="24"/>
          <w:szCs w:val="24"/>
        </w:rPr>
      </w:pPr>
      <w:r w:rsidRPr="00C32610">
        <w:rPr>
          <w:rFonts w:ascii="Arial" w:hAnsi="Arial" w:cs="Arial"/>
          <w:sz w:val="24"/>
          <w:szCs w:val="24"/>
        </w:rPr>
        <w:t>α = 0.05</w:t>
      </w:r>
    </w:p>
    <w:p w14:paraId="7A0992F7" w14:textId="77777777" w:rsidR="00C32610" w:rsidRPr="00C32610" w:rsidRDefault="00C32610" w:rsidP="00956D4F">
      <w:pPr>
        <w:spacing w:beforeLines="20" w:before="48" w:afterLines="20" w:after="48" w:line="276" w:lineRule="auto"/>
        <w:jc w:val="both"/>
        <w:rPr>
          <w:rFonts w:ascii="Arial" w:hAnsi="Arial" w:cs="Arial"/>
          <w:sz w:val="24"/>
          <w:szCs w:val="24"/>
        </w:rPr>
      </w:pPr>
      <w:r w:rsidRPr="00C32610">
        <w:rPr>
          <w:rFonts w:ascii="Arial" w:hAnsi="Arial" w:cs="Arial"/>
          <w:sz w:val="24"/>
          <w:szCs w:val="24"/>
        </w:rPr>
        <w:t>p = 1</w:t>
      </w:r>
    </w:p>
    <w:p w14:paraId="5C57F714" w14:textId="4C712A3B" w:rsidR="00C32610" w:rsidRPr="00C32610" w:rsidRDefault="008C0E12" w:rsidP="00956D4F">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C32610" w:rsidRPr="00C32610">
        <w:rPr>
          <w:rFonts w:ascii="Arial" w:hAnsi="Arial" w:cs="Arial"/>
          <w:sz w:val="24"/>
          <w:szCs w:val="24"/>
        </w:rPr>
        <w:t>Since, p (1) &gt; α (0.05) we accept H0 at 5% level of significance.</w:t>
      </w:r>
    </w:p>
    <w:p w14:paraId="35AEA317" w14:textId="77777777" w:rsidR="00956D4F" w:rsidRDefault="00C32610" w:rsidP="00956D4F">
      <w:pPr>
        <w:spacing w:beforeLines="20" w:before="48" w:afterLines="20" w:after="48" w:line="276" w:lineRule="auto"/>
        <w:jc w:val="both"/>
        <w:rPr>
          <w:rFonts w:ascii="Arial" w:hAnsi="Arial" w:cs="Arial"/>
          <w:sz w:val="24"/>
          <w:szCs w:val="24"/>
        </w:rPr>
      </w:pPr>
      <w:r w:rsidRPr="00C32610">
        <w:rPr>
          <w:rFonts w:ascii="Arial" w:hAnsi="Arial" w:cs="Arial"/>
          <w:sz w:val="24"/>
          <w:szCs w:val="24"/>
        </w:rPr>
        <w:t>Therefore, we are 95% sure the two samples have come from the same population with respect to their medians.</w:t>
      </w:r>
    </w:p>
    <w:p w14:paraId="07B3879E" w14:textId="029E14AD"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lastRenderedPageBreak/>
        <w:t>Practical No 11</w:t>
      </w:r>
      <w:r w:rsidR="008C0E12">
        <w:rPr>
          <w:rFonts w:ascii="Arial" w:hAnsi="Arial" w:cs="Arial"/>
          <w:sz w:val="24"/>
          <w:szCs w:val="24"/>
        </w:rPr>
        <w:t xml:space="preserve">                            </w:t>
      </w:r>
      <w:r w:rsidR="00505A80">
        <w:rPr>
          <w:rFonts w:ascii="Arial" w:hAnsi="Arial" w:cs="Arial"/>
          <w:sz w:val="24"/>
          <w:szCs w:val="24"/>
        </w:rPr>
        <w:t xml:space="preserve">                                                            </w:t>
      </w:r>
      <w:proofErr w:type="gramStart"/>
      <w:r w:rsidR="008C0E12">
        <w:rPr>
          <w:rFonts w:ascii="Arial" w:hAnsi="Arial" w:cs="Arial"/>
          <w:sz w:val="24"/>
          <w:szCs w:val="24"/>
        </w:rPr>
        <w:t>Date:-</w:t>
      </w:r>
      <w:proofErr w:type="gramEnd"/>
      <w:r w:rsidR="008C0E12">
        <w:rPr>
          <w:rFonts w:ascii="Arial" w:hAnsi="Arial" w:cs="Arial"/>
          <w:sz w:val="24"/>
          <w:szCs w:val="24"/>
        </w:rPr>
        <w:t xml:space="preserve"> </w:t>
      </w:r>
      <w:r w:rsidR="00505A80">
        <w:rPr>
          <w:rFonts w:ascii="Arial" w:hAnsi="Arial" w:cs="Arial"/>
          <w:sz w:val="24"/>
          <w:szCs w:val="24"/>
        </w:rPr>
        <w:t>July/13/2023</w:t>
      </w:r>
    </w:p>
    <w:p w14:paraId="0D667F36"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Use Wilcoxon Matched pair signed rank test to determine the equality of effectiveness of two types of drugs in suppressing pain from following data.</w:t>
      </w:r>
    </w:p>
    <w:tbl>
      <w:tblPr>
        <w:tblStyle w:val="TableGrid"/>
        <w:tblW w:w="0" w:type="auto"/>
        <w:tblLook w:val="04A0" w:firstRow="1" w:lastRow="0" w:firstColumn="1" w:lastColumn="0" w:noHBand="0" w:noVBand="1"/>
      </w:tblPr>
      <w:tblGrid>
        <w:gridCol w:w="1438"/>
        <w:gridCol w:w="1438"/>
        <w:gridCol w:w="1438"/>
        <w:gridCol w:w="1438"/>
        <w:gridCol w:w="1439"/>
        <w:gridCol w:w="1439"/>
      </w:tblGrid>
      <w:tr w:rsidR="0023373E" w:rsidRPr="001F5C21" w14:paraId="0B060D5A" w14:textId="77777777" w:rsidTr="0023373E">
        <w:tc>
          <w:tcPr>
            <w:tcW w:w="1438" w:type="dxa"/>
          </w:tcPr>
          <w:p w14:paraId="302AE0AF"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Patient No.</w:t>
            </w:r>
          </w:p>
        </w:tc>
        <w:tc>
          <w:tcPr>
            <w:tcW w:w="1438" w:type="dxa"/>
          </w:tcPr>
          <w:p w14:paraId="77FA5789"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Drug A</w:t>
            </w:r>
          </w:p>
        </w:tc>
        <w:tc>
          <w:tcPr>
            <w:tcW w:w="1438" w:type="dxa"/>
          </w:tcPr>
          <w:p w14:paraId="59FD2B4A"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Drug B</w:t>
            </w:r>
          </w:p>
        </w:tc>
        <w:tc>
          <w:tcPr>
            <w:tcW w:w="1438" w:type="dxa"/>
          </w:tcPr>
          <w:p w14:paraId="60728DE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Patient No.</w:t>
            </w:r>
          </w:p>
        </w:tc>
        <w:tc>
          <w:tcPr>
            <w:tcW w:w="1439" w:type="dxa"/>
          </w:tcPr>
          <w:p w14:paraId="25BB80F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Drug A</w:t>
            </w:r>
          </w:p>
        </w:tc>
        <w:tc>
          <w:tcPr>
            <w:tcW w:w="1439" w:type="dxa"/>
          </w:tcPr>
          <w:p w14:paraId="25500CC1"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Drug B</w:t>
            </w:r>
          </w:p>
        </w:tc>
      </w:tr>
      <w:tr w:rsidR="0023373E" w:rsidRPr="001F5C21" w14:paraId="0698AED2" w14:textId="77777777" w:rsidTr="0023373E">
        <w:tc>
          <w:tcPr>
            <w:tcW w:w="1438" w:type="dxa"/>
          </w:tcPr>
          <w:p w14:paraId="023AE2E2"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w:t>
            </w:r>
          </w:p>
        </w:tc>
        <w:tc>
          <w:tcPr>
            <w:tcW w:w="1438" w:type="dxa"/>
          </w:tcPr>
          <w:p w14:paraId="281E9985"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6.5</w:t>
            </w:r>
          </w:p>
        </w:tc>
        <w:tc>
          <w:tcPr>
            <w:tcW w:w="1438" w:type="dxa"/>
          </w:tcPr>
          <w:p w14:paraId="38F45D9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3.5</w:t>
            </w:r>
          </w:p>
        </w:tc>
        <w:tc>
          <w:tcPr>
            <w:tcW w:w="1438" w:type="dxa"/>
          </w:tcPr>
          <w:p w14:paraId="11B7EF6F"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11</w:t>
            </w:r>
          </w:p>
        </w:tc>
        <w:tc>
          <w:tcPr>
            <w:tcW w:w="1439" w:type="dxa"/>
          </w:tcPr>
          <w:p w14:paraId="58692CEB"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5.4</w:t>
            </w:r>
          </w:p>
        </w:tc>
        <w:tc>
          <w:tcPr>
            <w:tcW w:w="1439" w:type="dxa"/>
          </w:tcPr>
          <w:p w14:paraId="55ED2B08"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5.5</w:t>
            </w:r>
          </w:p>
        </w:tc>
      </w:tr>
      <w:tr w:rsidR="0023373E" w:rsidRPr="001F5C21" w14:paraId="7D78E6EB" w14:textId="77777777" w:rsidTr="0023373E">
        <w:tc>
          <w:tcPr>
            <w:tcW w:w="1438" w:type="dxa"/>
          </w:tcPr>
          <w:p w14:paraId="2A776AC2"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2</w:t>
            </w:r>
          </w:p>
        </w:tc>
        <w:tc>
          <w:tcPr>
            <w:tcW w:w="1438" w:type="dxa"/>
          </w:tcPr>
          <w:p w14:paraId="42475E5B"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3.7</w:t>
            </w:r>
          </w:p>
        </w:tc>
        <w:tc>
          <w:tcPr>
            <w:tcW w:w="1438" w:type="dxa"/>
          </w:tcPr>
          <w:p w14:paraId="46FBA6A5"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3.7</w:t>
            </w:r>
          </w:p>
        </w:tc>
        <w:tc>
          <w:tcPr>
            <w:tcW w:w="1438" w:type="dxa"/>
          </w:tcPr>
          <w:p w14:paraId="3F34DCC3"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12</w:t>
            </w:r>
          </w:p>
        </w:tc>
        <w:tc>
          <w:tcPr>
            <w:tcW w:w="1439" w:type="dxa"/>
          </w:tcPr>
          <w:p w14:paraId="6A05EFFE"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4.0</w:t>
            </w:r>
          </w:p>
        </w:tc>
        <w:tc>
          <w:tcPr>
            <w:tcW w:w="1439" w:type="dxa"/>
          </w:tcPr>
          <w:p w14:paraId="00D4C43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4.1</w:t>
            </w:r>
          </w:p>
        </w:tc>
      </w:tr>
      <w:tr w:rsidR="0023373E" w:rsidRPr="001F5C21" w14:paraId="0BEC8E5B" w14:textId="77777777" w:rsidTr="0023373E">
        <w:tc>
          <w:tcPr>
            <w:tcW w:w="1438" w:type="dxa"/>
          </w:tcPr>
          <w:p w14:paraId="223FBD42"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w:t>
            </w:r>
          </w:p>
        </w:tc>
        <w:tc>
          <w:tcPr>
            <w:tcW w:w="1438" w:type="dxa"/>
          </w:tcPr>
          <w:p w14:paraId="024C63F9"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3.9</w:t>
            </w:r>
          </w:p>
        </w:tc>
        <w:tc>
          <w:tcPr>
            <w:tcW w:w="1438" w:type="dxa"/>
          </w:tcPr>
          <w:p w14:paraId="47A3F683"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4.7</w:t>
            </w:r>
          </w:p>
        </w:tc>
        <w:tc>
          <w:tcPr>
            <w:tcW w:w="1438" w:type="dxa"/>
          </w:tcPr>
          <w:p w14:paraId="7834DC20"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13</w:t>
            </w:r>
          </w:p>
        </w:tc>
        <w:tc>
          <w:tcPr>
            <w:tcW w:w="1439" w:type="dxa"/>
          </w:tcPr>
          <w:p w14:paraId="1EEDB4FB"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5.7</w:t>
            </w:r>
          </w:p>
        </w:tc>
        <w:tc>
          <w:tcPr>
            <w:tcW w:w="1439" w:type="dxa"/>
          </w:tcPr>
          <w:p w14:paraId="2044D6AE"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4.1</w:t>
            </w:r>
          </w:p>
        </w:tc>
      </w:tr>
      <w:tr w:rsidR="0023373E" w:rsidRPr="001F5C21" w14:paraId="2C2F8313" w14:textId="77777777" w:rsidTr="0023373E">
        <w:tc>
          <w:tcPr>
            <w:tcW w:w="1438" w:type="dxa"/>
          </w:tcPr>
          <w:p w14:paraId="0D1DF4EE"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w:t>
            </w:r>
          </w:p>
        </w:tc>
        <w:tc>
          <w:tcPr>
            <w:tcW w:w="1438" w:type="dxa"/>
          </w:tcPr>
          <w:p w14:paraId="514A06F5"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6.7</w:t>
            </w:r>
          </w:p>
        </w:tc>
        <w:tc>
          <w:tcPr>
            <w:tcW w:w="1438" w:type="dxa"/>
          </w:tcPr>
          <w:p w14:paraId="1FF9BD32"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5.0</w:t>
            </w:r>
          </w:p>
        </w:tc>
        <w:tc>
          <w:tcPr>
            <w:tcW w:w="1438" w:type="dxa"/>
          </w:tcPr>
          <w:p w14:paraId="4ADBF8F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14</w:t>
            </w:r>
          </w:p>
        </w:tc>
        <w:tc>
          <w:tcPr>
            <w:tcW w:w="1439" w:type="dxa"/>
          </w:tcPr>
          <w:p w14:paraId="73EBC2DF"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3.9</w:t>
            </w:r>
          </w:p>
        </w:tc>
        <w:tc>
          <w:tcPr>
            <w:tcW w:w="1439" w:type="dxa"/>
          </w:tcPr>
          <w:p w14:paraId="369FD15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4.2</w:t>
            </w:r>
          </w:p>
        </w:tc>
      </w:tr>
      <w:tr w:rsidR="0023373E" w:rsidRPr="001F5C21" w14:paraId="6914CD82" w14:textId="77777777" w:rsidTr="0023373E">
        <w:tc>
          <w:tcPr>
            <w:tcW w:w="1438" w:type="dxa"/>
          </w:tcPr>
          <w:p w14:paraId="35C442C6"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w:t>
            </w:r>
          </w:p>
        </w:tc>
        <w:tc>
          <w:tcPr>
            <w:tcW w:w="1438" w:type="dxa"/>
          </w:tcPr>
          <w:p w14:paraId="45427BB9"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6.2</w:t>
            </w:r>
          </w:p>
        </w:tc>
        <w:tc>
          <w:tcPr>
            <w:tcW w:w="1438" w:type="dxa"/>
          </w:tcPr>
          <w:p w14:paraId="22914139"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5.6</w:t>
            </w:r>
          </w:p>
        </w:tc>
        <w:tc>
          <w:tcPr>
            <w:tcW w:w="1438" w:type="dxa"/>
          </w:tcPr>
          <w:p w14:paraId="397FF974"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15</w:t>
            </w:r>
          </w:p>
        </w:tc>
        <w:tc>
          <w:tcPr>
            <w:tcW w:w="1439" w:type="dxa"/>
          </w:tcPr>
          <w:p w14:paraId="7D91B77F"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3.6</w:t>
            </w:r>
          </w:p>
        </w:tc>
        <w:tc>
          <w:tcPr>
            <w:tcW w:w="1439" w:type="dxa"/>
          </w:tcPr>
          <w:p w14:paraId="5A39739A"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3.7</w:t>
            </w:r>
          </w:p>
        </w:tc>
      </w:tr>
      <w:tr w:rsidR="0023373E" w:rsidRPr="001F5C21" w14:paraId="3421F185" w14:textId="77777777" w:rsidTr="0023373E">
        <w:tc>
          <w:tcPr>
            <w:tcW w:w="1438" w:type="dxa"/>
          </w:tcPr>
          <w:p w14:paraId="5E1CEA03"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6</w:t>
            </w:r>
          </w:p>
        </w:tc>
        <w:tc>
          <w:tcPr>
            <w:tcW w:w="1438" w:type="dxa"/>
          </w:tcPr>
          <w:p w14:paraId="164A639D"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6.7</w:t>
            </w:r>
          </w:p>
        </w:tc>
        <w:tc>
          <w:tcPr>
            <w:tcW w:w="1438" w:type="dxa"/>
          </w:tcPr>
          <w:p w14:paraId="3EDC2E70"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4.3</w:t>
            </w:r>
          </w:p>
        </w:tc>
        <w:tc>
          <w:tcPr>
            <w:tcW w:w="1438" w:type="dxa"/>
          </w:tcPr>
          <w:p w14:paraId="1FEE6591"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16</w:t>
            </w:r>
          </w:p>
        </w:tc>
        <w:tc>
          <w:tcPr>
            <w:tcW w:w="1439" w:type="dxa"/>
          </w:tcPr>
          <w:p w14:paraId="17BB2E37"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4.9</w:t>
            </w:r>
          </w:p>
        </w:tc>
        <w:tc>
          <w:tcPr>
            <w:tcW w:w="1439" w:type="dxa"/>
          </w:tcPr>
          <w:p w14:paraId="02E8B2D9"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4.1</w:t>
            </w:r>
          </w:p>
        </w:tc>
      </w:tr>
      <w:tr w:rsidR="0023373E" w:rsidRPr="001F5C21" w14:paraId="3C1E7A8E" w14:textId="77777777" w:rsidTr="0023373E">
        <w:tc>
          <w:tcPr>
            <w:tcW w:w="1438" w:type="dxa"/>
          </w:tcPr>
          <w:p w14:paraId="153B4820"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7</w:t>
            </w:r>
          </w:p>
        </w:tc>
        <w:tc>
          <w:tcPr>
            <w:tcW w:w="1438" w:type="dxa"/>
          </w:tcPr>
          <w:p w14:paraId="1E4A9EB6"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6.1</w:t>
            </w:r>
          </w:p>
        </w:tc>
        <w:tc>
          <w:tcPr>
            <w:tcW w:w="1438" w:type="dxa"/>
          </w:tcPr>
          <w:p w14:paraId="2FB7709A"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5.4</w:t>
            </w:r>
          </w:p>
        </w:tc>
        <w:tc>
          <w:tcPr>
            <w:tcW w:w="1438" w:type="dxa"/>
          </w:tcPr>
          <w:p w14:paraId="2B679E89"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17</w:t>
            </w:r>
          </w:p>
        </w:tc>
        <w:tc>
          <w:tcPr>
            <w:tcW w:w="1439" w:type="dxa"/>
          </w:tcPr>
          <w:p w14:paraId="4139B866"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3.9</w:t>
            </w:r>
          </w:p>
        </w:tc>
        <w:tc>
          <w:tcPr>
            <w:tcW w:w="1439" w:type="dxa"/>
          </w:tcPr>
          <w:p w14:paraId="5E63F798"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5.4</w:t>
            </w:r>
          </w:p>
        </w:tc>
      </w:tr>
      <w:tr w:rsidR="0023373E" w:rsidRPr="001F5C21" w14:paraId="6B424756" w14:textId="77777777" w:rsidTr="0023373E">
        <w:tc>
          <w:tcPr>
            <w:tcW w:w="1438" w:type="dxa"/>
          </w:tcPr>
          <w:p w14:paraId="7850687B"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8</w:t>
            </w:r>
          </w:p>
        </w:tc>
        <w:tc>
          <w:tcPr>
            <w:tcW w:w="1438" w:type="dxa"/>
          </w:tcPr>
          <w:p w14:paraId="3FC54127"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4.3</w:t>
            </w:r>
          </w:p>
        </w:tc>
        <w:tc>
          <w:tcPr>
            <w:tcW w:w="1438" w:type="dxa"/>
          </w:tcPr>
          <w:p w14:paraId="0D61426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5.8</w:t>
            </w:r>
          </w:p>
        </w:tc>
        <w:tc>
          <w:tcPr>
            <w:tcW w:w="1438" w:type="dxa"/>
          </w:tcPr>
          <w:p w14:paraId="673DE720"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18</w:t>
            </w:r>
          </w:p>
        </w:tc>
        <w:tc>
          <w:tcPr>
            <w:tcW w:w="1439" w:type="dxa"/>
          </w:tcPr>
          <w:p w14:paraId="4CD891D0"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5.8</w:t>
            </w:r>
          </w:p>
        </w:tc>
        <w:tc>
          <w:tcPr>
            <w:tcW w:w="1439" w:type="dxa"/>
          </w:tcPr>
          <w:p w14:paraId="2B5EB493"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3.7</w:t>
            </w:r>
          </w:p>
        </w:tc>
      </w:tr>
      <w:tr w:rsidR="0023373E" w:rsidRPr="001F5C21" w14:paraId="6D416D26" w14:textId="77777777" w:rsidTr="0023373E">
        <w:tc>
          <w:tcPr>
            <w:tcW w:w="1438" w:type="dxa"/>
          </w:tcPr>
          <w:p w14:paraId="68B7A992"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9</w:t>
            </w:r>
          </w:p>
        </w:tc>
        <w:tc>
          <w:tcPr>
            <w:tcW w:w="1438" w:type="dxa"/>
          </w:tcPr>
          <w:p w14:paraId="68F145A4"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5.5</w:t>
            </w:r>
          </w:p>
        </w:tc>
        <w:tc>
          <w:tcPr>
            <w:tcW w:w="1438" w:type="dxa"/>
          </w:tcPr>
          <w:p w14:paraId="0B098B3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4.3</w:t>
            </w:r>
          </w:p>
        </w:tc>
        <w:tc>
          <w:tcPr>
            <w:tcW w:w="1438" w:type="dxa"/>
          </w:tcPr>
          <w:p w14:paraId="082F2A6F"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19</w:t>
            </w:r>
          </w:p>
        </w:tc>
        <w:tc>
          <w:tcPr>
            <w:tcW w:w="1439" w:type="dxa"/>
          </w:tcPr>
          <w:p w14:paraId="147B8931"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4.9</w:t>
            </w:r>
          </w:p>
        </w:tc>
        <w:tc>
          <w:tcPr>
            <w:tcW w:w="1439" w:type="dxa"/>
          </w:tcPr>
          <w:p w14:paraId="624ADE5C"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4.1</w:t>
            </w:r>
          </w:p>
        </w:tc>
      </w:tr>
      <w:tr w:rsidR="0023373E" w:rsidRPr="001F5C21" w14:paraId="01A8BC19" w14:textId="77777777" w:rsidTr="0023373E">
        <w:tc>
          <w:tcPr>
            <w:tcW w:w="1438" w:type="dxa"/>
          </w:tcPr>
          <w:p w14:paraId="02054312"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10</w:t>
            </w:r>
          </w:p>
        </w:tc>
        <w:tc>
          <w:tcPr>
            <w:tcW w:w="1438" w:type="dxa"/>
          </w:tcPr>
          <w:p w14:paraId="1EEAAB2F"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6.8</w:t>
            </w:r>
          </w:p>
        </w:tc>
        <w:tc>
          <w:tcPr>
            <w:tcW w:w="1438" w:type="dxa"/>
          </w:tcPr>
          <w:p w14:paraId="2BB5F2E9"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4.3</w:t>
            </w:r>
          </w:p>
        </w:tc>
        <w:tc>
          <w:tcPr>
            <w:tcW w:w="1438" w:type="dxa"/>
          </w:tcPr>
          <w:p w14:paraId="7E348E09"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20</w:t>
            </w:r>
          </w:p>
        </w:tc>
        <w:tc>
          <w:tcPr>
            <w:tcW w:w="1439" w:type="dxa"/>
          </w:tcPr>
          <w:p w14:paraId="4139F4B8"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4.9</w:t>
            </w:r>
          </w:p>
        </w:tc>
        <w:tc>
          <w:tcPr>
            <w:tcW w:w="1439" w:type="dxa"/>
          </w:tcPr>
          <w:p w14:paraId="676DFDA6" w14:textId="77777777" w:rsidR="0023373E" w:rsidRPr="001F5C21" w:rsidRDefault="0023373E" w:rsidP="00AD19CF">
            <w:pPr>
              <w:spacing w:beforeLines="20" w:before="48" w:afterLines="20" w:after="48" w:line="276" w:lineRule="auto"/>
              <w:jc w:val="both"/>
              <w:rPr>
                <w:rFonts w:ascii="Arial" w:hAnsi="Arial" w:cs="Arial"/>
                <w:sz w:val="24"/>
                <w:szCs w:val="24"/>
              </w:rPr>
            </w:pPr>
            <w:r w:rsidRPr="001F5C21">
              <w:rPr>
                <w:rFonts w:ascii="Arial" w:hAnsi="Arial" w:cs="Arial"/>
                <w:sz w:val="24"/>
                <w:szCs w:val="24"/>
              </w:rPr>
              <w:t>4.1</w:t>
            </w:r>
          </w:p>
        </w:tc>
      </w:tr>
    </w:tbl>
    <w:p w14:paraId="4144C90C" w14:textId="77777777" w:rsidR="0023373E" w:rsidRPr="001F5C21" w:rsidRDefault="0023373E" w:rsidP="00AD19CF">
      <w:pPr>
        <w:spacing w:beforeLines="20" w:before="48" w:afterLines="20" w:after="48" w:line="276" w:lineRule="auto"/>
        <w:jc w:val="both"/>
        <w:rPr>
          <w:rFonts w:ascii="Arial" w:hAnsi="Arial" w:cs="Arial"/>
          <w:sz w:val="24"/>
          <w:szCs w:val="24"/>
        </w:rPr>
      </w:pPr>
    </w:p>
    <w:p w14:paraId="06E1B385" w14:textId="527674A4" w:rsidR="0023373E" w:rsidRPr="001F5C21" w:rsidRDefault="008C0E12" w:rsidP="00AD19CF">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23373E" w:rsidRPr="001F5C21">
        <w:rPr>
          <w:rFonts w:ascii="Arial" w:hAnsi="Arial" w:cs="Arial"/>
          <w:sz w:val="24"/>
          <w:szCs w:val="24"/>
        </w:rPr>
        <w:t>Solution:</w:t>
      </w:r>
    </w:p>
    <w:p w14:paraId="1BB0B250" w14:textId="49A8C064" w:rsidR="0023373E" w:rsidRPr="008C0E12" w:rsidRDefault="0023373E"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Null hypothesis: H0: Md1 = Md2 (The effectiveness of two types of drugs in suppressing pain is equal.)</w:t>
      </w:r>
    </w:p>
    <w:p w14:paraId="64B554FE" w14:textId="25FF953B" w:rsidR="0023373E" w:rsidRPr="008C0E12" w:rsidRDefault="0023373E"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Alternate hypothesis: H1: Md1 ≠ Md2 (The effectiveness of two types of drugs in suppressing pain is not equal.)</w:t>
      </w:r>
    </w:p>
    <w:p w14:paraId="1B8A7B61" w14:textId="77777777" w:rsidR="00150FC3" w:rsidRPr="00150FC3" w:rsidRDefault="00150FC3" w:rsidP="00150FC3">
      <w:pPr>
        <w:autoSpaceDE w:val="0"/>
        <w:autoSpaceDN w:val="0"/>
        <w:adjustRightInd w:val="0"/>
        <w:spacing w:after="0" w:line="240" w:lineRule="auto"/>
        <w:rPr>
          <w:rFonts w:ascii="Times New Roman" w:hAnsi="Times New Roman" w:cs="Times New Roman"/>
          <w:sz w:val="24"/>
          <w:szCs w:val="24"/>
        </w:rPr>
      </w:pPr>
    </w:p>
    <w:tbl>
      <w:tblPr>
        <w:tblW w:w="9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21"/>
        <w:gridCol w:w="1024"/>
        <w:gridCol w:w="1024"/>
        <w:gridCol w:w="1444"/>
        <w:gridCol w:w="1071"/>
        <w:gridCol w:w="1102"/>
        <w:gridCol w:w="1025"/>
        <w:gridCol w:w="1444"/>
        <w:gridCol w:w="1025"/>
      </w:tblGrid>
      <w:tr w:rsidR="00150FC3" w:rsidRPr="00150FC3" w14:paraId="2022A14B" w14:textId="77777777">
        <w:trPr>
          <w:cantSplit/>
        </w:trPr>
        <w:tc>
          <w:tcPr>
            <w:tcW w:w="9975" w:type="dxa"/>
            <w:gridSpan w:val="9"/>
            <w:tcBorders>
              <w:top w:val="nil"/>
              <w:left w:val="nil"/>
              <w:bottom w:val="nil"/>
              <w:right w:val="nil"/>
            </w:tcBorders>
            <w:shd w:val="clear" w:color="auto" w:fill="FFFFFF"/>
          </w:tcPr>
          <w:p w14:paraId="2AABE951"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b/>
                <w:bCs/>
                <w:color w:val="000000"/>
                <w:sz w:val="18"/>
                <w:szCs w:val="18"/>
              </w:rPr>
              <w:t>Descriptive Statistics</w:t>
            </w:r>
          </w:p>
        </w:tc>
      </w:tr>
      <w:tr w:rsidR="00150FC3" w:rsidRPr="00150FC3" w14:paraId="4C4C3D0F" w14:textId="77777777">
        <w:trPr>
          <w:cantSplit/>
        </w:trPr>
        <w:tc>
          <w:tcPr>
            <w:tcW w:w="822" w:type="dxa"/>
            <w:vMerge w:val="restart"/>
            <w:tcBorders>
              <w:top w:val="single" w:sz="16" w:space="0" w:color="000000"/>
              <w:left w:val="single" w:sz="16" w:space="0" w:color="000000"/>
              <w:bottom w:val="nil"/>
              <w:right w:val="single" w:sz="16" w:space="0" w:color="000000"/>
            </w:tcBorders>
            <w:shd w:val="clear" w:color="auto" w:fill="FFFFFF"/>
          </w:tcPr>
          <w:p w14:paraId="6B927E0E"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p>
        </w:tc>
        <w:tc>
          <w:tcPr>
            <w:tcW w:w="1024" w:type="dxa"/>
            <w:vMerge w:val="restart"/>
            <w:tcBorders>
              <w:top w:val="single" w:sz="16" w:space="0" w:color="000000"/>
              <w:left w:val="single" w:sz="16" w:space="0" w:color="000000"/>
            </w:tcBorders>
            <w:shd w:val="clear" w:color="auto" w:fill="FFFFFF"/>
          </w:tcPr>
          <w:p w14:paraId="6DFAC7AF"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N</w:t>
            </w:r>
          </w:p>
        </w:tc>
        <w:tc>
          <w:tcPr>
            <w:tcW w:w="1024" w:type="dxa"/>
            <w:vMerge w:val="restart"/>
            <w:tcBorders>
              <w:top w:val="single" w:sz="16" w:space="0" w:color="000000"/>
            </w:tcBorders>
            <w:shd w:val="clear" w:color="auto" w:fill="FFFFFF"/>
          </w:tcPr>
          <w:p w14:paraId="48CB744B"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Mean</w:t>
            </w:r>
          </w:p>
        </w:tc>
        <w:tc>
          <w:tcPr>
            <w:tcW w:w="1443" w:type="dxa"/>
            <w:vMerge w:val="restart"/>
            <w:tcBorders>
              <w:top w:val="single" w:sz="16" w:space="0" w:color="000000"/>
            </w:tcBorders>
            <w:shd w:val="clear" w:color="auto" w:fill="FFFFFF"/>
          </w:tcPr>
          <w:p w14:paraId="4039347E"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Std. Deviation</w:t>
            </w:r>
          </w:p>
        </w:tc>
        <w:tc>
          <w:tcPr>
            <w:tcW w:w="1070" w:type="dxa"/>
            <w:vMerge w:val="restart"/>
            <w:tcBorders>
              <w:top w:val="single" w:sz="16" w:space="0" w:color="000000"/>
            </w:tcBorders>
            <w:shd w:val="clear" w:color="auto" w:fill="FFFFFF"/>
          </w:tcPr>
          <w:p w14:paraId="6D9F980B"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Minimum</w:t>
            </w:r>
          </w:p>
        </w:tc>
        <w:tc>
          <w:tcPr>
            <w:tcW w:w="1101" w:type="dxa"/>
            <w:vMerge w:val="restart"/>
            <w:tcBorders>
              <w:top w:val="single" w:sz="16" w:space="0" w:color="000000"/>
            </w:tcBorders>
            <w:shd w:val="clear" w:color="auto" w:fill="FFFFFF"/>
          </w:tcPr>
          <w:p w14:paraId="1E98C8C5"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Maximum</w:t>
            </w:r>
          </w:p>
        </w:tc>
        <w:tc>
          <w:tcPr>
            <w:tcW w:w="3491" w:type="dxa"/>
            <w:gridSpan w:val="3"/>
            <w:tcBorders>
              <w:top w:val="single" w:sz="16" w:space="0" w:color="000000"/>
            </w:tcBorders>
            <w:shd w:val="clear" w:color="auto" w:fill="FFFFFF"/>
          </w:tcPr>
          <w:p w14:paraId="665B0142"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Percentiles</w:t>
            </w:r>
          </w:p>
        </w:tc>
      </w:tr>
      <w:tr w:rsidR="00150FC3" w:rsidRPr="00150FC3" w14:paraId="39AEF183" w14:textId="77777777">
        <w:trPr>
          <w:cantSplit/>
        </w:trPr>
        <w:tc>
          <w:tcPr>
            <w:tcW w:w="822" w:type="dxa"/>
            <w:vMerge/>
            <w:tcBorders>
              <w:top w:val="single" w:sz="16" w:space="0" w:color="000000"/>
              <w:left w:val="single" w:sz="16" w:space="0" w:color="000000"/>
              <w:bottom w:val="nil"/>
              <w:right w:val="single" w:sz="16" w:space="0" w:color="000000"/>
            </w:tcBorders>
            <w:shd w:val="clear" w:color="auto" w:fill="FFFFFF"/>
          </w:tcPr>
          <w:p w14:paraId="23CF3A7F" w14:textId="77777777" w:rsidR="00150FC3" w:rsidRPr="00150FC3" w:rsidRDefault="00150FC3" w:rsidP="00150FC3">
            <w:pPr>
              <w:autoSpaceDE w:val="0"/>
              <w:autoSpaceDN w:val="0"/>
              <w:adjustRightInd w:val="0"/>
              <w:spacing w:after="0" w:line="240" w:lineRule="auto"/>
              <w:rPr>
                <w:rFonts w:ascii="Arial" w:hAnsi="Arial" w:cs="Arial"/>
                <w:color w:val="000000"/>
                <w:sz w:val="18"/>
                <w:szCs w:val="18"/>
              </w:rPr>
            </w:pPr>
          </w:p>
        </w:tc>
        <w:tc>
          <w:tcPr>
            <w:tcW w:w="1024" w:type="dxa"/>
            <w:vMerge/>
            <w:tcBorders>
              <w:top w:val="single" w:sz="16" w:space="0" w:color="000000"/>
              <w:left w:val="single" w:sz="16" w:space="0" w:color="000000"/>
            </w:tcBorders>
            <w:shd w:val="clear" w:color="auto" w:fill="FFFFFF"/>
          </w:tcPr>
          <w:p w14:paraId="6003F001" w14:textId="77777777" w:rsidR="00150FC3" w:rsidRPr="00150FC3" w:rsidRDefault="00150FC3" w:rsidP="00150FC3">
            <w:pPr>
              <w:autoSpaceDE w:val="0"/>
              <w:autoSpaceDN w:val="0"/>
              <w:adjustRightInd w:val="0"/>
              <w:spacing w:after="0" w:line="240" w:lineRule="auto"/>
              <w:rPr>
                <w:rFonts w:ascii="Arial" w:hAnsi="Arial" w:cs="Arial"/>
                <w:color w:val="000000"/>
                <w:sz w:val="18"/>
                <w:szCs w:val="18"/>
              </w:rPr>
            </w:pPr>
          </w:p>
        </w:tc>
        <w:tc>
          <w:tcPr>
            <w:tcW w:w="1024" w:type="dxa"/>
            <w:vMerge/>
            <w:tcBorders>
              <w:top w:val="single" w:sz="16" w:space="0" w:color="000000"/>
            </w:tcBorders>
            <w:shd w:val="clear" w:color="auto" w:fill="FFFFFF"/>
          </w:tcPr>
          <w:p w14:paraId="121B3659" w14:textId="77777777" w:rsidR="00150FC3" w:rsidRPr="00150FC3" w:rsidRDefault="00150FC3" w:rsidP="00150FC3">
            <w:pPr>
              <w:autoSpaceDE w:val="0"/>
              <w:autoSpaceDN w:val="0"/>
              <w:adjustRightInd w:val="0"/>
              <w:spacing w:after="0" w:line="240" w:lineRule="auto"/>
              <w:rPr>
                <w:rFonts w:ascii="Arial" w:hAnsi="Arial" w:cs="Arial"/>
                <w:color w:val="000000"/>
                <w:sz w:val="18"/>
                <w:szCs w:val="18"/>
              </w:rPr>
            </w:pPr>
          </w:p>
        </w:tc>
        <w:tc>
          <w:tcPr>
            <w:tcW w:w="1443" w:type="dxa"/>
            <w:vMerge/>
            <w:tcBorders>
              <w:top w:val="single" w:sz="16" w:space="0" w:color="000000"/>
            </w:tcBorders>
            <w:shd w:val="clear" w:color="auto" w:fill="FFFFFF"/>
          </w:tcPr>
          <w:p w14:paraId="3900C1F5" w14:textId="77777777" w:rsidR="00150FC3" w:rsidRPr="00150FC3" w:rsidRDefault="00150FC3" w:rsidP="00150FC3">
            <w:pPr>
              <w:autoSpaceDE w:val="0"/>
              <w:autoSpaceDN w:val="0"/>
              <w:adjustRightInd w:val="0"/>
              <w:spacing w:after="0" w:line="240" w:lineRule="auto"/>
              <w:rPr>
                <w:rFonts w:ascii="Arial" w:hAnsi="Arial" w:cs="Arial"/>
                <w:color w:val="000000"/>
                <w:sz w:val="18"/>
                <w:szCs w:val="18"/>
              </w:rPr>
            </w:pPr>
          </w:p>
        </w:tc>
        <w:tc>
          <w:tcPr>
            <w:tcW w:w="1070" w:type="dxa"/>
            <w:vMerge/>
            <w:tcBorders>
              <w:top w:val="single" w:sz="16" w:space="0" w:color="000000"/>
            </w:tcBorders>
            <w:shd w:val="clear" w:color="auto" w:fill="FFFFFF"/>
          </w:tcPr>
          <w:p w14:paraId="6D1DB4BC" w14:textId="77777777" w:rsidR="00150FC3" w:rsidRPr="00150FC3" w:rsidRDefault="00150FC3" w:rsidP="00150FC3">
            <w:pPr>
              <w:autoSpaceDE w:val="0"/>
              <w:autoSpaceDN w:val="0"/>
              <w:adjustRightInd w:val="0"/>
              <w:spacing w:after="0" w:line="240" w:lineRule="auto"/>
              <w:rPr>
                <w:rFonts w:ascii="Arial" w:hAnsi="Arial" w:cs="Arial"/>
                <w:color w:val="000000"/>
                <w:sz w:val="18"/>
                <w:szCs w:val="18"/>
              </w:rPr>
            </w:pPr>
          </w:p>
        </w:tc>
        <w:tc>
          <w:tcPr>
            <w:tcW w:w="1101" w:type="dxa"/>
            <w:vMerge/>
            <w:tcBorders>
              <w:top w:val="single" w:sz="16" w:space="0" w:color="000000"/>
            </w:tcBorders>
            <w:shd w:val="clear" w:color="auto" w:fill="FFFFFF"/>
          </w:tcPr>
          <w:p w14:paraId="27AB7D3F" w14:textId="77777777" w:rsidR="00150FC3" w:rsidRPr="00150FC3" w:rsidRDefault="00150FC3" w:rsidP="00150FC3">
            <w:pPr>
              <w:autoSpaceDE w:val="0"/>
              <w:autoSpaceDN w:val="0"/>
              <w:adjustRightInd w:val="0"/>
              <w:spacing w:after="0" w:line="240" w:lineRule="auto"/>
              <w:rPr>
                <w:rFonts w:ascii="Arial" w:hAnsi="Arial" w:cs="Arial"/>
                <w:color w:val="000000"/>
                <w:sz w:val="18"/>
                <w:szCs w:val="18"/>
              </w:rPr>
            </w:pPr>
          </w:p>
        </w:tc>
        <w:tc>
          <w:tcPr>
            <w:tcW w:w="1024" w:type="dxa"/>
            <w:tcBorders>
              <w:bottom w:val="single" w:sz="16" w:space="0" w:color="000000"/>
            </w:tcBorders>
            <w:shd w:val="clear" w:color="auto" w:fill="FFFFFF"/>
          </w:tcPr>
          <w:p w14:paraId="78F0918E"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25th</w:t>
            </w:r>
          </w:p>
        </w:tc>
        <w:tc>
          <w:tcPr>
            <w:tcW w:w="1443" w:type="dxa"/>
            <w:tcBorders>
              <w:bottom w:val="single" w:sz="16" w:space="0" w:color="000000"/>
            </w:tcBorders>
            <w:shd w:val="clear" w:color="auto" w:fill="FFFFFF"/>
          </w:tcPr>
          <w:p w14:paraId="400CF337"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50th (Median)</w:t>
            </w:r>
          </w:p>
        </w:tc>
        <w:tc>
          <w:tcPr>
            <w:tcW w:w="1024" w:type="dxa"/>
            <w:tcBorders>
              <w:bottom w:val="single" w:sz="16" w:space="0" w:color="000000"/>
              <w:right w:val="single" w:sz="16" w:space="0" w:color="000000"/>
            </w:tcBorders>
            <w:shd w:val="clear" w:color="auto" w:fill="FFFFFF"/>
          </w:tcPr>
          <w:p w14:paraId="4BDB5DEC"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75th</w:t>
            </w:r>
          </w:p>
        </w:tc>
      </w:tr>
      <w:tr w:rsidR="00150FC3" w:rsidRPr="00150FC3" w14:paraId="58B9B3B5" w14:textId="77777777">
        <w:trPr>
          <w:cantSplit/>
        </w:trPr>
        <w:tc>
          <w:tcPr>
            <w:tcW w:w="822" w:type="dxa"/>
            <w:tcBorders>
              <w:top w:val="single" w:sz="16" w:space="0" w:color="000000"/>
              <w:left w:val="single" w:sz="16" w:space="0" w:color="000000"/>
              <w:bottom w:val="nil"/>
              <w:right w:val="single" w:sz="16" w:space="0" w:color="000000"/>
            </w:tcBorders>
            <w:shd w:val="clear" w:color="auto" w:fill="FFFFFF"/>
            <w:vAlign w:val="center"/>
          </w:tcPr>
          <w:p w14:paraId="07741313"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proofErr w:type="spellStart"/>
            <w:r w:rsidRPr="00150FC3">
              <w:rPr>
                <w:rFonts w:ascii="Arial" w:hAnsi="Arial" w:cs="Arial"/>
                <w:color w:val="000000"/>
                <w:sz w:val="18"/>
                <w:szCs w:val="18"/>
              </w:rPr>
              <w:t>DrugA</w:t>
            </w:r>
            <w:proofErr w:type="spellEnd"/>
          </w:p>
        </w:tc>
        <w:tc>
          <w:tcPr>
            <w:tcW w:w="1024" w:type="dxa"/>
            <w:tcBorders>
              <w:top w:val="single" w:sz="16" w:space="0" w:color="000000"/>
              <w:left w:val="single" w:sz="16" w:space="0" w:color="000000"/>
              <w:bottom w:val="nil"/>
            </w:tcBorders>
            <w:shd w:val="clear" w:color="auto" w:fill="FFFFFF"/>
            <w:vAlign w:val="center"/>
          </w:tcPr>
          <w:p w14:paraId="0B0C6346"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20</w:t>
            </w:r>
          </w:p>
        </w:tc>
        <w:tc>
          <w:tcPr>
            <w:tcW w:w="1024" w:type="dxa"/>
            <w:tcBorders>
              <w:top w:val="single" w:sz="16" w:space="0" w:color="000000"/>
              <w:bottom w:val="nil"/>
            </w:tcBorders>
            <w:shd w:val="clear" w:color="auto" w:fill="FFFFFF"/>
            <w:vAlign w:val="center"/>
          </w:tcPr>
          <w:p w14:paraId="75491DB6"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5.170</w:t>
            </w:r>
          </w:p>
        </w:tc>
        <w:tc>
          <w:tcPr>
            <w:tcW w:w="1443" w:type="dxa"/>
            <w:tcBorders>
              <w:top w:val="single" w:sz="16" w:space="0" w:color="000000"/>
              <w:bottom w:val="nil"/>
            </w:tcBorders>
            <w:shd w:val="clear" w:color="auto" w:fill="FFFFFF"/>
            <w:vAlign w:val="center"/>
          </w:tcPr>
          <w:p w14:paraId="1105D28B"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1.1164</w:t>
            </w:r>
          </w:p>
        </w:tc>
        <w:tc>
          <w:tcPr>
            <w:tcW w:w="1070" w:type="dxa"/>
            <w:tcBorders>
              <w:top w:val="single" w:sz="16" w:space="0" w:color="000000"/>
              <w:bottom w:val="nil"/>
            </w:tcBorders>
            <w:shd w:val="clear" w:color="auto" w:fill="FFFFFF"/>
            <w:vAlign w:val="center"/>
          </w:tcPr>
          <w:p w14:paraId="276AE90D"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3.6</w:t>
            </w:r>
          </w:p>
        </w:tc>
        <w:tc>
          <w:tcPr>
            <w:tcW w:w="1101" w:type="dxa"/>
            <w:tcBorders>
              <w:top w:val="single" w:sz="16" w:space="0" w:color="000000"/>
              <w:bottom w:val="nil"/>
            </w:tcBorders>
            <w:shd w:val="clear" w:color="auto" w:fill="FFFFFF"/>
            <w:vAlign w:val="center"/>
          </w:tcPr>
          <w:p w14:paraId="4B7B674C"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6.8</w:t>
            </w:r>
          </w:p>
        </w:tc>
        <w:tc>
          <w:tcPr>
            <w:tcW w:w="1024" w:type="dxa"/>
            <w:tcBorders>
              <w:top w:val="single" w:sz="16" w:space="0" w:color="000000"/>
              <w:bottom w:val="nil"/>
            </w:tcBorders>
            <w:shd w:val="clear" w:color="auto" w:fill="FFFFFF"/>
            <w:vAlign w:val="center"/>
          </w:tcPr>
          <w:p w14:paraId="5836A4B3"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3.925</w:t>
            </w:r>
          </w:p>
        </w:tc>
        <w:tc>
          <w:tcPr>
            <w:tcW w:w="1443" w:type="dxa"/>
            <w:tcBorders>
              <w:top w:val="single" w:sz="16" w:space="0" w:color="000000"/>
              <w:bottom w:val="nil"/>
            </w:tcBorders>
            <w:shd w:val="clear" w:color="auto" w:fill="FFFFFF"/>
            <w:vAlign w:val="center"/>
          </w:tcPr>
          <w:p w14:paraId="43595BEA"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5.150</w:t>
            </w:r>
          </w:p>
        </w:tc>
        <w:tc>
          <w:tcPr>
            <w:tcW w:w="1024" w:type="dxa"/>
            <w:tcBorders>
              <w:top w:val="single" w:sz="16" w:space="0" w:color="000000"/>
              <w:bottom w:val="nil"/>
              <w:right w:val="single" w:sz="16" w:space="0" w:color="000000"/>
            </w:tcBorders>
            <w:shd w:val="clear" w:color="auto" w:fill="FFFFFF"/>
            <w:vAlign w:val="center"/>
          </w:tcPr>
          <w:p w14:paraId="562807A2"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6.175</w:t>
            </w:r>
          </w:p>
        </w:tc>
      </w:tr>
      <w:tr w:rsidR="00150FC3" w:rsidRPr="00150FC3" w14:paraId="5FF5A454" w14:textId="77777777">
        <w:trPr>
          <w:cantSplit/>
        </w:trPr>
        <w:tc>
          <w:tcPr>
            <w:tcW w:w="822" w:type="dxa"/>
            <w:tcBorders>
              <w:top w:val="nil"/>
              <w:left w:val="single" w:sz="16" w:space="0" w:color="000000"/>
              <w:bottom w:val="single" w:sz="16" w:space="0" w:color="000000"/>
              <w:right w:val="single" w:sz="16" w:space="0" w:color="000000"/>
            </w:tcBorders>
            <w:shd w:val="clear" w:color="auto" w:fill="FFFFFF"/>
            <w:vAlign w:val="center"/>
          </w:tcPr>
          <w:p w14:paraId="67300922"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proofErr w:type="spellStart"/>
            <w:r w:rsidRPr="00150FC3">
              <w:rPr>
                <w:rFonts w:ascii="Arial" w:hAnsi="Arial" w:cs="Arial"/>
                <w:color w:val="000000"/>
                <w:sz w:val="18"/>
                <w:szCs w:val="18"/>
              </w:rPr>
              <w:t>DrugB</w:t>
            </w:r>
            <w:proofErr w:type="spellEnd"/>
          </w:p>
        </w:tc>
        <w:tc>
          <w:tcPr>
            <w:tcW w:w="1024" w:type="dxa"/>
            <w:tcBorders>
              <w:top w:val="nil"/>
              <w:left w:val="single" w:sz="16" w:space="0" w:color="000000"/>
              <w:bottom w:val="single" w:sz="16" w:space="0" w:color="000000"/>
            </w:tcBorders>
            <w:shd w:val="clear" w:color="auto" w:fill="FFFFFF"/>
            <w:vAlign w:val="center"/>
          </w:tcPr>
          <w:p w14:paraId="38DB4A26"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20</w:t>
            </w:r>
          </w:p>
        </w:tc>
        <w:tc>
          <w:tcPr>
            <w:tcW w:w="1024" w:type="dxa"/>
            <w:tcBorders>
              <w:top w:val="nil"/>
              <w:bottom w:val="single" w:sz="16" w:space="0" w:color="000000"/>
            </w:tcBorders>
            <w:shd w:val="clear" w:color="auto" w:fill="FFFFFF"/>
            <w:vAlign w:val="center"/>
          </w:tcPr>
          <w:p w14:paraId="4FB863C1"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4.480</w:t>
            </w:r>
          </w:p>
        </w:tc>
        <w:tc>
          <w:tcPr>
            <w:tcW w:w="1443" w:type="dxa"/>
            <w:tcBorders>
              <w:top w:val="nil"/>
              <w:bottom w:val="single" w:sz="16" w:space="0" w:color="000000"/>
            </w:tcBorders>
            <w:shd w:val="clear" w:color="auto" w:fill="FFFFFF"/>
            <w:vAlign w:val="center"/>
          </w:tcPr>
          <w:p w14:paraId="6FD7B5AF"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.7157</w:t>
            </w:r>
          </w:p>
        </w:tc>
        <w:tc>
          <w:tcPr>
            <w:tcW w:w="1070" w:type="dxa"/>
            <w:tcBorders>
              <w:top w:val="nil"/>
              <w:bottom w:val="single" w:sz="16" w:space="0" w:color="000000"/>
            </w:tcBorders>
            <w:shd w:val="clear" w:color="auto" w:fill="FFFFFF"/>
            <w:vAlign w:val="center"/>
          </w:tcPr>
          <w:p w14:paraId="4161DADB"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3.5</w:t>
            </w:r>
          </w:p>
        </w:tc>
        <w:tc>
          <w:tcPr>
            <w:tcW w:w="1101" w:type="dxa"/>
            <w:tcBorders>
              <w:top w:val="nil"/>
              <w:bottom w:val="single" w:sz="16" w:space="0" w:color="000000"/>
            </w:tcBorders>
            <w:shd w:val="clear" w:color="auto" w:fill="FFFFFF"/>
            <w:vAlign w:val="center"/>
          </w:tcPr>
          <w:p w14:paraId="6215ED21"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5.8</w:t>
            </w:r>
          </w:p>
        </w:tc>
        <w:tc>
          <w:tcPr>
            <w:tcW w:w="1024" w:type="dxa"/>
            <w:tcBorders>
              <w:top w:val="nil"/>
              <w:bottom w:val="single" w:sz="16" w:space="0" w:color="000000"/>
            </w:tcBorders>
            <w:shd w:val="clear" w:color="auto" w:fill="FFFFFF"/>
            <w:vAlign w:val="center"/>
          </w:tcPr>
          <w:p w14:paraId="7E370891"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4.100</w:t>
            </w:r>
          </w:p>
        </w:tc>
        <w:tc>
          <w:tcPr>
            <w:tcW w:w="1443" w:type="dxa"/>
            <w:tcBorders>
              <w:top w:val="nil"/>
              <w:bottom w:val="single" w:sz="16" w:space="0" w:color="000000"/>
            </w:tcBorders>
            <w:shd w:val="clear" w:color="auto" w:fill="FFFFFF"/>
            <w:vAlign w:val="center"/>
          </w:tcPr>
          <w:p w14:paraId="20508D00"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4.250</w:t>
            </w:r>
          </w:p>
        </w:tc>
        <w:tc>
          <w:tcPr>
            <w:tcW w:w="1024" w:type="dxa"/>
            <w:tcBorders>
              <w:top w:val="nil"/>
              <w:bottom w:val="single" w:sz="16" w:space="0" w:color="000000"/>
              <w:right w:val="single" w:sz="16" w:space="0" w:color="000000"/>
            </w:tcBorders>
            <w:shd w:val="clear" w:color="auto" w:fill="FFFFFF"/>
            <w:vAlign w:val="center"/>
          </w:tcPr>
          <w:p w14:paraId="4D3E093F"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5.300</w:t>
            </w:r>
          </w:p>
        </w:tc>
      </w:tr>
    </w:tbl>
    <w:p w14:paraId="6DAE20AD" w14:textId="77777777" w:rsidR="00150FC3" w:rsidRPr="00150FC3" w:rsidRDefault="00150FC3" w:rsidP="00150FC3">
      <w:pPr>
        <w:autoSpaceDE w:val="0"/>
        <w:autoSpaceDN w:val="0"/>
        <w:adjustRightInd w:val="0"/>
        <w:spacing w:after="0" w:line="240" w:lineRule="auto"/>
        <w:rPr>
          <w:rFonts w:ascii="Times New Roman" w:hAnsi="Times New Roman" w:cs="Times New Roman"/>
          <w:sz w:val="24"/>
          <w:szCs w:val="24"/>
        </w:rPr>
      </w:pPr>
    </w:p>
    <w:tbl>
      <w:tblPr>
        <w:tblW w:w="6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83"/>
        <w:gridCol w:w="1607"/>
        <w:gridCol w:w="1009"/>
        <w:gridCol w:w="1224"/>
        <w:gridCol w:w="1469"/>
      </w:tblGrid>
      <w:tr w:rsidR="00150FC3" w:rsidRPr="00150FC3" w14:paraId="478A81FE" w14:textId="77777777" w:rsidTr="00150FC3">
        <w:trPr>
          <w:cantSplit/>
        </w:trPr>
        <w:tc>
          <w:tcPr>
            <w:tcW w:w="6792" w:type="dxa"/>
            <w:gridSpan w:val="5"/>
            <w:tcBorders>
              <w:top w:val="nil"/>
              <w:left w:val="nil"/>
              <w:bottom w:val="nil"/>
              <w:right w:val="nil"/>
            </w:tcBorders>
            <w:shd w:val="clear" w:color="auto" w:fill="FFFFFF"/>
          </w:tcPr>
          <w:p w14:paraId="4C2877D8"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b/>
                <w:bCs/>
                <w:color w:val="000000"/>
                <w:sz w:val="18"/>
                <w:szCs w:val="18"/>
              </w:rPr>
              <w:t>Ranks</w:t>
            </w:r>
          </w:p>
        </w:tc>
      </w:tr>
      <w:tr w:rsidR="00150FC3" w:rsidRPr="00150FC3" w14:paraId="2233F2CE" w14:textId="77777777" w:rsidTr="00150FC3">
        <w:trPr>
          <w:cantSplit/>
        </w:trPr>
        <w:tc>
          <w:tcPr>
            <w:tcW w:w="3090" w:type="dxa"/>
            <w:gridSpan w:val="2"/>
            <w:tcBorders>
              <w:top w:val="single" w:sz="16" w:space="0" w:color="000000"/>
              <w:left w:val="single" w:sz="16" w:space="0" w:color="000000"/>
              <w:bottom w:val="single" w:sz="16" w:space="0" w:color="000000"/>
              <w:right w:val="nil"/>
            </w:tcBorders>
            <w:shd w:val="clear" w:color="auto" w:fill="FFFFFF"/>
          </w:tcPr>
          <w:p w14:paraId="27A9D606"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p>
        </w:tc>
        <w:tc>
          <w:tcPr>
            <w:tcW w:w="1009" w:type="dxa"/>
            <w:tcBorders>
              <w:top w:val="single" w:sz="16" w:space="0" w:color="000000"/>
              <w:left w:val="single" w:sz="16" w:space="0" w:color="000000"/>
              <w:bottom w:val="single" w:sz="16" w:space="0" w:color="000000"/>
            </w:tcBorders>
            <w:shd w:val="clear" w:color="auto" w:fill="FFFFFF"/>
          </w:tcPr>
          <w:p w14:paraId="39847B79"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N</w:t>
            </w:r>
          </w:p>
        </w:tc>
        <w:tc>
          <w:tcPr>
            <w:tcW w:w="1224" w:type="dxa"/>
            <w:tcBorders>
              <w:top w:val="single" w:sz="16" w:space="0" w:color="000000"/>
              <w:bottom w:val="single" w:sz="16" w:space="0" w:color="000000"/>
            </w:tcBorders>
            <w:shd w:val="clear" w:color="auto" w:fill="FFFFFF"/>
          </w:tcPr>
          <w:p w14:paraId="2A819BE3"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Mean Rank</w:t>
            </w:r>
          </w:p>
        </w:tc>
        <w:tc>
          <w:tcPr>
            <w:tcW w:w="1469" w:type="dxa"/>
            <w:tcBorders>
              <w:top w:val="single" w:sz="16" w:space="0" w:color="000000"/>
              <w:bottom w:val="single" w:sz="16" w:space="0" w:color="000000"/>
              <w:right w:val="single" w:sz="16" w:space="0" w:color="000000"/>
            </w:tcBorders>
            <w:shd w:val="clear" w:color="auto" w:fill="FFFFFF"/>
          </w:tcPr>
          <w:p w14:paraId="49461F84"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color w:val="000000"/>
                <w:sz w:val="18"/>
                <w:szCs w:val="18"/>
              </w:rPr>
              <w:t>Sum of Ranks</w:t>
            </w:r>
          </w:p>
        </w:tc>
      </w:tr>
      <w:tr w:rsidR="00150FC3" w:rsidRPr="00150FC3" w14:paraId="3668ACF4" w14:textId="77777777" w:rsidTr="00150FC3">
        <w:trPr>
          <w:cantSplit/>
        </w:trPr>
        <w:tc>
          <w:tcPr>
            <w:tcW w:w="1483" w:type="dxa"/>
            <w:vMerge w:val="restart"/>
            <w:tcBorders>
              <w:top w:val="single" w:sz="16" w:space="0" w:color="000000"/>
              <w:left w:val="single" w:sz="16" w:space="0" w:color="000000"/>
              <w:bottom w:val="single" w:sz="16" w:space="0" w:color="000000"/>
              <w:right w:val="nil"/>
            </w:tcBorders>
            <w:shd w:val="clear" w:color="auto" w:fill="FFFFFF"/>
            <w:vAlign w:val="center"/>
          </w:tcPr>
          <w:p w14:paraId="3DF6993C"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proofErr w:type="spellStart"/>
            <w:r w:rsidRPr="00150FC3">
              <w:rPr>
                <w:rFonts w:ascii="Arial" w:hAnsi="Arial" w:cs="Arial"/>
                <w:color w:val="000000"/>
                <w:sz w:val="18"/>
                <w:szCs w:val="18"/>
              </w:rPr>
              <w:t>DrugB</w:t>
            </w:r>
            <w:proofErr w:type="spellEnd"/>
            <w:r w:rsidRPr="00150FC3">
              <w:rPr>
                <w:rFonts w:ascii="Arial" w:hAnsi="Arial" w:cs="Arial"/>
                <w:color w:val="000000"/>
                <w:sz w:val="18"/>
                <w:szCs w:val="18"/>
              </w:rPr>
              <w:t xml:space="preserve"> - </w:t>
            </w:r>
            <w:proofErr w:type="spellStart"/>
            <w:r w:rsidRPr="00150FC3">
              <w:rPr>
                <w:rFonts w:ascii="Arial" w:hAnsi="Arial" w:cs="Arial"/>
                <w:color w:val="000000"/>
                <w:sz w:val="18"/>
                <w:szCs w:val="18"/>
              </w:rPr>
              <w:t>DrugA</w:t>
            </w:r>
            <w:proofErr w:type="spellEnd"/>
          </w:p>
        </w:tc>
        <w:tc>
          <w:tcPr>
            <w:tcW w:w="1607" w:type="dxa"/>
            <w:tcBorders>
              <w:top w:val="single" w:sz="16" w:space="0" w:color="000000"/>
              <w:left w:val="nil"/>
              <w:bottom w:val="nil"/>
              <w:right w:val="single" w:sz="16" w:space="0" w:color="000000"/>
            </w:tcBorders>
            <w:shd w:val="clear" w:color="auto" w:fill="FFFFFF"/>
            <w:vAlign w:val="center"/>
          </w:tcPr>
          <w:p w14:paraId="386168D1"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Negative Ranks</w:t>
            </w:r>
          </w:p>
        </w:tc>
        <w:tc>
          <w:tcPr>
            <w:tcW w:w="1009" w:type="dxa"/>
            <w:tcBorders>
              <w:top w:val="single" w:sz="16" w:space="0" w:color="000000"/>
              <w:left w:val="single" w:sz="16" w:space="0" w:color="000000"/>
              <w:bottom w:val="nil"/>
            </w:tcBorders>
            <w:shd w:val="clear" w:color="auto" w:fill="FFFFFF"/>
            <w:vAlign w:val="center"/>
          </w:tcPr>
          <w:p w14:paraId="0BFEE17C"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12</w:t>
            </w:r>
            <w:r w:rsidRPr="00150FC3">
              <w:rPr>
                <w:rFonts w:ascii="Arial" w:hAnsi="Arial" w:cs="Arial"/>
                <w:color w:val="000000"/>
                <w:sz w:val="18"/>
                <w:szCs w:val="18"/>
                <w:vertAlign w:val="superscript"/>
              </w:rPr>
              <w:t>a</w:t>
            </w:r>
          </w:p>
        </w:tc>
        <w:tc>
          <w:tcPr>
            <w:tcW w:w="1224" w:type="dxa"/>
            <w:tcBorders>
              <w:top w:val="single" w:sz="16" w:space="0" w:color="000000"/>
              <w:bottom w:val="nil"/>
            </w:tcBorders>
            <w:shd w:val="clear" w:color="auto" w:fill="FFFFFF"/>
            <w:vAlign w:val="center"/>
          </w:tcPr>
          <w:p w14:paraId="4C1D176E"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12.21</w:t>
            </w:r>
          </w:p>
        </w:tc>
        <w:tc>
          <w:tcPr>
            <w:tcW w:w="1469" w:type="dxa"/>
            <w:tcBorders>
              <w:top w:val="single" w:sz="16" w:space="0" w:color="000000"/>
              <w:bottom w:val="nil"/>
              <w:right w:val="single" w:sz="16" w:space="0" w:color="000000"/>
            </w:tcBorders>
            <w:shd w:val="clear" w:color="auto" w:fill="FFFFFF"/>
            <w:vAlign w:val="center"/>
          </w:tcPr>
          <w:p w14:paraId="1318B872"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146.50</w:t>
            </w:r>
          </w:p>
        </w:tc>
      </w:tr>
      <w:tr w:rsidR="00150FC3" w:rsidRPr="00150FC3" w14:paraId="2D44EE62" w14:textId="77777777" w:rsidTr="00150FC3">
        <w:trPr>
          <w:cantSplit/>
        </w:trPr>
        <w:tc>
          <w:tcPr>
            <w:tcW w:w="1483" w:type="dxa"/>
            <w:vMerge/>
            <w:tcBorders>
              <w:top w:val="single" w:sz="16" w:space="0" w:color="000000"/>
              <w:left w:val="single" w:sz="16" w:space="0" w:color="000000"/>
              <w:bottom w:val="single" w:sz="16" w:space="0" w:color="000000"/>
              <w:right w:val="nil"/>
            </w:tcBorders>
            <w:shd w:val="clear" w:color="auto" w:fill="FFFFFF"/>
            <w:vAlign w:val="center"/>
          </w:tcPr>
          <w:p w14:paraId="68BFE7AD" w14:textId="77777777" w:rsidR="00150FC3" w:rsidRPr="00150FC3" w:rsidRDefault="00150FC3" w:rsidP="00150FC3">
            <w:pPr>
              <w:autoSpaceDE w:val="0"/>
              <w:autoSpaceDN w:val="0"/>
              <w:adjustRightInd w:val="0"/>
              <w:spacing w:after="0" w:line="240" w:lineRule="auto"/>
              <w:rPr>
                <w:rFonts w:ascii="Arial" w:hAnsi="Arial" w:cs="Arial"/>
                <w:color w:val="000000"/>
                <w:sz w:val="18"/>
                <w:szCs w:val="18"/>
              </w:rPr>
            </w:pPr>
          </w:p>
        </w:tc>
        <w:tc>
          <w:tcPr>
            <w:tcW w:w="1607" w:type="dxa"/>
            <w:tcBorders>
              <w:top w:val="nil"/>
              <w:left w:val="nil"/>
              <w:bottom w:val="nil"/>
              <w:right w:val="single" w:sz="16" w:space="0" w:color="000000"/>
            </w:tcBorders>
            <w:shd w:val="clear" w:color="auto" w:fill="FFFFFF"/>
            <w:vAlign w:val="center"/>
          </w:tcPr>
          <w:p w14:paraId="2527CC4A"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Positive Ranks</w:t>
            </w:r>
          </w:p>
        </w:tc>
        <w:tc>
          <w:tcPr>
            <w:tcW w:w="1009" w:type="dxa"/>
            <w:tcBorders>
              <w:top w:val="nil"/>
              <w:left w:val="single" w:sz="16" w:space="0" w:color="000000"/>
              <w:bottom w:val="nil"/>
            </w:tcBorders>
            <w:shd w:val="clear" w:color="auto" w:fill="FFFFFF"/>
            <w:vAlign w:val="center"/>
          </w:tcPr>
          <w:p w14:paraId="02D4F0B4"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7</w:t>
            </w:r>
            <w:r w:rsidRPr="00150FC3">
              <w:rPr>
                <w:rFonts w:ascii="Arial" w:hAnsi="Arial" w:cs="Arial"/>
                <w:color w:val="000000"/>
                <w:sz w:val="18"/>
                <w:szCs w:val="18"/>
                <w:vertAlign w:val="superscript"/>
              </w:rPr>
              <w:t>b</w:t>
            </w:r>
          </w:p>
        </w:tc>
        <w:tc>
          <w:tcPr>
            <w:tcW w:w="1224" w:type="dxa"/>
            <w:tcBorders>
              <w:top w:val="nil"/>
              <w:bottom w:val="nil"/>
            </w:tcBorders>
            <w:shd w:val="clear" w:color="auto" w:fill="FFFFFF"/>
            <w:vAlign w:val="center"/>
          </w:tcPr>
          <w:p w14:paraId="3E22D73F"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6.21</w:t>
            </w:r>
          </w:p>
        </w:tc>
        <w:tc>
          <w:tcPr>
            <w:tcW w:w="1469" w:type="dxa"/>
            <w:tcBorders>
              <w:top w:val="nil"/>
              <w:bottom w:val="nil"/>
              <w:right w:val="single" w:sz="16" w:space="0" w:color="000000"/>
            </w:tcBorders>
            <w:shd w:val="clear" w:color="auto" w:fill="FFFFFF"/>
            <w:vAlign w:val="center"/>
          </w:tcPr>
          <w:p w14:paraId="59A86C05"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43.50</w:t>
            </w:r>
          </w:p>
        </w:tc>
      </w:tr>
      <w:tr w:rsidR="00150FC3" w:rsidRPr="00150FC3" w14:paraId="0E2C18A0" w14:textId="77777777" w:rsidTr="00150FC3">
        <w:trPr>
          <w:cantSplit/>
        </w:trPr>
        <w:tc>
          <w:tcPr>
            <w:tcW w:w="1483" w:type="dxa"/>
            <w:vMerge/>
            <w:tcBorders>
              <w:top w:val="single" w:sz="16" w:space="0" w:color="000000"/>
              <w:left w:val="single" w:sz="16" w:space="0" w:color="000000"/>
              <w:bottom w:val="single" w:sz="16" w:space="0" w:color="000000"/>
              <w:right w:val="nil"/>
            </w:tcBorders>
            <w:shd w:val="clear" w:color="auto" w:fill="FFFFFF"/>
            <w:vAlign w:val="center"/>
          </w:tcPr>
          <w:p w14:paraId="4879F506" w14:textId="77777777" w:rsidR="00150FC3" w:rsidRPr="00150FC3" w:rsidRDefault="00150FC3" w:rsidP="00150FC3">
            <w:pPr>
              <w:autoSpaceDE w:val="0"/>
              <w:autoSpaceDN w:val="0"/>
              <w:adjustRightInd w:val="0"/>
              <w:spacing w:after="0" w:line="240" w:lineRule="auto"/>
              <w:rPr>
                <w:rFonts w:ascii="Arial" w:hAnsi="Arial" w:cs="Arial"/>
                <w:color w:val="000000"/>
                <w:sz w:val="18"/>
                <w:szCs w:val="18"/>
              </w:rPr>
            </w:pPr>
          </w:p>
        </w:tc>
        <w:tc>
          <w:tcPr>
            <w:tcW w:w="1607" w:type="dxa"/>
            <w:tcBorders>
              <w:top w:val="nil"/>
              <w:left w:val="nil"/>
              <w:bottom w:val="nil"/>
              <w:right w:val="single" w:sz="16" w:space="0" w:color="000000"/>
            </w:tcBorders>
            <w:shd w:val="clear" w:color="auto" w:fill="FFFFFF"/>
            <w:vAlign w:val="center"/>
          </w:tcPr>
          <w:p w14:paraId="09B9D5B4"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Ties</w:t>
            </w:r>
          </w:p>
        </w:tc>
        <w:tc>
          <w:tcPr>
            <w:tcW w:w="1009" w:type="dxa"/>
            <w:tcBorders>
              <w:top w:val="nil"/>
              <w:left w:val="single" w:sz="16" w:space="0" w:color="000000"/>
              <w:bottom w:val="nil"/>
            </w:tcBorders>
            <w:shd w:val="clear" w:color="auto" w:fill="FFFFFF"/>
            <w:vAlign w:val="center"/>
          </w:tcPr>
          <w:p w14:paraId="39480ACC"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1</w:t>
            </w:r>
            <w:r w:rsidRPr="00150FC3">
              <w:rPr>
                <w:rFonts w:ascii="Arial" w:hAnsi="Arial" w:cs="Arial"/>
                <w:color w:val="000000"/>
                <w:sz w:val="18"/>
                <w:szCs w:val="18"/>
                <w:vertAlign w:val="superscript"/>
              </w:rPr>
              <w:t>c</w:t>
            </w:r>
          </w:p>
        </w:tc>
        <w:tc>
          <w:tcPr>
            <w:tcW w:w="1224" w:type="dxa"/>
            <w:tcBorders>
              <w:top w:val="nil"/>
              <w:bottom w:val="nil"/>
            </w:tcBorders>
            <w:shd w:val="clear" w:color="auto" w:fill="FFFFFF"/>
          </w:tcPr>
          <w:p w14:paraId="1BD2F4A0" w14:textId="77777777" w:rsidR="00150FC3" w:rsidRPr="00150FC3" w:rsidRDefault="00150FC3" w:rsidP="00150FC3">
            <w:pPr>
              <w:autoSpaceDE w:val="0"/>
              <w:autoSpaceDN w:val="0"/>
              <w:adjustRightInd w:val="0"/>
              <w:spacing w:after="0" w:line="240" w:lineRule="auto"/>
              <w:rPr>
                <w:rFonts w:ascii="Times New Roman" w:hAnsi="Times New Roman" w:cs="Times New Roman"/>
                <w:sz w:val="24"/>
                <w:szCs w:val="24"/>
              </w:rPr>
            </w:pPr>
          </w:p>
        </w:tc>
        <w:tc>
          <w:tcPr>
            <w:tcW w:w="1469" w:type="dxa"/>
            <w:tcBorders>
              <w:top w:val="nil"/>
              <w:bottom w:val="nil"/>
              <w:right w:val="single" w:sz="16" w:space="0" w:color="000000"/>
            </w:tcBorders>
            <w:shd w:val="clear" w:color="auto" w:fill="FFFFFF"/>
          </w:tcPr>
          <w:p w14:paraId="06FF60AA" w14:textId="77777777" w:rsidR="00150FC3" w:rsidRPr="00150FC3" w:rsidRDefault="00150FC3" w:rsidP="00150FC3">
            <w:pPr>
              <w:autoSpaceDE w:val="0"/>
              <w:autoSpaceDN w:val="0"/>
              <w:adjustRightInd w:val="0"/>
              <w:spacing w:after="0" w:line="240" w:lineRule="auto"/>
              <w:rPr>
                <w:rFonts w:ascii="Times New Roman" w:hAnsi="Times New Roman" w:cs="Times New Roman"/>
                <w:sz w:val="24"/>
                <w:szCs w:val="24"/>
              </w:rPr>
            </w:pPr>
          </w:p>
        </w:tc>
      </w:tr>
      <w:tr w:rsidR="00150FC3" w:rsidRPr="00150FC3" w14:paraId="20D1A2E2" w14:textId="77777777" w:rsidTr="00150FC3">
        <w:trPr>
          <w:cantSplit/>
        </w:trPr>
        <w:tc>
          <w:tcPr>
            <w:tcW w:w="1483" w:type="dxa"/>
            <w:vMerge/>
            <w:tcBorders>
              <w:top w:val="single" w:sz="16" w:space="0" w:color="000000"/>
              <w:left w:val="single" w:sz="16" w:space="0" w:color="000000"/>
              <w:bottom w:val="single" w:sz="16" w:space="0" w:color="000000"/>
              <w:right w:val="nil"/>
            </w:tcBorders>
            <w:shd w:val="clear" w:color="auto" w:fill="FFFFFF"/>
            <w:vAlign w:val="center"/>
          </w:tcPr>
          <w:p w14:paraId="4CB974D0" w14:textId="77777777" w:rsidR="00150FC3" w:rsidRPr="00150FC3" w:rsidRDefault="00150FC3" w:rsidP="00150FC3">
            <w:pPr>
              <w:autoSpaceDE w:val="0"/>
              <w:autoSpaceDN w:val="0"/>
              <w:adjustRightInd w:val="0"/>
              <w:spacing w:after="0" w:line="240" w:lineRule="auto"/>
              <w:rPr>
                <w:rFonts w:ascii="Times New Roman" w:hAnsi="Times New Roman" w:cs="Times New Roman"/>
                <w:sz w:val="24"/>
                <w:szCs w:val="24"/>
              </w:rPr>
            </w:pPr>
          </w:p>
        </w:tc>
        <w:tc>
          <w:tcPr>
            <w:tcW w:w="1607" w:type="dxa"/>
            <w:tcBorders>
              <w:top w:val="nil"/>
              <w:left w:val="nil"/>
              <w:bottom w:val="single" w:sz="16" w:space="0" w:color="000000"/>
              <w:right w:val="single" w:sz="16" w:space="0" w:color="000000"/>
            </w:tcBorders>
            <w:shd w:val="clear" w:color="auto" w:fill="FFFFFF"/>
            <w:vAlign w:val="center"/>
          </w:tcPr>
          <w:p w14:paraId="01C31C5E"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Total</w:t>
            </w:r>
          </w:p>
        </w:tc>
        <w:tc>
          <w:tcPr>
            <w:tcW w:w="1009" w:type="dxa"/>
            <w:tcBorders>
              <w:top w:val="nil"/>
              <w:left w:val="single" w:sz="16" w:space="0" w:color="000000"/>
              <w:bottom w:val="single" w:sz="16" w:space="0" w:color="000000"/>
            </w:tcBorders>
            <w:shd w:val="clear" w:color="auto" w:fill="FFFFFF"/>
            <w:vAlign w:val="center"/>
          </w:tcPr>
          <w:p w14:paraId="3523FC98"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20</w:t>
            </w:r>
          </w:p>
        </w:tc>
        <w:tc>
          <w:tcPr>
            <w:tcW w:w="1224" w:type="dxa"/>
            <w:tcBorders>
              <w:top w:val="nil"/>
              <w:bottom w:val="single" w:sz="16" w:space="0" w:color="000000"/>
            </w:tcBorders>
            <w:shd w:val="clear" w:color="auto" w:fill="FFFFFF"/>
          </w:tcPr>
          <w:p w14:paraId="409E20C6" w14:textId="77777777" w:rsidR="00150FC3" w:rsidRPr="00150FC3" w:rsidRDefault="00150FC3" w:rsidP="00150FC3">
            <w:pPr>
              <w:autoSpaceDE w:val="0"/>
              <w:autoSpaceDN w:val="0"/>
              <w:adjustRightInd w:val="0"/>
              <w:spacing w:after="0" w:line="240" w:lineRule="auto"/>
              <w:rPr>
                <w:rFonts w:ascii="Times New Roman" w:hAnsi="Times New Roman" w:cs="Times New Roman"/>
                <w:sz w:val="24"/>
                <w:szCs w:val="24"/>
              </w:rPr>
            </w:pPr>
          </w:p>
        </w:tc>
        <w:tc>
          <w:tcPr>
            <w:tcW w:w="1469" w:type="dxa"/>
            <w:tcBorders>
              <w:top w:val="nil"/>
              <w:bottom w:val="single" w:sz="16" w:space="0" w:color="000000"/>
              <w:right w:val="single" w:sz="16" w:space="0" w:color="000000"/>
            </w:tcBorders>
            <w:shd w:val="clear" w:color="auto" w:fill="FFFFFF"/>
          </w:tcPr>
          <w:p w14:paraId="0D5C1656" w14:textId="77777777" w:rsidR="00150FC3" w:rsidRPr="00150FC3" w:rsidRDefault="00150FC3" w:rsidP="00150FC3">
            <w:pPr>
              <w:autoSpaceDE w:val="0"/>
              <w:autoSpaceDN w:val="0"/>
              <w:adjustRightInd w:val="0"/>
              <w:spacing w:after="0" w:line="240" w:lineRule="auto"/>
              <w:rPr>
                <w:rFonts w:ascii="Times New Roman" w:hAnsi="Times New Roman" w:cs="Times New Roman"/>
                <w:sz w:val="24"/>
                <w:szCs w:val="24"/>
              </w:rPr>
            </w:pPr>
          </w:p>
        </w:tc>
      </w:tr>
      <w:tr w:rsidR="00150FC3" w:rsidRPr="00150FC3" w14:paraId="4C7256AD" w14:textId="77777777" w:rsidTr="00150FC3">
        <w:trPr>
          <w:cantSplit/>
        </w:trPr>
        <w:tc>
          <w:tcPr>
            <w:tcW w:w="6792" w:type="dxa"/>
            <w:gridSpan w:val="5"/>
            <w:tcBorders>
              <w:top w:val="nil"/>
              <w:left w:val="nil"/>
              <w:bottom w:val="nil"/>
              <w:right w:val="nil"/>
            </w:tcBorders>
            <w:shd w:val="clear" w:color="auto" w:fill="FFFFFF"/>
          </w:tcPr>
          <w:p w14:paraId="25627013"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 xml:space="preserve">a. </w:t>
            </w:r>
            <w:proofErr w:type="spellStart"/>
            <w:r w:rsidRPr="00150FC3">
              <w:rPr>
                <w:rFonts w:ascii="Arial" w:hAnsi="Arial" w:cs="Arial"/>
                <w:color w:val="000000"/>
                <w:sz w:val="18"/>
                <w:szCs w:val="18"/>
              </w:rPr>
              <w:t>DrugB</w:t>
            </w:r>
            <w:proofErr w:type="spellEnd"/>
            <w:r w:rsidRPr="00150FC3">
              <w:rPr>
                <w:rFonts w:ascii="Arial" w:hAnsi="Arial" w:cs="Arial"/>
                <w:color w:val="000000"/>
                <w:sz w:val="18"/>
                <w:szCs w:val="18"/>
              </w:rPr>
              <w:t xml:space="preserve"> &lt; </w:t>
            </w:r>
            <w:proofErr w:type="spellStart"/>
            <w:r w:rsidRPr="00150FC3">
              <w:rPr>
                <w:rFonts w:ascii="Arial" w:hAnsi="Arial" w:cs="Arial"/>
                <w:color w:val="000000"/>
                <w:sz w:val="18"/>
                <w:szCs w:val="18"/>
              </w:rPr>
              <w:t>DrugA</w:t>
            </w:r>
            <w:proofErr w:type="spellEnd"/>
          </w:p>
        </w:tc>
      </w:tr>
      <w:tr w:rsidR="00150FC3" w:rsidRPr="00150FC3" w14:paraId="5603C1A8" w14:textId="77777777" w:rsidTr="00150FC3">
        <w:trPr>
          <w:cantSplit/>
        </w:trPr>
        <w:tc>
          <w:tcPr>
            <w:tcW w:w="6792" w:type="dxa"/>
            <w:gridSpan w:val="5"/>
            <w:tcBorders>
              <w:top w:val="nil"/>
              <w:left w:val="nil"/>
              <w:bottom w:val="nil"/>
              <w:right w:val="nil"/>
            </w:tcBorders>
            <w:shd w:val="clear" w:color="auto" w:fill="FFFFFF"/>
          </w:tcPr>
          <w:p w14:paraId="59741984"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lastRenderedPageBreak/>
              <w:t xml:space="preserve">b. </w:t>
            </w:r>
            <w:proofErr w:type="spellStart"/>
            <w:r w:rsidRPr="00150FC3">
              <w:rPr>
                <w:rFonts w:ascii="Arial" w:hAnsi="Arial" w:cs="Arial"/>
                <w:color w:val="000000"/>
                <w:sz w:val="18"/>
                <w:szCs w:val="18"/>
              </w:rPr>
              <w:t>DrugB</w:t>
            </w:r>
            <w:proofErr w:type="spellEnd"/>
            <w:r w:rsidRPr="00150FC3">
              <w:rPr>
                <w:rFonts w:ascii="Arial" w:hAnsi="Arial" w:cs="Arial"/>
                <w:color w:val="000000"/>
                <w:sz w:val="18"/>
                <w:szCs w:val="18"/>
              </w:rPr>
              <w:t xml:space="preserve"> &gt; </w:t>
            </w:r>
            <w:proofErr w:type="spellStart"/>
            <w:r w:rsidRPr="00150FC3">
              <w:rPr>
                <w:rFonts w:ascii="Arial" w:hAnsi="Arial" w:cs="Arial"/>
                <w:color w:val="000000"/>
                <w:sz w:val="18"/>
                <w:szCs w:val="18"/>
              </w:rPr>
              <w:t>DrugA</w:t>
            </w:r>
            <w:proofErr w:type="spellEnd"/>
          </w:p>
        </w:tc>
      </w:tr>
      <w:tr w:rsidR="00150FC3" w:rsidRPr="00150FC3" w14:paraId="6B09EB68" w14:textId="77777777" w:rsidTr="00150FC3">
        <w:trPr>
          <w:cantSplit/>
        </w:trPr>
        <w:tc>
          <w:tcPr>
            <w:tcW w:w="6792" w:type="dxa"/>
            <w:gridSpan w:val="5"/>
            <w:tcBorders>
              <w:top w:val="nil"/>
              <w:left w:val="nil"/>
              <w:bottom w:val="nil"/>
              <w:right w:val="nil"/>
            </w:tcBorders>
            <w:shd w:val="clear" w:color="auto" w:fill="FFFFFF"/>
          </w:tcPr>
          <w:p w14:paraId="692928AA"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 xml:space="preserve">c. </w:t>
            </w:r>
            <w:proofErr w:type="spellStart"/>
            <w:r w:rsidRPr="00150FC3">
              <w:rPr>
                <w:rFonts w:ascii="Arial" w:hAnsi="Arial" w:cs="Arial"/>
                <w:color w:val="000000"/>
                <w:sz w:val="18"/>
                <w:szCs w:val="18"/>
              </w:rPr>
              <w:t>DrugB</w:t>
            </w:r>
            <w:proofErr w:type="spellEnd"/>
            <w:r w:rsidRPr="00150FC3">
              <w:rPr>
                <w:rFonts w:ascii="Arial" w:hAnsi="Arial" w:cs="Arial"/>
                <w:color w:val="000000"/>
                <w:sz w:val="18"/>
                <w:szCs w:val="18"/>
              </w:rPr>
              <w:t xml:space="preserve"> = </w:t>
            </w:r>
            <w:proofErr w:type="spellStart"/>
            <w:r w:rsidRPr="00150FC3">
              <w:rPr>
                <w:rFonts w:ascii="Arial" w:hAnsi="Arial" w:cs="Arial"/>
                <w:color w:val="000000"/>
                <w:sz w:val="18"/>
                <w:szCs w:val="18"/>
              </w:rPr>
              <w:t>DrugA</w:t>
            </w:r>
            <w:proofErr w:type="spellEnd"/>
          </w:p>
        </w:tc>
      </w:tr>
    </w:tbl>
    <w:p w14:paraId="7698D2F7" w14:textId="77777777" w:rsidR="00150FC3" w:rsidRPr="00150FC3" w:rsidRDefault="00150FC3" w:rsidP="00150FC3">
      <w:pPr>
        <w:autoSpaceDE w:val="0"/>
        <w:autoSpaceDN w:val="0"/>
        <w:adjustRightInd w:val="0"/>
        <w:spacing w:after="0" w:line="240" w:lineRule="auto"/>
        <w:rPr>
          <w:rFonts w:ascii="Times New Roman" w:hAnsi="Times New Roman" w:cs="Times New Roman"/>
          <w:sz w:val="24"/>
          <w:szCs w:val="24"/>
        </w:rPr>
      </w:pPr>
    </w:p>
    <w:tbl>
      <w:tblPr>
        <w:tblW w:w="3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0"/>
        <w:gridCol w:w="1468"/>
      </w:tblGrid>
      <w:tr w:rsidR="00150FC3" w:rsidRPr="00150FC3" w14:paraId="03F20852" w14:textId="77777777">
        <w:trPr>
          <w:cantSplit/>
        </w:trPr>
        <w:tc>
          <w:tcPr>
            <w:tcW w:w="3517" w:type="dxa"/>
            <w:gridSpan w:val="2"/>
            <w:tcBorders>
              <w:top w:val="nil"/>
              <w:left w:val="nil"/>
              <w:bottom w:val="nil"/>
              <w:right w:val="nil"/>
            </w:tcBorders>
            <w:shd w:val="clear" w:color="auto" w:fill="FFFFFF"/>
          </w:tcPr>
          <w:p w14:paraId="5FE23402"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r w:rsidRPr="00150FC3">
              <w:rPr>
                <w:rFonts w:ascii="Arial" w:hAnsi="Arial" w:cs="Arial"/>
                <w:b/>
                <w:bCs/>
                <w:color w:val="000000"/>
                <w:sz w:val="18"/>
                <w:szCs w:val="18"/>
              </w:rPr>
              <w:t xml:space="preserve">Test </w:t>
            </w:r>
            <w:proofErr w:type="spellStart"/>
            <w:r w:rsidRPr="00150FC3">
              <w:rPr>
                <w:rFonts w:ascii="Arial" w:hAnsi="Arial" w:cs="Arial"/>
                <w:b/>
                <w:bCs/>
                <w:color w:val="000000"/>
                <w:sz w:val="18"/>
                <w:szCs w:val="18"/>
              </w:rPr>
              <w:t>Statistics</w:t>
            </w:r>
            <w:r w:rsidRPr="00150FC3">
              <w:rPr>
                <w:rFonts w:ascii="Arial" w:hAnsi="Arial" w:cs="Arial"/>
                <w:b/>
                <w:bCs/>
                <w:color w:val="000000"/>
                <w:sz w:val="18"/>
                <w:szCs w:val="18"/>
                <w:vertAlign w:val="superscript"/>
              </w:rPr>
              <w:t>a</w:t>
            </w:r>
            <w:proofErr w:type="spellEnd"/>
          </w:p>
        </w:tc>
      </w:tr>
      <w:tr w:rsidR="00150FC3" w:rsidRPr="00150FC3" w14:paraId="20BA526D" w14:textId="77777777">
        <w:trPr>
          <w:cantSplit/>
        </w:trPr>
        <w:tc>
          <w:tcPr>
            <w:tcW w:w="2049" w:type="dxa"/>
            <w:tcBorders>
              <w:top w:val="single" w:sz="16" w:space="0" w:color="000000"/>
              <w:left w:val="single" w:sz="16" w:space="0" w:color="000000"/>
              <w:bottom w:val="single" w:sz="16" w:space="0" w:color="000000"/>
              <w:right w:val="single" w:sz="16" w:space="0" w:color="000000"/>
            </w:tcBorders>
            <w:shd w:val="clear" w:color="auto" w:fill="FFFFFF"/>
          </w:tcPr>
          <w:p w14:paraId="7735F239"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p>
        </w:tc>
        <w:tc>
          <w:tcPr>
            <w:tcW w:w="1468" w:type="dxa"/>
            <w:tcBorders>
              <w:top w:val="single" w:sz="16" w:space="0" w:color="000000"/>
              <w:left w:val="single" w:sz="16" w:space="0" w:color="000000"/>
              <w:bottom w:val="single" w:sz="16" w:space="0" w:color="000000"/>
              <w:right w:val="single" w:sz="16" w:space="0" w:color="000000"/>
            </w:tcBorders>
            <w:shd w:val="clear" w:color="auto" w:fill="FFFFFF"/>
          </w:tcPr>
          <w:p w14:paraId="6B9A7D00" w14:textId="77777777" w:rsidR="00150FC3" w:rsidRPr="00150FC3" w:rsidRDefault="00150FC3" w:rsidP="00150FC3">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150FC3">
              <w:rPr>
                <w:rFonts w:ascii="Arial" w:hAnsi="Arial" w:cs="Arial"/>
                <w:color w:val="000000"/>
                <w:sz w:val="18"/>
                <w:szCs w:val="18"/>
              </w:rPr>
              <w:t>DrugB</w:t>
            </w:r>
            <w:proofErr w:type="spellEnd"/>
            <w:r w:rsidRPr="00150FC3">
              <w:rPr>
                <w:rFonts w:ascii="Arial" w:hAnsi="Arial" w:cs="Arial"/>
                <w:color w:val="000000"/>
                <w:sz w:val="18"/>
                <w:szCs w:val="18"/>
              </w:rPr>
              <w:t xml:space="preserve"> - </w:t>
            </w:r>
            <w:proofErr w:type="spellStart"/>
            <w:r w:rsidRPr="00150FC3">
              <w:rPr>
                <w:rFonts w:ascii="Arial" w:hAnsi="Arial" w:cs="Arial"/>
                <w:color w:val="000000"/>
                <w:sz w:val="18"/>
                <w:szCs w:val="18"/>
              </w:rPr>
              <w:t>DrugA</w:t>
            </w:r>
            <w:proofErr w:type="spellEnd"/>
          </w:p>
        </w:tc>
      </w:tr>
      <w:tr w:rsidR="00150FC3" w:rsidRPr="00150FC3" w14:paraId="458515DE" w14:textId="77777777">
        <w:trPr>
          <w:cantSplit/>
        </w:trPr>
        <w:tc>
          <w:tcPr>
            <w:tcW w:w="2049" w:type="dxa"/>
            <w:tcBorders>
              <w:top w:val="single" w:sz="16" w:space="0" w:color="000000"/>
              <w:left w:val="single" w:sz="16" w:space="0" w:color="000000"/>
              <w:bottom w:val="nil"/>
              <w:right w:val="single" w:sz="16" w:space="0" w:color="000000"/>
            </w:tcBorders>
            <w:shd w:val="clear" w:color="auto" w:fill="FFFFFF"/>
            <w:vAlign w:val="center"/>
          </w:tcPr>
          <w:p w14:paraId="26F8E8F4"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Z</w:t>
            </w:r>
          </w:p>
        </w:tc>
        <w:tc>
          <w:tcPr>
            <w:tcW w:w="1468" w:type="dxa"/>
            <w:tcBorders>
              <w:top w:val="single" w:sz="16" w:space="0" w:color="000000"/>
              <w:left w:val="single" w:sz="16" w:space="0" w:color="000000"/>
              <w:bottom w:val="nil"/>
              <w:right w:val="single" w:sz="16" w:space="0" w:color="000000"/>
            </w:tcBorders>
            <w:shd w:val="clear" w:color="auto" w:fill="FFFFFF"/>
            <w:vAlign w:val="center"/>
          </w:tcPr>
          <w:p w14:paraId="360DABD0"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-2.076</w:t>
            </w:r>
            <w:r w:rsidRPr="00150FC3">
              <w:rPr>
                <w:rFonts w:ascii="Arial" w:hAnsi="Arial" w:cs="Arial"/>
                <w:color w:val="000000"/>
                <w:sz w:val="18"/>
                <w:szCs w:val="18"/>
                <w:vertAlign w:val="superscript"/>
              </w:rPr>
              <w:t>b</w:t>
            </w:r>
          </w:p>
        </w:tc>
      </w:tr>
      <w:tr w:rsidR="00150FC3" w:rsidRPr="00150FC3" w14:paraId="0B47A247" w14:textId="77777777">
        <w:trPr>
          <w:cantSplit/>
        </w:trPr>
        <w:tc>
          <w:tcPr>
            <w:tcW w:w="2049" w:type="dxa"/>
            <w:tcBorders>
              <w:top w:val="nil"/>
              <w:left w:val="single" w:sz="16" w:space="0" w:color="000000"/>
              <w:bottom w:val="single" w:sz="16" w:space="0" w:color="000000"/>
              <w:right w:val="single" w:sz="16" w:space="0" w:color="000000"/>
            </w:tcBorders>
            <w:shd w:val="clear" w:color="auto" w:fill="FFFFFF"/>
            <w:vAlign w:val="center"/>
          </w:tcPr>
          <w:p w14:paraId="1DA4AE2E"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proofErr w:type="spellStart"/>
            <w:r w:rsidRPr="00150FC3">
              <w:rPr>
                <w:rFonts w:ascii="Arial" w:hAnsi="Arial" w:cs="Arial"/>
                <w:color w:val="000000"/>
                <w:sz w:val="18"/>
                <w:szCs w:val="18"/>
              </w:rPr>
              <w:t>Asymp</w:t>
            </w:r>
            <w:proofErr w:type="spellEnd"/>
            <w:r w:rsidRPr="00150FC3">
              <w:rPr>
                <w:rFonts w:ascii="Arial" w:hAnsi="Arial" w:cs="Arial"/>
                <w:color w:val="000000"/>
                <w:sz w:val="18"/>
                <w:szCs w:val="18"/>
              </w:rPr>
              <w:t>. Sig. (2-tailed)</w:t>
            </w:r>
          </w:p>
        </w:tc>
        <w:tc>
          <w:tcPr>
            <w:tcW w:w="1468" w:type="dxa"/>
            <w:tcBorders>
              <w:top w:val="nil"/>
              <w:left w:val="single" w:sz="16" w:space="0" w:color="000000"/>
              <w:bottom w:val="single" w:sz="16" w:space="0" w:color="000000"/>
              <w:right w:val="single" w:sz="16" w:space="0" w:color="000000"/>
            </w:tcBorders>
            <w:shd w:val="clear" w:color="auto" w:fill="FFFFFF"/>
            <w:vAlign w:val="center"/>
          </w:tcPr>
          <w:p w14:paraId="51BAEDF5" w14:textId="77777777" w:rsidR="00150FC3" w:rsidRPr="00150FC3" w:rsidRDefault="00150FC3" w:rsidP="00150FC3">
            <w:pPr>
              <w:autoSpaceDE w:val="0"/>
              <w:autoSpaceDN w:val="0"/>
              <w:adjustRightInd w:val="0"/>
              <w:spacing w:after="0" w:line="320" w:lineRule="atLeast"/>
              <w:ind w:left="60" w:right="60"/>
              <w:jc w:val="right"/>
              <w:rPr>
                <w:rFonts w:ascii="Arial" w:hAnsi="Arial" w:cs="Arial"/>
                <w:color w:val="000000"/>
                <w:sz w:val="18"/>
                <w:szCs w:val="18"/>
              </w:rPr>
            </w:pPr>
            <w:r w:rsidRPr="00150FC3">
              <w:rPr>
                <w:rFonts w:ascii="Arial" w:hAnsi="Arial" w:cs="Arial"/>
                <w:color w:val="000000"/>
                <w:sz w:val="18"/>
                <w:szCs w:val="18"/>
              </w:rPr>
              <w:t>.038</w:t>
            </w:r>
          </w:p>
        </w:tc>
      </w:tr>
      <w:tr w:rsidR="00150FC3" w:rsidRPr="00150FC3" w14:paraId="07DD9884" w14:textId="77777777">
        <w:trPr>
          <w:cantSplit/>
        </w:trPr>
        <w:tc>
          <w:tcPr>
            <w:tcW w:w="3517" w:type="dxa"/>
            <w:gridSpan w:val="2"/>
            <w:tcBorders>
              <w:top w:val="nil"/>
              <w:left w:val="nil"/>
              <w:bottom w:val="nil"/>
              <w:right w:val="nil"/>
            </w:tcBorders>
            <w:shd w:val="clear" w:color="auto" w:fill="FFFFFF"/>
          </w:tcPr>
          <w:p w14:paraId="56294234"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a. Wilcoxon Signed Ranks Test</w:t>
            </w:r>
          </w:p>
        </w:tc>
      </w:tr>
      <w:tr w:rsidR="00150FC3" w:rsidRPr="00150FC3" w14:paraId="74B6E7C5" w14:textId="77777777">
        <w:trPr>
          <w:cantSplit/>
        </w:trPr>
        <w:tc>
          <w:tcPr>
            <w:tcW w:w="3517" w:type="dxa"/>
            <w:gridSpan w:val="2"/>
            <w:tcBorders>
              <w:top w:val="nil"/>
              <w:left w:val="nil"/>
              <w:bottom w:val="nil"/>
              <w:right w:val="nil"/>
            </w:tcBorders>
            <w:shd w:val="clear" w:color="auto" w:fill="FFFFFF"/>
          </w:tcPr>
          <w:p w14:paraId="5B30A857" w14:textId="77777777" w:rsidR="00150FC3" w:rsidRPr="00150FC3" w:rsidRDefault="00150FC3" w:rsidP="00150FC3">
            <w:pPr>
              <w:autoSpaceDE w:val="0"/>
              <w:autoSpaceDN w:val="0"/>
              <w:adjustRightInd w:val="0"/>
              <w:spacing w:after="0" w:line="320" w:lineRule="atLeast"/>
              <w:ind w:left="60" w:right="60"/>
              <w:rPr>
                <w:rFonts w:ascii="Arial" w:hAnsi="Arial" w:cs="Arial"/>
                <w:color w:val="000000"/>
                <w:sz w:val="18"/>
                <w:szCs w:val="18"/>
              </w:rPr>
            </w:pPr>
            <w:r w:rsidRPr="00150FC3">
              <w:rPr>
                <w:rFonts w:ascii="Arial" w:hAnsi="Arial" w:cs="Arial"/>
                <w:color w:val="000000"/>
                <w:sz w:val="18"/>
                <w:szCs w:val="18"/>
              </w:rPr>
              <w:t>b. Based on positive ranks.</w:t>
            </w:r>
          </w:p>
        </w:tc>
      </w:tr>
    </w:tbl>
    <w:p w14:paraId="27E66C6D" w14:textId="77777777" w:rsidR="00150FC3" w:rsidRDefault="00150FC3" w:rsidP="00150FC3">
      <w:pPr>
        <w:spacing w:beforeLines="20" w:before="48" w:afterLines="20" w:after="48" w:line="20" w:lineRule="atLeast"/>
        <w:rPr>
          <w:rFonts w:ascii="Times New Roman" w:hAnsi="Times New Roman" w:cs="Times New Roman"/>
          <w:sz w:val="24"/>
          <w:szCs w:val="24"/>
        </w:rPr>
      </w:pPr>
    </w:p>
    <w:p w14:paraId="4DDA4ED0" w14:textId="77777777" w:rsidR="00150FC3" w:rsidRPr="00150FC3" w:rsidRDefault="00150FC3" w:rsidP="00AD19CF">
      <w:pPr>
        <w:spacing w:beforeLines="20" w:before="48" w:afterLines="20" w:after="48" w:line="276" w:lineRule="auto"/>
        <w:rPr>
          <w:rFonts w:ascii="Arial" w:hAnsi="Arial" w:cs="Arial"/>
          <w:sz w:val="24"/>
          <w:szCs w:val="24"/>
        </w:rPr>
      </w:pPr>
      <w:r w:rsidRPr="00150FC3">
        <w:rPr>
          <w:rFonts w:ascii="Arial" w:hAnsi="Arial" w:cs="Arial"/>
          <w:sz w:val="24"/>
          <w:szCs w:val="24"/>
        </w:rPr>
        <w:t>α = 0.05</w:t>
      </w:r>
    </w:p>
    <w:p w14:paraId="4B0E6AC3" w14:textId="77777777" w:rsidR="00150FC3" w:rsidRPr="00150FC3" w:rsidRDefault="00150FC3" w:rsidP="00AD19CF">
      <w:pPr>
        <w:spacing w:beforeLines="20" w:before="48" w:afterLines="20" w:after="48" w:line="276" w:lineRule="auto"/>
        <w:rPr>
          <w:rFonts w:ascii="Arial" w:hAnsi="Arial" w:cs="Arial"/>
          <w:sz w:val="24"/>
          <w:szCs w:val="24"/>
        </w:rPr>
      </w:pPr>
      <w:r w:rsidRPr="00150FC3">
        <w:rPr>
          <w:rFonts w:ascii="Arial" w:hAnsi="Arial" w:cs="Arial"/>
          <w:sz w:val="24"/>
          <w:szCs w:val="24"/>
        </w:rPr>
        <w:t>p = 0.038</w:t>
      </w:r>
    </w:p>
    <w:p w14:paraId="03229595" w14:textId="57EEF11A" w:rsidR="00150FC3" w:rsidRPr="00150FC3" w:rsidRDefault="008C0E12" w:rsidP="00AD19CF">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150FC3" w:rsidRPr="00150FC3">
        <w:rPr>
          <w:rFonts w:ascii="Arial" w:hAnsi="Arial" w:cs="Arial"/>
          <w:sz w:val="24"/>
          <w:szCs w:val="24"/>
        </w:rPr>
        <w:t>Since, p (0.038) &lt; α (0.05) we accept H1 at 5% level of significance.</w:t>
      </w:r>
    </w:p>
    <w:p w14:paraId="60D12754" w14:textId="77777777" w:rsidR="00150FC3" w:rsidRPr="00150FC3" w:rsidRDefault="00150FC3" w:rsidP="00AD19CF">
      <w:pPr>
        <w:spacing w:beforeLines="20" w:before="48" w:afterLines="20" w:after="48" w:line="276" w:lineRule="auto"/>
        <w:rPr>
          <w:rFonts w:ascii="Arial" w:hAnsi="Arial" w:cs="Arial"/>
          <w:sz w:val="24"/>
          <w:szCs w:val="24"/>
        </w:rPr>
      </w:pPr>
      <w:r w:rsidRPr="00150FC3">
        <w:rPr>
          <w:rFonts w:ascii="Arial" w:hAnsi="Arial" w:cs="Arial"/>
          <w:sz w:val="24"/>
          <w:szCs w:val="24"/>
        </w:rPr>
        <w:t>Therefore, the effectiveness of two types of drugs in suppressing pain is not equal.</w:t>
      </w:r>
    </w:p>
    <w:p w14:paraId="52DEB62E" w14:textId="77777777" w:rsidR="00150FC3" w:rsidRDefault="00150FC3" w:rsidP="00150FC3">
      <w:pPr>
        <w:spacing w:beforeLines="20" w:before="48" w:afterLines="20" w:after="48" w:line="20" w:lineRule="atLeast"/>
        <w:rPr>
          <w:rFonts w:ascii="Times New Roman" w:hAnsi="Times New Roman" w:cs="Times New Roman"/>
          <w:sz w:val="24"/>
          <w:szCs w:val="24"/>
        </w:rPr>
      </w:pPr>
    </w:p>
    <w:p w14:paraId="44FFEC6F" w14:textId="77777777" w:rsidR="00150FC3" w:rsidRPr="00150FC3" w:rsidRDefault="00150FC3" w:rsidP="00150FC3">
      <w:pPr>
        <w:autoSpaceDE w:val="0"/>
        <w:autoSpaceDN w:val="0"/>
        <w:adjustRightInd w:val="0"/>
        <w:spacing w:after="0" w:line="400" w:lineRule="atLeast"/>
        <w:rPr>
          <w:rFonts w:ascii="Times New Roman" w:hAnsi="Times New Roman" w:cs="Times New Roman"/>
          <w:sz w:val="24"/>
          <w:szCs w:val="24"/>
        </w:rPr>
      </w:pPr>
    </w:p>
    <w:p w14:paraId="291E437B" w14:textId="77777777" w:rsidR="0023373E" w:rsidRDefault="0023373E" w:rsidP="00BA3BCF">
      <w:pPr>
        <w:jc w:val="both"/>
        <w:rPr>
          <w:rFonts w:ascii="Arial" w:hAnsi="Arial" w:cs="Arial"/>
          <w:sz w:val="24"/>
          <w:szCs w:val="24"/>
        </w:rPr>
      </w:pPr>
    </w:p>
    <w:p w14:paraId="090F8168" w14:textId="77777777" w:rsidR="00581ECF" w:rsidRDefault="00581ECF" w:rsidP="00BA3BCF">
      <w:pPr>
        <w:jc w:val="both"/>
        <w:rPr>
          <w:rFonts w:ascii="Arial" w:hAnsi="Arial" w:cs="Arial"/>
          <w:sz w:val="24"/>
          <w:szCs w:val="24"/>
        </w:rPr>
      </w:pPr>
    </w:p>
    <w:p w14:paraId="32E41D57" w14:textId="77777777" w:rsidR="00581ECF" w:rsidRDefault="00581ECF" w:rsidP="00BA3BCF">
      <w:pPr>
        <w:jc w:val="both"/>
        <w:rPr>
          <w:rFonts w:ascii="Arial" w:hAnsi="Arial" w:cs="Arial"/>
          <w:sz w:val="24"/>
          <w:szCs w:val="24"/>
        </w:rPr>
      </w:pPr>
    </w:p>
    <w:p w14:paraId="74467309" w14:textId="77777777" w:rsidR="00581ECF" w:rsidRDefault="00581ECF" w:rsidP="00BA3BCF">
      <w:pPr>
        <w:jc w:val="both"/>
        <w:rPr>
          <w:rFonts w:ascii="Arial" w:hAnsi="Arial" w:cs="Arial"/>
          <w:sz w:val="24"/>
          <w:szCs w:val="24"/>
        </w:rPr>
      </w:pPr>
    </w:p>
    <w:p w14:paraId="4DB817B4" w14:textId="77777777" w:rsidR="00581ECF" w:rsidRDefault="00581ECF" w:rsidP="00BA3BCF">
      <w:pPr>
        <w:jc w:val="both"/>
        <w:rPr>
          <w:rFonts w:ascii="Arial" w:hAnsi="Arial" w:cs="Arial"/>
          <w:sz w:val="24"/>
          <w:szCs w:val="24"/>
        </w:rPr>
      </w:pPr>
    </w:p>
    <w:p w14:paraId="2A7242E9" w14:textId="77777777" w:rsidR="00581ECF" w:rsidRDefault="00581ECF" w:rsidP="00BA3BCF">
      <w:pPr>
        <w:jc w:val="both"/>
        <w:rPr>
          <w:rFonts w:ascii="Arial" w:hAnsi="Arial" w:cs="Arial"/>
          <w:sz w:val="24"/>
          <w:szCs w:val="24"/>
        </w:rPr>
      </w:pPr>
    </w:p>
    <w:p w14:paraId="7C7DBB68" w14:textId="77777777" w:rsidR="00581ECF" w:rsidRDefault="00581ECF" w:rsidP="00BA3BCF">
      <w:pPr>
        <w:jc w:val="both"/>
        <w:rPr>
          <w:rFonts w:ascii="Arial" w:hAnsi="Arial" w:cs="Arial"/>
          <w:sz w:val="24"/>
          <w:szCs w:val="24"/>
        </w:rPr>
      </w:pPr>
    </w:p>
    <w:p w14:paraId="7E8B9205" w14:textId="77777777" w:rsidR="00581ECF" w:rsidRDefault="00581ECF" w:rsidP="00BA3BCF">
      <w:pPr>
        <w:jc w:val="both"/>
        <w:rPr>
          <w:rFonts w:ascii="Arial" w:hAnsi="Arial" w:cs="Arial"/>
          <w:sz w:val="24"/>
          <w:szCs w:val="24"/>
        </w:rPr>
      </w:pPr>
    </w:p>
    <w:p w14:paraId="4B6DB2CA" w14:textId="77777777" w:rsidR="00581ECF" w:rsidRDefault="00581ECF" w:rsidP="00BA3BCF">
      <w:pPr>
        <w:jc w:val="both"/>
        <w:rPr>
          <w:rFonts w:ascii="Arial" w:hAnsi="Arial" w:cs="Arial"/>
          <w:sz w:val="24"/>
          <w:szCs w:val="24"/>
        </w:rPr>
      </w:pPr>
    </w:p>
    <w:p w14:paraId="4A70DBA7" w14:textId="77777777" w:rsidR="00581ECF" w:rsidRDefault="00581ECF" w:rsidP="00BA3BCF">
      <w:pPr>
        <w:jc w:val="both"/>
        <w:rPr>
          <w:rFonts w:ascii="Arial" w:hAnsi="Arial" w:cs="Arial"/>
          <w:sz w:val="24"/>
          <w:szCs w:val="24"/>
        </w:rPr>
      </w:pPr>
    </w:p>
    <w:p w14:paraId="66A78190" w14:textId="77777777" w:rsidR="00581ECF" w:rsidRDefault="00581ECF" w:rsidP="00BA3BCF">
      <w:pPr>
        <w:jc w:val="both"/>
        <w:rPr>
          <w:rFonts w:ascii="Arial" w:hAnsi="Arial" w:cs="Arial"/>
          <w:sz w:val="24"/>
          <w:szCs w:val="24"/>
        </w:rPr>
      </w:pPr>
    </w:p>
    <w:p w14:paraId="432260BB" w14:textId="77777777" w:rsidR="00581ECF" w:rsidRDefault="00581ECF" w:rsidP="00BA3BCF">
      <w:pPr>
        <w:jc w:val="both"/>
        <w:rPr>
          <w:rFonts w:ascii="Arial" w:hAnsi="Arial" w:cs="Arial"/>
          <w:sz w:val="24"/>
          <w:szCs w:val="24"/>
        </w:rPr>
      </w:pPr>
    </w:p>
    <w:p w14:paraId="18E5C399" w14:textId="77777777" w:rsidR="00581ECF" w:rsidRDefault="00581ECF" w:rsidP="00BA3BCF">
      <w:pPr>
        <w:jc w:val="both"/>
        <w:rPr>
          <w:rFonts w:ascii="Arial" w:hAnsi="Arial" w:cs="Arial"/>
          <w:sz w:val="24"/>
          <w:szCs w:val="24"/>
        </w:rPr>
      </w:pPr>
    </w:p>
    <w:p w14:paraId="418D7A02" w14:textId="77777777" w:rsidR="00581ECF" w:rsidRDefault="00581ECF" w:rsidP="00BA3BCF">
      <w:pPr>
        <w:jc w:val="both"/>
        <w:rPr>
          <w:rFonts w:ascii="Arial" w:hAnsi="Arial" w:cs="Arial"/>
          <w:sz w:val="24"/>
          <w:szCs w:val="24"/>
        </w:rPr>
      </w:pPr>
    </w:p>
    <w:p w14:paraId="6B8E65C2" w14:textId="77777777" w:rsidR="009F5C33" w:rsidRDefault="009F5C33" w:rsidP="00BA3BCF">
      <w:pPr>
        <w:jc w:val="both"/>
        <w:rPr>
          <w:rFonts w:ascii="Arial" w:hAnsi="Arial" w:cs="Arial"/>
          <w:sz w:val="24"/>
          <w:szCs w:val="24"/>
        </w:rPr>
      </w:pPr>
    </w:p>
    <w:p w14:paraId="7C09C321" w14:textId="77777777" w:rsidR="008C0E12" w:rsidRDefault="008C0E12" w:rsidP="00BA3BCF">
      <w:pPr>
        <w:jc w:val="both"/>
        <w:rPr>
          <w:rFonts w:ascii="Arial" w:hAnsi="Arial" w:cs="Arial"/>
          <w:sz w:val="24"/>
          <w:szCs w:val="24"/>
        </w:rPr>
      </w:pPr>
    </w:p>
    <w:p w14:paraId="21D9713E" w14:textId="473EECA3" w:rsidR="00581ECF" w:rsidRDefault="00581ECF" w:rsidP="009F5C33">
      <w:pPr>
        <w:spacing w:line="276" w:lineRule="auto"/>
        <w:jc w:val="both"/>
        <w:rPr>
          <w:rFonts w:ascii="Arial" w:hAnsi="Arial" w:cs="Arial"/>
          <w:sz w:val="24"/>
          <w:szCs w:val="24"/>
        </w:rPr>
      </w:pPr>
      <w:r>
        <w:rPr>
          <w:rFonts w:ascii="Arial" w:hAnsi="Arial" w:cs="Arial"/>
          <w:sz w:val="24"/>
          <w:szCs w:val="24"/>
        </w:rPr>
        <w:lastRenderedPageBreak/>
        <w:t>Practical No 12</w:t>
      </w:r>
      <w:r w:rsidR="008C0E12">
        <w:rPr>
          <w:rFonts w:ascii="Arial" w:hAnsi="Arial" w:cs="Arial"/>
          <w:sz w:val="24"/>
          <w:szCs w:val="24"/>
        </w:rPr>
        <w:t xml:space="preserve">                        </w:t>
      </w:r>
      <w:r w:rsidR="00505A80">
        <w:rPr>
          <w:rFonts w:ascii="Arial" w:hAnsi="Arial" w:cs="Arial"/>
          <w:sz w:val="24"/>
          <w:szCs w:val="24"/>
        </w:rPr>
        <w:t xml:space="preserve">                                                                   </w:t>
      </w:r>
      <w:proofErr w:type="gramStart"/>
      <w:r w:rsidR="008C0E12">
        <w:rPr>
          <w:rFonts w:ascii="Arial" w:hAnsi="Arial" w:cs="Arial"/>
          <w:sz w:val="24"/>
          <w:szCs w:val="24"/>
        </w:rPr>
        <w:t>Date:-</w:t>
      </w:r>
      <w:proofErr w:type="gramEnd"/>
      <w:r w:rsidR="008C0E12">
        <w:rPr>
          <w:rFonts w:ascii="Arial" w:hAnsi="Arial" w:cs="Arial"/>
          <w:sz w:val="24"/>
          <w:szCs w:val="24"/>
        </w:rPr>
        <w:t xml:space="preserve"> </w:t>
      </w:r>
      <w:r w:rsidR="00505A80">
        <w:rPr>
          <w:rFonts w:ascii="Arial" w:hAnsi="Arial" w:cs="Arial"/>
          <w:sz w:val="24"/>
          <w:szCs w:val="24"/>
        </w:rPr>
        <w:t>July/1</w:t>
      </w:r>
      <w:r w:rsidR="00505A80">
        <w:rPr>
          <w:rFonts w:ascii="Arial" w:hAnsi="Arial" w:cs="Arial"/>
          <w:sz w:val="24"/>
          <w:szCs w:val="24"/>
        </w:rPr>
        <w:t>4</w:t>
      </w:r>
      <w:r w:rsidR="00505A80">
        <w:rPr>
          <w:rFonts w:ascii="Arial" w:hAnsi="Arial" w:cs="Arial"/>
          <w:sz w:val="24"/>
          <w:szCs w:val="24"/>
        </w:rPr>
        <w:t>/2023</w:t>
      </w:r>
    </w:p>
    <w:p w14:paraId="2DDA1B69"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Five housewives were asked for the acceptability of four brands of lipsticks for daily use. The response of acceptability (A) and rejection (R) are given below:</w:t>
      </w:r>
    </w:p>
    <w:tbl>
      <w:tblPr>
        <w:tblStyle w:val="TableGrid"/>
        <w:tblW w:w="0" w:type="auto"/>
        <w:tblLook w:val="04A0" w:firstRow="1" w:lastRow="0" w:firstColumn="1" w:lastColumn="0" w:noHBand="0" w:noVBand="1"/>
      </w:tblPr>
      <w:tblGrid>
        <w:gridCol w:w="1726"/>
        <w:gridCol w:w="1726"/>
        <w:gridCol w:w="1726"/>
        <w:gridCol w:w="1726"/>
        <w:gridCol w:w="1726"/>
      </w:tblGrid>
      <w:tr w:rsidR="00581ECF" w:rsidRPr="00581ECF" w14:paraId="77500F01" w14:textId="77777777" w:rsidTr="00CA2DF9">
        <w:tc>
          <w:tcPr>
            <w:tcW w:w="1726" w:type="dxa"/>
            <w:vMerge w:val="restart"/>
          </w:tcPr>
          <w:p w14:paraId="235A545A"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Housewives</w:t>
            </w:r>
          </w:p>
        </w:tc>
        <w:tc>
          <w:tcPr>
            <w:tcW w:w="6904" w:type="dxa"/>
            <w:gridSpan w:val="4"/>
          </w:tcPr>
          <w:p w14:paraId="5B62C5ED"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Lipstick Brands</w:t>
            </w:r>
          </w:p>
        </w:tc>
      </w:tr>
      <w:tr w:rsidR="00581ECF" w:rsidRPr="00581ECF" w14:paraId="7B674E87" w14:textId="77777777" w:rsidTr="00CA2DF9">
        <w:tc>
          <w:tcPr>
            <w:tcW w:w="1726" w:type="dxa"/>
            <w:vMerge/>
          </w:tcPr>
          <w:p w14:paraId="555C8782" w14:textId="77777777" w:rsidR="00581ECF" w:rsidRPr="00581ECF" w:rsidRDefault="00581ECF" w:rsidP="009F5C33">
            <w:pPr>
              <w:spacing w:beforeLines="20" w:before="48" w:afterLines="20" w:after="48" w:line="276" w:lineRule="auto"/>
              <w:jc w:val="both"/>
              <w:rPr>
                <w:rFonts w:ascii="Arial" w:hAnsi="Arial" w:cs="Arial"/>
                <w:sz w:val="24"/>
                <w:szCs w:val="24"/>
              </w:rPr>
            </w:pPr>
          </w:p>
        </w:tc>
        <w:tc>
          <w:tcPr>
            <w:tcW w:w="1726" w:type="dxa"/>
          </w:tcPr>
          <w:p w14:paraId="59C760AA"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Alfa</w:t>
            </w:r>
          </w:p>
        </w:tc>
        <w:tc>
          <w:tcPr>
            <w:tcW w:w="1726" w:type="dxa"/>
          </w:tcPr>
          <w:p w14:paraId="50D43CD0"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Beta</w:t>
            </w:r>
          </w:p>
        </w:tc>
        <w:tc>
          <w:tcPr>
            <w:tcW w:w="1726" w:type="dxa"/>
          </w:tcPr>
          <w:p w14:paraId="792DD658"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Gamma</w:t>
            </w:r>
          </w:p>
        </w:tc>
        <w:tc>
          <w:tcPr>
            <w:tcW w:w="1726" w:type="dxa"/>
          </w:tcPr>
          <w:p w14:paraId="6E84E58D"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Delta</w:t>
            </w:r>
          </w:p>
        </w:tc>
      </w:tr>
      <w:tr w:rsidR="00581ECF" w:rsidRPr="00581ECF" w14:paraId="2953B723" w14:textId="77777777" w:rsidTr="00CA2DF9">
        <w:tc>
          <w:tcPr>
            <w:tcW w:w="1726" w:type="dxa"/>
          </w:tcPr>
          <w:p w14:paraId="453C7812"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H1</w:t>
            </w:r>
          </w:p>
        </w:tc>
        <w:tc>
          <w:tcPr>
            <w:tcW w:w="1726" w:type="dxa"/>
          </w:tcPr>
          <w:p w14:paraId="3BD71B16"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4636FEF2"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c>
          <w:tcPr>
            <w:tcW w:w="1726" w:type="dxa"/>
          </w:tcPr>
          <w:p w14:paraId="46DF6F97"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04C8E05B"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r>
      <w:tr w:rsidR="00581ECF" w:rsidRPr="00581ECF" w14:paraId="13222CDD" w14:textId="77777777" w:rsidTr="00CA2DF9">
        <w:tc>
          <w:tcPr>
            <w:tcW w:w="1726" w:type="dxa"/>
          </w:tcPr>
          <w:p w14:paraId="0BA57669"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H2</w:t>
            </w:r>
          </w:p>
        </w:tc>
        <w:tc>
          <w:tcPr>
            <w:tcW w:w="1726" w:type="dxa"/>
          </w:tcPr>
          <w:p w14:paraId="65BC5290"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c>
          <w:tcPr>
            <w:tcW w:w="1726" w:type="dxa"/>
          </w:tcPr>
          <w:p w14:paraId="04B855E7"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2EC42E80"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3738A517"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r>
      <w:tr w:rsidR="00581ECF" w:rsidRPr="00581ECF" w14:paraId="2F34E054" w14:textId="77777777" w:rsidTr="00CA2DF9">
        <w:tc>
          <w:tcPr>
            <w:tcW w:w="1726" w:type="dxa"/>
          </w:tcPr>
          <w:p w14:paraId="211FD508"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H3</w:t>
            </w:r>
          </w:p>
        </w:tc>
        <w:tc>
          <w:tcPr>
            <w:tcW w:w="1726" w:type="dxa"/>
          </w:tcPr>
          <w:p w14:paraId="5D3C56F7"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c>
          <w:tcPr>
            <w:tcW w:w="1726" w:type="dxa"/>
          </w:tcPr>
          <w:p w14:paraId="6EE1315F"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502FFC14"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c>
          <w:tcPr>
            <w:tcW w:w="1726" w:type="dxa"/>
          </w:tcPr>
          <w:p w14:paraId="5BE65AC3"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r>
      <w:tr w:rsidR="00581ECF" w:rsidRPr="00581ECF" w14:paraId="555D0E82" w14:textId="77777777" w:rsidTr="00CA2DF9">
        <w:tc>
          <w:tcPr>
            <w:tcW w:w="1726" w:type="dxa"/>
          </w:tcPr>
          <w:p w14:paraId="1A8EC92A"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H4</w:t>
            </w:r>
          </w:p>
        </w:tc>
        <w:tc>
          <w:tcPr>
            <w:tcW w:w="1726" w:type="dxa"/>
          </w:tcPr>
          <w:p w14:paraId="72C81125"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00469DD3"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c>
          <w:tcPr>
            <w:tcW w:w="1726" w:type="dxa"/>
          </w:tcPr>
          <w:p w14:paraId="302151FD"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c>
          <w:tcPr>
            <w:tcW w:w="1726" w:type="dxa"/>
          </w:tcPr>
          <w:p w14:paraId="09532271"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r>
      <w:tr w:rsidR="00581ECF" w:rsidRPr="00581ECF" w14:paraId="2A3F4098" w14:textId="77777777" w:rsidTr="00CA2DF9">
        <w:tc>
          <w:tcPr>
            <w:tcW w:w="1726" w:type="dxa"/>
          </w:tcPr>
          <w:p w14:paraId="6E0279AD"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H5</w:t>
            </w:r>
          </w:p>
        </w:tc>
        <w:tc>
          <w:tcPr>
            <w:tcW w:w="1726" w:type="dxa"/>
          </w:tcPr>
          <w:p w14:paraId="7002C3A0"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3517D2FA"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6E05926A"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R</w:t>
            </w:r>
          </w:p>
        </w:tc>
        <w:tc>
          <w:tcPr>
            <w:tcW w:w="1726" w:type="dxa"/>
          </w:tcPr>
          <w:p w14:paraId="66CEE54A"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r>
    </w:tbl>
    <w:p w14:paraId="579DD298" w14:textId="77777777" w:rsidR="00581ECF" w:rsidRPr="00581ECF" w:rsidRDefault="00581ECF" w:rsidP="009F5C33">
      <w:pPr>
        <w:spacing w:beforeLines="20" w:before="48" w:afterLines="20" w:after="48" w:line="276" w:lineRule="auto"/>
        <w:jc w:val="both"/>
        <w:rPr>
          <w:rFonts w:ascii="Arial" w:hAnsi="Arial" w:cs="Arial"/>
          <w:sz w:val="24"/>
          <w:szCs w:val="24"/>
        </w:rPr>
      </w:pPr>
      <w:r w:rsidRPr="00581ECF">
        <w:rPr>
          <w:rFonts w:ascii="Arial" w:hAnsi="Arial" w:cs="Arial"/>
          <w:sz w:val="24"/>
          <w:szCs w:val="24"/>
        </w:rPr>
        <w:t>Test whether there is any significant difference between brands with respect to acceptability.</w:t>
      </w:r>
    </w:p>
    <w:p w14:paraId="5CA50714" w14:textId="77777777" w:rsidR="00581ECF" w:rsidRPr="00581ECF" w:rsidRDefault="00581ECF" w:rsidP="009F5C33">
      <w:pPr>
        <w:spacing w:beforeLines="20" w:before="48" w:afterLines="20" w:after="48" w:line="276" w:lineRule="auto"/>
        <w:jc w:val="both"/>
        <w:rPr>
          <w:rFonts w:ascii="Arial" w:hAnsi="Arial" w:cs="Arial"/>
          <w:sz w:val="24"/>
          <w:szCs w:val="24"/>
        </w:rPr>
      </w:pPr>
    </w:p>
    <w:p w14:paraId="420D7FC1" w14:textId="73C8C047" w:rsidR="00581ECF" w:rsidRPr="00581ECF" w:rsidRDefault="008C0E12" w:rsidP="009F5C33">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581ECF" w:rsidRPr="00581ECF">
        <w:rPr>
          <w:rFonts w:ascii="Arial" w:hAnsi="Arial" w:cs="Arial"/>
          <w:sz w:val="24"/>
          <w:szCs w:val="24"/>
        </w:rPr>
        <w:t>Solution:</w:t>
      </w:r>
    </w:p>
    <w:p w14:paraId="1AEAE1C3" w14:textId="2D210CB3" w:rsidR="00581ECF" w:rsidRPr="008C0E12" w:rsidRDefault="00581ECF"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Null hypothesis: H0: There is no significant difference between brands with respect to acceptability.</w:t>
      </w:r>
    </w:p>
    <w:p w14:paraId="3FE3B6BA" w14:textId="3BA78DD7" w:rsidR="00581ECF" w:rsidRPr="008C0E12" w:rsidRDefault="00581ECF"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Alternate hypothesis: H1: There is significant difference between brands with respect to acceptability.</w:t>
      </w:r>
    </w:p>
    <w:p w14:paraId="1DE5E2F3" w14:textId="77777777" w:rsidR="00274E1F" w:rsidRPr="00274E1F" w:rsidRDefault="00274E1F" w:rsidP="009F5C33">
      <w:pPr>
        <w:autoSpaceDE w:val="0"/>
        <w:autoSpaceDN w:val="0"/>
        <w:adjustRightInd w:val="0"/>
        <w:spacing w:after="0" w:line="276" w:lineRule="auto"/>
        <w:rPr>
          <w:rFonts w:ascii="Times New Roman" w:hAnsi="Times New Roman" w:cs="Times New Roman"/>
          <w:sz w:val="24"/>
          <w:szCs w:val="24"/>
        </w:rPr>
      </w:pPr>
    </w:p>
    <w:tbl>
      <w:tblPr>
        <w:tblW w:w="10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82"/>
        <w:gridCol w:w="1028"/>
        <w:gridCol w:w="1029"/>
        <w:gridCol w:w="1450"/>
        <w:gridCol w:w="1076"/>
        <w:gridCol w:w="1107"/>
        <w:gridCol w:w="1029"/>
        <w:gridCol w:w="1450"/>
        <w:gridCol w:w="1029"/>
      </w:tblGrid>
      <w:tr w:rsidR="00274E1F" w:rsidRPr="00274E1F" w14:paraId="1A05E67B" w14:textId="77777777">
        <w:trPr>
          <w:cantSplit/>
        </w:trPr>
        <w:tc>
          <w:tcPr>
            <w:tcW w:w="10173" w:type="dxa"/>
            <w:gridSpan w:val="9"/>
            <w:tcBorders>
              <w:top w:val="nil"/>
              <w:left w:val="nil"/>
              <w:bottom w:val="nil"/>
              <w:right w:val="nil"/>
            </w:tcBorders>
            <w:shd w:val="clear" w:color="auto" w:fill="FFFFFF"/>
          </w:tcPr>
          <w:p w14:paraId="174054E7"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b/>
                <w:bCs/>
                <w:color w:val="000000"/>
                <w:sz w:val="18"/>
                <w:szCs w:val="18"/>
              </w:rPr>
              <w:t>Descriptive Statistics</w:t>
            </w:r>
          </w:p>
        </w:tc>
      </w:tr>
      <w:tr w:rsidR="00274E1F" w:rsidRPr="00274E1F" w14:paraId="1636AF38" w14:textId="77777777">
        <w:trPr>
          <w:cantSplit/>
        </w:trPr>
        <w:tc>
          <w:tcPr>
            <w:tcW w:w="982" w:type="dxa"/>
            <w:vMerge w:val="restart"/>
            <w:tcBorders>
              <w:top w:val="single" w:sz="16" w:space="0" w:color="000000"/>
              <w:left w:val="single" w:sz="16" w:space="0" w:color="000000"/>
              <w:bottom w:val="nil"/>
              <w:right w:val="single" w:sz="16" w:space="0" w:color="000000"/>
            </w:tcBorders>
            <w:shd w:val="clear" w:color="auto" w:fill="FFFFFF"/>
          </w:tcPr>
          <w:p w14:paraId="6F67B7E0"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p>
        </w:tc>
        <w:tc>
          <w:tcPr>
            <w:tcW w:w="1028" w:type="dxa"/>
            <w:vMerge w:val="restart"/>
            <w:tcBorders>
              <w:top w:val="single" w:sz="16" w:space="0" w:color="000000"/>
              <w:left w:val="single" w:sz="16" w:space="0" w:color="000000"/>
            </w:tcBorders>
            <w:shd w:val="clear" w:color="auto" w:fill="FFFFFF"/>
          </w:tcPr>
          <w:p w14:paraId="7905F93E"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N</w:t>
            </w:r>
          </w:p>
        </w:tc>
        <w:tc>
          <w:tcPr>
            <w:tcW w:w="1028" w:type="dxa"/>
            <w:vMerge w:val="restart"/>
            <w:tcBorders>
              <w:top w:val="single" w:sz="16" w:space="0" w:color="000000"/>
            </w:tcBorders>
            <w:shd w:val="clear" w:color="auto" w:fill="FFFFFF"/>
          </w:tcPr>
          <w:p w14:paraId="7537BCE0"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Mean</w:t>
            </w:r>
          </w:p>
        </w:tc>
        <w:tc>
          <w:tcPr>
            <w:tcW w:w="1449" w:type="dxa"/>
            <w:vMerge w:val="restart"/>
            <w:tcBorders>
              <w:top w:val="single" w:sz="16" w:space="0" w:color="000000"/>
            </w:tcBorders>
            <w:shd w:val="clear" w:color="auto" w:fill="FFFFFF"/>
          </w:tcPr>
          <w:p w14:paraId="7655D93A"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Std. Deviation</w:t>
            </w:r>
          </w:p>
        </w:tc>
        <w:tc>
          <w:tcPr>
            <w:tcW w:w="1075" w:type="dxa"/>
            <w:vMerge w:val="restart"/>
            <w:tcBorders>
              <w:top w:val="single" w:sz="16" w:space="0" w:color="000000"/>
            </w:tcBorders>
            <w:shd w:val="clear" w:color="auto" w:fill="FFFFFF"/>
          </w:tcPr>
          <w:p w14:paraId="567B9003"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Minimum</w:t>
            </w:r>
          </w:p>
        </w:tc>
        <w:tc>
          <w:tcPr>
            <w:tcW w:w="1106" w:type="dxa"/>
            <w:vMerge w:val="restart"/>
            <w:tcBorders>
              <w:top w:val="single" w:sz="16" w:space="0" w:color="000000"/>
            </w:tcBorders>
            <w:shd w:val="clear" w:color="auto" w:fill="FFFFFF"/>
          </w:tcPr>
          <w:p w14:paraId="5D50AC5D"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Maximum</w:t>
            </w:r>
          </w:p>
        </w:tc>
        <w:tc>
          <w:tcPr>
            <w:tcW w:w="3505" w:type="dxa"/>
            <w:gridSpan w:val="3"/>
            <w:tcBorders>
              <w:top w:val="single" w:sz="16" w:space="0" w:color="000000"/>
            </w:tcBorders>
            <w:shd w:val="clear" w:color="auto" w:fill="FFFFFF"/>
          </w:tcPr>
          <w:p w14:paraId="7AF14D7D"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Percentiles</w:t>
            </w:r>
          </w:p>
        </w:tc>
      </w:tr>
      <w:tr w:rsidR="00274E1F" w:rsidRPr="00274E1F" w14:paraId="773BEA6A" w14:textId="77777777">
        <w:trPr>
          <w:cantSplit/>
        </w:trPr>
        <w:tc>
          <w:tcPr>
            <w:tcW w:w="982" w:type="dxa"/>
            <w:vMerge/>
            <w:tcBorders>
              <w:top w:val="single" w:sz="16" w:space="0" w:color="000000"/>
              <w:left w:val="single" w:sz="16" w:space="0" w:color="000000"/>
              <w:bottom w:val="nil"/>
              <w:right w:val="single" w:sz="16" w:space="0" w:color="000000"/>
            </w:tcBorders>
            <w:shd w:val="clear" w:color="auto" w:fill="FFFFFF"/>
          </w:tcPr>
          <w:p w14:paraId="4AECC618" w14:textId="77777777" w:rsidR="00274E1F" w:rsidRPr="00274E1F" w:rsidRDefault="00274E1F" w:rsidP="00274E1F">
            <w:pPr>
              <w:autoSpaceDE w:val="0"/>
              <w:autoSpaceDN w:val="0"/>
              <w:adjustRightInd w:val="0"/>
              <w:spacing w:after="0" w:line="240" w:lineRule="auto"/>
              <w:rPr>
                <w:rFonts w:ascii="Arial" w:hAnsi="Arial" w:cs="Arial"/>
                <w:color w:val="000000"/>
                <w:sz w:val="18"/>
                <w:szCs w:val="18"/>
              </w:rPr>
            </w:pPr>
          </w:p>
        </w:tc>
        <w:tc>
          <w:tcPr>
            <w:tcW w:w="1028" w:type="dxa"/>
            <w:vMerge/>
            <w:tcBorders>
              <w:top w:val="single" w:sz="16" w:space="0" w:color="000000"/>
              <w:left w:val="single" w:sz="16" w:space="0" w:color="000000"/>
            </w:tcBorders>
            <w:shd w:val="clear" w:color="auto" w:fill="FFFFFF"/>
          </w:tcPr>
          <w:p w14:paraId="78785CE2" w14:textId="77777777" w:rsidR="00274E1F" w:rsidRPr="00274E1F" w:rsidRDefault="00274E1F" w:rsidP="00274E1F">
            <w:pPr>
              <w:autoSpaceDE w:val="0"/>
              <w:autoSpaceDN w:val="0"/>
              <w:adjustRightInd w:val="0"/>
              <w:spacing w:after="0" w:line="240" w:lineRule="auto"/>
              <w:rPr>
                <w:rFonts w:ascii="Arial" w:hAnsi="Arial" w:cs="Arial"/>
                <w:color w:val="000000"/>
                <w:sz w:val="18"/>
                <w:szCs w:val="18"/>
              </w:rPr>
            </w:pPr>
          </w:p>
        </w:tc>
        <w:tc>
          <w:tcPr>
            <w:tcW w:w="1028" w:type="dxa"/>
            <w:vMerge/>
            <w:tcBorders>
              <w:top w:val="single" w:sz="16" w:space="0" w:color="000000"/>
            </w:tcBorders>
            <w:shd w:val="clear" w:color="auto" w:fill="FFFFFF"/>
          </w:tcPr>
          <w:p w14:paraId="3C9045F5" w14:textId="77777777" w:rsidR="00274E1F" w:rsidRPr="00274E1F" w:rsidRDefault="00274E1F" w:rsidP="00274E1F">
            <w:pPr>
              <w:autoSpaceDE w:val="0"/>
              <w:autoSpaceDN w:val="0"/>
              <w:adjustRightInd w:val="0"/>
              <w:spacing w:after="0" w:line="240" w:lineRule="auto"/>
              <w:rPr>
                <w:rFonts w:ascii="Arial" w:hAnsi="Arial" w:cs="Arial"/>
                <w:color w:val="000000"/>
                <w:sz w:val="18"/>
                <w:szCs w:val="18"/>
              </w:rPr>
            </w:pPr>
          </w:p>
        </w:tc>
        <w:tc>
          <w:tcPr>
            <w:tcW w:w="1449" w:type="dxa"/>
            <w:vMerge/>
            <w:tcBorders>
              <w:top w:val="single" w:sz="16" w:space="0" w:color="000000"/>
            </w:tcBorders>
            <w:shd w:val="clear" w:color="auto" w:fill="FFFFFF"/>
          </w:tcPr>
          <w:p w14:paraId="05D8AB96" w14:textId="77777777" w:rsidR="00274E1F" w:rsidRPr="00274E1F" w:rsidRDefault="00274E1F" w:rsidP="00274E1F">
            <w:pPr>
              <w:autoSpaceDE w:val="0"/>
              <w:autoSpaceDN w:val="0"/>
              <w:adjustRightInd w:val="0"/>
              <w:spacing w:after="0" w:line="240" w:lineRule="auto"/>
              <w:rPr>
                <w:rFonts w:ascii="Arial" w:hAnsi="Arial" w:cs="Arial"/>
                <w:color w:val="000000"/>
                <w:sz w:val="18"/>
                <w:szCs w:val="18"/>
              </w:rPr>
            </w:pPr>
          </w:p>
        </w:tc>
        <w:tc>
          <w:tcPr>
            <w:tcW w:w="1075" w:type="dxa"/>
            <w:vMerge/>
            <w:tcBorders>
              <w:top w:val="single" w:sz="16" w:space="0" w:color="000000"/>
            </w:tcBorders>
            <w:shd w:val="clear" w:color="auto" w:fill="FFFFFF"/>
          </w:tcPr>
          <w:p w14:paraId="643B5C54" w14:textId="77777777" w:rsidR="00274E1F" w:rsidRPr="00274E1F" w:rsidRDefault="00274E1F" w:rsidP="00274E1F">
            <w:pPr>
              <w:autoSpaceDE w:val="0"/>
              <w:autoSpaceDN w:val="0"/>
              <w:adjustRightInd w:val="0"/>
              <w:spacing w:after="0" w:line="240" w:lineRule="auto"/>
              <w:rPr>
                <w:rFonts w:ascii="Arial" w:hAnsi="Arial" w:cs="Arial"/>
                <w:color w:val="000000"/>
                <w:sz w:val="18"/>
                <w:szCs w:val="18"/>
              </w:rPr>
            </w:pPr>
          </w:p>
        </w:tc>
        <w:tc>
          <w:tcPr>
            <w:tcW w:w="1106" w:type="dxa"/>
            <w:vMerge/>
            <w:tcBorders>
              <w:top w:val="single" w:sz="16" w:space="0" w:color="000000"/>
            </w:tcBorders>
            <w:shd w:val="clear" w:color="auto" w:fill="FFFFFF"/>
          </w:tcPr>
          <w:p w14:paraId="5451DD41" w14:textId="77777777" w:rsidR="00274E1F" w:rsidRPr="00274E1F" w:rsidRDefault="00274E1F" w:rsidP="00274E1F">
            <w:pPr>
              <w:autoSpaceDE w:val="0"/>
              <w:autoSpaceDN w:val="0"/>
              <w:adjustRightInd w:val="0"/>
              <w:spacing w:after="0" w:line="240" w:lineRule="auto"/>
              <w:rPr>
                <w:rFonts w:ascii="Arial" w:hAnsi="Arial" w:cs="Arial"/>
                <w:color w:val="000000"/>
                <w:sz w:val="18"/>
                <w:szCs w:val="18"/>
              </w:rPr>
            </w:pPr>
          </w:p>
        </w:tc>
        <w:tc>
          <w:tcPr>
            <w:tcW w:w="1028" w:type="dxa"/>
            <w:tcBorders>
              <w:bottom w:val="single" w:sz="16" w:space="0" w:color="000000"/>
            </w:tcBorders>
            <w:shd w:val="clear" w:color="auto" w:fill="FFFFFF"/>
          </w:tcPr>
          <w:p w14:paraId="63A1DF2D"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25th</w:t>
            </w:r>
          </w:p>
        </w:tc>
        <w:tc>
          <w:tcPr>
            <w:tcW w:w="1449" w:type="dxa"/>
            <w:tcBorders>
              <w:bottom w:val="single" w:sz="16" w:space="0" w:color="000000"/>
            </w:tcBorders>
            <w:shd w:val="clear" w:color="auto" w:fill="FFFFFF"/>
          </w:tcPr>
          <w:p w14:paraId="53FBB603"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50th (Median)</w:t>
            </w:r>
          </w:p>
        </w:tc>
        <w:tc>
          <w:tcPr>
            <w:tcW w:w="1028" w:type="dxa"/>
            <w:tcBorders>
              <w:bottom w:val="single" w:sz="16" w:space="0" w:color="000000"/>
              <w:right w:val="single" w:sz="16" w:space="0" w:color="000000"/>
            </w:tcBorders>
            <w:shd w:val="clear" w:color="auto" w:fill="FFFFFF"/>
          </w:tcPr>
          <w:p w14:paraId="7A8263CF"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75th</w:t>
            </w:r>
          </w:p>
        </w:tc>
      </w:tr>
      <w:tr w:rsidR="00274E1F" w:rsidRPr="00274E1F" w14:paraId="2F10D6E2" w14:textId="77777777">
        <w:trPr>
          <w:cantSplit/>
        </w:trPr>
        <w:tc>
          <w:tcPr>
            <w:tcW w:w="982" w:type="dxa"/>
            <w:tcBorders>
              <w:top w:val="single" w:sz="16" w:space="0" w:color="000000"/>
              <w:left w:val="single" w:sz="16" w:space="0" w:color="000000"/>
              <w:bottom w:val="nil"/>
              <w:right w:val="single" w:sz="16" w:space="0" w:color="000000"/>
            </w:tcBorders>
            <w:shd w:val="clear" w:color="auto" w:fill="FFFFFF"/>
            <w:vAlign w:val="center"/>
          </w:tcPr>
          <w:p w14:paraId="509CEC34"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Alfa</w:t>
            </w:r>
          </w:p>
        </w:tc>
        <w:tc>
          <w:tcPr>
            <w:tcW w:w="1028" w:type="dxa"/>
            <w:tcBorders>
              <w:top w:val="single" w:sz="16" w:space="0" w:color="000000"/>
              <w:left w:val="single" w:sz="16" w:space="0" w:color="000000"/>
              <w:bottom w:val="nil"/>
            </w:tcBorders>
            <w:shd w:val="clear" w:color="auto" w:fill="FFFFFF"/>
            <w:vAlign w:val="center"/>
          </w:tcPr>
          <w:p w14:paraId="2F1E5EEF"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w:t>
            </w:r>
          </w:p>
        </w:tc>
        <w:tc>
          <w:tcPr>
            <w:tcW w:w="1028" w:type="dxa"/>
            <w:tcBorders>
              <w:top w:val="single" w:sz="16" w:space="0" w:color="000000"/>
              <w:bottom w:val="nil"/>
            </w:tcBorders>
            <w:shd w:val="clear" w:color="auto" w:fill="FFFFFF"/>
            <w:vAlign w:val="center"/>
          </w:tcPr>
          <w:p w14:paraId="3B2CBAB6"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.60</w:t>
            </w:r>
          </w:p>
        </w:tc>
        <w:tc>
          <w:tcPr>
            <w:tcW w:w="1449" w:type="dxa"/>
            <w:tcBorders>
              <w:top w:val="single" w:sz="16" w:space="0" w:color="000000"/>
              <w:bottom w:val="nil"/>
            </w:tcBorders>
            <w:shd w:val="clear" w:color="auto" w:fill="FFFFFF"/>
            <w:vAlign w:val="center"/>
          </w:tcPr>
          <w:p w14:paraId="3E03A153"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.548</w:t>
            </w:r>
          </w:p>
        </w:tc>
        <w:tc>
          <w:tcPr>
            <w:tcW w:w="1075" w:type="dxa"/>
            <w:tcBorders>
              <w:top w:val="single" w:sz="16" w:space="0" w:color="000000"/>
              <w:bottom w:val="nil"/>
            </w:tcBorders>
            <w:shd w:val="clear" w:color="auto" w:fill="FFFFFF"/>
            <w:vAlign w:val="center"/>
          </w:tcPr>
          <w:p w14:paraId="2C50B263"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w:t>
            </w:r>
          </w:p>
        </w:tc>
        <w:tc>
          <w:tcPr>
            <w:tcW w:w="1106" w:type="dxa"/>
            <w:tcBorders>
              <w:top w:val="single" w:sz="16" w:space="0" w:color="000000"/>
              <w:bottom w:val="nil"/>
            </w:tcBorders>
            <w:shd w:val="clear" w:color="auto" w:fill="FFFFFF"/>
            <w:vAlign w:val="center"/>
          </w:tcPr>
          <w:p w14:paraId="2ED85383"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w:t>
            </w:r>
          </w:p>
        </w:tc>
        <w:tc>
          <w:tcPr>
            <w:tcW w:w="1028" w:type="dxa"/>
            <w:tcBorders>
              <w:top w:val="single" w:sz="16" w:space="0" w:color="000000"/>
              <w:bottom w:val="nil"/>
            </w:tcBorders>
            <w:shd w:val="clear" w:color="auto" w:fill="FFFFFF"/>
            <w:vAlign w:val="center"/>
          </w:tcPr>
          <w:p w14:paraId="3C08905F"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.00</w:t>
            </w:r>
          </w:p>
        </w:tc>
        <w:tc>
          <w:tcPr>
            <w:tcW w:w="1449" w:type="dxa"/>
            <w:tcBorders>
              <w:top w:val="single" w:sz="16" w:space="0" w:color="000000"/>
              <w:bottom w:val="nil"/>
            </w:tcBorders>
            <w:shd w:val="clear" w:color="auto" w:fill="FFFFFF"/>
            <w:vAlign w:val="center"/>
          </w:tcPr>
          <w:p w14:paraId="2F9766CD"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1.00</w:t>
            </w:r>
          </w:p>
        </w:tc>
        <w:tc>
          <w:tcPr>
            <w:tcW w:w="1028" w:type="dxa"/>
            <w:tcBorders>
              <w:top w:val="single" w:sz="16" w:space="0" w:color="000000"/>
              <w:bottom w:val="nil"/>
              <w:right w:val="single" w:sz="16" w:space="0" w:color="000000"/>
            </w:tcBorders>
            <w:shd w:val="clear" w:color="auto" w:fill="FFFFFF"/>
            <w:vAlign w:val="center"/>
          </w:tcPr>
          <w:p w14:paraId="5E4F9B97"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1.00</w:t>
            </w:r>
          </w:p>
        </w:tc>
      </w:tr>
      <w:tr w:rsidR="00274E1F" w:rsidRPr="00274E1F" w14:paraId="0CF72BEE" w14:textId="77777777">
        <w:trPr>
          <w:cantSplit/>
        </w:trPr>
        <w:tc>
          <w:tcPr>
            <w:tcW w:w="982" w:type="dxa"/>
            <w:tcBorders>
              <w:top w:val="nil"/>
              <w:left w:val="single" w:sz="16" w:space="0" w:color="000000"/>
              <w:bottom w:val="nil"/>
              <w:right w:val="single" w:sz="16" w:space="0" w:color="000000"/>
            </w:tcBorders>
            <w:shd w:val="clear" w:color="auto" w:fill="FFFFFF"/>
            <w:vAlign w:val="center"/>
          </w:tcPr>
          <w:p w14:paraId="34106C93"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Beta</w:t>
            </w:r>
          </w:p>
        </w:tc>
        <w:tc>
          <w:tcPr>
            <w:tcW w:w="1028" w:type="dxa"/>
            <w:tcBorders>
              <w:top w:val="nil"/>
              <w:left w:val="single" w:sz="16" w:space="0" w:color="000000"/>
              <w:bottom w:val="nil"/>
            </w:tcBorders>
            <w:shd w:val="clear" w:color="auto" w:fill="FFFFFF"/>
            <w:vAlign w:val="center"/>
          </w:tcPr>
          <w:p w14:paraId="75222063"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w:t>
            </w:r>
          </w:p>
        </w:tc>
        <w:tc>
          <w:tcPr>
            <w:tcW w:w="1028" w:type="dxa"/>
            <w:tcBorders>
              <w:top w:val="nil"/>
              <w:bottom w:val="nil"/>
            </w:tcBorders>
            <w:shd w:val="clear" w:color="auto" w:fill="FFFFFF"/>
            <w:vAlign w:val="center"/>
          </w:tcPr>
          <w:p w14:paraId="39415FC4"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.60</w:t>
            </w:r>
          </w:p>
        </w:tc>
        <w:tc>
          <w:tcPr>
            <w:tcW w:w="1449" w:type="dxa"/>
            <w:tcBorders>
              <w:top w:val="nil"/>
              <w:bottom w:val="nil"/>
            </w:tcBorders>
            <w:shd w:val="clear" w:color="auto" w:fill="FFFFFF"/>
            <w:vAlign w:val="center"/>
          </w:tcPr>
          <w:p w14:paraId="1C03A7F7"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.548</w:t>
            </w:r>
          </w:p>
        </w:tc>
        <w:tc>
          <w:tcPr>
            <w:tcW w:w="1075" w:type="dxa"/>
            <w:tcBorders>
              <w:top w:val="nil"/>
              <w:bottom w:val="nil"/>
            </w:tcBorders>
            <w:shd w:val="clear" w:color="auto" w:fill="FFFFFF"/>
            <w:vAlign w:val="center"/>
          </w:tcPr>
          <w:p w14:paraId="534F6654"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w:t>
            </w:r>
          </w:p>
        </w:tc>
        <w:tc>
          <w:tcPr>
            <w:tcW w:w="1106" w:type="dxa"/>
            <w:tcBorders>
              <w:top w:val="nil"/>
              <w:bottom w:val="nil"/>
            </w:tcBorders>
            <w:shd w:val="clear" w:color="auto" w:fill="FFFFFF"/>
            <w:vAlign w:val="center"/>
          </w:tcPr>
          <w:p w14:paraId="281575D1"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w:t>
            </w:r>
          </w:p>
        </w:tc>
        <w:tc>
          <w:tcPr>
            <w:tcW w:w="1028" w:type="dxa"/>
            <w:tcBorders>
              <w:top w:val="nil"/>
              <w:bottom w:val="nil"/>
            </w:tcBorders>
            <w:shd w:val="clear" w:color="auto" w:fill="FFFFFF"/>
            <w:vAlign w:val="center"/>
          </w:tcPr>
          <w:p w14:paraId="5A558979"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.00</w:t>
            </w:r>
          </w:p>
        </w:tc>
        <w:tc>
          <w:tcPr>
            <w:tcW w:w="1449" w:type="dxa"/>
            <w:tcBorders>
              <w:top w:val="nil"/>
              <w:bottom w:val="nil"/>
            </w:tcBorders>
            <w:shd w:val="clear" w:color="auto" w:fill="FFFFFF"/>
            <w:vAlign w:val="center"/>
          </w:tcPr>
          <w:p w14:paraId="1E87C9CA"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1.00</w:t>
            </w:r>
          </w:p>
        </w:tc>
        <w:tc>
          <w:tcPr>
            <w:tcW w:w="1028" w:type="dxa"/>
            <w:tcBorders>
              <w:top w:val="nil"/>
              <w:bottom w:val="nil"/>
              <w:right w:val="single" w:sz="16" w:space="0" w:color="000000"/>
            </w:tcBorders>
            <w:shd w:val="clear" w:color="auto" w:fill="FFFFFF"/>
            <w:vAlign w:val="center"/>
          </w:tcPr>
          <w:p w14:paraId="5A551443"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1.00</w:t>
            </w:r>
          </w:p>
        </w:tc>
      </w:tr>
      <w:tr w:rsidR="00274E1F" w:rsidRPr="00274E1F" w14:paraId="7C55A613" w14:textId="77777777">
        <w:trPr>
          <w:cantSplit/>
        </w:trPr>
        <w:tc>
          <w:tcPr>
            <w:tcW w:w="982" w:type="dxa"/>
            <w:tcBorders>
              <w:top w:val="nil"/>
              <w:left w:val="single" w:sz="16" w:space="0" w:color="000000"/>
              <w:bottom w:val="nil"/>
              <w:right w:val="single" w:sz="16" w:space="0" w:color="000000"/>
            </w:tcBorders>
            <w:shd w:val="clear" w:color="auto" w:fill="FFFFFF"/>
            <w:vAlign w:val="center"/>
          </w:tcPr>
          <w:p w14:paraId="015CF7EC"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Gamma</w:t>
            </w:r>
          </w:p>
        </w:tc>
        <w:tc>
          <w:tcPr>
            <w:tcW w:w="1028" w:type="dxa"/>
            <w:tcBorders>
              <w:top w:val="nil"/>
              <w:left w:val="single" w:sz="16" w:space="0" w:color="000000"/>
              <w:bottom w:val="nil"/>
            </w:tcBorders>
            <w:shd w:val="clear" w:color="auto" w:fill="FFFFFF"/>
            <w:vAlign w:val="center"/>
          </w:tcPr>
          <w:p w14:paraId="669FBD86"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w:t>
            </w:r>
          </w:p>
        </w:tc>
        <w:tc>
          <w:tcPr>
            <w:tcW w:w="1028" w:type="dxa"/>
            <w:tcBorders>
              <w:top w:val="nil"/>
              <w:bottom w:val="nil"/>
            </w:tcBorders>
            <w:shd w:val="clear" w:color="auto" w:fill="FFFFFF"/>
            <w:vAlign w:val="center"/>
          </w:tcPr>
          <w:p w14:paraId="19369EA4"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.40</w:t>
            </w:r>
          </w:p>
        </w:tc>
        <w:tc>
          <w:tcPr>
            <w:tcW w:w="1449" w:type="dxa"/>
            <w:tcBorders>
              <w:top w:val="nil"/>
              <w:bottom w:val="nil"/>
            </w:tcBorders>
            <w:shd w:val="clear" w:color="auto" w:fill="FFFFFF"/>
            <w:vAlign w:val="center"/>
          </w:tcPr>
          <w:p w14:paraId="5F70BA2A"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.548</w:t>
            </w:r>
          </w:p>
        </w:tc>
        <w:tc>
          <w:tcPr>
            <w:tcW w:w="1075" w:type="dxa"/>
            <w:tcBorders>
              <w:top w:val="nil"/>
              <w:bottom w:val="nil"/>
            </w:tcBorders>
            <w:shd w:val="clear" w:color="auto" w:fill="FFFFFF"/>
            <w:vAlign w:val="center"/>
          </w:tcPr>
          <w:p w14:paraId="02A2CD21"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w:t>
            </w:r>
          </w:p>
        </w:tc>
        <w:tc>
          <w:tcPr>
            <w:tcW w:w="1106" w:type="dxa"/>
            <w:tcBorders>
              <w:top w:val="nil"/>
              <w:bottom w:val="nil"/>
            </w:tcBorders>
            <w:shd w:val="clear" w:color="auto" w:fill="FFFFFF"/>
            <w:vAlign w:val="center"/>
          </w:tcPr>
          <w:p w14:paraId="3AA425BC"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w:t>
            </w:r>
          </w:p>
        </w:tc>
        <w:tc>
          <w:tcPr>
            <w:tcW w:w="1028" w:type="dxa"/>
            <w:tcBorders>
              <w:top w:val="nil"/>
              <w:bottom w:val="nil"/>
            </w:tcBorders>
            <w:shd w:val="clear" w:color="auto" w:fill="FFFFFF"/>
            <w:vAlign w:val="center"/>
          </w:tcPr>
          <w:p w14:paraId="4648605C"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.00</w:t>
            </w:r>
          </w:p>
        </w:tc>
        <w:tc>
          <w:tcPr>
            <w:tcW w:w="1449" w:type="dxa"/>
            <w:tcBorders>
              <w:top w:val="nil"/>
              <w:bottom w:val="nil"/>
            </w:tcBorders>
            <w:shd w:val="clear" w:color="auto" w:fill="FFFFFF"/>
            <w:vAlign w:val="center"/>
          </w:tcPr>
          <w:p w14:paraId="61A589B4"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.00</w:t>
            </w:r>
          </w:p>
        </w:tc>
        <w:tc>
          <w:tcPr>
            <w:tcW w:w="1028" w:type="dxa"/>
            <w:tcBorders>
              <w:top w:val="nil"/>
              <w:bottom w:val="nil"/>
              <w:right w:val="single" w:sz="16" w:space="0" w:color="000000"/>
            </w:tcBorders>
            <w:shd w:val="clear" w:color="auto" w:fill="FFFFFF"/>
            <w:vAlign w:val="center"/>
          </w:tcPr>
          <w:p w14:paraId="26A0A7E4"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1.00</w:t>
            </w:r>
          </w:p>
        </w:tc>
      </w:tr>
      <w:tr w:rsidR="00274E1F" w:rsidRPr="00274E1F" w14:paraId="1815C9B2" w14:textId="77777777">
        <w:trPr>
          <w:cantSplit/>
        </w:trPr>
        <w:tc>
          <w:tcPr>
            <w:tcW w:w="982" w:type="dxa"/>
            <w:tcBorders>
              <w:top w:val="nil"/>
              <w:left w:val="single" w:sz="16" w:space="0" w:color="000000"/>
              <w:bottom w:val="single" w:sz="16" w:space="0" w:color="000000"/>
              <w:right w:val="single" w:sz="16" w:space="0" w:color="000000"/>
            </w:tcBorders>
            <w:shd w:val="clear" w:color="auto" w:fill="FFFFFF"/>
            <w:vAlign w:val="center"/>
          </w:tcPr>
          <w:p w14:paraId="7CD11558"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Delta</w:t>
            </w:r>
          </w:p>
        </w:tc>
        <w:tc>
          <w:tcPr>
            <w:tcW w:w="1028" w:type="dxa"/>
            <w:tcBorders>
              <w:top w:val="nil"/>
              <w:left w:val="single" w:sz="16" w:space="0" w:color="000000"/>
              <w:bottom w:val="single" w:sz="16" w:space="0" w:color="000000"/>
            </w:tcBorders>
            <w:shd w:val="clear" w:color="auto" w:fill="FFFFFF"/>
            <w:vAlign w:val="center"/>
          </w:tcPr>
          <w:p w14:paraId="7C2CC747"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w:t>
            </w:r>
          </w:p>
        </w:tc>
        <w:tc>
          <w:tcPr>
            <w:tcW w:w="1028" w:type="dxa"/>
            <w:tcBorders>
              <w:top w:val="nil"/>
              <w:bottom w:val="single" w:sz="16" w:space="0" w:color="000000"/>
            </w:tcBorders>
            <w:shd w:val="clear" w:color="auto" w:fill="FFFFFF"/>
            <w:vAlign w:val="center"/>
          </w:tcPr>
          <w:p w14:paraId="5CE5E7CD"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.40</w:t>
            </w:r>
          </w:p>
        </w:tc>
        <w:tc>
          <w:tcPr>
            <w:tcW w:w="1449" w:type="dxa"/>
            <w:tcBorders>
              <w:top w:val="nil"/>
              <w:bottom w:val="single" w:sz="16" w:space="0" w:color="000000"/>
            </w:tcBorders>
            <w:shd w:val="clear" w:color="auto" w:fill="FFFFFF"/>
            <w:vAlign w:val="center"/>
          </w:tcPr>
          <w:p w14:paraId="7AFA8ACC"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.548</w:t>
            </w:r>
          </w:p>
        </w:tc>
        <w:tc>
          <w:tcPr>
            <w:tcW w:w="1075" w:type="dxa"/>
            <w:tcBorders>
              <w:top w:val="nil"/>
              <w:bottom w:val="single" w:sz="16" w:space="0" w:color="000000"/>
            </w:tcBorders>
            <w:shd w:val="clear" w:color="auto" w:fill="FFFFFF"/>
            <w:vAlign w:val="center"/>
          </w:tcPr>
          <w:p w14:paraId="78ABA074"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w:t>
            </w:r>
          </w:p>
        </w:tc>
        <w:tc>
          <w:tcPr>
            <w:tcW w:w="1106" w:type="dxa"/>
            <w:tcBorders>
              <w:top w:val="nil"/>
              <w:bottom w:val="single" w:sz="16" w:space="0" w:color="000000"/>
            </w:tcBorders>
            <w:shd w:val="clear" w:color="auto" w:fill="FFFFFF"/>
            <w:vAlign w:val="center"/>
          </w:tcPr>
          <w:p w14:paraId="6B377527"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w:t>
            </w:r>
          </w:p>
        </w:tc>
        <w:tc>
          <w:tcPr>
            <w:tcW w:w="1028" w:type="dxa"/>
            <w:tcBorders>
              <w:top w:val="nil"/>
              <w:bottom w:val="single" w:sz="16" w:space="0" w:color="000000"/>
            </w:tcBorders>
            <w:shd w:val="clear" w:color="auto" w:fill="FFFFFF"/>
            <w:vAlign w:val="center"/>
          </w:tcPr>
          <w:p w14:paraId="4996527A"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.00</w:t>
            </w:r>
          </w:p>
        </w:tc>
        <w:tc>
          <w:tcPr>
            <w:tcW w:w="1449" w:type="dxa"/>
            <w:tcBorders>
              <w:top w:val="nil"/>
              <w:bottom w:val="single" w:sz="16" w:space="0" w:color="000000"/>
            </w:tcBorders>
            <w:shd w:val="clear" w:color="auto" w:fill="FFFFFF"/>
            <w:vAlign w:val="center"/>
          </w:tcPr>
          <w:p w14:paraId="26E6EF29"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.00</w:t>
            </w:r>
          </w:p>
        </w:tc>
        <w:tc>
          <w:tcPr>
            <w:tcW w:w="1028" w:type="dxa"/>
            <w:tcBorders>
              <w:top w:val="nil"/>
              <w:bottom w:val="single" w:sz="16" w:space="0" w:color="000000"/>
              <w:right w:val="single" w:sz="16" w:space="0" w:color="000000"/>
            </w:tcBorders>
            <w:shd w:val="clear" w:color="auto" w:fill="FFFFFF"/>
            <w:vAlign w:val="center"/>
          </w:tcPr>
          <w:p w14:paraId="0471AD66"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1.00</w:t>
            </w:r>
          </w:p>
        </w:tc>
      </w:tr>
    </w:tbl>
    <w:p w14:paraId="16E76884" w14:textId="77777777" w:rsidR="00274E1F" w:rsidRPr="00274E1F" w:rsidRDefault="00274E1F" w:rsidP="00274E1F">
      <w:pPr>
        <w:autoSpaceDE w:val="0"/>
        <w:autoSpaceDN w:val="0"/>
        <w:adjustRightInd w:val="0"/>
        <w:spacing w:after="0" w:line="400" w:lineRule="atLeast"/>
        <w:rPr>
          <w:rFonts w:ascii="Times New Roman" w:hAnsi="Times New Roman" w:cs="Times New Roman"/>
          <w:sz w:val="24"/>
          <w:szCs w:val="24"/>
        </w:rPr>
      </w:pPr>
    </w:p>
    <w:p w14:paraId="46A141EE" w14:textId="77777777" w:rsidR="00274E1F" w:rsidRPr="00274E1F" w:rsidRDefault="00274E1F" w:rsidP="00274E1F">
      <w:pPr>
        <w:autoSpaceDE w:val="0"/>
        <w:autoSpaceDN w:val="0"/>
        <w:adjustRightInd w:val="0"/>
        <w:spacing w:after="0" w:line="240" w:lineRule="auto"/>
        <w:rPr>
          <w:rFonts w:ascii="Times New Roman" w:hAnsi="Times New Roman" w:cs="Times New Roman"/>
          <w:sz w:val="24"/>
          <w:szCs w:val="24"/>
        </w:rPr>
      </w:pPr>
    </w:p>
    <w:tbl>
      <w:tblPr>
        <w:tblW w:w="29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64"/>
        <w:gridCol w:w="1009"/>
        <w:gridCol w:w="1009"/>
      </w:tblGrid>
      <w:tr w:rsidR="00274E1F" w:rsidRPr="00274E1F" w14:paraId="30CC6E6E" w14:textId="77777777">
        <w:trPr>
          <w:cantSplit/>
        </w:trPr>
        <w:tc>
          <w:tcPr>
            <w:tcW w:w="2981" w:type="dxa"/>
            <w:gridSpan w:val="3"/>
            <w:tcBorders>
              <w:top w:val="nil"/>
              <w:left w:val="nil"/>
              <w:bottom w:val="nil"/>
              <w:right w:val="nil"/>
            </w:tcBorders>
            <w:shd w:val="clear" w:color="auto" w:fill="FFFFFF"/>
          </w:tcPr>
          <w:p w14:paraId="336B2738"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b/>
                <w:bCs/>
                <w:color w:val="000000"/>
                <w:sz w:val="18"/>
                <w:szCs w:val="18"/>
              </w:rPr>
              <w:t>Frequencies</w:t>
            </w:r>
          </w:p>
        </w:tc>
      </w:tr>
      <w:tr w:rsidR="00274E1F" w:rsidRPr="00274E1F" w14:paraId="48F2EFB6" w14:textId="77777777">
        <w:trPr>
          <w:cantSplit/>
        </w:trPr>
        <w:tc>
          <w:tcPr>
            <w:tcW w:w="963" w:type="dxa"/>
            <w:vMerge w:val="restart"/>
            <w:tcBorders>
              <w:top w:val="single" w:sz="16" w:space="0" w:color="000000"/>
              <w:left w:val="single" w:sz="16" w:space="0" w:color="000000"/>
              <w:bottom w:val="nil"/>
              <w:right w:val="single" w:sz="16" w:space="0" w:color="000000"/>
            </w:tcBorders>
            <w:shd w:val="clear" w:color="auto" w:fill="FFFFFF"/>
          </w:tcPr>
          <w:p w14:paraId="2DB538B2"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p>
        </w:tc>
        <w:tc>
          <w:tcPr>
            <w:tcW w:w="2018" w:type="dxa"/>
            <w:gridSpan w:val="2"/>
            <w:tcBorders>
              <w:top w:val="single" w:sz="16" w:space="0" w:color="000000"/>
              <w:left w:val="single" w:sz="16" w:space="0" w:color="000000"/>
            </w:tcBorders>
            <w:shd w:val="clear" w:color="auto" w:fill="FFFFFF"/>
          </w:tcPr>
          <w:p w14:paraId="1C4CCA20"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Value</w:t>
            </w:r>
          </w:p>
        </w:tc>
      </w:tr>
      <w:tr w:rsidR="00274E1F" w:rsidRPr="00274E1F" w14:paraId="13F397E2" w14:textId="77777777">
        <w:trPr>
          <w:cantSplit/>
        </w:trPr>
        <w:tc>
          <w:tcPr>
            <w:tcW w:w="963" w:type="dxa"/>
            <w:vMerge/>
            <w:tcBorders>
              <w:top w:val="single" w:sz="16" w:space="0" w:color="000000"/>
              <w:left w:val="single" w:sz="16" w:space="0" w:color="000000"/>
              <w:bottom w:val="nil"/>
              <w:right w:val="single" w:sz="16" w:space="0" w:color="000000"/>
            </w:tcBorders>
            <w:shd w:val="clear" w:color="auto" w:fill="FFFFFF"/>
          </w:tcPr>
          <w:p w14:paraId="2AE2FAE6" w14:textId="77777777" w:rsidR="00274E1F" w:rsidRPr="00274E1F" w:rsidRDefault="00274E1F" w:rsidP="00274E1F">
            <w:pPr>
              <w:autoSpaceDE w:val="0"/>
              <w:autoSpaceDN w:val="0"/>
              <w:adjustRightInd w:val="0"/>
              <w:spacing w:after="0" w:line="240" w:lineRule="auto"/>
              <w:rPr>
                <w:rFonts w:ascii="Arial" w:hAnsi="Arial" w:cs="Arial"/>
                <w:color w:val="000000"/>
                <w:sz w:val="18"/>
                <w:szCs w:val="18"/>
              </w:rPr>
            </w:pPr>
          </w:p>
        </w:tc>
        <w:tc>
          <w:tcPr>
            <w:tcW w:w="1009" w:type="dxa"/>
            <w:tcBorders>
              <w:left w:val="single" w:sz="16" w:space="0" w:color="000000"/>
              <w:bottom w:val="single" w:sz="16" w:space="0" w:color="000000"/>
            </w:tcBorders>
            <w:shd w:val="clear" w:color="auto" w:fill="FFFFFF"/>
          </w:tcPr>
          <w:p w14:paraId="60C024F7"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0</w:t>
            </w:r>
          </w:p>
        </w:tc>
        <w:tc>
          <w:tcPr>
            <w:tcW w:w="1009" w:type="dxa"/>
            <w:tcBorders>
              <w:bottom w:val="single" w:sz="16" w:space="0" w:color="000000"/>
              <w:right w:val="single" w:sz="16" w:space="0" w:color="000000"/>
            </w:tcBorders>
            <w:shd w:val="clear" w:color="auto" w:fill="FFFFFF"/>
          </w:tcPr>
          <w:p w14:paraId="465708A6"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color w:val="000000"/>
                <w:sz w:val="18"/>
                <w:szCs w:val="18"/>
              </w:rPr>
              <w:t>1</w:t>
            </w:r>
          </w:p>
        </w:tc>
      </w:tr>
      <w:tr w:rsidR="00274E1F" w:rsidRPr="00274E1F" w14:paraId="3385675B" w14:textId="77777777">
        <w:trPr>
          <w:cantSplit/>
        </w:trPr>
        <w:tc>
          <w:tcPr>
            <w:tcW w:w="963" w:type="dxa"/>
            <w:tcBorders>
              <w:top w:val="single" w:sz="16" w:space="0" w:color="000000"/>
              <w:left w:val="single" w:sz="16" w:space="0" w:color="000000"/>
              <w:bottom w:val="nil"/>
              <w:right w:val="single" w:sz="16" w:space="0" w:color="000000"/>
            </w:tcBorders>
            <w:shd w:val="clear" w:color="auto" w:fill="FFFFFF"/>
            <w:vAlign w:val="center"/>
          </w:tcPr>
          <w:p w14:paraId="031668D6"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Alfa</w:t>
            </w:r>
          </w:p>
        </w:tc>
        <w:tc>
          <w:tcPr>
            <w:tcW w:w="1009" w:type="dxa"/>
            <w:tcBorders>
              <w:top w:val="single" w:sz="16" w:space="0" w:color="000000"/>
              <w:left w:val="single" w:sz="16" w:space="0" w:color="000000"/>
              <w:bottom w:val="nil"/>
            </w:tcBorders>
            <w:shd w:val="clear" w:color="auto" w:fill="FFFFFF"/>
            <w:vAlign w:val="center"/>
          </w:tcPr>
          <w:p w14:paraId="0DC081E8"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2</w:t>
            </w:r>
          </w:p>
        </w:tc>
        <w:tc>
          <w:tcPr>
            <w:tcW w:w="1009" w:type="dxa"/>
            <w:tcBorders>
              <w:top w:val="single" w:sz="16" w:space="0" w:color="000000"/>
              <w:bottom w:val="nil"/>
              <w:right w:val="single" w:sz="16" w:space="0" w:color="000000"/>
            </w:tcBorders>
            <w:shd w:val="clear" w:color="auto" w:fill="FFFFFF"/>
            <w:vAlign w:val="center"/>
          </w:tcPr>
          <w:p w14:paraId="2D44628C"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3</w:t>
            </w:r>
          </w:p>
        </w:tc>
      </w:tr>
      <w:tr w:rsidR="00274E1F" w:rsidRPr="00274E1F" w14:paraId="4E1B41AC" w14:textId="77777777">
        <w:trPr>
          <w:cantSplit/>
        </w:trPr>
        <w:tc>
          <w:tcPr>
            <w:tcW w:w="963" w:type="dxa"/>
            <w:tcBorders>
              <w:top w:val="nil"/>
              <w:left w:val="single" w:sz="16" w:space="0" w:color="000000"/>
              <w:bottom w:val="nil"/>
              <w:right w:val="single" w:sz="16" w:space="0" w:color="000000"/>
            </w:tcBorders>
            <w:shd w:val="clear" w:color="auto" w:fill="FFFFFF"/>
            <w:vAlign w:val="center"/>
          </w:tcPr>
          <w:p w14:paraId="1FDAE760"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Beta</w:t>
            </w:r>
          </w:p>
        </w:tc>
        <w:tc>
          <w:tcPr>
            <w:tcW w:w="1009" w:type="dxa"/>
            <w:tcBorders>
              <w:top w:val="nil"/>
              <w:left w:val="single" w:sz="16" w:space="0" w:color="000000"/>
              <w:bottom w:val="nil"/>
            </w:tcBorders>
            <w:shd w:val="clear" w:color="auto" w:fill="FFFFFF"/>
            <w:vAlign w:val="center"/>
          </w:tcPr>
          <w:p w14:paraId="2BEB1522"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2</w:t>
            </w:r>
          </w:p>
        </w:tc>
        <w:tc>
          <w:tcPr>
            <w:tcW w:w="1009" w:type="dxa"/>
            <w:tcBorders>
              <w:top w:val="nil"/>
              <w:bottom w:val="nil"/>
              <w:right w:val="single" w:sz="16" w:space="0" w:color="000000"/>
            </w:tcBorders>
            <w:shd w:val="clear" w:color="auto" w:fill="FFFFFF"/>
            <w:vAlign w:val="center"/>
          </w:tcPr>
          <w:p w14:paraId="74968939"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3</w:t>
            </w:r>
          </w:p>
        </w:tc>
      </w:tr>
      <w:tr w:rsidR="00274E1F" w:rsidRPr="00274E1F" w14:paraId="4353C304" w14:textId="77777777">
        <w:trPr>
          <w:cantSplit/>
        </w:trPr>
        <w:tc>
          <w:tcPr>
            <w:tcW w:w="963" w:type="dxa"/>
            <w:tcBorders>
              <w:top w:val="nil"/>
              <w:left w:val="single" w:sz="16" w:space="0" w:color="000000"/>
              <w:bottom w:val="nil"/>
              <w:right w:val="single" w:sz="16" w:space="0" w:color="000000"/>
            </w:tcBorders>
            <w:shd w:val="clear" w:color="auto" w:fill="FFFFFF"/>
            <w:vAlign w:val="center"/>
          </w:tcPr>
          <w:p w14:paraId="06B347F8"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Gamma</w:t>
            </w:r>
          </w:p>
        </w:tc>
        <w:tc>
          <w:tcPr>
            <w:tcW w:w="1009" w:type="dxa"/>
            <w:tcBorders>
              <w:top w:val="nil"/>
              <w:left w:val="single" w:sz="16" w:space="0" w:color="000000"/>
              <w:bottom w:val="nil"/>
            </w:tcBorders>
            <w:shd w:val="clear" w:color="auto" w:fill="FFFFFF"/>
            <w:vAlign w:val="center"/>
          </w:tcPr>
          <w:p w14:paraId="26DC9876"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3</w:t>
            </w:r>
          </w:p>
        </w:tc>
        <w:tc>
          <w:tcPr>
            <w:tcW w:w="1009" w:type="dxa"/>
            <w:tcBorders>
              <w:top w:val="nil"/>
              <w:bottom w:val="nil"/>
              <w:right w:val="single" w:sz="16" w:space="0" w:color="000000"/>
            </w:tcBorders>
            <w:shd w:val="clear" w:color="auto" w:fill="FFFFFF"/>
            <w:vAlign w:val="center"/>
          </w:tcPr>
          <w:p w14:paraId="77D1B683"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2</w:t>
            </w:r>
          </w:p>
        </w:tc>
      </w:tr>
      <w:tr w:rsidR="00274E1F" w:rsidRPr="00274E1F" w14:paraId="54611D71" w14:textId="77777777">
        <w:trPr>
          <w:cantSplit/>
        </w:trPr>
        <w:tc>
          <w:tcPr>
            <w:tcW w:w="963" w:type="dxa"/>
            <w:tcBorders>
              <w:top w:val="nil"/>
              <w:left w:val="single" w:sz="16" w:space="0" w:color="000000"/>
              <w:bottom w:val="single" w:sz="16" w:space="0" w:color="000000"/>
              <w:right w:val="single" w:sz="16" w:space="0" w:color="000000"/>
            </w:tcBorders>
            <w:shd w:val="clear" w:color="auto" w:fill="FFFFFF"/>
            <w:vAlign w:val="center"/>
          </w:tcPr>
          <w:p w14:paraId="7F6D3B01"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Delta</w:t>
            </w:r>
          </w:p>
        </w:tc>
        <w:tc>
          <w:tcPr>
            <w:tcW w:w="1009" w:type="dxa"/>
            <w:tcBorders>
              <w:top w:val="nil"/>
              <w:left w:val="single" w:sz="16" w:space="0" w:color="000000"/>
              <w:bottom w:val="single" w:sz="16" w:space="0" w:color="000000"/>
            </w:tcBorders>
            <w:shd w:val="clear" w:color="auto" w:fill="FFFFFF"/>
            <w:vAlign w:val="center"/>
          </w:tcPr>
          <w:p w14:paraId="1C7D8B4E"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3</w:t>
            </w:r>
          </w:p>
        </w:tc>
        <w:tc>
          <w:tcPr>
            <w:tcW w:w="1009" w:type="dxa"/>
            <w:tcBorders>
              <w:top w:val="nil"/>
              <w:bottom w:val="single" w:sz="16" w:space="0" w:color="000000"/>
              <w:right w:val="single" w:sz="16" w:space="0" w:color="000000"/>
            </w:tcBorders>
            <w:shd w:val="clear" w:color="auto" w:fill="FFFFFF"/>
            <w:vAlign w:val="center"/>
          </w:tcPr>
          <w:p w14:paraId="1755DF38"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2</w:t>
            </w:r>
          </w:p>
        </w:tc>
      </w:tr>
    </w:tbl>
    <w:p w14:paraId="2CB35770" w14:textId="3F9DA52B" w:rsidR="00274E1F" w:rsidRPr="00274E1F" w:rsidRDefault="00274E1F" w:rsidP="00274E1F">
      <w:pPr>
        <w:autoSpaceDE w:val="0"/>
        <w:autoSpaceDN w:val="0"/>
        <w:adjustRightInd w:val="0"/>
        <w:spacing w:after="0" w:line="400" w:lineRule="atLeast"/>
        <w:rPr>
          <w:rFonts w:ascii="Times New Roman" w:hAnsi="Times New Roman" w:cs="Times New Roman"/>
          <w:sz w:val="24"/>
          <w:szCs w:val="24"/>
        </w:rPr>
      </w:pPr>
    </w:p>
    <w:p w14:paraId="772E1FED" w14:textId="77777777" w:rsidR="00274E1F" w:rsidRPr="00274E1F" w:rsidRDefault="00274E1F" w:rsidP="00274E1F">
      <w:pPr>
        <w:autoSpaceDE w:val="0"/>
        <w:autoSpaceDN w:val="0"/>
        <w:adjustRightInd w:val="0"/>
        <w:spacing w:after="0" w:line="240" w:lineRule="auto"/>
        <w:rPr>
          <w:rFonts w:ascii="Times New Roman" w:hAnsi="Times New Roman" w:cs="Times New Roman"/>
          <w:sz w:val="24"/>
          <w:szCs w:val="24"/>
        </w:rPr>
      </w:pPr>
    </w:p>
    <w:tbl>
      <w:tblPr>
        <w:tblW w:w="24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59"/>
        <w:gridCol w:w="1042"/>
      </w:tblGrid>
      <w:tr w:rsidR="00274E1F" w:rsidRPr="00274E1F" w14:paraId="70A32421" w14:textId="77777777">
        <w:trPr>
          <w:cantSplit/>
        </w:trPr>
        <w:tc>
          <w:tcPr>
            <w:tcW w:w="2400" w:type="dxa"/>
            <w:gridSpan w:val="2"/>
            <w:tcBorders>
              <w:top w:val="nil"/>
              <w:left w:val="nil"/>
              <w:bottom w:val="nil"/>
              <w:right w:val="nil"/>
            </w:tcBorders>
            <w:shd w:val="clear" w:color="auto" w:fill="FFFFFF"/>
          </w:tcPr>
          <w:p w14:paraId="3F8BC8CD" w14:textId="77777777" w:rsidR="00274E1F" w:rsidRPr="00274E1F" w:rsidRDefault="00274E1F" w:rsidP="00274E1F">
            <w:pPr>
              <w:autoSpaceDE w:val="0"/>
              <w:autoSpaceDN w:val="0"/>
              <w:adjustRightInd w:val="0"/>
              <w:spacing w:after="0" w:line="320" w:lineRule="atLeast"/>
              <w:ind w:left="60" w:right="60"/>
              <w:jc w:val="center"/>
              <w:rPr>
                <w:rFonts w:ascii="Arial" w:hAnsi="Arial" w:cs="Arial"/>
                <w:color w:val="000000"/>
                <w:sz w:val="18"/>
                <w:szCs w:val="18"/>
              </w:rPr>
            </w:pPr>
            <w:r w:rsidRPr="00274E1F">
              <w:rPr>
                <w:rFonts w:ascii="Arial" w:hAnsi="Arial" w:cs="Arial"/>
                <w:b/>
                <w:bCs/>
                <w:color w:val="000000"/>
                <w:sz w:val="18"/>
                <w:szCs w:val="18"/>
              </w:rPr>
              <w:t>Test Statistics</w:t>
            </w:r>
          </w:p>
        </w:tc>
      </w:tr>
      <w:tr w:rsidR="00274E1F" w:rsidRPr="00274E1F" w14:paraId="0EA4E2E3" w14:textId="77777777">
        <w:trPr>
          <w:cantSplit/>
        </w:trPr>
        <w:tc>
          <w:tcPr>
            <w:tcW w:w="1358" w:type="dxa"/>
            <w:tcBorders>
              <w:top w:val="single" w:sz="16" w:space="0" w:color="000000"/>
              <w:left w:val="single" w:sz="16" w:space="0" w:color="000000"/>
              <w:bottom w:val="nil"/>
              <w:right w:val="single" w:sz="16" w:space="0" w:color="000000"/>
            </w:tcBorders>
            <w:shd w:val="clear" w:color="auto" w:fill="FFFFFF"/>
            <w:vAlign w:val="center"/>
          </w:tcPr>
          <w:p w14:paraId="3DAE0704"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N</w:t>
            </w:r>
          </w:p>
        </w:tc>
        <w:tc>
          <w:tcPr>
            <w:tcW w:w="1042" w:type="dxa"/>
            <w:tcBorders>
              <w:top w:val="single" w:sz="16" w:space="0" w:color="000000"/>
              <w:left w:val="single" w:sz="16" w:space="0" w:color="000000"/>
              <w:bottom w:val="nil"/>
              <w:right w:val="single" w:sz="16" w:space="0" w:color="000000"/>
            </w:tcBorders>
            <w:shd w:val="clear" w:color="auto" w:fill="FFFFFF"/>
            <w:vAlign w:val="center"/>
          </w:tcPr>
          <w:p w14:paraId="584FF633"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5</w:t>
            </w:r>
          </w:p>
        </w:tc>
      </w:tr>
      <w:tr w:rsidR="00274E1F" w:rsidRPr="00274E1F" w14:paraId="13F83B14" w14:textId="77777777">
        <w:trPr>
          <w:cantSplit/>
        </w:trPr>
        <w:tc>
          <w:tcPr>
            <w:tcW w:w="1358" w:type="dxa"/>
            <w:tcBorders>
              <w:top w:val="nil"/>
              <w:left w:val="single" w:sz="16" w:space="0" w:color="000000"/>
              <w:bottom w:val="nil"/>
              <w:right w:val="single" w:sz="16" w:space="0" w:color="000000"/>
            </w:tcBorders>
            <w:shd w:val="clear" w:color="auto" w:fill="FFFFFF"/>
            <w:vAlign w:val="center"/>
          </w:tcPr>
          <w:p w14:paraId="66A0E891"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Cochran's Q</w:t>
            </w:r>
          </w:p>
        </w:tc>
        <w:tc>
          <w:tcPr>
            <w:tcW w:w="1042" w:type="dxa"/>
            <w:tcBorders>
              <w:top w:val="nil"/>
              <w:left w:val="single" w:sz="16" w:space="0" w:color="000000"/>
              <w:bottom w:val="nil"/>
              <w:right w:val="single" w:sz="16" w:space="0" w:color="000000"/>
            </w:tcBorders>
            <w:shd w:val="clear" w:color="auto" w:fill="FFFFFF"/>
            <w:vAlign w:val="center"/>
          </w:tcPr>
          <w:p w14:paraId="4606F52B"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.667</w:t>
            </w:r>
            <w:r w:rsidRPr="00274E1F">
              <w:rPr>
                <w:rFonts w:ascii="Arial" w:hAnsi="Arial" w:cs="Arial"/>
                <w:color w:val="000000"/>
                <w:sz w:val="18"/>
                <w:szCs w:val="18"/>
                <w:vertAlign w:val="superscript"/>
              </w:rPr>
              <w:t>a</w:t>
            </w:r>
          </w:p>
        </w:tc>
      </w:tr>
      <w:tr w:rsidR="00274E1F" w:rsidRPr="00274E1F" w14:paraId="45DC3ADD" w14:textId="77777777">
        <w:trPr>
          <w:cantSplit/>
        </w:trPr>
        <w:tc>
          <w:tcPr>
            <w:tcW w:w="1358" w:type="dxa"/>
            <w:tcBorders>
              <w:top w:val="nil"/>
              <w:left w:val="single" w:sz="16" w:space="0" w:color="000000"/>
              <w:bottom w:val="nil"/>
              <w:right w:val="single" w:sz="16" w:space="0" w:color="000000"/>
            </w:tcBorders>
            <w:shd w:val="clear" w:color="auto" w:fill="FFFFFF"/>
            <w:vAlign w:val="center"/>
          </w:tcPr>
          <w:p w14:paraId="34FF3A8B"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proofErr w:type="spellStart"/>
            <w:r w:rsidRPr="00274E1F">
              <w:rPr>
                <w:rFonts w:ascii="Arial" w:hAnsi="Arial" w:cs="Arial"/>
                <w:color w:val="000000"/>
                <w:sz w:val="18"/>
                <w:szCs w:val="18"/>
              </w:rPr>
              <w:t>df</w:t>
            </w:r>
            <w:proofErr w:type="spellEnd"/>
          </w:p>
        </w:tc>
        <w:tc>
          <w:tcPr>
            <w:tcW w:w="1042" w:type="dxa"/>
            <w:tcBorders>
              <w:top w:val="nil"/>
              <w:left w:val="single" w:sz="16" w:space="0" w:color="000000"/>
              <w:bottom w:val="nil"/>
              <w:right w:val="single" w:sz="16" w:space="0" w:color="000000"/>
            </w:tcBorders>
            <w:shd w:val="clear" w:color="auto" w:fill="FFFFFF"/>
            <w:vAlign w:val="center"/>
          </w:tcPr>
          <w:p w14:paraId="3E75BCE4"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3</w:t>
            </w:r>
          </w:p>
        </w:tc>
      </w:tr>
      <w:tr w:rsidR="00274E1F" w:rsidRPr="00274E1F" w14:paraId="13B23BF0" w14:textId="77777777">
        <w:trPr>
          <w:cantSplit/>
        </w:trPr>
        <w:tc>
          <w:tcPr>
            <w:tcW w:w="1358" w:type="dxa"/>
            <w:tcBorders>
              <w:top w:val="nil"/>
              <w:left w:val="single" w:sz="16" w:space="0" w:color="000000"/>
              <w:bottom w:val="single" w:sz="16" w:space="0" w:color="000000"/>
              <w:right w:val="single" w:sz="16" w:space="0" w:color="000000"/>
            </w:tcBorders>
            <w:shd w:val="clear" w:color="auto" w:fill="FFFFFF"/>
            <w:vAlign w:val="center"/>
          </w:tcPr>
          <w:p w14:paraId="2CCB076E"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proofErr w:type="spellStart"/>
            <w:r w:rsidRPr="00274E1F">
              <w:rPr>
                <w:rFonts w:ascii="Arial" w:hAnsi="Arial" w:cs="Arial"/>
                <w:color w:val="000000"/>
                <w:sz w:val="18"/>
                <w:szCs w:val="18"/>
              </w:rPr>
              <w:t>Asymp</w:t>
            </w:r>
            <w:proofErr w:type="spellEnd"/>
            <w:r w:rsidRPr="00274E1F">
              <w:rPr>
                <w:rFonts w:ascii="Arial" w:hAnsi="Arial" w:cs="Arial"/>
                <w:color w:val="000000"/>
                <w:sz w:val="18"/>
                <w:szCs w:val="18"/>
              </w:rPr>
              <w:t>. Sig.</w:t>
            </w:r>
          </w:p>
        </w:tc>
        <w:tc>
          <w:tcPr>
            <w:tcW w:w="1042" w:type="dxa"/>
            <w:tcBorders>
              <w:top w:val="nil"/>
              <w:left w:val="single" w:sz="16" w:space="0" w:color="000000"/>
              <w:bottom w:val="single" w:sz="16" w:space="0" w:color="000000"/>
              <w:right w:val="single" w:sz="16" w:space="0" w:color="000000"/>
            </w:tcBorders>
            <w:shd w:val="clear" w:color="auto" w:fill="FFFFFF"/>
            <w:vAlign w:val="center"/>
          </w:tcPr>
          <w:p w14:paraId="03E8C3F5" w14:textId="77777777" w:rsidR="00274E1F" w:rsidRPr="00274E1F" w:rsidRDefault="00274E1F" w:rsidP="00274E1F">
            <w:pPr>
              <w:autoSpaceDE w:val="0"/>
              <w:autoSpaceDN w:val="0"/>
              <w:adjustRightInd w:val="0"/>
              <w:spacing w:after="0" w:line="320" w:lineRule="atLeast"/>
              <w:ind w:left="60" w:right="60"/>
              <w:jc w:val="right"/>
              <w:rPr>
                <w:rFonts w:ascii="Arial" w:hAnsi="Arial" w:cs="Arial"/>
                <w:color w:val="000000"/>
                <w:sz w:val="18"/>
                <w:szCs w:val="18"/>
              </w:rPr>
            </w:pPr>
            <w:r w:rsidRPr="00274E1F">
              <w:rPr>
                <w:rFonts w:ascii="Arial" w:hAnsi="Arial" w:cs="Arial"/>
                <w:color w:val="000000"/>
                <w:sz w:val="18"/>
                <w:szCs w:val="18"/>
              </w:rPr>
              <w:t>.881</w:t>
            </w:r>
          </w:p>
        </w:tc>
      </w:tr>
      <w:tr w:rsidR="00274E1F" w:rsidRPr="00274E1F" w14:paraId="488C298A" w14:textId="77777777">
        <w:trPr>
          <w:cantSplit/>
        </w:trPr>
        <w:tc>
          <w:tcPr>
            <w:tcW w:w="2400" w:type="dxa"/>
            <w:gridSpan w:val="2"/>
            <w:tcBorders>
              <w:top w:val="nil"/>
              <w:left w:val="nil"/>
              <w:bottom w:val="nil"/>
              <w:right w:val="nil"/>
            </w:tcBorders>
            <w:shd w:val="clear" w:color="auto" w:fill="FFFFFF"/>
          </w:tcPr>
          <w:p w14:paraId="37B226ED" w14:textId="77777777" w:rsidR="00274E1F" w:rsidRPr="00274E1F" w:rsidRDefault="00274E1F" w:rsidP="00274E1F">
            <w:pPr>
              <w:autoSpaceDE w:val="0"/>
              <w:autoSpaceDN w:val="0"/>
              <w:adjustRightInd w:val="0"/>
              <w:spacing w:after="0" w:line="320" w:lineRule="atLeast"/>
              <w:ind w:left="60" w:right="60"/>
              <w:rPr>
                <w:rFonts w:ascii="Arial" w:hAnsi="Arial" w:cs="Arial"/>
                <w:color w:val="000000"/>
                <w:sz w:val="18"/>
                <w:szCs w:val="18"/>
              </w:rPr>
            </w:pPr>
            <w:r w:rsidRPr="00274E1F">
              <w:rPr>
                <w:rFonts w:ascii="Arial" w:hAnsi="Arial" w:cs="Arial"/>
                <w:color w:val="000000"/>
                <w:sz w:val="18"/>
                <w:szCs w:val="18"/>
              </w:rPr>
              <w:t>a. 1 is treated as a success.</w:t>
            </w:r>
          </w:p>
        </w:tc>
      </w:tr>
    </w:tbl>
    <w:p w14:paraId="44226BFF" w14:textId="77777777" w:rsidR="00274E1F" w:rsidRPr="00274E1F" w:rsidRDefault="00274E1F" w:rsidP="00274E1F">
      <w:pPr>
        <w:autoSpaceDE w:val="0"/>
        <w:autoSpaceDN w:val="0"/>
        <w:adjustRightInd w:val="0"/>
        <w:spacing w:after="0" w:line="400" w:lineRule="atLeast"/>
        <w:rPr>
          <w:rFonts w:ascii="Times New Roman" w:hAnsi="Times New Roman" w:cs="Times New Roman"/>
          <w:sz w:val="24"/>
          <w:szCs w:val="24"/>
        </w:rPr>
      </w:pPr>
    </w:p>
    <w:p w14:paraId="7795FFCF" w14:textId="77777777" w:rsidR="00274E1F" w:rsidRPr="00274E1F" w:rsidRDefault="00274E1F" w:rsidP="00550DB7">
      <w:pPr>
        <w:spacing w:beforeLines="20" w:before="48" w:afterLines="20" w:after="48" w:line="276" w:lineRule="auto"/>
        <w:jc w:val="both"/>
        <w:rPr>
          <w:rFonts w:ascii="Arial" w:hAnsi="Arial" w:cs="Arial"/>
          <w:sz w:val="24"/>
          <w:szCs w:val="24"/>
        </w:rPr>
      </w:pPr>
      <w:r w:rsidRPr="00274E1F">
        <w:rPr>
          <w:rFonts w:ascii="Arial" w:hAnsi="Arial" w:cs="Arial"/>
          <w:sz w:val="24"/>
          <w:szCs w:val="24"/>
        </w:rPr>
        <w:t>α = 0.05</w:t>
      </w:r>
    </w:p>
    <w:p w14:paraId="508390CC" w14:textId="77777777" w:rsidR="00274E1F" w:rsidRPr="00274E1F" w:rsidRDefault="00274E1F" w:rsidP="00550DB7">
      <w:pPr>
        <w:spacing w:beforeLines="20" w:before="48" w:afterLines="20" w:after="48" w:line="276" w:lineRule="auto"/>
        <w:jc w:val="both"/>
        <w:rPr>
          <w:rFonts w:ascii="Arial" w:hAnsi="Arial" w:cs="Arial"/>
          <w:sz w:val="24"/>
          <w:szCs w:val="24"/>
        </w:rPr>
      </w:pPr>
      <w:r w:rsidRPr="00274E1F">
        <w:rPr>
          <w:rFonts w:ascii="Arial" w:hAnsi="Arial" w:cs="Arial"/>
          <w:sz w:val="24"/>
          <w:szCs w:val="24"/>
        </w:rPr>
        <w:t>p = 0.881</w:t>
      </w:r>
    </w:p>
    <w:p w14:paraId="6256D1D3" w14:textId="776C1A9B" w:rsidR="00274E1F" w:rsidRPr="00274E1F" w:rsidRDefault="008C0E12" w:rsidP="00550DB7">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274E1F" w:rsidRPr="00274E1F">
        <w:rPr>
          <w:rFonts w:ascii="Arial" w:hAnsi="Arial" w:cs="Arial"/>
          <w:sz w:val="24"/>
          <w:szCs w:val="24"/>
        </w:rPr>
        <w:t>Since, p (0.881) &gt; α (0.05) we accept H0 at 5% level of significance.</w:t>
      </w:r>
    </w:p>
    <w:p w14:paraId="37BC8530" w14:textId="77777777" w:rsidR="00274E1F" w:rsidRPr="00274E1F" w:rsidRDefault="00274E1F" w:rsidP="00550DB7">
      <w:pPr>
        <w:spacing w:beforeLines="20" w:before="48" w:afterLines="20" w:after="48" w:line="276" w:lineRule="auto"/>
        <w:jc w:val="both"/>
        <w:rPr>
          <w:rFonts w:ascii="Arial" w:hAnsi="Arial" w:cs="Arial"/>
          <w:sz w:val="24"/>
          <w:szCs w:val="24"/>
        </w:rPr>
      </w:pPr>
      <w:r w:rsidRPr="00274E1F">
        <w:rPr>
          <w:rFonts w:ascii="Arial" w:hAnsi="Arial" w:cs="Arial"/>
          <w:sz w:val="24"/>
          <w:szCs w:val="24"/>
        </w:rPr>
        <w:t>Therefore, there is no significant difference between brands with respect to acceptability.</w:t>
      </w:r>
    </w:p>
    <w:p w14:paraId="564E4DBD" w14:textId="77777777" w:rsidR="004A6BC7" w:rsidRPr="00274E1F" w:rsidRDefault="004A6BC7" w:rsidP="00550DB7">
      <w:pPr>
        <w:spacing w:beforeLines="20" w:before="48" w:afterLines="20" w:after="48" w:line="276" w:lineRule="auto"/>
        <w:jc w:val="both"/>
        <w:rPr>
          <w:rFonts w:ascii="Arial" w:hAnsi="Arial" w:cs="Arial"/>
          <w:sz w:val="24"/>
          <w:szCs w:val="24"/>
        </w:rPr>
      </w:pPr>
    </w:p>
    <w:p w14:paraId="15093A8F" w14:textId="77777777" w:rsidR="00581ECF" w:rsidRDefault="00581ECF" w:rsidP="00BA3BCF">
      <w:pPr>
        <w:jc w:val="both"/>
        <w:rPr>
          <w:rFonts w:ascii="Arial" w:hAnsi="Arial" w:cs="Arial"/>
          <w:sz w:val="24"/>
          <w:szCs w:val="24"/>
        </w:rPr>
      </w:pPr>
    </w:p>
    <w:p w14:paraId="1E182CD5" w14:textId="77777777" w:rsidR="00581ECF" w:rsidRDefault="00581ECF" w:rsidP="00BA3BCF">
      <w:pPr>
        <w:jc w:val="both"/>
        <w:rPr>
          <w:rFonts w:ascii="Arial" w:hAnsi="Arial" w:cs="Arial"/>
          <w:sz w:val="24"/>
          <w:szCs w:val="24"/>
        </w:rPr>
      </w:pPr>
    </w:p>
    <w:p w14:paraId="207CB9A7" w14:textId="77777777" w:rsidR="00581ECF" w:rsidRDefault="00581ECF" w:rsidP="00BA3BCF">
      <w:pPr>
        <w:jc w:val="both"/>
        <w:rPr>
          <w:rFonts w:ascii="Arial" w:hAnsi="Arial" w:cs="Arial"/>
          <w:sz w:val="24"/>
          <w:szCs w:val="24"/>
        </w:rPr>
      </w:pPr>
    </w:p>
    <w:p w14:paraId="6BEB0013" w14:textId="77777777" w:rsidR="00581ECF" w:rsidRDefault="00581ECF" w:rsidP="00BA3BCF">
      <w:pPr>
        <w:jc w:val="both"/>
        <w:rPr>
          <w:rFonts w:ascii="Arial" w:hAnsi="Arial" w:cs="Arial"/>
          <w:sz w:val="24"/>
          <w:szCs w:val="24"/>
        </w:rPr>
      </w:pPr>
    </w:p>
    <w:p w14:paraId="316ED2E3" w14:textId="77777777" w:rsidR="00581ECF" w:rsidRDefault="00581ECF" w:rsidP="00BA3BCF">
      <w:pPr>
        <w:jc w:val="both"/>
        <w:rPr>
          <w:rFonts w:ascii="Arial" w:hAnsi="Arial" w:cs="Arial"/>
          <w:sz w:val="24"/>
          <w:szCs w:val="24"/>
        </w:rPr>
      </w:pPr>
    </w:p>
    <w:p w14:paraId="039D1D38" w14:textId="77777777" w:rsidR="00581ECF" w:rsidRDefault="00581ECF" w:rsidP="00BA3BCF">
      <w:pPr>
        <w:jc w:val="both"/>
        <w:rPr>
          <w:rFonts w:ascii="Arial" w:hAnsi="Arial" w:cs="Arial"/>
          <w:sz w:val="24"/>
          <w:szCs w:val="24"/>
        </w:rPr>
      </w:pPr>
    </w:p>
    <w:p w14:paraId="3D769D26" w14:textId="77777777" w:rsidR="00581ECF" w:rsidRDefault="00581ECF" w:rsidP="00BA3BCF">
      <w:pPr>
        <w:jc w:val="both"/>
        <w:rPr>
          <w:rFonts w:ascii="Arial" w:hAnsi="Arial" w:cs="Arial"/>
          <w:sz w:val="24"/>
          <w:szCs w:val="24"/>
        </w:rPr>
      </w:pPr>
    </w:p>
    <w:p w14:paraId="0A77904D" w14:textId="77777777" w:rsidR="00581ECF" w:rsidRDefault="00581ECF" w:rsidP="00BA3BCF">
      <w:pPr>
        <w:jc w:val="both"/>
        <w:rPr>
          <w:rFonts w:ascii="Arial" w:hAnsi="Arial" w:cs="Arial"/>
          <w:sz w:val="24"/>
          <w:szCs w:val="24"/>
        </w:rPr>
      </w:pPr>
    </w:p>
    <w:p w14:paraId="27E7971E" w14:textId="77777777" w:rsidR="00581ECF" w:rsidRDefault="00581ECF" w:rsidP="00BA3BCF">
      <w:pPr>
        <w:jc w:val="both"/>
        <w:rPr>
          <w:rFonts w:ascii="Arial" w:hAnsi="Arial" w:cs="Arial"/>
          <w:sz w:val="24"/>
          <w:szCs w:val="24"/>
        </w:rPr>
      </w:pPr>
    </w:p>
    <w:p w14:paraId="7A9D15C3" w14:textId="77777777" w:rsidR="00581ECF" w:rsidRDefault="00581ECF" w:rsidP="00BA3BCF">
      <w:pPr>
        <w:jc w:val="both"/>
        <w:rPr>
          <w:rFonts w:ascii="Arial" w:hAnsi="Arial" w:cs="Arial"/>
          <w:sz w:val="24"/>
          <w:szCs w:val="24"/>
        </w:rPr>
      </w:pPr>
    </w:p>
    <w:p w14:paraId="7758DF0F" w14:textId="77777777" w:rsidR="00581ECF" w:rsidRDefault="00581ECF" w:rsidP="00BA3BCF">
      <w:pPr>
        <w:jc w:val="both"/>
        <w:rPr>
          <w:rFonts w:ascii="Arial" w:hAnsi="Arial" w:cs="Arial"/>
          <w:sz w:val="24"/>
          <w:szCs w:val="24"/>
        </w:rPr>
      </w:pPr>
    </w:p>
    <w:p w14:paraId="27724128" w14:textId="77777777" w:rsidR="00581ECF" w:rsidRDefault="00581ECF" w:rsidP="00BA3BCF">
      <w:pPr>
        <w:jc w:val="both"/>
        <w:rPr>
          <w:rFonts w:ascii="Arial" w:hAnsi="Arial" w:cs="Arial"/>
          <w:sz w:val="24"/>
          <w:szCs w:val="24"/>
        </w:rPr>
      </w:pPr>
    </w:p>
    <w:p w14:paraId="653A5500" w14:textId="77777777" w:rsidR="00581ECF" w:rsidRDefault="00581ECF" w:rsidP="00BA3BCF">
      <w:pPr>
        <w:jc w:val="both"/>
        <w:rPr>
          <w:rFonts w:ascii="Arial" w:hAnsi="Arial" w:cs="Arial"/>
          <w:sz w:val="24"/>
          <w:szCs w:val="24"/>
        </w:rPr>
      </w:pPr>
    </w:p>
    <w:p w14:paraId="09DBC70E" w14:textId="77777777" w:rsidR="00581ECF" w:rsidRDefault="00581ECF" w:rsidP="00BA3BCF">
      <w:pPr>
        <w:jc w:val="both"/>
        <w:rPr>
          <w:rFonts w:ascii="Arial" w:hAnsi="Arial" w:cs="Arial"/>
          <w:sz w:val="24"/>
          <w:szCs w:val="24"/>
        </w:rPr>
      </w:pPr>
    </w:p>
    <w:p w14:paraId="4F7026B2" w14:textId="77777777" w:rsidR="00581ECF" w:rsidRDefault="00581ECF" w:rsidP="00BA3BCF">
      <w:pPr>
        <w:jc w:val="both"/>
        <w:rPr>
          <w:rFonts w:ascii="Arial" w:hAnsi="Arial" w:cs="Arial"/>
          <w:sz w:val="24"/>
          <w:szCs w:val="24"/>
        </w:rPr>
      </w:pPr>
    </w:p>
    <w:p w14:paraId="1C8966DD" w14:textId="77777777" w:rsidR="00473F78" w:rsidRDefault="00473F78" w:rsidP="00BA3BCF">
      <w:pPr>
        <w:jc w:val="both"/>
        <w:rPr>
          <w:rFonts w:ascii="Arial" w:hAnsi="Arial" w:cs="Arial"/>
          <w:sz w:val="24"/>
          <w:szCs w:val="24"/>
        </w:rPr>
      </w:pPr>
    </w:p>
    <w:p w14:paraId="5E3BEAD9" w14:textId="77777777" w:rsidR="002A7FC2" w:rsidRDefault="002A7FC2" w:rsidP="00BA3BCF">
      <w:pPr>
        <w:jc w:val="both"/>
        <w:rPr>
          <w:rFonts w:ascii="Arial" w:hAnsi="Arial" w:cs="Arial"/>
          <w:sz w:val="24"/>
          <w:szCs w:val="24"/>
        </w:rPr>
      </w:pPr>
    </w:p>
    <w:p w14:paraId="3BAD7A5F" w14:textId="49D8AEF1" w:rsidR="00581ECF" w:rsidRDefault="00581ECF" w:rsidP="00473F78">
      <w:pPr>
        <w:spacing w:line="276" w:lineRule="auto"/>
        <w:jc w:val="both"/>
        <w:rPr>
          <w:rFonts w:ascii="Arial" w:hAnsi="Arial" w:cs="Arial"/>
          <w:sz w:val="24"/>
          <w:szCs w:val="24"/>
        </w:rPr>
      </w:pPr>
      <w:r>
        <w:rPr>
          <w:rFonts w:ascii="Arial" w:hAnsi="Arial" w:cs="Arial"/>
          <w:sz w:val="24"/>
          <w:szCs w:val="24"/>
        </w:rPr>
        <w:lastRenderedPageBreak/>
        <w:t>Practical No 13</w:t>
      </w:r>
      <w:r w:rsidR="008C0E12">
        <w:rPr>
          <w:rFonts w:ascii="Arial" w:hAnsi="Arial" w:cs="Arial"/>
          <w:sz w:val="24"/>
          <w:szCs w:val="24"/>
        </w:rPr>
        <w:t xml:space="preserve">                                            </w:t>
      </w:r>
      <w:r w:rsidR="00505A80">
        <w:rPr>
          <w:rFonts w:ascii="Arial" w:hAnsi="Arial" w:cs="Arial"/>
          <w:sz w:val="24"/>
          <w:szCs w:val="24"/>
        </w:rPr>
        <w:t xml:space="preserve">                                             </w:t>
      </w:r>
      <w:proofErr w:type="gramStart"/>
      <w:r w:rsidR="008C0E12">
        <w:rPr>
          <w:rFonts w:ascii="Arial" w:hAnsi="Arial" w:cs="Arial"/>
          <w:sz w:val="24"/>
          <w:szCs w:val="24"/>
        </w:rPr>
        <w:t>Date:-</w:t>
      </w:r>
      <w:proofErr w:type="gramEnd"/>
      <w:r w:rsidR="008C0E12">
        <w:rPr>
          <w:rFonts w:ascii="Arial" w:hAnsi="Arial" w:cs="Arial"/>
          <w:sz w:val="24"/>
          <w:szCs w:val="24"/>
        </w:rPr>
        <w:t xml:space="preserve"> </w:t>
      </w:r>
      <w:r w:rsidR="00505A80">
        <w:rPr>
          <w:rFonts w:ascii="Arial" w:hAnsi="Arial" w:cs="Arial"/>
          <w:sz w:val="24"/>
          <w:szCs w:val="24"/>
        </w:rPr>
        <w:t>July/1</w:t>
      </w:r>
      <w:r w:rsidR="00505A80">
        <w:rPr>
          <w:rFonts w:ascii="Arial" w:hAnsi="Arial" w:cs="Arial"/>
          <w:sz w:val="24"/>
          <w:szCs w:val="24"/>
        </w:rPr>
        <w:t>4</w:t>
      </w:r>
      <w:r w:rsidR="00505A80">
        <w:rPr>
          <w:rFonts w:ascii="Arial" w:hAnsi="Arial" w:cs="Arial"/>
          <w:sz w:val="24"/>
          <w:szCs w:val="24"/>
        </w:rPr>
        <w:t>/2023</w:t>
      </w:r>
    </w:p>
    <w:p w14:paraId="093C6BCD" w14:textId="77777777" w:rsidR="00581ECF" w:rsidRPr="00581ECF" w:rsidRDefault="00581ECF" w:rsidP="00473F78">
      <w:pPr>
        <w:spacing w:line="276" w:lineRule="auto"/>
        <w:jc w:val="both"/>
        <w:rPr>
          <w:rFonts w:ascii="Arial" w:hAnsi="Arial" w:cs="Arial"/>
          <w:sz w:val="24"/>
          <w:szCs w:val="24"/>
        </w:rPr>
      </w:pPr>
      <w:r w:rsidRPr="00581ECF">
        <w:rPr>
          <w:rFonts w:ascii="Arial" w:hAnsi="Arial" w:cs="Arial"/>
          <w:sz w:val="24"/>
          <w:szCs w:val="24"/>
        </w:rPr>
        <w:t>A survey was conducted in four hospitals in a particular city to obtain the number of babies born over a 12 months’ period. This time period was divided into four seasons to test the hypothesis that the birth rate is constant over all the four seasons. The results of the survey were as follows:</w:t>
      </w:r>
    </w:p>
    <w:tbl>
      <w:tblPr>
        <w:tblStyle w:val="TableGrid"/>
        <w:tblW w:w="0" w:type="auto"/>
        <w:tblLook w:val="04A0" w:firstRow="1" w:lastRow="0" w:firstColumn="1" w:lastColumn="0" w:noHBand="0" w:noVBand="1"/>
      </w:tblPr>
      <w:tblGrid>
        <w:gridCol w:w="1726"/>
        <w:gridCol w:w="1726"/>
        <w:gridCol w:w="1726"/>
        <w:gridCol w:w="1726"/>
        <w:gridCol w:w="1726"/>
      </w:tblGrid>
      <w:tr w:rsidR="00581ECF" w:rsidRPr="00581ECF" w14:paraId="07C5FEC4" w14:textId="77777777" w:rsidTr="00CA2DF9">
        <w:tc>
          <w:tcPr>
            <w:tcW w:w="1726" w:type="dxa"/>
            <w:vMerge w:val="restart"/>
          </w:tcPr>
          <w:p w14:paraId="6E00506A"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Hospital</w:t>
            </w:r>
          </w:p>
        </w:tc>
        <w:tc>
          <w:tcPr>
            <w:tcW w:w="6904" w:type="dxa"/>
            <w:gridSpan w:val="4"/>
          </w:tcPr>
          <w:p w14:paraId="1D19F483"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 xml:space="preserve">                                          No of births</w:t>
            </w:r>
          </w:p>
        </w:tc>
      </w:tr>
      <w:tr w:rsidR="00581ECF" w:rsidRPr="00581ECF" w14:paraId="448436A5" w14:textId="77777777" w:rsidTr="00CA2DF9">
        <w:tc>
          <w:tcPr>
            <w:tcW w:w="1726" w:type="dxa"/>
            <w:vMerge/>
          </w:tcPr>
          <w:p w14:paraId="51CB4905" w14:textId="77777777" w:rsidR="00581ECF" w:rsidRPr="00581ECF" w:rsidRDefault="00581ECF" w:rsidP="00473F78">
            <w:pPr>
              <w:spacing w:beforeLines="20" w:before="48" w:afterLines="20" w:after="48" w:line="276" w:lineRule="auto"/>
              <w:jc w:val="both"/>
              <w:rPr>
                <w:rFonts w:ascii="Arial" w:hAnsi="Arial" w:cs="Arial"/>
                <w:sz w:val="24"/>
                <w:szCs w:val="24"/>
              </w:rPr>
            </w:pPr>
          </w:p>
        </w:tc>
        <w:tc>
          <w:tcPr>
            <w:tcW w:w="1726" w:type="dxa"/>
          </w:tcPr>
          <w:p w14:paraId="7EBD17E9"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Winter</w:t>
            </w:r>
          </w:p>
        </w:tc>
        <w:tc>
          <w:tcPr>
            <w:tcW w:w="1726" w:type="dxa"/>
          </w:tcPr>
          <w:p w14:paraId="374B3058"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Spring</w:t>
            </w:r>
          </w:p>
        </w:tc>
        <w:tc>
          <w:tcPr>
            <w:tcW w:w="1726" w:type="dxa"/>
          </w:tcPr>
          <w:p w14:paraId="5A8A6C9E"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Summer</w:t>
            </w:r>
          </w:p>
        </w:tc>
        <w:tc>
          <w:tcPr>
            <w:tcW w:w="1726" w:type="dxa"/>
          </w:tcPr>
          <w:p w14:paraId="0B75E2A3"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Fall</w:t>
            </w:r>
          </w:p>
        </w:tc>
      </w:tr>
      <w:tr w:rsidR="00581ECF" w:rsidRPr="00581ECF" w14:paraId="6003EB0F" w14:textId="77777777" w:rsidTr="00CA2DF9">
        <w:tc>
          <w:tcPr>
            <w:tcW w:w="1726" w:type="dxa"/>
          </w:tcPr>
          <w:p w14:paraId="1F3130F5"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A</w:t>
            </w:r>
          </w:p>
        </w:tc>
        <w:tc>
          <w:tcPr>
            <w:tcW w:w="1726" w:type="dxa"/>
          </w:tcPr>
          <w:p w14:paraId="3D2FF8C0"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92</w:t>
            </w:r>
          </w:p>
        </w:tc>
        <w:tc>
          <w:tcPr>
            <w:tcW w:w="1726" w:type="dxa"/>
          </w:tcPr>
          <w:p w14:paraId="7466BE1B"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72</w:t>
            </w:r>
          </w:p>
        </w:tc>
        <w:tc>
          <w:tcPr>
            <w:tcW w:w="1726" w:type="dxa"/>
          </w:tcPr>
          <w:p w14:paraId="24980247"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94</w:t>
            </w:r>
          </w:p>
        </w:tc>
        <w:tc>
          <w:tcPr>
            <w:tcW w:w="1726" w:type="dxa"/>
          </w:tcPr>
          <w:p w14:paraId="769C29FE"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77</w:t>
            </w:r>
          </w:p>
        </w:tc>
      </w:tr>
      <w:tr w:rsidR="00581ECF" w:rsidRPr="00581ECF" w14:paraId="2FC6CBB1" w14:textId="77777777" w:rsidTr="00CA2DF9">
        <w:tc>
          <w:tcPr>
            <w:tcW w:w="1726" w:type="dxa"/>
          </w:tcPr>
          <w:p w14:paraId="115D8CF9"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B</w:t>
            </w:r>
          </w:p>
        </w:tc>
        <w:tc>
          <w:tcPr>
            <w:tcW w:w="1726" w:type="dxa"/>
          </w:tcPr>
          <w:p w14:paraId="4CF5DCDC"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15</w:t>
            </w:r>
          </w:p>
        </w:tc>
        <w:tc>
          <w:tcPr>
            <w:tcW w:w="1726" w:type="dxa"/>
          </w:tcPr>
          <w:p w14:paraId="0F26CACD"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16</w:t>
            </w:r>
          </w:p>
        </w:tc>
        <w:tc>
          <w:tcPr>
            <w:tcW w:w="1726" w:type="dxa"/>
          </w:tcPr>
          <w:p w14:paraId="5E3EDD02"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10</w:t>
            </w:r>
          </w:p>
        </w:tc>
        <w:tc>
          <w:tcPr>
            <w:tcW w:w="1726" w:type="dxa"/>
          </w:tcPr>
          <w:p w14:paraId="2CB17AF5"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17</w:t>
            </w:r>
          </w:p>
        </w:tc>
      </w:tr>
      <w:tr w:rsidR="00581ECF" w:rsidRPr="00581ECF" w14:paraId="58BABF9C" w14:textId="77777777" w:rsidTr="00CA2DF9">
        <w:tc>
          <w:tcPr>
            <w:tcW w:w="1726" w:type="dxa"/>
          </w:tcPr>
          <w:p w14:paraId="78811219"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C</w:t>
            </w:r>
          </w:p>
        </w:tc>
        <w:tc>
          <w:tcPr>
            <w:tcW w:w="1726" w:type="dxa"/>
          </w:tcPr>
          <w:p w14:paraId="0AA05042"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58</w:t>
            </w:r>
          </w:p>
        </w:tc>
        <w:tc>
          <w:tcPr>
            <w:tcW w:w="1726" w:type="dxa"/>
          </w:tcPr>
          <w:p w14:paraId="43339B2A"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71</w:t>
            </w:r>
          </w:p>
        </w:tc>
        <w:tc>
          <w:tcPr>
            <w:tcW w:w="1726" w:type="dxa"/>
          </w:tcPr>
          <w:p w14:paraId="2DD47406"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51</w:t>
            </w:r>
          </w:p>
        </w:tc>
        <w:tc>
          <w:tcPr>
            <w:tcW w:w="1726" w:type="dxa"/>
          </w:tcPr>
          <w:p w14:paraId="4A73D4E2"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62</w:t>
            </w:r>
          </w:p>
        </w:tc>
      </w:tr>
      <w:tr w:rsidR="00581ECF" w:rsidRPr="00581ECF" w14:paraId="4DF0FA59" w14:textId="77777777" w:rsidTr="00CA2DF9">
        <w:tc>
          <w:tcPr>
            <w:tcW w:w="1726" w:type="dxa"/>
          </w:tcPr>
          <w:p w14:paraId="0F55B7E4"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D</w:t>
            </w:r>
          </w:p>
        </w:tc>
        <w:tc>
          <w:tcPr>
            <w:tcW w:w="1726" w:type="dxa"/>
          </w:tcPr>
          <w:p w14:paraId="667C4EBD"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19</w:t>
            </w:r>
          </w:p>
        </w:tc>
        <w:tc>
          <w:tcPr>
            <w:tcW w:w="1726" w:type="dxa"/>
          </w:tcPr>
          <w:p w14:paraId="49E5893E"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26</w:t>
            </w:r>
          </w:p>
        </w:tc>
        <w:tc>
          <w:tcPr>
            <w:tcW w:w="1726" w:type="dxa"/>
          </w:tcPr>
          <w:p w14:paraId="05CEEE89"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20</w:t>
            </w:r>
          </w:p>
        </w:tc>
        <w:tc>
          <w:tcPr>
            <w:tcW w:w="1726" w:type="dxa"/>
          </w:tcPr>
          <w:p w14:paraId="6EA1BD88"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18</w:t>
            </w:r>
          </w:p>
        </w:tc>
      </w:tr>
    </w:tbl>
    <w:p w14:paraId="30C1108F" w14:textId="77777777" w:rsidR="00581ECF" w:rsidRPr="00581ECF" w:rsidRDefault="00581ECF" w:rsidP="00473F78">
      <w:pPr>
        <w:spacing w:beforeLines="20" w:before="48" w:afterLines="20" w:after="48" w:line="276" w:lineRule="auto"/>
        <w:jc w:val="both"/>
        <w:rPr>
          <w:rFonts w:ascii="Arial" w:hAnsi="Arial" w:cs="Arial"/>
          <w:sz w:val="24"/>
          <w:szCs w:val="24"/>
        </w:rPr>
      </w:pPr>
      <w:r w:rsidRPr="00581ECF">
        <w:rPr>
          <w:rFonts w:ascii="Arial" w:hAnsi="Arial" w:cs="Arial"/>
          <w:sz w:val="24"/>
          <w:szCs w:val="24"/>
        </w:rPr>
        <w:t>Analyze the data using Friedman two-way ANOVA test.</w:t>
      </w:r>
    </w:p>
    <w:p w14:paraId="79A50AD3" w14:textId="77777777" w:rsidR="00581ECF" w:rsidRPr="00581ECF" w:rsidRDefault="00581ECF" w:rsidP="00473F78">
      <w:pPr>
        <w:spacing w:beforeLines="20" w:before="48" w:afterLines="20" w:after="48" w:line="276" w:lineRule="auto"/>
        <w:jc w:val="both"/>
        <w:rPr>
          <w:rFonts w:ascii="Arial" w:hAnsi="Arial" w:cs="Arial"/>
          <w:sz w:val="24"/>
          <w:szCs w:val="24"/>
        </w:rPr>
      </w:pPr>
    </w:p>
    <w:p w14:paraId="4B9D286D" w14:textId="0B86A8FF" w:rsidR="00581ECF" w:rsidRPr="00581ECF" w:rsidRDefault="008C0E12" w:rsidP="00473F78">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581ECF" w:rsidRPr="00581ECF">
        <w:rPr>
          <w:rFonts w:ascii="Arial" w:hAnsi="Arial" w:cs="Arial"/>
          <w:sz w:val="24"/>
          <w:szCs w:val="24"/>
        </w:rPr>
        <w:t>Solution:</w:t>
      </w:r>
    </w:p>
    <w:p w14:paraId="6724CD77" w14:textId="6EA46203" w:rsidR="00581ECF" w:rsidRPr="008C0E12" w:rsidRDefault="00581ECF"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Null hypothesis: H0: Md1 = Md2 = Md3 = Md4 (The birth rate is constant over all the four seasons.)</w:t>
      </w:r>
    </w:p>
    <w:p w14:paraId="09EB2F57" w14:textId="0C29B6D4" w:rsidR="00581ECF" w:rsidRPr="008C0E12" w:rsidRDefault="00581ECF"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 xml:space="preserve">Alternate hypothesis: H1: At least one </w:t>
      </w:r>
      <w:proofErr w:type="spellStart"/>
      <w:r w:rsidRPr="008C0E12">
        <w:rPr>
          <w:rFonts w:ascii="Arial" w:hAnsi="Arial" w:cs="Arial"/>
          <w:sz w:val="24"/>
          <w:szCs w:val="24"/>
        </w:rPr>
        <w:t>Mdi</w:t>
      </w:r>
      <w:proofErr w:type="spellEnd"/>
      <w:r w:rsidRPr="008C0E12">
        <w:rPr>
          <w:rFonts w:ascii="Arial" w:hAnsi="Arial" w:cs="Arial"/>
          <w:sz w:val="24"/>
          <w:szCs w:val="24"/>
        </w:rPr>
        <w:t xml:space="preserve"> is different, </w:t>
      </w:r>
      <w:proofErr w:type="spellStart"/>
      <w:r w:rsidRPr="008C0E12">
        <w:rPr>
          <w:rFonts w:ascii="Arial" w:hAnsi="Arial" w:cs="Arial"/>
          <w:sz w:val="24"/>
          <w:szCs w:val="24"/>
        </w:rPr>
        <w:t>i</w:t>
      </w:r>
      <w:proofErr w:type="spellEnd"/>
      <w:r w:rsidRPr="008C0E12">
        <w:rPr>
          <w:rFonts w:ascii="Arial" w:hAnsi="Arial" w:cs="Arial"/>
          <w:sz w:val="24"/>
          <w:szCs w:val="24"/>
        </w:rPr>
        <w:t>=1</w:t>
      </w:r>
      <w:r w:rsidR="001F5C21" w:rsidRPr="008C0E12">
        <w:rPr>
          <w:rFonts w:ascii="Arial" w:hAnsi="Arial" w:cs="Arial"/>
          <w:sz w:val="24"/>
          <w:szCs w:val="24"/>
        </w:rPr>
        <w:t>, 2, 3, 4</w:t>
      </w:r>
      <w:r w:rsidRPr="008C0E12">
        <w:rPr>
          <w:rFonts w:ascii="Arial" w:hAnsi="Arial" w:cs="Arial"/>
          <w:sz w:val="24"/>
          <w:szCs w:val="24"/>
        </w:rPr>
        <w:t xml:space="preserve"> (The birth rate is constant over all the four seasons.)</w:t>
      </w:r>
    </w:p>
    <w:p w14:paraId="1E83DFAB" w14:textId="77777777" w:rsidR="007D57B1" w:rsidRPr="007D57B1" w:rsidRDefault="007D57B1" w:rsidP="00473F78">
      <w:pPr>
        <w:autoSpaceDE w:val="0"/>
        <w:autoSpaceDN w:val="0"/>
        <w:adjustRightInd w:val="0"/>
        <w:spacing w:after="0" w:line="276" w:lineRule="auto"/>
        <w:rPr>
          <w:rFonts w:ascii="Times New Roman" w:hAnsi="Times New Roman" w:cs="Times New Roman"/>
          <w:sz w:val="24"/>
          <w:szCs w:val="24"/>
        </w:rPr>
      </w:pPr>
    </w:p>
    <w:tbl>
      <w:tblPr>
        <w:tblW w:w="10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31"/>
        <w:gridCol w:w="1031"/>
        <w:gridCol w:w="1031"/>
        <w:gridCol w:w="1451"/>
        <w:gridCol w:w="1077"/>
        <w:gridCol w:w="1108"/>
        <w:gridCol w:w="1030"/>
        <w:gridCol w:w="1451"/>
        <w:gridCol w:w="1030"/>
      </w:tblGrid>
      <w:tr w:rsidR="007D57B1" w:rsidRPr="007D57B1" w14:paraId="5DD3779E" w14:textId="77777777">
        <w:trPr>
          <w:cantSplit/>
        </w:trPr>
        <w:tc>
          <w:tcPr>
            <w:tcW w:w="10237" w:type="dxa"/>
            <w:gridSpan w:val="9"/>
            <w:tcBorders>
              <w:top w:val="nil"/>
              <w:left w:val="nil"/>
              <w:bottom w:val="nil"/>
              <w:right w:val="nil"/>
            </w:tcBorders>
            <w:shd w:val="clear" w:color="auto" w:fill="FFFFFF"/>
          </w:tcPr>
          <w:p w14:paraId="44286C67"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b/>
                <w:bCs/>
                <w:color w:val="000000"/>
                <w:sz w:val="18"/>
                <w:szCs w:val="18"/>
              </w:rPr>
              <w:t>Descriptive Statistics</w:t>
            </w:r>
          </w:p>
        </w:tc>
      </w:tr>
      <w:tr w:rsidR="007D57B1" w:rsidRPr="007D57B1" w14:paraId="14E6607E" w14:textId="77777777">
        <w:trPr>
          <w:cantSplit/>
        </w:trPr>
        <w:tc>
          <w:tcPr>
            <w:tcW w:w="1030" w:type="dxa"/>
            <w:vMerge w:val="restart"/>
            <w:tcBorders>
              <w:top w:val="single" w:sz="16" w:space="0" w:color="000000"/>
              <w:left w:val="single" w:sz="16" w:space="0" w:color="000000"/>
              <w:bottom w:val="nil"/>
              <w:right w:val="single" w:sz="16" w:space="0" w:color="000000"/>
            </w:tcBorders>
            <w:shd w:val="clear" w:color="auto" w:fill="FFFFFF"/>
          </w:tcPr>
          <w:p w14:paraId="14A0DE30"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p>
        </w:tc>
        <w:tc>
          <w:tcPr>
            <w:tcW w:w="1030" w:type="dxa"/>
            <w:vMerge w:val="restart"/>
            <w:tcBorders>
              <w:top w:val="single" w:sz="16" w:space="0" w:color="000000"/>
              <w:left w:val="single" w:sz="16" w:space="0" w:color="000000"/>
            </w:tcBorders>
            <w:shd w:val="clear" w:color="auto" w:fill="FFFFFF"/>
          </w:tcPr>
          <w:p w14:paraId="7A789F97"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N</w:t>
            </w:r>
          </w:p>
        </w:tc>
        <w:tc>
          <w:tcPr>
            <w:tcW w:w="1030" w:type="dxa"/>
            <w:vMerge w:val="restart"/>
            <w:tcBorders>
              <w:top w:val="single" w:sz="16" w:space="0" w:color="000000"/>
            </w:tcBorders>
            <w:shd w:val="clear" w:color="auto" w:fill="FFFFFF"/>
          </w:tcPr>
          <w:p w14:paraId="008F60FD"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Mean</w:t>
            </w:r>
          </w:p>
        </w:tc>
        <w:tc>
          <w:tcPr>
            <w:tcW w:w="1451" w:type="dxa"/>
            <w:vMerge w:val="restart"/>
            <w:tcBorders>
              <w:top w:val="single" w:sz="16" w:space="0" w:color="000000"/>
            </w:tcBorders>
            <w:shd w:val="clear" w:color="auto" w:fill="FFFFFF"/>
          </w:tcPr>
          <w:p w14:paraId="17888A93"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Std. Deviation</w:t>
            </w:r>
          </w:p>
        </w:tc>
        <w:tc>
          <w:tcPr>
            <w:tcW w:w="1077" w:type="dxa"/>
            <w:vMerge w:val="restart"/>
            <w:tcBorders>
              <w:top w:val="single" w:sz="16" w:space="0" w:color="000000"/>
            </w:tcBorders>
            <w:shd w:val="clear" w:color="auto" w:fill="FFFFFF"/>
          </w:tcPr>
          <w:p w14:paraId="6C38F9E0"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Minimum</w:t>
            </w:r>
          </w:p>
        </w:tc>
        <w:tc>
          <w:tcPr>
            <w:tcW w:w="1108" w:type="dxa"/>
            <w:vMerge w:val="restart"/>
            <w:tcBorders>
              <w:top w:val="single" w:sz="16" w:space="0" w:color="000000"/>
            </w:tcBorders>
            <w:shd w:val="clear" w:color="auto" w:fill="FFFFFF"/>
          </w:tcPr>
          <w:p w14:paraId="60D6EEDC"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Maximum</w:t>
            </w:r>
          </w:p>
        </w:tc>
        <w:tc>
          <w:tcPr>
            <w:tcW w:w="3511" w:type="dxa"/>
            <w:gridSpan w:val="3"/>
            <w:tcBorders>
              <w:top w:val="single" w:sz="16" w:space="0" w:color="000000"/>
            </w:tcBorders>
            <w:shd w:val="clear" w:color="auto" w:fill="FFFFFF"/>
          </w:tcPr>
          <w:p w14:paraId="3096667C"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Percentiles</w:t>
            </w:r>
          </w:p>
        </w:tc>
      </w:tr>
      <w:tr w:rsidR="007D57B1" w:rsidRPr="007D57B1" w14:paraId="1DDD9DD0" w14:textId="77777777">
        <w:trPr>
          <w:cantSplit/>
        </w:trPr>
        <w:tc>
          <w:tcPr>
            <w:tcW w:w="1030" w:type="dxa"/>
            <w:vMerge/>
            <w:tcBorders>
              <w:top w:val="single" w:sz="16" w:space="0" w:color="000000"/>
              <w:left w:val="single" w:sz="16" w:space="0" w:color="000000"/>
              <w:bottom w:val="nil"/>
              <w:right w:val="single" w:sz="16" w:space="0" w:color="000000"/>
            </w:tcBorders>
            <w:shd w:val="clear" w:color="auto" w:fill="FFFFFF"/>
          </w:tcPr>
          <w:p w14:paraId="65107326" w14:textId="77777777" w:rsidR="007D57B1" w:rsidRPr="007D57B1" w:rsidRDefault="007D57B1" w:rsidP="007D57B1">
            <w:pPr>
              <w:autoSpaceDE w:val="0"/>
              <w:autoSpaceDN w:val="0"/>
              <w:adjustRightInd w:val="0"/>
              <w:spacing w:after="0" w:line="240" w:lineRule="auto"/>
              <w:rPr>
                <w:rFonts w:ascii="Arial" w:hAnsi="Arial" w:cs="Arial"/>
                <w:color w:val="000000"/>
                <w:sz w:val="18"/>
                <w:szCs w:val="18"/>
              </w:rPr>
            </w:pPr>
          </w:p>
        </w:tc>
        <w:tc>
          <w:tcPr>
            <w:tcW w:w="1030" w:type="dxa"/>
            <w:vMerge/>
            <w:tcBorders>
              <w:top w:val="single" w:sz="16" w:space="0" w:color="000000"/>
              <w:left w:val="single" w:sz="16" w:space="0" w:color="000000"/>
            </w:tcBorders>
            <w:shd w:val="clear" w:color="auto" w:fill="FFFFFF"/>
          </w:tcPr>
          <w:p w14:paraId="431E6D8B" w14:textId="77777777" w:rsidR="007D57B1" w:rsidRPr="007D57B1" w:rsidRDefault="007D57B1" w:rsidP="007D57B1">
            <w:pPr>
              <w:autoSpaceDE w:val="0"/>
              <w:autoSpaceDN w:val="0"/>
              <w:adjustRightInd w:val="0"/>
              <w:spacing w:after="0" w:line="240" w:lineRule="auto"/>
              <w:rPr>
                <w:rFonts w:ascii="Arial" w:hAnsi="Arial" w:cs="Arial"/>
                <w:color w:val="000000"/>
                <w:sz w:val="18"/>
                <w:szCs w:val="18"/>
              </w:rPr>
            </w:pPr>
          </w:p>
        </w:tc>
        <w:tc>
          <w:tcPr>
            <w:tcW w:w="1030" w:type="dxa"/>
            <w:vMerge/>
            <w:tcBorders>
              <w:top w:val="single" w:sz="16" w:space="0" w:color="000000"/>
            </w:tcBorders>
            <w:shd w:val="clear" w:color="auto" w:fill="FFFFFF"/>
          </w:tcPr>
          <w:p w14:paraId="015D4730" w14:textId="77777777" w:rsidR="007D57B1" w:rsidRPr="007D57B1" w:rsidRDefault="007D57B1" w:rsidP="007D57B1">
            <w:pPr>
              <w:autoSpaceDE w:val="0"/>
              <w:autoSpaceDN w:val="0"/>
              <w:adjustRightInd w:val="0"/>
              <w:spacing w:after="0" w:line="240" w:lineRule="auto"/>
              <w:rPr>
                <w:rFonts w:ascii="Arial" w:hAnsi="Arial" w:cs="Arial"/>
                <w:color w:val="000000"/>
                <w:sz w:val="18"/>
                <w:szCs w:val="18"/>
              </w:rPr>
            </w:pPr>
          </w:p>
        </w:tc>
        <w:tc>
          <w:tcPr>
            <w:tcW w:w="1451" w:type="dxa"/>
            <w:vMerge/>
            <w:tcBorders>
              <w:top w:val="single" w:sz="16" w:space="0" w:color="000000"/>
            </w:tcBorders>
            <w:shd w:val="clear" w:color="auto" w:fill="FFFFFF"/>
          </w:tcPr>
          <w:p w14:paraId="7280C02B" w14:textId="77777777" w:rsidR="007D57B1" w:rsidRPr="007D57B1" w:rsidRDefault="007D57B1" w:rsidP="007D57B1">
            <w:pPr>
              <w:autoSpaceDE w:val="0"/>
              <w:autoSpaceDN w:val="0"/>
              <w:adjustRightInd w:val="0"/>
              <w:spacing w:after="0" w:line="240" w:lineRule="auto"/>
              <w:rPr>
                <w:rFonts w:ascii="Arial" w:hAnsi="Arial" w:cs="Arial"/>
                <w:color w:val="000000"/>
                <w:sz w:val="18"/>
                <w:szCs w:val="18"/>
              </w:rPr>
            </w:pPr>
          </w:p>
        </w:tc>
        <w:tc>
          <w:tcPr>
            <w:tcW w:w="1077" w:type="dxa"/>
            <w:vMerge/>
            <w:tcBorders>
              <w:top w:val="single" w:sz="16" w:space="0" w:color="000000"/>
            </w:tcBorders>
            <w:shd w:val="clear" w:color="auto" w:fill="FFFFFF"/>
          </w:tcPr>
          <w:p w14:paraId="5059399E" w14:textId="77777777" w:rsidR="007D57B1" w:rsidRPr="007D57B1" w:rsidRDefault="007D57B1" w:rsidP="007D57B1">
            <w:pPr>
              <w:autoSpaceDE w:val="0"/>
              <w:autoSpaceDN w:val="0"/>
              <w:adjustRightInd w:val="0"/>
              <w:spacing w:after="0" w:line="240" w:lineRule="auto"/>
              <w:rPr>
                <w:rFonts w:ascii="Arial" w:hAnsi="Arial" w:cs="Arial"/>
                <w:color w:val="000000"/>
                <w:sz w:val="18"/>
                <w:szCs w:val="18"/>
              </w:rPr>
            </w:pPr>
          </w:p>
        </w:tc>
        <w:tc>
          <w:tcPr>
            <w:tcW w:w="1108" w:type="dxa"/>
            <w:vMerge/>
            <w:tcBorders>
              <w:top w:val="single" w:sz="16" w:space="0" w:color="000000"/>
            </w:tcBorders>
            <w:shd w:val="clear" w:color="auto" w:fill="FFFFFF"/>
          </w:tcPr>
          <w:p w14:paraId="0A043B7E" w14:textId="77777777" w:rsidR="007D57B1" w:rsidRPr="007D57B1" w:rsidRDefault="007D57B1" w:rsidP="007D57B1">
            <w:pPr>
              <w:autoSpaceDE w:val="0"/>
              <w:autoSpaceDN w:val="0"/>
              <w:adjustRightInd w:val="0"/>
              <w:spacing w:after="0" w:line="240" w:lineRule="auto"/>
              <w:rPr>
                <w:rFonts w:ascii="Arial" w:hAnsi="Arial" w:cs="Arial"/>
                <w:color w:val="000000"/>
                <w:sz w:val="18"/>
                <w:szCs w:val="18"/>
              </w:rPr>
            </w:pPr>
          </w:p>
        </w:tc>
        <w:tc>
          <w:tcPr>
            <w:tcW w:w="1030" w:type="dxa"/>
            <w:tcBorders>
              <w:bottom w:val="single" w:sz="16" w:space="0" w:color="000000"/>
            </w:tcBorders>
            <w:shd w:val="clear" w:color="auto" w:fill="FFFFFF"/>
          </w:tcPr>
          <w:p w14:paraId="5F6B0320"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25th</w:t>
            </w:r>
          </w:p>
        </w:tc>
        <w:tc>
          <w:tcPr>
            <w:tcW w:w="1451" w:type="dxa"/>
            <w:tcBorders>
              <w:bottom w:val="single" w:sz="16" w:space="0" w:color="000000"/>
            </w:tcBorders>
            <w:shd w:val="clear" w:color="auto" w:fill="FFFFFF"/>
          </w:tcPr>
          <w:p w14:paraId="2763BEDD"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50th (Median)</w:t>
            </w:r>
          </w:p>
        </w:tc>
        <w:tc>
          <w:tcPr>
            <w:tcW w:w="1030" w:type="dxa"/>
            <w:tcBorders>
              <w:bottom w:val="single" w:sz="16" w:space="0" w:color="000000"/>
              <w:right w:val="single" w:sz="16" w:space="0" w:color="000000"/>
            </w:tcBorders>
            <w:shd w:val="clear" w:color="auto" w:fill="FFFFFF"/>
          </w:tcPr>
          <w:p w14:paraId="389DEEC4"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75th</w:t>
            </w:r>
          </w:p>
        </w:tc>
      </w:tr>
      <w:tr w:rsidR="007D57B1" w:rsidRPr="007D57B1" w14:paraId="65899295" w14:textId="77777777">
        <w:trPr>
          <w:cantSplit/>
        </w:trPr>
        <w:tc>
          <w:tcPr>
            <w:tcW w:w="1030" w:type="dxa"/>
            <w:tcBorders>
              <w:top w:val="single" w:sz="16" w:space="0" w:color="000000"/>
              <w:left w:val="single" w:sz="16" w:space="0" w:color="000000"/>
              <w:bottom w:val="nil"/>
              <w:right w:val="single" w:sz="16" w:space="0" w:color="000000"/>
            </w:tcBorders>
            <w:shd w:val="clear" w:color="auto" w:fill="FFFFFF"/>
            <w:vAlign w:val="center"/>
          </w:tcPr>
          <w:p w14:paraId="59FBE869"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Winter</w:t>
            </w:r>
          </w:p>
        </w:tc>
        <w:tc>
          <w:tcPr>
            <w:tcW w:w="1030" w:type="dxa"/>
            <w:tcBorders>
              <w:top w:val="single" w:sz="16" w:space="0" w:color="000000"/>
              <w:left w:val="single" w:sz="16" w:space="0" w:color="000000"/>
              <w:bottom w:val="nil"/>
            </w:tcBorders>
            <w:shd w:val="clear" w:color="auto" w:fill="FFFFFF"/>
            <w:vAlign w:val="center"/>
          </w:tcPr>
          <w:p w14:paraId="300FF8A9"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w:t>
            </w:r>
          </w:p>
        </w:tc>
        <w:tc>
          <w:tcPr>
            <w:tcW w:w="1030" w:type="dxa"/>
            <w:tcBorders>
              <w:top w:val="single" w:sz="16" w:space="0" w:color="000000"/>
              <w:bottom w:val="nil"/>
            </w:tcBorders>
            <w:shd w:val="clear" w:color="auto" w:fill="FFFFFF"/>
            <w:vAlign w:val="center"/>
          </w:tcPr>
          <w:p w14:paraId="6FC3302D"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46.00</w:t>
            </w:r>
          </w:p>
        </w:tc>
        <w:tc>
          <w:tcPr>
            <w:tcW w:w="1451" w:type="dxa"/>
            <w:tcBorders>
              <w:top w:val="single" w:sz="16" w:space="0" w:color="000000"/>
              <w:bottom w:val="nil"/>
            </w:tcBorders>
            <w:shd w:val="clear" w:color="auto" w:fill="FFFFFF"/>
            <w:vAlign w:val="center"/>
          </w:tcPr>
          <w:p w14:paraId="2E1C24D0"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36.286</w:t>
            </w:r>
          </w:p>
        </w:tc>
        <w:tc>
          <w:tcPr>
            <w:tcW w:w="1077" w:type="dxa"/>
            <w:tcBorders>
              <w:top w:val="single" w:sz="16" w:space="0" w:color="000000"/>
              <w:bottom w:val="nil"/>
            </w:tcBorders>
            <w:shd w:val="clear" w:color="auto" w:fill="FFFFFF"/>
            <w:vAlign w:val="center"/>
          </w:tcPr>
          <w:p w14:paraId="08BCF9C9"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15</w:t>
            </w:r>
          </w:p>
        </w:tc>
        <w:tc>
          <w:tcPr>
            <w:tcW w:w="1108" w:type="dxa"/>
            <w:tcBorders>
              <w:top w:val="single" w:sz="16" w:space="0" w:color="000000"/>
              <w:bottom w:val="nil"/>
            </w:tcBorders>
            <w:shd w:val="clear" w:color="auto" w:fill="FFFFFF"/>
            <w:vAlign w:val="center"/>
          </w:tcPr>
          <w:p w14:paraId="54C74CAA"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92</w:t>
            </w:r>
          </w:p>
        </w:tc>
        <w:tc>
          <w:tcPr>
            <w:tcW w:w="1030" w:type="dxa"/>
            <w:tcBorders>
              <w:top w:val="single" w:sz="16" w:space="0" w:color="000000"/>
              <w:bottom w:val="nil"/>
            </w:tcBorders>
            <w:shd w:val="clear" w:color="auto" w:fill="FFFFFF"/>
            <w:vAlign w:val="center"/>
          </w:tcPr>
          <w:p w14:paraId="7CD4FBE2"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16.00</w:t>
            </w:r>
          </w:p>
        </w:tc>
        <w:tc>
          <w:tcPr>
            <w:tcW w:w="1451" w:type="dxa"/>
            <w:tcBorders>
              <w:top w:val="single" w:sz="16" w:space="0" w:color="000000"/>
              <w:bottom w:val="nil"/>
            </w:tcBorders>
            <w:shd w:val="clear" w:color="auto" w:fill="FFFFFF"/>
            <w:vAlign w:val="center"/>
          </w:tcPr>
          <w:p w14:paraId="11CFFD0C"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38.50</w:t>
            </w:r>
          </w:p>
        </w:tc>
        <w:tc>
          <w:tcPr>
            <w:tcW w:w="1030" w:type="dxa"/>
            <w:tcBorders>
              <w:top w:val="single" w:sz="16" w:space="0" w:color="000000"/>
              <w:bottom w:val="nil"/>
              <w:right w:val="single" w:sz="16" w:space="0" w:color="000000"/>
            </w:tcBorders>
            <w:shd w:val="clear" w:color="auto" w:fill="FFFFFF"/>
            <w:vAlign w:val="center"/>
          </w:tcPr>
          <w:p w14:paraId="732B7738"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83.50</w:t>
            </w:r>
          </w:p>
        </w:tc>
      </w:tr>
      <w:tr w:rsidR="007D57B1" w:rsidRPr="007D57B1" w14:paraId="3DAC1239" w14:textId="77777777">
        <w:trPr>
          <w:cantSplit/>
        </w:trPr>
        <w:tc>
          <w:tcPr>
            <w:tcW w:w="1030" w:type="dxa"/>
            <w:tcBorders>
              <w:top w:val="nil"/>
              <w:left w:val="single" w:sz="16" w:space="0" w:color="000000"/>
              <w:bottom w:val="nil"/>
              <w:right w:val="single" w:sz="16" w:space="0" w:color="000000"/>
            </w:tcBorders>
            <w:shd w:val="clear" w:color="auto" w:fill="FFFFFF"/>
            <w:vAlign w:val="center"/>
          </w:tcPr>
          <w:p w14:paraId="69C9460D"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Spring</w:t>
            </w:r>
          </w:p>
        </w:tc>
        <w:tc>
          <w:tcPr>
            <w:tcW w:w="1030" w:type="dxa"/>
            <w:tcBorders>
              <w:top w:val="nil"/>
              <w:left w:val="single" w:sz="16" w:space="0" w:color="000000"/>
              <w:bottom w:val="nil"/>
            </w:tcBorders>
            <w:shd w:val="clear" w:color="auto" w:fill="FFFFFF"/>
            <w:vAlign w:val="center"/>
          </w:tcPr>
          <w:p w14:paraId="69915E73"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w:t>
            </w:r>
          </w:p>
        </w:tc>
        <w:tc>
          <w:tcPr>
            <w:tcW w:w="1030" w:type="dxa"/>
            <w:tcBorders>
              <w:top w:val="nil"/>
              <w:bottom w:val="nil"/>
            </w:tcBorders>
            <w:shd w:val="clear" w:color="auto" w:fill="FFFFFF"/>
            <w:vAlign w:val="center"/>
          </w:tcPr>
          <w:p w14:paraId="08E15A0A"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46.25</w:t>
            </w:r>
          </w:p>
        </w:tc>
        <w:tc>
          <w:tcPr>
            <w:tcW w:w="1451" w:type="dxa"/>
            <w:tcBorders>
              <w:top w:val="nil"/>
              <w:bottom w:val="nil"/>
            </w:tcBorders>
            <w:shd w:val="clear" w:color="auto" w:fill="FFFFFF"/>
            <w:vAlign w:val="center"/>
          </w:tcPr>
          <w:p w14:paraId="4847F990"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29.443</w:t>
            </w:r>
          </w:p>
        </w:tc>
        <w:tc>
          <w:tcPr>
            <w:tcW w:w="1077" w:type="dxa"/>
            <w:tcBorders>
              <w:top w:val="nil"/>
              <w:bottom w:val="nil"/>
            </w:tcBorders>
            <w:shd w:val="clear" w:color="auto" w:fill="FFFFFF"/>
            <w:vAlign w:val="center"/>
          </w:tcPr>
          <w:p w14:paraId="0C3DF18B"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16</w:t>
            </w:r>
          </w:p>
        </w:tc>
        <w:tc>
          <w:tcPr>
            <w:tcW w:w="1108" w:type="dxa"/>
            <w:tcBorders>
              <w:top w:val="nil"/>
              <w:bottom w:val="nil"/>
            </w:tcBorders>
            <w:shd w:val="clear" w:color="auto" w:fill="FFFFFF"/>
            <w:vAlign w:val="center"/>
          </w:tcPr>
          <w:p w14:paraId="3F680802"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72</w:t>
            </w:r>
          </w:p>
        </w:tc>
        <w:tc>
          <w:tcPr>
            <w:tcW w:w="1030" w:type="dxa"/>
            <w:tcBorders>
              <w:top w:val="nil"/>
              <w:bottom w:val="nil"/>
            </w:tcBorders>
            <w:shd w:val="clear" w:color="auto" w:fill="FFFFFF"/>
            <w:vAlign w:val="center"/>
          </w:tcPr>
          <w:p w14:paraId="15081C81"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18.50</w:t>
            </w:r>
          </w:p>
        </w:tc>
        <w:tc>
          <w:tcPr>
            <w:tcW w:w="1451" w:type="dxa"/>
            <w:tcBorders>
              <w:top w:val="nil"/>
              <w:bottom w:val="nil"/>
            </w:tcBorders>
            <w:shd w:val="clear" w:color="auto" w:fill="FFFFFF"/>
            <w:vAlign w:val="center"/>
          </w:tcPr>
          <w:p w14:paraId="733A4A4A"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48.50</w:t>
            </w:r>
          </w:p>
        </w:tc>
        <w:tc>
          <w:tcPr>
            <w:tcW w:w="1030" w:type="dxa"/>
            <w:tcBorders>
              <w:top w:val="nil"/>
              <w:bottom w:val="nil"/>
              <w:right w:val="single" w:sz="16" w:space="0" w:color="000000"/>
            </w:tcBorders>
            <w:shd w:val="clear" w:color="auto" w:fill="FFFFFF"/>
            <w:vAlign w:val="center"/>
          </w:tcPr>
          <w:p w14:paraId="1E40F963"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71.75</w:t>
            </w:r>
          </w:p>
        </w:tc>
      </w:tr>
      <w:tr w:rsidR="007D57B1" w:rsidRPr="007D57B1" w14:paraId="76DDB07D" w14:textId="77777777">
        <w:trPr>
          <w:cantSplit/>
        </w:trPr>
        <w:tc>
          <w:tcPr>
            <w:tcW w:w="1030" w:type="dxa"/>
            <w:tcBorders>
              <w:top w:val="nil"/>
              <w:left w:val="single" w:sz="16" w:space="0" w:color="000000"/>
              <w:bottom w:val="nil"/>
              <w:right w:val="single" w:sz="16" w:space="0" w:color="000000"/>
            </w:tcBorders>
            <w:shd w:val="clear" w:color="auto" w:fill="FFFFFF"/>
            <w:vAlign w:val="center"/>
          </w:tcPr>
          <w:p w14:paraId="0D43E496"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Summer</w:t>
            </w:r>
          </w:p>
        </w:tc>
        <w:tc>
          <w:tcPr>
            <w:tcW w:w="1030" w:type="dxa"/>
            <w:tcBorders>
              <w:top w:val="nil"/>
              <w:left w:val="single" w:sz="16" w:space="0" w:color="000000"/>
              <w:bottom w:val="nil"/>
            </w:tcBorders>
            <w:shd w:val="clear" w:color="auto" w:fill="FFFFFF"/>
            <w:vAlign w:val="center"/>
          </w:tcPr>
          <w:p w14:paraId="00A4F3BC"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w:t>
            </w:r>
          </w:p>
        </w:tc>
        <w:tc>
          <w:tcPr>
            <w:tcW w:w="1030" w:type="dxa"/>
            <w:tcBorders>
              <w:top w:val="nil"/>
              <w:bottom w:val="nil"/>
            </w:tcBorders>
            <w:shd w:val="clear" w:color="auto" w:fill="FFFFFF"/>
            <w:vAlign w:val="center"/>
          </w:tcPr>
          <w:p w14:paraId="53273156"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43.75</w:t>
            </w:r>
          </w:p>
        </w:tc>
        <w:tc>
          <w:tcPr>
            <w:tcW w:w="1451" w:type="dxa"/>
            <w:tcBorders>
              <w:top w:val="nil"/>
              <w:bottom w:val="nil"/>
            </w:tcBorders>
            <w:shd w:val="clear" w:color="auto" w:fill="FFFFFF"/>
            <w:vAlign w:val="center"/>
          </w:tcPr>
          <w:p w14:paraId="219C995F"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37.775</w:t>
            </w:r>
          </w:p>
        </w:tc>
        <w:tc>
          <w:tcPr>
            <w:tcW w:w="1077" w:type="dxa"/>
            <w:tcBorders>
              <w:top w:val="nil"/>
              <w:bottom w:val="nil"/>
            </w:tcBorders>
            <w:shd w:val="clear" w:color="auto" w:fill="FFFFFF"/>
            <w:vAlign w:val="center"/>
          </w:tcPr>
          <w:p w14:paraId="0FB48A63"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10</w:t>
            </w:r>
          </w:p>
        </w:tc>
        <w:tc>
          <w:tcPr>
            <w:tcW w:w="1108" w:type="dxa"/>
            <w:tcBorders>
              <w:top w:val="nil"/>
              <w:bottom w:val="nil"/>
            </w:tcBorders>
            <w:shd w:val="clear" w:color="auto" w:fill="FFFFFF"/>
            <w:vAlign w:val="center"/>
          </w:tcPr>
          <w:p w14:paraId="1C2DA646"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94</w:t>
            </w:r>
          </w:p>
        </w:tc>
        <w:tc>
          <w:tcPr>
            <w:tcW w:w="1030" w:type="dxa"/>
            <w:tcBorders>
              <w:top w:val="nil"/>
              <w:bottom w:val="nil"/>
            </w:tcBorders>
            <w:shd w:val="clear" w:color="auto" w:fill="FFFFFF"/>
            <w:vAlign w:val="center"/>
          </w:tcPr>
          <w:p w14:paraId="1E5088A6"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12.50</w:t>
            </w:r>
          </w:p>
        </w:tc>
        <w:tc>
          <w:tcPr>
            <w:tcW w:w="1451" w:type="dxa"/>
            <w:tcBorders>
              <w:top w:val="nil"/>
              <w:bottom w:val="nil"/>
            </w:tcBorders>
            <w:shd w:val="clear" w:color="auto" w:fill="FFFFFF"/>
            <w:vAlign w:val="center"/>
          </w:tcPr>
          <w:p w14:paraId="12970B25"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35.50</w:t>
            </w:r>
          </w:p>
        </w:tc>
        <w:tc>
          <w:tcPr>
            <w:tcW w:w="1030" w:type="dxa"/>
            <w:tcBorders>
              <w:top w:val="nil"/>
              <w:bottom w:val="nil"/>
              <w:right w:val="single" w:sz="16" w:space="0" w:color="000000"/>
            </w:tcBorders>
            <w:shd w:val="clear" w:color="auto" w:fill="FFFFFF"/>
            <w:vAlign w:val="center"/>
          </w:tcPr>
          <w:p w14:paraId="47933ED1"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83.25</w:t>
            </w:r>
          </w:p>
        </w:tc>
      </w:tr>
      <w:tr w:rsidR="007D57B1" w:rsidRPr="007D57B1" w14:paraId="7213395A" w14:textId="77777777">
        <w:trPr>
          <w:cantSplit/>
        </w:trPr>
        <w:tc>
          <w:tcPr>
            <w:tcW w:w="1030" w:type="dxa"/>
            <w:tcBorders>
              <w:top w:val="nil"/>
              <w:left w:val="single" w:sz="16" w:space="0" w:color="000000"/>
              <w:bottom w:val="single" w:sz="16" w:space="0" w:color="000000"/>
              <w:right w:val="single" w:sz="16" w:space="0" w:color="000000"/>
            </w:tcBorders>
            <w:shd w:val="clear" w:color="auto" w:fill="FFFFFF"/>
            <w:vAlign w:val="center"/>
          </w:tcPr>
          <w:p w14:paraId="31C8A013"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Fall</w:t>
            </w:r>
          </w:p>
        </w:tc>
        <w:tc>
          <w:tcPr>
            <w:tcW w:w="1030" w:type="dxa"/>
            <w:tcBorders>
              <w:top w:val="nil"/>
              <w:left w:val="single" w:sz="16" w:space="0" w:color="000000"/>
              <w:bottom w:val="single" w:sz="16" w:space="0" w:color="000000"/>
            </w:tcBorders>
            <w:shd w:val="clear" w:color="auto" w:fill="FFFFFF"/>
            <w:vAlign w:val="center"/>
          </w:tcPr>
          <w:p w14:paraId="78B1CBB2"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w:t>
            </w:r>
          </w:p>
        </w:tc>
        <w:tc>
          <w:tcPr>
            <w:tcW w:w="1030" w:type="dxa"/>
            <w:tcBorders>
              <w:top w:val="nil"/>
              <w:bottom w:val="single" w:sz="16" w:space="0" w:color="000000"/>
            </w:tcBorders>
            <w:shd w:val="clear" w:color="auto" w:fill="FFFFFF"/>
            <w:vAlign w:val="center"/>
          </w:tcPr>
          <w:p w14:paraId="57E060DA"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43.50</w:t>
            </w:r>
          </w:p>
        </w:tc>
        <w:tc>
          <w:tcPr>
            <w:tcW w:w="1451" w:type="dxa"/>
            <w:tcBorders>
              <w:top w:val="nil"/>
              <w:bottom w:val="single" w:sz="16" w:space="0" w:color="000000"/>
            </w:tcBorders>
            <w:shd w:val="clear" w:color="auto" w:fill="FFFFFF"/>
            <w:vAlign w:val="center"/>
          </w:tcPr>
          <w:p w14:paraId="55F06855"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30.643</w:t>
            </w:r>
          </w:p>
        </w:tc>
        <w:tc>
          <w:tcPr>
            <w:tcW w:w="1077" w:type="dxa"/>
            <w:tcBorders>
              <w:top w:val="nil"/>
              <w:bottom w:val="single" w:sz="16" w:space="0" w:color="000000"/>
            </w:tcBorders>
            <w:shd w:val="clear" w:color="auto" w:fill="FFFFFF"/>
            <w:vAlign w:val="center"/>
          </w:tcPr>
          <w:p w14:paraId="02DF5641"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17</w:t>
            </w:r>
          </w:p>
        </w:tc>
        <w:tc>
          <w:tcPr>
            <w:tcW w:w="1108" w:type="dxa"/>
            <w:tcBorders>
              <w:top w:val="nil"/>
              <w:bottom w:val="single" w:sz="16" w:space="0" w:color="000000"/>
            </w:tcBorders>
            <w:shd w:val="clear" w:color="auto" w:fill="FFFFFF"/>
            <w:vAlign w:val="center"/>
          </w:tcPr>
          <w:p w14:paraId="4CFCB921"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77</w:t>
            </w:r>
          </w:p>
        </w:tc>
        <w:tc>
          <w:tcPr>
            <w:tcW w:w="1030" w:type="dxa"/>
            <w:tcBorders>
              <w:top w:val="nil"/>
              <w:bottom w:val="single" w:sz="16" w:space="0" w:color="000000"/>
            </w:tcBorders>
            <w:shd w:val="clear" w:color="auto" w:fill="FFFFFF"/>
            <w:vAlign w:val="center"/>
          </w:tcPr>
          <w:p w14:paraId="165705B4"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17.25</w:t>
            </w:r>
          </w:p>
        </w:tc>
        <w:tc>
          <w:tcPr>
            <w:tcW w:w="1451" w:type="dxa"/>
            <w:tcBorders>
              <w:top w:val="nil"/>
              <w:bottom w:val="single" w:sz="16" w:space="0" w:color="000000"/>
            </w:tcBorders>
            <w:shd w:val="clear" w:color="auto" w:fill="FFFFFF"/>
            <w:vAlign w:val="center"/>
          </w:tcPr>
          <w:p w14:paraId="23828549"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40.00</w:t>
            </w:r>
          </w:p>
        </w:tc>
        <w:tc>
          <w:tcPr>
            <w:tcW w:w="1030" w:type="dxa"/>
            <w:tcBorders>
              <w:top w:val="nil"/>
              <w:bottom w:val="single" w:sz="16" w:space="0" w:color="000000"/>
              <w:right w:val="single" w:sz="16" w:space="0" w:color="000000"/>
            </w:tcBorders>
            <w:shd w:val="clear" w:color="auto" w:fill="FFFFFF"/>
            <w:vAlign w:val="center"/>
          </w:tcPr>
          <w:p w14:paraId="61401284"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73.25</w:t>
            </w:r>
          </w:p>
        </w:tc>
      </w:tr>
    </w:tbl>
    <w:p w14:paraId="668C2502" w14:textId="77777777" w:rsidR="007D57B1" w:rsidRPr="007D57B1" w:rsidRDefault="007D57B1" w:rsidP="007D57B1">
      <w:pPr>
        <w:autoSpaceDE w:val="0"/>
        <w:autoSpaceDN w:val="0"/>
        <w:adjustRightInd w:val="0"/>
        <w:spacing w:after="0" w:line="400" w:lineRule="atLeast"/>
        <w:rPr>
          <w:rFonts w:ascii="Times New Roman" w:hAnsi="Times New Roman" w:cs="Times New Roman"/>
          <w:sz w:val="24"/>
          <w:szCs w:val="24"/>
        </w:rPr>
      </w:pPr>
    </w:p>
    <w:p w14:paraId="2974AC8C" w14:textId="77777777" w:rsidR="007D57B1" w:rsidRPr="007D57B1" w:rsidRDefault="007D57B1" w:rsidP="007D57B1">
      <w:pPr>
        <w:autoSpaceDE w:val="0"/>
        <w:autoSpaceDN w:val="0"/>
        <w:adjustRightInd w:val="0"/>
        <w:spacing w:after="0" w:line="240" w:lineRule="auto"/>
        <w:rPr>
          <w:rFonts w:ascii="Times New Roman" w:hAnsi="Times New Roman" w:cs="Times New Roman"/>
          <w:sz w:val="24"/>
          <w:szCs w:val="24"/>
        </w:rPr>
      </w:pPr>
    </w:p>
    <w:tbl>
      <w:tblPr>
        <w:tblW w:w="22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9"/>
        <w:gridCol w:w="1224"/>
      </w:tblGrid>
      <w:tr w:rsidR="007D57B1" w:rsidRPr="007D57B1" w14:paraId="7D786C1B" w14:textId="77777777">
        <w:trPr>
          <w:cantSplit/>
        </w:trPr>
        <w:tc>
          <w:tcPr>
            <w:tcW w:w="2232" w:type="dxa"/>
            <w:gridSpan w:val="2"/>
            <w:tcBorders>
              <w:top w:val="nil"/>
              <w:left w:val="nil"/>
              <w:bottom w:val="nil"/>
              <w:right w:val="nil"/>
            </w:tcBorders>
            <w:shd w:val="clear" w:color="auto" w:fill="FFFFFF"/>
          </w:tcPr>
          <w:p w14:paraId="7C0C4322"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b/>
                <w:bCs/>
                <w:color w:val="000000"/>
                <w:sz w:val="18"/>
                <w:szCs w:val="18"/>
              </w:rPr>
              <w:t>Ranks</w:t>
            </w:r>
          </w:p>
        </w:tc>
      </w:tr>
      <w:tr w:rsidR="007D57B1" w:rsidRPr="007D57B1" w14:paraId="514B39CF" w14:textId="77777777">
        <w:trPr>
          <w:cantSplit/>
        </w:trPr>
        <w:tc>
          <w:tcPr>
            <w:tcW w:w="1009" w:type="dxa"/>
            <w:tcBorders>
              <w:top w:val="single" w:sz="16" w:space="0" w:color="000000"/>
              <w:left w:val="single" w:sz="16" w:space="0" w:color="000000"/>
              <w:bottom w:val="single" w:sz="16" w:space="0" w:color="000000"/>
              <w:right w:val="single" w:sz="16" w:space="0" w:color="000000"/>
            </w:tcBorders>
            <w:shd w:val="clear" w:color="auto" w:fill="FFFFFF"/>
          </w:tcPr>
          <w:p w14:paraId="0FD83249"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p>
        </w:tc>
        <w:tc>
          <w:tcPr>
            <w:tcW w:w="1223" w:type="dxa"/>
            <w:tcBorders>
              <w:top w:val="single" w:sz="16" w:space="0" w:color="000000"/>
              <w:left w:val="single" w:sz="16" w:space="0" w:color="000000"/>
              <w:bottom w:val="single" w:sz="16" w:space="0" w:color="000000"/>
              <w:right w:val="single" w:sz="16" w:space="0" w:color="000000"/>
            </w:tcBorders>
            <w:shd w:val="clear" w:color="auto" w:fill="FFFFFF"/>
          </w:tcPr>
          <w:p w14:paraId="740DD257"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color w:val="000000"/>
                <w:sz w:val="18"/>
                <w:szCs w:val="18"/>
              </w:rPr>
              <w:t>Mean Rank</w:t>
            </w:r>
          </w:p>
        </w:tc>
      </w:tr>
      <w:tr w:rsidR="007D57B1" w:rsidRPr="007D57B1" w14:paraId="154BE049" w14:textId="77777777">
        <w:trPr>
          <w:cantSplit/>
        </w:trPr>
        <w:tc>
          <w:tcPr>
            <w:tcW w:w="1009" w:type="dxa"/>
            <w:tcBorders>
              <w:top w:val="single" w:sz="16" w:space="0" w:color="000000"/>
              <w:left w:val="single" w:sz="16" w:space="0" w:color="000000"/>
              <w:bottom w:val="nil"/>
              <w:right w:val="single" w:sz="16" w:space="0" w:color="000000"/>
            </w:tcBorders>
            <w:shd w:val="clear" w:color="auto" w:fill="FFFFFF"/>
            <w:vAlign w:val="center"/>
          </w:tcPr>
          <w:p w14:paraId="4DF58ABF"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Winter</w:t>
            </w:r>
          </w:p>
        </w:tc>
        <w:tc>
          <w:tcPr>
            <w:tcW w:w="1223" w:type="dxa"/>
            <w:tcBorders>
              <w:top w:val="single" w:sz="16" w:space="0" w:color="000000"/>
              <w:left w:val="single" w:sz="16" w:space="0" w:color="000000"/>
              <w:bottom w:val="nil"/>
              <w:right w:val="single" w:sz="16" w:space="0" w:color="000000"/>
            </w:tcBorders>
            <w:shd w:val="clear" w:color="auto" w:fill="FFFFFF"/>
            <w:vAlign w:val="center"/>
          </w:tcPr>
          <w:p w14:paraId="5FD8A557"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2.25</w:t>
            </w:r>
          </w:p>
        </w:tc>
      </w:tr>
      <w:tr w:rsidR="007D57B1" w:rsidRPr="007D57B1" w14:paraId="79B0F1DC" w14:textId="77777777">
        <w:trPr>
          <w:cantSplit/>
        </w:trPr>
        <w:tc>
          <w:tcPr>
            <w:tcW w:w="1009" w:type="dxa"/>
            <w:tcBorders>
              <w:top w:val="nil"/>
              <w:left w:val="single" w:sz="16" w:space="0" w:color="000000"/>
              <w:bottom w:val="nil"/>
              <w:right w:val="single" w:sz="16" w:space="0" w:color="000000"/>
            </w:tcBorders>
            <w:shd w:val="clear" w:color="auto" w:fill="FFFFFF"/>
            <w:vAlign w:val="center"/>
          </w:tcPr>
          <w:p w14:paraId="1AE816A8"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Spring</w:t>
            </w:r>
          </w:p>
        </w:tc>
        <w:tc>
          <w:tcPr>
            <w:tcW w:w="1223" w:type="dxa"/>
            <w:tcBorders>
              <w:top w:val="nil"/>
              <w:left w:val="single" w:sz="16" w:space="0" w:color="000000"/>
              <w:bottom w:val="nil"/>
              <w:right w:val="single" w:sz="16" w:space="0" w:color="000000"/>
            </w:tcBorders>
            <w:shd w:val="clear" w:color="auto" w:fill="FFFFFF"/>
            <w:vAlign w:val="center"/>
          </w:tcPr>
          <w:p w14:paraId="54B9DF1B"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3.00</w:t>
            </w:r>
          </w:p>
        </w:tc>
      </w:tr>
      <w:tr w:rsidR="007D57B1" w:rsidRPr="007D57B1" w14:paraId="0AE2DFA8" w14:textId="77777777">
        <w:trPr>
          <w:cantSplit/>
        </w:trPr>
        <w:tc>
          <w:tcPr>
            <w:tcW w:w="1009" w:type="dxa"/>
            <w:tcBorders>
              <w:top w:val="nil"/>
              <w:left w:val="single" w:sz="16" w:space="0" w:color="000000"/>
              <w:bottom w:val="nil"/>
              <w:right w:val="single" w:sz="16" w:space="0" w:color="000000"/>
            </w:tcBorders>
            <w:shd w:val="clear" w:color="auto" w:fill="FFFFFF"/>
            <w:vAlign w:val="center"/>
          </w:tcPr>
          <w:p w14:paraId="143B8A13"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Summer</w:t>
            </w:r>
          </w:p>
        </w:tc>
        <w:tc>
          <w:tcPr>
            <w:tcW w:w="1223" w:type="dxa"/>
            <w:tcBorders>
              <w:top w:val="nil"/>
              <w:left w:val="single" w:sz="16" w:space="0" w:color="000000"/>
              <w:bottom w:val="nil"/>
              <w:right w:val="single" w:sz="16" w:space="0" w:color="000000"/>
            </w:tcBorders>
            <w:shd w:val="clear" w:color="auto" w:fill="FFFFFF"/>
            <w:vAlign w:val="center"/>
          </w:tcPr>
          <w:p w14:paraId="4B2CA5D6"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2.25</w:t>
            </w:r>
          </w:p>
        </w:tc>
      </w:tr>
      <w:tr w:rsidR="007D57B1" w:rsidRPr="007D57B1" w14:paraId="1AF7CAD4" w14:textId="77777777">
        <w:trPr>
          <w:cantSplit/>
        </w:trPr>
        <w:tc>
          <w:tcPr>
            <w:tcW w:w="1009" w:type="dxa"/>
            <w:tcBorders>
              <w:top w:val="nil"/>
              <w:left w:val="single" w:sz="16" w:space="0" w:color="000000"/>
              <w:bottom w:val="single" w:sz="16" w:space="0" w:color="000000"/>
              <w:right w:val="single" w:sz="16" w:space="0" w:color="000000"/>
            </w:tcBorders>
            <w:shd w:val="clear" w:color="auto" w:fill="FFFFFF"/>
            <w:vAlign w:val="center"/>
          </w:tcPr>
          <w:p w14:paraId="3CAAEC80"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Fall</w:t>
            </w:r>
          </w:p>
        </w:tc>
        <w:tc>
          <w:tcPr>
            <w:tcW w:w="1223" w:type="dxa"/>
            <w:tcBorders>
              <w:top w:val="nil"/>
              <w:left w:val="single" w:sz="16" w:space="0" w:color="000000"/>
              <w:bottom w:val="single" w:sz="16" w:space="0" w:color="000000"/>
              <w:right w:val="single" w:sz="16" w:space="0" w:color="000000"/>
            </w:tcBorders>
            <w:shd w:val="clear" w:color="auto" w:fill="FFFFFF"/>
            <w:vAlign w:val="center"/>
          </w:tcPr>
          <w:p w14:paraId="043FB462"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2.50</w:t>
            </w:r>
          </w:p>
        </w:tc>
      </w:tr>
    </w:tbl>
    <w:p w14:paraId="2F2CD579" w14:textId="77777777" w:rsidR="007D57B1" w:rsidRPr="007D57B1" w:rsidRDefault="007D57B1" w:rsidP="007D57B1">
      <w:pPr>
        <w:autoSpaceDE w:val="0"/>
        <w:autoSpaceDN w:val="0"/>
        <w:adjustRightInd w:val="0"/>
        <w:spacing w:after="0" w:line="400" w:lineRule="atLeast"/>
        <w:rPr>
          <w:rFonts w:ascii="Times New Roman" w:hAnsi="Times New Roman" w:cs="Times New Roman"/>
          <w:sz w:val="24"/>
          <w:szCs w:val="24"/>
        </w:rPr>
      </w:pPr>
    </w:p>
    <w:p w14:paraId="66064E1C" w14:textId="77777777" w:rsidR="007D57B1" w:rsidRPr="007D57B1" w:rsidRDefault="007D57B1" w:rsidP="007D57B1">
      <w:pPr>
        <w:autoSpaceDE w:val="0"/>
        <w:autoSpaceDN w:val="0"/>
        <w:adjustRightInd w:val="0"/>
        <w:spacing w:after="0" w:line="240" w:lineRule="auto"/>
        <w:rPr>
          <w:rFonts w:ascii="Times New Roman" w:hAnsi="Times New Roman" w:cs="Times New Roman"/>
          <w:sz w:val="24"/>
          <w:szCs w:val="24"/>
        </w:rPr>
      </w:pPr>
    </w:p>
    <w:tbl>
      <w:tblPr>
        <w:tblW w:w="2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97"/>
        <w:gridCol w:w="1043"/>
      </w:tblGrid>
      <w:tr w:rsidR="007D57B1" w:rsidRPr="007D57B1" w14:paraId="528303D7" w14:textId="77777777" w:rsidTr="007D57B1">
        <w:trPr>
          <w:cantSplit/>
        </w:trPr>
        <w:tc>
          <w:tcPr>
            <w:tcW w:w="2340" w:type="dxa"/>
            <w:gridSpan w:val="2"/>
            <w:tcBorders>
              <w:top w:val="nil"/>
              <w:left w:val="nil"/>
              <w:bottom w:val="nil"/>
              <w:right w:val="nil"/>
            </w:tcBorders>
            <w:shd w:val="clear" w:color="auto" w:fill="FFFFFF"/>
          </w:tcPr>
          <w:p w14:paraId="1AEF6922" w14:textId="77777777" w:rsidR="007D57B1" w:rsidRDefault="007D57B1" w:rsidP="007D57B1">
            <w:pPr>
              <w:autoSpaceDE w:val="0"/>
              <w:autoSpaceDN w:val="0"/>
              <w:adjustRightInd w:val="0"/>
              <w:spacing w:after="0" w:line="320" w:lineRule="atLeast"/>
              <w:ind w:left="60" w:right="60"/>
              <w:jc w:val="center"/>
              <w:rPr>
                <w:rFonts w:ascii="Arial" w:hAnsi="Arial" w:cs="Arial"/>
                <w:b/>
                <w:bCs/>
                <w:color w:val="000000"/>
                <w:sz w:val="18"/>
                <w:szCs w:val="18"/>
              </w:rPr>
            </w:pPr>
          </w:p>
          <w:p w14:paraId="6DA0F279" w14:textId="77777777" w:rsidR="007D57B1" w:rsidRPr="007D57B1" w:rsidRDefault="007D57B1" w:rsidP="007D57B1">
            <w:pPr>
              <w:autoSpaceDE w:val="0"/>
              <w:autoSpaceDN w:val="0"/>
              <w:adjustRightInd w:val="0"/>
              <w:spacing w:after="0" w:line="320" w:lineRule="atLeast"/>
              <w:ind w:left="60" w:right="60"/>
              <w:jc w:val="center"/>
              <w:rPr>
                <w:rFonts w:ascii="Arial" w:hAnsi="Arial" w:cs="Arial"/>
                <w:color w:val="000000"/>
                <w:sz w:val="18"/>
                <w:szCs w:val="18"/>
              </w:rPr>
            </w:pPr>
            <w:r w:rsidRPr="007D57B1">
              <w:rPr>
                <w:rFonts w:ascii="Arial" w:hAnsi="Arial" w:cs="Arial"/>
                <w:b/>
                <w:bCs/>
                <w:color w:val="000000"/>
                <w:sz w:val="18"/>
                <w:szCs w:val="18"/>
              </w:rPr>
              <w:t xml:space="preserve">Test </w:t>
            </w:r>
            <w:proofErr w:type="spellStart"/>
            <w:r w:rsidRPr="007D57B1">
              <w:rPr>
                <w:rFonts w:ascii="Arial" w:hAnsi="Arial" w:cs="Arial"/>
                <w:b/>
                <w:bCs/>
                <w:color w:val="000000"/>
                <w:sz w:val="18"/>
                <w:szCs w:val="18"/>
              </w:rPr>
              <w:t>Statistics</w:t>
            </w:r>
            <w:r w:rsidRPr="007D57B1">
              <w:rPr>
                <w:rFonts w:ascii="Arial" w:hAnsi="Arial" w:cs="Arial"/>
                <w:b/>
                <w:bCs/>
                <w:color w:val="000000"/>
                <w:sz w:val="18"/>
                <w:szCs w:val="18"/>
                <w:vertAlign w:val="superscript"/>
              </w:rPr>
              <w:t>a</w:t>
            </w:r>
            <w:proofErr w:type="spellEnd"/>
          </w:p>
        </w:tc>
      </w:tr>
      <w:tr w:rsidR="007D57B1" w:rsidRPr="007D57B1" w14:paraId="57F0B9E5" w14:textId="77777777" w:rsidTr="007D57B1">
        <w:trPr>
          <w:cantSplit/>
        </w:trPr>
        <w:tc>
          <w:tcPr>
            <w:tcW w:w="1297" w:type="dxa"/>
            <w:tcBorders>
              <w:top w:val="single" w:sz="16" w:space="0" w:color="000000"/>
              <w:left w:val="single" w:sz="16" w:space="0" w:color="000000"/>
              <w:bottom w:val="nil"/>
              <w:right w:val="single" w:sz="16" w:space="0" w:color="000000"/>
            </w:tcBorders>
            <w:shd w:val="clear" w:color="auto" w:fill="FFFFFF"/>
            <w:vAlign w:val="center"/>
          </w:tcPr>
          <w:p w14:paraId="073740ED"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N</w:t>
            </w:r>
          </w:p>
        </w:tc>
        <w:tc>
          <w:tcPr>
            <w:tcW w:w="1043" w:type="dxa"/>
            <w:tcBorders>
              <w:top w:val="single" w:sz="16" w:space="0" w:color="000000"/>
              <w:left w:val="single" w:sz="16" w:space="0" w:color="000000"/>
              <w:bottom w:val="nil"/>
              <w:right w:val="single" w:sz="16" w:space="0" w:color="000000"/>
            </w:tcBorders>
            <w:shd w:val="clear" w:color="auto" w:fill="FFFFFF"/>
            <w:vAlign w:val="center"/>
          </w:tcPr>
          <w:p w14:paraId="6DC27433"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4</w:t>
            </w:r>
          </w:p>
        </w:tc>
      </w:tr>
      <w:tr w:rsidR="007D57B1" w:rsidRPr="007D57B1" w14:paraId="4214A0FF" w14:textId="77777777" w:rsidTr="007D57B1">
        <w:trPr>
          <w:cantSplit/>
        </w:trPr>
        <w:tc>
          <w:tcPr>
            <w:tcW w:w="1297" w:type="dxa"/>
            <w:tcBorders>
              <w:top w:val="nil"/>
              <w:left w:val="single" w:sz="16" w:space="0" w:color="000000"/>
              <w:bottom w:val="nil"/>
              <w:right w:val="single" w:sz="16" w:space="0" w:color="000000"/>
            </w:tcBorders>
            <w:shd w:val="clear" w:color="auto" w:fill="FFFFFF"/>
            <w:vAlign w:val="center"/>
          </w:tcPr>
          <w:p w14:paraId="49185949"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Chi-Square</w:t>
            </w:r>
          </w:p>
        </w:tc>
        <w:tc>
          <w:tcPr>
            <w:tcW w:w="1043" w:type="dxa"/>
            <w:tcBorders>
              <w:top w:val="nil"/>
              <w:left w:val="single" w:sz="16" w:space="0" w:color="000000"/>
              <w:bottom w:val="nil"/>
              <w:right w:val="single" w:sz="16" w:space="0" w:color="000000"/>
            </w:tcBorders>
            <w:shd w:val="clear" w:color="auto" w:fill="FFFFFF"/>
            <w:vAlign w:val="center"/>
          </w:tcPr>
          <w:p w14:paraId="46263038"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.900</w:t>
            </w:r>
          </w:p>
        </w:tc>
      </w:tr>
      <w:tr w:rsidR="007D57B1" w:rsidRPr="007D57B1" w14:paraId="48EF36D5" w14:textId="77777777" w:rsidTr="007D57B1">
        <w:trPr>
          <w:cantSplit/>
        </w:trPr>
        <w:tc>
          <w:tcPr>
            <w:tcW w:w="1297" w:type="dxa"/>
            <w:tcBorders>
              <w:top w:val="nil"/>
              <w:left w:val="single" w:sz="16" w:space="0" w:color="000000"/>
              <w:bottom w:val="nil"/>
              <w:right w:val="single" w:sz="16" w:space="0" w:color="000000"/>
            </w:tcBorders>
            <w:shd w:val="clear" w:color="auto" w:fill="FFFFFF"/>
            <w:vAlign w:val="center"/>
          </w:tcPr>
          <w:p w14:paraId="2C712982"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proofErr w:type="spellStart"/>
            <w:r w:rsidRPr="007D57B1">
              <w:rPr>
                <w:rFonts w:ascii="Arial" w:hAnsi="Arial" w:cs="Arial"/>
                <w:color w:val="000000"/>
                <w:sz w:val="18"/>
                <w:szCs w:val="18"/>
              </w:rPr>
              <w:t>df</w:t>
            </w:r>
            <w:proofErr w:type="spellEnd"/>
          </w:p>
        </w:tc>
        <w:tc>
          <w:tcPr>
            <w:tcW w:w="1043" w:type="dxa"/>
            <w:tcBorders>
              <w:top w:val="nil"/>
              <w:left w:val="single" w:sz="16" w:space="0" w:color="000000"/>
              <w:bottom w:val="nil"/>
              <w:right w:val="single" w:sz="16" w:space="0" w:color="000000"/>
            </w:tcBorders>
            <w:shd w:val="clear" w:color="auto" w:fill="FFFFFF"/>
            <w:vAlign w:val="center"/>
          </w:tcPr>
          <w:p w14:paraId="0C523606"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3</w:t>
            </w:r>
          </w:p>
        </w:tc>
      </w:tr>
      <w:tr w:rsidR="007D57B1" w:rsidRPr="007D57B1" w14:paraId="41851FA7" w14:textId="77777777" w:rsidTr="007D57B1">
        <w:trPr>
          <w:cantSplit/>
        </w:trPr>
        <w:tc>
          <w:tcPr>
            <w:tcW w:w="1297" w:type="dxa"/>
            <w:tcBorders>
              <w:top w:val="nil"/>
              <w:left w:val="single" w:sz="16" w:space="0" w:color="000000"/>
              <w:bottom w:val="single" w:sz="16" w:space="0" w:color="000000"/>
              <w:right w:val="single" w:sz="16" w:space="0" w:color="000000"/>
            </w:tcBorders>
            <w:shd w:val="clear" w:color="auto" w:fill="FFFFFF"/>
            <w:vAlign w:val="center"/>
          </w:tcPr>
          <w:p w14:paraId="1C175B21"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proofErr w:type="spellStart"/>
            <w:r w:rsidRPr="007D57B1">
              <w:rPr>
                <w:rFonts w:ascii="Arial" w:hAnsi="Arial" w:cs="Arial"/>
                <w:color w:val="000000"/>
                <w:sz w:val="18"/>
                <w:szCs w:val="18"/>
              </w:rPr>
              <w:t>Asymp</w:t>
            </w:r>
            <w:proofErr w:type="spellEnd"/>
            <w:r w:rsidRPr="007D57B1">
              <w:rPr>
                <w:rFonts w:ascii="Arial" w:hAnsi="Arial" w:cs="Arial"/>
                <w:color w:val="000000"/>
                <w:sz w:val="18"/>
                <w:szCs w:val="18"/>
              </w:rPr>
              <w:t>. Sig.</w:t>
            </w:r>
          </w:p>
        </w:tc>
        <w:tc>
          <w:tcPr>
            <w:tcW w:w="1043" w:type="dxa"/>
            <w:tcBorders>
              <w:top w:val="nil"/>
              <w:left w:val="single" w:sz="16" w:space="0" w:color="000000"/>
              <w:bottom w:val="single" w:sz="16" w:space="0" w:color="000000"/>
              <w:right w:val="single" w:sz="16" w:space="0" w:color="000000"/>
            </w:tcBorders>
            <w:shd w:val="clear" w:color="auto" w:fill="FFFFFF"/>
            <w:vAlign w:val="center"/>
          </w:tcPr>
          <w:p w14:paraId="470FBAFC" w14:textId="77777777" w:rsidR="007D57B1" w:rsidRPr="007D57B1" w:rsidRDefault="007D57B1" w:rsidP="007D57B1">
            <w:pPr>
              <w:autoSpaceDE w:val="0"/>
              <w:autoSpaceDN w:val="0"/>
              <w:adjustRightInd w:val="0"/>
              <w:spacing w:after="0" w:line="320" w:lineRule="atLeast"/>
              <w:ind w:left="60" w:right="60"/>
              <w:jc w:val="right"/>
              <w:rPr>
                <w:rFonts w:ascii="Arial" w:hAnsi="Arial" w:cs="Arial"/>
                <w:color w:val="000000"/>
                <w:sz w:val="18"/>
                <w:szCs w:val="18"/>
              </w:rPr>
            </w:pPr>
            <w:r w:rsidRPr="007D57B1">
              <w:rPr>
                <w:rFonts w:ascii="Arial" w:hAnsi="Arial" w:cs="Arial"/>
                <w:color w:val="000000"/>
                <w:sz w:val="18"/>
                <w:szCs w:val="18"/>
              </w:rPr>
              <w:t>.825</w:t>
            </w:r>
          </w:p>
        </w:tc>
      </w:tr>
      <w:tr w:rsidR="007D57B1" w:rsidRPr="007D57B1" w14:paraId="6F7CFB90" w14:textId="77777777" w:rsidTr="007D57B1">
        <w:trPr>
          <w:cantSplit/>
        </w:trPr>
        <w:tc>
          <w:tcPr>
            <w:tcW w:w="2340" w:type="dxa"/>
            <w:gridSpan w:val="2"/>
            <w:tcBorders>
              <w:top w:val="nil"/>
              <w:left w:val="nil"/>
              <w:bottom w:val="nil"/>
              <w:right w:val="nil"/>
            </w:tcBorders>
            <w:shd w:val="clear" w:color="auto" w:fill="FFFFFF"/>
          </w:tcPr>
          <w:p w14:paraId="2B1C15CC" w14:textId="77777777" w:rsidR="007D57B1" w:rsidRPr="007D57B1" w:rsidRDefault="007D57B1" w:rsidP="007D57B1">
            <w:pPr>
              <w:autoSpaceDE w:val="0"/>
              <w:autoSpaceDN w:val="0"/>
              <w:adjustRightInd w:val="0"/>
              <w:spacing w:after="0" w:line="320" w:lineRule="atLeast"/>
              <w:ind w:left="60" w:right="60"/>
              <w:rPr>
                <w:rFonts w:ascii="Arial" w:hAnsi="Arial" w:cs="Arial"/>
                <w:color w:val="000000"/>
                <w:sz w:val="18"/>
                <w:szCs w:val="18"/>
              </w:rPr>
            </w:pPr>
            <w:r w:rsidRPr="007D57B1">
              <w:rPr>
                <w:rFonts w:ascii="Arial" w:hAnsi="Arial" w:cs="Arial"/>
                <w:color w:val="000000"/>
                <w:sz w:val="18"/>
                <w:szCs w:val="18"/>
              </w:rPr>
              <w:t>a. Friedman Test</w:t>
            </w:r>
          </w:p>
        </w:tc>
      </w:tr>
    </w:tbl>
    <w:p w14:paraId="28CBB5F4" w14:textId="77777777" w:rsidR="007D57B1" w:rsidRPr="007D57B1" w:rsidRDefault="007D57B1" w:rsidP="00C31871">
      <w:pPr>
        <w:spacing w:beforeLines="20" w:before="48" w:afterLines="20" w:after="48" w:line="276" w:lineRule="auto"/>
        <w:jc w:val="both"/>
        <w:rPr>
          <w:rFonts w:ascii="Arial" w:hAnsi="Arial" w:cs="Arial"/>
          <w:sz w:val="24"/>
          <w:szCs w:val="24"/>
        </w:rPr>
      </w:pPr>
      <w:r w:rsidRPr="007D57B1">
        <w:rPr>
          <w:rFonts w:ascii="Arial" w:hAnsi="Arial" w:cs="Arial"/>
          <w:sz w:val="24"/>
          <w:szCs w:val="24"/>
        </w:rPr>
        <w:t>α = 0.05</w:t>
      </w:r>
    </w:p>
    <w:p w14:paraId="2A10282F" w14:textId="77777777" w:rsidR="007D57B1" w:rsidRPr="007D57B1" w:rsidRDefault="007D57B1" w:rsidP="00C31871">
      <w:pPr>
        <w:spacing w:beforeLines="20" w:before="48" w:afterLines="20" w:after="48" w:line="276" w:lineRule="auto"/>
        <w:jc w:val="both"/>
        <w:rPr>
          <w:rFonts w:ascii="Arial" w:hAnsi="Arial" w:cs="Arial"/>
          <w:sz w:val="24"/>
          <w:szCs w:val="24"/>
        </w:rPr>
      </w:pPr>
      <w:r w:rsidRPr="007D57B1">
        <w:rPr>
          <w:rFonts w:ascii="Arial" w:hAnsi="Arial" w:cs="Arial"/>
          <w:sz w:val="24"/>
          <w:szCs w:val="24"/>
        </w:rPr>
        <w:t>p = 0.825</w:t>
      </w:r>
    </w:p>
    <w:p w14:paraId="48E2650C" w14:textId="2D7582D2" w:rsidR="007D57B1" w:rsidRPr="007D57B1" w:rsidRDefault="008C0E12" w:rsidP="00C31871">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7D57B1" w:rsidRPr="007D57B1">
        <w:rPr>
          <w:rFonts w:ascii="Arial" w:hAnsi="Arial" w:cs="Arial"/>
          <w:sz w:val="24"/>
          <w:szCs w:val="24"/>
        </w:rPr>
        <w:t>Since, p (0.825) &gt; α (0.05) we accept H0 at 5% level of significance.</w:t>
      </w:r>
    </w:p>
    <w:p w14:paraId="304B4C43" w14:textId="77777777" w:rsidR="007D57B1" w:rsidRPr="007D57B1" w:rsidRDefault="007D57B1" w:rsidP="00C31871">
      <w:pPr>
        <w:spacing w:beforeLines="20" w:before="48" w:afterLines="20" w:after="48" w:line="276" w:lineRule="auto"/>
        <w:jc w:val="both"/>
        <w:rPr>
          <w:rFonts w:ascii="Arial" w:hAnsi="Arial" w:cs="Arial"/>
          <w:sz w:val="24"/>
          <w:szCs w:val="24"/>
        </w:rPr>
      </w:pPr>
      <w:r w:rsidRPr="007D57B1">
        <w:rPr>
          <w:rFonts w:ascii="Arial" w:hAnsi="Arial" w:cs="Arial"/>
          <w:sz w:val="24"/>
          <w:szCs w:val="24"/>
        </w:rPr>
        <w:t>Therefore, we are 95% sure that the birth rate is constant over all the four seasons.</w:t>
      </w:r>
    </w:p>
    <w:p w14:paraId="53B96414" w14:textId="77777777" w:rsidR="007D57B1" w:rsidRPr="007D57B1" w:rsidRDefault="007D57B1" w:rsidP="007D57B1">
      <w:pPr>
        <w:spacing w:beforeLines="20" w:before="48" w:afterLines="20" w:after="48" w:line="20" w:lineRule="atLeast"/>
        <w:jc w:val="both"/>
        <w:rPr>
          <w:rFonts w:ascii="Arial" w:hAnsi="Arial" w:cs="Arial"/>
          <w:sz w:val="24"/>
          <w:szCs w:val="24"/>
        </w:rPr>
      </w:pPr>
    </w:p>
    <w:p w14:paraId="0A4146E2" w14:textId="77777777" w:rsidR="007D57B1" w:rsidRPr="007D57B1" w:rsidRDefault="007D57B1" w:rsidP="007D57B1">
      <w:pPr>
        <w:spacing w:beforeLines="20" w:before="48" w:afterLines="20" w:after="48" w:line="20" w:lineRule="atLeast"/>
        <w:jc w:val="both"/>
        <w:rPr>
          <w:rFonts w:ascii="Arial" w:hAnsi="Arial" w:cs="Arial"/>
          <w:sz w:val="24"/>
          <w:szCs w:val="24"/>
        </w:rPr>
      </w:pPr>
    </w:p>
    <w:p w14:paraId="054909FF" w14:textId="77777777" w:rsidR="007D57B1" w:rsidRPr="007D57B1" w:rsidRDefault="007D57B1" w:rsidP="007D57B1">
      <w:pPr>
        <w:autoSpaceDE w:val="0"/>
        <w:autoSpaceDN w:val="0"/>
        <w:adjustRightInd w:val="0"/>
        <w:spacing w:after="0" w:line="400" w:lineRule="atLeast"/>
        <w:rPr>
          <w:rFonts w:ascii="Times New Roman" w:hAnsi="Times New Roman" w:cs="Times New Roman"/>
          <w:sz w:val="24"/>
          <w:szCs w:val="24"/>
        </w:rPr>
      </w:pPr>
    </w:p>
    <w:p w14:paraId="5E113076" w14:textId="77777777" w:rsidR="00581ECF" w:rsidRDefault="00581ECF" w:rsidP="00BA3BCF">
      <w:pPr>
        <w:jc w:val="both"/>
        <w:rPr>
          <w:rFonts w:ascii="Arial" w:hAnsi="Arial" w:cs="Arial"/>
          <w:sz w:val="24"/>
          <w:szCs w:val="24"/>
        </w:rPr>
      </w:pPr>
    </w:p>
    <w:p w14:paraId="547CFAE1" w14:textId="77777777" w:rsidR="00581ECF" w:rsidRDefault="00581ECF" w:rsidP="00BA3BCF">
      <w:pPr>
        <w:jc w:val="both"/>
        <w:rPr>
          <w:rFonts w:ascii="Arial" w:hAnsi="Arial" w:cs="Arial"/>
          <w:sz w:val="24"/>
          <w:szCs w:val="24"/>
        </w:rPr>
      </w:pPr>
    </w:p>
    <w:p w14:paraId="59B165AD" w14:textId="77777777" w:rsidR="00581ECF" w:rsidRDefault="00581ECF" w:rsidP="00BA3BCF">
      <w:pPr>
        <w:jc w:val="both"/>
        <w:rPr>
          <w:rFonts w:ascii="Arial" w:hAnsi="Arial" w:cs="Arial"/>
          <w:sz w:val="24"/>
          <w:szCs w:val="24"/>
        </w:rPr>
      </w:pPr>
    </w:p>
    <w:p w14:paraId="059672D2" w14:textId="77777777" w:rsidR="00581ECF" w:rsidRDefault="00581ECF" w:rsidP="00BA3BCF">
      <w:pPr>
        <w:jc w:val="both"/>
        <w:rPr>
          <w:rFonts w:ascii="Arial" w:hAnsi="Arial" w:cs="Arial"/>
          <w:sz w:val="24"/>
          <w:szCs w:val="24"/>
        </w:rPr>
      </w:pPr>
    </w:p>
    <w:p w14:paraId="77BF9503" w14:textId="77777777" w:rsidR="00581ECF" w:rsidRDefault="00581ECF" w:rsidP="00BA3BCF">
      <w:pPr>
        <w:jc w:val="both"/>
        <w:rPr>
          <w:rFonts w:ascii="Arial" w:hAnsi="Arial" w:cs="Arial"/>
          <w:sz w:val="24"/>
          <w:szCs w:val="24"/>
        </w:rPr>
      </w:pPr>
    </w:p>
    <w:p w14:paraId="0BC4932C" w14:textId="77777777" w:rsidR="00581ECF" w:rsidRDefault="00581ECF" w:rsidP="00BA3BCF">
      <w:pPr>
        <w:jc w:val="both"/>
        <w:rPr>
          <w:rFonts w:ascii="Arial" w:hAnsi="Arial" w:cs="Arial"/>
          <w:sz w:val="24"/>
          <w:szCs w:val="24"/>
        </w:rPr>
      </w:pPr>
    </w:p>
    <w:p w14:paraId="0F4EB4DC" w14:textId="77777777" w:rsidR="00581ECF" w:rsidRDefault="00581ECF" w:rsidP="00BA3BCF">
      <w:pPr>
        <w:jc w:val="both"/>
        <w:rPr>
          <w:rFonts w:ascii="Arial" w:hAnsi="Arial" w:cs="Arial"/>
          <w:sz w:val="24"/>
          <w:szCs w:val="24"/>
        </w:rPr>
      </w:pPr>
    </w:p>
    <w:p w14:paraId="597D2666" w14:textId="77777777" w:rsidR="00581ECF" w:rsidRDefault="00581ECF" w:rsidP="00BA3BCF">
      <w:pPr>
        <w:jc w:val="both"/>
        <w:rPr>
          <w:rFonts w:ascii="Arial" w:hAnsi="Arial" w:cs="Arial"/>
          <w:sz w:val="24"/>
          <w:szCs w:val="24"/>
        </w:rPr>
      </w:pPr>
    </w:p>
    <w:p w14:paraId="31370606" w14:textId="77777777" w:rsidR="00581ECF" w:rsidRDefault="00581ECF" w:rsidP="00BA3BCF">
      <w:pPr>
        <w:jc w:val="both"/>
        <w:rPr>
          <w:rFonts w:ascii="Arial" w:hAnsi="Arial" w:cs="Arial"/>
          <w:sz w:val="24"/>
          <w:szCs w:val="24"/>
        </w:rPr>
      </w:pPr>
    </w:p>
    <w:p w14:paraId="26EEEE65" w14:textId="77777777" w:rsidR="00581ECF" w:rsidRDefault="00581ECF" w:rsidP="00BA3BCF">
      <w:pPr>
        <w:jc w:val="both"/>
        <w:rPr>
          <w:rFonts w:ascii="Arial" w:hAnsi="Arial" w:cs="Arial"/>
          <w:sz w:val="24"/>
          <w:szCs w:val="24"/>
        </w:rPr>
      </w:pPr>
    </w:p>
    <w:p w14:paraId="373C66D8" w14:textId="77777777" w:rsidR="00581ECF" w:rsidRDefault="00581ECF" w:rsidP="00BA3BCF">
      <w:pPr>
        <w:jc w:val="both"/>
        <w:rPr>
          <w:rFonts w:ascii="Arial" w:hAnsi="Arial" w:cs="Arial"/>
          <w:sz w:val="24"/>
          <w:szCs w:val="24"/>
        </w:rPr>
      </w:pPr>
    </w:p>
    <w:p w14:paraId="23423141" w14:textId="77777777" w:rsidR="00581ECF" w:rsidRDefault="00581ECF" w:rsidP="00BA3BCF">
      <w:pPr>
        <w:jc w:val="both"/>
        <w:rPr>
          <w:rFonts w:ascii="Arial" w:hAnsi="Arial" w:cs="Arial"/>
          <w:sz w:val="24"/>
          <w:szCs w:val="24"/>
        </w:rPr>
      </w:pPr>
    </w:p>
    <w:p w14:paraId="3D685AB6" w14:textId="77777777" w:rsidR="00581ECF" w:rsidRDefault="00581ECF" w:rsidP="00BA3BCF">
      <w:pPr>
        <w:jc w:val="both"/>
        <w:rPr>
          <w:rFonts w:ascii="Arial" w:hAnsi="Arial" w:cs="Arial"/>
          <w:sz w:val="24"/>
          <w:szCs w:val="24"/>
        </w:rPr>
      </w:pPr>
    </w:p>
    <w:p w14:paraId="676CD89F" w14:textId="77777777" w:rsidR="00581ECF" w:rsidRDefault="00581ECF" w:rsidP="00BA3BCF">
      <w:pPr>
        <w:jc w:val="both"/>
        <w:rPr>
          <w:rFonts w:ascii="Arial" w:hAnsi="Arial" w:cs="Arial"/>
          <w:sz w:val="24"/>
          <w:szCs w:val="24"/>
        </w:rPr>
      </w:pPr>
    </w:p>
    <w:p w14:paraId="55BF4A2A" w14:textId="77777777" w:rsidR="00581ECF" w:rsidRDefault="00581ECF" w:rsidP="00BA3BCF">
      <w:pPr>
        <w:jc w:val="both"/>
        <w:rPr>
          <w:rFonts w:ascii="Arial" w:hAnsi="Arial" w:cs="Arial"/>
          <w:sz w:val="24"/>
          <w:szCs w:val="24"/>
        </w:rPr>
      </w:pPr>
    </w:p>
    <w:p w14:paraId="268D1782" w14:textId="77777777" w:rsidR="00581ECF" w:rsidRDefault="00581ECF" w:rsidP="00BA3BCF">
      <w:pPr>
        <w:jc w:val="both"/>
        <w:rPr>
          <w:rFonts w:ascii="Arial" w:hAnsi="Arial" w:cs="Arial"/>
          <w:sz w:val="24"/>
          <w:szCs w:val="24"/>
        </w:rPr>
      </w:pPr>
    </w:p>
    <w:p w14:paraId="0DCB9F6F" w14:textId="77777777" w:rsidR="00581ECF" w:rsidRDefault="00581ECF" w:rsidP="00BA3BCF">
      <w:pPr>
        <w:jc w:val="both"/>
        <w:rPr>
          <w:rFonts w:ascii="Arial" w:hAnsi="Arial" w:cs="Arial"/>
          <w:sz w:val="24"/>
          <w:szCs w:val="24"/>
        </w:rPr>
      </w:pPr>
    </w:p>
    <w:p w14:paraId="57B02A8F" w14:textId="77777777" w:rsidR="007D57B1" w:rsidRDefault="007D57B1" w:rsidP="00BA3BCF">
      <w:pPr>
        <w:jc w:val="both"/>
        <w:rPr>
          <w:rFonts w:ascii="Arial" w:hAnsi="Arial" w:cs="Arial"/>
          <w:sz w:val="24"/>
          <w:szCs w:val="24"/>
        </w:rPr>
      </w:pPr>
    </w:p>
    <w:p w14:paraId="1C5D837F" w14:textId="65770244" w:rsidR="00581ECF" w:rsidRDefault="00581ECF" w:rsidP="00877F98">
      <w:pPr>
        <w:spacing w:line="276" w:lineRule="auto"/>
        <w:jc w:val="both"/>
        <w:rPr>
          <w:rFonts w:ascii="Arial" w:hAnsi="Arial" w:cs="Arial"/>
          <w:sz w:val="24"/>
          <w:szCs w:val="24"/>
        </w:rPr>
      </w:pPr>
      <w:r>
        <w:rPr>
          <w:rFonts w:ascii="Arial" w:hAnsi="Arial" w:cs="Arial"/>
          <w:sz w:val="24"/>
          <w:szCs w:val="24"/>
        </w:rPr>
        <w:t>Practical No 14</w:t>
      </w:r>
      <w:r w:rsidR="008C0E12">
        <w:rPr>
          <w:rFonts w:ascii="Arial" w:hAnsi="Arial" w:cs="Arial"/>
          <w:sz w:val="24"/>
          <w:szCs w:val="24"/>
        </w:rPr>
        <w:t xml:space="preserve">                                                         </w:t>
      </w:r>
      <w:r w:rsidR="00505A80">
        <w:rPr>
          <w:rFonts w:ascii="Arial" w:hAnsi="Arial" w:cs="Arial"/>
          <w:sz w:val="24"/>
          <w:szCs w:val="24"/>
        </w:rPr>
        <w:t xml:space="preserve">                                </w:t>
      </w:r>
      <w:proofErr w:type="gramStart"/>
      <w:r w:rsidR="008C0E12">
        <w:rPr>
          <w:rFonts w:ascii="Arial" w:hAnsi="Arial" w:cs="Arial"/>
          <w:sz w:val="24"/>
          <w:szCs w:val="24"/>
        </w:rPr>
        <w:t>Date:-</w:t>
      </w:r>
      <w:proofErr w:type="gramEnd"/>
      <w:r w:rsidR="00505A80" w:rsidRPr="00505A80">
        <w:rPr>
          <w:rFonts w:ascii="Arial" w:hAnsi="Arial" w:cs="Arial"/>
          <w:sz w:val="24"/>
          <w:szCs w:val="24"/>
        </w:rPr>
        <w:t xml:space="preserve"> </w:t>
      </w:r>
      <w:r w:rsidR="00505A80">
        <w:rPr>
          <w:rFonts w:ascii="Arial" w:hAnsi="Arial" w:cs="Arial"/>
          <w:sz w:val="24"/>
          <w:szCs w:val="24"/>
        </w:rPr>
        <w:t>July/</w:t>
      </w:r>
      <w:r w:rsidR="00505A80">
        <w:rPr>
          <w:rFonts w:ascii="Arial" w:hAnsi="Arial" w:cs="Arial"/>
          <w:sz w:val="24"/>
          <w:szCs w:val="24"/>
        </w:rPr>
        <w:t>21</w:t>
      </w:r>
      <w:r w:rsidR="00505A80">
        <w:rPr>
          <w:rFonts w:ascii="Arial" w:hAnsi="Arial" w:cs="Arial"/>
          <w:sz w:val="24"/>
          <w:szCs w:val="24"/>
        </w:rPr>
        <w:t>/2023</w:t>
      </w:r>
    </w:p>
    <w:p w14:paraId="4A8A66EB"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The table shows the corresponding values of the three variables X1, X2 and X3.</w:t>
      </w:r>
    </w:p>
    <w:tbl>
      <w:tblPr>
        <w:tblStyle w:val="TableGrid"/>
        <w:tblW w:w="0" w:type="auto"/>
        <w:tblInd w:w="403" w:type="dxa"/>
        <w:tblLook w:val="04A0" w:firstRow="1" w:lastRow="0" w:firstColumn="1" w:lastColumn="0" w:noHBand="0" w:noVBand="1"/>
      </w:tblPr>
      <w:tblGrid>
        <w:gridCol w:w="1174"/>
        <w:gridCol w:w="1175"/>
        <w:gridCol w:w="1175"/>
      </w:tblGrid>
      <w:tr w:rsidR="00581ECF" w:rsidRPr="00581ECF" w14:paraId="00E2E8F3" w14:textId="77777777" w:rsidTr="00581ECF">
        <w:trPr>
          <w:trHeight w:val="513"/>
        </w:trPr>
        <w:tc>
          <w:tcPr>
            <w:tcW w:w="1174" w:type="dxa"/>
          </w:tcPr>
          <w:p w14:paraId="3A9B1FA9"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X1</w:t>
            </w:r>
          </w:p>
        </w:tc>
        <w:tc>
          <w:tcPr>
            <w:tcW w:w="1175" w:type="dxa"/>
          </w:tcPr>
          <w:p w14:paraId="6C1A6B83"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X2</w:t>
            </w:r>
          </w:p>
        </w:tc>
        <w:tc>
          <w:tcPr>
            <w:tcW w:w="1175" w:type="dxa"/>
          </w:tcPr>
          <w:p w14:paraId="4C9B679E"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X3</w:t>
            </w:r>
          </w:p>
        </w:tc>
      </w:tr>
      <w:tr w:rsidR="00581ECF" w:rsidRPr="00581ECF" w14:paraId="130387E5" w14:textId="77777777" w:rsidTr="00581ECF">
        <w:trPr>
          <w:trHeight w:val="513"/>
        </w:trPr>
        <w:tc>
          <w:tcPr>
            <w:tcW w:w="1174" w:type="dxa"/>
          </w:tcPr>
          <w:p w14:paraId="1C0F6FDF"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5</w:t>
            </w:r>
          </w:p>
        </w:tc>
        <w:tc>
          <w:tcPr>
            <w:tcW w:w="1175" w:type="dxa"/>
          </w:tcPr>
          <w:p w14:paraId="17437D55"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12</w:t>
            </w:r>
          </w:p>
        </w:tc>
        <w:tc>
          <w:tcPr>
            <w:tcW w:w="1175" w:type="dxa"/>
          </w:tcPr>
          <w:p w14:paraId="132BD127"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51</w:t>
            </w:r>
          </w:p>
        </w:tc>
      </w:tr>
      <w:tr w:rsidR="00581ECF" w:rsidRPr="00581ECF" w14:paraId="2FAF63F6" w14:textId="77777777" w:rsidTr="00581ECF">
        <w:trPr>
          <w:trHeight w:val="536"/>
        </w:trPr>
        <w:tc>
          <w:tcPr>
            <w:tcW w:w="1174" w:type="dxa"/>
          </w:tcPr>
          <w:p w14:paraId="0981194D"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7</w:t>
            </w:r>
          </w:p>
        </w:tc>
        <w:tc>
          <w:tcPr>
            <w:tcW w:w="1175" w:type="dxa"/>
          </w:tcPr>
          <w:p w14:paraId="38B4442D"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20</w:t>
            </w:r>
          </w:p>
        </w:tc>
        <w:tc>
          <w:tcPr>
            <w:tcW w:w="1175" w:type="dxa"/>
          </w:tcPr>
          <w:p w14:paraId="76A84015"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55</w:t>
            </w:r>
          </w:p>
        </w:tc>
      </w:tr>
      <w:tr w:rsidR="00581ECF" w:rsidRPr="00581ECF" w14:paraId="1E887C84" w14:textId="77777777" w:rsidTr="00581ECF">
        <w:trPr>
          <w:trHeight w:val="513"/>
        </w:trPr>
        <w:tc>
          <w:tcPr>
            <w:tcW w:w="1174" w:type="dxa"/>
          </w:tcPr>
          <w:p w14:paraId="769A916E"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8</w:t>
            </w:r>
          </w:p>
        </w:tc>
        <w:tc>
          <w:tcPr>
            <w:tcW w:w="1175" w:type="dxa"/>
          </w:tcPr>
          <w:p w14:paraId="22CA2A97"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30</w:t>
            </w:r>
          </w:p>
        </w:tc>
        <w:tc>
          <w:tcPr>
            <w:tcW w:w="1175" w:type="dxa"/>
          </w:tcPr>
          <w:p w14:paraId="40D09F9F"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58</w:t>
            </w:r>
          </w:p>
        </w:tc>
      </w:tr>
      <w:tr w:rsidR="00581ECF" w:rsidRPr="00581ECF" w14:paraId="612BF618" w14:textId="77777777" w:rsidTr="00581ECF">
        <w:trPr>
          <w:trHeight w:val="513"/>
        </w:trPr>
        <w:tc>
          <w:tcPr>
            <w:tcW w:w="1174" w:type="dxa"/>
          </w:tcPr>
          <w:p w14:paraId="751DA10D"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6</w:t>
            </w:r>
          </w:p>
        </w:tc>
        <w:tc>
          <w:tcPr>
            <w:tcW w:w="1175" w:type="dxa"/>
          </w:tcPr>
          <w:p w14:paraId="0CB86C68"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40</w:t>
            </w:r>
          </w:p>
        </w:tc>
        <w:tc>
          <w:tcPr>
            <w:tcW w:w="1175" w:type="dxa"/>
          </w:tcPr>
          <w:p w14:paraId="1A238EDA"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60</w:t>
            </w:r>
          </w:p>
        </w:tc>
      </w:tr>
      <w:tr w:rsidR="00581ECF" w:rsidRPr="00581ECF" w14:paraId="2E183F22" w14:textId="77777777" w:rsidTr="00581ECF">
        <w:trPr>
          <w:trHeight w:val="513"/>
        </w:trPr>
        <w:tc>
          <w:tcPr>
            <w:tcW w:w="1174" w:type="dxa"/>
          </w:tcPr>
          <w:p w14:paraId="6E8CD9B2"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10</w:t>
            </w:r>
          </w:p>
        </w:tc>
        <w:tc>
          <w:tcPr>
            <w:tcW w:w="1175" w:type="dxa"/>
          </w:tcPr>
          <w:p w14:paraId="2C887FD8"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33</w:t>
            </w:r>
          </w:p>
        </w:tc>
        <w:tc>
          <w:tcPr>
            <w:tcW w:w="1175" w:type="dxa"/>
          </w:tcPr>
          <w:p w14:paraId="0B9D56D1"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70</w:t>
            </w:r>
          </w:p>
        </w:tc>
      </w:tr>
      <w:tr w:rsidR="00581ECF" w:rsidRPr="00581ECF" w14:paraId="53D1D2C1" w14:textId="77777777" w:rsidTr="00581ECF">
        <w:trPr>
          <w:trHeight w:val="513"/>
        </w:trPr>
        <w:tc>
          <w:tcPr>
            <w:tcW w:w="1174" w:type="dxa"/>
          </w:tcPr>
          <w:p w14:paraId="733ABF75"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9</w:t>
            </w:r>
          </w:p>
        </w:tc>
        <w:tc>
          <w:tcPr>
            <w:tcW w:w="1175" w:type="dxa"/>
          </w:tcPr>
          <w:p w14:paraId="2FCFEFFA"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25</w:t>
            </w:r>
          </w:p>
        </w:tc>
        <w:tc>
          <w:tcPr>
            <w:tcW w:w="1175" w:type="dxa"/>
          </w:tcPr>
          <w:p w14:paraId="5736290E" w14:textId="77777777" w:rsidR="00581ECF" w:rsidRPr="00581ECF" w:rsidRDefault="00581ECF" w:rsidP="00877F98">
            <w:pPr>
              <w:spacing w:beforeLines="20" w:before="48" w:afterLines="20" w:after="48" w:line="276" w:lineRule="auto"/>
              <w:jc w:val="both"/>
              <w:rPr>
                <w:rFonts w:ascii="Arial" w:hAnsi="Arial" w:cs="Arial"/>
                <w:sz w:val="24"/>
                <w:szCs w:val="24"/>
              </w:rPr>
            </w:pPr>
            <w:r w:rsidRPr="00581ECF">
              <w:rPr>
                <w:rFonts w:ascii="Arial" w:hAnsi="Arial" w:cs="Arial"/>
                <w:sz w:val="24"/>
                <w:szCs w:val="24"/>
              </w:rPr>
              <w:t>66</w:t>
            </w:r>
          </w:p>
        </w:tc>
      </w:tr>
    </w:tbl>
    <w:p w14:paraId="338F19B2" w14:textId="77777777" w:rsidR="00581ECF" w:rsidRPr="00581ECF" w:rsidRDefault="00581ECF" w:rsidP="00877F98">
      <w:pPr>
        <w:pStyle w:val="ListParagraph"/>
        <w:numPr>
          <w:ilvl w:val="0"/>
          <w:numId w:val="1"/>
        </w:numPr>
        <w:spacing w:beforeLines="20" w:before="48" w:afterLines="20" w:after="48" w:line="276" w:lineRule="auto"/>
        <w:jc w:val="both"/>
        <w:rPr>
          <w:rFonts w:ascii="Arial" w:hAnsi="Arial" w:cs="Arial"/>
          <w:sz w:val="24"/>
          <w:szCs w:val="24"/>
        </w:rPr>
      </w:pPr>
      <w:r w:rsidRPr="00581ECF">
        <w:rPr>
          <w:rFonts w:ascii="Arial" w:hAnsi="Arial" w:cs="Arial"/>
          <w:sz w:val="24"/>
          <w:szCs w:val="24"/>
        </w:rPr>
        <w:t>Find the regression equation of X1 on X2 and X3, where X1 represents pull strength, X2 represents wire length and X3 represent the height.</w:t>
      </w:r>
    </w:p>
    <w:p w14:paraId="13D98481" w14:textId="77777777" w:rsidR="00581ECF" w:rsidRPr="00581ECF" w:rsidRDefault="00581ECF" w:rsidP="00877F98">
      <w:pPr>
        <w:pStyle w:val="ListParagraph"/>
        <w:numPr>
          <w:ilvl w:val="0"/>
          <w:numId w:val="1"/>
        </w:numPr>
        <w:spacing w:beforeLines="20" w:before="48" w:afterLines="20" w:after="48" w:line="276" w:lineRule="auto"/>
        <w:jc w:val="both"/>
        <w:rPr>
          <w:rFonts w:ascii="Arial" w:hAnsi="Arial" w:cs="Arial"/>
          <w:sz w:val="24"/>
          <w:szCs w:val="24"/>
        </w:rPr>
      </w:pPr>
      <w:r w:rsidRPr="00581ECF">
        <w:rPr>
          <w:rFonts w:ascii="Arial" w:hAnsi="Arial" w:cs="Arial"/>
          <w:sz w:val="24"/>
          <w:szCs w:val="24"/>
        </w:rPr>
        <w:t>Estimate X1 when X2 = 50 and X3 = 100.</w:t>
      </w:r>
    </w:p>
    <w:p w14:paraId="1ABCFD3E" w14:textId="77777777" w:rsidR="00581ECF" w:rsidRPr="00581ECF" w:rsidRDefault="00581ECF" w:rsidP="00877F98">
      <w:pPr>
        <w:pStyle w:val="ListParagraph"/>
        <w:numPr>
          <w:ilvl w:val="0"/>
          <w:numId w:val="1"/>
        </w:numPr>
        <w:spacing w:beforeLines="20" w:before="48" w:afterLines="20" w:after="48" w:line="276" w:lineRule="auto"/>
        <w:jc w:val="both"/>
        <w:rPr>
          <w:rFonts w:ascii="Arial" w:hAnsi="Arial" w:cs="Arial"/>
          <w:sz w:val="24"/>
          <w:szCs w:val="24"/>
        </w:rPr>
      </w:pPr>
      <w:r w:rsidRPr="00581ECF">
        <w:rPr>
          <w:rFonts w:ascii="Arial" w:hAnsi="Arial" w:cs="Arial"/>
          <w:sz w:val="24"/>
          <w:szCs w:val="24"/>
        </w:rPr>
        <w:t>Calculate standard error of estimate.</w:t>
      </w:r>
    </w:p>
    <w:p w14:paraId="5F4BE5B9" w14:textId="77777777" w:rsidR="00581ECF" w:rsidRPr="00581ECF" w:rsidRDefault="00581ECF" w:rsidP="00877F98">
      <w:pPr>
        <w:pStyle w:val="ListParagraph"/>
        <w:numPr>
          <w:ilvl w:val="0"/>
          <w:numId w:val="1"/>
        </w:numPr>
        <w:spacing w:beforeLines="20" w:before="48" w:afterLines="20" w:after="48" w:line="276" w:lineRule="auto"/>
        <w:jc w:val="both"/>
        <w:rPr>
          <w:rFonts w:ascii="Arial" w:hAnsi="Arial" w:cs="Arial"/>
          <w:sz w:val="24"/>
          <w:szCs w:val="24"/>
        </w:rPr>
      </w:pPr>
      <w:r w:rsidRPr="00581ECF">
        <w:rPr>
          <w:rFonts w:ascii="Arial" w:hAnsi="Arial" w:cs="Arial"/>
          <w:sz w:val="24"/>
          <w:szCs w:val="24"/>
        </w:rPr>
        <w:t>Calculate coefficient of determination and interpret the result.</w:t>
      </w:r>
    </w:p>
    <w:p w14:paraId="7DB8DEDE" w14:textId="77777777" w:rsidR="00581ECF" w:rsidRPr="00581ECF" w:rsidRDefault="00581ECF" w:rsidP="00877F98">
      <w:pPr>
        <w:pStyle w:val="ListParagraph"/>
        <w:numPr>
          <w:ilvl w:val="0"/>
          <w:numId w:val="1"/>
        </w:numPr>
        <w:spacing w:beforeLines="20" w:before="48" w:afterLines="20" w:after="48" w:line="276" w:lineRule="auto"/>
        <w:jc w:val="both"/>
        <w:rPr>
          <w:rFonts w:ascii="Arial" w:hAnsi="Arial" w:cs="Arial"/>
          <w:sz w:val="24"/>
          <w:szCs w:val="24"/>
        </w:rPr>
      </w:pPr>
      <w:r w:rsidRPr="00581ECF">
        <w:rPr>
          <w:rFonts w:ascii="Arial" w:hAnsi="Arial" w:cs="Arial"/>
          <w:sz w:val="24"/>
          <w:szCs w:val="24"/>
        </w:rPr>
        <w:t xml:space="preserve">Construct </w:t>
      </w:r>
      <w:proofErr w:type="spellStart"/>
      <w:r w:rsidRPr="00581ECF">
        <w:rPr>
          <w:rFonts w:ascii="Arial" w:hAnsi="Arial" w:cs="Arial"/>
          <w:sz w:val="24"/>
          <w:szCs w:val="24"/>
        </w:rPr>
        <w:t>Anova</w:t>
      </w:r>
      <w:proofErr w:type="spellEnd"/>
      <w:r w:rsidRPr="00581ECF">
        <w:rPr>
          <w:rFonts w:ascii="Arial" w:hAnsi="Arial" w:cs="Arial"/>
          <w:sz w:val="24"/>
          <w:szCs w:val="24"/>
        </w:rPr>
        <w:t xml:space="preserve"> table.</w:t>
      </w:r>
    </w:p>
    <w:p w14:paraId="384AE3BC" w14:textId="77777777" w:rsidR="00581ECF" w:rsidRPr="00581ECF" w:rsidRDefault="00581ECF" w:rsidP="00877F98">
      <w:pPr>
        <w:pStyle w:val="ListParagraph"/>
        <w:numPr>
          <w:ilvl w:val="0"/>
          <w:numId w:val="1"/>
        </w:numPr>
        <w:spacing w:beforeLines="20" w:before="48" w:afterLines="20" w:after="48" w:line="276" w:lineRule="auto"/>
        <w:jc w:val="both"/>
        <w:rPr>
          <w:rFonts w:ascii="Arial" w:hAnsi="Arial" w:cs="Arial"/>
          <w:sz w:val="24"/>
          <w:szCs w:val="24"/>
        </w:rPr>
      </w:pPr>
      <w:r w:rsidRPr="00581ECF">
        <w:rPr>
          <w:rFonts w:ascii="Arial" w:hAnsi="Arial" w:cs="Arial"/>
          <w:sz w:val="24"/>
          <w:szCs w:val="24"/>
        </w:rPr>
        <w:t>Test whether the model (Regression equation) is significant or not at 5% level of significance.</w:t>
      </w:r>
    </w:p>
    <w:p w14:paraId="2C0F6B28" w14:textId="77777777" w:rsidR="00581ECF" w:rsidRDefault="00581ECF" w:rsidP="00877F98">
      <w:pPr>
        <w:pStyle w:val="ListParagraph"/>
        <w:numPr>
          <w:ilvl w:val="0"/>
          <w:numId w:val="1"/>
        </w:numPr>
        <w:spacing w:line="276" w:lineRule="auto"/>
        <w:jc w:val="both"/>
        <w:rPr>
          <w:rFonts w:ascii="Arial" w:hAnsi="Arial" w:cs="Arial"/>
          <w:sz w:val="24"/>
          <w:szCs w:val="24"/>
        </w:rPr>
      </w:pPr>
      <w:r w:rsidRPr="00581ECF">
        <w:rPr>
          <w:rFonts w:ascii="Arial" w:hAnsi="Arial" w:cs="Arial"/>
          <w:sz w:val="24"/>
          <w:szCs w:val="24"/>
        </w:rPr>
        <w:t>Test whether the independent variables X2 and X3 are significant</w:t>
      </w:r>
      <w:r>
        <w:rPr>
          <w:rFonts w:ascii="Arial" w:hAnsi="Arial" w:cs="Arial"/>
          <w:sz w:val="24"/>
          <w:szCs w:val="24"/>
        </w:rPr>
        <w:t>.</w:t>
      </w:r>
    </w:p>
    <w:p w14:paraId="668E986C" w14:textId="5BC90B66" w:rsidR="00581ECF" w:rsidRDefault="008C0E12" w:rsidP="00BA3BCF">
      <w:pPr>
        <w:jc w:val="both"/>
        <w:rPr>
          <w:rFonts w:ascii="Arial" w:hAnsi="Arial" w:cs="Arial"/>
          <w:sz w:val="24"/>
          <w:szCs w:val="24"/>
        </w:rPr>
      </w:pPr>
      <w:r w:rsidRPr="008C0E12">
        <w:rPr>
          <w:rFonts w:ascii="Arial" w:hAnsi="Arial" w:cs="Arial"/>
          <w:sz w:val="24"/>
          <w:szCs w:val="24"/>
        </w:rPr>
        <w:sym w:font="Wingdings" w:char="F0E8"/>
      </w:r>
      <w:r w:rsidR="00E4452B">
        <w:rPr>
          <w:rFonts w:ascii="Arial" w:hAnsi="Arial" w:cs="Arial"/>
          <w:sz w:val="24"/>
          <w:szCs w:val="24"/>
        </w:rPr>
        <w:t>Solution:</w:t>
      </w:r>
    </w:p>
    <w:p w14:paraId="077A5E99" w14:textId="77777777" w:rsidR="00E4452B" w:rsidRPr="00E4452B" w:rsidRDefault="00E4452B" w:rsidP="00E4452B">
      <w:pPr>
        <w:pStyle w:val="ListParagraph"/>
        <w:numPr>
          <w:ilvl w:val="0"/>
          <w:numId w:val="3"/>
        </w:numPr>
        <w:jc w:val="both"/>
        <w:rPr>
          <w:rFonts w:ascii="Arial" w:hAnsi="Arial" w:cs="Arial"/>
          <w:sz w:val="24"/>
          <w:szCs w:val="24"/>
        </w:rPr>
      </w:pPr>
    </w:p>
    <w:p w14:paraId="7C8BD49E" w14:textId="77777777" w:rsidR="00E4452B" w:rsidRPr="00E4452B" w:rsidRDefault="009B1721" w:rsidP="00E4452B">
      <w:pPr>
        <w:ind w:left="360"/>
        <w:jc w:val="both"/>
        <w:rPr>
          <w:rFonts w:ascii="Arial" w:hAnsi="Arial" w:cs="Arial"/>
          <w:sz w:val="24"/>
          <w:szCs w:val="24"/>
        </w:rPr>
      </w:pPr>
      <w:r>
        <w:rPr>
          <w:rFonts w:ascii="Times New Roman" w:hAnsi="Times New Roman" w:cs="Times New Roman"/>
          <w:noProof/>
          <w:sz w:val="24"/>
          <w:szCs w:val="24"/>
        </w:rPr>
        <w:drawing>
          <wp:inline distT="0" distB="0" distL="0" distR="0" wp14:anchorId="6EF6D915" wp14:editId="0EF2E1E2">
            <wp:extent cx="5816600" cy="152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817150" cy="1524144"/>
                    </a:xfrm>
                    <a:prstGeom prst="rect">
                      <a:avLst/>
                    </a:prstGeom>
                  </pic:spPr>
                </pic:pic>
              </a:graphicData>
            </a:graphic>
          </wp:inline>
        </w:drawing>
      </w:r>
    </w:p>
    <w:p w14:paraId="1B68A4B7" w14:textId="77777777" w:rsidR="009B1721" w:rsidRPr="009B1721" w:rsidRDefault="009B1721" w:rsidP="00877F98">
      <w:pPr>
        <w:spacing w:beforeLines="20" w:before="48" w:afterLines="20" w:after="48" w:line="276" w:lineRule="auto"/>
        <w:ind w:firstLine="360"/>
        <w:jc w:val="both"/>
        <w:rPr>
          <w:rFonts w:ascii="Arial" w:hAnsi="Arial" w:cs="Arial"/>
          <w:sz w:val="24"/>
          <w:szCs w:val="24"/>
        </w:rPr>
      </w:pPr>
      <w:r>
        <w:rPr>
          <w:rFonts w:ascii="Arial" w:hAnsi="Arial" w:cs="Arial"/>
          <w:sz w:val="24"/>
          <w:szCs w:val="24"/>
        </w:rPr>
        <w:t xml:space="preserve">     </w:t>
      </w:r>
      <w:r w:rsidRPr="009B1721">
        <w:rPr>
          <w:rFonts w:ascii="Arial" w:hAnsi="Arial" w:cs="Arial"/>
          <w:sz w:val="24"/>
          <w:szCs w:val="24"/>
        </w:rPr>
        <w:t>We have; regression equation</w:t>
      </w:r>
    </w:p>
    <w:p w14:paraId="1883C8F0" w14:textId="77777777" w:rsidR="009B1721" w:rsidRPr="009B1721" w:rsidRDefault="009B1721" w:rsidP="00877F98">
      <w:pPr>
        <w:pStyle w:val="ListParagraph"/>
        <w:spacing w:beforeLines="20" w:before="48" w:afterLines="20" w:after="48" w:line="276" w:lineRule="auto"/>
        <w:jc w:val="both"/>
        <w:rPr>
          <w:rFonts w:ascii="Arial" w:hAnsi="Arial" w:cs="Arial"/>
          <w:sz w:val="24"/>
          <w:szCs w:val="24"/>
        </w:rPr>
      </w:pPr>
      <w:r w:rsidRPr="009B1721">
        <w:rPr>
          <w:rFonts w:ascii="Arial" w:hAnsi="Arial" w:cs="Arial"/>
          <w:sz w:val="24"/>
          <w:szCs w:val="24"/>
        </w:rPr>
        <w:t>X1 = b0+b1X2+b2X3</w:t>
      </w:r>
    </w:p>
    <w:p w14:paraId="12C06B78" w14:textId="77777777" w:rsidR="009B1721" w:rsidRPr="009B1721" w:rsidRDefault="009B1721" w:rsidP="00877F98">
      <w:pPr>
        <w:spacing w:beforeLines="20" w:before="48" w:afterLines="20" w:after="48" w:line="276" w:lineRule="auto"/>
        <w:ind w:firstLine="720"/>
        <w:jc w:val="both"/>
        <w:rPr>
          <w:rFonts w:ascii="Arial" w:hAnsi="Arial" w:cs="Arial"/>
          <w:sz w:val="24"/>
          <w:szCs w:val="24"/>
        </w:rPr>
      </w:pPr>
      <w:r w:rsidRPr="009B1721">
        <w:rPr>
          <w:rFonts w:ascii="Arial" w:hAnsi="Arial" w:cs="Arial"/>
          <w:sz w:val="24"/>
          <w:szCs w:val="24"/>
        </w:rPr>
        <w:t>Substituting the value of b0, b1 and b2, we get;</w:t>
      </w:r>
    </w:p>
    <w:p w14:paraId="7AE78A9F" w14:textId="77777777" w:rsidR="009B1721" w:rsidRPr="009B1721" w:rsidRDefault="009B1721" w:rsidP="00877F98">
      <w:pPr>
        <w:spacing w:beforeLines="20" w:before="48" w:afterLines="20" w:after="48" w:line="276" w:lineRule="auto"/>
        <w:ind w:firstLine="720"/>
        <w:jc w:val="both"/>
        <w:rPr>
          <w:rFonts w:ascii="Arial" w:hAnsi="Arial" w:cs="Arial"/>
          <w:sz w:val="24"/>
          <w:szCs w:val="24"/>
        </w:rPr>
      </w:pPr>
      <w:r w:rsidRPr="009B1721">
        <w:rPr>
          <w:rFonts w:ascii="Arial" w:hAnsi="Arial" w:cs="Arial"/>
          <w:sz w:val="24"/>
          <w:szCs w:val="24"/>
        </w:rPr>
        <w:lastRenderedPageBreak/>
        <w:t>X1 = -7.862-0.049*X1+0.277*X2</w:t>
      </w:r>
    </w:p>
    <w:p w14:paraId="1FBDE02A" w14:textId="77777777" w:rsidR="009B1721" w:rsidRPr="009B1721" w:rsidRDefault="009B1721" w:rsidP="009B1721">
      <w:pPr>
        <w:pStyle w:val="ListParagraph"/>
        <w:numPr>
          <w:ilvl w:val="0"/>
          <w:numId w:val="3"/>
        </w:numPr>
        <w:spacing w:beforeLines="20" w:before="48" w:afterLines="20" w:after="48" w:line="20" w:lineRule="atLeast"/>
        <w:jc w:val="both"/>
        <w:rPr>
          <w:rFonts w:ascii="Arial" w:hAnsi="Arial" w:cs="Arial"/>
          <w:sz w:val="24"/>
          <w:szCs w:val="24"/>
        </w:rPr>
      </w:pPr>
    </w:p>
    <w:p w14:paraId="524D5C09" w14:textId="77777777" w:rsidR="009B1721" w:rsidRPr="009B1721" w:rsidRDefault="009B1721" w:rsidP="00877F98">
      <w:pPr>
        <w:spacing w:beforeLines="20" w:before="48" w:afterLines="20" w:after="48" w:line="276" w:lineRule="auto"/>
        <w:ind w:firstLine="720"/>
        <w:jc w:val="both"/>
        <w:rPr>
          <w:rFonts w:ascii="Arial" w:hAnsi="Arial" w:cs="Arial"/>
          <w:sz w:val="24"/>
          <w:szCs w:val="24"/>
        </w:rPr>
      </w:pPr>
      <w:r w:rsidRPr="009B1721">
        <w:rPr>
          <w:rFonts w:ascii="Arial" w:hAnsi="Arial" w:cs="Arial"/>
          <w:sz w:val="24"/>
          <w:szCs w:val="24"/>
        </w:rPr>
        <w:t>When X2 = 50 and X3 = 100</w:t>
      </w:r>
    </w:p>
    <w:p w14:paraId="7CD0A89F" w14:textId="77777777" w:rsidR="009B1721" w:rsidRPr="009B1721" w:rsidRDefault="009B1721" w:rsidP="00877F98">
      <w:pPr>
        <w:spacing w:beforeLines="20" w:before="48" w:afterLines="20" w:after="48" w:line="276" w:lineRule="auto"/>
        <w:ind w:firstLine="720"/>
        <w:jc w:val="both"/>
        <w:rPr>
          <w:rFonts w:ascii="Arial" w:hAnsi="Arial" w:cs="Arial"/>
          <w:sz w:val="24"/>
          <w:szCs w:val="24"/>
        </w:rPr>
      </w:pPr>
      <w:r w:rsidRPr="009B1721">
        <w:rPr>
          <w:rFonts w:ascii="Arial" w:hAnsi="Arial" w:cs="Arial"/>
          <w:sz w:val="24"/>
          <w:szCs w:val="24"/>
        </w:rPr>
        <w:t>X1 = -7.862-0.049*50+0.277*100</w:t>
      </w:r>
    </w:p>
    <w:p w14:paraId="6BE1D66B" w14:textId="77777777" w:rsidR="009B1721" w:rsidRPr="009B1721" w:rsidRDefault="009B1721" w:rsidP="00877F98">
      <w:pPr>
        <w:spacing w:beforeLines="20" w:before="48" w:afterLines="20" w:after="48" w:line="276" w:lineRule="auto"/>
        <w:ind w:left="720"/>
        <w:jc w:val="both"/>
        <w:rPr>
          <w:rFonts w:ascii="Arial" w:hAnsi="Arial" w:cs="Arial"/>
          <w:sz w:val="24"/>
          <w:szCs w:val="24"/>
        </w:rPr>
      </w:pPr>
      <w:r w:rsidRPr="009B1721">
        <w:rPr>
          <w:rFonts w:ascii="Arial" w:hAnsi="Arial" w:cs="Arial"/>
          <w:sz w:val="24"/>
          <w:szCs w:val="24"/>
        </w:rPr>
        <w:t>X1 = 17.338</w:t>
      </w:r>
    </w:p>
    <w:p w14:paraId="51EBAE0C" w14:textId="77777777" w:rsidR="009B1721" w:rsidRDefault="009B1721" w:rsidP="00877F98">
      <w:pPr>
        <w:spacing w:beforeLines="20" w:before="48" w:afterLines="20" w:after="48" w:line="276" w:lineRule="auto"/>
        <w:ind w:firstLine="720"/>
        <w:jc w:val="both"/>
        <w:rPr>
          <w:rFonts w:ascii="Arial" w:hAnsi="Arial" w:cs="Arial"/>
          <w:sz w:val="24"/>
          <w:szCs w:val="24"/>
        </w:rPr>
      </w:pPr>
      <w:r w:rsidRPr="009B1721">
        <w:rPr>
          <w:rFonts w:ascii="Arial" w:hAnsi="Arial" w:cs="Arial"/>
          <w:sz w:val="24"/>
          <w:szCs w:val="24"/>
        </w:rPr>
        <w:t xml:space="preserve">Therefore, when X2 is 50 and X3 is 100 estimated </w:t>
      </w:r>
      <w:proofErr w:type="gramStart"/>
      <w:r w:rsidRPr="009B1721">
        <w:rPr>
          <w:rFonts w:ascii="Arial" w:hAnsi="Arial" w:cs="Arial"/>
          <w:sz w:val="24"/>
          <w:szCs w:val="24"/>
        </w:rPr>
        <w:t>value</w:t>
      </w:r>
      <w:proofErr w:type="gramEnd"/>
      <w:r w:rsidRPr="009B1721">
        <w:rPr>
          <w:rFonts w:ascii="Arial" w:hAnsi="Arial" w:cs="Arial"/>
          <w:sz w:val="24"/>
          <w:szCs w:val="24"/>
        </w:rPr>
        <w:t xml:space="preserve"> of X1 is 17.338</w:t>
      </w:r>
    </w:p>
    <w:p w14:paraId="5980E0D8" w14:textId="77777777" w:rsidR="009B1721" w:rsidRPr="009B1721" w:rsidRDefault="009B1721" w:rsidP="009B1721">
      <w:pPr>
        <w:pStyle w:val="ListParagraph"/>
        <w:numPr>
          <w:ilvl w:val="0"/>
          <w:numId w:val="3"/>
        </w:numPr>
        <w:spacing w:beforeLines="20" w:before="48" w:afterLines="20" w:after="48" w:line="20" w:lineRule="atLeast"/>
        <w:jc w:val="both"/>
        <w:rPr>
          <w:rFonts w:ascii="Arial" w:hAnsi="Arial" w:cs="Arial"/>
          <w:sz w:val="24"/>
          <w:szCs w:val="24"/>
        </w:rPr>
      </w:pPr>
    </w:p>
    <w:tbl>
      <w:tblPr>
        <w:tblW w:w="5797" w:type="dxa"/>
        <w:tblInd w:w="7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0"/>
        <w:gridCol w:w="1009"/>
        <w:gridCol w:w="1070"/>
        <w:gridCol w:w="1469"/>
        <w:gridCol w:w="1469"/>
      </w:tblGrid>
      <w:tr w:rsidR="009B1721" w:rsidRPr="0048560C" w14:paraId="3CADBD23" w14:textId="77777777" w:rsidTr="009B1721">
        <w:trPr>
          <w:cantSplit/>
        </w:trPr>
        <w:tc>
          <w:tcPr>
            <w:tcW w:w="5797" w:type="dxa"/>
            <w:gridSpan w:val="5"/>
            <w:tcBorders>
              <w:top w:val="nil"/>
              <w:left w:val="nil"/>
              <w:bottom w:val="nil"/>
              <w:right w:val="nil"/>
            </w:tcBorders>
            <w:shd w:val="clear" w:color="auto" w:fill="FFFFFF"/>
          </w:tcPr>
          <w:p w14:paraId="403E9A2E"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b/>
                <w:bCs/>
                <w:color w:val="000000"/>
                <w:sz w:val="18"/>
                <w:szCs w:val="18"/>
              </w:rPr>
              <w:t>Model Summary</w:t>
            </w:r>
          </w:p>
        </w:tc>
      </w:tr>
      <w:tr w:rsidR="009B1721" w:rsidRPr="0048560C" w14:paraId="1667572C" w14:textId="77777777" w:rsidTr="009B1721">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tcPr>
          <w:p w14:paraId="703DCD2A"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Model</w:t>
            </w:r>
          </w:p>
        </w:tc>
        <w:tc>
          <w:tcPr>
            <w:tcW w:w="1009" w:type="dxa"/>
            <w:tcBorders>
              <w:top w:val="single" w:sz="16" w:space="0" w:color="000000"/>
              <w:left w:val="single" w:sz="16" w:space="0" w:color="000000"/>
              <w:bottom w:val="single" w:sz="16" w:space="0" w:color="000000"/>
            </w:tcBorders>
            <w:shd w:val="clear" w:color="auto" w:fill="FFFFFF"/>
          </w:tcPr>
          <w:p w14:paraId="0DF4C237"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R</w:t>
            </w:r>
          </w:p>
        </w:tc>
        <w:tc>
          <w:tcPr>
            <w:tcW w:w="1070" w:type="dxa"/>
            <w:tcBorders>
              <w:top w:val="single" w:sz="16" w:space="0" w:color="000000"/>
              <w:bottom w:val="single" w:sz="16" w:space="0" w:color="000000"/>
            </w:tcBorders>
            <w:shd w:val="clear" w:color="auto" w:fill="FFFFFF"/>
          </w:tcPr>
          <w:p w14:paraId="01CB787F"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R Square</w:t>
            </w:r>
          </w:p>
        </w:tc>
        <w:tc>
          <w:tcPr>
            <w:tcW w:w="1469" w:type="dxa"/>
            <w:tcBorders>
              <w:top w:val="single" w:sz="16" w:space="0" w:color="000000"/>
              <w:bottom w:val="single" w:sz="16" w:space="0" w:color="000000"/>
            </w:tcBorders>
            <w:shd w:val="clear" w:color="auto" w:fill="FFFFFF"/>
          </w:tcPr>
          <w:p w14:paraId="75DA62AC"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Adjusted R Square</w:t>
            </w:r>
          </w:p>
        </w:tc>
        <w:tc>
          <w:tcPr>
            <w:tcW w:w="1469" w:type="dxa"/>
            <w:tcBorders>
              <w:top w:val="single" w:sz="16" w:space="0" w:color="000000"/>
              <w:bottom w:val="single" w:sz="16" w:space="0" w:color="000000"/>
              <w:right w:val="single" w:sz="16" w:space="0" w:color="000000"/>
            </w:tcBorders>
            <w:shd w:val="clear" w:color="auto" w:fill="FFFFFF"/>
          </w:tcPr>
          <w:p w14:paraId="560845B7"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Std. Error of the Estimate</w:t>
            </w:r>
          </w:p>
        </w:tc>
      </w:tr>
      <w:tr w:rsidR="009B1721" w:rsidRPr="0048560C" w14:paraId="124DAEF3" w14:textId="77777777" w:rsidTr="009B1721">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1587F6B9"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w:t>
            </w:r>
          </w:p>
        </w:tc>
        <w:tc>
          <w:tcPr>
            <w:tcW w:w="1009" w:type="dxa"/>
            <w:tcBorders>
              <w:top w:val="single" w:sz="16" w:space="0" w:color="000000"/>
              <w:left w:val="single" w:sz="16" w:space="0" w:color="000000"/>
              <w:bottom w:val="single" w:sz="16" w:space="0" w:color="000000"/>
            </w:tcBorders>
            <w:shd w:val="clear" w:color="auto" w:fill="FFFFFF"/>
            <w:vAlign w:val="center"/>
          </w:tcPr>
          <w:p w14:paraId="1C10D27A"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.907</w:t>
            </w:r>
            <w:r w:rsidRPr="0048560C">
              <w:rPr>
                <w:rFonts w:ascii="Arial" w:hAnsi="Arial" w:cs="Arial"/>
                <w:color w:val="000000"/>
                <w:sz w:val="18"/>
                <w:szCs w:val="18"/>
                <w:vertAlign w:val="superscript"/>
              </w:rPr>
              <w:t>a</w:t>
            </w:r>
          </w:p>
        </w:tc>
        <w:tc>
          <w:tcPr>
            <w:tcW w:w="1070" w:type="dxa"/>
            <w:tcBorders>
              <w:top w:val="single" w:sz="16" w:space="0" w:color="000000"/>
              <w:bottom w:val="single" w:sz="16" w:space="0" w:color="000000"/>
            </w:tcBorders>
            <w:shd w:val="clear" w:color="auto" w:fill="FFFFFF"/>
            <w:vAlign w:val="center"/>
          </w:tcPr>
          <w:p w14:paraId="4C675FCC"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.823</w:t>
            </w:r>
          </w:p>
        </w:tc>
        <w:tc>
          <w:tcPr>
            <w:tcW w:w="1469" w:type="dxa"/>
            <w:tcBorders>
              <w:top w:val="single" w:sz="16" w:space="0" w:color="000000"/>
              <w:bottom w:val="single" w:sz="16" w:space="0" w:color="000000"/>
            </w:tcBorders>
            <w:shd w:val="clear" w:color="auto" w:fill="FFFFFF"/>
            <w:vAlign w:val="center"/>
          </w:tcPr>
          <w:p w14:paraId="34D2E7E8"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.705</w:t>
            </w:r>
          </w:p>
        </w:tc>
        <w:tc>
          <w:tcPr>
            <w:tcW w:w="1469" w:type="dxa"/>
            <w:tcBorders>
              <w:top w:val="single" w:sz="16" w:space="0" w:color="000000"/>
              <w:bottom w:val="single" w:sz="16" w:space="0" w:color="000000"/>
              <w:right w:val="single" w:sz="16" w:space="0" w:color="000000"/>
            </w:tcBorders>
            <w:shd w:val="clear" w:color="auto" w:fill="FFFFFF"/>
            <w:vAlign w:val="center"/>
          </w:tcPr>
          <w:p w14:paraId="1A177E1C"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1.016</w:t>
            </w:r>
          </w:p>
        </w:tc>
      </w:tr>
      <w:tr w:rsidR="009B1721" w:rsidRPr="0048560C" w14:paraId="4F7E1366" w14:textId="77777777" w:rsidTr="009B1721">
        <w:trPr>
          <w:cantSplit/>
        </w:trPr>
        <w:tc>
          <w:tcPr>
            <w:tcW w:w="5797" w:type="dxa"/>
            <w:gridSpan w:val="5"/>
            <w:tcBorders>
              <w:top w:val="nil"/>
              <w:left w:val="nil"/>
              <w:bottom w:val="nil"/>
              <w:right w:val="nil"/>
            </w:tcBorders>
            <w:shd w:val="clear" w:color="auto" w:fill="FFFFFF"/>
          </w:tcPr>
          <w:p w14:paraId="493D4B49" w14:textId="77777777" w:rsidR="009B1721" w:rsidRPr="0048560C" w:rsidRDefault="009B1721"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a. Predictors: (Constant), Height, Wire length</w:t>
            </w:r>
          </w:p>
        </w:tc>
      </w:tr>
    </w:tbl>
    <w:p w14:paraId="32BB0EC4" w14:textId="77777777" w:rsidR="009B1721" w:rsidRDefault="009B1721" w:rsidP="009B1721">
      <w:pPr>
        <w:spacing w:beforeLines="20" w:before="48" w:afterLines="20" w:after="48" w:line="20" w:lineRule="atLeast"/>
        <w:jc w:val="both"/>
        <w:rPr>
          <w:rFonts w:ascii="Arial" w:hAnsi="Arial" w:cs="Arial"/>
          <w:sz w:val="24"/>
          <w:szCs w:val="24"/>
        </w:rPr>
      </w:pPr>
      <w:r>
        <w:rPr>
          <w:rFonts w:ascii="Arial" w:hAnsi="Arial" w:cs="Arial"/>
          <w:sz w:val="24"/>
          <w:szCs w:val="24"/>
        </w:rPr>
        <w:tab/>
      </w:r>
      <w:r w:rsidRPr="009B1721">
        <w:rPr>
          <w:rFonts w:ascii="Arial" w:hAnsi="Arial" w:cs="Arial"/>
          <w:sz w:val="24"/>
          <w:szCs w:val="24"/>
        </w:rPr>
        <w:t>Therefore, the standard error of estimate is 1.016.</w:t>
      </w:r>
    </w:p>
    <w:p w14:paraId="4D323F75" w14:textId="77777777" w:rsidR="009B1721" w:rsidRPr="00056220" w:rsidRDefault="009B1721" w:rsidP="00056220">
      <w:pPr>
        <w:pStyle w:val="ListParagraph"/>
        <w:numPr>
          <w:ilvl w:val="0"/>
          <w:numId w:val="3"/>
        </w:numPr>
        <w:spacing w:beforeLines="20" w:before="48" w:afterLines="20" w:after="48" w:line="20" w:lineRule="atLeast"/>
        <w:jc w:val="both"/>
        <w:rPr>
          <w:rFonts w:ascii="Arial" w:hAnsi="Arial" w:cs="Arial"/>
          <w:sz w:val="24"/>
          <w:szCs w:val="24"/>
        </w:rPr>
      </w:pPr>
    </w:p>
    <w:p w14:paraId="1BB94592" w14:textId="77777777" w:rsidR="00056220" w:rsidRDefault="009B1721" w:rsidP="009B1721">
      <w:pPr>
        <w:spacing w:beforeLines="20" w:before="48" w:afterLines="20" w:after="48" w:line="20" w:lineRule="atLeast"/>
        <w:jc w:val="both"/>
        <w:rPr>
          <w:rFonts w:ascii="Arial" w:hAnsi="Arial" w:cs="Arial"/>
          <w:sz w:val="24"/>
          <w:szCs w:val="24"/>
        </w:rPr>
      </w:pPr>
      <w:r>
        <w:rPr>
          <w:rFonts w:ascii="Arial" w:hAnsi="Arial" w:cs="Arial"/>
          <w:sz w:val="24"/>
          <w:szCs w:val="24"/>
        </w:rPr>
        <w:tab/>
      </w:r>
    </w:p>
    <w:tbl>
      <w:tblPr>
        <w:tblW w:w="5797" w:type="dxa"/>
        <w:tblInd w:w="6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0"/>
        <w:gridCol w:w="1009"/>
        <w:gridCol w:w="1070"/>
        <w:gridCol w:w="1469"/>
        <w:gridCol w:w="1469"/>
      </w:tblGrid>
      <w:tr w:rsidR="00056220" w:rsidRPr="0048560C" w14:paraId="21F934A4" w14:textId="77777777" w:rsidTr="00056220">
        <w:trPr>
          <w:cantSplit/>
        </w:trPr>
        <w:tc>
          <w:tcPr>
            <w:tcW w:w="5797" w:type="dxa"/>
            <w:gridSpan w:val="5"/>
            <w:tcBorders>
              <w:top w:val="nil"/>
              <w:left w:val="nil"/>
              <w:bottom w:val="nil"/>
              <w:right w:val="nil"/>
            </w:tcBorders>
            <w:shd w:val="clear" w:color="auto" w:fill="FFFFFF"/>
          </w:tcPr>
          <w:p w14:paraId="2DAEB241"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b/>
                <w:bCs/>
                <w:color w:val="000000"/>
                <w:sz w:val="18"/>
                <w:szCs w:val="18"/>
              </w:rPr>
              <w:t>Model Summary</w:t>
            </w:r>
          </w:p>
        </w:tc>
      </w:tr>
      <w:tr w:rsidR="00056220" w:rsidRPr="0048560C" w14:paraId="319F5C76" w14:textId="77777777" w:rsidTr="00056220">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tcPr>
          <w:p w14:paraId="706546ED"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Model</w:t>
            </w:r>
          </w:p>
        </w:tc>
        <w:tc>
          <w:tcPr>
            <w:tcW w:w="1009" w:type="dxa"/>
            <w:tcBorders>
              <w:top w:val="single" w:sz="16" w:space="0" w:color="000000"/>
              <w:left w:val="single" w:sz="16" w:space="0" w:color="000000"/>
              <w:bottom w:val="single" w:sz="16" w:space="0" w:color="000000"/>
            </w:tcBorders>
            <w:shd w:val="clear" w:color="auto" w:fill="FFFFFF"/>
          </w:tcPr>
          <w:p w14:paraId="785ED9A5"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R</w:t>
            </w:r>
          </w:p>
        </w:tc>
        <w:tc>
          <w:tcPr>
            <w:tcW w:w="1070" w:type="dxa"/>
            <w:tcBorders>
              <w:top w:val="single" w:sz="16" w:space="0" w:color="000000"/>
              <w:bottom w:val="single" w:sz="16" w:space="0" w:color="000000"/>
            </w:tcBorders>
            <w:shd w:val="clear" w:color="auto" w:fill="FFFFFF"/>
          </w:tcPr>
          <w:p w14:paraId="69D09057"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R Square</w:t>
            </w:r>
          </w:p>
        </w:tc>
        <w:tc>
          <w:tcPr>
            <w:tcW w:w="1469" w:type="dxa"/>
            <w:tcBorders>
              <w:top w:val="single" w:sz="16" w:space="0" w:color="000000"/>
              <w:bottom w:val="single" w:sz="16" w:space="0" w:color="000000"/>
            </w:tcBorders>
            <w:shd w:val="clear" w:color="auto" w:fill="FFFFFF"/>
          </w:tcPr>
          <w:p w14:paraId="013E4E20"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Adjusted R Square</w:t>
            </w:r>
          </w:p>
        </w:tc>
        <w:tc>
          <w:tcPr>
            <w:tcW w:w="1469" w:type="dxa"/>
            <w:tcBorders>
              <w:top w:val="single" w:sz="16" w:space="0" w:color="000000"/>
              <w:bottom w:val="single" w:sz="16" w:space="0" w:color="000000"/>
              <w:right w:val="single" w:sz="16" w:space="0" w:color="000000"/>
            </w:tcBorders>
            <w:shd w:val="clear" w:color="auto" w:fill="FFFFFF"/>
          </w:tcPr>
          <w:p w14:paraId="4E47C00C"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Std. Error of the Estimate</w:t>
            </w:r>
          </w:p>
        </w:tc>
      </w:tr>
      <w:tr w:rsidR="00056220" w:rsidRPr="0048560C" w14:paraId="0880DBD6" w14:textId="77777777" w:rsidTr="00056220">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49AAE07A"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w:t>
            </w:r>
          </w:p>
        </w:tc>
        <w:tc>
          <w:tcPr>
            <w:tcW w:w="1009" w:type="dxa"/>
            <w:tcBorders>
              <w:top w:val="single" w:sz="16" w:space="0" w:color="000000"/>
              <w:left w:val="single" w:sz="16" w:space="0" w:color="000000"/>
              <w:bottom w:val="single" w:sz="16" w:space="0" w:color="000000"/>
            </w:tcBorders>
            <w:shd w:val="clear" w:color="auto" w:fill="FFFFFF"/>
            <w:vAlign w:val="center"/>
          </w:tcPr>
          <w:p w14:paraId="3B727858"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.907</w:t>
            </w:r>
            <w:r w:rsidRPr="0048560C">
              <w:rPr>
                <w:rFonts w:ascii="Arial" w:hAnsi="Arial" w:cs="Arial"/>
                <w:color w:val="000000"/>
                <w:sz w:val="18"/>
                <w:szCs w:val="18"/>
                <w:vertAlign w:val="superscript"/>
              </w:rPr>
              <w:t>a</w:t>
            </w:r>
          </w:p>
        </w:tc>
        <w:tc>
          <w:tcPr>
            <w:tcW w:w="1070" w:type="dxa"/>
            <w:tcBorders>
              <w:top w:val="single" w:sz="16" w:space="0" w:color="000000"/>
              <w:bottom w:val="single" w:sz="16" w:space="0" w:color="000000"/>
            </w:tcBorders>
            <w:shd w:val="clear" w:color="auto" w:fill="FFFFFF"/>
            <w:vAlign w:val="center"/>
          </w:tcPr>
          <w:p w14:paraId="317FA182"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.823</w:t>
            </w:r>
          </w:p>
        </w:tc>
        <w:tc>
          <w:tcPr>
            <w:tcW w:w="1469" w:type="dxa"/>
            <w:tcBorders>
              <w:top w:val="single" w:sz="16" w:space="0" w:color="000000"/>
              <w:bottom w:val="single" w:sz="16" w:space="0" w:color="000000"/>
            </w:tcBorders>
            <w:shd w:val="clear" w:color="auto" w:fill="FFFFFF"/>
            <w:vAlign w:val="center"/>
          </w:tcPr>
          <w:p w14:paraId="0863D464"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.705</w:t>
            </w:r>
          </w:p>
        </w:tc>
        <w:tc>
          <w:tcPr>
            <w:tcW w:w="1469" w:type="dxa"/>
            <w:tcBorders>
              <w:top w:val="single" w:sz="16" w:space="0" w:color="000000"/>
              <w:bottom w:val="single" w:sz="16" w:space="0" w:color="000000"/>
              <w:right w:val="single" w:sz="16" w:space="0" w:color="000000"/>
            </w:tcBorders>
            <w:shd w:val="clear" w:color="auto" w:fill="FFFFFF"/>
            <w:vAlign w:val="center"/>
          </w:tcPr>
          <w:p w14:paraId="78D7C3D6"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1.016</w:t>
            </w:r>
          </w:p>
        </w:tc>
      </w:tr>
      <w:tr w:rsidR="00056220" w:rsidRPr="0048560C" w14:paraId="5371BA04" w14:textId="77777777" w:rsidTr="00056220">
        <w:trPr>
          <w:cantSplit/>
        </w:trPr>
        <w:tc>
          <w:tcPr>
            <w:tcW w:w="5797" w:type="dxa"/>
            <w:gridSpan w:val="5"/>
            <w:tcBorders>
              <w:top w:val="nil"/>
              <w:left w:val="nil"/>
              <w:bottom w:val="nil"/>
              <w:right w:val="nil"/>
            </w:tcBorders>
            <w:shd w:val="clear" w:color="auto" w:fill="FFFFFF"/>
          </w:tcPr>
          <w:p w14:paraId="527E5438"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a. Predictors: (Constant), Height, Wire length</w:t>
            </w:r>
          </w:p>
        </w:tc>
      </w:tr>
    </w:tbl>
    <w:p w14:paraId="4CFA04D8" w14:textId="77777777" w:rsidR="00056220" w:rsidRPr="00056220" w:rsidRDefault="00056220" w:rsidP="00877F98">
      <w:pPr>
        <w:autoSpaceDE w:val="0"/>
        <w:autoSpaceDN w:val="0"/>
        <w:adjustRightInd w:val="0"/>
        <w:spacing w:beforeLines="20" w:before="48" w:afterLines="20" w:after="48" w:line="276" w:lineRule="auto"/>
        <w:jc w:val="both"/>
        <w:rPr>
          <w:rFonts w:ascii="Arial" w:hAnsi="Arial" w:cs="Arial"/>
          <w:sz w:val="24"/>
          <w:szCs w:val="24"/>
        </w:rPr>
      </w:pPr>
      <w:r>
        <w:rPr>
          <w:rFonts w:ascii="Arial" w:hAnsi="Arial" w:cs="Arial"/>
          <w:sz w:val="24"/>
          <w:szCs w:val="24"/>
        </w:rPr>
        <w:tab/>
      </w:r>
      <w:r w:rsidRPr="00056220">
        <w:rPr>
          <w:rFonts w:ascii="Arial" w:hAnsi="Arial" w:cs="Arial"/>
          <w:sz w:val="24"/>
          <w:szCs w:val="24"/>
        </w:rPr>
        <w:t>Coefficient of determination (R^2) = 0.823</w:t>
      </w:r>
    </w:p>
    <w:p w14:paraId="2E98A0B2" w14:textId="77777777" w:rsidR="00056220" w:rsidRPr="00056220" w:rsidRDefault="00056220" w:rsidP="00877F98">
      <w:pPr>
        <w:autoSpaceDE w:val="0"/>
        <w:autoSpaceDN w:val="0"/>
        <w:adjustRightInd w:val="0"/>
        <w:spacing w:beforeLines="20" w:before="48" w:afterLines="20" w:after="48" w:line="276" w:lineRule="auto"/>
        <w:jc w:val="both"/>
        <w:rPr>
          <w:rFonts w:ascii="Arial" w:hAnsi="Arial" w:cs="Arial"/>
          <w:sz w:val="24"/>
          <w:szCs w:val="24"/>
        </w:rPr>
      </w:pPr>
      <w:r w:rsidRPr="00056220">
        <w:rPr>
          <w:rFonts w:ascii="Arial" w:hAnsi="Arial" w:cs="Arial"/>
          <w:sz w:val="24"/>
          <w:szCs w:val="24"/>
        </w:rPr>
        <w:t xml:space="preserve">                                                        =82.3%</w:t>
      </w:r>
    </w:p>
    <w:p w14:paraId="3059986B" w14:textId="77777777" w:rsidR="00056220" w:rsidRDefault="00056220" w:rsidP="00877F98">
      <w:pPr>
        <w:autoSpaceDE w:val="0"/>
        <w:autoSpaceDN w:val="0"/>
        <w:adjustRightInd w:val="0"/>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The coefficient of determination is 82.3%. Hence, 82.3% of the total variation in variable X1(pull strength) is caused due to the variation in variable X2(wire length) and X3(height).</w:t>
      </w:r>
    </w:p>
    <w:p w14:paraId="78390CD8" w14:textId="77777777" w:rsidR="00056220" w:rsidRPr="00056220" w:rsidRDefault="00056220" w:rsidP="00056220">
      <w:pPr>
        <w:pStyle w:val="ListParagraph"/>
        <w:numPr>
          <w:ilvl w:val="0"/>
          <w:numId w:val="3"/>
        </w:numPr>
        <w:autoSpaceDE w:val="0"/>
        <w:autoSpaceDN w:val="0"/>
        <w:adjustRightInd w:val="0"/>
        <w:spacing w:beforeLines="20" w:before="48" w:afterLines="20" w:after="48" w:line="20" w:lineRule="atLeast"/>
        <w:jc w:val="both"/>
        <w:rPr>
          <w:rFonts w:ascii="Arial" w:hAnsi="Arial" w:cs="Arial"/>
          <w:sz w:val="24"/>
          <w:szCs w:val="24"/>
        </w:rPr>
      </w:pPr>
      <w:r>
        <w:rPr>
          <w:rFonts w:ascii="Arial" w:hAnsi="Arial" w:cs="Arial"/>
          <w:sz w:val="24"/>
          <w:szCs w:val="24"/>
        </w:rPr>
        <w:t xml:space="preserve"> Required ANOVA Table:                                                                                                                                                      </w:t>
      </w:r>
    </w:p>
    <w:tbl>
      <w:tblPr>
        <w:tblW w:w="7893" w:type="dxa"/>
        <w:tblInd w:w="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69"/>
        <w:gridCol w:w="1469"/>
        <w:gridCol w:w="1010"/>
        <w:gridCol w:w="1392"/>
        <w:gridCol w:w="1010"/>
        <w:gridCol w:w="1010"/>
      </w:tblGrid>
      <w:tr w:rsidR="00056220" w:rsidRPr="0048560C" w14:paraId="2E4A5E13" w14:textId="77777777" w:rsidTr="00056220">
        <w:trPr>
          <w:cantSplit/>
        </w:trPr>
        <w:tc>
          <w:tcPr>
            <w:tcW w:w="7893" w:type="dxa"/>
            <w:gridSpan w:val="7"/>
            <w:tcBorders>
              <w:top w:val="nil"/>
              <w:left w:val="nil"/>
              <w:bottom w:val="nil"/>
              <w:right w:val="nil"/>
            </w:tcBorders>
            <w:shd w:val="clear" w:color="auto" w:fill="FFFFFF"/>
          </w:tcPr>
          <w:p w14:paraId="3FAEC1B7"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proofErr w:type="spellStart"/>
            <w:r w:rsidRPr="0048560C">
              <w:rPr>
                <w:rFonts w:ascii="Arial" w:hAnsi="Arial" w:cs="Arial"/>
                <w:b/>
                <w:bCs/>
                <w:color w:val="000000"/>
                <w:sz w:val="18"/>
                <w:szCs w:val="18"/>
              </w:rPr>
              <w:t>ANOVA</w:t>
            </w:r>
            <w:r w:rsidRPr="0048560C">
              <w:rPr>
                <w:rFonts w:ascii="Arial" w:hAnsi="Arial" w:cs="Arial"/>
                <w:b/>
                <w:bCs/>
                <w:color w:val="000000"/>
                <w:sz w:val="18"/>
                <w:szCs w:val="18"/>
                <w:vertAlign w:val="superscript"/>
              </w:rPr>
              <w:t>a</w:t>
            </w:r>
            <w:proofErr w:type="spellEnd"/>
          </w:p>
        </w:tc>
      </w:tr>
      <w:tr w:rsidR="00056220" w:rsidRPr="0048560C" w14:paraId="66082FE2" w14:textId="77777777" w:rsidTr="00056220">
        <w:trPr>
          <w:cantSplit/>
        </w:trPr>
        <w:tc>
          <w:tcPr>
            <w:tcW w:w="2002" w:type="dxa"/>
            <w:gridSpan w:val="2"/>
            <w:tcBorders>
              <w:top w:val="single" w:sz="16" w:space="0" w:color="000000"/>
              <w:left w:val="single" w:sz="16" w:space="0" w:color="000000"/>
              <w:bottom w:val="single" w:sz="16" w:space="0" w:color="000000"/>
              <w:right w:val="nil"/>
            </w:tcBorders>
            <w:shd w:val="clear" w:color="auto" w:fill="FFFFFF"/>
          </w:tcPr>
          <w:p w14:paraId="7607DB83"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Model</w:t>
            </w:r>
          </w:p>
        </w:tc>
        <w:tc>
          <w:tcPr>
            <w:tcW w:w="1469" w:type="dxa"/>
            <w:tcBorders>
              <w:top w:val="single" w:sz="16" w:space="0" w:color="000000"/>
              <w:left w:val="single" w:sz="16" w:space="0" w:color="000000"/>
              <w:bottom w:val="single" w:sz="16" w:space="0" w:color="000000"/>
            </w:tcBorders>
            <w:shd w:val="clear" w:color="auto" w:fill="FFFFFF"/>
          </w:tcPr>
          <w:p w14:paraId="267D1DEA"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Sum of Squares</w:t>
            </w:r>
          </w:p>
        </w:tc>
        <w:tc>
          <w:tcPr>
            <w:tcW w:w="1010" w:type="dxa"/>
            <w:tcBorders>
              <w:top w:val="single" w:sz="16" w:space="0" w:color="000000"/>
              <w:bottom w:val="single" w:sz="16" w:space="0" w:color="000000"/>
            </w:tcBorders>
            <w:shd w:val="clear" w:color="auto" w:fill="FFFFFF"/>
          </w:tcPr>
          <w:p w14:paraId="28F14E16"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proofErr w:type="spellStart"/>
            <w:r w:rsidRPr="0048560C">
              <w:rPr>
                <w:rFonts w:ascii="Arial" w:hAnsi="Arial" w:cs="Arial"/>
                <w:color w:val="000000"/>
                <w:sz w:val="18"/>
                <w:szCs w:val="18"/>
              </w:rPr>
              <w:t>df</w:t>
            </w:r>
            <w:proofErr w:type="spellEnd"/>
          </w:p>
        </w:tc>
        <w:tc>
          <w:tcPr>
            <w:tcW w:w="1392" w:type="dxa"/>
            <w:tcBorders>
              <w:top w:val="single" w:sz="16" w:space="0" w:color="000000"/>
              <w:bottom w:val="single" w:sz="16" w:space="0" w:color="000000"/>
            </w:tcBorders>
            <w:shd w:val="clear" w:color="auto" w:fill="FFFFFF"/>
          </w:tcPr>
          <w:p w14:paraId="4C4D5EAF"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Mean Square</w:t>
            </w:r>
          </w:p>
        </w:tc>
        <w:tc>
          <w:tcPr>
            <w:tcW w:w="1010" w:type="dxa"/>
            <w:tcBorders>
              <w:top w:val="single" w:sz="16" w:space="0" w:color="000000"/>
              <w:bottom w:val="single" w:sz="16" w:space="0" w:color="000000"/>
            </w:tcBorders>
            <w:shd w:val="clear" w:color="auto" w:fill="FFFFFF"/>
          </w:tcPr>
          <w:p w14:paraId="4F363E5C"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F</w:t>
            </w:r>
          </w:p>
        </w:tc>
        <w:tc>
          <w:tcPr>
            <w:tcW w:w="1010" w:type="dxa"/>
            <w:tcBorders>
              <w:top w:val="single" w:sz="16" w:space="0" w:color="000000"/>
              <w:bottom w:val="single" w:sz="16" w:space="0" w:color="000000"/>
              <w:right w:val="single" w:sz="16" w:space="0" w:color="000000"/>
            </w:tcBorders>
            <w:shd w:val="clear" w:color="auto" w:fill="FFFFFF"/>
          </w:tcPr>
          <w:p w14:paraId="6F0320A4"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Sig.</w:t>
            </w:r>
          </w:p>
        </w:tc>
      </w:tr>
      <w:tr w:rsidR="00056220" w:rsidRPr="0048560C" w14:paraId="175650D5" w14:textId="77777777" w:rsidTr="00056220">
        <w:trPr>
          <w:cantSplit/>
        </w:trPr>
        <w:tc>
          <w:tcPr>
            <w:tcW w:w="733" w:type="dxa"/>
            <w:vMerge w:val="restart"/>
            <w:tcBorders>
              <w:top w:val="single" w:sz="16" w:space="0" w:color="000000"/>
              <w:left w:val="single" w:sz="16" w:space="0" w:color="000000"/>
              <w:bottom w:val="single" w:sz="16" w:space="0" w:color="000000"/>
              <w:right w:val="nil"/>
            </w:tcBorders>
            <w:shd w:val="clear" w:color="auto" w:fill="FFFFFF"/>
            <w:vAlign w:val="center"/>
          </w:tcPr>
          <w:p w14:paraId="6321D820"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w:t>
            </w:r>
          </w:p>
        </w:tc>
        <w:tc>
          <w:tcPr>
            <w:tcW w:w="1269" w:type="dxa"/>
            <w:tcBorders>
              <w:top w:val="single" w:sz="16" w:space="0" w:color="000000"/>
              <w:left w:val="nil"/>
              <w:bottom w:val="nil"/>
              <w:right w:val="single" w:sz="16" w:space="0" w:color="000000"/>
            </w:tcBorders>
            <w:shd w:val="clear" w:color="auto" w:fill="FFFFFF"/>
            <w:vAlign w:val="center"/>
          </w:tcPr>
          <w:p w14:paraId="246D3A77"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Regression</w:t>
            </w:r>
          </w:p>
        </w:tc>
        <w:tc>
          <w:tcPr>
            <w:tcW w:w="1469" w:type="dxa"/>
            <w:tcBorders>
              <w:top w:val="single" w:sz="16" w:space="0" w:color="000000"/>
              <w:left w:val="single" w:sz="16" w:space="0" w:color="000000"/>
              <w:bottom w:val="nil"/>
            </w:tcBorders>
            <w:shd w:val="clear" w:color="auto" w:fill="FFFFFF"/>
            <w:vAlign w:val="center"/>
          </w:tcPr>
          <w:p w14:paraId="0D689DDB"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14.402</w:t>
            </w:r>
          </w:p>
        </w:tc>
        <w:tc>
          <w:tcPr>
            <w:tcW w:w="1010" w:type="dxa"/>
            <w:tcBorders>
              <w:top w:val="single" w:sz="16" w:space="0" w:color="000000"/>
              <w:bottom w:val="nil"/>
            </w:tcBorders>
            <w:shd w:val="clear" w:color="auto" w:fill="FFFFFF"/>
            <w:vAlign w:val="center"/>
          </w:tcPr>
          <w:p w14:paraId="017C9E00"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2</w:t>
            </w:r>
          </w:p>
        </w:tc>
        <w:tc>
          <w:tcPr>
            <w:tcW w:w="1392" w:type="dxa"/>
            <w:tcBorders>
              <w:top w:val="single" w:sz="16" w:space="0" w:color="000000"/>
              <w:bottom w:val="nil"/>
            </w:tcBorders>
            <w:shd w:val="clear" w:color="auto" w:fill="FFFFFF"/>
            <w:vAlign w:val="center"/>
          </w:tcPr>
          <w:p w14:paraId="24C60566"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7.201</w:t>
            </w:r>
          </w:p>
        </w:tc>
        <w:tc>
          <w:tcPr>
            <w:tcW w:w="1010" w:type="dxa"/>
            <w:tcBorders>
              <w:top w:val="single" w:sz="16" w:space="0" w:color="000000"/>
              <w:bottom w:val="nil"/>
            </w:tcBorders>
            <w:shd w:val="clear" w:color="auto" w:fill="FFFFFF"/>
            <w:vAlign w:val="center"/>
          </w:tcPr>
          <w:p w14:paraId="5BC9D1A7"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6.974</w:t>
            </w:r>
          </w:p>
        </w:tc>
        <w:tc>
          <w:tcPr>
            <w:tcW w:w="1010" w:type="dxa"/>
            <w:tcBorders>
              <w:top w:val="single" w:sz="16" w:space="0" w:color="000000"/>
              <w:bottom w:val="nil"/>
              <w:right w:val="single" w:sz="16" w:space="0" w:color="000000"/>
            </w:tcBorders>
            <w:shd w:val="clear" w:color="auto" w:fill="FFFFFF"/>
            <w:vAlign w:val="center"/>
          </w:tcPr>
          <w:p w14:paraId="687CD077"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.074</w:t>
            </w:r>
            <w:r w:rsidRPr="0048560C">
              <w:rPr>
                <w:rFonts w:ascii="Arial" w:hAnsi="Arial" w:cs="Arial"/>
                <w:color w:val="000000"/>
                <w:sz w:val="18"/>
                <w:szCs w:val="18"/>
                <w:vertAlign w:val="superscript"/>
              </w:rPr>
              <w:t>b</w:t>
            </w:r>
          </w:p>
        </w:tc>
      </w:tr>
      <w:tr w:rsidR="00056220" w:rsidRPr="0048560C" w14:paraId="09C25CD5" w14:textId="77777777" w:rsidTr="00056220">
        <w:trPr>
          <w:cantSplit/>
        </w:trPr>
        <w:tc>
          <w:tcPr>
            <w:tcW w:w="733" w:type="dxa"/>
            <w:vMerge/>
            <w:tcBorders>
              <w:top w:val="single" w:sz="16" w:space="0" w:color="000000"/>
              <w:left w:val="single" w:sz="16" w:space="0" w:color="000000"/>
              <w:bottom w:val="single" w:sz="16" w:space="0" w:color="000000"/>
              <w:right w:val="nil"/>
            </w:tcBorders>
            <w:shd w:val="clear" w:color="auto" w:fill="FFFFFF"/>
            <w:vAlign w:val="center"/>
          </w:tcPr>
          <w:p w14:paraId="6567A88F" w14:textId="77777777" w:rsidR="00056220" w:rsidRPr="0048560C" w:rsidRDefault="00056220" w:rsidP="006C5170">
            <w:pPr>
              <w:autoSpaceDE w:val="0"/>
              <w:autoSpaceDN w:val="0"/>
              <w:adjustRightInd w:val="0"/>
              <w:spacing w:beforeLines="20" w:before="48" w:afterLines="20" w:after="48" w:line="20" w:lineRule="atLeast"/>
              <w:jc w:val="both"/>
              <w:rPr>
                <w:rFonts w:ascii="Arial" w:hAnsi="Arial" w:cs="Arial"/>
                <w:color w:val="000000"/>
                <w:sz w:val="18"/>
                <w:szCs w:val="18"/>
              </w:rPr>
            </w:pPr>
          </w:p>
        </w:tc>
        <w:tc>
          <w:tcPr>
            <w:tcW w:w="1269" w:type="dxa"/>
            <w:tcBorders>
              <w:top w:val="nil"/>
              <w:left w:val="nil"/>
              <w:bottom w:val="nil"/>
              <w:right w:val="single" w:sz="16" w:space="0" w:color="000000"/>
            </w:tcBorders>
            <w:shd w:val="clear" w:color="auto" w:fill="FFFFFF"/>
            <w:vAlign w:val="center"/>
          </w:tcPr>
          <w:p w14:paraId="54BA6418"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Residual</w:t>
            </w:r>
          </w:p>
        </w:tc>
        <w:tc>
          <w:tcPr>
            <w:tcW w:w="1469" w:type="dxa"/>
            <w:tcBorders>
              <w:top w:val="nil"/>
              <w:left w:val="single" w:sz="16" w:space="0" w:color="000000"/>
              <w:bottom w:val="nil"/>
            </w:tcBorders>
            <w:shd w:val="clear" w:color="auto" w:fill="FFFFFF"/>
            <w:vAlign w:val="center"/>
          </w:tcPr>
          <w:p w14:paraId="0D9EC703"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3.098</w:t>
            </w:r>
          </w:p>
        </w:tc>
        <w:tc>
          <w:tcPr>
            <w:tcW w:w="1010" w:type="dxa"/>
            <w:tcBorders>
              <w:top w:val="nil"/>
              <w:bottom w:val="nil"/>
            </w:tcBorders>
            <w:shd w:val="clear" w:color="auto" w:fill="FFFFFF"/>
            <w:vAlign w:val="center"/>
          </w:tcPr>
          <w:p w14:paraId="1F456CD9"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3</w:t>
            </w:r>
          </w:p>
        </w:tc>
        <w:tc>
          <w:tcPr>
            <w:tcW w:w="1392" w:type="dxa"/>
            <w:tcBorders>
              <w:top w:val="nil"/>
              <w:bottom w:val="nil"/>
            </w:tcBorders>
            <w:shd w:val="clear" w:color="auto" w:fill="FFFFFF"/>
            <w:vAlign w:val="center"/>
          </w:tcPr>
          <w:p w14:paraId="456D817F"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1.033</w:t>
            </w:r>
          </w:p>
        </w:tc>
        <w:tc>
          <w:tcPr>
            <w:tcW w:w="1010" w:type="dxa"/>
            <w:tcBorders>
              <w:top w:val="nil"/>
              <w:bottom w:val="nil"/>
            </w:tcBorders>
            <w:shd w:val="clear" w:color="auto" w:fill="FFFFFF"/>
          </w:tcPr>
          <w:p w14:paraId="150DB59D"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010" w:type="dxa"/>
            <w:tcBorders>
              <w:top w:val="nil"/>
              <w:bottom w:val="nil"/>
              <w:right w:val="single" w:sz="16" w:space="0" w:color="000000"/>
            </w:tcBorders>
            <w:shd w:val="clear" w:color="auto" w:fill="FFFFFF"/>
          </w:tcPr>
          <w:p w14:paraId="49FCFEA8"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r>
      <w:tr w:rsidR="00056220" w:rsidRPr="0048560C" w14:paraId="780C2F36" w14:textId="77777777" w:rsidTr="00056220">
        <w:trPr>
          <w:cantSplit/>
        </w:trPr>
        <w:tc>
          <w:tcPr>
            <w:tcW w:w="733" w:type="dxa"/>
            <w:vMerge/>
            <w:tcBorders>
              <w:top w:val="single" w:sz="16" w:space="0" w:color="000000"/>
              <w:left w:val="single" w:sz="16" w:space="0" w:color="000000"/>
              <w:bottom w:val="single" w:sz="16" w:space="0" w:color="000000"/>
              <w:right w:val="nil"/>
            </w:tcBorders>
            <w:shd w:val="clear" w:color="auto" w:fill="FFFFFF"/>
            <w:vAlign w:val="center"/>
          </w:tcPr>
          <w:p w14:paraId="00701D24"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269" w:type="dxa"/>
            <w:tcBorders>
              <w:top w:val="nil"/>
              <w:left w:val="nil"/>
              <w:bottom w:val="single" w:sz="16" w:space="0" w:color="000000"/>
              <w:right w:val="single" w:sz="16" w:space="0" w:color="000000"/>
            </w:tcBorders>
            <w:shd w:val="clear" w:color="auto" w:fill="FFFFFF"/>
            <w:vAlign w:val="center"/>
          </w:tcPr>
          <w:p w14:paraId="681AA5AC"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Total</w:t>
            </w:r>
          </w:p>
        </w:tc>
        <w:tc>
          <w:tcPr>
            <w:tcW w:w="1469" w:type="dxa"/>
            <w:tcBorders>
              <w:top w:val="nil"/>
              <w:left w:val="single" w:sz="16" w:space="0" w:color="000000"/>
              <w:bottom w:val="single" w:sz="16" w:space="0" w:color="000000"/>
            </w:tcBorders>
            <w:shd w:val="clear" w:color="auto" w:fill="FFFFFF"/>
            <w:vAlign w:val="center"/>
          </w:tcPr>
          <w:p w14:paraId="6152AF25"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17.500</w:t>
            </w:r>
          </w:p>
        </w:tc>
        <w:tc>
          <w:tcPr>
            <w:tcW w:w="1010" w:type="dxa"/>
            <w:tcBorders>
              <w:top w:val="nil"/>
              <w:bottom w:val="single" w:sz="16" w:space="0" w:color="000000"/>
            </w:tcBorders>
            <w:shd w:val="clear" w:color="auto" w:fill="FFFFFF"/>
            <w:vAlign w:val="center"/>
          </w:tcPr>
          <w:p w14:paraId="3C1606D1"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5</w:t>
            </w:r>
          </w:p>
        </w:tc>
        <w:tc>
          <w:tcPr>
            <w:tcW w:w="1392" w:type="dxa"/>
            <w:tcBorders>
              <w:top w:val="nil"/>
              <w:bottom w:val="single" w:sz="16" w:space="0" w:color="000000"/>
            </w:tcBorders>
            <w:shd w:val="clear" w:color="auto" w:fill="FFFFFF"/>
          </w:tcPr>
          <w:p w14:paraId="34105ABD"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010" w:type="dxa"/>
            <w:tcBorders>
              <w:top w:val="nil"/>
              <w:bottom w:val="single" w:sz="16" w:space="0" w:color="000000"/>
            </w:tcBorders>
            <w:shd w:val="clear" w:color="auto" w:fill="FFFFFF"/>
          </w:tcPr>
          <w:p w14:paraId="7275E431"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010" w:type="dxa"/>
            <w:tcBorders>
              <w:top w:val="nil"/>
              <w:bottom w:val="single" w:sz="16" w:space="0" w:color="000000"/>
              <w:right w:val="single" w:sz="16" w:space="0" w:color="000000"/>
            </w:tcBorders>
            <w:shd w:val="clear" w:color="auto" w:fill="FFFFFF"/>
          </w:tcPr>
          <w:p w14:paraId="2FC01C58"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r>
      <w:tr w:rsidR="00056220" w:rsidRPr="0048560C" w14:paraId="6361392C" w14:textId="77777777" w:rsidTr="00056220">
        <w:trPr>
          <w:cantSplit/>
        </w:trPr>
        <w:tc>
          <w:tcPr>
            <w:tcW w:w="7893" w:type="dxa"/>
            <w:gridSpan w:val="7"/>
            <w:tcBorders>
              <w:top w:val="nil"/>
              <w:left w:val="nil"/>
              <w:bottom w:val="nil"/>
              <w:right w:val="nil"/>
            </w:tcBorders>
            <w:shd w:val="clear" w:color="auto" w:fill="FFFFFF"/>
          </w:tcPr>
          <w:p w14:paraId="067C2341"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a. Dependent Variable: Pull Strength</w:t>
            </w:r>
          </w:p>
        </w:tc>
      </w:tr>
      <w:tr w:rsidR="00056220" w:rsidRPr="0048560C" w14:paraId="2A955101" w14:textId="77777777" w:rsidTr="00056220">
        <w:trPr>
          <w:cantSplit/>
        </w:trPr>
        <w:tc>
          <w:tcPr>
            <w:tcW w:w="7893" w:type="dxa"/>
            <w:gridSpan w:val="7"/>
            <w:tcBorders>
              <w:top w:val="nil"/>
              <w:left w:val="nil"/>
              <w:bottom w:val="nil"/>
              <w:right w:val="nil"/>
            </w:tcBorders>
            <w:shd w:val="clear" w:color="auto" w:fill="FFFFFF"/>
          </w:tcPr>
          <w:p w14:paraId="23DB2E8B"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b. Predictors: (Constant), Height, Wire length</w:t>
            </w:r>
          </w:p>
        </w:tc>
      </w:tr>
    </w:tbl>
    <w:p w14:paraId="3D516A48" w14:textId="77777777" w:rsidR="00056220" w:rsidRPr="00056220" w:rsidRDefault="00056220" w:rsidP="00056220">
      <w:pPr>
        <w:autoSpaceDE w:val="0"/>
        <w:autoSpaceDN w:val="0"/>
        <w:adjustRightInd w:val="0"/>
        <w:spacing w:beforeLines="20" w:before="48" w:afterLines="20" w:after="48" w:line="20" w:lineRule="atLeast"/>
        <w:ind w:firstLine="720"/>
        <w:jc w:val="both"/>
        <w:rPr>
          <w:rFonts w:ascii="Arial" w:hAnsi="Arial" w:cs="Arial"/>
          <w:sz w:val="24"/>
          <w:szCs w:val="24"/>
        </w:rPr>
      </w:pPr>
    </w:p>
    <w:p w14:paraId="77671A9A" w14:textId="77777777" w:rsidR="00056220" w:rsidRPr="00056220" w:rsidRDefault="00056220" w:rsidP="00877F98">
      <w:pPr>
        <w:pStyle w:val="ListParagraph"/>
        <w:numPr>
          <w:ilvl w:val="0"/>
          <w:numId w:val="3"/>
        </w:numPr>
        <w:spacing w:beforeLines="20" w:before="48" w:afterLines="20" w:after="48" w:line="276" w:lineRule="auto"/>
        <w:jc w:val="both"/>
        <w:rPr>
          <w:rFonts w:ascii="Arial" w:hAnsi="Arial" w:cs="Arial"/>
          <w:sz w:val="24"/>
          <w:szCs w:val="24"/>
        </w:rPr>
      </w:pPr>
      <w:r w:rsidRPr="00056220">
        <w:rPr>
          <w:rFonts w:ascii="Arial" w:hAnsi="Arial" w:cs="Arial"/>
          <w:sz w:val="24"/>
          <w:szCs w:val="24"/>
        </w:rPr>
        <w:t>Null hypothesis: H0: β1 = β2 = 0 (The regression equation is not significant at 5% level of significance.)</w:t>
      </w:r>
    </w:p>
    <w:p w14:paraId="49748CF7" w14:textId="77777777" w:rsid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Alternate hypothesis: H1: β</w:t>
      </w:r>
      <w:proofErr w:type="spellStart"/>
      <w:r w:rsidRPr="00056220">
        <w:rPr>
          <w:rFonts w:ascii="Arial" w:hAnsi="Arial" w:cs="Arial"/>
          <w:sz w:val="24"/>
          <w:szCs w:val="24"/>
        </w:rPr>
        <w:t>i</w:t>
      </w:r>
      <w:proofErr w:type="spellEnd"/>
      <w:r w:rsidRPr="00056220">
        <w:rPr>
          <w:rFonts w:ascii="Arial" w:hAnsi="Arial" w:cs="Arial"/>
          <w:sz w:val="24"/>
          <w:szCs w:val="24"/>
        </w:rPr>
        <w:t xml:space="preserve"> ≠ 0, </w:t>
      </w:r>
      <w:proofErr w:type="spellStart"/>
      <w:r w:rsidRPr="00056220">
        <w:rPr>
          <w:rFonts w:ascii="Arial" w:hAnsi="Arial" w:cs="Arial"/>
          <w:sz w:val="24"/>
          <w:szCs w:val="24"/>
        </w:rPr>
        <w:t>i</w:t>
      </w:r>
      <w:proofErr w:type="spellEnd"/>
      <w:r w:rsidRPr="00056220">
        <w:rPr>
          <w:rFonts w:ascii="Arial" w:hAnsi="Arial" w:cs="Arial"/>
          <w:sz w:val="24"/>
          <w:szCs w:val="24"/>
        </w:rPr>
        <w:t xml:space="preserve"> = 1, 2 (The regression equation is significant at 5% level of significance.)</w:t>
      </w:r>
    </w:p>
    <w:p w14:paraId="1750C5DC" w14:textId="77777777" w:rsidR="00877F98" w:rsidRPr="00056220" w:rsidRDefault="00877F98" w:rsidP="00877F98">
      <w:pPr>
        <w:spacing w:beforeLines="20" w:before="48" w:afterLines="20" w:after="48" w:line="276" w:lineRule="auto"/>
        <w:ind w:left="720"/>
        <w:jc w:val="both"/>
        <w:rPr>
          <w:rFonts w:ascii="Arial" w:hAnsi="Arial" w:cs="Arial"/>
          <w:sz w:val="24"/>
          <w:szCs w:val="24"/>
        </w:rPr>
      </w:pPr>
    </w:p>
    <w:tbl>
      <w:tblPr>
        <w:tblW w:w="7893" w:type="dxa"/>
        <w:tblInd w:w="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69"/>
        <w:gridCol w:w="1469"/>
        <w:gridCol w:w="1010"/>
        <w:gridCol w:w="1392"/>
        <w:gridCol w:w="1010"/>
        <w:gridCol w:w="1010"/>
      </w:tblGrid>
      <w:tr w:rsidR="00056220" w:rsidRPr="0048560C" w14:paraId="3040E094" w14:textId="77777777" w:rsidTr="006C5170">
        <w:trPr>
          <w:cantSplit/>
        </w:trPr>
        <w:tc>
          <w:tcPr>
            <w:tcW w:w="7893" w:type="dxa"/>
            <w:gridSpan w:val="7"/>
            <w:tcBorders>
              <w:top w:val="nil"/>
              <w:left w:val="nil"/>
              <w:bottom w:val="nil"/>
              <w:right w:val="nil"/>
            </w:tcBorders>
            <w:shd w:val="clear" w:color="auto" w:fill="FFFFFF"/>
          </w:tcPr>
          <w:p w14:paraId="10C35281"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proofErr w:type="spellStart"/>
            <w:r w:rsidRPr="0048560C">
              <w:rPr>
                <w:rFonts w:ascii="Arial" w:hAnsi="Arial" w:cs="Arial"/>
                <w:b/>
                <w:bCs/>
                <w:color w:val="000000"/>
                <w:sz w:val="18"/>
                <w:szCs w:val="18"/>
              </w:rPr>
              <w:t>ANOVA</w:t>
            </w:r>
            <w:r w:rsidRPr="0048560C">
              <w:rPr>
                <w:rFonts w:ascii="Arial" w:hAnsi="Arial" w:cs="Arial"/>
                <w:b/>
                <w:bCs/>
                <w:color w:val="000000"/>
                <w:sz w:val="18"/>
                <w:szCs w:val="18"/>
                <w:vertAlign w:val="superscript"/>
              </w:rPr>
              <w:t>a</w:t>
            </w:r>
            <w:proofErr w:type="spellEnd"/>
          </w:p>
        </w:tc>
      </w:tr>
      <w:tr w:rsidR="00056220" w:rsidRPr="0048560C" w14:paraId="204C9F02" w14:textId="77777777" w:rsidTr="006C5170">
        <w:trPr>
          <w:cantSplit/>
        </w:trPr>
        <w:tc>
          <w:tcPr>
            <w:tcW w:w="2002" w:type="dxa"/>
            <w:gridSpan w:val="2"/>
            <w:tcBorders>
              <w:top w:val="single" w:sz="16" w:space="0" w:color="000000"/>
              <w:left w:val="single" w:sz="16" w:space="0" w:color="000000"/>
              <w:bottom w:val="single" w:sz="16" w:space="0" w:color="000000"/>
              <w:right w:val="nil"/>
            </w:tcBorders>
            <w:shd w:val="clear" w:color="auto" w:fill="FFFFFF"/>
          </w:tcPr>
          <w:p w14:paraId="43F44CB5"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Model</w:t>
            </w:r>
          </w:p>
        </w:tc>
        <w:tc>
          <w:tcPr>
            <w:tcW w:w="1469" w:type="dxa"/>
            <w:tcBorders>
              <w:top w:val="single" w:sz="16" w:space="0" w:color="000000"/>
              <w:left w:val="single" w:sz="16" w:space="0" w:color="000000"/>
              <w:bottom w:val="single" w:sz="16" w:space="0" w:color="000000"/>
            </w:tcBorders>
            <w:shd w:val="clear" w:color="auto" w:fill="FFFFFF"/>
          </w:tcPr>
          <w:p w14:paraId="0E2F8569"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Sum of Squares</w:t>
            </w:r>
          </w:p>
        </w:tc>
        <w:tc>
          <w:tcPr>
            <w:tcW w:w="1010" w:type="dxa"/>
            <w:tcBorders>
              <w:top w:val="single" w:sz="16" w:space="0" w:color="000000"/>
              <w:bottom w:val="single" w:sz="16" w:space="0" w:color="000000"/>
            </w:tcBorders>
            <w:shd w:val="clear" w:color="auto" w:fill="FFFFFF"/>
          </w:tcPr>
          <w:p w14:paraId="501DD5D3"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proofErr w:type="spellStart"/>
            <w:r w:rsidRPr="0048560C">
              <w:rPr>
                <w:rFonts w:ascii="Arial" w:hAnsi="Arial" w:cs="Arial"/>
                <w:color w:val="000000"/>
                <w:sz w:val="18"/>
                <w:szCs w:val="18"/>
              </w:rPr>
              <w:t>df</w:t>
            </w:r>
            <w:proofErr w:type="spellEnd"/>
          </w:p>
        </w:tc>
        <w:tc>
          <w:tcPr>
            <w:tcW w:w="1392" w:type="dxa"/>
            <w:tcBorders>
              <w:top w:val="single" w:sz="16" w:space="0" w:color="000000"/>
              <w:bottom w:val="single" w:sz="16" w:space="0" w:color="000000"/>
            </w:tcBorders>
            <w:shd w:val="clear" w:color="auto" w:fill="FFFFFF"/>
          </w:tcPr>
          <w:p w14:paraId="23A0E0D6"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Mean Square</w:t>
            </w:r>
          </w:p>
        </w:tc>
        <w:tc>
          <w:tcPr>
            <w:tcW w:w="1010" w:type="dxa"/>
            <w:tcBorders>
              <w:top w:val="single" w:sz="16" w:space="0" w:color="000000"/>
              <w:bottom w:val="single" w:sz="16" w:space="0" w:color="000000"/>
            </w:tcBorders>
            <w:shd w:val="clear" w:color="auto" w:fill="FFFFFF"/>
          </w:tcPr>
          <w:p w14:paraId="6DDE3BC5"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F</w:t>
            </w:r>
          </w:p>
        </w:tc>
        <w:tc>
          <w:tcPr>
            <w:tcW w:w="1010" w:type="dxa"/>
            <w:tcBorders>
              <w:top w:val="single" w:sz="16" w:space="0" w:color="000000"/>
              <w:bottom w:val="single" w:sz="16" w:space="0" w:color="000000"/>
              <w:right w:val="single" w:sz="16" w:space="0" w:color="000000"/>
            </w:tcBorders>
            <w:shd w:val="clear" w:color="auto" w:fill="FFFFFF"/>
          </w:tcPr>
          <w:p w14:paraId="01A7E018"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Sig.</w:t>
            </w:r>
          </w:p>
        </w:tc>
      </w:tr>
      <w:tr w:rsidR="00056220" w:rsidRPr="0048560C" w14:paraId="0C387C7D" w14:textId="77777777" w:rsidTr="006C5170">
        <w:trPr>
          <w:cantSplit/>
        </w:trPr>
        <w:tc>
          <w:tcPr>
            <w:tcW w:w="733" w:type="dxa"/>
            <w:vMerge w:val="restart"/>
            <w:tcBorders>
              <w:top w:val="single" w:sz="16" w:space="0" w:color="000000"/>
              <w:left w:val="single" w:sz="16" w:space="0" w:color="000000"/>
              <w:bottom w:val="single" w:sz="16" w:space="0" w:color="000000"/>
              <w:right w:val="nil"/>
            </w:tcBorders>
            <w:shd w:val="clear" w:color="auto" w:fill="FFFFFF"/>
            <w:vAlign w:val="center"/>
          </w:tcPr>
          <w:p w14:paraId="367CE299"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w:t>
            </w:r>
          </w:p>
        </w:tc>
        <w:tc>
          <w:tcPr>
            <w:tcW w:w="1269" w:type="dxa"/>
            <w:tcBorders>
              <w:top w:val="single" w:sz="16" w:space="0" w:color="000000"/>
              <w:left w:val="nil"/>
              <w:bottom w:val="nil"/>
              <w:right w:val="single" w:sz="16" w:space="0" w:color="000000"/>
            </w:tcBorders>
            <w:shd w:val="clear" w:color="auto" w:fill="FFFFFF"/>
            <w:vAlign w:val="center"/>
          </w:tcPr>
          <w:p w14:paraId="700DE8E0"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Regression</w:t>
            </w:r>
          </w:p>
        </w:tc>
        <w:tc>
          <w:tcPr>
            <w:tcW w:w="1469" w:type="dxa"/>
            <w:tcBorders>
              <w:top w:val="single" w:sz="16" w:space="0" w:color="000000"/>
              <w:left w:val="single" w:sz="16" w:space="0" w:color="000000"/>
              <w:bottom w:val="nil"/>
            </w:tcBorders>
            <w:shd w:val="clear" w:color="auto" w:fill="FFFFFF"/>
            <w:vAlign w:val="center"/>
          </w:tcPr>
          <w:p w14:paraId="60ABC113"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14.402</w:t>
            </w:r>
          </w:p>
        </w:tc>
        <w:tc>
          <w:tcPr>
            <w:tcW w:w="1010" w:type="dxa"/>
            <w:tcBorders>
              <w:top w:val="single" w:sz="16" w:space="0" w:color="000000"/>
              <w:bottom w:val="nil"/>
            </w:tcBorders>
            <w:shd w:val="clear" w:color="auto" w:fill="FFFFFF"/>
            <w:vAlign w:val="center"/>
          </w:tcPr>
          <w:p w14:paraId="381ADEBA"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2</w:t>
            </w:r>
          </w:p>
        </w:tc>
        <w:tc>
          <w:tcPr>
            <w:tcW w:w="1392" w:type="dxa"/>
            <w:tcBorders>
              <w:top w:val="single" w:sz="16" w:space="0" w:color="000000"/>
              <w:bottom w:val="nil"/>
            </w:tcBorders>
            <w:shd w:val="clear" w:color="auto" w:fill="FFFFFF"/>
            <w:vAlign w:val="center"/>
          </w:tcPr>
          <w:p w14:paraId="79DF63D4"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7.201</w:t>
            </w:r>
          </w:p>
        </w:tc>
        <w:tc>
          <w:tcPr>
            <w:tcW w:w="1010" w:type="dxa"/>
            <w:tcBorders>
              <w:top w:val="single" w:sz="16" w:space="0" w:color="000000"/>
              <w:bottom w:val="nil"/>
            </w:tcBorders>
            <w:shd w:val="clear" w:color="auto" w:fill="FFFFFF"/>
            <w:vAlign w:val="center"/>
          </w:tcPr>
          <w:p w14:paraId="0A05A931"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6.974</w:t>
            </w:r>
          </w:p>
        </w:tc>
        <w:tc>
          <w:tcPr>
            <w:tcW w:w="1010" w:type="dxa"/>
            <w:tcBorders>
              <w:top w:val="single" w:sz="16" w:space="0" w:color="000000"/>
              <w:bottom w:val="nil"/>
              <w:right w:val="single" w:sz="16" w:space="0" w:color="000000"/>
            </w:tcBorders>
            <w:shd w:val="clear" w:color="auto" w:fill="FFFFFF"/>
            <w:vAlign w:val="center"/>
          </w:tcPr>
          <w:p w14:paraId="163862F1"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.074</w:t>
            </w:r>
            <w:r w:rsidRPr="0048560C">
              <w:rPr>
                <w:rFonts w:ascii="Arial" w:hAnsi="Arial" w:cs="Arial"/>
                <w:color w:val="000000"/>
                <w:sz w:val="18"/>
                <w:szCs w:val="18"/>
                <w:vertAlign w:val="superscript"/>
              </w:rPr>
              <w:t>b</w:t>
            </w:r>
          </w:p>
        </w:tc>
      </w:tr>
      <w:tr w:rsidR="00056220" w:rsidRPr="0048560C" w14:paraId="0A3D7FE8" w14:textId="77777777" w:rsidTr="006C5170">
        <w:trPr>
          <w:cantSplit/>
        </w:trPr>
        <w:tc>
          <w:tcPr>
            <w:tcW w:w="733" w:type="dxa"/>
            <w:vMerge/>
            <w:tcBorders>
              <w:top w:val="single" w:sz="16" w:space="0" w:color="000000"/>
              <w:left w:val="single" w:sz="16" w:space="0" w:color="000000"/>
              <w:bottom w:val="single" w:sz="16" w:space="0" w:color="000000"/>
              <w:right w:val="nil"/>
            </w:tcBorders>
            <w:shd w:val="clear" w:color="auto" w:fill="FFFFFF"/>
            <w:vAlign w:val="center"/>
          </w:tcPr>
          <w:p w14:paraId="6E0C7F14" w14:textId="77777777" w:rsidR="00056220" w:rsidRPr="0048560C" w:rsidRDefault="00056220" w:rsidP="006C5170">
            <w:pPr>
              <w:autoSpaceDE w:val="0"/>
              <w:autoSpaceDN w:val="0"/>
              <w:adjustRightInd w:val="0"/>
              <w:spacing w:beforeLines="20" w:before="48" w:afterLines="20" w:after="48" w:line="20" w:lineRule="atLeast"/>
              <w:jc w:val="both"/>
              <w:rPr>
                <w:rFonts w:ascii="Arial" w:hAnsi="Arial" w:cs="Arial"/>
                <w:color w:val="000000"/>
                <w:sz w:val="18"/>
                <w:szCs w:val="18"/>
              </w:rPr>
            </w:pPr>
          </w:p>
        </w:tc>
        <w:tc>
          <w:tcPr>
            <w:tcW w:w="1269" w:type="dxa"/>
            <w:tcBorders>
              <w:top w:val="nil"/>
              <w:left w:val="nil"/>
              <w:bottom w:val="nil"/>
              <w:right w:val="single" w:sz="16" w:space="0" w:color="000000"/>
            </w:tcBorders>
            <w:shd w:val="clear" w:color="auto" w:fill="FFFFFF"/>
            <w:vAlign w:val="center"/>
          </w:tcPr>
          <w:p w14:paraId="707420E4"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Residual</w:t>
            </w:r>
          </w:p>
        </w:tc>
        <w:tc>
          <w:tcPr>
            <w:tcW w:w="1469" w:type="dxa"/>
            <w:tcBorders>
              <w:top w:val="nil"/>
              <w:left w:val="single" w:sz="16" w:space="0" w:color="000000"/>
              <w:bottom w:val="nil"/>
            </w:tcBorders>
            <w:shd w:val="clear" w:color="auto" w:fill="FFFFFF"/>
            <w:vAlign w:val="center"/>
          </w:tcPr>
          <w:p w14:paraId="321ECA22"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3.098</w:t>
            </w:r>
          </w:p>
        </w:tc>
        <w:tc>
          <w:tcPr>
            <w:tcW w:w="1010" w:type="dxa"/>
            <w:tcBorders>
              <w:top w:val="nil"/>
              <w:bottom w:val="nil"/>
            </w:tcBorders>
            <w:shd w:val="clear" w:color="auto" w:fill="FFFFFF"/>
            <w:vAlign w:val="center"/>
          </w:tcPr>
          <w:p w14:paraId="623D4534"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3</w:t>
            </w:r>
          </w:p>
        </w:tc>
        <w:tc>
          <w:tcPr>
            <w:tcW w:w="1392" w:type="dxa"/>
            <w:tcBorders>
              <w:top w:val="nil"/>
              <w:bottom w:val="nil"/>
            </w:tcBorders>
            <w:shd w:val="clear" w:color="auto" w:fill="FFFFFF"/>
            <w:vAlign w:val="center"/>
          </w:tcPr>
          <w:p w14:paraId="6394C756"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1.033</w:t>
            </w:r>
          </w:p>
        </w:tc>
        <w:tc>
          <w:tcPr>
            <w:tcW w:w="1010" w:type="dxa"/>
            <w:tcBorders>
              <w:top w:val="nil"/>
              <w:bottom w:val="nil"/>
            </w:tcBorders>
            <w:shd w:val="clear" w:color="auto" w:fill="FFFFFF"/>
          </w:tcPr>
          <w:p w14:paraId="5DB01A36"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010" w:type="dxa"/>
            <w:tcBorders>
              <w:top w:val="nil"/>
              <w:bottom w:val="nil"/>
              <w:right w:val="single" w:sz="16" w:space="0" w:color="000000"/>
            </w:tcBorders>
            <w:shd w:val="clear" w:color="auto" w:fill="FFFFFF"/>
          </w:tcPr>
          <w:p w14:paraId="47EA8001"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r>
      <w:tr w:rsidR="00056220" w:rsidRPr="0048560C" w14:paraId="07EAF0D9" w14:textId="77777777" w:rsidTr="006C5170">
        <w:trPr>
          <w:cantSplit/>
        </w:trPr>
        <w:tc>
          <w:tcPr>
            <w:tcW w:w="733" w:type="dxa"/>
            <w:vMerge/>
            <w:tcBorders>
              <w:top w:val="single" w:sz="16" w:space="0" w:color="000000"/>
              <w:left w:val="single" w:sz="16" w:space="0" w:color="000000"/>
              <w:bottom w:val="single" w:sz="16" w:space="0" w:color="000000"/>
              <w:right w:val="nil"/>
            </w:tcBorders>
            <w:shd w:val="clear" w:color="auto" w:fill="FFFFFF"/>
            <w:vAlign w:val="center"/>
          </w:tcPr>
          <w:p w14:paraId="74609D14"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269" w:type="dxa"/>
            <w:tcBorders>
              <w:top w:val="nil"/>
              <w:left w:val="nil"/>
              <w:bottom w:val="single" w:sz="16" w:space="0" w:color="000000"/>
              <w:right w:val="single" w:sz="16" w:space="0" w:color="000000"/>
            </w:tcBorders>
            <w:shd w:val="clear" w:color="auto" w:fill="FFFFFF"/>
            <w:vAlign w:val="center"/>
          </w:tcPr>
          <w:p w14:paraId="3976F224"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Total</w:t>
            </w:r>
          </w:p>
        </w:tc>
        <w:tc>
          <w:tcPr>
            <w:tcW w:w="1469" w:type="dxa"/>
            <w:tcBorders>
              <w:top w:val="nil"/>
              <w:left w:val="single" w:sz="16" w:space="0" w:color="000000"/>
              <w:bottom w:val="single" w:sz="16" w:space="0" w:color="000000"/>
            </w:tcBorders>
            <w:shd w:val="clear" w:color="auto" w:fill="FFFFFF"/>
            <w:vAlign w:val="center"/>
          </w:tcPr>
          <w:p w14:paraId="23341BE2"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17.500</w:t>
            </w:r>
          </w:p>
        </w:tc>
        <w:tc>
          <w:tcPr>
            <w:tcW w:w="1010" w:type="dxa"/>
            <w:tcBorders>
              <w:top w:val="nil"/>
              <w:bottom w:val="single" w:sz="16" w:space="0" w:color="000000"/>
            </w:tcBorders>
            <w:shd w:val="clear" w:color="auto" w:fill="FFFFFF"/>
            <w:vAlign w:val="center"/>
          </w:tcPr>
          <w:p w14:paraId="211E678C"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5</w:t>
            </w:r>
          </w:p>
        </w:tc>
        <w:tc>
          <w:tcPr>
            <w:tcW w:w="1392" w:type="dxa"/>
            <w:tcBorders>
              <w:top w:val="nil"/>
              <w:bottom w:val="single" w:sz="16" w:space="0" w:color="000000"/>
            </w:tcBorders>
            <w:shd w:val="clear" w:color="auto" w:fill="FFFFFF"/>
          </w:tcPr>
          <w:p w14:paraId="26773369"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010" w:type="dxa"/>
            <w:tcBorders>
              <w:top w:val="nil"/>
              <w:bottom w:val="single" w:sz="16" w:space="0" w:color="000000"/>
            </w:tcBorders>
            <w:shd w:val="clear" w:color="auto" w:fill="FFFFFF"/>
          </w:tcPr>
          <w:p w14:paraId="45FC1CE9"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010" w:type="dxa"/>
            <w:tcBorders>
              <w:top w:val="nil"/>
              <w:bottom w:val="single" w:sz="16" w:space="0" w:color="000000"/>
              <w:right w:val="single" w:sz="16" w:space="0" w:color="000000"/>
            </w:tcBorders>
            <w:shd w:val="clear" w:color="auto" w:fill="FFFFFF"/>
          </w:tcPr>
          <w:p w14:paraId="73EDE158" w14:textId="77777777" w:rsidR="00056220" w:rsidRPr="0048560C"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r>
      <w:tr w:rsidR="00056220" w:rsidRPr="0048560C" w14:paraId="69B08510" w14:textId="77777777" w:rsidTr="006C5170">
        <w:trPr>
          <w:cantSplit/>
        </w:trPr>
        <w:tc>
          <w:tcPr>
            <w:tcW w:w="7893" w:type="dxa"/>
            <w:gridSpan w:val="7"/>
            <w:tcBorders>
              <w:top w:val="nil"/>
              <w:left w:val="nil"/>
              <w:bottom w:val="nil"/>
              <w:right w:val="nil"/>
            </w:tcBorders>
            <w:shd w:val="clear" w:color="auto" w:fill="FFFFFF"/>
          </w:tcPr>
          <w:p w14:paraId="5B265C51"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a. Dependent Variable: Pull Strength</w:t>
            </w:r>
          </w:p>
        </w:tc>
      </w:tr>
      <w:tr w:rsidR="00056220" w:rsidRPr="0048560C" w14:paraId="3CD5DCB3" w14:textId="77777777" w:rsidTr="006C5170">
        <w:trPr>
          <w:cantSplit/>
        </w:trPr>
        <w:tc>
          <w:tcPr>
            <w:tcW w:w="7893" w:type="dxa"/>
            <w:gridSpan w:val="7"/>
            <w:tcBorders>
              <w:top w:val="nil"/>
              <w:left w:val="nil"/>
              <w:bottom w:val="nil"/>
              <w:right w:val="nil"/>
            </w:tcBorders>
            <w:shd w:val="clear" w:color="auto" w:fill="FFFFFF"/>
          </w:tcPr>
          <w:p w14:paraId="33ED9765" w14:textId="77777777" w:rsidR="00056220" w:rsidRPr="0048560C"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48560C">
              <w:rPr>
                <w:rFonts w:ascii="Arial" w:hAnsi="Arial" w:cs="Arial"/>
                <w:color w:val="000000"/>
                <w:sz w:val="18"/>
                <w:szCs w:val="18"/>
              </w:rPr>
              <w:t>b. Predictors: (Constant), Height, Wire length</w:t>
            </w:r>
          </w:p>
        </w:tc>
      </w:tr>
    </w:tbl>
    <w:p w14:paraId="7380A527"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P value = 0.74</w:t>
      </w:r>
    </w:p>
    <w:p w14:paraId="294CB91D"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α = 5% = 0.05</w:t>
      </w:r>
    </w:p>
    <w:p w14:paraId="7F664F65"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Since, p value (0.74) &gt; α (0.05). We accept H0.</w:t>
      </w:r>
    </w:p>
    <w:p w14:paraId="1300C8EF"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Therefore, the regression equation is not significant at 5% level of significance.</w:t>
      </w:r>
    </w:p>
    <w:p w14:paraId="20293A64" w14:textId="77777777" w:rsidR="009B1721" w:rsidRPr="00056220" w:rsidRDefault="009B1721" w:rsidP="00056220">
      <w:pPr>
        <w:pStyle w:val="ListParagraph"/>
        <w:spacing w:beforeLines="20" w:before="48" w:afterLines="20" w:after="48" w:line="20" w:lineRule="atLeast"/>
        <w:jc w:val="both"/>
        <w:rPr>
          <w:rFonts w:ascii="Arial" w:hAnsi="Arial" w:cs="Arial"/>
          <w:sz w:val="24"/>
          <w:szCs w:val="24"/>
        </w:rPr>
      </w:pPr>
    </w:p>
    <w:p w14:paraId="68B1BF54" w14:textId="77777777" w:rsidR="009B1721" w:rsidRDefault="009B1721" w:rsidP="00056220">
      <w:pPr>
        <w:pStyle w:val="ListParagraph"/>
        <w:numPr>
          <w:ilvl w:val="0"/>
          <w:numId w:val="3"/>
        </w:numPr>
        <w:spacing w:beforeLines="20" w:before="48" w:afterLines="20" w:after="48" w:line="20" w:lineRule="atLeast"/>
        <w:jc w:val="both"/>
        <w:rPr>
          <w:rFonts w:ascii="Arial" w:hAnsi="Arial" w:cs="Arial"/>
          <w:sz w:val="24"/>
          <w:szCs w:val="24"/>
        </w:rPr>
      </w:pPr>
    </w:p>
    <w:tbl>
      <w:tblPr>
        <w:tblW w:w="8107" w:type="dxa"/>
        <w:tblInd w:w="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224"/>
        <w:gridCol w:w="1331"/>
        <w:gridCol w:w="1331"/>
        <w:gridCol w:w="1469"/>
        <w:gridCol w:w="1009"/>
        <w:gridCol w:w="1009"/>
      </w:tblGrid>
      <w:tr w:rsidR="00056220" w:rsidRPr="00E92914" w14:paraId="2D19273A" w14:textId="77777777" w:rsidTr="00056220">
        <w:trPr>
          <w:cantSplit/>
        </w:trPr>
        <w:tc>
          <w:tcPr>
            <w:tcW w:w="8107" w:type="dxa"/>
            <w:gridSpan w:val="7"/>
            <w:tcBorders>
              <w:top w:val="nil"/>
              <w:left w:val="nil"/>
              <w:bottom w:val="nil"/>
              <w:right w:val="nil"/>
            </w:tcBorders>
            <w:shd w:val="clear" w:color="auto" w:fill="FFFFFF"/>
          </w:tcPr>
          <w:p w14:paraId="0605F1C8"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proofErr w:type="spellStart"/>
            <w:r w:rsidRPr="00E92914">
              <w:rPr>
                <w:rFonts w:ascii="Arial" w:hAnsi="Arial" w:cs="Arial"/>
                <w:b/>
                <w:bCs/>
                <w:color w:val="000000"/>
                <w:sz w:val="18"/>
                <w:szCs w:val="18"/>
              </w:rPr>
              <w:t>Coefficients</w:t>
            </w:r>
            <w:r w:rsidRPr="00E92914">
              <w:rPr>
                <w:rFonts w:ascii="Arial" w:hAnsi="Arial" w:cs="Arial"/>
                <w:b/>
                <w:bCs/>
                <w:color w:val="000000"/>
                <w:sz w:val="18"/>
                <w:szCs w:val="18"/>
                <w:vertAlign w:val="superscript"/>
              </w:rPr>
              <w:t>a</w:t>
            </w:r>
            <w:proofErr w:type="spellEnd"/>
          </w:p>
        </w:tc>
      </w:tr>
      <w:tr w:rsidR="00056220" w:rsidRPr="00E92914" w14:paraId="6FFFD7A6" w14:textId="77777777" w:rsidTr="00056220">
        <w:trPr>
          <w:cantSplit/>
        </w:trPr>
        <w:tc>
          <w:tcPr>
            <w:tcW w:w="1958" w:type="dxa"/>
            <w:gridSpan w:val="2"/>
            <w:vMerge w:val="restart"/>
            <w:tcBorders>
              <w:top w:val="single" w:sz="16" w:space="0" w:color="000000"/>
              <w:left w:val="single" w:sz="16" w:space="0" w:color="000000"/>
              <w:bottom w:val="nil"/>
              <w:right w:val="nil"/>
            </w:tcBorders>
            <w:shd w:val="clear" w:color="auto" w:fill="FFFFFF"/>
          </w:tcPr>
          <w:p w14:paraId="39029DEF"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Model</w:t>
            </w:r>
          </w:p>
        </w:tc>
        <w:tc>
          <w:tcPr>
            <w:tcW w:w="2662" w:type="dxa"/>
            <w:gridSpan w:val="2"/>
            <w:tcBorders>
              <w:top w:val="single" w:sz="16" w:space="0" w:color="000000"/>
              <w:left w:val="single" w:sz="16" w:space="0" w:color="000000"/>
            </w:tcBorders>
            <w:shd w:val="clear" w:color="auto" w:fill="FFFFFF"/>
          </w:tcPr>
          <w:p w14:paraId="3471A6B4"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Unstandardized Coefficients</w:t>
            </w:r>
          </w:p>
        </w:tc>
        <w:tc>
          <w:tcPr>
            <w:tcW w:w="1469" w:type="dxa"/>
            <w:tcBorders>
              <w:top w:val="single" w:sz="16" w:space="0" w:color="000000"/>
            </w:tcBorders>
            <w:shd w:val="clear" w:color="auto" w:fill="FFFFFF"/>
          </w:tcPr>
          <w:p w14:paraId="071508CF"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Standardized Coefficients</w:t>
            </w:r>
          </w:p>
        </w:tc>
        <w:tc>
          <w:tcPr>
            <w:tcW w:w="1009" w:type="dxa"/>
            <w:vMerge w:val="restart"/>
            <w:tcBorders>
              <w:top w:val="single" w:sz="16" w:space="0" w:color="000000"/>
            </w:tcBorders>
            <w:shd w:val="clear" w:color="auto" w:fill="FFFFFF"/>
          </w:tcPr>
          <w:p w14:paraId="4CFF9044"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t</w:t>
            </w:r>
          </w:p>
        </w:tc>
        <w:tc>
          <w:tcPr>
            <w:tcW w:w="1009" w:type="dxa"/>
            <w:vMerge w:val="restart"/>
            <w:tcBorders>
              <w:top w:val="single" w:sz="16" w:space="0" w:color="000000"/>
              <w:right w:val="single" w:sz="16" w:space="0" w:color="000000"/>
            </w:tcBorders>
            <w:shd w:val="clear" w:color="auto" w:fill="FFFFFF"/>
          </w:tcPr>
          <w:p w14:paraId="034E5AD9"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Sig.</w:t>
            </w:r>
          </w:p>
        </w:tc>
      </w:tr>
      <w:tr w:rsidR="00056220" w:rsidRPr="00E92914" w14:paraId="221FD150" w14:textId="77777777" w:rsidTr="00056220">
        <w:trPr>
          <w:cantSplit/>
        </w:trPr>
        <w:tc>
          <w:tcPr>
            <w:tcW w:w="1958" w:type="dxa"/>
            <w:gridSpan w:val="2"/>
            <w:vMerge/>
            <w:tcBorders>
              <w:top w:val="single" w:sz="16" w:space="0" w:color="000000"/>
              <w:left w:val="single" w:sz="16" w:space="0" w:color="000000"/>
              <w:bottom w:val="nil"/>
              <w:right w:val="nil"/>
            </w:tcBorders>
            <w:shd w:val="clear" w:color="auto" w:fill="FFFFFF"/>
          </w:tcPr>
          <w:p w14:paraId="4500EA93" w14:textId="77777777" w:rsidR="00056220" w:rsidRPr="00E92914" w:rsidRDefault="00056220" w:rsidP="006C5170">
            <w:pPr>
              <w:autoSpaceDE w:val="0"/>
              <w:autoSpaceDN w:val="0"/>
              <w:adjustRightInd w:val="0"/>
              <w:spacing w:beforeLines="20" w:before="48" w:afterLines="20" w:after="48" w:line="20" w:lineRule="atLeast"/>
              <w:jc w:val="both"/>
              <w:rPr>
                <w:rFonts w:ascii="Arial" w:hAnsi="Arial" w:cs="Arial"/>
                <w:color w:val="000000"/>
                <w:sz w:val="18"/>
                <w:szCs w:val="18"/>
              </w:rPr>
            </w:pPr>
          </w:p>
        </w:tc>
        <w:tc>
          <w:tcPr>
            <w:tcW w:w="1331" w:type="dxa"/>
            <w:tcBorders>
              <w:left w:val="single" w:sz="16" w:space="0" w:color="000000"/>
              <w:bottom w:val="single" w:sz="16" w:space="0" w:color="000000"/>
            </w:tcBorders>
            <w:shd w:val="clear" w:color="auto" w:fill="FFFFFF"/>
          </w:tcPr>
          <w:p w14:paraId="4F33F021"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B</w:t>
            </w:r>
          </w:p>
        </w:tc>
        <w:tc>
          <w:tcPr>
            <w:tcW w:w="1331" w:type="dxa"/>
            <w:tcBorders>
              <w:bottom w:val="single" w:sz="16" w:space="0" w:color="000000"/>
            </w:tcBorders>
            <w:shd w:val="clear" w:color="auto" w:fill="FFFFFF"/>
          </w:tcPr>
          <w:p w14:paraId="168FFCF4"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Std. Error</w:t>
            </w:r>
          </w:p>
        </w:tc>
        <w:tc>
          <w:tcPr>
            <w:tcW w:w="1469" w:type="dxa"/>
            <w:tcBorders>
              <w:bottom w:val="single" w:sz="16" w:space="0" w:color="000000"/>
            </w:tcBorders>
            <w:shd w:val="clear" w:color="auto" w:fill="FFFFFF"/>
          </w:tcPr>
          <w:p w14:paraId="2CE7E3C0"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Beta</w:t>
            </w:r>
          </w:p>
        </w:tc>
        <w:tc>
          <w:tcPr>
            <w:tcW w:w="1009" w:type="dxa"/>
            <w:vMerge/>
            <w:tcBorders>
              <w:top w:val="single" w:sz="16" w:space="0" w:color="000000"/>
            </w:tcBorders>
            <w:shd w:val="clear" w:color="auto" w:fill="FFFFFF"/>
          </w:tcPr>
          <w:p w14:paraId="5718FEB0" w14:textId="77777777" w:rsidR="00056220" w:rsidRPr="00E92914" w:rsidRDefault="00056220" w:rsidP="006C5170">
            <w:pPr>
              <w:autoSpaceDE w:val="0"/>
              <w:autoSpaceDN w:val="0"/>
              <w:adjustRightInd w:val="0"/>
              <w:spacing w:beforeLines="20" w:before="48" w:afterLines="20" w:after="48" w:line="20" w:lineRule="atLeast"/>
              <w:jc w:val="both"/>
              <w:rPr>
                <w:rFonts w:ascii="Arial" w:hAnsi="Arial" w:cs="Arial"/>
                <w:color w:val="000000"/>
                <w:sz w:val="18"/>
                <w:szCs w:val="18"/>
              </w:rPr>
            </w:pPr>
          </w:p>
        </w:tc>
        <w:tc>
          <w:tcPr>
            <w:tcW w:w="1009" w:type="dxa"/>
            <w:vMerge/>
            <w:tcBorders>
              <w:top w:val="single" w:sz="16" w:space="0" w:color="000000"/>
              <w:right w:val="single" w:sz="16" w:space="0" w:color="000000"/>
            </w:tcBorders>
            <w:shd w:val="clear" w:color="auto" w:fill="FFFFFF"/>
          </w:tcPr>
          <w:p w14:paraId="74EF79C8" w14:textId="77777777" w:rsidR="00056220" w:rsidRPr="00E92914" w:rsidRDefault="00056220" w:rsidP="006C5170">
            <w:pPr>
              <w:autoSpaceDE w:val="0"/>
              <w:autoSpaceDN w:val="0"/>
              <w:adjustRightInd w:val="0"/>
              <w:spacing w:beforeLines="20" w:before="48" w:afterLines="20" w:after="48" w:line="20" w:lineRule="atLeast"/>
              <w:jc w:val="both"/>
              <w:rPr>
                <w:rFonts w:ascii="Arial" w:hAnsi="Arial" w:cs="Arial"/>
                <w:color w:val="000000"/>
                <w:sz w:val="18"/>
                <w:szCs w:val="18"/>
              </w:rPr>
            </w:pPr>
          </w:p>
        </w:tc>
      </w:tr>
      <w:tr w:rsidR="00056220" w:rsidRPr="00E92914" w14:paraId="7E2A54A7" w14:textId="77777777" w:rsidTr="00056220">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39ADB404"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1</w:t>
            </w:r>
          </w:p>
        </w:tc>
        <w:tc>
          <w:tcPr>
            <w:tcW w:w="1224" w:type="dxa"/>
            <w:tcBorders>
              <w:top w:val="single" w:sz="16" w:space="0" w:color="000000"/>
              <w:left w:val="nil"/>
              <w:bottom w:val="nil"/>
              <w:right w:val="single" w:sz="16" w:space="0" w:color="000000"/>
            </w:tcBorders>
            <w:shd w:val="clear" w:color="auto" w:fill="FFFFFF"/>
            <w:vAlign w:val="center"/>
          </w:tcPr>
          <w:p w14:paraId="57DFE201"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(Constant)</w:t>
            </w:r>
          </w:p>
        </w:tc>
        <w:tc>
          <w:tcPr>
            <w:tcW w:w="1331" w:type="dxa"/>
            <w:tcBorders>
              <w:top w:val="single" w:sz="16" w:space="0" w:color="000000"/>
              <w:left w:val="single" w:sz="16" w:space="0" w:color="000000"/>
              <w:bottom w:val="nil"/>
            </w:tcBorders>
            <w:shd w:val="clear" w:color="auto" w:fill="FFFFFF"/>
            <w:vAlign w:val="center"/>
          </w:tcPr>
          <w:p w14:paraId="42EE376D"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-7.862</w:t>
            </w:r>
          </w:p>
        </w:tc>
        <w:tc>
          <w:tcPr>
            <w:tcW w:w="1331" w:type="dxa"/>
            <w:tcBorders>
              <w:top w:val="single" w:sz="16" w:space="0" w:color="000000"/>
              <w:bottom w:val="nil"/>
            </w:tcBorders>
            <w:shd w:val="clear" w:color="auto" w:fill="FFFFFF"/>
            <w:vAlign w:val="center"/>
          </w:tcPr>
          <w:p w14:paraId="47D11C20"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4.169</w:t>
            </w:r>
          </w:p>
        </w:tc>
        <w:tc>
          <w:tcPr>
            <w:tcW w:w="1469" w:type="dxa"/>
            <w:tcBorders>
              <w:top w:val="single" w:sz="16" w:space="0" w:color="000000"/>
              <w:bottom w:val="nil"/>
            </w:tcBorders>
            <w:shd w:val="clear" w:color="auto" w:fill="FFFFFF"/>
          </w:tcPr>
          <w:p w14:paraId="3C30D510" w14:textId="77777777" w:rsidR="00056220" w:rsidRPr="00E92914" w:rsidRDefault="00056220" w:rsidP="006C5170">
            <w:pPr>
              <w:autoSpaceDE w:val="0"/>
              <w:autoSpaceDN w:val="0"/>
              <w:adjustRightInd w:val="0"/>
              <w:spacing w:beforeLines="20" w:before="48" w:afterLines="20" w:after="48" w:line="20" w:lineRule="atLeast"/>
              <w:jc w:val="both"/>
              <w:rPr>
                <w:rFonts w:ascii="Times New Roman" w:hAnsi="Times New Roman" w:cs="Times New Roman"/>
                <w:sz w:val="24"/>
                <w:szCs w:val="24"/>
              </w:rPr>
            </w:pPr>
          </w:p>
        </w:tc>
        <w:tc>
          <w:tcPr>
            <w:tcW w:w="1009" w:type="dxa"/>
            <w:tcBorders>
              <w:top w:val="single" w:sz="16" w:space="0" w:color="000000"/>
              <w:bottom w:val="nil"/>
            </w:tcBorders>
            <w:shd w:val="clear" w:color="auto" w:fill="FFFFFF"/>
            <w:vAlign w:val="center"/>
          </w:tcPr>
          <w:p w14:paraId="386A8DB2"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-1.886</w:t>
            </w:r>
          </w:p>
        </w:tc>
        <w:tc>
          <w:tcPr>
            <w:tcW w:w="1009" w:type="dxa"/>
            <w:tcBorders>
              <w:top w:val="single" w:sz="16" w:space="0" w:color="000000"/>
              <w:bottom w:val="nil"/>
              <w:right w:val="single" w:sz="16" w:space="0" w:color="000000"/>
            </w:tcBorders>
            <w:shd w:val="clear" w:color="auto" w:fill="FFFFFF"/>
            <w:vAlign w:val="center"/>
          </w:tcPr>
          <w:p w14:paraId="6ACAB90F"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.156</w:t>
            </w:r>
          </w:p>
        </w:tc>
      </w:tr>
      <w:tr w:rsidR="00056220" w:rsidRPr="00E92914" w14:paraId="3BA7CE23" w14:textId="77777777" w:rsidTr="00056220">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38FE9390" w14:textId="77777777" w:rsidR="00056220" w:rsidRPr="00E92914" w:rsidRDefault="00056220" w:rsidP="006C5170">
            <w:pPr>
              <w:autoSpaceDE w:val="0"/>
              <w:autoSpaceDN w:val="0"/>
              <w:adjustRightInd w:val="0"/>
              <w:spacing w:beforeLines="20" w:before="48" w:afterLines="20" w:after="48" w:line="20" w:lineRule="atLeast"/>
              <w:jc w:val="both"/>
              <w:rPr>
                <w:rFonts w:ascii="Arial" w:hAnsi="Arial" w:cs="Arial"/>
                <w:color w:val="000000"/>
                <w:sz w:val="18"/>
                <w:szCs w:val="18"/>
              </w:rPr>
            </w:pPr>
          </w:p>
        </w:tc>
        <w:tc>
          <w:tcPr>
            <w:tcW w:w="1224" w:type="dxa"/>
            <w:tcBorders>
              <w:top w:val="nil"/>
              <w:left w:val="nil"/>
              <w:bottom w:val="nil"/>
              <w:right w:val="single" w:sz="16" w:space="0" w:color="000000"/>
            </w:tcBorders>
            <w:shd w:val="clear" w:color="auto" w:fill="FFFFFF"/>
            <w:vAlign w:val="center"/>
          </w:tcPr>
          <w:p w14:paraId="196FCFC2"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Height</w:t>
            </w:r>
          </w:p>
        </w:tc>
        <w:tc>
          <w:tcPr>
            <w:tcW w:w="1331" w:type="dxa"/>
            <w:tcBorders>
              <w:top w:val="nil"/>
              <w:left w:val="single" w:sz="16" w:space="0" w:color="000000"/>
              <w:bottom w:val="nil"/>
            </w:tcBorders>
            <w:shd w:val="clear" w:color="auto" w:fill="FFFFFF"/>
            <w:vAlign w:val="center"/>
          </w:tcPr>
          <w:p w14:paraId="71821426"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.278</w:t>
            </w:r>
          </w:p>
        </w:tc>
        <w:tc>
          <w:tcPr>
            <w:tcW w:w="1331" w:type="dxa"/>
            <w:tcBorders>
              <w:top w:val="nil"/>
              <w:bottom w:val="nil"/>
            </w:tcBorders>
            <w:shd w:val="clear" w:color="auto" w:fill="FFFFFF"/>
            <w:vAlign w:val="center"/>
          </w:tcPr>
          <w:p w14:paraId="264BEB5E"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.082</w:t>
            </w:r>
          </w:p>
        </w:tc>
        <w:tc>
          <w:tcPr>
            <w:tcW w:w="1469" w:type="dxa"/>
            <w:tcBorders>
              <w:top w:val="nil"/>
              <w:bottom w:val="nil"/>
            </w:tcBorders>
            <w:shd w:val="clear" w:color="auto" w:fill="FFFFFF"/>
            <w:vAlign w:val="center"/>
          </w:tcPr>
          <w:p w14:paraId="49914ED6"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1.041</w:t>
            </w:r>
          </w:p>
        </w:tc>
        <w:tc>
          <w:tcPr>
            <w:tcW w:w="1009" w:type="dxa"/>
            <w:tcBorders>
              <w:top w:val="nil"/>
              <w:bottom w:val="nil"/>
            </w:tcBorders>
            <w:shd w:val="clear" w:color="auto" w:fill="FFFFFF"/>
            <w:vAlign w:val="center"/>
          </w:tcPr>
          <w:p w14:paraId="668A51D7"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3.396</w:t>
            </w:r>
          </w:p>
        </w:tc>
        <w:tc>
          <w:tcPr>
            <w:tcW w:w="1009" w:type="dxa"/>
            <w:tcBorders>
              <w:top w:val="nil"/>
              <w:bottom w:val="nil"/>
              <w:right w:val="single" w:sz="16" w:space="0" w:color="000000"/>
            </w:tcBorders>
            <w:shd w:val="clear" w:color="auto" w:fill="FFFFFF"/>
            <w:vAlign w:val="center"/>
          </w:tcPr>
          <w:p w14:paraId="637286BC"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.043</w:t>
            </w:r>
          </w:p>
        </w:tc>
      </w:tr>
      <w:tr w:rsidR="00056220" w:rsidRPr="00E92914" w14:paraId="55971248" w14:textId="77777777" w:rsidTr="00056220">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2F9BE783" w14:textId="77777777" w:rsidR="00056220" w:rsidRPr="00E92914" w:rsidRDefault="00056220" w:rsidP="006C5170">
            <w:pPr>
              <w:autoSpaceDE w:val="0"/>
              <w:autoSpaceDN w:val="0"/>
              <w:adjustRightInd w:val="0"/>
              <w:spacing w:beforeLines="20" w:before="48" w:afterLines="20" w:after="48" w:line="20" w:lineRule="atLeast"/>
              <w:jc w:val="both"/>
              <w:rPr>
                <w:rFonts w:ascii="Arial" w:hAnsi="Arial" w:cs="Arial"/>
                <w:color w:val="000000"/>
                <w:sz w:val="18"/>
                <w:szCs w:val="18"/>
              </w:rPr>
            </w:pPr>
          </w:p>
        </w:tc>
        <w:tc>
          <w:tcPr>
            <w:tcW w:w="1224" w:type="dxa"/>
            <w:tcBorders>
              <w:top w:val="nil"/>
              <w:left w:val="nil"/>
              <w:bottom w:val="single" w:sz="16" w:space="0" w:color="000000"/>
              <w:right w:val="single" w:sz="16" w:space="0" w:color="000000"/>
            </w:tcBorders>
            <w:shd w:val="clear" w:color="auto" w:fill="FFFFFF"/>
            <w:vAlign w:val="center"/>
          </w:tcPr>
          <w:p w14:paraId="0B0D5B6B"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Wire length</w:t>
            </w:r>
          </w:p>
        </w:tc>
        <w:tc>
          <w:tcPr>
            <w:tcW w:w="1331" w:type="dxa"/>
            <w:tcBorders>
              <w:top w:val="nil"/>
              <w:left w:val="single" w:sz="16" w:space="0" w:color="000000"/>
              <w:bottom w:val="single" w:sz="16" w:space="0" w:color="000000"/>
            </w:tcBorders>
            <w:shd w:val="clear" w:color="auto" w:fill="FFFFFF"/>
            <w:vAlign w:val="center"/>
          </w:tcPr>
          <w:p w14:paraId="1A78CEA5"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-.049</w:t>
            </w:r>
          </w:p>
        </w:tc>
        <w:tc>
          <w:tcPr>
            <w:tcW w:w="1331" w:type="dxa"/>
            <w:tcBorders>
              <w:top w:val="nil"/>
              <w:bottom w:val="single" w:sz="16" w:space="0" w:color="000000"/>
            </w:tcBorders>
            <w:shd w:val="clear" w:color="auto" w:fill="FFFFFF"/>
            <w:vAlign w:val="center"/>
          </w:tcPr>
          <w:p w14:paraId="279C6151"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.058</w:t>
            </w:r>
          </w:p>
        </w:tc>
        <w:tc>
          <w:tcPr>
            <w:tcW w:w="1469" w:type="dxa"/>
            <w:tcBorders>
              <w:top w:val="nil"/>
              <w:bottom w:val="single" w:sz="16" w:space="0" w:color="000000"/>
            </w:tcBorders>
            <w:shd w:val="clear" w:color="auto" w:fill="FFFFFF"/>
            <w:vAlign w:val="center"/>
          </w:tcPr>
          <w:p w14:paraId="354E1DF1"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-.257</w:t>
            </w:r>
          </w:p>
        </w:tc>
        <w:tc>
          <w:tcPr>
            <w:tcW w:w="1009" w:type="dxa"/>
            <w:tcBorders>
              <w:top w:val="nil"/>
              <w:bottom w:val="single" w:sz="16" w:space="0" w:color="000000"/>
            </w:tcBorders>
            <w:shd w:val="clear" w:color="auto" w:fill="FFFFFF"/>
            <w:vAlign w:val="center"/>
          </w:tcPr>
          <w:p w14:paraId="10DF8543"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-.839</w:t>
            </w:r>
          </w:p>
        </w:tc>
        <w:tc>
          <w:tcPr>
            <w:tcW w:w="1009" w:type="dxa"/>
            <w:tcBorders>
              <w:top w:val="nil"/>
              <w:bottom w:val="single" w:sz="16" w:space="0" w:color="000000"/>
              <w:right w:val="single" w:sz="16" w:space="0" w:color="000000"/>
            </w:tcBorders>
            <w:shd w:val="clear" w:color="auto" w:fill="FFFFFF"/>
            <w:vAlign w:val="center"/>
          </w:tcPr>
          <w:p w14:paraId="6A082597"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.463</w:t>
            </w:r>
          </w:p>
        </w:tc>
      </w:tr>
      <w:tr w:rsidR="00056220" w:rsidRPr="00E92914" w14:paraId="20CB0B53" w14:textId="77777777" w:rsidTr="00056220">
        <w:trPr>
          <w:cantSplit/>
        </w:trPr>
        <w:tc>
          <w:tcPr>
            <w:tcW w:w="8107" w:type="dxa"/>
            <w:gridSpan w:val="7"/>
            <w:tcBorders>
              <w:top w:val="nil"/>
              <w:left w:val="nil"/>
              <w:bottom w:val="nil"/>
              <w:right w:val="nil"/>
            </w:tcBorders>
            <w:shd w:val="clear" w:color="auto" w:fill="FFFFFF"/>
          </w:tcPr>
          <w:p w14:paraId="1FA53ABC" w14:textId="77777777" w:rsidR="00056220" w:rsidRPr="00E92914" w:rsidRDefault="00056220" w:rsidP="006C5170">
            <w:pPr>
              <w:autoSpaceDE w:val="0"/>
              <w:autoSpaceDN w:val="0"/>
              <w:adjustRightInd w:val="0"/>
              <w:spacing w:beforeLines="20" w:before="48" w:afterLines="20" w:after="48" w:line="20" w:lineRule="atLeast"/>
              <w:ind w:left="60" w:right="60"/>
              <w:jc w:val="both"/>
              <w:rPr>
                <w:rFonts w:ascii="Arial" w:hAnsi="Arial" w:cs="Arial"/>
                <w:color w:val="000000"/>
                <w:sz w:val="18"/>
                <w:szCs w:val="18"/>
              </w:rPr>
            </w:pPr>
            <w:r w:rsidRPr="00E92914">
              <w:rPr>
                <w:rFonts w:ascii="Arial" w:hAnsi="Arial" w:cs="Arial"/>
                <w:color w:val="000000"/>
                <w:sz w:val="18"/>
                <w:szCs w:val="18"/>
              </w:rPr>
              <w:t>a. Dependent Variable: Pull Strength</w:t>
            </w:r>
          </w:p>
        </w:tc>
      </w:tr>
    </w:tbl>
    <w:p w14:paraId="287E3E81" w14:textId="77777777" w:rsidR="00056220" w:rsidRPr="00056220" w:rsidRDefault="00056220" w:rsidP="00056220">
      <w:pPr>
        <w:pStyle w:val="ListParagraph"/>
        <w:spacing w:beforeLines="20" w:before="48" w:afterLines="20" w:after="48" w:line="20" w:lineRule="atLeast"/>
        <w:jc w:val="both"/>
        <w:rPr>
          <w:rFonts w:ascii="Arial" w:hAnsi="Arial" w:cs="Arial"/>
          <w:sz w:val="24"/>
          <w:szCs w:val="24"/>
        </w:rPr>
      </w:pPr>
    </w:p>
    <w:p w14:paraId="0E309C0E" w14:textId="77777777" w:rsidR="00056220" w:rsidRPr="00056220" w:rsidRDefault="00056220" w:rsidP="00877F98">
      <w:pPr>
        <w:spacing w:beforeLines="20" w:before="48" w:afterLines="20" w:after="48" w:line="276" w:lineRule="auto"/>
        <w:jc w:val="both"/>
        <w:rPr>
          <w:rFonts w:ascii="Arial" w:hAnsi="Arial" w:cs="Arial"/>
          <w:sz w:val="24"/>
          <w:szCs w:val="24"/>
        </w:rPr>
      </w:pPr>
      <w:r>
        <w:rPr>
          <w:rFonts w:ascii="Arial" w:hAnsi="Arial" w:cs="Arial"/>
          <w:sz w:val="24"/>
          <w:szCs w:val="24"/>
        </w:rPr>
        <w:tab/>
      </w:r>
      <w:r w:rsidRPr="00056220">
        <w:rPr>
          <w:rFonts w:ascii="Arial" w:hAnsi="Arial" w:cs="Arial"/>
          <w:sz w:val="24"/>
          <w:szCs w:val="24"/>
        </w:rPr>
        <w:t>For Variable X2:</w:t>
      </w:r>
    </w:p>
    <w:p w14:paraId="79DF799C"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Null hypothesis:</w:t>
      </w:r>
    </w:p>
    <w:p w14:paraId="0D493C2D"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H0: β1 = 0 (Variable X2 is not significant.)</w:t>
      </w:r>
    </w:p>
    <w:p w14:paraId="4D965068"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Alternate hypothesis:</w:t>
      </w:r>
    </w:p>
    <w:p w14:paraId="1A977941"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H1: β1 &lt; 0 (Variable X2 is significant)</w:t>
      </w:r>
    </w:p>
    <w:p w14:paraId="4013736D"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P value = 0.043</w:t>
      </w:r>
    </w:p>
    <w:p w14:paraId="453FFB02"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Let alpha (α) = 5% = 0.05</w:t>
      </w:r>
    </w:p>
    <w:p w14:paraId="428D5078"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Since, p value (0.043) &lt; α (0.05). We accept H1.</w:t>
      </w:r>
    </w:p>
    <w:p w14:paraId="4254F624"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Therefore, the regression equation is significant at 5% level of significance.</w:t>
      </w:r>
    </w:p>
    <w:p w14:paraId="5073A828"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p>
    <w:p w14:paraId="0006E1A6"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For Variable X3:</w:t>
      </w:r>
    </w:p>
    <w:p w14:paraId="230B4BFD"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Null hypothesis:</w:t>
      </w:r>
    </w:p>
    <w:p w14:paraId="036EE29C"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H0: β1 = 0 (Variable X3 is not significant.)</w:t>
      </w:r>
    </w:p>
    <w:p w14:paraId="4FF8368A"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lastRenderedPageBreak/>
        <w:t>Alternate hypothesis:</w:t>
      </w:r>
    </w:p>
    <w:p w14:paraId="00512AFF"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H1: β1 &lt; 0 (Variable X3 is significant)</w:t>
      </w:r>
    </w:p>
    <w:p w14:paraId="44EB2A77" w14:textId="77777777" w:rsidR="00056220" w:rsidRPr="00056220" w:rsidRDefault="00056220" w:rsidP="00877F98">
      <w:pPr>
        <w:spacing w:beforeLines="20" w:before="48" w:afterLines="20" w:after="48" w:line="276" w:lineRule="auto"/>
        <w:ind w:left="720"/>
        <w:jc w:val="both"/>
        <w:rPr>
          <w:rFonts w:ascii="Arial" w:hAnsi="Arial" w:cs="Arial"/>
          <w:sz w:val="24"/>
          <w:szCs w:val="24"/>
        </w:rPr>
      </w:pPr>
      <w:r w:rsidRPr="00056220">
        <w:rPr>
          <w:rFonts w:ascii="Arial" w:hAnsi="Arial" w:cs="Arial"/>
          <w:sz w:val="24"/>
          <w:szCs w:val="24"/>
        </w:rPr>
        <w:t>P value = 0.463</w:t>
      </w:r>
    </w:p>
    <w:p w14:paraId="0CC8E90F" w14:textId="77777777" w:rsidR="00056220" w:rsidRPr="00056220" w:rsidRDefault="00056220" w:rsidP="00056220">
      <w:pPr>
        <w:spacing w:beforeLines="20" w:before="48" w:afterLines="20" w:after="48" w:line="20" w:lineRule="atLeast"/>
        <w:ind w:left="720"/>
        <w:jc w:val="both"/>
        <w:rPr>
          <w:rFonts w:ascii="Arial" w:hAnsi="Arial" w:cs="Arial"/>
          <w:sz w:val="24"/>
          <w:szCs w:val="24"/>
        </w:rPr>
      </w:pPr>
      <w:r w:rsidRPr="00056220">
        <w:rPr>
          <w:rFonts w:ascii="Arial" w:hAnsi="Arial" w:cs="Arial"/>
          <w:sz w:val="24"/>
          <w:szCs w:val="24"/>
        </w:rPr>
        <w:t>Let alpha (α) = 5% = 0.05</w:t>
      </w:r>
    </w:p>
    <w:p w14:paraId="12A18D70" w14:textId="3C95571A" w:rsidR="00056220" w:rsidRPr="00056220" w:rsidRDefault="008C0E12" w:rsidP="00056220">
      <w:pPr>
        <w:spacing w:beforeLines="20" w:before="48" w:afterLines="20" w:after="48" w:line="20" w:lineRule="atLeast"/>
        <w:ind w:left="720"/>
        <w:jc w:val="both"/>
        <w:rPr>
          <w:rFonts w:ascii="Arial" w:hAnsi="Arial" w:cs="Arial"/>
          <w:sz w:val="24"/>
          <w:szCs w:val="24"/>
        </w:rPr>
      </w:pPr>
      <w:r w:rsidRPr="008C0E12">
        <w:rPr>
          <w:rFonts w:ascii="Arial" w:hAnsi="Arial" w:cs="Arial"/>
          <w:sz w:val="24"/>
          <w:szCs w:val="24"/>
        </w:rPr>
        <w:sym w:font="Wingdings" w:char="F0E8"/>
      </w:r>
      <w:r w:rsidR="00056220" w:rsidRPr="00056220">
        <w:rPr>
          <w:rFonts w:ascii="Arial" w:hAnsi="Arial" w:cs="Arial"/>
          <w:sz w:val="24"/>
          <w:szCs w:val="24"/>
        </w:rPr>
        <w:t>Since, p value (0.463) &gt; α (0.05). We accept H0.</w:t>
      </w:r>
    </w:p>
    <w:p w14:paraId="5ABBC2E0" w14:textId="77777777" w:rsidR="00056220" w:rsidRDefault="00056220" w:rsidP="00056220">
      <w:pPr>
        <w:spacing w:beforeLines="20" w:before="48" w:afterLines="20" w:after="48" w:line="20" w:lineRule="atLeast"/>
        <w:ind w:left="720"/>
        <w:jc w:val="both"/>
        <w:rPr>
          <w:rFonts w:ascii="Times New Roman" w:hAnsi="Times New Roman" w:cs="Times New Roman"/>
          <w:sz w:val="24"/>
          <w:szCs w:val="24"/>
        </w:rPr>
      </w:pPr>
      <w:r w:rsidRPr="00056220">
        <w:rPr>
          <w:rFonts w:ascii="Arial" w:hAnsi="Arial" w:cs="Arial"/>
          <w:sz w:val="24"/>
          <w:szCs w:val="24"/>
        </w:rPr>
        <w:t>Therefore, the regression equation is not significant at 5% level of significance</w:t>
      </w:r>
      <w:r>
        <w:rPr>
          <w:rFonts w:ascii="Times New Roman" w:hAnsi="Times New Roman" w:cs="Times New Roman"/>
          <w:sz w:val="24"/>
          <w:szCs w:val="24"/>
        </w:rPr>
        <w:t>.</w:t>
      </w:r>
    </w:p>
    <w:p w14:paraId="702FE643" w14:textId="77777777" w:rsidR="00581ECF" w:rsidRDefault="00581ECF" w:rsidP="00BA3BCF">
      <w:pPr>
        <w:jc w:val="both"/>
        <w:rPr>
          <w:rFonts w:ascii="Arial" w:hAnsi="Arial" w:cs="Arial"/>
          <w:sz w:val="24"/>
          <w:szCs w:val="24"/>
        </w:rPr>
      </w:pPr>
    </w:p>
    <w:p w14:paraId="78A17ED7" w14:textId="77777777" w:rsidR="006C5170" w:rsidRDefault="006C5170" w:rsidP="00BA3BCF">
      <w:pPr>
        <w:jc w:val="both"/>
        <w:rPr>
          <w:rFonts w:ascii="Arial" w:hAnsi="Arial" w:cs="Arial"/>
          <w:sz w:val="24"/>
          <w:szCs w:val="24"/>
        </w:rPr>
      </w:pPr>
    </w:p>
    <w:p w14:paraId="668BEA86" w14:textId="77777777" w:rsidR="00581ECF" w:rsidRDefault="00581ECF" w:rsidP="00BA3BCF">
      <w:pPr>
        <w:jc w:val="both"/>
        <w:rPr>
          <w:rFonts w:ascii="Arial" w:hAnsi="Arial" w:cs="Arial"/>
          <w:sz w:val="24"/>
          <w:szCs w:val="24"/>
        </w:rPr>
      </w:pPr>
    </w:p>
    <w:p w14:paraId="20B11097" w14:textId="5EFB6E47" w:rsidR="00581ECF" w:rsidRDefault="00581ECF" w:rsidP="00516DAF">
      <w:pPr>
        <w:spacing w:line="276" w:lineRule="auto"/>
        <w:jc w:val="both"/>
        <w:rPr>
          <w:rFonts w:ascii="Arial" w:hAnsi="Arial" w:cs="Arial"/>
          <w:sz w:val="24"/>
          <w:szCs w:val="24"/>
        </w:rPr>
      </w:pPr>
      <w:r>
        <w:rPr>
          <w:rFonts w:ascii="Arial" w:hAnsi="Arial" w:cs="Arial"/>
          <w:sz w:val="24"/>
          <w:szCs w:val="24"/>
        </w:rPr>
        <w:t>Practical No 15:</w:t>
      </w:r>
      <w:r w:rsidR="00505A80">
        <w:rPr>
          <w:rFonts w:ascii="Arial" w:hAnsi="Arial" w:cs="Arial"/>
          <w:sz w:val="24"/>
          <w:szCs w:val="24"/>
        </w:rPr>
        <w:t xml:space="preserve">                                                                                          </w:t>
      </w:r>
      <w:proofErr w:type="gramStart"/>
      <w:r w:rsidR="00505A80">
        <w:rPr>
          <w:rFonts w:ascii="Arial" w:hAnsi="Arial" w:cs="Arial"/>
          <w:sz w:val="24"/>
          <w:szCs w:val="24"/>
        </w:rPr>
        <w:t>Date:-</w:t>
      </w:r>
      <w:proofErr w:type="gramEnd"/>
      <w:r w:rsidR="00505A80" w:rsidRPr="00505A80">
        <w:rPr>
          <w:rFonts w:ascii="Arial" w:hAnsi="Arial" w:cs="Arial"/>
          <w:sz w:val="24"/>
          <w:szCs w:val="24"/>
        </w:rPr>
        <w:t xml:space="preserve"> </w:t>
      </w:r>
      <w:r w:rsidR="00505A80">
        <w:rPr>
          <w:rFonts w:ascii="Arial" w:hAnsi="Arial" w:cs="Arial"/>
          <w:sz w:val="24"/>
          <w:szCs w:val="24"/>
        </w:rPr>
        <w:t>July/21/2023</w:t>
      </w:r>
    </w:p>
    <w:p w14:paraId="43D638A3"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The yield of treatments in different plots are as shown in the following plots. Carry out analysis.</w:t>
      </w:r>
    </w:p>
    <w:tbl>
      <w:tblPr>
        <w:tblStyle w:val="TableGrid"/>
        <w:tblW w:w="0" w:type="auto"/>
        <w:tblLook w:val="04A0" w:firstRow="1" w:lastRow="0" w:firstColumn="1" w:lastColumn="0" w:noHBand="0" w:noVBand="1"/>
      </w:tblPr>
      <w:tblGrid>
        <w:gridCol w:w="1231"/>
        <w:gridCol w:w="1231"/>
        <w:gridCol w:w="1231"/>
        <w:gridCol w:w="1231"/>
        <w:gridCol w:w="1231"/>
        <w:gridCol w:w="1231"/>
      </w:tblGrid>
      <w:tr w:rsidR="00581ECF" w:rsidRPr="00581ECF" w14:paraId="3CCF718A" w14:textId="77777777" w:rsidTr="00CA2DF9">
        <w:tc>
          <w:tcPr>
            <w:tcW w:w="0" w:type="auto"/>
          </w:tcPr>
          <w:p w14:paraId="0C479F82"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T4   1401</w:t>
            </w:r>
          </w:p>
        </w:tc>
        <w:tc>
          <w:tcPr>
            <w:tcW w:w="0" w:type="auto"/>
          </w:tcPr>
          <w:p w14:paraId="32BEECFC"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T3   2536</w:t>
            </w:r>
          </w:p>
        </w:tc>
        <w:tc>
          <w:tcPr>
            <w:tcW w:w="0" w:type="auto"/>
          </w:tcPr>
          <w:p w14:paraId="61964035"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T3   2459</w:t>
            </w:r>
          </w:p>
        </w:tc>
        <w:tc>
          <w:tcPr>
            <w:tcW w:w="0" w:type="auto"/>
          </w:tcPr>
          <w:p w14:paraId="5C2A2817"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T1   2537</w:t>
            </w:r>
          </w:p>
        </w:tc>
        <w:tc>
          <w:tcPr>
            <w:tcW w:w="0" w:type="auto"/>
          </w:tcPr>
          <w:p w14:paraId="5850D757"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T3   2827</w:t>
            </w:r>
          </w:p>
        </w:tc>
        <w:tc>
          <w:tcPr>
            <w:tcW w:w="0" w:type="auto"/>
          </w:tcPr>
          <w:p w14:paraId="30620E68"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T1   2069</w:t>
            </w:r>
          </w:p>
        </w:tc>
      </w:tr>
      <w:tr w:rsidR="00581ECF" w:rsidRPr="00581ECF" w14:paraId="19EA046E" w14:textId="77777777" w:rsidTr="00CA2DF9">
        <w:tc>
          <w:tcPr>
            <w:tcW w:w="0" w:type="auto"/>
          </w:tcPr>
          <w:p w14:paraId="7D439917"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T2   2211</w:t>
            </w:r>
          </w:p>
        </w:tc>
        <w:tc>
          <w:tcPr>
            <w:tcW w:w="0" w:type="auto"/>
          </w:tcPr>
          <w:p w14:paraId="2554FF05"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T1   1797</w:t>
            </w:r>
          </w:p>
        </w:tc>
        <w:tc>
          <w:tcPr>
            <w:tcW w:w="0" w:type="auto"/>
          </w:tcPr>
          <w:p w14:paraId="48C81970"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T4   1170</w:t>
            </w:r>
          </w:p>
        </w:tc>
        <w:tc>
          <w:tcPr>
            <w:tcW w:w="0" w:type="auto"/>
          </w:tcPr>
          <w:p w14:paraId="3F84C77D"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T4   1516</w:t>
            </w:r>
          </w:p>
        </w:tc>
        <w:tc>
          <w:tcPr>
            <w:tcW w:w="0" w:type="auto"/>
          </w:tcPr>
          <w:p w14:paraId="63E5CC2B"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T4   2104</w:t>
            </w:r>
          </w:p>
        </w:tc>
        <w:tc>
          <w:tcPr>
            <w:tcW w:w="0" w:type="auto"/>
          </w:tcPr>
          <w:p w14:paraId="01D66B96"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T3   2385</w:t>
            </w:r>
          </w:p>
        </w:tc>
      </w:tr>
      <w:tr w:rsidR="00581ECF" w:rsidRPr="00581ECF" w14:paraId="4DCB00CB" w14:textId="77777777" w:rsidTr="00CA2DF9">
        <w:tc>
          <w:tcPr>
            <w:tcW w:w="0" w:type="auto"/>
          </w:tcPr>
          <w:p w14:paraId="41B8A683"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T2   3366</w:t>
            </w:r>
          </w:p>
        </w:tc>
        <w:tc>
          <w:tcPr>
            <w:tcW w:w="0" w:type="auto"/>
          </w:tcPr>
          <w:p w14:paraId="63D8C30F"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T1   2104</w:t>
            </w:r>
          </w:p>
        </w:tc>
        <w:tc>
          <w:tcPr>
            <w:tcW w:w="0" w:type="auto"/>
          </w:tcPr>
          <w:p w14:paraId="0DBFFDA1"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T2   2591</w:t>
            </w:r>
          </w:p>
        </w:tc>
        <w:tc>
          <w:tcPr>
            <w:tcW w:w="0" w:type="auto"/>
          </w:tcPr>
          <w:p w14:paraId="1971C18A"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T3   2460</w:t>
            </w:r>
          </w:p>
        </w:tc>
        <w:tc>
          <w:tcPr>
            <w:tcW w:w="0" w:type="auto"/>
          </w:tcPr>
          <w:p w14:paraId="3C1A7984"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T4   1077</w:t>
            </w:r>
          </w:p>
        </w:tc>
        <w:tc>
          <w:tcPr>
            <w:tcW w:w="0" w:type="auto"/>
          </w:tcPr>
          <w:p w14:paraId="5EB48123" w14:textId="77777777" w:rsidR="00581ECF" w:rsidRPr="00581ECF" w:rsidRDefault="00581ECF" w:rsidP="00516DAF">
            <w:pPr>
              <w:spacing w:beforeLines="20" w:before="48" w:afterLines="20" w:after="48" w:line="276" w:lineRule="auto"/>
              <w:jc w:val="both"/>
              <w:rPr>
                <w:rFonts w:ascii="Arial" w:hAnsi="Arial" w:cs="Arial"/>
                <w:sz w:val="24"/>
                <w:szCs w:val="24"/>
              </w:rPr>
            </w:pPr>
            <w:r w:rsidRPr="00581ECF">
              <w:rPr>
                <w:rFonts w:ascii="Arial" w:hAnsi="Arial" w:cs="Arial"/>
                <w:sz w:val="24"/>
                <w:szCs w:val="24"/>
              </w:rPr>
              <w:t>T2   2544</w:t>
            </w:r>
          </w:p>
        </w:tc>
      </w:tr>
    </w:tbl>
    <w:p w14:paraId="7FEA46DB" w14:textId="77777777" w:rsidR="00581ECF" w:rsidRPr="00581ECF" w:rsidRDefault="00581ECF" w:rsidP="00516DAF">
      <w:pPr>
        <w:spacing w:beforeLines="20" w:before="48" w:afterLines="20" w:after="48" w:line="276" w:lineRule="auto"/>
        <w:jc w:val="both"/>
        <w:rPr>
          <w:rFonts w:ascii="Arial" w:hAnsi="Arial" w:cs="Arial"/>
          <w:sz w:val="24"/>
          <w:szCs w:val="24"/>
        </w:rPr>
      </w:pPr>
    </w:p>
    <w:p w14:paraId="59AD3AF7" w14:textId="7975D91C" w:rsidR="00581ECF" w:rsidRPr="00581ECF" w:rsidRDefault="008C0E12" w:rsidP="00516DAF">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581ECF" w:rsidRPr="00581ECF">
        <w:rPr>
          <w:rFonts w:ascii="Arial" w:hAnsi="Arial" w:cs="Arial"/>
          <w:sz w:val="24"/>
          <w:szCs w:val="24"/>
        </w:rPr>
        <w:t>Solution:</w:t>
      </w:r>
    </w:p>
    <w:p w14:paraId="65BBF5DD" w14:textId="26B50FEC" w:rsidR="00581ECF" w:rsidRPr="008C0E12" w:rsidRDefault="00581ECF"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Null hypothesis: H0: μ1 = μ2 = μ3 = μ4 (There is no significant differences between the yield of treatments.)</w:t>
      </w:r>
    </w:p>
    <w:p w14:paraId="76D3FAD8" w14:textId="2A678286" w:rsidR="00581ECF" w:rsidRPr="008C0E12" w:rsidRDefault="00581ECF" w:rsidP="008C0E12">
      <w:pPr>
        <w:pStyle w:val="ListParagraph"/>
        <w:numPr>
          <w:ilvl w:val="0"/>
          <w:numId w:val="8"/>
        </w:numPr>
        <w:spacing w:beforeLines="20" w:before="48" w:afterLines="20" w:after="48" w:line="276" w:lineRule="auto"/>
        <w:jc w:val="both"/>
        <w:rPr>
          <w:rFonts w:ascii="Arial" w:hAnsi="Arial" w:cs="Arial"/>
          <w:sz w:val="24"/>
          <w:szCs w:val="24"/>
        </w:rPr>
      </w:pPr>
      <w:r w:rsidRPr="008C0E12">
        <w:rPr>
          <w:rFonts w:ascii="Arial" w:hAnsi="Arial" w:cs="Arial"/>
          <w:sz w:val="24"/>
          <w:szCs w:val="24"/>
        </w:rPr>
        <w:t xml:space="preserve">Alternate hypothesis: H1: At least one </w:t>
      </w:r>
      <w:proofErr w:type="spellStart"/>
      <w:r w:rsidRPr="008C0E12">
        <w:rPr>
          <w:rFonts w:ascii="Arial" w:hAnsi="Arial" w:cs="Arial"/>
          <w:sz w:val="24"/>
          <w:szCs w:val="24"/>
        </w:rPr>
        <w:t>μi</w:t>
      </w:r>
      <w:proofErr w:type="spellEnd"/>
      <w:r w:rsidRPr="008C0E12">
        <w:rPr>
          <w:rFonts w:ascii="Arial" w:hAnsi="Arial" w:cs="Arial"/>
          <w:sz w:val="24"/>
          <w:szCs w:val="24"/>
        </w:rPr>
        <w:t xml:space="preserve"> is different where </w:t>
      </w:r>
      <w:proofErr w:type="spellStart"/>
      <w:r w:rsidRPr="008C0E12">
        <w:rPr>
          <w:rFonts w:ascii="Arial" w:hAnsi="Arial" w:cs="Arial"/>
          <w:sz w:val="24"/>
          <w:szCs w:val="24"/>
        </w:rPr>
        <w:t>i</w:t>
      </w:r>
      <w:proofErr w:type="spellEnd"/>
      <w:r w:rsidRPr="008C0E12">
        <w:rPr>
          <w:rFonts w:ascii="Arial" w:hAnsi="Arial" w:cs="Arial"/>
          <w:sz w:val="24"/>
          <w:szCs w:val="24"/>
        </w:rPr>
        <w:t xml:space="preserve"> = 1,2,3,4 (There is significant differences between the yield of treatments.)</w:t>
      </w:r>
    </w:p>
    <w:p w14:paraId="3D4B2F53" w14:textId="77777777" w:rsidR="00FD35A6" w:rsidRPr="00FD35A6" w:rsidRDefault="00FD35A6" w:rsidP="00516DAF">
      <w:pPr>
        <w:autoSpaceDE w:val="0"/>
        <w:autoSpaceDN w:val="0"/>
        <w:adjustRightInd w:val="0"/>
        <w:spacing w:after="0" w:line="276" w:lineRule="auto"/>
        <w:rPr>
          <w:rFonts w:ascii="Times New Roman" w:hAnsi="Times New Roman" w:cs="Times New Roman"/>
          <w:sz w:val="24"/>
          <w:szCs w:val="24"/>
        </w:rPr>
      </w:pPr>
    </w:p>
    <w:tbl>
      <w:tblPr>
        <w:tblW w:w="75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83"/>
        <w:gridCol w:w="1469"/>
        <w:gridCol w:w="1009"/>
        <w:gridCol w:w="1393"/>
        <w:gridCol w:w="1009"/>
        <w:gridCol w:w="1009"/>
      </w:tblGrid>
      <w:tr w:rsidR="00FD35A6" w:rsidRPr="00FD35A6" w14:paraId="64302DC2" w14:textId="77777777">
        <w:trPr>
          <w:cantSplit/>
        </w:trPr>
        <w:tc>
          <w:tcPr>
            <w:tcW w:w="7569" w:type="dxa"/>
            <w:gridSpan w:val="6"/>
            <w:tcBorders>
              <w:top w:val="nil"/>
              <w:left w:val="nil"/>
              <w:bottom w:val="nil"/>
              <w:right w:val="nil"/>
            </w:tcBorders>
            <w:shd w:val="clear" w:color="auto" w:fill="FFFFFF"/>
          </w:tcPr>
          <w:p w14:paraId="08634A90" w14:textId="77777777" w:rsidR="00FD35A6" w:rsidRPr="00FD35A6" w:rsidRDefault="00FD35A6" w:rsidP="00516DAF">
            <w:pPr>
              <w:autoSpaceDE w:val="0"/>
              <w:autoSpaceDN w:val="0"/>
              <w:adjustRightInd w:val="0"/>
              <w:spacing w:after="0" w:line="276" w:lineRule="auto"/>
              <w:ind w:left="60" w:right="60"/>
              <w:jc w:val="center"/>
              <w:rPr>
                <w:rFonts w:ascii="Arial" w:hAnsi="Arial" w:cs="Arial"/>
                <w:color w:val="000000"/>
                <w:sz w:val="18"/>
                <w:szCs w:val="18"/>
              </w:rPr>
            </w:pPr>
            <w:r w:rsidRPr="00FD35A6">
              <w:rPr>
                <w:rFonts w:ascii="Arial" w:hAnsi="Arial" w:cs="Arial"/>
                <w:b/>
                <w:bCs/>
                <w:color w:val="000000"/>
                <w:sz w:val="18"/>
                <w:szCs w:val="18"/>
              </w:rPr>
              <w:t>ANOVA</w:t>
            </w:r>
          </w:p>
        </w:tc>
      </w:tr>
      <w:tr w:rsidR="00FD35A6" w:rsidRPr="00FD35A6" w14:paraId="02C96AAF" w14:textId="77777777">
        <w:trPr>
          <w:cantSplit/>
        </w:trPr>
        <w:tc>
          <w:tcPr>
            <w:tcW w:w="7569" w:type="dxa"/>
            <w:gridSpan w:val="6"/>
            <w:tcBorders>
              <w:top w:val="nil"/>
              <w:left w:val="nil"/>
              <w:bottom w:val="nil"/>
              <w:right w:val="nil"/>
            </w:tcBorders>
            <w:shd w:val="clear" w:color="auto" w:fill="FFFFFF"/>
            <w:vAlign w:val="bottom"/>
          </w:tcPr>
          <w:p w14:paraId="27585534" w14:textId="77777777" w:rsidR="00FD35A6" w:rsidRPr="00FD35A6" w:rsidRDefault="00FD35A6" w:rsidP="00516DAF">
            <w:pPr>
              <w:autoSpaceDE w:val="0"/>
              <w:autoSpaceDN w:val="0"/>
              <w:adjustRightInd w:val="0"/>
              <w:spacing w:after="0" w:line="276" w:lineRule="auto"/>
              <w:ind w:left="60" w:right="60"/>
              <w:rPr>
                <w:rFonts w:ascii="Arial" w:hAnsi="Arial" w:cs="Arial"/>
                <w:color w:val="000000"/>
                <w:sz w:val="18"/>
                <w:szCs w:val="18"/>
              </w:rPr>
            </w:pPr>
            <w:r w:rsidRPr="00FD35A6">
              <w:rPr>
                <w:rFonts w:ascii="Arial" w:hAnsi="Arial" w:cs="Arial"/>
                <w:color w:val="000000"/>
                <w:sz w:val="18"/>
                <w:szCs w:val="18"/>
              </w:rPr>
              <w:t>value</w:t>
            </w:r>
          </w:p>
        </w:tc>
      </w:tr>
      <w:tr w:rsidR="00FD35A6" w:rsidRPr="00FD35A6" w14:paraId="5CF38ECA" w14:textId="77777777">
        <w:trPr>
          <w:cantSplit/>
        </w:trPr>
        <w:tc>
          <w:tcPr>
            <w:tcW w:w="1682" w:type="dxa"/>
            <w:tcBorders>
              <w:top w:val="single" w:sz="16" w:space="0" w:color="000000"/>
              <w:left w:val="single" w:sz="16" w:space="0" w:color="000000"/>
              <w:bottom w:val="single" w:sz="16" w:space="0" w:color="000000"/>
              <w:right w:val="single" w:sz="16" w:space="0" w:color="000000"/>
            </w:tcBorders>
            <w:shd w:val="clear" w:color="auto" w:fill="FFFFFF"/>
          </w:tcPr>
          <w:p w14:paraId="040E774C" w14:textId="77777777" w:rsidR="00FD35A6" w:rsidRPr="00FD35A6" w:rsidRDefault="00FD35A6" w:rsidP="00516DAF">
            <w:pPr>
              <w:autoSpaceDE w:val="0"/>
              <w:autoSpaceDN w:val="0"/>
              <w:adjustRightInd w:val="0"/>
              <w:spacing w:after="0" w:line="276" w:lineRule="auto"/>
              <w:ind w:left="60" w:right="60"/>
              <w:rPr>
                <w:rFonts w:ascii="Arial" w:hAnsi="Arial" w:cs="Arial"/>
                <w:color w:val="00000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3A03492C" w14:textId="77777777" w:rsidR="00FD35A6" w:rsidRPr="00FD35A6" w:rsidRDefault="00FD35A6" w:rsidP="00516DAF">
            <w:pPr>
              <w:autoSpaceDE w:val="0"/>
              <w:autoSpaceDN w:val="0"/>
              <w:adjustRightInd w:val="0"/>
              <w:spacing w:after="0" w:line="276" w:lineRule="auto"/>
              <w:ind w:left="60" w:right="60"/>
              <w:jc w:val="center"/>
              <w:rPr>
                <w:rFonts w:ascii="Arial" w:hAnsi="Arial" w:cs="Arial"/>
                <w:color w:val="000000"/>
                <w:sz w:val="18"/>
                <w:szCs w:val="18"/>
              </w:rPr>
            </w:pPr>
            <w:r w:rsidRPr="00FD35A6">
              <w:rPr>
                <w:rFonts w:ascii="Arial" w:hAnsi="Arial" w:cs="Arial"/>
                <w:color w:val="000000"/>
                <w:sz w:val="18"/>
                <w:szCs w:val="18"/>
              </w:rPr>
              <w:t>Sum of Squares</w:t>
            </w:r>
          </w:p>
        </w:tc>
        <w:tc>
          <w:tcPr>
            <w:tcW w:w="1009" w:type="dxa"/>
            <w:tcBorders>
              <w:top w:val="single" w:sz="16" w:space="0" w:color="000000"/>
              <w:bottom w:val="single" w:sz="16" w:space="0" w:color="000000"/>
            </w:tcBorders>
            <w:shd w:val="clear" w:color="auto" w:fill="FFFFFF"/>
          </w:tcPr>
          <w:p w14:paraId="2B1AEE0D" w14:textId="77777777" w:rsidR="00FD35A6" w:rsidRPr="00FD35A6" w:rsidRDefault="00FD35A6" w:rsidP="00516DAF">
            <w:pPr>
              <w:autoSpaceDE w:val="0"/>
              <w:autoSpaceDN w:val="0"/>
              <w:adjustRightInd w:val="0"/>
              <w:spacing w:after="0" w:line="276" w:lineRule="auto"/>
              <w:ind w:left="60" w:right="60"/>
              <w:jc w:val="center"/>
              <w:rPr>
                <w:rFonts w:ascii="Arial" w:hAnsi="Arial" w:cs="Arial"/>
                <w:color w:val="000000"/>
                <w:sz w:val="18"/>
                <w:szCs w:val="18"/>
              </w:rPr>
            </w:pPr>
            <w:proofErr w:type="spellStart"/>
            <w:r w:rsidRPr="00FD35A6">
              <w:rPr>
                <w:rFonts w:ascii="Arial" w:hAnsi="Arial" w:cs="Arial"/>
                <w:color w:val="000000"/>
                <w:sz w:val="18"/>
                <w:szCs w:val="18"/>
              </w:rPr>
              <w:t>df</w:t>
            </w:r>
            <w:proofErr w:type="spellEnd"/>
          </w:p>
        </w:tc>
        <w:tc>
          <w:tcPr>
            <w:tcW w:w="1392" w:type="dxa"/>
            <w:tcBorders>
              <w:top w:val="single" w:sz="16" w:space="0" w:color="000000"/>
              <w:bottom w:val="single" w:sz="16" w:space="0" w:color="000000"/>
            </w:tcBorders>
            <w:shd w:val="clear" w:color="auto" w:fill="FFFFFF"/>
          </w:tcPr>
          <w:p w14:paraId="432B2172" w14:textId="77777777" w:rsidR="00FD35A6" w:rsidRPr="00FD35A6" w:rsidRDefault="00FD35A6" w:rsidP="00516DAF">
            <w:pPr>
              <w:autoSpaceDE w:val="0"/>
              <w:autoSpaceDN w:val="0"/>
              <w:adjustRightInd w:val="0"/>
              <w:spacing w:after="0" w:line="276" w:lineRule="auto"/>
              <w:ind w:left="60" w:right="60"/>
              <w:jc w:val="center"/>
              <w:rPr>
                <w:rFonts w:ascii="Arial" w:hAnsi="Arial" w:cs="Arial"/>
                <w:color w:val="000000"/>
                <w:sz w:val="18"/>
                <w:szCs w:val="18"/>
              </w:rPr>
            </w:pPr>
            <w:r w:rsidRPr="00FD35A6">
              <w:rPr>
                <w:rFonts w:ascii="Arial" w:hAnsi="Arial" w:cs="Arial"/>
                <w:color w:val="000000"/>
                <w:sz w:val="18"/>
                <w:szCs w:val="18"/>
              </w:rPr>
              <w:t>Mean Square</w:t>
            </w:r>
          </w:p>
        </w:tc>
        <w:tc>
          <w:tcPr>
            <w:tcW w:w="1009" w:type="dxa"/>
            <w:tcBorders>
              <w:top w:val="single" w:sz="16" w:space="0" w:color="000000"/>
              <w:bottom w:val="single" w:sz="16" w:space="0" w:color="000000"/>
            </w:tcBorders>
            <w:shd w:val="clear" w:color="auto" w:fill="FFFFFF"/>
          </w:tcPr>
          <w:p w14:paraId="68AED925" w14:textId="77777777" w:rsidR="00FD35A6" w:rsidRPr="00FD35A6" w:rsidRDefault="00FD35A6" w:rsidP="00516DAF">
            <w:pPr>
              <w:autoSpaceDE w:val="0"/>
              <w:autoSpaceDN w:val="0"/>
              <w:adjustRightInd w:val="0"/>
              <w:spacing w:after="0" w:line="276" w:lineRule="auto"/>
              <w:ind w:left="60" w:right="60"/>
              <w:jc w:val="center"/>
              <w:rPr>
                <w:rFonts w:ascii="Arial" w:hAnsi="Arial" w:cs="Arial"/>
                <w:color w:val="000000"/>
                <w:sz w:val="18"/>
                <w:szCs w:val="18"/>
              </w:rPr>
            </w:pPr>
            <w:r w:rsidRPr="00FD35A6">
              <w:rPr>
                <w:rFonts w:ascii="Arial" w:hAnsi="Arial" w:cs="Arial"/>
                <w:color w:val="000000"/>
                <w:sz w:val="18"/>
                <w:szCs w:val="18"/>
              </w:rPr>
              <w:t>F</w:t>
            </w:r>
          </w:p>
        </w:tc>
        <w:tc>
          <w:tcPr>
            <w:tcW w:w="1009" w:type="dxa"/>
            <w:tcBorders>
              <w:top w:val="single" w:sz="16" w:space="0" w:color="000000"/>
              <w:bottom w:val="single" w:sz="16" w:space="0" w:color="000000"/>
              <w:right w:val="single" w:sz="16" w:space="0" w:color="000000"/>
            </w:tcBorders>
            <w:shd w:val="clear" w:color="auto" w:fill="FFFFFF"/>
          </w:tcPr>
          <w:p w14:paraId="16CD4C44" w14:textId="77777777" w:rsidR="00FD35A6" w:rsidRPr="00FD35A6" w:rsidRDefault="00FD35A6" w:rsidP="00516DAF">
            <w:pPr>
              <w:autoSpaceDE w:val="0"/>
              <w:autoSpaceDN w:val="0"/>
              <w:adjustRightInd w:val="0"/>
              <w:spacing w:after="0" w:line="276" w:lineRule="auto"/>
              <w:ind w:left="60" w:right="60"/>
              <w:jc w:val="center"/>
              <w:rPr>
                <w:rFonts w:ascii="Arial" w:hAnsi="Arial" w:cs="Arial"/>
                <w:color w:val="000000"/>
                <w:sz w:val="18"/>
                <w:szCs w:val="18"/>
              </w:rPr>
            </w:pPr>
            <w:r w:rsidRPr="00FD35A6">
              <w:rPr>
                <w:rFonts w:ascii="Arial" w:hAnsi="Arial" w:cs="Arial"/>
                <w:color w:val="000000"/>
                <w:sz w:val="18"/>
                <w:szCs w:val="18"/>
              </w:rPr>
              <w:t>Sig.</w:t>
            </w:r>
          </w:p>
        </w:tc>
      </w:tr>
      <w:tr w:rsidR="00FD35A6" w:rsidRPr="00FD35A6" w14:paraId="406B7B0E" w14:textId="77777777">
        <w:trPr>
          <w:cantSplit/>
        </w:trPr>
        <w:tc>
          <w:tcPr>
            <w:tcW w:w="1682" w:type="dxa"/>
            <w:tcBorders>
              <w:top w:val="single" w:sz="16" w:space="0" w:color="000000"/>
              <w:left w:val="single" w:sz="16" w:space="0" w:color="000000"/>
              <w:bottom w:val="nil"/>
              <w:right w:val="single" w:sz="16" w:space="0" w:color="000000"/>
            </w:tcBorders>
            <w:shd w:val="clear" w:color="auto" w:fill="FFFFFF"/>
            <w:vAlign w:val="center"/>
          </w:tcPr>
          <w:p w14:paraId="06B9BD2B" w14:textId="77777777" w:rsidR="00FD35A6" w:rsidRPr="00FD35A6" w:rsidRDefault="00FD35A6" w:rsidP="00516DAF">
            <w:pPr>
              <w:autoSpaceDE w:val="0"/>
              <w:autoSpaceDN w:val="0"/>
              <w:adjustRightInd w:val="0"/>
              <w:spacing w:after="0" w:line="276" w:lineRule="auto"/>
              <w:ind w:left="60" w:right="60"/>
              <w:rPr>
                <w:rFonts w:ascii="Arial" w:hAnsi="Arial" w:cs="Arial"/>
                <w:color w:val="000000"/>
                <w:sz w:val="18"/>
                <w:szCs w:val="18"/>
              </w:rPr>
            </w:pPr>
            <w:r w:rsidRPr="00FD35A6">
              <w:rPr>
                <w:rFonts w:ascii="Arial" w:hAnsi="Arial" w:cs="Arial"/>
                <w:color w:val="000000"/>
                <w:sz w:val="18"/>
                <w:szCs w:val="18"/>
              </w:rPr>
              <w:t>Between Groups</w:t>
            </w:r>
          </w:p>
        </w:tc>
        <w:tc>
          <w:tcPr>
            <w:tcW w:w="1468" w:type="dxa"/>
            <w:tcBorders>
              <w:top w:val="single" w:sz="16" w:space="0" w:color="000000"/>
              <w:left w:val="single" w:sz="16" w:space="0" w:color="000000"/>
              <w:bottom w:val="nil"/>
            </w:tcBorders>
            <w:shd w:val="clear" w:color="auto" w:fill="FFFFFF"/>
            <w:vAlign w:val="center"/>
          </w:tcPr>
          <w:p w14:paraId="1E9ACFAC"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4265689.961</w:t>
            </w:r>
          </w:p>
        </w:tc>
        <w:tc>
          <w:tcPr>
            <w:tcW w:w="1009" w:type="dxa"/>
            <w:tcBorders>
              <w:top w:val="single" w:sz="16" w:space="0" w:color="000000"/>
              <w:bottom w:val="nil"/>
            </w:tcBorders>
            <w:shd w:val="clear" w:color="auto" w:fill="FFFFFF"/>
            <w:vAlign w:val="center"/>
          </w:tcPr>
          <w:p w14:paraId="341DC40A"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3</w:t>
            </w:r>
          </w:p>
        </w:tc>
        <w:tc>
          <w:tcPr>
            <w:tcW w:w="1392" w:type="dxa"/>
            <w:tcBorders>
              <w:top w:val="single" w:sz="16" w:space="0" w:color="000000"/>
              <w:bottom w:val="nil"/>
            </w:tcBorders>
            <w:shd w:val="clear" w:color="auto" w:fill="FFFFFF"/>
            <w:vAlign w:val="center"/>
          </w:tcPr>
          <w:p w14:paraId="74F68334"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1421896.654</w:t>
            </w:r>
          </w:p>
        </w:tc>
        <w:tc>
          <w:tcPr>
            <w:tcW w:w="1009" w:type="dxa"/>
            <w:tcBorders>
              <w:top w:val="single" w:sz="16" w:space="0" w:color="000000"/>
              <w:bottom w:val="nil"/>
            </w:tcBorders>
            <w:shd w:val="clear" w:color="auto" w:fill="FFFFFF"/>
            <w:vAlign w:val="center"/>
          </w:tcPr>
          <w:p w14:paraId="30145E59"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11.253</w:t>
            </w:r>
          </w:p>
        </w:tc>
        <w:tc>
          <w:tcPr>
            <w:tcW w:w="1009" w:type="dxa"/>
            <w:tcBorders>
              <w:top w:val="single" w:sz="16" w:space="0" w:color="000000"/>
              <w:bottom w:val="nil"/>
              <w:right w:val="single" w:sz="16" w:space="0" w:color="000000"/>
            </w:tcBorders>
            <w:shd w:val="clear" w:color="auto" w:fill="FFFFFF"/>
            <w:vAlign w:val="center"/>
          </w:tcPr>
          <w:p w14:paraId="18744AEF"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.001</w:t>
            </w:r>
          </w:p>
        </w:tc>
      </w:tr>
      <w:tr w:rsidR="00FD35A6" w:rsidRPr="00FD35A6" w14:paraId="6495F2F0" w14:textId="77777777">
        <w:trPr>
          <w:cantSplit/>
        </w:trPr>
        <w:tc>
          <w:tcPr>
            <w:tcW w:w="1682" w:type="dxa"/>
            <w:tcBorders>
              <w:top w:val="nil"/>
              <w:left w:val="single" w:sz="16" w:space="0" w:color="000000"/>
              <w:bottom w:val="nil"/>
              <w:right w:val="single" w:sz="16" w:space="0" w:color="000000"/>
            </w:tcBorders>
            <w:shd w:val="clear" w:color="auto" w:fill="FFFFFF"/>
            <w:vAlign w:val="center"/>
          </w:tcPr>
          <w:p w14:paraId="765CA5D1" w14:textId="77777777" w:rsidR="00FD35A6" w:rsidRPr="00FD35A6" w:rsidRDefault="00FD35A6" w:rsidP="00516DAF">
            <w:pPr>
              <w:autoSpaceDE w:val="0"/>
              <w:autoSpaceDN w:val="0"/>
              <w:adjustRightInd w:val="0"/>
              <w:spacing w:after="0" w:line="276" w:lineRule="auto"/>
              <w:ind w:left="60" w:right="60"/>
              <w:rPr>
                <w:rFonts w:ascii="Arial" w:hAnsi="Arial" w:cs="Arial"/>
                <w:color w:val="000000"/>
                <w:sz w:val="18"/>
                <w:szCs w:val="18"/>
              </w:rPr>
            </w:pPr>
            <w:r w:rsidRPr="00FD35A6">
              <w:rPr>
                <w:rFonts w:ascii="Arial" w:hAnsi="Arial" w:cs="Arial"/>
                <w:color w:val="000000"/>
                <w:sz w:val="18"/>
                <w:szCs w:val="18"/>
              </w:rPr>
              <w:t>Within Groups</w:t>
            </w:r>
          </w:p>
        </w:tc>
        <w:tc>
          <w:tcPr>
            <w:tcW w:w="1468" w:type="dxa"/>
            <w:tcBorders>
              <w:top w:val="nil"/>
              <w:left w:val="single" w:sz="16" w:space="0" w:color="000000"/>
              <w:bottom w:val="nil"/>
            </w:tcBorders>
            <w:shd w:val="clear" w:color="auto" w:fill="FFFFFF"/>
            <w:vAlign w:val="center"/>
          </w:tcPr>
          <w:p w14:paraId="5B524C0B"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1768941.150</w:t>
            </w:r>
          </w:p>
        </w:tc>
        <w:tc>
          <w:tcPr>
            <w:tcW w:w="1009" w:type="dxa"/>
            <w:tcBorders>
              <w:top w:val="nil"/>
              <w:bottom w:val="nil"/>
            </w:tcBorders>
            <w:shd w:val="clear" w:color="auto" w:fill="FFFFFF"/>
            <w:vAlign w:val="center"/>
          </w:tcPr>
          <w:p w14:paraId="7F3C2B6B"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14</w:t>
            </w:r>
          </w:p>
        </w:tc>
        <w:tc>
          <w:tcPr>
            <w:tcW w:w="1392" w:type="dxa"/>
            <w:tcBorders>
              <w:top w:val="nil"/>
              <w:bottom w:val="nil"/>
            </w:tcBorders>
            <w:shd w:val="clear" w:color="auto" w:fill="FFFFFF"/>
            <w:vAlign w:val="center"/>
          </w:tcPr>
          <w:p w14:paraId="425A9784"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126352.939</w:t>
            </w:r>
          </w:p>
        </w:tc>
        <w:tc>
          <w:tcPr>
            <w:tcW w:w="1009" w:type="dxa"/>
            <w:tcBorders>
              <w:top w:val="nil"/>
              <w:bottom w:val="nil"/>
            </w:tcBorders>
            <w:shd w:val="clear" w:color="auto" w:fill="FFFFFF"/>
          </w:tcPr>
          <w:p w14:paraId="28736F4F" w14:textId="77777777" w:rsidR="00FD35A6" w:rsidRPr="00FD35A6" w:rsidRDefault="00FD35A6" w:rsidP="00516DAF">
            <w:pPr>
              <w:autoSpaceDE w:val="0"/>
              <w:autoSpaceDN w:val="0"/>
              <w:adjustRightInd w:val="0"/>
              <w:spacing w:after="0" w:line="276" w:lineRule="auto"/>
              <w:rPr>
                <w:rFonts w:ascii="Times New Roman" w:hAnsi="Times New Roman" w:cs="Times New Roman"/>
                <w:sz w:val="24"/>
                <w:szCs w:val="24"/>
              </w:rPr>
            </w:pPr>
          </w:p>
        </w:tc>
        <w:tc>
          <w:tcPr>
            <w:tcW w:w="1009" w:type="dxa"/>
            <w:tcBorders>
              <w:top w:val="nil"/>
              <w:bottom w:val="nil"/>
              <w:right w:val="single" w:sz="16" w:space="0" w:color="000000"/>
            </w:tcBorders>
            <w:shd w:val="clear" w:color="auto" w:fill="FFFFFF"/>
          </w:tcPr>
          <w:p w14:paraId="6F81E0B2" w14:textId="77777777" w:rsidR="00FD35A6" w:rsidRPr="00FD35A6" w:rsidRDefault="00FD35A6" w:rsidP="00516DAF">
            <w:pPr>
              <w:autoSpaceDE w:val="0"/>
              <w:autoSpaceDN w:val="0"/>
              <w:adjustRightInd w:val="0"/>
              <w:spacing w:after="0" w:line="276" w:lineRule="auto"/>
              <w:rPr>
                <w:rFonts w:ascii="Times New Roman" w:hAnsi="Times New Roman" w:cs="Times New Roman"/>
                <w:sz w:val="24"/>
                <w:szCs w:val="24"/>
              </w:rPr>
            </w:pPr>
          </w:p>
        </w:tc>
      </w:tr>
      <w:tr w:rsidR="00FD35A6" w:rsidRPr="00FD35A6" w14:paraId="73DB3303" w14:textId="77777777">
        <w:trPr>
          <w:cantSplit/>
        </w:trPr>
        <w:tc>
          <w:tcPr>
            <w:tcW w:w="1682" w:type="dxa"/>
            <w:tcBorders>
              <w:top w:val="nil"/>
              <w:left w:val="single" w:sz="16" w:space="0" w:color="000000"/>
              <w:bottom w:val="single" w:sz="16" w:space="0" w:color="000000"/>
              <w:right w:val="single" w:sz="16" w:space="0" w:color="000000"/>
            </w:tcBorders>
            <w:shd w:val="clear" w:color="auto" w:fill="FFFFFF"/>
            <w:vAlign w:val="center"/>
          </w:tcPr>
          <w:p w14:paraId="6795DF24" w14:textId="77777777" w:rsidR="00FD35A6" w:rsidRPr="00FD35A6" w:rsidRDefault="00FD35A6" w:rsidP="00516DAF">
            <w:pPr>
              <w:autoSpaceDE w:val="0"/>
              <w:autoSpaceDN w:val="0"/>
              <w:adjustRightInd w:val="0"/>
              <w:spacing w:after="0" w:line="276" w:lineRule="auto"/>
              <w:ind w:left="60" w:right="60"/>
              <w:rPr>
                <w:rFonts w:ascii="Arial" w:hAnsi="Arial" w:cs="Arial"/>
                <w:color w:val="000000"/>
                <w:sz w:val="18"/>
                <w:szCs w:val="18"/>
              </w:rPr>
            </w:pPr>
            <w:r w:rsidRPr="00FD35A6">
              <w:rPr>
                <w:rFonts w:ascii="Arial" w:hAnsi="Arial" w:cs="Arial"/>
                <w:color w:val="000000"/>
                <w:sz w:val="18"/>
                <w:szCs w:val="18"/>
              </w:rPr>
              <w:t>Total</w:t>
            </w:r>
          </w:p>
        </w:tc>
        <w:tc>
          <w:tcPr>
            <w:tcW w:w="1468" w:type="dxa"/>
            <w:tcBorders>
              <w:top w:val="nil"/>
              <w:left w:val="single" w:sz="16" w:space="0" w:color="000000"/>
              <w:bottom w:val="single" w:sz="16" w:space="0" w:color="000000"/>
            </w:tcBorders>
            <w:shd w:val="clear" w:color="auto" w:fill="FFFFFF"/>
            <w:vAlign w:val="center"/>
          </w:tcPr>
          <w:p w14:paraId="7B9E4EE0"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6034631.111</w:t>
            </w:r>
          </w:p>
        </w:tc>
        <w:tc>
          <w:tcPr>
            <w:tcW w:w="1009" w:type="dxa"/>
            <w:tcBorders>
              <w:top w:val="nil"/>
              <w:bottom w:val="single" w:sz="16" w:space="0" w:color="000000"/>
            </w:tcBorders>
            <w:shd w:val="clear" w:color="auto" w:fill="FFFFFF"/>
            <w:vAlign w:val="center"/>
          </w:tcPr>
          <w:p w14:paraId="0344EFAC" w14:textId="77777777" w:rsidR="00FD35A6" w:rsidRPr="00FD35A6" w:rsidRDefault="00FD35A6" w:rsidP="00516DAF">
            <w:pPr>
              <w:autoSpaceDE w:val="0"/>
              <w:autoSpaceDN w:val="0"/>
              <w:adjustRightInd w:val="0"/>
              <w:spacing w:after="0" w:line="276" w:lineRule="auto"/>
              <w:ind w:left="60" w:right="60"/>
              <w:jc w:val="right"/>
              <w:rPr>
                <w:rFonts w:ascii="Arial" w:hAnsi="Arial" w:cs="Arial"/>
                <w:color w:val="000000"/>
                <w:sz w:val="18"/>
                <w:szCs w:val="18"/>
              </w:rPr>
            </w:pPr>
            <w:r w:rsidRPr="00FD35A6">
              <w:rPr>
                <w:rFonts w:ascii="Arial" w:hAnsi="Arial" w:cs="Arial"/>
                <w:color w:val="000000"/>
                <w:sz w:val="18"/>
                <w:szCs w:val="18"/>
              </w:rPr>
              <w:t>17</w:t>
            </w:r>
          </w:p>
        </w:tc>
        <w:tc>
          <w:tcPr>
            <w:tcW w:w="1392" w:type="dxa"/>
            <w:tcBorders>
              <w:top w:val="nil"/>
              <w:bottom w:val="single" w:sz="16" w:space="0" w:color="000000"/>
            </w:tcBorders>
            <w:shd w:val="clear" w:color="auto" w:fill="FFFFFF"/>
          </w:tcPr>
          <w:p w14:paraId="06AB5C8D" w14:textId="77777777" w:rsidR="00FD35A6" w:rsidRPr="00FD35A6" w:rsidRDefault="00FD35A6" w:rsidP="00516DAF">
            <w:pPr>
              <w:autoSpaceDE w:val="0"/>
              <w:autoSpaceDN w:val="0"/>
              <w:adjustRightInd w:val="0"/>
              <w:spacing w:after="0" w:line="276" w:lineRule="auto"/>
              <w:rPr>
                <w:rFonts w:ascii="Times New Roman" w:hAnsi="Times New Roman" w:cs="Times New Roman"/>
                <w:sz w:val="24"/>
                <w:szCs w:val="24"/>
              </w:rPr>
            </w:pPr>
          </w:p>
        </w:tc>
        <w:tc>
          <w:tcPr>
            <w:tcW w:w="1009" w:type="dxa"/>
            <w:tcBorders>
              <w:top w:val="nil"/>
              <w:bottom w:val="single" w:sz="16" w:space="0" w:color="000000"/>
            </w:tcBorders>
            <w:shd w:val="clear" w:color="auto" w:fill="FFFFFF"/>
          </w:tcPr>
          <w:p w14:paraId="770A3023" w14:textId="77777777" w:rsidR="00FD35A6" w:rsidRPr="00FD35A6" w:rsidRDefault="00FD35A6" w:rsidP="00516DAF">
            <w:pPr>
              <w:autoSpaceDE w:val="0"/>
              <w:autoSpaceDN w:val="0"/>
              <w:adjustRightInd w:val="0"/>
              <w:spacing w:after="0" w:line="276" w:lineRule="auto"/>
              <w:rPr>
                <w:rFonts w:ascii="Times New Roman" w:hAnsi="Times New Roman" w:cs="Times New Roman"/>
                <w:sz w:val="24"/>
                <w:szCs w:val="24"/>
              </w:rPr>
            </w:pPr>
          </w:p>
        </w:tc>
        <w:tc>
          <w:tcPr>
            <w:tcW w:w="1009" w:type="dxa"/>
            <w:tcBorders>
              <w:top w:val="nil"/>
              <w:bottom w:val="single" w:sz="16" w:space="0" w:color="000000"/>
              <w:right w:val="single" w:sz="16" w:space="0" w:color="000000"/>
            </w:tcBorders>
            <w:shd w:val="clear" w:color="auto" w:fill="FFFFFF"/>
          </w:tcPr>
          <w:p w14:paraId="5CE5B846" w14:textId="77777777" w:rsidR="00FD35A6" w:rsidRPr="00FD35A6" w:rsidRDefault="00FD35A6" w:rsidP="00516DAF">
            <w:pPr>
              <w:autoSpaceDE w:val="0"/>
              <w:autoSpaceDN w:val="0"/>
              <w:adjustRightInd w:val="0"/>
              <w:spacing w:after="0" w:line="276" w:lineRule="auto"/>
              <w:rPr>
                <w:rFonts w:ascii="Times New Roman" w:hAnsi="Times New Roman" w:cs="Times New Roman"/>
                <w:sz w:val="24"/>
                <w:szCs w:val="24"/>
              </w:rPr>
            </w:pPr>
          </w:p>
        </w:tc>
      </w:tr>
    </w:tbl>
    <w:p w14:paraId="3B40F546" w14:textId="77777777" w:rsidR="00FD35A6" w:rsidRPr="00FD35A6" w:rsidRDefault="00FD35A6" w:rsidP="00516DAF">
      <w:pPr>
        <w:autoSpaceDE w:val="0"/>
        <w:autoSpaceDN w:val="0"/>
        <w:adjustRightInd w:val="0"/>
        <w:spacing w:after="0" w:line="276" w:lineRule="auto"/>
        <w:rPr>
          <w:rFonts w:ascii="Times New Roman" w:hAnsi="Times New Roman" w:cs="Times New Roman"/>
          <w:sz w:val="24"/>
          <w:szCs w:val="24"/>
        </w:rPr>
      </w:pPr>
    </w:p>
    <w:p w14:paraId="460E4995" w14:textId="77777777" w:rsidR="00FD35A6" w:rsidRPr="00FD35A6" w:rsidRDefault="00FD35A6" w:rsidP="00516DAF">
      <w:pPr>
        <w:spacing w:beforeLines="20" w:before="48" w:afterLines="20" w:after="48" w:line="276" w:lineRule="auto"/>
        <w:jc w:val="both"/>
        <w:rPr>
          <w:rFonts w:ascii="Arial" w:hAnsi="Arial" w:cs="Arial"/>
          <w:sz w:val="24"/>
          <w:szCs w:val="24"/>
        </w:rPr>
      </w:pPr>
      <w:r w:rsidRPr="00FD35A6">
        <w:rPr>
          <w:rFonts w:ascii="Arial" w:hAnsi="Arial" w:cs="Arial"/>
          <w:sz w:val="24"/>
          <w:szCs w:val="24"/>
        </w:rPr>
        <w:t>Let alpha (α) = 5% = 0.05</w:t>
      </w:r>
    </w:p>
    <w:p w14:paraId="2D29BA16" w14:textId="0819A7E4" w:rsidR="00FD35A6" w:rsidRPr="00FD35A6" w:rsidRDefault="008C0E12" w:rsidP="00516DAF">
      <w:pPr>
        <w:spacing w:beforeLines="20" w:before="48" w:afterLines="20" w:after="48" w:line="276" w:lineRule="auto"/>
        <w:jc w:val="both"/>
        <w:rPr>
          <w:rFonts w:ascii="Arial" w:hAnsi="Arial" w:cs="Arial"/>
          <w:sz w:val="24"/>
          <w:szCs w:val="24"/>
        </w:rPr>
      </w:pPr>
      <w:r w:rsidRPr="008C0E12">
        <w:rPr>
          <w:rFonts w:ascii="Arial" w:hAnsi="Arial" w:cs="Arial"/>
          <w:sz w:val="24"/>
          <w:szCs w:val="24"/>
        </w:rPr>
        <w:sym w:font="Wingdings" w:char="F0E8"/>
      </w:r>
      <w:r w:rsidR="00FD35A6" w:rsidRPr="00FD35A6">
        <w:rPr>
          <w:rFonts w:ascii="Arial" w:hAnsi="Arial" w:cs="Arial"/>
          <w:sz w:val="24"/>
          <w:szCs w:val="24"/>
        </w:rPr>
        <w:t>Since, p value (0.001) &lt; α (0.05). We accept H1.</w:t>
      </w:r>
    </w:p>
    <w:p w14:paraId="34D4B97B" w14:textId="77777777" w:rsidR="00FD35A6" w:rsidRPr="00FD35A6" w:rsidRDefault="00FD35A6" w:rsidP="00516DAF">
      <w:pPr>
        <w:spacing w:beforeLines="20" w:before="48" w:afterLines="20" w:after="48" w:line="276" w:lineRule="auto"/>
        <w:jc w:val="both"/>
        <w:rPr>
          <w:rFonts w:ascii="Arial" w:hAnsi="Arial" w:cs="Arial"/>
          <w:sz w:val="24"/>
          <w:szCs w:val="24"/>
        </w:rPr>
      </w:pPr>
      <w:r w:rsidRPr="00FD35A6">
        <w:rPr>
          <w:rFonts w:ascii="Arial" w:hAnsi="Arial" w:cs="Arial"/>
          <w:sz w:val="24"/>
          <w:szCs w:val="24"/>
        </w:rPr>
        <w:t xml:space="preserve">There is significant difference between the </w:t>
      </w:r>
      <w:r w:rsidR="007E326D" w:rsidRPr="00FD35A6">
        <w:rPr>
          <w:rFonts w:ascii="Arial" w:hAnsi="Arial" w:cs="Arial"/>
          <w:sz w:val="24"/>
          <w:szCs w:val="24"/>
        </w:rPr>
        <w:t>yields</w:t>
      </w:r>
      <w:r w:rsidRPr="00FD35A6">
        <w:rPr>
          <w:rFonts w:ascii="Arial" w:hAnsi="Arial" w:cs="Arial"/>
          <w:sz w:val="24"/>
          <w:szCs w:val="24"/>
        </w:rPr>
        <w:t xml:space="preserve"> of treatments.</w:t>
      </w:r>
    </w:p>
    <w:p w14:paraId="5FDC7534" w14:textId="0160311C" w:rsidR="00FD35A6" w:rsidRPr="00581ECF" w:rsidRDefault="00FD35A6" w:rsidP="00BA3BCF">
      <w:pPr>
        <w:jc w:val="both"/>
        <w:rPr>
          <w:rFonts w:ascii="Arial" w:hAnsi="Arial" w:cs="Arial"/>
          <w:sz w:val="24"/>
          <w:szCs w:val="24"/>
        </w:rPr>
      </w:pPr>
    </w:p>
    <w:sectPr w:rsidR="00FD35A6" w:rsidRPr="00581ECF" w:rsidSect="00D15A26">
      <w:headerReference w:type="default" r:id="rId12"/>
      <w:footerReference w:type="default" r:id="rId13"/>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12"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FC6C7" w14:textId="77777777" w:rsidR="0014217E" w:rsidRDefault="0014217E" w:rsidP="008C0E12">
      <w:pPr>
        <w:spacing w:after="0" w:line="240" w:lineRule="auto"/>
      </w:pPr>
      <w:r>
        <w:separator/>
      </w:r>
    </w:p>
  </w:endnote>
  <w:endnote w:type="continuationSeparator" w:id="0">
    <w:p w14:paraId="33ADC04C" w14:textId="77777777" w:rsidR="0014217E" w:rsidRDefault="0014217E" w:rsidP="008C0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8092692"/>
      <w:docPartObj>
        <w:docPartGallery w:val="Page Numbers (Bottom of Page)"/>
        <w:docPartUnique/>
      </w:docPartObj>
    </w:sdtPr>
    <w:sdtContent>
      <w:p w14:paraId="46DF3960" w14:textId="12CCFDC7" w:rsidR="002B371B" w:rsidRDefault="003854ED">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1CB6597" wp14:editId="62C535E5">
                  <wp:simplePos x="0" y="0"/>
                  <wp:positionH relativeFrom="margin">
                    <wp:align>center</wp:align>
                  </wp:positionH>
                  <wp:positionV relativeFrom="bottomMargin">
                    <wp:align>center</wp:align>
                  </wp:positionV>
                  <wp:extent cx="1282700" cy="343535"/>
                  <wp:effectExtent l="28575" t="19050" r="22225" b="8890"/>
                  <wp:wrapNone/>
                  <wp:docPr id="1102275269" name="Ribbon: Curved and Tilted Dow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30516CA" w14:textId="77777777" w:rsidR="003854ED" w:rsidRDefault="003854ED">
                              <w:pPr>
                                <w:jc w:val="center"/>
                                <w:rPr>
                                  <w:color w:val="5B9BD5" w:themeColor="accent1"/>
                                </w:rPr>
                              </w:pPr>
                              <w:r>
                                <w:fldChar w:fldCharType="begin"/>
                              </w:r>
                              <w:r>
                                <w:instrText xml:space="preserve"> PAGE    \* MERGEFORMAT </w:instrText>
                              </w:r>
                              <w:r>
                                <w:fldChar w:fldCharType="separate"/>
                              </w:r>
                              <w:r>
                                <w:rPr>
                                  <w:noProof/>
                                  <w:color w:val="5B9BD5" w:themeColor="accent1"/>
                                </w:rPr>
                                <w:t>2</w:t>
                              </w:r>
                              <w:r>
                                <w:rPr>
                                  <w:noProof/>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B6597"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5"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330516CA" w14:textId="77777777" w:rsidR="003854ED" w:rsidRDefault="003854ED">
                        <w:pPr>
                          <w:jc w:val="center"/>
                          <w:rPr>
                            <w:color w:val="5B9BD5" w:themeColor="accent1"/>
                          </w:rPr>
                        </w:pPr>
                        <w:r>
                          <w:fldChar w:fldCharType="begin"/>
                        </w:r>
                        <w:r>
                          <w:instrText xml:space="preserve"> PAGE    \* MERGEFORMAT </w:instrText>
                        </w:r>
                        <w:r>
                          <w:fldChar w:fldCharType="separate"/>
                        </w:r>
                        <w:r>
                          <w:rPr>
                            <w:noProof/>
                            <w:color w:val="5B9BD5" w:themeColor="accent1"/>
                          </w:rPr>
                          <w:t>2</w:t>
                        </w:r>
                        <w:r>
                          <w:rPr>
                            <w:noProof/>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48297" w14:textId="77777777" w:rsidR="0014217E" w:rsidRDefault="0014217E" w:rsidP="008C0E12">
      <w:pPr>
        <w:spacing w:after="0" w:line="240" w:lineRule="auto"/>
      </w:pPr>
      <w:r>
        <w:separator/>
      </w:r>
    </w:p>
  </w:footnote>
  <w:footnote w:type="continuationSeparator" w:id="0">
    <w:p w14:paraId="5CF8D19C" w14:textId="77777777" w:rsidR="0014217E" w:rsidRDefault="0014217E" w:rsidP="008C0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37C4A" w14:textId="70959C45" w:rsidR="008C0E12" w:rsidRDefault="008C0E12">
    <w:pPr>
      <w:pStyle w:val="Header"/>
    </w:pPr>
    <w:r>
      <w:t xml:space="preserve">Aaryan </w:t>
    </w:r>
    <w:proofErr w:type="spellStart"/>
    <w:r>
      <w:t>Kushawaha</w:t>
    </w:r>
    <w:proofErr w:type="spellEnd"/>
  </w:p>
  <w:p w14:paraId="237BE9B8" w14:textId="7BCE61AC" w:rsidR="008C0E12" w:rsidRDefault="008C0E12">
    <w:pPr>
      <w:pStyle w:val="Header"/>
    </w:pPr>
    <w:proofErr w:type="spellStart"/>
    <w:proofErr w:type="gramStart"/>
    <w:r>
      <w:t>T.U.Roll.No</w:t>
    </w:r>
    <w:proofErr w:type="spellEnd"/>
    <w:r>
      <w:t>.:-</w:t>
    </w:r>
    <w:proofErr w:type="gramEnd"/>
    <w:r>
      <w:t xml:space="preserve"> 28900</w:t>
    </w:r>
  </w:p>
  <w:p w14:paraId="1E9CA00F" w14:textId="77777777" w:rsidR="008C0E12" w:rsidRDefault="008C0E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383A"/>
    <w:multiLevelType w:val="hybridMultilevel"/>
    <w:tmpl w:val="F0D01038"/>
    <w:lvl w:ilvl="0" w:tplc="0808761E">
      <w:numFmt w:val="bullet"/>
      <w:lvlText w:val=""/>
      <w:lvlJc w:val="left"/>
      <w:pPr>
        <w:ind w:left="765" w:hanging="360"/>
      </w:pPr>
      <w:rPr>
        <w:rFonts w:ascii="Wingdings" w:eastAsiaTheme="minorHAnsi" w:hAnsi="Wingdings" w:cs="Aria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EDC4B6A"/>
    <w:multiLevelType w:val="hybridMultilevel"/>
    <w:tmpl w:val="E07220A8"/>
    <w:lvl w:ilvl="0" w:tplc="A0D6D53C">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5273C"/>
    <w:multiLevelType w:val="hybridMultilevel"/>
    <w:tmpl w:val="70A01AF6"/>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22D19"/>
    <w:multiLevelType w:val="hybridMultilevel"/>
    <w:tmpl w:val="4CD87C10"/>
    <w:lvl w:ilvl="0" w:tplc="48F2EBBC">
      <w:numFmt w:val="bullet"/>
      <w:lvlText w:val=""/>
      <w:lvlJc w:val="left"/>
      <w:pPr>
        <w:ind w:left="420" w:hanging="360"/>
      </w:pPr>
      <w:rPr>
        <w:rFonts w:ascii="Wingdings" w:eastAsiaTheme="minorHAnsi" w:hAnsi="Wingdings"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38D63549"/>
    <w:multiLevelType w:val="hybridMultilevel"/>
    <w:tmpl w:val="7C041A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EF25AE"/>
    <w:multiLevelType w:val="hybridMultilevel"/>
    <w:tmpl w:val="8BDAC28A"/>
    <w:lvl w:ilvl="0" w:tplc="BDB2E99C">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5D5B2B"/>
    <w:multiLevelType w:val="hybridMultilevel"/>
    <w:tmpl w:val="4D24C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34097F"/>
    <w:multiLevelType w:val="hybridMultilevel"/>
    <w:tmpl w:val="494A23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7957071">
    <w:abstractNumId w:val="7"/>
  </w:num>
  <w:num w:numId="2" w16cid:durableId="169222354">
    <w:abstractNumId w:val="4"/>
  </w:num>
  <w:num w:numId="3" w16cid:durableId="1499226256">
    <w:abstractNumId w:val="6"/>
  </w:num>
  <w:num w:numId="4" w16cid:durableId="2134516863">
    <w:abstractNumId w:val="2"/>
  </w:num>
  <w:num w:numId="5" w16cid:durableId="2017925453">
    <w:abstractNumId w:val="5"/>
  </w:num>
  <w:num w:numId="6" w16cid:durableId="386533927">
    <w:abstractNumId w:val="3"/>
  </w:num>
  <w:num w:numId="7" w16cid:durableId="1185826386">
    <w:abstractNumId w:val="0"/>
  </w:num>
  <w:num w:numId="8" w16cid:durableId="1683510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8AF"/>
    <w:rsid w:val="00000B4D"/>
    <w:rsid w:val="00042557"/>
    <w:rsid w:val="00056220"/>
    <w:rsid w:val="0014217E"/>
    <w:rsid w:val="00150FC3"/>
    <w:rsid w:val="001F5C21"/>
    <w:rsid w:val="0021223E"/>
    <w:rsid w:val="0023373E"/>
    <w:rsid w:val="00274E1F"/>
    <w:rsid w:val="002900A2"/>
    <w:rsid w:val="002A7FC2"/>
    <w:rsid w:val="002B371B"/>
    <w:rsid w:val="00342646"/>
    <w:rsid w:val="00345907"/>
    <w:rsid w:val="003854ED"/>
    <w:rsid w:val="00395FF4"/>
    <w:rsid w:val="00446834"/>
    <w:rsid w:val="0045560F"/>
    <w:rsid w:val="00473F78"/>
    <w:rsid w:val="004741C2"/>
    <w:rsid w:val="004873E7"/>
    <w:rsid w:val="004A6BC7"/>
    <w:rsid w:val="00505A80"/>
    <w:rsid w:val="00516DAF"/>
    <w:rsid w:val="00550DB7"/>
    <w:rsid w:val="005720DA"/>
    <w:rsid w:val="00581ECF"/>
    <w:rsid w:val="005A5FA1"/>
    <w:rsid w:val="005B69F2"/>
    <w:rsid w:val="00617272"/>
    <w:rsid w:val="00640A45"/>
    <w:rsid w:val="00677B66"/>
    <w:rsid w:val="006C5170"/>
    <w:rsid w:val="006D0B26"/>
    <w:rsid w:val="006F7057"/>
    <w:rsid w:val="00730D64"/>
    <w:rsid w:val="007B1B94"/>
    <w:rsid w:val="007B2752"/>
    <w:rsid w:val="007D57B1"/>
    <w:rsid w:val="007E326D"/>
    <w:rsid w:val="00877F98"/>
    <w:rsid w:val="008A54D8"/>
    <w:rsid w:val="008C0E12"/>
    <w:rsid w:val="009313B6"/>
    <w:rsid w:val="00956D4F"/>
    <w:rsid w:val="009B1721"/>
    <w:rsid w:val="009C53CD"/>
    <w:rsid w:val="009F5C33"/>
    <w:rsid w:val="00A96772"/>
    <w:rsid w:val="00AA33F1"/>
    <w:rsid w:val="00AD19CF"/>
    <w:rsid w:val="00B73660"/>
    <w:rsid w:val="00BA3BCF"/>
    <w:rsid w:val="00BA700F"/>
    <w:rsid w:val="00BB3607"/>
    <w:rsid w:val="00C31871"/>
    <w:rsid w:val="00C32610"/>
    <w:rsid w:val="00C961BF"/>
    <w:rsid w:val="00CA2DF9"/>
    <w:rsid w:val="00D15A26"/>
    <w:rsid w:val="00D540AB"/>
    <w:rsid w:val="00DD48AF"/>
    <w:rsid w:val="00E4452B"/>
    <w:rsid w:val="00E631EE"/>
    <w:rsid w:val="00FB7801"/>
    <w:rsid w:val="00FD35A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A0A05"/>
  <w15:chartTrackingRefBased/>
  <w15:docId w15:val="{1D87F8EF-BAD4-4093-8FCA-6EC8C577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5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1ECF"/>
    <w:pPr>
      <w:ind w:left="720"/>
      <w:contextualSpacing/>
    </w:pPr>
  </w:style>
  <w:style w:type="paragraph" w:styleId="Header">
    <w:name w:val="header"/>
    <w:basedOn w:val="Normal"/>
    <w:link w:val="HeaderChar"/>
    <w:uiPriority w:val="99"/>
    <w:unhideWhenUsed/>
    <w:rsid w:val="008C0E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E12"/>
  </w:style>
  <w:style w:type="paragraph" w:styleId="Footer">
    <w:name w:val="footer"/>
    <w:basedOn w:val="Normal"/>
    <w:link w:val="FooterChar"/>
    <w:uiPriority w:val="99"/>
    <w:unhideWhenUsed/>
    <w:rsid w:val="008C0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69429-4657-4AD2-9F90-C9E90D6D8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2909</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Nirajan</dc:creator>
  <cp:keywords/>
  <dc:description/>
  <cp:lastModifiedBy>Árÿån Kùśhwáhá</cp:lastModifiedBy>
  <cp:revision>54</cp:revision>
  <cp:lastPrinted>2023-08-14T12:49:00Z</cp:lastPrinted>
  <dcterms:created xsi:type="dcterms:W3CDTF">2023-08-12T04:33:00Z</dcterms:created>
  <dcterms:modified xsi:type="dcterms:W3CDTF">2023-08-14T12:52:00Z</dcterms:modified>
</cp:coreProperties>
</file>