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AFC9" w14:textId="77777777" w:rsidR="0088566C" w:rsidRDefault="0088566C" w:rsidP="0088566C">
      <w:pPr>
        <w:rPr>
          <w:rFonts w:ascii="Raleway" w:eastAsia="Raleway" w:hAnsi="Raleway" w:cs="Raleway"/>
          <w:sz w:val="20"/>
          <w:szCs w:val="20"/>
        </w:rPr>
      </w:pPr>
    </w:p>
    <w:p w14:paraId="32B290F4" w14:textId="77777777" w:rsidR="0088566C" w:rsidRDefault="0088566C" w:rsidP="0088566C">
      <w:pPr>
        <w:rPr>
          <w:rFonts w:ascii="Raleway" w:eastAsia="Raleway" w:hAnsi="Raleway" w:cs="Raleway"/>
          <w:sz w:val="20"/>
          <w:szCs w:val="20"/>
        </w:rPr>
      </w:pPr>
    </w:p>
    <w:p w14:paraId="076FBFCE" w14:textId="77777777" w:rsidR="0088566C" w:rsidRDefault="0088566C" w:rsidP="0088566C">
      <w:pPr>
        <w:pStyle w:val="Heading2"/>
        <w:keepNext w:val="0"/>
        <w:keepLines w:val="0"/>
        <w:spacing w:before="0" w:after="100"/>
        <w:rPr>
          <w:rFonts w:ascii="Raleway" w:eastAsia="Raleway" w:hAnsi="Raleway" w:cs="Raleway"/>
          <w:b/>
          <w:bCs/>
          <w:sz w:val="34"/>
          <w:szCs w:val="34"/>
        </w:rPr>
      </w:pPr>
      <w:r>
        <w:rPr>
          <w:rFonts w:ascii="Raleway" w:eastAsia="Raleway" w:hAnsi="Raleway" w:cs="Raleway"/>
          <w:b/>
          <w:bCs/>
          <w:sz w:val="34"/>
          <w:szCs w:val="34"/>
        </w:rPr>
        <w:t>3.2 Audit Session —Store User</w:t>
      </w:r>
    </w:p>
    <w:p w14:paraId="651DE92C"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Upon clicking the Audit tab at the top, the user is taken to an audit screen. </w:t>
      </w:r>
    </w:p>
    <w:p w14:paraId="478724AF" w14:textId="77777777" w:rsidR="0088566C" w:rsidRDefault="0088566C" w:rsidP="0088566C">
      <w:pPr>
        <w:pStyle w:val="ListParagraph"/>
        <w:numPr>
          <w:ilvl w:val="0"/>
          <w:numId w:val="3"/>
        </w:numPr>
        <w:spacing w:after="100"/>
        <w:rPr>
          <w:rFonts w:ascii="Raleway" w:eastAsia="Raleway" w:hAnsi="Raleway" w:cs="Raleway"/>
          <w:sz w:val="20"/>
          <w:szCs w:val="20"/>
        </w:rPr>
      </w:pPr>
      <w:r>
        <w:rPr>
          <w:rFonts w:ascii="Raleway" w:eastAsia="Raleway" w:hAnsi="Raleway" w:cs="Raleway"/>
          <w:sz w:val="20"/>
          <w:szCs w:val="20"/>
        </w:rPr>
        <w:t>I</w:t>
      </w:r>
      <w:r w:rsidRPr="002A75A8">
        <w:rPr>
          <w:rFonts w:ascii="Raleway" w:eastAsia="Raleway" w:hAnsi="Raleway" w:cs="Raleway"/>
          <w:sz w:val="20"/>
          <w:szCs w:val="20"/>
        </w:rPr>
        <w:t xml:space="preserve">n case for that user there was an Incomplete audit session, then the session </w:t>
      </w:r>
      <w:r>
        <w:rPr>
          <w:rFonts w:ascii="Raleway" w:eastAsia="Raleway" w:hAnsi="Raleway" w:cs="Raleway"/>
          <w:sz w:val="20"/>
          <w:szCs w:val="20"/>
        </w:rPr>
        <w:t>Provisional Audit Report (</w:t>
      </w:r>
      <w:r w:rsidRPr="002A75A8">
        <w:rPr>
          <w:rFonts w:ascii="Raleway" w:eastAsia="Raleway" w:hAnsi="Raleway" w:cs="Raleway"/>
          <w:sz w:val="20"/>
          <w:szCs w:val="20"/>
        </w:rPr>
        <w:t>PAR</w:t>
      </w:r>
      <w:r>
        <w:rPr>
          <w:rFonts w:ascii="Raleway" w:eastAsia="Raleway" w:hAnsi="Raleway" w:cs="Raleway"/>
          <w:sz w:val="20"/>
          <w:szCs w:val="20"/>
        </w:rPr>
        <w:t>)</w:t>
      </w:r>
      <w:r w:rsidRPr="002A75A8">
        <w:rPr>
          <w:rFonts w:ascii="Raleway" w:eastAsia="Raleway" w:hAnsi="Raleway" w:cs="Raleway"/>
          <w:sz w:val="20"/>
          <w:szCs w:val="20"/>
        </w:rPr>
        <w:t xml:space="preserve"> is </w:t>
      </w:r>
      <w:proofErr w:type="gramStart"/>
      <w:r w:rsidRPr="002A75A8">
        <w:rPr>
          <w:rFonts w:ascii="Raleway" w:eastAsia="Raleway" w:hAnsi="Raleway" w:cs="Raleway"/>
          <w:sz w:val="20"/>
          <w:szCs w:val="20"/>
        </w:rPr>
        <w:t>shown</w:t>
      </w:r>
      <w:proofErr w:type="gramEnd"/>
      <w:r w:rsidRPr="002A75A8">
        <w:rPr>
          <w:rFonts w:ascii="Raleway" w:eastAsia="Raleway" w:hAnsi="Raleway" w:cs="Raleway"/>
          <w:sz w:val="20"/>
          <w:szCs w:val="20"/>
        </w:rPr>
        <w:t xml:space="preserve"> and the user can continue their audit.</w:t>
      </w:r>
    </w:p>
    <w:p w14:paraId="26973667" w14:textId="77777777" w:rsidR="0088566C" w:rsidRDefault="0088566C" w:rsidP="0088566C">
      <w:pPr>
        <w:pStyle w:val="ListParagraph"/>
        <w:numPr>
          <w:ilvl w:val="0"/>
          <w:numId w:val="3"/>
        </w:numPr>
        <w:spacing w:after="100"/>
        <w:rPr>
          <w:rFonts w:ascii="Raleway" w:eastAsia="Raleway" w:hAnsi="Raleway" w:cs="Raleway"/>
          <w:sz w:val="20"/>
          <w:szCs w:val="20"/>
        </w:rPr>
      </w:pPr>
      <w:r w:rsidRPr="002A75A8">
        <w:rPr>
          <w:rFonts w:ascii="Raleway" w:eastAsia="Raleway" w:hAnsi="Raleway" w:cs="Raleway"/>
          <w:sz w:val="20"/>
          <w:szCs w:val="20"/>
        </w:rPr>
        <w:t xml:space="preserve">In case there was a Pending </w:t>
      </w:r>
      <w:r>
        <w:rPr>
          <w:rFonts w:ascii="Raleway" w:eastAsia="Raleway" w:hAnsi="Raleway" w:cs="Raleway"/>
          <w:sz w:val="20"/>
          <w:szCs w:val="20"/>
        </w:rPr>
        <w:t>audit session, then an error pops up:</w:t>
      </w:r>
    </w:p>
    <w:p w14:paraId="120EC551" w14:textId="77777777" w:rsidR="0088566C" w:rsidRPr="002A75A8" w:rsidRDefault="0088566C" w:rsidP="0088566C">
      <w:pPr>
        <w:pStyle w:val="ListParagraph"/>
        <w:numPr>
          <w:ilvl w:val="1"/>
          <w:numId w:val="3"/>
        </w:numPr>
        <w:spacing w:after="100"/>
        <w:rPr>
          <w:rFonts w:ascii="Raleway" w:eastAsia="Raleway" w:hAnsi="Raleway" w:cs="Raleway"/>
          <w:sz w:val="20"/>
          <w:szCs w:val="20"/>
        </w:rPr>
      </w:pPr>
      <w:r w:rsidRPr="002A75A8">
        <w:rPr>
          <w:rFonts w:ascii="Raleway" w:eastAsia="Raleway" w:hAnsi="Raleway" w:cs="Raleway"/>
          <w:sz w:val="20"/>
          <w:szCs w:val="20"/>
        </w:rPr>
        <w:t xml:space="preserve">"Previous audit &lt;AIN&gt; is awaiting </w:t>
      </w:r>
      <w:r>
        <w:rPr>
          <w:rFonts w:ascii="Raleway" w:eastAsia="Raleway" w:hAnsi="Raleway" w:cs="Raleway"/>
          <w:sz w:val="20"/>
          <w:szCs w:val="20"/>
        </w:rPr>
        <w:t>Admin</w:t>
      </w:r>
      <w:r w:rsidRPr="002A75A8">
        <w:rPr>
          <w:rFonts w:ascii="Raleway" w:eastAsia="Raleway" w:hAnsi="Raleway" w:cs="Raleway"/>
          <w:sz w:val="20"/>
          <w:szCs w:val="20"/>
        </w:rPr>
        <w:t xml:space="preserve"> review. Cannot start a new audit by the same user until the previous audit review is closed."</w:t>
      </w:r>
      <w:r>
        <w:rPr>
          <w:rFonts w:ascii="Raleway" w:eastAsia="Raleway" w:hAnsi="Raleway" w:cs="Raleway"/>
          <w:sz w:val="20"/>
          <w:szCs w:val="20"/>
        </w:rPr>
        <w:t xml:space="preserve">  This block is released as soon as </w:t>
      </w:r>
      <w:proofErr w:type="gramStart"/>
      <w:r>
        <w:rPr>
          <w:rFonts w:ascii="Raleway" w:eastAsia="Raleway" w:hAnsi="Raleway" w:cs="Raleway"/>
          <w:sz w:val="20"/>
          <w:szCs w:val="20"/>
        </w:rPr>
        <w:t>a</w:t>
      </w:r>
      <w:proofErr w:type="gramEnd"/>
      <w:r>
        <w:rPr>
          <w:rFonts w:ascii="Raleway" w:eastAsia="Raleway" w:hAnsi="Raleway" w:cs="Raleway"/>
          <w:sz w:val="20"/>
          <w:szCs w:val="20"/>
        </w:rPr>
        <w:t xml:space="preserve"> Admin user Approves or Rejects a Pending Review session.</w:t>
      </w:r>
    </w:p>
    <w:p w14:paraId="5BB47B3B" w14:textId="77777777" w:rsidR="0088566C" w:rsidRDefault="0088566C" w:rsidP="0088566C">
      <w:pPr>
        <w:pStyle w:val="ListParagraph"/>
        <w:numPr>
          <w:ilvl w:val="0"/>
          <w:numId w:val="3"/>
        </w:numPr>
        <w:spacing w:after="100"/>
        <w:rPr>
          <w:rFonts w:ascii="Raleway" w:eastAsia="Raleway" w:hAnsi="Raleway" w:cs="Raleway"/>
          <w:sz w:val="20"/>
          <w:szCs w:val="20"/>
        </w:rPr>
      </w:pPr>
      <w:r>
        <w:rPr>
          <w:rFonts w:ascii="Raleway" w:eastAsia="Raleway" w:hAnsi="Raleway" w:cs="Raleway"/>
          <w:sz w:val="20"/>
          <w:szCs w:val="20"/>
        </w:rPr>
        <w:t xml:space="preserve">In case there was no Incomplete or Pending Review audit session, then on the screen </w:t>
      </w:r>
      <w:r w:rsidRPr="002A75A8">
        <w:rPr>
          <w:rFonts w:ascii="Raleway" w:eastAsia="Raleway" w:hAnsi="Raleway" w:cs="Raleway"/>
          <w:sz w:val="20"/>
          <w:szCs w:val="20"/>
        </w:rPr>
        <w:t xml:space="preserve">a button - "Start Audit Session — </w:t>
      </w:r>
      <w:proofErr w:type="gramStart"/>
      <w:r w:rsidRPr="002A75A8">
        <w:rPr>
          <w:rFonts w:ascii="Raleway" w:eastAsia="Raleway" w:hAnsi="Raleway" w:cs="Raleway"/>
          <w:sz w:val="20"/>
          <w:szCs w:val="20"/>
        </w:rPr>
        <w:t>User Name</w:t>
      </w:r>
      <w:proofErr w:type="gramEnd"/>
      <w:r w:rsidRPr="002A75A8">
        <w:rPr>
          <w:rFonts w:ascii="Raleway" w:eastAsia="Raleway" w:hAnsi="Raleway" w:cs="Raleway"/>
          <w:sz w:val="20"/>
          <w:szCs w:val="20"/>
        </w:rPr>
        <w:t xml:space="preserve"> Audit Index, where Audit Index starts with AIN-(10001, 5 </w:t>
      </w:r>
      <w:proofErr w:type="gramStart"/>
      <w:r w:rsidRPr="002A75A8">
        <w:rPr>
          <w:rFonts w:ascii="Raleway" w:eastAsia="Raleway" w:hAnsi="Raleway" w:cs="Raleway"/>
          <w:sz w:val="20"/>
          <w:szCs w:val="20"/>
        </w:rPr>
        <w:t>digit</w:t>
      </w:r>
      <w:proofErr w:type="gramEnd"/>
      <w:r w:rsidRPr="002A75A8">
        <w:rPr>
          <w:rFonts w:ascii="Raleway" w:eastAsia="Raleway" w:hAnsi="Raleway" w:cs="Raleway"/>
          <w:sz w:val="20"/>
          <w:szCs w:val="20"/>
        </w:rPr>
        <w:t xml:space="preserve"> auto incremented number starting with 10001)." He clicks on it and the button changes to "Complete Audit Session &lt;Audit Index&gt;".   Next to it another button opens “Cancel Audit Session &lt;Audit Index&gt;”.</w:t>
      </w:r>
    </w:p>
    <w:p w14:paraId="35E8793A" w14:textId="77777777" w:rsidR="0088566C" w:rsidRDefault="0088566C" w:rsidP="0088566C">
      <w:pPr>
        <w:pStyle w:val="ListParagraph"/>
        <w:numPr>
          <w:ilvl w:val="0"/>
          <w:numId w:val="3"/>
        </w:numPr>
        <w:spacing w:after="100"/>
        <w:rPr>
          <w:rFonts w:ascii="Raleway" w:eastAsia="Raleway" w:hAnsi="Raleway" w:cs="Raleway"/>
          <w:sz w:val="20"/>
          <w:szCs w:val="20"/>
        </w:rPr>
      </w:pPr>
      <w:r>
        <w:rPr>
          <w:rFonts w:ascii="Raleway" w:eastAsia="Raleway" w:hAnsi="Raleway" w:cs="Raleway"/>
          <w:sz w:val="20"/>
          <w:szCs w:val="20"/>
        </w:rPr>
        <w:t>The store user has 4 storage areas within his location where the SKUs stored need to be audited.  Each storage area is marked by the status of the SKUs.</w:t>
      </w:r>
    </w:p>
    <w:p w14:paraId="327F640A" w14:textId="77777777" w:rsidR="0088566C" w:rsidRDefault="0088566C" w:rsidP="0088566C">
      <w:pPr>
        <w:pStyle w:val="ListParagraph"/>
        <w:numPr>
          <w:ilvl w:val="0"/>
          <w:numId w:val="3"/>
        </w:numPr>
        <w:spacing w:after="100"/>
        <w:rPr>
          <w:rFonts w:ascii="Raleway" w:eastAsia="Raleway" w:hAnsi="Raleway" w:cs="Raleway"/>
          <w:sz w:val="20"/>
          <w:szCs w:val="20"/>
        </w:rPr>
      </w:pPr>
      <w:r>
        <w:rPr>
          <w:rFonts w:ascii="Raleway" w:eastAsia="Raleway" w:hAnsi="Raleway" w:cs="Raleway"/>
          <w:sz w:val="20"/>
          <w:szCs w:val="20"/>
        </w:rPr>
        <w:t>The audit is carried out for each storage area by selecting the correct tab below “Complete Audit Session &lt;AIN Index&gt;.  The following tabs appear</w:t>
      </w:r>
    </w:p>
    <w:p w14:paraId="5C2D8F6D" w14:textId="77777777" w:rsidR="0088566C" w:rsidRDefault="0088566C" w:rsidP="0088566C">
      <w:pPr>
        <w:pStyle w:val="ListParagraph"/>
        <w:numPr>
          <w:ilvl w:val="1"/>
          <w:numId w:val="3"/>
        </w:numPr>
        <w:spacing w:after="100"/>
        <w:rPr>
          <w:rFonts w:ascii="Raleway" w:eastAsia="Raleway" w:hAnsi="Raleway" w:cs="Raleway"/>
          <w:sz w:val="20"/>
          <w:szCs w:val="20"/>
        </w:rPr>
      </w:pPr>
      <w:r>
        <w:rPr>
          <w:rFonts w:ascii="Raleway" w:eastAsia="Raleway" w:hAnsi="Raleway" w:cs="Raleway"/>
          <w:sz w:val="20"/>
          <w:szCs w:val="20"/>
        </w:rPr>
        <w:t>Working: All working SKUs</w:t>
      </w:r>
    </w:p>
    <w:p w14:paraId="5AE4207D" w14:textId="77777777" w:rsidR="0088566C" w:rsidRDefault="0088566C" w:rsidP="0088566C">
      <w:pPr>
        <w:pStyle w:val="ListParagraph"/>
        <w:numPr>
          <w:ilvl w:val="1"/>
          <w:numId w:val="3"/>
        </w:numPr>
        <w:spacing w:after="100"/>
        <w:rPr>
          <w:rFonts w:ascii="Raleway" w:eastAsia="Raleway" w:hAnsi="Raleway" w:cs="Raleway"/>
          <w:sz w:val="20"/>
          <w:szCs w:val="20"/>
        </w:rPr>
      </w:pPr>
      <w:r>
        <w:rPr>
          <w:rFonts w:ascii="Raleway" w:eastAsia="Raleway" w:hAnsi="Raleway" w:cs="Raleway"/>
          <w:sz w:val="20"/>
          <w:szCs w:val="20"/>
        </w:rPr>
        <w:t>Retrieved Not Inspected: All SKUs retrieved from ASOs or Merchants but not inspected.</w:t>
      </w:r>
    </w:p>
    <w:p w14:paraId="7CBF37B8" w14:textId="77777777" w:rsidR="0088566C" w:rsidRDefault="0088566C" w:rsidP="0088566C">
      <w:pPr>
        <w:pStyle w:val="ListParagraph"/>
        <w:numPr>
          <w:ilvl w:val="1"/>
          <w:numId w:val="3"/>
        </w:numPr>
        <w:spacing w:after="100"/>
        <w:rPr>
          <w:rFonts w:ascii="Raleway" w:eastAsia="Raleway" w:hAnsi="Raleway" w:cs="Raleway"/>
          <w:sz w:val="20"/>
          <w:szCs w:val="20"/>
        </w:rPr>
      </w:pPr>
      <w:r>
        <w:rPr>
          <w:rFonts w:ascii="Raleway" w:eastAsia="Raleway" w:hAnsi="Raleway" w:cs="Raleway"/>
          <w:sz w:val="20"/>
          <w:szCs w:val="20"/>
        </w:rPr>
        <w:t>Under Repair: All SKUs to be/being repaired.</w:t>
      </w:r>
    </w:p>
    <w:p w14:paraId="4EC985A7" w14:textId="77777777" w:rsidR="0088566C" w:rsidRDefault="0088566C" w:rsidP="0088566C">
      <w:pPr>
        <w:pStyle w:val="ListParagraph"/>
        <w:numPr>
          <w:ilvl w:val="1"/>
          <w:numId w:val="3"/>
        </w:numPr>
        <w:spacing w:after="100"/>
        <w:rPr>
          <w:rFonts w:ascii="Raleway" w:eastAsia="Raleway" w:hAnsi="Raleway" w:cs="Raleway"/>
          <w:sz w:val="20"/>
          <w:szCs w:val="20"/>
        </w:rPr>
      </w:pPr>
      <w:r>
        <w:rPr>
          <w:rFonts w:ascii="Raleway" w:eastAsia="Raleway" w:hAnsi="Raleway" w:cs="Raleway"/>
          <w:sz w:val="20"/>
          <w:szCs w:val="20"/>
        </w:rPr>
        <w:t>Scrapped: All SKUs to be scrapped.</w:t>
      </w:r>
    </w:p>
    <w:p w14:paraId="24194298" w14:textId="77777777" w:rsidR="0088566C" w:rsidRPr="002A75A8" w:rsidRDefault="0088566C" w:rsidP="0088566C">
      <w:pPr>
        <w:pStyle w:val="ListParagraph"/>
        <w:numPr>
          <w:ilvl w:val="1"/>
          <w:numId w:val="3"/>
        </w:numPr>
        <w:spacing w:after="100"/>
        <w:rPr>
          <w:rFonts w:ascii="Raleway" w:eastAsia="Raleway" w:hAnsi="Raleway" w:cs="Raleway"/>
          <w:sz w:val="20"/>
          <w:szCs w:val="20"/>
        </w:rPr>
      </w:pPr>
      <w:r>
        <w:rPr>
          <w:rFonts w:ascii="Raleway" w:eastAsia="Raleway" w:hAnsi="Raleway" w:cs="Raleway"/>
          <w:sz w:val="20"/>
          <w:szCs w:val="20"/>
        </w:rPr>
        <w:t>Repaired Not Inspected: All SKUs repaired but not yet inspected.</w:t>
      </w:r>
    </w:p>
    <w:p w14:paraId="781C7C69" w14:textId="77777777" w:rsidR="0088566C" w:rsidRDefault="0088566C" w:rsidP="0088566C">
      <w:pPr>
        <w:pStyle w:val="Heading3"/>
        <w:keepNext w:val="0"/>
        <w:keepLines w:val="0"/>
        <w:spacing w:before="0" w:after="100"/>
        <w:rPr>
          <w:rFonts w:ascii="Raleway" w:eastAsia="Raleway" w:hAnsi="Raleway" w:cs="Raleway"/>
          <w:b/>
          <w:bCs/>
          <w:color w:val="000000"/>
          <w:sz w:val="26"/>
          <w:szCs w:val="26"/>
        </w:rPr>
      </w:pPr>
      <w:r>
        <w:rPr>
          <w:rFonts w:ascii="Raleway" w:eastAsia="Raleway" w:hAnsi="Raleway" w:cs="Raleway"/>
          <w:b/>
          <w:bCs/>
          <w:color w:val="000000"/>
          <w:sz w:val="26"/>
          <w:szCs w:val="26"/>
        </w:rPr>
        <w:t>3.2.1 Audit Table 1: Working Area</w:t>
      </w:r>
    </w:p>
    <w:p w14:paraId="77DDB503"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user presses the Working tab.</w:t>
      </w:r>
    </w:p>
    <w:p w14:paraId="0F763173"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A new screen opens with the following content:</w:t>
      </w:r>
    </w:p>
    <w:p w14:paraId="4453B7E8"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Provisional Audit Report (PAR) &lt;Audit Index&gt;  Table 1 for Working Serial Type SKUs: Payment Terminals, Base Stations, and SIM Cards.</w:t>
      </w:r>
    </w:p>
    <w:p w14:paraId="5AC322C9"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that the </w:t>
      </w:r>
      <w:proofErr w:type="gramStart"/>
      <w:r>
        <w:rPr>
          <w:rFonts w:ascii="Raleway" w:eastAsia="Raleway" w:hAnsi="Raleway" w:cs="Raleway"/>
          <w:sz w:val="20"/>
          <w:szCs w:val="20"/>
        </w:rPr>
        <w:t>instruction</w:t>
      </w:r>
      <w:proofErr w:type="gramEnd"/>
      <w:r>
        <w:rPr>
          <w:rFonts w:ascii="Raleway" w:eastAsia="Raleway" w:hAnsi="Raleway" w:cs="Raleway"/>
          <w:sz w:val="20"/>
          <w:szCs w:val="20"/>
        </w:rPr>
        <w:t xml:space="preserve">: Scan or punch in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of any of the above type of SKUs. </w:t>
      </w:r>
    </w:p>
    <w:p w14:paraId="0B1A5B41"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that a scan window appears for punching in or scanning in the Serial Number. Next to the window is a Submit button.  </w:t>
      </w:r>
    </w:p>
    <w:p w14:paraId="0D2B851D"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that the following Table </w:t>
      </w:r>
      <w:proofErr w:type="gramStart"/>
      <w:r>
        <w:rPr>
          <w:rFonts w:ascii="Raleway" w:eastAsia="Raleway" w:hAnsi="Raleway" w:cs="Raleway"/>
          <w:sz w:val="20"/>
          <w:szCs w:val="20"/>
        </w:rPr>
        <w:t>1 opens</w:t>
      </w:r>
      <w:proofErr w:type="gramEnd"/>
      <w:r>
        <w:rPr>
          <w:rFonts w:ascii="Raleway" w:eastAsia="Raleway" w:hAnsi="Raleway" w:cs="Raleway"/>
          <w:sz w:val="20"/>
          <w:szCs w:val="20"/>
        </w:rPr>
        <w:t>, with a header Table 1 (Working Serial Type SKUs): Payment Terminals, Base Stations, and SIM cards audit status.  The table has a button next to the header “Submit”</w:t>
      </w:r>
    </w:p>
    <w:tbl>
      <w:tblPr>
        <w:tblStyle w:val="TableGrid"/>
        <w:tblW w:w="0" w:type="auto"/>
        <w:tblLook w:val="04A0" w:firstRow="1" w:lastRow="0" w:firstColumn="1" w:lastColumn="0" w:noHBand="0" w:noVBand="1"/>
      </w:tblPr>
      <w:tblGrid>
        <w:gridCol w:w="984"/>
        <w:gridCol w:w="900"/>
        <w:gridCol w:w="1098"/>
        <w:gridCol w:w="1362"/>
        <w:gridCol w:w="1432"/>
        <w:gridCol w:w="1036"/>
        <w:gridCol w:w="912"/>
        <w:gridCol w:w="1030"/>
      </w:tblGrid>
      <w:tr w:rsidR="0088566C" w14:paraId="042D0BC3" w14:textId="77777777" w:rsidTr="003B623F">
        <w:tc>
          <w:tcPr>
            <w:tcW w:w="903" w:type="dxa"/>
          </w:tcPr>
          <w:p w14:paraId="599E5B5C"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Vendor SKU Number </w:t>
            </w:r>
          </w:p>
        </w:tc>
        <w:tc>
          <w:tcPr>
            <w:tcW w:w="828" w:type="dxa"/>
          </w:tcPr>
          <w:p w14:paraId="2B23D09C"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Vendor SKU Name</w:t>
            </w:r>
          </w:p>
        </w:tc>
        <w:tc>
          <w:tcPr>
            <w:tcW w:w="1005" w:type="dxa"/>
          </w:tcPr>
          <w:p w14:paraId="1806B1A3"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1242" w:type="dxa"/>
          </w:tcPr>
          <w:p w14:paraId="53D98032"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Unexpected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1304" w:type="dxa"/>
          </w:tcPr>
          <w:p w14:paraId="5A17F107"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Unregistered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950" w:type="dxa"/>
          </w:tcPr>
          <w:p w14:paraId="638684D7"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Matched</w:t>
            </w:r>
          </w:p>
        </w:tc>
        <w:tc>
          <w:tcPr>
            <w:tcW w:w="839" w:type="dxa"/>
          </w:tcPr>
          <w:p w14:paraId="3AA30A24"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Missing</w:t>
            </w:r>
          </w:p>
        </w:tc>
        <w:tc>
          <w:tcPr>
            <w:tcW w:w="944" w:type="dxa"/>
          </w:tcPr>
          <w:p w14:paraId="1BC8DF59"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Remarks</w:t>
            </w:r>
          </w:p>
        </w:tc>
      </w:tr>
      <w:tr w:rsidR="0088566C" w14:paraId="51A4D4E8" w14:textId="77777777" w:rsidTr="003B623F">
        <w:tc>
          <w:tcPr>
            <w:tcW w:w="903" w:type="dxa"/>
          </w:tcPr>
          <w:p w14:paraId="4F28F4AE" w14:textId="77777777" w:rsidR="0088566C" w:rsidRDefault="0088566C" w:rsidP="003B623F">
            <w:pPr>
              <w:spacing w:after="100"/>
              <w:rPr>
                <w:rFonts w:ascii="Raleway" w:eastAsia="Raleway" w:hAnsi="Raleway" w:cs="Raleway"/>
                <w:sz w:val="20"/>
                <w:szCs w:val="20"/>
              </w:rPr>
            </w:pPr>
          </w:p>
        </w:tc>
        <w:tc>
          <w:tcPr>
            <w:tcW w:w="828" w:type="dxa"/>
          </w:tcPr>
          <w:p w14:paraId="713FA3EE" w14:textId="77777777" w:rsidR="0088566C" w:rsidRDefault="0088566C" w:rsidP="003B623F">
            <w:pPr>
              <w:spacing w:after="100"/>
              <w:rPr>
                <w:rFonts w:ascii="Raleway" w:eastAsia="Raleway" w:hAnsi="Raleway" w:cs="Raleway"/>
                <w:sz w:val="20"/>
                <w:szCs w:val="20"/>
              </w:rPr>
            </w:pPr>
          </w:p>
        </w:tc>
        <w:tc>
          <w:tcPr>
            <w:tcW w:w="1005" w:type="dxa"/>
          </w:tcPr>
          <w:p w14:paraId="3180D0CE" w14:textId="77777777" w:rsidR="0088566C" w:rsidRDefault="0088566C" w:rsidP="003B623F">
            <w:pPr>
              <w:spacing w:after="100"/>
              <w:rPr>
                <w:rFonts w:ascii="Raleway" w:eastAsia="Raleway" w:hAnsi="Raleway" w:cs="Raleway"/>
                <w:sz w:val="20"/>
                <w:szCs w:val="20"/>
              </w:rPr>
            </w:pPr>
          </w:p>
        </w:tc>
        <w:tc>
          <w:tcPr>
            <w:tcW w:w="1242" w:type="dxa"/>
          </w:tcPr>
          <w:p w14:paraId="35D745AE" w14:textId="77777777" w:rsidR="0088566C" w:rsidRDefault="0088566C" w:rsidP="003B623F">
            <w:pPr>
              <w:spacing w:after="100"/>
              <w:rPr>
                <w:rFonts w:ascii="Raleway" w:eastAsia="Raleway" w:hAnsi="Raleway" w:cs="Raleway"/>
                <w:sz w:val="20"/>
                <w:szCs w:val="20"/>
              </w:rPr>
            </w:pPr>
          </w:p>
        </w:tc>
        <w:tc>
          <w:tcPr>
            <w:tcW w:w="1304" w:type="dxa"/>
          </w:tcPr>
          <w:p w14:paraId="1E98EBB2" w14:textId="77777777" w:rsidR="0088566C" w:rsidRDefault="0088566C" w:rsidP="003B623F">
            <w:pPr>
              <w:spacing w:after="100"/>
              <w:rPr>
                <w:rFonts w:ascii="Raleway" w:eastAsia="Raleway" w:hAnsi="Raleway" w:cs="Raleway"/>
                <w:sz w:val="20"/>
                <w:szCs w:val="20"/>
              </w:rPr>
            </w:pPr>
          </w:p>
        </w:tc>
        <w:tc>
          <w:tcPr>
            <w:tcW w:w="950" w:type="dxa"/>
          </w:tcPr>
          <w:p w14:paraId="6B96CA14" w14:textId="77777777" w:rsidR="0088566C" w:rsidRDefault="0088566C" w:rsidP="003B623F">
            <w:pPr>
              <w:spacing w:after="100"/>
              <w:rPr>
                <w:rFonts w:ascii="Raleway" w:eastAsia="Raleway" w:hAnsi="Raleway" w:cs="Raleway"/>
                <w:sz w:val="20"/>
                <w:szCs w:val="20"/>
              </w:rPr>
            </w:pPr>
          </w:p>
        </w:tc>
        <w:tc>
          <w:tcPr>
            <w:tcW w:w="839" w:type="dxa"/>
          </w:tcPr>
          <w:p w14:paraId="12D346DF" w14:textId="77777777" w:rsidR="0088566C" w:rsidRDefault="0088566C" w:rsidP="003B623F">
            <w:pPr>
              <w:spacing w:after="100"/>
              <w:rPr>
                <w:rFonts w:ascii="Raleway" w:eastAsia="Raleway" w:hAnsi="Raleway" w:cs="Raleway"/>
                <w:sz w:val="20"/>
                <w:szCs w:val="20"/>
              </w:rPr>
            </w:pPr>
          </w:p>
        </w:tc>
        <w:tc>
          <w:tcPr>
            <w:tcW w:w="944" w:type="dxa"/>
          </w:tcPr>
          <w:p w14:paraId="4E52982D" w14:textId="77777777" w:rsidR="0088566C" w:rsidRDefault="0088566C" w:rsidP="003B623F">
            <w:pPr>
              <w:spacing w:after="100"/>
              <w:rPr>
                <w:rFonts w:ascii="Raleway" w:eastAsia="Raleway" w:hAnsi="Raleway" w:cs="Raleway"/>
                <w:sz w:val="20"/>
                <w:szCs w:val="20"/>
              </w:rPr>
            </w:pPr>
          </w:p>
        </w:tc>
      </w:tr>
      <w:tr w:rsidR="0088566C" w14:paraId="005BCE12" w14:textId="77777777" w:rsidTr="003B623F">
        <w:tc>
          <w:tcPr>
            <w:tcW w:w="903" w:type="dxa"/>
          </w:tcPr>
          <w:p w14:paraId="3B88AAF6" w14:textId="77777777" w:rsidR="0088566C" w:rsidRDefault="0088566C" w:rsidP="003B623F">
            <w:pPr>
              <w:spacing w:after="100"/>
              <w:rPr>
                <w:rFonts w:ascii="Raleway" w:eastAsia="Raleway" w:hAnsi="Raleway" w:cs="Raleway"/>
                <w:sz w:val="20"/>
                <w:szCs w:val="20"/>
              </w:rPr>
            </w:pPr>
          </w:p>
        </w:tc>
        <w:tc>
          <w:tcPr>
            <w:tcW w:w="828" w:type="dxa"/>
          </w:tcPr>
          <w:p w14:paraId="051381AD" w14:textId="77777777" w:rsidR="0088566C" w:rsidRDefault="0088566C" w:rsidP="003B623F">
            <w:pPr>
              <w:spacing w:after="100"/>
              <w:rPr>
                <w:rFonts w:ascii="Raleway" w:eastAsia="Raleway" w:hAnsi="Raleway" w:cs="Raleway"/>
                <w:sz w:val="20"/>
                <w:szCs w:val="20"/>
              </w:rPr>
            </w:pPr>
          </w:p>
        </w:tc>
        <w:tc>
          <w:tcPr>
            <w:tcW w:w="1005" w:type="dxa"/>
          </w:tcPr>
          <w:p w14:paraId="58628950" w14:textId="77777777" w:rsidR="0088566C" w:rsidRDefault="0088566C" w:rsidP="003B623F">
            <w:pPr>
              <w:spacing w:after="100"/>
              <w:rPr>
                <w:rFonts w:ascii="Raleway" w:eastAsia="Raleway" w:hAnsi="Raleway" w:cs="Raleway"/>
                <w:sz w:val="20"/>
                <w:szCs w:val="20"/>
              </w:rPr>
            </w:pPr>
          </w:p>
        </w:tc>
        <w:tc>
          <w:tcPr>
            <w:tcW w:w="1242" w:type="dxa"/>
          </w:tcPr>
          <w:p w14:paraId="573A9622" w14:textId="77777777" w:rsidR="0088566C" w:rsidRDefault="0088566C" w:rsidP="003B623F">
            <w:pPr>
              <w:spacing w:after="100"/>
              <w:rPr>
                <w:rFonts w:ascii="Raleway" w:eastAsia="Raleway" w:hAnsi="Raleway" w:cs="Raleway"/>
                <w:sz w:val="20"/>
                <w:szCs w:val="20"/>
              </w:rPr>
            </w:pPr>
          </w:p>
        </w:tc>
        <w:tc>
          <w:tcPr>
            <w:tcW w:w="1304" w:type="dxa"/>
          </w:tcPr>
          <w:p w14:paraId="7D9E688B" w14:textId="77777777" w:rsidR="0088566C" w:rsidRDefault="0088566C" w:rsidP="003B623F">
            <w:pPr>
              <w:spacing w:after="100"/>
              <w:rPr>
                <w:rFonts w:ascii="Raleway" w:eastAsia="Raleway" w:hAnsi="Raleway" w:cs="Raleway"/>
                <w:sz w:val="20"/>
                <w:szCs w:val="20"/>
              </w:rPr>
            </w:pPr>
          </w:p>
        </w:tc>
        <w:tc>
          <w:tcPr>
            <w:tcW w:w="950" w:type="dxa"/>
          </w:tcPr>
          <w:p w14:paraId="411DA6AA" w14:textId="77777777" w:rsidR="0088566C" w:rsidRDefault="0088566C" w:rsidP="003B623F">
            <w:pPr>
              <w:spacing w:after="100"/>
              <w:rPr>
                <w:rFonts w:ascii="Raleway" w:eastAsia="Raleway" w:hAnsi="Raleway" w:cs="Raleway"/>
                <w:sz w:val="20"/>
                <w:szCs w:val="20"/>
              </w:rPr>
            </w:pPr>
          </w:p>
        </w:tc>
        <w:tc>
          <w:tcPr>
            <w:tcW w:w="839" w:type="dxa"/>
          </w:tcPr>
          <w:p w14:paraId="298F9F80" w14:textId="77777777" w:rsidR="0088566C" w:rsidRDefault="0088566C" w:rsidP="003B623F">
            <w:pPr>
              <w:spacing w:after="100"/>
              <w:rPr>
                <w:rFonts w:ascii="Raleway" w:eastAsia="Raleway" w:hAnsi="Raleway" w:cs="Raleway"/>
                <w:sz w:val="20"/>
                <w:szCs w:val="20"/>
              </w:rPr>
            </w:pPr>
          </w:p>
        </w:tc>
        <w:tc>
          <w:tcPr>
            <w:tcW w:w="944" w:type="dxa"/>
          </w:tcPr>
          <w:p w14:paraId="05E6BFE1" w14:textId="77777777" w:rsidR="0088566C" w:rsidRDefault="0088566C" w:rsidP="003B623F">
            <w:pPr>
              <w:spacing w:after="100"/>
              <w:rPr>
                <w:rFonts w:ascii="Raleway" w:eastAsia="Raleway" w:hAnsi="Raleway" w:cs="Raleway"/>
                <w:sz w:val="20"/>
                <w:szCs w:val="20"/>
              </w:rPr>
            </w:pPr>
          </w:p>
        </w:tc>
      </w:tr>
      <w:tr w:rsidR="0088566C" w14:paraId="3AA4B80D" w14:textId="77777777" w:rsidTr="003B623F">
        <w:tc>
          <w:tcPr>
            <w:tcW w:w="903" w:type="dxa"/>
          </w:tcPr>
          <w:p w14:paraId="5CFD25E9" w14:textId="77777777" w:rsidR="0088566C" w:rsidRDefault="0088566C" w:rsidP="003B623F">
            <w:pPr>
              <w:spacing w:after="100"/>
              <w:rPr>
                <w:rFonts w:ascii="Raleway" w:eastAsia="Raleway" w:hAnsi="Raleway" w:cs="Raleway"/>
                <w:sz w:val="20"/>
                <w:szCs w:val="20"/>
              </w:rPr>
            </w:pPr>
          </w:p>
        </w:tc>
        <w:tc>
          <w:tcPr>
            <w:tcW w:w="828" w:type="dxa"/>
          </w:tcPr>
          <w:p w14:paraId="76A43D46" w14:textId="77777777" w:rsidR="0088566C" w:rsidRDefault="0088566C" w:rsidP="003B623F">
            <w:pPr>
              <w:spacing w:after="100"/>
              <w:rPr>
                <w:rFonts w:ascii="Raleway" w:eastAsia="Raleway" w:hAnsi="Raleway" w:cs="Raleway"/>
                <w:sz w:val="20"/>
                <w:szCs w:val="20"/>
              </w:rPr>
            </w:pPr>
          </w:p>
        </w:tc>
        <w:tc>
          <w:tcPr>
            <w:tcW w:w="1005" w:type="dxa"/>
          </w:tcPr>
          <w:p w14:paraId="15CFA8A8" w14:textId="77777777" w:rsidR="0088566C" w:rsidRDefault="0088566C" w:rsidP="003B623F">
            <w:pPr>
              <w:spacing w:after="100"/>
              <w:rPr>
                <w:rFonts w:ascii="Raleway" w:eastAsia="Raleway" w:hAnsi="Raleway" w:cs="Raleway"/>
                <w:sz w:val="20"/>
                <w:szCs w:val="20"/>
              </w:rPr>
            </w:pPr>
          </w:p>
        </w:tc>
        <w:tc>
          <w:tcPr>
            <w:tcW w:w="1242" w:type="dxa"/>
          </w:tcPr>
          <w:p w14:paraId="5A86032E" w14:textId="77777777" w:rsidR="0088566C" w:rsidRDefault="0088566C" w:rsidP="003B623F">
            <w:pPr>
              <w:spacing w:after="100"/>
              <w:rPr>
                <w:rFonts w:ascii="Raleway" w:eastAsia="Raleway" w:hAnsi="Raleway" w:cs="Raleway"/>
                <w:sz w:val="20"/>
                <w:szCs w:val="20"/>
              </w:rPr>
            </w:pPr>
          </w:p>
        </w:tc>
        <w:tc>
          <w:tcPr>
            <w:tcW w:w="1304" w:type="dxa"/>
          </w:tcPr>
          <w:p w14:paraId="6234E6DB" w14:textId="77777777" w:rsidR="0088566C" w:rsidRDefault="0088566C" w:rsidP="003B623F">
            <w:pPr>
              <w:spacing w:after="100"/>
              <w:rPr>
                <w:rFonts w:ascii="Raleway" w:eastAsia="Raleway" w:hAnsi="Raleway" w:cs="Raleway"/>
                <w:sz w:val="20"/>
                <w:szCs w:val="20"/>
              </w:rPr>
            </w:pPr>
          </w:p>
        </w:tc>
        <w:tc>
          <w:tcPr>
            <w:tcW w:w="950" w:type="dxa"/>
          </w:tcPr>
          <w:p w14:paraId="22895606" w14:textId="77777777" w:rsidR="0088566C" w:rsidRDefault="0088566C" w:rsidP="003B623F">
            <w:pPr>
              <w:spacing w:after="100"/>
              <w:rPr>
                <w:rFonts w:ascii="Raleway" w:eastAsia="Raleway" w:hAnsi="Raleway" w:cs="Raleway"/>
                <w:sz w:val="20"/>
                <w:szCs w:val="20"/>
              </w:rPr>
            </w:pPr>
          </w:p>
        </w:tc>
        <w:tc>
          <w:tcPr>
            <w:tcW w:w="839" w:type="dxa"/>
          </w:tcPr>
          <w:p w14:paraId="09B5DE54" w14:textId="77777777" w:rsidR="0088566C" w:rsidRDefault="0088566C" w:rsidP="003B623F">
            <w:pPr>
              <w:spacing w:after="100"/>
              <w:rPr>
                <w:rFonts w:ascii="Raleway" w:eastAsia="Raleway" w:hAnsi="Raleway" w:cs="Raleway"/>
                <w:sz w:val="20"/>
                <w:szCs w:val="20"/>
              </w:rPr>
            </w:pPr>
          </w:p>
        </w:tc>
        <w:tc>
          <w:tcPr>
            <w:tcW w:w="944" w:type="dxa"/>
          </w:tcPr>
          <w:p w14:paraId="211EEE32" w14:textId="77777777" w:rsidR="0088566C" w:rsidRDefault="0088566C" w:rsidP="003B623F">
            <w:pPr>
              <w:spacing w:after="100"/>
              <w:rPr>
                <w:rFonts w:ascii="Raleway" w:eastAsia="Raleway" w:hAnsi="Raleway" w:cs="Raleway"/>
                <w:sz w:val="20"/>
                <w:szCs w:val="20"/>
              </w:rPr>
            </w:pPr>
          </w:p>
        </w:tc>
      </w:tr>
      <w:tr w:rsidR="0088566C" w14:paraId="34217BDF" w14:textId="77777777" w:rsidTr="003B623F">
        <w:tc>
          <w:tcPr>
            <w:tcW w:w="903" w:type="dxa"/>
          </w:tcPr>
          <w:p w14:paraId="5C3593ED" w14:textId="77777777" w:rsidR="0088566C" w:rsidRDefault="0088566C" w:rsidP="003B623F">
            <w:pPr>
              <w:spacing w:after="100"/>
              <w:rPr>
                <w:rFonts w:ascii="Raleway" w:eastAsia="Raleway" w:hAnsi="Raleway" w:cs="Raleway"/>
                <w:sz w:val="20"/>
                <w:szCs w:val="20"/>
              </w:rPr>
            </w:pPr>
          </w:p>
        </w:tc>
        <w:tc>
          <w:tcPr>
            <w:tcW w:w="828" w:type="dxa"/>
          </w:tcPr>
          <w:p w14:paraId="0E78D6B3" w14:textId="77777777" w:rsidR="0088566C" w:rsidRDefault="0088566C" w:rsidP="003B623F">
            <w:pPr>
              <w:spacing w:after="100"/>
              <w:rPr>
                <w:rFonts w:ascii="Raleway" w:eastAsia="Raleway" w:hAnsi="Raleway" w:cs="Raleway"/>
                <w:sz w:val="20"/>
                <w:szCs w:val="20"/>
              </w:rPr>
            </w:pPr>
          </w:p>
        </w:tc>
        <w:tc>
          <w:tcPr>
            <w:tcW w:w="1005" w:type="dxa"/>
          </w:tcPr>
          <w:p w14:paraId="4CD13E35" w14:textId="77777777" w:rsidR="0088566C" w:rsidRDefault="0088566C" w:rsidP="003B623F">
            <w:pPr>
              <w:spacing w:after="100"/>
              <w:rPr>
                <w:rFonts w:ascii="Raleway" w:eastAsia="Raleway" w:hAnsi="Raleway" w:cs="Raleway"/>
                <w:sz w:val="20"/>
                <w:szCs w:val="20"/>
              </w:rPr>
            </w:pPr>
          </w:p>
        </w:tc>
        <w:tc>
          <w:tcPr>
            <w:tcW w:w="1242" w:type="dxa"/>
          </w:tcPr>
          <w:p w14:paraId="124C6567" w14:textId="77777777" w:rsidR="0088566C" w:rsidRDefault="0088566C" w:rsidP="003B623F">
            <w:pPr>
              <w:spacing w:after="100"/>
              <w:rPr>
                <w:rFonts w:ascii="Raleway" w:eastAsia="Raleway" w:hAnsi="Raleway" w:cs="Raleway"/>
                <w:sz w:val="20"/>
                <w:szCs w:val="20"/>
              </w:rPr>
            </w:pPr>
          </w:p>
        </w:tc>
        <w:tc>
          <w:tcPr>
            <w:tcW w:w="1304" w:type="dxa"/>
          </w:tcPr>
          <w:p w14:paraId="17DAD459" w14:textId="77777777" w:rsidR="0088566C" w:rsidRDefault="0088566C" w:rsidP="003B623F">
            <w:pPr>
              <w:spacing w:after="100"/>
              <w:rPr>
                <w:rFonts w:ascii="Raleway" w:eastAsia="Raleway" w:hAnsi="Raleway" w:cs="Raleway"/>
                <w:sz w:val="20"/>
                <w:szCs w:val="20"/>
              </w:rPr>
            </w:pPr>
          </w:p>
        </w:tc>
        <w:tc>
          <w:tcPr>
            <w:tcW w:w="950" w:type="dxa"/>
          </w:tcPr>
          <w:p w14:paraId="41110916" w14:textId="77777777" w:rsidR="0088566C" w:rsidRDefault="0088566C" w:rsidP="003B623F">
            <w:pPr>
              <w:spacing w:after="100"/>
              <w:rPr>
                <w:rFonts w:ascii="Raleway" w:eastAsia="Raleway" w:hAnsi="Raleway" w:cs="Raleway"/>
                <w:sz w:val="20"/>
                <w:szCs w:val="20"/>
              </w:rPr>
            </w:pPr>
          </w:p>
        </w:tc>
        <w:tc>
          <w:tcPr>
            <w:tcW w:w="839" w:type="dxa"/>
          </w:tcPr>
          <w:p w14:paraId="45967805" w14:textId="77777777" w:rsidR="0088566C" w:rsidRDefault="0088566C" w:rsidP="003B623F">
            <w:pPr>
              <w:spacing w:after="100"/>
              <w:rPr>
                <w:rFonts w:ascii="Raleway" w:eastAsia="Raleway" w:hAnsi="Raleway" w:cs="Raleway"/>
                <w:sz w:val="20"/>
                <w:szCs w:val="20"/>
              </w:rPr>
            </w:pPr>
          </w:p>
        </w:tc>
        <w:tc>
          <w:tcPr>
            <w:tcW w:w="944" w:type="dxa"/>
          </w:tcPr>
          <w:p w14:paraId="3887284A" w14:textId="77777777" w:rsidR="0088566C" w:rsidRDefault="0088566C" w:rsidP="003B623F">
            <w:pPr>
              <w:spacing w:after="100"/>
              <w:rPr>
                <w:rFonts w:ascii="Raleway" w:eastAsia="Raleway" w:hAnsi="Raleway" w:cs="Raleway"/>
                <w:sz w:val="20"/>
                <w:szCs w:val="20"/>
              </w:rPr>
            </w:pPr>
          </w:p>
        </w:tc>
      </w:tr>
    </w:tbl>
    <w:p w14:paraId="0399DD74" w14:textId="77777777" w:rsidR="0088566C" w:rsidRDefault="0088566C" w:rsidP="0088566C">
      <w:pPr>
        <w:spacing w:after="100"/>
        <w:rPr>
          <w:rFonts w:ascii="Raleway" w:eastAsia="Raleway" w:hAnsi="Raleway" w:cs="Raleway"/>
          <w:sz w:val="20"/>
          <w:szCs w:val="20"/>
        </w:rPr>
      </w:pPr>
    </w:p>
    <w:p w14:paraId="40D14A89"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following rules apply for this table:</w:t>
      </w:r>
    </w:p>
    <w:p w14:paraId="382547BB" w14:textId="77777777" w:rsidR="0088566C"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 xml:space="preserve">For each active Vendor SKU of Serial type and for each </w:t>
      </w:r>
      <w:proofErr w:type="spellStart"/>
      <w:r>
        <w:rPr>
          <w:rFonts w:ascii="Raleway" w:eastAsia="Raleway" w:hAnsi="Raleway" w:cs="Raleway"/>
          <w:sz w:val="20"/>
          <w:szCs w:val="20"/>
        </w:rPr>
        <w:t>S.No</w:t>
      </w:r>
      <w:proofErr w:type="spellEnd"/>
      <w:r>
        <w:rPr>
          <w:rFonts w:ascii="Raleway" w:eastAsia="Raleway" w:hAnsi="Raleway" w:cs="Raleway"/>
          <w:sz w:val="20"/>
          <w:szCs w:val="20"/>
        </w:rPr>
        <w:t>. of that vendor SKU that is expected with the user carrying out the audit, and whose Status in the Payment Terminal Master is marked as “Working” an entry is there in the table as follows:</w:t>
      </w:r>
    </w:p>
    <w:p w14:paraId="093DA23C"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 xml:space="preserve">The Vendor SKU Name, Vendor SKU Number, and 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 is populated.</w:t>
      </w:r>
    </w:p>
    <w:p w14:paraId="1C858E59"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The other columns are empty.</w:t>
      </w:r>
    </w:p>
    <w:p w14:paraId="4AB2A8CD" w14:textId="77777777" w:rsidR="0088566C" w:rsidRPr="002A75A8"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Only active SKUs are listed.</w:t>
      </w:r>
    </w:p>
    <w:p w14:paraId="43028A5A" w14:textId="77777777" w:rsidR="0088566C" w:rsidRDefault="0088566C" w:rsidP="0088566C">
      <w:pPr>
        <w:rPr>
          <w:rFonts w:ascii="Raleway" w:eastAsia="Raleway" w:hAnsi="Raleway" w:cs="Raleway"/>
          <w:sz w:val="20"/>
          <w:szCs w:val="20"/>
        </w:rPr>
      </w:pPr>
    </w:p>
    <w:p w14:paraId="53827C48"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User </w:t>
      </w:r>
      <w:r w:rsidRPr="00710D8E">
        <w:rPr>
          <w:rFonts w:ascii="Raleway" w:eastAsia="Raleway" w:hAnsi="Raleway" w:cs="Raleway"/>
          <w:sz w:val="20"/>
          <w:szCs w:val="20"/>
        </w:rPr>
        <w:t xml:space="preserve">scans </w:t>
      </w:r>
      <w:r>
        <w:rPr>
          <w:rFonts w:ascii="Raleway" w:eastAsia="Raleway" w:hAnsi="Raleway" w:cs="Raleway"/>
          <w:sz w:val="20"/>
          <w:szCs w:val="20"/>
        </w:rPr>
        <w:t xml:space="preserve">or punches in the </w:t>
      </w:r>
      <w:proofErr w:type="spellStart"/>
      <w:r>
        <w:rPr>
          <w:rFonts w:ascii="Raleway" w:eastAsia="Raleway" w:hAnsi="Raleway" w:cs="Raleway"/>
          <w:sz w:val="20"/>
          <w:szCs w:val="20"/>
        </w:rPr>
        <w:t>S.No</w:t>
      </w:r>
      <w:proofErr w:type="spellEnd"/>
      <w:r>
        <w:rPr>
          <w:rFonts w:ascii="Raleway" w:eastAsia="Raleway" w:hAnsi="Raleway" w:cs="Raleway"/>
          <w:sz w:val="20"/>
          <w:szCs w:val="20"/>
        </w:rPr>
        <w:t>. of any of the above kind of SKUs from the Working area .  He then presses Submit.  The following actions happen:</w:t>
      </w:r>
    </w:p>
    <w:p w14:paraId="4FE6AAF9" w14:textId="77777777" w:rsidR="0088566C" w:rsidRDefault="0088566C" w:rsidP="0088566C">
      <w:pPr>
        <w:rPr>
          <w:rFonts w:ascii="Raleway" w:eastAsia="Raleway" w:hAnsi="Raleway" w:cs="Raleway"/>
          <w:sz w:val="20"/>
          <w:szCs w:val="20"/>
        </w:rPr>
      </w:pPr>
    </w:p>
    <w:p w14:paraId="5F3A03F9"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 xml:space="preserve">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is first matched against the entries </w:t>
      </w:r>
      <w:proofErr w:type="gramStart"/>
      <w:r>
        <w:rPr>
          <w:rFonts w:ascii="Raleway" w:eastAsia="Raleway" w:hAnsi="Raleway" w:cs="Raleway"/>
          <w:sz w:val="20"/>
          <w:szCs w:val="20"/>
        </w:rPr>
        <w:t>in</w:t>
      </w:r>
      <w:proofErr w:type="gramEnd"/>
      <w:r>
        <w:rPr>
          <w:rFonts w:ascii="Raleway" w:eastAsia="Raleway" w:hAnsi="Raleway" w:cs="Raleway"/>
          <w:sz w:val="20"/>
          <w:szCs w:val="20"/>
        </w:rPr>
        <w:t xml:space="preserve"> the </w:t>
      </w:r>
      <w:proofErr w:type="gramStart"/>
      <w:r>
        <w:rPr>
          <w:rFonts w:ascii="Raleway" w:eastAsia="Raleway" w:hAnsi="Raleway" w:cs="Raleway"/>
          <w:sz w:val="20"/>
          <w:szCs w:val="20"/>
        </w:rPr>
        <w:t>table,</w:t>
      </w:r>
      <w:proofErr w:type="gramEnd"/>
      <w:r>
        <w:rPr>
          <w:rFonts w:ascii="Raleway" w:eastAsia="Raleway" w:hAnsi="Raleway" w:cs="Raleway"/>
          <w:sz w:val="20"/>
          <w:szCs w:val="20"/>
        </w:rPr>
        <w:t xml:space="preserve"> if it matches then a green tick is put against that row.  </w:t>
      </w:r>
    </w:p>
    <w:p w14:paraId="4FB7486A" w14:textId="77777777" w:rsidR="0088566C" w:rsidRDefault="0088566C" w:rsidP="0088566C">
      <w:pPr>
        <w:pStyle w:val="ListParagraph"/>
        <w:numPr>
          <w:ilvl w:val="0"/>
          <w:numId w:val="2"/>
        </w:numPr>
        <w:rPr>
          <w:rFonts w:ascii="Raleway" w:eastAsia="Raleway" w:hAnsi="Raleway" w:cs="Raleway"/>
          <w:sz w:val="20"/>
          <w:szCs w:val="20"/>
        </w:rPr>
      </w:pPr>
      <w:r w:rsidRPr="002A75A8">
        <w:rPr>
          <w:rFonts w:ascii="Raleway" w:eastAsia="Raleway" w:hAnsi="Raleway" w:cs="Raleway"/>
          <w:sz w:val="20"/>
          <w:szCs w:val="20"/>
        </w:rPr>
        <w:t>If it doesn’t match then it is searched against the Payment Terminal Master, the Base Station Master, and the SIM Card Master.  If it matches against any entry in any of these masters, then a row is inserted in Table 1 and the Vendor SKU Name, Vendor SKU Number of the entry are inserted in the respective columns</w:t>
      </w:r>
      <w:r>
        <w:rPr>
          <w:rFonts w:ascii="Raleway" w:eastAsia="Raleway" w:hAnsi="Raleway" w:cs="Raleway"/>
          <w:sz w:val="20"/>
          <w:szCs w:val="20"/>
        </w:rPr>
        <w:t xml:space="preserve"> of Table 1</w:t>
      </w:r>
      <w:r w:rsidRPr="002A75A8">
        <w:rPr>
          <w:rFonts w:ascii="Raleway" w:eastAsia="Raleway" w:hAnsi="Raleway" w:cs="Raleway"/>
          <w:sz w:val="20"/>
          <w:szCs w:val="20"/>
        </w:rPr>
        <w:t xml:space="preserve">.  </w:t>
      </w:r>
      <w:proofErr w:type="gramStart"/>
      <w:r w:rsidRPr="002A75A8">
        <w:rPr>
          <w:rFonts w:ascii="Raleway" w:eastAsia="Raleway" w:hAnsi="Raleway" w:cs="Raleway"/>
          <w:sz w:val="20"/>
          <w:szCs w:val="20"/>
        </w:rPr>
        <w:t xml:space="preserve">The </w:t>
      </w:r>
      <w:proofErr w:type="spellStart"/>
      <w:r w:rsidRPr="002A75A8">
        <w:rPr>
          <w:rFonts w:ascii="Raleway" w:eastAsia="Raleway" w:hAnsi="Raleway" w:cs="Raleway"/>
          <w:sz w:val="20"/>
          <w:szCs w:val="20"/>
        </w:rPr>
        <w:t>S</w:t>
      </w:r>
      <w:proofErr w:type="gramEnd"/>
      <w:r w:rsidRPr="002A75A8">
        <w:rPr>
          <w:rFonts w:ascii="Raleway" w:eastAsia="Raleway" w:hAnsi="Raleway" w:cs="Raleway"/>
          <w:sz w:val="20"/>
          <w:szCs w:val="20"/>
        </w:rPr>
        <w:t>.No</w:t>
      </w:r>
      <w:proofErr w:type="spellEnd"/>
      <w:r w:rsidRPr="002A75A8">
        <w:rPr>
          <w:rFonts w:ascii="Raleway" w:eastAsia="Raleway" w:hAnsi="Raleway" w:cs="Raleway"/>
          <w:sz w:val="20"/>
          <w:szCs w:val="20"/>
        </w:rPr>
        <w:t xml:space="preserve">. is inserted under the Unexpected Item </w:t>
      </w:r>
      <w:proofErr w:type="spellStart"/>
      <w:r w:rsidRPr="002A75A8">
        <w:rPr>
          <w:rFonts w:ascii="Raleway" w:eastAsia="Raleway" w:hAnsi="Raleway" w:cs="Raleway"/>
          <w:sz w:val="20"/>
          <w:szCs w:val="20"/>
        </w:rPr>
        <w:t>S.No</w:t>
      </w:r>
      <w:proofErr w:type="spellEnd"/>
      <w:r w:rsidRPr="002A75A8">
        <w:rPr>
          <w:rFonts w:ascii="Raleway" w:eastAsia="Raleway" w:hAnsi="Raleway" w:cs="Raleway"/>
          <w:sz w:val="20"/>
          <w:szCs w:val="20"/>
        </w:rPr>
        <w:t xml:space="preserve">. column. </w:t>
      </w:r>
      <w:r>
        <w:rPr>
          <w:rFonts w:ascii="Raleway" w:eastAsia="Raleway" w:hAnsi="Raleway" w:cs="Raleway"/>
          <w:sz w:val="20"/>
          <w:szCs w:val="20"/>
        </w:rPr>
        <w:t>A green tick is put under Matched column.</w:t>
      </w:r>
      <w:r w:rsidRPr="002A75A8">
        <w:rPr>
          <w:rFonts w:ascii="Raleway" w:eastAsia="Raleway" w:hAnsi="Raleway" w:cs="Raleway"/>
          <w:sz w:val="20"/>
          <w:szCs w:val="20"/>
        </w:rPr>
        <w:t xml:space="preserve"> </w:t>
      </w:r>
      <w:r>
        <w:rPr>
          <w:rFonts w:ascii="Raleway" w:eastAsia="Raleway" w:hAnsi="Raleway" w:cs="Raleway"/>
          <w:sz w:val="20"/>
          <w:szCs w:val="20"/>
        </w:rPr>
        <w:t>Under Remarks the following text is inserted:</w:t>
      </w:r>
    </w:p>
    <w:p w14:paraId="4561E5FF" w14:textId="77777777" w:rsidR="0088566C" w:rsidRDefault="0088566C" w:rsidP="0088566C">
      <w:pPr>
        <w:pStyle w:val="ListParagraph"/>
        <w:numPr>
          <w:ilvl w:val="1"/>
          <w:numId w:val="2"/>
        </w:numPr>
        <w:rPr>
          <w:rFonts w:ascii="Raleway" w:eastAsia="Raleway" w:hAnsi="Raleway" w:cs="Raleway"/>
          <w:sz w:val="20"/>
          <w:szCs w:val="20"/>
        </w:rPr>
      </w:pPr>
      <w:r>
        <w:rPr>
          <w:rFonts w:ascii="Raleway" w:eastAsia="Raleway" w:hAnsi="Raleway" w:cs="Raleway"/>
          <w:sz w:val="20"/>
          <w:szCs w:val="20"/>
        </w:rPr>
        <w:t>If the item location in the master was different from the location from which the audit is being done, then “Wrong Location” is inserted.</w:t>
      </w:r>
    </w:p>
    <w:p w14:paraId="57C13928" w14:textId="77777777" w:rsidR="0088566C" w:rsidRDefault="0088566C" w:rsidP="0088566C">
      <w:pPr>
        <w:pStyle w:val="ListParagraph"/>
        <w:numPr>
          <w:ilvl w:val="1"/>
          <w:numId w:val="2"/>
        </w:numPr>
        <w:rPr>
          <w:rFonts w:ascii="Raleway" w:eastAsia="Raleway" w:hAnsi="Raleway" w:cs="Raleway"/>
          <w:sz w:val="20"/>
          <w:szCs w:val="20"/>
        </w:rPr>
      </w:pPr>
      <w:r>
        <w:rPr>
          <w:rFonts w:ascii="Raleway" w:eastAsia="Raleway" w:hAnsi="Raleway" w:cs="Raleway"/>
          <w:sz w:val="20"/>
          <w:szCs w:val="20"/>
        </w:rPr>
        <w:t xml:space="preserve">If the item status was “Lost” in the </w:t>
      </w:r>
      <w:proofErr w:type="gramStart"/>
      <w:r>
        <w:rPr>
          <w:rFonts w:ascii="Raleway" w:eastAsia="Raleway" w:hAnsi="Raleway" w:cs="Raleway"/>
          <w:sz w:val="20"/>
          <w:szCs w:val="20"/>
        </w:rPr>
        <w:t>masters</w:t>
      </w:r>
      <w:proofErr w:type="gramEnd"/>
      <w:r>
        <w:rPr>
          <w:rFonts w:ascii="Raleway" w:eastAsia="Raleway" w:hAnsi="Raleway" w:cs="Raleway"/>
          <w:sz w:val="20"/>
          <w:szCs w:val="20"/>
        </w:rPr>
        <w:t xml:space="preserve"> then “Recovered” is also inserted in the Remarks column.</w:t>
      </w:r>
    </w:p>
    <w:p w14:paraId="2ABAA559" w14:textId="77777777" w:rsidR="0088566C" w:rsidRDefault="0088566C" w:rsidP="0088566C">
      <w:pPr>
        <w:pStyle w:val="ListParagraph"/>
        <w:numPr>
          <w:ilvl w:val="1"/>
          <w:numId w:val="2"/>
        </w:numPr>
        <w:rPr>
          <w:rFonts w:ascii="Raleway" w:eastAsia="Raleway" w:hAnsi="Raleway" w:cs="Raleway"/>
          <w:sz w:val="20"/>
          <w:szCs w:val="20"/>
        </w:rPr>
      </w:pPr>
      <w:r>
        <w:rPr>
          <w:rFonts w:ascii="Raleway" w:eastAsia="Raleway" w:hAnsi="Raleway" w:cs="Raleway"/>
          <w:sz w:val="20"/>
          <w:szCs w:val="20"/>
        </w:rPr>
        <w:t xml:space="preserve">If the </w:t>
      </w:r>
    </w:p>
    <w:p w14:paraId="55661DCC"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 xml:space="preserve">If the search in 2) above does not yield a </w:t>
      </w:r>
      <w:proofErr w:type="gramStart"/>
      <w:r>
        <w:rPr>
          <w:rFonts w:ascii="Raleway" w:eastAsia="Raleway" w:hAnsi="Raleway" w:cs="Raleway"/>
          <w:sz w:val="20"/>
          <w:szCs w:val="20"/>
        </w:rPr>
        <w:t>match</w:t>
      </w:r>
      <w:proofErr w:type="gramEnd"/>
      <w:r>
        <w:rPr>
          <w:rFonts w:ascii="Raleway" w:eastAsia="Raleway" w:hAnsi="Raleway" w:cs="Raleway"/>
          <w:sz w:val="20"/>
          <w:szCs w:val="20"/>
        </w:rPr>
        <w:t xml:space="preserve"> then another row is inserted in Table 1 and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scanned is inserted under the column “Unregistered Item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w:t>
      </w:r>
    </w:p>
    <w:p w14:paraId="49920C7A" w14:textId="77777777" w:rsidR="0088566C" w:rsidRPr="00710D8E" w:rsidRDefault="0088566C" w:rsidP="0088566C">
      <w:pPr>
        <w:rPr>
          <w:rFonts w:ascii="Raleway" w:eastAsia="Raleway" w:hAnsi="Raleway" w:cs="Raleway"/>
          <w:sz w:val="20"/>
          <w:szCs w:val="20"/>
        </w:rPr>
      </w:pPr>
    </w:p>
    <w:p w14:paraId="02F57758" w14:textId="77777777" w:rsidR="0088566C" w:rsidRDefault="0088566C" w:rsidP="0088566C">
      <w:pPr>
        <w:rPr>
          <w:rFonts w:ascii="Raleway" w:eastAsia="Raleway" w:hAnsi="Raleway" w:cs="Raleway"/>
          <w:sz w:val="20"/>
          <w:szCs w:val="20"/>
        </w:rPr>
      </w:pPr>
      <w:r w:rsidRPr="00710D8E">
        <w:rPr>
          <w:rFonts w:ascii="Raleway" w:eastAsia="Raleway" w:hAnsi="Raleway" w:cs="Raleway"/>
          <w:sz w:val="20"/>
          <w:szCs w:val="20"/>
        </w:rPr>
        <w:t xml:space="preserve">Duplicate scan protection: If the same serial number is scanned twice during the same audit session, the second scan is </w:t>
      </w:r>
      <w:proofErr w:type="gramStart"/>
      <w:r w:rsidRPr="00710D8E">
        <w:rPr>
          <w:rFonts w:ascii="Raleway" w:eastAsia="Raleway" w:hAnsi="Raleway" w:cs="Raleway"/>
          <w:sz w:val="20"/>
          <w:szCs w:val="20"/>
        </w:rPr>
        <w:t>rejected</w:t>
      </w:r>
      <w:proofErr w:type="gramEnd"/>
      <w:r w:rsidRPr="00710D8E">
        <w:rPr>
          <w:rFonts w:ascii="Raleway" w:eastAsia="Raleway" w:hAnsi="Raleway" w:cs="Raleway"/>
          <w:sz w:val="20"/>
          <w:szCs w:val="20"/>
        </w:rPr>
        <w:t xml:space="preserve"> and an error message comes up: "&lt;</w:t>
      </w:r>
      <w:proofErr w:type="spellStart"/>
      <w:r w:rsidRPr="00710D8E">
        <w:rPr>
          <w:rFonts w:ascii="Raleway" w:eastAsia="Raleway" w:hAnsi="Raleway" w:cs="Raleway"/>
          <w:sz w:val="20"/>
          <w:szCs w:val="20"/>
        </w:rPr>
        <w:t>S.No</w:t>
      </w:r>
      <w:proofErr w:type="spellEnd"/>
      <w:r w:rsidRPr="00710D8E">
        <w:rPr>
          <w:rFonts w:ascii="Raleway" w:eastAsia="Raleway" w:hAnsi="Raleway" w:cs="Raleway"/>
          <w:sz w:val="20"/>
          <w:szCs w:val="20"/>
        </w:rPr>
        <w:t xml:space="preserve">.&gt; has already been audited in this session." </w:t>
      </w:r>
    </w:p>
    <w:p w14:paraId="1DF02856" w14:textId="77777777" w:rsidR="0088566C" w:rsidRDefault="0088566C" w:rsidP="0088566C">
      <w:pPr>
        <w:rPr>
          <w:rFonts w:ascii="Raleway" w:eastAsia="Raleway" w:hAnsi="Raleway" w:cs="Raleway"/>
          <w:sz w:val="20"/>
          <w:szCs w:val="20"/>
        </w:rPr>
      </w:pPr>
    </w:p>
    <w:p w14:paraId="21483C05"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the user has scanned in all the Serial type </w:t>
      </w:r>
      <w:proofErr w:type="gramStart"/>
      <w:r>
        <w:rPr>
          <w:rFonts w:ascii="Raleway" w:eastAsia="Raleway" w:hAnsi="Raleway" w:cs="Raleway"/>
          <w:sz w:val="20"/>
          <w:szCs w:val="20"/>
        </w:rPr>
        <w:t>SKUs</w:t>
      </w:r>
      <w:proofErr w:type="gramEnd"/>
      <w:r>
        <w:rPr>
          <w:rFonts w:ascii="Raleway" w:eastAsia="Raleway" w:hAnsi="Raleway" w:cs="Raleway"/>
          <w:sz w:val="20"/>
          <w:szCs w:val="20"/>
        </w:rPr>
        <w:t xml:space="preserve"> they can press the “Submit” button and the table is stored internally while the button status changes to “Modify”.  The scan window is disabled. In case the user by mistake had pressed the Submit button they can press on Modify, the state changes back to Submit and the scan window is again activated.   If </w:t>
      </w:r>
      <w:proofErr w:type="gramStart"/>
      <w:r>
        <w:rPr>
          <w:rFonts w:ascii="Raleway" w:eastAsia="Raleway" w:hAnsi="Raleway" w:cs="Raleway"/>
          <w:sz w:val="20"/>
          <w:szCs w:val="20"/>
        </w:rPr>
        <w:t>a user presses</w:t>
      </w:r>
      <w:proofErr w:type="gramEnd"/>
      <w:r>
        <w:rPr>
          <w:rFonts w:ascii="Raleway" w:eastAsia="Raleway" w:hAnsi="Raleway" w:cs="Raleway"/>
          <w:sz w:val="20"/>
          <w:szCs w:val="20"/>
        </w:rPr>
        <w:t xml:space="preserve"> Submit, all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that were not Matched show a red X in the Missing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column.   If the Modify button is </w:t>
      </w:r>
      <w:proofErr w:type="gramStart"/>
      <w:r>
        <w:rPr>
          <w:rFonts w:ascii="Raleway" w:eastAsia="Raleway" w:hAnsi="Raleway" w:cs="Raleway"/>
          <w:sz w:val="20"/>
          <w:szCs w:val="20"/>
        </w:rPr>
        <w:t>pressed</w:t>
      </w:r>
      <w:proofErr w:type="gramEnd"/>
      <w:r>
        <w:rPr>
          <w:rFonts w:ascii="Raleway" w:eastAsia="Raleway" w:hAnsi="Raleway" w:cs="Raleway"/>
          <w:sz w:val="20"/>
          <w:szCs w:val="20"/>
        </w:rPr>
        <w:t xml:space="preserve"> then the red X disappears and appears again basis the same rule as defined above.</w:t>
      </w:r>
    </w:p>
    <w:p w14:paraId="6B334EF3" w14:textId="77777777" w:rsidR="0088566C" w:rsidRDefault="0088566C" w:rsidP="0088566C">
      <w:pPr>
        <w:rPr>
          <w:rFonts w:ascii="Raleway" w:eastAsia="Raleway" w:hAnsi="Raleway" w:cs="Raleway"/>
          <w:sz w:val="20"/>
          <w:szCs w:val="20"/>
        </w:rPr>
      </w:pPr>
    </w:p>
    <w:p w14:paraId="2A68B6E4"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In case for 30 minutes there is no action in the audit session, then the audit session PAR is automatically submitted and its status under Reports will show as Incomplete.  The user can upon pressing the Audit tab in their page can see the session again and continue it.  There can be only one Incomplete session for a user.  A user cannot have an Incomplete and Pending Review sessions, they are mutually exclusive. </w:t>
      </w:r>
    </w:p>
    <w:p w14:paraId="0E3D10FD" w14:textId="77777777" w:rsidR="0088566C" w:rsidRDefault="0088566C" w:rsidP="0088566C">
      <w:pPr>
        <w:rPr>
          <w:rFonts w:ascii="Raleway" w:eastAsia="Raleway" w:hAnsi="Raleway" w:cs="Raleway"/>
          <w:sz w:val="20"/>
          <w:szCs w:val="20"/>
        </w:rPr>
      </w:pPr>
    </w:p>
    <w:p w14:paraId="57C16A50"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a user has pressed the Submit button, </w:t>
      </w:r>
      <w:proofErr w:type="gramStart"/>
      <w:r>
        <w:rPr>
          <w:rFonts w:ascii="Raleway" w:eastAsia="Raleway" w:hAnsi="Raleway" w:cs="Raleway"/>
          <w:sz w:val="20"/>
          <w:szCs w:val="20"/>
        </w:rPr>
        <w:t>a Table</w:t>
      </w:r>
      <w:proofErr w:type="gramEnd"/>
      <w:r>
        <w:rPr>
          <w:rFonts w:ascii="Raleway" w:eastAsia="Raleway" w:hAnsi="Raleway" w:cs="Raleway"/>
          <w:sz w:val="20"/>
          <w:szCs w:val="20"/>
        </w:rPr>
        <w:t xml:space="preserve"> 2 opens below</w:t>
      </w:r>
    </w:p>
    <w:p w14:paraId="321865F1" w14:textId="77777777" w:rsidR="0088566C" w:rsidRDefault="0088566C" w:rsidP="0088566C">
      <w:pPr>
        <w:rPr>
          <w:rFonts w:ascii="Raleway" w:eastAsia="Raleway" w:hAnsi="Raleway" w:cs="Raleway"/>
          <w:sz w:val="20"/>
          <w:szCs w:val="20"/>
        </w:rPr>
      </w:pPr>
    </w:p>
    <w:p w14:paraId="6D0B9116" w14:textId="77777777" w:rsidR="0088566C" w:rsidRDefault="0088566C" w:rsidP="0088566C">
      <w:pPr>
        <w:pStyle w:val="Heading3"/>
        <w:keepNext w:val="0"/>
        <w:keepLines w:val="0"/>
        <w:spacing w:before="0" w:after="100"/>
        <w:rPr>
          <w:rFonts w:ascii="Raleway" w:eastAsia="Raleway" w:hAnsi="Raleway" w:cs="Raleway"/>
          <w:b/>
          <w:bCs/>
          <w:color w:val="000000"/>
          <w:sz w:val="26"/>
          <w:szCs w:val="26"/>
        </w:rPr>
      </w:pPr>
      <w:r>
        <w:rPr>
          <w:rFonts w:ascii="Raleway" w:eastAsia="Raleway" w:hAnsi="Raleway" w:cs="Raleway"/>
          <w:b/>
          <w:bCs/>
          <w:color w:val="000000"/>
          <w:sz w:val="26"/>
          <w:szCs w:val="26"/>
        </w:rPr>
        <w:t>3.2.2 Audit Table 2: Working Area</w:t>
      </w:r>
    </w:p>
    <w:p w14:paraId="6FC9DE38" w14:textId="77777777" w:rsidR="0088566C" w:rsidRDefault="0088566C" w:rsidP="0088566C">
      <w:pPr>
        <w:rPr>
          <w:rFonts w:ascii="Raleway" w:eastAsia="Raleway" w:hAnsi="Raleway" w:cs="Raleway"/>
          <w:sz w:val="20"/>
          <w:szCs w:val="20"/>
        </w:rPr>
      </w:pPr>
    </w:p>
    <w:p w14:paraId="2E5EF378"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Provisional Audit Report (PAR) &lt;Audit Index&gt;  Table 2 for Working Accessories.</w:t>
      </w:r>
    </w:p>
    <w:p w14:paraId="0BAF1671"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that the instruction, increment the count. </w:t>
      </w:r>
    </w:p>
    <w:p w14:paraId="56FCAA57"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Below that the following Table 2 opens, with a header Table 2 (Working Accessories) audit status.  The table has a button next to the header “Submit”</w:t>
      </w:r>
    </w:p>
    <w:tbl>
      <w:tblPr>
        <w:tblStyle w:val="TableGrid"/>
        <w:tblW w:w="0" w:type="auto"/>
        <w:tblLook w:val="04A0" w:firstRow="1" w:lastRow="0" w:firstColumn="1" w:lastColumn="0" w:noHBand="0" w:noVBand="1"/>
      </w:tblPr>
      <w:tblGrid>
        <w:gridCol w:w="985"/>
        <w:gridCol w:w="901"/>
        <w:gridCol w:w="1098"/>
        <w:gridCol w:w="1005"/>
        <w:gridCol w:w="920"/>
      </w:tblGrid>
      <w:tr w:rsidR="0088566C" w14:paraId="50F4238E" w14:textId="77777777" w:rsidTr="003B623F">
        <w:tc>
          <w:tcPr>
            <w:tcW w:w="985" w:type="dxa"/>
          </w:tcPr>
          <w:p w14:paraId="361FBBC6"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Vendor SKU Number </w:t>
            </w:r>
          </w:p>
        </w:tc>
        <w:tc>
          <w:tcPr>
            <w:tcW w:w="901" w:type="dxa"/>
          </w:tcPr>
          <w:p w14:paraId="7A73718B"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Vendor SKU Name</w:t>
            </w:r>
          </w:p>
        </w:tc>
        <w:tc>
          <w:tcPr>
            <w:tcW w:w="1098" w:type="dxa"/>
          </w:tcPr>
          <w:p w14:paraId="39D7E0CD"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Expected Item Qty</w:t>
            </w:r>
          </w:p>
        </w:tc>
        <w:tc>
          <w:tcPr>
            <w:tcW w:w="1005" w:type="dxa"/>
          </w:tcPr>
          <w:p w14:paraId="29D7E354"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Working Count</w:t>
            </w:r>
          </w:p>
        </w:tc>
        <w:tc>
          <w:tcPr>
            <w:tcW w:w="920" w:type="dxa"/>
          </w:tcPr>
          <w:p w14:paraId="5A38D299"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Missing Count</w:t>
            </w:r>
          </w:p>
        </w:tc>
      </w:tr>
      <w:tr w:rsidR="0088566C" w14:paraId="3516F4F4" w14:textId="77777777" w:rsidTr="003B623F">
        <w:tc>
          <w:tcPr>
            <w:tcW w:w="985" w:type="dxa"/>
          </w:tcPr>
          <w:p w14:paraId="4104CE9C" w14:textId="77777777" w:rsidR="0088566C" w:rsidRDefault="0088566C" w:rsidP="003B623F">
            <w:pPr>
              <w:spacing w:after="100"/>
              <w:rPr>
                <w:rFonts w:ascii="Raleway" w:eastAsia="Raleway" w:hAnsi="Raleway" w:cs="Raleway"/>
                <w:sz w:val="20"/>
                <w:szCs w:val="20"/>
              </w:rPr>
            </w:pPr>
          </w:p>
        </w:tc>
        <w:tc>
          <w:tcPr>
            <w:tcW w:w="901" w:type="dxa"/>
          </w:tcPr>
          <w:p w14:paraId="70771035" w14:textId="77777777" w:rsidR="0088566C" w:rsidRDefault="0088566C" w:rsidP="003B623F">
            <w:pPr>
              <w:spacing w:after="100"/>
              <w:rPr>
                <w:rFonts w:ascii="Raleway" w:eastAsia="Raleway" w:hAnsi="Raleway" w:cs="Raleway"/>
                <w:sz w:val="20"/>
                <w:szCs w:val="20"/>
              </w:rPr>
            </w:pPr>
          </w:p>
        </w:tc>
        <w:tc>
          <w:tcPr>
            <w:tcW w:w="1098" w:type="dxa"/>
          </w:tcPr>
          <w:p w14:paraId="22B5C3C8" w14:textId="77777777" w:rsidR="0088566C" w:rsidRDefault="0088566C" w:rsidP="003B623F">
            <w:pPr>
              <w:spacing w:after="100"/>
              <w:rPr>
                <w:rFonts w:ascii="Raleway" w:eastAsia="Raleway" w:hAnsi="Raleway" w:cs="Raleway"/>
                <w:sz w:val="20"/>
                <w:szCs w:val="20"/>
              </w:rPr>
            </w:pPr>
          </w:p>
        </w:tc>
        <w:tc>
          <w:tcPr>
            <w:tcW w:w="1005" w:type="dxa"/>
          </w:tcPr>
          <w:p w14:paraId="32249351" w14:textId="77777777" w:rsidR="0088566C" w:rsidRDefault="0088566C" w:rsidP="003B623F">
            <w:pPr>
              <w:spacing w:after="100"/>
              <w:rPr>
                <w:rFonts w:ascii="Raleway" w:eastAsia="Raleway" w:hAnsi="Raleway" w:cs="Raleway"/>
                <w:sz w:val="20"/>
                <w:szCs w:val="20"/>
              </w:rPr>
            </w:pPr>
          </w:p>
        </w:tc>
        <w:tc>
          <w:tcPr>
            <w:tcW w:w="920" w:type="dxa"/>
          </w:tcPr>
          <w:p w14:paraId="40346517" w14:textId="77777777" w:rsidR="0088566C" w:rsidRDefault="0088566C" w:rsidP="003B623F">
            <w:pPr>
              <w:spacing w:after="100"/>
              <w:rPr>
                <w:rFonts w:ascii="Raleway" w:eastAsia="Raleway" w:hAnsi="Raleway" w:cs="Raleway"/>
                <w:sz w:val="20"/>
                <w:szCs w:val="20"/>
              </w:rPr>
            </w:pPr>
          </w:p>
        </w:tc>
      </w:tr>
      <w:tr w:rsidR="0088566C" w14:paraId="656984CA" w14:textId="77777777" w:rsidTr="003B623F">
        <w:tc>
          <w:tcPr>
            <w:tcW w:w="985" w:type="dxa"/>
          </w:tcPr>
          <w:p w14:paraId="4CC00710" w14:textId="77777777" w:rsidR="0088566C" w:rsidRDefault="0088566C" w:rsidP="003B623F">
            <w:pPr>
              <w:spacing w:after="100"/>
              <w:rPr>
                <w:rFonts w:ascii="Raleway" w:eastAsia="Raleway" w:hAnsi="Raleway" w:cs="Raleway"/>
                <w:sz w:val="20"/>
                <w:szCs w:val="20"/>
              </w:rPr>
            </w:pPr>
          </w:p>
        </w:tc>
        <w:tc>
          <w:tcPr>
            <w:tcW w:w="901" w:type="dxa"/>
          </w:tcPr>
          <w:p w14:paraId="7DDBC328" w14:textId="77777777" w:rsidR="0088566C" w:rsidRDefault="0088566C" w:rsidP="003B623F">
            <w:pPr>
              <w:spacing w:after="100"/>
              <w:rPr>
                <w:rFonts w:ascii="Raleway" w:eastAsia="Raleway" w:hAnsi="Raleway" w:cs="Raleway"/>
                <w:sz w:val="20"/>
                <w:szCs w:val="20"/>
              </w:rPr>
            </w:pPr>
          </w:p>
        </w:tc>
        <w:tc>
          <w:tcPr>
            <w:tcW w:w="1098" w:type="dxa"/>
          </w:tcPr>
          <w:p w14:paraId="72DAC745" w14:textId="77777777" w:rsidR="0088566C" w:rsidRDefault="0088566C" w:rsidP="003B623F">
            <w:pPr>
              <w:spacing w:after="100"/>
              <w:rPr>
                <w:rFonts w:ascii="Raleway" w:eastAsia="Raleway" w:hAnsi="Raleway" w:cs="Raleway"/>
                <w:sz w:val="20"/>
                <w:szCs w:val="20"/>
              </w:rPr>
            </w:pPr>
          </w:p>
        </w:tc>
        <w:tc>
          <w:tcPr>
            <w:tcW w:w="1005" w:type="dxa"/>
          </w:tcPr>
          <w:p w14:paraId="4E1B9814" w14:textId="77777777" w:rsidR="0088566C" w:rsidRDefault="0088566C" w:rsidP="003B623F">
            <w:pPr>
              <w:spacing w:after="100"/>
              <w:rPr>
                <w:rFonts w:ascii="Raleway" w:eastAsia="Raleway" w:hAnsi="Raleway" w:cs="Raleway"/>
                <w:sz w:val="20"/>
                <w:szCs w:val="20"/>
              </w:rPr>
            </w:pPr>
          </w:p>
        </w:tc>
        <w:tc>
          <w:tcPr>
            <w:tcW w:w="920" w:type="dxa"/>
          </w:tcPr>
          <w:p w14:paraId="13A61468" w14:textId="77777777" w:rsidR="0088566C" w:rsidRDefault="0088566C" w:rsidP="003B623F">
            <w:pPr>
              <w:spacing w:after="100"/>
              <w:rPr>
                <w:rFonts w:ascii="Raleway" w:eastAsia="Raleway" w:hAnsi="Raleway" w:cs="Raleway"/>
                <w:sz w:val="20"/>
                <w:szCs w:val="20"/>
              </w:rPr>
            </w:pPr>
          </w:p>
        </w:tc>
      </w:tr>
      <w:tr w:rsidR="0088566C" w14:paraId="7D08A24F" w14:textId="77777777" w:rsidTr="003B623F">
        <w:tc>
          <w:tcPr>
            <w:tcW w:w="985" w:type="dxa"/>
          </w:tcPr>
          <w:p w14:paraId="1C181D44" w14:textId="77777777" w:rsidR="0088566C" w:rsidRDefault="0088566C" w:rsidP="003B623F">
            <w:pPr>
              <w:spacing w:after="100"/>
              <w:rPr>
                <w:rFonts w:ascii="Raleway" w:eastAsia="Raleway" w:hAnsi="Raleway" w:cs="Raleway"/>
                <w:sz w:val="20"/>
                <w:szCs w:val="20"/>
              </w:rPr>
            </w:pPr>
          </w:p>
        </w:tc>
        <w:tc>
          <w:tcPr>
            <w:tcW w:w="901" w:type="dxa"/>
          </w:tcPr>
          <w:p w14:paraId="6427720C" w14:textId="77777777" w:rsidR="0088566C" w:rsidRDefault="0088566C" w:rsidP="003B623F">
            <w:pPr>
              <w:spacing w:after="100"/>
              <w:rPr>
                <w:rFonts w:ascii="Raleway" w:eastAsia="Raleway" w:hAnsi="Raleway" w:cs="Raleway"/>
                <w:sz w:val="20"/>
                <w:szCs w:val="20"/>
              </w:rPr>
            </w:pPr>
          </w:p>
        </w:tc>
        <w:tc>
          <w:tcPr>
            <w:tcW w:w="1098" w:type="dxa"/>
          </w:tcPr>
          <w:p w14:paraId="584F26FA" w14:textId="77777777" w:rsidR="0088566C" w:rsidRDefault="0088566C" w:rsidP="003B623F">
            <w:pPr>
              <w:spacing w:after="100"/>
              <w:rPr>
                <w:rFonts w:ascii="Raleway" w:eastAsia="Raleway" w:hAnsi="Raleway" w:cs="Raleway"/>
                <w:sz w:val="20"/>
                <w:szCs w:val="20"/>
              </w:rPr>
            </w:pPr>
          </w:p>
        </w:tc>
        <w:tc>
          <w:tcPr>
            <w:tcW w:w="1005" w:type="dxa"/>
          </w:tcPr>
          <w:p w14:paraId="6F971EE2" w14:textId="77777777" w:rsidR="0088566C" w:rsidRDefault="0088566C" w:rsidP="003B623F">
            <w:pPr>
              <w:spacing w:after="100"/>
              <w:rPr>
                <w:rFonts w:ascii="Raleway" w:eastAsia="Raleway" w:hAnsi="Raleway" w:cs="Raleway"/>
                <w:sz w:val="20"/>
                <w:szCs w:val="20"/>
              </w:rPr>
            </w:pPr>
          </w:p>
        </w:tc>
        <w:tc>
          <w:tcPr>
            <w:tcW w:w="920" w:type="dxa"/>
          </w:tcPr>
          <w:p w14:paraId="1388AAAE" w14:textId="77777777" w:rsidR="0088566C" w:rsidRDefault="0088566C" w:rsidP="003B623F">
            <w:pPr>
              <w:spacing w:after="100"/>
              <w:rPr>
                <w:rFonts w:ascii="Raleway" w:eastAsia="Raleway" w:hAnsi="Raleway" w:cs="Raleway"/>
                <w:sz w:val="20"/>
                <w:szCs w:val="20"/>
              </w:rPr>
            </w:pPr>
          </w:p>
        </w:tc>
      </w:tr>
      <w:tr w:rsidR="0088566C" w14:paraId="01E01643" w14:textId="77777777" w:rsidTr="003B623F">
        <w:tc>
          <w:tcPr>
            <w:tcW w:w="985" w:type="dxa"/>
          </w:tcPr>
          <w:p w14:paraId="4F47AD61" w14:textId="77777777" w:rsidR="0088566C" w:rsidRDefault="0088566C" w:rsidP="003B623F">
            <w:pPr>
              <w:spacing w:after="100"/>
              <w:rPr>
                <w:rFonts w:ascii="Raleway" w:eastAsia="Raleway" w:hAnsi="Raleway" w:cs="Raleway"/>
                <w:sz w:val="20"/>
                <w:szCs w:val="20"/>
              </w:rPr>
            </w:pPr>
          </w:p>
        </w:tc>
        <w:tc>
          <w:tcPr>
            <w:tcW w:w="901" w:type="dxa"/>
          </w:tcPr>
          <w:p w14:paraId="0BD345AC" w14:textId="77777777" w:rsidR="0088566C" w:rsidRDefault="0088566C" w:rsidP="003B623F">
            <w:pPr>
              <w:spacing w:after="100"/>
              <w:rPr>
                <w:rFonts w:ascii="Raleway" w:eastAsia="Raleway" w:hAnsi="Raleway" w:cs="Raleway"/>
                <w:sz w:val="20"/>
                <w:szCs w:val="20"/>
              </w:rPr>
            </w:pPr>
          </w:p>
        </w:tc>
        <w:tc>
          <w:tcPr>
            <w:tcW w:w="1098" w:type="dxa"/>
          </w:tcPr>
          <w:p w14:paraId="43248C62" w14:textId="77777777" w:rsidR="0088566C" w:rsidRDefault="0088566C" w:rsidP="003B623F">
            <w:pPr>
              <w:spacing w:after="100"/>
              <w:rPr>
                <w:rFonts w:ascii="Raleway" w:eastAsia="Raleway" w:hAnsi="Raleway" w:cs="Raleway"/>
                <w:sz w:val="20"/>
                <w:szCs w:val="20"/>
              </w:rPr>
            </w:pPr>
          </w:p>
        </w:tc>
        <w:tc>
          <w:tcPr>
            <w:tcW w:w="1005" w:type="dxa"/>
          </w:tcPr>
          <w:p w14:paraId="6C2A6E94" w14:textId="77777777" w:rsidR="0088566C" w:rsidRDefault="0088566C" w:rsidP="003B623F">
            <w:pPr>
              <w:spacing w:after="100"/>
              <w:rPr>
                <w:rFonts w:ascii="Raleway" w:eastAsia="Raleway" w:hAnsi="Raleway" w:cs="Raleway"/>
                <w:sz w:val="20"/>
                <w:szCs w:val="20"/>
              </w:rPr>
            </w:pPr>
          </w:p>
        </w:tc>
        <w:tc>
          <w:tcPr>
            <w:tcW w:w="920" w:type="dxa"/>
          </w:tcPr>
          <w:p w14:paraId="32E121F2" w14:textId="77777777" w:rsidR="0088566C" w:rsidRDefault="0088566C" w:rsidP="003B623F">
            <w:pPr>
              <w:spacing w:after="100"/>
              <w:rPr>
                <w:rFonts w:ascii="Raleway" w:eastAsia="Raleway" w:hAnsi="Raleway" w:cs="Raleway"/>
                <w:sz w:val="20"/>
                <w:szCs w:val="20"/>
              </w:rPr>
            </w:pPr>
          </w:p>
        </w:tc>
      </w:tr>
    </w:tbl>
    <w:p w14:paraId="0CC2B78C" w14:textId="77777777" w:rsidR="0088566C" w:rsidRDefault="0088566C" w:rsidP="0088566C">
      <w:pPr>
        <w:spacing w:after="100"/>
        <w:rPr>
          <w:rFonts w:ascii="Raleway" w:eastAsia="Raleway" w:hAnsi="Raleway" w:cs="Raleway"/>
          <w:sz w:val="20"/>
          <w:szCs w:val="20"/>
        </w:rPr>
      </w:pPr>
    </w:p>
    <w:p w14:paraId="250839F9"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following rules apply for this table:</w:t>
      </w:r>
    </w:p>
    <w:p w14:paraId="47A4D432" w14:textId="77777777" w:rsidR="0088566C"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For each active Vendor SKU that is not of Serial type an entry is there in the table as follows:</w:t>
      </w:r>
    </w:p>
    <w:p w14:paraId="196D6F73"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 xml:space="preserve">The Vendor SKU Name, Vendor SKU Number, and Expected Item Qty basis the </w:t>
      </w:r>
      <w:proofErr w:type="gramStart"/>
      <w:r>
        <w:rPr>
          <w:rFonts w:ascii="Raleway" w:eastAsia="Raleway" w:hAnsi="Raleway" w:cs="Raleway"/>
          <w:sz w:val="20"/>
          <w:szCs w:val="20"/>
        </w:rPr>
        <w:t>masters</w:t>
      </w:r>
      <w:proofErr w:type="gramEnd"/>
      <w:r>
        <w:rPr>
          <w:rFonts w:ascii="Raleway" w:eastAsia="Raleway" w:hAnsi="Raleway" w:cs="Raleway"/>
          <w:sz w:val="20"/>
          <w:szCs w:val="20"/>
        </w:rPr>
        <w:t xml:space="preserve"> </w:t>
      </w:r>
      <w:proofErr w:type="gramStart"/>
      <w:r>
        <w:rPr>
          <w:rFonts w:ascii="Raleway" w:eastAsia="Raleway" w:hAnsi="Raleway" w:cs="Raleway"/>
          <w:sz w:val="20"/>
          <w:szCs w:val="20"/>
        </w:rPr>
        <w:t>is</w:t>
      </w:r>
      <w:proofErr w:type="gramEnd"/>
      <w:r>
        <w:rPr>
          <w:rFonts w:ascii="Raleway" w:eastAsia="Raleway" w:hAnsi="Raleway" w:cs="Raleway"/>
          <w:sz w:val="20"/>
          <w:szCs w:val="20"/>
        </w:rPr>
        <w:t xml:space="preserve"> populated.</w:t>
      </w:r>
    </w:p>
    <w:p w14:paraId="16595284"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If the Expected Item Qty is zero, the same is shown.</w:t>
      </w:r>
    </w:p>
    <w:p w14:paraId="7BBF4D38"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The other columns are empty.</w:t>
      </w:r>
    </w:p>
    <w:p w14:paraId="7502512E" w14:textId="77777777" w:rsidR="0088566C" w:rsidRPr="002A75A8"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Only active SKUs are listed.</w:t>
      </w:r>
    </w:p>
    <w:p w14:paraId="74F14B04" w14:textId="77777777" w:rsidR="0088566C" w:rsidRDefault="0088566C" w:rsidP="0088566C">
      <w:pPr>
        <w:rPr>
          <w:rFonts w:ascii="Raleway" w:eastAsia="Raleway" w:hAnsi="Raleway" w:cs="Raleway"/>
          <w:sz w:val="20"/>
          <w:szCs w:val="20"/>
        </w:rPr>
      </w:pPr>
    </w:p>
    <w:p w14:paraId="67D7DBA7"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User can see an increment, decrement counter with the value of the counter being shown in the middle in “Working Count” column. The following actions happen:</w:t>
      </w:r>
    </w:p>
    <w:p w14:paraId="5F12719A" w14:textId="77777777" w:rsidR="0088566C" w:rsidRDefault="0088566C" w:rsidP="0088566C">
      <w:pPr>
        <w:rPr>
          <w:rFonts w:ascii="Raleway" w:eastAsia="Raleway" w:hAnsi="Raleway" w:cs="Raleway"/>
          <w:sz w:val="20"/>
          <w:szCs w:val="20"/>
        </w:rPr>
      </w:pPr>
    </w:p>
    <w:p w14:paraId="619D1C47"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The user increments the count of a working accessory against that row under the Working column.</w:t>
      </w:r>
    </w:p>
    <w:p w14:paraId="6352A8E2"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the user has updated the count of all SKUs, they can press the “Submit” button and the table is stored internally while the button status changes to “Modify”.  The counters are disabled. In case the user by mistake had pressed the Submit button they can press on Modify, the state changes back to Submit and the counters appear again.  If </w:t>
      </w:r>
      <w:proofErr w:type="gramStart"/>
      <w:r>
        <w:rPr>
          <w:rFonts w:ascii="Raleway" w:eastAsia="Raleway" w:hAnsi="Raleway" w:cs="Raleway"/>
          <w:sz w:val="20"/>
          <w:szCs w:val="20"/>
        </w:rPr>
        <w:t>a user presses</w:t>
      </w:r>
      <w:proofErr w:type="gramEnd"/>
      <w:r>
        <w:rPr>
          <w:rFonts w:ascii="Raleway" w:eastAsia="Raleway" w:hAnsi="Raleway" w:cs="Raleway"/>
          <w:sz w:val="20"/>
          <w:szCs w:val="20"/>
        </w:rPr>
        <w:t xml:space="preserve"> Submit, the difference between Expected Item Count and Working + Not Working is shown under Missing Count. If the Modify button is </w:t>
      </w:r>
      <w:proofErr w:type="gramStart"/>
      <w:r>
        <w:rPr>
          <w:rFonts w:ascii="Raleway" w:eastAsia="Raleway" w:hAnsi="Raleway" w:cs="Raleway"/>
          <w:sz w:val="20"/>
          <w:szCs w:val="20"/>
        </w:rPr>
        <w:t>pressed</w:t>
      </w:r>
      <w:proofErr w:type="gramEnd"/>
      <w:r>
        <w:rPr>
          <w:rFonts w:ascii="Raleway" w:eastAsia="Raleway" w:hAnsi="Raleway" w:cs="Raleway"/>
          <w:sz w:val="20"/>
          <w:szCs w:val="20"/>
        </w:rPr>
        <w:t xml:space="preserve"> then the Missing Count disappears and appears again </w:t>
      </w:r>
      <w:proofErr w:type="gramStart"/>
      <w:r>
        <w:rPr>
          <w:rFonts w:ascii="Raleway" w:eastAsia="Raleway" w:hAnsi="Raleway" w:cs="Raleway"/>
          <w:sz w:val="20"/>
          <w:szCs w:val="20"/>
        </w:rPr>
        <w:t>basis</w:t>
      </w:r>
      <w:proofErr w:type="gramEnd"/>
      <w:r>
        <w:rPr>
          <w:rFonts w:ascii="Raleway" w:eastAsia="Raleway" w:hAnsi="Raleway" w:cs="Raleway"/>
          <w:sz w:val="20"/>
          <w:szCs w:val="20"/>
        </w:rPr>
        <w:t xml:space="preserve"> the same rule as defined above.</w:t>
      </w:r>
    </w:p>
    <w:p w14:paraId="7525BED0" w14:textId="77777777" w:rsidR="0088566C" w:rsidRDefault="0088566C" w:rsidP="0088566C">
      <w:pPr>
        <w:rPr>
          <w:rFonts w:ascii="Raleway" w:eastAsia="Raleway" w:hAnsi="Raleway" w:cs="Raleway"/>
          <w:sz w:val="20"/>
          <w:szCs w:val="20"/>
        </w:rPr>
      </w:pPr>
    </w:p>
    <w:p w14:paraId="4416342A"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In case for 30 minutes there is no action in the audit session, then the audit session PAR is automatically submitted and its status under Reports will show as Incomplete.  The user can upon pressing the Audit tab in their page can see the session again and continue it.  There can be only one Incomplete session for a user.  A user cannot have an Incomplete and Pending Review sessions, they are mutually exclusive. </w:t>
      </w:r>
    </w:p>
    <w:p w14:paraId="22DBF9D0" w14:textId="77777777" w:rsidR="0088566C" w:rsidRDefault="0088566C" w:rsidP="0088566C">
      <w:pPr>
        <w:rPr>
          <w:rFonts w:ascii="Raleway" w:eastAsia="Raleway" w:hAnsi="Raleway" w:cs="Raleway"/>
          <w:sz w:val="20"/>
          <w:szCs w:val="20"/>
        </w:rPr>
      </w:pPr>
    </w:p>
    <w:p w14:paraId="6C0B7022"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lastRenderedPageBreak/>
        <w:t xml:space="preserve">Once a user has pressed the Submit button on Table </w:t>
      </w:r>
      <w:proofErr w:type="gramStart"/>
      <w:r>
        <w:rPr>
          <w:rFonts w:ascii="Raleway" w:eastAsia="Raleway" w:hAnsi="Raleway" w:cs="Raleway"/>
          <w:sz w:val="20"/>
          <w:szCs w:val="20"/>
        </w:rPr>
        <w:t>2</w:t>
      </w:r>
      <w:proofErr w:type="gramEnd"/>
      <w:r>
        <w:rPr>
          <w:rFonts w:ascii="Raleway" w:eastAsia="Raleway" w:hAnsi="Raleway" w:cs="Raleway"/>
          <w:sz w:val="20"/>
          <w:szCs w:val="20"/>
        </w:rPr>
        <w:t xml:space="preserve"> they can go to the top of the screen and click on “Complete Audit Session &lt;AIN Index&gt;. This will pop-up a confirmation screen, after confirmation the PAR is stored and appears as a link under Audit Reports section in the Reports Tab.  </w:t>
      </w:r>
    </w:p>
    <w:p w14:paraId="0DD9C4D0" w14:textId="77777777" w:rsidR="0088566C" w:rsidRDefault="0088566C" w:rsidP="0088566C">
      <w:pPr>
        <w:rPr>
          <w:rFonts w:ascii="Raleway" w:eastAsia="Raleway" w:hAnsi="Raleway" w:cs="Raleway"/>
          <w:sz w:val="20"/>
          <w:szCs w:val="20"/>
        </w:rPr>
      </w:pPr>
    </w:p>
    <w:p w14:paraId="766007CC"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 At any </w:t>
      </w:r>
      <w:proofErr w:type="gramStart"/>
      <w:r>
        <w:rPr>
          <w:rFonts w:ascii="Raleway" w:eastAsia="Raleway" w:hAnsi="Raleway" w:cs="Raleway"/>
          <w:sz w:val="20"/>
          <w:szCs w:val="20"/>
        </w:rPr>
        <w:t>time</w:t>
      </w:r>
      <w:proofErr w:type="gramEnd"/>
      <w:r>
        <w:rPr>
          <w:rFonts w:ascii="Raleway" w:eastAsia="Raleway" w:hAnsi="Raleway" w:cs="Raleway"/>
          <w:sz w:val="20"/>
          <w:szCs w:val="20"/>
        </w:rPr>
        <w:t xml:space="preserve"> the user can press the “Cancel Audit Session &lt;AIN Index&gt; button.  This will </w:t>
      </w:r>
      <w:proofErr w:type="gramStart"/>
      <w:r>
        <w:rPr>
          <w:rFonts w:ascii="Raleway" w:eastAsia="Raleway" w:hAnsi="Raleway" w:cs="Raleway"/>
          <w:sz w:val="20"/>
          <w:szCs w:val="20"/>
        </w:rPr>
        <w:t>pop-up</w:t>
      </w:r>
      <w:proofErr w:type="gramEnd"/>
      <w:r>
        <w:rPr>
          <w:rFonts w:ascii="Raleway" w:eastAsia="Raleway" w:hAnsi="Raleway" w:cs="Raleway"/>
          <w:sz w:val="20"/>
          <w:szCs w:val="20"/>
        </w:rPr>
        <w:t xml:space="preserve"> for a confirmation screen and if pressed the session is cancelled and the PAR created is not stored.  It is not visible in Audit Reports also.</w:t>
      </w:r>
    </w:p>
    <w:p w14:paraId="5D180BB4" w14:textId="77777777" w:rsidR="0088566C" w:rsidRDefault="0088566C" w:rsidP="0088566C">
      <w:pPr>
        <w:rPr>
          <w:rFonts w:ascii="Raleway" w:eastAsia="Raleway" w:hAnsi="Raleway" w:cs="Raleway"/>
          <w:sz w:val="20"/>
          <w:szCs w:val="20"/>
        </w:rPr>
      </w:pPr>
    </w:p>
    <w:p w14:paraId="7E85D61F" w14:textId="77777777" w:rsidR="0088566C" w:rsidRDefault="0088566C" w:rsidP="0088566C">
      <w:pPr>
        <w:pStyle w:val="Heading3"/>
        <w:keepNext w:val="0"/>
        <w:keepLines w:val="0"/>
        <w:spacing w:before="0" w:after="100"/>
        <w:rPr>
          <w:rFonts w:ascii="Raleway" w:eastAsia="Raleway" w:hAnsi="Raleway" w:cs="Raleway"/>
          <w:b/>
          <w:bCs/>
          <w:color w:val="000000"/>
          <w:sz w:val="26"/>
          <w:szCs w:val="26"/>
        </w:rPr>
      </w:pPr>
      <w:r>
        <w:rPr>
          <w:rFonts w:ascii="Raleway" w:eastAsia="Raleway" w:hAnsi="Raleway" w:cs="Raleway"/>
          <w:b/>
          <w:bCs/>
          <w:color w:val="000000"/>
          <w:sz w:val="26"/>
          <w:szCs w:val="26"/>
        </w:rPr>
        <w:t>3.2.3 Audit Table 1: Retrieved Not Inspected</w:t>
      </w:r>
    </w:p>
    <w:p w14:paraId="6F746C61"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user presses the Retrieved Not Inspected tab.</w:t>
      </w:r>
    </w:p>
    <w:p w14:paraId="606EAEA9"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A new screen opens with the following content:</w:t>
      </w:r>
    </w:p>
    <w:p w14:paraId="112F791E"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Provisional Audit Report (PAR) &lt;Audit Index&gt;  Table 1 for Retrieved Not Inspected Serial Type SKUs: Payment Terminals, Base Stations, and SIM Cards.</w:t>
      </w:r>
    </w:p>
    <w:p w14:paraId="654620B4"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that the </w:t>
      </w:r>
      <w:proofErr w:type="gramStart"/>
      <w:r>
        <w:rPr>
          <w:rFonts w:ascii="Raleway" w:eastAsia="Raleway" w:hAnsi="Raleway" w:cs="Raleway"/>
          <w:sz w:val="20"/>
          <w:szCs w:val="20"/>
        </w:rPr>
        <w:t>instruction</w:t>
      </w:r>
      <w:proofErr w:type="gramEnd"/>
      <w:r>
        <w:rPr>
          <w:rFonts w:ascii="Raleway" w:eastAsia="Raleway" w:hAnsi="Raleway" w:cs="Raleway"/>
          <w:sz w:val="20"/>
          <w:szCs w:val="20"/>
        </w:rPr>
        <w:t xml:space="preserve">: Scan or punch in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of any of the above type of SKUs. </w:t>
      </w:r>
    </w:p>
    <w:p w14:paraId="4E618B0E"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that a scan window appears for punching in or scanning in the Serial Number. Next to the window is a Submit button.  </w:t>
      </w:r>
    </w:p>
    <w:p w14:paraId="0F2086FC"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w:t>
      </w:r>
      <w:proofErr w:type="gramStart"/>
      <w:r>
        <w:rPr>
          <w:rFonts w:ascii="Raleway" w:eastAsia="Raleway" w:hAnsi="Raleway" w:cs="Raleway"/>
          <w:sz w:val="20"/>
          <w:szCs w:val="20"/>
        </w:rPr>
        <w:t>that</w:t>
      </w:r>
      <w:proofErr w:type="gramEnd"/>
      <w:r>
        <w:rPr>
          <w:rFonts w:ascii="Raleway" w:eastAsia="Raleway" w:hAnsi="Raleway" w:cs="Raleway"/>
          <w:sz w:val="20"/>
          <w:szCs w:val="20"/>
        </w:rPr>
        <w:t xml:space="preserve"> the following Table 1 opens, with a header Table 1 (Retrieved Not Inspected Serial Type SKUs): Payment Terminals, Base Stations, and SIM cards audit status.  The table has a button next to the header “Submit”</w:t>
      </w:r>
    </w:p>
    <w:tbl>
      <w:tblPr>
        <w:tblStyle w:val="TableGrid"/>
        <w:tblW w:w="0" w:type="auto"/>
        <w:tblLook w:val="04A0" w:firstRow="1" w:lastRow="0" w:firstColumn="1" w:lastColumn="0" w:noHBand="0" w:noVBand="1"/>
      </w:tblPr>
      <w:tblGrid>
        <w:gridCol w:w="984"/>
        <w:gridCol w:w="900"/>
        <w:gridCol w:w="1098"/>
        <w:gridCol w:w="1362"/>
        <w:gridCol w:w="1432"/>
        <w:gridCol w:w="1036"/>
        <w:gridCol w:w="912"/>
        <w:gridCol w:w="1030"/>
      </w:tblGrid>
      <w:tr w:rsidR="0088566C" w14:paraId="42F69F73" w14:textId="77777777" w:rsidTr="003B623F">
        <w:tc>
          <w:tcPr>
            <w:tcW w:w="903" w:type="dxa"/>
          </w:tcPr>
          <w:p w14:paraId="6DE71E6D"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Vendor SKU Number </w:t>
            </w:r>
          </w:p>
        </w:tc>
        <w:tc>
          <w:tcPr>
            <w:tcW w:w="828" w:type="dxa"/>
          </w:tcPr>
          <w:p w14:paraId="5687343B"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Vendor SKU Name</w:t>
            </w:r>
          </w:p>
        </w:tc>
        <w:tc>
          <w:tcPr>
            <w:tcW w:w="1005" w:type="dxa"/>
          </w:tcPr>
          <w:p w14:paraId="1BEBA65C"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1242" w:type="dxa"/>
          </w:tcPr>
          <w:p w14:paraId="3A59D29E"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Unexpected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1304" w:type="dxa"/>
          </w:tcPr>
          <w:p w14:paraId="22F1BDE8"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Unregistered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950" w:type="dxa"/>
          </w:tcPr>
          <w:p w14:paraId="2F0F4433"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Matched</w:t>
            </w:r>
          </w:p>
        </w:tc>
        <w:tc>
          <w:tcPr>
            <w:tcW w:w="839" w:type="dxa"/>
          </w:tcPr>
          <w:p w14:paraId="77B826F9"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Missing</w:t>
            </w:r>
          </w:p>
        </w:tc>
        <w:tc>
          <w:tcPr>
            <w:tcW w:w="944" w:type="dxa"/>
          </w:tcPr>
          <w:p w14:paraId="6EBC257A"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Remarks</w:t>
            </w:r>
          </w:p>
        </w:tc>
      </w:tr>
      <w:tr w:rsidR="0088566C" w14:paraId="2B936B76" w14:textId="77777777" w:rsidTr="003B623F">
        <w:tc>
          <w:tcPr>
            <w:tcW w:w="903" w:type="dxa"/>
          </w:tcPr>
          <w:p w14:paraId="0A4FC86F" w14:textId="77777777" w:rsidR="0088566C" w:rsidRDefault="0088566C" w:rsidP="003B623F">
            <w:pPr>
              <w:spacing w:after="100"/>
              <w:rPr>
                <w:rFonts w:ascii="Raleway" w:eastAsia="Raleway" w:hAnsi="Raleway" w:cs="Raleway"/>
                <w:sz w:val="20"/>
                <w:szCs w:val="20"/>
              </w:rPr>
            </w:pPr>
          </w:p>
        </w:tc>
        <w:tc>
          <w:tcPr>
            <w:tcW w:w="828" w:type="dxa"/>
          </w:tcPr>
          <w:p w14:paraId="31C91301" w14:textId="77777777" w:rsidR="0088566C" w:rsidRDefault="0088566C" w:rsidP="003B623F">
            <w:pPr>
              <w:spacing w:after="100"/>
              <w:rPr>
                <w:rFonts w:ascii="Raleway" w:eastAsia="Raleway" w:hAnsi="Raleway" w:cs="Raleway"/>
                <w:sz w:val="20"/>
                <w:szCs w:val="20"/>
              </w:rPr>
            </w:pPr>
          </w:p>
        </w:tc>
        <w:tc>
          <w:tcPr>
            <w:tcW w:w="1005" w:type="dxa"/>
          </w:tcPr>
          <w:p w14:paraId="09EAEE8D" w14:textId="77777777" w:rsidR="0088566C" w:rsidRDefault="0088566C" w:rsidP="003B623F">
            <w:pPr>
              <w:spacing w:after="100"/>
              <w:rPr>
                <w:rFonts w:ascii="Raleway" w:eastAsia="Raleway" w:hAnsi="Raleway" w:cs="Raleway"/>
                <w:sz w:val="20"/>
                <w:szCs w:val="20"/>
              </w:rPr>
            </w:pPr>
          </w:p>
        </w:tc>
        <w:tc>
          <w:tcPr>
            <w:tcW w:w="1242" w:type="dxa"/>
          </w:tcPr>
          <w:p w14:paraId="14CE3AE4" w14:textId="77777777" w:rsidR="0088566C" w:rsidRDefault="0088566C" w:rsidP="003B623F">
            <w:pPr>
              <w:spacing w:after="100"/>
              <w:rPr>
                <w:rFonts w:ascii="Raleway" w:eastAsia="Raleway" w:hAnsi="Raleway" w:cs="Raleway"/>
                <w:sz w:val="20"/>
                <w:szCs w:val="20"/>
              </w:rPr>
            </w:pPr>
          </w:p>
        </w:tc>
        <w:tc>
          <w:tcPr>
            <w:tcW w:w="1304" w:type="dxa"/>
          </w:tcPr>
          <w:p w14:paraId="46B601FD" w14:textId="77777777" w:rsidR="0088566C" w:rsidRDefault="0088566C" w:rsidP="003B623F">
            <w:pPr>
              <w:spacing w:after="100"/>
              <w:rPr>
                <w:rFonts w:ascii="Raleway" w:eastAsia="Raleway" w:hAnsi="Raleway" w:cs="Raleway"/>
                <w:sz w:val="20"/>
                <w:szCs w:val="20"/>
              </w:rPr>
            </w:pPr>
          </w:p>
        </w:tc>
        <w:tc>
          <w:tcPr>
            <w:tcW w:w="950" w:type="dxa"/>
          </w:tcPr>
          <w:p w14:paraId="4F77137C" w14:textId="77777777" w:rsidR="0088566C" w:rsidRDefault="0088566C" w:rsidP="003B623F">
            <w:pPr>
              <w:spacing w:after="100"/>
              <w:rPr>
                <w:rFonts w:ascii="Raleway" w:eastAsia="Raleway" w:hAnsi="Raleway" w:cs="Raleway"/>
                <w:sz w:val="20"/>
                <w:szCs w:val="20"/>
              </w:rPr>
            </w:pPr>
          </w:p>
        </w:tc>
        <w:tc>
          <w:tcPr>
            <w:tcW w:w="839" w:type="dxa"/>
          </w:tcPr>
          <w:p w14:paraId="26336E50" w14:textId="77777777" w:rsidR="0088566C" w:rsidRDefault="0088566C" w:rsidP="003B623F">
            <w:pPr>
              <w:spacing w:after="100"/>
              <w:rPr>
                <w:rFonts w:ascii="Raleway" w:eastAsia="Raleway" w:hAnsi="Raleway" w:cs="Raleway"/>
                <w:sz w:val="20"/>
                <w:szCs w:val="20"/>
              </w:rPr>
            </w:pPr>
          </w:p>
        </w:tc>
        <w:tc>
          <w:tcPr>
            <w:tcW w:w="944" w:type="dxa"/>
          </w:tcPr>
          <w:p w14:paraId="1E1BCCFB" w14:textId="77777777" w:rsidR="0088566C" w:rsidRDefault="0088566C" w:rsidP="003B623F">
            <w:pPr>
              <w:spacing w:after="100"/>
              <w:rPr>
                <w:rFonts w:ascii="Raleway" w:eastAsia="Raleway" w:hAnsi="Raleway" w:cs="Raleway"/>
                <w:sz w:val="20"/>
                <w:szCs w:val="20"/>
              </w:rPr>
            </w:pPr>
          </w:p>
        </w:tc>
      </w:tr>
      <w:tr w:rsidR="0088566C" w14:paraId="0AE4F398" w14:textId="77777777" w:rsidTr="003B623F">
        <w:tc>
          <w:tcPr>
            <w:tcW w:w="903" w:type="dxa"/>
          </w:tcPr>
          <w:p w14:paraId="518E6323" w14:textId="77777777" w:rsidR="0088566C" w:rsidRDefault="0088566C" w:rsidP="003B623F">
            <w:pPr>
              <w:spacing w:after="100"/>
              <w:rPr>
                <w:rFonts w:ascii="Raleway" w:eastAsia="Raleway" w:hAnsi="Raleway" w:cs="Raleway"/>
                <w:sz w:val="20"/>
                <w:szCs w:val="20"/>
              </w:rPr>
            </w:pPr>
          </w:p>
        </w:tc>
        <w:tc>
          <w:tcPr>
            <w:tcW w:w="828" w:type="dxa"/>
          </w:tcPr>
          <w:p w14:paraId="5E7E0450" w14:textId="77777777" w:rsidR="0088566C" w:rsidRDefault="0088566C" w:rsidP="003B623F">
            <w:pPr>
              <w:spacing w:after="100"/>
              <w:rPr>
                <w:rFonts w:ascii="Raleway" w:eastAsia="Raleway" w:hAnsi="Raleway" w:cs="Raleway"/>
                <w:sz w:val="20"/>
                <w:szCs w:val="20"/>
              </w:rPr>
            </w:pPr>
          </w:p>
        </w:tc>
        <w:tc>
          <w:tcPr>
            <w:tcW w:w="1005" w:type="dxa"/>
          </w:tcPr>
          <w:p w14:paraId="23785FA9" w14:textId="77777777" w:rsidR="0088566C" w:rsidRDefault="0088566C" w:rsidP="003B623F">
            <w:pPr>
              <w:spacing w:after="100"/>
              <w:rPr>
                <w:rFonts w:ascii="Raleway" w:eastAsia="Raleway" w:hAnsi="Raleway" w:cs="Raleway"/>
                <w:sz w:val="20"/>
                <w:szCs w:val="20"/>
              </w:rPr>
            </w:pPr>
          </w:p>
        </w:tc>
        <w:tc>
          <w:tcPr>
            <w:tcW w:w="1242" w:type="dxa"/>
          </w:tcPr>
          <w:p w14:paraId="5BFA8DC4" w14:textId="77777777" w:rsidR="0088566C" w:rsidRDefault="0088566C" w:rsidP="003B623F">
            <w:pPr>
              <w:spacing w:after="100"/>
              <w:rPr>
                <w:rFonts w:ascii="Raleway" w:eastAsia="Raleway" w:hAnsi="Raleway" w:cs="Raleway"/>
                <w:sz w:val="20"/>
                <w:szCs w:val="20"/>
              </w:rPr>
            </w:pPr>
          </w:p>
        </w:tc>
        <w:tc>
          <w:tcPr>
            <w:tcW w:w="1304" w:type="dxa"/>
          </w:tcPr>
          <w:p w14:paraId="361D7AF6" w14:textId="77777777" w:rsidR="0088566C" w:rsidRDefault="0088566C" w:rsidP="003B623F">
            <w:pPr>
              <w:spacing w:after="100"/>
              <w:rPr>
                <w:rFonts w:ascii="Raleway" w:eastAsia="Raleway" w:hAnsi="Raleway" w:cs="Raleway"/>
                <w:sz w:val="20"/>
                <w:szCs w:val="20"/>
              </w:rPr>
            </w:pPr>
          </w:p>
        </w:tc>
        <w:tc>
          <w:tcPr>
            <w:tcW w:w="950" w:type="dxa"/>
          </w:tcPr>
          <w:p w14:paraId="2402F248" w14:textId="77777777" w:rsidR="0088566C" w:rsidRDefault="0088566C" w:rsidP="003B623F">
            <w:pPr>
              <w:spacing w:after="100"/>
              <w:rPr>
                <w:rFonts w:ascii="Raleway" w:eastAsia="Raleway" w:hAnsi="Raleway" w:cs="Raleway"/>
                <w:sz w:val="20"/>
                <w:szCs w:val="20"/>
              </w:rPr>
            </w:pPr>
          </w:p>
        </w:tc>
        <w:tc>
          <w:tcPr>
            <w:tcW w:w="839" w:type="dxa"/>
          </w:tcPr>
          <w:p w14:paraId="20156F80" w14:textId="77777777" w:rsidR="0088566C" w:rsidRDefault="0088566C" w:rsidP="003B623F">
            <w:pPr>
              <w:spacing w:after="100"/>
              <w:rPr>
                <w:rFonts w:ascii="Raleway" w:eastAsia="Raleway" w:hAnsi="Raleway" w:cs="Raleway"/>
                <w:sz w:val="20"/>
                <w:szCs w:val="20"/>
              </w:rPr>
            </w:pPr>
          </w:p>
        </w:tc>
        <w:tc>
          <w:tcPr>
            <w:tcW w:w="944" w:type="dxa"/>
          </w:tcPr>
          <w:p w14:paraId="716355F1" w14:textId="77777777" w:rsidR="0088566C" w:rsidRDefault="0088566C" w:rsidP="003B623F">
            <w:pPr>
              <w:spacing w:after="100"/>
              <w:rPr>
                <w:rFonts w:ascii="Raleway" w:eastAsia="Raleway" w:hAnsi="Raleway" w:cs="Raleway"/>
                <w:sz w:val="20"/>
                <w:szCs w:val="20"/>
              </w:rPr>
            </w:pPr>
          </w:p>
        </w:tc>
      </w:tr>
      <w:tr w:rsidR="0088566C" w14:paraId="450819AC" w14:textId="77777777" w:rsidTr="003B623F">
        <w:tc>
          <w:tcPr>
            <w:tcW w:w="903" w:type="dxa"/>
          </w:tcPr>
          <w:p w14:paraId="0C61B735" w14:textId="77777777" w:rsidR="0088566C" w:rsidRDefault="0088566C" w:rsidP="003B623F">
            <w:pPr>
              <w:spacing w:after="100"/>
              <w:rPr>
                <w:rFonts w:ascii="Raleway" w:eastAsia="Raleway" w:hAnsi="Raleway" w:cs="Raleway"/>
                <w:sz w:val="20"/>
                <w:szCs w:val="20"/>
              </w:rPr>
            </w:pPr>
          </w:p>
        </w:tc>
        <w:tc>
          <w:tcPr>
            <w:tcW w:w="828" w:type="dxa"/>
          </w:tcPr>
          <w:p w14:paraId="1BBE2D72" w14:textId="77777777" w:rsidR="0088566C" w:rsidRDefault="0088566C" w:rsidP="003B623F">
            <w:pPr>
              <w:spacing w:after="100"/>
              <w:rPr>
                <w:rFonts w:ascii="Raleway" w:eastAsia="Raleway" w:hAnsi="Raleway" w:cs="Raleway"/>
                <w:sz w:val="20"/>
                <w:szCs w:val="20"/>
              </w:rPr>
            </w:pPr>
          </w:p>
        </w:tc>
        <w:tc>
          <w:tcPr>
            <w:tcW w:w="1005" w:type="dxa"/>
          </w:tcPr>
          <w:p w14:paraId="69E222F0" w14:textId="77777777" w:rsidR="0088566C" w:rsidRDefault="0088566C" w:rsidP="003B623F">
            <w:pPr>
              <w:spacing w:after="100"/>
              <w:rPr>
                <w:rFonts w:ascii="Raleway" w:eastAsia="Raleway" w:hAnsi="Raleway" w:cs="Raleway"/>
                <w:sz w:val="20"/>
                <w:szCs w:val="20"/>
              </w:rPr>
            </w:pPr>
          </w:p>
        </w:tc>
        <w:tc>
          <w:tcPr>
            <w:tcW w:w="1242" w:type="dxa"/>
          </w:tcPr>
          <w:p w14:paraId="236337B1" w14:textId="77777777" w:rsidR="0088566C" w:rsidRDefault="0088566C" w:rsidP="003B623F">
            <w:pPr>
              <w:spacing w:after="100"/>
              <w:rPr>
                <w:rFonts w:ascii="Raleway" w:eastAsia="Raleway" w:hAnsi="Raleway" w:cs="Raleway"/>
                <w:sz w:val="20"/>
                <w:szCs w:val="20"/>
              </w:rPr>
            </w:pPr>
          </w:p>
        </w:tc>
        <w:tc>
          <w:tcPr>
            <w:tcW w:w="1304" w:type="dxa"/>
          </w:tcPr>
          <w:p w14:paraId="305C475C" w14:textId="77777777" w:rsidR="0088566C" w:rsidRDefault="0088566C" w:rsidP="003B623F">
            <w:pPr>
              <w:spacing w:after="100"/>
              <w:rPr>
                <w:rFonts w:ascii="Raleway" w:eastAsia="Raleway" w:hAnsi="Raleway" w:cs="Raleway"/>
                <w:sz w:val="20"/>
                <w:szCs w:val="20"/>
              </w:rPr>
            </w:pPr>
          </w:p>
        </w:tc>
        <w:tc>
          <w:tcPr>
            <w:tcW w:w="950" w:type="dxa"/>
          </w:tcPr>
          <w:p w14:paraId="5F2A67E4" w14:textId="77777777" w:rsidR="0088566C" w:rsidRDefault="0088566C" w:rsidP="003B623F">
            <w:pPr>
              <w:spacing w:after="100"/>
              <w:rPr>
                <w:rFonts w:ascii="Raleway" w:eastAsia="Raleway" w:hAnsi="Raleway" w:cs="Raleway"/>
                <w:sz w:val="20"/>
                <w:szCs w:val="20"/>
              </w:rPr>
            </w:pPr>
          </w:p>
        </w:tc>
        <w:tc>
          <w:tcPr>
            <w:tcW w:w="839" w:type="dxa"/>
          </w:tcPr>
          <w:p w14:paraId="78E07D00" w14:textId="77777777" w:rsidR="0088566C" w:rsidRDefault="0088566C" w:rsidP="003B623F">
            <w:pPr>
              <w:spacing w:after="100"/>
              <w:rPr>
                <w:rFonts w:ascii="Raleway" w:eastAsia="Raleway" w:hAnsi="Raleway" w:cs="Raleway"/>
                <w:sz w:val="20"/>
                <w:szCs w:val="20"/>
              </w:rPr>
            </w:pPr>
          </w:p>
        </w:tc>
        <w:tc>
          <w:tcPr>
            <w:tcW w:w="944" w:type="dxa"/>
          </w:tcPr>
          <w:p w14:paraId="57286DC6" w14:textId="77777777" w:rsidR="0088566C" w:rsidRDefault="0088566C" w:rsidP="003B623F">
            <w:pPr>
              <w:spacing w:after="100"/>
              <w:rPr>
                <w:rFonts w:ascii="Raleway" w:eastAsia="Raleway" w:hAnsi="Raleway" w:cs="Raleway"/>
                <w:sz w:val="20"/>
                <w:szCs w:val="20"/>
              </w:rPr>
            </w:pPr>
          </w:p>
        </w:tc>
      </w:tr>
      <w:tr w:rsidR="0088566C" w14:paraId="60756C6E" w14:textId="77777777" w:rsidTr="003B623F">
        <w:tc>
          <w:tcPr>
            <w:tcW w:w="903" w:type="dxa"/>
          </w:tcPr>
          <w:p w14:paraId="62CDC608" w14:textId="77777777" w:rsidR="0088566C" w:rsidRDefault="0088566C" w:rsidP="003B623F">
            <w:pPr>
              <w:spacing w:after="100"/>
              <w:rPr>
                <w:rFonts w:ascii="Raleway" w:eastAsia="Raleway" w:hAnsi="Raleway" w:cs="Raleway"/>
                <w:sz w:val="20"/>
                <w:szCs w:val="20"/>
              </w:rPr>
            </w:pPr>
          </w:p>
        </w:tc>
        <w:tc>
          <w:tcPr>
            <w:tcW w:w="828" w:type="dxa"/>
          </w:tcPr>
          <w:p w14:paraId="0B3305FD" w14:textId="77777777" w:rsidR="0088566C" w:rsidRDefault="0088566C" w:rsidP="003B623F">
            <w:pPr>
              <w:spacing w:after="100"/>
              <w:rPr>
                <w:rFonts w:ascii="Raleway" w:eastAsia="Raleway" w:hAnsi="Raleway" w:cs="Raleway"/>
                <w:sz w:val="20"/>
                <w:szCs w:val="20"/>
              </w:rPr>
            </w:pPr>
          </w:p>
        </w:tc>
        <w:tc>
          <w:tcPr>
            <w:tcW w:w="1005" w:type="dxa"/>
          </w:tcPr>
          <w:p w14:paraId="3F796FA9" w14:textId="77777777" w:rsidR="0088566C" w:rsidRDefault="0088566C" w:rsidP="003B623F">
            <w:pPr>
              <w:spacing w:after="100"/>
              <w:rPr>
                <w:rFonts w:ascii="Raleway" w:eastAsia="Raleway" w:hAnsi="Raleway" w:cs="Raleway"/>
                <w:sz w:val="20"/>
                <w:szCs w:val="20"/>
              </w:rPr>
            </w:pPr>
          </w:p>
        </w:tc>
        <w:tc>
          <w:tcPr>
            <w:tcW w:w="1242" w:type="dxa"/>
          </w:tcPr>
          <w:p w14:paraId="30BD7B70" w14:textId="77777777" w:rsidR="0088566C" w:rsidRDefault="0088566C" w:rsidP="003B623F">
            <w:pPr>
              <w:spacing w:after="100"/>
              <w:rPr>
                <w:rFonts w:ascii="Raleway" w:eastAsia="Raleway" w:hAnsi="Raleway" w:cs="Raleway"/>
                <w:sz w:val="20"/>
                <w:szCs w:val="20"/>
              </w:rPr>
            </w:pPr>
          </w:p>
        </w:tc>
        <w:tc>
          <w:tcPr>
            <w:tcW w:w="1304" w:type="dxa"/>
          </w:tcPr>
          <w:p w14:paraId="703557BE" w14:textId="77777777" w:rsidR="0088566C" w:rsidRDefault="0088566C" w:rsidP="003B623F">
            <w:pPr>
              <w:spacing w:after="100"/>
              <w:rPr>
                <w:rFonts w:ascii="Raleway" w:eastAsia="Raleway" w:hAnsi="Raleway" w:cs="Raleway"/>
                <w:sz w:val="20"/>
                <w:szCs w:val="20"/>
              </w:rPr>
            </w:pPr>
          </w:p>
        </w:tc>
        <w:tc>
          <w:tcPr>
            <w:tcW w:w="950" w:type="dxa"/>
          </w:tcPr>
          <w:p w14:paraId="49740EFB" w14:textId="77777777" w:rsidR="0088566C" w:rsidRDefault="0088566C" w:rsidP="003B623F">
            <w:pPr>
              <w:spacing w:after="100"/>
              <w:rPr>
                <w:rFonts w:ascii="Raleway" w:eastAsia="Raleway" w:hAnsi="Raleway" w:cs="Raleway"/>
                <w:sz w:val="20"/>
                <w:szCs w:val="20"/>
              </w:rPr>
            </w:pPr>
          </w:p>
        </w:tc>
        <w:tc>
          <w:tcPr>
            <w:tcW w:w="839" w:type="dxa"/>
          </w:tcPr>
          <w:p w14:paraId="046F8FE0" w14:textId="77777777" w:rsidR="0088566C" w:rsidRDefault="0088566C" w:rsidP="003B623F">
            <w:pPr>
              <w:spacing w:after="100"/>
              <w:rPr>
                <w:rFonts w:ascii="Raleway" w:eastAsia="Raleway" w:hAnsi="Raleway" w:cs="Raleway"/>
                <w:sz w:val="20"/>
                <w:szCs w:val="20"/>
              </w:rPr>
            </w:pPr>
          </w:p>
        </w:tc>
        <w:tc>
          <w:tcPr>
            <w:tcW w:w="944" w:type="dxa"/>
          </w:tcPr>
          <w:p w14:paraId="46EF2BF0" w14:textId="77777777" w:rsidR="0088566C" w:rsidRDefault="0088566C" w:rsidP="003B623F">
            <w:pPr>
              <w:spacing w:after="100"/>
              <w:rPr>
                <w:rFonts w:ascii="Raleway" w:eastAsia="Raleway" w:hAnsi="Raleway" w:cs="Raleway"/>
                <w:sz w:val="20"/>
                <w:szCs w:val="20"/>
              </w:rPr>
            </w:pPr>
          </w:p>
        </w:tc>
      </w:tr>
    </w:tbl>
    <w:p w14:paraId="13CD946D" w14:textId="77777777" w:rsidR="0088566C" w:rsidRDefault="0088566C" w:rsidP="0088566C">
      <w:pPr>
        <w:spacing w:after="100"/>
        <w:rPr>
          <w:rFonts w:ascii="Raleway" w:eastAsia="Raleway" w:hAnsi="Raleway" w:cs="Raleway"/>
          <w:sz w:val="20"/>
          <w:szCs w:val="20"/>
        </w:rPr>
      </w:pPr>
    </w:p>
    <w:p w14:paraId="50C3D29E"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following rules apply for this table:</w:t>
      </w:r>
    </w:p>
    <w:p w14:paraId="0373DA02" w14:textId="77777777" w:rsidR="0088566C"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 xml:space="preserve">For each active Vendor SKU of Serial type and for each </w:t>
      </w:r>
      <w:proofErr w:type="spellStart"/>
      <w:r>
        <w:rPr>
          <w:rFonts w:ascii="Raleway" w:eastAsia="Raleway" w:hAnsi="Raleway" w:cs="Raleway"/>
          <w:sz w:val="20"/>
          <w:szCs w:val="20"/>
        </w:rPr>
        <w:t>S.No</w:t>
      </w:r>
      <w:proofErr w:type="spellEnd"/>
      <w:r>
        <w:rPr>
          <w:rFonts w:ascii="Raleway" w:eastAsia="Raleway" w:hAnsi="Raleway" w:cs="Raleway"/>
          <w:sz w:val="20"/>
          <w:szCs w:val="20"/>
        </w:rPr>
        <w:t>. of that vendor SKU that is expected with the user carrying out the audit, and whose Status in the Payment Terminal Master is marked as “Retrieved Not Inspected” an entry is there in the table as follows:</w:t>
      </w:r>
    </w:p>
    <w:p w14:paraId="0E7F33B4"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 xml:space="preserve">The Vendor SKU Name, Vendor SKU Number, and 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 is populated.</w:t>
      </w:r>
    </w:p>
    <w:p w14:paraId="40EF43FA"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The other columns are empty.</w:t>
      </w:r>
    </w:p>
    <w:p w14:paraId="360FA184" w14:textId="77777777" w:rsidR="0088566C" w:rsidRPr="002A75A8"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Only active SKUs are listed.</w:t>
      </w:r>
    </w:p>
    <w:p w14:paraId="10B41AAD" w14:textId="77777777" w:rsidR="0088566C" w:rsidRDefault="0088566C" w:rsidP="0088566C">
      <w:pPr>
        <w:rPr>
          <w:rFonts w:ascii="Raleway" w:eastAsia="Raleway" w:hAnsi="Raleway" w:cs="Raleway"/>
          <w:sz w:val="20"/>
          <w:szCs w:val="20"/>
        </w:rPr>
      </w:pPr>
    </w:p>
    <w:p w14:paraId="68700A87"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User </w:t>
      </w:r>
      <w:r w:rsidRPr="00710D8E">
        <w:rPr>
          <w:rFonts w:ascii="Raleway" w:eastAsia="Raleway" w:hAnsi="Raleway" w:cs="Raleway"/>
          <w:sz w:val="20"/>
          <w:szCs w:val="20"/>
        </w:rPr>
        <w:t xml:space="preserve">scans </w:t>
      </w:r>
      <w:r>
        <w:rPr>
          <w:rFonts w:ascii="Raleway" w:eastAsia="Raleway" w:hAnsi="Raleway" w:cs="Raleway"/>
          <w:sz w:val="20"/>
          <w:szCs w:val="20"/>
        </w:rPr>
        <w:t xml:space="preserve">or punches in the </w:t>
      </w:r>
      <w:proofErr w:type="spellStart"/>
      <w:r>
        <w:rPr>
          <w:rFonts w:ascii="Raleway" w:eastAsia="Raleway" w:hAnsi="Raleway" w:cs="Raleway"/>
          <w:sz w:val="20"/>
          <w:szCs w:val="20"/>
        </w:rPr>
        <w:t>S.No</w:t>
      </w:r>
      <w:proofErr w:type="spellEnd"/>
      <w:r>
        <w:rPr>
          <w:rFonts w:ascii="Raleway" w:eastAsia="Raleway" w:hAnsi="Raleway" w:cs="Raleway"/>
          <w:sz w:val="20"/>
          <w:szCs w:val="20"/>
        </w:rPr>
        <w:t>. of any of the above kind of SKUs from the Retrieved Not Inspected area .  He then presses Submit.  The following actions happen:</w:t>
      </w:r>
    </w:p>
    <w:p w14:paraId="2D50D947" w14:textId="77777777" w:rsidR="0088566C" w:rsidRDefault="0088566C" w:rsidP="0088566C">
      <w:pPr>
        <w:rPr>
          <w:rFonts w:ascii="Raleway" w:eastAsia="Raleway" w:hAnsi="Raleway" w:cs="Raleway"/>
          <w:sz w:val="20"/>
          <w:szCs w:val="20"/>
        </w:rPr>
      </w:pPr>
    </w:p>
    <w:p w14:paraId="11AC326A"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 xml:space="preserve">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is first matched against the entries </w:t>
      </w:r>
      <w:proofErr w:type="gramStart"/>
      <w:r>
        <w:rPr>
          <w:rFonts w:ascii="Raleway" w:eastAsia="Raleway" w:hAnsi="Raleway" w:cs="Raleway"/>
          <w:sz w:val="20"/>
          <w:szCs w:val="20"/>
        </w:rPr>
        <w:t>in</w:t>
      </w:r>
      <w:proofErr w:type="gramEnd"/>
      <w:r>
        <w:rPr>
          <w:rFonts w:ascii="Raleway" w:eastAsia="Raleway" w:hAnsi="Raleway" w:cs="Raleway"/>
          <w:sz w:val="20"/>
          <w:szCs w:val="20"/>
        </w:rPr>
        <w:t xml:space="preserve"> the </w:t>
      </w:r>
      <w:proofErr w:type="gramStart"/>
      <w:r>
        <w:rPr>
          <w:rFonts w:ascii="Raleway" w:eastAsia="Raleway" w:hAnsi="Raleway" w:cs="Raleway"/>
          <w:sz w:val="20"/>
          <w:szCs w:val="20"/>
        </w:rPr>
        <w:t>table,</w:t>
      </w:r>
      <w:proofErr w:type="gramEnd"/>
      <w:r>
        <w:rPr>
          <w:rFonts w:ascii="Raleway" w:eastAsia="Raleway" w:hAnsi="Raleway" w:cs="Raleway"/>
          <w:sz w:val="20"/>
          <w:szCs w:val="20"/>
        </w:rPr>
        <w:t xml:space="preserve"> if it matches then a green tick is put against that row.  </w:t>
      </w:r>
    </w:p>
    <w:p w14:paraId="1616DA23" w14:textId="77777777" w:rsidR="0088566C" w:rsidRDefault="0088566C" w:rsidP="0088566C">
      <w:pPr>
        <w:pStyle w:val="ListParagraph"/>
        <w:numPr>
          <w:ilvl w:val="0"/>
          <w:numId w:val="2"/>
        </w:numPr>
        <w:rPr>
          <w:rFonts w:ascii="Raleway" w:eastAsia="Raleway" w:hAnsi="Raleway" w:cs="Raleway"/>
          <w:sz w:val="20"/>
          <w:szCs w:val="20"/>
        </w:rPr>
      </w:pPr>
      <w:r w:rsidRPr="002A75A8">
        <w:rPr>
          <w:rFonts w:ascii="Raleway" w:eastAsia="Raleway" w:hAnsi="Raleway" w:cs="Raleway"/>
          <w:sz w:val="20"/>
          <w:szCs w:val="20"/>
        </w:rPr>
        <w:t xml:space="preserve">If it doesn’t match then it is searched against the Payment Terminal Master, the Base Station Master, and the SIM Card Master.  If it matches against any entry in any of these masters, then </w:t>
      </w:r>
      <w:r w:rsidRPr="002A75A8">
        <w:rPr>
          <w:rFonts w:ascii="Raleway" w:eastAsia="Raleway" w:hAnsi="Raleway" w:cs="Raleway"/>
          <w:sz w:val="20"/>
          <w:szCs w:val="20"/>
        </w:rPr>
        <w:lastRenderedPageBreak/>
        <w:t>a row is inserted in Table 1 and the Vendor SKU Name, Vendor SKU Number of the entry are inserted in the respective columns</w:t>
      </w:r>
      <w:r>
        <w:rPr>
          <w:rFonts w:ascii="Raleway" w:eastAsia="Raleway" w:hAnsi="Raleway" w:cs="Raleway"/>
          <w:sz w:val="20"/>
          <w:szCs w:val="20"/>
        </w:rPr>
        <w:t xml:space="preserve"> of Table 1</w:t>
      </w:r>
      <w:r w:rsidRPr="002A75A8">
        <w:rPr>
          <w:rFonts w:ascii="Raleway" w:eastAsia="Raleway" w:hAnsi="Raleway" w:cs="Raleway"/>
          <w:sz w:val="20"/>
          <w:szCs w:val="20"/>
        </w:rPr>
        <w:t xml:space="preserve">.  </w:t>
      </w:r>
      <w:proofErr w:type="gramStart"/>
      <w:r w:rsidRPr="002A75A8">
        <w:rPr>
          <w:rFonts w:ascii="Raleway" w:eastAsia="Raleway" w:hAnsi="Raleway" w:cs="Raleway"/>
          <w:sz w:val="20"/>
          <w:szCs w:val="20"/>
        </w:rPr>
        <w:t xml:space="preserve">The </w:t>
      </w:r>
      <w:proofErr w:type="spellStart"/>
      <w:r w:rsidRPr="002A75A8">
        <w:rPr>
          <w:rFonts w:ascii="Raleway" w:eastAsia="Raleway" w:hAnsi="Raleway" w:cs="Raleway"/>
          <w:sz w:val="20"/>
          <w:szCs w:val="20"/>
        </w:rPr>
        <w:t>S</w:t>
      </w:r>
      <w:proofErr w:type="gramEnd"/>
      <w:r w:rsidRPr="002A75A8">
        <w:rPr>
          <w:rFonts w:ascii="Raleway" w:eastAsia="Raleway" w:hAnsi="Raleway" w:cs="Raleway"/>
          <w:sz w:val="20"/>
          <w:szCs w:val="20"/>
        </w:rPr>
        <w:t>.No</w:t>
      </w:r>
      <w:proofErr w:type="spellEnd"/>
      <w:r w:rsidRPr="002A75A8">
        <w:rPr>
          <w:rFonts w:ascii="Raleway" w:eastAsia="Raleway" w:hAnsi="Raleway" w:cs="Raleway"/>
          <w:sz w:val="20"/>
          <w:szCs w:val="20"/>
        </w:rPr>
        <w:t xml:space="preserve">. is inserted under the Unexpected Item </w:t>
      </w:r>
      <w:proofErr w:type="spellStart"/>
      <w:r w:rsidRPr="002A75A8">
        <w:rPr>
          <w:rFonts w:ascii="Raleway" w:eastAsia="Raleway" w:hAnsi="Raleway" w:cs="Raleway"/>
          <w:sz w:val="20"/>
          <w:szCs w:val="20"/>
        </w:rPr>
        <w:t>S.No</w:t>
      </w:r>
      <w:proofErr w:type="spellEnd"/>
      <w:r w:rsidRPr="002A75A8">
        <w:rPr>
          <w:rFonts w:ascii="Raleway" w:eastAsia="Raleway" w:hAnsi="Raleway" w:cs="Raleway"/>
          <w:sz w:val="20"/>
          <w:szCs w:val="20"/>
        </w:rPr>
        <w:t xml:space="preserve">. column. </w:t>
      </w:r>
      <w:r>
        <w:rPr>
          <w:rFonts w:ascii="Raleway" w:eastAsia="Raleway" w:hAnsi="Raleway" w:cs="Raleway"/>
          <w:sz w:val="20"/>
          <w:szCs w:val="20"/>
        </w:rPr>
        <w:t>A green tick is put under Matched column.</w:t>
      </w:r>
      <w:r w:rsidRPr="002A75A8">
        <w:rPr>
          <w:rFonts w:ascii="Raleway" w:eastAsia="Raleway" w:hAnsi="Raleway" w:cs="Raleway"/>
          <w:sz w:val="20"/>
          <w:szCs w:val="20"/>
        </w:rPr>
        <w:t xml:space="preserve"> </w:t>
      </w:r>
      <w:r>
        <w:rPr>
          <w:rFonts w:ascii="Raleway" w:eastAsia="Raleway" w:hAnsi="Raleway" w:cs="Raleway"/>
          <w:sz w:val="20"/>
          <w:szCs w:val="20"/>
        </w:rPr>
        <w:t>Under Remarks the following text is inserted:</w:t>
      </w:r>
    </w:p>
    <w:p w14:paraId="05BB2B16" w14:textId="77777777" w:rsidR="0088566C" w:rsidRDefault="0088566C" w:rsidP="0088566C">
      <w:pPr>
        <w:pStyle w:val="ListParagraph"/>
        <w:numPr>
          <w:ilvl w:val="1"/>
          <w:numId w:val="2"/>
        </w:numPr>
        <w:rPr>
          <w:rFonts w:ascii="Raleway" w:eastAsia="Raleway" w:hAnsi="Raleway" w:cs="Raleway"/>
          <w:sz w:val="20"/>
          <w:szCs w:val="20"/>
        </w:rPr>
      </w:pPr>
      <w:r>
        <w:rPr>
          <w:rFonts w:ascii="Raleway" w:eastAsia="Raleway" w:hAnsi="Raleway" w:cs="Raleway"/>
          <w:sz w:val="20"/>
          <w:szCs w:val="20"/>
        </w:rPr>
        <w:t>If the item location in the master was different from the location from which the audit is being done, then “Wrong Location” is inserted.</w:t>
      </w:r>
    </w:p>
    <w:p w14:paraId="7870B192" w14:textId="77777777" w:rsidR="0088566C" w:rsidRDefault="0088566C" w:rsidP="0088566C">
      <w:pPr>
        <w:pStyle w:val="ListParagraph"/>
        <w:numPr>
          <w:ilvl w:val="1"/>
          <w:numId w:val="2"/>
        </w:numPr>
        <w:rPr>
          <w:rFonts w:ascii="Raleway" w:eastAsia="Raleway" w:hAnsi="Raleway" w:cs="Raleway"/>
          <w:sz w:val="20"/>
          <w:szCs w:val="20"/>
        </w:rPr>
      </w:pPr>
      <w:r>
        <w:rPr>
          <w:rFonts w:ascii="Raleway" w:eastAsia="Raleway" w:hAnsi="Raleway" w:cs="Raleway"/>
          <w:sz w:val="20"/>
          <w:szCs w:val="20"/>
        </w:rPr>
        <w:t xml:space="preserve">If the item status was “Lost” in the </w:t>
      </w:r>
      <w:proofErr w:type="gramStart"/>
      <w:r>
        <w:rPr>
          <w:rFonts w:ascii="Raleway" w:eastAsia="Raleway" w:hAnsi="Raleway" w:cs="Raleway"/>
          <w:sz w:val="20"/>
          <w:szCs w:val="20"/>
        </w:rPr>
        <w:t>masters</w:t>
      </w:r>
      <w:proofErr w:type="gramEnd"/>
      <w:r>
        <w:rPr>
          <w:rFonts w:ascii="Raleway" w:eastAsia="Raleway" w:hAnsi="Raleway" w:cs="Raleway"/>
          <w:sz w:val="20"/>
          <w:szCs w:val="20"/>
        </w:rPr>
        <w:t xml:space="preserve"> then “Recovered” is also inserted in the Remarks column.</w:t>
      </w:r>
    </w:p>
    <w:p w14:paraId="1659324A" w14:textId="77777777" w:rsidR="0088566C" w:rsidRDefault="0088566C" w:rsidP="0088566C">
      <w:pPr>
        <w:pStyle w:val="ListParagraph"/>
        <w:numPr>
          <w:ilvl w:val="1"/>
          <w:numId w:val="2"/>
        </w:numPr>
        <w:rPr>
          <w:rFonts w:ascii="Raleway" w:eastAsia="Raleway" w:hAnsi="Raleway" w:cs="Raleway"/>
          <w:sz w:val="20"/>
          <w:szCs w:val="20"/>
        </w:rPr>
      </w:pPr>
      <w:r>
        <w:rPr>
          <w:rFonts w:ascii="Raleway" w:eastAsia="Raleway" w:hAnsi="Raleway" w:cs="Raleway"/>
          <w:sz w:val="20"/>
          <w:szCs w:val="20"/>
        </w:rPr>
        <w:t xml:space="preserve">If the </w:t>
      </w:r>
    </w:p>
    <w:p w14:paraId="76EB0B49"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 xml:space="preserve">If the search in 2) above does not yield a </w:t>
      </w:r>
      <w:proofErr w:type="gramStart"/>
      <w:r>
        <w:rPr>
          <w:rFonts w:ascii="Raleway" w:eastAsia="Raleway" w:hAnsi="Raleway" w:cs="Raleway"/>
          <w:sz w:val="20"/>
          <w:szCs w:val="20"/>
        </w:rPr>
        <w:t>match</w:t>
      </w:r>
      <w:proofErr w:type="gramEnd"/>
      <w:r>
        <w:rPr>
          <w:rFonts w:ascii="Raleway" w:eastAsia="Raleway" w:hAnsi="Raleway" w:cs="Raleway"/>
          <w:sz w:val="20"/>
          <w:szCs w:val="20"/>
        </w:rPr>
        <w:t xml:space="preserve"> then another row is inserted in Table 1 and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scanned is inserted under the column “Unregistered Item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w:t>
      </w:r>
    </w:p>
    <w:p w14:paraId="321CD785" w14:textId="77777777" w:rsidR="0088566C" w:rsidRPr="00710D8E" w:rsidRDefault="0088566C" w:rsidP="0088566C">
      <w:pPr>
        <w:rPr>
          <w:rFonts w:ascii="Raleway" w:eastAsia="Raleway" w:hAnsi="Raleway" w:cs="Raleway"/>
          <w:sz w:val="20"/>
          <w:szCs w:val="20"/>
        </w:rPr>
      </w:pPr>
    </w:p>
    <w:p w14:paraId="1784E7A7" w14:textId="77777777" w:rsidR="0088566C" w:rsidRDefault="0088566C" w:rsidP="0088566C">
      <w:pPr>
        <w:rPr>
          <w:rFonts w:ascii="Raleway" w:eastAsia="Raleway" w:hAnsi="Raleway" w:cs="Raleway"/>
          <w:sz w:val="20"/>
          <w:szCs w:val="20"/>
        </w:rPr>
      </w:pPr>
      <w:r w:rsidRPr="00710D8E">
        <w:rPr>
          <w:rFonts w:ascii="Raleway" w:eastAsia="Raleway" w:hAnsi="Raleway" w:cs="Raleway"/>
          <w:sz w:val="20"/>
          <w:szCs w:val="20"/>
        </w:rPr>
        <w:t xml:space="preserve">Duplicate scan protection: If the same serial number is scanned twice during the same audit session, the second scan is </w:t>
      </w:r>
      <w:proofErr w:type="gramStart"/>
      <w:r w:rsidRPr="00710D8E">
        <w:rPr>
          <w:rFonts w:ascii="Raleway" w:eastAsia="Raleway" w:hAnsi="Raleway" w:cs="Raleway"/>
          <w:sz w:val="20"/>
          <w:szCs w:val="20"/>
        </w:rPr>
        <w:t>rejected</w:t>
      </w:r>
      <w:proofErr w:type="gramEnd"/>
      <w:r w:rsidRPr="00710D8E">
        <w:rPr>
          <w:rFonts w:ascii="Raleway" w:eastAsia="Raleway" w:hAnsi="Raleway" w:cs="Raleway"/>
          <w:sz w:val="20"/>
          <w:szCs w:val="20"/>
        </w:rPr>
        <w:t xml:space="preserve"> and an error message comes up: "&lt;</w:t>
      </w:r>
      <w:proofErr w:type="spellStart"/>
      <w:r w:rsidRPr="00710D8E">
        <w:rPr>
          <w:rFonts w:ascii="Raleway" w:eastAsia="Raleway" w:hAnsi="Raleway" w:cs="Raleway"/>
          <w:sz w:val="20"/>
          <w:szCs w:val="20"/>
        </w:rPr>
        <w:t>S.No</w:t>
      </w:r>
      <w:proofErr w:type="spellEnd"/>
      <w:r w:rsidRPr="00710D8E">
        <w:rPr>
          <w:rFonts w:ascii="Raleway" w:eastAsia="Raleway" w:hAnsi="Raleway" w:cs="Raleway"/>
          <w:sz w:val="20"/>
          <w:szCs w:val="20"/>
        </w:rPr>
        <w:t xml:space="preserve">.&gt; has already been audited in this session." </w:t>
      </w:r>
    </w:p>
    <w:p w14:paraId="60B7BF71" w14:textId="77777777" w:rsidR="0088566C" w:rsidRDefault="0088566C" w:rsidP="0088566C">
      <w:pPr>
        <w:rPr>
          <w:rFonts w:ascii="Raleway" w:eastAsia="Raleway" w:hAnsi="Raleway" w:cs="Raleway"/>
          <w:sz w:val="20"/>
          <w:szCs w:val="20"/>
        </w:rPr>
      </w:pPr>
    </w:p>
    <w:p w14:paraId="043840B9"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the user has scanned in all the Serial type </w:t>
      </w:r>
      <w:proofErr w:type="gramStart"/>
      <w:r>
        <w:rPr>
          <w:rFonts w:ascii="Raleway" w:eastAsia="Raleway" w:hAnsi="Raleway" w:cs="Raleway"/>
          <w:sz w:val="20"/>
          <w:szCs w:val="20"/>
        </w:rPr>
        <w:t>SKUs</w:t>
      </w:r>
      <w:proofErr w:type="gramEnd"/>
      <w:r>
        <w:rPr>
          <w:rFonts w:ascii="Raleway" w:eastAsia="Raleway" w:hAnsi="Raleway" w:cs="Raleway"/>
          <w:sz w:val="20"/>
          <w:szCs w:val="20"/>
        </w:rPr>
        <w:t xml:space="preserve"> they can press the “Submit” button and the table is stored internally while the button status changes to “Modify”.  The scan window is disabled. In case the user by mistake had pressed the Submit button they can press on Modify, the state changes back to Submit and the scan window is again activated.   If </w:t>
      </w:r>
      <w:proofErr w:type="gramStart"/>
      <w:r>
        <w:rPr>
          <w:rFonts w:ascii="Raleway" w:eastAsia="Raleway" w:hAnsi="Raleway" w:cs="Raleway"/>
          <w:sz w:val="20"/>
          <w:szCs w:val="20"/>
        </w:rPr>
        <w:t>a user presses</w:t>
      </w:r>
      <w:proofErr w:type="gramEnd"/>
      <w:r>
        <w:rPr>
          <w:rFonts w:ascii="Raleway" w:eastAsia="Raleway" w:hAnsi="Raleway" w:cs="Raleway"/>
          <w:sz w:val="20"/>
          <w:szCs w:val="20"/>
        </w:rPr>
        <w:t xml:space="preserve"> Submit, all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that were not Matched show a red X in the Missing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column.   If the Modify button is </w:t>
      </w:r>
      <w:proofErr w:type="gramStart"/>
      <w:r>
        <w:rPr>
          <w:rFonts w:ascii="Raleway" w:eastAsia="Raleway" w:hAnsi="Raleway" w:cs="Raleway"/>
          <w:sz w:val="20"/>
          <w:szCs w:val="20"/>
        </w:rPr>
        <w:t>pressed</w:t>
      </w:r>
      <w:proofErr w:type="gramEnd"/>
      <w:r>
        <w:rPr>
          <w:rFonts w:ascii="Raleway" w:eastAsia="Raleway" w:hAnsi="Raleway" w:cs="Raleway"/>
          <w:sz w:val="20"/>
          <w:szCs w:val="20"/>
        </w:rPr>
        <w:t xml:space="preserve"> then the red X disappears and appears again basis the same rule as defined above.</w:t>
      </w:r>
    </w:p>
    <w:p w14:paraId="7D17B78B" w14:textId="77777777" w:rsidR="0088566C" w:rsidRDefault="0088566C" w:rsidP="0088566C">
      <w:pPr>
        <w:rPr>
          <w:rFonts w:ascii="Raleway" w:eastAsia="Raleway" w:hAnsi="Raleway" w:cs="Raleway"/>
          <w:sz w:val="20"/>
          <w:szCs w:val="20"/>
        </w:rPr>
      </w:pPr>
    </w:p>
    <w:p w14:paraId="11E9547F"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In case for 30 minutes there is no action in the audit session, then the audit session PAR is automatically submitted and its status under Reports will show as Incomplete.  The user can upon pressing the Audit tab in their page can see the session again and continue it.  There can be only one Incomplete session for a user.  A user cannot have an Incomplete and Pending Review sessions, they are mutually exclusive. </w:t>
      </w:r>
    </w:p>
    <w:p w14:paraId="3F5B4F7F" w14:textId="77777777" w:rsidR="0088566C" w:rsidRDefault="0088566C" w:rsidP="0088566C">
      <w:pPr>
        <w:rPr>
          <w:rFonts w:ascii="Raleway" w:eastAsia="Raleway" w:hAnsi="Raleway" w:cs="Raleway"/>
          <w:sz w:val="20"/>
          <w:szCs w:val="20"/>
        </w:rPr>
      </w:pPr>
    </w:p>
    <w:p w14:paraId="2D05A04B"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a user has pressed the Submit button, </w:t>
      </w:r>
      <w:proofErr w:type="gramStart"/>
      <w:r>
        <w:rPr>
          <w:rFonts w:ascii="Raleway" w:eastAsia="Raleway" w:hAnsi="Raleway" w:cs="Raleway"/>
          <w:sz w:val="20"/>
          <w:szCs w:val="20"/>
        </w:rPr>
        <w:t>a Table</w:t>
      </w:r>
      <w:proofErr w:type="gramEnd"/>
      <w:r>
        <w:rPr>
          <w:rFonts w:ascii="Raleway" w:eastAsia="Raleway" w:hAnsi="Raleway" w:cs="Raleway"/>
          <w:sz w:val="20"/>
          <w:szCs w:val="20"/>
        </w:rPr>
        <w:t xml:space="preserve"> 2 opens below</w:t>
      </w:r>
    </w:p>
    <w:p w14:paraId="4BE318F7" w14:textId="77777777" w:rsidR="0088566C" w:rsidRDefault="0088566C" w:rsidP="0088566C">
      <w:pPr>
        <w:rPr>
          <w:rFonts w:ascii="Raleway" w:eastAsia="Raleway" w:hAnsi="Raleway" w:cs="Raleway"/>
          <w:sz w:val="20"/>
          <w:szCs w:val="20"/>
        </w:rPr>
      </w:pPr>
    </w:p>
    <w:p w14:paraId="62418CA7" w14:textId="77777777" w:rsidR="0088566C" w:rsidRDefault="0088566C" w:rsidP="0088566C">
      <w:pPr>
        <w:pStyle w:val="Heading3"/>
        <w:keepNext w:val="0"/>
        <w:keepLines w:val="0"/>
        <w:spacing w:before="0" w:after="100"/>
        <w:rPr>
          <w:rFonts w:ascii="Raleway" w:eastAsia="Raleway" w:hAnsi="Raleway" w:cs="Raleway"/>
          <w:b/>
          <w:bCs/>
          <w:color w:val="000000"/>
          <w:sz w:val="26"/>
          <w:szCs w:val="26"/>
        </w:rPr>
      </w:pPr>
      <w:r>
        <w:rPr>
          <w:rFonts w:ascii="Raleway" w:eastAsia="Raleway" w:hAnsi="Raleway" w:cs="Raleway"/>
          <w:b/>
          <w:bCs/>
          <w:color w:val="000000"/>
          <w:sz w:val="26"/>
          <w:szCs w:val="26"/>
        </w:rPr>
        <w:t>3.2.4 Audit Table 2: Retrieved Not Inspected Area</w:t>
      </w:r>
    </w:p>
    <w:p w14:paraId="07BDC31B" w14:textId="77777777" w:rsidR="0088566C" w:rsidRDefault="0088566C" w:rsidP="0088566C">
      <w:pPr>
        <w:rPr>
          <w:rFonts w:ascii="Raleway" w:eastAsia="Raleway" w:hAnsi="Raleway" w:cs="Raleway"/>
          <w:sz w:val="20"/>
          <w:szCs w:val="20"/>
        </w:rPr>
      </w:pPr>
    </w:p>
    <w:p w14:paraId="15F28D85"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Provisional Audit Report (PAR) &lt;Audit Index&gt;  Table 2 for Retrieved Not Inspected Accessories.</w:t>
      </w:r>
    </w:p>
    <w:p w14:paraId="152BEF53"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that the instruction: Increment the count. </w:t>
      </w:r>
    </w:p>
    <w:p w14:paraId="51890BFB"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Below that the following Table 2 opens, with a header Table 2 (Retrieved Not Inspected Accessories) audit status.  The table has a button next to the header “Submit”</w:t>
      </w:r>
    </w:p>
    <w:tbl>
      <w:tblPr>
        <w:tblStyle w:val="TableGrid"/>
        <w:tblW w:w="0" w:type="auto"/>
        <w:tblLook w:val="04A0" w:firstRow="1" w:lastRow="0" w:firstColumn="1" w:lastColumn="0" w:noHBand="0" w:noVBand="1"/>
      </w:tblPr>
      <w:tblGrid>
        <w:gridCol w:w="985"/>
        <w:gridCol w:w="901"/>
        <w:gridCol w:w="1098"/>
        <w:gridCol w:w="1139"/>
        <w:gridCol w:w="920"/>
      </w:tblGrid>
      <w:tr w:rsidR="0088566C" w14:paraId="5E54D9FD" w14:textId="77777777" w:rsidTr="003B623F">
        <w:tc>
          <w:tcPr>
            <w:tcW w:w="985" w:type="dxa"/>
          </w:tcPr>
          <w:p w14:paraId="119D8B4E"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Vendor SKU Number </w:t>
            </w:r>
          </w:p>
        </w:tc>
        <w:tc>
          <w:tcPr>
            <w:tcW w:w="901" w:type="dxa"/>
          </w:tcPr>
          <w:p w14:paraId="63F5F11F"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Vendor SKU Name</w:t>
            </w:r>
          </w:p>
        </w:tc>
        <w:tc>
          <w:tcPr>
            <w:tcW w:w="1098" w:type="dxa"/>
          </w:tcPr>
          <w:p w14:paraId="6D301E88"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Expected Item Qty</w:t>
            </w:r>
          </w:p>
        </w:tc>
        <w:tc>
          <w:tcPr>
            <w:tcW w:w="1005" w:type="dxa"/>
          </w:tcPr>
          <w:p w14:paraId="6A10334D"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Retrieved Not Inspected Count</w:t>
            </w:r>
          </w:p>
        </w:tc>
        <w:tc>
          <w:tcPr>
            <w:tcW w:w="920" w:type="dxa"/>
          </w:tcPr>
          <w:p w14:paraId="0A8D0065"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Missing Count</w:t>
            </w:r>
          </w:p>
        </w:tc>
      </w:tr>
      <w:tr w:rsidR="0088566C" w14:paraId="5D982A65" w14:textId="77777777" w:rsidTr="003B623F">
        <w:tc>
          <w:tcPr>
            <w:tcW w:w="985" w:type="dxa"/>
          </w:tcPr>
          <w:p w14:paraId="783B9AB2" w14:textId="77777777" w:rsidR="0088566C" w:rsidRDefault="0088566C" w:rsidP="003B623F">
            <w:pPr>
              <w:spacing w:after="100"/>
              <w:rPr>
                <w:rFonts w:ascii="Raleway" w:eastAsia="Raleway" w:hAnsi="Raleway" w:cs="Raleway"/>
                <w:sz w:val="20"/>
                <w:szCs w:val="20"/>
              </w:rPr>
            </w:pPr>
          </w:p>
        </w:tc>
        <w:tc>
          <w:tcPr>
            <w:tcW w:w="901" w:type="dxa"/>
          </w:tcPr>
          <w:p w14:paraId="21AA8C10" w14:textId="77777777" w:rsidR="0088566C" w:rsidRDefault="0088566C" w:rsidP="003B623F">
            <w:pPr>
              <w:spacing w:after="100"/>
              <w:rPr>
                <w:rFonts w:ascii="Raleway" w:eastAsia="Raleway" w:hAnsi="Raleway" w:cs="Raleway"/>
                <w:sz w:val="20"/>
                <w:szCs w:val="20"/>
              </w:rPr>
            </w:pPr>
          </w:p>
        </w:tc>
        <w:tc>
          <w:tcPr>
            <w:tcW w:w="1098" w:type="dxa"/>
          </w:tcPr>
          <w:p w14:paraId="26CBFCC8" w14:textId="77777777" w:rsidR="0088566C" w:rsidRDefault="0088566C" w:rsidP="003B623F">
            <w:pPr>
              <w:spacing w:after="100"/>
              <w:rPr>
                <w:rFonts w:ascii="Raleway" w:eastAsia="Raleway" w:hAnsi="Raleway" w:cs="Raleway"/>
                <w:sz w:val="20"/>
                <w:szCs w:val="20"/>
              </w:rPr>
            </w:pPr>
          </w:p>
        </w:tc>
        <w:tc>
          <w:tcPr>
            <w:tcW w:w="1005" w:type="dxa"/>
          </w:tcPr>
          <w:p w14:paraId="7AAD5C9E" w14:textId="77777777" w:rsidR="0088566C" w:rsidRDefault="0088566C" w:rsidP="003B623F">
            <w:pPr>
              <w:spacing w:after="100"/>
              <w:rPr>
                <w:rFonts w:ascii="Raleway" w:eastAsia="Raleway" w:hAnsi="Raleway" w:cs="Raleway"/>
                <w:sz w:val="20"/>
                <w:szCs w:val="20"/>
              </w:rPr>
            </w:pPr>
          </w:p>
        </w:tc>
        <w:tc>
          <w:tcPr>
            <w:tcW w:w="920" w:type="dxa"/>
          </w:tcPr>
          <w:p w14:paraId="67C7230A" w14:textId="77777777" w:rsidR="0088566C" w:rsidRDefault="0088566C" w:rsidP="003B623F">
            <w:pPr>
              <w:spacing w:after="100"/>
              <w:rPr>
                <w:rFonts w:ascii="Raleway" w:eastAsia="Raleway" w:hAnsi="Raleway" w:cs="Raleway"/>
                <w:sz w:val="20"/>
                <w:szCs w:val="20"/>
              </w:rPr>
            </w:pPr>
          </w:p>
        </w:tc>
      </w:tr>
      <w:tr w:rsidR="0088566C" w14:paraId="31F7A981" w14:textId="77777777" w:rsidTr="003B623F">
        <w:tc>
          <w:tcPr>
            <w:tcW w:w="985" w:type="dxa"/>
          </w:tcPr>
          <w:p w14:paraId="319F56E2" w14:textId="77777777" w:rsidR="0088566C" w:rsidRDefault="0088566C" w:rsidP="003B623F">
            <w:pPr>
              <w:spacing w:after="100"/>
              <w:rPr>
                <w:rFonts w:ascii="Raleway" w:eastAsia="Raleway" w:hAnsi="Raleway" w:cs="Raleway"/>
                <w:sz w:val="20"/>
                <w:szCs w:val="20"/>
              </w:rPr>
            </w:pPr>
          </w:p>
        </w:tc>
        <w:tc>
          <w:tcPr>
            <w:tcW w:w="901" w:type="dxa"/>
          </w:tcPr>
          <w:p w14:paraId="48D4EF0C" w14:textId="77777777" w:rsidR="0088566C" w:rsidRDefault="0088566C" w:rsidP="003B623F">
            <w:pPr>
              <w:spacing w:after="100"/>
              <w:rPr>
                <w:rFonts w:ascii="Raleway" w:eastAsia="Raleway" w:hAnsi="Raleway" w:cs="Raleway"/>
                <w:sz w:val="20"/>
                <w:szCs w:val="20"/>
              </w:rPr>
            </w:pPr>
          </w:p>
        </w:tc>
        <w:tc>
          <w:tcPr>
            <w:tcW w:w="1098" w:type="dxa"/>
          </w:tcPr>
          <w:p w14:paraId="2BE37C1F" w14:textId="77777777" w:rsidR="0088566C" w:rsidRDefault="0088566C" w:rsidP="003B623F">
            <w:pPr>
              <w:spacing w:after="100"/>
              <w:rPr>
                <w:rFonts w:ascii="Raleway" w:eastAsia="Raleway" w:hAnsi="Raleway" w:cs="Raleway"/>
                <w:sz w:val="20"/>
                <w:szCs w:val="20"/>
              </w:rPr>
            </w:pPr>
          </w:p>
        </w:tc>
        <w:tc>
          <w:tcPr>
            <w:tcW w:w="1005" w:type="dxa"/>
          </w:tcPr>
          <w:p w14:paraId="511D8628" w14:textId="77777777" w:rsidR="0088566C" w:rsidRDefault="0088566C" w:rsidP="003B623F">
            <w:pPr>
              <w:spacing w:after="100"/>
              <w:rPr>
                <w:rFonts w:ascii="Raleway" w:eastAsia="Raleway" w:hAnsi="Raleway" w:cs="Raleway"/>
                <w:sz w:val="20"/>
                <w:szCs w:val="20"/>
              </w:rPr>
            </w:pPr>
          </w:p>
        </w:tc>
        <w:tc>
          <w:tcPr>
            <w:tcW w:w="920" w:type="dxa"/>
          </w:tcPr>
          <w:p w14:paraId="74B07EA6" w14:textId="77777777" w:rsidR="0088566C" w:rsidRDefault="0088566C" w:rsidP="003B623F">
            <w:pPr>
              <w:spacing w:after="100"/>
              <w:rPr>
                <w:rFonts w:ascii="Raleway" w:eastAsia="Raleway" w:hAnsi="Raleway" w:cs="Raleway"/>
                <w:sz w:val="20"/>
                <w:szCs w:val="20"/>
              </w:rPr>
            </w:pPr>
          </w:p>
        </w:tc>
      </w:tr>
      <w:tr w:rsidR="0088566C" w14:paraId="617A3406" w14:textId="77777777" w:rsidTr="003B623F">
        <w:tc>
          <w:tcPr>
            <w:tcW w:w="985" w:type="dxa"/>
          </w:tcPr>
          <w:p w14:paraId="052E95CE" w14:textId="77777777" w:rsidR="0088566C" w:rsidRDefault="0088566C" w:rsidP="003B623F">
            <w:pPr>
              <w:spacing w:after="100"/>
              <w:rPr>
                <w:rFonts w:ascii="Raleway" w:eastAsia="Raleway" w:hAnsi="Raleway" w:cs="Raleway"/>
                <w:sz w:val="20"/>
                <w:szCs w:val="20"/>
              </w:rPr>
            </w:pPr>
          </w:p>
        </w:tc>
        <w:tc>
          <w:tcPr>
            <w:tcW w:w="901" w:type="dxa"/>
          </w:tcPr>
          <w:p w14:paraId="6735AE70" w14:textId="77777777" w:rsidR="0088566C" w:rsidRDefault="0088566C" w:rsidP="003B623F">
            <w:pPr>
              <w:spacing w:after="100"/>
              <w:rPr>
                <w:rFonts w:ascii="Raleway" w:eastAsia="Raleway" w:hAnsi="Raleway" w:cs="Raleway"/>
                <w:sz w:val="20"/>
                <w:szCs w:val="20"/>
              </w:rPr>
            </w:pPr>
          </w:p>
        </w:tc>
        <w:tc>
          <w:tcPr>
            <w:tcW w:w="1098" w:type="dxa"/>
          </w:tcPr>
          <w:p w14:paraId="1171FE25" w14:textId="77777777" w:rsidR="0088566C" w:rsidRDefault="0088566C" w:rsidP="003B623F">
            <w:pPr>
              <w:spacing w:after="100"/>
              <w:rPr>
                <w:rFonts w:ascii="Raleway" w:eastAsia="Raleway" w:hAnsi="Raleway" w:cs="Raleway"/>
                <w:sz w:val="20"/>
                <w:szCs w:val="20"/>
              </w:rPr>
            </w:pPr>
          </w:p>
        </w:tc>
        <w:tc>
          <w:tcPr>
            <w:tcW w:w="1005" w:type="dxa"/>
          </w:tcPr>
          <w:p w14:paraId="5D2F83CB" w14:textId="77777777" w:rsidR="0088566C" w:rsidRDefault="0088566C" w:rsidP="003B623F">
            <w:pPr>
              <w:spacing w:after="100"/>
              <w:rPr>
                <w:rFonts w:ascii="Raleway" w:eastAsia="Raleway" w:hAnsi="Raleway" w:cs="Raleway"/>
                <w:sz w:val="20"/>
                <w:szCs w:val="20"/>
              </w:rPr>
            </w:pPr>
          </w:p>
        </w:tc>
        <w:tc>
          <w:tcPr>
            <w:tcW w:w="920" w:type="dxa"/>
          </w:tcPr>
          <w:p w14:paraId="02DFDEFD" w14:textId="77777777" w:rsidR="0088566C" w:rsidRDefault="0088566C" w:rsidP="003B623F">
            <w:pPr>
              <w:spacing w:after="100"/>
              <w:rPr>
                <w:rFonts w:ascii="Raleway" w:eastAsia="Raleway" w:hAnsi="Raleway" w:cs="Raleway"/>
                <w:sz w:val="20"/>
                <w:szCs w:val="20"/>
              </w:rPr>
            </w:pPr>
          </w:p>
        </w:tc>
      </w:tr>
      <w:tr w:rsidR="0088566C" w14:paraId="51377388" w14:textId="77777777" w:rsidTr="003B623F">
        <w:tc>
          <w:tcPr>
            <w:tcW w:w="985" w:type="dxa"/>
          </w:tcPr>
          <w:p w14:paraId="282AB927" w14:textId="77777777" w:rsidR="0088566C" w:rsidRDefault="0088566C" w:rsidP="003B623F">
            <w:pPr>
              <w:spacing w:after="100"/>
              <w:rPr>
                <w:rFonts w:ascii="Raleway" w:eastAsia="Raleway" w:hAnsi="Raleway" w:cs="Raleway"/>
                <w:sz w:val="20"/>
                <w:szCs w:val="20"/>
              </w:rPr>
            </w:pPr>
          </w:p>
        </w:tc>
        <w:tc>
          <w:tcPr>
            <w:tcW w:w="901" w:type="dxa"/>
          </w:tcPr>
          <w:p w14:paraId="0A0DD806" w14:textId="77777777" w:rsidR="0088566C" w:rsidRDefault="0088566C" w:rsidP="003B623F">
            <w:pPr>
              <w:spacing w:after="100"/>
              <w:rPr>
                <w:rFonts w:ascii="Raleway" w:eastAsia="Raleway" w:hAnsi="Raleway" w:cs="Raleway"/>
                <w:sz w:val="20"/>
                <w:szCs w:val="20"/>
              </w:rPr>
            </w:pPr>
          </w:p>
        </w:tc>
        <w:tc>
          <w:tcPr>
            <w:tcW w:w="1098" w:type="dxa"/>
          </w:tcPr>
          <w:p w14:paraId="50252343" w14:textId="77777777" w:rsidR="0088566C" w:rsidRDefault="0088566C" w:rsidP="003B623F">
            <w:pPr>
              <w:spacing w:after="100"/>
              <w:rPr>
                <w:rFonts w:ascii="Raleway" w:eastAsia="Raleway" w:hAnsi="Raleway" w:cs="Raleway"/>
                <w:sz w:val="20"/>
                <w:szCs w:val="20"/>
              </w:rPr>
            </w:pPr>
          </w:p>
        </w:tc>
        <w:tc>
          <w:tcPr>
            <w:tcW w:w="1005" w:type="dxa"/>
          </w:tcPr>
          <w:p w14:paraId="3BC6AD50" w14:textId="77777777" w:rsidR="0088566C" w:rsidRDefault="0088566C" w:rsidP="003B623F">
            <w:pPr>
              <w:spacing w:after="100"/>
              <w:rPr>
                <w:rFonts w:ascii="Raleway" w:eastAsia="Raleway" w:hAnsi="Raleway" w:cs="Raleway"/>
                <w:sz w:val="20"/>
                <w:szCs w:val="20"/>
              </w:rPr>
            </w:pPr>
          </w:p>
        </w:tc>
        <w:tc>
          <w:tcPr>
            <w:tcW w:w="920" w:type="dxa"/>
          </w:tcPr>
          <w:p w14:paraId="4FF3A616" w14:textId="77777777" w:rsidR="0088566C" w:rsidRDefault="0088566C" w:rsidP="003B623F">
            <w:pPr>
              <w:spacing w:after="100"/>
              <w:rPr>
                <w:rFonts w:ascii="Raleway" w:eastAsia="Raleway" w:hAnsi="Raleway" w:cs="Raleway"/>
                <w:sz w:val="20"/>
                <w:szCs w:val="20"/>
              </w:rPr>
            </w:pPr>
          </w:p>
        </w:tc>
      </w:tr>
    </w:tbl>
    <w:p w14:paraId="57580491" w14:textId="77777777" w:rsidR="0088566C" w:rsidRDefault="0088566C" w:rsidP="0088566C">
      <w:pPr>
        <w:spacing w:after="100"/>
        <w:rPr>
          <w:rFonts w:ascii="Raleway" w:eastAsia="Raleway" w:hAnsi="Raleway" w:cs="Raleway"/>
          <w:sz w:val="20"/>
          <w:szCs w:val="20"/>
        </w:rPr>
      </w:pPr>
    </w:p>
    <w:p w14:paraId="66B4188C"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following rules apply for this table:</w:t>
      </w:r>
    </w:p>
    <w:p w14:paraId="261EA5F3" w14:textId="77777777" w:rsidR="0088566C"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For each active Vendor SKU that is not of Serial type an entry is there in the table as follows:</w:t>
      </w:r>
    </w:p>
    <w:p w14:paraId="00D1351F"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 xml:space="preserve">The Vendor SKU Name, Vendor SKU Number, and Expected Item Qty basis the </w:t>
      </w:r>
      <w:proofErr w:type="gramStart"/>
      <w:r>
        <w:rPr>
          <w:rFonts w:ascii="Raleway" w:eastAsia="Raleway" w:hAnsi="Raleway" w:cs="Raleway"/>
          <w:sz w:val="20"/>
          <w:szCs w:val="20"/>
        </w:rPr>
        <w:t>masters</w:t>
      </w:r>
      <w:proofErr w:type="gramEnd"/>
      <w:r>
        <w:rPr>
          <w:rFonts w:ascii="Raleway" w:eastAsia="Raleway" w:hAnsi="Raleway" w:cs="Raleway"/>
          <w:sz w:val="20"/>
          <w:szCs w:val="20"/>
        </w:rPr>
        <w:t xml:space="preserve"> </w:t>
      </w:r>
      <w:proofErr w:type="gramStart"/>
      <w:r>
        <w:rPr>
          <w:rFonts w:ascii="Raleway" w:eastAsia="Raleway" w:hAnsi="Raleway" w:cs="Raleway"/>
          <w:sz w:val="20"/>
          <w:szCs w:val="20"/>
        </w:rPr>
        <w:t>is</w:t>
      </w:r>
      <w:proofErr w:type="gramEnd"/>
      <w:r>
        <w:rPr>
          <w:rFonts w:ascii="Raleway" w:eastAsia="Raleway" w:hAnsi="Raleway" w:cs="Raleway"/>
          <w:sz w:val="20"/>
          <w:szCs w:val="20"/>
        </w:rPr>
        <w:t xml:space="preserve"> populated.</w:t>
      </w:r>
    </w:p>
    <w:p w14:paraId="74EF9191"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If the Expected Item Qty is zero, the same is shown.</w:t>
      </w:r>
    </w:p>
    <w:p w14:paraId="25B0676E"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The other columns are empty.</w:t>
      </w:r>
    </w:p>
    <w:p w14:paraId="7B7CC0CC" w14:textId="77777777" w:rsidR="0088566C" w:rsidRPr="002A75A8"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Only active SKUs are listed.</w:t>
      </w:r>
    </w:p>
    <w:p w14:paraId="7BFD4A24" w14:textId="77777777" w:rsidR="0088566C" w:rsidRDefault="0088566C" w:rsidP="0088566C">
      <w:pPr>
        <w:rPr>
          <w:rFonts w:ascii="Raleway" w:eastAsia="Raleway" w:hAnsi="Raleway" w:cs="Raleway"/>
          <w:sz w:val="20"/>
          <w:szCs w:val="20"/>
        </w:rPr>
      </w:pPr>
    </w:p>
    <w:p w14:paraId="3F1246FB"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User can see an increment, decrement counter with the value of the counter being shown in the middle in “Retrieved Not Inspected Count” column. The following actions happen:</w:t>
      </w:r>
    </w:p>
    <w:p w14:paraId="3B39E76C" w14:textId="77777777" w:rsidR="0088566C" w:rsidRDefault="0088566C" w:rsidP="0088566C">
      <w:pPr>
        <w:rPr>
          <w:rFonts w:ascii="Raleway" w:eastAsia="Raleway" w:hAnsi="Raleway" w:cs="Raleway"/>
          <w:sz w:val="20"/>
          <w:szCs w:val="20"/>
        </w:rPr>
      </w:pPr>
    </w:p>
    <w:p w14:paraId="376FE4B7"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 xml:space="preserve">The user </w:t>
      </w:r>
      <w:proofErr w:type="gramStart"/>
      <w:r>
        <w:rPr>
          <w:rFonts w:ascii="Raleway" w:eastAsia="Raleway" w:hAnsi="Raleway" w:cs="Raleway"/>
          <w:sz w:val="20"/>
          <w:szCs w:val="20"/>
        </w:rPr>
        <w:t>increments</w:t>
      </w:r>
      <w:proofErr w:type="gramEnd"/>
      <w:r>
        <w:rPr>
          <w:rFonts w:ascii="Raleway" w:eastAsia="Raleway" w:hAnsi="Raleway" w:cs="Raleway"/>
          <w:sz w:val="20"/>
          <w:szCs w:val="20"/>
        </w:rPr>
        <w:t xml:space="preserve"> the count of a retrieved but not inspected accessory against that row under the Retrieved Not Inspected column.</w:t>
      </w:r>
    </w:p>
    <w:p w14:paraId="5AA60916" w14:textId="77777777" w:rsidR="0088566C" w:rsidRDefault="0088566C" w:rsidP="0088566C">
      <w:pPr>
        <w:pStyle w:val="ListParagraph"/>
        <w:rPr>
          <w:rFonts w:ascii="Raleway" w:eastAsia="Raleway" w:hAnsi="Raleway" w:cs="Raleway"/>
          <w:sz w:val="20"/>
          <w:szCs w:val="20"/>
        </w:rPr>
      </w:pPr>
    </w:p>
    <w:p w14:paraId="2EB76B35"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the user has updated the count of all SKUs, they can press the “Submit” button and the table is stored internally while the button status changes to “Modify”.  The counters are disabled. In case the user by mistake had pressed the Submit button they can press on Modify, the state changes back to Submit and the counters appear again.  If user presses Submit, the difference between Expected Item Count and Working + Not Working is shown under Missing Count. If the Modify button is </w:t>
      </w:r>
      <w:proofErr w:type="gramStart"/>
      <w:r>
        <w:rPr>
          <w:rFonts w:ascii="Raleway" w:eastAsia="Raleway" w:hAnsi="Raleway" w:cs="Raleway"/>
          <w:sz w:val="20"/>
          <w:szCs w:val="20"/>
        </w:rPr>
        <w:t>pressed</w:t>
      </w:r>
      <w:proofErr w:type="gramEnd"/>
      <w:r>
        <w:rPr>
          <w:rFonts w:ascii="Raleway" w:eastAsia="Raleway" w:hAnsi="Raleway" w:cs="Raleway"/>
          <w:sz w:val="20"/>
          <w:szCs w:val="20"/>
        </w:rPr>
        <w:t xml:space="preserve"> then the Missing Count disappears and appears again </w:t>
      </w:r>
      <w:proofErr w:type="gramStart"/>
      <w:r>
        <w:rPr>
          <w:rFonts w:ascii="Raleway" w:eastAsia="Raleway" w:hAnsi="Raleway" w:cs="Raleway"/>
          <w:sz w:val="20"/>
          <w:szCs w:val="20"/>
        </w:rPr>
        <w:t>basis</w:t>
      </w:r>
      <w:proofErr w:type="gramEnd"/>
      <w:r>
        <w:rPr>
          <w:rFonts w:ascii="Raleway" w:eastAsia="Raleway" w:hAnsi="Raleway" w:cs="Raleway"/>
          <w:sz w:val="20"/>
          <w:szCs w:val="20"/>
        </w:rPr>
        <w:t xml:space="preserve"> the same rule as defined above.</w:t>
      </w:r>
    </w:p>
    <w:p w14:paraId="4D989E67" w14:textId="77777777" w:rsidR="0088566C" w:rsidRDefault="0088566C" w:rsidP="0088566C">
      <w:pPr>
        <w:rPr>
          <w:rFonts w:ascii="Raleway" w:eastAsia="Raleway" w:hAnsi="Raleway" w:cs="Raleway"/>
          <w:sz w:val="20"/>
          <w:szCs w:val="20"/>
        </w:rPr>
      </w:pPr>
    </w:p>
    <w:p w14:paraId="7301C090"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In case for 30 minutes there is no action in the audit session, then the audit session PAR is automatically submitted and its status under Reports will show as Incomplete.  The user can upon pressing the Audit tab in their page can see the session again and continue it.  There can be only one Incomplete session for a user.  A user cannot have an Incomplete and Pending Review sessions, they are mutually exclusive. </w:t>
      </w:r>
    </w:p>
    <w:p w14:paraId="25454AC7" w14:textId="77777777" w:rsidR="0088566C" w:rsidRDefault="0088566C" w:rsidP="0088566C">
      <w:pPr>
        <w:rPr>
          <w:rFonts w:ascii="Raleway" w:eastAsia="Raleway" w:hAnsi="Raleway" w:cs="Raleway"/>
          <w:sz w:val="20"/>
          <w:szCs w:val="20"/>
        </w:rPr>
      </w:pPr>
    </w:p>
    <w:p w14:paraId="6E526E82"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a user has pressed the Submit button on Table </w:t>
      </w:r>
      <w:proofErr w:type="gramStart"/>
      <w:r>
        <w:rPr>
          <w:rFonts w:ascii="Raleway" w:eastAsia="Raleway" w:hAnsi="Raleway" w:cs="Raleway"/>
          <w:sz w:val="20"/>
          <w:szCs w:val="20"/>
        </w:rPr>
        <w:t>2</w:t>
      </w:r>
      <w:proofErr w:type="gramEnd"/>
      <w:r>
        <w:rPr>
          <w:rFonts w:ascii="Raleway" w:eastAsia="Raleway" w:hAnsi="Raleway" w:cs="Raleway"/>
          <w:sz w:val="20"/>
          <w:szCs w:val="20"/>
        </w:rPr>
        <w:t xml:space="preserve"> they can go to the top of the screen and click on “Complete Audit Session &lt;AIN Index&gt;. This will pop-up a confirmation screen, after confirmation the PAR is stored and appears as a link under Audit Reports section in the Reports Tab.  </w:t>
      </w:r>
    </w:p>
    <w:p w14:paraId="6B667699" w14:textId="77777777" w:rsidR="0088566C" w:rsidRDefault="0088566C" w:rsidP="0088566C">
      <w:pPr>
        <w:rPr>
          <w:rFonts w:ascii="Raleway" w:eastAsia="Raleway" w:hAnsi="Raleway" w:cs="Raleway"/>
          <w:sz w:val="20"/>
          <w:szCs w:val="20"/>
        </w:rPr>
      </w:pPr>
    </w:p>
    <w:p w14:paraId="54E0B1B5"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At any </w:t>
      </w:r>
      <w:proofErr w:type="gramStart"/>
      <w:r>
        <w:rPr>
          <w:rFonts w:ascii="Raleway" w:eastAsia="Raleway" w:hAnsi="Raleway" w:cs="Raleway"/>
          <w:sz w:val="20"/>
          <w:szCs w:val="20"/>
        </w:rPr>
        <w:t>time</w:t>
      </w:r>
      <w:proofErr w:type="gramEnd"/>
      <w:r>
        <w:rPr>
          <w:rFonts w:ascii="Raleway" w:eastAsia="Raleway" w:hAnsi="Raleway" w:cs="Raleway"/>
          <w:sz w:val="20"/>
          <w:szCs w:val="20"/>
        </w:rPr>
        <w:t xml:space="preserve"> the user can press the “Cancel Audit Session &lt;AIN Index&gt; button.  This will </w:t>
      </w:r>
      <w:proofErr w:type="gramStart"/>
      <w:r>
        <w:rPr>
          <w:rFonts w:ascii="Raleway" w:eastAsia="Raleway" w:hAnsi="Raleway" w:cs="Raleway"/>
          <w:sz w:val="20"/>
          <w:szCs w:val="20"/>
        </w:rPr>
        <w:t>pop-up</w:t>
      </w:r>
      <w:proofErr w:type="gramEnd"/>
      <w:r>
        <w:rPr>
          <w:rFonts w:ascii="Raleway" w:eastAsia="Raleway" w:hAnsi="Raleway" w:cs="Raleway"/>
          <w:sz w:val="20"/>
          <w:szCs w:val="20"/>
        </w:rPr>
        <w:t xml:space="preserve"> for a confirmation screen and if pressed the session is cancelled and the PAR created is not stored.  It is not visible in Audit Reports also.</w:t>
      </w:r>
    </w:p>
    <w:p w14:paraId="4B0E5CC5" w14:textId="77777777" w:rsidR="0088566C" w:rsidRDefault="0088566C" w:rsidP="0088566C">
      <w:pPr>
        <w:rPr>
          <w:rFonts w:ascii="Raleway" w:eastAsia="Raleway" w:hAnsi="Raleway" w:cs="Raleway"/>
          <w:sz w:val="20"/>
          <w:szCs w:val="20"/>
        </w:rPr>
      </w:pPr>
    </w:p>
    <w:p w14:paraId="0109E09D" w14:textId="77777777" w:rsidR="0088566C" w:rsidRDefault="0088566C" w:rsidP="0088566C">
      <w:pPr>
        <w:pStyle w:val="Heading3"/>
        <w:keepNext w:val="0"/>
        <w:keepLines w:val="0"/>
        <w:spacing w:before="0" w:after="100"/>
        <w:rPr>
          <w:rFonts w:ascii="Raleway" w:eastAsia="Raleway" w:hAnsi="Raleway" w:cs="Raleway"/>
          <w:b/>
          <w:bCs/>
          <w:color w:val="000000"/>
          <w:sz w:val="26"/>
          <w:szCs w:val="26"/>
        </w:rPr>
      </w:pPr>
      <w:r>
        <w:rPr>
          <w:rFonts w:ascii="Raleway" w:eastAsia="Raleway" w:hAnsi="Raleway" w:cs="Raleway"/>
          <w:b/>
          <w:bCs/>
          <w:color w:val="000000"/>
          <w:sz w:val="26"/>
          <w:szCs w:val="26"/>
        </w:rPr>
        <w:t>3.2.5 Audit Table 1: Under Repair</w:t>
      </w:r>
    </w:p>
    <w:p w14:paraId="72FAA1DA"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user presses the Under Repair tab.</w:t>
      </w:r>
    </w:p>
    <w:p w14:paraId="14201898"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A new screen opens with the following content:</w:t>
      </w:r>
    </w:p>
    <w:p w14:paraId="2E5C298E"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Provisional Audit Report (PAR) &lt;Audit Index&gt;  Table 1 for Under Repair Serial Type SKUs: Payment Terminals, Base Stations, and SIM Cards.</w:t>
      </w:r>
    </w:p>
    <w:p w14:paraId="20B2F81E"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that the </w:t>
      </w:r>
      <w:proofErr w:type="gramStart"/>
      <w:r>
        <w:rPr>
          <w:rFonts w:ascii="Raleway" w:eastAsia="Raleway" w:hAnsi="Raleway" w:cs="Raleway"/>
          <w:sz w:val="20"/>
          <w:szCs w:val="20"/>
        </w:rPr>
        <w:t>instruction</w:t>
      </w:r>
      <w:proofErr w:type="gramEnd"/>
      <w:r>
        <w:rPr>
          <w:rFonts w:ascii="Raleway" w:eastAsia="Raleway" w:hAnsi="Raleway" w:cs="Raleway"/>
          <w:sz w:val="20"/>
          <w:szCs w:val="20"/>
        </w:rPr>
        <w:t xml:space="preserve">: Scan or punch in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of any of the above type of SKUs. </w:t>
      </w:r>
    </w:p>
    <w:p w14:paraId="0CE54DF9"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lastRenderedPageBreak/>
        <w:t xml:space="preserve">Below that a scan window appears for punching in or scanning in the Serial Number. Next to the window is a Submit button.  </w:t>
      </w:r>
    </w:p>
    <w:p w14:paraId="53ED1057"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Below that the following Table 1 opens, with a header Table 1 (Under Repair Serial Type SKUs): Payment Terminals, Base Stations, and SIM cards audit status.  The table has a button next to the header “Submit”</w:t>
      </w:r>
    </w:p>
    <w:tbl>
      <w:tblPr>
        <w:tblStyle w:val="TableGrid"/>
        <w:tblW w:w="0" w:type="auto"/>
        <w:tblLook w:val="04A0" w:firstRow="1" w:lastRow="0" w:firstColumn="1" w:lastColumn="0" w:noHBand="0" w:noVBand="1"/>
      </w:tblPr>
      <w:tblGrid>
        <w:gridCol w:w="984"/>
        <w:gridCol w:w="900"/>
        <w:gridCol w:w="1098"/>
        <w:gridCol w:w="1362"/>
        <w:gridCol w:w="1432"/>
        <w:gridCol w:w="1036"/>
        <w:gridCol w:w="912"/>
        <w:gridCol w:w="1030"/>
      </w:tblGrid>
      <w:tr w:rsidR="0088566C" w14:paraId="6EE89C81" w14:textId="77777777" w:rsidTr="003B623F">
        <w:tc>
          <w:tcPr>
            <w:tcW w:w="903" w:type="dxa"/>
          </w:tcPr>
          <w:p w14:paraId="4898AD00"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Vendor SKU Number </w:t>
            </w:r>
          </w:p>
        </w:tc>
        <w:tc>
          <w:tcPr>
            <w:tcW w:w="828" w:type="dxa"/>
          </w:tcPr>
          <w:p w14:paraId="2431B936"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Vendor SKU Name</w:t>
            </w:r>
          </w:p>
        </w:tc>
        <w:tc>
          <w:tcPr>
            <w:tcW w:w="1005" w:type="dxa"/>
          </w:tcPr>
          <w:p w14:paraId="229B08C9"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1242" w:type="dxa"/>
          </w:tcPr>
          <w:p w14:paraId="30ACDB64"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Unexpected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1304" w:type="dxa"/>
          </w:tcPr>
          <w:p w14:paraId="72695308"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Unregistered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950" w:type="dxa"/>
          </w:tcPr>
          <w:p w14:paraId="4DA35397"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Matched</w:t>
            </w:r>
          </w:p>
        </w:tc>
        <w:tc>
          <w:tcPr>
            <w:tcW w:w="839" w:type="dxa"/>
          </w:tcPr>
          <w:p w14:paraId="0DCAA119"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Missing</w:t>
            </w:r>
          </w:p>
        </w:tc>
        <w:tc>
          <w:tcPr>
            <w:tcW w:w="944" w:type="dxa"/>
          </w:tcPr>
          <w:p w14:paraId="3192FC5F"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Remarks</w:t>
            </w:r>
          </w:p>
        </w:tc>
      </w:tr>
      <w:tr w:rsidR="0088566C" w14:paraId="02422A7F" w14:textId="77777777" w:rsidTr="003B623F">
        <w:tc>
          <w:tcPr>
            <w:tcW w:w="903" w:type="dxa"/>
          </w:tcPr>
          <w:p w14:paraId="6CC8F274" w14:textId="77777777" w:rsidR="0088566C" w:rsidRDefault="0088566C" w:rsidP="003B623F">
            <w:pPr>
              <w:spacing w:after="100"/>
              <w:rPr>
                <w:rFonts w:ascii="Raleway" w:eastAsia="Raleway" w:hAnsi="Raleway" w:cs="Raleway"/>
                <w:sz w:val="20"/>
                <w:szCs w:val="20"/>
              </w:rPr>
            </w:pPr>
          </w:p>
        </w:tc>
        <w:tc>
          <w:tcPr>
            <w:tcW w:w="828" w:type="dxa"/>
          </w:tcPr>
          <w:p w14:paraId="740A3410" w14:textId="77777777" w:rsidR="0088566C" w:rsidRDefault="0088566C" w:rsidP="003B623F">
            <w:pPr>
              <w:spacing w:after="100"/>
              <w:rPr>
                <w:rFonts w:ascii="Raleway" w:eastAsia="Raleway" w:hAnsi="Raleway" w:cs="Raleway"/>
                <w:sz w:val="20"/>
                <w:szCs w:val="20"/>
              </w:rPr>
            </w:pPr>
          </w:p>
        </w:tc>
        <w:tc>
          <w:tcPr>
            <w:tcW w:w="1005" w:type="dxa"/>
          </w:tcPr>
          <w:p w14:paraId="467C479E" w14:textId="77777777" w:rsidR="0088566C" w:rsidRDefault="0088566C" w:rsidP="003B623F">
            <w:pPr>
              <w:spacing w:after="100"/>
              <w:rPr>
                <w:rFonts w:ascii="Raleway" w:eastAsia="Raleway" w:hAnsi="Raleway" w:cs="Raleway"/>
                <w:sz w:val="20"/>
                <w:szCs w:val="20"/>
              </w:rPr>
            </w:pPr>
          </w:p>
        </w:tc>
        <w:tc>
          <w:tcPr>
            <w:tcW w:w="1242" w:type="dxa"/>
          </w:tcPr>
          <w:p w14:paraId="28D45157" w14:textId="77777777" w:rsidR="0088566C" w:rsidRDefault="0088566C" w:rsidP="003B623F">
            <w:pPr>
              <w:spacing w:after="100"/>
              <w:rPr>
                <w:rFonts w:ascii="Raleway" w:eastAsia="Raleway" w:hAnsi="Raleway" w:cs="Raleway"/>
                <w:sz w:val="20"/>
                <w:szCs w:val="20"/>
              </w:rPr>
            </w:pPr>
          </w:p>
        </w:tc>
        <w:tc>
          <w:tcPr>
            <w:tcW w:w="1304" w:type="dxa"/>
          </w:tcPr>
          <w:p w14:paraId="74414162" w14:textId="77777777" w:rsidR="0088566C" w:rsidRDefault="0088566C" w:rsidP="003B623F">
            <w:pPr>
              <w:spacing w:after="100"/>
              <w:rPr>
                <w:rFonts w:ascii="Raleway" w:eastAsia="Raleway" w:hAnsi="Raleway" w:cs="Raleway"/>
                <w:sz w:val="20"/>
                <w:szCs w:val="20"/>
              </w:rPr>
            </w:pPr>
          </w:p>
        </w:tc>
        <w:tc>
          <w:tcPr>
            <w:tcW w:w="950" w:type="dxa"/>
          </w:tcPr>
          <w:p w14:paraId="06763116" w14:textId="77777777" w:rsidR="0088566C" w:rsidRDefault="0088566C" w:rsidP="003B623F">
            <w:pPr>
              <w:spacing w:after="100"/>
              <w:rPr>
                <w:rFonts w:ascii="Raleway" w:eastAsia="Raleway" w:hAnsi="Raleway" w:cs="Raleway"/>
                <w:sz w:val="20"/>
                <w:szCs w:val="20"/>
              </w:rPr>
            </w:pPr>
          </w:p>
        </w:tc>
        <w:tc>
          <w:tcPr>
            <w:tcW w:w="839" w:type="dxa"/>
          </w:tcPr>
          <w:p w14:paraId="7F45BC6E" w14:textId="77777777" w:rsidR="0088566C" w:rsidRDefault="0088566C" w:rsidP="003B623F">
            <w:pPr>
              <w:spacing w:after="100"/>
              <w:rPr>
                <w:rFonts w:ascii="Raleway" w:eastAsia="Raleway" w:hAnsi="Raleway" w:cs="Raleway"/>
                <w:sz w:val="20"/>
                <w:szCs w:val="20"/>
              </w:rPr>
            </w:pPr>
          </w:p>
        </w:tc>
        <w:tc>
          <w:tcPr>
            <w:tcW w:w="944" w:type="dxa"/>
          </w:tcPr>
          <w:p w14:paraId="315AC4F1" w14:textId="77777777" w:rsidR="0088566C" w:rsidRDefault="0088566C" w:rsidP="003B623F">
            <w:pPr>
              <w:spacing w:after="100"/>
              <w:rPr>
                <w:rFonts w:ascii="Raleway" w:eastAsia="Raleway" w:hAnsi="Raleway" w:cs="Raleway"/>
                <w:sz w:val="20"/>
                <w:szCs w:val="20"/>
              </w:rPr>
            </w:pPr>
          </w:p>
        </w:tc>
      </w:tr>
      <w:tr w:rsidR="0088566C" w14:paraId="2A11BE38" w14:textId="77777777" w:rsidTr="003B623F">
        <w:tc>
          <w:tcPr>
            <w:tcW w:w="903" w:type="dxa"/>
          </w:tcPr>
          <w:p w14:paraId="3F64EE8D" w14:textId="77777777" w:rsidR="0088566C" w:rsidRDefault="0088566C" w:rsidP="003B623F">
            <w:pPr>
              <w:spacing w:after="100"/>
              <w:rPr>
                <w:rFonts w:ascii="Raleway" w:eastAsia="Raleway" w:hAnsi="Raleway" w:cs="Raleway"/>
                <w:sz w:val="20"/>
                <w:szCs w:val="20"/>
              </w:rPr>
            </w:pPr>
          </w:p>
        </w:tc>
        <w:tc>
          <w:tcPr>
            <w:tcW w:w="828" w:type="dxa"/>
          </w:tcPr>
          <w:p w14:paraId="1E207BB5" w14:textId="77777777" w:rsidR="0088566C" w:rsidRDefault="0088566C" w:rsidP="003B623F">
            <w:pPr>
              <w:spacing w:after="100"/>
              <w:rPr>
                <w:rFonts w:ascii="Raleway" w:eastAsia="Raleway" w:hAnsi="Raleway" w:cs="Raleway"/>
                <w:sz w:val="20"/>
                <w:szCs w:val="20"/>
              </w:rPr>
            </w:pPr>
          </w:p>
        </w:tc>
        <w:tc>
          <w:tcPr>
            <w:tcW w:w="1005" w:type="dxa"/>
          </w:tcPr>
          <w:p w14:paraId="5F36891F" w14:textId="77777777" w:rsidR="0088566C" w:rsidRDefault="0088566C" w:rsidP="003B623F">
            <w:pPr>
              <w:spacing w:after="100"/>
              <w:rPr>
                <w:rFonts w:ascii="Raleway" w:eastAsia="Raleway" w:hAnsi="Raleway" w:cs="Raleway"/>
                <w:sz w:val="20"/>
                <w:szCs w:val="20"/>
              </w:rPr>
            </w:pPr>
          </w:p>
        </w:tc>
        <w:tc>
          <w:tcPr>
            <w:tcW w:w="1242" w:type="dxa"/>
          </w:tcPr>
          <w:p w14:paraId="4A375735" w14:textId="77777777" w:rsidR="0088566C" w:rsidRDefault="0088566C" w:rsidP="003B623F">
            <w:pPr>
              <w:spacing w:after="100"/>
              <w:rPr>
                <w:rFonts w:ascii="Raleway" w:eastAsia="Raleway" w:hAnsi="Raleway" w:cs="Raleway"/>
                <w:sz w:val="20"/>
                <w:szCs w:val="20"/>
              </w:rPr>
            </w:pPr>
          </w:p>
        </w:tc>
        <w:tc>
          <w:tcPr>
            <w:tcW w:w="1304" w:type="dxa"/>
          </w:tcPr>
          <w:p w14:paraId="48196A24" w14:textId="77777777" w:rsidR="0088566C" w:rsidRDefault="0088566C" w:rsidP="003B623F">
            <w:pPr>
              <w:spacing w:after="100"/>
              <w:rPr>
                <w:rFonts w:ascii="Raleway" w:eastAsia="Raleway" w:hAnsi="Raleway" w:cs="Raleway"/>
                <w:sz w:val="20"/>
                <w:szCs w:val="20"/>
              </w:rPr>
            </w:pPr>
          </w:p>
        </w:tc>
        <w:tc>
          <w:tcPr>
            <w:tcW w:w="950" w:type="dxa"/>
          </w:tcPr>
          <w:p w14:paraId="1209B169" w14:textId="77777777" w:rsidR="0088566C" w:rsidRDefault="0088566C" w:rsidP="003B623F">
            <w:pPr>
              <w:spacing w:after="100"/>
              <w:rPr>
                <w:rFonts w:ascii="Raleway" w:eastAsia="Raleway" w:hAnsi="Raleway" w:cs="Raleway"/>
                <w:sz w:val="20"/>
                <w:szCs w:val="20"/>
              </w:rPr>
            </w:pPr>
          </w:p>
        </w:tc>
        <w:tc>
          <w:tcPr>
            <w:tcW w:w="839" w:type="dxa"/>
          </w:tcPr>
          <w:p w14:paraId="18E7C3D1" w14:textId="77777777" w:rsidR="0088566C" w:rsidRDefault="0088566C" w:rsidP="003B623F">
            <w:pPr>
              <w:spacing w:after="100"/>
              <w:rPr>
                <w:rFonts w:ascii="Raleway" w:eastAsia="Raleway" w:hAnsi="Raleway" w:cs="Raleway"/>
                <w:sz w:val="20"/>
                <w:szCs w:val="20"/>
              </w:rPr>
            </w:pPr>
          </w:p>
        </w:tc>
        <w:tc>
          <w:tcPr>
            <w:tcW w:w="944" w:type="dxa"/>
          </w:tcPr>
          <w:p w14:paraId="0E4FE506" w14:textId="77777777" w:rsidR="0088566C" w:rsidRDefault="0088566C" w:rsidP="003B623F">
            <w:pPr>
              <w:spacing w:after="100"/>
              <w:rPr>
                <w:rFonts w:ascii="Raleway" w:eastAsia="Raleway" w:hAnsi="Raleway" w:cs="Raleway"/>
                <w:sz w:val="20"/>
                <w:szCs w:val="20"/>
              </w:rPr>
            </w:pPr>
          </w:p>
        </w:tc>
      </w:tr>
      <w:tr w:rsidR="0088566C" w14:paraId="349FF79A" w14:textId="77777777" w:rsidTr="003B623F">
        <w:tc>
          <w:tcPr>
            <w:tcW w:w="903" w:type="dxa"/>
          </w:tcPr>
          <w:p w14:paraId="05BB362D" w14:textId="77777777" w:rsidR="0088566C" w:rsidRDefault="0088566C" w:rsidP="003B623F">
            <w:pPr>
              <w:spacing w:after="100"/>
              <w:rPr>
                <w:rFonts w:ascii="Raleway" w:eastAsia="Raleway" w:hAnsi="Raleway" w:cs="Raleway"/>
                <w:sz w:val="20"/>
                <w:szCs w:val="20"/>
              </w:rPr>
            </w:pPr>
          </w:p>
        </w:tc>
        <w:tc>
          <w:tcPr>
            <w:tcW w:w="828" w:type="dxa"/>
          </w:tcPr>
          <w:p w14:paraId="7A1A08ED" w14:textId="77777777" w:rsidR="0088566C" w:rsidRDefault="0088566C" w:rsidP="003B623F">
            <w:pPr>
              <w:spacing w:after="100"/>
              <w:rPr>
                <w:rFonts w:ascii="Raleway" w:eastAsia="Raleway" w:hAnsi="Raleway" w:cs="Raleway"/>
                <w:sz w:val="20"/>
                <w:szCs w:val="20"/>
              </w:rPr>
            </w:pPr>
          </w:p>
        </w:tc>
        <w:tc>
          <w:tcPr>
            <w:tcW w:w="1005" w:type="dxa"/>
          </w:tcPr>
          <w:p w14:paraId="53D56F39" w14:textId="77777777" w:rsidR="0088566C" w:rsidRDefault="0088566C" w:rsidP="003B623F">
            <w:pPr>
              <w:spacing w:after="100"/>
              <w:rPr>
                <w:rFonts w:ascii="Raleway" w:eastAsia="Raleway" w:hAnsi="Raleway" w:cs="Raleway"/>
                <w:sz w:val="20"/>
                <w:szCs w:val="20"/>
              </w:rPr>
            </w:pPr>
          </w:p>
        </w:tc>
        <w:tc>
          <w:tcPr>
            <w:tcW w:w="1242" w:type="dxa"/>
          </w:tcPr>
          <w:p w14:paraId="3E18B2C0" w14:textId="77777777" w:rsidR="0088566C" w:rsidRDefault="0088566C" w:rsidP="003B623F">
            <w:pPr>
              <w:spacing w:after="100"/>
              <w:rPr>
                <w:rFonts w:ascii="Raleway" w:eastAsia="Raleway" w:hAnsi="Raleway" w:cs="Raleway"/>
                <w:sz w:val="20"/>
                <w:szCs w:val="20"/>
              </w:rPr>
            </w:pPr>
          </w:p>
        </w:tc>
        <w:tc>
          <w:tcPr>
            <w:tcW w:w="1304" w:type="dxa"/>
          </w:tcPr>
          <w:p w14:paraId="548E4FCF" w14:textId="77777777" w:rsidR="0088566C" w:rsidRDefault="0088566C" w:rsidP="003B623F">
            <w:pPr>
              <w:spacing w:after="100"/>
              <w:rPr>
                <w:rFonts w:ascii="Raleway" w:eastAsia="Raleway" w:hAnsi="Raleway" w:cs="Raleway"/>
                <w:sz w:val="20"/>
                <w:szCs w:val="20"/>
              </w:rPr>
            </w:pPr>
          </w:p>
        </w:tc>
        <w:tc>
          <w:tcPr>
            <w:tcW w:w="950" w:type="dxa"/>
          </w:tcPr>
          <w:p w14:paraId="72988CCA" w14:textId="77777777" w:rsidR="0088566C" w:rsidRDefault="0088566C" w:rsidP="003B623F">
            <w:pPr>
              <w:spacing w:after="100"/>
              <w:rPr>
                <w:rFonts w:ascii="Raleway" w:eastAsia="Raleway" w:hAnsi="Raleway" w:cs="Raleway"/>
                <w:sz w:val="20"/>
                <w:szCs w:val="20"/>
              </w:rPr>
            </w:pPr>
          </w:p>
        </w:tc>
        <w:tc>
          <w:tcPr>
            <w:tcW w:w="839" w:type="dxa"/>
          </w:tcPr>
          <w:p w14:paraId="615E245B" w14:textId="77777777" w:rsidR="0088566C" w:rsidRDefault="0088566C" w:rsidP="003B623F">
            <w:pPr>
              <w:spacing w:after="100"/>
              <w:rPr>
                <w:rFonts w:ascii="Raleway" w:eastAsia="Raleway" w:hAnsi="Raleway" w:cs="Raleway"/>
                <w:sz w:val="20"/>
                <w:szCs w:val="20"/>
              </w:rPr>
            </w:pPr>
          </w:p>
        </w:tc>
        <w:tc>
          <w:tcPr>
            <w:tcW w:w="944" w:type="dxa"/>
          </w:tcPr>
          <w:p w14:paraId="73A5A460" w14:textId="77777777" w:rsidR="0088566C" w:rsidRDefault="0088566C" w:rsidP="003B623F">
            <w:pPr>
              <w:spacing w:after="100"/>
              <w:rPr>
                <w:rFonts w:ascii="Raleway" w:eastAsia="Raleway" w:hAnsi="Raleway" w:cs="Raleway"/>
                <w:sz w:val="20"/>
                <w:szCs w:val="20"/>
              </w:rPr>
            </w:pPr>
          </w:p>
        </w:tc>
      </w:tr>
      <w:tr w:rsidR="0088566C" w14:paraId="48AF7E6D" w14:textId="77777777" w:rsidTr="003B623F">
        <w:tc>
          <w:tcPr>
            <w:tcW w:w="903" w:type="dxa"/>
          </w:tcPr>
          <w:p w14:paraId="77EAAB2E" w14:textId="77777777" w:rsidR="0088566C" w:rsidRDefault="0088566C" w:rsidP="003B623F">
            <w:pPr>
              <w:spacing w:after="100"/>
              <w:rPr>
                <w:rFonts w:ascii="Raleway" w:eastAsia="Raleway" w:hAnsi="Raleway" w:cs="Raleway"/>
                <w:sz w:val="20"/>
                <w:szCs w:val="20"/>
              </w:rPr>
            </w:pPr>
          </w:p>
        </w:tc>
        <w:tc>
          <w:tcPr>
            <w:tcW w:w="828" w:type="dxa"/>
          </w:tcPr>
          <w:p w14:paraId="00B5F48F" w14:textId="77777777" w:rsidR="0088566C" w:rsidRDefault="0088566C" w:rsidP="003B623F">
            <w:pPr>
              <w:spacing w:after="100"/>
              <w:rPr>
                <w:rFonts w:ascii="Raleway" w:eastAsia="Raleway" w:hAnsi="Raleway" w:cs="Raleway"/>
                <w:sz w:val="20"/>
                <w:szCs w:val="20"/>
              </w:rPr>
            </w:pPr>
          </w:p>
        </w:tc>
        <w:tc>
          <w:tcPr>
            <w:tcW w:w="1005" w:type="dxa"/>
          </w:tcPr>
          <w:p w14:paraId="5F73B457" w14:textId="77777777" w:rsidR="0088566C" w:rsidRDefault="0088566C" w:rsidP="003B623F">
            <w:pPr>
              <w:spacing w:after="100"/>
              <w:rPr>
                <w:rFonts w:ascii="Raleway" w:eastAsia="Raleway" w:hAnsi="Raleway" w:cs="Raleway"/>
                <w:sz w:val="20"/>
                <w:szCs w:val="20"/>
              </w:rPr>
            </w:pPr>
          </w:p>
        </w:tc>
        <w:tc>
          <w:tcPr>
            <w:tcW w:w="1242" w:type="dxa"/>
          </w:tcPr>
          <w:p w14:paraId="74DA55C1" w14:textId="77777777" w:rsidR="0088566C" w:rsidRDefault="0088566C" w:rsidP="003B623F">
            <w:pPr>
              <w:spacing w:after="100"/>
              <w:rPr>
                <w:rFonts w:ascii="Raleway" w:eastAsia="Raleway" w:hAnsi="Raleway" w:cs="Raleway"/>
                <w:sz w:val="20"/>
                <w:szCs w:val="20"/>
              </w:rPr>
            </w:pPr>
          </w:p>
        </w:tc>
        <w:tc>
          <w:tcPr>
            <w:tcW w:w="1304" w:type="dxa"/>
          </w:tcPr>
          <w:p w14:paraId="7718C4D8" w14:textId="77777777" w:rsidR="0088566C" w:rsidRDefault="0088566C" w:rsidP="003B623F">
            <w:pPr>
              <w:spacing w:after="100"/>
              <w:rPr>
                <w:rFonts w:ascii="Raleway" w:eastAsia="Raleway" w:hAnsi="Raleway" w:cs="Raleway"/>
                <w:sz w:val="20"/>
                <w:szCs w:val="20"/>
              </w:rPr>
            </w:pPr>
          </w:p>
        </w:tc>
        <w:tc>
          <w:tcPr>
            <w:tcW w:w="950" w:type="dxa"/>
          </w:tcPr>
          <w:p w14:paraId="0C449CDD" w14:textId="77777777" w:rsidR="0088566C" w:rsidRDefault="0088566C" w:rsidP="003B623F">
            <w:pPr>
              <w:spacing w:after="100"/>
              <w:rPr>
                <w:rFonts w:ascii="Raleway" w:eastAsia="Raleway" w:hAnsi="Raleway" w:cs="Raleway"/>
                <w:sz w:val="20"/>
                <w:szCs w:val="20"/>
              </w:rPr>
            </w:pPr>
          </w:p>
        </w:tc>
        <w:tc>
          <w:tcPr>
            <w:tcW w:w="839" w:type="dxa"/>
          </w:tcPr>
          <w:p w14:paraId="3F4290A5" w14:textId="77777777" w:rsidR="0088566C" w:rsidRDefault="0088566C" w:rsidP="003B623F">
            <w:pPr>
              <w:spacing w:after="100"/>
              <w:rPr>
                <w:rFonts w:ascii="Raleway" w:eastAsia="Raleway" w:hAnsi="Raleway" w:cs="Raleway"/>
                <w:sz w:val="20"/>
                <w:szCs w:val="20"/>
              </w:rPr>
            </w:pPr>
          </w:p>
        </w:tc>
        <w:tc>
          <w:tcPr>
            <w:tcW w:w="944" w:type="dxa"/>
          </w:tcPr>
          <w:p w14:paraId="77B3D2EB" w14:textId="77777777" w:rsidR="0088566C" w:rsidRDefault="0088566C" w:rsidP="003B623F">
            <w:pPr>
              <w:spacing w:after="100"/>
              <w:rPr>
                <w:rFonts w:ascii="Raleway" w:eastAsia="Raleway" w:hAnsi="Raleway" w:cs="Raleway"/>
                <w:sz w:val="20"/>
                <w:szCs w:val="20"/>
              </w:rPr>
            </w:pPr>
          </w:p>
        </w:tc>
      </w:tr>
    </w:tbl>
    <w:p w14:paraId="0F91FB96" w14:textId="77777777" w:rsidR="0088566C" w:rsidRDefault="0088566C" w:rsidP="0088566C">
      <w:pPr>
        <w:spacing w:after="100"/>
        <w:rPr>
          <w:rFonts w:ascii="Raleway" w:eastAsia="Raleway" w:hAnsi="Raleway" w:cs="Raleway"/>
          <w:sz w:val="20"/>
          <w:szCs w:val="20"/>
        </w:rPr>
      </w:pPr>
    </w:p>
    <w:p w14:paraId="6E6D50C1"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following rules apply for this table:</w:t>
      </w:r>
    </w:p>
    <w:p w14:paraId="72BFDCD8" w14:textId="77777777" w:rsidR="0088566C"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 xml:space="preserve">For each active Vendor SKU of Serial type and for each </w:t>
      </w:r>
      <w:proofErr w:type="spellStart"/>
      <w:r>
        <w:rPr>
          <w:rFonts w:ascii="Raleway" w:eastAsia="Raleway" w:hAnsi="Raleway" w:cs="Raleway"/>
          <w:sz w:val="20"/>
          <w:szCs w:val="20"/>
        </w:rPr>
        <w:t>S.No</w:t>
      </w:r>
      <w:proofErr w:type="spellEnd"/>
      <w:r>
        <w:rPr>
          <w:rFonts w:ascii="Raleway" w:eastAsia="Raleway" w:hAnsi="Raleway" w:cs="Raleway"/>
          <w:sz w:val="20"/>
          <w:szCs w:val="20"/>
        </w:rPr>
        <w:t>. of that vendor SKU that is expected with the user carrying out the audit, and whose Status in the Payment Terminal Master is marked as “Under Repair” an entry is there in the table as follows:</w:t>
      </w:r>
    </w:p>
    <w:p w14:paraId="4588377D"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 xml:space="preserve">The Vendor SKU Name, Vendor SKU Number, and 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 is populated.</w:t>
      </w:r>
    </w:p>
    <w:p w14:paraId="15C59B57"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The other columns are empty.</w:t>
      </w:r>
    </w:p>
    <w:p w14:paraId="58E525C8" w14:textId="77777777" w:rsidR="0088566C" w:rsidRPr="002A75A8"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Only active SKUs are listed.</w:t>
      </w:r>
    </w:p>
    <w:p w14:paraId="69E746F1" w14:textId="77777777" w:rsidR="0088566C" w:rsidRDefault="0088566C" w:rsidP="0088566C">
      <w:pPr>
        <w:rPr>
          <w:rFonts w:ascii="Raleway" w:eastAsia="Raleway" w:hAnsi="Raleway" w:cs="Raleway"/>
          <w:sz w:val="20"/>
          <w:szCs w:val="20"/>
        </w:rPr>
      </w:pPr>
    </w:p>
    <w:p w14:paraId="68996ADB"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User </w:t>
      </w:r>
      <w:r w:rsidRPr="00710D8E">
        <w:rPr>
          <w:rFonts w:ascii="Raleway" w:eastAsia="Raleway" w:hAnsi="Raleway" w:cs="Raleway"/>
          <w:sz w:val="20"/>
          <w:szCs w:val="20"/>
        </w:rPr>
        <w:t xml:space="preserve">scans </w:t>
      </w:r>
      <w:r>
        <w:rPr>
          <w:rFonts w:ascii="Raleway" w:eastAsia="Raleway" w:hAnsi="Raleway" w:cs="Raleway"/>
          <w:sz w:val="20"/>
          <w:szCs w:val="20"/>
        </w:rPr>
        <w:t xml:space="preserve">or punches in the </w:t>
      </w:r>
      <w:proofErr w:type="spellStart"/>
      <w:r>
        <w:rPr>
          <w:rFonts w:ascii="Raleway" w:eastAsia="Raleway" w:hAnsi="Raleway" w:cs="Raleway"/>
          <w:sz w:val="20"/>
          <w:szCs w:val="20"/>
        </w:rPr>
        <w:t>S.No</w:t>
      </w:r>
      <w:proofErr w:type="spellEnd"/>
      <w:r>
        <w:rPr>
          <w:rFonts w:ascii="Raleway" w:eastAsia="Raleway" w:hAnsi="Raleway" w:cs="Raleway"/>
          <w:sz w:val="20"/>
          <w:szCs w:val="20"/>
        </w:rPr>
        <w:t>. of any of the above kind of SKUs from the Under Repair area .  He then presses Submit.  The following actions happen:</w:t>
      </w:r>
    </w:p>
    <w:p w14:paraId="60A5558F" w14:textId="77777777" w:rsidR="0088566C" w:rsidRDefault="0088566C" w:rsidP="0088566C">
      <w:pPr>
        <w:rPr>
          <w:rFonts w:ascii="Raleway" w:eastAsia="Raleway" w:hAnsi="Raleway" w:cs="Raleway"/>
          <w:sz w:val="20"/>
          <w:szCs w:val="20"/>
        </w:rPr>
      </w:pPr>
    </w:p>
    <w:p w14:paraId="41D02E68"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 xml:space="preserve">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is first matched against the entries </w:t>
      </w:r>
      <w:proofErr w:type="gramStart"/>
      <w:r>
        <w:rPr>
          <w:rFonts w:ascii="Raleway" w:eastAsia="Raleway" w:hAnsi="Raleway" w:cs="Raleway"/>
          <w:sz w:val="20"/>
          <w:szCs w:val="20"/>
        </w:rPr>
        <w:t>in</w:t>
      </w:r>
      <w:proofErr w:type="gramEnd"/>
      <w:r>
        <w:rPr>
          <w:rFonts w:ascii="Raleway" w:eastAsia="Raleway" w:hAnsi="Raleway" w:cs="Raleway"/>
          <w:sz w:val="20"/>
          <w:szCs w:val="20"/>
        </w:rPr>
        <w:t xml:space="preserve"> the </w:t>
      </w:r>
      <w:proofErr w:type="gramStart"/>
      <w:r>
        <w:rPr>
          <w:rFonts w:ascii="Raleway" w:eastAsia="Raleway" w:hAnsi="Raleway" w:cs="Raleway"/>
          <w:sz w:val="20"/>
          <w:szCs w:val="20"/>
        </w:rPr>
        <w:t>table,</w:t>
      </w:r>
      <w:proofErr w:type="gramEnd"/>
      <w:r>
        <w:rPr>
          <w:rFonts w:ascii="Raleway" w:eastAsia="Raleway" w:hAnsi="Raleway" w:cs="Raleway"/>
          <w:sz w:val="20"/>
          <w:szCs w:val="20"/>
        </w:rPr>
        <w:t xml:space="preserve"> if it matches then a green tick is put against that row.  </w:t>
      </w:r>
    </w:p>
    <w:p w14:paraId="6A91355A" w14:textId="77777777" w:rsidR="0088566C" w:rsidRDefault="0088566C" w:rsidP="0088566C">
      <w:pPr>
        <w:pStyle w:val="ListParagraph"/>
        <w:numPr>
          <w:ilvl w:val="0"/>
          <w:numId w:val="2"/>
        </w:numPr>
        <w:rPr>
          <w:rFonts w:ascii="Raleway" w:eastAsia="Raleway" w:hAnsi="Raleway" w:cs="Raleway"/>
          <w:sz w:val="20"/>
          <w:szCs w:val="20"/>
        </w:rPr>
      </w:pPr>
      <w:r w:rsidRPr="002A75A8">
        <w:rPr>
          <w:rFonts w:ascii="Raleway" w:eastAsia="Raleway" w:hAnsi="Raleway" w:cs="Raleway"/>
          <w:sz w:val="20"/>
          <w:szCs w:val="20"/>
        </w:rPr>
        <w:t>If it doesn’t match then it is searched against the Payment Terminal Master, the Base Station Master, and the SIM Card Master.  If it matches against any entry in any of these masters, then a row is inserted in Table 1 and the Vendor SKU Name, Vendor SKU Number of the entry are inserted in the respective columns</w:t>
      </w:r>
      <w:r>
        <w:rPr>
          <w:rFonts w:ascii="Raleway" w:eastAsia="Raleway" w:hAnsi="Raleway" w:cs="Raleway"/>
          <w:sz w:val="20"/>
          <w:szCs w:val="20"/>
        </w:rPr>
        <w:t xml:space="preserve"> of Table 1</w:t>
      </w:r>
      <w:r w:rsidRPr="002A75A8">
        <w:rPr>
          <w:rFonts w:ascii="Raleway" w:eastAsia="Raleway" w:hAnsi="Raleway" w:cs="Raleway"/>
          <w:sz w:val="20"/>
          <w:szCs w:val="20"/>
        </w:rPr>
        <w:t xml:space="preserve">.  </w:t>
      </w:r>
      <w:proofErr w:type="gramStart"/>
      <w:r w:rsidRPr="002A75A8">
        <w:rPr>
          <w:rFonts w:ascii="Raleway" w:eastAsia="Raleway" w:hAnsi="Raleway" w:cs="Raleway"/>
          <w:sz w:val="20"/>
          <w:szCs w:val="20"/>
        </w:rPr>
        <w:t xml:space="preserve">The </w:t>
      </w:r>
      <w:proofErr w:type="spellStart"/>
      <w:r w:rsidRPr="002A75A8">
        <w:rPr>
          <w:rFonts w:ascii="Raleway" w:eastAsia="Raleway" w:hAnsi="Raleway" w:cs="Raleway"/>
          <w:sz w:val="20"/>
          <w:szCs w:val="20"/>
        </w:rPr>
        <w:t>S</w:t>
      </w:r>
      <w:proofErr w:type="gramEnd"/>
      <w:r w:rsidRPr="002A75A8">
        <w:rPr>
          <w:rFonts w:ascii="Raleway" w:eastAsia="Raleway" w:hAnsi="Raleway" w:cs="Raleway"/>
          <w:sz w:val="20"/>
          <w:szCs w:val="20"/>
        </w:rPr>
        <w:t>.No</w:t>
      </w:r>
      <w:proofErr w:type="spellEnd"/>
      <w:r w:rsidRPr="002A75A8">
        <w:rPr>
          <w:rFonts w:ascii="Raleway" w:eastAsia="Raleway" w:hAnsi="Raleway" w:cs="Raleway"/>
          <w:sz w:val="20"/>
          <w:szCs w:val="20"/>
        </w:rPr>
        <w:t xml:space="preserve">. is inserted under the Unexpected Item </w:t>
      </w:r>
      <w:proofErr w:type="spellStart"/>
      <w:r w:rsidRPr="002A75A8">
        <w:rPr>
          <w:rFonts w:ascii="Raleway" w:eastAsia="Raleway" w:hAnsi="Raleway" w:cs="Raleway"/>
          <w:sz w:val="20"/>
          <w:szCs w:val="20"/>
        </w:rPr>
        <w:t>S.No</w:t>
      </w:r>
      <w:proofErr w:type="spellEnd"/>
      <w:r w:rsidRPr="002A75A8">
        <w:rPr>
          <w:rFonts w:ascii="Raleway" w:eastAsia="Raleway" w:hAnsi="Raleway" w:cs="Raleway"/>
          <w:sz w:val="20"/>
          <w:szCs w:val="20"/>
        </w:rPr>
        <w:t xml:space="preserve">. column. </w:t>
      </w:r>
      <w:r>
        <w:rPr>
          <w:rFonts w:ascii="Raleway" w:eastAsia="Raleway" w:hAnsi="Raleway" w:cs="Raleway"/>
          <w:sz w:val="20"/>
          <w:szCs w:val="20"/>
        </w:rPr>
        <w:t>A green tick is put under Matched column.</w:t>
      </w:r>
      <w:r w:rsidRPr="002A75A8">
        <w:rPr>
          <w:rFonts w:ascii="Raleway" w:eastAsia="Raleway" w:hAnsi="Raleway" w:cs="Raleway"/>
          <w:sz w:val="20"/>
          <w:szCs w:val="20"/>
        </w:rPr>
        <w:t xml:space="preserve"> </w:t>
      </w:r>
      <w:r>
        <w:rPr>
          <w:rFonts w:ascii="Raleway" w:eastAsia="Raleway" w:hAnsi="Raleway" w:cs="Raleway"/>
          <w:sz w:val="20"/>
          <w:szCs w:val="20"/>
        </w:rPr>
        <w:t>Under Remarks the following text is inserted:</w:t>
      </w:r>
    </w:p>
    <w:p w14:paraId="5FB8BB46" w14:textId="77777777" w:rsidR="0088566C" w:rsidRDefault="0088566C" w:rsidP="0088566C">
      <w:pPr>
        <w:pStyle w:val="ListParagraph"/>
        <w:numPr>
          <w:ilvl w:val="1"/>
          <w:numId w:val="2"/>
        </w:numPr>
        <w:rPr>
          <w:rFonts w:ascii="Raleway" w:eastAsia="Raleway" w:hAnsi="Raleway" w:cs="Raleway"/>
          <w:sz w:val="20"/>
          <w:szCs w:val="20"/>
        </w:rPr>
      </w:pPr>
      <w:r>
        <w:rPr>
          <w:rFonts w:ascii="Raleway" w:eastAsia="Raleway" w:hAnsi="Raleway" w:cs="Raleway"/>
          <w:sz w:val="20"/>
          <w:szCs w:val="20"/>
        </w:rPr>
        <w:t>If the item location in the master was different from the location from which the audit is being done, then “Wrong Location” is inserted.</w:t>
      </w:r>
    </w:p>
    <w:p w14:paraId="4CF556C1" w14:textId="77777777" w:rsidR="0088566C" w:rsidRDefault="0088566C" w:rsidP="0088566C">
      <w:pPr>
        <w:pStyle w:val="ListParagraph"/>
        <w:numPr>
          <w:ilvl w:val="1"/>
          <w:numId w:val="2"/>
        </w:numPr>
        <w:rPr>
          <w:rFonts w:ascii="Raleway" w:eastAsia="Raleway" w:hAnsi="Raleway" w:cs="Raleway"/>
          <w:sz w:val="20"/>
          <w:szCs w:val="20"/>
        </w:rPr>
      </w:pPr>
      <w:r>
        <w:rPr>
          <w:rFonts w:ascii="Raleway" w:eastAsia="Raleway" w:hAnsi="Raleway" w:cs="Raleway"/>
          <w:sz w:val="20"/>
          <w:szCs w:val="20"/>
        </w:rPr>
        <w:t xml:space="preserve">If the item status was “Lost” in the </w:t>
      </w:r>
      <w:proofErr w:type="gramStart"/>
      <w:r>
        <w:rPr>
          <w:rFonts w:ascii="Raleway" w:eastAsia="Raleway" w:hAnsi="Raleway" w:cs="Raleway"/>
          <w:sz w:val="20"/>
          <w:szCs w:val="20"/>
        </w:rPr>
        <w:t>masters</w:t>
      </w:r>
      <w:proofErr w:type="gramEnd"/>
      <w:r>
        <w:rPr>
          <w:rFonts w:ascii="Raleway" w:eastAsia="Raleway" w:hAnsi="Raleway" w:cs="Raleway"/>
          <w:sz w:val="20"/>
          <w:szCs w:val="20"/>
        </w:rPr>
        <w:t xml:space="preserve"> then “Recovered” is also inserted in the Remarks column.</w:t>
      </w:r>
    </w:p>
    <w:p w14:paraId="7B0DFA49" w14:textId="77777777" w:rsidR="0088566C" w:rsidRDefault="0088566C" w:rsidP="0088566C">
      <w:pPr>
        <w:pStyle w:val="ListParagraph"/>
        <w:numPr>
          <w:ilvl w:val="1"/>
          <w:numId w:val="2"/>
        </w:numPr>
        <w:rPr>
          <w:rFonts w:ascii="Raleway" w:eastAsia="Raleway" w:hAnsi="Raleway" w:cs="Raleway"/>
          <w:sz w:val="20"/>
          <w:szCs w:val="20"/>
        </w:rPr>
      </w:pPr>
      <w:r>
        <w:rPr>
          <w:rFonts w:ascii="Raleway" w:eastAsia="Raleway" w:hAnsi="Raleway" w:cs="Raleway"/>
          <w:sz w:val="20"/>
          <w:szCs w:val="20"/>
        </w:rPr>
        <w:t xml:space="preserve">If the </w:t>
      </w:r>
    </w:p>
    <w:p w14:paraId="6247A9FE"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 xml:space="preserve">If the search in 2) above does not yield a </w:t>
      </w:r>
      <w:proofErr w:type="gramStart"/>
      <w:r>
        <w:rPr>
          <w:rFonts w:ascii="Raleway" w:eastAsia="Raleway" w:hAnsi="Raleway" w:cs="Raleway"/>
          <w:sz w:val="20"/>
          <w:szCs w:val="20"/>
        </w:rPr>
        <w:t>match</w:t>
      </w:r>
      <w:proofErr w:type="gramEnd"/>
      <w:r>
        <w:rPr>
          <w:rFonts w:ascii="Raleway" w:eastAsia="Raleway" w:hAnsi="Raleway" w:cs="Raleway"/>
          <w:sz w:val="20"/>
          <w:szCs w:val="20"/>
        </w:rPr>
        <w:t xml:space="preserve"> then another row is inserted in Table 1 and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scanned is inserted under the column “Unregistered Item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w:t>
      </w:r>
    </w:p>
    <w:p w14:paraId="72516FA1" w14:textId="77777777" w:rsidR="0088566C" w:rsidRPr="00710D8E" w:rsidRDefault="0088566C" w:rsidP="0088566C">
      <w:pPr>
        <w:rPr>
          <w:rFonts w:ascii="Raleway" w:eastAsia="Raleway" w:hAnsi="Raleway" w:cs="Raleway"/>
          <w:sz w:val="20"/>
          <w:szCs w:val="20"/>
        </w:rPr>
      </w:pPr>
    </w:p>
    <w:p w14:paraId="39346515" w14:textId="77777777" w:rsidR="0088566C" w:rsidRDefault="0088566C" w:rsidP="0088566C">
      <w:pPr>
        <w:rPr>
          <w:rFonts w:ascii="Raleway" w:eastAsia="Raleway" w:hAnsi="Raleway" w:cs="Raleway"/>
          <w:sz w:val="20"/>
          <w:szCs w:val="20"/>
        </w:rPr>
      </w:pPr>
      <w:r w:rsidRPr="00710D8E">
        <w:rPr>
          <w:rFonts w:ascii="Raleway" w:eastAsia="Raleway" w:hAnsi="Raleway" w:cs="Raleway"/>
          <w:sz w:val="20"/>
          <w:szCs w:val="20"/>
        </w:rPr>
        <w:t xml:space="preserve">Duplicate scan protection: If the same serial number is scanned twice during the same audit session, the second scan is </w:t>
      </w:r>
      <w:proofErr w:type="gramStart"/>
      <w:r w:rsidRPr="00710D8E">
        <w:rPr>
          <w:rFonts w:ascii="Raleway" w:eastAsia="Raleway" w:hAnsi="Raleway" w:cs="Raleway"/>
          <w:sz w:val="20"/>
          <w:szCs w:val="20"/>
        </w:rPr>
        <w:t>rejected</w:t>
      </w:r>
      <w:proofErr w:type="gramEnd"/>
      <w:r w:rsidRPr="00710D8E">
        <w:rPr>
          <w:rFonts w:ascii="Raleway" w:eastAsia="Raleway" w:hAnsi="Raleway" w:cs="Raleway"/>
          <w:sz w:val="20"/>
          <w:szCs w:val="20"/>
        </w:rPr>
        <w:t xml:space="preserve"> and an error message comes up: "&lt;</w:t>
      </w:r>
      <w:proofErr w:type="spellStart"/>
      <w:r w:rsidRPr="00710D8E">
        <w:rPr>
          <w:rFonts w:ascii="Raleway" w:eastAsia="Raleway" w:hAnsi="Raleway" w:cs="Raleway"/>
          <w:sz w:val="20"/>
          <w:szCs w:val="20"/>
        </w:rPr>
        <w:t>S.No</w:t>
      </w:r>
      <w:proofErr w:type="spellEnd"/>
      <w:r w:rsidRPr="00710D8E">
        <w:rPr>
          <w:rFonts w:ascii="Raleway" w:eastAsia="Raleway" w:hAnsi="Raleway" w:cs="Raleway"/>
          <w:sz w:val="20"/>
          <w:szCs w:val="20"/>
        </w:rPr>
        <w:t xml:space="preserve">.&gt; has already been audited in this session." </w:t>
      </w:r>
    </w:p>
    <w:p w14:paraId="2A169831" w14:textId="77777777" w:rsidR="0088566C" w:rsidRDefault="0088566C" w:rsidP="0088566C">
      <w:pPr>
        <w:rPr>
          <w:rFonts w:ascii="Raleway" w:eastAsia="Raleway" w:hAnsi="Raleway" w:cs="Raleway"/>
          <w:sz w:val="20"/>
          <w:szCs w:val="20"/>
        </w:rPr>
      </w:pPr>
    </w:p>
    <w:p w14:paraId="3FD9672B"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lastRenderedPageBreak/>
        <w:t xml:space="preserve">Once the user has scanned in all the Serial type </w:t>
      </w:r>
      <w:proofErr w:type="gramStart"/>
      <w:r>
        <w:rPr>
          <w:rFonts w:ascii="Raleway" w:eastAsia="Raleway" w:hAnsi="Raleway" w:cs="Raleway"/>
          <w:sz w:val="20"/>
          <w:szCs w:val="20"/>
        </w:rPr>
        <w:t>SKUs</w:t>
      </w:r>
      <w:proofErr w:type="gramEnd"/>
      <w:r>
        <w:rPr>
          <w:rFonts w:ascii="Raleway" w:eastAsia="Raleway" w:hAnsi="Raleway" w:cs="Raleway"/>
          <w:sz w:val="20"/>
          <w:szCs w:val="20"/>
        </w:rPr>
        <w:t xml:space="preserve"> they can press the “Submit” button and the table is stored internally while the button status changes to “Modify”.  The scan window is disabled. In case the user by mistake had pressed the Submit button they can press on Modify, the state changes back to Submit and the scan window is again activated.   If </w:t>
      </w:r>
      <w:proofErr w:type="gramStart"/>
      <w:r>
        <w:rPr>
          <w:rFonts w:ascii="Raleway" w:eastAsia="Raleway" w:hAnsi="Raleway" w:cs="Raleway"/>
          <w:sz w:val="20"/>
          <w:szCs w:val="20"/>
        </w:rPr>
        <w:t>a user presses</w:t>
      </w:r>
      <w:proofErr w:type="gramEnd"/>
      <w:r>
        <w:rPr>
          <w:rFonts w:ascii="Raleway" w:eastAsia="Raleway" w:hAnsi="Raleway" w:cs="Raleway"/>
          <w:sz w:val="20"/>
          <w:szCs w:val="20"/>
        </w:rPr>
        <w:t xml:space="preserve"> Submit, all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that were not Matched show a red X in the Missing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column.   If the Modify button is </w:t>
      </w:r>
      <w:proofErr w:type="gramStart"/>
      <w:r>
        <w:rPr>
          <w:rFonts w:ascii="Raleway" w:eastAsia="Raleway" w:hAnsi="Raleway" w:cs="Raleway"/>
          <w:sz w:val="20"/>
          <w:szCs w:val="20"/>
        </w:rPr>
        <w:t>pressed</w:t>
      </w:r>
      <w:proofErr w:type="gramEnd"/>
      <w:r>
        <w:rPr>
          <w:rFonts w:ascii="Raleway" w:eastAsia="Raleway" w:hAnsi="Raleway" w:cs="Raleway"/>
          <w:sz w:val="20"/>
          <w:szCs w:val="20"/>
        </w:rPr>
        <w:t xml:space="preserve"> then the red X disappears and appears again basis the same rule as defined above.</w:t>
      </w:r>
    </w:p>
    <w:p w14:paraId="1257AE85" w14:textId="77777777" w:rsidR="0088566C" w:rsidRDefault="0088566C" w:rsidP="0088566C">
      <w:pPr>
        <w:rPr>
          <w:rFonts w:ascii="Raleway" w:eastAsia="Raleway" w:hAnsi="Raleway" w:cs="Raleway"/>
          <w:sz w:val="20"/>
          <w:szCs w:val="20"/>
        </w:rPr>
      </w:pPr>
    </w:p>
    <w:p w14:paraId="48CEEC3F"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In case for 30 minutes there is no action in the audit session, then the audit session PAR is automatically submitted and its status under Reports will show as Incomplete.  The user can upon pressing the Audit tab in their page can see the session again and continue it.  There can be only one Incomplete session for a user.  A user cannot have an Incomplete and Pending Review sessions, they are mutually exclusive. </w:t>
      </w:r>
    </w:p>
    <w:p w14:paraId="454A151D" w14:textId="77777777" w:rsidR="0088566C" w:rsidRDefault="0088566C" w:rsidP="0088566C">
      <w:pPr>
        <w:rPr>
          <w:rFonts w:ascii="Raleway" w:eastAsia="Raleway" w:hAnsi="Raleway" w:cs="Raleway"/>
          <w:sz w:val="20"/>
          <w:szCs w:val="20"/>
        </w:rPr>
      </w:pPr>
    </w:p>
    <w:p w14:paraId="4618C669"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a user has pressed the Submit button, </w:t>
      </w:r>
      <w:proofErr w:type="gramStart"/>
      <w:r>
        <w:rPr>
          <w:rFonts w:ascii="Raleway" w:eastAsia="Raleway" w:hAnsi="Raleway" w:cs="Raleway"/>
          <w:sz w:val="20"/>
          <w:szCs w:val="20"/>
        </w:rPr>
        <w:t>a Table</w:t>
      </w:r>
      <w:proofErr w:type="gramEnd"/>
      <w:r>
        <w:rPr>
          <w:rFonts w:ascii="Raleway" w:eastAsia="Raleway" w:hAnsi="Raleway" w:cs="Raleway"/>
          <w:sz w:val="20"/>
          <w:szCs w:val="20"/>
        </w:rPr>
        <w:t xml:space="preserve"> 2 opens below</w:t>
      </w:r>
    </w:p>
    <w:p w14:paraId="3F8091EC" w14:textId="77777777" w:rsidR="0088566C" w:rsidRDefault="0088566C" w:rsidP="0088566C">
      <w:pPr>
        <w:rPr>
          <w:rFonts w:ascii="Raleway" w:eastAsia="Raleway" w:hAnsi="Raleway" w:cs="Raleway"/>
          <w:sz w:val="20"/>
          <w:szCs w:val="20"/>
        </w:rPr>
      </w:pPr>
    </w:p>
    <w:p w14:paraId="426AD42A" w14:textId="77777777" w:rsidR="0088566C" w:rsidRDefault="0088566C" w:rsidP="0088566C">
      <w:pPr>
        <w:pStyle w:val="Heading3"/>
        <w:keepNext w:val="0"/>
        <w:keepLines w:val="0"/>
        <w:spacing w:before="0" w:after="100"/>
        <w:rPr>
          <w:rFonts w:ascii="Raleway" w:eastAsia="Raleway" w:hAnsi="Raleway" w:cs="Raleway"/>
          <w:b/>
          <w:bCs/>
          <w:color w:val="000000"/>
          <w:sz w:val="26"/>
          <w:szCs w:val="26"/>
        </w:rPr>
      </w:pPr>
      <w:r>
        <w:rPr>
          <w:rFonts w:ascii="Raleway" w:eastAsia="Raleway" w:hAnsi="Raleway" w:cs="Raleway"/>
          <w:b/>
          <w:bCs/>
          <w:color w:val="000000"/>
          <w:sz w:val="26"/>
          <w:szCs w:val="26"/>
        </w:rPr>
        <w:t>3.2.6 Audit Table 2: Under Repair Area</w:t>
      </w:r>
    </w:p>
    <w:p w14:paraId="175A2966" w14:textId="77777777" w:rsidR="0088566C" w:rsidRDefault="0088566C" w:rsidP="0088566C">
      <w:pPr>
        <w:rPr>
          <w:rFonts w:ascii="Raleway" w:eastAsia="Raleway" w:hAnsi="Raleway" w:cs="Raleway"/>
          <w:sz w:val="20"/>
          <w:szCs w:val="20"/>
        </w:rPr>
      </w:pPr>
    </w:p>
    <w:p w14:paraId="78F2F53C"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Provisional Audit Report (PAR) &lt;Audit Index&gt;  Table 2 for Under Repair Accessories.</w:t>
      </w:r>
    </w:p>
    <w:p w14:paraId="1BB6EE11"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that the instruction: Increment the count. </w:t>
      </w:r>
    </w:p>
    <w:p w14:paraId="53D7D1F9"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w:t>
      </w:r>
      <w:proofErr w:type="gramStart"/>
      <w:r>
        <w:rPr>
          <w:rFonts w:ascii="Raleway" w:eastAsia="Raleway" w:hAnsi="Raleway" w:cs="Raleway"/>
          <w:sz w:val="20"/>
          <w:szCs w:val="20"/>
        </w:rPr>
        <w:t>that</w:t>
      </w:r>
      <w:proofErr w:type="gramEnd"/>
      <w:r>
        <w:rPr>
          <w:rFonts w:ascii="Raleway" w:eastAsia="Raleway" w:hAnsi="Raleway" w:cs="Raleway"/>
          <w:sz w:val="20"/>
          <w:szCs w:val="20"/>
        </w:rPr>
        <w:t xml:space="preserve"> the following Table 2 opens, with a header Table 2 (Under Repair Accessories) audit status.  The table has a button next to the header “Submit”</w:t>
      </w:r>
    </w:p>
    <w:tbl>
      <w:tblPr>
        <w:tblStyle w:val="TableGrid"/>
        <w:tblW w:w="0" w:type="auto"/>
        <w:tblLook w:val="04A0" w:firstRow="1" w:lastRow="0" w:firstColumn="1" w:lastColumn="0" w:noHBand="0" w:noVBand="1"/>
      </w:tblPr>
      <w:tblGrid>
        <w:gridCol w:w="985"/>
        <w:gridCol w:w="901"/>
        <w:gridCol w:w="1098"/>
        <w:gridCol w:w="1005"/>
        <w:gridCol w:w="920"/>
      </w:tblGrid>
      <w:tr w:rsidR="0088566C" w14:paraId="4FE22FF0" w14:textId="77777777" w:rsidTr="003B623F">
        <w:tc>
          <w:tcPr>
            <w:tcW w:w="985" w:type="dxa"/>
          </w:tcPr>
          <w:p w14:paraId="199F2875"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Vendor SKU Number </w:t>
            </w:r>
          </w:p>
        </w:tc>
        <w:tc>
          <w:tcPr>
            <w:tcW w:w="901" w:type="dxa"/>
          </w:tcPr>
          <w:p w14:paraId="09DFD2AB"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Vendor SKU Name</w:t>
            </w:r>
          </w:p>
        </w:tc>
        <w:tc>
          <w:tcPr>
            <w:tcW w:w="1098" w:type="dxa"/>
          </w:tcPr>
          <w:p w14:paraId="6AA1AC81"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Expected Item Qty</w:t>
            </w:r>
          </w:p>
        </w:tc>
        <w:tc>
          <w:tcPr>
            <w:tcW w:w="1005" w:type="dxa"/>
          </w:tcPr>
          <w:p w14:paraId="5763CE84"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Under Repair Count</w:t>
            </w:r>
          </w:p>
        </w:tc>
        <w:tc>
          <w:tcPr>
            <w:tcW w:w="920" w:type="dxa"/>
          </w:tcPr>
          <w:p w14:paraId="2AF68F3F"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Missing Count</w:t>
            </w:r>
          </w:p>
        </w:tc>
      </w:tr>
      <w:tr w:rsidR="0088566C" w14:paraId="213C8B4A" w14:textId="77777777" w:rsidTr="003B623F">
        <w:tc>
          <w:tcPr>
            <w:tcW w:w="985" w:type="dxa"/>
          </w:tcPr>
          <w:p w14:paraId="3355F20A" w14:textId="77777777" w:rsidR="0088566C" w:rsidRDefault="0088566C" w:rsidP="003B623F">
            <w:pPr>
              <w:spacing w:after="100"/>
              <w:rPr>
                <w:rFonts w:ascii="Raleway" w:eastAsia="Raleway" w:hAnsi="Raleway" w:cs="Raleway"/>
                <w:sz w:val="20"/>
                <w:szCs w:val="20"/>
              </w:rPr>
            </w:pPr>
          </w:p>
        </w:tc>
        <w:tc>
          <w:tcPr>
            <w:tcW w:w="901" w:type="dxa"/>
          </w:tcPr>
          <w:p w14:paraId="03333A09" w14:textId="77777777" w:rsidR="0088566C" w:rsidRDefault="0088566C" w:rsidP="003B623F">
            <w:pPr>
              <w:spacing w:after="100"/>
              <w:rPr>
                <w:rFonts w:ascii="Raleway" w:eastAsia="Raleway" w:hAnsi="Raleway" w:cs="Raleway"/>
                <w:sz w:val="20"/>
                <w:szCs w:val="20"/>
              </w:rPr>
            </w:pPr>
          </w:p>
        </w:tc>
        <w:tc>
          <w:tcPr>
            <w:tcW w:w="1098" w:type="dxa"/>
          </w:tcPr>
          <w:p w14:paraId="5F461AEC" w14:textId="77777777" w:rsidR="0088566C" w:rsidRDefault="0088566C" w:rsidP="003B623F">
            <w:pPr>
              <w:spacing w:after="100"/>
              <w:rPr>
                <w:rFonts w:ascii="Raleway" w:eastAsia="Raleway" w:hAnsi="Raleway" w:cs="Raleway"/>
                <w:sz w:val="20"/>
                <w:szCs w:val="20"/>
              </w:rPr>
            </w:pPr>
          </w:p>
        </w:tc>
        <w:tc>
          <w:tcPr>
            <w:tcW w:w="1005" w:type="dxa"/>
          </w:tcPr>
          <w:p w14:paraId="1F83BDA9" w14:textId="77777777" w:rsidR="0088566C" w:rsidRDefault="0088566C" w:rsidP="003B623F">
            <w:pPr>
              <w:spacing w:after="100"/>
              <w:rPr>
                <w:rFonts w:ascii="Raleway" w:eastAsia="Raleway" w:hAnsi="Raleway" w:cs="Raleway"/>
                <w:sz w:val="20"/>
                <w:szCs w:val="20"/>
              </w:rPr>
            </w:pPr>
          </w:p>
        </w:tc>
        <w:tc>
          <w:tcPr>
            <w:tcW w:w="920" w:type="dxa"/>
          </w:tcPr>
          <w:p w14:paraId="1C0FB26C" w14:textId="77777777" w:rsidR="0088566C" w:rsidRDefault="0088566C" w:rsidP="003B623F">
            <w:pPr>
              <w:spacing w:after="100"/>
              <w:rPr>
                <w:rFonts w:ascii="Raleway" w:eastAsia="Raleway" w:hAnsi="Raleway" w:cs="Raleway"/>
                <w:sz w:val="20"/>
                <w:szCs w:val="20"/>
              </w:rPr>
            </w:pPr>
          </w:p>
        </w:tc>
      </w:tr>
      <w:tr w:rsidR="0088566C" w14:paraId="0B5ACCFB" w14:textId="77777777" w:rsidTr="003B623F">
        <w:tc>
          <w:tcPr>
            <w:tcW w:w="985" w:type="dxa"/>
          </w:tcPr>
          <w:p w14:paraId="2AB8563F" w14:textId="77777777" w:rsidR="0088566C" w:rsidRDefault="0088566C" w:rsidP="003B623F">
            <w:pPr>
              <w:spacing w:after="100"/>
              <w:rPr>
                <w:rFonts w:ascii="Raleway" w:eastAsia="Raleway" w:hAnsi="Raleway" w:cs="Raleway"/>
                <w:sz w:val="20"/>
                <w:szCs w:val="20"/>
              </w:rPr>
            </w:pPr>
          </w:p>
        </w:tc>
        <w:tc>
          <w:tcPr>
            <w:tcW w:w="901" w:type="dxa"/>
          </w:tcPr>
          <w:p w14:paraId="7CD189D9" w14:textId="77777777" w:rsidR="0088566C" w:rsidRDefault="0088566C" w:rsidP="003B623F">
            <w:pPr>
              <w:spacing w:after="100"/>
              <w:rPr>
                <w:rFonts w:ascii="Raleway" w:eastAsia="Raleway" w:hAnsi="Raleway" w:cs="Raleway"/>
                <w:sz w:val="20"/>
                <w:szCs w:val="20"/>
              </w:rPr>
            </w:pPr>
          </w:p>
        </w:tc>
        <w:tc>
          <w:tcPr>
            <w:tcW w:w="1098" w:type="dxa"/>
          </w:tcPr>
          <w:p w14:paraId="0DA2374E" w14:textId="77777777" w:rsidR="0088566C" w:rsidRDefault="0088566C" w:rsidP="003B623F">
            <w:pPr>
              <w:spacing w:after="100"/>
              <w:rPr>
                <w:rFonts w:ascii="Raleway" w:eastAsia="Raleway" w:hAnsi="Raleway" w:cs="Raleway"/>
                <w:sz w:val="20"/>
                <w:szCs w:val="20"/>
              </w:rPr>
            </w:pPr>
          </w:p>
        </w:tc>
        <w:tc>
          <w:tcPr>
            <w:tcW w:w="1005" w:type="dxa"/>
          </w:tcPr>
          <w:p w14:paraId="23306D5A" w14:textId="77777777" w:rsidR="0088566C" w:rsidRDefault="0088566C" w:rsidP="003B623F">
            <w:pPr>
              <w:spacing w:after="100"/>
              <w:rPr>
                <w:rFonts w:ascii="Raleway" w:eastAsia="Raleway" w:hAnsi="Raleway" w:cs="Raleway"/>
                <w:sz w:val="20"/>
                <w:szCs w:val="20"/>
              </w:rPr>
            </w:pPr>
          </w:p>
        </w:tc>
        <w:tc>
          <w:tcPr>
            <w:tcW w:w="920" w:type="dxa"/>
          </w:tcPr>
          <w:p w14:paraId="13DFCA26" w14:textId="77777777" w:rsidR="0088566C" w:rsidRDefault="0088566C" w:rsidP="003B623F">
            <w:pPr>
              <w:spacing w:after="100"/>
              <w:rPr>
                <w:rFonts w:ascii="Raleway" w:eastAsia="Raleway" w:hAnsi="Raleway" w:cs="Raleway"/>
                <w:sz w:val="20"/>
                <w:szCs w:val="20"/>
              </w:rPr>
            </w:pPr>
          </w:p>
        </w:tc>
      </w:tr>
      <w:tr w:rsidR="0088566C" w14:paraId="7C2C0A03" w14:textId="77777777" w:rsidTr="003B623F">
        <w:tc>
          <w:tcPr>
            <w:tcW w:w="985" w:type="dxa"/>
          </w:tcPr>
          <w:p w14:paraId="35765D00" w14:textId="77777777" w:rsidR="0088566C" w:rsidRDefault="0088566C" w:rsidP="003B623F">
            <w:pPr>
              <w:spacing w:after="100"/>
              <w:rPr>
                <w:rFonts w:ascii="Raleway" w:eastAsia="Raleway" w:hAnsi="Raleway" w:cs="Raleway"/>
                <w:sz w:val="20"/>
                <w:szCs w:val="20"/>
              </w:rPr>
            </w:pPr>
          </w:p>
        </w:tc>
        <w:tc>
          <w:tcPr>
            <w:tcW w:w="901" w:type="dxa"/>
          </w:tcPr>
          <w:p w14:paraId="18DA9C19" w14:textId="77777777" w:rsidR="0088566C" w:rsidRDefault="0088566C" w:rsidP="003B623F">
            <w:pPr>
              <w:spacing w:after="100"/>
              <w:rPr>
                <w:rFonts w:ascii="Raleway" w:eastAsia="Raleway" w:hAnsi="Raleway" w:cs="Raleway"/>
                <w:sz w:val="20"/>
                <w:szCs w:val="20"/>
              </w:rPr>
            </w:pPr>
          </w:p>
        </w:tc>
        <w:tc>
          <w:tcPr>
            <w:tcW w:w="1098" w:type="dxa"/>
          </w:tcPr>
          <w:p w14:paraId="15A32F6B" w14:textId="77777777" w:rsidR="0088566C" w:rsidRDefault="0088566C" w:rsidP="003B623F">
            <w:pPr>
              <w:spacing w:after="100"/>
              <w:rPr>
                <w:rFonts w:ascii="Raleway" w:eastAsia="Raleway" w:hAnsi="Raleway" w:cs="Raleway"/>
                <w:sz w:val="20"/>
                <w:szCs w:val="20"/>
              </w:rPr>
            </w:pPr>
          </w:p>
        </w:tc>
        <w:tc>
          <w:tcPr>
            <w:tcW w:w="1005" w:type="dxa"/>
          </w:tcPr>
          <w:p w14:paraId="305EE886" w14:textId="77777777" w:rsidR="0088566C" w:rsidRDefault="0088566C" w:rsidP="003B623F">
            <w:pPr>
              <w:spacing w:after="100"/>
              <w:rPr>
                <w:rFonts w:ascii="Raleway" w:eastAsia="Raleway" w:hAnsi="Raleway" w:cs="Raleway"/>
                <w:sz w:val="20"/>
                <w:szCs w:val="20"/>
              </w:rPr>
            </w:pPr>
          </w:p>
        </w:tc>
        <w:tc>
          <w:tcPr>
            <w:tcW w:w="920" w:type="dxa"/>
          </w:tcPr>
          <w:p w14:paraId="440B2F8D" w14:textId="77777777" w:rsidR="0088566C" w:rsidRDefault="0088566C" w:rsidP="003B623F">
            <w:pPr>
              <w:spacing w:after="100"/>
              <w:rPr>
                <w:rFonts w:ascii="Raleway" w:eastAsia="Raleway" w:hAnsi="Raleway" w:cs="Raleway"/>
                <w:sz w:val="20"/>
                <w:szCs w:val="20"/>
              </w:rPr>
            </w:pPr>
          </w:p>
        </w:tc>
      </w:tr>
      <w:tr w:rsidR="0088566C" w14:paraId="2F7CDF78" w14:textId="77777777" w:rsidTr="003B623F">
        <w:tc>
          <w:tcPr>
            <w:tcW w:w="985" w:type="dxa"/>
          </w:tcPr>
          <w:p w14:paraId="40891478" w14:textId="77777777" w:rsidR="0088566C" w:rsidRDefault="0088566C" w:rsidP="003B623F">
            <w:pPr>
              <w:spacing w:after="100"/>
              <w:rPr>
                <w:rFonts w:ascii="Raleway" w:eastAsia="Raleway" w:hAnsi="Raleway" w:cs="Raleway"/>
                <w:sz w:val="20"/>
                <w:szCs w:val="20"/>
              </w:rPr>
            </w:pPr>
          </w:p>
        </w:tc>
        <w:tc>
          <w:tcPr>
            <w:tcW w:w="901" w:type="dxa"/>
          </w:tcPr>
          <w:p w14:paraId="65E31157" w14:textId="77777777" w:rsidR="0088566C" w:rsidRDefault="0088566C" w:rsidP="003B623F">
            <w:pPr>
              <w:spacing w:after="100"/>
              <w:rPr>
                <w:rFonts w:ascii="Raleway" w:eastAsia="Raleway" w:hAnsi="Raleway" w:cs="Raleway"/>
                <w:sz w:val="20"/>
                <w:szCs w:val="20"/>
              </w:rPr>
            </w:pPr>
          </w:p>
        </w:tc>
        <w:tc>
          <w:tcPr>
            <w:tcW w:w="1098" w:type="dxa"/>
          </w:tcPr>
          <w:p w14:paraId="531D16F6" w14:textId="77777777" w:rsidR="0088566C" w:rsidRDefault="0088566C" w:rsidP="003B623F">
            <w:pPr>
              <w:spacing w:after="100"/>
              <w:rPr>
                <w:rFonts w:ascii="Raleway" w:eastAsia="Raleway" w:hAnsi="Raleway" w:cs="Raleway"/>
                <w:sz w:val="20"/>
                <w:szCs w:val="20"/>
              </w:rPr>
            </w:pPr>
          </w:p>
        </w:tc>
        <w:tc>
          <w:tcPr>
            <w:tcW w:w="1005" w:type="dxa"/>
          </w:tcPr>
          <w:p w14:paraId="1E06CBD6" w14:textId="77777777" w:rsidR="0088566C" w:rsidRDefault="0088566C" w:rsidP="003B623F">
            <w:pPr>
              <w:spacing w:after="100"/>
              <w:rPr>
                <w:rFonts w:ascii="Raleway" w:eastAsia="Raleway" w:hAnsi="Raleway" w:cs="Raleway"/>
                <w:sz w:val="20"/>
                <w:szCs w:val="20"/>
              </w:rPr>
            </w:pPr>
          </w:p>
        </w:tc>
        <w:tc>
          <w:tcPr>
            <w:tcW w:w="920" w:type="dxa"/>
          </w:tcPr>
          <w:p w14:paraId="05C69CE0" w14:textId="77777777" w:rsidR="0088566C" w:rsidRDefault="0088566C" w:rsidP="003B623F">
            <w:pPr>
              <w:spacing w:after="100"/>
              <w:rPr>
                <w:rFonts w:ascii="Raleway" w:eastAsia="Raleway" w:hAnsi="Raleway" w:cs="Raleway"/>
                <w:sz w:val="20"/>
                <w:szCs w:val="20"/>
              </w:rPr>
            </w:pPr>
          </w:p>
        </w:tc>
      </w:tr>
    </w:tbl>
    <w:p w14:paraId="6495CADE" w14:textId="77777777" w:rsidR="0088566C" w:rsidRDefault="0088566C" w:rsidP="0088566C">
      <w:pPr>
        <w:spacing w:after="100"/>
        <w:rPr>
          <w:rFonts w:ascii="Raleway" w:eastAsia="Raleway" w:hAnsi="Raleway" w:cs="Raleway"/>
          <w:sz w:val="20"/>
          <w:szCs w:val="20"/>
        </w:rPr>
      </w:pPr>
    </w:p>
    <w:p w14:paraId="6194A367"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following rules apply for this table:</w:t>
      </w:r>
    </w:p>
    <w:p w14:paraId="1E4D90D2" w14:textId="77777777" w:rsidR="0088566C"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For each active Vendor SKU that is not of Serial type an entry is there in the table as follows:</w:t>
      </w:r>
    </w:p>
    <w:p w14:paraId="20B97912"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 xml:space="preserve">The Vendor SKU Name, Vendor SKU Number, and Expected Item Qty basis the </w:t>
      </w:r>
      <w:proofErr w:type="gramStart"/>
      <w:r>
        <w:rPr>
          <w:rFonts w:ascii="Raleway" w:eastAsia="Raleway" w:hAnsi="Raleway" w:cs="Raleway"/>
          <w:sz w:val="20"/>
          <w:szCs w:val="20"/>
        </w:rPr>
        <w:t>masters</w:t>
      </w:r>
      <w:proofErr w:type="gramEnd"/>
      <w:r>
        <w:rPr>
          <w:rFonts w:ascii="Raleway" w:eastAsia="Raleway" w:hAnsi="Raleway" w:cs="Raleway"/>
          <w:sz w:val="20"/>
          <w:szCs w:val="20"/>
        </w:rPr>
        <w:t xml:space="preserve"> </w:t>
      </w:r>
      <w:proofErr w:type="gramStart"/>
      <w:r>
        <w:rPr>
          <w:rFonts w:ascii="Raleway" w:eastAsia="Raleway" w:hAnsi="Raleway" w:cs="Raleway"/>
          <w:sz w:val="20"/>
          <w:szCs w:val="20"/>
        </w:rPr>
        <w:t>is</w:t>
      </w:r>
      <w:proofErr w:type="gramEnd"/>
      <w:r>
        <w:rPr>
          <w:rFonts w:ascii="Raleway" w:eastAsia="Raleway" w:hAnsi="Raleway" w:cs="Raleway"/>
          <w:sz w:val="20"/>
          <w:szCs w:val="20"/>
        </w:rPr>
        <w:t xml:space="preserve"> populated.</w:t>
      </w:r>
    </w:p>
    <w:p w14:paraId="06666489"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If the Expected Item Qty is zero, the same is shown.</w:t>
      </w:r>
    </w:p>
    <w:p w14:paraId="212B89B4"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The other columns are empty.</w:t>
      </w:r>
    </w:p>
    <w:p w14:paraId="1E4E7F22" w14:textId="77777777" w:rsidR="0088566C" w:rsidRPr="002A75A8"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Only active SKUs are listed.</w:t>
      </w:r>
    </w:p>
    <w:p w14:paraId="446FEC6E" w14:textId="77777777" w:rsidR="0088566C" w:rsidRDefault="0088566C" w:rsidP="0088566C">
      <w:pPr>
        <w:rPr>
          <w:rFonts w:ascii="Raleway" w:eastAsia="Raleway" w:hAnsi="Raleway" w:cs="Raleway"/>
          <w:sz w:val="20"/>
          <w:szCs w:val="20"/>
        </w:rPr>
      </w:pPr>
    </w:p>
    <w:p w14:paraId="14CE10D4"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User can see an increment, decrement counter with the value of the counter being shown in the middle in “Under Repair Count” column. The following actions happen:</w:t>
      </w:r>
    </w:p>
    <w:p w14:paraId="406858D3" w14:textId="77777777" w:rsidR="0088566C" w:rsidRDefault="0088566C" w:rsidP="0088566C">
      <w:pPr>
        <w:rPr>
          <w:rFonts w:ascii="Raleway" w:eastAsia="Raleway" w:hAnsi="Raleway" w:cs="Raleway"/>
          <w:sz w:val="20"/>
          <w:szCs w:val="20"/>
        </w:rPr>
      </w:pPr>
    </w:p>
    <w:p w14:paraId="7E247F40"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 xml:space="preserve">The user </w:t>
      </w:r>
      <w:proofErr w:type="gramStart"/>
      <w:r>
        <w:rPr>
          <w:rFonts w:ascii="Raleway" w:eastAsia="Raleway" w:hAnsi="Raleway" w:cs="Raleway"/>
          <w:sz w:val="20"/>
          <w:szCs w:val="20"/>
        </w:rPr>
        <w:t>increments</w:t>
      </w:r>
      <w:proofErr w:type="gramEnd"/>
      <w:r>
        <w:rPr>
          <w:rFonts w:ascii="Raleway" w:eastAsia="Raleway" w:hAnsi="Raleway" w:cs="Raleway"/>
          <w:sz w:val="20"/>
          <w:szCs w:val="20"/>
        </w:rPr>
        <w:t xml:space="preserve"> the count of a retrieved but not inspected accessory against that row under the Under Repair Count column.</w:t>
      </w:r>
    </w:p>
    <w:p w14:paraId="5932A9F8" w14:textId="77777777" w:rsidR="0088566C" w:rsidRDefault="0088566C" w:rsidP="0088566C">
      <w:pPr>
        <w:pStyle w:val="ListParagraph"/>
        <w:rPr>
          <w:rFonts w:ascii="Raleway" w:eastAsia="Raleway" w:hAnsi="Raleway" w:cs="Raleway"/>
          <w:sz w:val="20"/>
          <w:szCs w:val="20"/>
        </w:rPr>
      </w:pPr>
    </w:p>
    <w:p w14:paraId="07AF6258"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lastRenderedPageBreak/>
        <w:t xml:space="preserve">Once the user has updated the count of all SKUs, they can press the “Submit” button and the table is stored internally while the button status changes to “Modify”.  The counters are disabled. In case the user by mistake had pressed the Submit button they can press on Modify, the state changes back to Submit and the counters appear again.  If user presses Submit, the difference between Expected Item Count and Working + Not Working is shown under Missing Count. If the Modify button is </w:t>
      </w:r>
      <w:proofErr w:type="gramStart"/>
      <w:r>
        <w:rPr>
          <w:rFonts w:ascii="Raleway" w:eastAsia="Raleway" w:hAnsi="Raleway" w:cs="Raleway"/>
          <w:sz w:val="20"/>
          <w:szCs w:val="20"/>
        </w:rPr>
        <w:t>pressed</w:t>
      </w:r>
      <w:proofErr w:type="gramEnd"/>
      <w:r>
        <w:rPr>
          <w:rFonts w:ascii="Raleway" w:eastAsia="Raleway" w:hAnsi="Raleway" w:cs="Raleway"/>
          <w:sz w:val="20"/>
          <w:szCs w:val="20"/>
        </w:rPr>
        <w:t xml:space="preserve"> then the Missing Count disappears and appears again </w:t>
      </w:r>
      <w:proofErr w:type="gramStart"/>
      <w:r>
        <w:rPr>
          <w:rFonts w:ascii="Raleway" w:eastAsia="Raleway" w:hAnsi="Raleway" w:cs="Raleway"/>
          <w:sz w:val="20"/>
          <w:szCs w:val="20"/>
        </w:rPr>
        <w:t>basis</w:t>
      </w:r>
      <w:proofErr w:type="gramEnd"/>
      <w:r>
        <w:rPr>
          <w:rFonts w:ascii="Raleway" w:eastAsia="Raleway" w:hAnsi="Raleway" w:cs="Raleway"/>
          <w:sz w:val="20"/>
          <w:szCs w:val="20"/>
        </w:rPr>
        <w:t xml:space="preserve"> the same rule as defined above.</w:t>
      </w:r>
    </w:p>
    <w:p w14:paraId="6E5C75E0" w14:textId="77777777" w:rsidR="0088566C" w:rsidRDefault="0088566C" w:rsidP="0088566C">
      <w:pPr>
        <w:rPr>
          <w:rFonts w:ascii="Raleway" w:eastAsia="Raleway" w:hAnsi="Raleway" w:cs="Raleway"/>
          <w:sz w:val="20"/>
          <w:szCs w:val="20"/>
        </w:rPr>
      </w:pPr>
    </w:p>
    <w:p w14:paraId="6C22FD25"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In case for 30 minutes there is no action in the audit session, then the audit session PAR is automatically submitted and its status under Reports will show as Incomplete.  The user can upon pressing the Audit tab in their page can see the session again and continue it.  There can be only one Incomplete session for a user.  A user cannot have an Incomplete and Pending Review sessions, they are mutually exclusive. </w:t>
      </w:r>
    </w:p>
    <w:p w14:paraId="15566E81" w14:textId="77777777" w:rsidR="0088566C" w:rsidRDefault="0088566C" w:rsidP="0088566C">
      <w:pPr>
        <w:rPr>
          <w:rFonts w:ascii="Raleway" w:eastAsia="Raleway" w:hAnsi="Raleway" w:cs="Raleway"/>
          <w:sz w:val="20"/>
          <w:szCs w:val="20"/>
        </w:rPr>
      </w:pPr>
    </w:p>
    <w:p w14:paraId="2FD9FA4B"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a user has pressed the Submit button on Table </w:t>
      </w:r>
      <w:proofErr w:type="gramStart"/>
      <w:r>
        <w:rPr>
          <w:rFonts w:ascii="Raleway" w:eastAsia="Raleway" w:hAnsi="Raleway" w:cs="Raleway"/>
          <w:sz w:val="20"/>
          <w:szCs w:val="20"/>
        </w:rPr>
        <w:t>2</w:t>
      </w:r>
      <w:proofErr w:type="gramEnd"/>
      <w:r>
        <w:rPr>
          <w:rFonts w:ascii="Raleway" w:eastAsia="Raleway" w:hAnsi="Raleway" w:cs="Raleway"/>
          <w:sz w:val="20"/>
          <w:szCs w:val="20"/>
        </w:rPr>
        <w:t xml:space="preserve"> they can go to the top of the screen and click on “Complete Audit Session &lt;AIN Index&gt;. This will pop-up a confirmation screen, after confirmation the PAR is stored and appears as a link under Audit Reports section in the Reports Tab.  </w:t>
      </w:r>
    </w:p>
    <w:p w14:paraId="5863E842" w14:textId="77777777" w:rsidR="0088566C" w:rsidRDefault="0088566C" w:rsidP="0088566C">
      <w:pPr>
        <w:rPr>
          <w:rFonts w:ascii="Raleway" w:eastAsia="Raleway" w:hAnsi="Raleway" w:cs="Raleway"/>
          <w:sz w:val="20"/>
          <w:szCs w:val="20"/>
        </w:rPr>
      </w:pPr>
    </w:p>
    <w:p w14:paraId="0BD22417"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At any </w:t>
      </w:r>
      <w:proofErr w:type="gramStart"/>
      <w:r>
        <w:rPr>
          <w:rFonts w:ascii="Raleway" w:eastAsia="Raleway" w:hAnsi="Raleway" w:cs="Raleway"/>
          <w:sz w:val="20"/>
          <w:szCs w:val="20"/>
        </w:rPr>
        <w:t>time</w:t>
      </w:r>
      <w:proofErr w:type="gramEnd"/>
      <w:r>
        <w:rPr>
          <w:rFonts w:ascii="Raleway" w:eastAsia="Raleway" w:hAnsi="Raleway" w:cs="Raleway"/>
          <w:sz w:val="20"/>
          <w:szCs w:val="20"/>
        </w:rPr>
        <w:t xml:space="preserve"> the user can press the “Cancel Audit Session &lt;AIN Index&gt; button.  This will </w:t>
      </w:r>
      <w:proofErr w:type="gramStart"/>
      <w:r>
        <w:rPr>
          <w:rFonts w:ascii="Raleway" w:eastAsia="Raleway" w:hAnsi="Raleway" w:cs="Raleway"/>
          <w:sz w:val="20"/>
          <w:szCs w:val="20"/>
        </w:rPr>
        <w:t>pop-up</w:t>
      </w:r>
      <w:proofErr w:type="gramEnd"/>
      <w:r>
        <w:rPr>
          <w:rFonts w:ascii="Raleway" w:eastAsia="Raleway" w:hAnsi="Raleway" w:cs="Raleway"/>
          <w:sz w:val="20"/>
          <w:szCs w:val="20"/>
        </w:rPr>
        <w:t xml:space="preserve"> for a confirmation screen and if pressed the session is cancelled and the PAR created is not stored.  It is not visible in Audit Reports also.</w:t>
      </w:r>
    </w:p>
    <w:p w14:paraId="17BF405A" w14:textId="77777777" w:rsidR="0088566C" w:rsidRDefault="0088566C" w:rsidP="0088566C">
      <w:pPr>
        <w:rPr>
          <w:rFonts w:ascii="Raleway" w:eastAsia="Raleway" w:hAnsi="Raleway" w:cs="Raleway"/>
          <w:sz w:val="20"/>
          <w:szCs w:val="20"/>
        </w:rPr>
      </w:pPr>
    </w:p>
    <w:p w14:paraId="1F1486CD" w14:textId="77777777" w:rsidR="0088566C" w:rsidRDefault="0088566C" w:rsidP="0088566C">
      <w:pPr>
        <w:pStyle w:val="Heading3"/>
        <w:keepNext w:val="0"/>
        <w:keepLines w:val="0"/>
        <w:spacing w:before="0" w:after="100"/>
        <w:rPr>
          <w:rFonts w:ascii="Raleway" w:eastAsia="Raleway" w:hAnsi="Raleway" w:cs="Raleway"/>
          <w:b/>
          <w:bCs/>
          <w:color w:val="000000"/>
          <w:sz w:val="26"/>
          <w:szCs w:val="26"/>
        </w:rPr>
      </w:pPr>
      <w:r>
        <w:rPr>
          <w:rFonts w:ascii="Raleway" w:eastAsia="Raleway" w:hAnsi="Raleway" w:cs="Raleway"/>
          <w:b/>
          <w:bCs/>
          <w:color w:val="000000"/>
          <w:sz w:val="26"/>
          <w:szCs w:val="26"/>
        </w:rPr>
        <w:t>3.2.7 Audit Table 1: Repaired Not Inspected</w:t>
      </w:r>
    </w:p>
    <w:p w14:paraId="71843299"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user presses the Repaired Not Inspected tab.</w:t>
      </w:r>
    </w:p>
    <w:p w14:paraId="77960666"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A new screen opens with the following content:</w:t>
      </w:r>
    </w:p>
    <w:p w14:paraId="518069C5"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Provisional Audit Report (PAR) &lt;Audit Index&gt;  Table 1 for Repaired Not Inspected Serial Type SKUs: Payment Terminals, Base Stations, and SIM Cards.</w:t>
      </w:r>
    </w:p>
    <w:p w14:paraId="46668800"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that the </w:t>
      </w:r>
      <w:proofErr w:type="gramStart"/>
      <w:r>
        <w:rPr>
          <w:rFonts w:ascii="Raleway" w:eastAsia="Raleway" w:hAnsi="Raleway" w:cs="Raleway"/>
          <w:sz w:val="20"/>
          <w:szCs w:val="20"/>
        </w:rPr>
        <w:t>instruction</w:t>
      </w:r>
      <w:proofErr w:type="gramEnd"/>
      <w:r>
        <w:rPr>
          <w:rFonts w:ascii="Raleway" w:eastAsia="Raleway" w:hAnsi="Raleway" w:cs="Raleway"/>
          <w:sz w:val="20"/>
          <w:szCs w:val="20"/>
        </w:rPr>
        <w:t xml:space="preserve">: Scan or punch in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of any of the above type of SKUs. </w:t>
      </w:r>
    </w:p>
    <w:p w14:paraId="667C553E"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 xml:space="preserve">Below that a scan window appears for punching in or scanning in the Serial Number. Next to the window is a Submit button.  </w:t>
      </w:r>
    </w:p>
    <w:p w14:paraId="4ADF2548"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Below that the following Table 1 opens, with a header Table 1 (Repaired Not Inspected Serial Type SKUs): Payment Terminals, Base Stations, and SIM cards audit status.  The table has a button next to the header “Submit”</w:t>
      </w:r>
    </w:p>
    <w:tbl>
      <w:tblPr>
        <w:tblStyle w:val="TableGrid"/>
        <w:tblW w:w="0" w:type="auto"/>
        <w:tblLook w:val="04A0" w:firstRow="1" w:lastRow="0" w:firstColumn="1" w:lastColumn="0" w:noHBand="0" w:noVBand="1"/>
      </w:tblPr>
      <w:tblGrid>
        <w:gridCol w:w="984"/>
        <w:gridCol w:w="900"/>
        <w:gridCol w:w="1098"/>
        <w:gridCol w:w="1362"/>
        <w:gridCol w:w="1432"/>
        <w:gridCol w:w="1036"/>
        <w:gridCol w:w="912"/>
        <w:gridCol w:w="1030"/>
      </w:tblGrid>
      <w:tr w:rsidR="0088566C" w14:paraId="44C92DC4" w14:textId="77777777" w:rsidTr="003B623F">
        <w:tc>
          <w:tcPr>
            <w:tcW w:w="903" w:type="dxa"/>
          </w:tcPr>
          <w:p w14:paraId="6DA61B5D"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Vendor SKU Number </w:t>
            </w:r>
          </w:p>
        </w:tc>
        <w:tc>
          <w:tcPr>
            <w:tcW w:w="828" w:type="dxa"/>
          </w:tcPr>
          <w:p w14:paraId="1874A152"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Vendor SKU Name</w:t>
            </w:r>
          </w:p>
        </w:tc>
        <w:tc>
          <w:tcPr>
            <w:tcW w:w="1005" w:type="dxa"/>
          </w:tcPr>
          <w:p w14:paraId="4D5D74DF"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1242" w:type="dxa"/>
          </w:tcPr>
          <w:p w14:paraId="15595DB0"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Unexpected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1304" w:type="dxa"/>
          </w:tcPr>
          <w:p w14:paraId="206BF824"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Unregistered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950" w:type="dxa"/>
          </w:tcPr>
          <w:p w14:paraId="691B3054"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Matched</w:t>
            </w:r>
          </w:p>
        </w:tc>
        <w:tc>
          <w:tcPr>
            <w:tcW w:w="839" w:type="dxa"/>
          </w:tcPr>
          <w:p w14:paraId="5319E9A5"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Missing</w:t>
            </w:r>
          </w:p>
        </w:tc>
        <w:tc>
          <w:tcPr>
            <w:tcW w:w="944" w:type="dxa"/>
          </w:tcPr>
          <w:p w14:paraId="242544B2"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Remarks</w:t>
            </w:r>
          </w:p>
        </w:tc>
      </w:tr>
      <w:tr w:rsidR="0088566C" w14:paraId="340211E4" w14:textId="77777777" w:rsidTr="003B623F">
        <w:tc>
          <w:tcPr>
            <w:tcW w:w="903" w:type="dxa"/>
          </w:tcPr>
          <w:p w14:paraId="74ED8E85" w14:textId="77777777" w:rsidR="0088566C" w:rsidRDefault="0088566C" w:rsidP="003B623F">
            <w:pPr>
              <w:spacing w:after="100"/>
              <w:rPr>
                <w:rFonts w:ascii="Raleway" w:eastAsia="Raleway" w:hAnsi="Raleway" w:cs="Raleway"/>
                <w:sz w:val="20"/>
                <w:szCs w:val="20"/>
              </w:rPr>
            </w:pPr>
          </w:p>
        </w:tc>
        <w:tc>
          <w:tcPr>
            <w:tcW w:w="828" w:type="dxa"/>
          </w:tcPr>
          <w:p w14:paraId="588167BF" w14:textId="77777777" w:rsidR="0088566C" w:rsidRDefault="0088566C" w:rsidP="003B623F">
            <w:pPr>
              <w:spacing w:after="100"/>
              <w:rPr>
                <w:rFonts w:ascii="Raleway" w:eastAsia="Raleway" w:hAnsi="Raleway" w:cs="Raleway"/>
                <w:sz w:val="20"/>
                <w:szCs w:val="20"/>
              </w:rPr>
            </w:pPr>
          </w:p>
        </w:tc>
        <w:tc>
          <w:tcPr>
            <w:tcW w:w="1005" w:type="dxa"/>
          </w:tcPr>
          <w:p w14:paraId="7775E5B9" w14:textId="77777777" w:rsidR="0088566C" w:rsidRDefault="0088566C" w:rsidP="003B623F">
            <w:pPr>
              <w:spacing w:after="100"/>
              <w:rPr>
                <w:rFonts w:ascii="Raleway" w:eastAsia="Raleway" w:hAnsi="Raleway" w:cs="Raleway"/>
                <w:sz w:val="20"/>
                <w:szCs w:val="20"/>
              </w:rPr>
            </w:pPr>
          </w:p>
        </w:tc>
        <w:tc>
          <w:tcPr>
            <w:tcW w:w="1242" w:type="dxa"/>
          </w:tcPr>
          <w:p w14:paraId="00FAD429" w14:textId="77777777" w:rsidR="0088566C" w:rsidRDefault="0088566C" w:rsidP="003B623F">
            <w:pPr>
              <w:spacing w:after="100"/>
              <w:rPr>
                <w:rFonts w:ascii="Raleway" w:eastAsia="Raleway" w:hAnsi="Raleway" w:cs="Raleway"/>
                <w:sz w:val="20"/>
                <w:szCs w:val="20"/>
              </w:rPr>
            </w:pPr>
          </w:p>
        </w:tc>
        <w:tc>
          <w:tcPr>
            <w:tcW w:w="1304" w:type="dxa"/>
          </w:tcPr>
          <w:p w14:paraId="31A9D661" w14:textId="77777777" w:rsidR="0088566C" w:rsidRDefault="0088566C" w:rsidP="003B623F">
            <w:pPr>
              <w:spacing w:after="100"/>
              <w:rPr>
                <w:rFonts w:ascii="Raleway" w:eastAsia="Raleway" w:hAnsi="Raleway" w:cs="Raleway"/>
                <w:sz w:val="20"/>
                <w:szCs w:val="20"/>
              </w:rPr>
            </w:pPr>
          </w:p>
        </w:tc>
        <w:tc>
          <w:tcPr>
            <w:tcW w:w="950" w:type="dxa"/>
          </w:tcPr>
          <w:p w14:paraId="5B920488" w14:textId="77777777" w:rsidR="0088566C" w:rsidRDefault="0088566C" w:rsidP="003B623F">
            <w:pPr>
              <w:spacing w:after="100"/>
              <w:rPr>
                <w:rFonts w:ascii="Raleway" w:eastAsia="Raleway" w:hAnsi="Raleway" w:cs="Raleway"/>
                <w:sz w:val="20"/>
                <w:szCs w:val="20"/>
              </w:rPr>
            </w:pPr>
          </w:p>
        </w:tc>
        <w:tc>
          <w:tcPr>
            <w:tcW w:w="839" w:type="dxa"/>
          </w:tcPr>
          <w:p w14:paraId="0BC4AAB7" w14:textId="77777777" w:rsidR="0088566C" w:rsidRDefault="0088566C" w:rsidP="003B623F">
            <w:pPr>
              <w:spacing w:after="100"/>
              <w:rPr>
                <w:rFonts w:ascii="Raleway" w:eastAsia="Raleway" w:hAnsi="Raleway" w:cs="Raleway"/>
                <w:sz w:val="20"/>
                <w:szCs w:val="20"/>
              </w:rPr>
            </w:pPr>
          </w:p>
        </w:tc>
        <w:tc>
          <w:tcPr>
            <w:tcW w:w="944" w:type="dxa"/>
          </w:tcPr>
          <w:p w14:paraId="12D5ED6C" w14:textId="77777777" w:rsidR="0088566C" w:rsidRDefault="0088566C" w:rsidP="003B623F">
            <w:pPr>
              <w:spacing w:after="100"/>
              <w:rPr>
                <w:rFonts w:ascii="Raleway" w:eastAsia="Raleway" w:hAnsi="Raleway" w:cs="Raleway"/>
                <w:sz w:val="20"/>
                <w:szCs w:val="20"/>
              </w:rPr>
            </w:pPr>
          </w:p>
        </w:tc>
      </w:tr>
      <w:tr w:rsidR="0088566C" w14:paraId="4AE2A36E" w14:textId="77777777" w:rsidTr="003B623F">
        <w:tc>
          <w:tcPr>
            <w:tcW w:w="903" w:type="dxa"/>
          </w:tcPr>
          <w:p w14:paraId="4E752082" w14:textId="77777777" w:rsidR="0088566C" w:rsidRDefault="0088566C" w:rsidP="003B623F">
            <w:pPr>
              <w:spacing w:after="100"/>
              <w:rPr>
                <w:rFonts w:ascii="Raleway" w:eastAsia="Raleway" w:hAnsi="Raleway" w:cs="Raleway"/>
                <w:sz w:val="20"/>
                <w:szCs w:val="20"/>
              </w:rPr>
            </w:pPr>
          </w:p>
        </w:tc>
        <w:tc>
          <w:tcPr>
            <w:tcW w:w="828" w:type="dxa"/>
          </w:tcPr>
          <w:p w14:paraId="7E6CFC68" w14:textId="77777777" w:rsidR="0088566C" w:rsidRDefault="0088566C" w:rsidP="003B623F">
            <w:pPr>
              <w:spacing w:after="100"/>
              <w:rPr>
                <w:rFonts w:ascii="Raleway" w:eastAsia="Raleway" w:hAnsi="Raleway" w:cs="Raleway"/>
                <w:sz w:val="20"/>
                <w:szCs w:val="20"/>
              </w:rPr>
            </w:pPr>
          </w:p>
        </w:tc>
        <w:tc>
          <w:tcPr>
            <w:tcW w:w="1005" w:type="dxa"/>
          </w:tcPr>
          <w:p w14:paraId="361C122D" w14:textId="77777777" w:rsidR="0088566C" w:rsidRDefault="0088566C" w:rsidP="003B623F">
            <w:pPr>
              <w:spacing w:after="100"/>
              <w:rPr>
                <w:rFonts w:ascii="Raleway" w:eastAsia="Raleway" w:hAnsi="Raleway" w:cs="Raleway"/>
                <w:sz w:val="20"/>
                <w:szCs w:val="20"/>
              </w:rPr>
            </w:pPr>
          </w:p>
        </w:tc>
        <w:tc>
          <w:tcPr>
            <w:tcW w:w="1242" w:type="dxa"/>
          </w:tcPr>
          <w:p w14:paraId="6DF20D81" w14:textId="77777777" w:rsidR="0088566C" w:rsidRDefault="0088566C" w:rsidP="003B623F">
            <w:pPr>
              <w:spacing w:after="100"/>
              <w:rPr>
                <w:rFonts w:ascii="Raleway" w:eastAsia="Raleway" w:hAnsi="Raleway" w:cs="Raleway"/>
                <w:sz w:val="20"/>
                <w:szCs w:val="20"/>
              </w:rPr>
            </w:pPr>
          </w:p>
        </w:tc>
        <w:tc>
          <w:tcPr>
            <w:tcW w:w="1304" w:type="dxa"/>
          </w:tcPr>
          <w:p w14:paraId="79FD00CD" w14:textId="77777777" w:rsidR="0088566C" w:rsidRDefault="0088566C" w:rsidP="003B623F">
            <w:pPr>
              <w:spacing w:after="100"/>
              <w:rPr>
                <w:rFonts w:ascii="Raleway" w:eastAsia="Raleway" w:hAnsi="Raleway" w:cs="Raleway"/>
                <w:sz w:val="20"/>
                <w:szCs w:val="20"/>
              </w:rPr>
            </w:pPr>
          </w:p>
        </w:tc>
        <w:tc>
          <w:tcPr>
            <w:tcW w:w="950" w:type="dxa"/>
          </w:tcPr>
          <w:p w14:paraId="7A14AAE3" w14:textId="77777777" w:rsidR="0088566C" w:rsidRDefault="0088566C" w:rsidP="003B623F">
            <w:pPr>
              <w:spacing w:after="100"/>
              <w:rPr>
                <w:rFonts w:ascii="Raleway" w:eastAsia="Raleway" w:hAnsi="Raleway" w:cs="Raleway"/>
                <w:sz w:val="20"/>
                <w:szCs w:val="20"/>
              </w:rPr>
            </w:pPr>
          </w:p>
        </w:tc>
        <w:tc>
          <w:tcPr>
            <w:tcW w:w="839" w:type="dxa"/>
          </w:tcPr>
          <w:p w14:paraId="05ECAE65" w14:textId="77777777" w:rsidR="0088566C" w:rsidRDefault="0088566C" w:rsidP="003B623F">
            <w:pPr>
              <w:spacing w:after="100"/>
              <w:rPr>
                <w:rFonts w:ascii="Raleway" w:eastAsia="Raleway" w:hAnsi="Raleway" w:cs="Raleway"/>
                <w:sz w:val="20"/>
                <w:szCs w:val="20"/>
              </w:rPr>
            </w:pPr>
          </w:p>
        </w:tc>
        <w:tc>
          <w:tcPr>
            <w:tcW w:w="944" w:type="dxa"/>
          </w:tcPr>
          <w:p w14:paraId="63EB09C4" w14:textId="77777777" w:rsidR="0088566C" w:rsidRDefault="0088566C" w:rsidP="003B623F">
            <w:pPr>
              <w:spacing w:after="100"/>
              <w:rPr>
                <w:rFonts w:ascii="Raleway" w:eastAsia="Raleway" w:hAnsi="Raleway" w:cs="Raleway"/>
                <w:sz w:val="20"/>
                <w:szCs w:val="20"/>
              </w:rPr>
            </w:pPr>
          </w:p>
        </w:tc>
      </w:tr>
      <w:tr w:rsidR="0088566C" w14:paraId="04B4F96E" w14:textId="77777777" w:rsidTr="003B623F">
        <w:tc>
          <w:tcPr>
            <w:tcW w:w="903" w:type="dxa"/>
          </w:tcPr>
          <w:p w14:paraId="73A49D22" w14:textId="77777777" w:rsidR="0088566C" w:rsidRDefault="0088566C" w:rsidP="003B623F">
            <w:pPr>
              <w:spacing w:after="100"/>
              <w:rPr>
                <w:rFonts w:ascii="Raleway" w:eastAsia="Raleway" w:hAnsi="Raleway" w:cs="Raleway"/>
                <w:sz w:val="20"/>
                <w:szCs w:val="20"/>
              </w:rPr>
            </w:pPr>
          </w:p>
        </w:tc>
        <w:tc>
          <w:tcPr>
            <w:tcW w:w="828" w:type="dxa"/>
          </w:tcPr>
          <w:p w14:paraId="0D2D09F4" w14:textId="77777777" w:rsidR="0088566C" w:rsidRDefault="0088566C" w:rsidP="003B623F">
            <w:pPr>
              <w:spacing w:after="100"/>
              <w:rPr>
                <w:rFonts w:ascii="Raleway" w:eastAsia="Raleway" w:hAnsi="Raleway" w:cs="Raleway"/>
                <w:sz w:val="20"/>
                <w:szCs w:val="20"/>
              </w:rPr>
            </w:pPr>
          </w:p>
        </w:tc>
        <w:tc>
          <w:tcPr>
            <w:tcW w:w="1005" w:type="dxa"/>
          </w:tcPr>
          <w:p w14:paraId="13E39F00" w14:textId="77777777" w:rsidR="0088566C" w:rsidRDefault="0088566C" w:rsidP="003B623F">
            <w:pPr>
              <w:spacing w:after="100"/>
              <w:rPr>
                <w:rFonts w:ascii="Raleway" w:eastAsia="Raleway" w:hAnsi="Raleway" w:cs="Raleway"/>
                <w:sz w:val="20"/>
                <w:szCs w:val="20"/>
              </w:rPr>
            </w:pPr>
          </w:p>
        </w:tc>
        <w:tc>
          <w:tcPr>
            <w:tcW w:w="1242" w:type="dxa"/>
          </w:tcPr>
          <w:p w14:paraId="1E576FCF" w14:textId="77777777" w:rsidR="0088566C" w:rsidRDefault="0088566C" w:rsidP="003B623F">
            <w:pPr>
              <w:spacing w:after="100"/>
              <w:rPr>
                <w:rFonts w:ascii="Raleway" w:eastAsia="Raleway" w:hAnsi="Raleway" w:cs="Raleway"/>
                <w:sz w:val="20"/>
                <w:szCs w:val="20"/>
              </w:rPr>
            </w:pPr>
          </w:p>
        </w:tc>
        <w:tc>
          <w:tcPr>
            <w:tcW w:w="1304" w:type="dxa"/>
          </w:tcPr>
          <w:p w14:paraId="1B692381" w14:textId="77777777" w:rsidR="0088566C" w:rsidRDefault="0088566C" w:rsidP="003B623F">
            <w:pPr>
              <w:spacing w:after="100"/>
              <w:rPr>
                <w:rFonts w:ascii="Raleway" w:eastAsia="Raleway" w:hAnsi="Raleway" w:cs="Raleway"/>
                <w:sz w:val="20"/>
                <w:szCs w:val="20"/>
              </w:rPr>
            </w:pPr>
          </w:p>
        </w:tc>
        <w:tc>
          <w:tcPr>
            <w:tcW w:w="950" w:type="dxa"/>
          </w:tcPr>
          <w:p w14:paraId="2B83D465" w14:textId="77777777" w:rsidR="0088566C" w:rsidRDefault="0088566C" w:rsidP="003B623F">
            <w:pPr>
              <w:spacing w:after="100"/>
              <w:rPr>
                <w:rFonts w:ascii="Raleway" w:eastAsia="Raleway" w:hAnsi="Raleway" w:cs="Raleway"/>
                <w:sz w:val="20"/>
                <w:szCs w:val="20"/>
              </w:rPr>
            </w:pPr>
          </w:p>
        </w:tc>
        <w:tc>
          <w:tcPr>
            <w:tcW w:w="839" w:type="dxa"/>
          </w:tcPr>
          <w:p w14:paraId="7B77F9EF" w14:textId="77777777" w:rsidR="0088566C" w:rsidRDefault="0088566C" w:rsidP="003B623F">
            <w:pPr>
              <w:spacing w:after="100"/>
              <w:rPr>
                <w:rFonts w:ascii="Raleway" w:eastAsia="Raleway" w:hAnsi="Raleway" w:cs="Raleway"/>
                <w:sz w:val="20"/>
                <w:szCs w:val="20"/>
              </w:rPr>
            </w:pPr>
          </w:p>
        </w:tc>
        <w:tc>
          <w:tcPr>
            <w:tcW w:w="944" w:type="dxa"/>
          </w:tcPr>
          <w:p w14:paraId="44BC3E75" w14:textId="77777777" w:rsidR="0088566C" w:rsidRDefault="0088566C" w:rsidP="003B623F">
            <w:pPr>
              <w:spacing w:after="100"/>
              <w:rPr>
                <w:rFonts w:ascii="Raleway" w:eastAsia="Raleway" w:hAnsi="Raleway" w:cs="Raleway"/>
                <w:sz w:val="20"/>
                <w:szCs w:val="20"/>
              </w:rPr>
            </w:pPr>
          </w:p>
        </w:tc>
      </w:tr>
      <w:tr w:rsidR="0088566C" w14:paraId="29F2240A" w14:textId="77777777" w:rsidTr="003B623F">
        <w:tc>
          <w:tcPr>
            <w:tcW w:w="903" w:type="dxa"/>
          </w:tcPr>
          <w:p w14:paraId="2DD1AC28" w14:textId="77777777" w:rsidR="0088566C" w:rsidRDefault="0088566C" w:rsidP="003B623F">
            <w:pPr>
              <w:spacing w:after="100"/>
              <w:rPr>
                <w:rFonts w:ascii="Raleway" w:eastAsia="Raleway" w:hAnsi="Raleway" w:cs="Raleway"/>
                <w:sz w:val="20"/>
                <w:szCs w:val="20"/>
              </w:rPr>
            </w:pPr>
          </w:p>
        </w:tc>
        <w:tc>
          <w:tcPr>
            <w:tcW w:w="828" w:type="dxa"/>
          </w:tcPr>
          <w:p w14:paraId="5FC6410A" w14:textId="77777777" w:rsidR="0088566C" w:rsidRDefault="0088566C" w:rsidP="003B623F">
            <w:pPr>
              <w:spacing w:after="100"/>
              <w:rPr>
                <w:rFonts w:ascii="Raleway" w:eastAsia="Raleway" w:hAnsi="Raleway" w:cs="Raleway"/>
                <w:sz w:val="20"/>
                <w:szCs w:val="20"/>
              </w:rPr>
            </w:pPr>
          </w:p>
        </w:tc>
        <w:tc>
          <w:tcPr>
            <w:tcW w:w="1005" w:type="dxa"/>
          </w:tcPr>
          <w:p w14:paraId="53B9F38C" w14:textId="77777777" w:rsidR="0088566C" w:rsidRDefault="0088566C" w:rsidP="003B623F">
            <w:pPr>
              <w:spacing w:after="100"/>
              <w:rPr>
                <w:rFonts w:ascii="Raleway" w:eastAsia="Raleway" w:hAnsi="Raleway" w:cs="Raleway"/>
                <w:sz w:val="20"/>
                <w:szCs w:val="20"/>
              </w:rPr>
            </w:pPr>
          </w:p>
        </w:tc>
        <w:tc>
          <w:tcPr>
            <w:tcW w:w="1242" w:type="dxa"/>
          </w:tcPr>
          <w:p w14:paraId="1FC136AD" w14:textId="77777777" w:rsidR="0088566C" w:rsidRDefault="0088566C" w:rsidP="003B623F">
            <w:pPr>
              <w:spacing w:after="100"/>
              <w:rPr>
                <w:rFonts w:ascii="Raleway" w:eastAsia="Raleway" w:hAnsi="Raleway" w:cs="Raleway"/>
                <w:sz w:val="20"/>
                <w:szCs w:val="20"/>
              </w:rPr>
            </w:pPr>
          </w:p>
        </w:tc>
        <w:tc>
          <w:tcPr>
            <w:tcW w:w="1304" w:type="dxa"/>
          </w:tcPr>
          <w:p w14:paraId="525B4524" w14:textId="77777777" w:rsidR="0088566C" w:rsidRDefault="0088566C" w:rsidP="003B623F">
            <w:pPr>
              <w:spacing w:after="100"/>
              <w:rPr>
                <w:rFonts w:ascii="Raleway" w:eastAsia="Raleway" w:hAnsi="Raleway" w:cs="Raleway"/>
                <w:sz w:val="20"/>
                <w:szCs w:val="20"/>
              </w:rPr>
            </w:pPr>
          </w:p>
        </w:tc>
        <w:tc>
          <w:tcPr>
            <w:tcW w:w="950" w:type="dxa"/>
          </w:tcPr>
          <w:p w14:paraId="12785C0F" w14:textId="77777777" w:rsidR="0088566C" w:rsidRDefault="0088566C" w:rsidP="003B623F">
            <w:pPr>
              <w:spacing w:after="100"/>
              <w:rPr>
                <w:rFonts w:ascii="Raleway" w:eastAsia="Raleway" w:hAnsi="Raleway" w:cs="Raleway"/>
                <w:sz w:val="20"/>
                <w:szCs w:val="20"/>
              </w:rPr>
            </w:pPr>
          </w:p>
        </w:tc>
        <w:tc>
          <w:tcPr>
            <w:tcW w:w="839" w:type="dxa"/>
          </w:tcPr>
          <w:p w14:paraId="2E706718" w14:textId="77777777" w:rsidR="0088566C" w:rsidRDefault="0088566C" w:rsidP="003B623F">
            <w:pPr>
              <w:spacing w:after="100"/>
              <w:rPr>
                <w:rFonts w:ascii="Raleway" w:eastAsia="Raleway" w:hAnsi="Raleway" w:cs="Raleway"/>
                <w:sz w:val="20"/>
                <w:szCs w:val="20"/>
              </w:rPr>
            </w:pPr>
          </w:p>
        </w:tc>
        <w:tc>
          <w:tcPr>
            <w:tcW w:w="944" w:type="dxa"/>
          </w:tcPr>
          <w:p w14:paraId="292FCDAD" w14:textId="77777777" w:rsidR="0088566C" w:rsidRDefault="0088566C" w:rsidP="003B623F">
            <w:pPr>
              <w:spacing w:after="100"/>
              <w:rPr>
                <w:rFonts w:ascii="Raleway" w:eastAsia="Raleway" w:hAnsi="Raleway" w:cs="Raleway"/>
                <w:sz w:val="20"/>
                <w:szCs w:val="20"/>
              </w:rPr>
            </w:pPr>
          </w:p>
        </w:tc>
      </w:tr>
    </w:tbl>
    <w:p w14:paraId="495D6455" w14:textId="77777777" w:rsidR="0088566C" w:rsidRDefault="0088566C" w:rsidP="0088566C">
      <w:pPr>
        <w:spacing w:after="100"/>
        <w:rPr>
          <w:rFonts w:ascii="Raleway" w:eastAsia="Raleway" w:hAnsi="Raleway" w:cs="Raleway"/>
          <w:sz w:val="20"/>
          <w:szCs w:val="20"/>
        </w:rPr>
      </w:pPr>
    </w:p>
    <w:p w14:paraId="1EDEDC69"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following rules apply for this table:</w:t>
      </w:r>
    </w:p>
    <w:p w14:paraId="66BA5F37" w14:textId="77777777" w:rsidR="0088566C"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lastRenderedPageBreak/>
        <w:t xml:space="preserve">For each active Vendor SKU of Serial type and for each </w:t>
      </w:r>
      <w:proofErr w:type="spellStart"/>
      <w:r>
        <w:rPr>
          <w:rFonts w:ascii="Raleway" w:eastAsia="Raleway" w:hAnsi="Raleway" w:cs="Raleway"/>
          <w:sz w:val="20"/>
          <w:szCs w:val="20"/>
        </w:rPr>
        <w:t>S.No</w:t>
      </w:r>
      <w:proofErr w:type="spellEnd"/>
      <w:r>
        <w:rPr>
          <w:rFonts w:ascii="Raleway" w:eastAsia="Raleway" w:hAnsi="Raleway" w:cs="Raleway"/>
          <w:sz w:val="20"/>
          <w:szCs w:val="20"/>
        </w:rPr>
        <w:t>. of that vendor SKU that is expected with the user carrying out the audit, and whose Status in the Payment Terminal Master is marked as “Repaired Not Inspected” an entry is there in the table as follows:</w:t>
      </w:r>
    </w:p>
    <w:p w14:paraId="16E3AE3B"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 xml:space="preserve">The Vendor SKU Name, Vendor SKU Number, and 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 is populated.</w:t>
      </w:r>
    </w:p>
    <w:p w14:paraId="379FBA77"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The other columns are empty.</w:t>
      </w:r>
    </w:p>
    <w:p w14:paraId="05C14771" w14:textId="77777777" w:rsidR="0088566C" w:rsidRPr="002A75A8"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Only active SKUs are listed.</w:t>
      </w:r>
    </w:p>
    <w:p w14:paraId="62DE7637" w14:textId="77777777" w:rsidR="0088566C" w:rsidRDefault="0088566C" w:rsidP="0088566C">
      <w:pPr>
        <w:rPr>
          <w:rFonts w:ascii="Raleway" w:eastAsia="Raleway" w:hAnsi="Raleway" w:cs="Raleway"/>
          <w:sz w:val="20"/>
          <w:szCs w:val="20"/>
        </w:rPr>
      </w:pPr>
    </w:p>
    <w:p w14:paraId="0B6A16B7"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User </w:t>
      </w:r>
      <w:r w:rsidRPr="00710D8E">
        <w:rPr>
          <w:rFonts w:ascii="Raleway" w:eastAsia="Raleway" w:hAnsi="Raleway" w:cs="Raleway"/>
          <w:sz w:val="20"/>
          <w:szCs w:val="20"/>
        </w:rPr>
        <w:t xml:space="preserve">scans </w:t>
      </w:r>
      <w:r>
        <w:rPr>
          <w:rFonts w:ascii="Raleway" w:eastAsia="Raleway" w:hAnsi="Raleway" w:cs="Raleway"/>
          <w:sz w:val="20"/>
          <w:szCs w:val="20"/>
        </w:rPr>
        <w:t xml:space="preserve">or punches in the </w:t>
      </w:r>
      <w:proofErr w:type="spellStart"/>
      <w:r>
        <w:rPr>
          <w:rFonts w:ascii="Raleway" w:eastAsia="Raleway" w:hAnsi="Raleway" w:cs="Raleway"/>
          <w:sz w:val="20"/>
          <w:szCs w:val="20"/>
        </w:rPr>
        <w:t>S.No</w:t>
      </w:r>
      <w:proofErr w:type="spellEnd"/>
      <w:r>
        <w:rPr>
          <w:rFonts w:ascii="Raleway" w:eastAsia="Raleway" w:hAnsi="Raleway" w:cs="Raleway"/>
          <w:sz w:val="20"/>
          <w:szCs w:val="20"/>
        </w:rPr>
        <w:t>. of any of the above kind of SKUs from the Repaired Not Inspected area .  He then presses Submit.  The following actions happen:</w:t>
      </w:r>
    </w:p>
    <w:p w14:paraId="7FF6322F" w14:textId="77777777" w:rsidR="0088566C" w:rsidRDefault="0088566C" w:rsidP="0088566C">
      <w:pPr>
        <w:rPr>
          <w:rFonts w:ascii="Raleway" w:eastAsia="Raleway" w:hAnsi="Raleway" w:cs="Raleway"/>
          <w:sz w:val="20"/>
          <w:szCs w:val="20"/>
        </w:rPr>
      </w:pPr>
    </w:p>
    <w:p w14:paraId="22F02EC3"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 xml:space="preserve">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is first matched against the entries </w:t>
      </w:r>
      <w:proofErr w:type="gramStart"/>
      <w:r>
        <w:rPr>
          <w:rFonts w:ascii="Raleway" w:eastAsia="Raleway" w:hAnsi="Raleway" w:cs="Raleway"/>
          <w:sz w:val="20"/>
          <w:szCs w:val="20"/>
        </w:rPr>
        <w:t>in</w:t>
      </w:r>
      <w:proofErr w:type="gramEnd"/>
      <w:r>
        <w:rPr>
          <w:rFonts w:ascii="Raleway" w:eastAsia="Raleway" w:hAnsi="Raleway" w:cs="Raleway"/>
          <w:sz w:val="20"/>
          <w:szCs w:val="20"/>
        </w:rPr>
        <w:t xml:space="preserve"> the </w:t>
      </w:r>
      <w:proofErr w:type="gramStart"/>
      <w:r>
        <w:rPr>
          <w:rFonts w:ascii="Raleway" w:eastAsia="Raleway" w:hAnsi="Raleway" w:cs="Raleway"/>
          <w:sz w:val="20"/>
          <w:szCs w:val="20"/>
        </w:rPr>
        <w:t>table,</w:t>
      </w:r>
      <w:proofErr w:type="gramEnd"/>
      <w:r>
        <w:rPr>
          <w:rFonts w:ascii="Raleway" w:eastAsia="Raleway" w:hAnsi="Raleway" w:cs="Raleway"/>
          <w:sz w:val="20"/>
          <w:szCs w:val="20"/>
        </w:rPr>
        <w:t xml:space="preserve"> if it matches then a green tick is put against that row.  </w:t>
      </w:r>
    </w:p>
    <w:p w14:paraId="733EA1B7" w14:textId="77777777" w:rsidR="0088566C" w:rsidRDefault="0088566C" w:rsidP="0088566C">
      <w:pPr>
        <w:pStyle w:val="ListParagraph"/>
        <w:numPr>
          <w:ilvl w:val="0"/>
          <w:numId w:val="2"/>
        </w:numPr>
        <w:rPr>
          <w:rFonts w:ascii="Raleway" w:eastAsia="Raleway" w:hAnsi="Raleway" w:cs="Raleway"/>
          <w:sz w:val="20"/>
          <w:szCs w:val="20"/>
        </w:rPr>
      </w:pPr>
      <w:r w:rsidRPr="002A75A8">
        <w:rPr>
          <w:rFonts w:ascii="Raleway" w:eastAsia="Raleway" w:hAnsi="Raleway" w:cs="Raleway"/>
          <w:sz w:val="20"/>
          <w:szCs w:val="20"/>
        </w:rPr>
        <w:t>If it doesn’t match then it is searched against the Payment Terminal Master, the Base Station Master, and the SIM Card Master.  If it matches against any entry in any of these masters, then a row is inserted in Table 1 and the Vendor SKU Name, Vendor SKU Number of the entry are inserted in the respective columns</w:t>
      </w:r>
      <w:r>
        <w:rPr>
          <w:rFonts w:ascii="Raleway" w:eastAsia="Raleway" w:hAnsi="Raleway" w:cs="Raleway"/>
          <w:sz w:val="20"/>
          <w:szCs w:val="20"/>
        </w:rPr>
        <w:t xml:space="preserve"> of Table 1</w:t>
      </w:r>
      <w:r w:rsidRPr="002A75A8">
        <w:rPr>
          <w:rFonts w:ascii="Raleway" w:eastAsia="Raleway" w:hAnsi="Raleway" w:cs="Raleway"/>
          <w:sz w:val="20"/>
          <w:szCs w:val="20"/>
        </w:rPr>
        <w:t xml:space="preserve">.  </w:t>
      </w:r>
      <w:proofErr w:type="gramStart"/>
      <w:r w:rsidRPr="002A75A8">
        <w:rPr>
          <w:rFonts w:ascii="Raleway" w:eastAsia="Raleway" w:hAnsi="Raleway" w:cs="Raleway"/>
          <w:sz w:val="20"/>
          <w:szCs w:val="20"/>
        </w:rPr>
        <w:t xml:space="preserve">The </w:t>
      </w:r>
      <w:proofErr w:type="spellStart"/>
      <w:r w:rsidRPr="002A75A8">
        <w:rPr>
          <w:rFonts w:ascii="Raleway" w:eastAsia="Raleway" w:hAnsi="Raleway" w:cs="Raleway"/>
          <w:sz w:val="20"/>
          <w:szCs w:val="20"/>
        </w:rPr>
        <w:t>S</w:t>
      </w:r>
      <w:proofErr w:type="gramEnd"/>
      <w:r w:rsidRPr="002A75A8">
        <w:rPr>
          <w:rFonts w:ascii="Raleway" w:eastAsia="Raleway" w:hAnsi="Raleway" w:cs="Raleway"/>
          <w:sz w:val="20"/>
          <w:szCs w:val="20"/>
        </w:rPr>
        <w:t>.No</w:t>
      </w:r>
      <w:proofErr w:type="spellEnd"/>
      <w:r w:rsidRPr="002A75A8">
        <w:rPr>
          <w:rFonts w:ascii="Raleway" w:eastAsia="Raleway" w:hAnsi="Raleway" w:cs="Raleway"/>
          <w:sz w:val="20"/>
          <w:szCs w:val="20"/>
        </w:rPr>
        <w:t xml:space="preserve">. is inserted under the Unexpected Item </w:t>
      </w:r>
      <w:proofErr w:type="spellStart"/>
      <w:r w:rsidRPr="002A75A8">
        <w:rPr>
          <w:rFonts w:ascii="Raleway" w:eastAsia="Raleway" w:hAnsi="Raleway" w:cs="Raleway"/>
          <w:sz w:val="20"/>
          <w:szCs w:val="20"/>
        </w:rPr>
        <w:t>S.No</w:t>
      </w:r>
      <w:proofErr w:type="spellEnd"/>
      <w:r w:rsidRPr="002A75A8">
        <w:rPr>
          <w:rFonts w:ascii="Raleway" w:eastAsia="Raleway" w:hAnsi="Raleway" w:cs="Raleway"/>
          <w:sz w:val="20"/>
          <w:szCs w:val="20"/>
        </w:rPr>
        <w:t xml:space="preserve">. column. </w:t>
      </w:r>
      <w:r>
        <w:rPr>
          <w:rFonts w:ascii="Raleway" w:eastAsia="Raleway" w:hAnsi="Raleway" w:cs="Raleway"/>
          <w:sz w:val="20"/>
          <w:szCs w:val="20"/>
        </w:rPr>
        <w:t>A green tick is put under Matched column.</w:t>
      </w:r>
      <w:r w:rsidRPr="002A75A8">
        <w:rPr>
          <w:rFonts w:ascii="Raleway" w:eastAsia="Raleway" w:hAnsi="Raleway" w:cs="Raleway"/>
          <w:sz w:val="20"/>
          <w:szCs w:val="20"/>
        </w:rPr>
        <w:t xml:space="preserve"> </w:t>
      </w:r>
      <w:r>
        <w:rPr>
          <w:rFonts w:ascii="Raleway" w:eastAsia="Raleway" w:hAnsi="Raleway" w:cs="Raleway"/>
          <w:sz w:val="20"/>
          <w:szCs w:val="20"/>
        </w:rPr>
        <w:t>Under Remarks the following text is inserted:</w:t>
      </w:r>
    </w:p>
    <w:p w14:paraId="44CED022" w14:textId="77777777" w:rsidR="0088566C" w:rsidRDefault="0088566C" w:rsidP="0088566C">
      <w:pPr>
        <w:pStyle w:val="ListParagraph"/>
        <w:numPr>
          <w:ilvl w:val="1"/>
          <w:numId w:val="2"/>
        </w:numPr>
        <w:rPr>
          <w:rFonts w:ascii="Raleway" w:eastAsia="Raleway" w:hAnsi="Raleway" w:cs="Raleway"/>
          <w:sz w:val="20"/>
          <w:szCs w:val="20"/>
        </w:rPr>
      </w:pPr>
      <w:r>
        <w:rPr>
          <w:rFonts w:ascii="Raleway" w:eastAsia="Raleway" w:hAnsi="Raleway" w:cs="Raleway"/>
          <w:sz w:val="20"/>
          <w:szCs w:val="20"/>
        </w:rPr>
        <w:t>If the item location in the master was different from the location from which the audit is being done, then “Wrong Location” is inserted.</w:t>
      </w:r>
    </w:p>
    <w:p w14:paraId="4D137C7F" w14:textId="77777777" w:rsidR="0088566C" w:rsidRPr="00E81974" w:rsidRDefault="0088566C" w:rsidP="0088566C">
      <w:pPr>
        <w:pStyle w:val="ListParagraph"/>
        <w:numPr>
          <w:ilvl w:val="1"/>
          <w:numId w:val="2"/>
        </w:numPr>
        <w:rPr>
          <w:rFonts w:ascii="Raleway" w:eastAsia="Raleway" w:hAnsi="Raleway" w:cs="Raleway"/>
          <w:sz w:val="20"/>
          <w:szCs w:val="20"/>
        </w:rPr>
      </w:pPr>
      <w:r>
        <w:rPr>
          <w:rFonts w:ascii="Raleway" w:eastAsia="Raleway" w:hAnsi="Raleway" w:cs="Raleway"/>
          <w:sz w:val="20"/>
          <w:szCs w:val="20"/>
        </w:rPr>
        <w:t xml:space="preserve">If the item status was “Lost” in the </w:t>
      </w:r>
      <w:proofErr w:type="gramStart"/>
      <w:r>
        <w:rPr>
          <w:rFonts w:ascii="Raleway" w:eastAsia="Raleway" w:hAnsi="Raleway" w:cs="Raleway"/>
          <w:sz w:val="20"/>
          <w:szCs w:val="20"/>
        </w:rPr>
        <w:t>masters</w:t>
      </w:r>
      <w:proofErr w:type="gramEnd"/>
      <w:r>
        <w:rPr>
          <w:rFonts w:ascii="Raleway" w:eastAsia="Raleway" w:hAnsi="Raleway" w:cs="Raleway"/>
          <w:sz w:val="20"/>
          <w:szCs w:val="20"/>
        </w:rPr>
        <w:t xml:space="preserve"> then “Recovered” is also inserted in the Remarks column.</w:t>
      </w:r>
    </w:p>
    <w:p w14:paraId="7F9BED4C"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 xml:space="preserve">If the search in 2) above does not yield a </w:t>
      </w:r>
      <w:proofErr w:type="gramStart"/>
      <w:r>
        <w:rPr>
          <w:rFonts w:ascii="Raleway" w:eastAsia="Raleway" w:hAnsi="Raleway" w:cs="Raleway"/>
          <w:sz w:val="20"/>
          <w:szCs w:val="20"/>
        </w:rPr>
        <w:t>match</w:t>
      </w:r>
      <w:proofErr w:type="gramEnd"/>
      <w:r>
        <w:rPr>
          <w:rFonts w:ascii="Raleway" w:eastAsia="Raleway" w:hAnsi="Raleway" w:cs="Raleway"/>
          <w:sz w:val="20"/>
          <w:szCs w:val="20"/>
        </w:rPr>
        <w:t xml:space="preserve"> then another row is inserted in Table 1 and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scanned is inserted under the column “Unregistered Item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w:t>
      </w:r>
    </w:p>
    <w:p w14:paraId="1BEB82A9" w14:textId="77777777" w:rsidR="0088566C" w:rsidRPr="00710D8E" w:rsidRDefault="0088566C" w:rsidP="0088566C">
      <w:pPr>
        <w:rPr>
          <w:rFonts w:ascii="Raleway" w:eastAsia="Raleway" w:hAnsi="Raleway" w:cs="Raleway"/>
          <w:sz w:val="20"/>
          <w:szCs w:val="20"/>
        </w:rPr>
      </w:pPr>
    </w:p>
    <w:p w14:paraId="35003F39" w14:textId="77777777" w:rsidR="0088566C" w:rsidRDefault="0088566C" w:rsidP="0088566C">
      <w:pPr>
        <w:rPr>
          <w:rFonts w:ascii="Raleway" w:eastAsia="Raleway" w:hAnsi="Raleway" w:cs="Raleway"/>
          <w:sz w:val="20"/>
          <w:szCs w:val="20"/>
        </w:rPr>
      </w:pPr>
      <w:r w:rsidRPr="00710D8E">
        <w:rPr>
          <w:rFonts w:ascii="Raleway" w:eastAsia="Raleway" w:hAnsi="Raleway" w:cs="Raleway"/>
          <w:sz w:val="20"/>
          <w:szCs w:val="20"/>
        </w:rPr>
        <w:t xml:space="preserve">Duplicate scan protection: If the same serial number is scanned twice during the same audit session, the second scan is </w:t>
      </w:r>
      <w:proofErr w:type="gramStart"/>
      <w:r w:rsidRPr="00710D8E">
        <w:rPr>
          <w:rFonts w:ascii="Raleway" w:eastAsia="Raleway" w:hAnsi="Raleway" w:cs="Raleway"/>
          <w:sz w:val="20"/>
          <w:szCs w:val="20"/>
        </w:rPr>
        <w:t>rejected</w:t>
      </w:r>
      <w:proofErr w:type="gramEnd"/>
      <w:r w:rsidRPr="00710D8E">
        <w:rPr>
          <w:rFonts w:ascii="Raleway" w:eastAsia="Raleway" w:hAnsi="Raleway" w:cs="Raleway"/>
          <w:sz w:val="20"/>
          <w:szCs w:val="20"/>
        </w:rPr>
        <w:t xml:space="preserve"> and an error message comes up: "&lt;</w:t>
      </w:r>
      <w:proofErr w:type="spellStart"/>
      <w:r w:rsidRPr="00710D8E">
        <w:rPr>
          <w:rFonts w:ascii="Raleway" w:eastAsia="Raleway" w:hAnsi="Raleway" w:cs="Raleway"/>
          <w:sz w:val="20"/>
          <w:szCs w:val="20"/>
        </w:rPr>
        <w:t>S.No</w:t>
      </w:r>
      <w:proofErr w:type="spellEnd"/>
      <w:r w:rsidRPr="00710D8E">
        <w:rPr>
          <w:rFonts w:ascii="Raleway" w:eastAsia="Raleway" w:hAnsi="Raleway" w:cs="Raleway"/>
          <w:sz w:val="20"/>
          <w:szCs w:val="20"/>
        </w:rPr>
        <w:t xml:space="preserve">.&gt; has already been audited in this session." </w:t>
      </w:r>
    </w:p>
    <w:p w14:paraId="65863F87" w14:textId="77777777" w:rsidR="0088566C" w:rsidRDefault="0088566C" w:rsidP="0088566C">
      <w:pPr>
        <w:rPr>
          <w:rFonts w:ascii="Raleway" w:eastAsia="Raleway" w:hAnsi="Raleway" w:cs="Raleway"/>
          <w:sz w:val="20"/>
          <w:szCs w:val="20"/>
        </w:rPr>
      </w:pPr>
    </w:p>
    <w:p w14:paraId="6A40055E"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the user has scanned in all the Serial type </w:t>
      </w:r>
      <w:proofErr w:type="gramStart"/>
      <w:r>
        <w:rPr>
          <w:rFonts w:ascii="Raleway" w:eastAsia="Raleway" w:hAnsi="Raleway" w:cs="Raleway"/>
          <w:sz w:val="20"/>
          <w:szCs w:val="20"/>
        </w:rPr>
        <w:t>SKUs</w:t>
      </w:r>
      <w:proofErr w:type="gramEnd"/>
      <w:r>
        <w:rPr>
          <w:rFonts w:ascii="Raleway" w:eastAsia="Raleway" w:hAnsi="Raleway" w:cs="Raleway"/>
          <w:sz w:val="20"/>
          <w:szCs w:val="20"/>
        </w:rPr>
        <w:t xml:space="preserve"> they can press the “Submit” button and the table is stored internally while the button status changes to “Modify”.  The scan window is disabled. In case the user by mistake had pressed the Submit button they can press on Modify, the state changes back to Submit and the scan window is again activated.   If </w:t>
      </w:r>
      <w:proofErr w:type="gramStart"/>
      <w:r>
        <w:rPr>
          <w:rFonts w:ascii="Raleway" w:eastAsia="Raleway" w:hAnsi="Raleway" w:cs="Raleway"/>
          <w:sz w:val="20"/>
          <w:szCs w:val="20"/>
        </w:rPr>
        <w:t>a user presses</w:t>
      </w:r>
      <w:proofErr w:type="gramEnd"/>
      <w:r>
        <w:rPr>
          <w:rFonts w:ascii="Raleway" w:eastAsia="Raleway" w:hAnsi="Raleway" w:cs="Raleway"/>
          <w:sz w:val="20"/>
          <w:szCs w:val="20"/>
        </w:rPr>
        <w:t xml:space="preserve"> Submit, all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that were not Matched show a red X in the Missing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column.   If the Modify button is </w:t>
      </w:r>
      <w:proofErr w:type="gramStart"/>
      <w:r>
        <w:rPr>
          <w:rFonts w:ascii="Raleway" w:eastAsia="Raleway" w:hAnsi="Raleway" w:cs="Raleway"/>
          <w:sz w:val="20"/>
          <w:szCs w:val="20"/>
        </w:rPr>
        <w:t>pressed</w:t>
      </w:r>
      <w:proofErr w:type="gramEnd"/>
      <w:r>
        <w:rPr>
          <w:rFonts w:ascii="Raleway" w:eastAsia="Raleway" w:hAnsi="Raleway" w:cs="Raleway"/>
          <w:sz w:val="20"/>
          <w:szCs w:val="20"/>
        </w:rPr>
        <w:t xml:space="preserve"> then the red X disappears and appears again basis the same rule as defined above.</w:t>
      </w:r>
    </w:p>
    <w:p w14:paraId="351AD37F" w14:textId="77777777" w:rsidR="0088566C" w:rsidRDefault="0088566C" w:rsidP="0088566C">
      <w:pPr>
        <w:rPr>
          <w:rFonts w:ascii="Raleway" w:eastAsia="Raleway" w:hAnsi="Raleway" w:cs="Raleway"/>
          <w:sz w:val="20"/>
          <w:szCs w:val="20"/>
        </w:rPr>
      </w:pPr>
    </w:p>
    <w:p w14:paraId="61307BA3"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In case for 30 minutes there is no action in the audit session, then the audit session PAR is automatically submitted and its status under Reports will show as Incomplete.  The user can upon pressing the Audit tab in their page can see the session again and continue it.  There can be only one Incomplete session for a user.  A user cannot have an Incomplete and Pending Review sessions, they are mutually exclusive. </w:t>
      </w:r>
    </w:p>
    <w:p w14:paraId="1C040784" w14:textId="77777777" w:rsidR="0088566C" w:rsidRDefault="0088566C" w:rsidP="0088566C">
      <w:pPr>
        <w:rPr>
          <w:rFonts w:ascii="Raleway" w:eastAsia="Raleway" w:hAnsi="Raleway" w:cs="Raleway"/>
          <w:sz w:val="20"/>
          <w:szCs w:val="20"/>
        </w:rPr>
      </w:pPr>
    </w:p>
    <w:p w14:paraId="61A10AA0"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a user has pressed the Submit button, </w:t>
      </w:r>
      <w:proofErr w:type="gramStart"/>
      <w:r>
        <w:rPr>
          <w:rFonts w:ascii="Raleway" w:eastAsia="Raleway" w:hAnsi="Raleway" w:cs="Raleway"/>
          <w:sz w:val="20"/>
          <w:szCs w:val="20"/>
        </w:rPr>
        <w:t>a Table</w:t>
      </w:r>
      <w:proofErr w:type="gramEnd"/>
      <w:r>
        <w:rPr>
          <w:rFonts w:ascii="Raleway" w:eastAsia="Raleway" w:hAnsi="Raleway" w:cs="Raleway"/>
          <w:sz w:val="20"/>
          <w:szCs w:val="20"/>
        </w:rPr>
        <w:t xml:space="preserve"> 2 opens below</w:t>
      </w:r>
    </w:p>
    <w:p w14:paraId="7A217463" w14:textId="77777777" w:rsidR="0088566C" w:rsidRDefault="0088566C" w:rsidP="0088566C">
      <w:pPr>
        <w:rPr>
          <w:rFonts w:ascii="Raleway" w:eastAsia="Raleway" w:hAnsi="Raleway" w:cs="Raleway"/>
          <w:sz w:val="20"/>
          <w:szCs w:val="20"/>
        </w:rPr>
      </w:pPr>
    </w:p>
    <w:p w14:paraId="707AF91E" w14:textId="77777777" w:rsidR="0088566C" w:rsidRDefault="0088566C" w:rsidP="0088566C">
      <w:pPr>
        <w:pStyle w:val="Heading3"/>
        <w:keepNext w:val="0"/>
        <w:keepLines w:val="0"/>
        <w:spacing w:before="0" w:after="100"/>
        <w:rPr>
          <w:rFonts w:ascii="Raleway" w:eastAsia="Raleway" w:hAnsi="Raleway" w:cs="Raleway"/>
          <w:b/>
          <w:bCs/>
          <w:color w:val="000000"/>
          <w:sz w:val="26"/>
          <w:szCs w:val="26"/>
        </w:rPr>
      </w:pPr>
      <w:r>
        <w:rPr>
          <w:rFonts w:ascii="Raleway" w:eastAsia="Raleway" w:hAnsi="Raleway" w:cs="Raleway"/>
          <w:b/>
          <w:bCs/>
          <w:color w:val="000000"/>
          <w:sz w:val="26"/>
          <w:szCs w:val="26"/>
        </w:rPr>
        <w:t>3.2.8 Audit Table 2: Repaired Not Inspected Area</w:t>
      </w:r>
    </w:p>
    <w:p w14:paraId="38B3D72E" w14:textId="77777777" w:rsidR="0088566C" w:rsidRDefault="0088566C" w:rsidP="0088566C">
      <w:pPr>
        <w:rPr>
          <w:rFonts w:ascii="Raleway" w:eastAsia="Raleway" w:hAnsi="Raleway" w:cs="Raleway"/>
          <w:sz w:val="20"/>
          <w:szCs w:val="20"/>
        </w:rPr>
      </w:pPr>
    </w:p>
    <w:p w14:paraId="6652CD1C"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Provisional Audit Report (PAR) &lt;Audit Index&gt;  Table 2 for Repaired Not Inspected Accessories.</w:t>
      </w:r>
    </w:p>
    <w:p w14:paraId="11939D5E"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lastRenderedPageBreak/>
        <w:t xml:space="preserve">Below that the instruction: Increment the count. </w:t>
      </w:r>
    </w:p>
    <w:p w14:paraId="6708CBBB"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Below that the following Table 2 opens, with a header Table 2 (Repaired Not Inspected Accessories) audit status.  The table has a button next to the header “Submit”</w:t>
      </w:r>
    </w:p>
    <w:tbl>
      <w:tblPr>
        <w:tblStyle w:val="TableGrid"/>
        <w:tblW w:w="0" w:type="auto"/>
        <w:tblLook w:val="04A0" w:firstRow="1" w:lastRow="0" w:firstColumn="1" w:lastColumn="0" w:noHBand="0" w:noVBand="1"/>
      </w:tblPr>
      <w:tblGrid>
        <w:gridCol w:w="985"/>
        <w:gridCol w:w="901"/>
        <w:gridCol w:w="1098"/>
        <w:gridCol w:w="1139"/>
        <w:gridCol w:w="920"/>
      </w:tblGrid>
      <w:tr w:rsidR="0088566C" w14:paraId="187C8BAA" w14:textId="77777777" w:rsidTr="003B623F">
        <w:tc>
          <w:tcPr>
            <w:tcW w:w="985" w:type="dxa"/>
          </w:tcPr>
          <w:p w14:paraId="577CA1B2"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 xml:space="preserve">Vendor SKU Number </w:t>
            </w:r>
          </w:p>
        </w:tc>
        <w:tc>
          <w:tcPr>
            <w:tcW w:w="901" w:type="dxa"/>
          </w:tcPr>
          <w:p w14:paraId="6353FE8E"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Vendor SKU Name</w:t>
            </w:r>
          </w:p>
        </w:tc>
        <w:tc>
          <w:tcPr>
            <w:tcW w:w="1098" w:type="dxa"/>
          </w:tcPr>
          <w:p w14:paraId="28598613"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Expected Item Qty</w:t>
            </w:r>
          </w:p>
        </w:tc>
        <w:tc>
          <w:tcPr>
            <w:tcW w:w="1005" w:type="dxa"/>
          </w:tcPr>
          <w:p w14:paraId="0D793D61"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Repaired Not Inspected Count</w:t>
            </w:r>
          </w:p>
        </w:tc>
        <w:tc>
          <w:tcPr>
            <w:tcW w:w="920" w:type="dxa"/>
          </w:tcPr>
          <w:p w14:paraId="7F3467BC" w14:textId="77777777" w:rsidR="0088566C" w:rsidRDefault="0088566C" w:rsidP="003B623F">
            <w:pPr>
              <w:spacing w:after="100"/>
              <w:rPr>
                <w:rFonts w:ascii="Raleway" w:eastAsia="Raleway" w:hAnsi="Raleway" w:cs="Raleway"/>
                <w:sz w:val="20"/>
                <w:szCs w:val="20"/>
              </w:rPr>
            </w:pPr>
            <w:r>
              <w:rPr>
                <w:rFonts w:ascii="Raleway" w:eastAsia="Raleway" w:hAnsi="Raleway" w:cs="Raleway"/>
                <w:sz w:val="20"/>
                <w:szCs w:val="20"/>
              </w:rPr>
              <w:t>Missing Count</w:t>
            </w:r>
          </w:p>
        </w:tc>
      </w:tr>
      <w:tr w:rsidR="0088566C" w14:paraId="522D7E3F" w14:textId="77777777" w:rsidTr="003B623F">
        <w:tc>
          <w:tcPr>
            <w:tcW w:w="985" w:type="dxa"/>
          </w:tcPr>
          <w:p w14:paraId="7D06AFAD" w14:textId="77777777" w:rsidR="0088566C" w:rsidRDefault="0088566C" w:rsidP="003B623F">
            <w:pPr>
              <w:spacing w:after="100"/>
              <w:rPr>
                <w:rFonts w:ascii="Raleway" w:eastAsia="Raleway" w:hAnsi="Raleway" w:cs="Raleway"/>
                <w:sz w:val="20"/>
                <w:szCs w:val="20"/>
              </w:rPr>
            </w:pPr>
          </w:p>
        </w:tc>
        <w:tc>
          <w:tcPr>
            <w:tcW w:w="901" w:type="dxa"/>
          </w:tcPr>
          <w:p w14:paraId="048E8586" w14:textId="77777777" w:rsidR="0088566C" w:rsidRDefault="0088566C" w:rsidP="003B623F">
            <w:pPr>
              <w:spacing w:after="100"/>
              <w:rPr>
                <w:rFonts w:ascii="Raleway" w:eastAsia="Raleway" w:hAnsi="Raleway" w:cs="Raleway"/>
                <w:sz w:val="20"/>
                <w:szCs w:val="20"/>
              </w:rPr>
            </w:pPr>
          </w:p>
        </w:tc>
        <w:tc>
          <w:tcPr>
            <w:tcW w:w="1098" w:type="dxa"/>
          </w:tcPr>
          <w:p w14:paraId="6AA51AF4" w14:textId="77777777" w:rsidR="0088566C" w:rsidRDefault="0088566C" w:rsidP="003B623F">
            <w:pPr>
              <w:spacing w:after="100"/>
              <w:rPr>
                <w:rFonts w:ascii="Raleway" w:eastAsia="Raleway" w:hAnsi="Raleway" w:cs="Raleway"/>
                <w:sz w:val="20"/>
                <w:szCs w:val="20"/>
              </w:rPr>
            </w:pPr>
          </w:p>
        </w:tc>
        <w:tc>
          <w:tcPr>
            <w:tcW w:w="1005" w:type="dxa"/>
          </w:tcPr>
          <w:p w14:paraId="5B07E219" w14:textId="77777777" w:rsidR="0088566C" w:rsidRDefault="0088566C" w:rsidP="003B623F">
            <w:pPr>
              <w:spacing w:after="100"/>
              <w:rPr>
                <w:rFonts w:ascii="Raleway" w:eastAsia="Raleway" w:hAnsi="Raleway" w:cs="Raleway"/>
                <w:sz w:val="20"/>
                <w:szCs w:val="20"/>
              </w:rPr>
            </w:pPr>
          </w:p>
        </w:tc>
        <w:tc>
          <w:tcPr>
            <w:tcW w:w="920" w:type="dxa"/>
          </w:tcPr>
          <w:p w14:paraId="5879C2A8" w14:textId="77777777" w:rsidR="0088566C" w:rsidRDefault="0088566C" w:rsidP="003B623F">
            <w:pPr>
              <w:spacing w:after="100"/>
              <w:rPr>
                <w:rFonts w:ascii="Raleway" w:eastAsia="Raleway" w:hAnsi="Raleway" w:cs="Raleway"/>
                <w:sz w:val="20"/>
                <w:szCs w:val="20"/>
              </w:rPr>
            </w:pPr>
          </w:p>
        </w:tc>
      </w:tr>
      <w:tr w:rsidR="0088566C" w14:paraId="7EFE889D" w14:textId="77777777" w:rsidTr="003B623F">
        <w:tc>
          <w:tcPr>
            <w:tcW w:w="985" w:type="dxa"/>
          </w:tcPr>
          <w:p w14:paraId="36512136" w14:textId="77777777" w:rsidR="0088566C" w:rsidRDefault="0088566C" w:rsidP="003B623F">
            <w:pPr>
              <w:spacing w:after="100"/>
              <w:rPr>
                <w:rFonts w:ascii="Raleway" w:eastAsia="Raleway" w:hAnsi="Raleway" w:cs="Raleway"/>
                <w:sz w:val="20"/>
                <w:szCs w:val="20"/>
              </w:rPr>
            </w:pPr>
          </w:p>
        </w:tc>
        <w:tc>
          <w:tcPr>
            <w:tcW w:w="901" w:type="dxa"/>
          </w:tcPr>
          <w:p w14:paraId="6173E4CA" w14:textId="77777777" w:rsidR="0088566C" w:rsidRDefault="0088566C" w:rsidP="003B623F">
            <w:pPr>
              <w:spacing w:after="100"/>
              <w:rPr>
                <w:rFonts w:ascii="Raleway" w:eastAsia="Raleway" w:hAnsi="Raleway" w:cs="Raleway"/>
                <w:sz w:val="20"/>
                <w:szCs w:val="20"/>
              </w:rPr>
            </w:pPr>
          </w:p>
        </w:tc>
        <w:tc>
          <w:tcPr>
            <w:tcW w:w="1098" w:type="dxa"/>
          </w:tcPr>
          <w:p w14:paraId="361D00DC" w14:textId="77777777" w:rsidR="0088566C" w:rsidRDefault="0088566C" w:rsidP="003B623F">
            <w:pPr>
              <w:spacing w:after="100"/>
              <w:rPr>
                <w:rFonts w:ascii="Raleway" w:eastAsia="Raleway" w:hAnsi="Raleway" w:cs="Raleway"/>
                <w:sz w:val="20"/>
                <w:szCs w:val="20"/>
              </w:rPr>
            </w:pPr>
          </w:p>
        </w:tc>
        <w:tc>
          <w:tcPr>
            <w:tcW w:w="1005" w:type="dxa"/>
          </w:tcPr>
          <w:p w14:paraId="11B6CBD8" w14:textId="77777777" w:rsidR="0088566C" w:rsidRDefault="0088566C" w:rsidP="003B623F">
            <w:pPr>
              <w:spacing w:after="100"/>
              <w:rPr>
                <w:rFonts w:ascii="Raleway" w:eastAsia="Raleway" w:hAnsi="Raleway" w:cs="Raleway"/>
                <w:sz w:val="20"/>
                <w:szCs w:val="20"/>
              </w:rPr>
            </w:pPr>
          </w:p>
        </w:tc>
        <w:tc>
          <w:tcPr>
            <w:tcW w:w="920" w:type="dxa"/>
          </w:tcPr>
          <w:p w14:paraId="2CB6E1BB" w14:textId="77777777" w:rsidR="0088566C" w:rsidRDefault="0088566C" w:rsidP="003B623F">
            <w:pPr>
              <w:spacing w:after="100"/>
              <w:rPr>
                <w:rFonts w:ascii="Raleway" w:eastAsia="Raleway" w:hAnsi="Raleway" w:cs="Raleway"/>
                <w:sz w:val="20"/>
                <w:szCs w:val="20"/>
              </w:rPr>
            </w:pPr>
          </w:p>
        </w:tc>
      </w:tr>
      <w:tr w:rsidR="0088566C" w14:paraId="5EC22566" w14:textId="77777777" w:rsidTr="003B623F">
        <w:tc>
          <w:tcPr>
            <w:tcW w:w="985" w:type="dxa"/>
          </w:tcPr>
          <w:p w14:paraId="05CBEC65" w14:textId="77777777" w:rsidR="0088566C" w:rsidRDefault="0088566C" w:rsidP="003B623F">
            <w:pPr>
              <w:spacing w:after="100"/>
              <w:rPr>
                <w:rFonts w:ascii="Raleway" w:eastAsia="Raleway" w:hAnsi="Raleway" w:cs="Raleway"/>
                <w:sz w:val="20"/>
                <w:szCs w:val="20"/>
              </w:rPr>
            </w:pPr>
          </w:p>
        </w:tc>
        <w:tc>
          <w:tcPr>
            <w:tcW w:w="901" w:type="dxa"/>
          </w:tcPr>
          <w:p w14:paraId="7B388DD1" w14:textId="77777777" w:rsidR="0088566C" w:rsidRDefault="0088566C" w:rsidP="003B623F">
            <w:pPr>
              <w:spacing w:after="100"/>
              <w:rPr>
                <w:rFonts w:ascii="Raleway" w:eastAsia="Raleway" w:hAnsi="Raleway" w:cs="Raleway"/>
                <w:sz w:val="20"/>
                <w:szCs w:val="20"/>
              </w:rPr>
            </w:pPr>
          </w:p>
        </w:tc>
        <w:tc>
          <w:tcPr>
            <w:tcW w:w="1098" w:type="dxa"/>
          </w:tcPr>
          <w:p w14:paraId="43A594CB" w14:textId="77777777" w:rsidR="0088566C" w:rsidRDefault="0088566C" w:rsidP="003B623F">
            <w:pPr>
              <w:spacing w:after="100"/>
              <w:rPr>
                <w:rFonts w:ascii="Raleway" w:eastAsia="Raleway" w:hAnsi="Raleway" w:cs="Raleway"/>
                <w:sz w:val="20"/>
                <w:szCs w:val="20"/>
              </w:rPr>
            </w:pPr>
          </w:p>
        </w:tc>
        <w:tc>
          <w:tcPr>
            <w:tcW w:w="1005" w:type="dxa"/>
          </w:tcPr>
          <w:p w14:paraId="424A11FA" w14:textId="77777777" w:rsidR="0088566C" w:rsidRDefault="0088566C" w:rsidP="003B623F">
            <w:pPr>
              <w:spacing w:after="100"/>
              <w:rPr>
                <w:rFonts w:ascii="Raleway" w:eastAsia="Raleway" w:hAnsi="Raleway" w:cs="Raleway"/>
                <w:sz w:val="20"/>
                <w:szCs w:val="20"/>
              </w:rPr>
            </w:pPr>
          </w:p>
        </w:tc>
        <w:tc>
          <w:tcPr>
            <w:tcW w:w="920" w:type="dxa"/>
          </w:tcPr>
          <w:p w14:paraId="2EA082AE" w14:textId="77777777" w:rsidR="0088566C" w:rsidRDefault="0088566C" w:rsidP="003B623F">
            <w:pPr>
              <w:spacing w:after="100"/>
              <w:rPr>
                <w:rFonts w:ascii="Raleway" w:eastAsia="Raleway" w:hAnsi="Raleway" w:cs="Raleway"/>
                <w:sz w:val="20"/>
                <w:szCs w:val="20"/>
              </w:rPr>
            </w:pPr>
          </w:p>
        </w:tc>
      </w:tr>
      <w:tr w:rsidR="0088566C" w14:paraId="1B08B8E7" w14:textId="77777777" w:rsidTr="003B623F">
        <w:tc>
          <w:tcPr>
            <w:tcW w:w="985" w:type="dxa"/>
          </w:tcPr>
          <w:p w14:paraId="5921B23D" w14:textId="77777777" w:rsidR="0088566C" w:rsidRDefault="0088566C" w:rsidP="003B623F">
            <w:pPr>
              <w:spacing w:after="100"/>
              <w:rPr>
                <w:rFonts w:ascii="Raleway" w:eastAsia="Raleway" w:hAnsi="Raleway" w:cs="Raleway"/>
                <w:sz w:val="20"/>
                <w:szCs w:val="20"/>
              </w:rPr>
            </w:pPr>
          </w:p>
        </w:tc>
        <w:tc>
          <w:tcPr>
            <w:tcW w:w="901" w:type="dxa"/>
          </w:tcPr>
          <w:p w14:paraId="7CBFB57C" w14:textId="77777777" w:rsidR="0088566C" w:rsidRDefault="0088566C" w:rsidP="003B623F">
            <w:pPr>
              <w:spacing w:after="100"/>
              <w:rPr>
                <w:rFonts w:ascii="Raleway" w:eastAsia="Raleway" w:hAnsi="Raleway" w:cs="Raleway"/>
                <w:sz w:val="20"/>
                <w:szCs w:val="20"/>
              </w:rPr>
            </w:pPr>
          </w:p>
        </w:tc>
        <w:tc>
          <w:tcPr>
            <w:tcW w:w="1098" w:type="dxa"/>
          </w:tcPr>
          <w:p w14:paraId="61A24264" w14:textId="77777777" w:rsidR="0088566C" w:rsidRDefault="0088566C" w:rsidP="003B623F">
            <w:pPr>
              <w:spacing w:after="100"/>
              <w:rPr>
                <w:rFonts w:ascii="Raleway" w:eastAsia="Raleway" w:hAnsi="Raleway" w:cs="Raleway"/>
                <w:sz w:val="20"/>
                <w:szCs w:val="20"/>
              </w:rPr>
            </w:pPr>
          </w:p>
        </w:tc>
        <w:tc>
          <w:tcPr>
            <w:tcW w:w="1005" w:type="dxa"/>
          </w:tcPr>
          <w:p w14:paraId="28D9E958" w14:textId="77777777" w:rsidR="0088566C" w:rsidRDefault="0088566C" w:rsidP="003B623F">
            <w:pPr>
              <w:spacing w:after="100"/>
              <w:rPr>
                <w:rFonts w:ascii="Raleway" w:eastAsia="Raleway" w:hAnsi="Raleway" w:cs="Raleway"/>
                <w:sz w:val="20"/>
                <w:szCs w:val="20"/>
              </w:rPr>
            </w:pPr>
          </w:p>
        </w:tc>
        <w:tc>
          <w:tcPr>
            <w:tcW w:w="920" w:type="dxa"/>
          </w:tcPr>
          <w:p w14:paraId="4AD9A7D7" w14:textId="77777777" w:rsidR="0088566C" w:rsidRDefault="0088566C" w:rsidP="003B623F">
            <w:pPr>
              <w:spacing w:after="100"/>
              <w:rPr>
                <w:rFonts w:ascii="Raleway" w:eastAsia="Raleway" w:hAnsi="Raleway" w:cs="Raleway"/>
                <w:sz w:val="20"/>
                <w:szCs w:val="20"/>
              </w:rPr>
            </w:pPr>
          </w:p>
        </w:tc>
      </w:tr>
    </w:tbl>
    <w:p w14:paraId="38AA2892" w14:textId="77777777" w:rsidR="0088566C" w:rsidRDefault="0088566C" w:rsidP="0088566C">
      <w:pPr>
        <w:spacing w:after="100"/>
        <w:rPr>
          <w:rFonts w:ascii="Raleway" w:eastAsia="Raleway" w:hAnsi="Raleway" w:cs="Raleway"/>
          <w:sz w:val="20"/>
          <w:szCs w:val="20"/>
        </w:rPr>
      </w:pPr>
    </w:p>
    <w:p w14:paraId="72E33AC8" w14:textId="77777777" w:rsidR="0088566C" w:rsidRDefault="0088566C" w:rsidP="0088566C">
      <w:pPr>
        <w:spacing w:after="100"/>
        <w:rPr>
          <w:rFonts w:ascii="Raleway" w:eastAsia="Raleway" w:hAnsi="Raleway" w:cs="Raleway"/>
          <w:sz w:val="20"/>
          <w:szCs w:val="20"/>
        </w:rPr>
      </w:pPr>
      <w:r>
        <w:rPr>
          <w:rFonts w:ascii="Raleway" w:eastAsia="Raleway" w:hAnsi="Raleway" w:cs="Raleway"/>
          <w:sz w:val="20"/>
          <w:szCs w:val="20"/>
        </w:rPr>
        <w:t>The following rules apply for this table:</w:t>
      </w:r>
    </w:p>
    <w:p w14:paraId="12531161" w14:textId="77777777" w:rsidR="0088566C"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For each active Vendor SKU that is not of Serial type an entry is there in the table as follows:</w:t>
      </w:r>
    </w:p>
    <w:p w14:paraId="17CE807F"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 xml:space="preserve">The Vendor SKU Name, Vendor SKU Number, and Expected Item Qty basis the </w:t>
      </w:r>
      <w:proofErr w:type="gramStart"/>
      <w:r>
        <w:rPr>
          <w:rFonts w:ascii="Raleway" w:eastAsia="Raleway" w:hAnsi="Raleway" w:cs="Raleway"/>
          <w:sz w:val="20"/>
          <w:szCs w:val="20"/>
        </w:rPr>
        <w:t>masters</w:t>
      </w:r>
      <w:proofErr w:type="gramEnd"/>
      <w:r>
        <w:rPr>
          <w:rFonts w:ascii="Raleway" w:eastAsia="Raleway" w:hAnsi="Raleway" w:cs="Raleway"/>
          <w:sz w:val="20"/>
          <w:szCs w:val="20"/>
        </w:rPr>
        <w:t xml:space="preserve"> </w:t>
      </w:r>
      <w:proofErr w:type="gramStart"/>
      <w:r>
        <w:rPr>
          <w:rFonts w:ascii="Raleway" w:eastAsia="Raleway" w:hAnsi="Raleway" w:cs="Raleway"/>
          <w:sz w:val="20"/>
          <w:szCs w:val="20"/>
        </w:rPr>
        <w:t>is</w:t>
      </w:r>
      <w:proofErr w:type="gramEnd"/>
      <w:r>
        <w:rPr>
          <w:rFonts w:ascii="Raleway" w:eastAsia="Raleway" w:hAnsi="Raleway" w:cs="Raleway"/>
          <w:sz w:val="20"/>
          <w:szCs w:val="20"/>
        </w:rPr>
        <w:t xml:space="preserve"> populated.</w:t>
      </w:r>
    </w:p>
    <w:p w14:paraId="68243BD6"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If the Expected Item Qty is zero, the same is shown.</w:t>
      </w:r>
    </w:p>
    <w:p w14:paraId="51186751" w14:textId="77777777" w:rsidR="0088566C" w:rsidRDefault="0088566C" w:rsidP="0088566C">
      <w:pPr>
        <w:pStyle w:val="ListParagraph"/>
        <w:numPr>
          <w:ilvl w:val="1"/>
          <w:numId w:val="1"/>
        </w:numPr>
        <w:rPr>
          <w:rFonts w:ascii="Raleway" w:eastAsia="Raleway" w:hAnsi="Raleway" w:cs="Raleway"/>
          <w:sz w:val="20"/>
          <w:szCs w:val="20"/>
        </w:rPr>
      </w:pPr>
      <w:r>
        <w:rPr>
          <w:rFonts w:ascii="Raleway" w:eastAsia="Raleway" w:hAnsi="Raleway" w:cs="Raleway"/>
          <w:sz w:val="20"/>
          <w:szCs w:val="20"/>
        </w:rPr>
        <w:t>The other columns are empty.</w:t>
      </w:r>
    </w:p>
    <w:p w14:paraId="304081D1" w14:textId="77777777" w:rsidR="0088566C" w:rsidRPr="002A75A8" w:rsidRDefault="0088566C" w:rsidP="0088566C">
      <w:pPr>
        <w:pStyle w:val="ListParagraph"/>
        <w:numPr>
          <w:ilvl w:val="0"/>
          <w:numId w:val="1"/>
        </w:numPr>
        <w:rPr>
          <w:rFonts w:ascii="Raleway" w:eastAsia="Raleway" w:hAnsi="Raleway" w:cs="Raleway"/>
          <w:sz w:val="20"/>
          <w:szCs w:val="20"/>
        </w:rPr>
      </w:pPr>
      <w:r>
        <w:rPr>
          <w:rFonts w:ascii="Raleway" w:eastAsia="Raleway" w:hAnsi="Raleway" w:cs="Raleway"/>
          <w:sz w:val="20"/>
          <w:szCs w:val="20"/>
        </w:rPr>
        <w:t>Only active SKUs are listed.</w:t>
      </w:r>
    </w:p>
    <w:p w14:paraId="35C0FE47" w14:textId="77777777" w:rsidR="0088566C" w:rsidRDefault="0088566C" w:rsidP="0088566C">
      <w:pPr>
        <w:rPr>
          <w:rFonts w:ascii="Raleway" w:eastAsia="Raleway" w:hAnsi="Raleway" w:cs="Raleway"/>
          <w:sz w:val="20"/>
          <w:szCs w:val="20"/>
        </w:rPr>
      </w:pPr>
    </w:p>
    <w:p w14:paraId="47E7AAFB"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User can see an increment, decrement counter with the value of the counter being shown in the middle in “Repaired Not Inspected Count” column. The following actions happen:</w:t>
      </w:r>
    </w:p>
    <w:p w14:paraId="1D973A13" w14:textId="77777777" w:rsidR="0088566C" w:rsidRDefault="0088566C" w:rsidP="0088566C">
      <w:pPr>
        <w:rPr>
          <w:rFonts w:ascii="Raleway" w:eastAsia="Raleway" w:hAnsi="Raleway" w:cs="Raleway"/>
          <w:sz w:val="20"/>
          <w:szCs w:val="20"/>
        </w:rPr>
      </w:pPr>
    </w:p>
    <w:p w14:paraId="4D9BAB0A" w14:textId="77777777" w:rsidR="0088566C" w:rsidRDefault="0088566C" w:rsidP="0088566C">
      <w:pPr>
        <w:pStyle w:val="ListParagraph"/>
        <w:numPr>
          <w:ilvl w:val="0"/>
          <w:numId w:val="2"/>
        </w:numPr>
        <w:rPr>
          <w:rFonts w:ascii="Raleway" w:eastAsia="Raleway" w:hAnsi="Raleway" w:cs="Raleway"/>
          <w:sz w:val="20"/>
          <w:szCs w:val="20"/>
        </w:rPr>
      </w:pPr>
      <w:r>
        <w:rPr>
          <w:rFonts w:ascii="Raleway" w:eastAsia="Raleway" w:hAnsi="Raleway" w:cs="Raleway"/>
          <w:sz w:val="20"/>
          <w:szCs w:val="20"/>
        </w:rPr>
        <w:t>The user increments the count of a retrieved but not inspected accessory against that row under the Repaired Not Inspected Count column.</w:t>
      </w:r>
    </w:p>
    <w:p w14:paraId="67FD8B0D" w14:textId="77777777" w:rsidR="0088566C" w:rsidRDefault="0088566C" w:rsidP="0088566C">
      <w:pPr>
        <w:pStyle w:val="ListParagraph"/>
        <w:rPr>
          <w:rFonts w:ascii="Raleway" w:eastAsia="Raleway" w:hAnsi="Raleway" w:cs="Raleway"/>
          <w:sz w:val="20"/>
          <w:szCs w:val="20"/>
        </w:rPr>
      </w:pPr>
    </w:p>
    <w:p w14:paraId="04CC6B8F"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the user has updated the count of all SKUs, they can press the “Submit” button and the table is stored internally while the button status changes to “Modify”.  The counters are disabled. In case the user by mistake had pressed the Submit button they can press on Modify, the state changes back to Submit and the counters appear again.  If user presses Submit, the difference between Expected Item Count and Working + Not Working is shown under Missing Count. If the Modify button is </w:t>
      </w:r>
      <w:proofErr w:type="gramStart"/>
      <w:r>
        <w:rPr>
          <w:rFonts w:ascii="Raleway" w:eastAsia="Raleway" w:hAnsi="Raleway" w:cs="Raleway"/>
          <w:sz w:val="20"/>
          <w:szCs w:val="20"/>
        </w:rPr>
        <w:t>pressed</w:t>
      </w:r>
      <w:proofErr w:type="gramEnd"/>
      <w:r>
        <w:rPr>
          <w:rFonts w:ascii="Raleway" w:eastAsia="Raleway" w:hAnsi="Raleway" w:cs="Raleway"/>
          <w:sz w:val="20"/>
          <w:szCs w:val="20"/>
        </w:rPr>
        <w:t xml:space="preserve"> then the Missing Count disappears and appears again </w:t>
      </w:r>
      <w:proofErr w:type="gramStart"/>
      <w:r>
        <w:rPr>
          <w:rFonts w:ascii="Raleway" w:eastAsia="Raleway" w:hAnsi="Raleway" w:cs="Raleway"/>
          <w:sz w:val="20"/>
          <w:szCs w:val="20"/>
        </w:rPr>
        <w:t>basis</w:t>
      </w:r>
      <w:proofErr w:type="gramEnd"/>
      <w:r>
        <w:rPr>
          <w:rFonts w:ascii="Raleway" w:eastAsia="Raleway" w:hAnsi="Raleway" w:cs="Raleway"/>
          <w:sz w:val="20"/>
          <w:szCs w:val="20"/>
        </w:rPr>
        <w:t xml:space="preserve"> the same rule as defined above.</w:t>
      </w:r>
    </w:p>
    <w:p w14:paraId="31470DC3" w14:textId="77777777" w:rsidR="0088566C" w:rsidRDefault="0088566C" w:rsidP="0088566C">
      <w:pPr>
        <w:rPr>
          <w:rFonts w:ascii="Raleway" w:eastAsia="Raleway" w:hAnsi="Raleway" w:cs="Raleway"/>
          <w:sz w:val="20"/>
          <w:szCs w:val="20"/>
        </w:rPr>
      </w:pPr>
    </w:p>
    <w:p w14:paraId="0DE7D041"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In case for 30 minutes there is no action in the audit session, then the audit session PAR is automatically submitted and its status under Reports will show as Incomplete.  The user can upon pressing the Audit tab in their page can see the session again and continue it.  There can be only one Incomplete session for a user.  A user cannot have an Incomplete and Pending Review sessions, they are mutually exclusive. </w:t>
      </w:r>
    </w:p>
    <w:p w14:paraId="112CFBFF" w14:textId="77777777" w:rsidR="0088566C" w:rsidRDefault="0088566C" w:rsidP="0088566C">
      <w:pPr>
        <w:rPr>
          <w:rFonts w:ascii="Raleway" w:eastAsia="Raleway" w:hAnsi="Raleway" w:cs="Raleway"/>
          <w:sz w:val="20"/>
          <w:szCs w:val="20"/>
        </w:rPr>
      </w:pPr>
    </w:p>
    <w:p w14:paraId="05CC29D3"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t xml:space="preserve">Once a user has pressed the Submit button on Table </w:t>
      </w:r>
      <w:proofErr w:type="gramStart"/>
      <w:r>
        <w:rPr>
          <w:rFonts w:ascii="Raleway" w:eastAsia="Raleway" w:hAnsi="Raleway" w:cs="Raleway"/>
          <w:sz w:val="20"/>
          <w:szCs w:val="20"/>
        </w:rPr>
        <w:t>2</w:t>
      </w:r>
      <w:proofErr w:type="gramEnd"/>
      <w:r>
        <w:rPr>
          <w:rFonts w:ascii="Raleway" w:eastAsia="Raleway" w:hAnsi="Raleway" w:cs="Raleway"/>
          <w:sz w:val="20"/>
          <w:szCs w:val="20"/>
        </w:rPr>
        <w:t xml:space="preserve"> they can go to the top of the screen and click on “Complete Audit Session &lt;AIN Index&gt;. This will pop-up a confirmation screen, after confirmation the PAR is stored and appears as a link under Audit Reports section in the Reports Tab.  </w:t>
      </w:r>
    </w:p>
    <w:p w14:paraId="046D425F" w14:textId="77777777" w:rsidR="0088566C" w:rsidRDefault="0088566C" w:rsidP="0088566C">
      <w:pPr>
        <w:rPr>
          <w:rFonts w:ascii="Raleway" w:eastAsia="Raleway" w:hAnsi="Raleway" w:cs="Raleway"/>
          <w:sz w:val="20"/>
          <w:szCs w:val="20"/>
        </w:rPr>
      </w:pPr>
    </w:p>
    <w:p w14:paraId="6E97EB42" w14:textId="77777777" w:rsidR="0088566C" w:rsidRDefault="0088566C" w:rsidP="0088566C">
      <w:pPr>
        <w:rPr>
          <w:rFonts w:ascii="Raleway" w:eastAsia="Raleway" w:hAnsi="Raleway" w:cs="Raleway"/>
          <w:sz w:val="20"/>
          <w:szCs w:val="20"/>
        </w:rPr>
      </w:pPr>
      <w:r>
        <w:rPr>
          <w:rFonts w:ascii="Raleway" w:eastAsia="Raleway" w:hAnsi="Raleway" w:cs="Raleway"/>
          <w:sz w:val="20"/>
          <w:szCs w:val="20"/>
        </w:rPr>
        <w:lastRenderedPageBreak/>
        <w:t xml:space="preserve">At any </w:t>
      </w:r>
      <w:proofErr w:type="gramStart"/>
      <w:r>
        <w:rPr>
          <w:rFonts w:ascii="Raleway" w:eastAsia="Raleway" w:hAnsi="Raleway" w:cs="Raleway"/>
          <w:sz w:val="20"/>
          <w:szCs w:val="20"/>
        </w:rPr>
        <w:t>time</w:t>
      </w:r>
      <w:proofErr w:type="gramEnd"/>
      <w:r>
        <w:rPr>
          <w:rFonts w:ascii="Raleway" w:eastAsia="Raleway" w:hAnsi="Raleway" w:cs="Raleway"/>
          <w:sz w:val="20"/>
          <w:szCs w:val="20"/>
        </w:rPr>
        <w:t xml:space="preserve"> the user can press the “Cancel Audit Session &lt;AIN Index&gt; button.  This will </w:t>
      </w:r>
      <w:proofErr w:type="gramStart"/>
      <w:r>
        <w:rPr>
          <w:rFonts w:ascii="Raleway" w:eastAsia="Raleway" w:hAnsi="Raleway" w:cs="Raleway"/>
          <w:sz w:val="20"/>
          <w:szCs w:val="20"/>
        </w:rPr>
        <w:t>pop-up</w:t>
      </w:r>
      <w:proofErr w:type="gramEnd"/>
      <w:r>
        <w:rPr>
          <w:rFonts w:ascii="Raleway" w:eastAsia="Raleway" w:hAnsi="Raleway" w:cs="Raleway"/>
          <w:sz w:val="20"/>
          <w:szCs w:val="20"/>
        </w:rPr>
        <w:t xml:space="preserve"> for a confirmation screen and if pressed the session is cancelled and the PAR created is not stored.  It is not visible in Audit Reports also.</w:t>
      </w:r>
    </w:p>
    <w:p w14:paraId="5AB19FB4" w14:textId="77777777" w:rsidR="0088566C" w:rsidRPr="00C240B3" w:rsidRDefault="0088566C" w:rsidP="0088566C"/>
    <w:p w14:paraId="034BDB33" w14:textId="77777777" w:rsidR="00A62470" w:rsidRDefault="00A62470"/>
    <w:sectPr w:rsidR="00A62470" w:rsidSect="008856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aleway">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8C1"/>
    <w:multiLevelType w:val="hybridMultilevel"/>
    <w:tmpl w:val="A53ED73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2C1E3C"/>
    <w:multiLevelType w:val="hybridMultilevel"/>
    <w:tmpl w:val="1B8087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407074"/>
    <w:multiLevelType w:val="hybridMultilevel"/>
    <w:tmpl w:val="BF501A0C"/>
    <w:lvl w:ilvl="0" w:tplc="FFFFFFF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C91435F"/>
    <w:multiLevelType w:val="hybridMultilevel"/>
    <w:tmpl w:val="5D8C5EC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4CE4A90"/>
    <w:multiLevelType w:val="hybridMultilevel"/>
    <w:tmpl w:val="6F207E68"/>
    <w:lvl w:ilvl="0" w:tplc="08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5A305CC"/>
    <w:multiLevelType w:val="hybridMultilevel"/>
    <w:tmpl w:val="A9ACD7F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291FAC"/>
    <w:multiLevelType w:val="hybridMultilevel"/>
    <w:tmpl w:val="5D8C5E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6B504B1"/>
    <w:multiLevelType w:val="hybridMultilevel"/>
    <w:tmpl w:val="5A748F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277B98"/>
    <w:multiLevelType w:val="hybridMultilevel"/>
    <w:tmpl w:val="2B1EA4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643750D"/>
    <w:multiLevelType w:val="hybridMultilevel"/>
    <w:tmpl w:val="4F10AA5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4477881">
    <w:abstractNumId w:val="2"/>
  </w:num>
  <w:num w:numId="2" w16cid:durableId="1187013879">
    <w:abstractNumId w:val="9"/>
  </w:num>
  <w:num w:numId="3" w16cid:durableId="1952660178">
    <w:abstractNumId w:val="5"/>
  </w:num>
  <w:num w:numId="4" w16cid:durableId="595788764">
    <w:abstractNumId w:val="6"/>
  </w:num>
  <w:num w:numId="5" w16cid:durableId="1496604989">
    <w:abstractNumId w:val="3"/>
  </w:num>
  <w:num w:numId="6" w16cid:durableId="120155633">
    <w:abstractNumId w:val="1"/>
  </w:num>
  <w:num w:numId="7" w16cid:durableId="1451778174">
    <w:abstractNumId w:val="8"/>
  </w:num>
  <w:num w:numId="8" w16cid:durableId="2115203164">
    <w:abstractNumId w:val="0"/>
  </w:num>
  <w:num w:numId="9" w16cid:durableId="1152063590">
    <w:abstractNumId w:val="4"/>
  </w:num>
  <w:num w:numId="10" w16cid:durableId="7139675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79"/>
    <w:rsid w:val="00247079"/>
    <w:rsid w:val="007C3969"/>
    <w:rsid w:val="0088566C"/>
    <w:rsid w:val="00A62470"/>
    <w:rsid w:val="00B70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4C846"/>
  <w15:chartTrackingRefBased/>
  <w15:docId w15:val="{51267525-553D-403F-A13B-8306715CD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6C"/>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247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0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0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0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0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079"/>
    <w:rPr>
      <w:rFonts w:eastAsiaTheme="majorEastAsia" w:cstheme="majorBidi"/>
      <w:color w:val="272727" w:themeColor="text1" w:themeTint="D8"/>
    </w:rPr>
  </w:style>
  <w:style w:type="paragraph" w:styleId="Title">
    <w:name w:val="Title"/>
    <w:basedOn w:val="Normal"/>
    <w:next w:val="Normal"/>
    <w:link w:val="TitleChar"/>
    <w:uiPriority w:val="10"/>
    <w:qFormat/>
    <w:rsid w:val="00247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0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079"/>
    <w:rPr>
      <w:i/>
      <w:iCs/>
      <w:color w:val="404040" w:themeColor="text1" w:themeTint="BF"/>
    </w:rPr>
  </w:style>
  <w:style w:type="paragraph" w:styleId="ListParagraph">
    <w:name w:val="List Paragraph"/>
    <w:basedOn w:val="Normal"/>
    <w:uiPriority w:val="34"/>
    <w:qFormat/>
    <w:rsid w:val="00247079"/>
    <w:pPr>
      <w:ind w:left="720"/>
      <w:contextualSpacing/>
    </w:pPr>
  </w:style>
  <w:style w:type="character" w:styleId="IntenseEmphasis">
    <w:name w:val="Intense Emphasis"/>
    <w:basedOn w:val="DefaultParagraphFont"/>
    <w:uiPriority w:val="21"/>
    <w:qFormat/>
    <w:rsid w:val="00247079"/>
    <w:rPr>
      <w:i/>
      <w:iCs/>
      <w:color w:val="0F4761" w:themeColor="accent1" w:themeShade="BF"/>
    </w:rPr>
  </w:style>
  <w:style w:type="paragraph" w:styleId="IntenseQuote">
    <w:name w:val="Intense Quote"/>
    <w:basedOn w:val="Normal"/>
    <w:next w:val="Normal"/>
    <w:link w:val="IntenseQuoteChar"/>
    <w:uiPriority w:val="30"/>
    <w:qFormat/>
    <w:rsid w:val="00247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079"/>
    <w:rPr>
      <w:i/>
      <w:iCs/>
      <w:color w:val="0F4761" w:themeColor="accent1" w:themeShade="BF"/>
    </w:rPr>
  </w:style>
  <w:style w:type="character" w:styleId="IntenseReference">
    <w:name w:val="Intense Reference"/>
    <w:basedOn w:val="DefaultParagraphFont"/>
    <w:uiPriority w:val="32"/>
    <w:qFormat/>
    <w:rsid w:val="00247079"/>
    <w:rPr>
      <w:b/>
      <w:bCs/>
      <w:smallCaps/>
      <w:color w:val="0F4761" w:themeColor="accent1" w:themeShade="BF"/>
      <w:spacing w:val="5"/>
    </w:rPr>
  </w:style>
  <w:style w:type="table" w:styleId="TableGrid">
    <w:name w:val="Table Grid"/>
    <w:basedOn w:val="TableNormal"/>
    <w:uiPriority w:val="39"/>
    <w:rsid w:val="00885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4032</Words>
  <Characters>22986</Characters>
  <Application>Microsoft Office Word</Application>
  <DocSecurity>0</DocSecurity>
  <Lines>191</Lines>
  <Paragraphs>53</Paragraphs>
  <ScaleCrop>false</ScaleCrop>
  <Company/>
  <LinksUpToDate>false</LinksUpToDate>
  <CharactersWithSpaces>26965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Rane</dc:creator>
  <cp:keywords/>
  <dc:description/>
  <cp:lastModifiedBy>Aryan Rane</cp:lastModifiedBy>
  <cp:revision>2</cp:revision>
  <dcterms:created xsi:type="dcterms:W3CDTF">2026-05-25T06:05:00Z</dcterms:created>
  <dcterms:modified xsi:type="dcterms:W3CDTF">2026-05-25T06:06:00Z</dcterms:modified>
</cp:coreProperties>
</file>