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 ***********************   Algorithms  ***************************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‘’’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An </w:t>
      </w:r>
      <w:r w:rsidDel="00000000" w:rsidR="00000000" w:rsidRPr="00000000">
        <w:rPr>
          <w:b w:val="1"/>
          <w:color w:val="0000ff"/>
          <w:rtl w:val="0"/>
        </w:rPr>
        <w:t xml:space="preserve">algorithm </w:t>
      </w:r>
      <w:r w:rsidDel="00000000" w:rsidR="00000000" w:rsidRPr="00000000">
        <w:rPr>
          <w:rtl w:val="0"/>
        </w:rPr>
        <w:t xml:space="preserve">is 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 series of steps required to accomplish a task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color w:val="ff0000"/>
          <w:rtl w:val="0"/>
        </w:rPr>
        <w:t xml:space="preserve">recipe</w:t>
      </w:r>
      <w:r w:rsidDel="00000000" w:rsidR="00000000" w:rsidRPr="00000000">
        <w:rPr>
          <w:rtl w:val="0"/>
        </w:rPr>
        <w:t xml:space="preserve"> is an example of an algorithm.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Algorithms typically contain the following elements: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Conditional (IF) statements 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ab/>
        <w:t xml:space="preserve">“</w:t>
      </w:r>
      <w:r w:rsidDel="00000000" w:rsidR="00000000" w:rsidRPr="00000000">
        <w:rPr>
          <w:i w:val="1"/>
          <w:color w:val="ff0000"/>
          <w:rtl w:val="0"/>
        </w:rPr>
        <w:t xml:space="preserve">When</w:t>
      </w:r>
      <w:r w:rsidDel="00000000" w:rsidR="00000000" w:rsidRPr="00000000">
        <w:rPr>
          <w:rtl w:val="0"/>
        </w:rPr>
        <w:t xml:space="preserve"> the water boils, turn down the heat”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ab/>
        <w:t xml:space="preserve">“</w:t>
      </w:r>
      <w:r w:rsidDel="00000000" w:rsidR="00000000" w:rsidRPr="00000000">
        <w:rPr>
          <w:i w:val="1"/>
          <w:color w:val="ff0000"/>
          <w:rtl w:val="0"/>
        </w:rPr>
        <w:t xml:space="preserve">If</w:t>
      </w:r>
      <w:r w:rsidDel="00000000" w:rsidR="00000000" w:rsidRPr="00000000">
        <w:rPr>
          <w:rtl w:val="0"/>
        </w:rPr>
        <w:t xml:space="preserve"> you like spicy foods, add jalapeno peppers”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Iterative  (FOR, WHILE) statements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ab/>
        <w:t xml:space="preserve">“</w:t>
      </w:r>
      <w:r w:rsidDel="00000000" w:rsidR="00000000" w:rsidRPr="00000000">
        <w:rPr>
          <w:i w:val="1"/>
          <w:color w:val="ff0000"/>
          <w:rtl w:val="0"/>
        </w:rPr>
        <w:t xml:space="preserve">Repeat</w:t>
      </w:r>
      <w:r w:rsidDel="00000000" w:rsidR="00000000" w:rsidRPr="00000000">
        <w:rPr>
          <w:rtl w:val="0"/>
        </w:rPr>
        <w:t xml:space="preserve"> steps 3 to 7 five times”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ab/>
        <w:t xml:space="preserve">“</w:t>
      </w:r>
      <w:r w:rsidDel="00000000" w:rsidR="00000000" w:rsidRPr="00000000">
        <w:rPr>
          <w:i w:val="1"/>
          <w:color w:val="ff0000"/>
          <w:rtl w:val="0"/>
        </w:rPr>
        <w:t xml:space="preserve">Repeat</w:t>
      </w:r>
      <w:r w:rsidDel="00000000" w:rsidR="00000000" w:rsidRPr="00000000">
        <w:rPr>
          <w:rtl w:val="0"/>
        </w:rPr>
        <w:t xml:space="preserve"> steps 3 to 5 while the dough is still soft”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For each example below, write the algorithm and then the code.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‘’’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*********************************************************************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print three blank lines, then "goodbye".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'''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Algorithm: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Print blank line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Repeat step 1 two more times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Print “goodbye”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'''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''' Program '''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*********************************************************************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hello hello hello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goodbye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'''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Algorithm: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'''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''' Program '''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*********************************************************************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Monday Monday Monday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Monday Monday Monday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'''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Algorithm: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'''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'''  Program  '''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#**********************************************************************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Search Algorithm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Declaring if a person is or is not in a room.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'''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Algorithm: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'''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*********************************************************************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Max/Min Algorithm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Finding the smallest number in a list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'''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Algorithm: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'''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'''  Program  '''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start with this list: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= [ 3, 2, 5, 6, 2, 5, -7, 9, 1, 8]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