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7AB6" w14:textId="79D576F0" w:rsidR="0020318E" w:rsidRDefault="0020318E" w:rsidP="0020318E">
      <w:pPr>
        <w:pStyle w:val="ae"/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r>
        <w:rPr>
          <w:rFonts w:hint="eastAsia"/>
        </w:rPr>
        <w:t>睡眠評估檢測</w:t>
      </w:r>
    </w:p>
    <w:p w14:paraId="66916943" w14:textId="77777777" w:rsidR="0020318E" w:rsidRDefault="0020318E" w:rsidP="0020318E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13805A2B" w14:textId="71BE6B72" w:rsidR="0020318E" w:rsidRPr="0020318E" w:rsidRDefault="0020318E" w:rsidP="0020318E">
      <w:pPr>
        <w:pStyle w:val="ae"/>
      </w:pPr>
      <w:r w:rsidRPr="0020318E">
        <w:t>睡眠品質的關鍵在合適的床墊！治療師：床墊挑選可根據體型、骨骼、肌肉、睡眠習慣</w:t>
      </w:r>
      <w:r>
        <w:rPr>
          <w:rFonts w:hint="eastAsia"/>
        </w:rPr>
        <w:t>。</w:t>
      </w:r>
      <w:r w:rsidRPr="0020318E">
        <w:t>良好的睡眠是保持身心健康的關鍵。充足的睡眠有助於增強免疫力、提高專注力和記憶力，還可以預防壓力和情緒問題。因此，我們應該重視睡眠品質並確保每晚都能享受高質量的睡眠。</w:t>
      </w:r>
    </w:p>
    <w:p w14:paraId="0EFBD696" w14:textId="77777777" w:rsidR="0020318E" w:rsidRPr="0020318E" w:rsidRDefault="0020318E" w:rsidP="0020318E">
      <w:r w:rsidRPr="0020318E">
        <w:t>評估師會根據您的</w:t>
      </w:r>
      <w:r w:rsidRPr="0020318E">
        <w:rPr>
          <w:b/>
          <w:bCs/>
        </w:rPr>
        <w:t>肌肉、脂肪、骨骼狀況、睡眠姿勢</w:t>
      </w:r>
      <w:r w:rsidRPr="0020318E">
        <w:t>等，提供適合您的床墊建議，讓您的睡眠品質大幅提升，保護身體健康。</w:t>
      </w:r>
    </w:p>
    <w:p w14:paraId="6E63F0D6" w14:textId="77777777" w:rsidR="0020318E" w:rsidRPr="0020318E" w:rsidRDefault="0020318E" w:rsidP="0020318E"/>
    <w:p w14:paraId="0B1B325D" w14:textId="77777777" w:rsidR="0020318E" w:rsidRDefault="0020318E" w:rsidP="0020318E">
      <w:r w:rsidRPr="0020318E">
        <w:t>睡覺會腰痛有兩個可能，一個是人歪掉，也就是骨盆前傾或後傾；另一個是床太軟或太硬，兩者沒有辦法相容。</w:t>
      </w:r>
    </w:p>
    <w:p w14:paraId="0133399C" w14:textId="77777777" w:rsidR="0020318E" w:rsidRDefault="0020318E" w:rsidP="0020318E"/>
    <w:p w14:paraId="5394C414" w14:textId="77777777" w:rsidR="0020318E" w:rsidRDefault="0020318E" w:rsidP="0020318E">
      <w:pPr>
        <w:rPr>
          <w:rFonts w:hint="eastAsia"/>
        </w:rPr>
      </w:pPr>
    </w:p>
    <w:p w14:paraId="1A7B539A" w14:textId="7F55F2FB" w:rsidR="0020318E" w:rsidRPr="0020318E" w:rsidRDefault="0020318E" w:rsidP="0020318E">
      <w:pPr>
        <w:pStyle w:val="ae"/>
        <w:rPr>
          <w:rFonts w:hint="eastAsia"/>
        </w:rPr>
      </w:pPr>
      <w:r w:rsidRPr="00E5630D">
        <w:t>[</w:t>
      </w:r>
      <w:r>
        <w:rPr>
          <w:rFonts w:hint="eastAsia"/>
        </w:rPr>
        <w:t>睡姿與床的關係</w:t>
      </w:r>
      <w:r w:rsidRPr="00E5630D">
        <w:t>]</w:t>
      </w:r>
    </w:p>
    <w:p w14:paraId="66AF8AFB" w14:textId="77777777" w:rsidR="0020318E" w:rsidRDefault="0020318E" w:rsidP="0020318E">
      <w:r w:rsidRPr="0020318E">
        <w:t>最好的睡眠姿勢以人體力學結構來說，是「正躺睡姿」。除非你有心臟、肺臟疾病或是睡眠呼吸中止症等疾病問題或是懷孕期間的母親，不然最佳的姿勢建議以正躺睡姿為主。在整夜的睡眠時間中，建議正睡可以達到60%以上的時間，可以獲得最充足的深層睡眠。</w:t>
      </w:r>
    </w:p>
    <w:p w14:paraId="2DDB5224" w14:textId="77777777" w:rsidR="0020318E" w:rsidRDefault="0020318E" w:rsidP="0020318E"/>
    <w:p w14:paraId="0245D480" w14:textId="7773BB09" w:rsidR="0020318E" w:rsidRPr="0020318E" w:rsidRDefault="0020318E" w:rsidP="0020318E">
      <w:r w:rsidRPr="0020318E">
        <w:t>因此要考慮兩層結構，分為底層跟表層。</w:t>
      </w:r>
    </w:p>
    <w:p w14:paraId="4BF5D50B" w14:textId="77777777" w:rsidR="0020318E" w:rsidRPr="0020318E" w:rsidRDefault="0020318E" w:rsidP="0020318E">
      <w:r w:rsidRPr="0020318E">
        <w:t>表層是「床墊舒適層」，這部分要讓肌肉、筋膜放鬆。依據你的腰臀肌肉脂肪比例、背肌厚度去決定需要增加多少表面張力去支撐，支撐的太多會讓脊椎過直沒辦法放鬆；相反的支撐過少會讓你的脊椎下陷，像是整個晚上睡覺都在彎腰一樣腰痠。</w:t>
      </w:r>
    </w:p>
    <w:p w14:paraId="30FAD6B9" w14:textId="77777777" w:rsidR="0020318E" w:rsidRPr="0020318E" w:rsidRDefault="0020318E" w:rsidP="0020318E">
      <w:r w:rsidRPr="0020318E">
        <w:t>底層是「床墊主體」，要讓你的骨骼、脊椎結構得到支撐。床墊的獨立筒硬度、獨立筒數量決定支撐的硬度。如果有胸椎後突（駝背）或是骨盆前傾等問題，相對應的支撐結構就要去調整加強。</w:t>
      </w:r>
    </w:p>
    <w:p w14:paraId="1ED5BC15" w14:textId="77777777" w:rsidR="0020318E" w:rsidRDefault="0020318E"/>
    <w:p w14:paraId="3773766D" w14:textId="77777777" w:rsidR="0020318E" w:rsidRDefault="0020318E"/>
    <w:p w14:paraId="24E22CCA" w14:textId="542C50B9" w:rsidR="0020318E" w:rsidRPr="0020318E" w:rsidRDefault="0020318E" w:rsidP="0020318E">
      <w:pPr>
        <w:pStyle w:val="ae"/>
        <w:rPr>
          <w:rFonts w:hint="eastAsia"/>
        </w:rPr>
      </w:pPr>
      <w:r w:rsidRPr="00E5630D">
        <w:t>[</w:t>
      </w:r>
      <w:r>
        <w:rPr>
          <w:rFonts w:hint="eastAsia"/>
        </w:rPr>
        <w:t>如何選擇床墊</w:t>
      </w:r>
      <w:r w:rsidRPr="00E5630D">
        <w:t>]</w:t>
      </w:r>
    </w:p>
    <w:p w14:paraId="187D95A2" w14:textId="44EB29EB" w:rsidR="0020318E" w:rsidRDefault="0020318E" w:rsidP="0020318E">
      <w:pPr>
        <w:pStyle w:val="a9"/>
        <w:numPr>
          <w:ilvl w:val="0"/>
          <w:numId w:val="1"/>
        </w:numPr>
      </w:pPr>
      <w:r w:rsidRPr="0020318E">
        <w:rPr>
          <w:rFonts w:hint="eastAsia"/>
        </w:rPr>
        <w:t>硬</w:t>
      </w:r>
      <w:r w:rsidRPr="0020318E">
        <w:t>度和軟度：床墊的硬度和軟度因人而異，依照你的肌肉與骨骼位置會有所差別。舉例來說骨盆相對前傾的人，睡太軟的床就容易腰部酸痛，沒有支撐感，隔夜起床就會感覺整個腰部緊縮痠痛。</w:t>
      </w:r>
    </w:p>
    <w:p w14:paraId="6152CEA8" w14:textId="77777777" w:rsidR="0020318E" w:rsidRDefault="0020318E" w:rsidP="0020318E"/>
    <w:p w14:paraId="40CEE7E3" w14:textId="1EBB330C" w:rsidR="0020318E" w:rsidRDefault="0020318E" w:rsidP="0020318E">
      <w:pPr>
        <w:pStyle w:val="a9"/>
        <w:numPr>
          <w:ilvl w:val="0"/>
          <w:numId w:val="1"/>
        </w:numPr>
      </w:pPr>
      <w:r>
        <w:t>材料：可以簡單分為下層的獨立筒與上層的舒適層</w:t>
      </w:r>
    </w:p>
    <w:p w14:paraId="5CA2B5AC" w14:textId="77777777" w:rsidR="0020318E" w:rsidRDefault="0020318E" w:rsidP="0020318E">
      <w:r>
        <w:t>下層：獨立筒的硬度與分布密度，會影響支撐整體骨架的力度</w:t>
      </w:r>
    </w:p>
    <w:p w14:paraId="4D355036" w14:textId="692068E4" w:rsidR="0020318E" w:rsidRDefault="0020318E" w:rsidP="0020318E">
      <w:r>
        <w:t>上層：舒適層的厚度與材質會決定讓肌肉下陷、包覆的柔軟度</w:t>
      </w:r>
    </w:p>
    <w:p w14:paraId="05D00501" w14:textId="77777777" w:rsidR="0020318E" w:rsidRDefault="0020318E" w:rsidP="0020318E"/>
    <w:p w14:paraId="344120BB" w14:textId="29CE81AC" w:rsidR="0020318E" w:rsidRDefault="0020318E" w:rsidP="0020318E">
      <w:pPr>
        <w:pStyle w:val="a9"/>
        <w:numPr>
          <w:ilvl w:val="0"/>
          <w:numId w:val="1"/>
        </w:numPr>
      </w:pPr>
      <w:r w:rsidRPr="0020318E">
        <w:lastRenderedPageBreak/>
        <w:t>吸震效果：如果你容易受到床上伴侶的動作干擾，那麼選擇一個具有良好吸震的床墊將對你的睡眠品質有所幫助。</w:t>
      </w:r>
    </w:p>
    <w:p w14:paraId="22B955E2" w14:textId="77777777" w:rsidR="0020318E" w:rsidRDefault="0020318E" w:rsidP="0020318E"/>
    <w:p w14:paraId="6B05B953" w14:textId="2A614C07" w:rsidR="0020318E" w:rsidRPr="0020318E" w:rsidRDefault="0020318E" w:rsidP="0020318E">
      <w:pPr>
        <w:rPr>
          <w:rFonts w:hint="eastAsia"/>
        </w:rPr>
      </w:pPr>
      <w:r w:rsidRPr="0020318E">
        <w:t>選擇合適的床墊是獲得良好睡眠品質的關鍵。通過考慮硬度、材料、吸震性等因素，並定期維護和更換床墊，我們可以創造一個舒適、支撐性良好的睡眠環境，提升我們的睡眠品質，從而改善身心健康和生活品質。記住，好的睡眠從一個適合的床墊開始。</w:t>
      </w:r>
    </w:p>
    <w:p w14:paraId="7CB25271" w14:textId="77777777" w:rsidR="0020318E" w:rsidRDefault="0020318E"/>
    <w:p w14:paraId="5114024C" w14:textId="77777777" w:rsidR="0020318E" w:rsidRDefault="0020318E"/>
    <w:p w14:paraId="2E21D366" w14:textId="26E96F4C" w:rsidR="0020318E" w:rsidRDefault="0020318E" w:rsidP="0020318E">
      <w:pPr>
        <w:pStyle w:val="ae"/>
      </w:pPr>
      <w:r w:rsidRPr="00E5630D">
        <w:t>[</w:t>
      </w:r>
      <w:r>
        <w:rPr>
          <w:rFonts w:hint="eastAsia"/>
        </w:rPr>
        <w:t>不良睡眠姿勢的影響</w:t>
      </w:r>
      <w:r w:rsidRPr="00E5630D">
        <w:t>]</w:t>
      </w:r>
    </w:p>
    <w:p w14:paraId="5CBA9B65" w14:textId="1E771E79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枕頭太低</w:t>
      </w:r>
      <w:r>
        <w:rPr>
          <w:rStyle w:val="ng-star-inserted"/>
        </w:rPr>
        <w:t>：會使頭部相對於頸椎位置向後，讓頸部處於伸直狀態，類似頭部前移的姿勢。這會導致頸部肌肉過度緊繃，增加落枕的風險，並可能使身體重心前移，呈現駝背的狀態。</w:t>
      </w:r>
    </w:p>
    <w:p w14:paraId="5341D69B" w14:textId="0BDFA986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側睡壓肩</w:t>
      </w:r>
      <w:r>
        <w:rPr>
          <w:rStyle w:val="ng-star-inserted"/>
        </w:rPr>
        <w:t>：可能會造成肩頸肌肉張力不平衡，導致圓肩。</w:t>
      </w:r>
    </w:p>
    <w:p w14:paraId="7464DE07" w14:textId="0D78FE0E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長期姿勢不良</w:t>
      </w:r>
      <w:r>
        <w:rPr>
          <w:rStyle w:val="ng-star-inserted"/>
        </w:rPr>
        <w:t>：可能會導致身體前側肌肉縮短，產生駝背，並增加腰痛的風險。</w:t>
      </w:r>
    </w:p>
    <w:p w14:paraId="00A2EC78" w14:textId="1B52F5A4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不正確的睡姿</w:t>
      </w:r>
      <w:r>
        <w:rPr>
          <w:rStyle w:val="ng-star-inserted"/>
        </w:rPr>
        <w:t>可能會引發落枕</w:t>
      </w:r>
      <w:r>
        <w:rPr>
          <w:rStyle w:val="ng-star-inserted"/>
          <w:rFonts w:hint="eastAsia"/>
        </w:rPr>
        <w:t>。</w:t>
      </w:r>
    </w:p>
    <w:p w14:paraId="3E585E6D" w14:textId="77777777" w:rsidR="0020318E" w:rsidRDefault="0020318E" w:rsidP="0020318E">
      <w:pPr>
        <w:pStyle w:val="ae"/>
      </w:pPr>
    </w:p>
    <w:p w14:paraId="152E593A" w14:textId="77777777" w:rsidR="0020318E" w:rsidRDefault="0020318E"/>
    <w:p w14:paraId="1E429F7A" w14:textId="021178AF" w:rsidR="0020318E" w:rsidRDefault="0020318E" w:rsidP="0020318E">
      <w:pPr>
        <w:pStyle w:val="ae"/>
      </w:pPr>
      <w:r w:rsidRPr="00E5630D">
        <w:t>[</w:t>
      </w:r>
      <w:r>
        <w:rPr>
          <w:rFonts w:hint="eastAsia"/>
        </w:rPr>
        <w:t>合適的枕頭高度</w:t>
      </w:r>
      <w:r w:rsidRPr="00E5630D">
        <w:t>]</w:t>
      </w:r>
    </w:p>
    <w:p w14:paraId="03415DA6" w14:textId="55A684EE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理想的枕頭高度應讓頸部維持在正中位置。</w:t>
      </w:r>
    </w:p>
    <w:p w14:paraId="3D7BE365" w14:textId="704683E9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躺著時做點頭和抬頭的動作，若能順利完成，表示枕頭高度適當。</w:t>
      </w:r>
    </w:p>
    <w:p w14:paraId="32541F53" w14:textId="5C3F7F99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若無法正常做動作，可能表示枕頭或頸部有問題，建議將睡姿拍照下來，請教專業的物理治療師。</w:t>
      </w:r>
    </w:p>
    <w:p w14:paraId="498E197A" w14:textId="77777777" w:rsidR="0020318E" w:rsidRPr="0020318E" w:rsidRDefault="0020318E" w:rsidP="0020318E">
      <w:pPr>
        <w:pStyle w:val="ae"/>
      </w:pPr>
    </w:p>
    <w:p w14:paraId="17010C54" w14:textId="77777777" w:rsidR="0020318E" w:rsidRDefault="0020318E"/>
    <w:p w14:paraId="60F647AB" w14:textId="69CC83B0" w:rsidR="0020318E" w:rsidRDefault="0020318E" w:rsidP="0020318E">
      <w:pPr>
        <w:pStyle w:val="ae"/>
      </w:pPr>
      <w:r w:rsidRPr="00E5630D">
        <w:t>[</w:t>
      </w:r>
      <w:r>
        <w:rPr>
          <w:rFonts w:hint="eastAsia"/>
        </w:rPr>
        <w:t>睡眠習慣與落枕</w:t>
      </w:r>
      <w:r w:rsidRPr="00E5630D">
        <w:t>]</w:t>
      </w:r>
    </w:p>
    <w:p w14:paraId="4497D0B0" w14:textId="65AD95DA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睡眠習慣是預防落枕的關鍵。</w:t>
      </w:r>
    </w:p>
    <w:p w14:paraId="6ACDC706" w14:textId="67A2AAC5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人一天中有 1/3 的時間在睡覺，若睡眠時姿勢不良，容易引發落枕。</w:t>
      </w:r>
    </w:p>
    <w:p w14:paraId="3C335787" w14:textId="4F5AC0C8" w:rsidR="0020318E" w:rsidRDefault="0020318E" w:rsidP="0020318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建議選用客製化的人體工學床墊</w:t>
      </w:r>
      <w:r>
        <w:rPr>
          <w:rStyle w:val="ng-star-inserted"/>
        </w:rPr>
        <w:t>，讓身體在睡覺時能完整放鬆與休息。</w:t>
      </w:r>
    </w:p>
    <w:p w14:paraId="1B011C3A" w14:textId="77777777" w:rsidR="0020318E" w:rsidRPr="0020318E" w:rsidRDefault="0020318E" w:rsidP="0020318E">
      <w:pPr>
        <w:pStyle w:val="ae"/>
      </w:pPr>
    </w:p>
    <w:p w14:paraId="053BC4B7" w14:textId="77777777" w:rsidR="0020318E" w:rsidRPr="0020318E" w:rsidRDefault="0020318E">
      <w:pPr>
        <w:rPr>
          <w:rFonts w:hint="eastAsia"/>
        </w:rPr>
      </w:pPr>
    </w:p>
    <w:sectPr w:rsidR="0020318E" w:rsidRPr="00203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CFB"/>
    <w:multiLevelType w:val="hybridMultilevel"/>
    <w:tmpl w:val="1B026812"/>
    <w:lvl w:ilvl="0" w:tplc="F44C9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147FE6"/>
    <w:multiLevelType w:val="hybridMultilevel"/>
    <w:tmpl w:val="2F4E3406"/>
    <w:lvl w:ilvl="0" w:tplc="7ECC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8378949">
    <w:abstractNumId w:val="0"/>
  </w:num>
  <w:num w:numId="2" w16cid:durableId="65156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8E"/>
    <w:rsid w:val="0020318E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AF79"/>
  <w15:chartTrackingRefBased/>
  <w15:docId w15:val="{64931AD7-450F-B445-A8FA-911327E8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18E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31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1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1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18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18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18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18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31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0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031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03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031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31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31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31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31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1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0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1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031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31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31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31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31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318E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20318E"/>
    <w:pPr>
      <w:widowControl w:val="0"/>
      <w:spacing w:after="0" w:line="240" w:lineRule="auto"/>
    </w:pPr>
  </w:style>
  <w:style w:type="character" w:styleId="af">
    <w:name w:val="Strong"/>
    <w:basedOn w:val="a0"/>
    <w:uiPriority w:val="22"/>
    <w:qFormat/>
    <w:rsid w:val="0020318E"/>
    <w:rPr>
      <w:b/>
      <w:bCs/>
    </w:rPr>
  </w:style>
  <w:style w:type="character" w:customStyle="1" w:styleId="bold">
    <w:name w:val="bold"/>
    <w:basedOn w:val="a0"/>
    <w:rsid w:val="0020318E"/>
  </w:style>
  <w:style w:type="character" w:customStyle="1" w:styleId="ng-star-inserted">
    <w:name w:val="ng-star-inserted"/>
    <w:basedOn w:val="a0"/>
    <w:rsid w:val="0020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9" ma:contentTypeDescription="建立新的文件。" ma:contentTypeScope="" ma:versionID="828dadd8a9c98ca3bcfa192af79d089d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84f2c42160e21e9502d4a85f5904db86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A3B1D-3C6B-4217-8E69-CE173BD450CE}"/>
</file>

<file path=customXml/itemProps2.xml><?xml version="1.0" encoding="utf-8"?>
<ds:datastoreItem xmlns:ds="http://schemas.openxmlformats.org/officeDocument/2006/customXml" ds:itemID="{2154912D-B3A5-4A4F-904E-7D9A2D01A82F}"/>
</file>

<file path=customXml/itemProps3.xml><?xml version="1.0" encoding="utf-8"?>
<ds:datastoreItem xmlns:ds="http://schemas.openxmlformats.org/officeDocument/2006/customXml" ds:itemID="{C0754CCF-9019-4811-96B7-E3796554D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2025-02-12T10:56:00Z</dcterms:created>
  <dcterms:modified xsi:type="dcterms:W3CDTF">2025-02-12T11:06:00Z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