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0F766E"/>
          <w:sz w:val="52"/>
          <w:szCs w:val="52"/>
        </w:rPr>
        <w:t xml:space="preserve">SMART GREENHOUSE CONTROLLER</w:t>
      </w:r>
    </w:p>
    <w:p>
      <w:pPr>
        <w:spacing w:after="60" w:before="160"/>
        <w:jc w:val="center"/>
      </w:pPr>
      <w:r>
        <w:rPr>
          <w:i/>
          <w:iCs/>
          <w:color w:val="6D28D9"/>
          <w:sz w:val="28"/>
          <w:szCs w:val="28"/>
        </w:rPr>
        <w:t xml:space="preserve">A Simulated Closed-Loop Embedded Control System</w:t>
      </w:r>
    </w:p>
    <w:p>
      <w:pPr>
        <w:spacing w:after="500"/>
        <w:jc w:val="center"/>
      </w:pPr>
      <w:r>
        <w:rPr>
          <w:color w:val="6B7280"/>
          <w:sz w:val="22"/>
          <w:szCs w:val="22"/>
        </w:rPr>
        <w:t xml:space="preserve">Built Entirely in a Zero-Hardware Simulation Environment (Tinkercad)</w:t>
      </w:r>
    </w:p>
    <w:p>
      <w:pPr>
        <w:pBdr>
          <w:top w:val="single" w:color="D1D5DB" w:sz="4" w:space="12"/>
        </w:pBdr>
        <w:spacing w:after="60" w:before="900"/>
        <w:jc w:val="center"/>
      </w:pPr>
      <w:r>
        <w:rPr>
          <w:b/>
          <w:bCs/>
          <w:color w:val="1F2937"/>
          <w:sz w:val="26"/>
          <w:szCs w:val="26"/>
        </w:rPr>
        <w:t xml:space="preserve">Abdulatef</w:t>
      </w:r>
    </w:p>
    <w:p>
      <w:pPr>
        <w:spacing w:after="40"/>
        <w:jc w:val="center"/>
      </w:pPr>
      <w:r>
        <w:rPr>
          <w:color w:val="6B7280"/>
          <w:sz w:val="22"/>
          <w:szCs w:val="22"/>
        </w:rPr>
        <w:t xml:space="preserve">Final-Year BEng (Hons) Mechatronics Engineering</w:t>
      </w:r>
    </w:p>
    <w:p>
      <w:pPr>
        <w:spacing w:after="40"/>
        <w:jc w:val="center"/>
      </w:pPr>
      <w:r>
        <w:rPr>
          <w:color w:val="6B7280"/>
          <w:sz w:val="22"/>
          <w:szCs w:val="22"/>
        </w:rPr>
        <w:t xml:space="preserve">Asia Pacific University of Technology and Innovation (APU), Kuala Lumpur</w:t>
      </w:r>
    </w:p>
    <w:p>
      <w:pPr>
        <w:spacing w:after="400"/>
        <w:jc w:val="center"/>
      </w:pPr>
      <w:r>
        <w:rPr>
          <w:color w:val="6B7280"/>
          <w:sz w:val="22"/>
          <w:szCs w:val="22"/>
        </w:rPr>
        <w:t xml:space="preserve">Independent Project — Embedded Systems / IoT</w:t>
      </w:r>
    </w:p>
    <w:p>
      <w:pPr>
        <w:jc w:val="center"/>
      </w:pPr>
      <w:r>
        <w:rPr>
          <w:b/>
          <w:bCs/>
          <w:color w:val="0F766E"/>
          <w:sz w:val="20"/>
          <w:szCs w:val="20"/>
        </w:rPr>
        <w:t xml:space="preserve">Tools: Tinkercad Circuits  •  Arduino C/C++  •  Embedded Sensor &amp; Actuator Control</w:t>
      </w:r>
    </w:p>
    <w:p>
      <w:r>
        <w:br w:type="page"/>
      </w:r>
    </w:p>
    <w:p>
      <w:pPr>
        <w:pStyle w:val="Heading1"/>
        <w:pBdr>
          <w:bottom w:val="single" w:color="0F766E" w:sz="8" w:space="4"/>
        </w:pBdr>
        <w:spacing w:after="200" w:before="400"/>
      </w:pPr>
      <w:r>
        <w:rPr>
          <w:b/>
          <w:bCs/>
          <w:color w:val="0F766E"/>
          <w:sz w:val="30"/>
          <w:szCs w:val="30"/>
        </w:rPr>
        <w:t xml:space="preserve">Table of Contents</w:t>
      </w:r>
    </w:p>
    <w:p>
      <w:pPr>
        <w:spacing w:after="130"/>
      </w:pPr>
      <w:r>
        <w:rPr>
          <w:color w:val="1F2937"/>
          <w:sz w:val="22"/>
          <w:szCs w:val="22"/>
        </w:rPr>
        <w:t xml:space="preserve">1. Executive Summary</w:t>
      </w:r>
    </w:p>
    <w:p>
      <w:pPr>
        <w:spacing w:after="130"/>
      </w:pPr>
      <w:r>
        <w:rPr>
          <w:color w:val="1F2937"/>
          <w:sz w:val="22"/>
          <w:szCs w:val="22"/>
        </w:rPr>
        <w:t xml:space="preserve">2. Project Objectives</w:t>
      </w:r>
    </w:p>
    <w:p>
      <w:pPr>
        <w:spacing w:after="130"/>
      </w:pPr>
      <w:r>
        <w:rPr>
          <w:color w:val="1F2937"/>
          <w:sz w:val="22"/>
          <w:szCs w:val="22"/>
        </w:rPr>
        <w:t xml:space="preserve">3. Tools &amp; Technologies Used</w:t>
      </w:r>
    </w:p>
    <w:p>
      <w:pPr>
        <w:spacing w:after="130"/>
      </w:pPr>
      <w:r>
        <w:rPr>
          <w:color w:val="1F2937"/>
          <w:sz w:val="22"/>
          <w:szCs w:val="22"/>
        </w:rPr>
        <w:t xml:space="preserve">4. System Overview &amp; Component Architecture</w:t>
      </w:r>
    </w:p>
    <w:p>
      <w:pPr>
        <w:spacing w:after="130"/>
      </w:pPr>
      <w:r>
        <w:rPr>
          <w:color w:val="1F2937"/>
          <w:sz w:val="22"/>
          <w:szCs w:val="22"/>
        </w:rPr>
        <w:t xml:space="preserve">5. Circuit Design &amp; Wiring</w:t>
      </w:r>
    </w:p>
    <w:p>
      <w:pPr>
        <w:spacing w:after="130"/>
      </w:pPr>
      <w:r>
        <w:rPr>
          <w:color w:val="1F2937"/>
          <w:sz w:val="22"/>
          <w:szCs w:val="22"/>
        </w:rPr>
        <w:t xml:space="preserve">6. Software Implementation &amp; Key Features</w:t>
      </w:r>
    </w:p>
    <w:p>
      <w:pPr>
        <w:spacing w:after="130"/>
      </w:pPr>
      <w:r>
        <w:rPr>
          <w:color w:val="1F2937"/>
          <w:sz w:val="22"/>
          <w:szCs w:val="22"/>
        </w:rPr>
        <w:t xml:space="preserve">7. Testing &amp; Validation</w:t>
      </w:r>
    </w:p>
    <w:p>
      <w:pPr>
        <w:spacing w:after="130"/>
      </w:pPr>
      <w:r>
        <w:rPr>
          <w:color w:val="1F2937"/>
          <w:sz w:val="22"/>
          <w:szCs w:val="22"/>
        </w:rPr>
        <w:t xml:space="preserve">8. Debugging &amp; Problem Solving</w:t>
      </w:r>
    </w:p>
    <w:p>
      <w:pPr>
        <w:spacing w:after="130"/>
      </w:pPr>
      <w:r>
        <w:rPr>
          <w:color w:val="1F2937"/>
          <w:sz w:val="22"/>
          <w:szCs w:val="22"/>
        </w:rPr>
        <w:t xml:space="preserve">9. Results &amp; Discussion</w:t>
      </w:r>
    </w:p>
    <w:p>
      <w:pPr>
        <w:spacing w:after="130"/>
      </w:pPr>
      <w:r>
        <w:rPr>
          <w:color w:val="1F2937"/>
          <w:sz w:val="22"/>
          <w:szCs w:val="22"/>
        </w:rPr>
        <w:t xml:space="preserve">10. Skills Demonstrated</w:t>
      </w:r>
    </w:p>
    <w:p>
      <w:pPr>
        <w:spacing w:after="130"/>
      </w:pPr>
      <w:r>
        <w:rPr>
          <w:color w:val="1F2937"/>
          <w:sz w:val="22"/>
          <w:szCs w:val="22"/>
        </w:rPr>
        <w:t xml:space="preserve">11. Future Enhancements</w:t>
      </w:r>
    </w:p>
    <w:p>
      <w:pPr>
        <w:spacing w:after="130"/>
      </w:pPr>
      <w:r>
        <w:rPr>
          <w:color w:val="1F2937"/>
          <w:sz w:val="22"/>
          <w:szCs w:val="22"/>
        </w:rPr>
        <w:t xml:space="preserve">12. Conclusion</w:t>
      </w:r>
    </w:p>
    <w:p>
      <w:pPr>
        <w:spacing w:after="130"/>
      </w:pPr>
      <w:r>
        <w:rPr>
          <w:color w:val="1F2937"/>
          <w:sz w:val="22"/>
          <w:szCs w:val="22"/>
        </w:rPr>
        <w:t xml:space="preserve">Appendix A — Complete Firmware (Arduino C/C++, v2.1)</w:t>
      </w:r>
    </w:p>
    <w:p>
      <w:r>
        <w:br w:type="page"/>
      </w:r>
    </w:p>
    <w:p>
      <w:pPr>
        <w:pStyle w:val="Heading1"/>
        <w:pBdr>
          <w:bottom w:val="single" w:color="0F766E" w:sz="8" w:space="4"/>
        </w:pBdr>
        <w:spacing w:after="200" w:before="400"/>
      </w:pPr>
      <w:r>
        <w:rPr>
          <w:b/>
          <w:bCs/>
          <w:color w:val="0F766E"/>
          <w:sz w:val="30"/>
          <w:szCs w:val="30"/>
        </w:rPr>
        <w:t xml:space="preserve">1. Executive Summary</w:t>
      </w:r>
    </w:p>
    <w:p>
      <w:pPr>
        <w:spacing w:after="160" w:line="288"/>
      </w:pPr>
      <w:r>
        <w:rPr>
          <w:color w:val="1F2937"/>
          <w:sz w:val="22"/>
          <w:szCs w:val="22"/>
        </w:rPr>
        <w:t xml:space="preserve">This project presents the design, development, and testing of a Smart Greenhouse Controller — a fully autonomous, closed-loop embedded control system that monitors environmental conditions and actuates real-world outputs in response. The system was designed and validated entirely in a circuit-simulation environment, without any physical hardware, demonstrating the ability to plan, wire, program, debug, and document a complete embedded systems project end to end.</w:t>
      </w:r>
    </w:p>
    <w:p>
      <w:pPr>
        <w:spacing w:after="160" w:line="288"/>
      </w:pPr>
      <w:r>
        <w:rPr>
          <w:color w:val="1F2937"/>
          <w:sz w:val="22"/>
          <w:szCs w:val="22"/>
        </w:rPr>
        <w:t xml:space="preserve">The controller reads temperature, ambient light, and soil moisture through three analog sensors, processes the data with noise-reducing averaging, and drives five independent outputs — a variable-speed cooling fan, an irrigation servo valve, a grow light, an RGB status indicator, and an audible alarm — according to a priority-based state machine. A 16x2 LCD and a serial data log provide real-time and historical visibility into system behaviour.</w:t>
      </w:r>
    </w:p>
    <w:p>
      <w:pPr>
        <w:spacing w:after="160" w:line="288"/>
      </w:pPr>
      <w:r>
        <w:rPr>
          <w:color w:val="1F2937"/>
          <w:sz w:val="22"/>
          <w:szCs w:val="22"/>
        </w:rPr>
        <w:t xml:space="preserve">Beyond the core control loop, the project incorporates engineering practices typically expected in production-grade embedded systems: sensor signal averaging, proportional (PWM) actuation instead of simple on/off switching, time-aware (day/night) decision logic, structured debugging of logic-ordering defects, and a documented, repeatable test protocol used to verify every system state.</w:t>
      </w:r>
    </w:p>
    <w:p>
      <w:pPr>
        <w:pStyle w:val="Heading1"/>
        <w:pBdr>
          <w:bottom w:val="single" w:color="0F766E" w:sz="8" w:space="4"/>
        </w:pBdr>
        <w:spacing w:after="200" w:before="400"/>
      </w:pPr>
      <w:r>
        <w:rPr>
          <w:b/>
          <w:bCs/>
          <w:color w:val="0F766E"/>
          <w:sz w:val="30"/>
          <w:szCs w:val="30"/>
        </w:rPr>
        <w:t xml:space="preserve">2. Project Objectives</w:t>
      </w:r>
    </w:p>
    <w:p>
      <w:pPr>
        <w:spacing w:after="160" w:line="288"/>
      </w:pPr>
      <w:r>
        <w:rPr>
          <w:color w:val="1F2937"/>
          <w:sz w:val="22"/>
          <w:szCs w:val="22"/>
        </w:rPr>
        <w:t xml:space="preserve">The project was undertaken to design and validate a multi-sensor, multi-actuator embedded control system using industry-standard tools, while building practical skills in circuit design, embedded C/C++ programming, and systematic debugging. Specific objectives included:</w:t>
      </w:r>
    </w:p>
    <w:p>
      <w:pPr>
        <w:pStyle w:val="ListParagraph"/>
        <w:numPr>
          <w:ilvl w:val="0"/>
          <w:numId w:val="1"/>
        </w:numPr>
        <w:spacing w:after="80"/>
      </w:pPr>
      <w:r>
        <w:rPr>
          <w:color w:val="1F2937"/>
          <w:sz w:val="22"/>
          <w:szCs w:val="22"/>
        </w:rPr>
        <w:t xml:space="preserve">Design a closed-loop control system that senses environmental conditions and autonomously actuates corrective outputs.</w:t>
      </w:r>
    </w:p>
    <w:p>
      <w:pPr>
        <w:pStyle w:val="ListParagraph"/>
        <w:numPr>
          <w:ilvl w:val="0"/>
          <w:numId w:val="1"/>
        </w:numPr>
        <w:spacing w:after="80"/>
      </w:pPr>
      <w:r>
        <w:rPr>
          <w:color w:val="1F2937"/>
          <w:sz w:val="22"/>
          <w:szCs w:val="22"/>
        </w:rPr>
        <w:t xml:space="preserve">Implement and wire a complete sensor-to-actuator circuit (Arduino Uno-based) using correct voltage-divider and pull-up/pull-down principles.</w:t>
      </w:r>
    </w:p>
    <w:p>
      <w:pPr>
        <w:pStyle w:val="ListParagraph"/>
        <w:numPr>
          <w:ilvl w:val="0"/>
          <w:numId w:val="1"/>
        </w:numPr>
        <w:spacing w:after="80"/>
      </w:pPr>
      <w:r>
        <w:rPr>
          <w:color w:val="1F2937"/>
          <w:sz w:val="22"/>
          <w:szCs w:val="22"/>
        </w:rPr>
        <w:t xml:space="preserve">Develop embedded firmware in Arduino C/C++ implementing signal averaging, PWM-based proportional control, and a priority-ordered display/status state machine.</w:t>
      </w:r>
    </w:p>
    <w:p>
      <w:pPr>
        <w:pStyle w:val="ListParagraph"/>
        <w:numPr>
          <w:ilvl w:val="0"/>
          <w:numId w:val="1"/>
        </w:numPr>
        <w:spacing w:after="80"/>
      </w:pPr>
      <w:r>
        <w:rPr>
          <w:color w:val="1F2937"/>
          <w:sz w:val="22"/>
          <w:szCs w:val="22"/>
        </w:rPr>
        <w:t xml:space="preserve">Apply a systematic test-and-debug methodology to identify and resolve logic-ordering defects in the control software.</w:t>
      </w:r>
    </w:p>
    <w:p>
      <w:pPr>
        <w:pStyle w:val="ListParagraph"/>
        <w:numPr>
          <w:ilvl w:val="0"/>
          <w:numId w:val="1"/>
        </w:numPr>
        <w:spacing w:after="80"/>
      </w:pPr>
      <w:r>
        <w:rPr>
          <w:color w:val="1F2937"/>
          <w:sz w:val="22"/>
          <w:szCs w:val="22"/>
        </w:rPr>
        <w:t xml:space="preserve">Produce professional technical documentation suitable for a portfolio, LinkedIn, or a formal engineering report.</w:t>
      </w:r>
    </w:p>
    <w:p>
      <w:pPr>
        <w:pStyle w:val="Heading1"/>
        <w:pBdr>
          <w:bottom w:val="single" w:color="0F766E" w:sz="8" w:space="4"/>
        </w:pBdr>
        <w:spacing w:after="200" w:before="400"/>
      </w:pPr>
      <w:r>
        <w:rPr>
          <w:b/>
          <w:bCs/>
          <w:color w:val="0F766E"/>
          <w:sz w:val="30"/>
          <w:szCs w:val="30"/>
        </w:rPr>
        <w:t xml:space="preserve">3. Tools &amp; Technologies Used</w:t>
      </w:r>
    </w:p>
    <w:tbl>
      <w:tblPr>
        <w:tblW w:type="dxa" w:w="9350"/>
        <w:tblBorders>
          <w:top w:val="single" w:color="D1D5DB" w:sz="4"/>
          <w:left w:val="single" w:color="D1D5DB" w:sz="4"/>
          <w:bottom w:val="single" w:color="D1D5DB" w:sz="4"/>
          <w:right w:val="single" w:color="D1D5DB" w:sz="4"/>
          <w:insideH w:val="single" w:color="E5E7EB" w:sz="4"/>
          <w:insideV w:val="single" w:color="E5E7EB" w:sz="4"/>
        </w:tblBorders>
      </w:tblPr>
      <w:tblGrid>
        <w:gridCol w:w="2400"/>
        <w:gridCol w:w="3400"/>
        <w:gridCol w:w="3550"/>
      </w:tblGrid>
      <w:tr>
        <w:trPr>
          <w:tblHeader/>
        </w:trPr>
        <w:tc>
          <w:tcPr>
            <w:tcW w:type="dxa" w:w="2400"/>
            <w:shd w:fill="0F766E" w:val="clear"/>
            <w:tcMar>
              <w:top w:type="dxa" w:w="80"/>
              <w:left w:type="dxa" w:w="100"/>
              <w:bottom w:type="dxa" w:w="80"/>
              <w:right w:type="dxa" w:w="100"/>
            </w:tcMar>
            <w:vAlign w:val="center"/>
          </w:tcPr>
          <w:p>
            <w:pPr>
              <w:spacing w:after="40" w:before="40"/>
            </w:pPr>
            <w:r>
              <w:rPr>
                <w:b/>
                <w:bCs/>
                <w:color w:val="FFFFFF"/>
                <w:sz w:val="20"/>
                <w:szCs w:val="20"/>
              </w:rPr>
              <w:t xml:space="preserve">Category</w:t>
            </w:r>
          </w:p>
        </w:tc>
        <w:tc>
          <w:tcPr>
            <w:tcW w:type="dxa" w:w="3400"/>
            <w:shd w:fill="0F766E" w:val="clear"/>
            <w:tcMar>
              <w:top w:type="dxa" w:w="80"/>
              <w:left w:type="dxa" w:w="100"/>
              <w:bottom w:type="dxa" w:w="80"/>
              <w:right w:type="dxa" w:w="100"/>
            </w:tcMar>
            <w:vAlign w:val="center"/>
          </w:tcPr>
          <w:p>
            <w:pPr>
              <w:spacing w:after="40" w:before="40"/>
            </w:pPr>
            <w:r>
              <w:rPr>
                <w:b/>
                <w:bCs/>
                <w:color w:val="FFFFFF"/>
                <w:sz w:val="20"/>
                <w:szCs w:val="20"/>
              </w:rPr>
              <w:t xml:space="preserve">Tool / Technology</w:t>
            </w:r>
          </w:p>
        </w:tc>
        <w:tc>
          <w:tcPr>
            <w:tcW w:type="dxa" w:w="3550"/>
            <w:shd w:fill="0F766E" w:val="clear"/>
            <w:tcMar>
              <w:top w:type="dxa" w:w="80"/>
              <w:left w:type="dxa" w:w="100"/>
              <w:bottom w:type="dxa" w:w="80"/>
              <w:right w:type="dxa" w:w="100"/>
            </w:tcMar>
            <w:vAlign w:val="center"/>
          </w:tcPr>
          <w:p>
            <w:pPr>
              <w:spacing w:after="40" w:before="40"/>
            </w:pPr>
            <w:r>
              <w:rPr>
                <w:b/>
                <w:bCs/>
                <w:color w:val="FFFFFF"/>
                <w:sz w:val="20"/>
                <w:szCs w:val="20"/>
              </w:rPr>
              <w:t xml:space="preserve">Purpose</w:t>
            </w:r>
          </w:p>
        </w:tc>
      </w:tr>
      <w:tr>
        <w:tc>
          <w:tcPr>
            <w:tcW w:type="dxa" w:w="2400"/>
            <w:tcMar>
              <w:top w:type="dxa" w:w="80"/>
              <w:left w:type="dxa" w:w="100"/>
              <w:bottom w:type="dxa" w:w="80"/>
              <w:right w:type="dxa" w:w="100"/>
            </w:tcMar>
          </w:tcPr>
          <w:p>
            <w:pPr>
              <w:spacing w:after="40" w:before="40"/>
            </w:pPr>
            <w:r>
              <w:rPr>
                <w:color w:val="1F2937"/>
                <w:sz w:val="20"/>
                <w:szCs w:val="20"/>
              </w:rPr>
              <w:t xml:space="preserve">Simulation Platform</w:t>
            </w:r>
          </w:p>
        </w:tc>
        <w:tc>
          <w:tcPr>
            <w:tcW w:type="dxa" w:w="3400"/>
            <w:tcMar>
              <w:top w:type="dxa" w:w="80"/>
              <w:left w:type="dxa" w:w="100"/>
              <w:bottom w:type="dxa" w:w="80"/>
              <w:right w:type="dxa" w:w="100"/>
            </w:tcMar>
          </w:tcPr>
          <w:p>
            <w:pPr>
              <w:spacing w:after="40" w:before="40"/>
            </w:pPr>
            <w:r>
              <w:rPr>
                <w:color w:val="1F2937"/>
                <w:sz w:val="20"/>
                <w:szCs w:val="20"/>
              </w:rPr>
              <w:t xml:space="preserve">Tinkercad Circuits (Autodesk)</w:t>
            </w:r>
          </w:p>
        </w:tc>
        <w:tc>
          <w:tcPr>
            <w:tcW w:type="dxa" w:w="3550"/>
            <w:tcMar>
              <w:top w:type="dxa" w:w="80"/>
              <w:left w:type="dxa" w:w="100"/>
              <w:bottom w:type="dxa" w:w="80"/>
              <w:right w:type="dxa" w:w="100"/>
            </w:tcMar>
          </w:tcPr>
          <w:p>
            <w:pPr>
              <w:spacing w:after="40" w:before="40"/>
            </w:pPr>
            <w:r>
              <w:rPr>
                <w:color w:val="1F2937"/>
                <w:sz w:val="20"/>
                <w:szCs w:val="20"/>
              </w:rPr>
              <w:t xml:space="preserve">Browser-based schematic capture and real-time circuit simulation — zero physical hardware required</w:t>
            </w:r>
          </w:p>
        </w:tc>
      </w:tr>
      <w:tr>
        <w:tc>
          <w:tcPr>
            <w:tcW w:type="dxa" w:w="2400"/>
            <w:shd w:fill="F3F4F6" w:val="clear"/>
            <w:tcMar>
              <w:top w:type="dxa" w:w="80"/>
              <w:left w:type="dxa" w:w="100"/>
              <w:bottom w:type="dxa" w:w="80"/>
              <w:right w:type="dxa" w:w="100"/>
            </w:tcMar>
          </w:tcPr>
          <w:p>
            <w:pPr>
              <w:spacing w:after="40" w:before="40"/>
            </w:pPr>
            <w:r>
              <w:rPr>
                <w:color w:val="1F2937"/>
                <w:sz w:val="20"/>
                <w:szCs w:val="20"/>
              </w:rPr>
              <w:t xml:space="preserve">Microcontroller</w:t>
            </w:r>
          </w:p>
        </w:tc>
        <w:tc>
          <w:tcPr>
            <w:tcW w:type="dxa" w:w="3400"/>
            <w:shd w:fill="F3F4F6" w:val="clear"/>
            <w:tcMar>
              <w:top w:type="dxa" w:w="80"/>
              <w:left w:type="dxa" w:w="100"/>
              <w:bottom w:type="dxa" w:w="80"/>
              <w:right w:type="dxa" w:w="100"/>
            </w:tcMar>
          </w:tcPr>
          <w:p>
            <w:pPr>
              <w:spacing w:after="40" w:before="40"/>
            </w:pPr>
            <w:r>
              <w:rPr>
                <w:color w:val="1F2937"/>
                <w:sz w:val="20"/>
                <w:szCs w:val="20"/>
              </w:rPr>
              <w:t xml:space="preserve">Arduino Uno R3 (simulated)</w:t>
            </w:r>
          </w:p>
        </w:tc>
        <w:tc>
          <w:tcPr>
            <w:tcW w:type="dxa" w:w="3550"/>
            <w:shd w:fill="F3F4F6" w:val="clear"/>
            <w:tcMar>
              <w:top w:type="dxa" w:w="80"/>
              <w:left w:type="dxa" w:w="100"/>
              <w:bottom w:type="dxa" w:w="80"/>
              <w:right w:type="dxa" w:w="100"/>
            </w:tcMar>
          </w:tcPr>
          <w:p>
            <w:pPr>
              <w:spacing w:after="40" w:before="40"/>
            </w:pPr>
            <w:r>
              <w:rPr>
                <w:color w:val="1F2937"/>
                <w:sz w:val="20"/>
                <w:szCs w:val="20"/>
              </w:rPr>
              <w:t xml:space="preserve">System controller running the embedded firmware</w:t>
            </w:r>
          </w:p>
        </w:tc>
      </w:tr>
      <w:tr>
        <w:tc>
          <w:tcPr>
            <w:tcW w:type="dxa" w:w="2400"/>
            <w:tcMar>
              <w:top w:type="dxa" w:w="80"/>
              <w:left w:type="dxa" w:w="100"/>
              <w:bottom w:type="dxa" w:w="80"/>
              <w:right w:type="dxa" w:w="100"/>
            </w:tcMar>
          </w:tcPr>
          <w:p>
            <w:pPr>
              <w:spacing w:after="40" w:before="40"/>
            </w:pPr>
            <w:r>
              <w:rPr>
                <w:color w:val="1F2937"/>
                <w:sz w:val="20"/>
                <w:szCs w:val="20"/>
              </w:rPr>
              <w:t xml:space="preserve">Programming Language</w:t>
            </w:r>
          </w:p>
        </w:tc>
        <w:tc>
          <w:tcPr>
            <w:tcW w:type="dxa" w:w="3400"/>
            <w:tcMar>
              <w:top w:type="dxa" w:w="80"/>
              <w:left w:type="dxa" w:w="100"/>
              <w:bottom w:type="dxa" w:w="80"/>
              <w:right w:type="dxa" w:w="100"/>
            </w:tcMar>
          </w:tcPr>
          <w:p>
            <w:pPr>
              <w:spacing w:after="40" w:before="40"/>
            </w:pPr>
            <w:r>
              <w:rPr>
                <w:color w:val="1F2937"/>
                <w:sz w:val="20"/>
                <w:szCs w:val="20"/>
              </w:rPr>
              <w:t xml:space="preserve">Arduino C/C++</w:t>
            </w:r>
          </w:p>
        </w:tc>
        <w:tc>
          <w:tcPr>
            <w:tcW w:type="dxa" w:w="3550"/>
            <w:tcMar>
              <w:top w:type="dxa" w:w="80"/>
              <w:left w:type="dxa" w:w="100"/>
              <w:bottom w:type="dxa" w:w="80"/>
              <w:right w:type="dxa" w:w="100"/>
            </w:tcMar>
          </w:tcPr>
          <w:p>
            <w:pPr>
              <w:spacing w:after="40" w:before="40"/>
            </w:pPr>
            <w:r>
              <w:rPr>
                <w:color w:val="1F2937"/>
                <w:sz w:val="20"/>
                <w:szCs w:val="20"/>
              </w:rPr>
              <w:t xml:space="preserve">Firmware implementing sensing, control logic, and I/O</w:t>
            </w:r>
          </w:p>
        </w:tc>
      </w:tr>
      <w:tr>
        <w:tc>
          <w:tcPr>
            <w:tcW w:type="dxa" w:w="2400"/>
            <w:shd w:fill="F3F4F6" w:val="clear"/>
            <w:tcMar>
              <w:top w:type="dxa" w:w="80"/>
              <w:left w:type="dxa" w:w="100"/>
              <w:bottom w:type="dxa" w:w="80"/>
              <w:right w:type="dxa" w:w="100"/>
            </w:tcMar>
          </w:tcPr>
          <w:p>
            <w:pPr>
              <w:spacing w:after="40" w:before="40"/>
            </w:pPr>
            <w:r>
              <w:rPr>
                <w:color w:val="1F2937"/>
                <w:sz w:val="20"/>
                <w:szCs w:val="20"/>
              </w:rPr>
              <w:t xml:space="preserve">Libraries</w:t>
            </w:r>
          </w:p>
        </w:tc>
        <w:tc>
          <w:tcPr>
            <w:tcW w:type="dxa" w:w="3400"/>
            <w:shd w:fill="F3F4F6" w:val="clear"/>
            <w:tcMar>
              <w:top w:type="dxa" w:w="80"/>
              <w:left w:type="dxa" w:w="100"/>
              <w:bottom w:type="dxa" w:w="80"/>
              <w:right w:type="dxa" w:w="100"/>
            </w:tcMar>
          </w:tcPr>
          <w:p>
            <w:pPr>
              <w:spacing w:after="40" w:before="40"/>
            </w:pPr>
            <w:r>
              <w:rPr>
                <w:color w:val="1F2937"/>
                <w:sz w:val="20"/>
                <w:szCs w:val="20"/>
              </w:rPr>
              <w:t xml:space="preserve">LiquidCrystal.h, Servo.h</w:t>
            </w:r>
          </w:p>
        </w:tc>
        <w:tc>
          <w:tcPr>
            <w:tcW w:type="dxa" w:w="3550"/>
            <w:shd w:fill="F3F4F6" w:val="clear"/>
            <w:tcMar>
              <w:top w:type="dxa" w:w="80"/>
              <w:left w:type="dxa" w:w="100"/>
              <w:bottom w:type="dxa" w:w="80"/>
              <w:right w:type="dxa" w:w="100"/>
            </w:tcMar>
          </w:tcPr>
          <w:p>
            <w:pPr>
              <w:spacing w:after="40" w:before="40"/>
            </w:pPr>
            <w:r>
              <w:rPr>
                <w:color w:val="1F2937"/>
                <w:sz w:val="20"/>
                <w:szCs w:val="20"/>
              </w:rPr>
              <w:t xml:space="preserve">LCD character display driver and servo actuator control</w:t>
            </w:r>
          </w:p>
        </w:tc>
      </w:tr>
      <w:tr>
        <w:tc>
          <w:tcPr>
            <w:tcW w:type="dxa" w:w="2400"/>
            <w:tcMar>
              <w:top w:type="dxa" w:w="80"/>
              <w:left w:type="dxa" w:w="100"/>
              <w:bottom w:type="dxa" w:w="80"/>
              <w:right w:type="dxa" w:w="100"/>
            </w:tcMar>
          </w:tcPr>
          <w:p>
            <w:pPr>
              <w:spacing w:after="40" w:before="40"/>
            </w:pPr>
            <w:r>
              <w:rPr>
                <w:color w:val="1F2937"/>
                <w:sz w:val="20"/>
                <w:szCs w:val="20"/>
              </w:rPr>
              <w:t xml:space="preserve">Interface</w:t>
            </w:r>
          </w:p>
        </w:tc>
        <w:tc>
          <w:tcPr>
            <w:tcW w:type="dxa" w:w="3400"/>
            <w:tcMar>
              <w:top w:type="dxa" w:w="80"/>
              <w:left w:type="dxa" w:w="100"/>
              <w:bottom w:type="dxa" w:w="80"/>
              <w:right w:type="dxa" w:w="100"/>
            </w:tcMar>
          </w:tcPr>
          <w:p>
            <w:pPr>
              <w:spacing w:after="40" w:before="40"/>
            </w:pPr>
            <w:r>
              <w:rPr>
                <w:color w:val="1F2937"/>
                <w:sz w:val="20"/>
                <w:szCs w:val="20"/>
              </w:rPr>
              <w:t xml:space="preserve">Arduino Serial Monitor</w:t>
            </w:r>
          </w:p>
        </w:tc>
        <w:tc>
          <w:tcPr>
            <w:tcW w:type="dxa" w:w="3550"/>
            <w:tcMar>
              <w:top w:type="dxa" w:w="80"/>
              <w:left w:type="dxa" w:w="100"/>
              <w:bottom w:type="dxa" w:w="80"/>
              <w:right w:type="dxa" w:w="100"/>
            </w:tcMar>
          </w:tcPr>
          <w:p>
            <w:pPr>
              <w:spacing w:after="40" w:before="40"/>
            </w:pPr>
            <w:r>
              <w:rPr>
                <w:color w:val="1F2937"/>
                <w:sz w:val="20"/>
                <w:szCs w:val="20"/>
              </w:rPr>
              <w:t xml:space="preserve">Real-time telemetry and data logging output</w:t>
            </w:r>
          </w:p>
        </w:tc>
      </w:tr>
      <w:tr>
        <w:tc>
          <w:tcPr>
            <w:tcW w:type="dxa" w:w="2400"/>
            <w:shd w:fill="F3F4F6" w:val="clear"/>
            <w:tcMar>
              <w:top w:type="dxa" w:w="80"/>
              <w:left w:type="dxa" w:w="100"/>
              <w:bottom w:type="dxa" w:w="80"/>
              <w:right w:type="dxa" w:w="100"/>
            </w:tcMar>
          </w:tcPr>
          <w:p>
            <w:pPr>
              <w:spacing w:after="40" w:before="40"/>
            </w:pPr>
            <w:r>
              <w:rPr>
                <w:color w:val="1F2937"/>
                <w:sz w:val="20"/>
                <w:szCs w:val="20"/>
              </w:rPr>
              <w:t xml:space="preserve">Documentation</w:t>
            </w:r>
          </w:p>
        </w:tc>
        <w:tc>
          <w:tcPr>
            <w:tcW w:type="dxa" w:w="3400"/>
            <w:shd w:fill="F3F4F6" w:val="clear"/>
            <w:tcMar>
              <w:top w:type="dxa" w:w="80"/>
              <w:left w:type="dxa" w:w="100"/>
              <w:bottom w:type="dxa" w:w="80"/>
              <w:right w:type="dxa" w:w="100"/>
            </w:tcMar>
          </w:tcPr>
          <w:p>
            <w:pPr>
              <w:spacing w:after="40" w:before="40"/>
            </w:pPr>
            <w:r>
              <w:rPr>
                <w:color w:val="1F2937"/>
                <w:sz w:val="20"/>
                <w:szCs w:val="20"/>
              </w:rPr>
              <w:t xml:space="preserve">Microsoft Word</w:t>
            </w:r>
          </w:p>
        </w:tc>
        <w:tc>
          <w:tcPr>
            <w:tcW w:type="dxa" w:w="3550"/>
            <w:shd w:fill="F3F4F6" w:val="clear"/>
            <w:tcMar>
              <w:top w:type="dxa" w:w="80"/>
              <w:left w:type="dxa" w:w="100"/>
              <w:bottom w:type="dxa" w:w="80"/>
              <w:right w:type="dxa" w:w="100"/>
            </w:tcMar>
          </w:tcPr>
          <w:p>
            <w:pPr>
              <w:spacing w:after="40" w:before="40"/>
            </w:pPr>
            <w:r>
              <w:rPr>
                <w:color w:val="1F2937"/>
                <w:sz w:val="20"/>
                <w:szCs w:val="20"/>
              </w:rPr>
              <w:t xml:space="preserve">Professional project report for portfolio and LinkedIn</w:t>
            </w:r>
          </w:p>
        </w:tc>
      </w:tr>
    </w:tbl>
    <w:p>
      <w:pPr>
        <w:pStyle w:val="Heading1"/>
        <w:pBdr>
          <w:bottom w:val="single" w:color="0F766E" w:sz="8" w:space="4"/>
        </w:pBdr>
        <w:spacing w:after="200" w:before="400"/>
      </w:pPr>
      <w:r>
        <w:rPr>
          <w:b/>
          <w:bCs/>
          <w:color w:val="0F766E"/>
          <w:sz w:val="30"/>
          <w:szCs w:val="30"/>
        </w:rPr>
        <w:t xml:space="preserve">4. System Overview &amp; Component Architecture</w:t>
      </w:r>
    </w:p>
    <w:p>
      <w:pPr>
        <w:spacing w:after="160" w:line="288"/>
      </w:pPr>
      <w:r>
        <w:rPr>
          <w:color w:val="1F2937"/>
          <w:sz w:val="22"/>
          <w:szCs w:val="22"/>
        </w:rPr>
        <w:t xml:space="preserve">The system follows a classic sense-decide-act embedded control architecture: three analog sensors feed the Arduino Uno, which evaluates threshold- and priority-based logic each control cycle and drives five output devices, while a 16x2 LCD and the serial console provide continuous human-readable feedback.</w:t>
      </w:r>
    </w:p>
    <w:p>
      <w:pPr>
        <w:pStyle w:val="Heading2"/>
        <w:spacing w:after="140" w:before="280"/>
      </w:pPr>
      <w:r>
        <w:rPr>
          <w:b/>
          <w:bCs/>
          <w:color w:val="1F2937"/>
          <w:sz w:val="24"/>
          <w:szCs w:val="24"/>
        </w:rPr>
        <w:t xml:space="preserve">4.1 Component List</w:t>
      </w:r>
    </w:p>
    <w:tbl>
      <w:tblPr>
        <w:tblW w:type="dxa" w:w="9350"/>
        <w:tblBorders>
          <w:top w:val="single" w:color="D1D5DB" w:sz="4"/>
          <w:left w:val="single" w:color="D1D5DB" w:sz="4"/>
          <w:bottom w:val="single" w:color="D1D5DB" w:sz="4"/>
          <w:right w:val="single" w:color="D1D5DB" w:sz="4"/>
          <w:insideH w:val="single" w:color="E5E7EB" w:sz="4"/>
          <w:insideV w:val="single" w:color="E5E7EB" w:sz="4"/>
        </w:tblBorders>
      </w:tblPr>
      <w:tblGrid>
        <w:gridCol w:w="4200"/>
        <w:gridCol w:w="5150"/>
      </w:tblGrid>
      <w:tr>
        <w:trPr>
          <w:tblHeader/>
        </w:trPr>
        <w:tc>
          <w:tcPr>
            <w:tcW w:type="dxa" w:w="4200"/>
            <w:shd w:fill="0F766E" w:val="clear"/>
            <w:tcMar>
              <w:top w:type="dxa" w:w="80"/>
              <w:left w:type="dxa" w:w="100"/>
              <w:bottom w:type="dxa" w:w="80"/>
              <w:right w:type="dxa" w:w="100"/>
            </w:tcMar>
            <w:vAlign w:val="center"/>
          </w:tcPr>
          <w:p>
            <w:pPr>
              <w:spacing w:after="40" w:before="40"/>
            </w:pPr>
            <w:r>
              <w:rPr>
                <w:b/>
                <w:bCs/>
                <w:color w:val="FFFFFF"/>
                <w:sz w:val="20"/>
                <w:szCs w:val="20"/>
              </w:rPr>
              <w:t xml:space="preserve">Component</w:t>
            </w:r>
          </w:p>
        </w:tc>
        <w:tc>
          <w:tcPr>
            <w:tcW w:type="dxa" w:w="5150"/>
            <w:shd w:fill="0F766E" w:val="clear"/>
            <w:tcMar>
              <w:top w:type="dxa" w:w="80"/>
              <w:left w:type="dxa" w:w="100"/>
              <w:bottom w:type="dxa" w:w="80"/>
              <w:right w:type="dxa" w:w="100"/>
            </w:tcMar>
            <w:vAlign w:val="center"/>
          </w:tcPr>
          <w:p>
            <w:pPr>
              <w:spacing w:after="40" w:before="40"/>
            </w:pPr>
            <w:r>
              <w:rPr>
                <w:b/>
                <w:bCs/>
                <w:color w:val="FFFFFF"/>
                <w:sz w:val="20"/>
                <w:szCs w:val="20"/>
              </w:rPr>
              <w:t xml:space="preserve">Role in System</w:t>
            </w:r>
          </w:p>
        </w:tc>
      </w:tr>
      <w:tr>
        <w:tc>
          <w:tcPr>
            <w:tcW w:type="dxa" w:w="4200"/>
            <w:tcMar>
              <w:top w:type="dxa" w:w="80"/>
              <w:left w:type="dxa" w:w="100"/>
              <w:bottom w:type="dxa" w:w="80"/>
              <w:right w:type="dxa" w:w="100"/>
            </w:tcMar>
          </w:tcPr>
          <w:p>
            <w:pPr>
              <w:spacing w:after="40" w:before="40"/>
            </w:pPr>
            <w:r>
              <w:rPr>
                <w:color w:val="1F2937"/>
                <w:sz w:val="20"/>
                <w:szCs w:val="20"/>
              </w:rPr>
              <w:t xml:space="preserve">Arduino Uno R3</w:t>
            </w:r>
          </w:p>
        </w:tc>
        <w:tc>
          <w:tcPr>
            <w:tcW w:type="dxa" w:w="5150"/>
            <w:tcMar>
              <w:top w:type="dxa" w:w="80"/>
              <w:left w:type="dxa" w:w="100"/>
              <w:bottom w:type="dxa" w:w="80"/>
              <w:right w:type="dxa" w:w="100"/>
            </w:tcMar>
          </w:tcPr>
          <w:p>
            <w:pPr>
              <w:spacing w:after="40" w:before="40"/>
            </w:pPr>
            <w:r>
              <w:rPr>
                <w:color w:val="1F2937"/>
                <w:sz w:val="20"/>
                <w:szCs w:val="20"/>
              </w:rPr>
              <w:t xml:space="preserve">Central controller — reads sensors, executes control logic, drives outputs</w:t>
            </w:r>
          </w:p>
        </w:tc>
      </w:tr>
      <w:tr>
        <w:tc>
          <w:tcPr>
            <w:tcW w:type="dxa" w:w="4200"/>
            <w:shd w:fill="F3F4F6" w:val="clear"/>
            <w:tcMar>
              <w:top w:type="dxa" w:w="80"/>
              <w:left w:type="dxa" w:w="100"/>
              <w:bottom w:type="dxa" w:w="80"/>
              <w:right w:type="dxa" w:w="100"/>
            </w:tcMar>
          </w:tcPr>
          <w:p>
            <w:pPr>
              <w:spacing w:after="40" w:before="40"/>
            </w:pPr>
            <w:r>
              <w:rPr>
                <w:color w:val="1F2937"/>
                <w:sz w:val="20"/>
                <w:szCs w:val="20"/>
              </w:rPr>
              <w:t xml:space="preserve">TMP36 Temperature Sensor</w:t>
            </w:r>
          </w:p>
        </w:tc>
        <w:tc>
          <w:tcPr>
            <w:tcW w:type="dxa" w:w="5150"/>
            <w:shd w:fill="F3F4F6" w:val="clear"/>
            <w:tcMar>
              <w:top w:type="dxa" w:w="80"/>
              <w:left w:type="dxa" w:w="100"/>
              <w:bottom w:type="dxa" w:w="80"/>
              <w:right w:type="dxa" w:w="100"/>
            </w:tcMar>
          </w:tcPr>
          <w:p>
            <w:pPr>
              <w:spacing w:after="40" w:before="40"/>
            </w:pPr>
            <w:r>
              <w:rPr>
                <w:color w:val="1F2937"/>
                <w:sz w:val="20"/>
                <w:szCs w:val="20"/>
              </w:rPr>
              <w:t xml:space="preserve">Analog temperature sensing for thermal management</w:t>
            </w:r>
          </w:p>
        </w:tc>
      </w:tr>
      <w:tr>
        <w:tc>
          <w:tcPr>
            <w:tcW w:type="dxa" w:w="4200"/>
            <w:tcMar>
              <w:top w:type="dxa" w:w="80"/>
              <w:left w:type="dxa" w:w="100"/>
              <w:bottom w:type="dxa" w:w="80"/>
              <w:right w:type="dxa" w:w="100"/>
            </w:tcMar>
          </w:tcPr>
          <w:p>
            <w:pPr>
              <w:spacing w:after="40" w:before="40"/>
            </w:pPr>
            <w:r>
              <w:rPr>
                <w:color w:val="1F2937"/>
                <w:sz w:val="20"/>
                <w:szCs w:val="20"/>
              </w:rPr>
              <w:t xml:space="preserve">Photoresistor + 10 kΩ Resistor</w:t>
            </w:r>
          </w:p>
        </w:tc>
        <w:tc>
          <w:tcPr>
            <w:tcW w:type="dxa" w:w="5150"/>
            <w:tcMar>
              <w:top w:type="dxa" w:w="80"/>
              <w:left w:type="dxa" w:w="100"/>
              <w:bottom w:type="dxa" w:w="80"/>
              <w:right w:type="dxa" w:w="100"/>
            </w:tcMar>
          </w:tcPr>
          <w:p>
            <w:pPr>
              <w:spacing w:after="40" w:before="40"/>
            </w:pPr>
            <w:r>
              <w:rPr>
                <w:color w:val="1F2937"/>
                <w:sz w:val="20"/>
                <w:szCs w:val="20"/>
              </w:rPr>
              <w:t xml:space="preserve">Voltage-divider light sensing for grow-light and day/night logic</w:t>
            </w:r>
          </w:p>
        </w:tc>
      </w:tr>
      <w:tr>
        <w:tc>
          <w:tcPr>
            <w:tcW w:type="dxa" w:w="4200"/>
            <w:shd w:fill="F3F4F6" w:val="clear"/>
            <w:tcMar>
              <w:top w:type="dxa" w:w="80"/>
              <w:left w:type="dxa" w:w="100"/>
              <w:bottom w:type="dxa" w:w="80"/>
              <w:right w:type="dxa" w:w="100"/>
            </w:tcMar>
          </w:tcPr>
          <w:p>
            <w:pPr>
              <w:spacing w:after="40" w:before="40"/>
            </w:pPr>
            <w:r>
              <w:rPr>
                <w:color w:val="1F2937"/>
                <w:sz w:val="20"/>
                <w:szCs w:val="20"/>
              </w:rPr>
              <w:t xml:space="preserve">Potentiometer (soil moisture simulator)</w:t>
            </w:r>
          </w:p>
        </w:tc>
        <w:tc>
          <w:tcPr>
            <w:tcW w:type="dxa" w:w="5150"/>
            <w:shd w:fill="F3F4F6" w:val="clear"/>
            <w:tcMar>
              <w:top w:type="dxa" w:w="80"/>
              <w:left w:type="dxa" w:w="100"/>
              <w:bottom w:type="dxa" w:w="80"/>
              <w:right w:type="dxa" w:w="100"/>
            </w:tcMar>
          </w:tcPr>
          <w:p>
            <w:pPr>
              <w:spacing w:after="40" w:before="40"/>
            </w:pPr>
            <w:r>
              <w:rPr>
                <w:color w:val="1F2937"/>
                <w:sz w:val="20"/>
                <w:szCs w:val="20"/>
              </w:rPr>
              <w:t xml:space="preserve">Simulates a soil-moisture sensor for irrigation control</w:t>
            </w:r>
          </w:p>
        </w:tc>
      </w:tr>
      <w:tr>
        <w:tc>
          <w:tcPr>
            <w:tcW w:type="dxa" w:w="4200"/>
            <w:tcMar>
              <w:top w:type="dxa" w:w="80"/>
              <w:left w:type="dxa" w:w="100"/>
              <w:bottom w:type="dxa" w:w="80"/>
              <w:right w:type="dxa" w:w="100"/>
            </w:tcMar>
          </w:tcPr>
          <w:p>
            <w:pPr>
              <w:spacing w:after="40" w:before="40"/>
            </w:pPr>
            <w:r>
              <w:rPr>
                <w:color w:val="1F2937"/>
                <w:sz w:val="20"/>
                <w:szCs w:val="20"/>
              </w:rPr>
              <w:t xml:space="preserve">Potentiometer (LCD contrast)</w:t>
            </w:r>
          </w:p>
        </w:tc>
        <w:tc>
          <w:tcPr>
            <w:tcW w:type="dxa" w:w="5150"/>
            <w:tcMar>
              <w:top w:type="dxa" w:w="80"/>
              <w:left w:type="dxa" w:w="100"/>
              <w:bottom w:type="dxa" w:w="80"/>
              <w:right w:type="dxa" w:w="100"/>
            </w:tcMar>
          </w:tcPr>
          <w:p>
            <w:pPr>
              <w:spacing w:after="40" w:before="40"/>
            </w:pPr>
            <w:r>
              <w:rPr>
                <w:color w:val="1F2937"/>
                <w:sz w:val="20"/>
                <w:szCs w:val="20"/>
              </w:rPr>
              <w:t xml:space="preserve">Sets LCD V0 contrast voltage for readable text output</w:t>
            </w:r>
          </w:p>
        </w:tc>
      </w:tr>
      <w:tr>
        <w:tc>
          <w:tcPr>
            <w:tcW w:type="dxa" w:w="4200"/>
            <w:shd w:fill="F3F4F6" w:val="clear"/>
            <w:tcMar>
              <w:top w:type="dxa" w:w="80"/>
              <w:left w:type="dxa" w:w="100"/>
              <w:bottom w:type="dxa" w:w="80"/>
              <w:right w:type="dxa" w:w="100"/>
            </w:tcMar>
          </w:tcPr>
          <w:p>
            <w:pPr>
              <w:spacing w:after="40" w:before="40"/>
            </w:pPr>
            <w:r>
              <w:rPr>
                <w:color w:val="1F2937"/>
                <w:sz w:val="20"/>
                <w:szCs w:val="20"/>
              </w:rPr>
              <w:t xml:space="preserve">16x2 LCD Display</w:t>
            </w:r>
          </w:p>
        </w:tc>
        <w:tc>
          <w:tcPr>
            <w:tcW w:type="dxa" w:w="5150"/>
            <w:shd w:fill="F3F4F6" w:val="clear"/>
            <w:tcMar>
              <w:top w:type="dxa" w:w="80"/>
              <w:left w:type="dxa" w:w="100"/>
              <w:bottom w:type="dxa" w:w="80"/>
              <w:right w:type="dxa" w:w="100"/>
            </w:tcMar>
          </w:tcPr>
          <w:p>
            <w:pPr>
              <w:spacing w:after="40" w:before="40"/>
            </w:pPr>
            <w:r>
              <w:rPr>
                <w:color w:val="1F2937"/>
                <w:sz w:val="20"/>
                <w:szCs w:val="20"/>
              </w:rPr>
              <w:t xml:space="preserve">Human-machine interface — live readings and system status</w:t>
            </w:r>
          </w:p>
        </w:tc>
      </w:tr>
      <w:tr>
        <w:tc>
          <w:tcPr>
            <w:tcW w:type="dxa" w:w="4200"/>
            <w:tcMar>
              <w:top w:type="dxa" w:w="80"/>
              <w:left w:type="dxa" w:w="100"/>
              <w:bottom w:type="dxa" w:w="80"/>
              <w:right w:type="dxa" w:w="100"/>
            </w:tcMar>
          </w:tcPr>
          <w:p>
            <w:pPr>
              <w:spacing w:after="40" w:before="40"/>
            </w:pPr>
            <w:r>
              <w:rPr>
                <w:color w:val="1F2937"/>
                <w:sz w:val="20"/>
                <w:szCs w:val="20"/>
              </w:rPr>
              <w:t xml:space="preserve">DC Motor</w:t>
            </w:r>
          </w:p>
        </w:tc>
        <w:tc>
          <w:tcPr>
            <w:tcW w:type="dxa" w:w="5150"/>
            <w:tcMar>
              <w:top w:type="dxa" w:w="80"/>
              <w:left w:type="dxa" w:w="100"/>
              <w:bottom w:type="dxa" w:w="80"/>
              <w:right w:type="dxa" w:w="100"/>
            </w:tcMar>
          </w:tcPr>
          <w:p>
            <w:pPr>
              <w:spacing w:after="40" w:before="40"/>
            </w:pPr>
            <w:r>
              <w:rPr>
                <w:color w:val="1F2937"/>
                <w:sz w:val="20"/>
                <w:szCs w:val="20"/>
              </w:rPr>
              <w:t xml:space="preserve">Cooling fan — variable-speed (PWM) thermal response</w:t>
            </w:r>
          </w:p>
        </w:tc>
      </w:tr>
      <w:tr>
        <w:tc>
          <w:tcPr>
            <w:tcW w:type="dxa" w:w="4200"/>
            <w:shd w:fill="F3F4F6" w:val="clear"/>
            <w:tcMar>
              <w:top w:type="dxa" w:w="80"/>
              <w:left w:type="dxa" w:w="100"/>
              <w:bottom w:type="dxa" w:w="80"/>
              <w:right w:type="dxa" w:w="100"/>
            </w:tcMar>
          </w:tcPr>
          <w:p>
            <w:pPr>
              <w:spacing w:after="40" w:before="40"/>
            </w:pPr>
            <w:r>
              <w:rPr>
                <w:color w:val="1F2937"/>
                <w:sz w:val="20"/>
                <w:szCs w:val="20"/>
              </w:rPr>
              <w:t xml:space="preserve">Micro Servo Motor</w:t>
            </w:r>
          </w:p>
        </w:tc>
        <w:tc>
          <w:tcPr>
            <w:tcW w:type="dxa" w:w="5150"/>
            <w:shd w:fill="F3F4F6" w:val="clear"/>
            <w:tcMar>
              <w:top w:type="dxa" w:w="80"/>
              <w:left w:type="dxa" w:w="100"/>
              <w:bottom w:type="dxa" w:w="80"/>
              <w:right w:type="dxa" w:w="100"/>
            </w:tcMar>
          </w:tcPr>
          <w:p>
            <w:pPr>
              <w:spacing w:after="40" w:before="40"/>
            </w:pPr>
            <w:r>
              <w:rPr>
                <w:color w:val="1F2937"/>
                <w:sz w:val="20"/>
                <w:szCs w:val="20"/>
              </w:rPr>
              <w:t xml:space="preserve">Irrigation valve actuator</w:t>
            </w:r>
          </w:p>
        </w:tc>
      </w:tr>
      <w:tr>
        <w:tc>
          <w:tcPr>
            <w:tcW w:type="dxa" w:w="4200"/>
            <w:tcMar>
              <w:top w:type="dxa" w:w="80"/>
              <w:left w:type="dxa" w:w="100"/>
              <w:bottom w:type="dxa" w:w="80"/>
              <w:right w:type="dxa" w:w="100"/>
            </w:tcMar>
          </w:tcPr>
          <w:p>
            <w:pPr>
              <w:spacing w:after="40" w:before="40"/>
            </w:pPr>
            <w:r>
              <w:rPr>
                <w:color w:val="1F2937"/>
                <w:sz w:val="20"/>
                <w:szCs w:val="20"/>
              </w:rPr>
              <w:t xml:space="preserve">LED (Grow Light)</w:t>
            </w:r>
          </w:p>
        </w:tc>
        <w:tc>
          <w:tcPr>
            <w:tcW w:type="dxa" w:w="5150"/>
            <w:tcMar>
              <w:top w:type="dxa" w:w="80"/>
              <w:left w:type="dxa" w:w="100"/>
              <w:bottom w:type="dxa" w:w="80"/>
              <w:right w:type="dxa" w:w="100"/>
            </w:tcMar>
          </w:tcPr>
          <w:p>
            <w:pPr>
              <w:spacing w:after="40" w:before="40"/>
            </w:pPr>
            <w:r>
              <w:rPr>
                <w:color w:val="1F2937"/>
                <w:sz w:val="20"/>
                <w:szCs w:val="20"/>
              </w:rPr>
              <w:t xml:space="preserve">Compensates for low ambient light</w:t>
            </w:r>
          </w:p>
        </w:tc>
      </w:tr>
      <w:tr>
        <w:tc>
          <w:tcPr>
            <w:tcW w:type="dxa" w:w="4200"/>
            <w:shd w:fill="F3F4F6" w:val="clear"/>
            <w:tcMar>
              <w:top w:type="dxa" w:w="80"/>
              <w:left w:type="dxa" w:w="100"/>
              <w:bottom w:type="dxa" w:w="80"/>
              <w:right w:type="dxa" w:w="100"/>
            </w:tcMar>
          </w:tcPr>
          <w:p>
            <w:pPr>
              <w:spacing w:after="40" w:before="40"/>
            </w:pPr>
            <w:r>
              <w:rPr>
                <w:color w:val="1F2937"/>
                <w:sz w:val="20"/>
                <w:szCs w:val="20"/>
              </w:rPr>
              <w:t xml:space="preserve">RGB LED</w:t>
            </w:r>
          </w:p>
        </w:tc>
        <w:tc>
          <w:tcPr>
            <w:tcW w:type="dxa" w:w="5150"/>
            <w:shd w:fill="F3F4F6" w:val="clear"/>
            <w:tcMar>
              <w:top w:type="dxa" w:w="80"/>
              <w:left w:type="dxa" w:w="100"/>
              <w:bottom w:type="dxa" w:w="80"/>
              <w:right w:type="dxa" w:w="100"/>
            </w:tcMar>
          </w:tcPr>
          <w:p>
            <w:pPr>
              <w:spacing w:after="40" w:before="40"/>
            </w:pPr>
            <w:r>
              <w:rPr>
                <w:color w:val="1F2937"/>
                <w:sz w:val="20"/>
                <w:szCs w:val="20"/>
              </w:rPr>
              <w:t xml:space="preserve">Visual system-status indicator (green/amber/red)</w:t>
            </w:r>
          </w:p>
        </w:tc>
      </w:tr>
      <w:tr>
        <w:tc>
          <w:tcPr>
            <w:tcW w:type="dxa" w:w="4200"/>
            <w:tcMar>
              <w:top w:type="dxa" w:w="80"/>
              <w:left w:type="dxa" w:w="100"/>
              <w:bottom w:type="dxa" w:w="80"/>
              <w:right w:type="dxa" w:w="100"/>
            </w:tcMar>
          </w:tcPr>
          <w:p>
            <w:pPr>
              <w:spacing w:after="40" w:before="40"/>
            </w:pPr>
            <w:r>
              <w:rPr>
                <w:color w:val="1F2937"/>
                <w:sz w:val="20"/>
                <w:szCs w:val="20"/>
              </w:rPr>
              <w:t xml:space="preserve">Buzzer</w:t>
            </w:r>
          </w:p>
        </w:tc>
        <w:tc>
          <w:tcPr>
            <w:tcW w:type="dxa" w:w="5150"/>
            <w:tcMar>
              <w:top w:type="dxa" w:w="80"/>
              <w:left w:type="dxa" w:w="100"/>
              <w:bottom w:type="dxa" w:w="80"/>
              <w:right w:type="dxa" w:w="100"/>
            </w:tcMar>
          </w:tcPr>
          <w:p>
            <w:pPr>
              <w:spacing w:after="40" w:before="40"/>
            </w:pPr>
            <w:r>
              <w:rPr>
                <w:color w:val="1F2937"/>
                <w:sz w:val="20"/>
                <w:szCs w:val="20"/>
              </w:rPr>
              <w:t xml:space="preserve">Audible critical-temperature alarm</w:t>
            </w:r>
          </w:p>
        </w:tc>
      </w:tr>
    </w:tbl>
    <w:p>
      <w:pPr>
        <w:pStyle w:val="Heading2"/>
        <w:spacing w:after="140" w:before="280"/>
      </w:pPr>
      <w:r>
        <w:rPr>
          <w:b/>
          <w:bCs/>
          <w:color w:val="1F2937"/>
          <w:sz w:val="24"/>
          <w:szCs w:val="24"/>
        </w:rPr>
        <w:t xml:space="preserve">4.2 Control Flow</w:t>
      </w:r>
    </w:p>
    <w:p>
      <w:pPr>
        <w:spacing w:after="160" w:line="288"/>
      </w:pPr>
      <w:r>
        <w:rPr>
          <w:color w:val="1F2937"/>
          <w:sz w:val="22"/>
          <w:szCs w:val="22"/>
        </w:rPr>
        <w:t xml:space="preserve">Each control cycle (approximately 1 second) follows the same sequence: (1) read and average all three sensors, (2) update running minimum/maximum statistics, (3) evaluate fan PWM output against temperature thresholds, (4) evaluate grow-light and day/night state, (5) evaluate irrigation logic against moisture and daylight state, (6) evaluate RGB/buzzer alert level, (7) resolve the single highest-priority status message for the LCD, and (8) write a formatted line to the serial log.</w:t>
      </w:r>
    </w:p>
    <w:p>
      <w:pPr>
        <w:pStyle w:val="Heading1"/>
        <w:pBdr>
          <w:bottom w:val="single" w:color="0F766E" w:sz="8" w:space="4"/>
        </w:pBdr>
        <w:spacing w:after="200" w:before="400"/>
      </w:pPr>
      <w:r>
        <w:rPr>
          <w:b/>
          <w:bCs/>
          <w:color w:val="0F766E"/>
          <w:sz w:val="30"/>
          <w:szCs w:val="30"/>
        </w:rPr>
        <w:t xml:space="preserve">5. Circuit Design &amp; Wiring</w:t>
      </w:r>
    </w:p>
    <w:p>
      <w:pPr>
        <w:spacing w:after="160" w:line="288"/>
      </w:pPr>
      <w:r>
        <w:rPr>
          <w:color w:val="1F2937"/>
          <w:sz w:val="22"/>
          <w:szCs w:val="22"/>
        </w:rPr>
        <w:t xml:space="preserve">The circuit was built in four sequential phases to keep the wiring manageable and verifiable at each stage: power distribution, the LCD interface, the sensor bank, and finally the actuator/output bank.</w:t>
      </w:r>
    </w:p>
    <w:p>
      <w:pPr>
        <w:pStyle w:val="Heading2"/>
        <w:spacing w:after="140" w:before="280"/>
      </w:pPr>
      <w:r>
        <w:rPr>
          <w:b/>
          <w:bCs/>
          <w:color w:val="1F2937"/>
          <w:sz w:val="24"/>
          <w:szCs w:val="24"/>
        </w:rPr>
        <w:t xml:space="preserve">5.1 Power Distribution</w:t>
      </w:r>
    </w:p>
    <w:tbl>
      <w:tblPr>
        <w:tblW w:type="dxa" w:w="9350"/>
        <w:tblBorders>
          <w:top w:val="single" w:color="D1D5DB" w:sz="4"/>
          <w:left w:val="single" w:color="D1D5DB" w:sz="4"/>
          <w:bottom w:val="single" w:color="D1D5DB" w:sz="4"/>
          <w:right w:val="single" w:color="D1D5DB" w:sz="4"/>
          <w:insideH w:val="single" w:color="E5E7EB" w:sz="4"/>
          <w:insideV w:val="single" w:color="E5E7EB" w:sz="4"/>
        </w:tblBorders>
      </w:tblPr>
      <w:tblGrid>
        <w:gridCol w:w="3800"/>
        <w:gridCol w:w="3800"/>
        <w:gridCol w:w="1750"/>
      </w:tblGrid>
      <w:tr>
        <w:trPr>
          <w:tblHeader/>
        </w:trPr>
        <w:tc>
          <w:tcPr>
            <w:tcW w:type="dxa" w:w="3800"/>
            <w:shd w:fill="0F766E" w:val="clear"/>
            <w:tcMar>
              <w:top w:type="dxa" w:w="80"/>
              <w:left w:type="dxa" w:w="100"/>
              <w:bottom w:type="dxa" w:w="80"/>
              <w:right w:type="dxa" w:w="100"/>
            </w:tcMar>
            <w:vAlign w:val="center"/>
          </w:tcPr>
          <w:p>
            <w:pPr>
              <w:spacing w:after="40" w:before="40"/>
            </w:pPr>
            <w:r>
              <w:rPr>
                <w:b/>
                <w:bCs/>
                <w:color w:val="FFFFFF"/>
                <w:sz w:val="20"/>
                <w:szCs w:val="20"/>
              </w:rPr>
              <w:t xml:space="preserve">From</w:t>
            </w:r>
          </w:p>
        </w:tc>
        <w:tc>
          <w:tcPr>
            <w:tcW w:type="dxa" w:w="3800"/>
            <w:shd w:fill="0F766E" w:val="clear"/>
            <w:tcMar>
              <w:top w:type="dxa" w:w="80"/>
              <w:left w:type="dxa" w:w="100"/>
              <w:bottom w:type="dxa" w:w="80"/>
              <w:right w:type="dxa" w:w="100"/>
            </w:tcMar>
            <w:vAlign w:val="center"/>
          </w:tcPr>
          <w:p>
            <w:pPr>
              <w:spacing w:after="40" w:before="40"/>
            </w:pPr>
            <w:r>
              <w:rPr>
                <w:b/>
                <w:bCs/>
                <w:color w:val="FFFFFF"/>
                <w:sz w:val="20"/>
                <w:szCs w:val="20"/>
              </w:rPr>
              <w:t xml:space="preserve">To</w:t>
            </w:r>
          </w:p>
        </w:tc>
        <w:tc>
          <w:tcPr>
            <w:tcW w:type="dxa" w:w="1750"/>
            <w:shd w:fill="0F766E" w:val="clear"/>
            <w:tcMar>
              <w:top w:type="dxa" w:w="80"/>
              <w:left w:type="dxa" w:w="100"/>
              <w:bottom w:type="dxa" w:w="80"/>
              <w:right w:type="dxa" w:w="100"/>
            </w:tcMar>
            <w:vAlign w:val="center"/>
          </w:tcPr>
          <w:p>
            <w:pPr>
              <w:spacing w:after="40" w:before="40"/>
            </w:pPr>
            <w:r>
              <w:rPr>
                <w:b/>
                <w:bCs/>
                <w:color w:val="FFFFFF"/>
                <w:sz w:val="20"/>
                <w:szCs w:val="20"/>
              </w:rPr>
              <w:t xml:space="preserve">Purpose</w:t>
            </w:r>
          </w:p>
        </w:tc>
      </w:tr>
      <w:tr>
        <w:tc>
          <w:tcPr>
            <w:tcW w:type="dxa" w:w="3800"/>
            <w:tcMar>
              <w:top w:type="dxa" w:w="80"/>
              <w:left w:type="dxa" w:w="100"/>
              <w:bottom w:type="dxa" w:w="80"/>
              <w:right w:type="dxa" w:w="100"/>
            </w:tcMar>
          </w:tcPr>
          <w:p>
            <w:pPr>
              <w:spacing w:after="40" w:before="40"/>
            </w:pPr>
            <w:r>
              <w:rPr>
                <w:color w:val="1F2937"/>
                <w:sz w:val="20"/>
                <w:szCs w:val="20"/>
              </w:rPr>
              <w:t xml:space="preserve">Arduino 5V</w:t>
            </w:r>
          </w:p>
        </w:tc>
        <w:tc>
          <w:tcPr>
            <w:tcW w:type="dxa" w:w="3800"/>
            <w:tcMar>
              <w:top w:type="dxa" w:w="80"/>
              <w:left w:type="dxa" w:w="100"/>
              <w:bottom w:type="dxa" w:w="80"/>
              <w:right w:type="dxa" w:w="100"/>
            </w:tcMar>
          </w:tcPr>
          <w:p>
            <w:pPr>
              <w:spacing w:after="40" w:before="40"/>
            </w:pPr>
            <w:r>
              <w:rPr>
                <w:color w:val="1F2937"/>
                <w:sz w:val="20"/>
                <w:szCs w:val="20"/>
              </w:rPr>
              <w:t xml:space="preserve">Breadboard red (+) rail</w:t>
            </w:r>
          </w:p>
        </w:tc>
        <w:tc>
          <w:tcPr>
            <w:tcW w:type="dxa" w:w="1750"/>
            <w:tcMar>
              <w:top w:type="dxa" w:w="80"/>
              <w:left w:type="dxa" w:w="100"/>
              <w:bottom w:type="dxa" w:w="80"/>
              <w:right w:type="dxa" w:w="100"/>
            </w:tcMar>
          </w:tcPr>
          <w:p>
            <w:pPr>
              <w:spacing w:after="40" w:before="40"/>
            </w:pPr>
            <w:r>
              <w:rPr>
                <w:color w:val="1F2937"/>
                <w:sz w:val="20"/>
                <w:szCs w:val="20"/>
              </w:rPr>
              <w:t xml:space="preserve">Common 5V supply for all components</w:t>
            </w:r>
          </w:p>
        </w:tc>
      </w:tr>
      <w:tr>
        <w:tc>
          <w:tcPr>
            <w:tcW w:type="dxa" w:w="3800"/>
            <w:shd w:fill="F3F4F6" w:val="clear"/>
            <w:tcMar>
              <w:top w:type="dxa" w:w="80"/>
              <w:left w:type="dxa" w:w="100"/>
              <w:bottom w:type="dxa" w:w="80"/>
              <w:right w:type="dxa" w:w="100"/>
            </w:tcMar>
          </w:tcPr>
          <w:p>
            <w:pPr>
              <w:spacing w:after="40" w:before="40"/>
            </w:pPr>
            <w:r>
              <w:rPr>
                <w:color w:val="1F2937"/>
                <w:sz w:val="20"/>
                <w:szCs w:val="20"/>
              </w:rPr>
              <w:t xml:space="preserve">Arduino GND</w:t>
            </w:r>
          </w:p>
        </w:tc>
        <w:tc>
          <w:tcPr>
            <w:tcW w:type="dxa" w:w="3800"/>
            <w:shd w:fill="F3F4F6" w:val="clear"/>
            <w:tcMar>
              <w:top w:type="dxa" w:w="80"/>
              <w:left w:type="dxa" w:w="100"/>
              <w:bottom w:type="dxa" w:w="80"/>
              <w:right w:type="dxa" w:w="100"/>
            </w:tcMar>
          </w:tcPr>
          <w:p>
            <w:pPr>
              <w:spacing w:after="40" w:before="40"/>
            </w:pPr>
            <w:r>
              <w:rPr>
                <w:color w:val="1F2937"/>
                <w:sz w:val="20"/>
                <w:szCs w:val="20"/>
              </w:rPr>
              <w:t xml:space="preserve">Breadboard blue (−) rail</w:t>
            </w:r>
          </w:p>
        </w:tc>
        <w:tc>
          <w:tcPr>
            <w:tcW w:type="dxa" w:w="1750"/>
            <w:shd w:fill="F3F4F6" w:val="clear"/>
            <w:tcMar>
              <w:top w:type="dxa" w:w="80"/>
              <w:left w:type="dxa" w:w="100"/>
              <w:bottom w:type="dxa" w:w="80"/>
              <w:right w:type="dxa" w:w="100"/>
            </w:tcMar>
          </w:tcPr>
          <w:p>
            <w:pPr>
              <w:spacing w:after="40" w:before="40"/>
            </w:pPr>
            <w:r>
              <w:rPr>
                <w:color w:val="1F2937"/>
                <w:sz w:val="20"/>
                <w:szCs w:val="20"/>
              </w:rPr>
              <w:t xml:space="preserve">Common ground return</w:t>
            </w:r>
          </w:p>
        </w:tc>
      </w:tr>
    </w:tbl>
    <w:p>
      <w:pPr>
        <w:pStyle w:val="Heading2"/>
        <w:spacing w:after="140" w:before="280"/>
      </w:pPr>
      <w:r>
        <w:rPr>
          <w:b/>
          <w:bCs/>
          <w:color w:val="1F2937"/>
          <w:sz w:val="24"/>
          <w:szCs w:val="24"/>
        </w:rPr>
        <w:t xml:space="preserve">5.2 LCD Display (16x2, 4-bit mode)</w:t>
      </w:r>
    </w:p>
    <w:tbl>
      <w:tblPr>
        <w:tblW w:type="dxa" w:w="9350"/>
        <w:tblBorders>
          <w:top w:val="single" w:color="D1D5DB" w:sz="4"/>
          <w:left w:val="single" w:color="D1D5DB" w:sz="4"/>
          <w:bottom w:val="single" w:color="D1D5DB" w:sz="4"/>
          <w:right w:val="single" w:color="D1D5DB" w:sz="4"/>
          <w:insideH w:val="single" w:color="E5E7EB" w:sz="4"/>
          <w:insideV w:val="single" w:color="E5E7EB" w:sz="4"/>
        </w:tblBorders>
      </w:tblPr>
      <w:tblGrid>
        <w:gridCol w:w="2200"/>
        <w:gridCol w:w="3900"/>
        <w:gridCol w:w="3250"/>
      </w:tblGrid>
      <w:tr>
        <w:trPr>
          <w:tblHeader/>
        </w:trPr>
        <w:tc>
          <w:tcPr>
            <w:tcW w:type="dxa" w:w="2200"/>
            <w:shd w:fill="0F766E" w:val="clear"/>
            <w:tcMar>
              <w:top w:type="dxa" w:w="80"/>
              <w:left w:type="dxa" w:w="100"/>
              <w:bottom w:type="dxa" w:w="80"/>
              <w:right w:type="dxa" w:w="100"/>
            </w:tcMar>
            <w:vAlign w:val="center"/>
          </w:tcPr>
          <w:p>
            <w:pPr>
              <w:spacing w:after="40" w:before="40"/>
            </w:pPr>
            <w:r>
              <w:rPr>
                <w:b/>
                <w:bCs/>
                <w:color w:val="FFFFFF"/>
                <w:sz w:val="20"/>
                <w:szCs w:val="20"/>
              </w:rPr>
              <w:t xml:space="preserve">LCD Pin</w:t>
            </w:r>
          </w:p>
        </w:tc>
        <w:tc>
          <w:tcPr>
            <w:tcW w:type="dxa" w:w="3900"/>
            <w:shd w:fill="0F766E" w:val="clear"/>
            <w:tcMar>
              <w:top w:type="dxa" w:w="80"/>
              <w:left w:type="dxa" w:w="100"/>
              <w:bottom w:type="dxa" w:w="80"/>
              <w:right w:type="dxa" w:w="100"/>
            </w:tcMar>
            <w:vAlign w:val="center"/>
          </w:tcPr>
          <w:p>
            <w:pPr>
              <w:spacing w:after="40" w:before="40"/>
            </w:pPr>
            <w:r>
              <w:rPr>
                <w:b/>
                <w:bCs/>
                <w:color w:val="FFFFFF"/>
                <w:sz w:val="20"/>
                <w:szCs w:val="20"/>
              </w:rPr>
              <w:t xml:space="preserve">Connects To</w:t>
            </w:r>
          </w:p>
        </w:tc>
        <w:tc>
          <w:tcPr>
            <w:tcW w:type="dxa" w:w="3250"/>
            <w:shd w:fill="0F766E" w:val="clear"/>
            <w:tcMar>
              <w:top w:type="dxa" w:w="80"/>
              <w:left w:type="dxa" w:w="100"/>
              <w:bottom w:type="dxa" w:w="80"/>
              <w:right w:type="dxa" w:w="100"/>
            </w:tcMar>
            <w:vAlign w:val="center"/>
          </w:tcPr>
          <w:p>
            <w:pPr>
              <w:spacing w:after="40" w:before="40"/>
            </w:pPr>
            <w:r>
              <w:rPr>
                <w:b/>
                <w:bCs/>
                <w:color w:val="FFFFFF"/>
                <w:sz w:val="20"/>
                <w:szCs w:val="20"/>
              </w:rPr>
              <w:t xml:space="preserve">Notes</w:t>
            </w:r>
          </w:p>
        </w:tc>
      </w:tr>
      <w:tr>
        <w:tc>
          <w:tcPr>
            <w:tcW w:type="dxa" w:w="2200"/>
            <w:tcMar>
              <w:top w:type="dxa" w:w="80"/>
              <w:left w:type="dxa" w:w="100"/>
              <w:bottom w:type="dxa" w:w="80"/>
              <w:right w:type="dxa" w:w="100"/>
            </w:tcMar>
          </w:tcPr>
          <w:p>
            <w:pPr>
              <w:spacing w:after="40" w:before="40"/>
            </w:pPr>
            <w:r>
              <w:rPr>
                <w:color w:val="1F2937"/>
                <w:sz w:val="20"/>
                <w:szCs w:val="20"/>
              </w:rPr>
              <w:t xml:space="preserve">VSS</w:t>
            </w:r>
          </w:p>
        </w:tc>
        <w:tc>
          <w:tcPr>
            <w:tcW w:type="dxa" w:w="3900"/>
            <w:tcMar>
              <w:top w:type="dxa" w:w="80"/>
              <w:left w:type="dxa" w:w="100"/>
              <w:bottom w:type="dxa" w:w="80"/>
              <w:right w:type="dxa" w:w="100"/>
            </w:tcMar>
          </w:tcPr>
          <w:p>
            <w:pPr>
              <w:spacing w:after="40" w:before="40"/>
            </w:pPr>
            <w:r>
              <w:rPr>
                <w:color w:val="1F2937"/>
                <w:sz w:val="20"/>
                <w:szCs w:val="20"/>
              </w:rPr>
              <w:t xml:space="preserve">GND rail</w:t>
            </w:r>
          </w:p>
        </w:tc>
        <w:tc>
          <w:tcPr>
            <w:tcW w:type="dxa" w:w="3250"/>
            <w:tcMar>
              <w:top w:type="dxa" w:w="80"/>
              <w:left w:type="dxa" w:w="100"/>
              <w:bottom w:type="dxa" w:w="80"/>
              <w:right w:type="dxa" w:w="100"/>
            </w:tcMar>
          </w:tcPr>
          <w:p>
            <w:pPr>
              <w:spacing w:after="40" w:before="40"/>
            </w:pPr>
            <w:r>
              <w:rPr>
                <w:color w:val="1F2937"/>
                <w:sz w:val="20"/>
                <w:szCs w:val="20"/>
              </w:rPr>
              <w:t xml:space="preserve">Ground</w:t>
            </w:r>
          </w:p>
        </w:tc>
      </w:tr>
      <w:tr>
        <w:tc>
          <w:tcPr>
            <w:tcW w:type="dxa" w:w="2200"/>
            <w:shd w:fill="F3F4F6" w:val="clear"/>
            <w:tcMar>
              <w:top w:type="dxa" w:w="80"/>
              <w:left w:type="dxa" w:w="100"/>
              <w:bottom w:type="dxa" w:w="80"/>
              <w:right w:type="dxa" w:w="100"/>
            </w:tcMar>
          </w:tcPr>
          <w:p>
            <w:pPr>
              <w:spacing w:after="40" w:before="40"/>
            </w:pPr>
            <w:r>
              <w:rPr>
                <w:color w:val="1F2937"/>
                <w:sz w:val="20"/>
                <w:szCs w:val="20"/>
              </w:rPr>
              <w:t xml:space="preserve">VDD</w:t>
            </w:r>
          </w:p>
        </w:tc>
        <w:tc>
          <w:tcPr>
            <w:tcW w:type="dxa" w:w="3900"/>
            <w:shd w:fill="F3F4F6" w:val="clear"/>
            <w:tcMar>
              <w:top w:type="dxa" w:w="80"/>
              <w:left w:type="dxa" w:w="100"/>
              <w:bottom w:type="dxa" w:w="80"/>
              <w:right w:type="dxa" w:w="100"/>
            </w:tcMar>
          </w:tcPr>
          <w:p>
            <w:pPr>
              <w:spacing w:after="40" w:before="40"/>
            </w:pPr>
            <w:r>
              <w:rPr>
                <w:color w:val="1F2937"/>
                <w:sz w:val="20"/>
                <w:szCs w:val="20"/>
              </w:rPr>
              <w:t xml:space="preserve">5V rail</w:t>
            </w:r>
          </w:p>
        </w:tc>
        <w:tc>
          <w:tcPr>
            <w:tcW w:type="dxa" w:w="3250"/>
            <w:shd w:fill="F3F4F6" w:val="clear"/>
            <w:tcMar>
              <w:top w:type="dxa" w:w="80"/>
              <w:left w:type="dxa" w:w="100"/>
              <w:bottom w:type="dxa" w:w="80"/>
              <w:right w:type="dxa" w:w="100"/>
            </w:tcMar>
          </w:tcPr>
          <w:p>
            <w:pPr>
              <w:spacing w:after="40" w:before="40"/>
            </w:pPr>
            <w:r>
              <w:rPr>
                <w:color w:val="1F2937"/>
                <w:sz w:val="20"/>
                <w:szCs w:val="20"/>
              </w:rPr>
              <w:t xml:space="preserve">Logic power</w:t>
            </w:r>
          </w:p>
        </w:tc>
      </w:tr>
      <w:tr>
        <w:tc>
          <w:tcPr>
            <w:tcW w:type="dxa" w:w="2200"/>
            <w:tcMar>
              <w:top w:type="dxa" w:w="80"/>
              <w:left w:type="dxa" w:w="100"/>
              <w:bottom w:type="dxa" w:w="80"/>
              <w:right w:type="dxa" w:w="100"/>
            </w:tcMar>
          </w:tcPr>
          <w:p>
            <w:pPr>
              <w:spacing w:after="40" w:before="40"/>
            </w:pPr>
            <w:r>
              <w:rPr>
                <w:color w:val="1F2937"/>
                <w:sz w:val="20"/>
                <w:szCs w:val="20"/>
              </w:rPr>
              <w:t xml:space="preserve">V0</w:t>
            </w:r>
          </w:p>
        </w:tc>
        <w:tc>
          <w:tcPr>
            <w:tcW w:type="dxa" w:w="3900"/>
            <w:tcMar>
              <w:top w:type="dxa" w:w="80"/>
              <w:left w:type="dxa" w:w="100"/>
              <w:bottom w:type="dxa" w:w="80"/>
              <w:right w:type="dxa" w:w="100"/>
            </w:tcMar>
          </w:tcPr>
          <w:p>
            <w:pPr>
              <w:spacing w:after="40" w:before="40"/>
            </w:pPr>
            <w:r>
              <w:rPr>
                <w:color w:val="1F2937"/>
                <w:sz w:val="20"/>
                <w:szCs w:val="20"/>
              </w:rPr>
              <w:t xml:space="preserve">Contrast potentiometer wiper</w:t>
            </w:r>
          </w:p>
        </w:tc>
        <w:tc>
          <w:tcPr>
            <w:tcW w:type="dxa" w:w="3250"/>
            <w:tcMar>
              <w:top w:type="dxa" w:w="80"/>
              <w:left w:type="dxa" w:w="100"/>
              <w:bottom w:type="dxa" w:w="80"/>
              <w:right w:type="dxa" w:w="100"/>
            </w:tcMar>
          </w:tcPr>
          <w:p>
            <w:pPr>
              <w:spacing w:after="40" w:before="40"/>
            </w:pPr>
            <w:r>
              <w:rPr>
                <w:color w:val="1F2937"/>
                <w:sz w:val="20"/>
                <w:szCs w:val="20"/>
              </w:rPr>
              <w:t xml:space="preserve">Sets character contrast</w:t>
            </w:r>
          </w:p>
        </w:tc>
      </w:tr>
      <w:tr>
        <w:tc>
          <w:tcPr>
            <w:tcW w:type="dxa" w:w="2200"/>
            <w:shd w:fill="F3F4F6" w:val="clear"/>
            <w:tcMar>
              <w:top w:type="dxa" w:w="80"/>
              <w:left w:type="dxa" w:w="100"/>
              <w:bottom w:type="dxa" w:w="80"/>
              <w:right w:type="dxa" w:w="100"/>
            </w:tcMar>
          </w:tcPr>
          <w:p>
            <w:pPr>
              <w:spacing w:after="40" w:before="40"/>
            </w:pPr>
            <w:r>
              <w:rPr>
                <w:color w:val="1F2937"/>
                <w:sz w:val="20"/>
                <w:szCs w:val="20"/>
              </w:rPr>
              <w:t xml:space="preserve">RS</w:t>
            </w:r>
          </w:p>
        </w:tc>
        <w:tc>
          <w:tcPr>
            <w:tcW w:type="dxa" w:w="3900"/>
            <w:shd w:fill="F3F4F6" w:val="clear"/>
            <w:tcMar>
              <w:top w:type="dxa" w:w="80"/>
              <w:left w:type="dxa" w:w="100"/>
              <w:bottom w:type="dxa" w:w="80"/>
              <w:right w:type="dxa" w:w="100"/>
            </w:tcMar>
          </w:tcPr>
          <w:p>
            <w:pPr>
              <w:spacing w:after="40" w:before="40"/>
            </w:pPr>
            <w:r>
              <w:rPr>
                <w:color w:val="1F2937"/>
                <w:sz w:val="20"/>
                <w:szCs w:val="20"/>
              </w:rPr>
              <w:t xml:space="preserve">Arduino D12</w:t>
            </w:r>
          </w:p>
        </w:tc>
        <w:tc>
          <w:tcPr>
            <w:tcW w:type="dxa" w:w="3250"/>
            <w:shd w:fill="F3F4F6" w:val="clear"/>
            <w:tcMar>
              <w:top w:type="dxa" w:w="80"/>
              <w:left w:type="dxa" w:w="100"/>
              <w:bottom w:type="dxa" w:w="80"/>
              <w:right w:type="dxa" w:w="100"/>
            </w:tcMar>
          </w:tcPr>
          <w:p>
            <w:pPr>
              <w:spacing w:after="40" w:before="40"/>
            </w:pPr>
            <w:r>
              <w:rPr>
                <w:color w:val="1F2937"/>
                <w:sz w:val="20"/>
                <w:szCs w:val="20"/>
              </w:rPr>
              <w:t xml:space="preserve">Register select</w:t>
            </w:r>
          </w:p>
        </w:tc>
      </w:tr>
      <w:tr>
        <w:tc>
          <w:tcPr>
            <w:tcW w:type="dxa" w:w="2200"/>
            <w:tcMar>
              <w:top w:type="dxa" w:w="80"/>
              <w:left w:type="dxa" w:w="100"/>
              <w:bottom w:type="dxa" w:w="80"/>
              <w:right w:type="dxa" w:w="100"/>
            </w:tcMar>
          </w:tcPr>
          <w:p>
            <w:pPr>
              <w:spacing w:after="40" w:before="40"/>
            </w:pPr>
            <w:r>
              <w:rPr>
                <w:color w:val="1F2937"/>
                <w:sz w:val="20"/>
                <w:szCs w:val="20"/>
              </w:rPr>
              <w:t xml:space="preserve">RW</w:t>
            </w:r>
          </w:p>
        </w:tc>
        <w:tc>
          <w:tcPr>
            <w:tcW w:type="dxa" w:w="3900"/>
            <w:tcMar>
              <w:top w:type="dxa" w:w="80"/>
              <w:left w:type="dxa" w:w="100"/>
              <w:bottom w:type="dxa" w:w="80"/>
              <w:right w:type="dxa" w:w="100"/>
            </w:tcMar>
          </w:tcPr>
          <w:p>
            <w:pPr>
              <w:spacing w:after="40" w:before="40"/>
            </w:pPr>
            <w:r>
              <w:rPr>
                <w:color w:val="1F2937"/>
                <w:sz w:val="20"/>
                <w:szCs w:val="20"/>
              </w:rPr>
              <w:t xml:space="preserve">GND rail</w:t>
            </w:r>
          </w:p>
        </w:tc>
        <w:tc>
          <w:tcPr>
            <w:tcW w:type="dxa" w:w="3250"/>
            <w:tcMar>
              <w:top w:type="dxa" w:w="80"/>
              <w:left w:type="dxa" w:w="100"/>
              <w:bottom w:type="dxa" w:w="80"/>
              <w:right w:type="dxa" w:w="100"/>
            </w:tcMar>
          </w:tcPr>
          <w:p>
            <w:pPr>
              <w:spacing w:after="40" w:before="40"/>
            </w:pPr>
            <w:r>
              <w:rPr>
                <w:color w:val="1F2937"/>
                <w:sz w:val="20"/>
                <w:szCs w:val="20"/>
              </w:rPr>
              <w:t xml:space="preserve">Permanently in write mode</w:t>
            </w:r>
          </w:p>
        </w:tc>
      </w:tr>
      <w:tr>
        <w:tc>
          <w:tcPr>
            <w:tcW w:type="dxa" w:w="2200"/>
            <w:shd w:fill="F3F4F6" w:val="clear"/>
            <w:tcMar>
              <w:top w:type="dxa" w:w="80"/>
              <w:left w:type="dxa" w:w="100"/>
              <w:bottom w:type="dxa" w:w="80"/>
              <w:right w:type="dxa" w:w="100"/>
            </w:tcMar>
          </w:tcPr>
          <w:p>
            <w:pPr>
              <w:spacing w:after="40" w:before="40"/>
            </w:pPr>
            <w:r>
              <w:rPr>
                <w:color w:val="1F2937"/>
                <w:sz w:val="20"/>
                <w:szCs w:val="20"/>
              </w:rPr>
              <w:t xml:space="preserve">E</w:t>
            </w:r>
          </w:p>
        </w:tc>
        <w:tc>
          <w:tcPr>
            <w:tcW w:type="dxa" w:w="3900"/>
            <w:shd w:fill="F3F4F6" w:val="clear"/>
            <w:tcMar>
              <w:top w:type="dxa" w:w="80"/>
              <w:left w:type="dxa" w:w="100"/>
              <w:bottom w:type="dxa" w:w="80"/>
              <w:right w:type="dxa" w:w="100"/>
            </w:tcMar>
          </w:tcPr>
          <w:p>
            <w:pPr>
              <w:spacing w:after="40" w:before="40"/>
            </w:pPr>
            <w:r>
              <w:rPr>
                <w:color w:val="1F2937"/>
                <w:sz w:val="20"/>
                <w:szCs w:val="20"/>
              </w:rPr>
              <w:t xml:space="preserve">Arduino D11</w:t>
            </w:r>
          </w:p>
        </w:tc>
        <w:tc>
          <w:tcPr>
            <w:tcW w:type="dxa" w:w="3250"/>
            <w:shd w:fill="F3F4F6" w:val="clear"/>
            <w:tcMar>
              <w:top w:type="dxa" w:w="80"/>
              <w:left w:type="dxa" w:w="100"/>
              <w:bottom w:type="dxa" w:w="80"/>
              <w:right w:type="dxa" w:w="100"/>
            </w:tcMar>
          </w:tcPr>
          <w:p>
            <w:pPr>
              <w:spacing w:after="40" w:before="40"/>
            </w:pPr>
            <w:r>
              <w:rPr>
                <w:color w:val="1F2937"/>
                <w:sz w:val="20"/>
                <w:szCs w:val="20"/>
              </w:rPr>
              <w:t xml:space="preserve">Enable strobe</w:t>
            </w:r>
          </w:p>
        </w:tc>
      </w:tr>
      <w:tr>
        <w:tc>
          <w:tcPr>
            <w:tcW w:type="dxa" w:w="2200"/>
            <w:tcMar>
              <w:top w:type="dxa" w:w="80"/>
              <w:left w:type="dxa" w:w="100"/>
              <w:bottom w:type="dxa" w:w="80"/>
              <w:right w:type="dxa" w:w="100"/>
            </w:tcMar>
          </w:tcPr>
          <w:p>
            <w:pPr>
              <w:spacing w:after="40" w:before="40"/>
            </w:pPr>
            <w:r>
              <w:rPr>
                <w:color w:val="1F2937"/>
                <w:sz w:val="20"/>
                <w:szCs w:val="20"/>
              </w:rPr>
              <w:t xml:space="preserve">D4–D7</w:t>
            </w:r>
          </w:p>
        </w:tc>
        <w:tc>
          <w:tcPr>
            <w:tcW w:type="dxa" w:w="3900"/>
            <w:tcMar>
              <w:top w:type="dxa" w:w="80"/>
              <w:left w:type="dxa" w:w="100"/>
              <w:bottom w:type="dxa" w:w="80"/>
              <w:right w:type="dxa" w:w="100"/>
            </w:tcMar>
          </w:tcPr>
          <w:p>
            <w:pPr>
              <w:spacing w:after="40" w:before="40"/>
            </w:pPr>
            <w:r>
              <w:rPr>
                <w:color w:val="1F2937"/>
                <w:sz w:val="20"/>
                <w:szCs w:val="20"/>
              </w:rPr>
              <w:t xml:space="preserve">Arduino D5, D4, D3, D2</w:t>
            </w:r>
          </w:p>
        </w:tc>
        <w:tc>
          <w:tcPr>
            <w:tcW w:type="dxa" w:w="3250"/>
            <w:tcMar>
              <w:top w:type="dxa" w:w="80"/>
              <w:left w:type="dxa" w:w="100"/>
              <w:bottom w:type="dxa" w:w="80"/>
              <w:right w:type="dxa" w:w="100"/>
            </w:tcMar>
          </w:tcPr>
          <w:p>
            <w:pPr>
              <w:spacing w:after="40" w:before="40"/>
            </w:pPr>
            <w:r>
              <w:rPr>
                <w:color w:val="1F2937"/>
                <w:sz w:val="20"/>
                <w:szCs w:val="20"/>
              </w:rPr>
              <w:t xml:space="preserve">4-bit data bus</w:t>
            </w:r>
          </w:p>
        </w:tc>
      </w:tr>
      <w:tr>
        <w:tc>
          <w:tcPr>
            <w:tcW w:type="dxa" w:w="2200"/>
            <w:shd w:fill="F3F4F6" w:val="clear"/>
            <w:tcMar>
              <w:top w:type="dxa" w:w="80"/>
              <w:left w:type="dxa" w:w="100"/>
              <w:bottom w:type="dxa" w:w="80"/>
              <w:right w:type="dxa" w:w="100"/>
            </w:tcMar>
          </w:tcPr>
          <w:p>
            <w:pPr>
              <w:spacing w:after="40" w:before="40"/>
            </w:pPr>
            <w:r>
              <w:rPr>
                <w:color w:val="1F2937"/>
                <w:sz w:val="20"/>
                <w:szCs w:val="20"/>
              </w:rPr>
              <w:t xml:space="preserve">A (backlight +)</w:t>
            </w:r>
          </w:p>
        </w:tc>
        <w:tc>
          <w:tcPr>
            <w:tcW w:type="dxa" w:w="3900"/>
            <w:shd w:fill="F3F4F6" w:val="clear"/>
            <w:tcMar>
              <w:top w:type="dxa" w:w="80"/>
              <w:left w:type="dxa" w:w="100"/>
              <w:bottom w:type="dxa" w:w="80"/>
              <w:right w:type="dxa" w:w="100"/>
            </w:tcMar>
          </w:tcPr>
          <w:p>
            <w:pPr>
              <w:spacing w:after="40" w:before="40"/>
            </w:pPr>
            <w:r>
              <w:rPr>
                <w:color w:val="1F2937"/>
                <w:sz w:val="20"/>
                <w:szCs w:val="20"/>
              </w:rPr>
              <w:t xml:space="preserve">5V rail via 220 Ω resistor</w:t>
            </w:r>
          </w:p>
        </w:tc>
        <w:tc>
          <w:tcPr>
            <w:tcW w:type="dxa" w:w="3250"/>
            <w:shd w:fill="F3F4F6" w:val="clear"/>
            <w:tcMar>
              <w:top w:type="dxa" w:w="80"/>
              <w:left w:type="dxa" w:w="100"/>
              <w:bottom w:type="dxa" w:w="80"/>
              <w:right w:type="dxa" w:w="100"/>
            </w:tcMar>
          </w:tcPr>
          <w:p>
            <w:pPr>
              <w:spacing w:after="40" w:before="40"/>
            </w:pPr>
            <w:r>
              <w:rPr>
                <w:color w:val="1F2937"/>
                <w:sz w:val="20"/>
                <w:szCs w:val="20"/>
              </w:rPr>
              <w:t xml:space="preserve">Backlight current-limited</w:t>
            </w:r>
          </w:p>
        </w:tc>
      </w:tr>
      <w:tr>
        <w:tc>
          <w:tcPr>
            <w:tcW w:type="dxa" w:w="2200"/>
            <w:tcMar>
              <w:top w:type="dxa" w:w="80"/>
              <w:left w:type="dxa" w:w="100"/>
              <w:bottom w:type="dxa" w:w="80"/>
              <w:right w:type="dxa" w:w="100"/>
            </w:tcMar>
          </w:tcPr>
          <w:p>
            <w:pPr>
              <w:spacing w:after="40" w:before="40"/>
            </w:pPr>
            <w:r>
              <w:rPr>
                <w:color w:val="1F2937"/>
                <w:sz w:val="20"/>
                <w:szCs w:val="20"/>
              </w:rPr>
              <w:t xml:space="preserve">K (backlight −)</w:t>
            </w:r>
          </w:p>
        </w:tc>
        <w:tc>
          <w:tcPr>
            <w:tcW w:type="dxa" w:w="3900"/>
            <w:tcMar>
              <w:top w:type="dxa" w:w="80"/>
              <w:left w:type="dxa" w:w="100"/>
              <w:bottom w:type="dxa" w:w="80"/>
              <w:right w:type="dxa" w:w="100"/>
            </w:tcMar>
          </w:tcPr>
          <w:p>
            <w:pPr>
              <w:spacing w:after="40" w:before="40"/>
            </w:pPr>
            <w:r>
              <w:rPr>
                <w:color w:val="1F2937"/>
                <w:sz w:val="20"/>
                <w:szCs w:val="20"/>
              </w:rPr>
              <w:t xml:space="preserve">GND rail</w:t>
            </w:r>
          </w:p>
        </w:tc>
        <w:tc>
          <w:tcPr>
            <w:tcW w:type="dxa" w:w="3250"/>
            <w:tcMar>
              <w:top w:type="dxa" w:w="80"/>
              <w:left w:type="dxa" w:w="100"/>
              <w:bottom w:type="dxa" w:w="80"/>
              <w:right w:type="dxa" w:w="100"/>
            </w:tcMar>
          </w:tcPr>
          <w:p>
            <w:pPr>
              <w:spacing w:after="40" w:before="40"/>
            </w:pPr>
            <w:r>
              <w:rPr>
                <w:color w:val="1F2937"/>
                <w:sz w:val="20"/>
                <w:szCs w:val="20"/>
              </w:rPr>
              <w:t xml:space="preserve">Backlight return</w:t>
            </w:r>
          </w:p>
        </w:tc>
      </w:tr>
    </w:tbl>
    <w:p>
      <w:pPr>
        <w:pStyle w:val="Heading2"/>
        <w:spacing w:after="140" w:before="280"/>
      </w:pPr>
      <w:r>
        <w:rPr>
          <w:b/>
          <w:bCs/>
          <w:color w:val="1F2937"/>
          <w:sz w:val="24"/>
          <w:szCs w:val="24"/>
        </w:rPr>
        <w:t xml:space="preserve">5.3 Sensor Bank</w:t>
      </w:r>
    </w:p>
    <w:tbl>
      <w:tblPr>
        <w:tblW w:type="dxa" w:w="9350"/>
        <w:tblBorders>
          <w:top w:val="single" w:color="D1D5DB" w:sz="4"/>
          <w:left w:val="single" w:color="D1D5DB" w:sz="4"/>
          <w:bottom w:val="single" w:color="D1D5DB" w:sz="4"/>
          <w:right w:val="single" w:color="D1D5DB" w:sz="4"/>
          <w:insideH w:val="single" w:color="E5E7EB" w:sz="4"/>
          <w:insideV w:val="single" w:color="E5E7EB" w:sz="4"/>
        </w:tblBorders>
      </w:tblPr>
      <w:tblGrid>
        <w:gridCol w:w="2600"/>
        <w:gridCol w:w="4200"/>
        <w:gridCol w:w="2550"/>
      </w:tblGrid>
      <w:tr>
        <w:trPr>
          <w:tblHeader/>
        </w:trPr>
        <w:tc>
          <w:tcPr>
            <w:tcW w:type="dxa" w:w="2600"/>
            <w:shd w:fill="0F766E" w:val="clear"/>
            <w:tcMar>
              <w:top w:type="dxa" w:w="80"/>
              <w:left w:type="dxa" w:w="100"/>
              <w:bottom w:type="dxa" w:w="80"/>
              <w:right w:type="dxa" w:w="100"/>
            </w:tcMar>
            <w:vAlign w:val="center"/>
          </w:tcPr>
          <w:p>
            <w:pPr>
              <w:spacing w:after="40" w:before="40"/>
            </w:pPr>
            <w:r>
              <w:rPr>
                <w:b/>
                <w:bCs/>
                <w:color w:val="FFFFFF"/>
                <w:sz w:val="20"/>
                <w:szCs w:val="20"/>
              </w:rPr>
              <w:t xml:space="preserve">Sensor</w:t>
            </w:r>
          </w:p>
        </w:tc>
        <w:tc>
          <w:tcPr>
            <w:tcW w:type="dxa" w:w="4200"/>
            <w:shd w:fill="0F766E" w:val="clear"/>
            <w:tcMar>
              <w:top w:type="dxa" w:w="80"/>
              <w:left w:type="dxa" w:w="100"/>
              <w:bottom w:type="dxa" w:w="80"/>
              <w:right w:type="dxa" w:w="100"/>
            </w:tcMar>
            <w:vAlign w:val="center"/>
          </w:tcPr>
          <w:p>
            <w:pPr>
              <w:spacing w:after="40" w:before="40"/>
            </w:pPr>
            <w:r>
              <w:rPr>
                <w:b/>
                <w:bCs/>
                <w:color w:val="FFFFFF"/>
                <w:sz w:val="20"/>
                <w:szCs w:val="20"/>
              </w:rPr>
              <w:t xml:space="preserve">Wiring</w:t>
            </w:r>
          </w:p>
        </w:tc>
        <w:tc>
          <w:tcPr>
            <w:tcW w:type="dxa" w:w="2550"/>
            <w:shd w:fill="0F766E" w:val="clear"/>
            <w:tcMar>
              <w:top w:type="dxa" w:w="80"/>
              <w:left w:type="dxa" w:w="100"/>
              <w:bottom w:type="dxa" w:w="80"/>
              <w:right w:type="dxa" w:w="100"/>
            </w:tcMar>
            <w:vAlign w:val="center"/>
          </w:tcPr>
          <w:p>
            <w:pPr>
              <w:spacing w:after="40" w:before="40"/>
            </w:pPr>
            <w:r>
              <w:rPr>
                <w:b/>
                <w:bCs/>
                <w:color w:val="FFFFFF"/>
                <w:sz w:val="20"/>
                <w:szCs w:val="20"/>
              </w:rPr>
              <w:t xml:space="preserve">Principle</w:t>
            </w:r>
          </w:p>
        </w:tc>
      </w:tr>
      <w:tr>
        <w:tc>
          <w:tcPr>
            <w:tcW w:type="dxa" w:w="2600"/>
            <w:tcMar>
              <w:top w:type="dxa" w:w="80"/>
              <w:left w:type="dxa" w:w="100"/>
              <w:bottom w:type="dxa" w:w="80"/>
              <w:right w:type="dxa" w:w="100"/>
            </w:tcMar>
          </w:tcPr>
          <w:p>
            <w:pPr>
              <w:spacing w:after="40" w:before="40"/>
            </w:pPr>
            <w:r>
              <w:rPr>
                <w:color w:val="1F2937"/>
                <w:sz w:val="20"/>
                <w:szCs w:val="20"/>
              </w:rPr>
              <w:t xml:space="preserve">TMP36 (temperature)</w:t>
            </w:r>
          </w:p>
        </w:tc>
        <w:tc>
          <w:tcPr>
            <w:tcW w:type="dxa" w:w="4200"/>
            <w:tcMar>
              <w:top w:type="dxa" w:w="80"/>
              <w:left w:type="dxa" w:w="100"/>
              <w:bottom w:type="dxa" w:w="80"/>
              <w:right w:type="dxa" w:w="100"/>
            </w:tcMar>
          </w:tcPr>
          <w:p>
            <w:pPr>
              <w:spacing w:after="40" w:before="40"/>
            </w:pPr>
            <w:r>
              <w:rPr>
                <w:color w:val="1F2937"/>
                <w:sz w:val="20"/>
                <w:szCs w:val="20"/>
              </w:rPr>
              <w:t xml:space="preserve">Left → 5V, Center → A0, Right → GND</w:t>
            </w:r>
          </w:p>
        </w:tc>
        <w:tc>
          <w:tcPr>
            <w:tcW w:type="dxa" w:w="2550"/>
            <w:tcMar>
              <w:top w:type="dxa" w:w="80"/>
              <w:left w:type="dxa" w:w="100"/>
              <w:bottom w:type="dxa" w:w="80"/>
              <w:right w:type="dxa" w:w="100"/>
            </w:tcMar>
          </w:tcPr>
          <w:p>
            <w:pPr>
              <w:spacing w:after="40" w:before="40"/>
            </w:pPr>
            <w:r>
              <w:rPr>
                <w:color w:val="1F2937"/>
                <w:sz w:val="20"/>
                <w:szCs w:val="20"/>
              </w:rPr>
              <w:t xml:space="preserve">Linear analog voltage output, 10 mV/°C</w:t>
            </w:r>
          </w:p>
        </w:tc>
      </w:tr>
      <w:tr>
        <w:tc>
          <w:tcPr>
            <w:tcW w:type="dxa" w:w="2600"/>
            <w:shd w:fill="F3F4F6" w:val="clear"/>
            <w:tcMar>
              <w:top w:type="dxa" w:w="80"/>
              <w:left w:type="dxa" w:w="100"/>
              <w:bottom w:type="dxa" w:w="80"/>
              <w:right w:type="dxa" w:w="100"/>
            </w:tcMar>
          </w:tcPr>
          <w:p>
            <w:pPr>
              <w:spacing w:after="40" w:before="40"/>
            </w:pPr>
            <w:r>
              <w:rPr>
                <w:color w:val="1F2937"/>
                <w:sz w:val="20"/>
                <w:szCs w:val="20"/>
              </w:rPr>
              <w:t xml:space="preserve">Photoresistor (light)</w:t>
            </w:r>
          </w:p>
        </w:tc>
        <w:tc>
          <w:tcPr>
            <w:tcW w:type="dxa" w:w="4200"/>
            <w:shd w:fill="F3F4F6" w:val="clear"/>
            <w:tcMar>
              <w:top w:type="dxa" w:w="80"/>
              <w:left w:type="dxa" w:w="100"/>
              <w:bottom w:type="dxa" w:w="80"/>
              <w:right w:type="dxa" w:w="100"/>
            </w:tcMar>
          </w:tcPr>
          <w:p>
            <w:pPr>
              <w:spacing w:after="40" w:before="40"/>
            </w:pPr>
            <w:r>
              <w:rPr>
                <w:color w:val="1F2937"/>
                <w:sz w:val="20"/>
                <w:szCs w:val="20"/>
              </w:rPr>
              <w:t xml:space="preserve">Leg 1 → 5V; Leg 2 → A1 and → 10 kΩ resistor → GND</w:t>
            </w:r>
          </w:p>
        </w:tc>
        <w:tc>
          <w:tcPr>
            <w:tcW w:type="dxa" w:w="2550"/>
            <w:shd w:fill="F3F4F6" w:val="clear"/>
            <w:tcMar>
              <w:top w:type="dxa" w:w="80"/>
              <w:left w:type="dxa" w:w="100"/>
              <w:bottom w:type="dxa" w:w="80"/>
              <w:right w:type="dxa" w:w="100"/>
            </w:tcMar>
          </w:tcPr>
          <w:p>
            <w:pPr>
              <w:spacing w:after="40" w:before="40"/>
            </w:pPr>
            <w:r>
              <w:rPr>
                <w:color w:val="1F2937"/>
                <w:sz w:val="20"/>
                <w:szCs w:val="20"/>
              </w:rPr>
              <w:t xml:space="preserve">Voltage divider: resistance rises as light falls</w:t>
            </w:r>
          </w:p>
        </w:tc>
      </w:tr>
      <w:tr>
        <w:tc>
          <w:tcPr>
            <w:tcW w:type="dxa" w:w="2600"/>
            <w:tcMar>
              <w:top w:type="dxa" w:w="80"/>
              <w:left w:type="dxa" w:w="100"/>
              <w:bottom w:type="dxa" w:w="80"/>
              <w:right w:type="dxa" w:w="100"/>
            </w:tcMar>
          </w:tcPr>
          <w:p>
            <w:pPr>
              <w:spacing w:after="40" w:before="40"/>
            </w:pPr>
            <w:r>
              <w:rPr>
                <w:color w:val="1F2937"/>
                <w:sz w:val="20"/>
                <w:szCs w:val="20"/>
              </w:rPr>
              <w:t xml:space="preserve">Potentiometer (moisture)</w:t>
            </w:r>
          </w:p>
        </w:tc>
        <w:tc>
          <w:tcPr>
            <w:tcW w:type="dxa" w:w="4200"/>
            <w:tcMar>
              <w:top w:type="dxa" w:w="80"/>
              <w:left w:type="dxa" w:w="100"/>
              <w:bottom w:type="dxa" w:w="80"/>
              <w:right w:type="dxa" w:w="100"/>
            </w:tcMar>
          </w:tcPr>
          <w:p>
            <w:pPr>
              <w:spacing w:after="40" w:before="40"/>
            </w:pPr>
            <w:r>
              <w:rPr>
                <w:color w:val="1F2937"/>
                <w:sz w:val="20"/>
                <w:szCs w:val="20"/>
              </w:rPr>
              <w:t xml:space="preserve">Left → 5V, Wiper → A2, Right → GND</w:t>
            </w:r>
          </w:p>
        </w:tc>
        <w:tc>
          <w:tcPr>
            <w:tcW w:type="dxa" w:w="2550"/>
            <w:tcMar>
              <w:top w:type="dxa" w:w="80"/>
              <w:left w:type="dxa" w:w="100"/>
              <w:bottom w:type="dxa" w:w="80"/>
              <w:right w:type="dxa" w:w="100"/>
            </w:tcMar>
          </w:tcPr>
          <w:p>
            <w:pPr>
              <w:spacing w:after="40" w:before="40"/>
            </w:pPr>
            <w:r>
              <w:rPr>
                <w:color w:val="1F2937"/>
                <w:sz w:val="20"/>
                <w:szCs w:val="20"/>
              </w:rPr>
              <w:t xml:space="preserve">Simulated variable analog input</w:t>
            </w:r>
          </w:p>
        </w:tc>
      </w:tr>
    </w:tbl>
    <w:p>
      <w:pPr>
        <w:pStyle w:val="Heading2"/>
        <w:spacing w:after="140" w:before="280"/>
      </w:pPr>
      <w:r>
        <w:rPr>
          <w:b/>
          <w:bCs/>
          <w:color w:val="1F2937"/>
          <w:sz w:val="24"/>
          <w:szCs w:val="24"/>
        </w:rPr>
        <w:t xml:space="preserve">5.4 Actuator &amp; Output Bank</w:t>
      </w:r>
    </w:p>
    <w:tbl>
      <w:tblPr>
        <w:tblW w:type="dxa" w:w="9350"/>
        <w:tblBorders>
          <w:top w:val="single" w:color="D1D5DB" w:sz="4"/>
          <w:left w:val="single" w:color="D1D5DB" w:sz="4"/>
          <w:bottom w:val="single" w:color="D1D5DB" w:sz="4"/>
          <w:right w:val="single" w:color="D1D5DB" w:sz="4"/>
          <w:insideH w:val="single" w:color="E5E7EB" w:sz="4"/>
          <w:insideV w:val="single" w:color="E5E7EB" w:sz="4"/>
        </w:tblBorders>
      </w:tblPr>
      <w:tblGrid>
        <w:gridCol w:w="2800"/>
        <w:gridCol w:w="4300"/>
        <w:gridCol w:w="2250"/>
      </w:tblGrid>
      <w:tr>
        <w:trPr>
          <w:tblHeader/>
        </w:trPr>
        <w:tc>
          <w:tcPr>
            <w:tcW w:type="dxa" w:w="2800"/>
            <w:shd w:fill="0F766E" w:val="clear"/>
            <w:tcMar>
              <w:top w:type="dxa" w:w="80"/>
              <w:left w:type="dxa" w:w="100"/>
              <w:bottom w:type="dxa" w:w="80"/>
              <w:right w:type="dxa" w:w="100"/>
            </w:tcMar>
            <w:vAlign w:val="center"/>
          </w:tcPr>
          <w:p>
            <w:pPr>
              <w:spacing w:after="40" w:before="40"/>
            </w:pPr>
            <w:r>
              <w:rPr>
                <w:b/>
                <w:bCs/>
                <w:color w:val="FFFFFF"/>
                <w:sz w:val="20"/>
                <w:szCs w:val="20"/>
              </w:rPr>
              <w:t xml:space="preserve">Output Device</w:t>
            </w:r>
          </w:p>
        </w:tc>
        <w:tc>
          <w:tcPr>
            <w:tcW w:type="dxa" w:w="4300"/>
            <w:shd w:fill="0F766E" w:val="clear"/>
            <w:tcMar>
              <w:top w:type="dxa" w:w="80"/>
              <w:left w:type="dxa" w:w="100"/>
              <w:bottom w:type="dxa" w:w="80"/>
              <w:right w:type="dxa" w:w="100"/>
            </w:tcMar>
            <w:vAlign w:val="center"/>
          </w:tcPr>
          <w:p>
            <w:pPr>
              <w:spacing w:after="40" w:before="40"/>
            </w:pPr>
            <w:r>
              <w:rPr>
                <w:b/>
                <w:bCs/>
                <w:color w:val="FFFFFF"/>
                <w:sz w:val="20"/>
                <w:szCs w:val="20"/>
              </w:rPr>
              <w:t xml:space="preserve">Wiring</w:t>
            </w:r>
          </w:p>
        </w:tc>
        <w:tc>
          <w:tcPr>
            <w:tcW w:type="dxa" w:w="2250"/>
            <w:shd w:fill="0F766E" w:val="clear"/>
            <w:tcMar>
              <w:top w:type="dxa" w:w="80"/>
              <w:left w:type="dxa" w:w="100"/>
              <w:bottom w:type="dxa" w:w="80"/>
              <w:right w:type="dxa" w:w="100"/>
            </w:tcMar>
            <w:vAlign w:val="center"/>
          </w:tcPr>
          <w:p>
            <w:pPr>
              <w:spacing w:after="40" w:before="40"/>
            </w:pPr>
            <w:r>
              <w:rPr>
                <w:b/>
                <w:bCs/>
                <w:color w:val="FFFFFF"/>
                <w:sz w:val="20"/>
                <w:szCs w:val="20"/>
              </w:rPr>
              <w:t xml:space="preserve">Control Signal</w:t>
            </w:r>
          </w:p>
        </w:tc>
      </w:tr>
      <w:tr>
        <w:tc>
          <w:tcPr>
            <w:tcW w:type="dxa" w:w="2800"/>
            <w:tcMar>
              <w:top w:type="dxa" w:w="80"/>
              <w:left w:type="dxa" w:w="100"/>
              <w:bottom w:type="dxa" w:w="80"/>
              <w:right w:type="dxa" w:w="100"/>
            </w:tcMar>
          </w:tcPr>
          <w:p>
            <w:pPr>
              <w:spacing w:after="40" w:before="40"/>
            </w:pPr>
            <w:r>
              <w:rPr>
                <w:color w:val="1F2937"/>
                <w:sz w:val="20"/>
                <w:szCs w:val="20"/>
              </w:rPr>
              <w:t xml:space="preserve">DC Motor (fan)</w:t>
            </w:r>
          </w:p>
        </w:tc>
        <w:tc>
          <w:tcPr>
            <w:tcW w:type="dxa" w:w="4300"/>
            <w:tcMar>
              <w:top w:type="dxa" w:w="80"/>
              <w:left w:type="dxa" w:w="100"/>
              <w:bottom w:type="dxa" w:w="80"/>
              <w:right w:type="dxa" w:w="100"/>
            </w:tcMar>
          </w:tcPr>
          <w:p>
            <w:pPr>
              <w:spacing w:after="40" w:before="40"/>
            </w:pPr>
            <w:r>
              <w:rPr>
                <w:color w:val="1F2937"/>
                <w:sz w:val="20"/>
                <w:szCs w:val="20"/>
              </w:rPr>
              <w:t xml:space="preserve">Pin 1 → D9 (PWM), Pin 2 → GND</w:t>
            </w:r>
          </w:p>
        </w:tc>
        <w:tc>
          <w:tcPr>
            <w:tcW w:type="dxa" w:w="2250"/>
            <w:tcMar>
              <w:top w:type="dxa" w:w="80"/>
              <w:left w:type="dxa" w:w="100"/>
              <w:bottom w:type="dxa" w:w="80"/>
              <w:right w:type="dxa" w:w="100"/>
            </w:tcMar>
          </w:tcPr>
          <w:p>
            <w:pPr>
              <w:spacing w:after="40" w:before="40"/>
            </w:pPr>
            <w:r>
              <w:rPr>
                <w:color w:val="1F2937"/>
                <w:sz w:val="20"/>
                <w:szCs w:val="20"/>
              </w:rPr>
              <w:t xml:space="preserve">analogWrite() variable speed</w:t>
            </w:r>
          </w:p>
        </w:tc>
      </w:tr>
      <w:tr>
        <w:tc>
          <w:tcPr>
            <w:tcW w:type="dxa" w:w="2800"/>
            <w:shd w:fill="F3F4F6" w:val="clear"/>
            <w:tcMar>
              <w:top w:type="dxa" w:w="80"/>
              <w:left w:type="dxa" w:w="100"/>
              <w:bottom w:type="dxa" w:w="80"/>
              <w:right w:type="dxa" w:w="100"/>
            </w:tcMar>
          </w:tcPr>
          <w:p>
            <w:pPr>
              <w:spacing w:after="40" w:before="40"/>
            </w:pPr>
            <w:r>
              <w:rPr>
                <w:color w:val="1F2937"/>
                <w:sz w:val="20"/>
                <w:szCs w:val="20"/>
              </w:rPr>
              <w:t xml:space="preserve">Servo (water valve)</w:t>
            </w:r>
          </w:p>
        </w:tc>
        <w:tc>
          <w:tcPr>
            <w:tcW w:type="dxa" w:w="4300"/>
            <w:shd w:fill="F3F4F6" w:val="clear"/>
            <w:tcMar>
              <w:top w:type="dxa" w:w="80"/>
              <w:left w:type="dxa" w:w="100"/>
              <w:bottom w:type="dxa" w:w="80"/>
              <w:right w:type="dxa" w:w="100"/>
            </w:tcMar>
          </w:tcPr>
          <w:p>
            <w:pPr>
              <w:spacing w:after="40" w:before="40"/>
            </w:pPr>
            <w:r>
              <w:rPr>
                <w:color w:val="1F2937"/>
                <w:sz w:val="20"/>
                <w:szCs w:val="20"/>
              </w:rPr>
              <w:t xml:space="preserve">Signal → D10, Power → 5V, Ground → GND</w:t>
            </w:r>
          </w:p>
        </w:tc>
        <w:tc>
          <w:tcPr>
            <w:tcW w:type="dxa" w:w="2250"/>
            <w:shd w:fill="F3F4F6" w:val="clear"/>
            <w:tcMar>
              <w:top w:type="dxa" w:w="80"/>
              <w:left w:type="dxa" w:w="100"/>
              <w:bottom w:type="dxa" w:w="80"/>
              <w:right w:type="dxa" w:w="100"/>
            </w:tcMar>
          </w:tcPr>
          <w:p>
            <w:pPr>
              <w:spacing w:after="40" w:before="40"/>
            </w:pPr>
            <w:r>
              <w:rPr>
                <w:color w:val="1F2937"/>
                <w:sz w:val="20"/>
                <w:szCs w:val="20"/>
              </w:rPr>
              <w:t xml:space="preserve">Servo.write() angle command</w:t>
            </w:r>
          </w:p>
        </w:tc>
      </w:tr>
      <w:tr>
        <w:tc>
          <w:tcPr>
            <w:tcW w:type="dxa" w:w="2800"/>
            <w:tcMar>
              <w:top w:type="dxa" w:w="80"/>
              <w:left w:type="dxa" w:w="100"/>
              <w:bottom w:type="dxa" w:w="80"/>
              <w:right w:type="dxa" w:w="100"/>
            </w:tcMar>
          </w:tcPr>
          <w:p>
            <w:pPr>
              <w:spacing w:after="40" w:before="40"/>
            </w:pPr>
            <w:r>
              <w:rPr>
                <w:color w:val="1F2937"/>
                <w:sz w:val="20"/>
                <w:szCs w:val="20"/>
              </w:rPr>
              <w:t xml:space="preserve">Grow-light LED</w:t>
            </w:r>
          </w:p>
        </w:tc>
        <w:tc>
          <w:tcPr>
            <w:tcW w:type="dxa" w:w="4300"/>
            <w:tcMar>
              <w:top w:type="dxa" w:w="80"/>
              <w:left w:type="dxa" w:w="100"/>
              <w:bottom w:type="dxa" w:w="80"/>
              <w:right w:type="dxa" w:w="100"/>
            </w:tcMar>
          </w:tcPr>
          <w:p>
            <w:pPr>
              <w:spacing w:after="40" w:before="40"/>
            </w:pPr>
            <w:r>
              <w:rPr>
                <w:color w:val="1F2937"/>
                <w:sz w:val="20"/>
                <w:szCs w:val="20"/>
              </w:rPr>
              <w:t xml:space="preserve">Anode → 220 Ω → D8, Cathode → GND</w:t>
            </w:r>
          </w:p>
        </w:tc>
        <w:tc>
          <w:tcPr>
            <w:tcW w:type="dxa" w:w="2250"/>
            <w:tcMar>
              <w:top w:type="dxa" w:w="80"/>
              <w:left w:type="dxa" w:w="100"/>
              <w:bottom w:type="dxa" w:w="80"/>
              <w:right w:type="dxa" w:w="100"/>
            </w:tcMar>
          </w:tcPr>
          <w:p>
            <w:pPr>
              <w:spacing w:after="40" w:before="40"/>
            </w:pPr>
            <w:r>
              <w:rPr>
                <w:color w:val="1F2937"/>
                <w:sz w:val="20"/>
                <w:szCs w:val="20"/>
              </w:rPr>
              <w:t xml:space="preserve">digitalWrite() on/off</w:t>
            </w:r>
          </w:p>
        </w:tc>
      </w:tr>
      <w:tr>
        <w:tc>
          <w:tcPr>
            <w:tcW w:type="dxa" w:w="2800"/>
            <w:shd w:fill="F3F4F6" w:val="clear"/>
            <w:tcMar>
              <w:top w:type="dxa" w:w="80"/>
              <w:left w:type="dxa" w:w="100"/>
              <w:bottom w:type="dxa" w:w="80"/>
              <w:right w:type="dxa" w:w="100"/>
            </w:tcMar>
          </w:tcPr>
          <w:p>
            <w:pPr>
              <w:spacing w:after="40" w:before="40"/>
            </w:pPr>
            <w:r>
              <w:rPr>
                <w:color w:val="1F2937"/>
                <w:sz w:val="20"/>
                <w:szCs w:val="20"/>
              </w:rPr>
              <w:t xml:space="preserve">RGB LED (common cathode)</w:t>
            </w:r>
          </w:p>
        </w:tc>
        <w:tc>
          <w:tcPr>
            <w:tcW w:type="dxa" w:w="4300"/>
            <w:shd w:fill="F3F4F6" w:val="clear"/>
            <w:tcMar>
              <w:top w:type="dxa" w:w="80"/>
              <w:left w:type="dxa" w:w="100"/>
              <w:bottom w:type="dxa" w:w="80"/>
              <w:right w:type="dxa" w:w="100"/>
            </w:tcMar>
          </w:tcPr>
          <w:p>
            <w:pPr>
              <w:spacing w:after="40" w:before="40"/>
            </w:pPr>
            <w:r>
              <w:rPr>
                <w:color w:val="1F2937"/>
                <w:sz w:val="20"/>
                <w:szCs w:val="20"/>
              </w:rPr>
              <w:t xml:space="preserve">R → 220 Ω → D6, G → 220 Ω → D7, B → 220 Ω → D13, Cathode → GND</w:t>
            </w:r>
          </w:p>
        </w:tc>
        <w:tc>
          <w:tcPr>
            <w:tcW w:type="dxa" w:w="2250"/>
            <w:shd w:fill="F3F4F6" w:val="clear"/>
            <w:tcMar>
              <w:top w:type="dxa" w:w="80"/>
              <w:left w:type="dxa" w:w="100"/>
              <w:bottom w:type="dxa" w:w="80"/>
              <w:right w:type="dxa" w:w="100"/>
            </w:tcMar>
          </w:tcPr>
          <w:p>
            <w:pPr>
              <w:spacing w:after="40" w:before="40"/>
            </w:pPr>
            <w:r>
              <w:rPr>
                <w:color w:val="1F2937"/>
                <w:sz w:val="20"/>
                <w:szCs w:val="20"/>
              </w:rPr>
              <w:t xml:space="preserve">digitalWrite() per channel</w:t>
            </w:r>
          </w:p>
        </w:tc>
      </w:tr>
      <w:tr>
        <w:tc>
          <w:tcPr>
            <w:tcW w:type="dxa" w:w="2800"/>
            <w:tcMar>
              <w:top w:type="dxa" w:w="80"/>
              <w:left w:type="dxa" w:w="100"/>
              <w:bottom w:type="dxa" w:w="80"/>
              <w:right w:type="dxa" w:w="100"/>
            </w:tcMar>
          </w:tcPr>
          <w:p>
            <w:pPr>
              <w:spacing w:after="40" w:before="40"/>
            </w:pPr>
            <w:r>
              <w:rPr>
                <w:color w:val="1F2937"/>
                <w:sz w:val="20"/>
                <w:szCs w:val="20"/>
              </w:rPr>
              <w:t xml:space="preserve">Buzzer</w:t>
            </w:r>
          </w:p>
        </w:tc>
        <w:tc>
          <w:tcPr>
            <w:tcW w:type="dxa" w:w="4300"/>
            <w:tcMar>
              <w:top w:type="dxa" w:w="80"/>
              <w:left w:type="dxa" w:w="100"/>
              <w:bottom w:type="dxa" w:w="80"/>
              <w:right w:type="dxa" w:w="100"/>
            </w:tcMar>
          </w:tcPr>
          <w:p>
            <w:pPr>
              <w:spacing w:after="40" w:before="40"/>
            </w:pPr>
            <w:r>
              <w:rPr>
                <w:color w:val="1F2937"/>
                <w:sz w:val="20"/>
                <w:szCs w:val="20"/>
              </w:rPr>
              <w:t xml:space="preserve">Positive → A3 (digital), Negative → GND</w:t>
            </w:r>
          </w:p>
        </w:tc>
        <w:tc>
          <w:tcPr>
            <w:tcW w:type="dxa" w:w="2250"/>
            <w:tcMar>
              <w:top w:type="dxa" w:w="80"/>
              <w:left w:type="dxa" w:w="100"/>
              <w:bottom w:type="dxa" w:w="80"/>
              <w:right w:type="dxa" w:w="100"/>
            </w:tcMar>
          </w:tcPr>
          <w:p>
            <w:pPr>
              <w:spacing w:after="40" w:before="40"/>
            </w:pPr>
            <w:r>
              <w:rPr>
                <w:color w:val="1F2937"/>
                <w:sz w:val="20"/>
                <w:szCs w:val="20"/>
              </w:rPr>
              <w:t xml:space="preserve">tone() / noTone()</w:t>
            </w:r>
          </w:p>
        </w:tc>
      </w:tr>
    </w:tbl>
    <w:p>
      <w:pPr>
        <w:pStyle w:val="Heading1"/>
        <w:pBdr>
          <w:bottom w:val="single" w:color="0F766E" w:sz="8" w:space="4"/>
        </w:pBdr>
        <w:spacing w:after="200" w:before="400"/>
      </w:pPr>
      <w:r>
        <w:rPr>
          <w:b/>
          <w:bCs/>
          <w:color w:val="0F766E"/>
          <w:sz w:val="30"/>
          <w:szCs w:val="30"/>
        </w:rPr>
        <w:t xml:space="preserve">6. Software Implementation &amp; Key Features</w:t>
      </w:r>
    </w:p>
    <w:p>
      <w:pPr>
        <w:spacing w:after="160" w:line="288"/>
      </w:pPr>
      <w:r>
        <w:rPr>
          <w:color w:val="1F2937"/>
          <w:sz w:val="22"/>
          <w:szCs w:val="22"/>
        </w:rPr>
        <w:t xml:space="preserve">The firmware was developed iteratively, starting from a working baseline (v1.0) and evolving into a feature-complete, debugged release (v2.1) through structured testing. The final implementation includes the following engineering-grade features:</w:t>
      </w:r>
    </w:p>
    <w:tbl>
      <w:tblPr>
        <w:tblW w:type="dxa" w:w="9350"/>
        <w:tblBorders>
          <w:top w:val="single" w:color="D1D5DB" w:sz="4"/>
          <w:left w:val="single" w:color="D1D5DB" w:sz="4"/>
          <w:bottom w:val="single" w:color="D1D5DB" w:sz="4"/>
          <w:right w:val="single" w:color="D1D5DB" w:sz="4"/>
          <w:insideH w:val="single" w:color="E5E7EB" w:sz="4"/>
          <w:insideV w:val="single" w:color="E5E7EB" w:sz="4"/>
        </w:tblBorders>
      </w:tblPr>
      <w:tblGrid>
        <w:gridCol w:w="3200"/>
        <w:gridCol w:w="6150"/>
      </w:tblGrid>
      <w:tr>
        <w:trPr>
          <w:tblHeader/>
        </w:trPr>
        <w:tc>
          <w:tcPr>
            <w:tcW w:type="dxa" w:w="3200"/>
            <w:shd w:fill="0F766E" w:val="clear"/>
            <w:tcMar>
              <w:top w:type="dxa" w:w="80"/>
              <w:left w:type="dxa" w:w="100"/>
              <w:bottom w:type="dxa" w:w="80"/>
              <w:right w:type="dxa" w:w="100"/>
            </w:tcMar>
            <w:vAlign w:val="center"/>
          </w:tcPr>
          <w:p>
            <w:pPr>
              <w:spacing w:after="40" w:before="40"/>
            </w:pPr>
            <w:r>
              <w:rPr>
                <w:b/>
                <w:bCs/>
                <w:color w:val="FFFFFF"/>
                <w:sz w:val="20"/>
                <w:szCs w:val="20"/>
              </w:rPr>
              <w:t xml:space="preserve">Feature</w:t>
            </w:r>
          </w:p>
        </w:tc>
        <w:tc>
          <w:tcPr>
            <w:tcW w:type="dxa" w:w="6150"/>
            <w:shd w:fill="0F766E" w:val="clear"/>
            <w:tcMar>
              <w:top w:type="dxa" w:w="80"/>
              <w:left w:type="dxa" w:w="100"/>
              <w:bottom w:type="dxa" w:w="80"/>
              <w:right w:type="dxa" w:w="100"/>
            </w:tcMar>
            <w:vAlign w:val="center"/>
          </w:tcPr>
          <w:p>
            <w:pPr>
              <w:spacing w:after="40" w:before="40"/>
            </w:pPr>
            <w:r>
              <w:rPr>
                <w:b/>
                <w:bCs/>
                <w:color w:val="FFFFFF"/>
                <w:sz w:val="20"/>
                <w:szCs w:val="20"/>
              </w:rPr>
              <w:t xml:space="preserve">Implementation</w:t>
            </w:r>
          </w:p>
        </w:tc>
      </w:tr>
      <w:tr>
        <w:tc>
          <w:tcPr>
            <w:tcW w:type="dxa" w:w="3200"/>
            <w:tcMar>
              <w:top w:type="dxa" w:w="80"/>
              <w:left w:type="dxa" w:w="100"/>
              <w:bottom w:type="dxa" w:w="80"/>
              <w:right w:type="dxa" w:w="100"/>
            </w:tcMar>
          </w:tcPr>
          <w:p>
            <w:pPr>
              <w:spacing w:after="40" w:before="40"/>
            </w:pPr>
            <w:r>
              <w:rPr>
                <w:color w:val="1F2937"/>
                <w:sz w:val="20"/>
                <w:szCs w:val="20"/>
              </w:rPr>
              <w:t xml:space="preserve">Sensor averaging</w:t>
            </w:r>
          </w:p>
        </w:tc>
        <w:tc>
          <w:tcPr>
            <w:tcW w:type="dxa" w:w="6150"/>
            <w:tcMar>
              <w:top w:type="dxa" w:w="80"/>
              <w:left w:type="dxa" w:w="100"/>
              <w:bottom w:type="dxa" w:w="80"/>
              <w:right w:type="dxa" w:w="100"/>
            </w:tcMar>
          </w:tcPr>
          <w:p>
            <w:pPr>
              <w:spacing w:after="40" w:before="40"/>
            </w:pPr>
            <w:r>
              <w:rPr>
                <w:color w:val="1F2937"/>
                <w:sz w:val="20"/>
                <w:szCs w:val="20"/>
              </w:rPr>
              <w:t xml:space="preserve">Each sensor is sampled 5 times per cycle and averaged to suppress electrical noise and jitter.</w:t>
            </w:r>
          </w:p>
        </w:tc>
      </w:tr>
      <w:tr>
        <w:tc>
          <w:tcPr>
            <w:tcW w:type="dxa" w:w="3200"/>
            <w:shd w:fill="F3F4F6" w:val="clear"/>
            <w:tcMar>
              <w:top w:type="dxa" w:w="80"/>
              <w:left w:type="dxa" w:w="100"/>
              <w:bottom w:type="dxa" w:w="80"/>
              <w:right w:type="dxa" w:w="100"/>
            </w:tcMar>
          </w:tcPr>
          <w:p>
            <w:pPr>
              <w:spacing w:after="40" w:before="40"/>
            </w:pPr>
            <w:r>
              <w:rPr>
                <w:color w:val="1F2937"/>
                <w:sz w:val="20"/>
                <w:szCs w:val="20"/>
              </w:rPr>
              <w:t xml:space="preserve">Proportional fan control</w:t>
            </w:r>
          </w:p>
        </w:tc>
        <w:tc>
          <w:tcPr>
            <w:tcW w:type="dxa" w:w="6150"/>
            <w:shd w:fill="F3F4F6" w:val="clear"/>
            <w:tcMar>
              <w:top w:type="dxa" w:w="80"/>
              <w:left w:type="dxa" w:w="100"/>
              <w:bottom w:type="dxa" w:w="80"/>
              <w:right w:type="dxa" w:w="100"/>
            </w:tcMar>
          </w:tcPr>
          <w:p>
            <w:pPr>
              <w:spacing w:after="40" w:before="40"/>
            </w:pPr>
            <w:r>
              <w:rPr>
                <w:color w:val="1F2937"/>
                <w:sz w:val="20"/>
                <w:szCs w:val="20"/>
              </w:rPr>
              <w:t xml:space="preserve">Fan speed is mapped from temperature (28–40 °C → PWM 100–255) instead of simple on/off switching, for smoother and more efficient thermal response.</w:t>
            </w:r>
          </w:p>
        </w:tc>
      </w:tr>
      <w:tr>
        <w:tc>
          <w:tcPr>
            <w:tcW w:type="dxa" w:w="3200"/>
            <w:tcMar>
              <w:top w:type="dxa" w:w="80"/>
              <w:left w:type="dxa" w:w="100"/>
              <w:bottom w:type="dxa" w:w="80"/>
              <w:right w:type="dxa" w:w="100"/>
            </w:tcMar>
          </w:tcPr>
          <w:p>
            <w:pPr>
              <w:spacing w:after="40" w:before="40"/>
            </w:pPr>
            <w:r>
              <w:rPr>
                <w:color w:val="1F2937"/>
                <w:sz w:val="20"/>
                <w:szCs w:val="20"/>
              </w:rPr>
              <w:t xml:space="preserve">Day/night-aware irrigation</w:t>
            </w:r>
          </w:p>
        </w:tc>
        <w:tc>
          <w:tcPr>
            <w:tcW w:type="dxa" w:w="6150"/>
            <w:tcMar>
              <w:top w:type="dxa" w:w="80"/>
              <w:left w:type="dxa" w:w="100"/>
              <w:bottom w:type="dxa" w:w="80"/>
              <w:right w:type="dxa" w:w="100"/>
            </w:tcMar>
          </w:tcPr>
          <w:p>
            <w:pPr>
              <w:spacing w:after="40" w:before="40"/>
            </w:pPr>
            <w:r>
              <w:rPr>
                <w:color w:val="1F2937"/>
                <w:sz w:val="20"/>
                <w:szCs w:val="20"/>
              </w:rPr>
              <w:t xml:space="preserve">The irrigation valve only opens when both the soil is dry and ambient light indicates daytime; at night it enters a distinct 'waiting' state instead of watering.</w:t>
            </w:r>
          </w:p>
        </w:tc>
      </w:tr>
      <w:tr>
        <w:tc>
          <w:tcPr>
            <w:tcW w:type="dxa" w:w="3200"/>
            <w:shd w:fill="F3F4F6" w:val="clear"/>
            <w:tcMar>
              <w:top w:type="dxa" w:w="80"/>
              <w:left w:type="dxa" w:w="100"/>
              <w:bottom w:type="dxa" w:w="80"/>
              <w:right w:type="dxa" w:w="100"/>
            </w:tcMar>
          </w:tcPr>
          <w:p>
            <w:pPr>
              <w:spacing w:after="40" w:before="40"/>
            </w:pPr>
            <w:r>
              <w:rPr>
                <w:color w:val="1F2937"/>
                <w:sz w:val="20"/>
                <w:szCs w:val="20"/>
              </w:rPr>
              <w:t xml:space="preserve">Priority-based status system</w:t>
            </w:r>
          </w:p>
        </w:tc>
        <w:tc>
          <w:tcPr>
            <w:tcW w:type="dxa" w:w="6150"/>
            <w:shd w:fill="F3F4F6" w:val="clear"/>
            <w:tcMar>
              <w:top w:type="dxa" w:w="80"/>
              <w:left w:type="dxa" w:w="100"/>
              <w:bottom w:type="dxa" w:w="80"/>
              <w:right w:type="dxa" w:w="100"/>
            </w:tcMar>
          </w:tcPr>
          <w:p>
            <w:pPr>
              <w:spacing w:after="40" w:before="40"/>
            </w:pPr>
            <w:r>
              <w:rPr>
                <w:color w:val="1F2937"/>
                <w:sz w:val="20"/>
                <w:szCs w:val="20"/>
              </w:rPr>
              <w:t xml:space="preserve">A seven-state priority ladder (ALERT! → HOT! → COOLING → WATERING → WAIT 4 MORN → GROWING → OPTIMAL) resolves which single message the LCD displays each cycle.</w:t>
            </w:r>
          </w:p>
        </w:tc>
      </w:tr>
      <w:tr>
        <w:tc>
          <w:tcPr>
            <w:tcW w:type="dxa" w:w="3200"/>
            <w:tcMar>
              <w:top w:type="dxa" w:w="80"/>
              <w:left w:type="dxa" w:w="100"/>
              <w:bottom w:type="dxa" w:w="80"/>
              <w:right w:type="dxa" w:w="100"/>
            </w:tcMar>
          </w:tcPr>
          <w:p>
            <w:pPr>
              <w:spacing w:after="40" w:before="40"/>
            </w:pPr>
            <w:r>
              <w:rPr>
                <w:color w:val="1F2937"/>
                <w:sz w:val="20"/>
                <w:szCs w:val="20"/>
              </w:rPr>
              <w:t xml:space="preserve">RGB + buzzer alerting</w:t>
            </w:r>
          </w:p>
        </w:tc>
        <w:tc>
          <w:tcPr>
            <w:tcW w:type="dxa" w:w="6150"/>
            <w:tcMar>
              <w:top w:type="dxa" w:w="80"/>
              <w:left w:type="dxa" w:w="100"/>
              <w:bottom w:type="dxa" w:w="80"/>
              <w:right w:type="dxa" w:w="100"/>
            </w:tcMar>
          </w:tcPr>
          <w:p>
            <w:pPr>
              <w:spacing w:after="40" w:before="40"/>
            </w:pPr>
            <w:r>
              <w:rPr>
                <w:color w:val="1F2937"/>
                <w:sz w:val="20"/>
                <w:szCs w:val="20"/>
              </w:rPr>
              <w:t xml:space="preserve">Three-tier visual/audible alerting: green (optimal), amber (warning), red with buzzer (critical).</w:t>
            </w:r>
          </w:p>
        </w:tc>
      </w:tr>
      <w:tr>
        <w:tc>
          <w:tcPr>
            <w:tcW w:type="dxa" w:w="3200"/>
            <w:shd w:fill="F3F4F6" w:val="clear"/>
            <w:tcMar>
              <w:top w:type="dxa" w:w="80"/>
              <w:left w:type="dxa" w:w="100"/>
              <w:bottom w:type="dxa" w:w="80"/>
              <w:right w:type="dxa" w:w="100"/>
            </w:tcMar>
          </w:tcPr>
          <w:p>
            <w:pPr>
              <w:spacing w:after="40" w:before="40"/>
            </w:pPr>
            <w:r>
              <w:rPr>
                <w:color w:val="1F2937"/>
                <w:sz w:val="20"/>
                <w:szCs w:val="20"/>
              </w:rPr>
              <w:t xml:space="preserve">Serial telemetry &amp; data logging</w:t>
            </w:r>
          </w:p>
        </w:tc>
        <w:tc>
          <w:tcPr>
            <w:tcW w:type="dxa" w:w="6150"/>
            <w:shd w:fill="F3F4F6" w:val="clear"/>
            <w:tcMar>
              <w:top w:type="dxa" w:w="80"/>
              <w:left w:type="dxa" w:w="100"/>
              <w:bottom w:type="dxa" w:w="80"/>
              <w:right w:type="dxa" w:w="100"/>
            </w:tcMar>
          </w:tcPr>
          <w:p>
            <w:pPr>
              <w:spacing w:after="40" w:before="40"/>
            </w:pPr>
            <w:r>
              <w:rPr>
                <w:color w:val="1F2937"/>
                <w:sz w:val="20"/>
                <w:szCs w:val="20"/>
              </w:rPr>
              <w:t xml:space="preserve">Live tabulated sensor/actuator data every cycle, plus a rolling minimum/maximum statistics report every 10 seconds.</w:t>
            </w:r>
          </w:p>
        </w:tc>
      </w:tr>
    </w:tbl>
    <w:p>
      <w:pPr>
        <w:pStyle w:val="Heading1"/>
        <w:pBdr>
          <w:bottom w:val="single" w:color="0F766E" w:sz="8" w:space="4"/>
        </w:pBdr>
        <w:spacing w:after="200" w:before="400"/>
      </w:pPr>
      <w:r>
        <w:rPr>
          <w:b/>
          <w:bCs/>
          <w:color w:val="0F766E"/>
          <w:sz w:val="30"/>
          <w:szCs w:val="30"/>
        </w:rPr>
        <w:t xml:space="preserve">7. Testing &amp; Validation</w:t>
      </w:r>
    </w:p>
    <w:p>
      <w:pPr>
        <w:spacing w:after="160" w:line="288"/>
      </w:pPr>
      <w:r>
        <w:rPr>
          <w:color w:val="1F2937"/>
          <w:sz w:val="22"/>
          <w:szCs w:val="22"/>
        </w:rPr>
        <w:t xml:space="preserve">A repeatable, six-scenario test protocol was defined and executed to verify that every system state could be reliably triggered and correctly displayed. Each test fixed all three sensor inputs to known values and confirmed the expected actuator, LCD, and RGB/buzzer response.</w:t>
      </w:r>
    </w:p>
    <w:tbl>
      <w:tblPr>
        <w:tblW w:type="dxa" w:w="9350"/>
        <w:tblBorders>
          <w:top w:val="single" w:color="D1D5DB" w:sz="4"/>
          <w:left w:val="single" w:color="D1D5DB" w:sz="4"/>
          <w:bottom w:val="single" w:color="D1D5DB" w:sz="4"/>
          <w:right w:val="single" w:color="D1D5DB" w:sz="4"/>
          <w:insideH w:val="single" w:color="E5E7EB" w:sz="4"/>
          <w:insideV w:val="single" w:color="E5E7EB" w:sz="4"/>
        </w:tblBorders>
      </w:tblPr>
      <w:tblGrid>
        <w:gridCol w:w="2400"/>
        <w:gridCol w:w="3550"/>
        <w:gridCol w:w="3400"/>
      </w:tblGrid>
      <w:tr>
        <w:trPr>
          <w:tblHeader/>
        </w:trPr>
        <w:tc>
          <w:tcPr>
            <w:tcW w:type="dxa" w:w="2400"/>
            <w:shd w:fill="0F766E" w:val="clear"/>
            <w:tcMar>
              <w:top w:type="dxa" w:w="80"/>
              <w:left w:type="dxa" w:w="100"/>
              <w:bottom w:type="dxa" w:w="80"/>
              <w:right w:type="dxa" w:w="100"/>
            </w:tcMar>
            <w:vAlign w:val="center"/>
          </w:tcPr>
          <w:p>
            <w:pPr>
              <w:spacing w:after="40" w:before="40"/>
            </w:pPr>
            <w:r>
              <w:rPr>
                <w:b/>
                <w:bCs/>
                <w:color w:val="FFFFFF"/>
                <w:sz w:val="20"/>
                <w:szCs w:val="20"/>
              </w:rPr>
              <w:t xml:space="preserve">Test</w:t>
            </w:r>
          </w:p>
        </w:tc>
        <w:tc>
          <w:tcPr>
            <w:tcW w:type="dxa" w:w="3550"/>
            <w:shd w:fill="0F766E" w:val="clear"/>
            <w:tcMar>
              <w:top w:type="dxa" w:w="80"/>
              <w:left w:type="dxa" w:w="100"/>
              <w:bottom w:type="dxa" w:w="80"/>
              <w:right w:type="dxa" w:w="100"/>
            </w:tcMar>
            <w:vAlign w:val="center"/>
          </w:tcPr>
          <w:p>
            <w:pPr>
              <w:spacing w:after="40" w:before="40"/>
            </w:pPr>
            <w:r>
              <w:rPr>
                <w:b/>
                <w:bCs/>
                <w:color w:val="FFFFFF"/>
                <w:sz w:val="20"/>
                <w:szCs w:val="20"/>
              </w:rPr>
              <w:t xml:space="preserve">Input Conditions (Temp / Light / Moisture)</w:t>
            </w:r>
          </w:p>
        </w:tc>
        <w:tc>
          <w:tcPr>
            <w:tcW w:type="dxa" w:w="3400"/>
            <w:shd w:fill="0F766E" w:val="clear"/>
            <w:tcMar>
              <w:top w:type="dxa" w:w="80"/>
              <w:left w:type="dxa" w:w="100"/>
              <w:bottom w:type="dxa" w:w="80"/>
              <w:right w:type="dxa" w:w="100"/>
            </w:tcMar>
            <w:vAlign w:val="center"/>
          </w:tcPr>
          <w:p>
            <w:pPr>
              <w:spacing w:after="40" w:before="40"/>
            </w:pPr>
            <w:r>
              <w:rPr>
                <w:b/>
                <w:bCs/>
                <w:color w:val="FFFFFF"/>
                <w:sz w:val="20"/>
                <w:szCs w:val="20"/>
              </w:rPr>
              <w:t xml:space="preserve">Verified Result</w:t>
            </w:r>
          </w:p>
        </w:tc>
      </w:tr>
      <w:tr>
        <w:tc>
          <w:tcPr>
            <w:tcW w:type="dxa" w:w="2400"/>
            <w:tcMar>
              <w:top w:type="dxa" w:w="80"/>
              <w:left w:type="dxa" w:w="100"/>
              <w:bottom w:type="dxa" w:w="80"/>
              <w:right w:type="dxa" w:w="100"/>
            </w:tcMar>
          </w:tcPr>
          <w:p>
            <w:pPr>
              <w:spacing w:after="40" w:before="40"/>
            </w:pPr>
            <w:r>
              <w:rPr>
                <w:color w:val="1F2937"/>
                <w:sz w:val="20"/>
                <w:szCs w:val="20"/>
              </w:rPr>
              <w:t xml:space="preserve">Baseline — OPTIMAL</w:t>
            </w:r>
          </w:p>
        </w:tc>
        <w:tc>
          <w:tcPr>
            <w:tcW w:type="dxa" w:w="3550"/>
            <w:tcMar>
              <w:top w:type="dxa" w:w="80"/>
              <w:left w:type="dxa" w:w="100"/>
              <w:bottom w:type="dxa" w:w="80"/>
              <w:right w:type="dxa" w:w="100"/>
            </w:tcMar>
          </w:tcPr>
          <w:p>
            <w:pPr>
              <w:spacing w:after="40" w:before="40"/>
            </w:pPr>
            <w:r>
              <w:rPr>
                <w:color w:val="1F2937"/>
                <w:sz w:val="20"/>
                <w:szCs w:val="20"/>
              </w:rPr>
              <w:t xml:space="preserve">22 °C / bright / 90% wet</w:t>
            </w:r>
          </w:p>
        </w:tc>
        <w:tc>
          <w:tcPr>
            <w:tcW w:type="dxa" w:w="3400"/>
            <w:tcMar>
              <w:top w:type="dxa" w:w="80"/>
              <w:left w:type="dxa" w:w="100"/>
              <w:bottom w:type="dxa" w:w="80"/>
              <w:right w:type="dxa" w:w="100"/>
            </w:tcMar>
          </w:tcPr>
          <w:p>
            <w:pPr>
              <w:spacing w:after="40" w:before="40"/>
            </w:pPr>
            <w:r>
              <w:rPr>
                <w:color w:val="1F2937"/>
                <w:sz w:val="20"/>
                <w:szCs w:val="20"/>
              </w:rPr>
              <w:t xml:space="preserve">RGB green; LCD "OPTIMAL"; fan speed 0</w:t>
            </w:r>
          </w:p>
        </w:tc>
      </w:tr>
      <w:tr>
        <w:tc>
          <w:tcPr>
            <w:tcW w:type="dxa" w:w="2400"/>
            <w:shd w:fill="F3F4F6" w:val="clear"/>
            <w:tcMar>
              <w:top w:type="dxa" w:w="80"/>
              <w:left w:type="dxa" w:w="100"/>
              <w:bottom w:type="dxa" w:w="80"/>
              <w:right w:type="dxa" w:w="100"/>
            </w:tcMar>
          </w:tcPr>
          <w:p>
            <w:pPr>
              <w:spacing w:after="40" w:before="40"/>
            </w:pPr>
            <w:r>
              <w:rPr>
                <w:color w:val="1F2937"/>
                <w:sz w:val="20"/>
                <w:szCs w:val="20"/>
              </w:rPr>
              <w:t xml:space="preserve">Proportional fan — COOLING</w:t>
            </w:r>
          </w:p>
        </w:tc>
        <w:tc>
          <w:tcPr>
            <w:tcW w:type="dxa" w:w="3550"/>
            <w:shd w:fill="F3F4F6" w:val="clear"/>
            <w:tcMar>
              <w:top w:type="dxa" w:w="80"/>
              <w:left w:type="dxa" w:w="100"/>
              <w:bottom w:type="dxa" w:w="80"/>
              <w:right w:type="dxa" w:w="100"/>
            </w:tcMar>
          </w:tcPr>
          <w:p>
            <w:pPr>
              <w:spacing w:after="40" w:before="40"/>
            </w:pPr>
            <w:r>
              <w:rPr>
                <w:color w:val="1F2937"/>
                <w:sz w:val="20"/>
                <w:szCs w:val="20"/>
              </w:rPr>
              <w:t xml:space="preserve">30–40 °C / bright / 90% wet</w:t>
            </w:r>
          </w:p>
        </w:tc>
        <w:tc>
          <w:tcPr>
            <w:tcW w:type="dxa" w:w="3400"/>
            <w:shd w:fill="F3F4F6" w:val="clear"/>
            <w:tcMar>
              <w:top w:type="dxa" w:w="80"/>
              <w:left w:type="dxa" w:w="100"/>
              <w:bottom w:type="dxa" w:w="80"/>
              <w:right w:type="dxa" w:w="100"/>
            </w:tcMar>
          </w:tcPr>
          <w:p>
            <w:pPr>
              <w:spacing w:after="40" w:before="40"/>
            </w:pPr>
            <w:r>
              <w:rPr>
                <w:color w:val="1F2937"/>
                <w:sz w:val="20"/>
                <w:szCs w:val="20"/>
              </w:rPr>
              <w:t xml:space="preserve">Fan PWM rises with temperature; LCD "COOLING" → "ALERT!" at 35 °C+</w:t>
            </w:r>
          </w:p>
        </w:tc>
      </w:tr>
      <w:tr>
        <w:tc>
          <w:tcPr>
            <w:tcW w:type="dxa" w:w="2400"/>
            <w:tcMar>
              <w:top w:type="dxa" w:w="80"/>
              <w:left w:type="dxa" w:w="100"/>
              <w:bottom w:type="dxa" w:w="80"/>
              <w:right w:type="dxa" w:w="100"/>
            </w:tcMar>
          </w:tcPr>
          <w:p>
            <w:pPr>
              <w:spacing w:after="40" w:before="40"/>
            </w:pPr>
            <w:r>
              <w:rPr>
                <w:color w:val="1F2937"/>
                <w:sz w:val="20"/>
                <w:szCs w:val="20"/>
              </w:rPr>
              <w:t xml:space="preserve">Irrigation — WATERING</w:t>
            </w:r>
          </w:p>
        </w:tc>
        <w:tc>
          <w:tcPr>
            <w:tcW w:type="dxa" w:w="3550"/>
            <w:tcMar>
              <w:top w:type="dxa" w:w="80"/>
              <w:left w:type="dxa" w:w="100"/>
              <w:bottom w:type="dxa" w:w="80"/>
              <w:right w:type="dxa" w:w="100"/>
            </w:tcMar>
          </w:tcPr>
          <w:p>
            <w:pPr>
              <w:spacing w:after="40" w:before="40"/>
            </w:pPr>
            <w:r>
              <w:rPr>
                <w:color w:val="1F2937"/>
                <w:sz w:val="20"/>
                <w:szCs w:val="20"/>
              </w:rPr>
              <w:t xml:space="preserve">22 °C / bright / 10% dry</w:t>
            </w:r>
          </w:p>
        </w:tc>
        <w:tc>
          <w:tcPr>
            <w:tcW w:type="dxa" w:w="3400"/>
            <w:tcMar>
              <w:top w:type="dxa" w:w="80"/>
              <w:left w:type="dxa" w:w="100"/>
              <w:bottom w:type="dxa" w:w="80"/>
              <w:right w:type="dxa" w:w="100"/>
            </w:tcMar>
          </w:tcPr>
          <w:p>
            <w:pPr>
              <w:spacing w:after="40" w:before="40"/>
            </w:pPr>
            <w:r>
              <w:rPr>
                <w:color w:val="1F2937"/>
                <w:sz w:val="20"/>
                <w:szCs w:val="20"/>
              </w:rPr>
              <w:t xml:space="preserve">Servo opens to 90°; LCD "WATERING"</w:t>
            </w:r>
          </w:p>
        </w:tc>
      </w:tr>
      <w:tr>
        <w:tc>
          <w:tcPr>
            <w:tcW w:type="dxa" w:w="2400"/>
            <w:shd w:fill="F3F4F6" w:val="clear"/>
            <w:tcMar>
              <w:top w:type="dxa" w:w="80"/>
              <w:left w:type="dxa" w:w="100"/>
              <w:bottom w:type="dxa" w:w="80"/>
              <w:right w:type="dxa" w:w="100"/>
            </w:tcMar>
          </w:tcPr>
          <w:p>
            <w:pPr>
              <w:spacing w:after="40" w:before="40"/>
            </w:pPr>
            <w:r>
              <w:rPr>
                <w:color w:val="1F2937"/>
                <w:sz w:val="20"/>
                <w:szCs w:val="20"/>
              </w:rPr>
              <w:t xml:space="preserve">Day/night logic — WAIT 4 MORN</w:t>
            </w:r>
          </w:p>
        </w:tc>
        <w:tc>
          <w:tcPr>
            <w:tcW w:type="dxa" w:w="3550"/>
            <w:shd w:fill="F3F4F6" w:val="clear"/>
            <w:tcMar>
              <w:top w:type="dxa" w:w="80"/>
              <w:left w:type="dxa" w:w="100"/>
              <w:bottom w:type="dxa" w:w="80"/>
              <w:right w:type="dxa" w:w="100"/>
            </w:tcMar>
          </w:tcPr>
          <w:p>
            <w:pPr>
              <w:spacing w:after="40" w:before="40"/>
            </w:pPr>
            <w:r>
              <w:rPr>
                <w:color w:val="1F2937"/>
                <w:sz w:val="20"/>
                <w:szCs w:val="20"/>
              </w:rPr>
              <w:t xml:space="preserve">22 °C / dark / 10% dry</w:t>
            </w:r>
          </w:p>
        </w:tc>
        <w:tc>
          <w:tcPr>
            <w:tcW w:type="dxa" w:w="3400"/>
            <w:shd w:fill="F3F4F6" w:val="clear"/>
            <w:tcMar>
              <w:top w:type="dxa" w:w="80"/>
              <w:left w:type="dxa" w:w="100"/>
              <w:bottom w:type="dxa" w:w="80"/>
              <w:right w:type="dxa" w:w="100"/>
            </w:tcMar>
          </w:tcPr>
          <w:p>
            <w:pPr>
              <w:spacing w:after="40" w:before="40"/>
            </w:pPr>
            <w:r>
              <w:rPr>
                <w:color w:val="1F2937"/>
                <w:sz w:val="20"/>
                <w:szCs w:val="20"/>
              </w:rPr>
              <w:t xml:space="preserve">Servo blinks (waiting); LCD "WAIT 4 MORN"; serial status "NIGHT-WAIT"</w:t>
            </w:r>
          </w:p>
        </w:tc>
      </w:tr>
      <w:tr>
        <w:tc>
          <w:tcPr>
            <w:tcW w:type="dxa" w:w="2400"/>
            <w:tcMar>
              <w:top w:type="dxa" w:w="80"/>
              <w:left w:type="dxa" w:w="100"/>
              <w:bottom w:type="dxa" w:w="80"/>
              <w:right w:type="dxa" w:w="100"/>
            </w:tcMar>
          </w:tcPr>
          <w:p>
            <w:pPr>
              <w:spacing w:after="40" w:before="40"/>
            </w:pPr>
            <w:r>
              <w:rPr>
                <w:color w:val="1F2937"/>
                <w:sz w:val="20"/>
                <w:szCs w:val="20"/>
              </w:rPr>
              <w:t xml:space="preserve">Grow light — GROWING</w:t>
            </w:r>
          </w:p>
        </w:tc>
        <w:tc>
          <w:tcPr>
            <w:tcW w:type="dxa" w:w="3550"/>
            <w:tcMar>
              <w:top w:type="dxa" w:w="80"/>
              <w:left w:type="dxa" w:w="100"/>
              <w:bottom w:type="dxa" w:w="80"/>
              <w:right w:type="dxa" w:w="100"/>
            </w:tcMar>
          </w:tcPr>
          <w:p>
            <w:pPr>
              <w:spacing w:after="40" w:before="40"/>
            </w:pPr>
            <w:r>
              <w:rPr>
                <w:color w:val="1F2937"/>
                <w:sz w:val="20"/>
                <w:szCs w:val="20"/>
              </w:rPr>
              <w:t xml:space="preserve">22 °C / dark / 90% wet</w:t>
            </w:r>
          </w:p>
        </w:tc>
        <w:tc>
          <w:tcPr>
            <w:tcW w:type="dxa" w:w="3400"/>
            <w:tcMar>
              <w:top w:type="dxa" w:w="80"/>
              <w:left w:type="dxa" w:w="100"/>
              <w:bottom w:type="dxa" w:w="80"/>
              <w:right w:type="dxa" w:w="100"/>
            </w:tcMar>
          </w:tcPr>
          <w:p>
            <w:pPr>
              <w:spacing w:after="40" w:before="40"/>
            </w:pPr>
            <w:r>
              <w:rPr>
                <w:color w:val="1F2937"/>
                <w:sz w:val="20"/>
                <w:szCs w:val="20"/>
              </w:rPr>
              <w:t xml:space="preserve">Grow-light LED on; LCD "GROWING"</w:t>
            </w:r>
          </w:p>
        </w:tc>
      </w:tr>
      <w:tr>
        <w:tc>
          <w:tcPr>
            <w:tcW w:type="dxa" w:w="2400"/>
            <w:shd w:fill="F3F4F6" w:val="clear"/>
            <w:tcMar>
              <w:top w:type="dxa" w:w="80"/>
              <w:left w:type="dxa" w:w="100"/>
              <w:bottom w:type="dxa" w:w="80"/>
              <w:right w:type="dxa" w:w="100"/>
            </w:tcMar>
          </w:tcPr>
          <w:p>
            <w:pPr>
              <w:spacing w:after="40" w:before="40"/>
            </w:pPr>
            <w:r>
              <w:rPr>
                <w:color w:val="1F2937"/>
                <w:sz w:val="20"/>
                <w:szCs w:val="20"/>
              </w:rPr>
              <w:t xml:space="preserve">Data logging</w:t>
            </w:r>
          </w:p>
        </w:tc>
        <w:tc>
          <w:tcPr>
            <w:tcW w:type="dxa" w:w="3550"/>
            <w:shd w:fill="F3F4F6" w:val="clear"/>
            <w:tcMar>
              <w:top w:type="dxa" w:w="80"/>
              <w:left w:type="dxa" w:w="100"/>
              <w:bottom w:type="dxa" w:w="80"/>
              <w:right w:type="dxa" w:w="100"/>
            </w:tcMar>
          </w:tcPr>
          <w:p>
            <w:pPr>
              <w:spacing w:after="40" w:before="40"/>
            </w:pPr>
            <w:r>
              <w:rPr>
                <w:color w:val="1F2937"/>
                <w:sz w:val="20"/>
                <w:szCs w:val="20"/>
              </w:rPr>
              <w:t xml:space="preserve">Any — run 10+ seconds</w:t>
            </w:r>
          </w:p>
        </w:tc>
        <w:tc>
          <w:tcPr>
            <w:tcW w:type="dxa" w:w="3400"/>
            <w:shd w:fill="F3F4F6" w:val="clear"/>
            <w:tcMar>
              <w:top w:type="dxa" w:w="80"/>
              <w:left w:type="dxa" w:w="100"/>
              <w:bottom w:type="dxa" w:w="80"/>
              <w:right w:type="dxa" w:w="100"/>
            </w:tcMar>
          </w:tcPr>
          <w:p>
            <w:pPr>
              <w:spacing w:after="40" w:before="40"/>
            </w:pPr>
            <w:r>
              <w:rPr>
                <w:color w:val="1F2937"/>
                <w:sz w:val="20"/>
                <w:szCs w:val="20"/>
              </w:rPr>
              <w:t xml:space="preserve">Serial console prints rolling min/max temperature and moisture report</w:t>
            </w:r>
          </w:p>
        </w:tc>
      </w:tr>
    </w:tbl>
    <w:p>
      <w:pPr>
        <w:pStyle w:val="Heading1"/>
        <w:pBdr>
          <w:bottom w:val="single" w:color="0F766E" w:sz="8" w:space="4"/>
        </w:pBdr>
        <w:spacing w:after="200" w:before="400"/>
      </w:pPr>
      <w:r>
        <w:rPr>
          <w:b/>
          <w:bCs/>
          <w:color w:val="0F766E"/>
          <w:sz w:val="30"/>
          <w:szCs w:val="30"/>
        </w:rPr>
        <w:t xml:space="preserve">8. Debugging &amp; Problem Solving</w:t>
      </w:r>
    </w:p>
    <w:p>
      <w:pPr>
        <w:spacing w:after="160" w:line="288"/>
      </w:pPr>
      <w:r>
        <w:rPr>
          <w:color w:val="1F2937"/>
          <w:sz w:val="22"/>
          <w:szCs w:val="22"/>
        </w:rPr>
        <w:t xml:space="preserve">Structured testing surfaced two logic-ordering defects that would not have been obvious from a code read-through alone, both resolved through targeted analysis of the priority ladder rather than trial and error:</w:t>
      </w:r>
    </w:p>
    <w:p>
      <w:pPr>
        <w:pStyle w:val="Heading2"/>
        <w:spacing w:after="140" w:before="280"/>
      </w:pPr>
      <w:r>
        <w:rPr>
          <w:b/>
          <w:bCs/>
          <w:color w:val="1F2937"/>
          <w:sz w:val="24"/>
          <w:szCs w:val="24"/>
        </w:rPr>
        <w:t xml:space="preserve">8.1 Defect: "WAIT 4 MORN" state never displayed</w:t>
      </w:r>
    </w:p>
    <w:p>
      <w:pPr>
        <w:spacing w:after="160" w:line="288"/>
      </w:pPr>
      <w:r>
        <w:rPr>
          <w:color w:val="1F2937"/>
          <w:sz w:val="22"/>
          <w:szCs w:val="22"/>
        </w:rPr>
        <w:t xml:space="preserve">Root cause: the display priority ladder evaluated the grow-light condition before the night-time irrigation-wait condition, so whenever it was dark the LCD always resolved to "GROWING" first and the night-wait branch was never reached.</w:t>
      </w:r>
    </w:p>
    <w:p>
      <w:pPr>
        <w:spacing w:after="160" w:line="288"/>
      </w:pPr>
      <w:r>
        <w:rPr>
          <w:color w:val="1F2937"/>
          <w:sz w:val="22"/>
          <w:szCs w:val="22"/>
        </w:rPr>
        <w:t xml:space="preserve">Fix: reordered the priority ladder so the night-wait condition is evaluated before the grow-light condition, allowing the correct state to surface.</w:t>
      </w:r>
    </w:p>
    <w:p>
      <w:pPr>
        <w:pStyle w:val="Heading2"/>
        <w:spacing w:after="140" w:before="280"/>
      </w:pPr>
      <w:r>
        <w:rPr>
          <w:b/>
          <w:bCs/>
          <w:color w:val="1F2937"/>
          <w:sz w:val="24"/>
          <w:szCs w:val="24"/>
        </w:rPr>
        <w:t xml:space="preserve">8.2 Defect: proportional fan speed changes were barely noticeable</w:t>
      </w:r>
    </w:p>
    <w:p>
      <w:pPr>
        <w:spacing w:after="160" w:line="288"/>
      </w:pPr>
      <w:r>
        <w:rPr>
          <w:color w:val="1F2937"/>
          <w:sz w:val="22"/>
          <w:szCs w:val="22"/>
        </w:rPr>
        <w:t xml:space="preserve">Root cause: the PWM mapping spanned the full 25–40 °C range to 0–255, producing only a small output change (roughly 85/255) at the first noticeable temperature rise.</w:t>
      </w:r>
    </w:p>
    <w:p>
      <w:pPr>
        <w:spacing w:after="160" w:line="288"/>
      </w:pPr>
      <w:r>
        <w:rPr>
          <w:color w:val="1F2937"/>
          <w:sz w:val="22"/>
          <w:szCs w:val="22"/>
        </w:rPr>
        <w:t xml:space="preserve">Fix: narrowed the active mapping range to 28–40 °C and raised the output floor to 100, producing a stronger, more visible speed change for the same temperature swing.</w:t>
      </w:r>
    </w:p>
    <w:p>
      <w:pPr>
        <w:spacing w:after="160" w:line="288"/>
      </w:pPr>
      <w:r>
        <w:rPr>
          <w:color w:val="1F2937"/>
          <w:sz w:val="22"/>
          <w:szCs w:val="22"/>
        </w:rPr>
        <w:t xml:space="preserve">Both fixes were verified using the same six-scenario test protocol described above before the system was accepted as complete.</w:t>
      </w:r>
    </w:p>
    <w:p>
      <w:pPr>
        <w:pStyle w:val="Heading1"/>
        <w:pBdr>
          <w:bottom w:val="single" w:color="0F766E" w:sz="8" w:space="4"/>
        </w:pBdr>
        <w:spacing w:after="200" w:before="400"/>
      </w:pPr>
      <w:r>
        <w:rPr>
          <w:b/>
          <w:bCs/>
          <w:color w:val="0F766E"/>
          <w:sz w:val="30"/>
          <w:szCs w:val="30"/>
        </w:rPr>
        <w:t xml:space="preserve">9. Results &amp; Discussion</w:t>
      </w:r>
    </w:p>
    <w:p>
      <w:pPr>
        <w:spacing w:after="160" w:line="288"/>
      </w:pPr>
      <w:r>
        <w:rPr>
          <w:color w:val="1F2937"/>
          <w:sz w:val="22"/>
          <w:szCs w:val="22"/>
        </w:rPr>
        <w:t xml:space="preserve">The completed controller correctly and repeatably reproduces all seven defined system states across the full range of simulated environmental conditions. Sensor averaging visibly reduced reading jitter in the serial log compared to the initial single-sample implementation, and proportional PWM fan control produced a smoothly scaling response rather than an abrupt on/off transition.</w:t>
      </w:r>
    </w:p>
    <w:p>
      <w:pPr>
        <w:spacing w:after="160" w:line="288"/>
      </w:pPr>
      <w:r>
        <w:rPr>
          <w:color w:val="1F2937"/>
          <w:sz w:val="22"/>
          <w:szCs w:val="22"/>
        </w:rPr>
        <w:t xml:space="preserve">The day/night irrigation logic highlights a realistic engineering trade-off: watering during darkness increases evaporation loss and fungal-growth risk in real greenhouses, so the system intentionally defers irrigation until daylight is detected — a decision that models real-world horticultural practice rather than treating soil dryness as the only variable.</w:t>
      </w:r>
    </w:p>
    <w:p>
      <w:pPr>
        <w:spacing w:after="160" w:line="288"/>
      </w:pPr>
      <w:r>
        <w:rPr>
          <w:color w:val="1F2937"/>
          <w:sz w:val="22"/>
          <w:szCs w:val="22"/>
        </w:rPr>
        <w:t xml:space="preserve">As a zero-hardware project, all validation was performed within the Tinkercad simulation environment. The next logical step toward a physical deployment would be bench-testing on real Arduino hardware with the same sensors, followed by calibration against real-world sensor tolerances and enclosure design for outdoor use.</w:t>
      </w:r>
    </w:p>
    <w:p>
      <w:pPr>
        <w:pStyle w:val="Heading1"/>
        <w:pBdr>
          <w:bottom w:val="single" w:color="0F766E" w:sz="8" w:space="4"/>
        </w:pBdr>
        <w:spacing w:after="200" w:before="400"/>
      </w:pPr>
      <w:r>
        <w:rPr>
          <w:b/>
          <w:bCs/>
          <w:color w:val="0F766E"/>
          <w:sz w:val="30"/>
          <w:szCs w:val="30"/>
        </w:rPr>
        <w:t xml:space="preserve">10. Skills Demonstrated</w:t>
      </w:r>
    </w:p>
    <w:p>
      <w:pPr>
        <w:pStyle w:val="ListParagraph"/>
        <w:numPr>
          <w:ilvl w:val="0"/>
          <w:numId w:val="1"/>
        </w:numPr>
        <w:spacing w:after="80"/>
      </w:pPr>
      <w:r>
        <w:rPr>
          <w:color w:val="1F2937"/>
          <w:sz w:val="22"/>
          <w:szCs w:val="22"/>
        </w:rPr>
        <w:t xml:space="preserve">Embedded systems design — sensor-to-actuator closed-loop control architecture</w:t>
      </w:r>
    </w:p>
    <w:p>
      <w:pPr>
        <w:pStyle w:val="ListParagraph"/>
        <w:numPr>
          <w:ilvl w:val="0"/>
          <w:numId w:val="1"/>
        </w:numPr>
        <w:spacing w:after="80"/>
      </w:pPr>
      <w:r>
        <w:rPr>
          <w:color w:val="1F2937"/>
          <w:sz w:val="22"/>
          <w:szCs w:val="22"/>
        </w:rPr>
        <w:t xml:space="preserve">Circuit design &amp; schematic capture — voltage dividers, pull-down resistors, multi-rail power distribution</w:t>
      </w:r>
    </w:p>
    <w:p>
      <w:pPr>
        <w:pStyle w:val="ListParagraph"/>
        <w:numPr>
          <w:ilvl w:val="0"/>
          <w:numId w:val="1"/>
        </w:numPr>
        <w:spacing w:after="80"/>
      </w:pPr>
      <w:r>
        <w:rPr>
          <w:color w:val="1F2937"/>
          <w:sz w:val="22"/>
          <w:szCs w:val="22"/>
        </w:rPr>
        <w:t xml:space="preserve">Embedded C/C++ programming — Arduino firmware development, PWM control, state-machine design</w:t>
      </w:r>
    </w:p>
    <w:p>
      <w:pPr>
        <w:pStyle w:val="ListParagraph"/>
        <w:numPr>
          <w:ilvl w:val="0"/>
          <w:numId w:val="1"/>
        </w:numPr>
        <w:spacing w:after="80"/>
      </w:pPr>
      <w:r>
        <w:rPr>
          <w:color w:val="1F2937"/>
          <w:sz w:val="22"/>
          <w:szCs w:val="22"/>
        </w:rPr>
        <w:t xml:space="preserve">Signal processing fundamentals — multi-sample averaging for noise reduction</w:t>
      </w:r>
    </w:p>
    <w:p>
      <w:pPr>
        <w:pStyle w:val="ListParagraph"/>
        <w:numPr>
          <w:ilvl w:val="0"/>
          <w:numId w:val="1"/>
        </w:numPr>
        <w:spacing w:after="80"/>
      </w:pPr>
      <w:r>
        <w:rPr>
          <w:color w:val="1F2937"/>
          <w:sz w:val="22"/>
          <w:szCs w:val="22"/>
        </w:rPr>
        <w:t xml:space="preserve">Systematic debugging — root-cause analysis of logic-ordering defects using a repeatable test protocol</w:t>
      </w:r>
    </w:p>
    <w:p>
      <w:pPr>
        <w:pStyle w:val="ListParagraph"/>
        <w:numPr>
          <w:ilvl w:val="0"/>
          <w:numId w:val="1"/>
        </w:numPr>
        <w:spacing w:after="80"/>
      </w:pPr>
      <w:r>
        <w:rPr>
          <w:color w:val="1F2937"/>
          <w:sz w:val="22"/>
          <w:szCs w:val="22"/>
        </w:rPr>
        <w:t xml:space="preserve">Technical documentation — structured, professional engineering reporting</w:t>
      </w:r>
    </w:p>
    <w:p>
      <w:pPr>
        <w:pStyle w:val="ListParagraph"/>
        <w:numPr>
          <w:ilvl w:val="0"/>
          <w:numId w:val="1"/>
        </w:numPr>
        <w:spacing w:after="80"/>
      </w:pPr>
      <w:r>
        <w:rPr>
          <w:color w:val="1F2937"/>
          <w:sz w:val="22"/>
          <w:szCs w:val="22"/>
        </w:rPr>
        <w:t xml:space="preserve">Simulation-based prototyping — full project lifecycle without physical hardware, using Tinkercad Circuits</w:t>
      </w:r>
    </w:p>
    <w:p>
      <w:pPr>
        <w:pStyle w:val="Heading1"/>
        <w:pBdr>
          <w:bottom w:val="single" w:color="0F766E" w:sz="8" w:space="4"/>
        </w:pBdr>
        <w:spacing w:after="200" w:before="400"/>
      </w:pPr>
      <w:r>
        <w:rPr>
          <w:b/>
          <w:bCs/>
          <w:color w:val="0F766E"/>
          <w:sz w:val="30"/>
          <w:szCs w:val="30"/>
        </w:rPr>
        <w:t xml:space="preserve">11. Future Enhancements</w:t>
      </w:r>
    </w:p>
    <w:p>
      <w:pPr>
        <w:pStyle w:val="ListParagraph"/>
        <w:numPr>
          <w:ilvl w:val="0"/>
          <w:numId w:val="1"/>
        </w:numPr>
        <w:spacing w:after="80"/>
      </w:pPr>
      <w:r>
        <w:rPr>
          <w:color w:val="1F2937"/>
          <w:sz w:val="22"/>
          <w:szCs w:val="22"/>
        </w:rPr>
        <w:t xml:space="preserve">Migrate to physical Arduino hardware and calibrate against real sensor tolerances.</w:t>
      </w:r>
    </w:p>
    <w:p>
      <w:pPr>
        <w:pStyle w:val="ListParagraph"/>
        <w:numPr>
          <w:ilvl w:val="0"/>
          <w:numId w:val="1"/>
        </w:numPr>
        <w:spacing w:after="80"/>
      </w:pPr>
      <w:r>
        <w:rPr>
          <w:color w:val="1F2937"/>
          <w:sz w:val="22"/>
          <w:szCs w:val="22"/>
        </w:rPr>
        <w:t xml:space="preserve">Add a second servo-driven vent window for passive cooling.</w:t>
      </w:r>
    </w:p>
    <w:p>
      <w:pPr>
        <w:pStyle w:val="ListParagraph"/>
        <w:numPr>
          <w:ilvl w:val="0"/>
          <w:numId w:val="1"/>
        </w:numPr>
        <w:spacing w:after="80"/>
      </w:pPr>
      <w:r>
        <w:rPr>
          <w:color w:val="1F2937"/>
          <w:sz w:val="22"/>
          <w:szCs w:val="22"/>
        </w:rPr>
        <w:t xml:space="preserve">Introduce automatic threshold adjustment based on time-of-day or season.</w:t>
      </w:r>
    </w:p>
    <w:p>
      <w:pPr>
        <w:pStyle w:val="ListParagraph"/>
        <w:numPr>
          <w:ilvl w:val="0"/>
          <w:numId w:val="1"/>
        </w:numPr>
        <w:spacing w:after="80"/>
      </w:pPr>
      <w:r>
        <w:rPr>
          <w:color w:val="1F2937"/>
          <w:sz w:val="22"/>
          <w:szCs w:val="22"/>
        </w:rPr>
        <w:t xml:space="preserve">Design a 3D-printed enclosure (modelled in Tinkercad's 3D workspace) for outdoor deployment.</w:t>
      </w:r>
    </w:p>
    <w:p>
      <w:pPr>
        <w:pStyle w:val="ListParagraph"/>
        <w:numPr>
          <w:ilvl w:val="0"/>
          <w:numId w:val="1"/>
        </w:numPr>
        <w:spacing w:after="80"/>
      </w:pPr>
      <w:r>
        <w:rPr>
          <w:color w:val="1F2937"/>
          <w:sz w:val="22"/>
          <w:szCs w:val="22"/>
        </w:rPr>
        <w:t xml:space="preserve">Extend serial telemetry into a logged CSV file and visualize trends in MATLAB.</w:t>
      </w:r>
    </w:p>
    <w:p>
      <w:pPr>
        <w:pStyle w:val="ListParagraph"/>
        <w:numPr>
          <w:ilvl w:val="0"/>
          <w:numId w:val="1"/>
        </w:numPr>
        <w:spacing w:after="80"/>
      </w:pPr>
      <w:r>
        <w:rPr>
          <w:color w:val="1F2937"/>
          <w:sz w:val="22"/>
          <w:szCs w:val="22"/>
        </w:rPr>
        <w:t xml:space="preserve">Add wireless connectivity (e.g., ESP32) for remote monitoring and control.</w:t>
      </w:r>
    </w:p>
    <w:p>
      <w:pPr>
        <w:pStyle w:val="Heading1"/>
        <w:pBdr>
          <w:bottom w:val="single" w:color="0F766E" w:sz="8" w:space="4"/>
        </w:pBdr>
        <w:spacing w:after="200" w:before="400"/>
      </w:pPr>
      <w:r>
        <w:rPr>
          <w:b/>
          <w:bCs/>
          <w:color w:val="0F766E"/>
          <w:sz w:val="30"/>
          <w:szCs w:val="30"/>
        </w:rPr>
        <w:t xml:space="preserve">12. Conclusion</w:t>
      </w:r>
    </w:p>
    <w:p>
      <w:pPr>
        <w:spacing w:after="160" w:line="288"/>
      </w:pPr>
      <w:r>
        <w:rPr>
          <w:color w:val="1F2937"/>
          <w:sz w:val="22"/>
          <w:szCs w:val="22"/>
        </w:rPr>
        <w:t xml:space="preserve">This project demonstrates the complete engineering lifecycle of an embedded control system — requirements, circuit design, firmware development, systematic testing, debugging, and professional documentation — executed entirely within a browser-based simulation environment. The resulting Smart Greenhouse Controller reliably manages three sensor inputs and five actuator outputs through a well-structured, priority-based control system, reflecting practical skills directly transferable to real-world embedded systems and mechatronics engineering work.</w:t>
      </w:r>
    </w:p>
    <w:p>
      <w:r>
        <w:br w:type="page"/>
      </w:r>
    </w:p>
    <w:p>
      <w:pPr>
        <w:pStyle w:val="Heading1"/>
        <w:pBdr>
          <w:bottom w:val="single" w:color="0F766E" w:sz="8" w:space="4"/>
        </w:pBdr>
        <w:spacing w:after="200" w:before="400"/>
      </w:pPr>
      <w:r>
        <w:rPr>
          <w:b/>
          <w:bCs/>
          <w:color w:val="0F766E"/>
          <w:sz w:val="30"/>
          <w:szCs w:val="30"/>
        </w:rPr>
        <w:t xml:space="preserve">Appendix A — Complete Firmware (Arduino C/C++, v2.1)</w:t>
      </w:r>
    </w:p>
    <w:p>
      <w:pPr>
        <w:spacing w:after="160" w:line="288"/>
      </w:pPr>
      <w:r>
        <w:rPr>
          <w:color w:val="1F2937"/>
          <w:sz w:val="22"/>
          <w:szCs w:val="22"/>
        </w:rPr>
        <w:t xml:space="preserve">The final, debugged firmware controlling the Smart Greenhouse Controller is listed below in full.</w:t>
      </w:r>
    </w:p>
    <w:tbl>
      <w:tblPr>
        <w:tblW w:type="dxa" w:w="9350"/>
        <w:tblBorders>
          <w:top w:val="single" w:color="1E293B" w:sz="4"/>
          <w:left w:val="single" w:color="1E293B" w:sz="4"/>
          <w:bottom w:val="single" w:color="1E293B" w:sz="4"/>
          <w:right w:val="single" w:color="1E293B" w:sz="4"/>
          <w:insideH w:val="single" w:color="1E293B" w:sz="4"/>
          <w:insideV w:val="single" w:color="1E293B" w:sz="4"/>
        </w:tblBorders>
      </w:tblPr>
      <w:tblGrid>
        <w:gridCol w:w="9350"/>
      </w:tblGrid>
      <w:tr>
        <w:tc>
          <w:tcPr>
            <w:tcW w:type="dxa" w:w="9350"/>
            <w:shd w:fill="1E293B" w:val="clear"/>
            <w:tcMar>
              <w:top w:type="dxa" w:w="200"/>
              <w:left w:type="dxa" w:w="240"/>
              <w:bottom w:type="dxa" w:w="200"/>
              <w:right w:type="dxa" w:w="240"/>
            </w:tcMar>
          </w:tcPr>
          <w:p>
            <w:pPr>
              <w:spacing w:after="20"/>
            </w:pPr>
            <w:r>
              <w:rPr>
                <w:rFonts w:ascii="Consolas" w:cs="Consolas" w:eastAsia="Consolas" w:hAnsi="Consolas"/>
                <w:color w:val="E2E8F0"/>
                <w:sz w:val="16"/>
                <w:szCs w:val="16"/>
              </w:rPr>
              <w:t xml:space="preserve">#include &lt;LiquidCrystal.h&gt;</w:t>
            </w:r>
          </w:p>
          <w:p>
            <w:pPr>
              <w:spacing w:after="20"/>
            </w:pPr>
            <w:r>
              <w:rPr>
                <w:rFonts w:ascii="Consolas" w:cs="Consolas" w:eastAsia="Consolas" w:hAnsi="Consolas"/>
                <w:color w:val="E2E8F0"/>
                <w:sz w:val="16"/>
                <w:szCs w:val="16"/>
              </w:rPr>
              <w:t xml:space="preserve">#include &lt;Servo.h&gt;</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 PIN DEFINITIONS ==========</w:t>
            </w:r>
          </w:p>
          <w:p>
            <w:pPr>
              <w:spacing w:after="20"/>
            </w:pPr>
            <w:r>
              <w:rPr>
                <w:rFonts w:ascii="Consolas" w:cs="Consolas" w:eastAsia="Consolas" w:hAnsi="Consolas"/>
                <w:color w:val="E2E8F0"/>
                <w:sz w:val="16"/>
                <w:szCs w:val="16"/>
              </w:rPr>
              <w:t xml:space="preserve">const int tempPin = A0;</w:t>
            </w:r>
          </w:p>
          <w:p>
            <w:pPr>
              <w:spacing w:after="20"/>
            </w:pPr>
            <w:r>
              <w:rPr>
                <w:rFonts w:ascii="Consolas" w:cs="Consolas" w:eastAsia="Consolas" w:hAnsi="Consolas"/>
                <w:color w:val="E2E8F0"/>
                <w:sz w:val="16"/>
                <w:szCs w:val="16"/>
              </w:rPr>
              <w:t xml:space="preserve">const int lightPin = A1;</w:t>
            </w:r>
          </w:p>
          <w:p>
            <w:pPr>
              <w:spacing w:after="20"/>
            </w:pPr>
            <w:r>
              <w:rPr>
                <w:rFonts w:ascii="Consolas" w:cs="Consolas" w:eastAsia="Consolas" w:hAnsi="Consolas"/>
                <w:color w:val="E2E8F0"/>
                <w:sz w:val="16"/>
                <w:szCs w:val="16"/>
              </w:rPr>
              <w:t xml:space="preserve">const int moisturePin = A2;</w:t>
            </w:r>
          </w:p>
          <w:p>
            <w:pPr>
              <w:spacing w:after="20"/>
            </w:pPr>
            <w:r>
              <w:rPr>
                <w:rFonts w:ascii="Consolas" w:cs="Consolas" w:eastAsia="Consolas" w:hAnsi="Consolas"/>
                <w:color w:val="E2E8F0"/>
                <w:sz w:val="16"/>
                <w:szCs w:val="16"/>
              </w:rPr>
              <w:t xml:space="preserve">const int fanPin = 9;</w:t>
            </w:r>
          </w:p>
          <w:p>
            <w:pPr>
              <w:spacing w:after="20"/>
            </w:pPr>
            <w:r>
              <w:rPr>
                <w:rFonts w:ascii="Consolas" w:cs="Consolas" w:eastAsia="Consolas" w:hAnsi="Consolas"/>
                <w:color w:val="E2E8F0"/>
                <w:sz w:val="16"/>
                <w:szCs w:val="16"/>
              </w:rPr>
              <w:t xml:space="preserve">const int servoPin = 10;</w:t>
            </w:r>
          </w:p>
          <w:p>
            <w:pPr>
              <w:spacing w:after="20"/>
            </w:pPr>
            <w:r>
              <w:rPr>
                <w:rFonts w:ascii="Consolas" w:cs="Consolas" w:eastAsia="Consolas" w:hAnsi="Consolas"/>
                <w:color w:val="E2E8F0"/>
                <w:sz w:val="16"/>
                <w:szCs w:val="16"/>
              </w:rPr>
              <w:t xml:space="preserve">const int growLightPin = 8;</w:t>
            </w:r>
          </w:p>
          <w:p>
            <w:pPr>
              <w:spacing w:after="20"/>
            </w:pPr>
            <w:r>
              <w:rPr>
                <w:rFonts w:ascii="Consolas" w:cs="Consolas" w:eastAsia="Consolas" w:hAnsi="Consolas"/>
                <w:color w:val="E2E8F0"/>
                <w:sz w:val="16"/>
                <w:szCs w:val="16"/>
              </w:rPr>
              <w:t xml:space="preserve">const int redPin = 6;</w:t>
            </w:r>
          </w:p>
          <w:p>
            <w:pPr>
              <w:spacing w:after="20"/>
            </w:pPr>
            <w:r>
              <w:rPr>
                <w:rFonts w:ascii="Consolas" w:cs="Consolas" w:eastAsia="Consolas" w:hAnsi="Consolas"/>
                <w:color w:val="E2E8F0"/>
                <w:sz w:val="16"/>
                <w:szCs w:val="16"/>
              </w:rPr>
              <w:t xml:space="preserve">const int greenPin = 7;</w:t>
            </w:r>
          </w:p>
          <w:p>
            <w:pPr>
              <w:spacing w:after="20"/>
            </w:pPr>
            <w:r>
              <w:rPr>
                <w:rFonts w:ascii="Consolas" w:cs="Consolas" w:eastAsia="Consolas" w:hAnsi="Consolas"/>
                <w:color w:val="E2E8F0"/>
                <w:sz w:val="16"/>
                <w:szCs w:val="16"/>
              </w:rPr>
              <w:t xml:space="preserve">const int bluePin = 13;</w:t>
            </w:r>
          </w:p>
          <w:p>
            <w:pPr>
              <w:spacing w:after="20"/>
            </w:pPr>
            <w:r>
              <w:rPr>
                <w:rFonts w:ascii="Consolas" w:cs="Consolas" w:eastAsia="Consolas" w:hAnsi="Consolas"/>
                <w:color w:val="E2E8F0"/>
                <w:sz w:val="16"/>
                <w:szCs w:val="16"/>
              </w:rPr>
              <w:t xml:space="preserve">const int buzzerPin = A3;</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LCD: RS, E, D4, D5, D6, D7</w:t>
            </w:r>
          </w:p>
          <w:p>
            <w:pPr>
              <w:spacing w:after="20"/>
            </w:pPr>
            <w:r>
              <w:rPr>
                <w:rFonts w:ascii="Consolas" w:cs="Consolas" w:eastAsia="Consolas" w:hAnsi="Consolas"/>
                <w:color w:val="E2E8F0"/>
                <w:sz w:val="16"/>
                <w:szCs w:val="16"/>
              </w:rPr>
              <w:t xml:space="preserve">LiquidCrystal lcd(12, 11, 5, 4, 3, 2);</w:t>
            </w:r>
          </w:p>
          <w:p>
            <w:pPr>
              <w:spacing w:after="20"/>
            </w:pPr>
            <w:r>
              <w:rPr>
                <w:rFonts w:ascii="Consolas" w:cs="Consolas" w:eastAsia="Consolas" w:hAnsi="Consolas"/>
                <w:color w:val="E2E8F0"/>
                <w:sz w:val="16"/>
                <w:szCs w:val="16"/>
              </w:rPr>
              <w:t xml:space="preserve">Servo waterValve;</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 THRESHOLDS ==========</w:t>
            </w:r>
          </w:p>
          <w:p>
            <w:pPr>
              <w:spacing w:after="20"/>
            </w:pPr>
            <w:r>
              <w:rPr>
                <w:rFonts w:ascii="Consolas" w:cs="Consolas" w:eastAsia="Consolas" w:hAnsi="Consolas"/>
                <w:color w:val="E2E8F0"/>
                <w:sz w:val="16"/>
                <w:szCs w:val="16"/>
              </w:rPr>
              <w:t xml:space="preserve">const float TEMP_HIGH = 28.0;</w:t>
            </w:r>
          </w:p>
          <w:p>
            <w:pPr>
              <w:spacing w:after="20"/>
            </w:pPr>
            <w:r>
              <w:rPr>
                <w:rFonts w:ascii="Consolas" w:cs="Consolas" w:eastAsia="Consolas" w:hAnsi="Consolas"/>
                <w:color w:val="E2E8F0"/>
                <w:sz w:val="16"/>
                <w:szCs w:val="16"/>
              </w:rPr>
              <w:t xml:space="preserve">const float TEMP_CRITICAL = 35.0;</w:t>
            </w:r>
          </w:p>
          <w:p>
            <w:pPr>
              <w:spacing w:after="20"/>
            </w:pPr>
            <w:r>
              <w:rPr>
                <w:rFonts w:ascii="Consolas" w:cs="Consolas" w:eastAsia="Consolas" w:hAnsi="Consolas"/>
                <w:color w:val="E2E8F0"/>
                <w:sz w:val="16"/>
                <w:szCs w:val="16"/>
              </w:rPr>
              <w:t xml:space="preserve">const int LIGHT_DARK = 300;</w:t>
            </w:r>
          </w:p>
          <w:p>
            <w:pPr>
              <w:spacing w:after="20"/>
            </w:pPr>
            <w:r>
              <w:rPr>
                <w:rFonts w:ascii="Consolas" w:cs="Consolas" w:eastAsia="Consolas" w:hAnsi="Consolas"/>
                <w:color w:val="E2E8F0"/>
                <w:sz w:val="16"/>
                <w:szCs w:val="16"/>
              </w:rPr>
              <w:t xml:space="preserve">const int MOISTURE_DRY = 400;</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 DATA LOGGING ==========</w:t>
            </w:r>
          </w:p>
          <w:p>
            <w:pPr>
              <w:spacing w:after="20"/>
            </w:pPr>
            <w:r>
              <w:rPr>
                <w:rFonts w:ascii="Consolas" w:cs="Consolas" w:eastAsia="Consolas" w:hAnsi="Consolas"/>
                <w:color w:val="E2E8F0"/>
                <w:sz w:val="16"/>
                <w:szCs w:val="16"/>
              </w:rPr>
              <w:t xml:space="preserve">float maxTemp = -100.0;</w:t>
            </w:r>
          </w:p>
          <w:p>
            <w:pPr>
              <w:spacing w:after="20"/>
            </w:pPr>
            <w:r>
              <w:rPr>
                <w:rFonts w:ascii="Consolas" w:cs="Consolas" w:eastAsia="Consolas" w:hAnsi="Consolas"/>
                <w:color w:val="E2E8F0"/>
                <w:sz w:val="16"/>
                <w:szCs w:val="16"/>
              </w:rPr>
              <w:t xml:space="preserve">float minTemp = 1000.0;</w:t>
            </w:r>
          </w:p>
          <w:p>
            <w:pPr>
              <w:spacing w:after="20"/>
            </w:pPr>
            <w:r>
              <w:rPr>
                <w:rFonts w:ascii="Consolas" w:cs="Consolas" w:eastAsia="Consolas" w:hAnsi="Consolas"/>
                <w:color w:val="E2E8F0"/>
                <w:sz w:val="16"/>
                <w:szCs w:val="16"/>
              </w:rPr>
              <w:t xml:space="preserve">float maxMoisture = 0;</w:t>
            </w:r>
          </w:p>
          <w:p>
            <w:pPr>
              <w:spacing w:after="20"/>
            </w:pPr>
            <w:r>
              <w:rPr>
                <w:rFonts w:ascii="Consolas" w:cs="Consolas" w:eastAsia="Consolas" w:hAnsi="Consolas"/>
                <w:color w:val="E2E8F0"/>
                <w:sz w:val="16"/>
                <w:szCs w:val="16"/>
              </w:rPr>
              <w:t xml:space="preserve">float minMoisture = 1023;</w:t>
            </w:r>
          </w:p>
          <w:p>
            <w:pPr>
              <w:spacing w:after="20"/>
            </w:pPr>
            <w:r>
              <w:rPr>
                <w:rFonts w:ascii="Consolas" w:cs="Consolas" w:eastAsia="Consolas" w:hAnsi="Consolas"/>
                <w:color w:val="E2E8F0"/>
                <w:sz w:val="16"/>
                <w:szCs w:val="16"/>
              </w:rPr>
              <w:t xml:space="preserve">unsigned long startTime = 0;</w:t>
            </w:r>
          </w:p>
          <w:p>
            <w:pPr>
              <w:spacing w:after="20"/>
            </w:pPr>
            <w:r>
              <w:rPr>
                <w:rFonts w:ascii="Consolas" w:cs="Consolas" w:eastAsia="Consolas" w:hAnsi="Consolas"/>
                <w:color w:val="E2E8F0"/>
                <w:sz w:val="16"/>
                <w:szCs w:val="16"/>
              </w:rPr>
              <w:t xml:space="preserve">int logCounter = 0;</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 AVERAGING ==========</w:t>
            </w:r>
          </w:p>
          <w:p>
            <w:pPr>
              <w:spacing w:after="20"/>
            </w:pPr>
            <w:r>
              <w:rPr>
                <w:rFonts w:ascii="Consolas" w:cs="Consolas" w:eastAsia="Consolas" w:hAnsi="Consolas"/>
                <w:color w:val="E2E8F0"/>
                <w:sz w:val="16"/>
                <w:szCs w:val="16"/>
              </w:rPr>
              <w:t xml:space="preserve">const int NUM_SAMPLES = 5;</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float readAverageTemp() {</w:t>
            </w:r>
          </w:p>
          <w:p>
            <w:pPr>
              <w:spacing w:after="20"/>
            </w:pPr>
            <w:r>
              <w:rPr>
                <w:rFonts w:ascii="Consolas" w:cs="Consolas" w:eastAsia="Consolas" w:hAnsi="Consolas"/>
                <w:color w:val="E2E8F0"/>
                <w:sz w:val="16"/>
                <w:szCs w:val="16"/>
              </w:rPr>
              <w:t xml:space="preserve">  long sum = 0;</w:t>
            </w:r>
          </w:p>
          <w:p>
            <w:pPr>
              <w:spacing w:after="20"/>
            </w:pPr>
            <w:r>
              <w:rPr>
                <w:rFonts w:ascii="Consolas" w:cs="Consolas" w:eastAsia="Consolas" w:hAnsi="Consolas"/>
                <w:color w:val="E2E8F0"/>
                <w:sz w:val="16"/>
                <w:szCs w:val="16"/>
              </w:rPr>
              <w:t xml:space="preserve">  for (int i = 0; i &lt; NUM_SAMPLES; i++) {</w:t>
            </w:r>
          </w:p>
          <w:p>
            <w:pPr>
              <w:spacing w:after="20"/>
            </w:pPr>
            <w:r>
              <w:rPr>
                <w:rFonts w:ascii="Consolas" w:cs="Consolas" w:eastAsia="Consolas" w:hAnsi="Consolas"/>
                <w:color w:val="E2E8F0"/>
                <w:sz w:val="16"/>
                <w:szCs w:val="16"/>
              </w:rPr>
              <w:t xml:space="preserve">    sum += analogRead(tempPin);</w:t>
            </w:r>
          </w:p>
          <w:p>
            <w:pPr>
              <w:spacing w:after="20"/>
            </w:pPr>
            <w:r>
              <w:rPr>
                <w:rFonts w:ascii="Consolas" w:cs="Consolas" w:eastAsia="Consolas" w:hAnsi="Consolas"/>
                <w:color w:val="E2E8F0"/>
                <w:sz w:val="16"/>
                <w:szCs w:val="16"/>
              </w:rPr>
              <w:t xml:space="preserve">    delay(5);</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float avgReading = sum / (float)NUM_SAMPLES;</w:t>
            </w:r>
          </w:p>
          <w:p>
            <w:pPr>
              <w:spacing w:after="20"/>
            </w:pPr>
            <w:r>
              <w:rPr>
                <w:rFonts w:ascii="Consolas" w:cs="Consolas" w:eastAsia="Consolas" w:hAnsi="Consolas"/>
                <w:color w:val="E2E8F0"/>
                <w:sz w:val="16"/>
                <w:szCs w:val="16"/>
              </w:rPr>
              <w:t xml:space="preserve">  float voltage = avgReading * (5.0 / 1023.0);</w:t>
            </w:r>
          </w:p>
          <w:p>
            <w:pPr>
              <w:spacing w:after="20"/>
            </w:pPr>
            <w:r>
              <w:rPr>
                <w:rFonts w:ascii="Consolas" w:cs="Consolas" w:eastAsia="Consolas" w:hAnsi="Consolas"/>
                <w:color w:val="E2E8F0"/>
                <w:sz w:val="16"/>
                <w:szCs w:val="16"/>
              </w:rPr>
              <w:t xml:space="preserve">  return (voltage - 0.5) * 100.0;</w:t>
            </w:r>
          </w:p>
          <w:p>
            <w:pPr>
              <w:spacing w:after="20"/>
            </w:pPr>
            <w:r>
              <w:rPr>
                <w:rFonts w:ascii="Consolas" w:cs="Consolas" w:eastAsia="Consolas" w:hAnsi="Consolas"/>
                <w:color w:val="E2E8F0"/>
                <w:sz w:val="16"/>
                <w:szCs w:val="16"/>
              </w:rPr>
              <w:t xml:space="preserve">}</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int readAverageLight() {</w:t>
            </w:r>
          </w:p>
          <w:p>
            <w:pPr>
              <w:spacing w:after="20"/>
            </w:pPr>
            <w:r>
              <w:rPr>
                <w:rFonts w:ascii="Consolas" w:cs="Consolas" w:eastAsia="Consolas" w:hAnsi="Consolas"/>
                <w:color w:val="E2E8F0"/>
                <w:sz w:val="16"/>
                <w:szCs w:val="16"/>
              </w:rPr>
              <w:t xml:space="preserve">  long sum = 0;</w:t>
            </w:r>
          </w:p>
          <w:p>
            <w:pPr>
              <w:spacing w:after="20"/>
            </w:pPr>
            <w:r>
              <w:rPr>
                <w:rFonts w:ascii="Consolas" w:cs="Consolas" w:eastAsia="Consolas" w:hAnsi="Consolas"/>
                <w:color w:val="E2E8F0"/>
                <w:sz w:val="16"/>
                <w:szCs w:val="16"/>
              </w:rPr>
              <w:t xml:space="preserve">  for (int i = 0; i &lt; NUM_SAMPLES; i++) {</w:t>
            </w:r>
          </w:p>
          <w:p>
            <w:pPr>
              <w:spacing w:after="20"/>
            </w:pPr>
            <w:r>
              <w:rPr>
                <w:rFonts w:ascii="Consolas" w:cs="Consolas" w:eastAsia="Consolas" w:hAnsi="Consolas"/>
                <w:color w:val="E2E8F0"/>
                <w:sz w:val="16"/>
                <w:szCs w:val="16"/>
              </w:rPr>
              <w:t xml:space="preserve">    sum += analogRead(lightPin);</w:t>
            </w:r>
          </w:p>
          <w:p>
            <w:pPr>
              <w:spacing w:after="20"/>
            </w:pPr>
            <w:r>
              <w:rPr>
                <w:rFonts w:ascii="Consolas" w:cs="Consolas" w:eastAsia="Consolas" w:hAnsi="Consolas"/>
                <w:color w:val="E2E8F0"/>
                <w:sz w:val="16"/>
                <w:szCs w:val="16"/>
              </w:rPr>
              <w:t xml:space="preserve">    delay(5);</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return sum / NUM_SAMPLES;</w:t>
            </w:r>
          </w:p>
          <w:p>
            <w:pPr>
              <w:spacing w:after="20"/>
            </w:pPr>
            <w:r>
              <w:rPr>
                <w:rFonts w:ascii="Consolas" w:cs="Consolas" w:eastAsia="Consolas" w:hAnsi="Consolas"/>
                <w:color w:val="E2E8F0"/>
                <w:sz w:val="16"/>
                <w:szCs w:val="16"/>
              </w:rPr>
              <w:t xml:space="preserve">}</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int readAverageMoisture() {</w:t>
            </w:r>
          </w:p>
          <w:p>
            <w:pPr>
              <w:spacing w:after="20"/>
            </w:pPr>
            <w:r>
              <w:rPr>
                <w:rFonts w:ascii="Consolas" w:cs="Consolas" w:eastAsia="Consolas" w:hAnsi="Consolas"/>
                <w:color w:val="E2E8F0"/>
                <w:sz w:val="16"/>
                <w:szCs w:val="16"/>
              </w:rPr>
              <w:t xml:space="preserve">  long sum = 0;</w:t>
            </w:r>
          </w:p>
          <w:p>
            <w:pPr>
              <w:spacing w:after="20"/>
            </w:pPr>
            <w:r>
              <w:rPr>
                <w:rFonts w:ascii="Consolas" w:cs="Consolas" w:eastAsia="Consolas" w:hAnsi="Consolas"/>
                <w:color w:val="E2E8F0"/>
                <w:sz w:val="16"/>
                <w:szCs w:val="16"/>
              </w:rPr>
              <w:t xml:space="preserve">  for (int i = 0; i &lt; NUM_SAMPLES; i++) {</w:t>
            </w:r>
          </w:p>
          <w:p>
            <w:pPr>
              <w:spacing w:after="20"/>
            </w:pPr>
            <w:r>
              <w:rPr>
                <w:rFonts w:ascii="Consolas" w:cs="Consolas" w:eastAsia="Consolas" w:hAnsi="Consolas"/>
                <w:color w:val="E2E8F0"/>
                <w:sz w:val="16"/>
                <w:szCs w:val="16"/>
              </w:rPr>
              <w:t xml:space="preserve">    sum += analogRead(moisturePin);</w:t>
            </w:r>
          </w:p>
          <w:p>
            <w:pPr>
              <w:spacing w:after="20"/>
            </w:pPr>
            <w:r>
              <w:rPr>
                <w:rFonts w:ascii="Consolas" w:cs="Consolas" w:eastAsia="Consolas" w:hAnsi="Consolas"/>
                <w:color w:val="E2E8F0"/>
                <w:sz w:val="16"/>
                <w:szCs w:val="16"/>
              </w:rPr>
              <w:t xml:space="preserve">    delay(5);</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return sum / NUM_SAMPLES;</w:t>
            </w:r>
          </w:p>
          <w:p>
            <w:pPr>
              <w:spacing w:after="20"/>
            </w:pPr>
            <w:r>
              <w:rPr>
                <w:rFonts w:ascii="Consolas" w:cs="Consolas" w:eastAsia="Consolas" w:hAnsi="Consolas"/>
                <w:color w:val="E2E8F0"/>
                <w:sz w:val="16"/>
                <w:szCs w:val="16"/>
              </w:rPr>
              <w:t xml:space="preserve">}</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void setup() {</w:t>
            </w:r>
          </w:p>
          <w:p>
            <w:pPr>
              <w:spacing w:after="20"/>
            </w:pPr>
            <w:r>
              <w:rPr>
                <w:rFonts w:ascii="Consolas" w:cs="Consolas" w:eastAsia="Consolas" w:hAnsi="Consolas"/>
                <w:color w:val="E2E8F0"/>
                <w:sz w:val="16"/>
                <w:szCs w:val="16"/>
              </w:rPr>
              <w:t xml:space="preserve">  Serial.begin(9600);</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pinMode(fanPin, OUTPUT);</w:t>
            </w:r>
          </w:p>
          <w:p>
            <w:pPr>
              <w:spacing w:after="20"/>
            </w:pPr>
            <w:r>
              <w:rPr>
                <w:rFonts w:ascii="Consolas" w:cs="Consolas" w:eastAsia="Consolas" w:hAnsi="Consolas"/>
                <w:color w:val="E2E8F0"/>
                <w:sz w:val="16"/>
                <w:szCs w:val="16"/>
              </w:rPr>
              <w:t xml:space="preserve">  pinMode(growLightPin, OUTPUT);</w:t>
            </w:r>
          </w:p>
          <w:p>
            <w:pPr>
              <w:spacing w:after="20"/>
            </w:pPr>
            <w:r>
              <w:rPr>
                <w:rFonts w:ascii="Consolas" w:cs="Consolas" w:eastAsia="Consolas" w:hAnsi="Consolas"/>
                <w:color w:val="E2E8F0"/>
                <w:sz w:val="16"/>
                <w:szCs w:val="16"/>
              </w:rPr>
              <w:t xml:space="preserve">  pinMode(redPin, OUTPUT);</w:t>
            </w:r>
          </w:p>
          <w:p>
            <w:pPr>
              <w:spacing w:after="20"/>
            </w:pPr>
            <w:r>
              <w:rPr>
                <w:rFonts w:ascii="Consolas" w:cs="Consolas" w:eastAsia="Consolas" w:hAnsi="Consolas"/>
                <w:color w:val="E2E8F0"/>
                <w:sz w:val="16"/>
                <w:szCs w:val="16"/>
              </w:rPr>
              <w:t xml:space="preserve">  pinMode(greenPin, OUTPUT);</w:t>
            </w:r>
          </w:p>
          <w:p>
            <w:pPr>
              <w:spacing w:after="20"/>
            </w:pPr>
            <w:r>
              <w:rPr>
                <w:rFonts w:ascii="Consolas" w:cs="Consolas" w:eastAsia="Consolas" w:hAnsi="Consolas"/>
                <w:color w:val="E2E8F0"/>
                <w:sz w:val="16"/>
                <w:szCs w:val="16"/>
              </w:rPr>
              <w:t xml:space="preserve">  pinMode(bluePin, OUTPUT);</w:t>
            </w:r>
          </w:p>
          <w:p>
            <w:pPr>
              <w:spacing w:after="20"/>
            </w:pPr>
            <w:r>
              <w:rPr>
                <w:rFonts w:ascii="Consolas" w:cs="Consolas" w:eastAsia="Consolas" w:hAnsi="Consolas"/>
                <w:color w:val="E2E8F0"/>
                <w:sz w:val="16"/>
                <w:szCs w:val="16"/>
              </w:rPr>
              <w:t xml:space="preserve">  pinMode(buzzerPin, OUTPUT);</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waterValve.attach(servoPin);</w:t>
            </w:r>
          </w:p>
          <w:p>
            <w:pPr>
              <w:spacing w:after="20"/>
            </w:pPr>
            <w:r>
              <w:rPr>
                <w:rFonts w:ascii="Consolas" w:cs="Consolas" w:eastAsia="Consolas" w:hAnsi="Consolas"/>
                <w:color w:val="E2E8F0"/>
                <w:sz w:val="16"/>
                <w:szCs w:val="16"/>
              </w:rPr>
              <w:t xml:space="preserve">  waterValve.write(0);</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lcd.begin(16, 2);</w:t>
            </w:r>
          </w:p>
          <w:p>
            <w:pPr>
              <w:spacing w:after="20"/>
            </w:pPr>
            <w:r>
              <w:rPr>
                <w:rFonts w:ascii="Consolas" w:cs="Consolas" w:eastAsia="Consolas" w:hAnsi="Consolas"/>
                <w:color w:val="E2E8F0"/>
                <w:sz w:val="16"/>
                <w:szCs w:val="16"/>
              </w:rPr>
              <w:t xml:space="preserve">  lcd.print("Greenhouse Ready");</w:t>
            </w:r>
          </w:p>
          <w:p>
            <w:pPr>
              <w:spacing w:after="20"/>
            </w:pPr>
            <w:r>
              <w:rPr>
                <w:rFonts w:ascii="Consolas" w:cs="Consolas" w:eastAsia="Consolas" w:hAnsi="Consolas"/>
                <w:color w:val="E2E8F0"/>
                <w:sz w:val="16"/>
                <w:szCs w:val="16"/>
              </w:rPr>
              <w:t xml:space="preserve">  delay(2000);</w:t>
            </w:r>
          </w:p>
          <w:p>
            <w:pPr>
              <w:spacing w:after="20"/>
            </w:pPr>
            <w:r>
              <w:rPr>
                <w:rFonts w:ascii="Consolas" w:cs="Consolas" w:eastAsia="Consolas" w:hAnsi="Consolas"/>
                <w:color w:val="E2E8F0"/>
                <w:sz w:val="16"/>
                <w:szCs w:val="16"/>
              </w:rPr>
              <w:t xml:space="preserve">  lcd.clear();</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startTime = millis();</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Serial.println("========================================");</w:t>
            </w:r>
          </w:p>
          <w:p>
            <w:pPr>
              <w:spacing w:after="20"/>
            </w:pPr>
            <w:r>
              <w:rPr>
                <w:rFonts w:ascii="Consolas" w:cs="Consolas" w:eastAsia="Consolas" w:hAnsi="Consolas"/>
                <w:color w:val="E2E8F0"/>
                <w:sz w:val="16"/>
                <w:szCs w:val="16"/>
              </w:rPr>
              <w:t xml:space="preserve">  Serial.println("   SMART GREENHOUSE CONTROLLER v2.1");</w:t>
            </w:r>
          </w:p>
          <w:p>
            <w:pPr>
              <w:spacing w:after="20"/>
            </w:pPr>
            <w:r>
              <w:rPr>
                <w:rFonts w:ascii="Consolas" w:cs="Consolas" w:eastAsia="Consolas" w:hAnsi="Consolas"/>
                <w:color w:val="E2E8F0"/>
                <w:sz w:val="16"/>
                <w:szCs w:val="16"/>
              </w:rPr>
              <w:t xml:space="preserve">  Serial.println("========================================");</w:t>
            </w:r>
          </w:p>
          <w:p>
            <w:pPr>
              <w:spacing w:after="20"/>
            </w:pPr>
            <w:r>
              <w:rPr>
                <w:rFonts w:ascii="Consolas" w:cs="Consolas" w:eastAsia="Consolas" w:hAnsi="Consolas"/>
                <w:color w:val="E2E8F0"/>
                <w:sz w:val="16"/>
                <w:szCs w:val="16"/>
              </w:rPr>
              <w:t xml:space="preserve">  Serial.println("Temp(C) | Light | Moisture | FanSpeed | Grow | Water | Status");</w:t>
            </w:r>
          </w:p>
          <w:p>
            <w:pPr>
              <w:spacing w:after="20"/>
            </w:pPr>
            <w:r>
              <w:rPr>
                <w:rFonts w:ascii="Consolas" w:cs="Consolas" w:eastAsia="Consolas" w:hAnsi="Consolas"/>
                <w:color w:val="E2E8F0"/>
                <w:sz w:val="16"/>
                <w:szCs w:val="16"/>
              </w:rPr>
              <w:t xml:space="preserve">  Serial.println("-------------------------------------------------------------");</w:t>
            </w:r>
          </w:p>
          <w:p>
            <w:pPr>
              <w:spacing w:after="20"/>
            </w:pPr>
            <w:r>
              <w:rPr>
                <w:rFonts w:ascii="Consolas" w:cs="Consolas" w:eastAsia="Consolas" w:hAnsi="Consolas"/>
                <w:color w:val="E2E8F0"/>
                <w:sz w:val="16"/>
                <w:szCs w:val="16"/>
              </w:rPr>
              <w:t xml:space="preserve">}</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void loop() {</w:t>
            </w:r>
          </w:p>
          <w:p>
            <w:pPr>
              <w:spacing w:after="20"/>
            </w:pPr>
            <w:r>
              <w:rPr>
                <w:rFonts w:ascii="Consolas" w:cs="Consolas" w:eastAsia="Consolas" w:hAnsi="Consolas"/>
                <w:color w:val="E2E8F0"/>
                <w:sz w:val="16"/>
                <w:szCs w:val="16"/>
              </w:rPr>
              <w:t xml:space="preserve">  // --- READ SENSORS ---</w:t>
            </w:r>
          </w:p>
          <w:p>
            <w:pPr>
              <w:spacing w:after="20"/>
            </w:pPr>
            <w:r>
              <w:rPr>
                <w:rFonts w:ascii="Consolas" w:cs="Consolas" w:eastAsia="Consolas" w:hAnsi="Consolas"/>
                <w:color w:val="E2E8F0"/>
                <w:sz w:val="16"/>
                <w:szCs w:val="16"/>
              </w:rPr>
              <w:t xml:space="preserve">  float temperature = readAverageTemp();</w:t>
            </w:r>
          </w:p>
          <w:p>
            <w:pPr>
              <w:spacing w:after="20"/>
            </w:pPr>
            <w:r>
              <w:rPr>
                <w:rFonts w:ascii="Consolas" w:cs="Consolas" w:eastAsia="Consolas" w:hAnsi="Consolas"/>
                <w:color w:val="E2E8F0"/>
                <w:sz w:val="16"/>
                <w:szCs w:val="16"/>
              </w:rPr>
              <w:t xml:space="preserve">  int lightLevel = readAverageLight();</w:t>
            </w:r>
          </w:p>
          <w:p>
            <w:pPr>
              <w:spacing w:after="20"/>
            </w:pPr>
            <w:r>
              <w:rPr>
                <w:rFonts w:ascii="Consolas" w:cs="Consolas" w:eastAsia="Consolas" w:hAnsi="Consolas"/>
                <w:color w:val="E2E8F0"/>
                <w:sz w:val="16"/>
                <w:szCs w:val="16"/>
              </w:rPr>
              <w:t xml:space="preserve">  int moistureLevel = readAverageMoisture();</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 --- UPDATE MIN/MAX ---</w:t>
            </w:r>
          </w:p>
          <w:p>
            <w:pPr>
              <w:spacing w:after="20"/>
            </w:pPr>
            <w:r>
              <w:rPr>
                <w:rFonts w:ascii="Consolas" w:cs="Consolas" w:eastAsia="Consolas" w:hAnsi="Consolas"/>
                <w:color w:val="E2E8F0"/>
                <w:sz w:val="16"/>
                <w:szCs w:val="16"/>
              </w:rPr>
              <w:t xml:space="preserve">  if (temperature &gt; maxTemp) maxTemp = temperature;</w:t>
            </w:r>
          </w:p>
          <w:p>
            <w:pPr>
              <w:spacing w:after="20"/>
            </w:pPr>
            <w:r>
              <w:rPr>
                <w:rFonts w:ascii="Consolas" w:cs="Consolas" w:eastAsia="Consolas" w:hAnsi="Consolas"/>
                <w:color w:val="E2E8F0"/>
                <w:sz w:val="16"/>
                <w:szCs w:val="16"/>
              </w:rPr>
              <w:t xml:space="preserve">  if (temperature &lt; minTemp) minTemp = temperature;</w:t>
            </w:r>
          </w:p>
          <w:p>
            <w:pPr>
              <w:spacing w:after="20"/>
            </w:pPr>
            <w:r>
              <w:rPr>
                <w:rFonts w:ascii="Consolas" w:cs="Consolas" w:eastAsia="Consolas" w:hAnsi="Consolas"/>
                <w:color w:val="E2E8F0"/>
                <w:sz w:val="16"/>
                <w:szCs w:val="16"/>
              </w:rPr>
              <w:t xml:space="preserve">  if (moistureLevel &gt; maxMoisture) maxMoisture = moistureLevel;</w:t>
            </w:r>
          </w:p>
          <w:p>
            <w:pPr>
              <w:spacing w:after="20"/>
            </w:pPr>
            <w:r>
              <w:rPr>
                <w:rFonts w:ascii="Consolas" w:cs="Consolas" w:eastAsia="Consolas" w:hAnsi="Consolas"/>
                <w:color w:val="E2E8F0"/>
                <w:sz w:val="16"/>
                <w:szCs w:val="16"/>
              </w:rPr>
              <w:t xml:space="preserve">  if (moistureLevel &lt; minMoisture) minMoisture = moistureLevel;</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 --- SMOOTH FAN CONTROL (starts at 28C, stronger PWM range) ---</w:t>
            </w:r>
          </w:p>
          <w:p>
            <w:pPr>
              <w:spacing w:after="20"/>
            </w:pPr>
            <w:r>
              <w:rPr>
                <w:rFonts w:ascii="Consolas" w:cs="Consolas" w:eastAsia="Consolas" w:hAnsi="Consolas"/>
                <w:color w:val="E2E8F0"/>
                <w:sz w:val="16"/>
                <w:szCs w:val="16"/>
              </w:rPr>
              <w:t xml:space="preserve">  int fanSpeed = 0;</w:t>
            </w:r>
          </w:p>
          <w:p>
            <w:pPr>
              <w:spacing w:after="20"/>
            </w:pPr>
            <w:r>
              <w:rPr>
                <w:rFonts w:ascii="Consolas" w:cs="Consolas" w:eastAsia="Consolas" w:hAnsi="Consolas"/>
                <w:color w:val="E2E8F0"/>
                <w:sz w:val="16"/>
                <w:szCs w:val="16"/>
              </w:rPr>
              <w:t xml:space="preserve">  bool fanOn = false;</w:t>
            </w:r>
          </w:p>
          <w:p>
            <w:pPr>
              <w:spacing w:after="20"/>
            </w:pPr>
            <w:r>
              <w:rPr>
                <w:rFonts w:ascii="Consolas" w:cs="Consolas" w:eastAsia="Consolas" w:hAnsi="Consolas"/>
                <w:color w:val="E2E8F0"/>
                <w:sz w:val="16"/>
                <w:szCs w:val="16"/>
              </w:rPr>
              <w:t xml:space="preserve">  if (temperature &gt; TEMP_HIGH) {</w:t>
            </w:r>
          </w:p>
          <w:p>
            <w:pPr>
              <w:spacing w:after="20"/>
            </w:pPr>
            <w:r>
              <w:rPr>
                <w:rFonts w:ascii="Consolas" w:cs="Consolas" w:eastAsia="Consolas" w:hAnsi="Consolas"/>
                <w:color w:val="E2E8F0"/>
                <w:sz w:val="16"/>
                <w:szCs w:val="16"/>
              </w:rPr>
              <w:t xml:space="preserve">    fanSpeed = map(constrain(temperature, 28, 40), 28, 40, 100, 255);</w:t>
            </w:r>
          </w:p>
          <w:p>
            <w:pPr>
              <w:spacing w:after="20"/>
            </w:pPr>
            <w:r>
              <w:rPr>
                <w:rFonts w:ascii="Consolas" w:cs="Consolas" w:eastAsia="Consolas" w:hAnsi="Consolas"/>
                <w:color w:val="E2E8F0"/>
                <w:sz w:val="16"/>
                <w:szCs w:val="16"/>
              </w:rPr>
              <w:t xml:space="preserve">    analogWrite(fanPin, fanSpeed);</w:t>
            </w:r>
          </w:p>
          <w:p>
            <w:pPr>
              <w:spacing w:after="20"/>
            </w:pPr>
            <w:r>
              <w:rPr>
                <w:rFonts w:ascii="Consolas" w:cs="Consolas" w:eastAsia="Consolas" w:hAnsi="Consolas"/>
                <w:color w:val="E2E8F0"/>
                <w:sz w:val="16"/>
                <w:szCs w:val="16"/>
              </w:rPr>
              <w:t xml:space="preserve">    fanOn = true;</w:t>
            </w:r>
          </w:p>
          <w:p>
            <w:pPr>
              <w:spacing w:after="20"/>
            </w:pPr>
            <w:r>
              <w:rPr>
                <w:rFonts w:ascii="Consolas" w:cs="Consolas" w:eastAsia="Consolas" w:hAnsi="Consolas"/>
                <w:color w:val="E2E8F0"/>
                <w:sz w:val="16"/>
                <w:szCs w:val="16"/>
              </w:rPr>
              <w:t xml:space="preserve">  } else {</w:t>
            </w:r>
          </w:p>
          <w:p>
            <w:pPr>
              <w:spacing w:after="20"/>
            </w:pPr>
            <w:r>
              <w:rPr>
                <w:rFonts w:ascii="Consolas" w:cs="Consolas" w:eastAsia="Consolas" w:hAnsi="Consolas"/>
                <w:color w:val="E2E8F0"/>
                <w:sz w:val="16"/>
                <w:szCs w:val="16"/>
              </w:rPr>
              <w:t xml:space="preserve">    analogWrite(fanPin, 0);</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 --- GROW LIGHT ---</w:t>
            </w:r>
          </w:p>
          <w:p>
            <w:pPr>
              <w:spacing w:after="20"/>
            </w:pPr>
            <w:r>
              <w:rPr>
                <w:rFonts w:ascii="Consolas" w:cs="Consolas" w:eastAsia="Consolas" w:hAnsi="Consolas"/>
                <w:color w:val="E2E8F0"/>
                <w:sz w:val="16"/>
                <w:szCs w:val="16"/>
              </w:rPr>
              <w:t xml:space="preserve">  bool lightOn = false;</w:t>
            </w:r>
          </w:p>
          <w:p>
            <w:pPr>
              <w:spacing w:after="20"/>
            </w:pPr>
            <w:r>
              <w:rPr>
                <w:rFonts w:ascii="Consolas" w:cs="Consolas" w:eastAsia="Consolas" w:hAnsi="Consolas"/>
                <w:color w:val="E2E8F0"/>
                <w:sz w:val="16"/>
                <w:szCs w:val="16"/>
              </w:rPr>
              <w:t xml:space="preserve">  if (lightLevel &lt; LIGHT_DARK) {</w:t>
            </w:r>
          </w:p>
          <w:p>
            <w:pPr>
              <w:spacing w:after="20"/>
            </w:pPr>
            <w:r>
              <w:rPr>
                <w:rFonts w:ascii="Consolas" w:cs="Consolas" w:eastAsia="Consolas" w:hAnsi="Consolas"/>
                <w:color w:val="E2E8F0"/>
                <w:sz w:val="16"/>
                <w:szCs w:val="16"/>
              </w:rPr>
              <w:t xml:space="preserve">    digitalWrite(growLightPin, HIGH);</w:t>
            </w:r>
          </w:p>
          <w:p>
            <w:pPr>
              <w:spacing w:after="20"/>
            </w:pPr>
            <w:r>
              <w:rPr>
                <w:rFonts w:ascii="Consolas" w:cs="Consolas" w:eastAsia="Consolas" w:hAnsi="Consolas"/>
                <w:color w:val="E2E8F0"/>
                <w:sz w:val="16"/>
                <w:szCs w:val="16"/>
              </w:rPr>
              <w:t xml:space="preserve">    lightOn = true;</w:t>
            </w:r>
          </w:p>
          <w:p>
            <w:pPr>
              <w:spacing w:after="20"/>
            </w:pPr>
            <w:r>
              <w:rPr>
                <w:rFonts w:ascii="Consolas" w:cs="Consolas" w:eastAsia="Consolas" w:hAnsi="Consolas"/>
                <w:color w:val="E2E8F0"/>
                <w:sz w:val="16"/>
                <w:szCs w:val="16"/>
              </w:rPr>
              <w:t xml:space="preserve">  } else {</w:t>
            </w:r>
          </w:p>
          <w:p>
            <w:pPr>
              <w:spacing w:after="20"/>
            </w:pPr>
            <w:r>
              <w:rPr>
                <w:rFonts w:ascii="Consolas" w:cs="Consolas" w:eastAsia="Consolas" w:hAnsi="Consolas"/>
                <w:color w:val="E2E8F0"/>
                <w:sz w:val="16"/>
                <w:szCs w:val="16"/>
              </w:rPr>
              <w:t xml:space="preserve">    digitalWrite(growLightPin, LOW);</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 --- WATER VALVE (daytime only) ---</w:t>
            </w:r>
          </w:p>
          <w:p>
            <w:pPr>
              <w:spacing w:after="20"/>
            </w:pPr>
            <w:r>
              <w:rPr>
                <w:rFonts w:ascii="Consolas" w:cs="Consolas" w:eastAsia="Consolas" w:hAnsi="Consolas"/>
                <w:color w:val="E2E8F0"/>
                <w:sz w:val="16"/>
                <w:szCs w:val="16"/>
              </w:rPr>
              <w:t xml:space="preserve">  bool waterOn = false;</w:t>
            </w:r>
          </w:p>
          <w:p>
            <w:pPr>
              <w:spacing w:after="20"/>
            </w:pPr>
            <w:r>
              <w:rPr>
                <w:rFonts w:ascii="Consolas" w:cs="Consolas" w:eastAsia="Consolas" w:hAnsi="Consolas"/>
                <w:color w:val="E2E8F0"/>
                <w:sz w:val="16"/>
                <w:szCs w:val="16"/>
              </w:rPr>
              <w:t xml:space="preserve">  bool isDaytime = (lightLevel &gt; LIGHT_DARK);</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if (moistureLevel &lt; MOISTURE_DRY &amp;&amp; isDaytime) {</w:t>
            </w:r>
          </w:p>
          <w:p>
            <w:pPr>
              <w:spacing w:after="20"/>
            </w:pPr>
            <w:r>
              <w:rPr>
                <w:rFonts w:ascii="Consolas" w:cs="Consolas" w:eastAsia="Consolas" w:hAnsi="Consolas"/>
                <w:color w:val="E2E8F0"/>
                <w:sz w:val="16"/>
                <w:szCs w:val="16"/>
              </w:rPr>
              <w:t xml:space="preserve">    waterValve.write(90);</w:t>
            </w:r>
          </w:p>
          <w:p>
            <w:pPr>
              <w:spacing w:after="20"/>
            </w:pPr>
            <w:r>
              <w:rPr>
                <w:rFonts w:ascii="Consolas" w:cs="Consolas" w:eastAsia="Consolas" w:hAnsi="Consolas"/>
                <w:color w:val="E2E8F0"/>
                <w:sz w:val="16"/>
                <w:szCs w:val="16"/>
              </w:rPr>
              <w:t xml:space="preserve">    waterOn = true;</w:t>
            </w:r>
          </w:p>
          <w:p>
            <w:pPr>
              <w:spacing w:after="20"/>
            </w:pPr>
            <w:r>
              <w:rPr>
                <w:rFonts w:ascii="Consolas" w:cs="Consolas" w:eastAsia="Consolas" w:hAnsi="Consolas"/>
                <w:color w:val="E2E8F0"/>
                <w:sz w:val="16"/>
                <w:szCs w:val="16"/>
              </w:rPr>
              <w:t xml:space="preserve">  } else if (moistureLevel &lt; MOISTURE_DRY &amp;&amp; !isDaytime) {</w:t>
            </w:r>
          </w:p>
          <w:p>
            <w:pPr>
              <w:spacing w:after="20"/>
            </w:pPr>
            <w:r>
              <w:rPr>
                <w:rFonts w:ascii="Consolas" w:cs="Consolas" w:eastAsia="Consolas" w:hAnsi="Consolas"/>
                <w:color w:val="E2E8F0"/>
                <w:sz w:val="16"/>
                <w:szCs w:val="16"/>
              </w:rPr>
              <w:t xml:space="preserve">    // Night + dry = blink to show "waiting for morning"</w:t>
            </w:r>
          </w:p>
          <w:p>
            <w:pPr>
              <w:spacing w:after="20"/>
            </w:pPr>
            <w:r>
              <w:rPr>
                <w:rFonts w:ascii="Consolas" w:cs="Consolas" w:eastAsia="Consolas" w:hAnsi="Consolas"/>
                <w:color w:val="E2E8F0"/>
                <w:sz w:val="16"/>
                <w:szCs w:val="16"/>
              </w:rPr>
              <w:t xml:space="preserve">    int blinkPos = (millis() / 500) % 2 == 0 ? 15 : 0;</w:t>
            </w:r>
          </w:p>
          <w:p>
            <w:pPr>
              <w:spacing w:after="20"/>
            </w:pPr>
            <w:r>
              <w:rPr>
                <w:rFonts w:ascii="Consolas" w:cs="Consolas" w:eastAsia="Consolas" w:hAnsi="Consolas"/>
                <w:color w:val="E2E8F0"/>
                <w:sz w:val="16"/>
                <w:szCs w:val="16"/>
              </w:rPr>
              <w:t xml:space="preserve">    waterValve.write(blinkPos);</w:t>
            </w:r>
          </w:p>
          <w:p>
            <w:pPr>
              <w:spacing w:after="20"/>
            </w:pPr>
            <w:r>
              <w:rPr>
                <w:rFonts w:ascii="Consolas" w:cs="Consolas" w:eastAsia="Consolas" w:hAnsi="Consolas"/>
                <w:color w:val="E2E8F0"/>
                <w:sz w:val="16"/>
                <w:szCs w:val="16"/>
              </w:rPr>
              <w:t xml:space="preserve">  } else {</w:t>
            </w:r>
          </w:p>
          <w:p>
            <w:pPr>
              <w:spacing w:after="20"/>
            </w:pPr>
            <w:r>
              <w:rPr>
                <w:rFonts w:ascii="Consolas" w:cs="Consolas" w:eastAsia="Consolas" w:hAnsi="Consolas"/>
                <w:color w:val="E2E8F0"/>
                <w:sz w:val="16"/>
                <w:szCs w:val="16"/>
              </w:rPr>
              <w:t xml:space="preserve">    waterValve.write(0);</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 --- RGB + BUZZER ---</w:t>
            </w:r>
          </w:p>
          <w:p>
            <w:pPr>
              <w:spacing w:after="20"/>
            </w:pPr>
            <w:r>
              <w:rPr>
                <w:rFonts w:ascii="Consolas" w:cs="Consolas" w:eastAsia="Consolas" w:hAnsi="Consolas"/>
                <w:color w:val="E2E8F0"/>
                <w:sz w:val="16"/>
                <w:szCs w:val="16"/>
              </w:rPr>
              <w:t xml:space="preserve">  bool critical = false;</w:t>
            </w:r>
          </w:p>
          <w:p>
            <w:pPr>
              <w:spacing w:after="20"/>
            </w:pPr>
            <w:r>
              <w:rPr>
                <w:rFonts w:ascii="Consolas" w:cs="Consolas" w:eastAsia="Consolas" w:hAnsi="Consolas"/>
                <w:color w:val="E2E8F0"/>
                <w:sz w:val="16"/>
                <w:szCs w:val="16"/>
              </w:rPr>
              <w:t xml:space="preserve">  if (temperature &gt; TEMP_CRITICAL) {</w:t>
            </w:r>
          </w:p>
          <w:p>
            <w:pPr>
              <w:spacing w:after="20"/>
            </w:pPr>
            <w:r>
              <w:rPr>
                <w:rFonts w:ascii="Consolas" w:cs="Consolas" w:eastAsia="Consolas" w:hAnsi="Consolas"/>
                <w:color w:val="E2E8F0"/>
                <w:sz w:val="16"/>
                <w:szCs w:val="16"/>
              </w:rPr>
              <w:t xml:space="preserve">    digitalWrite(redPin, HIGH);</w:t>
            </w:r>
          </w:p>
          <w:p>
            <w:pPr>
              <w:spacing w:after="20"/>
            </w:pPr>
            <w:r>
              <w:rPr>
                <w:rFonts w:ascii="Consolas" w:cs="Consolas" w:eastAsia="Consolas" w:hAnsi="Consolas"/>
                <w:color w:val="E2E8F0"/>
                <w:sz w:val="16"/>
                <w:szCs w:val="16"/>
              </w:rPr>
              <w:t xml:space="preserve">    digitalWrite(greenPin, LOW);</w:t>
            </w:r>
          </w:p>
          <w:p>
            <w:pPr>
              <w:spacing w:after="20"/>
            </w:pPr>
            <w:r>
              <w:rPr>
                <w:rFonts w:ascii="Consolas" w:cs="Consolas" w:eastAsia="Consolas" w:hAnsi="Consolas"/>
                <w:color w:val="E2E8F0"/>
                <w:sz w:val="16"/>
                <w:szCs w:val="16"/>
              </w:rPr>
              <w:t xml:space="preserve">    digitalWrite(bluePin, LOW);</w:t>
            </w:r>
          </w:p>
          <w:p>
            <w:pPr>
              <w:spacing w:after="20"/>
            </w:pPr>
            <w:r>
              <w:rPr>
                <w:rFonts w:ascii="Consolas" w:cs="Consolas" w:eastAsia="Consolas" w:hAnsi="Consolas"/>
                <w:color w:val="E2E8F0"/>
                <w:sz w:val="16"/>
                <w:szCs w:val="16"/>
              </w:rPr>
              <w:t xml:space="preserve">    tone(buzzerPin, 1000, 500);</w:t>
            </w:r>
          </w:p>
          <w:p>
            <w:pPr>
              <w:spacing w:after="20"/>
            </w:pPr>
            <w:r>
              <w:rPr>
                <w:rFonts w:ascii="Consolas" w:cs="Consolas" w:eastAsia="Consolas" w:hAnsi="Consolas"/>
                <w:color w:val="E2E8F0"/>
                <w:sz w:val="16"/>
                <w:szCs w:val="16"/>
              </w:rPr>
              <w:t xml:space="preserve">    critical = true;</w:t>
            </w:r>
          </w:p>
          <w:p>
            <w:pPr>
              <w:spacing w:after="20"/>
            </w:pPr>
            <w:r>
              <w:rPr>
                <w:rFonts w:ascii="Consolas" w:cs="Consolas" w:eastAsia="Consolas" w:hAnsi="Consolas"/>
                <w:color w:val="E2E8F0"/>
                <w:sz w:val="16"/>
                <w:szCs w:val="16"/>
              </w:rPr>
              <w:t xml:space="preserve">  } else if (temperature &gt; TEMP_HIGH || moistureLevel &lt; MOISTURE_DRY) {</w:t>
            </w:r>
          </w:p>
          <w:p>
            <w:pPr>
              <w:spacing w:after="20"/>
            </w:pPr>
            <w:r>
              <w:rPr>
                <w:rFonts w:ascii="Consolas" w:cs="Consolas" w:eastAsia="Consolas" w:hAnsi="Consolas"/>
                <w:color w:val="E2E8F0"/>
                <w:sz w:val="16"/>
                <w:szCs w:val="16"/>
              </w:rPr>
              <w:t xml:space="preserve">    digitalWrite(redPin, HIGH);</w:t>
            </w:r>
          </w:p>
          <w:p>
            <w:pPr>
              <w:spacing w:after="20"/>
            </w:pPr>
            <w:r>
              <w:rPr>
                <w:rFonts w:ascii="Consolas" w:cs="Consolas" w:eastAsia="Consolas" w:hAnsi="Consolas"/>
                <w:color w:val="E2E8F0"/>
                <w:sz w:val="16"/>
                <w:szCs w:val="16"/>
              </w:rPr>
              <w:t xml:space="preserve">    digitalWrite(greenPin, HIGH);</w:t>
            </w:r>
          </w:p>
          <w:p>
            <w:pPr>
              <w:spacing w:after="20"/>
            </w:pPr>
            <w:r>
              <w:rPr>
                <w:rFonts w:ascii="Consolas" w:cs="Consolas" w:eastAsia="Consolas" w:hAnsi="Consolas"/>
                <w:color w:val="E2E8F0"/>
                <w:sz w:val="16"/>
                <w:szCs w:val="16"/>
              </w:rPr>
              <w:t xml:space="preserve">    digitalWrite(bluePin, LOW);</w:t>
            </w:r>
          </w:p>
          <w:p>
            <w:pPr>
              <w:spacing w:after="20"/>
            </w:pPr>
            <w:r>
              <w:rPr>
                <w:rFonts w:ascii="Consolas" w:cs="Consolas" w:eastAsia="Consolas" w:hAnsi="Consolas"/>
                <w:color w:val="E2E8F0"/>
                <w:sz w:val="16"/>
                <w:szCs w:val="16"/>
              </w:rPr>
              <w:t xml:space="preserve">    noTone(buzzerPin);</w:t>
            </w:r>
          </w:p>
          <w:p>
            <w:pPr>
              <w:spacing w:after="20"/>
            </w:pPr>
            <w:r>
              <w:rPr>
                <w:rFonts w:ascii="Consolas" w:cs="Consolas" w:eastAsia="Consolas" w:hAnsi="Consolas"/>
                <w:color w:val="E2E8F0"/>
                <w:sz w:val="16"/>
                <w:szCs w:val="16"/>
              </w:rPr>
              <w:t xml:space="preserve">  } else {</w:t>
            </w:r>
          </w:p>
          <w:p>
            <w:pPr>
              <w:spacing w:after="20"/>
            </w:pPr>
            <w:r>
              <w:rPr>
                <w:rFonts w:ascii="Consolas" w:cs="Consolas" w:eastAsia="Consolas" w:hAnsi="Consolas"/>
                <w:color w:val="E2E8F0"/>
                <w:sz w:val="16"/>
                <w:szCs w:val="16"/>
              </w:rPr>
              <w:t xml:space="preserve">    digitalWrite(redPin, LOW);</w:t>
            </w:r>
          </w:p>
          <w:p>
            <w:pPr>
              <w:spacing w:after="20"/>
            </w:pPr>
            <w:r>
              <w:rPr>
                <w:rFonts w:ascii="Consolas" w:cs="Consolas" w:eastAsia="Consolas" w:hAnsi="Consolas"/>
                <w:color w:val="E2E8F0"/>
                <w:sz w:val="16"/>
                <w:szCs w:val="16"/>
              </w:rPr>
              <w:t xml:space="preserve">    digitalWrite(greenPin, HIGH);</w:t>
            </w:r>
          </w:p>
          <w:p>
            <w:pPr>
              <w:spacing w:after="20"/>
            </w:pPr>
            <w:r>
              <w:rPr>
                <w:rFonts w:ascii="Consolas" w:cs="Consolas" w:eastAsia="Consolas" w:hAnsi="Consolas"/>
                <w:color w:val="E2E8F0"/>
                <w:sz w:val="16"/>
                <w:szCs w:val="16"/>
              </w:rPr>
              <w:t xml:space="preserve">    digitalWrite(bluePin, LOW);</w:t>
            </w:r>
          </w:p>
          <w:p>
            <w:pPr>
              <w:spacing w:after="20"/>
            </w:pPr>
            <w:r>
              <w:rPr>
                <w:rFonts w:ascii="Consolas" w:cs="Consolas" w:eastAsia="Consolas" w:hAnsi="Consolas"/>
                <w:color w:val="E2E8F0"/>
                <w:sz w:val="16"/>
                <w:szCs w:val="16"/>
              </w:rPr>
              <w:t xml:space="preserve">    noTone(buzzerPin);</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 --- LCD DISPLAY (FIXED PRIORITY) ---</w:t>
            </w:r>
          </w:p>
          <w:p>
            <w:pPr>
              <w:spacing w:after="20"/>
            </w:pPr>
            <w:r>
              <w:rPr>
                <w:rFonts w:ascii="Consolas" w:cs="Consolas" w:eastAsia="Consolas" w:hAnsi="Consolas"/>
                <w:color w:val="E2E8F0"/>
                <w:sz w:val="16"/>
                <w:szCs w:val="16"/>
              </w:rPr>
              <w:t xml:space="preserve">  lcd.clear();</w:t>
            </w:r>
          </w:p>
          <w:p>
            <w:pPr>
              <w:spacing w:after="20"/>
            </w:pPr>
            <w:r>
              <w:rPr>
                <w:rFonts w:ascii="Consolas" w:cs="Consolas" w:eastAsia="Consolas" w:hAnsi="Consolas"/>
                <w:color w:val="E2E8F0"/>
                <w:sz w:val="16"/>
                <w:szCs w:val="16"/>
              </w:rPr>
              <w:t xml:space="preserve">  lcd.setCursor(0, 0);</w:t>
            </w:r>
          </w:p>
          <w:p>
            <w:pPr>
              <w:spacing w:after="20"/>
            </w:pPr>
            <w:r>
              <w:rPr>
                <w:rFonts w:ascii="Consolas" w:cs="Consolas" w:eastAsia="Consolas" w:hAnsi="Consolas"/>
                <w:color w:val="E2E8F0"/>
                <w:sz w:val="16"/>
                <w:szCs w:val="16"/>
              </w:rPr>
              <w:t xml:space="preserve">  lcd.print("T:");</w:t>
            </w:r>
          </w:p>
          <w:p>
            <w:pPr>
              <w:spacing w:after="20"/>
            </w:pPr>
            <w:r>
              <w:rPr>
                <w:rFonts w:ascii="Consolas" w:cs="Consolas" w:eastAsia="Consolas" w:hAnsi="Consolas"/>
                <w:color w:val="E2E8F0"/>
                <w:sz w:val="16"/>
                <w:szCs w:val="16"/>
              </w:rPr>
              <w:t xml:space="preserve">  lcd.print(temperature, 1);</w:t>
            </w:r>
          </w:p>
          <w:p>
            <w:pPr>
              <w:spacing w:after="20"/>
            </w:pPr>
            <w:r>
              <w:rPr>
                <w:rFonts w:ascii="Consolas" w:cs="Consolas" w:eastAsia="Consolas" w:hAnsi="Consolas"/>
                <w:color w:val="E2E8F0"/>
                <w:sz w:val="16"/>
                <w:szCs w:val="16"/>
              </w:rPr>
              <w:t xml:space="preserve">  lcd.print(" L:");</w:t>
            </w:r>
          </w:p>
          <w:p>
            <w:pPr>
              <w:spacing w:after="20"/>
            </w:pPr>
            <w:r>
              <w:rPr>
                <w:rFonts w:ascii="Consolas" w:cs="Consolas" w:eastAsia="Consolas" w:hAnsi="Consolas"/>
                <w:color w:val="E2E8F0"/>
                <w:sz w:val="16"/>
                <w:szCs w:val="16"/>
              </w:rPr>
              <w:t xml:space="preserve">  lcd.print(lightLevel);</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lcd.setCursor(0, 1);</w:t>
            </w:r>
          </w:p>
          <w:p>
            <w:pPr>
              <w:spacing w:after="20"/>
            </w:pPr>
            <w:r>
              <w:rPr>
                <w:rFonts w:ascii="Consolas" w:cs="Consolas" w:eastAsia="Consolas" w:hAnsi="Consolas"/>
                <w:color w:val="E2E8F0"/>
                <w:sz w:val="16"/>
                <w:szCs w:val="16"/>
              </w:rPr>
              <w:t xml:space="preserve">  lcd.print("M:");</w:t>
            </w:r>
          </w:p>
          <w:p>
            <w:pPr>
              <w:spacing w:after="20"/>
            </w:pPr>
            <w:r>
              <w:rPr>
                <w:rFonts w:ascii="Consolas" w:cs="Consolas" w:eastAsia="Consolas" w:hAnsi="Consolas"/>
                <w:color w:val="E2E8F0"/>
                <w:sz w:val="16"/>
                <w:szCs w:val="16"/>
              </w:rPr>
              <w:t xml:space="preserve">  lcd.print(moistureLevel);</w:t>
            </w:r>
          </w:p>
          <w:p>
            <w:pPr>
              <w:spacing w:after="20"/>
            </w:pPr>
            <w:r>
              <w:rPr>
                <w:rFonts w:ascii="Consolas" w:cs="Consolas" w:eastAsia="Consolas" w:hAnsi="Consolas"/>
                <w:color w:val="E2E8F0"/>
                <w:sz w:val="16"/>
                <w:szCs w:val="16"/>
              </w:rPr>
              <w:t xml:space="preserve">  lcd.print(" ");</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 PRIORITY ORDER (highest to lowest):</w:t>
            </w:r>
          </w:p>
          <w:p>
            <w:pPr>
              <w:spacing w:after="20"/>
            </w:pPr>
            <w:r>
              <w:rPr>
                <w:rFonts w:ascii="Consolas" w:cs="Consolas" w:eastAsia="Consolas" w:hAnsi="Consolas"/>
                <w:color w:val="E2E8F0"/>
                <w:sz w:val="16"/>
                <w:szCs w:val="16"/>
              </w:rPr>
              <w:t xml:space="preserve">  if (critical) {</w:t>
            </w:r>
          </w:p>
          <w:p>
            <w:pPr>
              <w:spacing w:after="20"/>
            </w:pPr>
            <w:r>
              <w:rPr>
                <w:rFonts w:ascii="Consolas" w:cs="Consolas" w:eastAsia="Consolas" w:hAnsi="Consolas"/>
                <w:color w:val="E2E8F0"/>
                <w:sz w:val="16"/>
                <w:szCs w:val="16"/>
              </w:rPr>
              <w:t xml:space="preserve">    lcd.print("ALERT!");</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else if (fanOn &amp;&amp; fanSpeed &gt; 220) {</w:t>
            </w:r>
          </w:p>
          <w:p>
            <w:pPr>
              <w:spacing w:after="20"/>
            </w:pPr>
            <w:r>
              <w:rPr>
                <w:rFonts w:ascii="Consolas" w:cs="Consolas" w:eastAsia="Consolas" w:hAnsi="Consolas"/>
                <w:color w:val="E2E8F0"/>
                <w:sz w:val="16"/>
                <w:szCs w:val="16"/>
              </w:rPr>
              <w:t xml:space="preserve">    lcd.print("HOT!");</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else if (fanOn) {</w:t>
            </w:r>
          </w:p>
          <w:p>
            <w:pPr>
              <w:spacing w:after="20"/>
            </w:pPr>
            <w:r>
              <w:rPr>
                <w:rFonts w:ascii="Consolas" w:cs="Consolas" w:eastAsia="Consolas" w:hAnsi="Consolas"/>
                <w:color w:val="E2E8F0"/>
                <w:sz w:val="16"/>
                <w:szCs w:val="16"/>
              </w:rPr>
              <w:t xml:space="preserve">    lcd.print("COOLING");</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else if (waterOn) {</w:t>
            </w:r>
          </w:p>
          <w:p>
            <w:pPr>
              <w:spacing w:after="20"/>
            </w:pPr>
            <w:r>
              <w:rPr>
                <w:rFonts w:ascii="Consolas" w:cs="Consolas" w:eastAsia="Consolas" w:hAnsi="Consolas"/>
                <w:color w:val="E2E8F0"/>
                <w:sz w:val="16"/>
                <w:szCs w:val="16"/>
              </w:rPr>
              <w:t xml:space="preserve">    lcd.print("WATERING");</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else if (!isDaytime &amp;&amp; moistureLevel &lt; MOISTURE_DRY) {</w:t>
            </w:r>
          </w:p>
          <w:p>
            <w:pPr>
              <w:spacing w:after="20"/>
            </w:pPr>
            <w:r>
              <w:rPr>
                <w:rFonts w:ascii="Consolas" w:cs="Consolas" w:eastAsia="Consolas" w:hAnsi="Consolas"/>
                <w:color w:val="E2E8F0"/>
                <w:sz w:val="16"/>
                <w:szCs w:val="16"/>
              </w:rPr>
              <w:t xml:space="preserve">    // FIXED: Now checked BEFORE GROWING</w:t>
            </w:r>
          </w:p>
          <w:p>
            <w:pPr>
              <w:spacing w:after="20"/>
            </w:pPr>
            <w:r>
              <w:rPr>
                <w:rFonts w:ascii="Consolas" w:cs="Consolas" w:eastAsia="Consolas" w:hAnsi="Consolas"/>
                <w:color w:val="E2E8F0"/>
                <w:sz w:val="16"/>
                <w:szCs w:val="16"/>
              </w:rPr>
              <w:t xml:space="preserve">    lcd.print("WAIT 4 MORN");</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else if (lightOn) {</w:t>
            </w:r>
          </w:p>
          <w:p>
            <w:pPr>
              <w:spacing w:after="20"/>
            </w:pPr>
            <w:r>
              <w:rPr>
                <w:rFonts w:ascii="Consolas" w:cs="Consolas" w:eastAsia="Consolas" w:hAnsi="Consolas"/>
                <w:color w:val="E2E8F0"/>
                <w:sz w:val="16"/>
                <w:szCs w:val="16"/>
              </w:rPr>
              <w:t xml:space="preserve">    lcd.print("GROWING");</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else {</w:t>
            </w:r>
          </w:p>
          <w:p>
            <w:pPr>
              <w:spacing w:after="20"/>
            </w:pPr>
            <w:r>
              <w:rPr>
                <w:rFonts w:ascii="Consolas" w:cs="Consolas" w:eastAsia="Consolas" w:hAnsi="Consolas"/>
                <w:color w:val="E2E8F0"/>
                <w:sz w:val="16"/>
                <w:szCs w:val="16"/>
              </w:rPr>
              <w:t xml:space="preserve">    lcd.print("OPTIMAL");</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 --- SERIAL MONITOR ---</w:t>
            </w:r>
          </w:p>
          <w:p>
            <w:pPr>
              <w:spacing w:after="20"/>
            </w:pPr>
            <w:r>
              <w:rPr>
                <w:rFonts w:ascii="Consolas" w:cs="Consolas" w:eastAsia="Consolas" w:hAnsi="Consolas"/>
                <w:color w:val="E2E8F0"/>
                <w:sz w:val="16"/>
                <w:szCs w:val="16"/>
              </w:rPr>
              <w:t xml:space="preserve">  Serial.print(temperature, 1);</w:t>
            </w:r>
          </w:p>
          <w:p>
            <w:pPr>
              <w:spacing w:after="20"/>
            </w:pPr>
            <w:r>
              <w:rPr>
                <w:rFonts w:ascii="Consolas" w:cs="Consolas" w:eastAsia="Consolas" w:hAnsi="Consolas"/>
                <w:color w:val="E2E8F0"/>
                <w:sz w:val="16"/>
                <w:szCs w:val="16"/>
              </w:rPr>
              <w:t xml:space="preserve">  Serial.print("    | ");</w:t>
            </w:r>
          </w:p>
          <w:p>
            <w:pPr>
              <w:spacing w:after="20"/>
            </w:pPr>
            <w:r>
              <w:rPr>
                <w:rFonts w:ascii="Consolas" w:cs="Consolas" w:eastAsia="Consolas" w:hAnsi="Consolas"/>
                <w:color w:val="E2E8F0"/>
                <w:sz w:val="16"/>
                <w:szCs w:val="16"/>
              </w:rPr>
              <w:t xml:space="preserve">  Serial.print(lightLevel);</w:t>
            </w:r>
          </w:p>
          <w:p>
            <w:pPr>
              <w:spacing w:after="20"/>
            </w:pPr>
            <w:r>
              <w:rPr>
                <w:rFonts w:ascii="Consolas" w:cs="Consolas" w:eastAsia="Consolas" w:hAnsi="Consolas"/>
                <w:color w:val="E2E8F0"/>
                <w:sz w:val="16"/>
                <w:szCs w:val="16"/>
              </w:rPr>
              <w:t xml:space="preserve">  Serial.print("   | ");</w:t>
            </w:r>
          </w:p>
          <w:p>
            <w:pPr>
              <w:spacing w:after="20"/>
            </w:pPr>
            <w:r>
              <w:rPr>
                <w:rFonts w:ascii="Consolas" w:cs="Consolas" w:eastAsia="Consolas" w:hAnsi="Consolas"/>
                <w:color w:val="E2E8F0"/>
                <w:sz w:val="16"/>
                <w:szCs w:val="16"/>
              </w:rPr>
              <w:t xml:space="preserve">  Serial.print(moistureLevel);</w:t>
            </w:r>
          </w:p>
          <w:p>
            <w:pPr>
              <w:spacing w:after="20"/>
            </w:pPr>
            <w:r>
              <w:rPr>
                <w:rFonts w:ascii="Consolas" w:cs="Consolas" w:eastAsia="Consolas" w:hAnsi="Consolas"/>
                <w:color w:val="E2E8F0"/>
                <w:sz w:val="16"/>
                <w:szCs w:val="16"/>
              </w:rPr>
              <w:t xml:space="preserve">  Serial.print("      | ");</w:t>
            </w:r>
          </w:p>
          <w:p>
            <w:pPr>
              <w:spacing w:after="20"/>
            </w:pPr>
            <w:r>
              <w:rPr>
                <w:rFonts w:ascii="Consolas" w:cs="Consolas" w:eastAsia="Consolas" w:hAnsi="Consolas"/>
                <w:color w:val="E2E8F0"/>
                <w:sz w:val="16"/>
                <w:szCs w:val="16"/>
              </w:rPr>
              <w:t xml:space="preserve">  Serial.print(fanSpeed);</w:t>
            </w:r>
          </w:p>
          <w:p>
            <w:pPr>
              <w:spacing w:after="20"/>
            </w:pPr>
            <w:r>
              <w:rPr>
                <w:rFonts w:ascii="Consolas" w:cs="Consolas" w:eastAsia="Consolas" w:hAnsi="Consolas"/>
                <w:color w:val="E2E8F0"/>
                <w:sz w:val="16"/>
                <w:szCs w:val="16"/>
              </w:rPr>
              <w:t xml:space="preserve">  Serial.print("      | ");</w:t>
            </w:r>
          </w:p>
          <w:p>
            <w:pPr>
              <w:spacing w:after="20"/>
            </w:pPr>
            <w:r>
              <w:rPr>
                <w:rFonts w:ascii="Consolas" w:cs="Consolas" w:eastAsia="Consolas" w:hAnsi="Consolas"/>
                <w:color w:val="E2E8F0"/>
                <w:sz w:val="16"/>
                <w:szCs w:val="16"/>
              </w:rPr>
              <w:t xml:space="preserve">  Serial.print(lightOn ? "ON " : "OFF");</w:t>
            </w:r>
          </w:p>
          <w:p>
            <w:pPr>
              <w:spacing w:after="20"/>
            </w:pPr>
            <w:r>
              <w:rPr>
                <w:rFonts w:ascii="Consolas" w:cs="Consolas" w:eastAsia="Consolas" w:hAnsi="Consolas"/>
                <w:color w:val="E2E8F0"/>
                <w:sz w:val="16"/>
                <w:szCs w:val="16"/>
              </w:rPr>
              <w:t xml:space="preserve">  Serial.print(" | ");</w:t>
            </w:r>
          </w:p>
          <w:p>
            <w:pPr>
              <w:spacing w:after="20"/>
            </w:pPr>
            <w:r>
              <w:rPr>
                <w:rFonts w:ascii="Consolas" w:cs="Consolas" w:eastAsia="Consolas" w:hAnsi="Consolas"/>
                <w:color w:val="E2E8F0"/>
                <w:sz w:val="16"/>
                <w:szCs w:val="16"/>
              </w:rPr>
              <w:t xml:space="preserve">  Serial.print(waterOn ? "ON " : (moistureLevel &lt; MOISTURE_DRY ? "WAIT" : "OFF"));</w:t>
            </w:r>
          </w:p>
          <w:p>
            <w:pPr>
              <w:spacing w:after="20"/>
            </w:pPr>
            <w:r>
              <w:rPr>
                <w:rFonts w:ascii="Consolas" w:cs="Consolas" w:eastAsia="Consolas" w:hAnsi="Consolas"/>
                <w:color w:val="E2E8F0"/>
                <w:sz w:val="16"/>
                <w:szCs w:val="16"/>
              </w:rPr>
              <w:t xml:space="preserve">  Serial.print(" | ");</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if (critical) Serial.println("CRITICAL");</w:t>
            </w:r>
          </w:p>
          <w:p>
            <w:pPr>
              <w:spacing w:after="20"/>
            </w:pPr>
            <w:r>
              <w:rPr>
                <w:rFonts w:ascii="Consolas" w:cs="Consolas" w:eastAsia="Consolas" w:hAnsi="Consolas"/>
                <w:color w:val="E2E8F0"/>
                <w:sz w:val="16"/>
                <w:szCs w:val="16"/>
              </w:rPr>
              <w:t xml:space="preserve">  else if (!isDaytime &amp;&amp; moistureLevel &lt; MOISTURE_DRY) Serial.println("NIGHT-WAIT");</w:t>
            </w:r>
          </w:p>
          <w:p>
            <w:pPr>
              <w:spacing w:after="20"/>
            </w:pPr>
            <w:r>
              <w:rPr>
                <w:rFonts w:ascii="Consolas" w:cs="Consolas" w:eastAsia="Consolas" w:hAnsi="Consolas"/>
                <w:color w:val="E2E8F0"/>
                <w:sz w:val="16"/>
                <w:szCs w:val="16"/>
              </w:rPr>
              <w:t xml:space="preserve">  else if (fanOn || waterOn || lightOn) Serial.println("ACTIVE");</w:t>
            </w:r>
          </w:p>
          <w:p>
            <w:pPr>
              <w:spacing w:after="20"/>
            </w:pPr>
            <w:r>
              <w:rPr>
                <w:rFonts w:ascii="Consolas" w:cs="Consolas" w:eastAsia="Consolas" w:hAnsi="Consolas"/>
                <w:color w:val="E2E8F0"/>
                <w:sz w:val="16"/>
                <w:szCs w:val="16"/>
              </w:rPr>
              <w:t xml:space="preserve">  else Serial.println("OK");</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 --- DATA LOG (every 10 seconds) ---</w:t>
            </w:r>
          </w:p>
          <w:p>
            <w:pPr>
              <w:spacing w:after="20"/>
            </w:pPr>
            <w:r>
              <w:rPr>
                <w:rFonts w:ascii="Consolas" w:cs="Consolas" w:eastAsia="Consolas" w:hAnsi="Consolas"/>
                <w:color w:val="E2E8F0"/>
                <w:sz w:val="16"/>
                <w:szCs w:val="16"/>
              </w:rPr>
              <w:t xml:space="preserve">  logCounter++;</w:t>
            </w:r>
          </w:p>
          <w:p>
            <w:pPr>
              <w:spacing w:after="20"/>
            </w:pPr>
            <w:r>
              <w:rPr>
                <w:rFonts w:ascii="Consolas" w:cs="Consolas" w:eastAsia="Consolas" w:hAnsi="Consolas"/>
                <w:color w:val="E2E8F0"/>
                <w:sz w:val="16"/>
                <w:szCs w:val="16"/>
              </w:rPr>
              <w:t xml:space="preserve">  if (logCounter &gt;= 10) {</w:t>
            </w:r>
          </w:p>
          <w:p>
            <w:pPr>
              <w:spacing w:after="20"/>
            </w:pPr>
            <w:r>
              <w:rPr>
                <w:rFonts w:ascii="Consolas" w:cs="Consolas" w:eastAsia="Consolas" w:hAnsi="Consolas"/>
                <w:color w:val="E2E8F0"/>
                <w:sz w:val="16"/>
                <w:szCs w:val="16"/>
              </w:rPr>
              <w:t xml:space="preserve">    logCounter = 0;</w:t>
            </w:r>
          </w:p>
          <w:p>
            <w:pPr>
              <w:spacing w:after="20"/>
            </w:pPr>
            <w:r>
              <w:rPr>
                <w:rFonts w:ascii="Consolas" w:cs="Consolas" w:eastAsia="Consolas" w:hAnsi="Consolas"/>
                <w:color w:val="E2E8F0"/>
                <w:sz w:val="16"/>
                <w:szCs w:val="16"/>
              </w:rPr>
              <w:t xml:space="preserve">    unsigned long elapsed = (millis() - startTime) / 1000;</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Serial.println();</w:t>
            </w:r>
          </w:p>
          <w:p>
            <w:pPr>
              <w:spacing w:after="20"/>
            </w:pPr>
            <w:r>
              <w:rPr>
                <w:rFonts w:ascii="Consolas" w:cs="Consolas" w:eastAsia="Consolas" w:hAnsi="Consolas"/>
                <w:color w:val="E2E8F0"/>
                <w:sz w:val="16"/>
                <w:szCs w:val="16"/>
              </w:rPr>
              <w:t xml:space="preserve">    Serial.println("----- DATA LOG (" + String(elapsed) + "s) -----");</w:t>
            </w:r>
          </w:p>
          <w:p>
            <w:pPr>
              <w:spacing w:after="20"/>
            </w:pPr>
            <w:r>
              <w:rPr>
                <w:rFonts w:ascii="Consolas" w:cs="Consolas" w:eastAsia="Consolas" w:hAnsi="Consolas"/>
                <w:color w:val="E2E8F0"/>
                <w:sz w:val="16"/>
                <w:szCs w:val="16"/>
              </w:rPr>
              <w:t xml:space="preserve">    Serial.print("Temp:  Min="); Serial.print(minTemp, 1);</w:t>
            </w:r>
          </w:p>
          <w:p>
            <w:pPr>
              <w:spacing w:after="20"/>
            </w:pPr>
            <w:r>
              <w:rPr>
                <w:rFonts w:ascii="Consolas" w:cs="Consolas" w:eastAsia="Consolas" w:hAnsi="Consolas"/>
                <w:color w:val="E2E8F0"/>
                <w:sz w:val="16"/>
                <w:szCs w:val="16"/>
              </w:rPr>
              <w:t xml:space="preserve">    Serial.print("  Max="); Serial.println(maxTemp, 1);</w:t>
            </w:r>
          </w:p>
          <w:p>
            <w:pPr>
              <w:spacing w:after="20"/>
            </w:pPr>
            <w:r>
              <w:rPr>
                <w:rFonts w:ascii="Consolas" w:cs="Consolas" w:eastAsia="Consolas" w:hAnsi="Consolas"/>
                <w:color w:val="E2E8F0"/>
                <w:sz w:val="16"/>
                <w:szCs w:val="16"/>
              </w:rPr>
              <w:t xml:space="preserve">    Serial.print("Moist: Min="); Serial.print(minMoisture);</w:t>
            </w:r>
          </w:p>
          <w:p>
            <w:pPr>
              <w:spacing w:after="20"/>
            </w:pPr>
            <w:r>
              <w:rPr>
                <w:rFonts w:ascii="Consolas" w:cs="Consolas" w:eastAsia="Consolas" w:hAnsi="Consolas"/>
                <w:color w:val="E2E8F0"/>
                <w:sz w:val="16"/>
                <w:szCs w:val="16"/>
              </w:rPr>
              <w:t xml:space="preserve">    Serial.print("  Max="); Serial.println(maxMoisture);</w:t>
            </w:r>
          </w:p>
          <w:p>
            <w:pPr>
              <w:spacing w:after="20"/>
            </w:pPr>
            <w:r>
              <w:rPr>
                <w:rFonts w:ascii="Consolas" w:cs="Consolas" w:eastAsia="Consolas" w:hAnsi="Consolas"/>
                <w:color w:val="E2E8F0"/>
                <w:sz w:val="16"/>
                <w:szCs w:val="16"/>
              </w:rPr>
              <w:t xml:space="preserve">    Serial.println("--------------------------------");</w:t>
            </w:r>
          </w:p>
          <w:p>
            <w:pPr>
              <w:spacing w:after="20"/>
            </w:pPr>
            <w:r>
              <w:rPr>
                <w:rFonts w:ascii="Consolas" w:cs="Consolas" w:eastAsia="Consolas" w:hAnsi="Consolas"/>
                <w:color w:val="E2E8F0"/>
                <w:sz w:val="16"/>
                <w:szCs w:val="16"/>
              </w:rPr>
              <w:t xml:space="preserve">    Serial.println();</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w:t>
            </w:r>
          </w:p>
          <w:p>
            <w:pPr>
              <w:spacing w:after="20"/>
            </w:pPr>
            <w:r>
              <w:rPr>
                <w:rFonts w:ascii="Consolas" w:cs="Consolas" w:eastAsia="Consolas" w:hAnsi="Consolas"/>
                <w:color w:val="E2E8F0"/>
                <w:sz w:val="16"/>
                <w:szCs w:val="16"/>
              </w:rPr>
              <w:t xml:space="preserve">  delay(1000);</w:t>
            </w:r>
          </w:p>
          <w:p>
            <w:pPr>
              <w:spacing w:after="20"/>
            </w:pPr>
            <w:r>
              <w:rPr>
                <w:rFonts w:ascii="Consolas" w:cs="Consolas" w:eastAsia="Consolas" w:hAnsi="Consolas"/>
                <w:color w:val="E2E8F0"/>
                <w:sz w:val="16"/>
                <w:szCs w:val="16"/>
              </w:rPr>
              <w:t xml:space="preserve">}</w:t>
            </w:r>
          </w:p>
          <w:p>
            <w:pPr>
              <w:spacing w:after="20"/>
            </w:pPr>
            <w:r>
              <w:rPr>
                <w:rFonts w:ascii="Consolas" w:cs="Consolas" w:eastAsia="Consolas" w:hAnsi="Consolas"/>
                <w:color w:val="E2E8F0"/>
                <w:sz w:val="16"/>
                <w:szCs w:val="16"/>
              </w:rPr>
              <w:t xml:space="preserve"> </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Abdulatef  |  Mechatronics Engineering, APU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Smart Greenhouse Controller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2026-08-04T16:41:53.069Z</dcterms:created>
  <dcterms:modified xsi:type="dcterms:W3CDTF">2026-08-04T16:41:53.069Z</dcterms:modified>
</cp:coreProperties>
</file>

<file path=docProps/custom.xml><?xml version="1.0" encoding="utf-8"?>
<Properties xmlns="http://schemas.openxmlformats.org/officeDocument/2006/custom-properties" xmlns:vt="http://schemas.openxmlformats.org/officeDocument/2006/docPropsVTypes"/>
</file>