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656A" w14:textId="362E516A" w:rsidR="00085804" w:rsidRDefault="000F6193" w:rsidP="000F6193">
      <w:pPr>
        <w:pStyle w:val="ListParagraph"/>
        <w:numPr>
          <w:ilvl w:val="0"/>
          <w:numId w:val="2"/>
        </w:numPr>
        <w:jc w:val="center"/>
        <w:rPr>
          <w:rFonts w:ascii="Times New Roman" w:hAnsi="Times New Roman" w:cs="Times New Roman"/>
          <w:b/>
          <w:bCs/>
          <w:sz w:val="24"/>
          <w:szCs w:val="24"/>
        </w:rPr>
      </w:pPr>
      <w:r w:rsidRPr="000F6193">
        <w:rPr>
          <w:rFonts w:ascii="Times New Roman" w:hAnsi="Times New Roman" w:cs="Times New Roman"/>
          <w:b/>
          <w:bCs/>
          <w:sz w:val="24"/>
          <w:szCs w:val="24"/>
        </w:rPr>
        <w:t>Background</w:t>
      </w:r>
    </w:p>
    <w:p w14:paraId="29F61D83" w14:textId="36E3C989" w:rsidR="000F6193" w:rsidRDefault="000F6193" w:rsidP="000F6193">
      <w:pPr>
        <w:jc w:val="center"/>
        <w:rPr>
          <w:rFonts w:ascii="Times New Roman" w:hAnsi="Times New Roman" w:cs="Times New Roman"/>
          <w:b/>
          <w:bCs/>
          <w:sz w:val="24"/>
          <w:szCs w:val="24"/>
        </w:rPr>
      </w:pPr>
    </w:p>
    <w:p w14:paraId="5BB74EDB" w14:textId="6724153F" w:rsidR="000F6193" w:rsidRDefault="000F6193" w:rsidP="00977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51CD2">
        <w:rPr>
          <w:rFonts w:ascii="Times New Roman" w:hAnsi="Times New Roman" w:cs="Times New Roman"/>
          <w:sz w:val="24"/>
          <w:szCs w:val="24"/>
        </w:rPr>
        <w:t xml:space="preserve">survey </w:t>
      </w:r>
      <w:r>
        <w:rPr>
          <w:rFonts w:ascii="Times New Roman" w:hAnsi="Times New Roman" w:cs="Times New Roman"/>
          <w:sz w:val="24"/>
          <w:szCs w:val="24"/>
        </w:rPr>
        <w:t xml:space="preserve">data provided to us by the Dog Aging Project afforded us many avenues to analyze the health of domestic dogs across the country from both an epidemiological standpoint, such as </w:t>
      </w:r>
      <w:r w:rsidR="009776C9">
        <w:rPr>
          <w:rFonts w:ascii="Times New Roman" w:hAnsi="Times New Roman" w:cs="Times New Roman"/>
          <w:sz w:val="24"/>
          <w:szCs w:val="24"/>
        </w:rPr>
        <w:t xml:space="preserve">lifestyle determinants </w:t>
      </w:r>
      <w:r>
        <w:rPr>
          <w:rFonts w:ascii="Times New Roman" w:hAnsi="Times New Roman" w:cs="Times New Roman"/>
          <w:sz w:val="24"/>
          <w:szCs w:val="24"/>
        </w:rPr>
        <w:t xml:space="preserve">of </w:t>
      </w:r>
      <w:r w:rsidR="009776C9">
        <w:rPr>
          <w:rFonts w:ascii="Times New Roman" w:hAnsi="Times New Roman" w:cs="Times New Roman"/>
          <w:sz w:val="24"/>
          <w:szCs w:val="24"/>
        </w:rPr>
        <w:t>age-related</w:t>
      </w:r>
      <w:r>
        <w:rPr>
          <w:rFonts w:ascii="Times New Roman" w:hAnsi="Times New Roman" w:cs="Times New Roman"/>
          <w:sz w:val="24"/>
          <w:szCs w:val="24"/>
        </w:rPr>
        <w:t xml:space="preserve"> diseases within our population, as well as </w:t>
      </w:r>
      <w:r w:rsidR="009776C9">
        <w:rPr>
          <w:rFonts w:ascii="Times New Roman" w:hAnsi="Times New Roman" w:cs="Times New Roman"/>
          <w:sz w:val="24"/>
          <w:szCs w:val="24"/>
        </w:rPr>
        <w:t xml:space="preserve">a socioeconomic standpoint, such as whether the income of a given owner has a substantive effect on the health of a given canine. </w:t>
      </w:r>
      <w:r w:rsidR="00492611">
        <w:rPr>
          <w:rFonts w:ascii="Times New Roman" w:hAnsi="Times New Roman" w:cs="Times New Roman"/>
          <w:sz w:val="24"/>
          <w:szCs w:val="24"/>
        </w:rPr>
        <w:t>This</w:t>
      </w:r>
      <w:r w:rsidR="0027084F">
        <w:rPr>
          <w:rFonts w:ascii="Times New Roman" w:hAnsi="Times New Roman" w:cs="Times New Roman"/>
          <w:sz w:val="24"/>
          <w:szCs w:val="24"/>
        </w:rPr>
        <w:t xml:space="preserve"> </w:t>
      </w:r>
      <w:r w:rsidR="001B293B">
        <w:rPr>
          <w:rFonts w:ascii="Times New Roman" w:hAnsi="Times New Roman" w:cs="Times New Roman"/>
          <w:sz w:val="24"/>
          <w:szCs w:val="24"/>
        </w:rPr>
        <w:t>analysis</w:t>
      </w:r>
      <w:r w:rsidR="0027084F">
        <w:rPr>
          <w:rFonts w:ascii="Times New Roman" w:hAnsi="Times New Roman" w:cs="Times New Roman"/>
          <w:sz w:val="24"/>
          <w:szCs w:val="24"/>
        </w:rPr>
        <w:t xml:space="preserve"> attempts to add a third prong to our approach, namely in the form of a psychological analysis. While</w:t>
      </w:r>
      <w:r w:rsidR="001B293B">
        <w:rPr>
          <w:rFonts w:ascii="Times New Roman" w:hAnsi="Times New Roman" w:cs="Times New Roman"/>
          <w:sz w:val="24"/>
          <w:szCs w:val="24"/>
        </w:rPr>
        <w:t xml:space="preserve"> the practice of neutering or spaying dogs is emphatically supported by veterinary science professionals </w:t>
      </w:r>
      <w:r w:rsidR="00352C2E">
        <w:rPr>
          <w:rFonts w:ascii="Times New Roman" w:hAnsi="Times New Roman" w:cs="Times New Roman"/>
          <w:sz w:val="24"/>
          <w:szCs w:val="24"/>
        </w:rPr>
        <w:t>to aid in the reduction of detrimental sexual behaviors and health risks exhibited in dogs, such as roaming, urine marking, the birthing of unplanned litters, and the development of certain types of cancers, less studies have been conducted to ascertain the relationship</w:t>
      </w:r>
      <w:r w:rsidR="00D03CE7">
        <w:rPr>
          <w:rFonts w:ascii="Times New Roman" w:hAnsi="Times New Roman" w:cs="Times New Roman"/>
          <w:sz w:val="24"/>
          <w:szCs w:val="24"/>
        </w:rPr>
        <w:t xml:space="preserve"> between neutering, spaying, and the behavioral development of dogs. This analysis explores this relationship within our population</w:t>
      </w:r>
      <w:r w:rsidR="00547421">
        <w:rPr>
          <w:rFonts w:ascii="Times New Roman" w:hAnsi="Times New Roman" w:cs="Times New Roman"/>
          <w:sz w:val="24"/>
          <w:szCs w:val="24"/>
        </w:rPr>
        <w:t xml:space="preserve"> </w:t>
      </w:r>
      <w:proofErr w:type="gramStart"/>
      <w:r w:rsidR="00547421">
        <w:rPr>
          <w:rFonts w:ascii="Times New Roman" w:hAnsi="Times New Roman" w:cs="Times New Roman"/>
          <w:sz w:val="24"/>
          <w:szCs w:val="24"/>
        </w:rPr>
        <w:t>in an effort</w:t>
      </w:r>
      <w:r w:rsidR="00D03CE7">
        <w:rPr>
          <w:rFonts w:ascii="Times New Roman" w:hAnsi="Times New Roman" w:cs="Times New Roman"/>
          <w:sz w:val="24"/>
          <w:szCs w:val="24"/>
        </w:rPr>
        <w:t xml:space="preserve"> </w:t>
      </w:r>
      <w:r w:rsidR="00FE41C8">
        <w:rPr>
          <w:rFonts w:ascii="Times New Roman" w:hAnsi="Times New Roman" w:cs="Times New Roman"/>
          <w:sz w:val="24"/>
          <w:szCs w:val="24"/>
        </w:rPr>
        <w:t>to</w:t>
      </w:r>
      <w:proofErr w:type="gramEnd"/>
      <w:r w:rsidR="00547421">
        <w:rPr>
          <w:rFonts w:ascii="Times New Roman" w:hAnsi="Times New Roman" w:cs="Times New Roman"/>
          <w:sz w:val="24"/>
          <w:szCs w:val="24"/>
        </w:rPr>
        <w:t xml:space="preserve"> assess</w:t>
      </w:r>
      <w:r w:rsidR="00D03CE7">
        <w:rPr>
          <w:rFonts w:ascii="Times New Roman" w:hAnsi="Times New Roman" w:cs="Times New Roman"/>
          <w:sz w:val="24"/>
          <w:szCs w:val="24"/>
        </w:rPr>
        <w:t xml:space="preserve"> if further empirical studies are warranted. </w:t>
      </w:r>
    </w:p>
    <w:p w14:paraId="3888E324" w14:textId="77777777" w:rsidR="00E27047" w:rsidRDefault="00E27047" w:rsidP="009776C9">
      <w:pPr>
        <w:spacing w:line="480" w:lineRule="auto"/>
        <w:ind w:firstLine="720"/>
        <w:rPr>
          <w:rFonts w:ascii="Times New Roman" w:hAnsi="Times New Roman" w:cs="Times New Roman"/>
          <w:sz w:val="24"/>
          <w:szCs w:val="24"/>
        </w:rPr>
      </w:pPr>
    </w:p>
    <w:p w14:paraId="79C3B8C2" w14:textId="4C4A13B4" w:rsidR="00336A7F" w:rsidRDefault="00336A7F" w:rsidP="00336A7F">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Data Acquisition</w:t>
      </w:r>
    </w:p>
    <w:p w14:paraId="50E2C205" w14:textId="77777777" w:rsidR="00E27047" w:rsidRDefault="00E27047" w:rsidP="00E27047">
      <w:pPr>
        <w:pStyle w:val="ListParagraph"/>
        <w:ind w:left="1800"/>
        <w:rPr>
          <w:rFonts w:ascii="Times New Roman" w:hAnsi="Times New Roman" w:cs="Times New Roman"/>
          <w:b/>
          <w:bCs/>
          <w:sz w:val="24"/>
          <w:szCs w:val="24"/>
        </w:rPr>
      </w:pPr>
    </w:p>
    <w:p w14:paraId="373998CE" w14:textId="77777777" w:rsidR="00851CD2" w:rsidRDefault="00E27047" w:rsidP="00C852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provided to the </w:t>
      </w:r>
      <w:r w:rsidRPr="00E27047">
        <w:rPr>
          <w:rFonts w:ascii="Times New Roman" w:hAnsi="Times New Roman" w:cs="Times New Roman"/>
          <w:i/>
          <w:iCs/>
          <w:sz w:val="24"/>
          <w:szCs w:val="24"/>
        </w:rPr>
        <w:t>k-means-k-9s</w:t>
      </w:r>
      <w:r>
        <w:rPr>
          <w:rFonts w:ascii="Times New Roman" w:hAnsi="Times New Roman" w:cs="Times New Roman"/>
          <w:i/>
          <w:iCs/>
          <w:sz w:val="24"/>
          <w:szCs w:val="24"/>
        </w:rPr>
        <w:t xml:space="preserve"> </w:t>
      </w:r>
      <w:r>
        <w:rPr>
          <w:rFonts w:ascii="Times New Roman" w:hAnsi="Times New Roman" w:cs="Times New Roman"/>
          <w:sz w:val="24"/>
          <w:szCs w:val="24"/>
        </w:rPr>
        <w:t>team came to us from the Dog Aging Project</w:t>
      </w:r>
      <w:r w:rsidR="0003665D">
        <w:rPr>
          <w:rFonts w:ascii="Times New Roman" w:hAnsi="Times New Roman" w:cs="Times New Roman"/>
          <w:sz w:val="24"/>
          <w:szCs w:val="24"/>
        </w:rPr>
        <w:t xml:space="preserve"> in tabular form, as csv files. The</w:t>
      </w:r>
      <w:r w:rsidR="00851CD2">
        <w:rPr>
          <w:rFonts w:ascii="Times New Roman" w:hAnsi="Times New Roman" w:cs="Times New Roman"/>
          <w:sz w:val="24"/>
          <w:szCs w:val="24"/>
        </w:rPr>
        <w:t xml:space="preserve"> data was differentiated by the domain of the survey, as defined below:</w:t>
      </w:r>
    </w:p>
    <w:p w14:paraId="62E0D06C" w14:textId="1F75A717" w:rsidR="00336A7F" w:rsidRPr="00E43D25" w:rsidRDefault="00851CD2" w:rsidP="00851CD2">
      <w:pPr>
        <w:pStyle w:val="ListParagraph"/>
        <w:numPr>
          <w:ilvl w:val="0"/>
          <w:numId w:val="4"/>
        </w:numPr>
        <w:spacing w:line="480" w:lineRule="auto"/>
        <w:rPr>
          <w:rFonts w:ascii="Times New Roman" w:hAnsi="Times New Roman" w:cs="Times New Roman"/>
          <w:b/>
          <w:bCs/>
          <w:sz w:val="24"/>
          <w:szCs w:val="24"/>
        </w:rPr>
      </w:pPr>
      <w:r w:rsidRPr="00851CD2">
        <w:rPr>
          <w:rFonts w:ascii="Times New Roman" w:hAnsi="Times New Roman" w:cs="Times New Roman"/>
          <w:b/>
          <w:bCs/>
          <w:sz w:val="24"/>
          <w:szCs w:val="24"/>
        </w:rPr>
        <w:t>CSLB</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survey is sent to study participants annually to assess age-related cognitive and behavioral changes in dogs. </w:t>
      </w:r>
      <w:r w:rsidR="00E43D25">
        <w:rPr>
          <w:rFonts w:ascii="Times New Roman" w:hAnsi="Times New Roman" w:cs="Times New Roman"/>
          <w:sz w:val="24"/>
          <w:szCs w:val="24"/>
        </w:rPr>
        <w:t xml:space="preserve">The first time a participant takes the survey, a baseline cognitive score for their dog is established. Administering the survey in subsequent years allows the organization to assess the cognitive state of dogs over an extended </w:t>
      </w:r>
      <w:proofErr w:type="gramStart"/>
      <w:r w:rsidR="00E43D25">
        <w:rPr>
          <w:rFonts w:ascii="Times New Roman" w:hAnsi="Times New Roman" w:cs="Times New Roman"/>
          <w:sz w:val="24"/>
          <w:szCs w:val="24"/>
        </w:rPr>
        <w:t>period of time</w:t>
      </w:r>
      <w:proofErr w:type="gramEnd"/>
      <w:r w:rsidR="00E43D25">
        <w:rPr>
          <w:rFonts w:ascii="Times New Roman" w:hAnsi="Times New Roman" w:cs="Times New Roman"/>
          <w:sz w:val="24"/>
          <w:szCs w:val="24"/>
        </w:rPr>
        <w:t xml:space="preserve">. </w:t>
      </w:r>
    </w:p>
    <w:p w14:paraId="7F97E0DD" w14:textId="3BA898AF" w:rsidR="00E43D25" w:rsidRPr="00851CD2" w:rsidRDefault="00E43D25" w:rsidP="00851CD2">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ENVIRONMENT: </w:t>
      </w:r>
      <w:r>
        <w:rPr>
          <w:rFonts w:ascii="Times New Roman" w:hAnsi="Times New Roman" w:cs="Times New Roman"/>
          <w:sz w:val="24"/>
          <w:szCs w:val="24"/>
        </w:rPr>
        <w:t xml:space="preserve">The environment dataset was the only non-survey dataset provided. This dataset contains a single unique record for each dog captured, and provides a snapshot of environment factors that may impact a dog’s health over time, such as the presence of pollutants, temperature, and walkability of the dog’s locale. </w:t>
      </w:r>
      <w:r w:rsidR="00402F8A">
        <w:rPr>
          <w:rFonts w:ascii="Times New Roman" w:hAnsi="Times New Roman" w:cs="Times New Roman"/>
          <w:sz w:val="24"/>
          <w:szCs w:val="24"/>
        </w:rPr>
        <w:t xml:space="preserve">This data is updated by the Dog Aging Project </w:t>
      </w:r>
      <w:proofErr w:type="gramStart"/>
      <w:r w:rsidR="00402F8A">
        <w:rPr>
          <w:rFonts w:ascii="Times New Roman" w:hAnsi="Times New Roman" w:cs="Times New Roman"/>
          <w:sz w:val="24"/>
          <w:szCs w:val="24"/>
        </w:rPr>
        <w:t>on a monthly basis</w:t>
      </w:r>
      <w:proofErr w:type="gramEnd"/>
      <w:r w:rsidR="00402F8A">
        <w:rPr>
          <w:rFonts w:ascii="Times New Roman" w:hAnsi="Times New Roman" w:cs="Times New Roman"/>
          <w:sz w:val="24"/>
          <w:szCs w:val="24"/>
        </w:rPr>
        <w:t>.</w:t>
      </w:r>
    </w:p>
    <w:p w14:paraId="172968A8" w14:textId="77777777" w:rsidR="00A0515D" w:rsidRDefault="00A0515D" w:rsidP="00A0515D">
      <w:pPr>
        <w:spacing w:line="480" w:lineRule="auto"/>
        <w:ind w:firstLine="720"/>
        <w:rPr>
          <w:rFonts w:ascii="Times New Roman" w:hAnsi="Times New Roman" w:cs="Times New Roman"/>
          <w:sz w:val="24"/>
          <w:szCs w:val="24"/>
        </w:rPr>
      </w:pPr>
    </w:p>
    <w:p w14:paraId="14522E0C" w14:textId="77777777" w:rsidR="00336A7F" w:rsidRPr="000F6193" w:rsidRDefault="00336A7F" w:rsidP="009776C9">
      <w:pPr>
        <w:spacing w:line="480" w:lineRule="auto"/>
        <w:ind w:firstLine="720"/>
        <w:rPr>
          <w:rFonts w:ascii="Times New Roman" w:hAnsi="Times New Roman" w:cs="Times New Roman"/>
          <w:sz w:val="24"/>
          <w:szCs w:val="24"/>
        </w:rPr>
      </w:pPr>
    </w:p>
    <w:p w14:paraId="11E3540B" w14:textId="1EE75199" w:rsidR="000F6193" w:rsidRDefault="000F6193" w:rsidP="000F6193">
      <w:pPr>
        <w:jc w:val="center"/>
        <w:rPr>
          <w:rFonts w:ascii="Times New Roman" w:hAnsi="Times New Roman" w:cs="Times New Roman"/>
          <w:sz w:val="24"/>
          <w:szCs w:val="24"/>
        </w:rPr>
      </w:pPr>
    </w:p>
    <w:p w14:paraId="2B3227AF" w14:textId="77777777" w:rsidR="000F6193" w:rsidRPr="000F6193" w:rsidRDefault="000F6193" w:rsidP="000F6193">
      <w:pPr>
        <w:rPr>
          <w:rFonts w:ascii="Times New Roman" w:hAnsi="Times New Roman" w:cs="Times New Roman"/>
          <w:sz w:val="24"/>
          <w:szCs w:val="24"/>
        </w:rPr>
      </w:pPr>
    </w:p>
    <w:sectPr w:rsidR="000F6193" w:rsidRPr="000F6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9266" w14:textId="77777777" w:rsidR="002D38D6" w:rsidRDefault="002D38D6" w:rsidP="009776C9">
      <w:pPr>
        <w:spacing w:after="0" w:line="240" w:lineRule="auto"/>
      </w:pPr>
      <w:r>
        <w:separator/>
      </w:r>
    </w:p>
  </w:endnote>
  <w:endnote w:type="continuationSeparator" w:id="0">
    <w:p w14:paraId="72A74E65" w14:textId="77777777" w:rsidR="002D38D6" w:rsidRDefault="002D38D6" w:rsidP="0097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20BB" w14:textId="77777777" w:rsidR="002D38D6" w:rsidRDefault="002D38D6" w:rsidP="009776C9">
      <w:pPr>
        <w:spacing w:after="0" w:line="240" w:lineRule="auto"/>
      </w:pPr>
      <w:r>
        <w:separator/>
      </w:r>
    </w:p>
  </w:footnote>
  <w:footnote w:type="continuationSeparator" w:id="0">
    <w:p w14:paraId="6E2502F1" w14:textId="77777777" w:rsidR="002D38D6" w:rsidRDefault="002D38D6" w:rsidP="00977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388"/>
    <w:multiLevelType w:val="hybridMultilevel"/>
    <w:tmpl w:val="E9F85584"/>
    <w:lvl w:ilvl="0" w:tplc="E7E26C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73E4D"/>
    <w:multiLevelType w:val="hybridMultilevel"/>
    <w:tmpl w:val="8952846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 w15:restartNumberingAfterBreak="0">
    <w:nsid w:val="45BB4FFC"/>
    <w:multiLevelType w:val="hybridMultilevel"/>
    <w:tmpl w:val="868C50A0"/>
    <w:lvl w:ilvl="0" w:tplc="98987D8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9318F5"/>
    <w:multiLevelType w:val="hybridMultilevel"/>
    <w:tmpl w:val="868C50A0"/>
    <w:lvl w:ilvl="0" w:tplc="98987D8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93"/>
    <w:rsid w:val="0003665D"/>
    <w:rsid w:val="00085804"/>
    <w:rsid w:val="000F6193"/>
    <w:rsid w:val="001B293B"/>
    <w:rsid w:val="0027084F"/>
    <w:rsid w:val="002D38D6"/>
    <w:rsid w:val="00336A7F"/>
    <w:rsid w:val="00352C2E"/>
    <w:rsid w:val="00402F8A"/>
    <w:rsid w:val="00492611"/>
    <w:rsid w:val="00547421"/>
    <w:rsid w:val="00695A2B"/>
    <w:rsid w:val="00825C01"/>
    <w:rsid w:val="00851CD2"/>
    <w:rsid w:val="009776C9"/>
    <w:rsid w:val="009B1C7A"/>
    <w:rsid w:val="00A0515D"/>
    <w:rsid w:val="00C8529E"/>
    <w:rsid w:val="00D03CE7"/>
    <w:rsid w:val="00E27047"/>
    <w:rsid w:val="00E43D25"/>
    <w:rsid w:val="00FE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DD0D"/>
  <w15:chartTrackingRefBased/>
  <w15:docId w15:val="{FBE618E3-969C-4C23-BFCB-D1A34EFF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Sachdeva</dc:creator>
  <cp:keywords/>
  <dc:description/>
  <cp:lastModifiedBy>Aseem Sachdeva</cp:lastModifiedBy>
  <cp:revision>19</cp:revision>
  <dcterms:created xsi:type="dcterms:W3CDTF">2022-08-16T02:41:00Z</dcterms:created>
  <dcterms:modified xsi:type="dcterms:W3CDTF">2022-08-16T04:04:00Z</dcterms:modified>
</cp:coreProperties>
</file>