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E2F6" w14:textId="77777777" w:rsidR="00D710B7" w:rsidRPr="00653DD3" w:rsidRDefault="00D521FD" w:rsidP="009717B3">
      <w:pPr>
        <w:pBdr>
          <w:bottom w:val="single" w:sz="6" w:space="24" w:color="auto"/>
        </w:pBdr>
        <w:jc w:val="center"/>
        <w:rPr>
          <w:rFonts w:asciiTheme="majorBidi" w:hAnsiTheme="majorBidi" w:cstheme="majorBidi"/>
          <w:b/>
          <w:bCs/>
          <w:sz w:val="40"/>
          <w:szCs w:val="40"/>
        </w:rPr>
      </w:pPr>
      <w:r w:rsidRPr="00653DD3">
        <w:rPr>
          <w:rFonts w:asciiTheme="majorBidi" w:eastAsia="Arial Unicode MS" w:hAnsiTheme="majorBidi" w:cstheme="majorBidi"/>
          <w:noProof/>
          <w:bdr w:val="nil"/>
          <w:lang w:eastAsia="en-US"/>
        </w:rPr>
        <w:drawing>
          <wp:anchor distT="0" distB="0" distL="0" distR="0" simplePos="0" relativeHeight="251659264" behindDoc="0" locked="0" layoutInCell="1" allowOverlap="1" wp14:anchorId="68832A8C" wp14:editId="0B042217">
            <wp:simplePos x="0" y="0"/>
            <wp:positionH relativeFrom="margin">
              <wp:posOffset>1930400</wp:posOffset>
            </wp:positionH>
            <wp:positionV relativeFrom="line">
              <wp:posOffset>-139700</wp:posOffset>
            </wp:positionV>
            <wp:extent cx="2247900" cy="590550"/>
            <wp:effectExtent l="0" t="0" r="0" b="0"/>
            <wp:wrapNone/>
            <wp:docPr id="275" name="officeArt object" descr="C:\Users\abdul\Desktop\CCQ Logo.jpg"/>
            <wp:cNvGraphicFramePr/>
            <a:graphic xmlns:a="http://schemas.openxmlformats.org/drawingml/2006/main">
              <a:graphicData uri="http://schemas.openxmlformats.org/drawingml/2006/picture">
                <pic:pic xmlns:pic="http://schemas.openxmlformats.org/drawingml/2006/picture">
                  <pic:nvPicPr>
                    <pic:cNvPr id="1073741825" name="C:\Users\abdul\Desktop\CCQ Logo.jpg" descr="C:\Users\abdul\Desktop\CCQ Logo.jpg"/>
                    <pic:cNvPicPr>
                      <a:picLocks noChangeAspect="1"/>
                    </pic:cNvPicPr>
                  </pic:nvPicPr>
                  <pic:blipFill>
                    <a:blip r:embed="rId8"/>
                    <a:stretch>
                      <a:fillRect/>
                    </a:stretch>
                  </pic:blipFill>
                  <pic:spPr>
                    <a:xfrm>
                      <a:off x="0" y="0"/>
                      <a:ext cx="2247900" cy="5905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E09CAB0" w14:textId="77777777" w:rsidR="00D710B7" w:rsidRPr="00653DD3" w:rsidRDefault="00D710B7" w:rsidP="00D710B7">
      <w:pPr>
        <w:pBdr>
          <w:bottom w:val="single" w:sz="6" w:space="24" w:color="auto"/>
        </w:pBdr>
        <w:rPr>
          <w:rFonts w:asciiTheme="majorBidi" w:hAnsiTheme="majorBidi" w:cstheme="majorBidi"/>
          <w:b/>
          <w:bCs/>
          <w:sz w:val="40"/>
          <w:szCs w:val="40"/>
        </w:rPr>
      </w:pPr>
    </w:p>
    <w:p w14:paraId="18B19B2E" w14:textId="77777777" w:rsidR="00D521FD" w:rsidRPr="00653DD3" w:rsidRDefault="00D521FD" w:rsidP="00D521FD">
      <w:pPr>
        <w:pBdr>
          <w:bottom w:val="single" w:sz="6" w:space="24" w:color="auto"/>
        </w:pBdr>
        <w:rPr>
          <w:rFonts w:asciiTheme="majorBidi" w:hAnsiTheme="majorBidi" w:cstheme="majorBidi"/>
          <w:b/>
          <w:bCs/>
          <w:sz w:val="32"/>
          <w:szCs w:val="32"/>
        </w:rPr>
      </w:pPr>
    </w:p>
    <w:p w14:paraId="709AF3FF" w14:textId="77777777" w:rsidR="00F301D2" w:rsidRPr="00653DD3" w:rsidRDefault="009717B3" w:rsidP="00D521FD">
      <w:pPr>
        <w:pBdr>
          <w:bottom w:val="single" w:sz="6" w:space="24" w:color="auto"/>
        </w:pBdr>
        <w:rPr>
          <w:rFonts w:asciiTheme="majorBidi" w:hAnsiTheme="majorBidi" w:cstheme="majorBidi"/>
          <w:b/>
          <w:bCs/>
          <w:sz w:val="32"/>
          <w:szCs w:val="32"/>
        </w:rPr>
      </w:pPr>
      <w:r w:rsidRPr="00653DD3">
        <w:rPr>
          <w:rFonts w:asciiTheme="majorBidi" w:hAnsiTheme="majorBidi" w:cstheme="majorBidi"/>
          <w:b/>
          <w:bCs/>
          <w:sz w:val="32"/>
          <w:szCs w:val="32"/>
        </w:rPr>
        <w:t xml:space="preserve">Course Code: </w:t>
      </w:r>
      <w:r w:rsidR="00D521FD" w:rsidRPr="00653DD3">
        <w:rPr>
          <w:rFonts w:asciiTheme="majorBidi" w:hAnsiTheme="majorBidi" w:cstheme="majorBidi"/>
          <w:b/>
          <w:bCs/>
          <w:color w:val="0070C0"/>
          <w:sz w:val="32"/>
          <w:szCs w:val="32"/>
        </w:rPr>
        <w:t>ITEC1330</w:t>
      </w:r>
    </w:p>
    <w:p w14:paraId="038F7800" w14:textId="77777777" w:rsidR="00E42D0F" w:rsidRPr="00653DD3" w:rsidRDefault="009717B3" w:rsidP="004A7B91">
      <w:pPr>
        <w:pBdr>
          <w:bottom w:val="single" w:sz="6" w:space="24" w:color="auto"/>
        </w:pBdr>
        <w:rPr>
          <w:rFonts w:asciiTheme="majorBidi" w:hAnsiTheme="majorBidi" w:cstheme="majorBidi"/>
          <w:b/>
          <w:bCs/>
          <w:color w:val="0070C0"/>
          <w:sz w:val="32"/>
          <w:szCs w:val="32"/>
        </w:rPr>
      </w:pPr>
      <w:r w:rsidRPr="00653DD3">
        <w:rPr>
          <w:rFonts w:asciiTheme="majorBidi" w:hAnsiTheme="majorBidi" w:cstheme="majorBidi"/>
          <w:b/>
          <w:bCs/>
          <w:sz w:val="32"/>
          <w:szCs w:val="32"/>
        </w:rPr>
        <w:t>Course Title</w:t>
      </w:r>
      <w:r w:rsidR="00F301D2" w:rsidRPr="00653DD3">
        <w:rPr>
          <w:rFonts w:asciiTheme="majorBidi" w:hAnsiTheme="majorBidi" w:cstheme="majorBidi"/>
          <w:b/>
          <w:bCs/>
          <w:sz w:val="32"/>
          <w:szCs w:val="32"/>
        </w:rPr>
        <w:t>:</w:t>
      </w:r>
      <w:r w:rsidR="00D521FD" w:rsidRPr="00653DD3">
        <w:rPr>
          <w:rFonts w:asciiTheme="majorBidi" w:hAnsiTheme="majorBidi" w:cstheme="majorBidi"/>
          <w:b/>
          <w:bCs/>
          <w:sz w:val="32"/>
          <w:szCs w:val="32"/>
        </w:rPr>
        <w:t xml:space="preserve"> </w:t>
      </w:r>
      <w:r w:rsidR="004A7B91">
        <w:rPr>
          <w:rFonts w:asciiTheme="majorBidi" w:hAnsiTheme="majorBidi" w:cstheme="majorBidi"/>
          <w:b/>
          <w:bCs/>
          <w:color w:val="0070C0"/>
          <w:sz w:val="32"/>
          <w:szCs w:val="32"/>
        </w:rPr>
        <w:t>Firewall &amp; VPNs</w:t>
      </w:r>
    </w:p>
    <w:p w14:paraId="31FB3CF1" w14:textId="77777777" w:rsidR="00E42D0F" w:rsidRPr="00653DD3" w:rsidRDefault="00D521FD" w:rsidP="00BE1A4C">
      <w:pPr>
        <w:pBdr>
          <w:bottom w:val="single" w:sz="4" w:space="1" w:color="auto"/>
        </w:pBdr>
        <w:jc w:val="center"/>
        <w:rPr>
          <w:rFonts w:asciiTheme="majorBidi" w:hAnsiTheme="majorBidi" w:cstheme="majorBidi"/>
          <w:b/>
          <w:bCs/>
          <w:sz w:val="32"/>
          <w:szCs w:val="32"/>
          <w:lang w:bidi="ar-JO"/>
        </w:rPr>
      </w:pPr>
      <w:r w:rsidRPr="00653DD3">
        <w:rPr>
          <w:rFonts w:asciiTheme="majorBidi" w:hAnsiTheme="majorBidi" w:cstheme="majorBidi"/>
          <w:b/>
          <w:bCs/>
          <w:sz w:val="32"/>
          <w:szCs w:val="32"/>
          <w:lang w:bidi="ar-JO"/>
        </w:rPr>
        <w:t xml:space="preserve">Assignment </w:t>
      </w:r>
    </w:p>
    <w:p w14:paraId="0E5DB216" w14:textId="77777777" w:rsidR="00E42D0F" w:rsidRPr="00653DD3" w:rsidRDefault="00E42D0F" w:rsidP="00E42D0F">
      <w:pPr>
        <w:jc w:val="both"/>
        <w:rPr>
          <w:rFonts w:asciiTheme="majorBidi" w:hAnsiTheme="majorBidi" w:cstheme="majorBidi"/>
          <w:sz w:val="28"/>
          <w:szCs w:val="28"/>
          <w:lang w:bidi="ar-JO"/>
        </w:rPr>
      </w:pPr>
    </w:p>
    <w:p w14:paraId="3B85A2E0" w14:textId="77777777" w:rsidR="00D521FD" w:rsidRPr="00653DD3" w:rsidRDefault="000B404A" w:rsidP="004A7B91">
      <w:pPr>
        <w:jc w:val="both"/>
        <w:rPr>
          <w:rFonts w:asciiTheme="majorBidi" w:hAnsiTheme="majorBidi" w:cstheme="majorBidi"/>
          <w:sz w:val="32"/>
          <w:szCs w:val="32"/>
          <w:lang w:bidi="ar-JO"/>
        </w:rPr>
      </w:pPr>
      <w:r w:rsidRPr="00653DD3">
        <w:rPr>
          <w:rFonts w:asciiTheme="majorBidi" w:hAnsiTheme="majorBidi" w:cstheme="majorBidi"/>
          <w:color w:val="FF0000"/>
          <w:sz w:val="32"/>
          <w:szCs w:val="32"/>
          <w:lang w:bidi="ar-JO"/>
        </w:rPr>
        <w:tab/>
      </w:r>
      <w:r w:rsidR="00CC6E09" w:rsidRPr="00653DD3">
        <w:rPr>
          <w:rFonts w:asciiTheme="majorBidi" w:hAnsiTheme="majorBidi" w:cstheme="majorBidi"/>
          <w:sz w:val="32"/>
          <w:szCs w:val="32"/>
          <w:lang w:bidi="ar-JO"/>
        </w:rPr>
        <w:tab/>
      </w:r>
    </w:p>
    <w:p w14:paraId="10C63DA6" w14:textId="77777777" w:rsidR="00E42D0F" w:rsidRPr="00653DD3" w:rsidRDefault="00D521FD" w:rsidP="004A7B91">
      <w:pPr>
        <w:jc w:val="both"/>
        <w:rPr>
          <w:rFonts w:asciiTheme="majorBidi" w:hAnsiTheme="majorBidi" w:cstheme="majorBidi"/>
          <w:sz w:val="32"/>
          <w:szCs w:val="32"/>
          <w:rtl/>
          <w:lang w:bidi="ar-JO"/>
        </w:rPr>
      </w:pPr>
      <w:r w:rsidRPr="00653DD3">
        <w:rPr>
          <w:rFonts w:asciiTheme="majorBidi" w:hAnsiTheme="majorBidi" w:cstheme="majorBidi"/>
          <w:sz w:val="32"/>
          <w:szCs w:val="32"/>
          <w:lang w:bidi="ar-JO"/>
        </w:rPr>
        <w:t>Weight:</w:t>
      </w:r>
      <w:r w:rsidRPr="00653DD3">
        <w:rPr>
          <w:rFonts w:asciiTheme="majorBidi" w:hAnsiTheme="majorBidi" w:cstheme="majorBidi"/>
          <w:color w:val="0070C0"/>
          <w:sz w:val="32"/>
          <w:szCs w:val="32"/>
          <w:lang w:bidi="ar-JO"/>
        </w:rPr>
        <w:t xml:space="preserve"> </w:t>
      </w:r>
      <w:r w:rsidR="004A7B91">
        <w:rPr>
          <w:rFonts w:asciiTheme="majorBidi" w:hAnsiTheme="majorBidi" w:cstheme="majorBidi"/>
          <w:color w:val="0070C0"/>
          <w:sz w:val="32"/>
          <w:szCs w:val="32"/>
          <w:lang w:bidi="ar-JO"/>
        </w:rPr>
        <w:t>20</w:t>
      </w:r>
      <w:r w:rsidRPr="00653DD3">
        <w:rPr>
          <w:rFonts w:asciiTheme="majorBidi" w:hAnsiTheme="majorBidi" w:cstheme="majorBidi"/>
          <w:color w:val="0070C0"/>
          <w:sz w:val="32"/>
          <w:szCs w:val="32"/>
          <w:lang w:bidi="ar-JO"/>
        </w:rPr>
        <w:t>%</w:t>
      </w:r>
    </w:p>
    <w:p w14:paraId="2037CDB7" w14:textId="77777777" w:rsidR="00E42D0F" w:rsidRDefault="00E42D0F" w:rsidP="00E42D0F">
      <w:pPr>
        <w:jc w:val="both"/>
        <w:rPr>
          <w:rFonts w:asciiTheme="majorBidi" w:hAnsiTheme="majorBidi" w:cstheme="majorBidi"/>
          <w:sz w:val="28"/>
          <w:szCs w:val="28"/>
          <w:lang w:bidi="ar-JO"/>
        </w:rPr>
      </w:pPr>
    </w:p>
    <w:p w14:paraId="17DBB91A" w14:textId="77777777" w:rsidR="004F64C8" w:rsidRDefault="004F64C8" w:rsidP="00E42D0F">
      <w:pPr>
        <w:jc w:val="both"/>
        <w:rPr>
          <w:rFonts w:asciiTheme="majorBidi" w:hAnsiTheme="majorBidi" w:cstheme="majorBidi"/>
          <w:sz w:val="28"/>
          <w:szCs w:val="28"/>
          <w:lang w:bidi="ar-JO"/>
        </w:rPr>
      </w:pPr>
    </w:p>
    <w:sdt>
      <w:sdtPr>
        <w:rPr>
          <w:rFonts w:ascii="Times New Roman" w:eastAsia="SimSun" w:hAnsi="Times New Roman" w:cs="Times New Roman"/>
          <w:color w:val="auto"/>
          <w:sz w:val="24"/>
          <w:szCs w:val="24"/>
          <w:lang w:eastAsia="zh-CN"/>
        </w:rPr>
        <w:id w:val="514661474"/>
        <w:docPartObj>
          <w:docPartGallery w:val="Table of Contents"/>
          <w:docPartUnique/>
        </w:docPartObj>
      </w:sdtPr>
      <w:sdtEndPr>
        <w:rPr>
          <w:b/>
          <w:bCs/>
          <w:noProof/>
        </w:rPr>
      </w:sdtEndPr>
      <w:sdtContent>
        <w:p w14:paraId="6358E931" w14:textId="77777777" w:rsidR="004F64C8" w:rsidRPr="000E7C5E" w:rsidRDefault="004F64C8">
          <w:pPr>
            <w:pStyle w:val="TOCHeading"/>
            <w:rPr>
              <w:sz w:val="40"/>
              <w:szCs w:val="40"/>
            </w:rPr>
          </w:pPr>
          <w:r w:rsidRPr="000E7C5E">
            <w:rPr>
              <w:sz w:val="40"/>
              <w:szCs w:val="40"/>
            </w:rPr>
            <w:t>Contents</w:t>
          </w:r>
        </w:p>
        <w:p w14:paraId="64F6F954" w14:textId="77777777" w:rsidR="005B314C" w:rsidRDefault="004F64C8">
          <w:pPr>
            <w:pStyle w:val="TOC1"/>
            <w:tabs>
              <w:tab w:val="left" w:pos="440"/>
              <w:tab w:val="right" w:leader="dot" w:pos="9710"/>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95580234" w:history="1">
            <w:r w:rsidR="005B314C" w:rsidRPr="00874602">
              <w:rPr>
                <w:rStyle w:val="Hyperlink"/>
                <w:rFonts w:asciiTheme="majorHAnsi" w:eastAsiaTheme="majorEastAsia" w:hAnsiTheme="majorHAnsi" w:cstheme="majorBidi"/>
                <w:noProof/>
              </w:rPr>
              <w:t>I-</w:t>
            </w:r>
            <w:r w:rsidR="005B314C">
              <w:rPr>
                <w:rFonts w:asciiTheme="minorHAnsi" w:eastAsiaTheme="minorEastAsia" w:hAnsiTheme="minorHAnsi" w:cstheme="minorBidi"/>
                <w:noProof/>
                <w:sz w:val="22"/>
                <w:szCs w:val="22"/>
                <w:lang w:eastAsia="en-US"/>
              </w:rPr>
              <w:tab/>
            </w:r>
            <w:r w:rsidR="005B314C" w:rsidRPr="00874602">
              <w:rPr>
                <w:rStyle w:val="Hyperlink"/>
                <w:rFonts w:asciiTheme="majorHAnsi" w:eastAsiaTheme="majorEastAsia" w:hAnsiTheme="majorHAnsi" w:cstheme="majorBidi"/>
                <w:noProof/>
              </w:rPr>
              <w:t>Rubrics:</w:t>
            </w:r>
            <w:r w:rsidR="005B314C">
              <w:rPr>
                <w:noProof/>
                <w:webHidden/>
              </w:rPr>
              <w:tab/>
            </w:r>
            <w:r w:rsidR="005B314C">
              <w:rPr>
                <w:noProof/>
                <w:webHidden/>
              </w:rPr>
              <w:fldChar w:fldCharType="begin"/>
            </w:r>
            <w:r w:rsidR="005B314C">
              <w:rPr>
                <w:noProof/>
                <w:webHidden/>
              </w:rPr>
              <w:instrText xml:space="preserve"> PAGEREF _Toc95580234 \h </w:instrText>
            </w:r>
            <w:r w:rsidR="005B314C">
              <w:rPr>
                <w:noProof/>
                <w:webHidden/>
              </w:rPr>
            </w:r>
            <w:r w:rsidR="005B314C">
              <w:rPr>
                <w:noProof/>
                <w:webHidden/>
              </w:rPr>
              <w:fldChar w:fldCharType="separate"/>
            </w:r>
            <w:r w:rsidR="005B314C">
              <w:rPr>
                <w:noProof/>
                <w:webHidden/>
              </w:rPr>
              <w:t>1</w:t>
            </w:r>
            <w:r w:rsidR="005B314C">
              <w:rPr>
                <w:noProof/>
                <w:webHidden/>
              </w:rPr>
              <w:fldChar w:fldCharType="end"/>
            </w:r>
          </w:hyperlink>
        </w:p>
        <w:p w14:paraId="71C8075F" w14:textId="77777777" w:rsidR="005B314C" w:rsidRDefault="00BC265B">
          <w:pPr>
            <w:pStyle w:val="TOC2"/>
            <w:tabs>
              <w:tab w:val="left" w:pos="660"/>
              <w:tab w:val="right" w:leader="dot" w:pos="9710"/>
            </w:tabs>
            <w:rPr>
              <w:rFonts w:asciiTheme="minorHAnsi" w:eastAsiaTheme="minorEastAsia" w:hAnsiTheme="minorHAnsi" w:cstheme="minorBidi"/>
              <w:noProof/>
              <w:sz w:val="22"/>
              <w:szCs w:val="22"/>
              <w:lang w:eastAsia="en-US"/>
            </w:rPr>
          </w:pPr>
          <w:hyperlink w:anchor="_Toc95580235" w:history="1">
            <w:r w:rsidR="005B314C" w:rsidRPr="00874602">
              <w:rPr>
                <w:rStyle w:val="Hyperlink"/>
                <w:noProof/>
              </w:rPr>
              <w:t>1.</w:t>
            </w:r>
            <w:r w:rsidR="005B314C">
              <w:rPr>
                <w:rFonts w:asciiTheme="minorHAnsi" w:eastAsiaTheme="minorEastAsia" w:hAnsiTheme="minorHAnsi" w:cstheme="minorBidi"/>
                <w:noProof/>
                <w:sz w:val="22"/>
                <w:szCs w:val="22"/>
                <w:lang w:eastAsia="en-US"/>
              </w:rPr>
              <w:tab/>
            </w:r>
            <w:r w:rsidR="005B314C" w:rsidRPr="00874602">
              <w:rPr>
                <w:rStyle w:val="Hyperlink"/>
                <w:noProof/>
              </w:rPr>
              <w:t>Firewall Plan</w:t>
            </w:r>
            <w:r w:rsidR="005B314C">
              <w:rPr>
                <w:noProof/>
                <w:webHidden/>
              </w:rPr>
              <w:tab/>
            </w:r>
            <w:r w:rsidR="005B314C">
              <w:rPr>
                <w:noProof/>
                <w:webHidden/>
              </w:rPr>
              <w:fldChar w:fldCharType="begin"/>
            </w:r>
            <w:r w:rsidR="005B314C">
              <w:rPr>
                <w:noProof/>
                <w:webHidden/>
              </w:rPr>
              <w:instrText xml:space="preserve"> PAGEREF _Toc95580235 \h </w:instrText>
            </w:r>
            <w:r w:rsidR="005B314C">
              <w:rPr>
                <w:noProof/>
                <w:webHidden/>
              </w:rPr>
            </w:r>
            <w:r w:rsidR="005B314C">
              <w:rPr>
                <w:noProof/>
                <w:webHidden/>
              </w:rPr>
              <w:fldChar w:fldCharType="separate"/>
            </w:r>
            <w:r w:rsidR="005B314C">
              <w:rPr>
                <w:noProof/>
                <w:webHidden/>
              </w:rPr>
              <w:t>2</w:t>
            </w:r>
            <w:r w:rsidR="005B314C">
              <w:rPr>
                <w:noProof/>
                <w:webHidden/>
              </w:rPr>
              <w:fldChar w:fldCharType="end"/>
            </w:r>
          </w:hyperlink>
        </w:p>
        <w:p w14:paraId="21CFAB05" w14:textId="77777777" w:rsidR="005B314C" w:rsidRDefault="00BC265B">
          <w:pPr>
            <w:pStyle w:val="TOC2"/>
            <w:tabs>
              <w:tab w:val="left" w:pos="660"/>
              <w:tab w:val="right" w:leader="dot" w:pos="9710"/>
            </w:tabs>
            <w:rPr>
              <w:rFonts w:asciiTheme="minorHAnsi" w:eastAsiaTheme="minorEastAsia" w:hAnsiTheme="minorHAnsi" w:cstheme="minorBidi"/>
              <w:noProof/>
              <w:sz w:val="22"/>
              <w:szCs w:val="22"/>
              <w:lang w:eastAsia="en-US"/>
            </w:rPr>
          </w:pPr>
          <w:hyperlink w:anchor="_Toc95580236" w:history="1">
            <w:r w:rsidR="005B314C" w:rsidRPr="00874602">
              <w:rPr>
                <w:rStyle w:val="Hyperlink"/>
                <w:noProof/>
              </w:rPr>
              <w:t>2.</w:t>
            </w:r>
            <w:r w:rsidR="005B314C">
              <w:rPr>
                <w:rFonts w:asciiTheme="minorHAnsi" w:eastAsiaTheme="minorEastAsia" w:hAnsiTheme="minorHAnsi" w:cstheme="minorBidi"/>
                <w:noProof/>
                <w:sz w:val="22"/>
                <w:szCs w:val="22"/>
                <w:lang w:eastAsia="en-US"/>
              </w:rPr>
              <w:tab/>
            </w:r>
            <w:r w:rsidR="005B314C" w:rsidRPr="00874602">
              <w:rPr>
                <w:rStyle w:val="Hyperlink"/>
                <w:noProof/>
              </w:rPr>
              <w:t>VPN Plan</w:t>
            </w:r>
            <w:r w:rsidR="005B314C">
              <w:rPr>
                <w:noProof/>
                <w:webHidden/>
              </w:rPr>
              <w:tab/>
            </w:r>
            <w:r w:rsidR="005B314C">
              <w:rPr>
                <w:noProof/>
                <w:webHidden/>
              </w:rPr>
              <w:fldChar w:fldCharType="begin"/>
            </w:r>
            <w:r w:rsidR="005B314C">
              <w:rPr>
                <w:noProof/>
                <w:webHidden/>
              </w:rPr>
              <w:instrText xml:space="preserve"> PAGEREF _Toc95580236 \h </w:instrText>
            </w:r>
            <w:r w:rsidR="005B314C">
              <w:rPr>
                <w:noProof/>
                <w:webHidden/>
              </w:rPr>
            </w:r>
            <w:r w:rsidR="005B314C">
              <w:rPr>
                <w:noProof/>
                <w:webHidden/>
              </w:rPr>
              <w:fldChar w:fldCharType="separate"/>
            </w:r>
            <w:r w:rsidR="005B314C">
              <w:rPr>
                <w:noProof/>
                <w:webHidden/>
              </w:rPr>
              <w:t>3</w:t>
            </w:r>
            <w:r w:rsidR="005B314C">
              <w:rPr>
                <w:noProof/>
                <w:webHidden/>
              </w:rPr>
              <w:fldChar w:fldCharType="end"/>
            </w:r>
          </w:hyperlink>
        </w:p>
        <w:p w14:paraId="36E09AAF" w14:textId="77777777" w:rsidR="005B314C" w:rsidRDefault="00BC265B">
          <w:pPr>
            <w:pStyle w:val="TOC2"/>
            <w:tabs>
              <w:tab w:val="left" w:pos="660"/>
              <w:tab w:val="right" w:leader="dot" w:pos="9710"/>
            </w:tabs>
            <w:rPr>
              <w:rFonts w:asciiTheme="minorHAnsi" w:eastAsiaTheme="minorEastAsia" w:hAnsiTheme="minorHAnsi" w:cstheme="minorBidi"/>
              <w:noProof/>
              <w:sz w:val="22"/>
              <w:szCs w:val="22"/>
              <w:lang w:eastAsia="en-US"/>
            </w:rPr>
          </w:pPr>
          <w:hyperlink w:anchor="_Toc95580237" w:history="1">
            <w:r w:rsidR="005B314C" w:rsidRPr="00874602">
              <w:rPr>
                <w:rStyle w:val="Hyperlink"/>
                <w:noProof/>
              </w:rPr>
              <w:t>3.</w:t>
            </w:r>
            <w:r w:rsidR="005B314C">
              <w:rPr>
                <w:rFonts w:asciiTheme="minorHAnsi" w:eastAsiaTheme="minorEastAsia" w:hAnsiTheme="minorHAnsi" w:cstheme="minorBidi"/>
                <w:noProof/>
                <w:sz w:val="22"/>
                <w:szCs w:val="22"/>
                <w:lang w:eastAsia="en-US"/>
              </w:rPr>
              <w:tab/>
            </w:r>
            <w:r w:rsidR="005B314C" w:rsidRPr="00874602">
              <w:rPr>
                <w:rStyle w:val="Hyperlink"/>
                <w:noProof/>
              </w:rPr>
              <w:t>Verification Plan</w:t>
            </w:r>
            <w:r w:rsidR="005B314C">
              <w:rPr>
                <w:noProof/>
                <w:webHidden/>
              </w:rPr>
              <w:tab/>
            </w:r>
            <w:r w:rsidR="005B314C">
              <w:rPr>
                <w:noProof/>
                <w:webHidden/>
              </w:rPr>
              <w:fldChar w:fldCharType="begin"/>
            </w:r>
            <w:r w:rsidR="005B314C">
              <w:rPr>
                <w:noProof/>
                <w:webHidden/>
              </w:rPr>
              <w:instrText xml:space="preserve"> PAGEREF _Toc95580237 \h </w:instrText>
            </w:r>
            <w:r w:rsidR="005B314C">
              <w:rPr>
                <w:noProof/>
                <w:webHidden/>
              </w:rPr>
            </w:r>
            <w:r w:rsidR="005B314C">
              <w:rPr>
                <w:noProof/>
                <w:webHidden/>
              </w:rPr>
              <w:fldChar w:fldCharType="separate"/>
            </w:r>
            <w:r w:rsidR="005B314C">
              <w:rPr>
                <w:noProof/>
                <w:webHidden/>
              </w:rPr>
              <w:t>4</w:t>
            </w:r>
            <w:r w:rsidR="005B314C">
              <w:rPr>
                <w:noProof/>
                <w:webHidden/>
              </w:rPr>
              <w:fldChar w:fldCharType="end"/>
            </w:r>
          </w:hyperlink>
        </w:p>
        <w:p w14:paraId="619B0A6F" w14:textId="77777777" w:rsidR="005B314C" w:rsidRDefault="00BC265B">
          <w:pPr>
            <w:pStyle w:val="TOC1"/>
            <w:tabs>
              <w:tab w:val="left" w:pos="440"/>
              <w:tab w:val="right" w:leader="dot" w:pos="9710"/>
            </w:tabs>
            <w:rPr>
              <w:rFonts w:asciiTheme="minorHAnsi" w:eastAsiaTheme="minorEastAsia" w:hAnsiTheme="minorHAnsi" w:cstheme="minorBidi"/>
              <w:noProof/>
              <w:sz w:val="22"/>
              <w:szCs w:val="22"/>
              <w:lang w:eastAsia="en-US"/>
            </w:rPr>
          </w:pPr>
          <w:hyperlink w:anchor="_Toc95580238" w:history="1">
            <w:r w:rsidR="005B314C" w:rsidRPr="00874602">
              <w:rPr>
                <w:rStyle w:val="Hyperlink"/>
                <w:rFonts w:asciiTheme="majorHAnsi" w:eastAsiaTheme="majorEastAsia" w:hAnsiTheme="majorHAnsi" w:cstheme="majorBidi"/>
                <w:noProof/>
              </w:rPr>
              <w:t>II-</w:t>
            </w:r>
            <w:r w:rsidR="005B314C">
              <w:rPr>
                <w:rFonts w:asciiTheme="minorHAnsi" w:eastAsiaTheme="minorEastAsia" w:hAnsiTheme="minorHAnsi" w:cstheme="minorBidi"/>
                <w:noProof/>
                <w:sz w:val="22"/>
                <w:szCs w:val="22"/>
                <w:lang w:eastAsia="en-US"/>
              </w:rPr>
              <w:tab/>
            </w:r>
            <w:r w:rsidR="005B314C" w:rsidRPr="00874602">
              <w:rPr>
                <w:rStyle w:val="Hyperlink"/>
                <w:rFonts w:asciiTheme="majorHAnsi" w:eastAsiaTheme="majorEastAsia" w:hAnsiTheme="majorHAnsi" w:cstheme="majorBidi"/>
                <w:noProof/>
              </w:rPr>
              <w:t>How to Submit:</w:t>
            </w:r>
            <w:r w:rsidR="005B314C">
              <w:rPr>
                <w:noProof/>
                <w:webHidden/>
              </w:rPr>
              <w:tab/>
            </w:r>
            <w:r w:rsidR="005B314C">
              <w:rPr>
                <w:noProof/>
                <w:webHidden/>
              </w:rPr>
              <w:fldChar w:fldCharType="begin"/>
            </w:r>
            <w:r w:rsidR="005B314C">
              <w:rPr>
                <w:noProof/>
                <w:webHidden/>
              </w:rPr>
              <w:instrText xml:space="preserve"> PAGEREF _Toc95580238 \h </w:instrText>
            </w:r>
            <w:r w:rsidR="005B314C">
              <w:rPr>
                <w:noProof/>
                <w:webHidden/>
              </w:rPr>
            </w:r>
            <w:r w:rsidR="005B314C">
              <w:rPr>
                <w:noProof/>
                <w:webHidden/>
              </w:rPr>
              <w:fldChar w:fldCharType="separate"/>
            </w:r>
            <w:r w:rsidR="005B314C">
              <w:rPr>
                <w:noProof/>
                <w:webHidden/>
              </w:rPr>
              <w:t>5</w:t>
            </w:r>
            <w:r w:rsidR="005B314C">
              <w:rPr>
                <w:noProof/>
                <w:webHidden/>
              </w:rPr>
              <w:fldChar w:fldCharType="end"/>
            </w:r>
          </w:hyperlink>
        </w:p>
        <w:p w14:paraId="13EC1C85" w14:textId="77777777" w:rsidR="004F64C8" w:rsidRDefault="004F64C8">
          <w:r>
            <w:rPr>
              <w:b/>
              <w:bCs/>
              <w:noProof/>
            </w:rPr>
            <w:fldChar w:fldCharType="end"/>
          </w:r>
        </w:p>
      </w:sdtContent>
    </w:sdt>
    <w:p w14:paraId="640EC5C6" w14:textId="77777777" w:rsidR="004F64C8" w:rsidRDefault="004F64C8" w:rsidP="00E42D0F">
      <w:pPr>
        <w:jc w:val="both"/>
        <w:rPr>
          <w:rFonts w:asciiTheme="majorBidi" w:hAnsiTheme="majorBidi" w:cstheme="majorBidi"/>
          <w:sz w:val="28"/>
          <w:szCs w:val="28"/>
          <w:lang w:bidi="ar-JO"/>
        </w:rPr>
      </w:pPr>
    </w:p>
    <w:p w14:paraId="25C62442" w14:textId="77777777" w:rsidR="000E7C5E" w:rsidRDefault="000E7C5E" w:rsidP="00E42D0F">
      <w:pPr>
        <w:jc w:val="both"/>
        <w:rPr>
          <w:rFonts w:asciiTheme="majorBidi" w:hAnsiTheme="majorBidi" w:cstheme="majorBidi"/>
          <w:sz w:val="28"/>
          <w:szCs w:val="28"/>
          <w:lang w:bidi="ar-JO"/>
        </w:rPr>
      </w:pPr>
    </w:p>
    <w:p w14:paraId="3D69BDF6" w14:textId="77777777" w:rsidR="000E7C5E" w:rsidRDefault="000E7C5E" w:rsidP="00E42D0F">
      <w:pPr>
        <w:jc w:val="both"/>
        <w:rPr>
          <w:rFonts w:asciiTheme="majorBidi" w:hAnsiTheme="majorBidi" w:cstheme="majorBidi"/>
          <w:sz w:val="28"/>
          <w:szCs w:val="28"/>
          <w:lang w:bidi="ar-JO"/>
        </w:rPr>
      </w:pPr>
    </w:p>
    <w:p w14:paraId="1CA952DF" w14:textId="77777777" w:rsidR="000E7C5E" w:rsidRDefault="000E7C5E" w:rsidP="00E42D0F">
      <w:pPr>
        <w:jc w:val="both"/>
        <w:rPr>
          <w:rFonts w:asciiTheme="majorBidi" w:hAnsiTheme="majorBidi" w:cstheme="majorBidi"/>
          <w:sz w:val="28"/>
          <w:szCs w:val="28"/>
          <w:lang w:bidi="ar-JO"/>
        </w:rPr>
      </w:pPr>
    </w:p>
    <w:p w14:paraId="26DCF9F3" w14:textId="77777777" w:rsidR="000E7C5E" w:rsidRDefault="000E7C5E" w:rsidP="00E42D0F">
      <w:pPr>
        <w:jc w:val="both"/>
        <w:rPr>
          <w:rFonts w:asciiTheme="majorBidi" w:hAnsiTheme="majorBidi" w:cstheme="majorBidi"/>
          <w:sz w:val="28"/>
          <w:szCs w:val="28"/>
          <w:lang w:bidi="ar-JO"/>
        </w:rPr>
      </w:pPr>
    </w:p>
    <w:p w14:paraId="066D96F4" w14:textId="77777777" w:rsidR="000E7C5E" w:rsidRDefault="000E7C5E" w:rsidP="00E42D0F">
      <w:pPr>
        <w:jc w:val="both"/>
        <w:rPr>
          <w:rFonts w:asciiTheme="majorBidi" w:hAnsiTheme="majorBidi" w:cstheme="majorBidi"/>
          <w:sz w:val="28"/>
          <w:szCs w:val="28"/>
          <w:lang w:bidi="ar-JO"/>
        </w:rPr>
      </w:pPr>
    </w:p>
    <w:p w14:paraId="3544C08B" w14:textId="77777777" w:rsidR="000E7C5E" w:rsidRDefault="000E7C5E" w:rsidP="00E42D0F">
      <w:pPr>
        <w:jc w:val="both"/>
        <w:rPr>
          <w:rFonts w:asciiTheme="majorBidi" w:hAnsiTheme="majorBidi" w:cstheme="majorBidi"/>
          <w:sz w:val="28"/>
          <w:szCs w:val="28"/>
          <w:lang w:bidi="ar-JO"/>
        </w:rPr>
      </w:pPr>
    </w:p>
    <w:p w14:paraId="299B6D4A" w14:textId="77777777" w:rsidR="000E7C5E" w:rsidRDefault="000E7C5E" w:rsidP="00E42D0F">
      <w:pPr>
        <w:jc w:val="both"/>
        <w:rPr>
          <w:rFonts w:asciiTheme="majorBidi" w:hAnsiTheme="majorBidi" w:cstheme="majorBidi"/>
          <w:sz w:val="28"/>
          <w:szCs w:val="28"/>
          <w:lang w:bidi="ar-JO"/>
        </w:rPr>
      </w:pPr>
    </w:p>
    <w:p w14:paraId="4ABC6CB9" w14:textId="77777777" w:rsidR="000E7C5E" w:rsidRDefault="000E7C5E" w:rsidP="00E42D0F">
      <w:pPr>
        <w:jc w:val="both"/>
        <w:rPr>
          <w:rFonts w:asciiTheme="majorBidi" w:hAnsiTheme="majorBidi" w:cstheme="majorBidi"/>
          <w:sz w:val="28"/>
          <w:szCs w:val="28"/>
          <w:lang w:bidi="ar-JO"/>
        </w:rPr>
      </w:pPr>
    </w:p>
    <w:p w14:paraId="39A3E1EE" w14:textId="77777777" w:rsidR="000E7C5E" w:rsidRDefault="000E7C5E" w:rsidP="00E42D0F">
      <w:pPr>
        <w:jc w:val="both"/>
        <w:rPr>
          <w:rFonts w:asciiTheme="majorBidi" w:hAnsiTheme="majorBidi" w:cstheme="majorBidi"/>
          <w:sz w:val="28"/>
          <w:szCs w:val="28"/>
          <w:lang w:bidi="ar-JO"/>
        </w:rPr>
      </w:pPr>
    </w:p>
    <w:p w14:paraId="5F1F3071" w14:textId="77777777" w:rsidR="00E81A7E" w:rsidRPr="00E81A7E" w:rsidRDefault="00E81A7E" w:rsidP="00E81A7E">
      <w:pPr>
        <w:rPr>
          <w:lang w:eastAsia="en-US"/>
        </w:rPr>
      </w:pPr>
    </w:p>
    <w:p w14:paraId="4A9235BE" w14:textId="77777777" w:rsidR="00E81A7E" w:rsidRDefault="00E81A7E" w:rsidP="00E81A7E">
      <w:pPr>
        <w:pStyle w:val="ListParagraph"/>
        <w:rPr>
          <w:rFonts w:ascii="Times New Roman" w:hAnsi="Times New Roman" w:cs="Times New Roman"/>
          <w:bCs/>
          <w:sz w:val="24"/>
        </w:rPr>
      </w:pPr>
    </w:p>
    <w:p w14:paraId="662499EE" w14:textId="77777777" w:rsidR="00E81A7E" w:rsidRPr="00E81A7E" w:rsidRDefault="00E81A7E" w:rsidP="00E81A7E">
      <w:pPr>
        <w:pStyle w:val="Heading1"/>
        <w:keepLines/>
        <w:numPr>
          <w:ilvl w:val="0"/>
          <w:numId w:val="8"/>
        </w:numPr>
        <w:spacing w:after="0" w:line="259" w:lineRule="auto"/>
        <w:rPr>
          <w:rFonts w:asciiTheme="majorHAnsi" w:eastAsiaTheme="majorEastAsia" w:hAnsiTheme="majorHAnsi" w:cstheme="majorBidi"/>
          <w:color w:val="365F91" w:themeColor="accent1" w:themeShade="BF"/>
          <w:kern w:val="0"/>
        </w:rPr>
      </w:pPr>
      <w:bookmarkStart w:id="0" w:name="_Toc86158606"/>
      <w:bookmarkStart w:id="1" w:name="_Toc95580234"/>
      <w:r w:rsidRPr="00E81A7E">
        <w:rPr>
          <w:rFonts w:asciiTheme="majorHAnsi" w:eastAsiaTheme="majorEastAsia" w:hAnsiTheme="majorHAnsi" w:cstheme="majorBidi"/>
          <w:color w:val="365F91" w:themeColor="accent1" w:themeShade="BF"/>
          <w:kern w:val="0"/>
        </w:rPr>
        <w:t>Rubrics:</w:t>
      </w:r>
      <w:bookmarkEnd w:id="0"/>
      <w:bookmarkEnd w:id="1"/>
      <w:r w:rsidRPr="00E81A7E">
        <w:rPr>
          <w:rFonts w:asciiTheme="majorHAnsi" w:eastAsiaTheme="majorEastAsia" w:hAnsiTheme="majorHAnsi" w:cstheme="majorBidi"/>
          <w:color w:val="365F91" w:themeColor="accent1" w:themeShade="BF"/>
          <w:kern w:val="0"/>
        </w:rPr>
        <w:t xml:space="preserve"> </w:t>
      </w:r>
    </w:p>
    <w:p w14:paraId="25322C7C" w14:textId="77777777" w:rsidR="00E81A7E" w:rsidRPr="006F35FC" w:rsidRDefault="004A7B91" w:rsidP="004A7B91">
      <w:pPr>
        <w:pStyle w:val="ListParagraph"/>
        <w:numPr>
          <w:ilvl w:val="0"/>
          <w:numId w:val="16"/>
        </w:numPr>
        <w:spacing w:after="160" w:line="360" w:lineRule="auto"/>
        <w:contextualSpacing/>
        <w:rPr>
          <w:rFonts w:ascii="Times New Roman" w:hAnsi="Times New Roman" w:cs="Times New Roman"/>
          <w:sz w:val="24"/>
        </w:rPr>
      </w:pPr>
      <w:r>
        <w:rPr>
          <w:rFonts w:ascii="Times New Roman" w:hAnsi="Times New Roman" w:cs="Times New Roman"/>
          <w:sz w:val="24"/>
        </w:rPr>
        <w:t>ACL</w:t>
      </w:r>
      <w:r w:rsidR="00E81A7E">
        <w:rPr>
          <w:rFonts w:ascii="Times New Roman" w:hAnsi="Times New Roman" w:cs="Times New Roman"/>
          <w:sz w:val="24"/>
        </w:rPr>
        <w:t xml:space="preserve"> Plan</w:t>
      </w:r>
      <w:r w:rsidR="00E81A7E" w:rsidRPr="006F35FC">
        <w:rPr>
          <w:rFonts w:ascii="Times New Roman" w:hAnsi="Times New Roman" w:cs="Times New Roman"/>
          <w:sz w:val="24"/>
        </w:rPr>
        <w:t xml:space="preserve">: </w:t>
      </w:r>
      <w:r>
        <w:rPr>
          <w:rFonts w:ascii="Times New Roman" w:hAnsi="Times New Roman" w:cs="Times New Roman"/>
          <w:b/>
          <w:bCs/>
          <w:sz w:val="24"/>
        </w:rPr>
        <w:t>8</w:t>
      </w:r>
      <w:r w:rsidR="00E81A7E">
        <w:rPr>
          <w:rFonts w:ascii="Times New Roman" w:hAnsi="Times New Roman" w:cs="Times New Roman"/>
          <w:b/>
          <w:bCs/>
          <w:sz w:val="24"/>
        </w:rPr>
        <w:t xml:space="preserve"> marks</w:t>
      </w:r>
    </w:p>
    <w:p w14:paraId="10E14F8A" w14:textId="77777777" w:rsidR="00E81A7E" w:rsidRPr="004A7B91" w:rsidRDefault="004A7B91" w:rsidP="000E7C5E">
      <w:pPr>
        <w:pStyle w:val="ListParagraph"/>
        <w:numPr>
          <w:ilvl w:val="0"/>
          <w:numId w:val="16"/>
        </w:numPr>
        <w:spacing w:after="160" w:line="360" w:lineRule="auto"/>
        <w:contextualSpacing/>
        <w:rPr>
          <w:rFonts w:ascii="Times New Roman" w:hAnsi="Times New Roman" w:cs="Times New Roman"/>
          <w:sz w:val="24"/>
        </w:rPr>
      </w:pPr>
      <w:r>
        <w:rPr>
          <w:rFonts w:ascii="Times New Roman" w:hAnsi="Times New Roman" w:cs="Times New Roman"/>
          <w:sz w:val="24"/>
        </w:rPr>
        <w:t>VPN Plan</w:t>
      </w:r>
      <w:r w:rsidR="00E81A7E" w:rsidRPr="006F35FC">
        <w:rPr>
          <w:rFonts w:ascii="Times New Roman" w:hAnsi="Times New Roman" w:cs="Times New Roman"/>
          <w:sz w:val="24"/>
        </w:rPr>
        <w:t xml:space="preserve">: </w:t>
      </w:r>
      <w:r w:rsidR="000E7C5E">
        <w:rPr>
          <w:rFonts w:ascii="Times New Roman" w:hAnsi="Times New Roman" w:cs="Times New Roman"/>
          <w:b/>
          <w:bCs/>
          <w:sz w:val="24"/>
        </w:rPr>
        <w:t>8</w:t>
      </w:r>
      <w:r w:rsidR="00E81A7E" w:rsidRPr="006F35FC">
        <w:rPr>
          <w:rFonts w:ascii="Times New Roman" w:hAnsi="Times New Roman" w:cs="Times New Roman"/>
          <w:b/>
          <w:bCs/>
          <w:sz w:val="24"/>
        </w:rPr>
        <w:t xml:space="preserve"> marks</w:t>
      </w:r>
    </w:p>
    <w:p w14:paraId="2EB52758" w14:textId="77777777" w:rsidR="004A7B91" w:rsidRPr="006F35FC" w:rsidRDefault="004A7B91" w:rsidP="000E7C5E">
      <w:pPr>
        <w:pStyle w:val="ListParagraph"/>
        <w:numPr>
          <w:ilvl w:val="0"/>
          <w:numId w:val="16"/>
        </w:numPr>
        <w:spacing w:after="160" w:line="360" w:lineRule="auto"/>
        <w:contextualSpacing/>
        <w:rPr>
          <w:rFonts w:ascii="Times New Roman" w:hAnsi="Times New Roman" w:cs="Times New Roman"/>
          <w:sz w:val="24"/>
        </w:rPr>
      </w:pPr>
      <w:r>
        <w:rPr>
          <w:rFonts w:ascii="Times New Roman" w:hAnsi="Times New Roman" w:cs="Times New Roman"/>
          <w:sz w:val="24"/>
        </w:rPr>
        <w:t xml:space="preserve">Discussions: </w:t>
      </w:r>
      <w:r w:rsidRPr="004A7B91">
        <w:rPr>
          <w:rFonts w:ascii="Times New Roman" w:hAnsi="Times New Roman" w:cs="Times New Roman"/>
          <w:b/>
          <w:bCs/>
          <w:sz w:val="24"/>
        </w:rPr>
        <w:t>4 marks</w:t>
      </w:r>
    </w:p>
    <w:p w14:paraId="76B31602" w14:textId="77777777" w:rsidR="00CB1F10" w:rsidRDefault="00CB1F10" w:rsidP="000E7C5E">
      <w:bookmarkStart w:id="2" w:name="Q4"/>
    </w:p>
    <w:bookmarkEnd w:id="2"/>
    <w:p w14:paraId="4F605006" w14:textId="77777777" w:rsidR="00B51CE5" w:rsidRPr="00653DD3" w:rsidRDefault="00B51CE5" w:rsidP="00B51CE5">
      <w:pPr>
        <w:autoSpaceDE w:val="0"/>
        <w:autoSpaceDN w:val="0"/>
        <w:adjustRightInd w:val="0"/>
        <w:rPr>
          <w:rFonts w:asciiTheme="majorBidi" w:hAnsiTheme="majorBidi" w:cstheme="majorBidi"/>
          <w:color w:val="000000"/>
        </w:rPr>
      </w:pPr>
    </w:p>
    <w:p w14:paraId="3CEAD56A" w14:textId="77777777" w:rsidR="00177875" w:rsidRPr="00E81A7E" w:rsidRDefault="00E81A7E" w:rsidP="008F5D2F">
      <w:pPr>
        <w:autoSpaceDE w:val="0"/>
        <w:autoSpaceDN w:val="0"/>
        <w:adjustRightInd w:val="0"/>
        <w:rPr>
          <w:rFonts w:asciiTheme="majorBidi" w:hAnsiTheme="majorBidi" w:cstheme="majorBidi"/>
          <w:color w:val="000000"/>
        </w:rPr>
      </w:pPr>
      <w:proofErr w:type="gramStart"/>
      <w:r>
        <w:rPr>
          <w:rFonts w:asciiTheme="majorBidi" w:hAnsiTheme="majorBidi" w:cstheme="majorBidi"/>
          <w:color w:val="000000"/>
          <w:lang w:val="en-GB"/>
        </w:rPr>
        <w:t>This questions</w:t>
      </w:r>
      <w:proofErr w:type="gramEnd"/>
      <w:r>
        <w:rPr>
          <w:rFonts w:asciiTheme="majorBidi" w:hAnsiTheme="majorBidi" w:cstheme="majorBidi"/>
          <w:color w:val="000000"/>
          <w:lang w:val="en-GB"/>
        </w:rPr>
        <w:t xml:space="preserve"> aims at building the </w:t>
      </w:r>
      <w:r w:rsidR="008F5D2F">
        <w:rPr>
          <w:rFonts w:asciiTheme="majorBidi" w:hAnsiTheme="majorBidi" w:cstheme="majorBidi"/>
          <w:color w:val="000000"/>
          <w:lang w:val="en-GB"/>
        </w:rPr>
        <w:t xml:space="preserve">ACL </w:t>
      </w:r>
      <w:r w:rsidR="00B616A1">
        <w:rPr>
          <w:rFonts w:asciiTheme="majorBidi" w:hAnsiTheme="majorBidi" w:cstheme="majorBidi"/>
          <w:color w:val="000000"/>
          <w:lang w:val="en-GB"/>
        </w:rPr>
        <w:t xml:space="preserve">&amp; VPN </w:t>
      </w:r>
      <w:r w:rsidR="008F5D2F">
        <w:rPr>
          <w:rFonts w:asciiTheme="majorBidi" w:hAnsiTheme="majorBidi" w:cstheme="majorBidi"/>
          <w:color w:val="000000"/>
          <w:lang w:val="en-GB"/>
        </w:rPr>
        <w:t>Policy</w:t>
      </w:r>
      <w:r>
        <w:rPr>
          <w:rFonts w:asciiTheme="majorBidi" w:hAnsiTheme="majorBidi" w:cstheme="majorBidi"/>
          <w:color w:val="000000"/>
          <w:lang w:val="en-GB"/>
        </w:rPr>
        <w:t xml:space="preserve"> for </w:t>
      </w:r>
      <w:r w:rsidR="008F5D2F">
        <w:rPr>
          <w:rFonts w:asciiTheme="majorBidi" w:hAnsiTheme="majorBidi" w:cstheme="majorBidi"/>
          <w:color w:val="000000"/>
          <w:lang w:val="en-GB"/>
        </w:rPr>
        <w:t>a</w:t>
      </w:r>
      <w:r>
        <w:rPr>
          <w:rFonts w:asciiTheme="majorBidi" w:hAnsiTheme="majorBidi" w:cstheme="majorBidi"/>
          <w:color w:val="000000"/>
          <w:lang w:val="en-GB"/>
        </w:rPr>
        <w:t xml:space="preserve"> network topology. </w:t>
      </w:r>
      <w:r w:rsidR="00ED6FB2" w:rsidRPr="00E81A7E">
        <w:rPr>
          <w:rFonts w:asciiTheme="majorBidi" w:hAnsiTheme="majorBidi" w:cstheme="majorBidi"/>
          <w:b/>
          <w:bCs/>
          <w:color w:val="0070C0"/>
        </w:rPr>
        <w:t xml:space="preserve">Figure </w:t>
      </w:r>
      <w:r w:rsidR="004503B6" w:rsidRPr="00E81A7E">
        <w:rPr>
          <w:rFonts w:asciiTheme="majorBidi" w:hAnsiTheme="majorBidi" w:cstheme="majorBidi"/>
          <w:b/>
          <w:bCs/>
          <w:color w:val="0070C0"/>
        </w:rPr>
        <w:t>A</w:t>
      </w:r>
      <w:r w:rsidR="00ED6FB2" w:rsidRPr="00E81A7E">
        <w:rPr>
          <w:rFonts w:asciiTheme="majorBidi" w:hAnsiTheme="majorBidi" w:cstheme="majorBidi"/>
          <w:color w:val="0070C0"/>
        </w:rPr>
        <w:t xml:space="preserve"> </w:t>
      </w:r>
      <w:r w:rsidR="00ED6FB2" w:rsidRPr="00E81A7E">
        <w:rPr>
          <w:rFonts w:asciiTheme="majorBidi" w:hAnsiTheme="majorBidi" w:cstheme="majorBidi"/>
          <w:color w:val="000000"/>
        </w:rPr>
        <w:t>shows the design of a network</w:t>
      </w:r>
      <w:r w:rsidR="008F5D2F">
        <w:rPr>
          <w:rFonts w:asciiTheme="majorBidi" w:hAnsiTheme="majorBidi" w:cstheme="majorBidi"/>
          <w:color w:val="000000"/>
        </w:rPr>
        <w:t>:</w:t>
      </w:r>
    </w:p>
    <w:p w14:paraId="180A182E" w14:textId="77777777" w:rsidR="006E1941" w:rsidRPr="00653DD3" w:rsidRDefault="006E1941" w:rsidP="006E1941">
      <w:pPr>
        <w:pStyle w:val="ListParagraph"/>
        <w:spacing w:after="0" w:line="240" w:lineRule="auto"/>
        <w:rPr>
          <w:rFonts w:asciiTheme="majorBidi" w:hAnsiTheme="majorBidi" w:cstheme="majorBidi"/>
          <w:color w:val="000000"/>
          <w:sz w:val="24"/>
          <w:szCs w:val="24"/>
        </w:rPr>
      </w:pPr>
    </w:p>
    <w:p w14:paraId="564E59ED" w14:textId="77777777" w:rsidR="00177875" w:rsidRDefault="008F5D2F" w:rsidP="00E81A7E">
      <w:pPr>
        <w:autoSpaceDE w:val="0"/>
        <w:autoSpaceDN w:val="0"/>
        <w:adjustRightInd w:val="0"/>
        <w:ind w:left="-720"/>
        <w:jc w:val="center"/>
        <w:rPr>
          <w:rFonts w:asciiTheme="majorBidi" w:hAnsiTheme="majorBidi" w:cstheme="majorBidi"/>
          <w:color w:val="000000"/>
        </w:rPr>
      </w:pPr>
      <w:r>
        <w:rPr>
          <w:rFonts w:asciiTheme="majorBidi" w:hAnsiTheme="majorBidi" w:cstheme="majorBidi"/>
          <w:noProof/>
          <w:color w:val="000000"/>
          <w:lang w:eastAsia="en-US"/>
        </w:rPr>
        <w:drawing>
          <wp:inline distT="0" distB="0" distL="0" distR="0" wp14:anchorId="389C8F0B" wp14:editId="692865CC">
            <wp:extent cx="6904949" cy="1890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2901" cy="1892970"/>
                    </a:xfrm>
                    <a:prstGeom prst="rect">
                      <a:avLst/>
                    </a:prstGeom>
                    <a:noFill/>
                    <a:ln>
                      <a:noFill/>
                    </a:ln>
                  </pic:spPr>
                </pic:pic>
              </a:graphicData>
            </a:graphic>
          </wp:inline>
        </w:drawing>
      </w:r>
    </w:p>
    <w:p w14:paraId="16DCC24D" w14:textId="77777777" w:rsidR="00E81A7E" w:rsidRDefault="00E81A7E" w:rsidP="00E81A7E">
      <w:pPr>
        <w:autoSpaceDE w:val="0"/>
        <w:autoSpaceDN w:val="0"/>
        <w:adjustRightInd w:val="0"/>
        <w:ind w:left="-720"/>
        <w:jc w:val="center"/>
        <w:rPr>
          <w:rFonts w:asciiTheme="majorBidi" w:hAnsiTheme="majorBidi" w:cstheme="majorBidi"/>
          <w:color w:val="000000"/>
        </w:rPr>
      </w:pPr>
    </w:p>
    <w:p w14:paraId="2E16B859" w14:textId="77777777" w:rsidR="00191E0D" w:rsidRPr="00653DD3" w:rsidRDefault="00191E0D" w:rsidP="00177875">
      <w:pPr>
        <w:autoSpaceDE w:val="0"/>
        <w:autoSpaceDN w:val="0"/>
        <w:adjustRightInd w:val="0"/>
        <w:rPr>
          <w:rFonts w:asciiTheme="majorBidi" w:hAnsiTheme="majorBidi" w:cstheme="majorBidi"/>
          <w:color w:val="000000"/>
        </w:rPr>
      </w:pPr>
    </w:p>
    <w:p w14:paraId="38AB06E6" w14:textId="77777777" w:rsidR="00B616A1" w:rsidRPr="00B616A1" w:rsidRDefault="00525B72" w:rsidP="00B616A1">
      <w:pPr>
        <w:pStyle w:val="Heading2"/>
        <w:numPr>
          <w:ilvl w:val="0"/>
          <w:numId w:val="12"/>
        </w:numPr>
        <w:rPr>
          <w:sz w:val="36"/>
          <w:szCs w:val="36"/>
        </w:rPr>
      </w:pPr>
      <w:bookmarkStart w:id="3" w:name="_Toc95580235"/>
      <w:r>
        <w:rPr>
          <w:sz w:val="36"/>
          <w:szCs w:val="36"/>
        </w:rPr>
        <w:t>Firewall</w:t>
      </w:r>
      <w:r w:rsidR="00B616A1" w:rsidRPr="00B616A1">
        <w:rPr>
          <w:sz w:val="36"/>
          <w:szCs w:val="36"/>
        </w:rPr>
        <w:t xml:space="preserve"> Plan</w:t>
      </w:r>
      <w:bookmarkEnd w:id="3"/>
    </w:p>
    <w:p w14:paraId="143473DC" w14:textId="77777777" w:rsidR="00B616A1" w:rsidRDefault="00B616A1" w:rsidP="00177875">
      <w:pPr>
        <w:autoSpaceDE w:val="0"/>
        <w:autoSpaceDN w:val="0"/>
        <w:adjustRightInd w:val="0"/>
        <w:rPr>
          <w:rFonts w:asciiTheme="majorBidi" w:hAnsiTheme="majorBidi" w:cstheme="majorBidi"/>
          <w:color w:val="000000"/>
          <w:sz w:val="28"/>
          <w:szCs w:val="28"/>
        </w:rPr>
      </w:pPr>
    </w:p>
    <w:p w14:paraId="3B4D6B48" w14:textId="77777777" w:rsidR="00177875" w:rsidRPr="008F5D2F" w:rsidRDefault="008F5D2F" w:rsidP="00B616A1">
      <w:pPr>
        <w:autoSpaceDE w:val="0"/>
        <w:autoSpaceDN w:val="0"/>
        <w:adjustRightInd w:val="0"/>
        <w:rPr>
          <w:rFonts w:asciiTheme="majorBidi" w:hAnsiTheme="majorBidi" w:cstheme="majorBidi"/>
          <w:color w:val="000000"/>
          <w:sz w:val="28"/>
          <w:szCs w:val="28"/>
        </w:rPr>
      </w:pPr>
      <w:r w:rsidRPr="008F5D2F">
        <w:rPr>
          <w:rFonts w:asciiTheme="majorBidi" w:hAnsiTheme="majorBidi" w:cstheme="majorBidi"/>
          <w:color w:val="000000"/>
          <w:sz w:val="28"/>
          <w:szCs w:val="28"/>
        </w:rPr>
        <w:t xml:space="preserve">The </w:t>
      </w:r>
      <w:r w:rsidR="00B616A1">
        <w:rPr>
          <w:rFonts w:asciiTheme="majorBidi" w:hAnsiTheme="majorBidi" w:cstheme="majorBidi"/>
          <w:color w:val="000000"/>
          <w:sz w:val="28"/>
          <w:szCs w:val="28"/>
        </w:rPr>
        <w:t xml:space="preserve">network traffic </w:t>
      </w:r>
      <w:r w:rsidRPr="008F5D2F">
        <w:rPr>
          <w:rFonts w:asciiTheme="majorBidi" w:hAnsiTheme="majorBidi" w:cstheme="majorBidi"/>
          <w:color w:val="000000"/>
          <w:sz w:val="28"/>
          <w:szCs w:val="28"/>
        </w:rPr>
        <w:t xml:space="preserve">Requirements are </w:t>
      </w:r>
      <w:r w:rsidR="00525B72">
        <w:rPr>
          <w:rFonts w:asciiTheme="majorBidi" w:hAnsiTheme="majorBidi" w:cstheme="majorBidi"/>
          <w:color w:val="000000"/>
          <w:sz w:val="28"/>
          <w:szCs w:val="28"/>
        </w:rPr>
        <w:t xml:space="preserve">in the </w:t>
      </w:r>
      <w:r w:rsidRPr="008F5D2F">
        <w:rPr>
          <w:rFonts w:asciiTheme="majorBidi" w:hAnsiTheme="majorBidi" w:cstheme="majorBidi"/>
          <w:color w:val="000000"/>
          <w:sz w:val="28"/>
          <w:szCs w:val="28"/>
        </w:rPr>
        <w:t>below:</w:t>
      </w:r>
    </w:p>
    <w:p w14:paraId="24197104" w14:textId="77777777" w:rsidR="00E81A7E" w:rsidRPr="008F5D2F" w:rsidRDefault="00E81A7E" w:rsidP="00177875">
      <w:pPr>
        <w:autoSpaceDE w:val="0"/>
        <w:autoSpaceDN w:val="0"/>
        <w:adjustRightInd w:val="0"/>
        <w:rPr>
          <w:rFonts w:asciiTheme="majorBidi" w:hAnsiTheme="majorBidi" w:cstheme="majorBidi"/>
          <w:color w:val="000000"/>
          <w:sz w:val="28"/>
          <w:szCs w:val="28"/>
        </w:rPr>
      </w:pPr>
    </w:p>
    <w:p w14:paraId="7F116158" w14:textId="77777777" w:rsidR="00177875" w:rsidRPr="008F5D2F" w:rsidRDefault="008F5D2F" w:rsidP="00E81A7E">
      <w:pPr>
        <w:pStyle w:val="ListParagraph"/>
        <w:numPr>
          <w:ilvl w:val="0"/>
          <w:numId w:val="2"/>
        </w:numPr>
        <w:autoSpaceDE w:val="0"/>
        <w:autoSpaceDN w:val="0"/>
        <w:adjustRightInd w:val="0"/>
        <w:spacing w:after="0" w:line="240" w:lineRule="auto"/>
        <w:rPr>
          <w:rFonts w:asciiTheme="majorBidi" w:hAnsiTheme="majorBidi" w:cstheme="majorBidi"/>
          <w:bCs/>
          <w:color w:val="000000"/>
          <w:sz w:val="28"/>
          <w:szCs w:val="28"/>
        </w:rPr>
      </w:pPr>
      <w:r w:rsidRPr="008F5D2F">
        <w:rPr>
          <w:rFonts w:asciiTheme="majorBidi" w:hAnsiTheme="majorBidi" w:cstheme="majorBidi"/>
          <w:b/>
          <w:color w:val="000000"/>
          <w:sz w:val="28"/>
          <w:szCs w:val="28"/>
        </w:rPr>
        <w:t xml:space="preserve">AAA-SRV: </w:t>
      </w:r>
      <w:r w:rsidRPr="008F5D2F">
        <w:rPr>
          <w:rFonts w:asciiTheme="majorBidi" w:hAnsiTheme="majorBidi" w:cstheme="majorBidi"/>
          <w:bCs/>
          <w:color w:val="000000"/>
          <w:sz w:val="28"/>
          <w:szCs w:val="28"/>
        </w:rPr>
        <w:t>is the AAA server to authenticate internal users accessing the 3 routers R1, R2 and R3. It runs Radius (udp-1645)</w:t>
      </w:r>
    </w:p>
    <w:p w14:paraId="58D06454" w14:textId="77777777" w:rsidR="00177875" w:rsidRPr="008F5D2F" w:rsidRDefault="008F5D2F" w:rsidP="008F5D2F">
      <w:pPr>
        <w:pStyle w:val="ListParagraph"/>
        <w:numPr>
          <w:ilvl w:val="0"/>
          <w:numId w:val="2"/>
        </w:numPr>
        <w:autoSpaceDE w:val="0"/>
        <w:autoSpaceDN w:val="0"/>
        <w:adjustRightInd w:val="0"/>
        <w:spacing w:after="0" w:line="240" w:lineRule="auto"/>
        <w:rPr>
          <w:rFonts w:asciiTheme="majorBidi" w:hAnsiTheme="majorBidi" w:cstheme="majorBidi"/>
          <w:color w:val="000000"/>
          <w:sz w:val="28"/>
          <w:szCs w:val="28"/>
        </w:rPr>
      </w:pPr>
      <w:r w:rsidRPr="008F5D2F">
        <w:rPr>
          <w:rFonts w:asciiTheme="majorBidi" w:hAnsiTheme="majorBidi" w:cstheme="majorBidi"/>
          <w:b/>
          <w:color w:val="000000"/>
          <w:sz w:val="28"/>
          <w:szCs w:val="28"/>
        </w:rPr>
        <w:t>Intranet-Web-SRV</w:t>
      </w:r>
      <w:r w:rsidR="00676F46" w:rsidRPr="008F5D2F">
        <w:rPr>
          <w:rFonts w:asciiTheme="majorBidi" w:hAnsiTheme="majorBidi" w:cstheme="majorBidi"/>
          <w:color w:val="000000"/>
          <w:sz w:val="28"/>
          <w:szCs w:val="28"/>
        </w:rPr>
        <w:t xml:space="preserve"> </w:t>
      </w:r>
      <w:r w:rsidRPr="008F5D2F">
        <w:rPr>
          <w:rFonts w:asciiTheme="majorBidi" w:hAnsiTheme="majorBidi" w:cstheme="majorBidi"/>
          <w:color w:val="000000"/>
          <w:sz w:val="28"/>
          <w:szCs w:val="28"/>
        </w:rPr>
        <w:t>is a website to be accessed from inside and outside using HTTPS (tcp-443)</w:t>
      </w:r>
    </w:p>
    <w:p w14:paraId="4DA5D1FE" w14:textId="77777777" w:rsidR="00F00EDF" w:rsidRPr="008F5D2F" w:rsidRDefault="008F5D2F" w:rsidP="00B616A1">
      <w:pPr>
        <w:pStyle w:val="ListParagraph"/>
        <w:numPr>
          <w:ilvl w:val="0"/>
          <w:numId w:val="2"/>
        </w:numPr>
        <w:autoSpaceDE w:val="0"/>
        <w:autoSpaceDN w:val="0"/>
        <w:adjustRightInd w:val="0"/>
        <w:spacing w:after="0" w:line="240" w:lineRule="auto"/>
        <w:rPr>
          <w:rFonts w:asciiTheme="majorBidi" w:hAnsiTheme="majorBidi" w:cstheme="majorBidi"/>
          <w:color w:val="000000"/>
          <w:sz w:val="28"/>
          <w:szCs w:val="28"/>
        </w:rPr>
      </w:pPr>
      <w:r w:rsidRPr="008F5D2F">
        <w:rPr>
          <w:rFonts w:asciiTheme="majorBidi" w:hAnsiTheme="majorBidi" w:cstheme="majorBidi"/>
          <w:b/>
          <w:color w:val="000000"/>
          <w:sz w:val="28"/>
          <w:szCs w:val="28"/>
        </w:rPr>
        <w:t>S</w:t>
      </w:r>
      <w:r w:rsidR="00676F46" w:rsidRPr="008F5D2F">
        <w:rPr>
          <w:rFonts w:asciiTheme="majorBidi" w:hAnsiTheme="majorBidi" w:cstheme="majorBidi"/>
          <w:b/>
          <w:color w:val="000000"/>
          <w:sz w:val="28"/>
          <w:szCs w:val="28"/>
        </w:rPr>
        <w:t xml:space="preserve">3 </w:t>
      </w:r>
      <w:r w:rsidR="00D90D50" w:rsidRPr="008F5D2F">
        <w:rPr>
          <w:rFonts w:asciiTheme="majorBidi" w:hAnsiTheme="majorBidi" w:cstheme="majorBidi"/>
          <w:b/>
          <w:color w:val="000000"/>
          <w:sz w:val="28"/>
          <w:szCs w:val="28"/>
        </w:rPr>
        <w:t>LAN</w:t>
      </w:r>
      <w:r w:rsidR="00676F46" w:rsidRPr="008F5D2F">
        <w:rPr>
          <w:rFonts w:asciiTheme="majorBidi" w:hAnsiTheme="majorBidi" w:cstheme="majorBidi"/>
          <w:b/>
          <w:color w:val="000000"/>
          <w:sz w:val="28"/>
          <w:szCs w:val="28"/>
        </w:rPr>
        <w:t>:</w:t>
      </w:r>
      <w:r w:rsidRPr="008F5D2F">
        <w:rPr>
          <w:rFonts w:asciiTheme="majorBidi" w:hAnsiTheme="majorBidi" w:cstheme="majorBidi"/>
          <w:b/>
          <w:color w:val="000000"/>
          <w:sz w:val="28"/>
          <w:szCs w:val="28"/>
        </w:rPr>
        <w:t xml:space="preserve"> </w:t>
      </w:r>
      <w:r w:rsidRPr="008F5D2F">
        <w:rPr>
          <w:rFonts w:asciiTheme="majorBidi" w:hAnsiTheme="majorBidi" w:cstheme="majorBidi"/>
          <w:bCs/>
          <w:color w:val="000000"/>
          <w:sz w:val="28"/>
          <w:szCs w:val="28"/>
        </w:rPr>
        <w:t>Internal users include one</w:t>
      </w:r>
      <w:r w:rsidRPr="008F5D2F">
        <w:rPr>
          <w:rFonts w:asciiTheme="majorBidi" w:hAnsiTheme="majorBidi" w:cstheme="majorBidi"/>
          <w:b/>
          <w:color w:val="000000"/>
          <w:sz w:val="28"/>
          <w:szCs w:val="28"/>
        </w:rPr>
        <w:t xml:space="preserve"> IT admin PC0 </w:t>
      </w:r>
      <w:r w:rsidR="00B616A1" w:rsidRPr="00B616A1">
        <w:rPr>
          <w:rFonts w:asciiTheme="majorBidi" w:hAnsiTheme="majorBidi" w:cstheme="majorBidi"/>
          <w:bCs/>
          <w:color w:val="000000"/>
          <w:sz w:val="28"/>
          <w:szCs w:val="28"/>
        </w:rPr>
        <w:t>who needs t</w:t>
      </w:r>
      <w:r w:rsidR="00B616A1">
        <w:rPr>
          <w:rFonts w:asciiTheme="majorBidi" w:hAnsiTheme="majorBidi" w:cstheme="majorBidi"/>
          <w:bCs/>
          <w:color w:val="000000"/>
          <w:sz w:val="28"/>
          <w:szCs w:val="28"/>
        </w:rPr>
        <w:t>o securely</w:t>
      </w:r>
      <w:r w:rsidR="00B616A1" w:rsidRPr="00B616A1">
        <w:rPr>
          <w:rFonts w:asciiTheme="majorBidi" w:hAnsiTheme="majorBidi" w:cstheme="majorBidi"/>
          <w:bCs/>
          <w:color w:val="000000"/>
          <w:sz w:val="28"/>
          <w:szCs w:val="28"/>
        </w:rPr>
        <w:t xml:space="preserve"> manage routers </w:t>
      </w:r>
      <w:r w:rsidRPr="008F5D2F">
        <w:rPr>
          <w:rFonts w:asciiTheme="majorBidi" w:hAnsiTheme="majorBidi" w:cstheme="majorBidi"/>
          <w:bCs/>
          <w:color w:val="000000"/>
          <w:sz w:val="28"/>
          <w:szCs w:val="28"/>
        </w:rPr>
        <w:t>and one normal user</w:t>
      </w:r>
      <w:r w:rsidRPr="008F5D2F">
        <w:rPr>
          <w:rFonts w:asciiTheme="majorBidi" w:hAnsiTheme="majorBidi" w:cstheme="majorBidi"/>
          <w:b/>
          <w:color w:val="000000"/>
          <w:sz w:val="28"/>
          <w:szCs w:val="28"/>
        </w:rPr>
        <w:t xml:space="preserve"> (laptop0)</w:t>
      </w:r>
      <w:r w:rsidR="00B616A1" w:rsidRPr="00B616A1">
        <w:rPr>
          <w:rFonts w:asciiTheme="majorBidi" w:hAnsiTheme="majorBidi" w:cstheme="majorBidi"/>
          <w:bCs/>
          <w:color w:val="000000"/>
          <w:sz w:val="28"/>
          <w:szCs w:val="28"/>
        </w:rPr>
        <w:t xml:space="preserve"> who needs to securely browse the Internet.</w:t>
      </w:r>
    </w:p>
    <w:p w14:paraId="6D75D131" w14:textId="77777777" w:rsidR="00177875" w:rsidRDefault="00177875" w:rsidP="00530621">
      <w:pPr>
        <w:autoSpaceDE w:val="0"/>
        <w:autoSpaceDN w:val="0"/>
        <w:adjustRightInd w:val="0"/>
        <w:rPr>
          <w:rFonts w:asciiTheme="majorBidi" w:hAnsiTheme="majorBidi" w:cstheme="majorBidi"/>
          <w:color w:val="000000"/>
        </w:rPr>
      </w:pPr>
    </w:p>
    <w:p w14:paraId="5BE72F6C" w14:textId="77777777" w:rsidR="008F5D2F" w:rsidRDefault="008F5D2F" w:rsidP="00530621">
      <w:pPr>
        <w:autoSpaceDE w:val="0"/>
        <w:autoSpaceDN w:val="0"/>
        <w:adjustRightInd w:val="0"/>
        <w:rPr>
          <w:rFonts w:asciiTheme="majorBidi" w:hAnsiTheme="majorBidi" w:cstheme="majorBidi"/>
          <w:color w:val="000000"/>
        </w:rPr>
      </w:pPr>
    </w:p>
    <w:p w14:paraId="4F132E5B" w14:textId="77777777" w:rsidR="008F5D2F" w:rsidRPr="00E81A7E" w:rsidRDefault="008F5D2F" w:rsidP="00092420">
      <w:pPr>
        <w:autoSpaceDE w:val="0"/>
        <w:autoSpaceDN w:val="0"/>
        <w:adjustRightInd w:val="0"/>
        <w:rPr>
          <w:rFonts w:asciiTheme="majorBidi" w:hAnsiTheme="majorBidi" w:cstheme="majorBidi"/>
          <w:color w:val="000000"/>
          <w:lang w:val="en-GB"/>
        </w:rPr>
      </w:pPr>
    </w:p>
    <w:p w14:paraId="2DE63705" w14:textId="77777777" w:rsidR="008F5D2F" w:rsidRDefault="008F5D2F" w:rsidP="00B616A1">
      <w:pPr>
        <w:pStyle w:val="Caption"/>
        <w:keepNext/>
        <w:jc w:val="both"/>
        <w:rPr>
          <w:i w:val="0"/>
          <w:iCs w:val="0"/>
          <w:color w:val="auto"/>
          <w:sz w:val="28"/>
          <w:szCs w:val="28"/>
        </w:rPr>
      </w:pPr>
      <w:bookmarkStart w:id="4" w:name="Q5"/>
      <w:r w:rsidRPr="00B616A1">
        <w:rPr>
          <w:i w:val="0"/>
          <w:iCs w:val="0"/>
          <w:color w:val="auto"/>
          <w:sz w:val="28"/>
          <w:szCs w:val="28"/>
        </w:rPr>
        <w:t xml:space="preserve">Suggest </w:t>
      </w:r>
      <w:r w:rsidR="00B616A1" w:rsidRPr="00B616A1">
        <w:rPr>
          <w:i w:val="0"/>
          <w:iCs w:val="0"/>
          <w:color w:val="auto"/>
          <w:sz w:val="28"/>
          <w:szCs w:val="28"/>
        </w:rPr>
        <w:t xml:space="preserve">the </w:t>
      </w:r>
      <w:r w:rsidR="00B616A1">
        <w:rPr>
          <w:i w:val="0"/>
          <w:iCs w:val="0"/>
          <w:color w:val="auto"/>
          <w:sz w:val="28"/>
          <w:szCs w:val="28"/>
        </w:rPr>
        <w:t xml:space="preserve">convenient </w:t>
      </w:r>
      <w:r w:rsidR="00B616A1" w:rsidRPr="00525B72">
        <w:rPr>
          <w:b/>
          <w:bCs/>
          <w:i w:val="0"/>
          <w:iCs w:val="0"/>
          <w:color w:val="auto"/>
          <w:sz w:val="28"/>
          <w:szCs w:val="28"/>
          <w:u w:val="single"/>
        </w:rPr>
        <w:t xml:space="preserve">filtering </w:t>
      </w:r>
      <w:proofErr w:type="spellStart"/>
      <w:r w:rsidR="00B616A1" w:rsidRPr="00525B72">
        <w:rPr>
          <w:b/>
          <w:bCs/>
          <w:i w:val="0"/>
          <w:iCs w:val="0"/>
          <w:color w:val="auto"/>
          <w:sz w:val="28"/>
          <w:szCs w:val="28"/>
          <w:u w:val="single"/>
        </w:rPr>
        <w:t>policie</w:t>
      </w:r>
      <w:proofErr w:type="spellEnd"/>
      <w:r w:rsidR="00525B72" w:rsidRPr="00525B72">
        <w:rPr>
          <w:b/>
          <w:bCs/>
          <w:i w:val="0"/>
          <w:iCs w:val="0"/>
          <w:color w:val="auto"/>
          <w:sz w:val="28"/>
          <w:szCs w:val="28"/>
          <w:u w:val="single"/>
        </w:rPr>
        <w:t>(</w:t>
      </w:r>
      <w:r w:rsidR="00B616A1" w:rsidRPr="00525B72">
        <w:rPr>
          <w:b/>
          <w:bCs/>
          <w:i w:val="0"/>
          <w:iCs w:val="0"/>
          <w:color w:val="auto"/>
          <w:sz w:val="28"/>
          <w:szCs w:val="28"/>
          <w:u w:val="single"/>
        </w:rPr>
        <w:t>s</w:t>
      </w:r>
      <w:r w:rsidR="00525B72" w:rsidRPr="00525B72">
        <w:rPr>
          <w:b/>
          <w:bCs/>
          <w:i w:val="0"/>
          <w:iCs w:val="0"/>
          <w:color w:val="auto"/>
          <w:sz w:val="28"/>
          <w:szCs w:val="28"/>
          <w:u w:val="single"/>
        </w:rPr>
        <w:t>)</w:t>
      </w:r>
      <w:r w:rsidR="00B616A1" w:rsidRPr="00B616A1">
        <w:rPr>
          <w:i w:val="0"/>
          <w:iCs w:val="0"/>
          <w:color w:val="auto"/>
          <w:sz w:val="28"/>
          <w:szCs w:val="28"/>
        </w:rPr>
        <w:t xml:space="preserve"> to allow legitimate communications</w:t>
      </w:r>
      <w:r w:rsidR="00B616A1">
        <w:rPr>
          <w:i w:val="0"/>
          <w:iCs w:val="0"/>
          <w:color w:val="auto"/>
          <w:sz w:val="28"/>
          <w:szCs w:val="28"/>
        </w:rPr>
        <w:t xml:space="preserve"> as per the previous description while blocking unwanted ones. You might use one or more ACL, on one or more router. Fill in the below table with your choices and implement them on packet tracer file.</w:t>
      </w:r>
    </w:p>
    <w:p w14:paraId="73D98C1C" w14:textId="77777777" w:rsidR="00B616A1" w:rsidRDefault="00B616A1" w:rsidP="00B616A1"/>
    <w:p w14:paraId="7BE11171" w14:textId="77777777" w:rsidR="00B616A1" w:rsidRDefault="00B616A1" w:rsidP="00B616A1"/>
    <w:p w14:paraId="04672540" w14:textId="77777777" w:rsidR="00B616A1" w:rsidRPr="00B616A1" w:rsidRDefault="00B616A1" w:rsidP="00B616A1"/>
    <w:p w14:paraId="040CABD8" w14:textId="77777777" w:rsidR="00B616A1" w:rsidRDefault="00B616A1" w:rsidP="00B616A1">
      <w:r w:rsidRPr="00B616A1">
        <w:rPr>
          <w:b/>
          <w:bCs/>
          <w:u w:val="single"/>
        </w:rPr>
        <w:t>Note:</w:t>
      </w:r>
      <w:r>
        <w:t xml:space="preserve"> </w:t>
      </w:r>
    </w:p>
    <w:p w14:paraId="75293BA8" w14:textId="77777777" w:rsidR="00B616A1" w:rsidRPr="00B616A1" w:rsidRDefault="00B616A1" w:rsidP="00B616A1">
      <w:pPr>
        <w:pStyle w:val="ListParagraph"/>
        <w:numPr>
          <w:ilvl w:val="0"/>
          <w:numId w:val="18"/>
        </w:numPr>
        <w:spacing w:after="0"/>
        <w:rPr>
          <w:rFonts w:asciiTheme="majorBidi" w:hAnsiTheme="majorBidi" w:cstheme="majorBidi"/>
          <w:b/>
          <w:bCs/>
          <w:color w:val="000000"/>
          <w:lang w:val="en-US"/>
        </w:rPr>
      </w:pPr>
      <w:r w:rsidRPr="00B616A1">
        <w:rPr>
          <w:rFonts w:asciiTheme="majorBidi" w:hAnsiTheme="majorBidi" w:cstheme="majorBidi"/>
          <w:b/>
          <w:bCs/>
          <w:color w:val="000000"/>
          <w:lang w:val="en-US"/>
        </w:rPr>
        <w:t>Verify full network connectivity before any configuration</w:t>
      </w:r>
    </w:p>
    <w:p w14:paraId="49E29318" w14:textId="77777777" w:rsidR="00B616A1" w:rsidRPr="00B616A1" w:rsidRDefault="00B616A1" w:rsidP="00B616A1">
      <w:pPr>
        <w:pStyle w:val="ListParagraph"/>
        <w:numPr>
          <w:ilvl w:val="0"/>
          <w:numId w:val="18"/>
        </w:numPr>
        <w:spacing w:after="0"/>
        <w:rPr>
          <w:rFonts w:asciiTheme="majorBidi" w:hAnsiTheme="majorBidi" w:cstheme="majorBidi"/>
          <w:b/>
          <w:bCs/>
          <w:color w:val="000000"/>
          <w:lang w:val="en-US"/>
        </w:rPr>
      </w:pPr>
      <w:r w:rsidRPr="00B616A1">
        <w:rPr>
          <w:rFonts w:asciiTheme="majorBidi" w:hAnsiTheme="majorBidi" w:cstheme="majorBidi"/>
          <w:b/>
          <w:bCs/>
          <w:color w:val="000000"/>
          <w:lang w:val="en-US"/>
        </w:rPr>
        <w:t>Use Extended named ACL only</w:t>
      </w:r>
    </w:p>
    <w:p w14:paraId="1431CB53" w14:textId="77777777" w:rsidR="00B616A1" w:rsidRPr="00B616A1" w:rsidRDefault="00B616A1" w:rsidP="00B616A1"/>
    <w:p w14:paraId="5551ED31" w14:textId="77777777" w:rsidR="00726085" w:rsidRPr="00642986" w:rsidRDefault="00E81A7E" w:rsidP="00525B72">
      <w:pPr>
        <w:pStyle w:val="Caption"/>
        <w:keepNext/>
        <w:rPr>
          <w:b/>
          <w:bCs/>
          <w:i w:val="0"/>
          <w:iCs w:val="0"/>
          <w:sz w:val="28"/>
          <w:szCs w:val="28"/>
          <w:u w:val="single"/>
          <w:lang w:val="fr-CA"/>
        </w:rPr>
      </w:pPr>
      <w:r w:rsidRPr="00642986">
        <w:rPr>
          <w:b/>
          <w:bCs/>
          <w:i w:val="0"/>
          <w:iCs w:val="0"/>
          <w:sz w:val="28"/>
          <w:szCs w:val="28"/>
          <w:u w:val="single"/>
          <w:lang w:val="fr-CA"/>
        </w:rPr>
        <w:lastRenderedPageBreak/>
        <w:t xml:space="preserve">Table </w:t>
      </w:r>
      <w:r w:rsidR="00525B72">
        <w:rPr>
          <w:b/>
          <w:bCs/>
          <w:i w:val="0"/>
          <w:iCs w:val="0"/>
          <w:sz w:val="28"/>
          <w:szCs w:val="28"/>
          <w:u w:val="single"/>
          <w:lang w:val="fr-CA"/>
        </w:rPr>
        <w:t>1</w:t>
      </w:r>
      <w:r w:rsidRPr="00642986">
        <w:rPr>
          <w:b/>
          <w:bCs/>
          <w:i w:val="0"/>
          <w:iCs w:val="0"/>
          <w:sz w:val="28"/>
          <w:szCs w:val="28"/>
          <w:u w:val="single"/>
          <w:lang w:val="fr-CA"/>
        </w:rPr>
        <w:t xml:space="preserve">: </w:t>
      </w:r>
      <w:r w:rsidR="008F5D2F">
        <w:rPr>
          <w:b/>
          <w:bCs/>
          <w:i w:val="0"/>
          <w:iCs w:val="0"/>
          <w:sz w:val="28"/>
          <w:szCs w:val="28"/>
          <w:u w:val="single"/>
          <w:lang w:val="fr-CA"/>
        </w:rPr>
        <w:t>ACL</w:t>
      </w:r>
      <w:r w:rsidR="00726085" w:rsidRPr="00642986">
        <w:rPr>
          <w:b/>
          <w:bCs/>
          <w:i w:val="0"/>
          <w:iCs w:val="0"/>
          <w:sz w:val="28"/>
          <w:szCs w:val="28"/>
          <w:u w:val="single"/>
          <w:lang w:val="fr-CA"/>
        </w:rPr>
        <w:t xml:space="preserve"> Table</w:t>
      </w:r>
    </w:p>
    <w:p w14:paraId="430559ED" w14:textId="77777777" w:rsidR="00E81A7E" w:rsidRPr="00642986" w:rsidRDefault="00E81A7E" w:rsidP="00E81A7E">
      <w:pPr>
        <w:pStyle w:val="Caption"/>
        <w:keepNext/>
        <w:rPr>
          <w:b/>
          <w:bCs/>
          <w:i w:val="0"/>
          <w:iCs w:val="0"/>
          <w:sz w:val="24"/>
          <w:szCs w:val="24"/>
          <w:lang w:val="fr-CA"/>
        </w:rPr>
      </w:pPr>
    </w:p>
    <w:tbl>
      <w:tblPr>
        <w:tblStyle w:val="PlainTable1"/>
        <w:tblW w:w="9710" w:type="dxa"/>
        <w:tblLook w:val="01E0" w:firstRow="1" w:lastRow="1" w:firstColumn="1" w:lastColumn="1" w:noHBand="0" w:noVBand="0"/>
      </w:tblPr>
      <w:tblGrid>
        <w:gridCol w:w="836"/>
        <w:gridCol w:w="14"/>
        <w:gridCol w:w="664"/>
        <w:gridCol w:w="26"/>
        <w:gridCol w:w="624"/>
        <w:gridCol w:w="17"/>
        <w:gridCol w:w="1374"/>
        <w:gridCol w:w="33"/>
        <w:gridCol w:w="18"/>
        <w:gridCol w:w="3553"/>
        <w:gridCol w:w="29"/>
        <w:gridCol w:w="8"/>
        <w:gridCol w:w="2514"/>
      </w:tblGrid>
      <w:tr w:rsidR="005B314C" w:rsidRPr="008F5D2F" w14:paraId="0FB9B1C6" w14:textId="77777777" w:rsidTr="00F9286F">
        <w:trPr>
          <w:cnfStyle w:val="100000000000" w:firstRow="1" w:lastRow="0" w:firstColumn="0" w:lastColumn="0" w:oddVBand="0" w:evenVBand="0" w:oddHBand="0" w:evenHBand="0" w:firstRowFirstColumn="0" w:firstRowLastColumn="0" w:lastRowFirstColumn="0" w:lastRowLastColumn="0"/>
          <w:trHeight w:hRule="exact" w:val="1746"/>
        </w:trPr>
        <w:tc>
          <w:tcPr>
            <w:cnfStyle w:val="001000000000" w:firstRow="0" w:lastRow="0" w:firstColumn="1" w:lastColumn="0" w:oddVBand="0" w:evenVBand="0" w:oddHBand="0" w:evenHBand="0" w:firstRowFirstColumn="0" w:firstRowLastColumn="0" w:lastRowFirstColumn="0" w:lastRowLastColumn="0"/>
            <w:tcW w:w="7159" w:type="dxa"/>
            <w:gridSpan w:val="10"/>
          </w:tcPr>
          <w:p w14:paraId="3F57ACDE" w14:textId="77777777" w:rsidR="005B314C" w:rsidRDefault="005B314C" w:rsidP="00B616A1">
            <w:pPr>
              <w:pStyle w:val="BodyText"/>
              <w:spacing w:after="0"/>
              <w:rPr>
                <w:rFonts w:asciiTheme="majorBidi" w:hAnsiTheme="majorBidi" w:cstheme="majorBidi"/>
                <w:bCs w:val="0"/>
                <w:color w:val="1F497D" w:themeColor="text2"/>
              </w:rPr>
            </w:pPr>
            <w:r>
              <w:rPr>
                <w:rFonts w:asciiTheme="majorBidi" w:hAnsiTheme="majorBidi" w:cstheme="majorBidi"/>
                <w:bCs w:val="0"/>
                <w:color w:val="1F497D" w:themeColor="text2"/>
              </w:rPr>
              <w:t>Policy-1:</w:t>
            </w:r>
          </w:p>
          <w:p w14:paraId="218F9D56" w14:textId="77777777" w:rsidR="005B314C" w:rsidRPr="00B616A1" w:rsidRDefault="005B314C" w:rsidP="00B616A1">
            <w:pPr>
              <w:pStyle w:val="BodyText"/>
              <w:spacing w:after="0"/>
              <w:rPr>
                <w:rFonts w:asciiTheme="majorBidi" w:hAnsiTheme="majorBidi" w:cstheme="majorBidi"/>
                <w:bCs w:val="0"/>
                <w:sz w:val="32"/>
                <w:szCs w:val="32"/>
              </w:rPr>
            </w:pPr>
            <w:r>
              <w:rPr>
                <w:rFonts w:asciiTheme="majorBidi" w:hAnsiTheme="majorBidi" w:cstheme="majorBidi"/>
                <w:bCs w:val="0"/>
                <w:sz w:val="32"/>
                <w:szCs w:val="32"/>
              </w:rPr>
              <w:t>Protect server…</w:t>
            </w:r>
          </w:p>
        </w:tc>
        <w:tc>
          <w:tcPr>
            <w:cnfStyle w:val="000100000000" w:firstRow="0" w:lastRow="0" w:firstColumn="0" w:lastColumn="1" w:oddVBand="0" w:evenVBand="0" w:oddHBand="0" w:evenHBand="0" w:firstRowFirstColumn="0" w:firstRowLastColumn="0" w:lastRowFirstColumn="0" w:lastRowLastColumn="0"/>
            <w:tcW w:w="2551" w:type="dxa"/>
            <w:gridSpan w:val="3"/>
          </w:tcPr>
          <w:p w14:paraId="1D93BA2C" w14:textId="77777777" w:rsidR="005B314C" w:rsidRDefault="005B314C" w:rsidP="005B314C">
            <w:pPr>
              <w:pStyle w:val="BodyText"/>
              <w:spacing w:after="0"/>
              <w:jc w:val="center"/>
              <w:rPr>
                <w:rFonts w:asciiTheme="majorBidi" w:hAnsiTheme="majorBidi" w:cstheme="majorBidi"/>
                <w:color w:val="1F497D" w:themeColor="text2"/>
              </w:rPr>
            </w:pPr>
          </w:p>
          <w:p w14:paraId="4759D9DD" w14:textId="77777777" w:rsidR="005B314C" w:rsidRDefault="005B314C" w:rsidP="005B314C">
            <w:pPr>
              <w:pStyle w:val="BodyText"/>
              <w:spacing w:after="0"/>
              <w:jc w:val="center"/>
              <w:rPr>
                <w:rFonts w:asciiTheme="majorBidi" w:hAnsiTheme="majorBidi" w:cstheme="majorBidi"/>
                <w:color w:val="1F497D" w:themeColor="text2"/>
              </w:rPr>
            </w:pPr>
          </w:p>
          <w:p w14:paraId="5D07CFBF" w14:textId="77777777" w:rsidR="005B314C" w:rsidRDefault="005B314C" w:rsidP="005B314C">
            <w:pPr>
              <w:pStyle w:val="BodyText"/>
              <w:spacing w:after="0"/>
              <w:jc w:val="center"/>
              <w:rPr>
                <w:rFonts w:asciiTheme="majorBidi" w:hAnsiTheme="majorBidi" w:cstheme="majorBidi"/>
                <w:color w:val="1F497D" w:themeColor="text2"/>
              </w:rPr>
            </w:pPr>
            <w:r>
              <w:rPr>
                <w:rFonts w:asciiTheme="majorBidi" w:hAnsiTheme="majorBidi" w:cstheme="majorBidi"/>
                <w:color w:val="1F497D" w:themeColor="text2"/>
              </w:rPr>
              <w:t>Brief Justifications</w:t>
            </w:r>
          </w:p>
        </w:tc>
      </w:tr>
      <w:tr w:rsidR="00186F2C" w:rsidRPr="008F5D2F" w14:paraId="09D9308D" w14:textId="77777777" w:rsidTr="00F9286F">
        <w:trPr>
          <w:cnfStyle w:val="000000100000" w:firstRow="0" w:lastRow="0" w:firstColumn="0" w:lastColumn="0" w:oddVBand="0" w:evenVBand="0" w:oddHBand="1" w:evenHBand="0" w:firstRowFirstColumn="0" w:firstRowLastColumn="0" w:lastRowFirstColumn="0" w:lastRowLastColumn="0"/>
          <w:cantSplit/>
          <w:trHeight w:hRule="exact" w:val="1746"/>
        </w:trPr>
        <w:tc>
          <w:tcPr>
            <w:cnfStyle w:val="001000000000" w:firstRow="0" w:lastRow="0" w:firstColumn="1" w:lastColumn="0" w:oddVBand="0" w:evenVBand="0" w:oddHBand="0" w:evenHBand="0" w:firstRowFirstColumn="0" w:firstRowLastColumn="0" w:lastRowFirstColumn="0" w:lastRowLastColumn="0"/>
            <w:tcW w:w="836" w:type="dxa"/>
            <w:textDirection w:val="tbRl"/>
            <w:vAlign w:val="bottom"/>
          </w:tcPr>
          <w:p w14:paraId="61E5B52C" w14:textId="77777777" w:rsidR="005B314C" w:rsidRPr="008F5D2F" w:rsidRDefault="005B314C" w:rsidP="00B616A1">
            <w:pPr>
              <w:pStyle w:val="BodyText"/>
              <w:spacing w:after="0"/>
              <w:ind w:left="113" w:right="113"/>
              <w:rPr>
                <w:rFonts w:asciiTheme="majorBidi" w:hAnsiTheme="majorBidi" w:cstheme="majorBidi"/>
                <w:bCs w:val="0"/>
                <w:color w:val="1F497D" w:themeColor="text2"/>
                <w:lang w:val="fr-CA"/>
              </w:rPr>
            </w:pPr>
            <w:r w:rsidRPr="008F5D2F">
              <w:rPr>
                <w:rFonts w:asciiTheme="majorBidi" w:hAnsiTheme="majorBidi" w:cstheme="majorBidi"/>
                <w:bCs w:val="0"/>
                <w:color w:val="1F497D" w:themeColor="text2"/>
                <w:lang w:val="fr-CA"/>
              </w:rPr>
              <w:t>Router</w:t>
            </w:r>
          </w:p>
        </w:tc>
        <w:tc>
          <w:tcPr>
            <w:cnfStyle w:val="000010000000" w:firstRow="0" w:lastRow="0" w:firstColumn="0" w:lastColumn="0" w:oddVBand="1" w:evenVBand="0" w:oddHBand="0" w:evenHBand="0" w:firstRowFirstColumn="0" w:firstRowLastColumn="0" w:lastRowFirstColumn="0" w:lastRowLastColumn="0"/>
            <w:tcW w:w="678" w:type="dxa"/>
            <w:gridSpan w:val="2"/>
            <w:textDirection w:val="tbRl"/>
            <w:vAlign w:val="bottom"/>
          </w:tcPr>
          <w:p w14:paraId="44643452" w14:textId="77777777" w:rsidR="005B314C" w:rsidRPr="008F5D2F" w:rsidRDefault="005B314C" w:rsidP="00B616A1">
            <w:pPr>
              <w:pStyle w:val="BodyText"/>
              <w:spacing w:after="0"/>
              <w:ind w:left="113" w:right="113"/>
              <w:rPr>
                <w:rFonts w:asciiTheme="majorBidi" w:hAnsiTheme="majorBidi" w:cstheme="majorBidi"/>
                <w:b/>
                <w:color w:val="1F497D" w:themeColor="text2"/>
              </w:rPr>
            </w:pPr>
            <w:r w:rsidRPr="008F5D2F">
              <w:rPr>
                <w:rFonts w:asciiTheme="majorBidi" w:hAnsiTheme="majorBidi" w:cstheme="majorBidi"/>
                <w:b/>
                <w:color w:val="1F497D" w:themeColor="text2"/>
              </w:rPr>
              <w:t>Interface</w:t>
            </w:r>
          </w:p>
        </w:tc>
        <w:tc>
          <w:tcPr>
            <w:tcW w:w="650" w:type="dxa"/>
            <w:gridSpan w:val="2"/>
            <w:textDirection w:val="tbRl"/>
            <w:vAlign w:val="bottom"/>
          </w:tcPr>
          <w:p w14:paraId="533817BD" w14:textId="77777777" w:rsidR="005B314C" w:rsidRPr="008F5D2F" w:rsidRDefault="005B314C" w:rsidP="00B616A1">
            <w:pPr>
              <w:pStyle w:val="BodyText"/>
              <w:spacing w:after="0"/>
              <w:ind w:left="113" w:right="113"/>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1F497D" w:themeColor="text2"/>
              </w:rPr>
            </w:pPr>
            <w:r w:rsidRPr="008F5D2F">
              <w:rPr>
                <w:rFonts w:asciiTheme="majorBidi" w:hAnsiTheme="majorBidi" w:cstheme="majorBidi"/>
                <w:b/>
                <w:color w:val="1F497D" w:themeColor="text2"/>
              </w:rPr>
              <w:t>Direction</w:t>
            </w:r>
          </w:p>
        </w:tc>
        <w:tc>
          <w:tcPr>
            <w:cnfStyle w:val="000010000000" w:firstRow="0" w:lastRow="0" w:firstColumn="0" w:lastColumn="0" w:oddVBand="1" w:evenVBand="0" w:oddHBand="0" w:evenHBand="0" w:firstRowFirstColumn="0" w:firstRowLastColumn="0" w:lastRowFirstColumn="0" w:lastRowLastColumn="0"/>
            <w:tcW w:w="1442" w:type="dxa"/>
            <w:gridSpan w:val="4"/>
            <w:textDirection w:val="tbRl"/>
            <w:vAlign w:val="bottom"/>
          </w:tcPr>
          <w:p w14:paraId="29F3815B" w14:textId="77777777" w:rsidR="005B314C" w:rsidRPr="008F5D2F" w:rsidRDefault="005B314C" w:rsidP="00B616A1">
            <w:pPr>
              <w:pStyle w:val="BodyText"/>
              <w:spacing w:after="0"/>
              <w:ind w:left="113" w:right="113"/>
              <w:rPr>
                <w:rFonts w:asciiTheme="majorBidi" w:hAnsiTheme="majorBidi" w:cstheme="majorBidi"/>
                <w:b/>
                <w:color w:val="1F497D" w:themeColor="text2"/>
              </w:rPr>
            </w:pPr>
            <w:r w:rsidRPr="008F5D2F">
              <w:rPr>
                <w:rFonts w:asciiTheme="majorBidi" w:hAnsiTheme="majorBidi" w:cstheme="majorBidi"/>
                <w:b/>
                <w:color w:val="1F497D" w:themeColor="text2"/>
              </w:rPr>
              <w:t>ACL Name</w:t>
            </w:r>
          </w:p>
        </w:tc>
        <w:tc>
          <w:tcPr>
            <w:tcW w:w="3553" w:type="dxa"/>
          </w:tcPr>
          <w:p w14:paraId="7DB655C6" w14:textId="77777777" w:rsidR="005B314C" w:rsidRPr="008F5D2F" w:rsidRDefault="005B314C" w:rsidP="008F5D2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rPr>
            </w:pPr>
            <w:r>
              <w:rPr>
                <w:rFonts w:asciiTheme="majorBidi" w:hAnsiTheme="majorBidi" w:cstheme="majorBidi"/>
                <w:color w:val="1F497D" w:themeColor="text2"/>
              </w:rPr>
              <w:t>ACL Entries</w:t>
            </w:r>
          </w:p>
        </w:tc>
        <w:tc>
          <w:tcPr>
            <w:cnfStyle w:val="000100000000" w:firstRow="0" w:lastRow="0" w:firstColumn="0" w:lastColumn="1" w:oddVBand="0" w:evenVBand="0" w:oddHBand="0" w:evenHBand="0" w:firstRowFirstColumn="0" w:firstRowLastColumn="0" w:lastRowFirstColumn="0" w:lastRowLastColumn="0"/>
            <w:tcW w:w="2551" w:type="dxa"/>
            <w:gridSpan w:val="3"/>
          </w:tcPr>
          <w:p w14:paraId="57058557" w14:textId="77777777" w:rsidR="005B314C" w:rsidRDefault="005B314C" w:rsidP="008F5D2F">
            <w:pPr>
              <w:pStyle w:val="BodyText"/>
              <w:spacing w:after="0"/>
              <w:jc w:val="center"/>
              <w:rPr>
                <w:rFonts w:asciiTheme="majorBidi" w:hAnsiTheme="majorBidi" w:cstheme="majorBidi"/>
                <w:color w:val="1F497D" w:themeColor="text2"/>
              </w:rPr>
            </w:pPr>
          </w:p>
        </w:tc>
      </w:tr>
      <w:tr w:rsidR="003403BA" w:rsidRPr="008F5D2F" w14:paraId="6AE08617" w14:textId="77777777" w:rsidTr="00F9286F">
        <w:trPr>
          <w:trHeight w:hRule="exact" w:val="835"/>
        </w:trPr>
        <w:tc>
          <w:tcPr>
            <w:cnfStyle w:val="001000000000" w:firstRow="0" w:lastRow="0" w:firstColumn="1" w:lastColumn="0" w:oddVBand="0" w:evenVBand="0" w:oddHBand="0" w:evenHBand="0" w:firstRowFirstColumn="0" w:firstRowLastColumn="0" w:lastRowFirstColumn="0" w:lastRowLastColumn="0"/>
            <w:tcW w:w="836" w:type="dxa"/>
          </w:tcPr>
          <w:p w14:paraId="6C2851CF" w14:textId="5F49A508" w:rsidR="005B314C" w:rsidRPr="008F5D2F" w:rsidRDefault="007C1235" w:rsidP="007C1235">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R3</w:t>
            </w:r>
          </w:p>
        </w:tc>
        <w:tc>
          <w:tcPr>
            <w:cnfStyle w:val="000010000000" w:firstRow="0" w:lastRow="0" w:firstColumn="0" w:lastColumn="0" w:oddVBand="1" w:evenVBand="0" w:oddHBand="0" w:evenHBand="0" w:firstRowFirstColumn="0" w:firstRowLastColumn="0" w:lastRowFirstColumn="0" w:lastRowLastColumn="0"/>
            <w:tcW w:w="678" w:type="dxa"/>
            <w:gridSpan w:val="2"/>
          </w:tcPr>
          <w:p w14:paraId="61D76211" w14:textId="4D679756" w:rsidR="005B314C" w:rsidRPr="008F5D2F" w:rsidRDefault="007C1235" w:rsidP="004B453E">
            <w:pPr>
              <w:pStyle w:val="BodyText"/>
              <w:spacing w:after="0"/>
              <w:jc w:val="center"/>
              <w:rPr>
                <w:rFonts w:asciiTheme="majorBidi" w:hAnsiTheme="majorBidi" w:cstheme="majorBidi"/>
                <w:b/>
                <w:color w:val="1F497D" w:themeColor="text2"/>
                <w:sz w:val="16"/>
                <w:szCs w:val="16"/>
              </w:rPr>
            </w:pPr>
            <w:r>
              <w:rPr>
                <w:rFonts w:asciiTheme="majorBidi" w:hAnsiTheme="majorBidi" w:cstheme="majorBidi"/>
                <w:b/>
                <w:color w:val="1F497D" w:themeColor="text2"/>
                <w:sz w:val="16"/>
                <w:szCs w:val="16"/>
              </w:rPr>
              <w:t>G0/0</w:t>
            </w:r>
          </w:p>
        </w:tc>
        <w:tc>
          <w:tcPr>
            <w:tcW w:w="650" w:type="dxa"/>
            <w:gridSpan w:val="2"/>
          </w:tcPr>
          <w:p w14:paraId="1EDA075C" w14:textId="2E6239A6" w:rsidR="005B314C" w:rsidRPr="008F5D2F" w:rsidRDefault="007C1235"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1F497D" w:themeColor="text2"/>
                <w:sz w:val="20"/>
                <w:szCs w:val="20"/>
              </w:rPr>
            </w:pPr>
            <w:r>
              <w:rPr>
                <w:rFonts w:asciiTheme="majorBidi" w:hAnsiTheme="majorBidi" w:cstheme="majorBidi"/>
                <w:b/>
                <w:color w:val="1F497D" w:themeColor="text2"/>
                <w:sz w:val="20"/>
                <w:szCs w:val="20"/>
              </w:rPr>
              <w:t>IN</w:t>
            </w:r>
          </w:p>
        </w:tc>
        <w:tc>
          <w:tcPr>
            <w:cnfStyle w:val="000010000000" w:firstRow="0" w:lastRow="0" w:firstColumn="0" w:lastColumn="0" w:oddVBand="1" w:evenVBand="0" w:oddHBand="0" w:evenHBand="0" w:firstRowFirstColumn="0" w:firstRowLastColumn="0" w:lastRowFirstColumn="0" w:lastRowLastColumn="0"/>
            <w:tcW w:w="1442" w:type="dxa"/>
            <w:gridSpan w:val="4"/>
          </w:tcPr>
          <w:p w14:paraId="2D591E74" w14:textId="3A1B774B" w:rsidR="005B314C" w:rsidRPr="008F5D2F" w:rsidRDefault="00186F2C" w:rsidP="004B453E">
            <w:pPr>
              <w:pStyle w:val="BodyText"/>
              <w:spacing w:after="0"/>
              <w:jc w:val="center"/>
              <w:rPr>
                <w:rFonts w:asciiTheme="majorBidi" w:hAnsiTheme="majorBidi" w:cstheme="majorBidi"/>
                <w:b/>
                <w:color w:val="1F497D" w:themeColor="text2"/>
                <w:sz w:val="20"/>
                <w:szCs w:val="20"/>
              </w:rPr>
            </w:pPr>
            <w:r>
              <w:rPr>
                <w:rFonts w:asciiTheme="majorBidi" w:hAnsiTheme="majorBidi" w:cstheme="majorBidi"/>
                <w:b/>
                <w:color w:val="1F497D" w:themeColor="text2"/>
                <w:sz w:val="20"/>
                <w:szCs w:val="20"/>
              </w:rPr>
              <w:t>s</w:t>
            </w:r>
            <w:r w:rsidR="007C1235">
              <w:rPr>
                <w:rFonts w:asciiTheme="majorBidi" w:hAnsiTheme="majorBidi" w:cstheme="majorBidi"/>
                <w:b/>
                <w:color w:val="1F497D" w:themeColor="text2"/>
                <w:sz w:val="20"/>
                <w:szCs w:val="20"/>
              </w:rPr>
              <w:t>w3Lan</w:t>
            </w:r>
          </w:p>
        </w:tc>
        <w:tc>
          <w:tcPr>
            <w:tcW w:w="3553" w:type="dxa"/>
          </w:tcPr>
          <w:p w14:paraId="4EF20D4D" w14:textId="77777777" w:rsidR="005B314C" w:rsidRDefault="005B314C"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36F50F8D" w14:textId="4E70775E" w:rsidR="005B314C" w:rsidRDefault="007C1235"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r w:rsidRPr="007C1235">
              <w:rPr>
                <w:rFonts w:asciiTheme="majorBidi" w:hAnsiTheme="majorBidi" w:cstheme="majorBidi"/>
                <w:bCs/>
                <w:color w:val="1F497D" w:themeColor="text2"/>
                <w:sz w:val="20"/>
                <w:szCs w:val="20"/>
              </w:rPr>
              <w:t xml:space="preserve">permit </w:t>
            </w:r>
            <w:proofErr w:type="spellStart"/>
            <w:r w:rsidRPr="007C1235">
              <w:rPr>
                <w:rFonts w:asciiTheme="majorBidi" w:hAnsiTheme="majorBidi" w:cstheme="majorBidi"/>
                <w:bCs/>
                <w:color w:val="1F497D" w:themeColor="text2"/>
                <w:sz w:val="20"/>
                <w:szCs w:val="20"/>
              </w:rPr>
              <w:t>udp</w:t>
            </w:r>
            <w:proofErr w:type="spellEnd"/>
            <w:r w:rsidRPr="007C1235">
              <w:rPr>
                <w:rFonts w:asciiTheme="majorBidi" w:hAnsiTheme="majorBidi" w:cstheme="majorBidi"/>
                <w:bCs/>
                <w:color w:val="1F497D" w:themeColor="text2"/>
                <w:sz w:val="20"/>
                <w:szCs w:val="20"/>
              </w:rPr>
              <w:t xml:space="preserve"> 192.168.5.0 0.0.0.255 host 192.168.3.100 eq 1645</w:t>
            </w:r>
          </w:p>
          <w:p w14:paraId="7262601F" w14:textId="77777777" w:rsidR="005B314C" w:rsidRDefault="005B314C"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430E858A" w14:textId="77777777" w:rsidR="005B314C" w:rsidRDefault="005B314C"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1F25D7C6" w14:textId="77777777" w:rsidR="005B314C" w:rsidRDefault="005B314C"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09D39C34" w14:textId="77777777" w:rsidR="005B314C" w:rsidRDefault="005B314C"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161C1F21" w14:textId="77777777" w:rsidR="005B314C" w:rsidRDefault="005B314C"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4FE2FD38" w14:textId="77777777" w:rsidR="005B314C" w:rsidRDefault="005B314C"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52192B14" w14:textId="77777777" w:rsidR="005B314C" w:rsidRPr="008F5D2F" w:rsidRDefault="005B314C"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tc>
        <w:tc>
          <w:tcPr>
            <w:cnfStyle w:val="000100000000" w:firstRow="0" w:lastRow="0" w:firstColumn="0" w:lastColumn="1" w:oddVBand="0" w:evenVBand="0" w:oddHBand="0" w:evenHBand="0" w:firstRowFirstColumn="0" w:firstRowLastColumn="0" w:lastRowFirstColumn="0" w:lastRowLastColumn="0"/>
            <w:tcW w:w="2551" w:type="dxa"/>
            <w:gridSpan w:val="3"/>
          </w:tcPr>
          <w:p w14:paraId="2A968106" w14:textId="455F9015" w:rsidR="005B314C" w:rsidRDefault="007C1235" w:rsidP="004B453E">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To allow to S3 Lan</w:t>
            </w:r>
            <w:r w:rsidR="00054760">
              <w:rPr>
                <w:rFonts w:asciiTheme="majorBidi" w:hAnsiTheme="majorBidi" w:cstheme="majorBidi"/>
                <w:bCs w:val="0"/>
                <w:color w:val="1F497D" w:themeColor="text2"/>
                <w:sz w:val="20"/>
                <w:szCs w:val="20"/>
              </w:rPr>
              <w:t xml:space="preserve"> users</w:t>
            </w:r>
            <w:r>
              <w:rPr>
                <w:rFonts w:asciiTheme="majorBidi" w:hAnsiTheme="majorBidi" w:cstheme="majorBidi"/>
                <w:bCs w:val="0"/>
                <w:color w:val="1F497D" w:themeColor="text2"/>
                <w:sz w:val="20"/>
                <w:szCs w:val="20"/>
              </w:rPr>
              <w:t xml:space="preserve"> to access and authenticate with AAA server</w:t>
            </w:r>
          </w:p>
        </w:tc>
      </w:tr>
      <w:tr w:rsidR="00984B01" w:rsidRPr="008F5D2F" w14:paraId="6CE3CCEA" w14:textId="77777777" w:rsidTr="00F9286F">
        <w:trPr>
          <w:cnfStyle w:val="000000100000" w:firstRow="0" w:lastRow="0" w:firstColumn="0" w:lastColumn="0" w:oddVBand="0" w:evenVBand="0" w:oddHBand="1" w:evenHBand="0" w:firstRowFirstColumn="0" w:firstRowLastColumn="0" w:lastRowFirstColumn="0" w:lastRowLastColumn="0"/>
          <w:trHeight w:hRule="exact" w:val="1972"/>
        </w:trPr>
        <w:tc>
          <w:tcPr>
            <w:cnfStyle w:val="001000000000" w:firstRow="0" w:lastRow="0" w:firstColumn="1" w:lastColumn="0" w:oddVBand="0" w:evenVBand="0" w:oddHBand="0" w:evenHBand="0" w:firstRowFirstColumn="0" w:firstRowLastColumn="0" w:lastRowFirstColumn="0" w:lastRowLastColumn="0"/>
            <w:tcW w:w="850" w:type="dxa"/>
            <w:gridSpan w:val="2"/>
          </w:tcPr>
          <w:p w14:paraId="6D13A8CF" w14:textId="77777777" w:rsidR="007C1235" w:rsidRPr="008F5D2F" w:rsidRDefault="007C1235" w:rsidP="006B45E0">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R3</w:t>
            </w:r>
          </w:p>
        </w:tc>
        <w:tc>
          <w:tcPr>
            <w:cnfStyle w:val="000010000000" w:firstRow="0" w:lastRow="0" w:firstColumn="0" w:lastColumn="0" w:oddVBand="1" w:evenVBand="0" w:oddHBand="0" w:evenHBand="0" w:firstRowFirstColumn="0" w:firstRowLastColumn="0" w:lastRowFirstColumn="0" w:lastRowLastColumn="0"/>
            <w:tcW w:w="690" w:type="dxa"/>
            <w:gridSpan w:val="2"/>
          </w:tcPr>
          <w:p w14:paraId="26400ADB" w14:textId="77777777" w:rsidR="007C1235" w:rsidRPr="008F5D2F" w:rsidRDefault="007C1235" w:rsidP="006B45E0">
            <w:pPr>
              <w:pStyle w:val="BodyText"/>
              <w:spacing w:after="0"/>
              <w:jc w:val="center"/>
              <w:rPr>
                <w:rFonts w:asciiTheme="majorBidi" w:hAnsiTheme="majorBidi" w:cstheme="majorBidi"/>
                <w:b/>
                <w:color w:val="1F497D" w:themeColor="text2"/>
                <w:sz w:val="16"/>
                <w:szCs w:val="16"/>
              </w:rPr>
            </w:pPr>
            <w:r>
              <w:rPr>
                <w:rFonts w:asciiTheme="majorBidi" w:hAnsiTheme="majorBidi" w:cstheme="majorBidi"/>
                <w:b/>
                <w:color w:val="1F497D" w:themeColor="text2"/>
                <w:sz w:val="16"/>
                <w:szCs w:val="16"/>
              </w:rPr>
              <w:t>G0/0</w:t>
            </w:r>
          </w:p>
        </w:tc>
        <w:tc>
          <w:tcPr>
            <w:tcW w:w="641" w:type="dxa"/>
            <w:gridSpan w:val="2"/>
          </w:tcPr>
          <w:p w14:paraId="01ED3E91" w14:textId="77777777" w:rsidR="007C1235" w:rsidRPr="008F5D2F" w:rsidRDefault="007C1235"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1F497D" w:themeColor="text2"/>
                <w:sz w:val="20"/>
                <w:szCs w:val="20"/>
              </w:rPr>
            </w:pPr>
            <w:r>
              <w:rPr>
                <w:rFonts w:asciiTheme="majorBidi" w:hAnsiTheme="majorBidi" w:cstheme="majorBidi"/>
                <w:b/>
                <w:color w:val="1F497D" w:themeColor="text2"/>
                <w:sz w:val="20"/>
                <w:szCs w:val="20"/>
              </w:rPr>
              <w:t>IN</w:t>
            </w:r>
          </w:p>
        </w:tc>
        <w:tc>
          <w:tcPr>
            <w:cnfStyle w:val="000010000000" w:firstRow="0" w:lastRow="0" w:firstColumn="0" w:lastColumn="0" w:oddVBand="1" w:evenVBand="0" w:oddHBand="0" w:evenHBand="0" w:firstRowFirstColumn="0" w:firstRowLastColumn="0" w:lastRowFirstColumn="0" w:lastRowLastColumn="0"/>
            <w:tcW w:w="1407" w:type="dxa"/>
            <w:gridSpan w:val="2"/>
          </w:tcPr>
          <w:p w14:paraId="0585ED56" w14:textId="4227DB5F" w:rsidR="007C1235" w:rsidRPr="008F5D2F" w:rsidRDefault="00186F2C" w:rsidP="006B45E0">
            <w:pPr>
              <w:pStyle w:val="BodyText"/>
              <w:spacing w:after="0"/>
              <w:jc w:val="center"/>
              <w:rPr>
                <w:rFonts w:asciiTheme="majorBidi" w:hAnsiTheme="majorBidi" w:cstheme="majorBidi"/>
                <w:b/>
                <w:color w:val="1F497D" w:themeColor="text2"/>
                <w:sz w:val="20"/>
                <w:szCs w:val="20"/>
              </w:rPr>
            </w:pPr>
            <w:r>
              <w:rPr>
                <w:rFonts w:asciiTheme="majorBidi" w:hAnsiTheme="majorBidi" w:cstheme="majorBidi"/>
                <w:b/>
                <w:color w:val="1F497D" w:themeColor="text2"/>
                <w:sz w:val="20"/>
                <w:szCs w:val="20"/>
              </w:rPr>
              <w:t>s</w:t>
            </w:r>
            <w:r w:rsidR="007C1235">
              <w:rPr>
                <w:rFonts w:asciiTheme="majorBidi" w:hAnsiTheme="majorBidi" w:cstheme="majorBidi"/>
                <w:b/>
                <w:color w:val="1F497D" w:themeColor="text2"/>
                <w:sz w:val="20"/>
                <w:szCs w:val="20"/>
              </w:rPr>
              <w:t>w3Lan</w:t>
            </w:r>
          </w:p>
        </w:tc>
        <w:tc>
          <w:tcPr>
            <w:tcW w:w="3608" w:type="dxa"/>
            <w:gridSpan w:val="4"/>
          </w:tcPr>
          <w:p w14:paraId="7DEEB99B" w14:textId="77777777" w:rsidR="007C1235" w:rsidRDefault="007C1235"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p w14:paraId="378CDA35" w14:textId="77777777" w:rsidR="00186F2C" w:rsidRPr="00186F2C" w:rsidRDefault="00186F2C" w:rsidP="00186F2C">
            <w:pPr>
              <w:pStyle w:val="BodyTex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r w:rsidRPr="00186F2C">
              <w:rPr>
                <w:rFonts w:asciiTheme="majorBidi" w:hAnsiTheme="majorBidi" w:cstheme="majorBidi"/>
                <w:bCs/>
                <w:color w:val="1F497D" w:themeColor="text2"/>
                <w:sz w:val="20"/>
                <w:szCs w:val="20"/>
              </w:rPr>
              <w:t xml:space="preserve">permit </w:t>
            </w:r>
            <w:proofErr w:type="spellStart"/>
            <w:r w:rsidRPr="00186F2C">
              <w:rPr>
                <w:rFonts w:asciiTheme="majorBidi" w:hAnsiTheme="majorBidi" w:cstheme="majorBidi"/>
                <w:bCs/>
                <w:color w:val="1F497D" w:themeColor="text2"/>
                <w:sz w:val="20"/>
                <w:szCs w:val="20"/>
              </w:rPr>
              <w:t>tcp</w:t>
            </w:r>
            <w:proofErr w:type="spellEnd"/>
            <w:r w:rsidRPr="00186F2C">
              <w:rPr>
                <w:rFonts w:asciiTheme="majorBidi" w:hAnsiTheme="majorBidi" w:cstheme="majorBidi"/>
                <w:bCs/>
                <w:color w:val="1F497D" w:themeColor="text2"/>
                <w:sz w:val="20"/>
                <w:szCs w:val="20"/>
              </w:rPr>
              <w:t xml:space="preserve"> host 192.168.5.10 host 192.168.4.2 eq 22</w:t>
            </w:r>
          </w:p>
          <w:p w14:paraId="319C00B1" w14:textId="77777777" w:rsidR="00186F2C" w:rsidRPr="00186F2C" w:rsidRDefault="00186F2C" w:rsidP="00186F2C">
            <w:pPr>
              <w:pStyle w:val="BodyTex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r w:rsidRPr="00186F2C">
              <w:rPr>
                <w:rFonts w:asciiTheme="majorBidi" w:hAnsiTheme="majorBidi" w:cstheme="majorBidi"/>
                <w:bCs/>
                <w:color w:val="1F497D" w:themeColor="text2"/>
                <w:sz w:val="20"/>
                <w:szCs w:val="20"/>
              </w:rPr>
              <w:t xml:space="preserve"> permit </w:t>
            </w:r>
            <w:proofErr w:type="spellStart"/>
            <w:r w:rsidRPr="00186F2C">
              <w:rPr>
                <w:rFonts w:asciiTheme="majorBidi" w:hAnsiTheme="majorBidi" w:cstheme="majorBidi"/>
                <w:bCs/>
                <w:color w:val="1F497D" w:themeColor="text2"/>
                <w:sz w:val="20"/>
                <w:szCs w:val="20"/>
              </w:rPr>
              <w:t>tcp</w:t>
            </w:r>
            <w:proofErr w:type="spellEnd"/>
            <w:r w:rsidRPr="00186F2C">
              <w:rPr>
                <w:rFonts w:asciiTheme="majorBidi" w:hAnsiTheme="majorBidi" w:cstheme="majorBidi"/>
                <w:bCs/>
                <w:color w:val="1F497D" w:themeColor="text2"/>
                <w:sz w:val="20"/>
                <w:szCs w:val="20"/>
              </w:rPr>
              <w:t xml:space="preserve"> host 192.168.5.10 host 192.168.2.1 eq 22</w:t>
            </w:r>
          </w:p>
          <w:p w14:paraId="00001246" w14:textId="48D34D2F" w:rsidR="007C1235" w:rsidRDefault="00186F2C" w:rsidP="00186F2C">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r w:rsidRPr="00186F2C">
              <w:rPr>
                <w:rFonts w:asciiTheme="majorBidi" w:hAnsiTheme="majorBidi" w:cstheme="majorBidi"/>
                <w:bCs/>
                <w:color w:val="1F497D" w:themeColor="text2"/>
                <w:sz w:val="20"/>
                <w:szCs w:val="20"/>
              </w:rPr>
              <w:t xml:space="preserve"> permit </w:t>
            </w:r>
            <w:proofErr w:type="spellStart"/>
            <w:proofErr w:type="gramStart"/>
            <w:r w:rsidRPr="00186F2C">
              <w:rPr>
                <w:rFonts w:asciiTheme="majorBidi" w:hAnsiTheme="majorBidi" w:cstheme="majorBidi"/>
                <w:bCs/>
                <w:color w:val="1F497D" w:themeColor="text2"/>
                <w:sz w:val="20"/>
                <w:szCs w:val="20"/>
              </w:rPr>
              <w:t>tcp</w:t>
            </w:r>
            <w:proofErr w:type="spellEnd"/>
            <w:r w:rsidRPr="00186F2C">
              <w:rPr>
                <w:rFonts w:asciiTheme="majorBidi" w:hAnsiTheme="majorBidi" w:cstheme="majorBidi"/>
                <w:bCs/>
                <w:color w:val="1F497D" w:themeColor="text2"/>
                <w:sz w:val="20"/>
                <w:szCs w:val="20"/>
              </w:rPr>
              <w:t xml:space="preserve">  host</w:t>
            </w:r>
            <w:proofErr w:type="gramEnd"/>
            <w:r w:rsidRPr="00186F2C">
              <w:rPr>
                <w:rFonts w:asciiTheme="majorBidi" w:hAnsiTheme="majorBidi" w:cstheme="majorBidi"/>
                <w:bCs/>
                <w:color w:val="1F497D" w:themeColor="text2"/>
                <w:sz w:val="20"/>
                <w:szCs w:val="20"/>
              </w:rPr>
              <w:t xml:space="preserve"> 192.168.5.10 host 192.168.5.1 eq 22</w:t>
            </w:r>
          </w:p>
          <w:p w14:paraId="1DC9C014" w14:textId="77777777" w:rsidR="007C1235" w:rsidRDefault="007C1235"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p w14:paraId="5FDA7F08" w14:textId="77777777" w:rsidR="007C1235" w:rsidRDefault="007C1235"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p w14:paraId="5C482D45" w14:textId="77777777" w:rsidR="007C1235" w:rsidRDefault="007C1235"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p w14:paraId="57FDA853" w14:textId="77777777" w:rsidR="007C1235" w:rsidRDefault="007C1235"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p w14:paraId="392F6673" w14:textId="77777777" w:rsidR="007C1235" w:rsidRDefault="007C1235"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p w14:paraId="6A7A0BA3" w14:textId="77777777" w:rsidR="007C1235" w:rsidRPr="008F5D2F" w:rsidRDefault="007C1235"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tc>
        <w:tc>
          <w:tcPr>
            <w:cnfStyle w:val="000100000000" w:firstRow="0" w:lastRow="0" w:firstColumn="0" w:lastColumn="1" w:oddVBand="0" w:evenVBand="0" w:oddHBand="0" w:evenHBand="0" w:firstRowFirstColumn="0" w:firstRowLastColumn="0" w:lastRowFirstColumn="0" w:lastRowLastColumn="0"/>
            <w:tcW w:w="2514" w:type="dxa"/>
          </w:tcPr>
          <w:p w14:paraId="671D5F74" w14:textId="0890C69B" w:rsidR="007C1235" w:rsidRDefault="00054760" w:rsidP="006B45E0">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 xml:space="preserve">To allow </w:t>
            </w:r>
            <w:r w:rsidR="00186F2C">
              <w:rPr>
                <w:rFonts w:asciiTheme="majorBidi" w:hAnsiTheme="majorBidi" w:cstheme="majorBidi"/>
                <w:bCs w:val="0"/>
                <w:color w:val="1F497D" w:themeColor="text2"/>
                <w:sz w:val="20"/>
                <w:szCs w:val="20"/>
              </w:rPr>
              <w:t>PC0 admin</w:t>
            </w:r>
            <w:r>
              <w:rPr>
                <w:rFonts w:asciiTheme="majorBidi" w:hAnsiTheme="majorBidi" w:cstheme="majorBidi"/>
                <w:bCs w:val="0"/>
                <w:color w:val="1F497D" w:themeColor="text2"/>
                <w:sz w:val="20"/>
                <w:szCs w:val="20"/>
              </w:rPr>
              <w:t xml:space="preserve"> to </w:t>
            </w:r>
            <w:r w:rsidR="00186F2C" w:rsidRPr="00186F2C">
              <w:rPr>
                <w:rFonts w:asciiTheme="majorBidi" w:hAnsiTheme="majorBidi" w:cstheme="majorBidi"/>
                <w:bCs w:val="0"/>
                <w:color w:val="1F497D" w:themeColor="text2"/>
                <w:sz w:val="20"/>
                <w:szCs w:val="20"/>
              </w:rPr>
              <w:t>securely manage routers</w:t>
            </w:r>
            <w:r w:rsidR="00186F2C">
              <w:rPr>
                <w:rFonts w:asciiTheme="majorBidi" w:hAnsiTheme="majorBidi" w:cstheme="majorBidi"/>
                <w:bCs w:val="0"/>
                <w:color w:val="1F497D" w:themeColor="text2"/>
                <w:sz w:val="20"/>
                <w:szCs w:val="20"/>
              </w:rPr>
              <w:t>(R</w:t>
            </w:r>
            <w:proofErr w:type="gramStart"/>
            <w:r w:rsidR="00186F2C">
              <w:rPr>
                <w:rFonts w:asciiTheme="majorBidi" w:hAnsiTheme="majorBidi" w:cstheme="majorBidi"/>
                <w:bCs w:val="0"/>
                <w:color w:val="1F497D" w:themeColor="text2"/>
                <w:sz w:val="20"/>
                <w:szCs w:val="20"/>
              </w:rPr>
              <w:t>1,R</w:t>
            </w:r>
            <w:proofErr w:type="gramEnd"/>
            <w:r w:rsidR="00186F2C">
              <w:rPr>
                <w:rFonts w:asciiTheme="majorBidi" w:hAnsiTheme="majorBidi" w:cstheme="majorBidi"/>
                <w:bCs w:val="0"/>
                <w:color w:val="1F497D" w:themeColor="text2"/>
                <w:sz w:val="20"/>
                <w:szCs w:val="20"/>
              </w:rPr>
              <w:t xml:space="preserve">2,R3) using </w:t>
            </w:r>
            <w:proofErr w:type="spellStart"/>
            <w:r w:rsidR="00186F2C">
              <w:rPr>
                <w:rFonts w:asciiTheme="majorBidi" w:hAnsiTheme="majorBidi" w:cstheme="majorBidi"/>
                <w:bCs w:val="0"/>
                <w:color w:val="1F497D" w:themeColor="text2"/>
                <w:sz w:val="20"/>
                <w:szCs w:val="20"/>
              </w:rPr>
              <w:t>ssh</w:t>
            </w:r>
            <w:proofErr w:type="spellEnd"/>
            <w:r w:rsidR="00186F2C">
              <w:rPr>
                <w:rFonts w:asciiTheme="majorBidi" w:hAnsiTheme="majorBidi" w:cstheme="majorBidi"/>
                <w:bCs w:val="0"/>
                <w:color w:val="1F497D" w:themeColor="text2"/>
                <w:sz w:val="20"/>
                <w:szCs w:val="20"/>
              </w:rPr>
              <w:t xml:space="preserve"> protocol</w:t>
            </w:r>
          </w:p>
        </w:tc>
      </w:tr>
      <w:tr w:rsidR="00186F2C" w:rsidRPr="008F5D2F" w14:paraId="3387320F" w14:textId="77777777" w:rsidTr="00F9286F">
        <w:trPr>
          <w:trHeight w:hRule="exact" w:val="1972"/>
        </w:trPr>
        <w:tc>
          <w:tcPr>
            <w:cnfStyle w:val="001000000000" w:firstRow="0" w:lastRow="0" w:firstColumn="1" w:lastColumn="0" w:oddVBand="0" w:evenVBand="0" w:oddHBand="0" w:evenHBand="0" w:firstRowFirstColumn="0" w:firstRowLastColumn="0" w:lastRowFirstColumn="0" w:lastRowLastColumn="0"/>
            <w:tcW w:w="850" w:type="dxa"/>
            <w:gridSpan w:val="2"/>
          </w:tcPr>
          <w:p w14:paraId="541AE34E" w14:textId="77777777" w:rsidR="00186F2C" w:rsidRPr="008F5D2F" w:rsidRDefault="00186F2C" w:rsidP="006B45E0">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R3</w:t>
            </w:r>
          </w:p>
        </w:tc>
        <w:tc>
          <w:tcPr>
            <w:cnfStyle w:val="000010000000" w:firstRow="0" w:lastRow="0" w:firstColumn="0" w:lastColumn="0" w:oddVBand="1" w:evenVBand="0" w:oddHBand="0" w:evenHBand="0" w:firstRowFirstColumn="0" w:firstRowLastColumn="0" w:lastRowFirstColumn="0" w:lastRowLastColumn="0"/>
            <w:tcW w:w="690" w:type="dxa"/>
            <w:gridSpan w:val="2"/>
          </w:tcPr>
          <w:p w14:paraId="268F1C87" w14:textId="77777777" w:rsidR="00186F2C" w:rsidRPr="008F5D2F" w:rsidRDefault="00186F2C" w:rsidP="006B45E0">
            <w:pPr>
              <w:pStyle w:val="BodyText"/>
              <w:spacing w:after="0"/>
              <w:jc w:val="center"/>
              <w:rPr>
                <w:rFonts w:asciiTheme="majorBidi" w:hAnsiTheme="majorBidi" w:cstheme="majorBidi"/>
                <w:b/>
                <w:color w:val="1F497D" w:themeColor="text2"/>
                <w:sz w:val="16"/>
                <w:szCs w:val="16"/>
              </w:rPr>
            </w:pPr>
            <w:r>
              <w:rPr>
                <w:rFonts w:asciiTheme="majorBidi" w:hAnsiTheme="majorBidi" w:cstheme="majorBidi"/>
                <w:b/>
                <w:color w:val="1F497D" w:themeColor="text2"/>
                <w:sz w:val="16"/>
                <w:szCs w:val="16"/>
              </w:rPr>
              <w:t>G0/0</w:t>
            </w:r>
          </w:p>
        </w:tc>
        <w:tc>
          <w:tcPr>
            <w:tcW w:w="641" w:type="dxa"/>
            <w:gridSpan w:val="2"/>
          </w:tcPr>
          <w:p w14:paraId="5B461DD0" w14:textId="77777777" w:rsidR="00186F2C" w:rsidRPr="008F5D2F" w:rsidRDefault="00186F2C" w:rsidP="006B45E0">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1F497D" w:themeColor="text2"/>
                <w:sz w:val="20"/>
                <w:szCs w:val="20"/>
              </w:rPr>
            </w:pPr>
            <w:r>
              <w:rPr>
                <w:rFonts w:asciiTheme="majorBidi" w:hAnsiTheme="majorBidi" w:cstheme="majorBidi"/>
                <w:b/>
                <w:color w:val="1F497D" w:themeColor="text2"/>
                <w:sz w:val="20"/>
                <w:szCs w:val="20"/>
              </w:rPr>
              <w:t>IN</w:t>
            </w:r>
          </w:p>
        </w:tc>
        <w:tc>
          <w:tcPr>
            <w:cnfStyle w:val="000010000000" w:firstRow="0" w:lastRow="0" w:firstColumn="0" w:lastColumn="0" w:oddVBand="1" w:evenVBand="0" w:oddHBand="0" w:evenHBand="0" w:firstRowFirstColumn="0" w:firstRowLastColumn="0" w:lastRowFirstColumn="0" w:lastRowLastColumn="0"/>
            <w:tcW w:w="1374" w:type="dxa"/>
          </w:tcPr>
          <w:p w14:paraId="2BF2AC4D" w14:textId="55F89A2B" w:rsidR="00186F2C" w:rsidRPr="008F5D2F" w:rsidRDefault="00186F2C" w:rsidP="006B45E0">
            <w:pPr>
              <w:pStyle w:val="BodyText"/>
              <w:spacing w:after="0"/>
              <w:jc w:val="center"/>
              <w:rPr>
                <w:rFonts w:asciiTheme="majorBidi" w:hAnsiTheme="majorBidi" w:cstheme="majorBidi"/>
                <w:b/>
                <w:color w:val="1F497D" w:themeColor="text2"/>
                <w:sz w:val="20"/>
                <w:szCs w:val="20"/>
              </w:rPr>
            </w:pPr>
            <w:r>
              <w:rPr>
                <w:rFonts w:asciiTheme="majorBidi" w:hAnsiTheme="majorBidi" w:cstheme="majorBidi"/>
                <w:b/>
                <w:color w:val="1F497D" w:themeColor="text2"/>
                <w:sz w:val="20"/>
                <w:szCs w:val="20"/>
              </w:rPr>
              <w:t>sw3Lan</w:t>
            </w:r>
          </w:p>
        </w:tc>
        <w:tc>
          <w:tcPr>
            <w:tcW w:w="3633" w:type="dxa"/>
            <w:gridSpan w:val="4"/>
          </w:tcPr>
          <w:p w14:paraId="17C8C37E" w14:textId="77777777" w:rsidR="00186F2C" w:rsidRDefault="00186F2C" w:rsidP="006B45E0">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75E1B607" w14:textId="77777777" w:rsidR="00186F2C" w:rsidRDefault="00186F2C" w:rsidP="006B45E0">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7EB6292B" w14:textId="711B905B" w:rsidR="00186F2C" w:rsidRDefault="00984B01" w:rsidP="006B45E0">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r w:rsidRPr="00984B01">
              <w:rPr>
                <w:rFonts w:asciiTheme="majorBidi" w:hAnsiTheme="majorBidi" w:cstheme="majorBidi"/>
                <w:bCs/>
                <w:color w:val="1F497D" w:themeColor="text2"/>
                <w:sz w:val="20"/>
                <w:szCs w:val="20"/>
              </w:rPr>
              <w:t xml:space="preserve">permit </w:t>
            </w:r>
            <w:proofErr w:type="spellStart"/>
            <w:r w:rsidRPr="00984B01">
              <w:rPr>
                <w:rFonts w:asciiTheme="majorBidi" w:hAnsiTheme="majorBidi" w:cstheme="majorBidi"/>
                <w:bCs/>
                <w:color w:val="1F497D" w:themeColor="text2"/>
                <w:sz w:val="20"/>
                <w:szCs w:val="20"/>
              </w:rPr>
              <w:t>tcp</w:t>
            </w:r>
            <w:proofErr w:type="spellEnd"/>
            <w:r w:rsidRPr="00984B01">
              <w:rPr>
                <w:rFonts w:asciiTheme="majorBidi" w:hAnsiTheme="majorBidi" w:cstheme="majorBidi"/>
                <w:bCs/>
                <w:color w:val="1F497D" w:themeColor="text2"/>
                <w:sz w:val="20"/>
                <w:szCs w:val="20"/>
              </w:rPr>
              <w:t xml:space="preserve"> host 192.168.5.20 any eq 443</w:t>
            </w:r>
          </w:p>
          <w:p w14:paraId="497DD6F0" w14:textId="77777777" w:rsidR="00A62678" w:rsidRDefault="00A62678" w:rsidP="006B45E0">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2D56649D" w14:textId="77777777" w:rsidR="00186F2C" w:rsidRDefault="00186F2C" w:rsidP="006B45E0">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665E969A" w14:textId="77777777" w:rsidR="00186F2C" w:rsidRDefault="00186F2C" w:rsidP="006B45E0">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p w14:paraId="55C47B4B" w14:textId="77777777" w:rsidR="00186F2C" w:rsidRPr="008F5D2F" w:rsidRDefault="00186F2C" w:rsidP="006B45E0">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p>
        </w:tc>
        <w:tc>
          <w:tcPr>
            <w:cnfStyle w:val="000100000000" w:firstRow="0" w:lastRow="0" w:firstColumn="0" w:lastColumn="1" w:oddVBand="0" w:evenVBand="0" w:oddHBand="0" w:evenHBand="0" w:firstRowFirstColumn="0" w:firstRowLastColumn="0" w:lastRowFirstColumn="0" w:lastRowLastColumn="0"/>
            <w:tcW w:w="2522" w:type="dxa"/>
            <w:gridSpan w:val="2"/>
          </w:tcPr>
          <w:p w14:paraId="6DBAD4EB" w14:textId="35D8F82F" w:rsidR="00186F2C" w:rsidRDefault="00186F2C" w:rsidP="006B45E0">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 xml:space="preserve">To allow </w:t>
            </w:r>
            <w:r w:rsidR="0092608E" w:rsidRPr="0092608E">
              <w:rPr>
                <w:rFonts w:asciiTheme="majorBidi" w:hAnsiTheme="majorBidi" w:cstheme="majorBidi"/>
                <w:bCs w:val="0"/>
                <w:color w:val="1F497D" w:themeColor="text2"/>
                <w:sz w:val="20"/>
                <w:szCs w:val="20"/>
              </w:rPr>
              <w:t>normal user (laptop0)</w:t>
            </w:r>
            <w:r w:rsidR="0092608E">
              <w:rPr>
                <w:rFonts w:asciiTheme="majorBidi" w:hAnsiTheme="majorBidi" w:cstheme="majorBidi"/>
                <w:bCs w:val="0"/>
                <w:color w:val="1F497D" w:themeColor="text2"/>
                <w:sz w:val="20"/>
                <w:szCs w:val="20"/>
              </w:rPr>
              <w:t xml:space="preserve"> </w:t>
            </w:r>
            <w:r w:rsidR="00984B01">
              <w:rPr>
                <w:rFonts w:asciiTheme="majorBidi" w:hAnsiTheme="majorBidi" w:cstheme="majorBidi"/>
                <w:bCs w:val="0"/>
                <w:color w:val="1F497D" w:themeColor="text2"/>
                <w:sz w:val="20"/>
                <w:szCs w:val="20"/>
              </w:rPr>
              <w:t>to connect with any web server using only https protocol.</w:t>
            </w:r>
          </w:p>
        </w:tc>
      </w:tr>
      <w:tr w:rsidR="00ED690B" w:rsidRPr="008F5D2F" w14:paraId="3A0D2C59" w14:textId="77777777" w:rsidTr="00F9286F">
        <w:trPr>
          <w:cnfStyle w:val="000000100000" w:firstRow="0" w:lastRow="0" w:firstColumn="0" w:lastColumn="0" w:oddVBand="0" w:evenVBand="0" w:oddHBand="1" w:evenHBand="0" w:firstRowFirstColumn="0" w:firstRowLastColumn="0" w:lastRowFirstColumn="0" w:lastRowLastColumn="0"/>
          <w:trHeight w:hRule="exact" w:val="1972"/>
        </w:trPr>
        <w:tc>
          <w:tcPr>
            <w:cnfStyle w:val="001000000000" w:firstRow="0" w:lastRow="0" w:firstColumn="1" w:lastColumn="0" w:oddVBand="0" w:evenVBand="0" w:oddHBand="0" w:evenHBand="0" w:firstRowFirstColumn="0" w:firstRowLastColumn="0" w:lastRowFirstColumn="0" w:lastRowLastColumn="0"/>
            <w:tcW w:w="850" w:type="dxa"/>
            <w:gridSpan w:val="2"/>
          </w:tcPr>
          <w:p w14:paraId="749EE2F5" w14:textId="77777777" w:rsidR="00984B01" w:rsidRPr="008F5D2F" w:rsidRDefault="00984B01" w:rsidP="006B45E0">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R3</w:t>
            </w:r>
          </w:p>
        </w:tc>
        <w:tc>
          <w:tcPr>
            <w:cnfStyle w:val="000010000000" w:firstRow="0" w:lastRow="0" w:firstColumn="0" w:lastColumn="0" w:oddVBand="1" w:evenVBand="0" w:oddHBand="0" w:evenHBand="0" w:firstRowFirstColumn="0" w:firstRowLastColumn="0" w:lastRowFirstColumn="0" w:lastRowLastColumn="0"/>
            <w:tcW w:w="690" w:type="dxa"/>
            <w:gridSpan w:val="2"/>
          </w:tcPr>
          <w:p w14:paraId="0E75CB97" w14:textId="77777777" w:rsidR="00984B01" w:rsidRPr="008F5D2F" w:rsidRDefault="00984B01" w:rsidP="006B45E0">
            <w:pPr>
              <w:pStyle w:val="BodyText"/>
              <w:spacing w:after="0"/>
              <w:jc w:val="center"/>
              <w:rPr>
                <w:rFonts w:asciiTheme="majorBidi" w:hAnsiTheme="majorBidi" w:cstheme="majorBidi"/>
                <w:b/>
                <w:color w:val="1F497D" w:themeColor="text2"/>
                <w:sz w:val="16"/>
                <w:szCs w:val="16"/>
              </w:rPr>
            </w:pPr>
            <w:r>
              <w:rPr>
                <w:rFonts w:asciiTheme="majorBidi" w:hAnsiTheme="majorBidi" w:cstheme="majorBidi"/>
                <w:b/>
                <w:color w:val="1F497D" w:themeColor="text2"/>
                <w:sz w:val="16"/>
                <w:szCs w:val="16"/>
              </w:rPr>
              <w:t>G0/0</w:t>
            </w:r>
          </w:p>
        </w:tc>
        <w:tc>
          <w:tcPr>
            <w:tcW w:w="641" w:type="dxa"/>
            <w:gridSpan w:val="2"/>
          </w:tcPr>
          <w:p w14:paraId="581019A0" w14:textId="77777777" w:rsidR="00984B01" w:rsidRPr="008F5D2F" w:rsidRDefault="00984B01"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1F497D" w:themeColor="text2"/>
                <w:sz w:val="20"/>
                <w:szCs w:val="20"/>
              </w:rPr>
            </w:pPr>
            <w:r>
              <w:rPr>
                <w:rFonts w:asciiTheme="majorBidi" w:hAnsiTheme="majorBidi" w:cstheme="majorBidi"/>
                <w:b/>
                <w:color w:val="1F497D" w:themeColor="text2"/>
                <w:sz w:val="20"/>
                <w:szCs w:val="20"/>
              </w:rPr>
              <w:t>IN</w:t>
            </w:r>
          </w:p>
        </w:tc>
        <w:tc>
          <w:tcPr>
            <w:cnfStyle w:val="000010000000" w:firstRow="0" w:lastRow="0" w:firstColumn="0" w:lastColumn="0" w:oddVBand="1" w:evenVBand="0" w:oddHBand="0" w:evenHBand="0" w:firstRowFirstColumn="0" w:firstRowLastColumn="0" w:lastRowFirstColumn="0" w:lastRowLastColumn="0"/>
            <w:tcW w:w="1374" w:type="dxa"/>
          </w:tcPr>
          <w:p w14:paraId="7CB3EAAF" w14:textId="77777777" w:rsidR="00984B01" w:rsidRPr="008F5D2F" w:rsidRDefault="00984B01" w:rsidP="006B45E0">
            <w:pPr>
              <w:pStyle w:val="BodyText"/>
              <w:spacing w:after="0"/>
              <w:jc w:val="center"/>
              <w:rPr>
                <w:rFonts w:asciiTheme="majorBidi" w:hAnsiTheme="majorBidi" w:cstheme="majorBidi"/>
                <w:b/>
                <w:color w:val="1F497D" w:themeColor="text2"/>
                <w:sz w:val="20"/>
                <w:szCs w:val="20"/>
              </w:rPr>
            </w:pPr>
            <w:r>
              <w:rPr>
                <w:rFonts w:asciiTheme="majorBidi" w:hAnsiTheme="majorBidi" w:cstheme="majorBidi"/>
                <w:b/>
                <w:color w:val="1F497D" w:themeColor="text2"/>
                <w:sz w:val="20"/>
                <w:szCs w:val="20"/>
              </w:rPr>
              <w:t>sw3Lan</w:t>
            </w:r>
          </w:p>
        </w:tc>
        <w:tc>
          <w:tcPr>
            <w:tcW w:w="3633" w:type="dxa"/>
            <w:gridSpan w:val="4"/>
          </w:tcPr>
          <w:p w14:paraId="1D3F3A6E" w14:textId="77777777" w:rsidR="00984B01" w:rsidRDefault="00984B01"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p w14:paraId="1DB1555F" w14:textId="77777777" w:rsidR="00984B01" w:rsidRDefault="00984B01"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p w14:paraId="6CFAE481" w14:textId="77777777" w:rsidR="00984B01" w:rsidRPr="00984B01" w:rsidRDefault="00984B01" w:rsidP="00984B01">
            <w:pPr>
              <w:pStyle w:val="BodyTex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r w:rsidRPr="00984B01">
              <w:rPr>
                <w:rFonts w:asciiTheme="majorBidi" w:hAnsiTheme="majorBidi" w:cstheme="majorBidi"/>
                <w:bCs/>
                <w:color w:val="1F497D" w:themeColor="text2"/>
                <w:sz w:val="20"/>
                <w:szCs w:val="20"/>
              </w:rPr>
              <w:t xml:space="preserve">permit </w:t>
            </w:r>
            <w:proofErr w:type="spellStart"/>
            <w:r w:rsidRPr="00984B01">
              <w:rPr>
                <w:rFonts w:asciiTheme="majorBidi" w:hAnsiTheme="majorBidi" w:cstheme="majorBidi"/>
                <w:bCs/>
                <w:color w:val="1F497D" w:themeColor="text2"/>
                <w:sz w:val="20"/>
                <w:szCs w:val="20"/>
              </w:rPr>
              <w:t>icmp</w:t>
            </w:r>
            <w:proofErr w:type="spellEnd"/>
            <w:r w:rsidRPr="00984B01">
              <w:rPr>
                <w:rFonts w:asciiTheme="majorBidi" w:hAnsiTheme="majorBidi" w:cstheme="majorBidi"/>
                <w:bCs/>
                <w:color w:val="1F497D" w:themeColor="text2"/>
                <w:sz w:val="20"/>
                <w:szCs w:val="20"/>
              </w:rPr>
              <w:t xml:space="preserve"> any </w:t>
            </w:r>
            <w:proofErr w:type="spellStart"/>
            <w:r w:rsidRPr="00984B01">
              <w:rPr>
                <w:rFonts w:asciiTheme="majorBidi" w:hAnsiTheme="majorBidi" w:cstheme="majorBidi"/>
                <w:bCs/>
                <w:color w:val="1F497D" w:themeColor="text2"/>
                <w:sz w:val="20"/>
                <w:szCs w:val="20"/>
              </w:rPr>
              <w:t>any</w:t>
            </w:r>
            <w:proofErr w:type="spellEnd"/>
            <w:r w:rsidRPr="00984B01">
              <w:rPr>
                <w:rFonts w:asciiTheme="majorBidi" w:hAnsiTheme="majorBidi" w:cstheme="majorBidi"/>
                <w:bCs/>
                <w:color w:val="1F497D" w:themeColor="text2"/>
                <w:sz w:val="20"/>
                <w:szCs w:val="20"/>
              </w:rPr>
              <w:t xml:space="preserve"> echo</w:t>
            </w:r>
          </w:p>
          <w:p w14:paraId="1B0AA4BB" w14:textId="701D179B" w:rsidR="00984B01" w:rsidRDefault="00984B01" w:rsidP="00984B01">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r w:rsidRPr="00984B01">
              <w:rPr>
                <w:rFonts w:asciiTheme="majorBidi" w:hAnsiTheme="majorBidi" w:cstheme="majorBidi"/>
                <w:bCs/>
                <w:color w:val="1F497D" w:themeColor="text2"/>
                <w:sz w:val="20"/>
                <w:szCs w:val="20"/>
              </w:rPr>
              <w:t xml:space="preserve"> permit </w:t>
            </w:r>
            <w:proofErr w:type="spellStart"/>
            <w:r w:rsidRPr="00984B01">
              <w:rPr>
                <w:rFonts w:asciiTheme="majorBidi" w:hAnsiTheme="majorBidi" w:cstheme="majorBidi"/>
                <w:bCs/>
                <w:color w:val="1F497D" w:themeColor="text2"/>
                <w:sz w:val="20"/>
                <w:szCs w:val="20"/>
              </w:rPr>
              <w:t>icmp</w:t>
            </w:r>
            <w:proofErr w:type="spellEnd"/>
            <w:r w:rsidRPr="00984B01">
              <w:rPr>
                <w:rFonts w:asciiTheme="majorBidi" w:hAnsiTheme="majorBidi" w:cstheme="majorBidi"/>
                <w:bCs/>
                <w:color w:val="1F497D" w:themeColor="text2"/>
                <w:sz w:val="20"/>
                <w:szCs w:val="20"/>
              </w:rPr>
              <w:t xml:space="preserve"> any </w:t>
            </w:r>
            <w:proofErr w:type="spellStart"/>
            <w:r w:rsidRPr="00984B01">
              <w:rPr>
                <w:rFonts w:asciiTheme="majorBidi" w:hAnsiTheme="majorBidi" w:cstheme="majorBidi"/>
                <w:bCs/>
                <w:color w:val="1F497D" w:themeColor="text2"/>
                <w:sz w:val="20"/>
                <w:szCs w:val="20"/>
              </w:rPr>
              <w:t>any</w:t>
            </w:r>
            <w:proofErr w:type="spellEnd"/>
            <w:r w:rsidRPr="00984B01">
              <w:rPr>
                <w:rFonts w:asciiTheme="majorBidi" w:hAnsiTheme="majorBidi" w:cstheme="majorBidi"/>
                <w:bCs/>
                <w:color w:val="1F497D" w:themeColor="text2"/>
                <w:sz w:val="20"/>
                <w:szCs w:val="20"/>
              </w:rPr>
              <w:t xml:space="preserve"> echo-reply</w:t>
            </w:r>
          </w:p>
          <w:p w14:paraId="025E58BA" w14:textId="77777777" w:rsidR="00984B01" w:rsidRDefault="00984B01"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p w14:paraId="787E9349" w14:textId="77777777" w:rsidR="00984B01" w:rsidRPr="008F5D2F" w:rsidRDefault="00984B01" w:rsidP="006B45E0">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1F497D" w:themeColor="text2"/>
                <w:sz w:val="20"/>
                <w:szCs w:val="20"/>
              </w:rPr>
            </w:pPr>
          </w:p>
        </w:tc>
        <w:tc>
          <w:tcPr>
            <w:cnfStyle w:val="000100000000" w:firstRow="0" w:lastRow="0" w:firstColumn="0" w:lastColumn="1" w:oddVBand="0" w:evenVBand="0" w:oddHBand="0" w:evenHBand="0" w:firstRowFirstColumn="0" w:firstRowLastColumn="0" w:lastRowFirstColumn="0" w:lastRowLastColumn="0"/>
            <w:tcW w:w="2522" w:type="dxa"/>
            <w:gridSpan w:val="2"/>
          </w:tcPr>
          <w:p w14:paraId="2AE54ECF" w14:textId="368FBB2B" w:rsidR="00984B01" w:rsidRDefault="00984B01" w:rsidP="006B45E0">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To allow incoming and outcoming ping.</w:t>
            </w:r>
          </w:p>
        </w:tc>
      </w:tr>
      <w:tr w:rsidR="00F21A97" w:rsidRPr="008F5D2F" w14:paraId="482F0EF2" w14:textId="77777777" w:rsidTr="00F9286F">
        <w:trPr>
          <w:trHeight w:hRule="exact" w:val="1972"/>
        </w:trPr>
        <w:tc>
          <w:tcPr>
            <w:cnfStyle w:val="001000000000" w:firstRow="0" w:lastRow="0" w:firstColumn="1" w:lastColumn="0" w:oddVBand="0" w:evenVBand="0" w:oddHBand="0" w:evenHBand="0" w:firstRowFirstColumn="0" w:firstRowLastColumn="0" w:lastRowFirstColumn="0" w:lastRowLastColumn="0"/>
            <w:tcW w:w="850" w:type="dxa"/>
            <w:gridSpan w:val="2"/>
          </w:tcPr>
          <w:p w14:paraId="43017209" w14:textId="21D98D53" w:rsidR="00F21A97" w:rsidRDefault="00F21A97" w:rsidP="006B45E0">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lastRenderedPageBreak/>
              <w:t>R3</w:t>
            </w:r>
          </w:p>
        </w:tc>
        <w:tc>
          <w:tcPr>
            <w:cnfStyle w:val="000010000000" w:firstRow="0" w:lastRow="0" w:firstColumn="0" w:lastColumn="0" w:oddVBand="1" w:evenVBand="0" w:oddHBand="0" w:evenHBand="0" w:firstRowFirstColumn="0" w:firstRowLastColumn="0" w:lastRowFirstColumn="0" w:lastRowLastColumn="0"/>
            <w:tcW w:w="690" w:type="dxa"/>
            <w:gridSpan w:val="2"/>
          </w:tcPr>
          <w:p w14:paraId="2980A44E" w14:textId="39775ADB" w:rsidR="00F21A97" w:rsidRDefault="00F21A97" w:rsidP="006B45E0">
            <w:pPr>
              <w:pStyle w:val="BodyText"/>
              <w:spacing w:after="0"/>
              <w:jc w:val="center"/>
              <w:rPr>
                <w:rFonts w:asciiTheme="majorBidi" w:hAnsiTheme="majorBidi" w:cstheme="majorBidi"/>
                <w:b/>
                <w:color w:val="1F497D" w:themeColor="text2"/>
                <w:sz w:val="16"/>
                <w:szCs w:val="16"/>
              </w:rPr>
            </w:pPr>
            <w:r>
              <w:rPr>
                <w:rFonts w:asciiTheme="majorBidi" w:hAnsiTheme="majorBidi" w:cstheme="majorBidi"/>
                <w:b/>
                <w:color w:val="1F497D" w:themeColor="text2"/>
                <w:sz w:val="16"/>
                <w:szCs w:val="16"/>
              </w:rPr>
              <w:t>G0/0</w:t>
            </w:r>
          </w:p>
        </w:tc>
        <w:tc>
          <w:tcPr>
            <w:tcW w:w="641" w:type="dxa"/>
            <w:gridSpan w:val="2"/>
          </w:tcPr>
          <w:p w14:paraId="472C006E" w14:textId="24036651" w:rsidR="00F21A97" w:rsidRDefault="00F21A97" w:rsidP="006B45E0">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1F497D" w:themeColor="text2"/>
                <w:sz w:val="20"/>
                <w:szCs w:val="20"/>
              </w:rPr>
            </w:pPr>
            <w:r>
              <w:rPr>
                <w:rFonts w:asciiTheme="majorBidi" w:hAnsiTheme="majorBidi" w:cstheme="majorBidi"/>
                <w:b/>
                <w:color w:val="1F497D" w:themeColor="text2"/>
                <w:sz w:val="20"/>
                <w:szCs w:val="20"/>
              </w:rPr>
              <w:t>IN</w:t>
            </w:r>
          </w:p>
        </w:tc>
        <w:tc>
          <w:tcPr>
            <w:cnfStyle w:val="000010000000" w:firstRow="0" w:lastRow="0" w:firstColumn="0" w:lastColumn="0" w:oddVBand="1" w:evenVBand="0" w:oddHBand="0" w:evenHBand="0" w:firstRowFirstColumn="0" w:firstRowLastColumn="0" w:lastRowFirstColumn="0" w:lastRowLastColumn="0"/>
            <w:tcW w:w="1374" w:type="dxa"/>
          </w:tcPr>
          <w:p w14:paraId="7E19495C" w14:textId="439ADE48" w:rsidR="00F21A97" w:rsidRDefault="00F21A97" w:rsidP="006B45E0">
            <w:pPr>
              <w:pStyle w:val="BodyText"/>
              <w:spacing w:after="0"/>
              <w:jc w:val="center"/>
              <w:rPr>
                <w:rFonts w:asciiTheme="majorBidi" w:hAnsiTheme="majorBidi" w:cstheme="majorBidi"/>
                <w:b/>
                <w:color w:val="1F497D" w:themeColor="text2"/>
                <w:sz w:val="20"/>
                <w:szCs w:val="20"/>
              </w:rPr>
            </w:pPr>
            <w:r>
              <w:rPr>
                <w:rFonts w:asciiTheme="majorBidi" w:hAnsiTheme="majorBidi" w:cstheme="majorBidi"/>
                <w:b/>
                <w:color w:val="1F497D" w:themeColor="text2"/>
                <w:sz w:val="20"/>
                <w:szCs w:val="20"/>
              </w:rPr>
              <w:t>sw3Lan</w:t>
            </w:r>
          </w:p>
        </w:tc>
        <w:tc>
          <w:tcPr>
            <w:tcW w:w="3633" w:type="dxa"/>
            <w:gridSpan w:val="4"/>
          </w:tcPr>
          <w:p w14:paraId="2B20409D" w14:textId="1F444F26" w:rsidR="00F21A97" w:rsidRDefault="00F21A97" w:rsidP="006B45E0">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1F497D" w:themeColor="text2"/>
                <w:sz w:val="20"/>
                <w:szCs w:val="20"/>
              </w:rPr>
            </w:pPr>
            <w:r w:rsidRPr="00F21A97">
              <w:rPr>
                <w:rFonts w:asciiTheme="majorBidi" w:hAnsiTheme="majorBidi" w:cstheme="majorBidi"/>
                <w:b/>
                <w:color w:val="1F497D" w:themeColor="text2"/>
                <w:sz w:val="20"/>
                <w:szCs w:val="20"/>
              </w:rPr>
              <w:t xml:space="preserve">permit </w:t>
            </w:r>
            <w:proofErr w:type="spellStart"/>
            <w:r w:rsidRPr="00F21A97">
              <w:rPr>
                <w:rFonts w:asciiTheme="majorBidi" w:hAnsiTheme="majorBidi" w:cstheme="majorBidi"/>
                <w:b/>
                <w:color w:val="1F497D" w:themeColor="text2"/>
                <w:sz w:val="20"/>
                <w:szCs w:val="20"/>
              </w:rPr>
              <w:t>tcp</w:t>
            </w:r>
            <w:proofErr w:type="spellEnd"/>
            <w:r w:rsidRPr="00F21A97">
              <w:rPr>
                <w:rFonts w:asciiTheme="majorBidi" w:hAnsiTheme="majorBidi" w:cstheme="majorBidi"/>
                <w:b/>
                <w:color w:val="1F497D" w:themeColor="text2"/>
                <w:sz w:val="20"/>
                <w:szCs w:val="20"/>
              </w:rPr>
              <w:t xml:space="preserve"> 192.168.5.0 0.0.0.255 host 192.168.1.100 eq 21</w:t>
            </w:r>
          </w:p>
        </w:tc>
        <w:tc>
          <w:tcPr>
            <w:cnfStyle w:val="000100000000" w:firstRow="0" w:lastRow="0" w:firstColumn="0" w:lastColumn="1" w:oddVBand="0" w:evenVBand="0" w:oddHBand="0" w:evenHBand="0" w:firstRowFirstColumn="0" w:firstRowLastColumn="0" w:lastRowFirstColumn="0" w:lastRowLastColumn="0"/>
            <w:tcW w:w="2522" w:type="dxa"/>
            <w:gridSpan w:val="2"/>
          </w:tcPr>
          <w:p w14:paraId="0F5B99FC" w14:textId="043527BB" w:rsidR="00F21A97" w:rsidRDefault="00F21A97" w:rsidP="006B45E0">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To allow internal users in lan3 using FTP server</w:t>
            </w:r>
          </w:p>
        </w:tc>
      </w:tr>
      <w:tr w:rsidR="005B314C" w:rsidRPr="008F5D2F" w14:paraId="3E6AE111" w14:textId="77777777" w:rsidTr="00F9286F">
        <w:trPr>
          <w:cnfStyle w:val="000000100000" w:firstRow="0" w:lastRow="0" w:firstColumn="0" w:lastColumn="0" w:oddVBand="0" w:evenVBand="0" w:oddHBand="1" w:evenHBand="0" w:firstRowFirstColumn="0" w:firstRowLastColumn="0" w:lastRowFirstColumn="0" w:lastRowLastColumn="0"/>
          <w:trHeight w:hRule="exact" w:val="835"/>
        </w:trPr>
        <w:tc>
          <w:tcPr>
            <w:cnfStyle w:val="001000000000" w:firstRow="0" w:lastRow="0" w:firstColumn="1" w:lastColumn="0" w:oddVBand="0" w:evenVBand="0" w:oddHBand="0" w:evenHBand="0" w:firstRowFirstColumn="0" w:firstRowLastColumn="0" w:lastRowFirstColumn="0" w:lastRowLastColumn="0"/>
            <w:tcW w:w="7159" w:type="dxa"/>
            <w:gridSpan w:val="10"/>
          </w:tcPr>
          <w:p w14:paraId="3C7C0E6F" w14:textId="77777777" w:rsidR="005B314C" w:rsidRDefault="005B314C" w:rsidP="00B616A1">
            <w:pPr>
              <w:pStyle w:val="BodyText"/>
              <w:spacing w:after="0"/>
              <w:rPr>
                <w:rFonts w:asciiTheme="majorBidi" w:hAnsiTheme="majorBidi" w:cstheme="majorBidi"/>
                <w:bCs w:val="0"/>
                <w:color w:val="1F497D" w:themeColor="text2"/>
              </w:rPr>
            </w:pPr>
            <w:r>
              <w:rPr>
                <w:rFonts w:asciiTheme="majorBidi" w:hAnsiTheme="majorBidi" w:cstheme="majorBidi"/>
                <w:bCs w:val="0"/>
                <w:color w:val="1F497D" w:themeColor="text2"/>
              </w:rPr>
              <w:t>Policy-2:</w:t>
            </w:r>
          </w:p>
          <w:p w14:paraId="7E428EA3" w14:textId="77777777" w:rsidR="005B314C" w:rsidRPr="008F5D2F" w:rsidRDefault="005B314C" w:rsidP="004B453E">
            <w:pPr>
              <w:pStyle w:val="BodyText"/>
              <w:spacing w:after="0"/>
              <w:jc w:val="center"/>
              <w:rPr>
                <w:rFonts w:asciiTheme="majorBidi" w:hAnsiTheme="majorBidi" w:cstheme="majorBidi"/>
                <w:b w:val="0"/>
                <w:color w:val="1F497D" w:themeColor="text2"/>
                <w:sz w:val="20"/>
                <w:szCs w:val="20"/>
              </w:rPr>
            </w:pPr>
          </w:p>
        </w:tc>
        <w:tc>
          <w:tcPr>
            <w:cnfStyle w:val="000100000000" w:firstRow="0" w:lastRow="0" w:firstColumn="0" w:lastColumn="1" w:oddVBand="0" w:evenVBand="0" w:oddHBand="0" w:evenHBand="0" w:firstRowFirstColumn="0" w:firstRowLastColumn="0" w:lastRowFirstColumn="0" w:lastRowLastColumn="0"/>
            <w:tcW w:w="2551" w:type="dxa"/>
            <w:gridSpan w:val="3"/>
          </w:tcPr>
          <w:p w14:paraId="5A670D02" w14:textId="77777777" w:rsidR="005B314C" w:rsidRDefault="005B314C" w:rsidP="00B616A1">
            <w:pPr>
              <w:pStyle w:val="BodyText"/>
              <w:spacing w:after="0"/>
              <w:rPr>
                <w:rFonts w:asciiTheme="majorBidi" w:hAnsiTheme="majorBidi" w:cstheme="majorBidi"/>
                <w:color w:val="1F497D" w:themeColor="text2"/>
              </w:rPr>
            </w:pPr>
          </w:p>
        </w:tc>
      </w:tr>
      <w:tr w:rsidR="00186F2C" w:rsidRPr="008F5D2F" w14:paraId="52718581" w14:textId="77777777" w:rsidTr="00F9286F">
        <w:trPr>
          <w:trHeight w:hRule="exact" w:val="1020"/>
        </w:trPr>
        <w:tc>
          <w:tcPr>
            <w:cnfStyle w:val="001000000000" w:firstRow="0" w:lastRow="0" w:firstColumn="1" w:lastColumn="0" w:oddVBand="0" w:evenVBand="0" w:oddHBand="0" w:evenHBand="0" w:firstRowFirstColumn="0" w:firstRowLastColumn="0" w:lastRowFirstColumn="0" w:lastRowLastColumn="0"/>
            <w:tcW w:w="836" w:type="dxa"/>
          </w:tcPr>
          <w:p w14:paraId="25490CC3" w14:textId="3D627443" w:rsidR="005B314C" w:rsidRPr="008F5D2F" w:rsidRDefault="00ED690B" w:rsidP="004B453E">
            <w:pPr>
              <w:pStyle w:val="BodyText"/>
              <w:spacing w:after="0"/>
              <w:jc w:val="center"/>
              <w:rPr>
                <w:rFonts w:asciiTheme="majorBidi" w:hAnsiTheme="majorBidi" w:cstheme="majorBidi"/>
                <w:b w:val="0"/>
                <w:color w:val="1F497D" w:themeColor="text2"/>
                <w:sz w:val="20"/>
                <w:szCs w:val="20"/>
              </w:rPr>
            </w:pPr>
            <w:r w:rsidRPr="00ED690B">
              <w:rPr>
                <w:rFonts w:asciiTheme="majorBidi" w:hAnsiTheme="majorBidi" w:cstheme="majorBidi"/>
                <w:bCs w:val="0"/>
                <w:color w:val="1F497D" w:themeColor="text2"/>
                <w:sz w:val="20"/>
                <w:szCs w:val="20"/>
              </w:rPr>
              <w:t>R1</w:t>
            </w:r>
          </w:p>
        </w:tc>
        <w:tc>
          <w:tcPr>
            <w:cnfStyle w:val="000010000000" w:firstRow="0" w:lastRow="0" w:firstColumn="0" w:lastColumn="0" w:oddVBand="1" w:evenVBand="0" w:oddHBand="0" w:evenHBand="0" w:firstRowFirstColumn="0" w:firstRowLastColumn="0" w:lastRowFirstColumn="0" w:lastRowLastColumn="0"/>
            <w:tcW w:w="678" w:type="dxa"/>
            <w:gridSpan w:val="2"/>
          </w:tcPr>
          <w:p w14:paraId="7E7B6888" w14:textId="1B0A9BD2" w:rsidR="005B314C" w:rsidRPr="008F5D2F" w:rsidRDefault="001C7877" w:rsidP="004B453E">
            <w:pPr>
              <w:pStyle w:val="BodyText"/>
              <w:spacing w:after="0"/>
              <w:jc w:val="center"/>
              <w:rPr>
                <w:rFonts w:asciiTheme="majorBidi" w:hAnsiTheme="majorBidi" w:cstheme="majorBidi"/>
                <w:b/>
                <w:color w:val="1F497D" w:themeColor="text2"/>
                <w:sz w:val="16"/>
                <w:szCs w:val="16"/>
              </w:rPr>
            </w:pPr>
            <w:r>
              <w:rPr>
                <w:rFonts w:asciiTheme="majorBidi" w:hAnsiTheme="majorBidi" w:cstheme="majorBidi"/>
                <w:color w:val="1F497D" w:themeColor="text2"/>
                <w:sz w:val="16"/>
                <w:szCs w:val="16"/>
              </w:rPr>
              <w:t>G0/0</w:t>
            </w:r>
          </w:p>
        </w:tc>
        <w:tc>
          <w:tcPr>
            <w:tcW w:w="650" w:type="dxa"/>
            <w:gridSpan w:val="2"/>
          </w:tcPr>
          <w:p w14:paraId="5F66257C" w14:textId="04FFF054" w:rsidR="005B314C" w:rsidRPr="008F5D2F" w:rsidRDefault="001C7877"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1F497D" w:themeColor="text2"/>
                <w:sz w:val="20"/>
                <w:szCs w:val="20"/>
              </w:rPr>
            </w:pPr>
            <w:r>
              <w:rPr>
                <w:rFonts w:asciiTheme="majorBidi" w:hAnsiTheme="majorBidi" w:cstheme="majorBidi"/>
                <w:color w:val="1F497D" w:themeColor="text2"/>
                <w:sz w:val="20"/>
                <w:szCs w:val="20"/>
              </w:rPr>
              <w:t>OUT</w:t>
            </w:r>
          </w:p>
        </w:tc>
        <w:tc>
          <w:tcPr>
            <w:cnfStyle w:val="000010000000" w:firstRow="0" w:lastRow="0" w:firstColumn="0" w:lastColumn="0" w:oddVBand="1" w:evenVBand="0" w:oddHBand="0" w:evenHBand="0" w:firstRowFirstColumn="0" w:firstRowLastColumn="0" w:lastRowFirstColumn="0" w:lastRowLastColumn="0"/>
            <w:tcW w:w="1442" w:type="dxa"/>
            <w:gridSpan w:val="4"/>
          </w:tcPr>
          <w:p w14:paraId="6CB8FE74" w14:textId="05025369" w:rsidR="005B314C" w:rsidRPr="008F5D2F" w:rsidRDefault="00ED690B" w:rsidP="004B453E">
            <w:pPr>
              <w:pStyle w:val="BodyText"/>
              <w:spacing w:after="0"/>
              <w:jc w:val="center"/>
              <w:rPr>
                <w:rFonts w:asciiTheme="majorBidi" w:hAnsiTheme="majorBidi" w:cstheme="majorBidi"/>
                <w:b/>
                <w:color w:val="1F497D" w:themeColor="text2"/>
                <w:sz w:val="20"/>
                <w:szCs w:val="20"/>
              </w:rPr>
            </w:pPr>
            <w:proofErr w:type="spellStart"/>
            <w:r w:rsidRPr="00ED690B">
              <w:rPr>
                <w:rFonts w:asciiTheme="majorBidi" w:hAnsiTheme="majorBidi" w:cstheme="majorBidi"/>
                <w:color w:val="1F497D" w:themeColor="text2"/>
                <w:sz w:val="20"/>
                <w:szCs w:val="20"/>
              </w:rPr>
              <w:t>intraWebSRV</w:t>
            </w:r>
            <w:proofErr w:type="spellEnd"/>
          </w:p>
        </w:tc>
        <w:tc>
          <w:tcPr>
            <w:tcW w:w="3553" w:type="dxa"/>
          </w:tcPr>
          <w:p w14:paraId="1006A460" w14:textId="3F7F2942" w:rsidR="005B314C" w:rsidRPr="008F5D2F" w:rsidRDefault="001C7877"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1F497D" w:themeColor="text2"/>
                <w:sz w:val="20"/>
                <w:szCs w:val="20"/>
              </w:rPr>
            </w:pPr>
            <w:r w:rsidRPr="001C7877">
              <w:rPr>
                <w:rFonts w:asciiTheme="majorBidi" w:hAnsiTheme="majorBidi" w:cstheme="majorBidi"/>
                <w:color w:val="1F497D" w:themeColor="text2"/>
                <w:sz w:val="20"/>
                <w:szCs w:val="20"/>
              </w:rPr>
              <w:t xml:space="preserve">permit </w:t>
            </w:r>
            <w:proofErr w:type="spellStart"/>
            <w:r w:rsidRPr="001C7877">
              <w:rPr>
                <w:rFonts w:asciiTheme="majorBidi" w:hAnsiTheme="majorBidi" w:cstheme="majorBidi"/>
                <w:color w:val="1F497D" w:themeColor="text2"/>
                <w:sz w:val="20"/>
                <w:szCs w:val="20"/>
              </w:rPr>
              <w:t>tcp</w:t>
            </w:r>
            <w:proofErr w:type="spellEnd"/>
            <w:r w:rsidRPr="001C7877">
              <w:rPr>
                <w:rFonts w:asciiTheme="majorBidi" w:hAnsiTheme="majorBidi" w:cstheme="majorBidi"/>
                <w:color w:val="1F497D" w:themeColor="text2"/>
                <w:sz w:val="20"/>
                <w:szCs w:val="20"/>
              </w:rPr>
              <w:t xml:space="preserve"> any host 192.168.1.100 eq 443</w:t>
            </w:r>
          </w:p>
        </w:tc>
        <w:tc>
          <w:tcPr>
            <w:cnfStyle w:val="000100000000" w:firstRow="0" w:lastRow="0" w:firstColumn="0" w:lastColumn="1" w:oddVBand="0" w:evenVBand="0" w:oddHBand="0" w:evenHBand="0" w:firstRowFirstColumn="0" w:firstRowLastColumn="0" w:lastRowFirstColumn="0" w:lastRowLastColumn="0"/>
            <w:tcW w:w="2551" w:type="dxa"/>
            <w:gridSpan w:val="3"/>
          </w:tcPr>
          <w:p w14:paraId="69DCB0A4" w14:textId="20733A85" w:rsidR="005B314C" w:rsidRPr="008F5D2F" w:rsidRDefault="001C7877" w:rsidP="004B453E">
            <w:pPr>
              <w:pStyle w:val="BodyText"/>
              <w:spacing w:after="0"/>
              <w:jc w:val="center"/>
              <w:rPr>
                <w:rFonts w:asciiTheme="majorBidi" w:hAnsiTheme="majorBidi" w:cstheme="majorBidi"/>
                <w:b w:val="0"/>
                <w:color w:val="1F497D" w:themeColor="text2"/>
                <w:sz w:val="20"/>
                <w:szCs w:val="20"/>
              </w:rPr>
            </w:pPr>
            <w:r>
              <w:rPr>
                <w:rFonts w:asciiTheme="majorBidi" w:hAnsiTheme="majorBidi" w:cstheme="majorBidi"/>
                <w:b w:val="0"/>
                <w:color w:val="1F497D" w:themeColor="text2"/>
                <w:sz w:val="20"/>
                <w:szCs w:val="20"/>
              </w:rPr>
              <w:t>To allow any accessing website from inside and outside using only https protocol</w:t>
            </w:r>
          </w:p>
        </w:tc>
      </w:tr>
      <w:tr w:rsidR="00F21A97" w:rsidRPr="008F5D2F" w14:paraId="1D6EF1A4" w14:textId="77777777" w:rsidTr="00F9286F">
        <w:trPr>
          <w:cnfStyle w:val="000000100000" w:firstRow="0" w:lastRow="0" w:firstColumn="0" w:lastColumn="0" w:oddVBand="0" w:evenVBand="0" w:oddHBand="1" w:evenHBand="0" w:firstRowFirstColumn="0" w:firstRowLastColumn="0" w:lastRowFirstColumn="0" w:lastRowLastColumn="0"/>
          <w:trHeight w:hRule="exact" w:val="1020"/>
        </w:trPr>
        <w:tc>
          <w:tcPr>
            <w:cnfStyle w:val="001000000000" w:firstRow="0" w:lastRow="0" w:firstColumn="1" w:lastColumn="0" w:oddVBand="0" w:evenVBand="0" w:oddHBand="0" w:evenHBand="0" w:firstRowFirstColumn="0" w:firstRowLastColumn="0" w:lastRowFirstColumn="0" w:lastRowLastColumn="0"/>
            <w:tcW w:w="836" w:type="dxa"/>
          </w:tcPr>
          <w:p w14:paraId="62FD9495" w14:textId="579B5BAC" w:rsidR="00F21A97" w:rsidRPr="00ED690B" w:rsidRDefault="00F21A97" w:rsidP="004B453E">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R1</w:t>
            </w:r>
          </w:p>
        </w:tc>
        <w:tc>
          <w:tcPr>
            <w:cnfStyle w:val="000010000000" w:firstRow="0" w:lastRow="0" w:firstColumn="0" w:lastColumn="0" w:oddVBand="1" w:evenVBand="0" w:oddHBand="0" w:evenHBand="0" w:firstRowFirstColumn="0" w:firstRowLastColumn="0" w:lastRowFirstColumn="0" w:lastRowLastColumn="0"/>
            <w:tcW w:w="678" w:type="dxa"/>
            <w:gridSpan w:val="2"/>
          </w:tcPr>
          <w:p w14:paraId="3539F5F1" w14:textId="0356B73F" w:rsidR="00F21A97" w:rsidRDefault="00F21A97" w:rsidP="004B453E">
            <w:pPr>
              <w:pStyle w:val="BodyText"/>
              <w:spacing w:after="0"/>
              <w:jc w:val="center"/>
              <w:rPr>
                <w:rFonts w:asciiTheme="majorBidi" w:hAnsiTheme="majorBidi" w:cstheme="majorBidi"/>
                <w:color w:val="1F497D" w:themeColor="text2"/>
                <w:sz w:val="16"/>
                <w:szCs w:val="16"/>
              </w:rPr>
            </w:pPr>
            <w:r>
              <w:rPr>
                <w:rFonts w:asciiTheme="majorBidi" w:hAnsiTheme="majorBidi" w:cstheme="majorBidi"/>
                <w:color w:val="1F497D" w:themeColor="text2"/>
                <w:sz w:val="16"/>
                <w:szCs w:val="16"/>
              </w:rPr>
              <w:t>G0/0</w:t>
            </w:r>
          </w:p>
        </w:tc>
        <w:tc>
          <w:tcPr>
            <w:tcW w:w="650" w:type="dxa"/>
            <w:gridSpan w:val="2"/>
          </w:tcPr>
          <w:p w14:paraId="0B9CE1EA" w14:textId="1B7894AF" w:rsidR="00F21A97" w:rsidRDefault="00F21A97" w:rsidP="004B453E">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Out</w:t>
            </w:r>
          </w:p>
        </w:tc>
        <w:tc>
          <w:tcPr>
            <w:cnfStyle w:val="000010000000" w:firstRow="0" w:lastRow="0" w:firstColumn="0" w:lastColumn="0" w:oddVBand="1" w:evenVBand="0" w:oddHBand="0" w:evenHBand="0" w:firstRowFirstColumn="0" w:firstRowLastColumn="0" w:lastRowFirstColumn="0" w:lastRowLastColumn="0"/>
            <w:tcW w:w="1442" w:type="dxa"/>
            <w:gridSpan w:val="4"/>
          </w:tcPr>
          <w:p w14:paraId="1C938CCD" w14:textId="7CB56431" w:rsidR="00F21A97" w:rsidRPr="00ED690B" w:rsidRDefault="00F21A97" w:rsidP="004B453E">
            <w:pPr>
              <w:pStyle w:val="BodyText"/>
              <w:spacing w:after="0"/>
              <w:jc w:val="center"/>
              <w:rPr>
                <w:rFonts w:asciiTheme="majorBidi" w:hAnsiTheme="majorBidi" w:cstheme="majorBidi"/>
                <w:color w:val="1F497D" w:themeColor="text2"/>
                <w:sz w:val="20"/>
                <w:szCs w:val="20"/>
              </w:rPr>
            </w:pPr>
            <w:proofErr w:type="spellStart"/>
            <w:r w:rsidRPr="00ED690B">
              <w:rPr>
                <w:rFonts w:asciiTheme="majorBidi" w:hAnsiTheme="majorBidi" w:cstheme="majorBidi"/>
                <w:color w:val="1F497D" w:themeColor="text2"/>
                <w:sz w:val="20"/>
                <w:szCs w:val="20"/>
              </w:rPr>
              <w:t>intraWebSRV</w:t>
            </w:r>
            <w:proofErr w:type="spellEnd"/>
          </w:p>
        </w:tc>
        <w:tc>
          <w:tcPr>
            <w:tcW w:w="3553" w:type="dxa"/>
          </w:tcPr>
          <w:p w14:paraId="638D5030" w14:textId="6C8B0AE9" w:rsidR="00F21A97" w:rsidRPr="00F21A97" w:rsidRDefault="00F21A97" w:rsidP="004B453E">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1F497D" w:themeColor="text2"/>
                <w:sz w:val="20"/>
                <w:szCs w:val="20"/>
              </w:rPr>
            </w:pPr>
            <w:r w:rsidRPr="00F21A97">
              <w:rPr>
                <w:rFonts w:asciiTheme="majorBidi" w:hAnsiTheme="majorBidi" w:cstheme="majorBidi"/>
                <w:color w:val="1F497D" w:themeColor="text2"/>
                <w:sz w:val="20"/>
                <w:szCs w:val="20"/>
              </w:rPr>
              <w:t xml:space="preserve">permit </w:t>
            </w:r>
            <w:proofErr w:type="spellStart"/>
            <w:r w:rsidRPr="00F21A97">
              <w:rPr>
                <w:rFonts w:asciiTheme="majorBidi" w:hAnsiTheme="majorBidi" w:cstheme="majorBidi"/>
                <w:color w:val="1F497D" w:themeColor="text2"/>
                <w:sz w:val="20"/>
                <w:szCs w:val="20"/>
              </w:rPr>
              <w:t>tcp</w:t>
            </w:r>
            <w:proofErr w:type="spellEnd"/>
            <w:r w:rsidRPr="00F21A97">
              <w:rPr>
                <w:rFonts w:asciiTheme="majorBidi" w:hAnsiTheme="majorBidi" w:cstheme="majorBidi"/>
                <w:color w:val="1F497D" w:themeColor="text2"/>
                <w:sz w:val="20"/>
                <w:szCs w:val="20"/>
              </w:rPr>
              <w:t xml:space="preserve"> </w:t>
            </w:r>
            <w:r>
              <w:rPr>
                <w:rFonts w:asciiTheme="majorBidi" w:hAnsiTheme="majorBidi" w:cstheme="majorBidi"/>
                <w:color w:val="1F497D" w:themeColor="text2"/>
                <w:sz w:val="20"/>
                <w:szCs w:val="20"/>
              </w:rPr>
              <w:t>192.168.5.0 0.0.0.255</w:t>
            </w:r>
            <w:r w:rsidRPr="00F21A97">
              <w:rPr>
                <w:rFonts w:asciiTheme="majorBidi" w:hAnsiTheme="majorBidi" w:cstheme="majorBidi"/>
                <w:color w:val="1F497D" w:themeColor="text2"/>
                <w:sz w:val="20"/>
                <w:szCs w:val="20"/>
              </w:rPr>
              <w:t xml:space="preserve"> host 192.168.1.100 eq 21</w:t>
            </w:r>
          </w:p>
        </w:tc>
        <w:tc>
          <w:tcPr>
            <w:cnfStyle w:val="000100000000" w:firstRow="0" w:lastRow="0" w:firstColumn="0" w:lastColumn="1" w:oddVBand="0" w:evenVBand="0" w:oddHBand="0" w:evenHBand="0" w:firstRowFirstColumn="0" w:firstRowLastColumn="0" w:lastRowFirstColumn="0" w:lastRowLastColumn="0"/>
            <w:tcW w:w="2551" w:type="dxa"/>
            <w:gridSpan w:val="3"/>
          </w:tcPr>
          <w:p w14:paraId="3F4A38B9" w14:textId="26D54B8B" w:rsidR="00F21A97" w:rsidRDefault="00F21A97" w:rsidP="004B453E">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To allow inside users in lan3 using ftp server.</w:t>
            </w:r>
          </w:p>
        </w:tc>
      </w:tr>
      <w:tr w:rsidR="00FC0EC7" w:rsidRPr="008F5D2F" w14:paraId="0A3644B8" w14:textId="77777777" w:rsidTr="00F9286F">
        <w:trPr>
          <w:trHeight w:hRule="exact" w:val="1020"/>
        </w:trPr>
        <w:tc>
          <w:tcPr>
            <w:cnfStyle w:val="001000000000" w:firstRow="0" w:lastRow="0" w:firstColumn="1" w:lastColumn="0" w:oddVBand="0" w:evenVBand="0" w:oddHBand="0" w:evenHBand="0" w:firstRowFirstColumn="0" w:firstRowLastColumn="0" w:lastRowFirstColumn="0" w:lastRowLastColumn="0"/>
            <w:tcW w:w="836" w:type="dxa"/>
          </w:tcPr>
          <w:p w14:paraId="7CCB3216" w14:textId="44BCE426" w:rsidR="00FC0EC7" w:rsidRDefault="00FC0EC7" w:rsidP="004B453E">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R1</w:t>
            </w:r>
          </w:p>
        </w:tc>
        <w:tc>
          <w:tcPr>
            <w:cnfStyle w:val="000010000000" w:firstRow="0" w:lastRow="0" w:firstColumn="0" w:lastColumn="0" w:oddVBand="1" w:evenVBand="0" w:oddHBand="0" w:evenHBand="0" w:firstRowFirstColumn="0" w:firstRowLastColumn="0" w:lastRowFirstColumn="0" w:lastRowLastColumn="0"/>
            <w:tcW w:w="678" w:type="dxa"/>
            <w:gridSpan w:val="2"/>
          </w:tcPr>
          <w:p w14:paraId="1A4D7C44" w14:textId="7A54BC2E" w:rsidR="00FC0EC7" w:rsidRDefault="00FC0EC7" w:rsidP="004B453E">
            <w:pPr>
              <w:pStyle w:val="BodyText"/>
              <w:spacing w:after="0"/>
              <w:jc w:val="center"/>
              <w:rPr>
                <w:rFonts w:asciiTheme="majorBidi" w:hAnsiTheme="majorBidi" w:cstheme="majorBidi"/>
                <w:color w:val="1F497D" w:themeColor="text2"/>
                <w:sz w:val="16"/>
                <w:szCs w:val="16"/>
              </w:rPr>
            </w:pPr>
            <w:r>
              <w:rPr>
                <w:rFonts w:asciiTheme="majorBidi" w:hAnsiTheme="majorBidi" w:cstheme="majorBidi"/>
                <w:color w:val="1F497D" w:themeColor="text2"/>
                <w:sz w:val="16"/>
                <w:szCs w:val="16"/>
              </w:rPr>
              <w:t>G0/0</w:t>
            </w:r>
          </w:p>
        </w:tc>
        <w:tc>
          <w:tcPr>
            <w:tcW w:w="650" w:type="dxa"/>
            <w:gridSpan w:val="2"/>
          </w:tcPr>
          <w:p w14:paraId="29A5035D" w14:textId="5938E34F" w:rsidR="00FC0EC7" w:rsidRDefault="00FC0EC7"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Out</w:t>
            </w:r>
          </w:p>
        </w:tc>
        <w:tc>
          <w:tcPr>
            <w:cnfStyle w:val="000010000000" w:firstRow="0" w:lastRow="0" w:firstColumn="0" w:lastColumn="0" w:oddVBand="1" w:evenVBand="0" w:oddHBand="0" w:evenHBand="0" w:firstRowFirstColumn="0" w:firstRowLastColumn="0" w:lastRowFirstColumn="0" w:lastRowLastColumn="0"/>
            <w:tcW w:w="1442" w:type="dxa"/>
            <w:gridSpan w:val="4"/>
          </w:tcPr>
          <w:p w14:paraId="3A7EC547" w14:textId="72D8C7CA" w:rsidR="00FC0EC7" w:rsidRPr="00ED690B" w:rsidRDefault="00FC0EC7" w:rsidP="004B453E">
            <w:pPr>
              <w:pStyle w:val="BodyText"/>
              <w:spacing w:after="0"/>
              <w:jc w:val="center"/>
              <w:rPr>
                <w:rFonts w:asciiTheme="majorBidi" w:hAnsiTheme="majorBidi" w:cstheme="majorBidi"/>
                <w:color w:val="1F497D" w:themeColor="text2"/>
                <w:sz w:val="20"/>
                <w:szCs w:val="20"/>
              </w:rPr>
            </w:pPr>
            <w:proofErr w:type="spellStart"/>
            <w:r>
              <w:rPr>
                <w:rFonts w:asciiTheme="majorBidi" w:hAnsiTheme="majorBidi" w:cstheme="majorBidi"/>
                <w:color w:val="1F497D" w:themeColor="text2"/>
                <w:sz w:val="20"/>
                <w:szCs w:val="20"/>
              </w:rPr>
              <w:t>intraWebSRV</w:t>
            </w:r>
            <w:proofErr w:type="spellEnd"/>
          </w:p>
        </w:tc>
        <w:tc>
          <w:tcPr>
            <w:tcW w:w="3553" w:type="dxa"/>
          </w:tcPr>
          <w:p w14:paraId="2C62FB01" w14:textId="4A003714" w:rsidR="00FC0EC7" w:rsidRPr="00F21A97" w:rsidRDefault="00FC0EC7"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1F497D" w:themeColor="text2"/>
                <w:sz w:val="20"/>
                <w:szCs w:val="20"/>
              </w:rPr>
            </w:pPr>
            <w:r w:rsidRPr="00FC0EC7">
              <w:rPr>
                <w:rFonts w:asciiTheme="majorBidi" w:hAnsiTheme="majorBidi" w:cstheme="majorBidi"/>
                <w:b/>
                <w:bCs/>
                <w:color w:val="1F497D" w:themeColor="text2"/>
                <w:sz w:val="20"/>
                <w:szCs w:val="20"/>
              </w:rPr>
              <w:t xml:space="preserve">deny </w:t>
            </w:r>
            <w:proofErr w:type="spellStart"/>
            <w:r w:rsidRPr="00FC0EC7">
              <w:rPr>
                <w:rFonts w:asciiTheme="majorBidi" w:hAnsiTheme="majorBidi" w:cstheme="majorBidi"/>
                <w:b/>
                <w:bCs/>
                <w:color w:val="1F497D" w:themeColor="text2"/>
                <w:sz w:val="20"/>
                <w:szCs w:val="20"/>
              </w:rPr>
              <w:t>tcp</w:t>
            </w:r>
            <w:proofErr w:type="spellEnd"/>
            <w:r w:rsidRPr="00FC0EC7">
              <w:rPr>
                <w:rFonts w:asciiTheme="majorBidi" w:hAnsiTheme="majorBidi" w:cstheme="majorBidi"/>
                <w:b/>
                <w:bCs/>
                <w:color w:val="1F497D" w:themeColor="text2"/>
                <w:sz w:val="20"/>
                <w:szCs w:val="20"/>
              </w:rPr>
              <w:t xml:space="preserve"> 192.168.1.0 0.0.0.255 any eq 22</w:t>
            </w:r>
          </w:p>
        </w:tc>
        <w:tc>
          <w:tcPr>
            <w:cnfStyle w:val="000100000000" w:firstRow="0" w:lastRow="0" w:firstColumn="0" w:lastColumn="1" w:oddVBand="0" w:evenVBand="0" w:oddHBand="0" w:evenHBand="0" w:firstRowFirstColumn="0" w:firstRowLastColumn="0" w:lastRowFirstColumn="0" w:lastRowLastColumn="0"/>
            <w:tcW w:w="2551" w:type="dxa"/>
            <w:gridSpan w:val="3"/>
          </w:tcPr>
          <w:p w14:paraId="6C441068" w14:textId="4E23E2DA" w:rsidR="00FC0EC7" w:rsidRDefault="00FC0EC7" w:rsidP="004B453E">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 xml:space="preserve">To Deny intra-web-server use </w:t>
            </w:r>
            <w:proofErr w:type="spellStart"/>
            <w:r>
              <w:rPr>
                <w:rFonts w:asciiTheme="majorBidi" w:hAnsiTheme="majorBidi" w:cstheme="majorBidi"/>
                <w:color w:val="1F497D" w:themeColor="text2"/>
                <w:sz w:val="20"/>
                <w:szCs w:val="20"/>
              </w:rPr>
              <w:t>ssh</w:t>
            </w:r>
            <w:proofErr w:type="spellEnd"/>
            <w:r>
              <w:rPr>
                <w:rFonts w:asciiTheme="majorBidi" w:hAnsiTheme="majorBidi" w:cstheme="majorBidi"/>
                <w:color w:val="1F497D" w:themeColor="text2"/>
                <w:sz w:val="20"/>
                <w:szCs w:val="20"/>
              </w:rPr>
              <w:t xml:space="preserve"> connection</w:t>
            </w:r>
          </w:p>
        </w:tc>
      </w:tr>
      <w:tr w:rsidR="00A06602" w:rsidRPr="008F5D2F" w14:paraId="4D52C97F" w14:textId="77777777" w:rsidTr="00F9286F">
        <w:trPr>
          <w:cnfStyle w:val="000000100000" w:firstRow="0" w:lastRow="0" w:firstColumn="0" w:lastColumn="0" w:oddVBand="0" w:evenVBand="0" w:oddHBand="1" w:evenHBand="0" w:firstRowFirstColumn="0" w:firstRowLastColumn="0" w:lastRowFirstColumn="0" w:lastRowLastColumn="0"/>
          <w:trHeight w:hRule="exact" w:val="1020"/>
        </w:trPr>
        <w:tc>
          <w:tcPr>
            <w:cnfStyle w:val="001000000000" w:firstRow="0" w:lastRow="0" w:firstColumn="1" w:lastColumn="0" w:oddVBand="0" w:evenVBand="0" w:oddHBand="0" w:evenHBand="0" w:firstRowFirstColumn="0" w:firstRowLastColumn="0" w:lastRowFirstColumn="0" w:lastRowLastColumn="0"/>
            <w:tcW w:w="836" w:type="dxa"/>
          </w:tcPr>
          <w:p w14:paraId="6F078229" w14:textId="7FD0911D" w:rsidR="00A06602" w:rsidRDefault="00A06602" w:rsidP="004B453E">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R1</w:t>
            </w:r>
          </w:p>
        </w:tc>
        <w:tc>
          <w:tcPr>
            <w:cnfStyle w:val="000010000000" w:firstRow="0" w:lastRow="0" w:firstColumn="0" w:lastColumn="0" w:oddVBand="1" w:evenVBand="0" w:oddHBand="0" w:evenHBand="0" w:firstRowFirstColumn="0" w:firstRowLastColumn="0" w:lastRowFirstColumn="0" w:lastRowLastColumn="0"/>
            <w:tcW w:w="678" w:type="dxa"/>
            <w:gridSpan w:val="2"/>
          </w:tcPr>
          <w:p w14:paraId="0E1959A1" w14:textId="689FC7B2" w:rsidR="00A06602" w:rsidRDefault="00A06602" w:rsidP="004B453E">
            <w:pPr>
              <w:pStyle w:val="BodyText"/>
              <w:spacing w:after="0"/>
              <w:jc w:val="center"/>
              <w:rPr>
                <w:rFonts w:asciiTheme="majorBidi" w:hAnsiTheme="majorBidi" w:cstheme="majorBidi"/>
                <w:color w:val="1F497D" w:themeColor="text2"/>
                <w:sz w:val="16"/>
                <w:szCs w:val="16"/>
              </w:rPr>
            </w:pPr>
            <w:r>
              <w:rPr>
                <w:rFonts w:asciiTheme="majorBidi" w:hAnsiTheme="majorBidi" w:cstheme="majorBidi"/>
                <w:color w:val="1F497D" w:themeColor="text2"/>
                <w:sz w:val="16"/>
                <w:szCs w:val="16"/>
              </w:rPr>
              <w:t>S0/0/1</w:t>
            </w:r>
          </w:p>
        </w:tc>
        <w:tc>
          <w:tcPr>
            <w:tcW w:w="650" w:type="dxa"/>
            <w:gridSpan w:val="2"/>
          </w:tcPr>
          <w:p w14:paraId="7D903D57" w14:textId="08047908" w:rsidR="00A06602" w:rsidRDefault="00A06602" w:rsidP="004B453E">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IN</w:t>
            </w:r>
          </w:p>
        </w:tc>
        <w:tc>
          <w:tcPr>
            <w:cnfStyle w:val="000010000000" w:firstRow="0" w:lastRow="0" w:firstColumn="0" w:lastColumn="0" w:oddVBand="1" w:evenVBand="0" w:oddHBand="0" w:evenHBand="0" w:firstRowFirstColumn="0" w:firstRowLastColumn="0" w:lastRowFirstColumn="0" w:lastRowLastColumn="0"/>
            <w:tcW w:w="1442" w:type="dxa"/>
            <w:gridSpan w:val="4"/>
          </w:tcPr>
          <w:p w14:paraId="218E3A3A" w14:textId="29722307" w:rsidR="00A06602" w:rsidRDefault="00A06602" w:rsidP="004B453E">
            <w:pPr>
              <w:pStyle w:val="BodyText"/>
              <w:spacing w:after="0"/>
              <w:jc w:val="center"/>
              <w:rPr>
                <w:rFonts w:asciiTheme="majorBidi" w:hAnsiTheme="majorBidi" w:cstheme="majorBidi"/>
                <w:color w:val="1F497D" w:themeColor="text2"/>
                <w:sz w:val="20"/>
                <w:szCs w:val="20"/>
              </w:rPr>
            </w:pPr>
            <w:proofErr w:type="spellStart"/>
            <w:r w:rsidRPr="00A06602">
              <w:rPr>
                <w:rFonts w:asciiTheme="majorBidi" w:hAnsiTheme="majorBidi" w:cstheme="majorBidi"/>
                <w:b/>
                <w:bCs/>
                <w:color w:val="1F497D" w:themeColor="text2"/>
                <w:sz w:val="20"/>
                <w:szCs w:val="20"/>
              </w:rPr>
              <w:t>denySSH</w:t>
            </w:r>
            <w:proofErr w:type="spellEnd"/>
          </w:p>
        </w:tc>
        <w:tc>
          <w:tcPr>
            <w:tcW w:w="3553" w:type="dxa"/>
          </w:tcPr>
          <w:p w14:paraId="685C9437" w14:textId="1463A344" w:rsidR="00A06602" w:rsidRPr="00FC0EC7" w:rsidRDefault="00A06602" w:rsidP="004B453E">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1F497D" w:themeColor="text2"/>
                <w:sz w:val="20"/>
                <w:szCs w:val="20"/>
              </w:rPr>
            </w:pPr>
            <w:r w:rsidRPr="00A06602">
              <w:rPr>
                <w:rFonts w:asciiTheme="majorBidi" w:hAnsiTheme="majorBidi" w:cstheme="majorBidi"/>
                <w:color w:val="1F497D" w:themeColor="text2"/>
                <w:sz w:val="20"/>
                <w:szCs w:val="20"/>
              </w:rPr>
              <w:t xml:space="preserve">deny </w:t>
            </w:r>
            <w:proofErr w:type="spellStart"/>
            <w:r w:rsidRPr="00A06602">
              <w:rPr>
                <w:rFonts w:asciiTheme="majorBidi" w:hAnsiTheme="majorBidi" w:cstheme="majorBidi"/>
                <w:color w:val="1F497D" w:themeColor="text2"/>
                <w:sz w:val="20"/>
                <w:szCs w:val="20"/>
              </w:rPr>
              <w:t>tcp</w:t>
            </w:r>
            <w:proofErr w:type="spellEnd"/>
            <w:r w:rsidRPr="00A06602">
              <w:rPr>
                <w:rFonts w:asciiTheme="majorBidi" w:hAnsiTheme="majorBidi" w:cstheme="majorBidi"/>
                <w:color w:val="1F497D" w:themeColor="text2"/>
                <w:sz w:val="20"/>
                <w:szCs w:val="20"/>
              </w:rPr>
              <w:t xml:space="preserve"> any </w:t>
            </w:r>
            <w:proofErr w:type="spellStart"/>
            <w:r w:rsidRPr="00A06602">
              <w:rPr>
                <w:rFonts w:asciiTheme="majorBidi" w:hAnsiTheme="majorBidi" w:cstheme="majorBidi"/>
                <w:color w:val="1F497D" w:themeColor="text2"/>
                <w:sz w:val="20"/>
                <w:szCs w:val="20"/>
              </w:rPr>
              <w:t>any</w:t>
            </w:r>
            <w:proofErr w:type="spellEnd"/>
            <w:r w:rsidRPr="00A06602">
              <w:rPr>
                <w:rFonts w:asciiTheme="majorBidi" w:hAnsiTheme="majorBidi" w:cstheme="majorBidi"/>
                <w:color w:val="1F497D" w:themeColor="text2"/>
                <w:sz w:val="20"/>
                <w:szCs w:val="20"/>
              </w:rPr>
              <w:t xml:space="preserve"> eq 22</w:t>
            </w:r>
          </w:p>
        </w:tc>
        <w:tc>
          <w:tcPr>
            <w:cnfStyle w:val="000100000000" w:firstRow="0" w:lastRow="0" w:firstColumn="0" w:lastColumn="1" w:oddVBand="0" w:evenVBand="0" w:oddHBand="0" w:evenHBand="0" w:firstRowFirstColumn="0" w:firstRowLastColumn="0" w:lastRowFirstColumn="0" w:lastRowLastColumn="0"/>
            <w:tcW w:w="2551" w:type="dxa"/>
            <w:gridSpan w:val="3"/>
          </w:tcPr>
          <w:p w14:paraId="42AEF751" w14:textId="3F1CB4C1" w:rsidR="00A06602" w:rsidRDefault="00A06602" w:rsidP="004B453E">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 xml:space="preserve">To deny Outside users to connect with internal routers remotely using </w:t>
            </w:r>
            <w:proofErr w:type="spellStart"/>
            <w:r>
              <w:rPr>
                <w:rFonts w:asciiTheme="majorBidi" w:hAnsiTheme="majorBidi" w:cstheme="majorBidi"/>
                <w:color w:val="1F497D" w:themeColor="text2"/>
                <w:sz w:val="20"/>
                <w:szCs w:val="20"/>
              </w:rPr>
              <w:t>ssh</w:t>
            </w:r>
            <w:proofErr w:type="spellEnd"/>
            <w:r>
              <w:rPr>
                <w:rFonts w:asciiTheme="majorBidi" w:hAnsiTheme="majorBidi" w:cstheme="majorBidi"/>
                <w:color w:val="1F497D" w:themeColor="text2"/>
                <w:sz w:val="20"/>
                <w:szCs w:val="20"/>
              </w:rPr>
              <w:t>.</w:t>
            </w:r>
          </w:p>
        </w:tc>
      </w:tr>
      <w:tr w:rsidR="00976A7F" w:rsidRPr="008F5D2F" w14:paraId="39510ECA" w14:textId="77777777" w:rsidTr="00F9286F">
        <w:trPr>
          <w:trHeight w:hRule="exact" w:val="1020"/>
        </w:trPr>
        <w:tc>
          <w:tcPr>
            <w:cnfStyle w:val="001000000000" w:firstRow="0" w:lastRow="0" w:firstColumn="1" w:lastColumn="0" w:oddVBand="0" w:evenVBand="0" w:oddHBand="0" w:evenHBand="0" w:firstRowFirstColumn="0" w:firstRowLastColumn="0" w:lastRowFirstColumn="0" w:lastRowLastColumn="0"/>
            <w:tcW w:w="836" w:type="dxa"/>
          </w:tcPr>
          <w:p w14:paraId="465BE4C6" w14:textId="135EE405" w:rsidR="00976A7F" w:rsidRDefault="00643E07" w:rsidP="004B453E">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R1</w:t>
            </w:r>
          </w:p>
        </w:tc>
        <w:tc>
          <w:tcPr>
            <w:cnfStyle w:val="000010000000" w:firstRow="0" w:lastRow="0" w:firstColumn="0" w:lastColumn="0" w:oddVBand="1" w:evenVBand="0" w:oddHBand="0" w:evenHBand="0" w:firstRowFirstColumn="0" w:firstRowLastColumn="0" w:lastRowFirstColumn="0" w:lastRowLastColumn="0"/>
            <w:tcW w:w="678" w:type="dxa"/>
            <w:gridSpan w:val="2"/>
          </w:tcPr>
          <w:p w14:paraId="4E645FC3" w14:textId="3C806E07" w:rsidR="00976A7F" w:rsidRDefault="00643E07" w:rsidP="004B453E">
            <w:pPr>
              <w:pStyle w:val="BodyText"/>
              <w:spacing w:after="0"/>
              <w:jc w:val="center"/>
              <w:rPr>
                <w:rFonts w:asciiTheme="majorBidi" w:hAnsiTheme="majorBidi" w:cstheme="majorBidi"/>
                <w:color w:val="1F497D" w:themeColor="text2"/>
                <w:sz w:val="16"/>
                <w:szCs w:val="16"/>
              </w:rPr>
            </w:pPr>
            <w:r>
              <w:rPr>
                <w:rFonts w:asciiTheme="majorBidi" w:hAnsiTheme="majorBidi" w:cstheme="majorBidi"/>
                <w:color w:val="1F497D" w:themeColor="text2"/>
                <w:sz w:val="16"/>
                <w:szCs w:val="16"/>
              </w:rPr>
              <w:t>S0/0/1</w:t>
            </w:r>
          </w:p>
        </w:tc>
        <w:tc>
          <w:tcPr>
            <w:tcW w:w="650" w:type="dxa"/>
            <w:gridSpan w:val="2"/>
          </w:tcPr>
          <w:p w14:paraId="7BBAA1E4" w14:textId="6501DA22" w:rsidR="00976A7F" w:rsidRDefault="00643E07"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IN</w:t>
            </w:r>
          </w:p>
        </w:tc>
        <w:tc>
          <w:tcPr>
            <w:cnfStyle w:val="000010000000" w:firstRow="0" w:lastRow="0" w:firstColumn="0" w:lastColumn="0" w:oddVBand="1" w:evenVBand="0" w:oddHBand="0" w:evenHBand="0" w:firstRowFirstColumn="0" w:firstRowLastColumn="0" w:lastRowFirstColumn="0" w:lastRowLastColumn="0"/>
            <w:tcW w:w="1442" w:type="dxa"/>
            <w:gridSpan w:val="4"/>
          </w:tcPr>
          <w:p w14:paraId="41E190CE" w14:textId="2D256CD9" w:rsidR="00976A7F" w:rsidRPr="00A06602" w:rsidRDefault="00643E07" w:rsidP="004B453E">
            <w:pPr>
              <w:pStyle w:val="BodyText"/>
              <w:spacing w:after="0"/>
              <w:jc w:val="center"/>
              <w:rPr>
                <w:rFonts w:asciiTheme="majorBidi" w:hAnsiTheme="majorBidi" w:cstheme="majorBidi"/>
                <w:b/>
                <w:bCs/>
                <w:color w:val="1F497D" w:themeColor="text2"/>
                <w:sz w:val="20"/>
                <w:szCs w:val="20"/>
              </w:rPr>
            </w:pPr>
            <w:proofErr w:type="spellStart"/>
            <w:r>
              <w:rPr>
                <w:rFonts w:asciiTheme="majorBidi" w:hAnsiTheme="majorBidi" w:cstheme="majorBidi"/>
                <w:color w:val="1F497D" w:themeColor="text2"/>
                <w:sz w:val="20"/>
                <w:szCs w:val="20"/>
              </w:rPr>
              <w:t>denySSH</w:t>
            </w:r>
            <w:proofErr w:type="spellEnd"/>
          </w:p>
        </w:tc>
        <w:tc>
          <w:tcPr>
            <w:tcW w:w="3553" w:type="dxa"/>
          </w:tcPr>
          <w:p w14:paraId="184E0B5E" w14:textId="77777777" w:rsidR="00976A7F" w:rsidRDefault="00976A7F"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1F497D" w:themeColor="text2"/>
                <w:sz w:val="20"/>
                <w:szCs w:val="20"/>
              </w:rPr>
            </w:pPr>
            <w:r w:rsidRPr="00976A7F">
              <w:rPr>
                <w:rFonts w:asciiTheme="majorBidi" w:hAnsiTheme="majorBidi" w:cstheme="majorBidi"/>
                <w:color w:val="1F497D" w:themeColor="text2"/>
                <w:sz w:val="20"/>
                <w:szCs w:val="20"/>
              </w:rPr>
              <w:t xml:space="preserve">permit </w:t>
            </w:r>
            <w:proofErr w:type="spellStart"/>
            <w:r w:rsidRPr="00976A7F">
              <w:rPr>
                <w:rFonts w:asciiTheme="majorBidi" w:hAnsiTheme="majorBidi" w:cstheme="majorBidi"/>
                <w:color w:val="1F497D" w:themeColor="text2"/>
                <w:sz w:val="20"/>
                <w:szCs w:val="20"/>
              </w:rPr>
              <w:t>tcp</w:t>
            </w:r>
            <w:proofErr w:type="spellEnd"/>
            <w:r w:rsidRPr="00976A7F">
              <w:rPr>
                <w:rFonts w:asciiTheme="majorBidi" w:hAnsiTheme="majorBidi" w:cstheme="majorBidi"/>
                <w:color w:val="1F497D" w:themeColor="text2"/>
                <w:sz w:val="20"/>
                <w:szCs w:val="20"/>
              </w:rPr>
              <w:t xml:space="preserve"> any </w:t>
            </w:r>
            <w:proofErr w:type="spellStart"/>
            <w:r w:rsidRPr="00976A7F">
              <w:rPr>
                <w:rFonts w:asciiTheme="majorBidi" w:hAnsiTheme="majorBidi" w:cstheme="majorBidi"/>
                <w:color w:val="1F497D" w:themeColor="text2"/>
                <w:sz w:val="20"/>
                <w:szCs w:val="20"/>
              </w:rPr>
              <w:t>any</w:t>
            </w:r>
            <w:proofErr w:type="spellEnd"/>
            <w:r w:rsidRPr="00976A7F">
              <w:rPr>
                <w:rFonts w:asciiTheme="majorBidi" w:hAnsiTheme="majorBidi" w:cstheme="majorBidi"/>
                <w:color w:val="1F497D" w:themeColor="text2"/>
                <w:sz w:val="20"/>
                <w:szCs w:val="20"/>
              </w:rPr>
              <w:t xml:space="preserve"> eq 443</w:t>
            </w:r>
          </w:p>
          <w:p w14:paraId="057CF4BF" w14:textId="699F8FCD" w:rsidR="00A62678" w:rsidRPr="00A06602" w:rsidRDefault="00A62678" w:rsidP="004B453E">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1F497D" w:themeColor="text2"/>
                <w:sz w:val="20"/>
                <w:szCs w:val="20"/>
              </w:rPr>
            </w:pPr>
            <w:r w:rsidRPr="00A62678">
              <w:rPr>
                <w:rFonts w:asciiTheme="majorBidi" w:hAnsiTheme="majorBidi" w:cstheme="majorBidi"/>
                <w:color w:val="1F497D" w:themeColor="text2"/>
                <w:sz w:val="20"/>
                <w:szCs w:val="20"/>
              </w:rPr>
              <w:t xml:space="preserve">permit </w:t>
            </w:r>
            <w:proofErr w:type="spellStart"/>
            <w:r w:rsidRPr="00A62678">
              <w:rPr>
                <w:rFonts w:asciiTheme="majorBidi" w:hAnsiTheme="majorBidi" w:cstheme="majorBidi"/>
                <w:color w:val="1F497D" w:themeColor="text2"/>
                <w:sz w:val="20"/>
                <w:szCs w:val="20"/>
              </w:rPr>
              <w:t>tcp</w:t>
            </w:r>
            <w:proofErr w:type="spellEnd"/>
            <w:r w:rsidRPr="00A62678">
              <w:rPr>
                <w:rFonts w:asciiTheme="majorBidi" w:hAnsiTheme="majorBidi" w:cstheme="majorBidi"/>
                <w:color w:val="1F497D" w:themeColor="text2"/>
                <w:sz w:val="20"/>
                <w:szCs w:val="20"/>
              </w:rPr>
              <w:t xml:space="preserve"> any </w:t>
            </w:r>
            <w:proofErr w:type="spellStart"/>
            <w:r w:rsidRPr="00A62678">
              <w:rPr>
                <w:rFonts w:asciiTheme="majorBidi" w:hAnsiTheme="majorBidi" w:cstheme="majorBidi"/>
                <w:color w:val="1F497D" w:themeColor="text2"/>
                <w:sz w:val="20"/>
                <w:szCs w:val="20"/>
              </w:rPr>
              <w:t>any</w:t>
            </w:r>
            <w:proofErr w:type="spellEnd"/>
          </w:p>
        </w:tc>
        <w:tc>
          <w:tcPr>
            <w:cnfStyle w:val="000100000000" w:firstRow="0" w:lastRow="0" w:firstColumn="0" w:lastColumn="1" w:oddVBand="0" w:evenVBand="0" w:oddHBand="0" w:evenHBand="0" w:firstRowFirstColumn="0" w:firstRowLastColumn="0" w:lastRowFirstColumn="0" w:lastRowLastColumn="0"/>
            <w:tcW w:w="2551" w:type="dxa"/>
            <w:gridSpan w:val="3"/>
          </w:tcPr>
          <w:p w14:paraId="25C608EC" w14:textId="59C27BF1" w:rsidR="00976A7F" w:rsidRDefault="00976A7F" w:rsidP="004B453E">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 xml:space="preserve">To allow accessing to intra web server </w:t>
            </w:r>
            <w:r w:rsidR="00643E07">
              <w:rPr>
                <w:rFonts w:asciiTheme="majorBidi" w:hAnsiTheme="majorBidi" w:cstheme="majorBidi"/>
                <w:color w:val="1F497D" w:themeColor="text2"/>
                <w:sz w:val="20"/>
                <w:szCs w:val="20"/>
              </w:rPr>
              <w:t>using https protocol</w:t>
            </w:r>
          </w:p>
        </w:tc>
      </w:tr>
      <w:tr w:rsidR="004D5E0C" w:rsidRPr="008F5D2F" w14:paraId="38046F1A" w14:textId="77777777" w:rsidTr="00F9286F">
        <w:trPr>
          <w:cnfStyle w:val="010000000000" w:firstRow="0" w:lastRow="1" w:firstColumn="0" w:lastColumn="0" w:oddVBand="0" w:evenVBand="0" w:oddHBand="0" w:evenHBand="0" w:firstRowFirstColumn="0" w:firstRowLastColumn="0" w:lastRowFirstColumn="0" w:lastRowLastColumn="0"/>
          <w:trHeight w:hRule="exact" w:val="1020"/>
        </w:trPr>
        <w:tc>
          <w:tcPr>
            <w:cnfStyle w:val="001000000000" w:firstRow="0" w:lastRow="0" w:firstColumn="1" w:lastColumn="0" w:oddVBand="0" w:evenVBand="0" w:oddHBand="0" w:evenHBand="0" w:firstRowFirstColumn="0" w:firstRowLastColumn="0" w:lastRowFirstColumn="0" w:lastRowLastColumn="0"/>
            <w:tcW w:w="836" w:type="dxa"/>
          </w:tcPr>
          <w:p w14:paraId="282DD9CA" w14:textId="7F908534" w:rsidR="004D5E0C" w:rsidRDefault="004D5E0C" w:rsidP="004B453E">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R2</w:t>
            </w:r>
          </w:p>
        </w:tc>
        <w:tc>
          <w:tcPr>
            <w:cnfStyle w:val="000010000000" w:firstRow="0" w:lastRow="0" w:firstColumn="0" w:lastColumn="0" w:oddVBand="1" w:evenVBand="0" w:oddHBand="0" w:evenHBand="0" w:firstRowFirstColumn="0" w:firstRowLastColumn="0" w:lastRowFirstColumn="0" w:lastRowLastColumn="0"/>
            <w:tcW w:w="678" w:type="dxa"/>
            <w:gridSpan w:val="2"/>
          </w:tcPr>
          <w:p w14:paraId="0208EF81" w14:textId="366C056D" w:rsidR="004D5E0C" w:rsidRDefault="004D5E0C" w:rsidP="004B453E">
            <w:pPr>
              <w:pStyle w:val="BodyText"/>
              <w:spacing w:after="0"/>
              <w:jc w:val="center"/>
              <w:rPr>
                <w:rFonts w:asciiTheme="majorBidi" w:hAnsiTheme="majorBidi" w:cstheme="majorBidi"/>
                <w:color w:val="1F497D" w:themeColor="text2"/>
                <w:sz w:val="16"/>
                <w:szCs w:val="16"/>
              </w:rPr>
            </w:pPr>
            <w:r>
              <w:rPr>
                <w:rFonts w:asciiTheme="majorBidi" w:hAnsiTheme="majorBidi" w:cstheme="majorBidi"/>
                <w:color w:val="1F497D" w:themeColor="text2"/>
                <w:sz w:val="16"/>
                <w:szCs w:val="16"/>
              </w:rPr>
              <w:t>G0/0</w:t>
            </w:r>
          </w:p>
        </w:tc>
        <w:tc>
          <w:tcPr>
            <w:tcW w:w="650" w:type="dxa"/>
            <w:gridSpan w:val="2"/>
          </w:tcPr>
          <w:p w14:paraId="2BD8E887" w14:textId="7E38859B" w:rsidR="004D5E0C" w:rsidRDefault="004D5E0C" w:rsidP="004B453E">
            <w:pPr>
              <w:pStyle w:val="BodyText"/>
              <w:spacing w:after="0"/>
              <w:jc w:val="center"/>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In</w:t>
            </w:r>
          </w:p>
        </w:tc>
        <w:tc>
          <w:tcPr>
            <w:cnfStyle w:val="000010000000" w:firstRow="0" w:lastRow="0" w:firstColumn="0" w:lastColumn="0" w:oddVBand="1" w:evenVBand="0" w:oddHBand="0" w:evenHBand="0" w:firstRowFirstColumn="0" w:firstRowLastColumn="0" w:lastRowFirstColumn="0" w:lastRowLastColumn="0"/>
            <w:tcW w:w="1442" w:type="dxa"/>
            <w:gridSpan w:val="4"/>
          </w:tcPr>
          <w:p w14:paraId="3B5D5385" w14:textId="1789E94D" w:rsidR="004D5E0C" w:rsidRDefault="004D5E0C" w:rsidP="004D5E0C">
            <w:pPr>
              <w:pStyle w:val="BodyText"/>
              <w:spacing w:after="0"/>
              <w:jc w:val="center"/>
              <w:rPr>
                <w:rFonts w:asciiTheme="majorBidi" w:hAnsiTheme="majorBidi" w:cstheme="majorBidi"/>
                <w:color w:val="1F497D" w:themeColor="text2"/>
                <w:sz w:val="20"/>
                <w:szCs w:val="20"/>
              </w:rPr>
            </w:pPr>
            <w:proofErr w:type="spellStart"/>
            <w:r w:rsidRPr="004D5E0C">
              <w:rPr>
                <w:rFonts w:asciiTheme="majorBidi" w:hAnsiTheme="majorBidi" w:cstheme="majorBidi"/>
                <w:b w:val="0"/>
                <w:bCs w:val="0"/>
                <w:color w:val="1F497D" w:themeColor="text2"/>
                <w:sz w:val="20"/>
                <w:szCs w:val="20"/>
              </w:rPr>
              <w:t>AAALan</w:t>
            </w:r>
            <w:proofErr w:type="spellEnd"/>
          </w:p>
        </w:tc>
        <w:tc>
          <w:tcPr>
            <w:tcW w:w="3553" w:type="dxa"/>
          </w:tcPr>
          <w:p w14:paraId="222686C2" w14:textId="77777777" w:rsidR="004D5E0C" w:rsidRDefault="004D5E0C" w:rsidP="004B453E">
            <w:pPr>
              <w:pStyle w:val="BodyText"/>
              <w:spacing w:after="0"/>
              <w:jc w:val="center"/>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color w:val="1F497D" w:themeColor="text2"/>
                <w:sz w:val="20"/>
                <w:szCs w:val="20"/>
              </w:rPr>
            </w:pPr>
            <w:r w:rsidRPr="004D5E0C">
              <w:rPr>
                <w:rFonts w:asciiTheme="majorBidi" w:hAnsiTheme="majorBidi" w:cstheme="majorBidi"/>
                <w:b w:val="0"/>
                <w:bCs w:val="0"/>
                <w:color w:val="1F497D" w:themeColor="text2"/>
                <w:sz w:val="20"/>
                <w:szCs w:val="20"/>
              </w:rPr>
              <w:t xml:space="preserve">deny </w:t>
            </w:r>
            <w:proofErr w:type="spellStart"/>
            <w:r w:rsidRPr="004D5E0C">
              <w:rPr>
                <w:rFonts w:asciiTheme="majorBidi" w:hAnsiTheme="majorBidi" w:cstheme="majorBidi"/>
                <w:b w:val="0"/>
                <w:bCs w:val="0"/>
                <w:color w:val="1F497D" w:themeColor="text2"/>
                <w:sz w:val="20"/>
                <w:szCs w:val="20"/>
              </w:rPr>
              <w:t>tcp</w:t>
            </w:r>
            <w:proofErr w:type="spellEnd"/>
            <w:r w:rsidRPr="004D5E0C">
              <w:rPr>
                <w:rFonts w:asciiTheme="majorBidi" w:hAnsiTheme="majorBidi" w:cstheme="majorBidi"/>
                <w:b w:val="0"/>
                <w:bCs w:val="0"/>
                <w:color w:val="1F497D" w:themeColor="text2"/>
                <w:sz w:val="20"/>
                <w:szCs w:val="20"/>
              </w:rPr>
              <w:t xml:space="preserve"> 192.168.3.0 0.0.0.255 any eq 22</w:t>
            </w:r>
            <w:r>
              <w:rPr>
                <w:rFonts w:asciiTheme="majorBidi" w:hAnsiTheme="majorBidi" w:cstheme="majorBidi"/>
                <w:b w:val="0"/>
                <w:bCs w:val="0"/>
                <w:color w:val="1F497D" w:themeColor="text2"/>
                <w:sz w:val="20"/>
                <w:szCs w:val="20"/>
              </w:rPr>
              <w:br/>
            </w:r>
            <w:r w:rsidRPr="004D5E0C">
              <w:rPr>
                <w:rFonts w:asciiTheme="majorBidi" w:hAnsiTheme="majorBidi" w:cstheme="majorBidi"/>
                <w:b w:val="0"/>
                <w:bCs w:val="0"/>
                <w:color w:val="1F497D" w:themeColor="text2"/>
                <w:sz w:val="20"/>
                <w:szCs w:val="20"/>
              </w:rPr>
              <w:t xml:space="preserve">permit </w:t>
            </w:r>
            <w:proofErr w:type="spellStart"/>
            <w:r w:rsidRPr="004D5E0C">
              <w:rPr>
                <w:rFonts w:asciiTheme="majorBidi" w:hAnsiTheme="majorBidi" w:cstheme="majorBidi"/>
                <w:b w:val="0"/>
                <w:bCs w:val="0"/>
                <w:color w:val="1F497D" w:themeColor="text2"/>
                <w:sz w:val="20"/>
                <w:szCs w:val="20"/>
              </w:rPr>
              <w:t>udp</w:t>
            </w:r>
            <w:proofErr w:type="spellEnd"/>
            <w:r w:rsidRPr="004D5E0C">
              <w:rPr>
                <w:rFonts w:asciiTheme="majorBidi" w:hAnsiTheme="majorBidi" w:cstheme="majorBidi"/>
                <w:b w:val="0"/>
                <w:bCs w:val="0"/>
                <w:color w:val="1F497D" w:themeColor="text2"/>
                <w:sz w:val="20"/>
                <w:szCs w:val="20"/>
              </w:rPr>
              <w:t xml:space="preserve"> ho 192.168.3.100 any</w:t>
            </w:r>
          </w:p>
          <w:p w14:paraId="3B0C7933" w14:textId="77777777" w:rsidR="00A62678" w:rsidRPr="00E16152" w:rsidRDefault="00A62678" w:rsidP="00E16152">
            <w:pPr>
              <w:pStyle w:val="BodyText"/>
              <w:spacing w:after="0"/>
              <w:jc w:val="center"/>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b w:val="0"/>
                <w:bCs w:val="0"/>
                <w:color w:val="1F497D" w:themeColor="text2"/>
                <w:sz w:val="20"/>
                <w:szCs w:val="20"/>
              </w:rPr>
            </w:pPr>
            <w:r w:rsidRPr="00E16152">
              <w:rPr>
                <w:rFonts w:asciiTheme="majorBidi" w:hAnsiTheme="majorBidi" w:cstheme="majorBidi"/>
                <w:b w:val="0"/>
                <w:bCs w:val="0"/>
                <w:color w:val="1F497D" w:themeColor="text2"/>
                <w:sz w:val="20"/>
                <w:szCs w:val="20"/>
              </w:rPr>
              <w:t xml:space="preserve">permit </w:t>
            </w:r>
            <w:proofErr w:type="spellStart"/>
            <w:r w:rsidRPr="00E16152">
              <w:rPr>
                <w:rFonts w:asciiTheme="majorBidi" w:hAnsiTheme="majorBidi" w:cstheme="majorBidi"/>
                <w:b w:val="0"/>
                <w:bCs w:val="0"/>
                <w:color w:val="1F497D" w:themeColor="text2"/>
                <w:sz w:val="20"/>
                <w:szCs w:val="20"/>
              </w:rPr>
              <w:t>icmp</w:t>
            </w:r>
            <w:proofErr w:type="spellEnd"/>
            <w:r w:rsidRPr="00E16152">
              <w:rPr>
                <w:rFonts w:asciiTheme="majorBidi" w:hAnsiTheme="majorBidi" w:cstheme="majorBidi"/>
                <w:b w:val="0"/>
                <w:bCs w:val="0"/>
                <w:color w:val="1F497D" w:themeColor="text2"/>
                <w:sz w:val="20"/>
                <w:szCs w:val="20"/>
              </w:rPr>
              <w:t xml:space="preserve"> any </w:t>
            </w:r>
            <w:proofErr w:type="spellStart"/>
            <w:r w:rsidRPr="00E16152">
              <w:rPr>
                <w:rFonts w:asciiTheme="majorBidi" w:hAnsiTheme="majorBidi" w:cstheme="majorBidi"/>
                <w:b w:val="0"/>
                <w:bCs w:val="0"/>
                <w:color w:val="1F497D" w:themeColor="text2"/>
                <w:sz w:val="20"/>
                <w:szCs w:val="20"/>
              </w:rPr>
              <w:t>any</w:t>
            </w:r>
            <w:proofErr w:type="spellEnd"/>
            <w:r w:rsidRPr="00E16152">
              <w:rPr>
                <w:rFonts w:asciiTheme="majorBidi" w:hAnsiTheme="majorBidi" w:cstheme="majorBidi"/>
                <w:b w:val="0"/>
                <w:bCs w:val="0"/>
                <w:color w:val="1F497D" w:themeColor="text2"/>
                <w:sz w:val="20"/>
                <w:szCs w:val="20"/>
              </w:rPr>
              <w:t xml:space="preserve"> echo</w:t>
            </w:r>
          </w:p>
          <w:p w14:paraId="68926042" w14:textId="77777777" w:rsidR="00A62678" w:rsidRPr="00E16152" w:rsidRDefault="00A62678" w:rsidP="00A62678">
            <w:pPr>
              <w:pStyle w:val="BodyText"/>
              <w:spacing w:after="0"/>
              <w:jc w:val="center"/>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b w:val="0"/>
                <w:bCs w:val="0"/>
                <w:color w:val="1F497D" w:themeColor="text2"/>
                <w:sz w:val="20"/>
                <w:szCs w:val="20"/>
              </w:rPr>
            </w:pPr>
            <w:r w:rsidRPr="00E16152">
              <w:rPr>
                <w:rFonts w:asciiTheme="majorBidi" w:hAnsiTheme="majorBidi" w:cstheme="majorBidi"/>
                <w:b w:val="0"/>
                <w:bCs w:val="0"/>
                <w:color w:val="1F497D" w:themeColor="text2"/>
                <w:sz w:val="20"/>
                <w:szCs w:val="20"/>
              </w:rPr>
              <w:t xml:space="preserve"> permit </w:t>
            </w:r>
            <w:proofErr w:type="spellStart"/>
            <w:r w:rsidRPr="00E16152">
              <w:rPr>
                <w:rFonts w:asciiTheme="majorBidi" w:hAnsiTheme="majorBidi" w:cstheme="majorBidi"/>
                <w:b w:val="0"/>
                <w:bCs w:val="0"/>
                <w:color w:val="1F497D" w:themeColor="text2"/>
                <w:sz w:val="20"/>
                <w:szCs w:val="20"/>
              </w:rPr>
              <w:t>icmp</w:t>
            </w:r>
            <w:proofErr w:type="spellEnd"/>
            <w:r w:rsidRPr="00E16152">
              <w:rPr>
                <w:rFonts w:asciiTheme="majorBidi" w:hAnsiTheme="majorBidi" w:cstheme="majorBidi"/>
                <w:b w:val="0"/>
                <w:bCs w:val="0"/>
                <w:color w:val="1F497D" w:themeColor="text2"/>
                <w:sz w:val="20"/>
                <w:szCs w:val="20"/>
              </w:rPr>
              <w:t xml:space="preserve"> any </w:t>
            </w:r>
            <w:proofErr w:type="spellStart"/>
            <w:r w:rsidRPr="00E16152">
              <w:rPr>
                <w:rFonts w:asciiTheme="majorBidi" w:hAnsiTheme="majorBidi" w:cstheme="majorBidi"/>
                <w:b w:val="0"/>
                <w:bCs w:val="0"/>
                <w:color w:val="1F497D" w:themeColor="text2"/>
                <w:sz w:val="20"/>
                <w:szCs w:val="20"/>
              </w:rPr>
              <w:t>any</w:t>
            </w:r>
            <w:proofErr w:type="spellEnd"/>
            <w:r w:rsidRPr="00E16152">
              <w:rPr>
                <w:rFonts w:asciiTheme="majorBidi" w:hAnsiTheme="majorBidi" w:cstheme="majorBidi"/>
                <w:b w:val="0"/>
                <w:bCs w:val="0"/>
                <w:color w:val="1F497D" w:themeColor="text2"/>
                <w:sz w:val="20"/>
                <w:szCs w:val="20"/>
              </w:rPr>
              <w:t xml:space="preserve"> echo-reply</w:t>
            </w:r>
          </w:p>
          <w:p w14:paraId="0659E2F2" w14:textId="63D5F50B" w:rsidR="00A62678" w:rsidRPr="00976A7F" w:rsidRDefault="00A62678" w:rsidP="004B453E">
            <w:pPr>
              <w:pStyle w:val="BodyText"/>
              <w:spacing w:after="0"/>
              <w:jc w:val="center"/>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color w:val="1F497D" w:themeColor="text2"/>
                <w:sz w:val="20"/>
                <w:szCs w:val="20"/>
              </w:rPr>
            </w:pPr>
          </w:p>
        </w:tc>
        <w:tc>
          <w:tcPr>
            <w:cnfStyle w:val="000100000000" w:firstRow="0" w:lastRow="0" w:firstColumn="0" w:lastColumn="1" w:oddVBand="0" w:evenVBand="0" w:oddHBand="0" w:evenHBand="0" w:firstRowFirstColumn="0" w:firstRowLastColumn="0" w:lastRowFirstColumn="0" w:lastRowLastColumn="0"/>
            <w:tcW w:w="2551" w:type="dxa"/>
            <w:gridSpan w:val="3"/>
          </w:tcPr>
          <w:p w14:paraId="41641849" w14:textId="7DD673C5" w:rsidR="004D5E0C" w:rsidRDefault="00A62678" w:rsidP="004B453E">
            <w:pPr>
              <w:pStyle w:val="BodyText"/>
              <w:spacing w:after="0"/>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 xml:space="preserve">To deny </w:t>
            </w:r>
            <w:proofErr w:type="spellStart"/>
            <w:r>
              <w:rPr>
                <w:rFonts w:asciiTheme="majorBidi" w:hAnsiTheme="majorBidi" w:cstheme="majorBidi"/>
                <w:color w:val="1F497D" w:themeColor="text2"/>
                <w:sz w:val="20"/>
                <w:szCs w:val="20"/>
              </w:rPr>
              <w:t>ssh</w:t>
            </w:r>
            <w:proofErr w:type="spellEnd"/>
            <w:r>
              <w:rPr>
                <w:rFonts w:asciiTheme="majorBidi" w:hAnsiTheme="majorBidi" w:cstheme="majorBidi"/>
                <w:color w:val="1F497D" w:themeColor="text2"/>
                <w:sz w:val="20"/>
                <w:szCs w:val="20"/>
              </w:rPr>
              <w:t xml:space="preserve"> connection, and only allow ping and radius authentication with AAA server</w:t>
            </w:r>
          </w:p>
        </w:tc>
      </w:tr>
    </w:tbl>
    <w:p w14:paraId="3F508902" w14:textId="77777777" w:rsidR="00726085" w:rsidRPr="00653DD3" w:rsidRDefault="00726085" w:rsidP="00726085">
      <w:pPr>
        <w:ind w:firstLine="720"/>
        <w:rPr>
          <w:rFonts w:asciiTheme="majorBidi" w:eastAsia="Calibri" w:hAnsiTheme="majorBidi" w:cstheme="majorBidi"/>
          <w:lang w:val="en-CA"/>
        </w:rPr>
      </w:pPr>
    </w:p>
    <w:p w14:paraId="0FA4EA12" w14:textId="77777777" w:rsidR="00726085" w:rsidRDefault="00726085" w:rsidP="005C7709">
      <w:pPr>
        <w:rPr>
          <w:rFonts w:asciiTheme="majorBidi" w:hAnsiTheme="majorBidi" w:cstheme="majorBidi"/>
          <w:b/>
          <w:bCs/>
          <w:color w:val="000000"/>
          <w:sz w:val="28"/>
          <w:szCs w:val="28"/>
        </w:rPr>
      </w:pPr>
    </w:p>
    <w:p w14:paraId="44B46DEF" w14:textId="77777777" w:rsidR="00B616A1" w:rsidRDefault="00B616A1" w:rsidP="005C7709">
      <w:pPr>
        <w:rPr>
          <w:rFonts w:asciiTheme="majorBidi" w:hAnsiTheme="majorBidi" w:cstheme="majorBidi"/>
          <w:b/>
          <w:bCs/>
          <w:color w:val="000000"/>
          <w:sz w:val="28"/>
          <w:szCs w:val="28"/>
        </w:rPr>
      </w:pPr>
    </w:p>
    <w:p w14:paraId="58EA48E8" w14:textId="77777777" w:rsidR="00B616A1" w:rsidRDefault="00B616A1" w:rsidP="005C7709">
      <w:pPr>
        <w:rPr>
          <w:rFonts w:asciiTheme="majorBidi" w:hAnsiTheme="majorBidi" w:cstheme="majorBidi"/>
          <w:b/>
          <w:bCs/>
          <w:color w:val="000000"/>
          <w:sz w:val="28"/>
          <w:szCs w:val="28"/>
        </w:rPr>
      </w:pPr>
    </w:p>
    <w:p w14:paraId="2EFBD961" w14:textId="77777777" w:rsidR="00634AAE" w:rsidRPr="00726085" w:rsidRDefault="00B616A1" w:rsidP="00B616A1">
      <w:pPr>
        <w:pStyle w:val="Heading2"/>
        <w:numPr>
          <w:ilvl w:val="0"/>
          <w:numId w:val="12"/>
        </w:numPr>
      </w:pPr>
      <w:bookmarkStart w:id="5" w:name="_Toc95580236"/>
      <w:bookmarkEnd w:id="4"/>
      <w:r>
        <w:t>VPN Plan</w:t>
      </w:r>
      <w:bookmarkEnd w:id="5"/>
    </w:p>
    <w:p w14:paraId="0ECF23B3" w14:textId="77777777" w:rsidR="00634AAE" w:rsidRDefault="00634AAE" w:rsidP="00634AAE">
      <w:pPr>
        <w:rPr>
          <w:rFonts w:asciiTheme="majorBidi" w:hAnsiTheme="majorBidi" w:cstheme="majorBidi"/>
          <w:b/>
          <w:bCs/>
          <w:color w:val="000000"/>
        </w:rPr>
      </w:pPr>
    </w:p>
    <w:p w14:paraId="3B994C1D" w14:textId="77777777" w:rsidR="00B616A1" w:rsidRPr="008F5D2F" w:rsidRDefault="00B616A1" w:rsidP="00B616A1">
      <w:pPr>
        <w:autoSpaceDE w:val="0"/>
        <w:autoSpaceDN w:val="0"/>
        <w:adjustRightInd w:val="0"/>
        <w:rPr>
          <w:rFonts w:asciiTheme="majorBidi" w:hAnsiTheme="majorBidi" w:cstheme="majorBidi"/>
          <w:color w:val="000000"/>
          <w:sz w:val="28"/>
          <w:szCs w:val="28"/>
        </w:rPr>
      </w:pPr>
      <w:r w:rsidRPr="008F5D2F">
        <w:rPr>
          <w:rFonts w:asciiTheme="majorBidi" w:hAnsiTheme="majorBidi" w:cstheme="majorBidi"/>
          <w:color w:val="000000"/>
          <w:sz w:val="28"/>
          <w:szCs w:val="28"/>
        </w:rPr>
        <w:t xml:space="preserve">The </w:t>
      </w:r>
      <w:r>
        <w:rPr>
          <w:rFonts w:asciiTheme="majorBidi" w:hAnsiTheme="majorBidi" w:cstheme="majorBidi"/>
          <w:color w:val="000000"/>
          <w:sz w:val="28"/>
          <w:szCs w:val="28"/>
        </w:rPr>
        <w:t xml:space="preserve">network traffic </w:t>
      </w:r>
      <w:r w:rsidRPr="008F5D2F">
        <w:rPr>
          <w:rFonts w:asciiTheme="majorBidi" w:hAnsiTheme="majorBidi" w:cstheme="majorBidi"/>
          <w:color w:val="000000"/>
          <w:sz w:val="28"/>
          <w:szCs w:val="28"/>
        </w:rPr>
        <w:t xml:space="preserve">Requirements are </w:t>
      </w:r>
      <w:r w:rsidR="00525B72">
        <w:rPr>
          <w:rFonts w:asciiTheme="majorBidi" w:hAnsiTheme="majorBidi" w:cstheme="majorBidi"/>
          <w:color w:val="000000"/>
          <w:sz w:val="28"/>
          <w:szCs w:val="28"/>
        </w:rPr>
        <w:t xml:space="preserve">in the </w:t>
      </w:r>
      <w:r w:rsidRPr="008F5D2F">
        <w:rPr>
          <w:rFonts w:asciiTheme="majorBidi" w:hAnsiTheme="majorBidi" w:cstheme="majorBidi"/>
          <w:color w:val="000000"/>
          <w:sz w:val="28"/>
          <w:szCs w:val="28"/>
        </w:rPr>
        <w:t>below:</w:t>
      </w:r>
    </w:p>
    <w:p w14:paraId="0309D652" w14:textId="77777777" w:rsidR="00B616A1" w:rsidRPr="008F5D2F" w:rsidRDefault="00B616A1" w:rsidP="00B616A1">
      <w:pPr>
        <w:autoSpaceDE w:val="0"/>
        <w:autoSpaceDN w:val="0"/>
        <w:adjustRightInd w:val="0"/>
        <w:rPr>
          <w:rFonts w:asciiTheme="majorBidi" w:hAnsiTheme="majorBidi" w:cstheme="majorBidi"/>
          <w:color w:val="000000"/>
          <w:sz w:val="28"/>
          <w:szCs w:val="28"/>
        </w:rPr>
      </w:pPr>
    </w:p>
    <w:p w14:paraId="2B6FBCD7" w14:textId="77777777" w:rsidR="00525B72" w:rsidRPr="008F5D2F" w:rsidRDefault="00525B72" w:rsidP="00525B72">
      <w:pPr>
        <w:pStyle w:val="ListParagraph"/>
        <w:numPr>
          <w:ilvl w:val="0"/>
          <w:numId w:val="2"/>
        </w:numPr>
        <w:autoSpaceDE w:val="0"/>
        <w:autoSpaceDN w:val="0"/>
        <w:adjustRightInd w:val="0"/>
        <w:spacing w:after="0" w:line="240" w:lineRule="auto"/>
        <w:rPr>
          <w:rFonts w:asciiTheme="majorBidi" w:hAnsiTheme="majorBidi" w:cstheme="majorBidi"/>
          <w:bCs/>
          <w:color w:val="000000"/>
          <w:sz w:val="28"/>
          <w:szCs w:val="28"/>
        </w:rPr>
      </w:pPr>
      <w:r>
        <w:rPr>
          <w:rFonts w:asciiTheme="majorBidi" w:hAnsiTheme="majorBidi" w:cstheme="majorBidi"/>
          <w:b/>
          <w:color w:val="000000"/>
          <w:sz w:val="28"/>
          <w:szCs w:val="28"/>
        </w:rPr>
        <w:t>R2-R3</w:t>
      </w:r>
      <w:r w:rsidR="00B616A1" w:rsidRPr="008F5D2F">
        <w:rPr>
          <w:rFonts w:asciiTheme="majorBidi" w:hAnsiTheme="majorBidi" w:cstheme="majorBidi"/>
          <w:b/>
          <w:color w:val="000000"/>
          <w:sz w:val="28"/>
          <w:szCs w:val="28"/>
        </w:rPr>
        <w:t xml:space="preserve">: </w:t>
      </w:r>
      <w:r w:rsidR="00B616A1" w:rsidRPr="008F5D2F">
        <w:rPr>
          <w:rFonts w:asciiTheme="majorBidi" w:hAnsiTheme="majorBidi" w:cstheme="majorBidi"/>
          <w:bCs/>
          <w:color w:val="000000"/>
          <w:sz w:val="28"/>
          <w:szCs w:val="28"/>
        </w:rPr>
        <w:t xml:space="preserve">is </w:t>
      </w:r>
      <w:r>
        <w:rPr>
          <w:rFonts w:asciiTheme="majorBidi" w:hAnsiTheme="majorBidi" w:cstheme="majorBidi"/>
          <w:bCs/>
          <w:color w:val="000000"/>
          <w:sz w:val="28"/>
          <w:szCs w:val="28"/>
        </w:rPr>
        <w:t>an untrusted ISP link, between two cities where R2 and R3 are physically located.</w:t>
      </w:r>
    </w:p>
    <w:p w14:paraId="78AC4EA9" w14:textId="77777777" w:rsidR="00525B72" w:rsidRDefault="00525B72" w:rsidP="00525B72">
      <w:pPr>
        <w:pStyle w:val="ListParagraph"/>
        <w:numPr>
          <w:ilvl w:val="0"/>
          <w:numId w:val="2"/>
        </w:numPr>
        <w:autoSpaceDE w:val="0"/>
        <w:autoSpaceDN w:val="0"/>
        <w:adjustRightInd w:val="0"/>
        <w:spacing w:after="0" w:line="240" w:lineRule="auto"/>
        <w:rPr>
          <w:rFonts w:asciiTheme="majorBidi" w:hAnsiTheme="majorBidi" w:cstheme="majorBidi"/>
          <w:bCs/>
          <w:color w:val="000000"/>
          <w:sz w:val="28"/>
          <w:szCs w:val="28"/>
        </w:rPr>
      </w:pPr>
      <w:r>
        <w:rPr>
          <w:rFonts w:asciiTheme="majorBidi" w:hAnsiTheme="majorBidi" w:cstheme="majorBidi"/>
          <w:b/>
          <w:color w:val="000000"/>
          <w:sz w:val="28"/>
          <w:szCs w:val="28"/>
        </w:rPr>
        <w:t>R1-R2</w:t>
      </w:r>
      <w:r w:rsidRPr="008F5D2F">
        <w:rPr>
          <w:rFonts w:asciiTheme="majorBidi" w:hAnsiTheme="majorBidi" w:cstheme="majorBidi"/>
          <w:b/>
          <w:color w:val="000000"/>
          <w:sz w:val="28"/>
          <w:szCs w:val="28"/>
        </w:rPr>
        <w:t xml:space="preserve">: </w:t>
      </w:r>
      <w:r w:rsidRPr="008F5D2F">
        <w:rPr>
          <w:rFonts w:asciiTheme="majorBidi" w:hAnsiTheme="majorBidi" w:cstheme="majorBidi"/>
          <w:bCs/>
          <w:color w:val="000000"/>
          <w:sz w:val="28"/>
          <w:szCs w:val="28"/>
        </w:rPr>
        <w:t xml:space="preserve">is </w:t>
      </w:r>
      <w:r>
        <w:rPr>
          <w:rFonts w:asciiTheme="majorBidi" w:hAnsiTheme="majorBidi" w:cstheme="majorBidi"/>
          <w:bCs/>
          <w:color w:val="000000"/>
          <w:sz w:val="28"/>
          <w:szCs w:val="28"/>
        </w:rPr>
        <w:t>a trusted link between two adjacent buildings where R1 and R2 are physically located.</w:t>
      </w:r>
    </w:p>
    <w:p w14:paraId="05528FFA" w14:textId="77777777" w:rsidR="00525B72" w:rsidRPr="00525B72" w:rsidRDefault="00525B72" w:rsidP="00525B72">
      <w:pPr>
        <w:pStyle w:val="ListParagraph"/>
        <w:numPr>
          <w:ilvl w:val="0"/>
          <w:numId w:val="2"/>
        </w:numPr>
        <w:autoSpaceDE w:val="0"/>
        <w:autoSpaceDN w:val="0"/>
        <w:adjustRightInd w:val="0"/>
        <w:spacing w:after="0" w:line="240" w:lineRule="auto"/>
        <w:rPr>
          <w:rFonts w:asciiTheme="majorBidi" w:hAnsiTheme="majorBidi" w:cstheme="majorBidi"/>
          <w:bCs/>
          <w:color w:val="000000"/>
          <w:sz w:val="28"/>
          <w:szCs w:val="28"/>
        </w:rPr>
      </w:pPr>
      <w:r>
        <w:rPr>
          <w:rFonts w:asciiTheme="majorBidi" w:hAnsiTheme="majorBidi" w:cstheme="majorBidi"/>
          <w:b/>
          <w:color w:val="000000"/>
          <w:sz w:val="28"/>
          <w:szCs w:val="28"/>
        </w:rPr>
        <w:lastRenderedPageBreak/>
        <w:t xml:space="preserve">Internal FTP </w:t>
      </w:r>
      <w:r w:rsidRPr="00525B72">
        <w:rPr>
          <w:rFonts w:asciiTheme="majorBidi" w:hAnsiTheme="majorBidi" w:cstheme="majorBidi"/>
          <w:bCs/>
          <w:color w:val="000000"/>
          <w:sz w:val="28"/>
          <w:szCs w:val="28"/>
        </w:rPr>
        <w:t>(</w:t>
      </w:r>
      <w:proofErr w:type="spellStart"/>
      <w:r w:rsidRPr="00525B72">
        <w:rPr>
          <w:rFonts w:asciiTheme="majorBidi" w:hAnsiTheme="majorBidi" w:cstheme="majorBidi"/>
          <w:bCs/>
          <w:color w:val="000000"/>
          <w:sz w:val="28"/>
          <w:szCs w:val="28"/>
        </w:rPr>
        <w:t>tcp</w:t>
      </w:r>
      <w:proofErr w:type="spellEnd"/>
      <w:r w:rsidRPr="00525B72">
        <w:rPr>
          <w:rFonts w:asciiTheme="majorBidi" w:hAnsiTheme="majorBidi" w:cstheme="majorBidi"/>
          <w:bCs/>
          <w:color w:val="000000"/>
          <w:sz w:val="28"/>
          <w:szCs w:val="28"/>
        </w:rPr>
        <w:t xml:space="preserve"> 21) traffic </w:t>
      </w:r>
      <w:r w:rsidRPr="00525B72">
        <w:rPr>
          <w:rFonts w:asciiTheme="majorBidi" w:hAnsiTheme="majorBidi" w:cstheme="majorBidi"/>
          <w:b/>
          <w:color w:val="000000"/>
          <w:sz w:val="28"/>
          <w:szCs w:val="28"/>
        </w:rPr>
        <w:t>to Intranet-SRV</w:t>
      </w:r>
      <w:r w:rsidRPr="00525B72">
        <w:rPr>
          <w:rFonts w:asciiTheme="majorBidi" w:hAnsiTheme="majorBidi" w:cstheme="majorBidi"/>
          <w:bCs/>
          <w:color w:val="000000"/>
          <w:sz w:val="28"/>
          <w:szCs w:val="28"/>
        </w:rPr>
        <w:t xml:space="preserve"> should be encrypted</w:t>
      </w:r>
      <w:r>
        <w:rPr>
          <w:rFonts w:asciiTheme="majorBidi" w:hAnsiTheme="majorBidi" w:cstheme="majorBidi"/>
          <w:bCs/>
          <w:color w:val="000000"/>
          <w:sz w:val="28"/>
          <w:szCs w:val="28"/>
        </w:rPr>
        <w:t xml:space="preserve"> through VPN</w:t>
      </w:r>
    </w:p>
    <w:p w14:paraId="4B6A108F" w14:textId="77777777" w:rsidR="00B616A1" w:rsidRPr="007C1235" w:rsidRDefault="00B616A1" w:rsidP="00634AAE">
      <w:pPr>
        <w:rPr>
          <w:rFonts w:asciiTheme="majorBidi" w:hAnsiTheme="majorBidi" w:cstheme="majorBidi"/>
          <w:b/>
          <w:bCs/>
          <w:color w:val="000000"/>
          <w:rtl/>
        </w:rPr>
      </w:pPr>
    </w:p>
    <w:p w14:paraId="3F0A1444" w14:textId="77777777" w:rsidR="00525B72" w:rsidRDefault="00525B72" w:rsidP="00634AAE">
      <w:pPr>
        <w:rPr>
          <w:rFonts w:asciiTheme="majorBidi" w:hAnsiTheme="majorBidi" w:cstheme="majorBidi"/>
          <w:b/>
          <w:bCs/>
          <w:color w:val="000000"/>
          <w:lang w:val="en-GB"/>
        </w:rPr>
      </w:pPr>
    </w:p>
    <w:p w14:paraId="00B85823" w14:textId="77777777" w:rsidR="00525B72" w:rsidRPr="002F01F6" w:rsidRDefault="00525B72" w:rsidP="00634AAE">
      <w:pPr>
        <w:rPr>
          <w:rFonts w:asciiTheme="majorBidi" w:hAnsiTheme="majorBidi" w:cstheme="majorBidi"/>
          <w:b/>
          <w:bCs/>
          <w:color w:val="000000"/>
        </w:rPr>
      </w:pPr>
    </w:p>
    <w:p w14:paraId="3B19EB9D" w14:textId="77777777" w:rsidR="00525B72" w:rsidRDefault="00525B72" w:rsidP="00634AAE">
      <w:pPr>
        <w:rPr>
          <w:rFonts w:asciiTheme="majorBidi" w:hAnsiTheme="majorBidi" w:cstheme="majorBidi"/>
          <w:b/>
          <w:bCs/>
          <w:color w:val="000000"/>
          <w:lang w:val="en-GB"/>
        </w:rPr>
      </w:pPr>
    </w:p>
    <w:p w14:paraId="6C70C904" w14:textId="77777777" w:rsidR="00525B72" w:rsidRPr="005B314C" w:rsidRDefault="00525B72" w:rsidP="00525B72">
      <w:pPr>
        <w:pStyle w:val="Caption"/>
        <w:keepNext/>
        <w:rPr>
          <w:b/>
          <w:bCs/>
          <w:i w:val="0"/>
          <w:iCs w:val="0"/>
          <w:sz w:val="28"/>
          <w:szCs w:val="28"/>
          <w:u w:val="single"/>
        </w:rPr>
      </w:pPr>
      <w:r w:rsidRPr="005B314C">
        <w:rPr>
          <w:b/>
          <w:bCs/>
          <w:i w:val="0"/>
          <w:iCs w:val="0"/>
          <w:sz w:val="28"/>
          <w:szCs w:val="28"/>
          <w:u w:val="single"/>
        </w:rPr>
        <w:t>Table 2: VPN Table</w:t>
      </w:r>
    </w:p>
    <w:p w14:paraId="3DDC81BC" w14:textId="77777777" w:rsidR="00525B72" w:rsidRPr="005B314C" w:rsidRDefault="00525B72" w:rsidP="00525B72">
      <w:pPr>
        <w:pStyle w:val="Caption"/>
        <w:keepNext/>
        <w:rPr>
          <w:b/>
          <w:bCs/>
          <w:i w:val="0"/>
          <w:iCs w:val="0"/>
          <w:sz w:val="24"/>
          <w:szCs w:val="24"/>
        </w:rPr>
      </w:pPr>
    </w:p>
    <w:p w14:paraId="4F69D6B2" w14:textId="13E4D757" w:rsidR="00525B72" w:rsidRDefault="00525B72" w:rsidP="00525B72">
      <w:pPr>
        <w:pStyle w:val="Caption"/>
        <w:keepNext/>
        <w:jc w:val="both"/>
        <w:rPr>
          <w:i w:val="0"/>
          <w:iCs w:val="0"/>
          <w:color w:val="auto"/>
          <w:sz w:val="28"/>
          <w:szCs w:val="28"/>
        </w:rPr>
      </w:pPr>
      <w:r w:rsidRPr="00B616A1">
        <w:rPr>
          <w:i w:val="0"/>
          <w:iCs w:val="0"/>
          <w:color w:val="auto"/>
          <w:sz w:val="28"/>
          <w:szCs w:val="28"/>
        </w:rPr>
        <w:t xml:space="preserve">Suggest the </w:t>
      </w:r>
      <w:r>
        <w:rPr>
          <w:i w:val="0"/>
          <w:iCs w:val="0"/>
          <w:color w:val="auto"/>
          <w:sz w:val="28"/>
          <w:szCs w:val="28"/>
        </w:rPr>
        <w:t xml:space="preserve">convenient </w:t>
      </w:r>
      <w:r w:rsidRPr="00525B72">
        <w:rPr>
          <w:b/>
          <w:bCs/>
          <w:i w:val="0"/>
          <w:iCs w:val="0"/>
          <w:color w:val="auto"/>
          <w:sz w:val="28"/>
          <w:szCs w:val="28"/>
          <w:u w:val="single"/>
        </w:rPr>
        <w:t xml:space="preserve">VPN </w:t>
      </w:r>
      <w:proofErr w:type="spellStart"/>
      <w:r w:rsidRPr="00525B72">
        <w:rPr>
          <w:b/>
          <w:bCs/>
          <w:i w:val="0"/>
          <w:iCs w:val="0"/>
          <w:color w:val="auto"/>
          <w:sz w:val="28"/>
          <w:szCs w:val="28"/>
          <w:u w:val="single"/>
        </w:rPr>
        <w:t>policie</w:t>
      </w:r>
      <w:proofErr w:type="spellEnd"/>
      <w:r w:rsidRPr="00525B72">
        <w:rPr>
          <w:b/>
          <w:bCs/>
          <w:i w:val="0"/>
          <w:iCs w:val="0"/>
          <w:color w:val="auto"/>
          <w:sz w:val="28"/>
          <w:szCs w:val="28"/>
          <w:u w:val="single"/>
        </w:rPr>
        <w:t>(s)</w:t>
      </w:r>
      <w:r w:rsidRPr="00B616A1">
        <w:rPr>
          <w:i w:val="0"/>
          <w:iCs w:val="0"/>
          <w:color w:val="auto"/>
          <w:sz w:val="28"/>
          <w:szCs w:val="28"/>
        </w:rPr>
        <w:t xml:space="preserve"> to allow legitimate communications</w:t>
      </w:r>
      <w:r>
        <w:rPr>
          <w:i w:val="0"/>
          <w:iCs w:val="0"/>
          <w:color w:val="auto"/>
          <w:sz w:val="28"/>
          <w:szCs w:val="28"/>
        </w:rPr>
        <w:t xml:space="preserve"> as per the previous description while blocking unwanted ones. You might use one or more ACL, on one or more router. Fill in the below table with your choices and implement them on packet tracer file.</w:t>
      </w:r>
    </w:p>
    <w:p w14:paraId="4D25E2B8" w14:textId="41779CF0" w:rsidR="00276F5F" w:rsidRDefault="00276F5F" w:rsidP="00276F5F"/>
    <w:p w14:paraId="24CC72D7" w14:textId="525E58CD" w:rsidR="00276F5F" w:rsidRDefault="00276F5F" w:rsidP="00276F5F"/>
    <w:p w14:paraId="0881A13E" w14:textId="77777777" w:rsidR="00276F5F" w:rsidRPr="00276F5F" w:rsidRDefault="00276F5F" w:rsidP="00276F5F"/>
    <w:p w14:paraId="2A5E5CDB" w14:textId="77777777" w:rsidR="00525B72" w:rsidRPr="00525B72" w:rsidRDefault="00525B72" w:rsidP="00525B72"/>
    <w:tbl>
      <w:tblPr>
        <w:tblStyle w:val="PlainTable1"/>
        <w:tblW w:w="9710" w:type="dxa"/>
        <w:jc w:val="center"/>
        <w:tblLook w:val="01E0" w:firstRow="1" w:lastRow="1" w:firstColumn="1" w:lastColumn="1" w:noHBand="0" w:noVBand="0"/>
      </w:tblPr>
      <w:tblGrid>
        <w:gridCol w:w="1755"/>
        <w:gridCol w:w="5260"/>
        <w:gridCol w:w="2695"/>
      </w:tblGrid>
      <w:tr w:rsidR="005B314C" w:rsidRPr="008F5D2F" w14:paraId="1B476A31" w14:textId="77777777" w:rsidTr="00E07903">
        <w:trPr>
          <w:cnfStyle w:val="100000000000" w:firstRow="1" w:lastRow="0" w:firstColumn="0" w:lastColumn="0" w:oddVBand="0" w:evenVBand="0" w:oddHBand="0" w:evenHBand="0" w:firstRowFirstColumn="0" w:firstRowLastColumn="0" w:lastRowFirstColumn="0" w:lastRowLastColumn="0"/>
          <w:trHeight w:hRule="exact" w:val="1746"/>
          <w:jc w:val="center"/>
        </w:trPr>
        <w:tc>
          <w:tcPr>
            <w:cnfStyle w:val="001000000000" w:firstRow="0" w:lastRow="0" w:firstColumn="1" w:lastColumn="0" w:oddVBand="0" w:evenVBand="0" w:oddHBand="0" w:evenHBand="0" w:firstRowFirstColumn="0" w:firstRowLastColumn="0" w:lastRowFirstColumn="0" w:lastRowLastColumn="0"/>
            <w:tcW w:w="7015" w:type="dxa"/>
            <w:gridSpan w:val="2"/>
          </w:tcPr>
          <w:p w14:paraId="011D1082" w14:textId="77777777" w:rsidR="005B314C" w:rsidRDefault="005B314C" w:rsidP="005D535C">
            <w:pPr>
              <w:pStyle w:val="BodyText"/>
              <w:spacing w:after="0"/>
              <w:rPr>
                <w:rFonts w:asciiTheme="majorBidi" w:hAnsiTheme="majorBidi" w:cstheme="majorBidi"/>
                <w:bCs w:val="0"/>
                <w:color w:val="1F497D" w:themeColor="text2"/>
              </w:rPr>
            </w:pPr>
            <w:r>
              <w:rPr>
                <w:rFonts w:asciiTheme="majorBidi" w:hAnsiTheme="majorBidi" w:cstheme="majorBidi"/>
                <w:bCs w:val="0"/>
                <w:color w:val="1F497D" w:themeColor="text2"/>
              </w:rPr>
              <w:t>Policy-1:</w:t>
            </w:r>
          </w:p>
          <w:p w14:paraId="530F01A0" w14:textId="77777777" w:rsidR="005B314C" w:rsidRPr="00B616A1" w:rsidRDefault="005B314C" w:rsidP="005D535C">
            <w:pPr>
              <w:pStyle w:val="BodyText"/>
              <w:spacing w:after="0"/>
              <w:rPr>
                <w:rFonts w:asciiTheme="majorBidi" w:hAnsiTheme="majorBidi" w:cstheme="majorBidi"/>
                <w:bCs w:val="0"/>
                <w:sz w:val="32"/>
                <w:szCs w:val="32"/>
              </w:rPr>
            </w:pPr>
            <w:r>
              <w:rPr>
                <w:rFonts w:asciiTheme="majorBidi" w:hAnsiTheme="majorBidi" w:cstheme="majorBidi"/>
                <w:bCs w:val="0"/>
                <w:sz w:val="32"/>
                <w:szCs w:val="32"/>
              </w:rPr>
              <w:t>Establish VPN Between…</w:t>
            </w:r>
          </w:p>
        </w:tc>
        <w:tc>
          <w:tcPr>
            <w:cnfStyle w:val="000100000000" w:firstRow="0" w:lastRow="0" w:firstColumn="0" w:lastColumn="1" w:oddVBand="0" w:evenVBand="0" w:oddHBand="0" w:evenHBand="0" w:firstRowFirstColumn="0" w:firstRowLastColumn="0" w:lastRowFirstColumn="0" w:lastRowLastColumn="0"/>
            <w:tcW w:w="2695" w:type="dxa"/>
          </w:tcPr>
          <w:p w14:paraId="01BE2C06" w14:textId="77777777" w:rsidR="005B314C" w:rsidRDefault="005B314C" w:rsidP="005D535C">
            <w:pPr>
              <w:pStyle w:val="BodyText"/>
              <w:spacing w:after="0"/>
              <w:rPr>
                <w:rFonts w:asciiTheme="majorBidi" w:hAnsiTheme="majorBidi" w:cstheme="majorBidi"/>
                <w:color w:val="1F497D" w:themeColor="text2"/>
              </w:rPr>
            </w:pPr>
          </w:p>
          <w:p w14:paraId="77AB9966" w14:textId="77777777" w:rsidR="005B314C" w:rsidRDefault="005B314C" w:rsidP="005D535C">
            <w:pPr>
              <w:pStyle w:val="BodyText"/>
              <w:spacing w:after="0"/>
              <w:rPr>
                <w:rFonts w:asciiTheme="majorBidi" w:hAnsiTheme="majorBidi" w:cstheme="majorBidi"/>
                <w:color w:val="1F497D" w:themeColor="text2"/>
              </w:rPr>
            </w:pPr>
          </w:p>
          <w:p w14:paraId="0D28D93E" w14:textId="77777777" w:rsidR="005B314C" w:rsidRDefault="005B314C" w:rsidP="005D535C">
            <w:pPr>
              <w:pStyle w:val="BodyText"/>
              <w:spacing w:after="0"/>
              <w:rPr>
                <w:rFonts w:asciiTheme="majorBidi" w:hAnsiTheme="majorBidi" w:cstheme="majorBidi"/>
                <w:color w:val="1F497D" w:themeColor="text2"/>
              </w:rPr>
            </w:pPr>
          </w:p>
          <w:p w14:paraId="7322DB63" w14:textId="77777777" w:rsidR="005B314C" w:rsidRDefault="005B314C" w:rsidP="005B314C">
            <w:pPr>
              <w:pStyle w:val="BodyText"/>
              <w:spacing w:after="0"/>
              <w:jc w:val="center"/>
              <w:rPr>
                <w:rFonts w:asciiTheme="majorBidi" w:hAnsiTheme="majorBidi" w:cstheme="majorBidi"/>
                <w:color w:val="1F497D" w:themeColor="text2"/>
              </w:rPr>
            </w:pPr>
            <w:r>
              <w:rPr>
                <w:rFonts w:asciiTheme="majorBidi" w:hAnsiTheme="majorBidi" w:cstheme="majorBidi"/>
                <w:color w:val="1F497D" w:themeColor="text2"/>
              </w:rPr>
              <w:t>Brief Justifications</w:t>
            </w:r>
          </w:p>
        </w:tc>
      </w:tr>
      <w:tr w:rsidR="005B314C" w:rsidRPr="008F5D2F" w14:paraId="24E331EF" w14:textId="77777777" w:rsidTr="00E07903">
        <w:trPr>
          <w:cnfStyle w:val="000000100000" w:firstRow="0" w:lastRow="0" w:firstColumn="0" w:lastColumn="0" w:oddVBand="0" w:evenVBand="0" w:oddHBand="1" w:evenHBand="0" w:firstRowFirstColumn="0" w:firstRowLastColumn="0" w:lastRowFirstColumn="0" w:lastRowLastColumn="0"/>
          <w:cantSplit/>
          <w:trHeight w:hRule="exact" w:val="460"/>
          <w:jc w:val="center"/>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1DC18BC8" w14:textId="77777777" w:rsidR="005B314C" w:rsidRPr="008F5D2F" w:rsidRDefault="005B314C" w:rsidP="00525B72">
            <w:pPr>
              <w:pStyle w:val="BodyText"/>
              <w:spacing w:after="0"/>
              <w:jc w:val="center"/>
              <w:rPr>
                <w:rFonts w:asciiTheme="majorBidi" w:hAnsiTheme="majorBidi" w:cstheme="majorBidi"/>
                <w:bCs w:val="0"/>
                <w:color w:val="1F497D" w:themeColor="text2"/>
              </w:rPr>
            </w:pPr>
            <w:r>
              <w:rPr>
                <w:rFonts w:asciiTheme="majorBidi" w:hAnsiTheme="majorBidi" w:cstheme="majorBidi"/>
                <w:bCs w:val="0"/>
                <w:color w:val="1F497D" w:themeColor="text2"/>
              </w:rPr>
              <w:t>Routers</w:t>
            </w:r>
          </w:p>
        </w:tc>
        <w:tc>
          <w:tcPr>
            <w:cnfStyle w:val="000010000000" w:firstRow="0" w:lastRow="0" w:firstColumn="0" w:lastColumn="0" w:oddVBand="1" w:evenVBand="0" w:oddHBand="0" w:evenHBand="0" w:firstRowFirstColumn="0" w:firstRowLastColumn="0" w:lastRowFirstColumn="0" w:lastRowLastColumn="0"/>
            <w:tcW w:w="5260" w:type="dxa"/>
            <w:vAlign w:val="bottom"/>
          </w:tcPr>
          <w:p w14:paraId="251C310E" w14:textId="77777777" w:rsidR="005B314C" w:rsidRPr="008F5D2F" w:rsidRDefault="005B314C" w:rsidP="00525B72">
            <w:pPr>
              <w:pStyle w:val="BodyText"/>
              <w:spacing w:after="0"/>
              <w:jc w:val="center"/>
              <w:rPr>
                <w:rFonts w:asciiTheme="majorBidi" w:hAnsiTheme="majorBidi" w:cstheme="majorBidi"/>
                <w:bCs/>
                <w:color w:val="1F497D" w:themeColor="text2"/>
              </w:rPr>
            </w:pPr>
            <w:r>
              <w:rPr>
                <w:rFonts w:asciiTheme="majorBidi" w:hAnsiTheme="majorBidi" w:cstheme="majorBidi"/>
                <w:color w:val="1F497D" w:themeColor="text2"/>
              </w:rPr>
              <w:t>VPN configuration</w:t>
            </w:r>
          </w:p>
        </w:tc>
        <w:tc>
          <w:tcPr>
            <w:cnfStyle w:val="000100000000" w:firstRow="0" w:lastRow="0" w:firstColumn="0" w:lastColumn="1" w:oddVBand="0" w:evenVBand="0" w:oddHBand="0" w:evenHBand="0" w:firstRowFirstColumn="0" w:firstRowLastColumn="0" w:lastRowFirstColumn="0" w:lastRowLastColumn="0"/>
            <w:tcW w:w="2695" w:type="dxa"/>
          </w:tcPr>
          <w:p w14:paraId="45929ECF" w14:textId="77777777" w:rsidR="005B314C" w:rsidRDefault="005B314C" w:rsidP="00525B72">
            <w:pPr>
              <w:pStyle w:val="BodyText"/>
              <w:spacing w:after="0"/>
              <w:jc w:val="center"/>
              <w:rPr>
                <w:rFonts w:asciiTheme="majorBidi" w:hAnsiTheme="majorBidi" w:cstheme="majorBidi"/>
                <w:color w:val="1F497D" w:themeColor="text2"/>
              </w:rPr>
            </w:pPr>
          </w:p>
        </w:tc>
      </w:tr>
      <w:tr w:rsidR="005B314C" w:rsidRPr="008F5D2F" w14:paraId="61F49C6C" w14:textId="77777777" w:rsidTr="00E07903">
        <w:trPr>
          <w:trHeight w:val="8090"/>
          <w:jc w:val="center"/>
        </w:trPr>
        <w:tc>
          <w:tcPr>
            <w:cnfStyle w:val="001000000000" w:firstRow="0" w:lastRow="0" w:firstColumn="1" w:lastColumn="0" w:oddVBand="0" w:evenVBand="0" w:oddHBand="0" w:evenHBand="0" w:firstRowFirstColumn="0" w:firstRowLastColumn="0" w:lastRowFirstColumn="0" w:lastRowLastColumn="0"/>
            <w:tcW w:w="1755" w:type="dxa"/>
          </w:tcPr>
          <w:p w14:paraId="3AFF6349" w14:textId="1840A945" w:rsidR="005B314C" w:rsidRPr="008F5D2F" w:rsidRDefault="005B314C" w:rsidP="005D535C">
            <w:pPr>
              <w:pStyle w:val="BodyText"/>
              <w:spacing w:after="0"/>
              <w:jc w:val="center"/>
              <w:rPr>
                <w:rFonts w:asciiTheme="majorBidi" w:hAnsiTheme="majorBidi" w:cstheme="majorBidi"/>
                <w:bCs w:val="0"/>
                <w:color w:val="1F497D" w:themeColor="text2"/>
                <w:sz w:val="20"/>
                <w:szCs w:val="20"/>
              </w:rPr>
            </w:pPr>
            <w:r w:rsidRPr="008F5D2F">
              <w:rPr>
                <w:rFonts w:asciiTheme="majorBidi" w:hAnsiTheme="majorBidi" w:cstheme="majorBidi"/>
                <w:bCs w:val="0"/>
                <w:color w:val="1F497D" w:themeColor="text2"/>
                <w:sz w:val="20"/>
                <w:szCs w:val="20"/>
              </w:rPr>
              <w:lastRenderedPageBreak/>
              <w:tab/>
            </w:r>
            <w:r w:rsidR="00276F5F">
              <w:rPr>
                <w:rFonts w:asciiTheme="majorBidi" w:hAnsiTheme="majorBidi" w:cstheme="majorBidi"/>
                <w:bCs w:val="0"/>
                <w:color w:val="1F497D" w:themeColor="text2"/>
                <w:sz w:val="20"/>
                <w:szCs w:val="20"/>
              </w:rPr>
              <w:t>R2</w:t>
            </w:r>
          </w:p>
        </w:tc>
        <w:tc>
          <w:tcPr>
            <w:cnfStyle w:val="000010000000" w:firstRow="0" w:lastRow="0" w:firstColumn="0" w:lastColumn="0" w:oddVBand="1" w:evenVBand="0" w:oddHBand="0" w:evenHBand="0" w:firstRowFirstColumn="0" w:firstRowLastColumn="0" w:lastRowFirstColumn="0" w:lastRowLastColumn="0"/>
            <w:tcW w:w="5260" w:type="dxa"/>
          </w:tcPr>
          <w:p w14:paraId="7290A99B" w14:textId="77777777" w:rsidR="005B314C" w:rsidRDefault="005B314C" w:rsidP="005D535C">
            <w:pPr>
              <w:pStyle w:val="BodyText"/>
              <w:spacing w:after="0"/>
              <w:jc w:val="center"/>
              <w:rPr>
                <w:rFonts w:asciiTheme="majorBidi" w:hAnsiTheme="majorBidi" w:cstheme="majorBidi"/>
                <w:bCs/>
                <w:color w:val="1F497D" w:themeColor="text2"/>
                <w:sz w:val="20"/>
                <w:szCs w:val="20"/>
              </w:rPr>
            </w:pPr>
          </w:p>
          <w:p w14:paraId="32C78117" w14:textId="77777777" w:rsidR="005B314C" w:rsidRDefault="005B314C" w:rsidP="005D535C">
            <w:pPr>
              <w:pStyle w:val="BodyText"/>
              <w:spacing w:after="0"/>
              <w:jc w:val="center"/>
              <w:rPr>
                <w:rFonts w:asciiTheme="majorBidi" w:hAnsiTheme="majorBidi" w:cstheme="majorBidi"/>
                <w:bCs/>
                <w:color w:val="1F497D" w:themeColor="text2"/>
                <w:sz w:val="20"/>
                <w:szCs w:val="20"/>
              </w:rPr>
            </w:pPr>
          </w:p>
          <w:p w14:paraId="21AE79D3"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R2</w:t>
            </w:r>
          </w:p>
          <w:p w14:paraId="3D84469B" w14:textId="77777777" w:rsidR="003D4343" w:rsidRPr="003D4343" w:rsidRDefault="003D4343" w:rsidP="00081359">
            <w:pPr>
              <w:pStyle w:val="BodyText"/>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1- ACL:</w:t>
            </w:r>
          </w:p>
          <w:p w14:paraId="16956F91"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 xml:space="preserve">access-list 110 permit </w:t>
            </w:r>
            <w:proofErr w:type="spellStart"/>
            <w:r w:rsidRPr="003D4343">
              <w:rPr>
                <w:rFonts w:asciiTheme="majorBidi" w:hAnsiTheme="majorBidi" w:cstheme="majorBidi"/>
                <w:bCs/>
                <w:color w:val="1F497D" w:themeColor="text2"/>
                <w:sz w:val="20"/>
                <w:szCs w:val="20"/>
              </w:rPr>
              <w:t>ip</w:t>
            </w:r>
            <w:proofErr w:type="spellEnd"/>
            <w:r w:rsidRPr="003D4343">
              <w:rPr>
                <w:rFonts w:asciiTheme="majorBidi" w:hAnsiTheme="majorBidi" w:cstheme="majorBidi"/>
                <w:bCs/>
                <w:color w:val="1F497D" w:themeColor="text2"/>
                <w:sz w:val="20"/>
                <w:szCs w:val="20"/>
              </w:rPr>
              <w:t xml:space="preserve"> 192.168.3.0 0.0.0.255 192.168.5.0 0.0.0.255 </w:t>
            </w:r>
          </w:p>
          <w:p w14:paraId="7DE5DD8C" w14:textId="77777777" w:rsidR="003D4343" w:rsidRPr="003D4343" w:rsidRDefault="003D4343" w:rsidP="00081359">
            <w:pPr>
              <w:pStyle w:val="BodyText"/>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2- IKE-Phase1</w:t>
            </w:r>
          </w:p>
          <w:p w14:paraId="767135D3"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authentication pre-share</w:t>
            </w:r>
          </w:p>
          <w:p w14:paraId="702AC421"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 xml:space="preserve">encryption </w:t>
            </w:r>
            <w:proofErr w:type="spellStart"/>
            <w:r w:rsidRPr="003D4343">
              <w:rPr>
                <w:rFonts w:asciiTheme="majorBidi" w:hAnsiTheme="majorBidi" w:cstheme="majorBidi"/>
                <w:bCs/>
                <w:color w:val="1F497D" w:themeColor="text2"/>
                <w:sz w:val="20"/>
                <w:szCs w:val="20"/>
              </w:rPr>
              <w:t>aes</w:t>
            </w:r>
            <w:proofErr w:type="spellEnd"/>
          </w:p>
          <w:p w14:paraId="33B31628"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hash md5</w:t>
            </w:r>
          </w:p>
          <w:p w14:paraId="7865D338"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group 5</w:t>
            </w:r>
          </w:p>
          <w:p w14:paraId="7565119D"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exit</w:t>
            </w:r>
          </w:p>
          <w:p w14:paraId="4161A10E"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 xml:space="preserve">crypto </w:t>
            </w:r>
            <w:proofErr w:type="spellStart"/>
            <w:r w:rsidRPr="003D4343">
              <w:rPr>
                <w:rFonts w:asciiTheme="majorBidi" w:hAnsiTheme="majorBidi" w:cstheme="majorBidi"/>
                <w:bCs/>
                <w:color w:val="1F497D" w:themeColor="text2"/>
                <w:sz w:val="20"/>
                <w:szCs w:val="20"/>
              </w:rPr>
              <w:t>isakmp</w:t>
            </w:r>
            <w:proofErr w:type="spellEnd"/>
            <w:r w:rsidRPr="003D4343">
              <w:rPr>
                <w:rFonts w:asciiTheme="majorBidi" w:hAnsiTheme="majorBidi" w:cstheme="majorBidi"/>
                <w:bCs/>
                <w:color w:val="1F497D" w:themeColor="text2"/>
                <w:sz w:val="20"/>
                <w:szCs w:val="20"/>
              </w:rPr>
              <w:t xml:space="preserve"> key cisco123 address 192.168.4.1</w:t>
            </w:r>
          </w:p>
          <w:p w14:paraId="596C7B03" w14:textId="77777777" w:rsidR="003D4343" w:rsidRPr="003D4343" w:rsidRDefault="003D4343" w:rsidP="00081359">
            <w:pPr>
              <w:pStyle w:val="BodyText"/>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3- IKE-Phase2</w:t>
            </w:r>
          </w:p>
          <w:p w14:paraId="31B815A1"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 xml:space="preserve">crypto </w:t>
            </w:r>
            <w:proofErr w:type="spellStart"/>
            <w:r w:rsidRPr="003D4343">
              <w:rPr>
                <w:rFonts w:asciiTheme="majorBidi" w:hAnsiTheme="majorBidi" w:cstheme="majorBidi"/>
                <w:bCs/>
                <w:color w:val="1F497D" w:themeColor="text2"/>
                <w:sz w:val="20"/>
                <w:szCs w:val="20"/>
              </w:rPr>
              <w:t>ipsec</w:t>
            </w:r>
            <w:proofErr w:type="spellEnd"/>
            <w:r w:rsidRPr="003D4343">
              <w:rPr>
                <w:rFonts w:asciiTheme="majorBidi" w:hAnsiTheme="majorBidi" w:cstheme="majorBidi"/>
                <w:bCs/>
                <w:color w:val="1F497D" w:themeColor="text2"/>
                <w:sz w:val="20"/>
                <w:szCs w:val="20"/>
              </w:rPr>
              <w:t xml:space="preserve"> transform-set MYSET </w:t>
            </w:r>
            <w:proofErr w:type="spellStart"/>
            <w:r w:rsidRPr="003D4343">
              <w:rPr>
                <w:rFonts w:asciiTheme="majorBidi" w:hAnsiTheme="majorBidi" w:cstheme="majorBidi"/>
                <w:bCs/>
                <w:color w:val="1F497D" w:themeColor="text2"/>
                <w:sz w:val="20"/>
                <w:szCs w:val="20"/>
              </w:rPr>
              <w:t>esp-aes</w:t>
            </w:r>
            <w:proofErr w:type="spellEnd"/>
            <w:r w:rsidRPr="003D4343">
              <w:rPr>
                <w:rFonts w:asciiTheme="majorBidi" w:hAnsiTheme="majorBidi" w:cstheme="majorBidi"/>
                <w:bCs/>
                <w:color w:val="1F497D" w:themeColor="text2"/>
                <w:sz w:val="20"/>
                <w:szCs w:val="20"/>
              </w:rPr>
              <w:t xml:space="preserve"> </w:t>
            </w:r>
            <w:proofErr w:type="spellStart"/>
            <w:r w:rsidRPr="003D4343">
              <w:rPr>
                <w:rFonts w:asciiTheme="majorBidi" w:hAnsiTheme="majorBidi" w:cstheme="majorBidi"/>
                <w:bCs/>
                <w:color w:val="1F497D" w:themeColor="text2"/>
                <w:sz w:val="20"/>
                <w:szCs w:val="20"/>
              </w:rPr>
              <w:t>esp</w:t>
            </w:r>
            <w:proofErr w:type="spellEnd"/>
            <w:r w:rsidRPr="003D4343">
              <w:rPr>
                <w:rFonts w:asciiTheme="majorBidi" w:hAnsiTheme="majorBidi" w:cstheme="majorBidi"/>
                <w:bCs/>
                <w:color w:val="1F497D" w:themeColor="text2"/>
                <w:sz w:val="20"/>
                <w:szCs w:val="20"/>
              </w:rPr>
              <w:t>-sha-</w:t>
            </w:r>
            <w:proofErr w:type="spellStart"/>
            <w:r w:rsidRPr="003D4343">
              <w:rPr>
                <w:rFonts w:asciiTheme="majorBidi" w:hAnsiTheme="majorBidi" w:cstheme="majorBidi"/>
                <w:bCs/>
                <w:color w:val="1F497D" w:themeColor="text2"/>
                <w:sz w:val="20"/>
                <w:szCs w:val="20"/>
              </w:rPr>
              <w:t>hmac</w:t>
            </w:r>
            <w:proofErr w:type="spellEnd"/>
          </w:p>
          <w:p w14:paraId="7E229EC5" w14:textId="77777777" w:rsidR="003D4343" w:rsidRPr="003D4343" w:rsidRDefault="003D4343" w:rsidP="00081359">
            <w:pPr>
              <w:pStyle w:val="BodyText"/>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 xml:space="preserve">4- Create </w:t>
            </w:r>
            <w:proofErr w:type="spellStart"/>
            <w:r w:rsidRPr="003D4343">
              <w:rPr>
                <w:rFonts w:asciiTheme="majorBidi" w:hAnsiTheme="majorBidi" w:cstheme="majorBidi"/>
                <w:bCs/>
                <w:color w:val="1F497D" w:themeColor="text2"/>
                <w:sz w:val="20"/>
                <w:szCs w:val="20"/>
              </w:rPr>
              <w:t>Cryptomap</w:t>
            </w:r>
            <w:proofErr w:type="spellEnd"/>
            <w:r w:rsidRPr="003D4343">
              <w:rPr>
                <w:rFonts w:asciiTheme="majorBidi" w:hAnsiTheme="majorBidi" w:cstheme="majorBidi"/>
                <w:bCs/>
                <w:color w:val="1F497D" w:themeColor="text2"/>
                <w:sz w:val="20"/>
                <w:szCs w:val="20"/>
              </w:rPr>
              <w:t>:</w:t>
            </w:r>
          </w:p>
          <w:p w14:paraId="1131F13E"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 xml:space="preserve">crypto map MYMAP 10 </w:t>
            </w:r>
            <w:proofErr w:type="spellStart"/>
            <w:r w:rsidRPr="003D4343">
              <w:rPr>
                <w:rFonts w:asciiTheme="majorBidi" w:hAnsiTheme="majorBidi" w:cstheme="majorBidi"/>
                <w:bCs/>
                <w:color w:val="1F497D" w:themeColor="text2"/>
                <w:sz w:val="20"/>
                <w:szCs w:val="20"/>
              </w:rPr>
              <w:t>ipsec-isakmp</w:t>
            </w:r>
            <w:proofErr w:type="spellEnd"/>
          </w:p>
          <w:p w14:paraId="44008CCC"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set peer 192.168.4.1</w:t>
            </w:r>
          </w:p>
          <w:p w14:paraId="64264D91"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set transform-set MYSET</w:t>
            </w:r>
          </w:p>
          <w:p w14:paraId="2C7A9D40"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match address 110</w:t>
            </w:r>
          </w:p>
          <w:p w14:paraId="19B0C779" w14:textId="20989DD9" w:rsidR="00081359" w:rsidRDefault="003D4343" w:rsidP="00081359">
            <w:pPr>
              <w:pStyle w:val="BodyText"/>
              <w:spacing w:after="0"/>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5-</w:t>
            </w:r>
            <w:r w:rsidR="00081359" w:rsidRPr="003D4343">
              <w:rPr>
                <w:rFonts w:asciiTheme="majorBidi" w:hAnsiTheme="majorBidi" w:cstheme="majorBidi"/>
                <w:bCs/>
                <w:color w:val="1F497D" w:themeColor="text2"/>
                <w:sz w:val="20"/>
                <w:szCs w:val="20"/>
              </w:rPr>
              <w:t xml:space="preserve"> Apply </w:t>
            </w:r>
            <w:proofErr w:type="spellStart"/>
            <w:r w:rsidR="00081359" w:rsidRPr="003D4343">
              <w:rPr>
                <w:rFonts w:asciiTheme="majorBidi" w:hAnsiTheme="majorBidi" w:cstheme="majorBidi"/>
                <w:bCs/>
                <w:color w:val="1F497D" w:themeColor="text2"/>
                <w:sz w:val="20"/>
                <w:szCs w:val="20"/>
              </w:rPr>
              <w:t>Cryptomap</w:t>
            </w:r>
            <w:proofErr w:type="spellEnd"/>
            <w:r w:rsidR="00081359" w:rsidRPr="003D4343">
              <w:rPr>
                <w:rFonts w:asciiTheme="majorBidi" w:hAnsiTheme="majorBidi" w:cstheme="majorBidi"/>
                <w:bCs/>
                <w:color w:val="1F497D" w:themeColor="text2"/>
                <w:sz w:val="20"/>
                <w:szCs w:val="20"/>
              </w:rPr>
              <w:t xml:space="preserve"> on Interface</w:t>
            </w:r>
          </w:p>
          <w:p w14:paraId="76EF7777" w14:textId="57F629DC"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int s0/0/1</w:t>
            </w:r>
          </w:p>
          <w:p w14:paraId="5BC6FA8D" w14:textId="77777777" w:rsidR="003D4343" w:rsidRPr="003D4343" w:rsidRDefault="003D4343" w:rsidP="003D4343">
            <w:pPr>
              <w:pStyle w:val="BodyText"/>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t>crypto map MYMAP</w:t>
            </w:r>
          </w:p>
          <w:p w14:paraId="18E9E8BB" w14:textId="31941501" w:rsidR="005B314C" w:rsidRDefault="003D4343" w:rsidP="005C1299">
            <w:pPr>
              <w:pStyle w:val="BodyText"/>
              <w:spacing w:after="0"/>
              <w:jc w:val="center"/>
              <w:rPr>
                <w:rFonts w:asciiTheme="majorBidi" w:hAnsiTheme="majorBidi" w:cstheme="majorBidi"/>
                <w:bCs/>
                <w:color w:val="1F497D" w:themeColor="text2"/>
                <w:sz w:val="20"/>
                <w:szCs w:val="20"/>
              </w:rPr>
            </w:pPr>
            <w:r w:rsidRPr="003D4343">
              <w:rPr>
                <w:rFonts w:asciiTheme="majorBidi" w:hAnsiTheme="majorBidi" w:cstheme="majorBidi"/>
                <w:bCs/>
                <w:color w:val="1F497D" w:themeColor="text2"/>
                <w:sz w:val="20"/>
                <w:szCs w:val="20"/>
              </w:rPr>
              <w:tab/>
            </w:r>
          </w:p>
          <w:p w14:paraId="6091FE09" w14:textId="77777777" w:rsidR="005B314C" w:rsidRDefault="005B314C" w:rsidP="005D535C">
            <w:pPr>
              <w:pStyle w:val="BodyText"/>
              <w:spacing w:after="0"/>
              <w:jc w:val="center"/>
              <w:rPr>
                <w:rFonts w:asciiTheme="majorBidi" w:hAnsiTheme="majorBidi" w:cstheme="majorBidi"/>
                <w:bCs/>
                <w:color w:val="1F497D" w:themeColor="text2"/>
                <w:sz w:val="20"/>
                <w:szCs w:val="20"/>
              </w:rPr>
            </w:pPr>
          </w:p>
          <w:p w14:paraId="5BCB90A2" w14:textId="77777777" w:rsidR="005B314C" w:rsidRDefault="005B314C" w:rsidP="005D535C">
            <w:pPr>
              <w:pStyle w:val="BodyText"/>
              <w:spacing w:after="0"/>
              <w:jc w:val="center"/>
              <w:rPr>
                <w:rFonts w:asciiTheme="majorBidi" w:hAnsiTheme="majorBidi" w:cstheme="majorBidi"/>
                <w:bCs/>
                <w:color w:val="1F497D" w:themeColor="text2"/>
                <w:sz w:val="20"/>
                <w:szCs w:val="20"/>
              </w:rPr>
            </w:pPr>
          </w:p>
          <w:p w14:paraId="2B78903D" w14:textId="77777777" w:rsidR="005B314C" w:rsidRDefault="005B314C" w:rsidP="005D535C">
            <w:pPr>
              <w:pStyle w:val="BodyText"/>
              <w:spacing w:after="0"/>
              <w:jc w:val="center"/>
              <w:rPr>
                <w:rFonts w:asciiTheme="majorBidi" w:hAnsiTheme="majorBidi" w:cstheme="majorBidi"/>
                <w:bCs/>
                <w:color w:val="1F497D" w:themeColor="text2"/>
                <w:sz w:val="20"/>
                <w:szCs w:val="20"/>
              </w:rPr>
            </w:pPr>
          </w:p>
          <w:p w14:paraId="4B423187" w14:textId="77777777" w:rsidR="005B314C" w:rsidRPr="008F5D2F" w:rsidRDefault="005B314C" w:rsidP="005D535C">
            <w:pPr>
              <w:pStyle w:val="BodyText"/>
              <w:spacing w:after="0"/>
              <w:jc w:val="center"/>
              <w:rPr>
                <w:rFonts w:asciiTheme="majorBidi" w:hAnsiTheme="majorBidi" w:cstheme="majorBidi"/>
                <w:bCs/>
                <w:color w:val="1F497D" w:themeColor="text2"/>
                <w:sz w:val="20"/>
                <w:szCs w:val="20"/>
              </w:rPr>
            </w:pPr>
          </w:p>
        </w:tc>
        <w:tc>
          <w:tcPr>
            <w:cnfStyle w:val="000100000000" w:firstRow="0" w:lastRow="0" w:firstColumn="0" w:lastColumn="1" w:oddVBand="0" w:evenVBand="0" w:oddHBand="0" w:evenHBand="0" w:firstRowFirstColumn="0" w:firstRowLastColumn="0" w:lastRowFirstColumn="0" w:lastRowLastColumn="0"/>
            <w:tcW w:w="2695" w:type="dxa"/>
          </w:tcPr>
          <w:p w14:paraId="4572D8D1" w14:textId="1BC57D8E" w:rsidR="005B314C" w:rsidRDefault="002F01F6" w:rsidP="00E07903">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 xml:space="preserve">Create ACL, and configure phase </w:t>
            </w:r>
            <w:proofErr w:type="gramStart"/>
            <w:r>
              <w:rPr>
                <w:rFonts w:asciiTheme="majorBidi" w:hAnsiTheme="majorBidi" w:cstheme="majorBidi"/>
                <w:bCs w:val="0"/>
                <w:color w:val="1F497D" w:themeColor="text2"/>
                <w:sz w:val="20"/>
                <w:szCs w:val="20"/>
              </w:rPr>
              <w:t>1,phase</w:t>
            </w:r>
            <w:proofErr w:type="gramEnd"/>
            <w:r>
              <w:rPr>
                <w:rFonts w:asciiTheme="majorBidi" w:hAnsiTheme="majorBidi" w:cstheme="majorBidi"/>
                <w:bCs w:val="0"/>
                <w:color w:val="1F497D" w:themeColor="text2"/>
                <w:sz w:val="20"/>
                <w:szCs w:val="20"/>
              </w:rPr>
              <w:t xml:space="preserve">2 </w:t>
            </w:r>
            <w:r w:rsidR="00E07903">
              <w:rPr>
                <w:rFonts w:asciiTheme="majorBidi" w:hAnsiTheme="majorBidi" w:cstheme="majorBidi"/>
                <w:bCs w:val="0"/>
                <w:color w:val="1F497D" w:themeColor="text2"/>
                <w:sz w:val="20"/>
                <w:szCs w:val="20"/>
              </w:rPr>
              <w:t xml:space="preserve">with IKE protocol </w:t>
            </w:r>
            <w:r>
              <w:rPr>
                <w:rFonts w:asciiTheme="majorBidi" w:hAnsiTheme="majorBidi" w:cstheme="majorBidi"/>
                <w:bCs w:val="0"/>
                <w:color w:val="1F497D" w:themeColor="text2"/>
                <w:sz w:val="20"/>
                <w:szCs w:val="20"/>
              </w:rPr>
              <w:t>to encrypt data between routers and dat</w:t>
            </w:r>
            <w:r w:rsidR="00E07903">
              <w:rPr>
                <w:rFonts w:asciiTheme="majorBidi" w:hAnsiTheme="majorBidi" w:cstheme="majorBidi"/>
                <w:bCs w:val="0"/>
                <w:color w:val="1F497D" w:themeColor="text2"/>
                <w:sz w:val="20"/>
                <w:szCs w:val="20"/>
              </w:rPr>
              <w:t>a</w:t>
            </w:r>
            <w:r>
              <w:rPr>
                <w:rFonts w:asciiTheme="majorBidi" w:hAnsiTheme="majorBidi" w:cstheme="majorBidi"/>
                <w:bCs w:val="0"/>
                <w:color w:val="1F497D" w:themeColor="text2"/>
                <w:sz w:val="20"/>
                <w:szCs w:val="20"/>
              </w:rPr>
              <w:t xml:space="preserve"> of their LAN’s</w:t>
            </w:r>
          </w:p>
        </w:tc>
      </w:tr>
      <w:tr w:rsidR="00E07903" w:rsidRPr="008F5D2F" w14:paraId="37DF79F0" w14:textId="77777777" w:rsidTr="00E07903">
        <w:trPr>
          <w:cnfStyle w:val="000000100000" w:firstRow="0" w:lastRow="0" w:firstColumn="0" w:lastColumn="0" w:oddVBand="0" w:evenVBand="0" w:oddHBand="1" w:evenHBand="0" w:firstRowFirstColumn="0" w:firstRowLastColumn="0" w:lastRowFirstColumn="0" w:lastRowLastColumn="0"/>
          <w:trHeight w:hRule="exact" w:val="7750"/>
          <w:jc w:val="center"/>
        </w:trPr>
        <w:tc>
          <w:tcPr>
            <w:cnfStyle w:val="001000000000" w:firstRow="0" w:lastRow="0" w:firstColumn="1" w:lastColumn="0" w:oddVBand="0" w:evenVBand="0" w:oddHBand="0" w:evenHBand="0" w:firstRowFirstColumn="0" w:firstRowLastColumn="0" w:lastRowFirstColumn="0" w:lastRowLastColumn="0"/>
            <w:tcW w:w="1755" w:type="dxa"/>
          </w:tcPr>
          <w:p w14:paraId="0021B48E" w14:textId="3ED05EC9" w:rsidR="00E07903" w:rsidRPr="008F5D2F" w:rsidRDefault="00E07903" w:rsidP="00E07903">
            <w:pPr>
              <w:pStyle w:val="BodyText"/>
              <w:spacing w:after="0"/>
              <w:jc w:val="center"/>
              <w:rPr>
                <w:rFonts w:asciiTheme="majorBidi" w:hAnsiTheme="majorBidi" w:cstheme="majorBidi"/>
                <w:b w:val="0"/>
                <w:color w:val="1F497D" w:themeColor="text2"/>
                <w:sz w:val="20"/>
                <w:szCs w:val="20"/>
              </w:rPr>
            </w:pPr>
            <w:r>
              <w:rPr>
                <w:rFonts w:asciiTheme="majorBidi" w:hAnsiTheme="majorBidi" w:cstheme="majorBidi"/>
                <w:b w:val="0"/>
                <w:color w:val="1F497D" w:themeColor="text2"/>
                <w:sz w:val="20"/>
                <w:szCs w:val="20"/>
              </w:rPr>
              <w:lastRenderedPageBreak/>
              <w:t>R3</w:t>
            </w:r>
          </w:p>
        </w:tc>
        <w:tc>
          <w:tcPr>
            <w:cnfStyle w:val="000010000000" w:firstRow="0" w:lastRow="0" w:firstColumn="0" w:lastColumn="0" w:oddVBand="1" w:evenVBand="0" w:oddHBand="0" w:evenHBand="0" w:firstRowFirstColumn="0" w:firstRowLastColumn="0" w:lastRowFirstColumn="0" w:lastRowLastColumn="0"/>
            <w:tcW w:w="5260" w:type="dxa"/>
          </w:tcPr>
          <w:p w14:paraId="1E96C700"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R2</w:t>
            </w:r>
          </w:p>
          <w:p w14:paraId="195D1854"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1- ACL:</w:t>
            </w:r>
          </w:p>
          <w:p w14:paraId="237B1360" w14:textId="21274AE3"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 xml:space="preserve">access-list 110 permit </w:t>
            </w:r>
            <w:proofErr w:type="spellStart"/>
            <w:r w:rsidRPr="00EE2AD1">
              <w:rPr>
                <w:rFonts w:asciiTheme="majorBidi" w:hAnsiTheme="majorBidi" w:cstheme="majorBidi"/>
                <w:bCs/>
                <w:color w:val="1F497D" w:themeColor="text2"/>
                <w:sz w:val="20"/>
                <w:szCs w:val="20"/>
              </w:rPr>
              <w:t>ip</w:t>
            </w:r>
            <w:proofErr w:type="spellEnd"/>
            <w:r w:rsidRPr="00EE2AD1">
              <w:rPr>
                <w:rFonts w:asciiTheme="majorBidi" w:hAnsiTheme="majorBidi" w:cstheme="majorBidi"/>
                <w:bCs/>
                <w:color w:val="1F497D" w:themeColor="text2"/>
                <w:sz w:val="20"/>
                <w:szCs w:val="20"/>
              </w:rPr>
              <w:t xml:space="preserve"> 192.168.5.0 0.0.0.255 192.168.</w:t>
            </w:r>
            <w:r>
              <w:rPr>
                <w:rFonts w:asciiTheme="majorBidi" w:hAnsiTheme="majorBidi" w:cstheme="majorBidi"/>
                <w:bCs/>
                <w:color w:val="1F497D" w:themeColor="text2"/>
                <w:sz w:val="20"/>
                <w:szCs w:val="20"/>
              </w:rPr>
              <w:t>3</w:t>
            </w:r>
            <w:r w:rsidRPr="00EE2AD1">
              <w:rPr>
                <w:rFonts w:asciiTheme="majorBidi" w:hAnsiTheme="majorBidi" w:cstheme="majorBidi"/>
                <w:bCs/>
                <w:color w:val="1F497D" w:themeColor="text2"/>
                <w:sz w:val="20"/>
                <w:szCs w:val="20"/>
              </w:rPr>
              <w:t xml:space="preserve">.0 0.0.0.255 </w:t>
            </w:r>
          </w:p>
          <w:p w14:paraId="43A320F1"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2- IKE-Phase1</w:t>
            </w:r>
          </w:p>
          <w:p w14:paraId="643399EF"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authentication pre-share</w:t>
            </w:r>
          </w:p>
          <w:p w14:paraId="2AA5649B"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 xml:space="preserve">encryption </w:t>
            </w:r>
            <w:proofErr w:type="spellStart"/>
            <w:r w:rsidRPr="00EE2AD1">
              <w:rPr>
                <w:rFonts w:asciiTheme="majorBidi" w:hAnsiTheme="majorBidi" w:cstheme="majorBidi"/>
                <w:bCs/>
                <w:color w:val="1F497D" w:themeColor="text2"/>
                <w:sz w:val="20"/>
                <w:szCs w:val="20"/>
              </w:rPr>
              <w:t>aes</w:t>
            </w:r>
            <w:proofErr w:type="spellEnd"/>
          </w:p>
          <w:p w14:paraId="26114EAD"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hash md5</w:t>
            </w:r>
          </w:p>
          <w:p w14:paraId="0103F774"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group 5</w:t>
            </w:r>
          </w:p>
          <w:p w14:paraId="1038BDE3"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exit</w:t>
            </w:r>
          </w:p>
          <w:p w14:paraId="6BD96F67"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 xml:space="preserve">crypto </w:t>
            </w:r>
            <w:proofErr w:type="spellStart"/>
            <w:r w:rsidRPr="00EE2AD1">
              <w:rPr>
                <w:rFonts w:asciiTheme="majorBidi" w:hAnsiTheme="majorBidi" w:cstheme="majorBidi"/>
                <w:bCs/>
                <w:color w:val="1F497D" w:themeColor="text2"/>
                <w:sz w:val="20"/>
                <w:szCs w:val="20"/>
              </w:rPr>
              <w:t>isakmp</w:t>
            </w:r>
            <w:proofErr w:type="spellEnd"/>
            <w:r w:rsidRPr="00EE2AD1">
              <w:rPr>
                <w:rFonts w:asciiTheme="majorBidi" w:hAnsiTheme="majorBidi" w:cstheme="majorBidi"/>
                <w:bCs/>
                <w:color w:val="1F497D" w:themeColor="text2"/>
                <w:sz w:val="20"/>
                <w:szCs w:val="20"/>
              </w:rPr>
              <w:t xml:space="preserve"> key cisco123 address 192.168.4.2</w:t>
            </w:r>
          </w:p>
          <w:p w14:paraId="0F93A1C4"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3- IKE-Phase2</w:t>
            </w:r>
          </w:p>
          <w:p w14:paraId="2DB1A842"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 xml:space="preserve">crypto </w:t>
            </w:r>
            <w:proofErr w:type="spellStart"/>
            <w:r w:rsidRPr="00EE2AD1">
              <w:rPr>
                <w:rFonts w:asciiTheme="majorBidi" w:hAnsiTheme="majorBidi" w:cstheme="majorBidi"/>
                <w:bCs/>
                <w:color w:val="1F497D" w:themeColor="text2"/>
                <w:sz w:val="20"/>
                <w:szCs w:val="20"/>
              </w:rPr>
              <w:t>ipsec</w:t>
            </w:r>
            <w:proofErr w:type="spellEnd"/>
            <w:r w:rsidRPr="00EE2AD1">
              <w:rPr>
                <w:rFonts w:asciiTheme="majorBidi" w:hAnsiTheme="majorBidi" w:cstheme="majorBidi"/>
                <w:bCs/>
                <w:color w:val="1F497D" w:themeColor="text2"/>
                <w:sz w:val="20"/>
                <w:szCs w:val="20"/>
              </w:rPr>
              <w:t xml:space="preserve"> transform-set MYSET </w:t>
            </w:r>
            <w:proofErr w:type="spellStart"/>
            <w:r w:rsidRPr="00EE2AD1">
              <w:rPr>
                <w:rFonts w:asciiTheme="majorBidi" w:hAnsiTheme="majorBidi" w:cstheme="majorBidi"/>
                <w:bCs/>
                <w:color w:val="1F497D" w:themeColor="text2"/>
                <w:sz w:val="20"/>
                <w:szCs w:val="20"/>
              </w:rPr>
              <w:t>esp-aes</w:t>
            </w:r>
            <w:proofErr w:type="spellEnd"/>
            <w:r w:rsidRPr="00EE2AD1">
              <w:rPr>
                <w:rFonts w:asciiTheme="majorBidi" w:hAnsiTheme="majorBidi" w:cstheme="majorBidi"/>
                <w:bCs/>
                <w:color w:val="1F497D" w:themeColor="text2"/>
                <w:sz w:val="20"/>
                <w:szCs w:val="20"/>
              </w:rPr>
              <w:t xml:space="preserve"> </w:t>
            </w:r>
            <w:proofErr w:type="spellStart"/>
            <w:r w:rsidRPr="00EE2AD1">
              <w:rPr>
                <w:rFonts w:asciiTheme="majorBidi" w:hAnsiTheme="majorBidi" w:cstheme="majorBidi"/>
                <w:bCs/>
                <w:color w:val="1F497D" w:themeColor="text2"/>
                <w:sz w:val="20"/>
                <w:szCs w:val="20"/>
              </w:rPr>
              <w:t>esp</w:t>
            </w:r>
            <w:proofErr w:type="spellEnd"/>
            <w:r w:rsidRPr="00EE2AD1">
              <w:rPr>
                <w:rFonts w:asciiTheme="majorBidi" w:hAnsiTheme="majorBidi" w:cstheme="majorBidi"/>
                <w:bCs/>
                <w:color w:val="1F497D" w:themeColor="text2"/>
                <w:sz w:val="20"/>
                <w:szCs w:val="20"/>
              </w:rPr>
              <w:t>-sha-</w:t>
            </w:r>
            <w:proofErr w:type="spellStart"/>
            <w:r w:rsidRPr="00EE2AD1">
              <w:rPr>
                <w:rFonts w:asciiTheme="majorBidi" w:hAnsiTheme="majorBidi" w:cstheme="majorBidi"/>
                <w:bCs/>
                <w:color w:val="1F497D" w:themeColor="text2"/>
                <w:sz w:val="20"/>
                <w:szCs w:val="20"/>
              </w:rPr>
              <w:t>hmac</w:t>
            </w:r>
            <w:proofErr w:type="spellEnd"/>
          </w:p>
          <w:p w14:paraId="1390AD78"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 xml:space="preserve">4- Create </w:t>
            </w:r>
            <w:proofErr w:type="spellStart"/>
            <w:r w:rsidRPr="00EE2AD1">
              <w:rPr>
                <w:rFonts w:asciiTheme="majorBidi" w:hAnsiTheme="majorBidi" w:cstheme="majorBidi"/>
                <w:bCs/>
                <w:color w:val="1F497D" w:themeColor="text2"/>
                <w:sz w:val="20"/>
                <w:szCs w:val="20"/>
              </w:rPr>
              <w:t>Cryptomap</w:t>
            </w:r>
            <w:proofErr w:type="spellEnd"/>
            <w:r w:rsidRPr="00EE2AD1">
              <w:rPr>
                <w:rFonts w:asciiTheme="majorBidi" w:hAnsiTheme="majorBidi" w:cstheme="majorBidi"/>
                <w:bCs/>
                <w:color w:val="1F497D" w:themeColor="text2"/>
                <w:sz w:val="20"/>
                <w:szCs w:val="20"/>
              </w:rPr>
              <w:t>:</w:t>
            </w:r>
          </w:p>
          <w:p w14:paraId="305B7EA1"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 xml:space="preserve">crypto map MYMAP 10 </w:t>
            </w:r>
            <w:proofErr w:type="spellStart"/>
            <w:r w:rsidRPr="00EE2AD1">
              <w:rPr>
                <w:rFonts w:asciiTheme="majorBidi" w:hAnsiTheme="majorBidi" w:cstheme="majorBidi"/>
                <w:bCs/>
                <w:color w:val="1F497D" w:themeColor="text2"/>
                <w:sz w:val="20"/>
                <w:szCs w:val="20"/>
              </w:rPr>
              <w:t>ipsec-isakmp</w:t>
            </w:r>
            <w:proofErr w:type="spellEnd"/>
          </w:p>
          <w:p w14:paraId="4115BC82"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set peer 192.168.4.2</w:t>
            </w:r>
          </w:p>
          <w:p w14:paraId="79ED8EC8"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set transform-set MYSET</w:t>
            </w:r>
          </w:p>
          <w:p w14:paraId="298B7A68"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match address 110</w:t>
            </w:r>
          </w:p>
          <w:p w14:paraId="66E3A30C"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 xml:space="preserve">5- Apply </w:t>
            </w:r>
            <w:proofErr w:type="spellStart"/>
            <w:r w:rsidRPr="00EE2AD1">
              <w:rPr>
                <w:rFonts w:asciiTheme="majorBidi" w:hAnsiTheme="majorBidi" w:cstheme="majorBidi"/>
                <w:bCs/>
                <w:color w:val="1F497D" w:themeColor="text2"/>
                <w:sz w:val="20"/>
                <w:szCs w:val="20"/>
              </w:rPr>
              <w:t>Cryptomap</w:t>
            </w:r>
            <w:proofErr w:type="spellEnd"/>
            <w:r w:rsidRPr="00EE2AD1">
              <w:rPr>
                <w:rFonts w:asciiTheme="majorBidi" w:hAnsiTheme="majorBidi" w:cstheme="majorBidi"/>
                <w:bCs/>
                <w:color w:val="1F497D" w:themeColor="text2"/>
                <w:sz w:val="20"/>
                <w:szCs w:val="20"/>
              </w:rPr>
              <w:t xml:space="preserve"> on Interface</w:t>
            </w:r>
          </w:p>
          <w:p w14:paraId="45F2F733"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int s0/0/1</w:t>
            </w:r>
          </w:p>
          <w:p w14:paraId="15023253" w14:textId="77777777" w:rsidR="00E07903" w:rsidRPr="00EE2AD1" w:rsidRDefault="00E07903" w:rsidP="00E07903">
            <w:pPr>
              <w:pStyle w:val="BodyText"/>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t>crypto map MYMAP</w:t>
            </w:r>
          </w:p>
          <w:p w14:paraId="28184C7B" w14:textId="105168FB" w:rsidR="00E07903" w:rsidRDefault="00E07903" w:rsidP="00E07903">
            <w:pPr>
              <w:pStyle w:val="BodyText"/>
              <w:spacing w:after="0"/>
              <w:jc w:val="center"/>
              <w:rPr>
                <w:rFonts w:asciiTheme="majorBidi" w:hAnsiTheme="majorBidi" w:cstheme="majorBidi"/>
                <w:bCs/>
                <w:color w:val="1F497D" w:themeColor="text2"/>
                <w:sz w:val="20"/>
                <w:szCs w:val="20"/>
              </w:rPr>
            </w:pPr>
            <w:r w:rsidRPr="00EE2AD1">
              <w:rPr>
                <w:rFonts w:asciiTheme="majorBidi" w:hAnsiTheme="majorBidi" w:cstheme="majorBidi"/>
                <w:bCs/>
                <w:color w:val="1F497D" w:themeColor="text2"/>
                <w:sz w:val="20"/>
                <w:szCs w:val="20"/>
              </w:rPr>
              <w:tab/>
            </w:r>
          </w:p>
        </w:tc>
        <w:tc>
          <w:tcPr>
            <w:cnfStyle w:val="000100000000" w:firstRow="0" w:lastRow="0" w:firstColumn="0" w:lastColumn="1" w:oddVBand="0" w:evenVBand="0" w:oddHBand="0" w:evenHBand="0" w:firstRowFirstColumn="0" w:firstRowLastColumn="0" w:lastRowFirstColumn="0" w:lastRowLastColumn="0"/>
            <w:tcW w:w="2695" w:type="dxa"/>
          </w:tcPr>
          <w:p w14:paraId="473ADA8F" w14:textId="1F0B79A6" w:rsidR="00E07903" w:rsidRDefault="00E07903" w:rsidP="00E07903">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 xml:space="preserve">Create ACL, and configure phase </w:t>
            </w:r>
            <w:proofErr w:type="gramStart"/>
            <w:r>
              <w:rPr>
                <w:rFonts w:asciiTheme="majorBidi" w:hAnsiTheme="majorBidi" w:cstheme="majorBidi"/>
                <w:bCs w:val="0"/>
                <w:color w:val="1F497D" w:themeColor="text2"/>
                <w:sz w:val="20"/>
                <w:szCs w:val="20"/>
              </w:rPr>
              <w:t>1,phase</w:t>
            </w:r>
            <w:proofErr w:type="gramEnd"/>
            <w:r>
              <w:rPr>
                <w:rFonts w:asciiTheme="majorBidi" w:hAnsiTheme="majorBidi" w:cstheme="majorBidi"/>
                <w:bCs w:val="0"/>
                <w:color w:val="1F497D" w:themeColor="text2"/>
                <w:sz w:val="20"/>
                <w:szCs w:val="20"/>
              </w:rPr>
              <w:t>2 with IKE protocol to encrypt data between routers and data of their LAN’s</w:t>
            </w:r>
          </w:p>
        </w:tc>
      </w:tr>
      <w:tr w:rsidR="00E07903" w:rsidRPr="008F5D2F" w14:paraId="4348B15A" w14:textId="77777777" w:rsidTr="00E07903">
        <w:trPr>
          <w:trHeight w:hRule="exact" w:val="835"/>
          <w:jc w:val="center"/>
        </w:trPr>
        <w:tc>
          <w:tcPr>
            <w:cnfStyle w:val="001000000000" w:firstRow="0" w:lastRow="0" w:firstColumn="1" w:lastColumn="0" w:oddVBand="0" w:evenVBand="0" w:oddHBand="0" w:evenHBand="0" w:firstRowFirstColumn="0" w:firstRowLastColumn="0" w:lastRowFirstColumn="0" w:lastRowLastColumn="0"/>
            <w:tcW w:w="7015" w:type="dxa"/>
            <w:gridSpan w:val="2"/>
          </w:tcPr>
          <w:p w14:paraId="1355CBCD" w14:textId="77777777" w:rsidR="00E07903" w:rsidRDefault="00E07903" w:rsidP="00E07903">
            <w:pPr>
              <w:pStyle w:val="BodyText"/>
              <w:spacing w:after="0"/>
              <w:rPr>
                <w:rFonts w:asciiTheme="majorBidi" w:hAnsiTheme="majorBidi" w:cstheme="majorBidi"/>
                <w:bCs w:val="0"/>
                <w:color w:val="1F497D" w:themeColor="text2"/>
              </w:rPr>
            </w:pPr>
            <w:r>
              <w:rPr>
                <w:rFonts w:asciiTheme="majorBidi" w:hAnsiTheme="majorBidi" w:cstheme="majorBidi"/>
                <w:bCs w:val="0"/>
                <w:color w:val="1F497D" w:themeColor="text2"/>
              </w:rPr>
              <w:t>Policy-2:</w:t>
            </w:r>
          </w:p>
          <w:p w14:paraId="5D782241" w14:textId="77777777" w:rsidR="00E07903" w:rsidRPr="008F5D2F" w:rsidRDefault="00E07903" w:rsidP="00E07903">
            <w:pPr>
              <w:pStyle w:val="BodyText"/>
              <w:spacing w:after="0"/>
              <w:rPr>
                <w:rFonts w:asciiTheme="majorBidi" w:hAnsiTheme="majorBidi" w:cstheme="majorBidi"/>
                <w:b w:val="0"/>
                <w:color w:val="1F497D" w:themeColor="text2"/>
                <w:sz w:val="20"/>
                <w:szCs w:val="20"/>
              </w:rPr>
            </w:pPr>
            <w:r>
              <w:rPr>
                <w:rFonts w:asciiTheme="majorBidi" w:hAnsiTheme="majorBidi" w:cstheme="majorBidi"/>
                <w:bCs w:val="0"/>
                <w:sz w:val="32"/>
                <w:szCs w:val="32"/>
              </w:rPr>
              <w:t>Establish VPN Between…</w:t>
            </w:r>
          </w:p>
        </w:tc>
        <w:tc>
          <w:tcPr>
            <w:cnfStyle w:val="000100000000" w:firstRow="0" w:lastRow="0" w:firstColumn="0" w:lastColumn="1" w:oddVBand="0" w:evenVBand="0" w:oddHBand="0" w:evenHBand="0" w:firstRowFirstColumn="0" w:firstRowLastColumn="0" w:lastRowFirstColumn="0" w:lastRowLastColumn="0"/>
            <w:tcW w:w="2695" w:type="dxa"/>
          </w:tcPr>
          <w:p w14:paraId="64C70CF3" w14:textId="77777777" w:rsidR="00E07903" w:rsidRDefault="00E07903" w:rsidP="00E07903">
            <w:pPr>
              <w:pStyle w:val="BodyText"/>
              <w:spacing w:after="0"/>
              <w:rPr>
                <w:rFonts w:asciiTheme="majorBidi" w:hAnsiTheme="majorBidi" w:cstheme="majorBidi"/>
                <w:color w:val="1F497D" w:themeColor="text2"/>
              </w:rPr>
            </w:pPr>
          </w:p>
        </w:tc>
      </w:tr>
      <w:tr w:rsidR="00E07903" w:rsidRPr="008F5D2F" w14:paraId="1E4C9810" w14:textId="77777777" w:rsidTr="00E07903">
        <w:trPr>
          <w:cnfStyle w:val="000000100000" w:firstRow="0" w:lastRow="0" w:firstColumn="0" w:lastColumn="0" w:oddVBand="0" w:evenVBand="0" w:oddHBand="1" w:evenHBand="0" w:firstRowFirstColumn="0" w:firstRowLastColumn="0" w:lastRowFirstColumn="0" w:lastRowLastColumn="0"/>
          <w:cantSplit/>
          <w:trHeight w:hRule="exact" w:val="460"/>
          <w:jc w:val="center"/>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56C892D3" w14:textId="77777777" w:rsidR="00E07903" w:rsidRPr="008F5D2F" w:rsidRDefault="00E07903" w:rsidP="00E07903">
            <w:pPr>
              <w:pStyle w:val="BodyText"/>
              <w:spacing w:after="0"/>
              <w:jc w:val="center"/>
              <w:rPr>
                <w:rFonts w:asciiTheme="majorBidi" w:hAnsiTheme="majorBidi" w:cstheme="majorBidi"/>
                <w:bCs w:val="0"/>
                <w:color w:val="1F497D" w:themeColor="text2"/>
              </w:rPr>
            </w:pPr>
            <w:r>
              <w:rPr>
                <w:rFonts w:asciiTheme="majorBidi" w:hAnsiTheme="majorBidi" w:cstheme="majorBidi"/>
                <w:bCs w:val="0"/>
                <w:color w:val="1F497D" w:themeColor="text2"/>
              </w:rPr>
              <w:t>Router</w:t>
            </w:r>
          </w:p>
        </w:tc>
        <w:tc>
          <w:tcPr>
            <w:cnfStyle w:val="000010000000" w:firstRow="0" w:lastRow="0" w:firstColumn="0" w:lastColumn="0" w:oddVBand="1" w:evenVBand="0" w:oddHBand="0" w:evenHBand="0" w:firstRowFirstColumn="0" w:firstRowLastColumn="0" w:lastRowFirstColumn="0" w:lastRowLastColumn="0"/>
            <w:tcW w:w="5260" w:type="dxa"/>
            <w:vAlign w:val="bottom"/>
          </w:tcPr>
          <w:p w14:paraId="67B58D47" w14:textId="77777777" w:rsidR="00E07903" w:rsidRPr="008F5D2F" w:rsidRDefault="00E07903" w:rsidP="00E07903">
            <w:pPr>
              <w:pStyle w:val="BodyText"/>
              <w:spacing w:after="0"/>
              <w:jc w:val="center"/>
              <w:rPr>
                <w:rFonts w:asciiTheme="majorBidi" w:hAnsiTheme="majorBidi" w:cstheme="majorBidi"/>
                <w:bCs/>
                <w:color w:val="1F497D" w:themeColor="text2"/>
              </w:rPr>
            </w:pPr>
            <w:r>
              <w:rPr>
                <w:rFonts w:asciiTheme="majorBidi" w:hAnsiTheme="majorBidi" w:cstheme="majorBidi"/>
                <w:color w:val="1F497D" w:themeColor="text2"/>
              </w:rPr>
              <w:t>VPN configuration</w:t>
            </w:r>
          </w:p>
        </w:tc>
        <w:tc>
          <w:tcPr>
            <w:cnfStyle w:val="000100000000" w:firstRow="0" w:lastRow="0" w:firstColumn="0" w:lastColumn="1" w:oddVBand="0" w:evenVBand="0" w:oddHBand="0" w:evenHBand="0" w:firstRowFirstColumn="0" w:firstRowLastColumn="0" w:lastRowFirstColumn="0" w:lastRowLastColumn="0"/>
            <w:tcW w:w="2695" w:type="dxa"/>
          </w:tcPr>
          <w:p w14:paraId="3AF9DAD3" w14:textId="77777777" w:rsidR="00E07903" w:rsidRDefault="00E07903" w:rsidP="00E07903">
            <w:pPr>
              <w:pStyle w:val="BodyText"/>
              <w:spacing w:after="0"/>
              <w:jc w:val="center"/>
              <w:rPr>
                <w:rFonts w:asciiTheme="majorBidi" w:hAnsiTheme="majorBidi" w:cstheme="majorBidi"/>
                <w:color w:val="1F497D" w:themeColor="text2"/>
              </w:rPr>
            </w:pPr>
          </w:p>
        </w:tc>
      </w:tr>
      <w:tr w:rsidR="0050731D" w:rsidRPr="008F5D2F" w14:paraId="6DEC3BDB" w14:textId="77777777" w:rsidTr="0050731D">
        <w:trPr>
          <w:trHeight w:hRule="exact" w:val="7930"/>
          <w:jc w:val="center"/>
        </w:trPr>
        <w:tc>
          <w:tcPr>
            <w:cnfStyle w:val="001000000000" w:firstRow="0" w:lastRow="0" w:firstColumn="1" w:lastColumn="0" w:oddVBand="0" w:evenVBand="0" w:oddHBand="0" w:evenHBand="0" w:firstRowFirstColumn="0" w:firstRowLastColumn="0" w:lastRowFirstColumn="0" w:lastRowLastColumn="0"/>
            <w:tcW w:w="1755" w:type="dxa"/>
          </w:tcPr>
          <w:p w14:paraId="7B725542" w14:textId="7B8AF5CE" w:rsidR="0050731D" w:rsidRPr="008F5D2F" w:rsidRDefault="0050731D" w:rsidP="0050731D">
            <w:pPr>
              <w:pStyle w:val="BodyText"/>
              <w:spacing w:after="0"/>
              <w:jc w:val="center"/>
              <w:rPr>
                <w:rFonts w:asciiTheme="majorBidi" w:hAnsiTheme="majorBidi" w:cstheme="majorBidi"/>
                <w:bCs w:val="0"/>
                <w:color w:val="1F497D" w:themeColor="text2"/>
                <w:sz w:val="20"/>
                <w:szCs w:val="20"/>
              </w:rPr>
            </w:pPr>
            <w:r w:rsidRPr="008F5D2F">
              <w:rPr>
                <w:rFonts w:asciiTheme="majorBidi" w:hAnsiTheme="majorBidi" w:cstheme="majorBidi"/>
                <w:bCs w:val="0"/>
                <w:color w:val="1F497D" w:themeColor="text2"/>
                <w:sz w:val="20"/>
                <w:szCs w:val="20"/>
              </w:rPr>
              <w:lastRenderedPageBreak/>
              <w:tab/>
            </w:r>
            <w:r>
              <w:rPr>
                <w:rFonts w:asciiTheme="majorBidi" w:hAnsiTheme="majorBidi" w:cstheme="majorBidi"/>
                <w:bCs w:val="0"/>
                <w:color w:val="1F497D" w:themeColor="text2"/>
                <w:sz w:val="20"/>
                <w:szCs w:val="20"/>
              </w:rPr>
              <w:t>R1</w:t>
            </w:r>
          </w:p>
        </w:tc>
        <w:tc>
          <w:tcPr>
            <w:cnfStyle w:val="000010000000" w:firstRow="0" w:lastRow="0" w:firstColumn="0" w:lastColumn="0" w:oddVBand="1" w:evenVBand="0" w:oddHBand="0" w:evenHBand="0" w:firstRowFirstColumn="0" w:firstRowLastColumn="0" w:lastRowFirstColumn="0" w:lastRowLastColumn="0"/>
            <w:tcW w:w="5260" w:type="dxa"/>
          </w:tcPr>
          <w:p w14:paraId="6C3DAEB3" w14:textId="77777777" w:rsidR="0050731D" w:rsidRDefault="0050731D" w:rsidP="0050731D">
            <w:pPr>
              <w:pStyle w:val="BodyText"/>
              <w:spacing w:after="0"/>
              <w:jc w:val="center"/>
              <w:rPr>
                <w:rFonts w:asciiTheme="majorBidi" w:hAnsiTheme="majorBidi" w:cstheme="majorBidi"/>
                <w:bCs/>
                <w:color w:val="1F497D" w:themeColor="text2"/>
                <w:sz w:val="20"/>
                <w:szCs w:val="20"/>
              </w:rPr>
            </w:pPr>
          </w:p>
          <w:p w14:paraId="4FF592E7"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1- ACL:</w:t>
            </w:r>
          </w:p>
          <w:p w14:paraId="1B118774"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 xml:space="preserve">access-list 110 permit </w:t>
            </w:r>
            <w:proofErr w:type="spellStart"/>
            <w:r w:rsidRPr="0050731D">
              <w:rPr>
                <w:rFonts w:asciiTheme="majorBidi" w:hAnsiTheme="majorBidi" w:cstheme="majorBidi"/>
                <w:bCs/>
                <w:color w:val="1F497D" w:themeColor="text2"/>
                <w:sz w:val="20"/>
                <w:szCs w:val="20"/>
              </w:rPr>
              <w:t>ip</w:t>
            </w:r>
            <w:proofErr w:type="spellEnd"/>
            <w:r w:rsidRPr="0050731D">
              <w:rPr>
                <w:rFonts w:asciiTheme="majorBidi" w:hAnsiTheme="majorBidi" w:cstheme="majorBidi"/>
                <w:bCs/>
                <w:color w:val="1F497D" w:themeColor="text2"/>
                <w:sz w:val="20"/>
                <w:szCs w:val="20"/>
              </w:rPr>
              <w:t xml:space="preserve"> 192.168.1.0 0.0.0.255 192.168.5.0 0.0.0.255 </w:t>
            </w:r>
          </w:p>
          <w:p w14:paraId="0A863753"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2- IKE-Phase1</w:t>
            </w:r>
          </w:p>
          <w:p w14:paraId="5A0517E2"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 xml:space="preserve">crypto </w:t>
            </w:r>
            <w:proofErr w:type="spellStart"/>
            <w:r w:rsidRPr="0050731D">
              <w:rPr>
                <w:rFonts w:asciiTheme="majorBidi" w:hAnsiTheme="majorBidi" w:cstheme="majorBidi"/>
                <w:bCs/>
                <w:color w:val="1F497D" w:themeColor="text2"/>
                <w:sz w:val="20"/>
                <w:szCs w:val="20"/>
              </w:rPr>
              <w:t>isakmp</w:t>
            </w:r>
            <w:proofErr w:type="spellEnd"/>
            <w:r w:rsidRPr="0050731D">
              <w:rPr>
                <w:rFonts w:asciiTheme="majorBidi" w:hAnsiTheme="majorBidi" w:cstheme="majorBidi"/>
                <w:bCs/>
                <w:color w:val="1F497D" w:themeColor="text2"/>
                <w:sz w:val="20"/>
                <w:szCs w:val="20"/>
              </w:rPr>
              <w:t xml:space="preserve"> policy 10</w:t>
            </w:r>
          </w:p>
          <w:p w14:paraId="107223CD"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authentication pre-share</w:t>
            </w:r>
          </w:p>
          <w:p w14:paraId="05D43C21"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 xml:space="preserve">encryption </w:t>
            </w:r>
            <w:proofErr w:type="spellStart"/>
            <w:r w:rsidRPr="0050731D">
              <w:rPr>
                <w:rFonts w:asciiTheme="majorBidi" w:hAnsiTheme="majorBidi" w:cstheme="majorBidi"/>
                <w:bCs/>
                <w:color w:val="1F497D" w:themeColor="text2"/>
                <w:sz w:val="20"/>
                <w:szCs w:val="20"/>
              </w:rPr>
              <w:t>aes</w:t>
            </w:r>
            <w:proofErr w:type="spellEnd"/>
          </w:p>
          <w:p w14:paraId="3A136A7F"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hash md5</w:t>
            </w:r>
          </w:p>
          <w:p w14:paraId="15E95FEF"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group 5</w:t>
            </w:r>
          </w:p>
          <w:p w14:paraId="3512067A"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exit</w:t>
            </w:r>
          </w:p>
          <w:p w14:paraId="0F8F4812"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 xml:space="preserve">crypto </w:t>
            </w:r>
            <w:proofErr w:type="spellStart"/>
            <w:r w:rsidRPr="0050731D">
              <w:rPr>
                <w:rFonts w:asciiTheme="majorBidi" w:hAnsiTheme="majorBidi" w:cstheme="majorBidi"/>
                <w:bCs/>
                <w:color w:val="1F497D" w:themeColor="text2"/>
                <w:sz w:val="20"/>
                <w:szCs w:val="20"/>
              </w:rPr>
              <w:t>isakmp</w:t>
            </w:r>
            <w:proofErr w:type="spellEnd"/>
            <w:r w:rsidRPr="0050731D">
              <w:rPr>
                <w:rFonts w:asciiTheme="majorBidi" w:hAnsiTheme="majorBidi" w:cstheme="majorBidi"/>
                <w:bCs/>
                <w:color w:val="1F497D" w:themeColor="text2"/>
                <w:sz w:val="20"/>
                <w:szCs w:val="20"/>
              </w:rPr>
              <w:t xml:space="preserve"> key cisco123 address 192.168.4.1</w:t>
            </w:r>
          </w:p>
          <w:p w14:paraId="06CC948A"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3- IKE-Phase2</w:t>
            </w:r>
          </w:p>
          <w:p w14:paraId="716B15DF"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 xml:space="preserve">crypto </w:t>
            </w:r>
            <w:proofErr w:type="spellStart"/>
            <w:r w:rsidRPr="0050731D">
              <w:rPr>
                <w:rFonts w:asciiTheme="majorBidi" w:hAnsiTheme="majorBidi" w:cstheme="majorBidi"/>
                <w:bCs/>
                <w:color w:val="1F497D" w:themeColor="text2"/>
                <w:sz w:val="20"/>
                <w:szCs w:val="20"/>
              </w:rPr>
              <w:t>ipsec</w:t>
            </w:r>
            <w:proofErr w:type="spellEnd"/>
            <w:r w:rsidRPr="0050731D">
              <w:rPr>
                <w:rFonts w:asciiTheme="majorBidi" w:hAnsiTheme="majorBidi" w:cstheme="majorBidi"/>
                <w:bCs/>
                <w:color w:val="1F497D" w:themeColor="text2"/>
                <w:sz w:val="20"/>
                <w:szCs w:val="20"/>
              </w:rPr>
              <w:t xml:space="preserve"> transform-set MYSET2 </w:t>
            </w:r>
            <w:proofErr w:type="spellStart"/>
            <w:r w:rsidRPr="0050731D">
              <w:rPr>
                <w:rFonts w:asciiTheme="majorBidi" w:hAnsiTheme="majorBidi" w:cstheme="majorBidi"/>
                <w:bCs/>
                <w:color w:val="1F497D" w:themeColor="text2"/>
                <w:sz w:val="20"/>
                <w:szCs w:val="20"/>
              </w:rPr>
              <w:t>esp-aes</w:t>
            </w:r>
            <w:proofErr w:type="spellEnd"/>
            <w:r w:rsidRPr="0050731D">
              <w:rPr>
                <w:rFonts w:asciiTheme="majorBidi" w:hAnsiTheme="majorBidi" w:cstheme="majorBidi"/>
                <w:bCs/>
                <w:color w:val="1F497D" w:themeColor="text2"/>
                <w:sz w:val="20"/>
                <w:szCs w:val="20"/>
              </w:rPr>
              <w:t xml:space="preserve"> </w:t>
            </w:r>
            <w:proofErr w:type="spellStart"/>
            <w:r w:rsidRPr="0050731D">
              <w:rPr>
                <w:rFonts w:asciiTheme="majorBidi" w:hAnsiTheme="majorBidi" w:cstheme="majorBidi"/>
                <w:bCs/>
                <w:color w:val="1F497D" w:themeColor="text2"/>
                <w:sz w:val="20"/>
                <w:szCs w:val="20"/>
              </w:rPr>
              <w:t>esp</w:t>
            </w:r>
            <w:proofErr w:type="spellEnd"/>
            <w:r w:rsidRPr="0050731D">
              <w:rPr>
                <w:rFonts w:asciiTheme="majorBidi" w:hAnsiTheme="majorBidi" w:cstheme="majorBidi"/>
                <w:bCs/>
                <w:color w:val="1F497D" w:themeColor="text2"/>
                <w:sz w:val="20"/>
                <w:szCs w:val="20"/>
              </w:rPr>
              <w:t>-sha-</w:t>
            </w:r>
            <w:proofErr w:type="spellStart"/>
            <w:r w:rsidRPr="0050731D">
              <w:rPr>
                <w:rFonts w:asciiTheme="majorBidi" w:hAnsiTheme="majorBidi" w:cstheme="majorBidi"/>
                <w:bCs/>
                <w:color w:val="1F497D" w:themeColor="text2"/>
                <w:sz w:val="20"/>
                <w:szCs w:val="20"/>
              </w:rPr>
              <w:t>hmac</w:t>
            </w:r>
            <w:proofErr w:type="spellEnd"/>
          </w:p>
          <w:p w14:paraId="3432FE81"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 xml:space="preserve">4- Create </w:t>
            </w:r>
            <w:proofErr w:type="spellStart"/>
            <w:r w:rsidRPr="0050731D">
              <w:rPr>
                <w:rFonts w:asciiTheme="majorBidi" w:hAnsiTheme="majorBidi" w:cstheme="majorBidi"/>
                <w:bCs/>
                <w:color w:val="1F497D" w:themeColor="text2"/>
                <w:sz w:val="20"/>
                <w:szCs w:val="20"/>
              </w:rPr>
              <w:t>Cryptomap</w:t>
            </w:r>
            <w:proofErr w:type="spellEnd"/>
            <w:r w:rsidRPr="0050731D">
              <w:rPr>
                <w:rFonts w:asciiTheme="majorBidi" w:hAnsiTheme="majorBidi" w:cstheme="majorBidi"/>
                <w:bCs/>
                <w:color w:val="1F497D" w:themeColor="text2"/>
                <w:sz w:val="20"/>
                <w:szCs w:val="20"/>
              </w:rPr>
              <w:t>:</w:t>
            </w:r>
          </w:p>
          <w:p w14:paraId="235A6352"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 xml:space="preserve">crypto map MYMAP2 10 </w:t>
            </w:r>
            <w:proofErr w:type="spellStart"/>
            <w:r w:rsidRPr="0050731D">
              <w:rPr>
                <w:rFonts w:asciiTheme="majorBidi" w:hAnsiTheme="majorBidi" w:cstheme="majorBidi"/>
                <w:bCs/>
                <w:color w:val="1F497D" w:themeColor="text2"/>
                <w:sz w:val="20"/>
                <w:szCs w:val="20"/>
              </w:rPr>
              <w:t>ipsec-isakmp</w:t>
            </w:r>
            <w:proofErr w:type="spellEnd"/>
          </w:p>
          <w:p w14:paraId="5DA10D11"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set peer 192.168.4.1</w:t>
            </w:r>
          </w:p>
          <w:p w14:paraId="067F1B92"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set transform-set MYSET2</w:t>
            </w:r>
          </w:p>
          <w:p w14:paraId="55517413"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match address 110</w:t>
            </w:r>
          </w:p>
          <w:p w14:paraId="30DED40C"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 xml:space="preserve">5- Apply </w:t>
            </w:r>
            <w:proofErr w:type="spellStart"/>
            <w:r w:rsidRPr="0050731D">
              <w:rPr>
                <w:rFonts w:asciiTheme="majorBidi" w:hAnsiTheme="majorBidi" w:cstheme="majorBidi"/>
                <w:bCs/>
                <w:color w:val="1F497D" w:themeColor="text2"/>
                <w:sz w:val="20"/>
                <w:szCs w:val="20"/>
              </w:rPr>
              <w:t>Cryptomap</w:t>
            </w:r>
            <w:proofErr w:type="spellEnd"/>
            <w:r w:rsidRPr="0050731D">
              <w:rPr>
                <w:rFonts w:asciiTheme="majorBidi" w:hAnsiTheme="majorBidi" w:cstheme="majorBidi"/>
                <w:bCs/>
                <w:color w:val="1F497D" w:themeColor="text2"/>
                <w:sz w:val="20"/>
                <w:szCs w:val="20"/>
              </w:rPr>
              <w:t xml:space="preserve"> on Interface</w:t>
            </w:r>
          </w:p>
          <w:p w14:paraId="6F798D59" w14:textId="77777777" w:rsidR="0050731D" w:rsidRPr="0050731D" w:rsidRDefault="0050731D" w:rsidP="0050731D">
            <w:pPr>
              <w:pStyle w:val="BodyText"/>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int s0/0/1</w:t>
            </w:r>
          </w:p>
          <w:p w14:paraId="1563EE42" w14:textId="253089FE" w:rsidR="0050731D" w:rsidRDefault="0050731D" w:rsidP="0050731D">
            <w:pPr>
              <w:pStyle w:val="BodyText"/>
              <w:spacing w:after="0"/>
              <w:jc w:val="center"/>
              <w:rPr>
                <w:rFonts w:asciiTheme="majorBidi" w:hAnsiTheme="majorBidi" w:cstheme="majorBidi"/>
                <w:bCs/>
                <w:color w:val="1F497D" w:themeColor="text2"/>
                <w:sz w:val="20"/>
                <w:szCs w:val="20"/>
              </w:rPr>
            </w:pPr>
            <w:r w:rsidRPr="0050731D">
              <w:rPr>
                <w:rFonts w:asciiTheme="majorBidi" w:hAnsiTheme="majorBidi" w:cstheme="majorBidi"/>
                <w:bCs/>
                <w:color w:val="1F497D" w:themeColor="text2"/>
                <w:sz w:val="20"/>
                <w:szCs w:val="20"/>
              </w:rPr>
              <w:tab/>
              <w:t>crypto map MYMAP2</w:t>
            </w:r>
          </w:p>
          <w:p w14:paraId="35B81CBD" w14:textId="77777777" w:rsidR="0050731D" w:rsidRDefault="0050731D" w:rsidP="0050731D">
            <w:pPr>
              <w:pStyle w:val="BodyText"/>
              <w:spacing w:after="0"/>
              <w:jc w:val="center"/>
              <w:rPr>
                <w:rFonts w:asciiTheme="majorBidi" w:hAnsiTheme="majorBidi" w:cstheme="majorBidi"/>
                <w:bCs/>
                <w:color w:val="1F497D" w:themeColor="text2"/>
                <w:sz w:val="20"/>
                <w:szCs w:val="20"/>
              </w:rPr>
            </w:pPr>
          </w:p>
          <w:p w14:paraId="7333526D" w14:textId="77777777" w:rsidR="0050731D" w:rsidRDefault="0050731D" w:rsidP="0050731D">
            <w:pPr>
              <w:pStyle w:val="BodyText"/>
              <w:spacing w:after="0"/>
              <w:jc w:val="center"/>
              <w:rPr>
                <w:rFonts w:asciiTheme="majorBidi" w:hAnsiTheme="majorBidi" w:cstheme="majorBidi"/>
                <w:bCs/>
                <w:color w:val="1F497D" w:themeColor="text2"/>
                <w:sz w:val="20"/>
                <w:szCs w:val="20"/>
              </w:rPr>
            </w:pPr>
          </w:p>
          <w:p w14:paraId="12EE22A6" w14:textId="77777777" w:rsidR="0050731D" w:rsidRDefault="0050731D" w:rsidP="0050731D">
            <w:pPr>
              <w:pStyle w:val="BodyText"/>
              <w:spacing w:after="0"/>
              <w:jc w:val="center"/>
              <w:rPr>
                <w:rFonts w:asciiTheme="majorBidi" w:hAnsiTheme="majorBidi" w:cstheme="majorBidi"/>
                <w:bCs/>
                <w:color w:val="1F497D" w:themeColor="text2"/>
                <w:sz w:val="20"/>
                <w:szCs w:val="20"/>
              </w:rPr>
            </w:pPr>
          </w:p>
          <w:p w14:paraId="54B4084E" w14:textId="77777777" w:rsidR="0050731D" w:rsidRDefault="0050731D" w:rsidP="0050731D">
            <w:pPr>
              <w:pStyle w:val="BodyText"/>
              <w:spacing w:after="0"/>
              <w:jc w:val="center"/>
              <w:rPr>
                <w:rFonts w:asciiTheme="majorBidi" w:hAnsiTheme="majorBidi" w:cstheme="majorBidi"/>
                <w:bCs/>
                <w:color w:val="1F497D" w:themeColor="text2"/>
                <w:sz w:val="20"/>
                <w:szCs w:val="20"/>
              </w:rPr>
            </w:pPr>
          </w:p>
          <w:p w14:paraId="19AF758D" w14:textId="77777777" w:rsidR="0050731D" w:rsidRDefault="0050731D" w:rsidP="0050731D">
            <w:pPr>
              <w:pStyle w:val="BodyText"/>
              <w:spacing w:after="0"/>
              <w:jc w:val="center"/>
              <w:rPr>
                <w:rFonts w:asciiTheme="majorBidi" w:hAnsiTheme="majorBidi" w:cstheme="majorBidi"/>
                <w:bCs/>
                <w:color w:val="1F497D" w:themeColor="text2"/>
                <w:sz w:val="20"/>
                <w:szCs w:val="20"/>
              </w:rPr>
            </w:pPr>
          </w:p>
          <w:p w14:paraId="7B3D5432" w14:textId="77777777" w:rsidR="0050731D" w:rsidRDefault="0050731D" w:rsidP="0050731D">
            <w:pPr>
              <w:pStyle w:val="BodyText"/>
              <w:spacing w:after="0"/>
              <w:jc w:val="center"/>
              <w:rPr>
                <w:rFonts w:asciiTheme="majorBidi" w:hAnsiTheme="majorBidi" w:cstheme="majorBidi"/>
                <w:bCs/>
                <w:color w:val="1F497D" w:themeColor="text2"/>
                <w:sz w:val="20"/>
                <w:szCs w:val="20"/>
              </w:rPr>
            </w:pPr>
          </w:p>
          <w:p w14:paraId="7AD40848" w14:textId="77777777" w:rsidR="0050731D" w:rsidRPr="008F5D2F" w:rsidRDefault="0050731D" w:rsidP="0050731D">
            <w:pPr>
              <w:pStyle w:val="BodyText"/>
              <w:spacing w:after="0"/>
              <w:jc w:val="center"/>
              <w:rPr>
                <w:rFonts w:asciiTheme="majorBidi" w:hAnsiTheme="majorBidi" w:cstheme="majorBidi"/>
                <w:bCs/>
                <w:color w:val="1F497D" w:themeColor="text2"/>
                <w:sz w:val="20"/>
                <w:szCs w:val="20"/>
              </w:rPr>
            </w:pPr>
          </w:p>
        </w:tc>
        <w:tc>
          <w:tcPr>
            <w:cnfStyle w:val="000100000000" w:firstRow="0" w:lastRow="0" w:firstColumn="0" w:lastColumn="1" w:oddVBand="0" w:evenVBand="0" w:oddHBand="0" w:evenHBand="0" w:firstRowFirstColumn="0" w:firstRowLastColumn="0" w:lastRowFirstColumn="0" w:lastRowLastColumn="0"/>
            <w:tcW w:w="2695" w:type="dxa"/>
          </w:tcPr>
          <w:p w14:paraId="334EB7C1" w14:textId="79EDADC9" w:rsidR="0050731D" w:rsidRDefault="0050731D" w:rsidP="0050731D">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 xml:space="preserve">Create ACL, and configure phase </w:t>
            </w:r>
            <w:proofErr w:type="gramStart"/>
            <w:r>
              <w:rPr>
                <w:rFonts w:asciiTheme="majorBidi" w:hAnsiTheme="majorBidi" w:cstheme="majorBidi"/>
                <w:bCs w:val="0"/>
                <w:color w:val="1F497D" w:themeColor="text2"/>
                <w:sz w:val="20"/>
                <w:szCs w:val="20"/>
              </w:rPr>
              <w:t>1,phase</w:t>
            </w:r>
            <w:proofErr w:type="gramEnd"/>
            <w:r>
              <w:rPr>
                <w:rFonts w:asciiTheme="majorBidi" w:hAnsiTheme="majorBidi" w:cstheme="majorBidi"/>
                <w:bCs w:val="0"/>
                <w:color w:val="1F497D" w:themeColor="text2"/>
                <w:sz w:val="20"/>
                <w:szCs w:val="20"/>
              </w:rPr>
              <w:t>2 with IKE protocol to encrypt data between routers and data of their LAN’s</w:t>
            </w:r>
          </w:p>
        </w:tc>
      </w:tr>
      <w:tr w:rsidR="0050731D" w:rsidRPr="008F5D2F" w14:paraId="7EAB20BD" w14:textId="77777777" w:rsidTr="0050731D">
        <w:trPr>
          <w:cnfStyle w:val="010000000000" w:firstRow="0" w:lastRow="1" w:firstColumn="0" w:lastColumn="0" w:oddVBand="0" w:evenVBand="0" w:oddHBand="0" w:evenHBand="0" w:firstRowFirstColumn="0" w:firstRowLastColumn="0" w:lastRowFirstColumn="0" w:lastRowLastColumn="0"/>
          <w:trHeight w:hRule="exact" w:val="5412"/>
          <w:jc w:val="center"/>
        </w:trPr>
        <w:tc>
          <w:tcPr>
            <w:cnfStyle w:val="001000000000" w:firstRow="0" w:lastRow="0" w:firstColumn="1" w:lastColumn="0" w:oddVBand="0" w:evenVBand="0" w:oddHBand="0" w:evenHBand="0" w:firstRowFirstColumn="0" w:firstRowLastColumn="0" w:lastRowFirstColumn="0" w:lastRowLastColumn="0"/>
            <w:tcW w:w="1755" w:type="dxa"/>
          </w:tcPr>
          <w:p w14:paraId="1AC12B1C" w14:textId="6B3890C2" w:rsidR="0050731D" w:rsidRPr="008F5D2F" w:rsidRDefault="0050731D" w:rsidP="0050731D">
            <w:pPr>
              <w:pStyle w:val="BodyText"/>
              <w:spacing w:after="0"/>
              <w:jc w:val="center"/>
              <w:rPr>
                <w:rFonts w:asciiTheme="majorBidi" w:hAnsiTheme="majorBidi" w:cstheme="majorBidi"/>
                <w:b w:val="0"/>
                <w:color w:val="1F497D" w:themeColor="text2"/>
                <w:sz w:val="20"/>
                <w:szCs w:val="20"/>
              </w:rPr>
            </w:pPr>
            <w:r>
              <w:rPr>
                <w:rFonts w:asciiTheme="majorBidi" w:hAnsiTheme="majorBidi" w:cstheme="majorBidi"/>
                <w:b w:val="0"/>
                <w:color w:val="1F497D" w:themeColor="text2"/>
                <w:sz w:val="20"/>
                <w:szCs w:val="20"/>
              </w:rPr>
              <w:lastRenderedPageBreak/>
              <w:t>R3</w:t>
            </w:r>
          </w:p>
        </w:tc>
        <w:tc>
          <w:tcPr>
            <w:cnfStyle w:val="000010000000" w:firstRow="0" w:lastRow="0" w:firstColumn="0" w:lastColumn="0" w:oddVBand="1" w:evenVBand="0" w:oddHBand="0" w:evenHBand="0" w:firstRowFirstColumn="0" w:firstRowLastColumn="0" w:lastRowFirstColumn="0" w:lastRowLastColumn="0"/>
            <w:tcW w:w="5260" w:type="dxa"/>
          </w:tcPr>
          <w:p w14:paraId="3044C677"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1- ACL:</w:t>
            </w:r>
          </w:p>
          <w:p w14:paraId="597E9D71"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 xml:space="preserve">access-list 110 permit </w:t>
            </w:r>
            <w:proofErr w:type="spellStart"/>
            <w:r w:rsidRPr="0050731D">
              <w:rPr>
                <w:rFonts w:asciiTheme="majorBidi" w:hAnsiTheme="majorBidi" w:cstheme="majorBidi"/>
                <w:bCs w:val="0"/>
                <w:color w:val="1F497D" w:themeColor="text2"/>
                <w:sz w:val="20"/>
                <w:szCs w:val="20"/>
              </w:rPr>
              <w:t>ip</w:t>
            </w:r>
            <w:proofErr w:type="spellEnd"/>
            <w:r w:rsidRPr="0050731D">
              <w:rPr>
                <w:rFonts w:asciiTheme="majorBidi" w:hAnsiTheme="majorBidi" w:cstheme="majorBidi"/>
                <w:bCs w:val="0"/>
                <w:color w:val="1F497D" w:themeColor="text2"/>
                <w:sz w:val="20"/>
                <w:szCs w:val="20"/>
              </w:rPr>
              <w:t xml:space="preserve"> 192.168.5.0 0.0.0.255 192.168.1.0 0.0.0.255 </w:t>
            </w:r>
          </w:p>
          <w:p w14:paraId="696AEC90"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2- IKE-Phase1</w:t>
            </w:r>
          </w:p>
          <w:p w14:paraId="46023B76"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 xml:space="preserve">crypto </w:t>
            </w:r>
            <w:proofErr w:type="spellStart"/>
            <w:r w:rsidRPr="0050731D">
              <w:rPr>
                <w:rFonts w:asciiTheme="majorBidi" w:hAnsiTheme="majorBidi" w:cstheme="majorBidi"/>
                <w:bCs w:val="0"/>
                <w:color w:val="1F497D" w:themeColor="text2"/>
                <w:sz w:val="20"/>
                <w:szCs w:val="20"/>
              </w:rPr>
              <w:t>isakmp</w:t>
            </w:r>
            <w:proofErr w:type="spellEnd"/>
            <w:r w:rsidRPr="0050731D">
              <w:rPr>
                <w:rFonts w:asciiTheme="majorBidi" w:hAnsiTheme="majorBidi" w:cstheme="majorBidi"/>
                <w:bCs w:val="0"/>
                <w:color w:val="1F497D" w:themeColor="text2"/>
                <w:sz w:val="20"/>
                <w:szCs w:val="20"/>
              </w:rPr>
              <w:t xml:space="preserve"> policy 10</w:t>
            </w:r>
          </w:p>
          <w:p w14:paraId="5EAFEDF7"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authentication pre-share</w:t>
            </w:r>
          </w:p>
          <w:p w14:paraId="1E48FD3E"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 xml:space="preserve">encryption </w:t>
            </w:r>
            <w:proofErr w:type="spellStart"/>
            <w:r w:rsidRPr="0050731D">
              <w:rPr>
                <w:rFonts w:asciiTheme="majorBidi" w:hAnsiTheme="majorBidi" w:cstheme="majorBidi"/>
                <w:bCs w:val="0"/>
                <w:color w:val="1F497D" w:themeColor="text2"/>
                <w:sz w:val="20"/>
                <w:szCs w:val="20"/>
              </w:rPr>
              <w:t>aes</w:t>
            </w:r>
            <w:proofErr w:type="spellEnd"/>
          </w:p>
          <w:p w14:paraId="7127E533"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hash md5</w:t>
            </w:r>
          </w:p>
          <w:p w14:paraId="2290BFC7"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group 5</w:t>
            </w:r>
          </w:p>
          <w:p w14:paraId="2619FEA6"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exit</w:t>
            </w:r>
          </w:p>
          <w:p w14:paraId="4E4AF979"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 xml:space="preserve">crypto </w:t>
            </w:r>
            <w:proofErr w:type="spellStart"/>
            <w:r w:rsidRPr="0050731D">
              <w:rPr>
                <w:rFonts w:asciiTheme="majorBidi" w:hAnsiTheme="majorBidi" w:cstheme="majorBidi"/>
                <w:bCs w:val="0"/>
                <w:color w:val="1F497D" w:themeColor="text2"/>
                <w:sz w:val="20"/>
                <w:szCs w:val="20"/>
              </w:rPr>
              <w:t>isakmp</w:t>
            </w:r>
            <w:proofErr w:type="spellEnd"/>
            <w:r w:rsidRPr="0050731D">
              <w:rPr>
                <w:rFonts w:asciiTheme="majorBidi" w:hAnsiTheme="majorBidi" w:cstheme="majorBidi"/>
                <w:bCs w:val="0"/>
                <w:color w:val="1F497D" w:themeColor="text2"/>
                <w:sz w:val="20"/>
                <w:szCs w:val="20"/>
              </w:rPr>
              <w:t xml:space="preserve"> key cisco123 address 192.168.2.1</w:t>
            </w:r>
          </w:p>
          <w:p w14:paraId="2D5188A0"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3- IKE-Phase2</w:t>
            </w:r>
          </w:p>
          <w:p w14:paraId="2BF32AA8"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 xml:space="preserve">crypto </w:t>
            </w:r>
            <w:proofErr w:type="spellStart"/>
            <w:r w:rsidRPr="0050731D">
              <w:rPr>
                <w:rFonts w:asciiTheme="majorBidi" w:hAnsiTheme="majorBidi" w:cstheme="majorBidi"/>
                <w:bCs w:val="0"/>
                <w:color w:val="1F497D" w:themeColor="text2"/>
                <w:sz w:val="20"/>
                <w:szCs w:val="20"/>
              </w:rPr>
              <w:t>ipsec</w:t>
            </w:r>
            <w:proofErr w:type="spellEnd"/>
            <w:r w:rsidRPr="0050731D">
              <w:rPr>
                <w:rFonts w:asciiTheme="majorBidi" w:hAnsiTheme="majorBidi" w:cstheme="majorBidi"/>
                <w:bCs w:val="0"/>
                <w:color w:val="1F497D" w:themeColor="text2"/>
                <w:sz w:val="20"/>
                <w:szCs w:val="20"/>
              </w:rPr>
              <w:t xml:space="preserve"> transform-set MYSET2 </w:t>
            </w:r>
            <w:proofErr w:type="spellStart"/>
            <w:r w:rsidRPr="0050731D">
              <w:rPr>
                <w:rFonts w:asciiTheme="majorBidi" w:hAnsiTheme="majorBidi" w:cstheme="majorBidi"/>
                <w:bCs w:val="0"/>
                <w:color w:val="1F497D" w:themeColor="text2"/>
                <w:sz w:val="20"/>
                <w:szCs w:val="20"/>
              </w:rPr>
              <w:t>esp-aes</w:t>
            </w:r>
            <w:proofErr w:type="spellEnd"/>
            <w:r w:rsidRPr="0050731D">
              <w:rPr>
                <w:rFonts w:asciiTheme="majorBidi" w:hAnsiTheme="majorBidi" w:cstheme="majorBidi"/>
                <w:bCs w:val="0"/>
                <w:color w:val="1F497D" w:themeColor="text2"/>
                <w:sz w:val="20"/>
                <w:szCs w:val="20"/>
              </w:rPr>
              <w:t xml:space="preserve"> </w:t>
            </w:r>
            <w:proofErr w:type="spellStart"/>
            <w:r w:rsidRPr="0050731D">
              <w:rPr>
                <w:rFonts w:asciiTheme="majorBidi" w:hAnsiTheme="majorBidi" w:cstheme="majorBidi"/>
                <w:bCs w:val="0"/>
                <w:color w:val="1F497D" w:themeColor="text2"/>
                <w:sz w:val="20"/>
                <w:szCs w:val="20"/>
              </w:rPr>
              <w:t>esp</w:t>
            </w:r>
            <w:proofErr w:type="spellEnd"/>
            <w:r w:rsidRPr="0050731D">
              <w:rPr>
                <w:rFonts w:asciiTheme="majorBidi" w:hAnsiTheme="majorBidi" w:cstheme="majorBidi"/>
                <w:bCs w:val="0"/>
                <w:color w:val="1F497D" w:themeColor="text2"/>
                <w:sz w:val="20"/>
                <w:szCs w:val="20"/>
              </w:rPr>
              <w:t>-sha-</w:t>
            </w:r>
            <w:proofErr w:type="spellStart"/>
            <w:r w:rsidRPr="0050731D">
              <w:rPr>
                <w:rFonts w:asciiTheme="majorBidi" w:hAnsiTheme="majorBidi" w:cstheme="majorBidi"/>
                <w:bCs w:val="0"/>
                <w:color w:val="1F497D" w:themeColor="text2"/>
                <w:sz w:val="20"/>
                <w:szCs w:val="20"/>
              </w:rPr>
              <w:t>hmac</w:t>
            </w:r>
            <w:proofErr w:type="spellEnd"/>
          </w:p>
          <w:p w14:paraId="2AB84247"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 xml:space="preserve">4- Create </w:t>
            </w:r>
            <w:proofErr w:type="spellStart"/>
            <w:r w:rsidRPr="0050731D">
              <w:rPr>
                <w:rFonts w:asciiTheme="majorBidi" w:hAnsiTheme="majorBidi" w:cstheme="majorBidi"/>
                <w:bCs w:val="0"/>
                <w:color w:val="1F497D" w:themeColor="text2"/>
                <w:sz w:val="20"/>
                <w:szCs w:val="20"/>
              </w:rPr>
              <w:t>Cryptomap</w:t>
            </w:r>
            <w:proofErr w:type="spellEnd"/>
            <w:r w:rsidRPr="0050731D">
              <w:rPr>
                <w:rFonts w:asciiTheme="majorBidi" w:hAnsiTheme="majorBidi" w:cstheme="majorBidi"/>
                <w:bCs w:val="0"/>
                <w:color w:val="1F497D" w:themeColor="text2"/>
                <w:sz w:val="20"/>
                <w:szCs w:val="20"/>
              </w:rPr>
              <w:t>:</w:t>
            </w:r>
          </w:p>
          <w:p w14:paraId="79D37010"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 xml:space="preserve">crypto map MYMAP2 10 </w:t>
            </w:r>
            <w:proofErr w:type="spellStart"/>
            <w:r w:rsidRPr="0050731D">
              <w:rPr>
                <w:rFonts w:asciiTheme="majorBidi" w:hAnsiTheme="majorBidi" w:cstheme="majorBidi"/>
                <w:bCs w:val="0"/>
                <w:color w:val="1F497D" w:themeColor="text2"/>
                <w:sz w:val="20"/>
                <w:szCs w:val="20"/>
              </w:rPr>
              <w:t>ipsec-isakmp</w:t>
            </w:r>
            <w:proofErr w:type="spellEnd"/>
          </w:p>
          <w:p w14:paraId="3F7F0096"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set peer 192.168.2.1</w:t>
            </w:r>
          </w:p>
          <w:p w14:paraId="06464E31"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set transform-set MYSET2</w:t>
            </w:r>
          </w:p>
          <w:p w14:paraId="52325D28"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match address 110</w:t>
            </w:r>
          </w:p>
          <w:p w14:paraId="712C9993"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 xml:space="preserve">5- Apply </w:t>
            </w:r>
            <w:proofErr w:type="spellStart"/>
            <w:r w:rsidRPr="0050731D">
              <w:rPr>
                <w:rFonts w:asciiTheme="majorBidi" w:hAnsiTheme="majorBidi" w:cstheme="majorBidi"/>
                <w:bCs w:val="0"/>
                <w:color w:val="1F497D" w:themeColor="text2"/>
                <w:sz w:val="20"/>
                <w:szCs w:val="20"/>
              </w:rPr>
              <w:t>Cryptomap</w:t>
            </w:r>
            <w:proofErr w:type="spellEnd"/>
            <w:r w:rsidRPr="0050731D">
              <w:rPr>
                <w:rFonts w:asciiTheme="majorBidi" w:hAnsiTheme="majorBidi" w:cstheme="majorBidi"/>
                <w:bCs w:val="0"/>
                <w:color w:val="1F497D" w:themeColor="text2"/>
                <w:sz w:val="20"/>
                <w:szCs w:val="20"/>
              </w:rPr>
              <w:t xml:space="preserve"> on Interface</w:t>
            </w:r>
          </w:p>
          <w:p w14:paraId="570C98A2" w14:textId="77777777" w:rsidR="0050731D" w:rsidRPr="0050731D" w:rsidRDefault="0050731D" w:rsidP="0050731D">
            <w:pPr>
              <w:pStyle w:val="BodyText"/>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int s0/0/1</w:t>
            </w:r>
          </w:p>
          <w:p w14:paraId="7F9F9008" w14:textId="19485EFD" w:rsidR="0050731D" w:rsidRDefault="0050731D" w:rsidP="0050731D">
            <w:pPr>
              <w:pStyle w:val="BodyText"/>
              <w:spacing w:after="0"/>
              <w:jc w:val="center"/>
              <w:rPr>
                <w:rFonts w:asciiTheme="majorBidi" w:hAnsiTheme="majorBidi" w:cstheme="majorBidi"/>
                <w:bCs w:val="0"/>
                <w:color w:val="1F497D" w:themeColor="text2"/>
                <w:sz w:val="20"/>
                <w:szCs w:val="20"/>
              </w:rPr>
            </w:pPr>
            <w:r w:rsidRPr="0050731D">
              <w:rPr>
                <w:rFonts w:asciiTheme="majorBidi" w:hAnsiTheme="majorBidi" w:cstheme="majorBidi"/>
                <w:bCs w:val="0"/>
                <w:color w:val="1F497D" w:themeColor="text2"/>
                <w:sz w:val="20"/>
                <w:szCs w:val="20"/>
              </w:rPr>
              <w:tab/>
              <w:t>crypto map MYMAP2</w:t>
            </w:r>
          </w:p>
        </w:tc>
        <w:tc>
          <w:tcPr>
            <w:cnfStyle w:val="000100000000" w:firstRow="0" w:lastRow="0" w:firstColumn="0" w:lastColumn="1" w:oddVBand="0" w:evenVBand="0" w:oddHBand="0" w:evenHBand="0" w:firstRowFirstColumn="0" w:firstRowLastColumn="0" w:lastRowFirstColumn="0" w:lastRowLastColumn="0"/>
            <w:tcW w:w="2695" w:type="dxa"/>
          </w:tcPr>
          <w:p w14:paraId="27659252" w14:textId="3D3F5896" w:rsidR="0050731D" w:rsidRDefault="0050731D" w:rsidP="0050731D">
            <w:pPr>
              <w:pStyle w:val="BodyText"/>
              <w:spacing w:after="0"/>
              <w:jc w:val="center"/>
              <w:rPr>
                <w:rFonts w:asciiTheme="majorBidi" w:hAnsiTheme="majorBidi" w:cstheme="majorBidi"/>
                <w:bCs w:val="0"/>
                <w:color w:val="1F497D" w:themeColor="text2"/>
                <w:sz w:val="20"/>
                <w:szCs w:val="20"/>
              </w:rPr>
            </w:pPr>
            <w:r>
              <w:rPr>
                <w:rFonts w:asciiTheme="majorBidi" w:hAnsiTheme="majorBidi" w:cstheme="majorBidi"/>
                <w:bCs w:val="0"/>
                <w:color w:val="1F497D" w:themeColor="text2"/>
                <w:sz w:val="20"/>
                <w:szCs w:val="20"/>
              </w:rPr>
              <w:t xml:space="preserve">Create ACL, and configure phase </w:t>
            </w:r>
            <w:proofErr w:type="gramStart"/>
            <w:r>
              <w:rPr>
                <w:rFonts w:asciiTheme="majorBidi" w:hAnsiTheme="majorBidi" w:cstheme="majorBidi"/>
                <w:bCs w:val="0"/>
                <w:color w:val="1F497D" w:themeColor="text2"/>
                <w:sz w:val="20"/>
                <w:szCs w:val="20"/>
              </w:rPr>
              <w:t>1,phase</w:t>
            </w:r>
            <w:proofErr w:type="gramEnd"/>
            <w:r>
              <w:rPr>
                <w:rFonts w:asciiTheme="majorBidi" w:hAnsiTheme="majorBidi" w:cstheme="majorBidi"/>
                <w:bCs w:val="0"/>
                <w:color w:val="1F497D" w:themeColor="text2"/>
                <w:sz w:val="20"/>
                <w:szCs w:val="20"/>
              </w:rPr>
              <w:t>2 with IKE protocol to encrypt data between routers and data of their LAN’s</w:t>
            </w:r>
          </w:p>
        </w:tc>
      </w:tr>
    </w:tbl>
    <w:p w14:paraId="0613E168" w14:textId="77777777" w:rsidR="00525B72" w:rsidRDefault="00525B72" w:rsidP="00634AAE">
      <w:pPr>
        <w:rPr>
          <w:rFonts w:asciiTheme="majorBidi" w:hAnsiTheme="majorBidi" w:cstheme="majorBidi"/>
          <w:b/>
          <w:bCs/>
          <w:color w:val="000000"/>
          <w:lang w:val="en-GB"/>
        </w:rPr>
      </w:pPr>
    </w:p>
    <w:p w14:paraId="43BB183D" w14:textId="76F01868" w:rsidR="00525B72" w:rsidRDefault="00525B72" w:rsidP="00634AAE">
      <w:pPr>
        <w:rPr>
          <w:rFonts w:asciiTheme="majorBidi" w:hAnsiTheme="majorBidi" w:cstheme="majorBidi"/>
          <w:b/>
          <w:bCs/>
          <w:color w:val="000000"/>
          <w:lang w:val="en-GB"/>
        </w:rPr>
      </w:pPr>
    </w:p>
    <w:p w14:paraId="73E53D92" w14:textId="3C780A8B" w:rsidR="008255CA" w:rsidRDefault="008255CA" w:rsidP="00634AAE">
      <w:pPr>
        <w:rPr>
          <w:rFonts w:asciiTheme="majorBidi" w:hAnsiTheme="majorBidi" w:cstheme="majorBidi"/>
          <w:b/>
          <w:bCs/>
          <w:color w:val="000000"/>
          <w:lang w:val="en-GB"/>
        </w:rPr>
      </w:pPr>
    </w:p>
    <w:p w14:paraId="64393DC0" w14:textId="0302E4FE" w:rsidR="008255CA" w:rsidRDefault="008255CA" w:rsidP="00634AAE">
      <w:pPr>
        <w:rPr>
          <w:rFonts w:asciiTheme="majorBidi" w:hAnsiTheme="majorBidi" w:cstheme="majorBidi"/>
          <w:b/>
          <w:bCs/>
          <w:color w:val="000000"/>
          <w:lang w:val="en-GB"/>
        </w:rPr>
      </w:pPr>
    </w:p>
    <w:p w14:paraId="21178984" w14:textId="77777777" w:rsidR="008255CA" w:rsidRDefault="008255CA" w:rsidP="00634AAE">
      <w:pPr>
        <w:rPr>
          <w:rFonts w:asciiTheme="majorBidi" w:hAnsiTheme="majorBidi" w:cstheme="majorBidi"/>
          <w:b/>
          <w:bCs/>
          <w:color w:val="000000"/>
          <w:lang w:val="en-GB"/>
        </w:rPr>
      </w:pPr>
    </w:p>
    <w:p w14:paraId="7B9DC49B" w14:textId="77777777" w:rsidR="00525B72" w:rsidRDefault="00525B72" w:rsidP="00634AAE">
      <w:pPr>
        <w:rPr>
          <w:rFonts w:asciiTheme="majorBidi" w:hAnsiTheme="majorBidi" w:cstheme="majorBidi"/>
          <w:b/>
          <w:bCs/>
          <w:color w:val="000000"/>
          <w:lang w:val="en-GB"/>
        </w:rPr>
      </w:pPr>
    </w:p>
    <w:p w14:paraId="6E8C7673" w14:textId="77777777" w:rsidR="00525B72" w:rsidRPr="00726085" w:rsidRDefault="00525B72" w:rsidP="00525B72">
      <w:pPr>
        <w:pStyle w:val="Heading2"/>
        <w:numPr>
          <w:ilvl w:val="0"/>
          <w:numId w:val="12"/>
        </w:numPr>
      </w:pPr>
      <w:bookmarkStart w:id="6" w:name="_Toc95580237"/>
      <w:r>
        <w:t>Verification Plan</w:t>
      </w:r>
      <w:bookmarkEnd w:id="6"/>
    </w:p>
    <w:p w14:paraId="1DA91BA1" w14:textId="77777777" w:rsidR="00525B72" w:rsidRPr="00B616A1" w:rsidRDefault="00525B72" w:rsidP="00634AAE">
      <w:pPr>
        <w:rPr>
          <w:rFonts w:asciiTheme="majorBidi" w:hAnsiTheme="majorBidi" w:cstheme="majorBidi"/>
          <w:b/>
          <w:bCs/>
          <w:color w:val="000000"/>
          <w:lang w:val="en-GB"/>
        </w:rPr>
      </w:pPr>
    </w:p>
    <w:p w14:paraId="7B95C115" w14:textId="77777777" w:rsidR="007809FF" w:rsidRPr="00653DD3" w:rsidRDefault="00393E48" w:rsidP="00B616A1">
      <w:pPr>
        <w:pStyle w:val="ListParagraph"/>
        <w:numPr>
          <w:ilvl w:val="1"/>
          <w:numId w:val="12"/>
        </w:numPr>
        <w:rPr>
          <w:rFonts w:asciiTheme="majorBidi" w:eastAsia="Calibri" w:hAnsiTheme="majorBidi" w:cstheme="majorBidi"/>
          <w:sz w:val="24"/>
          <w:szCs w:val="24"/>
          <w:lang w:val="en-CA"/>
        </w:rPr>
      </w:pPr>
      <w:r>
        <w:rPr>
          <w:rFonts w:asciiTheme="majorBidi" w:hAnsiTheme="majorBidi" w:cstheme="majorBidi"/>
          <w:color w:val="000000"/>
          <w:sz w:val="28"/>
          <w:szCs w:val="28"/>
        </w:rPr>
        <w:t xml:space="preserve"> </w:t>
      </w:r>
      <w:r w:rsidR="005C66F0">
        <w:rPr>
          <w:rFonts w:asciiTheme="majorBidi" w:eastAsia="Calibri" w:hAnsiTheme="majorBidi" w:cstheme="majorBidi"/>
          <w:b/>
          <w:bCs/>
          <w:sz w:val="24"/>
          <w:szCs w:val="24"/>
          <w:lang w:val="en-CA"/>
        </w:rPr>
        <w:t>**</w:t>
      </w:r>
      <w:r w:rsidR="000E7C5E">
        <w:rPr>
          <w:rFonts w:asciiTheme="majorBidi" w:eastAsia="Calibri" w:hAnsiTheme="majorBidi" w:cstheme="majorBidi"/>
          <w:b/>
          <w:bCs/>
          <w:sz w:val="24"/>
          <w:szCs w:val="24"/>
          <w:lang w:val="en-CA"/>
        </w:rPr>
        <w:t xml:space="preserve">Include a </w:t>
      </w:r>
      <w:r w:rsidR="000E7C5E" w:rsidRPr="000E7C5E">
        <w:rPr>
          <w:rFonts w:asciiTheme="majorBidi" w:eastAsia="Calibri" w:hAnsiTheme="majorBidi" w:cstheme="majorBidi"/>
          <w:b/>
          <w:bCs/>
          <w:sz w:val="24"/>
          <w:szCs w:val="24"/>
          <w:highlight w:val="yellow"/>
          <w:lang w:val="en-CA"/>
        </w:rPr>
        <w:t>P</w:t>
      </w:r>
      <w:r w:rsidR="007809FF" w:rsidRPr="000E7C5E">
        <w:rPr>
          <w:rFonts w:asciiTheme="majorBidi" w:eastAsia="Calibri" w:hAnsiTheme="majorBidi" w:cstheme="majorBidi"/>
          <w:b/>
          <w:bCs/>
          <w:sz w:val="24"/>
          <w:szCs w:val="24"/>
          <w:highlight w:val="yellow"/>
          <w:lang w:val="en-CA"/>
        </w:rPr>
        <w:t xml:space="preserve">rint </w:t>
      </w:r>
      <w:r w:rsidR="000E7C5E" w:rsidRPr="000E7C5E">
        <w:rPr>
          <w:rFonts w:asciiTheme="majorBidi" w:eastAsia="Calibri" w:hAnsiTheme="majorBidi" w:cstheme="majorBidi"/>
          <w:b/>
          <w:bCs/>
          <w:sz w:val="24"/>
          <w:szCs w:val="24"/>
          <w:highlight w:val="yellow"/>
          <w:lang w:val="en-CA"/>
        </w:rPr>
        <w:t>S</w:t>
      </w:r>
      <w:r w:rsidR="007809FF" w:rsidRPr="000E7C5E">
        <w:rPr>
          <w:rFonts w:asciiTheme="majorBidi" w:eastAsia="Calibri" w:hAnsiTheme="majorBidi" w:cstheme="majorBidi"/>
          <w:b/>
          <w:bCs/>
          <w:sz w:val="24"/>
          <w:szCs w:val="24"/>
          <w:highlight w:val="yellow"/>
          <w:lang w:val="en-CA"/>
        </w:rPr>
        <w:t>creen</w:t>
      </w:r>
      <w:r w:rsidR="007809FF" w:rsidRPr="00653DD3">
        <w:rPr>
          <w:rFonts w:asciiTheme="majorBidi" w:eastAsia="Calibri" w:hAnsiTheme="majorBidi" w:cstheme="majorBidi"/>
          <w:b/>
          <w:bCs/>
          <w:sz w:val="24"/>
          <w:szCs w:val="24"/>
          <w:lang w:val="en-CA"/>
        </w:rPr>
        <w:t xml:space="preserve"> of the result for each step </w:t>
      </w:r>
    </w:p>
    <w:p w14:paraId="3B1D3B6A" w14:textId="77777777" w:rsidR="007809FF" w:rsidRPr="00653DD3" w:rsidRDefault="00525B72" w:rsidP="00525B72">
      <w:pPr>
        <w:pStyle w:val="StepHead"/>
        <w:tabs>
          <w:tab w:val="num" w:pos="2250"/>
        </w:tabs>
        <w:spacing w:before="0" w:after="0"/>
        <w:ind w:left="1980"/>
        <w:rPr>
          <w:rFonts w:asciiTheme="majorBidi" w:eastAsia="Times New Roman" w:hAnsiTheme="majorBidi" w:cstheme="majorBidi"/>
          <w:bCs/>
          <w:color w:val="000000"/>
          <w:lang w:val="en-CA"/>
        </w:rPr>
      </w:pPr>
      <w:r>
        <w:rPr>
          <w:rFonts w:asciiTheme="majorBidi" w:eastAsia="Times New Roman" w:hAnsiTheme="majorBidi" w:cstheme="majorBidi"/>
          <w:b w:val="0"/>
          <w:color w:val="000000"/>
          <w:lang w:val="en-CA"/>
        </w:rPr>
        <w:t>Admin on PC0 to be able to securely mange router R1</w:t>
      </w:r>
    </w:p>
    <w:p w14:paraId="6B7D23DA" w14:textId="77777777" w:rsidR="00525B72" w:rsidRPr="00525B72" w:rsidRDefault="00525B72" w:rsidP="00525B72">
      <w:pPr>
        <w:pStyle w:val="StepHead"/>
        <w:tabs>
          <w:tab w:val="num" w:pos="2250"/>
        </w:tabs>
        <w:spacing w:before="0" w:after="0"/>
        <w:ind w:left="1980"/>
        <w:rPr>
          <w:rFonts w:asciiTheme="majorBidi" w:eastAsia="Times New Roman" w:hAnsiTheme="majorBidi" w:cstheme="majorBidi"/>
          <w:bCs/>
          <w:color w:val="000000"/>
          <w:lang w:val="en-CA"/>
        </w:rPr>
      </w:pPr>
      <w:r>
        <w:rPr>
          <w:rFonts w:asciiTheme="majorBidi" w:eastAsia="Times New Roman" w:hAnsiTheme="majorBidi" w:cstheme="majorBidi"/>
          <w:b w:val="0"/>
          <w:color w:val="000000"/>
          <w:lang w:val="en-CA"/>
        </w:rPr>
        <w:t>Admin on PC0 to be able to securely mange router R2</w:t>
      </w:r>
    </w:p>
    <w:p w14:paraId="3AD553F0" w14:textId="77777777" w:rsidR="00525B72" w:rsidRPr="00653DD3" w:rsidRDefault="00525B72" w:rsidP="00525B72">
      <w:pPr>
        <w:pStyle w:val="StepHead"/>
        <w:tabs>
          <w:tab w:val="num" w:pos="2250"/>
        </w:tabs>
        <w:spacing w:before="0" w:after="0"/>
        <w:ind w:left="1980"/>
        <w:rPr>
          <w:rFonts w:asciiTheme="majorBidi" w:eastAsia="Times New Roman" w:hAnsiTheme="majorBidi" w:cstheme="majorBidi"/>
          <w:bCs/>
          <w:color w:val="000000"/>
          <w:lang w:val="en-CA"/>
        </w:rPr>
      </w:pPr>
      <w:r>
        <w:rPr>
          <w:rFonts w:asciiTheme="majorBidi" w:eastAsia="Times New Roman" w:hAnsiTheme="majorBidi" w:cstheme="majorBidi"/>
          <w:b w:val="0"/>
          <w:color w:val="000000"/>
          <w:lang w:val="en-CA"/>
        </w:rPr>
        <w:t>Admin on PC0 to be able to securely mange router R3</w:t>
      </w:r>
    </w:p>
    <w:p w14:paraId="2501EDD7" w14:textId="77777777" w:rsidR="00393E48" w:rsidRDefault="00525B72" w:rsidP="00393E48">
      <w:pPr>
        <w:pStyle w:val="StepHead"/>
        <w:tabs>
          <w:tab w:val="num" w:pos="2250"/>
        </w:tabs>
        <w:spacing w:before="0" w:after="0"/>
        <w:ind w:left="1980"/>
        <w:rPr>
          <w:rFonts w:asciiTheme="majorBidi" w:eastAsia="Times New Roman" w:hAnsiTheme="majorBidi" w:cstheme="majorBidi"/>
          <w:b w:val="0"/>
          <w:color w:val="000000"/>
          <w:lang w:val="en-CA"/>
        </w:rPr>
      </w:pPr>
      <w:r>
        <w:rPr>
          <w:rFonts w:asciiTheme="majorBidi" w:eastAsia="Times New Roman" w:hAnsiTheme="majorBidi" w:cstheme="majorBidi"/>
          <w:b w:val="0"/>
          <w:color w:val="000000"/>
          <w:lang w:val="en-CA"/>
        </w:rPr>
        <w:t>Laptop0 user to be able to securely browse Intranet-SRV</w:t>
      </w:r>
    </w:p>
    <w:p w14:paraId="560E07CD" w14:textId="77777777" w:rsidR="00525B72" w:rsidRDefault="00525B72" w:rsidP="00525B72">
      <w:pPr>
        <w:pStyle w:val="StepHead"/>
        <w:tabs>
          <w:tab w:val="num" w:pos="2250"/>
        </w:tabs>
        <w:spacing w:before="0" w:after="0"/>
        <w:ind w:left="1980"/>
        <w:rPr>
          <w:rFonts w:asciiTheme="majorBidi" w:eastAsia="Times New Roman" w:hAnsiTheme="majorBidi" w:cstheme="majorBidi"/>
          <w:b w:val="0"/>
          <w:color w:val="000000"/>
          <w:lang w:val="en-CA"/>
        </w:rPr>
      </w:pPr>
      <w:r>
        <w:rPr>
          <w:rFonts w:asciiTheme="majorBidi" w:eastAsia="Times New Roman" w:hAnsiTheme="majorBidi" w:cstheme="majorBidi"/>
          <w:b w:val="0"/>
          <w:color w:val="000000"/>
          <w:lang w:val="en-CA"/>
        </w:rPr>
        <w:t>Laptop0 user to be able to securely browse Internet-SRV</w:t>
      </w:r>
    </w:p>
    <w:p w14:paraId="734E343D" w14:textId="77777777" w:rsidR="00525B72" w:rsidRDefault="00525B72" w:rsidP="00525B72">
      <w:pPr>
        <w:pStyle w:val="StepHead"/>
        <w:tabs>
          <w:tab w:val="num" w:pos="2250"/>
        </w:tabs>
        <w:spacing w:before="0" w:after="0"/>
        <w:ind w:left="1980"/>
        <w:rPr>
          <w:rFonts w:asciiTheme="majorBidi" w:eastAsia="Times New Roman" w:hAnsiTheme="majorBidi" w:cstheme="majorBidi"/>
          <w:b w:val="0"/>
          <w:color w:val="000000"/>
          <w:lang w:val="en-CA"/>
        </w:rPr>
      </w:pPr>
      <w:r>
        <w:rPr>
          <w:rFonts w:asciiTheme="majorBidi" w:eastAsia="Times New Roman" w:hAnsiTheme="majorBidi" w:cstheme="majorBidi"/>
          <w:b w:val="0"/>
          <w:color w:val="000000"/>
          <w:lang w:val="en-CA"/>
        </w:rPr>
        <w:t>Outside user to be able to securely browse Intranet-SRV</w:t>
      </w:r>
    </w:p>
    <w:p w14:paraId="1A36F02A" w14:textId="77777777" w:rsidR="00393E48" w:rsidRPr="00525B72" w:rsidRDefault="00525B72" w:rsidP="00525B72">
      <w:pPr>
        <w:pStyle w:val="StepHead"/>
        <w:tabs>
          <w:tab w:val="num" w:pos="2250"/>
        </w:tabs>
        <w:spacing w:before="0" w:after="0"/>
        <w:ind w:left="1980"/>
        <w:rPr>
          <w:rFonts w:asciiTheme="majorBidi" w:eastAsia="Times New Roman" w:hAnsiTheme="majorBidi" w:cstheme="majorBidi"/>
          <w:b w:val="0"/>
          <w:color w:val="000000"/>
          <w:lang w:val="en-CA"/>
        </w:rPr>
      </w:pPr>
      <w:r>
        <w:rPr>
          <w:rFonts w:asciiTheme="majorBidi" w:eastAsia="Times New Roman" w:hAnsiTheme="majorBidi" w:cstheme="majorBidi"/>
          <w:b w:val="0"/>
          <w:color w:val="000000"/>
          <w:lang w:val="en-CA"/>
        </w:rPr>
        <w:t xml:space="preserve">VPN </w:t>
      </w:r>
      <w:r w:rsidRPr="00525B72">
        <w:rPr>
          <w:rFonts w:asciiTheme="majorBidi" w:eastAsia="Times New Roman" w:hAnsiTheme="majorBidi" w:cstheme="majorBidi"/>
          <w:b w:val="0"/>
          <w:color w:val="000000"/>
          <w:lang w:val="en-CA"/>
        </w:rPr>
        <w:t>Traffic</w:t>
      </w:r>
      <w:r>
        <w:rPr>
          <w:rFonts w:asciiTheme="majorBidi" w:eastAsia="Times New Roman" w:hAnsiTheme="majorBidi" w:cstheme="majorBidi"/>
          <w:b w:val="0"/>
          <w:color w:val="000000"/>
          <w:lang w:val="en-CA"/>
        </w:rPr>
        <w:t xml:space="preserve"> verification</w:t>
      </w:r>
    </w:p>
    <w:p w14:paraId="3E205550" w14:textId="77777777" w:rsidR="00D428EE" w:rsidRPr="00224DFC" w:rsidRDefault="00D428EE" w:rsidP="00224DFC">
      <w:pPr>
        <w:rPr>
          <w:lang w:val="en-CA" w:eastAsia="en-US"/>
        </w:rPr>
      </w:pPr>
    </w:p>
    <w:p w14:paraId="77C22C35" w14:textId="77777777" w:rsidR="007809FF" w:rsidRDefault="007809FF" w:rsidP="007809FF">
      <w:pPr>
        <w:pStyle w:val="BodyText"/>
        <w:spacing w:after="0"/>
        <w:ind w:firstLine="360"/>
        <w:rPr>
          <w:rFonts w:asciiTheme="majorBidi" w:hAnsiTheme="majorBidi" w:cstheme="majorBidi"/>
          <w:b/>
          <w:bCs/>
          <w:sz w:val="8"/>
          <w:szCs w:val="8"/>
          <w:lang w:val="en-CA"/>
        </w:rPr>
      </w:pPr>
    </w:p>
    <w:p w14:paraId="6F26DBEC" w14:textId="77777777" w:rsidR="000E7C5E" w:rsidRPr="00653DD3" w:rsidRDefault="000E7C5E" w:rsidP="007809FF">
      <w:pPr>
        <w:pStyle w:val="BodyText"/>
        <w:spacing w:after="0"/>
        <w:ind w:firstLine="360"/>
        <w:rPr>
          <w:rFonts w:asciiTheme="majorBidi" w:hAnsiTheme="majorBidi" w:cstheme="majorBidi"/>
          <w:b/>
          <w:bCs/>
          <w:sz w:val="8"/>
          <w:szCs w:val="8"/>
          <w:lang w:val="en-CA"/>
        </w:rPr>
      </w:pPr>
    </w:p>
    <w:p w14:paraId="40CFD183" w14:textId="77777777" w:rsidR="004F64C8" w:rsidRDefault="004F64C8" w:rsidP="004F64C8">
      <w:pPr>
        <w:pStyle w:val="Heading1"/>
        <w:keepLines/>
        <w:numPr>
          <w:ilvl w:val="0"/>
          <w:numId w:val="8"/>
        </w:numPr>
        <w:spacing w:after="0" w:line="259" w:lineRule="auto"/>
        <w:rPr>
          <w:rFonts w:asciiTheme="majorHAnsi" w:eastAsiaTheme="majorEastAsia" w:hAnsiTheme="majorHAnsi" w:cstheme="majorBidi"/>
          <w:color w:val="365F91" w:themeColor="accent1" w:themeShade="BF"/>
          <w:kern w:val="0"/>
        </w:rPr>
      </w:pPr>
      <w:bookmarkStart w:id="7" w:name="_Toc86158611"/>
      <w:bookmarkStart w:id="8" w:name="_Toc95580238"/>
      <w:r w:rsidRPr="00BE1A4C">
        <w:rPr>
          <w:rFonts w:asciiTheme="majorHAnsi" w:eastAsiaTheme="majorEastAsia" w:hAnsiTheme="majorHAnsi" w:cstheme="majorBidi"/>
          <w:color w:val="365F91" w:themeColor="accent1" w:themeShade="BF"/>
          <w:kern w:val="0"/>
        </w:rPr>
        <w:t>How to Submit:</w:t>
      </w:r>
      <w:bookmarkEnd w:id="7"/>
      <w:bookmarkEnd w:id="8"/>
    </w:p>
    <w:p w14:paraId="7FA57444" w14:textId="77777777" w:rsidR="004F64C8" w:rsidRPr="00BE1A4C" w:rsidRDefault="004F64C8" w:rsidP="004F64C8">
      <w:pPr>
        <w:rPr>
          <w:lang w:eastAsia="en-US"/>
        </w:rPr>
      </w:pPr>
    </w:p>
    <w:p w14:paraId="096A4134" w14:textId="77777777" w:rsidR="004F64C8" w:rsidRPr="00E275D2" w:rsidRDefault="004F64C8" w:rsidP="000E7C5E">
      <w:pPr>
        <w:pStyle w:val="ListParagraph"/>
        <w:numPr>
          <w:ilvl w:val="0"/>
          <w:numId w:val="9"/>
        </w:numPr>
        <w:spacing w:after="160" w:line="360" w:lineRule="auto"/>
        <w:contextualSpacing/>
        <w:rPr>
          <w:b/>
          <w:bCs/>
        </w:rPr>
      </w:pPr>
      <w:r w:rsidRPr="00E275D2">
        <w:rPr>
          <w:highlight w:val="yellow"/>
        </w:rPr>
        <w:t xml:space="preserve">Please submit </w:t>
      </w:r>
      <w:r w:rsidR="000E7C5E">
        <w:rPr>
          <w:b/>
          <w:bCs/>
          <w:highlight w:val="yellow"/>
        </w:rPr>
        <w:t>TWO</w:t>
      </w:r>
      <w:r w:rsidRPr="00E275D2">
        <w:rPr>
          <w:b/>
          <w:bCs/>
          <w:highlight w:val="yellow"/>
        </w:rPr>
        <w:t xml:space="preserve"> FILES</w:t>
      </w:r>
      <w:r w:rsidRPr="00E275D2">
        <w:rPr>
          <w:highlight w:val="yellow"/>
        </w:rPr>
        <w:t xml:space="preserve"> on </w:t>
      </w:r>
      <w:r w:rsidRPr="00E275D2">
        <w:rPr>
          <w:b/>
          <w:bCs/>
          <w:highlight w:val="yellow"/>
        </w:rPr>
        <w:t>Blackboard</w:t>
      </w:r>
      <w:r w:rsidRPr="00E275D2">
        <w:rPr>
          <w:highlight w:val="yellow"/>
        </w:rPr>
        <w:t xml:space="preserve"> before the deadline: </w:t>
      </w:r>
      <w:r w:rsidR="000E7C5E">
        <w:rPr>
          <w:b/>
          <w:bCs/>
          <w:color w:val="0070C0"/>
          <w:highlight w:val="yellow"/>
        </w:rPr>
        <w:t xml:space="preserve">WORD </w:t>
      </w:r>
      <w:r w:rsidRPr="00E275D2">
        <w:rPr>
          <w:highlight w:val="yellow"/>
        </w:rPr>
        <w:t>and</w:t>
      </w:r>
      <w:r w:rsidRPr="00E275D2">
        <w:rPr>
          <w:b/>
          <w:bCs/>
          <w:highlight w:val="yellow"/>
        </w:rPr>
        <w:t xml:space="preserve"> </w:t>
      </w:r>
      <w:r w:rsidRPr="00E275D2">
        <w:rPr>
          <w:b/>
          <w:bCs/>
          <w:color w:val="0070C0"/>
          <w:highlight w:val="yellow"/>
        </w:rPr>
        <w:t>PKT</w:t>
      </w:r>
    </w:p>
    <w:p w14:paraId="4C541BF7" w14:textId="77777777" w:rsidR="000E7C5E" w:rsidRPr="00E275D2" w:rsidRDefault="000E7C5E" w:rsidP="000E7C5E">
      <w:pPr>
        <w:pStyle w:val="ListParagraph"/>
        <w:numPr>
          <w:ilvl w:val="0"/>
          <w:numId w:val="9"/>
        </w:numPr>
        <w:spacing w:after="160" w:line="360" w:lineRule="auto"/>
        <w:contextualSpacing/>
        <w:rPr>
          <w:b/>
          <w:bCs/>
        </w:rPr>
      </w:pPr>
      <w:r w:rsidRPr="00E275D2">
        <w:rPr>
          <w:b/>
          <w:bCs/>
        </w:rPr>
        <w:t xml:space="preserve">Follow the below naming convention, for example for </w:t>
      </w:r>
      <w:r w:rsidRPr="000E7C5E">
        <w:rPr>
          <w:b/>
          <w:bCs/>
          <w:color w:val="00B050"/>
        </w:rPr>
        <w:t>Group-1</w:t>
      </w:r>
      <w:r w:rsidRPr="00E275D2">
        <w:rPr>
          <w:b/>
          <w:bCs/>
        </w:rPr>
        <w:t>:</w:t>
      </w:r>
    </w:p>
    <w:p w14:paraId="51C1B5C9" w14:textId="77777777" w:rsidR="000E7C5E" w:rsidRPr="00E275D2" w:rsidRDefault="000E7C5E" w:rsidP="00525B72">
      <w:pPr>
        <w:pStyle w:val="ListParagraph"/>
        <w:numPr>
          <w:ilvl w:val="0"/>
          <w:numId w:val="17"/>
        </w:numPr>
        <w:spacing w:after="160" w:line="259" w:lineRule="auto"/>
        <w:contextualSpacing/>
        <w:rPr>
          <w:b/>
          <w:bCs/>
          <w:color w:val="0070C0"/>
        </w:rPr>
      </w:pPr>
      <w:r w:rsidRPr="000E7C5E">
        <w:rPr>
          <w:b/>
          <w:bCs/>
          <w:color w:val="00B050"/>
        </w:rPr>
        <w:t>Group1</w:t>
      </w:r>
      <w:r>
        <w:rPr>
          <w:b/>
          <w:bCs/>
          <w:color w:val="0070C0"/>
        </w:rPr>
        <w:t>-</w:t>
      </w:r>
      <w:r w:rsidR="00525B72">
        <w:rPr>
          <w:b/>
          <w:bCs/>
          <w:color w:val="0070C0"/>
        </w:rPr>
        <w:t>2</w:t>
      </w:r>
      <w:r>
        <w:rPr>
          <w:b/>
          <w:bCs/>
          <w:color w:val="0070C0"/>
        </w:rPr>
        <w:t>330</w:t>
      </w:r>
      <w:r w:rsidRPr="00E275D2">
        <w:rPr>
          <w:b/>
          <w:bCs/>
          <w:color w:val="0070C0"/>
        </w:rPr>
        <w:t>-</w:t>
      </w:r>
      <w:r w:rsidR="00525B72">
        <w:rPr>
          <w:b/>
          <w:bCs/>
          <w:color w:val="0070C0"/>
        </w:rPr>
        <w:t>Suggested-Policies</w:t>
      </w:r>
      <w:r w:rsidRPr="00E275D2">
        <w:rPr>
          <w:b/>
          <w:bCs/>
          <w:color w:val="0070C0"/>
        </w:rPr>
        <w:t>.docx</w:t>
      </w:r>
    </w:p>
    <w:p w14:paraId="0F67BECF" w14:textId="77777777" w:rsidR="000E7C5E" w:rsidRPr="00E275D2" w:rsidRDefault="000E7C5E" w:rsidP="00525B72">
      <w:pPr>
        <w:pStyle w:val="ListParagraph"/>
        <w:numPr>
          <w:ilvl w:val="0"/>
          <w:numId w:val="17"/>
        </w:numPr>
        <w:spacing w:after="160" w:line="259" w:lineRule="auto"/>
        <w:contextualSpacing/>
        <w:rPr>
          <w:b/>
          <w:bCs/>
          <w:color w:val="0070C0"/>
        </w:rPr>
      </w:pPr>
      <w:r w:rsidRPr="000E7C5E">
        <w:rPr>
          <w:b/>
          <w:bCs/>
          <w:color w:val="00B050"/>
        </w:rPr>
        <w:lastRenderedPageBreak/>
        <w:t>Group1</w:t>
      </w:r>
      <w:r w:rsidRPr="00E275D2">
        <w:rPr>
          <w:b/>
          <w:bCs/>
          <w:color w:val="0070C0"/>
        </w:rPr>
        <w:t>-</w:t>
      </w:r>
      <w:r w:rsidR="00525B72">
        <w:rPr>
          <w:b/>
          <w:bCs/>
          <w:color w:val="0070C0"/>
        </w:rPr>
        <w:t>2</w:t>
      </w:r>
      <w:r>
        <w:rPr>
          <w:b/>
          <w:bCs/>
          <w:color w:val="0070C0"/>
        </w:rPr>
        <w:t>330</w:t>
      </w:r>
      <w:r w:rsidRPr="00E275D2">
        <w:rPr>
          <w:b/>
          <w:bCs/>
          <w:color w:val="0070C0"/>
        </w:rPr>
        <w:t>-</w:t>
      </w:r>
      <w:r w:rsidR="00525B72">
        <w:rPr>
          <w:b/>
          <w:bCs/>
          <w:color w:val="0070C0"/>
        </w:rPr>
        <w:t>Configured-</w:t>
      </w:r>
      <w:r>
        <w:rPr>
          <w:b/>
          <w:bCs/>
          <w:color w:val="0070C0"/>
        </w:rPr>
        <w:t>Topology.pkt</w:t>
      </w:r>
    </w:p>
    <w:p w14:paraId="1A0FB610" w14:textId="77777777" w:rsidR="000E7C5E" w:rsidRDefault="000E7C5E" w:rsidP="000E7C5E">
      <w:pPr>
        <w:pStyle w:val="ListParagraph"/>
        <w:spacing w:after="0"/>
        <w:ind w:left="1440"/>
        <w:rPr>
          <w:b/>
          <w:bCs/>
          <w:color w:val="0070C0"/>
        </w:rPr>
      </w:pPr>
    </w:p>
    <w:p w14:paraId="67C83364" w14:textId="77777777" w:rsidR="004F64C8" w:rsidRPr="00E275D2" w:rsidRDefault="004F64C8" w:rsidP="004F64C8">
      <w:pPr>
        <w:pStyle w:val="ListParagraph"/>
        <w:numPr>
          <w:ilvl w:val="0"/>
          <w:numId w:val="9"/>
        </w:numPr>
        <w:spacing w:after="160" w:line="259" w:lineRule="auto"/>
        <w:contextualSpacing/>
        <w:rPr>
          <w:b/>
          <w:bCs/>
        </w:rPr>
      </w:pPr>
      <w:r w:rsidRPr="00E275D2">
        <w:rPr>
          <w:b/>
          <w:bCs/>
        </w:rPr>
        <w:t>Any student can submit on behalf of the group</w:t>
      </w:r>
    </w:p>
    <w:p w14:paraId="663D6C79" w14:textId="77777777" w:rsidR="004A59E8" w:rsidRDefault="004A59E8" w:rsidP="00D428EE">
      <w:pPr>
        <w:pStyle w:val="BodyText"/>
        <w:spacing w:after="0"/>
        <w:rPr>
          <w:rFonts w:asciiTheme="majorBidi" w:hAnsiTheme="majorBidi" w:cstheme="majorBidi"/>
          <w:lang w:val="en-GB"/>
        </w:rPr>
      </w:pPr>
    </w:p>
    <w:p w14:paraId="5D774C7A" w14:textId="77777777" w:rsidR="004A59E8" w:rsidRDefault="004A59E8" w:rsidP="005C66F0">
      <w:pPr>
        <w:pStyle w:val="BodyText"/>
        <w:spacing w:after="0"/>
        <w:ind w:firstLine="360"/>
        <w:jc w:val="right"/>
        <w:rPr>
          <w:rFonts w:asciiTheme="majorBidi" w:hAnsiTheme="majorBidi" w:cstheme="majorBidi"/>
          <w:lang w:val="en-GB"/>
        </w:rPr>
      </w:pPr>
    </w:p>
    <w:p w14:paraId="44BDBB16" w14:textId="77777777" w:rsidR="004A59E8" w:rsidRDefault="004A59E8" w:rsidP="005C66F0">
      <w:pPr>
        <w:pStyle w:val="BodyText"/>
        <w:spacing w:after="0"/>
        <w:ind w:firstLine="360"/>
        <w:jc w:val="right"/>
        <w:rPr>
          <w:rFonts w:asciiTheme="majorBidi" w:hAnsiTheme="majorBidi" w:cstheme="majorBidi"/>
          <w:lang w:val="en-GB"/>
        </w:rPr>
      </w:pPr>
    </w:p>
    <w:p w14:paraId="3DBF21DF" w14:textId="77777777" w:rsidR="005C66F0" w:rsidRPr="004A59E8" w:rsidRDefault="005C66F0" w:rsidP="005C66F0">
      <w:pPr>
        <w:pStyle w:val="BodyText"/>
        <w:spacing w:after="0"/>
        <w:ind w:firstLine="360"/>
        <w:jc w:val="right"/>
        <w:rPr>
          <w:rFonts w:asciiTheme="majorBidi" w:hAnsiTheme="majorBidi" w:cstheme="majorBidi"/>
          <w:b/>
          <w:bCs/>
          <w:lang w:val="en-GB"/>
        </w:rPr>
      </w:pPr>
      <w:r w:rsidRPr="004A59E8">
        <w:rPr>
          <w:rFonts w:asciiTheme="majorBidi" w:hAnsiTheme="majorBidi" w:cstheme="majorBidi"/>
          <w:b/>
          <w:bCs/>
          <w:lang w:val="en-GB"/>
        </w:rPr>
        <w:t>Good luck!</w:t>
      </w:r>
    </w:p>
    <w:sectPr w:rsidR="005C66F0" w:rsidRPr="004A59E8" w:rsidSect="00C85F36">
      <w:headerReference w:type="even" r:id="rId10"/>
      <w:headerReference w:type="default" r:id="rId11"/>
      <w:footerReference w:type="default" r:id="rId12"/>
      <w:headerReference w:type="first" r:id="rId13"/>
      <w:pgSz w:w="12240" w:h="15840"/>
      <w:pgMar w:top="1440" w:right="108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05FE" w14:textId="77777777" w:rsidR="00BC265B" w:rsidRDefault="00BC265B" w:rsidP="00700848">
      <w:r>
        <w:separator/>
      </w:r>
    </w:p>
  </w:endnote>
  <w:endnote w:type="continuationSeparator" w:id="0">
    <w:p w14:paraId="30955860" w14:textId="77777777" w:rsidR="00BC265B" w:rsidRDefault="00BC265B" w:rsidP="007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3380"/>
      <w:docPartObj>
        <w:docPartGallery w:val="Page Numbers (Bottom of Page)"/>
        <w:docPartUnique/>
      </w:docPartObj>
    </w:sdtPr>
    <w:sdtEndPr>
      <w:rPr>
        <w:noProof/>
      </w:rPr>
    </w:sdtEndPr>
    <w:sdtContent>
      <w:p w14:paraId="1A908320" w14:textId="77777777" w:rsidR="00D521FD" w:rsidRDefault="00D521FD">
        <w:pPr>
          <w:pStyle w:val="Footer"/>
          <w:jc w:val="center"/>
        </w:pPr>
        <w:r>
          <w:fldChar w:fldCharType="begin"/>
        </w:r>
        <w:r>
          <w:instrText xml:space="preserve"> PAGE   \* MERGEFORMAT </w:instrText>
        </w:r>
        <w:r>
          <w:fldChar w:fldCharType="separate"/>
        </w:r>
        <w:r w:rsidR="005B314C">
          <w:rPr>
            <w:noProof/>
          </w:rPr>
          <w:t>5</w:t>
        </w:r>
        <w:r>
          <w:rPr>
            <w:noProof/>
          </w:rPr>
          <w:fldChar w:fldCharType="end"/>
        </w:r>
      </w:p>
    </w:sdtContent>
  </w:sdt>
  <w:p w14:paraId="35033220" w14:textId="77777777" w:rsidR="00D521FD" w:rsidRDefault="00D521FD" w:rsidP="00B11B0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737A" w14:textId="77777777" w:rsidR="00BC265B" w:rsidRDefault="00BC265B" w:rsidP="00700848">
      <w:r>
        <w:separator/>
      </w:r>
    </w:p>
  </w:footnote>
  <w:footnote w:type="continuationSeparator" w:id="0">
    <w:p w14:paraId="2FC76176" w14:textId="77777777" w:rsidR="00BC265B" w:rsidRDefault="00BC265B" w:rsidP="00700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53D0" w14:textId="77777777" w:rsidR="00D521FD" w:rsidRDefault="00D52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C91A" w14:textId="77777777" w:rsidR="00D521FD" w:rsidRDefault="00D521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CC65" w14:textId="77777777" w:rsidR="00D521FD" w:rsidRDefault="00D52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CE3"/>
    <w:multiLevelType w:val="hybridMultilevel"/>
    <w:tmpl w:val="81840934"/>
    <w:lvl w:ilvl="0" w:tplc="90D825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96360"/>
    <w:multiLevelType w:val="multilevel"/>
    <w:tmpl w:val="30C681A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656"/>
        </w:tabs>
        <w:ind w:left="165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1E4A59"/>
    <w:multiLevelType w:val="hybridMultilevel"/>
    <w:tmpl w:val="ADAA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B3D68"/>
    <w:multiLevelType w:val="hybridMultilevel"/>
    <w:tmpl w:val="0C4A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17C7E"/>
    <w:multiLevelType w:val="hybridMultilevel"/>
    <w:tmpl w:val="9F168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5713C"/>
    <w:multiLevelType w:val="multilevel"/>
    <w:tmpl w:val="95BE09E2"/>
    <w:lvl w:ilvl="0">
      <w:start w:val="1"/>
      <w:numFmt w:val="decimal"/>
      <w:lvlText w:val="%1."/>
      <w:lvlJc w:val="left"/>
      <w:pPr>
        <w:ind w:left="720" w:hanging="360"/>
      </w:pPr>
      <w:rPr>
        <w:rFonts w:hint="default"/>
      </w:rPr>
    </w:lvl>
    <w:lvl w:ilvl="1">
      <w:start w:val="1"/>
      <w:numFmt w:val="decimal"/>
      <w:isLgl/>
      <w:lvlText w:val="%1.%2"/>
      <w:lvlJc w:val="left"/>
      <w:pPr>
        <w:ind w:left="1170" w:hanging="360"/>
      </w:pPr>
      <w:rPr>
        <w:rFonts w:hint="default"/>
        <w:b/>
        <w:bCs/>
      </w:rPr>
    </w:lvl>
    <w:lvl w:ilvl="2">
      <w:start w:val="1"/>
      <w:numFmt w:val="decimal"/>
      <w:isLgl/>
      <w:lvlText w:val="%1.%2.%3"/>
      <w:lvlJc w:val="left"/>
      <w:pPr>
        <w:ind w:left="198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760" w:hanging="1800"/>
      </w:pPr>
      <w:rPr>
        <w:rFonts w:hint="default"/>
      </w:rPr>
    </w:lvl>
  </w:abstractNum>
  <w:abstractNum w:abstractNumId="6" w15:restartNumberingAfterBreak="0">
    <w:nsid w:val="31734758"/>
    <w:multiLevelType w:val="hybridMultilevel"/>
    <w:tmpl w:val="5A8C2B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CD5367"/>
    <w:multiLevelType w:val="hybridMultilevel"/>
    <w:tmpl w:val="9A4A8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65E8E"/>
    <w:multiLevelType w:val="hybridMultilevel"/>
    <w:tmpl w:val="845089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7707AC"/>
    <w:multiLevelType w:val="hybridMultilevel"/>
    <w:tmpl w:val="004849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E81F53"/>
    <w:multiLevelType w:val="hybridMultilevel"/>
    <w:tmpl w:val="CF94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F46698"/>
    <w:multiLevelType w:val="hybridMultilevel"/>
    <w:tmpl w:val="AB5ED90A"/>
    <w:lvl w:ilvl="0" w:tplc="9B1859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AF3812"/>
    <w:multiLevelType w:val="hybridMultilevel"/>
    <w:tmpl w:val="EA881EEC"/>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3A562F"/>
    <w:multiLevelType w:val="hybridMultilevel"/>
    <w:tmpl w:val="FC5CEE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7E1399"/>
    <w:multiLevelType w:val="hybridMultilevel"/>
    <w:tmpl w:val="F95010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B17B68"/>
    <w:multiLevelType w:val="hybridMultilevel"/>
    <w:tmpl w:val="2EC2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F451C"/>
    <w:multiLevelType w:val="hybridMultilevel"/>
    <w:tmpl w:val="100883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656"/>
          </w:tabs>
          <w:ind w:left="1656" w:hanging="936"/>
        </w:pPr>
        <w:rPr>
          <w:rFonts w:hint="default"/>
          <w:b/>
          <w:bCs/>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
  </w:num>
  <w:num w:numId="6">
    <w:abstractNumId w:val="15"/>
  </w:num>
  <w:num w:numId="7">
    <w:abstractNumId w:val="0"/>
  </w:num>
  <w:num w:numId="8">
    <w:abstractNumId w:val="11"/>
  </w:num>
  <w:num w:numId="9">
    <w:abstractNumId w:val="16"/>
  </w:num>
  <w:num w:numId="10">
    <w:abstractNumId w:val="13"/>
  </w:num>
  <w:num w:numId="11">
    <w:abstractNumId w:val="6"/>
  </w:num>
  <w:num w:numId="12">
    <w:abstractNumId w:val="5"/>
  </w:num>
  <w:num w:numId="13">
    <w:abstractNumId w:val="4"/>
  </w:num>
  <w:num w:numId="14">
    <w:abstractNumId w:val="7"/>
  </w:num>
  <w:num w:numId="15">
    <w:abstractNumId w:val="14"/>
  </w:num>
  <w:num w:numId="16">
    <w:abstractNumId w:val="9"/>
  </w:num>
  <w:num w:numId="17">
    <w:abstractNumId w:val="8"/>
  </w:num>
  <w:num w:numId="1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D0F"/>
    <w:rsid w:val="000006BB"/>
    <w:rsid w:val="00003C89"/>
    <w:rsid w:val="000049D1"/>
    <w:rsid w:val="00005B48"/>
    <w:rsid w:val="000064FE"/>
    <w:rsid w:val="000112C9"/>
    <w:rsid w:val="000150A9"/>
    <w:rsid w:val="00020609"/>
    <w:rsid w:val="00021D61"/>
    <w:rsid w:val="0002728A"/>
    <w:rsid w:val="000354D0"/>
    <w:rsid w:val="00035B56"/>
    <w:rsid w:val="000407E9"/>
    <w:rsid w:val="000421DA"/>
    <w:rsid w:val="0004324A"/>
    <w:rsid w:val="00046170"/>
    <w:rsid w:val="00046EDC"/>
    <w:rsid w:val="000513FF"/>
    <w:rsid w:val="000539E0"/>
    <w:rsid w:val="00054760"/>
    <w:rsid w:val="000552E7"/>
    <w:rsid w:val="00057C76"/>
    <w:rsid w:val="00061216"/>
    <w:rsid w:val="00063778"/>
    <w:rsid w:val="000644E0"/>
    <w:rsid w:val="00064C2F"/>
    <w:rsid w:val="0007022D"/>
    <w:rsid w:val="000704BD"/>
    <w:rsid w:val="00072E50"/>
    <w:rsid w:val="0007356A"/>
    <w:rsid w:val="0007543D"/>
    <w:rsid w:val="00081359"/>
    <w:rsid w:val="000823FF"/>
    <w:rsid w:val="00087265"/>
    <w:rsid w:val="00092420"/>
    <w:rsid w:val="000939C8"/>
    <w:rsid w:val="000A2090"/>
    <w:rsid w:val="000A441D"/>
    <w:rsid w:val="000A4FD4"/>
    <w:rsid w:val="000A58A7"/>
    <w:rsid w:val="000A5D77"/>
    <w:rsid w:val="000A6CB3"/>
    <w:rsid w:val="000B1F64"/>
    <w:rsid w:val="000B2030"/>
    <w:rsid w:val="000B404A"/>
    <w:rsid w:val="000B448C"/>
    <w:rsid w:val="000B4B7F"/>
    <w:rsid w:val="000B5E85"/>
    <w:rsid w:val="000B7C22"/>
    <w:rsid w:val="000C0B23"/>
    <w:rsid w:val="000C1712"/>
    <w:rsid w:val="000C1D73"/>
    <w:rsid w:val="000C4FC1"/>
    <w:rsid w:val="000C6B30"/>
    <w:rsid w:val="000C6D6E"/>
    <w:rsid w:val="000D307E"/>
    <w:rsid w:val="000D31EE"/>
    <w:rsid w:val="000E2710"/>
    <w:rsid w:val="000E3593"/>
    <w:rsid w:val="000E3CED"/>
    <w:rsid w:val="000E6393"/>
    <w:rsid w:val="000E7C5E"/>
    <w:rsid w:val="000F3020"/>
    <w:rsid w:val="000F34F7"/>
    <w:rsid w:val="000F7395"/>
    <w:rsid w:val="0010543B"/>
    <w:rsid w:val="00105A07"/>
    <w:rsid w:val="00105B65"/>
    <w:rsid w:val="00106B3B"/>
    <w:rsid w:val="001144BE"/>
    <w:rsid w:val="001154EE"/>
    <w:rsid w:val="00115A20"/>
    <w:rsid w:val="00116FB6"/>
    <w:rsid w:val="00125CF8"/>
    <w:rsid w:val="00126460"/>
    <w:rsid w:val="001274B1"/>
    <w:rsid w:val="00130F1E"/>
    <w:rsid w:val="001310BD"/>
    <w:rsid w:val="001344BD"/>
    <w:rsid w:val="001362EF"/>
    <w:rsid w:val="00136BC0"/>
    <w:rsid w:val="00142F5E"/>
    <w:rsid w:val="0014346D"/>
    <w:rsid w:val="0014388B"/>
    <w:rsid w:val="00143F35"/>
    <w:rsid w:val="00145935"/>
    <w:rsid w:val="001508AC"/>
    <w:rsid w:val="00151179"/>
    <w:rsid w:val="00155019"/>
    <w:rsid w:val="00155A65"/>
    <w:rsid w:val="00156AF9"/>
    <w:rsid w:val="00157782"/>
    <w:rsid w:val="00161727"/>
    <w:rsid w:val="001621E4"/>
    <w:rsid w:val="00163D8B"/>
    <w:rsid w:val="00163E1A"/>
    <w:rsid w:val="00164B10"/>
    <w:rsid w:val="00164C90"/>
    <w:rsid w:val="0016561D"/>
    <w:rsid w:val="001656C1"/>
    <w:rsid w:val="00171645"/>
    <w:rsid w:val="00171B27"/>
    <w:rsid w:val="00171E3D"/>
    <w:rsid w:val="00174457"/>
    <w:rsid w:val="00175C46"/>
    <w:rsid w:val="00177875"/>
    <w:rsid w:val="001835E9"/>
    <w:rsid w:val="00185045"/>
    <w:rsid w:val="00185A09"/>
    <w:rsid w:val="00186F2C"/>
    <w:rsid w:val="00187C97"/>
    <w:rsid w:val="00191E0D"/>
    <w:rsid w:val="00195368"/>
    <w:rsid w:val="0019583F"/>
    <w:rsid w:val="001A0828"/>
    <w:rsid w:val="001A13D8"/>
    <w:rsid w:val="001A2C3A"/>
    <w:rsid w:val="001A42F6"/>
    <w:rsid w:val="001A45F2"/>
    <w:rsid w:val="001A4AB7"/>
    <w:rsid w:val="001A720A"/>
    <w:rsid w:val="001B32B9"/>
    <w:rsid w:val="001B37E8"/>
    <w:rsid w:val="001B4C31"/>
    <w:rsid w:val="001C2CE6"/>
    <w:rsid w:val="001C39E7"/>
    <w:rsid w:val="001C60FF"/>
    <w:rsid w:val="001C7877"/>
    <w:rsid w:val="001D007C"/>
    <w:rsid w:val="001D092E"/>
    <w:rsid w:val="001D12F1"/>
    <w:rsid w:val="001D3FD5"/>
    <w:rsid w:val="001D5DEE"/>
    <w:rsid w:val="001E0F8C"/>
    <w:rsid w:val="001E4A2F"/>
    <w:rsid w:val="001E6ACE"/>
    <w:rsid w:val="001F00EE"/>
    <w:rsid w:val="001F0928"/>
    <w:rsid w:val="001F0974"/>
    <w:rsid w:val="001F1EFC"/>
    <w:rsid w:val="001F56BB"/>
    <w:rsid w:val="001F79F3"/>
    <w:rsid w:val="001F7DF7"/>
    <w:rsid w:val="00201799"/>
    <w:rsid w:val="00201A0B"/>
    <w:rsid w:val="002030C1"/>
    <w:rsid w:val="002059A8"/>
    <w:rsid w:val="0021450E"/>
    <w:rsid w:val="00216209"/>
    <w:rsid w:val="002176A5"/>
    <w:rsid w:val="00217BA6"/>
    <w:rsid w:val="002204BE"/>
    <w:rsid w:val="00221E43"/>
    <w:rsid w:val="0022490A"/>
    <w:rsid w:val="00224DFC"/>
    <w:rsid w:val="00233B04"/>
    <w:rsid w:val="002350A3"/>
    <w:rsid w:val="00236DF5"/>
    <w:rsid w:val="00241017"/>
    <w:rsid w:val="00241A92"/>
    <w:rsid w:val="0024765C"/>
    <w:rsid w:val="00253048"/>
    <w:rsid w:val="00255124"/>
    <w:rsid w:val="00255C2D"/>
    <w:rsid w:val="00257158"/>
    <w:rsid w:val="00262B32"/>
    <w:rsid w:val="002673B0"/>
    <w:rsid w:val="00271B93"/>
    <w:rsid w:val="00272978"/>
    <w:rsid w:val="00272CFD"/>
    <w:rsid w:val="002735DA"/>
    <w:rsid w:val="0027498B"/>
    <w:rsid w:val="002749C2"/>
    <w:rsid w:val="00274D9B"/>
    <w:rsid w:val="002761A5"/>
    <w:rsid w:val="00276F5F"/>
    <w:rsid w:val="002854AE"/>
    <w:rsid w:val="002856DA"/>
    <w:rsid w:val="00286FAC"/>
    <w:rsid w:val="002871FF"/>
    <w:rsid w:val="00290A8B"/>
    <w:rsid w:val="00291FC4"/>
    <w:rsid w:val="0029360B"/>
    <w:rsid w:val="0029499B"/>
    <w:rsid w:val="00294BD8"/>
    <w:rsid w:val="0029589E"/>
    <w:rsid w:val="00296BBA"/>
    <w:rsid w:val="002A51B9"/>
    <w:rsid w:val="002A56C3"/>
    <w:rsid w:val="002A588E"/>
    <w:rsid w:val="002B5D41"/>
    <w:rsid w:val="002B63EE"/>
    <w:rsid w:val="002B651F"/>
    <w:rsid w:val="002B6DCE"/>
    <w:rsid w:val="002C0061"/>
    <w:rsid w:val="002C2365"/>
    <w:rsid w:val="002C5B60"/>
    <w:rsid w:val="002C657D"/>
    <w:rsid w:val="002C7058"/>
    <w:rsid w:val="002D18E4"/>
    <w:rsid w:val="002D285B"/>
    <w:rsid w:val="002D3208"/>
    <w:rsid w:val="002D50BD"/>
    <w:rsid w:val="002E2792"/>
    <w:rsid w:val="002E32CF"/>
    <w:rsid w:val="002E3C8D"/>
    <w:rsid w:val="002E4F14"/>
    <w:rsid w:val="002E62C5"/>
    <w:rsid w:val="002E7F0E"/>
    <w:rsid w:val="002F01F6"/>
    <w:rsid w:val="002F0E5E"/>
    <w:rsid w:val="002F3F9E"/>
    <w:rsid w:val="002F4516"/>
    <w:rsid w:val="002F7DCC"/>
    <w:rsid w:val="00302AFB"/>
    <w:rsid w:val="00304933"/>
    <w:rsid w:val="00305AA9"/>
    <w:rsid w:val="0031018B"/>
    <w:rsid w:val="00310F4C"/>
    <w:rsid w:val="00313E4A"/>
    <w:rsid w:val="00314EBF"/>
    <w:rsid w:val="00317703"/>
    <w:rsid w:val="00320073"/>
    <w:rsid w:val="00320B46"/>
    <w:rsid w:val="003221B8"/>
    <w:rsid w:val="0032386A"/>
    <w:rsid w:val="003242DD"/>
    <w:rsid w:val="00324F69"/>
    <w:rsid w:val="00327983"/>
    <w:rsid w:val="0033095B"/>
    <w:rsid w:val="00331CA5"/>
    <w:rsid w:val="003321E2"/>
    <w:rsid w:val="00337688"/>
    <w:rsid w:val="003403BA"/>
    <w:rsid w:val="00340E9A"/>
    <w:rsid w:val="00341CC9"/>
    <w:rsid w:val="00342F62"/>
    <w:rsid w:val="003436E9"/>
    <w:rsid w:val="00343B8C"/>
    <w:rsid w:val="003450A5"/>
    <w:rsid w:val="00346583"/>
    <w:rsid w:val="00346CE3"/>
    <w:rsid w:val="0034761D"/>
    <w:rsid w:val="003505CA"/>
    <w:rsid w:val="003509AB"/>
    <w:rsid w:val="00351011"/>
    <w:rsid w:val="00351BF4"/>
    <w:rsid w:val="00352A2A"/>
    <w:rsid w:val="00352CDF"/>
    <w:rsid w:val="00353AFF"/>
    <w:rsid w:val="00360B81"/>
    <w:rsid w:val="00362FB1"/>
    <w:rsid w:val="00364A92"/>
    <w:rsid w:val="00366424"/>
    <w:rsid w:val="00366513"/>
    <w:rsid w:val="00366A91"/>
    <w:rsid w:val="003671BA"/>
    <w:rsid w:val="0037071D"/>
    <w:rsid w:val="00370AA5"/>
    <w:rsid w:val="003721FD"/>
    <w:rsid w:val="00372F95"/>
    <w:rsid w:val="00377A33"/>
    <w:rsid w:val="00381173"/>
    <w:rsid w:val="00382C13"/>
    <w:rsid w:val="00383B37"/>
    <w:rsid w:val="00384386"/>
    <w:rsid w:val="00384500"/>
    <w:rsid w:val="00385A1B"/>
    <w:rsid w:val="0039070E"/>
    <w:rsid w:val="0039379A"/>
    <w:rsid w:val="00393E48"/>
    <w:rsid w:val="00394547"/>
    <w:rsid w:val="00397182"/>
    <w:rsid w:val="003A1B4F"/>
    <w:rsid w:val="003A3F48"/>
    <w:rsid w:val="003A4633"/>
    <w:rsid w:val="003A6693"/>
    <w:rsid w:val="003A7479"/>
    <w:rsid w:val="003A7EC2"/>
    <w:rsid w:val="003A7F28"/>
    <w:rsid w:val="003B0F5F"/>
    <w:rsid w:val="003B5649"/>
    <w:rsid w:val="003C033B"/>
    <w:rsid w:val="003C0DD5"/>
    <w:rsid w:val="003C17A8"/>
    <w:rsid w:val="003C22BD"/>
    <w:rsid w:val="003C4D2D"/>
    <w:rsid w:val="003C77D2"/>
    <w:rsid w:val="003D15B7"/>
    <w:rsid w:val="003D4343"/>
    <w:rsid w:val="003D7A35"/>
    <w:rsid w:val="003E0306"/>
    <w:rsid w:val="003E067B"/>
    <w:rsid w:val="003E073C"/>
    <w:rsid w:val="003E146C"/>
    <w:rsid w:val="003E1E26"/>
    <w:rsid w:val="003E57E1"/>
    <w:rsid w:val="003E7481"/>
    <w:rsid w:val="003F1199"/>
    <w:rsid w:val="003F218F"/>
    <w:rsid w:val="003F3F69"/>
    <w:rsid w:val="003F6759"/>
    <w:rsid w:val="003F778C"/>
    <w:rsid w:val="00400B36"/>
    <w:rsid w:val="00404FB6"/>
    <w:rsid w:val="004054BC"/>
    <w:rsid w:val="004065D7"/>
    <w:rsid w:val="004065F0"/>
    <w:rsid w:val="00410704"/>
    <w:rsid w:val="00417D52"/>
    <w:rsid w:val="004202FF"/>
    <w:rsid w:val="00422655"/>
    <w:rsid w:val="00422A7A"/>
    <w:rsid w:val="00425A83"/>
    <w:rsid w:val="00426DB1"/>
    <w:rsid w:val="00431A3E"/>
    <w:rsid w:val="00433F4F"/>
    <w:rsid w:val="00434F32"/>
    <w:rsid w:val="00440860"/>
    <w:rsid w:val="004409F3"/>
    <w:rsid w:val="00442CB7"/>
    <w:rsid w:val="00442CCB"/>
    <w:rsid w:val="0044670E"/>
    <w:rsid w:val="004503B6"/>
    <w:rsid w:val="00453938"/>
    <w:rsid w:val="0045728A"/>
    <w:rsid w:val="004628BC"/>
    <w:rsid w:val="00464D3B"/>
    <w:rsid w:val="00473D77"/>
    <w:rsid w:val="00474ECF"/>
    <w:rsid w:val="00475D98"/>
    <w:rsid w:val="00486509"/>
    <w:rsid w:val="00486E76"/>
    <w:rsid w:val="00492471"/>
    <w:rsid w:val="00493A3F"/>
    <w:rsid w:val="00494AAF"/>
    <w:rsid w:val="00495206"/>
    <w:rsid w:val="004964FE"/>
    <w:rsid w:val="004A19AE"/>
    <w:rsid w:val="004A1A07"/>
    <w:rsid w:val="004A1E3C"/>
    <w:rsid w:val="004A4690"/>
    <w:rsid w:val="004A4B0A"/>
    <w:rsid w:val="004A59E8"/>
    <w:rsid w:val="004A71E1"/>
    <w:rsid w:val="004A7B91"/>
    <w:rsid w:val="004B096E"/>
    <w:rsid w:val="004B2E6D"/>
    <w:rsid w:val="004B4CC0"/>
    <w:rsid w:val="004C03C0"/>
    <w:rsid w:val="004D15D2"/>
    <w:rsid w:val="004D414A"/>
    <w:rsid w:val="004D5E0C"/>
    <w:rsid w:val="004D6D44"/>
    <w:rsid w:val="004D704C"/>
    <w:rsid w:val="004E1929"/>
    <w:rsid w:val="004E3F3A"/>
    <w:rsid w:val="004E69DA"/>
    <w:rsid w:val="004F2BA6"/>
    <w:rsid w:val="004F52A1"/>
    <w:rsid w:val="004F64C8"/>
    <w:rsid w:val="004F7EC8"/>
    <w:rsid w:val="00500FA5"/>
    <w:rsid w:val="0050731D"/>
    <w:rsid w:val="00507ACD"/>
    <w:rsid w:val="005109AC"/>
    <w:rsid w:val="00511243"/>
    <w:rsid w:val="00512116"/>
    <w:rsid w:val="00512EF4"/>
    <w:rsid w:val="0051374F"/>
    <w:rsid w:val="0051756E"/>
    <w:rsid w:val="005204BF"/>
    <w:rsid w:val="0052339C"/>
    <w:rsid w:val="00525B72"/>
    <w:rsid w:val="00525F01"/>
    <w:rsid w:val="0052667A"/>
    <w:rsid w:val="00527293"/>
    <w:rsid w:val="00530621"/>
    <w:rsid w:val="00532710"/>
    <w:rsid w:val="005333E3"/>
    <w:rsid w:val="0053360B"/>
    <w:rsid w:val="00537C79"/>
    <w:rsid w:val="00541DF1"/>
    <w:rsid w:val="005446EF"/>
    <w:rsid w:val="005514E8"/>
    <w:rsid w:val="005519C7"/>
    <w:rsid w:val="00555B33"/>
    <w:rsid w:val="0056018E"/>
    <w:rsid w:val="005602A4"/>
    <w:rsid w:val="0057013E"/>
    <w:rsid w:val="00576EB2"/>
    <w:rsid w:val="00576F7C"/>
    <w:rsid w:val="005771BC"/>
    <w:rsid w:val="00581E70"/>
    <w:rsid w:val="00584827"/>
    <w:rsid w:val="0058615D"/>
    <w:rsid w:val="00586A33"/>
    <w:rsid w:val="00590864"/>
    <w:rsid w:val="005934B3"/>
    <w:rsid w:val="0059732A"/>
    <w:rsid w:val="00597EA7"/>
    <w:rsid w:val="005A10C3"/>
    <w:rsid w:val="005A5B3D"/>
    <w:rsid w:val="005A6DB8"/>
    <w:rsid w:val="005A7742"/>
    <w:rsid w:val="005B0FF7"/>
    <w:rsid w:val="005B120B"/>
    <w:rsid w:val="005B21FD"/>
    <w:rsid w:val="005B25A1"/>
    <w:rsid w:val="005B2C9D"/>
    <w:rsid w:val="005B2D27"/>
    <w:rsid w:val="005B311F"/>
    <w:rsid w:val="005B314C"/>
    <w:rsid w:val="005B3D46"/>
    <w:rsid w:val="005B4A09"/>
    <w:rsid w:val="005B56E4"/>
    <w:rsid w:val="005C1154"/>
    <w:rsid w:val="005C1299"/>
    <w:rsid w:val="005C2D87"/>
    <w:rsid w:val="005C66F0"/>
    <w:rsid w:val="005C6D29"/>
    <w:rsid w:val="005C7709"/>
    <w:rsid w:val="005C7E7E"/>
    <w:rsid w:val="005D0076"/>
    <w:rsid w:val="005D06D6"/>
    <w:rsid w:val="005D19CE"/>
    <w:rsid w:val="005D1FF8"/>
    <w:rsid w:val="005D5AE0"/>
    <w:rsid w:val="005D69C8"/>
    <w:rsid w:val="005E00A3"/>
    <w:rsid w:val="005E2C00"/>
    <w:rsid w:val="005E52D7"/>
    <w:rsid w:val="005E6036"/>
    <w:rsid w:val="005E6764"/>
    <w:rsid w:val="005E6E9F"/>
    <w:rsid w:val="005F060B"/>
    <w:rsid w:val="005F0AB7"/>
    <w:rsid w:val="005F330C"/>
    <w:rsid w:val="005F3423"/>
    <w:rsid w:val="005F41AF"/>
    <w:rsid w:val="005F42C4"/>
    <w:rsid w:val="005F4588"/>
    <w:rsid w:val="00603680"/>
    <w:rsid w:val="0060458E"/>
    <w:rsid w:val="00604FBB"/>
    <w:rsid w:val="00605ABD"/>
    <w:rsid w:val="00605F97"/>
    <w:rsid w:val="006074D2"/>
    <w:rsid w:val="0060789E"/>
    <w:rsid w:val="00610465"/>
    <w:rsid w:val="00610D34"/>
    <w:rsid w:val="00612575"/>
    <w:rsid w:val="0061337C"/>
    <w:rsid w:val="00614E2E"/>
    <w:rsid w:val="00614EDF"/>
    <w:rsid w:val="006157FC"/>
    <w:rsid w:val="00615B48"/>
    <w:rsid w:val="0062168B"/>
    <w:rsid w:val="00630C84"/>
    <w:rsid w:val="006310CC"/>
    <w:rsid w:val="00631473"/>
    <w:rsid w:val="00634AAE"/>
    <w:rsid w:val="006351AD"/>
    <w:rsid w:val="0063566D"/>
    <w:rsid w:val="00637E27"/>
    <w:rsid w:val="0064084C"/>
    <w:rsid w:val="00641F3D"/>
    <w:rsid w:val="00642986"/>
    <w:rsid w:val="00642A39"/>
    <w:rsid w:val="00643E07"/>
    <w:rsid w:val="00650D71"/>
    <w:rsid w:val="00651001"/>
    <w:rsid w:val="0065330A"/>
    <w:rsid w:val="00653DD3"/>
    <w:rsid w:val="00660D07"/>
    <w:rsid w:val="00671C30"/>
    <w:rsid w:val="00671D8B"/>
    <w:rsid w:val="0067354A"/>
    <w:rsid w:val="00674F97"/>
    <w:rsid w:val="00676F46"/>
    <w:rsid w:val="00676FE1"/>
    <w:rsid w:val="00683A7E"/>
    <w:rsid w:val="00685D46"/>
    <w:rsid w:val="00687248"/>
    <w:rsid w:val="00692CD0"/>
    <w:rsid w:val="00694BA2"/>
    <w:rsid w:val="006A1F85"/>
    <w:rsid w:val="006A2641"/>
    <w:rsid w:val="006A2824"/>
    <w:rsid w:val="006A5390"/>
    <w:rsid w:val="006B12F0"/>
    <w:rsid w:val="006B265C"/>
    <w:rsid w:val="006B41C3"/>
    <w:rsid w:val="006C1B01"/>
    <w:rsid w:val="006C29F9"/>
    <w:rsid w:val="006C315C"/>
    <w:rsid w:val="006C4CC8"/>
    <w:rsid w:val="006C7755"/>
    <w:rsid w:val="006D2C86"/>
    <w:rsid w:val="006D429D"/>
    <w:rsid w:val="006D4BD9"/>
    <w:rsid w:val="006D6A26"/>
    <w:rsid w:val="006E1941"/>
    <w:rsid w:val="006E1AA9"/>
    <w:rsid w:val="006E4121"/>
    <w:rsid w:val="006E4D70"/>
    <w:rsid w:val="006E4EEC"/>
    <w:rsid w:val="006F2FDD"/>
    <w:rsid w:val="006F359C"/>
    <w:rsid w:val="006F49FD"/>
    <w:rsid w:val="00700848"/>
    <w:rsid w:val="00700B13"/>
    <w:rsid w:val="0070173D"/>
    <w:rsid w:val="00702E7F"/>
    <w:rsid w:val="0070538B"/>
    <w:rsid w:val="0070620B"/>
    <w:rsid w:val="00706879"/>
    <w:rsid w:val="00710154"/>
    <w:rsid w:val="00710AE1"/>
    <w:rsid w:val="0071160A"/>
    <w:rsid w:val="0071221F"/>
    <w:rsid w:val="007135D1"/>
    <w:rsid w:val="00714A42"/>
    <w:rsid w:val="00715A1A"/>
    <w:rsid w:val="007201F9"/>
    <w:rsid w:val="007219A6"/>
    <w:rsid w:val="00721BFD"/>
    <w:rsid w:val="00722373"/>
    <w:rsid w:val="00722819"/>
    <w:rsid w:val="00724580"/>
    <w:rsid w:val="00726078"/>
    <w:rsid w:val="00726085"/>
    <w:rsid w:val="0073076F"/>
    <w:rsid w:val="00732E39"/>
    <w:rsid w:val="00735249"/>
    <w:rsid w:val="007377A1"/>
    <w:rsid w:val="0074102E"/>
    <w:rsid w:val="00742496"/>
    <w:rsid w:val="00743091"/>
    <w:rsid w:val="007454EE"/>
    <w:rsid w:val="00750395"/>
    <w:rsid w:val="00751914"/>
    <w:rsid w:val="007530FD"/>
    <w:rsid w:val="00754074"/>
    <w:rsid w:val="00754B93"/>
    <w:rsid w:val="00755380"/>
    <w:rsid w:val="0076252A"/>
    <w:rsid w:val="00763BF7"/>
    <w:rsid w:val="00764F7E"/>
    <w:rsid w:val="00770194"/>
    <w:rsid w:val="007720CA"/>
    <w:rsid w:val="00774306"/>
    <w:rsid w:val="007762BB"/>
    <w:rsid w:val="00777F70"/>
    <w:rsid w:val="0078002E"/>
    <w:rsid w:val="007809FF"/>
    <w:rsid w:val="0078380B"/>
    <w:rsid w:val="00783ACA"/>
    <w:rsid w:val="00786BEA"/>
    <w:rsid w:val="007902BA"/>
    <w:rsid w:val="00790BCF"/>
    <w:rsid w:val="00791ACA"/>
    <w:rsid w:val="00794DFC"/>
    <w:rsid w:val="007953CE"/>
    <w:rsid w:val="007A0696"/>
    <w:rsid w:val="007A217B"/>
    <w:rsid w:val="007A2B6F"/>
    <w:rsid w:val="007A3F24"/>
    <w:rsid w:val="007A43FB"/>
    <w:rsid w:val="007C1235"/>
    <w:rsid w:val="007C2994"/>
    <w:rsid w:val="007C58A1"/>
    <w:rsid w:val="007C63E7"/>
    <w:rsid w:val="007D1DE6"/>
    <w:rsid w:val="007D6D56"/>
    <w:rsid w:val="007D7FDA"/>
    <w:rsid w:val="007E2DB8"/>
    <w:rsid w:val="007E6B19"/>
    <w:rsid w:val="007E7C15"/>
    <w:rsid w:val="007F3172"/>
    <w:rsid w:val="007F3AF8"/>
    <w:rsid w:val="007F6FC4"/>
    <w:rsid w:val="00800213"/>
    <w:rsid w:val="00803EAC"/>
    <w:rsid w:val="0080571F"/>
    <w:rsid w:val="00805C3A"/>
    <w:rsid w:val="0080603C"/>
    <w:rsid w:val="00806B2F"/>
    <w:rsid w:val="00813F59"/>
    <w:rsid w:val="00815F24"/>
    <w:rsid w:val="00816A08"/>
    <w:rsid w:val="0081720D"/>
    <w:rsid w:val="008176F6"/>
    <w:rsid w:val="008178EA"/>
    <w:rsid w:val="00817A27"/>
    <w:rsid w:val="00817F38"/>
    <w:rsid w:val="0082062E"/>
    <w:rsid w:val="00822390"/>
    <w:rsid w:val="00822C08"/>
    <w:rsid w:val="0082329B"/>
    <w:rsid w:val="00824178"/>
    <w:rsid w:val="008251BA"/>
    <w:rsid w:val="008255CA"/>
    <w:rsid w:val="008278E8"/>
    <w:rsid w:val="00830393"/>
    <w:rsid w:val="00836381"/>
    <w:rsid w:val="008427FE"/>
    <w:rsid w:val="00843F3E"/>
    <w:rsid w:val="00844011"/>
    <w:rsid w:val="00845B02"/>
    <w:rsid w:val="00845F94"/>
    <w:rsid w:val="00846612"/>
    <w:rsid w:val="008478A4"/>
    <w:rsid w:val="00850554"/>
    <w:rsid w:val="00852029"/>
    <w:rsid w:val="00854BF1"/>
    <w:rsid w:val="008552E1"/>
    <w:rsid w:val="00863C4A"/>
    <w:rsid w:val="00867885"/>
    <w:rsid w:val="00872A61"/>
    <w:rsid w:val="0087495D"/>
    <w:rsid w:val="008764F6"/>
    <w:rsid w:val="008815C6"/>
    <w:rsid w:val="0088479E"/>
    <w:rsid w:val="008912EC"/>
    <w:rsid w:val="00892ABF"/>
    <w:rsid w:val="0089310B"/>
    <w:rsid w:val="008A0673"/>
    <w:rsid w:val="008A0D3D"/>
    <w:rsid w:val="008A18E0"/>
    <w:rsid w:val="008A1951"/>
    <w:rsid w:val="008A5394"/>
    <w:rsid w:val="008A697E"/>
    <w:rsid w:val="008A7C66"/>
    <w:rsid w:val="008B0F5F"/>
    <w:rsid w:val="008B184A"/>
    <w:rsid w:val="008B3EE1"/>
    <w:rsid w:val="008B3F7D"/>
    <w:rsid w:val="008B5904"/>
    <w:rsid w:val="008B6EFD"/>
    <w:rsid w:val="008C0308"/>
    <w:rsid w:val="008C09C7"/>
    <w:rsid w:val="008C2A8D"/>
    <w:rsid w:val="008C318C"/>
    <w:rsid w:val="008D135E"/>
    <w:rsid w:val="008D2F1B"/>
    <w:rsid w:val="008D47AD"/>
    <w:rsid w:val="008E2D8E"/>
    <w:rsid w:val="008E324C"/>
    <w:rsid w:val="008E38BD"/>
    <w:rsid w:val="008E39E1"/>
    <w:rsid w:val="008E3ABB"/>
    <w:rsid w:val="008E7A54"/>
    <w:rsid w:val="008F3923"/>
    <w:rsid w:val="008F5D2F"/>
    <w:rsid w:val="00905B6B"/>
    <w:rsid w:val="00905C83"/>
    <w:rsid w:val="00906839"/>
    <w:rsid w:val="00906CC7"/>
    <w:rsid w:val="00907B25"/>
    <w:rsid w:val="00911331"/>
    <w:rsid w:val="00911645"/>
    <w:rsid w:val="009116C5"/>
    <w:rsid w:val="0091245A"/>
    <w:rsid w:val="00912951"/>
    <w:rsid w:val="00921EAF"/>
    <w:rsid w:val="00922F26"/>
    <w:rsid w:val="00924136"/>
    <w:rsid w:val="00925DC8"/>
    <w:rsid w:val="0092608E"/>
    <w:rsid w:val="009265C5"/>
    <w:rsid w:val="00927D0F"/>
    <w:rsid w:val="00927D98"/>
    <w:rsid w:val="00943572"/>
    <w:rsid w:val="00945AAA"/>
    <w:rsid w:val="009502BA"/>
    <w:rsid w:val="0095135D"/>
    <w:rsid w:val="00951A4E"/>
    <w:rsid w:val="00953F74"/>
    <w:rsid w:val="0095657E"/>
    <w:rsid w:val="00956A68"/>
    <w:rsid w:val="00957612"/>
    <w:rsid w:val="009600C2"/>
    <w:rsid w:val="0096023C"/>
    <w:rsid w:val="00964514"/>
    <w:rsid w:val="00965458"/>
    <w:rsid w:val="009664BA"/>
    <w:rsid w:val="00966665"/>
    <w:rsid w:val="009717B3"/>
    <w:rsid w:val="00971CA7"/>
    <w:rsid w:val="00972848"/>
    <w:rsid w:val="00975004"/>
    <w:rsid w:val="00976A7F"/>
    <w:rsid w:val="00977831"/>
    <w:rsid w:val="00980700"/>
    <w:rsid w:val="0098169D"/>
    <w:rsid w:val="0098196D"/>
    <w:rsid w:val="0098312D"/>
    <w:rsid w:val="009837C6"/>
    <w:rsid w:val="00984012"/>
    <w:rsid w:val="00984793"/>
    <w:rsid w:val="00984B01"/>
    <w:rsid w:val="00986867"/>
    <w:rsid w:val="009902B1"/>
    <w:rsid w:val="0099062F"/>
    <w:rsid w:val="009914E7"/>
    <w:rsid w:val="0099330A"/>
    <w:rsid w:val="00993FCC"/>
    <w:rsid w:val="00994FA7"/>
    <w:rsid w:val="00995FDE"/>
    <w:rsid w:val="009965E7"/>
    <w:rsid w:val="00996E0A"/>
    <w:rsid w:val="009A2156"/>
    <w:rsid w:val="009A25D7"/>
    <w:rsid w:val="009A6877"/>
    <w:rsid w:val="009B2902"/>
    <w:rsid w:val="009B3D60"/>
    <w:rsid w:val="009B7A8A"/>
    <w:rsid w:val="009C142E"/>
    <w:rsid w:val="009C4166"/>
    <w:rsid w:val="009C4545"/>
    <w:rsid w:val="009C45A2"/>
    <w:rsid w:val="009C661A"/>
    <w:rsid w:val="009C7200"/>
    <w:rsid w:val="009D34B1"/>
    <w:rsid w:val="009D6C5A"/>
    <w:rsid w:val="009D7883"/>
    <w:rsid w:val="009E0281"/>
    <w:rsid w:val="009E11FF"/>
    <w:rsid w:val="009E3DDB"/>
    <w:rsid w:val="009E654E"/>
    <w:rsid w:val="009F157C"/>
    <w:rsid w:val="009F22ED"/>
    <w:rsid w:val="009F2598"/>
    <w:rsid w:val="009F2E78"/>
    <w:rsid w:val="009F4C07"/>
    <w:rsid w:val="00A01B6C"/>
    <w:rsid w:val="00A04AC7"/>
    <w:rsid w:val="00A06602"/>
    <w:rsid w:val="00A06EA2"/>
    <w:rsid w:val="00A1107B"/>
    <w:rsid w:val="00A171BB"/>
    <w:rsid w:val="00A2141F"/>
    <w:rsid w:val="00A21A00"/>
    <w:rsid w:val="00A23C66"/>
    <w:rsid w:val="00A26018"/>
    <w:rsid w:val="00A262D7"/>
    <w:rsid w:val="00A26EBB"/>
    <w:rsid w:val="00A26F13"/>
    <w:rsid w:val="00A27226"/>
    <w:rsid w:val="00A273DC"/>
    <w:rsid w:val="00A31879"/>
    <w:rsid w:val="00A3278D"/>
    <w:rsid w:val="00A338E0"/>
    <w:rsid w:val="00A34925"/>
    <w:rsid w:val="00A35908"/>
    <w:rsid w:val="00A35EBC"/>
    <w:rsid w:val="00A360E7"/>
    <w:rsid w:val="00A37876"/>
    <w:rsid w:val="00A43AE2"/>
    <w:rsid w:val="00A43EF8"/>
    <w:rsid w:val="00A453AC"/>
    <w:rsid w:val="00A47746"/>
    <w:rsid w:val="00A501EE"/>
    <w:rsid w:val="00A514E7"/>
    <w:rsid w:val="00A57922"/>
    <w:rsid w:val="00A62678"/>
    <w:rsid w:val="00A63ACB"/>
    <w:rsid w:val="00A646C0"/>
    <w:rsid w:val="00A64772"/>
    <w:rsid w:val="00A66102"/>
    <w:rsid w:val="00A6792D"/>
    <w:rsid w:val="00A67A0F"/>
    <w:rsid w:val="00A67D41"/>
    <w:rsid w:val="00A709D1"/>
    <w:rsid w:val="00A71B82"/>
    <w:rsid w:val="00A72DF4"/>
    <w:rsid w:val="00A73359"/>
    <w:rsid w:val="00A735AA"/>
    <w:rsid w:val="00A802D2"/>
    <w:rsid w:val="00A812CC"/>
    <w:rsid w:val="00A83A88"/>
    <w:rsid w:val="00A83C51"/>
    <w:rsid w:val="00A84AA0"/>
    <w:rsid w:val="00A84F38"/>
    <w:rsid w:val="00A86D4F"/>
    <w:rsid w:val="00A875A6"/>
    <w:rsid w:val="00A9437F"/>
    <w:rsid w:val="00A94658"/>
    <w:rsid w:val="00A978C9"/>
    <w:rsid w:val="00AA09C1"/>
    <w:rsid w:val="00AA37EE"/>
    <w:rsid w:val="00AA3A25"/>
    <w:rsid w:val="00AA5B55"/>
    <w:rsid w:val="00AB32BA"/>
    <w:rsid w:val="00AB61DB"/>
    <w:rsid w:val="00AC17DC"/>
    <w:rsid w:val="00AC34FB"/>
    <w:rsid w:val="00AC354E"/>
    <w:rsid w:val="00AC4018"/>
    <w:rsid w:val="00AC5682"/>
    <w:rsid w:val="00AD2B0D"/>
    <w:rsid w:val="00AE27FE"/>
    <w:rsid w:val="00AE47D8"/>
    <w:rsid w:val="00AE534F"/>
    <w:rsid w:val="00AE64D3"/>
    <w:rsid w:val="00AE6A1A"/>
    <w:rsid w:val="00AE73D7"/>
    <w:rsid w:val="00AF0E88"/>
    <w:rsid w:val="00AF0ED1"/>
    <w:rsid w:val="00AF11F9"/>
    <w:rsid w:val="00AF3666"/>
    <w:rsid w:val="00AF696C"/>
    <w:rsid w:val="00AF766F"/>
    <w:rsid w:val="00B02620"/>
    <w:rsid w:val="00B05E2D"/>
    <w:rsid w:val="00B064ED"/>
    <w:rsid w:val="00B11B01"/>
    <w:rsid w:val="00B124B5"/>
    <w:rsid w:val="00B13B55"/>
    <w:rsid w:val="00B13F22"/>
    <w:rsid w:val="00B14239"/>
    <w:rsid w:val="00B15646"/>
    <w:rsid w:val="00B16A79"/>
    <w:rsid w:val="00B173D9"/>
    <w:rsid w:val="00B2244D"/>
    <w:rsid w:val="00B24623"/>
    <w:rsid w:val="00B25F54"/>
    <w:rsid w:val="00B266AF"/>
    <w:rsid w:val="00B26954"/>
    <w:rsid w:val="00B3308A"/>
    <w:rsid w:val="00B3681B"/>
    <w:rsid w:val="00B3737C"/>
    <w:rsid w:val="00B415C5"/>
    <w:rsid w:val="00B474EE"/>
    <w:rsid w:val="00B51C2F"/>
    <w:rsid w:val="00B51CE5"/>
    <w:rsid w:val="00B52F38"/>
    <w:rsid w:val="00B56014"/>
    <w:rsid w:val="00B560D3"/>
    <w:rsid w:val="00B57603"/>
    <w:rsid w:val="00B579EC"/>
    <w:rsid w:val="00B57A73"/>
    <w:rsid w:val="00B602B8"/>
    <w:rsid w:val="00B60814"/>
    <w:rsid w:val="00B61036"/>
    <w:rsid w:val="00B616A1"/>
    <w:rsid w:val="00B6225B"/>
    <w:rsid w:val="00B65E84"/>
    <w:rsid w:val="00B66873"/>
    <w:rsid w:val="00B712B0"/>
    <w:rsid w:val="00B728BF"/>
    <w:rsid w:val="00B8164C"/>
    <w:rsid w:val="00B818B7"/>
    <w:rsid w:val="00B83446"/>
    <w:rsid w:val="00B86872"/>
    <w:rsid w:val="00B87448"/>
    <w:rsid w:val="00B904F9"/>
    <w:rsid w:val="00B90D5D"/>
    <w:rsid w:val="00B915EE"/>
    <w:rsid w:val="00B919E0"/>
    <w:rsid w:val="00B93B41"/>
    <w:rsid w:val="00B9424B"/>
    <w:rsid w:val="00B94615"/>
    <w:rsid w:val="00B96A09"/>
    <w:rsid w:val="00B97198"/>
    <w:rsid w:val="00BA517A"/>
    <w:rsid w:val="00BB0DBB"/>
    <w:rsid w:val="00BB1C68"/>
    <w:rsid w:val="00BB26E1"/>
    <w:rsid w:val="00BB3380"/>
    <w:rsid w:val="00BB3712"/>
    <w:rsid w:val="00BB3E29"/>
    <w:rsid w:val="00BB5148"/>
    <w:rsid w:val="00BC265B"/>
    <w:rsid w:val="00BC5529"/>
    <w:rsid w:val="00BC5735"/>
    <w:rsid w:val="00BC7000"/>
    <w:rsid w:val="00BC7E04"/>
    <w:rsid w:val="00BD1126"/>
    <w:rsid w:val="00BD22E1"/>
    <w:rsid w:val="00BD3B17"/>
    <w:rsid w:val="00BD4625"/>
    <w:rsid w:val="00BE1A4C"/>
    <w:rsid w:val="00BE5CEC"/>
    <w:rsid w:val="00BF08F4"/>
    <w:rsid w:val="00BF1835"/>
    <w:rsid w:val="00BF19C2"/>
    <w:rsid w:val="00BF2227"/>
    <w:rsid w:val="00BF246F"/>
    <w:rsid w:val="00BF4107"/>
    <w:rsid w:val="00BF5E5C"/>
    <w:rsid w:val="00BF6041"/>
    <w:rsid w:val="00BF6D3A"/>
    <w:rsid w:val="00C02000"/>
    <w:rsid w:val="00C04550"/>
    <w:rsid w:val="00C06CBF"/>
    <w:rsid w:val="00C102FA"/>
    <w:rsid w:val="00C14574"/>
    <w:rsid w:val="00C14963"/>
    <w:rsid w:val="00C17603"/>
    <w:rsid w:val="00C20232"/>
    <w:rsid w:val="00C233E6"/>
    <w:rsid w:val="00C240A0"/>
    <w:rsid w:val="00C26275"/>
    <w:rsid w:val="00C316EE"/>
    <w:rsid w:val="00C32340"/>
    <w:rsid w:val="00C3546E"/>
    <w:rsid w:val="00C37CE8"/>
    <w:rsid w:val="00C41C3E"/>
    <w:rsid w:val="00C459BE"/>
    <w:rsid w:val="00C5299F"/>
    <w:rsid w:val="00C53845"/>
    <w:rsid w:val="00C5766F"/>
    <w:rsid w:val="00C6096E"/>
    <w:rsid w:val="00C612A7"/>
    <w:rsid w:val="00C62ED1"/>
    <w:rsid w:val="00C64210"/>
    <w:rsid w:val="00C6496A"/>
    <w:rsid w:val="00C658E2"/>
    <w:rsid w:val="00C717E2"/>
    <w:rsid w:val="00C71AE9"/>
    <w:rsid w:val="00C73F45"/>
    <w:rsid w:val="00C74005"/>
    <w:rsid w:val="00C75A41"/>
    <w:rsid w:val="00C76E84"/>
    <w:rsid w:val="00C77D8C"/>
    <w:rsid w:val="00C77D9A"/>
    <w:rsid w:val="00C805AC"/>
    <w:rsid w:val="00C81166"/>
    <w:rsid w:val="00C82B02"/>
    <w:rsid w:val="00C83049"/>
    <w:rsid w:val="00C832B3"/>
    <w:rsid w:val="00C85F36"/>
    <w:rsid w:val="00C860B3"/>
    <w:rsid w:val="00C87FFA"/>
    <w:rsid w:val="00C90759"/>
    <w:rsid w:val="00C90B5E"/>
    <w:rsid w:val="00C911EC"/>
    <w:rsid w:val="00C956E0"/>
    <w:rsid w:val="00C95DF8"/>
    <w:rsid w:val="00C972CD"/>
    <w:rsid w:val="00C97C96"/>
    <w:rsid w:val="00CA0EA1"/>
    <w:rsid w:val="00CA26FD"/>
    <w:rsid w:val="00CA5777"/>
    <w:rsid w:val="00CA64B3"/>
    <w:rsid w:val="00CB15A6"/>
    <w:rsid w:val="00CB1F10"/>
    <w:rsid w:val="00CB591B"/>
    <w:rsid w:val="00CC0910"/>
    <w:rsid w:val="00CC09B4"/>
    <w:rsid w:val="00CC4358"/>
    <w:rsid w:val="00CC69CA"/>
    <w:rsid w:val="00CC6E09"/>
    <w:rsid w:val="00CC6F9A"/>
    <w:rsid w:val="00CD20D7"/>
    <w:rsid w:val="00CD265C"/>
    <w:rsid w:val="00CD2AD0"/>
    <w:rsid w:val="00CE0A3B"/>
    <w:rsid w:val="00CE1E26"/>
    <w:rsid w:val="00CE3DCA"/>
    <w:rsid w:val="00CF3E12"/>
    <w:rsid w:val="00CF3FAD"/>
    <w:rsid w:val="00D0049D"/>
    <w:rsid w:val="00D00AEE"/>
    <w:rsid w:val="00D01A02"/>
    <w:rsid w:val="00D034FA"/>
    <w:rsid w:val="00D13E06"/>
    <w:rsid w:val="00D147A2"/>
    <w:rsid w:val="00D166D4"/>
    <w:rsid w:val="00D203F3"/>
    <w:rsid w:val="00D265E5"/>
    <w:rsid w:val="00D26E5A"/>
    <w:rsid w:val="00D3189B"/>
    <w:rsid w:val="00D338CC"/>
    <w:rsid w:val="00D3554B"/>
    <w:rsid w:val="00D3778A"/>
    <w:rsid w:val="00D41589"/>
    <w:rsid w:val="00D428EE"/>
    <w:rsid w:val="00D4595E"/>
    <w:rsid w:val="00D45C26"/>
    <w:rsid w:val="00D462A4"/>
    <w:rsid w:val="00D463AC"/>
    <w:rsid w:val="00D473A4"/>
    <w:rsid w:val="00D47D7E"/>
    <w:rsid w:val="00D47EFF"/>
    <w:rsid w:val="00D521FD"/>
    <w:rsid w:val="00D53A8C"/>
    <w:rsid w:val="00D55AC7"/>
    <w:rsid w:val="00D572A4"/>
    <w:rsid w:val="00D60A88"/>
    <w:rsid w:val="00D614DF"/>
    <w:rsid w:val="00D616A6"/>
    <w:rsid w:val="00D62F7A"/>
    <w:rsid w:val="00D63239"/>
    <w:rsid w:val="00D6679A"/>
    <w:rsid w:val="00D7010C"/>
    <w:rsid w:val="00D710B7"/>
    <w:rsid w:val="00D71599"/>
    <w:rsid w:val="00D767CE"/>
    <w:rsid w:val="00D8033B"/>
    <w:rsid w:val="00D8455D"/>
    <w:rsid w:val="00D86EEE"/>
    <w:rsid w:val="00D90D50"/>
    <w:rsid w:val="00D975D7"/>
    <w:rsid w:val="00D97CFF"/>
    <w:rsid w:val="00DA2637"/>
    <w:rsid w:val="00DA2C97"/>
    <w:rsid w:val="00DA2FD0"/>
    <w:rsid w:val="00DA3D3D"/>
    <w:rsid w:val="00DA44BF"/>
    <w:rsid w:val="00DA49ED"/>
    <w:rsid w:val="00DA65C7"/>
    <w:rsid w:val="00DB0173"/>
    <w:rsid w:val="00DB098A"/>
    <w:rsid w:val="00DB2065"/>
    <w:rsid w:val="00DB586C"/>
    <w:rsid w:val="00DB616A"/>
    <w:rsid w:val="00DB7399"/>
    <w:rsid w:val="00DC3375"/>
    <w:rsid w:val="00DC493A"/>
    <w:rsid w:val="00DC4A83"/>
    <w:rsid w:val="00DD1FC3"/>
    <w:rsid w:val="00DD57C3"/>
    <w:rsid w:val="00DD585B"/>
    <w:rsid w:val="00DD6136"/>
    <w:rsid w:val="00DD6203"/>
    <w:rsid w:val="00DE03F1"/>
    <w:rsid w:val="00DE1B82"/>
    <w:rsid w:val="00DE40D7"/>
    <w:rsid w:val="00DF17B5"/>
    <w:rsid w:val="00DF1CE2"/>
    <w:rsid w:val="00DF2025"/>
    <w:rsid w:val="00DF3891"/>
    <w:rsid w:val="00DF485B"/>
    <w:rsid w:val="00E00BC4"/>
    <w:rsid w:val="00E0143E"/>
    <w:rsid w:val="00E03587"/>
    <w:rsid w:val="00E0468B"/>
    <w:rsid w:val="00E0688D"/>
    <w:rsid w:val="00E07311"/>
    <w:rsid w:val="00E07903"/>
    <w:rsid w:val="00E07CD8"/>
    <w:rsid w:val="00E14E54"/>
    <w:rsid w:val="00E16152"/>
    <w:rsid w:val="00E16685"/>
    <w:rsid w:val="00E16B44"/>
    <w:rsid w:val="00E16FFE"/>
    <w:rsid w:val="00E201B6"/>
    <w:rsid w:val="00E21905"/>
    <w:rsid w:val="00E23F84"/>
    <w:rsid w:val="00E25219"/>
    <w:rsid w:val="00E26783"/>
    <w:rsid w:val="00E27F08"/>
    <w:rsid w:val="00E3235D"/>
    <w:rsid w:val="00E42D0F"/>
    <w:rsid w:val="00E44026"/>
    <w:rsid w:val="00E4589A"/>
    <w:rsid w:val="00E46114"/>
    <w:rsid w:val="00E47AA3"/>
    <w:rsid w:val="00E50263"/>
    <w:rsid w:val="00E52381"/>
    <w:rsid w:val="00E532C9"/>
    <w:rsid w:val="00E53E2C"/>
    <w:rsid w:val="00E60050"/>
    <w:rsid w:val="00E61530"/>
    <w:rsid w:val="00E630F5"/>
    <w:rsid w:val="00E71188"/>
    <w:rsid w:val="00E73588"/>
    <w:rsid w:val="00E73ED0"/>
    <w:rsid w:val="00E763AE"/>
    <w:rsid w:val="00E76855"/>
    <w:rsid w:val="00E8165C"/>
    <w:rsid w:val="00E81A7E"/>
    <w:rsid w:val="00E82846"/>
    <w:rsid w:val="00E8322E"/>
    <w:rsid w:val="00E83784"/>
    <w:rsid w:val="00E83FEA"/>
    <w:rsid w:val="00E85765"/>
    <w:rsid w:val="00E92D30"/>
    <w:rsid w:val="00E93E11"/>
    <w:rsid w:val="00E946A9"/>
    <w:rsid w:val="00EA0B46"/>
    <w:rsid w:val="00EA61F4"/>
    <w:rsid w:val="00EB0011"/>
    <w:rsid w:val="00EB0807"/>
    <w:rsid w:val="00EC34CB"/>
    <w:rsid w:val="00EC4A43"/>
    <w:rsid w:val="00EC6505"/>
    <w:rsid w:val="00EC6A79"/>
    <w:rsid w:val="00ED1BF9"/>
    <w:rsid w:val="00ED39AE"/>
    <w:rsid w:val="00ED497F"/>
    <w:rsid w:val="00ED5EDB"/>
    <w:rsid w:val="00ED690B"/>
    <w:rsid w:val="00ED6C30"/>
    <w:rsid w:val="00ED6FB2"/>
    <w:rsid w:val="00ED770C"/>
    <w:rsid w:val="00EE0653"/>
    <w:rsid w:val="00EE2AD1"/>
    <w:rsid w:val="00EE51EE"/>
    <w:rsid w:val="00EE7219"/>
    <w:rsid w:val="00EE77C5"/>
    <w:rsid w:val="00EE7FC2"/>
    <w:rsid w:val="00EF3479"/>
    <w:rsid w:val="00EF6E5B"/>
    <w:rsid w:val="00F00EDF"/>
    <w:rsid w:val="00F012CF"/>
    <w:rsid w:val="00F01A50"/>
    <w:rsid w:val="00F04CEF"/>
    <w:rsid w:val="00F05547"/>
    <w:rsid w:val="00F071F9"/>
    <w:rsid w:val="00F10CA7"/>
    <w:rsid w:val="00F10FF7"/>
    <w:rsid w:val="00F11285"/>
    <w:rsid w:val="00F14F3C"/>
    <w:rsid w:val="00F16B88"/>
    <w:rsid w:val="00F21A97"/>
    <w:rsid w:val="00F226E9"/>
    <w:rsid w:val="00F2289F"/>
    <w:rsid w:val="00F25348"/>
    <w:rsid w:val="00F26284"/>
    <w:rsid w:val="00F301D2"/>
    <w:rsid w:val="00F31797"/>
    <w:rsid w:val="00F32008"/>
    <w:rsid w:val="00F33B7F"/>
    <w:rsid w:val="00F33E3A"/>
    <w:rsid w:val="00F428BA"/>
    <w:rsid w:val="00F434DF"/>
    <w:rsid w:val="00F4465B"/>
    <w:rsid w:val="00F46800"/>
    <w:rsid w:val="00F46F95"/>
    <w:rsid w:val="00F47850"/>
    <w:rsid w:val="00F50253"/>
    <w:rsid w:val="00F50718"/>
    <w:rsid w:val="00F573A0"/>
    <w:rsid w:val="00F60C9E"/>
    <w:rsid w:val="00F649E1"/>
    <w:rsid w:val="00F67AC6"/>
    <w:rsid w:val="00F71376"/>
    <w:rsid w:val="00F71B7C"/>
    <w:rsid w:val="00F73F55"/>
    <w:rsid w:val="00F76091"/>
    <w:rsid w:val="00F76280"/>
    <w:rsid w:val="00F77E1F"/>
    <w:rsid w:val="00F81447"/>
    <w:rsid w:val="00F849B7"/>
    <w:rsid w:val="00F8624A"/>
    <w:rsid w:val="00F8664A"/>
    <w:rsid w:val="00F86EF6"/>
    <w:rsid w:val="00F9286F"/>
    <w:rsid w:val="00F93924"/>
    <w:rsid w:val="00F97701"/>
    <w:rsid w:val="00F97884"/>
    <w:rsid w:val="00F97932"/>
    <w:rsid w:val="00FA0A0C"/>
    <w:rsid w:val="00FA29A7"/>
    <w:rsid w:val="00FA785A"/>
    <w:rsid w:val="00FA7B22"/>
    <w:rsid w:val="00FB006C"/>
    <w:rsid w:val="00FB042F"/>
    <w:rsid w:val="00FB1D43"/>
    <w:rsid w:val="00FB2745"/>
    <w:rsid w:val="00FB7CA1"/>
    <w:rsid w:val="00FC0EC7"/>
    <w:rsid w:val="00FC13E5"/>
    <w:rsid w:val="00FC1FC3"/>
    <w:rsid w:val="00FC388A"/>
    <w:rsid w:val="00FC4D3F"/>
    <w:rsid w:val="00FC5BAC"/>
    <w:rsid w:val="00FC649E"/>
    <w:rsid w:val="00FD1AA9"/>
    <w:rsid w:val="00FD1D48"/>
    <w:rsid w:val="00FD1EE0"/>
    <w:rsid w:val="00FD2A6A"/>
    <w:rsid w:val="00FD3002"/>
    <w:rsid w:val="00FD39C1"/>
    <w:rsid w:val="00FE0337"/>
    <w:rsid w:val="00FE0D72"/>
    <w:rsid w:val="00FE3B2E"/>
    <w:rsid w:val="00FE3E77"/>
    <w:rsid w:val="00FE4968"/>
    <w:rsid w:val="00FE768A"/>
    <w:rsid w:val="00FF1A40"/>
    <w:rsid w:val="00FF29EC"/>
    <w:rsid w:val="00FF3EE4"/>
    <w:rsid w:val="00FF5A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80A8D"/>
  <w15:docId w15:val="{BC782542-C225-4007-9F53-594F413C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D0F"/>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5B311F"/>
    <w:pPr>
      <w:keepNext/>
      <w:spacing w:before="240" w:after="60"/>
      <w:outlineLvl w:val="0"/>
    </w:pPr>
    <w:rPr>
      <w:rFonts w:ascii="Cambria" w:eastAsia="Times New Roman" w:hAnsi="Cambria"/>
      <w:b/>
      <w:bCs/>
      <w:kern w:val="32"/>
      <w:sz w:val="32"/>
      <w:szCs w:val="32"/>
      <w:lang w:eastAsia="en-US"/>
    </w:rPr>
  </w:style>
  <w:style w:type="paragraph" w:styleId="Heading2">
    <w:name w:val="heading 2"/>
    <w:basedOn w:val="Normal"/>
    <w:next w:val="Normal"/>
    <w:link w:val="Heading2Char"/>
    <w:uiPriority w:val="9"/>
    <w:unhideWhenUsed/>
    <w:qFormat/>
    <w:rsid w:val="00CC6F9A"/>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0F"/>
    <w:pPr>
      <w:spacing w:after="200" w:line="276" w:lineRule="auto"/>
      <w:ind w:left="720"/>
    </w:pPr>
    <w:rPr>
      <w:rFonts w:ascii="Calibri" w:eastAsia="Times New Roman" w:hAnsi="Calibri" w:cs="Arial"/>
      <w:sz w:val="22"/>
      <w:szCs w:val="22"/>
      <w:lang w:val="en-GB" w:eastAsia="en-US"/>
    </w:rPr>
  </w:style>
  <w:style w:type="paragraph" w:styleId="Footer">
    <w:name w:val="footer"/>
    <w:basedOn w:val="Normal"/>
    <w:link w:val="FooterChar"/>
    <w:uiPriority w:val="99"/>
    <w:rsid w:val="00E42D0F"/>
    <w:pPr>
      <w:tabs>
        <w:tab w:val="center" w:pos="4320"/>
        <w:tab w:val="right" w:pos="8640"/>
      </w:tabs>
    </w:pPr>
  </w:style>
  <w:style w:type="character" w:customStyle="1" w:styleId="FooterChar">
    <w:name w:val="Footer Char"/>
    <w:basedOn w:val="DefaultParagraphFont"/>
    <w:link w:val="Footer"/>
    <w:uiPriority w:val="99"/>
    <w:rsid w:val="00E42D0F"/>
    <w:rPr>
      <w:rFonts w:ascii="Times New Roman" w:eastAsia="SimSun" w:hAnsi="Times New Roman" w:cs="Times New Roman"/>
      <w:sz w:val="24"/>
      <w:szCs w:val="24"/>
      <w:lang w:eastAsia="zh-CN"/>
    </w:rPr>
  </w:style>
  <w:style w:type="character" w:styleId="PageNumber">
    <w:name w:val="page number"/>
    <w:basedOn w:val="DefaultParagraphFont"/>
    <w:uiPriority w:val="99"/>
    <w:rsid w:val="00E42D0F"/>
    <w:rPr>
      <w:rFonts w:cs="Times New Roman"/>
    </w:rPr>
  </w:style>
  <w:style w:type="table" w:styleId="TableGrid">
    <w:name w:val="Table Grid"/>
    <w:basedOn w:val="TableNormal"/>
    <w:rsid w:val="00136BC0"/>
    <w:pPr>
      <w:spacing w:after="0" w:line="240" w:lineRule="auto"/>
    </w:pPr>
    <w:rPr>
      <w:rFonts w:ascii="Calibri" w:eastAsia="Times New Roman"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4B2E6D"/>
    <w:pPr>
      <w:overflowPunct w:val="0"/>
      <w:autoSpaceDE w:val="0"/>
      <w:autoSpaceDN w:val="0"/>
      <w:adjustRightInd w:val="0"/>
      <w:spacing w:before="100" w:after="100"/>
      <w:textAlignment w:val="baseline"/>
    </w:pPr>
    <w:rPr>
      <w:rFonts w:eastAsia="Times New Roman"/>
      <w:lang w:eastAsia="en-US"/>
    </w:rPr>
  </w:style>
  <w:style w:type="character" w:styleId="Emphasis">
    <w:name w:val="Emphasis"/>
    <w:basedOn w:val="DefaultParagraphFont"/>
    <w:qFormat/>
    <w:rsid w:val="004B2E6D"/>
    <w:rPr>
      <w:i/>
      <w:iCs/>
    </w:rPr>
  </w:style>
  <w:style w:type="paragraph" w:styleId="BalloonText">
    <w:name w:val="Balloon Text"/>
    <w:basedOn w:val="Normal"/>
    <w:link w:val="BalloonTextChar"/>
    <w:uiPriority w:val="99"/>
    <w:semiHidden/>
    <w:unhideWhenUsed/>
    <w:rsid w:val="003B5649"/>
    <w:rPr>
      <w:rFonts w:ascii="Tahoma" w:hAnsi="Tahoma" w:cs="Tahoma"/>
      <w:sz w:val="16"/>
      <w:szCs w:val="16"/>
    </w:rPr>
  </w:style>
  <w:style w:type="character" w:customStyle="1" w:styleId="BalloonTextChar">
    <w:name w:val="Balloon Text Char"/>
    <w:basedOn w:val="DefaultParagraphFont"/>
    <w:link w:val="BalloonText"/>
    <w:uiPriority w:val="99"/>
    <w:semiHidden/>
    <w:rsid w:val="003B5649"/>
    <w:rPr>
      <w:rFonts w:ascii="Tahoma" w:eastAsia="SimSun" w:hAnsi="Tahoma" w:cs="Tahoma"/>
      <w:sz w:val="16"/>
      <w:szCs w:val="16"/>
      <w:lang w:eastAsia="zh-CN"/>
    </w:rPr>
  </w:style>
  <w:style w:type="character" w:styleId="Strong">
    <w:name w:val="Strong"/>
    <w:basedOn w:val="DefaultParagraphFont"/>
    <w:qFormat/>
    <w:rsid w:val="000A6CB3"/>
    <w:rPr>
      <w:b/>
      <w:bCs/>
    </w:rPr>
  </w:style>
  <w:style w:type="character" w:customStyle="1" w:styleId="Heading1Char">
    <w:name w:val="Heading 1 Char"/>
    <w:basedOn w:val="DefaultParagraphFont"/>
    <w:link w:val="Heading1"/>
    <w:uiPriority w:val="9"/>
    <w:rsid w:val="005B311F"/>
    <w:rPr>
      <w:rFonts w:ascii="Cambria" w:eastAsia="Times New Roman" w:hAnsi="Cambria" w:cs="Times New Roman"/>
      <w:b/>
      <w:bCs/>
      <w:kern w:val="32"/>
      <w:sz w:val="32"/>
      <w:szCs w:val="32"/>
    </w:rPr>
  </w:style>
  <w:style w:type="paragraph" w:customStyle="1" w:styleId="CM17">
    <w:name w:val="CM17"/>
    <w:basedOn w:val="Normal"/>
    <w:next w:val="Normal"/>
    <w:uiPriority w:val="99"/>
    <w:rsid w:val="005B311F"/>
    <w:pPr>
      <w:autoSpaceDE w:val="0"/>
      <w:autoSpaceDN w:val="0"/>
      <w:adjustRightInd w:val="0"/>
      <w:spacing w:after="125"/>
    </w:pPr>
    <w:rPr>
      <w:rFonts w:ascii="Arial" w:eastAsia="Times New Roman" w:hAnsi="Arial" w:cs="Arial"/>
      <w:lang w:eastAsia="en-US"/>
    </w:rPr>
  </w:style>
  <w:style w:type="character" w:customStyle="1" w:styleId="cmd">
    <w:name w:val="cmd"/>
    <w:basedOn w:val="DefaultParagraphFont"/>
    <w:rsid w:val="00C14574"/>
    <w:rPr>
      <w:rFonts w:ascii="Courier New" w:hAnsi="Courier New" w:cs="Courier New" w:hint="default"/>
    </w:rPr>
  </w:style>
  <w:style w:type="character" w:customStyle="1" w:styleId="Heading2Char">
    <w:name w:val="Heading 2 Char"/>
    <w:basedOn w:val="DefaultParagraphFont"/>
    <w:link w:val="Heading2"/>
    <w:uiPriority w:val="9"/>
    <w:rsid w:val="00CC6F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C6F9A"/>
    <w:pPr>
      <w:spacing w:after="120"/>
    </w:pPr>
    <w:rPr>
      <w:rFonts w:eastAsia="Times New Roman"/>
      <w:lang w:eastAsia="en-US"/>
    </w:rPr>
  </w:style>
  <w:style w:type="character" w:customStyle="1" w:styleId="BodyTextChar">
    <w:name w:val="Body Text Char"/>
    <w:basedOn w:val="DefaultParagraphFont"/>
    <w:link w:val="BodyText"/>
    <w:rsid w:val="00CC6F9A"/>
    <w:rPr>
      <w:rFonts w:ascii="Times New Roman" w:eastAsia="Times New Roman" w:hAnsi="Times New Roman" w:cs="Times New Roman"/>
      <w:sz w:val="24"/>
      <w:szCs w:val="24"/>
    </w:rPr>
  </w:style>
  <w:style w:type="paragraph" w:customStyle="1" w:styleId="Task">
    <w:name w:val="Task"/>
    <w:basedOn w:val="Normal"/>
    <w:next w:val="BodyText"/>
    <w:link w:val="TaskChar"/>
    <w:rsid w:val="00DF3891"/>
    <w:pPr>
      <w:keepNext/>
      <w:spacing w:before="360" w:after="120"/>
      <w:ind w:left="-144"/>
    </w:pPr>
    <w:rPr>
      <w:rFonts w:ascii="Arial" w:hAnsi="Arial" w:cs="Arial"/>
      <w:b/>
      <w:sz w:val="22"/>
      <w:szCs w:val="22"/>
    </w:rPr>
  </w:style>
  <w:style w:type="character" w:customStyle="1" w:styleId="TaskChar">
    <w:name w:val="Task Char"/>
    <w:basedOn w:val="DefaultParagraphFont"/>
    <w:link w:val="Task"/>
    <w:rsid w:val="00DF3891"/>
    <w:rPr>
      <w:rFonts w:ascii="Arial" w:eastAsia="SimSun" w:hAnsi="Arial" w:cs="Arial"/>
      <w:b/>
      <w:lang w:eastAsia="zh-CN"/>
    </w:rPr>
  </w:style>
  <w:style w:type="character" w:customStyle="1" w:styleId="marked">
    <w:name w:val="marked"/>
    <w:basedOn w:val="DefaultParagraphFont"/>
    <w:rsid w:val="00201799"/>
    <w:rPr>
      <w:color w:val="E80000"/>
      <w:shd w:val="clear" w:color="auto" w:fill="auto"/>
    </w:rPr>
  </w:style>
  <w:style w:type="paragraph" w:styleId="Header">
    <w:name w:val="header"/>
    <w:basedOn w:val="Normal"/>
    <w:link w:val="HeaderChar"/>
    <w:uiPriority w:val="99"/>
    <w:semiHidden/>
    <w:unhideWhenUsed/>
    <w:rsid w:val="00610465"/>
    <w:pPr>
      <w:tabs>
        <w:tab w:val="center" w:pos="4680"/>
        <w:tab w:val="right" w:pos="9360"/>
      </w:tabs>
    </w:pPr>
  </w:style>
  <w:style w:type="character" w:customStyle="1" w:styleId="HeaderChar">
    <w:name w:val="Header Char"/>
    <w:basedOn w:val="DefaultParagraphFont"/>
    <w:link w:val="Header"/>
    <w:uiPriority w:val="99"/>
    <w:semiHidden/>
    <w:rsid w:val="00610465"/>
    <w:rPr>
      <w:rFonts w:ascii="Times New Roman" w:eastAsia="SimSun" w:hAnsi="Times New Roman" w:cs="Times New Roman"/>
      <w:sz w:val="24"/>
      <w:szCs w:val="24"/>
      <w:lang w:eastAsia="zh-CN"/>
    </w:rPr>
  </w:style>
  <w:style w:type="paragraph" w:customStyle="1" w:styleId="StepHead">
    <w:name w:val="Step Head"/>
    <w:basedOn w:val="Normal"/>
    <w:next w:val="Normal"/>
    <w:qFormat/>
    <w:rsid w:val="00F14F3C"/>
    <w:pPr>
      <w:keepNext/>
      <w:numPr>
        <w:ilvl w:val="1"/>
        <w:numId w:val="4"/>
      </w:numPr>
      <w:tabs>
        <w:tab w:val="clear" w:pos="1656"/>
        <w:tab w:val="num" w:pos="2196"/>
      </w:tabs>
      <w:spacing w:before="240" w:after="120" w:line="276" w:lineRule="auto"/>
      <w:ind w:left="2196"/>
    </w:pPr>
    <w:rPr>
      <w:rFonts w:ascii="Arial" w:eastAsia="Calibri" w:hAnsi="Arial"/>
      <w:b/>
      <w:sz w:val="22"/>
      <w:szCs w:val="22"/>
      <w:lang w:eastAsia="en-US"/>
    </w:rPr>
  </w:style>
  <w:style w:type="paragraph" w:customStyle="1" w:styleId="PartHead">
    <w:name w:val="Part Head"/>
    <w:basedOn w:val="ListParagraph"/>
    <w:next w:val="Normal"/>
    <w:qFormat/>
    <w:rsid w:val="00F14F3C"/>
    <w:pPr>
      <w:keepNext/>
      <w:numPr>
        <w:numId w:val="4"/>
      </w:numPr>
      <w:spacing w:before="240" w:after="60"/>
      <w:outlineLvl w:val="0"/>
    </w:pPr>
    <w:rPr>
      <w:rFonts w:ascii="Arial" w:eastAsia="Calibri" w:hAnsi="Arial" w:cs="Times New Roman"/>
      <w:b/>
      <w:sz w:val="28"/>
      <w:lang w:val="en-US"/>
    </w:rPr>
  </w:style>
  <w:style w:type="paragraph" w:customStyle="1" w:styleId="SubStepAlpha">
    <w:name w:val="SubStep Alpha"/>
    <w:basedOn w:val="Normal"/>
    <w:qFormat/>
    <w:rsid w:val="00F14F3C"/>
    <w:pPr>
      <w:numPr>
        <w:ilvl w:val="2"/>
        <w:numId w:val="4"/>
      </w:numPr>
      <w:spacing w:before="120" w:after="120"/>
    </w:pPr>
    <w:rPr>
      <w:rFonts w:ascii="Arial" w:eastAsia="Calibri" w:hAnsi="Arial"/>
      <w:sz w:val="20"/>
      <w:szCs w:val="22"/>
      <w:lang w:eastAsia="en-US"/>
    </w:rPr>
  </w:style>
  <w:style w:type="paragraph" w:customStyle="1" w:styleId="SubStepNum">
    <w:name w:val="SubStep Num"/>
    <w:basedOn w:val="SubStepAlpha"/>
    <w:qFormat/>
    <w:rsid w:val="00F14F3C"/>
    <w:pPr>
      <w:numPr>
        <w:ilvl w:val="3"/>
      </w:numPr>
    </w:pPr>
  </w:style>
  <w:style w:type="numbering" w:customStyle="1" w:styleId="PartStepSubStepList">
    <w:name w:val="Part_Step_SubStep_List"/>
    <w:basedOn w:val="NoList"/>
    <w:uiPriority w:val="99"/>
    <w:rsid w:val="00F14F3C"/>
    <w:pPr>
      <w:numPr>
        <w:numId w:val="5"/>
      </w:numPr>
    </w:pPr>
  </w:style>
  <w:style w:type="paragraph" w:customStyle="1" w:styleId="Default">
    <w:name w:val="Default"/>
    <w:rsid w:val="008C0308"/>
    <w:pPr>
      <w:autoSpaceDE w:val="0"/>
      <w:autoSpaceDN w:val="0"/>
      <w:adjustRightInd w:val="0"/>
      <w:spacing w:after="0" w:line="240" w:lineRule="auto"/>
    </w:pPr>
    <w:rPr>
      <w:rFonts w:ascii="Arial" w:hAnsi="Arial" w:cs="Arial"/>
      <w:color w:val="000000"/>
      <w:sz w:val="24"/>
      <w:szCs w:val="24"/>
    </w:rPr>
  </w:style>
  <w:style w:type="paragraph" w:customStyle="1" w:styleId="TableText">
    <w:name w:val="Table Text"/>
    <w:basedOn w:val="Normal"/>
    <w:link w:val="TableTextChar"/>
    <w:qFormat/>
    <w:rsid w:val="000A2090"/>
    <w:pPr>
      <w:keepNext/>
      <w:spacing w:before="60" w:after="60"/>
    </w:pPr>
    <w:rPr>
      <w:rFonts w:ascii="Arial" w:eastAsia="Calibri" w:hAnsi="Arial"/>
      <w:sz w:val="20"/>
      <w:szCs w:val="20"/>
      <w:lang w:eastAsia="en-US"/>
    </w:rPr>
  </w:style>
  <w:style w:type="character" w:customStyle="1" w:styleId="TableTextChar">
    <w:name w:val="Table Text Char"/>
    <w:link w:val="TableText"/>
    <w:rsid w:val="000A2090"/>
    <w:rPr>
      <w:rFonts w:ascii="Arial" w:eastAsia="Calibri" w:hAnsi="Arial" w:cs="Times New Roman"/>
      <w:sz w:val="20"/>
      <w:szCs w:val="20"/>
    </w:rPr>
  </w:style>
  <w:style w:type="character" w:styleId="Hyperlink">
    <w:name w:val="Hyperlink"/>
    <w:basedOn w:val="DefaultParagraphFont"/>
    <w:uiPriority w:val="99"/>
    <w:unhideWhenUsed/>
    <w:rsid w:val="00A67A0F"/>
    <w:rPr>
      <w:color w:val="0000FF" w:themeColor="hyperlink"/>
      <w:u w:val="single"/>
    </w:rPr>
  </w:style>
  <w:style w:type="character" w:styleId="FollowedHyperlink">
    <w:name w:val="FollowedHyperlink"/>
    <w:basedOn w:val="DefaultParagraphFont"/>
    <w:uiPriority w:val="99"/>
    <w:semiHidden/>
    <w:unhideWhenUsed/>
    <w:rsid w:val="00236DF5"/>
    <w:rPr>
      <w:color w:val="800080" w:themeColor="followedHyperlink"/>
      <w:u w:val="single"/>
    </w:rPr>
  </w:style>
  <w:style w:type="paragraph" w:styleId="TOCHeading">
    <w:name w:val="TOC Heading"/>
    <w:basedOn w:val="Heading1"/>
    <w:next w:val="Normal"/>
    <w:uiPriority w:val="39"/>
    <w:unhideWhenUsed/>
    <w:qFormat/>
    <w:rsid w:val="004F64C8"/>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4F64C8"/>
    <w:pPr>
      <w:spacing w:after="100"/>
    </w:pPr>
  </w:style>
  <w:style w:type="paragraph" w:styleId="TOC2">
    <w:name w:val="toc 2"/>
    <w:basedOn w:val="Normal"/>
    <w:next w:val="Normal"/>
    <w:autoRedefine/>
    <w:uiPriority w:val="39"/>
    <w:unhideWhenUsed/>
    <w:rsid w:val="004F64C8"/>
    <w:pPr>
      <w:spacing w:after="100"/>
      <w:ind w:left="240"/>
    </w:pPr>
  </w:style>
  <w:style w:type="paragraph" w:styleId="Caption">
    <w:name w:val="caption"/>
    <w:basedOn w:val="Normal"/>
    <w:next w:val="Normal"/>
    <w:uiPriority w:val="35"/>
    <w:unhideWhenUsed/>
    <w:qFormat/>
    <w:rsid w:val="00E81A7E"/>
    <w:pPr>
      <w:spacing w:after="200"/>
    </w:pPr>
    <w:rPr>
      <w:i/>
      <w:iCs/>
      <w:color w:val="1F497D" w:themeColor="text2"/>
      <w:sz w:val="18"/>
      <w:szCs w:val="18"/>
    </w:rPr>
  </w:style>
  <w:style w:type="table" w:styleId="PlainTable1">
    <w:name w:val="Plain Table 1"/>
    <w:basedOn w:val="TableNormal"/>
    <w:uiPriority w:val="41"/>
    <w:rsid w:val="008F5D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6669">
      <w:bodyDiv w:val="1"/>
      <w:marLeft w:val="0"/>
      <w:marRight w:val="0"/>
      <w:marTop w:val="0"/>
      <w:marBottom w:val="0"/>
      <w:divBdr>
        <w:top w:val="none" w:sz="0" w:space="0" w:color="auto"/>
        <w:left w:val="none" w:sz="0" w:space="0" w:color="auto"/>
        <w:bottom w:val="none" w:sz="0" w:space="0" w:color="auto"/>
        <w:right w:val="none" w:sz="0" w:space="0" w:color="auto"/>
      </w:divBdr>
    </w:div>
    <w:div w:id="213007331">
      <w:bodyDiv w:val="1"/>
      <w:marLeft w:val="0"/>
      <w:marRight w:val="0"/>
      <w:marTop w:val="0"/>
      <w:marBottom w:val="0"/>
      <w:divBdr>
        <w:top w:val="none" w:sz="0" w:space="0" w:color="auto"/>
        <w:left w:val="none" w:sz="0" w:space="0" w:color="auto"/>
        <w:bottom w:val="none" w:sz="0" w:space="0" w:color="auto"/>
        <w:right w:val="none" w:sz="0" w:space="0" w:color="auto"/>
      </w:divBdr>
    </w:div>
    <w:div w:id="325939013">
      <w:bodyDiv w:val="1"/>
      <w:marLeft w:val="0"/>
      <w:marRight w:val="0"/>
      <w:marTop w:val="0"/>
      <w:marBottom w:val="0"/>
      <w:divBdr>
        <w:top w:val="none" w:sz="0" w:space="0" w:color="auto"/>
        <w:left w:val="none" w:sz="0" w:space="0" w:color="auto"/>
        <w:bottom w:val="none" w:sz="0" w:space="0" w:color="auto"/>
        <w:right w:val="none" w:sz="0" w:space="0" w:color="auto"/>
      </w:divBdr>
    </w:div>
    <w:div w:id="401292958">
      <w:bodyDiv w:val="1"/>
      <w:marLeft w:val="0"/>
      <w:marRight w:val="0"/>
      <w:marTop w:val="0"/>
      <w:marBottom w:val="0"/>
      <w:divBdr>
        <w:top w:val="none" w:sz="0" w:space="0" w:color="auto"/>
        <w:left w:val="none" w:sz="0" w:space="0" w:color="auto"/>
        <w:bottom w:val="none" w:sz="0" w:space="0" w:color="auto"/>
        <w:right w:val="none" w:sz="0" w:space="0" w:color="auto"/>
      </w:divBdr>
    </w:div>
    <w:div w:id="574166297">
      <w:bodyDiv w:val="1"/>
      <w:marLeft w:val="0"/>
      <w:marRight w:val="0"/>
      <w:marTop w:val="0"/>
      <w:marBottom w:val="0"/>
      <w:divBdr>
        <w:top w:val="none" w:sz="0" w:space="0" w:color="auto"/>
        <w:left w:val="none" w:sz="0" w:space="0" w:color="auto"/>
        <w:bottom w:val="none" w:sz="0" w:space="0" w:color="auto"/>
        <w:right w:val="none" w:sz="0" w:space="0" w:color="auto"/>
      </w:divBdr>
    </w:div>
    <w:div w:id="825055152">
      <w:bodyDiv w:val="1"/>
      <w:marLeft w:val="0"/>
      <w:marRight w:val="0"/>
      <w:marTop w:val="0"/>
      <w:marBottom w:val="0"/>
      <w:divBdr>
        <w:top w:val="none" w:sz="0" w:space="0" w:color="auto"/>
        <w:left w:val="none" w:sz="0" w:space="0" w:color="auto"/>
        <w:bottom w:val="none" w:sz="0" w:space="0" w:color="auto"/>
        <w:right w:val="none" w:sz="0" w:space="0" w:color="auto"/>
      </w:divBdr>
    </w:div>
    <w:div w:id="912466866">
      <w:bodyDiv w:val="1"/>
      <w:marLeft w:val="0"/>
      <w:marRight w:val="0"/>
      <w:marTop w:val="0"/>
      <w:marBottom w:val="0"/>
      <w:divBdr>
        <w:top w:val="none" w:sz="0" w:space="0" w:color="auto"/>
        <w:left w:val="none" w:sz="0" w:space="0" w:color="auto"/>
        <w:bottom w:val="none" w:sz="0" w:space="0" w:color="auto"/>
        <w:right w:val="none" w:sz="0" w:space="0" w:color="auto"/>
      </w:divBdr>
    </w:div>
    <w:div w:id="963314999">
      <w:bodyDiv w:val="1"/>
      <w:marLeft w:val="0"/>
      <w:marRight w:val="0"/>
      <w:marTop w:val="0"/>
      <w:marBottom w:val="0"/>
      <w:divBdr>
        <w:top w:val="none" w:sz="0" w:space="0" w:color="auto"/>
        <w:left w:val="none" w:sz="0" w:space="0" w:color="auto"/>
        <w:bottom w:val="none" w:sz="0" w:space="0" w:color="auto"/>
        <w:right w:val="none" w:sz="0" w:space="0" w:color="auto"/>
      </w:divBdr>
    </w:div>
    <w:div w:id="1000429972">
      <w:bodyDiv w:val="1"/>
      <w:marLeft w:val="0"/>
      <w:marRight w:val="0"/>
      <w:marTop w:val="0"/>
      <w:marBottom w:val="0"/>
      <w:divBdr>
        <w:top w:val="none" w:sz="0" w:space="0" w:color="auto"/>
        <w:left w:val="none" w:sz="0" w:space="0" w:color="auto"/>
        <w:bottom w:val="none" w:sz="0" w:space="0" w:color="auto"/>
        <w:right w:val="none" w:sz="0" w:space="0" w:color="auto"/>
      </w:divBdr>
    </w:div>
    <w:div w:id="1166483541">
      <w:bodyDiv w:val="1"/>
      <w:marLeft w:val="0"/>
      <w:marRight w:val="0"/>
      <w:marTop w:val="0"/>
      <w:marBottom w:val="0"/>
      <w:divBdr>
        <w:top w:val="none" w:sz="0" w:space="0" w:color="auto"/>
        <w:left w:val="none" w:sz="0" w:space="0" w:color="auto"/>
        <w:bottom w:val="none" w:sz="0" w:space="0" w:color="auto"/>
        <w:right w:val="none" w:sz="0" w:space="0" w:color="auto"/>
      </w:divBdr>
    </w:div>
    <w:div w:id="1454715247">
      <w:bodyDiv w:val="1"/>
      <w:marLeft w:val="0"/>
      <w:marRight w:val="0"/>
      <w:marTop w:val="0"/>
      <w:marBottom w:val="0"/>
      <w:divBdr>
        <w:top w:val="none" w:sz="0" w:space="0" w:color="auto"/>
        <w:left w:val="none" w:sz="0" w:space="0" w:color="auto"/>
        <w:bottom w:val="none" w:sz="0" w:space="0" w:color="auto"/>
        <w:right w:val="none" w:sz="0" w:space="0" w:color="auto"/>
      </w:divBdr>
    </w:div>
    <w:div w:id="1457870155">
      <w:bodyDiv w:val="1"/>
      <w:marLeft w:val="0"/>
      <w:marRight w:val="0"/>
      <w:marTop w:val="0"/>
      <w:marBottom w:val="0"/>
      <w:divBdr>
        <w:top w:val="none" w:sz="0" w:space="0" w:color="auto"/>
        <w:left w:val="none" w:sz="0" w:space="0" w:color="auto"/>
        <w:bottom w:val="none" w:sz="0" w:space="0" w:color="auto"/>
        <w:right w:val="none" w:sz="0" w:space="0" w:color="auto"/>
      </w:divBdr>
    </w:div>
    <w:div w:id="1477186799">
      <w:bodyDiv w:val="1"/>
      <w:marLeft w:val="0"/>
      <w:marRight w:val="0"/>
      <w:marTop w:val="0"/>
      <w:marBottom w:val="0"/>
      <w:divBdr>
        <w:top w:val="none" w:sz="0" w:space="0" w:color="auto"/>
        <w:left w:val="none" w:sz="0" w:space="0" w:color="auto"/>
        <w:bottom w:val="none" w:sz="0" w:space="0" w:color="auto"/>
        <w:right w:val="none" w:sz="0" w:space="0" w:color="auto"/>
      </w:divBdr>
    </w:div>
    <w:div w:id="1536968982">
      <w:bodyDiv w:val="1"/>
      <w:marLeft w:val="0"/>
      <w:marRight w:val="0"/>
      <w:marTop w:val="0"/>
      <w:marBottom w:val="0"/>
      <w:divBdr>
        <w:top w:val="none" w:sz="0" w:space="0" w:color="auto"/>
        <w:left w:val="none" w:sz="0" w:space="0" w:color="auto"/>
        <w:bottom w:val="none" w:sz="0" w:space="0" w:color="auto"/>
        <w:right w:val="none" w:sz="0" w:space="0" w:color="auto"/>
      </w:divBdr>
      <w:divsChild>
        <w:div w:id="1266694380">
          <w:marLeft w:val="0"/>
          <w:marRight w:val="0"/>
          <w:marTop w:val="0"/>
          <w:marBottom w:val="0"/>
          <w:divBdr>
            <w:top w:val="none" w:sz="0" w:space="0" w:color="auto"/>
            <w:left w:val="none" w:sz="0" w:space="0" w:color="auto"/>
            <w:bottom w:val="none" w:sz="0" w:space="0" w:color="auto"/>
            <w:right w:val="none" w:sz="0" w:space="0" w:color="auto"/>
          </w:divBdr>
        </w:div>
      </w:divsChild>
    </w:div>
    <w:div w:id="1611545260">
      <w:bodyDiv w:val="1"/>
      <w:marLeft w:val="0"/>
      <w:marRight w:val="0"/>
      <w:marTop w:val="0"/>
      <w:marBottom w:val="0"/>
      <w:divBdr>
        <w:top w:val="none" w:sz="0" w:space="0" w:color="auto"/>
        <w:left w:val="none" w:sz="0" w:space="0" w:color="auto"/>
        <w:bottom w:val="none" w:sz="0" w:space="0" w:color="auto"/>
        <w:right w:val="none" w:sz="0" w:space="0" w:color="auto"/>
      </w:divBdr>
    </w:div>
    <w:div w:id="1780683169">
      <w:bodyDiv w:val="1"/>
      <w:marLeft w:val="0"/>
      <w:marRight w:val="0"/>
      <w:marTop w:val="0"/>
      <w:marBottom w:val="0"/>
      <w:divBdr>
        <w:top w:val="none" w:sz="0" w:space="0" w:color="auto"/>
        <w:left w:val="none" w:sz="0" w:space="0" w:color="auto"/>
        <w:bottom w:val="none" w:sz="0" w:space="0" w:color="auto"/>
        <w:right w:val="none" w:sz="0" w:space="0" w:color="auto"/>
      </w:divBdr>
    </w:div>
    <w:div w:id="1811744938">
      <w:bodyDiv w:val="1"/>
      <w:marLeft w:val="0"/>
      <w:marRight w:val="0"/>
      <w:marTop w:val="0"/>
      <w:marBottom w:val="0"/>
      <w:divBdr>
        <w:top w:val="none" w:sz="0" w:space="0" w:color="auto"/>
        <w:left w:val="none" w:sz="0" w:space="0" w:color="auto"/>
        <w:bottom w:val="none" w:sz="0" w:space="0" w:color="auto"/>
        <w:right w:val="none" w:sz="0" w:space="0" w:color="auto"/>
      </w:divBdr>
      <w:divsChild>
        <w:div w:id="272830184">
          <w:marLeft w:val="0"/>
          <w:marRight w:val="0"/>
          <w:marTop w:val="0"/>
          <w:marBottom w:val="0"/>
          <w:divBdr>
            <w:top w:val="none" w:sz="0" w:space="0" w:color="auto"/>
            <w:left w:val="none" w:sz="0" w:space="0" w:color="auto"/>
            <w:bottom w:val="none" w:sz="0" w:space="0" w:color="auto"/>
            <w:right w:val="none" w:sz="0" w:space="0" w:color="auto"/>
          </w:divBdr>
        </w:div>
      </w:divsChild>
    </w:div>
    <w:div w:id="2107536489">
      <w:bodyDiv w:val="1"/>
      <w:marLeft w:val="0"/>
      <w:marRight w:val="0"/>
      <w:marTop w:val="0"/>
      <w:marBottom w:val="0"/>
      <w:divBdr>
        <w:top w:val="none" w:sz="0" w:space="0" w:color="auto"/>
        <w:left w:val="none" w:sz="0" w:space="0" w:color="auto"/>
        <w:bottom w:val="none" w:sz="0" w:space="0" w:color="auto"/>
        <w:right w:val="none" w:sz="0" w:space="0" w:color="auto"/>
      </w:divBdr>
    </w:div>
    <w:div w:id="2125075198">
      <w:bodyDiv w:val="1"/>
      <w:marLeft w:val="0"/>
      <w:marRight w:val="0"/>
      <w:marTop w:val="0"/>
      <w:marBottom w:val="0"/>
      <w:divBdr>
        <w:top w:val="none" w:sz="0" w:space="0" w:color="auto"/>
        <w:left w:val="none" w:sz="0" w:space="0" w:color="auto"/>
        <w:bottom w:val="none" w:sz="0" w:space="0" w:color="auto"/>
        <w:right w:val="none" w:sz="0" w:space="0" w:color="auto"/>
      </w:divBdr>
      <w:divsChild>
        <w:div w:id="821166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FAE58D-5C8F-4617-9044-6ECAF5006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10</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Ahmad  Hammad</cp:lastModifiedBy>
  <cp:revision>34</cp:revision>
  <cp:lastPrinted>2013-12-29T11:52:00Z</cp:lastPrinted>
  <dcterms:created xsi:type="dcterms:W3CDTF">2021-10-26T14:11:00Z</dcterms:created>
  <dcterms:modified xsi:type="dcterms:W3CDTF">2022-03-24T18:11:00Z</dcterms:modified>
</cp:coreProperties>
</file>