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03146" w:rsidP="00403146">
      <w:pPr>
        <w:pStyle w:val="Heading1"/>
      </w:pPr>
      <w:r>
        <w:t>1NC</w:t>
      </w:r>
    </w:p>
    <w:p w:rsidR="00403146" w:rsidRDefault="00403146" w:rsidP="00403146">
      <w:pPr>
        <w:pStyle w:val="Heading2"/>
      </w:pPr>
      <w:r>
        <w:rPr>
          <w:b w:val="0"/>
          <w:bCs w:val="0"/>
        </w:rPr>
        <w:lastRenderedPageBreak/>
        <w:t>Off</w:t>
      </w:r>
    </w:p>
    <w:p w:rsidR="00403146" w:rsidRDefault="00403146" w:rsidP="00403146">
      <w:pPr>
        <w:pStyle w:val="Heading4"/>
        <w:rPr>
          <w:b w:val="0"/>
          <w:bCs w:val="0"/>
        </w:rPr>
      </w:pPr>
      <w:r>
        <w:rPr>
          <w:b w:val="0"/>
          <w:bCs w:val="0"/>
        </w:rPr>
        <w:t xml:space="preserve">A) Your decision should answer the resolutional question: Is the enactment of topical action better than the status quo or a competitive option? </w:t>
      </w:r>
    </w:p>
    <w:p w:rsidR="00403146" w:rsidRDefault="00403146" w:rsidP="00403146">
      <w:pPr>
        <w:pStyle w:val="Heading4"/>
        <w:rPr>
          <w:b w:val="0"/>
          <w:bCs w:val="0"/>
        </w:rPr>
      </w:pPr>
      <w:r>
        <w:rPr>
          <w:b w:val="0"/>
          <w:bCs w:val="0"/>
        </w:rPr>
        <w:t>1. “Resolved” before a colon reflects a legislative forum</w:t>
      </w:r>
    </w:p>
    <w:p w:rsidR="00403146" w:rsidRDefault="00403146" w:rsidP="00403146">
      <w:r>
        <w:rPr>
          <w:rStyle w:val="StyleStyleBold12pt"/>
        </w:rPr>
        <w:t xml:space="preserve">Army Officer School ’04 </w:t>
      </w:r>
      <w:r>
        <w:tab/>
        <w:t xml:space="preserve">(5-12, “# 12, Punctuation – The Colon and Semicolon”, </w:t>
      </w:r>
      <w:hyperlink r:id="rId10" w:history="1">
        <w:r>
          <w:rPr>
            <w:rStyle w:val="Hyperlink"/>
          </w:rPr>
          <w:t>http://usawocc.army.mil/IMI/wg12.htm</w:t>
        </w:r>
      </w:hyperlink>
      <w:r>
        <w:t>)</w:t>
      </w:r>
    </w:p>
    <w:p w:rsidR="00403146" w:rsidRDefault="00403146" w:rsidP="00403146"/>
    <w:p w:rsidR="00403146" w:rsidRDefault="00403146" w:rsidP="00403146">
      <w:pPr>
        <w:rPr>
          <w:rStyle w:val="IntenseEmphasis"/>
        </w:rPr>
      </w:pPr>
      <w:r>
        <w:rPr>
          <w:rStyle w:val="IntenseEmphasis"/>
          <w:highlight w:val="green"/>
        </w:rPr>
        <w:t>The colon introduces</w:t>
      </w:r>
      <w:r>
        <w:rPr>
          <w:sz w:val="16"/>
        </w:rPr>
        <w:t xml:space="preserve"> the following: a.</w:t>
      </w:r>
      <w:proofErr w:type="gramStart"/>
      <w:r>
        <w:rPr>
          <w:sz w:val="16"/>
        </w:rPr>
        <w:t>  A</w:t>
      </w:r>
      <w:proofErr w:type="gramEnd"/>
      <w:r>
        <w:rPr>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Pr>
          <w:sz w:val="16"/>
        </w:rPr>
        <w:t>  A</w:t>
      </w:r>
      <w:proofErr w:type="gramEnd"/>
      <w:r>
        <w:rPr>
          <w:sz w:val="16"/>
        </w:rPr>
        <w:t xml:space="preserve"> long quotation (one or more paragraphs): In The Killer Angels Michael </w:t>
      </w:r>
      <w:proofErr w:type="spellStart"/>
      <w:r>
        <w:rPr>
          <w:sz w:val="16"/>
        </w:rPr>
        <w:t>Shaara</w:t>
      </w:r>
      <w:proofErr w:type="spellEnd"/>
      <w:r>
        <w:rPr>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Pr>
          <w:sz w:val="16"/>
        </w:rPr>
        <w:t>  A</w:t>
      </w:r>
      <w:proofErr w:type="gramEnd"/>
      <w:r>
        <w:rPr>
          <w:sz w:val="16"/>
        </w:rPr>
        <w:t xml:space="preserve"> formal quotation or question: The President declared: (colon) "The only thing we have to fear is fear itself."  The question is: (colon) what can we do about it? d.</w:t>
      </w:r>
      <w:proofErr w:type="gramStart"/>
      <w:r>
        <w:rPr>
          <w:sz w:val="16"/>
        </w:rPr>
        <w:t>  A</w:t>
      </w:r>
      <w:proofErr w:type="gramEnd"/>
      <w:r>
        <w:rPr>
          <w:sz w:val="16"/>
        </w:rPr>
        <w:t xml:space="preserve"> second independent clause which explains the first: Potter's motive is clear: (colon) he wants the assignment. e.</w:t>
      </w:r>
      <w:proofErr w:type="gramStart"/>
      <w:r>
        <w:rPr>
          <w:sz w:val="16"/>
        </w:rPr>
        <w:t>  After</w:t>
      </w:r>
      <w:proofErr w:type="gramEnd"/>
      <w:r>
        <w:rPr>
          <w:sz w:val="16"/>
        </w:rPr>
        <w:t xml:space="preserve"> the introduction of a business letter: Dear Sirs: (colon) Dear Madam: (colon) f.  The details following an announcement </w:t>
      </w:r>
      <w:proofErr w:type="gramStart"/>
      <w:r>
        <w:rPr>
          <w:sz w:val="16"/>
        </w:rPr>
        <w:t>For</w:t>
      </w:r>
      <w:proofErr w:type="gramEnd"/>
      <w:r>
        <w:rPr>
          <w:sz w:val="16"/>
        </w:rPr>
        <w:t xml:space="preserve"> sale: (colon) large lakeside cabin with dock g.  </w:t>
      </w:r>
      <w:r>
        <w:rPr>
          <w:rStyle w:val="IntenseEmphasis"/>
          <w:highlight w:val="green"/>
        </w:rPr>
        <w:t xml:space="preserve">A </w:t>
      </w:r>
      <w:r>
        <w:rPr>
          <w:rStyle w:val="IntenseEmphasis"/>
          <w:i/>
          <w:highlight w:val="green"/>
        </w:rPr>
        <w:t>formal</w:t>
      </w:r>
      <w:r>
        <w:rPr>
          <w:rStyle w:val="IntenseEmphasis"/>
          <w:highlight w:val="green"/>
        </w:rPr>
        <w:t xml:space="preserve"> resolution, after the word "resolved:"</w:t>
      </w:r>
    </w:p>
    <w:p w:rsidR="00403146" w:rsidRDefault="00403146" w:rsidP="00403146">
      <w:r>
        <w:rPr>
          <w:rStyle w:val="IntenseEmphasis"/>
          <w:highlight w:val="green"/>
        </w:rPr>
        <w:t>Resolved</w:t>
      </w:r>
      <w:r>
        <w:rPr>
          <w:rStyle w:val="IntenseEmphasis"/>
        </w:rPr>
        <w:t xml:space="preserve">: (colon) </w:t>
      </w:r>
      <w:proofErr w:type="gramStart"/>
      <w:r>
        <w:rPr>
          <w:rStyle w:val="IntenseEmphasis"/>
        </w:rPr>
        <w:t>That</w:t>
      </w:r>
      <w:proofErr w:type="gramEnd"/>
      <w:r>
        <w:rPr>
          <w:rStyle w:val="IntenseEmphasis"/>
        </w:rPr>
        <w:t xml:space="preserve"> </w:t>
      </w:r>
      <w:r>
        <w:rPr>
          <w:rStyle w:val="IntenseEmphasis"/>
          <w:highlight w:val="green"/>
        </w:rPr>
        <w:t>this council petition the mayor.</w:t>
      </w:r>
    </w:p>
    <w:p w:rsidR="00403146" w:rsidRDefault="00403146" w:rsidP="00403146">
      <w:pPr>
        <w:pStyle w:val="Heading4"/>
        <w:rPr>
          <w:bCs w:val="0"/>
        </w:rPr>
      </w:pPr>
      <w:r>
        <w:rPr>
          <w:b w:val="0"/>
          <w:bCs w:val="0"/>
        </w:rPr>
        <w:t xml:space="preserve">2. “USFG should” means the debate is </w:t>
      </w:r>
      <w:r>
        <w:rPr>
          <w:b w:val="0"/>
          <w:bCs w:val="0"/>
          <w:u w:val="single"/>
        </w:rPr>
        <w:t>solely about</w:t>
      </w:r>
      <w:r>
        <w:rPr>
          <w:b w:val="0"/>
          <w:bCs w:val="0"/>
        </w:rPr>
        <w:t xml:space="preserve"> a policy established by governmental means</w:t>
      </w:r>
    </w:p>
    <w:p w:rsidR="00403146" w:rsidRDefault="00403146" w:rsidP="00403146">
      <w:r>
        <w:rPr>
          <w:rStyle w:val="StyleStyleBold12pt"/>
        </w:rPr>
        <w:t xml:space="preserve">Ericson ’03 </w:t>
      </w:r>
      <w:r>
        <w:t xml:space="preserve">(Jon M., Dean Emeritus of the College of Liberal Arts – California Polytechnic U., et al., </w:t>
      </w:r>
      <w:r>
        <w:rPr>
          <w:u w:val="single"/>
        </w:rPr>
        <w:t>The Debater’s Guide</w:t>
      </w:r>
      <w:r>
        <w:t>, Third Edition, p. 4)</w:t>
      </w:r>
    </w:p>
    <w:p w:rsidR="00403146" w:rsidRDefault="00403146" w:rsidP="00403146">
      <w:pPr>
        <w:rPr>
          <w:sz w:val="16"/>
        </w:rPr>
      </w:pPr>
      <w:r>
        <w:rPr>
          <w:sz w:val="16"/>
        </w:rPr>
        <w:t xml:space="preserve">The Proposition of Policy: Urging Future Action In policy propositions, </w:t>
      </w:r>
      <w:r>
        <w:rPr>
          <w:rStyle w:val="IntenseEmphasis"/>
          <w:highlight w:val="green"/>
        </w:rPr>
        <w:t>each topic contains</w:t>
      </w:r>
      <w:r>
        <w:rPr>
          <w:rStyle w:val="IntenseEmphasis"/>
        </w:rPr>
        <w:t xml:space="preserve"> certain key elements</w:t>
      </w:r>
      <w:r>
        <w:rPr>
          <w:sz w:val="16"/>
        </w:rPr>
        <w:t>, although they have slightly different functions from comparable elements of value-oriented propositions</w:t>
      </w:r>
      <w:r>
        <w:rPr>
          <w:rStyle w:val="Style4Char"/>
          <w:sz w:val="18"/>
        </w:rPr>
        <w:t xml:space="preserve">. </w:t>
      </w:r>
      <w:r>
        <w:rPr>
          <w:rStyle w:val="IntenseEmphasis"/>
        </w:rPr>
        <w:t xml:space="preserve">1. </w:t>
      </w:r>
      <w:r>
        <w:rPr>
          <w:rStyle w:val="IntenseEmphasis"/>
          <w:highlight w:val="green"/>
        </w:rPr>
        <w:t>An agent doing the acting</w:t>
      </w:r>
      <w:r>
        <w:rPr>
          <w:rStyle w:val="IntenseEmphasis"/>
        </w:rPr>
        <w:t xml:space="preserve"> ---“The United States” in “</w:t>
      </w:r>
      <w:r>
        <w:rPr>
          <w:rStyle w:val="IntenseEmphasis"/>
          <w:highlight w:val="green"/>
        </w:rPr>
        <w:t>The U</w:t>
      </w:r>
      <w:r>
        <w:rPr>
          <w:rStyle w:val="IntenseEmphasis"/>
        </w:rPr>
        <w:t xml:space="preserve">nited </w:t>
      </w:r>
      <w:r>
        <w:rPr>
          <w:rStyle w:val="IntenseEmphasis"/>
          <w:highlight w:val="green"/>
        </w:rPr>
        <w:t>S</w:t>
      </w:r>
      <w:r>
        <w:rPr>
          <w:rStyle w:val="IntenseEmphasis"/>
        </w:rPr>
        <w:t xml:space="preserve">tates </w:t>
      </w:r>
      <w:r>
        <w:rPr>
          <w:rStyle w:val="IntenseEmphasis"/>
          <w:highlight w:val="green"/>
        </w:rPr>
        <w:t>should adopt</w:t>
      </w:r>
      <w:r>
        <w:rPr>
          <w:sz w:val="16"/>
        </w:rPr>
        <w:t xml:space="preserve"> a policy of free trade.” Like the object of evaluation in a proposition of value, </w:t>
      </w:r>
      <w:r>
        <w:rPr>
          <w:u w:val="single"/>
        </w:rPr>
        <w:t xml:space="preserve">the agent is the subject of the sentence. 2. </w:t>
      </w:r>
      <w:r>
        <w:rPr>
          <w:highlight w:val="green"/>
          <w:u w:val="single"/>
        </w:rPr>
        <w:t xml:space="preserve">The verb </w:t>
      </w:r>
      <w:r>
        <w:rPr>
          <w:i/>
          <w:highlight w:val="green"/>
          <w:u w:val="single"/>
        </w:rPr>
        <w:t>should</w:t>
      </w:r>
      <w:r>
        <w:rPr>
          <w:sz w:val="16"/>
        </w:rPr>
        <w:t xml:space="preserve">—the first part of a verb phrase </w:t>
      </w:r>
      <w:r>
        <w:rPr>
          <w:rStyle w:val="IntenseEmphasis"/>
        </w:rPr>
        <w:t xml:space="preserve">that </w:t>
      </w:r>
      <w:r>
        <w:rPr>
          <w:rStyle w:val="IntenseEmphasis"/>
          <w:highlight w:val="green"/>
        </w:rPr>
        <w:t>urges action</w:t>
      </w:r>
      <w:r>
        <w:rPr>
          <w:sz w:val="16"/>
        </w:rPr>
        <w:t xml:space="preserve">. 3. An action verb to follow </w:t>
      </w:r>
      <w:r>
        <w:rPr>
          <w:i/>
          <w:sz w:val="16"/>
        </w:rPr>
        <w:t>should</w:t>
      </w:r>
      <w:r>
        <w:rPr>
          <w:sz w:val="16"/>
        </w:rPr>
        <w:t xml:space="preserve"> in the </w:t>
      </w:r>
      <w:r>
        <w:rPr>
          <w:i/>
          <w:sz w:val="16"/>
        </w:rPr>
        <w:t>should</w:t>
      </w:r>
      <w:r>
        <w:rPr>
          <w:sz w:val="16"/>
        </w:rPr>
        <w:t xml:space="preserve">-verb combination. </w:t>
      </w:r>
      <w:r>
        <w:rPr>
          <w:u w:val="single"/>
        </w:rPr>
        <w:t xml:space="preserve">For example, </w:t>
      </w:r>
      <w:r>
        <w:rPr>
          <w:i/>
          <w:highlight w:val="green"/>
          <w:u w:val="single"/>
        </w:rPr>
        <w:t>should</w:t>
      </w:r>
      <w:r>
        <w:rPr>
          <w:i/>
          <w:u w:val="single"/>
        </w:rPr>
        <w:t xml:space="preserve"> adopt</w:t>
      </w:r>
      <w:r>
        <w:rPr>
          <w:sz w:val="16"/>
        </w:rPr>
        <w:t xml:space="preserve"> here </w:t>
      </w:r>
      <w:r>
        <w:rPr>
          <w:b/>
          <w:highlight w:val="green"/>
          <w:u w:val="single"/>
        </w:rPr>
        <w:t>means to put a</w:t>
      </w:r>
      <w:r>
        <w:rPr>
          <w:sz w:val="16"/>
        </w:rPr>
        <w:t xml:space="preserve"> program or </w:t>
      </w:r>
      <w:r>
        <w:rPr>
          <w:b/>
          <w:highlight w:val="green"/>
          <w:u w:val="single"/>
        </w:rPr>
        <w:t>policy into action though governmental means</w:t>
      </w:r>
      <w:r>
        <w:rPr>
          <w:sz w:val="16"/>
        </w:rPr>
        <w:t xml:space="preserve">. 4. A specification of directions or a limitation of the action desired. The phrase </w:t>
      </w:r>
      <w:r>
        <w:rPr>
          <w:i/>
          <w:sz w:val="16"/>
        </w:rPr>
        <w:t>free trade</w:t>
      </w:r>
      <w:r>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IntenseEmphasis"/>
          <w:highlight w:val="green"/>
        </w:rPr>
        <w:t xml:space="preserve">The </w:t>
      </w:r>
      <w:r>
        <w:rPr>
          <w:rStyle w:val="Emphasis"/>
          <w:highlight w:val="green"/>
        </w:rPr>
        <w:t>entire debate</w:t>
      </w:r>
      <w:r>
        <w:rPr>
          <w:rStyle w:val="IntenseEmphasis"/>
          <w:highlight w:val="green"/>
        </w:rPr>
        <w:t xml:space="preserve"> is about whether something ought to occur</w:t>
      </w:r>
      <w:r>
        <w:rPr>
          <w:rStyle w:val="Style4Char"/>
          <w:sz w:val="18"/>
        </w:rPr>
        <w:t>.</w:t>
      </w:r>
      <w:r>
        <w:rPr>
          <w:sz w:val="16"/>
        </w:rPr>
        <w:t xml:space="preserve"> What you agree to do, then, when you accept the </w:t>
      </w:r>
      <w:r>
        <w:rPr>
          <w:i/>
          <w:sz w:val="16"/>
        </w:rPr>
        <w:t>affirmative side</w:t>
      </w:r>
      <w:r>
        <w:rPr>
          <w:sz w:val="16"/>
        </w:rPr>
        <w:t xml:space="preserve"> in such a debate is to offer sufficient and compelling reasons for an audience to perform the future action that you propose. </w:t>
      </w:r>
    </w:p>
    <w:p w:rsidR="00403146" w:rsidRDefault="00403146" w:rsidP="00403146">
      <w:pPr>
        <w:pStyle w:val="Heading4"/>
      </w:pPr>
      <w:r>
        <w:rPr>
          <w:b w:val="0"/>
          <w:bCs w:val="0"/>
        </w:rPr>
        <w:t xml:space="preserve">B) Vote neg </w:t>
      </w:r>
    </w:p>
    <w:p w:rsidR="00403146" w:rsidRDefault="00403146" w:rsidP="00403146">
      <w:pPr>
        <w:pStyle w:val="Heading4"/>
        <w:rPr>
          <w:b w:val="0"/>
          <w:bCs w:val="0"/>
        </w:rPr>
      </w:pPr>
      <w:r>
        <w:rPr>
          <w:b w:val="0"/>
          <w:bCs w:val="0"/>
        </w:rPr>
        <w:t xml:space="preserve">1. Preparation and clash—changing the topic post facto manipulates balance of prep, which </w:t>
      </w:r>
      <w:r>
        <w:rPr>
          <w:b w:val="0"/>
          <w:bCs w:val="0"/>
          <w:u w:val="single"/>
        </w:rPr>
        <w:t>structurally favors the aff</w:t>
      </w:r>
      <w:r>
        <w:rPr>
          <w:b w:val="0"/>
          <w:bCs w:val="0"/>
        </w:rPr>
        <w:t xml:space="preserve"> because they speak last and permute alternatives—strategic fairness is key to engaging a well-prepared opponent</w:t>
      </w:r>
    </w:p>
    <w:p w:rsidR="00403146" w:rsidRDefault="00403146" w:rsidP="00403146">
      <w:pPr>
        <w:pStyle w:val="Heading4"/>
        <w:rPr>
          <w:b w:val="0"/>
          <w:bCs w:val="0"/>
        </w:rPr>
      </w:pPr>
      <w:r>
        <w:rPr>
          <w:b w:val="0"/>
          <w:bCs w:val="0"/>
        </w:rPr>
        <w:t xml:space="preserve">Topical fairness requirements are key to </w:t>
      </w:r>
      <w:r>
        <w:rPr>
          <w:b w:val="0"/>
          <w:bCs w:val="0"/>
          <w:u w:val="single"/>
        </w:rPr>
        <w:t>meaningful</w:t>
      </w:r>
      <w:r>
        <w:rPr>
          <w:b w:val="0"/>
          <w:bCs w:val="0"/>
        </w:rPr>
        <w:t xml:space="preserve"> dialogue—monopolizing strategy and prep makes the discussion one-sided and </w:t>
      </w:r>
      <w:r>
        <w:rPr>
          <w:b w:val="0"/>
          <w:bCs w:val="0"/>
          <w:u w:val="single"/>
        </w:rPr>
        <w:t>subverts any meaningful neg role</w:t>
      </w:r>
    </w:p>
    <w:p w:rsidR="00403146" w:rsidRDefault="00403146" w:rsidP="00403146">
      <w:r>
        <w:t>Ryan</w:t>
      </w:r>
      <w:r>
        <w:rPr>
          <w:rStyle w:val="StyleStyleBold12pt"/>
        </w:rPr>
        <w:t xml:space="preserve"> Galloway 7</w:t>
      </w:r>
      <w:r>
        <w:t xml:space="preserve">, </w:t>
      </w:r>
      <w:proofErr w:type="spellStart"/>
      <w:r>
        <w:t>Samford</w:t>
      </w:r>
      <w:proofErr w:type="spellEnd"/>
      <w:r>
        <w:t xml:space="preserve"> </w:t>
      </w:r>
      <w:proofErr w:type="spellStart"/>
      <w:r>
        <w:t>Comm</w:t>
      </w:r>
      <w:proofErr w:type="spellEnd"/>
      <w:r>
        <w:t xml:space="preserve"> prof, Contemporary Argumentation and Debate, Vol. 28, 2007</w:t>
      </w:r>
    </w:p>
    <w:p w:rsidR="00403146" w:rsidRDefault="00403146" w:rsidP="00403146">
      <w:pPr>
        <w:rPr>
          <w:sz w:val="16"/>
        </w:rPr>
      </w:pPr>
      <w:r>
        <w:rPr>
          <w:highlight w:val="yellow"/>
          <w:u w:val="single"/>
        </w:rPr>
        <w:t xml:space="preserve">Debate as a dialogue </w:t>
      </w:r>
      <w:r>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Pr>
          <w:u w:val="single"/>
        </w:rPr>
        <w:t xml:space="preserve">The affirmative side </w:t>
      </w:r>
      <w:r>
        <w:rPr>
          <w:highlight w:val="yellow"/>
          <w:u w:val="single"/>
        </w:rPr>
        <w:t xml:space="preserve">is set by </w:t>
      </w:r>
      <w:r>
        <w:rPr>
          <w:u w:val="single"/>
        </w:rPr>
        <w:t xml:space="preserve">the </w:t>
      </w:r>
      <w:r>
        <w:rPr>
          <w:highlight w:val="yellow"/>
          <w:u w:val="single"/>
        </w:rPr>
        <w:t xml:space="preserve">topic </w:t>
      </w:r>
      <w:r>
        <w:rPr>
          <w:u w:val="single"/>
        </w:rPr>
        <w:t xml:space="preserve">and fairness </w:t>
      </w:r>
      <w:r>
        <w:rPr>
          <w:highlight w:val="yellow"/>
          <w:u w:val="single"/>
        </w:rPr>
        <w:t>requirements</w:t>
      </w:r>
      <w:r>
        <w:rPr>
          <w:sz w:val="16"/>
        </w:rPr>
        <w:t xml:space="preserve">. While affirmative teams have recently resisted affirming the topic, in fact, the topic selection process is </w:t>
      </w:r>
      <w:proofErr w:type="gramStart"/>
      <w:r>
        <w:rPr>
          <w:sz w:val="16"/>
        </w:rPr>
        <w:t>rigorous,</w:t>
      </w:r>
      <w:proofErr w:type="gramEnd"/>
      <w:r>
        <w:rPr>
          <w:sz w:val="16"/>
        </w:rPr>
        <w:t xml:space="preserve"> taking the relative ground of each topic as its central point of departure.</w:t>
      </w:r>
      <w:r>
        <w:rPr>
          <w:sz w:val="12"/>
        </w:rPr>
        <w:t>¶</w:t>
      </w:r>
      <w:r>
        <w:rPr>
          <w:sz w:val="16"/>
        </w:rPr>
        <w:t xml:space="preserve"> </w:t>
      </w:r>
      <w:r>
        <w:rPr>
          <w:u w:val="single"/>
        </w:rPr>
        <w:t>Setting the affirmative reciprocally sets the negative</w:t>
      </w:r>
      <w:r>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Pr>
          <w:sz w:val="12"/>
        </w:rPr>
        <w:t>¶</w:t>
      </w:r>
      <w:r>
        <w:rPr>
          <w:sz w:val="16"/>
        </w:rPr>
        <w:t xml:space="preserve"> </w:t>
      </w:r>
      <w:proofErr w:type="gramStart"/>
      <w:r>
        <w:rPr>
          <w:highlight w:val="yellow"/>
          <w:u w:val="single"/>
        </w:rPr>
        <w:t>When</w:t>
      </w:r>
      <w:proofErr w:type="gramEnd"/>
      <w:r>
        <w:rPr>
          <w:highlight w:val="yellow"/>
          <w:u w:val="single"/>
        </w:rPr>
        <w:t xml:space="preserve"> </w:t>
      </w:r>
      <w:r>
        <w:rPr>
          <w:sz w:val="16"/>
        </w:rPr>
        <w:t>one side takes more than its share,</w:t>
      </w:r>
      <w:r>
        <w:rPr>
          <w:u w:val="single"/>
        </w:rPr>
        <w:t xml:space="preserve"> </w:t>
      </w:r>
      <w:r>
        <w:rPr>
          <w:highlight w:val="yellow"/>
          <w:u w:val="single"/>
        </w:rPr>
        <w:t>competitive equity suffers</w:t>
      </w:r>
      <w:r>
        <w:rPr>
          <w:sz w:val="16"/>
        </w:rPr>
        <w:t xml:space="preserve">. </w:t>
      </w:r>
      <w:r>
        <w:rPr>
          <w:u w:val="single"/>
        </w:rPr>
        <w:t xml:space="preserve">However, it also undermines the respect due to the other involved in the dialogue. When one side excludes the other, </w:t>
      </w:r>
      <w:r>
        <w:rPr>
          <w:highlight w:val="yellow"/>
          <w:u w:val="single"/>
        </w:rPr>
        <w:t xml:space="preserve">it </w:t>
      </w:r>
      <w:r>
        <w:rPr>
          <w:rStyle w:val="IntenseEmphasis"/>
        </w:rPr>
        <w:t xml:space="preserve">fundamentally </w:t>
      </w:r>
      <w:r>
        <w:rPr>
          <w:rStyle w:val="Emphasis"/>
          <w:highlight w:val="yellow"/>
        </w:rPr>
        <w:t>denies the personhood of the other participant</w:t>
      </w:r>
      <w:r>
        <w:rPr>
          <w:sz w:val="16"/>
        </w:rPr>
        <w:t xml:space="preserve"> (</w:t>
      </w:r>
      <w:proofErr w:type="spellStart"/>
      <w:r>
        <w:rPr>
          <w:sz w:val="16"/>
        </w:rPr>
        <w:t>Ehninger</w:t>
      </w:r>
      <w:proofErr w:type="spellEnd"/>
      <w:r>
        <w:rPr>
          <w:sz w:val="16"/>
        </w:rPr>
        <w:t xml:space="preserve">, 1970, p. 110). </w:t>
      </w:r>
      <w:r>
        <w:rPr>
          <w:u w:val="single"/>
        </w:rPr>
        <w:t xml:space="preserve">A pedagogy of debate as dialogue takes </w:t>
      </w:r>
      <w:r>
        <w:rPr>
          <w:highlight w:val="yellow"/>
          <w:u w:val="single"/>
        </w:rPr>
        <w:t>this</w:t>
      </w:r>
      <w:r>
        <w:rPr>
          <w:u w:val="single"/>
        </w:rPr>
        <w:t xml:space="preserve"> respect as a fundamental component. A desire to be fair</w:t>
      </w:r>
      <w:r>
        <w:rPr>
          <w:highlight w:val="yellow"/>
          <w:u w:val="single"/>
        </w:rPr>
        <w:t xml:space="preserve"> is a </w:t>
      </w:r>
      <w:r>
        <w:rPr>
          <w:rStyle w:val="IntenseEmphasis"/>
          <w:highlight w:val="yellow"/>
        </w:rPr>
        <w:t xml:space="preserve">fundamental condition of </w:t>
      </w:r>
      <w:r>
        <w:rPr>
          <w:rStyle w:val="IntenseEmphasis"/>
        </w:rPr>
        <w:t xml:space="preserve">a </w:t>
      </w:r>
      <w:r>
        <w:rPr>
          <w:rStyle w:val="IntenseEmphasis"/>
          <w:highlight w:val="yellow"/>
        </w:rPr>
        <w:t>dialogue</w:t>
      </w:r>
      <w:r>
        <w:rPr>
          <w:u w:val="single"/>
        </w:rPr>
        <w:t xml:space="preserve"> </w:t>
      </w:r>
      <w:r>
        <w:rPr>
          <w:sz w:val="16"/>
        </w:rPr>
        <w:t xml:space="preserve">that takes the form of a demand for equality of voice. </w:t>
      </w:r>
      <w:r>
        <w:rPr>
          <w:b/>
          <w:highlight w:val="yellow"/>
          <w:u w:val="single"/>
        </w:rPr>
        <w:t>Far from</w:t>
      </w:r>
      <w:r>
        <w:rPr>
          <w:highlight w:val="yellow"/>
          <w:u w:val="single"/>
        </w:rPr>
        <w:t xml:space="preserve"> </w:t>
      </w:r>
      <w:r>
        <w:rPr>
          <w:sz w:val="16"/>
        </w:rPr>
        <w:t>being</w:t>
      </w:r>
      <w:r>
        <w:rPr>
          <w:u w:val="single"/>
        </w:rPr>
        <w:t xml:space="preserve"> </w:t>
      </w:r>
      <w:r>
        <w:rPr>
          <w:b/>
          <w:highlight w:val="yellow"/>
          <w:u w:val="single"/>
        </w:rPr>
        <w:t>a banal request for links</w:t>
      </w:r>
      <w:r>
        <w:rPr>
          <w:highlight w:val="yellow"/>
          <w:u w:val="single"/>
        </w:rPr>
        <w:t xml:space="preserve"> </w:t>
      </w:r>
      <w:r>
        <w:rPr>
          <w:u w:val="single"/>
        </w:rPr>
        <w:t xml:space="preserve">to a disadvantage, </w:t>
      </w:r>
      <w:r>
        <w:rPr>
          <w:highlight w:val="yellow"/>
          <w:u w:val="single"/>
        </w:rPr>
        <w:t xml:space="preserve">fairness </w:t>
      </w:r>
      <w:r>
        <w:rPr>
          <w:rStyle w:val="IntenseEmphasis"/>
          <w:highlight w:val="yellow"/>
        </w:rPr>
        <w:t>is a demand for respect</w:t>
      </w:r>
      <w:r>
        <w:rPr>
          <w:u w:val="single"/>
        </w:rPr>
        <w:t xml:space="preserve">, a demand to be heard, </w:t>
      </w:r>
      <w:proofErr w:type="gramStart"/>
      <w:r>
        <w:rPr>
          <w:u w:val="single"/>
        </w:rPr>
        <w:t>a</w:t>
      </w:r>
      <w:proofErr w:type="gramEnd"/>
      <w:r>
        <w:rPr>
          <w:u w:val="single"/>
        </w:rPr>
        <w:t xml:space="preserve"> demand </w:t>
      </w:r>
      <w:r>
        <w:rPr>
          <w:highlight w:val="yellow"/>
          <w:u w:val="single"/>
        </w:rPr>
        <w:t>that</w:t>
      </w:r>
      <w:r>
        <w:rPr>
          <w:u w:val="single"/>
        </w:rPr>
        <w:t xml:space="preserve"> a voice backed by literally months upon </w:t>
      </w:r>
      <w:r>
        <w:rPr>
          <w:b/>
          <w:highlight w:val="yellow"/>
          <w:u w:val="single"/>
        </w:rPr>
        <w:t>months of preparation</w:t>
      </w:r>
      <w:r>
        <w:rPr>
          <w:u w:val="single"/>
        </w:rPr>
        <w:t>, research, and critical thinking</w:t>
      </w:r>
      <w:r>
        <w:rPr>
          <w:highlight w:val="yellow"/>
          <w:u w:val="single"/>
        </w:rPr>
        <w:t xml:space="preserve"> </w:t>
      </w:r>
      <w:r>
        <w:rPr>
          <w:rStyle w:val="IntenseEmphasis"/>
          <w:highlight w:val="yellow"/>
        </w:rPr>
        <w:t>not be silenced</w:t>
      </w:r>
      <w:r>
        <w:rPr>
          <w:sz w:val="16"/>
          <w:highlight w:val="yellow"/>
        </w:rPr>
        <w:t>.</w:t>
      </w:r>
      <w:r>
        <w:rPr>
          <w:sz w:val="12"/>
        </w:rPr>
        <w:t>¶</w:t>
      </w:r>
      <w:r>
        <w:rPr>
          <w:sz w:val="16"/>
        </w:rPr>
        <w:t xml:space="preserve"> </w:t>
      </w:r>
      <w:r>
        <w:rPr>
          <w:u w:val="single"/>
        </w:rPr>
        <w:t xml:space="preserve">Affirmative </w:t>
      </w:r>
      <w:r>
        <w:rPr>
          <w:highlight w:val="yellow"/>
          <w:u w:val="single"/>
        </w:rPr>
        <w:t xml:space="preserve">cases that suspend </w:t>
      </w:r>
      <w:r>
        <w:rPr>
          <w:u w:val="single"/>
        </w:rPr>
        <w:t xml:space="preserve">basic </w:t>
      </w:r>
      <w:r>
        <w:rPr>
          <w:highlight w:val="yellow"/>
          <w:u w:val="single"/>
        </w:rPr>
        <w:t>fairness</w:t>
      </w:r>
      <w:r>
        <w:rPr>
          <w:u w:val="single"/>
        </w:rPr>
        <w:t xml:space="preserve"> norms </w:t>
      </w:r>
      <w:r>
        <w:rPr>
          <w:b/>
          <w:u w:val="single"/>
        </w:rPr>
        <w:t xml:space="preserve">operate to </w:t>
      </w:r>
      <w:r>
        <w:rPr>
          <w:b/>
          <w:highlight w:val="yellow"/>
          <w:u w:val="single"/>
        </w:rPr>
        <w:t>exclude</w:t>
      </w:r>
      <w:r>
        <w:rPr>
          <w:highlight w:val="yellow"/>
          <w:u w:val="single"/>
        </w:rPr>
        <w:t xml:space="preserve"> </w:t>
      </w:r>
      <w:r>
        <w:rPr>
          <w:u w:val="single"/>
        </w:rPr>
        <w:t xml:space="preserve">particular negative </w:t>
      </w:r>
      <w:r>
        <w:rPr>
          <w:highlight w:val="yellow"/>
          <w:u w:val="single"/>
        </w:rPr>
        <w:t>strategies</w:t>
      </w:r>
      <w:r>
        <w:rPr>
          <w:u w:val="single"/>
        </w:rPr>
        <w:t xml:space="preserve">. Unprepared, </w:t>
      </w:r>
      <w:r>
        <w:rPr>
          <w:highlight w:val="yellow"/>
          <w:u w:val="single"/>
        </w:rPr>
        <w:t>one side comes</w:t>
      </w:r>
      <w:r>
        <w:rPr>
          <w:u w:val="single"/>
        </w:rPr>
        <w:t xml:space="preserve"> to the argumentative table </w:t>
      </w:r>
      <w:r>
        <w:rPr>
          <w:highlight w:val="yellow"/>
          <w:u w:val="single"/>
        </w:rPr>
        <w:t xml:space="preserve">unable to </w:t>
      </w:r>
      <w:r>
        <w:rPr>
          <w:u w:val="single"/>
        </w:rPr>
        <w:t xml:space="preserve">meaningfully </w:t>
      </w:r>
      <w:r>
        <w:rPr>
          <w:highlight w:val="yellow"/>
          <w:u w:val="single"/>
        </w:rPr>
        <w:t xml:space="preserve">participate </w:t>
      </w:r>
      <w:r>
        <w:rPr>
          <w:u w:val="single"/>
        </w:rPr>
        <w:t>in a dialogue.</w:t>
      </w:r>
      <w:r>
        <w:rPr>
          <w:sz w:val="16"/>
        </w:rPr>
        <w:t xml:space="preserve"> </w:t>
      </w:r>
      <w:r>
        <w:rPr>
          <w:u w:val="single"/>
        </w:rPr>
        <w:t>They are unable to “understand what ‘went on…’” and are left to the whims of time and power</w:t>
      </w:r>
      <w:r>
        <w:rPr>
          <w:sz w:val="16"/>
        </w:rPr>
        <w:t xml:space="preserve"> (Farrell, 1985, p. 114). Hugh Duncan furthers this line of reasoning</w:t>
      </w:r>
      <w:proofErr w:type="gramStart"/>
      <w:r>
        <w:rPr>
          <w:sz w:val="16"/>
        </w:rPr>
        <w:t>:</w:t>
      </w:r>
      <w:r>
        <w:rPr>
          <w:sz w:val="12"/>
        </w:rPr>
        <w:t>¶</w:t>
      </w:r>
      <w:proofErr w:type="gramEnd"/>
      <w:r>
        <w:rPr>
          <w:sz w:val="16"/>
        </w:rPr>
        <w:t xml:space="preserve"> </w:t>
      </w:r>
      <w:r>
        <w:rPr>
          <w:iCs/>
          <w:u w:val="single"/>
        </w:rPr>
        <w:t>Opponents not only tolerate but honor and respect each other because in doing so they enhance their own chances of thinking better and reaching sound decisions</w:t>
      </w:r>
      <w:r>
        <w:rPr>
          <w:iCs/>
          <w:sz w:val="16"/>
        </w:rPr>
        <w:t xml:space="preserve">. Opposition is necessary because it sharpens thought in action. We assume that argument, discussion, and talk, among free an informed people who subordinate decisions of any kind, because </w:t>
      </w:r>
      <w:r>
        <w:rPr>
          <w:iCs/>
          <w:u w:val="single"/>
        </w:rPr>
        <w:t>it is only through such discussion that we reach agreement which binds us to a common cause…If we are to be equal…relationships among equals must find expression in many formal and informal institutions</w:t>
      </w:r>
      <w:r>
        <w:rPr>
          <w:iCs/>
          <w:sz w:val="16"/>
        </w:rPr>
        <w:t xml:space="preserve"> </w:t>
      </w:r>
      <w:r>
        <w:rPr>
          <w:sz w:val="16"/>
        </w:rPr>
        <w:t>(Duncan, 1993, p. 196-197).</w:t>
      </w:r>
      <w:r>
        <w:rPr>
          <w:sz w:val="12"/>
        </w:rPr>
        <w:t>¶</w:t>
      </w:r>
      <w:r>
        <w:rPr>
          <w:sz w:val="16"/>
        </w:rPr>
        <w:t xml:space="preserve"> </w:t>
      </w:r>
      <w:r>
        <w:rPr>
          <w:b/>
          <w:highlight w:val="yellow"/>
          <w:u w:val="single"/>
        </w:rPr>
        <w:t xml:space="preserve">Debate compensates for the exigencies of the world by offering a framework that maintains </w:t>
      </w:r>
      <w:r>
        <w:rPr>
          <w:b/>
          <w:highlight w:val="yellow"/>
          <w:u w:val="single"/>
          <w:bdr w:val="single" w:sz="4" w:space="0" w:color="auto" w:frame="1"/>
        </w:rPr>
        <w:t>equality for the sake of the conversation</w:t>
      </w:r>
      <w:r>
        <w:rPr>
          <w:u w:val="single"/>
        </w:rPr>
        <w:t xml:space="preserve"> </w:t>
      </w:r>
      <w:r>
        <w:rPr>
          <w:sz w:val="16"/>
        </w:rPr>
        <w:t>(Farrell, 1985, p. 114).</w:t>
      </w:r>
      <w:r>
        <w:rPr>
          <w:sz w:val="12"/>
        </w:rPr>
        <w:t>¶</w:t>
      </w:r>
      <w:r>
        <w:rPr>
          <w:sz w:val="16"/>
        </w:rPr>
        <w:t xml:space="preserve"> For example, </w:t>
      </w:r>
      <w:r>
        <w:rPr>
          <w:highlight w:val="yellow"/>
          <w:u w:val="single"/>
        </w:rPr>
        <w:t>a</w:t>
      </w:r>
      <w:r>
        <w:rPr>
          <w:sz w:val="16"/>
        </w:rPr>
        <w:t>n affirmative</w:t>
      </w:r>
      <w:r>
        <w:rPr>
          <w:u w:val="single"/>
        </w:rPr>
        <w:t xml:space="preserve"> </w:t>
      </w:r>
      <w:r>
        <w:rPr>
          <w:highlight w:val="yellow"/>
          <w:u w:val="single"/>
        </w:rPr>
        <w:t>case</w:t>
      </w:r>
      <w:r>
        <w:rPr>
          <w:sz w:val="16"/>
        </w:rPr>
        <w:t xml:space="preserve"> on the 2007-2008 college topic </w:t>
      </w:r>
      <w:r>
        <w:rPr>
          <w:highlight w:val="yellow"/>
          <w:u w:val="single"/>
        </w:rPr>
        <w:t>might defend neither state nor</w:t>
      </w:r>
      <w:r>
        <w:rPr>
          <w:u w:val="single"/>
        </w:rPr>
        <w:t xml:space="preserve"> </w:t>
      </w:r>
      <w:r>
        <w:rPr>
          <w:sz w:val="16"/>
        </w:rPr>
        <w:t xml:space="preserve">international </w:t>
      </w:r>
      <w:r>
        <w:rPr>
          <w:highlight w:val="yellow"/>
          <w:u w:val="single"/>
        </w:rPr>
        <w:t xml:space="preserve">action </w:t>
      </w:r>
      <w:r>
        <w:rPr>
          <w:sz w:val="16"/>
        </w:rPr>
        <w:t>in the Middle East, and</w:t>
      </w:r>
      <w:r>
        <w:rPr>
          <w:highlight w:val="yellow"/>
          <w:u w:val="single"/>
        </w:rPr>
        <w:t xml:space="preserve"> </w:t>
      </w:r>
      <w:r>
        <w:rPr>
          <w:rStyle w:val="Emphasis"/>
          <w:highlight w:val="yellow"/>
        </w:rPr>
        <w:t>yet claim to be germane to the topic</w:t>
      </w:r>
      <w:r>
        <w:rPr>
          <w:u w:val="single"/>
        </w:rPr>
        <w:t xml:space="preserve"> in some way. The case essentially denies the arguments that state action is oppressive or that actions </w:t>
      </w:r>
      <w:r>
        <w:rPr>
          <w:sz w:val="16"/>
        </w:rPr>
        <w:t xml:space="preserve">in the international arena </w:t>
      </w:r>
      <w:r>
        <w:rPr>
          <w:u w:val="single"/>
        </w:rPr>
        <w:t>are philosophically or pragmatically suspect. Instead of allowing for the dialogue to be modified by the interchange of the affirmative case and the negative response,</w:t>
      </w:r>
      <w:r>
        <w:rPr>
          <w:highlight w:val="yellow"/>
          <w:u w:val="single"/>
        </w:rPr>
        <w:t xml:space="preserve"> the aff</w:t>
      </w:r>
      <w:r>
        <w:rPr>
          <w:u w:val="single"/>
        </w:rPr>
        <w:t xml:space="preserve">irmative </w:t>
      </w:r>
      <w:r>
        <w:rPr>
          <w:rStyle w:val="Emphasis"/>
          <w:highlight w:val="yellow"/>
        </w:rPr>
        <w:t>subverts any meaningful role to the neg</w:t>
      </w:r>
      <w:r>
        <w:rPr>
          <w:rStyle w:val="IntenseEmphasis"/>
        </w:rPr>
        <w:t>ative team</w:t>
      </w:r>
      <w:r>
        <w:rPr>
          <w:u w:val="single"/>
        </w:rPr>
        <w:t xml:space="preserve">, preventing them from offering effective “counter-word” and </w:t>
      </w:r>
      <w:r>
        <w:rPr>
          <w:highlight w:val="yellow"/>
          <w:u w:val="single"/>
        </w:rPr>
        <w:t xml:space="preserve">undermining the value of </w:t>
      </w:r>
      <w:r>
        <w:rPr>
          <w:u w:val="single"/>
        </w:rPr>
        <w:t xml:space="preserve">a meaningful </w:t>
      </w:r>
      <w:r>
        <w:rPr>
          <w:highlight w:val="yellow"/>
          <w:u w:val="single"/>
        </w:rPr>
        <w:t>exchange</w:t>
      </w:r>
      <w:r>
        <w:rPr>
          <w:u w:val="single"/>
        </w:rPr>
        <w:t xml:space="preserve"> of speech acts. </w:t>
      </w:r>
      <w:r>
        <w:rPr>
          <w:b/>
          <w:highlight w:val="yellow"/>
          <w:u w:val="single"/>
          <w:bdr w:val="single" w:sz="4" w:space="0" w:color="auto" w:frame="1"/>
        </w:rPr>
        <w:t>Germaneness and</w:t>
      </w:r>
      <w:r>
        <w:rPr>
          <w:b/>
          <w:u w:val="single"/>
          <w:bdr w:val="single" w:sz="4" w:space="0" w:color="auto" w:frame="1"/>
        </w:rPr>
        <w:t xml:space="preserve"> other </w:t>
      </w:r>
      <w:r>
        <w:rPr>
          <w:b/>
          <w:highlight w:val="yellow"/>
          <w:u w:val="single"/>
          <w:bdr w:val="single" w:sz="4" w:space="0" w:color="auto" w:frame="1"/>
        </w:rPr>
        <w:t xml:space="preserve">substitutes for topical action do not accrue </w:t>
      </w:r>
      <w:r>
        <w:rPr>
          <w:b/>
          <w:u w:val="single"/>
          <w:bdr w:val="single" w:sz="4" w:space="0" w:color="auto" w:frame="1"/>
        </w:rPr>
        <w:t xml:space="preserve">the </w:t>
      </w:r>
      <w:r>
        <w:rPr>
          <w:b/>
          <w:highlight w:val="yellow"/>
          <w:u w:val="single"/>
          <w:bdr w:val="single" w:sz="4" w:space="0" w:color="auto" w:frame="1"/>
        </w:rPr>
        <w:t>dialogical benefits</w:t>
      </w:r>
      <w:r>
        <w:rPr>
          <w:u w:val="single"/>
        </w:rPr>
        <w:t xml:space="preserve"> of topical advocacy</w:t>
      </w:r>
      <w:r>
        <w:rPr>
          <w:sz w:val="16"/>
        </w:rPr>
        <w:t>.</w:t>
      </w:r>
    </w:p>
    <w:p w:rsidR="00403146" w:rsidRDefault="00403146" w:rsidP="00403146">
      <w:pPr>
        <w:pStyle w:val="Heading4"/>
      </w:pPr>
      <w:r>
        <w:rPr>
          <w:b w:val="0"/>
          <w:bCs w:val="0"/>
        </w:rPr>
        <w:t>Latin America policy proposals activate agency and decision-making</w:t>
      </w:r>
    </w:p>
    <w:p w:rsidR="00403146" w:rsidRDefault="00403146" w:rsidP="00403146">
      <w:pPr>
        <w:rPr>
          <w:sz w:val="16"/>
        </w:rPr>
      </w:pPr>
      <w:r>
        <w:rPr>
          <w:rStyle w:val="StyleStyleBold12pt"/>
        </w:rPr>
        <w:t>IRI ’12</w:t>
      </w:r>
      <w:r>
        <w:rPr>
          <w:sz w:val="16"/>
        </w:rPr>
        <w:t xml:space="preserve"> (International Republican Institute; “Latin America Think Tank Policy Initiative”; http://www.iri.org/sites/default/files/Latin%20America%20Think%20Tank%20Policy%20Initiative%2011-4-11_0.pdf)</w:t>
      </w:r>
    </w:p>
    <w:p w:rsidR="00403146" w:rsidRDefault="00403146" w:rsidP="00403146">
      <w:pPr>
        <w:rPr>
          <w:rStyle w:val="Emphasis"/>
        </w:rPr>
      </w:pPr>
      <w:r>
        <w:rPr>
          <w:rStyle w:val="IntenseEmphasis"/>
          <w:highlight w:val="green"/>
        </w:rPr>
        <w:t>An ongoing</w:t>
      </w:r>
      <w:r>
        <w:rPr>
          <w:sz w:val="16"/>
        </w:rPr>
        <w:t xml:space="preserve"> political </w:t>
      </w:r>
      <w:r>
        <w:rPr>
          <w:rStyle w:val="IntenseEmphasis"/>
          <w:highlight w:val="green"/>
        </w:rPr>
        <w:t>trend in Latin America is</w:t>
      </w:r>
      <w:r>
        <w:rPr>
          <w:rStyle w:val="IntenseEmphasis"/>
        </w:rPr>
        <w:t xml:space="preserve"> the</w:t>
      </w:r>
      <w:r>
        <w:rPr>
          <w:sz w:val="16"/>
        </w:rPr>
        <w:t xml:space="preserve"> </w:t>
      </w:r>
      <w:r>
        <w:rPr>
          <w:rStyle w:val="Emphasis"/>
          <w:highlight w:val="green"/>
        </w:rPr>
        <w:t>inconsistent execution</w:t>
      </w:r>
      <w:r>
        <w:rPr>
          <w:sz w:val="16"/>
        </w:rPr>
        <w:t xml:space="preserve"> of parties </w:t>
      </w:r>
      <w:r>
        <w:rPr>
          <w:rStyle w:val="IntenseEmphasis"/>
          <w:highlight w:val="green"/>
        </w:rPr>
        <w:t xml:space="preserve">to create substantive </w:t>
      </w:r>
      <w:proofErr w:type="gramStart"/>
      <w:r>
        <w:rPr>
          <w:rStyle w:val="IntenseEmphasis"/>
          <w:highlight w:val="green"/>
        </w:rPr>
        <w:t>policies  that</w:t>
      </w:r>
      <w:proofErr w:type="gramEnd"/>
      <w:r>
        <w:rPr>
          <w:rStyle w:val="IntenseEmphasis"/>
          <w:highlight w:val="green"/>
        </w:rPr>
        <w:t xml:space="preserve"> address social a</w:t>
      </w:r>
      <w:r>
        <w:rPr>
          <w:rStyle w:val="IntenseEmphasis"/>
        </w:rPr>
        <w:t xml:space="preserve">nd economic </w:t>
      </w:r>
      <w:r>
        <w:rPr>
          <w:rStyle w:val="IntenseEmphasis"/>
          <w:highlight w:val="green"/>
        </w:rPr>
        <w:t>needs</w:t>
      </w:r>
      <w:r>
        <w:rPr>
          <w:rStyle w:val="IntenseEmphasis"/>
        </w:rPr>
        <w:t xml:space="preserve"> </w:t>
      </w:r>
      <w:r>
        <w:rPr>
          <w:sz w:val="16"/>
        </w:rPr>
        <w:t xml:space="preserve">of their countries. While </w:t>
      </w:r>
      <w:r>
        <w:rPr>
          <w:rStyle w:val="IntenseEmphasis"/>
        </w:rPr>
        <w:t>citizens are hungry for solutions</w:t>
      </w:r>
      <w:r>
        <w:rPr>
          <w:sz w:val="16"/>
        </w:rPr>
        <w:t xml:space="preserve"> to problems  affecting their everyday lives – challenges </w:t>
      </w:r>
      <w:r>
        <w:rPr>
          <w:rStyle w:val="IntenseEmphasis"/>
        </w:rPr>
        <w:t>such as unemployment, high crime, bad roads, poor education and lack  of medicine</w:t>
      </w:r>
      <w:r>
        <w:rPr>
          <w:sz w:val="16"/>
        </w:rPr>
        <w:t xml:space="preserve"> – their </w:t>
      </w:r>
      <w:r>
        <w:rPr>
          <w:rStyle w:val="IntenseEmphasis"/>
          <w:highlight w:val="green"/>
        </w:rPr>
        <w:t>political parties are</w:t>
      </w:r>
      <w:r>
        <w:rPr>
          <w:sz w:val="16"/>
        </w:rPr>
        <w:t xml:space="preserve"> many times </w:t>
      </w:r>
      <w:r>
        <w:rPr>
          <w:rStyle w:val="Emphasis"/>
          <w:highlight w:val="green"/>
        </w:rPr>
        <w:t>only offering</w:t>
      </w:r>
      <w:r>
        <w:rPr>
          <w:sz w:val="16"/>
        </w:rPr>
        <w:t xml:space="preserve"> speeches and </w:t>
      </w:r>
      <w:r>
        <w:rPr>
          <w:rStyle w:val="Emphasis"/>
          <w:highlight w:val="green"/>
        </w:rPr>
        <w:t>rhetoric</w:t>
      </w:r>
      <w:r>
        <w:rPr>
          <w:rStyle w:val="Emphasis"/>
        </w:rPr>
        <w:t xml:space="preserve"> </w:t>
      </w:r>
      <w:r>
        <w:rPr>
          <w:sz w:val="16"/>
        </w:rPr>
        <w:t xml:space="preserve">intended </w:t>
      </w:r>
      <w:r>
        <w:rPr>
          <w:rStyle w:val="Emphasis"/>
          <w:highlight w:val="green"/>
        </w:rPr>
        <w:t>to win votes</w:t>
      </w:r>
      <w:r>
        <w:rPr>
          <w:sz w:val="16"/>
          <w:highlight w:val="green"/>
        </w:rPr>
        <w:t xml:space="preserve"> o</w:t>
      </w:r>
      <w:r>
        <w:rPr>
          <w:sz w:val="16"/>
        </w:rPr>
        <w:t xml:space="preserve">n  Election Day. Within the ‘marketplace of ideas’, </w:t>
      </w:r>
      <w:r>
        <w:rPr>
          <w:rStyle w:val="IntenseEmphasis"/>
        </w:rPr>
        <w:t>descriptive policy</w:t>
      </w:r>
      <w:r>
        <w:rPr>
          <w:sz w:val="16"/>
        </w:rPr>
        <w:t xml:space="preserve">, </w:t>
      </w:r>
      <w:r>
        <w:rPr>
          <w:rStyle w:val="IntenseEmphasis"/>
        </w:rPr>
        <w:t xml:space="preserve">strategic substance and thoughtful analysis </w:t>
      </w:r>
      <w:proofErr w:type="gramStart"/>
      <w:r>
        <w:rPr>
          <w:rStyle w:val="IntenseEmphasis"/>
        </w:rPr>
        <w:t>give  way</w:t>
      </w:r>
      <w:proofErr w:type="gramEnd"/>
      <w:r>
        <w:rPr>
          <w:rStyle w:val="IntenseEmphasis"/>
        </w:rPr>
        <w:t xml:space="preserve"> to ambiguity, unachievable promises and shallow discourse</w:t>
      </w:r>
      <w:r>
        <w:rPr>
          <w:sz w:val="16"/>
        </w:rPr>
        <w:t xml:space="preserve">. </w:t>
      </w:r>
      <w:r>
        <w:rPr>
          <w:rStyle w:val="IntenseEmphasis"/>
        </w:rPr>
        <w:t>Within this framework</w:t>
      </w:r>
      <w:r>
        <w:rPr>
          <w:sz w:val="16"/>
        </w:rPr>
        <w:t xml:space="preserve">, </w:t>
      </w:r>
      <w:r>
        <w:rPr>
          <w:rStyle w:val="IntenseEmphasis"/>
          <w:highlight w:val="green"/>
        </w:rPr>
        <w:t>the race</w:t>
      </w:r>
      <w:r>
        <w:rPr>
          <w:sz w:val="16"/>
        </w:rPr>
        <w:t xml:space="preserve"> to win seats in  public office </w:t>
      </w:r>
      <w:r>
        <w:rPr>
          <w:rStyle w:val="IntenseEmphasis"/>
          <w:highlight w:val="green"/>
        </w:rPr>
        <w:t xml:space="preserve">no longer rely on the best </w:t>
      </w:r>
      <w:r>
        <w:rPr>
          <w:rStyle w:val="IntenseEmphasis"/>
        </w:rPr>
        <w:t>ideas and</w:t>
      </w:r>
      <w:r>
        <w:rPr>
          <w:sz w:val="16"/>
        </w:rPr>
        <w:t xml:space="preserve"> the best </w:t>
      </w:r>
      <w:r>
        <w:rPr>
          <w:rStyle w:val="IntenseEmphasis"/>
          <w:highlight w:val="green"/>
        </w:rPr>
        <w:t>plans</w:t>
      </w:r>
      <w:r>
        <w:rPr>
          <w:sz w:val="16"/>
        </w:rPr>
        <w:t xml:space="preserve">, </w:t>
      </w:r>
      <w:r>
        <w:rPr>
          <w:rStyle w:val="IntenseEmphasis"/>
          <w:highlight w:val="green"/>
        </w:rPr>
        <w:t>but</w:t>
      </w:r>
      <w:r>
        <w:rPr>
          <w:rStyle w:val="IntenseEmphasis"/>
        </w:rPr>
        <w:t xml:space="preserve"> instead </w:t>
      </w:r>
      <w:r>
        <w:rPr>
          <w:rStyle w:val="IntenseEmphasis"/>
          <w:highlight w:val="green"/>
        </w:rPr>
        <w:t>hinge on</w:t>
      </w:r>
      <w:r>
        <w:rPr>
          <w:sz w:val="16"/>
        </w:rPr>
        <w:t xml:space="preserve"> the influence of money,  scandals, superficial advertising and </w:t>
      </w:r>
      <w:r>
        <w:rPr>
          <w:rStyle w:val="IntenseEmphasis"/>
          <w:highlight w:val="green"/>
        </w:rPr>
        <w:t>sensationalist journalism</w:t>
      </w:r>
      <w:r>
        <w:rPr>
          <w:sz w:val="16"/>
        </w:rPr>
        <w:t xml:space="preserve">. The International Republican Institute’s (IRI) Latin America Think Tank Policy Initiative addresses </w:t>
      </w:r>
      <w:proofErr w:type="gramStart"/>
      <w:r>
        <w:rPr>
          <w:sz w:val="16"/>
        </w:rPr>
        <w:t>this  phenomenon</w:t>
      </w:r>
      <w:proofErr w:type="gramEnd"/>
      <w:r>
        <w:rPr>
          <w:sz w:val="16"/>
        </w:rPr>
        <w:t xml:space="preserve"> and helps make political discourse substantive and relevant to the needs and interests of citizens. </w:t>
      </w:r>
      <w:proofErr w:type="gramStart"/>
      <w:r>
        <w:rPr>
          <w:sz w:val="16"/>
        </w:rPr>
        <w:t>The  initiative</w:t>
      </w:r>
      <w:proofErr w:type="gramEnd"/>
      <w:r>
        <w:rPr>
          <w:sz w:val="16"/>
        </w:rPr>
        <w:t xml:space="preserve"> regularly joins together thought leaders and think tanks from countries in the region to share policy  opinions and create common platforms of regional thematic priorities. In turn, these enlightened think </w:t>
      </w:r>
      <w:proofErr w:type="gramStart"/>
      <w:r>
        <w:rPr>
          <w:sz w:val="16"/>
        </w:rPr>
        <w:t>tank  analysts</w:t>
      </w:r>
      <w:proofErr w:type="gramEnd"/>
      <w:r>
        <w:rPr>
          <w:sz w:val="16"/>
        </w:rPr>
        <w:t xml:space="preserve"> return their focus to their home countries and educate parties on innovative policy ideas, regional trends  and helpful data. The goal is that parties and candidates will open themselves to this substantive influence </w:t>
      </w:r>
      <w:proofErr w:type="gramStart"/>
      <w:r>
        <w:rPr>
          <w:sz w:val="16"/>
        </w:rPr>
        <w:t>and  ultimately</w:t>
      </w:r>
      <w:proofErr w:type="gramEnd"/>
      <w:r>
        <w:rPr>
          <w:sz w:val="16"/>
        </w:rPr>
        <w:t xml:space="preserve"> create their own thoughtful platforms. To help encourage the advancement of substantive policies, </w:t>
      </w:r>
      <w:r>
        <w:rPr>
          <w:rStyle w:val="IntenseEmphasis"/>
        </w:rPr>
        <w:t xml:space="preserve">IRI fosters a policy-focused network </w:t>
      </w:r>
      <w:r>
        <w:rPr>
          <w:sz w:val="16"/>
        </w:rPr>
        <w:t xml:space="preserve">that </w:t>
      </w:r>
      <w:proofErr w:type="gramStart"/>
      <w:r>
        <w:rPr>
          <w:sz w:val="16"/>
        </w:rPr>
        <w:t>allows  independent</w:t>
      </w:r>
      <w:proofErr w:type="gramEnd"/>
      <w:r>
        <w:rPr>
          <w:sz w:val="16"/>
        </w:rPr>
        <w:t xml:space="preserve"> and party-affiliated think tanks throughout Latin America to not only convene and discuss important  issues, but helps them share resources to study issues, share opinion research and develop specific policy direction  that will ultimately be shared throughout the region. The network is </w:t>
      </w:r>
      <w:r>
        <w:rPr>
          <w:rStyle w:val="IntenseEmphasis"/>
        </w:rPr>
        <w:t>focusing on</w:t>
      </w:r>
      <w:r>
        <w:rPr>
          <w:sz w:val="16"/>
        </w:rPr>
        <w:t xml:space="preserve"> eight priority </w:t>
      </w:r>
      <w:r>
        <w:rPr>
          <w:rStyle w:val="IntenseEmphasis"/>
        </w:rPr>
        <w:t xml:space="preserve">themes which </w:t>
      </w:r>
      <w:proofErr w:type="gramStart"/>
      <w:r>
        <w:rPr>
          <w:rStyle w:val="IntenseEmphasis"/>
        </w:rPr>
        <w:t>affect  practically</w:t>
      </w:r>
      <w:proofErr w:type="gramEnd"/>
      <w:r>
        <w:rPr>
          <w:rStyle w:val="IntenseEmphasis"/>
        </w:rPr>
        <w:t xml:space="preserve"> countries in Latin America: poverty reduction; education needs; health care improvement; environmental  challenges; economic development, tax and fiscal policy; citizen security; democratic participation; and social  inclusion.</w:t>
      </w:r>
      <w:r>
        <w:rPr>
          <w:sz w:val="16"/>
        </w:rPr>
        <w:t xml:space="preserve">  In the second phase of the initiative, IRI utilizes its relationships with political stakeholders, media and civil </w:t>
      </w:r>
      <w:proofErr w:type="gramStart"/>
      <w:r>
        <w:rPr>
          <w:sz w:val="16"/>
        </w:rPr>
        <w:t>society  to</w:t>
      </w:r>
      <w:proofErr w:type="gramEnd"/>
      <w:r>
        <w:rPr>
          <w:sz w:val="16"/>
        </w:rPr>
        <w:t xml:space="preserve"> share these cooperative policy ideas more broadly, working with political leaders to incorporate these ideas into  their own campaign platforms, policy agendas and governing strategies. Ultimately, </w:t>
      </w:r>
      <w:r>
        <w:rPr>
          <w:rStyle w:val="Emphasis"/>
          <w:highlight w:val="green"/>
        </w:rPr>
        <w:t xml:space="preserve">these policy proposals will </w:t>
      </w:r>
      <w:proofErr w:type="gramStart"/>
      <w:r>
        <w:rPr>
          <w:rStyle w:val="Emphasis"/>
          <w:highlight w:val="green"/>
        </w:rPr>
        <w:t>help  drive</w:t>
      </w:r>
      <w:proofErr w:type="gramEnd"/>
      <w:r>
        <w:rPr>
          <w:rStyle w:val="Emphasis"/>
          <w:highlight w:val="green"/>
        </w:rPr>
        <w:t xml:space="preserve"> more substantive discussion and debate among political leaders and elected officials on how to solve the most  pressing issues facing Latin America.</w:t>
      </w:r>
    </w:p>
    <w:p w:rsidR="00403146" w:rsidRDefault="00403146" w:rsidP="00403146">
      <w:pPr>
        <w:rPr>
          <w:rStyle w:val="Emphasis"/>
        </w:rPr>
      </w:pPr>
    </w:p>
    <w:p w:rsidR="00403146" w:rsidRDefault="00403146" w:rsidP="00403146">
      <w:pPr>
        <w:pStyle w:val="TagText"/>
      </w:pPr>
      <w:r>
        <w:t>Independently, breaking a NEW K AFF destroys engagement.  Even if we can debate them on an undisclosed topical aff or a previously run critical aff, the combination is impossible.</w:t>
      </w:r>
    </w:p>
    <w:p w:rsidR="00403146" w:rsidRDefault="00403146" w:rsidP="00403146">
      <w:pPr>
        <w:pStyle w:val="TagText"/>
      </w:pPr>
    </w:p>
    <w:p w:rsidR="00403146" w:rsidRDefault="00403146" w:rsidP="00403146">
      <w:pPr>
        <w:pStyle w:val="TagText"/>
      </w:pPr>
      <w:r>
        <w:t>An open model creates the best politics and arguments</w:t>
      </w:r>
    </w:p>
    <w:p w:rsidR="00403146" w:rsidRDefault="00403146" w:rsidP="00403146">
      <w:r>
        <w:t xml:space="preserve">Torvalds and Diamond ‘1 </w:t>
      </w:r>
    </w:p>
    <w:p w:rsidR="00403146" w:rsidRDefault="00403146" w:rsidP="00403146">
      <w:r>
        <w:t xml:space="preserve">[Linus (Creator of Linux) and David (freelance contributor to the New York Times and Business Week); “Why Open Source Makes Sense”; </w:t>
      </w:r>
      <w:proofErr w:type="spellStart"/>
      <w:r>
        <w:t>Educause</w:t>
      </w:r>
      <w:proofErr w:type="spellEnd"/>
      <w:r>
        <w:t xml:space="preserve"> Review; November/December; p. 71-2 //nick] </w:t>
      </w:r>
    </w:p>
    <w:p w:rsidR="00403146" w:rsidRDefault="00403146" w:rsidP="00403146">
      <w:r>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Pr>
          <w:highlight w:val="green"/>
          <w:u w:val="single"/>
        </w:rPr>
        <w:t>the open source model allows anyone to participate</w:t>
      </w:r>
      <w:r>
        <w:rPr>
          <w:u w:val="single"/>
        </w:rPr>
        <w:t xml:space="preserve"> in a project's development </w:t>
      </w:r>
      <w:r>
        <w:t xml:space="preserve">or commercial exploitation. Linux is obviously the most successful example. What started out in my messy Helsinki bedroom has grown to become the largest collaborative project in the history of the </w:t>
      </w:r>
      <w:proofErr w:type="gramStart"/>
      <w:r>
        <w:t>world.</w:t>
      </w:r>
      <w:proofErr w:type="gramEnd"/>
      <w:r>
        <w:t xml:space="preserve"> It began as an ideology shared by software developers who believed that computer source code should be shared freely, with the General Public License - the </w:t>
      </w:r>
      <w:proofErr w:type="spellStart"/>
      <w:r>
        <w:t>anticopyright</w:t>
      </w:r>
      <w:proofErr w:type="spellEnd"/>
      <w:r>
        <w:t xml:space="preserve">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 What was inspired by ideology has proved itself as technology and is working in the marketplace. </w:t>
      </w:r>
      <w:r>
        <w:rPr>
          <w:u w:val="single"/>
        </w:rPr>
        <w:t>Now open source expanding beyond the technical and business domains</w:t>
      </w:r>
      <w:r>
        <w:t xml:space="preserve">. At </w:t>
      </w:r>
      <w:r>
        <w:rPr>
          <w:u w:val="single"/>
        </w:rPr>
        <w:t>Harvard University Law School</w:t>
      </w:r>
      <w:r>
        <w:t xml:space="preserve">, </w:t>
      </w:r>
      <w:r>
        <w:rPr>
          <w:u w:val="single"/>
        </w:rPr>
        <w:t>professors</w:t>
      </w:r>
      <w:r>
        <w:t xml:space="preserve"> Larry </w:t>
      </w:r>
      <w:proofErr w:type="spellStart"/>
      <w:r>
        <w:t>Lessig</w:t>
      </w:r>
      <w:proofErr w:type="spellEnd"/>
      <w:r>
        <w:t xml:space="preserve"> (who is now at Stanford) and Charles </w:t>
      </w:r>
      <w:proofErr w:type="spellStart"/>
      <w:r>
        <w:t>Nesson</w:t>
      </w:r>
      <w:proofErr w:type="spellEnd"/>
      <w:r>
        <w:t xml:space="preserve"> </w:t>
      </w:r>
      <w:r>
        <w:rPr>
          <w:u w:val="single"/>
        </w:rPr>
        <w:t>have brought the open source model to law</w:t>
      </w:r>
      <w:r>
        <w:t xml:space="preserve">. </w:t>
      </w:r>
      <w:r>
        <w:rPr>
          <w:u w:val="single"/>
        </w:rPr>
        <w:t xml:space="preserve">They started the Open Law Project, which relies on volunteer lawyers and law students posting opinions and research on the project's Web site to help develop arguments and briefs challenging the United States Copyright Extension Act. The theory is that </w:t>
      </w:r>
      <w:r>
        <w:rPr>
          <w:highlight w:val="green"/>
          <w:u w:val="single"/>
        </w:rPr>
        <w:t>the strongest arguments will be developed when the</w:t>
      </w:r>
      <w:r>
        <w:rPr>
          <w:u w:val="single"/>
        </w:rPr>
        <w:t xml:space="preserve"> </w:t>
      </w:r>
      <w:r>
        <w:rPr>
          <w:highlight w:val="green"/>
          <w:u w:val="single"/>
        </w:rPr>
        <w:t xml:space="preserve">largest </w:t>
      </w:r>
      <w:proofErr w:type="gramStart"/>
      <w:r>
        <w:rPr>
          <w:highlight w:val="green"/>
          <w:u w:val="single"/>
        </w:rPr>
        <w:t>number</w:t>
      </w:r>
      <w:r>
        <w:rPr>
          <w:u w:val="single"/>
        </w:rPr>
        <w:t xml:space="preserve"> of legal </w:t>
      </w:r>
      <w:r>
        <w:rPr>
          <w:highlight w:val="green"/>
          <w:u w:val="single"/>
        </w:rPr>
        <w:t>minds are</w:t>
      </w:r>
      <w:proofErr w:type="gramEnd"/>
      <w:r>
        <w:rPr>
          <w:highlight w:val="green"/>
          <w:u w:val="single"/>
        </w:rPr>
        <w:t xml:space="preserve"> working on a </w:t>
      </w:r>
      <w:r>
        <w:rPr>
          <w:rStyle w:val="UnderlineBold"/>
          <w:highlight w:val="green"/>
        </w:rPr>
        <w:t>project</w:t>
      </w:r>
      <w:r>
        <w:rPr>
          <w:rStyle w:val="UnderlineBold"/>
        </w:rPr>
        <w:t>,</w:t>
      </w:r>
      <w:r>
        <w:rPr>
          <w:u w:val="single"/>
        </w:rPr>
        <w:t xml:space="preserve"> and as a mountain of information is generated through postings and </w:t>
      </w:r>
      <w:proofErr w:type="spellStart"/>
      <w:r>
        <w:rPr>
          <w:u w:val="single"/>
        </w:rPr>
        <w:t>repostings</w:t>
      </w:r>
      <w:proofErr w:type="spellEnd"/>
      <w:r>
        <w:t>. The site nicely sums up the trade off from the traditional approach: "</w:t>
      </w:r>
      <w:r>
        <w:rPr>
          <w:b/>
          <w:highlight w:val="green"/>
          <w:u w:val="single"/>
        </w:rPr>
        <w:t>What we lose in secrecy, we expect to regain in depth of sources and breadth of argument.</w:t>
      </w:r>
      <w:r>
        <w:rPr>
          <w:b/>
          <w:u w:val="single"/>
        </w:rPr>
        <w:t>"</w:t>
      </w:r>
      <w:r>
        <w:t xml:space="preserve"> (Put in another context: With a million eyes, all software bugs will vanish.) </w:t>
      </w:r>
      <w:r>
        <w:rPr>
          <w:u w:val="single"/>
        </w:rPr>
        <w:t>It's a wrinkle on how academic research has been conducted for years, but one that makes sense on a number of fronts. Think of how this approach could speed up the development of cures</w:t>
      </w:r>
      <w:r>
        <w:t xml:space="preserve"> for diseases, for example. </w:t>
      </w:r>
      <w:r>
        <w:rPr>
          <w:u w:val="single"/>
        </w:rPr>
        <w:t>Or how, with the best minds on the task, international diplomacy could be strengthened. As the world becomes smaller, as the pace of life and business intensifies, and as the technology and information become available</w:t>
      </w:r>
      <w:r>
        <w:t xml:space="preserve">, people </w:t>
      </w:r>
      <w:proofErr w:type="spellStart"/>
      <w:r>
        <w:t>realise</w:t>
      </w:r>
      <w:proofErr w:type="spellEnd"/>
      <w:r>
        <w:t xml:space="preserve"> </w:t>
      </w:r>
      <w:r>
        <w:rPr>
          <w:u w:val="single"/>
        </w:rPr>
        <w:t>the tight-fisted approach is becoming increasingly outmoded.</w:t>
      </w:r>
      <w:r>
        <w:t xml:space="preserve"> </w:t>
      </w:r>
      <w:r>
        <w:rPr>
          <w:u w:val="single"/>
        </w:rPr>
        <w:t xml:space="preserve">The theory behind open source is simple. In the case of an operating system - is free. Anyone can improve it, change it, </w:t>
      </w:r>
      <w:proofErr w:type="gramStart"/>
      <w:r>
        <w:rPr>
          <w:u w:val="single"/>
        </w:rPr>
        <w:t>exploit</w:t>
      </w:r>
      <w:proofErr w:type="gramEnd"/>
      <w:r>
        <w:rPr>
          <w:u w:val="single"/>
        </w:rPr>
        <w:t xml:space="preserve"> it. But those improvements, changes and exploitations have to be made freely available. </w:t>
      </w:r>
      <w:r>
        <w:rPr>
          <w:highlight w:val="green"/>
          <w:u w:val="single"/>
        </w:rPr>
        <w:t xml:space="preserve">Think Zen. </w:t>
      </w:r>
      <w:r>
        <w:rPr>
          <w:rStyle w:val="UnderlineBold"/>
          <w:highlight w:val="green"/>
        </w:rPr>
        <w:t>The project</w:t>
      </w:r>
      <w:r>
        <w:rPr>
          <w:highlight w:val="green"/>
          <w:u w:val="single"/>
        </w:rPr>
        <w:t xml:space="preserve"> belongs to no one and everyone. When a </w:t>
      </w:r>
      <w:r>
        <w:rPr>
          <w:rStyle w:val="UnderlineBold"/>
          <w:highlight w:val="green"/>
        </w:rPr>
        <w:t>project</w:t>
      </w:r>
      <w:r>
        <w:rPr>
          <w:highlight w:val="green"/>
          <w:u w:val="single"/>
        </w:rPr>
        <w:t xml:space="preserve"> is opened up, there is rapid and continual improvement</w:t>
      </w:r>
      <w:r>
        <w:rPr>
          <w:u w:val="single"/>
        </w:rPr>
        <w:t xml:space="preserve">. With teams of contributors working in parallel, </w:t>
      </w:r>
      <w:r>
        <w:rPr>
          <w:highlight w:val="green"/>
          <w:u w:val="single"/>
        </w:rPr>
        <w:t>the results</w:t>
      </w:r>
      <w:r>
        <w:rPr>
          <w:u w:val="single"/>
        </w:rPr>
        <w:t xml:space="preserve"> can </w:t>
      </w:r>
      <w:r>
        <w:rPr>
          <w:highlight w:val="green"/>
          <w:u w:val="single"/>
        </w:rPr>
        <w:t>happen far more speedily and successfully than if the work were being conducted behind closed doors.</w:t>
      </w:r>
      <w:r>
        <w:t xml:space="preserve"> </w:t>
      </w:r>
      <w:r>
        <w:rPr>
          <w:u w:val="single"/>
        </w:rPr>
        <w:t xml:space="preserve">That's what we experienced with Linux. Imagine: </w:t>
      </w:r>
      <w:r>
        <w:rPr>
          <w:highlight w:val="green"/>
          <w:u w:val="single"/>
        </w:rPr>
        <w:t xml:space="preserve">Instead of a tiny cloistered development team working in secret, </w:t>
      </w:r>
      <w:r>
        <w:rPr>
          <w:rStyle w:val="UnderlineBold"/>
          <w:highlight w:val="green"/>
        </w:rPr>
        <w:t>you have a monster on your side</w:t>
      </w:r>
      <w:r>
        <w:rPr>
          <w:highlight w:val="green"/>
          <w:u w:val="single"/>
        </w:rPr>
        <w:t>.</w:t>
      </w:r>
      <w:r>
        <w:rPr>
          <w:u w:val="single"/>
        </w:rPr>
        <w:t xml:space="preserve"> Potentially millions of the brightest minds are contributing to the project, and are supported by a peer-review process that has no, </w:t>
      </w:r>
      <w:proofErr w:type="spellStart"/>
      <w:r>
        <w:rPr>
          <w:u w:val="single"/>
        </w:rPr>
        <w:t>er</w:t>
      </w:r>
      <w:proofErr w:type="spellEnd"/>
      <w:r>
        <w:rPr>
          <w:u w:val="single"/>
        </w:rPr>
        <w:t>, peer.</w:t>
      </w:r>
    </w:p>
    <w:p w:rsidR="00403146" w:rsidRDefault="00403146" w:rsidP="00403146">
      <w:pPr>
        <w:rPr>
          <w:b/>
          <w:u w:val="single"/>
        </w:rPr>
      </w:pPr>
      <w:r>
        <w:rPr>
          <w:u w:val="single"/>
        </w:rPr>
        <w:t xml:space="preserve">The first time people hear about the open source approach, it sounds ludicrous. That's why it has taken years for the message of its virtues to sink in. Ideology isn't what has sold the open source model. It started gaining attention when it was obvious that open source was the best method of developing and improving the highest quality technology. And now it is winning in the marketplace, an accomplishment has brought open source its greatest acceptance. Companies were able to be created around numerous value-added services, or to use open source as a way of making a technology popular. When the money rolls in, people get convinced.  One of the least understood pieces of the open source puzzle is how so many good programmers would deign to work for absolutely no money. A word about motivation is in order. In a society where survival is more or less assured, money is not the greatest of motivators. It's been well established that </w:t>
      </w:r>
      <w:r>
        <w:rPr>
          <w:highlight w:val="green"/>
          <w:u w:val="single"/>
        </w:rPr>
        <w:t>folks do their best work when they are driven by a passion.</w:t>
      </w:r>
      <w:r>
        <w:rPr>
          <w:u w:val="single"/>
        </w:rPr>
        <w:t xml:space="preserve"> </w:t>
      </w:r>
      <w:proofErr w:type="gramStart"/>
      <w:r>
        <w:rPr>
          <w:highlight w:val="green"/>
          <w:u w:val="single"/>
        </w:rPr>
        <w:t>When they are having fun.</w:t>
      </w:r>
      <w:proofErr w:type="gramEnd"/>
      <w:r>
        <w:rPr>
          <w:u w:val="single"/>
        </w:rPr>
        <w:t xml:space="preserve"> This is as true for playwrights and sculptors and entrepreneurs as it is for software engineers. </w:t>
      </w:r>
      <w:r>
        <w:rPr>
          <w:highlight w:val="green"/>
          <w:u w:val="single"/>
        </w:rPr>
        <w:t xml:space="preserve">The open source model gives people the opportunity to </w:t>
      </w:r>
      <w:r>
        <w:rPr>
          <w:rStyle w:val="UnderlineBold"/>
          <w:highlight w:val="green"/>
        </w:rPr>
        <w:t>live their passion</w:t>
      </w:r>
      <w:r>
        <w:rPr>
          <w:highlight w:val="green"/>
          <w:u w:val="single"/>
        </w:rPr>
        <w:t>.</w:t>
      </w:r>
      <w:r>
        <w:rPr>
          <w:u w:val="single"/>
        </w:rPr>
        <w:t xml:space="preserve"> To have fun and to work with the world's best programmers, not the few who happen to be employed by their company. Open source developers strive to earn the esteem of their peers. That's got to be highly motivating.</w:t>
      </w:r>
    </w:p>
    <w:p w:rsidR="00403146" w:rsidRDefault="00403146" w:rsidP="00403146">
      <w:pPr>
        <w:rPr>
          <w:b/>
          <w:iCs/>
          <w:u w:val="single"/>
          <w:bdr w:val="single" w:sz="18" w:space="0" w:color="auto" w:frame="1"/>
        </w:rPr>
      </w:pPr>
    </w:p>
    <w:p w:rsidR="00403146" w:rsidRDefault="00403146" w:rsidP="00403146">
      <w:pPr>
        <w:pStyle w:val="Heading4"/>
        <w:rPr>
          <w:b w:val="0"/>
        </w:rPr>
      </w:pPr>
      <w:r>
        <w:rPr>
          <w:b w:val="0"/>
          <w:bCs w:val="0"/>
        </w:rPr>
        <w:t xml:space="preserve">Debate over a controversial </w:t>
      </w:r>
      <w:r>
        <w:rPr>
          <w:b w:val="0"/>
          <w:bCs w:val="0"/>
          <w:u w:val="single"/>
        </w:rPr>
        <w:t>point of action</w:t>
      </w:r>
      <w:r>
        <w:rPr>
          <w:b w:val="0"/>
          <w:bCs w:val="0"/>
        </w:rPr>
        <w:t xml:space="preserve"> creates argumentative stasis—that’s key to avoid a devolution of debate into competing truth claims, which destroys the </w:t>
      </w:r>
      <w:r>
        <w:rPr>
          <w:b w:val="0"/>
          <w:bCs w:val="0"/>
          <w:u w:val="single"/>
        </w:rPr>
        <w:t>decision-making</w:t>
      </w:r>
      <w:r>
        <w:rPr>
          <w:b w:val="0"/>
          <w:bCs w:val="0"/>
        </w:rPr>
        <w:t xml:space="preserve"> benefits of the activity</w:t>
      </w:r>
    </w:p>
    <w:p w:rsidR="00403146" w:rsidRDefault="00403146" w:rsidP="00403146">
      <w:pPr>
        <w:rPr>
          <w:lang w:eastAsia="x-none"/>
        </w:rPr>
      </w:pPr>
      <w:proofErr w:type="gramStart"/>
      <w:r>
        <w:rPr>
          <w:rStyle w:val="StyleStyleBold12pt"/>
        </w:rPr>
        <w:t xml:space="preserve">Steinberg and </w:t>
      </w:r>
      <w:proofErr w:type="spellStart"/>
      <w:r>
        <w:rPr>
          <w:rStyle w:val="StyleStyleBold12pt"/>
        </w:rPr>
        <w:t>Freeley</w:t>
      </w:r>
      <w:proofErr w:type="spellEnd"/>
      <w:r>
        <w:rPr>
          <w:rStyle w:val="StyleStyleBold12pt"/>
        </w:rPr>
        <w:t xml:space="preserve"> ’13 </w:t>
      </w:r>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 Critical Thinking for Reasoned Decision Making</w:t>
      </w:r>
      <w:r>
        <w:t>, Thirteen Edition</w:t>
      </w:r>
    </w:p>
    <w:p w:rsidR="00403146" w:rsidRDefault="00403146" w:rsidP="00403146">
      <w:pPr>
        <w:rPr>
          <w:lang w:eastAsia="x-none"/>
        </w:rPr>
      </w:pPr>
    </w:p>
    <w:p w:rsidR="00403146" w:rsidRDefault="00403146" w:rsidP="00403146">
      <w:pPr>
        <w:rPr>
          <w:rFonts w:eastAsia="Calibri"/>
          <w:color w:val="000000"/>
          <w:sz w:val="16"/>
        </w:rPr>
      </w:pPr>
      <w:r>
        <w:rPr>
          <w:rStyle w:val="IntenseEmphasis"/>
        </w:rPr>
        <w:t>Debate is a means of settling differences</w:t>
      </w:r>
      <w:r>
        <w:rPr>
          <w:rStyle w:val="BodyText1"/>
          <w:rFonts w:eastAsia="Calibri"/>
          <w:sz w:val="16"/>
        </w:rPr>
        <w:t xml:space="preserve">, </w:t>
      </w:r>
      <w:r>
        <w:rPr>
          <w:rStyle w:val="IntenseEmphasis"/>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rPr>
        <w:t xml:space="preserve">a </w:t>
      </w:r>
      <w:r>
        <w:rPr>
          <w:rStyle w:val="BodyText1"/>
          <w:rFonts w:eastAsia="Calibri"/>
          <w:sz w:val="16"/>
        </w:rPr>
        <w:t xml:space="preserve">debate. </w:t>
      </w:r>
      <w:r>
        <w:rPr>
          <w:rStyle w:val="IntenseEmphasis"/>
        </w:rPr>
        <w:t>If everyone is in agreement</w:t>
      </w:r>
      <w:r>
        <w:rPr>
          <w:rStyle w:val="BodyText1"/>
          <w:rFonts w:eastAsia="Calibri"/>
          <w:sz w:val="16"/>
        </w:rPr>
        <w:t xml:space="preserve"> on </w:t>
      </w:r>
      <w:r>
        <w:rPr>
          <w:rStyle w:val="BodyText2"/>
          <w:rFonts w:eastAsia="Calibri"/>
          <w:sz w:val="16"/>
        </w:rPr>
        <w:t xml:space="preserve">a </w:t>
      </w:r>
      <w:r>
        <w:rPr>
          <w:rStyle w:val="BodyText1"/>
          <w:rFonts w:eastAsia="Calibri"/>
          <w:sz w:val="16"/>
        </w:rPr>
        <w:t xml:space="preserve">feet or value or policy, there is no need or opportunity for debate; </w:t>
      </w:r>
      <w:r>
        <w:rPr>
          <w:rStyle w:val="BodyText2"/>
          <w:rFonts w:eastAsia="Calibri"/>
          <w:sz w:val="16"/>
        </w:rPr>
        <w:t xml:space="preserve">the </w:t>
      </w:r>
      <w:r>
        <w:rPr>
          <w:rStyle w:val="BodyText1"/>
          <w:rFonts w:eastAsia="Calibri"/>
          <w:sz w:val="16"/>
        </w:rPr>
        <w:t xml:space="preserve">matter can </w:t>
      </w:r>
      <w:r>
        <w:rPr>
          <w:rStyle w:val="BodyText2"/>
          <w:rFonts w:eastAsia="Calibri"/>
          <w:sz w:val="16"/>
        </w:rPr>
        <w:t xml:space="preserve">be settled </w:t>
      </w:r>
      <w:r>
        <w:rPr>
          <w:rStyle w:val="BodyText1"/>
          <w:rFonts w:eastAsia="Calibri"/>
          <w:sz w:val="16"/>
        </w:rPr>
        <w:t xml:space="preserve">by unanimous consent. Thus, </w:t>
      </w:r>
      <w:r>
        <w:rPr>
          <w:rStyle w:val="BodyText2"/>
          <w:rFonts w:eastAsia="Calibri"/>
          <w:sz w:val="16"/>
        </w:rPr>
        <w:t xml:space="preserve">for </w:t>
      </w:r>
      <w:r>
        <w:rPr>
          <w:rStyle w:val="BodyText1"/>
          <w:rFonts w:eastAsia="Calibri"/>
          <w:sz w:val="16"/>
        </w:rPr>
        <w:t xml:space="preserve">example, </w:t>
      </w:r>
      <w:r>
        <w:rPr>
          <w:rStyle w:val="IntenseEmphasis"/>
          <w:highlight w:val="green"/>
        </w:rPr>
        <w:t>it would be</w:t>
      </w:r>
      <w:r>
        <w:rPr>
          <w:rStyle w:val="IntenseEmphasis"/>
        </w:rPr>
        <w:t xml:space="preserve"> </w:t>
      </w:r>
      <w:r>
        <w:rPr>
          <w:rStyle w:val="BoldUnderline"/>
          <w:highlight w:val="green"/>
        </w:rPr>
        <w:t>pointless</w:t>
      </w:r>
      <w:r>
        <w:rPr>
          <w:rStyle w:val="IntenseEmphasis"/>
          <w:highlight w:val="green"/>
        </w:rPr>
        <w:t xml:space="preserve"> to</w:t>
      </w:r>
      <w:r>
        <w:rPr>
          <w:rStyle w:val="IntenseEmphasis"/>
        </w:rPr>
        <w:t xml:space="preserve"> attempt to </w:t>
      </w:r>
      <w:r>
        <w:rPr>
          <w:rStyle w:val="BoldUnderline"/>
          <w:highlight w:val="green"/>
        </w:rPr>
        <w:t>debate</w:t>
      </w:r>
      <w:r>
        <w:rPr>
          <w:rStyle w:val="BoldUnderline"/>
        </w:rPr>
        <w:t xml:space="preserve"> "Resolved: That </w:t>
      </w:r>
      <w:r>
        <w:rPr>
          <w:rStyle w:val="BoldUnderline"/>
          <w:highlight w:val="green"/>
        </w:rPr>
        <w:t>two plus two equals four</w:t>
      </w:r>
      <w:r>
        <w:rPr>
          <w:rStyle w:val="BoldUnderline"/>
        </w:rPr>
        <w:t>,”</w:t>
      </w:r>
      <w:r>
        <w:rPr>
          <w:rStyle w:val="BodyText2"/>
          <w:rFonts w:eastAsia="Calibri"/>
          <w:sz w:val="16"/>
        </w:rPr>
        <w:t xml:space="preserve"> </w:t>
      </w:r>
      <w:r>
        <w:rPr>
          <w:rStyle w:val="BodyText1"/>
          <w:rFonts w:eastAsia="Calibri"/>
          <w:sz w:val="16"/>
        </w:rPr>
        <w:t xml:space="preserve">because there is simply </w:t>
      </w:r>
      <w:r>
        <w:rPr>
          <w:rStyle w:val="BodyText2"/>
          <w:rFonts w:eastAsia="Calibri"/>
          <w:sz w:val="16"/>
        </w:rPr>
        <w:t xml:space="preserve">no </w:t>
      </w:r>
      <w:r>
        <w:rPr>
          <w:rStyle w:val="BodyText1"/>
          <w:rFonts w:eastAsia="Calibri"/>
          <w:sz w:val="16"/>
        </w:rPr>
        <w:t xml:space="preserve">controversy </w:t>
      </w:r>
      <w:r>
        <w:rPr>
          <w:rStyle w:val="BodyText2"/>
          <w:rFonts w:eastAsia="Calibri"/>
          <w:sz w:val="16"/>
        </w:rPr>
        <w:t xml:space="preserve">about </w:t>
      </w:r>
      <w:r>
        <w:rPr>
          <w:rStyle w:val="BodyText1"/>
          <w:rFonts w:eastAsia="Calibri"/>
          <w:sz w:val="16"/>
        </w:rPr>
        <w:t>this state</w:t>
      </w:r>
      <w:r>
        <w:rPr>
          <w:rStyle w:val="BodyText1"/>
          <w:rFonts w:eastAsia="Calibri"/>
          <w:sz w:val="16"/>
        </w:rPr>
        <w:softHyphen/>
        <w:t xml:space="preserve">ment. </w:t>
      </w:r>
      <w:r>
        <w:rPr>
          <w:rStyle w:val="BoldUnderline"/>
          <w:highlight w:val="green"/>
        </w:rPr>
        <w:t>Controversy is</w:t>
      </w:r>
      <w:r>
        <w:rPr>
          <w:rStyle w:val="BoldUnderline"/>
        </w:rPr>
        <w:t xml:space="preserve"> </w:t>
      </w:r>
      <w:r>
        <w:rPr>
          <w:rStyle w:val="BoldUnderline"/>
          <w:highlight w:val="green"/>
        </w:rPr>
        <w:t xml:space="preserve">an </w:t>
      </w:r>
      <w:r>
        <w:rPr>
          <w:rStyle w:val="Emphasis"/>
          <w:highlight w:val="green"/>
        </w:rPr>
        <w:t>essential prerequisite</w:t>
      </w:r>
      <w:r>
        <w:rPr>
          <w:rStyle w:val="BoldUnderline"/>
          <w:highlight w:val="green"/>
        </w:rPr>
        <w:t xml:space="preserve"> of debate</w:t>
      </w:r>
      <w:r>
        <w:rPr>
          <w:rStyle w:val="BoldUnderline"/>
        </w:rPr>
        <w:t xml:space="preserve">. </w:t>
      </w:r>
      <w:r>
        <w:rPr>
          <w:rStyle w:val="BodyText1"/>
          <w:rFonts w:eastAsia="Calibri"/>
          <w:sz w:val="16"/>
        </w:rPr>
        <w:t xml:space="preserve">Where there is no </w:t>
      </w:r>
      <w:r>
        <w:rPr>
          <w:rStyle w:val="BodytextItalic"/>
          <w:rFonts w:eastAsia="Calibri"/>
          <w:sz w:val="16"/>
        </w:rPr>
        <w:t>clash</w:t>
      </w:r>
      <w:r>
        <w:rPr>
          <w:rStyle w:val="BodyText1"/>
          <w:rFonts w:eastAsia="Calibri"/>
          <w:sz w:val="16"/>
        </w:rPr>
        <w:t xml:space="preserve"> of ideas, proposals, interests, or expressed positions of issues, there is </w:t>
      </w:r>
      <w:r>
        <w:rPr>
          <w:rStyle w:val="BodyText2"/>
          <w:rFonts w:eastAsia="Calibri"/>
          <w:sz w:val="16"/>
        </w:rPr>
        <w:t xml:space="preserve">no </w:t>
      </w:r>
      <w:r>
        <w:rPr>
          <w:rStyle w:val="BodyText1"/>
          <w:rFonts w:eastAsia="Calibri"/>
          <w:sz w:val="16"/>
        </w:rPr>
        <w:t xml:space="preserve">debate. </w:t>
      </w:r>
      <w:r>
        <w:rPr>
          <w:rStyle w:val="IntenseEmphasis"/>
        </w:rPr>
        <w:t>Controversy invites decisive choice between competing positions</w:t>
      </w:r>
      <w:r>
        <w:rPr>
          <w:rStyle w:val="BodyText1"/>
          <w:rFonts w:eastAsia="Calibri"/>
          <w:sz w:val="16"/>
        </w:rPr>
        <w:t xml:space="preserve">. </w:t>
      </w:r>
      <w:r>
        <w:rPr>
          <w:rStyle w:val="IntenseEmphasis"/>
          <w:highlight w:val="green"/>
        </w:rPr>
        <w:t>Debate</w:t>
      </w:r>
      <w:r>
        <w:rPr>
          <w:rStyle w:val="BodyText1"/>
          <w:rFonts w:eastAsia="Calibri"/>
          <w:sz w:val="16"/>
          <w:highlight w:val="green"/>
        </w:rPr>
        <w:t xml:space="preserve"> </w:t>
      </w:r>
      <w:r>
        <w:rPr>
          <w:rStyle w:val="Emphasis"/>
          <w:highlight w:val="green"/>
        </w:rPr>
        <w:t>cannot</w:t>
      </w:r>
      <w:r>
        <w:rPr>
          <w:rStyle w:val="BodyText1"/>
          <w:rFonts w:eastAsia="Calibri"/>
          <w:sz w:val="16"/>
          <w:highlight w:val="green"/>
        </w:rPr>
        <w:t xml:space="preserve"> </w:t>
      </w:r>
      <w:r>
        <w:rPr>
          <w:rStyle w:val="IntenseEmphasis"/>
          <w:highlight w:val="green"/>
        </w:rPr>
        <w:t>produce</w:t>
      </w:r>
      <w:r>
        <w:rPr>
          <w:rStyle w:val="IntenseEmphasis"/>
        </w:rPr>
        <w:t xml:space="preserve"> </w:t>
      </w:r>
      <w:r>
        <w:rPr>
          <w:rStyle w:val="IntenseEmphasis"/>
          <w:highlight w:val="green"/>
        </w:rPr>
        <w:t>effective decisions</w:t>
      </w:r>
      <w:r>
        <w:rPr>
          <w:rStyle w:val="BodyText1"/>
          <w:rFonts w:eastAsia="Calibri"/>
          <w:sz w:val="16"/>
          <w:highlight w:val="green"/>
        </w:rPr>
        <w:t xml:space="preserve"> </w:t>
      </w:r>
      <w:r>
        <w:rPr>
          <w:rStyle w:val="IntenseEmphasis"/>
          <w:highlight w:val="green"/>
        </w:rPr>
        <w:t>without</w:t>
      </w:r>
      <w:r>
        <w:rPr>
          <w:rStyle w:val="BodyText1"/>
          <w:rFonts w:eastAsia="Calibri"/>
          <w:sz w:val="16"/>
          <w:highlight w:val="green"/>
        </w:rPr>
        <w:t xml:space="preserve"> </w:t>
      </w:r>
      <w:r>
        <w:rPr>
          <w:rStyle w:val="IntenseEmphasis"/>
        </w:rPr>
        <w:t xml:space="preserve">clear </w:t>
      </w:r>
      <w:r>
        <w:rPr>
          <w:rStyle w:val="IntenseEmphasis"/>
          <w:highlight w:val="green"/>
        </w:rPr>
        <w:t xml:space="preserve">identification of a question </w:t>
      </w:r>
      <w:r>
        <w:rPr>
          <w:rStyle w:val="IntenseEmphasis"/>
        </w:rPr>
        <w:t>or questions</w:t>
      </w:r>
      <w:r>
        <w:rPr>
          <w:rStyle w:val="IntenseEmphasis"/>
          <w:highlight w:val="green"/>
        </w:rPr>
        <w:t xml:space="preserve"> to be answered</w:t>
      </w:r>
      <w:r>
        <w:rPr>
          <w:rStyle w:val="BodyText1"/>
          <w:rFonts w:eastAsia="Calibri"/>
          <w:sz w:val="16"/>
          <w:highlight w:val="green"/>
        </w:rPr>
        <w:t>.</w:t>
      </w:r>
      <w:r>
        <w:rPr>
          <w:rStyle w:val="BodyText1"/>
          <w:rFonts w:eastAsia="Calibri"/>
          <w:sz w:val="16"/>
        </w:rPr>
        <w:t xml:space="preserve"> For example, </w:t>
      </w:r>
      <w:r>
        <w:rPr>
          <w:rStyle w:val="IntenseEmphasis"/>
        </w:rPr>
        <w:t>general argument may occur about</w:t>
      </w:r>
      <w:r>
        <w:rPr>
          <w:rStyle w:val="BodyText1"/>
          <w:rFonts w:eastAsia="Calibri"/>
          <w:sz w:val="16"/>
        </w:rPr>
        <w:t xml:space="preserve"> the broad topic of illegal </w:t>
      </w:r>
      <w:r>
        <w:rPr>
          <w:rStyle w:val="IntenseEmphasis"/>
        </w:rPr>
        <w:t>immigration</w:t>
      </w:r>
      <w:r>
        <w:rPr>
          <w:rStyle w:val="BodyText1"/>
          <w:rFonts w:eastAsia="Calibri"/>
          <w:sz w:val="16"/>
        </w:rPr>
        <w:t xml:space="preserve">. How many illegal immigrants live in the United States? What </w:t>
      </w:r>
      <w:r>
        <w:rPr>
          <w:rStyle w:val="BodyText2"/>
          <w:rFonts w:eastAsia="Calibri"/>
          <w:sz w:val="16"/>
        </w:rPr>
        <w:t xml:space="preserve">is the </w:t>
      </w:r>
      <w:r>
        <w:rPr>
          <w:rStyle w:val="BodyText1"/>
          <w:rFonts w:eastAsia="Calibri"/>
          <w:sz w:val="16"/>
        </w:rPr>
        <w:t xml:space="preserve">impact of illegal immigration </w:t>
      </w:r>
      <w:r>
        <w:rPr>
          <w:rStyle w:val="BodyText2"/>
          <w:rFonts w:eastAsia="Calibri"/>
          <w:sz w:val="16"/>
        </w:rPr>
        <w:t xml:space="preserve">and </w:t>
      </w:r>
      <w:r>
        <w:rPr>
          <w:rStyle w:val="BodyText1"/>
          <w:rFonts w:eastAsia="Calibri"/>
          <w:sz w:val="16"/>
        </w:rPr>
        <w:t xml:space="preserve">immigrants on </w:t>
      </w:r>
      <w:r>
        <w:rPr>
          <w:rStyle w:val="BodyText3"/>
          <w:rFonts w:eastAsia="Calibri"/>
          <w:sz w:val="16"/>
        </w:rPr>
        <w:t xml:space="preserve">our </w:t>
      </w:r>
      <w:r>
        <w:rPr>
          <w:rStyle w:val="BodyText1"/>
          <w:rFonts w:eastAsia="Calibri"/>
          <w:sz w:val="16"/>
        </w:rPr>
        <w:t xml:space="preserve">economy? What </w:t>
      </w:r>
      <w:r>
        <w:rPr>
          <w:rStyle w:val="BodyText2"/>
          <w:rFonts w:eastAsia="Calibri"/>
          <w:sz w:val="16"/>
        </w:rPr>
        <w:t xml:space="preserve">is </w:t>
      </w:r>
      <w:r>
        <w:rPr>
          <w:rStyle w:val="BodyText1"/>
          <w:rFonts w:eastAsia="Calibri"/>
          <w:sz w:val="16"/>
        </w:rPr>
        <w:t xml:space="preserve">their impact </w:t>
      </w:r>
      <w:r>
        <w:rPr>
          <w:rStyle w:val="BodyText3"/>
          <w:rFonts w:eastAsia="Calibri"/>
          <w:sz w:val="16"/>
        </w:rPr>
        <w:t xml:space="preserve">on </w:t>
      </w:r>
      <w:r>
        <w:rPr>
          <w:rStyle w:val="BodyText1"/>
          <w:rFonts w:eastAsia="Calibri"/>
          <w:sz w:val="16"/>
        </w:rPr>
        <w:t xml:space="preserve">our communities? Do </w:t>
      </w:r>
      <w:r>
        <w:rPr>
          <w:rStyle w:val="BodyText2"/>
          <w:rFonts w:eastAsia="Calibri"/>
          <w:sz w:val="16"/>
        </w:rPr>
        <w:t xml:space="preserve">they commit </w:t>
      </w:r>
      <w:r>
        <w:rPr>
          <w:rStyle w:val="BodyText1"/>
          <w:rFonts w:eastAsia="Calibri"/>
          <w:sz w:val="16"/>
        </w:rPr>
        <w:t xml:space="preserve">crimes? </w:t>
      </w:r>
      <w:r>
        <w:rPr>
          <w:rStyle w:val="BodyText2"/>
          <w:rFonts w:eastAsia="Calibri"/>
          <w:sz w:val="16"/>
        </w:rPr>
        <w:t xml:space="preserve">Do </w:t>
      </w:r>
      <w:r>
        <w:rPr>
          <w:rStyle w:val="BodyText1"/>
          <w:rFonts w:eastAsia="Calibri"/>
          <w:sz w:val="16"/>
        </w:rPr>
        <w:t xml:space="preserve">they take jobs </w:t>
      </w:r>
      <w:r>
        <w:rPr>
          <w:rStyle w:val="BodyText2"/>
          <w:rFonts w:eastAsia="Calibri"/>
          <w:sz w:val="16"/>
        </w:rPr>
        <w:t xml:space="preserve">from </w:t>
      </w:r>
      <w:r>
        <w:rPr>
          <w:rStyle w:val="BodyText1"/>
          <w:rFonts w:eastAsia="Calibri"/>
          <w:sz w:val="16"/>
        </w:rPr>
        <w:t xml:space="preserve">American workers? </w:t>
      </w:r>
      <w:r>
        <w:rPr>
          <w:rStyle w:val="BodyText2"/>
          <w:rFonts w:eastAsia="Calibri"/>
          <w:sz w:val="16"/>
        </w:rPr>
        <w:t xml:space="preserve">Do </w:t>
      </w:r>
      <w:r>
        <w:rPr>
          <w:rStyle w:val="BodyText1"/>
          <w:rFonts w:eastAsia="Calibri"/>
          <w:sz w:val="16"/>
        </w:rPr>
        <w:t xml:space="preserve">they pay taxes? Do they require social services?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a </w:t>
      </w:r>
      <w:r>
        <w:rPr>
          <w:rStyle w:val="BodyText1"/>
          <w:rFonts w:eastAsia="Calibri"/>
          <w:sz w:val="16"/>
        </w:rPr>
        <w:t xml:space="preserve">problem </w:t>
      </w:r>
      <w:r>
        <w:rPr>
          <w:rStyle w:val="BodyText2"/>
          <w:rFonts w:eastAsia="Calibri"/>
          <w:sz w:val="16"/>
        </w:rPr>
        <w:t xml:space="preserve">that </w:t>
      </w:r>
      <w:r>
        <w:rPr>
          <w:rStyle w:val="BodyText1"/>
          <w:rFonts w:eastAsia="Calibri"/>
          <w:sz w:val="16"/>
        </w:rPr>
        <w:t xml:space="preserve">some do not </w:t>
      </w:r>
      <w:r>
        <w:rPr>
          <w:rStyle w:val="BodyText2"/>
          <w:rFonts w:eastAsia="Calibri"/>
          <w:sz w:val="16"/>
        </w:rPr>
        <w:t xml:space="preserve">speak </w:t>
      </w:r>
      <w:r>
        <w:rPr>
          <w:rStyle w:val="BodyText1"/>
          <w:rFonts w:eastAsia="Calibri"/>
          <w:sz w:val="16"/>
        </w:rPr>
        <w:t xml:space="preserve">English?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the </w:t>
      </w:r>
      <w:r>
        <w:rPr>
          <w:rStyle w:val="BodyText1"/>
          <w:rFonts w:eastAsia="Calibri"/>
          <w:sz w:val="16"/>
        </w:rPr>
        <w:t xml:space="preserve">responsibility of employers to discourage illegal immigration by not </w:t>
      </w:r>
      <w:r>
        <w:rPr>
          <w:rStyle w:val="BodyText2"/>
          <w:rFonts w:eastAsia="Calibri"/>
          <w:sz w:val="16"/>
        </w:rPr>
        <w:t xml:space="preserve">hiring </w:t>
      </w:r>
      <w:r>
        <w:rPr>
          <w:rStyle w:val="BodyText1"/>
          <w:rFonts w:eastAsia="Calibri"/>
          <w:sz w:val="16"/>
        </w:rPr>
        <w:t xml:space="preserve">undocumented workers? </w:t>
      </w:r>
      <w:r>
        <w:rPr>
          <w:rStyle w:val="BodyText2"/>
          <w:rFonts w:eastAsia="Calibri"/>
          <w:sz w:val="16"/>
        </w:rPr>
        <w:t xml:space="preserve">Should </w:t>
      </w:r>
      <w:r>
        <w:rPr>
          <w:rStyle w:val="BodyText1"/>
          <w:rFonts w:eastAsia="Calibri"/>
          <w:sz w:val="16"/>
        </w:rPr>
        <w:t xml:space="preserve">they have the opportunity </w:t>
      </w:r>
      <w:r>
        <w:rPr>
          <w:rStyle w:val="BodyText2"/>
          <w:rFonts w:eastAsia="Calibri"/>
          <w:sz w:val="16"/>
        </w:rPr>
        <w:t xml:space="preserve">to </w:t>
      </w:r>
      <w:r>
        <w:rPr>
          <w:rStyle w:val="BodyText1"/>
          <w:rFonts w:eastAsia="Calibri"/>
          <w:sz w:val="16"/>
        </w:rPr>
        <w:t xml:space="preserve">gain citizenship? Does illegal immigration pose a security threat to our country? </w:t>
      </w:r>
      <w:r>
        <w:rPr>
          <w:rStyle w:val="BodyText2"/>
          <w:rFonts w:eastAsia="Calibri"/>
          <w:sz w:val="16"/>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rPr>
        <w:t xml:space="preserve">their </w:t>
      </w:r>
      <w:r>
        <w:rPr>
          <w:rStyle w:val="BodyText1"/>
          <w:rFonts w:eastAsia="Calibri"/>
          <w:sz w:val="16"/>
        </w:rPr>
        <w:t xml:space="preserve">status? What is the moral </w:t>
      </w:r>
      <w:r>
        <w:rPr>
          <w:rStyle w:val="BodyText2"/>
          <w:rFonts w:eastAsia="Calibri"/>
          <w:sz w:val="16"/>
        </w:rPr>
        <w:t xml:space="preserve">and </w:t>
      </w:r>
      <w:r>
        <w:rPr>
          <w:rStyle w:val="BodyText1"/>
          <w:rFonts w:eastAsia="Calibri"/>
          <w:sz w:val="16"/>
        </w:rPr>
        <w:t xml:space="preserve">philosophical obligation of a nation state </w:t>
      </w:r>
      <w:r>
        <w:rPr>
          <w:rStyle w:val="BodyText2"/>
          <w:rFonts w:eastAsia="Calibri"/>
          <w:sz w:val="16"/>
        </w:rPr>
        <w:t xml:space="preserve">to maintain its </w:t>
      </w:r>
      <w:r>
        <w:rPr>
          <w:rStyle w:val="BodyText1"/>
          <w:rFonts w:eastAsia="Calibri"/>
          <w:sz w:val="16"/>
        </w:rPr>
        <w:t xml:space="preserve">borders? </w:t>
      </w:r>
      <w:r>
        <w:rPr>
          <w:rStyle w:val="BodyText2"/>
          <w:rFonts w:eastAsia="Calibri"/>
          <w:sz w:val="16"/>
        </w:rPr>
        <w:t xml:space="preserve">Should </w:t>
      </w:r>
      <w:r>
        <w:rPr>
          <w:rStyle w:val="BodyText1"/>
          <w:rFonts w:eastAsia="Calibri"/>
          <w:sz w:val="16"/>
        </w:rPr>
        <w:t xml:space="preserve">we </w:t>
      </w:r>
      <w:r>
        <w:rPr>
          <w:rStyle w:val="BodyText2"/>
          <w:rFonts w:eastAsia="Calibri"/>
          <w:sz w:val="16"/>
        </w:rPr>
        <w:t xml:space="preserve">build a </w:t>
      </w:r>
      <w:r>
        <w:rPr>
          <w:rStyle w:val="BodyText1"/>
          <w:rFonts w:eastAsia="Calibri"/>
          <w:sz w:val="16"/>
        </w:rPr>
        <w:t xml:space="preserve">wall on </w:t>
      </w:r>
      <w:r>
        <w:rPr>
          <w:rStyle w:val="BodyText2"/>
          <w:rFonts w:eastAsia="Calibri"/>
          <w:sz w:val="16"/>
        </w:rPr>
        <w:t xml:space="preserve">the </w:t>
      </w:r>
      <w:r>
        <w:rPr>
          <w:rStyle w:val="BodyText1"/>
          <w:rFonts w:eastAsia="Calibri"/>
          <w:sz w:val="16"/>
        </w:rPr>
        <w:t xml:space="preserve">Mexican border, establish </w:t>
      </w:r>
      <w:r>
        <w:rPr>
          <w:rStyle w:val="BodyText2"/>
          <w:rFonts w:eastAsia="Calibri"/>
          <w:sz w:val="16"/>
        </w:rPr>
        <w:t xml:space="preserve">a national identification card, </w:t>
      </w:r>
      <w:r>
        <w:rPr>
          <w:rStyle w:val="BodyText3"/>
          <w:rFonts w:eastAsia="Calibri"/>
          <w:sz w:val="16"/>
        </w:rPr>
        <w:t xml:space="preserve">or </w:t>
      </w:r>
      <w:r>
        <w:rPr>
          <w:rStyle w:val="BodyText1"/>
          <w:rFonts w:eastAsia="Calibri"/>
          <w:sz w:val="16"/>
        </w:rPr>
        <w:t xml:space="preserve">enforce existing </w:t>
      </w:r>
      <w:r>
        <w:rPr>
          <w:rStyle w:val="BodyText2"/>
          <w:rFonts w:eastAsia="Calibri"/>
          <w:sz w:val="16"/>
        </w:rPr>
        <w:t xml:space="preserve">laws </w:t>
      </w:r>
      <w:r>
        <w:rPr>
          <w:rStyle w:val="BodyText1"/>
          <w:rFonts w:eastAsia="Calibri"/>
          <w:sz w:val="16"/>
        </w:rPr>
        <w:t xml:space="preserve">against </w:t>
      </w:r>
      <w:r>
        <w:rPr>
          <w:rStyle w:val="BodyText2"/>
          <w:rFonts w:eastAsia="Calibri"/>
          <w:sz w:val="16"/>
        </w:rPr>
        <w:t xml:space="preserve">employers? Should we </w:t>
      </w:r>
      <w:r>
        <w:rPr>
          <w:rStyle w:val="BodyText1"/>
          <w:rFonts w:eastAsia="Calibri"/>
          <w:sz w:val="16"/>
        </w:rPr>
        <w:t xml:space="preserve">invite immigrants to become U.S. citizens? Surely you </w:t>
      </w:r>
      <w:r>
        <w:rPr>
          <w:rStyle w:val="BodyText2"/>
          <w:rFonts w:eastAsia="Calibri"/>
          <w:sz w:val="16"/>
        </w:rPr>
        <w:t xml:space="preserve">can </w:t>
      </w:r>
      <w:r>
        <w:rPr>
          <w:rStyle w:val="BodyText1"/>
          <w:rFonts w:eastAsia="Calibri"/>
          <w:sz w:val="16"/>
        </w:rPr>
        <w:t xml:space="preserve">think of many more concerns to be addressed by a conversation </w:t>
      </w:r>
      <w:r>
        <w:rPr>
          <w:rStyle w:val="BodyText2"/>
          <w:rFonts w:eastAsia="Calibri"/>
          <w:sz w:val="16"/>
        </w:rPr>
        <w:t xml:space="preserve">about </w:t>
      </w:r>
      <w:r>
        <w:rPr>
          <w:rStyle w:val="BodyText1"/>
          <w:rFonts w:eastAsia="Calibri"/>
          <w:sz w:val="16"/>
        </w:rPr>
        <w:t xml:space="preserve">the topic area of illegal immigration. </w:t>
      </w:r>
      <w:r>
        <w:rPr>
          <w:rStyle w:val="IntenseEmphasis"/>
        </w:rPr>
        <w:t>Participation in this “debate” is likely to be emotional and intense.</w:t>
      </w:r>
      <w:r>
        <w:rPr>
          <w:sz w:val="16"/>
        </w:rPr>
        <w:t xml:space="preserve"> </w:t>
      </w:r>
      <w:r>
        <w:rPr>
          <w:rStyle w:val="IntenseEmphasis"/>
        </w:rPr>
        <w:t>However</w:t>
      </w:r>
      <w:r>
        <w:rPr>
          <w:rStyle w:val="BodyText1"/>
          <w:rFonts w:eastAsia="Calibri"/>
          <w:sz w:val="16"/>
        </w:rPr>
        <w:t xml:space="preserve">, </w:t>
      </w:r>
      <w:r>
        <w:rPr>
          <w:rStyle w:val="BoldUnderline"/>
        </w:rPr>
        <w:t xml:space="preserve">it is not likely to be productive or useful </w:t>
      </w:r>
      <w:r>
        <w:rPr>
          <w:rStyle w:val="IntenseEmphasis"/>
        </w:rPr>
        <w:t>without focus on a</w:t>
      </w:r>
      <w:r>
        <w:rPr>
          <w:rStyle w:val="BodyText2"/>
          <w:rFonts w:eastAsia="Calibri"/>
          <w:sz w:val="16"/>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Pr>
          <w:rStyle w:val="IntenseEmphasis"/>
          <w:highlight w:val="green"/>
        </w:rPr>
        <w:t>controversies are best understood</w:t>
      </w:r>
      <w:r>
        <w:rPr>
          <w:rStyle w:val="BodyText1"/>
          <w:rFonts w:eastAsia="Calibri"/>
          <w:sz w:val="16"/>
          <w:highlight w:val="green"/>
        </w:rPr>
        <w:t xml:space="preserve"> </w:t>
      </w:r>
      <w:r>
        <w:rPr>
          <w:rStyle w:val="IntenseEmphasis"/>
          <w:highlight w:val="green"/>
        </w:rPr>
        <w:t>when</w:t>
      </w:r>
      <w:r>
        <w:rPr>
          <w:rStyle w:val="BodyText1"/>
          <w:rFonts w:eastAsia="Calibri"/>
          <w:sz w:val="16"/>
        </w:rPr>
        <w:t xml:space="preserve"> seated clearly </w:t>
      </w:r>
      <w:r>
        <w:rPr>
          <w:rStyle w:val="BodyText2"/>
          <w:rFonts w:eastAsia="Calibri"/>
          <w:sz w:val="16"/>
        </w:rPr>
        <w:t xml:space="preserve">such that </w:t>
      </w:r>
      <w:r>
        <w:rPr>
          <w:rStyle w:val="IntenseEmphasis"/>
          <w:highlight w:val="green"/>
        </w:rPr>
        <w:t>all parties</w:t>
      </w:r>
      <w:r>
        <w:rPr>
          <w:rStyle w:val="BodyText1"/>
          <w:rFonts w:eastAsia="Calibri"/>
          <w:sz w:val="16"/>
        </w:rPr>
        <w:t xml:space="preserve"> to the debate </w:t>
      </w:r>
      <w:r>
        <w:rPr>
          <w:rStyle w:val="BoldUnderline"/>
        </w:rPr>
        <w:t xml:space="preserve">share an </w:t>
      </w:r>
      <w:r>
        <w:rPr>
          <w:rStyle w:val="BoldUnderline"/>
          <w:highlight w:val="green"/>
        </w:rPr>
        <w:t>understand</w:t>
      </w:r>
      <w:r>
        <w:rPr>
          <w:rStyle w:val="BoldUnderline"/>
        </w:rPr>
        <w:t>ing</w:t>
      </w:r>
      <w:r>
        <w:rPr>
          <w:rStyle w:val="BodyText1"/>
          <w:rFonts w:eastAsia="Calibri"/>
          <w:sz w:val="16"/>
        </w:rPr>
        <w:t xml:space="preserve"> </w:t>
      </w:r>
      <w:r>
        <w:rPr>
          <w:rStyle w:val="IntenseEmphasis"/>
        </w:rPr>
        <w:t xml:space="preserve">about </w:t>
      </w:r>
      <w:r>
        <w:rPr>
          <w:rStyle w:val="IntenseEmphasis"/>
          <w:highlight w:val="green"/>
        </w:rPr>
        <w:t>the objec</w:t>
      </w:r>
      <w:r>
        <w:rPr>
          <w:rStyle w:val="IntenseEmphasis"/>
          <w:highlight w:val="green"/>
        </w:rPr>
        <w:softHyphen/>
        <w:t>tive of the debate.</w:t>
      </w:r>
      <w:r>
        <w:rPr>
          <w:rStyle w:val="BodyText1"/>
          <w:rFonts w:eastAsia="Calibri"/>
          <w:sz w:val="16"/>
        </w:rPr>
        <w:t xml:space="preserve"> </w:t>
      </w:r>
      <w:r>
        <w:rPr>
          <w:rStyle w:val="IntenseEmphasis"/>
          <w:highlight w:val="green"/>
        </w:rPr>
        <w:t>This enables focus on substantive</w:t>
      </w:r>
      <w:r>
        <w:rPr>
          <w:rStyle w:val="IntenseEmphasis"/>
        </w:rPr>
        <w:t xml:space="preserve"> and objectively identifiable </w:t>
      </w:r>
      <w:r>
        <w:rPr>
          <w:rStyle w:val="IntenseEmphasis"/>
          <w:highlight w:val="green"/>
        </w:rPr>
        <w:t>issues</w:t>
      </w:r>
      <w:r>
        <w:rPr>
          <w:rStyle w:val="BodyText1"/>
          <w:rFonts w:eastAsia="Calibri"/>
          <w:sz w:val="16"/>
        </w:rPr>
        <w:t xml:space="preserve"> </w:t>
      </w:r>
      <w:r>
        <w:rPr>
          <w:rStyle w:val="IntenseEmphasis"/>
          <w:highlight w:val="green"/>
        </w:rPr>
        <w:t>facilitating</w:t>
      </w:r>
      <w:r>
        <w:rPr>
          <w:rStyle w:val="BodyText1"/>
          <w:rFonts w:eastAsia="Calibri"/>
          <w:sz w:val="16"/>
        </w:rPr>
        <w:t xml:space="preserve"> </w:t>
      </w:r>
      <w:r>
        <w:rPr>
          <w:rStyle w:val="BodyText2"/>
          <w:rFonts w:eastAsia="Calibri"/>
          <w:sz w:val="16"/>
        </w:rPr>
        <w:t xml:space="preserve">comparison </w:t>
      </w:r>
      <w:r>
        <w:rPr>
          <w:rStyle w:val="BodyText1"/>
          <w:rFonts w:eastAsia="Calibri"/>
          <w:sz w:val="16"/>
        </w:rPr>
        <w:t xml:space="preserve">of </w:t>
      </w:r>
      <w:r>
        <w:rPr>
          <w:rStyle w:val="BodyText3"/>
          <w:rFonts w:eastAsia="Calibri"/>
          <w:sz w:val="16"/>
        </w:rPr>
        <w:t xml:space="preserve">competing </w:t>
      </w:r>
      <w:r>
        <w:rPr>
          <w:rStyle w:val="BodyText1"/>
          <w:rFonts w:eastAsia="Calibri"/>
          <w:sz w:val="16"/>
        </w:rPr>
        <w:t xml:space="preserve">argumentation leading </w:t>
      </w:r>
      <w:r>
        <w:rPr>
          <w:rStyle w:val="BodyText2"/>
          <w:rFonts w:eastAsia="Calibri"/>
          <w:sz w:val="16"/>
        </w:rPr>
        <w:t xml:space="preserve">to </w:t>
      </w:r>
      <w:r>
        <w:rPr>
          <w:rStyle w:val="BoldUnderline"/>
          <w:highlight w:val="green"/>
        </w:rPr>
        <w:t>effective decisions</w:t>
      </w:r>
      <w:r>
        <w:rPr>
          <w:rStyle w:val="BodyText1"/>
          <w:rFonts w:eastAsia="Calibri"/>
          <w:sz w:val="16"/>
          <w:highlight w:val="green"/>
        </w:rPr>
        <w:t xml:space="preserve">. </w:t>
      </w:r>
      <w:r>
        <w:rPr>
          <w:rStyle w:val="IntenseEmphasis"/>
          <w:highlight w:val="green"/>
        </w:rPr>
        <w:t>Vague understanding results in</w:t>
      </w:r>
      <w:r>
        <w:rPr>
          <w:rStyle w:val="BodyText2"/>
          <w:rFonts w:eastAsia="Calibri"/>
          <w:sz w:val="16"/>
        </w:rPr>
        <w:t xml:space="preserve"> </w:t>
      </w:r>
      <w:r>
        <w:rPr>
          <w:rStyle w:val="BoldUnderline"/>
          <w:highlight w:val="green"/>
        </w:rPr>
        <w:t>unfocused deliberation and poor deci</w:t>
      </w:r>
      <w:r>
        <w:rPr>
          <w:rStyle w:val="BoldUnderline"/>
          <w:highlight w:val="green"/>
        </w:rPr>
        <w:softHyphen/>
        <w:t>sions</w:t>
      </w:r>
      <w:r>
        <w:rPr>
          <w:rStyle w:val="BodyText1"/>
          <w:rFonts w:eastAsia="Calibri"/>
          <w:sz w:val="16"/>
        </w:rPr>
        <w:t xml:space="preserve">, general </w:t>
      </w:r>
      <w:r>
        <w:rPr>
          <w:rStyle w:val="IntenseEmphasis"/>
        </w:rPr>
        <w:t>feelings of tension</w:t>
      </w:r>
      <w:r>
        <w:rPr>
          <w:rStyle w:val="BodyText1"/>
          <w:rFonts w:eastAsia="Calibri"/>
          <w:sz w:val="16"/>
        </w:rPr>
        <w:t xml:space="preserve"> </w:t>
      </w:r>
      <w:r>
        <w:rPr>
          <w:rStyle w:val="IntenseEmphasis"/>
        </w:rPr>
        <w:t>without opportunity for resolution,</w:t>
      </w:r>
      <w:r>
        <w:rPr>
          <w:rStyle w:val="BodyText1"/>
          <w:rFonts w:eastAsia="Calibri"/>
          <w:sz w:val="16"/>
        </w:rPr>
        <w:t xml:space="preserve"> frustration, </w:t>
      </w:r>
      <w:r>
        <w:rPr>
          <w:rStyle w:val="IntenseEmphasis"/>
        </w:rPr>
        <w:t>and emotional distress,</w:t>
      </w:r>
      <w:r>
        <w:rPr>
          <w:rStyle w:val="BodyText1"/>
          <w:rFonts w:eastAsia="Calibri"/>
          <w:sz w:val="16"/>
        </w:rPr>
        <w:t xml:space="preserve"> as evidenced by the failure of the U.S. Congress to make substantial progress </w:t>
      </w:r>
      <w:r>
        <w:rPr>
          <w:rStyle w:val="BodyText2"/>
          <w:rFonts w:eastAsia="Calibri"/>
          <w:sz w:val="16"/>
        </w:rPr>
        <w:t xml:space="preserve">on </w:t>
      </w:r>
      <w:r>
        <w:rPr>
          <w:rStyle w:val="BodyText1"/>
          <w:rFonts w:eastAsia="Calibri"/>
          <w:sz w:val="16"/>
        </w:rPr>
        <w:t>the immigration debate.</w:t>
      </w:r>
      <w:r>
        <w:rPr>
          <w:sz w:val="16"/>
        </w:rPr>
        <w:t xml:space="preserve"> </w:t>
      </w:r>
      <w:r>
        <w:rPr>
          <w:rStyle w:val="BodyText2"/>
          <w:rFonts w:eastAsia="Calibri"/>
          <w:sz w:val="16"/>
        </w:rPr>
        <w:t xml:space="preserve">Of </w:t>
      </w:r>
      <w:r>
        <w:rPr>
          <w:rStyle w:val="BodyText1"/>
          <w:rFonts w:eastAsia="Calibri"/>
          <w:sz w:val="16"/>
        </w:rPr>
        <w:t xml:space="preserve">course, </w:t>
      </w:r>
      <w:r>
        <w:rPr>
          <w:rStyle w:val="BodyText2"/>
          <w:rFonts w:eastAsia="Calibri"/>
          <w:sz w:val="16"/>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rPr>
        <w:t xml:space="preserve">and </w:t>
      </w:r>
      <w:r>
        <w:rPr>
          <w:rStyle w:val="BodyText1"/>
          <w:rFonts w:eastAsia="Calibri"/>
          <w:sz w:val="16"/>
        </w:rPr>
        <w:t xml:space="preserve">supported within speeches, editorials, </w:t>
      </w:r>
      <w:r>
        <w:rPr>
          <w:rStyle w:val="BodyText2"/>
          <w:rFonts w:eastAsia="Calibri"/>
          <w:sz w:val="16"/>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rPr>
          <w:sz w:val="16"/>
        </w:rPr>
        <w:t xml:space="preserve"> </w:t>
      </w:r>
      <w:r>
        <w:rPr>
          <w:rStyle w:val="BodyText1"/>
          <w:rFonts w:eastAsia="Calibri"/>
          <w:sz w:val="16"/>
        </w:rPr>
        <w:t xml:space="preserve">response. </w:t>
      </w:r>
      <w:r>
        <w:rPr>
          <w:rStyle w:val="BodyText2"/>
          <w:rFonts w:eastAsia="Calibri"/>
          <w:sz w:val="16"/>
        </w:rPr>
        <w:t xml:space="preserve">Argumentation </w:t>
      </w:r>
      <w:r>
        <w:rPr>
          <w:rStyle w:val="BodyText1"/>
          <w:rFonts w:eastAsia="Calibri"/>
          <w:sz w:val="16"/>
        </w:rPr>
        <w:t xml:space="preserve">occurs in a range of settings </w:t>
      </w:r>
      <w:r>
        <w:rPr>
          <w:rStyle w:val="BodyText2"/>
          <w:rFonts w:eastAsia="Calibri"/>
          <w:sz w:val="16"/>
        </w:rPr>
        <w:t xml:space="preserve">from </w:t>
      </w:r>
      <w:r>
        <w:rPr>
          <w:rStyle w:val="BodyText1"/>
          <w:rFonts w:eastAsia="Calibri"/>
          <w:sz w:val="16"/>
        </w:rPr>
        <w:t xml:space="preserve">informal to formal, and may not call </w:t>
      </w:r>
      <w:r>
        <w:rPr>
          <w:rStyle w:val="BodyText2"/>
          <w:rFonts w:eastAsia="Calibri"/>
          <w:sz w:val="16"/>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rPr>
        <w:t xml:space="preserve">to </w:t>
      </w:r>
      <w:r>
        <w:rPr>
          <w:rStyle w:val="BodyText1"/>
          <w:rFonts w:eastAsia="Calibri"/>
          <w:sz w:val="16"/>
        </w:rPr>
        <w:t xml:space="preserve">make a forced choice among competing claims. Informal </w:t>
      </w:r>
      <w:r>
        <w:rPr>
          <w:rStyle w:val="BodyText2"/>
          <w:rFonts w:eastAsia="Calibri"/>
          <w:sz w:val="16"/>
        </w:rPr>
        <w:t>dis</w:t>
      </w:r>
      <w:r>
        <w:rPr>
          <w:rStyle w:val="BodyText2"/>
          <w:rFonts w:eastAsia="Calibri"/>
          <w:sz w:val="16"/>
        </w:rPr>
        <w:softHyphen/>
      </w:r>
      <w:r>
        <w:rPr>
          <w:rStyle w:val="BodyText1"/>
          <w:rFonts w:eastAsia="Calibri"/>
          <w:sz w:val="16"/>
        </w:rPr>
        <w:t xml:space="preserve">course occurs as conversation </w:t>
      </w:r>
      <w:r>
        <w:rPr>
          <w:rStyle w:val="BodyText2"/>
          <w:rFonts w:eastAsia="Calibri"/>
          <w:sz w:val="16"/>
        </w:rPr>
        <w:t xml:space="preserve">or panel </w:t>
      </w:r>
      <w:r>
        <w:rPr>
          <w:rStyle w:val="BodyText1"/>
          <w:rFonts w:eastAsia="Calibri"/>
          <w:sz w:val="16"/>
        </w:rPr>
        <w:t xml:space="preserve">discussion </w:t>
      </w:r>
      <w:r>
        <w:rPr>
          <w:rStyle w:val="BodyText2"/>
          <w:rFonts w:eastAsia="Calibri"/>
          <w:sz w:val="16"/>
        </w:rPr>
        <w:t xml:space="preserve">without </w:t>
      </w:r>
      <w:r>
        <w:rPr>
          <w:rStyle w:val="BodyText1"/>
          <w:rFonts w:eastAsia="Calibri"/>
          <w:sz w:val="16"/>
        </w:rPr>
        <w:t xml:space="preserve">demanding a </w:t>
      </w:r>
      <w:r>
        <w:rPr>
          <w:rStyle w:val="BodyText2"/>
          <w:rFonts w:eastAsia="Calibri"/>
          <w:sz w:val="16"/>
        </w:rPr>
        <w:t xml:space="preserve">decision </w:t>
      </w:r>
      <w:r>
        <w:rPr>
          <w:rStyle w:val="BodyText1"/>
          <w:rFonts w:eastAsia="Calibri"/>
          <w:sz w:val="16"/>
        </w:rPr>
        <w:t xml:space="preserve">about a dichotomous or yes/no </w:t>
      </w:r>
      <w:r>
        <w:rPr>
          <w:rStyle w:val="BodyText2"/>
          <w:rFonts w:eastAsia="Calibri"/>
          <w:sz w:val="16"/>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IntenseEmphasis"/>
        </w:rPr>
        <w:t>debate requires "reasoned judgment on a proposition.</w:t>
      </w:r>
      <w:r>
        <w:rPr>
          <w:sz w:val="16"/>
        </w:rPr>
        <w:t xml:space="preserve"> </w:t>
      </w:r>
      <w:r>
        <w:rPr>
          <w:rStyle w:val="IntenseEmphasis"/>
        </w:rPr>
        <w:t>The proposition is a statement about which competing advocates will offer alternative</w:t>
      </w:r>
      <w:r>
        <w:rPr>
          <w:rStyle w:val="BodyText1"/>
          <w:rFonts w:eastAsia="Calibri"/>
          <w:sz w:val="16"/>
        </w:rPr>
        <w:t xml:space="preserve"> (pro </w:t>
      </w:r>
      <w:r>
        <w:rPr>
          <w:rStyle w:val="BodyText2"/>
          <w:rFonts w:eastAsia="Calibri"/>
          <w:sz w:val="16"/>
        </w:rPr>
        <w:t xml:space="preserve">or </w:t>
      </w:r>
      <w:r>
        <w:rPr>
          <w:rStyle w:val="BodyText1"/>
          <w:rFonts w:eastAsia="Calibri"/>
          <w:sz w:val="16"/>
        </w:rPr>
        <w:t xml:space="preserve">con) </w:t>
      </w:r>
      <w:r>
        <w:rPr>
          <w:rStyle w:val="IntenseEmphasis"/>
        </w:rPr>
        <w:t>argumenta</w:t>
      </w:r>
      <w:r>
        <w:rPr>
          <w:rStyle w:val="IntenseEmphasis"/>
        </w:rPr>
        <w:softHyphen/>
        <w:t>tion calling upon their audience or adjudicator to decide</w:t>
      </w:r>
      <w:r>
        <w:rPr>
          <w:rStyle w:val="BodyText2"/>
          <w:rFonts w:eastAsia="Calibri"/>
          <w:sz w:val="16"/>
        </w:rPr>
        <w:t xml:space="preserve">. </w:t>
      </w:r>
      <w:r>
        <w:rPr>
          <w:rStyle w:val="IntenseEmphasis"/>
          <w:highlight w:val="green"/>
        </w:rPr>
        <w:t>The proposition pro</w:t>
      </w:r>
      <w:r>
        <w:rPr>
          <w:rStyle w:val="IntenseEmphasis"/>
          <w:highlight w:val="green"/>
        </w:rPr>
        <w:softHyphen/>
        <w:t xml:space="preserve">vides </w:t>
      </w:r>
      <w:r>
        <w:rPr>
          <w:rStyle w:val="BoldUnderline"/>
          <w:highlight w:val="green"/>
        </w:rPr>
        <w:t>focus for</w:t>
      </w:r>
      <w:r>
        <w:rPr>
          <w:rStyle w:val="BoldUnderline"/>
        </w:rPr>
        <w:t xml:space="preserve"> the </w:t>
      </w:r>
      <w:r>
        <w:rPr>
          <w:rStyle w:val="BoldUnderline"/>
          <w:highlight w:val="green"/>
        </w:rPr>
        <w:t>discourse</w:t>
      </w:r>
      <w:r>
        <w:rPr>
          <w:rStyle w:val="BodyText1"/>
          <w:rFonts w:eastAsia="Calibri"/>
          <w:sz w:val="16"/>
          <w:highlight w:val="green"/>
        </w:rPr>
        <w:t xml:space="preserve"> </w:t>
      </w:r>
      <w:r>
        <w:rPr>
          <w:rStyle w:val="BoldUnderline"/>
          <w:highlight w:val="green"/>
        </w:rPr>
        <w:t>and guides the decision process</w:t>
      </w:r>
      <w:r>
        <w:rPr>
          <w:rStyle w:val="BodyText1"/>
          <w:rFonts w:eastAsia="Calibri"/>
          <w:sz w:val="16"/>
        </w:rPr>
        <w:t xml:space="preserve">. </w:t>
      </w:r>
      <w:proofErr w:type="gramStart"/>
      <w:r>
        <w:rPr>
          <w:rStyle w:val="IntenseEmphasis"/>
        </w:rPr>
        <w:t>Even when a decision will be made through</w:t>
      </w:r>
      <w:r>
        <w:rPr>
          <w:rStyle w:val="BodyText1"/>
          <w:rFonts w:eastAsia="Calibri"/>
          <w:sz w:val="16"/>
        </w:rPr>
        <w:t xml:space="preserve"> a process of </w:t>
      </w:r>
      <w:r>
        <w:rPr>
          <w:rStyle w:val="IntenseEmphasis"/>
        </w:rPr>
        <w:t>compromise</w:t>
      </w:r>
      <w:r>
        <w:rPr>
          <w:rStyle w:val="BodyText1"/>
          <w:rFonts w:eastAsia="Calibri"/>
          <w:sz w:val="16"/>
        </w:rPr>
        <w:t xml:space="preserve">, </w:t>
      </w:r>
      <w:r>
        <w:rPr>
          <w:rStyle w:val="IntenseEmphasis"/>
        </w:rPr>
        <w:t>it is important to iden</w:t>
      </w:r>
      <w:r>
        <w:rPr>
          <w:rStyle w:val="IntenseEmphasis"/>
        </w:rPr>
        <w:softHyphen/>
        <w:t>tify the beginning positions of competing advocates to</w:t>
      </w:r>
      <w:r>
        <w:rPr>
          <w:rStyle w:val="BodyText1"/>
          <w:rFonts w:eastAsia="Calibri"/>
          <w:sz w:val="16"/>
        </w:rPr>
        <w:t xml:space="preserve"> </w:t>
      </w:r>
      <w:r>
        <w:rPr>
          <w:rStyle w:val="IntenseEmphasis"/>
        </w:rPr>
        <w:t>begin negotiation and movement toward a</w:t>
      </w:r>
      <w:r>
        <w:rPr>
          <w:rStyle w:val="BodyText2"/>
          <w:rFonts w:eastAsia="Calibri"/>
          <w:sz w:val="16"/>
        </w:rPr>
        <w:t xml:space="preserve"> </w:t>
      </w:r>
      <w:r>
        <w:rPr>
          <w:rStyle w:val="BodyText1"/>
          <w:rFonts w:eastAsia="Calibri"/>
          <w:sz w:val="16"/>
        </w:rPr>
        <w:t xml:space="preserve">center, or </w:t>
      </w:r>
      <w:r>
        <w:rPr>
          <w:rStyle w:val="IntenseEmphasis"/>
        </w:rPr>
        <w:t>consensus position</w:t>
      </w:r>
      <w:r>
        <w:rPr>
          <w:rStyle w:val="BodyText1"/>
          <w:rFonts w:eastAsia="Calibri"/>
          <w:sz w:val="16"/>
        </w:rPr>
        <w:t>.</w:t>
      </w:r>
      <w:proofErr w:type="gramEnd"/>
      <w:r>
        <w:rPr>
          <w:rStyle w:val="BodyText1"/>
          <w:rFonts w:eastAsia="Calibri"/>
          <w:sz w:val="16"/>
        </w:rPr>
        <w:t xml:space="preserve"> </w:t>
      </w:r>
      <w:r>
        <w:rPr>
          <w:rStyle w:val="IntenseEmphasis"/>
          <w:highlight w:val="green"/>
        </w:rPr>
        <w:t>It is</w:t>
      </w:r>
      <w:r>
        <w:rPr>
          <w:rStyle w:val="IntenseEmphasis"/>
        </w:rPr>
        <w:t xml:space="preserve"> </w:t>
      </w:r>
      <w:r>
        <w:rPr>
          <w:rStyle w:val="BodyText1"/>
          <w:rFonts w:eastAsia="Calibri"/>
          <w:sz w:val="16"/>
        </w:rPr>
        <w:t xml:space="preserve">frustrating and usually </w:t>
      </w:r>
      <w:r>
        <w:rPr>
          <w:rStyle w:val="Emphasis"/>
          <w:highlight w:val="green"/>
        </w:rPr>
        <w:t>unproductive</w:t>
      </w:r>
      <w:r>
        <w:rPr>
          <w:rStyle w:val="BodyText1"/>
          <w:rFonts w:eastAsia="Calibri"/>
          <w:sz w:val="16"/>
        </w:rPr>
        <w:t xml:space="preserve"> </w:t>
      </w:r>
      <w:r>
        <w:rPr>
          <w:rStyle w:val="BodyText1"/>
          <w:rFonts w:eastAsia="Calibri"/>
          <w:highlight w:val="green"/>
          <w:u w:val="single"/>
        </w:rPr>
        <w:t>to</w:t>
      </w:r>
      <w:r>
        <w:rPr>
          <w:rStyle w:val="BodyText1"/>
          <w:rFonts w:eastAsia="Calibri"/>
          <w:sz w:val="16"/>
          <w:highlight w:val="green"/>
        </w:rPr>
        <w:t xml:space="preserve"> </w:t>
      </w:r>
      <w:r>
        <w:rPr>
          <w:rStyle w:val="IntenseEmphasis"/>
          <w:highlight w:val="green"/>
        </w:rPr>
        <w:t>attempt to make a decision when deciders are unclear</w:t>
      </w:r>
      <w:r>
        <w:rPr>
          <w:rStyle w:val="BodyText1"/>
          <w:rFonts w:eastAsia="Calibri"/>
          <w:sz w:val="16"/>
        </w:rPr>
        <w:t xml:space="preserve"> as </w:t>
      </w:r>
      <w:r>
        <w:rPr>
          <w:rStyle w:val="BodyText2"/>
          <w:rFonts w:eastAsia="Calibri"/>
          <w:sz w:val="16"/>
        </w:rPr>
        <w:t xml:space="preserve">to </w:t>
      </w:r>
      <w:r>
        <w:rPr>
          <w:rStyle w:val="IntenseEmphasis"/>
          <w:highlight w:val="green"/>
        </w:rPr>
        <w:t>what</w:t>
      </w:r>
      <w:r>
        <w:rPr>
          <w:rStyle w:val="IntenseEmphasis"/>
        </w:rPr>
        <w:t xml:space="preserve"> the decision is </w:t>
      </w:r>
      <w:r>
        <w:rPr>
          <w:rStyle w:val="IntenseEmphasis"/>
          <w:highlight w:val="green"/>
        </w:rPr>
        <w:t>about</w:t>
      </w:r>
      <w:r>
        <w:rPr>
          <w:rStyle w:val="BodytextItalic"/>
          <w:rFonts w:eastAsia="Calibri"/>
          <w:sz w:val="16"/>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rPr>
        <w:t xml:space="preserve">in </w:t>
      </w:r>
      <w:r>
        <w:rPr>
          <w:rStyle w:val="BodyText1"/>
          <w:rFonts w:eastAsia="Calibri"/>
          <w:sz w:val="16"/>
        </w:rPr>
        <w:t xml:space="preserve">the courtroom or </w:t>
      </w:r>
      <w:r>
        <w:rPr>
          <w:rStyle w:val="BodyText2"/>
          <w:rFonts w:eastAsia="Calibri"/>
          <w:sz w:val="16"/>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rPr>
        <w:t xml:space="preserve">the </w:t>
      </w:r>
      <w:r>
        <w:rPr>
          <w:rStyle w:val="BodyText1"/>
          <w:rFonts w:eastAsia="Calibri"/>
          <w:sz w:val="16"/>
        </w:rPr>
        <w:t xml:space="preserve">proposition be explicitly </w:t>
      </w:r>
      <w:r>
        <w:rPr>
          <w:rStyle w:val="BodyText2"/>
          <w:rFonts w:eastAsia="Calibri"/>
          <w:sz w:val="16"/>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Pr>
          <w:rStyle w:val="IntenseEmphasis"/>
          <w:highlight w:val="green"/>
        </w:rPr>
        <w:t>In</w:t>
      </w:r>
      <w:r>
        <w:rPr>
          <w:rStyle w:val="IntenseEmphasis"/>
        </w:rPr>
        <w:t xml:space="preserve"> aca</w:t>
      </w:r>
      <w:r>
        <w:rPr>
          <w:rStyle w:val="IntenseEmphasis"/>
        </w:rPr>
        <w:softHyphen/>
        <w:t xml:space="preserve">demic </w:t>
      </w:r>
      <w:r>
        <w:rPr>
          <w:rStyle w:val="IntenseEmphasis"/>
          <w:highlight w:val="green"/>
        </w:rPr>
        <w:t>debate, the</w:t>
      </w:r>
      <w:r>
        <w:rPr>
          <w:rStyle w:val="IntenseEmphasis"/>
        </w:rPr>
        <w:t xml:space="preserve"> </w:t>
      </w:r>
      <w:r>
        <w:rPr>
          <w:rStyle w:val="IntenseEmphasis"/>
          <w:highlight w:val="green"/>
        </w:rPr>
        <w:t>proposition provides</w:t>
      </w:r>
      <w:r>
        <w:rPr>
          <w:rStyle w:val="BodyText1"/>
          <w:rFonts w:eastAsia="Calibri"/>
          <w:sz w:val="16"/>
          <w:highlight w:val="green"/>
        </w:rPr>
        <w:t xml:space="preserve"> </w:t>
      </w:r>
      <w:r>
        <w:rPr>
          <w:rStyle w:val="Emphasis"/>
          <w:highlight w:val="green"/>
        </w:rPr>
        <w:t>essential guidance</w:t>
      </w:r>
      <w:r>
        <w:rPr>
          <w:rStyle w:val="BodyText1"/>
          <w:rFonts w:eastAsia="Calibri"/>
          <w:sz w:val="16"/>
          <w:highlight w:val="green"/>
        </w:rPr>
        <w:t xml:space="preserve"> </w:t>
      </w:r>
      <w:r>
        <w:rPr>
          <w:rStyle w:val="IntenseEmphasis"/>
          <w:highlight w:val="green"/>
        </w:rPr>
        <w:t>for</w:t>
      </w:r>
      <w:r>
        <w:rPr>
          <w:rStyle w:val="IntenseEmphasis"/>
        </w:rPr>
        <w:t xml:space="preserve"> the </w:t>
      </w:r>
      <w:r>
        <w:rPr>
          <w:rStyle w:val="Emphasis"/>
          <w:highlight w:val="green"/>
        </w:rPr>
        <w:t>preparation</w:t>
      </w:r>
      <w:r>
        <w:rPr>
          <w:rStyle w:val="IntenseEmphasis"/>
        </w:rPr>
        <w:t xml:space="preserve"> of the debaters </w:t>
      </w:r>
      <w:r>
        <w:rPr>
          <w:rStyle w:val="IntenseEmphasis"/>
          <w:highlight w:val="green"/>
        </w:rPr>
        <w:t>prior</w:t>
      </w:r>
      <w:r>
        <w:rPr>
          <w:rStyle w:val="IntenseEmphasis"/>
        </w:rPr>
        <w:t xml:space="preserve"> to the debate</w:t>
      </w:r>
      <w:r>
        <w:rPr>
          <w:rStyle w:val="BodyText1"/>
          <w:rFonts w:eastAsia="Calibri"/>
          <w:sz w:val="16"/>
        </w:rPr>
        <w:t xml:space="preserve">, </w:t>
      </w:r>
      <w:r>
        <w:rPr>
          <w:rStyle w:val="IntenseEmphasis"/>
        </w:rPr>
        <w:t xml:space="preserve">the case building and </w:t>
      </w:r>
      <w:r>
        <w:rPr>
          <w:rStyle w:val="IntenseEmphasis"/>
          <w:highlight w:val="green"/>
        </w:rPr>
        <w:t xml:space="preserve">discourse </w:t>
      </w:r>
      <w:r>
        <w:rPr>
          <w:rStyle w:val="IntenseEmphasis"/>
        </w:rPr>
        <w:t xml:space="preserve">presented </w:t>
      </w:r>
      <w:r>
        <w:rPr>
          <w:rStyle w:val="IntenseEmphasis"/>
          <w:highlight w:val="green"/>
        </w:rPr>
        <w:t xml:space="preserve">during </w:t>
      </w:r>
      <w:r>
        <w:rPr>
          <w:rStyle w:val="IntenseEmphasis"/>
        </w:rPr>
        <w:t>the debate</w:t>
      </w:r>
      <w:r>
        <w:rPr>
          <w:rStyle w:val="BodyText1"/>
          <w:rFonts w:eastAsia="Calibri"/>
          <w:sz w:val="16"/>
        </w:rPr>
        <w:t xml:space="preserve">, </w:t>
      </w:r>
      <w:r>
        <w:rPr>
          <w:rStyle w:val="IntenseEmphasis"/>
        </w:rPr>
        <w:t xml:space="preserve">and </w:t>
      </w:r>
      <w:r>
        <w:rPr>
          <w:rStyle w:val="IntenseEmphasis"/>
          <w:highlight w:val="green"/>
        </w:rPr>
        <w:t>the decision</w:t>
      </w:r>
      <w:r>
        <w:rPr>
          <w:rStyle w:val="IntenseEmphasis"/>
        </w:rPr>
        <w:t xml:space="preserve"> to be </w:t>
      </w:r>
      <w:r>
        <w:rPr>
          <w:rStyle w:val="IntenseEmphasis"/>
          <w:highlight w:val="green"/>
        </w:rPr>
        <w:t xml:space="preserve">made </w:t>
      </w:r>
      <w:r>
        <w:rPr>
          <w:rStyle w:val="IntenseEmphasis"/>
        </w:rPr>
        <w:t>by the</w:t>
      </w:r>
      <w:r>
        <w:rPr>
          <w:rStyle w:val="BodyText1"/>
          <w:rFonts w:eastAsia="Calibri"/>
          <w:sz w:val="16"/>
        </w:rPr>
        <w:t xml:space="preserve"> debate </w:t>
      </w:r>
      <w:r>
        <w:rPr>
          <w:rStyle w:val="IntenseEmphasis"/>
        </w:rPr>
        <w:t>judge</w:t>
      </w:r>
      <w:r>
        <w:rPr>
          <w:rStyle w:val="IntenseEmphasis"/>
          <w:highlight w:val="green"/>
        </w:rPr>
        <w:t xml:space="preserve"> after</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debate. </w:t>
      </w:r>
      <w:r>
        <w:rPr>
          <w:rStyle w:val="IntenseEmphasis"/>
          <w:highlight w:val="green"/>
        </w:rPr>
        <w:t>Someone disturbed by</w:t>
      </w:r>
      <w:r>
        <w:rPr>
          <w:rStyle w:val="IntenseEmphasis"/>
        </w:rPr>
        <w:t xml:space="preserve"> the</w:t>
      </w:r>
      <w:r>
        <w:rPr>
          <w:rStyle w:val="BodyText1"/>
          <w:rFonts w:eastAsia="Calibri"/>
          <w:sz w:val="16"/>
        </w:rPr>
        <w:t xml:space="preserve"> problem of a </w:t>
      </w:r>
      <w:r>
        <w:rPr>
          <w:rStyle w:val="IntenseEmphasis"/>
        </w:rPr>
        <w:t>growing underclass of</w:t>
      </w:r>
      <w:r>
        <w:rPr>
          <w:rStyle w:val="BodyText1"/>
          <w:rFonts w:eastAsia="Calibri"/>
          <w:sz w:val="16"/>
        </w:rPr>
        <w:t xml:space="preserve"> </w:t>
      </w:r>
      <w:r>
        <w:rPr>
          <w:rStyle w:val="BodyText2"/>
          <w:rFonts w:eastAsia="Calibri"/>
          <w:sz w:val="16"/>
        </w:rPr>
        <w:t xml:space="preserve">poorly </w:t>
      </w:r>
      <w:r>
        <w:rPr>
          <w:rStyle w:val="BodyText1"/>
          <w:rFonts w:eastAsia="Calibri"/>
          <w:sz w:val="16"/>
        </w:rPr>
        <w:t xml:space="preserve">educated, socially </w:t>
      </w:r>
      <w:r>
        <w:rPr>
          <w:rStyle w:val="IntenseEmphasis"/>
        </w:rPr>
        <w:t>disenfranchised youths might observe</w:t>
      </w:r>
      <w:r>
        <w:rPr>
          <w:rStyle w:val="BodyText1"/>
          <w:rFonts w:eastAsia="Calibri"/>
          <w:sz w:val="16"/>
        </w:rPr>
        <w:t>, “</w:t>
      </w:r>
      <w:r>
        <w:rPr>
          <w:rStyle w:val="IntenseEmphasis"/>
          <w:highlight w:val="green"/>
        </w:rPr>
        <w:t>Public schools</w:t>
      </w:r>
      <w:r>
        <w:rPr>
          <w:rStyle w:val="IntenseEmphasis"/>
        </w:rPr>
        <w:t xml:space="preserve"> are doing a terri</w:t>
      </w:r>
      <w:r>
        <w:rPr>
          <w:rStyle w:val="IntenseEmphasis"/>
        </w:rPr>
        <w:softHyphen/>
        <w:t>ble job!</w:t>
      </w:r>
      <w:r>
        <w:rPr>
          <w:rStyle w:val="BodyText1"/>
          <w:rFonts w:eastAsia="Calibri"/>
          <w:sz w:val="16"/>
        </w:rPr>
        <w:t xml:space="preserve"> They' are overcrowded, </w:t>
      </w:r>
      <w:r>
        <w:rPr>
          <w:rStyle w:val="BodyText2"/>
          <w:rFonts w:eastAsia="Calibri"/>
          <w:sz w:val="16"/>
        </w:rPr>
        <w:t xml:space="preserve">and </w:t>
      </w:r>
      <w:r>
        <w:rPr>
          <w:rStyle w:val="BodyText1"/>
          <w:rFonts w:eastAsia="Calibri"/>
          <w:sz w:val="16"/>
        </w:rPr>
        <w:t xml:space="preserve">many teachers are poorly qualified </w:t>
      </w:r>
      <w:r>
        <w:rPr>
          <w:rStyle w:val="BodyText2"/>
          <w:rFonts w:eastAsia="Calibri"/>
          <w:sz w:val="16"/>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rPr>
        <w:t xml:space="preserve">in </w:t>
      </w:r>
      <w:r>
        <w:rPr>
          <w:rStyle w:val="BodyText1"/>
          <w:rFonts w:eastAsia="Calibri"/>
          <w:sz w:val="16"/>
        </w:rPr>
        <w:t xml:space="preserve">their classrooms." </w:t>
      </w:r>
      <w:r>
        <w:rPr>
          <w:rStyle w:val="IntenseEmphasis"/>
        </w:rPr>
        <w:t>That same concerned citizen</w:t>
      </w:r>
      <w:r>
        <w:rPr>
          <w:rStyle w:val="BodyText1"/>
          <w:rFonts w:eastAsia="Calibri"/>
          <w:sz w:val="16"/>
        </w:rPr>
        <w:t xml:space="preserve">, facing a complex range of issues, </w:t>
      </w:r>
      <w:r>
        <w:rPr>
          <w:rStyle w:val="IntenseEmphasis"/>
          <w:highlight w:val="green"/>
        </w:rPr>
        <w:t xml:space="preserve">might arrive at </w:t>
      </w:r>
      <w:r>
        <w:rPr>
          <w:rStyle w:val="IntenseEmphasis"/>
        </w:rPr>
        <w:t xml:space="preserve">an unhelpful decision, such as </w:t>
      </w:r>
      <w:r>
        <w:rPr>
          <w:rStyle w:val="IntenseEmphasis"/>
          <w:highlight w:val="green"/>
        </w:rPr>
        <w:t>"We ought to do some</w:t>
      </w:r>
      <w:r>
        <w:rPr>
          <w:rStyle w:val="IntenseEmphasis"/>
          <w:highlight w:val="green"/>
        </w:rPr>
        <w:softHyphen/>
        <w:t>thing</w:t>
      </w:r>
      <w:r>
        <w:rPr>
          <w:rStyle w:val="IntenseEmphasis"/>
        </w:rPr>
        <w:t xml:space="preserve"> about this”</w:t>
      </w:r>
      <w:r>
        <w:rPr>
          <w:rStyle w:val="BodyText2"/>
          <w:rFonts w:eastAsia="Calibri"/>
          <w:sz w:val="16"/>
        </w:rPr>
        <w:t xml:space="preserve"> or, </w:t>
      </w:r>
      <w:r>
        <w:rPr>
          <w:rStyle w:val="BodyText1"/>
          <w:rFonts w:eastAsia="Calibri"/>
          <w:sz w:val="16"/>
        </w:rPr>
        <w:t xml:space="preserve">worse, “It’s too complicated a </w:t>
      </w:r>
      <w:r>
        <w:rPr>
          <w:rStyle w:val="BodyText2"/>
          <w:rFonts w:eastAsia="Calibri"/>
          <w:sz w:val="16"/>
        </w:rPr>
        <w:t xml:space="preserve">problem </w:t>
      </w:r>
      <w:r>
        <w:rPr>
          <w:rStyle w:val="BodyText1"/>
          <w:rFonts w:eastAsia="Calibri"/>
          <w:sz w:val="16"/>
        </w:rPr>
        <w:t xml:space="preserve">to </w:t>
      </w:r>
      <w:r>
        <w:rPr>
          <w:rStyle w:val="BodyText2"/>
          <w:rFonts w:eastAsia="Calibri"/>
          <w:sz w:val="16"/>
        </w:rPr>
        <w:t xml:space="preserve">deal </w:t>
      </w:r>
      <w:r>
        <w:rPr>
          <w:rStyle w:val="BodyText1"/>
          <w:rFonts w:eastAsia="Calibri"/>
          <w:sz w:val="16"/>
        </w:rPr>
        <w:t xml:space="preserve">with." Groups of concerned citizens </w:t>
      </w:r>
      <w:r>
        <w:rPr>
          <w:rStyle w:val="BodyText2"/>
          <w:rFonts w:eastAsia="Calibri"/>
          <w:sz w:val="16"/>
        </w:rPr>
        <w:t xml:space="preserve">worried about the </w:t>
      </w:r>
      <w:r>
        <w:rPr>
          <w:rStyle w:val="BodyText1"/>
          <w:rFonts w:eastAsia="Calibri"/>
          <w:sz w:val="16"/>
        </w:rPr>
        <w:t xml:space="preserve">state of </w:t>
      </w:r>
      <w:r>
        <w:rPr>
          <w:rStyle w:val="BodyText2"/>
          <w:rFonts w:eastAsia="Calibri"/>
          <w:sz w:val="16"/>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rPr>
        <w:t xml:space="preserve">the </w:t>
      </w:r>
      <w:r>
        <w:rPr>
          <w:rStyle w:val="BodyText1"/>
          <w:rFonts w:eastAsia="Calibri"/>
          <w:sz w:val="16"/>
        </w:rPr>
        <w:t xml:space="preserve">sorry state of education without finding points of clarity or </w:t>
      </w:r>
      <w:r>
        <w:rPr>
          <w:rStyle w:val="BodyText2"/>
          <w:rFonts w:eastAsia="Calibri"/>
          <w:sz w:val="16"/>
        </w:rPr>
        <w:t xml:space="preserve">potential </w:t>
      </w:r>
      <w:r>
        <w:rPr>
          <w:rStyle w:val="BodyText1"/>
          <w:rFonts w:eastAsia="Calibri"/>
          <w:sz w:val="16"/>
        </w:rPr>
        <w:t xml:space="preserve">solutions. </w:t>
      </w:r>
      <w:r>
        <w:rPr>
          <w:rStyle w:val="IntenseEmphasis"/>
          <w:highlight w:val="green"/>
        </w:rPr>
        <w:t xml:space="preserve">A </w:t>
      </w:r>
      <w:r>
        <w:rPr>
          <w:rStyle w:val="BoldUnderline"/>
          <w:highlight w:val="green"/>
        </w:rPr>
        <w:t>gripe session</w:t>
      </w:r>
      <w:r>
        <w:rPr>
          <w:rStyle w:val="IntenseEmphasis"/>
          <w:highlight w:val="green"/>
        </w:rPr>
        <w:t xml:space="preserve"> would follow</w:t>
      </w:r>
      <w:r>
        <w:rPr>
          <w:rStyle w:val="BodyText2"/>
          <w:rFonts w:eastAsia="Calibri"/>
          <w:sz w:val="16"/>
        </w:rPr>
        <w:t xml:space="preserve">. </w:t>
      </w:r>
      <w:proofErr w:type="gramStart"/>
      <w:r>
        <w:rPr>
          <w:rStyle w:val="IntenseEmphasis"/>
          <w:highlight w:val="green"/>
        </w:rPr>
        <w:t>But if a precise question is posed</w:t>
      </w:r>
      <w:r>
        <w:rPr>
          <w:rStyle w:val="BodyText1"/>
          <w:rFonts w:eastAsia="Calibri"/>
          <w:sz w:val="16"/>
        </w:rPr>
        <w:t xml:space="preserve">—such as </w:t>
      </w:r>
      <w:r>
        <w:rPr>
          <w:rStyle w:val="BodytextItalic"/>
          <w:rFonts w:eastAsia="Calibri"/>
          <w:sz w:val="16"/>
        </w:rPr>
        <w:t>“What</w:t>
      </w:r>
      <w:r>
        <w:rPr>
          <w:rStyle w:val="BodyText1"/>
          <w:rFonts w:eastAsia="Calibri"/>
          <w:sz w:val="16"/>
        </w:rPr>
        <w:t xml:space="preserve"> can be done </w:t>
      </w:r>
      <w:r>
        <w:rPr>
          <w:rStyle w:val="BodyText2"/>
          <w:rFonts w:eastAsia="Calibri"/>
          <w:sz w:val="16"/>
        </w:rPr>
        <w:t xml:space="preserve">to </w:t>
      </w:r>
      <w:r>
        <w:rPr>
          <w:rStyle w:val="BodytextItalic"/>
          <w:rFonts w:eastAsia="Calibri"/>
          <w:sz w:val="16"/>
        </w:rPr>
        <w:t>improve</w:t>
      </w:r>
      <w:r>
        <w:rPr>
          <w:rStyle w:val="BodyText1"/>
          <w:rFonts w:eastAsia="Calibri"/>
          <w:sz w:val="16"/>
        </w:rPr>
        <w:t xml:space="preserve"> </w:t>
      </w:r>
      <w:r>
        <w:rPr>
          <w:rStyle w:val="BodyText2"/>
          <w:rFonts w:eastAsia="Calibri"/>
          <w:sz w:val="16"/>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IntenseEmphasis"/>
        </w:rPr>
        <w:t xml:space="preserve">then </w:t>
      </w:r>
      <w:r>
        <w:rPr>
          <w:rStyle w:val="IntenseEmphasis"/>
          <w:highlight w:val="green"/>
        </w:rPr>
        <w:t>a more profitable</w:t>
      </w:r>
      <w:r>
        <w:rPr>
          <w:rStyle w:val="IntenseEmphasis"/>
        </w:rPr>
        <w:t xml:space="preserve"> area of </w:t>
      </w:r>
      <w:r>
        <w:rPr>
          <w:rStyle w:val="IntenseEmphasis"/>
          <w:highlight w:val="green"/>
        </w:rPr>
        <w:t>discussion is opened</w:t>
      </w:r>
      <w:r>
        <w:rPr>
          <w:rStyle w:val="IntenseEmphasis"/>
        </w:rPr>
        <w:t xml:space="preserve"> up simply </w:t>
      </w:r>
      <w:r>
        <w:rPr>
          <w:rStyle w:val="IntenseEmphasis"/>
          <w:highlight w:val="green"/>
        </w:rPr>
        <w:t xml:space="preserve">by placing a focus on </w:t>
      </w:r>
      <w:r>
        <w:rPr>
          <w:rStyle w:val="IntenseEmphasis"/>
        </w:rPr>
        <w:t xml:space="preserve">the search for </w:t>
      </w:r>
      <w:r>
        <w:rPr>
          <w:rStyle w:val="IntenseEmphasis"/>
          <w:highlight w:val="green"/>
        </w:rPr>
        <w:t>a</w:t>
      </w:r>
      <w:r>
        <w:rPr>
          <w:rStyle w:val="BodyText1"/>
          <w:rFonts w:eastAsia="Calibri"/>
          <w:sz w:val="16"/>
          <w:highlight w:val="green"/>
        </w:rPr>
        <w:t xml:space="preserve"> </w:t>
      </w:r>
      <w:r>
        <w:rPr>
          <w:rStyle w:val="Emphasis"/>
          <w:highlight w:val="gree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rPr>
        <w:t xml:space="preserve">in </w:t>
      </w:r>
      <w:r>
        <w:rPr>
          <w:rStyle w:val="BodyText1"/>
          <w:rFonts w:eastAsia="Calibri"/>
          <w:sz w:val="16"/>
        </w:rPr>
        <w:t xml:space="preserve">the form of debate propositions, motions for parliamentary debate, or </w:t>
      </w:r>
      <w:r>
        <w:rPr>
          <w:rStyle w:val="BodyText2"/>
          <w:rFonts w:eastAsia="Calibri"/>
          <w:sz w:val="16"/>
        </w:rPr>
        <w:t xml:space="preserve">bills </w:t>
      </w:r>
      <w:r>
        <w:rPr>
          <w:rStyle w:val="BodyText1"/>
          <w:rFonts w:eastAsia="Calibri"/>
          <w:sz w:val="16"/>
        </w:rPr>
        <w:t>for legislative assemblies, The statements "</w:t>
      </w:r>
      <w:r>
        <w:rPr>
          <w:rStyle w:val="IntenseEmphasis"/>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rPr>
        <w:t xml:space="preserve">should </w:t>
      </w:r>
      <w:r>
        <w:rPr>
          <w:rStyle w:val="BodyText1"/>
          <w:rFonts w:eastAsia="Calibri"/>
          <w:sz w:val="16"/>
        </w:rPr>
        <w:t xml:space="preserve">adopt a school voucher program" </w:t>
      </w:r>
      <w:r>
        <w:rPr>
          <w:rStyle w:val="IntenseEmphasis"/>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rPr>
        <w:t xml:space="preserve">to be </w:t>
      </w:r>
      <w:r>
        <w:rPr>
          <w:rStyle w:val="BodyText1"/>
          <w:rFonts w:eastAsia="Calibri"/>
          <w:sz w:val="16"/>
        </w:rPr>
        <w:t xml:space="preserve">investigated and </w:t>
      </w:r>
      <w:r>
        <w:rPr>
          <w:rStyle w:val="BodyText2"/>
          <w:rFonts w:eastAsia="Calibri"/>
          <w:sz w:val="16"/>
        </w:rPr>
        <w:t xml:space="preserve">aid </w:t>
      </w:r>
      <w:r>
        <w:rPr>
          <w:rStyle w:val="BodyText1"/>
          <w:rFonts w:eastAsia="Calibri"/>
          <w:sz w:val="16"/>
        </w:rPr>
        <w:t xml:space="preserve">discussants </w:t>
      </w:r>
      <w:r>
        <w:rPr>
          <w:rStyle w:val="BodyText2"/>
          <w:rFonts w:eastAsia="Calibri"/>
          <w:sz w:val="16"/>
        </w:rPr>
        <w:t xml:space="preserve">in </w:t>
      </w:r>
      <w:r>
        <w:rPr>
          <w:rStyle w:val="BodyText1"/>
          <w:rFonts w:eastAsia="Calibri"/>
          <w:sz w:val="16"/>
        </w:rPr>
        <w:t xml:space="preserve">identifying points of difference. </w:t>
      </w:r>
      <w:r>
        <w:rPr>
          <w:rStyle w:val="IntenseEmphasis"/>
        </w:rPr>
        <w:t xml:space="preserve">This </w:t>
      </w:r>
      <w:r>
        <w:rPr>
          <w:rStyle w:val="IntenseEmphasis"/>
          <w:highlight w:val="green"/>
        </w:rPr>
        <w:t>focus</w:t>
      </w:r>
      <w:r>
        <w:rPr>
          <w:rStyle w:val="IntenseEmphasis"/>
        </w:rPr>
        <w:t xml:space="preserve"> contributes to better and more informed decision making with</w:t>
      </w:r>
      <w:r>
        <w:rPr>
          <w:rStyle w:val="BodyText1"/>
          <w:rFonts w:eastAsia="Calibri"/>
          <w:sz w:val="16"/>
        </w:rPr>
        <w:t xml:space="preserve"> </w:t>
      </w:r>
      <w:r>
        <w:rPr>
          <w:rStyle w:val="BodyText2"/>
          <w:rFonts w:eastAsia="Calibri"/>
          <w:sz w:val="16"/>
        </w:rPr>
        <w:t xml:space="preserve">the </w:t>
      </w:r>
      <w:r>
        <w:rPr>
          <w:rStyle w:val="IntenseEmphasis"/>
        </w:rPr>
        <w:t>potential</w:t>
      </w:r>
      <w:r>
        <w:rPr>
          <w:rStyle w:val="BodytextBold"/>
          <w:rFonts w:eastAsiaTheme="minorHAnsi"/>
          <w:sz w:val="16"/>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Pr>
          <w:rStyle w:val="IntenseEmphasis"/>
          <w:highlight w:val="green"/>
        </w:rPr>
        <w:t>In aca</w:t>
      </w:r>
      <w:r>
        <w:rPr>
          <w:rStyle w:val="IntenseEmphasis"/>
          <w:highlight w:val="green"/>
        </w:rPr>
        <w:softHyphen/>
        <w:t>demic debate</w:t>
      </w:r>
      <w:r>
        <w:rPr>
          <w:rStyle w:val="BodyText1"/>
          <w:rFonts w:eastAsia="Calibri"/>
          <w:sz w:val="16"/>
        </w:rPr>
        <w:t xml:space="preserve">, </w:t>
      </w:r>
      <w:r>
        <w:rPr>
          <w:rStyle w:val="BodyText2"/>
          <w:rFonts w:eastAsia="Calibri"/>
          <w:sz w:val="16"/>
        </w:rPr>
        <w:t xml:space="preserve">it </w:t>
      </w:r>
      <w:r>
        <w:rPr>
          <w:rStyle w:val="IntenseEmphasis"/>
          <w:highlight w:val="green"/>
        </w:rPr>
        <w:t>provides</w:t>
      </w:r>
      <w:r>
        <w:rPr>
          <w:rStyle w:val="IntenseEmphasis"/>
        </w:rPr>
        <w:t xml:space="preserve"> </w:t>
      </w:r>
      <w:r>
        <w:rPr>
          <w:rStyle w:val="BoldUnderline"/>
          <w:highlight w:val="green"/>
        </w:rPr>
        <w:t>better depth of argumentation</w:t>
      </w:r>
      <w:r>
        <w:rPr>
          <w:rStyle w:val="BodyText1"/>
          <w:rFonts w:eastAsia="Calibri"/>
          <w:sz w:val="16"/>
          <w:highlight w:val="green"/>
        </w:rPr>
        <w:t xml:space="preserve"> </w:t>
      </w:r>
      <w:r>
        <w:rPr>
          <w:rStyle w:val="IntenseEmphasis"/>
          <w:highlight w:val="green"/>
        </w:rPr>
        <w:t>and enhanced opportu</w:t>
      </w:r>
      <w:r>
        <w:rPr>
          <w:rStyle w:val="IntenseEmphasis"/>
          <w:highlight w:val="green"/>
        </w:rPr>
        <w:softHyphen/>
        <w:t>nity for</w:t>
      </w:r>
      <w:r>
        <w:rPr>
          <w:rStyle w:val="IntenseEmphasis"/>
        </w:rPr>
        <w:t xml:space="preserve"> reaping</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educational </w:t>
      </w:r>
      <w:r>
        <w:rPr>
          <w:rStyle w:val="IntenseEmphasis"/>
        </w:rPr>
        <w:t xml:space="preserve">benefits of </w:t>
      </w:r>
      <w:r>
        <w:rPr>
          <w:rStyle w:val="IntenseEmphasis"/>
          <w:highlight w:val="green"/>
        </w:rPr>
        <w:t>participation</w:t>
      </w:r>
      <w:r>
        <w:rPr>
          <w:rStyle w:val="IntenseEmphasis"/>
        </w:rPr>
        <w:t>.</w:t>
      </w:r>
      <w:r>
        <w:rPr>
          <w:rStyle w:val="BodyText2"/>
          <w:rFonts w:eastAsia="Calibri"/>
          <w:sz w:val="16"/>
        </w:rPr>
        <w:t xml:space="preserve"> In </w:t>
      </w:r>
      <w:r>
        <w:rPr>
          <w:rStyle w:val="BodyText1"/>
          <w:rFonts w:eastAsia="Calibri"/>
          <w:sz w:val="16"/>
        </w:rPr>
        <w:t xml:space="preserve">the </w:t>
      </w:r>
      <w:r>
        <w:rPr>
          <w:rStyle w:val="BodyText2"/>
          <w:rFonts w:eastAsia="Calibri"/>
          <w:sz w:val="16"/>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rPr>
        <w:t xml:space="preserve">the </w:t>
      </w:r>
      <w:r>
        <w:rPr>
          <w:rStyle w:val="BodyText1"/>
          <w:rFonts w:eastAsia="Calibri"/>
          <w:sz w:val="16"/>
        </w:rPr>
        <w:t xml:space="preserve">debate. </w:t>
      </w:r>
      <w:r>
        <w:rPr>
          <w:rStyle w:val="BoldUnderline"/>
        </w:rPr>
        <w:t>To have a productive debate</w:t>
      </w:r>
      <w:r>
        <w:rPr>
          <w:rStyle w:val="IntenseEmphasis"/>
        </w:rPr>
        <w:t xml:space="preserve">, which facilitates effective decision making </w:t>
      </w:r>
      <w:r>
        <w:rPr>
          <w:rStyle w:val="IntenseEmphasis"/>
          <w:highlight w:val="green"/>
        </w:rPr>
        <w:t>by</w:t>
      </w:r>
      <w:r>
        <w:rPr>
          <w:rStyle w:val="BodyText2"/>
          <w:rFonts w:eastAsia="Calibri"/>
          <w:sz w:val="16"/>
        </w:rPr>
        <w:t xml:space="preserve"> </w:t>
      </w:r>
      <w:r>
        <w:rPr>
          <w:rStyle w:val="Emphasis"/>
        </w:rPr>
        <w:t xml:space="preserve">directing and </w:t>
      </w:r>
      <w:r>
        <w:rPr>
          <w:rStyle w:val="Emphasis"/>
          <w:highlight w:val="green"/>
        </w:rPr>
        <w:t>placing limits on</w:t>
      </w:r>
      <w:r>
        <w:rPr>
          <w:rStyle w:val="Emphasis"/>
        </w:rPr>
        <w:t xml:space="preserve"> </w:t>
      </w:r>
      <w:r>
        <w:rPr>
          <w:rStyle w:val="Emphasis"/>
          <w:highlight w:val="green"/>
        </w:rPr>
        <w:t>the decision to be made</w:t>
      </w:r>
      <w:r>
        <w:rPr>
          <w:rStyle w:val="BodyText1"/>
          <w:rFonts w:eastAsia="Calibri"/>
          <w:sz w:val="16"/>
          <w:highlight w:val="green"/>
        </w:rPr>
        <w:t xml:space="preserve">, </w:t>
      </w:r>
      <w:r>
        <w:rPr>
          <w:rStyle w:val="IntenseEmphasis"/>
          <w:highlight w:val="green"/>
        </w:rPr>
        <w:t>the basis for argument should be</w:t>
      </w:r>
      <w:r>
        <w:rPr>
          <w:rStyle w:val="IntenseEmphasis"/>
        </w:rPr>
        <w:t xml:space="preserve"> </w:t>
      </w:r>
      <w:r>
        <w:rPr>
          <w:rStyle w:val="BoldUnderline"/>
        </w:rPr>
        <w:t xml:space="preserve">clearly </w:t>
      </w:r>
      <w:r>
        <w:rPr>
          <w:rStyle w:val="BoldUnderline"/>
          <w:highlight w:val="green"/>
        </w:rPr>
        <w:t>defined</w:t>
      </w:r>
      <w:r>
        <w:rPr>
          <w:rStyle w:val="BodyText2"/>
          <w:rFonts w:eastAsia="Calibri"/>
          <w:sz w:val="16"/>
        </w:rPr>
        <w:t xml:space="preserve">. </w:t>
      </w:r>
      <w:r>
        <w:rPr>
          <w:rStyle w:val="IntenseEmphasis"/>
        </w:rPr>
        <w:t>If we merely talk about a topic,</w:t>
      </w:r>
      <w:r>
        <w:rPr>
          <w:rStyle w:val="BodyText2"/>
          <w:rFonts w:eastAsia="Calibri"/>
          <w:sz w:val="16"/>
        </w:rPr>
        <w:t xml:space="preserve"> </w:t>
      </w:r>
      <w:r>
        <w:rPr>
          <w:rStyle w:val="IntenseEmphasis"/>
        </w:rPr>
        <w:t>such as ‘"homeless</w:t>
      </w:r>
      <w:r>
        <w:rPr>
          <w:rStyle w:val="IntenseEmphasis"/>
        </w:rPr>
        <w:softHyphen/>
        <w:t>ness,”</w:t>
      </w:r>
      <w:r>
        <w:rPr>
          <w:rStyle w:val="BodyText1"/>
          <w:rFonts w:eastAsia="Calibri"/>
          <w:sz w:val="16"/>
        </w:rPr>
        <w:t xml:space="preserve"> </w:t>
      </w:r>
      <w:r>
        <w:rPr>
          <w:rStyle w:val="BodyText2"/>
          <w:rFonts w:eastAsia="Calibri"/>
          <w:sz w:val="16"/>
        </w:rPr>
        <w:t xml:space="preserve">or </w:t>
      </w:r>
      <w:r>
        <w:rPr>
          <w:rStyle w:val="BodyText1"/>
          <w:rFonts w:eastAsia="Calibri"/>
          <w:sz w:val="16"/>
        </w:rPr>
        <w:t xml:space="preserve">“abortion,” </w:t>
      </w:r>
      <w:r>
        <w:rPr>
          <w:rStyle w:val="IntenseEmphasis"/>
        </w:rPr>
        <w:t>Or “crime,” or</w:t>
      </w:r>
      <w:r>
        <w:rPr>
          <w:rStyle w:val="BodyText2"/>
          <w:rFonts w:eastAsia="Calibri"/>
          <w:sz w:val="16"/>
        </w:rPr>
        <w:t xml:space="preserve"> </w:t>
      </w:r>
      <w:r>
        <w:rPr>
          <w:rStyle w:val="BodyText1"/>
          <w:rFonts w:eastAsia="Calibri"/>
          <w:sz w:val="16"/>
        </w:rPr>
        <w:t>“global warm</w:t>
      </w:r>
      <w:r>
        <w:rPr>
          <w:rStyle w:val="IntenseEmphasis"/>
        </w:rPr>
        <w:t>i</w:t>
      </w:r>
      <w:r>
        <w:rPr>
          <w:rStyle w:val="BodyText1"/>
          <w:rFonts w:eastAsia="Calibri"/>
          <w:sz w:val="16"/>
        </w:rPr>
        <w:t xml:space="preserve">ng,” </w:t>
      </w:r>
      <w:r>
        <w:rPr>
          <w:rStyle w:val="IntenseEmphasis"/>
        </w:rPr>
        <w:t>we are likely to have an interesting discussion but not to establish a profitable basis for argument</w:t>
      </w:r>
      <w:r>
        <w:rPr>
          <w:rStyle w:val="BodyText1"/>
          <w:rFonts w:eastAsia="Calibri"/>
          <w:sz w:val="16"/>
        </w:rPr>
        <w:t>. For</w:t>
      </w:r>
      <w:r>
        <w:rPr>
          <w:rStyle w:val="BodyText2"/>
          <w:rFonts w:eastAsia="Calibri"/>
          <w:sz w:val="16"/>
        </w:rPr>
        <w:t xml:space="preserve"> </w:t>
      </w:r>
      <w:r>
        <w:rPr>
          <w:rStyle w:val="BodyText1"/>
          <w:rFonts w:eastAsia="Calibri"/>
          <w:sz w:val="16"/>
        </w:rPr>
        <w:t xml:space="preserve">example, </w:t>
      </w:r>
      <w:r>
        <w:rPr>
          <w:rStyle w:val="BodyText2"/>
          <w:rFonts w:eastAsia="Calibri"/>
          <w:sz w:val="16"/>
        </w:rPr>
        <w:t xml:space="preserve">the statement </w:t>
      </w:r>
      <w:r>
        <w:rPr>
          <w:rStyle w:val="BodyText2"/>
          <w:rFonts w:eastAsia="Calibri"/>
          <w:sz w:val="16"/>
          <w:vertAlign w:val="superscript"/>
        </w:rPr>
        <w:t>“</w:t>
      </w:r>
      <w:r>
        <w:rPr>
          <w:rStyle w:val="BodyText2"/>
          <w:rFonts w:eastAsia="Calibri"/>
          <w:sz w:val="16"/>
        </w:rPr>
        <w:t xml:space="preserve">Resolved: That the pen </w:t>
      </w:r>
      <w:r>
        <w:rPr>
          <w:rStyle w:val="BodyText1"/>
          <w:rFonts w:eastAsia="Calibri"/>
          <w:sz w:val="16"/>
        </w:rPr>
        <w:t xml:space="preserve">is mightier than the sword” </w:t>
      </w:r>
      <w:r>
        <w:rPr>
          <w:rStyle w:val="BodyText2"/>
          <w:rFonts w:eastAsia="Calibri"/>
          <w:sz w:val="16"/>
        </w:rPr>
        <w:t xml:space="preserve">is debatable, </w:t>
      </w:r>
      <w:r>
        <w:rPr>
          <w:rStyle w:val="BodyText1"/>
          <w:rFonts w:eastAsia="Calibri"/>
          <w:sz w:val="16"/>
        </w:rPr>
        <w:t xml:space="preserve">yet by itself fails to provide </w:t>
      </w:r>
      <w:r>
        <w:rPr>
          <w:rStyle w:val="BodyText2"/>
          <w:rFonts w:eastAsia="Calibri"/>
          <w:sz w:val="16"/>
        </w:rPr>
        <w:t xml:space="preserve">much basis for </w:t>
      </w:r>
      <w:r>
        <w:rPr>
          <w:rStyle w:val="BodyText1"/>
          <w:rFonts w:eastAsia="Calibri"/>
          <w:sz w:val="16"/>
        </w:rPr>
        <w:t xml:space="preserve">dear </w:t>
      </w:r>
      <w:r>
        <w:rPr>
          <w:rStyle w:val="BodyText2"/>
          <w:rFonts w:eastAsia="Calibri"/>
          <w:sz w:val="16"/>
        </w:rPr>
        <w:t>argumen</w:t>
      </w:r>
      <w:r>
        <w:rPr>
          <w:rStyle w:val="BodyText2"/>
          <w:rFonts w:eastAsia="Calibri"/>
          <w:sz w:val="16"/>
        </w:rPr>
        <w:softHyphen/>
      </w:r>
      <w:r>
        <w:rPr>
          <w:rStyle w:val="BodyText1"/>
          <w:rFonts w:eastAsia="Calibri"/>
          <w:sz w:val="16"/>
        </w:rPr>
        <w:t xml:space="preserve">tation. </w:t>
      </w:r>
      <w:r>
        <w:rPr>
          <w:rStyle w:val="BodyText2"/>
          <w:rFonts w:eastAsia="Calibri"/>
          <w:sz w:val="16"/>
        </w:rPr>
        <w:t xml:space="preserve">If </w:t>
      </w:r>
      <w:r>
        <w:rPr>
          <w:rStyle w:val="BodyText1"/>
          <w:rFonts w:eastAsia="Calibri"/>
          <w:sz w:val="16"/>
        </w:rPr>
        <w:t xml:space="preserve">we take </w:t>
      </w:r>
      <w:r>
        <w:rPr>
          <w:rStyle w:val="BodyText2"/>
          <w:rFonts w:eastAsia="Calibri"/>
          <w:sz w:val="16"/>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rPr>
        <w:t xml:space="preserve">written </w:t>
      </w:r>
      <w:r>
        <w:rPr>
          <w:rStyle w:val="BodyText1"/>
          <w:rFonts w:eastAsia="Calibri"/>
          <w:sz w:val="16"/>
        </w:rPr>
        <w:t xml:space="preserve">word </w:t>
      </w:r>
      <w:r>
        <w:rPr>
          <w:rStyle w:val="BodyText2"/>
          <w:rFonts w:eastAsia="Calibri"/>
          <w:sz w:val="16"/>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 xml:space="preserve">for </w:t>
      </w:r>
      <w:r>
        <w:rPr>
          <w:rStyle w:val="BodyText1"/>
          <w:rFonts w:eastAsia="Calibri"/>
          <w:sz w:val="16"/>
        </w:rPr>
        <w:t xml:space="preserve">some purposes, we can identify </w:t>
      </w:r>
      <w:r>
        <w:rPr>
          <w:rStyle w:val="BodyText2"/>
          <w:rFonts w:eastAsia="Calibri"/>
          <w:sz w:val="16"/>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rPr>
        <w:t xml:space="preserve">perhaps </w:t>
      </w:r>
      <w:r>
        <w:rPr>
          <w:rStyle w:val="BodyText1"/>
          <w:rFonts w:eastAsia="Calibri"/>
          <w:sz w:val="16"/>
        </w:rPr>
        <w:t xml:space="preserve">promoting positive social </w:t>
      </w:r>
      <w:r>
        <w:rPr>
          <w:rStyle w:val="BodyText2"/>
          <w:rFonts w:eastAsia="Calibri"/>
          <w:sz w:val="16"/>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rPr>
        <w:t xml:space="preserve">the </w:t>
      </w:r>
      <w:r>
        <w:rPr>
          <w:rStyle w:val="BodyText1"/>
          <w:rFonts w:eastAsia="Calibri"/>
          <w:sz w:val="16"/>
        </w:rPr>
        <w:t xml:space="preserve">example above, may </w:t>
      </w:r>
      <w:r>
        <w:rPr>
          <w:rStyle w:val="BodyText2"/>
          <w:rFonts w:eastAsia="Calibri"/>
          <w:sz w:val="16"/>
        </w:rPr>
        <w:t xml:space="preserve">be </w:t>
      </w:r>
      <w:r>
        <w:rPr>
          <w:rStyle w:val="BodyText1"/>
          <w:rFonts w:eastAsia="Calibri"/>
          <w:sz w:val="16"/>
        </w:rPr>
        <w:t xml:space="preserve">defined </w:t>
      </w:r>
      <w:r>
        <w:rPr>
          <w:rStyle w:val="BodyText2"/>
          <w:rFonts w:eastAsia="Calibri"/>
          <w:sz w:val="16"/>
        </w:rPr>
        <w:t xml:space="preserve">by </w:t>
      </w:r>
      <w:r>
        <w:rPr>
          <w:rStyle w:val="BodyText1"/>
          <w:rFonts w:eastAsia="Calibri"/>
          <w:sz w:val="16"/>
        </w:rPr>
        <w:t xml:space="preserve">their advocates </w:t>
      </w:r>
      <w:r>
        <w:rPr>
          <w:rStyle w:val="BodyText2"/>
          <w:rFonts w:eastAsia="Calibri"/>
          <w:sz w:val="16"/>
        </w:rPr>
        <w:t xml:space="preserve">in such </w:t>
      </w:r>
      <w:r>
        <w:rPr>
          <w:rStyle w:val="BodyText1"/>
          <w:rFonts w:eastAsia="Calibri"/>
          <w:sz w:val="16"/>
        </w:rPr>
        <w:t xml:space="preserve">a way as </w:t>
      </w:r>
      <w:r>
        <w:rPr>
          <w:rStyle w:val="BodyText2"/>
          <w:rFonts w:eastAsia="Calibri"/>
          <w:sz w:val="16"/>
        </w:rPr>
        <w:t xml:space="preserve">to </w:t>
      </w:r>
      <w:r>
        <w:rPr>
          <w:rStyle w:val="BodyText1"/>
          <w:rFonts w:eastAsia="Calibri"/>
          <w:sz w:val="16"/>
        </w:rPr>
        <w:t xml:space="preserve">facilitate a clear </w:t>
      </w:r>
      <w:r>
        <w:rPr>
          <w:rStyle w:val="BodyText2"/>
          <w:rFonts w:eastAsia="Calibri"/>
          <w:sz w:val="16"/>
        </w:rPr>
        <w:t xml:space="preserve">contrast </w:t>
      </w:r>
      <w:r>
        <w:rPr>
          <w:rStyle w:val="BodyText1"/>
          <w:rFonts w:eastAsia="Calibri"/>
          <w:sz w:val="16"/>
        </w:rPr>
        <w:t xml:space="preserve">of competing sides; through definitions and debate </w:t>
      </w:r>
      <w:r>
        <w:rPr>
          <w:rStyle w:val="BodyText2"/>
          <w:rFonts w:eastAsia="Calibri"/>
          <w:sz w:val="16"/>
        </w:rPr>
        <w:t>th</w:t>
      </w:r>
      <w:r>
        <w:rPr>
          <w:rStyle w:val="BodyText1"/>
          <w:rFonts w:eastAsia="Calibri"/>
          <w:sz w:val="16"/>
        </w:rPr>
        <w:t xml:space="preserve">ey </w:t>
      </w:r>
      <w:r>
        <w:rPr>
          <w:rStyle w:val="BodyText2"/>
          <w:rFonts w:eastAsia="Calibri"/>
          <w:sz w:val="16"/>
        </w:rPr>
        <w:t xml:space="preserve">“become” </w:t>
      </w:r>
      <w:r>
        <w:rPr>
          <w:rStyle w:val="BodyText1"/>
          <w:rFonts w:eastAsia="Calibri"/>
          <w:sz w:val="16"/>
        </w:rPr>
        <w:t xml:space="preserve">clearly understood statements </w:t>
      </w:r>
      <w:r>
        <w:rPr>
          <w:rStyle w:val="BodyText2"/>
          <w:rFonts w:eastAsia="Calibri"/>
          <w:sz w:val="16"/>
        </w:rPr>
        <w:t xml:space="preserve">even though they may not begin as such. There </w:t>
      </w:r>
      <w:r>
        <w:rPr>
          <w:rStyle w:val="BodyText1"/>
          <w:rFonts w:eastAsia="Calibri"/>
          <w:sz w:val="16"/>
        </w:rPr>
        <w:t xml:space="preserve">are </w:t>
      </w:r>
      <w:r>
        <w:rPr>
          <w:rStyle w:val="BodyText2"/>
          <w:rFonts w:eastAsia="Calibri"/>
          <w:sz w:val="16"/>
        </w:rPr>
        <w:t xml:space="preserve">formats for </w:t>
      </w:r>
      <w:r>
        <w:rPr>
          <w:rStyle w:val="BodyText1"/>
          <w:rFonts w:eastAsia="Calibri"/>
          <w:sz w:val="16"/>
        </w:rPr>
        <w:t xml:space="preserve">debate that </w:t>
      </w:r>
      <w:r>
        <w:rPr>
          <w:rStyle w:val="BodyText2"/>
          <w:rFonts w:eastAsia="Calibri"/>
          <w:sz w:val="16"/>
        </w:rPr>
        <w:t xml:space="preserve">often begin with </w:t>
      </w:r>
      <w:r>
        <w:rPr>
          <w:rStyle w:val="BodyText1"/>
          <w:rFonts w:eastAsia="Calibri"/>
          <w:sz w:val="16"/>
        </w:rPr>
        <w:t xml:space="preserve">this </w:t>
      </w:r>
      <w:r>
        <w:rPr>
          <w:rStyle w:val="BodyText2"/>
          <w:rFonts w:eastAsia="Calibri"/>
          <w:sz w:val="16"/>
        </w:rPr>
        <w:t xml:space="preserve">sort of proposition. However, </w:t>
      </w:r>
      <w:r>
        <w:rPr>
          <w:rStyle w:val="IntenseEmphasis"/>
        </w:rPr>
        <w:t xml:space="preserve">in </w:t>
      </w:r>
      <w:r>
        <w:rPr>
          <w:rStyle w:val="BoldUnderline"/>
        </w:rPr>
        <w:t>any debate</w:t>
      </w:r>
      <w:r>
        <w:rPr>
          <w:rStyle w:val="IntenseEmphasis"/>
        </w:rPr>
        <w:t>, at some point</w:t>
      </w:r>
      <w:r>
        <w:rPr>
          <w:rStyle w:val="BodyText2"/>
          <w:rFonts w:eastAsia="Calibri"/>
          <w:sz w:val="16"/>
        </w:rPr>
        <w:t xml:space="preserve">, </w:t>
      </w:r>
      <w:r>
        <w:rPr>
          <w:rStyle w:val="IntenseEmphasis"/>
        </w:rPr>
        <w:t>effective and meaningful discussion relies on</w:t>
      </w:r>
      <w:r>
        <w:rPr>
          <w:rStyle w:val="BodyText1"/>
          <w:rFonts w:eastAsia="Calibri"/>
          <w:sz w:val="16"/>
        </w:rPr>
        <w:t xml:space="preserve"> </w:t>
      </w:r>
      <w:r>
        <w:rPr>
          <w:rStyle w:val="IntenseEmphasis"/>
        </w:rPr>
        <w:t>identification of a clearly</w:t>
      </w:r>
      <w:r>
        <w:rPr>
          <w:rStyle w:val="BodyText1"/>
          <w:rFonts w:eastAsia="Calibri"/>
          <w:sz w:val="16"/>
        </w:rPr>
        <w:t xml:space="preserve"> </w:t>
      </w:r>
      <w:r>
        <w:rPr>
          <w:rStyle w:val="IntenseEmphasis"/>
        </w:rPr>
        <w:t>stated or understood proposition</w:t>
      </w:r>
      <w:r>
        <w:rPr>
          <w:rStyle w:val="BodyText2"/>
          <w:rFonts w:eastAsia="Calibri"/>
          <w:sz w:val="16"/>
        </w:rPr>
        <w:t>.)</w:t>
      </w:r>
      <w:r>
        <w:rPr>
          <w:sz w:val="16"/>
        </w:rPr>
        <w:t xml:space="preserve"> </w:t>
      </w:r>
      <w:proofErr w:type="gramStart"/>
      <w:r>
        <w:rPr>
          <w:rStyle w:val="BodyText2"/>
          <w:rFonts w:eastAsia="Calibri"/>
          <w:sz w:val="16"/>
        </w:rPr>
        <w:t xml:space="preserve">Back to </w:t>
      </w:r>
      <w:r>
        <w:rPr>
          <w:rStyle w:val="BodyText1"/>
          <w:rFonts w:eastAsia="Calibri"/>
          <w:sz w:val="16"/>
        </w:rPr>
        <w:t xml:space="preserve">the example of </w:t>
      </w:r>
      <w:r>
        <w:rPr>
          <w:rStyle w:val="BodyText2"/>
          <w:rFonts w:eastAsia="Calibri"/>
          <w:sz w:val="16"/>
        </w:rPr>
        <w:t xml:space="preserve">the written </w:t>
      </w:r>
      <w:r>
        <w:rPr>
          <w:rStyle w:val="BodyText1"/>
          <w:rFonts w:eastAsia="Calibri"/>
          <w:sz w:val="16"/>
        </w:rPr>
        <w:t>word versus physical force.</w:t>
      </w:r>
      <w:proofErr w:type="gramEnd"/>
      <w:r>
        <w:rPr>
          <w:rStyle w:val="BodyText1"/>
          <w:rFonts w:eastAsia="Calibri"/>
          <w:sz w:val="16"/>
        </w:rPr>
        <w:t xml:space="preserve"> </w:t>
      </w:r>
      <w:r>
        <w:rPr>
          <w:rStyle w:val="BodyText1"/>
          <w:rFonts w:eastAsia="Calibri"/>
          <w:u w:val="single"/>
        </w:rPr>
        <w:t xml:space="preserve">Although we </w:t>
      </w:r>
      <w:r>
        <w:rPr>
          <w:rStyle w:val="BodyText2"/>
          <w:rFonts w:eastAsia="Calibri"/>
        </w:rPr>
        <w:t xml:space="preserve">now </w:t>
      </w:r>
      <w:r>
        <w:rPr>
          <w:rStyle w:val="BodyText1"/>
          <w:rFonts w:eastAsia="Calibri"/>
          <w:u w:val="single"/>
        </w:rPr>
        <w:t xml:space="preserve">have </w:t>
      </w:r>
      <w:r>
        <w:rPr>
          <w:rStyle w:val="BodyText1"/>
          <w:rFonts w:eastAsia="Calibri"/>
          <w:highlight w:val="green"/>
          <w:u w:val="single"/>
        </w:rPr>
        <w:t>a general subject</w:t>
      </w:r>
      <w:r>
        <w:rPr>
          <w:rStyle w:val="BodyText1"/>
          <w:rFonts w:eastAsia="Calibri"/>
          <w:u w:val="single"/>
        </w:rPr>
        <w:t xml:space="preserve">, we have not yet stated a problem. </w:t>
      </w:r>
      <w:r>
        <w:rPr>
          <w:rStyle w:val="BodyText2"/>
          <w:rFonts w:eastAsia="Calibri"/>
        </w:rPr>
        <w:t xml:space="preserve">It </w:t>
      </w:r>
      <w:r>
        <w:rPr>
          <w:rStyle w:val="Emphasis"/>
          <w:highlight w:val="green"/>
        </w:rPr>
        <w:t>is</w:t>
      </w:r>
      <w:r>
        <w:rPr>
          <w:rStyle w:val="BodyText2"/>
          <w:rFonts w:eastAsia="Calibri"/>
        </w:rPr>
        <w:t xml:space="preserve"> </w:t>
      </w:r>
      <w:r>
        <w:rPr>
          <w:rStyle w:val="BodyText1"/>
          <w:rFonts w:eastAsia="Calibri"/>
          <w:u w:val="single"/>
        </w:rPr>
        <w:t xml:space="preserve">still </w:t>
      </w:r>
      <w:r>
        <w:rPr>
          <w:rStyle w:val="Emphasis"/>
          <w:highlight w:val="green"/>
        </w:rPr>
        <w:t>too broad</w:t>
      </w:r>
      <w:r>
        <w:rPr>
          <w:rStyle w:val="BodyText1"/>
          <w:rFonts w:eastAsia="Calibri"/>
          <w:u w:val="single"/>
        </w:rPr>
        <w:t xml:space="preserve">, too loosely worded </w:t>
      </w:r>
      <w:r>
        <w:rPr>
          <w:rStyle w:val="BodyText1"/>
          <w:rFonts w:eastAsia="Calibri"/>
          <w:highlight w:val="green"/>
          <w:u w:val="single"/>
        </w:rPr>
        <w:t xml:space="preserve">to promote </w:t>
      </w:r>
      <w:proofErr w:type="spellStart"/>
      <w:r>
        <w:rPr>
          <w:rStyle w:val="BodyText1"/>
          <w:rFonts w:eastAsia="Calibri"/>
          <w:highlight w:val="green"/>
          <w:u w:val="single"/>
        </w:rPr>
        <w:t>weII</w:t>
      </w:r>
      <w:proofErr w:type="spellEnd"/>
      <w:r>
        <w:rPr>
          <w:rStyle w:val="BodyText1"/>
          <w:rFonts w:eastAsia="Calibri"/>
          <w:highlight w:val="green"/>
          <w:u w:val="single"/>
        </w:rPr>
        <w:t>-organized argument</w:t>
      </w:r>
      <w:r>
        <w:rPr>
          <w:rStyle w:val="BodyText1"/>
          <w:rFonts w:eastAsia="Calibri"/>
          <w:sz w:val="16"/>
        </w:rPr>
        <w:t xml:space="preserve">. What </w:t>
      </w:r>
      <w:r>
        <w:rPr>
          <w:rStyle w:val="BodyText2"/>
          <w:rFonts w:eastAsia="Calibri"/>
          <w:sz w:val="16"/>
        </w:rPr>
        <w:t xml:space="preserve">sort </w:t>
      </w:r>
      <w:r>
        <w:rPr>
          <w:rStyle w:val="BodyText1"/>
          <w:rFonts w:eastAsia="Calibri"/>
          <w:sz w:val="16"/>
        </w:rPr>
        <w:t xml:space="preserve">of writing are we concerned </w:t>
      </w:r>
      <w:r>
        <w:rPr>
          <w:rStyle w:val="BodyText2"/>
          <w:rFonts w:eastAsia="Calibri"/>
          <w:sz w:val="16"/>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rPr>
        <w:t xml:space="preserve">site </w:t>
      </w:r>
      <w:r>
        <w:rPr>
          <w:rStyle w:val="BodyText1"/>
          <w:rFonts w:eastAsia="Calibri"/>
          <w:sz w:val="16"/>
        </w:rPr>
        <w:t xml:space="preserve">development, advertising, cyber-warfare, disinformation, or </w:t>
      </w:r>
      <w:r>
        <w:rPr>
          <w:rStyle w:val="BodyText2"/>
          <w:rFonts w:eastAsia="Calibri"/>
          <w:sz w:val="16"/>
        </w:rPr>
        <w:t xml:space="preserve">what? What </w:t>
      </w:r>
      <w:r>
        <w:rPr>
          <w:rStyle w:val="BodyText1"/>
          <w:rFonts w:eastAsia="Calibri"/>
          <w:sz w:val="16"/>
        </w:rPr>
        <w:t xml:space="preserve">does </w:t>
      </w:r>
      <w:r>
        <w:rPr>
          <w:rStyle w:val="BodyText2"/>
          <w:rFonts w:eastAsia="Calibri"/>
          <w:sz w:val="16"/>
        </w:rPr>
        <w:t xml:space="preserve">it mean </w:t>
      </w:r>
      <w:r>
        <w:rPr>
          <w:rStyle w:val="BodyText1"/>
          <w:rFonts w:eastAsia="Calibri"/>
          <w:sz w:val="16"/>
        </w:rPr>
        <w:t xml:space="preserve">to </w:t>
      </w:r>
      <w:r>
        <w:rPr>
          <w:rStyle w:val="BodyText2"/>
          <w:rFonts w:eastAsia="Calibri"/>
          <w:sz w:val="16"/>
        </w:rPr>
        <w:t xml:space="preserve">be “mightier" in </w:t>
      </w:r>
      <w:r>
        <w:rPr>
          <w:rStyle w:val="BodyText1"/>
          <w:rFonts w:eastAsia="Calibri"/>
          <w:sz w:val="16"/>
        </w:rPr>
        <w:t xml:space="preserve">this context? </w:t>
      </w:r>
      <w:r>
        <w:rPr>
          <w:rStyle w:val="BodyText2"/>
          <w:rFonts w:eastAsia="Calibri"/>
          <w:sz w:val="16"/>
        </w:rPr>
        <w:t xml:space="preserve">What kind </w:t>
      </w:r>
      <w:r>
        <w:rPr>
          <w:rStyle w:val="BodyText1"/>
          <w:rFonts w:eastAsia="Calibri"/>
          <w:sz w:val="16"/>
        </w:rPr>
        <w:t xml:space="preserve">of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is being compared</w:t>
      </w:r>
      <w:r>
        <w:rPr>
          <w:rStyle w:val="BodyText1"/>
          <w:rFonts w:eastAsia="Calibri"/>
          <w:sz w:val="16"/>
        </w:rPr>
        <w:t>—</w:t>
      </w:r>
      <w:r>
        <w:rPr>
          <w:rStyle w:val="BodyText2"/>
          <w:rFonts w:eastAsia="Calibri"/>
          <w:sz w:val="16"/>
        </w:rPr>
        <w:t xml:space="preserve">fists, </w:t>
      </w:r>
      <w:r>
        <w:rPr>
          <w:rStyle w:val="BodyText1"/>
          <w:rFonts w:eastAsia="Calibri"/>
          <w:sz w:val="16"/>
        </w:rPr>
        <w:t xml:space="preserve">dueling </w:t>
      </w:r>
      <w:r>
        <w:rPr>
          <w:rStyle w:val="BodyText2"/>
          <w:rFonts w:eastAsia="Calibri"/>
          <w:sz w:val="16"/>
        </w:rPr>
        <w:t xml:space="preserve">swords, bazookas, nuclear weapons, or </w:t>
      </w:r>
      <w:r>
        <w:rPr>
          <w:rStyle w:val="BodyText1"/>
          <w:rFonts w:eastAsia="Calibri"/>
          <w:sz w:val="16"/>
        </w:rPr>
        <w:t xml:space="preserve">what? </w:t>
      </w:r>
      <w:r>
        <w:rPr>
          <w:rStyle w:val="BodyText2"/>
          <w:rFonts w:eastAsia="Calibri"/>
          <w:sz w:val="16"/>
        </w:rPr>
        <w:t xml:space="preserve">A more </w:t>
      </w:r>
      <w:r>
        <w:rPr>
          <w:rStyle w:val="BodyText1"/>
          <w:rFonts w:eastAsia="Calibri"/>
          <w:sz w:val="16"/>
        </w:rPr>
        <w:t xml:space="preserve">specific </w:t>
      </w:r>
      <w:r>
        <w:rPr>
          <w:rStyle w:val="BodyText2"/>
          <w:rFonts w:eastAsia="Calibri"/>
          <w:sz w:val="16"/>
        </w:rPr>
        <w:t xml:space="preserve">question might be, “Would a mutual </w:t>
      </w:r>
      <w:r>
        <w:rPr>
          <w:rStyle w:val="BodyText1"/>
          <w:rFonts w:eastAsia="Calibri"/>
          <w:sz w:val="16"/>
        </w:rPr>
        <w:t xml:space="preserve">defense </w:t>
      </w:r>
      <w:r>
        <w:rPr>
          <w:rStyle w:val="BodyText2"/>
          <w:rFonts w:eastAsia="Calibri"/>
          <w:sz w:val="16"/>
        </w:rPr>
        <w:t xml:space="preserve">treaty or a visit by </w:t>
      </w:r>
      <w:r>
        <w:rPr>
          <w:rStyle w:val="Bodytext6pt"/>
          <w:rFonts w:eastAsia="Calibri"/>
          <w:sz w:val="16"/>
        </w:rPr>
        <w:t xml:space="preserve">our </w:t>
      </w:r>
      <w:r>
        <w:rPr>
          <w:rStyle w:val="BodyText2"/>
          <w:rFonts w:eastAsia="Calibri"/>
          <w:sz w:val="16"/>
        </w:rPr>
        <w:t xml:space="preserve">fleet </w:t>
      </w:r>
      <w:r>
        <w:rPr>
          <w:rStyle w:val="BodyText1"/>
          <w:rFonts w:eastAsia="Calibri"/>
          <w:sz w:val="16"/>
        </w:rPr>
        <w:t xml:space="preserve">be more effective </w:t>
      </w:r>
      <w:r>
        <w:rPr>
          <w:rStyle w:val="BodyText2"/>
          <w:rFonts w:eastAsia="Calibri"/>
          <w:sz w:val="16"/>
        </w:rPr>
        <w:t xml:space="preserve">in </w:t>
      </w:r>
      <w:r>
        <w:rPr>
          <w:rStyle w:val="BodyText1"/>
          <w:rFonts w:eastAsia="Calibri"/>
          <w:sz w:val="16"/>
        </w:rPr>
        <w:t xml:space="preserve">assuring </w:t>
      </w:r>
      <w:proofErr w:type="spellStart"/>
      <w:r>
        <w:rPr>
          <w:rStyle w:val="BodyText2"/>
          <w:rFonts w:eastAsia="Calibri"/>
          <w:sz w:val="16"/>
        </w:rPr>
        <w:t>Laurania</w:t>
      </w:r>
      <w:proofErr w:type="spellEnd"/>
      <w:r>
        <w:rPr>
          <w:rStyle w:val="BodyText2"/>
          <w:rFonts w:eastAsia="Calibri"/>
          <w:sz w:val="16"/>
        </w:rPr>
        <w:t xml:space="preserve"> </w:t>
      </w:r>
      <w:r>
        <w:rPr>
          <w:rStyle w:val="BodyText1"/>
          <w:rFonts w:eastAsia="Calibri"/>
          <w:sz w:val="16"/>
        </w:rPr>
        <w:t xml:space="preserve">of </w:t>
      </w:r>
      <w:r>
        <w:rPr>
          <w:rStyle w:val="BodyText2"/>
          <w:rFonts w:eastAsia="Calibri"/>
          <w:sz w:val="16"/>
        </w:rPr>
        <w:t xml:space="preserve">our </w:t>
      </w:r>
      <w:r>
        <w:rPr>
          <w:rStyle w:val="BodyText1"/>
          <w:rFonts w:eastAsia="Calibri"/>
          <w:sz w:val="16"/>
        </w:rPr>
        <w:t xml:space="preserve">support </w:t>
      </w:r>
      <w:r>
        <w:rPr>
          <w:rStyle w:val="BodyText2"/>
          <w:rFonts w:eastAsia="Calibri"/>
          <w:sz w:val="16"/>
        </w:rPr>
        <w:t xml:space="preserve">in a </w:t>
      </w:r>
      <w:r>
        <w:rPr>
          <w:rStyle w:val="BodyText1"/>
          <w:rFonts w:eastAsia="Calibri"/>
          <w:sz w:val="16"/>
        </w:rPr>
        <w:t xml:space="preserve">certain crisis?” The basis </w:t>
      </w:r>
      <w:r>
        <w:rPr>
          <w:rStyle w:val="BodyText2"/>
          <w:rFonts w:eastAsia="Calibri"/>
          <w:sz w:val="16"/>
        </w:rPr>
        <w:t xml:space="preserve">for </w:t>
      </w:r>
      <w:r>
        <w:rPr>
          <w:rStyle w:val="BodyText1"/>
          <w:rFonts w:eastAsia="Calibri"/>
          <w:sz w:val="16"/>
        </w:rPr>
        <w:t xml:space="preserve">argument </w:t>
      </w:r>
      <w:r>
        <w:rPr>
          <w:rStyle w:val="BodyText2"/>
          <w:rFonts w:eastAsia="Calibri"/>
          <w:sz w:val="16"/>
        </w:rPr>
        <w:t xml:space="preserve">could </w:t>
      </w:r>
      <w:r>
        <w:rPr>
          <w:rStyle w:val="BodyText1"/>
          <w:rFonts w:eastAsia="Calibri"/>
          <w:sz w:val="16"/>
        </w:rPr>
        <w:t xml:space="preserve">be phrased in a debate proposition such as “Resolved: That the United States </w:t>
      </w:r>
      <w:r>
        <w:rPr>
          <w:rStyle w:val="BodyText2"/>
          <w:rFonts w:eastAsia="Calibri"/>
          <w:sz w:val="16"/>
        </w:rPr>
        <w:t xml:space="preserve">should </w:t>
      </w:r>
      <w:r>
        <w:rPr>
          <w:rStyle w:val="BodyText1"/>
          <w:rFonts w:eastAsia="Calibri"/>
          <w:sz w:val="16"/>
        </w:rPr>
        <w:t xml:space="preserve">enter </w:t>
      </w:r>
      <w:r>
        <w:rPr>
          <w:rStyle w:val="BodyText2"/>
          <w:rFonts w:eastAsia="Calibri"/>
          <w:sz w:val="16"/>
        </w:rPr>
        <w:t xml:space="preserve">into a </w:t>
      </w:r>
      <w:r>
        <w:rPr>
          <w:rStyle w:val="BodyText1"/>
          <w:rFonts w:eastAsia="Calibri"/>
          <w:sz w:val="16"/>
        </w:rPr>
        <w:t xml:space="preserve">mutual defense treaty </w:t>
      </w:r>
      <w:r>
        <w:rPr>
          <w:rStyle w:val="BodyText2"/>
          <w:rFonts w:eastAsia="Calibri"/>
          <w:sz w:val="16"/>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sz w:val="16"/>
        </w:rPr>
        <w:t xml:space="preserve">by </w:t>
      </w:r>
      <w:r>
        <w:rPr>
          <w:rStyle w:val="BodyText1"/>
          <w:rFonts w:eastAsia="Calibri"/>
          <w:sz w:val="16"/>
        </w:rPr>
        <w:t xml:space="preserve">arguing </w:t>
      </w:r>
      <w:r>
        <w:rPr>
          <w:rStyle w:val="BodyText2"/>
          <w:rFonts w:eastAsia="Calibri"/>
          <w:sz w:val="16"/>
        </w:rPr>
        <w:t xml:space="preserve">that </w:t>
      </w:r>
      <w:r>
        <w:rPr>
          <w:rStyle w:val="BodyText1"/>
          <w:rFonts w:eastAsia="Calibri"/>
          <w:sz w:val="16"/>
        </w:rPr>
        <w:t xml:space="preserve">fleet maneuvers would be </w:t>
      </w:r>
      <w:r>
        <w:rPr>
          <w:rStyle w:val="BodyText2"/>
          <w:rFonts w:eastAsia="Calibri"/>
          <w:sz w:val="16"/>
        </w:rPr>
        <w:t xml:space="preserve">a </w:t>
      </w:r>
      <w:r>
        <w:rPr>
          <w:rStyle w:val="BodyText1"/>
          <w:rFonts w:eastAsia="Calibri"/>
          <w:sz w:val="16"/>
        </w:rPr>
        <w:t xml:space="preserve">better solution. </w:t>
      </w:r>
      <w:r>
        <w:rPr>
          <w:rStyle w:val="IntenseEmphasis"/>
        </w:rPr>
        <w:t>This is not to say that debates should completely avoid creative interpretation of the</w:t>
      </w:r>
      <w:r>
        <w:rPr>
          <w:rStyle w:val="BodyText2"/>
          <w:rFonts w:eastAsia="Calibri"/>
          <w:sz w:val="16"/>
        </w:rPr>
        <w:t xml:space="preserve"> </w:t>
      </w:r>
      <w:r>
        <w:rPr>
          <w:rStyle w:val="IntenseEmphasis"/>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rPr>
        <w:t xml:space="preserve">these sorts </w:t>
      </w:r>
      <w:r>
        <w:rPr>
          <w:rStyle w:val="BodyText1"/>
          <w:rFonts w:eastAsia="Calibri"/>
          <w:sz w:val="16"/>
        </w:rPr>
        <w:t xml:space="preserve">of debates </w:t>
      </w:r>
      <w:r>
        <w:rPr>
          <w:rStyle w:val="BodyText2"/>
          <w:rFonts w:eastAsia="Calibri"/>
          <w:sz w:val="16"/>
        </w:rPr>
        <w:t xml:space="preserve">may </w:t>
      </w:r>
      <w:r>
        <w:rPr>
          <w:rStyle w:val="BodyText1"/>
          <w:rFonts w:eastAsia="Calibri"/>
          <w:sz w:val="16"/>
        </w:rPr>
        <w:t xml:space="preserve">be </w:t>
      </w:r>
      <w:r>
        <w:rPr>
          <w:rStyle w:val="BodyText2"/>
          <w:rFonts w:eastAsia="Calibri"/>
          <w:sz w:val="16"/>
        </w:rPr>
        <w:t xml:space="preserve">very </w:t>
      </w:r>
      <w:r>
        <w:rPr>
          <w:rStyle w:val="BodyText1"/>
          <w:rFonts w:eastAsia="Calibri"/>
          <w:sz w:val="16"/>
        </w:rPr>
        <w:t>engaging</w:t>
      </w:r>
      <w:r>
        <w:rPr>
          <w:rStyle w:val="IntenseEmphasis"/>
        </w:rPr>
        <w:t xml:space="preserve">. The point is that </w:t>
      </w:r>
      <w:r>
        <w:rPr>
          <w:rStyle w:val="IntenseEmphasis"/>
          <w:highlight w:val="green"/>
        </w:rPr>
        <w:t xml:space="preserve">debate is </w:t>
      </w:r>
      <w:r>
        <w:rPr>
          <w:rStyle w:val="Emphasis"/>
          <w:highlight w:val="green"/>
        </w:rPr>
        <w:t>best facilitated by</w:t>
      </w:r>
      <w:r>
        <w:rPr>
          <w:rStyle w:val="Emphasis"/>
        </w:rPr>
        <w:t xml:space="preserve"> the </w:t>
      </w:r>
      <w:r>
        <w:rPr>
          <w:rStyle w:val="Emphasis"/>
          <w:highlight w:val="green"/>
        </w:rPr>
        <w:t>guidance provided by focus on a particular point of difference</w:t>
      </w:r>
      <w:r>
        <w:rPr>
          <w:rStyle w:val="BodyText2"/>
          <w:rFonts w:eastAsia="Calibri"/>
          <w:sz w:val="16"/>
          <w:highlight w:val="green"/>
        </w:rPr>
        <w:t>,</w:t>
      </w:r>
      <w:r>
        <w:rPr>
          <w:rStyle w:val="BodyText2"/>
          <w:rFonts w:eastAsia="Calibri"/>
          <w:sz w:val="16"/>
        </w:rPr>
        <w:t xml:space="preserve"> which will be </w:t>
      </w:r>
      <w:r>
        <w:rPr>
          <w:rStyle w:val="BodyText1"/>
          <w:rFonts w:eastAsia="Calibri"/>
          <w:sz w:val="16"/>
        </w:rPr>
        <w:t xml:space="preserve">outlined </w:t>
      </w:r>
      <w:r>
        <w:rPr>
          <w:rStyle w:val="BodyText2"/>
          <w:rFonts w:eastAsia="Calibri"/>
          <w:sz w:val="16"/>
        </w:rPr>
        <w:t xml:space="preserve">in </w:t>
      </w:r>
      <w:r>
        <w:rPr>
          <w:rStyle w:val="BodyText1"/>
          <w:rFonts w:eastAsia="Calibri"/>
          <w:sz w:val="16"/>
        </w:rPr>
        <w:t xml:space="preserve">the </w:t>
      </w:r>
      <w:r>
        <w:rPr>
          <w:rStyle w:val="BodyText2"/>
          <w:rFonts w:eastAsia="Calibri"/>
          <w:sz w:val="16"/>
        </w:rPr>
        <w:t xml:space="preserve">following </w:t>
      </w:r>
      <w:r>
        <w:rPr>
          <w:rStyle w:val="BodyText1"/>
          <w:rFonts w:eastAsia="Calibri"/>
          <w:sz w:val="16"/>
        </w:rPr>
        <w:t>discussion.</w:t>
      </w:r>
    </w:p>
    <w:p w:rsidR="00403146" w:rsidRDefault="00403146" w:rsidP="00403146">
      <w:pPr>
        <w:pStyle w:val="Heading4"/>
      </w:pPr>
      <w:r>
        <w:rPr>
          <w:b w:val="0"/>
          <w:bCs w:val="0"/>
        </w:rPr>
        <w:t>Decisionmaking is the most portable and flexible skill—key to all facets of life and advocacy</w:t>
      </w:r>
    </w:p>
    <w:p w:rsidR="00403146" w:rsidRDefault="00403146" w:rsidP="00403146">
      <w:pPr>
        <w:rPr>
          <w:rStyle w:val="StyleStyleBold12pt"/>
        </w:rPr>
      </w:pPr>
      <w:r>
        <w:rPr>
          <w:rStyle w:val="StyleStyleBold12pt"/>
        </w:rPr>
        <w:t xml:space="preserve">Steinberg and </w:t>
      </w:r>
      <w:proofErr w:type="spellStart"/>
      <w:r>
        <w:rPr>
          <w:rStyle w:val="StyleStyleBold12pt"/>
        </w:rPr>
        <w:t>Freeley</w:t>
      </w:r>
      <w:proofErr w:type="spellEnd"/>
      <w:r>
        <w:rPr>
          <w:rStyle w:val="StyleStyleBold12pt"/>
        </w:rPr>
        <w:t xml:space="preserve"> ‘13</w:t>
      </w:r>
    </w:p>
    <w:p w:rsidR="00403146" w:rsidRDefault="00403146" w:rsidP="00403146">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403146" w:rsidRDefault="00403146" w:rsidP="00403146">
      <w:pPr>
        <w:rPr>
          <w:lang w:eastAsia="x-none"/>
        </w:rPr>
      </w:pPr>
      <w:r>
        <w:rPr>
          <w:i/>
        </w:rPr>
        <w:t>Critical Thinking for Reasoned Decision Making</w:t>
      </w:r>
      <w:r>
        <w:t xml:space="preserve">, Thirteen </w:t>
      </w:r>
      <w:proofErr w:type="gramStart"/>
      <w:r>
        <w:t>Edition</w:t>
      </w:r>
      <w:proofErr w:type="gramEnd"/>
    </w:p>
    <w:p w:rsidR="00403146" w:rsidRDefault="00403146" w:rsidP="00403146">
      <w:pPr>
        <w:rPr>
          <w:lang w:eastAsia="x-none"/>
        </w:rPr>
      </w:pPr>
    </w:p>
    <w:p w:rsidR="00403146" w:rsidRDefault="00403146" w:rsidP="00403146">
      <w:pPr>
        <w:rPr>
          <w:rStyle w:val="BodyText2"/>
          <w:rFonts w:eastAsia="Calibri"/>
          <w:sz w:val="16"/>
        </w:rPr>
      </w:pPr>
      <w:r>
        <w:rPr>
          <w:rStyle w:val="IntenseEmphasis"/>
        </w:rPr>
        <w:t xml:space="preserve">In the spring of </w:t>
      </w:r>
      <w:r>
        <w:rPr>
          <w:rStyle w:val="IntenseEmphasis"/>
          <w:highlight w:val="green"/>
        </w:rPr>
        <w:t>2011</w:t>
      </w:r>
      <w:r>
        <w:rPr>
          <w:rStyle w:val="BodyText3"/>
          <w:rFonts w:eastAsia="Calibri"/>
          <w:sz w:val="16"/>
        </w:rPr>
        <w:t xml:space="preserve">, </w:t>
      </w:r>
      <w:r>
        <w:rPr>
          <w:rStyle w:val="Bodytext85pt"/>
          <w:rFonts w:eastAsia="Calibri"/>
          <w:sz w:val="16"/>
        </w:rPr>
        <w:t xml:space="preserve">facing </w:t>
      </w:r>
      <w:r>
        <w:rPr>
          <w:rStyle w:val="BodyText2"/>
          <w:rFonts w:eastAsia="Calibri"/>
          <w:sz w:val="16"/>
        </w:rPr>
        <w:t xml:space="preserve">a legacy of problematic U.S, military </w:t>
      </w:r>
      <w:r>
        <w:rPr>
          <w:rStyle w:val="Bodytext85pt"/>
          <w:rFonts w:eastAsia="Calibri"/>
          <w:sz w:val="16"/>
        </w:rPr>
        <w:t xml:space="preserve">involvement </w:t>
      </w:r>
      <w:r>
        <w:rPr>
          <w:rStyle w:val="BodyText2"/>
          <w:rFonts w:eastAsia="Calibri"/>
          <w:sz w:val="16"/>
        </w:rPr>
        <w:t xml:space="preserve">in Bosnia, Iraq, and Afghanistan, and </w:t>
      </w:r>
      <w:r>
        <w:rPr>
          <w:rStyle w:val="BodyText3"/>
          <w:rFonts w:eastAsia="Calibri"/>
          <w:sz w:val="16"/>
        </w:rPr>
        <w:t xml:space="preserve">criticism </w:t>
      </w:r>
      <w:r>
        <w:rPr>
          <w:rStyle w:val="BodyText2"/>
          <w:rFonts w:eastAsia="Calibri"/>
          <w:sz w:val="16"/>
        </w:rPr>
        <w:t xml:space="preserve">for what some </w:t>
      </w:r>
      <w:r>
        <w:rPr>
          <w:rStyle w:val="BodyText3"/>
          <w:rFonts w:eastAsia="Calibri"/>
          <w:sz w:val="16"/>
        </w:rPr>
        <w:t xml:space="preserve">saw as </w:t>
      </w:r>
      <w:r>
        <w:rPr>
          <w:rStyle w:val="BodyText2"/>
          <w:rFonts w:eastAsia="Calibri"/>
          <w:sz w:val="16"/>
        </w:rPr>
        <w:t>slow sup</w:t>
      </w:r>
      <w:r>
        <w:rPr>
          <w:rStyle w:val="BodyText2"/>
          <w:rFonts w:eastAsia="Calibri"/>
          <w:sz w:val="16"/>
        </w:rPr>
        <w:softHyphen/>
        <w:t xml:space="preserve">port of the United States for </w:t>
      </w:r>
      <w:r>
        <w:rPr>
          <w:rStyle w:val="BodyText1"/>
          <w:rFonts w:eastAsia="Calibri"/>
          <w:sz w:val="16"/>
        </w:rPr>
        <w:t xml:space="preserve">the </w:t>
      </w:r>
      <w:r>
        <w:rPr>
          <w:rStyle w:val="BodyText3"/>
          <w:rFonts w:eastAsia="Calibri"/>
          <w:sz w:val="16"/>
        </w:rPr>
        <w:t xml:space="preserve">people </w:t>
      </w:r>
      <w:r>
        <w:rPr>
          <w:rStyle w:val="BodyText2"/>
          <w:rFonts w:eastAsia="Calibri"/>
          <w:sz w:val="16"/>
        </w:rPr>
        <w:t xml:space="preserve">of Egypt and </w:t>
      </w:r>
      <w:r>
        <w:rPr>
          <w:rStyle w:val="BodyText3"/>
          <w:rFonts w:eastAsia="Calibri"/>
          <w:sz w:val="16"/>
        </w:rPr>
        <w:t xml:space="preserve">Tunisia </w:t>
      </w:r>
      <w:r>
        <w:rPr>
          <w:rStyle w:val="BodyText2"/>
          <w:rFonts w:eastAsia="Calibri"/>
          <w:sz w:val="16"/>
        </w:rPr>
        <w:t xml:space="preserve">as citizens of </w:t>
      </w:r>
      <w:r>
        <w:rPr>
          <w:rStyle w:val="Bodytext85pt"/>
          <w:rFonts w:eastAsia="Calibri"/>
          <w:sz w:val="16"/>
        </w:rPr>
        <w:t xml:space="preserve">those </w:t>
      </w:r>
      <w:r>
        <w:rPr>
          <w:rStyle w:val="BodyText2"/>
          <w:rFonts w:eastAsia="Calibri"/>
          <w:sz w:val="16"/>
        </w:rPr>
        <w:t xml:space="preserve">nations ousted their formerly American-backed dictators, the administration of </w:t>
      </w:r>
      <w:r>
        <w:rPr>
          <w:rStyle w:val="BodyText3"/>
          <w:rFonts w:eastAsia="Calibri"/>
          <w:sz w:val="16"/>
        </w:rPr>
        <w:t xml:space="preserve">President </w:t>
      </w:r>
      <w:r>
        <w:rPr>
          <w:rStyle w:val="BodyText2"/>
          <w:rFonts w:eastAsia="Calibri"/>
          <w:sz w:val="16"/>
        </w:rPr>
        <w:t xml:space="preserve">Barack </w:t>
      </w:r>
      <w:r>
        <w:rPr>
          <w:rStyle w:val="IntenseEmphasis"/>
          <w:highlight w:val="green"/>
        </w:rPr>
        <w:t>Obama considered</w:t>
      </w:r>
      <w:r>
        <w:rPr>
          <w:rStyle w:val="BodyText2"/>
          <w:rFonts w:eastAsia="Calibri"/>
          <w:sz w:val="16"/>
        </w:rPr>
        <w:t xml:space="preserve"> its </w:t>
      </w:r>
      <w:r>
        <w:rPr>
          <w:rStyle w:val="IntenseEmphasis"/>
          <w:highlight w:val="green"/>
        </w:rPr>
        <w:t>options in</w:t>
      </w:r>
      <w:r>
        <w:rPr>
          <w:rStyle w:val="BodyText3"/>
          <w:rFonts w:eastAsia="Calibri"/>
          <w:sz w:val="16"/>
        </w:rPr>
        <w:t xml:space="preserve"> </w:t>
      </w:r>
      <w:r>
        <w:rPr>
          <w:rStyle w:val="BodyText2"/>
          <w:rFonts w:eastAsia="Calibri"/>
          <w:sz w:val="16"/>
        </w:rPr>
        <w:t xml:space="preserve">providing support for rebels seeking </w:t>
      </w:r>
      <w:r>
        <w:rPr>
          <w:rStyle w:val="Bodytext85pt"/>
          <w:rFonts w:eastAsia="Calibri"/>
          <w:sz w:val="16"/>
        </w:rPr>
        <w:t xml:space="preserve">to </w:t>
      </w:r>
      <w:r>
        <w:rPr>
          <w:rStyle w:val="BodyText2"/>
          <w:rFonts w:eastAsia="Calibri"/>
          <w:sz w:val="16"/>
        </w:rPr>
        <w:t xml:space="preserve">overthrow </w:t>
      </w:r>
      <w:r>
        <w:rPr>
          <w:rStyle w:val="Bodytext85pt"/>
          <w:rFonts w:eastAsia="Calibri"/>
          <w:sz w:val="16"/>
        </w:rPr>
        <w:t xml:space="preserve">the government </w:t>
      </w:r>
      <w:r>
        <w:rPr>
          <w:rStyle w:val="BodyText2"/>
          <w:rFonts w:eastAsia="Calibri"/>
          <w:sz w:val="16"/>
        </w:rPr>
        <w:t xml:space="preserve">of Muammar el-Qaddafi </w:t>
      </w:r>
      <w:r>
        <w:rPr>
          <w:rStyle w:val="Bodytext85pt"/>
          <w:rFonts w:eastAsia="Calibri"/>
          <w:sz w:val="16"/>
        </w:rPr>
        <w:t xml:space="preserve">in </w:t>
      </w:r>
      <w:r>
        <w:rPr>
          <w:rStyle w:val="IntenseEmphasis"/>
          <w:highlight w:val="green"/>
        </w:rPr>
        <w:t>Libya</w:t>
      </w:r>
      <w:r>
        <w:rPr>
          <w:rStyle w:val="BodyText2"/>
          <w:rFonts w:eastAsia="Calibri"/>
          <w:sz w:val="16"/>
        </w:rPr>
        <w:t xml:space="preserve">. </w:t>
      </w:r>
      <w:r>
        <w:rPr>
          <w:rStyle w:val="BodyText1"/>
          <w:rFonts w:eastAsia="Calibri"/>
          <w:sz w:val="16"/>
        </w:rPr>
        <w:t xml:space="preserve">Public </w:t>
      </w:r>
      <w:r>
        <w:rPr>
          <w:rStyle w:val="Emphasis"/>
        </w:rPr>
        <w:t>debate was robust</w:t>
      </w:r>
      <w:r>
        <w:rPr>
          <w:rStyle w:val="BodyText2"/>
          <w:rFonts w:eastAsia="Calibri"/>
          <w:sz w:val="16"/>
        </w:rPr>
        <w:t xml:space="preserve"> </w:t>
      </w:r>
      <w:r>
        <w:rPr>
          <w:rStyle w:val="IntenseEmphasis"/>
        </w:rPr>
        <w:t>as the administration sought to determine its most appropriate action</w:t>
      </w:r>
      <w:r>
        <w:rPr>
          <w:rStyle w:val="BodyText3"/>
          <w:rFonts w:eastAsia="Calibri"/>
          <w:sz w:val="16"/>
        </w:rPr>
        <w:t xml:space="preserve">. </w:t>
      </w:r>
      <w:r>
        <w:rPr>
          <w:rStyle w:val="IntenseEmphasis"/>
        </w:rPr>
        <w:t>The president ultimately decided to engage in an international coalition,</w:t>
      </w:r>
      <w:r>
        <w:rPr>
          <w:rStyle w:val="BodyText2"/>
          <w:rFonts w:eastAsia="Calibri"/>
          <w:sz w:val="16"/>
        </w:rPr>
        <w:t xml:space="preserve"> enforcing United Nations Security Council Resolution </w:t>
      </w:r>
      <w:r>
        <w:rPr>
          <w:rStyle w:val="BodyText3"/>
          <w:rFonts w:eastAsia="Calibri"/>
          <w:sz w:val="16"/>
        </w:rPr>
        <w:t xml:space="preserve">1973 </w:t>
      </w:r>
      <w:r>
        <w:rPr>
          <w:rStyle w:val="BodyText2"/>
          <w:rFonts w:eastAsia="Calibri"/>
          <w:sz w:val="16"/>
        </w:rPr>
        <w:t xml:space="preserve">through a number </w:t>
      </w:r>
      <w:r>
        <w:rPr>
          <w:rStyle w:val="BodyText1"/>
          <w:rFonts w:eastAsia="Calibri"/>
          <w:sz w:val="16"/>
        </w:rPr>
        <w:t xml:space="preserve">of </w:t>
      </w:r>
      <w:r>
        <w:rPr>
          <w:rStyle w:val="BodyText2"/>
          <w:rFonts w:eastAsia="Calibri"/>
          <w:sz w:val="16"/>
        </w:rPr>
        <w:t xml:space="preserve">measures </w:t>
      </w:r>
      <w:r>
        <w:rPr>
          <w:rStyle w:val="Bodytext85pt"/>
          <w:rFonts w:eastAsia="Calibri"/>
          <w:sz w:val="16"/>
        </w:rPr>
        <w:t xml:space="preserve">including </w:t>
      </w:r>
      <w:r>
        <w:rPr>
          <w:rStyle w:val="BodyText2"/>
          <w:rFonts w:eastAsia="Calibri"/>
          <w:sz w:val="16"/>
        </w:rPr>
        <w:t xml:space="preserve">establishment </w:t>
      </w:r>
      <w:r>
        <w:rPr>
          <w:rStyle w:val="BodyText1"/>
          <w:rFonts w:eastAsia="Calibri"/>
          <w:sz w:val="16"/>
        </w:rPr>
        <w:t xml:space="preserve">of </w:t>
      </w:r>
      <w:r>
        <w:rPr>
          <w:rStyle w:val="BodyText2"/>
          <w:rFonts w:eastAsia="Calibri"/>
          <w:sz w:val="16"/>
        </w:rPr>
        <w:t xml:space="preserve">a </w:t>
      </w:r>
      <w:r>
        <w:rPr>
          <w:rStyle w:val="Bodytext85pt"/>
          <w:rFonts w:eastAsia="Calibri"/>
          <w:sz w:val="16"/>
        </w:rPr>
        <w:t xml:space="preserve">no-fly zone </w:t>
      </w:r>
      <w:r>
        <w:rPr>
          <w:rStyle w:val="BodyText2"/>
          <w:rFonts w:eastAsia="Calibri"/>
          <w:sz w:val="16"/>
        </w:rPr>
        <w:t xml:space="preserve">through air and </w:t>
      </w:r>
      <w:r>
        <w:rPr>
          <w:rStyle w:val="Bodytext85pt"/>
          <w:rFonts w:eastAsia="Calibri"/>
          <w:sz w:val="16"/>
        </w:rPr>
        <w:t xml:space="preserve">missile </w:t>
      </w:r>
      <w:r>
        <w:rPr>
          <w:rStyle w:val="BodyText2"/>
          <w:rFonts w:eastAsia="Calibri"/>
          <w:sz w:val="16"/>
        </w:rPr>
        <w:t xml:space="preserve">strikes </w:t>
      </w:r>
      <w:r>
        <w:rPr>
          <w:rStyle w:val="Bodytext85pt"/>
          <w:rFonts w:eastAsia="Calibri"/>
          <w:sz w:val="16"/>
        </w:rPr>
        <w:t xml:space="preserve">to </w:t>
      </w:r>
      <w:r>
        <w:rPr>
          <w:rStyle w:val="BodyText2"/>
          <w:rFonts w:eastAsia="Calibri"/>
          <w:sz w:val="16"/>
        </w:rPr>
        <w:t xml:space="preserve">support </w:t>
      </w:r>
      <w:r>
        <w:rPr>
          <w:rStyle w:val="BodyText3"/>
          <w:rFonts w:eastAsia="Calibri"/>
          <w:sz w:val="16"/>
        </w:rPr>
        <w:t xml:space="preserve">rebels in Libya, </w:t>
      </w:r>
      <w:r>
        <w:rPr>
          <w:rStyle w:val="BodyText2"/>
          <w:rFonts w:eastAsia="Calibri"/>
          <w:sz w:val="16"/>
        </w:rPr>
        <w:t xml:space="preserve">but </w:t>
      </w:r>
      <w:r>
        <w:rPr>
          <w:rStyle w:val="Bodytext85pt"/>
          <w:rFonts w:eastAsia="Calibri"/>
          <w:sz w:val="16"/>
        </w:rPr>
        <w:t xml:space="preserve">stopping </w:t>
      </w:r>
      <w:r>
        <w:rPr>
          <w:rStyle w:val="BodyText2"/>
          <w:rFonts w:eastAsia="Calibri"/>
          <w:sz w:val="16"/>
        </w:rPr>
        <w:t xml:space="preserve">short </w:t>
      </w:r>
      <w:r>
        <w:rPr>
          <w:rStyle w:val="BodyText1"/>
          <w:rFonts w:eastAsia="Calibri"/>
          <w:sz w:val="16"/>
        </w:rPr>
        <w:t xml:space="preserve">of </w:t>
      </w:r>
      <w:r>
        <w:rPr>
          <w:rStyle w:val="BodyText2"/>
          <w:rFonts w:eastAsia="Calibri"/>
          <w:sz w:val="16"/>
        </w:rPr>
        <w:t xml:space="preserve">direct U.S. intervention with ground </w:t>
      </w:r>
      <w:r>
        <w:rPr>
          <w:rStyle w:val="BodyText3"/>
          <w:rFonts w:eastAsia="Calibri"/>
          <w:sz w:val="16"/>
        </w:rPr>
        <w:t xml:space="preserve">forces </w:t>
      </w:r>
      <w:r>
        <w:rPr>
          <w:rStyle w:val="Bodytext95pt"/>
          <w:rFonts w:eastAsia="Calibri"/>
          <w:sz w:val="16"/>
        </w:rPr>
        <w:t xml:space="preserve">or </w:t>
      </w:r>
      <w:r>
        <w:rPr>
          <w:rStyle w:val="BodyText2"/>
          <w:rFonts w:eastAsia="Calibri"/>
          <w:sz w:val="16"/>
        </w:rPr>
        <w:t xml:space="preserve">any occupation of Libya. While </w:t>
      </w:r>
      <w:r>
        <w:rPr>
          <w:rStyle w:val="BodyText3"/>
          <w:rFonts w:eastAsia="Calibri"/>
          <w:sz w:val="16"/>
        </w:rPr>
        <w:t xml:space="preserve">the </w:t>
      </w:r>
      <w:r>
        <w:rPr>
          <w:rStyle w:val="BodyText2"/>
          <w:rFonts w:eastAsia="Calibri"/>
          <w:sz w:val="16"/>
        </w:rPr>
        <w:t xml:space="preserve">action seemed to </w:t>
      </w:r>
      <w:r>
        <w:rPr>
          <w:rStyle w:val="BodyText3"/>
          <w:rFonts w:eastAsia="Calibri"/>
          <w:sz w:val="16"/>
        </w:rPr>
        <w:t xml:space="preserve">achieve </w:t>
      </w:r>
      <w:r>
        <w:rPr>
          <w:rStyle w:val="BodyText2"/>
          <w:rFonts w:eastAsia="Calibri"/>
          <w:sz w:val="16"/>
        </w:rPr>
        <w:t xml:space="preserve">its immediate </w:t>
      </w:r>
      <w:r>
        <w:rPr>
          <w:rStyle w:val="BodyText3"/>
          <w:rFonts w:eastAsia="Calibri"/>
          <w:sz w:val="16"/>
        </w:rPr>
        <w:t xml:space="preserve">objectives, </w:t>
      </w:r>
      <w:r>
        <w:rPr>
          <w:rStyle w:val="BodyText2"/>
          <w:rFonts w:eastAsia="Calibri"/>
          <w:sz w:val="16"/>
        </w:rPr>
        <w:t xml:space="preserve">most notably the </w:t>
      </w:r>
      <w:r>
        <w:rPr>
          <w:rStyle w:val="BodyText3"/>
          <w:rFonts w:eastAsia="Calibri"/>
          <w:sz w:val="16"/>
        </w:rPr>
        <w:t xml:space="preserve">defeat </w:t>
      </w:r>
      <w:r>
        <w:rPr>
          <w:rStyle w:val="BodyText2"/>
          <w:rFonts w:eastAsia="Calibri"/>
          <w:sz w:val="16"/>
        </w:rPr>
        <w:t xml:space="preserve">of Qaddafi and </w:t>
      </w:r>
      <w:r>
        <w:rPr>
          <w:rStyle w:val="BodyText1"/>
          <w:rFonts w:eastAsia="Calibri"/>
          <w:sz w:val="16"/>
        </w:rPr>
        <w:t xml:space="preserve">his </w:t>
      </w:r>
      <w:r>
        <w:rPr>
          <w:rStyle w:val="BodyText2"/>
          <w:rFonts w:eastAsia="Calibri"/>
          <w:sz w:val="16"/>
        </w:rPr>
        <w:t xml:space="preserve">regime, the American president received both criticism and </w:t>
      </w:r>
      <w:r>
        <w:rPr>
          <w:rStyle w:val="BodyText3"/>
          <w:rFonts w:eastAsia="Calibri"/>
          <w:sz w:val="16"/>
        </w:rPr>
        <w:t xml:space="preserve">praise for </w:t>
      </w:r>
      <w:r>
        <w:rPr>
          <w:rStyle w:val="BodyText2"/>
          <w:rFonts w:eastAsia="Calibri"/>
          <w:sz w:val="16"/>
        </w:rPr>
        <w:t>his mea</w:t>
      </w:r>
      <w:r>
        <w:rPr>
          <w:rStyle w:val="BodyText2"/>
          <w:rFonts w:eastAsia="Calibri"/>
          <w:sz w:val="16"/>
        </w:rPr>
        <w:softHyphen/>
        <w:t xml:space="preserve">sured </w:t>
      </w:r>
      <w:r>
        <w:rPr>
          <w:rStyle w:val="BodyText3"/>
          <w:rFonts w:eastAsia="Calibri"/>
          <w:sz w:val="16"/>
        </w:rPr>
        <w:t xml:space="preserve">yet assertive </w:t>
      </w:r>
      <w:r>
        <w:rPr>
          <w:rStyle w:val="BodyText2"/>
          <w:rFonts w:eastAsia="Calibri"/>
          <w:sz w:val="16"/>
        </w:rPr>
        <w:t>decision.</w:t>
      </w:r>
      <w:r>
        <w:rPr>
          <w:sz w:val="16"/>
        </w:rPr>
        <w:t xml:space="preserve"> </w:t>
      </w:r>
      <w:r>
        <w:rPr>
          <w:rStyle w:val="BodyText2"/>
          <w:rFonts w:eastAsia="Calibri"/>
          <w:sz w:val="16"/>
        </w:rPr>
        <w:t xml:space="preserve">In fact, </w:t>
      </w:r>
      <w:r>
        <w:rPr>
          <w:rStyle w:val="IntenseEmphasis"/>
          <w:highlight w:val="green"/>
        </w:rPr>
        <w:t>the past decade has challenged American leaders to make</w:t>
      </w:r>
      <w:r>
        <w:rPr>
          <w:rStyle w:val="BodyText2"/>
          <w:rFonts w:eastAsia="Calibri"/>
          <w:sz w:val="16"/>
        </w:rPr>
        <w:t xml:space="preserve"> many </w:t>
      </w:r>
      <w:r>
        <w:rPr>
          <w:rStyle w:val="IntenseEmphasis"/>
        </w:rPr>
        <w:t xml:space="preserve">difficult </w:t>
      </w:r>
      <w:r>
        <w:rPr>
          <w:rStyle w:val="IntenseEmphasis"/>
          <w:highlight w:val="green"/>
        </w:rPr>
        <w:t>decisions in</w:t>
      </w:r>
      <w:r>
        <w:rPr>
          <w:rStyle w:val="BodyText2"/>
          <w:rFonts w:eastAsia="Calibri"/>
          <w:sz w:val="16"/>
          <w:highlight w:val="green"/>
        </w:rPr>
        <w:t xml:space="preserve"> </w:t>
      </w:r>
      <w:r>
        <w:rPr>
          <w:rStyle w:val="IntenseEmphasis"/>
          <w:highlight w:val="green"/>
        </w:rPr>
        <w:t>response to</w:t>
      </w:r>
      <w:r>
        <w:rPr>
          <w:rStyle w:val="BodyText2"/>
          <w:rFonts w:eastAsia="Calibri"/>
          <w:sz w:val="16"/>
        </w:rPr>
        <w:t xml:space="preserve"> potentially </w:t>
      </w:r>
      <w:r>
        <w:rPr>
          <w:rStyle w:val="IntenseEmphasis"/>
          <w:highlight w:val="green"/>
        </w:rPr>
        <w:t>catastrophic problems</w:t>
      </w:r>
      <w:r>
        <w:rPr>
          <w:rStyle w:val="BodyText2"/>
          <w:rFonts w:eastAsia="Calibri"/>
          <w:sz w:val="16"/>
        </w:rPr>
        <w:t xml:space="preserve">. Public </w:t>
      </w:r>
      <w:r>
        <w:rPr>
          <w:rStyle w:val="IntenseEmphasis"/>
        </w:rPr>
        <w:t>debate has raged in chaotic environment of political division</w:t>
      </w:r>
      <w:r>
        <w:rPr>
          <w:rStyle w:val="BodyText2"/>
          <w:rFonts w:eastAsia="Calibri"/>
          <w:sz w:val="16"/>
        </w:rPr>
        <w:t xml:space="preserve"> </w:t>
      </w:r>
      <w:r>
        <w:rPr>
          <w:rStyle w:val="IntenseEmphasis"/>
        </w:rPr>
        <w:t>and</w:t>
      </w:r>
      <w:r>
        <w:rPr>
          <w:rStyle w:val="BodyText2"/>
          <w:rFonts w:eastAsia="Calibri"/>
          <w:sz w:val="16"/>
        </w:rPr>
        <w:t xml:space="preserve"> apparent </w:t>
      </w:r>
      <w:r>
        <w:rPr>
          <w:rStyle w:val="IntenseEmphasis"/>
        </w:rPr>
        <w:t>animosity</w:t>
      </w:r>
      <w:r>
        <w:rPr>
          <w:rStyle w:val="BodyText3"/>
          <w:rFonts w:eastAsia="Calibri"/>
          <w:sz w:val="16"/>
        </w:rPr>
        <w:t xml:space="preserve">, </w:t>
      </w:r>
      <w:proofErr w:type="gramStart"/>
      <w:r>
        <w:rPr>
          <w:sz w:val="16"/>
        </w:rPr>
        <w:t>The</w:t>
      </w:r>
      <w:proofErr w:type="gramEnd"/>
      <w:r>
        <w:rPr>
          <w:rStyle w:val="BodyText2"/>
          <w:rFonts w:eastAsia="Calibri"/>
          <w:sz w:val="16"/>
        </w:rPr>
        <w:t xml:space="preserve"> process of public decision making may have </w:t>
      </w:r>
      <w:r>
        <w:rPr>
          <w:rStyle w:val="BodyText3"/>
          <w:rFonts w:eastAsia="Calibri"/>
          <w:sz w:val="16"/>
        </w:rPr>
        <w:t xml:space="preserve">never </w:t>
      </w:r>
      <w:r>
        <w:rPr>
          <w:rStyle w:val="BodyText2"/>
          <w:rFonts w:eastAsia="Calibri"/>
          <w:sz w:val="16"/>
        </w:rPr>
        <w:t>been so consequential or difficult</w:t>
      </w:r>
      <w:r>
        <w:rPr>
          <w:rStyle w:val="BodyText1"/>
          <w:rFonts w:eastAsia="Calibri"/>
          <w:sz w:val="16"/>
        </w:rPr>
        <w:t xml:space="preserve">. </w:t>
      </w:r>
      <w:r>
        <w:rPr>
          <w:rStyle w:val="BodyText2"/>
          <w:rFonts w:eastAsia="Calibri"/>
          <w:sz w:val="16"/>
        </w:rPr>
        <w:t xml:space="preserve">Beginning in the fall </w:t>
      </w:r>
      <w:r>
        <w:rPr>
          <w:rStyle w:val="BodyText1"/>
          <w:rFonts w:eastAsia="Calibri"/>
          <w:sz w:val="16"/>
        </w:rPr>
        <w:t>of 2008</w:t>
      </w:r>
      <w:r>
        <w:rPr>
          <w:rStyle w:val="BodyText2"/>
          <w:rFonts w:eastAsia="Calibri"/>
          <w:sz w:val="16"/>
        </w:rPr>
        <w:t>, Presidents Bush and Obama faced a growing eco</w:t>
      </w:r>
      <w:r>
        <w:rPr>
          <w:rStyle w:val="BodyText2"/>
          <w:rFonts w:eastAsia="Calibri"/>
          <w:sz w:val="16"/>
        </w:rPr>
        <w:softHyphen/>
        <w:t xml:space="preserve">nomic </w:t>
      </w:r>
      <w:r>
        <w:rPr>
          <w:rStyle w:val="BodyText3"/>
          <w:rFonts w:eastAsia="Calibri"/>
          <w:sz w:val="16"/>
        </w:rPr>
        <w:t xml:space="preserve">crisis </w:t>
      </w:r>
      <w:r>
        <w:rPr>
          <w:rStyle w:val="BodyText2"/>
          <w:rFonts w:eastAsia="Calibri"/>
          <w:sz w:val="16"/>
        </w:rPr>
        <w:t xml:space="preserve">and responded in part with '’bailouts'' of certain Wall </w:t>
      </w:r>
      <w:r>
        <w:rPr>
          <w:rStyle w:val="BodyText3"/>
          <w:rFonts w:eastAsia="Calibri"/>
          <w:sz w:val="16"/>
        </w:rPr>
        <w:t xml:space="preserve">Street </w:t>
      </w:r>
      <w:r>
        <w:rPr>
          <w:rStyle w:val="BodyText2"/>
          <w:rFonts w:eastAsia="Calibri"/>
          <w:sz w:val="16"/>
        </w:rPr>
        <w:t>financial entities, additional bailouts of Detroit automakers, and a major economic stimu</w:t>
      </w:r>
      <w:r>
        <w:rPr>
          <w:rStyle w:val="BodyText2"/>
          <w:rFonts w:eastAsia="Calibri"/>
          <w:sz w:val="16"/>
        </w:rPr>
        <w:softHyphen/>
        <w:t xml:space="preserve">lus package. </w:t>
      </w:r>
      <w:r>
        <w:rPr>
          <w:rStyle w:val="BodyText1"/>
          <w:rFonts w:eastAsia="Calibri"/>
          <w:sz w:val="16"/>
        </w:rPr>
        <w:t xml:space="preserve">All </w:t>
      </w:r>
      <w:r>
        <w:rPr>
          <w:rStyle w:val="BodyText2"/>
          <w:rFonts w:eastAsia="Calibri"/>
          <w:sz w:val="16"/>
        </w:rPr>
        <w:t xml:space="preserve">these actions generated substantial public discourse regarding </w:t>
      </w:r>
      <w:r>
        <w:rPr>
          <w:rStyle w:val="BodyText3"/>
          <w:rFonts w:eastAsia="Calibri"/>
          <w:sz w:val="16"/>
        </w:rPr>
        <w:t xml:space="preserve">the </w:t>
      </w:r>
      <w:r>
        <w:rPr>
          <w:rStyle w:val="BodyText2"/>
          <w:rFonts w:eastAsia="Calibri"/>
          <w:sz w:val="16"/>
        </w:rPr>
        <w:t xml:space="preserve">necessity, wisdom, and consequences of </w:t>
      </w:r>
      <w:r>
        <w:rPr>
          <w:rStyle w:val="BodyText3"/>
          <w:rFonts w:eastAsia="Calibri"/>
          <w:sz w:val="16"/>
        </w:rPr>
        <w:t xml:space="preserve">acting </w:t>
      </w:r>
      <w:r>
        <w:rPr>
          <w:rStyle w:val="BodyText2"/>
          <w:rFonts w:eastAsia="Calibri"/>
          <w:sz w:val="16"/>
        </w:rPr>
        <w:t xml:space="preserve">(or not acting). </w:t>
      </w:r>
      <w:r>
        <w:rPr>
          <w:rStyle w:val="BodyText1"/>
          <w:rFonts w:eastAsia="Calibri"/>
          <w:sz w:val="16"/>
        </w:rPr>
        <w:t xml:space="preserve">In the </w:t>
      </w:r>
      <w:r>
        <w:rPr>
          <w:rStyle w:val="BodyText2"/>
          <w:rFonts w:eastAsia="Calibri"/>
          <w:sz w:val="16"/>
        </w:rPr>
        <w:t xml:space="preserve">summer </w:t>
      </w:r>
      <w:r>
        <w:rPr>
          <w:rStyle w:val="BodyText1"/>
          <w:rFonts w:eastAsia="Calibri"/>
          <w:sz w:val="16"/>
        </w:rPr>
        <w:t xml:space="preserve">of </w:t>
      </w:r>
      <w:r>
        <w:rPr>
          <w:rStyle w:val="Bodytext95pt"/>
          <w:rFonts w:eastAsia="Calibri"/>
          <w:sz w:val="16"/>
        </w:rPr>
        <w:t>2011</w:t>
      </w:r>
      <w:r>
        <w:rPr>
          <w:rStyle w:val="BodyText2"/>
          <w:rFonts w:eastAsia="Calibri"/>
          <w:sz w:val="16"/>
        </w:rPr>
        <w:t xml:space="preserve">, </w:t>
      </w:r>
      <w:r>
        <w:rPr>
          <w:rStyle w:val="BodyText3"/>
          <w:rFonts w:eastAsia="Calibri"/>
          <w:sz w:val="16"/>
        </w:rPr>
        <w:t xml:space="preserve">the </w:t>
      </w:r>
      <w:r>
        <w:rPr>
          <w:rStyle w:val="BodyText2"/>
          <w:rFonts w:eastAsia="Calibri"/>
          <w:sz w:val="16"/>
        </w:rPr>
        <w:t xml:space="preserve">president </w:t>
      </w:r>
      <w:r>
        <w:rPr>
          <w:rStyle w:val="BodyText3"/>
          <w:rFonts w:eastAsia="Calibri"/>
          <w:sz w:val="16"/>
        </w:rPr>
        <w:t xml:space="preserve">and the </w:t>
      </w:r>
      <w:r>
        <w:rPr>
          <w:rStyle w:val="BodyText2"/>
          <w:rFonts w:eastAsia="Calibri"/>
          <w:sz w:val="16"/>
        </w:rPr>
        <w:t xml:space="preserve">Congress participated in heated </w:t>
      </w:r>
      <w:r>
        <w:rPr>
          <w:rStyle w:val="BodyText3"/>
          <w:rFonts w:eastAsia="Calibri"/>
          <w:sz w:val="16"/>
        </w:rPr>
        <w:t xml:space="preserve">debates </w:t>
      </w:r>
      <w:r>
        <w:rPr>
          <w:rStyle w:val="BodyText2"/>
          <w:rFonts w:eastAsia="Calibri"/>
          <w:sz w:val="16"/>
        </w:rPr>
        <w:t xml:space="preserve">(and </w:t>
      </w:r>
      <w:r>
        <w:rPr>
          <w:rStyle w:val="BodyText3"/>
          <w:rFonts w:eastAsia="Calibri"/>
          <w:sz w:val="16"/>
        </w:rPr>
        <w:t xml:space="preserve">attempted </w:t>
      </w:r>
      <w:r>
        <w:rPr>
          <w:rStyle w:val="BodyText2"/>
          <w:rFonts w:eastAsia="Calibri"/>
          <w:sz w:val="16"/>
        </w:rPr>
        <w:t xml:space="preserve">negotiations) to raise the nation's debt </w:t>
      </w:r>
      <w:r>
        <w:rPr>
          <w:rStyle w:val="BodyText3"/>
          <w:rFonts w:eastAsia="Calibri"/>
          <w:sz w:val="16"/>
        </w:rPr>
        <w:t xml:space="preserve">ceiling </w:t>
      </w:r>
      <w:r>
        <w:rPr>
          <w:rStyle w:val="BodyText1"/>
          <w:rFonts w:eastAsia="Calibri"/>
          <w:sz w:val="16"/>
        </w:rPr>
        <w:t xml:space="preserve">such </w:t>
      </w:r>
      <w:r>
        <w:rPr>
          <w:rStyle w:val="BodyText2"/>
          <w:rFonts w:eastAsia="Calibri"/>
          <w:sz w:val="16"/>
        </w:rPr>
        <w:t xml:space="preserve">that </w:t>
      </w:r>
      <w:r>
        <w:rPr>
          <w:rStyle w:val="BodyText3"/>
          <w:rFonts w:eastAsia="Calibri"/>
          <w:sz w:val="16"/>
        </w:rPr>
        <w:t xml:space="preserve">the </w:t>
      </w:r>
      <w:r>
        <w:rPr>
          <w:rStyle w:val="BodyText2"/>
          <w:rFonts w:eastAsia="Calibri"/>
          <w:sz w:val="16"/>
        </w:rPr>
        <w:t>U.S. Federal Govern</w:t>
      </w:r>
      <w:r>
        <w:rPr>
          <w:rStyle w:val="BodyText2"/>
          <w:rFonts w:eastAsia="Calibri"/>
          <w:sz w:val="16"/>
        </w:rPr>
        <w:softHyphen/>
        <w:t xml:space="preserve">ment could pay </w:t>
      </w:r>
      <w:r>
        <w:rPr>
          <w:rStyle w:val="BodyText3"/>
          <w:rFonts w:eastAsia="Calibri"/>
          <w:sz w:val="16"/>
        </w:rPr>
        <w:t xml:space="preserve">its </w:t>
      </w:r>
      <w:r>
        <w:rPr>
          <w:rStyle w:val="BodyText2"/>
          <w:rFonts w:eastAsia="Calibri"/>
          <w:sz w:val="16"/>
        </w:rPr>
        <w:t xml:space="preserve">debts and continue government operations. This discussion was linked </w:t>
      </w:r>
      <w:r>
        <w:rPr>
          <w:rStyle w:val="BodyText3"/>
          <w:rFonts w:eastAsia="Calibri"/>
          <w:sz w:val="16"/>
        </w:rPr>
        <w:t xml:space="preserve">to </w:t>
      </w:r>
      <w:r>
        <w:rPr>
          <w:rStyle w:val="BodyText2"/>
          <w:rFonts w:eastAsia="Calibri"/>
          <w:sz w:val="16"/>
        </w:rPr>
        <w:t xml:space="preserve">a debate about </w:t>
      </w:r>
      <w:r>
        <w:rPr>
          <w:rStyle w:val="BodyText1"/>
          <w:rFonts w:eastAsia="Calibri"/>
          <w:sz w:val="16"/>
        </w:rPr>
        <w:t xml:space="preserve">the size </w:t>
      </w:r>
      <w:r>
        <w:rPr>
          <w:rStyle w:val="BodyText2"/>
          <w:rFonts w:eastAsia="Calibri"/>
          <w:sz w:val="16"/>
        </w:rPr>
        <w:t xml:space="preserve">of </w:t>
      </w:r>
      <w:r>
        <w:rPr>
          <w:rStyle w:val="BodyText3"/>
          <w:rFonts w:eastAsia="Calibri"/>
          <w:sz w:val="16"/>
        </w:rPr>
        <w:t xml:space="preserve">the </w:t>
      </w:r>
      <w:r>
        <w:rPr>
          <w:rStyle w:val="BodyText2"/>
          <w:rFonts w:eastAsia="Calibri"/>
          <w:sz w:val="16"/>
        </w:rPr>
        <w:t xml:space="preserve">exponentially </w:t>
      </w:r>
      <w:r>
        <w:rPr>
          <w:rStyle w:val="BodyText3"/>
          <w:rFonts w:eastAsia="Calibri"/>
          <w:sz w:val="16"/>
        </w:rPr>
        <w:t xml:space="preserve">growing national </w:t>
      </w:r>
      <w:r>
        <w:rPr>
          <w:rStyle w:val="BodyText2"/>
          <w:rFonts w:eastAsia="Calibri"/>
          <w:sz w:val="16"/>
        </w:rPr>
        <w:t>debt, gov</w:t>
      </w:r>
      <w:r>
        <w:rPr>
          <w:rStyle w:val="BodyText2"/>
          <w:rFonts w:eastAsia="Calibri"/>
          <w:sz w:val="16"/>
        </w:rPr>
        <w:softHyphen/>
        <w:t xml:space="preserve">ernment spending, and taxation. Further, in the spring of 2012, U.S. </w:t>
      </w:r>
      <w:r>
        <w:rPr>
          <w:rStyle w:val="BodyText3"/>
          <w:rFonts w:eastAsia="Calibri"/>
          <w:sz w:val="16"/>
        </w:rPr>
        <w:t xml:space="preserve">leaders </w:t>
      </w:r>
      <w:r>
        <w:rPr>
          <w:rStyle w:val="BodyText2"/>
          <w:rFonts w:eastAsia="Calibri"/>
          <w:sz w:val="16"/>
        </w:rPr>
        <w:t xml:space="preserve">sought to prevent Iran from developing nuclear </w:t>
      </w:r>
      <w:r>
        <w:rPr>
          <w:rStyle w:val="BodyText3"/>
          <w:rFonts w:eastAsia="Calibri"/>
          <w:sz w:val="16"/>
        </w:rPr>
        <w:t xml:space="preserve">weapon capability </w:t>
      </w:r>
      <w:r>
        <w:rPr>
          <w:rStyle w:val="BodyText2"/>
          <w:rFonts w:eastAsia="Calibri"/>
          <w:sz w:val="16"/>
        </w:rPr>
        <w:t xml:space="preserve">while gas prices in </w:t>
      </w:r>
      <w:r>
        <w:rPr>
          <w:rStyle w:val="BodyText1"/>
          <w:rFonts w:eastAsia="Calibri"/>
          <w:sz w:val="16"/>
        </w:rPr>
        <w:t xml:space="preserve">the </w:t>
      </w:r>
      <w:r>
        <w:rPr>
          <w:rStyle w:val="BodyText3"/>
          <w:rFonts w:eastAsia="Calibri"/>
          <w:sz w:val="16"/>
        </w:rPr>
        <w:t xml:space="preserve">United </w:t>
      </w:r>
      <w:r>
        <w:rPr>
          <w:rStyle w:val="BodyText2"/>
          <w:rFonts w:eastAsia="Calibri"/>
          <w:sz w:val="16"/>
        </w:rPr>
        <w:t xml:space="preserve">States rose, The United States considered its ongoing </w:t>
      </w:r>
      <w:r>
        <w:rPr>
          <w:rStyle w:val="BodyText3"/>
          <w:rFonts w:eastAsia="Calibri"/>
          <w:sz w:val="16"/>
        </w:rPr>
        <w:t xml:space="preserve">military </w:t>
      </w:r>
      <w:r>
        <w:rPr>
          <w:rStyle w:val="BodyText2"/>
          <w:rFonts w:eastAsia="Calibri"/>
          <w:sz w:val="16"/>
        </w:rPr>
        <w:t xml:space="preserve">involvement in Afghanistan in the face of nationwide protests and violence </w:t>
      </w:r>
      <w:r>
        <w:rPr>
          <w:rStyle w:val="BodyText1"/>
          <w:rFonts w:eastAsia="Calibri"/>
          <w:sz w:val="16"/>
        </w:rPr>
        <w:t xml:space="preserve">in </w:t>
      </w:r>
      <w:r>
        <w:rPr>
          <w:rStyle w:val="BodyText2"/>
          <w:rFonts w:eastAsia="Calibri"/>
          <w:sz w:val="16"/>
        </w:rPr>
        <w:t xml:space="preserve">that </w:t>
      </w:r>
      <w:r>
        <w:rPr>
          <w:rStyle w:val="BodyText3"/>
          <w:rFonts w:eastAsia="Calibri"/>
          <w:sz w:val="16"/>
        </w:rPr>
        <w:t>country</w:t>
      </w:r>
      <w:r>
        <w:rPr>
          <w:rStyle w:val="BodyText3"/>
          <w:rFonts w:eastAsia="Calibri"/>
          <w:sz w:val="16"/>
          <w:vertAlign w:val="superscript"/>
        </w:rPr>
        <w:t>1</w:t>
      </w:r>
      <w:r>
        <w:rPr>
          <w:rStyle w:val="BodyText3"/>
          <w:rFonts w:eastAsia="Calibri"/>
          <w:sz w:val="16"/>
        </w:rPr>
        <w:t xml:space="preserve"> </w:t>
      </w:r>
      <w:r>
        <w:rPr>
          <w:rStyle w:val="BodyText2"/>
          <w:rFonts w:eastAsia="Calibri"/>
          <w:sz w:val="16"/>
        </w:rPr>
        <w:t xml:space="preserve">sparked by the alleged </w:t>
      </w:r>
      <w:r>
        <w:rPr>
          <w:rStyle w:val="BodyText1"/>
          <w:rFonts w:eastAsia="Calibri"/>
          <w:sz w:val="16"/>
        </w:rPr>
        <w:t xml:space="preserve">burning </w:t>
      </w:r>
      <w:r>
        <w:rPr>
          <w:rStyle w:val="BodyText2"/>
          <w:rFonts w:eastAsia="Calibri"/>
          <w:sz w:val="16"/>
        </w:rPr>
        <w:t xml:space="preserve">of Korans by American soldiers, and Americans observed </w:t>
      </w:r>
      <w:r>
        <w:rPr>
          <w:rStyle w:val="BodyText1"/>
          <w:rFonts w:eastAsia="Calibri"/>
          <w:sz w:val="16"/>
        </w:rPr>
        <w:t xml:space="preserve">the </w:t>
      </w:r>
      <w:r>
        <w:rPr>
          <w:rStyle w:val="BodyText3"/>
          <w:rFonts w:eastAsia="Calibri"/>
          <w:sz w:val="16"/>
        </w:rPr>
        <w:t xml:space="preserve">actions </w:t>
      </w:r>
      <w:r>
        <w:rPr>
          <w:rStyle w:val="BodyText2"/>
          <w:rFonts w:eastAsia="Calibri"/>
          <w:sz w:val="16"/>
        </w:rPr>
        <w:t xml:space="preserve">of President Bashir </w:t>
      </w:r>
      <w:r>
        <w:rPr>
          <w:rStyle w:val="BodyText1"/>
          <w:rFonts w:eastAsia="Calibri"/>
          <w:sz w:val="16"/>
        </w:rPr>
        <w:t>Al-</w:t>
      </w:r>
      <w:r>
        <w:rPr>
          <w:rStyle w:val="BodyText2"/>
          <w:rFonts w:eastAsia="Calibri"/>
          <w:sz w:val="16"/>
        </w:rPr>
        <w:t xml:space="preserve">Assad and Syrian forces as they </w:t>
      </w:r>
      <w:r>
        <w:rPr>
          <w:rStyle w:val="BodyText3"/>
          <w:rFonts w:eastAsia="Calibri"/>
          <w:sz w:val="16"/>
        </w:rPr>
        <w:t xml:space="preserve">killed </w:t>
      </w:r>
      <w:r>
        <w:rPr>
          <w:rStyle w:val="BodyText2"/>
          <w:rFonts w:eastAsia="Calibri"/>
          <w:sz w:val="16"/>
        </w:rPr>
        <w:t xml:space="preserve">Syrian citizens in response to a </w:t>
      </w:r>
      <w:r>
        <w:rPr>
          <w:rStyle w:val="BodyText3"/>
          <w:rFonts w:eastAsia="Calibri"/>
          <w:sz w:val="16"/>
        </w:rPr>
        <w:t xml:space="preserve">rebel uprising </w:t>
      </w:r>
      <w:r>
        <w:rPr>
          <w:rStyle w:val="BodyText1"/>
          <w:rFonts w:eastAsia="Calibri"/>
          <w:sz w:val="16"/>
        </w:rPr>
        <w:t xml:space="preserve">in that </w:t>
      </w:r>
      <w:r>
        <w:rPr>
          <w:rStyle w:val="BodyText2"/>
          <w:rFonts w:eastAsia="Calibri"/>
          <w:sz w:val="16"/>
        </w:rPr>
        <w:t xml:space="preserve">nation </w:t>
      </w:r>
      <w:r>
        <w:rPr>
          <w:rStyle w:val="BodyText3"/>
          <w:rFonts w:eastAsia="Calibri"/>
          <w:sz w:val="16"/>
        </w:rPr>
        <w:t xml:space="preserve">and </w:t>
      </w:r>
      <w:r>
        <w:rPr>
          <w:rStyle w:val="BodyText2"/>
          <w:rFonts w:eastAsia="Calibri"/>
          <w:sz w:val="16"/>
        </w:rPr>
        <w:t xml:space="preserve">considered the role of </w:t>
      </w:r>
      <w:r>
        <w:rPr>
          <w:rStyle w:val="BodyText3"/>
          <w:rFonts w:eastAsia="Calibri"/>
          <w:sz w:val="16"/>
        </w:rPr>
        <w:t xml:space="preserve">the </w:t>
      </w:r>
      <w:r>
        <w:rPr>
          <w:rStyle w:val="BodyText2"/>
          <w:rFonts w:eastAsia="Calibri"/>
          <w:sz w:val="16"/>
        </w:rPr>
        <w:t xml:space="preserve">United States </w:t>
      </w:r>
      <w:r>
        <w:rPr>
          <w:rStyle w:val="BodyText3"/>
          <w:rFonts w:eastAsia="Calibri"/>
          <w:sz w:val="16"/>
        </w:rPr>
        <w:t xml:space="preserve">in </w:t>
      </w:r>
      <w:r>
        <w:rPr>
          <w:rStyle w:val="BodyText1"/>
          <w:rFonts w:eastAsia="Calibri"/>
          <w:sz w:val="16"/>
        </w:rPr>
        <w:t xml:space="preserve">that </w:t>
      </w:r>
      <w:r>
        <w:rPr>
          <w:rStyle w:val="BodyText2"/>
          <w:rFonts w:eastAsia="Calibri"/>
          <w:sz w:val="16"/>
        </w:rPr>
        <w:t>action.</w:t>
      </w:r>
      <w:r>
        <w:rPr>
          <w:sz w:val="16"/>
        </w:rPr>
        <w:t xml:space="preserve"> </w:t>
      </w:r>
      <w:r>
        <w:rPr>
          <w:rStyle w:val="BodyText2"/>
          <w:rFonts w:eastAsia="Calibri"/>
          <w:sz w:val="16"/>
        </w:rPr>
        <w:t xml:space="preserve">Meanwhile, </w:t>
      </w:r>
      <w:r>
        <w:rPr>
          <w:rStyle w:val="IntenseEmphasis"/>
        </w:rPr>
        <w:t>public discourse</w:t>
      </w:r>
      <w:r>
        <w:rPr>
          <w:rStyle w:val="BodyText2"/>
          <w:rFonts w:eastAsia="Calibri"/>
          <w:sz w:val="16"/>
        </w:rPr>
        <w:t xml:space="preserve">, </w:t>
      </w:r>
      <w:r>
        <w:rPr>
          <w:rStyle w:val="BodyText4"/>
          <w:rFonts w:eastAsia="Calibri"/>
          <w:sz w:val="16"/>
        </w:rPr>
        <w:t xml:space="preserve">in </w:t>
      </w:r>
      <w:r>
        <w:rPr>
          <w:rStyle w:val="BodyText2"/>
          <w:rFonts w:eastAsia="Calibri"/>
          <w:sz w:val="16"/>
        </w:rPr>
        <w:t xml:space="preserve">part generated and intensified by </w:t>
      </w:r>
      <w:r>
        <w:rPr>
          <w:rStyle w:val="BodyText3"/>
          <w:rFonts w:eastAsia="Calibri"/>
          <w:sz w:val="16"/>
        </w:rPr>
        <w:t>the cam</w:t>
      </w:r>
      <w:r>
        <w:rPr>
          <w:rStyle w:val="BodyText3"/>
          <w:rFonts w:eastAsia="Calibri"/>
          <w:sz w:val="16"/>
        </w:rPr>
        <w:softHyphen/>
      </w:r>
      <w:r>
        <w:rPr>
          <w:rStyle w:val="BodyText2"/>
          <w:rFonts w:eastAsia="Calibri"/>
          <w:sz w:val="16"/>
        </w:rPr>
        <w:t xml:space="preserve">paigns </w:t>
      </w:r>
      <w:r>
        <w:rPr>
          <w:rStyle w:val="BodyText1"/>
          <w:rFonts w:eastAsia="Calibri"/>
          <w:sz w:val="16"/>
        </w:rPr>
        <w:t xml:space="preserve">of </w:t>
      </w:r>
      <w:r>
        <w:rPr>
          <w:rStyle w:val="BodyText2"/>
          <w:rFonts w:eastAsia="Calibri"/>
          <w:sz w:val="16"/>
        </w:rPr>
        <w:t xml:space="preserve">the GOP </w:t>
      </w:r>
      <w:r>
        <w:rPr>
          <w:rStyle w:val="BodyText3"/>
          <w:rFonts w:eastAsia="Calibri"/>
          <w:sz w:val="16"/>
        </w:rPr>
        <w:t xml:space="preserve">candidates </w:t>
      </w:r>
      <w:r>
        <w:rPr>
          <w:rStyle w:val="BodyText1"/>
          <w:rFonts w:eastAsia="Calibri"/>
          <w:sz w:val="16"/>
        </w:rPr>
        <w:t xml:space="preserve">for </w:t>
      </w:r>
      <w:r>
        <w:rPr>
          <w:rStyle w:val="BodyText2"/>
          <w:rFonts w:eastAsia="Calibri"/>
          <w:sz w:val="16"/>
        </w:rPr>
        <w:t xml:space="preserve">president and consequent media </w:t>
      </w:r>
      <w:r>
        <w:rPr>
          <w:rStyle w:val="BodyText3"/>
          <w:rFonts w:eastAsia="Calibri"/>
          <w:sz w:val="16"/>
        </w:rPr>
        <w:t xml:space="preserve">coverage, </w:t>
      </w:r>
      <w:r>
        <w:rPr>
          <w:rStyle w:val="BodyText2"/>
          <w:rFonts w:eastAsia="Calibri"/>
        </w:rPr>
        <w:t>ad</w:t>
      </w:r>
      <w:r>
        <w:rPr>
          <w:rStyle w:val="IntenseEmphasis"/>
        </w:rPr>
        <w:t xml:space="preserve">dressed issues dividing Americans, including health care, women's rights </w:t>
      </w:r>
      <w:r>
        <w:rPr>
          <w:rStyle w:val="BodyText2"/>
          <w:rFonts w:eastAsia="Calibri"/>
          <w:sz w:val="16"/>
        </w:rPr>
        <w:t xml:space="preserve">to </w:t>
      </w:r>
      <w:r>
        <w:rPr>
          <w:rStyle w:val="BodyText3"/>
          <w:rFonts w:eastAsia="Calibri"/>
          <w:sz w:val="16"/>
        </w:rPr>
        <w:t xml:space="preserve">reproductive </w:t>
      </w:r>
      <w:r>
        <w:rPr>
          <w:rStyle w:val="BodyText2"/>
          <w:rFonts w:eastAsia="Calibri"/>
          <w:sz w:val="16"/>
        </w:rPr>
        <w:t>health services, the freedom of churches and church-run organiza</w:t>
      </w:r>
      <w:r>
        <w:rPr>
          <w:rStyle w:val="BodyText2"/>
          <w:rFonts w:eastAsia="Calibri"/>
          <w:sz w:val="16"/>
        </w:rPr>
        <w:softHyphen/>
      </w:r>
      <w:r>
        <w:rPr>
          <w:rStyle w:val="BodyText3"/>
          <w:rFonts w:eastAsia="Calibri"/>
          <w:sz w:val="16"/>
        </w:rPr>
        <w:t xml:space="preserve">tions </w:t>
      </w:r>
      <w:r>
        <w:rPr>
          <w:rStyle w:val="BodyText2"/>
          <w:rFonts w:eastAsia="Calibri"/>
          <w:sz w:val="16"/>
        </w:rPr>
        <w:t xml:space="preserve">to </w:t>
      </w:r>
      <w:r>
        <w:rPr>
          <w:rStyle w:val="BodyText3"/>
          <w:rFonts w:eastAsia="Calibri"/>
          <w:sz w:val="16"/>
        </w:rPr>
        <w:t xml:space="preserve">remain </w:t>
      </w:r>
      <w:r>
        <w:rPr>
          <w:rStyle w:val="BodyText2"/>
          <w:rFonts w:eastAsia="Calibri"/>
          <w:sz w:val="16"/>
        </w:rPr>
        <w:t xml:space="preserve">true </w:t>
      </w:r>
      <w:r>
        <w:rPr>
          <w:rStyle w:val="BodyText3"/>
          <w:rFonts w:eastAsia="Calibri"/>
          <w:sz w:val="16"/>
        </w:rPr>
        <w:t xml:space="preserve">to </w:t>
      </w:r>
      <w:r>
        <w:rPr>
          <w:rStyle w:val="BodyText2"/>
          <w:rFonts w:eastAsia="Calibri"/>
          <w:sz w:val="16"/>
        </w:rPr>
        <w:t xml:space="preserve">their beliefs in </w:t>
      </w:r>
      <w:r>
        <w:rPr>
          <w:rStyle w:val="BodyText3"/>
          <w:rFonts w:eastAsia="Calibri"/>
          <w:sz w:val="16"/>
        </w:rPr>
        <w:t xml:space="preserve">providing </w:t>
      </w:r>
      <w:r>
        <w:rPr>
          <w:rStyle w:val="BodyText2"/>
          <w:rFonts w:eastAsia="Calibri"/>
          <w:sz w:val="16"/>
        </w:rPr>
        <w:t xml:space="preserve">(or </w:t>
      </w:r>
      <w:r>
        <w:rPr>
          <w:rStyle w:val="BodyText3"/>
          <w:rFonts w:eastAsia="Calibri"/>
          <w:sz w:val="16"/>
        </w:rPr>
        <w:t xml:space="preserve">electing </w:t>
      </w:r>
      <w:r>
        <w:rPr>
          <w:rStyle w:val="BodyText2"/>
          <w:rFonts w:eastAsia="Calibri"/>
          <w:sz w:val="16"/>
        </w:rPr>
        <w:t xml:space="preserve">not to provide) </w:t>
      </w:r>
      <w:r>
        <w:rPr>
          <w:rStyle w:val="BodyText3"/>
          <w:rFonts w:eastAsia="Calibri"/>
          <w:sz w:val="16"/>
        </w:rPr>
        <w:t xml:space="preserve">health care services </w:t>
      </w:r>
      <w:r>
        <w:rPr>
          <w:rStyle w:val="BodyText2"/>
          <w:rFonts w:eastAsia="Calibri"/>
          <w:sz w:val="16"/>
        </w:rPr>
        <w:t xml:space="preserve">which </w:t>
      </w:r>
      <w:r>
        <w:rPr>
          <w:rStyle w:val="BodyText3"/>
          <w:rFonts w:eastAsia="Calibri"/>
          <w:sz w:val="16"/>
        </w:rPr>
        <w:t xml:space="preserve">they oppose, </w:t>
      </w:r>
      <w:r>
        <w:rPr>
          <w:rStyle w:val="BodyText2"/>
          <w:rFonts w:eastAsia="Calibri"/>
          <w:sz w:val="16"/>
        </w:rPr>
        <w:t xml:space="preserve">the </w:t>
      </w:r>
      <w:r>
        <w:rPr>
          <w:rStyle w:val="IntenseEmphasis"/>
        </w:rPr>
        <w:t>growing gap between the wealthiest 1 percent of Americans and the rest of the American population, and</w:t>
      </w:r>
      <w:r>
        <w:rPr>
          <w:rStyle w:val="BodyText1"/>
          <w:rFonts w:eastAsia="Calibri"/>
          <w:sz w:val="16"/>
        </w:rPr>
        <w:t xml:space="preserve"> </w:t>
      </w:r>
      <w:r>
        <w:rPr>
          <w:rStyle w:val="BodyText2"/>
          <w:rFonts w:eastAsia="Calibri"/>
          <w:sz w:val="16"/>
        </w:rPr>
        <w:t xml:space="preserve">continued high levels </w:t>
      </w:r>
      <w:r>
        <w:rPr>
          <w:rStyle w:val="BodyText3"/>
          <w:rFonts w:eastAsia="Calibri"/>
          <w:sz w:val="16"/>
        </w:rPr>
        <w:t xml:space="preserve">of </w:t>
      </w:r>
      <w:r>
        <w:rPr>
          <w:rStyle w:val="IntenseEmphasis"/>
        </w:rPr>
        <w:t>unemployment</w:t>
      </w:r>
      <w:r>
        <w:rPr>
          <w:rStyle w:val="BodyText3"/>
          <w:rFonts w:eastAsia="Calibri"/>
          <w:sz w:val="16"/>
        </w:rPr>
        <w:t xml:space="preserve">. </w:t>
      </w:r>
      <w:r>
        <w:rPr>
          <w:rStyle w:val="BodyText2"/>
          <w:rFonts w:eastAsia="Calibri"/>
          <w:sz w:val="16"/>
        </w:rPr>
        <w:t xml:space="preserve">More division among </w:t>
      </w:r>
      <w:r>
        <w:rPr>
          <w:rStyle w:val="BodyText1"/>
          <w:rFonts w:eastAsia="Calibri"/>
          <w:sz w:val="16"/>
        </w:rPr>
        <w:t xml:space="preserve">the </w:t>
      </w:r>
      <w:r>
        <w:rPr>
          <w:rStyle w:val="BodyText2"/>
          <w:rFonts w:eastAsia="Calibri"/>
          <w:sz w:val="16"/>
        </w:rPr>
        <w:t xml:space="preserve">American public would </w:t>
      </w:r>
      <w:r>
        <w:rPr>
          <w:rStyle w:val="BodyText3"/>
          <w:rFonts w:eastAsia="Calibri"/>
          <w:sz w:val="16"/>
        </w:rPr>
        <w:t xml:space="preserve">be </w:t>
      </w:r>
      <w:r>
        <w:rPr>
          <w:rStyle w:val="BodyText2"/>
          <w:rFonts w:eastAsia="Calibri"/>
          <w:sz w:val="16"/>
        </w:rPr>
        <w:t xml:space="preserve">hard to imagine. </w:t>
      </w:r>
      <w:r>
        <w:rPr>
          <w:rStyle w:val="IntenseEmphasis"/>
        </w:rPr>
        <w:t>Yet through all the tension, conflict was almost entirely ver</w:t>
      </w:r>
      <w:r>
        <w:rPr>
          <w:rStyle w:val="IntenseEmphasis"/>
        </w:rPr>
        <w:softHyphen/>
        <w:t>bal</w:t>
      </w:r>
      <w:r>
        <w:rPr>
          <w:rStyle w:val="BodyText1"/>
          <w:rFonts w:eastAsia="Calibri"/>
          <w:sz w:val="16"/>
        </w:rPr>
        <w:t xml:space="preserve"> in </w:t>
      </w:r>
      <w:r>
        <w:rPr>
          <w:rStyle w:val="BodyText2"/>
          <w:rFonts w:eastAsia="Calibri"/>
          <w:sz w:val="16"/>
        </w:rPr>
        <w:t xml:space="preserve">nature, aimed at discovering </w:t>
      </w:r>
      <w:r>
        <w:rPr>
          <w:rStyle w:val="BodyText1"/>
          <w:rFonts w:eastAsia="Calibri"/>
          <w:sz w:val="16"/>
        </w:rPr>
        <w:t xml:space="preserve">or </w:t>
      </w:r>
      <w:r>
        <w:rPr>
          <w:rStyle w:val="BodyText2"/>
          <w:rFonts w:eastAsia="Calibri"/>
          <w:sz w:val="16"/>
        </w:rPr>
        <w:t>advocating solutions to growin</w:t>
      </w:r>
      <w:r>
        <w:rPr>
          <w:rStyle w:val="IntenseEmphasis"/>
        </w:rPr>
        <w:t xml:space="preserve">g problems. </w:t>
      </w:r>
      <w:r>
        <w:rPr>
          <w:rStyle w:val="IntenseEmphasis"/>
          <w:highlight w:val="green"/>
        </w:rPr>
        <w:t>Individuals also faced</w:t>
      </w:r>
      <w:r>
        <w:rPr>
          <w:rStyle w:val="IntenseEmphasis"/>
        </w:rPr>
        <w:t xml:space="preserve"> daunting </w:t>
      </w:r>
      <w:r>
        <w:rPr>
          <w:rStyle w:val="IntenseEmphasis"/>
          <w:highlight w:val="green"/>
        </w:rPr>
        <w:t>decisions. A</w:t>
      </w:r>
      <w:r>
        <w:rPr>
          <w:rStyle w:val="IntenseEmphasis"/>
        </w:rPr>
        <w:t xml:space="preserve"> </w:t>
      </w:r>
      <w:r>
        <w:rPr>
          <w:rStyle w:val="BodyText2"/>
          <w:rFonts w:eastAsia="Calibri"/>
          <w:sz w:val="16"/>
        </w:rPr>
        <w:t xml:space="preserve">young </w:t>
      </w:r>
      <w:r>
        <w:rPr>
          <w:rStyle w:val="BodyText2"/>
          <w:rFonts w:eastAsia="Calibri"/>
          <w:highlight w:val="green"/>
        </w:rPr>
        <w:t>couple</w:t>
      </w:r>
      <w:r>
        <w:rPr>
          <w:rStyle w:val="BodyText2"/>
          <w:rFonts w:eastAsia="Calibri"/>
          <w:sz w:val="16"/>
        </w:rPr>
        <w:t xml:space="preserve">, underwater </w:t>
      </w:r>
      <w:r>
        <w:rPr>
          <w:rStyle w:val="BodyText1"/>
          <w:rFonts w:eastAsia="Calibri"/>
          <w:sz w:val="16"/>
        </w:rPr>
        <w:t xml:space="preserve">with </w:t>
      </w:r>
      <w:r>
        <w:rPr>
          <w:rStyle w:val="BodyText2"/>
          <w:rFonts w:eastAsia="Calibri"/>
          <w:sz w:val="16"/>
        </w:rPr>
        <w:t xml:space="preserve">their mortgage and struggling to </w:t>
      </w:r>
      <w:r>
        <w:rPr>
          <w:rStyle w:val="BodyText3"/>
          <w:rFonts w:eastAsia="Calibri"/>
          <w:sz w:val="16"/>
        </w:rPr>
        <w:t xml:space="preserve">make </w:t>
      </w:r>
      <w:r>
        <w:rPr>
          <w:rStyle w:val="BodyText2"/>
          <w:rFonts w:eastAsia="Calibri"/>
          <w:sz w:val="16"/>
        </w:rPr>
        <w:t xml:space="preserve">their </w:t>
      </w:r>
      <w:r>
        <w:rPr>
          <w:rStyle w:val="BodyText3"/>
          <w:rFonts w:eastAsia="Calibri"/>
          <w:sz w:val="16"/>
        </w:rPr>
        <w:t xml:space="preserve">monthly payments, </w:t>
      </w:r>
      <w:r>
        <w:rPr>
          <w:rStyle w:val="IntenseEmphasis"/>
          <w:highlight w:val="green"/>
        </w:rPr>
        <w:t>considered walking away from their loan</w:t>
      </w:r>
      <w:r>
        <w:rPr>
          <w:rStyle w:val="IntenseEmphasis"/>
        </w:rPr>
        <w:t>; elsewhere</w:t>
      </w:r>
      <w:r>
        <w:rPr>
          <w:rStyle w:val="BodyText2"/>
          <w:rFonts w:eastAsia="Calibri"/>
          <w:sz w:val="16"/>
        </w:rPr>
        <w:t xml:space="preserve"> </w:t>
      </w:r>
      <w:r>
        <w:rPr>
          <w:rStyle w:val="IntenseEmphasis"/>
          <w:highlight w:val="green"/>
        </w:rPr>
        <w:t>a</w:t>
      </w:r>
      <w:r>
        <w:rPr>
          <w:rStyle w:val="IntenseEmphasis"/>
        </w:rPr>
        <w:t xml:space="preserve"> college </w:t>
      </w:r>
      <w:r>
        <w:rPr>
          <w:rStyle w:val="IntenseEmphasis"/>
          <w:highlight w:val="green"/>
        </w:rPr>
        <w:t>sophomore</w:t>
      </w:r>
      <w:r>
        <w:rPr>
          <w:rStyle w:val="IntenseEmphasis"/>
        </w:rPr>
        <w:t xml:space="preserve"> </w:t>
      </w:r>
      <w:r>
        <w:rPr>
          <w:rStyle w:val="IntenseEmphasis"/>
          <w:highlight w:val="green"/>
        </w:rPr>
        <w:t>reconsidered his major</w:t>
      </w:r>
      <w:r>
        <w:rPr>
          <w:rStyle w:val="BodyText2"/>
          <w:rFonts w:eastAsia="Calibri"/>
          <w:sz w:val="16"/>
        </w:rPr>
        <w:t xml:space="preserve"> </w:t>
      </w:r>
      <w:r>
        <w:rPr>
          <w:rStyle w:val="IntenseEmphasis"/>
          <w:highlight w:val="green"/>
        </w:rPr>
        <w:t>and a senior her choice of</w:t>
      </w:r>
      <w:r>
        <w:rPr>
          <w:rStyle w:val="IntenseEmphasis"/>
        </w:rPr>
        <w:t xml:space="preserve"> </w:t>
      </w:r>
      <w:r>
        <w:rPr>
          <w:rStyle w:val="BodyText2"/>
          <w:rFonts w:eastAsia="Calibri"/>
          <w:sz w:val="16"/>
        </w:rPr>
        <w:t xml:space="preserve">law school, </w:t>
      </w:r>
      <w:r>
        <w:rPr>
          <w:rStyle w:val="IntenseEmphasis"/>
        </w:rPr>
        <w:t>grad</w:t>
      </w:r>
      <w:r>
        <w:rPr>
          <w:rStyle w:val="BodyText2"/>
          <w:rFonts w:eastAsia="Calibri"/>
          <w:sz w:val="16"/>
        </w:rPr>
        <w:t xml:space="preserve">uate </w:t>
      </w:r>
      <w:r>
        <w:rPr>
          <w:rStyle w:val="IntenseEmphasis"/>
          <w:highlight w:val="green"/>
        </w:rPr>
        <w:t>school</w:t>
      </w:r>
      <w:r>
        <w:rPr>
          <w:rStyle w:val="BodyText2"/>
          <w:rFonts w:eastAsia="Calibri"/>
          <w:sz w:val="16"/>
        </w:rPr>
        <w:t xml:space="preserve">, or a job and </w:t>
      </w:r>
      <w:r>
        <w:rPr>
          <w:rStyle w:val="BodyText3"/>
          <w:rFonts w:eastAsia="Calibri"/>
          <w:sz w:val="16"/>
        </w:rPr>
        <w:t xml:space="preserve">a </w:t>
      </w:r>
      <w:r>
        <w:rPr>
          <w:rStyle w:val="BodyText2"/>
          <w:rFonts w:eastAsia="Calibri"/>
          <w:sz w:val="16"/>
        </w:rPr>
        <w:t xml:space="preserve">teenager decided between </w:t>
      </w:r>
      <w:r>
        <w:rPr>
          <w:rStyle w:val="BodyText3"/>
          <w:rFonts w:eastAsia="Calibri"/>
          <w:sz w:val="16"/>
        </w:rPr>
        <w:t>an iPhone and an iPad</w:t>
      </w:r>
      <w:r>
        <w:rPr>
          <w:rStyle w:val="BodyText2"/>
          <w:rFonts w:eastAsia="Calibri"/>
          <w:sz w:val="16"/>
        </w:rPr>
        <w:t xml:space="preserve">. </w:t>
      </w:r>
      <w:r>
        <w:rPr>
          <w:rStyle w:val="BoldUnderline"/>
          <w:highlight w:val="green"/>
        </w:rPr>
        <w:t>Each of these</w:t>
      </w:r>
      <w:r>
        <w:rPr>
          <w:rStyle w:val="BoldUnderline"/>
        </w:rPr>
        <w:t xml:space="preserve"> situations </w:t>
      </w:r>
      <w:r>
        <w:rPr>
          <w:rStyle w:val="BoldUnderline"/>
          <w:highlight w:val="green"/>
        </w:rPr>
        <w:t xml:space="preserve">called for decisions </w:t>
      </w:r>
      <w:r>
        <w:rPr>
          <w:rStyle w:val="BoldUnderline"/>
        </w:rPr>
        <w:t>to be made.</w:t>
      </w:r>
      <w:r>
        <w:rPr>
          <w:rStyle w:val="BodyText2"/>
          <w:rFonts w:eastAsia="Calibri"/>
          <w:sz w:val="16"/>
        </w:rPr>
        <w:t xml:space="preserve"> Each decision maker worked hard to make well-reasoned decisions.</w:t>
      </w:r>
      <w:r>
        <w:rPr>
          <w:sz w:val="16"/>
        </w:rPr>
        <w:t xml:space="preserve"> </w:t>
      </w:r>
      <w:r>
        <w:rPr>
          <w:rStyle w:val="BodyText2"/>
          <w:rFonts w:eastAsia="Calibri"/>
          <w:sz w:val="16"/>
        </w:rPr>
        <w:t xml:space="preserve">Decision making is </w:t>
      </w:r>
      <w:r>
        <w:rPr>
          <w:rStyle w:val="BodyText3"/>
          <w:rFonts w:eastAsia="Calibri"/>
          <w:sz w:val="16"/>
        </w:rPr>
        <w:t xml:space="preserve">a </w:t>
      </w:r>
      <w:r>
        <w:rPr>
          <w:rStyle w:val="BodyText2"/>
          <w:rFonts w:eastAsia="Calibri"/>
          <w:sz w:val="16"/>
        </w:rPr>
        <w:t xml:space="preserve">thoughtful process of choosing among </w:t>
      </w:r>
      <w:r>
        <w:rPr>
          <w:rStyle w:val="BodyText3"/>
          <w:rFonts w:eastAsia="Calibri"/>
          <w:sz w:val="16"/>
        </w:rPr>
        <w:t xml:space="preserve">a </w:t>
      </w:r>
      <w:r>
        <w:rPr>
          <w:rStyle w:val="BodyText2"/>
          <w:rFonts w:eastAsia="Calibri"/>
          <w:sz w:val="16"/>
        </w:rPr>
        <w:t xml:space="preserve">variety of options for acting </w:t>
      </w:r>
      <w:r>
        <w:rPr>
          <w:rStyle w:val="Bodytext85pt"/>
          <w:rFonts w:eastAsia="Calibri"/>
          <w:sz w:val="16"/>
        </w:rPr>
        <w:t xml:space="preserve">or </w:t>
      </w:r>
      <w:r>
        <w:rPr>
          <w:rStyle w:val="BodyText2"/>
          <w:rFonts w:eastAsia="Calibri"/>
          <w:sz w:val="16"/>
        </w:rPr>
        <w:t xml:space="preserve">thinking. </w:t>
      </w:r>
      <w:r>
        <w:rPr>
          <w:rStyle w:val="BodyText1"/>
          <w:rFonts w:eastAsia="Calibri"/>
          <w:sz w:val="16"/>
        </w:rPr>
        <w:t xml:space="preserve">It </w:t>
      </w:r>
      <w:r>
        <w:rPr>
          <w:rStyle w:val="BodyText2"/>
          <w:rFonts w:eastAsia="Calibri"/>
          <w:sz w:val="16"/>
        </w:rPr>
        <w:t xml:space="preserve">requires that the decider </w:t>
      </w:r>
      <w:r>
        <w:rPr>
          <w:rStyle w:val="BodyText3"/>
          <w:rFonts w:eastAsia="Calibri"/>
          <w:sz w:val="16"/>
        </w:rPr>
        <w:t xml:space="preserve">make </w:t>
      </w:r>
      <w:r>
        <w:rPr>
          <w:rStyle w:val="BodyText2"/>
          <w:rFonts w:eastAsia="Calibri"/>
          <w:sz w:val="16"/>
        </w:rPr>
        <w:t xml:space="preserve">a choice. </w:t>
      </w:r>
      <w:r>
        <w:rPr>
          <w:rStyle w:val="IntenseEmphasis"/>
        </w:rPr>
        <w:t xml:space="preserve">Life </w:t>
      </w:r>
      <w:r>
        <w:rPr>
          <w:rStyle w:val="BoldUnderline"/>
        </w:rPr>
        <w:t>demands</w:t>
      </w:r>
      <w:r>
        <w:rPr>
          <w:rStyle w:val="BodyText2"/>
          <w:rFonts w:eastAsia="Calibri"/>
          <w:sz w:val="16"/>
        </w:rPr>
        <w:t xml:space="preserve"> </w:t>
      </w:r>
      <w:r>
        <w:rPr>
          <w:rStyle w:val="IntenseEmphasis"/>
        </w:rPr>
        <w:t>decision making</w:t>
      </w:r>
      <w:r>
        <w:rPr>
          <w:rStyle w:val="BodyText2"/>
          <w:rFonts w:eastAsia="Calibri"/>
          <w:sz w:val="16"/>
        </w:rPr>
        <w:t xml:space="preserve">. </w:t>
      </w:r>
      <w:r>
        <w:rPr>
          <w:rStyle w:val="BodyText2"/>
          <w:rFonts w:eastAsia="Calibri"/>
          <w:highlight w:val="green"/>
        </w:rPr>
        <w:t>We make countless</w:t>
      </w:r>
      <w:r>
        <w:rPr>
          <w:rStyle w:val="BodyText2"/>
          <w:rFonts w:eastAsia="Calibri"/>
        </w:rPr>
        <w:t xml:space="preserve"> individual </w:t>
      </w:r>
      <w:r>
        <w:rPr>
          <w:rStyle w:val="BodyText2"/>
          <w:rFonts w:eastAsia="Calibri"/>
          <w:highlight w:val="green"/>
        </w:rPr>
        <w:t>decisions every day</w:t>
      </w:r>
      <w:r>
        <w:rPr>
          <w:rStyle w:val="BodyText2"/>
          <w:rFonts w:eastAsia="Calibri"/>
          <w:sz w:val="16"/>
        </w:rPr>
        <w:t xml:space="preserve">. </w:t>
      </w:r>
      <w:r>
        <w:rPr>
          <w:rStyle w:val="BodyText1"/>
          <w:rFonts w:eastAsia="Calibri"/>
          <w:sz w:val="16"/>
        </w:rPr>
        <w:t xml:space="preserve">To </w:t>
      </w:r>
      <w:r>
        <w:rPr>
          <w:rStyle w:val="BodyText2"/>
          <w:rFonts w:eastAsia="Calibri"/>
          <w:sz w:val="16"/>
        </w:rPr>
        <w:t xml:space="preserve">make some of those decisions, we work hard to employ </w:t>
      </w:r>
      <w:r>
        <w:rPr>
          <w:rStyle w:val="BodyText3"/>
          <w:rFonts w:eastAsia="Calibri"/>
          <w:sz w:val="16"/>
        </w:rPr>
        <w:t xml:space="preserve">care </w:t>
      </w:r>
      <w:r>
        <w:rPr>
          <w:rStyle w:val="BodyText2"/>
          <w:rFonts w:eastAsia="Calibri"/>
          <w:sz w:val="16"/>
        </w:rPr>
        <w:t>and consider</w:t>
      </w:r>
      <w:r>
        <w:rPr>
          <w:rStyle w:val="BodyText2"/>
          <w:rFonts w:eastAsia="Calibri"/>
          <w:sz w:val="16"/>
        </w:rPr>
        <w:softHyphen/>
        <w:t xml:space="preserve">ation: </w:t>
      </w:r>
      <w:r>
        <w:rPr>
          <w:rStyle w:val="BodyText3"/>
          <w:rFonts w:eastAsia="Calibri"/>
          <w:sz w:val="16"/>
        </w:rPr>
        <w:t xml:space="preserve">others </w:t>
      </w:r>
      <w:r>
        <w:rPr>
          <w:rStyle w:val="BodyText2"/>
          <w:rFonts w:eastAsia="Calibri"/>
          <w:sz w:val="16"/>
        </w:rPr>
        <w:t xml:space="preserve">scorn to just happen. Couples, families, groups of friends, </w:t>
      </w:r>
      <w:r>
        <w:rPr>
          <w:rStyle w:val="BodyText3"/>
          <w:rFonts w:eastAsia="Calibri"/>
          <w:sz w:val="16"/>
        </w:rPr>
        <w:t xml:space="preserve">and </w:t>
      </w:r>
      <w:r>
        <w:rPr>
          <w:rStyle w:val="BodyText1"/>
          <w:rFonts w:eastAsia="Calibri"/>
          <w:sz w:val="16"/>
        </w:rPr>
        <w:t>co</w:t>
      </w:r>
      <w:r>
        <w:rPr>
          <w:rStyle w:val="BodyText1"/>
          <w:rFonts w:eastAsia="Calibri"/>
          <w:sz w:val="16"/>
        </w:rPr>
        <w:softHyphen/>
      </w:r>
      <w:r>
        <w:rPr>
          <w:rStyle w:val="BodyText2"/>
          <w:rFonts w:eastAsia="Calibri"/>
          <w:sz w:val="16"/>
        </w:rPr>
        <w:t xml:space="preserve">workers come together to make choices, </w:t>
      </w:r>
      <w:r>
        <w:rPr>
          <w:rStyle w:val="BodyText1"/>
          <w:rFonts w:eastAsia="Calibri"/>
          <w:sz w:val="16"/>
        </w:rPr>
        <w:t xml:space="preserve">and </w:t>
      </w:r>
      <w:r>
        <w:rPr>
          <w:rStyle w:val="BodyText2"/>
          <w:rFonts w:eastAsia="Calibri"/>
          <w:sz w:val="16"/>
        </w:rPr>
        <w:t xml:space="preserve">decision-making bodies from committees to juries </w:t>
      </w:r>
      <w:r>
        <w:rPr>
          <w:rStyle w:val="BodyText3"/>
          <w:rFonts w:eastAsia="Calibri"/>
          <w:sz w:val="16"/>
        </w:rPr>
        <w:t xml:space="preserve">to </w:t>
      </w:r>
      <w:r>
        <w:rPr>
          <w:rStyle w:val="BodyText2"/>
          <w:rFonts w:eastAsia="Calibri"/>
          <w:sz w:val="16"/>
        </w:rPr>
        <w:t xml:space="preserve">the U.S. Congress </w:t>
      </w:r>
      <w:r>
        <w:rPr>
          <w:rStyle w:val="BodyText3"/>
          <w:rFonts w:eastAsia="Calibri"/>
          <w:sz w:val="16"/>
        </w:rPr>
        <w:t xml:space="preserve">and </w:t>
      </w:r>
      <w:r>
        <w:rPr>
          <w:rStyle w:val="BodyText2"/>
          <w:rFonts w:eastAsia="Calibri"/>
          <w:sz w:val="16"/>
        </w:rPr>
        <w:t xml:space="preserve">the </w:t>
      </w:r>
      <w:r>
        <w:rPr>
          <w:rStyle w:val="BodyText3"/>
          <w:rFonts w:eastAsia="Calibri"/>
          <w:sz w:val="16"/>
        </w:rPr>
        <w:t xml:space="preserve">United </w:t>
      </w:r>
      <w:r>
        <w:rPr>
          <w:rStyle w:val="BodyText2"/>
          <w:rFonts w:eastAsia="Calibri"/>
          <w:sz w:val="16"/>
        </w:rPr>
        <w:t>Nations make deci</w:t>
      </w:r>
      <w:r>
        <w:rPr>
          <w:rStyle w:val="BodyText2"/>
          <w:rFonts w:eastAsia="Calibri"/>
          <w:sz w:val="16"/>
        </w:rPr>
        <w:softHyphen/>
      </w:r>
      <w:r>
        <w:rPr>
          <w:rStyle w:val="BodyText3"/>
          <w:rFonts w:eastAsia="Calibri"/>
          <w:sz w:val="16"/>
        </w:rPr>
        <w:t xml:space="preserve">sions </w:t>
      </w:r>
      <w:r>
        <w:rPr>
          <w:rStyle w:val="BodyText2"/>
          <w:rFonts w:eastAsia="Calibri"/>
          <w:sz w:val="16"/>
        </w:rPr>
        <w:t xml:space="preserve">that impact </w:t>
      </w:r>
      <w:r>
        <w:rPr>
          <w:rStyle w:val="BodyText3"/>
          <w:rFonts w:eastAsia="Calibri"/>
          <w:sz w:val="16"/>
        </w:rPr>
        <w:t xml:space="preserve">us </w:t>
      </w:r>
      <w:r>
        <w:rPr>
          <w:rStyle w:val="BodyText2"/>
          <w:rFonts w:eastAsia="Calibri"/>
          <w:sz w:val="16"/>
        </w:rPr>
        <w:t xml:space="preserve">all. </w:t>
      </w:r>
      <w:r>
        <w:rPr>
          <w:rStyle w:val="BoldUnderline"/>
          <w:highlight w:val="green"/>
        </w:rPr>
        <w:t>Every profession requires effective</w:t>
      </w:r>
      <w:r>
        <w:rPr>
          <w:rStyle w:val="BoldUnderline"/>
        </w:rPr>
        <w:t xml:space="preserve"> and ethical </w:t>
      </w:r>
      <w:r>
        <w:rPr>
          <w:rStyle w:val="Emphasis"/>
          <w:highlight w:val="green"/>
        </w:rPr>
        <w:t>decision making</w:t>
      </w:r>
      <w:r>
        <w:rPr>
          <w:rStyle w:val="Emphasis"/>
        </w:rPr>
        <w:t xml:space="preserve">, </w:t>
      </w:r>
      <w:r>
        <w:rPr>
          <w:rStyle w:val="Emphasis"/>
          <w:highlight w:val="green"/>
        </w:rPr>
        <w:t xml:space="preserve">as do our school, community, and social </w:t>
      </w:r>
      <w:r>
        <w:rPr>
          <w:rStyle w:val="BoldUnderline"/>
          <w:highlight w:val="green"/>
        </w:rPr>
        <w:t>organizations</w:t>
      </w:r>
      <w:r>
        <w:rPr>
          <w:rStyle w:val="BodyText2"/>
          <w:rFonts w:eastAsia="Calibri"/>
          <w:sz w:val="16"/>
        </w:rPr>
        <w:t>.</w:t>
      </w:r>
      <w:r>
        <w:rPr>
          <w:sz w:val="16"/>
        </w:rPr>
        <w:t xml:space="preserve"> </w:t>
      </w:r>
      <w:r>
        <w:rPr>
          <w:rStyle w:val="BodyText2"/>
          <w:rFonts w:eastAsia="Calibri"/>
          <w:sz w:val="16"/>
        </w:rPr>
        <w:t xml:space="preserve">We </w:t>
      </w:r>
      <w:r>
        <w:rPr>
          <w:rStyle w:val="BodyText1"/>
          <w:rFonts w:eastAsia="Calibri"/>
          <w:sz w:val="16"/>
        </w:rPr>
        <w:t xml:space="preserve">all </w:t>
      </w:r>
      <w:r>
        <w:rPr>
          <w:rStyle w:val="BodyText2"/>
          <w:rFonts w:eastAsia="Calibri"/>
          <w:sz w:val="16"/>
        </w:rPr>
        <w:t xml:space="preserve">engage in </w:t>
      </w:r>
      <w:r>
        <w:rPr>
          <w:rStyle w:val="BodyText3"/>
          <w:rFonts w:eastAsia="Calibri"/>
          <w:sz w:val="16"/>
        </w:rPr>
        <w:t xml:space="preserve">discourse </w:t>
      </w:r>
      <w:r>
        <w:rPr>
          <w:rStyle w:val="BodyText2"/>
          <w:rFonts w:eastAsia="Calibri"/>
          <w:sz w:val="16"/>
        </w:rPr>
        <w:t xml:space="preserve">surrounding our </w:t>
      </w:r>
      <w:r>
        <w:rPr>
          <w:rStyle w:val="BodyText3"/>
          <w:rFonts w:eastAsia="Calibri"/>
          <w:sz w:val="16"/>
        </w:rPr>
        <w:t xml:space="preserve">necessary </w:t>
      </w:r>
      <w:r>
        <w:rPr>
          <w:rStyle w:val="BodyText2"/>
          <w:rFonts w:eastAsia="Calibri"/>
          <w:sz w:val="16"/>
        </w:rPr>
        <w:t xml:space="preserve">decisions </w:t>
      </w:r>
      <w:r>
        <w:rPr>
          <w:rStyle w:val="BodyText3"/>
          <w:rFonts w:eastAsia="Calibri"/>
          <w:sz w:val="16"/>
        </w:rPr>
        <w:t xml:space="preserve">every </w:t>
      </w:r>
      <w:r>
        <w:rPr>
          <w:rStyle w:val="BodyText2"/>
          <w:rFonts w:eastAsia="Calibri"/>
          <w:sz w:val="16"/>
        </w:rPr>
        <w:t xml:space="preserve">day. </w:t>
      </w:r>
      <w:r>
        <w:rPr>
          <w:rStyle w:val="BodyText1"/>
          <w:rFonts w:eastAsia="Calibri"/>
          <w:sz w:val="16"/>
        </w:rPr>
        <w:t xml:space="preserve">To </w:t>
      </w:r>
      <w:r>
        <w:rPr>
          <w:rStyle w:val="BodyText2"/>
          <w:rFonts w:eastAsia="Calibri"/>
          <w:sz w:val="16"/>
        </w:rPr>
        <w:t xml:space="preserve">refinance or sell one’s home, to buy a high-performance SUV or </w:t>
      </w:r>
      <w:r>
        <w:rPr>
          <w:rStyle w:val="BodyText1"/>
          <w:rFonts w:eastAsia="Calibri"/>
          <w:sz w:val="16"/>
        </w:rPr>
        <w:t xml:space="preserve">an </w:t>
      </w:r>
      <w:r>
        <w:rPr>
          <w:rStyle w:val="BodyText3"/>
          <w:rFonts w:eastAsia="Calibri"/>
          <w:sz w:val="16"/>
        </w:rPr>
        <w:t>eco</w:t>
      </w:r>
      <w:r>
        <w:rPr>
          <w:rStyle w:val="BodyText3"/>
          <w:rFonts w:eastAsia="Calibri"/>
          <w:sz w:val="16"/>
        </w:rPr>
        <w:softHyphen/>
        <w:t xml:space="preserve">nomical </w:t>
      </w:r>
      <w:r>
        <w:rPr>
          <w:rStyle w:val="BodyText2"/>
          <w:rFonts w:eastAsia="Calibri"/>
          <w:sz w:val="16"/>
        </w:rPr>
        <w:t xml:space="preserve">hybrid car, </w:t>
      </w:r>
      <w:r>
        <w:rPr>
          <w:rStyle w:val="BodyText3"/>
          <w:rFonts w:eastAsia="Calibri"/>
          <w:sz w:val="16"/>
        </w:rPr>
        <w:t xml:space="preserve">what </w:t>
      </w:r>
      <w:r>
        <w:rPr>
          <w:rStyle w:val="BodyText2"/>
          <w:rFonts w:eastAsia="Calibri"/>
          <w:sz w:val="16"/>
        </w:rPr>
        <w:t xml:space="preserve">major to select, what to have for dinner, </w:t>
      </w:r>
      <w:r>
        <w:rPr>
          <w:rStyle w:val="BodyText3"/>
          <w:rFonts w:eastAsia="Calibri"/>
          <w:sz w:val="16"/>
        </w:rPr>
        <w:t xml:space="preserve">what </w:t>
      </w:r>
      <w:r>
        <w:rPr>
          <w:rStyle w:val="BodyText2"/>
          <w:rFonts w:eastAsia="Calibri"/>
          <w:sz w:val="16"/>
        </w:rPr>
        <w:t>candi</w:t>
      </w:r>
      <w:r>
        <w:rPr>
          <w:rStyle w:val="BodyText2"/>
          <w:rFonts w:eastAsia="Calibri"/>
          <w:sz w:val="16"/>
        </w:rPr>
        <w:softHyphen/>
      </w:r>
      <w:r>
        <w:rPr>
          <w:rStyle w:val="BodyText3"/>
          <w:rFonts w:eastAsia="Calibri"/>
          <w:sz w:val="16"/>
        </w:rPr>
        <w:t xml:space="preserve">date to </w:t>
      </w:r>
      <w:r>
        <w:rPr>
          <w:rStyle w:val="BodyText2"/>
          <w:rFonts w:eastAsia="Calibri"/>
          <w:sz w:val="16"/>
        </w:rPr>
        <w:t xml:space="preserve">vote for, paper or </w:t>
      </w:r>
      <w:r>
        <w:rPr>
          <w:rStyle w:val="BodyText3"/>
          <w:rFonts w:eastAsia="Calibri"/>
          <w:sz w:val="16"/>
        </w:rPr>
        <w:t xml:space="preserve">plastic, </w:t>
      </w:r>
      <w:r>
        <w:rPr>
          <w:rStyle w:val="BodyText1"/>
          <w:rFonts w:eastAsia="Calibri"/>
          <w:sz w:val="16"/>
        </w:rPr>
        <w:t xml:space="preserve">all </w:t>
      </w:r>
      <w:r>
        <w:rPr>
          <w:rStyle w:val="BodyText2"/>
          <w:rFonts w:eastAsia="Calibri"/>
          <w:sz w:val="16"/>
        </w:rPr>
        <w:t xml:space="preserve">present </w:t>
      </w:r>
      <w:r>
        <w:rPr>
          <w:rStyle w:val="BodyText1"/>
          <w:rFonts w:eastAsia="Calibri"/>
          <w:sz w:val="16"/>
        </w:rPr>
        <w:t xml:space="preserve">us </w:t>
      </w:r>
      <w:r>
        <w:rPr>
          <w:rStyle w:val="BodyText3"/>
          <w:rFonts w:eastAsia="Calibri"/>
          <w:sz w:val="16"/>
        </w:rPr>
        <w:t xml:space="preserve">with choices. </w:t>
      </w:r>
      <w:r>
        <w:rPr>
          <w:rStyle w:val="IntenseEmphasis"/>
        </w:rPr>
        <w:t>Should the president deal with an international crisis through military invasion or diplomacy? How should the U.S. Congress act to address</w:t>
      </w:r>
      <w:r>
        <w:rPr>
          <w:rStyle w:val="BodyText3"/>
          <w:rFonts w:eastAsia="Calibri"/>
          <w:sz w:val="16"/>
        </w:rPr>
        <w:t xml:space="preserve"> illegal </w:t>
      </w:r>
      <w:r>
        <w:rPr>
          <w:rStyle w:val="IntenseEmphasis"/>
        </w:rPr>
        <w:t>immigration</w:t>
      </w:r>
      <w:r>
        <w:rPr>
          <w:rStyle w:val="BodyText3"/>
          <w:rFonts w:eastAsia="Calibri"/>
          <w:sz w:val="16"/>
        </w:rPr>
        <w:t>?</w:t>
      </w:r>
      <w:r>
        <w:rPr>
          <w:sz w:val="16"/>
        </w:rPr>
        <w:t xml:space="preserve"> </w:t>
      </w:r>
      <w:r>
        <w:rPr>
          <w:rStyle w:val="BodyText1"/>
          <w:rFonts w:eastAsia="Calibri"/>
          <w:sz w:val="16"/>
        </w:rPr>
        <w:t xml:space="preserve">Is </w:t>
      </w:r>
      <w:r>
        <w:rPr>
          <w:rStyle w:val="BodyText3"/>
          <w:rFonts w:eastAsia="Calibri"/>
          <w:sz w:val="16"/>
        </w:rPr>
        <w:t xml:space="preserve">the </w:t>
      </w:r>
      <w:r>
        <w:rPr>
          <w:rStyle w:val="BodyText2"/>
          <w:rFonts w:eastAsia="Calibri"/>
          <w:sz w:val="16"/>
        </w:rPr>
        <w:t xml:space="preserve">defendant </w:t>
      </w:r>
      <w:r>
        <w:rPr>
          <w:rStyle w:val="BodyText3"/>
          <w:rFonts w:eastAsia="Calibri"/>
          <w:sz w:val="16"/>
        </w:rPr>
        <w:t xml:space="preserve">guilty as accused? </w:t>
      </w:r>
      <w:r>
        <w:rPr>
          <w:rStyle w:val="BodyText2"/>
          <w:rFonts w:eastAsia="Calibri"/>
          <w:sz w:val="16"/>
        </w:rPr>
        <w:t xml:space="preserve">Should </w:t>
      </w:r>
      <w:r>
        <w:rPr>
          <w:rStyle w:val="BodyText3"/>
          <w:rFonts w:eastAsia="Calibri"/>
          <w:sz w:val="16"/>
        </w:rPr>
        <w:t xml:space="preserve">we </w:t>
      </w:r>
      <w:r>
        <w:rPr>
          <w:rStyle w:val="BodyText2"/>
          <w:rFonts w:eastAsia="Calibri"/>
          <w:sz w:val="16"/>
        </w:rPr>
        <w:t xml:space="preserve">watch </w:t>
      </w:r>
      <w:r>
        <w:rPr>
          <w:rStyle w:val="BodytextItalic"/>
          <w:rFonts w:eastAsia="Calibri"/>
          <w:sz w:val="16"/>
        </w:rPr>
        <w:t xml:space="preserve">The Daily Show </w:t>
      </w:r>
      <w:r>
        <w:rPr>
          <w:rStyle w:val="BodyText2"/>
          <w:rFonts w:eastAsia="Calibri"/>
          <w:sz w:val="16"/>
        </w:rPr>
        <w:t xml:space="preserve">or the </w:t>
      </w:r>
      <w:r>
        <w:rPr>
          <w:rStyle w:val="BodyText1"/>
          <w:rFonts w:eastAsia="Calibri"/>
          <w:sz w:val="16"/>
        </w:rPr>
        <w:t xml:space="preserve">ball </w:t>
      </w:r>
      <w:r>
        <w:rPr>
          <w:rStyle w:val="BodyText2"/>
          <w:rFonts w:eastAsia="Calibri"/>
          <w:sz w:val="16"/>
        </w:rPr>
        <w:t xml:space="preserve">game? And upon what information should </w:t>
      </w:r>
      <w:r>
        <w:rPr>
          <w:sz w:val="16"/>
        </w:rPr>
        <w:t xml:space="preserve">I </w:t>
      </w:r>
      <w:r>
        <w:rPr>
          <w:rStyle w:val="BodyText2"/>
          <w:rFonts w:eastAsia="Calibri"/>
          <w:sz w:val="16"/>
        </w:rPr>
        <w:t>rely to make my decision?</w:t>
      </w:r>
      <w:r>
        <w:rPr>
          <w:sz w:val="16"/>
        </w:rPr>
        <w:t xml:space="preserve"> </w:t>
      </w:r>
      <w:r>
        <w:rPr>
          <w:rStyle w:val="BodyText2"/>
          <w:rFonts w:eastAsia="Calibri"/>
          <w:sz w:val="16"/>
        </w:rPr>
        <w:t xml:space="preserve">Certainly some of these decisions </w:t>
      </w:r>
      <w:r>
        <w:rPr>
          <w:rStyle w:val="BodyText3"/>
          <w:rFonts w:eastAsia="Calibri"/>
          <w:sz w:val="16"/>
        </w:rPr>
        <w:t xml:space="preserve">are </w:t>
      </w:r>
      <w:r>
        <w:rPr>
          <w:rStyle w:val="BodyText2"/>
          <w:rFonts w:eastAsia="Calibri"/>
          <w:sz w:val="16"/>
        </w:rPr>
        <w:t xml:space="preserve">more consequential than others. Which amendment to vote for, </w:t>
      </w:r>
      <w:r>
        <w:rPr>
          <w:rStyle w:val="BodyText3"/>
          <w:rFonts w:eastAsia="Calibri"/>
          <w:sz w:val="16"/>
        </w:rPr>
        <w:t xml:space="preserve">what </w:t>
      </w:r>
      <w:r>
        <w:rPr>
          <w:rStyle w:val="BodyText2"/>
          <w:rFonts w:eastAsia="Calibri"/>
          <w:sz w:val="16"/>
        </w:rPr>
        <w:t xml:space="preserve">television </w:t>
      </w:r>
      <w:r>
        <w:rPr>
          <w:rStyle w:val="BodyText3"/>
          <w:rFonts w:eastAsia="Calibri"/>
          <w:sz w:val="16"/>
        </w:rPr>
        <w:t xml:space="preserve">program </w:t>
      </w:r>
      <w:r>
        <w:rPr>
          <w:rStyle w:val="BodyText2"/>
          <w:rFonts w:eastAsia="Calibri"/>
          <w:sz w:val="16"/>
        </w:rPr>
        <w:t xml:space="preserve">to watch, what </w:t>
      </w:r>
      <w:r>
        <w:rPr>
          <w:rStyle w:val="BodyText3"/>
          <w:rFonts w:eastAsia="Calibri"/>
          <w:sz w:val="16"/>
        </w:rPr>
        <w:t xml:space="preserve">course </w:t>
      </w:r>
      <w:r>
        <w:rPr>
          <w:rStyle w:val="BodyText2"/>
          <w:rFonts w:eastAsia="Calibri"/>
          <w:sz w:val="16"/>
        </w:rPr>
        <w:t>to take,</w:t>
      </w:r>
      <w:r>
        <w:rPr>
          <w:sz w:val="16"/>
        </w:rPr>
        <w:t xml:space="preserve"> </w:t>
      </w:r>
      <w:r>
        <w:rPr>
          <w:rStyle w:val="BodyText2"/>
          <w:rFonts w:eastAsia="Calibri"/>
          <w:sz w:val="16"/>
        </w:rPr>
        <w:t xml:space="preserve">which phone </w:t>
      </w:r>
      <w:r>
        <w:rPr>
          <w:rStyle w:val="BodyText1"/>
          <w:rFonts w:eastAsia="Calibri"/>
          <w:sz w:val="16"/>
        </w:rPr>
        <w:t xml:space="preserve">plan </w:t>
      </w:r>
      <w:r>
        <w:rPr>
          <w:rStyle w:val="BodyText2"/>
          <w:rFonts w:eastAsia="Calibri"/>
          <w:sz w:val="16"/>
        </w:rPr>
        <w:t xml:space="preserve">to purchase, </w:t>
      </w:r>
      <w:r>
        <w:rPr>
          <w:rStyle w:val="BodyText3"/>
          <w:rFonts w:eastAsia="Calibri"/>
          <w:sz w:val="16"/>
        </w:rPr>
        <w:t xml:space="preserve">and which diet </w:t>
      </w:r>
      <w:r>
        <w:rPr>
          <w:rStyle w:val="BodyText2"/>
          <w:rFonts w:eastAsia="Calibri"/>
          <w:sz w:val="16"/>
        </w:rPr>
        <w:t>to pursue</w:t>
      </w:r>
      <w:r>
        <w:rPr>
          <w:rStyle w:val="BodyText4"/>
          <w:rFonts w:eastAsia="Calibri"/>
          <w:sz w:val="16"/>
        </w:rPr>
        <w:t>—</w:t>
      </w:r>
      <w:r>
        <w:rPr>
          <w:rStyle w:val="BodyText3"/>
          <w:rFonts w:eastAsia="Calibri"/>
          <w:sz w:val="16"/>
        </w:rPr>
        <w:t xml:space="preserve">all </w:t>
      </w:r>
      <w:r>
        <w:rPr>
          <w:rStyle w:val="BodyText2"/>
          <w:rFonts w:eastAsia="Calibri"/>
          <w:sz w:val="16"/>
        </w:rPr>
        <w:t xml:space="preserve">present unique challenges. At our </w:t>
      </w:r>
      <w:r>
        <w:rPr>
          <w:rStyle w:val="BodyText3"/>
          <w:rFonts w:eastAsia="Calibri"/>
          <w:sz w:val="16"/>
        </w:rPr>
        <w:t xml:space="preserve">best, we seek </w:t>
      </w:r>
      <w:r>
        <w:rPr>
          <w:rStyle w:val="BodyText2"/>
          <w:rFonts w:eastAsia="Calibri"/>
          <w:sz w:val="16"/>
        </w:rPr>
        <w:t xml:space="preserve">out </w:t>
      </w:r>
      <w:r>
        <w:rPr>
          <w:rStyle w:val="BodyText3"/>
          <w:rFonts w:eastAsia="Calibri"/>
          <w:sz w:val="16"/>
        </w:rPr>
        <w:t xml:space="preserve">research </w:t>
      </w:r>
      <w:r>
        <w:rPr>
          <w:rStyle w:val="BodyText2"/>
          <w:rFonts w:eastAsia="Calibri"/>
          <w:sz w:val="16"/>
        </w:rPr>
        <w:t xml:space="preserve">and data to inform </w:t>
      </w:r>
      <w:r>
        <w:rPr>
          <w:rStyle w:val="BodyText3"/>
          <w:rFonts w:eastAsia="Calibri"/>
          <w:sz w:val="16"/>
        </w:rPr>
        <w:t xml:space="preserve">our decisions. </w:t>
      </w:r>
      <w:r>
        <w:rPr>
          <w:rStyle w:val="BodyText2"/>
          <w:rFonts w:eastAsia="Calibri"/>
          <w:sz w:val="16"/>
        </w:rPr>
        <w:t xml:space="preserve">Yet </w:t>
      </w:r>
      <w:r>
        <w:rPr>
          <w:rStyle w:val="BoldUnderline"/>
          <w:highlight w:val="green"/>
        </w:rPr>
        <w:t>even the choice of which information to attend to requires decision making</w:t>
      </w:r>
      <w:r>
        <w:rPr>
          <w:rStyle w:val="BoldUnderline"/>
        </w:rPr>
        <w:t>.</w:t>
      </w:r>
      <w:r>
        <w:rPr>
          <w:rStyle w:val="BodyText2"/>
          <w:rFonts w:eastAsia="Calibri"/>
          <w:sz w:val="16"/>
        </w:rPr>
        <w:t xml:space="preserve"> In </w:t>
      </w:r>
      <w:r>
        <w:rPr>
          <w:rStyle w:val="BodyText3"/>
          <w:rFonts w:eastAsia="Calibri"/>
          <w:sz w:val="16"/>
        </w:rPr>
        <w:t xml:space="preserve">2006, </w:t>
      </w:r>
      <w:r>
        <w:rPr>
          <w:sz w:val="16"/>
        </w:rPr>
        <w:t>Time</w:t>
      </w:r>
      <w:r>
        <w:rPr>
          <w:rStyle w:val="Bodytext95pt"/>
          <w:rFonts w:eastAsia="Calibri"/>
          <w:sz w:val="16"/>
        </w:rPr>
        <w:t xml:space="preserve"> </w:t>
      </w:r>
      <w:r>
        <w:rPr>
          <w:rStyle w:val="BodyText2"/>
          <w:rFonts w:eastAsia="Calibri"/>
          <w:sz w:val="16"/>
        </w:rPr>
        <w:t xml:space="preserve">magazine named YOU its "Person </w:t>
      </w:r>
      <w:r>
        <w:rPr>
          <w:rStyle w:val="BodyText1"/>
          <w:rFonts w:eastAsia="Calibri"/>
          <w:sz w:val="16"/>
        </w:rPr>
        <w:t xml:space="preserve">of </w:t>
      </w:r>
      <w:r>
        <w:rPr>
          <w:rStyle w:val="BodyText2"/>
          <w:rFonts w:eastAsia="Calibri"/>
          <w:sz w:val="16"/>
        </w:rPr>
        <w:t xml:space="preserve">the Year.” Congratulations! </w:t>
      </w:r>
      <w:r>
        <w:rPr>
          <w:rStyle w:val="BodyText1"/>
          <w:rFonts w:eastAsia="Calibri"/>
          <w:sz w:val="16"/>
        </w:rPr>
        <w:t xml:space="preserve">Its </w:t>
      </w:r>
      <w:r>
        <w:rPr>
          <w:rStyle w:val="BodyText2"/>
          <w:rFonts w:eastAsia="Calibri"/>
          <w:sz w:val="16"/>
        </w:rPr>
        <w:t xml:space="preserve">selection </w:t>
      </w:r>
      <w:r>
        <w:rPr>
          <w:rStyle w:val="BodyText3"/>
          <w:rFonts w:eastAsia="Calibri"/>
          <w:sz w:val="16"/>
        </w:rPr>
        <w:t xml:space="preserve">was based </w:t>
      </w:r>
      <w:r>
        <w:rPr>
          <w:rStyle w:val="BodyText1"/>
          <w:rFonts w:eastAsia="Calibri"/>
          <w:sz w:val="16"/>
        </w:rPr>
        <w:t xml:space="preserve">on </w:t>
      </w:r>
      <w:r>
        <w:rPr>
          <w:rStyle w:val="BodyText3"/>
          <w:rFonts w:eastAsia="Calibri"/>
          <w:sz w:val="16"/>
        </w:rPr>
        <w:t xml:space="preserve">the </w:t>
      </w:r>
      <w:r>
        <w:rPr>
          <w:rStyle w:val="BodyText2"/>
          <w:rFonts w:eastAsia="Calibri"/>
          <w:sz w:val="16"/>
        </w:rPr>
        <w:t xml:space="preserve">participation not </w:t>
      </w:r>
      <w:r>
        <w:rPr>
          <w:rStyle w:val="BodyText3"/>
          <w:rFonts w:eastAsia="Calibri"/>
          <w:sz w:val="16"/>
        </w:rPr>
        <w:t xml:space="preserve">of </w:t>
      </w:r>
      <w:r>
        <w:rPr>
          <w:rStyle w:val="BodyText2"/>
          <w:rFonts w:eastAsia="Calibri"/>
          <w:sz w:val="16"/>
        </w:rPr>
        <w:t xml:space="preserve">“great men” </w:t>
      </w:r>
      <w:r>
        <w:rPr>
          <w:rStyle w:val="BodyText1"/>
          <w:rFonts w:eastAsia="Calibri"/>
          <w:sz w:val="16"/>
        </w:rPr>
        <w:t xml:space="preserve">in </w:t>
      </w:r>
      <w:r>
        <w:rPr>
          <w:rStyle w:val="BodyText3"/>
          <w:rFonts w:eastAsia="Calibri"/>
          <w:sz w:val="16"/>
        </w:rPr>
        <w:t xml:space="preserve">the creation </w:t>
      </w:r>
      <w:r>
        <w:rPr>
          <w:rStyle w:val="BodyText2"/>
          <w:rFonts w:eastAsia="Calibri"/>
          <w:sz w:val="16"/>
        </w:rPr>
        <w:t>of his</w:t>
      </w:r>
      <w:r>
        <w:rPr>
          <w:rStyle w:val="BodyText2"/>
          <w:rFonts w:eastAsia="Calibri"/>
          <w:sz w:val="16"/>
        </w:rPr>
        <w:softHyphen/>
        <w:t xml:space="preserve">tory, </w:t>
      </w:r>
      <w:r>
        <w:rPr>
          <w:rStyle w:val="BodyText3"/>
          <w:rFonts w:eastAsia="Calibri"/>
          <w:sz w:val="16"/>
        </w:rPr>
        <w:t xml:space="preserve">but </w:t>
      </w:r>
      <w:r>
        <w:rPr>
          <w:rStyle w:val="BodyText2"/>
          <w:rFonts w:eastAsia="Calibri"/>
          <w:sz w:val="16"/>
        </w:rPr>
        <w:t xml:space="preserve">rather on </w:t>
      </w:r>
      <w:r>
        <w:rPr>
          <w:rStyle w:val="BodyText1"/>
          <w:rFonts w:eastAsia="Calibri"/>
          <w:sz w:val="16"/>
        </w:rPr>
        <w:t xml:space="preserve">the </w:t>
      </w:r>
      <w:r>
        <w:rPr>
          <w:rStyle w:val="BodyText2"/>
          <w:rFonts w:eastAsia="Calibri"/>
          <w:sz w:val="16"/>
        </w:rPr>
        <w:t xml:space="preserve">contributions of a community of anonymous </w:t>
      </w:r>
      <w:r>
        <w:rPr>
          <w:rStyle w:val="BodyText3"/>
          <w:rFonts w:eastAsia="Calibri"/>
          <w:sz w:val="16"/>
        </w:rPr>
        <w:t xml:space="preserve">participants in </w:t>
      </w:r>
      <w:r>
        <w:rPr>
          <w:rStyle w:val="BodyText1"/>
          <w:rFonts w:eastAsia="Calibri"/>
          <w:sz w:val="16"/>
        </w:rPr>
        <w:t xml:space="preserve">the </w:t>
      </w:r>
      <w:r>
        <w:rPr>
          <w:rStyle w:val="BodyText2"/>
          <w:rFonts w:eastAsia="Calibri"/>
          <w:sz w:val="16"/>
        </w:rPr>
        <w:t xml:space="preserve">evolution </w:t>
      </w:r>
      <w:r>
        <w:rPr>
          <w:rStyle w:val="BodyText1"/>
          <w:rFonts w:eastAsia="Calibri"/>
          <w:sz w:val="16"/>
        </w:rPr>
        <w:t xml:space="preserve">of </w:t>
      </w:r>
      <w:r>
        <w:rPr>
          <w:rStyle w:val="BodyText2"/>
          <w:rFonts w:eastAsia="Calibri"/>
          <w:sz w:val="16"/>
        </w:rPr>
        <w:t xml:space="preserve">information. Through blogs, online networking, </w:t>
      </w:r>
      <w:r>
        <w:rPr>
          <w:rStyle w:val="BodyText3"/>
          <w:rFonts w:eastAsia="Calibri"/>
          <w:sz w:val="16"/>
        </w:rPr>
        <w:t xml:space="preserve">YouTube, </w:t>
      </w:r>
      <w:r>
        <w:rPr>
          <w:rStyle w:val="BodyText2"/>
          <w:rFonts w:eastAsia="Calibri"/>
          <w:sz w:val="16"/>
        </w:rPr>
        <w:t xml:space="preserve">Facebook, Twitter, Wikipedia, </w:t>
      </w:r>
      <w:r>
        <w:rPr>
          <w:rStyle w:val="BodyText3"/>
          <w:rFonts w:eastAsia="Calibri"/>
          <w:sz w:val="16"/>
        </w:rPr>
        <w:t xml:space="preserve">and </w:t>
      </w:r>
      <w:r>
        <w:rPr>
          <w:rStyle w:val="BodyText2"/>
          <w:rFonts w:eastAsia="Calibri"/>
          <w:sz w:val="16"/>
        </w:rPr>
        <w:t xml:space="preserve">many </w:t>
      </w:r>
      <w:r>
        <w:rPr>
          <w:rStyle w:val="BodyText1"/>
          <w:rFonts w:eastAsia="Calibri"/>
          <w:sz w:val="16"/>
        </w:rPr>
        <w:t xml:space="preserve">other </w:t>
      </w:r>
      <w:r>
        <w:rPr>
          <w:rStyle w:val="BodyText3"/>
          <w:rFonts w:eastAsia="Calibri"/>
          <w:sz w:val="16"/>
          <w:vertAlign w:val="superscript"/>
        </w:rPr>
        <w:t>“</w:t>
      </w:r>
      <w:r>
        <w:rPr>
          <w:rStyle w:val="BodyText3"/>
          <w:rFonts w:eastAsia="Calibri"/>
          <w:sz w:val="16"/>
        </w:rPr>
        <w:t xml:space="preserve">wikis," and </w:t>
      </w:r>
      <w:r>
        <w:rPr>
          <w:rStyle w:val="BodyText2"/>
          <w:rFonts w:eastAsia="Calibri"/>
          <w:sz w:val="16"/>
        </w:rPr>
        <w:t xml:space="preserve">social networking sites, knowledge and truth are created from </w:t>
      </w:r>
      <w:r>
        <w:rPr>
          <w:rStyle w:val="BodyText1"/>
          <w:rFonts w:eastAsia="Calibri"/>
          <w:sz w:val="16"/>
        </w:rPr>
        <w:t xml:space="preserve">the </w:t>
      </w:r>
      <w:r>
        <w:rPr>
          <w:rStyle w:val="BodyText2"/>
          <w:rFonts w:eastAsia="Calibri"/>
          <w:sz w:val="16"/>
        </w:rPr>
        <w:t xml:space="preserve">bottom up, bypassing the authoritarian control of </w:t>
      </w:r>
      <w:proofErr w:type="spellStart"/>
      <w:r>
        <w:rPr>
          <w:rStyle w:val="BodyText3"/>
          <w:rFonts w:eastAsia="Calibri"/>
          <w:sz w:val="16"/>
        </w:rPr>
        <w:t>newspeople</w:t>
      </w:r>
      <w:proofErr w:type="spellEnd"/>
      <w:r>
        <w:rPr>
          <w:rStyle w:val="BodyText3"/>
          <w:rFonts w:eastAsia="Calibri"/>
          <w:sz w:val="16"/>
        </w:rPr>
        <w:t xml:space="preserve">, academics, </w:t>
      </w:r>
      <w:r>
        <w:rPr>
          <w:rStyle w:val="BodyText2"/>
          <w:rFonts w:eastAsia="Calibri"/>
          <w:sz w:val="16"/>
        </w:rPr>
        <w:t xml:space="preserve">and publishers. </w:t>
      </w:r>
      <w:r>
        <w:rPr>
          <w:rStyle w:val="IntenseEmphasis"/>
        </w:rPr>
        <w:t>Through a quick keyword search, we have access to infinite quantities of information,</w:t>
      </w:r>
      <w:r>
        <w:rPr>
          <w:rStyle w:val="BodyText2"/>
          <w:rFonts w:eastAsia="Calibri"/>
          <w:sz w:val="16"/>
        </w:rPr>
        <w:t xml:space="preserve"> </w:t>
      </w:r>
      <w:r>
        <w:rPr>
          <w:rStyle w:val="BoldUnderline"/>
        </w:rPr>
        <w:t>but how do we sort through it</w:t>
      </w:r>
      <w:r>
        <w:rPr>
          <w:rStyle w:val="BodyText2"/>
          <w:rFonts w:eastAsia="Calibri"/>
          <w:sz w:val="16"/>
        </w:rPr>
        <w:t xml:space="preserve"> and select </w:t>
      </w:r>
      <w:r>
        <w:rPr>
          <w:rStyle w:val="BodyText1"/>
          <w:rFonts w:eastAsia="Calibri"/>
          <w:sz w:val="16"/>
        </w:rPr>
        <w:t xml:space="preserve">the </w:t>
      </w:r>
      <w:r>
        <w:rPr>
          <w:rStyle w:val="BodyText2"/>
          <w:rFonts w:eastAsia="Calibri"/>
          <w:sz w:val="16"/>
        </w:rPr>
        <w:t>best information for our needs? Much of what suffices as information is not reliable, or even ethically motivated.</w:t>
      </w:r>
      <w:r>
        <w:rPr>
          <w:sz w:val="16"/>
        </w:rPr>
        <w:t xml:space="preserve"> </w:t>
      </w:r>
      <w:r>
        <w:rPr>
          <w:rStyle w:val="IntenseEmphasis"/>
          <w:highlight w:val="green"/>
        </w:rPr>
        <w:t>The ability</w:t>
      </w:r>
      <w:r>
        <w:rPr>
          <w:rStyle w:val="IntenseEmphasis"/>
        </w:rPr>
        <w:t xml:space="preserve"> of every decision maker </w:t>
      </w:r>
      <w:r>
        <w:rPr>
          <w:rStyle w:val="IntenseEmphasis"/>
          <w:highlight w:val="green"/>
        </w:rPr>
        <w:t>to make good</w:t>
      </w:r>
      <w:r>
        <w:rPr>
          <w:rStyle w:val="IntenseEmphasis"/>
        </w:rPr>
        <w:t xml:space="preserve">, reasoned, and ethical </w:t>
      </w:r>
      <w:r>
        <w:rPr>
          <w:rStyle w:val="IntenseEmphasis"/>
          <w:highlight w:val="green"/>
        </w:rPr>
        <w:t>deci</w:t>
      </w:r>
      <w:r>
        <w:rPr>
          <w:rStyle w:val="IntenseEmphasis"/>
          <w:highlight w:val="green"/>
        </w:rPr>
        <w:softHyphen/>
        <w:t>sions' relies</w:t>
      </w:r>
      <w:r>
        <w:rPr>
          <w:rStyle w:val="IntenseEmphasis"/>
        </w:rPr>
        <w:t xml:space="preserve"> heavily up</w:t>
      </w:r>
      <w:r>
        <w:rPr>
          <w:rStyle w:val="IntenseEmphasis"/>
          <w:highlight w:val="green"/>
        </w:rPr>
        <w:t>on their ability</w:t>
      </w:r>
      <w:r>
        <w:rPr>
          <w:rStyle w:val="IntenseEmphasis"/>
        </w:rPr>
        <w:t xml:space="preserve"> </w:t>
      </w:r>
      <w:r>
        <w:rPr>
          <w:rStyle w:val="IntenseEmphasis"/>
          <w:highlight w:val="green"/>
        </w:rPr>
        <w:t xml:space="preserve">to </w:t>
      </w:r>
      <w:r>
        <w:rPr>
          <w:rStyle w:val="BoldUnderline"/>
          <w:highlight w:val="green"/>
        </w:rPr>
        <w:t>think critically</w:t>
      </w:r>
      <w:r>
        <w:rPr>
          <w:rStyle w:val="BoldUnderline"/>
        </w:rPr>
        <w:t>.</w:t>
      </w:r>
      <w:r>
        <w:rPr>
          <w:rStyle w:val="BodyText2"/>
          <w:rFonts w:eastAsia="Calibri"/>
          <w:sz w:val="16"/>
        </w:rPr>
        <w:t xml:space="preserve"> </w:t>
      </w:r>
      <w:r>
        <w:rPr>
          <w:rStyle w:val="IntenseEmphasis"/>
        </w:rPr>
        <w:t xml:space="preserve">Critical thinking enables one to break argumentation down to its component parts in order to evaluate </w:t>
      </w:r>
      <w:r>
        <w:rPr>
          <w:rStyle w:val="BodyText2"/>
          <w:rFonts w:eastAsia="Calibri"/>
          <w:sz w:val="16"/>
        </w:rPr>
        <w:t xml:space="preserve">its relative </w:t>
      </w:r>
      <w:r>
        <w:rPr>
          <w:rStyle w:val="IntenseEmphasis"/>
        </w:rPr>
        <w:t>validity and strength,</w:t>
      </w:r>
      <w:r>
        <w:rPr>
          <w:rStyle w:val="BodyText2"/>
          <w:rFonts w:eastAsia="Calibri"/>
          <w:sz w:val="16"/>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rPr>
        <w:t>message under consider</w:t>
      </w:r>
      <w:r>
        <w:rPr>
          <w:rStyle w:val="BodyText2"/>
          <w:rFonts w:eastAsia="Calibri"/>
          <w:sz w:val="16"/>
        </w:rPr>
        <w:softHyphen/>
        <w:t xml:space="preserve">ation. </w:t>
      </w:r>
      <w:r>
        <w:rPr>
          <w:rStyle w:val="IntenseEmphasis"/>
        </w:rPr>
        <w:t>Critical thinkers are better users of information as well as better advocates.</w:t>
      </w:r>
      <w:r>
        <w:rPr>
          <w:rStyle w:val="BodyText2"/>
          <w:rFonts w:eastAsia="Calibri"/>
          <w:sz w:val="16"/>
        </w:rPr>
        <w:t xml:space="preserve"> Colleges and universities expect their students to develop their </w:t>
      </w:r>
      <w:r>
        <w:rPr>
          <w:rStyle w:val="BodyText1"/>
          <w:rFonts w:eastAsia="Calibri"/>
          <w:sz w:val="16"/>
        </w:rPr>
        <w:t xml:space="preserve">critical </w:t>
      </w:r>
      <w:r>
        <w:rPr>
          <w:rStyle w:val="Bodytext85pt"/>
          <w:rFonts w:eastAsia="Calibri"/>
          <w:sz w:val="16"/>
        </w:rPr>
        <w:t>thinking skills</w:t>
      </w:r>
      <w:r>
        <w:rPr>
          <w:rStyle w:val="BodyText2"/>
          <w:rFonts w:eastAsia="Calibri"/>
          <w:sz w:val="16"/>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rPr>
        <w:t>such study is widely recognized.</w:t>
      </w:r>
      <w:r>
        <w:rPr>
          <w:sz w:val="16"/>
        </w:rPr>
        <w:t xml:space="preserve"> </w:t>
      </w:r>
      <w:r>
        <w:rPr>
          <w:rStyle w:val="BodyText2"/>
          <w:rFonts w:eastAsia="Calibri"/>
          <w:sz w:val="16"/>
        </w:rPr>
        <w:t>The executive order establishing California's requirement states;</w:t>
      </w:r>
      <w:r>
        <w:rPr>
          <w:sz w:val="16"/>
        </w:rPr>
        <w:t xml:space="preserve"> </w:t>
      </w:r>
      <w:r>
        <w:rPr>
          <w:rStyle w:val="BodyText2"/>
          <w:rFonts w:eastAsia="Calibri"/>
          <w:sz w:val="16"/>
        </w:rPr>
        <w:t xml:space="preserve">Instruction in </w:t>
      </w:r>
      <w:r>
        <w:rPr>
          <w:sz w:val="16"/>
        </w:rPr>
        <w:t>critical thinking is</w:t>
      </w:r>
      <w:r>
        <w:rPr>
          <w:rStyle w:val="BodyText2"/>
          <w:rFonts w:eastAsia="Calibri"/>
          <w:sz w:val="16"/>
        </w:rPr>
        <w:t xml:space="preserve"> designed to achieve an understanding of the relationship of language to logic, which would lead to </w:t>
      </w:r>
      <w:r>
        <w:rPr>
          <w:sz w:val="16"/>
        </w:rPr>
        <w:t>the ability to analyze, criticize and advocate ideas, to reason inductively and deductively, and to reach factual or judgmental conclusions based on sound inferences drawn from unambigu</w:t>
      </w:r>
      <w:r>
        <w:rPr>
          <w:sz w:val="16"/>
        </w:rPr>
        <w:softHyphen/>
        <w:t>ous statements of knowledge or belief. The minimal competence to be expected at the successful conclusion of instruction in critical thinking</w:t>
      </w:r>
      <w:r>
        <w:rPr>
          <w:rStyle w:val="BodyText2"/>
          <w:rFonts w:eastAsia="Calibri"/>
          <w:sz w:val="16"/>
        </w:rPr>
        <w:t xml:space="preserve"> should be the ability to distinguish fact from judgment, belief from knowledge, and skills in elementary inductive arid deductive processes, including an under</w:t>
      </w:r>
      <w:r>
        <w:rPr>
          <w:rStyle w:val="BodyText2"/>
          <w:rFonts w:eastAsia="Calibri"/>
          <w:sz w:val="16"/>
        </w:rPr>
        <w:softHyphen/>
        <w:t xml:space="preserve">standing of die formal and informal fallacies of language and thought. </w:t>
      </w:r>
      <w:r>
        <w:rPr>
          <w:rStyle w:val="IntenseEmphasis"/>
          <w:highlight w:val="green"/>
        </w:rPr>
        <w:t xml:space="preserve">Competency in </w:t>
      </w:r>
      <w:r>
        <w:rPr>
          <w:rStyle w:val="BoldUnderline"/>
          <w:highlight w:val="green"/>
        </w:rPr>
        <w:t>critical thinking</w:t>
      </w:r>
      <w:r>
        <w:rPr>
          <w:rStyle w:val="IntenseEmphasis"/>
          <w:highlight w:val="green"/>
        </w:rPr>
        <w:t xml:space="preserve"> is a </w:t>
      </w:r>
      <w:r>
        <w:rPr>
          <w:rStyle w:val="Emphasis"/>
          <w:highlight w:val="green"/>
        </w:rPr>
        <w:t>prerequisite</w:t>
      </w:r>
      <w:r>
        <w:rPr>
          <w:rStyle w:val="IntenseEmphasis"/>
          <w:highlight w:val="green"/>
        </w:rPr>
        <w:t xml:space="preserve"> to participating effectively in human affairs</w:t>
      </w:r>
      <w:r>
        <w:rPr>
          <w:rStyle w:val="BodyText2"/>
          <w:rFonts w:eastAsia="Calibri"/>
          <w:sz w:val="16"/>
        </w:rPr>
        <w:t xml:space="preserve">, pursuing higher </w:t>
      </w:r>
      <w:r>
        <w:rPr>
          <w:rStyle w:val="IntenseEmphasis"/>
        </w:rPr>
        <w:t>education</w:t>
      </w:r>
      <w:r>
        <w:rPr>
          <w:rStyle w:val="BodyText2"/>
          <w:rFonts w:eastAsia="Calibri"/>
          <w:sz w:val="16"/>
        </w:rPr>
        <w:t xml:space="preserve">, and </w:t>
      </w:r>
      <w:r>
        <w:rPr>
          <w:rStyle w:val="IntenseEmphasis"/>
        </w:rPr>
        <w:t>succeeding in the highly com</w:t>
      </w:r>
      <w:r>
        <w:rPr>
          <w:rStyle w:val="IntenseEmphasis"/>
        </w:rPr>
        <w:softHyphen/>
        <w:t>petitive world of business and the professions</w:t>
      </w:r>
      <w:r>
        <w:rPr>
          <w:sz w:val="16"/>
        </w:rPr>
        <w:t xml:space="preserve">. Michael </w:t>
      </w:r>
      <w:proofErr w:type="spellStart"/>
      <w:r>
        <w:rPr>
          <w:sz w:val="16"/>
        </w:rPr>
        <w:t>Scriven</w:t>
      </w:r>
      <w:proofErr w:type="spellEnd"/>
      <w:r>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IntenseEmphasis"/>
        </w:rPr>
        <w:t>critical thinking entails effective communication and problem solving abilities and a commitment</w:t>
      </w:r>
      <w:r>
        <w:rPr>
          <w:sz w:val="16"/>
        </w:rPr>
        <w:t xml:space="preserve"> </w:t>
      </w:r>
      <w:r>
        <w:rPr>
          <w:rStyle w:val="IntenseEmphasis"/>
        </w:rPr>
        <w:t>to overcome</w:t>
      </w:r>
      <w:r>
        <w:rPr>
          <w:sz w:val="16"/>
        </w:rPr>
        <w:t xml:space="preserve"> </w:t>
      </w:r>
      <w:r>
        <w:rPr>
          <w:rStyle w:val="IntenseEmphasis"/>
        </w:rPr>
        <w:t>our</w:t>
      </w:r>
      <w:r>
        <w:rPr>
          <w:sz w:val="16"/>
        </w:rPr>
        <w:t xml:space="preserve"> native </w:t>
      </w:r>
      <w:r>
        <w:rPr>
          <w:rStyle w:val="IntenseEmphasis"/>
        </w:rPr>
        <w:t>egocentrism and sociocentrism,"</w:t>
      </w:r>
      <w:r>
        <w:rPr>
          <w:sz w:val="16"/>
        </w:rPr>
        <w:t xml:space="preserve">1 </w:t>
      </w:r>
      <w:r>
        <w:rPr>
          <w:rStyle w:val="IntenseEmphasis"/>
          <w:highlight w:val="green"/>
        </w:rPr>
        <w:t>Debate</w:t>
      </w:r>
      <w:r>
        <w:rPr>
          <w:sz w:val="16"/>
        </w:rPr>
        <w:t xml:space="preserve"> as a classroom exercise and as a mode of thinking and behaving </w:t>
      </w:r>
      <w:r>
        <w:rPr>
          <w:rStyle w:val="Emphasis"/>
          <w:highlight w:val="green"/>
        </w:rPr>
        <w:t>uniquely</w:t>
      </w:r>
      <w:r>
        <w:rPr>
          <w:rStyle w:val="Emphasis"/>
        </w:rPr>
        <w:t xml:space="preserve"> </w:t>
      </w:r>
      <w:r>
        <w:rPr>
          <w:rStyle w:val="Emphasis"/>
          <w:highlight w:val="green"/>
        </w:rPr>
        <w:t>promotes</w:t>
      </w:r>
      <w:r>
        <w:rPr>
          <w:rStyle w:val="Emphasis"/>
        </w:rPr>
        <w:t xml:space="preserve"> development of each of </w:t>
      </w:r>
      <w:r>
        <w:rPr>
          <w:rStyle w:val="Emphasis"/>
          <w:highlight w:val="green"/>
        </w:rPr>
        <w:t>these skill sets.</w:t>
      </w:r>
      <w:r>
        <w:rPr>
          <w:sz w:val="16"/>
        </w:rPr>
        <w:t xml:space="preserve"> Since classical times, debate has been one of the best methods of learning and applying the principles of critical thinking. </w:t>
      </w:r>
      <w:r>
        <w:rPr>
          <w:rStyle w:val="IntenseEmphasis"/>
        </w:rPr>
        <w:t xml:space="preserve">Contemporary </w:t>
      </w:r>
      <w:r>
        <w:rPr>
          <w:rStyle w:val="Emphasis"/>
          <w:highlight w:val="green"/>
        </w:rPr>
        <w:t xml:space="preserve">research confirms </w:t>
      </w:r>
      <w:r>
        <w:rPr>
          <w:rStyle w:val="Emphasis"/>
        </w:rPr>
        <w:t>the value of debate</w:t>
      </w:r>
      <w:r>
        <w:rPr>
          <w:rStyle w:val="IntenseEmphasis"/>
        </w:rPr>
        <w:t>.</w:t>
      </w:r>
      <w:r>
        <w:rPr>
          <w:sz w:val="16"/>
        </w:rPr>
        <w:t xml:space="preserve"> One study concluded: </w:t>
      </w:r>
      <w:r>
        <w:rPr>
          <w:rStyle w:val="IntenseEmphasis"/>
        </w:rPr>
        <w:t>The impact of public communication training on</w:t>
      </w:r>
      <w:r>
        <w:rPr>
          <w:sz w:val="16"/>
        </w:rPr>
        <w:t xml:space="preserve"> the </w:t>
      </w:r>
      <w:r>
        <w:rPr>
          <w:rStyle w:val="IntenseEmphasis"/>
        </w:rPr>
        <w:t xml:space="preserve">critical thinking ability of the participants is </w:t>
      </w:r>
      <w:r>
        <w:rPr>
          <w:rStyle w:val="BoldUnderline"/>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IntenseEmphasis"/>
        </w:rPr>
        <w:t>In particular, debate education improves the ability to think critically</w:t>
      </w:r>
      <w:r>
        <w:rPr>
          <w:sz w:val="16"/>
        </w:rPr>
        <w:t>. In a com</w:t>
      </w:r>
      <w:r>
        <w:rPr>
          <w:sz w:val="16"/>
        </w:rPr>
        <w:softHyphen/>
        <w:t>prehensive</w:t>
      </w:r>
      <w:r>
        <w:rPr>
          <w:rStyle w:val="BodyText2"/>
          <w:rFonts w:eastAsia="Calibri"/>
          <w:sz w:val="16"/>
        </w:rPr>
        <w:t xml:space="preserve"> review of the </w:t>
      </w:r>
      <w:r>
        <w:rPr>
          <w:rStyle w:val="BodyText3"/>
          <w:rFonts w:eastAsia="Calibri"/>
          <w:sz w:val="16"/>
        </w:rPr>
        <w:t xml:space="preserve">relevant </w:t>
      </w:r>
      <w:r>
        <w:rPr>
          <w:rStyle w:val="BodyText2"/>
          <w:rFonts w:eastAsia="Calibri"/>
          <w:sz w:val="16"/>
        </w:rPr>
        <w:t xml:space="preserve">research, Kent Colbert concluded, "'The debate-critical thinking literature provides </w:t>
      </w:r>
      <w:r>
        <w:rPr>
          <w:rStyle w:val="BodyText3"/>
          <w:rFonts w:eastAsia="Calibri"/>
          <w:sz w:val="16"/>
        </w:rPr>
        <w:t xml:space="preserve">presumptive </w:t>
      </w:r>
      <w:r>
        <w:rPr>
          <w:rStyle w:val="BodyText2"/>
          <w:rFonts w:eastAsia="Calibri"/>
          <w:sz w:val="16"/>
        </w:rPr>
        <w:t>proof ■favoring a positive debate-critical thinking relationship.</w:t>
      </w:r>
      <w:r>
        <w:rPr>
          <w:rStyle w:val="BodyText2"/>
          <w:rFonts w:eastAsia="Calibri"/>
          <w:sz w:val="16"/>
          <w:vertAlign w:val="superscript"/>
        </w:rPr>
        <w:t>11</w:t>
      </w:r>
      <w:r>
        <w:rPr>
          <w:rStyle w:val="BodyText2"/>
          <w:rFonts w:eastAsia="Calibri"/>
          <w:sz w:val="16"/>
        </w:rPr>
        <w:t>'</w:t>
      </w:r>
      <w:r>
        <w:rPr>
          <w:rStyle w:val="BodyText2"/>
          <w:rFonts w:eastAsia="Calibri"/>
          <w:sz w:val="16"/>
          <w:vertAlign w:val="superscript"/>
        </w:rPr>
        <w:t>1</w:t>
      </w:r>
      <w:r>
        <w:rPr>
          <w:sz w:val="16"/>
        </w:rPr>
        <w:t xml:space="preserve"> </w:t>
      </w:r>
      <w:r>
        <w:rPr>
          <w:rStyle w:val="BodyText2"/>
          <w:rFonts w:eastAsia="Calibri"/>
          <w:sz w:val="16"/>
        </w:rPr>
        <w:t xml:space="preserve">Much of the most significant communication </w:t>
      </w:r>
      <w:r>
        <w:rPr>
          <w:rStyle w:val="BodyText3"/>
          <w:rFonts w:eastAsia="Calibri"/>
          <w:sz w:val="16"/>
        </w:rPr>
        <w:t xml:space="preserve">of </w:t>
      </w:r>
      <w:r>
        <w:rPr>
          <w:rStyle w:val="BodyText2"/>
          <w:rFonts w:eastAsia="Calibri"/>
          <w:sz w:val="16"/>
        </w:rPr>
        <w:t xml:space="preserve">our </w:t>
      </w:r>
      <w:r>
        <w:rPr>
          <w:rStyle w:val="BodyText3"/>
          <w:rFonts w:eastAsia="Calibri"/>
          <w:sz w:val="16"/>
        </w:rPr>
        <w:t xml:space="preserve">lives </w:t>
      </w:r>
      <w:r>
        <w:rPr>
          <w:rStyle w:val="BodyText1"/>
          <w:rFonts w:eastAsia="Calibri"/>
          <w:sz w:val="16"/>
        </w:rPr>
        <w:t xml:space="preserve">is </w:t>
      </w:r>
      <w:r>
        <w:rPr>
          <w:rStyle w:val="BodyText2"/>
          <w:rFonts w:eastAsia="Calibri"/>
          <w:sz w:val="16"/>
        </w:rPr>
        <w:t xml:space="preserve">conducted in </w:t>
      </w:r>
      <w:r>
        <w:rPr>
          <w:rStyle w:val="BodyText1"/>
          <w:rFonts w:eastAsia="Calibri"/>
          <w:sz w:val="16"/>
        </w:rPr>
        <w:t xml:space="preserve">the </w:t>
      </w:r>
      <w:r>
        <w:rPr>
          <w:rStyle w:val="BodyText2"/>
          <w:rFonts w:eastAsia="Calibri"/>
          <w:sz w:val="16"/>
        </w:rPr>
        <w:t xml:space="preserve">form of debates, </w:t>
      </w:r>
      <w:r>
        <w:rPr>
          <w:rStyle w:val="BodyText3"/>
          <w:rFonts w:eastAsia="Calibri"/>
          <w:sz w:val="16"/>
        </w:rPr>
        <w:t xml:space="preserve">formal or informal, These </w:t>
      </w:r>
      <w:r>
        <w:rPr>
          <w:rStyle w:val="BodyText2"/>
          <w:rFonts w:eastAsia="Calibri"/>
          <w:sz w:val="16"/>
        </w:rPr>
        <w:t xml:space="preserve">take </w:t>
      </w:r>
      <w:r>
        <w:rPr>
          <w:rStyle w:val="BodyText3"/>
          <w:rFonts w:eastAsia="Calibri"/>
          <w:sz w:val="16"/>
        </w:rPr>
        <w:t xml:space="preserve">place </w:t>
      </w:r>
      <w:r>
        <w:rPr>
          <w:rStyle w:val="BodyText2"/>
          <w:rFonts w:eastAsia="Calibri"/>
          <w:sz w:val="16"/>
        </w:rPr>
        <w:t>in intrapersonal commu</w:t>
      </w:r>
      <w:r>
        <w:rPr>
          <w:rStyle w:val="BodyText2"/>
          <w:rFonts w:eastAsia="Calibri"/>
          <w:sz w:val="16"/>
        </w:rPr>
        <w:softHyphen/>
        <w:t xml:space="preserve">nications, with which we weigh the pros </w:t>
      </w:r>
      <w:r>
        <w:rPr>
          <w:rStyle w:val="BodyText3"/>
          <w:rFonts w:eastAsia="Calibri"/>
          <w:sz w:val="16"/>
        </w:rPr>
        <w:t xml:space="preserve">and </w:t>
      </w:r>
      <w:r>
        <w:rPr>
          <w:rStyle w:val="BodyText2"/>
          <w:rFonts w:eastAsia="Calibri"/>
          <w:sz w:val="16"/>
        </w:rPr>
        <w:t xml:space="preserve">cons of an important decision </w:t>
      </w:r>
      <w:r>
        <w:rPr>
          <w:rStyle w:val="BodyText1"/>
          <w:rFonts w:eastAsia="Calibri"/>
          <w:sz w:val="16"/>
        </w:rPr>
        <w:t xml:space="preserve">in </w:t>
      </w:r>
      <w:r>
        <w:rPr>
          <w:rStyle w:val="BodyText2"/>
          <w:rFonts w:eastAsia="Calibri"/>
          <w:sz w:val="16"/>
        </w:rPr>
        <w:t xml:space="preserve">our own minds, and </w:t>
      </w:r>
      <w:r>
        <w:rPr>
          <w:rStyle w:val="BodyText1"/>
          <w:rFonts w:eastAsia="Calibri"/>
          <w:sz w:val="16"/>
        </w:rPr>
        <w:t xml:space="preserve">in </w:t>
      </w:r>
      <w:r>
        <w:rPr>
          <w:rStyle w:val="BodyText2"/>
          <w:rFonts w:eastAsia="Calibri"/>
          <w:sz w:val="16"/>
        </w:rPr>
        <w:t xml:space="preserve">interpersonal communications, in </w:t>
      </w:r>
      <w:r>
        <w:rPr>
          <w:rStyle w:val="BodyText3"/>
          <w:rFonts w:eastAsia="Calibri"/>
          <w:sz w:val="16"/>
        </w:rPr>
        <w:t xml:space="preserve">which we </w:t>
      </w:r>
      <w:r>
        <w:rPr>
          <w:rStyle w:val="BodyText2"/>
          <w:rFonts w:eastAsia="Calibri"/>
          <w:sz w:val="16"/>
        </w:rPr>
        <w:t>listen to argu</w:t>
      </w:r>
      <w:r>
        <w:rPr>
          <w:rStyle w:val="BodyText2"/>
          <w:rFonts w:eastAsia="Calibri"/>
          <w:sz w:val="16"/>
        </w:rPr>
        <w:softHyphen/>
        <w:t xml:space="preserve">ments intended </w:t>
      </w:r>
      <w:r>
        <w:rPr>
          <w:rStyle w:val="BodyText1"/>
          <w:rFonts w:eastAsia="Calibri"/>
          <w:sz w:val="16"/>
        </w:rPr>
        <w:t xml:space="preserve">to </w:t>
      </w:r>
      <w:r>
        <w:rPr>
          <w:rStyle w:val="BodyText2"/>
          <w:rFonts w:eastAsia="Calibri"/>
          <w:sz w:val="16"/>
        </w:rPr>
        <w:t xml:space="preserve">influence </w:t>
      </w:r>
      <w:r>
        <w:rPr>
          <w:rStyle w:val="BodyText3"/>
          <w:rFonts w:eastAsia="Calibri"/>
          <w:sz w:val="16"/>
        </w:rPr>
        <w:t xml:space="preserve">our </w:t>
      </w:r>
      <w:r>
        <w:rPr>
          <w:rStyle w:val="BodyText2"/>
          <w:rFonts w:eastAsia="Calibri"/>
          <w:sz w:val="16"/>
        </w:rPr>
        <w:t xml:space="preserve">decision or participate in </w:t>
      </w:r>
      <w:r>
        <w:rPr>
          <w:rStyle w:val="BodyText3"/>
          <w:rFonts w:eastAsia="Calibri"/>
          <w:sz w:val="16"/>
        </w:rPr>
        <w:t xml:space="preserve">exchanges to influence </w:t>
      </w:r>
      <w:r>
        <w:rPr>
          <w:rStyle w:val="BodyText1"/>
          <w:rFonts w:eastAsia="Calibri"/>
          <w:sz w:val="16"/>
        </w:rPr>
        <w:t xml:space="preserve">the </w:t>
      </w:r>
      <w:r>
        <w:rPr>
          <w:rStyle w:val="BodyText3"/>
          <w:rFonts w:eastAsia="Calibri"/>
          <w:sz w:val="16"/>
        </w:rPr>
        <w:t xml:space="preserve">decisions </w:t>
      </w:r>
      <w:r>
        <w:rPr>
          <w:rStyle w:val="BodyText2"/>
          <w:rFonts w:eastAsia="Calibri"/>
          <w:sz w:val="16"/>
        </w:rPr>
        <w:t xml:space="preserve">of </w:t>
      </w:r>
      <w:r>
        <w:rPr>
          <w:rStyle w:val="BodyText3"/>
          <w:rFonts w:eastAsia="Calibri"/>
          <w:sz w:val="16"/>
        </w:rPr>
        <w:t>others.</w:t>
      </w:r>
      <w:r>
        <w:rPr>
          <w:sz w:val="16"/>
        </w:rPr>
        <w:t xml:space="preserve"> </w:t>
      </w:r>
      <w:r>
        <w:rPr>
          <w:rStyle w:val="Emphasis"/>
        </w:rPr>
        <w:t xml:space="preserve">Our </w:t>
      </w:r>
      <w:r>
        <w:rPr>
          <w:rStyle w:val="Emphasis"/>
          <w:highlight w:val="green"/>
        </w:rPr>
        <w:t>success or failure in life is</w:t>
      </w:r>
      <w:r>
        <w:rPr>
          <w:rStyle w:val="IntenseEmphasis"/>
        </w:rPr>
        <w:t xml:space="preserve"> largely </w:t>
      </w:r>
      <w:r>
        <w:rPr>
          <w:rStyle w:val="Emphasis"/>
          <w:highlight w:val="green"/>
        </w:rPr>
        <w:t>determined</w:t>
      </w:r>
      <w:r>
        <w:rPr>
          <w:rStyle w:val="IntenseEmphasis"/>
          <w:highlight w:val="green"/>
        </w:rPr>
        <w:t xml:space="preserve"> by our ability to make </w:t>
      </w:r>
      <w:r>
        <w:rPr>
          <w:rStyle w:val="IntenseEmphasis"/>
        </w:rPr>
        <w:t xml:space="preserve">wise decisions for ourselves </w:t>
      </w:r>
      <w:r>
        <w:rPr>
          <w:rStyle w:val="IntenseEmphasis"/>
          <w:highlight w:val="green"/>
        </w:rPr>
        <w:t>and</w:t>
      </w:r>
      <w:r>
        <w:rPr>
          <w:rStyle w:val="IntenseEmphasis"/>
        </w:rPr>
        <w:t xml:space="preserve"> to </w:t>
      </w:r>
      <w:r>
        <w:rPr>
          <w:rStyle w:val="IntenseEmphasis"/>
          <w:highlight w:val="green"/>
        </w:rPr>
        <w:t>influence the decisions of’ others</w:t>
      </w:r>
      <w:r>
        <w:rPr>
          <w:rStyle w:val="BodyText2"/>
          <w:rFonts w:eastAsia="Calibri"/>
          <w:sz w:val="16"/>
        </w:rPr>
        <w:t xml:space="preserve"> in ways that are </w:t>
      </w:r>
      <w:r>
        <w:rPr>
          <w:rStyle w:val="BodyText3"/>
          <w:rFonts w:eastAsia="Calibri"/>
          <w:sz w:val="16"/>
        </w:rPr>
        <w:t xml:space="preserve">beneficial </w:t>
      </w:r>
      <w:r>
        <w:rPr>
          <w:rStyle w:val="BodyText2"/>
          <w:rFonts w:eastAsia="Calibri"/>
          <w:sz w:val="16"/>
        </w:rPr>
        <w:t xml:space="preserve">to </w:t>
      </w:r>
      <w:r>
        <w:rPr>
          <w:rStyle w:val="BodyText3"/>
          <w:rFonts w:eastAsia="Calibri"/>
          <w:sz w:val="16"/>
        </w:rPr>
        <w:t xml:space="preserve">us. </w:t>
      </w:r>
      <w:r>
        <w:rPr>
          <w:rStyle w:val="IntenseEmphasis"/>
        </w:rPr>
        <w:t>Much of our significant, purposeful activity is concerned with making decisions.</w:t>
      </w:r>
      <w:r>
        <w:rPr>
          <w:rStyle w:val="BodyText2"/>
          <w:rFonts w:eastAsia="Calibri"/>
          <w:sz w:val="16"/>
        </w:rPr>
        <w:t xml:space="preserve"> </w:t>
      </w:r>
      <w:r>
        <w:rPr>
          <w:rStyle w:val="IntenseEmphasis"/>
        </w:rPr>
        <w:t>Whether to join a campus organization</w:t>
      </w:r>
      <w:r>
        <w:rPr>
          <w:rStyle w:val="BodyText2"/>
          <w:rFonts w:eastAsia="Calibri"/>
          <w:sz w:val="16"/>
        </w:rPr>
        <w:t xml:space="preserve">, </w:t>
      </w:r>
      <w:r>
        <w:rPr>
          <w:rStyle w:val="IntenseEmphasis"/>
        </w:rPr>
        <w:t>go to grad</w:t>
      </w:r>
      <w:r>
        <w:rPr>
          <w:rStyle w:val="BodyText2"/>
          <w:rFonts w:eastAsia="Calibri"/>
          <w:sz w:val="16"/>
        </w:rPr>
        <w:t xml:space="preserve">uate </w:t>
      </w:r>
      <w:r>
        <w:rPr>
          <w:rStyle w:val="IntenseEmphasis"/>
        </w:rPr>
        <w:t>school</w:t>
      </w:r>
      <w:r>
        <w:rPr>
          <w:rStyle w:val="BodyText2"/>
          <w:rFonts w:eastAsia="Calibri"/>
          <w:sz w:val="16"/>
        </w:rPr>
        <w:t xml:space="preserve">, </w:t>
      </w:r>
      <w:r>
        <w:rPr>
          <w:rStyle w:val="IntenseEmphasis"/>
        </w:rPr>
        <w:t>accept a job offer, buy a car or house</w:t>
      </w:r>
      <w:r>
        <w:rPr>
          <w:rStyle w:val="BodyText2"/>
          <w:rFonts w:eastAsia="Calibri"/>
          <w:sz w:val="16"/>
        </w:rPr>
        <w:t xml:space="preserve">, </w:t>
      </w:r>
      <w:r>
        <w:rPr>
          <w:rStyle w:val="IntenseEmphasis"/>
        </w:rPr>
        <w:t>move</w:t>
      </w:r>
      <w:r>
        <w:rPr>
          <w:rStyle w:val="BodyText2"/>
          <w:rFonts w:eastAsia="Calibri"/>
          <w:sz w:val="16"/>
        </w:rPr>
        <w:t xml:space="preserve"> to another city, </w:t>
      </w:r>
      <w:r>
        <w:rPr>
          <w:rStyle w:val="IntenseEmphasis"/>
        </w:rPr>
        <w:t>invest</w:t>
      </w:r>
      <w:r>
        <w:rPr>
          <w:rStyle w:val="BodyText2"/>
          <w:rFonts w:eastAsia="Calibri"/>
          <w:sz w:val="16"/>
        </w:rPr>
        <w:t xml:space="preserve"> </w:t>
      </w:r>
      <w:r>
        <w:rPr>
          <w:rStyle w:val="BodyText1"/>
          <w:rFonts w:eastAsia="Calibri"/>
          <w:sz w:val="16"/>
        </w:rPr>
        <w:t xml:space="preserve">in </w:t>
      </w:r>
      <w:r>
        <w:rPr>
          <w:rStyle w:val="BodyText2"/>
          <w:rFonts w:eastAsia="Calibri"/>
          <w:sz w:val="16"/>
        </w:rPr>
        <w:t xml:space="preserve">a certain stock, </w:t>
      </w:r>
      <w:r>
        <w:rPr>
          <w:rStyle w:val="IntenseEmphasis"/>
        </w:rPr>
        <w:t>or vote</w:t>
      </w:r>
      <w:r>
        <w:rPr>
          <w:rStyle w:val="BodyText2"/>
          <w:rFonts w:eastAsia="Calibri"/>
          <w:sz w:val="16"/>
        </w:rPr>
        <w:t xml:space="preserve"> for </w:t>
      </w:r>
      <w:r>
        <w:rPr>
          <w:rStyle w:val="BodyText3"/>
          <w:rFonts w:eastAsia="Calibri"/>
          <w:sz w:val="16"/>
        </w:rPr>
        <w:t>Garcia</w:t>
      </w:r>
      <w:r>
        <w:rPr>
          <w:rStyle w:val="BodyText4"/>
          <w:rFonts w:eastAsia="Calibri"/>
          <w:sz w:val="16"/>
        </w:rPr>
        <w:t>—</w:t>
      </w:r>
      <w:r>
        <w:rPr>
          <w:rStyle w:val="IntenseEmphasis"/>
        </w:rPr>
        <w:t xml:space="preserve">these are just a few Of the </w:t>
      </w:r>
      <w:r>
        <w:rPr>
          <w:rStyle w:val="Emphasis"/>
        </w:rPr>
        <w:t>thousands</w:t>
      </w:r>
      <w:r>
        <w:rPr>
          <w:rStyle w:val="BodyText3"/>
          <w:rFonts w:eastAsia="Calibri"/>
          <w:sz w:val="16"/>
        </w:rPr>
        <w:t xml:space="preserve"> </w:t>
      </w:r>
      <w:r>
        <w:rPr>
          <w:rStyle w:val="IntenseEmphasis"/>
        </w:rPr>
        <w:t>of deci</w:t>
      </w:r>
      <w:r>
        <w:rPr>
          <w:rStyle w:val="IntenseEmphasis"/>
        </w:rPr>
        <w:softHyphen/>
        <w:t>sions we may have to make.</w:t>
      </w:r>
      <w:r>
        <w:rPr>
          <w:rStyle w:val="BodyText2"/>
          <w:rFonts w:eastAsia="Calibri"/>
          <w:sz w:val="16"/>
        </w:rPr>
        <w:t xml:space="preserve"> Often, intelligent self-interest or </w:t>
      </w:r>
      <w:r>
        <w:rPr>
          <w:rStyle w:val="BodyText3"/>
          <w:rFonts w:eastAsia="Calibri"/>
          <w:sz w:val="16"/>
        </w:rPr>
        <w:t xml:space="preserve">a </w:t>
      </w:r>
      <w:r>
        <w:rPr>
          <w:rStyle w:val="BodyText2"/>
          <w:rFonts w:eastAsia="Calibri"/>
          <w:sz w:val="16"/>
        </w:rPr>
        <w:t>sense of respon</w:t>
      </w:r>
      <w:r>
        <w:rPr>
          <w:rStyle w:val="BodyText2"/>
          <w:rFonts w:eastAsia="Calibri"/>
          <w:sz w:val="16"/>
        </w:rPr>
        <w:softHyphen/>
        <w:t xml:space="preserve">sibility </w:t>
      </w:r>
      <w:r>
        <w:rPr>
          <w:rStyle w:val="BodyText3"/>
          <w:rFonts w:eastAsia="Calibri"/>
          <w:sz w:val="16"/>
        </w:rPr>
        <w:t xml:space="preserve">will </w:t>
      </w:r>
      <w:r>
        <w:rPr>
          <w:rStyle w:val="BodyText2"/>
          <w:rFonts w:eastAsia="Calibri"/>
          <w:sz w:val="16"/>
        </w:rPr>
        <w:t xml:space="preserve">require us to </w:t>
      </w:r>
      <w:r>
        <w:rPr>
          <w:rStyle w:val="BodyText3"/>
          <w:rFonts w:eastAsia="Calibri"/>
          <w:sz w:val="16"/>
        </w:rPr>
        <w:t xml:space="preserve">win the </w:t>
      </w:r>
      <w:r>
        <w:rPr>
          <w:rStyle w:val="BodyText2"/>
          <w:rFonts w:eastAsia="Calibri"/>
          <w:sz w:val="16"/>
        </w:rPr>
        <w:t>support of others. We may want a scholarship</w:t>
      </w:r>
      <w:r>
        <w:rPr>
          <w:sz w:val="16"/>
        </w:rPr>
        <w:t xml:space="preserve"> </w:t>
      </w:r>
      <w:r>
        <w:rPr>
          <w:rStyle w:val="BodyText2"/>
          <w:rFonts w:eastAsia="Calibri"/>
          <w:sz w:val="16"/>
        </w:rPr>
        <w:t xml:space="preserve">or a particular job </w:t>
      </w:r>
      <w:r>
        <w:rPr>
          <w:rStyle w:val="BodyText3"/>
          <w:rFonts w:eastAsia="Calibri"/>
          <w:sz w:val="16"/>
        </w:rPr>
        <w:t xml:space="preserve">for </w:t>
      </w:r>
      <w:r>
        <w:rPr>
          <w:rStyle w:val="BodyText2"/>
          <w:rFonts w:eastAsia="Calibri"/>
          <w:sz w:val="16"/>
        </w:rPr>
        <w:t xml:space="preserve">ourselves, </w:t>
      </w:r>
      <w:r>
        <w:rPr>
          <w:rStyle w:val="BodyText1"/>
          <w:rFonts w:eastAsia="Calibri"/>
          <w:sz w:val="16"/>
        </w:rPr>
        <w:t xml:space="preserve">a </w:t>
      </w:r>
      <w:r>
        <w:rPr>
          <w:rStyle w:val="BodyText2"/>
          <w:rFonts w:eastAsia="Calibri"/>
          <w:sz w:val="16"/>
        </w:rPr>
        <w:t xml:space="preserve">customer for our product, or </w:t>
      </w:r>
      <w:r>
        <w:rPr>
          <w:rStyle w:val="BodyText3"/>
          <w:rFonts w:eastAsia="Calibri"/>
          <w:sz w:val="16"/>
        </w:rPr>
        <w:t xml:space="preserve">a </w:t>
      </w:r>
      <w:r>
        <w:rPr>
          <w:rStyle w:val="BodyText2"/>
          <w:rFonts w:eastAsia="Calibri"/>
          <w:sz w:val="16"/>
        </w:rPr>
        <w:t xml:space="preserve">vote for </w:t>
      </w:r>
      <w:r>
        <w:rPr>
          <w:rStyle w:val="BodyText3"/>
          <w:rFonts w:eastAsia="Calibri"/>
          <w:sz w:val="16"/>
        </w:rPr>
        <w:t xml:space="preserve">our </w:t>
      </w:r>
      <w:r>
        <w:rPr>
          <w:rStyle w:val="BodyText2"/>
          <w:rFonts w:eastAsia="Calibri"/>
          <w:sz w:val="16"/>
        </w:rPr>
        <w:t xml:space="preserve">favored </w:t>
      </w:r>
      <w:r>
        <w:rPr>
          <w:rStyle w:val="BodyText3"/>
          <w:rFonts w:eastAsia="Calibri"/>
          <w:sz w:val="16"/>
        </w:rPr>
        <w:t>political candidate.</w:t>
      </w:r>
      <w:r>
        <w:rPr>
          <w:sz w:val="16"/>
        </w:rPr>
        <w:t xml:space="preserve"> </w:t>
      </w:r>
      <w:r>
        <w:rPr>
          <w:rStyle w:val="IntenseEmphasis"/>
        </w:rPr>
        <w:t>Some people make decision by flipping a coin. Others act on a whim or respond unconsciously to “hidden persuaders</w:t>
      </w:r>
      <w:r>
        <w:rPr>
          <w:rStyle w:val="BodyText2"/>
          <w:rFonts w:eastAsia="Calibri"/>
          <w:sz w:val="16"/>
        </w:rPr>
        <w:t xml:space="preserve">.” </w:t>
      </w:r>
      <w:r>
        <w:rPr>
          <w:sz w:val="16"/>
        </w:rPr>
        <w:t xml:space="preserve">If </w:t>
      </w:r>
      <w:r>
        <w:rPr>
          <w:rStyle w:val="BodyText2"/>
          <w:rFonts w:eastAsia="Calibri"/>
          <w:sz w:val="16"/>
        </w:rPr>
        <w:t>the problem is trivial—</w:t>
      </w:r>
      <w:r>
        <w:rPr>
          <w:rStyle w:val="BodyText1"/>
          <w:rFonts w:eastAsia="Calibri"/>
          <w:sz w:val="16"/>
        </w:rPr>
        <w:t xml:space="preserve">such </w:t>
      </w:r>
      <w:r>
        <w:rPr>
          <w:rStyle w:val="BodyText2"/>
          <w:rFonts w:eastAsia="Calibri"/>
          <w:sz w:val="16"/>
        </w:rPr>
        <w:t xml:space="preserve">as whether to go to a concert or a </w:t>
      </w:r>
      <w:r>
        <w:rPr>
          <w:rStyle w:val="BodyText3"/>
          <w:rFonts w:eastAsia="Calibri"/>
          <w:sz w:val="16"/>
        </w:rPr>
        <w:t>film</w:t>
      </w:r>
      <w:r>
        <w:rPr>
          <w:rStyle w:val="BodyText4"/>
          <w:rFonts w:eastAsia="Calibri"/>
          <w:sz w:val="16"/>
        </w:rPr>
        <w:t>—</w:t>
      </w:r>
      <w:r>
        <w:rPr>
          <w:rStyle w:val="BodyText1"/>
          <w:rFonts w:eastAsia="Calibri"/>
          <w:sz w:val="16"/>
        </w:rPr>
        <w:t xml:space="preserve">the </w:t>
      </w:r>
      <w:r>
        <w:rPr>
          <w:rStyle w:val="BodyText2"/>
          <w:rFonts w:eastAsia="Calibri"/>
          <w:sz w:val="16"/>
        </w:rPr>
        <w:t xml:space="preserve">particular method used is unimportant. </w:t>
      </w:r>
      <w:r>
        <w:rPr>
          <w:rStyle w:val="IntenseEmphasis"/>
        </w:rPr>
        <w:t>For</w:t>
      </w:r>
      <w:r>
        <w:rPr>
          <w:rStyle w:val="BodyText2"/>
          <w:rFonts w:eastAsia="Calibri"/>
          <w:sz w:val="16"/>
        </w:rPr>
        <w:t xml:space="preserve"> more </w:t>
      </w:r>
      <w:r>
        <w:rPr>
          <w:rStyle w:val="IntenseEmphasis"/>
        </w:rPr>
        <w:t>crucial</w:t>
      </w:r>
      <w:r>
        <w:rPr>
          <w:rStyle w:val="BodyText2"/>
          <w:rFonts w:eastAsia="Calibri"/>
          <w:sz w:val="16"/>
        </w:rPr>
        <w:t xml:space="preserve"> </w:t>
      </w:r>
      <w:r>
        <w:rPr>
          <w:rStyle w:val="IntenseEmphasis"/>
        </w:rPr>
        <w:t>matters</w:t>
      </w:r>
      <w:r>
        <w:rPr>
          <w:rStyle w:val="BodyText3"/>
          <w:rFonts w:eastAsia="Calibri"/>
          <w:sz w:val="16"/>
        </w:rPr>
        <w:t xml:space="preserve">, </w:t>
      </w:r>
      <w:r>
        <w:rPr>
          <w:rStyle w:val="BodyText2"/>
          <w:rFonts w:eastAsia="Calibri"/>
          <w:sz w:val="16"/>
        </w:rPr>
        <w:t xml:space="preserve">however, </w:t>
      </w:r>
      <w:r>
        <w:rPr>
          <w:rStyle w:val="IntenseEmphasis"/>
          <w:highlight w:val="green"/>
        </w:rPr>
        <w:t>mature adults</w:t>
      </w:r>
      <w:r>
        <w:rPr>
          <w:rStyle w:val="IntenseEmphasis"/>
        </w:rPr>
        <w:t xml:space="preserve"> </w:t>
      </w:r>
      <w:r>
        <w:rPr>
          <w:rStyle w:val="IntenseEmphasis"/>
          <w:highlight w:val="green"/>
        </w:rPr>
        <w:t>require</w:t>
      </w:r>
      <w:r>
        <w:rPr>
          <w:rStyle w:val="BodyText2"/>
          <w:rFonts w:eastAsia="Calibri"/>
          <w:sz w:val="16"/>
        </w:rPr>
        <w:t xml:space="preserve"> </w:t>
      </w:r>
      <w:proofErr w:type="gramStart"/>
      <w:r>
        <w:rPr>
          <w:rStyle w:val="BodyText2"/>
          <w:rFonts w:eastAsia="Calibri"/>
          <w:sz w:val="16"/>
        </w:rPr>
        <w:t xml:space="preserve">a </w:t>
      </w:r>
      <w:r>
        <w:rPr>
          <w:rStyle w:val="BoldUnderline"/>
          <w:highlight w:val="green"/>
        </w:rPr>
        <w:t>reasoned methods</w:t>
      </w:r>
      <w:proofErr w:type="gramEnd"/>
      <w:r>
        <w:rPr>
          <w:rStyle w:val="BodyText2"/>
          <w:rFonts w:eastAsia="Calibri"/>
          <w:sz w:val="16"/>
          <w:highlight w:val="green"/>
        </w:rPr>
        <w:t xml:space="preserve"> </w:t>
      </w:r>
      <w:r>
        <w:rPr>
          <w:rStyle w:val="IntenseEmphasis"/>
          <w:highlight w:val="green"/>
        </w:rPr>
        <w:t>of decision making</w:t>
      </w:r>
      <w:r>
        <w:rPr>
          <w:rStyle w:val="BodyText2"/>
          <w:rFonts w:eastAsia="Calibri"/>
          <w:sz w:val="16"/>
        </w:rPr>
        <w:t xml:space="preserve">. Decisions should be justified </w:t>
      </w:r>
      <w:r>
        <w:rPr>
          <w:rStyle w:val="BodyText3"/>
          <w:rFonts w:eastAsia="Calibri"/>
          <w:sz w:val="16"/>
        </w:rPr>
        <w:t xml:space="preserve">by </w:t>
      </w:r>
      <w:r>
        <w:rPr>
          <w:rStyle w:val="BodyText2"/>
          <w:rFonts w:eastAsia="Calibri"/>
          <w:sz w:val="16"/>
        </w:rPr>
        <w:t xml:space="preserve">good </w:t>
      </w:r>
      <w:r>
        <w:rPr>
          <w:rStyle w:val="BodyText3"/>
          <w:rFonts w:eastAsia="Calibri"/>
          <w:sz w:val="16"/>
        </w:rPr>
        <w:t xml:space="preserve">reasons based </w:t>
      </w:r>
      <w:r>
        <w:rPr>
          <w:rStyle w:val="BodyText2"/>
          <w:rFonts w:eastAsia="Calibri"/>
          <w:sz w:val="16"/>
        </w:rPr>
        <w:t>on accurate evidence and valid reasoning.</w:t>
      </w:r>
    </w:p>
    <w:p w:rsidR="00403146" w:rsidRDefault="00403146" w:rsidP="00403146">
      <w:pPr>
        <w:pStyle w:val="Heading2"/>
      </w:pPr>
      <w:r>
        <w:rPr>
          <w:b w:val="0"/>
          <w:bCs w:val="0"/>
        </w:rPr>
        <w:t>Off</w:t>
      </w:r>
    </w:p>
    <w:p w:rsidR="00403146" w:rsidRDefault="00403146" w:rsidP="00403146">
      <w:pPr>
        <w:pStyle w:val="Heading4"/>
        <w:rPr>
          <w:b w:val="0"/>
          <w:bCs w:val="0"/>
        </w:rPr>
      </w:pPr>
      <w:r>
        <w:rPr>
          <w:b w:val="0"/>
          <w:bCs w:val="0"/>
        </w:rPr>
        <w:t>The negatives speech act is a performance - the aff should not get a perm.</w:t>
      </w:r>
    </w:p>
    <w:p w:rsidR="00403146" w:rsidRDefault="00403146" w:rsidP="00403146">
      <w:pPr>
        <w:rPr>
          <w:rStyle w:val="StyleStyleBold12pt"/>
        </w:rPr>
      </w:pPr>
      <w:r>
        <w:rPr>
          <w:rStyle w:val="StyleStyleBold12pt"/>
        </w:rPr>
        <w:t xml:space="preserve">Evans 13 - </w:t>
      </w:r>
      <w:r>
        <w:rPr>
          <w:sz w:val="16"/>
          <w:szCs w:val="16"/>
        </w:rPr>
        <w:t>Debate Guru (Rashad, https://www.facebook.com/groups/318979761518379/permalink/542109029205450/, October 14th 2013)</w:t>
      </w:r>
    </w:p>
    <w:p w:rsidR="00403146" w:rsidRDefault="00403146" w:rsidP="00403146">
      <w:pPr>
        <w:pStyle w:val="card"/>
      </w:pPr>
      <w:r>
        <w:t xml:space="preserve">Rashad Evans: </w:t>
      </w:r>
      <w:r>
        <w:rPr>
          <w:rStyle w:val="IntenseEmphasis"/>
          <w:highlight w:val="yellow"/>
        </w:rPr>
        <w:t>Counter performances are always competitive. Performance</w:t>
      </w:r>
      <w:r>
        <w:rPr>
          <w:highlight w:val="yellow"/>
        </w:rPr>
        <w:t xml:space="preserve"> based </w:t>
      </w:r>
      <w:r>
        <w:rPr>
          <w:rStyle w:val="IntenseEmphasis"/>
          <w:highlight w:val="yellow"/>
        </w:rPr>
        <w:t xml:space="preserve">framework recognizes that there is always a forced choice between the </w:t>
      </w:r>
      <w:proofErr w:type="spellStart"/>
      <w:r>
        <w:rPr>
          <w:rStyle w:val="IntenseEmphasis"/>
          <w:highlight w:val="yellow"/>
        </w:rPr>
        <w:t>the</w:t>
      </w:r>
      <w:proofErr w:type="spellEnd"/>
      <w:r>
        <w:rPr>
          <w:rStyle w:val="IntenseEmphasis"/>
          <w:highlight w:val="yellow"/>
        </w:rPr>
        <w:t xml:space="preserve"> two teams and the ballot can only be awarded to one team.</w:t>
      </w:r>
      <w:r>
        <w:rPr>
          <w:highlight w:val="yellow"/>
        </w:rPr>
        <w:t xml:space="preserve"> </w:t>
      </w:r>
      <w:r>
        <w:rPr>
          <w:rStyle w:val="Emphasis"/>
          <w:rFonts w:eastAsiaTheme="majorEastAsia"/>
          <w:highlight w:val="yellow"/>
        </w:rPr>
        <w:t xml:space="preserve">This is why permutations are </w:t>
      </w:r>
      <w:r>
        <w:rPr>
          <w:rStyle w:val="Emphasis"/>
          <w:rFonts w:eastAsiaTheme="majorEastAsia"/>
        </w:rPr>
        <w:t>problematic</w:t>
      </w:r>
      <w:r>
        <w:rPr>
          <w:rStyle w:val="Emphasis"/>
          <w:rFonts w:eastAsiaTheme="majorEastAsia"/>
          <w:highlight w:val="yellow"/>
        </w:rPr>
        <w:t>.</w:t>
      </w:r>
      <w:r>
        <w:t xml:space="preserve"> Therefore, </w:t>
      </w:r>
      <w:r>
        <w:rPr>
          <w:rStyle w:val="IntenseEmphasis"/>
          <w:highlight w:val="yellow"/>
        </w:rPr>
        <w:t xml:space="preserve">if the negative offers up a performance of </w:t>
      </w:r>
      <w:proofErr w:type="spellStart"/>
      <w:r>
        <w:rPr>
          <w:rStyle w:val="IntenseEmphasis"/>
          <w:highlight w:val="yellow"/>
        </w:rPr>
        <w:t>there own</w:t>
      </w:r>
      <w:proofErr w:type="spellEnd"/>
      <w:r>
        <w:rPr>
          <w:rStyle w:val="IntenseEmphasis"/>
          <w:highlight w:val="yellow"/>
        </w:rPr>
        <w:t xml:space="preserve"> with its own benefits that are more beneficial. The affirmative cannot say: we permute your performance because we could have done that too</w:t>
      </w:r>
      <w:r>
        <w:t>. In addition, while I loathe role of the ballot arguments, they immediately set of competition in the same way that plan focus does because it identifies what the debate must be about which always allows the negative to say this debate should be about X. You say the role of the ballot is who best X; we say the role of the ballot is who best challenges Y.</w:t>
      </w:r>
    </w:p>
    <w:p w:rsidR="00403146" w:rsidRDefault="00403146" w:rsidP="00403146"/>
    <w:p w:rsidR="00403146" w:rsidRDefault="00403146" w:rsidP="00403146">
      <w:pPr>
        <w:pStyle w:val="Heading2"/>
      </w:pPr>
      <w:r>
        <w:rPr>
          <w:b w:val="0"/>
          <w:bCs w:val="0"/>
        </w:rPr>
        <w:t>Off</w:t>
      </w:r>
    </w:p>
    <w:p w:rsidR="00403146" w:rsidRDefault="00403146" w:rsidP="00403146">
      <w:pPr>
        <w:pStyle w:val="Heading4"/>
        <w:rPr>
          <w:b w:val="0"/>
          <w:bCs w:val="0"/>
        </w:rPr>
      </w:pPr>
      <w:r>
        <w:rPr>
          <w:b w:val="0"/>
          <w:bCs w:val="0"/>
        </w:rPr>
        <w:t>The affirmative ironically ignores the non-human world---this human-centric ethic will culminate in ecological collapse and extinction.</w:t>
      </w:r>
    </w:p>
    <w:p w:rsidR="00403146" w:rsidRDefault="00403146" w:rsidP="00403146">
      <w:pPr>
        <w:rPr>
          <w:u w:val="single"/>
        </w:rPr>
      </w:pPr>
      <w:proofErr w:type="spellStart"/>
      <w:r>
        <w:rPr>
          <w:b/>
        </w:rPr>
        <w:t>Ahkin</w:t>
      </w:r>
      <w:proofErr w:type="spellEnd"/>
      <w:r>
        <w:rPr>
          <w:b/>
        </w:rPr>
        <w:t xml:space="preserve"> ‘10</w:t>
      </w:r>
      <w:r>
        <w:rPr>
          <w:sz w:val="16"/>
        </w:rPr>
        <w:t xml:space="preserve"> (Melanie </w:t>
      </w:r>
      <w:proofErr w:type="spellStart"/>
      <w:r>
        <w:rPr>
          <w:sz w:val="16"/>
        </w:rPr>
        <w:t>Ahkin</w:t>
      </w:r>
      <w:proofErr w:type="spellEnd"/>
      <w:r>
        <w:rPr>
          <w:sz w:val="16"/>
        </w:rPr>
        <w:t xml:space="preserve">, </w:t>
      </w:r>
      <w:proofErr w:type="spellStart"/>
      <w:r>
        <w:rPr>
          <w:sz w:val="16"/>
        </w:rPr>
        <w:t>Monash</w:t>
      </w:r>
      <w:proofErr w:type="spellEnd"/>
      <w:r>
        <w:rPr>
          <w:sz w:val="16"/>
        </w:rPr>
        <w:t xml:space="preserve"> University, 2010, “Human Centrism, Animist Materialism, and the Critique of Rationalism in Val </w:t>
      </w:r>
      <w:proofErr w:type="spellStart"/>
      <w:r>
        <w:rPr>
          <w:sz w:val="16"/>
        </w:rPr>
        <w:t>Plumwood’s</w:t>
      </w:r>
      <w:proofErr w:type="spellEnd"/>
      <w:r>
        <w:rPr>
          <w:sz w:val="16"/>
        </w:rPr>
        <w:t xml:space="preserve"> Critical Ecological Feminism,” Emergent Australian Philosophers, a peer reviewed journal of philosophy,</w:t>
      </w:r>
      <w:r>
        <w:rPr>
          <w:color w:val="000000"/>
          <w:sz w:val="16"/>
        </w:rPr>
        <w:t>http://www.eap.philosophy-australia.com/archives.html</w:t>
      </w:r>
      <w:r>
        <w:rPr>
          <w:sz w:val="16"/>
        </w:rPr>
        <w:t>)</w:t>
      </w:r>
      <w:r>
        <w:rPr>
          <w:sz w:val="16"/>
        </w:rPr>
        <w:br/>
      </w:r>
      <w:r>
        <w:rPr>
          <w:sz w:val="16"/>
        </w:rPr>
        <w:br/>
      </w:r>
      <w:r>
        <w:rPr>
          <w:u w:val="single"/>
        </w:rPr>
        <w:t xml:space="preserve">These five features provide the basis for hegemonic centrism insofar as they promote </w:t>
      </w:r>
      <w:r>
        <w:rPr>
          <w:sz w:val="16"/>
        </w:rPr>
        <w:t xml:space="preserve">certain </w:t>
      </w:r>
      <w:r>
        <w:rPr>
          <w:u w:val="single"/>
        </w:rPr>
        <w:t xml:space="preserve">conceptual and perceptual distortions of reality which </w:t>
      </w:r>
      <w:proofErr w:type="spellStart"/>
      <w:r>
        <w:rPr>
          <w:u w:val="single"/>
        </w:rPr>
        <w:t>universalise</w:t>
      </w:r>
      <w:proofErr w:type="spellEnd"/>
      <w:r>
        <w:rPr>
          <w:u w:val="single"/>
        </w:rPr>
        <w:t xml:space="preserve"> and </w:t>
      </w:r>
      <w:proofErr w:type="spellStart"/>
      <w:r>
        <w:rPr>
          <w:u w:val="single"/>
        </w:rPr>
        <w:t>naturalise</w:t>
      </w:r>
      <w:proofErr w:type="spellEnd"/>
      <w:r>
        <w:rPr>
          <w:u w:val="single"/>
        </w:rPr>
        <w:t xml:space="preserve"> the standpoint of the superior </w:t>
      </w:r>
      <w:proofErr w:type="spellStart"/>
      <w:r>
        <w:rPr>
          <w:u w:val="single"/>
        </w:rPr>
        <w:t>relata</w:t>
      </w:r>
      <w:proofErr w:type="spellEnd"/>
      <w:r>
        <w:rPr>
          <w:u w:val="single"/>
        </w:rPr>
        <w:t xml:space="preserve"> as primary or </w:t>
      </w:r>
      <w:proofErr w:type="spellStart"/>
      <w:r>
        <w:rPr>
          <w:u w:val="single"/>
        </w:rPr>
        <w:t>centre</w:t>
      </w:r>
      <w:proofErr w:type="spellEnd"/>
      <w:r>
        <w:rPr>
          <w:sz w:val="16"/>
        </w:rPr>
        <w:t xml:space="preserve">, and deny and subordinate the standpoints of </w:t>
      </w:r>
      <w:proofErr w:type="spellStart"/>
      <w:r>
        <w:rPr>
          <w:sz w:val="16"/>
        </w:rPr>
        <w:t>inferiorised</w:t>
      </w:r>
      <w:proofErr w:type="spellEnd"/>
      <w:r>
        <w:rPr>
          <w:sz w:val="16"/>
        </w:rPr>
        <w:t xml:space="preserve"> others as secondary or derivative. Using standpoint theory analysis, </w:t>
      </w:r>
      <w:proofErr w:type="spellStart"/>
      <w:r>
        <w:rPr>
          <w:sz w:val="16"/>
        </w:rPr>
        <w:t>Plumwood's</w:t>
      </w:r>
      <w:proofErr w:type="spellEnd"/>
      <w:r>
        <w:rPr>
          <w:sz w:val="16"/>
        </w:rPr>
        <w:t xml:space="preserve"> </w:t>
      </w:r>
      <w:proofErr w:type="spellStart"/>
      <w:r>
        <w:rPr>
          <w:sz w:val="16"/>
        </w:rPr>
        <w:t>reconceptualisation</w:t>
      </w:r>
      <w:proofErr w:type="spellEnd"/>
      <w:r>
        <w:rPr>
          <w:sz w:val="16"/>
        </w:rPr>
        <w:t xml:space="preserve"> of human chauvinist frameworks locates and dissects these logical characteristics of dualism, and the conceptual and perceptual distortions of reality common to centric structures, as follows. </w:t>
      </w:r>
      <w:r>
        <w:rPr>
          <w:highlight w:val="green"/>
          <w:u w:val="single"/>
        </w:rPr>
        <w:t>Radical exclusion</w:t>
      </w:r>
      <w:r>
        <w:rPr>
          <w:u w:val="single"/>
        </w:rPr>
        <w:t xml:space="preserve"> </w:t>
      </w:r>
      <w:r>
        <w:rPr>
          <w:highlight w:val="green"/>
          <w:u w:val="single"/>
        </w:rPr>
        <w:t>is</w:t>
      </w:r>
      <w:r>
        <w:rPr>
          <w:u w:val="single"/>
        </w:rPr>
        <w:t xml:space="preserve"> </w:t>
      </w:r>
      <w:r>
        <w:rPr>
          <w:highlight w:val="green"/>
          <w:u w:val="single"/>
        </w:rPr>
        <w:t>found</w:t>
      </w:r>
      <w:r>
        <w:rPr>
          <w:u w:val="single"/>
        </w:rPr>
        <w:t xml:space="preserve"> in the rationalist emphasis </w:t>
      </w:r>
      <w:r>
        <w:rPr>
          <w:highlight w:val="green"/>
          <w:u w:val="single"/>
        </w:rPr>
        <w:t>on differences between humans and non-human nature</w:t>
      </w:r>
      <w:r>
        <w:rPr>
          <w:sz w:val="16"/>
          <w:highlight w:val="green"/>
        </w:rPr>
        <w:t xml:space="preserve">, </w:t>
      </w:r>
      <w:r>
        <w:rPr>
          <w:highlight w:val="green"/>
          <w:u w:val="single"/>
        </w:rPr>
        <w:t xml:space="preserve">its </w:t>
      </w:r>
      <w:proofErr w:type="spellStart"/>
      <w:r>
        <w:rPr>
          <w:highlight w:val="green"/>
          <w:u w:val="single"/>
        </w:rPr>
        <w:t>valourisation</w:t>
      </w:r>
      <w:proofErr w:type="spellEnd"/>
      <w:r>
        <w:rPr>
          <w:highlight w:val="green"/>
          <w:u w:val="single"/>
        </w:rPr>
        <w:t xml:space="preserve"> of a human rationality</w:t>
      </w:r>
      <w:r>
        <w:rPr>
          <w:u w:val="single"/>
        </w:rPr>
        <w:t xml:space="preserve"> conceived as exclusionary of nature, </w:t>
      </w:r>
      <w:r>
        <w:rPr>
          <w:highlight w:val="green"/>
          <w:u w:val="single"/>
        </w:rPr>
        <w:t xml:space="preserve">and its </w:t>
      </w:r>
      <w:proofErr w:type="spellStart"/>
      <w:r>
        <w:rPr>
          <w:highlight w:val="green"/>
          <w:u w:val="single"/>
        </w:rPr>
        <w:t>minimisation</w:t>
      </w:r>
      <w:proofErr w:type="spellEnd"/>
      <w:r>
        <w:rPr>
          <w:highlight w:val="green"/>
          <w:u w:val="single"/>
        </w:rPr>
        <w:t xml:space="preserve"> of similarities</w:t>
      </w:r>
      <w:r>
        <w:rPr>
          <w:u w:val="single"/>
        </w:rPr>
        <w:t xml:space="preserve"> between the two realms</w:t>
      </w:r>
      <w:r>
        <w:rPr>
          <w:sz w:val="16"/>
        </w:rPr>
        <w:t xml:space="preserve">. </w:t>
      </w:r>
      <w:proofErr w:type="spellStart"/>
      <w:r>
        <w:rPr>
          <w:sz w:val="16"/>
        </w:rPr>
        <w:t>Homogenisation</w:t>
      </w:r>
      <w:proofErr w:type="spellEnd"/>
      <w:r>
        <w:rPr>
          <w:sz w:val="16"/>
        </w:rPr>
        <w:t xml:space="preserve"> and stereotyping occur especially in the rationalist denial of consciousness to nature, and its denial of the diversity of mental characteristics found within its many different constituents, facilitating a perception of nature as homogeneous and of its members as interchangeable and replaceable resources. </w:t>
      </w:r>
      <w:r>
        <w:rPr>
          <w:u w:val="single"/>
        </w:rPr>
        <w:t xml:space="preserve">This definition of nature in terms of its </w:t>
      </w:r>
      <w:r>
        <w:rPr>
          <w:b/>
          <w:u w:val="single"/>
        </w:rPr>
        <w:t>lack</w:t>
      </w:r>
      <w:r>
        <w:rPr>
          <w:u w:val="single"/>
        </w:rPr>
        <w:t xml:space="preserve"> of human rationality and consciousness means that its identity remains relative to that of the dominant human group, and its difference is marked as deficiency, permitting its </w:t>
      </w:r>
      <w:proofErr w:type="spellStart"/>
      <w:r>
        <w:rPr>
          <w:u w:val="single"/>
        </w:rPr>
        <w:t>inferiorisation</w:t>
      </w:r>
      <w:proofErr w:type="spellEnd"/>
      <w:r>
        <w:rPr>
          <w:u w:val="single"/>
        </w:rPr>
        <w:t xml:space="preserve">. </w:t>
      </w:r>
      <w:proofErr w:type="spellStart"/>
      <w:r>
        <w:rPr>
          <w:u w:val="single"/>
        </w:rPr>
        <w:t>Backgrounding</w:t>
      </w:r>
      <w:proofErr w:type="spellEnd"/>
      <w:r>
        <w:rPr>
          <w:u w:val="single"/>
        </w:rPr>
        <w:t xml:space="preserve"> and denial may be observed in the conception of nature as extraneous and inessential background to the foreground of human culture, </w:t>
      </w:r>
      <w:r>
        <w:rPr>
          <w:sz w:val="16"/>
        </w:rPr>
        <w:t xml:space="preserve">in the human denial of dependency on the natural environment, and denial of the ethical and political constraints which the </w:t>
      </w:r>
      <w:proofErr w:type="spellStart"/>
      <w:r>
        <w:rPr>
          <w:sz w:val="16"/>
        </w:rPr>
        <w:t>unrecognised</w:t>
      </w:r>
      <w:proofErr w:type="spellEnd"/>
      <w:r>
        <w:rPr>
          <w:sz w:val="16"/>
        </w:rPr>
        <w:t xml:space="preserve"> ends and needs of non-human nature might otherwise place on human </w:t>
      </w:r>
      <w:proofErr w:type="spellStart"/>
      <w:r>
        <w:rPr>
          <w:sz w:val="16"/>
        </w:rPr>
        <w:t>behaviour</w:t>
      </w:r>
      <w:proofErr w:type="spellEnd"/>
      <w:r>
        <w:rPr>
          <w:sz w:val="16"/>
        </w:rPr>
        <w:t xml:space="preserve">. </w:t>
      </w:r>
      <w:r>
        <w:rPr>
          <w:highlight w:val="green"/>
          <w:u w:val="single"/>
        </w:rPr>
        <w:t>These features</w:t>
      </w:r>
      <w:r>
        <w:rPr>
          <w:u w:val="single"/>
        </w:rPr>
        <w:t xml:space="preserve"> together </w:t>
      </w:r>
      <w:r>
        <w:rPr>
          <w:highlight w:val="green"/>
          <w:u w:val="single"/>
        </w:rPr>
        <w:t>create an ethical discontinuity between humans and non-human nature which denies nature's value and agency, and</w:t>
      </w:r>
      <w:r>
        <w:rPr>
          <w:u w:val="single"/>
        </w:rPr>
        <w:t xml:space="preserve"> thereby </w:t>
      </w:r>
      <w:r>
        <w:rPr>
          <w:highlight w:val="green"/>
          <w:u w:val="single"/>
        </w:rPr>
        <w:t xml:space="preserve">promote its </w:t>
      </w:r>
      <w:proofErr w:type="spellStart"/>
      <w:r>
        <w:rPr>
          <w:highlight w:val="green"/>
          <w:u w:val="single"/>
        </w:rPr>
        <w:t>instrumentalisation</w:t>
      </w:r>
      <w:proofErr w:type="spellEnd"/>
      <w:r>
        <w:rPr>
          <w:highlight w:val="green"/>
          <w:u w:val="single"/>
        </w:rPr>
        <w:t xml:space="preserve"> and exploitation</w:t>
      </w:r>
      <w:r>
        <w:rPr>
          <w:u w:val="single"/>
        </w:rPr>
        <w:t xml:space="preserve"> for the benefit of humans.</w:t>
      </w:r>
      <w:r>
        <w:rPr>
          <w:sz w:val="16"/>
        </w:rPr>
        <w:t xml:space="preserve">11 </w:t>
      </w:r>
      <w:proofErr w:type="gramStart"/>
      <w:r>
        <w:rPr>
          <w:highlight w:val="green"/>
          <w:u w:val="single"/>
        </w:rPr>
        <w:t>This</w:t>
      </w:r>
      <w:proofErr w:type="gramEnd"/>
      <w:r>
        <w:rPr>
          <w:u w:val="single"/>
        </w:rPr>
        <w:t xml:space="preserve"> dualistic logic </w:t>
      </w:r>
      <w:r>
        <w:rPr>
          <w:highlight w:val="green"/>
          <w:u w:val="single"/>
        </w:rPr>
        <w:t>helps</w:t>
      </w:r>
      <w:r>
        <w:rPr>
          <w:u w:val="single"/>
        </w:rPr>
        <w:t xml:space="preserve"> to </w:t>
      </w:r>
      <w:proofErr w:type="spellStart"/>
      <w:r>
        <w:rPr>
          <w:highlight w:val="green"/>
          <w:u w:val="single"/>
        </w:rPr>
        <w:t>universalise</w:t>
      </w:r>
      <w:proofErr w:type="spellEnd"/>
      <w:r>
        <w:rPr>
          <w:highlight w:val="green"/>
          <w:u w:val="single"/>
        </w:rPr>
        <w:t xml:space="preserve"> the human centric standpoint, making invisible</w:t>
      </w:r>
      <w:r>
        <w:rPr>
          <w:u w:val="single"/>
        </w:rPr>
        <w:t xml:space="preserve"> </w:t>
      </w:r>
      <w:r>
        <w:rPr>
          <w:highlight w:val="green"/>
          <w:u w:val="single"/>
        </w:rPr>
        <w:t>and</w:t>
      </w:r>
      <w:r>
        <w:rPr>
          <w:u w:val="single"/>
        </w:rPr>
        <w:t xml:space="preserve"> seemingly </w:t>
      </w:r>
      <w:r>
        <w:rPr>
          <w:highlight w:val="green"/>
          <w:u w:val="single"/>
        </w:rPr>
        <w:t>inevitable the</w:t>
      </w:r>
      <w:r>
        <w:rPr>
          <w:u w:val="single"/>
        </w:rPr>
        <w:t xml:space="preserve"> conceptual and perceptual distortions of reality and </w:t>
      </w:r>
      <w:r>
        <w:rPr>
          <w:highlight w:val="green"/>
          <w:u w:val="single"/>
        </w:rPr>
        <w:t>oppression of non-human nature</w:t>
      </w:r>
      <w:r>
        <w:rPr>
          <w:u w:val="single"/>
        </w:rPr>
        <w:t xml:space="preserve"> it enjoins. The alternative standpoints and perspectives of members of the </w:t>
      </w:r>
      <w:proofErr w:type="spellStart"/>
      <w:r>
        <w:rPr>
          <w:u w:val="single"/>
        </w:rPr>
        <w:t>inferiorised</w:t>
      </w:r>
      <w:proofErr w:type="spellEnd"/>
      <w:r>
        <w:rPr>
          <w:u w:val="single"/>
        </w:rPr>
        <w:t xml:space="preserve"> class of nature are denied legitimacy and subordinated to that of the class of humans, ultimately becoming invisible once this master standpoint becomes part of the very structure of thought</w:t>
      </w:r>
      <w:r>
        <w:rPr>
          <w:sz w:val="16"/>
        </w:rPr>
        <w:t xml:space="preserve">.12 </w:t>
      </w:r>
      <w:r>
        <w:rPr>
          <w:highlight w:val="green"/>
          <w:u w:val="single"/>
        </w:rPr>
        <w:t>Such</w:t>
      </w:r>
      <w:r>
        <w:rPr>
          <w:u w:val="single"/>
        </w:rPr>
        <w:t xml:space="preserve"> </w:t>
      </w:r>
      <w:r>
        <w:rPr>
          <w:highlight w:val="green"/>
          <w:u w:val="single"/>
          <w:bdr w:val="single" w:sz="4" w:space="0" w:color="auto" w:frame="1"/>
        </w:rPr>
        <w:t>a</w:t>
      </w:r>
      <w:r>
        <w:rPr>
          <w:u w:val="single"/>
        </w:rPr>
        <w:t xml:space="preserve">n anthropocentric </w:t>
      </w:r>
      <w:r>
        <w:rPr>
          <w:highlight w:val="green"/>
          <w:u w:val="single"/>
        </w:rPr>
        <w:t>framework creates</w:t>
      </w:r>
      <w:r>
        <w:rPr>
          <w:u w:val="single"/>
        </w:rPr>
        <w:t xml:space="preserve"> a variety of serious </w:t>
      </w:r>
      <w:r>
        <w:rPr>
          <w:highlight w:val="green"/>
          <w:u w:val="single"/>
        </w:rPr>
        <w:t>injustices</w:t>
      </w:r>
      <w:r>
        <w:rPr>
          <w:u w:val="single"/>
        </w:rPr>
        <w:t xml:space="preserve"> and prudential risks, </w:t>
      </w:r>
      <w:r>
        <w:rPr>
          <w:highlight w:val="green"/>
          <w:u w:val="single"/>
        </w:rPr>
        <w:t>making it</w:t>
      </w:r>
      <w:r>
        <w:rPr>
          <w:u w:val="single"/>
        </w:rPr>
        <w:t xml:space="preserve"> highly </w:t>
      </w:r>
      <w:r>
        <w:rPr>
          <w:highlight w:val="green"/>
          <w:u w:val="single"/>
        </w:rPr>
        <w:t>ecologically irrational</w:t>
      </w:r>
      <w:r>
        <w:rPr>
          <w:u w:val="single"/>
        </w:rPr>
        <w:t>.</w:t>
      </w:r>
      <w:r>
        <w:rPr>
          <w:sz w:val="16"/>
        </w:rPr>
        <w:t xml:space="preserve">13 </w:t>
      </w:r>
      <w:r>
        <w:rPr>
          <w:u w:val="single"/>
        </w:rPr>
        <w:t xml:space="preserve">The hierarchical value prescriptions </w:t>
      </w:r>
      <w:r>
        <w:rPr>
          <w:sz w:val="16"/>
        </w:rPr>
        <w:t xml:space="preserve">and epistemic distortions </w:t>
      </w:r>
      <w:r>
        <w:rPr>
          <w:u w:val="single"/>
        </w:rPr>
        <w:t>responsible for its biased</w:t>
      </w:r>
      <w:r>
        <w:rPr>
          <w:sz w:val="16"/>
        </w:rPr>
        <w:t xml:space="preserve">, </w:t>
      </w:r>
      <w:r>
        <w:rPr>
          <w:u w:val="single"/>
        </w:rPr>
        <w:t xml:space="preserve">reductive </w:t>
      </w:r>
      <w:proofErr w:type="spellStart"/>
      <w:r>
        <w:rPr>
          <w:u w:val="single"/>
        </w:rPr>
        <w:t>conceptualisation</w:t>
      </w:r>
      <w:proofErr w:type="spellEnd"/>
      <w:r>
        <w:rPr>
          <w:u w:val="single"/>
        </w:rPr>
        <w:t xml:space="preserve"> of nature strips the non-human natural realm of non-instrumental value</w:t>
      </w:r>
      <w:r>
        <w:rPr>
          <w:sz w:val="16"/>
        </w:rPr>
        <w:t xml:space="preserve">, and impedes the fair and impartial treatment of its members. Similarly, </w:t>
      </w:r>
      <w:r>
        <w:rPr>
          <w:u w:val="single"/>
        </w:rPr>
        <w:t xml:space="preserve">anthropocentrism creates distributive injustices by restricting ethical concern to humans, admitting partisan distributive relationships with non-human nature in the forms of commodification and </w:t>
      </w:r>
      <w:proofErr w:type="spellStart"/>
      <w:r>
        <w:rPr>
          <w:u w:val="single"/>
        </w:rPr>
        <w:t>instrumentalisation</w:t>
      </w:r>
      <w:proofErr w:type="spellEnd"/>
      <w:r>
        <w:rPr>
          <w:sz w:val="16"/>
        </w:rPr>
        <w:t xml:space="preserve">. </w:t>
      </w:r>
      <w:r>
        <w:rPr>
          <w:u w:val="single"/>
        </w:rPr>
        <w:t>The prudential risks and</w:t>
      </w:r>
      <w:r>
        <w:rPr>
          <w:b/>
          <w:u w:val="single"/>
        </w:rPr>
        <w:t xml:space="preserve"> </w:t>
      </w:r>
      <w:proofErr w:type="spellStart"/>
      <w:r>
        <w:rPr>
          <w:b/>
          <w:u w:val="single"/>
        </w:rPr>
        <w:t>blindspots</w:t>
      </w:r>
      <w:proofErr w:type="spellEnd"/>
      <w:r>
        <w:rPr>
          <w:u w:val="single"/>
        </w:rPr>
        <w:t xml:space="preserve"> created by anthropocentrism are problematic for nature and humans alike and are of especial concern within our current context of radical human dependence on an irreplaceable and increasingly degraded natural environment. </w:t>
      </w:r>
      <w:r>
        <w:rPr>
          <w:sz w:val="16"/>
        </w:rPr>
        <w:t xml:space="preserve">These prudential risks are in large part consequences of the centric structure's promotion of illusory human </w:t>
      </w:r>
      <w:proofErr w:type="spellStart"/>
      <w:r>
        <w:rPr>
          <w:sz w:val="16"/>
        </w:rPr>
        <w:t>disembeddedness</w:t>
      </w:r>
      <w:proofErr w:type="spellEnd"/>
      <w:r>
        <w:rPr>
          <w:sz w:val="16"/>
        </w:rPr>
        <w:t xml:space="preserve">, self-enclosure and insensitivity to the significance and survival needs of non-human nature: </w:t>
      </w:r>
      <w:r>
        <w:rPr>
          <w:u w:val="single"/>
        </w:rPr>
        <w:t xml:space="preserve">The logic of </w:t>
      </w:r>
      <w:r>
        <w:rPr>
          <w:highlight w:val="green"/>
          <w:u w:val="single"/>
        </w:rPr>
        <w:t xml:space="preserve">centrism </w:t>
      </w:r>
      <w:proofErr w:type="spellStart"/>
      <w:r>
        <w:rPr>
          <w:highlight w:val="green"/>
          <w:u w:val="single"/>
        </w:rPr>
        <w:t>naturalises</w:t>
      </w:r>
      <w:proofErr w:type="spellEnd"/>
      <w:r>
        <w:rPr>
          <w:highlight w:val="green"/>
          <w:u w:val="single"/>
        </w:rPr>
        <w:t xml:space="preserve"> an illusory order</w:t>
      </w:r>
      <w:r>
        <w:rPr>
          <w:u w:val="single"/>
        </w:rPr>
        <w:t xml:space="preserve"> in </w:t>
      </w:r>
      <w:r>
        <w:rPr>
          <w:highlight w:val="green"/>
          <w:u w:val="single"/>
        </w:rPr>
        <w:t>which</w:t>
      </w:r>
      <w:r>
        <w:rPr>
          <w:u w:val="single"/>
        </w:rPr>
        <w:t xml:space="preserve"> the </w:t>
      </w:r>
      <w:proofErr w:type="spellStart"/>
      <w:r>
        <w:rPr>
          <w:highlight w:val="green"/>
          <w:u w:val="single"/>
        </w:rPr>
        <w:t>centre</w:t>
      </w:r>
      <w:proofErr w:type="spellEnd"/>
      <w:r>
        <w:rPr>
          <w:highlight w:val="green"/>
          <w:u w:val="single"/>
        </w:rPr>
        <w:t xml:space="preserve"> appears to itself to be </w:t>
      </w:r>
      <w:proofErr w:type="spellStart"/>
      <w:r>
        <w:rPr>
          <w:highlight w:val="green"/>
          <w:u w:val="single"/>
        </w:rPr>
        <w:t>disembedded</w:t>
      </w:r>
      <w:proofErr w:type="spellEnd"/>
      <w:r>
        <w:rPr>
          <w:sz w:val="16"/>
        </w:rPr>
        <w:t xml:space="preserve">, </w:t>
      </w:r>
      <w:r>
        <w:rPr>
          <w:u w:val="single"/>
        </w:rPr>
        <w:t xml:space="preserve">and </w:t>
      </w:r>
      <w:r>
        <w:rPr>
          <w:highlight w:val="green"/>
          <w:u w:val="single"/>
        </w:rPr>
        <w:t>this is especially dangerous in contexts where there is</w:t>
      </w:r>
      <w:r>
        <w:rPr>
          <w:u w:val="single"/>
        </w:rPr>
        <w:t xml:space="preserve"> real and </w:t>
      </w:r>
      <w:r>
        <w:rPr>
          <w:highlight w:val="green"/>
          <w:u w:val="single"/>
        </w:rPr>
        <w:t>radical dependency on an Other who is</w:t>
      </w:r>
      <w:r>
        <w:rPr>
          <w:u w:val="single"/>
        </w:rPr>
        <w:t xml:space="preserve"> simultaneously </w:t>
      </w:r>
      <w:r>
        <w:rPr>
          <w:highlight w:val="green"/>
          <w:u w:val="single"/>
        </w:rPr>
        <w:t>weakened by the application of that logic</w:t>
      </w:r>
      <w:r>
        <w:rPr>
          <w:u w:val="single"/>
        </w:rPr>
        <w:t>.</w:t>
      </w:r>
      <w:r>
        <w:rPr>
          <w:sz w:val="16"/>
        </w:rPr>
        <w:t xml:space="preserve">14 Within the context of human-nature relationships, </w:t>
      </w:r>
      <w:r>
        <w:rPr>
          <w:highlight w:val="green"/>
          <w:u w:val="single"/>
        </w:rPr>
        <w:t>such a logic must inevitably lead to failure, either through the catastrophic extinction of our natural environment and the consequent collapse of our species</w:t>
      </w:r>
      <w:r>
        <w:rPr>
          <w:sz w:val="16"/>
          <w:highlight w:val="green"/>
        </w:rPr>
        <w:t xml:space="preserve">, </w:t>
      </w:r>
      <w:r>
        <w:rPr>
          <w:highlight w:val="green"/>
          <w:u w:val="single"/>
        </w:rPr>
        <w:t>or</w:t>
      </w:r>
      <w:r>
        <w:rPr>
          <w:u w:val="single"/>
        </w:rPr>
        <w:t xml:space="preserve"> more </w:t>
      </w:r>
      <w:r>
        <w:rPr>
          <w:b/>
          <w:highlight w:val="green"/>
          <w:u w:val="single"/>
        </w:rPr>
        <w:t>hopefully</w:t>
      </w:r>
      <w:r>
        <w:rPr>
          <w:u w:val="single"/>
        </w:rPr>
        <w:t xml:space="preserve"> </w:t>
      </w:r>
      <w:r>
        <w:rPr>
          <w:highlight w:val="green"/>
          <w:u w:val="single"/>
        </w:rPr>
        <w:t>by the abandonment</w:t>
      </w:r>
      <w:r>
        <w:rPr>
          <w:u w:val="single"/>
        </w:rPr>
        <w:t xml:space="preserve"> and transformation </w:t>
      </w:r>
      <w:r>
        <w:rPr>
          <w:highlight w:val="green"/>
          <w:u w:val="single"/>
        </w:rPr>
        <w:t>of the human centric framework</w:t>
      </w:r>
      <w:r>
        <w:rPr>
          <w:u w:val="single"/>
        </w:rPr>
        <w:t xml:space="preserve">.15 </w:t>
      </w:r>
    </w:p>
    <w:p w:rsidR="00403146" w:rsidRDefault="00403146" w:rsidP="00403146">
      <w:pPr>
        <w:rPr>
          <w:u w:val="single"/>
        </w:rPr>
      </w:pPr>
    </w:p>
    <w:p w:rsidR="00403146" w:rsidRDefault="00403146" w:rsidP="00403146">
      <w:pPr>
        <w:pStyle w:val="Heading4"/>
      </w:pPr>
      <w:r>
        <w:rPr>
          <w:b w:val="0"/>
          <w:bCs w:val="0"/>
        </w:rPr>
        <w:t>The alternative is to vote negative to embrace an ethic of organism.</w:t>
      </w:r>
    </w:p>
    <w:p w:rsidR="00403146" w:rsidRDefault="00403146" w:rsidP="00403146">
      <w:pPr>
        <w:rPr>
          <w:sz w:val="16"/>
        </w:rPr>
      </w:pPr>
      <w:proofErr w:type="gramStart"/>
      <w:r>
        <w:rPr>
          <w:b/>
        </w:rPr>
        <w:t>Henning’9</w:t>
      </w:r>
      <w:r>
        <w:rPr>
          <w:sz w:val="16"/>
        </w:rPr>
        <w:t xml:space="preserve"> (Brian, Associate Professor of Philosophy at Gonzaga University in Spokane, WA.</w:t>
      </w:r>
      <w:proofErr w:type="gramEnd"/>
      <w:r>
        <w:rPr>
          <w:sz w:val="16"/>
        </w:rPr>
        <w:t xml:space="preserve"> Henning is author of the award winning book The Ethics of Creativity: Beauty, Morality and Nature in a </w:t>
      </w:r>
      <w:proofErr w:type="spellStart"/>
      <w:r>
        <w:rPr>
          <w:sz w:val="16"/>
        </w:rPr>
        <w:t>Processive</w:t>
      </w:r>
      <w:proofErr w:type="spellEnd"/>
      <w:r>
        <w:rPr>
          <w:sz w:val="16"/>
        </w:rPr>
        <w:t xml:space="preserve"> Cosmos. His current scholarship and teaching focus on the interconnections among ethics, metaphysics, and aesthetics, especially as they relate to the ethics of global climate change. E-mail: </w:t>
      </w:r>
      <w:hyperlink r:id="rId11" w:history="1">
        <w:r>
          <w:rPr>
            <w:rStyle w:val="Hyperlink"/>
            <w:sz w:val="16"/>
          </w:rPr>
          <w:t>henning@gonzaga.edu</w:t>
        </w:r>
      </w:hyperlink>
      <w:r>
        <w:rPr>
          <w:sz w:val="16"/>
        </w:rPr>
        <w:t xml:space="preserve">, “Trusting in the 'Efficacy of Beauty': A </w:t>
      </w:r>
      <w:proofErr w:type="spellStart"/>
      <w:r>
        <w:rPr>
          <w:sz w:val="16"/>
        </w:rPr>
        <w:t>Kalocentric</w:t>
      </w:r>
      <w:proofErr w:type="spellEnd"/>
      <w:r>
        <w:rPr>
          <w:sz w:val="16"/>
        </w:rPr>
        <w:t xml:space="preserve"> Approach to Moral Philosophy,” MUSE, AM)</w:t>
      </w:r>
    </w:p>
    <w:p w:rsidR="00403146" w:rsidRDefault="00403146" w:rsidP="00403146"/>
    <w:p w:rsidR="00403146" w:rsidRDefault="00403146" w:rsidP="00403146">
      <w:r>
        <w:rPr>
          <w:u w:val="single"/>
        </w:rPr>
        <w:t xml:space="preserve">Final truths </w:t>
      </w:r>
      <w:r>
        <w:rPr>
          <w:sz w:val="16"/>
        </w:rPr>
        <w:t xml:space="preserve">(whether in religion, morality, or science) </w:t>
      </w:r>
      <w:r>
        <w:rPr>
          <w:u w:val="single"/>
        </w:rPr>
        <w:t>are unattainable not only due to the finitude and fallibility of human inquirers</w:t>
      </w:r>
      <w:r>
        <w:rPr>
          <w:sz w:val="16"/>
        </w:rPr>
        <w:t xml:space="preserve">, but because we live in what the theologian John F. </w:t>
      </w:r>
      <w:proofErr w:type="spellStart"/>
      <w:r>
        <w:rPr>
          <w:sz w:val="16"/>
        </w:rPr>
        <w:t>Haught</w:t>
      </w:r>
      <w:proofErr w:type="spellEnd"/>
      <w:r>
        <w:rPr>
          <w:sz w:val="16"/>
        </w:rPr>
        <w:t xml:space="preserve"> calls an "unfinished universe" (2004). The notion that one could achieve anything like a final or absolute formulation in any field of study presupposes that one's object is static. Thankfully, we do not live in such a universe. </w:t>
      </w:r>
      <w:r>
        <w:rPr>
          <w:u w:val="single"/>
        </w:rPr>
        <w:t>Over the last century scientists have consistently discovered that the universe is not a plenum of lifeless, valueless facts</w:t>
      </w:r>
      <w:r>
        <w:rPr>
          <w:sz w:val="16"/>
        </w:rPr>
        <w:t xml:space="preserve"> mechanistically determined by absolute laws. Rather, </w:t>
      </w:r>
      <w:r>
        <w:rPr>
          <w:u w:val="single"/>
        </w:rPr>
        <w:t xml:space="preserve">we live in a </w:t>
      </w:r>
      <w:proofErr w:type="spellStart"/>
      <w:r>
        <w:rPr>
          <w:u w:val="single"/>
        </w:rPr>
        <w:t>processive</w:t>
      </w:r>
      <w:proofErr w:type="spellEnd"/>
      <w:r>
        <w:rPr>
          <w:u w:val="single"/>
        </w:rPr>
        <w:t xml:space="preserve"> cosmos that is a dynamic field of events organized in complex webs of interdependence</w:t>
      </w:r>
      <w:r>
        <w:rPr>
          <w:sz w:val="16"/>
        </w:rPr>
        <w:t xml:space="preserve">, </w:t>
      </w:r>
      <w:r>
        <w:rPr>
          <w:u w:val="single"/>
        </w:rPr>
        <w:t>rather than a collection of objects interacting via physical laws. The intuition that the universe is fundamentally a clockwork machine</w:t>
      </w:r>
      <w:r>
        <w:rPr>
          <w:sz w:val="16"/>
        </w:rPr>
        <w:t xml:space="preserve"> successfully guided science in the wake of Newton's inspirational formulation of the laws of mechanics, but this metaphor </w:t>
      </w:r>
      <w:r>
        <w:rPr>
          <w:u w:val="single"/>
        </w:rPr>
        <w:t>proved increasingly inadequate as Newton's work was supplanted in the early 20th century by both general relativity and quantum mechanics.</w:t>
      </w:r>
      <w:r>
        <w:rPr>
          <w:sz w:val="16"/>
        </w:rPr>
        <w:t xml:space="preserve"> Even at its peak, the mechanical metaphor created difficulties for thinking about human beings, who were never effectively illuminated by the assumption that they were complex machines. </w:t>
      </w:r>
      <w:r>
        <w:rPr>
          <w:u w:val="single"/>
        </w:rPr>
        <w:t>At the level of elementary particles, quantum mechanics disclosed a world of wave-like particles spread out in space and inextricably entangled with other particles in the local environment. The notion of autonomous "individual" particles disappeared.</w:t>
      </w:r>
      <w:r>
        <w:rPr>
          <w:sz w:val="16"/>
        </w:rPr>
        <w:t xml:space="preserve"> Although all metaphors are misleading to some degree, </w:t>
      </w:r>
      <w:r>
        <w:rPr>
          <w:u w:val="single"/>
        </w:rPr>
        <w:t>the metaphor of the world as an evolving organism</w:t>
      </w:r>
      <w:r>
        <w:rPr>
          <w:sz w:val="16"/>
        </w:rPr>
        <w:t xml:space="preserve"> has become more helpful than the old mechanical model of the world as a clock. This, in a sense, is the founding insight of Whitehead's "philosophy of organism," which took as its starting point the view that individuals—</w:t>
      </w:r>
      <w:r>
        <w:rPr>
          <w:highlight w:val="green"/>
          <w:u w:val="single"/>
        </w:rPr>
        <w:t>particles, plants, and people</w:t>
      </w:r>
      <w:r>
        <w:rPr>
          <w:sz w:val="16"/>
          <w:highlight w:val="green"/>
        </w:rPr>
        <w:t>—</w:t>
      </w:r>
      <w:r>
        <w:rPr>
          <w:highlight w:val="green"/>
          <w:u w:val="single"/>
        </w:rPr>
        <w:t>are</w:t>
      </w:r>
      <w:r>
        <w:rPr>
          <w:u w:val="single"/>
        </w:rPr>
        <w:t xml:space="preserve"> not discrete facts walled off from each other but </w:t>
      </w:r>
      <w:r>
        <w:rPr>
          <w:highlight w:val="green"/>
          <w:u w:val="single"/>
        </w:rPr>
        <w:t>parts of complex and intersecting wholes</w:t>
      </w:r>
      <w:r>
        <w:rPr>
          <w:u w:val="single"/>
        </w:rPr>
        <w:t>.</w:t>
      </w:r>
      <w:r>
        <w:rPr>
          <w:sz w:val="16"/>
        </w:rPr>
        <w:t xml:space="preserve"> Conceived of as an organic process, </w:t>
      </w:r>
      <w:r>
        <w:rPr>
          <w:highlight w:val="green"/>
          <w:u w:val="single"/>
        </w:rPr>
        <w:t>every individual is inextricably intertwined and interconnected with every other</w:t>
      </w:r>
      <w:r>
        <w:rPr>
          <w:sz w:val="16"/>
        </w:rPr>
        <w:t xml:space="preserve">. The fundamental reality is no longer individual entities but rather the ongoing processes by which they interact and create novel structures. </w:t>
      </w:r>
      <w:r>
        <w:rPr>
          <w:highlight w:val="green"/>
          <w:u w:val="single"/>
        </w:rPr>
        <w:t>Once we recognize that every individual</w:t>
      </w:r>
      <w:r>
        <w:rPr>
          <w:sz w:val="16"/>
        </w:rPr>
        <w:t>—from a subatomic event to a majestic sequoia—</w:t>
      </w:r>
      <w:r>
        <w:rPr>
          <w:highlight w:val="green"/>
          <w:u w:val="single"/>
        </w:rPr>
        <w:t>brings together the</w:t>
      </w:r>
      <w:r>
        <w:rPr>
          <w:u w:val="single"/>
        </w:rPr>
        <w:t xml:space="preserve"> diverse </w:t>
      </w:r>
      <w:r>
        <w:rPr>
          <w:highlight w:val="green"/>
          <w:u w:val="single"/>
        </w:rPr>
        <w:t>elements in its world in just this way</w:t>
      </w:r>
      <w:r>
        <w:rPr>
          <w:u w:val="single"/>
        </w:rPr>
        <w:t xml:space="preserve">, just here, and just now, </w:t>
      </w:r>
      <w:r>
        <w:rPr>
          <w:highlight w:val="green"/>
          <w:u w:val="single"/>
        </w:rPr>
        <w:t>we see that nothing is</w:t>
      </w:r>
      <w:r>
        <w:rPr>
          <w:u w:val="single"/>
        </w:rPr>
        <w:t xml:space="preserve"> entirely </w:t>
      </w:r>
      <w:r>
        <w:rPr>
          <w:highlight w:val="green"/>
          <w:u w:val="single"/>
        </w:rPr>
        <w:t>devoid of value and beauty</w:t>
      </w:r>
      <w:r>
        <w:rPr>
          <w:u w:val="single"/>
        </w:rPr>
        <w:t>. This</w:t>
      </w:r>
      <w:r>
        <w:rPr>
          <w:sz w:val="16"/>
        </w:rPr>
        <w:t xml:space="preserve"> </w:t>
      </w:r>
      <w:r>
        <w:rPr>
          <w:u w:val="single"/>
        </w:rPr>
        <w:t>process whereby many diverse individuals are brought together into the unity of one new individual, which will eventually add its energy to future individuals</w:t>
      </w:r>
      <w:r>
        <w:rPr>
          <w:sz w:val="16"/>
        </w:rPr>
        <w:t xml:space="preserve">, characterizes the most basic feature of reality and is what Whitehead calls the "category of creativity." On this view, </w:t>
      </w:r>
      <w:r>
        <w:rPr>
          <w:u w:val="single"/>
        </w:rPr>
        <w:t>reality is best characterized</w:t>
      </w:r>
      <w:r>
        <w:rPr>
          <w:sz w:val="16"/>
        </w:rPr>
        <w:t xml:space="preserve"> not as an unending march of vacuous facts, but </w:t>
      </w:r>
      <w:r>
        <w:rPr>
          <w:u w:val="single"/>
        </w:rPr>
        <w:t>as an incessant "creative advance" striving toward ever-richer forms of beauty and valu</w:t>
      </w:r>
      <w:r>
        <w:rPr>
          <w:sz w:val="16"/>
        </w:rPr>
        <w:t xml:space="preserve">e. Noting its emphasis on interdependence and interrelation, many scholars have rightly noted that </w:t>
      </w:r>
      <w:r>
        <w:rPr>
          <w:u w:val="single"/>
        </w:rPr>
        <w:t>Whitehead's metaphysics is uniquely suited to provide a basis for making sense of our relationship to the natural world</w:t>
      </w:r>
      <w:r>
        <w:rPr>
          <w:sz w:val="16"/>
        </w:rPr>
        <w:t xml:space="preserve">.10 Decades before modern ecologists taught us about ecosystems, Whitehead was describing individuals as interrelated societies of societies. </w:t>
      </w:r>
      <w:r>
        <w:rPr>
          <w:highlight w:val="green"/>
          <w:u w:val="single"/>
        </w:rPr>
        <w:t>No individual</w:t>
      </w:r>
      <w:r>
        <w:rPr>
          <w:sz w:val="16"/>
        </w:rPr>
        <w:t xml:space="preserve">, Whitehead insisted, </w:t>
      </w:r>
      <w:r>
        <w:rPr>
          <w:highlight w:val="green"/>
          <w:u w:val="single"/>
        </w:rPr>
        <w:t>can be understood apart from its relationship to others</w:t>
      </w:r>
      <w:r>
        <w:rPr>
          <w:sz w:val="16"/>
        </w:rPr>
        <w:t xml:space="preserve">.11 Indeed, whereas ecologists only explain how it is that macroscopic individuals are related in interdependent systems, Whitehead's organic metaphysics of process provides a rich account of how individuals at every level of complexity—from subatomic events to ecosystems, and from oak trees to galaxies—arise and are perpetuated.12What is more, </w:t>
      </w:r>
      <w:r>
        <w:rPr>
          <w:highlight w:val="green"/>
          <w:u w:val="single"/>
        </w:rPr>
        <w:t>Whitehead's philosophy</w:t>
      </w:r>
      <w:r>
        <w:rPr>
          <w:u w:val="single"/>
        </w:rPr>
        <w:t xml:space="preserve"> of organism </w:t>
      </w:r>
      <w:r>
        <w:rPr>
          <w:highlight w:val="green"/>
          <w:u w:val="single"/>
        </w:rPr>
        <w:t>places a premium on an individual's dependence on and relationship to the larger wholes of which it is a part without</w:t>
      </w:r>
      <w:r>
        <w:rPr>
          <w:u w:val="single"/>
        </w:rPr>
        <w:t xml:space="preserve"> making the mistake of </w:t>
      </w:r>
      <w:r>
        <w:rPr>
          <w:highlight w:val="green"/>
          <w:u w:val="single"/>
        </w:rPr>
        <w:t xml:space="preserve">subsuming the individual into </w:t>
      </w:r>
      <w:r>
        <w:rPr>
          <w:u w:val="single"/>
        </w:rPr>
        <w:t xml:space="preserve">that larger </w:t>
      </w:r>
      <w:r>
        <w:rPr>
          <w:highlight w:val="green"/>
          <w:u w:val="single"/>
        </w:rPr>
        <w:t>whole</w:t>
      </w:r>
      <w:r>
        <w:rPr>
          <w:sz w:val="16"/>
        </w:rPr>
        <w:t xml:space="preserve">.13 </w:t>
      </w:r>
      <w:r>
        <w:rPr>
          <w:u w:val="single"/>
        </w:rPr>
        <w:t>With the philosophy of organism we need not choose between either the one or the many, "the many become one and are increased by one"</w:t>
      </w:r>
      <w:r>
        <w:rPr>
          <w:sz w:val="16"/>
        </w:rPr>
        <w:t xml:space="preserve"> (Whitehead [1929] 1978, 21). </w:t>
      </w:r>
      <w:r>
        <w:rPr>
          <w:u w:val="single"/>
        </w:rPr>
        <w:t xml:space="preserve">By providing a robust alternative to the various forms of reductive </w:t>
      </w:r>
      <w:proofErr w:type="spellStart"/>
      <w:r>
        <w:rPr>
          <w:u w:val="single"/>
        </w:rPr>
        <w:t>physicalism</w:t>
      </w:r>
      <w:proofErr w:type="spellEnd"/>
      <w:r>
        <w:rPr>
          <w:u w:val="single"/>
        </w:rPr>
        <w:t xml:space="preserve"> and destructive dualism that currently dominate many branches of science and philosophy, </w:t>
      </w:r>
      <w:r>
        <w:rPr>
          <w:highlight w:val="green"/>
          <w:u w:val="single"/>
        </w:rPr>
        <w:t>the philosophy of organism is an ideal position from which to address the complex social and ecological challenges confronting us</w:t>
      </w:r>
      <w:r>
        <w:rPr>
          <w:sz w:val="16"/>
        </w:rPr>
        <w:t xml:space="preserve">. First, if </w:t>
      </w:r>
      <w:r>
        <w:rPr>
          <w:u w:val="single"/>
        </w:rPr>
        <w:t>who and what I am is intimately and inextricably linked to everyone and everything else in the universe, then I begin to recognize that my own flourishing and the flourishing of others are not independent.</w:t>
      </w:r>
      <w:r>
        <w:rPr>
          <w:sz w:val="16"/>
        </w:rPr>
        <w:t xml:space="preserve"> Not only do I intimately and unavoidably depend on others in order to sustain myself, with varying degrees of relevance, </w:t>
      </w:r>
      <w:r>
        <w:rPr>
          <w:b/>
          <w:highlight w:val="green"/>
          <w:u w:val="single"/>
        </w:rPr>
        <w:t>how I relate to my environment is constitutive of who and what I am</w:t>
      </w:r>
      <w:r>
        <w:rPr>
          <w:b/>
          <w:u w:val="single"/>
        </w:rPr>
        <w:t>.</w:t>
      </w:r>
      <w:r>
        <w:rPr>
          <w:sz w:val="16"/>
        </w:rPr>
        <w:t xml:space="preserve"> As we are quickly learning, </w:t>
      </w:r>
      <w:r>
        <w:rPr>
          <w:b/>
          <w:u w:val="single"/>
        </w:rPr>
        <w:t>we ignore our interdependence with our wider environment at our own peril</w:t>
      </w:r>
      <w:r>
        <w:rPr>
          <w:sz w:val="16"/>
        </w:rPr>
        <w:t xml:space="preserve">. Moreover, in helping us to recognizing our connection to and dependence on our larger environment, </w:t>
      </w:r>
      <w:r>
        <w:rPr>
          <w:highlight w:val="green"/>
          <w:u w:val="single"/>
        </w:rPr>
        <w:t>an organic model forces us to abandon</w:t>
      </w:r>
      <w:r>
        <w:rPr>
          <w:u w:val="single"/>
        </w:rPr>
        <w:t xml:space="preserve"> the various </w:t>
      </w:r>
      <w:r>
        <w:rPr>
          <w:highlight w:val="green"/>
          <w:u w:val="single"/>
        </w:rPr>
        <w:t>dualisms that have</w:t>
      </w:r>
      <w:r>
        <w:rPr>
          <w:u w:val="single"/>
        </w:rPr>
        <w:t xml:space="preserve"> for too long </w:t>
      </w:r>
      <w:r>
        <w:rPr>
          <w:highlight w:val="green"/>
          <w:u w:val="single"/>
        </w:rPr>
        <w:t>allowed us to maintain the illusion that we are set off from the rest of nature</w:t>
      </w:r>
      <w:r>
        <w:rPr>
          <w:u w:val="single"/>
        </w:rPr>
        <w:t>.</w:t>
      </w:r>
      <w:r>
        <w:rPr>
          <w:sz w:val="16"/>
        </w:rPr>
        <w:t xml:space="preserve"> Adopting an organic metaphysics of process forces us finally to step down from the self-constructed pedestal from which we have for millennia surveyed nature and finally to embrace the lesson so compellingly demonstrated by Darwin</w:t>
      </w:r>
      <w:r>
        <w:rPr>
          <w:u w:val="single"/>
        </w:rPr>
        <w:t>: humans are not a singular exception to, but rather a grand exemplification of, the processes at work in the universe</w:t>
      </w:r>
      <w:r>
        <w:rPr>
          <w:sz w:val="16"/>
        </w:rPr>
        <w:t xml:space="preserve">.14 </w:t>
      </w:r>
      <w:r>
        <w:rPr>
          <w:u w:val="single"/>
        </w:rPr>
        <w:t>In this way we ought finally to reject not only the materialisms of contemporary science</w:t>
      </w:r>
      <w:r>
        <w:rPr>
          <w:sz w:val="16"/>
        </w:rPr>
        <w:t xml:space="preserve">, </w:t>
      </w:r>
      <w:r>
        <w:rPr>
          <w:u w:val="single"/>
        </w:rPr>
        <w:t xml:space="preserve">but also the dualisms that often undergird our religious, social, political, and moral understandings of ourselves and our relationship to the natural world. </w:t>
      </w:r>
      <w:r>
        <w:rPr>
          <w:sz w:val="16"/>
        </w:rPr>
        <w:t xml:space="preserve">As John Dewey concisely put it, "man is within nature, not a little god outside" (1929, 351). </w:t>
      </w:r>
      <w:r>
        <w:rPr>
          <w:highlight w:val="green"/>
          <w:u w:val="single"/>
        </w:rPr>
        <w:t>Until we shed our self-deluding arrogance and recognize that</w:t>
      </w:r>
      <w:r>
        <w:rPr>
          <w:u w:val="single"/>
        </w:rPr>
        <w:t xml:space="preserve"> who and </w:t>
      </w:r>
      <w:r>
        <w:rPr>
          <w:highlight w:val="green"/>
          <w:u w:val="single"/>
        </w:rPr>
        <w:t>what we are as a species is</w:t>
      </w:r>
      <w:r>
        <w:rPr>
          <w:u w:val="single"/>
        </w:rPr>
        <w:t xml:space="preserve"> fundamentally bound up in and </w:t>
      </w:r>
      <w:r>
        <w:rPr>
          <w:highlight w:val="green"/>
          <w:u w:val="single"/>
        </w:rPr>
        <w:t xml:space="preserve">dependent on the wider scope of events unfolding in the universe, </w:t>
      </w:r>
      <w:r>
        <w:rPr>
          <w:b/>
          <w:highlight w:val="green"/>
          <w:u w:val="single"/>
        </w:rPr>
        <w:t>the ecological crisis will only deepen</w:t>
      </w:r>
      <w:r>
        <w:rPr>
          <w:sz w:val="16"/>
          <w:highlight w:val="green"/>
        </w:rPr>
        <w:t>.</w:t>
      </w:r>
      <w:r>
        <w:rPr>
          <w:sz w:val="16"/>
        </w:rPr>
        <w:t xml:space="preserve"> Taken seriously, our understanding of reality as composed of vibrant, organically interconnected achievements of beauty and value, has a dramatic effect on how we </w:t>
      </w:r>
      <w:proofErr w:type="spellStart"/>
      <w:r>
        <w:rPr>
          <w:sz w:val="16"/>
        </w:rPr>
        <w:t>conceiveof</w:t>
      </w:r>
      <w:proofErr w:type="spellEnd"/>
      <w:r>
        <w:rPr>
          <w:sz w:val="16"/>
        </w:rPr>
        <w:t xml:space="preserve"> ourselves, of nature, and of our moral obligations—morality can no longer be limited merely to inter-human relations. </w:t>
      </w:r>
      <w:r>
        <w:rPr>
          <w:u w:val="single"/>
        </w:rPr>
        <w:t>In rejecting modernity's notion of lifeless matter, we come to recognize that every form of actuality has value in and for itself, for others, and for the whole</w:t>
      </w:r>
      <w:r>
        <w:rPr>
          <w:sz w:val="16"/>
        </w:rPr>
        <w:t xml:space="preserve">. In aiming at and achieving an end for itself, </w:t>
      </w:r>
      <w:r>
        <w:rPr>
          <w:u w:val="single"/>
        </w:rPr>
        <w:t>every individual</w:t>
      </w:r>
      <w:r>
        <w:rPr>
          <w:sz w:val="16"/>
        </w:rPr>
        <w:t>—no matter how ephemeral or seemingly insignificant—</w:t>
      </w:r>
      <w:r>
        <w:rPr>
          <w:u w:val="single"/>
        </w:rPr>
        <w:t>has intrinsic value for itself and in achieving this self-value it thereby becomes a value for others and for the whole of reality</w:t>
      </w:r>
      <w:r>
        <w:rPr>
          <w:sz w:val="16"/>
        </w:rPr>
        <w:t xml:space="preserve">. </w:t>
      </w:r>
      <w:r>
        <w:rPr>
          <w:u w:val="single"/>
        </w:rPr>
        <w:t xml:space="preserve">Every individual, from the most fleeting event in deep space to centuries old redwoods, has value for itself, for others, and for the whole of reality and it is from this character of reality that our moral obligations derive </w:t>
      </w:r>
      <w:r>
        <w:rPr>
          <w:sz w:val="16"/>
        </w:rPr>
        <w:t xml:space="preserve">(Whitehead 1938, 111). Given that every individual in our universe, no matter how small or seemingly insignificant, has some degree of </w:t>
      </w:r>
      <w:proofErr w:type="gramStart"/>
      <w:r>
        <w:rPr>
          <w:sz w:val="16"/>
        </w:rPr>
        <w:t>value,</w:t>
      </w:r>
      <w:proofErr w:type="gramEnd"/>
      <w:r>
        <w:rPr>
          <w:sz w:val="16"/>
        </w:rPr>
        <w:t xml:space="preserve"> </w:t>
      </w:r>
      <w:r>
        <w:rPr>
          <w:u w:val="single"/>
        </w:rPr>
        <w:t>the scope of our direct moral concern15 can exclude nothing</w:t>
      </w:r>
      <w:r>
        <w:rPr>
          <w:sz w:val="16"/>
        </w:rPr>
        <w:t xml:space="preserve">. </w:t>
      </w:r>
      <w:r>
        <w:rPr>
          <w:u w:val="single"/>
        </w:rPr>
        <w:t xml:space="preserve">Thus, </w:t>
      </w:r>
      <w:r>
        <w:rPr>
          <w:highlight w:val="green"/>
          <w:u w:val="single"/>
        </w:rPr>
        <w:t>in</w:t>
      </w:r>
      <w:r>
        <w:rPr>
          <w:u w:val="single"/>
        </w:rPr>
        <w:t xml:space="preserve"> rather </w:t>
      </w:r>
      <w:r>
        <w:rPr>
          <w:b/>
          <w:highlight w:val="green"/>
          <w:u w:val="single"/>
        </w:rPr>
        <w:t>sharp contrast</w:t>
      </w:r>
      <w:r>
        <w:rPr>
          <w:highlight w:val="green"/>
          <w:u w:val="single"/>
        </w:rPr>
        <w:t xml:space="preserve"> to</w:t>
      </w:r>
      <w:r>
        <w:rPr>
          <w:sz w:val="16"/>
        </w:rPr>
        <w:t xml:space="preserve"> the invidious forms </w:t>
      </w:r>
      <w:r>
        <w:rPr>
          <w:sz w:val="16"/>
          <w:highlight w:val="green"/>
        </w:rPr>
        <w:t xml:space="preserve">of </w:t>
      </w:r>
      <w:r>
        <w:rPr>
          <w:highlight w:val="green"/>
          <w:u w:val="single"/>
        </w:rPr>
        <w:t>anthropocentrism</w:t>
      </w:r>
      <w:r>
        <w:rPr>
          <w:u w:val="single"/>
        </w:rPr>
        <w:t xml:space="preserve"> </w:t>
      </w:r>
      <w:r>
        <w:rPr>
          <w:sz w:val="16"/>
        </w:rPr>
        <w:t xml:space="preserve">that characterize much of western moral thought, </w:t>
      </w:r>
      <w:r>
        <w:rPr>
          <w:highlight w:val="green"/>
          <w:u w:val="single"/>
        </w:rPr>
        <w:t xml:space="preserve">our scope of </w:t>
      </w:r>
      <w:r>
        <w:rPr>
          <w:u w:val="single"/>
        </w:rPr>
        <w:t xml:space="preserve">direct moral </w:t>
      </w:r>
      <w:r>
        <w:rPr>
          <w:highlight w:val="green"/>
          <w:u w:val="single"/>
        </w:rPr>
        <w:t>concern cannot be limited to humans, to sentient beings, or even to all living beings</w:t>
      </w:r>
      <w:r>
        <w:rPr>
          <w:sz w:val="16"/>
        </w:rPr>
        <w:t xml:space="preserve">. </w:t>
      </w:r>
      <w:r>
        <w:rPr>
          <w:u w:val="single"/>
        </w:rPr>
        <w:t xml:space="preserve">Morality is not anthropocentric, but neither is it </w:t>
      </w:r>
      <w:proofErr w:type="spellStart"/>
      <w:r>
        <w:rPr>
          <w:u w:val="single"/>
        </w:rPr>
        <w:t>sentientcentric</w:t>
      </w:r>
      <w:proofErr w:type="spellEnd"/>
      <w:r>
        <w:rPr>
          <w:u w:val="single"/>
        </w:rPr>
        <w:t xml:space="preserve"> or </w:t>
      </w:r>
      <w:proofErr w:type="spellStart"/>
      <w:r>
        <w:rPr>
          <w:u w:val="single"/>
        </w:rPr>
        <w:t>biocentric</w:t>
      </w:r>
      <w:proofErr w:type="spellEnd"/>
      <w:r>
        <w:rPr>
          <w:sz w:val="16"/>
          <w:highlight w:val="green"/>
        </w:rPr>
        <w:t xml:space="preserve">. </w:t>
      </w:r>
      <w:r>
        <w:rPr>
          <w:highlight w:val="green"/>
          <w:u w:val="single"/>
        </w:rPr>
        <w:t xml:space="preserve">In affirming the value of </w:t>
      </w:r>
      <w:r>
        <w:rPr>
          <w:b/>
          <w:highlight w:val="green"/>
          <w:u w:val="single"/>
        </w:rPr>
        <w:t>every individual,</w:t>
      </w:r>
      <w:r>
        <w:rPr>
          <w:u w:val="single"/>
        </w:rPr>
        <w:t xml:space="preserve"> </w:t>
      </w:r>
      <w:r>
        <w:rPr>
          <w:highlight w:val="green"/>
          <w:u w:val="single"/>
        </w:rPr>
        <w:t>we must begin to recognize that every relation is</w:t>
      </w:r>
      <w:r>
        <w:rPr>
          <w:u w:val="single"/>
        </w:rPr>
        <w:t xml:space="preserve"> potentially </w:t>
      </w:r>
      <w:r>
        <w:rPr>
          <w:highlight w:val="green"/>
          <w:u w:val="single"/>
        </w:rPr>
        <w:t>a moral relation</w:t>
      </w:r>
      <w:r>
        <w:rPr>
          <w:sz w:val="16"/>
        </w:rPr>
        <w:t xml:space="preserve">. As Whitehead vividly puts it, "The destruction of a man, or of an insect, or of a tree, or of the Parthenon, may be moral or immoral.… Whether we destroy or whether we preserve, our action is moral if we have thereby safeguarded the importance [or value] of experience so far as it depends on that concrete instance in the world's history" (1938, 14–15). Morality is not merely about how we ought to act toward and among other human beings, other sentient beings, or even other living beings. </w:t>
      </w:r>
      <w:r>
        <w:rPr>
          <w:b/>
          <w:highlight w:val="green"/>
          <w:u w:val="single"/>
        </w:rPr>
        <w:t>Morality is</w:t>
      </w:r>
      <w:r>
        <w:rPr>
          <w:b/>
          <w:u w:val="single"/>
        </w:rPr>
        <w:t xml:space="preserve"> </w:t>
      </w:r>
      <w:r>
        <w:rPr>
          <w:b/>
          <w:highlight w:val="green"/>
          <w:u w:val="single"/>
        </w:rPr>
        <w:t>fundamentally</w:t>
      </w:r>
      <w:r>
        <w:rPr>
          <w:b/>
          <w:u w:val="single"/>
        </w:rPr>
        <w:t xml:space="preserve"> </w:t>
      </w:r>
      <w:r>
        <w:rPr>
          <w:b/>
          <w:highlight w:val="green"/>
          <w:u w:val="single"/>
        </w:rPr>
        <w:t>about how we comport ourselves in the world,</w:t>
      </w:r>
      <w:r>
        <w:rPr>
          <w:b/>
          <w:u w:val="single"/>
        </w:rPr>
        <w:t xml:space="preserve"> how we relate to and interact </w:t>
      </w:r>
      <w:r>
        <w:rPr>
          <w:b/>
          <w:highlight w:val="green"/>
          <w:u w:val="single"/>
        </w:rPr>
        <w:t>with every form of existence</w:t>
      </w:r>
      <w:r>
        <w:rPr>
          <w:sz w:val="16"/>
          <w:highlight w:val="green"/>
        </w:rPr>
        <w:t>.</w:t>
      </w:r>
      <w:r>
        <w:rPr>
          <w:sz w:val="16"/>
        </w:rPr>
        <w:t xml:space="preserve"> To summarize our position thus far, in recognizing the fallibility of human knowers and the dynamic nature of the known, a </w:t>
      </w:r>
      <w:proofErr w:type="spellStart"/>
      <w:r>
        <w:rPr>
          <w:sz w:val="16"/>
        </w:rPr>
        <w:t>Whiteheadian</w:t>
      </w:r>
      <w:proofErr w:type="spellEnd"/>
      <w:r>
        <w:rPr>
          <w:sz w:val="16"/>
        </w:rPr>
        <w:t xml:space="preserve"> approach insists that moral philosophers steadfastly recognize the limits of moral inquiry, carefully navigating between the rocks of dogmatic absolutism and gross relativism</w:t>
      </w:r>
      <w:r>
        <w:rPr>
          <w:u w:val="single"/>
        </w:rPr>
        <w:t xml:space="preserve">. The recognition of nature's dynamism furthermore requires that philosophers abandon finally the artificial </w:t>
      </w:r>
      <w:r>
        <w:rPr>
          <w:sz w:val="16"/>
        </w:rPr>
        <w:t>bifurcations (</w:t>
      </w:r>
      <w:r>
        <w:rPr>
          <w:u w:val="single"/>
        </w:rPr>
        <w:t>dualisms) and unjustified reductions (</w:t>
      </w:r>
      <w:proofErr w:type="spellStart"/>
      <w:r>
        <w:rPr>
          <w:u w:val="single"/>
        </w:rPr>
        <w:t>physicalism</w:t>
      </w:r>
      <w:proofErr w:type="spellEnd"/>
      <w:r>
        <w:rPr>
          <w:u w:val="single"/>
        </w:rPr>
        <w:t xml:space="preserve"> and materialism) that distort and destroy the interdependent relationships constituting reality. The</w:t>
      </w:r>
      <w:r>
        <w:rPr>
          <w:sz w:val="16"/>
        </w:rPr>
        <w:t xml:space="preserve"> </w:t>
      </w:r>
      <w:r>
        <w:rPr>
          <w:u w:val="single"/>
        </w:rPr>
        <w:t>world revealed by the last century of scientific investigation can no longer support a mechanistic model that describes the natural world in terms of vacuous facts determined by absolute laws</w:t>
      </w:r>
      <w:r>
        <w:rPr>
          <w:sz w:val="16"/>
        </w:rPr>
        <w:t xml:space="preserve">. In its place, I am defending the adoption of an organic model that conceives of reality as vibrant, open, and </w:t>
      </w:r>
      <w:proofErr w:type="spellStart"/>
      <w:r>
        <w:rPr>
          <w:sz w:val="16"/>
        </w:rPr>
        <w:t>processive</w:t>
      </w:r>
      <w:proofErr w:type="spellEnd"/>
      <w:r>
        <w:rPr>
          <w:sz w:val="16"/>
        </w:rPr>
        <w:t>. On this model, individuals are conceived of as ongoing events situated in vast webs of interdependence, each achieving value for themselves, for others, and for the whole of reality.</w:t>
      </w:r>
      <w:r>
        <w:rPr>
          <w:sz w:val="16"/>
        </w:rPr>
        <w:br/>
      </w:r>
    </w:p>
    <w:p w:rsidR="00403146" w:rsidRDefault="00403146" w:rsidP="00403146">
      <w:pPr>
        <w:pStyle w:val="Heading2"/>
      </w:pPr>
      <w:r>
        <w:rPr>
          <w:b w:val="0"/>
          <w:bCs w:val="0"/>
        </w:rPr>
        <w:t>Off</w:t>
      </w:r>
    </w:p>
    <w:p w:rsidR="00403146" w:rsidRDefault="00403146" w:rsidP="00403146">
      <w:pPr>
        <w:pStyle w:val="Heading4"/>
        <w:rPr>
          <w:b w:val="0"/>
          <w:bCs w:val="0"/>
        </w:rPr>
      </w:pPr>
      <w:r>
        <w:rPr>
          <w:b w:val="0"/>
          <w:bCs w:val="0"/>
        </w:rPr>
        <w:t>The modern world is inseparable from the colonial origins that gave birth to it— the 1AC’s foundational western logic is soaked with colonialist thought which must be resisted – only a strategy of confronting coloniality can solve</w:t>
      </w:r>
    </w:p>
    <w:p w:rsidR="00403146" w:rsidRDefault="00403146" w:rsidP="00403146">
      <w:pPr>
        <w:rPr>
          <w:sz w:val="16"/>
        </w:rPr>
      </w:pPr>
      <w:proofErr w:type="spellStart"/>
      <w:r>
        <w:rPr>
          <w:rStyle w:val="StyleStyleBold12pt"/>
        </w:rPr>
        <w:t>Mignolo</w:t>
      </w:r>
      <w:proofErr w:type="spellEnd"/>
      <w:r>
        <w:rPr>
          <w:rStyle w:val="StyleStyleBold12pt"/>
        </w:rPr>
        <w:t xml:space="preserve"> 5</w:t>
      </w:r>
      <w:r>
        <w:rPr>
          <w:rFonts w:eastAsia="Calibri"/>
          <w:b/>
          <w:sz w:val="16"/>
        </w:rPr>
        <w:t xml:space="preserve"> </w:t>
      </w:r>
      <w:r>
        <w:rPr>
          <w:sz w:val="16"/>
        </w:rPr>
        <w:t xml:space="preserve">(Walter, Professor at Duke University, Joint Appointments in Cultural Anthropology and Romance Studies, “The Idea of Latin America,” </w:t>
      </w:r>
      <w:proofErr w:type="spellStart"/>
      <w:r>
        <w:rPr>
          <w:sz w:val="16"/>
        </w:rPr>
        <w:t>pg</w:t>
      </w:r>
      <w:proofErr w:type="spellEnd"/>
      <w:r>
        <w:rPr>
          <w:sz w:val="16"/>
        </w:rPr>
        <w:t xml:space="preserve"> 5)</w:t>
      </w:r>
    </w:p>
    <w:p w:rsidR="00403146" w:rsidRDefault="00403146" w:rsidP="00403146"/>
    <w:p w:rsidR="00403146" w:rsidRDefault="00403146" w:rsidP="00403146">
      <w:pPr>
        <w:rPr>
          <w:rStyle w:val="IntenseEmphasis"/>
        </w:rPr>
      </w:pPr>
      <w:r>
        <w:rPr>
          <w:sz w:val="16"/>
        </w:rPr>
        <w:t xml:space="preserve">How do these two entangled concepts, </w:t>
      </w:r>
      <w:r>
        <w:rPr>
          <w:rStyle w:val="IntenseEmphasis"/>
          <w:highlight w:val="green"/>
        </w:rPr>
        <w:t>modernity and coloniality</w:t>
      </w:r>
      <w:r>
        <w:rPr>
          <w:rStyle w:val="IntenseEmphasis"/>
        </w:rPr>
        <w:t xml:space="preserve">, </w:t>
      </w:r>
      <w:r>
        <w:rPr>
          <w:rStyle w:val="IntenseEmphasis"/>
          <w:highlight w:val="green"/>
        </w:rPr>
        <w:t>work together as two sides of the same</w:t>
      </w:r>
      <w:r>
        <w:rPr>
          <w:rStyle w:val="IntenseEmphasis"/>
        </w:rPr>
        <w:t xml:space="preserve"> reality </w:t>
      </w:r>
      <w:r>
        <w:rPr>
          <w:rStyle w:val="IntenseEmphasis"/>
          <w:highlight w:val="green"/>
        </w:rPr>
        <w:t>to shape</w:t>
      </w:r>
      <w:r>
        <w:rPr>
          <w:rStyle w:val="IntenseEmphasis"/>
        </w:rPr>
        <w:t xml:space="preserve"> the idea </w:t>
      </w:r>
      <w:r>
        <w:rPr>
          <w:sz w:val="16"/>
        </w:rPr>
        <w:t xml:space="preserve">of “America” in the sixteenth century and </w:t>
      </w:r>
      <w:r>
        <w:rPr>
          <w:rStyle w:val="IntenseEmphasis"/>
        </w:rPr>
        <w:t>of “</w:t>
      </w:r>
      <w:r>
        <w:rPr>
          <w:rStyle w:val="IntenseEmphasis"/>
          <w:highlight w:val="green"/>
        </w:rPr>
        <w:t>Latin” America</w:t>
      </w:r>
      <w:r>
        <w:rPr>
          <w:sz w:val="16"/>
        </w:rPr>
        <w:t xml:space="preserve"> in the nineteenth? Modernity has been a term in use for the past thirty or forty years. In spite of differences in opinions and deﬁnitions, there are some basic agreements about its meaning. From the European perspective, </w:t>
      </w:r>
      <w:r>
        <w:rPr>
          <w:rStyle w:val="IntenseEmphasis"/>
        </w:rPr>
        <w:t>modernity</w:t>
      </w:r>
      <w:r>
        <w:rPr>
          <w:sz w:val="16"/>
        </w:rPr>
        <w:t xml:space="preserve"> refers to a period in world history that </w:t>
      </w:r>
      <w:r>
        <w:rPr>
          <w:rStyle w:val="IntenseEmphasis"/>
        </w:rPr>
        <w:t xml:space="preserve">has been traced back </w:t>
      </w:r>
      <w:r>
        <w:rPr>
          <w:sz w:val="16"/>
        </w:rPr>
        <w:t xml:space="preserve">either </w:t>
      </w:r>
      <w:r>
        <w:rPr>
          <w:rStyle w:val="IntenseEmphasis"/>
        </w:rPr>
        <w:t>to the European Renaissance and the “discovery” of America</w:t>
      </w:r>
      <w:r>
        <w:rPr>
          <w:sz w:val="16"/>
        </w:rPr>
        <w:t xml:space="preserve"> (this view is common among scholars from the South of Europe, Italy, Spain, and Portugal), </w:t>
      </w:r>
      <w:r>
        <w:rPr>
          <w:rStyle w:val="IntenseEmphasis"/>
        </w:rPr>
        <w:t>or</w:t>
      </w:r>
      <w:r>
        <w:rPr>
          <w:sz w:val="16"/>
        </w:rPr>
        <w:t xml:space="preserve"> to </w:t>
      </w:r>
      <w:r>
        <w:rPr>
          <w:rStyle w:val="IntenseEmphasis"/>
        </w:rPr>
        <w:t>the European Enlightenment</w:t>
      </w:r>
      <w:r>
        <w:rPr>
          <w:sz w:val="16"/>
        </w:rPr>
        <w:t xml:space="preserve"> (this view is held by scholars and intel-</w:t>
      </w:r>
      <w:proofErr w:type="spellStart"/>
      <w:r>
        <w:rPr>
          <w:sz w:val="16"/>
        </w:rPr>
        <w:t>lectuals</w:t>
      </w:r>
      <w:proofErr w:type="spellEnd"/>
      <w:r>
        <w:rPr>
          <w:sz w:val="16"/>
        </w:rPr>
        <w:t xml:space="preserve"> and assumed by the media in Anglo-Saxon countries – England, Germany, and Holland – and one Latin country, France). </w:t>
      </w:r>
      <w:r>
        <w:rPr>
          <w:rStyle w:val="IntenseEmphasis"/>
        </w:rPr>
        <w:t>On the other side of the colonial difference</w:t>
      </w:r>
      <w:r>
        <w:rPr>
          <w:sz w:val="16"/>
        </w:rPr>
        <w:t xml:space="preserve">, scholars and </w:t>
      </w:r>
      <w:proofErr w:type="spellStart"/>
      <w:r>
        <w:rPr>
          <w:sz w:val="16"/>
        </w:rPr>
        <w:t>intellectu-als</w:t>
      </w:r>
      <w:proofErr w:type="spellEnd"/>
      <w:r>
        <w:rPr>
          <w:sz w:val="16"/>
        </w:rPr>
        <w:t xml:space="preserve"> in the ex-Spanish and ex-Portuguese colonies in South America have been advancing the idea that </w:t>
      </w:r>
      <w:r>
        <w:rPr>
          <w:rStyle w:val="IntenseEmphasis"/>
        </w:rPr>
        <w:t xml:space="preserve">the achievements of </w:t>
      </w:r>
      <w:r>
        <w:rPr>
          <w:rStyle w:val="IntenseEmphasis"/>
          <w:highlight w:val="green"/>
        </w:rPr>
        <w:t xml:space="preserve">modernity go </w:t>
      </w:r>
      <w:r>
        <w:rPr>
          <w:rStyle w:val="Emphasis"/>
          <w:highlight w:val="green"/>
        </w:rPr>
        <w:t>hand in hand with</w:t>
      </w:r>
      <w:r>
        <w:rPr>
          <w:rStyle w:val="Emphasis"/>
        </w:rPr>
        <w:t xml:space="preserve"> the </w:t>
      </w:r>
      <w:r>
        <w:rPr>
          <w:rStyle w:val="Emphasis"/>
          <w:highlight w:val="green"/>
        </w:rPr>
        <w:t>violence of coloniality</w:t>
      </w:r>
      <w:r>
        <w:rPr>
          <w:sz w:val="16"/>
        </w:rPr>
        <w:t xml:space="preserve">. </w:t>
      </w:r>
      <w:r>
        <w:rPr>
          <w:rStyle w:val="IntenseEmphasis"/>
        </w:rPr>
        <w:t>The difference</w:t>
      </w:r>
      <w:r>
        <w:rPr>
          <w:sz w:val="16"/>
        </w:rPr>
        <w:t xml:space="preserve">, to reiterate, </w:t>
      </w:r>
      <w:r>
        <w:rPr>
          <w:rStyle w:val="IntenseEmphasis"/>
        </w:rPr>
        <w:t>lies in which side of each local history is told</w:t>
      </w:r>
      <w:r>
        <w:rPr>
          <w:sz w:val="16"/>
        </w:rPr>
        <w:t xml:space="preserve">. O’Gorman’s “invention of America” theory was a turning point that </w:t>
      </w:r>
      <w:r>
        <w:rPr>
          <w:rStyle w:val="IntenseEmphasis"/>
        </w:rPr>
        <w:t>put on the table a perspective</w:t>
      </w:r>
      <w:r>
        <w:rPr>
          <w:sz w:val="16"/>
        </w:rPr>
        <w:t xml:space="preserve"> that was </w:t>
      </w:r>
      <w:r>
        <w:rPr>
          <w:rStyle w:val="IntenseEmphasis"/>
        </w:rPr>
        <w:t>absent and not recognized from</w:t>
      </w:r>
      <w:r>
        <w:rPr>
          <w:sz w:val="16"/>
        </w:rPr>
        <w:t xml:space="preserve"> the </w:t>
      </w:r>
      <w:r>
        <w:rPr>
          <w:rStyle w:val="IntenseEmphasis"/>
        </w:rPr>
        <w:t>existing European and imperial narratives</w:t>
      </w:r>
      <w:r>
        <w:rPr>
          <w:sz w:val="16"/>
        </w:rPr>
        <w:t xml:space="preserve">. Let’s agree that O’Gorman </w:t>
      </w:r>
      <w:r>
        <w:rPr>
          <w:rStyle w:val="IntenseEmphasis"/>
        </w:rPr>
        <w:t>made visible a dimension of history that was occluded by</w:t>
      </w:r>
      <w:r>
        <w:rPr>
          <w:sz w:val="16"/>
        </w:rPr>
        <w:t xml:space="preserve"> the partial </w:t>
      </w:r>
      <w:r>
        <w:rPr>
          <w:rStyle w:val="IntenseEmphasis"/>
        </w:rPr>
        <w:t>“discovery” narratives,</w:t>
      </w:r>
      <w:r>
        <w:rPr>
          <w:sz w:val="16"/>
        </w:rPr>
        <w:t xml:space="preserve"> and let’s also agree that it is </w:t>
      </w:r>
      <w:r>
        <w:rPr>
          <w:rStyle w:val="IntenseEmphasis"/>
        </w:rPr>
        <w:t>an example of how things may look from the varied experiences of coloniality</w:t>
      </w:r>
      <w:r>
        <w:rPr>
          <w:sz w:val="16"/>
        </w:rPr>
        <w:t xml:space="preserve">. </w:t>
      </w:r>
      <w:r>
        <w:rPr>
          <w:rStyle w:val="Emphasis"/>
          <w:highlight w:val="green"/>
        </w:rPr>
        <w:t>America</w:t>
      </w:r>
      <w:r>
        <w:rPr>
          <w:rStyle w:val="IntenseEmphasis"/>
        </w:rPr>
        <w:t xml:space="preserve">, as a concept, </w:t>
      </w:r>
      <w:r>
        <w:rPr>
          <w:rStyle w:val="Emphasis"/>
          <w:highlight w:val="green"/>
        </w:rPr>
        <w:t>goes hand in hand with</w:t>
      </w:r>
      <w:r>
        <w:rPr>
          <w:rStyle w:val="IntenseEmphasis"/>
        </w:rPr>
        <w:t xml:space="preserve"> that of </w:t>
      </w:r>
      <w:r>
        <w:rPr>
          <w:rStyle w:val="Emphasis"/>
          <w:highlight w:val="green"/>
        </w:rPr>
        <w:t>modernity</w:t>
      </w:r>
      <w:r>
        <w:rPr>
          <w:sz w:val="16"/>
        </w:rPr>
        <w:t xml:space="preserve">, and </w:t>
      </w:r>
      <w:r>
        <w:rPr>
          <w:rStyle w:val="IntenseEmphasis"/>
          <w:highlight w:val="green"/>
        </w:rPr>
        <w:t>both are the</w:t>
      </w:r>
      <w:r>
        <w:rPr>
          <w:rStyle w:val="IntenseEmphasis"/>
        </w:rPr>
        <w:t xml:space="preserve"> self-</w:t>
      </w:r>
      <w:r>
        <w:rPr>
          <w:rStyle w:val="IntenseEmphasis"/>
          <w:highlight w:val="green"/>
        </w:rPr>
        <w:t>representation of imperial projects</w:t>
      </w:r>
      <w:r>
        <w:rPr>
          <w:rStyle w:val="IntenseEmphasis"/>
        </w:rPr>
        <w:t xml:space="preserve"> and global designs </w:t>
      </w:r>
      <w:r>
        <w:rPr>
          <w:rStyle w:val="IntenseEmphasis"/>
          <w:highlight w:val="green"/>
        </w:rPr>
        <w:t>that originated in</w:t>
      </w:r>
      <w:r>
        <w:rPr>
          <w:rStyle w:val="IntenseEmphasis"/>
        </w:rPr>
        <w:t xml:space="preserve"> and were implemented by </w:t>
      </w:r>
      <w:r>
        <w:rPr>
          <w:rStyle w:val="IntenseEmphasis"/>
          <w:highlight w:val="green"/>
        </w:rPr>
        <w:t>European</w:t>
      </w:r>
      <w:r>
        <w:rPr>
          <w:rStyle w:val="IntenseEmphasis"/>
        </w:rPr>
        <w:t xml:space="preserve"> actors and </w:t>
      </w:r>
      <w:r>
        <w:rPr>
          <w:rStyle w:val="IntenseEmphasis"/>
          <w:highlight w:val="green"/>
        </w:rPr>
        <w:t>institutions</w:t>
      </w:r>
      <w:r>
        <w:rPr>
          <w:sz w:val="16"/>
        </w:rPr>
        <w:t xml:space="preserve">. </w:t>
      </w:r>
      <w:r>
        <w:rPr>
          <w:rStyle w:val="IntenseEmphasis"/>
        </w:rPr>
        <w:t>The invention of America</w:t>
      </w:r>
      <w:r>
        <w:rPr>
          <w:sz w:val="16"/>
        </w:rPr>
        <w:t xml:space="preserve"> was one of the nodal points that </w:t>
      </w:r>
      <w:r>
        <w:rPr>
          <w:rStyle w:val="IntenseEmphasis"/>
        </w:rPr>
        <w:t>contributed to</w:t>
      </w:r>
      <w:r>
        <w:rPr>
          <w:sz w:val="16"/>
        </w:rPr>
        <w:t xml:space="preserve"> create </w:t>
      </w:r>
      <w:r>
        <w:rPr>
          <w:rStyle w:val="IntenseEmphasis"/>
        </w:rPr>
        <w:t>the conditions for imperial European expansion and a lifestyle</w:t>
      </w:r>
      <w:r>
        <w:rPr>
          <w:sz w:val="16"/>
        </w:rPr>
        <w:t xml:space="preserve">, in Europe, </w:t>
      </w:r>
      <w:r>
        <w:rPr>
          <w:rStyle w:val="IntenseEmphasis"/>
        </w:rPr>
        <w:t>that served as a model for the achievements of humanity.</w:t>
      </w:r>
      <w:r>
        <w:rPr>
          <w:sz w:val="16"/>
        </w:rPr>
        <w:t xml:space="preserve"> Thus, </w:t>
      </w:r>
      <w:r>
        <w:rPr>
          <w:rStyle w:val="IntenseEmphasis"/>
          <w:highlight w:val="green"/>
        </w:rPr>
        <w:t>the “discovery</w:t>
      </w:r>
      <w:r>
        <w:rPr>
          <w:rStyle w:val="IntenseEmphasis"/>
        </w:rPr>
        <w:t xml:space="preserve"> and conquest </w:t>
      </w:r>
      <w:r>
        <w:rPr>
          <w:rStyle w:val="IntenseEmphasis"/>
          <w:highlight w:val="green"/>
        </w:rPr>
        <w:t>of America</w:t>
      </w:r>
      <w:r>
        <w:rPr>
          <w:rStyle w:val="IntenseEmphasis"/>
        </w:rPr>
        <w:t>” is not just one more event</w:t>
      </w:r>
      <w:r>
        <w:rPr>
          <w:sz w:val="16"/>
        </w:rPr>
        <w:t xml:space="preserve"> in some long and linear historical chain from the creation of the world to the present, leaving behind all those who were not attentive enough to jump onto the bandwagon of modernity. Rather, </w:t>
      </w:r>
      <w:r>
        <w:rPr>
          <w:rStyle w:val="IntenseEmphasis"/>
        </w:rPr>
        <w:t xml:space="preserve">it </w:t>
      </w:r>
      <w:r>
        <w:rPr>
          <w:rStyle w:val="IntenseEmphasis"/>
          <w:highlight w:val="green"/>
        </w:rPr>
        <w:t>was</w:t>
      </w:r>
      <w:r>
        <w:rPr>
          <w:rStyle w:val="IntenseEmphasis"/>
        </w:rPr>
        <w:t xml:space="preserve"> a key turning point in world history</w:t>
      </w:r>
      <w:r>
        <w:rPr>
          <w:sz w:val="16"/>
        </w:rPr>
        <w:t xml:space="preserve">: It was </w:t>
      </w:r>
      <w:r>
        <w:rPr>
          <w:rStyle w:val="IntenseEmphasis"/>
          <w:highlight w:val="green"/>
        </w:rPr>
        <w:t>the moment in which</w:t>
      </w:r>
      <w:r>
        <w:rPr>
          <w:rStyle w:val="IntenseEmphasis"/>
        </w:rPr>
        <w:t xml:space="preserve"> the demands of </w:t>
      </w:r>
      <w:r>
        <w:rPr>
          <w:rStyle w:val="IntenseEmphasis"/>
          <w:highlight w:val="green"/>
        </w:rPr>
        <w:t>modernity</w:t>
      </w:r>
      <w:r>
        <w:rPr>
          <w:rStyle w:val="IntenseEmphasis"/>
        </w:rPr>
        <w:t xml:space="preserve"> as the ﬁnal horizon of salvation </w:t>
      </w:r>
      <w:r>
        <w:rPr>
          <w:rStyle w:val="IntenseEmphasis"/>
          <w:highlight w:val="green"/>
        </w:rPr>
        <w:t>began to require</w:t>
      </w:r>
      <w:r>
        <w:rPr>
          <w:sz w:val="16"/>
        </w:rPr>
        <w:t xml:space="preserve"> the imposition of </w:t>
      </w:r>
      <w:r>
        <w:rPr>
          <w:rStyle w:val="IntenseEmphasis"/>
        </w:rPr>
        <w:t xml:space="preserve">a speciﬁc set of values that relied on </w:t>
      </w:r>
      <w:r>
        <w:rPr>
          <w:rStyle w:val="IntenseEmphasis"/>
          <w:highlight w:val="green"/>
        </w:rPr>
        <w:t>the logic of coloniality for</w:t>
      </w:r>
      <w:r>
        <w:rPr>
          <w:rStyle w:val="IntenseEmphasis"/>
        </w:rPr>
        <w:t xml:space="preserve"> their </w:t>
      </w:r>
      <w:r>
        <w:rPr>
          <w:rStyle w:val="IntenseEmphasis"/>
          <w:highlight w:val="green"/>
        </w:rPr>
        <w:t>implementation</w:t>
      </w:r>
      <w:r>
        <w:rPr>
          <w:sz w:val="16"/>
        </w:rPr>
        <w:t xml:space="preserve">. The “invention of America” thesis offers, instead, a perspective from coloniality and, in consequence, reveals that </w:t>
      </w:r>
      <w:r>
        <w:rPr>
          <w:rStyle w:val="IntenseEmphasis"/>
        </w:rPr>
        <w:t>the advances of modernity</w:t>
      </w:r>
      <w:r>
        <w:rPr>
          <w:sz w:val="16"/>
        </w:rPr>
        <w:t xml:space="preserve"> outside of Europe </w:t>
      </w:r>
      <w:r>
        <w:rPr>
          <w:rStyle w:val="IntenseEmphasis"/>
        </w:rPr>
        <w:t>rely on a colonial matrix of power</w:t>
      </w:r>
      <w:r>
        <w:rPr>
          <w:sz w:val="16"/>
        </w:rPr>
        <w:t xml:space="preserve"> that includes </w:t>
      </w:r>
      <w:r>
        <w:rPr>
          <w:rStyle w:val="IntenseEmphasis"/>
        </w:rPr>
        <w:t>the renaming of the lands</w:t>
      </w:r>
      <w:r>
        <w:rPr>
          <w:sz w:val="16"/>
        </w:rPr>
        <w:t xml:space="preserve"> appropriated </w:t>
      </w:r>
      <w:r>
        <w:rPr>
          <w:rStyle w:val="IntenseEmphasis"/>
        </w:rPr>
        <w:t>and of the people inhabiting them</w:t>
      </w:r>
      <w:r>
        <w:rPr>
          <w:sz w:val="16"/>
        </w:rPr>
        <w:t xml:space="preserve">, insofar as the </w:t>
      </w:r>
      <w:r>
        <w:rPr>
          <w:rStyle w:val="IntenseEmphasis"/>
        </w:rPr>
        <w:t>diverse ethnic groups and civilizations</w:t>
      </w:r>
      <w:r>
        <w:rPr>
          <w:sz w:val="16"/>
        </w:rPr>
        <w:t xml:space="preserve"> in </w:t>
      </w:r>
      <w:proofErr w:type="spellStart"/>
      <w:r>
        <w:rPr>
          <w:sz w:val="16"/>
        </w:rPr>
        <w:t>Tawantinsuyu</w:t>
      </w:r>
      <w:proofErr w:type="spellEnd"/>
      <w:r>
        <w:rPr>
          <w:sz w:val="16"/>
        </w:rPr>
        <w:t xml:space="preserve"> and </w:t>
      </w:r>
      <w:proofErr w:type="spellStart"/>
      <w:r>
        <w:rPr>
          <w:sz w:val="16"/>
        </w:rPr>
        <w:t>Anáhuac</w:t>
      </w:r>
      <w:proofErr w:type="spellEnd"/>
      <w:r>
        <w:rPr>
          <w:sz w:val="16"/>
        </w:rPr>
        <w:t xml:space="preserve">, as well as those from Africa, were </w:t>
      </w:r>
      <w:r>
        <w:rPr>
          <w:rStyle w:val="IntenseEmphasis"/>
        </w:rPr>
        <w:t>reduced to “Indians” and “Blacks.”</w:t>
      </w:r>
      <w:r>
        <w:rPr>
          <w:sz w:val="16"/>
        </w:rPr>
        <w:t xml:space="preserve"> </w:t>
      </w:r>
      <w:r>
        <w:rPr>
          <w:rStyle w:val="IntenseEmphasis"/>
        </w:rPr>
        <w:t>The idea of</w:t>
      </w:r>
      <w:r>
        <w:rPr>
          <w:sz w:val="16"/>
        </w:rPr>
        <w:t xml:space="preserve"> “America” and of </w:t>
      </w:r>
      <w:r>
        <w:rPr>
          <w:rStyle w:val="IntenseEmphasis"/>
        </w:rPr>
        <w:t>“</w:t>
      </w:r>
      <w:r>
        <w:rPr>
          <w:rStyle w:val="IntenseEmphasis"/>
          <w:highlight w:val="green"/>
        </w:rPr>
        <w:t>Latin” America</w:t>
      </w:r>
      <w:r>
        <w:rPr>
          <w:sz w:val="16"/>
        </w:rPr>
        <w:t xml:space="preserve"> could, of course, be </w:t>
      </w:r>
      <w:r>
        <w:rPr>
          <w:rStyle w:val="IntenseEmphasis"/>
          <w:highlight w:val="green"/>
        </w:rPr>
        <w:t>accounted for within the</w:t>
      </w:r>
      <w:r>
        <w:rPr>
          <w:rStyle w:val="IntenseEmphasis"/>
        </w:rPr>
        <w:t xml:space="preserve"> philosophical </w:t>
      </w:r>
      <w:r>
        <w:rPr>
          <w:rStyle w:val="IntenseEmphasis"/>
          <w:highlight w:val="green"/>
        </w:rPr>
        <w:t>framework of European modernity</w:t>
      </w:r>
      <w:r>
        <w:rPr>
          <w:sz w:val="16"/>
        </w:rPr>
        <w:t xml:space="preserve">, even if that account is </w:t>
      </w:r>
      <w:r>
        <w:rPr>
          <w:rStyle w:val="IntenseEmphasis"/>
        </w:rPr>
        <w:t>offered by Creoles of European descent dwelling in the colonies and embracing the Spanish or Portuguese view of events</w:t>
      </w:r>
      <w:r>
        <w:rPr>
          <w:sz w:val="16"/>
        </w:rPr>
        <w:t xml:space="preserve">. What counts, however, is that the need for </w:t>
      </w:r>
      <w:r>
        <w:rPr>
          <w:rStyle w:val="Emphasis"/>
          <w:highlight w:val="green"/>
        </w:rPr>
        <w:t>telling the part of the story that was not told requires a shift in the geography of reason and</w:t>
      </w:r>
      <w:r>
        <w:rPr>
          <w:rStyle w:val="Emphasis"/>
        </w:rPr>
        <w:t xml:space="preserve"> of </w:t>
      </w:r>
      <w:r>
        <w:rPr>
          <w:rStyle w:val="Emphasis"/>
          <w:highlight w:val="green"/>
        </w:rPr>
        <w:t>understanding</w:t>
      </w:r>
      <w:r>
        <w:rPr>
          <w:rStyle w:val="Emphasis"/>
        </w:rPr>
        <w:t>.</w:t>
      </w:r>
      <w:r>
        <w:rPr>
          <w:sz w:val="16"/>
        </w:rPr>
        <w:t xml:space="preserve"> </w:t>
      </w:r>
      <w:r>
        <w:rPr>
          <w:rStyle w:val="IntenseEmphasis"/>
        </w:rPr>
        <w:t>“</w:t>
      </w:r>
      <w:r>
        <w:rPr>
          <w:rStyle w:val="IntenseEmphasis"/>
          <w:highlight w:val="green"/>
        </w:rPr>
        <w:t>Coloniality</w:t>
      </w:r>
      <w:r>
        <w:rPr>
          <w:rStyle w:val="IntenseEmphasis"/>
        </w:rPr>
        <w:t>,”</w:t>
      </w:r>
      <w:r>
        <w:rPr>
          <w:sz w:val="16"/>
        </w:rPr>
        <w:t xml:space="preserve"> therefore, points toward and </w:t>
      </w:r>
      <w:r>
        <w:rPr>
          <w:rStyle w:val="IntenseEmphasis"/>
        </w:rPr>
        <w:t>intends to unveil an embedded logic that enfor</w:t>
      </w:r>
      <w:r>
        <w:rPr>
          <w:rStyle w:val="IntenseEmphasis"/>
          <w:highlight w:val="green"/>
        </w:rPr>
        <w:t xml:space="preserve">ces control, </w:t>
      </w:r>
      <w:proofErr w:type="spellStart"/>
      <w:r>
        <w:rPr>
          <w:rStyle w:val="IntenseEmphasis"/>
          <w:highlight w:val="green"/>
        </w:rPr>
        <w:t>domina-tion</w:t>
      </w:r>
      <w:proofErr w:type="spellEnd"/>
      <w:r>
        <w:rPr>
          <w:rStyle w:val="IntenseEmphasis"/>
          <w:highlight w:val="green"/>
        </w:rPr>
        <w:t>, and exploitation disguised in</w:t>
      </w:r>
      <w:r>
        <w:rPr>
          <w:rStyle w:val="IntenseEmphasis"/>
        </w:rPr>
        <w:t xml:space="preserve"> the language of</w:t>
      </w:r>
      <w:r>
        <w:rPr>
          <w:sz w:val="16"/>
        </w:rPr>
        <w:t xml:space="preserve"> salvation, progress, </w:t>
      </w:r>
      <w:r>
        <w:rPr>
          <w:rStyle w:val="IntenseEmphasis"/>
          <w:highlight w:val="green"/>
        </w:rPr>
        <w:t>modernization</w:t>
      </w:r>
      <w:r>
        <w:rPr>
          <w:sz w:val="16"/>
        </w:rPr>
        <w:t xml:space="preserve">, and being good for </w:t>
      </w:r>
      <w:proofErr w:type="spellStart"/>
      <w:r>
        <w:rPr>
          <w:sz w:val="16"/>
        </w:rPr>
        <w:t>every one</w:t>
      </w:r>
      <w:proofErr w:type="spellEnd"/>
      <w:r>
        <w:rPr>
          <w:sz w:val="16"/>
        </w:rPr>
        <w:t xml:space="preserve">. The double register of modernity/coloniality has, perhaps, never been as clear as it has been recently under the administration of US president George W. Bush. Pedagogically, </w:t>
      </w:r>
      <w:r>
        <w:rPr>
          <w:rStyle w:val="IntenseEmphasis"/>
        </w:rPr>
        <w:t>it is important</w:t>
      </w:r>
      <w:r>
        <w:rPr>
          <w:sz w:val="16"/>
        </w:rPr>
        <w:t xml:space="preserve"> for my argument </w:t>
      </w:r>
      <w:r>
        <w:rPr>
          <w:rStyle w:val="IntenseEmphasis"/>
        </w:rPr>
        <w:t>to conceptualize “modernity/coloniality” as two sides of the same coin</w:t>
      </w:r>
      <w:r>
        <w:rPr>
          <w:sz w:val="16"/>
        </w:rPr>
        <w:t xml:space="preserve"> and not as two separate frames of mind: </w:t>
      </w:r>
      <w:r>
        <w:rPr>
          <w:rStyle w:val="IntenseEmphasis"/>
          <w:highlight w:val="green"/>
        </w:rPr>
        <w:t>you cannot be modern without being colonial</w:t>
      </w:r>
      <w:r>
        <w:rPr>
          <w:sz w:val="16"/>
          <w:highlight w:val="green"/>
        </w:rPr>
        <w:t>;</w:t>
      </w:r>
      <w:r>
        <w:rPr>
          <w:sz w:val="16"/>
        </w:rPr>
        <w:t xml:space="preserve"> and if you are on the colonial side of the spectrum you have to transact with modernity – you cannot ignore it. </w:t>
      </w:r>
      <w:r>
        <w:rPr>
          <w:rStyle w:val="Emphasis"/>
        </w:rPr>
        <w:t xml:space="preserve">The very idea of </w:t>
      </w:r>
      <w:r>
        <w:rPr>
          <w:rStyle w:val="Emphasis"/>
          <w:highlight w:val="green"/>
        </w:rPr>
        <w:t>America cannot be separated from coloniality</w:t>
      </w:r>
      <w:r>
        <w:rPr>
          <w:sz w:val="16"/>
        </w:rPr>
        <w:t xml:space="preserve">: </w:t>
      </w:r>
      <w:r>
        <w:rPr>
          <w:rStyle w:val="IntenseEmphasis"/>
        </w:rPr>
        <w:t xml:space="preserve">the entire continent emerged as such in the European consciousness as a massive extent of land to be appropriated and of people to be converted to Christianity, and whose labor could be exploited. </w:t>
      </w:r>
      <w:r>
        <w:rPr>
          <w:sz w:val="16"/>
        </w:rPr>
        <w:t>Coloniality, as a term, is much less frequently heard than “</w:t>
      </w:r>
      <w:proofErr w:type="spellStart"/>
      <w:r>
        <w:rPr>
          <w:sz w:val="16"/>
        </w:rPr>
        <w:t>moder-nity</w:t>
      </w:r>
      <w:proofErr w:type="spellEnd"/>
      <w:r>
        <w:rPr>
          <w:sz w:val="16"/>
        </w:rPr>
        <w:t xml:space="preserve">” and many people tend to confuse it with “colonialism.” The two words are related, of course. While “colonialism” refers to </w:t>
      </w:r>
      <w:proofErr w:type="spellStart"/>
      <w:r>
        <w:rPr>
          <w:sz w:val="16"/>
        </w:rPr>
        <w:t>spe-ciﬁc</w:t>
      </w:r>
      <w:proofErr w:type="spellEnd"/>
      <w:r>
        <w:rPr>
          <w:sz w:val="16"/>
        </w:rPr>
        <w:t xml:space="preserve"> historical periods and places of imperial domination (e.g., Spanish, Dutch, British, the US since the beginning of the twentieth century), “</w:t>
      </w:r>
      <w:r>
        <w:rPr>
          <w:rStyle w:val="IntenseEmphasis"/>
        </w:rPr>
        <w:t>coloniality” refers to the logical structure of colonial domination underlying</w:t>
      </w:r>
      <w:r>
        <w:rPr>
          <w:sz w:val="16"/>
        </w:rPr>
        <w:t xml:space="preserve"> the Spanish, Dutch, British, and </w:t>
      </w:r>
      <w:r>
        <w:rPr>
          <w:rStyle w:val="IntenseEmphasis"/>
        </w:rPr>
        <w:t>US control of the Atlantic economy and politics, and</w:t>
      </w:r>
      <w:r>
        <w:rPr>
          <w:sz w:val="16"/>
        </w:rPr>
        <w:t xml:space="preserve"> from there </w:t>
      </w:r>
      <w:r>
        <w:rPr>
          <w:rStyle w:val="IntenseEmphasis"/>
        </w:rPr>
        <w:t>the control and management of almost the entire planet.</w:t>
      </w:r>
      <w:r>
        <w:rPr>
          <w:sz w:val="16"/>
        </w:rPr>
        <w:t xml:space="preserve"> </w:t>
      </w:r>
      <w:r>
        <w:rPr>
          <w:rStyle w:val="IntenseEmphasis"/>
        </w:rPr>
        <w:t xml:space="preserve">In each of the </w:t>
      </w:r>
      <w:proofErr w:type="spellStart"/>
      <w:r>
        <w:rPr>
          <w:rStyle w:val="IntenseEmphasis"/>
        </w:rPr>
        <w:t>particu-lar</w:t>
      </w:r>
      <w:proofErr w:type="spellEnd"/>
      <w:r>
        <w:rPr>
          <w:rStyle w:val="IntenseEmphasis"/>
        </w:rPr>
        <w:t xml:space="preserve"> imperial periods of colonialism</w:t>
      </w:r>
      <w:r>
        <w:rPr>
          <w:sz w:val="16"/>
        </w:rPr>
        <w:t xml:space="preserve"> – </w:t>
      </w:r>
      <w:r>
        <w:rPr>
          <w:rStyle w:val="IntenseEmphasis"/>
        </w:rPr>
        <w:t>whether led by Spain</w:t>
      </w:r>
      <w:r>
        <w:rPr>
          <w:sz w:val="16"/>
        </w:rPr>
        <w:t xml:space="preserve"> (mainly in the sixteenth and seventeenth centuries) or by England (from the nineteenth century to World War II) </w:t>
      </w:r>
      <w:r>
        <w:rPr>
          <w:rStyle w:val="IntenseEmphasis"/>
        </w:rPr>
        <w:t>or by the US</w:t>
      </w:r>
      <w:r>
        <w:rPr>
          <w:sz w:val="16"/>
        </w:rPr>
        <w:t xml:space="preserve"> (from the early twentieth century until now) – </w:t>
      </w:r>
      <w:r>
        <w:rPr>
          <w:rStyle w:val="IntenseEmphasis"/>
        </w:rPr>
        <w:t>the same logic was maintained; only power changed hands.</w:t>
      </w:r>
    </w:p>
    <w:p w:rsidR="00403146" w:rsidRDefault="00403146" w:rsidP="00403146">
      <w:pPr>
        <w:pStyle w:val="Heading4"/>
      </w:pPr>
      <w:r>
        <w:rPr>
          <w:b w:val="0"/>
          <w:bCs w:val="0"/>
        </w:rPr>
        <w:t xml:space="preserve">The structures of knowledge which we engage as debaters are constituted by this underlying supremacy of modernity – we as debaters must </w:t>
      </w:r>
      <w:proofErr w:type="spellStart"/>
      <w:r>
        <w:rPr>
          <w:b w:val="0"/>
          <w:bCs w:val="0"/>
        </w:rPr>
        <w:t>reinscribe</w:t>
      </w:r>
      <w:proofErr w:type="spellEnd"/>
      <w:r>
        <w:rPr>
          <w:b w:val="0"/>
          <w:bCs w:val="0"/>
        </w:rPr>
        <w:t xml:space="preserve"> the colonial difference in order to pluralize knowledge and evaluate alternate perspectives</w:t>
      </w:r>
    </w:p>
    <w:p w:rsidR="00403146" w:rsidRDefault="00403146" w:rsidP="00403146">
      <w:pPr>
        <w:rPr>
          <w:rStyle w:val="StyleStyleBold12pt"/>
        </w:rPr>
      </w:pPr>
      <w:proofErr w:type="spellStart"/>
      <w:r>
        <w:rPr>
          <w:rStyle w:val="StyleStyleBold12pt"/>
        </w:rPr>
        <w:t>Alcoff</w:t>
      </w:r>
      <w:proofErr w:type="spellEnd"/>
      <w:r>
        <w:rPr>
          <w:rStyle w:val="StyleStyleBold12pt"/>
        </w:rPr>
        <w:t xml:space="preserve"> 7 </w:t>
      </w:r>
      <w:r>
        <w:t>(Linda, professor of philosophy at Syracuse University, “</w:t>
      </w:r>
      <w:proofErr w:type="spellStart"/>
      <w:r>
        <w:t>Mignolo’s</w:t>
      </w:r>
      <w:proofErr w:type="spellEnd"/>
      <w:r>
        <w:t xml:space="preserve"> Epistemology of Coloniality”, The New Centennial Review, Winter 2007, pp. 79-102)</w:t>
      </w:r>
    </w:p>
    <w:p w:rsidR="00403146" w:rsidRDefault="00403146" w:rsidP="00403146"/>
    <w:p w:rsidR="00403146" w:rsidRDefault="00403146" w:rsidP="00403146">
      <w:pPr>
        <w:rPr>
          <w:rStyle w:val="IntenseEmphasis"/>
        </w:rPr>
      </w:pPr>
      <w:r>
        <w:rPr>
          <w:sz w:val="16"/>
        </w:rPr>
        <w:t xml:space="preserve">Modernity” was imagined as the house of epistemology. </w:t>
      </w:r>
      <w:r>
        <w:rPr>
          <w:sz w:val="12"/>
        </w:rPr>
        <w:t>¶</w:t>
      </w:r>
      <w:r>
        <w:rPr>
          <w:sz w:val="16"/>
        </w:rPr>
        <w:t xml:space="preserve"> —Walter </w:t>
      </w:r>
      <w:proofErr w:type="spellStart"/>
      <w:r>
        <w:rPr>
          <w:sz w:val="16"/>
        </w:rPr>
        <w:t>Mignolo</w:t>
      </w:r>
      <w:proofErr w:type="spellEnd"/>
      <w:r>
        <w:rPr>
          <w:sz w:val="16"/>
        </w:rPr>
        <w:t xml:space="preserve"> (2006, 93)</w:t>
      </w:r>
      <w:r>
        <w:rPr>
          <w:sz w:val="12"/>
        </w:rPr>
        <w:t>¶</w:t>
      </w:r>
      <w:r>
        <w:rPr>
          <w:sz w:val="16"/>
        </w:rPr>
        <w:t xml:space="preserve"> Together with Enrique </w:t>
      </w:r>
      <w:proofErr w:type="spellStart"/>
      <w:r>
        <w:rPr>
          <w:sz w:val="16"/>
        </w:rPr>
        <w:t>Dussel</w:t>
      </w:r>
      <w:proofErr w:type="spellEnd"/>
      <w:r>
        <w:rPr>
          <w:sz w:val="16"/>
        </w:rPr>
        <w:t xml:space="preserve">, his fellow Argentine exile, and </w:t>
      </w:r>
      <w:proofErr w:type="spellStart"/>
      <w:r>
        <w:rPr>
          <w:sz w:val="16"/>
        </w:rPr>
        <w:t>Anibal</w:t>
      </w:r>
      <w:proofErr w:type="spellEnd"/>
      <w:r>
        <w:rPr>
          <w:sz w:val="16"/>
        </w:rPr>
        <w:t xml:space="preserve"> </w:t>
      </w:r>
      <w:proofErr w:type="spellStart"/>
      <w:r>
        <w:rPr>
          <w:sz w:val="16"/>
        </w:rPr>
        <w:t>Quijano</w:t>
      </w:r>
      <w:proofErr w:type="spellEnd"/>
      <w:r>
        <w:rPr>
          <w:sz w:val="16"/>
        </w:rPr>
        <w:t xml:space="preserve">, a Peruvian sociologist, </w:t>
      </w:r>
      <w:proofErr w:type="spellStart"/>
      <w:r>
        <w:rPr>
          <w:sz w:val="16"/>
        </w:rPr>
        <w:t>Mignolo’s</w:t>
      </w:r>
      <w:proofErr w:type="spellEnd"/>
      <w:r>
        <w:rPr>
          <w:sz w:val="16"/>
        </w:rPr>
        <w:t xml:space="preserve"> main argument throughout his corpus </w:t>
      </w:r>
      <w:r>
        <w:rPr>
          <w:sz w:val="12"/>
        </w:rPr>
        <w:t>¶</w:t>
      </w:r>
      <w:r>
        <w:rPr>
          <w:sz w:val="16"/>
        </w:rPr>
        <w:t xml:space="preserve"> has been that </w:t>
      </w:r>
      <w:r>
        <w:rPr>
          <w:rStyle w:val="IntenseEmphasis"/>
        </w:rPr>
        <w:t>modernity emerged from colonialism</w:t>
      </w:r>
      <w:r>
        <w:rPr>
          <w:sz w:val="16"/>
        </w:rPr>
        <w:t xml:space="preserve">, not after it nor simply </w:t>
      </w:r>
      <w:r>
        <w:rPr>
          <w:sz w:val="12"/>
        </w:rPr>
        <w:t>¶</w:t>
      </w:r>
      <w:r>
        <w:rPr>
          <w:sz w:val="16"/>
        </w:rPr>
        <w:t xml:space="preserve"> alongside. </w:t>
      </w:r>
      <w:r>
        <w:rPr>
          <w:rStyle w:val="Emphasis"/>
          <w:highlight w:val="green"/>
        </w:rPr>
        <w:t>Colonialism is constitutive of modernity</w:t>
      </w:r>
      <w:r>
        <w:rPr>
          <w:sz w:val="16"/>
        </w:rPr>
        <w:t xml:space="preserve">, of its teleological </w:t>
      </w:r>
      <w:proofErr w:type="spellStart"/>
      <w:r>
        <w:rPr>
          <w:sz w:val="16"/>
        </w:rPr>
        <w:t>macro</w:t>
      </w:r>
      <w:r>
        <w:rPr>
          <w:rStyle w:val="IntenseEmphasis"/>
          <w:highlight w:val="green"/>
        </w:rPr>
        <w:t>narratives</w:t>
      </w:r>
      <w:proofErr w:type="spellEnd"/>
      <w:r>
        <w:rPr>
          <w:rStyle w:val="IntenseEmphasis"/>
          <w:highlight w:val="green"/>
        </w:rPr>
        <w:t xml:space="preserve"> of human progress</w:t>
      </w:r>
      <w:r>
        <w:rPr>
          <w:sz w:val="16"/>
        </w:rPr>
        <w:t xml:space="preserve">, </w:t>
      </w:r>
      <w:r>
        <w:rPr>
          <w:rStyle w:val="IntenseEmphasis"/>
        </w:rPr>
        <w:t xml:space="preserve">and of the material base necessary to </w:t>
      </w:r>
      <w:r>
        <w:rPr>
          <w:rStyle w:val="IntenseEmphasis"/>
          <w:highlight w:val="green"/>
        </w:rPr>
        <w:t>provide</w:t>
      </w:r>
      <w:r>
        <w:rPr>
          <w:rStyle w:val="IntenseEmphasis"/>
        </w:rPr>
        <w:t xml:space="preserve"> </w:t>
      </w:r>
      <w:r>
        <w:rPr>
          <w:sz w:val="12"/>
        </w:rPr>
        <w:t>¶</w:t>
      </w:r>
      <w:r>
        <w:rPr>
          <w:sz w:val="16"/>
        </w:rPr>
        <w:t xml:space="preserve"> both the surplus and the self-representation required to imagine </w:t>
      </w:r>
      <w:r>
        <w:rPr>
          <w:rStyle w:val="IntenseEmphasis"/>
          <w:highlight w:val="green"/>
        </w:rPr>
        <w:t xml:space="preserve">Europe </w:t>
      </w:r>
      <w:r>
        <w:rPr>
          <w:rStyle w:val="IntenseEmphasis"/>
          <w:sz w:val="12"/>
          <w:highlight w:val="green"/>
        </w:rPr>
        <w:t>¶</w:t>
      </w:r>
      <w:r>
        <w:rPr>
          <w:rStyle w:val="IntenseEmphasis"/>
          <w:highlight w:val="green"/>
        </w:rPr>
        <w:t xml:space="preserve"> as the vanguard of the human race</w:t>
      </w:r>
      <w:r>
        <w:rPr>
          <w:sz w:val="16"/>
        </w:rPr>
        <w:t>. To put this another way</w:t>
      </w:r>
      <w:r>
        <w:rPr>
          <w:rStyle w:val="IntenseEmphasis"/>
        </w:rPr>
        <w:t xml:space="preserve">, </w:t>
      </w:r>
      <w:r>
        <w:rPr>
          <w:rStyle w:val="Emphasis"/>
          <w:highlight w:val="green"/>
        </w:rPr>
        <w:t>colonialism is</w:t>
      </w:r>
      <w:r>
        <w:rPr>
          <w:rStyle w:val="IntenseEmphasis"/>
        </w:rPr>
        <w:t xml:space="preserve"> </w:t>
      </w:r>
      <w:r>
        <w:rPr>
          <w:rStyle w:val="IntenseEmphasis"/>
          <w:sz w:val="12"/>
        </w:rPr>
        <w:t>¶</w:t>
      </w:r>
      <w:r>
        <w:rPr>
          <w:rStyle w:val="IntenseEmphasis"/>
        </w:rPr>
        <w:t xml:space="preserve"> constitutive of both </w:t>
      </w:r>
      <w:r>
        <w:rPr>
          <w:rStyle w:val="Emphasis"/>
          <w:highlight w:val="green"/>
        </w:rPr>
        <w:t>the base</w:t>
      </w:r>
      <w:r>
        <w:rPr>
          <w:rStyle w:val="IntenseEmphasis"/>
          <w:highlight w:val="green"/>
        </w:rPr>
        <w:t xml:space="preserve"> and</w:t>
      </w:r>
      <w:r>
        <w:rPr>
          <w:rStyle w:val="IntenseEmphasis"/>
        </w:rPr>
        <w:t xml:space="preserve"> the </w:t>
      </w:r>
      <w:r>
        <w:rPr>
          <w:rStyle w:val="IntenseEmphasis"/>
          <w:highlight w:val="green"/>
        </w:rPr>
        <w:t xml:space="preserve">superstructure </w:t>
      </w:r>
      <w:r>
        <w:rPr>
          <w:rStyle w:val="Emphasis"/>
          <w:highlight w:val="green"/>
        </w:rPr>
        <w:t>of modernity</w:t>
      </w:r>
      <w:r>
        <w:rPr>
          <w:sz w:val="16"/>
        </w:rPr>
        <w:t>.</w:t>
      </w:r>
      <w:r>
        <w:rPr>
          <w:sz w:val="12"/>
        </w:rPr>
        <w:t>¶</w:t>
      </w:r>
      <w:r>
        <w:rPr>
          <w:sz w:val="16"/>
        </w:rPr>
        <w:t xml:space="preserve"> From </w:t>
      </w:r>
      <w:proofErr w:type="spellStart"/>
      <w:r>
        <w:rPr>
          <w:sz w:val="16"/>
        </w:rPr>
        <w:t>Quijano</w:t>
      </w:r>
      <w:proofErr w:type="spellEnd"/>
      <w:r>
        <w:rPr>
          <w:sz w:val="16"/>
        </w:rPr>
        <w:t xml:space="preserve">, </w:t>
      </w:r>
      <w:proofErr w:type="spellStart"/>
      <w:r>
        <w:rPr>
          <w:sz w:val="16"/>
        </w:rPr>
        <w:t>Mignolo</w:t>
      </w:r>
      <w:proofErr w:type="spellEnd"/>
      <w:r>
        <w:rPr>
          <w:sz w:val="16"/>
        </w:rPr>
        <w:t xml:space="preserve"> has taken up the idea of a </w:t>
      </w:r>
      <w:r>
        <w:rPr>
          <w:rStyle w:val="IntenseEmphasis"/>
        </w:rPr>
        <w:t>coloniality of power</w:t>
      </w:r>
      <w:r>
        <w:rPr>
          <w:sz w:val="16"/>
        </w:rPr>
        <w:t xml:space="preserve"> to </w:t>
      </w:r>
      <w:r>
        <w:rPr>
          <w:sz w:val="12"/>
        </w:rPr>
        <w:t>¶</w:t>
      </w:r>
      <w:r>
        <w:rPr>
          <w:sz w:val="16"/>
        </w:rPr>
        <w:t xml:space="preserve"> refer to </w:t>
      </w:r>
      <w:r>
        <w:rPr>
          <w:rStyle w:val="IntenseEmphasis"/>
        </w:rPr>
        <w:t>the system that organized the distribution of epistemic</w:t>
      </w:r>
      <w:r>
        <w:rPr>
          <w:sz w:val="16"/>
        </w:rPr>
        <w:t xml:space="preserve">, moral, and </w:t>
      </w:r>
      <w:r>
        <w:rPr>
          <w:sz w:val="12"/>
        </w:rPr>
        <w:t>¶</w:t>
      </w:r>
      <w:r>
        <w:rPr>
          <w:sz w:val="16"/>
        </w:rPr>
        <w:t xml:space="preserve"> aesthetic </w:t>
      </w:r>
      <w:r>
        <w:rPr>
          <w:rStyle w:val="IntenseEmphasis"/>
        </w:rPr>
        <w:t>resources in a way that both reflects and reproduces empire</w:t>
      </w:r>
      <w:r>
        <w:rPr>
          <w:sz w:val="16"/>
        </w:rPr>
        <w:t xml:space="preserve"> (</w:t>
      </w:r>
      <w:proofErr w:type="spellStart"/>
      <w:r>
        <w:rPr>
          <w:sz w:val="16"/>
        </w:rPr>
        <w:t>Quijano</w:t>
      </w:r>
      <w:proofErr w:type="spellEnd"/>
      <w:r>
        <w:rPr>
          <w:sz w:val="16"/>
        </w:rPr>
        <w:t xml:space="preserve"> 1998). </w:t>
      </w:r>
      <w:proofErr w:type="spellStart"/>
      <w:r>
        <w:rPr>
          <w:sz w:val="16"/>
        </w:rPr>
        <w:t>Th</w:t>
      </w:r>
      <w:proofErr w:type="spellEnd"/>
      <w:r>
        <w:rPr>
          <w:sz w:val="16"/>
        </w:rPr>
        <w:t xml:space="preserve"> e concept of </w:t>
      </w:r>
      <w:r>
        <w:rPr>
          <w:rStyle w:val="IntenseEmphasis"/>
          <w:highlight w:val="green"/>
        </w:rPr>
        <w:t>coloniality</w:t>
      </w:r>
      <w:r>
        <w:rPr>
          <w:rStyle w:val="IntenseEmphasis"/>
        </w:rPr>
        <w:t xml:space="preserve"> of power </w:t>
      </w:r>
      <w:r>
        <w:rPr>
          <w:rStyle w:val="IntenseEmphasis"/>
          <w:highlight w:val="green"/>
        </w:rPr>
        <w:t>allows us to think</w:t>
      </w:r>
      <w:r>
        <w:rPr>
          <w:rStyle w:val="IntenseEmphasis"/>
        </w:rPr>
        <w:t xml:space="preserve"> through </w:t>
      </w:r>
      <w:r>
        <w:rPr>
          <w:rStyle w:val="IntenseEmphasis"/>
          <w:sz w:val="12"/>
        </w:rPr>
        <w:t>¶</w:t>
      </w:r>
      <w:r>
        <w:rPr>
          <w:rStyle w:val="IntenseEmphasis"/>
        </w:rPr>
        <w:t xml:space="preserve"> </w:t>
      </w:r>
      <w:r>
        <w:rPr>
          <w:rStyle w:val="IntenseEmphasis"/>
          <w:highlight w:val="green"/>
        </w:rPr>
        <w:t>how the colonized were subjected</w:t>
      </w:r>
      <w:r>
        <w:rPr>
          <w:sz w:val="16"/>
        </w:rPr>
        <w:t xml:space="preserve"> not simply </w:t>
      </w:r>
      <w:r>
        <w:rPr>
          <w:rStyle w:val="IntenseEmphasis"/>
          <w:highlight w:val="green"/>
        </w:rPr>
        <w:t>to</w:t>
      </w:r>
      <w:r>
        <w:rPr>
          <w:sz w:val="16"/>
        </w:rPr>
        <w:t xml:space="preserve"> a </w:t>
      </w:r>
      <w:r>
        <w:rPr>
          <w:rStyle w:val="IntenseEmphasis"/>
          <w:highlight w:val="green"/>
        </w:rPr>
        <w:t>rapacious exploitation</w:t>
      </w:r>
      <w:r>
        <w:rPr>
          <w:sz w:val="16"/>
        </w:rPr>
        <w:t xml:space="preserve"> of </w:t>
      </w:r>
      <w:r>
        <w:rPr>
          <w:sz w:val="12"/>
        </w:rPr>
        <w:t>¶</w:t>
      </w:r>
      <w:r>
        <w:rPr>
          <w:sz w:val="16"/>
        </w:rPr>
        <w:t xml:space="preserve"> all their resources </w:t>
      </w:r>
      <w:r>
        <w:rPr>
          <w:rStyle w:val="IntenseEmphasis"/>
        </w:rPr>
        <w:t xml:space="preserve">but also to </w:t>
      </w:r>
      <w:r>
        <w:rPr>
          <w:rStyle w:val="IntenseEmphasis"/>
          <w:highlight w:val="green"/>
        </w:rPr>
        <w:t>a hegemony of Eurocentric knowledge</w:t>
      </w:r>
      <w:r>
        <w:rPr>
          <w:rStyle w:val="IntenseEmphasis"/>
        </w:rPr>
        <w:t xml:space="preserve"> systems</w:t>
      </w:r>
      <w:r>
        <w:rPr>
          <w:sz w:val="16"/>
        </w:rPr>
        <w:t>.</w:t>
      </w:r>
      <w:r>
        <w:rPr>
          <w:sz w:val="12"/>
        </w:rPr>
        <w:t>¶</w:t>
      </w:r>
      <w:r>
        <w:rPr>
          <w:sz w:val="16"/>
        </w:rPr>
        <w:t xml:space="preserve"> It allows us </w:t>
      </w:r>
      <w:r>
        <w:rPr>
          <w:rStyle w:val="IntenseEmphasis"/>
        </w:rPr>
        <w:t>to understand the constitutive relationship between the historical a priori of European thought and its off -shore adventures</w:t>
      </w:r>
      <w:r>
        <w:rPr>
          <w:sz w:val="16"/>
        </w:rPr>
        <w:t>. It also</w:t>
      </w:r>
      <w:r>
        <w:rPr>
          <w:rStyle w:val="IntenseEmphasis"/>
        </w:rPr>
        <w:t xml:space="preserve"> allows </w:t>
      </w:r>
      <w:r>
        <w:rPr>
          <w:rStyle w:val="IntenseEmphasis"/>
          <w:sz w:val="12"/>
        </w:rPr>
        <w:t>¶</w:t>
      </w:r>
      <w:r>
        <w:rPr>
          <w:rStyle w:val="IntenseEmphasis"/>
        </w:rPr>
        <w:t xml:space="preserve"> us to think through the Anglo- and Eurocentric structure of thought and </w:t>
      </w:r>
      <w:r>
        <w:rPr>
          <w:rStyle w:val="IntenseEmphasis"/>
          <w:sz w:val="12"/>
        </w:rPr>
        <w:t>¶</w:t>
      </w:r>
      <w:r>
        <w:rPr>
          <w:rStyle w:val="IntenseEmphasis"/>
        </w:rPr>
        <w:t xml:space="preserve"> representation that continues to dominate</w:t>
      </w:r>
      <w:r>
        <w:rPr>
          <w:sz w:val="16"/>
        </w:rPr>
        <w:t xml:space="preserve"> much of the world </w:t>
      </w:r>
      <w:r>
        <w:rPr>
          <w:rStyle w:val="IntenseEmphasis"/>
        </w:rPr>
        <w:t>today</w:t>
      </w:r>
      <w:r>
        <w:rPr>
          <w:sz w:val="16"/>
        </w:rPr>
        <w:t xml:space="preserve">, whether </w:t>
      </w:r>
      <w:r>
        <w:rPr>
          <w:sz w:val="12"/>
        </w:rPr>
        <w:t>¶</w:t>
      </w:r>
      <w:r>
        <w:rPr>
          <w:sz w:val="16"/>
        </w:rPr>
        <w:t xml:space="preserve"> or not, in a given place and time, formal national liberation has been won.</w:t>
      </w:r>
      <w:r>
        <w:rPr>
          <w:sz w:val="12"/>
        </w:rPr>
        <w:t>¶</w:t>
      </w:r>
      <w:r>
        <w:rPr>
          <w:sz w:val="16"/>
        </w:rPr>
        <w:t xml:space="preserve"> From </w:t>
      </w:r>
      <w:proofErr w:type="spellStart"/>
      <w:r>
        <w:rPr>
          <w:sz w:val="16"/>
        </w:rPr>
        <w:t>Dussel</w:t>
      </w:r>
      <w:proofErr w:type="spellEnd"/>
      <w:r>
        <w:rPr>
          <w:sz w:val="16"/>
        </w:rPr>
        <w:t xml:space="preserve">, </w:t>
      </w:r>
      <w:proofErr w:type="spellStart"/>
      <w:r>
        <w:rPr>
          <w:sz w:val="16"/>
        </w:rPr>
        <w:t>Mignolo</w:t>
      </w:r>
      <w:proofErr w:type="spellEnd"/>
      <w:r>
        <w:rPr>
          <w:sz w:val="16"/>
        </w:rPr>
        <w:t xml:space="preserve"> took up the idea of </w:t>
      </w:r>
      <w:proofErr w:type="spellStart"/>
      <w:r>
        <w:rPr>
          <w:sz w:val="16"/>
        </w:rPr>
        <w:t>transmodernity</w:t>
      </w:r>
      <w:proofErr w:type="spellEnd"/>
      <w:r>
        <w:rPr>
          <w:sz w:val="16"/>
        </w:rPr>
        <w:t xml:space="preserve">, which signifies </w:t>
      </w:r>
      <w:r>
        <w:rPr>
          <w:sz w:val="12"/>
        </w:rPr>
        <w:t>¶</w:t>
      </w:r>
      <w:r>
        <w:rPr>
          <w:sz w:val="16"/>
        </w:rPr>
        <w:t xml:space="preserve"> the global networks within which European modernity itself became possible. </w:t>
      </w:r>
      <w:r>
        <w:rPr>
          <w:sz w:val="12"/>
        </w:rPr>
        <w:t>¶</w:t>
      </w:r>
      <w:r>
        <w:rPr>
          <w:sz w:val="16"/>
        </w:rPr>
        <w:t xml:space="preserve"> </w:t>
      </w:r>
      <w:proofErr w:type="spellStart"/>
      <w:r>
        <w:rPr>
          <w:rStyle w:val="IntenseEmphasis"/>
          <w:highlight w:val="green"/>
        </w:rPr>
        <w:t>Transmodernity</w:t>
      </w:r>
      <w:proofErr w:type="spellEnd"/>
      <w:r>
        <w:rPr>
          <w:rStyle w:val="IntenseEmphasis"/>
          <w:highlight w:val="green"/>
        </w:rPr>
        <w:t xml:space="preserve"> operates to displace</w:t>
      </w:r>
      <w:r>
        <w:rPr>
          <w:sz w:val="16"/>
        </w:rPr>
        <w:t xml:space="preserve"> the teleological and linear </w:t>
      </w:r>
      <w:r>
        <w:rPr>
          <w:rStyle w:val="IntenseEmphasis"/>
        </w:rPr>
        <w:t>progression</w:t>
      </w:r>
      <w:r>
        <w:rPr>
          <w:sz w:val="16"/>
        </w:rPr>
        <w:t xml:space="preserve"> </w:t>
      </w:r>
      <w:r>
        <w:rPr>
          <w:sz w:val="12"/>
        </w:rPr>
        <w:t>¶</w:t>
      </w:r>
      <w:r>
        <w:rPr>
          <w:sz w:val="16"/>
        </w:rPr>
        <w:t xml:space="preserve"> </w:t>
      </w:r>
      <w:r>
        <w:rPr>
          <w:rStyle w:val="IntenseEmphasis"/>
        </w:rPr>
        <w:t xml:space="preserve">of </w:t>
      </w:r>
      <w:r>
        <w:rPr>
          <w:rStyle w:val="IntenseEmphasis"/>
          <w:highlight w:val="green"/>
        </w:rPr>
        <w:t>modernity</w:t>
      </w:r>
      <w:r>
        <w:rPr>
          <w:sz w:val="16"/>
        </w:rPr>
        <w:t xml:space="preserve"> and postmodernity, ren</w:t>
      </w:r>
      <w:r>
        <w:rPr>
          <w:rStyle w:val="IntenseEmphasis"/>
        </w:rPr>
        <w:t xml:space="preserve">dering even the most anti-Western </w:t>
      </w:r>
      <w:r>
        <w:rPr>
          <w:rStyle w:val="IntenseEmphasis"/>
          <w:sz w:val="12"/>
        </w:rPr>
        <w:t>¶</w:t>
      </w:r>
      <w:r>
        <w:rPr>
          <w:rStyle w:val="IntenseEmphasis"/>
        </w:rPr>
        <w:t xml:space="preserve"> postmodernists still complicit with the temporal concepts of colonialism</w:t>
      </w:r>
      <w:r>
        <w:rPr>
          <w:sz w:val="16"/>
        </w:rPr>
        <w:t xml:space="preserve"> that </w:t>
      </w:r>
      <w:r>
        <w:rPr>
          <w:sz w:val="12"/>
        </w:rPr>
        <w:t>¶</w:t>
      </w:r>
      <w:r>
        <w:rPr>
          <w:sz w:val="16"/>
        </w:rPr>
        <w:t xml:space="preserve"> erased the colonial diff </w:t>
      </w:r>
      <w:proofErr w:type="spellStart"/>
      <w:r>
        <w:rPr>
          <w:sz w:val="16"/>
        </w:rPr>
        <w:t>erence</w:t>
      </w:r>
      <w:proofErr w:type="spellEnd"/>
      <w:r>
        <w:rPr>
          <w:sz w:val="16"/>
        </w:rPr>
        <w:t xml:space="preserve">. Whereas the concepts of modernity and postmodernity maintain the Eurocentric imaginary timeline of Greece </w:t>
      </w:r>
      <w:r>
        <w:rPr>
          <w:rFonts w:ascii="Times New Roman" w:hAnsi="Times New Roman" w:cs="Times New Roman"/>
          <w:sz w:val="16"/>
        </w:rPr>
        <w:t>→</w:t>
      </w:r>
      <w:r>
        <w:rPr>
          <w:sz w:val="16"/>
        </w:rPr>
        <w:t xml:space="preserve"> Rome </w:t>
      </w:r>
      <w:r>
        <w:rPr>
          <w:sz w:val="12"/>
        </w:rPr>
        <w:t>¶</w:t>
      </w:r>
      <w:r>
        <w:rPr>
          <w:sz w:val="16"/>
        </w:rPr>
        <w:t xml:space="preserve"> </w:t>
      </w:r>
      <w:r>
        <w:rPr>
          <w:rFonts w:ascii="Times New Roman" w:hAnsi="Times New Roman" w:cs="Times New Roman"/>
          <w:sz w:val="16"/>
        </w:rPr>
        <w:t>→</w:t>
      </w:r>
      <w:r>
        <w:rPr>
          <w:sz w:val="16"/>
        </w:rPr>
        <w:t xml:space="preserve"> Renaissance </w:t>
      </w:r>
      <w:r>
        <w:rPr>
          <w:rFonts w:ascii="Times New Roman" w:hAnsi="Times New Roman" w:cs="Times New Roman"/>
          <w:sz w:val="16"/>
        </w:rPr>
        <w:t>→</w:t>
      </w:r>
      <w:r>
        <w:rPr>
          <w:sz w:val="16"/>
        </w:rPr>
        <w:t xml:space="preserve"> Modern World, </w:t>
      </w:r>
      <w:r>
        <w:rPr>
          <w:rStyle w:val="IntenseEmphasis"/>
          <w:highlight w:val="green"/>
        </w:rPr>
        <w:t>relegating the colonized</w:t>
      </w:r>
      <w:r>
        <w:rPr>
          <w:rStyle w:val="IntenseEmphasis"/>
        </w:rPr>
        <w:t xml:space="preserve"> areas of the world </w:t>
      </w:r>
      <w:r>
        <w:rPr>
          <w:rStyle w:val="IntenseEmphasis"/>
          <w:sz w:val="12"/>
        </w:rPr>
        <w:t>¶</w:t>
      </w:r>
      <w:r>
        <w:rPr>
          <w:rStyle w:val="IntenseEmphasis"/>
        </w:rPr>
        <w:t xml:space="preserve"> </w:t>
      </w:r>
      <w:r>
        <w:rPr>
          <w:rStyle w:val="IntenseEmphasis"/>
          <w:highlight w:val="green"/>
        </w:rPr>
        <w:t>as peripheral to the main story</w:t>
      </w:r>
      <w:r>
        <w:rPr>
          <w:sz w:val="16"/>
        </w:rPr>
        <w:t xml:space="preserve">, the concept of </w:t>
      </w:r>
      <w:proofErr w:type="spellStart"/>
      <w:r>
        <w:rPr>
          <w:sz w:val="16"/>
        </w:rPr>
        <w:t>transmodernity</w:t>
      </w:r>
      <w:proofErr w:type="spellEnd"/>
      <w:r>
        <w:rPr>
          <w:sz w:val="16"/>
        </w:rPr>
        <w:t xml:space="preserve"> is intended </w:t>
      </w:r>
      <w:r>
        <w:rPr>
          <w:sz w:val="12"/>
        </w:rPr>
        <w:t>¶</w:t>
      </w:r>
      <w:r>
        <w:rPr>
          <w:sz w:val="16"/>
        </w:rPr>
        <w:t xml:space="preserve"> by </w:t>
      </w:r>
      <w:proofErr w:type="spellStart"/>
      <w:r>
        <w:rPr>
          <w:sz w:val="16"/>
        </w:rPr>
        <w:t>Dussel</w:t>
      </w:r>
      <w:proofErr w:type="spellEnd"/>
      <w:r>
        <w:rPr>
          <w:sz w:val="16"/>
        </w:rPr>
        <w:t xml:space="preserve"> </w:t>
      </w:r>
      <w:r>
        <w:rPr>
          <w:rStyle w:val="IntenseEmphasis"/>
        </w:rPr>
        <w:t xml:space="preserve">to displace that timeline with a </w:t>
      </w:r>
      <w:proofErr w:type="spellStart"/>
      <w:r>
        <w:rPr>
          <w:rStyle w:val="IntenseEmphasis"/>
        </w:rPr>
        <w:t>spatialization</w:t>
      </w:r>
      <w:proofErr w:type="spellEnd"/>
      <w:r>
        <w:rPr>
          <w:rStyle w:val="IntenseEmphasis"/>
        </w:rPr>
        <w:t xml:space="preserve"> in which the whole </w:t>
      </w:r>
      <w:r>
        <w:rPr>
          <w:rStyle w:val="IntenseEmphasis"/>
          <w:sz w:val="12"/>
        </w:rPr>
        <w:t>¶</w:t>
      </w:r>
      <w:r>
        <w:rPr>
          <w:rStyle w:val="IntenseEmphasis"/>
        </w:rPr>
        <w:t xml:space="preserve"> planet is involved at every stage in history</w:t>
      </w:r>
      <w:r>
        <w:rPr>
          <w:sz w:val="16"/>
        </w:rPr>
        <w:t xml:space="preserve">. If modernity is imagined to be </w:t>
      </w:r>
      <w:r>
        <w:rPr>
          <w:sz w:val="12"/>
        </w:rPr>
        <w:t>¶</w:t>
      </w:r>
      <w:r>
        <w:rPr>
          <w:sz w:val="16"/>
        </w:rPr>
        <w:t xml:space="preserve"> European, </w:t>
      </w:r>
      <w:proofErr w:type="spellStart"/>
      <w:r>
        <w:rPr>
          <w:rStyle w:val="IntenseEmphasis"/>
        </w:rPr>
        <w:t>transmodernity</w:t>
      </w:r>
      <w:proofErr w:type="spellEnd"/>
      <w:r>
        <w:rPr>
          <w:rStyle w:val="IntenseEmphasis"/>
        </w:rPr>
        <w:t xml:space="preserve"> is planetary</w:t>
      </w:r>
      <w:r>
        <w:rPr>
          <w:sz w:val="16"/>
        </w:rPr>
        <w:t xml:space="preserve">, with principle players from all parts </w:t>
      </w:r>
      <w:r>
        <w:rPr>
          <w:sz w:val="12"/>
        </w:rPr>
        <w:t>¶</w:t>
      </w:r>
      <w:r>
        <w:rPr>
          <w:sz w:val="16"/>
        </w:rPr>
        <w:t xml:space="preserve"> of the globe.</w:t>
      </w:r>
      <w:r>
        <w:rPr>
          <w:sz w:val="12"/>
        </w:rPr>
        <w:t>¶</w:t>
      </w:r>
      <w:r>
        <w:rPr>
          <w:sz w:val="16"/>
        </w:rPr>
        <w:t xml:space="preserve"> Both </w:t>
      </w:r>
      <w:proofErr w:type="spellStart"/>
      <w:r>
        <w:rPr>
          <w:sz w:val="16"/>
        </w:rPr>
        <w:t>Dussel</w:t>
      </w:r>
      <w:proofErr w:type="spellEnd"/>
      <w:r>
        <w:rPr>
          <w:sz w:val="16"/>
        </w:rPr>
        <w:t xml:space="preserve"> and </w:t>
      </w:r>
      <w:proofErr w:type="spellStart"/>
      <w:r>
        <w:rPr>
          <w:sz w:val="16"/>
        </w:rPr>
        <w:t>Quijano</w:t>
      </w:r>
      <w:proofErr w:type="spellEnd"/>
      <w:r>
        <w:rPr>
          <w:sz w:val="16"/>
        </w:rPr>
        <w:t xml:space="preserve"> have developed their concepts of </w:t>
      </w:r>
      <w:proofErr w:type="spellStart"/>
      <w:r>
        <w:rPr>
          <w:sz w:val="16"/>
        </w:rPr>
        <w:t>transmodernity</w:t>
      </w:r>
      <w:proofErr w:type="spellEnd"/>
      <w:r>
        <w:rPr>
          <w:sz w:val="16"/>
        </w:rPr>
        <w:t xml:space="preserve"> and of </w:t>
      </w:r>
      <w:r>
        <w:rPr>
          <w:rStyle w:val="IntenseEmphasis"/>
        </w:rPr>
        <w:t>the coloniality of power</w:t>
      </w:r>
      <w:r>
        <w:rPr>
          <w:sz w:val="16"/>
        </w:rPr>
        <w:t xml:space="preserve">, respectively, </w:t>
      </w:r>
      <w:r>
        <w:rPr>
          <w:rStyle w:val="IntenseEmphasis"/>
        </w:rPr>
        <w:t xml:space="preserve">with a </w:t>
      </w:r>
      <w:r>
        <w:rPr>
          <w:rStyle w:val="Emphasis"/>
        </w:rPr>
        <w:t xml:space="preserve">strong linkage to </w:t>
      </w:r>
      <w:r>
        <w:rPr>
          <w:rStyle w:val="Emphasis"/>
          <w:b w:val="0"/>
          <w:sz w:val="12"/>
          <w:u w:val="none"/>
        </w:rPr>
        <w:t>¶</w:t>
      </w:r>
      <w:r>
        <w:rPr>
          <w:rStyle w:val="Emphasis"/>
        </w:rPr>
        <w:t xml:space="preserve"> questions of knowledge</w:t>
      </w:r>
      <w:r>
        <w:rPr>
          <w:sz w:val="16"/>
        </w:rPr>
        <w:t xml:space="preserve"> and questions of reason. </w:t>
      </w:r>
      <w:proofErr w:type="spellStart"/>
      <w:r>
        <w:rPr>
          <w:sz w:val="16"/>
        </w:rPr>
        <w:t>Quijano</w:t>
      </w:r>
      <w:proofErr w:type="spellEnd"/>
      <w:r>
        <w:rPr>
          <w:sz w:val="16"/>
        </w:rPr>
        <w:t xml:space="preserve"> writes that the </w:t>
      </w:r>
      <w:r>
        <w:rPr>
          <w:sz w:val="12"/>
        </w:rPr>
        <w:t>¶</w:t>
      </w:r>
      <w:r>
        <w:rPr>
          <w:sz w:val="16"/>
        </w:rPr>
        <w:t xml:space="preserve"> concept “</w:t>
      </w:r>
      <w:r>
        <w:rPr>
          <w:rStyle w:val="Emphasis"/>
          <w:highlight w:val="green"/>
        </w:rPr>
        <w:t xml:space="preserve">coloniality of power” implies “the hegemony of </w:t>
      </w:r>
      <w:proofErr w:type="spellStart"/>
      <w:r>
        <w:rPr>
          <w:rStyle w:val="Emphasis"/>
          <w:highlight w:val="green"/>
        </w:rPr>
        <w:t>Eurocentrism</w:t>
      </w:r>
      <w:proofErr w:type="spellEnd"/>
      <w:r>
        <w:rPr>
          <w:rStyle w:val="Emphasis"/>
          <w:highlight w:val="green"/>
        </w:rPr>
        <w:t xml:space="preserve"> as </w:t>
      </w:r>
      <w:r>
        <w:rPr>
          <w:rStyle w:val="Emphasis"/>
          <w:b w:val="0"/>
          <w:sz w:val="12"/>
          <w:highlight w:val="green"/>
          <w:u w:val="none"/>
        </w:rPr>
        <w:t>¶</w:t>
      </w:r>
      <w:r>
        <w:rPr>
          <w:rStyle w:val="Emphasis"/>
          <w:highlight w:val="green"/>
        </w:rPr>
        <w:t xml:space="preserve"> epistemological perspective</w:t>
      </w:r>
      <w:proofErr w:type="gramStart"/>
      <w:r>
        <w:rPr>
          <w:rStyle w:val="Emphasis"/>
        </w:rPr>
        <w:t>”</w:t>
      </w:r>
      <w:r>
        <w:rPr>
          <w:sz w:val="16"/>
        </w:rPr>
        <w:t>(</w:t>
      </w:r>
      <w:proofErr w:type="gramEnd"/>
      <w:r>
        <w:rPr>
          <w:sz w:val="16"/>
        </w:rPr>
        <w:t xml:space="preserve">quoted in </w:t>
      </w:r>
      <w:proofErr w:type="spellStart"/>
      <w:r>
        <w:rPr>
          <w:sz w:val="16"/>
        </w:rPr>
        <w:t>Mignolo</w:t>
      </w:r>
      <w:proofErr w:type="spellEnd"/>
      <w:r>
        <w:rPr>
          <w:sz w:val="16"/>
        </w:rPr>
        <w:t xml:space="preserve"> 2000, 54). And for </w:t>
      </w:r>
      <w:proofErr w:type="spellStart"/>
      <w:r>
        <w:rPr>
          <w:sz w:val="16"/>
        </w:rPr>
        <w:t>Dussel</w:t>
      </w:r>
      <w:proofErr w:type="spellEnd"/>
      <w:r>
        <w:rPr>
          <w:sz w:val="16"/>
        </w:rPr>
        <w:t xml:space="preserve">, </w:t>
      </w:r>
      <w:r>
        <w:rPr>
          <w:sz w:val="12"/>
        </w:rPr>
        <w:t>¶</w:t>
      </w:r>
      <w:r>
        <w:rPr>
          <w:sz w:val="16"/>
        </w:rPr>
        <w:t xml:space="preserve"> </w:t>
      </w:r>
      <w:proofErr w:type="spellStart"/>
      <w:r>
        <w:rPr>
          <w:rStyle w:val="IntenseEmphasis"/>
        </w:rPr>
        <w:t>transmodernity</w:t>
      </w:r>
      <w:proofErr w:type="spellEnd"/>
      <w:r>
        <w:rPr>
          <w:rStyle w:val="IntenseEmphasis"/>
        </w:rPr>
        <w:t xml:space="preserve"> must be accompanied by what he calls a “</w:t>
      </w:r>
      <w:r>
        <w:rPr>
          <w:rStyle w:val="Emphasis"/>
          <w:highlight w:val="green"/>
        </w:rPr>
        <w:t xml:space="preserve">liberating reason” </w:t>
      </w:r>
      <w:r>
        <w:rPr>
          <w:rStyle w:val="Emphasis"/>
          <w:b w:val="0"/>
          <w:sz w:val="12"/>
          <w:highlight w:val="green"/>
          <w:u w:val="none"/>
        </w:rPr>
        <w:t>¶</w:t>
      </w:r>
      <w:r>
        <w:rPr>
          <w:rStyle w:val="Emphasis"/>
          <w:highlight w:val="green"/>
        </w:rPr>
        <w:t xml:space="preserve"> as an alternative</w:t>
      </w:r>
      <w:r>
        <w:rPr>
          <w:rStyle w:val="IntenseEmphasis"/>
          <w:highlight w:val="green"/>
        </w:rPr>
        <w:t xml:space="preserve"> to the imperial</w:t>
      </w:r>
      <w:r>
        <w:rPr>
          <w:rStyle w:val="IntenseEmphasis"/>
        </w:rPr>
        <w:t xml:space="preserve">, ego-logical </w:t>
      </w:r>
      <w:r>
        <w:rPr>
          <w:rStyle w:val="IntenseEmphasis"/>
          <w:highlight w:val="green"/>
        </w:rPr>
        <w:t>reason of</w:t>
      </w:r>
      <w:r>
        <w:rPr>
          <w:sz w:val="16"/>
        </w:rPr>
        <w:t xml:space="preserve"> </w:t>
      </w:r>
      <w:proofErr w:type="spellStart"/>
      <w:proofErr w:type="gramStart"/>
      <w:r>
        <w:rPr>
          <w:sz w:val="16"/>
        </w:rPr>
        <w:t>cartesian</w:t>
      </w:r>
      <w:proofErr w:type="spellEnd"/>
      <w:proofErr w:type="gramEnd"/>
      <w:r>
        <w:rPr>
          <w:sz w:val="16"/>
        </w:rPr>
        <w:t xml:space="preserve"> </w:t>
      </w:r>
      <w:r>
        <w:rPr>
          <w:rStyle w:val="IntenseEmphasis"/>
          <w:highlight w:val="green"/>
        </w:rPr>
        <w:t xml:space="preserve">colonial </w:t>
      </w:r>
      <w:r>
        <w:rPr>
          <w:rStyle w:val="IntenseEmphasis"/>
          <w:sz w:val="12"/>
          <w:highlight w:val="green"/>
        </w:rPr>
        <w:t>¶</w:t>
      </w:r>
      <w:r>
        <w:rPr>
          <w:rStyle w:val="IntenseEmphasis"/>
          <w:highlight w:val="green"/>
        </w:rPr>
        <w:t xml:space="preserve"> modernity</w:t>
      </w:r>
      <w:r>
        <w:rPr>
          <w:sz w:val="16"/>
        </w:rPr>
        <w:t xml:space="preserve"> (see esp. 1995). But even more than these and other theorists of </w:t>
      </w:r>
      <w:r>
        <w:rPr>
          <w:sz w:val="12"/>
        </w:rPr>
        <w:t>¶</w:t>
      </w:r>
      <w:r>
        <w:rPr>
          <w:sz w:val="16"/>
        </w:rPr>
        <w:t xml:space="preserve"> colonialism, it is Walter </w:t>
      </w:r>
      <w:proofErr w:type="spellStart"/>
      <w:r>
        <w:rPr>
          <w:sz w:val="16"/>
        </w:rPr>
        <w:t>Mignolo</w:t>
      </w:r>
      <w:proofErr w:type="spellEnd"/>
      <w:r>
        <w:rPr>
          <w:sz w:val="16"/>
        </w:rPr>
        <w:t xml:space="preserve"> who has focused on the epistemological </w:t>
      </w:r>
      <w:r>
        <w:rPr>
          <w:sz w:val="12"/>
        </w:rPr>
        <w:t>¶</w:t>
      </w:r>
      <w:r>
        <w:rPr>
          <w:sz w:val="16"/>
        </w:rPr>
        <w:t xml:space="preserve"> </w:t>
      </w:r>
      <w:proofErr w:type="spellStart"/>
      <w:r>
        <w:rPr>
          <w:sz w:val="16"/>
        </w:rPr>
        <w:t>eff</w:t>
      </w:r>
      <w:proofErr w:type="spellEnd"/>
      <w:r>
        <w:rPr>
          <w:sz w:val="16"/>
        </w:rPr>
        <w:t xml:space="preserve"> </w:t>
      </w:r>
      <w:proofErr w:type="spellStart"/>
      <w:r>
        <w:rPr>
          <w:sz w:val="16"/>
        </w:rPr>
        <w:t>ects</w:t>
      </w:r>
      <w:proofErr w:type="spellEnd"/>
      <w:r>
        <w:rPr>
          <w:sz w:val="16"/>
        </w:rPr>
        <w:t xml:space="preserve"> of colonialism. Since the publication in 1995 of </w:t>
      </w:r>
      <w:proofErr w:type="spellStart"/>
      <w:r>
        <w:rPr>
          <w:sz w:val="16"/>
        </w:rPr>
        <w:t>Th</w:t>
      </w:r>
      <w:proofErr w:type="spellEnd"/>
      <w:r>
        <w:rPr>
          <w:sz w:val="16"/>
        </w:rPr>
        <w:t xml:space="preserve"> e Darker Side of the </w:t>
      </w:r>
      <w:r>
        <w:rPr>
          <w:sz w:val="12"/>
        </w:rPr>
        <w:t>¶</w:t>
      </w:r>
      <w:r>
        <w:rPr>
          <w:sz w:val="16"/>
        </w:rPr>
        <w:t xml:space="preserve"> Renaissance, </w:t>
      </w:r>
      <w:proofErr w:type="spellStart"/>
      <w:r>
        <w:rPr>
          <w:sz w:val="16"/>
        </w:rPr>
        <w:t>Mignolo’s</w:t>
      </w:r>
      <w:proofErr w:type="spellEnd"/>
      <w:r>
        <w:rPr>
          <w:sz w:val="16"/>
        </w:rPr>
        <w:t xml:space="preserve"> central focus in his subsequent work, including the </w:t>
      </w:r>
      <w:r>
        <w:rPr>
          <w:sz w:val="12"/>
        </w:rPr>
        <w:t>¶</w:t>
      </w:r>
      <w:r>
        <w:rPr>
          <w:sz w:val="16"/>
        </w:rPr>
        <w:t xml:space="preserve"> collection of essays Local Histories/Global Designs and in several essays that </w:t>
      </w:r>
      <w:r>
        <w:rPr>
          <w:sz w:val="12"/>
        </w:rPr>
        <w:t>¶</w:t>
      </w:r>
      <w:r>
        <w:rPr>
          <w:sz w:val="16"/>
        </w:rPr>
        <w:t xml:space="preserve"> have appeared in journals and anthologies, has been on the subordination of </w:t>
      </w:r>
      <w:r>
        <w:rPr>
          <w:sz w:val="12"/>
        </w:rPr>
        <w:t>¶</w:t>
      </w:r>
      <w:r>
        <w:rPr>
          <w:sz w:val="16"/>
        </w:rPr>
        <w:t xml:space="preserve"> non-European modes of knowing, conceptualization, and representation.</w:t>
      </w:r>
      <w:r>
        <w:rPr>
          <w:sz w:val="12"/>
        </w:rPr>
        <w:t>¶</w:t>
      </w:r>
      <w:r>
        <w:rPr>
          <w:sz w:val="16"/>
        </w:rPr>
        <w:t xml:space="preserve"> Hegemony in </w:t>
      </w:r>
      <w:proofErr w:type="spellStart"/>
      <w:r>
        <w:rPr>
          <w:sz w:val="16"/>
        </w:rPr>
        <w:t>Mignolo’s</w:t>
      </w:r>
      <w:proofErr w:type="spellEnd"/>
      <w:r>
        <w:rPr>
          <w:sz w:val="16"/>
        </w:rPr>
        <w:t xml:space="preserve"> usage of the term is very much taken from the </w:t>
      </w:r>
      <w:r>
        <w:rPr>
          <w:sz w:val="12"/>
        </w:rPr>
        <w:t>¶</w:t>
      </w:r>
      <w:r>
        <w:rPr>
          <w:sz w:val="16"/>
        </w:rPr>
        <w:t xml:space="preserve"> </w:t>
      </w:r>
      <w:proofErr w:type="spellStart"/>
      <w:r>
        <w:rPr>
          <w:sz w:val="16"/>
        </w:rPr>
        <w:t>Gramscian</w:t>
      </w:r>
      <w:proofErr w:type="spellEnd"/>
      <w:r>
        <w:rPr>
          <w:sz w:val="16"/>
        </w:rPr>
        <w:t xml:space="preserve"> idea of hegemony as the construction of mass consent. </w:t>
      </w:r>
      <w:proofErr w:type="spellStart"/>
      <w:r>
        <w:rPr>
          <w:sz w:val="16"/>
        </w:rPr>
        <w:t>Th</w:t>
      </w:r>
      <w:proofErr w:type="spellEnd"/>
      <w:r>
        <w:rPr>
          <w:sz w:val="16"/>
        </w:rPr>
        <w:t xml:space="preserve"> at is</w:t>
      </w:r>
      <w:proofErr w:type="gramStart"/>
      <w:r>
        <w:rPr>
          <w:sz w:val="16"/>
        </w:rPr>
        <w:t>,</w:t>
      </w:r>
      <w:r>
        <w:rPr>
          <w:sz w:val="12"/>
        </w:rPr>
        <w:t>¶</w:t>
      </w:r>
      <w:proofErr w:type="gramEnd"/>
      <w:r>
        <w:rPr>
          <w:sz w:val="16"/>
        </w:rPr>
        <w:t xml:space="preserve"> </w:t>
      </w:r>
      <w:r>
        <w:rPr>
          <w:rStyle w:val="IntenseEmphasis"/>
          <w:highlight w:val="green"/>
        </w:rPr>
        <w:t>hegemony is achieved through</w:t>
      </w:r>
      <w:r>
        <w:rPr>
          <w:rStyle w:val="IntenseEmphasis"/>
        </w:rPr>
        <w:t xml:space="preserve"> a project of </w:t>
      </w:r>
      <w:r>
        <w:rPr>
          <w:rStyle w:val="IntenseEmphasis"/>
          <w:highlight w:val="green"/>
        </w:rPr>
        <w:t>persuasion that</w:t>
      </w:r>
      <w:r>
        <w:rPr>
          <w:rStyle w:val="IntenseEmphasis"/>
        </w:rPr>
        <w:t xml:space="preserve"> works principally </w:t>
      </w:r>
      <w:r>
        <w:rPr>
          <w:rStyle w:val="IntenseEmphasis"/>
          <w:sz w:val="12"/>
        </w:rPr>
        <w:t>¶</w:t>
      </w:r>
      <w:r>
        <w:rPr>
          <w:rStyle w:val="IntenseEmphasis"/>
        </w:rPr>
        <w:t xml:space="preserve"> through claims to truth. Europe is ahead because </w:t>
      </w:r>
      <w:r>
        <w:rPr>
          <w:rStyle w:val="IntenseEmphasis"/>
          <w:highlight w:val="green"/>
        </w:rPr>
        <w:t>Europe is smarter</w:t>
      </w:r>
      <w:r>
        <w:rPr>
          <w:rStyle w:val="IntenseEmphasis"/>
        </w:rPr>
        <w:t xml:space="preserve"> and </w:t>
      </w:r>
      <w:r>
        <w:rPr>
          <w:rStyle w:val="IntenseEmphasis"/>
          <w:sz w:val="12"/>
        </w:rPr>
        <w:t>¶</w:t>
      </w:r>
      <w:r>
        <w:rPr>
          <w:rStyle w:val="IntenseEmphasis"/>
        </w:rPr>
        <w:t xml:space="preserve"> more reflective than the rest of the world</w:t>
      </w:r>
      <w:r>
        <w:rPr>
          <w:sz w:val="16"/>
        </w:rPr>
        <w:t xml:space="preserve">; </w:t>
      </w:r>
      <w:r>
        <w:rPr>
          <w:rStyle w:val="IntenseEmphasis"/>
        </w:rPr>
        <w:t xml:space="preserve">the United States has the right to </w:t>
      </w:r>
      <w:r>
        <w:rPr>
          <w:rStyle w:val="IntenseEmphasis"/>
          <w:sz w:val="12"/>
        </w:rPr>
        <w:t>¶</w:t>
      </w:r>
      <w:r>
        <w:rPr>
          <w:rStyle w:val="IntenseEmphasis"/>
        </w:rPr>
        <w:t xml:space="preserve"> hog the world’s resources because it knows best how to make use of them.</w:t>
      </w:r>
      <w:r>
        <w:rPr>
          <w:sz w:val="16"/>
        </w:rPr>
        <w:t xml:space="preserve"> </w:t>
      </w:r>
      <w:r>
        <w:rPr>
          <w:sz w:val="12"/>
        </w:rPr>
        <w:t>¶</w:t>
      </w:r>
      <w:r>
        <w:rPr>
          <w:sz w:val="16"/>
        </w:rPr>
        <w:t xml:space="preserve"> Leading </w:t>
      </w:r>
      <w:r>
        <w:rPr>
          <w:rStyle w:val="IntenseEmphasis"/>
        </w:rPr>
        <w:t>liberals</w:t>
      </w:r>
      <w:r>
        <w:rPr>
          <w:sz w:val="16"/>
        </w:rPr>
        <w:t xml:space="preserve"> like Arthur Schlesinger make the </w:t>
      </w:r>
      <w:r>
        <w:rPr>
          <w:rStyle w:val="IntenseEmphasis"/>
        </w:rPr>
        <w:t>claim</w:t>
      </w:r>
      <w:r>
        <w:rPr>
          <w:sz w:val="16"/>
        </w:rPr>
        <w:t xml:space="preserve"> for Western </w:t>
      </w:r>
      <w:r>
        <w:rPr>
          <w:rStyle w:val="IntenseEmphasis"/>
        </w:rPr>
        <w:t xml:space="preserve">epistemic </w:t>
      </w:r>
      <w:r>
        <w:rPr>
          <w:rStyle w:val="IntenseEmphasis"/>
          <w:sz w:val="12"/>
        </w:rPr>
        <w:t>¶</w:t>
      </w:r>
      <w:r>
        <w:rPr>
          <w:rStyle w:val="IntenseEmphasis"/>
        </w:rPr>
        <w:t xml:space="preserve"> supremacy without</w:t>
      </w:r>
      <w:r>
        <w:rPr>
          <w:sz w:val="16"/>
        </w:rPr>
        <w:t xml:space="preserve"> </w:t>
      </w:r>
      <w:r>
        <w:rPr>
          <w:rStyle w:val="IntenseEmphasis"/>
        </w:rPr>
        <w:t>any embarrassment</w:t>
      </w:r>
      <w:r>
        <w:rPr>
          <w:sz w:val="16"/>
        </w:rPr>
        <w:t xml:space="preserve">: Schlesinger claims not that Europe </w:t>
      </w:r>
      <w:r>
        <w:rPr>
          <w:sz w:val="12"/>
        </w:rPr>
        <w:t>¶</w:t>
      </w:r>
      <w:r>
        <w:rPr>
          <w:sz w:val="16"/>
        </w:rPr>
        <w:t xml:space="preserve"> (and the U.S. as a European nation) has made no mistakes, but that Europe </w:t>
      </w:r>
      <w:r>
        <w:rPr>
          <w:sz w:val="12"/>
        </w:rPr>
        <w:t>¶</w:t>
      </w:r>
      <w:r>
        <w:rPr>
          <w:sz w:val="16"/>
        </w:rPr>
        <w:t xml:space="preserve"> alone invented the scientific method, which gave it the capacity to critique its </w:t>
      </w:r>
      <w:r>
        <w:rPr>
          <w:sz w:val="12"/>
        </w:rPr>
        <w:t>¶</w:t>
      </w:r>
      <w:r>
        <w:rPr>
          <w:sz w:val="16"/>
        </w:rPr>
        <w:t xml:space="preserve"> mistakes. Moreover, he claims that, although every culture “has done terrible </w:t>
      </w:r>
      <w:r>
        <w:rPr>
          <w:sz w:val="12"/>
        </w:rPr>
        <w:t>¶</w:t>
      </w:r>
      <w:r>
        <w:rPr>
          <w:sz w:val="16"/>
        </w:rPr>
        <w:t xml:space="preserve"> things,” “whatever the particular crimes of Europe, that continent is also the </w:t>
      </w:r>
      <w:r>
        <w:rPr>
          <w:sz w:val="12"/>
        </w:rPr>
        <w:t>¶</w:t>
      </w:r>
      <w:r>
        <w:rPr>
          <w:sz w:val="16"/>
        </w:rPr>
        <w:t xml:space="preserve"> source—the unique source—of those liberating ideas . . . to which most of the </w:t>
      </w:r>
      <w:r>
        <w:rPr>
          <w:sz w:val="12"/>
        </w:rPr>
        <w:t>¶</w:t>
      </w:r>
      <w:r>
        <w:rPr>
          <w:sz w:val="16"/>
        </w:rPr>
        <w:t xml:space="preserve"> world today aspires. These are European ideas, not Asian, nor African, nor </w:t>
      </w:r>
      <w:r>
        <w:rPr>
          <w:sz w:val="12"/>
        </w:rPr>
        <w:t>¶</w:t>
      </w:r>
      <w:r>
        <w:rPr>
          <w:sz w:val="16"/>
        </w:rPr>
        <w:t xml:space="preserve"> Middle eastern ideas, except by adoption</w:t>
      </w:r>
      <w:proofErr w:type="gramStart"/>
      <w:r>
        <w:rPr>
          <w:sz w:val="16"/>
        </w:rPr>
        <w:t>”(</w:t>
      </w:r>
      <w:proofErr w:type="gramEnd"/>
      <w:r>
        <w:rPr>
          <w:sz w:val="16"/>
        </w:rPr>
        <w:t xml:space="preserve">Schlesinger 1992, 127; emphasis in </w:t>
      </w:r>
      <w:r>
        <w:rPr>
          <w:sz w:val="12"/>
        </w:rPr>
        <w:t>¶</w:t>
      </w:r>
      <w:r>
        <w:rPr>
          <w:sz w:val="16"/>
        </w:rPr>
        <w:t xml:space="preserve"> original). </w:t>
      </w:r>
      <w:r>
        <w:rPr>
          <w:rStyle w:val="Emphasis"/>
          <w:highlight w:val="green"/>
        </w:rPr>
        <w:t>The result</w:t>
      </w:r>
      <w:r>
        <w:rPr>
          <w:rStyle w:val="Emphasis"/>
        </w:rPr>
        <w:t xml:space="preserve"> of the wide acceptance of such hegemonic claims</w:t>
      </w:r>
      <w:r>
        <w:rPr>
          <w:rStyle w:val="IntenseEmphasis"/>
        </w:rPr>
        <w:t xml:space="preserve"> in the </w:t>
      </w:r>
      <w:r>
        <w:rPr>
          <w:rStyle w:val="IntenseEmphasis"/>
          <w:sz w:val="12"/>
        </w:rPr>
        <w:t>¶</w:t>
      </w:r>
      <w:r>
        <w:rPr>
          <w:rStyle w:val="IntenseEmphasis"/>
        </w:rPr>
        <w:t xml:space="preserve"> United States and in Europe </w:t>
      </w:r>
      <w:r>
        <w:rPr>
          <w:rStyle w:val="Emphasis"/>
          <w:highlight w:val="green"/>
        </w:rPr>
        <w:t>is</w:t>
      </w:r>
      <w:r>
        <w:rPr>
          <w:rStyle w:val="Emphasis"/>
        </w:rPr>
        <w:t xml:space="preserve"> a broad-based </w:t>
      </w:r>
      <w:r>
        <w:rPr>
          <w:rStyle w:val="Emphasis"/>
          <w:highlight w:val="green"/>
        </w:rPr>
        <w:t>consent to imperial war</w:t>
      </w:r>
      <w:r>
        <w:rPr>
          <w:rStyle w:val="IntenseEmphasis"/>
        </w:rPr>
        <w:t xml:space="preserve"> as the </w:t>
      </w:r>
      <w:r>
        <w:rPr>
          <w:rStyle w:val="IntenseEmphasis"/>
          <w:sz w:val="12"/>
        </w:rPr>
        <w:t>¶</w:t>
      </w:r>
      <w:r>
        <w:rPr>
          <w:rStyle w:val="IntenseEmphasis"/>
        </w:rPr>
        <w:t xml:space="preserve"> presumptive entitlement of the political vanguard of the human race</w:t>
      </w:r>
      <w:r>
        <w:rPr>
          <w:sz w:val="16"/>
        </w:rPr>
        <w:t xml:space="preserve">; </w:t>
      </w:r>
      <w:r>
        <w:rPr>
          <w:rStyle w:val="IntenseEmphasis"/>
        </w:rPr>
        <w:t xml:space="preserve">the </w:t>
      </w:r>
      <w:r>
        <w:rPr>
          <w:rStyle w:val="IntenseEmphasis"/>
          <w:sz w:val="12"/>
        </w:rPr>
        <w:t>¶</w:t>
      </w:r>
      <w:r>
        <w:rPr>
          <w:rStyle w:val="IntenseEmphasis"/>
        </w:rPr>
        <w:t xml:space="preserve"> result</w:t>
      </w:r>
      <w:r>
        <w:rPr>
          <w:sz w:val="16"/>
        </w:rPr>
        <w:t xml:space="preserve"> of the acceptance of such hegemonic claims </w:t>
      </w:r>
      <w:r>
        <w:rPr>
          <w:rStyle w:val="IntenseEmphasis"/>
        </w:rPr>
        <w:t>in the colonized world</w:t>
      </w:r>
      <w:r>
        <w:rPr>
          <w:sz w:val="16"/>
        </w:rPr>
        <w:t xml:space="preserve"> </w:t>
      </w:r>
      <w:r>
        <w:rPr>
          <w:sz w:val="12"/>
        </w:rPr>
        <w:t>¶</w:t>
      </w:r>
      <w:r>
        <w:rPr>
          <w:sz w:val="16"/>
        </w:rPr>
        <w:t xml:space="preserve"> includes such symptomatic </w:t>
      </w:r>
      <w:proofErr w:type="spellStart"/>
      <w:r>
        <w:rPr>
          <w:sz w:val="16"/>
        </w:rPr>
        <w:t>eff</w:t>
      </w:r>
      <w:proofErr w:type="spellEnd"/>
      <w:r>
        <w:rPr>
          <w:sz w:val="16"/>
        </w:rPr>
        <w:t xml:space="preserve"> </w:t>
      </w:r>
      <w:proofErr w:type="spellStart"/>
      <w:r>
        <w:rPr>
          <w:sz w:val="16"/>
        </w:rPr>
        <w:t>ects</w:t>
      </w:r>
      <w:proofErr w:type="spellEnd"/>
      <w:r>
        <w:rPr>
          <w:sz w:val="16"/>
        </w:rPr>
        <w:t xml:space="preserve"> as the ones Samuel Ramos and Octavio </w:t>
      </w:r>
      <w:r>
        <w:rPr>
          <w:sz w:val="12"/>
        </w:rPr>
        <w:t>¶</w:t>
      </w:r>
      <w:r>
        <w:rPr>
          <w:sz w:val="16"/>
        </w:rPr>
        <w:t xml:space="preserve"> Paz described when they said that Mexicans have an </w:t>
      </w:r>
      <w:r>
        <w:rPr>
          <w:rStyle w:val="IntenseEmphasis"/>
        </w:rPr>
        <w:t>alienated relationship</w:t>
      </w:r>
      <w:r>
        <w:rPr>
          <w:sz w:val="16"/>
        </w:rPr>
        <w:t xml:space="preserve"> </w:t>
      </w:r>
      <w:r>
        <w:rPr>
          <w:sz w:val="12"/>
        </w:rPr>
        <w:t>¶</w:t>
      </w:r>
      <w:r>
        <w:rPr>
          <w:sz w:val="16"/>
        </w:rPr>
        <w:t xml:space="preserve"> to their own temporal reality, and that they imagine the real present as occurring somewhere else than where they live. </w:t>
      </w:r>
      <w:proofErr w:type="spellStart"/>
      <w:r>
        <w:rPr>
          <w:sz w:val="16"/>
        </w:rPr>
        <w:t>Th</w:t>
      </w:r>
      <w:proofErr w:type="spellEnd"/>
      <w:r>
        <w:rPr>
          <w:sz w:val="16"/>
        </w:rPr>
        <w:t xml:space="preserve"> e </w:t>
      </w:r>
      <w:r>
        <w:rPr>
          <w:rStyle w:val="IntenseEmphasis"/>
        </w:rPr>
        <w:t xml:space="preserve">temporal displacement </w:t>
      </w:r>
      <w:r>
        <w:rPr>
          <w:rStyle w:val="IntenseEmphasis"/>
          <w:sz w:val="12"/>
        </w:rPr>
        <w:t>¶</w:t>
      </w:r>
      <w:r>
        <w:rPr>
          <w:rStyle w:val="IntenseEmphasis"/>
        </w:rPr>
        <w:t xml:space="preserve"> or alienation of space</w:t>
      </w:r>
      <w:r>
        <w:rPr>
          <w:sz w:val="16"/>
        </w:rPr>
        <w:t xml:space="preserve">, which causes the colonized person to be unable to </w:t>
      </w:r>
      <w:r>
        <w:rPr>
          <w:sz w:val="12"/>
        </w:rPr>
        <w:t>¶</w:t>
      </w:r>
      <w:r>
        <w:rPr>
          <w:sz w:val="16"/>
        </w:rPr>
        <w:t xml:space="preserve"> experience their own time as the now and instead to see that “now” as occurring in another space, </w:t>
      </w:r>
      <w:r>
        <w:rPr>
          <w:rStyle w:val="IntenseEmphasis"/>
        </w:rPr>
        <w:t>is the result of a Eurocentric organization of time</w:t>
      </w:r>
      <w:r>
        <w:rPr>
          <w:sz w:val="16"/>
        </w:rPr>
        <w:t xml:space="preserve"> </w:t>
      </w:r>
      <w:r>
        <w:rPr>
          <w:sz w:val="12"/>
        </w:rPr>
        <w:t>¶</w:t>
      </w:r>
      <w:r>
        <w:rPr>
          <w:sz w:val="16"/>
        </w:rPr>
        <w:t xml:space="preserve"> in which time is measured by the developments in technological knowledge, </w:t>
      </w:r>
      <w:r>
        <w:rPr>
          <w:sz w:val="12"/>
        </w:rPr>
        <w:t>¶</w:t>
      </w:r>
      <w:r>
        <w:rPr>
          <w:sz w:val="16"/>
        </w:rPr>
        <w:t xml:space="preserve"> the gadget porn of iPods and BlackBerrys, and the languages in which that </w:t>
      </w:r>
      <w:r>
        <w:rPr>
          <w:sz w:val="12"/>
        </w:rPr>
        <w:t>¶</w:t>
      </w:r>
      <w:r>
        <w:rPr>
          <w:sz w:val="16"/>
        </w:rPr>
        <w:t xml:space="preserve"> technological knowledge is developed. </w:t>
      </w:r>
      <w:r>
        <w:rPr>
          <w:rStyle w:val="IntenseEmphasis"/>
        </w:rPr>
        <w:t>Who is developing</w:t>
      </w:r>
      <w:r>
        <w:rPr>
          <w:sz w:val="16"/>
        </w:rPr>
        <w:t xml:space="preserve"> the latest gadgets? </w:t>
      </w:r>
      <w:r>
        <w:rPr>
          <w:sz w:val="12"/>
        </w:rPr>
        <w:t>¶</w:t>
      </w:r>
      <w:r>
        <w:rPr>
          <w:sz w:val="16"/>
        </w:rPr>
        <w:t xml:space="preserve"> </w:t>
      </w:r>
      <w:proofErr w:type="gramStart"/>
      <w:r>
        <w:rPr>
          <w:rStyle w:val="IntenseEmphasis"/>
        </w:rPr>
        <w:t>What</w:t>
      </w:r>
      <w:proofErr w:type="gramEnd"/>
      <w:r>
        <w:rPr>
          <w:rStyle w:val="IntenseEmphasis"/>
        </w:rPr>
        <w:t xml:space="preserve"> language do they speak? </w:t>
      </w:r>
      <w:proofErr w:type="spellStart"/>
      <w:r>
        <w:rPr>
          <w:rStyle w:val="IntenseEmphasis"/>
        </w:rPr>
        <w:t>Th</w:t>
      </w:r>
      <w:proofErr w:type="spellEnd"/>
      <w:r>
        <w:rPr>
          <w:rStyle w:val="IntenseEmphasis"/>
        </w:rPr>
        <w:t xml:space="preserve"> </w:t>
      </w:r>
      <w:proofErr w:type="spellStart"/>
      <w:proofErr w:type="gramStart"/>
      <w:r>
        <w:rPr>
          <w:rStyle w:val="IntenseEmphasis"/>
        </w:rPr>
        <w:t>ese</w:t>
      </w:r>
      <w:proofErr w:type="spellEnd"/>
      <w:proofErr w:type="gramEnd"/>
      <w:r>
        <w:rPr>
          <w:rStyle w:val="IntenseEmphasis"/>
        </w:rPr>
        <w:t xml:space="preserve"> questions show us where the “now” </w:t>
      </w:r>
      <w:r>
        <w:rPr>
          <w:rStyle w:val="IntenseEmphasis"/>
          <w:sz w:val="12"/>
        </w:rPr>
        <w:t>¶</w:t>
      </w:r>
      <w:r>
        <w:rPr>
          <w:rStyle w:val="IntenseEmphasis"/>
        </w:rPr>
        <w:t xml:space="preserve"> resides, and</w:t>
      </w:r>
      <w:r>
        <w:rPr>
          <w:sz w:val="16"/>
        </w:rPr>
        <w:t xml:space="preserve"> thus, </w:t>
      </w:r>
      <w:r>
        <w:rPr>
          <w:rStyle w:val="IntenseEmphasis"/>
        </w:rPr>
        <w:t>who is “behind.”</w:t>
      </w:r>
      <w:r>
        <w:rPr>
          <w:rStyle w:val="IntenseEmphasis"/>
          <w:sz w:val="12"/>
        </w:rPr>
        <w:t>¶</w:t>
      </w:r>
      <w:r>
        <w:rPr>
          <w:sz w:val="16"/>
        </w:rPr>
        <w:t xml:space="preserve"> In </w:t>
      </w:r>
      <w:proofErr w:type="spellStart"/>
      <w:r>
        <w:rPr>
          <w:sz w:val="16"/>
        </w:rPr>
        <w:t>Th</w:t>
      </w:r>
      <w:proofErr w:type="spellEnd"/>
      <w:r>
        <w:rPr>
          <w:sz w:val="16"/>
        </w:rPr>
        <w:t xml:space="preserve"> e Phenomenology of Spirit (1977), Hegel works through a phenomenology of subjectivity precisely by beginning with the reference points “here” </w:t>
      </w:r>
      <w:r>
        <w:rPr>
          <w:sz w:val="12"/>
        </w:rPr>
        <w:t>¶</w:t>
      </w:r>
      <w:r>
        <w:rPr>
          <w:sz w:val="16"/>
        </w:rPr>
        <w:t xml:space="preserve"> and “now.” </w:t>
      </w:r>
      <w:proofErr w:type="spellStart"/>
      <w:r>
        <w:rPr>
          <w:sz w:val="16"/>
        </w:rPr>
        <w:t>Th</w:t>
      </w:r>
      <w:proofErr w:type="spellEnd"/>
      <w:r>
        <w:rPr>
          <w:sz w:val="16"/>
        </w:rPr>
        <w:t xml:space="preserve"> </w:t>
      </w:r>
      <w:proofErr w:type="spellStart"/>
      <w:proofErr w:type="gramStart"/>
      <w:r>
        <w:rPr>
          <w:sz w:val="16"/>
        </w:rPr>
        <w:t>ese</w:t>
      </w:r>
      <w:proofErr w:type="spellEnd"/>
      <w:proofErr w:type="gramEnd"/>
      <w:r>
        <w:rPr>
          <w:sz w:val="16"/>
        </w:rPr>
        <w:t xml:space="preserve"> are terms whose meaning cannot be elucidated without </w:t>
      </w:r>
      <w:r>
        <w:rPr>
          <w:sz w:val="12"/>
        </w:rPr>
        <w:t>¶</w:t>
      </w:r>
      <w:r>
        <w:rPr>
          <w:sz w:val="16"/>
        </w:rPr>
        <w:t xml:space="preserve"> reference to a specific </w:t>
      </w:r>
      <w:proofErr w:type="spellStart"/>
      <w:r>
        <w:rPr>
          <w:sz w:val="16"/>
        </w:rPr>
        <w:t>spatio</w:t>
      </w:r>
      <w:proofErr w:type="spellEnd"/>
      <w:r>
        <w:rPr>
          <w:sz w:val="16"/>
        </w:rPr>
        <w:t xml:space="preserve">-temporally located consciousness; </w:t>
      </w:r>
      <w:r>
        <w:rPr>
          <w:rStyle w:val="IntenseEmphasis"/>
        </w:rPr>
        <w:t xml:space="preserve">we cannot </w:t>
      </w:r>
      <w:r>
        <w:rPr>
          <w:rStyle w:val="IntenseEmphasis"/>
          <w:sz w:val="12"/>
        </w:rPr>
        <w:t>¶</w:t>
      </w:r>
      <w:r>
        <w:rPr>
          <w:rStyle w:val="IntenseEmphasis"/>
        </w:rPr>
        <w:t xml:space="preserve"> judge either the justification or the meaning of a claim </w:t>
      </w:r>
      <w:r>
        <w:rPr>
          <w:sz w:val="16"/>
        </w:rPr>
        <w:t>about “here” or about</w:t>
      </w:r>
      <w:r>
        <w:rPr>
          <w:sz w:val="12"/>
        </w:rPr>
        <w:t>¶</w:t>
      </w:r>
      <w:r>
        <w:rPr>
          <w:sz w:val="16"/>
        </w:rPr>
        <w:t xml:space="preserve"> “now” </w:t>
      </w:r>
      <w:r>
        <w:rPr>
          <w:rStyle w:val="IntenseEmphasis"/>
        </w:rPr>
        <w:t>without knowing its specific context of reference</w:t>
      </w:r>
      <w:r>
        <w:rPr>
          <w:sz w:val="16"/>
        </w:rPr>
        <w:t xml:space="preserve">. From these common </w:t>
      </w:r>
      <w:r>
        <w:rPr>
          <w:sz w:val="12"/>
        </w:rPr>
        <w:t>¶</w:t>
      </w:r>
      <w:r>
        <w:rPr>
          <w:sz w:val="16"/>
        </w:rPr>
        <w:t xml:space="preserve"> </w:t>
      </w:r>
      <w:proofErr w:type="spellStart"/>
      <w:r>
        <w:rPr>
          <w:sz w:val="16"/>
        </w:rPr>
        <w:t>indexicals</w:t>
      </w:r>
      <w:proofErr w:type="spellEnd"/>
      <w:r>
        <w:rPr>
          <w:sz w:val="16"/>
        </w:rPr>
        <w:t xml:space="preserve">, Hegel meant to show that </w:t>
      </w:r>
      <w:r>
        <w:rPr>
          <w:rStyle w:val="IntenseEmphasis"/>
        </w:rPr>
        <w:t>all knowledge is</w:t>
      </w:r>
      <w:r>
        <w:rPr>
          <w:sz w:val="16"/>
        </w:rPr>
        <w:t xml:space="preserve"> similarly </w:t>
      </w:r>
      <w:r>
        <w:rPr>
          <w:rStyle w:val="IntenseEmphasis"/>
        </w:rPr>
        <w:t xml:space="preserve">indexed to a </w:t>
      </w:r>
      <w:r>
        <w:rPr>
          <w:rStyle w:val="IntenseEmphasis"/>
          <w:sz w:val="12"/>
        </w:rPr>
        <w:t>¶</w:t>
      </w:r>
      <w:r>
        <w:rPr>
          <w:rStyle w:val="IntenseEmphasis"/>
        </w:rPr>
        <w:t xml:space="preserve"> specific subject, place, and time</w:t>
      </w:r>
      <w:r>
        <w:rPr>
          <w:sz w:val="16"/>
        </w:rPr>
        <w:t xml:space="preserve">, in the sense that </w:t>
      </w:r>
      <w:r>
        <w:rPr>
          <w:rStyle w:val="Emphasis"/>
          <w:highlight w:val="green"/>
        </w:rPr>
        <w:t>knowledge is dependent on</w:t>
      </w:r>
      <w:r>
        <w:rPr>
          <w:rStyle w:val="Emphasis"/>
        </w:rPr>
        <w:t xml:space="preserve"> </w:t>
      </w:r>
      <w:r>
        <w:rPr>
          <w:rStyle w:val="Emphasis"/>
          <w:b w:val="0"/>
          <w:sz w:val="12"/>
          <w:u w:val="none"/>
        </w:rPr>
        <w:t>¶</w:t>
      </w:r>
      <w:r>
        <w:rPr>
          <w:rStyle w:val="Emphasis"/>
        </w:rPr>
        <w:t xml:space="preserve"> </w:t>
      </w:r>
      <w:r>
        <w:rPr>
          <w:rStyle w:val="IntenseEmphasis"/>
        </w:rPr>
        <w:t>justificatory procedures</w:t>
      </w:r>
      <w:r>
        <w:rPr>
          <w:sz w:val="16"/>
        </w:rPr>
        <w:t xml:space="preserve">, </w:t>
      </w:r>
      <w:r>
        <w:rPr>
          <w:rStyle w:val="IntenseEmphasis"/>
        </w:rPr>
        <w:t xml:space="preserve">measuring instruments, theoretical and metaphysical </w:t>
      </w:r>
      <w:r>
        <w:rPr>
          <w:rStyle w:val="IntenseEmphasis"/>
          <w:sz w:val="12"/>
        </w:rPr>
        <w:t>¶</w:t>
      </w:r>
      <w:r>
        <w:rPr>
          <w:rStyle w:val="IntenseEmphasis"/>
        </w:rPr>
        <w:t xml:space="preserve"> framing concepts, and </w:t>
      </w:r>
      <w:r>
        <w:rPr>
          <w:rStyle w:val="Emphasis"/>
          <w:highlight w:val="green"/>
        </w:rPr>
        <w:t>categories of analysis</w:t>
      </w:r>
      <w:r>
        <w:rPr>
          <w:rStyle w:val="IntenseEmphasis"/>
        </w:rPr>
        <w:t xml:space="preserve"> that are intelligible </w:t>
      </w:r>
      <w:r>
        <w:rPr>
          <w:rStyle w:val="Emphasis"/>
          <w:highlight w:val="green"/>
        </w:rPr>
        <w:t xml:space="preserve">within a given </w:t>
      </w:r>
      <w:r>
        <w:rPr>
          <w:rStyle w:val="Emphasis"/>
          <w:b w:val="0"/>
          <w:sz w:val="12"/>
          <w:highlight w:val="green"/>
          <w:u w:val="none"/>
        </w:rPr>
        <w:t>¶</w:t>
      </w:r>
      <w:r>
        <w:rPr>
          <w:rStyle w:val="Emphasis"/>
          <w:highlight w:val="green"/>
        </w:rPr>
        <w:t xml:space="preserve"> located domain</w:t>
      </w:r>
      <w:r>
        <w:rPr>
          <w:sz w:val="16"/>
        </w:rPr>
        <w:t xml:space="preserve">—a fact that should not lead us to skepticism, in his view, but </w:t>
      </w:r>
      <w:r>
        <w:rPr>
          <w:sz w:val="12"/>
        </w:rPr>
        <w:t>¶</w:t>
      </w:r>
      <w:r>
        <w:rPr>
          <w:sz w:val="16"/>
        </w:rPr>
        <w:t xml:space="preserve"> to see that to understand the world we need first to understand ourselves.</w:t>
      </w:r>
      <w:r>
        <w:rPr>
          <w:sz w:val="12"/>
        </w:rPr>
        <w:t>¶</w:t>
      </w:r>
      <w:r>
        <w:rPr>
          <w:sz w:val="16"/>
        </w:rPr>
        <w:t xml:space="preserve"> </w:t>
      </w:r>
      <w:proofErr w:type="spellStart"/>
      <w:r>
        <w:rPr>
          <w:sz w:val="16"/>
        </w:rPr>
        <w:t>Th</w:t>
      </w:r>
      <w:proofErr w:type="spellEnd"/>
      <w:r>
        <w:rPr>
          <w:sz w:val="16"/>
        </w:rPr>
        <w:t xml:space="preserve"> is explains why it is so important that the relationship between </w:t>
      </w:r>
      <w:r>
        <w:rPr>
          <w:rStyle w:val="IntenseEmphasis"/>
        </w:rPr>
        <w:t xml:space="preserve">the </w:t>
      </w:r>
      <w:r>
        <w:rPr>
          <w:rStyle w:val="IntenseEmphasis"/>
          <w:sz w:val="12"/>
        </w:rPr>
        <w:t>¶</w:t>
      </w:r>
      <w:r>
        <w:rPr>
          <w:rStyle w:val="IntenseEmphasis"/>
        </w:rPr>
        <w:t xml:space="preserve"> colonized subject</w:t>
      </w:r>
      <w:r>
        <w:rPr>
          <w:sz w:val="16"/>
        </w:rPr>
        <w:t xml:space="preserve"> and its “here” and “now” is displaced by the colonial </w:t>
      </w:r>
      <w:r>
        <w:rPr>
          <w:sz w:val="12"/>
        </w:rPr>
        <w:t>¶</w:t>
      </w:r>
      <w:r>
        <w:rPr>
          <w:sz w:val="16"/>
        </w:rPr>
        <w:t xml:space="preserve"> imaginary. If the knowing subject is the point of reference around which all </w:t>
      </w:r>
      <w:r>
        <w:rPr>
          <w:sz w:val="12"/>
        </w:rPr>
        <w:t>¶</w:t>
      </w:r>
      <w:r>
        <w:rPr>
          <w:sz w:val="16"/>
        </w:rPr>
        <w:t xml:space="preserve"> knowledge claims revolve, what happens when that subject has only an indirect and long-distance relationship to its own “here” and “now,” or when it </w:t>
      </w:r>
      <w:r>
        <w:rPr>
          <w:sz w:val="12"/>
        </w:rPr>
        <w:t>¶</w:t>
      </w:r>
      <w:r>
        <w:rPr>
          <w:sz w:val="16"/>
        </w:rPr>
        <w:t xml:space="preserve"> has what Ramos called an alienated account of its own reality (Ramos 1962)? </w:t>
      </w:r>
      <w:r>
        <w:rPr>
          <w:sz w:val="12"/>
        </w:rPr>
        <w:t>¶</w:t>
      </w:r>
      <w:r>
        <w:rPr>
          <w:sz w:val="16"/>
        </w:rPr>
        <w:t xml:space="preserve"> </w:t>
      </w:r>
      <w:proofErr w:type="spellStart"/>
      <w:r>
        <w:rPr>
          <w:sz w:val="16"/>
        </w:rPr>
        <w:t>Th</w:t>
      </w:r>
      <w:proofErr w:type="spellEnd"/>
      <w:r>
        <w:rPr>
          <w:sz w:val="16"/>
        </w:rPr>
        <w:t xml:space="preserve"> e result is that it ca</w:t>
      </w:r>
      <w:r>
        <w:rPr>
          <w:rStyle w:val="IntenseEmphasis"/>
        </w:rPr>
        <w:t xml:space="preserve">n no longer serve as the reference point for knowledge, </w:t>
      </w:r>
      <w:r>
        <w:rPr>
          <w:rStyle w:val="IntenseEmphasis"/>
          <w:sz w:val="12"/>
        </w:rPr>
        <w:t>¶</w:t>
      </w:r>
      <w:r>
        <w:rPr>
          <w:rStyle w:val="IntenseEmphasis"/>
        </w:rPr>
        <w:t xml:space="preserve"> or judge the adequacy of claims of justification.</w:t>
      </w:r>
      <w:r>
        <w:rPr>
          <w:sz w:val="16"/>
        </w:rPr>
        <w:t xml:space="preserve"> It no longer knows.</w:t>
      </w:r>
      <w:r>
        <w:rPr>
          <w:sz w:val="12"/>
        </w:rPr>
        <w:t>¶</w:t>
      </w:r>
      <w:r>
        <w:rPr>
          <w:sz w:val="16"/>
        </w:rPr>
        <w:t xml:space="preserve"> For Ramos, Paz, </w:t>
      </w:r>
      <w:proofErr w:type="spellStart"/>
      <w:r>
        <w:rPr>
          <w:sz w:val="16"/>
        </w:rPr>
        <w:t>Zea</w:t>
      </w:r>
      <w:proofErr w:type="spellEnd"/>
      <w:r>
        <w:rPr>
          <w:sz w:val="16"/>
        </w:rPr>
        <w:t xml:space="preserve">, </w:t>
      </w:r>
      <w:proofErr w:type="spellStart"/>
      <w:r>
        <w:rPr>
          <w:sz w:val="16"/>
        </w:rPr>
        <w:t>Edouard</w:t>
      </w:r>
      <w:proofErr w:type="spellEnd"/>
      <w:r>
        <w:rPr>
          <w:sz w:val="16"/>
        </w:rPr>
        <w:t xml:space="preserve"> </w:t>
      </w:r>
      <w:proofErr w:type="spellStart"/>
      <w:r>
        <w:rPr>
          <w:sz w:val="16"/>
        </w:rPr>
        <w:t>Glissant</w:t>
      </w:r>
      <w:proofErr w:type="spellEnd"/>
      <w:r>
        <w:rPr>
          <w:sz w:val="16"/>
        </w:rPr>
        <w:t xml:space="preserve">, and the many others in this </w:t>
      </w:r>
      <w:r>
        <w:rPr>
          <w:sz w:val="12"/>
        </w:rPr>
        <w:t>¶</w:t>
      </w:r>
      <w:r>
        <w:rPr>
          <w:sz w:val="16"/>
        </w:rPr>
        <w:t xml:space="preserve"> tradition who identified colonial alienation of consciousness, the solution </w:t>
      </w:r>
      <w:r>
        <w:rPr>
          <w:sz w:val="12"/>
        </w:rPr>
        <w:t>¶</w:t>
      </w:r>
      <w:r>
        <w:rPr>
          <w:sz w:val="16"/>
        </w:rPr>
        <w:t xml:space="preserve"> to alienation is a positional shift to “our America” in which a philosophy </w:t>
      </w:r>
      <w:r>
        <w:rPr>
          <w:sz w:val="12"/>
        </w:rPr>
        <w:t>¶</w:t>
      </w:r>
      <w:r>
        <w:rPr>
          <w:sz w:val="16"/>
        </w:rPr>
        <w:t xml:space="preserve"> reflective of its own Latin American reality might be developed. In his most </w:t>
      </w:r>
      <w:r>
        <w:rPr>
          <w:sz w:val="12"/>
        </w:rPr>
        <w:t>¶</w:t>
      </w:r>
      <w:r>
        <w:rPr>
          <w:sz w:val="16"/>
        </w:rPr>
        <w:t xml:space="preserve"> recent work, </w:t>
      </w:r>
      <w:proofErr w:type="spellStart"/>
      <w:r>
        <w:rPr>
          <w:sz w:val="16"/>
        </w:rPr>
        <w:t>Th</w:t>
      </w:r>
      <w:proofErr w:type="spellEnd"/>
      <w:r>
        <w:rPr>
          <w:sz w:val="16"/>
        </w:rPr>
        <w:t xml:space="preserve"> e Idea of Latin America (2005), </w:t>
      </w:r>
      <w:proofErr w:type="spellStart"/>
      <w:r>
        <w:rPr>
          <w:sz w:val="16"/>
        </w:rPr>
        <w:t>Mignolo</w:t>
      </w:r>
      <w:proofErr w:type="spellEnd"/>
      <w:r>
        <w:rPr>
          <w:sz w:val="16"/>
        </w:rPr>
        <w:t xml:space="preserve"> expresses doubts </w:t>
      </w:r>
      <w:r>
        <w:rPr>
          <w:sz w:val="12"/>
        </w:rPr>
        <w:t>¶</w:t>
      </w:r>
      <w:r>
        <w:rPr>
          <w:sz w:val="16"/>
        </w:rPr>
        <w:t xml:space="preserve"> about this alternative Latin America construction, predicated as it is on another exclusionary paradigm. </w:t>
      </w:r>
      <w:r>
        <w:rPr>
          <w:rStyle w:val="IntenseEmphasis"/>
        </w:rPr>
        <w:t xml:space="preserve">Before we can go about the process of developing a new philosophy and new account of “our” reality, he argues, we need </w:t>
      </w:r>
      <w:r>
        <w:rPr>
          <w:rStyle w:val="IntenseEmphasis"/>
          <w:sz w:val="12"/>
        </w:rPr>
        <w:t>¶</w:t>
      </w:r>
      <w:r>
        <w:rPr>
          <w:rStyle w:val="IntenseEmphasis"/>
        </w:rPr>
        <w:t xml:space="preserve"> a more extensive period of epistemological reflection. </w:t>
      </w:r>
      <w:r>
        <w:rPr>
          <w:rStyle w:val="IntenseEmphasis"/>
          <w:highlight w:val="green"/>
        </w:rPr>
        <w:t>We need</w:t>
      </w:r>
      <w:r>
        <w:rPr>
          <w:rStyle w:val="IntenseEmphasis"/>
        </w:rPr>
        <w:t xml:space="preserve"> to develop </w:t>
      </w:r>
      <w:r>
        <w:rPr>
          <w:rStyle w:val="IntenseEmphasis"/>
          <w:sz w:val="12"/>
        </w:rPr>
        <w:t>¶</w:t>
      </w:r>
      <w:r>
        <w:rPr>
          <w:rStyle w:val="IntenseEmphasis"/>
        </w:rPr>
        <w:t xml:space="preserve"> </w:t>
      </w:r>
      <w:r>
        <w:rPr>
          <w:rStyle w:val="IntenseEmphasis"/>
          <w:highlight w:val="green"/>
        </w:rPr>
        <w:t xml:space="preserve">a </w:t>
      </w:r>
      <w:proofErr w:type="spellStart"/>
      <w:r>
        <w:rPr>
          <w:rStyle w:val="IntenseEmphasis"/>
          <w:highlight w:val="green"/>
        </w:rPr>
        <w:t>decolonial</w:t>
      </w:r>
      <w:proofErr w:type="spellEnd"/>
      <w:r>
        <w:rPr>
          <w:rStyle w:val="IntenseEmphasis"/>
          <w:highlight w:val="green"/>
        </w:rPr>
        <w:t xml:space="preserve"> critical theory</w:t>
      </w:r>
      <w:r>
        <w:rPr>
          <w:rStyle w:val="IntenseEmphasis"/>
        </w:rPr>
        <w:t xml:space="preserve"> that will be more thoroughly </w:t>
      </w:r>
      <w:r>
        <w:rPr>
          <w:rStyle w:val="IntenseEmphasis"/>
          <w:highlight w:val="green"/>
        </w:rPr>
        <w:t>delinked from</w:t>
      </w:r>
      <w:r>
        <w:rPr>
          <w:rStyle w:val="IntenseEmphasis"/>
        </w:rPr>
        <w:t xml:space="preserve"> the </w:t>
      </w:r>
      <w:r>
        <w:rPr>
          <w:rStyle w:val="IntenseEmphasis"/>
          <w:sz w:val="12"/>
        </w:rPr>
        <w:t>¶</w:t>
      </w:r>
      <w:r>
        <w:rPr>
          <w:rStyle w:val="IntenseEmphasis"/>
        </w:rPr>
        <w:t xml:space="preserve"> contemporary variants of the modern imperial designs of the recent past</w:t>
      </w:r>
      <w:r>
        <w:rPr>
          <w:sz w:val="16"/>
        </w:rPr>
        <w:t>.</w:t>
      </w:r>
      <w:r>
        <w:rPr>
          <w:sz w:val="12"/>
        </w:rPr>
        <w:t>¶</w:t>
      </w:r>
      <w:r>
        <w:rPr>
          <w:sz w:val="16"/>
        </w:rPr>
        <w:t xml:space="preserve"> </w:t>
      </w:r>
      <w:proofErr w:type="spellStart"/>
      <w:r>
        <w:rPr>
          <w:sz w:val="16"/>
        </w:rPr>
        <w:t>Th</w:t>
      </w:r>
      <w:proofErr w:type="spellEnd"/>
      <w:r>
        <w:rPr>
          <w:sz w:val="16"/>
        </w:rPr>
        <w:t xml:space="preserve"> e fact that </w:t>
      </w:r>
      <w:r>
        <w:rPr>
          <w:rStyle w:val="IntenseEmphasis"/>
        </w:rPr>
        <w:t xml:space="preserve">language, space, time, and history have all been colonized </w:t>
      </w:r>
      <w:r>
        <w:rPr>
          <w:rStyle w:val="IntenseEmphasis"/>
          <w:sz w:val="12"/>
        </w:rPr>
        <w:t>¶</w:t>
      </w:r>
      <w:r>
        <w:rPr>
          <w:rStyle w:val="IntenseEmphasis"/>
        </w:rPr>
        <w:t xml:space="preserve"> through the </w:t>
      </w:r>
      <w:r>
        <w:rPr>
          <w:rStyle w:val="IntenseEmphasis"/>
          <w:highlight w:val="green"/>
        </w:rPr>
        <w:t>colonization of knowledge</w:t>
      </w:r>
      <w:r>
        <w:rPr>
          <w:sz w:val="16"/>
        </w:rPr>
        <w:t xml:space="preserve"> must give us pause before we borrow the founding concepts of Eurocentric thought, such as center/periphery, </w:t>
      </w:r>
      <w:r>
        <w:rPr>
          <w:sz w:val="12"/>
        </w:rPr>
        <w:t>¶</w:t>
      </w:r>
      <w:r>
        <w:rPr>
          <w:sz w:val="16"/>
        </w:rPr>
        <w:t xml:space="preserve"> tradition/modernity, and primitive/civilized, or the very evaluative binary </w:t>
      </w:r>
      <w:r>
        <w:rPr>
          <w:sz w:val="12"/>
        </w:rPr>
        <w:t>¶</w:t>
      </w:r>
      <w:r>
        <w:rPr>
          <w:sz w:val="16"/>
        </w:rPr>
        <w:t xml:space="preserve"> structure that grounds these. </w:t>
      </w:r>
      <w:proofErr w:type="spellStart"/>
      <w:r>
        <w:rPr>
          <w:sz w:val="16"/>
        </w:rPr>
        <w:t>Mignolo</w:t>
      </w:r>
      <w:proofErr w:type="spellEnd"/>
      <w:r>
        <w:rPr>
          <w:sz w:val="16"/>
        </w:rPr>
        <w:t xml:space="preserve"> develops </w:t>
      </w:r>
      <w:proofErr w:type="spellStart"/>
      <w:r>
        <w:rPr>
          <w:sz w:val="16"/>
        </w:rPr>
        <w:t>Quijano’s</w:t>
      </w:r>
      <w:proofErr w:type="spellEnd"/>
      <w:r>
        <w:rPr>
          <w:sz w:val="16"/>
        </w:rPr>
        <w:t xml:space="preserve"> concept of </w:t>
      </w:r>
      <w:r>
        <w:rPr>
          <w:rStyle w:val="IntenseEmphasis"/>
        </w:rPr>
        <w:t>the coloniality of power</w:t>
      </w:r>
      <w:r>
        <w:rPr>
          <w:sz w:val="16"/>
        </w:rPr>
        <w:t xml:space="preserve">, then, as </w:t>
      </w:r>
      <w:r>
        <w:rPr>
          <w:rStyle w:val="IntenseEmphasis"/>
        </w:rPr>
        <w:t xml:space="preserve">a way to name that set of framing and organizing assumptions that justify hierarchies and make it almost impossible to evaluate </w:t>
      </w:r>
      <w:r>
        <w:rPr>
          <w:rStyle w:val="IntenseEmphasis"/>
          <w:sz w:val="12"/>
        </w:rPr>
        <w:t>¶</w:t>
      </w:r>
      <w:r>
        <w:rPr>
          <w:rStyle w:val="IntenseEmphasis"/>
        </w:rPr>
        <w:t xml:space="preserve"> alternative claims</w:t>
      </w:r>
      <w:r>
        <w:rPr>
          <w:sz w:val="16"/>
        </w:rPr>
        <w:t xml:space="preserve">. </w:t>
      </w:r>
      <w:r>
        <w:rPr>
          <w:rStyle w:val="IntenseEmphasis"/>
        </w:rPr>
        <w:t>Why was it said that there were no pre-Colombian books</w:t>
      </w:r>
      <w:r>
        <w:rPr>
          <w:rStyle w:val="IntenseEmphasis"/>
          <w:sz w:val="12"/>
        </w:rPr>
        <w:t>¶</w:t>
      </w:r>
      <w:r>
        <w:rPr>
          <w:rStyle w:val="IntenseEmphasis"/>
        </w:rPr>
        <w:t xml:space="preserve"> or forms of writing, when it was known that the codices had been raided and </w:t>
      </w:r>
      <w:r>
        <w:rPr>
          <w:rStyle w:val="IntenseEmphasis"/>
          <w:sz w:val="12"/>
        </w:rPr>
        <w:t>¶</w:t>
      </w:r>
      <w:r>
        <w:rPr>
          <w:rStyle w:val="IntenseEmphasis"/>
        </w:rPr>
        <w:t xml:space="preserve"> burned in heaps?</w:t>
      </w:r>
      <w:r>
        <w:rPr>
          <w:sz w:val="16"/>
        </w:rPr>
        <w:t xml:space="preserve"> How could the claim that modernity represented an expansion of freedom not be challenged by its development within the context of </w:t>
      </w:r>
      <w:r>
        <w:rPr>
          <w:sz w:val="12"/>
        </w:rPr>
        <w:t>¶</w:t>
      </w:r>
      <w:r>
        <w:rPr>
          <w:sz w:val="16"/>
        </w:rPr>
        <w:t xml:space="preserve"> colonialism? Why do we continue to conceptualize rationality as separate </w:t>
      </w:r>
      <w:r>
        <w:rPr>
          <w:sz w:val="12"/>
        </w:rPr>
        <w:t>¶</w:t>
      </w:r>
      <w:r>
        <w:rPr>
          <w:sz w:val="16"/>
        </w:rPr>
        <w:t xml:space="preserve"> from and properly in dominion over the realm of aff </w:t>
      </w:r>
      <w:proofErr w:type="spellStart"/>
      <w:proofErr w:type="gramStart"/>
      <w:r>
        <w:rPr>
          <w:sz w:val="16"/>
        </w:rPr>
        <w:t>ect</w:t>
      </w:r>
      <w:proofErr w:type="spellEnd"/>
      <w:proofErr w:type="gramEnd"/>
      <w:r>
        <w:rPr>
          <w:sz w:val="16"/>
        </w:rPr>
        <w:t xml:space="preserve">, a distinctly Greek </w:t>
      </w:r>
      <w:r>
        <w:rPr>
          <w:sz w:val="12"/>
        </w:rPr>
        <w:t>¶</w:t>
      </w:r>
      <w:r>
        <w:rPr>
          <w:sz w:val="16"/>
        </w:rPr>
        <w:t xml:space="preserve"> and nonindigenous notion, as </w:t>
      </w:r>
      <w:proofErr w:type="spellStart"/>
      <w:r>
        <w:rPr>
          <w:sz w:val="16"/>
        </w:rPr>
        <w:t>Mariategui</w:t>
      </w:r>
      <w:proofErr w:type="spellEnd"/>
      <w:r>
        <w:rPr>
          <w:sz w:val="16"/>
        </w:rPr>
        <w:t xml:space="preserve"> showed many decades ago? </w:t>
      </w:r>
      <w:r>
        <w:rPr>
          <w:rStyle w:val="Emphasis"/>
          <w:highlight w:val="green"/>
        </w:rPr>
        <w:t xml:space="preserve">Why </w:t>
      </w:r>
      <w:r>
        <w:rPr>
          <w:rStyle w:val="Emphasis"/>
          <w:b w:val="0"/>
          <w:sz w:val="12"/>
          <w:highlight w:val="green"/>
          <w:u w:val="none"/>
        </w:rPr>
        <w:t>¶</w:t>
      </w:r>
      <w:r>
        <w:rPr>
          <w:rStyle w:val="Emphasis"/>
          <w:highlight w:val="green"/>
        </w:rPr>
        <w:t xml:space="preserve"> is it considered sufficient</w:t>
      </w:r>
      <w:r>
        <w:rPr>
          <w:rStyle w:val="Emphasis"/>
        </w:rPr>
        <w:t xml:space="preserve">, even exemplary, </w:t>
      </w:r>
      <w:r>
        <w:rPr>
          <w:rStyle w:val="Emphasis"/>
          <w:highlight w:val="green"/>
        </w:rPr>
        <w:t xml:space="preserve">to have </w:t>
      </w:r>
      <w:r>
        <w:rPr>
          <w:rStyle w:val="Emphasis"/>
          <w:sz w:val="36"/>
          <w:highlight w:val="green"/>
        </w:rPr>
        <w:t xml:space="preserve">one </w:t>
      </w:r>
      <w:r>
        <w:rPr>
          <w:rStyle w:val="Emphasis"/>
          <w:highlight w:val="green"/>
        </w:rPr>
        <w:t xml:space="preserve">Latin </w:t>
      </w:r>
      <w:proofErr w:type="spellStart"/>
      <w:r>
        <w:rPr>
          <w:rStyle w:val="Emphasis"/>
          <w:highlight w:val="green"/>
        </w:rPr>
        <w:t>Americanist</w:t>
      </w:r>
      <w:proofErr w:type="spellEnd"/>
      <w:r>
        <w:rPr>
          <w:rStyle w:val="Emphasis"/>
          <w:highlight w:val="green"/>
        </w:rPr>
        <w:t xml:space="preserve"> in </w:t>
      </w:r>
      <w:r>
        <w:rPr>
          <w:rStyle w:val="Emphasis"/>
          <w:b w:val="0"/>
          <w:sz w:val="12"/>
          <w:highlight w:val="green"/>
          <w:u w:val="none"/>
        </w:rPr>
        <w:t>¶</w:t>
      </w:r>
      <w:r>
        <w:rPr>
          <w:rStyle w:val="Emphasis"/>
          <w:highlight w:val="green"/>
        </w:rPr>
        <w:t xml:space="preserve"> a university</w:t>
      </w:r>
      <w:r>
        <w:rPr>
          <w:rStyle w:val="IntenseEmphasis"/>
        </w:rPr>
        <w:t xml:space="preserve"> history department </w:t>
      </w:r>
      <w:r>
        <w:rPr>
          <w:rStyle w:val="Emphasis"/>
          <w:highlight w:val="green"/>
        </w:rPr>
        <w:t>in the United States</w:t>
      </w:r>
      <w:r>
        <w:rPr>
          <w:rStyle w:val="IntenseEmphasis"/>
        </w:rPr>
        <w:t xml:space="preserve">, when 5 or 10 or even 15 </w:t>
      </w:r>
      <w:r>
        <w:rPr>
          <w:rStyle w:val="IntenseEmphasis"/>
          <w:sz w:val="12"/>
        </w:rPr>
        <w:t>¶</w:t>
      </w:r>
      <w:r>
        <w:rPr>
          <w:rStyle w:val="IntenseEmphasis"/>
        </w:rPr>
        <w:t xml:space="preserve"> Europeanists are required? And in philosophy departments, it is not necessary to have a single one.</w:t>
      </w:r>
      <w:r>
        <w:rPr>
          <w:sz w:val="12"/>
        </w:rPr>
        <w:t>¶</w:t>
      </w:r>
      <w:r>
        <w:rPr>
          <w:sz w:val="16"/>
        </w:rPr>
        <w:t xml:space="preserve"> </w:t>
      </w:r>
      <w:proofErr w:type="gramStart"/>
      <w:r>
        <w:rPr>
          <w:sz w:val="16"/>
        </w:rPr>
        <w:t>To</w:t>
      </w:r>
      <w:proofErr w:type="gramEnd"/>
      <w:r>
        <w:rPr>
          <w:sz w:val="16"/>
        </w:rPr>
        <w:t xml:space="preserve"> think through and beyond these persistent limitations in Western </w:t>
      </w:r>
      <w:r>
        <w:rPr>
          <w:sz w:val="12"/>
        </w:rPr>
        <w:t>¶</w:t>
      </w:r>
      <w:r>
        <w:rPr>
          <w:sz w:val="16"/>
        </w:rPr>
        <w:t xml:space="preserve"> knowledge practices, </w:t>
      </w:r>
      <w:proofErr w:type="spellStart"/>
      <w:r>
        <w:rPr>
          <w:sz w:val="16"/>
        </w:rPr>
        <w:t>Mignolo</w:t>
      </w:r>
      <w:proofErr w:type="spellEnd"/>
      <w:r>
        <w:rPr>
          <w:sz w:val="16"/>
        </w:rPr>
        <w:t xml:space="preserve"> argues that </w:t>
      </w:r>
      <w:r>
        <w:rPr>
          <w:rStyle w:val="Emphasis"/>
          <w:highlight w:val="green"/>
        </w:rPr>
        <w:t xml:space="preserve">we need to </w:t>
      </w:r>
      <w:proofErr w:type="spellStart"/>
      <w:r>
        <w:rPr>
          <w:rStyle w:val="Emphasis"/>
          <w:highlight w:val="green"/>
        </w:rPr>
        <w:t>reinscribe</w:t>
      </w:r>
      <w:proofErr w:type="spellEnd"/>
      <w:r>
        <w:rPr>
          <w:rStyle w:val="IntenseEmphasis"/>
        </w:rPr>
        <w:t xml:space="preserve"> what he calls </w:t>
      </w:r>
      <w:r>
        <w:rPr>
          <w:rStyle w:val="IntenseEmphasis"/>
          <w:sz w:val="12"/>
        </w:rPr>
        <w:t>¶</w:t>
      </w:r>
      <w:r>
        <w:rPr>
          <w:rStyle w:val="IntenseEmphasis"/>
        </w:rPr>
        <w:t xml:space="preserve"> </w:t>
      </w:r>
      <w:r>
        <w:rPr>
          <w:rStyle w:val="Emphasis"/>
        </w:rPr>
        <w:t>the “</w:t>
      </w:r>
      <w:r>
        <w:rPr>
          <w:rStyle w:val="Emphasis"/>
          <w:highlight w:val="green"/>
        </w:rPr>
        <w:t xml:space="preserve">colonial diff </w:t>
      </w:r>
      <w:proofErr w:type="spellStart"/>
      <w:r>
        <w:rPr>
          <w:rStyle w:val="Emphasis"/>
          <w:highlight w:val="green"/>
        </w:rPr>
        <w:t>erence</w:t>
      </w:r>
      <w:proofErr w:type="spellEnd"/>
      <w:r>
        <w:rPr>
          <w:rStyle w:val="Emphasis"/>
          <w:highlight w:val="green"/>
        </w:rPr>
        <w:t>” into</w:t>
      </w:r>
      <w:r>
        <w:rPr>
          <w:rStyle w:val="IntenseEmphasis"/>
        </w:rPr>
        <w:t xml:space="preserve"> the order of </w:t>
      </w:r>
      <w:r>
        <w:rPr>
          <w:rStyle w:val="Emphasis"/>
          <w:highlight w:val="green"/>
        </w:rPr>
        <w:t>representation</w:t>
      </w:r>
      <w:r>
        <w:rPr>
          <w:rStyle w:val="IntenseEmphasis"/>
        </w:rPr>
        <w:t>.</w:t>
      </w:r>
      <w:r>
        <w:rPr>
          <w:sz w:val="16"/>
        </w:rPr>
        <w:t xml:space="preserve"> If </w:t>
      </w:r>
      <w:r>
        <w:rPr>
          <w:rStyle w:val="IntenseEmphasis"/>
        </w:rPr>
        <w:t xml:space="preserve">the Eurocentric </w:t>
      </w:r>
      <w:r>
        <w:rPr>
          <w:rStyle w:val="IntenseEmphasis"/>
          <w:sz w:val="12"/>
        </w:rPr>
        <w:t>¶</w:t>
      </w:r>
      <w:r>
        <w:rPr>
          <w:rStyle w:val="IntenseEmphasis"/>
        </w:rPr>
        <w:t xml:space="preserve"> imaginary</w:t>
      </w:r>
      <w:r>
        <w:rPr>
          <w:sz w:val="16"/>
        </w:rPr>
        <w:t xml:space="preserve"> of modernity </w:t>
      </w:r>
      <w:r>
        <w:rPr>
          <w:rStyle w:val="IntenseEmphasis"/>
        </w:rPr>
        <w:t>has forgotten colonialism and relegated the colonized spaces to the periphery and to the past</w:t>
      </w:r>
      <w:r>
        <w:rPr>
          <w:sz w:val="16"/>
        </w:rPr>
        <w:t xml:space="preserve"> in its description of universal </w:t>
      </w:r>
      <w:r>
        <w:rPr>
          <w:sz w:val="12"/>
        </w:rPr>
        <w:t>¶</w:t>
      </w:r>
      <w:r>
        <w:rPr>
          <w:sz w:val="16"/>
        </w:rPr>
        <w:t xml:space="preserve"> reality (even if that “past” paradoxically exists in the “present”), </w:t>
      </w:r>
      <w:r>
        <w:rPr>
          <w:rStyle w:val="Emphasis"/>
          <w:highlight w:val="green"/>
        </w:rPr>
        <w:t xml:space="preserve">the task of </w:t>
      </w:r>
      <w:r>
        <w:rPr>
          <w:rStyle w:val="Emphasis"/>
          <w:b w:val="0"/>
          <w:sz w:val="12"/>
          <w:highlight w:val="green"/>
          <w:u w:val="none"/>
        </w:rPr>
        <w:t>¶</w:t>
      </w:r>
      <w:r>
        <w:rPr>
          <w:rStyle w:val="Emphasis"/>
          <w:highlight w:val="green"/>
        </w:rPr>
        <w:t xml:space="preserve"> the colonial diff </w:t>
      </w:r>
      <w:proofErr w:type="spellStart"/>
      <w:r>
        <w:rPr>
          <w:rStyle w:val="Emphasis"/>
          <w:highlight w:val="green"/>
        </w:rPr>
        <w:t>erence</w:t>
      </w:r>
      <w:proofErr w:type="spellEnd"/>
      <w:r>
        <w:rPr>
          <w:rStyle w:val="Emphasis"/>
          <w:highlight w:val="green"/>
        </w:rPr>
        <w:t xml:space="preserve"> is to </w:t>
      </w:r>
      <w:proofErr w:type="spellStart"/>
      <w:r>
        <w:rPr>
          <w:rStyle w:val="Emphasis"/>
          <w:highlight w:val="green"/>
        </w:rPr>
        <w:t>reinscribe</w:t>
      </w:r>
      <w:proofErr w:type="spellEnd"/>
      <w:r>
        <w:rPr>
          <w:rStyle w:val="Emphasis"/>
          <w:highlight w:val="green"/>
        </w:rPr>
        <w:t xml:space="preserve"> simultaneity</w:t>
      </w:r>
      <w:r>
        <w:rPr>
          <w:sz w:val="16"/>
        </w:rPr>
        <w:t xml:space="preserve">. </w:t>
      </w:r>
      <w:r>
        <w:rPr>
          <w:rStyle w:val="IntenseEmphasis"/>
        </w:rPr>
        <w:t xml:space="preserve">To make “our America” </w:t>
      </w:r>
      <w:r>
        <w:rPr>
          <w:rStyle w:val="IntenseEmphasis"/>
          <w:sz w:val="12"/>
        </w:rPr>
        <w:t>¶</w:t>
      </w:r>
      <w:r>
        <w:rPr>
          <w:rStyle w:val="IntenseEmphasis"/>
        </w:rPr>
        <w:t xml:space="preserve"> </w:t>
      </w:r>
      <w:r>
        <w:rPr>
          <w:rStyle w:val="Emphasis"/>
        </w:rPr>
        <w:t>no longer considered peripheral and behind the “now,”</w:t>
      </w:r>
      <w:r>
        <w:rPr>
          <w:sz w:val="16"/>
        </w:rPr>
        <w:t xml:space="preserve"> </w:t>
      </w:r>
      <w:r>
        <w:rPr>
          <w:rStyle w:val="IntenseEmphasis"/>
        </w:rPr>
        <w:t>hierarchical and binary categories must be replaced with pluralist and egalitarian ones</w:t>
      </w:r>
      <w:r>
        <w:rPr>
          <w:sz w:val="16"/>
        </w:rPr>
        <w:t>.</w:t>
      </w:r>
      <w:r>
        <w:rPr>
          <w:sz w:val="12"/>
        </w:rPr>
        <w:t>¶</w:t>
      </w:r>
      <w:r>
        <w:rPr>
          <w:sz w:val="16"/>
        </w:rPr>
        <w:t xml:space="preserve"> </w:t>
      </w:r>
      <w:proofErr w:type="spellStart"/>
      <w:r>
        <w:rPr>
          <w:sz w:val="16"/>
        </w:rPr>
        <w:t>Mignolo’s</w:t>
      </w:r>
      <w:proofErr w:type="spellEnd"/>
      <w:r>
        <w:rPr>
          <w:sz w:val="16"/>
        </w:rPr>
        <w:t xml:space="preserve"> concept of </w:t>
      </w:r>
      <w:r>
        <w:rPr>
          <w:rStyle w:val="IntenseEmphasis"/>
        </w:rPr>
        <w:t xml:space="preserve">the </w:t>
      </w:r>
      <w:r>
        <w:rPr>
          <w:rStyle w:val="IntenseEmphasis"/>
          <w:highlight w:val="green"/>
        </w:rPr>
        <w:t xml:space="preserve">colonial diff </w:t>
      </w:r>
      <w:proofErr w:type="spellStart"/>
      <w:r>
        <w:rPr>
          <w:rStyle w:val="IntenseEmphasis"/>
          <w:highlight w:val="green"/>
        </w:rPr>
        <w:t>erence</w:t>
      </w:r>
      <w:proofErr w:type="spellEnd"/>
      <w:r>
        <w:rPr>
          <w:rStyle w:val="IntenseEmphasis"/>
          <w:highlight w:val="green"/>
        </w:rPr>
        <w:t xml:space="preserve"> is</w:t>
      </w:r>
      <w:r>
        <w:rPr>
          <w:rStyle w:val="IntenseEmphasis"/>
        </w:rPr>
        <w:t xml:space="preserve"> </w:t>
      </w:r>
      <w:r>
        <w:rPr>
          <w:sz w:val="16"/>
        </w:rPr>
        <w:t xml:space="preserve">thus </w:t>
      </w:r>
      <w:r>
        <w:rPr>
          <w:rStyle w:val="IntenseEmphasis"/>
          <w:highlight w:val="green"/>
        </w:rPr>
        <w:t>an attempt to</w:t>
      </w:r>
      <w:r>
        <w:rPr>
          <w:rStyle w:val="IntenseEmphasis"/>
        </w:rPr>
        <w:t xml:space="preserve"> reveal </w:t>
      </w:r>
      <w:r>
        <w:rPr>
          <w:rStyle w:val="IntenseEmphasis"/>
          <w:sz w:val="12"/>
        </w:rPr>
        <w:t>¶</w:t>
      </w:r>
      <w:r>
        <w:rPr>
          <w:rStyle w:val="IntenseEmphasis"/>
        </w:rPr>
        <w:t xml:space="preserve"> and </w:t>
      </w:r>
      <w:r>
        <w:rPr>
          <w:rStyle w:val="IntenseEmphasis"/>
          <w:highlight w:val="green"/>
        </w:rPr>
        <w:t>displace the logic of</w:t>
      </w:r>
      <w:r>
        <w:rPr>
          <w:sz w:val="16"/>
        </w:rPr>
        <w:t xml:space="preserve"> the same by which </w:t>
      </w:r>
      <w:r>
        <w:rPr>
          <w:rStyle w:val="IntenseEmphasis"/>
          <w:highlight w:val="green"/>
        </w:rPr>
        <w:t>Europeans</w:t>
      </w:r>
      <w:r>
        <w:rPr>
          <w:sz w:val="16"/>
        </w:rPr>
        <w:t xml:space="preserve"> have represented their </w:t>
      </w:r>
      <w:r>
        <w:rPr>
          <w:sz w:val="12"/>
        </w:rPr>
        <w:t>¶</w:t>
      </w:r>
      <w:r>
        <w:rPr>
          <w:sz w:val="16"/>
        </w:rPr>
        <w:t xml:space="preserve"> others. Non-Europeans are seen as existing on the same historical trajectory, </w:t>
      </w:r>
      <w:r>
        <w:rPr>
          <w:sz w:val="12"/>
        </w:rPr>
        <w:t>¶</w:t>
      </w:r>
      <w:r>
        <w:rPr>
          <w:sz w:val="16"/>
        </w:rPr>
        <w:t xml:space="preserve"> but further behind; their goals are the same, but not achieved to the same </w:t>
      </w:r>
      <w:r>
        <w:rPr>
          <w:sz w:val="12"/>
        </w:rPr>
        <w:t>¶</w:t>
      </w:r>
      <w:r>
        <w:rPr>
          <w:sz w:val="16"/>
        </w:rPr>
        <w:t xml:space="preserve"> degree; their knowledge is subject to the same justificatory procedures, but </w:t>
      </w:r>
      <w:r>
        <w:rPr>
          <w:sz w:val="12"/>
        </w:rPr>
        <w:t>¶</w:t>
      </w:r>
      <w:r>
        <w:rPr>
          <w:sz w:val="16"/>
        </w:rPr>
        <w:t xml:space="preserve"> it is less well-developed. In this way, </w:t>
      </w:r>
      <w:r>
        <w:rPr>
          <w:rStyle w:val="IntenseEmphasis"/>
        </w:rPr>
        <w:t xml:space="preserve">true otherness or diff </w:t>
      </w:r>
      <w:proofErr w:type="spellStart"/>
      <w:r>
        <w:rPr>
          <w:rStyle w:val="IntenseEmphasis"/>
        </w:rPr>
        <w:t>erence</w:t>
      </w:r>
      <w:proofErr w:type="spellEnd"/>
      <w:r>
        <w:rPr>
          <w:rStyle w:val="IntenseEmphasis"/>
        </w:rPr>
        <w:t xml:space="preserve"> is invisible </w:t>
      </w:r>
      <w:r>
        <w:rPr>
          <w:rStyle w:val="IntenseEmphasis"/>
          <w:sz w:val="12"/>
        </w:rPr>
        <w:t>¶</w:t>
      </w:r>
      <w:r>
        <w:rPr>
          <w:rStyle w:val="IntenseEmphasis"/>
        </w:rPr>
        <w:t xml:space="preserve"> and unintelligible. By use of the term “</w:t>
      </w:r>
      <w:r>
        <w:rPr>
          <w:rStyle w:val="IntenseEmphasis"/>
          <w:highlight w:val="green"/>
        </w:rPr>
        <w:t xml:space="preserve">colonial diff </w:t>
      </w:r>
      <w:proofErr w:type="spellStart"/>
      <w:r>
        <w:rPr>
          <w:rStyle w:val="IntenseEmphasis"/>
          <w:highlight w:val="green"/>
        </w:rPr>
        <w:t>erence</w:t>
      </w:r>
      <w:proofErr w:type="spellEnd"/>
      <w:r>
        <w:rPr>
          <w:rStyle w:val="IntenseEmphasis"/>
        </w:rPr>
        <w:t xml:space="preserve">,” </w:t>
      </w:r>
      <w:proofErr w:type="spellStart"/>
      <w:r>
        <w:rPr>
          <w:rStyle w:val="IntenseEmphasis"/>
        </w:rPr>
        <w:t>Mignolo</w:t>
      </w:r>
      <w:proofErr w:type="spellEnd"/>
      <w:r>
        <w:rPr>
          <w:rStyle w:val="IntenseEmphasis"/>
        </w:rPr>
        <w:t xml:space="preserve"> </w:t>
      </w:r>
      <w:r>
        <w:rPr>
          <w:rStyle w:val="IntenseEmphasis"/>
          <w:highlight w:val="green"/>
        </w:rPr>
        <w:t xml:space="preserve">seeks to </w:t>
      </w:r>
      <w:r>
        <w:rPr>
          <w:rStyle w:val="IntenseEmphasis"/>
          <w:sz w:val="12"/>
          <w:highlight w:val="green"/>
        </w:rPr>
        <w:t>¶</w:t>
      </w:r>
      <w:r>
        <w:rPr>
          <w:rStyle w:val="IntenseEmphasis"/>
          <w:highlight w:val="green"/>
        </w:rPr>
        <w:t xml:space="preserve"> break out of</w:t>
      </w:r>
      <w:r>
        <w:rPr>
          <w:rStyle w:val="IntenseEmphasis"/>
        </w:rPr>
        <w:t xml:space="preserve"> this </w:t>
      </w:r>
      <w:r>
        <w:rPr>
          <w:rStyle w:val="Emphasis"/>
          <w:highlight w:val="green"/>
        </w:rPr>
        <w:t>logic of the same</w:t>
      </w:r>
      <w:r>
        <w:rPr>
          <w:sz w:val="16"/>
        </w:rPr>
        <w:t xml:space="preserve">. He seeks both </w:t>
      </w:r>
      <w:r>
        <w:rPr>
          <w:rStyle w:val="IntenseEmphasis"/>
          <w:highlight w:val="green"/>
        </w:rPr>
        <w:t>to reveal</w:t>
      </w:r>
      <w:r>
        <w:rPr>
          <w:rStyle w:val="IntenseEmphasis"/>
        </w:rPr>
        <w:t xml:space="preserve"> the way in which </w:t>
      </w:r>
      <w:r>
        <w:rPr>
          <w:rStyle w:val="IntenseEmphasis"/>
          <w:sz w:val="12"/>
        </w:rPr>
        <w:t>¶</w:t>
      </w:r>
      <w:r>
        <w:rPr>
          <w:rStyle w:val="IntenseEmphasis"/>
        </w:rPr>
        <w:t xml:space="preserve"> power has been at work in creating that diff </w:t>
      </w:r>
      <w:proofErr w:type="spellStart"/>
      <w:r>
        <w:rPr>
          <w:rStyle w:val="IntenseEmphasis"/>
        </w:rPr>
        <w:t>erence</w:t>
      </w:r>
      <w:proofErr w:type="spellEnd"/>
      <w:r>
        <w:rPr>
          <w:rStyle w:val="IntenseEmphasis"/>
        </w:rPr>
        <w:t xml:space="preserve"> </w:t>
      </w:r>
      <w:r>
        <w:rPr>
          <w:sz w:val="16"/>
        </w:rPr>
        <w:t>(that is</w:t>
      </w:r>
      <w:r>
        <w:rPr>
          <w:rStyle w:val="IntenseEmphasis"/>
        </w:rPr>
        <w:t xml:space="preserve">, </w:t>
      </w:r>
      <w:r>
        <w:rPr>
          <w:rStyle w:val="IntenseEmphasis"/>
          <w:highlight w:val="green"/>
        </w:rPr>
        <w:t xml:space="preserve">the way in which </w:t>
      </w:r>
      <w:r>
        <w:rPr>
          <w:rStyle w:val="IntenseEmphasis"/>
          <w:sz w:val="12"/>
          <w:highlight w:val="green"/>
        </w:rPr>
        <w:t>¶</w:t>
      </w:r>
      <w:r>
        <w:rPr>
          <w:rStyle w:val="IntenseEmphasis"/>
          <w:highlight w:val="green"/>
        </w:rPr>
        <w:t xml:space="preserve"> colonialism creates “backwardness</w:t>
      </w:r>
      <w:r>
        <w:rPr>
          <w:rStyle w:val="IntenseEmphasis"/>
        </w:rPr>
        <w:t>” both materially and ideologically</w:t>
      </w:r>
      <w:r>
        <w:rPr>
          <w:sz w:val="16"/>
        </w:rPr>
        <w:t xml:space="preserve">) </w:t>
      </w:r>
      <w:r>
        <w:rPr>
          <w:rStyle w:val="IntenseEmphasis"/>
          <w:highlight w:val="green"/>
        </w:rPr>
        <w:t xml:space="preserve">as </w:t>
      </w:r>
      <w:r>
        <w:rPr>
          <w:rStyle w:val="IntenseEmphasis"/>
          <w:sz w:val="12"/>
          <w:highlight w:val="green"/>
        </w:rPr>
        <w:t>¶</w:t>
      </w:r>
      <w:r>
        <w:rPr>
          <w:rStyle w:val="IntenseEmphasis"/>
          <w:highlight w:val="green"/>
        </w:rPr>
        <w:t xml:space="preserve"> well as</w:t>
      </w:r>
      <w:r>
        <w:rPr>
          <w:rStyle w:val="IntenseEmphasis"/>
        </w:rPr>
        <w:t xml:space="preserve"> the way in which colonial power represents and evaluates </w:t>
      </w:r>
      <w:r>
        <w:rPr>
          <w:rStyle w:val="IntenseEmphasis"/>
          <w:highlight w:val="green"/>
        </w:rPr>
        <w:t xml:space="preserve">diff </w:t>
      </w:r>
      <w:proofErr w:type="spellStart"/>
      <w:r>
        <w:rPr>
          <w:rStyle w:val="IntenseEmphasis"/>
          <w:highlight w:val="green"/>
        </w:rPr>
        <w:t>erence</w:t>
      </w:r>
      <w:proofErr w:type="spellEnd"/>
      <w:r>
        <w:rPr>
          <w:rStyle w:val="IntenseEmphasis"/>
        </w:rPr>
        <w:t xml:space="preserve">. </w:t>
      </w:r>
      <w:r>
        <w:rPr>
          <w:rStyle w:val="IntenseEmphasis"/>
          <w:sz w:val="12"/>
        </w:rPr>
        <w:t>¶</w:t>
      </w:r>
      <w:r>
        <w:rPr>
          <w:rStyle w:val="IntenseEmphasis"/>
        </w:rPr>
        <w:t xml:space="preserve"> The coloniality of power, in other words, produces, evaluates, and manages </w:t>
      </w:r>
      <w:r>
        <w:rPr>
          <w:rStyle w:val="IntenseEmphasis"/>
          <w:sz w:val="12"/>
        </w:rPr>
        <w:t>¶</w:t>
      </w:r>
      <w:r>
        <w:rPr>
          <w:rStyle w:val="IntenseEmphasis"/>
        </w:rPr>
        <w:t xml:space="preserve"> the colonial difference.</w:t>
      </w:r>
      <w:r>
        <w:rPr>
          <w:rStyle w:val="IntenseEmphasis"/>
          <w:sz w:val="12"/>
        </w:rPr>
        <w:t>¶</w:t>
      </w:r>
      <w:r>
        <w:rPr>
          <w:sz w:val="16"/>
        </w:rPr>
        <w:t xml:space="preserve"> Now here let me signal one of the issues of critical debate I want to raise </w:t>
      </w:r>
      <w:r>
        <w:rPr>
          <w:sz w:val="12"/>
        </w:rPr>
        <w:t>¶</w:t>
      </w:r>
      <w:r>
        <w:rPr>
          <w:sz w:val="16"/>
        </w:rPr>
        <w:t xml:space="preserve"> later on in the paper: What is the nature of the diff </w:t>
      </w:r>
      <w:proofErr w:type="spellStart"/>
      <w:r>
        <w:rPr>
          <w:sz w:val="16"/>
        </w:rPr>
        <w:t>erence</w:t>
      </w:r>
      <w:proofErr w:type="spellEnd"/>
      <w:r>
        <w:rPr>
          <w:sz w:val="16"/>
        </w:rPr>
        <w:t xml:space="preserve"> that </w:t>
      </w:r>
      <w:proofErr w:type="spellStart"/>
      <w:r>
        <w:rPr>
          <w:sz w:val="16"/>
        </w:rPr>
        <w:t>Mignolo</w:t>
      </w:r>
      <w:proofErr w:type="spellEnd"/>
      <w:r>
        <w:rPr>
          <w:sz w:val="12"/>
        </w:rPr>
        <w:t>¶</w:t>
      </w:r>
      <w:r>
        <w:rPr>
          <w:sz w:val="16"/>
        </w:rPr>
        <w:t xml:space="preserve"> means to signify by the term “colonial diff </w:t>
      </w:r>
      <w:proofErr w:type="spellStart"/>
      <w:r>
        <w:rPr>
          <w:sz w:val="16"/>
        </w:rPr>
        <w:t>erence</w:t>
      </w:r>
      <w:proofErr w:type="spellEnd"/>
      <w:r>
        <w:rPr>
          <w:sz w:val="16"/>
        </w:rPr>
        <w:t xml:space="preserve">”? Is it an absolute or a relative diff </w:t>
      </w:r>
      <w:proofErr w:type="spellStart"/>
      <w:r>
        <w:rPr>
          <w:sz w:val="16"/>
        </w:rPr>
        <w:t>erence</w:t>
      </w:r>
      <w:proofErr w:type="spellEnd"/>
      <w:r>
        <w:rPr>
          <w:sz w:val="16"/>
        </w:rPr>
        <w:t xml:space="preserve">; that is, does it stand alone or is it dependent on its relation to </w:t>
      </w:r>
      <w:r>
        <w:rPr>
          <w:sz w:val="12"/>
        </w:rPr>
        <w:t>¶</w:t>
      </w:r>
      <w:r>
        <w:rPr>
          <w:sz w:val="16"/>
        </w:rPr>
        <w:t xml:space="preserve"> </w:t>
      </w:r>
      <w:proofErr w:type="spellStart"/>
      <w:r>
        <w:rPr>
          <w:sz w:val="16"/>
        </w:rPr>
        <w:t>Eurocentrism</w:t>
      </w:r>
      <w:proofErr w:type="spellEnd"/>
      <w:r>
        <w:rPr>
          <w:sz w:val="16"/>
        </w:rPr>
        <w:t xml:space="preserve">? Is it, like the concept of race, an epiphenomena of colonialism </w:t>
      </w:r>
      <w:r>
        <w:rPr>
          <w:sz w:val="12"/>
        </w:rPr>
        <w:t>¶</w:t>
      </w:r>
      <w:r>
        <w:rPr>
          <w:sz w:val="16"/>
        </w:rPr>
        <w:t xml:space="preserve"> itself, or does it preexist the colonial encounter in the way that </w:t>
      </w:r>
      <w:proofErr w:type="spellStart"/>
      <w:r>
        <w:rPr>
          <w:sz w:val="16"/>
        </w:rPr>
        <w:t>Dussel</w:t>
      </w:r>
      <w:proofErr w:type="spellEnd"/>
      <w:r>
        <w:rPr>
          <w:sz w:val="16"/>
        </w:rPr>
        <w:t xml:space="preserve"> suggests that “living labor” preexists capitalism? What, in other words, is the </w:t>
      </w:r>
      <w:r>
        <w:rPr>
          <w:sz w:val="12"/>
        </w:rPr>
        <w:t>¶</w:t>
      </w:r>
      <w:r>
        <w:rPr>
          <w:sz w:val="16"/>
        </w:rPr>
        <w:t xml:space="preserve"> metaphysical status of the colonial diff </w:t>
      </w:r>
      <w:proofErr w:type="spellStart"/>
      <w:r>
        <w:rPr>
          <w:sz w:val="16"/>
        </w:rPr>
        <w:t>erence</w:t>
      </w:r>
      <w:proofErr w:type="spellEnd"/>
      <w:r>
        <w:rPr>
          <w:sz w:val="16"/>
        </w:rPr>
        <w:t>?</w:t>
      </w:r>
      <w:r>
        <w:rPr>
          <w:sz w:val="12"/>
        </w:rPr>
        <w:t>¶</w:t>
      </w:r>
      <w:r>
        <w:rPr>
          <w:sz w:val="16"/>
        </w:rPr>
        <w:t xml:space="preserve"> I will return to this question, but here let me conclude this summary </w:t>
      </w:r>
      <w:r>
        <w:rPr>
          <w:sz w:val="12"/>
        </w:rPr>
        <w:t>¶</w:t>
      </w:r>
      <w:r>
        <w:rPr>
          <w:sz w:val="16"/>
        </w:rPr>
        <w:t xml:space="preserve"> exposition of </w:t>
      </w:r>
      <w:proofErr w:type="spellStart"/>
      <w:r>
        <w:rPr>
          <w:sz w:val="16"/>
        </w:rPr>
        <w:t>Mignolo’s</w:t>
      </w:r>
      <w:proofErr w:type="spellEnd"/>
      <w:r>
        <w:rPr>
          <w:sz w:val="16"/>
        </w:rPr>
        <w:t xml:space="preserve"> critique of Western epistemology before turning to </w:t>
      </w:r>
      <w:r>
        <w:rPr>
          <w:sz w:val="12"/>
        </w:rPr>
        <w:t>¶</w:t>
      </w:r>
      <w:r>
        <w:rPr>
          <w:sz w:val="16"/>
        </w:rPr>
        <w:t xml:space="preserve"> his more constructive rebuilding of knowledge. First, we need to understand </w:t>
      </w:r>
      <w:r>
        <w:rPr>
          <w:sz w:val="12"/>
        </w:rPr>
        <w:t>¶</w:t>
      </w:r>
      <w:r>
        <w:rPr>
          <w:sz w:val="16"/>
        </w:rPr>
        <w:t xml:space="preserve"> where </w:t>
      </w:r>
      <w:proofErr w:type="spellStart"/>
      <w:r>
        <w:rPr>
          <w:sz w:val="16"/>
        </w:rPr>
        <w:t>Mignolo’s</w:t>
      </w:r>
      <w:proofErr w:type="spellEnd"/>
      <w:r>
        <w:rPr>
          <w:sz w:val="16"/>
        </w:rPr>
        <w:t xml:space="preserve"> critique of Western epistemology fits within the internal </w:t>
      </w:r>
      <w:r>
        <w:rPr>
          <w:sz w:val="12"/>
        </w:rPr>
        <w:t>¶</w:t>
      </w:r>
      <w:r>
        <w:rPr>
          <w:sz w:val="16"/>
        </w:rPr>
        <w:t xml:space="preserve"> debates within Western philosophy itself, in which binary concepts and </w:t>
      </w:r>
      <w:r>
        <w:rPr>
          <w:sz w:val="12"/>
        </w:rPr>
        <w:t>¶</w:t>
      </w:r>
      <w:r>
        <w:rPr>
          <w:sz w:val="16"/>
        </w:rPr>
        <w:t xml:space="preserve"> absolutist accounts of knowledge have come under so much criticism since </w:t>
      </w:r>
      <w:r>
        <w:rPr>
          <w:sz w:val="12"/>
        </w:rPr>
        <w:t>¶</w:t>
      </w:r>
      <w:r>
        <w:rPr>
          <w:sz w:val="16"/>
        </w:rPr>
        <w:t xml:space="preserve"> the turn away from positivism (a trend that has occurred in both the analytic </w:t>
      </w:r>
      <w:r>
        <w:rPr>
          <w:sz w:val="12"/>
        </w:rPr>
        <w:t>¶</w:t>
      </w:r>
      <w:r>
        <w:rPr>
          <w:sz w:val="16"/>
        </w:rPr>
        <w:t xml:space="preserve"> and continental traditions). One good way to illuminate his relationship to </w:t>
      </w:r>
      <w:r>
        <w:rPr>
          <w:sz w:val="12"/>
        </w:rPr>
        <w:t>¶</w:t>
      </w:r>
      <w:r>
        <w:rPr>
          <w:sz w:val="16"/>
        </w:rPr>
        <w:t xml:space="preserve"> this internal Western critique is to look at </w:t>
      </w:r>
      <w:proofErr w:type="spellStart"/>
      <w:r>
        <w:rPr>
          <w:sz w:val="16"/>
        </w:rPr>
        <w:t>Mignolo’s</w:t>
      </w:r>
      <w:proofErr w:type="spellEnd"/>
      <w:r>
        <w:rPr>
          <w:sz w:val="16"/>
        </w:rPr>
        <w:t xml:space="preserve"> changed relationship to </w:t>
      </w:r>
      <w:r>
        <w:rPr>
          <w:sz w:val="12"/>
        </w:rPr>
        <w:t>¶</w:t>
      </w:r>
      <w:r>
        <w:rPr>
          <w:sz w:val="16"/>
        </w:rPr>
        <w:t xml:space="preserve"> the tradition of hermeneutics.</w:t>
      </w:r>
      <w:r>
        <w:rPr>
          <w:sz w:val="12"/>
        </w:rPr>
        <w:t>¶</w:t>
      </w:r>
      <w:r>
        <w:rPr>
          <w:sz w:val="16"/>
        </w:rPr>
        <w:t xml:space="preserve"> Within the debates of Western epistemology, hermeneutics, as the </w:t>
      </w:r>
      <w:r>
        <w:rPr>
          <w:sz w:val="12"/>
        </w:rPr>
        <w:t>¶</w:t>
      </w:r>
      <w:r>
        <w:rPr>
          <w:sz w:val="16"/>
        </w:rPr>
        <w:t xml:space="preserve"> science of interpretation that focuses on understanding rather than mere </w:t>
      </w:r>
      <w:r>
        <w:rPr>
          <w:sz w:val="12"/>
        </w:rPr>
        <w:t>¶</w:t>
      </w:r>
      <w:r>
        <w:rPr>
          <w:sz w:val="16"/>
        </w:rPr>
        <w:t xml:space="preserve"> propositional knowledge, is often portrayed as the other of epistemology, </w:t>
      </w:r>
      <w:r>
        <w:rPr>
          <w:sz w:val="12"/>
        </w:rPr>
        <w:t>¶</w:t>
      </w:r>
      <w:r>
        <w:rPr>
          <w:sz w:val="16"/>
        </w:rPr>
        <w:t xml:space="preserve"> its more expansive sibling, or its gentler, kinder face. Because hermeneutics </w:t>
      </w:r>
      <w:r>
        <w:rPr>
          <w:sz w:val="12"/>
        </w:rPr>
        <w:t>¶</w:t>
      </w:r>
      <w:r>
        <w:rPr>
          <w:sz w:val="16"/>
        </w:rPr>
        <w:t xml:space="preserve"> recognizes the interpretive step involved in all understanding, thus making </w:t>
      </w:r>
      <w:r>
        <w:rPr>
          <w:sz w:val="12"/>
        </w:rPr>
        <w:t>¶</w:t>
      </w:r>
      <w:r>
        <w:rPr>
          <w:sz w:val="16"/>
        </w:rPr>
        <w:t xml:space="preserve"> it possible to pluralize meaning, many see hermeneutics as less prone to </w:t>
      </w:r>
      <w:r>
        <w:rPr>
          <w:sz w:val="12"/>
        </w:rPr>
        <w:t>¶</w:t>
      </w:r>
      <w:r>
        <w:rPr>
          <w:sz w:val="16"/>
        </w:rPr>
        <w:t xml:space="preserve"> imperialism than epistemology proper. For epistemology in the Cartesian </w:t>
      </w:r>
      <w:r>
        <w:rPr>
          <w:sz w:val="12"/>
        </w:rPr>
        <w:t>¶</w:t>
      </w:r>
      <w:r>
        <w:rPr>
          <w:sz w:val="16"/>
        </w:rPr>
        <w:t xml:space="preserve"> tradition, to note the role of the situation of the knower is to submit to </w:t>
      </w:r>
      <w:r>
        <w:rPr>
          <w:sz w:val="12"/>
        </w:rPr>
        <w:t>¶</w:t>
      </w:r>
      <w:r>
        <w:rPr>
          <w:sz w:val="16"/>
        </w:rPr>
        <w:t xml:space="preserve"> </w:t>
      </w:r>
      <w:proofErr w:type="gramStart"/>
      <w:r>
        <w:rPr>
          <w:sz w:val="16"/>
        </w:rPr>
        <w:t>relativism,</w:t>
      </w:r>
      <w:proofErr w:type="gramEnd"/>
      <w:r>
        <w:rPr>
          <w:sz w:val="16"/>
        </w:rPr>
        <w:t xml:space="preserve"> and to acknowledge the ubiquity of interpretive frames would </w:t>
      </w:r>
      <w:r>
        <w:rPr>
          <w:sz w:val="12"/>
        </w:rPr>
        <w:t>¶</w:t>
      </w:r>
      <w:r>
        <w:rPr>
          <w:sz w:val="16"/>
        </w:rPr>
        <w:t xml:space="preserve"> be to invite skepticism. Knowledge is either imperial or it does not exist. For </w:t>
      </w:r>
      <w:r>
        <w:rPr>
          <w:sz w:val="12"/>
        </w:rPr>
        <w:t>¶</w:t>
      </w:r>
      <w:r>
        <w:rPr>
          <w:sz w:val="16"/>
        </w:rPr>
        <w:t xml:space="preserve"> hermeneutics, by contrast, the situated-ness of knowers, what </w:t>
      </w:r>
      <w:proofErr w:type="spellStart"/>
      <w:r>
        <w:rPr>
          <w:sz w:val="16"/>
        </w:rPr>
        <w:t>Gadamer</w:t>
      </w:r>
      <w:proofErr w:type="spellEnd"/>
      <w:r>
        <w:rPr>
          <w:sz w:val="16"/>
        </w:rPr>
        <w:t xml:space="preserve"> calls </w:t>
      </w:r>
      <w:r>
        <w:rPr>
          <w:sz w:val="12"/>
        </w:rPr>
        <w:t>¶</w:t>
      </w:r>
      <w:r>
        <w:rPr>
          <w:sz w:val="16"/>
        </w:rPr>
        <w:t xml:space="preserve"> “</w:t>
      </w:r>
      <w:proofErr w:type="spellStart"/>
      <w:r>
        <w:rPr>
          <w:sz w:val="16"/>
        </w:rPr>
        <w:t>prejudgement</w:t>
      </w:r>
      <w:proofErr w:type="spellEnd"/>
      <w:r>
        <w:rPr>
          <w:sz w:val="16"/>
        </w:rPr>
        <w:t xml:space="preserve">” and Heidegger calls “foreknowledge,” that works to situate </w:t>
      </w:r>
      <w:r>
        <w:rPr>
          <w:sz w:val="12"/>
        </w:rPr>
        <w:t>¶</w:t>
      </w:r>
      <w:r>
        <w:rPr>
          <w:sz w:val="16"/>
        </w:rPr>
        <w:t xml:space="preserve"> both knower and known in time and space, is a precondition of knowledge </w:t>
      </w:r>
      <w:r>
        <w:rPr>
          <w:sz w:val="12"/>
        </w:rPr>
        <w:t>¶</w:t>
      </w:r>
      <w:r>
        <w:rPr>
          <w:sz w:val="16"/>
        </w:rPr>
        <w:t xml:space="preserve"> and not the sign of its demise. Just as Hegel showed that “here” and “now” </w:t>
      </w:r>
      <w:r>
        <w:rPr>
          <w:sz w:val="12"/>
        </w:rPr>
        <w:t>¶</w:t>
      </w:r>
      <w:r>
        <w:rPr>
          <w:sz w:val="16"/>
        </w:rPr>
        <w:t xml:space="preserve"> cannot be elucidated outside of a context, so hermeneutics argues that </w:t>
      </w:r>
      <w:r>
        <w:rPr>
          <w:sz w:val="12"/>
        </w:rPr>
        <w:t>¶</w:t>
      </w:r>
      <w:r>
        <w:rPr>
          <w:sz w:val="16"/>
        </w:rPr>
        <w:t xml:space="preserve"> knowledge is not intelligible outside of a tradition.</w:t>
      </w:r>
      <w:r>
        <w:rPr>
          <w:sz w:val="12"/>
        </w:rPr>
        <w:t>¶</w:t>
      </w:r>
      <w:r>
        <w:rPr>
          <w:sz w:val="16"/>
        </w:rPr>
        <w:t xml:space="preserve"> Much of </w:t>
      </w:r>
      <w:proofErr w:type="spellStart"/>
      <w:r>
        <w:rPr>
          <w:rStyle w:val="IntenseEmphasis"/>
        </w:rPr>
        <w:t>Mignolo’s</w:t>
      </w:r>
      <w:proofErr w:type="spellEnd"/>
      <w:r>
        <w:rPr>
          <w:rStyle w:val="IntenseEmphasis"/>
        </w:rPr>
        <w:t xml:space="preserve"> critique of epistemology concerns its inability to acknowledge its location, the undeniable fact of its local history. Epistemology’s</w:t>
      </w:r>
      <w:r>
        <w:rPr>
          <w:rStyle w:val="IntenseEmphasis"/>
          <w:sz w:val="12"/>
        </w:rPr>
        <w:t>¶</w:t>
      </w:r>
      <w:r>
        <w:rPr>
          <w:rStyle w:val="IntenseEmphasis"/>
        </w:rPr>
        <w:t xml:space="preserve"> hegemonic </w:t>
      </w:r>
      <w:proofErr w:type="spellStart"/>
      <w:r>
        <w:rPr>
          <w:rStyle w:val="IntenseEmphasis"/>
        </w:rPr>
        <w:t>eff</w:t>
      </w:r>
      <w:proofErr w:type="spellEnd"/>
      <w:r>
        <w:rPr>
          <w:rStyle w:val="IntenseEmphasis"/>
        </w:rPr>
        <w:t xml:space="preserve"> </w:t>
      </w:r>
      <w:proofErr w:type="spellStart"/>
      <w:r>
        <w:rPr>
          <w:rStyle w:val="IntenseEmphasis"/>
        </w:rPr>
        <w:t>ects</w:t>
      </w:r>
      <w:proofErr w:type="spellEnd"/>
      <w:r>
        <w:rPr>
          <w:rStyle w:val="IntenseEmphasis"/>
        </w:rPr>
        <w:t xml:space="preserve"> are tied to its denial of its own spatial locality. </w:t>
      </w:r>
      <w:r>
        <w:rPr>
          <w:sz w:val="16"/>
        </w:rPr>
        <w:t xml:space="preserve">Western </w:t>
      </w:r>
      <w:r>
        <w:rPr>
          <w:sz w:val="12"/>
        </w:rPr>
        <w:t>¶</w:t>
      </w:r>
      <w:r>
        <w:rPr>
          <w:sz w:val="16"/>
        </w:rPr>
        <w:t xml:space="preserve"> epistemology systematically delocalized </w:t>
      </w:r>
      <w:proofErr w:type="gramStart"/>
      <w:r>
        <w:rPr>
          <w:sz w:val="16"/>
        </w:rPr>
        <w:t>knowledge,</w:t>
      </w:r>
      <w:proofErr w:type="gramEnd"/>
      <w:r>
        <w:rPr>
          <w:sz w:val="16"/>
        </w:rPr>
        <w:t xml:space="preserve"> </w:t>
      </w:r>
      <w:proofErr w:type="spellStart"/>
      <w:r>
        <w:rPr>
          <w:sz w:val="16"/>
        </w:rPr>
        <w:t>Mignolo</w:t>
      </w:r>
      <w:proofErr w:type="spellEnd"/>
      <w:r>
        <w:rPr>
          <w:sz w:val="16"/>
        </w:rPr>
        <w:t xml:space="preserve"> argues (2000b, </w:t>
      </w:r>
      <w:r>
        <w:rPr>
          <w:sz w:val="12"/>
        </w:rPr>
        <w:t>¶</w:t>
      </w:r>
      <w:r>
        <w:rPr>
          <w:sz w:val="16"/>
        </w:rPr>
        <w:t xml:space="preserve"> 22, 41). So one might reasonably wonder why </w:t>
      </w:r>
      <w:proofErr w:type="spellStart"/>
      <w:r>
        <w:rPr>
          <w:sz w:val="16"/>
        </w:rPr>
        <w:t>Mignolo</w:t>
      </w:r>
      <w:proofErr w:type="spellEnd"/>
      <w:r>
        <w:rPr>
          <w:sz w:val="16"/>
        </w:rPr>
        <w:t xml:space="preserve"> rejects hermeneutics </w:t>
      </w:r>
      <w:r>
        <w:rPr>
          <w:sz w:val="12"/>
        </w:rPr>
        <w:t>¶</w:t>
      </w:r>
      <w:r>
        <w:rPr>
          <w:sz w:val="16"/>
        </w:rPr>
        <w:t xml:space="preserve"> as vigorously as he rejects epistemology, given </w:t>
      </w:r>
      <w:proofErr w:type="spellStart"/>
      <w:r>
        <w:rPr>
          <w:sz w:val="16"/>
        </w:rPr>
        <w:t>hermeneutic’s</w:t>
      </w:r>
      <w:proofErr w:type="spellEnd"/>
      <w:r>
        <w:rPr>
          <w:sz w:val="16"/>
        </w:rPr>
        <w:t xml:space="preserve"> acknowledgement of the local foundation of all truth.</w:t>
      </w:r>
      <w:r>
        <w:rPr>
          <w:sz w:val="12"/>
        </w:rPr>
        <w:t>¶</w:t>
      </w:r>
      <w:r>
        <w:rPr>
          <w:sz w:val="16"/>
        </w:rPr>
        <w:t xml:space="preserve"> The reason is because </w:t>
      </w:r>
      <w:proofErr w:type="spellStart"/>
      <w:r>
        <w:rPr>
          <w:sz w:val="16"/>
        </w:rPr>
        <w:t>Mignolo</w:t>
      </w:r>
      <w:proofErr w:type="spellEnd"/>
      <w:r>
        <w:rPr>
          <w:sz w:val="16"/>
        </w:rPr>
        <w:t xml:space="preserve"> sees hermeneutics (at least in his more recent work) as the corollary of epistemology, not its true other. Epistemology’s </w:t>
      </w:r>
      <w:r>
        <w:rPr>
          <w:sz w:val="12"/>
        </w:rPr>
        <w:t>¶</w:t>
      </w:r>
      <w:r>
        <w:rPr>
          <w:sz w:val="16"/>
        </w:rPr>
        <w:t xml:space="preserve"> proper focus is </w:t>
      </w:r>
      <w:r>
        <w:rPr>
          <w:rStyle w:val="IntenseEmphasis"/>
        </w:rPr>
        <w:t>scientific knowledge</w:t>
      </w:r>
      <w:r>
        <w:rPr>
          <w:sz w:val="16"/>
        </w:rPr>
        <w:t xml:space="preserve">; hermeneutics’ proper focus is </w:t>
      </w:r>
      <w:r>
        <w:rPr>
          <w:rStyle w:val="IntenseEmphasis"/>
        </w:rPr>
        <w:t xml:space="preserve">meaning </w:t>
      </w:r>
      <w:r>
        <w:rPr>
          <w:rStyle w:val="IntenseEmphasis"/>
          <w:sz w:val="12"/>
        </w:rPr>
        <w:t>¶</w:t>
      </w:r>
      <w:r>
        <w:rPr>
          <w:rStyle w:val="IntenseEmphasis"/>
        </w:rPr>
        <w:t xml:space="preserve"> and understanding</w:t>
      </w:r>
      <w:r>
        <w:rPr>
          <w:sz w:val="16"/>
        </w:rPr>
        <w:t xml:space="preserve">. </w:t>
      </w:r>
      <w:r>
        <w:rPr>
          <w:rStyle w:val="IntenseEmphasis"/>
        </w:rPr>
        <w:t>Both domains</w:t>
      </w:r>
      <w:r>
        <w:rPr>
          <w:sz w:val="16"/>
        </w:rPr>
        <w:t xml:space="preserve">, however, </w:t>
      </w:r>
      <w:r>
        <w:rPr>
          <w:rStyle w:val="IntenseEmphasis"/>
        </w:rPr>
        <w:t xml:space="preserve">are represented without the </w:t>
      </w:r>
      <w:r>
        <w:rPr>
          <w:rStyle w:val="IntenseEmphasis"/>
          <w:sz w:val="12"/>
        </w:rPr>
        <w:t>¶</w:t>
      </w:r>
      <w:r>
        <w:rPr>
          <w:rStyle w:val="IntenseEmphasis"/>
        </w:rPr>
        <w:t xml:space="preserve"> colonial diff </w:t>
      </w:r>
      <w:proofErr w:type="spellStart"/>
      <w:r>
        <w:rPr>
          <w:rStyle w:val="IntenseEmphasis"/>
        </w:rPr>
        <w:t>erence</w:t>
      </w:r>
      <w:proofErr w:type="spellEnd"/>
      <w:r>
        <w:rPr>
          <w:rStyle w:val="IntenseEmphasis"/>
        </w:rPr>
        <w:t>.</w:t>
      </w:r>
      <w:r>
        <w:rPr>
          <w:sz w:val="16"/>
        </w:rPr>
        <w:t xml:space="preserve"> </w:t>
      </w:r>
      <w:r>
        <w:rPr>
          <w:rStyle w:val="Emphasis"/>
          <w:highlight w:val="green"/>
        </w:rPr>
        <w:t>The question of what is meaningful or intelligible</w:t>
      </w:r>
      <w:r>
        <w:rPr>
          <w:rStyle w:val="Emphasis"/>
        </w:rPr>
        <w:t>,</w:t>
      </w:r>
      <w:r>
        <w:rPr>
          <w:rStyle w:val="IntenseEmphasis"/>
        </w:rPr>
        <w:t xml:space="preserve"> in </w:t>
      </w:r>
      <w:r>
        <w:rPr>
          <w:rStyle w:val="IntenseEmphasis"/>
          <w:sz w:val="12"/>
        </w:rPr>
        <w:t>¶</w:t>
      </w:r>
      <w:r>
        <w:rPr>
          <w:rStyle w:val="IntenseEmphasis"/>
        </w:rPr>
        <w:t xml:space="preserve"> other words</w:t>
      </w:r>
      <w:r>
        <w:rPr>
          <w:rStyle w:val="Emphasis"/>
        </w:rPr>
        <w:t xml:space="preserve">, </w:t>
      </w:r>
      <w:r>
        <w:rPr>
          <w:rStyle w:val="Emphasis"/>
          <w:highlight w:val="green"/>
        </w:rPr>
        <w:t>is</w:t>
      </w:r>
      <w:r>
        <w:rPr>
          <w:sz w:val="16"/>
        </w:rPr>
        <w:t xml:space="preserve"> no less </w:t>
      </w:r>
      <w:r>
        <w:rPr>
          <w:rStyle w:val="Emphasis"/>
          <w:highlight w:val="green"/>
        </w:rPr>
        <w:t>subject to colonial representations</w:t>
      </w:r>
      <w:r>
        <w:rPr>
          <w:sz w:val="16"/>
        </w:rPr>
        <w:t xml:space="preserve"> than the question </w:t>
      </w:r>
      <w:r>
        <w:rPr>
          <w:sz w:val="12"/>
        </w:rPr>
        <w:t>¶</w:t>
      </w:r>
      <w:r>
        <w:rPr>
          <w:sz w:val="16"/>
        </w:rPr>
        <w:t xml:space="preserve"> of what is true (9). </w:t>
      </w:r>
      <w:r>
        <w:rPr>
          <w:rStyle w:val="IntenseEmphasis"/>
        </w:rPr>
        <w:t>Both are judged within a European frame of reference.</w:t>
      </w:r>
      <w:r>
        <w:rPr>
          <w:sz w:val="16"/>
        </w:rPr>
        <w:t xml:space="preserve"> </w:t>
      </w:r>
      <w:r>
        <w:rPr>
          <w:sz w:val="12"/>
        </w:rPr>
        <w:t>¶</w:t>
      </w:r>
      <w:r>
        <w:rPr>
          <w:sz w:val="16"/>
        </w:rPr>
        <w:t xml:space="preserve"> At one point </w:t>
      </w:r>
      <w:proofErr w:type="spellStart"/>
      <w:r>
        <w:rPr>
          <w:sz w:val="16"/>
        </w:rPr>
        <w:t>Mignolo</w:t>
      </w:r>
      <w:proofErr w:type="spellEnd"/>
      <w:r>
        <w:rPr>
          <w:sz w:val="16"/>
        </w:rPr>
        <w:t xml:space="preserve"> was adopting the phrase “</w:t>
      </w:r>
      <w:proofErr w:type="spellStart"/>
      <w:r>
        <w:rPr>
          <w:rStyle w:val="IntenseEmphasis"/>
          <w:highlight w:val="green"/>
        </w:rPr>
        <w:t>pluritopic</w:t>
      </w:r>
      <w:proofErr w:type="spellEnd"/>
      <w:r>
        <w:rPr>
          <w:rStyle w:val="IntenseEmphasis"/>
          <w:highlight w:val="green"/>
        </w:rPr>
        <w:t xml:space="preserve"> hermeneutics</w:t>
      </w:r>
      <w:r>
        <w:rPr>
          <w:sz w:val="16"/>
        </w:rPr>
        <w:t xml:space="preserve">,” </w:t>
      </w:r>
      <w:r>
        <w:rPr>
          <w:sz w:val="12"/>
        </w:rPr>
        <w:t>¶</w:t>
      </w:r>
      <w:r>
        <w:rPr>
          <w:sz w:val="16"/>
        </w:rPr>
        <w:t xml:space="preserve"> following </w:t>
      </w:r>
      <w:proofErr w:type="spellStart"/>
      <w:r>
        <w:rPr>
          <w:sz w:val="16"/>
        </w:rPr>
        <w:t>Raimundo</w:t>
      </w:r>
      <w:proofErr w:type="spellEnd"/>
      <w:r>
        <w:rPr>
          <w:sz w:val="16"/>
        </w:rPr>
        <w:t xml:space="preserve"> </w:t>
      </w:r>
      <w:proofErr w:type="spellStart"/>
      <w:r>
        <w:rPr>
          <w:sz w:val="16"/>
        </w:rPr>
        <w:t>Panikkar</w:t>
      </w:r>
      <w:proofErr w:type="spellEnd"/>
      <w:r>
        <w:rPr>
          <w:sz w:val="16"/>
        </w:rPr>
        <w:t xml:space="preserve">, to signify the way in which a hermeneutic </w:t>
      </w:r>
      <w:r>
        <w:rPr>
          <w:sz w:val="12"/>
        </w:rPr>
        <w:t>¶</w:t>
      </w:r>
      <w:r>
        <w:rPr>
          <w:sz w:val="16"/>
        </w:rPr>
        <w:t xml:space="preserve"> approach </w:t>
      </w:r>
      <w:r>
        <w:rPr>
          <w:rStyle w:val="IntenseEmphasis"/>
        </w:rPr>
        <w:t xml:space="preserve">might </w:t>
      </w:r>
      <w:r>
        <w:rPr>
          <w:sz w:val="16"/>
        </w:rPr>
        <w:t xml:space="preserve">be cured of its </w:t>
      </w:r>
      <w:proofErr w:type="spellStart"/>
      <w:r>
        <w:rPr>
          <w:sz w:val="16"/>
        </w:rPr>
        <w:t>Eurocentrism</w:t>
      </w:r>
      <w:proofErr w:type="spellEnd"/>
      <w:r>
        <w:rPr>
          <w:sz w:val="16"/>
        </w:rPr>
        <w:t xml:space="preserve"> and </w:t>
      </w:r>
      <w:r>
        <w:rPr>
          <w:rStyle w:val="Emphasis"/>
          <w:highlight w:val="green"/>
        </w:rPr>
        <w:t>provide a real alternative</w:t>
      </w:r>
      <w:r>
        <w:rPr>
          <w:rStyle w:val="Emphasis"/>
        </w:rPr>
        <w:t xml:space="preserve"> to </w:t>
      </w:r>
      <w:proofErr w:type="spellStart"/>
      <w:r>
        <w:rPr>
          <w:rStyle w:val="Emphasis"/>
        </w:rPr>
        <w:t>monological</w:t>
      </w:r>
      <w:proofErr w:type="spellEnd"/>
      <w:r>
        <w:rPr>
          <w:rStyle w:val="Emphasis"/>
        </w:rPr>
        <w:t xml:space="preserve"> and imperial unified standards of reference.</w:t>
      </w:r>
      <w:r>
        <w:rPr>
          <w:sz w:val="16"/>
        </w:rPr>
        <w:t xml:space="preserve"> </w:t>
      </w:r>
      <w:proofErr w:type="spellStart"/>
      <w:r>
        <w:rPr>
          <w:rStyle w:val="IntenseEmphasis"/>
        </w:rPr>
        <w:t>Pluritopic</w:t>
      </w:r>
      <w:proofErr w:type="spellEnd"/>
      <w:r>
        <w:rPr>
          <w:rStyle w:val="IntenseEmphasis"/>
        </w:rPr>
        <w:t xml:space="preserve"> </w:t>
      </w:r>
      <w:r>
        <w:rPr>
          <w:rStyle w:val="IntenseEmphasis"/>
          <w:sz w:val="12"/>
        </w:rPr>
        <w:t>¶</w:t>
      </w:r>
      <w:r>
        <w:rPr>
          <w:rStyle w:val="IntenseEmphasis"/>
        </w:rPr>
        <w:t xml:space="preserve"> hermeneutics</w:t>
      </w:r>
      <w:r>
        <w:rPr>
          <w:sz w:val="16"/>
        </w:rPr>
        <w:t xml:space="preserve">, as opposed to the usual </w:t>
      </w:r>
      <w:proofErr w:type="spellStart"/>
      <w:r>
        <w:rPr>
          <w:sz w:val="16"/>
        </w:rPr>
        <w:t>monotopic</w:t>
      </w:r>
      <w:proofErr w:type="spellEnd"/>
      <w:r>
        <w:rPr>
          <w:sz w:val="16"/>
        </w:rPr>
        <w:t xml:space="preserve"> hermeneutics one finds in </w:t>
      </w:r>
      <w:r>
        <w:rPr>
          <w:sz w:val="12"/>
        </w:rPr>
        <w:t>¶</w:t>
      </w:r>
      <w:r>
        <w:rPr>
          <w:sz w:val="16"/>
        </w:rPr>
        <w:t xml:space="preserve"> </w:t>
      </w:r>
      <w:proofErr w:type="spellStart"/>
      <w:r>
        <w:rPr>
          <w:sz w:val="16"/>
        </w:rPr>
        <w:t>Gadamer</w:t>
      </w:r>
      <w:proofErr w:type="spellEnd"/>
      <w:r>
        <w:rPr>
          <w:sz w:val="16"/>
        </w:rPr>
        <w:t xml:space="preserve">, Heidegger, and the European tradition generally, </w:t>
      </w:r>
      <w:r>
        <w:rPr>
          <w:rStyle w:val="IntenseEmphasis"/>
          <w:highlight w:val="green"/>
        </w:rPr>
        <w:t>does not assume</w:t>
      </w:r>
      <w:r>
        <w:rPr>
          <w:rStyle w:val="IntenseEmphasis"/>
        </w:rPr>
        <w:t xml:space="preserve"> </w:t>
      </w:r>
      <w:r>
        <w:rPr>
          <w:rStyle w:val="IntenseEmphasis"/>
          <w:sz w:val="12"/>
        </w:rPr>
        <w:t>¶</w:t>
      </w:r>
      <w:r>
        <w:rPr>
          <w:rStyle w:val="IntenseEmphasis"/>
        </w:rPr>
        <w:t xml:space="preserve"> there </w:t>
      </w:r>
      <w:proofErr w:type="gramStart"/>
      <w:r>
        <w:rPr>
          <w:rStyle w:val="IntenseEmphasis"/>
        </w:rPr>
        <w:t>exists</w:t>
      </w:r>
      <w:proofErr w:type="gramEnd"/>
      <w:r>
        <w:rPr>
          <w:rStyle w:val="IntenseEmphasis"/>
        </w:rPr>
        <w:t xml:space="preserve"> </w:t>
      </w:r>
      <w:r>
        <w:rPr>
          <w:rStyle w:val="IntenseEmphasis"/>
          <w:highlight w:val="green"/>
        </w:rPr>
        <w:t>one</w:t>
      </w:r>
      <w:r>
        <w:rPr>
          <w:rStyle w:val="IntenseEmphasis"/>
        </w:rPr>
        <w:t xml:space="preserve"> single unified </w:t>
      </w:r>
      <w:r>
        <w:rPr>
          <w:rStyle w:val="IntenseEmphasis"/>
          <w:highlight w:val="green"/>
        </w:rPr>
        <w:t>historical culture</w:t>
      </w:r>
      <w:r>
        <w:rPr>
          <w:rStyle w:val="IntenseEmphasis"/>
        </w:rPr>
        <w:t xml:space="preserve"> with which new meanings </w:t>
      </w:r>
      <w:r>
        <w:rPr>
          <w:rStyle w:val="IntenseEmphasis"/>
          <w:sz w:val="12"/>
        </w:rPr>
        <w:t>¶</w:t>
      </w:r>
      <w:r>
        <w:rPr>
          <w:rStyle w:val="IntenseEmphasis"/>
        </w:rPr>
        <w:t xml:space="preserve"> must be “fused,”</w:t>
      </w:r>
      <w:r>
        <w:rPr>
          <w:sz w:val="16"/>
        </w:rPr>
        <w:t xml:space="preserve"> to use </w:t>
      </w:r>
      <w:proofErr w:type="spellStart"/>
      <w:r>
        <w:rPr>
          <w:sz w:val="16"/>
        </w:rPr>
        <w:t>Gadamer’s</w:t>
      </w:r>
      <w:proofErr w:type="spellEnd"/>
      <w:r>
        <w:rPr>
          <w:sz w:val="16"/>
        </w:rPr>
        <w:t xml:space="preserve"> term. Rather, </w:t>
      </w:r>
      <w:proofErr w:type="spellStart"/>
      <w:r>
        <w:rPr>
          <w:rStyle w:val="IntenseEmphasis"/>
        </w:rPr>
        <w:t>pluritopic</w:t>
      </w:r>
      <w:proofErr w:type="spellEnd"/>
      <w:r>
        <w:rPr>
          <w:rStyle w:val="IntenseEmphasis"/>
        </w:rPr>
        <w:t xml:space="preserve"> hermeneutics </w:t>
      </w:r>
      <w:r>
        <w:rPr>
          <w:rStyle w:val="IntenseEmphasis"/>
          <w:sz w:val="12"/>
        </w:rPr>
        <w:t>¶</w:t>
      </w:r>
      <w:r>
        <w:rPr>
          <w:rStyle w:val="IntenseEmphasis"/>
        </w:rPr>
        <w:t xml:space="preserve"> assumes </w:t>
      </w:r>
      <w:r>
        <w:rPr>
          <w:rStyle w:val="IntenseEmphasis"/>
          <w:highlight w:val="green"/>
        </w:rPr>
        <w:t>no central frame or unified tradition</w:t>
      </w:r>
      <w:r>
        <w:rPr>
          <w:rStyle w:val="IntenseEmphasis"/>
        </w:rPr>
        <w:t xml:space="preserve"> at all and thus opens up the </w:t>
      </w:r>
      <w:r>
        <w:rPr>
          <w:rStyle w:val="IntenseEmphasis"/>
          <w:sz w:val="12"/>
        </w:rPr>
        <w:t>¶</w:t>
      </w:r>
      <w:r>
        <w:rPr>
          <w:rStyle w:val="IntenseEmphasis"/>
        </w:rPr>
        <w:t xml:space="preserve"> determination of meaning to multiple possibilities even within the same </w:t>
      </w:r>
      <w:r>
        <w:rPr>
          <w:rStyle w:val="IntenseEmphasis"/>
          <w:sz w:val="12"/>
        </w:rPr>
        <w:t>¶</w:t>
      </w:r>
      <w:r>
        <w:rPr>
          <w:rStyle w:val="IntenseEmphasis"/>
        </w:rPr>
        <w:t xml:space="preserve"> historical horizon.</w:t>
      </w:r>
    </w:p>
    <w:p w:rsidR="00403146" w:rsidRDefault="00403146" w:rsidP="00403146">
      <w:pPr>
        <w:pStyle w:val="Heading4"/>
      </w:pPr>
      <w:r>
        <w:rPr>
          <w:b w:val="0"/>
          <w:bCs w:val="0"/>
        </w:rPr>
        <w:t xml:space="preserve">This makes extermination of the Latin American other an imperative </w:t>
      </w:r>
    </w:p>
    <w:p w:rsidR="00403146" w:rsidRDefault="00403146" w:rsidP="00403146">
      <w:pPr>
        <w:rPr>
          <w:sz w:val="16"/>
        </w:rPr>
      </w:pPr>
      <w:r>
        <w:rPr>
          <w:rStyle w:val="StyleStyleBold12pt"/>
        </w:rPr>
        <w:t>Lander 2k</w:t>
      </w:r>
      <w:r>
        <w:rPr>
          <w:sz w:val="16"/>
        </w:rPr>
        <w:t xml:space="preserve"> (Edgardo, Professor of Social Sciences at the Universidad Central de Venezuela, “</w:t>
      </w:r>
      <w:proofErr w:type="spellStart"/>
      <w:r>
        <w:rPr>
          <w:sz w:val="16"/>
        </w:rPr>
        <w:t>Eurocentrism</w:t>
      </w:r>
      <w:proofErr w:type="spellEnd"/>
      <w:r>
        <w:rPr>
          <w:sz w:val="16"/>
        </w:rPr>
        <w:t xml:space="preserve"> and Colonialism in Latin American Social Thought”, </w:t>
      </w:r>
      <w:proofErr w:type="spellStart"/>
      <w:r>
        <w:rPr>
          <w:sz w:val="16"/>
        </w:rPr>
        <w:t>Nepantla</w:t>
      </w:r>
      <w:proofErr w:type="spellEnd"/>
      <w:r>
        <w:rPr>
          <w:sz w:val="16"/>
        </w:rPr>
        <w:t xml:space="preserve">: Views from South, Vol. 1 </w:t>
      </w:r>
      <w:proofErr w:type="spellStart"/>
      <w:r>
        <w:rPr>
          <w:sz w:val="16"/>
        </w:rPr>
        <w:t>Iss</w:t>
      </w:r>
      <w:proofErr w:type="spellEnd"/>
      <w:r>
        <w:rPr>
          <w:sz w:val="16"/>
        </w:rPr>
        <w:t>. 3, p. 519-532)</w:t>
      </w:r>
    </w:p>
    <w:p w:rsidR="00403146" w:rsidRDefault="00403146" w:rsidP="00403146"/>
    <w:p w:rsidR="00403146" w:rsidRDefault="00403146" w:rsidP="00403146">
      <w:r>
        <w:rPr>
          <w:rStyle w:val="IntenseEmphasis"/>
          <w:highlight w:val="green"/>
        </w:rPr>
        <w:t>Political and social thought regarding Latin America has been historically characterized by a</w:t>
      </w:r>
      <w:r>
        <w:rPr>
          <w:rStyle w:val="IntenseEmphasis"/>
        </w:rPr>
        <w:t xml:space="preserve"> tension between the search for its specific attributes and an external view that has seen these lands from the </w:t>
      </w:r>
      <w:r>
        <w:rPr>
          <w:rStyle w:val="Emphasis"/>
          <w:highlight w:val="green"/>
        </w:rPr>
        <w:t>narrow perspective of European experience</w:t>
      </w:r>
      <w:r>
        <w:rPr>
          <w:sz w:val="16"/>
        </w:rPr>
        <w:t xml:space="preserve">. There has also been an opposition between the challenge of the rich potentialities of this New World and distress over its difference, which stands in contrast with the ideal represented by European culture and racial composition. Nonetheless, </w:t>
      </w:r>
      <w:r>
        <w:rPr>
          <w:rStyle w:val="IntenseEmphasis"/>
        </w:rPr>
        <w:t xml:space="preserve">external </w:t>
      </w:r>
      <w:r>
        <w:rPr>
          <w:rStyle w:val="Emphasis"/>
          <w:highlight w:val="green"/>
        </w:rPr>
        <w:t>colonial</w:t>
      </w:r>
      <w:r>
        <w:rPr>
          <w:rStyle w:val="IntenseEmphasis"/>
          <w:highlight w:val="green"/>
        </w:rPr>
        <w:t xml:space="preserve"> views</w:t>
      </w:r>
      <w:r>
        <w:rPr>
          <w:rStyle w:val="IntenseEmphasis"/>
        </w:rPr>
        <w:t xml:space="preserve"> and regrets </w:t>
      </w:r>
      <w:r>
        <w:rPr>
          <w:rStyle w:val="IntenseEmphasis"/>
          <w:highlight w:val="green"/>
        </w:rPr>
        <w:t>because o</w:t>
      </w:r>
      <w:r>
        <w:rPr>
          <w:rStyle w:val="IntenseEmphasis"/>
        </w:rPr>
        <w:t xml:space="preserve">f the </w:t>
      </w:r>
      <w:r>
        <w:rPr>
          <w:rStyle w:val="IntenseEmphasis"/>
          <w:highlight w:val="green"/>
        </w:rPr>
        <w:t xml:space="preserve">difference have been </w:t>
      </w:r>
      <w:r>
        <w:rPr>
          <w:rStyle w:val="Emphasis"/>
          <w:highlight w:val="green"/>
        </w:rPr>
        <w:t>widely hegemonic</w:t>
      </w:r>
      <w:r>
        <w:rPr>
          <w:sz w:val="16"/>
        </w:rPr>
        <w:t xml:space="preserve">. A brief revision of the texts of the first republican constitutions is enough to illustrate how </w:t>
      </w:r>
      <w:r>
        <w:rPr>
          <w:rStyle w:val="IntenseEmphasis"/>
          <w:highlight w:val="green"/>
        </w:rPr>
        <w:t>liberals</w:t>
      </w:r>
      <w:r>
        <w:rPr>
          <w:rStyle w:val="IntenseEmphasis"/>
        </w:rPr>
        <w:t xml:space="preserve">, in their attempt to transplant and install a replica of their understanding of the European or North American experience, </w:t>
      </w:r>
      <w:r>
        <w:rPr>
          <w:rStyle w:val="IntenseEmphasis"/>
          <w:highlight w:val="green"/>
        </w:rPr>
        <w:t>almost completely ignore the specific cultural and historical conditions of the societies about which they legislate</w:t>
      </w:r>
      <w:r>
        <w:rPr>
          <w:sz w:val="16"/>
        </w:rPr>
        <w:t xml:space="preserve">. When these conditions are considered, it is with the express purpose of doing away with them. The affliction because of the difference—the awkwardness of living in a continent that is not white, urban, cosmopolitan, and civilized— finds its best expression in positivism. Sharing the main assumptions and prejudices of nineteenth-century European thought (scientific racism, patriarchy, the idea of progress), positivism reaffirms the colonial discourse. </w:t>
      </w:r>
      <w:r>
        <w:rPr>
          <w:rStyle w:val="IntenseEmphasis"/>
          <w:highlight w:val="green"/>
        </w:rPr>
        <w:t xml:space="preserve">The continent is imagined from a single voice, with a single subject: white, masculine, urban, </w:t>
      </w:r>
      <w:r>
        <w:rPr>
          <w:rStyle w:val="IntenseEmphasis"/>
        </w:rPr>
        <w:t>cosmopolitan</w:t>
      </w:r>
      <w:r>
        <w:rPr>
          <w:rStyle w:val="IntenseEmphasis"/>
          <w:highlight w:val="green"/>
        </w:rPr>
        <w:t>. The rest</w:t>
      </w:r>
      <w:r>
        <w:rPr>
          <w:rStyle w:val="IntenseEmphasis"/>
        </w:rPr>
        <w:t>, the majority</w:t>
      </w:r>
      <w:r>
        <w:rPr>
          <w:rStyle w:val="IntenseEmphasis"/>
          <w:highlight w:val="green"/>
        </w:rPr>
        <w:t xml:space="preserve">, is the “other,” barbarian, </w:t>
      </w:r>
      <w:r>
        <w:rPr>
          <w:rStyle w:val="IntenseEmphasis"/>
        </w:rPr>
        <w:t>primitive</w:t>
      </w:r>
      <w:r>
        <w:rPr>
          <w:rStyle w:val="IntenseEmphasis"/>
          <w:highlight w:val="green"/>
        </w:rPr>
        <w:t xml:space="preserve">, black, Indian, who has nothing to contribute to the future </w:t>
      </w:r>
      <w:r>
        <w:rPr>
          <w:rStyle w:val="IntenseEmphasis"/>
        </w:rPr>
        <w:t>of these societies</w:t>
      </w:r>
      <w:r>
        <w:rPr>
          <w:rStyle w:val="IntenseEmphasis"/>
          <w:highlight w:val="green"/>
        </w:rPr>
        <w:t xml:space="preserve">. It would be </w:t>
      </w:r>
      <w:r>
        <w:rPr>
          <w:rStyle w:val="Emphasis"/>
          <w:highlight w:val="green"/>
        </w:rPr>
        <w:t>imperative to whiten, westernize, or exterminate</w:t>
      </w:r>
      <w:r>
        <w:rPr>
          <w:rStyle w:val="IntenseEmphasis"/>
          <w:highlight w:val="green"/>
        </w:rPr>
        <w:t xml:space="preserve"> that majority</w:t>
      </w:r>
      <w:r>
        <w:rPr>
          <w:rStyle w:val="IntenseEmphasis"/>
        </w:rPr>
        <w:t>.</w:t>
      </w:r>
    </w:p>
    <w:p w:rsidR="00403146" w:rsidRDefault="00403146" w:rsidP="00403146">
      <w:pPr>
        <w:pStyle w:val="Heading4"/>
      </w:pPr>
      <w:r>
        <w:rPr>
          <w:b w:val="0"/>
          <w:bCs w:val="0"/>
        </w:rPr>
        <w:t>The alternative is to endorse a strategy of epistemic disobedience—only this delinking from Western though can break the illusion of progressive modernity and accurately portray colonialist domination—this is the only form of ethical engagement</w:t>
      </w:r>
    </w:p>
    <w:p w:rsidR="00403146" w:rsidRDefault="00403146" w:rsidP="00403146">
      <w:pPr>
        <w:rPr>
          <w:sz w:val="16"/>
        </w:rPr>
      </w:pPr>
      <w:proofErr w:type="spellStart"/>
      <w:r>
        <w:rPr>
          <w:rStyle w:val="StyleStyleBold12pt"/>
        </w:rPr>
        <w:t>Mignolo</w:t>
      </w:r>
      <w:proofErr w:type="spellEnd"/>
      <w:r>
        <w:rPr>
          <w:rStyle w:val="StyleStyleBold12pt"/>
        </w:rPr>
        <w:t xml:space="preserve"> 12</w:t>
      </w:r>
      <w:r>
        <w:rPr>
          <w:sz w:val="16"/>
        </w:rPr>
        <w:t xml:space="preserve"> (Walter, Professor at Duke University, Joint Appointments in Cultural Anthropology and Romance Studies, “Epistemic Disobedience and the </w:t>
      </w:r>
      <w:proofErr w:type="spellStart"/>
      <w:r>
        <w:rPr>
          <w:sz w:val="16"/>
        </w:rPr>
        <w:t>Decolonial</w:t>
      </w:r>
      <w:proofErr w:type="spellEnd"/>
      <w:r>
        <w:rPr>
          <w:sz w:val="16"/>
        </w:rPr>
        <w:t xml:space="preserve"> Option: A Manifesto,” </w:t>
      </w:r>
      <w:proofErr w:type="spellStart"/>
      <w:r>
        <w:rPr>
          <w:sz w:val="16"/>
        </w:rPr>
        <w:t>Transmodernity</w:t>
      </w:r>
      <w:proofErr w:type="spellEnd"/>
      <w:r>
        <w:rPr>
          <w:sz w:val="16"/>
        </w:rPr>
        <w:t xml:space="preserve">: Journal of Peripheral Cultural Production of the </w:t>
      </w:r>
      <w:proofErr w:type="spellStart"/>
      <w:r>
        <w:rPr>
          <w:sz w:val="16"/>
        </w:rPr>
        <w:t>Luso</w:t>
      </w:r>
      <w:proofErr w:type="spellEnd"/>
      <w:r>
        <w:rPr>
          <w:sz w:val="16"/>
        </w:rPr>
        <w:t>-Hispanic World, 45-46)</w:t>
      </w:r>
    </w:p>
    <w:p w:rsidR="00403146" w:rsidRDefault="00403146" w:rsidP="00403146"/>
    <w:p w:rsidR="00403146" w:rsidRDefault="00403146" w:rsidP="00403146">
      <w:pPr>
        <w:rPr>
          <w:rStyle w:val="IntenseEmphasis"/>
        </w:rPr>
      </w:pPr>
      <w:r>
        <w:rPr>
          <w:sz w:val="16"/>
        </w:rPr>
        <w:t xml:space="preserve">But the basic formulation of </w:t>
      </w:r>
      <w:proofErr w:type="spellStart"/>
      <w:r>
        <w:rPr>
          <w:sz w:val="16"/>
        </w:rPr>
        <w:t>decolonial</w:t>
      </w:r>
      <w:proofErr w:type="spellEnd"/>
      <w:r>
        <w:rPr>
          <w:sz w:val="16"/>
        </w:rPr>
        <w:t xml:space="preserve"> delinking (e.g., </w:t>
      </w:r>
      <w:proofErr w:type="spellStart"/>
      <w:r>
        <w:rPr>
          <w:sz w:val="16"/>
        </w:rPr>
        <w:t>desprendimiento</w:t>
      </w:r>
      <w:proofErr w:type="spellEnd"/>
      <w:r>
        <w:rPr>
          <w:sz w:val="16"/>
        </w:rPr>
        <w:t xml:space="preserve">) was advanced by </w:t>
      </w:r>
      <w:proofErr w:type="spellStart"/>
      <w:r>
        <w:rPr>
          <w:sz w:val="16"/>
        </w:rPr>
        <w:t>Aníbal</w:t>
      </w:r>
      <w:proofErr w:type="spellEnd"/>
      <w:r>
        <w:rPr>
          <w:sz w:val="16"/>
        </w:rPr>
        <w:t xml:space="preserve"> </w:t>
      </w:r>
      <w:proofErr w:type="spellStart"/>
      <w:r>
        <w:rPr>
          <w:sz w:val="16"/>
        </w:rPr>
        <w:t>Quijano</w:t>
      </w:r>
      <w:proofErr w:type="spellEnd"/>
      <w:r>
        <w:rPr>
          <w:sz w:val="16"/>
        </w:rPr>
        <w:t xml:space="preserve"> in his ground-breaking article “</w:t>
      </w:r>
      <w:proofErr w:type="spellStart"/>
      <w:r>
        <w:rPr>
          <w:sz w:val="16"/>
        </w:rPr>
        <w:t>Colonialidad</w:t>
      </w:r>
      <w:proofErr w:type="spellEnd"/>
      <w:r>
        <w:rPr>
          <w:sz w:val="16"/>
        </w:rPr>
        <w:t xml:space="preserve"> y </w:t>
      </w:r>
      <w:proofErr w:type="spellStart"/>
      <w:r>
        <w:rPr>
          <w:sz w:val="16"/>
        </w:rPr>
        <w:t>modernidad</w:t>
      </w:r>
      <w:proofErr w:type="spellEnd"/>
      <w:r>
        <w:rPr>
          <w:sz w:val="16"/>
        </w:rPr>
        <w:t>/</w:t>
      </w:r>
      <w:proofErr w:type="spellStart"/>
      <w:r>
        <w:rPr>
          <w:sz w:val="16"/>
        </w:rPr>
        <w:t>racionalidad</w:t>
      </w:r>
      <w:proofErr w:type="spellEnd"/>
      <w:r>
        <w:rPr>
          <w:sz w:val="16"/>
        </w:rPr>
        <w:t xml:space="preserve">” (1991) [Coloniality and modernity/rationality]. The argument was that, on the one hand, </w:t>
      </w:r>
      <w:r>
        <w:rPr>
          <w:rStyle w:val="IntenseEmphasis"/>
          <w:highlight w:val="green"/>
        </w:rPr>
        <w:t>an analytic of</w:t>
      </w:r>
      <w:r>
        <w:rPr>
          <w:rStyle w:val="IntenseEmphasis"/>
        </w:rPr>
        <w:t xml:space="preserve"> the limits of </w:t>
      </w:r>
      <w:proofErr w:type="spellStart"/>
      <w:r>
        <w:rPr>
          <w:rStyle w:val="IntenseEmphasis"/>
          <w:highlight w:val="green"/>
        </w:rPr>
        <w:t>Eurocentrism</w:t>
      </w:r>
      <w:proofErr w:type="spellEnd"/>
      <w:r>
        <w:rPr>
          <w:sz w:val="16"/>
        </w:rPr>
        <w:t xml:space="preserve"> (</w:t>
      </w:r>
      <w:r>
        <w:rPr>
          <w:rStyle w:val="IntenseEmphasis"/>
        </w:rPr>
        <w:t xml:space="preserve">as a hegemonic structure of knowledge and beliefs) </w:t>
      </w:r>
      <w:r>
        <w:rPr>
          <w:rStyle w:val="IntenseEmphasis"/>
          <w:highlight w:val="green"/>
        </w:rPr>
        <w:t>is needed</w:t>
      </w:r>
      <w:r>
        <w:rPr>
          <w:rStyle w:val="IntenseEmphasis"/>
        </w:rPr>
        <w:t>.</w:t>
      </w:r>
      <w:r>
        <w:rPr>
          <w:sz w:val="16"/>
        </w:rPr>
        <w:t xml:space="preserve"> But that analytic was considered necessary rather than sufficient. It was necessary, </w:t>
      </w:r>
      <w:proofErr w:type="spellStart"/>
      <w:r>
        <w:rPr>
          <w:sz w:val="16"/>
        </w:rPr>
        <w:t>Quijano</w:t>
      </w:r>
      <w:proofErr w:type="spellEnd"/>
      <w:r>
        <w:rPr>
          <w:sz w:val="16"/>
        </w:rPr>
        <w:t xml:space="preserve"> asserted, “</w:t>
      </w:r>
      <w:proofErr w:type="spellStart"/>
      <w:r>
        <w:rPr>
          <w:sz w:val="16"/>
        </w:rPr>
        <w:t>desprenderse</w:t>
      </w:r>
      <w:proofErr w:type="spellEnd"/>
      <w:r>
        <w:rPr>
          <w:sz w:val="16"/>
        </w:rPr>
        <w:t xml:space="preserve"> de </w:t>
      </w:r>
      <w:proofErr w:type="spellStart"/>
      <w:r>
        <w:rPr>
          <w:sz w:val="16"/>
        </w:rPr>
        <w:t>las</w:t>
      </w:r>
      <w:proofErr w:type="spellEnd"/>
      <w:r>
        <w:rPr>
          <w:sz w:val="16"/>
        </w:rPr>
        <w:t xml:space="preserve"> </w:t>
      </w:r>
      <w:proofErr w:type="spellStart"/>
      <w:r>
        <w:rPr>
          <w:sz w:val="16"/>
        </w:rPr>
        <w:t>vinculaciones</w:t>
      </w:r>
      <w:proofErr w:type="spellEnd"/>
      <w:r>
        <w:rPr>
          <w:sz w:val="16"/>
        </w:rPr>
        <w:t xml:space="preserve"> de la </w:t>
      </w:r>
      <w:proofErr w:type="spellStart"/>
      <w:r>
        <w:rPr>
          <w:sz w:val="16"/>
        </w:rPr>
        <w:t>racionalidad-modernidad</w:t>
      </w:r>
      <w:proofErr w:type="spellEnd"/>
      <w:r>
        <w:rPr>
          <w:sz w:val="16"/>
        </w:rPr>
        <w:t xml:space="preserve"> con la </w:t>
      </w:r>
      <w:proofErr w:type="spellStart"/>
      <w:r>
        <w:rPr>
          <w:sz w:val="16"/>
        </w:rPr>
        <w:t>colonialidad</w:t>
      </w:r>
      <w:proofErr w:type="spellEnd"/>
      <w:r>
        <w:rPr>
          <w:sz w:val="16"/>
        </w:rPr>
        <w:t xml:space="preserve">, en primer </w:t>
      </w:r>
      <w:proofErr w:type="spellStart"/>
      <w:r>
        <w:rPr>
          <w:sz w:val="16"/>
        </w:rPr>
        <w:t>término</w:t>
      </w:r>
      <w:proofErr w:type="spellEnd"/>
      <w:r>
        <w:rPr>
          <w:sz w:val="16"/>
        </w:rPr>
        <w:t xml:space="preserve">, y en </w:t>
      </w:r>
      <w:proofErr w:type="spellStart"/>
      <w:r>
        <w:rPr>
          <w:sz w:val="16"/>
        </w:rPr>
        <w:t>definitiva</w:t>
      </w:r>
      <w:proofErr w:type="spellEnd"/>
      <w:r>
        <w:rPr>
          <w:sz w:val="16"/>
        </w:rPr>
        <w:t xml:space="preserve"> con </w:t>
      </w:r>
      <w:proofErr w:type="spellStart"/>
      <w:r>
        <w:rPr>
          <w:sz w:val="16"/>
        </w:rPr>
        <w:t>todo</w:t>
      </w:r>
      <w:proofErr w:type="spellEnd"/>
      <w:r>
        <w:rPr>
          <w:sz w:val="16"/>
        </w:rPr>
        <w:t xml:space="preserve"> </w:t>
      </w:r>
      <w:proofErr w:type="spellStart"/>
      <w:r>
        <w:rPr>
          <w:sz w:val="16"/>
        </w:rPr>
        <w:t>poder</w:t>
      </w:r>
      <w:proofErr w:type="spellEnd"/>
      <w:r>
        <w:rPr>
          <w:sz w:val="16"/>
        </w:rPr>
        <w:t xml:space="preserve"> no </w:t>
      </w:r>
      <w:proofErr w:type="spellStart"/>
      <w:r>
        <w:rPr>
          <w:sz w:val="16"/>
        </w:rPr>
        <w:t>constituido</w:t>
      </w:r>
      <w:proofErr w:type="spellEnd"/>
      <w:r>
        <w:rPr>
          <w:sz w:val="16"/>
        </w:rPr>
        <w:t xml:space="preserve"> en la </w:t>
      </w:r>
      <w:proofErr w:type="spellStart"/>
      <w:r>
        <w:rPr>
          <w:sz w:val="16"/>
        </w:rPr>
        <w:t>decisión</w:t>
      </w:r>
      <w:proofErr w:type="spellEnd"/>
      <w:r>
        <w:rPr>
          <w:sz w:val="16"/>
        </w:rPr>
        <w:t xml:space="preserve"> </w:t>
      </w:r>
      <w:proofErr w:type="spellStart"/>
      <w:r>
        <w:rPr>
          <w:sz w:val="16"/>
        </w:rPr>
        <w:t>libre</w:t>
      </w:r>
      <w:proofErr w:type="spellEnd"/>
      <w:r>
        <w:rPr>
          <w:sz w:val="16"/>
        </w:rPr>
        <w:t xml:space="preserve"> de </w:t>
      </w:r>
      <w:proofErr w:type="spellStart"/>
      <w:r>
        <w:rPr>
          <w:sz w:val="16"/>
        </w:rPr>
        <w:t>gentes</w:t>
      </w:r>
      <w:proofErr w:type="spellEnd"/>
      <w:r>
        <w:rPr>
          <w:sz w:val="16"/>
        </w:rPr>
        <w:t xml:space="preserve"> </w:t>
      </w:r>
      <w:proofErr w:type="spellStart"/>
      <w:r>
        <w:rPr>
          <w:sz w:val="16"/>
        </w:rPr>
        <w:t>libres</w:t>
      </w:r>
      <w:proofErr w:type="spellEnd"/>
      <w:r>
        <w:rPr>
          <w:sz w:val="16"/>
        </w:rPr>
        <w:t xml:space="preserve">” [“It is necessary </w:t>
      </w:r>
      <w:r>
        <w:rPr>
          <w:rStyle w:val="IntenseEmphasis"/>
        </w:rPr>
        <w:t>to extricate oneself from the linkages between rationality/modernity and coloniality</w:t>
      </w:r>
      <w:r>
        <w:rPr>
          <w:sz w:val="16"/>
        </w:rPr>
        <w:t>, first of all, and definitely from all power which is not constituted by free decisions made by free people”].4 “</w:t>
      </w:r>
      <w:proofErr w:type="spellStart"/>
      <w:r>
        <w:rPr>
          <w:sz w:val="16"/>
        </w:rPr>
        <w:t>Desprenderse</w:t>
      </w:r>
      <w:proofErr w:type="spellEnd"/>
      <w:r>
        <w:rPr>
          <w:sz w:val="16"/>
        </w:rPr>
        <w:t xml:space="preserve">” means epistemic de-linking or, in other words, epistemic disobedience. </w:t>
      </w:r>
      <w:r>
        <w:rPr>
          <w:rStyle w:val="IntenseEmphasis"/>
          <w:highlight w:val="green"/>
        </w:rPr>
        <w:t>Epistemic disobedience leads</w:t>
      </w:r>
      <w:r>
        <w:rPr>
          <w:rStyle w:val="IntenseEmphasis"/>
        </w:rPr>
        <w:t xml:space="preserve"> us </w:t>
      </w:r>
      <w:r>
        <w:rPr>
          <w:rStyle w:val="IntenseEmphasis"/>
          <w:highlight w:val="green"/>
        </w:rPr>
        <w:t xml:space="preserve">to </w:t>
      </w:r>
      <w:proofErr w:type="spellStart"/>
      <w:r>
        <w:rPr>
          <w:rStyle w:val="IntenseEmphasis"/>
          <w:highlight w:val="green"/>
        </w:rPr>
        <w:t>decolonial</w:t>
      </w:r>
      <w:proofErr w:type="spellEnd"/>
      <w:r>
        <w:rPr>
          <w:rStyle w:val="IntenseEmphasis"/>
          <w:highlight w:val="green"/>
        </w:rPr>
        <w:t xml:space="preserve"> options</w:t>
      </w:r>
      <w:r>
        <w:rPr>
          <w:rStyle w:val="IntenseEmphasis"/>
        </w:rPr>
        <w:t xml:space="preserve"> as a set of projects that have</w:t>
      </w:r>
      <w:r>
        <w:rPr>
          <w:sz w:val="16"/>
        </w:rPr>
        <w:t xml:space="preserve"> in common </w:t>
      </w:r>
      <w:r>
        <w:rPr>
          <w:rStyle w:val="IntenseEmphasis"/>
        </w:rPr>
        <w:t>the effects</w:t>
      </w:r>
      <w:r>
        <w:rPr>
          <w:sz w:val="16"/>
        </w:rPr>
        <w:t xml:space="preserve"> experienced by all the inhabitants of the globe that were at the receiving end </w:t>
      </w:r>
      <w:r>
        <w:rPr>
          <w:rStyle w:val="IntenseEmphasis"/>
        </w:rPr>
        <w:t>of global designs to colonize the</w:t>
      </w:r>
      <w:r>
        <w:rPr>
          <w:sz w:val="16"/>
        </w:rPr>
        <w:t xml:space="preserve"> </w:t>
      </w:r>
      <w:r>
        <w:rPr>
          <w:rStyle w:val="IntenseEmphasis"/>
        </w:rPr>
        <w:t>economy</w:t>
      </w:r>
      <w:r>
        <w:rPr>
          <w:sz w:val="16"/>
        </w:rPr>
        <w:t xml:space="preserve"> (appropriation of land and natural resources), </w:t>
      </w:r>
      <w:r>
        <w:rPr>
          <w:rStyle w:val="IntenseEmphasis"/>
        </w:rPr>
        <w:t>authority</w:t>
      </w:r>
      <w:r>
        <w:rPr>
          <w:sz w:val="16"/>
        </w:rPr>
        <w:t xml:space="preserve"> (management by the Monarch, the State, or the Church), and police and military enforcement (coloniality of power), to colonize </w:t>
      </w:r>
      <w:proofErr w:type="spellStart"/>
      <w:r>
        <w:rPr>
          <w:rStyle w:val="Emphasis"/>
        </w:rPr>
        <w:t>knowledges</w:t>
      </w:r>
      <w:proofErr w:type="spellEnd"/>
      <w:r>
        <w:rPr>
          <w:sz w:val="16"/>
        </w:rPr>
        <w:t xml:space="preserve"> (languages, categories of thoughts, belief systems, etc.) </w:t>
      </w:r>
      <w:r>
        <w:rPr>
          <w:rStyle w:val="Emphasis"/>
        </w:rPr>
        <w:t>and beings</w:t>
      </w:r>
      <w:r>
        <w:rPr>
          <w:sz w:val="16"/>
        </w:rPr>
        <w:t xml:space="preserve"> (subjectivity). “</w:t>
      </w:r>
      <w:r>
        <w:rPr>
          <w:rStyle w:val="IntenseEmphasis"/>
          <w:highlight w:val="green"/>
        </w:rPr>
        <w:t>Delinking” is</w:t>
      </w:r>
      <w:r>
        <w:rPr>
          <w:sz w:val="16"/>
        </w:rPr>
        <w:t xml:space="preserve"> then </w:t>
      </w:r>
      <w:r>
        <w:rPr>
          <w:rStyle w:val="IntenseEmphasis"/>
          <w:highlight w:val="green"/>
        </w:rPr>
        <w:t>necessary</w:t>
      </w:r>
      <w:r>
        <w:rPr>
          <w:rStyle w:val="IntenseEmphasis"/>
        </w:rPr>
        <w:t xml:space="preserve"> because </w:t>
      </w:r>
      <w:r>
        <w:rPr>
          <w:rStyle w:val="Emphasis"/>
          <w:highlight w:val="green"/>
        </w:rPr>
        <w:t>there is no way out of the coloniality of power from within Western</w:t>
      </w:r>
      <w:r>
        <w:rPr>
          <w:sz w:val="16"/>
        </w:rPr>
        <w:t xml:space="preserve"> (Greek and Latin) </w:t>
      </w:r>
      <w:r>
        <w:rPr>
          <w:rStyle w:val="Emphasis"/>
        </w:rPr>
        <w:t xml:space="preserve">categories of </w:t>
      </w:r>
      <w:r>
        <w:rPr>
          <w:rStyle w:val="Emphasis"/>
          <w:highlight w:val="green"/>
        </w:rPr>
        <w:t>thought</w:t>
      </w:r>
      <w:r>
        <w:rPr>
          <w:rStyle w:val="Emphasis"/>
        </w:rPr>
        <w:t>.</w:t>
      </w:r>
      <w:r>
        <w:rPr>
          <w:sz w:val="16"/>
        </w:rPr>
        <w:t xml:space="preserve"> Consequently, </w:t>
      </w:r>
      <w:r>
        <w:rPr>
          <w:rStyle w:val="IntenseEmphasis"/>
        </w:rPr>
        <w:t xml:space="preserve">de-linking </w:t>
      </w:r>
      <w:r>
        <w:rPr>
          <w:rStyle w:val="IntenseEmphasis"/>
          <w:highlight w:val="green"/>
        </w:rPr>
        <w:t>implies epistemic disobedience</w:t>
      </w:r>
      <w:r>
        <w:rPr>
          <w:sz w:val="16"/>
        </w:rPr>
        <w:t xml:space="preserve"> rather than the constant search for “newness” (e.g., as if Michel Foucault’s concept of racism and power were “better” or more “appropriate” because they are “newer”—that is, post-modern—within the chronological history or archaeology of European ideas). Epistemic disobedience </w:t>
      </w:r>
      <w:r>
        <w:rPr>
          <w:rStyle w:val="IntenseEmphasis"/>
        </w:rPr>
        <w:t xml:space="preserve">takes us to a different place, to a different “beginning” </w:t>
      </w:r>
      <w:r>
        <w:rPr>
          <w:sz w:val="16"/>
        </w:rPr>
        <w:t xml:space="preserve">(not in Greece, but </w:t>
      </w:r>
      <w:r>
        <w:rPr>
          <w:rStyle w:val="IntenseEmphasis"/>
        </w:rPr>
        <w:t>in the responses to the “conquest and colonization” of America and the massive trade of enslaved</w:t>
      </w:r>
      <w:r>
        <w:rPr>
          <w:sz w:val="16"/>
        </w:rPr>
        <w:t xml:space="preserve"> </w:t>
      </w:r>
      <w:r>
        <w:rPr>
          <w:rStyle w:val="IntenseEmphasis"/>
        </w:rPr>
        <w:t>Africans</w:t>
      </w:r>
      <w:r>
        <w:rPr>
          <w:sz w:val="16"/>
        </w:rPr>
        <w:t xml:space="preserve">), </w:t>
      </w:r>
      <w:r>
        <w:rPr>
          <w:rStyle w:val="IntenseEmphasis"/>
        </w:rPr>
        <w:t>to spatial sites of struggles and building rather than</w:t>
      </w:r>
      <w:r>
        <w:rPr>
          <w:sz w:val="16"/>
        </w:rPr>
        <w:t xml:space="preserve"> to a new temporality within the same space (</w:t>
      </w:r>
      <w:r>
        <w:rPr>
          <w:rStyle w:val="IntenseEmphasis"/>
        </w:rPr>
        <w:t>from Greece, to Rome, to Paris, to London, to Washington DC</w:t>
      </w:r>
      <w:r>
        <w:rPr>
          <w:sz w:val="16"/>
        </w:rPr>
        <w:t xml:space="preserve">). I will explore the opening up of these spaces—the spatial paradigmatic breaks of epistemic disobedience—in </w:t>
      </w:r>
      <w:proofErr w:type="spellStart"/>
      <w:r>
        <w:rPr>
          <w:sz w:val="16"/>
        </w:rPr>
        <w:t>Waman</w:t>
      </w:r>
      <w:proofErr w:type="spellEnd"/>
      <w:r>
        <w:rPr>
          <w:sz w:val="16"/>
        </w:rPr>
        <w:t xml:space="preserve"> Puma de Ayala and </w:t>
      </w:r>
      <w:proofErr w:type="spellStart"/>
      <w:r>
        <w:rPr>
          <w:sz w:val="16"/>
        </w:rPr>
        <w:t>Ottabah</w:t>
      </w:r>
      <w:proofErr w:type="spellEnd"/>
      <w:r>
        <w:rPr>
          <w:sz w:val="16"/>
        </w:rPr>
        <w:t xml:space="preserve"> </w:t>
      </w:r>
      <w:proofErr w:type="spellStart"/>
      <w:r>
        <w:rPr>
          <w:sz w:val="16"/>
        </w:rPr>
        <w:t>Cugoano</w:t>
      </w:r>
      <w:proofErr w:type="spellEnd"/>
      <w:r>
        <w:rPr>
          <w:sz w:val="16"/>
        </w:rPr>
        <w:t xml:space="preserve">. The basic argument (almost a syllogism) that I will develop here is the following: if </w:t>
      </w:r>
      <w:r>
        <w:rPr>
          <w:rStyle w:val="Emphasis"/>
          <w:highlight w:val="green"/>
        </w:rPr>
        <w:t>coloniality is constitutive of modernity</w:t>
      </w:r>
      <w:r>
        <w:rPr>
          <w:sz w:val="16"/>
        </w:rPr>
        <w:t xml:space="preserve"> since the </w:t>
      </w:r>
      <w:proofErr w:type="spellStart"/>
      <w:r>
        <w:rPr>
          <w:sz w:val="16"/>
        </w:rPr>
        <w:t>salvationist</w:t>
      </w:r>
      <w:proofErr w:type="spellEnd"/>
      <w:r>
        <w:rPr>
          <w:sz w:val="16"/>
        </w:rPr>
        <w:t xml:space="preserve"> rhetoric of modernity presupposes the oppressive and condemnatory logic of coloniality (from there come the </w:t>
      </w:r>
      <w:proofErr w:type="spellStart"/>
      <w:r>
        <w:rPr>
          <w:sz w:val="16"/>
        </w:rPr>
        <w:t>damnés</w:t>
      </w:r>
      <w:proofErr w:type="spellEnd"/>
      <w:r>
        <w:rPr>
          <w:sz w:val="16"/>
        </w:rPr>
        <w:t xml:space="preserve"> of Fanon), then </w:t>
      </w:r>
      <w:r>
        <w:rPr>
          <w:rStyle w:val="IntenseEmphasis"/>
        </w:rPr>
        <w:t>this oppressive logic produces an energy of discontent</w:t>
      </w:r>
      <w:r>
        <w:rPr>
          <w:sz w:val="16"/>
        </w:rPr>
        <w:t xml:space="preserve">, of distrust, of release within those who react against imperial violence. This energy is translated into </w:t>
      </w:r>
      <w:proofErr w:type="spellStart"/>
      <w:r>
        <w:rPr>
          <w:sz w:val="16"/>
        </w:rPr>
        <w:t>decolonial</w:t>
      </w:r>
      <w:proofErr w:type="spellEnd"/>
      <w:r>
        <w:rPr>
          <w:sz w:val="16"/>
        </w:rPr>
        <w:t xml:space="preserve"> projects that, as a last resort, are also constitutive of modernity. </w:t>
      </w:r>
      <w:r>
        <w:rPr>
          <w:rStyle w:val="Emphasis"/>
        </w:rPr>
        <w:t>Modernity is a three-headed hydra</w:t>
      </w:r>
      <w:r>
        <w:rPr>
          <w:rStyle w:val="IntenseEmphasis"/>
        </w:rPr>
        <w:t>, even though it only reveals one head: the rhetoric of salvation and progress</w:t>
      </w:r>
      <w:r>
        <w:rPr>
          <w:sz w:val="16"/>
        </w:rPr>
        <w:t xml:space="preserve">. </w:t>
      </w:r>
      <w:proofErr w:type="gramStart"/>
      <w:r>
        <w:rPr>
          <w:rStyle w:val="IntenseEmphasis"/>
        </w:rPr>
        <w:t>Coloniality</w:t>
      </w:r>
      <w:r>
        <w:rPr>
          <w:sz w:val="16"/>
        </w:rPr>
        <w:t xml:space="preserve">, one of whose facets is poverty and the propagation of AIDS in Africa, does not appear in the rhetoric of modernity as its necessary counterpart, but rather as something that </w:t>
      </w:r>
      <w:r>
        <w:rPr>
          <w:rStyle w:val="IntenseEmphasis"/>
        </w:rPr>
        <w:t>emanates from it</w:t>
      </w:r>
      <w:r>
        <w:rPr>
          <w:sz w:val="16"/>
        </w:rPr>
        <w:t>.</w:t>
      </w:r>
      <w:proofErr w:type="gramEnd"/>
      <w:r>
        <w:rPr>
          <w:sz w:val="16"/>
        </w:rPr>
        <w:t xml:space="preserve"> For example, </w:t>
      </w:r>
      <w:r>
        <w:rPr>
          <w:rStyle w:val="IntenseEmphasis"/>
        </w:rPr>
        <w:t>the Millennium Plan of the U</w:t>
      </w:r>
      <w:r>
        <w:rPr>
          <w:sz w:val="16"/>
        </w:rPr>
        <w:t xml:space="preserve">nited </w:t>
      </w:r>
      <w:r>
        <w:rPr>
          <w:rStyle w:val="IntenseEmphasis"/>
        </w:rPr>
        <w:t>N</w:t>
      </w:r>
      <w:r>
        <w:rPr>
          <w:sz w:val="16"/>
        </w:rPr>
        <w:t xml:space="preserve">ations headed by Kofi Anan, and the Earth Institute at Columbia University headed by Jeffrey Sachs, </w:t>
      </w:r>
      <w:r>
        <w:rPr>
          <w:rStyle w:val="IntenseEmphasis"/>
        </w:rPr>
        <w:t>work in collaboration to end poverty</w:t>
      </w:r>
      <w:r>
        <w:rPr>
          <w:sz w:val="16"/>
        </w:rPr>
        <w:t xml:space="preserve"> (as the title of </w:t>
      </w:r>
      <w:proofErr w:type="spellStart"/>
      <w:r>
        <w:rPr>
          <w:sz w:val="16"/>
        </w:rPr>
        <w:t>Sach’s</w:t>
      </w:r>
      <w:proofErr w:type="spellEnd"/>
      <w:r>
        <w:rPr>
          <w:sz w:val="16"/>
        </w:rPr>
        <w:t xml:space="preserve"> book announces).5 </w:t>
      </w:r>
      <w:r>
        <w:rPr>
          <w:rStyle w:val="IntenseEmphasis"/>
        </w:rPr>
        <w:t>But</w:t>
      </w:r>
      <w:r>
        <w:rPr>
          <w:sz w:val="16"/>
        </w:rPr>
        <w:t xml:space="preserve">, while they question the unfortunate consequences of modernity, </w:t>
      </w:r>
      <w:r>
        <w:rPr>
          <w:rStyle w:val="Emphasis"/>
          <w:highlight w:val="green"/>
        </w:rPr>
        <w:t>never for a moment is the ideology of modernity or the black pits that hide its rhetoric ever questioned</w:t>
      </w:r>
      <w:r>
        <w:rPr>
          <w:sz w:val="16"/>
        </w:rP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Pr>
          <w:rStyle w:val="IntenseEmphasis"/>
        </w:rPr>
        <w:t xml:space="preserve">it is never suggested that </w:t>
      </w:r>
      <w:r>
        <w:rPr>
          <w:rStyle w:val="Emphasis"/>
          <w:highlight w:val="green"/>
        </w:rPr>
        <w:t>the</w:t>
      </w:r>
      <w:r>
        <w:rPr>
          <w:rStyle w:val="Emphasis"/>
        </w:rPr>
        <w:t xml:space="preserve"> logic of </w:t>
      </w:r>
      <w:r>
        <w:rPr>
          <w:rStyle w:val="Emphasis"/>
          <w:highlight w:val="green"/>
        </w:rPr>
        <w:t xml:space="preserve">coloniality that hides beneath </w:t>
      </w:r>
      <w:r>
        <w:rPr>
          <w:rStyle w:val="Emphasis"/>
        </w:rPr>
        <w:t xml:space="preserve">the </w:t>
      </w:r>
      <w:r>
        <w:rPr>
          <w:rStyle w:val="Emphasis"/>
          <w:highlight w:val="green"/>
        </w:rPr>
        <w:t>rhetoric</w:t>
      </w:r>
      <w:r>
        <w:rPr>
          <w:rStyle w:val="IntenseEmphasis"/>
          <w:highlight w:val="green"/>
        </w:rPr>
        <w:t xml:space="preserve"> of modernity</w:t>
      </w:r>
      <w:r>
        <w:rPr>
          <w:rStyle w:val="IntenseEmphasis"/>
        </w:rPr>
        <w:t xml:space="preserve"> necessarily </w:t>
      </w:r>
      <w:r>
        <w:rPr>
          <w:rStyle w:val="Emphasis"/>
          <w:highlight w:val="green"/>
        </w:rPr>
        <w:t>generates</w:t>
      </w:r>
      <w:r>
        <w:rPr>
          <w:rStyle w:val="Emphasis"/>
        </w:rPr>
        <w:t xml:space="preserve"> the irreducible </w:t>
      </w:r>
      <w:r>
        <w:rPr>
          <w:rStyle w:val="Emphasis"/>
          <w:highlight w:val="green"/>
        </w:rPr>
        <w:t>energy</w:t>
      </w:r>
      <w:r>
        <w:rPr>
          <w:rStyle w:val="IntenseEmphasis"/>
          <w:highlight w:val="green"/>
        </w:rPr>
        <w:t xml:space="preserve"> of</w:t>
      </w:r>
      <w:r>
        <w:rPr>
          <w:rStyle w:val="IntenseEmphasis"/>
        </w:rPr>
        <w:t xml:space="preserve"> humiliated, vilified, </w:t>
      </w:r>
      <w:r>
        <w:rPr>
          <w:rStyle w:val="IntenseEmphasis"/>
          <w:highlight w:val="green"/>
        </w:rPr>
        <w:t>forgotten</w:t>
      </w:r>
      <w:r>
        <w:rPr>
          <w:rStyle w:val="IntenseEmphasis"/>
        </w:rPr>
        <w:t xml:space="preserve">, or </w:t>
      </w:r>
      <w:r>
        <w:rPr>
          <w:rStyle w:val="IntenseEmphasis"/>
          <w:highlight w:val="green"/>
        </w:rPr>
        <w:t>marginalized human beings</w:t>
      </w:r>
      <w:r>
        <w:rPr>
          <w:sz w:val="16"/>
        </w:rPr>
        <w:t xml:space="preserve">. </w:t>
      </w:r>
      <w:proofErr w:type="spellStart"/>
      <w:r>
        <w:rPr>
          <w:rStyle w:val="IntenseEmphasis"/>
          <w:highlight w:val="green"/>
        </w:rPr>
        <w:t>Decoloniality</w:t>
      </w:r>
      <w:proofErr w:type="spellEnd"/>
      <w:r>
        <w:rPr>
          <w:sz w:val="16"/>
        </w:rPr>
        <w:t xml:space="preserve"> is therefore the energy that </w:t>
      </w:r>
      <w:r>
        <w:rPr>
          <w:rStyle w:val="IntenseEmphasis"/>
        </w:rPr>
        <w:t xml:space="preserve">does not allow the operation of the logic of </w:t>
      </w:r>
      <w:r>
        <w:rPr>
          <w:rStyle w:val="IntenseEmphasis"/>
          <w:highlight w:val="green"/>
        </w:rPr>
        <w:t>coloniality</w:t>
      </w:r>
      <w:r>
        <w:rPr>
          <w:rStyle w:val="IntenseEmphasis"/>
        </w:rPr>
        <w:t xml:space="preserve"> nor believes the fairy tales of the rhetoric of modernity</w:t>
      </w:r>
      <w:r>
        <w:rPr>
          <w:sz w:val="16"/>
        </w:rPr>
        <w:t xml:space="preserve">. Therefore, </w:t>
      </w:r>
      <w:proofErr w:type="spellStart"/>
      <w:r>
        <w:rPr>
          <w:sz w:val="16"/>
        </w:rPr>
        <w:t>decoloniality</w:t>
      </w:r>
      <w:proofErr w:type="spellEnd"/>
      <w:r>
        <w:rPr>
          <w:sz w:val="16"/>
        </w:rPr>
        <w:t xml:space="preserve"> has a varied range of manifestations—some undesirable, such as those that Washington today describes as “terrorists”—and </w:t>
      </w:r>
      <w:proofErr w:type="spellStart"/>
      <w:r>
        <w:rPr>
          <w:rStyle w:val="IntenseEmphasis"/>
        </w:rPr>
        <w:t>decolonial</w:t>
      </w:r>
      <w:proofErr w:type="spellEnd"/>
      <w:r>
        <w:rPr>
          <w:rStyle w:val="IntenseEmphasis"/>
        </w:rPr>
        <w:t xml:space="preserve"> thinking</w:t>
      </w:r>
      <w:r>
        <w:rPr>
          <w:sz w:val="16"/>
        </w:rPr>
        <w:t xml:space="preserve"> is, then, thinking that </w:t>
      </w:r>
      <w:r>
        <w:rPr>
          <w:rStyle w:val="IntenseEmphasis"/>
        </w:rPr>
        <w:t xml:space="preserve">de-links </w:t>
      </w:r>
      <w:r>
        <w:rPr>
          <w:rStyle w:val="IntenseEmphasis"/>
          <w:highlight w:val="green"/>
        </w:rPr>
        <w:t>and opens</w:t>
      </w:r>
      <w:r>
        <w:rPr>
          <w:sz w:val="16"/>
        </w:rPr>
        <w:t xml:space="preserve"> (de-linking and opening in the title come from here) </w:t>
      </w:r>
      <w:r>
        <w:rPr>
          <w:rStyle w:val="IntenseEmphasis"/>
        </w:rPr>
        <w:t xml:space="preserve">to the </w:t>
      </w:r>
      <w:r>
        <w:rPr>
          <w:rStyle w:val="IntenseEmphasis"/>
          <w:highlight w:val="green"/>
        </w:rPr>
        <w:t xml:space="preserve">possibilities </w:t>
      </w:r>
      <w:r>
        <w:rPr>
          <w:rStyle w:val="Emphasis"/>
          <w:highlight w:val="green"/>
        </w:rPr>
        <w:t>hidden</w:t>
      </w:r>
      <w:r>
        <w:rPr>
          <w:sz w:val="16"/>
        </w:rPr>
        <w:t xml:space="preserve"> (colonized and discredited, such as the traditional, barbarian, primitive, mystic, etc.) </w:t>
      </w:r>
      <w:r>
        <w:rPr>
          <w:rStyle w:val="Emphasis"/>
          <w:highlight w:val="green"/>
        </w:rPr>
        <w:t>by</w:t>
      </w:r>
      <w:r>
        <w:rPr>
          <w:rStyle w:val="Emphasis"/>
        </w:rPr>
        <w:t xml:space="preserve"> the </w:t>
      </w:r>
      <w:r>
        <w:rPr>
          <w:rStyle w:val="Emphasis"/>
          <w:highlight w:val="green"/>
        </w:rPr>
        <w:t>modern rationality</w:t>
      </w:r>
      <w:r>
        <w:rPr>
          <w:rStyle w:val="IntenseEmphasis"/>
          <w:highlight w:val="green"/>
        </w:rPr>
        <w:t xml:space="preserve"> that is mounted and enclosed by</w:t>
      </w:r>
      <w:r>
        <w:rPr>
          <w:rStyle w:val="IntenseEmphasis"/>
        </w:rPr>
        <w:t xml:space="preserve"> categories of </w:t>
      </w:r>
      <w:r>
        <w:rPr>
          <w:rStyle w:val="IntenseEmphasis"/>
          <w:highlight w:val="green"/>
        </w:rPr>
        <w:t>Greek, Latin, and the six modern imperial European languages</w:t>
      </w:r>
      <w:r>
        <w:rPr>
          <w:rStyle w:val="IntenseEmphasis"/>
        </w:rPr>
        <w:t>.</w:t>
      </w:r>
    </w:p>
    <w:p w:rsidR="00403146" w:rsidRDefault="00403146" w:rsidP="00403146">
      <w:pPr>
        <w:pStyle w:val="Heading2"/>
      </w:pPr>
      <w:r>
        <w:rPr>
          <w:b w:val="0"/>
          <w:bCs w:val="0"/>
        </w:rPr>
        <w:t>Case</w:t>
      </w:r>
    </w:p>
    <w:p w:rsidR="00403146" w:rsidRDefault="00403146" w:rsidP="00403146">
      <w:pPr>
        <w:pStyle w:val="Heading4"/>
        <w:rPr>
          <w:b w:val="0"/>
          <w:bCs w:val="0"/>
        </w:rPr>
      </w:pPr>
      <w:r>
        <w:rPr>
          <w:b w:val="0"/>
          <w:bCs w:val="0"/>
        </w:rPr>
        <w:t>Trading autobiographical narrative for the ballot commodifies one’s identity and has limited impact on the culture that one attempt’s to reform – when autobiographical narrative “wins,” it subverts its own most radical intentions by becoming an exemplar of the very culture under indictment</w:t>
      </w:r>
    </w:p>
    <w:p w:rsidR="00403146" w:rsidRDefault="00403146" w:rsidP="00403146">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403146" w:rsidRDefault="00403146" w:rsidP="00403146">
      <w:pPr>
        <w:rPr>
          <w:sz w:val="16"/>
        </w:rPr>
      </w:pPr>
      <w:r>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w:t>
      </w:r>
      <w:proofErr w:type="gramStart"/>
      <w:r>
        <w:rPr>
          <w:sz w:val="16"/>
        </w:rPr>
        <w:t>n196</w:t>
      </w:r>
      <w:proofErr w:type="gramEnd"/>
      <w:r>
        <w:rPr>
          <w:sz w:val="16"/>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Pr>
          <w:rStyle w:val="IntenseEmphasis"/>
          <w:highlight w:val="yellow"/>
        </w:rPr>
        <w:t xml:space="preserve">autobiography </w:t>
      </w:r>
      <w:r>
        <w:rPr>
          <w:rStyle w:val="Emphasis"/>
          <w:highlight w:val="yellow"/>
        </w:rPr>
        <w:t>is a lucrative commodity</w:t>
      </w:r>
      <w:r>
        <w:rPr>
          <w:sz w:val="16"/>
        </w:rPr>
        <w:t xml:space="preserve">. </w:t>
      </w:r>
      <w:r>
        <w:rPr>
          <w:rStyle w:val="IntenseEmphasis"/>
          <w:highlight w:val="yellow"/>
        </w:rPr>
        <w:t>In our culture</w:t>
      </w:r>
      <w:r>
        <w:rPr>
          <w:sz w:val="16"/>
        </w:rPr>
        <w:t xml:space="preserve">, members of </w:t>
      </w:r>
      <w:r>
        <w:rPr>
          <w:rStyle w:val="IntenseEmphasis"/>
          <w:highlight w:val="yellow"/>
        </w:rPr>
        <w:t>the</w:t>
      </w:r>
      <w:r>
        <w:rPr>
          <w:sz w:val="16"/>
        </w:rPr>
        <w:t xml:space="preserve"> reading </w:t>
      </w:r>
      <w:r>
        <w:rPr>
          <w:rStyle w:val="IntenseEmphasis"/>
          <w:highlight w:val="yellow"/>
        </w:rPr>
        <w:t>public</w:t>
      </w:r>
      <w:r>
        <w:rPr>
          <w:sz w:val="16"/>
        </w:rPr>
        <w:t xml:space="preserve"> </w:t>
      </w:r>
      <w:r>
        <w:rPr>
          <w:rStyle w:val="IntenseEmphasis"/>
          <w:highlight w:val="yellow"/>
        </w:rPr>
        <w:t>avidly</w:t>
      </w:r>
      <w:r>
        <w:rPr>
          <w:sz w:val="16"/>
        </w:rPr>
        <w:t xml:space="preserve"> </w:t>
      </w:r>
      <w:r>
        <w:rPr>
          <w:rStyle w:val="IntenseEmphasis"/>
          <w:highlight w:val="yellow"/>
        </w:rPr>
        <w:t>consume personal stories</w:t>
      </w:r>
      <w:r>
        <w:rPr>
          <w:sz w:val="16"/>
        </w:rPr>
        <w:t xml:space="preserve">, n197 which surely explains why first-rate law journals and academic presses have been eager to market outsider narratives. </w:t>
      </w:r>
      <w:proofErr w:type="gramStart"/>
      <w:r>
        <w:rPr>
          <w:rStyle w:val="IntenseEmphasis"/>
          <w:highlight w:val="yellow"/>
        </w:rPr>
        <w:t xml:space="preserve">No matter how unruly the self that it records, an autobiographical performance </w:t>
      </w:r>
      <w:r>
        <w:rPr>
          <w:rStyle w:val="Emphasis"/>
          <w:highlight w:val="yellow"/>
        </w:rPr>
        <w:t>transforms that self into a form of "property in a moneyed economy</w:t>
      </w:r>
      <w:r>
        <w:rPr>
          <w:sz w:val="16"/>
        </w:rPr>
        <w:t>" n198 and into a valuable intellectual [*1283] asset in an academy that requires its members to publish.</w:t>
      </w:r>
      <w:proofErr w:type="gramEnd"/>
      <w:r>
        <w:rPr>
          <w:sz w:val="16"/>
        </w:rPr>
        <w:t xml:space="preserve"> </w:t>
      </w:r>
      <w:proofErr w:type="gramStart"/>
      <w:r>
        <w:rPr>
          <w:sz w:val="16"/>
        </w:rPr>
        <w:t>n199</w:t>
      </w:r>
      <w:proofErr w:type="gramEnd"/>
      <w:r>
        <w:rPr>
          <w:sz w:val="16"/>
        </w:rPr>
        <w:t xml:space="preserve"> Accordingly, we must be skeptical of the assertion that the outsiders' splendid publication record is itself sufficient evidence of the success of their endeavor. n200</w:t>
      </w:r>
    </w:p>
    <w:p w:rsidR="00403146" w:rsidRDefault="00403146" w:rsidP="00403146">
      <w:r>
        <w:t xml:space="preserve">Certainly, publication of a best seller may transform its author's life, with the resulting commercial success and academic renown. </w:t>
      </w:r>
      <w:proofErr w:type="gramStart"/>
      <w:r>
        <w:t>n201</w:t>
      </w:r>
      <w:proofErr w:type="gramEnd"/>
      <w:r>
        <w:t xml:space="preserve"> As one critic of autobiography puts it, "failures do not get published." n202 </w:t>
      </w:r>
      <w:r>
        <w:rPr>
          <w:rStyle w:val="IntenseEmphasis"/>
          <w:highlight w:val="yellow"/>
        </w:rPr>
        <w:t>While</w:t>
      </w:r>
      <w:r>
        <w:t xml:space="preserve"> writing a </w:t>
      </w:r>
      <w:r>
        <w:rPr>
          <w:rStyle w:val="IntenseEmphasis"/>
          <w:highlight w:val="yellow"/>
        </w:rPr>
        <w:t xml:space="preserve">successful autobiography </w:t>
      </w:r>
      <w:r>
        <w:rPr>
          <w:rStyle w:val="Emphasis"/>
          <w:highlight w:val="yellow"/>
        </w:rPr>
        <w:t>may be momentous for the individual</w:t>
      </w:r>
      <w:r>
        <w:t xml:space="preserve"> author, </w:t>
      </w:r>
      <w:r>
        <w:rPr>
          <w:rStyle w:val="IntenseEmphasis"/>
          <w:highlight w:val="yellow"/>
        </w:rPr>
        <w:t>this</w:t>
      </w:r>
      <w:r>
        <w:t xml:space="preserve"> </w:t>
      </w:r>
      <w:r>
        <w:rPr>
          <w:rStyle w:val="IntenseEmphasis"/>
          <w:highlight w:val="yellow"/>
        </w:rPr>
        <w:t xml:space="preserve">success has a </w:t>
      </w:r>
      <w:r>
        <w:rPr>
          <w:rStyle w:val="Emphasis"/>
          <w:highlight w:val="yellow"/>
        </w:rPr>
        <w:t>limited impact on culture</w:t>
      </w:r>
      <w:r>
        <w:t xml:space="preserve">. Indeed, </w:t>
      </w:r>
      <w:r>
        <w:rPr>
          <w:rStyle w:val="Emphasis"/>
          <w:highlight w:val="yellow"/>
        </w:rPr>
        <w:t>the transformation of outsider authors into "success stories"</w:t>
      </w:r>
      <w:r>
        <w:rPr>
          <w:rStyle w:val="IntenseEmphasis"/>
          <w:highlight w:val="yellow"/>
        </w:rPr>
        <w:t xml:space="preserve"> </w:t>
      </w:r>
      <w:r>
        <w:rPr>
          <w:rStyle w:val="Emphasis"/>
          <w:highlight w:val="yellow"/>
        </w:rPr>
        <w:t>subverts outsiders' radical intentions</w:t>
      </w:r>
      <w:r>
        <w:rPr>
          <w:rStyle w:val="IntenseEmphasis"/>
          <w:highlight w:val="yellow"/>
        </w:rPr>
        <w:t xml:space="preserve"> by constituting them as exemplary participants </w:t>
      </w:r>
      <w:r>
        <w:rPr>
          <w:rStyle w:val="Emphasis"/>
          <w:highlight w:val="yellow"/>
        </w:rPr>
        <w:t>within contemporary culture</w:t>
      </w:r>
      <w:r>
        <w:rPr>
          <w:rStyle w:val="IntenseEmphasis"/>
          <w:highlight w:val="yellow"/>
        </w:rPr>
        <w:t xml:space="preserve">, willing to market </w:t>
      </w:r>
      <w:r>
        <w:rPr>
          <w:rStyle w:val="Emphasis"/>
          <w:highlight w:val="yellow"/>
        </w:rPr>
        <w:t>even themselves</w:t>
      </w:r>
      <w:r>
        <w:t xml:space="preserve"> </w:t>
      </w:r>
      <w:r>
        <w:rPr>
          <w:rStyle w:val="IntenseEmphasis"/>
          <w:highlight w:val="yellow"/>
        </w:rPr>
        <w:t>to</w:t>
      </w:r>
      <w:r>
        <w:t xml:space="preserve"> literary and </w:t>
      </w:r>
      <w:r>
        <w:rPr>
          <w:rStyle w:val="Emphasis"/>
          <w:highlight w:val="yellow"/>
        </w:rPr>
        <w:t>academic consumers</w:t>
      </w:r>
      <w:r>
        <w:t xml:space="preserve">. </w:t>
      </w:r>
      <w:proofErr w:type="gramStart"/>
      <w:r>
        <w:t>n203</w:t>
      </w:r>
      <w:proofErr w:type="gramEnd"/>
      <w:r>
        <w:t xml:space="preserve"> What good does this transformation do for outsiders who are less fortunate and less articulate than middle-class law professors? </w:t>
      </w:r>
      <w:proofErr w:type="gramStart"/>
      <w:r>
        <w:t>n204</w:t>
      </w:r>
      <w:proofErr w:type="gramEnd"/>
      <w:r>
        <w:t xml:space="preserve"> Although they style themselves cultural critics, the  [*1284]  storytellers generally do not reflect on the meaning of their own commercial success, nor ponder its entanglement with the cultural values they claim to resist. Rather, </w:t>
      </w:r>
      <w:r>
        <w:rPr>
          <w:rStyle w:val="IntenseEmphasis"/>
          <w:highlight w:val="yellow"/>
        </w:rPr>
        <w:t>for the most part, they seem content simply to take advantage of the peculiarly American license</w:t>
      </w:r>
      <w:r>
        <w:t xml:space="preserve">, identified by Professor </w:t>
      </w:r>
      <w:proofErr w:type="spellStart"/>
      <w:r>
        <w:t>Sacvan</w:t>
      </w:r>
      <w:proofErr w:type="spellEnd"/>
      <w:r>
        <w:t xml:space="preserve"> </w:t>
      </w:r>
      <w:proofErr w:type="spellStart"/>
      <w:r>
        <w:t>Bercovitch</w:t>
      </w:r>
      <w:proofErr w:type="spellEnd"/>
      <w:r>
        <w:t xml:space="preserve">, </w:t>
      </w:r>
      <w:r>
        <w:rPr>
          <w:rStyle w:val="IntenseEmphasis"/>
          <w:highlight w:val="yellow"/>
        </w:rPr>
        <w:t xml:space="preserve">"to </w:t>
      </w:r>
      <w:r>
        <w:rPr>
          <w:rStyle w:val="Emphasis"/>
          <w:highlight w:val="yellow"/>
        </w:rPr>
        <w:t>have your dissent and make it too</w:t>
      </w:r>
      <w:r>
        <w:t>." n205</w:t>
      </w:r>
    </w:p>
    <w:p w:rsidR="00403146" w:rsidRDefault="00403146" w:rsidP="00403146"/>
    <w:p w:rsidR="00403146" w:rsidRDefault="00403146" w:rsidP="00403146"/>
    <w:p w:rsidR="00403146" w:rsidRDefault="00403146" w:rsidP="00403146">
      <w:pPr>
        <w:pStyle w:val="Heading4"/>
      </w:pPr>
      <w:r>
        <w:rPr>
          <w:b w:val="0"/>
          <w:bCs w:val="0"/>
        </w:rPr>
        <w:t>Performance is not a mode of resistance - it gives too much power to the audience because the performer is structurally blocked from controlling the (re)presentation of their representations.  Appealing to the ballot is a way of turning over one’s identity to the same reproductive economy that underwrites liberalism</w:t>
      </w:r>
    </w:p>
    <w:p w:rsidR="00403146" w:rsidRDefault="00403146" w:rsidP="00403146">
      <w:r>
        <w:rPr>
          <w:rStyle w:val="Heading4Char"/>
        </w:rPr>
        <w:t>Phelan 96</w:t>
      </w:r>
      <w:r>
        <w:t xml:space="preserve">—chair of New York University's Department of Performance Studies (Peggy, Unmarked: the politics of performance, </w:t>
      </w:r>
      <w:proofErr w:type="spellStart"/>
      <w:proofErr w:type="gramStart"/>
      <w:r>
        <w:t>ed</w:t>
      </w:r>
      <w:proofErr w:type="spellEnd"/>
      <w:proofErr w:type="gramEnd"/>
      <w:r>
        <w:t xml:space="preserve"> published in the Taylor &amp; Francis e-Library, 2005, 146</w:t>
      </w:r>
    </w:p>
    <w:p w:rsidR="00403146" w:rsidRDefault="00403146" w:rsidP="00403146">
      <w:r>
        <w:rPr>
          <w:rStyle w:val="IntenseEmphasis"/>
          <w:highlight w:val="yellow"/>
        </w:rPr>
        <w:t>Performance’s only life is in the present. Performance cannot</w:t>
      </w:r>
      <w:r>
        <w:t xml:space="preserve"> be saved, recorded, documented, or otherwise </w:t>
      </w:r>
      <w:r>
        <w:rPr>
          <w:rStyle w:val="IntenseEmphasis"/>
          <w:highlight w:val="yellow"/>
        </w:rPr>
        <w:t xml:space="preserve">participate in the circulation </w:t>
      </w:r>
      <w:r>
        <w:rPr>
          <w:rStyle w:val="Emphasis"/>
          <w:highlight w:val="yellow"/>
        </w:rPr>
        <w:t>of representations of representations</w:t>
      </w:r>
      <w:r>
        <w:t xml:space="preserve">: once it does so, it becomes something other than performance. </w:t>
      </w:r>
      <w:r>
        <w:rPr>
          <w:rStyle w:val="IntenseEmphasis"/>
          <w:highlight w:val="yellow"/>
        </w:rPr>
        <w:t xml:space="preserve">To the degree that performance attempts to enter the economy of reproduction it </w:t>
      </w:r>
      <w:r>
        <w:rPr>
          <w:rStyle w:val="Emphasis"/>
          <w:highlight w:val="yellow"/>
        </w:rPr>
        <w:t>betrays and lessens the promise of its own</w:t>
      </w:r>
      <w:r>
        <w:t xml:space="preserve"> ontology. Performance’s being, like the ontology of subjectivity proposed here, becomes itself through disappearance.</w:t>
      </w:r>
    </w:p>
    <w:p w:rsidR="00403146" w:rsidRDefault="00403146" w:rsidP="00403146">
      <w:r>
        <w:rPr>
          <w:rStyle w:val="IntenseEmphasis"/>
          <w:highlight w:val="yellow"/>
        </w:rPr>
        <w:t>The pressures brought to bear on performance to succumb to the laws of the reproductive economy are enormous</w:t>
      </w:r>
      <w:r>
        <w:t xml:space="preserve">. </w:t>
      </w:r>
      <w:r>
        <w:rPr>
          <w:rStyle w:val="IntenseEmphasis"/>
          <w:highlight w:val="yellow"/>
        </w:rPr>
        <w:t xml:space="preserve">For </w:t>
      </w:r>
      <w:r>
        <w:rPr>
          <w:rStyle w:val="Emphasis"/>
          <w:highlight w:val="yellow"/>
        </w:rPr>
        <w:t>only rarely</w:t>
      </w:r>
      <w:r>
        <w:rPr>
          <w:rStyle w:val="IntenseEmphasis"/>
          <w:highlight w:val="yellow"/>
        </w:rPr>
        <w:t xml:space="preserve"> in this culture is the “now” to which performance addresses its deepest 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IntenseEmphasis"/>
          <w:highlight w:val="yellow"/>
        </w:rPr>
        <w:t>The document of a performance then is only a spur to memory, an encouragement of memory to become present</w:t>
      </w:r>
      <w:r>
        <w:t>.</w:t>
      </w:r>
    </w:p>
    <w:p w:rsidR="00403146" w:rsidRDefault="00403146" w:rsidP="00403146">
      <w:pPr>
        <w:pStyle w:val="Heading4"/>
      </w:pPr>
      <w:r>
        <w:rPr>
          <w:b w:val="0"/>
          <w:bCs w:val="0"/>
        </w:rPr>
        <w:t xml:space="preserve">This is precisely why autobiography is </w:t>
      </w:r>
      <w:r>
        <w:rPr>
          <w:b w:val="0"/>
          <w:bCs w:val="0"/>
          <w:u w:val="single"/>
        </w:rPr>
        <w:t>so easily coopted by liberalism</w:t>
      </w:r>
      <w:r>
        <w:rPr>
          <w:b w:val="0"/>
          <w:bCs w:val="0"/>
        </w:rPr>
        <w:t xml:space="preserve"> – autobiography IS the practice of the liberal autonomous subject </w:t>
      </w:r>
      <w:r>
        <w:rPr>
          <w:b w:val="0"/>
          <w:bCs w:val="0"/>
          <w:i/>
        </w:rPr>
        <w:t>par excellence</w:t>
      </w:r>
      <w:r>
        <w:rPr>
          <w:b w:val="0"/>
          <w:bCs w:val="0"/>
        </w:rPr>
        <w:t xml:space="preserve"> – this same notion of the liberal subject has historically been responsible for the Western conquest of the world.  </w:t>
      </w:r>
    </w:p>
    <w:p w:rsidR="00403146" w:rsidRDefault="00403146" w:rsidP="00403146">
      <w:pPr>
        <w:pStyle w:val="Heading4"/>
        <w:rPr>
          <w:b w:val="0"/>
          <w:bCs w:val="0"/>
        </w:rPr>
      </w:pPr>
      <w:r>
        <w:rPr>
          <w:b w:val="0"/>
          <w:bCs w:val="0"/>
          <w:u w:val="single"/>
        </w:rPr>
        <w:t>Even if</w:t>
      </w:r>
      <w:r>
        <w:rPr>
          <w:b w:val="0"/>
          <w:bCs w:val="0"/>
        </w:rPr>
        <w:t xml:space="preserve"> their best intention is to resist the liberal subject, autobiography is </w:t>
      </w:r>
      <w:r>
        <w:rPr>
          <w:b w:val="0"/>
          <w:bCs w:val="0"/>
          <w:u w:val="single"/>
        </w:rPr>
        <w:t>understood by its consuming audience</w:t>
      </w:r>
      <w:r>
        <w:rPr>
          <w:b w:val="0"/>
          <w:bCs w:val="0"/>
        </w:rPr>
        <w:t xml:space="preserve"> as the assertion of the classic autonomous subject – this </w:t>
      </w:r>
      <w:r>
        <w:rPr>
          <w:b w:val="0"/>
          <w:bCs w:val="0"/>
          <w:u w:val="single"/>
        </w:rPr>
        <w:t>subverts the political potential of performance</w:t>
      </w:r>
      <w:r>
        <w:rPr>
          <w:b w:val="0"/>
          <w:bCs w:val="0"/>
        </w:rPr>
        <w:t xml:space="preserve"> by rendering one’s experience legible to the terms of </w:t>
      </w:r>
      <w:proofErr w:type="gramStart"/>
      <w:r>
        <w:rPr>
          <w:b w:val="0"/>
          <w:bCs w:val="0"/>
        </w:rPr>
        <w:t>liberalism .</w:t>
      </w:r>
      <w:proofErr w:type="gramEnd"/>
    </w:p>
    <w:p w:rsidR="00403146" w:rsidRDefault="00403146" w:rsidP="00403146">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403146" w:rsidRDefault="00403146" w:rsidP="00403146"/>
    <w:p w:rsidR="00403146" w:rsidRDefault="00403146" w:rsidP="00403146">
      <w:pPr>
        <w:rPr>
          <w:sz w:val="16"/>
        </w:rPr>
      </w:pPr>
      <w:r>
        <w:rPr>
          <w:rStyle w:val="IntenseEmphasis"/>
        </w:rPr>
        <w:t>Although Williams is quick to detect insensitivity</w:t>
      </w:r>
      <w:r>
        <w:rPr>
          <w:sz w:val="16"/>
        </w:rPr>
        <w:t xml:space="preserve"> and bigotry</w:t>
      </w:r>
      <w:r>
        <w:rPr>
          <w:rStyle w:val="IntenseEmphasis"/>
        </w:rPr>
        <w:t xml:space="preserve"> in remarks made by </w:t>
      </w:r>
      <w:r>
        <w:rPr>
          <w:sz w:val="16"/>
        </w:rPr>
        <w:t xml:space="preserve">strangers, </w:t>
      </w:r>
      <w:r>
        <w:rPr>
          <w:rStyle w:val="IntenseEmphasis"/>
        </w:rPr>
        <w:t>colleagues</w:t>
      </w:r>
      <w:r>
        <w:rPr>
          <w:sz w:val="16"/>
        </w:rPr>
        <w:t xml:space="preserve">, and friends, </w:t>
      </w:r>
      <w:r>
        <w:rPr>
          <w:rStyle w:val="IntenseEmphasis"/>
        </w:rPr>
        <w:t>her taste for irony fails her when it</w:t>
      </w:r>
      <w:r>
        <w:rPr>
          <w:sz w:val="16"/>
        </w:rPr>
        <w:t xml:space="preserve"> </w:t>
      </w:r>
      <w:r>
        <w:rPr>
          <w:rStyle w:val="IntenseEmphasis"/>
        </w:rPr>
        <w:t xml:space="preserve">comes to reflection on her relationship with her readers and the </w:t>
      </w:r>
      <w:r>
        <w:rPr>
          <w:sz w:val="16"/>
        </w:rPr>
        <w:t>material</w:t>
      </w:r>
      <w:r>
        <w:rPr>
          <w:rStyle w:val="IntenseEmphasis"/>
        </w:rPr>
        <w:t xml:space="preserve"> benefits that her autobiographical performances have earned for her.</w:t>
      </w:r>
      <w:r>
        <w:rPr>
          <w:sz w:val="16"/>
        </w:rPr>
        <w:t xml:space="preserve"> </w:t>
      </w:r>
      <w:proofErr w:type="gramStart"/>
      <w:r>
        <w:rPr>
          <w:sz w:val="16"/>
        </w:rPr>
        <w:t>n196</w:t>
      </w:r>
      <w:proofErr w:type="gramEnd"/>
      <w:r>
        <w:rPr>
          <w:sz w:val="16"/>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Pr>
          <w:rStyle w:val="Emphasis"/>
        </w:rPr>
        <w:t xml:space="preserve"> </w:t>
      </w:r>
      <w:r>
        <w:rPr>
          <w:rStyle w:val="Emphasis"/>
          <w:highlight w:val="yellow"/>
        </w:rPr>
        <w:t>autobiography is a lucrative commodity</w:t>
      </w:r>
      <w:r>
        <w:rPr>
          <w:sz w:val="16"/>
        </w:rPr>
        <w:t xml:space="preserve">. In our culture, members of the reading public avidly consume personal stories, n197 which surely explains why first-rate law journals and academic presses have been eager to market outsider narratives. </w:t>
      </w:r>
      <w:r>
        <w:rPr>
          <w:rStyle w:val="IntenseEmphasis"/>
        </w:rPr>
        <w:t xml:space="preserve">No matter how unruly the self that it records, an autobiographical </w:t>
      </w:r>
      <w:r>
        <w:rPr>
          <w:rStyle w:val="IntenseEmphasis"/>
          <w:highlight w:val="yellow"/>
        </w:rPr>
        <w:t>performance transforms that self into</w:t>
      </w:r>
      <w:r>
        <w:rPr>
          <w:rStyle w:val="IntenseEmphasis"/>
        </w:rPr>
        <w:t xml:space="preserve"> a form of "property in a moneyed economy</w:t>
      </w:r>
      <w:r>
        <w:rPr>
          <w:sz w:val="16"/>
        </w:rPr>
        <w:t xml:space="preserve">" n198 </w:t>
      </w:r>
      <w:r>
        <w:rPr>
          <w:rStyle w:val="IntenseEmphasis"/>
        </w:rPr>
        <w:t xml:space="preserve">and into </w:t>
      </w:r>
      <w:r>
        <w:rPr>
          <w:rStyle w:val="IntenseEmphasis"/>
          <w:highlight w:val="yellow"/>
        </w:rPr>
        <w:t>a valuable</w:t>
      </w:r>
      <w:r>
        <w:rPr>
          <w:sz w:val="16"/>
          <w:highlight w:val="yellow"/>
        </w:rPr>
        <w:t xml:space="preserve"> </w:t>
      </w:r>
      <w:r>
        <w:rPr>
          <w:rStyle w:val="Emphasis"/>
          <w:highlight w:val="yellow"/>
        </w:rPr>
        <w:t>intellectual</w:t>
      </w:r>
      <w:r>
        <w:rPr>
          <w:sz w:val="16"/>
        </w:rPr>
        <w:t xml:space="preserve"> [*1283</w:t>
      </w:r>
      <w:proofErr w:type="gramStart"/>
      <w:r>
        <w:rPr>
          <w:sz w:val="16"/>
        </w:rPr>
        <w:t xml:space="preserve">]  </w:t>
      </w:r>
      <w:r>
        <w:rPr>
          <w:rStyle w:val="Emphasis"/>
          <w:highlight w:val="yellow"/>
        </w:rPr>
        <w:t>asset</w:t>
      </w:r>
      <w:proofErr w:type="gramEnd"/>
      <w:r>
        <w:rPr>
          <w:rStyle w:val="Emphasis"/>
        </w:rPr>
        <w:t xml:space="preserve"> in an academy</w:t>
      </w:r>
      <w:r>
        <w:rPr>
          <w:sz w:val="16"/>
        </w:rPr>
        <w:t xml:space="preserve"> that requires its members to publish. </w:t>
      </w:r>
      <w:proofErr w:type="gramStart"/>
      <w:r>
        <w:rPr>
          <w:sz w:val="16"/>
        </w:rPr>
        <w:t>n199</w:t>
      </w:r>
      <w:proofErr w:type="gramEnd"/>
      <w:r>
        <w:rPr>
          <w:sz w:val="16"/>
        </w:rPr>
        <w:t xml:space="preserve"> Accordingly, </w:t>
      </w:r>
      <w:r>
        <w:rPr>
          <w:rStyle w:val="Emphasis"/>
          <w:highlight w:val="yellow"/>
          <w:bdr w:val="single" w:sz="4" w:space="0" w:color="auto" w:frame="1"/>
        </w:rPr>
        <w:t>we must be</w:t>
      </w:r>
      <w:r>
        <w:rPr>
          <w:rStyle w:val="Emphasis"/>
          <w:bdr w:val="single" w:sz="4" w:space="0" w:color="auto" w:frame="1"/>
        </w:rPr>
        <w:t xml:space="preserve"> </w:t>
      </w:r>
      <w:r>
        <w:rPr>
          <w:rStyle w:val="Emphasis"/>
          <w:highlight w:val="yellow"/>
          <w:bdr w:val="single" w:sz="4" w:space="0" w:color="auto" w:frame="1"/>
        </w:rPr>
        <w:t>skeptical of the</w:t>
      </w:r>
      <w:r>
        <w:rPr>
          <w:rStyle w:val="Emphasis"/>
          <w:bdr w:val="single" w:sz="4" w:space="0" w:color="auto" w:frame="1"/>
        </w:rPr>
        <w:t xml:space="preserve"> </w:t>
      </w:r>
      <w:r>
        <w:rPr>
          <w:rStyle w:val="Emphasis"/>
          <w:highlight w:val="yellow"/>
          <w:bdr w:val="single" w:sz="4" w:space="0" w:color="auto" w:frame="1"/>
        </w:rPr>
        <w:t xml:space="preserve">assertion that the outsiders' </w:t>
      </w:r>
      <w:r>
        <w:rPr>
          <w:rStyle w:val="Emphasis"/>
          <w:bdr w:val="single" w:sz="4" w:space="0" w:color="auto" w:frame="1"/>
        </w:rPr>
        <w:t xml:space="preserve">splendid </w:t>
      </w:r>
      <w:r>
        <w:rPr>
          <w:rStyle w:val="Emphasis"/>
          <w:highlight w:val="yellow"/>
          <w:bdr w:val="single" w:sz="4" w:space="0" w:color="auto" w:frame="1"/>
        </w:rPr>
        <w:t xml:space="preserve">publication record is </w:t>
      </w:r>
      <w:r>
        <w:rPr>
          <w:rStyle w:val="Emphasis"/>
          <w:bdr w:val="single" w:sz="4" w:space="0" w:color="auto" w:frame="1"/>
        </w:rPr>
        <w:t xml:space="preserve">itself </w:t>
      </w:r>
      <w:r>
        <w:rPr>
          <w:rStyle w:val="Emphasis"/>
          <w:highlight w:val="yellow"/>
          <w:bdr w:val="single" w:sz="4" w:space="0" w:color="auto" w:frame="1"/>
        </w:rPr>
        <w:t>sufficient evidence of the success of their endeavor</w:t>
      </w:r>
      <w:r>
        <w:rPr>
          <w:sz w:val="16"/>
        </w:rPr>
        <w:t>. n200</w:t>
      </w:r>
    </w:p>
    <w:p w:rsidR="00403146" w:rsidRDefault="00403146" w:rsidP="00403146">
      <w:pPr>
        <w:rPr>
          <w:sz w:val="16"/>
        </w:rPr>
      </w:pPr>
      <w:r>
        <w:rPr>
          <w:sz w:val="16"/>
        </w:rPr>
        <w:t xml:space="preserve">Certainly, publication of a best seller may transform its author's life, with the resulting commercial success and academic renown. </w:t>
      </w:r>
      <w:proofErr w:type="gramStart"/>
      <w:r>
        <w:rPr>
          <w:sz w:val="16"/>
        </w:rPr>
        <w:t>n201</w:t>
      </w:r>
      <w:proofErr w:type="gramEnd"/>
      <w:r>
        <w:rPr>
          <w:sz w:val="16"/>
        </w:rPr>
        <w:t xml:space="preserve"> As one critic of autobiography puts it, "failures do not get published." n202 </w:t>
      </w:r>
      <w:r>
        <w:rPr>
          <w:rStyle w:val="IntenseEmphasis"/>
          <w:highlight w:val="yellow"/>
        </w:rPr>
        <w:t>While</w:t>
      </w:r>
      <w:r>
        <w:rPr>
          <w:rStyle w:val="IntenseEmphasis"/>
        </w:rPr>
        <w:t xml:space="preserve"> writing a successful </w:t>
      </w:r>
      <w:r>
        <w:rPr>
          <w:rStyle w:val="IntenseEmphasis"/>
          <w:highlight w:val="yellow"/>
        </w:rPr>
        <w:t>autobiography may be momentous for the</w:t>
      </w:r>
      <w:r>
        <w:rPr>
          <w:rStyle w:val="IntenseEmphasis"/>
        </w:rPr>
        <w:t xml:space="preserve"> </w:t>
      </w:r>
      <w:r>
        <w:rPr>
          <w:rStyle w:val="IntenseEmphasis"/>
          <w:highlight w:val="yellow"/>
        </w:rPr>
        <w:t>individual</w:t>
      </w:r>
      <w:r>
        <w:rPr>
          <w:rStyle w:val="IntenseEmphasis"/>
        </w:rPr>
        <w:t xml:space="preserve"> author,</w:t>
      </w:r>
      <w:r>
        <w:rPr>
          <w:sz w:val="16"/>
        </w:rPr>
        <w:t xml:space="preserve"> </w:t>
      </w:r>
      <w:r>
        <w:rPr>
          <w:rStyle w:val="Emphasis"/>
          <w:highlight w:val="yellow"/>
        </w:rPr>
        <w:t>this</w:t>
      </w:r>
      <w:r>
        <w:rPr>
          <w:rStyle w:val="Emphasis"/>
        </w:rPr>
        <w:t xml:space="preserve"> success </w:t>
      </w:r>
      <w:r>
        <w:rPr>
          <w:rStyle w:val="Emphasis"/>
          <w:highlight w:val="yellow"/>
        </w:rPr>
        <w:t xml:space="preserve">has </w:t>
      </w:r>
      <w:r>
        <w:rPr>
          <w:rStyle w:val="Emphasis"/>
        </w:rPr>
        <w:t xml:space="preserve">a </w:t>
      </w:r>
      <w:r>
        <w:rPr>
          <w:rStyle w:val="Emphasis"/>
          <w:highlight w:val="yellow"/>
        </w:rPr>
        <w:t>limited impact on culture</w:t>
      </w:r>
      <w:r>
        <w:rPr>
          <w:sz w:val="16"/>
        </w:rPr>
        <w:t xml:space="preserve">. Indeed, </w:t>
      </w:r>
      <w:r>
        <w:rPr>
          <w:rStyle w:val="Emphasis"/>
          <w:highlight w:val="yellow"/>
        </w:rPr>
        <w:t>the transformation of outsider authors into "success stories" subverts outsiders' radical intentions by constituting them as exemplary participants within contemporary culture</w:t>
      </w:r>
      <w:r>
        <w:rPr>
          <w:sz w:val="16"/>
        </w:rPr>
        <w:t xml:space="preserve">, willing to market even themselves to literary and academic consumers. </w:t>
      </w:r>
      <w:proofErr w:type="gramStart"/>
      <w:r>
        <w:rPr>
          <w:sz w:val="16"/>
        </w:rPr>
        <w:t>n203</w:t>
      </w:r>
      <w:proofErr w:type="gramEnd"/>
      <w:r>
        <w:rPr>
          <w:sz w:val="16"/>
        </w:rPr>
        <w:t xml:space="preserve"> </w:t>
      </w:r>
      <w:r>
        <w:rPr>
          <w:rStyle w:val="Emphasis"/>
          <w:highlight w:val="yellow"/>
        </w:rPr>
        <w:t>What good does this</w:t>
      </w:r>
      <w:r>
        <w:rPr>
          <w:rStyle w:val="Emphasis"/>
        </w:rPr>
        <w:t xml:space="preserve"> transformation </w:t>
      </w:r>
      <w:r>
        <w:rPr>
          <w:rStyle w:val="Emphasis"/>
          <w:highlight w:val="yellow"/>
        </w:rPr>
        <w:t>do for outsiders who are less fortunate</w:t>
      </w:r>
      <w:r>
        <w:rPr>
          <w:rStyle w:val="Emphasis"/>
        </w:rPr>
        <w:t xml:space="preserve"> and less articulate</w:t>
      </w:r>
      <w:r>
        <w:rPr>
          <w:sz w:val="16"/>
        </w:rPr>
        <w:t xml:space="preserve"> than middle-class law professors? </w:t>
      </w:r>
      <w:proofErr w:type="gramStart"/>
      <w:r>
        <w:rPr>
          <w:sz w:val="16"/>
        </w:rPr>
        <w:t>n204</w:t>
      </w:r>
      <w:proofErr w:type="gramEnd"/>
      <w:r>
        <w:rPr>
          <w:sz w:val="16"/>
        </w:rPr>
        <w:t xml:space="preserve"> </w:t>
      </w:r>
      <w:r>
        <w:rPr>
          <w:rStyle w:val="Emphasis"/>
        </w:rPr>
        <w:t>Although they style themselves cultural critics, the</w:t>
      </w:r>
      <w:r>
        <w:rPr>
          <w:sz w:val="16"/>
        </w:rPr>
        <w:t xml:space="preserve">  [*1284]  </w:t>
      </w:r>
      <w:r>
        <w:rPr>
          <w:rStyle w:val="Emphasis"/>
          <w:highlight w:val="yellow"/>
        </w:rPr>
        <w:t>storytellers</w:t>
      </w:r>
      <w:r>
        <w:rPr>
          <w:rStyle w:val="Emphasis"/>
        </w:rPr>
        <w:t xml:space="preserve"> generally </w:t>
      </w:r>
      <w:r>
        <w:rPr>
          <w:rStyle w:val="Emphasis"/>
          <w:highlight w:val="yellow"/>
        </w:rPr>
        <w:t>do not reflect</w:t>
      </w:r>
      <w:r>
        <w:rPr>
          <w:rStyle w:val="Emphasis"/>
        </w:rPr>
        <w:t xml:space="preserve"> </w:t>
      </w:r>
      <w:r>
        <w:rPr>
          <w:rStyle w:val="Emphasis"/>
          <w:highlight w:val="yellow"/>
        </w:rPr>
        <w:t>on the meaning of their</w:t>
      </w:r>
      <w:r>
        <w:rPr>
          <w:rStyle w:val="Emphasis"/>
        </w:rPr>
        <w:t xml:space="preserve"> own commercial </w:t>
      </w:r>
      <w:r>
        <w:rPr>
          <w:rStyle w:val="Emphasis"/>
          <w:highlight w:val="yellow"/>
        </w:rPr>
        <w:t>success</w:t>
      </w:r>
      <w:r>
        <w:rPr>
          <w:rStyle w:val="Emphasis"/>
        </w:rPr>
        <w:t xml:space="preserve">, </w:t>
      </w:r>
      <w:r>
        <w:rPr>
          <w:rStyle w:val="Emphasis"/>
          <w:highlight w:val="yellow"/>
        </w:rPr>
        <w:t>nor</w:t>
      </w:r>
      <w:r>
        <w:rPr>
          <w:rStyle w:val="Emphasis"/>
        </w:rPr>
        <w:t xml:space="preserve"> ponder </w:t>
      </w:r>
      <w:r>
        <w:rPr>
          <w:rStyle w:val="Emphasis"/>
          <w:highlight w:val="yellow"/>
        </w:rPr>
        <w:t>its entanglement with the cultural values they claim to resist</w:t>
      </w:r>
      <w:r>
        <w:rPr>
          <w:sz w:val="16"/>
        </w:rPr>
        <w:t xml:space="preserve">. Rather, for the most part, </w:t>
      </w:r>
      <w:r>
        <w:rPr>
          <w:rStyle w:val="IntenseEmphasis"/>
        </w:rPr>
        <w:t>they seem content simply</w:t>
      </w:r>
      <w:r>
        <w:rPr>
          <w:sz w:val="16"/>
        </w:rPr>
        <w:t xml:space="preserve"> to take advantage of the peculiarly American license, identified by Professor </w:t>
      </w:r>
      <w:proofErr w:type="spellStart"/>
      <w:r>
        <w:rPr>
          <w:sz w:val="16"/>
        </w:rPr>
        <w:t>Sacvan</w:t>
      </w:r>
      <w:proofErr w:type="spellEnd"/>
      <w:r>
        <w:rPr>
          <w:sz w:val="16"/>
        </w:rPr>
        <w:t xml:space="preserve"> </w:t>
      </w:r>
      <w:proofErr w:type="spellStart"/>
      <w:r>
        <w:rPr>
          <w:sz w:val="16"/>
        </w:rPr>
        <w:t>Bercovitch</w:t>
      </w:r>
      <w:proofErr w:type="spellEnd"/>
      <w:r>
        <w:rPr>
          <w:sz w:val="16"/>
        </w:rPr>
        <w:t>, "</w:t>
      </w:r>
      <w:r>
        <w:rPr>
          <w:rStyle w:val="IntenseEmphasis"/>
        </w:rPr>
        <w:t>to have your dissent and make it too</w:t>
      </w:r>
      <w:r>
        <w:rPr>
          <w:sz w:val="16"/>
        </w:rPr>
        <w:t>." n205</w:t>
      </w:r>
    </w:p>
    <w:p w:rsidR="00403146" w:rsidRDefault="00403146" w:rsidP="00403146">
      <w:pPr>
        <w:rPr>
          <w:sz w:val="16"/>
          <w:szCs w:val="16"/>
        </w:rPr>
      </w:pPr>
      <w:r>
        <w:rPr>
          <w:sz w:val="16"/>
          <w:szCs w:val="16"/>
        </w:rPr>
        <w:t xml:space="preserve">IV. The Autobiographical Self </w:t>
      </w:r>
    </w:p>
    <w:p w:rsidR="00403146" w:rsidRDefault="00403146" w:rsidP="00403146">
      <w:pPr>
        <w:rPr>
          <w:sz w:val="16"/>
        </w:rPr>
      </w:pPr>
      <w:r>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w:t>
      </w:r>
      <w:r>
        <w:rPr>
          <w:rStyle w:val="IntenseEmphasis"/>
        </w:rPr>
        <w:t>Contrary to the</w:t>
      </w:r>
      <w:r>
        <w:rPr>
          <w:sz w:val="16"/>
        </w:rPr>
        <w:t xml:space="preserve"> </w:t>
      </w:r>
      <w:r>
        <w:rPr>
          <w:rStyle w:val="IntenseEmphasis"/>
        </w:rPr>
        <w:t>outsiders' claim that their personalized discourse infuses law with their distinctive experiences</w:t>
      </w:r>
      <w:r>
        <w:rPr>
          <w:sz w:val="16"/>
        </w:rPr>
        <w:t xml:space="preserve"> </w:t>
      </w:r>
      <w:r>
        <w:rPr>
          <w:rStyle w:val="IntenseEmphasis"/>
        </w:rPr>
        <w:t>and</w:t>
      </w:r>
      <w:r>
        <w:rPr>
          <w:sz w:val="16"/>
        </w:rPr>
        <w:t xml:space="preserve"> political </w:t>
      </w:r>
      <w:r>
        <w:rPr>
          <w:rStyle w:val="IntenseEmphasis"/>
        </w:rPr>
        <w:t>perspectives</w:t>
      </w:r>
      <w:r>
        <w:rPr>
          <w:sz w:val="16"/>
        </w:rPr>
        <w:t xml:space="preserve">, numerous historians and critics of autobiography have insisted that </w:t>
      </w:r>
      <w:r>
        <w:rPr>
          <w:rStyle w:val="IntenseEmphasis"/>
          <w:highlight w:val="yellow"/>
        </w:rPr>
        <w:t>those who participate</w:t>
      </w:r>
      <w:r>
        <w:rPr>
          <w:rStyle w:val="IntenseEmphasis"/>
        </w:rPr>
        <w:t xml:space="preserve"> </w:t>
      </w:r>
      <w:r>
        <w:rPr>
          <w:rStyle w:val="IntenseEmphasis"/>
          <w:highlight w:val="yellow"/>
        </w:rPr>
        <w:t>in</w:t>
      </w:r>
      <w:r>
        <w:rPr>
          <w:sz w:val="16"/>
          <w:highlight w:val="yellow"/>
        </w:rPr>
        <w:t xml:space="preserve"> </w:t>
      </w:r>
      <w:r>
        <w:rPr>
          <w:rStyle w:val="IntenseEmphasis"/>
          <w:highlight w:val="yellow"/>
        </w:rPr>
        <w:t>autobiographical discourse</w:t>
      </w:r>
      <w:r>
        <w:rPr>
          <w:rStyle w:val="IntenseEmphasis"/>
        </w:rPr>
        <w:t xml:space="preserve"> </w:t>
      </w:r>
      <w:r>
        <w:rPr>
          <w:rStyle w:val="IntenseEmphasis"/>
          <w:highlight w:val="yellow"/>
        </w:rPr>
        <w:t>speak not in a different voice, but in a common voice that</w:t>
      </w:r>
      <w:r>
        <w:rPr>
          <w:sz w:val="16"/>
          <w:highlight w:val="yellow"/>
        </w:rPr>
        <w:t xml:space="preserve"> </w:t>
      </w:r>
      <w:r>
        <w:rPr>
          <w:rStyle w:val="IntenseEmphasis"/>
          <w:highlight w:val="yellow"/>
        </w:rPr>
        <w:t xml:space="preserve">reflects </w:t>
      </w:r>
      <w:r>
        <w:rPr>
          <w:rStyle w:val="IntenseEmphasis"/>
        </w:rPr>
        <w:t xml:space="preserve">their membership in </w:t>
      </w:r>
      <w:r>
        <w:rPr>
          <w:rStyle w:val="IntenseEmphasis"/>
          <w:highlight w:val="yellow"/>
        </w:rPr>
        <w:t>a culture devoted to liberal values</w:t>
      </w:r>
      <w:r>
        <w:rPr>
          <w:sz w:val="16"/>
        </w:rPr>
        <w:t xml:space="preserve">. n206 As </w:t>
      </w:r>
      <w:proofErr w:type="spellStart"/>
      <w:r>
        <w:rPr>
          <w:sz w:val="16"/>
        </w:rPr>
        <w:t>Sacvan</w:t>
      </w:r>
      <w:proofErr w:type="spellEnd"/>
      <w:r>
        <w:rPr>
          <w:sz w:val="16"/>
        </w:rPr>
        <w:t xml:space="preserve"> </w:t>
      </w:r>
      <w:proofErr w:type="spellStart"/>
      <w:r>
        <w:rPr>
          <w:sz w:val="16"/>
        </w:rPr>
        <w:t>Bercovitch</w:t>
      </w:r>
      <w:proofErr w:type="spellEnd"/>
      <w:r>
        <w:rPr>
          <w:sz w:val="16"/>
        </w:rPr>
        <w:t xml:space="preserve"> puts it, American cultural ideals, including specifically the mythic connection between the "heroic individual ... [and] the values of free enterprise," are "epitomized in autobiography." n207 In his seminal essay on the subject, Professor Georges </w:t>
      </w:r>
      <w:proofErr w:type="spellStart"/>
      <w:r>
        <w:rPr>
          <w:sz w:val="16"/>
        </w:rPr>
        <w:t>Gusdorf</w:t>
      </w:r>
      <w:proofErr w:type="spellEnd"/>
      <w:r>
        <w:rPr>
          <w:sz w:val="16"/>
        </w:rPr>
        <w:t xml:space="preserve"> makes an observation that seems like a prescient warning to outsiders who would appropriate autobiography as their voice. He remarks that </w:t>
      </w:r>
      <w:r>
        <w:rPr>
          <w:rStyle w:val="IntenseEmphasis"/>
        </w:rPr>
        <w:t xml:space="preserve">the practice of </w:t>
      </w:r>
      <w:r>
        <w:rPr>
          <w:rStyle w:val="IntenseEmphasis"/>
          <w:highlight w:val="yellow"/>
        </w:rPr>
        <w:t>writing about one's</w:t>
      </w:r>
      <w:r>
        <w:rPr>
          <w:rStyle w:val="IntenseEmphasis"/>
        </w:rPr>
        <w:t xml:space="preserve"> own </w:t>
      </w:r>
      <w:r>
        <w:rPr>
          <w:rStyle w:val="IntenseEmphasis"/>
          <w:highlight w:val="yellow"/>
        </w:rPr>
        <w:t>self reflects a belief in the autonomous individual</w:t>
      </w:r>
      <w:r>
        <w:rPr>
          <w:sz w:val="16"/>
        </w:rPr>
        <w:t>, which is "peculiar to Western man, a concern that has been of good use in his systematic conquest of the  [*1285]  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p>
    <w:p w:rsidR="00403146" w:rsidRDefault="00403146" w:rsidP="00403146">
      <w:pPr>
        <w:rPr>
          <w:sz w:val="16"/>
        </w:rPr>
      </w:pPr>
      <w:r>
        <w:rPr>
          <w:sz w:val="16"/>
        </w:rPr>
        <w:t xml:space="preserve">Precisely </w:t>
      </w:r>
      <w:r>
        <w:rPr>
          <w:rStyle w:val="IntenseEmphasis"/>
        </w:rPr>
        <w:t>because it appeals to readers' fascination with the self-sufficiency, resiliency and uniqueness</w:t>
      </w:r>
      <w:r>
        <w:rPr>
          <w:sz w:val="16"/>
        </w:rPr>
        <w:t xml:space="preserve"> of the totemic individual privileged by liberal political theory, there is a risk that </w:t>
      </w:r>
      <w:r>
        <w:rPr>
          <w:rStyle w:val="IntenseEmphasis"/>
          <w:highlight w:val="yellow"/>
        </w:rPr>
        <w:t>autobiographical discourse is a</w:t>
      </w:r>
      <w:r>
        <w:rPr>
          <w:rStyle w:val="IntenseEmphasis"/>
        </w:rPr>
        <w:t xml:space="preserve"> </w:t>
      </w:r>
      <w:r>
        <w:rPr>
          <w:sz w:val="16"/>
        </w:rPr>
        <w:t xml:space="preserve">fallible, even </w:t>
      </w:r>
      <w:r>
        <w:rPr>
          <w:rStyle w:val="Emphasis"/>
          <w:highlight w:val="yellow"/>
        </w:rPr>
        <w:t>co-opted</w:t>
      </w:r>
      <w:r>
        <w:rPr>
          <w:sz w:val="16"/>
          <w:highlight w:val="yellow"/>
        </w:rPr>
        <w:t xml:space="preserve">, </w:t>
      </w:r>
      <w:r>
        <w:rPr>
          <w:rStyle w:val="Emphasis"/>
          <w:highlight w:val="yellow"/>
        </w:rPr>
        <w:t xml:space="preserve">instrument for the </w:t>
      </w:r>
      <w:r>
        <w:rPr>
          <w:rStyle w:val="Emphasis"/>
        </w:rPr>
        <w:t xml:space="preserve">social </w:t>
      </w:r>
      <w:r>
        <w:rPr>
          <w:rStyle w:val="Emphasis"/>
          <w:highlight w:val="yellow"/>
        </w:rPr>
        <w:t>reforms envisioned</w:t>
      </w:r>
      <w:r>
        <w:rPr>
          <w:rStyle w:val="Emphasis"/>
        </w:rPr>
        <w:t xml:space="preserve"> by the outsiders</w:t>
      </w:r>
      <w:r>
        <w:rPr>
          <w:sz w:val="16"/>
        </w:rPr>
        <w:t xml:space="preserve">. </w:t>
      </w:r>
      <w:r>
        <w:rPr>
          <w:rStyle w:val="IntenseEmphasis"/>
          <w:highlight w:val="yellow"/>
        </w:rPr>
        <w:t>By affirming the myths of individual success</w:t>
      </w:r>
      <w:r>
        <w:rPr>
          <w:sz w:val="16"/>
        </w:rPr>
        <w:t xml:space="preserve"> in our culture, </w:t>
      </w:r>
      <w:r>
        <w:rPr>
          <w:rStyle w:val="IntenseEmphasis"/>
          <w:highlight w:val="yellow"/>
        </w:rPr>
        <w:t xml:space="preserve">autobiography reproduces </w:t>
      </w:r>
      <w:proofErr w:type="gramStart"/>
      <w:r>
        <w:rPr>
          <w:rStyle w:val="IntenseEmphasis"/>
          <w:highlight w:val="yellow"/>
        </w:rPr>
        <w:t>the</w:t>
      </w:r>
      <w:r>
        <w:rPr>
          <w:sz w:val="16"/>
        </w:rPr>
        <w:t xml:space="preserve">  [</w:t>
      </w:r>
      <w:proofErr w:type="gramEnd"/>
      <w:r>
        <w:rPr>
          <w:sz w:val="16"/>
        </w:rPr>
        <w:t xml:space="preserve">*1286]  </w:t>
      </w:r>
      <w:r>
        <w:rPr>
          <w:rStyle w:val="IntenseEmphasis"/>
          <w:highlight w:val="yellow"/>
        </w:rPr>
        <w:t>political, economic, social and</w:t>
      </w:r>
      <w:r>
        <w:rPr>
          <w:rStyle w:val="IntenseEmphasis"/>
        </w:rPr>
        <w:t xml:space="preserve"> </w:t>
      </w:r>
      <w:r>
        <w:rPr>
          <w:rStyle w:val="IntenseEmphasis"/>
          <w:highlight w:val="yellow"/>
        </w:rPr>
        <w:t>psychological structures that attend such success</w:t>
      </w:r>
      <w:r>
        <w:rPr>
          <w:sz w:val="16"/>
        </w:rPr>
        <w:t xml:space="preserve">. </w:t>
      </w:r>
      <w:proofErr w:type="gramStart"/>
      <w:r>
        <w:rPr>
          <w:sz w:val="16"/>
        </w:rPr>
        <w:t>n211</w:t>
      </w:r>
      <w:proofErr w:type="gramEnd"/>
      <w:r>
        <w:rPr>
          <w:sz w:val="16"/>
        </w:rPr>
        <w:t xml:space="preserve"> In this light, the </w:t>
      </w:r>
      <w:r>
        <w:rPr>
          <w:rStyle w:val="Emphasis"/>
        </w:rPr>
        <w:t xml:space="preserve">outsider </w:t>
      </w:r>
      <w:r>
        <w:rPr>
          <w:rStyle w:val="Emphasis"/>
          <w:highlight w:val="yellow"/>
        </w:rPr>
        <w:t>autobiographies</w:t>
      </w:r>
      <w:r>
        <w:rPr>
          <w:rStyle w:val="Emphasis"/>
        </w:rPr>
        <w:t xml:space="preserve"> unwittingly </w:t>
      </w:r>
      <w:r>
        <w:rPr>
          <w:rStyle w:val="Emphasis"/>
          <w:highlight w:val="yellow"/>
        </w:rPr>
        <w:t>deflect attention from collective</w:t>
      </w:r>
      <w:r>
        <w:rPr>
          <w:rStyle w:val="Emphasis"/>
        </w:rPr>
        <w:t xml:space="preserve"> </w:t>
      </w:r>
      <w:r>
        <w:rPr>
          <w:rStyle w:val="Emphasis"/>
          <w:highlight w:val="yellow"/>
        </w:rPr>
        <w:t>social responsibility and thwart</w:t>
      </w:r>
      <w:r>
        <w:rPr>
          <w:rStyle w:val="Emphasis"/>
        </w:rPr>
        <w:t xml:space="preserve"> the development of </w:t>
      </w:r>
      <w:r>
        <w:rPr>
          <w:rStyle w:val="Emphasis"/>
          <w:highlight w:val="yellow"/>
        </w:rPr>
        <w:t>collective solutions for the eradication of racist</w:t>
      </w:r>
      <w:r>
        <w:rPr>
          <w:rStyle w:val="Emphasis"/>
        </w:rPr>
        <w:t xml:space="preserve"> and sexist </w:t>
      </w:r>
      <w:r>
        <w:rPr>
          <w:rStyle w:val="Emphasis"/>
          <w:highlight w:val="yellow"/>
        </w:rPr>
        <w:t>harms</w:t>
      </w:r>
      <w:r>
        <w:rPr>
          <w:sz w:val="16"/>
        </w:rPr>
        <w:t xml:space="preserve">. </w:t>
      </w:r>
      <w:r>
        <w:rPr>
          <w:rStyle w:val="IntenseEmphasis"/>
          <w:highlight w:val="yellow"/>
        </w:rPr>
        <w:t>Although</w:t>
      </w:r>
      <w:r>
        <w:rPr>
          <w:rStyle w:val="IntenseEmphasis"/>
        </w:rPr>
        <w:t xml:space="preserve"> we</w:t>
      </w:r>
      <w:r>
        <w:rPr>
          <w:sz w:val="16"/>
        </w:rPr>
        <w:t xml:space="preserve"> may </w:t>
      </w:r>
      <w:r>
        <w:rPr>
          <w:rStyle w:val="IntenseEmphasis"/>
        </w:rPr>
        <w:t>suspect</w:t>
      </w:r>
      <w:r>
        <w:rPr>
          <w:sz w:val="16"/>
        </w:rPr>
        <w:t xml:space="preserve"> in some cases that </w:t>
      </w:r>
      <w:r>
        <w:rPr>
          <w:rStyle w:val="IntenseEmphasis"/>
          <w:highlight w:val="yellow"/>
        </w:rPr>
        <w:t>the author</w:t>
      </w:r>
      <w:r>
        <w:rPr>
          <w:sz w:val="16"/>
        </w:rPr>
        <w:t xml:space="preserve">'s own sense of self was shaped by a community whose values </w:t>
      </w:r>
      <w:r>
        <w:rPr>
          <w:rStyle w:val="IntenseEmphasis"/>
          <w:highlight w:val="yellow"/>
        </w:rPr>
        <w:t>oppose</w:t>
      </w:r>
      <w:r>
        <w:rPr>
          <w:sz w:val="16"/>
        </w:rPr>
        <w:t xml:space="preserve"> those of </w:t>
      </w:r>
      <w:r>
        <w:rPr>
          <w:rStyle w:val="IntenseEmphasis"/>
        </w:rPr>
        <w:t xml:space="preserve">liberal </w:t>
      </w:r>
      <w:r>
        <w:rPr>
          <w:rStyle w:val="IntenseEmphasis"/>
          <w:highlight w:val="yellow"/>
        </w:rPr>
        <w:t>individualism</w:t>
      </w:r>
      <w:r>
        <w:rPr>
          <w:rStyle w:val="Emphasis"/>
          <w:highlight w:val="yellow"/>
        </w:rPr>
        <w:t xml:space="preserve">, </w:t>
      </w:r>
      <w:r>
        <w:rPr>
          <w:rStyle w:val="Emphasis"/>
        </w:rPr>
        <w:t xml:space="preserve">her decision to register her experience in </w:t>
      </w:r>
      <w:r>
        <w:rPr>
          <w:rStyle w:val="Emphasis"/>
          <w:highlight w:val="yellow"/>
        </w:rPr>
        <w:t>autobiographical discourse will have a significant effect on the self she reproduces</w:t>
      </w:r>
      <w:r>
        <w:rPr>
          <w:sz w:val="16"/>
        </w:rPr>
        <w:t xml:space="preserve">. </w:t>
      </w:r>
      <w:proofErr w:type="gramStart"/>
      <w:r>
        <w:rPr>
          <w:sz w:val="16"/>
        </w:rPr>
        <w:t>n212</w:t>
      </w:r>
      <w:proofErr w:type="gramEnd"/>
      <w:r>
        <w:rPr>
          <w:sz w:val="16"/>
        </w:rPr>
        <w:t xml:space="preserve"> Her story will solicit the public's attention to the life of one individual, and it will privilege her individual desires and rights above the needs and obligations of a collectivity.</w:t>
      </w:r>
    </w:p>
    <w:p w:rsidR="00403146" w:rsidRDefault="00403146" w:rsidP="00403146">
      <w:pPr>
        <w:rPr>
          <w:sz w:val="16"/>
        </w:rPr>
      </w:pPr>
      <w:r>
        <w:rPr>
          <w:sz w:val="16"/>
        </w:rPr>
        <w:t xml:space="preserve">Moreover, literary </w:t>
      </w:r>
      <w:r>
        <w:rPr>
          <w:rStyle w:val="IntenseEmphasis"/>
        </w:rPr>
        <w:t>theorists</w:t>
      </w:r>
      <w:r>
        <w:rPr>
          <w:sz w:val="16"/>
        </w:rPr>
        <w:t xml:space="preserve"> have </w:t>
      </w:r>
      <w:r>
        <w:rPr>
          <w:rStyle w:val="IntenseEmphasis"/>
        </w:rPr>
        <w:t xml:space="preserve">remarked the tendency of </w:t>
      </w:r>
      <w:r>
        <w:rPr>
          <w:rStyle w:val="IntenseEmphasis"/>
          <w:highlight w:val="yellow"/>
        </w:rPr>
        <w:t>autobiographical discourse</w:t>
      </w:r>
      <w:r>
        <w:rPr>
          <w:sz w:val="16"/>
        </w:rPr>
        <w:t xml:space="preserve"> </w:t>
      </w:r>
      <w:r>
        <w:rPr>
          <w:rStyle w:val="IntenseEmphasis"/>
        </w:rPr>
        <w:t xml:space="preserve">to </w:t>
      </w:r>
      <w:r>
        <w:rPr>
          <w:rStyle w:val="Emphasis"/>
          <w:highlight w:val="yellow"/>
        </w:rPr>
        <w:t>override radical authorial intention</w:t>
      </w:r>
      <w:r>
        <w:rPr>
          <w:sz w:val="16"/>
        </w:rPr>
        <w:t xml:space="preserve">. </w:t>
      </w:r>
      <w:r>
        <w:rPr>
          <w:rStyle w:val="IntenseEmphasis"/>
          <w:highlight w:val="yellow"/>
          <w:bdr w:val="single" w:sz="4" w:space="0" w:color="auto" w:frame="1"/>
        </w:rPr>
        <w:t>Even where the autobiographer self-consciously determines to resist liberal ideology</w:t>
      </w:r>
      <w:r>
        <w:rPr>
          <w:sz w:val="16"/>
        </w:rPr>
        <w:t xml:space="preserve"> and represents her life story as the occasion to announce an alternative political theory, "</w:t>
      </w:r>
      <w:r>
        <w:rPr>
          <w:rStyle w:val="Emphasis"/>
          <w:highlight w:val="yellow"/>
        </w:rPr>
        <w:t>the relentless individualism of the genre subordinates" her political critique</w:t>
      </w:r>
      <w:r>
        <w:rPr>
          <w:rStyle w:val="Emphasis"/>
        </w:rPr>
        <w:t>.</w:t>
      </w:r>
      <w:r>
        <w:rPr>
          <w:sz w:val="16"/>
        </w:rPr>
        <w:t xml:space="preserve"> </w:t>
      </w:r>
      <w:proofErr w:type="gramStart"/>
      <w:r>
        <w:rPr>
          <w:sz w:val="16"/>
        </w:rPr>
        <w:t>n213</w:t>
      </w:r>
      <w:proofErr w:type="gramEnd"/>
      <w:r>
        <w:rPr>
          <w:sz w:val="16"/>
        </w:rPr>
        <w:t xml:space="preserve">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p>
    <w:p w:rsidR="00403146" w:rsidRDefault="00403146" w:rsidP="00403146">
      <w:pPr>
        <w:rPr>
          <w:rStyle w:val="Emphasis"/>
        </w:rPr>
      </w:pPr>
      <w:r>
        <w:rPr>
          <w:sz w:val="16"/>
        </w:rPr>
        <w:t xml:space="preserve">Paradoxically, although autobiography is the product of a culture that cultivates human individuality, the genre seems to make available only a limited number of autobiographical protagonists. </w:t>
      </w:r>
      <w:proofErr w:type="gramStart"/>
      <w:r>
        <w:rPr>
          <w:sz w:val="16"/>
        </w:rPr>
        <w:t>n214</w:t>
      </w:r>
      <w:proofErr w:type="gramEnd"/>
      <w:r>
        <w:rPr>
          <w:sz w:val="16"/>
        </w:rPr>
        <w:t xml:space="preserve"> Many theorists have noticed that </w:t>
      </w:r>
      <w:r>
        <w:rPr>
          <w:rStyle w:val="IntenseEmphasis"/>
        </w:rPr>
        <w:t xml:space="preserve">when an author assumes the task of </w:t>
      </w:r>
      <w:r>
        <w:rPr>
          <w:rStyle w:val="IntenseEmphasis"/>
          <w:highlight w:val="yellow"/>
        </w:rPr>
        <w:t>defining her own</w:t>
      </w:r>
      <w:r>
        <w:rPr>
          <w:sz w:val="16"/>
        </w:rPr>
        <w:t xml:space="preserve">, unique </w:t>
      </w:r>
      <w:r>
        <w:rPr>
          <w:rStyle w:val="IntenseEmphasis"/>
          <w:highlight w:val="yellow"/>
        </w:rPr>
        <w:t>subjectivity</w:t>
      </w:r>
      <w:r>
        <w:rPr>
          <w:sz w:val="16"/>
          <w:highlight w:val="yellow"/>
        </w:rPr>
        <w:t xml:space="preserve">, </w:t>
      </w:r>
      <w:r>
        <w:rPr>
          <w:rStyle w:val="Emphasis"/>
          <w:highlight w:val="yellow"/>
        </w:rPr>
        <w:t>she</w:t>
      </w:r>
      <w:r>
        <w:rPr>
          <w:rStyle w:val="Emphasis"/>
        </w:rPr>
        <w:t xml:space="preserve"> invariably </w:t>
      </w:r>
      <w:r>
        <w:rPr>
          <w:rStyle w:val="Emphasis"/>
          <w:highlight w:val="yellow"/>
        </w:rPr>
        <w:t>reproduces herself as a character</w:t>
      </w:r>
      <w:r>
        <w:rPr>
          <w:rStyle w:val="Emphasis"/>
        </w:rPr>
        <w:t xml:space="preserve"> </w:t>
      </w:r>
      <w:r>
        <w:rPr>
          <w:rStyle w:val="Emphasis"/>
          <w:highlight w:val="yellow"/>
        </w:rPr>
        <w:t xml:space="preserve">with whom culture </w:t>
      </w:r>
      <w:r>
        <w:rPr>
          <w:rStyle w:val="Emphasis"/>
        </w:rPr>
        <w:t xml:space="preserve">already </w:t>
      </w:r>
      <w:r>
        <w:rPr>
          <w:rStyle w:val="Emphasis"/>
          <w:highlight w:val="yellow"/>
        </w:rPr>
        <w:t>is well-acquainted</w:t>
      </w:r>
      <w:r>
        <w:rPr>
          <w:sz w:val="16"/>
        </w:rPr>
        <w:t xml:space="preserve">. </w:t>
      </w:r>
      <w:proofErr w:type="gramStart"/>
      <w:r>
        <w:rPr>
          <w:sz w:val="16"/>
        </w:rPr>
        <w:t>n215</w:t>
      </w:r>
      <w:proofErr w:type="gramEnd"/>
      <w:r>
        <w:rPr>
          <w:sz w:val="16"/>
        </w:rPr>
        <w:t xml:space="preserve"> While a variety of forces coerce the autobiographer  [*1287]  to conform to culturally sanctioned human models, n216 </w:t>
      </w:r>
      <w:r>
        <w:rPr>
          <w:rStyle w:val="IntenseEmphasis"/>
          <w:highlight w:val="yellow"/>
        </w:rPr>
        <w:t>the pressures exerted by the</w:t>
      </w:r>
      <w:r>
        <w:rPr>
          <w:rStyle w:val="IntenseEmphasis"/>
        </w:rPr>
        <w:t xml:space="preserve"> literary </w:t>
      </w:r>
      <w:r>
        <w:rPr>
          <w:rStyle w:val="IntenseEmphasis"/>
          <w:highlight w:val="yellow"/>
        </w:rPr>
        <w:t>market</w:t>
      </w:r>
      <w:r>
        <w:rPr>
          <w:rStyle w:val="IntenseEmphasis"/>
        </w:rPr>
        <w:t xml:space="preserve"> surely </w:t>
      </w:r>
      <w:r>
        <w:rPr>
          <w:rStyle w:val="IntenseEmphasis"/>
          <w:highlight w:val="yellow"/>
        </w:rPr>
        <w:t>play a</w:t>
      </w:r>
      <w:r>
        <w:rPr>
          <w:rStyle w:val="IntenseEmphasis"/>
        </w:rPr>
        <w:t xml:space="preserve"> significant </w:t>
      </w:r>
      <w:r>
        <w:rPr>
          <w:rStyle w:val="IntenseEmphasis"/>
          <w:highlight w:val="yellow"/>
        </w:rPr>
        <w:t>role</w:t>
      </w:r>
      <w:r>
        <w:rPr>
          <w:sz w:val="16"/>
        </w:rPr>
        <w:t xml:space="preserve">. </w:t>
      </w:r>
      <w:r>
        <w:rPr>
          <w:rStyle w:val="Emphasis"/>
          <w:highlight w:val="yellow"/>
        </w:rPr>
        <w:t>The autobiographer who desires a</w:t>
      </w:r>
      <w:r>
        <w:rPr>
          <w:sz w:val="16"/>
        </w:rPr>
        <w:t xml:space="preserve"> material </w:t>
      </w:r>
      <w:r>
        <w:rPr>
          <w:rStyle w:val="Emphasis"/>
          <w:highlight w:val="yellow"/>
        </w:rPr>
        <w:t>benefit from her performance must adopt a persona that is intelligible</w:t>
      </w:r>
      <w:r>
        <w:rPr>
          <w:rStyle w:val="Emphasis"/>
        </w:rPr>
        <w:t xml:space="preserve">, if not enticing, </w:t>
      </w:r>
      <w:r>
        <w:rPr>
          <w:rStyle w:val="Emphasis"/>
          <w:highlight w:val="yellow"/>
        </w:rPr>
        <w:t>to her audience</w:t>
      </w:r>
      <w:r>
        <w:rPr>
          <w:sz w:val="16"/>
        </w:rPr>
        <w:t xml:space="preserve">. </w:t>
      </w:r>
      <w:proofErr w:type="gramStart"/>
      <w:r>
        <w:rPr>
          <w:sz w:val="16"/>
        </w:rPr>
        <w:t>n217</w:t>
      </w:r>
      <w:proofErr w:type="gramEnd"/>
      <w:r>
        <w:rPr>
          <w:sz w:val="16"/>
        </w:rPr>
        <w:t xml:space="preserve"> As I will illustrate in the sections that follow, </w:t>
      </w:r>
      <w:r>
        <w:rPr>
          <w:rStyle w:val="Emphasis"/>
        </w:rPr>
        <w:t xml:space="preserve">the outsider </w:t>
      </w:r>
      <w:r>
        <w:rPr>
          <w:rStyle w:val="Emphasis"/>
          <w:highlight w:val="yellow"/>
        </w:rPr>
        <w:t>narratives capitalize on</w:t>
      </w:r>
      <w:r>
        <w:rPr>
          <w:rStyle w:val="Emphasis"/>
        </w:rPr>
        <w:t xml:space="preserve">, rather than subvert, </w:t>
      </w:r>
      <w:r>
        <w:rPr>
          <w:rStyle w:val="Emphasis"/>
          <w:highlight w:val="yellow"/>
        </w:rPr>
        <w:t>autobiographical protagonists that serve the values of liberalism</w:t>
      </w:r>
      <w:r>
        <w:rPr>
          <w:rStyle w:val="Emphasis"/>
        </w:rPr>
        <w:t>.</w:t>
      </w:r>
    </w:p>
    <w:p w:rsidR="00403146" w:rsidRDefault="00403146" w:rsidP="00403146">
      <w:pPr>
        <w:pStyle w:val="Heading4"/>
      </w:pPr>
      <w:r>
        <w:rPr>
          <w:b w:val="0"/>
          <w:bCs w:val="0"/>
        </w:rPr>
        <w:t xml:space="preserve">The very act of articulating why performance ought be attached to the ballot </w:t>
      </w:r>
      <w:r>
        <w:rPr>
          <w:b w:val="0"/>
          <w:bCs w:val="0"/>
          <w:u w:val="single"/>
        </w:rPr>
        <w:t>casts performance within the terms of liberalism’s discursive economy</w:t>
      </w:r>
      <w:r>
        <w:rPr>
          <w:b w:val="0"/>
          <w:bCs w:val="0"/>
        </w:rPr>
        <w:t xml:space="preserve"> – this reduces their performance to a form of </w:t>
      </w:r>
      <w:r>
        <w:rPr>
          <w:b w:val="0"/>
          <w:bCs w:val="0"/>
          <w:u w:val="single"/>
        </w:rPr>
        <w:t>aesthetic formalism</w:t>
      </w:r>
      <w:r>
        <w:rPr>
          <w:b w:val="0"/>
          <w:bCs w:val="0"/>
        </w:rPr>
        <w:t xml:space="preserve">, this subordinates the political potential of performance to the narrow disciplinary concerns of academic knowledge production </w:t>
      </w:r>
    </w:p>
    <w:p w:rsidR="00403146" w:rsidRDefault="00403146" w:rsidP="00403146">
      <w:r>
        <w:rPr>
          <w:rStyle w:val="Heading4Char"/>
        </w:rPr>
        <w:t>Phelan ‘96</w:t>
      </w:r>
      <w:r>
        <w:t xml:space="preserve">—chair of New York University's Department of Performance Studies (Peggy, Unmarked: the politics of performance, </w:t>
      </w:r>
      <w:proofErr w:type="spellStart"/>
      <w:proofErr w:type="gramStart"/>
      <w:r>
        <w:t>ed</w:t>
      </w:r>
      <w:proofErr w:type="spellEnd"/>
      <w:proofErr w:type="gramEnd"/>
      <w:r>
        <w:t xml:space="preserve"> published in the Taylor &amp; Francis e-Library, 2005, </w:t>
      </w:r>
    </w:p>
    <w:p w:rsidR="00403146" w:rsidRDefault="00403146" w:rsidP="00403146">
      <w:pPr>
        <w:rPr>
          <w:sz w:val="16"/>
        </w:rPr>
      </w:pPr>
      <w:r>
        <w:rPr>
          <w:sz w:val="16"/>
        </w:rPr>
        <w:t xml:space="preserve">In his 1981 article Representation and the Limits of Interpretation, Eric E. Peterson delves into the problems of wedding post-structuralism and interpretation in terms of the limits of representation. He concedes that </w:t>
      </w:r>
      <w:r>
        <w:rPr>
          <w:rStyle w:val="IntenseEmphasis"/>
          <w:highlight w:val="yellow"/>
        </w:rPr>
        <w:t>for oral interpretation “representation is a powerful force in</w:t>
      </w:r>
      <w:r>
        <w:rPr>
          <w:sz w:val="16"/>
        </w:rPr>
        <w:t xml:space="preserve"> the theoretical </w:t>
      </w:r>
      <w:r>
        <w:rPr>
          <w:rStyle w:val="IntenseEmphasis"/>
          <w:highlight w:val="yellow"/>
        </w:rPr>
        <w:t>understanding</w:t>
      </w:r>
      <w:r>
        <w:rPr>
          <w:sz w:val="16"/>
        </w:rPr>
        <w:t xml:space="preserve"> of our </w:t>
      </w:r>
      <w:r>
        <w:rPr>
          <w:rStyle w:val="IntenseEmphasis"/>
          <w:highlight w:val="yellow"/>
        </w:rPr>
        <w:t>practice</w:t>
      </w:r>
      <w:r>
        <w:rPr>
          <w:sz w:val="16"/>
        </w:rP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Pr>
          <w:rStyle w:val="IntenseEmphasis"/>
          <w:highlight w:val="yellow"/>
        </w:rPr>
        <w:t>disciplinary costs of</w:t>
      </w:r>
      <w:r>
        <w:rPr>
          <w:sz w:val="16"/>
        </w:rPr>
        <w:t xml:space="preserve"> thinking representation in a certain way. He continues, saying that the cost of “</w:t>
      </w:r>
      <w:r>
        <w:rPr>
          <w:rStyle w:val="IntenseEmphasis"/>
          <w:highlight w:val="yellow"/>
        </w:rPr>
        <w:t xml:space="preserve">securing this place for oral interpretation is the increasing </w:t>
      </w:r>
      <w:r>
        <w:rPr>
          <w:rStyle w:val="Emphasis"/>
          <w:highlight w:val="yellow"/>
        </w:rPr>
        <w:t>objectification of our practice</w:t>
      </w:r>
      <w:r>
        <w:rPr>
          <w:rStyle w:val="IntenseEmphasis"/>
          <w:highlight w:val="yellow"/>
        </w:rPr>
        <w:t xml:space="preserve"> and </w:t>
      </w:r>
      <w:proofErr w:type="spellStart"/>
      <w:r>
        <w:rPr>
          <w:rStyle w:val="Emphasis"/>
          <w:highlight w:val="yellow"/>
        </w:rPr>
        <w:t>subjectification</w:t>
      </w:r>
      <w:proofErr w:type="spellEnd"/>
      <w:r>
        <w:rPr>
          <w:rStyle w:val="Emphasis"/>
          <w:highlight w:val="yellow"/>
        </w:rPr>
        <w:t xml:space="preserve"> of our practitioners</w:t>
      </w:r>
      <w:r>
        <w:rPr>
          <w:sz w:val="16"/>
        </w:rPr>
        <w:t xml:space="preserve">. </w:t>
      </w:r>
      <w:proofErr w:type="gramStart"/>
      <w:r>
        <w:rPr>
          <w:rStyle w:val="IntenseEmphasis"/>
          <w:highlight w:val="yellow"/>
        </w:rPr>
        <w:t xml:space="preserve">By objectifying our practice, we mean that the conceptualization of art as representation </w:t>
      </w:r>
      <w:r>
        <w:rPr>
          <w:rStyle w:val="Emphasis"/>
          <w:highlight w:val="yellow"/>
        </w:rPr>
        <w:t>precludes the examination of the very activity of representing</w:t>
      </w:r>
      <w:r>
        <w:rPr>
          <w:sz w:val="16"/>
        </w:rPr>
        <w:t>” (24).</w:t>
      </w:r>
      <w:proofErr w:type="gramEnd"/>
      <w:r>
        <w:rPr>
          <w:sz w:val="16"/>
        </w:rPr>
        <w:t xml:space="preserve"> </w:t>
      </w:r>
      <w:r>
        <w:rPr>
          <w:rStyle w:val="IntenseEmphasis"/>
          <w:highlight w:val="yellow"/>
        </w:rPr>
        <w:t xml:space="preserve">This causes the field to continually wrap itself up in </w:t>
      </w:r>
      <w:r>
        <w:rPr>
          <w:rStyle w:val="Emphasis"/>
          <w:highlight w:val="yellow"/>
        </w:rPr>
        <w:t>disciplinary techniques for the “accumulation of knowledge and the exercise of power</w:t>
      </w:r>
      <w:r>
        <w:rPr>
          <w:sz w:val="16"/>
        </w:rPr>
        <w:t xml:space="preserve">” (24) </w:t>
      </w:r>
      <w:r>
        <w:rPr>
          <w:rStyle w:val="IntenseEmphasis"/>
          <w:highlight w:val="yellow"/>
        </w:rPr>
        <w:t>through interpretation, instead of focusing on the eroticization of performance practice itself</w:t>
      </w:r>
      <w:r>
        <w:rPr>
          <w:sz w:val="16"/>
        </w:rPr>
        <w:t>. Peterson argues for reinvestigating the process of performance as art, not subject-object relations.</w:t>
      </w:r>
    </w:p>
    <w:p w:rsidR="00403146" w:rsidRDefault="00403146" w:rsidP="00403146"/>
    <w:p w:rsidR="00403146" w:rsidRDefault="00403146" w:rsidP="00403146">
      <w:pPr>
        <w:pStyle w:val="Heading1"/>
      </w:pPr>
      <w:r>
        <w:t>2NC</w:t>
      </w:r>
    </w:p>
    <w:p w:rsidR="00403146" w:rsidRDefault="00403146" w:rsidP="00403146">
      <w:pPr>
        <w:pStyle w:val="Heading2"/>
      </w:pPr>
      <w:r>
        <w:t>FW</w:t>
      </w:r>
    </w:p>
    <w:p w:rsidR="00403146" w:rsidRDefault="00403146" w:rsidP="00403146">
      <w:pPr>
        <w:pStyle w:val="Heading4"/>
      </w:pPr>
      <w:r>
        <w:t>Nah</w:t>
      </w:r>
    </w:p>
    <w:p w:rsidR="00403146" w:rsidRDefault="00403146" w:rsidP="00403146">
      <w:pPr>
        <w:pStyle w:val="Heading2"/>
      </w:pPr>
      <w:r>
        <w:t>Identity K</w:t>
      </w:r>
    </w:p>
    <w:p w:rsidR="00403146" w:rsidRDefault="00403146" w:rsidP="00403146">
      <w:pPr>
        <w:pStyle w:val="Heading3"/>
      </w:pPr>
      <w:r>
        <w:t>AT: Offensive</w:t>
      </w:r>
    </w:p>
    <w:p w:rsidR="00403146" w:rsidRDefault="00403146" w:rsidP="00403146">
      <w:pPr>
        <w:pStyle w:val="Heading4"/>
        <w:rPr>
          <w:b w:val="0"/>
          <w:bCs w:val="0"/>
          <w:u w:val="single"/>
        </w:rPr>
      </w:pPr>
      <w:r>
        <w:rPr>
          <w:b w:val="0"/>
          <w:bCs w:val="0"/>
        </w:rPr>
        <w:t xml:space="preserve">This argument is reactionary conservatism----their appeal to “real suffering” abandons the flux of politics in favor of the truth of identity </w:t>
      </w:r>
    </w:p>
    <w:p w:rsidR="00403146" w:rsidRDefault="00403146" w:rsidP="00403146">
      <w:r>
        <w:rPr>
          <w:rStyle w:val="StyleStyleBold12pt"/>
        </w:rPr>
        <w:t>Brown 95</w:t>
      </w:r>
      <w:r>
        <w:t xml:space="preserve">—prof at UC </w:t>
      </w:r>
      <w:proofErr w:type="spellStart"/>
      <w:r>
        <w:t>Berkely</w:t>
      </w:r>
      <w:proofErr w:type="spellEnd"/>
      <w:r>
        <w:t xml:space="preserve"> (Wendy, States of Injury, 37-8) </w:t>
      </w:r>
    </w:p>
    <w:p w:rsidR="00403146" w:rsidRDefault="00403146" w:rsidP="00403146"/>
    <w:p w:rsidR="00403146" w:rsidRDefault="00403146" w:rsidP="00403146">
      <w:pPr>
        <w:rPr>
          <w:sz w:val="14"/>
        </w:rPr>
      </w:pPr>
      <w:r>
        <w:rPr>
          <w:rStyle w:val="StyleBoldUnderline"/>
          <w:highlight w:val="yellow"/>
        </w:rPr>
        <w:t>When these precepts “without which we cannot survive” issue from the</w:t>
      </w:r>
      <w:r>
        <w:rPr>
          <w:sz w:val="14"/>
        </w:rPr>
        <w:t xml:space="preserve"> intellectual or </w:t>
      </w:r>
      <w:r>
        <w:rPr>
          <w:rStyle w:val="StyleBoldUnderline"/>
          <w:highlight w:val="yellow"/>
        </w:rPr>
        <w:t>political Right</w:t>
      </w:r>
      <w:r>
        <w:rPr>
          <w:sz w:val="14"/>
          <w:highlight w:val="yellow"/>
        </w:rPr>
        <w:t xml:space="preserve">, </w:t>
      </w:r>
      <w:r>
        <w:rPr>
          <w:rStyle w:val="StyleBoldUnderline"/>
          <w:highlight w:val="yellow"/>
        </w:rPr>
        <w:t>they are easy</w:t>
      </w:r>
      <w:r>
        <w:rPr>
          <w:sz w:val="14"/>
        </w:rPr>
        <w:t xml:space="preserve"> enough </w:t>
      </w:r>
      <w:r>
        <w:rPr>
          <w:rStyle w:val="StyleBoldUnderline"/>
          <w:highlight w:val="yellow"/>
        </w:rPr>
        <w:t>to identify as</w:t>
      </w:r>
      <w:r>
        <w:rPr>
          <w:rStyle w:val="StyleBoldUnderline"/>
        </w:rPr>
        <w:t xml:space="preserve"> both </w:t>
      </w:r>
      <w:r>
        <w:rPr>
          <w:rStyle w:val="StyleBoldUnderline"/>
          <w:highlight w:val="yellow"/>
        </w:rPr>
        <w:t>reactionary</w:t>
      </w:r>
      <w:r>
        <w:rPr>
          <w:rStyle w:val="StyleBoldUnderline"/>
        </w:rPr>
        <w:t xml:space="preserve"> </w:t>
      </w:r>
      <w:r>
        <w:rPr>
          <w:rStyle w:val="StyleBoldUnderline"/>
          <w:highlight w:val="yellow"/>
        </w:rPr>
        <w:t xml:space="preserve">and </w:t>
      </w:r>
      <w:proofErr w:type="spellStart"/>
      <w:r>
        <w:rPr>
          <w:rStyle w:val="StyleBoldUnderline"/>
          <w:highlight w:val="yellow"/>
        </w:rPr>
        <w:t>fundamentalist</w:t>
      </w:r>
      <w:r>
        <w:rPr>
          <w:rStyle w:val="StyleBoldUnderline"/>
        </w:rPr>
        <w:t>.It</w:t>
      </w:r>
      <w:proofErr w:type="spellEnd"/>
      <w:r>
        <w:rPr>
          <w:rStyle w:val="StyleBoldUnderline"/>
        </w:rPr>
        <w:t xml:space="preserve"> is fairly clear</w:t>
      </w:r>
      <w:r>
        <w:rPr>
          <w:sz w:val="14"/>
        </w:rPr>
        <w:t xml:space="preserve"> what </w:t>
      </w:r>
      <w:r>
        <w:rPr>
          <w:rStyle w:val="StyleBoldUnderline"/>
          <w:highlight w:val="yellow"/>
        </w:rPr>
        <w:t>they</w:t>
      </w:r>
      <w:r>
        <w:rPr>
          <w:sz w:val="14"/>
        </w:rPr>
        <w:t xml:space="preserve"> oppose and seek to </w:t>
      </w:r>
      <w:r>
        <w:rPr>
          <w:rStyle w:val="StyleBoldUnderline"/>
          <w:highlight w:val="yellow"/>
        </w:rPr>
        <w:t>foreclose</w:t>
      </w:r>
      <w:r>
        <w:rPr>
          <w:sz w:val="14"/>
        </w:rPr>
        <w:t xml:space="preserve">: inter alia, </w:t>
      </w:r>
      <w:r>
        <w:rPr>
          <w:rStyle w:val="Emphasis"/>
          <w:highlight w:val="yellow"/>
        </w:rPr>
        <w:t>democratic conversation about our collective condition and future</w:t>
      </w:r>
      <w:r>
        <w:rPr>
          <w:sz w:val="14"/>
          <w:highlight w:val="yellow"/>
        </w:rPr>
        <w:t xml:space="preserve">. </w:t>
      </w:r>
      <w:r>
        <w:rPr>
          <w:rStyle w:val="StyleBoldUnderline"/>
          <w:highlight w:val="yellow"/>
        </w:rPr>
        <w:t>But when they issue from feminists</w:t>
      </w:r>
      <w:r>
        <w:rPr>
          <w:rStyle w:val="StyleBoldUnderline"/>
        </w:rPr>
        <w:t xml:space="preserve"> or others on the "Left,” </w:t>
      </w:r>
      <w:r>
        <w:rPr>
          <w:rStyle w:val="StyleBoldUnderline"/>
          <w:highlight w:val="yellow"/>
        </w:rPr>
        <w:t>they are</w:t>
      </w:r>
      <w:r>
        <w:rPr>
          <w:rStyle w:val="StyleBoldUnderline"/>
        </w:rPr>
        <w:t xml:space="preserve"> more </w:t>
      </w:r>
      <w:r>
        <w:rPr>
          <w:rStyle w:val="StyleBoldUnderline"/>
          <w:highlight w:val="yellow"/>
        </w:rPr>
        <w:t>slippery</w:t>
      </w:r>
      <w:r>
        <w:rPr>
          <w:sz w:val="14"/>
        </w:rPr>
        <w:t xml:space="preserve">, </w:t>
      </w:r>
      <w:r>
        <w:rPr>
          <w:rStyle w:val="StyleBoldUnderline"/>
        </w:rPr>
        <w:t xml:space="preserve">especially </w:t>
      </w:r>
      <w:r>
        <w:rPr>
          <w:rStyle w:val="StyleBoldUnderline"/>
          <w:highlight w:val="yellow"/>
        </w:rPr>
        <w:t xml:space="preserve">insofar as they are </w:t>
      </w:r>
      <w:r>
        <w:rPr>
          <w:rStyle w:val="Emphasis"/>
          <w:highlight w:val="yellow"/>
        </w:rPr>
        <w:t>posed in the name of</w:t>
      </w:r>
      <w:r>
        <w:rPr>
          <w:rStyle w:val="Emphasis"/>
        </w:rPr>
        <w:t xml:space="preserve"> </w:t>
      </w:r>
      <w:r>
        <w:rPr>
          <w:rStyle w:val="Emphasis"/>
          <w:highlight w:val="yellow"/>
        </w:rPr>
        <w:t>caring about</w:t>
      </w:r>
      <w:r>
        <w:rPr>
          <w:rStyle w:val="Emphasis"/>
        </w:rPr>
        <w:t xml:space="preserve"> political things, caring about “</w:t>
      </w:r>
      <w:r>
        <w:rPr>
          <w:rStyle w:val="Emphasis"/>
          <w:highlight w:val="yellow"/>
        </w:rPr>
        <w:t>actual women*’ or</w:t>
      </w:r>
      <w:r>
        <w:rPr>
          <w:rStyle w:val="Emphasis"/>
        </w:rPr>
        <w:t xml:space="preserve"> about women's ‘</w:t>
      </w:r>
      <w:r>
        <w:rPr>
          <w:rStyle w:val="Emphasis"/>
          <w:highlight w:val="yellow"/>
        </w:rPr>
        <w:t>'actual condition</w:t>
      </w:r>
      <w:r>
        <w:rPr>
          <w:rStyle w:val="Emphasis"/>
        </w:rPr>
        <w:t xml:space="preserve"> in the world.” </w:t>
      </w:r>
      <w:r>
        <w:rPr>
          <w:rStyle w:val="Emphasis"/>
          <w:highlight w:val="yellow"/>
        </w:rPr>
        <w:t>and are lodged against those who</w:t>
      </w:r>
      <w:r>
        <w:rPr>
          <w:rStyle w:val="Emphasis"/>
        </w:rPr>
        <w:t xml:space="preserve"> presumably </w:t>
      </w:r>
      <w:r>
        <w:rPr>
          <w:rStyle w:val="Emphasis"/>
          <w:highlight w:val="yellow"/>
        </w:rPr>
        <w:t>do not</w:t>
      </w:r>
      <w:r>
        <w:rPr>
          <w:sz w:val="14"/>
        </w:rPr>
        <w:t xml:space="preserve"> or cannot </w:t>
      </w:r>
      <w:r>
        <w:rPr>
          <w:rStyle w:val="Emphasis"/>
          <w:highlight w:val="yellow"/>
        </w:rPr>
        <w:t>care</w:t>
      </w:r>
      <w:r>
        <w:rPr>
          <w:sz w:val="14"/>
        </w:rPr>
        <w:t xml:space="preserve">, given their postmodern or </w:t>
      </w:r>
      <w:proofErr w:type="spellStart"/>
      <w:r>
        <w:rPr>
          <w:sz w:val="14"/>
        </w:rPr>
        <w:t>poststructurahst</w:t>
      </w:r>
      <w:proofErr w:type="spellEnd"/>
      <w:r>
        <w:rPr>
          <w:sz w:val="14"/>
        </w:rPr>
        <w:t xml:space="preserve"> </w:t>
      </w:r>
      <w:proofErr w:type="spellStart"/>
      <w:r>
        <w:rPr>
          <w:sz w:val="14"/>
        </w:rPr>
        <w:t>entanglements.</w:t>
      </w:r>
      <w:r>
        <w:rPr>
          <w:sz w:val="12"/>
        </w:rPr>
        <w:t>¶</w:t>
      </w:r>
      <w:r>
        <w:rPr>
          <w:sz w:val="14"/>
        </w:rPr>
        <w:t>The</w:t>
      </w:r>
      <w:proofErr w:type="spellEnd"/>
      <w:r>
        <w:rPr>
          <w:sz w:val="14"/>
        </w:rPr>
        <w:t xml:space="preserve"> remainder of’ </w:t>
      </w:r>
      <w:r>
        <w:rPr>
          <w:rStyle w:val="StyleBoldUnderline"/>
        </w:rPr>
        <w:t xml:space="preserve">this essay turns this argument on its head. </w:t>
      </w:r>
      <w:r>
        <w:rPr>
          <w:sz w:val="14"/>
        </w:rPr>
        <w:t xml:space="preserve">I will suggest that </w:t>
      </w:r>
      <w:r>
        <w:rPr>
          <w:rStyle w:val="StyleBoldUnderline"/>
        </w:rPr>
        <w:t xml:space="preserve">feminist </w:t>
      </w:r>
      <w:r>
        <w:rPr>
          <w:rStyle w:val="StyleBoldUnderline"/>
          <w:highlight w:val="yellow"/>
        </w:rPr>
        <w:t>wariness about postmodernism may</w:t>
      </w:r>
      <w:r>
        <w:rPr>
          <w:rStyle w:val="StyleBoldUnderline"/>
        </w:rPr>
        <w:t xml:space="preserve"> </w:t>
      </w:r>
      <w:r>
        <w:rPr>
          <w:rStyle w:val="StyleBoldUnderline"/>
          <w:highlight w:val="yellow"/>
        </w:rPr>
        <w:t>ultimately be</w:t>
      </w:r>
      <w:r>
        <w:rPr>
          <w:rStyle w:val="StyleBoldUnderline"/>
        </w:rPr>
        <w:t xml:space="preserve"> </w:t>
      </w:r>
      <w:proofErr w:type="spellStart"/>
      <w:r>
        <w:rPr>
          <w:rStyle w:val="StyleBoldUnderline"/>
        </w:rPr>
        <w:t>coterminouswith</w:t>
      </w:r>
      <w:proofErr w:type="spellEnd"/>
      <w:r>
        <w:rPr>
          <w:rStyle w:val="StyleBoldUnderline"/>
        </w:rPr>
        <w:t xml:space="preserve"> </w:t>
      </w:r>
      <w:proofErr w:type="gramStart"/>
      <w:r>
        <w:rPr>
          <w:rStyle w:val="StyleBoldUnderline"/>
          <w:highlight w:val="yellow"/>
        </w:rPr>
        <w:t xml:space="preserve">a </w:t>
      </w:r>
      <w:r>
        <w:rPr>
          <w:rStyle w:val="Emphasis"/>
          <w:highlight w:val="yellow"/>
        </w:rPr>
        <w:t>wariness</w:t>
      </w:r>
      <w:proofErr w:type="gramEnd"/>
      <w:r>
        <w:rPr>
          <w:rStyle w:val="Emphasis"/>
          <w:highlight w:val="yellow"/>
        </w:rPr>
        <w:t xml:space="preserve"> about politics</w:t>
      </w:r>
      <w:r>
        <w:rPr>
          <w:sz w:val="14"/>
          <w:highlight w:val="yellow"/>
        </w:rPr>
        <w:t xml:space="preserve">, </w:t>
      </w:r>
      <w:r>
        <w:rPr>
          <w:rStyle w:val="StyleBoldUnderline"/>
          <w:highlight w:val="yellow"/>
        </w:rPr>
        <w:t>when politics is grasped as</w:t>
      </w:r>
      <w:r>
        <w:rPr>
          <w:rStyle w:val="StyleBoldUnderline"/>
        </w:rPr>
        <w:t xml:space="preserve"> </w:t>
      </w:r>
      <w:r>
        <w:rPr>
          <w:rStyle w:val="StyleBoldUnderline"/>
          <w:highlight w:val="yellow"/>
        </w:rPr>
        <w:t>a terrain of struggle without</w:t>
      </w:r>
      <w:r>
        <w:rPr>
          <w:rStyle w:val="StyleBoldUnderline"/>
        </w:rPr>
        <w:t xml:space="preserve"> fixed or </w:t>
      </w:r>
      <w:r>
        <w:rPr>
          <w:rStyle w:val="StyleBoldUnderline"/>
          <w:highlight w:val="yellow"/>
        </w:rPr>
        <w:t>metaphysical referents</w:t>
      </w:r>
      <w:r>
        <w:rPr>
          <w:sz w:val="14"/>
        </w:rPr>
        <w:t xml:space="preserve"> and a terrain of power's irreducible and pervasive ce in human affairs. </w:t>
      </w:r>
      <w:r>
        <w:rPr>
          <w:rStyle w:val="StyleBoldUnderline"/>
          <w:highlight w:val="yellow"/>
        </w:rPr>
        <w:t>Contrary to its insistence that it speaks in</w:t>
      </w:r>
      <w:r>
        <w:rPr>
          <w:rStyle w:val="StyleBoldUnderline"/>
        </w:rPr>
        <w:t xml:space="preserve"> </w:t>
      </w:r>
      <w:r>
        <w:rPr>
          <w:rStyle w:val="StyleBoldUnderline"/>
          <w:highlight w:val="yellow"/>
        </w:rPr>
        <w:t>name of the political</w:t>
      </w:r>
      <w:r>
        <w:rPr>
          <w:rStyle w:val="StyleBoldUnderline"/>
        </w:rPr>
        <w:t>, much</w:t>
      </w:r>
      <w:r>
        <w:rPr>
          <w:sz w:val="14"/>
        </w:rPr>
        <w:t xml:space="preserve"> feminist </w:t>
      </w:r>
      <w:r>
        <w:rPr>
          <w:rStyle w:val="StyleBoldUnderline"/>
          <w:highlight w:val="yellow"/>
        </w:rPr>
        <w:t xml:space="preserve">anti-postmodernism betrays a preference for </w:t>
      </w:r>
      <w:proofErr w:type="spellStart"/>
      <w:r>
        <w:rPr>
          <w:rStyle w:val="StyleBoldUnderline"/>
          <w:highlight w:val="yellow"/>
        </w:rPr>
        <w:t>extrapolitical</w:t>
      </w:r>
      <w:proofErr w:type="spellEnd"/>
      <w:r>
        <w:rPr>
          <w:rStyle w:val="StyleBoldUnderline"/>
        </w:rPr>
        <w:t xml:space="preserve"> terms and </w:t>
      </w:r>
      <w:r>
        <w:rPr>
          <w:rStyle w:val="StyleBoldUnderline"/>
          <w:highlight w:val="yellow"/>
        </w:rPr>
        <w:t xml:space="preserve">practices: for </w:t>
      </w:r>
      <w:r>
        <w:rPr>
          <w:rStyle w:val="Emphasis"/>
          <w:highlight w:val="yellow"/>
        </w:rPr>
        <w:t>Truth</w:t>
      </w:r>
      <w:r>
        <w:rPr>
          <w:sz w:val="14"/>
        </w:rPr>
        <w:t xml:space="preserve"> (</w:t>
      </w:r>
      <w:r>
        <w:rPr>
          <w:rStyle w:val="Emphasis"/>
          <w:highlight w:val="yellow"/>
        </w:rPr>
        <w:t>unchanging</w:t>
      </w:r>
      <w:r>
        <w:rPr>
          <w:rStyle w:val="Emphasis"/>
        </w:rPr>
        <w:t xml:space="preserve">, incontestable) </w:t>
      </w:r>
      <w:r>
        <w:rPr>
          <w:rStyle w:val="Emphasis"/>
          <w:highlight w:val="yellow"/>
        </w:rPr>
        <w:t>over politics</w:t>
      </w:r>
      <w:r>
        <w:rPr>
          <w:rStyle w:val="Emphasis"/>
        </w:rPr>
        <w:t xml:space="preserve"> (flux, </w:t>
      </w:r>
      <w:r>
        <w:rPr>
          <w:rStyle w:val="Emphasis"/>
          <w:highlight w:val="yellow"/>
        </w:rPr>
        <w:t>contest. instability</w:t>
      </w:r>
      <w:r>
        <w:rPr>
          <w:sz w:val="14"/>
        </w:rPr>
        <w:t xml:space="preserve">): for certainty and security (safety, immutability, privacy) over freedom (vulnerability, publicity); </w:t>
      </w:r>
      <w:r>
        <w:rPr>
          <w:rStyle w:val="StyleBoldUnderline"/>
        </w:rPr>
        <w:t>for discoveries (science) over decisions (judgments);</w:t>
      </w:r>
      <w:r>
        <w:rPr>
          <w:rStyle w:val="StyleBoldUnderline"/>
          <w:highlight w:val="yellow"/>
        </w:rPr>
        <w:t>for separable subjects</w:t>
      </w:r>
      <w:r>
        <w:rPr>
          <w:sz w:val="14"/>
        </w:rPr>
        <w:t xml:space="preserve"> armed </w:t>
      </w:r>
      <w:r>
        <w:rPr>
          <w:rStyle w:val="StyleBoldUnderline"/>
          <w:highlight w:val="yellow"/>
        </w:rPr>
        <w:t>with established</w:t>
      </w:r>
      <w:r>
        <w:rPr>
          <w:sz w:val="14"/>
        </w:rPr>
        <w:t xml:space="preserve"> rights and </w:t>
      </w:r>
      <w:r>
        <w:rPr>
          <w:rStyle w:val="StyleBoldUnderline"/>
          <w:highlight w:val="yellow"/>
        </w:rPr>
        <w:t>identities</w:t>
      </w:r>
      <w:r>
        <w:rPr>
          <w:rStyle w:val="StyleBoldUnderline"/>
        </w:rPr>
        <w:t xml:space="preserve"> </w:t>
      </w:r>
      <w:r>
        <w:rPr>
          <w:rStyle w:val="StyleBoldUnderline"/>
          <w:highlight w:val="yellow"/>
        </w:rPr>
        <w:t>over</w:t>
      </w:r>
      <w:r>
        <w:rPr>
          <w:rStyle w:val="StyleBoldUnderline"/>
        </w:rPr>
        <w:t xml:space="preserve"> unwieldy and </w:t>
      </w:r>
      <w:r>
        <w:rPr>
          <w:rStyle w:val="StyleBoldUnderline"/>
          <w:highlight w:val="yellow"/>
        </w:rPr>
        <w:t>shifting pluralities adjudicating for</w:t>
      </w:r>
      <w:r>
        <w:rPr>
          <w:rStyle w:val="StyleBoldUnderline"/>
        </w:rPr>
        <w:t xml:space="preserve"> themselves and </w:t>
      </w:r>
      <w:r>
        <w:rPr>
          <w:rStyle w:val="StyleBoldUnderline"/>
          <w:highlight w:val="yellow"/>
        </w:rPr>
        <w:t xml:space="preserve">their future on the basis of </w:t>
      </w:r>
      <w:r>
        <w:rPr>
          <w:rStyle w:val="StyleBoldUnderline"/>
        </w:rPr>
        <w:t xml:space="preserve">nothing more than </w:t>
      </w:r>
      <w:r>
        <w:rPr>
          <w:rStyle w:val="StyleBoldUnderline"/>
          <w:highlight w:val="yellow"/>
        </w:rPr>
        <w:t xml:space="preserve">their </w:t>
      </w:r>
      <w:r>
        <w:rPr>
          <w:rStyle w:val="StyleBoldUnderline"/>
        </w:rPr>
        <w:t xml:space="preserve">own </w:t>
      </w:r>
      <w:r>
        <w:rPr>
          <w:sz w:val="14"/>
        </w:rPr>
        <w:t>habits and</w:t>
      </w:r>
      <w:r>
        <w:rPr>
          <w:rStyle w:val="StyleBoldUnderline"/>
        </w:rPr>
        <w:t xml:space="preserve"> </w:t>
      </w:r>
      <w:proofErr w:type="spellStart"/>
      <w:r>
        <w:rPr>
          <w:rStyle w:val="StyleBoldUnderline"/>
          <w:highlight w:val="yellow"/>
        </w:rPr>
        <w:t>arguments</w:t>
      </w:r>
      <w:r>
        <w:rPr>
          <w:rStyle w:val="StyleBoldUnderline"/>
        </w:rPr>
        <w:t>.</w:t>
      </w:r>
      <w:r>
        <w:rPr>
          <w:rStyle w:val="StyleBoldUnderline"/>
          <w:highlight w:val="yellow"/>
        </w:rPr>
        <w:t>This</w:t>
      </w:r>
      <w:proofErr w:type="spellEnd"/>
      <w:r>
        <w:rPr>
          <w:sz w:val="14"/>
        </w:rPr>
        <w:t xml:space="preserve"> particular modernist reaction to </w:t>
      </w:r>
      <w:proofErr w:type="spellStart"/>
      <w:r>
        <w:rPr>
          <w:sz w:val="14"/>
        </w:rPr>
        <w:t>postmoder</w:t>
      </w:r>
      <w:proofErr w:type="spellEnd"/>
      <w:r>
        <w:rPr>
          <w:sz w:val="14"/>
        </w:rPr>
        <w:t xml:space="preserve">- </w:t>
      </w:r>
      <w:proofErr w:type="spellStart"/>
      <w:r>
        <w:rPr>
          <w:sz w:val="14"/>
        </w:rPr>
        <w:t>nism</w:t>
      </w:r>
      <w:proofErr w:type="spellEnd"/>
      <w:r>
        <w:rPr>
          <w:sz w:val="14"/>
        </w:rPr>
        <w:t xml:space="preserve"> </w:t>
      </w:r>
      <w:r>
        <w:rPr>
          <w:rStyle w:val="StyleBoldUnderline"/>
          <w:highlight w:val="yellow"/>
        </w:rPr>
        <w:t xml:space="preserve">makes sense if we recall that </w:t>
      </w:r>
      <w:r>
        <w:rPr>
          <w:rStyle w:val="StyleBoldUnderline"/>
        </w:rPr>
        <w:t xml:space="preserve">the promise of the </w:t>
      </w:r>
      <w:r>
        <w:rPr>
          <w:rStyle w:val="StyleBoldUnderline"/>
          <w:highlight w:val="yellow"/>
        </w:rPr>
        <w:t>Enlightenment was a</w:t>
      </w:r>
      <w:r>
        <w:rPr>
          <w:sz w:val="14"/>
        </w:rPr>
        <w:t xml:space="preserve"> revision of the old Platonic </w:t>
      </w:r>
      <w:r>
        <w:rPr>
          <w:rStyle w:val="StyleBoldUnderline"/>
          <w:highlight w:val="yellow"/>
        </w:rPr>
        <w:t>promise to put an end to politics by supplanting it with Truth</w:t>
      </w:r>
      <w:r>
        <w:rPr>
          <w:sz w:val="14"/>
        </w:rPr>
        <w:t xml:space="preserve">. In its modern variant, this promise was tendered through the multiple technologies of nature's rationality in human affairs (Adam Smith); science, including the science of administration (Hobbes); and universal reason (Kant. Hegel. Marx). Modernity could not make </w:t>
      </w:r>
      <w:proofErr w:type="spellStart"/>
      <w:r>
        <w:rPr>
          <w:sz w:val="14"/>
        </w:rPr>
        <w:t>goud</w:t>
      </w:r>
      <w:proofErr w:type="spellEnd"/>
      <w:r>
        <w:rPr>
          <w:sz w:val="14"/>
        </w:rPr>
        <w:t xml:space="preserve"> on this promise, of course, but modernists do not surrender </w:t>
      </w:r>
      <w:proofErr w:type="spellStart"/>
      <w:r>
        <w:rPr>
          <w:sz w:val="14"/>
        </w:rPr>
        <w:t>thc</w:t>
      </w:r>
      <w:proofErr w:type="spellEnd"/>
      <w:r>
        <w:rPr>
          <w:sz w:val="14"/>
        </w:rPr>
        <w:t xml:space="preserve"> dream it instilled of a world governed by reason divested of power.**• Avowed ambivalence about Western reason and rationality </w:t>
      </w:r>
      <w:proofErr w:type="spellStart"/>
      <w:r>
        <w:rPr>
          <w:sz w:val="14"/>
        </w:rPr>
        <w:t>notwith</w:t>
      </w:r>
      <w:proofErr w:type="spellEnd"/>
      <w:r>
        <w:rPr>
          <w:sz w:val="14"/>
        </w:rPr>
        <w:t xml:space="preserve">- standing. </w:t>
      </w:r>
      <w:proofErr w:type="gramStart"/>
      <w:r>
        <w:rPr>
          <w:sz w:val="14"/>
        </w:rPr>
        <w:t>feminist</w:t>
      </w:r>
      <w:proofErr w:type="gramEnd"/>
      <w:r>
        <w:rPr>
          <w:sz w:val="14"/>
        </w:rPr>
        <w:t xml:space="preserve"> modernists are no exception, but the nature of our </w:t>
      </w:r>
      <w:r>
        <w:rPr>
          <w:sz w:val="12"/>
        </w:rPr>
        <w:t>¶</w:t>
      </w:r>
      <w:r>
        <w:rPr>
          <w:sz w:val="14"/>
        </w:rPr>
        <w:t xml:space="preserve"> 38</w:t>
      </w:r>
      <w:r>
        <w:rPr>
          <w:sz w:val="12"/>
        </w:rPr>
        <w:t>¶</w:t>
      </w:r>
      <w:r>
        <w:rPr>
          <w:sz w:val="14"/>
        </w:rPr>
        <w:t xml:space="preserve">  attachment to this ironically </w:t>
      </w:r>
      <w:proofErr w:type="spellStart"/>
      <w:r>
        <w:rPr>
          <w:sz w:val="14"/>
        </w:rPr>
        <w:t>antipolitical</w:t>
      </w:r>
      <w:proofErr w:type="spellEnd"/>
      <w:r>
        <w:rPr>
          <w:sz w:val="14"/>
        </w:rPr>
        <w:t xml:space="preserve"> vision is distinctively colored by feminist projects. To </w:t>
      </w:r>
      <w:proofErr w:type="spellStart"/>
      <w:proofErr w:type="gramStart"/>
      <w:r>
        <w:rPr>
          <w:sz w:val="14"/>
        </w:rPr>
        <w:t>thc</w:t>
      </w:r>
      <w:proofErr w:type="spellEnd"/>
      <w:proofErr w:type="gramEnd"/>
      <w:r>
        <w:rPr>
          <w:sz w:val="14"/>
        </w:rPr>
        <w:t xml:space="preserve"> particulars of this attachment </w:t>
      </w:r>
      <w:proofErr w:type="spellStart"/>
      <w:r>
        <w:rPr>
          <w:sz w:val="14"/>
        </w:rPr>
        <w:t>wc</w:t>
      </w:r>
      <w:proofErr w:type="spellEnd"/>
      <w:r>
        <w:rPr>
          <w:sz w:val="14"/>
        </w:rPr>
        <w:t xml:space="preserve"> now turn.</w:t>
      </w:r>
    </w:p>
    <w:p w:rsidR="00403146" w:rsidRDefault="00403146" w:rsidP="00403146">
      <w:pPr>
        <w:pStyle w:val="Heading3"/>
      </w:pPr>
      <w:r>
        <w:t>AT: Ballot Key</w:t>
      </w:r>
    </w:p>
    <w:p w:rsidR="00403146" w:rsidRDefault="00403146" w:rsidP="00403146">
      <w:pPr>
        <w:pStyle w:val="Heading4"/>
        <w:rPr>
          <w:b w:val="0"/>
          <w:bCs w:val="0"/>
        </w:rPr>
      </w:pPr>
      <w:r>
        <w:rPr>
          <w:b w:val="0"/>
          <w:bCs w:val="0"/>
        </w:rPr>
        <w:t>They make the ballot a commodity that makes social transformation impossible</w:t>
      </w:r>
    </w:p>
    <w:p w:rsidR="00403146" w:rsidRDefault="00403146" w:rsidP="00403146">
      <w:r>
        <w:rPr>
          <w:rStyle w:val="StyleStyleBold12pt"/>
        </w:rPr>
        <w:t>Bryant 13</w:t>
      </w:r>
      <w:r>
        <w:t xml:space="preserve">—philosophy prof at Collin College (Levi, The Paradox of Emancipatory Political Theory, </w:t>
      </w:r>
      <w:hyperlink r:id="rId12" w:history="1">
        <w:r>
          <w:rPr>
            <w:rStyle w:val="Hyperlink"/>
          </w:rPr>
          <w:t>http://larvalsubjects.wordpress.com/2013/05/31/the-paradox-of-emancipatory-political-theory/</w:t>
        </w:r>
      </w:hyperlink>
      <w:r>
        <w:t>)</w:t>
      </w:r>
    </w:p>
    <w:p w:rsidR="00403146" w:rsidRDefault="00403146" w:rsidP="00403146">
      <w:pPr>
        <w:rPr>
          <w:sz w:val="12"/>
        </w:rPr>
      </w:pPr>
      <w:r>
        <w:rPr>
          <w:rStyle w:val="StyleBoldUnderline"/>
          <w:highlight w:val="yellow"/>
        </w:rPr>
        <w:t>There’s a</w:t>
      </w:r>
      <w:r>
        <w:rPr>
          <w:sz w:val="12"/>
        </w:rPr>
        <w:t xml:space="preserve"> sort of Hegelian </w:t>
      </w:r>
      <w:r>
        <w:rPr>
          <w:rStyle w:val="StyleBoldUnderline"/>
          <w:highlight w:val="yellow"/>
        </w:rPr>
        <w:t>contradiction at the heart of all academic</w:t>
      </w:r>
      <w:r>
        <w:rPr>
          <w:rStyle w:val="StyleBoldUnderline"/>
        </w:rPr>
        <w:t xml:space="preserve"> political </w:t>
      </w:r>
      <w:r>
        <w:rPr>
          <w:rStyle w:val="StyleBoldUnderline"/>
          <w:highlight w:val="yellow"/>
        </w:rPr>
        <w:t>theory that has pretensions of being emancipatory.</w:t>
      </w:r>
      <w:r>
        <w:rPr>
          <w:sz w:val="12"/>
        </w:rPr>
        <w:t xml:space="preserve">  In a nutshell, </w:t>
      </w:r>
      <w:r>
        <w:rPr>
          <w:rStyle w:val="StyleBoldUnderline"/>
          <w:highlight w:val="yellow"/>
        </w:rPr>
        <w:t>the question is that of how this theory can avoid being a</w:t>
      </w:r>
      <w:r>
        <w:rPr>
          <w:rStyle w:val="StyleBoldUnderline"/>
        </w:rPr>
        <w:t xml:space="preserve"> sort of </w:t>
      </w:r>
      <w:r>
        <w:rPr>
          <w:rStyle w:val="Emphasis"/>
          <w:highlight w:val="yellow"/>
        </w:rPr>
        <w:t>commodity</w:t>
      </w:r>
      <w:r>
        <w:rPr>
          <w:sz w:val="12"/>
        </w:rPr>
        <w:t xml:space="preserve">.  Using Hegel as a model, this contradiction goes something like this:  emancipatory political theory says it’s undertaken for the sake of emancipation from x.  Yet with rare exceptions, it is only published in </w:t>
      </w:r>
      <w:proofErr w:type="spellStart"/>
      <w:r>
        <w:rPr>
          <w:sz w:val="12"/>
        </w:rPr>
        <w:t>academicjournals</w:t>
      </w:r>
      <w:proofErr w:type="spellEnd"/>
      <w:r>
        <w:rPr>
          <w:sz w:val="12"/>
        </w:rPr>
        <w:t xml:space="preserve"> that few have access to, in a jargon that only other academics or the highly literate can understand, and presented only at </w:t>
      </w:r>
      <w:proofErr w:type="spellStart"/>
      <w:r>
        <w:rPr>
          <w:sz w:val="12"/>
        </w:rPr>
        <w:t>conferencesthat</w:t>
      </w:r>
      <w:proofErr w:type="spellEnd"/>
      <w:r>
        <w:rPr>
          <w:sz w:val="12"/>
        </w:rPr>
        <w:t xml:space="preserve"> only other academics generally attend.  </w:t>
      </w:r>
      <w:r>
        <w:rPr>
          <w:rStyle w:val="Emphasis"/>
        </w:rPr>
        <w:t>Thus</w:t>
      </w:r>
      <w:r>
        <w:rPr>
          <w:sz w:val="12"/>
        </w:rPr>
        <w:t xml:space="preserve">, </w:t>
      </w:r>
      <w:r>
        <w:rPr>
          <w:rStyle w:val="Emphasis"/>
        </w:rPr>
        <w:t xml:space="preserve">academic </w:t>
      </w:r>
      <w:r>
        <w:rPr>
          <w:rStyle w:val="Emphasis"/>
          <w:highlight w:val="yellow"/>
        </w:rPr>
        <w:t>emancipatory</w:t>
      </w:r>
      <w:r>
        <w:rPr>
          <w:sz w:val="12"/>
        </w:rPr>
        <w:t xml:space="preserve"> political </w:t>
      </w:r>
      <w:r>
        <w:rPr>
          <w:rStyle w:val="Emphasis"/>
          <w:highlight w:val="yellow"/>
        </w:rPr>
        <w:t>theory reveals itself</w:t>
      </w:r>
      <w:r>
        <w:rPr>
          <w:sz w:val="12"/>
        </w:rPr>
        <w:t xml:space="preserve"> in its truth </w:t>
      </w:r>
      <w:r>
        <w:rPr>
          <w:rStyle w:val="Emphasis"/>
          <w:highlight w:val="yellow"/>
        </w:rPr>
        <w:t>as something that isn’t aimed at political change or intervention</w:t>
      </w:r>
      <w:r>
        <w:rPr>
          <w:rStyle w:val="Emphasis"/>
        </w:rPr>
        <w:t xml:space="preserve"> </w:t>
      </w:r>
      <w:r>
        <w:rPr>
          <w:sz w:val="12"/>
        </w:rPr>
        <w:t xml:space="preserve">at all, </w:t>
      </w:r>
      <w:r>
        <w:rPr>
          <w:rStyle w:val="Emphasis"/>
          <w:highlight w:val="yellow"/>
        </w:rPr>
        <w:t>but rather only as a</w:t>
      </w:r>
      <w:r>
        <w:rPr>
          <w:rStyle w:val="Emphasis"/>
        </w:rPr>
        <w:t xml:space="preserve"> </w:t>
      </w:r>
      <w:r>
        <w:rPr>
          <w:sz w:val="12"/>
        </w:rPr>
        <w:t xml:space="preserve">move or </w:t>
      </w:r>
      <w:r>
        <w:rPr>
          <w:rStyle w:val="Emphasis"/>
          <w:highlight w:val="yellow"/>
        </w:rPr>
        <w:t xml:space="preserve">moment in the ongoing </w:t>
      </w:r>
      <w:proofErr w:type="spellStart"/>
      <w:r>
        <w:rPr>
          <w:rStyle w:val="Emphasis"/>
          <w:highlight w:val="yellow"/>
          <w:bdr w:val="single" w:sz="4" w:space="0" w:color="auto" w:frame="1"/>
        </w:rPr>
        <w:t>autopoiesis</w:t>
      </w:r>
      <w:proofErr w:type="spellEnd"/>
      <w:r>
        <w:rPr>
          <w:rStyle w:val="Emphasis"/>
          <w:highlight w:val="yellow"/>
          <w:bdr w:val="single" w:sz="4" w:space="0" w:color="auto" w:frame="1"/>
        </w:rPr>
        <w:t xml:space="preserve"> of academia</w:t>
      </w:r>
      <w:r>
        <w:rPr>
          <w:sz w:val="12"/>
        </w:rPr>
        <w:t xml:space="preserve">.  That is, </w:t>
      </w:r>
      <w:proofErr w:type="spellStart"/>
      <w:r>
        <w:rPr>
          <w:rStyle w:val="StyleBoldUnderline"/>
        </w:rPr>
        <w:t>itfunctions</w:t>
      </w:r>
      <w:proofErr w:type="spellEnd"/>
      <w:r>
        <w:rPr>
          <w:rStyle w:val="StyleBoldUnderline"/>
        </w:rPr>
        <w:t xml:space="preserve"> as another line on the </w:t>
      </w:r>
      <w:proofErr w:type="spellStart"/>
      <w:r>
        <w:rPr>
          <w:rStyle w:val="StyleBoldUnderline"/>
        </w:rPr>
        <w:t>CVand</w:t>
      </w:r>
      <w:proofErr w:type="spellEnd"/>
      <w:r>
        <w:rPr>
          <w:rStyle w:val="StyleBoldUnderline"/>
        </w:rPr>
        <w:t xml:space="preserve"> is one strategy through which the university system carries </w:t>
      </w:r>
      <w:proofErr w:type="spellStart"/>
      <w:r>
        <w:rPr>
          <w:rStyle w:val="StyleBoldUnderline"/>
        </w:rPr>
        <w:t>outits</w:t>
      </w:r>
      <w:proofErr w:type="spellEnd"/>
      <w:r>
        <w:rPr>
          <w:sz w:val="12"/>
        </w:rPr>
        <w:t xml:space="preserve"> </w:t>
      </w:r>
      <w:proofErr w:type="spellStart"/>
      <w:r>
        <w:rPr>
          <w:sz w:val="12"/>
        </w:rPr>
        <w:t>autopoiesis</w:t>
      </w:r>
      <w:proofErr w:type="spellEnd"/>
      <w:r>
        <w:rPr>
          <w:sz w:val="12"/>
        </w:rPr>
        <w:t xml:space="preserve"> or </w:t>
      </w:r>
      <w:r>
        <w:rPr>
          <w:rStyle w:val="StyleBoldUnderline"/>
        </w:rPr>
        <w:t>self-reproduction</w:t>
      </w:r>
      <w:r>
        <w:rPr>
          <w:sz w:val="12"/>
        </w:rPr>
        <w:t xml:space="preserve"> across time.  </w:t>
      </w:r>
      <w:r>
        <w:rPr>
          <w:rStyle w:val="StyleBoldUnderline"/>
          <w:highlight w:val="yellow"/>
        </w:rPr>
        <w:t>It thus functions</w:t>
      </w:r>
      <w:r>
        <w:rPr>
          <w:sz w:val="12"/>
        </w:rPr>
        <w:t xml:space="preserve">– </w:t>
      </w:r>
      <w:r>
        <w:rPr>
          <w:rStyle w:val="StyleBoldUnderline"/>
        </w:rPr>
        <w:t>the issue isn’t here one of the beliefs or intentions of academics</w:t>
      </w:r>
      <w:r>
        <w:rPr>
          <w:sz w:val="12"/>
        </w:rPr>
        <w:t>, but how things function –</w:t>
      </w:r>
      <w:r>
        <w:rPr>
          <w:rStyle w:val="StyleBoldUnderline"/>
          <w:highlight w:val="yellow"/>
        </w:rPr>
        <w:t>as</w:t>
      </w:r>
      <w:r>
        <w:rPr>
          <w:rStyle w:val="StyleBoldUnderline"/>
        </w:rPr>
        <w:t xml:space="preserve"> something like </w:t>
      </w:r>
      <w:r>
        <w:rPr>
          <w:rStyle w:val="StyleBoldUnderline"/>
          <w:highlight w:val="yellow"/>
        </w:rPr>
        <w:t xml:space="preserve">a </w:t>
      </w:r>
      <w:r>
        <w:rPr>
          <w:rStyle w:val="Emphasis"/>
          <w:highlight w:val="yellow"/>
        </w:rPr>
        <w:t>commodity</w:t>
      </w:r>
      <w:r>
        <w:rPr>
          <w:rStyle w:val="Emphasis"/>
        </w:rPr>
        <w:t xml:space="preserve"> within the academic system</w:t>
      </w:r>
      <w:r>
        <w:rPr>
          <w:rStyle w:val="StyleBoldUnderline"/>
        </w:rPr>
        <w:t xml:space="preserve">. </w:t>
      </w:r>
      <w:r>
        <w:rPr>
          <w:rStyle w:val="Emphasis"/>
          <w:highlight w:val="yellow"/>
        </w:rPr>
        <w:t>The function is not to intervene in the broader political system</w:t>
      </w:r>
      <w:r>
        <w:rPr>
          <w:sz w:val="12"/>
          <w:highlight w:val="yellow"/>
        </w:rPr>
        <w:t xml:space="preserve">– </w:t>
      </w:r>
      <w:r>
        <w:rPr>
          <w:rStyle w:val="StyleBoldUnderline"/>
          <w:highlight w:val="yellow"/>
        </w:rPr>
        <w:t>despite</w:t>
      </w:r>
      <w:r>
        <w:rPr>
          <w:sz w:val="12"/>
        </w:rPr>
        <w:t xml:space="preserve"> what all of us doing political theory say and </w:t>
      </w:r>
      <w:r>
        <w:rPr>
          <w:rStyle w:val="StyleBoldUnderline"/>
          <w:highlight w:val="yellow"/>
        </w:rPr>
        <w:t>how we think about our work</w:t>
      </w:r>
      <w:r>
        <w:rPr>
          <w:sz w:val="12"/>
          <w:highlight w:val="yellow"/>
        </w:rPr>
        <w:t xml:space="preserve"> –</w:t>
      </w:r>
      <w:r>
        <w:rPr>
          <w:rStyle w:val="Emphasis"/>
          <w:highlight w:val="yellow"/>
        </w:rPr>
        <w:t>but rather to carry out yet another iteration of</w:t>
      </w:r>
      <w:r>
        <w:rPr>
          <w:rStyle w:val="Emphasis"/>
        </w:rPr>
        <w:t xml:space="preserve"> the academic </w:t>
      </w:r>
      <w:r>
        <w:rPr>
          <w:rStyle w:val="Emphasis"/>
          <w:highlight w:val="yellow"/>
        </w:rPr>
        <w:t>discourse</w:t>
      </w:r>
      <w:r>
        <w:rPr>
          <w:sz w:val="12"/>
        </w:rPr>
        <w:t xml:space="preserve"> (there are other ways that this is done, this has just been a particularly effective rhetorical strategy for the </w:t>
      </w:r>
      <w:proofErr w:type="spellStart"/>
      <w:r>
        <w:rPr>
          <w:sz w:val="12"/>
        </w:rPr>
        <w:t>autopoiesis</w:t>
      </w:r>
      <w:proofErr w:type="spellEnd"/>
      <w:r>
        <w:rPr>
          <w:sz w:val="12"/>
        </w:rPr>
        <w:t xml:space="preserve"> of academia in the humanities).</w:t>
      </w:r>
    </w:p>
    <w:p w:rsidR="00403146" w:rsidRDefault="00403146" w:rsidP="00403146">
      <w:pPr>
        <w:rPr>
          <w:sz w:val="14"/>
        </w:rPr>
      </w:pPr>
      <w:r>
        <w:rPr>
          <w:rStyle w:val="StyleBoldUnderline"/>
        </w:rPr>
        <w:t>Were the aim political change</w:t>
      </w:r>
      <w:r>
        <w:rPr>
          <w:sz w:val="14"/>
        </w:rPr>
        <w:t xml:space="preserve">, </w:t>
      </w:r>
      <w:r>
        <w:rPr>
          <w:rStyle w:val="StyleBoldUnderline"/>
        </w:rPr>
        <w:t xml:space="preserve">then the discourse would have to find a way to reach outside the academy, but this is precisely what academic </w:t>
      </w:r>
      <w:proofErr w:type="spellStart"/>
      <w:r>
        <w:rPr>
          <w:rStyle w:val="StyleBoldUnderline"/>
        </w:rPr>
        <w:t>politicaltheory</w:t>
      </w:r>
      <w:proofErr w:type="spellEnd"/>
      <w:r>
        <w:rPr>
          <w:rStyle w:val="StyleBoldUnderline"/>
        </w:rPr>
        <w:t xml:space="preserve"> cannot do due to the </w:t>
      </w:r>
      <w:r>
        <w:rPr>
          <w:sz w:val="14"/>
        </w:rPr>
        <w:t xml:space="preserve">publication and </w:t>
      </w:r>
      <w:r>
        <w:rPr>
          <w:rStyle w:val="StyleBoldUnderline"/>
        </w:rPr>
        <w:t>presentation structure</w:t>
      </w:r>
      <w:r>
        <w:rPr>
          <w:sz w:val="14"/>
        </w:rPr>
        <w:t xml:space="preserve">, publish or perish logic, the CV, and so on.  To produce political change, the academic political theorist would have to sacrifice his or her erudition or scholarship, because they would have to presume an audience that doesn’t have a high </w:t>
      </w:r>
      <w:proofErr w:type="spellStart"/>
      <w:r>
        <w:rPr>
          <w:sz w:val="14"/>
        </w:rPr>
        <w:t>falutin</w:t>
      </w:r>
      <w:proofErr w:type="spellEnd"/>
      <w:r>
        <w:rPr>
          <w:sz w:val="14"/>
        </w:rPr>
        <w:t xml:space="preserve"> intellectual background in Hegel, </w:t>
      </w:r>
      <w:proofErr w:type="spellStart"/>
      <w:r>
        <w:rPr>
          <w:sz w:val="14"/>
        </w:rPr>
        <w:t>Adorno</w:t>
      </w:r>
      <w:proofErr w:type="spellEnd"/>
      <w:r>
        <w:rPr>
          <w:sz w:val="14"/>
        </w:rPr>
        <w:t xml:space="preserve">, </w:t>
      </w:r>
      <w:proofErr w:type="spellStart"/>
      <w:r>
        <w:rPr>
          <w:sz w:val="14"/>
        </w:rPr>
        <w:t>Badiou</w:t>
      </w:r>
      <w:proofErr w:type="spellEnd"/>
      <w:r>
        <w:rPr>
          <w:sz w:val="14"/>
        </w:rPr>
        <w:t xml:space="preserve">,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w:t>
      </w:r>
      <w:proofErr w:type="gramStart"/>
      <w:r>
        <w:rPr>
          <w:sz w:val="14"/>
        </w:rPr>
        <w:t>us</w:t>
      </w:r>
      <w:proofErr w:type="gramEnd"/>
      <w:r>
        <w:rPr>
          <w:sz w:val="14"/>
        </w:rPr>
        <w:t xml:space="preserve"> Marxists are often the worst of the worst.  We engage in a discourse bordering on medieval </w:t>
      </w:r>
      <w:r>
        <w:rPr>
          <w:rStyle w:val="StyleBoldUnderline"/>
        </w:rPr>
        <w:t>scholasticism</w:t>
      </w:r>
      <w:r>
        <w:rPr>
          <w:sz w:val="14"/>
        </w:rPr>
        <w:t xml:space="preserve"> that only schoolmen can appreciate, which </w:t>
      </w:r>
      <w:r>
        <w:rPr>
          <w:rStyle w:val="StyleBoldUnderline"/>
        </w:rPr>
        <w:t xml:space="preserve">presents a fundamental contradiction between the </w:t>
      </w:r>
      <w:proofErr w:type="gramStart"/>
      <w:r>
        <w:rPr>
          <w:rStyle w:val="StyleBoldUnderline"/>
        </w:rPr>
        <w:t>form</w:t>
      </w:r>
      <w:proofErr w:type="gramEnd"/>
      <w:r>
        <w:rPr>
          <w:rStyle w:val="StyleBoldUnderline"/>
        </w:rPr>
        <w:t xml:space="preserve"> of their discourse</w:t>
      </w:r>
      <w:r>
        <w:rPr>
          <w:sz w:val="14"/>
        </w:rPr>
        <w:t>– only other experts can understand it –</w:t>
      </w:r>
      <w:r>
        <w:rPr>
          <w:rStyle w:val="StyleBoldUnderline"/>
        </w:rPr>
        <w:t>and the content; they want to produce change</w:t>
      </w:r>
      <w:r>
        <w:rPr>
          <w:sz w:val="14"/>
        </w:rPr>
        <w:t xml:space="preserve">).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w:t>
      </w:r>
      <w:proofErr w:type="gramStart"/>
      <w:r>
        <w:rPr>
          <w:sz w:val="14"/>
        </w:rPr>
        <w:t>this touches</w:t>
      </w:r>
      <w:proofErr w:type="gramEnd"/>
      <w:r>
        <w:rPr>
          <w:sz w:val="14"/>
        </w:rPr>
        <w:t xml:space="preserve">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w:t>
      </w:r>
    </w:p>
    <w:p w:rsidR="00403146" w:rsidRDefault="00403146" w:rsidP="00403146">
      <w:pPr>
        <w:rPr>
          <w:sz w:val="14"/>
        </w:rPr>
      </w:pPr>
      <w:r>
        <w:rPr>
          <w:sz w:val="14"/>
        </w:rPr>
        <w:t xml:space="preserve">The paradox of </w:t>
      </w:r>
      <w:r>
        <w:rPr>
          <w:rStyle w:val="StyleBoldUnderline"/>
          <w:highlight w:val="yellow"/>
        </w:rPr>
        <w:t>emancipatory academic political discourse</w:t>
      </w:r>
      <w:r>
        <w:rPr>
          <w:sz w:val="14"/>
        </w:rPr>
        <w:t xml:space="preserve"> is thus that it </w:t>
      </w:r>
      <w:r>
        <w:rPr>
          <w:rStyle w:val="StyleBoldUnderline"/>
          <w:highlight w:val="yellow"/>
        </w:rPr>
        <w:t>is</w:t>
      </w:r>
      <w:r>
        <w:rPr>
          <w:rStyle w:val="StyleBoldUnderline"/>
        </w:rPr>
        <w:t xml:space="preserve"> formally and functionally </w:t>
      </w:r>
      <w:r>
        <w:rPr>
          <w:rStyle w:val="StyleBoldUnderline"/>
          <w:highlight w:val="yellow"/>
        </w:rPr>
        <w:t>apolitical</w:t>
      </w:r>
      <w:r>
        <w:rPr>
          <w:sz w:val="14"/>
        </w:rPr>
        <w:t xml:space="preserve">.  At the level of its intention or what it says it aims to effect political change and intervention, but at the level of what it does, </w:t>
      </w:r>
      <w:r>
        <w:rPr>
          <w:rStyle w:val="StyleBoldUnderline"/>
          <w:highlight w:val="yellow"/>
        </w:rPr>
        <w:t>it simply reproduces its own discourse</w:t>
      </w:r>
      <w:r>
        <w:rPr>
          <w:rStyle w:val="StyleBoldUnderline"/>
        </w:rPr>
        <w:t xml:space="preserve"> and labor conditions without intervening in broader social fields</w:t>
      </w:r>
      <w:r>
        <w:rPr>
          <w:sz w:val="14"/>
        </w:rPr>
        <w:t xml:space="preserve"> (</w:t>
      </w:r>
      <w:r>
        <w:rPr>
          <w:rStyle w:val="Emphasis"/>
          <w:highlight w:val="yellow"/>
        </w:rPr>
        <w:t>and no, the classroom doesn’t count</w:t>
      </w:r>
      <w:r>
        <w:rPr>
          <w:sz w:val="14"/>
        </w:rPr>
        <w:t xml:space="preserve">).  Unconscious </w:t>
      </w:r>
      <w:r>
        <w:rPr>
          <w:rStyle w:val="StyleBoldUnderline"/>
        </w:rPr>
        <w:t>recognition of this paradox might be why</w:t>
      </w:r>
      <w:r>
        <w:rPr>
          <w:sz w:val="14"/>
        </w:rPr>
        <w:t xml:space="preserve">, in some corners, </w:t>
      </w:r>
      <w:r>
        <w:rPr>
          <w:rStyle w:val="StyleBoldUnderline"/>
        </w:rPr>
        <w:t>we’re seeing the execrable call to re-</w:t>
      </w:r>
      <w:proofErr w:type="spellStart"/>
      <w:r>
        <w:rPr>
          <w:rStyle w:val="StyleBoldUnderline"/>
        </w:rPr>
        <w:t>stablish</w:t>
      </w:r>
      <w:proofErr w:type="spellEnd"/>
      <w:r>
        <w:rPr>
          <w:sz w:val="14"/>
        </w:rPr>
        <w:t xml:space="preserve"> “the party”.  The party is </w:t>
      </w:r>
      <w:r>
        <w:rPr>
          <w:rStyle w:val="StyleBoldUnderline"/>
        </w:rPr>
        <w:t xml:space="preserve">the academic fantasy of a </w:t>
      </w:r>
      <w:r>
        <w:rPr>
          <w:sz w:val="14"/>
        </w:rPr>
        <w:t xml:space="preserve">philosopher-king or an academic </w:t>
      </w:r>
      <w:proofErr w:type="spellStart"/>
      <w:r>
        <w:rPr>
          <w:rStyle w:val="StyleBoldUnderline"/>
        </w:rPr>
        <w:t>avant</w:t>
      </w:r>
      <w:proofErr w:type="spellEnd"/>
      <w:r>
        <w:rPr>
          <w:rStyle w:val="StyleBoldUnderline"/>
        </w:rPr>
        <w:t xml:space="preserve"> </w:t>
      </w:r>
      <w:proofErr w:type="spellStart"/>
      <w:r>
        <w:rPr>
          <w:rStyle w:val="StyleBoldUnderline"/>
        </w:rPr>
        <w:t>gard</w:t>
      </w:r>
      <w:proofErr w:type="spellEnd"/>
      <w:r>
        <w:rPr>
          <w:rStyle w:val="StyleBoldUnderline"/>
        </w:rPr>
        <w:t xml:space="preserve"> that simultaneously gets to be an academic and produce political change for </w:t>
      </w:r>
      <w:r>
        <w:rPr>
          <w:sz w:val="14"/>
        </w:rPr>
        <w:t xml:space="preserve">all those “dopes and illiterate” that characterize </w:t>
      </w:r>
      <w:r>
        <w:rPr>
          <w:rStyle w:val="StyleBoldUnderline"/>
        </w:rPr>
        <w:t>the people</w:t>
      </w:r>
      <w:r>
        <w:rPr>
          <w:sz w:val="14"/>
        </w:rPr>
        <w:t xml:space="preserve"> (somehow the issue of how the party eventually becomes an end in itself, aimed solely at perpetuating itself, thereby divorcing itself from the people never gets addressed by these neo-totalitarians).  </w:t>
      </w:r>
      <w:r>
        <w:rPr>
          <w:rStyle w:val="StyleBoldUnderline"/>
        </w:rPr>
        <w:t>The idea of the</w:t>
      </w:r>
      <w:r>
        <w:rPr>
          <w:sz w:val="14"/>
        </w:rPr>
        <w:t xml:space="preserve"> party and of the </w:t>
      </w:r>
      <w:r>
        <w:rPr>
          <w:rStyle w:val="StyleBoldUnderline"/>
        </w:rPr>
        <w:t xml:space="preserve">intellectual </w:t>
      </w:r>
      <w:proofErr w:type="spellStart"/>
      <w:r>
        <w:rPr>
          <w:rStyle w:val="StyleBoldUnderline"/>
        </w:rPr>
        <w:t>avant</w:t>
      </w:r>
      <w:proofErr w:type="spellEnd"/>
      <w:r>
        <w:rPr>
          <w:rStyle w:val="StyleBoldUnderline"/>
        </w:rPr>
        <w:t xml:space="preserve"> </w:t>
      </w:r>
      <w:proofErr w:type="spellStart"/>
      <w:r>
        <w:rPr>
          <w:rStyle w:val="StyleBoldUnderline"/>
        </w:rPr>
        <w:t>gard</w:t>
      </w:r>
      <w:proofErr w:type="spellEnd"/>
      <w:r>
        <w:rPr>
          <w:rStyle w:val="StyleBoldUnderline"/>
        </w:rPr>
        <w:t xml:space="preserve"> is a symptom of unconscious recognition of the paradox</w:t>
      </w:r>
      <w:r>
        <w:rPr>
          <w:sz w:val="14"/>
        </w:rPr>
        <w:t xml:space="preserve"> I’ve recognized here and of the political theorist that genuinely wants to produce change while also recognizing that the sociological structure of the academy can’t meet those requirements.  </w:t>
      </w:r>
      <w:r>
        <w:rPr>
          <w:rStyle w:val="StyleBoldUnderline"/>
        </w:rPr>
        <w:t xml:space="preserve">Given these reflections, one wishes that the academic that’s learned the rhetoric of politics as an </w:t>
      </w:r>
      <w:proofErr w:type="spellStart"/>
      <w:r>
        <w:rPr>
          <w:rStyle w:val="StyleBoldUnderline"/>
        </w:rPr>
        <w:t>autopoieticstrategy</w:t>
      </w:r>
      <w:proofErr w:type="spellEnd"/>
      <w:r>
        <w:rPr>
          <w:sz w:val="14"/>
        </w:rPr>
        <w:t xml:space="preserve"> for reproducing the university discourse </w:t>
      </w:r>
      <w:r>
        <w:rPr>
          <w:rStyle w:val="StyleBoldUnderline"/>
        </w:rPr>
        <w:t>would be a little less pompous and self-righteous</w:t>
      </w:r>
      <w:r>
        <w:rPr>
          <w:sz w:val="14"/>
        </w:rPr>
        <w:t xml:space="preserve">, but everyone has to feel important and like </w:t>
      </w:r>
      <w:proofErr w:type="spellStart"/>
      <w:r>
        <w:rPr>
          <w:sz w:val="14"/>
        </w:rPr>
        <w:t>their</w:t>
      </w:r>
      <w:proofErr w:type="spellEnd"/>
      <w:r>
        <w:rPr>
          <w:sz w:val="14"/>
        </w:rPr>
        <w:t xml:space="preserve"> the best thing since sliced bread, I guess.</w:t>
      </w:r>
    </w:p>
    <w:p w:rsidR="00403146" w:rsidRDefault="00403146" w:rsidP="00403146"/>
    <w:p w:rsidR="00403146" w:rsidRDefault="00403146" w:rsidP="00403146"/>
    <w:p w:rsidR="00403146" w:rsidRDefault="00403146" w:rsidP="00403146">
      <w:pPr>
        <w:pStyle w:val="Heading4"/>
      </w:pPr>
      <w:r>
        <w:rPr>
          <w:b w:val="0"/>
          <w:bCs w:val="0"/>
        </w:rPr>
        <w:t xml:space="preserve">The claim that oppression should be the basis for winning a debate round is a pretty good example of our link argument---the ballot is not a tool of emancipation, but rather a tool of </w:t>
      </w:r>
      <w:r>
        <w:rPr>
          <w:b w:val="0"/>
          <w:bCs w:val="0"/>
          <w:u w:val="single"/>
        </w:rPr>
        <w:t>revenge</w:t>
      </w:r>
      <w:r>
        <w:rPr>
          <w:b w:val="0"/>
          <w:bCs w:val="0"/>
        </w:rPr>
        <w:t xml:space="preserve">---it serves as a </w:t>
      </w:r>
      <w:r>
        <w:rPr>
          <w:b w:val="0"/>
          <w:bCs w:val="0"/>
          <w:u w:val="single"/>
        </w:rPr>
        <w:t>palliative</w:t>
      </w:r>
      <w:r>
        <w:rPr>
          <w:b w:val="0"/>
          <w:bCs w:val="0"/>
        </w:rPr>
        <w:t xml:space="preserve"> that denies their investment in oppression as a means by which to claim the power of victory </w:t>
      </w:r>
    </w:p>
    <w:p w:rsidR="00403146" w:rsidRDefault="00403146" w:rsidP="00403146">
      <w:proofErr w:type="spellStart"/>
      <w:r>
        <w:rPr>
          <w:rStyle w:val="StyleStyleBold12pt"/>
        </w:rPr>
        <w:t>Enns</w:t>
      </w:r>
      <w:proofErr w:type="spellEnd"/>
      <w:r>
        <w:rPr>
          <w:rStyle w:val="StyleStyleBold12pt"/>
        </w:rPr>
        <w:t xml:space="preserve"> 12</w:t>
      </w:r>
      <w:r>
        <w:t xml:space="preserve">—Professor of Philosophy at McMaster University (Dianne, </w:t>
      </w:r>
      <w:proofErr w:type="gramStart"/>
      <w:r>
        <w:t>The</w:t>
      </w:r>
      <w:proofErr w:type="gramEnd"/>
      <w:r>
        <w:t xml:space="preserve"> Violence of Victimhood, 28-30)</w:t>
      </w:r>
    </w:p>
    <w:p w:rsidR="00403146" w:rsidRDefault="00403146" w:rsidP="00403146"/>
    <w:p w:rsidR="00403146" w:rsidRDefault="00403146" w:rsidP="00403146">
      <w:pPr>
        <w:rPr>
          <w:sz w:val="16"/>
        </w:rPr>
      </w:pPr>
      <w:r>
        <w:rPr>
          <w:sz w:val="16"/>
        </w:rPr>
        <w:t xml:space="preserve">Guilt and </w:t>
      </w:r>
      <w:proofErr w:type="spellStart"/>
      <w:r>
        <w:rPr>
          <w:sz w:val="16"/>
        </w:rPr>
        <w:t>Ressentiment</w:t>
      </w:r>
      <w:proofErr w:type="spellEnd"/>
      <w:r>
        <w:rPr>
          <w:sz w:val="16"/>
        </w:rPr>
        <w:t xml:space="preserve">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Pr>
          <w:sz w:val="12"/>
        </w:rPr>
        <w:t>¶</w:t>
      </w:r>
      <w:r>
        <w:rPr>
          <w:sz w:val="16"/>
        </w:rPr>
        <w:t xml:space="preserve"> </w:t>
      </w:r>
      <w:proofErr w:type="gramStart"/>
      <w:r>
        <w:rPr>
          <w:sz w:val="16"/>
        </w:rPr>
        <w:t>We</w:t>
      </w:r>
      <w:proofErr w:type="gramEnd"/>
      <w:r>
        <w:rPr>
          <w:sz w:val="16"/>
        </w:rPr>
        <w:t xml:space="preserve"> witness here a twofold appeal: </w:t>
      </w:r>
      <w:r>
        <w:rPr>
          <w:rStyle w:val="StyleBoldUnderline"/>
        </w:rPr>
        <w:t>otherness discourse</w:t>
      </w:r>
      <w:r>
        <w:rPr>
          <w:sz w:val="16"/>
        </w:rPr>
        <w:t xml:space="preserve"> in feminism </w:t>
      </w:r>
      <w:r>
        <w:rPr>
          <w:rStyle w:val="StyleBoldUnderline"/>
        </w:rPr>
        <w:t>appeals both to the guilt of the privileged and to the</w:t>
      </w:r>
      <w:r>
        <w:rPr>
          <w:sz w:val="16"/>
        </w:rPr>
        <w:t xml:space="preserve"> </w:t>
      </w:r>
      <w:r>
        <w:rPr>
          <w:rStyle w:val="StyleBoldUnderline"/>
        </w:rPr>
        <w:t>resentment</w:t>
      </w:r>
      <w:r>
        <w:rPr>
          <w:sz w:val="16"/>
        </w:rPr>
        <w:t xml:space="preserve">, or </w:t>
      </w:r>
      <w:proofErr w:type="spellStart"/>
      <w:r>
        <w:rPr>
          <w:sz w:val="16"/>
        </w:rPr>
        <w:t>ressentiment</w:t>
      </w:r>
      <w:proofErr w:type="spellEnd"/>
      <w:r>
        <w:rPr>
          <w:sz w:val="16"/>
        </w:rPr>
        <w:t xml:space="preserve">, </w:t>
      </w:r>
      <w:r>
        <w:rPr>
          <w:rStyle w:val="StyleBoldUnderline"/>
        </w:rPr>
        <w:t>of the other</w:t>
      </w:r>
      <w:r>
        <w:rPr>
          <w:sz w:val="16"/>
        </w:rPr>
        <w:t xml:space="preserve">. </w:t>
      </w:r>
      <w:proofErr w:type="spellStart"/>
      <w:r>
        <w:rPr>
          <w:sz w:val="16"/>
        </w:rPr>
        <w:t>Suleri's</w:t>
      </w:r>
      <w:proofErr w:type="spellEnd"/>
      <w:r>
        <w:rPr>
          <w:sz w:val="16"/>
        </w:rPr>
        <w:t xml:space="preserve"> allusion to “</w:t>
      </w:r>
      <w:proofErr w:type="gramStart"/>
      <w:r>
        <w:rPr>
          <w:sz w:val="16"/>
        </w:rPr>
        <w:t>embarrassed</w:t>
      </w:r>
      <w:proofErr w:type="gramEnd"/>
      <w:r>
        <w:rPr>
          <w:sz w:val="16"/>
        </w:rPr>
        <w:t xml:space="preserve"> privilege” exposes the operation of guilt in the misunderstanding that often divides Western feminists from women in the developing world, or white women from women of color. </w:t>
      </w:r>
      <w:r>
        <w:rPr>
          <w:rStyle w:val="StyleBoldUnderline"/>
          <w:highlight w:val="yellow"/>
        </w:rPr>
        <w:t>The guilt of those who feel</w:t>
      </w:r>
      <w:r>
        <w:rPr>
          <w:rStyle w:val="StyleBoldUnderline"/>
        </w:rPr>
        <w:t xml:space="preserve"> themselves deeply </w:t>
      </w:r>
      <w:r>
        <w:rPr>
          <w:rStyle w:val="StyleBoldUnderline"/>
          <w:highlight w:val="yellow"/>
        </w:rPr>
        <w:t>implicated in</w:t>
      </w:r>
      <w:r>
        <w:rPr>
          <w:sz w:val="16"/>
        </w:rPr>
        <w:t xml:space="preserve"> and responsible for </w:t>
      </w:r>
      <w:r>
        <w:rPr>
          <w:rStyle w:val="StyleBoldUnderline"/>
          <w:highlight w:val="yellow"/>
        </w:rPr>
        <w:t>imperialism</w:t>
      </w:r>
      <w:r>
        <w:rPr>
          <w:sz w:val="16"/>
          <w:highlight w:val="yellow"/>
        </w:rPr>
        <w:t xml:space="preserve"> </w:t>
      </w:r>
      <w:r>
        <w:rPr>
          <w:rStyle w:val="Emphasis"/>
        </w:rPr>
        <w:t xml:space="preserve">merely </w:t>
      </w:r>
      <w:r>
        <w:rPr>
          <w:rStyle w:val="Emphasis"/>
          <w:highlight w:val="yellow"/>
        </w:rPr>
        <w:t>reinforces an imperialist benevolence</w:t>
      </w:r>
      <w:r>
        <w:rPr>
          <w:sz w:val="16"/>
          <w:highlight w:val="yellow"/>
        </w:rPr>
        <w:t xml:space="preserve">, </w:t>
      </w:r>
      <w:r>
        <w:rPr>
          <w:rStyle w:val="Emphasis"/>
          <w:highlight w:val="yellow"/>
        </w:rPr>
        <w:t>polarizes</w:t>
      </w:r>
      <w:r>
        <w:rPr>
          <w:rStyle w:val="Emphasis"/>
        </w:rPr>
        <w:t xml:space="preserve"> </w:t>
      </w:r>
      <w:r>
        <w:rPr>
          <w:rStyle w:val="Emphasis"/>
          <w:highlight w:val="yellow"/>
        </w:rPr>
        <w:t xml:space="preserve">us unambiguously by </w:t>
      </w:r>
      <w:r>
        <w:rPr>
          <w:rStyle w:val="Emphasis"/>
          <w:highlight w:val="yellow"/>
          <w:bdr w:val="single" w:sz="4" w:space="0" w:color="auto" w:frame="1"/>
        </w:rPr>
        <w:t>locking us into</w:t>
      </w:r>
      <w:r>
        <w:rPr>
          <w:rStyle w:val="Emphasis"/>
          <w:highlight w:val="yellow"/>
        </w:rPr>
        <w:t xml:space="preserve"> </w:t>
      </w:r>
      <w:r>
        <w:rPr>
          <w:rStyle w:val="Emphasis"/>
        </w:rPr>
        <w:t xml:space="preserve">the categories of </w:t>
      </w:r>
      <w:r>
        <w:rPr>
          <w:rStyle w:val="Emphasis"/>
          <w:highlight w:val="yellow"/>
        </w:rPr>
        <w:t>victim and perpetrator</w:t>
      </w:r>
      <w:r>
        <w:rPr>
          <w:sz w:val="16"/>
          <w:highlight w:val="yellow"/>
        </w:rPr>
        <w:t xml:space="preserve">, </w:t>
      </w:r>
      <w:r>
        <w:rPr>
          <w:rStyle w:val="Emphasis"/>
          <w:highlight w:val="yellow"/>
        </w:rPr>
        <w:t xml:space="preserve">and blinds us to the </w:t>
      </w:r>
      <w:r>
        <w:rPr>
          <w:rStyle w:val="Emphasis"/>
        </w:rPr>
        <w:t xml:space="preserve">power and </w:t>
      </w:r>
      <w:r>
        <w:rPr>
          <w:rStyle w:val="Emphasis"/>
          <w:highlight w:val="yellow"/>
        </w:rPr>
        <w:t>agency of the other</w:t>
      </w:r>
      <w:r>
        <w:rPr>
          <w:rStyle w:val="Emphasis"/>
        </w:rPr>
        <w:t>.</w:t>
      </w:r>
      <w:r>
        <w:rPr>
          <w:sz w:val="16"/>
        </w:rPr>
        <w:t xml:space="preserve"> </w:t>
      </w:r>
      <w:r>
        <w:rPr>
          <w:rStyle w:val="StyleBoldUnderline"/>
        </w:rPr>
        <w:t>Many fail to see that it is embarrassing and insulting for those identified as</w:t>
      </w:r>
      <w:r>
        <w:rPr>
          <w:sz w:val="16"/>
        </w:rPr>
        <w:t xml:space="preserve"> </w:t>
      </w:r>
      <w:r>
        <w:rPr>
          <w:rStyle w:val="StyleBoldUnderline"/>
        </w:rPr>
        <w:t>victimized others not to be subjected to the same critical intervention</w:t>
      </w:r>
      <w:r>
        <w:rPr>
          <w:sz w:val="16"/>
        </w:rPr>
        <w:t xml:space="preserve"> </w:t>
      </w:r>
      <w:r>
        <w:rPr>
          <w:rStyle w:val="StyleBoldUnderline"/>
        </w:rPr>
        <w:t>and held to the same demands of moral and political responsibility</w:t>
      </w:r>
      <w:r>
        <w:rPr>
          <w:sz w:val="16"/>
        </w:rPr>
        <w:t xml:space="preserve">. </w:t>
      </w:r>
      <w:r>
        <w:rPr>
          <w:rStyle w:val="StyleBoldUnderline"/>
          <w:highlight w:val="yellow"/>
        </w:rPr>
        <w:t>Though we are</w:t>
      </w:r>
      <w:r>
        <w:rPr>
          <w:sz w:val="16"/>
          <w:highlight w:val="yellow"/>
        </w:rPr>
        <w:t xml:space="preserve"> </w:t>
      </w:r>
      <w:r>
        <w:rPr>
          <w:rStyle w:val="StyleBoldUnderline"/>
          <w:highlight w:val="yellow"/>
        </w:rPr>
        <w:t>by no means equal in power</w:t>
      </w:r>
      <w:r>
        <w:rPr>
          <w:rStyle w:val="StyleBoldUnderline"/>
        </w:rPr>
        <w:t xml:space="preserve"> and ability</w:t>
      </w:r>
      <w:r>
        <w:rPr>
          <w:sz w:val="16"/>
        </w:rPr>
        <w:t xml:space="preserve">, </w:t>
      </w:r>
      <w:r>
        <w:rPr>
          <w:rStyle w:val="StyleBoldUnderline"/>
        </w:rPr>
        <w:t>wealth and advantage,</w:t>
      </w:r>
      <w:r>
        <w:rPr>
          <w:sz w:val="16"/>
        </w:rPr>
        <w:t xml:space="preserve"> </w:t>
      </w:r>
      <w:r>
        <w:rPr>
          <w:rStyle w:val="StyleBoldUnderline"/>
          <w:highlight w:val="yellow"/>
        </w:rPr>
        <w:t>we are all collectively</w:t>
      </w:r>
      <w:r>
        <w:rPr>
          <w:rStyle w:val="StyleBoldUnderline"/>
        </w:rPr>
        <w:t xml:space="preserve"> </w:t>
      </w:r>
      <w:r>
        <w:rPr>
          <w:rStyle w:val="StyleBoldUnderline"/>
          <w:highlight w:val="yellow"/>
        </w:rPr>
        <w:t>responsible for the world</w:t>
      </w:r>
      <w:r>
        <w:rPr>
          <w:sz w:val="16"/>
        </w:rPr>
        <w:t xml:space="preserve"> </w:t>
      </w:r>
      <w:r>
        <w:rPr>
          <w:rStyle w:val="StyleBoldUnderline"/>
        </w:rPr>
        <w:t>we inhabit in common</w:t>
      </w:r>
      <w:r>
        <w:rPr>
          <w:sz w:val="16"/>
        </w:rPr>
        <w:t>. The condition of victimhood does not absolve one of moral responsibility. I will return to this point repeatedly throughout this book.</w:t>
      </w:r>
      <w:r>
        <w:rPr>
          <w:sz w:val="12"/>
        </w:rPr>
        <w:t>¶</w:t>
      </w:r>
      <w:r>
        <w:rPr>
          <w:sz w:val="16"/>
        </w:rPr>
        <w:t xml:space="preserve"> </w:t>
      </w:r>
      <w:proofErr w:type="spellStart"/>
      <w:r>
        <w:rPr>
          <w:rStyle w:val="StyleBoldUnderline"/>
        </w:rPr>
        <w:t>Mohanty</w:t>
      </w:r>
      <w:r>
        <w:rPr>
          <w:sz w:val="16"/>
        </w:rPr>
        <w:t>'s</w:t>
      </w:r>
      <w:proofErr w:type="spellEnd"/>
      <w:r>
        <w:rPr>
          <w:sz w:val="16"/>
        </w:rPr>
        <w:t xml:space="preserve"> perspective </w:t>
      </w:r>
      <w:r>
        <w:rPr>
          <w:rStyle w:val="StyleBoldUnderline"/>
        </w:rPr>
        <w:t xml:space="preserve">ignores the possibility that </w:t>
      </w:r>
      <w:r>
        <w:rPr>
          <w:rStyle w:val="Emphasis"/>
          <w:highlight w:val="yellow"/>
        </w:rPr>
        <w:t>one can become attached to one's subordinated status</w:t>
      </w:r>
      <w:r>
        <w:rPr>
          <w:rStyle w:val="StyleBoldUnderline"/>
        </w:rPr>
        <w:t>, which introduces</w:t>
      </w:r>
      <w:r>
        <w:rPr>
          <w:sz w:val="16"/>
        </w:rPr>
        <w:t xml:space="preserve"> the concept of </w:t>
      </w:r>
      <w:proofErr w:type="spellStart"/>
      <w:r>
        <w:rPr>
          <w:rStyle w:val="StyleBoldUnderline"/>
        </w:rPr>
        <w:t>ressentiment</w:t>
      </w:r>
      <w:proofErr w:type="spellEnd"/>
      <w:r>
        <w:rPr>
          <w:sz w:val="16"/>
        </w:rPr>
        <w:t xml:space="preserve">, the focus of much recent interest in the injury caused by racism and colonization. Nietzsche describes </w:t>
      </w:r>
      <w:proofErr w:type="spellStart"/>
      <w:r>
        <w:rPr>
          <w:sz w:val="16"/>
        </w:rPr>
        <w:t>ressentiment</w:t>
      </w:r>
      <w:proofErr w:type="spellEnd"/>
      <w:r>
        <w:rPr>
          <w:sz w:val="16"/>
        </w:rPr>
        <w:t xml:space="preserve"> as the overwhelming sentiment of “slave morality,” the revolt that begins when </w:t>
      </w:r>
      <w:proofErr w:type="spellStart"/>
      <w:r>
        <w:rPr>
          <w:rStyle w:val="StyleBoldUnderline"/>
          <w:highlight w:val="yellow"/>
        </w:rPr>
        <w:t>ressentiment</w:t>
      </w:r>
      <w:proofErr w:type="spellEnd"/>
      <w:r>
        <w:rPr>
          <w:sz w:val="16"/>
        </w:rPr>
        <w:t xml:space="preserve"> </w:t>
      </w:r>
      <w:r>
        <w:rPr>
          <w:rStyle w:val="StyleBoldUnderline"/>
        </w:rPr>
        <w:t xml:space="preserve">itself becomes creative and </w:t>
      </w:r>
      <w:r>
        <w:rPr>
          <w:rStyle w:val="StyleBoldUnderline"/>
          <w:highlight w:val="yellow"/>
        </w:rPr>
        <w:t>gives birth to values</w:t>
      </w:r>
      <w:r>
        <w:rPr>
          <w:sz w:val="16"/>
        </w:rPr>
        <w:t xml:space="preserve">. 19 </w:t>
      </w:r>
      <w:r>
        <w:rPr>
          <w:rStyle w:val="StyleBoldUnderline"/>
        </w:rPr>
        <w:t>The sufferer</w:t>
      </w:r>
      <w:r>
        <w:rPr>
          <w:sz w:val="16"/>
        </w:rPr>
        <w:t xml:space="preserve"> in this schema </w:t>
      </w:r>
      <w:r>
        <w:rPr>
          <w:rStyle w:val="StyleBoldUnderline"/>
        </w:rPr>
        <w:t>seeks out a</w:t>
      </w:r>
      <w:r>
        <w:rPr>
          <w:sz w:val="16"/>
        </w:rPr>
        <w:t xml:space="preserve"> </w:t>
      </w:r>
      <w:r>
        <w:rPr>
          <w:rStyle w:val="StyleBoldUnderline"/>
        </w:rPr>
        <w:t>cause</w:t>
      </w:r>
      <w:r>
        <w:rPr>
          <w:sz w:val="16"/>
        </w:rPr>
        <w:t xml:space="preserve"> for his suffering—</w:t>
      </w:r>
      <w:proofErr w:type="gramStart"/>
      <w:r>
        <w:rPr>
          <w:sz w:val="16"/>
        </w:rPr>
        <w:t>“ a</w:t>
      </w:r>
      <w:proofErr w:type="gramEnd"/>
      <w:r>
        <w:rPr>
          <w:sz w:val="16"/>
        </w:rPr>
        <w:t xml:space="preserve"> guilty agent who is susceptible to suffering”— someone </w:t>
      </w:r>
      <w:r>
        <w:rPr>
          <w:rStyle w:val="StyleBoldUnderline"/>
        </w:rPr>
        <w:t>on whom he can vent his affects and so procure the anesthesia</w:t>
      </w:r>
      <w:r>
        <w:rPr>
          <w:sz w:val="16"/>
        </w:rPr>
        <w:t xml:space="preserve"> necessary </w:t>
      </w:r>
      <w:r>
        <w:rPr>
          <w:rStyle w:val="StyleBoldUnderline"/>
        </w:rPr>
        <w:t>to ease</w:t>
      </w:r>
      <w:r>
        <w:rPr>
          <w:sz w:val="16"/>
        </w:rPr>
        <w:t xml:space="preserve"> </w:t>
      </w:r>
      <w:r>
        <w:rPr>
          <w:rStyle w:val="StyleBoldUnderline"/>
        </w:rPr>
        <w:t>the pain of injury</w:t>
      </w:r>
      <w:r>
        <w:rPr>
          <w:sz w:val="16"/>
        </w:rPr>
        <w:t xml:space="preserve">. The motivation behind </w:t>
      </w:r>
      <w:proofErr w:type="spellStart"/>
      <w:r>
        <w:rPr>
          <w:sz w:val="16"/>
        </w:rPr>
        <w:t>ressentiment</w:t>
      </w:r>
      <w:proofErr w:type="spellEnd"/>
      <w:r>
        <w:rPr>
          <w:sz w:val="16"/>
        </w:rPr>
        <w:t xml:space="preserve">, according to Nietzsche, is the desire “to deaden, by means of a more violent emotion of any kind, a tormenting, secret pain that is becoming unendurable, and to drive it out of consciousness at least for the moment: for that one requires an </w:t>
      </w:r>
      <w:proofErr w:type="spellStart"/>
      <w:r>
        <w:rPr>
          <w:sz w:val="16"/>
        </w:rPr>
        <w:t>affect</w:t>
      </w:r>
      <w:proofErr w:type="spellEnd"/>
      <w:r>
        <w:rPr>
          <w:sz w:val="16"/>
        </w:rPr>
        <w:t xml:space="preserve">, as savage an affect as possible, and, in order to excite that, any pretext at all.” 20 In its contemporary manifestation, Wendy Brown argues that </w:t>
      </w:r>
      <w:proofErr w:type="spellStart"/>
      <w:r>
        <w:rPr>
          <w:rStyle w:val="StyleBoldUnderline"/>
          <w:highlight w:val="yellow"/>
        </w:rPr>
        <w:t>ressentiment</w:t>
      </w:r>
      <w:proofErr w:type="spellEnd"/>
      <w:r>
        <w:rPr>
          <w:rStyle w:val="StyleBoldUnderline"/>
          <w:highlight w:val="yellow"/>
        </w:rPr>
        <w:t xml:space="preserve"> acts as the “</w:t>
      </w:r>
      <w:r>
        <w:rPr>
          <w:rStyle w:val="Emphasis"/>
          <w:highlight w:val="yellow"/>
        </w:rPr>
        <w:t>righteous critique of power from the</w:t>
      </w:r>
      <w:r>
        <w:rPr>
          <w:rStyle w:val="Emphasis"/>
        </w:rPr>
        <w:t xml:space="preserve"> perspective of the </w:t>
      </w:r>
      <w:r>
        <w:rPr>
          <w:rStyle w:val="Emphasis"/>
          <w:highlight w:val="yellow"/>
        </w:rPr>
        <w:t>injured</w:t>
      </w:r>
      <w:r>
        <w:rPr>
          <w:sz w:val="16"/>
        </w:rPr>
        <w:t xml:space="preserve">,” which “delimits a specific site of blame for suffering by constituting sovereign subjects and events as responsible for the ‘injury’ of social subordination.” </w:t>
      </w:r>
      <w:r>
        <w:rPr>
          <w:rStyle w:val="Emphasis"/>
          <w:highlight w:val="yellow"/>
          <w:bdr w:val="single" w:sz="4" w:space="0" w:color="auto" w:frame="1"/>
        </w:rPr>
        <w:t>Identities</w:t>
      </w:r>
      <w:r>
        <w:rPr>
          <w:rStyle w:val="Emphasis"/>
          <w:bdr w:val="single" w:sz="4" w:space="0" w:color="auto" w:frame="1"/>
        </w:rPr>
        <w:t xml:space="preserve"> </w:t>
      </w:r>
      <w:r>
        <w:rPr>
          <w:rStyle w:val="Emphasis"/>
          <w:highlight w:val="yellow"/>
          <w:bdr w:val="single" w:sz="4" w:space="0" w:color="auto" w:frame="1"/>
        </w:rPr>
        <w:t>are fixed in an economy of perpetrator and victim</w:t>
      </w:r>
      <w:r>
        <w:rPr>
          <w:rStyle w:val="Emphasis"/>
        </w:rPr>
        <w:t xml:space="preserve">, </w:t>
      </w:r>
      <w:r>
        <w:rPr>
          <w:rStyle w:val="Emphasis"/>
          <w:highlight w:val="yellow"/>
        </w:rPr>
        <w:t xml:space="preserve">in which revenge, rather than </w:t>
      </w:r>
      <w:r>
        <w:rPr>
          <w:rStyle w:val="Emphasis"/>
        </w:rPr>
        <w:t xml:space="preserve">power or </w:t>
      </w:r>
      <w:r>
        <w:rPr>
          <w:rStyle w:val="Emphasis"/>
          <w:highlight w:val="yellow"/>
        </w:rPr>
        <w:t>emancipation, is sought</w:t>
      </w:r>
      <w:r>
        <w:rPr>
          <w:sz w:val="16"/>
        </w:rPr>
        <w:t xml:space="preserve"> for the injured, making the perpetrator hurt as the sufferer does. 21</w:t>
      </w:r>
      <w:r>
        <w:rPr>
          <w:sz w:val="12"/>
        </w:rPr>
        <w:t>¶</w:t>
      </w:r>
      <w:r>
        <w:rPr>
          <w:sz w:val="16"/>
        </w:rPr>
        <w:t xml:space="preserve"> 30</w:t>
      </w:r>
      <w:r>
        <w:rPr>
          <w:sz w:val="12"/>
        </w:rPr>
        <w:t>¶</w:t>
      </w:r>
      <w:r>
        <w:rPr>
          <w:sz w:val="16"/>
        </w:rPr>
        <w:t xml:space="preserve"> </w:t>
      </w:r>
      <w:proofErr w:type="gramStart"/>
      <w:r>
        <w:rPr>
          <w:sz w:val="16"/>
        </w:rPr>
        <w:t>Such</w:t>
      </w:r>
      <w:proofErr w:type="gramEnd"/>
      <w:r>
        <w:rPr>
          <w:sz w:val="16"/>
        </w:rPr>
        <w:t xml:space="preserve"> a concept is useful for understanding why an ethics of absolute responsibility to the other appeals to the victimized. Brown remarks that, for Nietzsche, the source of </w:t>
      </w:r>
      <w:r>
        <w:rPr>
          <w:rStyle w:val="StyleBoldUnderline"/>
          <w:highlight w:val="yellow"/>
        </w:rPr>
        <w:t>the triumph of a morality</w:t>
      </w:r>
      <w:r>
        <w:rPr>
          <w:rStyle w:val="StyleBoldUnderline"/>
        </w:rPr>
        <w:t xml:space="preserve"> rooted in </w:t>
      </w:r>
      <w:proofErr w:type="spellStart"/>
      <w:r>
        <w:rPr>
          <w:rStyle w:val="StyleBoldUnderline"/>
        </w:rPr>
        <w:t>ressentiment</w:t>
      </w:r>
      <w:proofErr w:type="spellEnd"/>
      <w:r>
        <w:rPr>
          <w:rStyle w:val="StyleBoldUnderline"/>
        </w:rPr>
        <w:t xml:space="preserve"> </w:t>
      </w:r>
      <w:r>
        <w:rPr>
          <w:rStyle w:val="StyleBoldUnderline"/>
          <w:highlight w:val="yellow"/>
        </w:rPr>
        <w:t xml:space="preserve">is the </w:t>
      </w:r>
      <w:r>
        <w:rPr>
          <w:rStyle w:val="Emphasis"/>
          <w:highlight w:val="yellow"/>
        </w:rPr>
        <w:t>denial that it has any access to power</w:t>
      </w:r>
      <w:r>
        <w:rPr>
          <w:rStyle w:val="Emphasis"/>
        </w:rPr>
        <w:t xml:space="preserve"> or contains a will to power</w:t>
      </w:r>
      <w:r>
        <w:rPr>
          <w:sz w:val="16"/>
        </w:rPr>
        <w:t xml:space="preserve">. </w:t>
      </w:r>
      <w:r>
        <w:rPr>
          <w:rStyle w:val="StyleBoldUnderline"/>
        </w:rPr>
        <w:t>Politicized</w:t>
      </w:r>
      <w:r>
        <w:rPr>
          <w:sz w:val="16"/>
        </w:rPr>
        <w:t xml:space="preserve"> </w:t>
      </w:r>
      <w:r>
        <w:rPr>
          <w:rStyle w:val="StyleBoldUnderline"/>
        </w:rPr>
        <w:t>identities arise as</w:t>
      </w:r>
      <w:r>
        <w:rPr>
          <w:sz w:val="16"/>
        </w:rPr>
        <w:t xml:space="preserve"> both </w:t>
      </w:r>
      <w:r>
        <w:rPr>
          <w:rStyle w:val="StyleBoldUnderline"/>
        </w:rPr>
        <w:t>product of and reaction to this condition</w:t>
      </w:r>
      <w:r>
        <w:rPr>
          <w:sz w:val="16"/>
        </w:rPr>
        <w:t xml:space="preserve">; </w:t>
      </w:r>
      <w:r>
        <w:rPr>
          <w:rStyle w:val="Emphasis"/>
          <w:highlight w:val="yellow"/>
        </w:rPr>
        <w:t>the reaction is a substitute for action</w:t>
      </w:r>
      <w:r>
        <w:rPr>
          <w:sz w:val="16"/>
        </w:rPr>
        <w:t xml:space="preserve">— an “imaginary revenge,” Nietzsche calls it. </w:t>
      </w:r>
      <w:r>
        <w:rPr>
          <w:rStyle w:val="StyleBoldUnderline"/>
          <w:highlight w:val="yellow"/>
        </w:rPr>
        <w:t>Suffering</w:t>
      </w:r>
      <w:r>
        <w:rPr>
          <w:sz w:val="16"/>
        </w:rPr>
        <w:t xml:space="preserve"> then </w:t>
      </w:r>
      <w:r>
        <w:rPr>
          <w:rStyle w:val="StyleBoldUnderline"/>
          <w:highlight w:val="yellow"/>
        </w:rPr>
        <w:t>becomes a</w:t>
      </w:r>
      <w:r>
        <w:rPr>
          <w:rStyle w:val="StyleBoldUnderline"/>
        </w:rPr>
        <w:t xml:space="preserve"> social </w:t>
      </w:r>
      <w:r>
        <w:rPr>
          <w:rStyle w:val="StyleBoldUnderline"/>
          <w:highlight w:val="yellow"/>
        </w:rPr>
        <w:t>virtue</w:t>
      </w:r>
      <w:r>
        <w:rPr>
          <w:sz w:val="16"/>
        </w:rPr>
        <w:t xml:space="preserve"> at the same time </w:t>
      </w:r>
      <w:r>
        <w:rPr>
          <w:rStyle w:val="StyleBoldUnderline"/>
        </w:rPr>
        <w:t>that the sufferer attempts to displace his suffering onto another</w:t>
      </w:r>
      <w:r>
        <w:rPr>
          <w:sz w:val="16"/>
        </w:rPr>
        <w:t xml:space="preserve">. </w:t>
      </w:r>
      <w:r>
        <w:rPr>
          <w:rStyle w:val="StyleBoldUnderline"/>
          <w:highlight w:val="yellow"/>
        </w:rPr>
        <w:t>The identity</w:t>
      </w:r>
      <w:r>
        <w:rPr>
          <w:sz w:val="16"/>
        </w:rPr>
        <w:t xml:space="preserve"> created by </w:t>
      </w:r>
      <w:proofErr w:type="spellStart"/>
      <w:r>
        <w:rPr>
          <w:sz w:val="16"/>
        </w:rPr>
        <w:t>ressentiment</w:t>
      </w:r>
      <w:proofErr w:type="spellEnd"/>
      <w:r>
        <w:rPr>
          <w:sz w:val="16"/>
        </w:rPr>
        <w:t xml:space="preserve">, Brown explains, </w:t>
      </w:r>
      <w:r>
        <w:rPr>
          <w:rStyle w:val="StyleBoldUnderline"/>
          <w:highlight w:val="yellow"/>
        </w:rPr>
        <w:t>becomes invested in its own</w:t>
      </w:r>
      <w:r>
        <w:rPr>
          <w:rStyle w:val="StyleBoldUnderline"/>
        </w:rPr>
        <w:t xml:space="preserve"> </w:t>
      </w:r>
      <w:r>
        <w:rPr>
          <w:rStyle w:val="StyleBoldUnderline"/>
          <w:highlight w:val="yellow"/>
        </w:rPr>
        <w:t>subjection</w:t>
      </w:r>
      <w:r>
        <w:rPr>
          <w:sz w:val="16"/>
        </w:rPr>
        <w:t xml:space="preserve"> </w:t>
      </w:r>
      <w:r>
        <w:rPr>
          <w:rStyle w:val="StyleBoldUnderline"/>
        </w:rPr>
        <w:t xml:space="preserve">not only through its discovery of someone to blame, </w:t>
      </w:r>
      <w:r>
        <w:rPr>
          <w:sz w:val="16"/>
        </w:rPr>
        <w:t xml:space="preserve">and a new recognition and revaluation of that subjection, </w:t>
      </w:r>
      <w:r>
        <w:rPr>
          <w:rStyle w:val="StyleBoldUnderline"/>
        </w:rPr>
        <w:t xml:space="preserve">but also </w:t>
      </w:r>
      <w:r>
        <w:rPr>
          <w:rStyle w:val="StyleBoldUnderline"/>
          <w:highlight w:val="yellow"/>
        </w:rPr>
        <w:t xml:space="preserve">through the </w:t>
      </w:r>
      <w:r>
        <w:rPr>
          <w:rStyle w:val="Emphasis"/>
          <w:highlight w:val="yellow"/>
          <w:bdr w:val="single" w:sz="4" w:space="0" w:color="auto" w:frame="1"/>
        </w:rPr>
        <w:t>satisfaction of revenge</w:t>
      </w:r>
      <w:r>
        <w:rPr>
          <w:sz w:val="16"/>
        </w:rPr>
        <w:t>. 22</w:t>
      </w:r>
      <w:r>
        <w:rPr>
          <w:sz w:val="12"/>
        </w:rPr>
        <w:t>¶</w:t>
      </w:r>
      <w:r>
        <w:rPr>
          <w:sz w:val="16"/>
        </w:rPr>
        <w:t xml:space="preserve"> </w:t>
      </w:r>
      <w:proofErr w:type="gramStart"/>
      <w:r>
        <w:rPr>
          <w:sz w:val="16"/>
        </w:rPr>
        <w:t>The</w:t>
      </w:r>
      <w:proofErr w:type="gramEnd"/>
      <w:r>
        <w:rPr>
          <w:sz w:val="16"/>
        </w:rPr>
        <w:t xml:space="preserve"> outcome of feminism's attraction to theories of difference and otherness is thus deeply contentious. First, </w:t>
      </w:r>
      <w:r>
        <w:rPr>
          <w:rStyle w:val="StyleBoldUnderline"/>
          <w:highlight w:val="yellow"/>
        </w:rPr>
        <w:t>we witness the</w:t>
      </w:r>
      <w:r>
        <w:rPr>
          <w:rStyle w:val="StyleBoldUnderline"/>
        </w:rPr>
        <w:t xml:space="preserve"> further </w:t>
      </w:r>
      <w:r>
        <w:rPr>
          <w:rStyle w:val="StyleBoldUnderline"/>
          <w:highlight w:val="yellow"/>
        </w:rPr>
        <w:t>reification</w:t>
      </w:r>
      <w:r>
        <w:rPr>
          <w:rStyle w:val="StyleBoldUnderline"/>
        </w:rPr>
        <w:t xml:space="preserve"> </w:t>
      </w:r>
      <w:proofErr w:type="spellStart"/>
      <w:r>
        <w:rPr>
          <w:sz w:val="16"/>
        </w:rPr>
        <w:t>reification</w:t>
      </w:r>
      <w:proofErr w:type="spellEnd"/>
      <w:r>
        <w:rPr>
          <w:sz w:val="16"/>
        </w:rPr>
        <w:t xml:space="preserve"> </w:t>
      </w:r>
      <w:r>
        <w:rPr>
          <w:rStyle w:val="StyleBoldUnderline"/>
          <w:highlight w:val="yellow"/>
        </w:rPr>
        <w:t>of the very oppositions in question</w:t>
      </w:r>
      <w:r>
        <w:rPr>
          <w:rStyle w:val="StyleBoldUnderline"/>
        </w:rPr>
        <w:t xml:space="preserve"> and a simple reversal of the focus from the same to the other.</w:t>
      </w:r>
      <w:r>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Pr>
          <w:rStyle w:val="StyleBoldUnderline"/>
        </w:rPr>
        <w:t>the other has been uncritically exalted</w:t>
      </w:r>
      <w:r>
        <w:rPr>
          <w:sz w:val="16"/>
        </w:rPr>
        <w:t xml:space="preserve">, </w:t>
      </w:r>
      <w:r>
        <w:rPr>
          <w:rStyle w:val="StyleBoldUnderline"/>
        </w:rPr>
        <w:t>which has led</w:t>
      </w:r>
      <w:r>
        <w:rPr>
          <w:sz w:val="16"/>
        </w:rPr>
        <w:t xml:space="preserve"> in turn </w:t>
      </w:r>
      <w:r>
        <w:rPr>
          <w:rStyle w:val="StyleBoldUnderline"/>
        </w:rPr>
        <w:t>to</w:t>
      </w:r>
      <w:r>
        <w:rPr>
          <w:sz w:val="16"/>
        </w:rPr>
        <w:t xml:space="preserve"> simplistic designations of marginal, “</w:t>
      </w:r>
      <w:proofErr w:type="spellStart"/>
      <w:r>
        <w:rPr>
          <w:sz w:val="16"/>
        </w:rPr>
        <w:t>othered</w:t>
      </w:r>
      <w:proofErr w:type="spellEnd"/>
      <w:r>
        <w:rPr>
          <w:sz w:val="16"/>
        </w:rPr>
        <w:t>” status and, ultimately,</w:t>
      </w:r>
      <w:r>
        <w:rPr>
          <w:rStyle w:val="StyleBoldUnderline"/>
        </w:rPr>
        <w:t xml:space="preserve"> a competition for victimhood</w:t>
      </w:r>
      <w:r>
        <w:rPr>
          <w:sz w:val="16"/>
        </w:rPr>
        <w:t xml:space="preserve">. Ultimately, this approach has led to a new moral code in which ethics is equated with the responsibility of the privileged Western woman, while moral immunity is granted to the victimized other. </w:t>
      </w:r>
      <w:proofErr w:type="spellStart"/>
      <w:r>
        <w:rPr>
          <w:sz w:val="16"/>
        </w:rPr>
        <w:t>Ranjana</w:t>
      </w:r>
      <w:proofErr w:type="spellEnd"/>
      <w:r>
        <w:rPr>
          <w:sz w:val="16"/>
        </w:rPr>
        <w:t xml:space="preserve"> Khanna describes this operation aptly when she writes that in the field of transnational feminism, </w:t>
      </w:r>
      <w:r>
        <w:rPr>
          <w:rStyle w:val="StyleBoldUnderline"/>
        </w:rPr>
        <w:t xml:space="preserve">the </w:t>
      </w:r>
      <w:r>
        <w:rPr>
          <w:rStyle w:val="StyleBoldUnderline"/>
          <w:highlight w:val="yellow"/>
        </w:rPr>
        <w:t>reification</w:t>
      </w:r>
      <w:r>
        <w:rPr>
          <w:rStyle w:val="StyleBoldUnderline"/>
        </w:rPr>
        <w:t xml:space="preserve"> of the other has </w:t>
      </w:r>
      <w:r>
        <w:rPr>
          <w:rStyle w:val="StyleBoldUnderline"/>
          <w:highlight w:val="yellow"/>
        </w:rPr>
        <w:t>produced</w:t>
      </w:r>
      <w:r>
        <w:rPr>
          <w:sz w:val="16"/>
          <w:highlight w:val="yellow"/>
        </w:rPr>
        <w:t xml:space="preserve"> “</w:t>
      </w:r>
      <w:r>
        <w:rPr>
          <w:rStyle w:val="Emphasis"/>
          <w:highlight w:val="yellow"/>
        </w:rPr>
        <w:t>separate ethical universes</w:t>
      </w:r>
      <w:r>
        <w:rPr>
          <w:sz w:val="16"/>
        </w:rPr>
        <w:t xml:space="preserve">” </w:t>
      </w:r>
      <w:r>
        <w:rPr>
          <w:rStyle w:val="Emphasis"/>
          <w:highlight w:val="yellow"/>
        </w:rPr>
        <w:t>in which the privileged experience</w:t>
      </w:r>
      <w:r>
        <w:rPr>
          <w:rStyle w:val="Emphasis"/>
        </w:rPr>
        <w:t xml:space="preserve"> </w:t>
      </w:r>
      <w:r>
        <w:rPr>
          <w:rStyle w:val="Emphasis"/>
          <w:highlight w:val="yellow"/>
        </w:rPr>
        <w:t xml:space="preserve">paralyzing guilt and the </w:t>
      </w:r>
      <w:proofErr w:type="spellStart"/>
      <w:r>
        <w:rPr>
          <w:rStyle w:val="Emphasis"/>
          <w:highlight w:val="yellow"/>
        </w:rPr>
        <w:t>neocolonized</w:t>
      </w:r>
      <w:proofErr w:type="spellEnd"/>
      <w:r>
        <w:rPr>
          <w:rStyle w:val="Emphasis"/>
          <w:highlight w:val="yellow"/>
        </w:rPr>
        <w:t>, crippling resentment</w:t>
      </w:r>
      <w:r>
        <w:rPr>
          <w:sz w:val="16"/>
        </w:rPr>
        <w:t xml:space="preserve">. </w:t>
      </w:r>
      <w:r>
        <w:rPr>
          <w:rStyle w:val="StyleBoldUnderline"/>
          <w:highlight w:val="yellow"/>
        </w:rPr>
        <w:t>The</w:t>
      </w:r>
      <w:r>
        <w:rPr>
          <w:rStyle w:val="StyleBoldUnderline"/>
        </w:rPr>
        <w:t xml:space="preserve"> only “overarching </w:t>
      </w:r>
      <w:r>
        <w:rPr>
          <w:rStyle w:val="StyleBoldUnderline"/>
          <w:highlight w:val="yellow"/>
        </w:rPr>
        <w:t>imperative” is that one does not comment on another's ethical context.</w:t>
      </w:r>
      <w:r>
        <w:rPr>
          <w:sz w:val="16"/>
          <w:highlight w:val="yellow"/>
        </w:rPr>
        <w:t xml:space="preserve"> </w:t>
      </w:r>
      <w:r>
        <w:rPr>
          <w:rStyle w:val="Emphasis"/>
          <w:highlight w:val="yellow"/>
        </w:rPr>
        <w:t>An ethical response turns out to be a nonresponse</w:t>
      </w:r>
      <w:r>
        <w:rPr>
          <w:sz w:val="16"/>
        </w:rPr>
        <w:t>. 23 Let us turn now to an exploration of this third outcome.</w:t>
      </w:r>
    </w:p>
    <w:p w:rsidR="00403146" w:rsidRDefault="00403146" w:rsidP="00403146">
      <w:pPr>
        <w:pStyle w:val="Heading1"/>
      </w:pPr>
      <w:r>
        <w:t>1NR</w:t>
      </w:r>
    </w:p>
    <w:p w:rsidR="00042CC9" w:rsidRPr="00042CC9" w:rsidRDefault="00042CC9" w:rsidP="00042CC9">
      <w:pPr>
        <w:pStyle w:val="Heading2"/>
      </w:pPr>
      <w:r>
        <w:t>Colonialism K</w:t>
      </w:r>
    </w:p>
    <w:p w:rsidR="00403146" w:rsidRPr="00403146" w:rsidRDefault="00403146" w:rsidP="00403146">
      <w:pPr>
        <w:pStyle w:val="Heading4"/>
      </w:pPr>
      <w:r>
        <w:t>Nah</w:t>
      </w:r>
      <w:bookmarkStart w:id="0" w:name="_GoBack"/>
      <w:bookmarkEnd w:id="0"/>
    </w:p>
    <w:sectPr w:rsidR="00403146" w:rsidRPr="00403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9B8" w:rsidRDefault="00D729B8" w:rsidP="005F5576">
      <w:r>
        <w:separator/>
      </w:r>
    </w:p>
  </w:endnote>
  <w:endnote w:type="continuationSeparator" w:id="0">
    <w:p w:rsidR="00D729B8" w:rsidRDefault="00D729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9B8" w:rsidRDefault="00D729B8" w:rsidP="005F5576">
      <w:r>
        <w:separator/>
      </w:r>
    </w:p>
  </w:footnote>
  <w:footnote w:type="continuationSeparator" w:id="0">
    <w:p w:rsidR="00D729B8" w:rsidRDefault="00D729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146"/>
    <w:rsid w:val="000022F2"/>
    <w:rsid w:val="0000459F"/>
    <w:rsid w:val="00004EB4"/>
    <w:rsid w:val="0001050D"/>
    <w:rsid w:val="00016BC0"/>
    <w:rsid w:val="0002196C"/>
    <w:rsid w:val="00021F29"/>
    <w:rsid w:val="00027EED"/>
    <w:rsid w:val="0003041D"/>
    <w:rsid w:val="00033028"/>
    <w:rsid w:val="000360A7"/>
    <w:rsid w:val="00042CC9"/>
    <w:rsid w:val="00052A1D"/>
    <w:rsid w:val="00055E12"/>
    <w:rsid w:val="00064A59"/>
    <w:rsid w:val="0006612D"/>
    <w:rsid w:val="0007162E"/>
    <w:rsid w:val="0007388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146"/>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4AA"/>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729B8"/>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Ch,No Spacing1,No Spacing11,No Spacing111,No Spacing112,No Spacing1121,No Spacing2,Debate Text,Read stuff,No Spacing4,No Spacing21,CD - Cite,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4031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Underlined,emphasis,Emphasis!!,Qualifications,Bold Underline,small,normal card text,bold underline"/>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Intense Emphasis111,Intense Emphasis11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rPr>
  </w:style>
  <w:style w:type="character" w:styleId="IntenseEmphasis">
    <w:name w:val="Intense Emphasis"/>
    <w:aliases w:val="Style Underline,apple-style-span + 6 pt,Kern at 16 pt,Bold,Intense Emphasis1,Intense Emphasis2,HHeading 3 + 12 pt,Cards + Font: 12 pt Char,ci,Bold Cite Char,Citation Char Char Char,c,Bo,Intense Emphasis11"/>
    <w:basedOn w:val="DefaultParagraphFont"/>
    <w:uiPriority w:val="6"/>
    <w:qFormat/>
    <w:rsid w:val="00403146"/>
    <w:rPr>
      <w:b w:val="0"/>
      <w:bCs/>
      <w:sz w:val="22"/>
      <w:u w:val="single"/>
    </w:rPr>
  </w:style>
  <w:style w:type="character" w:customStyle="1" w:styleId="Heading5Char">
    <w:name w:val="Heading 5 Char"/>
    <w:basedOn w:val="DefaultParagraphFont"/>
    <w:link w:val="Heading5"/>
    <w:uiPriority w:val="9"/>
    <w:semiHidden/>
    <w:rsid w:val="00403146"/>
    <w:rPr>
      <w:rFonts w:asciiTheme="majorHAnsi" w:eastAsiaTheme="majorEastAsia" w:hAnsiTheme="majorHAnsi" w:cstheme="majorBidi"/>
      <w:color w:val="243F60" w:themeColor="accent1" w:themeShade="7F"/>
    </w:rPr>
  </w:style>
  <w:style w:type="character" w:customStyle="1" w:styleId="Heading1Char1">
    <w:name w:val="Heading 1 Char1"/>
    <w:aliases w:val="Pocket Char1"/>
    <w:basedOn w:val="DefaultParagraphFont"/>
    <w:uiPriority w:val="1"/>
    <w:rsid w:val="0040314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40314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40314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No Spacing1 Char1,No Spacing11 Char1,No Spacing111 Char1,No Spacing112 Char1,No Spacing1121 Char1,No Spacing2 Char1,Debate Text Char1"/>
    <w:basedOn w:val="DefaultParagraphFont"/>
    <w:uiPriority w:val="4"/>
    <w:semiHidden/>
    <w:rsid w:val="00403146"/>
    <w:rPr>
      <w:rFonts w:asciiTheme="majorHAnsi" w:eastAsiaTheme="majorEastAsia" w:hAnsiTheme="majorHAnsi" w:cstheme="majorBidi"/>
      <w:b/>
      <w:bCs/>
      <w:i/>
      <w:iCs/>
      <w:color w:val="4F81BD" w:themeColor="accent1"/>
      <w:sz w:val="22"/>
      <w:szCs w:val="22"/>
    </w:rPr>
  </w:style>
  <w:style w:type="character" w:customStyle="1" w:styleId="Style4Char">
    <w:name w:val="Style4 Char"/>
    <w:link w:val="Style4"/>
    <w:locked/>
    <w:rsid w:val="00403146"/>
    <w:rPr>
      <w:rFonts w:ascii="Arial Narrow" w:hAnsi="Arial Narrow"/>
      <w:u w:val="single"/>
    </w:rPr>
  </w:style>
  <w:style w:type="paragraph" w:customStyle="1" w:styleId="Style4">
    <w:name w:val="Style4"/>
    <w:basedOn w:val="Normal"/>
    <w:link w:val="Style4Char"/>
    <w:rsid w:val="00403146"/>
    <w:rPr>
      <w:rFonts w:ascii="Arial Narrow" w:hAnsi="Arial Narrow" w:cstheme="minorBidi"/>
      <w:u w:val="single"/>
    </w:rPr>
  </w:style>
  <w:style w:type="paragraph" w:customStyle="1" w:styleId="TagText">
    <w:name w:val="TagText"/>
    <w:basedOn w:val="Normal"/>
    <w:qFormat/>
    <w:rsid w:val="00403146"/>
    <w:rPr>
      <w:b/>
      <w:sz w:val="24"/>
    </w:rPr>
  </w:style>
  <w:style w:type="character" w:customStyle="1" w:styleId="cardChar">
    <w:name w:val="card Char"/>
    <w:basedOn w:val="DefaultParagraphFont"/>
    <w:link w:val="card"/>
    <w:locked/>
    <w:rsid w:val="00403146"/>
    <w:rPr>
      <w:rFonts w:ascii="Times New Roman" w:eastAsia="Times New Roman" w:hAnsi="Times New Roman" w:cs="Times New Roman"/>
      <w:sz w:val="16"/>
      <w:szCs w:val="20"/>
    </w:rPr>
  </w:style>
  <w:style w:type="paragraph" w:customStyle="1" w:styleId="card">
    <w:name w:val="card"/>
    <w:basedOn w:val="Normal"/>
    <w:next w:val="Normal"/>
    <w:link w:val="cardChar"/>
    <w:qFormat/>
    <w:rsid w:val="00403146"/>
    <w:pPr>
      <w:ind w:left="288" w:right="288"/>
    </w:pPr>
    <w:rPr>
      <w:rFonts w:ascii="Times New Roman" w:eastAsia="Times New Roman" w:hAnsi="Times New Roman" w:cs="Times New Roman"/>
      <w:sz w:val="16"/>
      <w:szCs w:val="20"/>
    </w:rPr>
  </w:style>
  <w:style w:type="character" w:customStyle="1" w:styleId="BoldUnderline">
    <w:name w:val="BoldUnderline"/>
    <w:uiPriority w:val="1"/>
    <w:qFormat/>
    <w:rsid w:val="00403146"/>
    <w:rPr>
      <w:rFonts w:ascii="Arial" w:hAnsi="Arial" w:cs="Arial" w:hint="default"/>
      <w:b/>
      <w:bCs w:val="0"/>
      <w:sz w:val="20"/>
      <w:u w:val="single"/>
    </w:rPr>
  </w:style>
  <w:style w:type="character" w:customStyle="1" w:styleId="BodyText1">
    <w:name w:val="Body Text1"/>
    <w:rsid w:val="004031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031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0314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031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0314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0314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0314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0314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031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Bold">
    <w:name w:val="Underline + Bold"/>
    <w:uiPriority w:val="1"/>
    <w:qFormat/>
    <w:rsid w:val="00403146"/>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Ch,No Spacing1,No Spacing11,No Spacing111,No Spacing112,No Spacing1121,No Spacing2,Debate Text,Read stuff,No Spacing4,No Spacing21,CD - Cite,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4031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Underlined,emphasis,Emphasis!!,Qualifications,Bold Underline,small,normal card text,bold underline"/>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Intense Emphasis111,Intense Emphasis11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rPr>
  </w:style>
  <w:style w:type="character" w:styleId="IntenseEmphasis">
    <w:name w:val="Intense Emphasis"/>
    <w:aliases w:val="Style Underline,apple-style-span + 6 pt,Kern at 16 pt,Bold,Intense Emphasis1,Intense Emphasis2,HHeading 3 + 12 pt,Cards + Font: 12 pt Char,ci,Bold Cite Char,Citation Char Char Char,c,Bo,Intense Emphasis11"/>
    <w:basedOn w:val="DefaultParagraphFont"/>
    <w:uiPriority w:val="6"/>
    <w:qFormat/>
    <w:rsid w:val="00403146"/>
    <w:rPr>
      <w:b w:val="0"/>
      <w:bCs/>
      <w:sz w:val="22"/>
      <w:u w:val="single"/>
    </w:rPr>
  </w:style>
  <w:style w:type="character" w:customStyle="1" w:styleId="Heading5Char">
    <w:name w:val="Heading 5 Char"/>
    <w:basedOn w:val="DefaultParagraphFont"/>
    <w:link w:val="Heading5"/>
    <w:uiPriority w:val="9"/>
    <w:semiHidden/>
    <w:rsid w:val="00403146"/>
    <w:rPr>
      <w:rFonts w:asciiTheme="majorHAnsi" w:eastAsiaTheme="majorEastAsia" w:hAnsiTheme="majorHAnsi" w:cstheme="majorBidi"/>
      <w:color w:val="243F60" w:themeColor="accent1" w:themeShade="7F"/>
    </w:rPr>
  </w:style>
  <w:style w:type="character" w:customStyle="1" w:styleId="Heading1Char1">
    <w:name w:val="Heading 1 Char1"/>
    <w:aliases w:val="Pocket Char1"/>
    <w:basedOn w:val="DefaultParagraphFont"/>
    <w:uiPriority w:val="1"/>
    <w:rsid w:val="0040314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40314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40314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No Spacing1 Char1,No Spacing11 Char1,No Spacing111 Char1,No Spacing112 Char1,No Spacing1121 Char1,No Spacing2 Char1,Debate Text Char1"/>
    <w:basedOn w:val="DefaultParagraphFont"/>
    <w:uiPriority w:val="4"/>
    <w:semiHidden/>
    <w:rsid w:val="00403146"/>
    <w:rPr>
      <w:rFonts w:asciiTheme="majorHAnsi" w:eastAsiaTheme="majorEastAsia" w:hAnsiTheme="majorHAnsi" w:cstheme="majorBidi"/>
      <w:b/>
      <w:bCs/>
      <w:i/>
      <w:iCs/>
      <w:color w:val="4F81BD" w:themeColor="accent1"/>
      <w:sz w:val="22"/>
      <w:szCs w:val="22"/>
    </w:rPr>
  </w:style>
  <w:style w:type="character" w:customStyle="1" w:styleId="Style4Char">
    <w:name w:val="Style4 Char"/>
    <w:link w:val="Style4"/>
    <w:locked/>
    <w:rsid w:val="00403146"/>
    <w:rPr>
      <w:rFonts w:ascii="Arial Narrow" w:hAnsi="Arial Narrow"/>
      <w:u w:val="single"/>
    </w:rPr>
  </w:style>
  <w:style w:type="paragraph" w:customStyle="1" w:styleId="Style4">
    <w:name w:val="Style4"/>
    <w:basedOn w:val="Normal"/>
    <w:link w:val="Style4Char"/>
    <w:rsid w:val="00403146"/>
    <w:rPr>
      <w:rFonts w:ascii="Arial Narrow" w:hAnsi="Arial Narrow" w:cstheme="minorBidi"/>
      <w:u w:val="single"/>
    </w:rPr>
  </w:style>
  <w:style w:type="paragraph" w:customStyle="1" w:styleId="TagText">
    <w:name w:val="TagText"/>
    <w:basedOn w:val="Normal"/>
    <w:qFormat/>
    <w:rsid w:val="00403146"/>
    <w:rPr>
      <w:b/>
      <w:sz w:val="24"/>
    </w:rPr>
  </w:style>
  <w:style w:type="character" w:customStyle="1" w:styleId="cardChar">
    <w:name w:val="card Char"/>
    <w:basedOn w:val="DefaultParagraphFont"/>
    <w:link w:val="card"/>
    <w:locked/>
    <w:rsid w:val="00403146"/>
    <w:rPr>
      <w:rFonts w:ascii="Times New Roman" w:eastAsia="Times New Roman" w:hAnsi="Times New Roman" w:cs="Times New Roman"/>
      <w:sz w:val="16"/>
      <w:szCs w:val="20"/>
    </w:rPr>
  </w:style>
  <w:style w:type="paragraph" w:customStyle="1" w:styleId="card">
    <w:name w:val="card"/>
    <w:basedOn w:val="Normal"/>
    <w:next w:val="Normal"/>
    <w:link w:val="cardChar"/>
    <w:qFormat/>
    <w:rsid w:val="00403146"/>
    <w:pPr>
      <w:ind w:left="288" w:right="288"/>
    </w:pPr>
    <w:rPr>
      <w:rFonts w:ascii="Times New Roman" w:eastAsia="Times New Roman" w:hAnsi="Times New Roman" w:cs="Times New Roman"/>
      <w:sz w:val="16"/>
      <w:szCs w:val="20"/>
    </w:rPr>
  </w:style>
  <w:style w:type="character" w:customStyle="1" w:styleId="BoldUnderline">
    <w:name w:val="BoldUnderline"/>
    <w:uiPriority w:val="1"/>
    <w:qFormat/>
    <w:rsid w:val="00403146"/>
    <w:rPr>
      <w:rFonts w:ascii="Arial" w:hAnsi="Arial" w:cs="Arial" w:hint="default"/>
      <w:b/>
      <w:bCs w:val="0"/>
      <w:sz w:val="20"/>
      <w:u w:val="single"/>
    </w:rPr>
  </w:style>
  <w:style w:type="character" w:customStyle="1" w:styleId="BodyText1">
    <w:name w:val="Body Text1"/>
    <w:rsid w:val="004031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031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0314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031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0314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0314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0314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0314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031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Bold">
    <w:name w:val="Underline + Bold"/>
    <w:uiPriority w:val="1"/>
    <w:qFormat/>
    <w:rsid w:val="00403146"/>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488740">
      <w:bodyDiv w:val="1"/>
      <w:marLeft w:val="0"/>
      <w:marRight w:val="0"/>
      <w:marTop w:val="0"/>
      <w:marBottom w:val="0"/>
      <w:divBdr>
        <w:top w:val="none" w:sz="0" w:space="0" w:color="auto"/>
        <w:left w:val="none" w:sz="0" w:space="0" w:color="auto"/>
        <w:bottom w:val="none" w:sz="0" w:space="0" w:color="auto"/>
        <w:right w:val="none" w:sz="0" w:space="0" w:color="auto"/>
      </w:divBdr>
    </w:div>
    <w:div w:id="137804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rvalsubjects.wordpress.com/2013/05/31/the-paradox-of-emancipatory-political-theor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enning@gonzaga.edu" TargetMode="External"/><Relationship Id="rId5" Type="http://schemas.microsoft.com/office/2007/relationships/stylesWithEffects" Target="stylesWithEffects.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31</Pages>
  <Words>16693</Words>
  <Characters>95152</Characters>
  <Application>Microsoft Office Word</Application>
  <DocSecurity>0</DocSecurity>
  <Lines>792</Lines>
  <Paragraphs>223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1NC</vt:lpstr>
      <vt:lpstr>    Off</vt:lpstr>
      <vt:lpstr>    Off</vt:lpstr>
      <vt:lpstr>    Off</vt:lpstr>
      <vt:lpstr>    Off</vt:lpstr>
      <vt:lpstr>    Case</vt:lpstr>
      <vt:lpstr>2NC</vt:lpstr>
      <vt:lpstr>    FW</vt:lpstr>
      <vt:lpstr>    Identity K</vt:lpstr>
      <vt:lpstr>        AT: Offensive</vt:lpstr>
    </vt:vector>
  </TitlesOfParts>
  <Company>Whitman College</Company>
  <LinksUpToDate>false</LinksUpToDate>
  <CharactersWithSpaces>111622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2</cp:revision>
  <dcterms:created xsi:type="dcterms:W3CDTF">2014-02-01T20:24:00Z</dcterms:created>
  <dcterms:modified xsi:type="dcterms:W3CDTF">2014-02-01T20:27:00Z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