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6722B" w:rsidP="00E6722B">
      <w:pPr>
        <w:pStyle w:val="Heading1"/>
      </w:pPr>
      <w:r>
        <w:t>1nc</w:t>
      </w:r>
    </w:p>
    <w:p w:rsidR="00E6722B" w:rsidRDefault="00E6722B" w:rsidP="00E6722B">
      <w:pPr>
        <w:pStyle w:val="Heading3"/>
      </w:pPr>
      <w:r>
        <w:lastRenderedPageBreak/>
        <w:t>1NC Consumption K</w:t>
      </w:r>
    </w:p>
    <w:p w:rsidR="00E6722B" w:rsidRDefault="00E6722B" w:rsidP="00E6722B">
      <w:pPr>
        <w:pStyle w:val="Heading4"/>
      </w:pPr>
      <w:r>
        <w:t>First, the links: Resource switching will never solve for demand—need to change consumption patterns to effectively solve</w:t>
      </w:r>
    </w:p>
    <w:p w:rsidR="00E6722B" w:rsidRPr="001768EA" w:rsidRDefault="00E6722B" w:rsidP="00E6722B">
      <w:pPr>
        <w:rPr>
          <w:rStyle w:val="StyleStyleBold12pt"/>
        </w:rPr>
      </w:pPr>
      <w:r w:rsidRPr="001768EA">
        <w:rPr>
          <w:rStyle w:val="StyleStyleBold12pt"/>
        </w:rPr>
        <w:t>Wallis, 2010</w:t>
      </w:r>
    </w:p>
    <w:p w:rsidR="00E6722B" w:rsidRDefault="00E6722B" w:rsidP="00E6722B">
      <w:r>
        <w:t>[</w:t>
      </w:r>
      <w:proofErr w:type="gramStart"/>
      <w:r>
        <w:t>Victor,</w:t>
      </w:r>
      <w:proofErr w:type="gramEnd"/>
      <w:r>
        <w:t xml:space="preserve"> teaches in the Liberal Arts department at the </w:t>
      </w:r>
      <w:proofErr w:type="spellStart"/>
      <w:r>
        <w:t>Berklee</w:t>
      </w:r>
      <w:proofErr w:type="spellEnd"/>
      <w:r>
        <w:t xml:space="preserve"> College of Music (in Boston) and is the managing editor of Socialism and Democracy, “Beyond green capitalism.” </w:t>
      </w:r>
      <w:proofErr w:type="gramStart"/>
      <w:r>
        <w:t>Monthly Review61.</w:t>
      </w:r>
      <w:proofErr w:type="gramEnd"/>
      <w:r>
        <w:t xml:space="preserve"> 9 (Feb 2010): 32-48, accessed online via </w:t>
      </w:r>
      <w:proofErr w:type="spellStart"/>
      <w:r>
        <w:t>proquest</w:t>
      </w:r>
      <w:proofErr w:type="spellEnd"/>
      <w:r>
        <w:t>] /</w:t>
      </w:r>
      <w:proofErr w:type="spellStart"/>
      <w:r>
        <w:t>Wyo</w:t>
      </w:r>
      <w:proofErr w:type="spellEnd"/>
      <w:r>
        <w:t>-MB</w:t>
      </w:r>
    </w:p>
    <w:p w:rsidR="00E6722B" w:rsidRPr="001768EA" w:rsidRDefault="00E6722B" w:rsidP="00E6722B">
      <w:r w:rsidRPr="00F13790">
        <w:rPr>
          <w:rStyle w:val="StyleBoldUnderline"/>
          <w:highlight w:val="cyan"/>
        </w:rPr>
        <w:t>The desirability of shifting to certain inexhaustible or renewable energy sources is obvious</w:t>
      </w:r>
      <w:r w:rsidRPr="006D4805">
        <w:rPr>
          <w:rStyle w:val="StyleBoldUnderline"/>
        </w:rPr>
        <w:t>.</w:t>
      </w:r>
      <w:r>
        <w:t xml:space="preserve"> What is not so widely recognized, however, is that </w:t>
      </w:r>
      <w:r w:rsidRPr="00F13790">
        <w:rPr>
          <w:rStyle w:val="StyleBoldUnderline"/>
          <w:highlight w:val="cyan"/>
        </w:rPr>
        <w:t>these sources too have their costs - in terms of installation, collection, maintenance, and transmission</w:t>
      </w:r>
      <w:r w:rsidRPr="006D4805">
        <w:rPr>
          <w:rStyle w:val="StyleBoldUnderline"/>
        </w:rPr>
        <w:t xml:space="preserve"> - and that therefore none of them, despite whatever abundance may characterize their occurrence in nature, can offer unlimited accessibility for energy supply</w:t>
      </w:r>
      <w:r>
        <w:t xml:space="preserve">.10 Some of the </w:t>
      </w:r>
      <w:r w:rsidRPr="006D4805">
        <w:rPr>
          <w:rStyle w:val="StyleBoldUnderline"/>
        </w:rPr>
        <w:t>alternative sources</w:t>
      </w:r>
      <w:r>
        <w:t xml:space="preserve">, such as hydrogen and biomass, themselves </w:t>
      </w:r>
      <w:r w:rsidRPr="006D4805">
        <w:rPr>
          <w:rStyle w:val="StyleBoldUnderline"/>
        </w:rPr>
        <w:t xml:space="preserve">require significant if not prohibitive energy inputs. </w:t>
      </w:r>
      <w:r>
        <w:t xml:space="preserve">Biomass (burning biological materials as fuel) also threatens to reduce the land-area available for growing food. Hydrogen, for its part, carries the danger of leakage and of rising to the stratosphere, where it could destroy the ozone layer. Tapping geothermal energy can, in certain regions, risk provoking seismic disturbances; in addition, </w:t>
      </w:r>
      <w:r w:rsidRPr="006D4805">
        <w:rPr>
          <w:rStyle w:val="StyleBoldUnderline"/>
        </w:rPr>
        <w:t>there may be high costs associated with the depth of requisite drilling</w:t>
      </w:r>
      <w:r>
        <w:t>, and the emerging heat may be dissipated in various ways</w:t>
      </w:r>
      <w:r w:rsidRPr="00F13790">
        <w:rPr>
          <w:highlight w:val="cyan"/>
        </w:rPr>
        <w:t xml:space="preserve">. </w:t>
      </w:r>
      <w:r w:rsidRPr="00F13790">
        <w:rPr>
          <w:rStyle w:val="StyleBoldUnderline"/>
          <w:highlight w:val="cyan"/>
        </w:rPr>
        <w:t>Wind energy, despite its clear positive potential, is limited by materials and space requirements</w:t>
      </w:r>
      <w:r w:rsidRPr="006D4805">
        <w:rPr>
          <w:rStyle w:val="StyleBoldUnderline"/>
        </w:rPr>
        <w:t>, as well as by the irregularity of its source in many locations</w:t>
      </w:r>
      <w:r>
        <w:t xml:space="preserve">. Tidal power is more continuous than wind energy, but in addition to the high installation cost of its requisite barrages or underwater turbines, it poses - as do wind turbines - certain dangers for resident or migrant wildlife. </w:t>
      </w:r>
      <w:r w:rsidRPr="00F13790">
        <w:rPr>
          <w:rStyle w:val="StyleBoldUnderline"/>
          <w:highlight w:val="cyan"/>
        </w:rPr>
        <w:t>Solar energy, finally, is extraordinarily promising in direct localized applications, but for power generation on a large scale, it would risk impinging on space required for other purposes</w:t>
      </w:r>
      <w:r>
        <w:t xml:space="preserve">. </w:t>
      </w:r>
      <w:r w:rsidRPr="006D4805">
        <w:rPr>
          <w:rStyle w:val="StyleBoldUnderline"/>
        </w:rPr>
        <w:t>As for solar collectors situated in otherwise unused desert regions, their dust-free maintenance in such sites would require the long-distance trans-shipment of vast quantities of water.</w:t>
      </w:r>
      <w:r>
        <w:t xml:space="preserve"> All these technologies, with the partial exception of biomass, avoid adding to the net concentration of carbon dioxide in the atmosphere. The same might perhaps be said of nuclear power, provided that, as the more up-to-date versions promise, it does not entail further </w:t>
      </w:r>
      <w:proofErr w:type="spellStart"/>
      <w:r>
        <w:t>largescale</w:t>
      </w:r>
      <w:proofErr w:type="spellEnd"/>
      <w:r>
        <w:t xml:space="preserve"> mining and refinement of fissionable material. </w:t>
      </w:r>
      <w:r w:rsidRPr="006D4805">
        <w:rPr>
          <w:rStyle w:val="StyleBoldUnderline"/>
        </w:rPr>
        <w:t>Nuclear power has other problematic implications, however, beyond its daunting startup costs in both time and money</w:t>
      </w:r>
      <w:r>
        <w:t>. Even if we were to suppose - as is further claimed - that the problem of waste has been minimized via repeated re-use (until there is hardly any radioactive material left) and that the dangers of a Chernobyl-type disaster or of vulnerability to military attack have been addressed by engineering improvements</w:t>
      </w:r>
      <w:proofErr w:type="gramStart"/>
      <w:r>
        <w:t>,11</w:t>
      </w:r>
      <w:proofErr w:type="gramEnd"/>
      <w:r>
        <w:t xml:space="preserve"> </w:t>
      </w:r>
      <w:r w:rsidRPr="006D4805">
        <w:rPr>
          <w:rStyle w:val="StyleBoldUnderline"/>
        </w:rPr>
        <w:t>there still remains the fact that nuclear power is linked to the potential for making bombs, and no disarmament process is underway. The imperialist governments will therefore not allow nuclear power to be distributed on a scale sufficient to match the potential global demand for it</w:t>
      </w:r>
      <w:r>
        <w:t xml:space="preserve">. </w:t>
      </w:r>
      <w:r w:rsidRPr="006D4805">
        <w:rPr>
          <w:rStyle w:val="StyleBoldUnderline"/>
        </w:rPr>
        <w:t>The longer-term ecological and political desideratum would not be to undo such restrictions, but rather to impose them on the imperialist powers themselves, as part of a full-scale conversion process</w:t>
      </w:r>
      <w:r>
        <w:t xml:space="preserve">. The upshot of all these considerations is that </w:t>
      </w:r>
      <w:r w:rsidRPr="006D4805">
        <w:rPr>
          <w:rStyle w:val="StyleBoldUnderline"/>
        </w:rPr>
        <w:t>the question of how to supply the world's currently growing energy demand without continuing recourse to carbon dioxide-producing fossil fuels - coal, oil, and natural gas - has not yet been solved</w:t>
      </w:r>
      <w:r>
        <w:t xml:space="preserve">. </w:t>
      </w:r>
      <w:r w:rsidRPr="006D4805">
        <w:rPr>
          <w:rStyle w:val="StyleBoldUnderline"/>
        </w:rPr>
        <w:t xml:space="preserve">In view of </w:t>
      </w:r>
      <w:r w:rsidRPr="00F13790">
        <w:rPr>
          <w:rStyle w:val="StyleBoldUnderline"/>
          <w:highlight w:val="cyan"/>
        </w:rPr>
        <w:t xml:space="preserve">the problems associated with all the alternative energy sources, a radical and comprehensive </w:t>
      </w:r>
      <w:r w:rsidRPr="00F13790">
        <w:rPr>
          <w:rStyle w:val="Emphasis"/>
          <w:highlight w:val="cyan"/>
        </w:rPr>
        <w:t>reconsideration of the demand side of this equation would seem to be called for</w:t>
      </w:r>
      <w:r>
        <w:t xml:space="preserve">. This is the essence of the socialist response: while encouraging the use of various </w:t>
      </w:r>
      <w:r w:rsidRPr="00F13790">
        <w:rPr>
          <w:rStyle w:val="StyleBoldUnderline"/>
          <w:highlight w:val="cyan"/>
        </w:rPr>
        <w:t>safe-energy alternatives</w:t>
      </w:r>
      <w:r>
        <w:t xml:space="preserve">, it can accept the fact that these alternatives are </w:t>
      </w:r>
      <w:r w:rsidRPr="00F13790">
        <w:rPr>
          <w:rStyle w:val="StyleBoldUnderline"/>
          <w:highlight w:val="cyan"/>
        </w:rPr>
        <w:t xml:space="preserve">ultimately limited in their total power-generating capacity, and therefore that </w:t>
      </w:r>
      <w:r w:rsidRPr="00F13790">
        <w:rPr>
          <w:rStyle w:val="Emphasis"/>
          <w:highlight w:val="cyan"/>
        </w:rPr>
        <w:t xml:space="preserve">the world's aggregate energy consumption </w:t>
      </w:r>
      <w:r w:rsidRPr="00F13790">
        <w:rPr>
          <w:rStyle w:val="Emphasis"/>
          <w:highlight w:val="cyan"/>
        </w:rPr>
        <w:lastRenderedPageBreak/>
        <w:t>will actually have to be reduced</w:t>
      </w:r>
      <w:r w:rsidRPr="006D4805">
        <w:rPr>
          <w:rStyle w:val="Emphasis"/>
        </w:rPr>
        <w:t>.</w:t>
      </w:r>
      <w:r>
        <w:t xml:space="preserve"> Once this is understood, </w:t>
      </w:r>
      <w:r w:rsidRPr="00F13790">
        <w:rPr>
          <w:rStyle w:val="StyleBoldUnderline"/>
          <w:highlight w:val="cyan"/>
        </w:rPr>
        <w:t>one can then focus on the interrelated issues of how to identify and prioritize real needs, and how to correspondingly reorganize society in such a way as to assure everyone's well-being.</w:t>
      </w:r>
      <w:r w:rsidRPr="006D4805">
        <w:rPr>
          <w:rStyle w:val="StyleBoldUnderline"/>
        </w:rPr>
        <w:t xml:space="preserve"> This is beyond the purview of capitalist thought</w:t>
      </w:r>
      <w:r>
        <w:t>, whatever its level of awareness of the environmental danger.</w:t>
      </w:r>
    </w:p>
    <w:p w:rsidR="00E6722B" w:rsidRDefault="00E6722B" w:rsidP="00E6722B">
      <w:pPr>
        <w:pStyle w:val="Heading4"/>
      </w:pPr>
      <w:r>
        <w:t xml:space="preserve">Second, the Impact—consumption focus is the only way to solve for overconsumption and </w:t>
      </w:r>
      <w:proofErr w:type="spellStart"/>
      <w:r>
        <w:t>misconsumption</w:t>
      </w:r>
      <w:proofErr w:type="spellEnd"/>
      <w:r>
        <w:t xml:space="preserve"> that threaten human survival</w:t>
      </w:r>
    </w:p>
    <w:p w:rsidR="00E6722B" w:rsidRPr="00664EFE" w:rsidRDefault="00E6722B" w:rsidP="00E6722B">
      <w:pPr>
        <w:rPr>
          <w:rStyle w:val="StyleStyleBold12pt"/>
        </w:rPr>
      </w:pPr>
      <w:proofErr w:type="spellStart"/>
      <w:r w:rsidRPr="00664EFE">
        <w:rPr>
          <w:rStyle w:val="StyleStyleBold12pt"/>
        </w:rPr>
        <w:t>Princen</w:t>
      </w:r>
      <w:proofErr w:type="spellEnd"/>
      <w:r w:rsidRPr="00664EFE">
        <w:rPr>
          <w:rStyle w:val="StyleStyleBold12pt"/>
        </w:rPr>
        <w:t>, 2002</w:t>
      </w:r>
    </w:p>
    <w:p w:rsidR="00E6722B" w:rsidRDefault="00E6722B" w:rsidP="00E6722B">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E6722B" w:rsidRDefault="00E6722B" w:rsidP="00E6722B">
      <w:r>
        <w:t xml:space="preserve">A strictly ecological interpretation takes consumption as perfectly ‘‘natural.’’ To survive, all organisms must consume— that is, degrade resources. This interpretation of a given consumption act is background consumption. It refers to the normal, biological functioning of all organisms, humans included. </w:t>
      </w:r>
      <w:r w:rsidRPr="00313E2A">
        <w:rPr>
          <w:rStyle w:val="StyleBoldUnderline"/>
        </w:rPr>
        <w:t xml:space="preserve">Every act of background </w:t>
      </w:r>
      <w:r w:rsidRPr="00F90A54">
        <w:rPr>
          <w:rStyle w:val="StyleBoldUnderline"/>
          <w:highlight w:val="cyan"/>
        </w:rPr>
        <w:t>consumption</w:t>
      </w:r>
      <w:r w:rsidRPr="00313E2A">
        <w:rPr>
          <w:rStyle w:val="StyleBoldUnderline"/>
        </w:rPr>
        <w:t xml:space="preserve"> by an individual </w:t>
      </w:r>
      <w:r w:rsidRPr="00F90A54">
        <w:rPr>
          <w:rStyle w:val="StyleBoldUnderline"/>
          <w:highlight w:val="cyan"/>
        </w:rPr>
        <w:t>alters the environment</w:t>
      </w:r>
      <w:r w:rsidRPr="00313E2A">
        <w:rPr>
          <w:rStyle w:val="StyleBoldUnderline"/>
        </w:rPr>
        <w:t>, the total environmental impact being a function of aggregate consumption of the population</w:t>
      </w:r>
      <w:r>
        <w:t xml:space="preserve">. Individuals consume to meet a variety of needs, physical and psychological, both of which contribute to the ability of the individual to survive and reproduce. From this limited, asocial, </w:t>
      </w:r>
      <w:proofErr w:type="spellStart"/>
      <w:r>
        <w:t>nonethical</w:t>
      </w:r>
      <w:proofErr w:type="spellEnd"/>
      <w:r>
        <w:t xml:space="preserve"> interpretation of consumption, </w:t>
      </w:r>
      <w:r w:rsidRPr="00313E2A">
        <w:rPr>
          <w:rStyle w:val="StyleBoldUnderline"/>
        </w:rPr>
        <w:t xml:space="preserve">all consumption patterns </w:t>
      </w:r>
      <w:r w:rsidRPr="00F90A54">
        <w:rPr>
          <w:rStyle w:val="StyleBoldUnderline"/>
          <w:highlight w:val="cyan"/>
        </w:rPr>
        <w:t>and consequences are</w:t>
      </w:r>
      <w:r w:rsidRPr="00313E2A">
        <w:rPr>
          <w:rStyle w:val="StyleBoldUnderline"/>
        </w:rPr>
        <w:t xml:space="preserve"> natural, including </w:t>
      </w:r>
      <w:r w:rsidRPr="00F90A54">
        <w:rPr>
          <w:rStyle w:val="StyleBoldUnderline"/>
          <w:highlight w:val="cyan"/>
        </w:rPr>
        <w:t>population</w:t>
      </w:r>
      <w:r w:rsidRPr="00313E2A">
        <w:rPr>
          <w:rStyle w:val="StyleBoldUnderline"/>
        </w:rPr>
        <w:t xml:space="preserve"> explosions and </w:t>
      </w:r>
      <w:r w:rsidRPr="00F90A54">
        <w:rPr>
          <w:rStyle w:val="StyleBoldUnderline"/>
          <w:highlight w:val="cyan"/>
        </w:rPr>
        <w:t>crashes</w:t>
      </w:r>
      <w:r w:rsidRPr="00313E2A">
        <w:rPr>
          <w:rStyle w:val="StyleBoldUnderline"/>
        </w:rPr>
        <w:t xml:space="preserve"> </w:t>
      </w:r>
      <w:r w:rsidRPr="00F90A54">
        <w:rPr>
          <w:rStyle w:val="StyleBoldUnderline"/>
          <w:highlight w:val="cyan"/>
        </w:rPr>
        <w:t xml:space="preserve">and </w:t>
      </w:r>
      <w:proofErr w:type="spellStart"/>
      <w:r w:rsidRPr="00F90A54">
        <w:rPr>
          <w:rStyle w:val="StyleBoldUnderline"/>
          <w:highlight w:val="cyan"/>
        </w:rPr>
        <w:t>irreversibilities</w:t>
      </w:r>
      <w:proofErr w:type="spellEnd"/>
      <w:r w:rsidRPr="00F90A54">
        <w:rPr>
          <w:rStyle w:val="StyleBoldUnderline"/>
          <w:highlight w:val="cyan"/>
        </w:rPr>
        <w:t xml:space="preserve"> caused by the expansion of one species at the expense of other species.</w:t>
      </w:r>
      <w:r>
        <w:t xml:space="preserve"> </w:t>
      </w:r>
      <w:r w:rsidRPr="00313E2A">
        <w:rPr>
          <w:rStyle w:val="StyleBoldUnderline"/>
        </w:rPr>
        <w:t>If</w:t>
      </w:r>
      <w:r>
        <w:t xml:space="preserve">, however, </w:t>
      </w:r>
      <w:r w:rsidRPr="00313E2A">
        <w:rPr>
          <w:rStyle w:val="StyleBoldUnderline"/>
        </w:rPr>
        <w:t xml:space="preserve">the interpretation is modified to include human concern for population crashes, </w:t>
      </w:r>
      <w:r w:rsidRPr="00F90A54">
        <w:rPr>
          <w:rStyle w:val="StyleBoldUnderline"/>
          <w:highlight w:val="cyan"/>
        </w:rPr>
        <w:t>species extinctions</w:t>
      </w:r>
      <w:r w:rsidRPr="00313E2A">
        <w:rPr>
          <w:rStyle w:val="StyleBoldUnderline"/>
        </w:rPr>
        <w:t xml:space="preserve">, </w:t>
      </w:r>
      <w:r w:rsidRPr="00F90A54">
        <w:rPr>
          <w:rStyle w:val="StyleBoldUnderline"/>
          <w:highlight w:val="cyan"/>
        </w:rPr>
        <w:t>permanent diminution of ecosystem functioning, diminished reproductive and developmental potential of individuals</w:t>
      </w:r>
      <w:r w:rsidRPr="00313E2A">
        <w:rPr>
          <w:rStyle w:val="StyleBoldUnderline"/>
        </w:rPr>
        <w:t xml:space="preserve">, </w:t>
      </w:r>
      <w:r w:rsidRPr="00F90A54">
        <w:rPr>
          <w:rStyle w:val="StyleBoldUnderline"/>
          <w:highlight w:val="cyan"/>
        </w:rPr>
        <w:t>and other irreversible effects, then ‘‘problematic consumption’’ becomes relevant</w:t>
      </w:r>
      <w:r>
        <w:t xml:space="preserve">. Two interpretive layers are overconsumption and </w:t>
      </w:r>
      <w:proofErr w:type="spellStart"/>
      <w:r>
        <w:t>misconsumption</w:t>
      </w:r>
      <w:proofErr w:type="spellEnd"/>
      <w:r>
        <w:t xml:space="preserve">. </w:t>
      </w:r>
      <w:r w:rsidRPr="00F90A54">
        <w:rPr>
          <w:rStyle w:val="StyleBoldUnderline"/>
          <w:highlight w:val="cyan"/>
        </w:rPr>
        <w:t>Overconsumption i</w:t>
      </w:r>
      <w:r w:rsidRPr="00313E2A">
        <w:rPr>
          <w:rStyle w:val="StyleBoldUnderline"/>
        </w:rPr>
        <w:t>s the level</w:t>
      </w:r>
      <w:r>
        <w:t xml:space="preserve"> or quality </w:t>
      </w:r>
      <w:r w:rsidRPr="00313E2A">
        <w:rPr>
          <w:rStyle w:val="StyleBoldUnderline"/>
        </w:rPr>
        <w:t xml:space="preserve">of consumption that </w:t>
      </w:r>
      <w:r w:rsidRPr="00F90A54">
        <w:rPr>
          <w:rStyle w:val="StyleBoldUnderline"/>
          <w:highlight w:val="cyan"/>
        </w:rPr>
        <w:t>undermines a species’ own life-support system</w:t>
      </w:r>
      <w:r>
        <w:t xml:space="preserve"> and for which individuals and collectivities have choices in their consuming patterns. </w:t>
      </w:r>
      <w:r w:rsidRPr="00313E2A">
        <w:rPr>
          <w:rStyle w:val="StyleBoldUnderline"/>
        </w:rPr>
        <w:t>Overconsumption is an aggregate-level concept</w:t>
      </w:r>
      <w:r>
        <w:t xml:space="preserve">. With instances of overconsumption, individual behavior may be perfectly sensible, conforming either to the evolutionary dictates of fitness or to the economically productive dictates of rational decision making. Collective, social behavior may appear sensible, too, as when increased consumption is needed in an advanced industrial economy to stimulate productive capacity and compete in international markets. But </w:t>
      </w:r>
      <w:r w:rsidRPr="00F90A54">
        <w:rPr>
          <w:rStyle w:val="StyleBoldUnderline"/>
          <w:highlight w:val="cyan"/>
        </w:rPr>
        <w:t xml:space="preserve">eventually the collective outcome from </w:t>
      </w:r>
      <w:proofErr w:type="spellStart"/>
      <w:r w:rsidRPr="00F90A54">
        <w:rPr>
          <w:rStyle w:val="StyleBoldUnderline"/>
          <w:highlight w:val="cyan"/>
        </w:rPr>
        <w:t>overconsuming</w:t>
      </w:r>
      <w:proofErr w:type="spellEnd"/>
      <w:r w:rsidRPr="00F90A54">
        <w:rPr>
          <w:rStyle w:val="StyleBoldUnderline"/>
          <w:highlight w:val="cyan"/>
        </w:rPr>
        <w:t xml:space="preserve"> is catastrophe</w:t>
      </w:r>
      <w:r w:rsidRPr="00313E2A">
        <w:rPr>
          <w:rStyle w:val="StyleBoldUnderline"/>
        </w:rPr>
        <w:t xml:space="preserve"> for the population or the species</w:t>
      </w:r>
      <w:r>
        <w:t xml:space="preserve">. From a thermodynamic and ecological perspective, this is the problem of excessive throughput. 21 </w:t>
      </w:r>
      <w:r w:rsidRPr="00F90A54">
        <w:rPr>
          <w:rStyle w:val="StyleBoldUnderline"/>
          <w:highlight w:val="cyan"/>
        </w:rPr>
        <w:t>The</w:t>
      </w:r>
      <w:r w:rsidRPr="00313E2A">
        <w:rPr>
          <w:rStyle w:val="StyleBoldUnderline"/>
        </w:rPr>
        <w:t xml:space="preserve"> population or </w:t>
      </w:r>
      <w:r w:rsidRPr="00F90A54">
        <w:rPr>
          <w:rStyle w:val="StyleBoldUnderline"/>
          <w:highlight w:val="cyan"/>
        </w:rPr>
        <w:t>species has commanded</w:t>
      </w:r>
      <w:r w:rsidRPr="00313E2A">
        <w:rPr>
          <w:rStyle w:val="StyleBoldUnderline"/>
        </w:rPr>
        <w:t xml:space="preserve"> </w:t>
      </w:r>
      <w:r w:rsidRPr="00F90A54">
        <w:rPr>
          <w:rStyle w:val="StyleBoldUnderline"/>
          <w:highlight w:val="cyan"/>
        </w:rPr>
        <w:t>more of the regenerative capacity of natural resources</w:t>
      </w:r>
      <w:r>
        <w:t xml:space="preserve"> and more of the assimilative capacity of waste </w:t>
      </w:r>
      <w:r w:rsidRPr="00313E2A">
        <w:rPr>
          <w:rStyle w:val="StyleBoldUnderline"/>
        </w:rPr>
        <w:t xml:space="preserve">sinks </w:t>
      </w:r>
      <w:r w:rsidRPr="00F90A54">
        <w:rPr>
          <w:rStyle w:val="StyleBoldUnderline"/>
          <w:highlight w:val="cyan"/>
        </w:rPr>
        <w:t>than the relevant ecosystems can support.</w:t>
      </w:r>
      <w:r w:rsidRPr="00313E2A">
        <w:rPr>
          <w:rStyle w:val="StyleBoldUnderline"/>
        </w:rPr>
        <w:t xml:space="preserve"> And it </w:t>
      </w:r>
      <w:r w:rsidRPr="006805EA">
        <w:rPr>
          <w:rStyle w:val="StyleBoldUnderline"/>
          <w:highlight w:val="cyan"/>
        </w:rPr>
        <w:t>is an ethical problem</w:t>
      </w:r>
      <w:r w:rsidRPr="00313E2A">
        <w:rPr>
          <w:rStyle w:val="StyleBoldUnderline"/>
        </w:rPr>
        <w:t xml:space="preserve"> because it inheres only in populations or species that can reflect on their collective existence. </w:t>
      </w:r>
      <w:r>
        <w:t xml:space="preserve">What is more, </w:t>
      </w:r>
      <w:r w:rsidRPr="00313E2A">
        <w:rPr>
          <w:rStyle w:val="StyleBoldUnderline"/>
        </w:rPr>
        <w:t xml:space="preserve">for humans it becomes </w:t>
      </w:r>
      <w:r w:rsidRPr="006805EA">
        <w:rPr>
          <w:rStyle w:val="StyleBoldUnderline"/>
          <w:highlight w:val="cyan"/>
        </w:rPr>
        <w:t>a political problem</w:t>
      </w:r>
      <w:r w:rsidRPr="00313E2A">
        <w:rPr>
          <w:rStyle w:val="StyleBoldUnderline"/>
        </w:rPr>
        <w:t xml:space="preserve"> when the </w:t>
      </w:r>
      <w:r w:rsidRPr="006805EA">
        <w:rPr>
          <w:rStyle w:val="StyleBoldUnderline"/>
          <w:highlight w:val="cyan"/>
        </w:rPr>
        <w:t>trends are toward collapse, power differences influence impacts, and those impacts generate conflict.</w:t>
      </w:r>
      <w:r w:rsidRPr="00313E2A">
        <w:rPr>
          <w:rStyle w:val="StyleBoldUnderline"/>
        </w:rPr>
        <w:t xml:space="preserve"> </w:t>
      </w:r>
      <w:r>
        <w:t xml:space="preserve">The second interpretive layer within problematic consumption is </w:t>
      </w:r>
      <w:proofErr w:type="spellStart"/>
      <w:r w:rsidRPr="006805EA">
        <w:rPr>
          <w:rStyle w:val="StyleBoldUnderline"/>
          <w:highlight w:val="cyan"/>
        </w:rPr>
        <w:t>misconsumption</w:t>
      </w:r>
      <w:proofErr w:type="spellEnd"/>
      <w:r>
        <w:t xml:space="preserve">, which </w:t>
      </w:r>
      <w:r w:rsidRPr="00C24F02">
        <w:rPr>
          <w:rStyle w:val="StyleBoldUnderline"/>
        </w:rPr>
        <w:t>concerns</w:t>
      </w:r>
      <w:r>
        <w:t xml:space="preserve"> individual behavior. </w:t>
      </w:r>
      <w:r w:rsidRPr="00C24F02">
        <w:rPr>
          <w:rStyle w:val="StyleBoldUnderline"/>
        </w:rPr>
        <w:t>The problem</w:t>
      </w:r>
      <w:r>
        <w:t xml:space="preserve"> here is </w:t>
      </w:r>
      <w:r w:rsidRPr="00C24F02">
        <w:rPr>
          <w:rStyle w:val="StyleBoldUnderline"/>
        </w:rPr>
        <w:t>that</w:t>
      </w:r>
      <w:r>
        <w:t xml:space="preserve"> </w:t>
      </w:r>
      <w:r w:rsidRPr="00C24F02">
        <w:rPr>
          <w:rStyle w:val="StyleBoldUnderline"/>
        </w:rPr>
        <w:t xml:space="preserve">the individual consumes in a way that </w:t>
      </w:r>
      <w:r w:rsidRPr="006805EA">
        <w:rPr>
          <w:rStyle w:val="StyleBoldUnderline"/>
          <w:highlight w:val="cyan"/>
        </w:rPr>
        <w:t>undermines his or her own well-being</w:t>
      </w:r>
      <w:r>
        <w:t xml:space="preserve"> even if there are no aggregate effects on the population or species. Put differently, </w:t>
      </w:r>
      <w:r w:rsidRPr="006805EA">
        <w:rPr>
          <w:rStyle w:val="StyleBoldUnderline"/>
          <w:highlight w:val="cyan"/>
        </w:rPr>
        <w:t>the long-term effect</w:t>
      </w:r>
      <w:r w:rsidRPr="00C24F02">
        <w:rPr>
          <w:rStyle w:val="StyleBoldUnderline"/>
        </w:rPr>
        <w:t xml:space="preserve"> of an individual’s consumption pattern is either suboptimal or a net loss to that individual</w:t>
      </w:r>
      <w:r>
        <w:t xml:space="preserve">. </w:t>
      </w:r>
      <w:r w:rsidRPr="00C24F02">
        <w:rPr>
          <w:rStyle w:val="StyleBoldUnderline"/>
        </w:rPr>
        <w:t xml:space="preserve">It </w:t>
      </w:r>
      <w:r w:rsidRPr="006805EA">
        <w:rPr>
          <w:rStyle w:val="StyleBoldUnderline"/>
          <w:highlight w:val="cyan"/>
        </w:rPr>
        <w:t>may</w:t>
      </w:r>
      <w:r w:rsidRPr="00C24F02">
        <w:rPr>
          <w:rStyle w:val="StyleBoldUnderline"/>
        </w:rPr>
        <w:t xml:space="preserve"> </w:t>
      </w:r>
      <w:r>
        <w:t xml:space="preserve">or may not, however, </w:t>
      </w:r>
      <w:r w:rsidRPr="006805EA">
        <w:rPr>
          <w:rStyle w:val="StyleBoldUnderline"/>
          <w:highlight w:val="cyan"/>
        </w:rPr>
        <w:t>undermine collective survival</w:t>
      </w:r>
      <w:r>
        <w:t>. Such consumption can occur along several dimensions.</w:t>
      </w:r>
    </w:p>
    <w:p w:rsidR="00E6722B" w:rsidRDefault="00E6722B" w:rsidP="00E6722B">
      <w:pPr>
        <w:pStyle w:val="Heading4"/>
      </w:pPr>
      <w:r>
        <w:lastRenderedPageBreak/>
        <w:t>Third is the alt, rejection of the 1ac’s production focus in favor of a consumption based approach to energy resources.</w:t>
      </w:r>
    </w:p>
    <w:p w:rsidR="00E6722B" w:rsidRDefault="00E6722B" w:rsidP="00E6722B">
      <w:pPr>
        <w:pStyle w:val="Heading4"/>
      </w:pPr>
      <w:r>
        <w:t>And, A Consumption based approach is necessary to solve—must flip the production angle on its head--</w:t>
      </w:r>
    </w:p>
    <w:p w:rsidR="00E6722B" w:rsidRPr="008B3D63" w:rsidRDefault="00E6722B" w:rsidP="00E6722B">
      <w:pPr>
        <w:rPr>
          <w:rStyle w:val="StyleStyleBold12pt"/>
        </w:rPr>
      </w:pPr>
      <w:proofErr w:type="spellStart"/>
      <w:r w:rsidRPr="008B3D63">
        <w:rPr>
          <w:rStyle w:val="StyleStyleBold12pt"/>
        </w:rPr>
        <w:t>Princen</w:t>
      </w:r>
      <w:proofErr w:type="spellEnd"/>
      <w:r w:rsidRPr="008B3D63">
        <w:rPr>
          <w:rStyle w:val="StyleStyleBold12pt"/>
        </w:rPr>
        <w:t>, 2002</w:t>
      </w:r>
    </w:p>
    <w:p w:rsidR="00E6722B" w:rsidRDefault="00E6722B" w:rsidP="00E6722B">
      <w:r>
        <w:t>[Thomas, Ph.D., Political Economy and Government, 1988, Harvard University and Associate professor at the Univ. of Michigan school of natural resources and environment, Confronting Consumption, “Consumption and its externalities: where economy meets ecology.” Pg. 23-42. Published by The MIT press] /</w:t>
      </w:r>
      <w:proofErr w:type="spellStart"/>
      <w:r>
        <w:t>Wyo</w:t>
      </w:r>
      <w:proofErr w:type="spellEnd"/>
      <w:r>
        <w:t>-MB</w:t>
      </w:r>
    </w:p>
    <w:p w:rsidR="00E6722B" w:rsidRPr="008B3D63" w:rsidRDefault="00E6722B" w:rsidP="00E6722B">
      <w:pPr>
        <w:rPr>
          <w:rStyle w:val="StyleBoldUnderline"/>
        </w:rPr>
      </w:pPr>
      <w:r>
        <w:t xml:space="preserve">If </w:t>
      </w:r>
      <w:r w:rsidRPr="006805EA">
        <w:rPr>
          <w:rStyle w:val="StyleBoldUnderline"/>
          <w:highlight w:val="cyan"/>
        </w:rPr>
        <w:t xml:space="preserve">the production angle is inherently </w:t>
      </w:r>
      <w:proofErr w:type="spellStart"/>
      <w:r w:rsidRPr="006805EA">
        <w:rPr>
          <w:rStyle w:val="StyleBoldUnderline"/>
          <w:highlight w:val="cyan"/>
        </w:rPr>
        <w:t>unecological</w:t>
      </w:r>
      <w:proofErr w:type="spellEnd"/>
      <w:r>
        <w:t xml:space="preserve">, if </w:t>
      </w:r>
      <w:r w:rsidRPr="00715074">
        <w:rPr>
          <w:rStyle w:val="StyleBoldUnderline"/>
        </w:rPr>
        <w:t>it naturally overwhelms feedback that would otherwise reveal long-term net harm</w:t>
      </w:r>
      <w:r>
        <w:t xml:space="preserve">, then </w:t>
      </w:r>
      <w:r w:rsidRPr="006805EA">
        <w:rPr>
          <w:rStyle w:val="StyleBoldUnderline"/>
          <w:highlight w:val="cyan"/>
        </w:rPr>
        <w:t>the consumption angle</w:t>
      </w:r>
      <w:r>
        <w:t xml:space="preserve">, if it </w:t>
      </w:r>
      <w:r w:rsidRPr="006805EA">
        <w:rPr>
          <w:rStyle w:val="StyleBoldUnderline"/>
          <w:highlight w:val="cyan"/>
        </w:rPr>
        <w:t>has analytic and policy utility,</w:t>
      </w:r>
      <w:r>
        <w:t xml:space="preserve"> ought to do just the opposite. </w:t>
      </w:r>
      <w:r w:rsidRPr="006805EA">
        <w:rPr>
          <w:rStyle w:val="StyleBoldUnderline"/>
          <w:highlight w:val="cyan"/>
        </w:rPr>
        <w:t>It should</w:t>
      </w:r>
      <w:r w:rsidRPr="00715074">
        <w:rPr>
          <w:rStyle w:val="StyleBoldUnderline"/>
        </w:rPr>
        <w:t xml:space="preserve"> </w:t>
      </w:r>
      <w:r w:rsidRPr="006805EA">
        <w:rPr>
          <w:rStyle w:val="StyleBoldUnderline"/>
          <w:highlight w:val="cyan"/>
        </w:rPr>
        <w:t>direct</w:t>
      </w:r>
      <w:r w:rsidRPr="00715074">
        <w:rPr>
          <w:rStyle w:val="StyleBoldUnderline"/>
        </w:rPr>
        <w:t xml:space="preserve"> analytic </w:t>
      </w:r>
      <w:r w:rsidRPr="006805EA">
        <w:rPr>
          <w:rStyle w:val="StyleBoldUnderline"/>
          <w:highlight w:val="cyan"/>
        </w:rPr>
        <w:t>attention</w:t>
      </w:r>
      <w:r w:rsidRPr="00715074">
        <w:rPr>
          <w:rStyle w:val="StyleBoldUnderline"/>
        </w:rPr>
        <w:t xml:space="preserve"> to what is lost</w:t>
      </w:r>
      <w:r>
        <w:t xml:space="preserve">, to what risks are incurred when, in this example, the harvest rate exceeds the regenerative rate of the forest ecosystem. Following the framework outlined above, I begin the consumption angle within the </w:t>
      </w:r>
      <w:proofErr w:type="spellStart"/>
      <w:r>
        <w:t>productionconsumption</w:t>
      </w:r>
      <w:proofErr w:type="spellEnd"/>
      <w:r>
        <w:t xml:space="preserve">, supply-demand dichotomy, </w:t>
      </w:r>
      <w:proofErr w:type="gramStart"/>
      <w:r>
        <w:t>then</w:t>
      </w:r>
      <w:proofErr w:type="gramEnd"/>
      <w:r>
        <w:t xml:space="preserve"> shift to material activity up and down the chain of resource-use decisions. </w:t>
      </w:r>
      <w:r w:rsidRPr="009F4561">
        <w:rPr>
          <w:rStyle w:val="StyleBoldUnderline"/>
        </w:rPr>
        <w:t xml:space="preserve">Within the production-consumption dichotomy, the first observation is that the </w:t>
      </w:r>
      <w:r w:rsidRPr="006805EA">
        <w:rPr>
          <w:rStyle w:val="StyleBoldUnderline"/>
          <w:highlight w:val="cyan"/>
        </w:rPr>
        <w:t>production-oriented measures do not solve the problem of overharvesting</w:t>
      </w:r>
      <w:r w:rsidRPr="006805EA">
        <w:rPr>
          <w:highlight w:val="cyan"/>
        </w:rPr>
        <w:t>.</w:t>
      </w:r>
      <w:r>
        <w:t xml:space="preserve"> </w:t>
      </w:r>
      <w:r w:rsidRPr="006805EA">
        <w:rPr>
          <w:rStyle w:val="StyleBoldUnderline"/>
          <w:highlight w:val="cyan"/>
        </w:rPr>
        <w:t>They mitigate the damage</w:t>
      </w:r>
      <w:r w:rsidRPr="009F4561">
        <w:rPr>
          <w:rStyle w:val="StyleBoldUnderline"/>
        </w:rPr>
        <w:t xml:space="preserve"> or extend the time</w:t>
      </w:r>
      <w:r>
        <w:t xml:space="preserve"> until the forest is completely cut over. </w:t>
      </w:r>
      <w:r w:rsidRPr="009F4561">
        <w:rPr>
          <w:rStyle w:val="StyleBoldUnderline"/>
        </w:rPr>
        <w:t>When resource-use decisions are largely governed by agents and managers and consumers highly removed</w:t>
      </w:r>
      <w:r>
        <w:t xml:space="preserve"> from the forest itself, </w:t>
      </w:r>
      <w:r w:rsidRPr="00F26345">
        <w:rPr>
          <w:rStyle w:val="StyleBoldUnderline"/>
        </w:rPr>
        <w:t>the problem is not inefficiencies</w:t>
      </w:r>
      <w:r w:rsidRPr="009F4561">
        <w:rPr>
          <w:rStyle w:val="StyleBoldUnderline"/>
        </w:rPr>
        <w:t xml:space="preserve"> or lack of political will or greed.</w:t>
      </w:r>
      <w:r>
        <w:t xml:space="preserve"> The problem is not inefficient use of logs and lumber or the political difficulties of creating parks and buffer strips. Indeed, </w:t>
      </w:r>
      <w:r w:rsidRPr="00F26345">
        <w:rPr>
          <w:rStyle w:val="StyleBoldUnderline"/>
          <w:highlight w:val="cyan"/>
        </w:rPr>
        <w:t>the problem is not the intricacies of meeting ever-increasing demand</w:t>
      </w:r>
      <w:r w:rsidRPr="00F26345">
        <w:rPr>
          <w:highlight w:val="cyan"/>
        </w:rPr>
        <w:t>,</w:t>
      </w:r>
      <w:r>
        <w:t xml:space="preserve"> satisfying customers, stockholders, and workers. </w:t>
      </w:r>
      <w:r w:rsidRPr="006805EA">
        <w:rPr>
          <w:rStyle w:val="StyleBoldUnderline"/>
          <w:highlight w:val="cyan"/>
        </w:rPr>
        <w:t>Rather, the problem is the demand itself</w:t>
      </w:r>
      <w:r>
        <w:t xml:space="preserve">, the array of signals </w:t>
      </w:r>
      <w:r w:rsidRPr="009F4561">
        <w:rPr>
          <w:rStyle w:val="StyleBoldUnderline"/>
        </w:rPr>
        <w:t xml:space="preserve">and incentives coming from actors highly distanced from ecological constraint. 27 </w:t>
      </w:r>
      <w:r w:rsidRPr="00F26345">
        <w:rPr>
          <w:rStyle w:val="StyleBoldUnderline"/>
        </w:rPr>
        <w:t>A consumption perspective therefore asks about the nature of the demand, what is otherwise forbidden</w:t>
      </w:r>
      <w:r w:rsidRPr="009F4561">
        <w:rPr>
          <w:rStyle w:val="StyleBoldUnderline"/>
        </w:rPr>
        <w:t xml:space="preserve"> </w:t>
      </w:r>
      <w:r w:rsidRPr="00F26345">
        <w:rPr>
          <w:rStyle w:val="StyleBoldUnderline"/>
        </w:rPr>
        <w:t>territory in the production angle</w:t>
      </w:r>
      <w:r w:rsidRPr="009F4561">
        <w:rPr>
          <w:rStyle w:val="StyleBoldUnderline"/>
        </w:rPr>
        <w:t xml:space="preserve"> where consumers are sovereign</w:t>
      </w:r>
      <w:r w:rsidRPr="00F26345">
        <w:t xml:space="preserve">. </w:t>
      </w:r>
      <w:r w:rsidRPr="00F26345">
        <w:rPr>
          <w:rStyle w:val="StyleBoldUnderline"/>
        </w:rPr>
        <w:t>The consumption angle asks</w:t>
      </w:r>
      <w:r w:rsidRPr="009F4561">
        <w:rPr>
          <w:rStyle w:val="StyleBoldUnderline"/>
        </w:rPr>
        <w:t xml:space="preserve"> </w:t>
      </w:r>
      <w:r>
        <w:t xml:space="preserve">whether the increasing demand is simply a matter of a growing population in need, say, of shelter; whether the price paid by buyers reflect full costs, social and ecological (however measured); whether consumption is facilitated, maybe subsidized, by low-cost transportation infrastructure or easy credit; 28 </w:t>
      </w:r>
      <w:r w:rsidRPr="006805EA">
        <w:rPr>
          <w:rStyle w:val="StyleBoldUnderline"/>
          <w:highlight w:val="cyan"/>
        </w:rPr>
        <w:t>whether the benefits</w:t>
      </w:r>
      <w:r w:rsidRPr="009F4561">
        <w:rPr>
          <w:rStyle w:val="StyleBoldUnderline"/>
        </w:rPr>
        <w:t xml:space="preserve"> of new products </w:t>
      </w:r>
      <w:r w:rsidRPr="006805EA">
        <w:rPr>
          <w:rStyle w:val="StyleBoldUnderline"/>
          <w:highlight w:val="cyan"/>
        </w:rPr>
        <w:t>are highlighted while the drawbacks are shaded</w:t>
      </w:r>
      <w:r>
        <w:t xml:space="preserve">; whether retailers launched a new line of luxury furniture or builders doubled the average house size (yet again). </w:t>
      </w:r>
      <w:r w:rsidRPr="009F4561">
        <w:rPr>
          <w:rStyle w:val="StyleBoldUnderline"/>
        </w:rPr>
        <w:t>It asks whether consumers have the option of choosing less</w:t>
      </w:r>
      <w:r>
        <w:t xml:space="preserve"> wood-</w:t>
      </w:r>
      <w:r w:rsidRPr="009F4561">
        <w:rPr>
          <w:rStyle w:val="StyleBoldUnderline"/>
        </w:rPr>
        <w:t xml:space="preserve">intensive means of meeting the same needs. What is more, the consumption angle raises questions of </w:t>
      </w:r>
      <w:proofErr w:type="spellStart"/>
      <w:r w:rsidRPr="009F4561">
        <w:rPr>
          <w:rStyle w:val="StyleBoldUnderline"/>
        </w:rPr>
        <w:t>nonpurchase</w:t>
      </w:r>
      <w:proofErr w:type="spellEnd"/>
      <w:r>
        <w:t>. Is some segment of the population forgoing purchase of the product and, if so, is it because of income, availability, information, or alternative means of meeting the same needs? In other words</w:t>
      </w:r>
      <w:r w:rsidRPr="009F4561">
        <w:rPr>
          <w:rStyle w:val="StyleBoldUnderline"/>
        </w:rPr>
        <w:t xml:space="preserve">, is </w:t>
      </w:r>
      <w:proofErr w:type="spellStart"/>
      <w:r w:rsidRPr="009F4561">
        <w:rPr>
          <w:rStyle w:val="StyleBoldUnderline"/>
        </w:rPr>
        <w:t>nonpurchase</w:t>
      </w:r>
      <w:proofErr w:type="spellEnd"/>
      <w:r w:rsidRPr="009F4561">
        <w:rPr>
          <w:rStyle w:val="StyleBoldUnderline"/>
        </w:rPr>
        <w:t xml:space="preserve"> a meaningful option and, if so, does the increasing demand truly reflect a net social-welfare gain, the implicit assumption in the production angle?</w:t>
      </w:r>
      <w:r>
        <w:t xml:space="preserve"> </w:t>
      </w:r>
      <w:r w:rsidRPr="00F26345">
        <w:rPr>
          <w:rStyle w:val="StyleBoldUnderline"/>
        </w:rPr>
        <w:t>Shifting to consumption as ‘‘using up,’’ a comprehensive analysis would examine</w:t>
      </w:r>
      <w:r w:rsidRPr="009F4561">
        <w:rPr>
          <w:rStyle w:val="StyleBoldUnderline"/>
        </w:rPr>
        <w:t xml:space="preserve"> each decision node from initial extraction to ultimate </w:t>
      </w:r>
      <w:r w:rsidRPr="00F26345">
        <w:rPr>
          <w:rStyle w:val="StyleBoldUnderline"/>
        </w:rPr>
        <w:t>use and disposal</w:t>
      </w:r>
      <w:r w:rsidRPr="009F4561">
        <w:rPr>
          <w:rStyle w:val="StyleBoldUnderline"/>
        </w:rPr>
        <w:t>.</w:t>
      </w:r>
      <w:r>
        <w:t xml:space="preserve"> Here I focus on processing and initial extraction. From the production angle, a mill owner ‘‘produces’’ lumber from logs. Equally logically, yet from the consumption angle, the mill owner consumes logs from the timber owner’s forest. That is, what is used up is a log and its alternative uses. The log is irretrievably converted to one item— lumber— never to be used for veneer or paper or larger-dimension lumber. Applying the same logic to the timber owner and the forest, what </w:t>
      </w:r>
      <w:proofErr w:type="gramStart"/>
      <w:r>
        <w:t>is</w:t>
      </w:r>
      <w:proofErr w:type="gramEnd"/>
      <w:r>
        <w:t xml:space="preserve"> used up, it would appear at first glance, is trees. Each tree cut is irreversibly removed, its ability to photosynthesize and provide habitat for other plants and animals, completely eliminated. But at some rate and extent of harvest, more than single trees’ capacity to put on cellulose is consumed. Each tree constitutes a node in a complex system. As some trees fall to the ax (or to wind or insects), the system, being adaptive and </w:t>
      </w:r>
      <w:r>
        <w:lastRenderedPageBreak/>
        <w:t xml:space="preserve">resilient, adjusts. But as more trees fall, a threshold is passed and the integrity of the system is compromised. </w:t>
      </w:r>
      <w:r w:rsidRPr="009F4561">
        <w:rPr>
          <w:rStyle w:val="StyleBoldUnderline"/>
        </w:rPr>
        <w:t xml:space="preserve">At this level of harvest, the system itself and all the species it entails and </w:t>
      </w:r>
      <w:r w:rsidRPr="00EE71E5">
        <w:rPr>
          <w:rStyle w:val="StyleBoldUnderline"/>
        </w:rPr>
        <w:t>ecosystem services</w:t>
      </w:r>
      <w:r w:rsidRPr="009F4561">
        <w:rPr>
          <w:rStyle w:val="StyleBoldUnderline"/>
        </w:rPr>
        <w:t xml:space="preserve"> it provides </w:t>
      </w:r>
      <w:r w:rsidRPr="00EE71E5">
        <w:rPr>
          <w:rStyle w:val="StyleBoldUnderline"/>
        </w:rPr>
        <w:t>are,</w:t>
      </w:r>
      <w:r w:rsidRPr="009F4561">
        <w:rPr>
          <w:rStyle w:val="StyleBoldUnderline"/>
        </w:rPr>
        <w:t xml:space="preserve"> indeed, </w:t>
      </w:r>
      <w:r w:rsidRPr="00EE71E5">
        <w:rPr>
          <w:rStyle w:val="StyleBoldUnderline"/>
        </w:rPr>
        <w:t>consumed</w:t>
      </w:r>
      <w:r w:rsidRPr="009F4561">
        <w:rPr>
          <w:rStyle w:val="StyleBoldUnderline"/>
        </w:rPr>
        <w:t>— that is, used up</w:t>
      </w:r>
      <w:r w:rsidRPr="00EE71E5">
        <w:rPr>
          <w:rStyle w:val="StyleBoldUnderline"/>
        </w:rPr>
        <w:t>. Efficient production</w:t>
      </w:r>
      <w:r>
        <w:t xml:space="preserve">, erosion control, and preserves (unless on a system scale) </w:t>
      </w:r>
      <w:r w:rsidRPr="00EE71E5">
        <w:rPr>
          <w:rStyle w:val="StyleBoldUnderline"/>
        </w:rPr>
        <w:t>do nothing to alter this</w:t>
      </w:r>
      <w:r w:rsidRPr="009F4561">
        <w:rPr>
          <w:rStyle w:val="StyleBoldUnderline"/>
        </w:rPr>
        <w:t xml:space="preserve"> ultimate effect of ever-increasing harvest</w:t>
      </w:r>
      <w:r>
        <w:t xml:space="preserve">. They may postpone the threshold or soften its impact, but the forest ecosystem is still consumed. </w:t>
      </w:r>
      <w:r w:rsidRPr="006805EA">
        <w:rPr>
          <w:rStyle w:val="StyleBoldUnderline"/>
          <w:highlight w:val="cyan"/>
        </w:rPr>
        <w:t>From this analytic perspective, all decision makers along the chain from extraction to end use are ‘‘consumers</w:t>
      </w:r>
      <w:r w:rsidRPr="009F4561">
        <w:rPr>
          <w:rStyle w:val="StyleBoldUnderline"/>
        </w:rPr>
        <w:t>.’’</w:t>
      </w:r>
      <w:r>
        <w:t xml:space="preserve"> As such, they and </w:t>
      </w:r>
      <w:r w:rsidRPr="006805EA">
        <w:rPr>
          <w:rStyle w:val="StyleBoldUnderline"/>
          <w:highlight w:val="cyan"/>
        </w:rPr>
        <w:t>policy makers and citizens</w:t>
      </w:r>
      <w:r w:rsidRPr="009F4561">
        <w:rPr>
          <w:rStyle w:val="StyleBoldUnderline"/>
        </w:rPr>
        <w:t xml:space="preserve"> who condition their choices logically </w:t>
      </w:r>
      <w:r w:rsidRPr="006805EA">
        <w:rPr>
          <w:rStyle w:val="StyleBoldUnderline"/>
          <w:highlight w:val="cyan"/>
        </w:rPr>
        <w:t>must ask what is ‘‘used up,’’</w:t>
      </w:r>
      <w:r w:rsidRPr="009F4561">
        <w:rPr>
          <w:rStyle w:val="StyleBoldUnderline"/>
        </w:rPr>
        <w:t xml:space="preserve"> what services are put at risk, </w:t>
      </w:r>
      <w:r w:rsidRPr="006805EA">
        <w:rPr>
          <w:rStyle w:val="StyleBoldUnderline"/>
          <w:highlight w:val="cyan"/>
        </w:rPr>
        <w:t>what</w:t>
      </w:r>
      <w:r w:rsidRPr="009F4561">
        <w:rPr>
          <w:rStyle w:val="StyleBoldUnderline"/>
        </w:rPr>
        <w:t xml:space="preserve"> features of the </w:t>
      </w:r>
      <w:r w:rsidRPr="006805EA">
        <w:rPr>
          <w:rStyle w:val="StyleBoldUnderline"/>
          <w:highlight w:val="cyan"/>
        </w:rPr>
        <w:t>primary resource</w:t>
      </w:r>
      <w:r>
        <w:t>— the forest ecosystem (not the trees)—</w:t>
      </w:r>
      <w:r w:rsidRPr="006805EA">
        <w:rPr>
          <w:rStyle w:val="StyleBoldUnderline"/>
          <w:highlight w:val="cyan"/>
        </w:rPr>
        <w:t>are being eliminated</w:t>
      </w:r>
      <w:r>
        <w:t xml:space="preserve">. Moreover, </w:t>
      </w:r>
      <w:r w:rsidRPr="006805EA">
        <w:rPr>
          <w:rStyle w:val="StyleBoldUnderline"/>
          <w:highlight w:val="cyan"/>
        </w:rPr>
        <w:t>to ask these questions is unavoidably to ask about long-term effects</w:t>
      </w:r>
      <w:r>
        <w:t xml:space="preserve">. </w:t>
      </w:r>
      <w:r w:rsidRPr="009F4561">
        <w:rPr>
          <w:rStyle w:val="StyleBoldUnderline"/>
        </w:rPr>
        <w:t>If the ecosystem is degraded, will there always be another</w:t>
      </w:r>
      <w:r w:rsidRPr="00EE71E5">
        <w:t xml:space="preserve">? </w:t>
      </w:r>
      <w:r w:rsidRPr="00EE71E5">
        <w:rPr>
          <w:rStyle w:val="StyleBoldUnderline"/>
        </w:rPr>
        <w:t xml:space="preserve">Do the </w:t>
      </w:r>
      <w:r w:rsidRPr="006805EA">
        <w:rPr>
          <w:rStyle w:val="StyleBoldUnderline"/>
          <w:highlight w:val="cyan"/>
        </w:rPr>
        <w:t>benefits accrued</w:t>
      </w:r>
      <w:r>
        <w:t xml:space="preserve"> by each actor along the material chain accumulate so as to unambiguously </w:t>
      </w:r>
      <w:r w:rsidRPr="00EE71E5">
        <w:rPr>
          <w:rStyle w:val="StyleBoldUnderline"/>
        </w:rPr>
        <w:t>override the risk or loss of the ecosystem</w:t>
      </w:r>
      <w:r>
        <w:t xml:space="preserve"> (especially if such a judgment is made in an open, well-informed forum rather than in the market</w:t>
      </w:r>
      <w:r w:rsidRPr="009F4561">
        <w:rPr>
          <w:rStyle w:val="StyleBoldUnderline"/>
        </w:rPr>
        <w:t>)? Are future generations likely to recognize and accept the value of the trade-off: more human capital</w:t>
      </w:r>
      <w:r>
        <w:t xml:space="preserve"> (lumber and furniture and their associated technologies) </w:t>
      </w:r>
      <w:r w:rsidRPr="009F4561">
        <w:rPr>
          <w:rStyle w:val="StyleBoldUnderline"/>
        </w:rPr>
        <w:t>for less natural capital</w:t>
      </w:r>
      <w:r>
        <w:t xml:space="preserve">? </w:t>
      </w:r>
      <w:r w:rsidRPr="00EE71E5">
        <w:rPr>
          <w:rStyle w:val="StyleBoldUnderline"/>
        </w:rPr>
        <w:t>These are questions of long-term sustainable resource use, not environmental improvement. They take</w:t>
      </w:r>
      <w:r w:rsidRPr="009F4561">
        <w:rPr>
          <w:rStyle w:val="StyleBoldUnderline"/>
        </w:rPr>
        <w:t xml:space="preserve"> high-integrity </w:t>
      </w:r>
      <w:r w:rsidRPr="00EE71E5">
        <w:rPr>
          <w:rStyle w:val="StyleBoldUnderline"/>
        </w:rPr>
        <w:t>ecosystems as given</w:t>
      </w:r>
      <w:r w:rsidRPr="009F4561">
        <w:rPr>
          <w:rStyle w:val="StyleBoldUnderline"/>
        </w:rPr>
        <w:t>, indeed necessary</w:t>
      </w:r>
      <w:r w:rsidRPr="00EE71E5">
        <w:rPr>
          <w:rStyle w:val="StyleBoldUnderline"/>
        </w:rPr>
        <w:t>, not the social organization for resource use and economic expansion that happens to be hegemonic</w:t>
      </w:r>
      <w:r w:rsidRPr="009F4561">
        <w:rPr>
          <w:rStyle w:val="StyleBoldUnderline"/>
        </w:rPr>
        <w:t xml:space="preserve"> at this historical juncture</w:t>
      </w:r>
      <w:r>
        <w:t xml:space="preserve">. But I should stress that </w:t>
      </w:r>
      <w:r w:rsidRPr="00EE71E5">
        <w:rPr>
          <w:rStyle w:val="StyleBoldUnderline"/>
        </w:rPr>
        <w:t>these questions derive</w:t>
      </w:r>
      <w:r w:rsidRPr="009F4561">
        <w:rPr>
          <w:rStyle w:val="StyleBoldUnderline"/>
        </w:rPr>
        <w:t xml:space="preserve"> logically </w:t>
      </w:r>
      <w:r w:rsidRPr="00EE71E5">
        <w:rPr>
          <w:rStyle w:val="StyleBoldUnderline"/>
        </w:rPr>
        <w:t>from the consumption angle</w:t>
      </w:r>
      <w:r w:rsidRPr="00EE71E5">
        <w:t>,</w:t>
      </w:r>
      <w:r>
        <w:t xml:space="preserve"> not from the arbitrary or ideologically derived positions of those who ‘‘value nature’’ or who profess concern for future generations. </w:t>
      </w:r>
      <w:r w:rsidRPr="006805EA">
        <w:rPr>
          <w:rStyle w:val="StyleBoldUnderline"/>
          <w:highlight w:val="cyan"/>
        </w:rPr>
        <w:t>These questions come from turning the dominant perspective on its head</w:t>
      </w:r>
      <w:r w:rsidRPr="009F4561">
        <w:rPr>
          <w:rStyle w:val="StyleBoldUnderline"/>
        </w:rPr>
        <w:t xml:space="preserve"> </w:t>
      </w:r>
      <w:r w:rsidRPr="006805EA">
        <w:rPr>
          <w:rStyle w:val="StyleBoldUnderline"/>
          <w:highlight w:val="cyan"/>
        </w:rPr>
        <w:t>and asking</w:t>
      </w:r>
      <w:r w:rsidRPr="009F4561">
        <w:rPr>
          <w:rStyle w:val="StyleBoldUnderline"/>
        </w:rPr>
        <w:t xml:space="preserve"> not what goods are produced</w:t>
      </w:r>
      <w:r>
        <w:t xml:space="preserve"> (and presuming that all such goods consumed are ‘‘good’’), </w:t>
      </w:r>
      <w:r w:rsidRPr="008B3D63">
        <w:rPr>
          <w:rStyle w:val="StyleBoldUnderline"/>
        </w:rPr>
        <w:t xml:space="preserve">but </w:t>
      </w:r>
      <w:r w:rsidRPr="006805EA">
        <w:rPr>
          <w:rStyle w:val="StyleBoldUnderline"/>
          <w:highlight w:val="cyan"/>
        </w:rPr>
        <w:t>what</w:t>
      </w:r>
      <w:r w:rsidRPr="008B3D63">
        <w:rPr>
          <w:rStyle w:val="StyleBoldUnderline"/>
        </w:rPr>
        <w:t xml:space="preserve"> services, what </w:t>
      </w:r>
      <w:r w:rsidRPr="00FF5B76">
        <w:rPr>
          <w:rStyle w:val="StyleBoldUnderline"/>
          <w:highlight w:val="cyan"/>
        </w:rPr>
        <w:t>forms of social and natural capital, are consumed</w:t>
      </w:r>
      <w:r w:rsidRPr="008B3D63">
        <w:rPr>
          <w:rStyle w:val="StyleBoldUnderline"/>
        </w:rPr>
        <w:t xml:space="preserve">. Just as the production angle presumes goods are good and more goods are better, </w:t>
      </w:r>
      <w:r w:rsidRPr="00FF5B76">
        <w:rPr>
          <w:rStyle w:val="StyleBoldUnderline"/>
          <w:highlight w:val="cyan"/>
        </w:rPr>
        <w:t xml:space="preserve">in the consumption angle, life-support systems are presumed fragile and critical </w:t>
      </w:r>
      <w:proofErr w:type="spellStart"/>
      <w:r w:rsidRPr="00FF5B76">
        <w:rPr>
          <w:rStyle w:val="StyleBoldUnderline"/>
          <w:highlight w:val="cyan"/>
        </w:rPr>
        <w:t>irreversibilities</w:t>
      </w:r>
      <w:proofErr w:type="spellEnd"/>
      <w:r w:rsidRPr="00FF5B76">
        <w:rPr>
          <w:rStyle w:val="StyleBoldUnderline"/>
          <w:highlight w:val="cyan"/>
        </w:rPr>
        <w:t xml:space="preserve"> possible</w:t>
      </w:r>
      <w:r>
        <w:t xml:space="preserve">. </w:t>
      </w:r>
      <w:r w:rsidRPr="00FF5B76">
        <w:rPr>
          <w:rStyle w:val="StyleBoldUnderline"/>
          <w:highlight w:val="cyan"/>
        </w:rPr>
        <w:t>‘‘Cautious consuming’’</w:t>
      </w:r>
      <w:r w:rsidRPr="008B3D63">
        <w:rPr>
          <w:rStyle w:val="StyleBoldUnderline"/>
        </w:rPr>
        <w:t xml:space="preserve"> is not only prudent but rational</w:t>
      </w:r>
      <w:r>
        <w:t xml:space="preserve">. In addition, not only do </w:t>
      </w:r>
      <w:r w:rsidRPr="008B3D63">
        <w:rPr>
          <w:rStyle w:val="StyleBoldUnderline"/>
        </w:rPr>
        <w:t xml:space="preserve">these questions </w:t>
      </w:r>
      <w:r w:rsidRPr="00FF5B76">
        <w:rPr>
          <w:rStyle w:val="StyleBoldUnderline"/>
          <w:highlight w:val="cyan"/>
        </w:rPr>
        <w:t>derive logically from the consumption angle</w:t>
      </w:r>
      <w:r w:rsidRPr="008B3D63">
        <w:rPr>
          <w:rStyle w:val="StyleBoldUnderline"/>
        </w:rPr>
        <w:t xml:space="preserve">, whether emphasizing the demand side or </w:t>
      </w:r>
      <w:r w:rsidRPr="00FF5B76">
        <w:rPr>
          <w:rStyle w:val="StyleBoldUnderline"/>
          <w:highlight w:val="cyan"/>
        </w:rPr>
        <w:t xml:space="preserve">viewing all economic activity as consuming, </w:t>
      </w:r>
      <w:r w:rsidRPr="00EE71E5">
        <w:rPr>
          <w:rStyle w:val="StyleBoldUnderline"/>
        </w:rPr>
        <w:t>the perspective itself is a</w:t>
      </w:r>
      <w:r w:rsidRPr="008B3D63">
        <w:rPr>
          <w:rStyle w:val="StyleBoldUnderline"/>
        </w:rPr>
        <w:t xml:space="preserve">t least as </w:t>
      </w:r>
      <w:r w:rsidRPr="00EE71E5">
        <w:rPr>
          <w:rStyle w:val="StyleBoldUnderline"/>
        </w:rPr>
        <w:t>logical</w:t>
      </w:r>
      <w:r w:rsidRPr="008B3D63">
        <w:rPr>
          <w:rStyle w:val="StyleBoldUnderline"/>
        </w:rPr>
        <w:t xml:space="preserve"> as the production angle</w:t>
      </w:r>
      <w:r>
        <w:t xml:space="preserve">. In fact, although the production angle may be the most logical in an ‘‘empty-world,’’ frontier economy, </w:t>
      </w:r>
      <w:r w:rsidRPr="008B3D63">
        <w:rPr>
          <w:rStyle w:val="StyleBoldUnderline"/>
        </w:rPr>
        <w:t xml:space="preserve">in a ‘‘full world,’’ </w:t>
      </w:r>
      <w:r w:rsidRPr="00FF5B76">
        <w:rPr>
          <w:rStyle w:val="StyleBoldUnderline"/>
          <w:highlight w:val="cyan"/>
        </w:rPr>
        <w:t>in an ecologically constrained economy, the consumption angle can be judged more logical</w:t>
      </w:r>
      <w:r w:rsidRPr="008B3D63">
        <w:rPr>
          <w:rStyle w:val="StyleBoldUnderline"/>
        </w:rPr>
        <w:t xml:space="preserve">. </w:t>
      </w:r>
      <w:r w:rsidRPr="00FF5B76">
        <w:rPr>
          <w:rStyle w:val="StyleBoldUnderline"/>
          <w:highlight w:val="cyan"/>
        </w:rPr>
        <w:t>It does</w:t>
      </w:r>
      <w:r>
        <w:t xml:space="preserve">, after all, </w:t>
      </w:r>
      <w:r w:rsidRPr="00FF5B76">
        <w:rPr>
          <w:rStyle w:val="StyleBoldUnderline"/>
          <w:highlight w:val="cyan"/>
        </w:rPr>
        <w:t>draw attention to ecosystem functioning as an integral part of the analysis</w:t>
      </w:r>
      <w:r w:rsidRPr="008B3D63">
        <w:rPr>
          <w:rStyle w:val="StyleBoldUnderline"/>
        </w:rPr>
        <w:t xml:space="preserve">, not as an </w:t>
      </w:r>
      <w:proofErr w:type="spellStart"/>
      <w:r w:rsidRPr="008B3D63">
        <w:rPr>
          <w:rStyle w:val="StyleBoldUnderline"/>
        </w:rPr>
        <w:t>addon</w:t>
      </w:r>
      <w:proofErr w:type="spellEnd"/>
      <w:r w:rsidRPr="008B3D63">
        <w:rPr>
          <w:rStyle w:val="StyleBoldUnderline"/>
        </w:rPr>
        <w:t>, not as an ‘‘externality,’’ the prevailing approach in the production angle.</w:t>
      </w:r>
    </w:p>
    <w:p w:rsidR="00E6722B" w:rsidRPr="000022F2" w:rsidRDefault="00E6722B" w:rsidP="00E6722B"/>
    <w:p w:rsidR="00E6722B" w:rsidRDefault="00E6722B" w:rsidP="00E6722B">
      <w:pPr>
        <w:pStyle w:val="Heading2"/>
      </w:pPr>
      <w:r>
        <w:lastRenderedPageBreak/>
        <w:t>1NC Text</w:t>
      </w:r>
    </w:p>
    <w:p w:rsidR="00E6722B" w:rsidRDefault="00E6722B" w:rsidP="00E6722B">
      <w:pPr>
        <w:pStyle w:val="Heading4"/>
      </w:pPr>
      <w:r>
        <w:t>Text:</w:t>
      </w:r>
    </w:p>
    <w:p w:rsidR="00E6722B" w:rsidRPr="007640F3" w:rsidRDefault="00E6722B" w:rsidP="00E6722B">
      <w:pPr>
        <w:pStyle w:val="Heading4"/>
      </w:pPr>
      <w:r>
        <w:t>The fifty United States state governments and relevant United States territories should adopt federal standards for cause of action on radiation doses and nuclear waste standards. (Solves Jose and Garza ’07 and Harvey ’11)</w:t>
      </w:r>
    </w:p>
    <w:p w:rsidR="00E6722B" w:rsidRDefault="00E6722B" w:rsidP="00E6722B">
      <w:pPr>
        <w:pStyle w:val="Heading4"/>
      </w:pPr>
      <w:r>
        <w:rPr>
          <w:bdr w:val="none" w:sz="0" w:space="0" w:color="auto" w:frame="1"/>
        </w:rPr>
        <w:t xml:space="preserve">The fifty United States state governments and relevant United States territories should not </w:t>
      </w:r>
      <w:r>
        <w:t>preclude the construction or operation of a nuclear power plant with a Nuclear Regulatory Commission approved license for construction or operating a nuclear power plant. (Solves Garvey 11)</w:t>
      </w:r>
    </w:p>
    <w:p w:rsidR="00E6722B" w:rsidRDefault="00E6722B" w:rsidP="00E6722B"/>
    <w:p w:rsidR="00E6722B" w:rsidRDefault="00E6722B" w:rsidP="00E6722B">
      <w:pPr>
        <w:pStyle w:val="Heading2"/>
      </w:pPr>
      <w:r>
        <w:lastRenderedPageBreak/>
        <w:t>1NC Solvency</w:t>
      </w:r>
    </w:p>
    <w:p w:rsidR="00E6722B" w:rsidRPr="007A3623" w:rsidRDefault="00E6722B" w:rsidP="00E6722B">
      <w:pPr>
        <w:pStyle w:val="Heading4"/>
      </w:pPr>
      <w:r w:rsidRPr="007A3623">
        <w:t xml:space="preserve">States </w:t>
      </w:r>
      <w:r>
        <w:t xml:space="preserve">leadership on </w:t>
      </w:r>
      <w:r w:rsidRPr="007A3623">
        <w:t>nuclear power production</w:t>
      </w:r>
      <w:r>
        <w:t xml:space="preserve"> solves</w:t>
      </w:r>
    </w:p>
    <w:p w:rsidR="00E6722B" w:rsidRPr="007A3623" w:rsidRDefault="00E6722B" w:rsidP="00E6722B">
      <w:r w:rsidRPr="007A3623">
        <w:rPr>
          <w:rStyle w:val="cite"/>
        </w:rPr>
        <w:t>NEI</w:t>
      </w:r>
      <w:r w:rsidRPr="007A3623">
        <w:t xml:space="preserve">, Nuclear Energy Institute, “Industry Applauds Recognition of Nuclear Policies in NCSL Energy Task Force Report”, July 26, </w:t>
      </w:r>
      <w:r w:rsidRPr="007A3623">
        <w:rPr>
          <w:rStyle w:val="cite"/>
        </w:rPr>
        <w:t>2010</w:t>
      </w:r>
    </w:p>
    <w:p w:rsidR="00E6722B" w:rsidRPr="007A3623" w:rsidRDefault="00E6722B" w:rsidP="00E6722B">
      <w:r w:rsidRPr="007A3623">
        <w:t>WASHINGTON</w:t>
      </w:r>
      <w:proofErr w:type="gramStart"/>
      <w:r w:rsidRPr="007A3623">
        <w:t>,D.C</w:t>
      </w:r>
      <w:proofErr w:type="gramEnd"/>
      <w:r w:rsidRPr="007A3623">
        <w:t xml:space="preserve">.—The </w:t>
      </w:r>
      <w:r w:rsidRPr="007A3623">
        <w:rPr>
          <w:rStyle w:val="underline"/>
        </w:rPr>
        <w:t>National Conference of State Legislatures</w:t>
      </w:r>
      <w:r w:rsidRPr="007A3623">
        <w:t xml:space="preserve"> (</w:t>
      </w:r>
      <w:r w:rsidRPr="00DD7343">
        <w:rPr>
          <w:highlight w:val="yellow"/>
        </w:rPr>
        <w:t>NCSL</w:t>
      </w:r>
      <w:r w:rsidRPr="007A3623">
        <w:t xml:space="preserve">), </w:t>
      </w:r>
      <w:r w:rsidRPr="007A3623">
        <w:rPr>
          <w:rStyle w:val="underline"/>
        </w:rPr>
        <w:t>the nation’s largest policy organization for state lawmakers,</w:t>
      </w:r>
      <w:r w:rsidRPr="007A3623">
        <w:t xml:space="preserve"> has </w:t>
      </w:r>
      <w:r w:rsidRPr="007A3623">
        <w:rPr>
          <w:rStyle w:val="underline"/>
        </w:rPr>
        <w:t>released a report identifying</w:t>
      </w:r>
      <w:r w:rsidRPr="007A3623">
        <w:t xml:space="preserve"> several </w:t>
      </w:r>
      <w:r w:rsidRPr="00DD7343">
        <w:rPr>
          <w:rStyle w:val="underline"/>
          <w:highlight w:val="yellow"/>
        </w:rPr>
        <w:t>recommendations to</w:t>
      </w:r>
      <w:r w:rsidRPr="007A3623">
        <w:rPr>
          <w:rStyle w:val="underline"/>
        </w:rPr>
        <w:t xml:space="preserve"> </w:t>
      </w:r>
      <w:r w:rsidRPr="00DD7343">
        <w:rPr>
          <w:rStyle w:val="underline"/>
          <w:highlight w:val="yellow"/>
        </w:rPr>
        <w:t>expand the use of nuclear energy as state lawmakers</w:t>
      </w:r>
      <w:r w:rsidRPr="007A3623">
        <w:t xml:space="preserve"> pursue policies </w:t>
      </w:r>
      <w:r w:rsidRPr="007A3623">
        <w:rPr>
          <w:rStyle w:val="underline"/>
        </w:rPr>
        <w:t xml:space="preserve">that </w:t>
      </w:r>
      <w:r w:rsidRPr="00DD7343">
        <w:rPr>
          <w:rStyle w:val="underline"/>
          <w:highlight w:val="yellow"/>
        </w:rPr>
        <w:t>provide secure sources of energy</w:t>
      </w:r>
      <w:r w:rsidRPr="007A3623">
        <w:t xml:space="preserve">. The </w:t>
      </w:r>
      <w:r w:rsidRPr="00DD7343">
        <w:t xml:space="preserve">policy </w:t>
      </w:r>
      <w:r w:rsidRPr="00DD7343">
        <w:rPr>
          <w:rStyle w:val="underline"/>
        </w:rPr>
        <w:t>options</w:t>
      </w:r>
      <w:r w:rsidRPr="00DD7343">
        <w:t xml:space="preserve"> range </w:t>
      </w:r>
      <w:r w:rsidRPr="00DD7343">
        <w:rPr>
          <w:rStyle w:val="underline"/>
        </w:rPr>
        <w:t>from lifting moratoria on new nuclear power plants</w:t>
      </w:r>
      <w:r w:rsidRPr="00DD7343">
        <w:t xml:space="preserve"> that exist in some states </w:t>
      </w:r>
      <w:r w:rsidRPr="00DD7343">
        <w:rPr>
          <w:rStyle w:val="underline"/>
        </w:rPr>
        <w:t>to tax incentives</w:t>
      </w:r>
      <w:r w:rsidRPr="00DD7343">
        <w:t xml:space="preserve"> for</w:t>
      </w:r>
      <w:r w:rsidRPr="007A3623">
        <w:t xml:space="preserve"> new reactor construction to defining nuclear as a clean power source. The report describes </w:t>
      </w:r>
      <w:r w:rsidRPr="00DD7343">
        <w:rPr>
          <w:rStyle w:val="underline"/>
          <w:highlight w:val="yellow"/>
        </w:rPr>
        <w:t>these “effective” policies</w:t>
      </w:r>
      <w:r w:rsidRPr="007A3623">
        <w:t xml:space="preserve"> and identifies instances in which they </w:t>
      </w:r>
      <w:r w:rsidRPr="007A3623">
        <w:rPr>
          <w:rStyle w:val="underline"/>
        </w:rPr>
        <w:t xml:space="preserve">already </w:t>
      </w:r>
      <w:r w:rsidRPr="00DD7343">
        <w:rPr>
          <w:rStyle w:val="underline"/>
        </w:rPr>
        <w:t>have been put in place across the nation. The policy prescriptions</w:t>
      </w:r>
      <w:r w:rsidRPr="00DD7343">
        <w:t>, disseminated this past weekend by</w:t>
      </w:r>
      <w:r w:rsidRPr="007A3623">
        <w:t xml:space="preserve"> NCSL’s Energy Supply Task Force at the organization’s Legislative Summit in Louisville, Ky., represent an attempt to </w:t>
      </w:r>
      <w:r w:rsidRPr="00DD7343">
        <w:rPr>
          <w:rStyle w:val="underline"/>
          <w:highlight w:val="yellow"/>
        </w:rPr>
        <w:t>balance</w:t>
      </w:r>
      <w:r w:rsidRPr="007A3623">
        <w:t xml:space="preserve"> “cleaner, </w:t>
      </w:r>
      <w:r w:rsidRPr="00DD7343">
        <w:rPr>
          <w:rStyle w:val="underline"/>
          <w:highlight w:val="yellow"/>
        </w:rPr>
        <w:t>domestic</w:t>
      </w:r>
      <w:r w:rsidRPr="007A3623">
        <w:t xml:space="preserve"> sources of </w:t>
      </w:r>
      <w:r w:rsidRPr="00DD7343">
        <w:rPr>
          <w:rStyle w:val="underline"/>
          <w:highlight w:val="yellow"/>
        </w:rPr>
        <w:t>electricity with</w:t>
      </w:r>
      <w:r w:rsidRPr="007A3623">
        <w:t xml:space="preserve"> the need for </w:t>
      </w:r>
      <w:r w:rsidRPr="00DD7343">
        <w:rPr>
          <w:rStyle w:val="underline"/>
          <w:highlight w:val="yellow"/>
        </w:rPr>
        <w:t>job growth and economic development</w:t>
      </w:r>
      <w:r w:rsidRPr="007A3623">
        <w:t xml:space="preserve">.” “In the past, most energy decisions have focused on reliability and cost,” the report states. “Today, utilities and policymakers consider many other factors as well, including job creation, economic development, energy security, and the environment.” The NCSL task force notes that </w:t>
      </w:r>
      <w:r w:rsidRPr="007A3623">
        <w:rPr>
          <w:rStyle w:val="underline"/>
        </w:rPr>
        <w:t xml:space="preserve">a growing number of </w:t>
      </w:r>
      <w:r w:rsidRPr="00DD7343">
        <w:rPr>
          <w:rStyle w:val="underline"/>
          <w:highlight w:val="yellow"/>
        </w:rPr>
        <w:t>states are passing clean energy legislation with significant provisions to expand nuclear energy. “These</w:t>
      </w:r>
      <w:r w:rsidRPr="007A3623">
        <w:t xml:space="preserve"> policies, along with the potential for federal regulation of greenhouse gas emissions, have </w:t>
      </w:r>
      <w:r w:rsidRPr="00DD7343">
        <w:rPr>
          <w:rStyle w:val="underline"/>
          <w:highlight w:val="yellow"/>
        </w:rPr>
        <w:t>changed the landscape when it comes to building new power plants</w:t>
      </w:r>
      <w:r w:rsidRPr="007A3623">
        <w:t xml:space="preserve">,” the report states. </w:t>
      </w:r>
      <w:r w:rsidRPr="00DD7343">
        <w:rPr>
          <w:rStyle w:val="underline"/>
          <w:highlight w:val="yellow"/>
        </w:rPr>
        <w:t>“There is no ‘one size fits all’ approach on energy policy</w:t>
      </w:r>
      <w:r w:rsidRPr="007A3623">
        <w:rPr>
          <w:rStyle w:val="underline"/>
        </w:rPr>
        <w:t xml:space="preserve"> that will work for every state, but clearly nuclear has to be part of the mix</w:t>
      </w:r>
      <w:r w:rsidRPr="007A3623">
        <w:t>,” said Rep. Al Carlson, North Dakota House majority leader and NCSL Energy Supply Task Force co-chair. “</w:t>
      </w:r>
      <w:r w:rsidRPr="00DD7343">
        <w:rPr>
          <w:rStyle w:val="underline"/>
          <w:highlight w:val="yellow"/>
        </w:rPr>
        <w:t>States</w:t>
      </w:r>
      <w:r w:rsidRPr="007A3623">
        <w:t xml:space="preserve"> do </w:t>
      </w:r>
      <w:r w:rsidRPr="00DD7343">
        <w:rPr>
          <w:rStyle w:val="Emphasis"/>
          <w:highlight w:val="yellow"/>
        </w:rPr>
        <w:t>need to take a lead</w:t>
      </w:r>
      <w:r w:rsidRPr="00DD7343">
        <w:rPr>
          <w:rStyle w:val="underline"/>
          <w:highlight w:val="yellow"/>
        </w:rPr>
        <w:t xml:space="preserve"> on energy</w:t>
      </w:r>
      <w:r w:rsidRPr="007A3623">
        <w:t xml:space="preserve">, and </w:t>
      </w:r>
      <w:proofErr w:type="spellStart"/>
      <w:r w:rsidRPr="007A3623">
        <w:t>baseload</w:t>
      </w:r>
      <w:proofErr w:type="spellEnd"/>
      <w:r w:rsidRPr="007A3623">
        <w:t xml:space="preserve"> generation is an important component,” added task force co-chair Tom Holbrook, who serves as chairman of the Illinois House Utilities Committee.  Nuclear energy policy </w:t>
      </w:r>
      <w:r w:rsidRPr="00DD7343">
        <w:rPr>
          <w:rStyle w:val="underline"/>
          <w:highlight w:val="yellow"/>
        </w:rPr>
        <w:t xml:space="preserve">options </w:t>
      </w:r>
      <w:r w:rsidRPr="00DD7343">
        <w:rPr>
          <w:rStyle w:val="underline"/>
        </w:rPr>
        <w:t>identified</w:t>
      </w:r>
      <w:r w:rsidRPr="007A3623">
        <w:t xml:space="preserve"> in the task force report </w:t>
      </w:r>
      <w:r w:rsidRPr="00DD7343">
        <w:rPr>
          <w:rStyle w:val="underline"/>
          <w:highlight w:val="yellow"/>
        </w:rPr>
        <w:t>include</w:t>
      </w:r>
      <w:r w:rsidRPr="00DD7343">
        <w:rPr>
          <w:highlight w:val="yellow"/>
        </w:rPr>
        <w:t>: • </w:t>
      </w:r>
      <w:r w:rsidRPr="00DD7343">
        <w:rPr>
          <w:rStyle w:val="underline"/>
          <w:highlight w:val="yellow"/>
        </w:rPr>
        <w:t>state laws</w:t>
      </w:r>
      <w:r w:rsidRPr="007A3623">
        <w:t xml:space="preserve"> making the </w:t>
      </w:r>
      <w:r w:rsidRPr="00DD7343">
        <w:rPr>
          <w:rStyle w:val="underline"/>
          <w:highlight w:val="yellow"/>
        </w:rPr>
        <w:t>permitting</w:t>
      </w:r>
      <w:r w:rsidRPr="007A3623">
        <w:t xml:space="preserve"> process more efficient without sacrificing safety, resulting in </w:t>
      </w:r>
      <w:r w:rsidRPr="00DD7343">
        <w:rPr>
          <w:rStyle w:val="underline"/>
          <w:highlight w:val="yellow"/>
        </w:rPr>
        <w:t>new reactor construction</w:t>
      </w:r>
      <w:r w:rsidRPr="007A3623">
        <w:rPr>
          <w:rStyle w:val="underline"/>
        </w:rPr>
        <w:t xml:space="preserve"> </w:t>
      </w:r>
      <w:r w:rsidRPr="007A3623">
        <w:t>in a shorter time frame; • </w:t>
      </w:r>
      <w:r w:rsidRPr="00DD7343">
        <w:rPr>
          <w:rStyle w:val="underline"/>
          <w:highlight w:val="yellow"/>
        </w:rPr>
        <w:t>state-level financing</w:t>
      </w:r>
      <w:r w:rsidRPr="007A3623">
        <w:t xml:space="preserve"> support mechanisms; • </w:t>
      </w:r>
      <w:r w:rsidRPr="00DD7343">
        <w:rPr>
          <w:rStyle w:val="underline"/>
          <w:highlight w:val="yellow"/>
        </w:rPr>
        <w:t>tax incentives</w:t>
      </w:r>
      <w:r w:rsidRPr="007A3623">
        <w:t>; • </w:t>
      </w:r>
      <w:r w:rsidRPr="00DD7343">
        <w:rPr>
          <w:rStyle w:val="underline"/>
          <w:highlight w:val="yellow"/>
        </w:rPr>
        <w:t>education and training for America’s nuclear work force</w:t>
      </w:r>
      <w:r w:rsidRPr="007A3623">
        <w:t>; • </w:t>
      </w:r>
      <w:r w:rsidRPr="00DD7343">
        <w:rPr>
          <w:rStyle w:val="underline"/>
          <w:highlight w:val="yellow"/>
        </w:rPr>
        <w:t>incentives for domestic supply chain production</w:t>
      </w:r>
      <w:r w:rsidRPr="007A3623">
        <w:t xml:space="preserve">; • revisions or </w:t>
      </w:r>
      <w:r w:rsidRPr="00DD7343">
        <w:rPr>
          <w:rStyle w:val="underline"/>
          <w:highlight w:val="yellow"/>
        </w:rPr>
        <w:t>repeal of nuclear energy</w:t>
      </w:r>
      <w:r w:rsidRPr="00DD7343">
        <w:rPr>
          <w:highlight w:val="yellow"/>
        </w:rPr>
        <w:t xml:space="preserve"> </w:t>
      </w:r>
      <w:r w:rsidRPr="00DD7343">
        <w:rPr>
          <w:rStyle w:val="underline"/>
          <w:highlight w:val="yellow"/>
        </w:rPr>
        <w:t>moratoria</w:t>
      </w:r>
      <w:r w:rsidRPr="007A3623">
        <w:t>; • </w:t>
      </w:r>
      <w:r w:rsidRPr="00DD7343">
        <w:rPr>
          <w:rStyle w:val="underline"/>
          <w:highlight w:val="yellow"/>
        </w:rPr>
        <w:t>nuclear power plant site suitability studies</w:t>
      </w:r>
      <w:r w:rsidRPr="007A3623">
        <w:t>; • </w:t>
      </w:r>
      <w:r w:rsidRPr="00DD7343">
        <w:rPr>
          <w:rStyle w:val="underline"/>
          <w:highlight w:val="yellow"/>
        </w:rPr>
        <w:t>defining nuclear as “clean energy”; and</w:t>
      </w:r>
      <w:r w:rsidRPr="007A3623">
        <w:t xml:space="preserve"> • </w:t>
      </w:r>
      <w:r w:rsidRPr="00DD7343">
        <w:rPr>
          <w:rStyle w:val="underline"/>
          <w:highlight w:val="yellow"/>
        </w:rPr>
        <w:t>decommissioning trust fund support</w:t>
      </w:r>
      <w:r w:rsidRPr="00DD7343">
        <w:rPr>
          <w:highlight w:val="yellow"/>
        </w:rPr>
        <w:t>.</w:t>
      </w:r>
      <w:r w:rsidRPr="007A3623">
        <w:t xml:space="preserve"> “Increasingly </w:t>
      </w:r>
      <w:r w:rsidRPr="00DD7343">
        <w:rPr>
          <w:rStyle w:val="underline"/>
          <w:highlight w:val="yellow"/>
        </w:rPr>
        <w:t>we are seeing states assume leadership over key energy issues</w:t>
      </w:r>
      <w:r w:rsidRPr="007A3623">
        <w:t xml:space="preserve"> that fail to secure commitment or enactment in Washington,” said Marshall Cohen, senior director for </w:t>
      </w:r>
      <w:r w:rsidRPr="00DD7343">
        <w:rPr>
          <w:rStyle w:val="underline"/>
          <w:highlight w:val="yellow"/>
        </w:rPr>
        <w:t>state</w:t>
      </w:r>
      <w:r w:rsidRPr="007A3623">
        <w:t xml:space="preserve"> and local government affairs at the Nuclear Energy Institute. “In its </w:t>
      </w:r>
      <w:r w:rsidRPr="00DD7343">
        <w:rPr>
          <w:highlight w:val="yellow"/>
        </w:rPr>
        <w:t>acknowledgment of</w:t>
      </w:r>
      <w:r w:rsidRPr="007A3623">
        <w:t xml:space="preserve"> the </w:t>
      </w:r>
      <w:r w:rsidRPr="007A3623">
        <w:rPr>
          <w:rStyle w:val="underline"/>
        </w:rPr>
        <w:t xml:space="preserve">role </w:t>
      </w:r>
      <w:r w:rsidRPr="00DD7343">
        <w:rPr>
          <w:rStyle w:val="underline"/>
          <w:highlight w:val="yellow"/>
        </w:rPr>
        <w:t>nuclear energy</w:t>
      </w:r>
      <w:r w:rsidRPr="007A3623">
        <w:rPr>
          <w:rStyle w:val="underline"/>
        </w:rPr>
        <w:t xml:space="preserve"> can play in </w:t>
      </w:r>
      <w:r w:rsidRPr="00DD7343">
        <w:rPr>
          <w:rStyle w:val="underline"/>
          <w:highlight w:val="yellow"/>
        </w:rPr>
        <w:t>secur</w:t>
      </w:r>
      <w:r w:rsidRPr="007A3623">
        <w:rPr>
          <w:rStyle w:val="underline"/>
        </w:rPr>
        <w:t xml:space="preserve">ing a clean, reliable and domestic supply of electricity going forward, this </w:t>
      </w:r>
      <w:r w:rsidRPr="00DD7343">
        <w:rPr>
          <w:rStyle w:val="underline"/>
          <w:highlight w:val="yellow"/>
        </w:rPr>
        <w:t>NCSL</w:t>
      </w:r>
      <w:r w:rsidRPr="007A3623">
        <w:rPr>
          <w:rStyle w:val="underline"/>
        </w:rPr>
        <w:t xml:space="preserve"> </w:t>
      </w:r>
      <w:r w:rsidRPr="00DD7343">
        <w:rPr>
          <w:rStyle w:val="underline"/>
          <w:highlight w:val="yellow"/>
        </w:rPr>
        <w:t>report affords state policymakers an attractive menu of tested and proven policy options that</w:t>
      </w:r>
      <w:r w:rsidRPr="007A3623">
        <w:rPr>
          <w:rStyle w:val="underline"/>
        </w:rPr>
        <w:t xml:space="preserve"> promise to </w:t>
      </w:r>
      <w:r w:rsidRPr="00DD7343">
        <w:rPr>
          <w:rStyle w:val="underline"/>
          <w:highlight w:val="yellow"/>
        </w:rPr>
        <w:t>revitalize our economy while</w:t>
      </w:r>
      <w:r w:rsidRPr="007A3623">
        <w:rPr>
          <w:rStyle w:val="underline"/>
        </w:rPr>
        <w:t xml:space="preserve"> also help </w:t>
      </w:r>
      <w:r w:rsidRPr="00DD7343">
        <w:rPr>
          <w:rStyle w:val="underline"/>
          <w:highlight w:val="yellow"/>
        </w:rPr>
        <w:t>achieve our</w:t>
      </w:r>
      <w:r w:rsidRPr="007A3623">
        <w:rPr>
          <w:rStyle w:val="underline"/>
        </w:rPr>
        <w:t xml:space="preserve"> aggressive </w:t>
      </w:r>
      <w:r w:rsidRPr="00DD7343">
        <w:rPr>
          <w:rStyle w:val="underline"/>
          <w:highlight w:val="yellow"/>
        </w:rPr>
        <w:t>emissions reductions ambitions</w:t>
      </w:r>
      <w:r w:rsidRPr="007A3623">
        <w:rPr>
          <w:rStyle w:val="underline"/>
        </w:rPr>
        <w:t xml:space="preserve">. </w:t>
      </w:r>
      <w:r w:rsidRPr="007A3623">
        <w:t>“NCSL leadership and its task force are to be commended for providing this comprehensive policy guide to lawmakers across the country at a crucial time.”</w:t>
      </w:r>
    </w:p>
    <w:p w:rsidR="00E6722B" w:rsidRPr="007A6D19" w:rsidRDefault="00E6722B" w:rsidP="00E6722B"/>
    <w:p w:rsidR="00E6722B" w:rsidRPr="00104B65" w:rsidRDefault="00E6722B" w:rsidP="00E6722B">
      <w:pPr>
        <w:pStyle w:val="Heading3"/>
      </w:pPr>
      <w:r>
        <w:lastRenderedPageBreak/>
        <w:t>1NC: Elections</w:t>
      </w:r>
    </w:p>
    <w:p w:rsidR="00E6722B" w:rsidRDefault="00E6722B" w:rsidP="00E6722B">
      <w:pPr>
        <w:pStyle w:val="Heading4"/>
        <w:rPr>
          <w:shd w:val="clear" w:color="auto" w:fill="FFFFFF"/>
        </w:rPr>
      </w:pPr>
      <w:r>
        <w:rPr>
          <w:shd w:val="clear" w:color="auto" w:fill="FFFFFF"/>
        </w:rPr>
        <w:t>Despite poor economic news and unemployment should affect voters, Obama is still winning</w:t>
      </w:r>
    </w:p>
    <w:p w:rsidR="00E6722B" w:rsidRPr="00A65799" w:rsidRDefault="00E6722B" w:rsidP="00E6722B"/>
    <w:p w:rsidR="00E6722B" w:rsidRDefault="00E6722B" w:rsidP="00E6722B">
      <w:pPr>
        <w:rPr>
          <w:rStyle w:val="StyleStyleBold12pt"/>
        </w:rPr>
      </w:pPr>
      <w:proofErr w:type="spellStart"/>
      <w:r>
        <w:rPr>
          <w:rStyle w:val="StyleStyleBold12pt"/>
        </w:rPr>
        <w:t>Douthat</w:t>
      </w:r>
      <w:proofErr w:type="spellEnd"/>
      <w:r>
        <w:rPr>
          <w:rStyle w:val="StyleStyleBold12pt"/>
        </w:rPr>
        <w:t xml:space="preserve"> Sept. 30th</w:t>
      </w:r>
    </w:p>
    <w:p w:rsidR="00E6722B" w:rsidRDefault="00E6722B" w:rsidP="00E6722B">
      <w:pPr>
        <w:rPr>
          <w:rFonts w:ascii="Lucida Grande" w:hAnsi="Lucida Grande" w:cs="Lucida Grande"/>
          <w:color w:val="111111"/>
          <w:sz w:val="20"/>
          <w:szCs w:val="20"/>
          <w:shd w:val="clear" w:color="auto" w:fill="FFFFFF"/>
        </w:rPr>
      </w:pPr>
      <w:r>
        <w:rPr>
          <w:rFonts w:ascii="Lucida Grande" w:hAnsi="Lucida Grande" w:cs="Lucida Grande"/>
          <w:color w:val="111111"/>
          <w:sz w:val="20"/>
          <w:szCs w:val="20"/>
          <w:shd w:val="clear" w:color="auto" w:fill="FFFFFF"/>
        </w:rPr>
        <w:t xml:space="preserve">[Ross </w:t>
      </w:r>
      <w:proofErr w:type="spellStart"/>
      <w:r>
        <w:rPr>
          <w:rFonts w:ascii="Lucida Grande" w:hAnsi="Lucida Grande" w:cs="Lucida Grande"/>
          <w:color w:val="111111"/>
          <w:sz w:val="20"/>
          <w:szCs w:val="20"/>
          <w:shd w:val="clear" w:color="auto" w:fill="FFFFFF"/>
        </w:rPr>
        <w:t>Douthat</w:t>
      </w:r>
      <w:proofErr w:type="spellEnd"/>
      <w:r>
        <w:rPr>
          <w:rFonts w:ascii="Lucida Grande" w:hAnsi="Lucida Grande" w:cs="Lucida Grande"/>
          <w:color w:val="111111"/>
          <w:sz w:val="20"/>
          <w:szCs w:val="20"/>
          <w:shd w:val="clear" w:color="auto" w:fill="FFFFFF"/>
        </w:rPr>
        <w:t>, columnist, September 30</w:t>
      </w:r>
      <w:r>
        <w:rPr>
          <w:rFonts w:ascii="Lucida Grande" w:hAnsi="Lucida Grande" w:cs="Lucida Grande"/>
          <w:color w:val="111111"/>
          <w:sz w:val="20"/>
          <w:szCs w:val="20"/>
          <w:shd w:val="clear" w:color="auto" w:fill="FFFFFF"/>
          <w:vertAlign w:val="superscript"/>
        </w:rPr>
        <w:t>th</w:t>
      </w:r>
      <w:r>
        <w:rPr>
          <w:rFonts w:ascii="Lucida Grande" w:hAnsi="Lucida Grande" w:cs="Lucida Grande"/>
          <w:color w:val="111111"/>
          <w:sz w:val="20"/>
          <w:szCs w:val="20"/>
          <w:shd w:val="clear" w:color="auto" w:fill="FFFFFF"/>
        </w:rPr>
        <w:t xml:space="preserve">, 2012, Why is Obama Still Winning? http://www.nytimes.com/2012/09/30/opinion/sunday/douthat-obamas-new-normal.html, </w:t>
      </w:r>
      <w:proofErr w:type="spellStart"/>
      <w:r>
        <w:rPr>
          <w:rFonts w:ascii="Lucida Grande" w:hAnsi="Lucida Grande" w:cs="Lucida Grande"/>
          <w:color w:val="111111"/>
          <w:sz w:val="20"/>
          <w:szCs w:val="20"/>
          <w:shd w:val="clear" w:color="auto" w:fill="FFFFFF"/>
        </w:rPr>
        <w:t>uwyo</w:t>
      </w:r>
      <w:proofErr w:type="spellEnd"/>
      <w:r>
        <w:rPr>
          <w:rFonts w:ascii="Lucida Grande" w:hAnsi="Lucida Grande" w:cs="Lucida Grande"/>
          <w:color w:val="111111"/>
          <w:sz w:val="20"/>
          <w:szCs w:val="20"/>
          <w:shd w:val="clear" w:color="auto" w:fill="FFFFFF"/>
        </w:rPr>
        <w:t>//amp]</w:t>
      </w:r>
    </w:p>
    <w:p w:rsidR="00E6722B" w:rsidRDefault="00E6722B" w:rsidP="00E6722B">
      <w:pPr>
        <w:rPr>
          <w:rFonts w:ascii="Lucida Grande" w:hAnsi="Lucida Grande" w:cs="Lucida Grande"/>
          <w:color w:val="111111"/>
          <w:sz w:val="20"/>
          <w:szCs w:val="20"/>
          <w:shd w:val="clear" w:color="auto" w:fill="FFFFFF"/>
        </w:rPr>
      </w:pPr>
    </w:p>
    <w:p w:rsidR="00E6722B" w:rsidRDefault="00E6722B" w:rsidP="00E6722B">
      <w:pPr>
        <w:rPr>
          <w:rStyle w:val="IntenseEmphasis"/>
        </w:rPr>
      </w:pPr>
      <w:r>
        <w:rPr>
          <w:rFonts w:ascii="Lucida Grande" w:hAnsi="Lucida Grande" w:cs="Lucida Grande"/>
          <w:color w:val="111111"/>
          <w:sz w:val="16"/>
          <w:szCs w:val="20"/>
          <w:shd w:val="clear" w:color="auto" w:fill="FFFFFF"/>
        </w:rPr>
        <w:t xml:space="preserve">He shook his head. The positive news notwithstanding, he said, there were good reasons to think that we would still be staring at 8 percent unemployment in the fall of 2012. “Well,” I told him, with all the authority a professional pundit can muster, “then you should assume that you’re going to lose the election.” </w:t>
      </w:r>
      <w:r>
        <w:rPr>
          <w:rStyle w:val="IntenseEmphasis"/>
        </w:rPr>
        <w:t>Today</w:t>
      </w:r>
      <w:r>
        <w:rPr>
          <w:rFonts w:ascii="Lucida Grande" w:hAnsi="Lucida Grande" w:cs="Lucida Grande"/>
          <w:color w:val="111111"/>
          <w:sz w:val="16"/>
          <w:szCs w:val="20"/>
          <w:shd w:val="clear" w:color="auto" w:fill="FFFFFF"/>
        </w:rPr>
        <w:t>, just as he predicted</w:t>
      </w:r>
      <w:r>
        <w:rPr>
          <w:rStyle w:val="IntenseEmphasis"/>
        </w:rPr>
        <w:t xml:space="preserve">, the </w:t>
      </w:r>
      <w:r w:rsidRPr="00CA75EF">
        <w:rPr>
          <w:rStyle w:val="IntenseEmphasis"/>
          <w:highlight w:val="yellow"/>
        </w:rPr>
        <w:t>unemployment</w:t>
      </w:r>
      <w:r>
        <w:rPr>
          <w:rStyle w:val="IntenseEmphasis"/>
        </w:rPr>
        <w:t xml:space="preserve"> rate </w:t>
      </w:r>
      <w:r w:rsidRPr="00CA75EF">
        <w:rPr>
          <w:rStyle w:val="IntenseEmphasis"/>
          <w:highlight w:val="yellow"/>
        </w:rPr>
        <w:t>is 8.1 percent</w:t>
      </w:r>
      <w:r w:rsidRPr="00CA75EF">
        <w:rPr>
          <w:rFonts w:ascii="Lucida Grande" w:hAnsi="Lucida Grande" w:cs="Lucida Grande"/>
          <w:color w:val="111111"/>
          <w:sz w:val="16"/>
          <w:szCs w:val="20"/>
          <w:highlight w:val="yellow"/>
          <w:shd w:val="clear" w:color="auto" w:fill="FFFFFF"/>
        </w:rPr>
        <w:t>.</w:t>
      </w:r>
      <w:r>
        <w:rPr>
          <w:rFonts w:ascii="Lucida Grande" w:hAnsi="Lucida Grande" w:cs="Lucida Grande"/>
          <w:color w:val="111111"/>
          <w:sz w:val="16"/>
          <w:szCs w:val="20"/>
          <w:shd w:val="clear" w:color="auto" w:fill="FFFFFF"/>
        </w:rPr>
        <w:t xml:space="preserve"> The year’s second-quarter growth rate was just downgraded to an anemic 1.3 percent, real household income dipped in the month leading up to the two political conventions, and the American Enterprise Institute’s James </w:t>
      </w:r>
      <w:proofErr w:type="spellStart"/>
      <w:r>
        <w:rPr>
          <w:rFonts w:ascii="Lucida Grande" w:hAnsi="Lucida Grande" w:cs="Lucida Grande"/>
          <w:color w:val="111111"/>
          <w:sz w:val="16"/>
          <w:szCs w:val="20"/>
          <w:shd w:val="clear" w:color="auto" w:fill="FFFFFF"/>
        </w:rPr>
        <w:t>Pethokoukis</w:t>
      </w:r>
      <w:proofErr w:type="spellEnd"/>
      <w:r>
        <w:rPr>
          <w:rFonts w:ascii="Lucida Grande" w:hAnsi="Lucida Grande" w:cs="Lucida Grande"/>
          <w:color w:val="111111"/>
          <w:sz w:val="16"/>
          <w:szCs w:val="20"/>
          <w:shd w:val="clear" w:color="auto" w:fill="FFFFFF"/>
        </w:rPr>
        <w:t xml:space="preserve"> suggests that 2012 might turn out to be the worst not-technically-in-a-recession year in modern American history. But Barack </w:t>
      </w:r>
      <w:r w:rsidRPr="00CA75EF">
        <w:rPr>
          <w:rStyle w:val="IntenseEmphasis"/>
          <w:highlight w:val="yellow"/>
        </w:rPr>
        <w:t xml:space="preserve">Obama would win if the election were held </w:t>
      </w:r>
      <w:proofErr w:type="gramStart"/>
      <w:r w:rsidRPr="00CA75EF">
        <w:rPr>
          <w:rStyle w:val="IntenseEmphasis"/>
          <w:highlight w:val="yellow"/>
        </w:rPr>
        <w:t>today</w:t>
      </w:r>
      <w:r>
        <w:rPr>
          <w:rStyle w:val="IntenseEmphasis"/>
        </w:rPr>
        <w:t>,</w:t>
      </w:r>
      <w:proofErr w:type="gramEnd"/>
      <w:r>
        <w:rPr>
          <w:rStyle w:val="IntenseEmphasis"/>
        </w:rPr>
        <w:t xml:space="preserve"> and probably </w:t>
      </w:r>
      <w:r w:rsidRPr="00CA75EF">
        <w:rPr>
          <w:rStyle w:val="IntenseEmphasis"/>
          <w:highlight w:val="yellow"/>
        </w:rPr>
        <w:t>by a relatively comfortable margin</w:t>
      </w:r>
      <w:r>
        <w:rPr>
          <w:rStyle w:val="IntenseEmphasis"/>
        </w:rPr>
        <w:t xml:space="preserve">. My wintertime prediction, Mitt Romney’s campaign strategy, the assumptions of Republicans and Democrats alike — </w:t>
      </w:r>
      <w:r w:rsidRPr="00CA75EF">
        <w:rPr>
          <w:rStyle w:val="IntenseEmphasis"/>
          <w:highlight w:val="yellow"/>
        </w:rPr>
        <w:t>all have been confounded by voters’ refusal to lean the way the unemployment rate suggests they should.</w:t>
      </w:r>
    </w:p>
    <w:p w:rsidR="00E6722B" w:rsidRDefault="00E6722B" w:rsidP="00E6722B"/>
    <w:p w:rsidR="00E6722B" w:rsidRPr="007D759A" w:rsidRDefault="00E6722B" w:rsidP="00E6722B">
      <w:pPr>
        <w:pStyle w:val="Heading4"/>
      </w:pPr>
      <w:r w:rsidRPr="007D759A">
        <w:t>Obama winning with Working Class Whites in Ohio now</w:t>
      </w:r>
    </w:p>
    <w:p w:rsidR="00E6722B" w:rsidRPr="007D759A" w:rsidRDefault="00E6722B" w:rsidP="00E6722B">
      <w:pPr>
        <w:rPr>
          <w:rStyle w:val="StyleStyleBold12pt"/>
        </w:rPr>
      </w:pPr>
      <w:r w:rsidRPr="007D759A">
        <w:rPr>
          <w:rStyle w:val="StyleStyleBold12pt"/>
        </w:rPr>
        <w:t>Associated Press Sept. 27th</w:t>
      </w:r>
    </w:p>
    <w:p w:rsidR="00E6722B" w:rsidRDefault="00E6722B" w:rsidP="00E6722B">
      <w:r>
        <w:t>[Associated Press, September 27</w:t>
      </w:r>
      <w:r w:rsidRPr="007D759A">
        <w:rPr>
          <w:vertAlign w:val="superscript"/>
        </w:rPr>
        <w:t>th</w:t>
      </w:r>
      <w:r>
        <w:t xml:space="preserve">, 2012, Deep pessimism among working-class whites in Ohio who will play a crucial role in election, </w:t>
      </w:r>
      <w:hyperlink r:id="rId10" w:history="1">
        <w:r w:rsidRPr="00290A82">
          <w:rPr>
            <w:rStyle w:val="Hyperlink"/>
          </w:rPr>
          <w:t>http://www.washingtonpost.com/politics/in-ohio-deep-pessimism-among-working-class-whites-who-will-play-a-crucial-role-in-election/2012/09/27/3e8c0584-0874-11e2-9eea-333857f6a7bd_story.html</w:t>
        </w:r>
      </w:hyperlink>
      <w:r>
        <w:t xml:space="preserve">, </w:t>
      </w:r>
      <w:proofErr w:type="spellStart"/>
      <w:r>
        <w:t>uwyo</w:t>
      </w:r>
      <w:proofErr w:type="spellEnd"/>
      <w:r>
        <w:t>//amp]</w:t>
      </w:r>
    </w:p>
    <w:p w:rsidR="00E6722B" w:rsidRDefault="00E6722B" w:rsidP="00E6722B"/>
    <w:p w:rsidR="00E6722B" w:rsidRDefault="00E6722B" w:rsidP="00E6722B">
      <w:r>
        <w:t xml:space="preserve">But </w:t>
      </w:r>
      <w:r w:rsidRPr="00EE4F35">
        <w:rPr>
          <w:rStyle w:val="StyleBoldUnderline"/>
          <w:highlight w:val="yellow"/>
        </w:rPr>
        <w:t>the president does</w:t>
      </w:r>
      <w:r w:rsidRPr="007D759A">
        <w:rPr>
          <w:rStyle w:val="StyleBoldUnderline"/>
        </w:rPr>
        <w:t xml:space="preserve"> much </w:t>
      </w:r>
      <w:r w:rsidRPr="00EE4F35">
        <w:rPr>
          <w:rStyle w:val="StyleBoldUnderline"/>
          <w:highlight w:val="yellow"/>
        </w:rPr>
        <w:t>better in union-heavy Ohio, where Obama’s auto bailout has helped keep unemployment a point below the national rate</w:t>
      </w:r>
      <w:r w:rsidRPr="007D759A">
        <w:rPr>
          <w:rStyle w:val="StyleBoldUnderline"/>
        </w:rPr>
        <w:t xml:space="preserve">. </w:t>
      </w:r>
      <w:r w:rsidRPr="00EE4F35">
        <w:rPr>
          <w:rStyle w:val="StyleBoldUnderline"/>
          <w:highlight w:val="yellow"/>
        </w:rPr>
        <w:t>Fifty-one percent of white voters with no college education preferred the president</w:t>
      </w:r>
      <w:r w:rsidRPr="007D759A">
        <w:rPr>
          <w:rStyle w:val="StyleBoldUnderline"/>
        </w:rPr>
        <w:t>, compared with 45 percent who backed Romney</w:t>
      </w:r>
      <w:r>
        <w:t xml:space="preserve"> in a recent University of Cincinnati/Ohio Newspaper Organization poll. The margin of error was plus or minus 6 percentage points. “I think Obama can bring things back. I really do,” said </w:t>
      </w:r>
      <w:proofErr w:type="spellStart"/>
      <w:r>
        <w:t>Valinda</w:t>
      </w:r>
      <w:proofErr w:type="spellEnd"/>
      <w:r>
        <w:t xml:space="preserve"> Liggett, an electrician, as she shopped in a dollar store in </w:t>
      </w:r>
      <w:proofErr w:type="spellStart"/>
      <w:r>
        <w:t>Dillonvale</w:t>
      </w:r>
      <w:proofErr w:type="spellEnd"/>
      <w:r>
        <w:t>. “He’s trying. Rome wasn’t built in a day. He can only do so much.” Still, conversations with people along the hills and in towns around state Route 7, which hugs the Ohio River on the Ohio-West Virginia line, showed much frustration with the economy.</w:t>
      </w:r>
    </w:p>
    <w:p w:rsidR="00E6722B" w:rsidRDefault="00E6722B" w:rsidP="00E6722B"/>
    <w:p w:rsidR="00E6722B" w:rsidRPr="00A3323D" w:rsidRDefault="00E6722B" w:rsidP="00E6722B">
      <w:pPr>
        <w:pStyle w:val="Heading4"/>
      </w:pPr>
      <w:r w:rsidRPr="00A3323D">
        <w:t>Blue collar, working class whites will decide the election due to their swing state locations- Obama will alienate them and send them to Romney should he reject traditional FF expansion</w:t>
      </w:r>
    </w:p>
    <w:p w:rsidR="00E6722B" w:rsidRPr="00CD6D0A" w:rsidRDefault="00E6722B" w:rsidP="00E6722B">
      <w:pPr>
        <w:rPr>
          <w:rStyle w:val="StyleStyleBold12pt"/>
        </w:rPr>
      </w:pPr>
      <w:r w:rsidRPr="00CD6D0A">
        <w:rPr>
          <w:rStyle w:val="StyleStyleBold12pt"/>
        </w:rPr>
        <w:t>Mead 2012</w:t>
      </w:r>
    </w:p>
    <w:p w:rsidR="00E6722B" w:rsidRDefault="00E6722B" w:rsidP="00E6722B">
      <w:r>
        <w:t xml:space="preserve">[Walter Russell Mead, James Clarke </w:t>
      </w:r>
      <w:proofErr w:type="spellStart"/>
      <w:r>
        <w:t>Chace</w:t>
      </w:r>
      <w:proofErr w:type="spellEnd"/>
      <w:r>
        <w:t xml:space="preserve"> Professor of Foreign Affairs and Humanities at Bard College and Editor-at-Large of The American Interest magazine, and is recognized as one of the country's leading students of American foreign policy. June 6, 2012</w:t>
      </w:r>
      <w:proofErr w:type="gramStart"/>
      <w:r>
        <w:t xml:space="preserve">,  </w:t>
      </w:r>
      <w:proofErr w:type="gramEnd"/>
      <w:r>
        <w:fldChar w:fldCharType="begin"/>
      </w:r>
      <w:r>
        <w:instrText xml:space="preserve"> HYPERLINK "http://blogs.the-american-interest.com/wrm/2012/06/06/green-politics-hurting-obama-in-swing-states/" </w:instrText>
      </w:r>
      <w:r>
        <w:fldChar w:fldCharType="separate"/>
      </w:r>
      <w:r w:rsidRPr="00B40B84">
        <w:rPr>
          <w:rStyle w:val="Hyperlink"/>
        </w:rPr>
        <w:t>http://blogs.the-american-interest.com/wrm/2012/06/06/green-politics-hurting-obama-in-swing-states/</w:t>
      </w:r>
      <w:r>
        <w:rPr>
          <w:rStyle w:val="Hyperlink"/>
        </w:rPr>
        <w:fldChar w:fldCharType="end"/>
      </w:r>
      <w:r>
        <w:t xml:space="preserve">,  </w:t>
      </w:r>
      <w:proofErr w:type="spellStart"/>
      <w:r>
        <w:t>Uwyo</w:t>
      </w:r>
      <w:proofErr w:type="spellEnd"/>
      <w:r>
        <w:t>//amp]</w:t>
      </w:r>
    </w:p>
    <w:p w:rsidR="00E6722B" w:rsidRDefault="00E6722B" w:rsidP="00E6722B"/>
    <w:p w:rsidR="00E6722B" w:rsidRPr="00CD6D0A" w:rsidRDefault="00E6722B" w:rsidP="00E6722B">
      <w:pPr>
        <w:rPr>
          <w:sz w:val="16"/>
        </w:rPr>
      </w:pPr>
      <w:r w:rsidRPr="00CD6D0A">
        <w:rPr>
          <w:sz w:val="16"/>
        </w:rPr>
        <w:lastRenderedPageBreak/>
        <w:t>Since the beginning of the recession, America’s “brown jobs” revolution has been one of the few bright spots in an otherwise shaky recovery</w:t>
      </w:r>
      <w:r w:rsidRPr="00CD6D0A">
        <w:rPr>
          <w:rStyle w:val="StyleBoldUnderline"/>
        </w:rPr>
        <w:t xml:space="preserve">. </w:t>
      </w:r>
      <w:r w:rsidRPr="00D31DE0">
        <w:rPr>
          <w:rStyle w:val="StyleBoldUnderline"/>
        </w:rPr>
        <w:t>States</w:t>
      </w:r>
      <w:r w:rsidRPr="00CD6D0A">
        <w:rPr>
          <w:rStyle w:val="StyleBoldUnderline"/>
        </w:rPr>
        <w:t xml:space="preserve"> like North Dakota and Texas have led the country in growth due to their strong energy sectors, and </w:t>
      </w:r>
      <w:r w:rsidRPr="00D31DE0">
        <w:rPr>
          <w:rStyle w:val="StyleBoldUnderline"/>
          <w:highlight w:val="green"/>
        </w:rPr>
        <w:t xml:space="preserve">the discovery of vast quantities of shale gas in states like Pennsylvania, Ohio, and Colorado are now providing </w:t>
      </w:r>
      <w:r w:rsidRPr="002C2E02">
        <w:rPr>
          <w:rStyle w:val="StyleBoldUnderline"/>
        </w:rPr>
        <w:t>new</w:t>
      </w:r>
      <w:r w:rsidRPr="00D31DE0">
        <w:rPr>
          <w:rStyle w:val="StyleBoldUnderline"/>
          <w:highlight w:val="green"/>
        </w:rPr>
        <w:t xml:space="preserve"> </w:t>
      </w:r>
      <w:r w:rsidRPr="002C2E02">
        <w:rPr>
          <w:rStyle w:val="StyleBoldUnderline"/>
          <w:highlight w:val="green"/>
        </w:rPr>
        <w:t>jobs.</w:t>
      </w:r>
      <w:r w:rsidRPr="00CD6D0A">
        <w:rPr>
          <w:sz w:val="16"/>
        </w:rPr>
        <w:t xml:space="preserve"> These states have more than shale gas in common: </w:t>
      </w:r>
      <w:r w:rsidRPr="00D31DE0">
        <w:rPr>
          <w:rStyle w:val="StyleBoldUnderline"/>
          <w:highlight w:val="green"/>
        </w:rPr>
        <w:t xml:space="preserve">all of them are also on the short list of swing states that decide this year’s presidential election. </w:t>
      </w:r>
      <w:r w:rsidRPr="002C2E02">
        <w:rPr>
          <w:rStyle w:val="StyleBoldUnderline"/>
        </w:rPr>
        <w:t>Republicans are seizing the opportunity to make energy politics a centerpiece of their campaign</w:t>
      </w:r>
      <w:r w:rsidRPr="00CD6D0A">
        <w:rPr>
          <w:rStyle w:val="StyleBoldUnderline"/>
        </w:rPr>
        <w:t xml:space="preserve">. </w:t>
      </w:r>
      <w:proofErr w:type="gramStart"/>
      <w:r w:rsidRPr="00CD6D0A">
        <w:rPr>
          <w:sz w:val="16"/>
        </w:rPr>
        <w:t>As the FT reports: “</w:t>
      </w:r>
      <w:r w:rsidRPr="00D31DE0">
        <w:rPr>
          <w:rStyle w:val="StyleBoldUnderline"/>
          <w:highlight w:val="green"/>
        </w:rPr>
        <w:t>Blue-collar voters were never that sold on environmental issues</w:t>
      </w:r>
      <w:r w:rsidRPr="00CD6D0A">
        <w:rPr>
          <w:rStyle w:val="StyleBoldUnderline"/>
        </w:rPr>
        <w:t>,</w:t>
      </w:r>
      <w:r w:rsidRPr="00CD6D0A">
        <w:rPr>
          <w:sz w:val="16"/>
        </w:rPr>
        <w:t xml:space="preserve"> and if some Democrats come across as not keen on economic development, </w:t>
      </w:r>
      <w:r w:rsidRPr="00D31DE0">
        <w:rPr>
          <w:rStyle w:val="StyleBoldUnderline"/>
          <w:highlight w:val="green"/>
        </w:rPr>
        <w:t>it could lose them support here in Ohi</w:t>
      </w:r>
      <w:r w:rsidRPr="00D31DE0">
        <w:rPr>
          <w:sz w:val="16"/>
          <w:highlight w:val="green"/>
        </w:rPr>
        <w:t>o</w:t>
      </w:r>
      <w:r w:rsidRPr="00CD6D0A">
        <w:rPr>
          <w:sz w:val="16"/>
        </w:rPr>
        <w:t>,” he said.</w:t>
      </w:r>
      <w:proofErr w:type="gramEnd"/>
      <w:r w:rsidRPr="00CD6D0A">
        <w:rPr>
          <w:sz w:val="16"/>
        </w:rPr>
        <w:t xml:space="preserve"> Republicans, from Mitt Romney, the party’s presidential candidate, to the congressional leadership, have made Barack Obama’s alleged stifling of the energy industry a </w:t>
      </w:r>
      <w:proofErr w:type="spellStart"/>
      <w:r w:rsidRPr="00CD6D0A">
        <w:rPr>
          <w:sz w:val="16"/>
        </w:rPr>
        <w:t>centrepiece</w:t>
      </w:r>
      <w:proofErr w:type="spellEnd"/>
      <w:r w:rsidRPr="00CD6D0A">
        <w:rPr>
          <w:sz w:val="16"/>
        </w:rPr>
        <w:t xml:space="preserve"> of their campaigns this year. . . . </w:t>
      </w:r>
      <w:proofErr w:type="spellStart"/>
      <w:r w:rsidRPr="00CD6D0A">
        <w:rPr>
          <w:sz w:val="16"/>
        </w:rPr>
        <w:t>Mr</w:t>
      </w:r>
      <w:proofErr w:type="spellEnd"/>
      <w:r w:rsidRPr="00CD6D0A">
        <w:rPr>
          <w:sz w:val="16"/>
        </w:rPr>
        <w:t xml:space="preserve"> Romney has said he will approve the Keystone XL pipeline as soon as he wins office and curb the powers of the Environmental Protection Agency. Only time will tell whether this is a winning strategy, but there is reason to think it could work. As we’ve mentioned before, </w:t>
      </w:r>
      <w:r w:rsidRPr="00D31DE0">
        <w:rPr>
          <w:rStyle w:val="StyleBoldUnderline"/>
          <w:highlight w:val="green"/>
        </w:rPr>
        <w:t>energy politics is an area where Obama is particularly vulnerable.</w:t>
      </w:r>
      <w:r w:rsidRPr="00CD6D0A">
        <w:rPr>
          <w:rStyle w:val="StyleBoldUnderline"/>
        </w:rPr>
        <w:t xml:space="preserve"> </w:t>
      </w:r>
      <w:r w:rsidRPr="002C2E02">
        <w:rPr>
          <w:rStyle w:val="StyleBoldUnderline"/>
          <w:highlight w:val="green"/>
        </w:rPr>
        <w:t>His decision to nix</w:t>
      </w:r>
      <w:r w:rsidRPr="00CD6D0A">
        <w:rPr>
          <w:rStyle w:val="StyleBoldUnderline"/>
        </w:rPr>
        <w:t xml:space="preserve"> the popular </w:t>
      </w:r>
      <w:r w:rsidRPr="002C2E02">
        <w:rPr>
          <w:rStyle w:val="StyleBoldUnderline"/>
          <w:highlight w:val="green"/>
        </w:rPr>
        <w:t>Keystone</w:t>
      </w:r>
      <w:r w:rsidRPr="00CD6D0A">
        <w:rPr>
          <w:rStyle w:val="StyleBoldUnderline"/>
        </w:rPr>
        <w:t xml:space="preserve"> pipeline earlier this year </w:t>
      </w:r>
      <w:r w:rsidRPr="002C2E02">
        <w:rPr>
          <w:rStyle w:val="StyleBoldUnderline"/>
          <w:highlight w:val="green"/>
        </w:rPr>
        <w:t>signaled antipathy toward</w:t>
      </w:r>
      <w:r w:rsidRPr="00CD6D0A">
        <w:rPr>
          <w:rStyle w:val="StyleBoldUnderline"/>
        </w:rPr>
        <w:t xml:space="preserve"> one of </w:t>
      </w:r>
      <w:r w:rsidRPr="002C2E02">
        <w:rPr>
          <w:rStyle w:val="StyleBoldUnderline"/>
          <w:highlight w:val="green"/>
        </w:rPr>
        <w:t>America’s strongest industries</w:t>
      </w:r>
      <w:r w:rsidRPr="00CD6D0A">
        <w:rPr>
          <w:rStyle w:val="StyleBoldUnderline"/>
        </w:rPr>
        <w:t xml:space="preserve"> while doing nothing to help the environment;</w:t>
      </w:r>
      <w:r w:rsidRPr="00CD6D0A">
        <w:rPr>
          <w:sz w:val="16"/>
        </w:rPr>
        <w:t xml:space="preserve"> it was lambasted as a pointless blunder by observers on both sides of the aisle. Meanwhile, </w:t>
      </w:r>
      <w:r w:rsidRPr="00D31DE0">
        <w:rPr>
          <w:rStyle w:val="StyleBoldUnderline"/>
          <w:highlight w:val="green"/>
        </w:rPr>
        <w:t>his pet projects in alternative energy have fallen flat,</w:t>
      </w:r>
      <w:r w:rsidRPr="00CD6D0A">
        <w:rPr>
          <w:rStyle w:val="StyleBoldUnderline"/>
        </w:rPr>
        <w:t xml:space="preserve"> as debacles like </w:t>
      </w:r>
      <w:proofErr w:type="spellStart"/>
      <w:r w:rsidRPr="00CD6D0A">
        <w:rPr>
          <w:rStyle w:val="StyleBoldUnderline"/>
        </w:rPr>
        <w:t>Solyndra</w:t>
      </w:r>
      <w:proofErr w:type="spellEnd"/>
      <w:r w:rsidRPr="00CD6D0A">
        <w:rPr>
          <w:rStyle w:val="StyleBoldUnderline"/>
        </w:rPr>
        <w:t xml:space="preserve"> have received far more attention than the program’s few successes</w:t>
      </w:r>
      <w:r w:rsidRPr="00CD6D0A">
        <w:rPr>
          <w:sz w:val="16"/>
        </w:rPr>
        <w:t xml:space="preserve">. This should be seriously worrying to the Obama campaign. </w:t>
      </w:r>
      <w:r w:rsidRPr="00CD6D0A">
        <w:rPr>
          <w:rStyle w:val="StyleBoldUnderline"/>
        </w:rPr>
        <w:t xml:space="preserve">Brown jobs may be unpopular in Obama’s white-collar, urban, coastal base, but </w:t>
      </w:r>
      <w:r w:rsidRPr="00D31DE0">
        <w:rPr>
          <w:rStyle w:val="StyleBoldUnderline"/>
          <w:highlight w:val="green"/>
        </w:rPr>
        <w:t>it is blue collar voters in swing states that are likely to decide the election,</w:t>
      </w:r>
      <w:r w:rsidRPr="00CD6D0A">
        <w:rPr>
          <w:rStyle w:val="StyleBoldUnderline"/>
        </w:rPr>
        <w:t xml:space="preserve"> and </w:t>
      </w:r>
      <w:r w:rsidRPr="00D31DE0">
        <w:rPr>
          <w:rStyle w:val="StyleBoldUnderline"/>
          <w:highlight w:val="green"/>
        </w:rPr>
        <w:t>many of these voters stand to reap significant benefits from an expansion of America’s energy sector.</w:t>
      </w:r>
      <w:r w:rsidRPr="00CD6D0A">
        <w:rPr>
          <w:sz w:val="16"/>
        </w:rPr>
        <w:t xml:space="preserve"> From a political perspective, Obama has placed himself on the wrong side of this issue. It may come back to bite him come November.</w:t>
      </w:r>
    </w:p>
    <w:p w:rsidR="00E6722B" w:rsidRDefault="00E6722B" w:rsidP="00E6722B"/>
    <w:p w:rsidR="00E6722B" w:rsidRPr="006C54B4" w:rsidRDefault="00E6722B" w:rsidP="00E6722B">
      <w:pPr>
        <w:keepNext/>
        <w:keepLines/>
        <w:spacing w:before="200"/>
        <w:outlineLvl w:val="3"/>
        <w:rPr>
          <w:rFonts w:eastAsiaTheme="majorEastAsia" w:cstheme="majorBidi"/>
          <w:b/>
          <w:bCs/>
          <w:iCs/>
          <w:sz w:val="26"/>
        </w:rPr>
      </w:pPr>
      <w:r w:rsidRPr="006C54B4">
        <w:rPr>
          <w:rFonts w:eastAsiaTheme="majorEastAsia" w:cstheme="majorBidi"/>
          <w:b/>
          <w:bCs/>
          <w:iCs/>
          <w:sz w:val="26"/>
          <w:highlight w:val="green"/>
        </w:rPr>
        <w:t>Romney election causes Iran strikes.</w:t>
      </w:r>
      <w:r w:rsidRPr="006C54B4">
        <w:rPr>
          <w:rFonts w:eastAsiaTheme="majorEastAsia" w:cstheme="majorBidi"/>
          <w:b/>
          <w:bCs/>
          <w:iCs/>
          <w:sz w:val="26"/>
        </w:rPr>
        <w:t xml:space="preserve"> Approach to Iran is the biggest contrast in Obama and Romney foreign policy – Obama will continue to push sanctions and negotiation while Romney will bow to Israeli desires to attack and pursue a bombastic foreign policy.</w:t>
      </w:r>
    </w:p>
    <w:p w:rsidR="00E6722B" w:rsidRPr="006C54B4" w:rsidRDefault="00E6722B" w:rsidP="00E6722B">
      <w:pPr>
        <w:rPr>
          <w:rFonts w:ascii="Times New Roman" w:eastAsia="Times New Roman" w:hAnsi="Times New Roman" w:cs="Times New Roman"/>
          <w:sz w:val="20"/>
          <w:szCs w:val="20"/>
        </w:rPr>
      </w:pPr>
      <w:r w:rsidRPr="006C54B4">
        <w:rPr>
          <w:rFonts w:ascii="Times New Roman" w:eastAsia="Times New Roman" w:hAnsi="Times New Roman" w:cs="Times New Roman"/>
          <w:b/>
          <w:bCs/>
          <w:sz w:val="26"/>
          <w:szCs w:val="20"/>
        </w:rPr>
        <w:t>Daily KOs</w:t>
      </w:r>
      <w:r w:rsidRPr="006C54B4">
        <w:rPr>
          <w:rFonts w:ascii="Times New Roman" w:eastAsia="Times New Roman" w:hAnsi="Times New Roman" w:cs="Times New Roman"/>
          <w:sz w:val="20"/>
          <w:szCs w:val="20"/>
        </w:rPr>
        <w:t>, Editorial, “The Daily Kos, President Obama Versus Romney on Iran”, 4/16/</w:t>
      </w:r>
      <w:r w:rsidRPr="006C54B4">
        <w:rPr>
          <w:rFonts w:ascii="Times New Roman" w:eastAsia="Times New Roman" w:hAnsi="Times New Roman" w:cs="Times New Roman"/>
          <w:b/>
          <w:bCs/>
          <w:sz w:val="26"/>
          <w:szCs w:val="20"/>
        </w:rPr>
        <w:t>2012</w:t>
      </w:r>
      <w:r w:rsidRPr="006C54B4">
        <w:rPr>
          <w:rFonts w:ascii="Times New Roman" w:eastAsia="Times New Roman" w:hAnsi="Times New Roman" w:cs="Times New Roman"/>
          <w:sz w:val="20"/>
          <w:szCs w:val="20"/>
        </w:rPr>
        <w:t xml:space="preserve"> </w:t>
      </w:r>
      <w:hyperlink r:id="rId11" w:history="1">
        <w:r w:rsidRPr="006C54B4">
          <w:rPr>
            <w:rFonts w:ascii="Times New Roman" w:eastAsia="Times New Roman" w:hAnsi="Times New Roman" w:cs="Times New Roman"/>
            <w:sz w:val="20"/>
            <w:szCs w:val="20"/>
          </w:rPr>
          <w:t>http://www.dailykos.com/story/2012/04/16/1083726/-President-Obama-versus-Romney-on-Iran</w:t>
        </w:r>
      </w:hyperlink>
    </w:p>
    <w:p w:rsidR="00E6722B" w:rsidRPr="006C54B4" w:rsidRDefault="00E6722B" w:rsidP="00E6722B">
      <w:pPr>
        <w:jc w:val="both"/>
        <w:rPr>
          <w:rFonts w:ascii="Times New Roman" w:eastAsia="Times New Roman" w:hAnsi="Times New Roman" w:cs="Times New Roman"/>
          <w:b/>
          <w:bCs/>
          <w:sz w:val="20"/>
          <w:szCs w:val="20"/>
          <w:u w:val="single"/>
        </w:rPr>
      </w:pPr>
      <w:r w:rsidRPr="006C54B4">
        <w:rPr>
          <w:rFonts w:ascii="Times New Roman" w:eastAsia="Times New Roman" w:hAnsi="Times New Roman" w:cs="Times New Roman"/>
          <w:sz w:val="16"/>
          <w:szCs w:val="20"/>
        </w:rPr>
        <w:t xml:space="preserve">To me, however </w:t>
      </w:r>
      <w:r w:rsidRPr="006C54B4">
        <w:rPr>
          <w:rFonts w:ascii="Times New Roman" w:eastAsia="Times New Roman" w:hAnsi="Times New Roman" w:cs="Times New Roman"/>
          <w:b/>
          <w:bCs/>
          <w:sz w:val="20"/>
          <w:szCs w:val="20"/>
          <w:highlight w:val="green"/>
          <w:u w:val="single"/>
        </w:rPr>
        <w:t>the biggest contrast is their approach to Iran</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Binyamin Netanyahu by all accounts is a hawk who is pushing the United States to bomb Iran and has been doing so for a long time. He appears to see no need for negotiation. Granted, he has a right to protect his nation if he believes that </w:t>
      </w:r>
      <w:proofErr w:type="gramStart"/>
      <w:r w:rsidRPr="006C54B4">
        <w:rPr>
          <w:rFonts w:ascii="Times New Roman" w:eastAsia="Times New Roman" w:hAnsi="Times New Roman" w:cs="Times New Roman"/>
          <w:sz w:val="16"/>
          <w:szCs w:val="20"/>
        </w:rPr>
        <w:t>its</w:t>
      </w:r>
      <w:proofErr w:type="gramEnd"/>
      <w:r w:rsidRPr="006C54B4">
        <w:rPr>
          <w:rFonts w:ascii="Times New Roman" w:eastAsia="Times New Roman" w:hAnsi="Times New Roman" w:cs="Times New Roman"/>
          <w:sz w:val="16"/>
          <w:szCs w:val="20"/>
        </w:rPr>
        <w:t xml:space="preserve"> under threat. However, </w:t>
      </w:r>
      <w:r w:rsidRPr="006C54B4">
        <w:rPr>
          <w:rFonts w:ascii="Times New Roman" w:eastAsia="Times New Roman" w:hAnsi="Times New Roman" w:cs="Times New Roman"/>
          <w:b/>
          <w:bCs/>
          <w:sz w:val="20"/>
          <w:szCs w:val="20"/>
          <w:u w:val="single"/>
        </w:rPr>
        <w:t xml:space="preserve">we all know how flawed the “intelligence” was for the Iraq war. And </w:t>
      </w:r>
      <w:proofErr w:type="spellStart"/>
      <w:proofErr w:type="gramStart"/>
      <w:r w:rsidRPr="006C54B4">
        <w:rPr>
          <w:rFonts w:ascii="Times New Roman" w:eastAsia="Times New Roman" w:hAnsi="Times New Roman" w:cs="Times New Roman"/>
          <w:b/>
          <w:bCs/>
          <w:sz w:val="20"/>
          <w:szCs w:val="20"/>
          <w:u w:val="single"/>
        </w:rPr>
        <w:t>its</w:t>
      </w:r>
      <w:proofErr w:type="spellEnd"/>
      <w:proofErr w:type="gramEnd"/>
      <w:r w:rsidRPr="006C54B4">
        <w:rPr>
          <w:rFonts w:ascii="Times New Roman" w:eastAsia="Times New Roman" w:hAnsi="Times New Roman" w:cs="Times New Roman"/>
          <w:b/>
          <w:bCs/>
          <w:sz w:val="20"/>
          <w:szCs w:val="20"/>
          <w:u w:val="single"/>
        </w:rPr>
        <w:t xml:space="preserve"> important to let negotiations play out as far as possible before rushing to war, which would have many unintended consequences for years to come.</w:t>
      </w:r>
      <w:r w:rsidRPr="006C54B4">
        <w:rPr>
          <w:rFonts w:ascii="Times New Roman" w:eastAsia="Times New Roman" w:hAnsi="Times New Roman" w:cs="Times New Roman"/>
          <w:sz w:val="16"/>
          <w:szCs w:val="20"/>
        </w:rPr>
        <w:t xml:space="preserve"> (See the Iraq war). Here’s the big difference. Here’s Netanyahu’s recent response to the ongoing P5+1 </w:t>
      </w:r>
      <w:proofErr w:type="gramStart"/>
      <w:r w:rsidRPr="006C54B4">
        <w:rPr>
          <w:rFonts w:ascii="Times New Roman" w:eastAsia="Times New Roman" w:hAnsi="Times New Roman" w:cs="Times New Roman"/>
          <w:sz w:val="16"/>
          <w:szCs w:val="20"/>
        </w:rPr>
        <w:t>talks</w:t>
      </w:r>
      <w:proofErr w:type="gramEnd"/>
      <w:r w:rsidRPr="006C54B4">
        <w:rPr>
          <w:rFonts w:ascii="Times New Roman" w:eastAsia="Times New Roman" w:hAnsi="Times New Roman" w:cs="Times New Roman"/>
          <w:sz w:val="16"/>
          <w:szCs w:val="20"/>
        </w:rPr>
        <w:t>: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Obama’s response yesterday to Netanyahu (in a response to a journalist's question) at the press conference in Cartagena: But Obama refuted that statement, saying "</w:t>
      </w:r>
      <w:r w:rsidRPr="006C54B4">
        <w:rPr>
          <w:rFonts w:ascii="Times New Roman" w:eastAsia="Times New Roman" w:hAnsi="Times New Roman" w:cs="Times New Roman"/>
          <w:b/>
          <w:bCs/>
          <w:sz w:val="20"/>
          <w:szCs w:val="20"/>
          <w:u w:val="single"/>
        </w:rPr>
        <w:t xml:space="preserve">The notion that we've given something away or a freebie would indicate that </w:t>
      </w:r>
      <w:r w:rsidRPr="006C54B4">
        <w:rPr>
          <w:rFonts w:ascii="Times New Roman" w:eastAsia="Times New Roman" w:hAnsi="Times New Roman" w:cs="Times New Roman"/>
          <w:b/>
          <w:bCs/>
          <w:sz w:val="20"/>
          <w:szCs w:val="20"/>
          <w:highlight w:val="green"/>
          <w:u w:val="single"/>
        </w:rPr>
        <w:t>Iran</w:t>
      </w:r>
      <w:r w:rsidRPr="006C54B4">
        <w:rPr>
          <w:rFonts w:ascii="Times New Roman" w:eastAsia="Times New Roman" w:hAnsi="Times New Roman" w:cs="Times New Roman"/>
          <w:b/>
          <w:bCs/>
          <w:sz w:val="20"/>
          <w:szCs w:val="20"/>
          <w:u w:val="single"/>
        </w:rPr>
        <w:t xml:space="preserve"> has gotten something." "In fact, they </w:t>
      </w:r>
      <w:r w:rsidRPr="006C54B4">
        <w:rPr>
          <w:rFonts w:ascii="Times New Roman" w:eastAsia="Times New Roman" w:hAnsi="Times New Roman" w:cs="Times New Roman"/>
          <w:b/>
          <w:bCs/>
          <w:sz w:val="20"/>
          <w:szCs w:val="20"/>
          <w:highlight w:val="green"/>
          <w:u w:val="single"/>
        </w:rPr>
        <w:t>got the toughest sanctions</w:t>
      </w:r>
      <w:r w:rsidRPr="006C54B4">
        <w:rPr>
          <w:rFonts w:ascii="Times New Roman" w:eastAsia="Times New Roman" w:hAnsi="Times New Roman" w:cs="Times New Roman"/>
          <w:b/>
          <w:bCs/>
          <w:sz w:val="20"/>
          <w:szCs w:val="20"/>
          <w:u w:val="single"/>
        </w:rPr>
        <w:t xml:space="preserve"> that they're going to be facing coming up in a few months if they don't take advantage of those talks. I hope they do," Obama said. "The clock is ticking and I've been very clear to Iran and our negotiating partners that we're not going to have these talks just drag out in a stalling process</w:t>
      </w:r>
      <w:r w:rsidRPr="006C54B4">
        <w:rPr>
          <w:rFonts w:ascii="Times New Roman" w:eastAsia="Times New Roman" w:hAnsi="Times New Roman" w:cs="Times New Roman"/>
          <w:sz w:val="16"/>
          <w:szCs w:val="20"/>
        </w:rPr>
        <w:t xml:space="preserve">," Obama told reporters after an Americas summit in Colombia. "But so far at least we haven't given away anything -- other than the opportunity for us to negotiate," he said. </w:t>
      </w:r>
      <w:r w:rsidRPr="006C54B4">
        <w:rPr>
          <w:rFonts w:ascii="Times New Roman" w:eastAsia="Times New Roman" w:hAnsi="Times New Roman" w:cs="Times New Roman"/>
          <w:b/>
          <w:bCs/>
          <w:sz w:val="20"/>
          <w:szCs w:val="20"/>
          <w:highlight w:val="green"/>
          <w:u w:val="single"/>
        </w:rPr>
        <w:t>Obama</w:t>
      </w:r>
      <w:r w:rsidRPr="006C54B4">
        <w:rPr>
          <w:rFonts w:ascii="Times New Roman" w:eastAsia="Times New Roman" w:hAnsi="Times New Roman" w:cs="Times New Roman"/>
          <w:b/>
          <w:bCs/>
          <w:sz w:val="20"/>
          <w:szCs w:val="20"/>
          <w:u w:val="single"/>
        </w:rPr>
        <w:t xml:space="preserve"> in conjunction with world powers </w:t>
      </w:r>
      <w:r w:rsidRPr="006C54B4">
        <w:rPr>
          <w:rFonts w:ascii="Times New Roman" w:eastAsia="Times New Roman" w:hAnsi="Times New Roman" w:cs="Times New Roman"/>
          <w:b/>
          <w:bCs/>
          <w:sz w:val="20"/>
          <w:szCs w:val="20"/>
          <w:highlight w:val="green"/>
          <w:u w:val="single"/>
        </w:rPr>
        <w:t>is negotiating with Iran, trying to prevent</w:t>
      </w:r>
      <w:r w:rsidRPr="006C54B4">
        <w:rPr>
          <w:rFonts w:ascii="Times New Roman" w:eastAsia="Times New Roman" w:hAnsi="Times New Roman" w:cs="Times New Roman"/>
          <w:sz w:val="16"/>
          <w:szCs w:val="20"/>
        </w:rPr>
        <w:t xml:space="preserve"> a needless </w:t>
      </w:r>
      <w:r w:rsidRPr="006C54B4">
        <w:rPr>
          <w:rFonts w:ascii="Times New Roman" w:eastAsia="Times New Roman" w:hAnsi="Times New Roman" w:cs="Times New Roman"/>
          <w:b/>
          <w:bCs/>
          <w:sz w:val="20"/>
          <w:szCs w:val="20"/>
          <w:highlight w:val="green"/>
          <w:u w:val="single"/>
        </w:rPr>
        <w:t>war</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You can be sure that Mitt </w:t>
      </w:r>
      <w:r w:rsidRPr="006C54B4">
        <w:rPr>
          <w:rFonts w:ascii="Times New Roman" w:eastAsia="Times New Roman" w:hAnsi="Times New Roman" w:cs="Times New Roman"/>
          <w:b/>
          <w:bCs/>
          <w:sz w:val="20"/>
          <w:szCs w:val="20"/>
          <w:highlight w:val="green"/>
          <w:u w:val="single"/>
        </w:rPr>
        <w:t>Romney would bow to his buddy Netanyahu and attack Iran. He has</w:t>
      </w:r>
      <w:r w:rsidRPr="006C54B4">
        <w:rPr>
          <w:rFonts w:ascii="Times New Roman" w:eastAsia="Times New Roman" w:hAnsi="Times New Roman" w:cs="Times New Roman"/>
          <w:b/>
          <w:bCs/>
          <w:sz w:val="20"/>
          <w:szCs w:val="20"/>
          <w:u w:val="single"/>
        </w:rPr>
        <w:t xml:space="preserve"> previously </w:t>
      </w:r>
      <w:r w:rsidRPr="006C54B4">
        <w:rPr>
          <w:rFonts w:ascii="Times New Roman" w:eastAsia="Times New Roman" w:hAnsi="Times New Roman" w:cs="Times New Roman"/>
          <w:b/>
          <w:bCs/>
          <w:sz w:val="20"/>
          <w:szCs w:val="20"/>
          <w:highlight w:val="green"/>
          <w:u w:val="single"/>
        </w:rPr>
        <w:t>said “We will not have an inch of difference between ourselves and Israel”</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As he also said in a debate, before making any decision regarding Israel, he will call his friend </w:t>
      </w:r>
      <w:proofErr w:type="spellStart"/>
      <w:r w:rsidRPr="006C54B4">
        <w:rPr>
          <w:rFonts w:ascii="Times New Roman" w:eastAsia="Times New Roman" w:hAnsi="Times New Roman" w:cs="Times New Roman"/>
          <w:sz w:val="16"/>
          <w:szCs w:val="20"/>
        </w:rPr>
        <w:t>Bibi</w:t>
      </w:r>
      <w:proofErr w:type="spellEnd"/>
      <w:r w:rsidRPr="006C54B4">
        <w:rPr>
          <w:rFonts w:ascii="Times New Roman" w:eastAsia="Times New Roman" w:hAnsi="Times New Roman" w:cs="Times New Roman"/>
          <w:sz w:val="16"/>
          <w:szCs w:val="20"/>
        </w:rPr>
        <w:t xml:space="preserve">. </w:t>
      </w:r>
      <w:r w:rsidRPr="006C54B4">
        <w:rPr>
          <w:rFonts w:ascii="Times New Roman" w:eastAsia="Times New Roman" w:hAnsi="Times New Roman" w:cs="Times New Roman"/>
          <w:b/>
          <w:bCs/>
          <w:sz w:val="20"/>
          <w:szCs w:val="20"/>
          <w:u w:val="single"/>
        </w:rPr>
        <w:t xml:space="preserve">Bottom line, </w:t>
      </w:r>
      <w:r w:rsidRPr="006C54B4">
        <w:rPr>
          <w:rFonts w:ascii="Times New Roman" w:eastAsia="Times New Roman" w:hAnsi="Times New Roman" w:cs="Times New Roman"/>
          <w:b/>
          <w:bCs/>
          <w:sz w:val="20"/>
          <w:szCs w:val="20"/>
          <w:highlight w:val="green"/>
          <w:u w:val="single"/>
        </w:rPr>
        <w:t>if</w:t>
      </w:r>
      <w:r w:rsidRPr="006C54B4">
        <w:rPr>
          <w:rFonts w:ascii="Times New Roman" w:eastAsia="Times New Roman" w:hAnsi="Times New Roman" w:cs="Times New Roman"/>
          <w:sz w:val="16"/>
          <w:szCs w:val="20"/>
        </w:rPr>
        <w:t xml:space="preserve"> somehow </w:t>
      </w:r>
      <w:r w:rsidRPr="006C54B4">
        <w:rPr>
          <w:rFonts w:ascii="Times New Roman" w:eastAsia="Times New Roman" w:hAnsi="Times New Roman" w:cs="Times New Roman"/>
          <w:b/>
          <w:bCs/>
          <w:sz w:val="20"/>
          <w:szCs w:val="20"/>
          <w:u w:val="single"/>
        </w:rPr>
        <w:t xml:space="preserve">the American </w:t>
      </w:r>
      <w:r w:rsidRPr="006C54B4">
        <w:rPr>
          <w:rFonts w:ascii="Times New Roman" w:eastAsia="Times New Roman" w:hAnsi="Times New Roman" w:cs="Times New Roman"/>
          <w:b/>
          <w:bCs/>
          <w:sz w:val="20"/>
          <w:szCs w:val="20"/>
          <w:highlight w:val="green"/>
          <w:u w:val="single"/>
        </w:rPr>
        <w:t>people elect</w:t>
      </w:r>
      <w:r w:rsidRPr="006C54B4">
        <w:rPr>
          <w:rFonts w:ascii="Times New Roman" w:eastAsia="Times New Roman" w:hAnsi="Times New Roman" w:cs="Times New Roman"/>
          <w:b/>
          <w:bCs/>
          <w:sz w:val="20"/>
          <w:szCs w:val="20"/>
          <w:u w:val="single"/>
        </w:rPr>
        <w:t xml:space="preserve"> Mitt </w:t>
      </w:r>
      <w:r w:rsidRPr="006C54B4">
        <w:rPr>
          <w:rFonts w:ascii="Times New Roman" w:eastAsia="Times New Roman" w:hAnsi="Times New Roman" w:cs="Times New Roman"/>
          <w:b/>
          <w:bCs/>
          <w:sz w:val="20"/>
          <w:szCs w:val="20"/>
          <w:highlight w:val="green"/>
          <w:u w:val="single"/>
        </w:rPr>
        <w:t>Romney, expect</w:t>
      </w:r>
      <w:r w:rsidRPr="006C54B4">
        <w:rPr>
          <w:rFonts w:ascii="Times New Roman" w:eastAsia="Times New Roman" w:hAnsi="Times New Roman" w:cs="Times New Roman"/>
          <w:b/>
          <w:bCs/>
          <w:sz w:val="20"/>
          <w:szCs w:val="20"/>
          <w:u w:val="single"/>
        </w:rPr>
        <w:t xml:space="preserve"> more of </w:t>
      </w:r>
      <w:r w:rsidRPr="006C54B4">
        <w:rPr>
          <w:rFonts w:ascii="Times New Roman" w:eastAsia="Times New Roman" w:hAnsi="Times New Roman" w:cs="Times New Roman"/>
          <w:b/>
          <w:bCs/>
          <w:sz w:val="20"/>
          <w:szCs w:val="20"/>
          <w:highlight w:val="green"/>
          <w:u w:val="single"/>
        </w:rPr>
        <w:t>the</w:t>
      </w:r>
      <w:r w:rsidRPr="006C54B4">
        <w:rPr>
          <w:rFonts w:ascii="Times New Roman" w:eastAsia="Times New Roman" w:hAnsi="Times New Roman" w:cs="Times New Roman"/>
          <w:b/>
          <w:bCs/>
          <w:sz w:val="20"/>
          <w:szCs w:val="20"/>
          <w:u w:val="single"/>
        </w:rPr>
        <w:t xml:space="preserve"> bombastic, Bush </w:t>
      </w:r>
      <w:r w:rsidRPr="006C54B4">
        <w:rPr>
          <w:rFonts w:ascii="Times New Roman" w:eastAsia="Times New Roman" w:hAnsi="Times New Roman" w:cs="Times New Roman"/>
          <w:b/>
          <w:bCs/>
          <w:sz w:val="20"/>
          <w:szCs w:val="20"/>
          <w:highlight w:val="green"/>
          <w:u w:val="single"/>
        </w:rPr>
        <w:t>cowboy approach to foreign policy with a</w:t>
      </w:r>
      <w:r w:rsidRPr="006C54B4">
        <w:rPr>
          <w:rFonts w:ascii="Times New Roman" w:eastAsia="Times New Roman" w:hAnsi="Times New Roman" w:cs="Times New Roman"/>
          <w:sz w:val="16"/>
          <w:szCs w:val="20"/>
        </w:rPr>
        <w:t xml:space="preserve"> more than likely </w:t>
      </w:r>
      <w:r w:rsidRPr="006C54B4">
        <w:rPr>
          <w:rFonts w:ascii="Times New Roman" w:eastAsia="Times New Roman" w:hAnsi="Times New Roman" w:cs="Times New Roman"/>
          <w:b/>
          <w:bCs/>
          <w:sz w:val="20"/>
          <w:szCs w:val="20"/>
          <w:highlight w:val="green"/>
          <w:u w:val="single"/>
        </w:rPr>
        <w:t>bombardment of Iran. If</w:t>
      </w:r>
      <w:r w:rsidRPr="006C54B4">
        <w:rPr>
          <w:rFonts w:ascii="Times New Roman" w:eastAsia="Times New Roman" w:hAnsi="Times New Roman" w:cs="Times New Roman"/>
          <w:sz w:val="16"/>
          <w:szCs w:val="20"/>
        </w:rPr>
        <w:t xml:space="preserve"> the American people are not fooled by this charlatan and </w:t>
      </w:r>
      <w:r w:rsidRPr="006C54B4">
        <w:rPr>
          <w:rFonts w:ascii="Times New Roman" w:eastAsia="Times New Roman" w:hAnsi="Times New Roman" w:cs="Times New Roman"/>
          <w:b/>
          <w:bCs/>
          <w:sz w:val="20"/>
          <w:szCs w:val="20"/>
          <w:highlight w:val="green"/>
          <w:u w:val="single"/>
        </w:rPr>
        <w:t>they reelect</w:t>
      </w:r>
      <w:r w:rsidRPr="006C54B4">
        <w:rPr>
          <w:rFonts w:ascii="Times New Roman" w:eastAsia="Times New Roman" w:hAnsi="Times New Roman" w:cs="Times New Roman"/>
          <w:b/>
          <w:bCs/>
          <w:sz w:val="20"/>
          <w:szCs w:val="20"/>
          <w:u w:val="single"/>
        </w:rPr>
        <w:t xml:space="preserve"> Barack </w:t>
      </w:r>
      <w:r w:rsidRPr="006C54B4">
        <w:rPr>
          <w:rFonts w:ascii="Times New Roman" w:eastAsia="Times New Roman" w:hAnsi="Times New Roman" w:cs="Times New Roman"/>
          <w:b/>
          <w:bCs/>
          <w:sz w:val="20"/>
          <w:szCs w:val="20"/>
          <w:highlight w:val="green"/>
          <w:u w:val="single"/>
        </w:rPr>
        <w:t>Obama, he will continue in his measured way to deal with</w:t>
      </w:r>
      <w:r w:rsidRPr="006C54B4">
        <w:rPr>
          <w:rFonts w:ascii="Times New Roman" w:eastAsia="Times New Roman" w:hAnsi="Times New Roman" w:cs="Times New Roman"/>
          <w:b/>
          <w:bCs/>
          <w:sz w:val="20"/>
          <w:szCs w:val="20"/>
          <w:u w:val="single"/>
        </w:rPr>
        <w:t xml:space="preserve"> the </w:t>
      </w:r>
      <w:r w:rsidRPr="006C54B4">
        <w:rPr>
          <w:rFonts w:ascii="Times New Roman" w:eastAsia="Times New Roman" w:hAnsi="Times New Roman" w:cs="Times New Roman"/>
          <w:b/>
          <w:bCs/>
          <w:sz w:val="20"/>
          <w:szCs w:val="20"/>
          <w:highlight w:val="green"/>
          <w:u w:val="single"/>
        </w:rPr>
        <w:t>threats around the world, quietly, through the use of negotiation</w:t>
      </w:r>
      <w:r w:rsidRPr="006C54B4">
        <w:rPr>
          <w:rFonts w:ascii="Times New Roman" w:eastAsia="Times New Roman" w:hAnsi="Times New Roman" w:cs="Times New Roman"/>
          <w:b/>
          <w:bCs/>
          <w:sz w:val="20"/>
          <w:szCs w:val="20"/>
          <w:u w:val="single"/>
        </w:rPr>
        <w:t>, and force if absolutely necessary, but only as a last resort, without bragging, and scaring the American people with needless terrorism alerts.</w:t>
      </w:r>
    </w:p>
    <w:p w:rsidR="00E6722B" w:rsidRDefault="00E6722B" w:rsidP="00E6722B"/>
    <w:p w:rsidR="00E6722B" w:rsidRPr="00412839" w:rsidRDefault="00E6722B" w:rsidP="00E6722B">
      <w:pPr>
        <w:pStyle w:val="Heading4"/>
      </w:pPr>
      <w:r w:rsidRPr="00412839">
        <w:t>That leads to a global nuclear holocaust which draws in Russia and China AND leads to the detonation of CBW’s</w:t>
      </w:r>
    </w:p>
    <w:p w:rsidR="00E6722B" w:rsidRDefault="00E6722B" w:rsidP="00E6722B">
      <w:pPr>
        <w:rPr>
          <w:rFonts w:ascii="Times New Roman" w:eastAsia="Times New Roman" w:hAnsi="Times New Roman" w:cs="Times New Roman"/>
          <w:b/>
          <w:bCs/>
          <w:sz w:val="26"/>
          <w:szCs w:val="20"/>
        </w:rPr>
      </w:pPr>
    </w:p>
    <w:p w:rsidR="00E6722B" w:rsidRPr="00412839" w:rsidRDefault="00E6722B" w:rsidP="00E6722B">
      <w:pPr>
        <w:rPr>
          <w:rFonts w:ascii="Times New Roman" w:eastAsia="Times New Roman" w:hAnsi="Times New Roman" w:cs="Times New Roman"/>
          <w:b/>
          <w:bCs/>
          <w:sz w:val="26"/>
          <w:szCs w:val="20"/>
        </w:rPr>
      </w:pPr>
      <w:r w:rsidRPr="00412839">
        <w:rPr>
          <w:rFonts w:ascii="Times New Roman" w:eastAsia="Times New Roman" w:hAnsi="Times New Roman" w:cs="Times New Roman"/>
          <w:b/>
          <w:bCs/>
          <w:sz w:val="26"/>
          <w:szCs w:val="20"/>
        </w:rPr>
        <w:t>Morgan 09</w:t>
      </w:r>
    </w:p>
    <w:p w:rsidR="00E6722B" w:rsidRPr="00412839" w:rsidRDefault="00E6722B" w:rsidP="00E6722B">
      <w:pPr>
        <w:rPr>
          <w:rFonts w:ascii="Times New Roman" w:eastAsia="Times New Roman" w:hAnsi="Times New Roman" w:cs="Times New Roman"/>
          <w:sz w:val="20"/>
          <w:szCs w:val="20"/>
        </w:rPr>
      </w:pPr>
      <w:r w:rsidRPr="00412839">
        <w:rPr>
          <w:rFonts w:ascii="Times New Roman" w:eastAsia="Times New Roman" w:hAnsi="Times New Roman" w:cs="Times New Roman"/>
          <w:sz w:val="20"/>
          <w:szCs w:val="20"/>
        </w:rPr>
        <w:t xml:space="preserve">[Dennis Ray Morgan, </w:t>
      </w:r>
      <w:proofErr w:type="spellStart"/>
      <w:r w:rsidRPr="00412839">
        <w:rPr>
          <w:rFonts w:ascii="Times New Roman" w:eastAsia="Times New Roman" w:hAnsi="Times New Roman" w:cs="Times New Roman"/>
          <w:sz w:val="20"/>
          <w:szCs w:val="20"/>
        </w:rPr>
        <w:t>Hankuk</w:t>
      </w:r>
      <w:proofErr w:type="spellEnd"/>
      <w:r w:rsidRPr="00412839">
        <w:rPr>
          <w:rFonts w:ascii="Times New Roman" w:eastAsia="Times New Roman" w:hAnsi="Times New Roman" w:cs="Times New Roman"/>
          <w:sz w:val="20"/>
          <w:szCs w:val="20"/>
        </w:rPr>
        <w:t xml:space="preserve"> University of Foreign Studies- South Korea, 10 July 2009, World on fire: two scenarios of the destruction of human civilization and possible extinction of the human race, Futures 41 (2009) 683–693, </w:t>
      </w:r>
      <w:proofErr w:type="spellStart"/>
      <w:r w:rsidRPr="00412839">
        <w:rPr>
          <w:rFonts w:ascii="Times New Roman" w:eastAsia="Times New Roman" w:hAnsi="Times New Roman" w:cs="Times New Roman"/>
          <w:sz w:val="20"/>
          <w:szCs w:val="20"/>
        </w:rPr>
        <w:t>uwyo</w:t>
      </w:r>
      <w:proofErr w:type="spellEnd"/>
      <w:r w:rsidRPr="00412839">
        <w:rPr>
          <w:rFonts w:ascii="Times New Roman" w:eastAsia="Times New Roman" w:hAnsi="Times New Roman" w:cs="Times New Roman"/>
          <w:sz w:val="20"/>
          <w:szCs w:val="20"/>
        </w:rPr>
        <w:t>//amp]</w:t>
      </w:r>
    </w:p>
    <w:p w:rsidR="00E6722B" w:rsidRDefault="00E6722B" w:rsidP="00E6722B">
      <w:pPr>
        <w:rPr>
          <w:rFonts w:ascii="Times New Roman" w:eastAsia="Times New Roman" w:hAnsi="Times New Roman" w:cs="Times New Roman"/>
          <w:b/>
          <w:sz w:val="20"/>
          <w:szCs w:val="20"/>
          <w:highlight w:val="yellow"/>
          <w:u w:val="single"/>
        </w:rPr>
      </w:pPr>
      <w:r w:rsidRPr="00412839">
        <w:rPr>
          <w:rFonts w:ascii="Times New Roman" w:eastAsia="Times New Roman" w:hAnsi="Times New Roman" w:cs="Times New Roman"/>
          <w:b/>
          <w:sz w:val="20"/>
          <w:szCs w:val="20"/>
          <w:highlight w:val="yellow"/>
          <w:u w:val="single"/>
        </w:rPr>
        <w:t>Given the present day predicament regarding Iran</w:t>
      </w:r>
      <w:r w:rsidRPr="00412839">
        <w:rPr>
          <w:rFonts w:ascii="Times New Roman" w:eastAsia="Times New Roman" w:hAnsi="Times New Roman" w:cs="Times New Roman"/>
          <w:b/>
          <w:sz w:val="20"/>
          <w:szCs w:val="20"/>
          <w:u w:val="single"/>
        </w:rPr>
        <w:t>’s attempt to become a nuclear power, particular attention should be given to one of Moore’s scenarios depicting nuclear war that begins through an attack on Iran’s supposed nuclear facilities</w:t>
      </w:r>
      <w:r w:rsidRPr="00412839">
        <w:rPr>
          <w:rFonts w:ascii="Times New Roman" w:eastAsia="Times New Roman" w:hAnsi="Times New Roman" w:cs="Times New Roman"/>
          <w:sz w:val="20"/>
          <w:szCs w:val="20"/>
        </w:rPr>
        <w:t xml:space="preserve">. According to Seymour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[12] </w:t>
      </w:r>
      <w:r w:rsidRPr="00412839">
        <w:rPr>
          <w:rFonts w:ascii="Times New Roman" w:eastAsia="Times New Roman" w:hAnsi="Times New Roman" w:cs="Times New Roman"/>
          <w:b/>
          <w:sz w:val="20"/>
          <w:szCs w:val="20"/>
          <w:highlight w:val="yellow"/>
          <w:u w:val="single"/>
        </w:rPr>
        <w:t>the nuclear option against Iran has, in fact, been discussed</w:t>
      </w:r>
      <w:r w:rsidRPr="00412839">
        <w:rPr>
          <w:rFonts w:ascii="Times New Roman" w:eastAsia="Times New Roman" w:hAnsi="Times New Roman" w:cs="Times New Roman"/>
          <w:sz w:val="20"/>
          <w:szCs w:val="20"/>
        </w:rPr>
        <w:t xml:space="preserve"> by sources in the Pentagon as a viable option. As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reports, </w:t>
      </w:r>
      <w:r w:rsidRPr="00412839">
        <w:rPr>
          <w:rFonts w:ascii="Times New Roman" w:eastAsia="Times New Roman" w:hAnsi="Times New Roman" w:cs="Times New Roman"/>
          <w:b/>
          <w:sz w:val="20"/>
          <w:szCs w:val="20"/>
          <w:u w:val="single"/>
        </w:rPr>
        <w:t xml:space="preserve">according to a former intelligence officer, the </w:t>
      </w:r>
      <w:r w:rsidRPr="00104B65">
        <w:rPr>
          <w:rFonts w:ascii="Times New Roman" w:eastAsia="Times New Roman" w:hAnsi="Times New Roman" w:cs="Times New Roman"/>
          <w:b/>
          <w:sz w:val="20"/>
          <w:szCs w:val="20"/>
          <w:highlight w:val="yellow"/>
          <w:u w:val="single"/>
        </w:rPr>
        <w:t>lack of ‘‘reliable intelligence leaves military planners</w:t>
      </w:r>
      <w:r w:rsidRPr="00412839">
        <w:rPr>
          <w:rFonts w:ascii="Times New Roman" w:eastAsia="Times New Roman" w:hAnsi="Times New Roman" w:cs="Times New Roman"/>
          <w:b/>
          <w:sz w:val="20"/>
          <w:szCs w:val="20"/>
          <w:u w:val="single"/>
        </w:rPr>
        <w:t xml:space="preserve">, given the goal of totally destroying the sites, </w:t>
      </w:r>
      <w:r w:rsidRPr="00104B65">
        <w:rPr>
          <w:rFonts w:ascii="Times New Roman" w:eastAsia="Times New Roman" w:hAnsi="Times New Roman" w:cs="Times New Roman"/>
          <w:b/>
          <w:sz w:val="20"/>
          <w:szCs w:val="20"/>
          <w:highlight w:val="yellow"/>
          <w:u w:val="single"/>
        </w:rPr>
        <w:t>little choice but to</w:t>
      </w:r>
      <w:r w:rsidRPr="00412839">
        <w:rPr>
          <w:rFonts w:ascii="Times New Roman" w:eastAsia="Times New Roman" w:hAnsi="Times New Roman" w:cs="Times New Roman"/>
          <w:b/>
          <w:sz w:val="20"/>
          <w:szCs w:val="20"/>
          <w:u w:val="single"/>
        </w:rPr>
        <w:t xml:space="preserve"> consider the </w:t>
      </w:r>
      <w:r w:rsidRPr="00104B65">
        <w:rPr>
          <w:rFonts w:ascii="Times New Roman" w:eastAsia="Times New Roman" w:hAnsi="Times New Roman" w:cs="Times New Roman"/>
          <w:b/>
          <w:sz w:val="20"/>
          <w:szCs w:val="20"/>
          <w:highlight w:val="yellow"/>
          <w:u w:val="single"/>
        </w:rPr>
        <w:t>use</w:t>
      </w:r>
      <w:r w:rsidRPr="00412839">
        <w:rPr>
          <w:rFonts w:ascii="Times New Roman" w:eastAsia="Times New Roman" w:hAnsi="Times New Roman" w:cs="Times New Roman"/>
          <w:b/>
          <w:sz w:val="20"/>
          <w:szCs w:val="20"/>
          <w:u w:val="single"/>
        </w:rPr>
        <w:t xml:space="preserve"> of </w:t>
      </w:r>
      <w:r w:rsidRPr="00104B65">
        <w:rPr>
          <w:rFonts w:ascii="Times New Roman" w:eastAsia="Times New Roman" w:hAnsi="Times New Roman" w:cs="Times New Roman"/>
          <w:b/>
          <w:sz w:val="20"/>
          <w:szCs w:val="20"/>
          <w:highlight w:val="yellow"/>
          <w:u w:val="single"/>
        </w:rPr>
        <w:t>tactical nuclear weapons</w:t>
      </w:r>
      <w:r w:rsidRPr="00412839">
        <w:rPr>
          <w:rFonts w:ascii="Times New Roman" w:eastAsia="Times New Roman" w:hAnsi="Times New Roman" w:cs="Times New Roman"/>
          <w:b/>
          <w:sz w:val="20"/>
          <w:szCs w:val="20"/>
          <w:u w:val="single"/>
        </w:rPr>
        <w:t xml:space="preserve">. ‘Every other option, in the view of the nuclear </w:t>
      </w:r>
      <w:proofErr w:type="spellStart"/>
      <w:r w:rsidRPr="00412839">
        <w:rPr>
          <w:rFonts w:ascii="Times New Roman" w:eastAsia="Times New Roman" w:hAnsi="Times New Roman" w:cs="Times New Roman"/>
          <w:b/>
          <w:sz w:val="20"/>
          <w:szCs w:val="20"/>
          <w:u w:val="single"/>
        </w:rPr>
        <w:t>weaponeers</w:t>
      </w:r>
      <w:proofErr w:type="spellEnd"/>
      <w:r w:rsidRPr="00412839">
        <w:rPr>
          <w:rFonts w:ascii="Times New Roman" w:eastAsia="Times New Roman" w:hAnsi="Times New Roman" w:cs="Times New Roman"/>
          <w:b/>
          <w:sz w:val="20"/>
          <w:szCs w:val="20"/>
          <w:u w:val="single"/>
        </w:rPr>
        <w:t>, would leave a gap,’</w:t>
      </w:r>
      <w:r w:rsidRPr="00412839">
        <w:rPr>
          <w:rFonts w:ascii="Times New Roman" w:eastAsia="Times New Roman" w:hAnsi="Times New Roman" w:cs="Times New Roman"/>
          <w:sz w:val="20"/>
          <w:szCs w:val="20"/>
        </w:rPr>
        <w:t xml:space="preserve"> the former senior intelligence official said. ‘Decisive is the key word of the Air Force’s planning. </w:t>
      </w:r>
      <w:r w:rsidRPr="00412839">
        <w:rPr>
          <w:rFonts w:ascii="Times New Roman" w:eastAsia="Times New Roman" w:hAnsi="Times New Roman" w:cs="Times New Roman"/>
          <w:b/>
          <w:sz w:val="20"/>
          <w:szCs w:val="20"/>
          <w:u w:val="single"/>
        </w:rPr>
        <w:t xml:space="preserve">It’s a tough decision. But we made it </w:t>
      </w:r>
      <w:r w:rsidRPr="00412839">
        <w:rPr>
          <w:rFonts w:ascii="Times New Roman" w:eastAsia="Times New Roman" w:hAnsi="Times New Roman" w:cs="Times New Roman"/>
          <w:b/>
          <w:sz w:val="20"/>
          <w:szCs w:val="20"/>
          <w:highlight w:val="yellow"/>
          <w:u w:val="single"/>
        </w:rPr>
        <w:t>in</w:t>
      </w:r>
      <w:r w:rsidRPr="00412839">
        <w:rPr>
          <w:rFonts w:ascii="Times New Roman" w:eastAsia="Times New Roman" w:hAnsi="Times New Roman" w:cs="Times New Roman"/>
          <w:b/>
          <w:sz w:val="20"/>
          <w:szCs w:val="20"/>
          <w:u w:val="single"/>
        </w:rPr>
        <w:t xml:space="preserve"> Japan</w:t>
      </w:r>
      <w:r w:rsidRPr="00412839">
        <w:rPr>
          <w:rFonts w:ascii="Times New Roman" w:eastAsia="Times New Roman" w:hAnsi="Times New Roman" w:cs="Times New Roman"/>
          <w:sz w:val="20"/>
          <w:szCs w:val="20"/>
        </w:rPr>
        <w:t xml:space="preserve">.’’ [12].10 The official continues to explain </w:t>
      </w:r>
      <w:r w:rsidRPr="00412839">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412839">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412839">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412839">
        <w:rPr>
          <w:rFonts w:ascii="Times New Roman" w:eastAsia="Times New Roman" w:hAnsi="Times New Roman" w:cs="Times New Roman"/>
          <w:sz w:val="20"/>
          <w:szCs w:val="20"/>
        </w:rPr>
        <w:t xml:space="preserve"> [12]</w:t>
      </w:r>
      <w:r w:rsidRPr="00412839">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strike, and some officers have even discussed resigning. </w:t>
      </w:r>
      <w:proofErr w:type="spellStart"/>
      <w:r w:rsidRPr="00412839">
        <w:rPr>
          <w:rFonts w:ascii="Times New Roman" w:eastAsia="Times New Roman" w:hAnsi="Times New Roman" w:cs="Times New Roman"/>
          <w:sz w:val="12"/>
          <w:szCs w:val="12"/>
        </w:rPr>
        <w:t>Hersh</w:t>
      </w:r>
      <w:proofErr w:type="spellEnd"/>
      <w:r w:rsidRPr="00412839">
        <w:rPr>
          <w:rFonts w:ascii="Times New Roman" w:eastAsia="Times New Roman" w:hAnsi="Times New Roman" w:cs="Times New Roman"/>
          <w:sz w:val="12"/>
          <w:szCs w:val="12"/>
        </w:rPr>
        <w:t xml:space="preserve"> quotes the former intelligence officer as saying, ‘‘Late this winter, the Joint Chiefs of Staff sought to remove the nuclear option from the evolving war plans for Iran - without success. The White House said, ‘Why are you challenging this? The option came from you’’’ </w:t>
      </w:r>
      <w:r w:rsidRPr="00412839">
        <w:rPr>
          <w:rFonts w:ascii="Times New Roman" w:eastAsia="Times New Roman" w:hAnsi="Times New Roman" w:cs="Times New Roman"/>
          <w:sz w:val="20"/>
          <w:szCs w:val="20"/>
        </w:rPr>
        <w:t xml:space="preserve">[12]. </w:t>
      </w:r>
      <w:r w:rsidRPr="00412839">
        <w:rPr>
          <w:rFonts w:ascii="Times New Roman" w:eastAsia="Times New Roman" w:hAnsi="Times New Roman" w:cs="Times New Roman"/>
          <w:b/>
          <w:sz w:val="20"/>
          <w:szCs w:val="20"/>
          <w:highlight w:val="yellow"/>
          <w:u w:val="single"/>
        </w:rPr>
        <w:t>This scenario</w:t>
      </w:r>
      <w:r w:rsidRPr="00412839">
        <w:rPr>
          <w:rFonts w:ascii="Times New Roman" w:eastAsia="Times New Roman" w:hAnsi="Times New Roman" w:cs="Times New Roman"/>
          <w:b/>
          <w:sz w:val="20"/>
          <w:szCs w:val="20"/>
          <w:u w:val="single"/>
        </w:rPr>
        <w:t xml:space="preserve"> has gained even more plausibility since a January 2007 Sunday Times report [13] of an Israeli intelligence leak that Israel was considering a strike against Iran, </w:t>
      </w:r>
      <w:r w:rsidRPr="00412839">
        <w:rPr>
          <w:rFonts w:ascii="Times New Roman" w:eastAsia="Times New Roman" w:hAnsi="Times New Roman" w:cs="Times New Roman"/>
          <w:b/>
          <w:sz w:val="20"/>
          <w:szCs w:val="20"/>
          <w:highlight w:val="yellow"/>
          <w:u w:val="single"/>
        </w:rPr>
        <w:t>using low-yield bunker busting nukes to destroy Iran’s supposedly secret underground nuclear facilities.</w:t>
      </w:r>
      <w:r w:rsidRPr="00412839">
        <w:rPr>
          <w:rFonts w:ascii="Times New Roman" w:eastAsia="Times New Roman" w:hAnsi="Times New Roman" w:cs="Times New Roman"/>
          <w:b/>
          <w:sz w:val="20"/>
          <w:szCs w:val="20"/>
          <w:u w:val="single"/>
        </w:rPr>
        <w:t xml:space="preserve"> In Moore’s scenario, </w:t>
      </w:r>
      <w:r w:rsidRPr="00412839">
        <w:rPr>
          <w:rFonts w:ascii="Times New Roman" w:eastAsia="Times New Roman" w:hAnsi="Times New Roman" w:cs="Times New Roman"/>
          <w:b/>
          <w:sz w:val="20"/>
          <w:szCs w:val="20"/>
          <w:highlight w:val="yellow"/>
          <w:u w:val="single"/>
        </w:rPr>
        <w:t>non-nuclear neighboring countries would then respond with conventional rockets and chemical, biological and radiological weapons. Israel then would retaliate with nuclear strikes on several countries, including a pre-emptive strike against Pakistan</w:t>
      </w:r>
      <w:r w:rsidRPr="00412839">
        <w:rPr>
          <w:rFonts w:ascii="Times New Roman" w:eastAsia="Times New Roman" w:hAnsi="Times New Roman" w:cs="Times New Roman"/>
          <w:b/>
          <w:sz w:val="20"/>
          <w:szCs w:val="20"/>
          <w:u w:val="single"/>
        </w:rPr>
        <w:t xml:space="preserve">, </w:t>
      </w:r>
      <w:r w:rsidRPr="00104B65">
        <w:rPr>
          <w:rFonts w:ascii="Times New Roman" w:eastAsia="Times New Roman" w:hAnsi="Times New Roman" w:cs="Times New Roman"/>
          <w:b/>
          <w:sz w:val="20"/>
          <w:szCs w:val="20"/>
          <w:highlight w:val="yellow"/>
          <w:u w:val="single"/>
        </w:rPr>
        <w:t>who then retaliates with an attack</w:t>
      </w:r>
      <w:r w:rsidRPr="00412839">
        <w:rPr>
          <w:rFonts w:ascii="Times New Roman" w:eastAsia="Times New Roman" w:hAnsi="Times New Roman" w:cs="Times New Roman"/>
          <w:b/>
          <w:sz w:val="20"/>
          <w:szCs w:val="20"/>
          <w:u w:val="single"/>
        </w:rPr>
        <w:t xml:space="preserve"> </w:t>
      </w:r>
      <w:r w:rsidRPr="00104B65">
        <w:rPr>
          <w:rFonts w:ascii="Times New Roman" w:eastAsia="Times New Roman" w:hAnsi="Times New Roman" w:cs="Times New Roman"/>
          <w:b/>
          <w:sz w:val="20"/>
          <w:szCs w:val="20"/>
          <w:highlight w:val="yellow"/>
          <w:u w:val="single"/>
        </w:rPr>
        <w:t>not only on Israel but pre-emptively striking India as well. Israel</w:t>
      </w:r>
      <w:r w:rsidRPr="00412839">
        <w:rPr>
          <w:rFonts w:ascii="Times New Roman" w:eastAsia="Times New Roman" w:hAnsi="Times New Roman" w:cs="Times New Roman"/>
          <w:b/>
          <w:sz w:val="20"/>
          <w:szCs w:val="20"/>
          <w:highlight w:val="yellow"/>
          <w:u w:val="single"/>
        </w:rPr>
        <w:t xml:space="preserve"> then initiates</w:t>
      </w:r>
      <w:r w:rsidRPr="00412839">
        <w:rPr>
          <w:rFonts w:ascii="Times New Roman" w:eastAsia="Times New Roman" w:hAnsi="Times New Roman" w:cs="Times New Roman"/>
          <w:b/>
          <w:sz w:val="20"/>
          <w:szCs w:val="20"/>
          <w:u w:val="single"/>
        </w:rPr>
        <w:t xml:space="preserve"> the ‘‘Samson option’’ with </w:t>
      </w:r>
      <w:r w:rsidRPr="00412839">
        <w:rPr>
          <w:rFonts w:ascii="Times New Roman" w:eastAsia="Times New Roman" w:hAnsi="Times New Roman" w:cs="Times New Roman"/>
          <w:b/>
          <w:sz w:val="20"/>
          <w:szCs w:val="20"/>
          <w:highlight w:val="yellow"/>
          <w:u w:val="single"/>
        </w:rPr>
        <w:t>attacks on other Muslim countries, Russia, and possibly the ‘‘anti-Semitic’’ cities of Europe.</w:t>
      </w:r>
      <w:r w:rsidRPr="00412839">
        <w:rPr>
          <w:rFonts w:ascii="Times New Roman" w:eastAsia="Times New Roman" w:hAnsi="Times New Roman" w:cs="Times New Roman"/>
          <w:b/>
          <w:sz w:val="20"/>
          <w:szCs w:val="20"/>
          <w:u w:val="single"/>
        </w:rPr>
        <w:t xml:space="preserve"> At that point, </w:t>
      </w:r>
      <w:r w:rsidRPr="00375929">
        <w:rPr>
          <w:rFonts w:ascii="Times New Roman" w:eastAsia="Times New Roman" w:hAnsi="Times New Roman" w:cs="Times New Roman"/>
          <w:b/>
          <w:sz w:val="20"/>
          <w:szCs w:val="20"/>
          <w:highlight w:val="yellow"/>
          <w:u w:val="single"/>
        </w:rPr>
        <w:t>all-out nuclear war ensues as the U.S. retaliates with nuclear attacks on Russia and possibly on China</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sz w:val="12"/>
          <w:szCs w:val="12"/>
        </w:rPr>
        <w:t xml:space="preserve">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w:t>
      </w:r>
      <w:proofErr w:type="spellStart"/>
      <w:r w:rsidRPr="00412839">
        <w:rPr>
          <w:rFonts w:ascii="Times New Roman" w:eastAsia="Times New Roman" w:hAnsi="Times New Roman" w:cs="Times New Roman"/>
          <w:sz w:val="12"/>
          <w:szCs w:val="12"/>
        </w:rPr>
        <w:t>misinterpretation</w:t>
      </w:r>
      <w:proofErr w:type="gramStart"/>
      <w:r w:rsidRPr="00412839">
        <w:rPr>
          <w:rFonts w:ascii="Times New Roman" w:eastAsia="Times New Roman" w:hAnsi="Times New Roman" w:cs="Times New Roman"/>
          <w:sz w:val="12"/>
          <w:szCs w:val="12"/>
        </w:rPr>
        <w:t>,or</w:t>
      </w:r>
      <w:proofErr w:type="spellEnd"/>
      <w:proofErr w:type="gramEnd"/>
      <w:r w:rsidRPr="00412839">
        <w:rPr>
          <w:rFonts w:ascii="Times New Roman" w:eastAsia="Times New Roman" w:hAnsi="Times New Roman" w:cs="Times New Roman"/>
          <w:sz w:val="12"/>
          <w:szCs w:val="12"/>
        </w:rPr>
        <w:t xml:space="preserve">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b/>
          <w:sz w:val="20"/>
          <w:szCs w:val="20"/>
          <w:highlight w:val="yellow"/>
          <w:u w:val="single"/>
        </w:rPr>
        <w:t>Aggression in the Middle East along with the willingness to use low-yield ‘‘bunker busting’’ nukes by the U.S. only increases the likelihood of nuclear war and catastrophe in the future.</w:t>
      </w:r>
      <w:r w:rsidRPr="00412839">
        <w:rPr>
          <w:rFonts w:ascii="Times New Roman" w:eastAsia="Times New Roman" w:hAnsi="Times New Roman" w:cs="Times New Roman"/>
          <w:b/>
          <w:sz w:val="20"/>
          <w:szCs w:val="20"/>
          <w:u w:val="single"/>
        </w:rPr>
        <w:t xml:space="preserve"> White House and Pentagon policy-makers are seriously considering the use of strategic nuclear weapons against Iran</w:t>
      </w:r>
      <w:r w:rsidRPr="00412839">
        <w:rPr>
          <w:rFonts w:ascii="Times New Roman" w:eastAsia="Times New Roman" w:hAnsi="Times New Roman" w:cs="Times New Roman"/>
          <w:sz w:val="20"/>
          <w:szCs w:val="20"/>
        </w:rPr>
        <w:t xml:space="preserve">. As Ryan </w:t>
      </w:r>
      <w:proofErr w:type="spellStart"/>
      <w:r w:rsidRPr="00412839">
        <w:rPr>
          <w:rFonts w:ascii="Times New Roman" w:eastAsia="Times New Roman" w:hAnsi="Times New Roman" w:cs="Times New Roman"/>
          <w:sz w:val="20"/>
          <w:szCs w:val="20"/>
        </w:rPr>
        <w:t>McMaken</w:t>
      </w:r>
      <w:proofErr w:type="spellEnd"/>
      <w:r w:rsidRPr="00412839">
        <w:rPr>
          <w:rFonts w:ascii="Times New Roman" w:eastAsia="Times New Roman" w:hAnsi="Times New Roman" w:cs="Times New Roman"/>
          <w:sz w:val="20"/>
          <w:szCs w:val="20"/>
        </w:rPr>
        <w:t xml:space="preserve"> explains, </w:t>
      </w:r>
      <w:r w:rsidRPr="00412839">
        <w:rPr>
          <w:rFonts w:ascii="Times New Roman" w:eastAsia="Times New Roman" w:hAnsi="Times New Roman" w:cs="Times New Roman"/>
          <w:b/>
          <w:sz w:val="20"/>
          <w:szCs w:val="20"/>
          <w:u w:val="single"/>
        </w:rPr>
        <w:t xml:space="preserve">someone at the Pentagon who had . . </w:t>
      </w:r>
      <w:proofErr w:type="gramStart"/>
      <w:r w:rsidRPr="00412839">
        <w:rPr>
          <w:rFonts w:ascii="Times New Roman" w:eastAsia="Times New Roman" w:hAnsi="Times New Roman" w:cs="Times New Roman"/>
          <w:b/>
          <w:sz w:val="20"/>
          <w:szCs w:val="20"/>
          <w:u w:val="single"/>
        </w:rPr>
        <w:t>.not</w:t>
      </w:r>
      <w:proofErr w:type="gramEnd"/>
      <w:r w:rsidRPr="00412839">
        <w:rPr>
          <w:rFonts w:ascii="Times New Roman" w:eastAsia="Times New Roman" w:hAnsi="Times New Roman" w:cs="Times New Roman"/>
          <w:b/>
          <w:sz w:val="20"/>
          <w:szCs w:val="20"/>
          <w:u w:val="single"/>
        </w:rPr>
        <w:t xml:space="preserve">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412839">
        <w:rPr>
          <w:rFonts w:ascii="Times New Roman" w:eastAsia="Times New Roman" w:hAnsi="Times New Roman" w:cs="Times New Roman"/>
          <w:sz w:val="20"/>
          <w:szCs w:val="20"/>
        </w:rPr>
        <w:t xml:space="preserve"> as well, even though virtually everyone on the face of the Earth thought we had actually normalized relations with them</w:t>
      </w:r>
      <w:r w:rsidRPr="00412839">
        <w:rPr>
          <w:rFonts w:ascii="Times New Roman" w:eastAsia="Times New Roman" w:hAnsi="Times New Roman" w:cs="Times New Roman"/>
          <w:sz w:val="20"/>
          <w:szCs w:val="20"/>
          <w:highlight w:val="yellow"/>
        </w:rPr>
        <w:t xml:space="preserve">. </w:t>
      </w:r>
      <w:r w:rsidRPr="00412839">
        <w:rPr>
          <w:rFonts w:ascii="Times New Roman" w:eastAsia="Times New Roman" w:hAnsi="Times New Roman" w:cs="Times New Roman"/>
          <w:b/>
          <w:sz w:val="20"/>
          <w:szCs w:val="20"/>
          <w:highlight w:val="yellow"/>
          <w:u w:val="single"/>
        </w:rPr>
        <w:t>It turns out, much to the surprise of the Chinese and the Russians, that they are still potential enemies in a nuclear holocaust.</w:t>
      </w:r>
    </w:p>
    <w:p w:rsidR="00E6722B" w:rsidRDefault="00E6722B" w:rsidP="00E6722B"/>
    <w:p w:rsidR="00E6722B" w:rsidRDefault="00E6722B" w:rsidP="00E6722B"/>
    <w:p w:rsidR="00E6722B" w:rsidRDefault="00E6722B" w:rsidP="00E6722B"/>
    <w:p w:rsidR="00E6722B" w:rsidRDefault="00E6722B" w:rsidP="00E6722B">
      <w:pPr>
        <w:pStyle w:val="Heading3"/>
      </w:pPr>
      <w:r>
        <w:lastRenderedPageBreak/>
        <w:t>Case</w:t>
      </w:r>
    </w:p>
    <w:p w:rsidR="00E6722B" w:rsidRDefault="00E6722B" w:rsidP="00E6722B">
      <w:pPr>
        <w:pStyle w:val="Heading3"/>
      </w:pPr>
      <w:r>
        <w:lastRenderedPageBreak/>
        <w:t>Preemption</w:t>
      </w:r>
    </w:p>
    <w:p w:rsidR="00E6722B" w:rsidRDefault="00E6722B" w:rsidP="00E6722B">
      <w:pPr>
        <w:pStyle w:val="Heading4"/>
      </w:pPr>
      <w:r>
        <w:t>NRC already has authority to preempt any law that inhibits the construction or operation of nuclear power plants</w:t>
      </w:r>
    </w:p>
    <w:p w:rsidR="00E6722B" w:rsidRPr="005D2387" w:rsidRDefault="00E6722B" w:rsidP="00E6722B">
      <w:pPr>
        <w:rPr>
          <w:rStyle w:val="StyleStyleBold12pt"/>
        </w:rPr>
      </w:pPr>
      <w:r w:rsidRPr="005D2387">
        <w:rPr>
          <w:rStyle w:val="StyleStyleBold12pt"/>
        </w:rPr>
        <w:t>Garvey, 2011</w:t>
      </w:r>
    </w:p>
    <w:p w:rsidR="00E6722B" w:rsidRPr="005D2387" w:rsidRDefault="00E6722B" w:rsidP="00E6722B">
      <w:r>
        <w:t>[Todd, Legislative attorney reporting for congressional research service, “</w:t>
      </w:r>
      <w:r w:rsidRPr="005D2387">
        <w:t xml:space="preserve">State Authority to Regulate Nuclear Power: Federal Preemption </w:t>
      </w:r>
      <w:proofErr w:type="gramStart"/>
      <w:r w:rsidRPr="005D2387">
        <w:t>Under</w:t>
      </w:r>
      <w:proofErr w:type="gramEnd"/>
      <w:r w:rsidRPr="005D2387">
        <w:t xml:space="preserve"> the Atomic Energy Act</w:t>
      </w:r>
      <w:r>
        <w:t xml:space="preserve">.” 9-6-11, Online, </w:t>
      </w:r>
      <w:r w:rsidRPr="005D2387">
        <w:t>https://www.google.com/url?sa=t&amp;rct=j&amp;q=&amp;esrc=s&amp;source=web&amp;cd=20&amp;cad=rja&amp;ved=0CFUQFjAJOAo&amp;url=https%3A%2F%2Fwww.hsdl.org%2F%3Fview%26did%3D718958&amp;ei=nm1mUJ_EEaapiALH9IC4Bw&amp;usg=AFQjCNFgzlXBq8_XGgKmLPjt6bvCSyc0TQ</w:t>
      </w:r>
      <w:r>
        <w:t>] /</w:t>
      </w:r>
      <w:proofErr w:type="spellStart"/>
      <w:r>
        <w:t>Wyo</w:t>
      </w:r>
      <w:proofErr w:type="spellEnd"/>
      <w:r>
        <w:t>-MB</w:t>
      </w:r>
    </w:p>
    <w:p w:rsidR="00E6722B" w:rsidRDefault="00E6722B" w:rsidP="00E6722B">
      <w:r w:rsidRPr="0064470D">
        <w:t xml:space="preserve">The Court then employed Congress’s intended division of authority to determine the preemptive scope of the AEA. In doing so </w:t>
      </w:r>
      <w:r w:rsidRPr="00377636">
        <w:rPr>
          <w:rStyle w:val="StyleBoldUnderline"/>
        </w:rPr>
        <w:t>the Court established two instances in which state law was preempted. First</w:t>
      </w:r>
      <w:r w:rsidRPr="0064470D">
        <w:t>, almost in passing</w:t>
      </w:r>
      <w:r w:rsidRPr="0028407B">
        <w:rPr>
          <w:highlight w:val="yellow"/>
        </w:rPr>
        <w:t xml:space="preserve">, </w:t>
      </w:r>
      <w:r w:rsidRPr="0028407B">
        <w:rPr>
          <w:rStyle w:val="StyleBoldUnderline"/>
          <w:highlight w:val="yellow"/>
        </w:rPr>
        <w:t>the Court noted</w:t>
      </w:r>
      <w:r w:rsidRPr="00377636">
        <w:rPr>
          <w:rStyle w:val="StyleBoldUnderline"/>
        </w:rPr>
        <w:t xml:space="preserve"> that </w:t>
      </w:r>
      <w:r w:rsidRPr="0028407B">
        <w:rPr>
          <w:rStyle w:val="StyleBoldUnderline"/>
          <w:highlight w:val="yellow"/>
        </w:rPr>
        <w:t>any state statute</w:t>
      </w:r>
      <w:r w:rsidRPr="00377636">
        <w:rPr>
          <w:rStyle w:val="StyleBoldUnderline"/>
        </w:rPr>
        <w:t xml:space="preserve"> which sought </w:t>
      </w:r>
      <w:r w:rsidRPr="0028407B">
        <w:rPr>
          <w:rStyle w:val="StyleBoldUnderline"/>
          <w:highlight w:val="yellow"/>
        </w:rPr>
        <w:t>to regulate the “construction</w:t>
      </w:r>
      <w:r w:rsidRPr="00377636">
        <w:rPr>
          <w:rStyle w:val="StyleBoldUnderline"/>
        </w:rPr>
        <w:t xml:space="preserve"> </w:t>
      </w:r>
      <w:r w:rsidRPr="0028407B">
        <w:rPr>
          <w:rStyle w:val="StyleBoldUnderline"/>
          <w:highlight w:val="yellow"/>
        </w:rPr>
        <w:t>and operation” of a nuclear power plant</w:t>
      </w:r>
      <w:r w:rsidRPr="00377636">
        <w:rPr>
          <w:rStyle w:val="StyleBoldUnderline"/>
        </w:rPr>
        <w:t xml:space="preserve">, even if enacted out of </w:t>
      </w:r>
      <w:proofErr w:type="spellStart"/>
      <w:r w:rsidRPr="00377636">
        <w:rPr>
          <w:rStyle w:val="StyleBoldUnderline"/>
        </w:rPr>
        <w:t>nonsafety</w:t>
      </w:r>
      <w:proofErr w:type="spellEnd"/>
      <w:r w:rsidRPr="00377636">
        <w:rPr>
          <w:rStyle w:val="StyleBoldUnderline"/>
        </w:rPr>
        <w:t xml:space="preserve"> concerns,” </w:t>
      </w:r>
      <w:r w:rsidRPr="0028407B">
        <w:rPr>
          <w:rStyle w:val="StyleBoldUnderline"/>
          <w:highlight w:val="yellow"/>
        </w:rPr>
        <w:t>would “directly conflict with the NRC’s exclusive authority over plant construction and operation</w:t>
      </w:r>
      <w:r w:rsidRPr="00377636">
        <w:rPr>
          <w:rStyle w:val="StyleBoldUnderline"/>
        </w:rPr>
        <w:t>.</w:t>
      </w:r>
      <w:r w:rsidRPr="0064470D">
        <w:t xml:space="preserve">”44 </w:t>
      </w:r>
      <w:r w:rsidRPr="00377636">
        <w:rPr>
          <w:rStyle w:val="StyleBoldUnderline"/>
        </w:rPr>
        <w:t xml:space="preserve">Thus, </w:t>
      </w:r>
      <w:r w:rsidRPr="0028407B">
        <w:rPr>
          <w:rStyle w:val="StyleBoldUnderline"/>
          <w:highlight w:val="yellow"/>
        </w:rPr>
        <w:t>any state law seeking to regulate</w:t>
      </w:r>
      <w:r w:rsidRPr="00377636">
        <w:rPr>
          <w:rStyle w:val="StyleBoldUnderline"/>
        </w:rPr>
        <w:t xml:space="preserve"> the “construction or operation” of </w:t>
      </w:r>
      <w:r w:rsidRPr="0028407B">
        <w:rPr>
          <w:rStyle w:val="StyleBoldUnderline"/>
          <w:highlight w:val="yellow"/>
        </w:rPr>
        <w:t>a</w:t>
      </w:r>
      <w:r w:rsidRPr="00377636">
        <w:rPr>
          <w:rStyle w:val="StyleBoldUnderline"/>
        </w:rPr>
        <w:t xml:space="preserve"> </w:t>
      </w:r>
      <w:r w:rsidRPr="0028407B">
        <w:rPr>
          <w:rStyle w:val="StyleBoldUnderline"/>
          <w:highlight w:val="yellow"/>
        </w:rPr>
        <w:t>nuclear power plant would be preempted,</w:t>
      </w:r>
      <w:r w:rsidRPr="00377636">
        <w:rPr>
          <w:rStyle w:val="StyleBoldUnderline"/>
        </w:rPr>
        <w:t xml:space="preserve"> either as in “conflict” with federal law, or as within a field exclusively occupied by the NRC</w:t>
      </w:r>
      <w:r w:rsidRPr="0064470D">
        <w:t>. Without elaborating, the Court concluded that the California statute did not attempt to regulate the “construction or operation” of a nuclear reactor.</w:t>
      </w:r>
    </w:p>
    <w:p w:rsidR="00E6722B" w:rsidRDefault="00E6722B" w:rsidP="00E6722B"/>
    <w:p w:rsidR="00E6722B" w:rsidRDefault="00E6722B" w:rsidP="00E6722B">
      <w:pPr>
        <w:pStyle w:val="Heading4"/>
      </w:pPr>
      <w:r>
        <w:t>No nuke renaissance—natural gas is too cheap</w:t>
      </w:r>
    </w:p>
    <w:p w:rsidR="00E6722B" w:rsidRPr="005D2DB0" w:rsidRDefault="00E6722B" w:rsidP="00E6722B">
      <w:pPr>
        <w:rPr>
          <w:rStyle w:val="StyleStyleBold12pt"/>
        </w:rPr>
      </w:pPr>
      <w:proofErr w:type="spellStart"/>
      <w:r w:rsidRPr="005D2DB0">
        <w:rPr>
          <w:rStyle w:val="StyleStyleBold12pt"/>
        </w:rPr>
        <w:t>Hiltzik</w:t>
      </w:r>
      <w:proofErr w:type="spellEnd"/>
      <w:r w:rsidRPr="005D2DB0">
        <w:rPr>
          <w:rStyle w:val="StyleStyleBold12pt"/>
        </w:rPr>
        <w:t>, 2011</w:t>
      </w:r>
    </w:p>
    <w:p w:rsidR="00E6722B" w:rsidRDefault="00E6722B" w:rsidP="00E6722B">
      <w:r>
        <w:t>[Michael, LA times, “</w:t>
      </w:r>
      <w:r w:rsidRPr="005D2DB0">
        <w:t>A nuclear renaissance in U.S. was unlikely even before Japan disaster</w:t>
      </w:r>
      <w:r>
        <w:t xml:space="preserve">.” 3-23-11, Online, </w:t>
      </w:r>
      <w:r w:rsidRPr="005D2DB0">
        <w:t>http://articles.latimes.com/2011/mar/23/business/la-fi-hiltzik-20110323</w:t>
      </w:r>
      <w:r>
        <w:t>] /</w:t>
      </w:r>
      <w:proofErr w:type="spellStart"/>
      <w:r>
        <w:t>Wyo</w:t>
      </w:r>
      <w:proofErr w:type="spellEnd"/>
      <w:r>
        <w:t>-MB</w:t>
      </w:r>
    </w:p>
    <w:p w:rsidR="00E6722B" w:rsidRDefault="00E6722B" w:rsidP="00E6722B">
      <w:r>
        <w:t>To all those who may be concerned that the catastrophic events at Japan's Fukushima Daiichi nuclear plant will derail the heralded renaissance of nuclear power in the U.S., you can relax.</w:t>
      </w:r>
      <w:r w:rsidRPr="005D2DB0">
        <w:rPr>
          <w:sz w:val="12"/>
        </w:rPr>
        <w:t xml:space="preserve">¶ </w:t>
      </w:r>
      <w:r>
        <w:t xml:space="preserve">The reason is simple: </w:t>
      </w:r>
      <w:r w:rsidRPr="0028407B">
        <w:rPr>
          <w:rStyle w:val="StyleBoldUnderline"/>
          <w:highlight w:val="yellow"/>
        </w:rPr>
        <w:t>There is no renaissance</w:t>
      </w:r>
      <w:r>
        <w:t>.</w:t>
      </w:r>
      <w:r w:rsidRPr="005D2DB0">
        <w:rPr>
          <w:sz w:val="12"/>
        </w:rPr>
        <w:t xml:space="preserve">¶ </w:t>
      </w:r>
      <w:r>
        <w:t xml:space="preserve">Not even Exelon Corp., the nation's biggest nuclear generation company, has been holding its breath for a surge in orders or appreciable increase in new generating capacity. </w:t>
      </w:r>
      <w:r w:rsidRPr="0028407B">
        <w:rPr>
          <w:rStyle w:val="StyleBoldUnderline"/>
          <w:highlight w:val="yellow"/>
        </w:rPr>
        <w:t>The reason</w:t>
      </w:r>
      <w:r w:rsidRPr="0028407B">
        <w:rPr>
          <w:highlight w:val="yellow"/>
        </w:rPr>
        <w:t xml:space="preserve"> </w:t>
      </w:r>
      <w:r w:rsidRPr="0028407B">
        <w:rPr>
          <w:rStyle w:val="StyleBoldUnderline"/>
          <w:highlight w:val="yellow"/>
        </w:rPr>
        <w:t>has</w:t>
      </w:r>
      <w:r>
        <w:t xml:space="preserve"> little to do with an unreasoning public's fear of nuclear meltdowns and radiation poisoning, and </w:t>
      </w:r>
      <w:r w:rsidRPr="0057130D">
        <w:rPr>
          <w:rStyle w:val="StyleBoldUnderline"/>
        </w:rPr>
        <w:t xml:space="preserve">almost </w:t>
      </w:r>
      <w:r w:rsidRPr="0028407B">
        <w:rPr>
          <w:rStyle w:val="StyleBoldUnderline"/>
          <w:highlight w:val="yellow"/>
        </w:rPr>
        <w:t>everything to do with pure economics.</w:t>
      </w:r>
      <w:r w:rsidRPr="0028407B">
        <w:rPr>
          <w:highlight w:val="yellow"/>
        </w:rPr>
        <w:t xml:space="preserve"> </w:t>
      </w:r>
      <w:r w:rsidRPr="0028407B">
        <w:t>As</w:t>
      </w:r>
      <w:r>
        <w:t xml:space="preserve"> John Rowe, Exelon's chairman and chief executive, told an audience at a Washington think tank two weeks ago</w:t>
      </w:r>
      <w:r w:rsidRPr="0057130D">
        <w:rPr>
          <w:rStyle w:val="StyleBoldUnderline"/>
        </w:rPr>
        <w:t xml:space="preserve">, </w:t>
      </w:r>
      <w:r w:rsidRPr="0028407B">
        <w:rPr>
          <w:rStyle w:val="StyleBoldUnderline"/>
          <w:highlight w:val="yellow"/>
        </w:rPr>
        <w:t>you can build a new natural gas plant for 40% less than a new nuclear plant,</w:t>
      </w:r>
      <w:r w:rsidRPr="0057130D">
        <w:rPr>
          <w:rStyle w:val="StyleBoldUnderline"/>
        </w:rPr>
        <w:t xml:space="preserve"> and </w:t>
      </w:r>
      <w:r w:rsidRPr="0028407B">
        <w:rPr>
          <w:rStyle w:val="StyleBoldUnderline"/>
          <w:highlight w:val="yellow"/>
        </w:rPr>
        <w:t>the price</w:t>
      </w:r>
      <w:r w:rsidRPr="0057130D">
        <w:rPr>
          <w:rStyle w:val="StyleBoldUnderline"/>
        </w:rPr>
        <w:t xml:space="preserve"> of its </w:t>
      </w:r>
      <w:r w:rsidRPr="0028407B">
        <w:rPr>
          <w:rStyle w:val="StyleBoldUnderline"/>
          <w:highlight w:val="yellow"/>
        </w:rPr>
        <w:t>fuel is at rock</w:t>
      </w:r>
      <w:r w:rsidRPr="0057130D">
        <w:rPr>
          <w:rStyle w:val="StyleBoldUnderline"/>
        </w:rPr>
        <w:t xml:space="preserve"> </w:t>
      </w:r>
      <w:r w:rsidRPr="0028407B">
        <w:rPr>
          <w:rStyle w:val="StyleBoldUnderline"/>
          <w:highlight w:val="yellow"/>
        </w:rPr>
        <w:t>bottom</w:t>
      </w:r>
      <w:r w:rsidRPr="0057130D">
        <w:rPr>
          <w:rStyle w:val="StyleBoldUnderline"/>
        </w:rPr>
        <w:t>.¶ "</w:t>
      </w:r>
      <w:r w:rsidRPr="0028407B">
        <w:rPr>
          <w:rStyle w:val="StyleBoldUnderline"/>
          <w:highlight w:val="yellow"/>
        </w:rPr>
        <w:t>Natural gas is queen</w:t>
      </w:r>
      <w:r w:rsidRPr="0028407B">
        <w:rPr>
          <w:highlight w:val="yellow"/>
        </w:rPr>
        <w:t>,</w:t>
      </w:r>
      <w:r>
        <w:t>" he says. (To be fair, Exelon also makes a lot of money from gas.)</w:t>
      </w:r>
    </w:p>
    <w:p w:rsidR="00E6722B" w:rsidRPr="005D2387" w:rsidRDefault="00E6722B" w:rsidP="00E6722B"/>
    <w:p w:rsidR="00E6722B" w:rsidRDefault="00E6722B" w:rsidP="00E6722B"/>
    <w:p w:rsidR="00E6722B" w:rsidRDefault="00E6722B" w:rsidP="00E6722B"/>
    <w:p w:rsidR="00E6722B" w:rsidRDefault="00E6722B" w:rsidP="00E6722B">
      <w:pPr>
        <w:pStyle w:val="Heading2"/>
      </w:pPr>
      <w:r>
        <w:lastRenderedPageBreak/>
        <w:t xml:space="preserve">1NC – Pre-emption Advantage (AT: </w:t>
      </w:r>
      <w:proofErr w:type="gramStart"/>
      <w:r>
        <w:t>Economy !)</w:t>
      </w:r>
      <w:proofErr w:type="gramEnd"/>
    </w:p>
    <w:p w:rsidR="00E6722B" w:rsidRPr="006634BC" w:rsidRDefault="00E6722B" w:rsidP="00E6722B">
      <w:pPr>
        <w:pStyle w:val="Heading4"/>
        <w:rPr>
          <w:u w:val="single"/>
        </w:rPr>
      </w:pPr>
      <w:r w:rsidRPr="006634BC">
        <w:rPr>
          <w:u w:val="single"/>
        </w:rPr>
        <w:t>Group the economy scenario</w:t>
      </w:r>
    </w:p>
    <w:p w:rsidR="00E6722B" w:rsidRDefault="00E6722B" w:rsidP="00E6722B">
      <w:pPr>
        <w:pStyle w:val="Heading4"/>
      </w:pPr>
      <w:r>
        <w:t>[1.] No internal link to this argument</w:t>
      </w:r>
    </w:p>
    <w:p w:rsidR="00E6722B" w:rsidRDefault="00E6722B" w:rsidP="00E6722B">
      <w:pPr>
        <w:pStyle w:val="Heading4"/>
      </w:pPr>
      <w:r>
        <w:t xml:space="preserve">- </w:t>
      </w:r>
      <w:proofErr w:type="gramStart"/>
      <w:r>
        <w:t>their</w:t>
      </w:r>
      <w:proofErr w:type="gramEnd"/>
      <w:r>
        <w:t xml:space="preserve"> </w:t>
      </w:r>
      <w:proofErr w:type="spellStart"/>
      <w:r>
        <w:t>Meyerson</w:t>
      </w:r>
      <w:proofErr w:type="spellEnd"/>
      <w:r>
        <w:t xml:space="preserve"> evidence is not about pre-emption doctrine or nuclear power.</w:t>
      </w:r>
    </w:p>
    <w:p w:rsidR="00E6722B" w:rsidRPr="006634BC" w:rsidRDefault="00E6722B" w:rsidP="00E6722B">
      <w:pPr>
        <w:pStyle w:val="Heading4"/>
      </w:pPr>
      <w:r>
        <w:t xml:space="preserve">- their </w:t>
      </w:r>
      <w:proofErr w:type="spellStart"/>
      <w:r>
        <w:t>Meyerson</w:t>
      </w:r>
      <w:proofErr w:type="spellEnd"/>
      <w:r>
        <w:t xml:space="preserve"> evidence says that Federalism is manipulated by who is in power at the time which proves the elections turns comes first and adds skepticism about the potential for the </w:t>
      </w:r>
      <w:proofErr w:type="spellStart"/>
      <w:r>
        <w:t>aff</w:t>
      </w:r>
      <w:proofErr w:type="spellEnd"/>
      <w:r>
        <w:t xml:space="preserve"> to solve for a stable new Federalist doctrine</w:t>
      </w:r>
    </w:p>
    <w:p w:rsidR="00E6722B" w:rsidRDefault="00E6722B" w:rsidP="00E6722B">
      <w:pPr>
        <w:pStyle w:val="Heading4"/>
      </w:pPr>
      <w:r>
        <w:t xml:space="preserve">- their </w:t>
      </w:r>
      <w:proofErr w:type="spellStart"/>
      <w:r>
        <w:t>Meyerson</w:t>
      </w:r>
      <w:proofErr w:type="spellEnd"/>
      <w:r>
        <w:t xml:space="preserve"> evidence assumes that the federal government will have effective economic stimulus plans but doesn’t say that spending helps the economy or that in the current terms of congressional gridlock policy changes will occur.</w:t>
      </w:r>
    </w:p>
    <w:p w:rsidR="00E6722B" w:rsidRDefault="00E6722B" w:rsidP="00E6722B">
      <w:pPr>
        <w:pStyle w:val="Heading4"/>
      </w:pPr>
      <w:r>
        <w:t xml:space="preserve">- </w:t>
      </w:r>
      <w:proofErr w:type="gramStart"/>
      <w:r>
        <w:t>their</w:t>
      </w:r>
      <w:proofErr w:type="gramEnd"/>
      <w:r>
        <w:t xml:space="preserve"> </w:t>
      </w:r>
      <w:proofErr w:type="spellStart"/>
      <w:r>
        <w:t>Meyerson</w:t>
      </w:r>
      <w:proofErr w:type="spellEnd"/>
      <w:r>
        <w:t xml:space="preserve"> evidence doesn’t say that the US economy will collapse </w:t>
      </w:r>
    </w:p>
    <w:p w:rsidR="00E6722B" w:rsidRPr="00595AC5" w:rsidRDefault="00E6722B" w:rsidP="00E6722B">
      <w:pPr>
        <w:pStyle w:val="Heading4"/>
      </w:pPr>
      <w:r>
        <w:t xml:space="preserve">[2.] Federalism causes economic growth – </w:t>
      </w:r>
      <w:proofErr w:type="gramStart"/>
      <w:r>
        <w:t>US</w:t>
      </w:r>
      <w:proofErr w:type="gramEnd"/>
      <w:r>
        <w:t>, Europe, and China prove. This answers their China competition argument and is more qualified</w:t>
      </w:r>
    </w:p>
    <w:p w:rsidR="00E6722B" w:rsidRPr="00B66B79" w:rsidRDefault="00E6722B" w:rsidP="00E6722B">
      <w:proofErr w:type="spellStart"/>
      <w:r w:rsidRPr="00B66B79">
        <w:rPr>
          <w:rStyle w:val="StyleStyleBold12pt"/>
        </w:rPr>
        <w:t>Qian</w:t>
      </w:r>
      <w:proofErr w:type="spellEnd"/>
      <w:r w:rsidRPr="00B66B79">
        <w:rPr>
          <w:rStyle w:val="StyleStyleBold12pt"/>
        </w:rPr>
        <w:t xml:space="preserve"> &amp; </w:t>
      </w:r>
      <w:proofErr w:type="spellStart"/>
      <w:r w:rsidRPr="00B66B79">
        <w:rPr>
          <w:rStyle w:val="StyleStyleBold12pt"/>
        </w:rPr>
        <w:t>Weingast</w:t>
      </w:r>
      <w:proofErr w:type="spellEnd"/>
      <w:r w:rsidRPr="00B66B79">
        <w:rPr>
          <w:rStyle w:val="StyleStyleBold12pt"/>
        </w:rPr>
        <w:t>, 97</w:t>
      </w:r>
      <w:r w:rsidRPr="00B66B79">
        <w:t>- Assistant Professor of Economics, and Senior Fellow, Hoover Institution at Stanford University (YINGYI QIAN and BARRY WEINGAST, “Federalism as a Commitment to Preserving Market Incentives”, Journal of Economic Perspectives, Fall, http://www-siepr.stanf</w:t>
      </w:r>
      <w:r>
        <w:t>ord.edu/workp/swp97042.pdf)</w:t>
      </w:r>
    </w:p>
    <w:p w:rsidR="00E6722B" w:rsidRDefault="00E6722B" w:rsidP="00E6722B">
      <w:r w:rsidRPr="00CD7C2A">
        <w:t xml:space="preserve">Studies of federalism typically illustrate their principles using the state governments of </w:t>
      </w:r>
      <w:r w:rsidRPr="0028407B">
        <w:rPr>
          <w:rStyle w:val="StyleBoldUnderline"/>
          <w:highlight w:val="yellow"/>
        </w:rPr>
        <w:t>the U</w:t>
      </w:r>
      <w:r w:rsidRPr="00B66B79">
        <w:rPr>
          <w:rStyle w:val="StyleBoldUnderline"/>
        </w:rPr>
        <w:t xml:space="preserve">nited </w:t>
      </w:r>
      <w:r w:rsidRPr="0028407B">
        <w:rPr>
          <w:rStyle w:val="StyleBoldUnderline"/>
          <w:highlight w:val="yellow"/>
        </w:rPr>
        <w:t>S</w:t>
      </w:r>
      <w:r w:rsidRPr="00B66B79">
        <w:rPr>
          <w:rStyle w:val="StyleBoldUnderline"/>
        </w:rPr>
        <w:t>tates</w:t>
      </w:r>
      <w:r w:rsidRPr="00CD7C2A">
        <w:t xml:space="preserve"> </w:t>
      </w:r>
      <w:r w:rsidRPr="0028407B">
        <w:t>or</w:t>
      </w:r>
      <w:r w:rsidRPr="00CD7C2A">
        <w:t xml:space="preserve"> the national and supranational governments </w:t>
      </w:r>
      <w:r w:rsidRPr="0028407B">
        <w:t xml:space="preserve">of </w:t>
      </w:r>
      <w:r w:rsidRPr="0028407B">
        <w:rPr>
          <w:rStyle w:val="StyleBoldUnderline"/>
          <w:highlight w:val="yellow"/>
        </w:rPr>
        <w:t>Europe. In addition to</w:t>
      </w:r>
      <w:r w:rsidRPr="00CD7C2A">
        <w:t xml:space="preserve"> drawing on those cases, we believe that modern </w:t>
      </w:r>
      <w:r w:rsidRPr="0028407B">
        <w:rPr>
          <w:rStyle w:val="StyleBoldUnderline"/>
          <w:highlight w:val="yellow"/>
        </w:rPr>
        <w:t xml:space="preserve">China provides a striking example of the economic benefits of </w:t>
      </w:r>
      <w:proofErr w:type="gramStart"/>
      <w:r w:rsidRPr="0028407B">
        <w:rPr>
          <w:rStyle w:val="StyleBoldUnderline"/>
          <w:highlight w:val="yellow"/>
        </w:rPr>
        <w:t>federalism</w:t>
      </w:r>
      <w:proofErr w:type="gramEnd"/>
      <w:r w:rsidRPr="00B66B79">
        <w:rPr>
          <w:rStyle w:val="StyleBoldUnderline"/>
        </w:rPr>
        <w:t xml:space="preserve">. China has emphasized </w:t>
      </w:r>
      <w:r w:rsidRPr="0028407B">
        <w:rPr>
          <w:rStyle w:val="StyleBoldUnderline"/>
          <w:highlight w:val="yellow"/>
        </w:rPr>
        <w:t>economic reform through devolution of authority from the central to local governments</w:t>
      </w:r>
      <w:r w:rsidRPr="0028407B">
        <w:rPr>
          <w:highlight w:val="yellow"/>
        </w:rPr>
        <w:t>,</w:t>
      </w:r>
      <w:r w:rsidRPr="00CD7C2A">
        <w:t xml:space="preserve"> in contrast to the more centralized reform in Eastern Europe and the former Soviet Union. Along several critical dimensions, </w:t>
      </w:r>
      <w:r w:rsidRPr="0028407B">
        <w:rPr>
          <w:rStyle w:val="StyleBoldUnderline"/>
          <w:highlight w:val="yellow"/>
        </w:rPr>
        <w:t>China’s</w:t>
      </w:r>
      <w:r w:rsidRPr="00CD7C2A">
        <w:t xml:space="preserve"> central government has explicitly limited its information as a way of credibly committing the center not to repeat the pernicious behavior of the Mao era. For example, the central government allows local governments to maintain various "extra-budget" and "off-budget" accounts. Limited knowledge about these budgets commits the central government not to tax them, which in turn encourages local governments to generate prosperity and revenue. The </w:t>
      </w:r>
      <w:r w:rsidRPr="0028407B">
        <w:rPr>
          <w:rStyle w:val="StyleBoldUnderline"/>
          <w:highlight w:val="yellow"/>
        </w:rPr>
        <w:t>central government</w:t>
      </w:r>
      <w:r w:rsidRPr="00CD7C2A">
        <w:t xml:space="preserve"> also </w:t>
      </w:r>
      <w:r w:rsidRPr="00B66B79">
        <w:rPr>
          <w:rStyle w:val="StyleBoldUnderline"/>
        </w:rPr>
        <w:t>i</w:t>
      </w:r>
      <w:r w:rsidRPr="0028407B">
        <w:rPr>
          <w:rStyle w:val="StyleBoldUnderline"/>
          <w:highlight w:val="yellow"/>
        </w:rPr>
        <w:t>ssues</w:t>
      </w:r>
      <w:r w:rsidRPr="00B66B79">
        <w:rPr>
          <w:rStyle w:val="StyleBoldUnderline"/>
        </w:rPr>
        <w:t xml:space="preserve"> large </w:t>
      </w:r>
      <w:r w:rsidRPr="0028407B">
        <w:rPr>
          <w:rStyle w:val="StyleBoldUnderline"/>
          <w:highlight w:val="yellow"/>
        </w:rPr>
        <w:t>quantities of cash, facilitating cash transactions</w:t>
      </w:r>
      <w:r w:rsidRPr="00B66B79">
        <w:rPr>
          <w:rStyle w:val="StyleBoldUnderline"/>
        </w:rPr>
        <w:t xml:space="preserve"> </w:t>
      </w:r>
      <w:r w:rsidRPr="0028407B">
        <w:rPr>
          <w:rStyle w:val="StyleBoldUnderline"/>
          <w:highlight w:val="yellow"/>
        </w:rPr>
        <w:t>which are far less prone to state predation</w:t>
      </w:r>
      <w:r w:rsidRPr="00B66B79">
        <w:rPr>
          <w:rStyle w:val="StyleBoldUnderline"/>
        </w:rPr>
        <w:t>.</w:t>
      </w:r>
      <w:r w:rsidRPr="00CD7C2A">
        <w:t xml:space="preserve"> Also, the state permits private savings accounts with state banks under false names, and thus credibly commits not to confiscate bank deposits for a particular person. Of course, the central government can still confiscate a portion of all deposits by taxation or inflation, but the political costs would be high. Although not completely binding its own hands, the central government’s devolution of information and authority makes it harder to use those hands.</w:t>
      </w:r>
    </w:p>
    <w:p w:rsidR="00E6722B" w:rsidRPr="005A0A1E" w:rsidRDefault="00E6722B" w:rsidP="00E6722B">
      <w:pPr>
        <w:pStyle w:val="Heading4"/>
      </w:pPr>
      <w:r>
        <w:t xml:space="preserve">[3.] </w:t>
      </w:r>
      <w:r w:rsidRPr="005A0A1E">
        <w:t xml:space="preserve">Federalism is the best system for budget control </w:t>
      </w:r>
    </w:p>
    <w:p w:rsidR="00E6722B" w:rsidRPr="005A0A1E" w:rsidRDefault="00E6722B" w:rsidP="00E6722B">
      <w:proofErr w:type="spellStart"/>
      <w:r w:rsidRPr="00B66B79">
        <w:rPr>
          <w:rStyle w:val="StyleStyleBold12pt"/>
        </w:rPr>
        <w:t>Bednar</w:t>
      </w:r>
      <w:proofErr w:type="spellEnd"/>
      <w:r w:rsidRPr="00B66B79">
        <w:rPr>
          <w:rStyle w:val="StyleStyleBold12pt"/>
        </w:rPr>
        <w:t xml:space="preserve"> 5</w:t>
      </w:r>
      <w:r w:rsidRPr="005A0A1E">
        <w:t xml:space="preserve"> - PhD from the University of Michigan, </w:t>
      </w:r>
      <w:proofErr w:type="spellStart"/>
      <w:r w:rsidRPr="005A0A1E">
        <w:t>Dept</w:t>
      </w:r>
      <w:proofErr w:type="spellEnd"/>
      <w:r w:rsidRPr="005A0A1E">
        <w:t xml:space="preserve"> of Political Science - (Jenna, June, 2005, “Constitutional Political Economy,” </w:t>
      </w:r>
      <w:proofErr w:type="spellStart"/>
      <w:r w:rsidRPr="005A0A1E">
        <w:t>ProQuest</w:t>
      </w:r>
      <w:proofErr w:type="spellEnd"/>
      <w:r w:rsidRPr="005A0A1E">
        <w:t>)</w:t>
      </w:r>
    </w:p>
    <w:p w:rsidR="00E6722B" w:rsidRPr="00154192" w:rsidRDefault="00E6722B" w:rsidP="00E6722B">
      <w:r w:rsidRPr="00154192">
        <w:lastRenderedPageBreak/>
        <w:t xml:space="preserve">This category includes economic beneﬁts. Some compare federalism to a unitary state, arguing that decentralization brings beneﬁts. In the ﬁscal federalism literature, </w:t>
      </w:r>
      <w:r w:rsidRPr="00B66B79">
        <w:rPr>
          <w:rStyle w:val="StyleBoldUnderline"/>
        </w:rPr>
        <w:t xml:space="preserve">the existence of </w:t>
      </w:r>
      <w:r w:rsidRPr="0028407B">
        <w:rPr>
          <w:rStyle w:val="StyleBoldUnderline"/>
          <w:highlight w:val="yellow"/>
        </w:rPr>
        <w:t>two levels of government</w:t>
      </w:r>
      <w:r w:rsidRPr="00B66B79">
        <w:rPr>
          <w:rStyle w:val="StyleBoldUnderline"/>
        </w:rPr>
        <w:t xml:space="preserve"> </w:t>
      </w:r>
      <w:r w:rsidRPr="0028407B">
        <w:rPr>
          <w:rStyle w:val="StyleBoldUnderline"/>
          <w:highlight w:val="yellow"/>
        </w:rPr>
        <w:t>mean</w:t>
      </w:r>
      <w:r w:rsidRPr="00B66B79">
        <w:rPr>
          <w:rStyle w:val="StyleBoldUnderline"/>
        </w:rPr>
        <w:t xml:space="preserve"> that </w:t>
      </w:r>
      <w:r w:rsidRPr="0028407B">
        <w:rPr>
          <w:rStyle w:val="StyleBoldUnderline"/>
          <w:highlight w:val="yellow"/>
        </w:rPr>
        <w:t>taxation</w:t>
      </w:r>
      <w:r w:rsidRPr="00B66B79">
        <w:rPr>
          <w:rStyle w:val="StyleBoldUnderline"/>
        </w:rPr>
        <w:t xml:space="preserve"> and expenditure policy </w:t>
      </w:r>
      <w:r w:rsidRPr="0028407B">
        <w:rPr>
          <w:rStyle w:val="StyleBoldUnderline"/>
          <w:highlight w:val="yellow"/>
        </w:rPr>
        <w:t>may be e</w:t>
      </w:r>
      <w:r w:rsidRPr="0028407B">
        <w:rPr>
          <w:rStyle w:val="StyleBoldUnderline"/>
          <w:rFonts w:ascii="Cambria Math" w:hAnsi="Cambria Math" w:cs="Cambria Math"/>
          <w:highlight w:val="yellow"/>
        </w:rPr>
        <w:t>ﬃ</w:t>
      </w:r>
      <w:r w:rsidRPr="0028407B">
        <w:rPr>
          <w:rStyle w:val="StyleBoldUnderline"/>
          <w:highlight w:val="yellow"/>
        </w:rPr>
        <w:t>ciently distributed to maximize</w:t>
      </w:r>
      <w:r w:rsidRPr="00B66B79">
        <w:rPr>
          <w:rStyle w:val="StyleBoldUnderline"/>
        </w:rPr>
        <w:t xml:space="preserve"> total </w:t>
      </w:r>
      <w:r w:rsidRPr="0028407B">
        <w:rPr>
          <w:rStyle w:val="StyleBoldUnderline"/>
          <w:highlight w:val="yellow"/>
        </w:rPr>
        <w:t>utility</w:t>
      </w:r>
      <w:r w:rsidRPr="00154192">
        <w:rPr>
          <w:u w:val="single"/>
        </w:rPr>
        <w:t xml:space="preserve"> </w:t>
      </w:r>
      <w:r w:rsidRPr="00154192">
        <w:t xml:space="preserve">(e.g. Musgrave 1997, Oates 1999). In the market-preserving federalism literature, </w:t>
      </w:r>
      <w:r w:rsidRPr="0028407B">
        <w:rPr>
          <w:rStyle w:val="StyleBoldUnderline"/>
          <w:highlight w:val="yellow"/>
        </w:rPr>
        <w:t>decentralization and fragmenting authority enables a state to credibly commit</w:t>
      </w:r>
      <w:r w:rsidRPr="00B66B79">
        <w:rPr>
          <w:rStyle w:val="StyleBoldUnderline"/>
        </w:rPr>
        <w:t xml:space="preserve"> not to expropriate all rents, </w:t>
      </w:r>
      <w:r w:rsidRPr="0028407B">
        <w:rPr>
          <w:rStyle w:val="StyleBoldUnderline"/>
          <w:highlight w:val="yellow"/>
        </w:rPr>
        <w:t>when coupled with other conditions</w:t>
      </w:r>
      <w:r w:rsidRPr="00B66B79">
        <w:rPr>
          <w:rStyle w:val="StyleBoldUnderline"/>
        </w:rPr>
        <w:t xml:space="preserve">, </w:t>
      </w:r>
      <w:r w:rsidRPr="0028407B">
        <w:rPr>
          <w:rStyle w:val="StyleBoldUnderline"/>
          <w:highlight w:val="yellow"/>
        </w:rPr>
        <w:t>such as a decentralization of ﬁscal control</w:t>
      </w:r>
      <w:r w:rsidRPr="00B66B79">
        <w:rPr>
          <w:rStyle w:val="StyleBoldUnderline"/>
        </w:rPr>
        <w:t xml:space="preserve"> and hard budget constraints</w:t>
      </w:r>
      <w:r w:rsidRPr="00154192">
        <w:t xml:space="preserve"> (</w:t>
      </w:r>
      <w:proofErr w:type="spellStart"/>
      <w:r w:rsidRPr="00154192">
        <w:t>Weingast</w:t>
      </w:r>
      <w:proofErr w:type="spellEnd"/>
      <w:r w:rsidRPr="00154192">
        <w:t xml:space="preserve"> 1995, </w:t>
      </w:r>
      <w:proofErr w:type="spellStart"/>
      <w:r w:rsidRPr="00154192">
        <w:t>Rodden</w:t>
      </w:r>
      <w:proofErr w:type="spellEnd"/>
      <w:r w:rsidRPr="00154192">
        <w:t xml:space="preserve"> and Rose-Ackerman 1997, </w:t>
      </w:r>
      <w:proofErr w:type="spellStart"/>
      <w:r w:rsidRPr="00154192">
        <w:t>Qian</w:t>
      </w:r>
      <w:proofErr w:type="spellEnd"/>
      <w:r w:rsidRPr="00154192">
        <w:t xml:space="preserve"> and </w:t>
      </w:r>
      <w:proofErr w:type="spellStart"/>
      <w:r w:rsidRPr="00154192">
        <w:t>Weingast</w:t>
      </w:r>
      <w:proofErr w:type="spellEnd"/>
      <w:r w:rsidRPr="00154192">
        <w:t xml:space="preserve"> 1997, </w:t>
      </w:r>
      <w:proofErr w:type="spellStart"/>
      <w:r w:rsidRPr="00154192">
        <w:t>Rodden</w:t>
      </w:r>
      <w:proofErr w:type="spellEnd"/>
      <w:r w:rsidRPr="00154192">
        <w:t xml:space="preserve"> and </w:t>
      </w:r>
      <w:proofErr w:type="spellStart"/>
      <w:r w:rsidRPr="00154192">
        <w:t>Wibbels</w:t>
      </w:r>
      <w:proofErr w:type="spellEnd"/>
      <w:r w:rsidRPr="00154192">
        <w:t xml:space="preserve"> 2002). Also, </w:t>
      </w:r>
      <w:r w:rsidRPr="0028407B">
        <w:rPr>
          <w:rStyle w:val="StyleBoldUnderline"/>
          <w:highlight w:val="yellow"/>
        </w:rPr>
        <w:t>there may be beneﬁts from lower government policy experimentation</w:t>
      </w:r>
      <w:r w:rsidRPr="00154192">
        <w:t xml:space="preserve"> (</w:t>
      </w:r>
      <w:proofErr w:type="spellStart"/>
      <w:r w:rsidRPr="00154192">
        <w:t>Kollman</w:t>
      </w:r>
      <w:proofErr w:type="spellEnd"/>
      <w:r w:rsidRPr="00154192">
        <w:t xml:space="preserve"> et al. 2000); </w:t>
      </w:r>
      <w:r w:rsidRPr="00B66B79">
        <w:rPr>
          <w:rStyle w:val="StyleBoldUnderline"/>
        </w:rPr>
        <w:t xml:space="preserve">these may be economic in nature – welfare policy, taxation schemes </w:t>
      </w:r>
      <w:r w:rsidRPr="00154192">
        <w:t xml:space="preserve">– but often are not, directly, </w:t>
      </w:r>
      <w:r w:rsidRPr="00B66B79">
        <w:rPr>
          <w:rStyle w:val="StyleBoldUnderline"/>
        </w:rPr>
        <w:t>as with education or health care</w:t>
      </w:r>
      <w:r w:rsidRPr="00154192">
        <w:t xml:space="preserve">. At the same time, </w:t>
      </w:r>
      <w:r w:rsidRPr="00B66B79">
        <w:rPr>
          <w:rStyle w:val="StyleBoldUnderline"/>
        </w:rPr>
        <w:t>f</w:t>
      </w:r>
      <w:r w:rsidRPr="0028407B">
        <w:rPr>
          <w:rStyle w:val="StyleBoldUnderline"/>
          <w:highlight w:val="yellow"/>
        </w:rPr>
        <w:t>ederalism</w:t>
      </w:r>
      <w:r w:rsidRPr="00B66B79">
        <w:rPr>
          <w:rStyle w:val="StyleBoldUnderline"/>
        </w:rPr>
        <w:t xml:space="preserve"> </w:t>
      </w:r>
      <w:r w:rsidRPr="0028407B">
        <w:rPr>
          <w:rStyle w:val="StyleBoldUnderline"/>
          <w:highlight w:val="yellow"/>
        </w:rPr>
        <w:t>is more centralized than a</w:t>
      </w:r>
      <w:r w:rsidRPr="00B66B79">
        <w:rPr>
          <w:rStyle w:val="StyleBoldUnderline"/>
        </w:rPr>
        <w:t xml:space="preserve"> </w:t>
      </w:r>
      <w:r w:rsidRPr="0028407B">
        <w:rPr>
          <w:rStyle w:val="StyleBoldUnderline"/>
          <w:highlight w:val="yellow"/>
        </w:rPr>
        <w:t>confederacy, and centralized regulation of trade permits a polity to enjoy the beneﬁts of a common</w:t>
      </w:r>
      <w:r w:rsidRPr="00B66B79">
        <w:rPr>
          <w:rStyle w:val="StyleBoldUnderline"/>
        </w:rPr>
        <w:t xml:space="preserve"> </w:t>
      </w:r>
      <w:r w:rsidRPr="0028407B">
        <w:rPr>
          <w:rStyle w:val="StyleBoldUnderline"/>
          <w:highlight w:val="yellow"/>
        </w:rPr>
        <w:t>market</w:t>
      </w:r>
      <w:r w:rsidRPr="00154192">
        <w:t xml:space="preserve">. Madison praised federalism for its potential to improve the overall quality of representation over what was present in the state legislatures prior to federation, bolstering the feasibility of democracy (the Federalist, </w:t>
      </w:r>
      <w:proofErr w:type="spellStart"/>
      <w:r w:rsidRPr="00154192">
        <w:t>Elazar</w:t>
      </w:r>
      <w:proofErr w:type="spellEnd"/>
      <w:r w:rsidRPr="00154192">
        <w:t xml:space="preserve"> 1987, </w:t>
      </w:r>
      <w:proofErr w:type="spellStart"/>
      <w:proofErr w:type="gramStart"/>
      <w:r w:rsidRPr="00154192">
        <w:t>Ostrom</w:t>
      </w:r>
      <w:proofErr w:type="spellEnd"/>
      <w:proofErr w:type="gramEnd"/>
      <w:r w:rsidRPr="00154192">
        <w:t xml:space="preserve"> 1991). </w:t>
      </w:r>
    </w:p>
    <w:p w:rsidR="00E6722B" w:rsidRDefault="00E6722B" w:rsidP="00E6722B">
      <w:pPr>
        <w:pStyle w:val="Heading4"/>
      </w:pPr>
      <w:r>
        <w:t>[4.] US federalism is key to international trading models</w:t>
      </w:r>
    </w:p>
    <w:p w:rsidR="00E6722B" w:rsidRPr="005A0A1E" w:rsidRDefault="00E6722B" w:rsidP="00E6722B">
      <w:proofErr w:type="spellStart"/>
      <w:r w:rsidRPr="005A0A1E">
        <w:rPr>
          <w:b/>
        </w:rPr>
        <w:t>Calabresi</w:t>
      </w:r>
      <w:proofErr w:type="spellEnd"/>
      <w:r w:rsidRPr="005A0A1E">
        <w:rPr>
          <w:b/>
        </w:rPr>
        <w:t xml:space="preserve"> 95</w:t>
      </w:r>
      <w:r w:rsidRPr="005A0A1E">
        <w:t xml:space="preserve"> (Steven G. </w:t>
      </w:r>
      <w:proofErr w:type="spellStart"/>
      <w:r w:rsidRPr="005A0A1E">
        <w:t>Calabresi</w:t>
      </w:r>
      <w:proofErr w:type="spellEnd"/>
      <w:r w:rsidRPr="005A0A1E">
        <w:t xml:space="preserve">, professor of law at Northwestern University, George C Dix Professor of Constitutional Law, BA cum laude from Yale University, JD from Yale University, co-founder of the Federalist Society, Chairman of the Federalist Society Board of Directors, editor of the American Journal of Comparative Law, member of the </w:t>
      </w:r>
      <w:proofErr w:type="spellStart"/>
      <w:r w:rsidRPr="005A0A1E">
        <w:t>Oquosoc</w:t>
      </w:r>
      <w:proofErr w:type="spellEnd"/>
      <w:r w:rsidRPr="005A0A1E">
        <w:t xml:space="preserve"> Angling Association, former advisor to Attorney General Edwin Meese III, former speechwriter for former Vice President Dan Quayle, former resident scholar at Harvard University, former Benjamin Mazur Summer Research Professor, former associate and assistant professor of law at Northwestern University, former research associate at the American Enterprise Institute for Public Policy Research, December 1995, “‘A Government of Limited and Enumerated Powers’: In Defense of United States v. Lopez,” published by the Michigan Law Review, volume 94 number 3, page 759)</w:t>
      </w:r>
    </w:p>
    <w:p w:rsidR="00E6722B" w:rsidRPr="005A0A1E" w:rsidRDefault="00E6722B" w:rsidP="00E6722B">
      <w:r w:rsidRPr="006634BC">
        <w:rPr>
          <w:rStyle w:val="StyleBoldUnderline"/>
        </w:rPr>
        <w:t xml:space="preserve">The fifty years since then have seen the birth of the </w:t>
      </w:r>
      <w:r w:rsidRPr="006634BC">
        <w:rPr>
          <w:rStyle w:val="StyleBoldUnderline"/>
          <w:highlight w:val="green"/>
        </w:rPr>
        <w:t>U</w:t>
      </w:r>
      <w:r w:rsidRPr="006634BC">
        <w:rPr>
          <w:rStyle w:val="StyleBoldUnderline"/>
        </w:rPr>
        <w:t xml:space="preserve">nited </w:t>
      </w:r>
      <w:r w:rsidRPr="006634BC">
        <w:rPr>
          <w:rStyle w:val="StyleBoldUnderline"/>
          <w:highlight w:val="green"/>
        </w:rPr>
        <w:t>N</w:t>
      </w:r>
      <w:r w:rsidRPr="006634BC">
        <w:rPr>
          <w:rStyle w:val="StyleBoldUnderline"/>
        </w:rPr>
        <w:t xml:space="preserve">a- </w:t>
      </w:r>
      <w:proofErr w:type="spellStart"/>
      <w:r w:rsidRPr="006634BC">
        <w:rPr>
          <w:rStyle w:val="StyleBoldUnderline"/>
        </w:rPr>
        <w:t>tions</w:t>
      </w:r>
      <w:proofErr w:type="spellEnd"/>
      <w:r w:rsidRPr="006634BC">
        <w:rPr>
          <w:rStyle w:val="StyleBoldUnderline"/>
        </w:rPr>
        <w:t>, the North Atlantic Treaty Organization (</w:t>
      </w:r>
      <w:r w:rsidRPr="006634BC">
        <w:rPr>
          <w:rStyle w:val="StyleBoldUnderline"/>
          <w:highlight w:val="green"/>
        </w:rPr>
        <w:t>NATO), the E</w:t>
      </w:r>
      <w:r w:rsidRPr="006634BC">
        <w:rPr>
          <w:rStyle w:val="StyleBoldUnderline"/>
        </w:rPr>
        <w:t xml:space="preserve">uro- </w:t>
      </w:r>
      <w:proofErr w:type="spellStart"/>
      <w:r w:rsidRPr="006634BC">
        <w:rPr>
          <w:rStyle w:val="StyleBoldUnderline"/>
        </w:rPr>
        <w:t>pean</w:t>
      </w:r>
      <w:proofErr w:type="spellEnd"/>
      <w:r w:rsidRPr="006634BC">
        <w:rPr>
          <w:rStyle w:val="StyleBoldUnderline"/>
        </w:rPr>
        <w:t xml:space="preserve"> </w:t>
      </w:r>
      <w:r w:rsidRPr="006634BC">
        <w:rPr>
          <w:rStyle w:val="StyleBoldUnderline"/>
          <w:highlight w:val="green"/>
        </w:rPr>
        <w:t>U</w:t>
      </w:r>
      <w:r w:rsidRPr="006634BC">
        <w:rPr>
          <w:rStyle w:val="StyleBoldUnderline"/>
        </w:rPr>
        <w:t xml:space="preserve">nion, the European Convention on Human Rights, the British Commonwealth, the Confederation of Independent States (CIS), the </w:t>
      </w:r>
      <w:r w:rsidRPr="006634BC">
        <w:rPr>
          <w:rStyle w:val="StyleBoldUnderline"/>
          <w:highlight w:val="green"/>
        </w:rPr>
        <w:t>GATT</w:t>
      </w:r>
      <w:r w:rsidRPr="006634BC">
        <w:rPr>
          <w:rStyle w:val="StyleBoldUnderline"/>
        </w:rPr>
        <w:t xml:space="preserve">, the </w:t>
      </w:r>
      <w:r w:rsidRPr="006634BC">
        <w:rPr>
          <w:rStyle w:val="StyleBoldUnderline"/>
          <w:highlight w:val="green"/>
        </w:rPr>
        <w:t>NAFTA, and</w:t>
      </w:r>
      <w:r w:rsidRPr="006634BC">
        <w:rPr>
          <w:rStyle w:val="StyleBoldUnderline"/>
        </w:rPr>
        <w:t xml:space="preserve"> countless other </w:t>
      </w:r>
      <w:r w:rsidRPr="006634BC">
        <w:rPr>
          <w:rStyle w:val="StyleBoldUnderline"/>
          <w:highlight w:val="green"/>
        </w:rPr>
        <w:t>transnational "federal" entities</w:t>
      </w:r>
      <w:r w:rsidRPr="006634BC">
        <w:rPr>
          <w:rStyle w:val="StyleBoldUnderline"/>
        </w:rPr>
        <w:t xml:space="preserve"> of varying degrees of importance.24 Many of these </w:t>
      </w:r>
      <w:r w:rsidRPr="006634BC">
        <w:rPr>
          <w:rStyle w:val="StyleBoldUnderline"/>
          <w:highlight w:val="green"/>
        </w:rPr>
        <w:t>were openly inspired by</w:t>
      </w:r>
      <w:r w:rsidRPr="006634BC">
        <w:rPr>
          <w:rStyle w:val="StyleBoldUnderline"/>
        </w:rPr>
        <w:t xml:space="preserve"> the success story of </w:t>
      </w:r>
      <w:r w:rsidRPr="006634BC">
        <w:rPr>
          <w:rStyle w:val="StyleBoldUnderline"/>
          <w:highlight w:val="green"/>
        </w:rPr>
        <w:t xml:space="preserve">American </w:t>
      </w:r>
      <w:proofErr w:type="spellStart"/>
      <w:r w:rsidRPr="006634BC">
        <w:rPr>
          <w:rStyle w:val="StyleBoldUnderline"/>
          <w:highlight w:val="green"/>
        </w:rPr>
        <w:t>feder</w:t>
      </w:r>
      <w:proofErr w:type="spellEnd"/>
      <w:r w:rsidRPr="006634BC">
        <w:rPr>
          <w:rStyle w:val="StyleBoldUnderline"/>
          <w:highlight w:val="green"/>
        </w:rPr>
        <w:t xml:space="preserve">- </w:t>
      </w:r>
      <w:proofErr w:type="spellStart"/>
      <w:r w:rsidRPr="006634BC">
        <w:rPr>
          <w:rStyle w:val="StyleBoldUnderline"/>
          <w:highlight w:val="green"/>
        </w:rPr>
        <w:t>alism</w:t>
      </w:r>
      <w:proofErr w:type="spellEnd"/>
      <w:r w:rsidRPr="006634BC">
        <w:rPr>
          <w:rStyle w:val="StyleBoldUnderline"/>
        </w:rPr>
        <w:t>, which, for example, led many Europeans to want to build a Common Market that could become a "United States of Europe</w:t>
      </w:r>
      <w:r w:rsidRPr="005A0A1E">
        <w:t xml:space="preserve">." While many of these new democratic transnational entities are very weak, they nonetheless have developed important powers: </w:t>
      </w:r>
      <w:r w:rsidRPr="006634BC">
        <w:rPr>
          <w:rStyle w:val="StyleBoldUnderline"/>
          <w:highlight w:val="green"/>
        </w:rPr>
        <w:t>they have helped to keep</w:t>
      </w:r>
      <w:r w:rsidRPr="006634BC">
        <w:rPr>
          <w:rStyle w:val="StyleBoldUnderline"/>
        </w:rPr>
        <w:t xml:space="preserve"> the </w:t>
      </w:r>
      <w:r w:rsidRPr="006634BC">
        <w:rPr>
          <w:rStyle w:val="StyleBoldUnderline"/>
          <w:highlight w:val="green"/>
        </w:rPr>
        <w:t>peace</w:t>
      </w:r>
      <w:r w:rsidRPr="006634BC">
        <w:rPr>
          <w:rStyle w:val="StyleBoldUnderline"/>
        </w:rPr>
        <w:t>, and in some instances, as with the European Union, they show real potential for some day attaining essentially all the attributes of sovereignty commonly associated with a federal nation-state, like the United States</w:t>
      </w:r>
      <w:r w:rsidRPr="005A0A1E">
        <w:t xml:space="preserve">. The growth and success of transnational </w:t>
      </w:r>
      <w:proofErr w:type="spellStart"/>
      <w:r w:rsidRPr="005A0A1E">
        <w:t>confederal</w:t>
      </w:r>
      <w:proofErr w:type="spellEnd"/>
      <w:r w:rsidRPr="005A0A1E">
        <w:t xml:space="preserve"> forms since 1945 is truly </w:t>
      </w:r>
      <w:proofErr w:type="spellStart"/>
      <w:r w:rsidRPr="005A0A1E">
        <w:t>aston</w:t>
      </w:r>
      <w:proofErr w:type="spellEnd"/>
      <w:r w:rsidRPr="005A0A1E">
        <w:t xml:space="preserve">- </w:t>
      </w:r>
      <w:proofErr w:type="spellStart"/>
      <w:r w:rsidRPr="005A0A1E">
        <w:t>ishing</w:t>
      </w:r>
      <w:proofErr w:type="spellEnd"/>
      <w:r w:rsidRPr="005A0A1E">
        <w:t xml:space="preserve"> and rightly is viewed by many - either with alarm or with hope - as holding out the eventual prospect of a future global fed- </w:t>
      </w:r>
      <w:proofErr w:type="spellStart"/>
      <w:r w:rsidRPr="005A0A1E">
        <w:t>eral</w:t>
      </w:r>
      <w:proofErr w:type="spellEnd"/>
      <w:r w:rsidRPr="005A0A1E">
        <w:t xml:space="preserve"> government or at least the prospect of several continental-sized federal governments.</w:t>
      </w:r>
    </w:p>
    <w:p w:rsidR="00E6722B" w:rsidRDefault="00E6722B" w:rsidP="00E6722B">
      <w:pPr>
        <w:pStyle w:val="Heading4"/>
      </w:pPr>
      <w:r>
        <w:t>That solves economy most efficiently</w:t>
      </w:r>
    </w:p>
    <w:p w:rsidR="00E6722B" w:rsidRPr="005A0A1E" w:rsidRDefault="00E6722B" w:rsidP="00E6722B">
      <w:proofErr w:type="spellStart"/>
      <w:r w:rsidRPr="005A0A1E">
        <w:rPr>
          <w:b/>
        </w:rPr>
        <w:t>Calabresi</w:t>
      </w:r>
      <w:proofErr w:type="spellEnd"/>
      <w:r w:rsidRPr="005A0A1E">
        <w:rPr>
          <w:b/>
        </w:rPr>
        <w:t xml:space="preserve"> 95</w:t>
      </w:r>
      <w:r w:rsidRPr="005A0A1E">
        <w:t xml:space="preserve"> (Steven G. </w:t>
      </w:r>
      <w:proofErr w:type="spellStart"/>
      <w:r w:rsidRPr="005A0A1E">
        <w:t>Calabresi</w:t>
      </w:r>
      <w:proofErr w:type="spellEnd"/>
      <w:r w:rsidRPr="005A0A1E">
        <w:t xml:space="preserve">, professor of law at Northwestern University, George C Dix Professor of Constitutional Law, BA cum laude from Yale University, JD from Yale University, co-founder of the Federalist Society, Chairman of the Federalist Society Board of Directors, editor of the American Journal of Comparative Law, member of the </w:t>
      </w:r>
      <w:proofErr w:type="spellStart"/>
      <w:r w:rsidRPr="005A0A1E">
        <w:t>Oquosoc</w:t>
      </w:r>
      <w:proofErr w:type="spellEnd"/>
      <w:r w:rsidRPr="005A0A1E">
        <w:t xml:space="preserve"> Angling Association, former advisor to Attorney General Edwin Meese III, former speechwriter for former Vice President Dan Quayle, former resident scholar at Harvard University, former Benjamin Mazur Summer Research Professor, former associate and assistant professor of law at Northwestern University, former research associate at the American Enterprise </w:t>
      </w:r>
      <w:r w:rsidRPr="005A0A1E">
        <w:lastRenderedPageBreak/>
        <w:t>Institute for Public Policy Research, December 1995, “‘A Government of Limited and Enumerated Powers’: In Defense of United States v. Lopez,” published by the Michigan Law Review, volume 94 number 3, page 771-2)</w:t>
      </w:r>
    </w:p>
    <w:p w:rsidR="00E6722B" w:rsidRDefault="00E6722B" w:rsidP="00E6722B">
      <w:r w:rsidRPr="005A0A1E">
        <w:t xml:space="preserve">A third related advantage is that </w:t>
      </w:r>
      <w:r w:rsidRPr="00B66B79">
        <w:rPr>
          <w:rStyle w:val="StyleBoldUnderline"/>
        </w:rPr>
        <w:t xml:space="preserve">international </w:t>
      </w:r>
      <w:r w:rsidRPr="00B66B79">
        <w:rPr>
          <w:rStyle w:val="StyleBoldUnderline"/>
          <w:highlight w:val="green"/>
        </w:rPr>
        <w:t>federations can undertake</w:t>
      </w:r>
      <w:r w:rsidRPr="00B66B79">
        <w:rPr>
          <w:rStyle w:val="StyleBoldUnderline"/>
        </w:rPr>
        <w:t xml:space="preserve"> a host of governmental </w:t>
      </w:r>
      <w:r w:rsidRPr="00B66B79">
        <w:rPr>
          <w:rStyle w:val="StyleBoldUnderline"/>
          <w:highlight w:val="green"/>
        </w:rPr>
        <w:t>activities in which there are sig-</w:t>
      </w:r>
      <w:proofErr w:type="spellStart"/>
      <w:r w:rsidRPr="00B66B79">
        <w:rPr>
          <w:rStyle w:val="StyleBoldUnderline"/>
          <w:highlight w:val="green"/>
        </w:rPr>
        <w:t>nificant</w:t>
      </w:r>
      <w:proofErr w:type="spellEnd"/>
      <w:r w:rsidRPr="00B66B79">
        <w:rPr>
          <w:rStyle w:val="StyleBoldUnderline"/>
          <w:highlight w:val="green"/>
        </w:rPr>
        <w:t xml:space="preserve"> economies of scale</w:t>
      </w:r>
      <w:r w:rsidRPr="005A0A1E">
        <w:t xml:space="preserve">. This is one reason why federations can provide better for the common defense than can their constituent parts. Intercontinental ballistic missiles, nuclear-powered aircraft carriers and submarines, and B-2 stealth bombers tend to be </w:t>
      </w:r>
      <w:proofErr w:type="spellStart"/>
      <w:r w:rsidRPr="005A0A1E">
        <w:t>expen-sive</w:t>
      </w:r>
      <w:proofErr w:type="spellEnd"/>
      <w:r w:rsidRPr="005A0A1E">
        <w:t xml:space="preserve">. </w:t>
      </w:r>
      <w:r w:rsidRPr="00B66B79">
        <w:rPr>
          <w:rStyle w:val="StyleBoldUnderline"/>
          <w:highlight w:val="green"/>
        </w:rPr>
        <w:t>Economies of scale make it cheaper for fifty states to produce one set of these items than</w:t>
      </w:r>
      <w:r w:rsidRPr="00B66B79">
        <w:rPr>
          <w:rStyle w:val="StyleBoldUnderline"/>
        </w:rPr>
        <w:t xml:space="preserve"> it would be for fifty states to try to pro-duce </w:t>
      </w:r>
      <w:r w:rsidRPr="00B66B79">
        <w:rPr>
          <w:rStyle w:val="StyleBoldUnderline"/>
          <w:highlight w:val="green"/>
        </w:rPr>
        <w:t>fifty sets</w:t>
      </w:r>
      <w:r w:rsidRPr="005A0A1E">
        <w:t xml:space="preserve">. This is true even without factoring in the North American regional tensions that would be created if this continent had to endure the presence of fifty nuclear </w:t>
      </w:r>
      <w:proofErr w:type="spellStart"/>
      <w:r w:rsidRPr="005A0A1E">
        <w:t>minipowers</w:t>
      </w:r>
      <w:proofErr w:type="spellEnd"/>
      <w:r w:rsidRPr="005A0A1E">
        <w:t xml:space="preserve">, assuming that each small state could afford to own at least one Hiroshima-sized nuclear bomb. </w:t>
      </w:r>
      <w:r w:rsidRPr="00B66B79">
        <w:rPr>
          <w:rStyle w:val="StyleBoldUnderline"/>
        </w:rPr>
        <w:t xml:space="preserve">Important governmental economies of scale obtain in other areas, as well, however, going well beyond national defense. For example, there are </w:t>
      </w:r>
      <w:r w:rsidRPr="00B66B79">
        <w:rPr>
          <w:rStyle w:val="StyleBoldUnderline"/>
          <w:highlight w:val="green"/>
        </w:rPr>
        <w:t>important economies of scale to the governmental provision of space programs, scientific and bi-</w:t>
      </w:r>
      <w:proofErr w:type="spellStart"/>
      <w:r w:rsidRPr="00B66B79">
        <w:rPr>
          <w:rStyle w:val="StyleBoldUnderline"/>
          <w:highlight w:val="green"/>
        </w:rPr>
        <w:t>omedical</w:t>
      </w:r>
      <w:proofErr w:type="spellEnd"/>
      <w:r w:rsidRPr="00B66B79">
        <w:rPr>
          <w:rStyle w:val="StyleBoldUnderline"/>
          <w:highlight w:val="green"/>
        </w:rPr>
        <w:t xml:space="preserve"> research programs</w:t>
      </w:r>
      <w:r w:rsidRPr="00B66B79">
        <w:rPr>
          <w:rStyle w:val="StyleBoldUnderline"/>
        </w:rPr>
        <w:t xml:space="preserve">, the creation of </w:t>
      </w:r>
      <w:r w:rsidRPr="00B66B79">
        <w:rPr>
          <w:rStyle w:val="StyleBoldUnderline"/>
          <w:highlight w:val="green"/>
        </w:rPr>
        <w:t>transportation infra-structure, and</w:t>
      </w:r>
      <w:r w:rsidRPr="00B66B79">
        <w:rPr>
          <w:rStyle w:val="StyleBoldUnderline"/>
        </w:rPr>
        <w:t xml:space="preserve"> even the running of some kinds of </w:t>
      </w:r>
      <w:r w:rsidRPr="00B66B79">
        <w:rPr>
          <w:rStyle w:val="StyleBoldUnderline"/>
          <w:highlight w:val="green"/>
        </w:rPr>
        <w:t>income and wealth redistribution programs</w:t>
      </w:r>
      <w:r w:rsidRPr="005A0A1E">
        <w:t xml:space="preserve"> A fourth and vital advantage to </w:t>
      </w:r>
      <w:r w:rsidRPr="00B66B79">
        <w:rPr>
          <w:rStyle w:val="StyleBoldUnderline"/>
        </w:rPr>
        <w:t xml:space="preserve">international </w:t>
      </w:r>
      <w:r w:rsidRPr="00B66B79">
        <w:rPr>
          <w:rStyle w:val="StyleBoldUnderline"/>
          <w:highlight w:val="green"/>
        </w:rPr>
        <w:t>federations</w:t>
      </w:r>
      <w:r w:rsidRPr="005A0A1E">
        <w:t xml:space="preserve"> is that they </w:t>
      </w:r>
      <w:r w:rsidRPr="00B66B79">
        <w:rPr>
          <w:rStyle w:val="StyleBoldUnderline"/>
        </w:rPr>
        <w:t xml:space="preserve">can </w:t>
      </w:r>
      <w:r w:rsidRPr="00B66B79">
        <w:rPr>
          <w:rStyle w:val="StyleBoldUnderline"/>
          <w:highlight w:val="green"/>
        </w:rPr>
        <w:t>promote the free movement of goods and labor</w:t>
      </w:r>
      <w:r w:rsidRPr="00B66B79">
        <w:rPr>
          <w:rStyle w:val="StyleBoldUnderline"/>
        </w:rPr>
        <w:t xml:space="preserve"> both among the components of the federation by reducing internal trans-action costs and internationally by providing a unified front that reduces the costs of collective action when bargaining with other federations and nations</w:t>
      </w:r>
      <w:r w:rsidRPr="005A0A1E">
        <w:rPr>
          <w:u w:val="single"/>
        </w:rPr>
        <w:t>.</w:t>
      </w:r>
      <w:r w:rsidRPr="005A0A1E">
        <w:t xml:space="preserve"> This reduces the barriers to an enormous range of utility-maximizing transactions thereby producing an </w:t>
      </w:r>
      <w:proofErr w:type="spellStart"/>
      <w:r w:rsidRPr="005A0A1E">
        <w:t>enor-mous</w:t>
      </w:r>
      <w:proofErr w:type="spellEnd"/>
      <w:r w:rsidRPr="005A0A1E">
        <w:t xml:space="preserve"> increase in social wealth. Many federations have been formed in part for this reason, including the United States, the </w:t>
      </w:r>
      <w:proofErr w:type="spellStart"/>
      <w:r w:rsidRPr="005A0A1E">
        <w:t>Eu-ropean</w:t>
      </w:r>
      <w:proofErr w:type="spellEnd"/>
      <w:r w:rsidRPr="005A0A1E">
        <w:t xml:space="preserve"> Union, and the British Commonwealth, as well as all the trade-specific "federations" like the GATT and NAFTA. A fifth advantage to </w:t>
      </w:r>
      <w:r w:rsidRPr="00B66B79">
        <w:rPr>
          <w:rStyle w:val="StyleBoldUnderline"/>
        </w:rPr>
        <w:t>international federations</w:t>
      </w:r>
      <w:r w:rsidRPr="005A0A1E">
        <w:rPr>
          <w:u w:val="single"/>
        </w:rPr>
        <w:t xml:space="preserve"> </w:t>
      </w:r>
      <w:r w:rsidRPr="005A0A1E">
        <w:t xml:space="preserve">is that they </w:t>
      </w:r>
      <w:r w:rsidRPr="00B66B79">
        <w:rPr>
          <w:rStyle w:val="StyleBoldUnderline"/>
        </w:rPr>
        <w:t>can help regulate externalities that may be generated by the policies and laws of one member state upon other member states.</w:t>
      </w:r>
      <w:r w:rsidRPr="005A0A1E">
        <w:t xml:space="preserve"> As I ex-plain in more detail below, these externalities can be both negative and positive</w:t>
      </w:r>
      <w:proofErr w:type="gramStart"/>
      <w:r w:rsidRPr="005A0A1E">
        <w:t>,54</w:t>
      </w:r>
      <w:proofErr w:type="gramEnd"/>
      <w:r w:rsidRPr="005A0A1E">
        <w:t xml:space="preserve"> and, in both situations, some type of federal or inter-national action may sometimes be appropriate. A well-known ex-ample of a problematic negative externality that could call for federal or international intervention occurs when one state pollutes the air or water of another and refuses to stop because all the costs of its otherwise beneficial ac</w:t>
      </w:r>
      <w:r w:rsidRPr="00B66B79">
        <w:rPr>
          <w:b/>
        </w:rPr>
        <w:t>t</w:t>
      </w:r>
      <w:r w:rsidRPr="005A0A1E">
        <w:t>ion accrue to its neighbor.55</w:t>
      </w:r>
    </w:p>
    <w:p w:rsidR="00E6722B" w:rsidRDefault="00E6722B" w:rsidP="00E6722B"/>
    <w:p w:rsidR="00E6722B" w:rsidRDefault="00E6722B" w:rsidP="00E6722B"/>
    <w:p w:rsidR="00E6722B" w:rsidRDefault="00E6722B" w:rsidP="00E6722B"/>
    <w:p w:rsidR="00E6722B" w:rsidRDefault="00E6722B" w:rsidP="00E6722B">
      <w:pPr>
        <w:pStyle w:val="Heading3"/>
      </w:pPr>
      <w:r w:rsidRPr="00245BFA">
        <w:lastRenderedPageBreak/>
        <w:t>Warming</w:t>
      </w:r>
      <w:r>
        <w:t xml:space="preserve"> 1NC – AT: Warming Advantage</w:t>
      </w:r>
    </w:p>
    <w:p w:rsidR="00E6722B" w:rsidRDefault="00E6722B" w:rsidP="00E6722B">
      <w:pPr>
        <w:pStyle w:val="Heading4"/>
      </w:pPr>
      <w:r>
        <w:t xml:space="preserve">No impact on warming. </w:t>
      </w:r>
    </w:p>
    <w:p w:rsidR="00E6722B" w:rsidRDefault="00E6722B" w:rsidP="00E6722B">
      <w:pPr>
        <w:pStyle w:val="Heading4"/>
      </w:pPr>
      <w:r>
        <w:t>1</w:t>
      </w:r>
      <w:r w:rsidRPr="007B323C">
        <w:rPr>
          <w:vertAlign w:val="superscript"/>
        </w:rPr>
        <w:t>st</w:t>
      </w:r>
      <w:r>
        <w:t>, Nuke Power doesn’t solve warming:</w:t>
      </w:r>
    </w:p>
    <w:p w:rsidR="00E6722B" w:rsidRPr="00E6188D" w:rsidRDefault="00E6722B" w:rsidP="00E6722B">
      <w:pPr>
        <w:pStyle w:val="Heading4"/>
      </w:pPr>
      <w:r>
        <w:t>A. Nuke power doesn’t meaningfully solve emissions—way too long timeframe, and high carbon abatement costs make it a bad option</w:t>
      </w:r>
    </w:p>
    <w:p w:rsidR="00E6722B" w:rsidRPr="0064740E" w:rsidRDefault="00E6722B" w:rsidP="00E6722B">
      <w:pPr>
        <w:rPr>
          <w:rStyle w:val="StyleStyleBold12pt"/>
        </w:rPr>
      </w:pPr>
      <w:proofErr w:type="spellStart"/>
      <w:r w:rsidRPr="0064740E">
        <w:rPr>
          <w:rStyle w:val="StyleStyleBold12pt"/>
        </w:rPr>
        <w:t>Sokolski</w:t>
      </w:r>
      <w:proofErr w:type="spellEnd"/>
      <w:r w:rsidRPr="0064740E">
        <w:rPr>
          <w:rStyle w:val="StyleStyleBold12pt"/>
        </w:rPr>
        <w:t>, 2010</w:t>
      </w:r>
    </w:p>
    <w:p w:rsidR="00E6722B" w:rsidRPr="0064740E" w:rsidRDefault="00E6722B" w:rsidP="00E6722B">
      <w:proofErr w:type="gramStart"/>
      <w:r w:rsidRPr="0064740E">
        <w:t>[Henry, executive director of the Nonproliferation Policy Education Center, "The high and hidden costs of nuclear power."</w:t>
      </w:r>
      <w:proofErr w:type="gramEnd"/>
      <w:r w:rsidRPr="0064740E">
        <w:t xml:space="preserve"> Policy Review 162 (2010): 53+. </w:t>
      </w:r>
      <w:proofErr w:type="gramStart"/>
      <w:r w:rsidRPr="0064740E">
        <w:t>Academic OneFile.</w:t>
      </w:r>
      <w:proofErr w:type="gramEnd"/>
      <w:r w:rsidRPr="0064740E">
        <w:t xml:space="preserve"> </w:t>
      </w:r>
      <w:proofErr w:type="gramStart"/>
      <w:r w:rsidRPr="0064740E">
        <w:t>Web.</w:t>
      </w:r>
      <w:proofErr w:type="gramEnd"/>
      <w:r w:rsidRPr="0064740E">
        <w:t xml:space="preserve"> 5 June 2012] /</w:t>
      </w:r>
      <w:proofErr w:type="spellStart"/>
      <w:r w:rsidRPr="0064740E">
        <w:t>Wyo</w:t>
      </w:r>
      <w:proofErr w:type="spellEnd"/>
      <w:r w:rsidRPr="0064740E">
        <w:t>-MB</w:t>
      </w:r>
    </w:p>
    <w:p w:rsidR="00E6722B" w:rsidRDefault="00E6722B" w:rsidP="00E6722B">
      <w:proofErr w:type="gramStart"/>
      <w:r w:rsidRPr="00E6188D">
        <w:t>Another assertion nuclear power supporters</w:t>
      </w:r>
      <w:proofErr w:type="gramEnd"/>
      <w:r w:rsidRPr="00E6188D">
        <w:t xml:space="preserve"> frequently make is that once carbon is no longer free, their zero carbon emission power plants will be the clear, clean-energy victor. Yet </w:t>
      </w:r>
      <w:r w:rsidRPr="0028407B">
        <w:rPr>
          <w:rStyle w:val="StyleBoldUnderline"/>
          <w:highlight w:val="yellow"/>
        </w:rPr>
        <w:t>nuclear power may already have priced itself out of the running</w:t>
      </w:r>
      <w:r w:rsidRPr="00E6188D">
        <w:rPr>
          <w:rStyle w:val="StyleBoldUnderline"/>
        </w:rPr>
        <w:t xml:space="preserve"> in any carbon abatement competition</w:t>
      </w:r>
      <w:r w:rsidRPr="00E6188D">
        <w:t xml:space="preserve">. Factoring in industry construction, operation, and decommissioning costs, </w:t>
      </w:r>
      <w:r w:rsidRPr="0028407B">
        <w:rPr>
          <w:rStyle w:val="StyleBoldUnderline"/>
          <w:highlight w:val="yellow"/>
        </w:rPr>
        <w:t>the</w:t>
      </w:r>
      <w:r w:rsidRPr="00E6188D">
        <w:rPr>
          <w:rStyle w:val="StyleBoldUnderline"/>
        </w:rPr>
        <w:t xml:space="preserve"> total </w:t>
      </w:r>
      <w:r w:rsidRPr="0028407B">
        <w:rPr>
          <w:rStyle w:val="StyleBoldUnderline"/>
          <w:highlight w:val="yellow"/>
        </w:rPr>
        <w:t>cost</w:t>
      </w:r>
      <w:r w:rsidRPr="00E6188D">
        <w:rPr>
          <w:rStyle w:val="StyleBoldUnderline"/>
        </w:rPr>
        <w:t xml:space="preserve"> </w:t>
      </w:r>
      <w:r w:rsidRPr="0028407B">
        <w:rPr>
          <w:rStyle w:val="StyleBoldUnderline"/>
          <w:highlight w:val="yellow"/>
        </w:rPr>
        <w:t>of abating one ton</w:t>
      </w:r>
      <w:r w:rsidRPr="00E6188D">
        <w:rPr>
          <w:rStyle w:val="StyleBoldUnderline"/>
        </w:rPr>
        <w:t xml:space="preserve"> </w:t>
      </w:r>
      <w:r w:rsidRPr="0028407B">
        <w:rPr>
          <w:rStyle w:val="StyleBoldUnderline"/>
          <w:highlight w:val="yellow"/>
        </w:rPr>
        <w:t>of</w:t>
      </w:r>
      <w:r w:rsidRPr="00E6188D">
        <w:rPr>
          <w:rStyle w:val="StyleBoldUnderline"/>
        </w:rPr>
        <w:t xml:space="preserve"> </w:t>
      </w:r>
      <w:r w:rsidRPr="0028407B">
        <w:rPr>
          <w:rStyle w:val="StyleBoldUnderline"/>
          <w:highlight w:val="yellow"/>
        </w:rPr>
        <w:t>carbon</w:t>
      </w:r>
      <w:r w:rsidRPr="00E6188D">
        <w:rPr>
          <w:rStyle w:val="StyleBoldUnderline"/>
        </w:rPr>
        <w:t xml:space="preserve"> by substituting a new nuclear power plant for a modern coal-fired generator </w:t>
      </w:r>
      <w:r w:rsidRPr="0028407B">
        <w:rPr>
          <w:rStyle w:val="StyleBoldUnderline"/>
          <w:highlight w:val="yellow"/>
        </w:rPr>
        <w:t>has been pegged by nuclear power critics at $120 or more</w:t>
      </w:r>
      <w:r w:rsidRPr="0028407B">
        <w:rPr>
          <w:highlight w:val="yellow"/>
        </w:rPr>
        <w:t>.</w:t>
      </w:r>
      <w:r w:rsidRPr="00E6188D">
        <w:t xml:space="preserve"> (3) This figure, which includes the costs of public subsidies, assumes fairly low capital construction costs (roughly one half of the industry's latest high-end cost projections). </w:t>
      </w:r>
      <w:r w:rsidRPr="00E6188D">
        <w:rPr>
          <w:rStyle w:val="StyleBoldUnderline"/>
        </w:rPr>
        <w:t xml:space="preserve">If one uses high-end projections, </w:t>
      </w:r>
      <w:r w:rsidRPr="0028407B">
        <w:rPr>
          <w:rStyle w:val="StyleBoldUnderline"/>
          <w:highlight w:val="yellow"/>
        </w:rPr>
        <w:t>the cost for each ton of carbon abated approaches $200.</w:t>
      </w:r>
      <w:r w:rsidRPr="00E6188D">
        <w:rPr>
          <w:rStyle w:val="StyleBoldUnderline"/>
        </w:rPr>
        <w:t xml:space="preserve"> Certainly there are much cheaper and quicker ways to reduce carbon emissions</w:t>
      </w:r>
      <w:r w:rsidRPr="00E6188D">
        <w:t xml:space="preserve"> (see Figure 2). </w:t>
      </w:r>
      <w:r w:rsidRPr="00E6188D">
        <w:rPr>
          <w:rStyle w:val="StyleBoldUnderline"/>
        </w:rPr>
        <w:t xml:space="preserve">Just how rapidly nuclear power can abate carbon emissions is also a significant issue. Certainly, if one is interested in abating carbon in the quickest, least expensive fashion, </w:t>
      </w:r>
      <w:r w:rsidRPr="0028407B">
        <w:rPr>
          <w:rStyle w:val="StyleBoldUnderline"/>
          <w:highlight w:val="yellow"/>
        </w:rPr>
        <w:t>building expensive nuclear plants that take up to a decade to bring on line will not be an appealing optio</w:t>
      </w:r>
      <w:r w:rsidRPr="00E6188D">
        <w:rPr>
          <w:rStyle w:val="StyleBoldUnderline"/>
        </w:rPr>
        <w:t>n</w:t>
      </w:r>
      <w:r w:rsidRPr="00E6188D">
        <w:t xml:space="preserve">. That's why in North and South America and the Middle East, </w:t>
      </w:r>
      <w:r w:rsidRPr="00E6188D">
        <w:rPr>
          <w:rStyle w:val="StyleBoldUnderline"/>
        </w:rPr>
        <w:t xml:space="preserve">the building of </w:t>
      </w:r>
      <w:r w:rsidRPr="0028407B">
        <w:rPr>
          <w:rStyle w:val="StyleBoldUnderline"/>
          <w:highlight w:val="yellow"/>
        </w:rPr>
        <w:t>natural gas</w:t>
      </w:r>
      <w:r w:rsidRPr="00E6188D">
        <w:rPr>
          <w:rStyle w:val="StyleBoldUnderline"/>
        </w:rPr>
        <w:t xml:space="preserve"> burning generators </w:t>
      </w:r>
      <w:r w:rsidRPr="0028407B">
        <w:rPr>
          <w:rStyle w:val="StyleBoldUnderline"/>
          <w:highlight w:val="yellow"/>
        </w:rPr>
        <w:t>is currently an attractive,</w:t>
      </w:r>
      <w:r w:rsidRPr="00E6188D">
        <w:rPr>
          <w:rStyle w:val="StyleBoldUnderline"/>
        </w:rPr>
        <w:t xml:space="preserve"> near-term </w:t>
      </w:r>
      <w:r w:rsidRPr="0028407B">
        <w:rPr>
          <w:rStyle w:val="StyleBoldUnderline"/>
          <w:highlight w:val="yellow"/>
        </w:rPr>
        <w:t>option</w:t>
      </w:r>
      <w:r w:rsidRPr="00E6188D">
        <w:t xml:space="preserve">. Advanced </w:t>
      </w:r>
      <w:r w:rsidRPr="00E6188D">
        <w:rPr>
          <w:rStyle w:val="StyleBoldUnderline"/>
        </w:rPr>
        <w:t>gas-fired power plants can halve carbon emissions</w:t>
      </w:r>
      <w:r w:rsidRPr="00E6188D">
        <w:t xml:space="preserve"> as compared to coal-fired plants, </w:t>
      </w:r>
      <w:r w:rsidRPr="00E6188D">
        <w:rPr>
          <w:rStyle w:val="StyleBoldUnderline"/>
        </w:rPr>
        <w:t>can serve as base or peak power generators, and can be brought on line in 18 to 30 months rather than the years upon years needed to build large reactors.</w:t>
      </w:r>
      <w:r w:rsidRPr="00E6188D">
        <w:t xml:space="preserve"> </w:t>
      </w:r>
      <w:r w:rsidRPr="00E6188D">
        <w:rPr>
          <w:rStyle w:val="StyleBoldUnderline"/>
        </w:rPr>
        <w:t>Advanced gas-fired generator construction costs, moreover, are a fraction of those projected for nuclear power</w:t>
      </w:r>
      <w:r w:rsidRPr="00E6188D">
        <w:t>. (5)</w:t>
      </w:r>
    </w:p>
    <w:p w:rsidR="00E6722B" w:rsidRDefault="00E6722B" w:rsidP="00E6722B">
      <w:pPr>
        <w:pStyle w:val="Heading4"/>
      </w:pPr>
      <w:r>
        <w:t xml:space="preserve">B. </w:t>
      </w:r>
      <w:proofErr w:type="spellStart"/>
      <w:r>
        <w:t>Cant</w:t>
      </w:r>
      <w:proofErr w:type="spellEnd"/>
      <w:r>
        <w:t xml:space="preserve"> solve emissions that cause warming—multiple reasons</w:t>
      </w:r>
    </w:p>
    <w:p w:rsidR="00E6722B" w:rsidRPr="00A11783" w:rsidRDefault="00E6722B" w:rsidP="00E6722B">
      <w:pPr>
        <w:rPr>
          <w:rStyle w:val="StyleStyleBold12pt"/>
        </w:rPr>
      </w:pPr>
      <w:r w:rsidRPr="00A11783">
        <w:rPr>
          <w:rStyle w:val="StyleStyleBold12pt"/>
        </w:rPr>
        <w:t>Totty, 2008</w:t>
      </w:r>
    </w:p>
    <w:p w:rsidR="00E6722B" w:rsidRDefault="00E6722B" w:rsidP="00E6722B">
      <w:r>
        <w:t xml:space="preserve">[Michael, WSJ, “The case for and against nuclear power.” 6-30-2008, Online, </w:t>
      </w:r>
      <w:r w:rsidRPr="00815486">
        <w:t>http://online.wsj.com/article/SB121432182593500119.html</w:t>
      </w:r>
      <w:r>
        <w:t>] /</w:t>
      </w:r>
      <w:proofErr w:type="spellStart"/>
      <w:r>
        <w:t>Wyo</w:t>
      </w:r>
      <w:proofErr w:type="spellEnd"/>
      <w:r>
        <w:t>-MB</w:t>
      </w:r>
    </w:p>
    <w:p w:rsidR="00E6722B" w:rsidRDefault="00E6722B" w:rsidP="00E6722B">
      <w:r w:rsidRPr="0028407B">
        <w:rPr>
          <w:rStyle w:val="StyleBoldUnderline"/>
          <w:highlight w:val="yellow"/>
        </w:rPr>
        <w:t>Nuclear power isn't a solution to global warming</w:t>
      </w:r>
      <w:r>
        <w:t>. Rather, global warming is just a convenient rationale for an obsolete energy source that makes no sense when compared to the alternatives.</w:t>
      </w:r>
      <w:r w:rsidRPr="00815486">
        <w:rPr>
          <w:sz w:val="12"/>
        </w:rPr>
        <w:t xml:space="preserve">¶ </w:t>
      </w:r>
      <w:proofErr w:type="gramStart"/>
      <w:r>
        <w:t>Sure</w:t>
      </w:r>
      <w:r w:rsidRPr="0028407B">
        <w:rPr>
          <w:highlight w:val="yellow"/>
        </w:rPr>
        <w:t>,</w:t>
      </w:r>
      <w:proofErr w:type="gramEnd"/>
      <w:r w:rsidRPr="0028407B">
        <w:rPr>
          <w:highlight w:val="yellow"/>
        </w:rPr>
        <w:t xml:space="preserve"> </w:t>
      </w:r>
      <w:r w:rsidRPr="0028407B">
        <w:rPr>
          <w:rStyle w:val="StyleBoldUnderline"/>
          <w:highlight w:val="yellow"/>
        </w:rPr>
        <w:t>nuclear power</w:t>
      </w:r>
      <w:r>
        <w:t xml:space="preserve"> generates lots of electricity while producing virtually no carbon dioxide. But it still </w:t>
      </w:r>
      <w:r w:rsidRPr="0028407B">
        <w:rPr>
          <w:rStyle w:val="StyleBoldUnderline"/>
          <w:highlight w:val="yellow"/>
        </w:rPr>
        <w:t>faces</w:t>
      </w:r>
      <w:r w:rsidRPr="00A11783">
        <w:rPr>
          <w:rStyle w:val="StyleBoldUnderline"/>
        </w:rPr>
        <w:t xml:space="preserve"> the same </w:t>
      </w:r>
      <w:r w:rsidRPr="0028407B">
        <w:rPr>
          <w:rStyle w:val="StyleBoldUnderline"/>
          <w:highlight w:val="yellow"/>
        </w:rPr>
        <w:t>problems</w:t>
      </w:r>
      <w:r w:rsidRPr="00A11783">
        <w:rPr>
          <w:rStyle w:val="StyleBoldUnderline"/>
        </w:rPr>
        <w:t xml:space="preserve"> that have </w:t>
      </w:r>
      <w:r w:rsidRPr="0028407B">
        <w:rPr>
          <w:rStyle w:val="StyleBoldUnderline"/>
        </w:rPr>
        <w:t>stymied</w:t>
      </w:r>
      <w:r w:rsidRPr="00A11783">
        <w:rPr>
          <w:rStyle w:val="StyleBoldUnderline"/>
        </w:rPr>
        <w:t xml:space="preserve"> the development of new nuclear plants for the past 20 years</w:t>
      </w:r>
      <w:r>
        <w:t xml:space="preserve"> -- exorbitant costs, the risks of an accident or terrorist attack, the threat of proliferation and the challenge of disposing of nuclear waste.</w:t>
      </w:r>
      <w:r w:rsidRPr="00815486">
        <w:rPr>
          <w:sz w:val="12"/>
        </w:rPr>
        <w:t xml:space="preserve">¶ </w:t>
      </w:r>
      <w:r w:rsidRPr="0028407B">
        <w:rPr>
          <w:rStyle w:val="StyleBoldUnderline"/>
          <w:highlight w:val="yellow"/>
        </w:rPr>
        <w:t>The cost issue</w:t>
      </w:r>
      <w:r w:rsidRPr="00A11783">
        <w:rPr>
          <w:rStyle w:val="StyleBoldUnderline"/>
        </w:rPr>
        <w:t xml:space="preserve"> alone </w:t>
      </w:r>
      <w:r w:rsidRPr="0028407B">
        <w:rPr>
          <w:rStyle w:val="StyleBoldUnderline"/>
          <w:highlight w:val="yellow"/>
        </w:rPr>
        <w:t>will mean</w:t>
      </w:r>
      <w:r w:rsidRPr="00A11783">
        <w:rPr>
          <w:rStyle w:val="StyleBoldUnderline"/>
        </w:rPr>
        <w:t xml:space="preserve"> that </w:t>
      </w:r>
      <w:r w:rsidRPr="0028407B">
        <w:rPr>
          <w:rStyle w:val="StyleBoldUnderline"/>
          <w:highlight w:val="yellow"/>
        </w:rPr>
        <w:t>few</w:t>
      </w:r>
      <w:r w:rsidRPr="00A11783">
        <w:rPr>
          <w:rStyle w:val="StyleBoldUnderline"/>
        </w:rPr>
        <w:t xml:space="preserve"> if any new </w:t>
      </w:r>
      <w:r w:rsidRPr="0028407B">
        <w:rPr>
          <w:rStyle w:val="StyleBoldUnderline"/>
          <w:highlight w:val="yellow"/>
        </w:rPr>
        <w:t>nuclear power</w:t>
      </w:r>
      <w:r w:rsidRPr="00A11783">
        <w:rPr>
          <w:rStyle w:val="StyleBoldUnderline"/>
        </w:rPr>
        <w:t xml:space="preserve"> </w:t>
      </w:r>
      <w:r w:rsidRPr="0028407B">
        <w:rPr>
          <w:rStyle w:val="StyleBoldUnderline"/>
          <w:highlight w:val="yellow"/>
        </w:rPr>
        <w:t>stations</w:t>
      </w:r>
      <w:r w:rsidRPr="00A11783">
        <w:rPr>
          <w:rStyle w:val="StyleBoldUnderline"/>
        </w:rPr>
        <w:t xml:space="preserve"> </w:t>
      </w:r>
      <w:r w:rsidRPr="0028407B">
        <w:rPr>
          <w:rStyle w:val="StyleBoldUnderline"/>
          <w:highlight w:val="yellow"/>
        </w:rPr>
        <w:t>will</w:t>
      </w:r>
      <w:r w:rsidRPr="00A11783">
        <w:rPr>
          <w:rStyle w:val="StyleBoldUnderline"/>
        </w:rPr>
        <w:t xml:space="preserve"> </w:t>
      </w:r>
      <w:r w:rsidRPr="0028407B">
        <w:rPr>
          <w:rStyle w:val="StyleBoldUnderline"/>
          <w:highlight w:val="yellow"/>
        </w:rPr>
        <w:t>get</w:t>
      </w:r>
      <w:r w:rsidRPr="00A11783">
        <w:rPr>
          <w:rStyle w:val="StyleBoldUnderline"/>
        </w:rPr>
        <w:t xml:space="preserve"> </w:t>
      </w:r>
      <w:r w:rsidRPr="0028407B">
        <w:rPr>
          <w:rStyle w:val="StyleBoldUnderline"/>
          <w:highlight w:val="yellow"/>
        </w:rPr>
        <w:t>built</w:t>
      </w:r>
      <w:r w:rsidRPr="00A11783">
        <w:rPr>
          <w:rStyle w:val="StyleBoldUnderline"/>
        </w:rPr>
        <w:t xml:space="preserve"> in the next few years, </w:t>
      </w:r>
      <w:r>
        <w:t xml:space="preserve">at least in the U.S., and any that do will require expensive taxpayer subsidies. Instead of subsidizing the development of new plants that have all these other problems, </w:t>
      </w:r>
      <w:r w:rsidRPr="00A11783">
        <w:rPr>
          <w:rStyle w:val="StyleBoldUnderline"/>
        </w:rPr>
        <w:t>the U.S. would be better off investing in other ways to meet growing energy demands and reduce carbon-dioxide emissions.¶ In fact, the sheer number of nuclear plants needed to make a major dent in greenhouse emissions means the industry hasn't a prayer of turning nuclear power into the solution to global warming</w:t>
      </w:r>
      <w:r>
        <w:t xml:space="preserve">. </w:t>
      </w:r>
      <w:r w:rsidRPr="00A11783">
        <w:rPr>
          <w:rStyle w:val="StyleBoldUnderline"/>
        </w:rPr>
        <w:t xml:space="preserve">One study from last year determined that </w:t>
      </w:r>
      <w:r w:rsidRPr="00F3289D">
        <w:rPr>
          <w:rStyle w:val="StyleBoldUnderline"/>
          <w:highlight w:val="yellow"/>
        </w:rPr>
        <w:t xml:space="preserve">to make a significant contribution toward stabilizing atmospheric carbon dioxide, about 21 new 1,000-megawatt plants would have to </w:t>
      </w:r>
      <w:r w:rsidRPr="00F3289D">
        <w:rPr>
          <w:rStyle w:val="StyleBoldUnderline"/>
          <w:highlight w:val="yellow"/>
        </w:rPr>
        <w:lastRenderedPageBreak/>
        <w:t>be built each year for the next 50 years, including those needed to replace existing reactors,</w:t>
      </w:r>
      <w:r>
        <w:t xml:space="preserve"> all of which are expected to be retired by 2050. That's considerably more than the most ambitious industry growth projections.</w:t>
      </w:r>
    </w:p>
    <w:p w:rsidR="00E6722B" w:rsidRDefault="00E6722B" w:rsidP="00E6722B">
      <w:pPr>
        <w:pStyle w:val="Heading4"/>
      </w:pPr>
      <w:r>
        <w:t>2</w:t>
      </w:r>
      <w:r w:rsidRPr="007B323C">
        <w:rPr>
          <w:vertAlign w:val="superscript"/>
        </w:rPr>
        <w:t>nd</w:t>
      </w:r>
      <w:r>
        <w:t>, Nuke Power causes warming:</w:t>
      </w:r>
    </w:p>
    <w:p w:rsidR="00E6722B" w:rsidRDefault="00E6722B" w:rsidP="00E6722B">
      <w:pPr>
        <w:pStyle w:val="Heading4"/>
      </w:pPr>
      <w:r>
        <w:t>A. Nuke power contributes to warming from the release of energy</w:t>
      </w:r>
    </w:p>
    <w:p w:rsidR="00E6722B" w:rsidRPr="009A3ECD" w:rsidRDefault="00E6722B" w:rsidP="00E6722B">
      <w:pPr>
        <w:rPr>
          <w:rStyle w:val="StyleStyleBold12pt"/>
        </w:rPr>
      </w:pPr>
      <w:proofErr w:type="spellStart"/>
      <w:r w:rsidRPr="009A3ECD">
        <w:rPr>
          <w:rStyle w:val="StyleStyleBold12pt"/>
        </w:rPr>
        <w:t>Skorodin</w:t>
      </w:r>
      <w:proofErr w:type="spellEnd"/>
      <w:r w:rsidRPr="009A3ECD">
        <w:rPr>
          <w:rStyle w:val="StyleStyleBold12pt"/>
        </w:rPr>
        <w:t>, 2010</w:t>
      </w:r>
    </w:p>
    <w:p w:rsidR="00E6722B" w:rsidRDefault="00E6722B" w:rsidP="00E6722B">
      <w:r>
        <w:t>[Morton, Contributor to global research, “</w:t>
      </w:r>
      <w:r w:rsidRPr="00A11783">
        <w:t>Nuclear Energy Causes Global Warming</w:t>
      </w:r>
      <w:r>
        <w:t xml:space="preserve">.” 7-23-10, Online, </w:t>
      </w:r>
      <w:r w:rsidRPr="00A11783">
        <w:t>http://www.globalresearch.ca/index.php?context=va&amp;aid=20231</w:t>
      </w:r>
      <w:r>
        <w:t>] /</w:t>
      </w:r>
      <w:proofErr w:type="spellStart"/>
      <w:r>
        <w:t>Wyo</w:t>
      </w:r>
      <w:proofErr w:type="spellEnd"/>
      <w:r>
        <w:t>-MB</w:t>
      </w:r>
    </w:p>
    <w:p w:rsidR="00E6722B" w:rsidRDefault="00E6722B" w:rsidP="00E6722B">
      <w:r w:rsidRPr="00F3289D">
        <w:rPr>
          <w:rStyle w:val="StyleBoldUnderline"/>
          <w:highlight w:val="yellow"/>
        </w:rPr>
        <w:t>Once you release</w:t>
      </w:r>
      <w:r w:rsidRPr="009A3ECD">
        <w:rPr>
          <w:rStyle w:val="StyleBoldUnderline"/>
        </w:rPr>
        <w:t xml:space="preserve"> all that energy from </w:t>
      </w:r>
      <w:r w:rsidRPr="00F3289D">
        <w:rPr>
          <w:rStyle w:val="StyleBoldUnderline"/>
          <w:highlight w:val="yellow"/>
        </w:rPr>
        <w:t>Uranium</w:t>
      </w:r>
      <w:r w:rsidRPr="009A3ECD">
        <w:rPr>
          <w:rStyle w:val="StyleBoldUnderline"/>
        </w:rPr>
        <w:t xml:space="preserve">, as in a nuclear reactor, </w:t>
      </w:r>
      <w:r w:rsidRPr="00F3289D">
        <w:rPr>
          <w:rStyle w:val="StyleBoldUnderline"/>
          <w:highlight w:val="yellow"/>
        </w:rPr>
        <w:t>it is here forever</w:t>
      </w:r>
      <w:r>
        <w:t xml:space="preserve">, except for some fraction that radiates out into outer space as “long-wave radiation.” </w:t>
      </w:r>
      <w:r w:rsidRPr="009A3ECD">
        <w:rPr>
          <w:rStyle w:val="StyleBoldUnderline"/>
        </w:rPr>
        <w:t xml:space="preserve">The rest goes </w:t>
      </w:r>
      <w:r w:rsidRPr="00F3289D">
        <w:rPr>
          <w:rStyle w:val="StyleBoldUnderline"/>
          <w:highlight w:val="yellow"/>
        </w:rPr>
        <w:t>in</w:t>
      </w:r>
      <w:r w:rsidRPr="00F3289D">
        <w:rPr>
          <w:rStyle w:val="StyleBoldUnderline"/>
        </w:rPr>
        <w:t>to</w:t>
      </w:r>
      <w:r w:rsidRPr="00F3289D">
        <w:rPr>
          <w:rStyle w:val="StyleBoldUnderline"/>
          <w:highlight w:val="yellow"/>
        </w:rPr>
        <w:t xml:space="preserve"> the air,</w:t>
      </w:r>
      <w:r w:rsidRPr="009A3ECD">
        <w:rPr>
          <w:rStyle w:val="StyleBoldUnderline"/>
        </w:rPr>
        <w:t xml:space="preserve"> </w:t>
      </w:r>
      <w:r w:rsidRPr="00F3289D">
        <w:rPr>
          <w:rStyle w:val="StyleBoldUnderline"/>
          <w:highlight w:val="yellow"/>
        </w:rPr>
        <w:t>waterways</w:t>
      </w:r>
      <w:r w:rsidRPr="009A3ECD">
        <w:rPr>
          <w:rStyle w:val="StyleBoldUnderline"/>
        </w:rPr>
        <w:t xml:space="preserve">, </w:t>
      </w:r>
      <w:r w:rsidRPr="00F3289D">
        <w:rPr>
          <w:rStyle w:val="StyleBoldUnderline"/>
        </w:rPr>
        <w:t>glaciers</w:t>
      </w:r>
      <w:r w:rsidRPr="009A3ECD">
        <w:rPr>
          <w:rStyle w:val="StyleBoldUnderline"/>
        </w:rPr>
        <w:t xml:space="preserve">, dirt and rocks as waste heat, also </w:t>
      </w:r>
      <w:r w:rsidRPr="00F3289D">
        <w:rPr>
          <w:rStyle w:val="StyleBoldUnderline"/>
          <w:highlight w:val="yellow"/>
        </w:rPr>
        <w:t>called</w:t>
      </w:r>
      <w:r w:rsidRPr="009A3ECD">
        <w:rPr>
          <w:rStyle w:val="StyleBoldUnderline"/>
        </w:rPr>
        <w:t xml:space="preserve"> </w:t>
      </w:r>
      <w:r w:rsidRPr="00F3289D">
        <w:rPr>
          <w:rStyle w:val="StyleBoldUnderline"/>
          <w:highlight w:val="yellow"/>
        </w:rPr>
        <w:t>thermal</w:t>
      </w:r>
      <w:r w:rsidRPr="009A3ECD">
        <w:rPr>
          <w:rStyle w:val="StyleBoldUnderline"/>
        </w:rPr>
        <w:t xml:space="preserve"> [heat] </w:t>
      </w:r>
      <w:r w:rsidRPr="00F3289D">
        <w:rPr>
          <w:rStyle w:val="StyleBoldUnderline"/>
          <w:highlight w:val="yellow"/>
        </w:rPr>
        <w:t>pollution</w:t>
      </w:r>
      <w:r w:rsidRPr="009A3ECD">
        <w:rPr>
          <w:rStyle w:val="StyleBoldUnderline"/>
        </w:rPr>
        <w:t xml:space="preserve">, </w:t>
      </w:r>
      <w:r w:rsidRPr="00F3289D">
        <w:rPr>
          <w:rStyle w:val="StyleBoldUnderline"/>
          <w:highlight w:val="yellow"/>
        </w:rPr>
        <w:t>increasing the temperature,</w:t>
      </w:r>
      <w:r w:rsidRPr="009A3ECD">
        <w:rPr>
          <w:rStyle w:val="StyleBoldUnderline"/>
        </w:rPr>
        <w:t xml:space="preserve"> thereby </w:t>
      </w:r>
      <w:r w:rsidRPr="00F3289D">
        <w:rPr>
          <w:rStyle w:val="StyleBoldUnderline"/>
          <w:highlight w:val="yellow"/>
        </w:rPr>
        <w:t>bringing about global warming</w:t>
      </w:r>
      <w:r>
        <w:t>.</w:t>
      </w:r>
      <w:r w:rsidRPr="00A11783">
        <w:rPr>
          <w:sz w:val="12"/>
        </w:rPr>
        <w:t>¶</w:t>
      </w:r>
      <w:r>
        <w:rPr>
          <w:sz w:val="12"/>
        </w:rPr>
        <w:t xml:space="preserve"> </w:t>
      </w:r>
      <w:r w:rsidRPr="00A11783">
        <w:rPr>
          <w:sz w:val="12"/>
        </w:rPr>
        <w:t xml:space="preserve">¶ </w:t>
      </w:r>
      <w:r>
        <w:t>Is nuclear the only the only source of energy that releases waste heat?</w:t>
      </w:r>
      <w:r w:rsidRPr="00A11783">
        <w:rPr>
          <w:sz w:val="12"/>
        </w:rPr>
        <w:t>¶</w:t>
      </w:r>
      <w:r>
        <w:rPr>
          <w:sz w:val="12"/>
        </w:rPr>
        <w:t xml:space="preserve"> </w:t>
      </w:r>
      <w:r w:rsidRPr="00A11783">
        <w:rPr>
          <w:sz w:val="12"/>
        </w:rPr>
        <w:t xml:space="preserve">¶ </w:t>
      </w:r>
      <w:r>
        <w:t>No. Coal, oil and natural gas [hydrocarbons, so-called “fossil fuels”] also release waste heat when burned.</w:t>
      </w:r>
      <w:r w:rsidRPr="00A11783">
        <w:rPr>
          <w:sz w:val="12"/>
        </w:rPr>
        <w:t>¶</w:t>
      </w:r>
      <w:r>
        <w:rPr>
          <w:sz w:val="12"/>
        </w:rPr>
        <w:t xml:space="preserve"> </w:t>
      </w:r>
      <w:r w:rsidRPr="00A11783">
        <w:rPr>
          <w:sz w:val="12"/>
        </w:rPr>
        <w:t xml:space="preserve">¶ </w:t>
      </w:r>
      <w:r>
        <w:t>Why is this fact not included in the title of this article</w:t>
      </w:r>
      <w:proofErr w:type="gramStart"/>
      <w:r>
        <w:t>?</w:t>
      </w:r>
      <w:r w:rsidRPr="00A11783">
        <w:rPr>
          <w:sz w:val="12"/>
        </w:rPr>
        <w:t>¶</w:t>
      </w:r>
      <w:proofErr w:type="gramEnd"/>
      <w:r>
        <w:rPr>
          <w:sz w:val="12"/>
        </w:rPr>
        <w:t xml:space="preserve"> </w:t>
      </w:r>
      <w:r w:rsidRPr="00A11783">
        <w:rPr>
          <w:sz w:val="12"/>
        </w:rPr>
        <w:t xml:space="preserve">¶ </w:t>
      </w:r>
      <w:r>
        <w:t xml:space="preserve">Because many people already know that use of hydrocarbons causes global warming. Also, </w:t>
      </w:r>
      <w:r w:rsidRPr="009A3ECD">
        <w:rPr>
          <w:rStyle w:val="StyleBoldUnderline"/>
        </w:rPr>
        <w:t xml:space="preserve">many believe that </w:t>
      </w:r>
      <w:r w:rsidRPr="00F3289D">
        <w:rPr>
          <w:rStyle w:val="StyleBoldUnderline"/>
          <w:highlight w:val="yellow"/>
        </w:rPr>
        <w:t>nuclear power</w:t>
      </w:r>
      <w:r w:rsidRPr="009A3ECD">
        <w:rPr>
          <w:rStyle w:val="StyleBoldUnderline"/>
        </w:rPr>
        <w:t xml:space="preserve"> does not cause global warming and that it may actually solve the global warming problem. Nothing could be further from the truth, because it </w:t>
      </w:r>
      <w:r w:rsidRPr="00F3289D">
        <w:rPr>
          <w:rStyle w:val="StyleBoldUnderline"/>
          <w:highlight w:val="yellow"/>
        </w:rPr>
        <w:t>produces heat and, therefore, thermal pollution</w:t>
      </w:r>
      <w:r w:rsidRPr="00F3289D">
        <w:rPr>
          <w:highlight w:val="yellow"/>
        </w:rPr>
        <w:t>.</w:t>
      </w:r>
    </w:p>
    <w:p w:rsidR="00E6722B" w:rsidRDefault="00E6722B" w:rsidP="00E6722B"/>
    <w:p w:rsidR="00E6722B" w:rsidRDefault="00E6722B" w:rsidP="00E6722B">
      <w:pPr>
        <w:pStyle w:val="Heading4"/>
      </w:pPr>
      <w:r>
        <w:t>Historic warming trends occurred without CO2 emissions- roman era proves</w:t>
      </w:r>
    </w:p>
    <w:p w:rsidR="00E6722B" w:rsidRDefault="00E6722B" w:rsidP="00E6722B"/>
    <w:p w:rsidR="00E6722B" w:rsidRPr="007602C1" w:rsidRDefault="00E6722B" w:rsidP="00E6722B">
      <w:pPr>
        <w:rPr>
          <w:rStyle w:val="StyleStyleBold12pt"/>
        </w:rPr>
      </w:pPr>
      <w:r>
        <w:rPr>
          <w:rStyle w:val="StyleStyleBold12pt"/>
        </w:rPr>
        <w:t>Waugh ‘12</w:t>
      </w:r>
    </w:p>
    <w:p w:rsidR="00E6722B" w:rsidRPr="00C53B3E" w:rsidRDefault="00E6722B" w:rsidP="00E6722B">
      <w:r w:rsidRPr="00C53B3E">
        <w:t>[</w:t>
      </w:r>
      <w:r>
        <w:t xml:space="preserve">Rob, </w:t>
      </w:r>
      <w:r w:rsidRPr="007602C1">
        <w:t>C</w:t>
      </w:r>
      <w:r>
        <w:t xml:space="preserve">olumnist Archive for </w:t>
      </w:r>
      <w:proofErr w:type="spellStart"/>
      <w:r>
        <w:t>MailOnline</w:t>
      </w:r>
      <w:proofErr w:type="spellEnd"/>
      <w:r>
        <w:t xml:space="preserve">, “Tree-rings prove climate was WARMER in Roman and Medieval times than it is now - and world has been cooling for 2,000 years”, 11.7.12., </w:t>
      </w:r>
      <w:r>
        <w:rPr>
          <w:u w:val="single"/>
        </w:rPr>
        <w:t>Mail Online,</w:t>
      </w:r>
      <w:r>
        <w:t xml:space="preserve"> &lt;</w:t>
      </w:r>
      <w:hyperlink r:id="rId12" w:history="1">
        <w:r>
          <w:rPr>
            <w:rStyle w:val="Hyperlink"/>
          </w:rPr>
          <w:t>http://www.dailymail.co.uk/sciencetech/article-2171973/Tree-ring-study-proves-climate-WARMER-Roman-Medieval-times-modern-industrial-age.html</w:t>
        </w:r>
      </w:hyperlink>
      <w:r>
        <w:t>&gt; //</w:t>
      </w:r>
      <w:proofErr w:type="spellStart"/>
      <w:r>
        <w:t>wyo-hdm</w:t>
      </w:r>
      <w:proofErr w:type="spellEnd"/>
      <w:r w:rsidRPr="00C53B3E">
        <w:t>]</w:t>
      </w:r>
    </w:p>
    <w:p w:rsidR="00E6722B" w:rsidRPr="00DA7E8B" w:rsidRDefault="00E6722B" w:rsidP="00E6722B">
      <w:pPr>
        <w:rPr>
          <w:b/>
          <w:bCs/>
          <w:u w:val="single"/>
        </w:rPr>
      </w:pPr>
      <w:r w:rsidRPr="009966F7">
        <w:rPr>
          <w:rStyle w:val="StyleBoldUnderline"/>
          <w:highlight w:val="yellow"/>
        </w:rPr>
        <w:t xml:space="preserve">Rings in </w:t>
      </w:r>
      <w:proofErr w:type="spellStart"/>
      <w:r w:rsidRPr="009966F7">
        <w:rPr>
          <w:rStyle w:val="StyleBoldUnderline"/>
          <w:highlight w:val="yellow"/>
        </w:rPr>
        <w:t>fossilised</w:t>
      </w:r>
      <w:proofErr w:type="spellEnd"/>
      <w:r w:rsidRPr="009966F7">
        <w:rPr>
          <w:rStyle w:val="StyleBoldUnderline"/>
          <w:highlight w:val="yellow"/>
        </w:rPr>
        <w:t xml:space="preserve"> pine trees have</w:t>
      </w:r>
      <w:r w:rsidRPr="00C53B3E">
        <w:rPr>
          <w:rStyle w:val="StyleBoldUnderline"/>
        </w:rPr>
        <w:t xml:space="preserve"> </w:t>
      </w:r>
      <w:r w:rsidRPr="003F74FB">
        <w:rPr>
          <w:rStyle w:val="StyleStyleBold12pt"/>
          <w:sz w:val="16"/>
        </w:rPr>
        <w:t>proven</w:t>
      </w:r>
      <w:r w:rsidRPr="00C53B3E">
        <w:rPr>
          <w:rStyle w:val="StyleBoldUnderline"/>
        </w:rPr>
        <w:t xml:space="preserve"> that </w:t>
      </w:r>
      <w:r w:rsidRPr="009966F7">
        <w:rPr>
          <w:rStyle w:val="StyleBoldUnderline"/>
          <w:highlight w:val="yellow"/>
        </w:rPr>
        <w:t>the world was much warme</w:t>
      </w:r>
      <w:r w:rsidRPr="009966F7">
        <w:rPr>
          <w:sz w:val="16"/>
          <w:highlight w:val="yellow"/>
        </w:rPr>
        <w:t>r</w:t>
      </w:r>
      <w:r w:rsidRPr="003F74FB">
        <w:rPr>
          <w:sz w:val="16"/>
        </w:rPr>
        <w:t xml:space="preserve"> than previously thought - </w:t>
      </w:r>
      <w:r w:rsidRPr="009966F7">
        <w:rPr>
          <w:rStyle w:val="StyleBoldUnderline"/>
          <w:highlight w:val="yellow"/>
        </w:rPr>
        <w:t>and</w:t>
      </w:r>
      <w:r w:rsidRPr="003F74FB">
        <w:rPr>
          <w:sz w:val="16"/>
        </w:rPr>
        <w:t xml:space="preserve"> the earth </w:t>
      </w:r>
      <w:r w:rsidRPr="009966F7">
        <w:rPr>
          <w:rStyle w:val="StyleBoldUnderline"/>
          <w:highlight w:val="yellow"/>
        </w:rPr>
        <w:t>has been slowly COOLING for 2,000 years</w:t>
      </w:r>
      <w:r w:rsidRPr="00C53B3E">
        <w:rPr>
          <w:rStyle w:val="StyleBoldUnderline"/>
        </w:rPr>
        <w:t xml:space="preserve">. </w:t>
      </w:r>
      <w:r w:rsidRPr="009966F7">
        <w:rPr>
          <w:rStyle w:val="StyleBoldUnderline"/>
          <w:highlight w:val="yellow"/>
        </w:rPr>
        <w:t>Measurements</w:t>
      </w:r>
      <w:r w:rsidRPr="00C53B3E">
        <w:rPr>
          <w:rStyle w:val="StyleBoldUnderline"/>
        </w:rPr>
        <w:t xml:space="preserve"> stretching </w:t>
      </w:r>
      <w:r w:rsidRPr="009966F7">
        <w:rPr>
          <w:rStyle w:val="StyleBoldUnderline"/>
          <w:highlight w:val="yellow"/>
        </w:rPr>
        <w:t>back to 138BC</w:t>
      </w:r>
      <w:r w:rsidRPr="00C53B3E">
        <w:rPr>
          <w:rStyle w:val="StyleBoldUnderline"/>
        </w:rPr>
        <w:t xml:space="preserve"> </w:t>
      </w:r>
      <w:r w:rsidRPr="009966F7">
        <w:rPr>
          <w:rStyle w:val="StyleBoldUnderline"/>
          <w:highlight w:val="yellow"/>
        </w:rPr>
        <w:t>prove</w:t>
      </w:r>
      <w:r w:rsidRPr="00C53B3E">
        <w:rPr>
          <w:rStyle w:val="StyleBoldUnderline"/>
        </w:rPr>
        <w:t xml:space="preserve"> that </w:t>
      </w:r>
      <w:r w:rsidRPr="009966F7">
        <w:rPr>
          <w:rStyle w:val="StyleBoldUnderline"/>
          <w:highlight w:val="yellow"/>
        </w:rPr>
        <w:t>the Earth is</w:t>
      </w:r>
      <w:r w:rsidRPr="00C53B3E">
        <w:rPr>
          <w:rStyle w:val="StyleBoldUnderline"/>
        </w:rPr>
        <w:t xml:space="preserve"> slowly </w:t>
      </w:r>
      <w:r w:rsidRPr="009966F7">
        <w:rPr>
          <w:rStyle w:val="StyleBoldUnderline"/>
          <w:highlight w:val="yellow"/>
        </w:rPr>
        <w:t>cooling</w:t>
      </w:r>
      <w:r w:rsidRPr="00C53B3E">
        <w:rPr>
          <w:rStyle w:val="StyleBoldUnderline"/>
        </w:rPr>
        <w:t xml:space="preserve"> </w:t>
      </w:r>
      <w:r w:rsidRPr="009966F7">
        <w:rPr>
          <w:rStyle w:val="StyleBoldUnderline"/>
          <w:highlight w:val="yellow"/>
        </w:rPr>
        <w:t>due</w:t>
      </w:r>
      <w:r w:rsidRPr="00C53B3E">
        <w:rPr>
          <w:rStyle w:val="StyleBoldUnderline"/>
        </w:rPr>
        <w:t xml:space="preserve"> </w:t>
      </w:r>
      <w:r w:rsidRPr="009966F7">
        <w:rPr>
          <w:rStyle w:val="StyleBoldUnderline"/>
          <w:highlight w:val="yellow"/>
        </w:rPr>
        <w:t>to</w:t>
      </w:r>
      <w:r w:rsidRPr="00C53B3E">
        <w:rPr>
          <w:rStyle w:val="StyleBoldUnderline"/>
        </w:rPr>
        <w:t xml:space="preserve"> changes in </w:t>
      </w:r>
      <w:r w:rsidRPr="009966F7">
        <w:rPr>
          <w:rStyle w:val="StyleBoldUnderline"/>
          <w:highlight w:val="yellow"/>
        </w:rPr>
        <w:t xml:space="preserve">the distance between </w:t>
      </w:r>
      <w:r w:rsidRPr="009966F7">
        <w:rPr>
          <w:rStyle w:val="StyleBoldUnderline"/>
        </w:rPr>
        <w:t xml:space="preserve">the </w:t>
      </w:r>
      <w:r w:rsidRPr="009966F7">
        <w:rPr>
          <w:rStyle w:val="StyleBoldUnderline"/>
          <w:highlight w:val="yellow"/>
        </w:rPr>
        <w:t>Earth and the sun</w:t>
      </w:r>
      <w:r w:rsidRPr="00C53B3E">
        <w:rPr>
          <w:rStyle w:val="StyleBoldUnderline"/>
        </w:rPr>
        <w:t>.</w:t>
      </w:r>
      <w:r w:rsidRPr="003F74FB">
        <w:rPr>
          <w:sz w:val="16"/>
        </w:rPr>
        <w:t xml:space="preserve"> The </w:t>
      </w:r>
      <w:r w:rsidRPr="00C53B3E">
        <w:rPr>
          <w:rStyle w:val="StyleBoldUnderline"/>
        </w:rPr>
        <w:t>finding may force scientists to rethink current theories of the impact of global warming. It is the first time that researchers have been able to accurately measure trends in global temperature over the last two millennia.</w:t>
      </w:r>
      <w:r w:rsidRPr="003F74FB">
        <w:rPr>
          <w:sz w:val="16"/>
        </w:rPr>
        <w:t xml:space="preserve"> Over that time, the world has been getting cooler - and </w:t>
      </w:r>
      <w:r w:rsidRPr="009966F7">
        <w:rPr>
          <w:rStyle w:val="StyleBoldUnderline"/>
          <w:highlight w:val="yellow"/>
        </w:rPr>
        <w:t>previous estimates</w:t>
      </w:r>
      <w:r w:rsidRPr="00C53B3E">
        <w:rPr>
          <w:rStyle w:val="StyleBoldUnderline"/>
        </w:rPr>
        <w:t xml:space="preserve">, used as the basis for current climate science, </w:t>
      </w:r>
      <w:r w:rsidRPr="009966F7">
        <w:rPr>
          <w:rStyle w:val="StyleBoldUnderline"/>
          <w:highlight w:val="yellow"/>
        </w:rPr>
        <w:t>are wrong</w:t>
      </w:r>
      <w:r w:rsidRPr="003F74FB">
        <w:rPr>
          <w:sz w:val="16"/>
        </w:rPr>
        <w:t xml:space="preserve">. Their findings demonstrate that this trend involves a cooling of -0.3°C per millennium due to gradual changes to the position of the sun and an increase in the distance between the Earth and the sun. ‘This figure we calculated may not seem particularly significant,’ says </w:t>
      </w:r>
      <w:proofErr w:type="spellStart"/>
      <w:r w:rsidRPr="003F74FB">
        <w:rPr>
          <w:sz w:val="16"/>
        </w:rPr>
        <w:t>Esper</w:t>
      </w:r>
      <w:proofErr w:type="spellEnd"/>
      <w:r w:rsidRPr="003F74FB">
        <w:rPr>
          <w:sz w:val="16"/>
        </w:rPr>
        <w:t xml:space="preserve">, ‘however, it is also not negligible when compared to global warming, which up to now has been less than 1°C. 'Our </w:t>
      </w:r>
      <w:r w:rsidRPr="009966F7">
        <w:rPr>
          <w:rStyle w:val="StyleBoldUnderline"/>
          <w:highlight w:val="yellow"/>
        </w:rPr>
        <w:t>results suggest</w:t>
      </w:r>
      <w:r w:rsidRPr="00C53B3E">
        <w:rPr>
          <w:rStyle w:val="StyleBoldUnderline"/>
        </w:rPr>
        <w:t xml:space="preserve"> that the </w:t>
      </w:r>
      <w:r w:rsidRPr="009966F7">
        <w:rPr>
          <w:rStyle w:val="StyleBoldUnderline"/>
          <w:highlight w:val="yellow"/>
        </w:rPr>
        <w:t>large-scale climate reconstruction shown by the</w:t>
      </w:r>
      <w:r w:rsidRPr="003F74FB">
        <w:rPr>
          <w:sz w:val="16"/>
        </w:rPr>
        <w:t xml:space="preserve"> Intergovernmental Panel on Climate Change (</w:t>
      </w:r>
      <w:r w:rsidRPr="009966F7">
        <w:rPr>
          <w:rStyle w:val="StyleBoldUnderline"/>
          <w:highlight w:val="yellow"/>
        </w:rPr>
        <w:t>IPCC)</w:t>
      </w:r>
      <w:r w:rsidRPr="00C53B3E">
        <w:rPr>
          <w:rStyle w:val="StyleBoldUnderline"/>
        </w:rPr>
        <w:t xml:space="preserve"> likely </w:t>
      </w:r>
      <w:r w:rsidRPr="009966F7">
        <w:rPr>
          <w:rStyle w:val="StyleBoldUnderline"/>
          <w:highlight w:val="yellow"/>
        </w:rPr>
        <w:t>underestimate</w:t>
      </w:r>
      <w:r w:rsidRPr="00C53B3E">
        <w:rPr>
          <w:rStyle w:val="StyleBoldUnderline"/>
        </w:rPr>
        <w:t xml:space="preserve"> this long-term </w:t>
      </w:r>
      <w:r w:rsidRPr="009966F7">
        <w:rPr>
          <w:rStyle w:val="StyleBoldUnderline"/>
          <w:highlight w:val="yellow"/>
        </w:rPr>
        <w:t>cooling</w:t>
      </w:r>
      <w:r w:rsidRPr="00C53B3E">
        <w:rPr>
          <w:rStyle w:val="StyleBoldUnderline"/>
        </w:rPr>
        <w:t xml:space="preserve"> </w:t>
      </w:r>
      <w:r w:rsidRPr="009966F7">
        <w:rPr>
          <w:rStyle w:val="StyleBoldUnderline"/>
          <w:highlight w:val="yellow"/>
        </w:rPr>
        <w:t>trend</w:t>
      </w:r>
      <w:r w:rsidRPr="00C53B3E">
        <w:rPr>
          <w:rStyle w:val="StyleBoldUnderline"/>
        </w:rPr>
        <w:t xml:space="preserve"> over the past few millennia.’</w:t>
      </w:r>
      <w:r w:rsidRPr="003F74FB">
        <w:rPr>
          <w:sz w:val="16"/>
        </w:rPr>
        <w:t xml:space="preserve"> </w:t>
      </w:r>
      <w:r w:rsidRPr="00C53B3E">
        <w:rPr>
          <w:rStyle w:val="StyleBoldUnderline"/>
        </w:rPr>
        <w:t xml:space="preserve">The finding was based on </w:t>
      </w:r>
      <w:r w:rsidRPr="009966F7">
        <w:rPr>
          <w:rStyle w:val="StyleBoldUnderline"/>
          <w:highlight w:val="yellow"/>
        </w:rPr>
        <w:t>semi-</w:t>
      </w:r>
      <w:proofErr w:type="spellStart"/>
      <w:r w:rsidRPr="009966F7">
        <w:rPr>
          <w:rStyle w:val="StyleBoldUnderline"/>
          <w:highlight w:val="yellow"/>
        </w:rPr>
        <w:t>fossilised</w:t>
      </w:r>
      <w:proofErr w:type="spellEnd"/>
      <w:r w:rsidRPr="009966F7">
        <w:rPr>
          <w:rStyle w:val="StyleBoldUnderline"/>
          <w:highlight w:val="yellow"/>
        </w:rPr>
        <w:t xml:space="preserve"> tree rings</w:t>
      </w:r>
      <w:r w:rsidRPr="00C53B3E">
        <w:rPr>
          <w:rStyle w:val="StyleBoldUnderline"/>
        </w:rPr>
        <w:t xml:space="preserve"> found in Finnish</w:t>
      </w:r>
      <w:r w:rsidRPr="003F74FB">
        <w:rPr>
          <w:sz w:val="16"/>
        </w:rPr>
        <w:t xml:space="preserve"> </w:t>
      </w:r>
      <w:proofErr w:type="spellStart"/>
      <w:proofErr w:type="gramStart"/>
      <w:r w:rsidRPr="003F74FB">
        <w:rPr>
          <w:sz w:val="16"/>
        </w:rPr>
        <w:t>lapland</w:t>
      </w:r>
      <w:proofErr w:type="spellEnd"/>
      <w:proofErr w:type="gramEnd"/>
      <w:r w:rsidRPr="003F74FB">
        <w:rPr>
          <w:sz w:val="16"/>
        </w:rPr>
        <w:t xml:space="preserve">. </w:t>
      </w:r>
      <w:r w:rsidRPr="00C53B3E">
        <w:rPr>
          <w:rStyle w:val="StyleBoldUnderline"/>
        </w:rPr>
        <w:t xml:space="preserve">Professor Dr. Jan </w:t>
      </w:r>
      <w:proofErr w:type="spellStart"/>
      <w:r w:rsidRPr="00C53B3E">
        <w:rPr>
          <w:rStyle w:val="StyleBoldUnderline"/>
        </w:rPr>
        <w:t>Esper's</w:t>
      </w:r>
      <w:proofErr w:type="spellEnd"/>
      <w:r w:rsidRPr="00C53B3E">
        <w:rPr>
          <w:rStyle w:val="StyleBoldUnderline"/>
        </w:rPr>
        <w:t xml:space="preserve"> group at the Institute of Geography at JGU used tree-ring density measurements from sub-fossil pine trees </w:t>
      </w:r>
      <w:r w:rsidRPr="003F74FB">
        <w:rPr>
          <w:sz w:val="16"/>
        </w:rPr>
        <w:t xml:space="preserve">originating from Finnish Lapland </w:t>
      </w:r>
      <w:r w:rsidRPr="00C53B3E">
        <w:rPr>
          <w:rStyle w:val="StyleBoldUnderline"/>
        </w:rPr>
        <w:t xml:space="preserve">to </w:t>
      </w:r>
      <w:r w:rsidRPr="009966F7">
        <w:rPr>
          <w:rStyle w:val="StyleBoldUnderline"/>
          <w:highlight w:val="yellow"/>
        </w:rPr>
        <w:t>produce a reconstruction reaching back to 138 BC</w:t>
      </w:r>
      <w:r w:rsidRPr="003F74FB">
        <w:rPr>
          <w:sz w:val="16"/>
        </w:rPr>
        <w:t xml:space="preserve">. </w:t>
      </w:r>
      <w:r w:rsidRPr="00C53B3E">
        <w:rPr>
          <w:rStyle w:val="StyleBoldUnderline"/>
        </w:rPr>
        <w:t xml:space="preserve">In so doing, </w:t>
      </w:r>
      <w:r w:rsidRPr="009966F7">
        <w:rPr>
          <w:rStyle w:val="StyleBoldUnderline"/>
          <w:highlight w:val="yellow"/>
        </w:rPr>
        <w:t>the researchers have been able</w:t>
      </w:r>
      <w:r w:rsidRPr="00C53B3E">
        <w:rPr>
          <w:rStyle w:val="StyleBoldUnderline"/>
        </w:rPr>
        <w:t xml:space="preserve"> for the first time </w:t>
      </w:r>
      <w:r w:rsidRPr="009966F7">
        <w:rPr>
          <w:rStyle w:val="StyleBoldUnderline"/>
          <w:highlight w:val="yellow"/>
        </w:rPr>
        <w:t>to precisely demonstrate</w:t>
      </w:r>
      <w:r w:rsidRPr="00C53B3E">
        <w:rPr>
          <w:rStyle w:val="StyleBoldUnderline"/>
        </w:rPr>
        <w:t xml:space="preserve"> that </w:t>
      </w:r>
      <w:r w:rsidRPr="009966F7">
        <w:rPr>
          <w:rStyle w:val="StyleBoldUnderline"/>
          <w:highlight w:val="yellow"/>
        </w:rPr>
        <w:t>the long-term trend</w:t>
      </w:r>
      <w:r w:rsidRPr="00C53B3E">
        <w:rPr>
          <w:rStyle w:val="StyleBoldUnderline"/>
        </w:rPr>
        <w:t xml:space="preserve"> over the past two millennia has been </w:t>
      </w:r>
      <w:r w:rsidRPr="009966F7">
        <w:rPr>
          <w:rStyle w:val="StyleBoldUnderline"/>
          <w:highlight w:val="yellow"/>
        </w:rPr>
        <w:t>towards climatic cooling</w:t>
      </w:r>
      <w:r w:rsidRPr="00C53B3E">
        <w:rPr>
          <w:rStyle w:val="StyleBoldUnderline"/>
        </w:rPr>
        <w:t>.</w:t>
      </w:r>
      <w:r w:rsidRPr="003F74FB">
        <w:rPr>
          <w:sz w:val="16"/>
        </w:rPr>
        <w:t xml:space="preserve"> ‘We found that previous estimates of historical temperatures during the Roman era and the </w:t>
      </w:r>
      <w:proofErr w:type="gramStart"/>
      <w:r w:rsidRPr="003F74FB">
        <w:rPr>
          <w:sz w:val="16"/>
        </w:rPr>
        <w:t>Middle</w:t>
      </w:r>
      <w:proofErr w:type="gramEnd"/>
      <w:r w:rsidRPr="003F74FB">
        <w:rPr>
          <w:sz w:val="16"/>
        </w:rPr>
        <w:t xml:space="preserve"> Ages were too low,’ says </w:t>
      </w:r>
      <w:proofErr w:type="spellStart"/>
      <w:r w:rsidRPr="003F74FB">
        <w:rPr>
          <w:sz w:val="16"/>
        </w:rPr>
        <w:t>Esper</w:t>
      </w:r>
      <w:proofErr w:type="spellEnd"/>
      <w:r w:rsidRPr="003F74FB">
        <w:rPr>
          <w:sz w:val="16"/>
        </w:rPr>
        <w:t xml:space="preserve">. ‘Such findings are also significant with regard to climate policy, as they will influence the way today's climate changes are seen in context of historical warm periods.’ </w:t>
      </w:r>
      <w:r w:rsidRPr="00C53B3E">
        <w:rPr>
          <w:rStyle w:val="StyleBoldUnderline"/>
        </w:rPr>
        <w:t xml:space="preserve">The annual growth rings in trees </w:t>
      </w:r>
      <w:r w:rsidRPr="00C53B3E">
        <w:rPr>
          <w:rStyle w:val="StyleBoldUnderline"/>
        </w:rPr>
        <w:lastRenderedPageBreak/>
        <w:t>are the most important witnesses over the past 1,000 to 2,000 years as they indicate how warm and cool past climate conditions were.</w:t>
      </w:r>
    </w:p>
    <w:p w:rsidR="00E6722B" w:rsidRPr="00245BFA" w:rsidRDefault="00E6722B" w:rsidP="00E6722B"/>
    <w:p w:rsidR="00E6722B" w:rsidRDefault="00E6722B" w:rsidP="00E6722B">
      <w:pPr>
        <w:pStyle w:val="Heading1"/>
      </w:pPr>
      <w:r>
        <w:lastRenderedPageBreak/>
        <w:t>2nc</w:t>
      </w:r>
    </w:p>
    <w:p w:rsidR="00E6722B" w:rsidRDefault="00E6722B" w:rsidP="00E6722B">
      <w:pPr>
        <w:pStyle w:val="Heading4"/>
      </w:pPr>
      <w:r>
        <w:t>[1.] Manufacturing Industries are doing well now—key driver of GDP growth, added 17% of net jobs in the US and increased construction</w:t>
      </w:r>
    </w:p>
    <w:p w:rsidR="00E6722B" w:rsidRDefault="00E6722B" w:rsidP="00E6722B">
      <w:pPr>
        <w:rPr>
          <w:rStyle w:val="StyleStyleBold12pt"/>
        </w:rPr>
      </w:pPr>
      <w:proofErr w:type="spellStart"/>
      <w:r>
        <w:rPr>
          <w:rStyle w:val="StyleStyleBold12pt"/>
        </w:rPr>
        <w:t>Vavra</w:t>
      </w:r>
      <w:proofErr w:type="spellEnd"/>
      <w:r>
        <w:rPr>
          <w:rStyle w:val="StyleStyleBold12pt"/>
        </w:rPr>
        <w:t>, 8-21</w:t>
      </w:r>
    </w:p>
    <w:p w:rsidR="00E6722B" w:rsidRPr="00256AF4" w:rsidRDefault="00E6722B" w:rsidP="00E6722B">
      <w:r w:rsidRPr="00256AF4">
        <w:t>[Bob, Editor at Plant Engineering, “</w:t>
      </w:r>
      <w:proofErr w:type="spellStart"/>
      <w:r w:rsidRPr="00256AF4">
        <w:t>Kurek</w:t>
      </w:r>
      <w:proofErr w:type="spellEnd"/>
      <w:r w:rsidRPr="00256AF4">
        <w:t xml:space="preserve">: It’s A Pivotal Time </w:t>
      </w:r>
      <w:proofErr w:type="gramStart"/>
      <w:r w:rsidRPr="00256AF4">
        <w:t>For</w:t>
      </w:r>
      <w:proofErr w:type="gramEnd"/>
      <w:r w:rsidRPr="00256AF4">
        <w:t xml:space="preserve"> Manufacturing,” Plant Engineering, August 21, 2012, </w:t>
      </w:r>
      <w:hyperlink r:id="rId13" w:history="1">
        <w:r w:rsidRPr="00256AF4">
          <w:rPr>
            <w:rStyle w:val="Hyperlink"/>
          </w:rPr>
          <w:t>http://www.plantengineering.com/single-article/kurek-its-a-pivotal-time-for-manufacturing/62d3b081a9ef1ae68369c0001472e4ee.html</w:t>
        </w:r>
      </w:hyperlink>
      <w:r w:rsidRPr="00256AF4">
        <w:t>, //</w:t>
      </w:r>
      <w:proofErr w:type="spellStart"/>
      <w:r w:rsidRPr="00256AF4">
        <w:t>uwyo-baj</w:t>
      </w:r>
      <w:proofErr w:type="spellEnd"/>
      <w:r w:rsidRPr="00256AF4">
        <w:t xml:space="preserve"> {Karen </w:t>
      </w:r>
      <w:proofErr w:type="spellStart"/>
      <w:r w:rsidRPr="00256AF4">
        <w:t>Kurek</w:t>
      </w:r>
      <w:proofErr w:type="spellEnd"/>
      <w:r w:rsidRPr="00256AF4">
        <w:t xml:space="preserve">, The National Manufacturing And Distribution Practice Leader With </w:t>
      </w:r>
      <w:proofErr w:type="spellStart"/>
      <w:r w:rsidRPr="00256AF4">
        <w:t>McGladrey</w:t>
      </w:r>
      <w:proofErr w:type="spellEnd"/>
      <w:r w:rsidRPr="00256AF4">
        <w:t xml:space="preserve"> LLP</w:t>
      </w:r>
      <w:r>
        <w:t>.}]</w:t>
      </w:r>
    </w:p>
    <w:p w:rsidR="00E6722B" w:rsidRDefault="00E6722B" w:rsidP="00E6722B">
      <w:pPr>
        <w:rPr>
          <w:rStyle w:val="StyleBoldUnderline"/>
        </w:rPr>
      </w:pPr>
      <w:r w:rsidRPr="00C37219">
        <w:t xml:space="preserve">CFE: Assess the state of U.S. manufacturing, both in this country and as it compares with the rest of the world. </w:t>
      </w:r>
      <w:proofErr w:type="spellStart"/>
      <w:r w:rsidRPr="00C37219">
        <w:t>Kurek</w:t>
      </w:r>
      <w:proofErr w:type="spellEnd"/>
      <w:r w:rsidRPr="00C37219">
        <w:rPr>
          <w:rStyle w:val="StyleBoldUnderline"/>
        </w:rPr>
        <w:t>: In our survey of manufacturers and distributors</w:t>
      </w:r>
      <w:r w:rsidRPr="00C37219">
        <w:t xml:space="preserve"> earlier this year, </w:t>
      </w:r>
      <w:r w:rsidRPr="00C37219">
        <w:rPr>
          <w:rStyle w:val="StyleBoldUnderline"/>
        </w:rPr>
        <w:t>the number of thriving and growing companies almost doubled in 2011 compared to</w:t>
      </w:r>
      <w:r w:rsidRPr="00C37219">
        <w:t xml:space="preserve"> the </w:t>
      </w:r>
      <w:r w:rsidRPr="00C37219">
        <w:rPr>
          <w:rStyle w:val="StyleBoldUnderline"/>
        </w:rPr>
        <w:t>2010</w:t>
      </w:r>
      <w:r w:rsidRPr="00C37219">
        <w:t xml:space="preserve"> figures. Some industry sectors — notably automotive and industrial equipment —gained new life after being hit particularly hard by an uncommonly weak economy. From this perspective, it seemed as if the industry could be on the cusp of a true renaissance and leading the economic recovery. In fact, </w:t>
      </w:r>
      <w:r w:rsidRPr="00C37219">
        <w:rPr>
          <w:rStyle w:val="StyleBoldUnderline"/>
        </w:rPr>
        <w:t xml:space="preserve">despite a slow economic recovery in the U.S. overall, </w:t>
      </w:r>
      <w:r w:rsidRPr="00837B9F">
        <w:rPr>
          <w:rStyle w:val="StyleBoldUnderline"/>
          <w:highlight w:val="green"/>
        </w:rPr>
        <w:t>manufacturing has been a key driver of GPD growth for the past</w:t>
      </w:r>
      <w:r w:rsidRPr="00C37219">
        <w:rPr>
          <w:rStyle w:val="StyleBoldUnderline"/>
        </w:rPr>
        <w:t xml:space="preserve"> 18 to </w:t>
      </w:r>
      <w:r w:rsidRPr="00837B9F">
        <w:rPr>
          <w:rStyle w:val="StyleBoldUnderline"/>
          <w:highlight w:val="green"/>
        </w:rPr>
        <w:t>24 months</w:t>
      </w:r>
      <w:r w:rsidRPr="00C37219">
        <w:rPr>
          <w:rStyle w:val="StyleBoldUnderline"/>
        </w:rPr>
        <w:t>.</w:t>
      </w:r>
      <w:r w:rsidRPr="00C37219">
        <w:t xml:space="preserve"> Particularly in states such as Indiana and Oregon, the economic influence of the industry is strong. </w:t>
      </w:r>
      <w:r w:rsidRPr="00837B9F">
        <w:rPr>
          <w:rStyle w:val="StyleBoldUnderline"/>
          <w:highlight w:val="green"/>
        </w:rPr>
        <w:t>According to the Bureau of Labor Statistics</w:t>
      </w:r>
      <w:r w:rsidRPr="00C37219">
        <w:rPr>
          <w:rStyle w:val="StyleBoldUnderline"/>
        </w:rPr>
        <w:t xml:space="preserve">, year-to-date </w:t>
      </w:r>
      <w:r w:rsidRPr="00837B9F">
        <w:rPr>
          <w:rStyle w:val="StyleBoldUnderline"/>
          <w:highlight w:val="green"/>
        </w:rPr>
        <w:t xml:space="preserve">the manufacturing sector has contributed 17% of all </w:t>
      </w:r>
      <w:r w:rsidRPr="00837B9F">
        <w:rPr>
          <w:rStyle w:val="StyleBoldUnderline"/>
        </w:rPr>
        <w:t xml:space="preserve">net </w:t>
      </w:r>
      <w:r w:rsidRPr="00837B9F">
        <w:rPr>
          <w:rStyle w:val="StyleBoldUnderline"/>
          <w:highlight w:val="green"/>
        </w:rPr>
        <w:t>job creation</w:t>
      </w:r>
      <w:r w:rsidRPr="00C37219">
        <w:rPr>
          <w:rStyle w:val="StyleBoldUnderline"/>
        </w:rPr>
        <w:t xml:space="preserve"> in the economy. </w:t>
      </w:r>
      <w:r w:rsidRPr="00837B9F">
        <w:rPr>
          <w:rStyle w:val="StyleBoldUnderline"/>
          <w:highlight w:val="green"/>
        </w:rPr>
        <w:t>And the Census Bureau noted a strong rise in durable goods orders and</w:t>
      </w:r>
      <w:r w:rsidRPr="00C37219">
        <w:rPr>
          <w:rStyle w:val="StyleBoldUnderline"/>
        </w:rPr>
        <w:t xml:space="preserve">, year-over-year, </w:t>
      </w:r>
      <w:r w:rsidRPr="00837B9F">
        <w:rPr>
          <w:rStyle w:val="StyleBoldUnderline"/>
          <w:highlight w:val="green"/>
        </w:rPr>
        <w:t>manufacturing construction is up nearly 27%.</w:t>
      </w:r>
    </w:p>
    <w:p w:rsidR="00E6722B" w:rsidRDefault="00E6722B" w:rsidP="00E6722B">
      <w:pPr>
        <w:pStyle w:val="Heading4"/>
        <w:rPr>
          <w:rStyle w:val="StyleBoldUnderline"/>
          <w:b/>
        </w:rPr>
      </w:pPr>
      <w:r>
        <w:rPr>
          <w:rStyle w:val="StyleBoldUnderline"/>
          <w:b/>
        </w:rPr>
        <w:t>[2.] Alt causes to manufacturing collapse</w:t>
      </w:r>
    </w:p>
    <w:p w:rsidR="00E6722B" w:rsidRDefault="00E6722B" w:rsidP="00E6722B">
      <w:pPr>
        <w:rPr>
          <w:rStyle w:val="StyleStyleBold12pt"/>
        </w:rPr>
      </w:pPr>
      <w:r>
        <w:rPr>
          <w:rStyle w:val="StyleStyleBold12pt"/>
        </w:rPr>
        <w:t>Plastics Today, 12</w:t>
      </w:r>
    </w:p>
    <w:p w:rsidR="00E6722B" w:rsidRPr="00CE0C49" w:rsidRDefault="00E6722B" w:rsidP="00E6722B">
      <w:r w:rsidRPr="00CE0C49">
        <w:t xml:space="preserve">[“Four long-term issues that could sink U.S. manufacturing,” Plastics Today, August 21, 2012, </w:t>
      </w:r>
      <w:hyperlink r:id="rId14" w:history="1">
        <w:r w:rsidRPr="00CE0C49">
          <w:rPr>
            <w:rStyle w:val="Hyperlink"/>
          </w:rPr>
          <w:t>http://www.plasticstoday.com/articles/four-long-term-issues-could-sink-us-manufacturing-082120123</w:t>
        </w:r>
      </w:hyperlink>
      <w:r w:rsidRPr="00CE0C49">
        <w:t>, //</w:t>
      </w:r>
      <w:proofErr w:type="spellStart"/>
      <w:r w:rsidRPr="00CE0C49">
        <w:t>uwyo-baj</w:t>
      </w:r>
      <w:proofErr w:type="spellEnd"/>
      <w:r w:rsidRPr="00CE0C49">
        <w:t>]</w:t>
      </w:r>
    </w:p>
    <w:p w:rsidR="00E6722B" w:rsidRPr="00CE0C49" w:rsidRDefault="00E6722B" w:rsidP="00E6722B">
      <w:r w:rsidRPr="00837B9F">
        <w:rPr>
          <w:rStyle w:val="StyleBoldUnderline"/>
          <w:highlight w:val="green"/>
        </w:rPr>
        <w:t>U.S. manufacturing is growing</w:t>
      </w:r>
      <w:r w:rsidRPr="00CE0C49">
        <w:rPr>
          <w:rStyle w:val="StyleBoldUnderline"/>
        </w:rPr>
        <w:t xml:space="preserve"> stronger but that expansion is </w:t>
      </w:r>
      <w:r w:rsidRPr="00837B9F">
        <w:rPr>
          <w:rStyle w:val="StyleBoldUnderline"/>
          <w:highlight w:val="green"/>
        </w:rPr>
        <w:t>in spite of four direct challenges</w:t>
      </w:r>
      <w:r w:rsidRPr="00CE0C49">
        <w:rPr>
          <w:rStyle w:val="StyleBoldUnderline"/>
        </w:rPr>
        <w:t xml:space="preserve"> to continued relevance in the global market: growing inadequacy of its </w:t>
      </w:r>
      <w:r w:rsidRPr="00837B9F">
        <w:rPr>
          <w:rStyle w:val="StyleBoldUnderline"/>
          <w:highlight w:val="green"/>
        </w:rPr>
        <w:t>infrastructure</w:t>
      </w:r>
      <w:r w:rsidRPr="00CE0C49">
        <w:rPr>
          <w:rStyle w:val="StyleBoldUnderline"/>
        </w:rPr>
        <w:t xml:space="preserve">; a lack of </w:t>
      </w:r>
      <w:r w:rsidRPr="00837B9F">
        <w:rPr>
          <w:rStyle w:val="StyleBoldUnderline"/>
          <w:highlight w:val="green"/>
        </w:rPr>
        <w:t>qualified factory workers;</w:t>
      </w:r>
      <w:r w:rsidRPr="00CE0C49">
        <w:rPr>
          <w:rStyle w:val="StyleBoldUnderline"/>
        </w:rPr>
        <w:t xml:space="preserve"> a tax and </w:t>
      </w:r>
      <w:r w:rsidRPr="00837B9F">
        <w:rPr>
          <w:rStyle w:val="StyleBoldUnderline"/>
          <w:highlight w:val="green"/>
        </w:rPr>
        <w:t>regulatory regime</w:t>
      </w:r>
      <w:r w:rsidRPr="00CE0C49">
        <w:rPr>
          <w:rStyle w:val="StyleBoldUnderline"/>
        </w:rPr>
        <w:t xml:space="preserve"> that generally does not provide incentives for expansion projects; </w:t>
      </w:r>
      <w:r w:rsidRPr="00837B9F">
        <w:rPr>
          <w:rStyle w:val="StyleBoldUnderline"/>
          <w:highlight w:val="green"/>
        </w:rPr>
        <w:t>and</w:t>
      </w:r>
      <w:r w:rsidRPr="00CE0C49">
        <w:rPr>
          <w:rStyle w:val="StyleBoldUnderline"/>
        </w:rPr>
        <w:t xml:space="preserve"> the </w:t>
      </w:r>
      <w:r w:rsidRPr="00837B9F">
        <w:rPr>
          <w:rStyle w:val="StyleBoldUnderline"/>
          <w:highlight w:val="green"/>
        </w:rPr>
        <w:t>lack of</w:t>
      </w:r>
      <w:r w:rsidRPr="00CE0C49">
        <w:rPr>
          <w:rStyle w:val="StyleBoldUnderline"/>
        </w:rPr>
        <w:t xml:space="preserve"> a long-term </w:t>
      </w:r>
      <w:r w:rsidRPr="00837B9F">
        <w:rPr>
          <w:rStyle w:val="StyleBoldUnderline"/>
          <w:highlight w:val="green"/>
        </w:rPr>
        <w:t>national industrial policy</w:t>
      </w:r>
      <w:r w:rsidRPr="00CE0C49">
        <w:rPr>
          <w:rStyle w:val="StyleBoldUnderline"/>
        </w:rPr>
        <w:t>. Those key findings from a gathering of industry, labor, government, and academia at the U.S. Manufacturing Competitiveness Initiative</w:t>
      </w:r>
      <w:r w:rsidRPr="00CE0C49">
        <w:t>: Dialogue on Next Generation Supply Networks and Logistics, held in February at the Georgia Tech Global Learning Center in Atlanta.</w:t>
      </w:r>
    </w:p>
    <w:p w:rsidR="00E6722B" w:rsidRDefault="00E6722B" w:rsidP="00E6722B">
      <w:pPr>
        <w:pStyle w:val="Heading4"/>
      </w:pPr>
    </w:p>
    <w:p w:rsidR="00E6722B" w:rsidRDefault="00E6722B" w:rsidP="00E6722B">
      <w:pPr>
        <w:pStyle w:val="Heading4"/>
      </w:pPr>
      <w:r>
        <w:t>Timeframe is still long- depressed labor force and the time-lines for bringing skilled labor on-line takes several years</w:t>
      </w:r>
    </w:p>
    <w:p w:rsidR="00E6722B" w:rsidRDefault="00E6722B" w:rsidP="00E6722B"/>
    <w:p w:rsidR="00E6722B" w:rsidRPr="00FD6198" w:rsidRDefault="00E6722B" w:rsidP="00E6722B">
      <w:pPr>
        <w:rPr>
          <w:rStyle w:val="StyleStyleBold12pt"/>
        </w:rPr>
      </w:pPr>
      <w:r w:rsidRPr="00FD6198">
        <w:rPr>
          <w:rStyle w:val="StyleStyleBold12pt"/>
        </w:rPr>
        <w:t>Reinhardt 8</w:t>
      </w:r>
    </w:p>
    <w:p w:rsidR="00E6722B" w:rsidRDefault="00E6722B" w:rsidP="00E6722B">
      <w:r>
        <w:t>[</w:t>
      </w:r>
      <w:proofErr w:type="spellStart"/>
      <w:r>
        <w:t>Sonya,M.a</w:t>
      </w:r>
      <w:proofErr w:type="spellEnd"/>
      <w:r>
        <w:t xml:space="preserve">. Candidate in Master of Environmental Management degree in the Nicholas School of the Environment and Earth Sciences of  Duke University, “Economic Barriers to the Expansion of Nuclear Power in the United States”, </w:t>
      </w:r>
    </w:p>
    <w:p w:rsidR="00E6722B" w:rsidRDefault="00E6722B" w:rsidP="00E6722B">
      <w:hyperlink r:id="rId15" w:history="1">
        <w:r w:rsidRPr="008302EC">
          <w:rPr>
            <w:rStyle w:val="Hyperlink"/>
          </w:rPr>
          <w:t>http://dukespace.lib.duke.edu/dspace/bitstream/handle/10161/526/MP_sbr7_a_200805.pdf?sequence=1</w:t>
        </w:r>
      </w:hyperlink>
    </w:p>
    <w:p w:rsidR="00E6722B" w:rsidRPr="00EB0EB5" w:rsidRDefault="00E6722B" w:rsidP="00E6722B">
      <w:r>
        <w:t xml:space="preserve">The peak construction craft labor demands for new nuclear power plants total 1600 people; once the nuclear power plant has been built, 2400 people are required for fuelling the plant and getting it online (Table 5, Table 6). The Bureau of Labor Statistics reports that demand for skilled craft labor will increase 8 percent in the next ten years. </w:t>
      </w:r>
      <w:r w:rsidRPr="00173EE3">
        <w:rPr>
          <w:rStyle w:val="StyleBoldUnderline"/>
        </w:rPr>
        <w:t>Specifically in the nuclear power plant operator sector</w:t>
      </w:r>
      <w:r>
        <w:t xml:space="preserve">, BLS reports that </w:t>
      </w:r>
      <w:r w:rsidRPr="00173EE3">
        <w:rPr>
          <w:rStyle w:val="StyleBoldUnderline"/>
        </w:rPr>
        <w:t>job opportunities are expected to be very good</w:t>
      </w:r>
      <w:r>
        <w:t xml:space="preserve"> for people who are interested in becoming power plant operators, distributors, and dispatchers </w:t>
      </w:r>
      <w:r w:rsidRPr="00173EE3">
        <w:rPr>
          <w:rStyle w:val="StyleBoldUnderline"/>
        </w:rPr>
        <w:t>due to an aging workforce</w:t>
      </w:r>
      <w:r>
        <w:t xml:space="preserve"> (U.S. Department of Labor Bureau of Labor Statistics 2008).  </w:t>
      </w:r>
    </w:p>
    <w:p w:rsidR="00E6722B" w:rsidRDefault="00E6722B" w:rsidP="00E6722B">
      <w:r>
        <w:t xml:space="preserve">The Construction Labor Research Council did a study in 2005 on the Craft Labor Supply Outlook for 2005 to 2015. </w:t>
      </w:r>
      <w:r w:rsidRPr="00173EE3">
        <w:rPr>
          <w:rStyle w:val="StyleBoldUnderline"/>
        </w:rPr>
        <w:t>The construction industry is concerned with attracting new participants as the work force in the United States ages. Construction is in great competition with other industries to interest qualified young people in career</w:t>
      </w:r>
      <w:r>
        <w:t xml:space="preserve">s (Construction Labor Research Council 2005). </w:t>
      </w:r>
      <w:r w:rsidRPr="00173EE3">
        <w:rPr>
          <w:rStyle w:val="StyleBoldUnderline"/>
        </w:rPr>
        <w:t>Additionally, training in the industry can take years</w:t>
      </w:r>
      <w:r>
        <w:t>, r</w:t>
      </w:r>
      <w:r w:rsidRPr="00173EE3">
        <w:rPr>
          <w:rStyle w:val="StyleBoldUnderline"/>
        </w:rPr>
        <w:t>esulting in lag time between recruiting new entrants and turning them into trained craft workers.</w:t>
      </w:r>
      <w:r>
        <w:t xml:space="preserve"> The Research Council finds that in the year 2000, the number of 18 to 24 year old males exceeded the number of 55 to 64 year old males by 1.6 million. By 2015, the number of 55 to 64 year old males will be 2.8 million higher than 18 to 24 year olds. In 2000, there were 114 younger males for every 100 older males, but in 2015, there will be 85 younger males for every 100 older males (Construction Labor Research Council 2005). </w:t>
      </w:r>
      <w:r w:rsidRPr="00173EE3">
        <w:rPr>
          <w:rStyle w:val="StyleBoldUnderline"/>
        </w:rPr>
        <w:t>If the Research Council’s predictions are correct, the outflow of workers for the industry will be larger than the inflow, creating a craft labor shortage</w:t>
      </w:r>
      <w:r>
        <w:t xml:space="preserve">. It should be noted that these studies do not consider labor immigration as a potential solution to the labor shortage issue.  </w:t>
      </w:r>
    </w:p>
    <w:p w:rsidR="00E6722B" w:rsidRDefault="00E6722B" w:rsidP="00E6722B">
      <w:pPr>
        <w:pStyle w:val="Heading4"/>
        <w:rPr>
          <w:lang w:bidi="en-US"/>
        </w:rPr>
      </w:pPr>
      <w:r>
        <w:rPr>
          <w:lang w:bidi="en-US"/>
        </w:rPr>
        <w:t xml:space="preserve">Extend Morgan 2009 – US and Israeli strikes are likely to use nuclear bunker busters because of unreliable intelligence causing global nuclear holocaust. </w:t>
      </w:r>
    </w:p>
    <w:p w:rsidR="00E6722B" w:rsidRDefault="00E6722B" w:rsidP="00E6722B">
      <w:pPr>
        <w:pStyle w:val="Heading4"/>
        <w:rPr>
          <w:lang w:bidi="en-US"/>
        </w:rPr>
      </w:pPr>
      <w:r>
        <w:rPr>
          <w:lang w:bidi="en-US"/>
        </w:rPr>
        <w:t xml:space="preserve">The impact is extinction – 3 scenarios </w:t>
      </w:r>
      <w:r>
        <w:rPr>
          <w:lang w:bidi="en-US"/>
        </w:rPr>
        <w:br/>
        <w:t xml:space="preserve">[1.] </w:t>
      </w:r>
      <w:proofErr w:type="gramStart"/>
      <w:r>
        <w:rPr>
          <w:lang w:bidi="en-US"/>
        </w:rPr>
        <w:t>Causes US-China-Russia nuclear war.</w:t>
      </w:r>
      <w:proofErr w:type="gramEnd"/>
    </w:p>
    <w:p w:rsidR="00E6722B" w:rsidRDefault="00E6722B" w:rsidP="00E6722B">
      <w:pPr>
        <w:pStyle w:val="Heading4"/>
        <w:rPr>
          <w:lang w:bidi="en-US"/>
        </w:rPr>
      </w:pPr>
      <w:r>
        <w:rPr>
          <w:lang w:bidi="en-US"/>
        </w:rPr>
        <w:t xml:space="preserve">[2.] Middle East CBW conflict – causes extinction </w:t>
      </w:r>
    </w:p>
    <w:p w:rsidR="00E6722B" w:rsidRPr="00282ACD" w:rsidRDefault="00E6722B" w:rsidP="00E6722B">
      <w:pPr>
        <w:rPr>
          <w:rStyle w:val="StyleStyleBold12pt"/>
        </w:rPr>
      </w:pPr>
      <w:r w:rsidRPr="00282ACD">
        <w:rPr>
          <w:rStyle w:val="StyleStyleBold12pt"/>
        </w:rPr>
        <w:t xml:space="preserve">Ochs 2 </w:t>
      </w:r>
    </w:p>
    <w:p w:rsidR="00E6722B" w:rsidRPr="00093FDF" w:rsidRDefault="00E6722B" w:rsidP="00E6722B">
      <w:proofErr w:type="gramStart"/>
      <w:r w:rsidRPr="00093FDF">
        <w:t xml:space="preserve">Richard, June 9, pg. </w:t>
      </w:r>
      <w:hyperlink r:id="rId16" w:history="1">
        <w:r w:rsidRPr="00093FDF">
          <w:rPr>
            <w:rStyle w:val="Hyperlink"/>
          </w:rPr>
          <w:t>http://www.freefromterror.net/other_articles/abolish.html</w:t>
        </w:r>
      </w:hyperlink>
      <w:r w:rsidRPr="00093FDF">
        <w:t>.</w:t>
      </w:r>
      <w:proofErr w:type="gramEnd"/>
      <w:r w:rsidRPr="00093FDF">
        <w:t xml:space="preserve"> </w:t>
      </w:r>
    </w:p>
    <w:p w:rsidR="00E6722B" w:rsidRPr="00282ACD" w:rsidRDefault="00E6722B" w:rsidP="00E6722B">
      <w:pPr>
        <w:rPr>
          <w:rStyle w:val="StyleBoldUnderline"/>
        </w:rPr>
      </w:pPr>
      <w:r w:rsidRPr="00093FDF">
        <w:t xml:space="preserve">Of all the weapons of mass destruction, the genetically engineered </w:t>
      </w:r>
      <w:r w:rsidRPr="00D75F64">
        <w:rPr>
          <w:rStyle w:val="StyleBoldUnderline"/>
          <w:highlight w:val="yellow"/>
        </w:rPr>
        <w:t>biological weapons,</w:t>
      </w:r>
      <w:r w:rsidRPr="00282ACD">
        <w:rPr>
          <w:rStyle w:val="StyleBoldUnderline"/>
        </w:rPr>
        <w:t xml:space="preserve"> many </w:t>
      </w:r>
      <w:r w:rsidRPr="00D75F64">
        <w:rPr>
          <w:rStyle w:val="StyleBoldUnderline"/>
          <w:highlight w:val="yellow"/>
        </w:rPr>
        <w:t>without a known cure or vaccine, are an extreme danger to the continued survival of life</w:t>
      </w:r>
      <w:r w:rsidRPr="00282ACD">
        <w:rPr>
          <w:rStyle w:val="StyleBoldUnderline"/>
        </w:rPr>
        <w:t xml:space="preserve"> on earth</w:t>
      </w:r>
      <w:r w:rsidRPr="00093FDF">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093FDF">
        <w:t>Middle</w:t>
      </w:r>
      <w:proofErr w:type="gramEnd"/>
      <w:r w:rsidRPr="00093FDF">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w:t>
      </w:r>
      <w:r w:rsidRPr="00093FDF">
        <w:lastRenderedPageBreak/>
        <w:t xml:space="preserve">virtually forever. </w:t>
      </w:r>
      <w:proofErr w:type="gramStart"/>
      <w:r w:rsidRPr="00093FDF">
        <w:t>Potentially worse than that, bio-engineered agents by the hundreds with no known cure could wreck even greater calamity on the human race than could persistent radiation.</w:t>
      </w:r>
      <w:proofErr w:type="gramEnd"/>
      <w:r w:rsidRPr="00093FDF">
        <w:t xml:space="preserve"> </w:t>
      </w:r>
      <w:r w:rsidRPr="00D75F64">
        <w:rPr>
          <w:rStyle w:val="StyleBoldUnderline"/>
          <w:highlight w:val="yellow"/>
        </w:rPr>
        <w:t xml:space="preserve">AIDS and </w:t>
      </w:r>
      <w:proofErr w:type="spellStart"/>
      <w:r w:rsidRPr="00D75F64">
        <w:rPr>
          <w:rStyle w:val="StyleBoldUnderline"/>
          <w:highlight w:val="yellow"/>
        </w:rPr>
        <w:t>ebola</w:t>
      </w:r>
      <w:proofErr w:type="spellEnd"/>
      <w:r w:rsidRPr="00282ACD">
        <w:rPr>
          <w:rStyle w:val="StyleBoldUnderline"/>
        </w:rPr>
        <w:t xml:space="preserve"> viruses </w:t>
      </w:r>
      <w:r w:rsidRPr="00D75F64">
        <w:rPr>
          <w:rStyle w:val="StyleBoldUnderline"/>
          <w:highlight w:val="yellow"/>
        </w:rPr>
        <w:t>are just a small example of</w:t>
      </w:r>
      <w:r w:rsidRPr="00282ACD">
        <w:rPr>
          <w:rStyle w:val="StyleBoldUnderline"/>
        </w:rPr>
        <w:t xml:space="preserve"> recently </w:t>
      </w:r>
      <w:r w:rsidRPr="00D75F64">
        <w:rPr>
          <w:rStyle w:val="StyleBoldUnderline"/>
          <w:highlight w:val="yellow"/>
        </w:rPr>
        <w:t>emerging plagues with no known cure or vaccine.</w:t>
      </w:r>
      <w:r w:rsidRPr="00282ACD">
        <w:rPr>
          <w:rStyle w:val="StyleBoldUnderline"/>
        </w:rPr>
        <w:t xml:space="preserve"> Can we imagine hundreds of such plagues? </w:t>
      </w:r>
      <w:r w:rsidRPr="00D75F64">
        <w:rPr>
          <w:rStyle w:val="StyleBoldUnderline"/>
          <w:highlight w:val="yellow"/>
        </w:rPr>
        <w:t>HUMAN EXTINCTION IS NOW POSSIBLE.</w:t>
      </w:r>
    </w:p>
    <w:p w:rsidR="00E6722B" w:rsidRDefault="00E6722B" w:rsidP="00E6722B">
      <w:pPr>
        <w:pStyle w:val="Heading4"/>
        <w:rPr>
          <w:lang w:bidi="en-US"/>
        </w:rPr>
      </w:pPr>
      <w:r>
        <w:rPr>
          <w:lang w:bidi="en-US"/>
        </w:rPr>
        <w:t>[3.] Causes India-Pakistan conflict – that causes extinction</w:t>
      </w:r>
    </w:p>
    <w:p w:rsidR="00E6722B" w:rsidRPr="00093FDF" w:rsidRDefault="00E6722B" w:rsidP="00E6722B">
      <w:r w:rsidRPr="00B84CA8">
        <w:rPr>
          <w:rStyle w:val="StyleStyleBold12pt"/>
        </w:rPr>
        <w:t>Fai</w:t>
      </w:r>
      <w:r w:rsidRPr="00B84CA8">
        <w:t xml:space="preserve"> 7/8/</w:t>
      </w:r>
      <w:r w:rsidRPr="00B84CA8">
        <w:rPr>
          <w:rStyle w:val="StyleStyleBold12pt"/>
        </w:rPr>
        <w:t>01</w:t>
      </w:r>
      <w:r w:rsidRPr="00093FDF">
        <w:t xml:space="preserve"> (</w:t>
      </w:r>
      <w:proofErr w:type="spellStart"/>
      <w:r w:rsidRPr="00093FDF">
        <w:t>Ghulam</w:t>
      </w:r>
      <w:proofErr w:type="spellEnd"/>
      <w:r w:rsidRPr="00093FDF">
        <w:t xml:space="preserve"> </w:t>
      </w:r>
      <w:proofErr w:type="spellStart"/>
      <w:r w:rsidRPr="00093FDF">
        <w:t>Nabi</w:t>
      </w:r>
      <w:proofErr w:type="spellEnd"/>
      <w:r w:rsidRPr="00093FDF">
        <w:t xml:space="preserve">; Executive director - Kashmiri American Council) Washington Times l/n </w:t>
      </w:r>
      <w:proofErr w:type="spellStart"/>
      <w:r w:rsidRPr="00093FDF">
        <w:t>wbw</w:t>
      </w:r>
      <w:proofErr w:type="spellEnd"/>
    </w:p>
    <w:p w:rsidR="00E6722B" w:rsidRDefault="00E6722B" w:rsidP="00E6722B">
      <w:r w:rsidRPr="00093FDF">
        <w:t xml:space="preserve">The foreign policy of the United States in South Asia should move from the lackadaisical and distant (with India crowned with a unilateral veto power) to aggressive involvement at the vortex.   </w:t>
      </w:r>
      <w:r w:rsidRPr="00A11A50">
        <w:rPr>
          <w:b/>
          <w:highlight w:val="yellow"/>
          <w:u w:val="single"/>
        </w:rPr>
        <w:t>The most dangerous place</w:t>
      </w:r>
      <w:r w:rsidRPr="00093FDF">
        <w:rPr>
          <w:b/>
          <w:u w:val="single"/>
        </w:rPr>
        <w:t xml:space="preserve"> on the planet </w:t>
      </w:r>
      <w:r w:rsidRPr="00A11A50">
        <w:rPr>
          <w:b/>
          <w:highlight w:val="yellow"/>
          <w:u w:val="single"/>
        </w:rPr>
        <w:t>is</w:t>
      </w:r>
      <w:r w:rsidRPr="00A11A50">
        <w:rPr>
          <w:highlight w:val="yellow"/>
        </w:rPr>
        <w:t xml:space="preserve"> Kashmir</w:t>
      </w:r>
      <w:r w:rsidRPr="00093FDF">
        <w:t xml:space="preserve">, a disputed territory convulsed and illegally occupied for more than 53 years and </w:t>
      </w:r>
      <w:r w:rsidRPr="00093FDF">
        <w:rPr>
          <w:b/>
          <w:u w:val="single"/>
        </w:rPr>
        <w:t>sandwiched between nuclear -capable India and Pakistan</w:t>
      </w:r>
      <w:r w:rsidRPr="00093FDF">
        <w:rPr>
          <w:u w:val="single"/>
        </w:rPr>
        <w:t xml:space="preserve">.  </w:t>
      </w:r>
      <w:r w:rsidRPr="00A11A50">
        <w:rPr>
          <w:b/>
          <w:highlight w:val="yellow"/>
          <w:u w:val="single"/>
        </w:rPr>
        <w:t>It has ignited two wars</w:t>
      </w:r>
      <w:r w:rsidRPr="00093FDF">
        <w:t xml:space="preserve"> between the estranged South Asian rivals in 1948 and 1965, </w:t>
      </w:r>
      <w:r w:rsidRPr="00093FDF">
        <w:rPr>
          <w:b/>
          <w:u w:val="single"/>
        </w:rPr>
        <w:t xml:space="preserve">and </w:t>
      </w:r>
      <w:r w:rsidRPr="00A11A50">
        <w:rPr>
          <w:b/>
          <w:highlight w:val="yellow"/>
          <w:u w:val="single"/>
        </w:rPr>
        <w:t>a third could trigger nuclear volleys and a nuclear winter threatening the entire globe</w:t>
      </w:r>
      <w:r w:rsidRPr="00093FDF">
        <w:t xml:space="preserve">.  The United States would enjoy no sanctuary.   This apocalyptic vision is no idiosyncratic view.  </w:t>
      </w:r>
      <w:r w:rsidRPr="00093FDF">
        <w:rPr>
          <w:b/>
          <w:u w:val="single"/>
        </w:rPr>
        <w:t xml:space="preserve">The director of central intelligence, the Defense Department, and </w:t>
      </w:r>
      <w:r w:rsidRPr="00A11A50">
        <w:rPr>
          <w:b/>
          <w:highlight w:val="yellow"/>
          <w:u w:val="single"/>
        </w:rPr>
        <w:t>world experts</w:t>
      </w:r>
      <w:r w:rsidRPr="00093FDF">
        <w:rPr>
          <w:b/>
          <w:u w:val="single"/>
        </w:rPr>
        <w:t xml:space="preserve"> generally </w:t>
      </w:r>
      <w:r w:rsidRPr="00A11A50">
        <w:rPr>
          <w:b/>
          <w:highlight w:val="yellow"/>
          <w:u w:val="single"/>
        </w:rPr>
        <w:t>place Kashmir at the peak of their nuclear worries</w:t>
      </w:r>
      <w:r w:rsidRPr="00A11A50">
        <w:rPr>
          <w:highlight w:val="yellow"/>
        </w:rPr>
        <w:t>.</w:t>
      </w:r>
      <w:r w:rsidRPr="00093FDF">
        <w:t xml:space="preserve">  </w:t>
      </w:r>
      <w:r w:rsidRPr="00093FDF">
        <w:rPr>
          <w:b/>
          <w:u w:val="single"/>
        </w:rPr>
        <w:t xml:space="preserve">Both </w:t>
      </w:r>
      <w:r w:rsidRPr="00A11A50">
        <w:rPr>
          <w:b/>
          <w:highlight w:val="yellow"/>
          <w:u w:val="single"/>
        </w:rPr>
        <w:t>India and Pakistan are racing like thoroughbreds to bolster their nuclear arsenals and</w:t>
      </w:r>
      <w:r w:rsidRPr="00093FDF">
        <w:rPr>
          <w:b/>
          <w:u w:val="single"/>
        </w:rPr>
        <w:t xml:space="preserve"> advanced </w:t>
      </w:r>
      <w:r w:rsidRPr="00BD029C">
        <w:rPr>
          <w:b/>
          <w:highlight w:val="yellow"/>
          <w:u w:val="single"/>
        </w:rPr>
        <w:t>delivery vehicles</w:t>
      </w:r>
      <w:r w:rsidRPr="00BD029C">
        <w:rPr>
          <w:highlight w:val="yellow"/>
          <w:u w:val="single"/>
        </w:rPr>
        <w:t>.</w:t>
      </w:r>
      <w:r w:rsidRPr="00093FDF">
        <w:rPr>
          <w:u w:val="single"/>
        </w:rPr>
        <w:t xml:space="preserve">  </w:t>
      </w:r>
      <w:r w:rsidRPr="00093FDF">
        <w:rPr>
          <w:b/>
          <w:u w:val="single"/>
        </w:rPr>
        <w:t>Their defense budgets are climbing despite widespread misery amongst their populations</w:t>
      </w:r>
      <w:r w:rsidRPr="00093FDF">
        <w:t xml:space="preserve">.  Neither country has initialed the Nuclear Non-Proliferation Treaty, the Comprehensive Test Ban Treaty, or indicated an inclination to ratify an impending Fissile Material/Cut-off Convention.  </w:t>
      </w:r>
    </w:p>
    <w:p w:rsidR="00E6722B" w:rsidRPr="00093FDF" w:rsidRDefault="00E6722B" w:rsidP="00E6722B">
      <w:pPr>
        <w:pStyle w:val="Heading4"/>
        <w:rPr>
          <w:lang w:bidi="en-US"/>
        </w:rPr>
      </w:pPr>
      <w:r w:rsidRPr="00093FDF">
        <w:rPr>
          <w:lang w:bidi="en-US"/>
        </w:rPr>
        <w:t>US strike on Iran causes extinction</w:t>
      </w:r>
    </w:p>
    <w:p w:rsidR="00E6722B" w:rsidRPr="00253F69" w:rsidRDefault="00E6722B" w:rsidP="00E6722B">
      <w:pPr>
        <w:rPr>
          <w:rStyle w:val="StyleStyleBold12pt"/>
        </w:rPr>
      </w:pPr>
      <w:r w:rsidRPr="00253F69">
        <w:rPr>
          <w:rStyle w:val="StyleStyleBold12pt"/>
        </w:rPr>
        <w:t>Hirsch 6</w:t>
      </w:r>
    </w:p>
    <w:p w:rsidR="00E6722B" w:rsidRPr="00093FDF" w:rsidRDefault="00E6722B" w:rsidP="00E6722B">
      <w:pPr>
        <w:rPr>
          <w:lang w:bidi="en-US"/>
        </w:rPr>
      </w:pPr>
      <w:r w:rsidRPr="00093FDF">
        <w:rPr>
          <w:lang w:bidi="en-US"/>
        </w:rPr>
        <w:t xml:space="preserve">Jorge, Professor of Physics at the University of California San Diego, </w:t>
      </w:r>
      <w:r w:rsidRPr="00093FDF">
        <w:t>2006</w:t>
      </w:r>
      <w:r w:rsidRPr="00093FDF">
        <w:rPr>
          <w:b/>
          <w:bCs/>
          <w:lang w:bidi="en-US"/>
        </w:rPr>
        <w:t xml:space="preserve"> </w:t>
      </w:r>
      <w:r w:rsidRPr="00093FDF">
        <w:rPr>
          <w:lang w:bidi="en-US"/>
        </w:rPr>
        <w:t xml:space="preserve">“America and Iran: At the Brink of the Abyss”, Feb 20, </w:t>
      </w:r>
      <w:hyperlink r:id="rId17" w:history="1">
        <w:r w:rsidRPr="00093FDF">
          <w:rPr>
            <w:rStyle w:val="Hyperlink"/>
            <w:lang w:bidi="en-US"/>
          </w:rPr>
          <w:t>http://www.antiwar.com/orig/hirsch.php?articleid=8577</w:t>
        </w:r>
      </w:hyperlink>
      <w:r w:rsidRPr="00093FDF">
        <w:rPr>
          <w:lang w:bidi="en-US"/>
        </w:rPr>
        <w:t xml:space="preserve">. </w:t>
      </w:r>
    </w:p>
    <w:p w:rsidR="00E6722B" w:rsidRDefault="00E6722B" w:rsidP="00E6722B">
      <w:pPr>
        <w:rPr>
          <w:u w:val="single"/>
        </w:rPr>
      </w:pPr>
      <w:r w:rsidRPr="00093FDF">
        <w:t xml:space="preserve">The U.S. has just declared that it will defend Israel militarily against Iran if needed. Presumably this includes a scenario where Israel would initiate hostilities by unprovoked bombing of Iranian facilities, as it did with Iraq's </w:t>
      </w:r>
      <w:proofErr w:type="spellStart"/>
      <w:r w:rsidRPr="00093FDF">
        <w:t>Osirak</w:t>
      </w:r>
      <w:proofErr w:type="spellEnd"/>
      <w:r w:rsidRPr="00093FDF">
        <w:t xml:space="preserve">, and Iran would respond with missiles targeting Israel. The </w:t>
      </w:r>
      <w:r w:rsidRPr="00BD029C">
        <w:rPr>
          <w:rStyle w:val="StyleBoldUnderline"/>
          <w:highlight w:val="yellow"/>
        </w:rPr>
        <w:t>U.S. intervention is likely to be</w:t>
      </w:r>
      <w:r w:rsidRPr="00093FDF">
        <w:t xml:space="preserve"> further </w:t>
      </w:r>
      <w:r w:rsidRPr="00BD029C">
        <w:rPr>
          <w:rStyle w:val="StyleBoldUnderline"/>
          <w:highlight w:val="yellow"/>
        </w:rPr>
        <w:t>bombing of Iran's facilitie</w:t>
      </w:r>
      <w:r w:rsidRPr="00253F69">
        <w:rPr>
          <w:rStyle w:val="StyleBoldUnderline"/>
        </w:rPr>
        <w:t>s</w:t>
      </w:r>
      <w:r w:rsidRPr="00093FDF">
        <w:t xml:space="preserve">, including underground installations that can only be destroyed </w:t>
      </w:r>
      <w:r w:rsidRPr="00253F69">
        <w:rPr>
          <w:rStyle w:val="StyleBoldUnderline"/>
        </w:rPr>
        <w:t>with</w:t>
      </w:r>
      <w:r w:rsidRPr="00093FDF">
        <w:t xml:space="preserve"> low-yield nuclear </w:t>
      </w:r>
      <w:r w:rsidRPr="00253F69">
        <w:rPr>
          <w:rStyle w:val="StyleBoldUnderline"/>
        </w:rPr>
        <w:t>bunker-busters</w:t>
      </w:r>
      <w:r w:rsidRPr="00093FDF">
        <w:t>. Such nuclear weapons may cause low casualties, perhaps only in the hundreds [.</w:t>
      </w:r>
      <w:proofErr w:type="spellStart"/>
      <w:r w:rsidRPr="00093FDF">
        <w:t>pdf</w:t>
      </w:r>
      <w:proofErr w:type="spellEnd"/>
      <w:r w:rsidRPr="00093FDF">
        <w:t xml:space="preserve">], but the nuclear threshold will have been crossed. Iran's reaction to a U.S. attack with nuclear weapons, no matter how small, cannot be predicted with certainty. U.S. planners may hope that it will deter Iran from responding, thus saving lives. However, just as the U.S. forces in Iraq were not greeted with flowers, it is likely that </w:t>
      </w:r>
      <w:r w:rsidRPr="00BD029C">
        <w:rPr>
          <w:rStyle w:val="StyleBoldUnderline"/>
          <w:highlight w:val="yellow"/>
        </w:rPr>
        <w:t>such an attack would provoke a violent reaction</w:t>
      </w:r>
      <w:r w:rsidRPr="00093FDF">
        <w:t xml:space="preserve"> from Iran and lead to the severe escalation of hostilities, </w:t>
      </w:r>
      <w:r w:rsidRPr="00BD029C">
        <w:rPr>
          <w:rStyle w:val="StyleBoldUnderline"/>
          <w:highlight w:val="yellow"/>
        </w:rPr>
        <w:t>which in turn would lead to the use of larger nuclear weapons by the U.S</w:t>
      </w:r>
      <w:r w:rsidRPr="00093FDF">
        <w:rPr>
          <w:u w:val="single"/>
        </w:rPr>
        <w:t>.</w:t>
      </w:r>
      <w:r w:rsidRPr="00093FDF">
        <w:t xml:space="preserve"> and potential casualties in the hundreds of thousands. Witness the current uproar over cartoons and try to imagine the resulting upheaval in the Muslim world after the U.S. nukes Iran. - The Military's Moral Dilemma - Men and women in the military forces, including civilian employees, may be facing a difficult moral choice at this very moment and in the coming weeks, akin to the moral choices faced by Colin Powell and Dan Ellsberg. The paths these two men followed were radically different. Colin Powell was an American hero, widely respected and admired at the time he was appointed secretary of state in 2001. In February 2003, he chose to follow orders despite his own serious misgivings, and delivered the pivotal UN address that paved the way for the U.S. invasion of Iraq the following month. Today, most Americans believe the Iraq invasion was wrong, and Colin Powell is disgraced, his future destroyed, and his great past achievements forgotten. Daniel Ellsberg, a military analyst, played a significant role in ending the Vietnam War by leaking the Pentagon Papers. He knew that he would face prosecution for breaking the law, but was convinced it was the correct moral choice. His courageous and principled action earned him respect and gratitude. The Navy has just reminded [.</w:t>
      </w:r>
      <w:proofErr w:type="spellStart"/>
      <w:r w:rsidRPr="00093FDF">
        <w:t>pdf</w:t>
      </w:r>
      <w:proofErr w:type="spellEnd"/>
      <w:r w:rsidRPr="00093FDF">
        <w:t xml:space="preserve">] its members and civilian employees what the consequences are of violating provisions concerning </w:t>
      </w:r>
      <w:r w:rsidRPr="00093FDF">
        <w:lastRenderedPageBreak/>
        <w:t xml:space="preserve">the release of information about the nuclear capabilities of U.S. forces. Why right now, for the first time in 12 years? Because it is well aware of moral choices that its members may face, and it hopes to deter certain actions. But courageous men and women are not easily deterred. To disobey orders and laws and to leak information are difficult actions that entail risks. Still, many principled individuals have done it in the past and will continue to do it in the future </w:t>
      </w:r>
      <w:proofErr w:type="gramStart"/>
      <w:r w:rsidRPr="00093FDF">
        <w:t>( see</w:t>
      </w:r>
      <w:proofErr w:type="gramEnd"/>
      <w:r w:rsidRPr="00093FDF">
        <w:t xml:space="preserve"> [1], [2], [3], [4], [5], [6], [7], [8], [9].) Conscientious objection to the threat and use of nuclear weapons is a moral choice. Once the American public becomes fully aware that military action against Iran will include the planned use of nuclear weapons, public support for military action will quickly disappear. Anything could get the ball rolling. A great catastrophe will have been averted. Even U.S. military law recognizes that there is no requirement to obey orders that are unlawful. The use of nuclear weapons against a non-nuclear country can be argued to be in violation of international law, the principle of just war, the principle of proportionality, common standards of morality ([1], [2], [3], [4], [5]), and customs that make up the law of armed conflict. Even if the nuclear weapons used are small, because they are likely to cause escalation of the conflict they violate the principle of proportionality and will cause unnecessary suffering. The Nuremberg Tribunal, which the United States helped to create, established that "The fact that a person acted pursuant to order of his government or of a superior does not relieve him from responsibility under international </w:t>
      </w:r>
      <w:proofErr w:type="gramStart"/>
      <w:r w:rsidRPr="00093FDF">
        <w:t>law,</w:t>
      </w:r>
      <w:proofErr w:type="gramEnd"/>
      <w:r w:rsidRPr="00093FDF">
        <w:t xml:space="preserve"> provided a moral choice was in fact possible to him." To follow orders or to disobey orders, to keep information secret or to leak it, are choices for each individual to make – extremely difficult choices that have consequences. But not choosing is not an option. - America's Collective Responsibility - Blaming the administration or the military for crossing the nuclear threshold is easy, but responsibility will be shared by all Americans. All Americans knew, or should have known, that using nuclear weapons against a non-nuclear country like Iran was a possibility given the Bush administration's new policies. All Americans could have voiced their opposition to these policies and demand that they be reversed. The media will carry a heavy burden of responsibility. The mainstream media could have effectively raised public awareness of the possibility that the U.S. would use nuclear weapons against Iran. So far, they have chosen to almost completely hide the issue, which is being increasingly addressed in non-mainstream media. Members of Congress could have raised the question forcefully, calling for public hearings, demanding public discussion of the administration's plans, and passing new laws or resolutions. So far they have failed to do so and are derelict in their responsibility to their constituents. Letters to the president from some in Congress [1], [2] are a start, but are not likely to elicit a meaningful response or a change in plans and are a far cry from forceful action. Scientific organizations and organizations dealing with arms control and nuclear weapons could have warned of the dangers associated with the Iran situation. So far, they have not done so ([1], [2], [3], [4], [5], [6], [7], [8]). Scientists and engineers responsible for the development of nuclear weapons could have voiced concern [.</w:t>
      </w:r>
      <w:proofErr w:type="spellStart"/>
      <w:r w:rsidRPr="00093FDF">
        <w:t>pdf</w:t>
      </w:r>
      <w:proofErr w:type="spellEnd"/>
      <w:r w:rsidRPr="00093FDF">
        <w:t xml:space="preserve">] when the new U.S. nuclear weapons policies became known, policies that directly involve the fruits of their labor. Their voices have not been heard. Those who contribute their labor to the scientific and technical infrastructure that makes nuclear weapons and their means of delivery possible bear a particularly heavy burden of moral responsibility. Their voices have barely been heard. - The Nuclear Abyss - </w:t>
      </w:r>
      <w:r w:rsidRPr="00253F69">
        <w:rPr>
          <w:rStyle w:val="StyleBoldUnderline"/>
        </w:rPr>
        <w:t xml:space="preserve">The United States is preparing to enter a new era: an era in which </w:t>
      </w:r>
      <w:r w:rsidRPr="00BD029C">
        <w:rPr>
          <w:rStyle w:val="StyleBoldUnderline"/>
          <w:highlight w:val="yellow"/>
        </w:rPr>
        <w:t>it will enforce</w:t>
      </w:r>
      <w:r w:rsidRPr="00253F69">
        <w:rPr>
          <w:rStyle w:val="StyleBoldUnderline"/>
        </w:rPr>
        <w:t xml:space="preserve"> nuclear n</w:t>
      </w:r>
      <w:r w:rsidRPr="00BD029C">
        <w:rPr>
          <w:rStyle w:val="StyleBoldUnderline"/>
          <w:highlight w:val="yellow"/>
        </w:rPr>
        <w:t>onproliferation by the threat and use of nuclear weapons.</w:t>
      </w:r>
      <w:r w:rsidRPr="00253F69">
        <w:rPr>
          <w:rStyle w:val="StyleBoldUnderline"/>
        </w:rPr>
        <w:t xml:space="preserve"> The use of tactical nuclear weapons against Iran will usher in a new world order.</w:t>
      </w:r>
      <w:r w:rsidRPr="00093FDF">
        <w:t xml:space="preserve"> The ultimate goal is that no nation other than the U.S. should have a nuclear weapons arsenal. A telltale sign that this is the plan is the recent change in the stated mission of Los Alamos National Laboratory, where nuclear weapons are developed. The mission of LANL used to be described officially as "Los Alamos National Laboratory's central mission is to reduce the global nuclear danger" [1] [.</w:t>
      </w:r>
      <w:proofErr w:type="spellStart"/>
      <w:r w:rsidRPr="00093FDF">
        <w:t>pdf</w:t>
      </w:r>
      <w:proofErr w:type="spellEnd"/>
      <w:r w:rsidRPr="00093FDF">
        <w:t>], [2] [.</w:t>
      </w:r>
      <w:proofErr w:type="spellStart"/>
      <w:r w:rsidRPr="00093FDF">
        <w:t>pdf</w:t>
      </w:r>
      <w:proofErr w:type="spellEnd"/>
      <w:r w:rsidRPr="00093FDF">
        <w:t>], [3] [.</w:t>
      </w:r>
      <w:proofErr w:type="spellStart"/>
      <w:r w:rsidRPr="00093FDF">
        <w:t>pdf</w:t>
      </w:r>
      <w:proofErr w:type="spellEnd"/>
      <w:r w:rsidRPr="00093FDF">
        <w:t xml:space="preserve">]. That will sound ridiculous once the U.S. starts throwing mini-nukes around. In anticipation of it, the Los Alamos mission statement has been recently changed to "prevent the spread of weapons of mass destruction and to protect our homeland from terrorist attack." That is the present and future role of the U.S. nuclear arsenal, to be achieved </w:t>
      </w:r>
      <w:r w:rsidRPr="00093FDF">
        <w:lastRenderedPageBreak/>
        <w:t xml:space="preserve">through threat (deterrence) and use of nuclear weapons. References to the old mission are nowhere to be found in the current Los Alamos documents, indicating that the change was deliberate and thorough. It is not impossible that the U.S. will succeed in its goal. But it is utterly improbable. This is a big world. </w:t>
      </w:r>
      <w:r w:rsidRPr="00253F69">
        <w:rPr>
          <w:rStyle w:val="StyleBoldUnderline"/>
        </w:rPr>
        <w:t>Once the U.S. crosses the nuclear threshold against a non-nuclear country, many more countries will strive to acquire nuclear weapons, and many will succeed</w:t>
      </w:r>
      <w:r w:rsidRPr="00093FDF">
        <w:t xml:space="preserve">. The nuclear abyss may turn out to be a steep precipice or a gentle slope. Either way, it will be a one-way downhill slide toward a bottomless pit. </w:t>
      </w:r>
      <w:r w:rsidRPr="00253F69">
        <w:rPr>
          <w:rStyle w:val="StyleBoldUnderline"/>
        </w:rPr>
        <w:t>We will have entered a path of no return, leading</w:t>
      </w:r>
      <w:r w:rsidRPr="00093FDF">
        <w:t xml:space="preserve"> in a few months or a few decades </w:t>
      </w:r>
      <w:r w:rsidRPr="00253F69">
        <w:rPr>
          <w:rStyle w:val="StyleBoldUnderline"/>
        </w:rPr>
        <w:t>to global nuclear war and unimaginable destruction.</w:t>
      </w:r>
      <w:r w:rsidRPr="00093FDF">
        <w:t xml:space="preserve"> But there are still choices to be made. Up to the moment the first U.S. nuclear bomb explodes, the fall into the abyss can be averted by choices made by each and every one of us. We may never know which choices prevented it if it doesn't happen. But </w:t>
      </w:r>
      <w:r w:rsidRPr="00253F69">
        <w:rPr>
          <w:rStyle w:val="StyleBoldUnderline"/>
        </w:rPr>
        <w:t>if we make the wrong choices, we will know what they were. And so will future generations, even in a world where wars are fought with sticks and stones.</w:t>
      </w:r>
      <w:r w:rsidRPr="00093FDF">
        <w:rPr>
          <w:u w:val="single"/>
        </w:rPr>
        <w:t xml:space="preserve"> </w:t>
      </w:r>
    </w:p>
    <w:p w:rsidR="00E6722B" w:rsidRPr="00B946F0" w:rsidRDefault="00E6722B" w:rsidP="00E6722B">
      <w:pPr>
        <w:pStyle w:val="Heading4"/>
      </w:pPr>
      <w:r>
        <w:t>War with Iran cements fears of pre-emptions – forces Russia and China conflict</w:t>
      </w:r>
    </w:p>
    <w:p w:rsidR="00E6722B" w:rsidRPr="00B946F0" w:rsidRDefault="00E6722B" w:rsidP="00E6722B">
      <w:pPr>
        <w:rPr>
          <w:rStyle w:val="StyleStyleBold12pt"/>
          <w:rFonts w:eastAsia="Calibri"/>
        </w:rPr>
      </w:pPr>
      <w:r w:rsidRPr="00B946F0">
        <w:rPr>
          <w:rStyle w:val="StyleStyleBold12pt"/>
          <w:rFonts w:eastAsia="Calibri"/>
        </w:rPr>
        <w:t>AP 2012</w:t>
      </w:r>
    </w:p>
    <w:p w:rsidR="00E6722B" w:rsidRDefault="00E6722B" w:rsidP="00E6722B">
      <w:pPr>
        <w:rPr>
          <w:rFonts w:eastAsia="Calibri"/>
        </w:rPr>
      </w:pPr>
      <w:r>
        <w:rPr>
          <w:rFonts w:eastAsia="Calibri"/>
        </w:rPr>
        <w:t xml:space="preserve">[Associated Press, January 23, 2012, </w:t>
      </w:r>
      <w:r w:rsidRPr="004741D7">
        <w:rPr>
          <w:rFonts w:eastAsia="Calibri"/>
        </w:rPr>
        <w:t>EU adopts Iran oil embargo; China, Russia worried over US war threats</w:t>
      </w:r>
      <w:r>
        <w:rPr>
          <w:rFonts w:eastAsia="Calibri"/>
        </w:rPr>
        <w:t xml:space="preserve">, </w:t>
      </w:r>
      <w:hyperlink r:id="rId18" w:history="1">
        <w:r w:rsidRPr="00CF7338">
          <w:rPr>
            <w:rStyle w:val="Hyperlink"/>
            <w:rFonts w:eastAsia="Calibri"/>
          </w:rPr>
          <w:t>http://timesofindia.indiatimes.com/world/europe/EU-adopts-Iran-oil-embargo-China-Russia-worried-over-US-war-threats/articleshow/11602863.cms</w:t>
        </w:r>
      </w:hyperlink>
      <w:r>
        <w:rPr>
          <w:rFonts w:eastAsia="Calibri"/>
        </w:rPr>
        <w:t xml:space="preserve">, </w:t>
      </w:r>
      <w:proofErr w:type="spellStart"/>
      <w:r>
        <w:rPr>
          <w:rFonts w:eastAsia="Calibri"/>
        </w:rPr>
        <w:t>uwyo</w:t>
      </w:r>
      <w:proofErr w:type="spellEnd"/>
      <w:r>
        <w:rPr>
          <w:rFonts w:eastAsia="Calibri"/>
        </w:rPr>
        <w:t>//amp]</w:t>
      </w:r>
    </w:p>
    <w:p w:rsidR="00E6722B" w:rsidRDefault="00E6722B" w:rsidP="00E6722B">
      <w:pPr>
        <w:pStyle w:val="cardChar"/>
        <w:ind w:left="0"/>
        <w:rPr>
          <w:rStyle w:val="underline"/>
          <w:rFonts w:eastAsia="Calibri"/>
        </w:rPr>
      </w:pPr>
      <w:r w:rsidRPr="00187D34">
        <w:rPr>
          <w:rStyle w:val="underline"/>
        </w:rPr>
        <w:t xml:space="preserve">A leading state-run Chinese daily warned on Monday that </w:t>
      </w:r>
      <w:r w:rsidRPr="00BE6B87">
        <w:rPr>
          <w:rStyle w:val="underline"/>
          <w:highlight w:val="green"/>
        </w:rPr>
        <w:t>Moscow and Beijing were seriously concerned over US attempts to go to war with Iran</w:t>
      </w:r>
      <w:r w:rsidRPr="00187D34">
        <w:t>, IANS reported from Beijing.</w:t>
      </w:r>
      <w:r w:rsidRPr="00187D34">
        <w:rPr>
          <w:rFonts w:eastAsia="Calibri"/>
        </w:rPr>
        <w:t xml:space="preserve">  </w:t>
      </w:r>
      <w:r w:rsidRPr="004741D7">
        <w:rPr>
          <w:rStyle w:val="underline"/>
        </w:rPr>
        <w:t xml:space="preserve">After Iraq and Afghanistan, </w:t>
      </w:r>
      <w:r w:rsidRPr="002B7CBE">
        <w:rPr>
          <w:rStyle w:val="underline"/>
          <w:highlight w:val="cyan"/>
        </w:rPr>
        <w:t>the US "is preparing for a potential confrontation with Iran</w:t>
      </w:r>
      <w:r w:rsidRPr="004741D7">
        <w:rPr>
          <w:rStyle w:val="underline"/>
        </w:rPr>
        <w:t>, and appears confident of another successful air strike.</w:t>
      </w:r>
      <w:r w:rsidRPr="004741D7">
        <w:rPr>
          <w:rStyle w:val="underline"/>
          <w:rFonts w:eastAsia="Calibri"/>
        </w:rPr>
        <w:t xml:space="preserve">  </w:t>
      </w:r>
      <w:r w:rsidRPr="004741D7">
        <w:rPr>
          <w:rStyle w:val="underline"/>
        </w:rPr>
        <w:t>"Such a demonstration of armed might makes powers like Russia and China increasingly nervous</w:t>
      </w:r>
      <w:r w:rsidRPr="00187D34">
        <w:t>," the commentary in the English language Global Times said.</w:t>
      </w:r>
      <w:r w:rsidRPr="00187D34">
        <w:rPr>
          <w:rFonts w:eastAsia="Calibri"/>
        </w:rPr>
        <w:t xml:space="preserve">  </w:t>
      </w:r>
      <w:r w:rsidRPr="00187D34">
        <w:t>It said that "mainstream forces in Washington are trying to sell a ludicrous standpoint to the American people: that it is worthwhile to bear financial costs and even lose some lives to confront lurking dangers to US security in the Middle East.</w:t>
      </w:r>
      <w:r w:rsidRPr="00187D34">
        <w:rPr>
          <w:rFonts w:eastAsia="Calibri"/>
        </w:rPr>
        <w:t xml:space="preserve">  </w:t>
      </w:r>
      <w:r w:rsidRPr="00187D34">
        <w:t xml:space="preserve">"This is not a rational analysis, but rather a pious belief in US politics. </w:t>
      </w:r>
      <w:r w:rsidRPr="004741D7">
        <w:rPr>
          <w:rStyle w:val="underline"/>
        </w:rPr>
        <w:t>With an appetite for national security causes, the US becomes increasingly meticulous in eliminating potential challenges."</w:t>
      </w:r>
      <w:r w:rsidRPr="004741D7">
        <w:rPr>
          <w:rStyle w:val="underline"/>
          <w:rFonts w:eastAsia="Calibri"/>
        </w:rPr>
        <w:t xml:space="preserve">  </w:t>
      </w:r>
      <w:r w:rsidRPr="004741D7">
        <w:rPr>
          <w:rStyle w:val="underline"/>
        </w:rPr>
        <w:t>The daily, which reflects the thinking in Chinese leadership, warned that by stirring up other powers' sense of insecurity, the US was actually undermining its own interests</w:t>
      </w:r>
      <w:r w:rsidRPr="002B7CBE">
        <w:rPr>
          <w:rStyle w:val="underline"/>
          <w:highlight w:val="cyan"/>
        </w:rPr>
        <w:t>.</w:t>
      </w:r>
      <w:r w:rsidRPr="002B7CBE">
        <w:rPr>
          <w:rStyle w:val="underline"/>
          <w:rFonts w:eastAsia="Calibri"/>
          <w:highlight w:val="cyan"/>
        </w:rPr>
        <w:t xml:space="preserve">  </w:t>
      </w:r>
      <w:r w:rsidRPr="002B7CBE">
        <w:rPr>
          <w:rStyle w:val="underline"/>
          <w:highlight w:val="cyan"/>
        </w:rPr>
        <w:t xml:space="preserve">"If the West slides into </w:t>
      </w:r>
      <w:r w:rsidRPr="00BE6B87">
        <w:rPr>
          <w:rStyle w:val="underline"/>
          <w:highlight w:val="green"/>
        </w:rPr>
        <w:t>a war with Iran</w:t>
      </w:r>
      <w:r w:rsidRPr="002B7CBE">
        <w:rPr>
          <w:rStyle w:val="underline"/>
          <w:highlight w:val="cyan"/>
        </w:rPr>
        <w:t xml:space="preserve">, the </w:t>
      </w:r>
      <w:r w:rsidRPr="00BE6B87">
        <w:rPr>
          <w:rStyle w:val="underline"/>
          <w:highlight w:val="green"/>
        </w:rPr>
        <w:t xml:space="preserve">damages </w:t>
      </w:r>
      <w:r w:rsidRPr="002B7CBE">
        <w:rPr>
          <w:rStyle w:val="underline"/>
          <w:highlight w:val="cyan"/>
        </w:rPr>
        <w:t>will not be any lower than the potential threat of Iran's nuclear power.</w:t>
      </w:r>
      <w:r w:rsidRPr="002B7CBE">
        <w:rPr>
          <w:rStyle w:val="underline"/>
          <w:rFonts w:eastAsia="Calibri"/>
          <w:highlight w:val="cyan"/>
        </w:rPr>
        <w:t xml:space="preserve">  </w:t>
      </w:r>
      <w:r w:rsidRPr="002B7CBE">
        <w:rPr>
          <w:rStyle w:val="underline"/>
          <w:highlight w:val="cyan"/>
        </w:rPr>
        <w:t xml:space="preserve">"Perhaps </w:t>
      </w:r>
      <w:r w:rsidRPr="00BE6B87">
        <w:rPr>
          <w:rStyle w:val="underline"/>
          <w:highlight w:val="green"/>
        </w:rPr>
        <w:t xml:space="preserve">the US </w:t>
      </w:r>
      <w:r w:rsidRPr="002B7CBE">
        <w:rPr>
          <w:rStyle w:val="underline"/>
          <w:highlight w:val="cyan"/>
        </w:rPr>
        <w:t xml:space="preserve">is used to </w:t>
      </w:r>
      <w:r w:rsidRPr="00BE6B87">
        <w:rPr>
          <w:rStyle w:val="underline"/>
          <w:highlight w:val="green"/>
        </w:rPr>
        <w:t>resorting to war to solve geopolitical problems,"</w:t>
      </w:r>
      <w:r w:rsidRPr="00187D34">
        <w:t xml:space="preserve"> it said.</w:t>
      </w:r>
      <w:r w:rsidRPr="00187D34">
        <w:rPr>
          <w:rFonts w:eastAsia="Calibri"/>
        </w:rPr>
        <w:t xml:space="preserve">  </w:t>
      </w:r>
      <w:r w:rsidRPr="00187D34">
        <w:t>"</w:t>
      </w:r>
      <w:r w:rsidRPr="004741D7">
        <w:rPr>
          <w:rStyle w:val="underline"/>
        </w:rPr>
        <w:t xml:space="preserve">Many worry that </w:t>
      </w:r>
      <w:r w:rsidRPr="00BE6B87">
        <w:rPr>
          <w:rStyle w:val="underline"/>
        </w:rPr>
        <w:t xml:space="preserve">such a mentality </w:t>
      </w:r>
      <w:r w:rsidRPr="00BE6B87">
        <w:rPr>
          <w:rStyle w:val="underline"/>
          <w:highlight w:val="green"/>
        </w:rPr>
        <w:t xml:space="preserve">will </w:t>
      </w:r>
      <w:r w:rsidRPr="002B7CBE">
        <w:rPr>
          <w:rStyle w:val="underline"/>
          <w:highlight w:val="cyan"/>
        </w:rPr>
        <w:t xml:space="preserve">sooner or later </w:t>
      </w:r>
      <w:r w:rsidRPr="00BE6B87">
        <w:rPr>
          <w:rStyle w:val="underline"/>
          <w:highlight w:val="green"/>
        </w:rPr>
        <w:t>lead to a US clash with Russia and China."</w:t>
      </w:r>
      <w:r w:rsidRPr="00BE6B87">
        <w:rPr>
          <w:rStyle w:val="underline"/>
          <w:rFonts w:eastAsia="Calibri"/>
          <w:highlight w:val="green"/>
        </w:rPr>
        <w:t xml:space="preserve">  </w:t>
      </w:r>
      <w:r w:rsidRPr="00BE6B87">
        <w:rPr>
          <w:rStyle w:val="underline"/>
          <w:highlight w:val="green"/>
        </w:rPr>
        <w:t>For Beijing and Moscow alike</w:t>
      </w:r>
      <w:r w:rsidRPr="004741D7">
        <w:rPr>
          <w:rStyle w:val="underline"/>
        </w:rPr>
        <w:t xml:space="preserve">, it said, </w:t>
      </w:r>
      <w:r w:rsidRPr="00BE6B87">
        <w:rPr>
          <w:rStyle w:val="underline"/>
          <w:highlight w:val="green"/>
        </w:rPr>
        <w:t>relations with the US had been stressful</w:t>
      </w:r>
      <w:r w:rsidRPr="002B7CBE">
        <w:rPr>
          <w:rStyle w:val="underline"/>
          <w:highlight w:val="cyan"/>
        </w:rPr>
        <w:t>.</w:t>
      </w:r>
      <w:r w:rsidRPr="004741D7">
        <w:rPr>
          <w:rStyle w:val="underline"/>
          <w:rFonts w:eastAsia="Calibri"/>
        </w:rPr>
        <w:t xml:space="preserve">  </w:t>
      </w:r>
      <w:r w:rsidRPr="004741D7">
        <w:rPr>
          <w:rStyle w:val="underline"/>
        </w:rPr>
        <w:t>In both countries, an increasing number of people now advocate a Moscow-Beijing alliance</w:t>
      </w:r>
      <w:r w:rsidRPr="00187D34">
        <w:t>, Global Times said.</w:t>
      </w:r>
      <w:r w:rsidRPr="00187D34">
        <w:rPr>
          <w:rFonts w:eastAsia="Calibri"/>
        </w:rPr>
        <w:t xml:space="preserve">  </w:t>
      </w:r>
      <w:r w:rsidRPr="00187D34">
        <w:t>"</w:t>
      </w:r>
      <w:r w:rsidRPr="002B7CBE">
        <w:rPr>
          <w:rStyle w:val="underline"/>
          <w:highlight w:val="cyan"/>
        </w:rPr>
        <w:t xml:space="preserve">The two do have countermeasures against the US, and </w:t>
      </w:r>
      <w:r w:rsidRPr="00BE6B87">
        <w:rPr>
          <w:rStyle w:val="underline"/>
          <w:highlight w:val="green"/>
        </w:rPr>
        <w:t>they are capable of deterring US allies,"</w:t>
      </w:r>
      <w:r w:rsidRPr="00187D34">
        <w:t xml:space="preserve"> it added.</w:t>
      </w:r>
      <w:r w:rsidRPr="00187D34">
        <w:rPr>
          <w:rFonts w:eastAsia="Calibri"/>
        </w:rPr>
        <w:t xml:space="preserve">  </w:t>
      </w:r>
      <w:r w:rsidRPr="002B7CBE">
        <w:rPr>
          <w:highlight w:val="cyan"/>
        </w:rPr>
        <w:t>"</w:t>
      </w:r>
      <w:r w:rsidRPr="002B7CBE">
        <w:rPr>
          <w:rStyle w:val="underline"/>
          <w:highlight w:val="cyan"/>
        </w:rPr>
        <w:t>If they are really determined to join hands, the balance of power on many world issues will begin to shift."</w:t>
      </w:r>
      <w:r w:rsidRPr="004741D7">
        <w:rPr>
          <w:rStyle w:val="underline"/>
          <w:rFonts w:eastAsia="Calibri"/>
        </w:rPr>
        <w:t xml:space="preserve">  </w:t>
      </w:r>
    </w:p>
    <w:p w:rsidR="00E6722B" w:rsidRPr="00CF52F0" w:rsidRDefault="00E6722B" w:rsidP="00E6722B">
      <w:pPr>
        <w:pStyle w:val="tag"/>
      </w:pPr>
      <w:r w:rsidRPr="00CF52F0">
        <w:t>[__] Strikes turn economy advantage</w:t>
      </w:r>
    </w:p>
    <w:p w:rsidR="00E6722B" w:rsidRPr="00CF52F0" w:rsidRDefault="00E6722B" w:rsidP="00E6722B">
      <w:pPr>
        <w:pStyle w:val="tag"/>
      </w:pPr>
      <w:r w:rsidRPr="00CF52F0">
        <w:t xml:space="preserve">[A.] </w:t>
      </w:r>
      <w:proofErr w:type="spellStart"/>
      <w:r w:rsidRPr="00CF52F0">
        <w:t>Straights</w:t>
      </w:r>
      <w:proofErr w:type="spellEnd"/>
      <w:r w:rsidRPr="00CF52F0">
        <w:t xml:space="preserve"> of Hormuz</w:t>
      </w:r>
    </w:p>
    <w:p w:rsidR="00E6722B" w:rsidRDefault="00E6722B" w:rsidP="00E6722B">
      <w:r w:rsidRPr="004A4314">
        <w:rPr>
          <w:rStyle w:val="StyleStyleBold12pt"/>
        </w:rPr>
        <w:t>The Iran Project</w:t>
      </w:r>
      <w:r>
        <w:t xml:space="preserve">, group of interested former officials of the US government and professionals in US national security, includes folks like Richard </w:t>
      </w:r>
      <w:proofErr w:type="spellStart"/>
      <w:r>
        <w:t>Armitage</w:t>
      </w:r>
      <w:proofErr w:type="spellEnd"/>
      <w:r>
        <w:t xml:space="preserve">, </w:t>
      </w:r>
      <w:proofErr w:type="spellStart"/>
      <w:r>
        <w:t>Zbigniew</w:t>
      </w:r>
      <w:proofErr w:type="spellEnd"/>
      <w:r>
        <w:t xml:space="preserve"> </w:t>
      </w:r>
      <w:proofErr w:type="spellStart"/>
      <w:r>
        <w:t>Brezezinski</w:t>
      </w:r>
      <w:proofErr w:type="spellEnd"/>
      <w:r>
        <w:t xml:space="preserve">, and Paul Volker,  “Weighing the Benefits and Costs of Military Action Against Iran”, Wilson Center, </w:t>
      </w:r>
      <w:r w:rsidRPr="00246594">
        <w:rPr>
          <w:rStyle w:val="StyleStyleBold12pt"/>
        </w:rPr>
        <w:t>9/11</w:t>
      </w:r>
      <w:r>
        <w:t>/2012</w:t>
      </w:r>
    </w:p>
    <w:p w:rsidR="00E6722B" w:rsidRDefault="00E6722B" w:rsidP="00E6722B">
      <w:pPr>
        <w:rPr>
          <w:rStyle w:val="StyleBoldUnderline"/>
        </w:rPr>
      </w:pPr>
      <w:r w:rsidRPr="00800BD1">
        <w:t>Among the potential costs discussed in this paper are the following:</w:t>
      </w:r>
      <w:r>
        <w:t xml:space="preserve"> </w:t>
      </w:r>
      <w:r w:rsidRPr="00800BD1">
        <w:t>• Direct Iranian retaliation against the U.S. While some argue that Iran might hold</w:t>
      </w:r>
      <w:r>
        <w:t xml:space="preserve"> </w:t>
      </w:r>
      <w:r w:rsidRPr="00800BD1">
        <w:t xml:space="preserve">back using force in order to avoid provoking a larger scale conflict, we believe that </w:t>
      </w:r>
      <w:r w:rsidRPr="00BC035E">
        <w:rPr>
          <w:rStyle w:val="StyleBoldUnderline"/>
          <w:highlight w:val="green"/>
        </w:rPr>
        <w:t>Iran would retaliate</w:t>
      </w:r>
      <w:r w:rsidRPr="00800BD1">
        <w:t xml:space="preserve">, costing American lives; </w:t>
      </w:r>
      <w:r w:rsidRPr="00800BD1">
        <w:rPr>
          <w:rStyle w:val="StyleBoldUnderline"/>
        </w:rPr>
        <w:t xml:space="preserve">damaging U.S. facilities in the region; and </w:t>
      </w:r>
      <w:r w:rsidRPr="00BC035E">
        <w:rPr>
          <w:rStyle w:val="StyleBoldUnderline"/>
          <w:highlight w:val="green"/>
        </w:rPr>
        <w:t>affecting U.S. interests in Iraq, Afghanistan, the Gulf, and elsewhere. Iran would</w:t>
      </w:r>
      <w:r w:rsidRPr="00800BD1">
        <w:rPr>
          <w:rStyle w:val="StyleBoldUnderline"/>
        </w:rPr>
        <w:t xml:space="preserve"> draw on</w:t>
      </w:r>
      <w:r w:rsidRPr="00800BD1">
        <w:t xml:space="preserve"> its</w:t>
      </w:r>
      <w:r>
        <w:t xml:space="preserve"> </w:t>
      </w:r>
      <w:r w:rsidRPr="00800BD1">
        <w:t xml:space="preserve">extensive conventional </w:t>
      </w:r>
      <w:r w:rsidRPr="00800BD1">
        <w:rPr>
          <w:rStyle w:val="StyleBoldUnderline"/>
        </w:rPr>
        <w:t xml:space="preserve">rocket capability and </w:t>
      </w:r>
      <w:r w:rsidRPr="00800BD1">
        <w:t xml:space="preserve">IRGC </w:t>
      </w:r>
      <w:r w:rsidRPr="00800BD1">
        <w:rPr>
          <w:rStyle w:val="StyleBoldUnderline"/>
        </w:rPr>
        <w:t xml:space="preserve">anti-ship </w:t>
      </w:r>
      <w:proofErr w:type="gramStart"/>
      <w:r w:rsidRPr="00800BD1">
        <w:rPr>
          <w:rStyle w:val="StyleBoldUnderline"/>
        </w:rPr>
        <w:t>missiles</w:t>
      </w:r>
      <w:r w:rsidRPr="00800BD1">
        <w:t>,</w:t>
      </w:r>
      <w:proofErr w:type="gramEnd"/>
      <w:r w:rsidRPr="00800BD1">
        <w:t xml:space="preserve"> small </w:t>
      </w:r>
      <w:r w:rsidRPr="00800BD1">
        <w:rPr>
          <w:rStyle w:val="StyleBoldUnderline"/>
        </w:rPr>
        <w:t>submarines</w:t>
      </w:r>
      <w:r w:rsidRPr="00800BD1">
        <w:t>,</w:t>
      </w:r>
      <w:r>
        <w:t xml:space="preserve"> </w:t>
      </w:r>
      <w:r w:rsidRPr="00800BD1">
        <w:rPr>
          <w:rStyle w:val="StyleBoldUnderline"/>
        </w:rPr>
        <w:t>fast attack boats</w:t>
      </w:r>
      <w:r w:rsidRPr="00800BD1">
        <w:t xml:space="preserve">, </w:t>
      </w:r>
      <w:r w:rsidRPr="00800BD1">
        <w:rPr>
          <w:rStyle w:val="StyleBoldUnderline"/>
        </w:rPr>
        <w:t>and mine warfare in the Gulf</w:t>
      </w:r>
      <w:r w:rsidRPr="00800BD1">
        <w:t xml:space="preserve">. </w:t>
      </w:r>
      <w:r w:rsidRPr="00800BD1">
        <w:rPr>
          <w:rStyle w:val="StyleBoldUnderline"/>
        </w:rPr>
        <w:t xml:space="preserve">Iran might attempt to </w:t>
      </w:r>
      <w:r w:rsidRPr="00BC035E">
        <w:rPr>
          <w:rStyle w:val="StyleBoldUnderline"/>
          <w:highlight w:val="green"/>
        </w:rPr>
        <w:t>close the Strait of Hormuz, which could rattle global markets and cause a significant spike in oil prices</w:t>
      </w:r>
      <w:r w:rsidRPr="00800BD1">
        <w:t xml:space="preserve"> (as</w:t>
      </w:r>
      <w:r>
        <w:t xml:space="preserve"> </w:t>
      </w:r>
      <w:r w:rsidRPr="00800BD1">
        <w:t>well as blocking the main artery for export of Iran’s own oil).</w:t>
      </w:r>
      <w:r>
        <w:t xml:space="preserve"> • Iranian strikes against Israel. </w:t>
      </w:r>
      <w:r w:rsidRPr="00BC035E">
        <w:rPr>
          <w:rStyle w:val="StyleBoldUnderline"/>
        </w:rPr>
        <w:t>Iran would hold Israel</w:t>
      </w:r>
      <w:r>
        <w:t xml:space="preserve"> partly </w:t>
      </w:r>
      <w:r w:rsidRPr="00BC035E">
        <w:rPr>
          <w:rStyle w:val="StyleBoldUnderline"/>
        </w:rPr>
        <w:t>responsible for any</w:t>
      </w:r>
      <w:r>
        <w:rPr>
          <w:rStyle w:val="StyleBoldUnderline"/>
        </w:rPr>
        <w:t xml:space="preserve"> </w:t>
      </w:r>
      <w:r w:rsidRPr="00BC035E">
        <w:rPr>
          <w:rStyle w:val="StyleBoldUnderline"/>
        </w:rPr>
        <w:t>attacks, whether or not</w:t>
      </w:r>
      <w:r>
        <w:t xml:space="preserve"> Israeli </w:t>
      </w:r>
      <w:r w:rsidRPr="00BC035E">
        <w:rPr>
          <w:rStyle w:val="StyleBoldUnderline"/>
        </w:rPr>
        <w:t>forces participated</w:t>
      </w:r>
      <w:r>
        <w:t xml:space="preserve"> in military action. While Israel’s anti-missile and civilian defense programs are strong, sust</w:t>
      </w:r>
      <w:r w:rsidRPr="00BC035E">
        <w:rPr>
          <w:rStyle w:val="StyleBoldUnderline"/>
        </w:rPr>
        <w:t xml:space="preserve">ained air </w:t>
      </w:r>
      <w:r w:rsidRPr="00D220EE">
        <w:rPr>
          <w:rStyle w:val="StyleBoldUnderline"/>
        </w:rPr>
        <w:t xml:space="preserve">strikes by Iran would result in </w:t>
      </w:r>
      <w:r w:rsidRPr="00D220EE">
        <w:rPr>
          <w:rStyle w:val="StyleBoldUnderline"/>
        </w:rPr>
        <w:lastRenderedPageBreak/>
        <w:t>casualties and damage to facilities</w:t>
      </w:r>
      <w:r w:rsidRPr="00D220EE">
        <w:t xml:space="preserve">, perhaps </w:t>
      </w:r>
      <w:r w:rsidRPr="00D220EE">
        <w:rPr>
          <w:rStyle w:val="StyleBoldUnderline"/>
        </w:rPr>
        <w:t xml:space="preserve">including the Israeli nuclear complex at </w:t>
      </w:r>
      <w:proofErr w:type="spellStart"/>
      <w:r w:rsidRPr="00D220EE">
        <w:rPr>
          <w:rStyle w:val="StyleBoldUnderline"/>
        </w:rPr>
        <w:t>Dimona</w:t>
      </w:r>
      <w:proofErr w:type="spellEnd"/>
      <w:r w:rsidRPr="00D220EE">
        <w:rPr>
          <w:rStyle w:val="StyleBoldUnderline"/>
        </w:rPr>
        <w:t xml:space="preserve">. </w:t>
      </w:r>
      <w:r w:rsidRPr="00D220EE">
        <w:t xml:space="preserve">• Indirect retaliation by Iran. </w:t>
      </w:r>
      <w:r w:rsidRPr="00D220EE">
        <w:rPr>
          <w:rStyle w:val="StyleBoldUnderline"/>
        </w:rPr>
        <w:t>Attacks by well-armed proxies such as Hezbollah</w:t>
      </w:r>
      <w:r w:rsidRPr="00D220EE">
        <w:t xml:space="preserve"> </w:t>
      </w:r>
      <w:r w:rsidRPr="00D220EE">
        <w:rPr>
          <w:rStyle w:val="StyleBoldUnderline"/>
        </w:rPr>
        <w:t>or Shiite militant groups in Iraq, as well as by</w:t>
      </w:r>
      <w:r w:rsidRPr="00D220EE">
        <w:t xml:space="preserve"> Iran’s </w:t>
      </w:r>
      <w:r w:rsidRPr="00D220EE">
        <w:rPr>
          <w:rStyle w:val="StyleBoldUnderline"/>
        </w:rPr>
        <w:t>covert forces</w:t>
      </w:r>
      <w:r w:rsidRPr="00D220EE">
        <w:t xml:space="preserve"> and the IRGC </w:t>
      </w:r>
      <w:proofErr w:type="spellStart"/>
      <w:r w:rsidRPr="00D220EE">
        <w:t>Qods</w:t>
      </w:r>
      <w:proofErr w:type="spellEnd"/>
      <w:r w:rsidRPr="00D220EE">
        <w:t xml:space="preserve"> Force, </w:t>
      </w:r>
      <w:r w:rsidRPr="00D220EE">
        <w:rPr>
          <w:rStyle w:val="StyleBoldUnderline"/>
        </w:rPr>
        <w:t>could be even more damaging to U.S. and Israeli interests than direct Iranian retaliation</w:t>
      </w:r>
      <w:r w:rsidRPr="00D220EE">
        <w:t>. Such indirect retaliation could include the use of missiles and rockets by proxies as well as terrorist attacks and covert</w:t>
      </w:r>
      <w:r>
        <w:t xml:space="preserve"> action, such as sabotage and assassination. If </w:t>
      </w:r>
      <w:r w:rsidRPr="00BC035E">
        <w:rPr>
          <w:rStyle w:val="StyleBoldUnderline"/>
          <w:highlight w:val="green"/>
        </w:rPr>
        <w:t>Hezbollah</w:t>
      </w:r>
      <w:r>
        <w:t xml:space="preserve"> were to make heavy use of the </w:t>
      </w:r>
      <w:r w:rsidRPr="00BC035E">
        <w:rPr>
          <w:rStyle w:val="StyleBoldUnderline"/>
        </w:rPr>
        <w:t>missiles and rockets</w:t>
      </w:r>
      <w:r>
        <w:t xml:space="preserve"> it has deployed in southern </w:t>
      </w:r>
      <w:proofErr w:type="gramStart"/>
      <w:r>
        <w:t>Lebanon, that</w:t>
      </w:r>
      <w:proofErr w:type="gramEnd"/>
      <w:r>
        <w:t xml:space="preserve"> </w:t>
      </w:r>
      <w:r w:rsidRPr="00BC035E">
        <w:rPr>
          <w:rStyle w:val="StyleBoldUnderline"/>
          <w:highlight w:val="green"/>
        </w:rPr>
        <w:t>could expand the conflict</w:t>
      </w:r>
      <w:r>
        <w:t xml:space="preserve">, possibly </w:t>
      </w:r>
      <w:r w:rsidRPr="00BC035E">
        <w:rPr>
          <w:rStyle w:val="StyleBoldUnderline"/>
          <w:highlight w:val="green"/>
        </w:rPr>
        <w:t>leading to a regional war</w:t>
      </w:r>
      <w:r>
        <w:rPr>
          <w:rStyle w:val="StyleBoldUnderline"/>
        </w:rPr>
        <w:t xml:space="preserve"> </w:t>
      </w:r>
      <w:r w:rsidRPr="00BC035E">
        <w:rPr>
          <w:rStyle w:val="StyleBoldUnderline"/>
        </w:rPr>
        <w:t>in the Levant.</w:t>
      </w:r>
    </w:p>
    <w:p w:rsidR="00E6722B" w:rsidRPr="00D220EE" w:rsidRDefault="00E6722B" w:rsidP="00E6722B"/>
    <w:p w:rsidR="00E6722B" w:rsidRPr="00CF52F0" w:rsidRDefault="00E6722B" w:rsidP="00E6722B">
      <w:pPr>
        <w:pStyle w:val="tag"/>
      </w:pPr>
      <w:r w:rsidRPr="00CF52F0">
        <w:t>[B.] Oil prices</w:t>
      </w:r>
    </w:p>
    <w:p w:rsidR="00E6722B" w:rsidRDefault="00E6722B" w:rsidP="00E6722B">
      <w:r w:rsidRPr="004A4314">
        <w:rPr>
          <w:rStyle w:val="StyleStyleBold12pt"/>
        </w:rPr>
        <w:t>The Iran Project</w:t>
      </w:r>
      <w:r>
        <w:t xml:space="preserve">, group of interested former officials of the US government and professionals in US national security, includes folks like Richard </w:t>
      </w:r>
      <w:proofErr w:type="spellStart"/>
      <w:r>
        <w:t>Armitage</w:t>
      </w:r>
      <w:proofErr w:type="spellEnd"/>
      <w:r>
        <w:t xml:space="preserve">, </w:t>
      </w:r>
      <w:proofErr w:type="spellStart"/>
      <w:r>
        <w:t>Zbigniew</w:t>
      </w:r>
      <w:proofErr w:type="spellEnd"/>
      <w:r>
        <w:t xml:space="preserve"> </w:t>
      </w:r>
      <w:proofErr w:type="spellStart"/>
      <w:r>
        <w:t>Brezezinski</w:t>
      </w:r>
      <w:proofErr w:type="spellEnd"/>
      <w:r>
        <w:t xml:space="preserve">, and Paul Volker,  “Weighing the Benefits and Costs of Military Action Against Iran”, Wilson Center, </w:t>
      </w:r>
      <w:r w:rsidRPr="00246594">
        <w:rPr>
          <w:rStyle w:val="StyleStyleBold12pt"/>
        </w:rPr>
        <w:t>9/11</w:t>
      </w:r>
      <w:r>
        <w:t>/2012</w:t>
      </w:r>
    </w:p>
    <w:p w:rsidR="00E6722B" w:rsidRDefault="00E6722B" w:rsidP="00E6722B">
      <w:pPr>
        <w:rPr>
          <w:rStyle w:val="StyleBoldUnderline"/>
        </w:rPr>
      </w:pPr>
      <w:r>
        <w:t xml:space="preserve">• </w:t>
      </w:r>
      <w:r w:rsidRPr="00BC035E">
        <w:rPr>
          <w:rStyle w:val="StyleBoldUnderline"/>
        </w:rPr>
        <w:t>Global political and economic instability, including disruptions in energy</w:t>
      </w:r>
      <w:r>
        <w:rPr>
          <w:rStyle w:val="StyleBoldUnderline"/>
        </w:rPr>
        <w:t xml:space="preserve"> </w:t>
      </w:r>
      <w:r w:rsidRPr="00BC035E">
        <w:rPr>
          <w:rStyle w:val="StyleBoldUnderline"/>
        </w:rPr>
        <w:t xml:space="preserve">supply and security. </w:t>
      </w:r>
      <w:r w:rsidRPr="00BD45EF">
        <w:rPr>
          <w:rStyle w:val="StyleBoldUnderline"/>
          <w:highlight w:val="green"/>
        </w:rPr>
        <w:t>A</w:t>
      </w:r>
      <w:r w:rsidRPr="00BC035E">
        <w:rPr>
          <w:rStyle w:val="StyleBoldUnderline"/>
        </w:rPr>
        <w:t xml:space="preserve"> U.S. and/or Israeli </w:t>
      </w:r>
      <w:r w:rsidRPr="00BD45EF">
        <w:rPr>
          <w:rStyle w:val="StyleBoldUnderline"/>
          <w:highlight w:val="green"/>
        </w:rPr>
        <w:t>attack on Iran could introduce destabilizing political and economic forces in a region already experiencing major transformations</w:t>
      </w:r>
      <w:r w:rsidRPr="00BD45EF">
        <w:rPr>
          <w:highlight w:val="green"/>
        </w:rPr>
        <w:t>.</w:t>
      </w:r>
      <w:r>
        <w:t xml:space="preserve"> In addition to costing the U.S. economy hundreds of billions of dollars yearly, </w:t>
      </w:r>
      <w:r w:rsidRPr="00BC035E">
        <w:rPr>
          <w:rStyle w:val="StyleBoldUnderline"/>
        </w:rPr>
        <w:t xml:space="preserve">a </w:t>
      </w:r>
      <w:r w:rsidRPr="00BD45EF">
        <w:rPr>
          <w:rStyle w:val="StyleBoldUnderline"/>
          <w:highlight w:val="green"/>
        </w:rPr>
        <w:t>sustained conflict would boost the price of oil and</w:t>
      </w:r>
      <w:r w:rsidRPr="00BC035E">
        <w:rPr>
          <w:rStyle w:val="StyleBoldUnderline"/>
        </w:rPr>
        <w:t xml:space="preserve"> further </w:t>
      </w:r>
      <w:r w:rsidRPr="00BD45EF">
        <w:rPr>
          <w:rStyle w:val="StyleBoldUnderline"/>
          <w:highlight w:val="green"/>
        </w:rPr>
        <w:t>disrupt</w:t>
      </w:r>
      <w:r w:rsidRPr="00BC035E">
        <w:rPr>
          <w:rStyle w:val="StyleBoldUnderline"/>
        </w:rPr>
        <w:t xml:space="preserve"> an</w:t>
      </w:r>
      <w:r>
        <w:rPr>
          <w:rStyle w:val="StyleBoldUnderline"/>
        </w:rPr>
        <w:t xml:space="preserve"> </w:t>
      </w:r>
      <w:r w:rsidRPr="00BC035E">
        <w:rPr>
          <w:rStyle w:val="StyleBoldUnderline"/>
        </w:rPr>
        <w:t xml:space="preserve">already </w:t>
      </w:r>
      <w:r w:rsidRPr="00BD45EF">
        <w:rPr>
          <w:rStyle w:val="StyleBoldUnderline"/>
          <w:highlight w:val="green"/>
        </w:rPr>
        <w:t>fragile world economy</w:t>
      </w:r>
      <w:r w:rsidRPr="00BC035E">
        <w:rPr>
          <w:rStyle w:val="StyleBoldUnderline"/>
        </w:rPr>
        <w:t>.</w:t>
      </w:r>
    </w:p>
    <w:p w:rsidR="00E6722B" w:rsidRPr="00D220EE" w:rsidRDefault="00E6722B" w:rsidP="00E6722B"/>
    <w:p w:rsidR="00E6722B" w:rsidRPr="00430F40" w:rsidRDefault="00E6722B" w:rsidP="00E6722B"/>
    <w:p w:rsidR="00E6722B" w:rsidRDefault="00E6722B" w:rsidP="00E6722B">
      <w:pPr>
        <w:pStyle w:val="Heading3"/>
      </w:pPr>
      <w:r>
        <w:lastRenderedPageBreak/>
        <w:t>L</w:t>
      </w:r>
    </w:p>
    <w:p w:rsidR="00E6722B" w:rsidRDefault="00E6722B" w:rsidP="00E6722B">
      <w:pPr>
        <w:pStyle w:val="Heading4"/>
      </w:pPr>
      <w:r>
        <w:t>The election is a 4 point race-something could still turn the tide</w:t>
      </w:r>
    </w:p>
    <w:p w:rsidR="00E6722B" w:rsidRPr="00E3723B" w:rsidRDefault="00E6722B" w:rsidP="00E6722B">
      <w:pPr>
        <w:rPr>
          <w:rStyle w:val="StyleStyleBold12pt"/>
        </w:rPr>
      </w:pPr>
      <w:r w:rsidRPr="00E3723B">
        <w:rPr>
          <w:rStyle w:val="StyleStyleBold12pt"/>
        </w:rPr>
        <w:t>Lux Sept. 26</w:t>
      </w:r>
    </w:p>
    <w:p w:rsidR="00E6722B" w:rsidRDefault="00E6722B" w:rsidP="00E6722B">
      <w:r>
        <w:t xml:space="preserve">[Mike Lux, Partner of Democracy Partners, September 26, 2012, Winning the Election -- And a Successful Second Term, </w:t>
      </w:r>
      <w:hyperlink r:id="rId19" w:history="1">
        <w:r w:rsidRPr="00D735BA">
          <w:rPr>
            <w:rStyle w:val="Hyperlink"/>
          </w:rPr>
          <w:t>http://www.huffingtonpost.com/mike-lux/democrat-house-campaigns_b_1916069.html?utm_hp_ref=elections-2012</w:t>
        </w:r>
      </w:hyperlink>
      <w:r>
        <w:t xml:space="preserve">, </w:t>
      </w:r>
      <w:proofErr w:type="spellStart"/>
      <w:r>
        <w:t>uwyo</w:t>
      </w:r>
      <w:proofErr w:type="spellEnd"/>
      <w:r>
        <w:t>//amp]</w:t>
      </w:r>
    </w:p>
    <w:p w:rsidR="00E6722B" w:rsidRDefault="00E6722B" w:rsidP="00E6722B"/>
    <w:p w:rsidR="00E6722B" w:rsidRPr="00E80E64" w:rsidRDefault="00E6722B" w:rsidP="00E6722B">
      <w:pPr>
        <w:rPr>
          <w:sz w:val="16"/>
        </w:rPr>
      </w:pPr>
      <w:r w:rsidRPr="00E80E64">
        <w:rPr>
          <w:sz w:val="16"/>
        </w:rPr>
        <w:t xml:space="preserve">I have been in politics way too long to take anything for granted in this presidential race, and I am way too superstitious to assume a victory no matter what. </w:t>
      </w:r>
      <w:r w:rsidRPr="00262E42">
        <w:rPr>
          <w:rStyle w:val="StyleBoldUnderline"/>
        </w:rPr>
        <w:t>The strongly anti-Obama vote remains at a rock solid 45 percent no matter what</w:t>
      </w:r>
      <w:r w:rsidRPr="00E80E64">
        <w:rPr>
          <w:sz w:val="16"/>
        </w:rPr>
        <w:t xml:space="preserve"> ridiculous things </w:t>
      </w:r>
      <w:r w:rsidRPr="00E80E64">
        <w:rPr>
          <w:rStyle w:val="StyleBoldUnderline"/>
        </w:rPr>
        <w:t>Romney</w:t>
      </w:r>
      <w:r w:rsidRPr="00E80E64">
        <w:rPr>
          <w:sz w:val="16"/>
        </w:rPr>
        <w:t xml:space="preserve"> says or </w:t>
      </w:r>
      <w:r w:rsidRPr="00E80E64">
        <w:rPr>
          <w:rStyle w:val="StyleBoldUnderline"/>
        </w:rPr>
        <w:t>does,</w:t>
      </w:r>
      <w:r w:rsidRPr="00E80E64">
        <w:rPr>
          <w:sz w:val="16"/>
        </w:rPr>
        <w:t xml:space="preserve"> </w:t>
      </w:r>
      <w:r w:rsidRPr="00E80E64">
        <w:rPr>
          <w:rStyle w:val="StyleBoldUnderline"/>
        </w:rPr>
        <w:t xml:space="preserve">and </w:t>
      </w:r>
      <w:r w:rsidRPr="00262E42">
        <w:rPr>
          <w:rStyle w:val="StyleBoldUnderline"/>
          <w:highlight w:val="yellow"/>
        </w:rPr>
        <w:t>there will be a few percent undecided right to the end, which means Romney will hang relatively close through the last weeks of this race</w:t>
      </w:r>
      <w:r w:rsidRPr="00E80E64">
        <w:rPr>
          <w:rStyle w:val="StyleBoldUnderline"/>
        </w:rPr>
        <w:t>.</w:t>
      </w:r>
      <w:r w:rsidRPr="00E80E64">
        <w:rPr>
          <w:sz w:val="16"/>
        </w:rPr>
        <w:t xml:space="preserve"> By everything I can tell, including both public and private polls I have seen, </w:t>
      </w:r>
      <w:r w:rsidRPr="00262E42">
        <w:rPr>
          <w:rStyle w:val="StyleBoldUnderline"/>
          <w:highlight w:val="yellow"/>
        </w:rPr>
        <w:t>this is a 4 point race</w:t>
      </w:r>
      <w:r w:rsidRPr="00E80E64">
        <w:rPr>
          <w:rStyle w:val="StyleBoldUnderline"/>
        </w:rPr>
        <w:t xml:space="preserve">, and that is still close. </w:t>
      </w:r>
      <w:r w:rsidRPr="00E80E64">
        <w:rPr>
          <w:sz w:val="16"/>
        </w:rPr>
        <w:t>World events, a weak Obama debate performance or some other kind of mistake, or</w:t>
      </w:r>
      <w:r w:rsidRPr="00E80E64">
        <w:rPr>
          <w:rStyle w:val="StyleBoldUnderline"/>
        </w:rPr>
        <w:t xml:space="preserve"> </w:t>
      </w:r>
      <w:r w:rsidRPr="00262E42">
        <w:rPr>
          <w:rStyle w:val="StyleBoldUnderline"/>
          <w:highlight w:val="yellow"/>
        </w:rPr>
        <w:t>any number of other things might</w:t>
      </w:r>
      <w:r w:rsidRPr="00E80E64">
        <w:rPr>
          <w:rStyle w:val="StyleBoldUnderline"/>
        </w:rPr>
        <w:t xml:space="preserve"> still </w:t>
      </w:r>
      <w:r w:rsidRPr="00262E42">
        <w:rPr>
          <w:rStyle w:val="StyleBoldUnderline"/>
          <w:highlight w:val="yellow"/>
        </w:rPr>
        <w:t>put Romney even closer</w:t>
      </w:r>
      <w:r w:rsidRPr="00E80E64">
        <w:rPr>
          <w:sz w:val="16"/>
        </w:rPr>
        <w:t xml:space="preserve"> before it is done.</w:t>
      </w:r>
    </w:p>
    <w:p w:rsidR="00E6722B" w:rsidRPr="005233E1" w:rsidRDefault="00E6722B" w:rsidP="00E6722B"/>
    <w:p w:rsidR="00E6722B" w:rsidRPr="005607EA" w:rsidRDefault="00E6722B" w:rsidP="00E6722B">
      <w:pPr>
        <w:pStyle w:val="Heading4"/>
      </w:pPr>
      <w:r w:rsidRPr="005607EA">
        <w:t>A majority of Americans reject expansion of nuclear power</w:t>
      </w:r>
    </w:p>
    <w:p w:rsidR="00E6722B" w:rsidRPr="009A7A31" w:rsidRDefault="00E6722B" w:rsidP="00E6722B">
      <w:pPr>
        <w:rPr>
          <w:rStyle w:val="StyleStyleBold12pt"/>
        </w:rPr>
      </w:pPr>
      <w:r w:rsidRPr="009A7A31">
        <w:rPr>
          <w:rStyle w:val="StyleStyleBold12pt"/>
        </w:rPr>
        <w:t>GMU 2012</w:t>
      </w:r>
    </w:p>
    <w:p w:rsidR="00E6722B" w:rsidRDefault="00E6722B" w:rsidP="00E6722B">
      <w:r>
        <w:t xml:space="preserve">[George Mason University Center </w:t>
      </w:r>
      <w:proofErr w:type="spellStart"/>
      <w:proofErr w:type="gramStart"/>
      <w:r>
        <w:t>fo</w:t>
      </w:r>
      <w:proofErr w:type="spellEnd"/>
      <w:proofErr w:type="gramEnd"/>
      <w:r>
        <w:t xml:space="preserve"> Climate Change Communication, Yale Project on Climate Change Communication, March 2012, Climate Change in the American Mind: </w:t>
      </w:r>
    </w:p>
    <w:p w:rsidR="00E6722B" w:rsidRDefault="00E6722B" w:rsidP="00E6722B">
      <w:r>
        <w:t xml:space="preserve">Public Support for Climate &amp; Energy Policies </w:t>
      </w:r>
    </w:p>
    <w:p w:rsidR="00E6722B" w:rsidRDefault="00E6722B" w:rsidP="00E6722B">
      <w:proofErr w:type="gramStart"/>
      <w:r>
        <w:t>in</w:t>
      </w:r>
      <w:proofErr w:type="gramEnd"/>
      <w:r>
        <w:t xml:space="preserve"> March 2012, </w:t>
      </w:r>
      <w:hyperlink r:id="rId20" w:history="1">
        <w:r w:rsidRPr="00E23910">
          <w:rPr>
            <w:rStyle w:val="Hyperlink"/>
          </w:rPr>
          <w:t>http://environment.yale.edu/climate/files/Policy-Support-March-2012.pdf</w:t>
        </w:r>
      </w:hyperlink>
      <w:r>
        <w:t xml:space="preserve">, </w:t>
      </w:r>
      <w:proofErr w:type="spellStart"/>
      <w:r>
        <w:t>uwyo</w:t>
      </w:r>
      <w:proofErr w:type="spellEnd"/>
      <w:r>
        <w:t>//amp]</w:t>
      </w:r>
    </w:p>
    <w:p w:rsidR="00E6722B" w:rsidRDefault="00E6722B" w:rsidP="00E6722B"/>
    <w:p w:rsidR="00E6722B" w:rsidRPr="002F571A" w:rsidRDefault="00E6722B" w:rsidP="00E6722B">
      <w:pPr>
        <w:rPr>
          <w:rStyle w:val="StyleBoldUnderline"/>
          <w:highlight w:val="yellow"/>
        </w:rPr>
      </w:pPr>
      <w:r w:rsidRPr="001B0BB7">
        <w:t xml:space="preserve">• Likely due to the Fukushima nuclear accident, </w:t>
      </w:r>
      <w:r w:rsidRPr="002F571A">
        <w:rPr>
          <w:rStyle w:val="StyleBoldUnderline"/>
          <w:highlight w:val="yellow"/>
        </w:rPr>
        <w:t xml:space="preserve">support for building more nuclear power plants </w:t>
      </w:r>
    </w:p>
    <w:p w:rsidR="00E6722B" w:rsidRPr="001B0BB7" w:rsidRDefault="00E6722B" w:rsidP="00E6722B">
      <w:proofErr w:type="gramStart"/>
      <w:r w:rsidRPr="002F571A">
        <w:rPr>
          <w:rStyle w:val="StyleBoldUnderline"/>
          <w:highlight w:val="yellow"/>
        </w:rPr>
        <w:t>has</w:t>
      </w:r>
      <w:proofErr w:type="gramEnd"/>
      <w:r w:rsidRPr="002F571A">
        <w:rPr>
          <w:rStyle w:val="StyleBoldUnderline"/>
          <w:highlight w:val="yellow"/>
        </w:rPr>
        <w:t xml:space="preserve"> fallen dramatically</w:t>
      </w:r>
      <w:r w:rsidRPr="001B0BB7">
        <w:rPr>
          <w:rStyle w:val="StyleBoldUnderline"/>
        </w:rPr>
        <w:t xml:space="preserve"> – </w:t>
      </w:r>
      <w:r w:rsidRPr="001B0BB7">
        <w:t xml:space="preserve">from 61 percent who supported it in 2008 </w:t>
      </w:r>
      <w:r w:rsidRPr="002F571A">
        <w:rPr>
          <w:rStyle w:val="StyleBoldUnderline"/>
          <w:highlight w:val="yellow"/>
        </w:rPr>
        <w:t>to</w:t>
      </w:r>
      <w:r w:rsidRPr="001B0BB7">
        <w:rPr>
          <w:rStyle w:val="StyleBoldUnderline"/>
        </w:rPr>
        <w:t xml:space="preserve"> just </w:t>
      </w:r>
      <w:r w:rsidRPr="002F571A">
        <w:rPr>
          <w:rStyle w:val="StyleBoldUnderline"/>
          <w:highlight w:val="yellow"/>
        </w:rPr>
        <w:t>42 percent</w:t>
      </w:r>
      <w:r w:rsidRPr="001B0BB7">
        <w:t xml:space="preserve"> now.</w:t>
      </w:r>
    </w:p>
    <w:p w:rsidR="00E6722B" w:rsidRPr="001B0BB7" w:rsidRDefault="00E6722B" w:rsidP="00E6722B">
      <w:pPr>
        <w:rPr>
          <w:rStyle w:val="StyleBoldUnderline"/>
        </w:rPr>
      </w:pPr>
      <w:r w:rsidRPr="002F571A">
        <w:rPr>
          <w:rStyle w:val="StyleBoldUnderline"/>
          <w:highlight w:val="yellow"/>
        </w:rPr>
        <w:t>Among registered voters, 37 percent of Democrats</w:t>
      </w:r>
      <w:r w:rsidRPr="001B0BB7">
        <w:rPr>
          <w:rStyle w:val="StyleBoldUnderline"/>
        </w:rPr>
        <w:t xml:space="preserve">, 48 percent of Independents, and 53 percent </w:t>
      </w:r>
    </w:p>
    <w:p w:rsidR="00E6722B" w:rsidRPr="002F571A" w:rsidRDefault="00E6722B" w:rsidP="00E6722B">
      <w:pPr>
        <w:rPr>
          <w:b/>
          <w:bCs/>
          <w:u w:val="single"/>
        </w:rPr>
      </w:pPr>
      <w:proofErr w:type="gramStart"/>
      <w:r w:rsidRPr="001B0BB7">
        <w:rPr>
          <w:rStyle w:val="StyleBoldUnderline"/>
        </w:rPr>
        <w:t>of</w:t>
      </w:r>
      <w:proofErr w:type="gramEnd"/>
      <w:r w:rsidRPr="001B0BB7">
        <w:rPr>
          <w:rStyle w:val="StyleBoldUnderline"/>
        </w:rPr>
        <w:t xml:space="preserve"> Republicans </w:t>
      </w:r>
      <w:r w:rsidRPr="002F571A">
        <w:rPr>
          <w:rStyle w:val="StyleBoldUnderline"/>
          <w:highlight w:val="yellow"/>
        </w:rPr>
        <w:t>support this policy</w:t>
      </w:r>
      <w:r w:rsidRPr="001B0BB7">
        <w:rPr>
          <w:rStyle w:val="StyleBoldUnderline"/>
        </w:rPr>
        <w:t>.</w:t>
      </w:r>
    </w:p>
    <w:p w:rsidR="00E6722B" w:rsidRDefault="00E6722B" w:rsidP="00E6722B">
      <w:pPr>
        <w:pStyle w:val="Heading4"/>
      </w:pPr>
      <w:r>
        <w:t>Americans on either side of the political aisle oppose nuclear power expansion in the U.S.</w:t>
      </w:r>
    </w:p>
    <w:p w:rsidR="00E6722B" w:rsidRPr="006B6104" w:rsidRDefault="00E6722B" w:rsidP="00E6722B">
      <w:pPr>
        <w:rPr>
          <w:rStyle w:val="StyleStyleBold12pt"/>
        </w:rPr>
      </w:pPr>
      <w:proofErr w:type="spellStart"/>
      <w:r w:rsidRPr="006B6104">
        <w:rPr>
          <w:rStyle w:val="StyleStyleBold12pt"/>
        </w:rPr>
        <w:t>Holyk</w:t>
      </w:r>
      <w:proofErr w:type="spellEnd"/>
      <w:r w:rsidRPr="006B6104">
        <w:rPr>
          <w:rStyle w:val="StyleStyleBold12pt"/>
        </w:rPr>
        <w:t xml:space="preserve"> and Langer 2011</w:t>
      </w:r>
    </w:p>
    <w:p w:rsidR="00E6722B" w:rsidRDefault="00E6722B" w:rsidP="00E6722B">
      <w:r>
        <w:t xml:space="preserve">[Gregory </w:t>
      </w:r>
      <w:proofErr w:type="spellStart"/>
      <w:r>
        <w:t>Holyk</w:t>
      </w:r>
      <w:proofErr w:type="spellEnd"/>
      <w:r>
        <w:t xml:space="preserve"> and Gary Langer, ABC News analysts, April 20, 2011, Nuclear Power: Opposition Spikes </w:t>
      </w:r>
      <w:proofErr w:type="gramStart"/>
      <w:r>
        <w:t>After</w:t>
      </w:r>
      <w:proofErr w:type="gramEnd"/>
      <w:r>
        <w:t xml:space="preserve"> Japan Earthquake, </w:t>
      </w:r>
      <w:hyperlink r:id="rId21" w:history="1">
        <w:r w:rsidRPr="00E23910">
          <w:rPr>
            <w:rStyle w:val="Hyperlink"/>
          </w:rPr>
          <w:t>http://abcnews.go.com/Politics/nuclear-power-opposition-grows-japan-earthquake-abc-news/story?id=13412262</w:t>
        </w:r>
      </w:hyperlink>
      <w:r>
        <w:t xml:space="preserve">, </w:t>
      </w:r>
      <w:proofErr w:type="spellStart"/>
      <w:r>
        <w:t>uwyo</w:t>
      </w:r>
      <w:proofErr w:type="spellEnd"/>
      <w:r>
        <w:t>//amp]</w:t>
      </w:r>
    </w:p>
    <w:p w:rsidR="00E6722B" w:rsidRDefault="00E6722B" w:rsidP="00E6722B"/>
    <w:p w:rsidR="00E6722B" w:rsidRDefault="00E6722B" w:rsidP="00E6722B">
      <w:pPr>
        <w:rPr>
          <w:sz w:val="16"/>
        </w:rPr>
      </w:pPr>
      <w:r w:rsidRPr="002F571A">
        <w:rPr>
          <w:rStyle w:val="StyleBoldUnderline"/>
          <w:highlight w:val="yellow"/>
        </w:rPr>
        <w:t>Americans by a 2-1 margin oppose building more nuclear power plants in the United States, an 11-point spike in opposition</w:t>
      </w:r>
      <w:r w:rsidRPr="005D7BCC">
        <w:rPr>
          <w:sz w:val="16"/>
        </w:rPr>
        <w:t xml:space="preserve"> from a few years ago. In the aftermath of Japan's nuclear plant crisis, </w:t>
      </w:r>
      <w:r w:rsidRPr="002F571A">
        <w:rPr>
          <w:rStyle w:val="StyleBoldUnderline"/>
          <w:highlight w:val="yellow"/>
        </w:rPr>
        <w:t>64 percent in this ABC News/Washington Post poll oppose</w:t>
      </w:r>
      <w:r w:rsidRPr="005D7BCC">
        <w:rPr>
          <w:rStyle w:val="StyleBoldUnderline"/>
        </w:rPr>
        <w:t xml:space="preserve"> new nuclear plant construction,</w:t>
      </w:r>
      <w:r w:rsidRPr="005D7BCC">
        <w:rPr>
          <w:sz w:val="16"/>
        </w:rPr>
        <w:t xml:space="preserve"> while 33 percent support it. "</w:t>
      </w:r>
      <w:r w:rsidRPr="005D7BCC">
        <w:rPr>
          <w:rStyle w:val="StyleBoldUnderline"/>
        </w:rPr>
        <w:t xml:space="preserve">Strong" </w:t>
      </w:r>
      <w:r w:rsidRPr="002F571A">
        <w:rPr>
          <w:rStyle w:val="StyleBoldUnderline"/>
          <w:highlight w:val="yellow"/>
        </w:rPr>
        <w:t>opposition now</w:t>
      </w:r>
      <w:r w:rsidRPr="005D7BCC">
        <w:rPr>
          <w:rStyle w:val="StyleBoldUnderline"/>
        </w:rPr>
        <w:t xml:space="preserve"> far </w:t>
      </w:r>
      <w:r w:rsidRPr="002F571A">
        <w:rPr>
          <w:rStyle w:val="StyleBoldUnderline"/>
          <w:highlight w:val="yellow"/>
        </w:rPr>
        <w:t>outstrips</w:t>
      </w:r>
      <w:r w:rsidRPr="005D7BCC">
        <w:rPr>
          <w:rStyle w:val="StyleBoldUnderline"/>
        </w:rPr>
        <w:t xml:space="preserve"> strong </w:t>
      </w:r>
      <w:r w:rsidRPr="002F571A">
        <w:rPr>
          <w:rStyle w:val="StyleBoldUnderline"/>
          <w:highlight w:val="yellow"/>
        </w:rPr>
        <w:t>support</w:t>
      </w:r>
      <w:r w:rsidRPr="005D7BCC">
        <w:rPr>
          <w:rStyle w:val="StyleBoldUnderline"/>
        </w:rPr>
        <w:t>, 47-20 percent. Opposition is up from 53 percent</w:t>
      </w:r>
      <w:r w:rsidRPr="005D7BCC">
        <w:rPr>
          <w:sz w:val="16"/>
        </w:rPr>
        <w:t xml:space="preserve"> in a 2008 poll, and </w:t>
      </w:r>
      <w:r w:rsidRPr="005D7BCC">
        <w:rPr>
          <w:rStyle w:val="StyleBoldUnderline"/>
        </w:rPr>
        <w:t>strong opposition is up even more</w:t>
      </w:r>
      <w:r w:rsidRPr="005D7BCC">
        <w:rPr>
          <w:sz w:val="16"/>
        </w:rPr>
        <w:t xml:space="preserve">, by 24 points. Charts and Questionnaire </w:t>
      </w:r>
      <w:r w:rsidRPr="005D7BCC">
        <w:rPr>
          <w:rStyle w:val="StyleBoldUnderline"/>
        </w:rPr>
        <w:t>The results reflect the significant challenges facing the nuclear power industry,</w:t>
      </w:r>
      <w:r w:rsidRPr="005D7BCC">
        <w:rPr>
          <w:sz w:val="16"/>
        </w:rPr>
        <w:t xml:space="preserve"> which had been reaching for greater acceptance on the basis of factors including high oil prices, environmental concerns prompted by the Gulf oil spill a year ago and efforts to curb greenhouse gas emissions. </w:t>
      </w:r>
      <w:r w:rsidRPr="005D7BCC">
        <w:rPr>
          <w:rStyle w:val="StyleBoldUnderline"/>
        </w:rPr>
        <w:t>Opposition is not merely a not-in-my-back-yard phenomenon. The survey</w:t>
      </w:r>
      <w:r w:rsidRPr="005D7BCC">
        <w:rPr>
          <w:sz w:val="16"/>
        </w:rPr>
        <w:t xml:space="preserve">, conducted for ABC News by Langer Research Associates, </w:t>
      </w:r>
      <w:r w:rsidRPr="005D7BCC">
        <w:rPr>
          <w:rStyle w:val="StyleBoldUnderline"/>
        </w:rPr>
        <w:t xml:space="preserve">finds that 67 percent of Americans oppose construction of a nuclear plant within 50 miles of their home -- not significantly different than the </w:t>
      </w:r>
      <w:proofErr w:type="gramStart"/>
      <w:r w:rsidRPr="005D7BCC">
        <w:rPr>
          <w:rStyle w:val="StyleBoldUnderline"/>
        </w:rPr>
        <w:t>number who oppose</w:t>
      </w:r>
      <w:proofErr w:type="gramEnd"/>
      <w:r w:rsidRPr="005D7BCC">
        <w:rPr>
          <w:rStyle w:val="StyleBoldUnderline"/>
        </w:rPr>
        <w:t xml:space="preserve"> it regardless of location. Resistance is bipartisan</w:t>
      </w:r>
      <w:r w:rsidRPr="005D7BCC">
        <w:rPr>
          <w:sz w:val="16"/>
        </w:rPr>
        <w:t xml:space="preserve">, with majorities of Democrats, Republicans and independents alike opposed to new nuclear plant </w:t>
      </w:r>
      <w:r w:rsidRPr="005D7BCC">
        <w:rPr>
          <w:sz w:val="16"/>
        </w:rPr>
        <w:lastRenderedPageBreak/>
        <w:t>construction. Still, there are differences among groups; opposition is higher among Democrats (75 percent, vs. 59 percent of Republicans and independents combined), women (73 percent, vs. 53 percent of men) and liberals (74 percent, vs. 60 percent of moderates and conservatives).</w:t>
      </w:r>
    </w:p>
    <w:p w:rsidR="00E6722B" w:rsidRDefault="00E6722B" w:rsidP="00E6722B">
      <w:pPr>
        <w:rPr>
          <w:sz w:val="16"/>
        </w:rPr>
      </w:pPr>
    </w:p>
    <w:p w:rsidR="00E6722B" w:rsidRPr="00CB68D1" w:rsidRDefault="00E6722B" w:rsidP="00E6722B">
      <w:pPr>
        <w:pStyle w:val="Heading4"/>
        <w:rPr>
          <w:rFonts w:eastAsia="Times New Roman"/>
        </w:rPr>
      </w:pPr>
      <w:r w:rsidRPr="00CB68D1">
        <w:rPr>
          <w:rFonts w:eastAsia="Times New Roman"/>
        </w:rPr>
        <w:t xml:space="preserve">-State of the Union and </w:t>
      </w:r>
      <w:proofErr w:type="spellStart"/>
      <w:r w:rsidRPr="00CB68D1">
        <w:rPr>
          <w:rFonts w:eastAsia="Times New Roman"/>
        </w:rPr>
        <w:t>its</w:t>
      </w:r>
      <w:proofErr w:type="spellEnd"/>
      <w:r w:rsidRPr="00CB68D1">
        <w:rPr>
          <w:rFonts w:eastAsia="Times New Roman"/>
        </w:rPr>
        <w:t xml:space="preserve"> in the party platform</w:t>
      </w:r>
    </w:p>
    <w:p w:rsidR="00E6722B" w:rsidRPr="00CB68D1" w:rsidRDefault="00E6722B" w:rsidP="00E6722B">
      <w:pPr>
        <w:rPr>
          <w:rFonts w:ascii="Times New Roman" w:eastAsia="Times New Roman" w:hAnsi="Times New Roman" w:cs="Times New Roman"/>
          <w:sz w:val="20"/>
          <w:szCs w:val="20"/>
        </w:rPr>
      </w:pPr>
      <w:r w:rsidRPr="00CB68D1">
        <w:rPr>
          <w:rFonts w:ascii="Times New Roman" w:eastAsia="Times New Roman" w:hAnsi="Times New Roman" w:cs="Times New Roman"/>
          <w:sz w:val="20"/>
          <w:szCs w:val="20"/>
        </w:rPr>
        <w:t xml:space="preserve">Jordan </w:t>
      </w:r>
      <w:proofErr w:type="spellStart"/>
      <w:r w:rsidRPr="00CB68D1">
        <w:rPr>
          <w:rFonts w:ascii="Times New Roman" w:eastAsia="Times New Roman" w:hAnsi="Times New Roman" w:cs="Times New Roman"/>
          <w:b/>
          <w:sz w:val="24"/>
          <w:szCs w:val="20"/>
        </w:rPr>
        <w:t>Weissmann</w:t>
      </w:r>
      <w:proofErr w:type="spellEnd"/>
      <w:r w:rsidRPr="00CB68D1">
        <w:rPr>
          <w:rFonts w:ascii="Times New Roman" w:eastAsia="Times New Roman" w:hAnsi="Times New Roman" w:cs="Times New Roman"/>
          <w:sz w:val="20"/>
          <w:szCs w:val="20"/>
        </w:rPr>
        <w:t xml:space="preserve">, “The Democrats' Single Least Credible Idea: An 'All of the Above' Energy Plan”, </w:t>
      </w:r>
      <w:proofErr w:type="gramStart"/>
      <w:r w:rsidRPr="00CB68D1">
        <w:rPr>
          <w:rFonts w:ascii="Times New Roman" w:eastAsia="Times New Roman" w:hAnsi="Times New Roman" w:cs="Times New Roman"/>
          <w:sz w:val="20"/>
          <w:szCs w:val="20"/>
        </w:rPr>
        <w:t>The</w:t>
      </w:r>
      <w:proofErr w:type="gramEnd"/>
      <w:r w:rsidRPr="00CB68D1">
        <w:rPr>
          <w:rFonts w:ascii="Times New Roman" w:eastAsia="Times New Roman" w:hAnsi="Times New Roman" w:cs="Times New Roman"/>
          <w:sz w:val="20"/>
          <w:szCs w:val="20"/>
        </w:rPr>
        <w:t xml:space="preserve"> Atlantic, </w:t>
      </w:r>
      <w:r w:rsidRPr="00CB68D1">
        <w:rPr>
          <w:rFonts w:ascii="Times New Roman" w:eastAsia="Times New Roman" w:hAnsi="Times New Roman" w:cs="Times New Roman"/>
          <w:b/>
          <w:sz w:val="24"/>
          <w:szCs w:val="20"/>
        </w:rPr>
        <w:t>September</w:t>
      </w:r>
      <w:r w:rsidRPr="00CB68D1">
        <w:rPr>
          <w:rFonts w:ascii="Times New Roman" w:eastAsia="Times New Roman" w:hAnsi="Times New Roman" w:cs="Times New Roman"/>
          <w:sz w:val="20"/>
          <w:szCs w:val="20"/>
        </w:rPr>
        <w:t xml:space="preserve"> 2012</w:t>
      </w:r>
    </w:p>
    <w:p w:rsidR="00E6722B" w:rsidRPr="002A3EB7" w:rsidRDefault="00E6722B" w:rsidP="00E6722B">
      <w:pPr>
        <w:rPr>
          <w:rFonts w:ascii="Times New Roman" w:eastAsia="Times New Roman" w:hAnsi="Times New Roman" w:cs="Times New Roman"/>
          <w:sz w:val="20"/>
          <w:szCs w:val="20"/>
          <w:highlight w:val="yellow"/>
        </w:rPr>
      </w:pPr>
      <w:r w:rsidRPr="002A3EB7">
        <w:rPr>
          <w:rFonts w:ascii="Times New Roman" w:eastAsia="Times New Roman" w:hAnsi="Times New Roman" w:cs="Times New Roman"/>
          <w:b/>
          <w:sz w:val="20"/>
          <w:szCs w:val="20"/>
          <w:highlight w:val="yellow"/>
          <w:u w:val="single"/>
        </w:rPr>
        <w:t>Ever since his last State of the Union</w:t>
      </w:r>
      <w:r w:rsidRPr="002A3EB7">
        <w:rPr>
          <w:rFonts w:ascii="Times New Roman" w:eastAsia="Times New Roman" w:hAnsi="Times New Roman" w:cs="Times New Roman"/>
          <w:sz w:val="20"/>
          <w:szCs w:val="20"/>
          <w:highlight w:val="yellow"/>
        </w:rPr>
        <w:t xml:space="preserve"> </w:t>
      </w:r>
      <w:r w:rsidRPr="00CB68D1">
        <w:rPr>
          <w:rFonts w:ascii="Times New Roman" w:eastAsia="Times New Roman" w:hAnsi="Times New Roman" w:cs="Times New Roman"/>
          <w:sz w:val="20"/>
          <w:szCs w:val="20"/>
        </w:rPr>
        <w:t xml:space="preserve">address, President </w:t>
      </w:r>
      <w:r w:rsidRPr="002A3EB7">
        <w:rPr>
          <w:rFonts w:ascii="Times New Roman" w:eastAsia="Times New Roman" w:hAnsi="Times New Roman" w:cs="Times New Roman"/>
          <w:b/>
          <w:sz w:val="20"/>
          <w:szCs w:val="20"/>
          <w:highlight w:val="yellow"/>
          <w:u w:val="single"/>
        </w:rPr>
        <w:t xml:space="preserve">Obama has </w:t>
      </w:r>
      <w:r w:rsidRPr="00CB68D1">
        <w:rPr>
          <w:rFonts w:ascii="Times New Roman" w:eastAsia="Times New Roman" w:hAnsi="Times New Roman" w:cs="Times New Roman"/>
          <w:sz w:val="20"/>
          <w:szCs w:val="20"/>
        </w:rPr>
        <w:t xml:space="preserve">relied on four short words </w:t>
      </w:r>
      <w:r w:rsidRPr="002A3EB7">
        <w:rPr>
          <w:rFonts w:ascii="Times New Roman" w:eastAsia="Times New Roman" w:hAnsi="Times New Roman" w:cs="Times New Roman"/>
          <w:b/>
          <w:sz w:val="20"/>
          <w:szCs w:val="20"/>
          <w:highlight w:val="yellow"/>
          <w:u w:val="single"/>
        </w:rPr>
        <w:t>to describe his administration's energy policy: "all of the above</w:t>
      </w:r>
      <w:r w:rsidRPr="00CB68D1">
        <w:rPr>
          <w:rFonts w:ascii="Times New Roman" w:eastAsia="Times New Roman" w:hAnsi="Times New Roman" w:cs="Times New Roman"/>
          <w:b/>
          <w:sz w:val="20"/>
          <w:szCs w:val="20"/>
          <w:u w:val="single"/>
        </w:rPr>
        <w:t>."</w:t>
      </w:r>
      <w:r w:rsidRPr="00CB68D1">
        <w:rPr>
          <w:rFonts w:ascii="Times New Roman" w:eastAsia="Times New Roman" w:hAnsi="Times New Roman" w:cs="Times New Roman"/>
          <w:sz w:val="20"/>
          <w:szCs w:val="20"/>
        </w:rPr>
        <w:t xml:space="preserve"> Should we rely on fossil fuels or renewables? Yes, says the White House. </w:t>
      </w:r>
      <w:r w:rsidRPr="002A3EB7">
        <w:rPr>
          <w:rFonts w:ascii="Times New Roman" w:eastAsia="Times New Roman" w:hAnsi="Times New Roman" w:cs="Times New Roman"/>
          <w:b/>
          <w:sz w:val="20"/>
          <w:szCs w:val="20"/>
          <w:highlight w:val="yellow"/>
          <w:u w:val="single"/>
        </w:rPr>
        <w:t xml:space="preserve">That sentiment is </w:t>
      </w:r>
      <w:r w:rsidRPr="002A3EB7">
        <w:rPr>
          <w:rFonts w:ascii="Times New Roman" w:eastAsia="Times New Roman" w:hAnsi="Times New Roman" w:cs="Times New Roman"/>
          <w:sz w:val="20"/>
          <w:szCs w:val="20"/>
          <w:highlight w:val="yellow"/>
        </w:rPr>
        <w:t xml:space="preserve">now </w:t>
      </w:r>
      <w:r w:rsidRPr="002A3EB7">
        <w:rPr>
          <w:rFonts w:ascii="Times New Roman" w:eastAsia="Times New Roman" w:hAnsi="Times New Roman" w:cs="Times New Roman"/>
          <w:b/>
          <w:sz w:val="20"/>
          <w:szCs w:val="20"/>
          <w:highlight w:val="yellow"/>
          <w:u w:val="single"/>
        </w:rPr>
        <w:t xml:space="preserve">enshrined in the Democratic </w:t>
      </w:r>
      <w:proofErr w:type="gramStart"/>
      <w:r w:rsidRPr="002A3EB7">
        <w:rPr>
          <w:rFonts w:ascii="Times New Roman" w:eastAsia="Times New Roman" w:hAnsi="Times New Roman" w:cs="Times New Roman"/>
          <w:b/>
          <w:sz w:val="20"/>
          <w:szCs w:val="20"/>
          <w:highlight w:val="yellow"/>
          <w:u w:val="single"/>
        </w:rPr>
        <w:t>party</w:t>
      </w:r>
      <w:proofErr w:type="gramEnd"/>
      <w:r w:rsidRPr="002A3EB7">
        <w:rPr>
          <w:rFonts w:ascii="Times New Roman" w:eastAsia="Times New Roman" w:hAnsi="Times New Roman" w:cs="Times New Roman"/>
          <w:b/>
          <w:sz w:val="20"/>
          <w:szCs w:val="20"/>
          <w:highlight w:val="yellow"/>
          <w:u w:val="single"/>
        </w:rPr>
        <w:t xml:space="preserve"> platform that was officially adopted</w:t>
      </w:r>
      <w:r w:rsidRPr="002A3EB7">
        <w:rPr>
          <w:rFonts w:ascii="Times New Roman" w:eastAsia="Times New Roman" w:hAnsi="Times New Roman" w:cs="Times New Roman"/>
          <w:sz w:val="20"/>
          <w:szCs w:val="20"/>
          <w:highlight w:val="yellow"/>
        </w:rPr>
        <w:t xml:space="preserve"> in</w:t>
      </w:r>
      <w:r w:rsidRPr="00CB68D1">
        <w:rPr>
          <w:rFonts w:ascii="Times New Roman" w:eastAsia="Times New Roman" w:hAnsi="Times New Roman" w:cs="Times New Roman"/>
          <w:sz w:val="20"/>
          <w:szCs w:val="20"/>
        </w:rPr>
        <w:t xml:space="preserve"> Charlotte Monday night. "We can move towards a sustainable energy-independent future if we harness all of America's great natural resources," the </w:t>
      </w:r>
      <w:hyperlink r:id="rId22" w:history="1">
        <w:r w:rsidRPr="00CB68D1">
          <w:rPr>
            <w:rFonts w:ascii="Times New Roman" w:eastAsia="Times New Roman" w:hAnsi="Times New Roman" w:cs="Times New Roman"/>
            <w:sz w:val="20"/>
            <w:szCs w:val="20"/>
          </w:rPr>
          <w:t>document states</w:t>
        </w:r>
      </w:hyperlink>
      <w:r w:rsidRPr="00CB68D1">
        <w:rPr>
          <w:rFonts w:ascii="Times New Roman" w:eastAsia="Times New Roman" w:hAnsi="Times New Roman" w:cs="Times New Roman"/>
          <w:sz w:val="20"/>
          <w:szCs w:val="20"/>
        </w:rPr>
        <w:t>. "That means</w:t>
      </w:r>
      <w:r w:rsidRPr="00CB68D1">
        <w:rPr>
          <w:rFonts w:ascii="Times New Roman" w:eastAsia="Times New Roman" w:hAnsi="Times New Roman" w:cs="Times New Roman"/>
          <w:b/>
          <w:sz w:val="20"/>
          <w:szCs w:val="20"/>
          <w:u w:val="single"/>
        </w:rPr>
        <w:t xml:space="preserve"> </w:t>
      </w:r>
      <w:r w:rsidRPr="002A3EB7">
        <w:rPr>
          <w:rFonts w:ascii="Times New Roman" w:eastAsia="Times New Roman" w:hAnsi="Times New Roman" w:cs="Times New Roman"/>
          <w:b/>
          <w:sz w:val="20"/>
          <w:szCs w:val="20"/>
          <w:highlight w:val="yellow"/>
          <w:u w:val="single"/>
        </w:rPr>
        <w:t>an all-of-the-above approach</w:t>
      </w:r>
      <w:r w:rsidRPr="00CB68D1">
        <w:rPr>
          <w:rFonts w:ascii="Times New Roman" w:eastAsia="Times New Roman" w:hAnsi="Times New Roman" w:cs="Times New Roman"/>
          <w:sz w:val="20"/>
          <w:szCs w:val="20"/>
        </w:rPr>
        <w:t xml:space="preserve"> to developing America's many energy resources, </w:t>
      </w:r>
      <w:r w:rsidRPr="002A3EB7">
        <w:rPr>
          <w:rFonts w:ascii="Times New Roman" w:eastAsia="Times New Roman" w:hAnsi="Times New Roman" w:cs="Times New Roman"/>
          <w:b/>
          <w:sz w:val="20"/>
          <w:szCs w:val="20"/>
          <w:highlight w:val="yellow"/>
          <w:u w:val="single"/>
        </w:rPr>
        <w:t>including wind, solar, biofuels, geothermal, hydropower, nuclear, oil, clean coal, and natural gas</w:t>
      </w:r>
      <w:r w:rsidRPr="002A3EB7">
        <w:rPr>
          <w:rFonts w:ascii="Times New Roman" w:eastAsia="Times New Roman" w:hAnsi="Times New Roman" w:cs="Times New Roman"/>
          <w:sz w:val="20"/>
          <w:szCs w:val="20"/>
          <w:highlight w:val="yellow"/>
        </w:rPr>
        <w:t>."</w:t>
      </w:r>
    </w:p>
    <w:p w:rsidR="00E6722B" w:rsidRPr="00CB68D1" w:rsidRDefault="00E6722B" w:rsidP="00E6722B">
      <w:pPr>
        <w:rPr>
          <w:rFonts w:ascii="Times New Roman" w:eastAsia="Times New Roman" w:hAnsi="Times New Roman" w:cs="Times New Roman"/>
          <w:b/>
          <w:sz w:val="24"/>
          <w:szCs w:val="20"/>
        </w:rPr>
      </w:pPr>
    </w:p>
    <w:p w:rsidR="00E6722B" w:rsidRPr="002A37A9" w:rsidRDefault="00E6722B" w:rsidP="00E6722B">
      <w:pPr>
        <w:pStyle w:val="Heading4"/>
      </w:pPr>
      <w:r w:rsidRPr="002A37A9">
        <w:t>-Obama is pushing all of the above and friendly to FF now</w:t>
      </w:r>
    </w:p>
    <w:p w:rsidR="00E6722B" w:rsidRPr="00CB68D1" w:rsidRDefault="00E6722B" w:rsidP="00E6722B">
      <w:pPr>
        <w:rPr>
          <w:rFonts w:ascii="Times New Roman" w:eastAsia="Times New Roman" w:hAnsi="Times New Roman" w:cs="Times New Roman"/>
          <w:sz w:val="20"/>
          <w:szCs w:val="20"/>
        </w:rPr>
      </w:pPr>
      <w:r w:rsidRPr="00CB68D1">
        <w:rPr>
          <w:rFonts w:ascii="Times New Roman" w:eastAsia="Times New Roman" w:hAnsi="Times New Roman" w:cs="Times New Roman"/>
          <w:sz w:val="20"/>
          <w:szCs w:val="20"/>
        </w:rPr>
        <w:t xml:space="preserve">Eric </w:t>
      </w:r>
      <w:r w:rsidRPr="00CB68D1">
        <w:rPr>
          <w:rFonts w:ascii="Times New Roman" w:eastAsia="Times New Roman" w:hAnsi="Times New Roman" w:cs="Times New Roman"/>
          <w:b/>
          <w:sz w:val="24"/>
          <w:szCs w:val="20"/>
        </w:rPr>
        <w:t>Lipton and</w:t>
      </w:r>
      <w:r w:rsidRPr="00CB68D1">
        <w:rPr>
          <w:rFonts w:ascii="Times New Roman" w:eastAsia="Times New Roman" w:hAnsi="Times New Roman" w:cs="Times New Roman"/>
          <w:sz w:val="20"/>
          <w:szCs w:val="20"/>
        </w:rPr>
        <w:t xml:space="preserve"> Clifford </w:t>
      </w:r>
      <w:r w:rsidRPr="00CB68D1">
        <w:rPr>
          <w:rFonts w:ascii="Times New Roman" w:eastAsia="Times New Roman" w:hAnsi="Times New Roman" w:cs="Times New Roman"/>
          <w:b/>
          <w:sz w:val="24"/>
          <w:szCs w:val="20"/>
        </w:rPr>
        <w:t>Krauss</w:t>
      </w:r>
      <w:r w:rsidRPr="00CB68D1">
        <w:rPr>
          <w:rFonts w:ascii="Times New Roman" w:eastAsia="Times New Roman" w:hAnsi="Times New Roman" w:cs="Times New Roman"/>
          <w:sz w:val="20"/>
          <w:szCs w:val="20"/>
        </w:rPr>
        <w:t xml:space="preserve"> Washington and Houston reporting, “Fossil Fuel Industry Ads Dominate TV Campaign”, New York Times, </w:t>
      </w:r>
      <w:r w:rsidRPr="00CB68D1">
        <w:rPr>
          <w:rFonts w:ascii="Times New Roman" w:eastAsia="Times New Roman" w:hAnsi="Times New Roman" w:cs="Times New Roman"/>
          <w:b/>
          <w:sz w:val="24"/>
          <w:szCs w:val="20"/>
        </w:rPr>
        <w:t>9/13</w:t>
      </w:r>
      <w:r w:rsidRPr="00CB68D1">
        <w:rPr>
          <w:rFonts w:ascii="Times New Roman" w:eastAsia="Times New Roman" w:hAnsi="Times New Roman" w:cs="Times New Roman"/>
          <w:sz w:val="20"/>
          <w:szCs w:val="20"/>
        </w:rPr>
        <w:t>/2012</w:t>
      </w:r>
    </w:p>
    <w:p w:rsidR="00E6722B" w:rsidRPr="00CB68D1" w:rsidRDefault="00E6722B" w:rsidP="00E6722B">
      <w:pPr>
        <w:rPr>
          <w:rFonts w:ascii="Times New Roman" w:eastAsia="Times New Roman" w:hAnsi="Times New Roman" w:cs="Times New Roman"/>
          <w:b/>
          <w:sz w:val="20"/>
          <w:szCs w:val="20"/>
          <w:u w:val="single"/>
        </w:rPr>
      </w:pPr>
      <w:r w:rsidRPr="00CB68D1">
        <w:rPr>
          <w:rFonts w:ascii="Times New Roman" w:eastAsia="Times New Roman" w:hAnsi="Times New Roman" w:cs="Times New Roman"/>
          <w:sz w:val="20"/>
          <w:szCs w:val="20"/>
        </w:rPr>
        <w:t>But </w:t>
      </w:r>
      <w:hyperlink r:id="rId23" w:history="1">
        <w:r w:rsidRPr="00CB68D1">
          <w:rPr>
            <w:rFonts w:ascii="Times New Roman" w:eastAsia="Times New Roman" w:hAnsi="Times New Roman" w:cs="Times New Roman"/>
            <w:sz w:val="20"/>
            <w:szCs w:val="20"/>
          </w:rPr>
          <w:t>climate change legislation</w:t>
        </w:r>
      </w:hyperlink>
      <w:r w:rsidRPr="00CB68D1">
        <w:rPr>
          <w:rFonts w:ascii="Times New Roman" w:eastAsia="Times New Roman" w:hAnsi="Times New Roman" w:cs="Times New Roman"/>
          <w:sz w:val="20"/>
          <w:szCs w:val="20"/>
        </w:rPr>
        <w:t xml:space="preserve"> died in Congress, Republicans gained a majority in the House, and pocketbook issues like the price of gasoline began dominating public discussion. </w:t>
      </w:r>
      <w:r w:rsidRPr="00A56F76">
        <w:rPr>
          <w:rFonts w:ascii="Times New Roman" w:eastAsia="Times New Roman" w:hAnsi="Times New Roman" w:cs="Times New Roman"/>
          <w:b/>
          <w:sz w:val="20"/>
          <w:szCs w:val="20"/>
          <w:highlight w:val="yellow"/>
          <w:u w:val="single"/>
        </w:rPr>
        <w:t>After imposing a yearlong oil and gas drilling moratorium</w:t>
      </w:r>
      <w:r w:rsidRPr="00CB68D1">
        <w:rPr>
          <w:rFonts w:ascii="Times New Roman" w:eastAsia="Times New Roman" w:hAnsi="Times New Roman" w:cs="Times New Roman"/>
          <w:sz w:val="20"/>
          <w:szCs w:val="20"/>
        </w:rPr>
        <w:t xml:space="preserve"> in the Gulf of Mexico in response to the disastrous BP spill in 2010, President </w:t>
      </w:r>
      <w:r w:rsidRPr="00EE7391">
        <w:rPr>
          <w:rFonts w:ascii="Times New Roman" w:eastAsia="Times New Roman" w:hAnsi="Times New Roman" w:cs="Times New Roman"/>
          <w:b/>
          <w:sz w:val="20"/>
          <w:szCs w:val="20"/>
          <w:highlight w:val="yellow"/>
          <w:u w:val="single"/>
        </w:rPr>
        <w:t>Obama recast himself</w:t>
      </w:r>
      <w:r w:rsidRPr="00CB68D1">
        <w:rPr>
          <w:rFonts w:ascii="Times New Roman" w:eastAsia="Times New Roman" w:hAnsi="Times New Roman" w:cs="Times New Roman"/>
          <w:b/>
          <w:sz w:val="20"/>
          <w:szCs w:val="20"/>
          <w:u w:val="single"/>
        </w:rPr>
        <w:t xml:space="preserve"> </w:t>
      </w:r>
      <w:r w:rsidRPr="00EE7391">
        <w:rPr>
          <w:rFonts w:ascii="Times New Roman" w:eastAsia="Times New Roman" w:hAnsi="Times New Roman" w:cs="Times New Roman"/>
          <w:b/>
          <w:sz w:val="20"/>
          <w:szCs w:val="20"/>
          <w:highlight w:val="yellow"/>
          <w:u w:val="single"/>
        </w:rPr>
        <w:t>as favoring</w:t>
      </w:r>
      <w:r w:rsidRPr="00CB68D1">
        <w:rPr>
          <w:rFonts w:ascii="Times New Roman" w:eastAsia="Times New Roman" w:hAnsi="Times New Roman" w:cs="Times New Roman"/>
          <w:b/>
          <w:sz w:val="20"/>
          <w:szCs w:val="20"/>
          <w:u w:val="single"/>
        </w:rPr>
        <w:t xml:space="preserve"> an “</w:t>
      </w:r>
      <w:r w:rsidRPr="00EE7391">
        <w:rPr>
          <w:rFonts w:ascii="Times New Roman" w:eastAsia="Times New Roman" w:hAnsi="Times New Roman" w:cs="Times New Roman"/>
          <w:b/>
          <w:sz w:val="20"/>
          <w:szCs w:val="20"/>
          <w:highlight w:val="yellow"/>
          <w:u w:val="single"/>
        </w:rPr>
        <w:t>all of the above”</w:t>
      </w:r>
      <w:r w:rsidRPr="00CB68D1">
        <w:rPr>
          <w:rFonts w:ascii="Times New Roman" w:eastAsia="Times New Roman" w:hAnsi="Times New Roman" w:cs="Times New Roman"/>
          <w:b/>
          <w:sz w:val="20"/>
          <w:szCs w:val="20"/>
          <w:u w:val="single"/>
        </w:rPr>
        <w:t xml:space="preserve"> energy strategy, </w:t>
      </w:r>
      <w:r w:rsidRPr="00EE7391">
        <w:rPr>
          <w:rFonts w:ascii="Times New Roman" w:eastAsia="Times New Roman" w:hAnsi="Times New Roman" w:cs="Times New Roman"/>
          <w:b/>
          <w:sz w:val="20"/>
          <w:szCs w:val="20"/>
          <w:highlight w:val="yellow"/>
          <w:u w:val="single"/>
        </w:rPr>
        <w:t>allowin</w:t>
      </w:r>
      <w:r w:rsidRPr="00CB68D1">
        <w:rPr>
          <w:rFonts w:ascii="Times New Roman" w:eastAsia="Times New Roman" w:hAnsi="Times New Roman" w:cs="Times New Roman"/>
          <w:b/>
          <w:sz w:val="20"/>
          <w:szCs w:val="20"/>
          <w:u w:val="single"/>
        </w:rPr>
        <w:t>g</w:t>
      </w:r>
      <w:r w:rsidRPr="00CB68D1">
        <w:rPr>
          <w:rFonts w:ascii="Times New Roman" w:eastAsia="Times New Roman" w:hAnsi="Times New Roman" w:cs="Times New Roman"/>
          <w:sz w:val="20"/>
          <w:szCs w:val="20"/>
        </w:rPr>
        <w:t xml:space="preserve"> the </w:t>
      </w:r>
      <w:r w:rsidRPr="00EE7391">
        <w:rPr>
          <w:rFonts w:ascii="Times New Roman" w:eastAsia="Times New Roman" w:hAnsi="Times New Roman" w:cs="Times New Roman"/>
          <w:b/>
          <w:sz w:val="20"/>
          <w:szCs w:val="20"/>
          <w:highlight w:val="yellow"/>
          <w:u w:val="single"/>
        </w:rPr>
        <w:t>industry to drill offshore</w:t>
      </w:r>
      <w:r w:rsidRPr="00CB68D1">
        <w:rPr>
          <w:rFonts w:ascii="Times New Roman" w:eastAsia="Times New Roman" w:hAnsi="Times New Roman" w:cs="Times New Roman"/>
          <w:sz w:val="20"/>
          <w:szCs w:val="20"/>
        </w:rPr>
        <w:t xml:space="preserve"> as deep as ever </w:t>
      </w:r>
      <w:r w:rsidRPr="00CB68D1">
        <w:rPr>
          <w:rFonts w:ascii="Times New Roman" w:eastAsia="Times New Roman" w:hAnsi="Times New Roman" w:cs="Times New Roman"/>
          <w:b/>
          <w:sz w:val="20"/>
          <w:szCs w:val="20"/>
          <w:u w:val="single"/>
        </w:rPr>
        <w:t>and</w:t>
      </w:r>
      <w:r w:rsidRPr="00CB68D1">
        <w:rPr>
          <w:rFonts w:ascii="Times New Roman" w:eastAsia="Times New Roman" w:hAnsi="Times New Roman" w:cs="Times New Roman"/>
          <w:sz w:val="20"/>
          <w:szCs w:val="20"/>
        </w:rPr>
        <w:t xml:space="preserve"> moving </w:t>
      </w:r>
      <w:r w:rsidRPr="00CB68D1">
        <w:rPr>
          <w:rFonts w:ascii="Times New Roman" w:eastAsia="Times New Roman" w:hAnsi="Times New Roman" w:cs="Times New Roman"/>
          <w:b/>
          <w:sz w:val="20"/>
          <w:szCs w:val="20"/>
          <w:u w:val="single"/>
        </w:rPr>
        <w:t>to open up new regions</w:t>
      </w:r>
      <w:r w:rsidRPr="00CB68D1">
        <w:rPr>
          <w:rFonts w:ascii="Times New Roman" w:eastAsia="Times New Roman" w:hAnsi="Times New Roman" w:cs="Times New Roman"/>
          <w:sz w:val="20"/>
          <w:szCs w:val="20"/>
        </w:rPr>
        <w:t xml:space="preserve"> like Alaska’s Arctic waters. The shift left many fossil fuel critics disillusioned and unwilling to do much to support the president. “It’s hard to think of any environmental activist who is enthused about anything Obama does these days,” said Brendan Cummings, senior counsel for the </w:t>
      </w:r>
      <w:hyperlink r:id="rId24" w:history="1">
        <w:r w:rsidRPr="00CB68D1">
          <w:rPr>
            <w:rFonts w:ascii="Times New Roman" w:eastAsia="Times New Roman" w:hAnsi="Times New Roman" w:cs="Times New Roman"/>
            <w:sz w:val="20"/>
            <w:szCs w:val="20"/>
          </w:rPr>
          <w:t>Center for Biological Diversity</w:t>
        </w:r>
      </w:hyperlink>
      <w:r w:rsidRPr="00CB68D1">
        <w:rPr>
          <w:rFonts w:ascii="Times New Roman" w:eastAsia="Times New Roman" w:hAnsi="Times New Roman" w:cs="Times New Roman"/>
          <w:sz w:val="20"/>
          <w:szCs w:val="20"/>
        </w:rPr>
        <w:t>, which challenges the industry on drilling plans. “</w:t>
      </w:r>
      <w:r w:rsidRPr="00EE7391">
        <w:rPr>
          <w:rFonts w:ascii="Times New Roman" w:eastAsia="Times New Roman" w:hAnsi="Times New Roman" w:cs="Times New Roman"/>
          <w:b/>
          <w:sz w:val="20"/>
          <w:szCs w:val="20"/>
          <w:highlight w:val="yellow"/>
          <w:u w:val="single"/>
        </w:rPr>
        <w:t>Obama’s explicit embrace of fossil fuel</w:t>
      </w:r>
      <w:r w:rsidRPr="00CB68D1">
        <w:rPr>
          <w:rFonts w:ascii="Times New Roman" w:eastAsia="Times New Roman" w:hAnsi="Times New Roman" w:cs="Times New Roman"/>
          <w:b/>
          <w:sz w:val="20"/>
          <w:szCs w:val="20"/>
          <w:u w:val="single"/>
        </w:rPr>
        <w:t>s</w:t>
      </w:r>
      <w:r w:rsidRPr="00CB68D1">
        <w:rPr>
          <w:rFonts w:ascii="Times New Roman" w:eastAsia="Times New Roman" w:hAnsi="Times New Roman" w:cs="Times New Roman"/>
          <w:sz w:val="20"/>
          <w:szCs w:val="20"/>
        </w:rPr>
        <w:t xml:space="preserve"> and implicit embrace of all the environmental degradation that entails </w:t>
      </w:r>
      <w:r w:rsidRPr="00EE7391">
        <w:rPr>
          <w:rFonts w:ascii="Times New Roman" w:eastAsia="Times New Roman" w:hAnsi="Times New Roman" w:cs="Times New Roman"/>
          <w:b/>
          <w:sz w:val="20"/>
          <w:szCs w:val="20"/>
          <w:highlight w:val="yellow"/>
          <w:u w:val="single"/>
        </w:rPr>
        <w:t>are</w:t>
      </w:r>
      <w:r w:rsidRPr="00CB68D1">
        <w:rPr>
          <w:rFonts w:ascii="Times New Roman" w:eastAsia="Times New Roman" w:hAnsi="Times New Roman" w:cs="Times New Roman"/>
          <w:sz w:val="20"/>
          <w:szCs w:val="20"/>
        </w:rPr>
        <w:t xml:space="preserve"> almost </w:t>
      </w:r>
      <w:r w:rsidRPr="00CB68D1">
        <w:rPr>
          <w:rFonts w:ascii="Times New Roman" w:eastAsia="Times New Roman" w:hAnsi="Times New Roman" w:cs="Times New Roman"/>
          <w:b/>
          <w:sz w:val="20"/>
          <w:szCs w:val="20"/>
          <w:u w:val="single"/>
        </w:rPr>
        <w:t>i</w:t>
      </w:r>
      <w:r w:rsidRPr="00EE7391">
        <w:rPr>
          <w:rFonts w:ascii="Times New Roman" w:eastAsia="Times New Roman" w:hAnsi="Times New Roman" w:cs="Times New Roman"/>
          <w:b/>
          <w:sz w:val="20"/>
          <w:szCs w:val="20"/>
          <w:highlight w:val="yellow"/>
          <w:u w:val="single"/>
        </w:rPr>
        <w:t>ndistinguishable from</w:t>
      </w:r>
      <w:r w:rsidRPr="00CB68D1">
        <w:rPr>
          <w:rFonts w:ascii="Times New Roman" w:eastAsia="Times New Roman" w:hAnsi="Times New Roman" w:cs="Times New Roman"/>
          <w:b/>
          <w:sz w:val="20"/>
          <w:szCs w:val="20"/>
          <w:u w:val="single"/>
        </w:rPr>
        <w:t xml:space="preserve"> the policies of </w:t>
      </w:r>
      <w:r w:rsidRPr="00EE7391">
        <w:rPr>
          <w:rFonts w:ascii="Times New Roman" w:eastAsia="Times New Roman" w:hAnsi="Times New Roman" w:cs="Times New Roman"/>
          <w:b/>
          <w:sz w:val="20"/>
          <w:szCs w:val="20"/>
          <w:highlight w:val="yellow"/>
          <w:u w:val="single"/>
        </w:rPr>
        <w:t>the Bush administration.”</w:t>
      </w:r>
    </w:p>
    <w:p w:rsidR="00E6722B" w:rsidRPr="00CB68D1" w:rsidRDefault="00E6722B" w:rsidP="00E6722B">
      <w:pPr>
        <w:rPr>
          <w:rFonts w:ascii="Times New Roman" w:eastAsia="Times New Roman" w:hAnsi="Times New Roman" w:cs="Times New Roman"/>
          <w:sz w:val="20"/>
          <w:szCs w:val="20"/>
        </w:rPr>
      </w:pPr>
    </w:p>
    <w:p w:rsidR="00E6722B" w:rsidRPr="002F571A" w:rsidRDefault="00E6722B" w:rsidP="00E6722B">
      <w:pPr>
        <w:rPr>
          <w:sz w:val="16"/>
        </w:rPr>
      </w:pPr>
    </w:p>
    <w:p w:rsidR="00E6722B" w:rsidRPr="00E6722B" w:rsidRDefault="00E6722B" w:rsidP="00E6722B">
      <w:bookmarkStart w:id="0" w:name="_GoBack"/>
      <w:bookmarkEnd w:id="0"/>
    </w:p>
    <w:sectPr w:rsidR="00E6722B" w:rsidRPr="00E67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C6D" w:rsidRDefault="00096C6D" w:rsidP="005F5576">
      <w:r>
        <w:separator/>
      </w:r>
    </w:p>
  </w:endnote>
  <w:endnote w:type="continuationSeparator" w:id="0">
    <w:p w:rsidR="00096C6D" w:rsidRDefault="00096C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C6D" w:rsidRDefault="00096C6D" w:rsidP="005F5576">
      <w:r>
        <w:separator/>
      </w:r>
    </w:p>
  </w:footnote>
  <w:footnote w:type="continuationSeparator" w:id="0">
    <w:p w:rsidR="00096C6D" w:rsidRDefault="00096C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2B"/>
    <w:rsid w:val="000022F2"/>
    <w:rsid w:val="00021F29"/>
    <w:rsid w:val="00027EED"/>
    <w:rsid w:val="00033028"/>
    <w:rsid w:val="000360A7"/>
    <w:rsid w:val="00052A1D"/>
    <w:rsid w:val="00055E12"/>
    <w:rsid w:val="00064A59"/>
    <w:rsid w:val="0007162E"/>
    <w:rsid w:val="00090287"/>
    <w:rsid w:val="00090BA2"/>
    <w:rsid w:val="00096C6D"/>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B7577"/>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6722B"/>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ards + Font: 12 pt Char,Intense Emphasis111,Intense Emphasis1111,Intense Emphasis4,Bo,Intense Emphasis11111,Heading 3 Char Char1 Char,Italic,Thick Underline Char"/>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Intense Emphasis1,apple-style-span + 6 pt,Bold,Kern at 16 pt,Intense Emphasis2,HHeading 3 + 12 pt,Style,Underline Char,Bold Cite Char,Citation Char Char Char,ci,c,Intense Emphasis3,Intense Emphasis11"/>
    <w:basedOn w:val="DefaultParagraphFont"/>
    <w:uiPriority w:val="6"/>
    <w:qFormat/>
    <w:rsid w:val="00E6722B"/>
    <w:rPr>
      <w:b/>
      <w:bCs/>
      <w:u w:val="single"/>
    </w:rPr>
  </w:style>
  <w:style w:type="character" w:customStyle="1" w:styleId="underline">
    <w:name w:val="underline"/>
    <w:link w:val="textbold"/>
    <w:qFormat/>
    <w:rsid w:val="00E6722B"/>
    <w:rPr>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rsid w:val="00E6722B"/>
    <w:rPr>
      <w:b/>
      <w:sz w:val="24"/>
    </w:rPr>
  </w:style>
  <w:style w:type="paragraph" w:customStyle="1" w:styleId="cardChar">
    <w:name w:val="card Char"/>
    <w:basedOn w:val="Normal"/>
    <w:next w:val="Normal"/>
    <w:link w:val="cardCharChar"/>
    <w:rsid w:val="00E6722B"/>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E6722B"/>
    <w:rPr>
      <w:rFonts w:ascii="Times New Roman" w:eastAsia="Times New Roman" w:hAnsi="Times New Roman" w:cs="Times New Roman"/>
      <w:sz w:val="20"/>
      <w:szCs w:val="20"/>
    </w:rPr>
  </w:style>
  <w:style w:type="paragraph" w:customStyle="1" w:styleId="textbold">
    <w:name w:val="text bold"/>
    <w:basedOn w:val="Normal"/>
    <w:link w:val="underline"/>
    <w:rsid w:val="00E6722B"/>
    <w:pPr>
      <w:ind w:left="720"/>
      <w:jc w:val="both"/>
    </w:pPr>
    <w:rPr>
      <w:rFonts w:asciiTheme="minorHAnsi" w:hAnsiTheme="minorHAnsi"/>
      <w:u w:val="single"/>
    </w:rPr>
  </w:style>
  <w:style w:type="paragraph" w:customStyle="1" w:styleId="tag">
    <w:name w:val="tag"/>
    <w:aliases w:val="No Spacing111,No Spacing11,Read stuff,No Spacing1111,No Spacing2,Debate Text,No Spacing3,No Spacing112"/>
    <w:basedOn w:val="Normal"/>
    <w:next w:val="Normal"/>
    <w:link w:val="tagChar"/>
    <w:rsid w:val="00E6722B"/>
    <w:rPr>
      <w:rFonts w:ascii="Times New Roman" w:eastAsia="Calibri" w:hAnsi="Times New Roman" w:cs="Times New Roman"/>
      <w:b/>
      <w:sz w:val="24"/>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rsid w:val="00E6722B"/>
    <w:rPr>
      <w:rFonts w:ascii="Times New Roman" w:eastAsia="Calibri" w:hAnsi="Times New Roman" w:cs="Times New Roman"/>
      <w:b/>
      <w:sz w:val="24"/>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ards + Font: 12 pt Char,Intense Emphasis111,Intense Emphasis1111,Intense Emphasis4,Bo,Intense Emphasis11111,Heading 3 Char Char1 Char,Italic,Thick Underline Char"/>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styleId="IntenseEmphasis">
    <w:name w:val="Intense Emphasis"/>
    <w:aliases w:val="Intense Emphasis1,apple-style-span + 6 pt,Bold,Kern at 16 pt,Intense Emphasis2,HHeading 3 + 12 pt,Style,Underline Char,Bold Cite Char,Citation Char Char Char,ci,c,Intense Emphasis3,Intense Emphasis11"/>
    <w:basedOn w:val="DefaultParagraphFont"/>
    <w:uiPriority w:val="6"/>
    <w:qFormat/>
    <w:rsid w:val="00E6722B"/>
    <w:rPr>
      <w:b/>
      <w:bCs/>
      <w:u w:val="single"/>
    </w:rPr>
  </w:style>
  <w:style w:type="character" w:customStyle="1" w:styleId="underline">
    <w:name w:val="underline"/>
    <w:link w:val="textbold"/>
    <w:qFormat/>
    <w:rsid w:val="00E6722B"/>
    <w:rPr>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rsid w:val="00E6722B"/>
    <w:rPr>
      <w:b/>
      <w:sz w:val="24"/>
    </w:rPr>
  </w:style>
  <w:style w:type="paragraph" w:customStyle="1" w:styleId="cardChar">
    <w:name w:val="card Char"/>
    <w:basedOn w:val="Normal"/>
    <w:next w:val="Normal"/>
    <w:link w:val="cardCharChar"/>
    <w:rsid w:val="00E6722B"/>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E6722B"/>
    <w:rPr>
      <w:rFonts w:ascii="Times New Roman" w:eastAsia="Times New Roman" w:hAnsi="Times New Roman" w:cs="Times New Roman"/>
      <w:sz w:val="20"/>
      <w:szCs w:val="20"/>
    </w:rPr>
  </w:style>
  <w:style w:type="paragraph" w:customStyle="1" w:styleId="textbold">
    <w:name w:val="text bold"/>
    <w:basedOn w:val="Normal"/>
    <w:link w:val="underline"/>
    <w:rsid w:val="00E6722B"/>
    <w:pPr>
      <w:ind w:left="720"/>
      <w:jc w:val="both"/>
    </w:pPr>
    <w:rPr>
      <w:rFonts w:asciiTheme="minorHAnsi" w:hAnsiTheme="minorHAnsi"/>
      <w:u w:val="single"/>
    </w:rPr>
  </w:style>
  <w:style w:type="paragraph" w:customStyle="1" w:styleId="tag">
    <w:name w:val="tag"/>
    <w:aliases w:val="No Spacing111,No Spacing11,Read stuff,No Spacing1111,No Spacing2,Debate Text,No Spacing3,No Spacing112"/>
    <w:basedOn w:val="Normal"/>
    <w:next w:val="Normal"/>
    <w:link w:val="tagChar"/>
    <w:rsid w:val="00E6722B"/>
    <w:rPr>
      <w:rFonts w:ascii="Times New Roman" w:eastAsia="Calibri" w:hAnsi="Times New Roman" w:cs="Times New Roman"/>
      <w:b/>
      <w:sz w:val="24"/>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rsid w:val="00E6722B"/>
    <w:rPr>
      <w:rFonts w:ascii="Times New Roman" w:eastAsia="Calibri" w:hAnsi="Times New Roman" w:cs="Times New Roman"/>
      <w:b/>
      <w:sz w:val="24"/>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lantengineering.com/single-article/kurek-its-a-pivotal-time-for-manufacturing/62d3b081a9ef1ae68369c0001472e4ee.html" TargetMode="External"/><Relationship Id="rId18" Type="http://schemas.openxmlformats.org/officeDocument/2006/relationships/hyperlink" Target="http://timesofindia.indiatimes.com/world/europe/EU-adopts-Iran-oil-embargo-China-Russia-worried-over-US-war-threats/articleshow/11602863.cm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abcnews.go.com/Politics/nuclear-power-opposition-grows-japan-earthquake-abc-news/story?id=13412262" TargetMode="External"/><Relationship Id="rId7" Type="http://schemas.openxmlformats.org/officeDocument/2006/relationships/webSettings" Target="webSettings.xml"/><Relationship Id="rId12" Type="http://schemas.openxmlformats.org/officeDocument/2006/relationships/hyperlink" Target="http://www.dailymail.co.uk/sciencetech/article-2171973/Tree-ring-study-proves-climate-WARMER-Roman-Medieval-times-modern-industrial-age.html" TargetMode="External"/><Relationship Id="rId17" Type="http://schemas.openxmlformats.org/officeDocument/2006/relationships/hyperlink" Target="http://www.antiwar.com/orig/hirsch.php?articleid=857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reefromterror.net/other_articles/abolish.html" TargetMode="External"/><Relationship Id="rId20" Type="http://schemas.openxmlformats.org/officeDocument/2006/relationships/hyperlink" Target="http://environment.yale.edu/climate/files/Policy-Support-March-201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ilykos.com/story/2012/04/16/1083726/-President-Obama-versus-Romney-on-Iran" TargetMode="External"/><Relationship Id="rId24" Type="http://schemas.openxmlformats.org/officeDocument/2006/relationships/hyperlink" Target="http://www.biologicaldiversity.org/index.html" TargetMode="External"/><Relationship Id="rId5" Type="http://schemas.microsoft.com/office/2007/relationships/stylesWithEffects" Target="stylesWithEffects.xml"/><Relationship Id="rId15" Type="http://schemas.openxmlformats.org/officeDocument/2006/relationships/hyperlink" Target="http://dukespace.lib.duke.edu/dspace/bitstream/handle/10161/526/MP_sbr7_a_200805.pdf?sequence=1" TargetMode="External"/><Relationship Id="rId23" Type="http://schemas.openxmlformats.org/officeDocument/2006/relationships/hyperlink" Target="http://topics.nytimes.com/top/news/business/energy-environment/climate-and-energy-legislation/index.html?inline=nyt-classifier&amp;pagewanted=all" TargetMode="External"/><Relationship Id="rId10" Type="http://schemas.openxmlformats.org/officeDocument/2006/relationships/hyperlink" Target="http://www.washingtonpost.com/politics/in-ohio-deep-pessimism-among-working-class-whites-who-will-play-a-crucial-role-in-election/2012/09/27/3e8c0584-0874-11e2-9eea-333857f6a7bd_story.html" TargetMode="External"/><Relationship Id="rId19" Type="http://schemas.openxmlformats.org/officeDocument/2006/relationships/hyperlink" Target="http://www.huffingtonpost.com/mike-lux/democrat-house-campaigns_b_1916069.html?utm_hp_ref=elections-201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lasticstoday.com/articles/four-long-term-issues-could-sink-us-manufacturing-082120123" TargetMode="External"/><Relationship Id="rId22" Type="http://schemas.openxmlformats.org/officeDocument/2006/relationships/hyperlink" Target="http://assets.dstatic.org/dnc-platform/2012-National-Platfor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26</Pages>
  <Words>12612</Words>
  <Characters>71894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2012-11-19T06:26:00Z</dcterms:created>
  <dcterms:modified xsi:type="dcterms:W3CDTF">2012-11-19T06:32:00Z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