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283" w:rsidRPr="0010375E" w:rsidRDefault="003F5283" w:rsidP="003F5283">
      <w:pPr>
        <w:pStyle w:val="Heading1"/>
        <w:rPr>
          <w:rFonts w:ascii="Georgia" w:hAnsi="Georgia"/>
        </w:rPr>
      </w:pPr>
      <w:r w:rsidRPr="0010375E">
        <w:rPr>
          <w:rFonts w:ascii="Georgia" w:hAnsi="Georgia"/>
        </w:rPr>
        <w:t>1AC</w:t>
      </w:r>
    </w:p>
    <w:p w:rsidR="003F5283" w:rsidRPr="0010375E" w:rsidRDefault="003F5283" w:rsidP="003F5283">
      <w:pPr>
        <w:pStyle w:val="Heading2"/>
        <w:rPr>
          <w:rFonts w:ascii="Georgia" w:hAnsi="Georgia" w:cs="Arial"/>
        </w:rPr>
      </w:pPr>
      <w:r w:rsidRPr="0010375E">
        <w:rPr>
          <w:rFonts w:ascii="Georgia" w:hAnsi="Georgia" w:cs="Arial"/>
        </w:rPr>
        <w:lastRenderedPageBreak/>
        <w:t>Plan</w:t>
      </w:r>
    </w:p>
    <w:p w:rsidR="003F5283" w:rsidRPr="0010375E" w:rsidRDefault="003F5283" w:rsidP="003F5283">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3F5283" w:rsidRPr="0010375E" w:rsidRDefault="003F5283" w:rsidP="003F5283">
      <w:pPr>
        <w:pStyle w:val="Heading2"/>
        <w:rPr>
          <w:rFonts w:ascii="Georgia" w:hAnsi="Georgia" w:cs="Arial"/>
        </w:rPr>
      </w:pPr>
      <w:r w:rsidRPr="0010375E">
        <w:rPr>
          <w:rFonts w:ascii="Georgia" w:hAnsi="Georgia" w:cs="Arial"/>
        </w:rPr>
        <w:lastRenderedPageBreak/>
        <w:t>1AC Drones</w:t>
      </w:r>
    </w:p>
    <w:p w:rsidR="003F5283" w:rsidRPr="0010375E" w:rsidRDefault="003F5283" w:rsidP="003F5283">
      <w:pPr>
        <w:pStyle w:val="Heading4"/>
        <w:rPr>
          <w:rFonts w:ascii="Georgia" w:hAnsi="Georgia" w:cs="Arial"/>
          <w:u w:val="single"/>
        </w:rPr>
      </w:pPr>
      <w:r w:rsidRPr="0010375E">
        <w:rPr>
          <w:rFonts w:ascii="Georgia" w:hAnsi="Georgia" w:cs="Arial"/>
          <w:u w:val="single"/>
        </w:rPr>
        <w:t>Advantage one is Drones</w:t>
      </w:r>
    </w:p>
    <w:p w:rsidR="003F5283" w:rsidRPr="0010375E" w:rsidRDefault="003F5283" w:rsidP="003F5283">
      <w:pPr>
        <w:pStyle w:val="Heading4"/>
        <w:rPr>
          <w:rFonts w:ascii="Georgia" w:hAnsi="Georgia" w:cs="Arial"/>
        </w:rPr>
      </w:pPr>
      <w:r w:rsidRPr="0010375E">
        <w:rPr>
          <w:rFonts w:ascii="Georgia" w:hAnsi="Georgia" w:cs="Arial"/>
        </w:rPr>
        <w:t>Conflation of legal regimes for targeted killing results in overly constrained operations—undermines counterterrorism</w:t>
      </w:r>
    </w:p>
    <w:p w:rsidR="003F5283" w:rsidRPr="005E1C8D" w:rsidRDefault="003F5283" w:rsidP="003F5283">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10375E">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10375E">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10375E">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10375E">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10375E">
        <w:rPr>
          <w:rStyle w:val="StyleBoldUnderline"/>
          <w:rFonts w:ascii="Georgia" w:hAnsi="Georgia"/>
          <w:highlight w:val="yellow"/>
        </w:rPr>
        <w:t>authority to</w:t>
      </w:r>
      <w:r w:rsidRPr="0010375E">
        <w:rPr>
          <w:rFonts w:ascii="Georgia" w:hAnsi="Georgia"/>
          <w:sz w:val="16"/>
          <w:highlight w:val="yellow"/>
        </w:rPr>
        <w:t xml:space="preserve"> </w:t>
      </w:r>
      <w:r w:rsidRPr="005E1C8D">
        <w:rPr>
          <w:rFonts w:ascii="Georgia" w:hAnsi="Georgia"/>
          <w:sz w:val="16"/>
        </w:rPr>
        <w:t xml:space="preserve">both </w:t>
      </w:r>
      <w:r w:rsidRPr="0010375E">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10375E">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3F5283" w:rsidRPr="005E1C8D" w:rsidRDefault="003F5283" w:rsidP="003F5283">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w:t>
      </w:r>
      <w:proofErr w:type="spellStart"/>
      <w:r w:rsidRPr="005E1C8D">
        <w:rPr>
          <w:rFonts w:ascii="Georgia" w:hAnsi="Georgia"/>
          <w:sz w:val="16"/>
        </w:rPr>
        <w:t>lawtriggering</w:t>
      </w:r>
      <w:proofErr w:type="spellEnd"/>
      <w:r w:rsidRPr="005E1C8D">
        <w:rPr>
          <w:rFonts w:ascii="Georgia" w:hAnsi="Georgia"/>
          <w:sz w:val="16"/>
        </w:rPr>
        <w:t xml:space="preserve">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3F5283" w:rsidRPr="005E1C8D" w:rsidRDefault="003F5283" w:rsidP="003F5283">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3F5283" w:rsidRPr="005E1C8D" w:rsidRDefault="003F5283" w:rsidP="003F5283">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10375E">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10375E">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10375E">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10375E">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3F5283" w:rsidRPr="005E1C8D" w:rsidRDefault="003F5283" w:rsidP="003F5283">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10375E">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10375E">
        <w:rPr>
          <w:rStyle w:val="StyleBoldUnderline"/>
          <w:rFonts w:ascii="Georgia" w:hAnsi="Georgia"/>
          <w:highlight w:val="yellow"/>
        </w:rPr>
        <w:t>compartmentalization</w:t>
      </w:r>
      <w:r w:rsidRPr="005E1C8D">
        <w:rPr>
          <w:rFonts w:ascii="Georgia" w:hAnsi="Georgia"/>
          <w:sz w:val="16"/>
        </w:rPr>
        <w:t xml:space="preserve"> between the two branches of the jus belli</w:t>
      </w:r>
      <w:proofErr w:type="gramStart"/>
      <w:r w:rsidRPr="005E1C8D">
        <w:rPr>
          <w:rFonts w:ascii="Georgia" w:hAnsi="Georgia"/>
          <w:sz w:val="16"/>
        </w:rPr>
        <w:t>,92</w:t>
      </w:r>
      <w:proofErr w:type="gramEnd"/>
      <w:r w:rsidRPr="005E1C8D">
        <w:rPr>
          <w:rFonts w:ascii="Georgia" w:hAnsi="Georgia"/>
          <w:sz w:val="16"/>
        </w:rPr>
        <w:t xml:space="preserve"> </w:t>
      </w:r>
      <w:r w:rsidRPr="0010375E">
        <w:rPr>
          <w:rStyle w:val="StyleBoldUnderline"/>
          <w:rFonts w:ascii="Georgia" w:hAnsi="Georgia"/>
          <w:highlight w:val="yellow"/>
        </w:rPr>
        <w:t xml:space="preserve">it creates a </w:t>
      </w:r>
      <w:r w:rsidRPr="0010375E">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10375E">
        <w:rPr>
          <w:rStyle w:val="StyleBoldUnderline"/>
          <w:rFonts w:ascii="Georgia" w:hAnsi="Georgia"/>
          <w:highlight w:val="yellow"/>
        </w:rPr>
        <w:t>c</w:t>
      </w:r>
      <w:r w:rsidRPr="005E1C8D">
        <w:rPr>
          <w:rStyle w:val="StyleBoldUnderline"/>
          <w:rFonts w:ascii="Georgia" w:hAnsi="Georgia"/>
          <w:sz w:val="22"/>
        </w:rPr>
        <w:t>ounter</w:t>
      </w:r>
      <w:r w:rsidRPr="0010375E">
        <w:rPr>
          <w:rStyle w:val="StyleBoldUnderline"/>
          <w:rFonts w:ascii="Georgia" w:hAnsi="Georgia"/>
          <w:highlight w:val="yellow"/>
        </w:rPr>
        <w:t>t</w:t>
      </w:r>
      <w:r w:rsidRPr="005E1C8D">
        <w:rPr>
          <w:rStyle w:val="StyleBoldUnderline"/>
          <w:rFonts w:ascii="Georgia" w:hAnsi="Georgia"/>
          <w:sz w:val="22"/>
        </w:rPr>
        <w:t xml:space="preserve">error </w:t>
      </w:r>
      <w:r w:rsidRPr="0010375E">
        <w:rPr>
          <w:rStyle w:val="StyleBoldUnderline"/>
          <w:rFonts w:ascii="Georgia" w:hAnsi="Georgia"/>
          <w:highlight w:val="yellow"/>
        </w:rPr>
        <w:t>op</w:t>
      </w:r>
      <w:r w:rsidRPr="0010375E">
        <w:rPr>
          <w:rStyle w:val="StyleBoldUnderline"/>
          <w:rFonts w:ascii="Georgia" w:hAnsi="Georgia"/>
          <w:sz w:val="22"/>
          <w:highlight w:val="yellow"/>
        </w:rPr>
        <w:t>eration</w:t>
      </w:r>
      <w:r w:rsidRPr="0010375E">
        <w:rPr>
          <w:rStyle w:val="StyleBoldUnderline"/>
          <w:rFonts w:ascii="Georgia" w:hAnsi="Georgia"/>
          <w:highlight w:val="yellow"/>
        </w:rPr>
        <w:t>s</w:t>
      </w:r>
      <w:r w:rsidRPr="005E1C8D">
        <w:rPr>
          <w:rStyle w:val="StyleBoldUnderline"/>
          <w:rFonts w:ascii="Georgia" w:hAnsi="Georgia"/>
          <w:sz w:val="22"/>
        </w:rPr>
        <w:t xml:space="preserve"> </w:t>
      </w:r>
      <w:r w:rsidRPr="0010375E">
        <w:rPr>
          <w:rStyle w:val="StyleBoldUnderline"/>
          <w:rFonts w:ascii="Georgia" w:hAnsi="Georgia"/>
          <w:highlight w:val="yellow"/>
        </w:rPr>
        <w:t>are</w:t>
      </w:r>
      <w:r w:rsidRPr="005E1C8D">
        <w:rPr>
          <w:rStyle w:val="StyleBoldUnderline"/>
          <w:rFonts w:ascii="Georgia" w:hAnsi="Georgia"/>
          <w:sz w:val="22"/>
        </w:rPr>
        <w:t xml:space="preserve"> legally </w:t>
      </w:r>
      <w:r w:rsidRPr="0010375E">
        <w:rPr>
          <w:rStyle w:val="StyleBoldUnderline"/>
          <w:rFonts w:ascii="Georgia" w:hAnsi="Georgia"/>
          <w:highlight w:val="yellow"/>
        </w:rPr>
        <w:t>justified</w:t>
      </w:r>
      <w:r w:rsidRPr="005E1C8D">
        <w:rPr>
          <w:rStyle w:val="StyleBoldUnderline"/>
          <w:rFonts w:ascii="Georgia" w:hAnsi="Georgia"/>
          <w:sz w:val="22"/>
        </w:rPr>
        <w:t xml:space="preserve"> actions </w:t>
      </w:r>
      <w:r w:rsidRPr="0010375E">
        <w:rPr>
          <w:rStyle w:val="StyleBoldUnderline"/>
          <w:rFonts w:ascii="Georgia" w:hAnsi="Georgia"/>
          <w:highlight w:val="yellow"/>
        </w:rPr>
        <w:t>in self-defense</w:t>
      </w:r>
      <w:r w:rsidRPr="005E1C8D">
        <w:rPr>
          <w:rStyle w:val="StyleBoldUnderline"/>
          <w:rFonts w:ascii="Georgia" w:hAnsi="Georgia"/>
          <w:sz w:val="22"/>
        </w:rPr>
        <w:t xml:space="preserve">. </w:t>
      </w:r>
      <w:r w:rsidRPr="0010375E">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10375E">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10375E">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10375E">
        <w:rPr>
          <w:rStyle w:val="StyleBoldUnderline"/>
          <w:rFonts w:ascii="Georgia" w:hAnsi="Georgia"/>
          <w:highlight w:val="yellow"/>
        </w:rPr>
        <w:t>suggest</w:t>
      </w:r>
      <w:r w:rsidRPr="005E1C8D">
        <w:rPr>
          <w:rStyle w:val="StyleBoldUnderline"/>
          <w:rFonts w:ascii="Georgia" w:hAnsi="Georgia"/>
          <w:sz w:val="22"/>
        </w:rPr>
        <w:t xml:space="preserve">ing </w:t>
      </w:r>
      <w:r w:rsidRPr="0010375E">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10375E">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w:t>
      </w:r>
      <w:proofErr w:type="gramStart"/>
      <w:r w:rsidRPr="005E1C8D">
        <w:rPr>
          <w:rFonts w:ascii="Georgia" w:hAnsi="Georgia"/>
          <w:sz w:val="16"/>
        </w:rPr>
        <w:t>bello</w:t>
      </w:r>
      <w:proofErr w:type="gramEnd"/>
      <w:r w:rsidRPr="005E1C8D">
        <w:rPr>
          <w:rFonts w:ascii="Georgia" w:hAnsi="Georgia"/>
          <w:sz w:val="16"/>
        </w:rPr>
        <w:t xml:space="preserve">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3F5283" w:rsidRPr="005E1C8D" w:rsidRDefault="003F5283" w:rsidP="003F5283">
      <w:pPr>
        <w:rPr>
          <w:rFonts w:ascii="Georgia" w:hAnsi="Georgia"/>
          <w:sz w:val="16"/>
        </w:rPr>
      </w:pPr>
      <w:r w:rsidRPr="005E1C8D">
        <w:rPr>
          <w:rFonts w:ascii="Georgia" w:hAnsi="Georgia"/>
          <w:sz w:val="16"/>
        </w:rPr>
        <w:lastRenderedPageBreak/>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10375E">
        <w:rPr>
          <w:rStyle w:val="Emphasis"/>
          <w:rFonts w:ascii="Georgia" w:hAnsi="Georgia"/>
          <w:highlight w:val="yellow"/>
        </w:rPr>
        <w:t>conflation produces a</w:t>
      </w:r>
      <w:r w:rsidRPr="005E1C8D">
        <w:rPr>
          <w:rFonts w:ascii="Georgia" w:hAnsi="Georgia"/>
          <w:sz w:val="16"/>
        </w:rPr>
        <w:t xml:space="preserve"> potential </w:t>
      </w:r>
      <w:r w:rsidRPr="0010375E">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w:t>
      </w:r>
      <w:proofErr w:type="gramStart"/>
      <w:r w:rsidRPr="005E1C8D">
        <w:rPr>
          <w:rFonts w:ascii="Georgia" w:hAnsi="Georgia"/>
          <w:sz w:val="16"/>
        </w:rPr>
        <w:t>bello</w:t>
      </w:r>
      <w:proofErr w:type="gramEnd"/>
      <w:r w:rsidRPr="005E1C8D">
        <w:rPr>
          <w:rFonts w:ascii="Georgia" w:hAnsi="Georgia"/>
          <w:sz w:val="16"/>
        </w:rPr>
        <w:t xml:space="preserve">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B41913">
        <w:rPr>
          <w:rStyle w:val="StyleBoldUnderline"/>
          <w:rFonts w:ascii="Georgia" w:hAnsi="Georgia"/>
          <w:sz w:val="22"/>
          <w:highlight w:val="yellow"/>
        </w:rPr>
        <w:t xml:space="preserve">the </w:t>
      </w:r>
      <w:r w:rsidRPr="00B41913">
        <w:rPr>
          <w:rStyle w:val="StyleBoldUnderline"/>
          <w:rFonts w:ascii="Georgia" w:hAnsi="Georgia"/>
          <w:highlight w:val="yellow"/>
        </w:rPr>
        <w:t>more restrictive nature of the jus ad bellum</w:t>
      </w:r>
      <w:r w:rsidRPr="00B41913">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10375E">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10375E">
        <w:rPr>
          <w:rStyle w:val="StyleBoldUnderline"/>
          <w:rFonts w:ascii="Georgia" w:hAnsi="Georgia"/>
          <w:highlight w:val="yellow"/>
        </w:rPr>
        <w:t>compliance with the traditional</w:t>
      </w:r>
      <w:r w:rsidRPr="005E1C8D">
        <w:rPr>
          <w:rFonts w:ascii="Georgia" w:hAnsi="Georgia"/>
          <w:sz w:val="16"/>
        </w:rPr>
        <w:t xml:space="preserve"> jus ad bellum/jus in </w:t>
      </w:r>
      <w:proofErr w:type="gramStart"/>
      <w:r w:rsidRPr="005E1C8D">
        <w:rPr>
          <w:rFonts w:ascii="Georgia" w:hAnsi="Georgia"/>
          <w:sz w:val="16"/>
        </w:rPr>
        <w:t>bello</w:t>
      </w:r>
      <w:proofErr w:type="gramEnd"/>
      <w:r w:rsidRPr="005E1C8D">
        <w:rPr>
          <w:rFonts w:ascii="Georgia" w:hAnsi="Georgia"/>
          <w:sz w:val="16"/>
        </w:rPr>
        <w:t xml:space="preserve"> compartmentalization </w:t>
      </w:r>
      <w:r w:rsidRPr="0010375E">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That makes future terrorist attacks inevitable</w:t>
      </w:r>
    </w:p>
    <w:p w:rsidR="003F5283" w:rsidRPr="005E1C8D" w:rsidRDefault="003F5283" w:rsidP="003F5283">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425E80">
        <w:rPr>
          <w:rStyle w:val="StyleBoldUnderline"/>
          <w:rFonts w:ascii="Georgia" w:hAnsi="Georgia"/>
          <w:highlight w:val="yellow"/>
        </w:rPr>
        <w:t xml:space="preserve">de facto abandonment </w:t>
      </w:r>
      <w:r w:rsidRPr="0010375E">
        <w:rPr>
          <w:rStyle w:val="StyleBoldUnderline"/>
          <w:rFonts w:ascii="Georgia" w:hAnsi="Georgia"/>
          <w:highlight w:val="yellow"/>
        </w:rPr>
        <w:t>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10375E">
        <w:rPr>
          <w:rStyle w:val="StyleBoldUnderline"/>
          <w:rFonts w:ascii="Georgia" w:hAnsi="Georgia"/>
          <w:highlight w:val="yellow"/>
        </w:rPr>
        <w:t>will result in a loss of</w:t>
      </w:r>
      <w:r w:rsidRPr="0010375E">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10375E">
        <w:rPr>
          <w:rStyle w:val="StyleBoldUnderline"/>
          <w:rFonts w:ascii="Georgia" w:hAnsi="Georgia"/>
          <w:highlight w:val="yellow"/>
        </w:rPr>
        <w:t>flexibility that has been</w:t>
      </w:r>
      <w:r w:rsidRPr="005E1C8D">
        <w:rPr>
          <w:rFonts w:ascii="Georgia" w:hAnsi="Georgia"/>
          <w:sz w:val="16"/>
        </w:rPr>
        <w:t xml:space="preserve">, according to the President, </w:t>
      </w:r>
      <w:r w:rsidRPr="0010375E">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10375E">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10375E">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10375E">
        <w:rPr>
          <w:rStyle w:val="Emphasis"/>
          <w:rFonts w:ascii="Georgia" w:hAnsi="Georgia"/>
          <w:highlight w:val="yellow"/>
        </w:rPr>
        <w:t>that will provide an analogous decisive effect in the future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10375E">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10375E">
        <w:rPr>
          <w:rStyle w:val="StyleBoldUnderline"/>
          <w:rFonts w:ascii="Georgia" w:hAnsi="Georgia"/>
          <w:highlight w:val="yellow"/>
        </w:rPr>
        <w:t>force against</w:t>
      </w:r>
      <w:r w:rsidRPr="005E1C8D">
        <w:rPr>
          <w:rStyle w:val="StyleBoldUnderline"/>
          <w:rFonts w:ascii="Georgia" w:hAnsi="Georgia"/>
          <w:sz w:val="22"/>
        </w:rPr>
        <w:t xml:space="preserve"> the </w:t>
      </w:r>
      <w:r w:rsidRPr="0010375E">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10375E">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10375E">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10375E">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3F5283" w:rsidRPr="005E1C8D" w:rsidRDefault="003F5283" w:rsidP="003F5283">
      <w:pPr>
        <w:rPr>
          <w:rFonts w:ascii="Georgia" w:hAnsi="Georgia"/>
          <w:sz w:val="16"/>
        </w:rPr>
      </w:pPr>
      <w:r w:rsidRPr="0010375E">
        <w:rPr>
          <w:rStyle w:val="StyleBoldUnderline"/>
          <w:rFonts w:ascii="Georgia" w:hAnsi="Georgia"/>
          <w:highlight w:val="yellow"/>
        </w:rPr>
        <w:t>Relying</w:t>
      </w:r>
      <w:r w:rsidRPr="005E1C8D">
        <w:rPr>
          <w:rFonts w:ascii="Georgia" w:hAnsi="Georgia"/>
          <w:sz w:val="16"/>
        </w:rPr>
        <w:t xml:space="preserve"> exclusively </w:t>
      </w:r>
      <w:r w:rsidRPr="0010375E">
        <w:rPr>
          <w:rStyle w:val="StyleBoldUnderline"/>
          <w:rFonts w:ascii="Georgia" w:hAnsi="Georgia"/>
          <w:highlight w:val="yellow"/>
        </w:rPr>
        <w:t>on</w:t>
      </w:r>
      <w:r w:rsidRPr="005E1C8D">
        <w:rPr>
          <w:rFonts w:ascii="Georgia" w:hAnsi="Georgia"/>
          <w:sz w:val="16"/>
        </w:rPr>
        <w:t xml:space="preserve"> the inherent right of </w:t>
      </w:r>
      <w:r w:rsidRPr="0010375E">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10375E">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10375E">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 xml:space="preserve">noted that al Qaeda’s “remaining operatives spend more time thinking about </w:t>
      </w:r>
      <w:proofErr w:type="gramStart"/>
      <w:r w:rsidRPr="005E1C8D">
        <w:rPr>
          <w:rStyle w:val="StyleBoldUnderline"/>
          <w:rFonts w:ascii="Georgia" w:hAnsi="Georgia"/>
          <w:sz w:val="22"/>
        </w:rPr>
        <w:t>their own</w:t>
      </w:r>
      <w:proofErr w:type="gramEnd"/>
      <w:r w:rsidRPr="005E1C8D">
        <w:rPr>
          <w:rStyle w:val="StyleBoldUnderline"/>
          <w:rFonts w:ascii="Georgia" w:hAnsi="Georgia"/>
          <w:sz w:val="22"/>
        </w:rPr>
        <w:t xml:space="preserve"> safety than plotting against us. They did not direct the attacks in Benghazi or Boston. They have not carried out a successful attack on our homeland since 9/11</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 xml:space="preserve">A key advantage of the </w:t>
      </w:r>
      <w:r w:rsidRPr="0010375E">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10375E">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10375E">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10375E">
        <w:rPr>
          <w:rStyle w:val="StyleBoldUnderline"/>
          <w:rFonts w:ascii="Georgia" w:hAnsi="Georgia"/>
          <w:highlight w:val="yellow"/>
        </w:rPr>
        <w:t>force in a manner that</w:t>
      </w:r>
      <w:r w:rsidRPr="0010375E">
        <w:rPr>
          <w:rFonts w:ascii="Georgia" w:hAnsi="Georgia"/>
          <w:highlight w:val="yellow"/>
          <w:u w:val="single"/>
        </w:rPr>
        <w:t xml:space="preserve"> will </w:t>
      </w:r>
      <w:r w:rsidRPr="0010375E">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10375E">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lastRenderedPageBreak/>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10375E">
        <w:rPr>
          <w:rStyle w:val="StyleBoldUnderline"/>
          <w:rFonts w:ascii="Georgia" w:hAnsi="Georgia"/>
          <w:highlight w:val="yellow"/>
        </w:rPr>
        <w:t xml:space="preserve">a </w:t>
      </w:r>
      <w:r w:rsidRPr="005E1C8D">
        <w:rPr>
          <w:rStyle w:val="StyleBoldUnderline"/>
          <w:rFonts w:ascii="Georgia" w:hAnsi="Georgia"/>
          <w:sz w:val="22"/>
        </w:rPr>
        <w:t xml:space="preserve">pure </w:t>
      </w:r>
      <w:r w:rsidRPr="0010375E">
        <w:rPr>
          <w:rStyle w:val="StyleBoldUnderline"/>
          <w:rFonts w:ascii="Georgia" w:hAnsi="Georgia"/>
          <w:highlight w:val="yellow"/>
        </w:rPr>
        <w:t>self-defense model</w:t>
      </w:r>
      <w:r w:rsidRPr="005E1C8D">
        <w:rPr>
          <w:rStyle w:val="StyleBoldUnderline"/>
          <w:rFonts w:ascii="Georgia" w:hAnsi="Georgia"/>
          <w:sz w:val="22"/>
        </w:rPr>
        <w:t xml:space="preserve">, it </w:t>
      </w:r>
      <w:r w:rsidRPr="0010375E">
        <w:rPr>
          <w:rStyle w:val="StyleBoldUnderline"/>
          <w:rFonts w:ascii="Georgia" w:hAnsi="Georgia"/>
          <w:highlight w:val="yellow"/>
        </w:rPr>
        <w:t>would</w:t>
      </w:r>
      <w:r w:rsidRPr="005E1C8D">
        <w:rPr>
          <w:rStyle w:val="StyleBoldUnderline"/>
          <w:rFonts w:ascii="Georgia" w:hAnsi="Georgia"/>
          <w:sz w:val="22"/>
        </w:rPr>
        <w:t xml:space="preserve"> inevitably </w:t>
      </w:r>
      <w:r w:rsidRPr="0010375E">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10375E">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10375E">
        <w:rPr>
          <w:rStyle w:val="StyleBoldUnderline"/>
          <w:rFonts w:ascii="Georgia" w:hAnsi="Georgia"/>
          <w:highlight w:val="yellow"/>
        </w:rPr>
        <w:t>perceived overreach</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10375E">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10375E">
        <w:rPr>
          <w:rStyle w:val="Emphasis"/>
          <w:rFonts w:ascii="Georgia" w:hAnsi="Georgia"/>
          <w:highlight w:val="yellow"/>
        </w:rPr>
        <w:t>flexibility will</w:t>
      </w:r>
      <w:r w:rsidRPr="0010375E">
        <w:rPr>
          <w:rStyle w:val="Emphasis"/>
          <w:rFonts w:ascii="Georgia" w:hAnsi="Georgia"/>
        </w:rPr>
        <w:t xml:space="preserve"> inevitably </w:t>
      </w:r>
      <w:r w:rsidRPr="0010375E">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Drones solve safe havens – prevents a terror attack</w:t>
      </w:r>
    </w:p>
    <w:p w:rsidR="003F5283" w:rsidRPr="005E1C8D" w:rsidRDefault="003F5283" w:rsidP="003F5283">
      <w:pPr>
        <w:rPr>
          <w:rFonts w:ascii="Georgia" w:hAnsi="Georgia"/>
          <w:sz w:val="16"/>
        </w:rPr>
      </w:pPr>
      <w:r w:rsidRPr="00125D1E">
        <w:rPr>
          <w:rStyle w:val="CitationChar"/>
          <w:rFonts w:ascii="Georgia" w:hAnsi="Georgia"/>
          <w:sz w:val="20"/>
          <w:u w:val="none"/>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5E1C8D">
        <w:rPr>
          <w:rFonts w:ascii="Georgia" w:hAnsi="Georgia"/>
          <w:sz w:val="16"/>
        </w:rPr>
        <w:t>.,</w:t>
      </w:r>
      <w:proofErr w:type="gramEnd"/>
      <w:r w:rsidRPr="005E1C8D">
        <w:rPr>
          <w:rFonts w:ascii="Georgia" w:hAnsi="Georgia"/>
          <w:sz w:val="16"/>
        </w:rPr>
        <w:t xml:space="preserve"> 8/22/2012, "Drone Strikes Keep Pressure on al-Qaida", www.rand.org/blog/2012/08/drone-strikes-keep-pressure-on-al-qaida.html)</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3F5283" w:rsidRPr="005E1C8D" w:rsidRDefault="003F5283" w:rsidP="003F5283">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10375E">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Those opposed to drone strikes often cite the June 2009 one that targeted Pakistani Taliban leader </w:t>
      </w:r>
      <w:proofErr w:type="spellStart"/>
      <w:r w:rsidRPr="005E1C8D">
        <w:rPr>
          <w:rFonts w:ascii="Georgia" w:hAnsi="Georgia"/>
          <w:sz w:val="16"/>
        </w:rPr>
        <w:t>Baitullah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at a funeral in the Tribal Areas. That strike reportedly killed 60 civilians attending the funeral, but not </w:t>
      </w:r>
      <w:proofErr w:type="spellStart"/>
      <w:r w:rsidRPr="005E1C8D">
        <w:rPr>
          <w:rFonts w:ascii="Georgia" w:hAnsi="Georgia"/>
          <w:sz w:val="16"/>
        </w:rPr>
        <w:t>Mehsud</w:t>
      </w:r>
      <w:proofErr w:type="spellEnd"/>
      <w:r w:rsidRPr="005E1C8D">
        <w:rPr>
          <w:rFonts w:ascii="Georgia" w:hAnsi="Georgia"/>
          <w:sz w:val="16"/>
        </w:rPr>
        <w:t xml:space="preserve">. He was killed later by another drone strike in August 2009. His successor, </w:t>
      </w:r>
      <w:proofErr w:type="spellStart"/>
      <w:r w:rsidRPr="005E1C8D">
        <w:rPr>
          <w:rFonts w:ascii="Georgia" w:hAnsi="Georgia"/>
          <w:sz w:val="16"/>
        </w:rPr>
        <w:t>Hakimullah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developed a relationship with the foiled Times Square bomber Faisal </w:t>
      </w:r>
      <w:proofErr w:type="spellStart"/>
      <w:r w:rsidRPr="005E1C8D">
        <w:rPr>
          <w:rFonts w:ascii="Georgia" w:hAnsi="Georgia"/>
          <w:sz w:val="16"/>
        </w:rPr>
        <w:t>Shahzad</w:t>
      </w:r>
      <w:proofErr w:type="spellEnd"/>
      <w:r w:rsidRPr="005E1C8D">
        <w:rPr>
          <w:rFonts w:ascii="Georgia" w:hAnsi="Georgia"/>
          <w:sz w:val="16"/>
        </w:rPr>
        <w:t>, who cited drone strikes as a key motivation for his May 2010 attempted attack.</w:t>
      </w:r>
    </w:p>
    <w:p w:rsidR="003F5283" w:rsidRPr="005E1C8D" w:rsidRDefault="003F5283" w:rsidP="003F5283">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proofErr w:type="spellStart"/>
      <w:r w:rsidRPr="005E1C8D">
        <w:rPr>
          <w:rStyle w:val="StyleBoldUnderline"/>
          <w:rFonts w:ascii="Georgia" w:hAnsi="Georgia"/>
          <w:sz w:val="22"/>
        </w:rPr>
        <w:t>Mehsud</w:t>
      </w:r>
      <w:proofErr w:type="spellEnd"/>
      <w:r w:rsidRPr="005E1C8D">
        <w:rPr>
          <w:rFonts w:ascii="Georgia" w:hAnsi="Georgia"/>
          <w:sz w:val="16"/>
        </w:rPr>
        <w:t>, the list includes Anwar al-</w:t>
      </w:r>
      <w:proofErr w:type="spellStart"/>
      <w:r w:rsidRPr="005E1C8D">
        <w:rPr>
          <w:rStyle w:val="StyleBoldUnderline"/>
          <w:rFonts w:ascii="Georgia" w:hAnsi="Georgia"/>
          <w:sz w:val="22"/>
        </w:rPr>
        <w:t>Awlaki</w:t>
      </w:r>
      <w:proofErr w:type="spellEnd"/>
      <w:r w:rsidRPr="005E1C8D">
        <w:rPr>
          <w:rFonts w:ascii="Georgia" w:hAnsi="Georgia"/>
          <w:sz w:val="16"/>
        </w:rPr>
        <w:t xml:space="preserve"> of al-Qaida in the Arabian Peninsula; al-Qaida deputy leader Abu </w:t>
      </w:r>
      <w:proofErr w:type="spellStart"/>
      <w:r w:rsidRPr="005E1C8D">
        <w:rPr>
          <w:rFonts w:ascii="Georgia" w:hAnsi="Georgia"/>
          <w:sz w:val="16"/>
        </w:rPr>
        <w:t>Yahya</w:t>
      </w:r>
      <w:proofErr w:type="spellEnd"/>
      <w:r w:rsidRPr="005E1C8D">
        <w:rPr>
          <w:rFonts w:ascii="Georgia" w:hAnsi="Georgia"/>
          <w:sz w:val="16"/>
        </w:rPr>
        <w:t xml:space="preserve"> al-</w:t>
      </w:r>
      <w:r w:rsidRPr="005E1C8D">
        <w:rPr>
          <w:rStyle w:val="StyleBoldUnderline"/>
          <w:rFonts w:ascii="Georgia" w:hAnsi="Georgia"/>
          <w:sz w:val="22"/>
        </w:rPr>
        <w:t>Li-bi</w:t>
      </w:r>
      <w:r w:rsidRPr="005E1C8D">
        <w:rPr>
          <w:rFonts w:ascii="Georgia" w:hAnsi="Georgia"/>
          <w:sz w:val="16"/>
        </w:rPr>
        <w:t xml:space="preserve">; and, of course, al-Qaida </w:t>
      </w:r>
      <w:proofErr w:type="gramStart"/>
      <w:r w:rsidRPr="005E1C8D">
        <w:rPr>
          <w:rFonts w:ascii="Georgia" w:hAnsi="Georgia"/>
          <w:sz w:val="16"/>
        </w:rPr>
        <w:t>leader Osama bin</w:t>
      </w:r>
      <w:proofErr w:type="gramEnd"/>
      <w:r w:rsidRPr="005E1C8D">
        <w:rPr>
          <w:rFonts w:ascii="Georgia" w:hAnsi="Georgia"/>
          <w:sz w:val="16"/>
        </w:rPr>
        <w:t xml:space="preserve"> Laden. Given that list, it is possible that </w:t>
      </w:r>
      <w:r w:rsidRPr="0010375E">
        <w:rPr>
          <w:rStyle w:val="StyleBoldUnderline"/>
          <w:rFonts w:ascii="Georgia" w:hAnsi="Georgia"/>
          <w:highlight w:val="yellow"/>
        </w:rPr>
        <w:t xml:space="preserve">the drone program has </w:t>
      </w:r>
      <w:r w:rsidRPr="0010375E">
        <w:rPr>
          <w:rStyle w:val="Emphasis"/>
          <w:rFonts w:ascii="Georgia" w:hAnsi="Georgia"/>
          <w:b w:val="0"/>
          <w:highlight w:val="yellow"/>
        </w:rPr>
        <w:t>prevented numerous attacks</w:t>
      </w:r>
      <w:r w:rsidRPr="0010375E">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xml:space="preserve">, like </w:t>
      </w:r>
      <w:proofErr w:type="spellStart"/>
      <w:r w:rsidRPr="005E1C8D">
        <w:rPr>
          <w:rFonts w:ascii="Georgia" w:hAnsi="Georgia"/>
          <w:sz w:val="16"/>
        </w:rPr>
        <w:t>Shazad</w:t>
      </w:r>
      <w:proofErr w:type="spellEnd"/>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10375E">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10375E">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10375E">
        <w:rPr>
          <w:rStyle w:val="Emphasis"/>
          <w:rFonts w:ascii="Georgia" w:hAnsi="Georgia"/>
          <w:b w:val="0"/>
          <w:highlight w:val="yellow"/>
        </w:rPr>
        <w:t>attacks</w:t>
      </w:r>
      <w:r w:rsidRPr="0010375E">
        <w:rPr>
          <w:rStyle w:val="StyleBoldUnderline"/>
          <w:rFonts w:ascii="Georgia" w:hAnsi="Georgia"/>
          <w:highlight w:val="yellow"/>
        </w:rPr>
        <w:t xml:space="preserve"> on the U.S. homeland</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 xml:space="preserve">Members of al-Qaida's central leadership, once safely amassed in northwestern Pakistan while America shifted its focus to Iraq, have been killed, captured, </w:t>
      </w:r>
      <w:proofErr w:type="gramStart"/>
      <w:r w:rsidRPr="005E1C8D">
        <w:rPr>
          <w:rStyle w:val="StyleBoldUnderline"/>
          <w:rFonts w:ascii="Georgia" w:hAnsi="Georgia"/>
          <w:sz w:val="22"/>
        </w:rPr>
        <w:t>forced</w:t>
      </w:r>
      <w:proofErr w:type="gramEnd"/>
      <w:r w:rsidRPr="005E1C8D">
        <w:rPr>
          <w:rStyle w:val="StyleBoldUnderline"/>
          <w:rFonts w:ascii="Georgia" w:hAnsi="Georgia"/>
          <w:sz w:val="22"/>
        </w:rPr>
        <w:t xml:space="preserve"> underground or scattered to various locations with little ability to communicate or move securely</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10375E">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 xml:space="preserve">while continuing its drone </w:t>
      </w:r>
      <w:r w:rsidRPr="005E1C8D">
        <w:rPr>
          <w:rStyle w:val="StyleBoldUnderline"/>
          <w:rFonts w:ascii="Georgia" w:hAnsi="Georgia"/>
          <w:sz w:val="22"/>
        </w:rPr>
        <w:lastRenderedPageBreak/>
        <w:t>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10375E">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10375E">
        <w:rPr>
          <w:rStyle w:val="StyleBoldUnderline"/>
          <w:rFonts w:ascii="Georgia" w:hAnsi="Georgia"/>
          <w:highlight w:val="yellow"/>
        </w:rPr>
        <w:t>effectiveness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10375E">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10375E">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3F5283" w:rsidRPr="005E1C8D" w:rsidRDefault="003F5283" w:rsidP="003F5283">
      <w:pPr>
        <w:rPr>
          <w:rFonts w:ascii="Georgia" w:hAnsi="Georgia"/>
          <w:sz w:val="16"/>
        </w:rPr>
      </w:pPr>
      <w:proofErr w:type="spellStart"/>
      <w:r w:rsidRPr="00125D1E">
        <w:rPr>
          <w:rStyle w:val="CitationChar"/>
          <w:rFonts w:ascii="Georgia" w:hAnsi="Georgia"/>
          <w:sz w:val="20"/>
          <w:u w:val="none"/>
        </w:rPr>
        <w:t>Byman</w:t>
      </w:r>
      <w:proofErr w:type="spellEnd"/>
      <w:r w:rsidRPr="00125D1E">
        <w:rPr>
          <w:rStyle w:val="CitationChar"/>
          <w:rFonts w:ascii="Georgia" w:hAnsi="Georgia"/>
          <w:sz w:val="20"/>
          <w:u w:val="none"/>
        </w:rPr>
        <w:t xml:space="preserve"> 13</w:t>
      </w:r>
      <w:r w:rsidRPr="005E1C8D">
        <w:rPr>
          <w:rFonts w:ascii="Georgia" w:hAnsi="Georgia"/>
          <w:sz w:val="16"/>
        </w:rPr>
        <w:t xml:space="preserve"> (Daniel </w:t>
      </w:r>
      <w:proofErr w:type="spellStart"/>
      <w:r w:rsidRPr="005E1C8D">
        <w:rPr>
          <w:rFonts w:ascii="Georgia" w:hAnsi="Georgia"/>
          <w:sz w:val="16"/>
        </w:rPr>
        <w:t>Byman</w:t>
      </w:r>
      <w:proofErr w:type="spellEnd"/>
      <w:r w:rsidRPr="005E1C8D">
        <w:rPr>
          <w:rFonts w:ascii="Georgia" w:hAnsi="Georgia"/>
          <w:sz w:val="16"/>
        </w:rPr>
        <w:t xml:space="preserve">, Brookings Institute </w:t>
      </w:r>
      <w:proofErr w:type="spellStart"/>
      <w:r w:rsidRPr="005E1C8D">
        <w:rPr>
          <w:rFonts w:ascii="Georgia" w:hAnsi="Georgia"/>
          <w:sz w:val="16"/>
        </w:rPr>
        <w:t>Saban</w:t>
      </w:r>
      <w:proofErr w:type="spellEnd"/>
      <w:r w:rsidRPr="005E1C8D">
        <w:rPr>
          <w:rFonts w:ascii="Georgia" w:hAnsi="Georgia"/>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10375E">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10375E">
        <w:rPr>
          <w:rStyle w:val="StyleBoldUnderline"/>
          <w:rFonts w:ascii="Georgia" w:hAnsi="Georgia"/>
          <w:szCs w:val="20"/>
          <w:highlight w:val="yellow"/>
        </w:rPr>
        <w:t>killing key leaders</w:t>
      </w:r>
      <w:r w:rsidRPr="0010375E">
        <w:rPr>
          <w:rStyle w:val="StyleBoldUnderline"/>
          <w:rFonts w:ascii="Georgia" w:hAnsi="Georgia"/>
          <w:highlight w:val="yellow"/>
        </w:rPr>
        <w:t xml:space="preserve"> and </w:t>
      </w:r>
      <w:r w:rsidRPr="0010375E">
        <w:rPr>
          <w:rStyle w:val="Emphasis"/>
          <w:rFonts w:ascii="Georgia" w:hAnsi="Georgia"/>
          <w:b w:val="0"/>
          <w:highlight w:val="yellow"/>
        </w:rPr>
        <w:t>denying</w:t>
      </w:r>
      <w:r w:rsidRPr="005E1C8D">
        <w:rPr>
          <w:rStyle w:val="Emphasis"/>
          <w:rFonts w:ascii="Georgia" w:hAnsi="Georgia"/>
          <w:b w:val="0"/>
          <w:sz w:val="22"/>
        </w:rPr>
        <w:t xml:space="preserve"> </w:t>
      </w:r>
      <w:proofErr w:type="gramStart"/>
      <w:r w:rsidRPr="005E1C8D">
        <w:rPr>
          <w:rStyle w:val="Emphasis"/>
          <w:rFonts w:ascii="Georgia" w:hAnsi="Georgia"/>
          <w:b w:val="0"/>
          <w:sz w:val="22"/>
        </w:rPr>
        <w:t>terrorists</w:t>
      </w:r>
      <w:proofErr w:type="gramEnd"/>
      <w:r w:rsidRPr="005E1C8D">
        <w:rPr>
          <w:rStyle w:val="Emphasis"/>
          <w:rFonts w:ascii="Georgia" w:hAnsi="Georgia"/>
          <w:b w:val="0"/>
          <w:sz w:val="22"/>
        </w:rPr>
        <w:t xml:space="preserve"> </w:t>
      </w:r>
      <w:r w:rsidRPr="0010375E">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10375E">
        <w:rPr>
          <w:rStyle w:val="StyleBoldUnderline"/>
          <w:rFonts w:ascii="Georgia" w:hAnsi="Georgia"/>
          <w:highlight w:val="yellow"/>
        </w:rPr>
        <w:t xml:space="preserve">drones have </w:t>
      </w:r>
      <w:r w:rsidRPr="0010375E">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10375E">
        <w:rPr>
          <w:rStyle w:val="StyleBoldUnderline"/>
          <w:rFonts w:ascii="Georgia" w:hAnsi="Georgia"/>
          <w:highlight w:val="yellow"/>
        </w:rPr>
        <w:t>with f</w:t>
      </w:r>
      <w:r w:rsidRPr="0010375E">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10375E">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10375E">
        <w:rPr>
          <w:rStyle w:val="StyleBoldUnderline"/>
          <w:rFonts w:ascii="Georgia" w:hAnsi="Georgia"/>
          <w:szCs w:val="20"/>
          <w:highlight w:val="yellow"/>
        </w:rPr>
        <w:t>The U</w:t>
      </w:r>
      <w:r w:rsidRPr="005E1C8D">
        <w:rPr>
          <w:rFonts w:ascii="Georgia" w:hAnsi="Georgia"/>
          <w:sz w:val="16"/>
          <w:szCs w:val="20"/>
        </w:rPr>
        <w:t xml:space="preserve">nited </w:t>
      </w:r>
      <w:r w:rsidRPr="0010375E">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10375E">
        <w:rPr>
          <w:rStyle w:val="BoldUnderline"/>
          <w:rFonts w:ascii="Georgia" w:hAnsi="Georgia"/>
          <w:b w:val="0"/>
          <w:szCs w:val="20"/>
          <w:highlight w:val="yellow"/>
        </w:rPr>
        <w:t xml:space="preserve">cannot tolerate terrorist </w:t>
      </w:r>
      <w:r w:rsidRPr="0010375E">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10375E">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10375E">
        <w:rPr>
          <w:rStyle w:val="StyleBoldUnderline"/>
          <w:rFonts w:ascii="Georgia" w:hAnsi="Georgia"/>
          <w:szCs w:val="20"/>
          <w:highlight w:val="yellow"/>
        </w:rPr>
        <w:t>target</w:t>
      </w:r>
      <w:r w:rsidRPr="005E1C8D">
        <w:rPr>
          <w:rStyle w:val="StyleBoldUnderline"/>
          <w:rFonts w:ascii="Georgia" w:hAnsi="Georgia"/>
          <w:sz w:val="22"/>
          <w:szCs w:val="20"/>
        </w:rPr>
        <w:t>ing</w:t>
      </w:r>
      <w:r w:rsidRPr="0010375E">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10375E">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10375E">
        <w:rPr>
          <w:rStyle w:val="Emphasis"/>
          <w:rFonts w:ascii="Georgia" w:hAnsi="Georgia"/>
          <w:b w:val="0"/>
          <w:highlight w:val="yellow"/>
        </w:rPr>
        <w:t>spell</w:t>
      </w:r>
      <w:r w:rsidRPr="005E1C8D">
        <w:rPr>
          <w:rStyle w:val="Emphasis"/>
          <w:rFonts w:ascii="Georgia" w:hAnsi="Georgia"/>
          <w:b w:val="0"/>
          <w:sz w:val="22"/>
        </w:rPr>
        <w:t xml:space="preserve">ing </w:t>
      </w:r>
      <w:r w:rsidRPr="0010375E">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10375E">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10375E">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10375E">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10375E">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w:t>
      </w:r>
      <w:proofErr w:type="gramStart"/>
      <w:r w:rsidRPr="005E1C8D">
        <w:rPr>
          <w:rStyle w:val="StyleBoldUnderline"/>
          <w:rFonts w:ascii="Georgia" w:hAnsi="Georgia"/>
          <w:sz w:val="22"/>
          <w:szCs w:val="20"/>
        </w:rPr>
        <w:t xml:space="preserve">That number includes over 50 </w:t>
      </w:r>
      <w:r w:rsidRPr="0010375E">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10375E">
        <w:rPr>
          <w:rStyle w:val="StyleBoldUnderline"/>
          <w:rFonts w:ascii="Georgia" w:hAnsi="Georgia"/>
          <w:szCs w:val="20"/>
          <w:highlight w:val="yellow"/>
        </w:rPr>
        <w:t>not easily replaced</w:t>
      </w:r>
      <w:r w:rsidRPr="005E1C8D">
        <w:rPr>
          <w:rFonts w:ascii="Georgia" w:hAnsi="Georgia"/>
          <w:sz w:val="16"/>
          <w:szCs w:val="20"/>
        </w:rPr>
        <w:t>.</w:t>
      </w:r>
      <w:proofErr w:type="gramEnd"/>
      <w:r w:rsidRPr="005E1C8D">
        <w:rPr>
          <w:rFonts w:ascii="Georgia" w:hAnsi="Georgia"/>
          <w:sz w:val="16"/>
          <w:szCs w:val="20"/>
        </w:rPr>
        <w:t xml:space="preserve"> In 2010, Osama bin Laden warned his chief aide, </w:t>
      </w:r>
      <w:proofErr w:type="spellStart"/>
      <w:r w:rsidRPr="005E1C8D">
        <w:rPr>
          <w:rFonts w:ascii="Georgia" w:hAnsi="Georgia"/>
          <w:sz w:val="16"/>
          <w:szCs w:val="20"/>
        </w:rPr>
        <w:t>Atiyah</w:t>
      </w:r>
      <w:proofErr w:type="spellEnd"/>
      <w:r w:rsidRPr="005E1C8D">
        <w:rPr>
          <w:rFonts w:ascii="Georgia" w:hAnsi="Georgia"/>
          <w:sz w:val="16"/>
          <w:szCs w:val="20"/>
        </w:rPr>
        <w:t xml:space="preserve"> </w:t>
      </w:r>
      <w:proofErr w:type="spellStart"/>
      <w:r w:rsidRPr="005E1C8D">
        <w:rPr>
          <w:rFonts w:ascii="Georgia" w:hAnsi="Georgia"/>
          <w:sz w:val="16"/>
          <w:szCs w:val="20"/>
        </w:rPr>
        <w:t>Abd</w:t>
      </w:r>
      <w:proofErr w:type="spellEnd"/>
      <w:r w:rsidRPr="005E1C8D">
        <w:rPr>
          <w:rFonts w:ascii="Georgia" w:hAnsi="Georgia"/>
          <w:sz w:val="16"/>
          <w:szCs w:val="20"/>
        </w:rPr>
        <w:t xml:space="preserve"> al-</w:t>
      </w:r>
      <w:proofErr w:type="spellStart"/>
      <w:r w:rsidRPr="005E1C8D">
        <w:rPr>
          <w:rFonts w:ascii="Georgia" w:hAnsi="Georgia"/>
          <w:sz w:val="16"/>
          <w:szCs w:val="20"/>
        </w:rPr>
        <w:t>Rahman</w:t>
      </w:r>
      <w:proofErr w:type="spellEnd"/>
      <w:r w:rsidRPr="005E1C8D">
        <w:rPr>
          <w:rFonts w:ascii="Georgia" w:hAnsi="Georgia"/>
          <w:sz w:val="16"/>
          <w:szCs w:val="20"/>
        </w:rPr>
        <w:t xml:space="preserve">,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10375E">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10375E">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10375E">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10375E">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10375E">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10375E">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10375E">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10375E">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10375E">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10375E">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10375E">
        <w:rPr>
          <w:rStyle w:val="StyleBoldUnderline"/>
          <w:rFonts w:ascii="Georgia" w:hAnsi="Georgia"/>
          <w:szCs w:val="20"/>
          <w:highlight w:val="yellow"/>
        </w:rPr>
        <w:t>Leaders</w:t>
      </w:r>
      <w:r w:rsidRPr="005E1C8D">
        <w:rPr>
          <w:rFonts w:ascii="Georgia" w:hAnsi="Georgia"/>
          <w:sz w:val="16"/>
          <w:szCs w:val="20"/>
        </w:rPr>
        <w:t xml:space="preserve">, however, </w:t>
      </w:r>
      <w:r w:rsidRPr="0010375E">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10375E">
        <w:rPr>
          <w:rStyle w:val="StyleBoldUnderline"/>
          <w:rFonts w:ascii="Georgia" w:hAnsi="Georgia"/>
          <w:szCs w:val="20"/>
          <w:highlight w:val="yellow"/>
        </w:rPr>
        <w:t>Drones have turned</w:t>
      </w:r>
      <w:r w:rsidRPr="005E1C8D">
        <w:rPr>
          <w:rFonts w:ascii="Georgia" w:hAnsi="Georgia"/>
          <w:sz w:val="16"/>
          <w:szCs w:val="20"/>
        </w:rPr>
        <w:t xml:space="preserve"> al Qaeda’s </w:t>
      </w:r>
      <w:r w:rsidRPr="0010375E">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10375E">
        <w:rPr>
          <w:rStyle w:val="StyleBoldUnderline"/>
          <w:rFonts w:ascii="Georgia" w:hAnsi="Georgia"/>
          <w:szCs w:val="20"/>
          <w:highlight w:val="yellow"/>
        </w:rPr>
        <w:t xml:space="preserve">structures </w:t>
      </w:r>
      <w:r w:rsidRPr="0010375E">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10375E">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10375E">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10375E">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10375E">
        <w:rPr>
          <w:rStyle w:val="StyleBoldUnderline"/>
          <w:rFonts w:ascii="Georgia" w:hAnsi="Georgia"/>
          <w:szCs w:val="20"/>
          <w:highlight w:val="yellow"/>
        </w:rPr>
        <w:t>dangerous</w:t>
      </w:r>
      <w:r w:rsidRPr="005E1C8D">
        <w:rPr>
          <w:rFonts w:ascii="Georgia" w:hAnsi="Georgia"/>
          <w:sz w:val="16"/>
          <w:szCs w:val="20"/>
        </w:rPr>
        <w:t xml:space="preserve"> and, even if successful, often </w:t>
      </w:r>
      <w:r w:rsidRPr="005E1C8D">
        <w:rPr>
          <w:rFonts w:ascii="Georgia" w:hAnsi="Georgia"/>
          <w:sz w:val="16"/>
          <w:szCs w:val="20"/>
        </w:rPr>
        <w:lastRenderedPageBreak/>
        <w:t xml:space="preserve">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10375E">
        <w:rPr>
          <w:rStyle w:val="StyleBoldUnderline"/>
          <w:rFonts w:ascii="Georgia" w:hAnsi="Georgia"/>
          <w:highlight w:val="yellow"/>
        </w:rPr>
        <w:t>a drone</w:t>
      </w:r>
      <w:r w:rsidRPr="005E1C8D">
        <w:rPr>
          <w:rStyle w:val="StyleBoldUnderline"/>
          <w:rFonts w:ascii="Georgia" w:hAnsi="Georgia"/>
          <w:sz w:val="22"/>
        </w:rPr>
        <w:t xml:space="preserve"> strike may </w:t>
      </w:r>
      <w:r w:rsidRPr="0010375E">
        <w:rPr>
          <w:rStyle w:val="StyleBoldUnderline"/>
          <w:rFonts w:ascii="Georgia" w:hAnsi="Georgia"/>
          <w:highlight w:val="yellow"/>
        </w:rPr>
        <w:t>violate</w:t>
      </w:r>
      <w:r w:rsidRPr="005E1C8D">
        <w:rPr>
          <w:rStyle w:val="StyleBoldUnderline"/>
          <w:rFonts w:ascii="Georgia" w:hAnsi="Georgia"/>
          <w:sz w:val="22"/>
        </w:rPr>
        <w:t xml:space="preserve"> the </w:t>
      </w:r>
      <w:r w:rsidRPr="0010375E">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10375E">
        <w:rPr>
          <w:rStyle w:val="StyleBoldUnderline"/>
          <w:rFonts w:ascii="Georgia" w:hAnsi="Georgia"/>
          <w:highlight w:val="yellow"/>
        </w:rPr>
        <w:t>less</w:t>
      </w:r>
      <w:r w:rsidRPr="005E1C8D">
        <w:rPr>
          <w:rStyle w:val="StyleBoldUnderline"/>
          <w:rFonts w:ascii="Georgia" w:hAnsi="Georgia"/>
          <w:sz w:val="22"/>
        </w:rPr>
        <w:t xml:space="preserve">er degree </w:t>
      </w:r>
      <w:r w:rsidRPr="0010375E">
        <w:rPr>
          <w:rStyle w:val="StyleBoldUnderline"/>
          <w:rFonts w:ascii="Georgia" w:hAnsi="Georgia"/>
          <w:highlight w:val="yellow"/>
        </w:rPr>
        <w:t>than</w:t>
      </w:r>
      <w:r w:rsidRPr="005E1C8D">
        <w:rPr>
          <w:rStyle w:val="StyleBoldUnderline"/>
          <w:rFonts w:ascii="Georgia" w:hAnsi="Georgia"/>
          <w:sz w:val="22"/>
        </w:rPr>
        <w:t xml:space="preserve"> would </w:t>
      </w:r>
      <w:proofErr w:type="gramStart"/>
      <w:r w:rsidRPr="005E1C8D">
        <w:rPr>
          <w:rStyle w:val="StyleBoldUnderline"/>
          <w:rFonts w:ascii="Georgia" w:hAnsi="Georgia"/>
          <w:sz w:val="22"/>
        </w:rPr>
        <w:t>putting</w:t>
      </w:r>
      <w:proofErr w:type="gramEnd"/>
      <w:r w:rsidRPr="005E1C8D">
        <w:rPr>
          <w:rStyle w:val="StyleBoldUnderline"/>
          <w:rFonts w:ascii="Georgia" w:hAnsi="Georgia"/>
          <w:sz w:val="22"/>
        </w:rPr>
        <w:t xml:space="preserve"> U.S. </w:t>
      </w:r>
      <w:r w:rsidRPr="0010375E">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10375E">
        <w:rPr>
          <w:rStyle w:val="StyleBoldUnderline"/>
          <w:rFonts w:ascii="Georgia" w:hAnsi="Georgia"/>
          <w:highlight w:val="yellow"/>
        </w:rPr>
        <w:t>a large-scale air campaign</w:t>
      </w:r>
      <w:r w:rsidRPr="005E1C8D">
        <w:rPr>
          <w:rFonts w:ascii="Georgia" w:hAnsi="Georgia"/>
          <w:sz w:val="16"/>
          <w:szCs w:val="20"/>
        </w:rPr>
        <w:t xml:space="preserve">. </w:t>
      </w:r>
      <w:proofErr w:type="gramStart"/>
      <w:r w:rsidRPr="005E1C8D">
        <w:rPr>
          <w:rFonts w:ascii="Georgia" w:hAnsi="Georgia"/>
          <w:sz w:val="16"/>
          <w:szCs w:val="20"/>
        </w:rPr>
        <w:t xml:space="preserve">And </w:t>
      </w:r>
      <w:r w:rsidRPr="005E1C8D">
        <w:rPr>
          <w:rStyle w:val="StyleBoldUnderline"/>
          <w:rFonts w:ascii="Georgia" w:hAnsi="Georgia"/>
          <w:sz w:val="22"/>
        </w:rPr>
        <w:t xml:space="preserve">compared with a 500-pound bomb dropped from an F-16, the grenade like warheads carried by most </w:t>
      </w:r>
      <w:r w:rsidRPr="0010375E">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10375E">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10375E">
        <w:rPr>
          <w:rStyle w:val="StyleBoldUnderline"/>
          <w:rFonts w:ascii="Georgia" w:hAnsi="Georgia"/>
          <w:highlight w:val="yellow"/>
        </w:rPr>
        <w:t>damage and casualties</w:t>
      </w:r>
      <w:r w:rsidRPr="005E1C8D">
        <w:rPr>
          <w:rFonts w:ascii="Georgia" w:hAnsi="Georgia"/>
          <w:sz w:val="16"/>
          <w:szCs w:val="20"/>
        </w:rPr>
        <w:t>.</w:t>
      </w:r>
      <w:proofErr w:type="gramEnd"/>
      <w:r w:rsidRPr="005E1C8D">
        <w:rPr>
          <w:rFonts w:ascii="Georgia" w:hAnsi="Georgia"/>
          <w:sz w:val="16"/>
          <w:szCs w:val="20"/>
        </w:rPr>
        <w:t xml:space="preserve"> Even more important, </w:t>
      </w:r>
      <w:r w:rsidRPr="0010375E">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10375E">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10375E">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10375E">
        <w:rPr>
          <w:rStyle w:val="StyleBoldUnderline"/>
          <w:rFonts w:ascii="Georgia" w:hAnsi="Georgia"/>
          <w:highlight w:val="yellow"/>
        </w:rPr>
        <w:t>using drones is</w:t>
      </w:r>
      <w:r w:rsidRPr="005E1C8D">
        <w:rPr>
          <w:rStyle w:val="StyleBoldUnderline"/>
          <w:rFonts w:ascii="Georgia" w:hAnsi="Georgia"/>
          <w:sz w:val="22"/>
        </w:rPr>
        <w:t xml:space="preserve"> also far </w:t>
      </w:r>
      <w:r w:rsidRPr="0010375E">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10375E">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10375E">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10375E">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3F5283" w:rsidRPr="005E1C8D" w:rsidRDefault="003F5283" w:rsidP="003F5283">
      <w:pPr>
        <w:tabs>
          <w:tab w:val="left" w:pos="6003"/>
        </w:tabs>
        <w:rPr>
          <w:rFonts w:ascii="Georgia" w:hAnsi="Georgia"/>
          <w:sz w:val="16"/>
        </w:rPr>
      </w:pPr>
      <w:r w:rsidRPr="005E1C8D">
        <w:rPr>
          <w:rFonts w:ascii="Georgia" w:hAnsi="Georgia"/>
          <w:sz w:val="16"/>
        </w:rPr>
        <w:tab/>
      </w:r>
    </w:p>
    <w:p w:rsidR="003F5283" w:rsidRDefault="003F5283" w:rsidP="003F5283">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3F5283" w:rsidRPr="005E1C8D" w:rsidRDefault="003F5283" w:rsidP="003F5283">
      <w:pPr>
        <w:rPr>
          <w:sz w:val="16"/>
        </w:rPr>
      </w:pPr>
      <w:r w:rsidRPr="00125D1E">
        <w:rPr>
          <w:b/>
        </w:rPr>
        <w:t>Bunn 13</w:t>
      </w:r>
      <w:r w:rsidRPr="005E1C8D">
        <w:rPr>
          <w:sz w:val="16"/>
        </w:rPr>
        <w:t xml:space="preserve"> (Matthew,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Martin B. </w:t>
      </w:r>
      <w:proofErr w:type="spellStart"/>
      <w:r w:rsidRPr="005E1C8D">
        <w:rPr>
          <w:sz w:val="16"/>
        </w:rPr>
        <w:t>Malin</w:t>
      </w:r>
      <w:proofErr w:type="spellEnd"/>
      <w:r w:rsidRPr="005E1C8D">
        <w:rPr>
          <w:sz w:val="16"/>
        </w:rPr>
        <w:t xml:space="preserve">, Yuri </w:t>
      </w:r>
      <w:proofErr w:type="spellStart"/>
      <w:r w:rsidRPr="005E1C8D">
        <w:rPr>
          <w:sz w:val="16"/>
        </w:rPr>
        <w:t>Morozov</w:t>
      </w:r>
      <w:proofErr w:type="spellEnd"/>
      <w:r w:rsidRPr="005E1C8D">
        <w:rPr>
          <w:sz w:val="16"/>
        </w:rPr>
        <w:t xml:space="preserve">, Simon </w:t>
      </w:r>
      <w:proofErr w:type="spellStart"/>
      <w:r w:rsidRPr="005E1C8D">
        <w:rPr>
          <w:sz w:val="16"/>
        </w:rPr>
        <w:t>Saradzhyan</w:t>
      </w:r>
      <w:proofErr w:type="spellEnd"/>
      <w:r w:rsidRPr="005E1C8D">
        <w:rPr>
          <w:sz w:val="16"/>
        </w:rPr>
        <w:t xml:space="preserve">, William H. Tobey, Viktor I. </w:t>
      </w:r>
      <w:proofErr w:type="spellStart"/>
      <w:r w:rsidRPr="005E1C8D">
        <w:rPr>
          <w:sz w:val="16"/>
        </w:rPr>
        <w:t>Yesin</w:t>
      </w:r>
      <w:proofErr w:type="spellEnd"/>
      <w:r w:rsidRPr="005E1C8D">
        <w:rPr>
          <w:sz w:val="16"/>
        </w:rPr>
        <w:t xml:space="preserve">, and </w:t>
      </w:r>
      <w:proofErr w:type="spellStart"/>
      <w:r w:rsidRPr="005E1C8D">
        <w:rPr>
          <w:sz w:val="16"/>
        </w:rPr>
        <w:t>Pavel</w:t>
      </w:r>
      <w:proofErr w:type="spellEnd"/>
      <w:r w:rsidRPr="005E1C8D">
        <w:rPr>
          <w:sz w:val="16"/>
        </w:rPr>
        <w:t xml:space="preserve"> S. </w:t>
      </w:r>
      <w:proofErr w:type="spellStart"/>
      <w:r w:rsidRPr="005E1C8D">
        <w:rPr>
          <w:sz w:val="16"/>
        </w:rPr>
        <w:t>Zolotarev</w:t>
      </w:r>
      <w:proofErr w:type="spellEnd"/>
      <w:r w:rsidRPr="005E1C8D">
        <w:rPr>
          <w:sz w:val="16"/>
        </w:rPr>
        <w:t xml:space="preserve">. </w:t>
      </w:r>
      <w:proofErr w:type="gramStart"/>
      <w:r w:rsidRPr="005E1C8D">
        <w:rPr>
          <w:sz w:val="16"/>
        </w:rPr>
        <w:t>"Steps to Prevent Nuclear Terrorism."</w:t>
      </w:r>
      <w:proofErr w:type="gramEnd"/>
      <w:r w:rsidRPr="005E1C8D">
        <w:rPr>
          <w:sz w:val="16"/>
        </w:rPr>
        <w:t xml:space="preserve"> </w:t>
      </w:r>
      <w:proofErr w:type="gramStart"/>
      <w:r w:rsidRPr="005E1C8D">
        <w:rPr>
          <w:sz w:val="16"/>
        </w:rPr>
        <w:t xml:space="preserve">Paper, </w:t>
      </w:r>
      <w:proofErr w:type="spellStart"/>
      <w:r w:rsidRPr="005E1C8D">
        <w:rPr>
          <w:sz w:val="16"/>
        </w:rPr>
        <w:t>Belfer</w:t>
      </w:r>
      <w:proofErr w:type="spellEnd"/>
      <w:r w:rsidRPr="005E1C8D">
        <w:rPr>
          <w:sz w:val="16"/>
        </w:rPr>
        <w:t xml:space="preserve"> Center for Science and International Affairs, Harvard Kennedy School, October 2, 2013, Matthew Bunn.</w:t>
      </w:r>
      <w:proofErr w:type="gramEnd"/>
      <w:r w:rsidRPr="005E1C8D">
        <w:rPr>
          <w:sz w:val="16"/>
        </w:rPr>
        <w:t xml:space="preserve"> Professor of the Practice of Public Policy at Harvard Kennedy School </w:t>
      </w:r>
      <w:proofErr w:type="spellStart"/>
      <w:r w:rsidRPr="005E1C8D">
        <w:rPr>
          <w:sz w:val="16"/>
        </w:rPr>
        <w:t>andCo</w:t>
      </w:r>
      <w:proofErr w:type="spellEnd"/>
      <w:r w:rsidRPr="005E1C8D">
        <w:rPr>
          <w:sz w:val="16"/>
        </w:rPr>
        <w:t xml:space="preserve">-Principal Investigator of Project on Managing the Atom at Harvard University’s </w:t>
      </w:r>
      <w:proofErr w:type="spellStart"/>
      <w:r w:rsidRPr="005E1C8D">
        <w:rPr>
          <w:sz w:val="16"/>
        </w:rPr>
        <w:t>Belfer</w:t>
      </w:r>
      <w:proofErr w:type="spellEnd"/>
      <w:r w:rsidRPr="005E1C8D">
        <w:rPr>
          <w:sz w:val="16"/>
        </w:rPr>
        <w:t xml:space="preserve"> Center for Science and International Affairs. • Vice Admiral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5E1C8D">
        <w:rPr>
          <w:sz w:val="16"/>
        </w:rPr>
        <w:t>Malin</w:t>
      </w:r>
      <w:proofErr w:type="spellEnd"/>
      <w:r w:rsidRPr="005E1C8D">
        <w:rPr>
          <w:sz w:val="16"/>
        </w:rPr>
        <w:t xml:space="preserve">. </w:t>
      </w:r>
      <w:proofErr w:type="gramStart"/>
      <w:r w:rsidRPr="005E1C8D">
        <w:rPr>
          <w:sz w:val="16"/>
        </w:rPr>
        <w:t xml:space="preserve">Executive Director of the Project on Managing the Atom at the </w:t>
      </w:r>
      <w:proofErr w:type="spellStart"/>
      <w:r w:rsidRPr="005E1C8D">
        <w:rPr>
          <w:sz w:val="16"/>
        </w:rPr>
        <w:t>Belfer</w:t>
      </w:r>
      <w:proofErr w:type="spellEnd"/>
      <w:r w:rsidRPr="005E1C8D">
        <w:rPr>
          <w:sz w:val="16"/>
        </w:rPr>
        <w:t xml:space="preserve"> Center for Science and International Affairs.</w:t>
      </w:r>
      <w:proofErr w:type="gramEnd"/>
      <w:r w:rsidRPr="005E1C8D">
        <w:rPr>
          <w:sz w:val="16"/>
        </w:rPr>
        <w:t xml:space="preserve"> • Colonel Yuri </w:t>
      </w:r>
      <w:proofErr w:type="spellStart"/>
      <w:r w:rsidRPr="005E1C8D">
        <w:rPr>
          <w:sz w:val="16"/>
        </w:rPr>
        <w:t>Morozov</w:t>
      </w:r>
      <w:proofErr w:type="spellEnd"/>
      <w:r w:rsidRPr="005E1C8D">
        <w:rPr>
          <w:sz w:val="16"/>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5E1C8D">
        <w:rPr>
          <w:sz w:val="16"/>
        </w:rPr>
        <w:t>Saradzhyan</w:t>
      </w:r>
      <w:proofErr w:type="spellEnd"/>
      <w:r w:rsidRPr="005E1C8D">
        <w:rPr>
          <w:sz w:val="16"/>
        </w:rPr>
        <w:t xml:space="preserve">. Fellow at Harvard University’s </w:t>
      </w:r>
      <w:proofErr w:type="spellStart"/>
      <w:r w:rsidRPr="005E1C8D">
        <w:rPr>
          <w:sz w:val="16"/>
        </w:rPr>
        <w:t>Belfer</w:t>
      </w:r>
      <w:proofErr w:type="spellEnd"/>
      <w:r w:rsidRPr="005E1C8D">
        <w:rPr>
          <w:sz w:val="16"/>
        </w:rPr>
        <w:t xml:space="preserve"> Center for Science and International Affairs, Moscow-based defense and security expert and writer from 1993 to 2008. • William Tobey. Senior fellow at Harvard University’s </w:t>
      </w:r>
      <w:proofErr w:type="spellStart"/>
      <w:r w:rsidRPr="005E1C8D">
        <w:rPr>
          <w:sz w:val="16"/>
        </w:rPr>
        <w:t>Belfer</w:t>
      </w:r>
      <w:proofErr w:type="spellEnd"/>
      <w:r w:rsidRPr="005E1C8D">
        <w:rPr>
          <w:sz w:val="16"/>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5E1C8D">
        <w:rPr>
          <w:sz w:val="16"/>
        </w:rPr>
        <w:t>Yesin</w:t>
      </w:r>
      <w:proofErr w:type="spellEnd"/>
      <w:r w:rsidRPr="005E1C8D">
        <w:rPr>
          <w:sz w:val="16"/>
        </w:rPr>
        <w:t xml:space="preserve"> (retired Russian Armed Forces). </w:t>
      </w:r>
      <w:proofErr w:type="gramStart"/>
      <w:r w:rsidRPr="005E1C8D">
        <w:rPr>
          <w:sz w:val="16"/>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5E1C8D">
        <w:rPr>
          <w:sz w:val="16"/>
        </w:rPr>
        <w:t xml:space="preserve"> • Major General </w:t>
      </w:r>
      <w:proofErr w:type="spellStart"/>
      <w:r w:rsidRPr="005E1C8D">
        <w:rPr>
          <w:sz w:val="16"/>
        </w:rPr>
        <w:t>Pavel</w:t>
      </w:r>
      <w:proofErr w:type="spellEnd"/>
      <w:r w:rsidRPr="005E1C8D">
        <w:rPr>
          <w:sz w:val="16"/>
        </w:rPr>
        <w:t xml:space="preserve"> </w:t>
      </w:r>
      <w:proofErr w:type="spellStart"/>
      <w:r w:rsidRPr="005E1C8D">
        <w:rPr>
          <w:sz w:val="16"/>
        </w:rPr>
        <w:t>Zolotarev</w:t>
      </w:r>
      <w:proofErr w:type="spellEnd"/>
      <w:r w:rsidRPr="005E1C8D">
        <w:rPr>
          <w:sz w:val="16"/>
        </w:rPr>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3F5283" w:rsidRPr="005E1C8D" w:rsidRDefault="003F5283" w:rsidP="003F5283">
      <w:pPr>
        <w:rPr>
          <w:sz w:val="16"/>
        </w:rPr>
      </w:pPr>
    </w:p>
    <w:p w:rsidR="003F5283" w:rsidRPr="005E1C8D" w:rsidRDefault="003F5283" w:rsidP="003F5283">
      <w:pPr>
        <w:rPr>
          <w:rStyle w:val="StyleBoldUnderline"/>
          <w:sz w:val="22"/>
          <w:szCs w:val="20"/>
        </w:rPr>
      </w:pPr>
      <w:r w:rsidRPr="005E1C8D">
        <w:rPr>
          <w:sz w:val="16"/>
          <w:szCs w:val="20"/>
        </w:rPr>
        <w:t xml:space="preserve">I. Introduction </w:t>
      </w:r>
      <w:r w:rsidRPr="005E1C8D">
        <w:rPr>
          <w:rStyle w:val="StyleBoldUnderline"/>
          <w:sz w:val="22"/>
          <w:szCs w:val="20"/>
        </w:rPr>
        <w:t xml:space="preserve">In 2011, Harvard’s </w:t>
      </w:r>
      <w:proofErr w:type="spellStart"/>
      <w:r w:rsidRPr="005E1C8D">
        <w:rPr>
          <w:rStyle w:val="StyleBoldUnderline"/>
          <w:sz w:val="22"/>
          <w:szCs w:val="20"/>
        </w:rPr>
        <w:t>Belfer</w:t>
      </w:r>
      <w:proofErr w:type="spellEnd"/>
      <w:r w:rsidRPr="005E1C8D">
        <w:rPr>
          <w:rStyle w:val="StyleBoldUnderline"/>
          <w:sz w:val="22"/>
          <w:szCs w:val="20"/>
        </w:rPr>
        <w:t xml:space="preserve">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2F5D3F">
        <w:rPr>
          <w:rStyle w:val="StyleBoldUnderline"/>
          <w:b/>
          <w:highlight w:val="yellow"/>
        </w:rPr>
        <w:t>the threat</w:t>
      </w:r>
      <w:r w:rsidRPr="002F5D3F">
        <w:rPr>
          <w:rStyle w:val="StyleBoldUnderline"/>
          <w:szCs w:val="20"/>
          <w:highlight w:val="yellow"/>
        </w:rPr>
        <w:t xml:space="preserve"> of nuclear terrorism </w:t>
      </w:r>
      <w:r w:rsidRPr="002F5D3F">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2F5D3F">
        <w:rPr>
          <w:rStyle w:val="StyleBoldUnderline"/>
          <w:szCs w:val="20"/>
          <w:highlight w:val="yellow"/>
        </w:rPr>
        <w:t xml:space="preserve">Summits </w:t>
      </w:r>
      <w:r w:rsidRPr="005E1C8D">
        <w:rPr>
          <w:rStyle w:val="StyleBoldUnderline"/>
          <w:sz w:val="22"/>
          <w:szCs w:val="20"/>
        </w:rPr>
        <w:t xml:space="preserve">in 2010 and 2012 established and </w:t>
      </w:r>
      <w:r w:rsidRPr="002F5D3F">
        <w:rPr>
          <w:rStyle w:val="StyleBoldUnderline"/>
          <w:szCs w:val="20"/>
          <w:highlight w:val="yellow"/>
        </w:rPr>
        <w:t xml:space="preserve">demonstrated </w:t>
      </w:r>
      <w:r w:rsidRPr="005E1C8D">
        <w:rPr>
          <w:sz w:val="16"/>
          <w:szCs w:val="20"/>
        </w:rPr>
        <w:t xml:space="preserve">a </w:t>
      </w:r>
      <w:r w:rsidRPr="002F5D3F">
        <w:rPr>
          <w:rStyle w:val="StyleBoldUnderline"/>
          <w:b/>
          <w:highlight w:val="yellow"/>
        </w:rPr>
        <w:t>consensus</w:t>
      </w:r>
      <w:r w:rsidRPr="002F5D3F">
        <w:rPr>
          <w:sz w:val="16"/>
          <w:szCs w:val="20"/>
          <w:highlight w:val="yellow"/>
        </w:rPr>
        <w:t xml:space="preserve"> </w:t>
      </w:r>
      <w:r w:rsidRPr="005E1C8D">
        <w:rPr>
          <w:rStyle w:val="StyleBoldUnderline"/>
          <w:sz w:val="22"/>
          <w:szCs w:val="20"/>
        </w:rPr>
        <w:t xml:space="preserve">among political leaders from around the world </w:t>
      </w:r>
      <w:r w:rsidRPr="002F5D3F">
        <w:rPr>
          <w:rStyle w:val="StyleBoldUnderline"/>
          <w:szCs w:val="20"/>
          <w:highlight w:val="yellow"/>
        </w:rPr>
        <w:t>that nuclear terrorism poses</w:t>
      </w:r>
      <w:r w:rsidRPr="002F5D3F">
        <w:rPr>
          <w:sz w:val="16"/>
          <w:szCs w:val="20"/>
          <w:highlight w:val="yellow"/>
        </w:rPr>
        <w:t xml:space="preserve"> </w:t>
      </w:r>
      <w:r w:rsidRPr="002F5D3F">
        <w:rPr>
          <w:rStyle w:val="StyleBoldUnderline"/>
          <w:szCs w:val="20"/>
          <w:highlight w:val="yellow"/>
        </w:rPr>
        <w:t xml:space="preserve">a </w:t>
      </w:r>
      <w:r w:rsidRPr="002F5D3F">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2F5D3F">
        <w:rPr>
          <w:rStyle w:val="StyleBoldUnderline"/>
          <w:szCs w:val="20"/>
          <w:highlight w:val="yellow"/>
        </w:rPr>
        <w:t>attack</w:t>
      </w:r>
      <w:r w:rsidRPr="002F5D3F">
        <w:rPr>
          <w:sz w:val="16"/>
          <w:szCs w:val="20"/>
          <w:highlight w:val="yellow"/>
        </w:rPr>
        <w:t xml:space="preserve"> </w:t>
      </w:r>
      <w:r w:rsidRPr="005E1C8D">
        <w:rPr>
          <w:rStyle w:val="StyleBoldUnderline"/>
          <w:sz w:val="22"/>
          <w:szCs w:val="20"/>
        </w:rPr>
        <w:t xml:space="preserve">with a nuclear device </w:t>
      </w:r>
      <w:r w:rsidRPr="002F5D3F">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w:t>
      </w:r>
      <w:r w:rsidRPr="005E1C8D">
        <w:rPr>
          <w:sz w:val="16"/>
          <w:szCs w:val="20"/>
        </w:rPr>
        <w:lastRenderedPageBreak/>
        <w:t xml:space="preserve">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5E1C8D">
        <w:rPr>
          <w:rStyle w:val="StyleBoldUnderline"/>
          <w:sz w:val="22"/>
          <w:szCs w:val="20"/>
        </w:rPr>
        <w:t>Nuclear</w:t>
      </w:r>
      <w:proofErr w:type="gramEnd"/>
      <w:r w:rsidRPr="005E1C8D">
        <w:rPr>
          <w:rStyle w:val="StyleBoldUnderline"/>
          <w:sz w:val="22"/>
          <w:szCs w:val="20"/>
        </w:rPr>
        <w:t xml:space="preserve">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2F5D3F">
        <w:rPr>
          <w:rStyle w:val="StyleBoldUnderline"/>
          <w:szCs w:val="20"/>
          <w:highlight w:val="yellow"/>
        </w:rPr>
        <w:t>The risk is driven by</w:t>
      </w:r>
      <w:r w:rsidRPr="005E1C8D">
        <w:rPr>
          <w:rStyle w:val="StyleBoldUnderline"/>
          <w:sz w:val="22"/>
          <w:szCs w:val="20"/>
        </w:rPr>
        <w:t xml:space="preserve"> the rise of </w:t>
      </w:r>
      <w:r w:rsidRPr="002F5D3F">
        <w:rPr>
          <w:rStyle w:val="StyleBoldUnderline"/>
          <w:szCs w:val="20"/>
          <w:highlight w:val="yellow"/>
        </w:rPr>
        <w:t xml:space="preserve">terrorists who seek </w:t>
      </w:r>
      <w:r w:rsidRPr="005E1C8D">
        <w:rPr>
          <w:rStyle w:val="StyleBoldUnderline"/>
          <w:sz w:val="22"/>
          <w:szCs w:val="20"/>
        </w:rPr>
        <w:t xml:space="preserve">to inflict </w:t>
      </w:r>
      <w:r w:rsidRPr="002F5D3F">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2F5D3F">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2F5D3F">
        <w:rPr>
          <w:rStyle w:val="StyleBoldUnderline"/>
          <w:szCs w:val="20"/>
          <w:highlight w:val="yellow"/>
        </w:rPr>
        <w:t xml:space="preserve">increased availability of </w:t>
      </w:r>
      <w:r w:rsidRPr="005E1C8D">
        <w:rPr>
          <w:rStyle w:val="StyleBoldUnderline"/>
          <w:sz w:val="22"/>
          <w:szCs w:val="20"/>
        </w:rPr>
        <w:t xml:space="preserve">weapons-usable nuclear </w:t>
      </w:r>
      <w:r w:rsidRPr="002F5D3F">
        <w:rPr>
          <w:rStyle w:val="StyleBoldUnderline"/>
          <w:szCs w:val="20"/>
          <w:highlight w:val="yellow"/>
        </w:rPr>
        <w:t xml:space="preserve">materials; and </w:t>
      </w:r>
      <w:r w:rsidRPr="005E1C8D">
        <w:rPr>
          <w:rStyle w:val="StyleBoldUnderline"/>
          <w:sz w:val="22"/>
          <w:szCs w:val="20"/>
        </w:rPr>
        <w:t xml:space="preserve">by </w:t>
      </w:r>
      <w:r w:rsidRPr="002F5D3F">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2F5D3F">
        <w:rPr>
          <w:rStyle w:val="StyleBoldUnderline"/>
          <w:szCs w:val="20"/>
          <w:highlight w:val="yellow"/>
        </w:rPr>
        <w:t xml:space="preserve">Making a crude </w:t>
      </w:r>
      <w:r w:rsidRPr="005E1C8D">
        <w:rPr>
          <w:rStyle w:val="StyleBoldUnderline"/>
          <w:sz w:val="22"/>
          <w:szCs w:val="20"/>
        </w:rPr>
        <w:t xml:space="preserve">nuclear </w:t>
      </w:r>
      <w:r w:rsidRPr="002F5D3F">
        <w:rPr>
          <w:rStyle w:val="StyleBoldUnderline"/>
          <w:szCs w:val="20"/>
          <w:highlight w:val="yellow"/>
        </w:rPr>
        <w:t>bomb</w:t>
      </w:r>
      <w:r w:rsidRPr="002F5D3F">
        <w:rPr>
          <w:sz w:val="16"/>
          <w:szCs w:val="20"/>
          <w:highlight w:val="yellow"/>
        </w:rPr>
        <w:t xml:space="preserve"> </w:t>
      </w:r>
      <w:r w:rsidRPr="005E1C8D">
        <w:rPr>
          <w:sz w:val="16"/>
          <w:szCs w:val="20"/>
        </w:rPr>
        <w:t xml:space="preserve">would not be easy, but </w:t>
      </w:r>
      <w:r w:rsidRPr="002F5D3F">
        <w:rPr>
          <w:rStyle w:val="StyleBoldUnderline"/>
          <w:szCs w:val="20"/>
          <w:highlight w:val="yellow"/>
        </w:rPr>
        <w:t xml:space="preserve">is </w:t>
      </w:r>
      <w:r w:rsidRPr="005E1C8D">
        <w:rPr>
          <w:rStyle w:val="StyleBoldUnderline"/>
          <w:sz w:val="22"/>
          <w:szCs w:val="20"/>
        </w:rPr>
        <w:t xml:space="preserve">potentially </w:t>
      </w:r>
      <w:r w:rsidRPr="002F5D3F">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2F5D3F">
        <w:rPr>
          <w:rStyle w:val="StyleBoldUnderline"/>
          <w:szCs w:val="20"/>
          <w:highlight w:val="yellow"/>
        </w:rPr>
        <w:t xml:space="preserve">as </w:t>
      </w:r>
      <w:r w:rsidRPr="002F5D3F">
        <w:rPr>
          <w:rStyle w:val="StyleBoldUnderline"/>
          <w:b/>
          <w:highlight w:val="yellow"/>
        </w:rPr>
        <w:t>numerous</w:t>
      </w:r>
      <w:r w:rsidRPr="002F5D3F">
        <w:rPr>
          <w:rStyle w:val="StyleBoldUnderline"/>
          <w:szCs w:val="20"/>
          <w:highlight w:val="yellow"/>
        </w:rPr>
        <w:t xml:space="preserve"> government </w:t>
      </w:r>
      <w:r w:rsidRPr="002F5D3F">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2F5D3F">
        <w:rPr>
          <w:rStyle w:val="StyleBoldUnderline"/>
          <w:szCs w:val="20"/>
          <w:highlight w:val="yellow"/>
        </w:rPr>
        <w:t xml:space="preserve">Al-Qaeda has sought </w:t>
      </w:r>
      <w:r w:rsidRPr="005E1C8D">
        <w:rPr>
          <w:rStyle w:val="StyleBoldUnderline"/>
          <w:sz w:val="22"/>
          <w:szCs w:val="20"/>
        </w:rPr>
        <w:t xml:space="preserve">nuclear </w:t>
      </w:r>
      <w:r w:rsidRPr="002F5D3F">
        <w:rPr>
          <w:rStyle w:val="StyleBoldUnderline"/>
          <w:szCs w:val="20"/>
          <w:highlight w:val="yellow"/>
        </w:rPr>
        <w:t xml:space="preserve">weapons </w:t>
      </w:r>
      <w:r w:rsidRPr="002F5D3F">
        <w:rPr>
          <w:rStyle w:val="StyleBoldUnderline"/>
          <w:b/>
          <w:highlight w:val="yellow"/>
        </w:rPr>
        <w:t>for</w:t>
      </w:r>
      <w:r w:rsidRPr="002F5D3F">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2F5D3F">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2F5D3F">
        <w:rPr>
          <w:rStyle w:val="StyleBoldUnderline"/>
          <w:szCs w:val="20"/>
          <w:highlight w:val="yellow"/>
        </w:rPr>
        <w:t xml:space="preserve">Recent writings from </w:t>
      </w:r>
      <w:r w:rsidRPr="005E1C8D">
        <w:rPr>
          <w:rStyle w:val="StyleBoldUnderline"/>
          <w:sz w:val="22"/>
          <w:szCs w:val="20"/>
        </w:rPr>
        <w:t xml:space="preserve">top al-Qaeda </w:t>
      </w:r>
      <w:r w:rsidRPr="002F5D3F">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2F5D3F">
        <w:rPr>
          <w:rStyle w:val="StyleBoldUnderline"/>
          <w:b/>
          <w:highlight w:val="yellow"/>
        </w:rPr>
        <w:t>a formal</w:t>
      </w:r>
      <w:r w:rsidRPr="002F5D3F">
        <w:rPr>
          <w:rStyle w:val="StyleBoldUnderline"/>
          <w:szCs w:val="20"/>
          <w:highlight w:val="yellow"/>
        </w:rPr>
        <w:t xml:space="preserve"> </w:t>
      </w:r>
      <w:r w:rsidRPr="005E1C8D">
        <w:rPr>
          <w:rStyle w:val="StyleBoldUnderline"/>
          <w:sz w:val="22"/>
          <w:szCs w:val="20"/>
        </w:rPr>
        <w:t xml:space="preserve">religious </w:t>
      </w:r>
      <w:r w:rsidRPr="002F5D3F">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w:t>
      </w:r>
      <w:proofErr w:type="spellStart"/>
      <w:r w:rsidRPr="005E1C8D">
        <w:rPr>
          <w:sz w:val="16"/>
          <w:szCs w:val="20"/>
        </w:rPr>
        <w:t>the</w:t>
      </w:r>
      <w:proofErr w:type="spellEnd"/>
      <w:r w:rsidRPr="005E1C8D">
        <w:rPr>
          <w:sz w:val="16"/>
          <w:szCs w:val="20"/>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3F5283" w:rsidRPr="005E1C8D" w:rsidRDefault="003F5283" w:rsidP="003F5283">
      <w:pPr>
        <w:rPr>
          <w:rFonts w:ascii="Georgia" w:hAnsi="Georgia"/>
          <w:sz w:val="16"/>
          <w:szCs w:val="20"/>
        </w:rPr>
      </w:pPr>
    </w:p>
    <w:p w:rsidR="003F5283" w:rsidRPr="0010375E" w:rsidRDefault="003F5283" w:rsidP="003F5283">
      <w:pPr>
        <w:pStyle w:val="Heading4"/>
        <w:rPr>
          <w:rFonts w:ascii="Georgia" w:hAnsi="Georgia" w:cs="Arial"/>
        </w:rPr>
      </w:pPr>
      <w:r w:rsidRPr="0010375E">
        <w:rPr>
          <w:rFonts w:ascii="Georgia" w:hAnsi="Georgia" w:cs="Arial"/>
        </w:rPr>
        <w:t>Extinction</w:t>
      </w:r>
    </w:p>
    <w:p w:rsidR="003F5283" w:rsidRPr="0010375E" w:rsidRDefault="003F5283" w:rsidP="003F5283">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3F5283" w:rsidRPr="005E1C8D" w:rsidRDefault="003F5283" w:rsidP="003F5283">
      <w:pPr>
        <w:rPr>
          <w:rFonts w:ascii="Georgia" w:hAnsi="Georgia"/>
          <w:sz w:val="16"/>
          <w:szCs w:val="20"/>
        </w:rPr>
      </w:pPr>
    </w:p>
    <w:p w:rsidR="003F5283" w:rsidRPr="005E1C8D" w:rsidRDefault="003F5283" w:rsidP="003F5283">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E1C8D">
        <w:rPr>
          <w:sz w:val="16"/>
        </w:rPr>
        <w:t>[Bunn 2003, pages viii-ix].</w:t>
      </w:r>
      <w:proofErr w:type="gramEnd"/>
      <w:r w:rsidRPr="005E1C8D">
        <w:rPr>
          <w:sz w:val="16"/>
        </w:rPr>
        <w:t xml:space="preserve">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E1C8D">
        <w:rPr>
          <w:sz w:val="16"/>
        </w:rPr>
        <w:t>[</w:t>
      </w:r>
      <w:proofErr w:type="spellStart"/>
      <w:r w:rsidRPr="005E1C8D">
        <w:rPr>
          <w:sz w:val="16"/>
        </w:rPr>
        <w:t>Hegland</w:t>
      </w:r>
      <w:proofErr w:type="spellEnd"/>
      <w:r w:rsidRPr="005E1C8D">
        <w:rPr>
          <w:sz w:val="16"/>
        </w:rPr>
        <w:t xml:space="preserve"> 2005].</w:t>
      </w:r>
      <w:proofErr w:type="gramEnd"/>
      <w:r w:rsidRPr="005E1C8D">
        <w:rPr>
          <w:sz w:val="16"/>
        </w:rPr>
        <w:t xml:space="preserve">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125D1E">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125D1E">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w:t>
      </w:r>
      <w:proofErr w:type="gramStart"/>
      <w:r w:rsidRPr="005E1C8D">
        <w:rPr>
          <w:sz w:val="16"/>
        </w:rPr>
        <w:t>nuclear  terrorism</w:t>
      </w:r>
      <w:proofErr w:type="gramEnd"/>
      <w:r w:rsidRPr="005E1C8D">
        <w:rPr>
          <w:sz w:val="16"/>
        </w:rPr>
        <w:t xml:space="preserve">, but that is not inconsistent with the approach of  this article. Because </w:t>
      </w:r>
      <w:r w:rsidRPr="00125D1E">
        <w:rPr>
          <w:highlight w:val="yellow"/>
          <w:u w:val="single"/>
        </w:rPr>
        <w:t>terrorism is</w:t>
      </w:r>
      <w:r w:rsidRPr="005E1C8D">
        <w:rPr>
          <w:sz w:val="16"/>
        </w:rPr>
        <w:t xml:space="preserve"> one of </w:t>
      </w:r>
      <w:r w:rsidRPr="00125D1E">
        <w:rPr>
          <w:highlight w:val="yellow"/>
          <w:u w:val="single"/>
        </w:rPr>
        <w:t>the</w:t>
      </w:r>
      <w:r w:rsidRPr="005E1C8D">
        <w:rPr>
          <w:sz w:val="16"/>
        </w:rPr>
        <w:t xml:space="preserve"> potential </w:t>
      </w:r>
      <w:r w:rsidRPr="00125D1E">
        <w:rPr>
          <w:highlight w:val="yellow"/>
          <w:u w:val="single"/>
        </w:rPr>
        <w:t>trigger mechanism</w:t>
      </w:r>
      <w:r w:rsidRPr="00125D1E">
        <w:rPr>
          <w:sz w:val="16"/>
          <w:highlight w:val="yellow"/>
        </w:rPr>
        <w:t>s</w:t>
      </w:r>
      <w:r w:rsidRPr="005E1C8D">
        <w:rPr>
          <w:sz w:val="16"/>
        </w:rPr>
        <w:t xml:space="preserve"> </w:t>
      </w:r>
      <w:r w:rsidRPr="00125D1E">
        <w:rPr>
          <w:highlight w:val="yellow"/>
          <w:u w:val="single"/>
        </w:rPr>
        <w:t xml:space="preserve">for a </w:t>
      </w:r>
      <w:r w:rsidRPr="00125D1E">
        <w:rPr>
          <w:highlight w:val="yellow"/>
          <w:u w:val="single"/>
        </w:rPr>
        <w:lastRenderedPageBreak/>
        <w:t>full-scale nuclear war</w:t>
      </w:r>
      <w:r w:rsidRPr="005E1C8D">
        <w:rPr>
          <w:sz w:val="16"/>
        </w:rPr>
        <w:t xml:space="preserve">, the risk </w:t>
      </w:r>
      <w:proofErr w:type="gramStart"/>
      <w:r w:rsidRPr="005E1C8D">
        <w:rPr>
          <w:sz w:val="16"/>
        </w:rPr>
        <w:t>analyses  proposed</w:t>
      </w:r>
      <w:proofErr w:type="gramEnd"/>
      <w:r w:rsidRPr="005E1C8D">
        <w:rPr>
          <w:sz w:val="16"/>
        </w:rPr>
        <w:t xml:space="preserve"> herein will include estimating the risk of nuclear  terrorism as one component of the overall risk. If that risk</w:t>
      </w:r>
      <w:proofErr w:type="gramStart"/>
      <w:r w:rsidRPr="005E1C8D">
        <w:rPr>
          <w:sz w:val="16"/>
        </w:rPr>
        <w:t>,  the</w:t>
      </w:r>
      <w:proofErr w:type="gramEnd"/>
      <w:r w:rsidRPr="005E1C8D">
        <w:rPr>
          <w:sz w:val="16"/>
        </w:rPr>
        <w:t xml:space="preserve"> overall risk, or both are found to be unacceptable, then  the proposed remedies would be directed to reduce which-  ever risk(s) warrant attention. Similar remarks apply to </w:t>
      </w:r>
      <w:proofErr w:type="gramStart"/>
      <w:r w:rsidRPr="005E1C8D">
        <w:rPr>
          <w:sz w:val="16"/>
        </w:rPr>
        <w:t>a  number</w:t>
      </w:r>
      <w:proofErr w:type="gramEnd"/>
      <w:r w:rsidRPr="005E1C8D">
        <w:rPr>
          <w:sz w:val="16"/>
        </w:rPr>
        <w:t xml:space="preserve"> of other threats (e.g., nuclear war between the U.S.  </w:t>
      </w:r>
      <w:proofErr w:type="gramStart"/>
      <w:r w:rsidRPr="005E1C8D">
        <w:rPr>
          <w:sz w:val="16"/>
        </w:rPr>
        <w:t>and</w:t>
      </w:r>
      <w:proofErr w:type="gramEnd"/>
      <w:r w:rsidRPr="005E1C8D">
        <w:rPr>
          <w:sz w:val="16"/>
        </w:rPr>
        <w:t xml:space="preserve"> China over Taiwan).   </w:t>
      </w:r>
      <w:proofErr w:type="gramStart"/>
      <w:r w:rsidRPr="005E1C8D">
        <w:rPr>
          <w:sz w:val="16"/>
        </w:rPr>
        <w:t>his</w:t>
      </w:r>
      <w:proofErr w:type="gramEnd"/>
      <w:r w:rsidRPr="005E1C8D">
        <w:rPr>
          <w:sz w:val="16"/>
        </w:rPr>
        <w:t xml:space="preserve"> article would be incomplete if it only dealt with the  threat of nuclear terrorism and neglected the threat of full-  scale nuclear war. If both risks are unacceptable, an effort </w:t>
      </w:r>
      <w:proofErr w:type="gramStart"/>
      <w:r w:rsidRPr="005E1C8D">
        <w:rPr>
          <w:sz w:val="16"/>
        </w:rPr>
        <w:t>to  reduce</w:t>
      </w:r>
      <w:proofErr w:type="gramEnd"/>
      <w:r w:rsidRPr="005E1C8D">
        <w:rPr>
          <w:sz w:val="16"/>
        </w:rPr>
        <w:t xml:space="preserve"> only the terrorist component would leave humanity  in great peril. In fact, </w:t>
      </w:r>
      <w:r w:rsidRPr="005E1C8D">
        <w:rPr>
          <w:bCs/>
          <w:sz w:val="22"/>
          <w:u w:val="single"/>
        </w:rPr>
        <w:t xml:space="preserve">society’s almost total neglect of </w:t>
      </w:r>
      <w:proofErr w:type="gramStart"/>
      <w:r w:rsidRPr="005E1C8D">
        <w:rPr>
          <w:bCs/>
          <w:sz w:val="22"/>
          <w:u w:val="single"/>
        </w:rPr>
        <w:t>the  threat</w:t>
      </w:r>
      <w:proofErr w:type="gramEnd"/>
      <w:r w:rsidRPr="005E1C8D">
        <w:rPr>
          <w:bCs/>
          <w:sz w:val="22"/>
          <w:u w:val="single"/>
        </w:rPr>
        <w:t xml:space="preserve"> of full-scale nuclear war makes studying that risk all  the more important</w:t>
      </w:r>
      <w:r w:rsidRPr="005E1C8D">
        <w:rPr>
          <w:sz w:val="16"/>
        </w:rPr>
        <w:t xml:space="preserve">.   The </w:t>
      </w:r>
      <w:proofErr w:type="spellStart"/>
      <w:r w:rsidRPr="005E1C8D">
        <w:rPr>
          <w:sz w:val="16"/>
        </w:rPr>
        <w:t>cosT</w:t>
      </w:r>
      <w:proofErr w:type="spellEnd"/>
      <w:r w:rsidRPr="005E1C8D">
        <w:rPr>
          <w:sz w:val="16"/>
        </w:rPr>
        <w:t xml:space="preserve"> of World War iii   The danger associated with nuclear deterrence depends </w:t>
      </w:r>
      <w:proofErr w:type="gramStart"/>
      <w:r w:rsidRPr="005E1C8D">
        <w:rPr>
          <w:sz w:val="16"/>
        </w:rPr>
        <w:t>on  both</w:t>
      </w:r>
      <w:proofErr w:type="gramEnd"/>
      <w:r w:rsidRPr="005E1C8D">
        <w:rPr>
          <w:sz w:val="16"/>
        </w:rPr>
        <w:t xml:space="preserve"> the cost of a failure and the failure rate.3 This section  explores the cost of a failure of nuclear deterrence, and  the next section is concerned with the failure rate. </w:t>
      </w:r>
      <w:proofErr w:type="gramStart"/>
      <w:r w:rsidRPr="005E1C8D">
        <w:rPr>
          <w:sz w:val="16"/>
        </w:rPr>
        <w:t>While  other</w:t>
      </w:r>
      <w:proofErr w:type="gramEnd"/>
      <w:r w:rsidRPr="005E1C8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E1C8D">
        <w:rPr>
          <w:sz w:val="16"/>
        </w:rPr>
        <w:t>the  first</w:t>
      </w:r>
      <w:proofErr w:type="gramEnd"/>
      <w:r w:rsidRPr="005E1C8D">
        <w:rPr>
          <w:sz w:val="16"/>
        </w:rPr>
        <w:t xml:space="preserve"> World War. World War II’s fatalities were double </w:t>
      </w:r>
      <w:proofErr w:type="gramStart"/>
      <w:r w:rsidRPr="005E1C8D">
        <w:rPr>
          <w:sz w:val="16"/>
        </w:rPr>
        <w:t>or  triple</w:t>
      </w:r>
      <w:proofErr w:type="gramEnd"/>
      <w:r w:rsidRPr="005E1C8D">
        <w:rPr>
          <w:sz w:val="16"/>
        </w:rPr>
        <w:t xml:space="preserve"> that number—chaos prevented a more precise deter-  </w:t>
      </w:r>
      <w:proofErr w:type="spellStart"/>
      <w:r w:rsidRPr="005E1C8D">
        <w:rPr>
          <w:sz w:val="16"/>
        </w:rPr>
        <w:t>mination</w:t>
      </w:r>
      <w:proofErr w:type="spellEnd"/>
      <w:r w:rsidRPr="005E1C8D">
        <w:rPr>
          <w:sz w:val="16"/>
        </w:rPr>
        <w:t xml:space="preserve">. In both cases humanity recovered, and the </w:t>
      </w:r>
      <w:proofErr w:type="gramStart"/>
      <w:r w:rsidRPr="005E1C8D">
        <w:rPr>
          <w:sz w:val="16"/>
        </w:rPr>
        <w:t>world  today</w:t>
      </w:r>
      <w:proofErr w:type="gramEnd"/>
      <w:r w:rsidRPr="005E1C8D">
        <w:rPr>
          <w:sz w:val="16"/>
        </w:rPr>
        <w:t xml:space="preserve"> bears few scars that attest to the horror of those two  wars. Many people therefore implicitly believe that a </w:t>
      </w:r>
      <w:proofErr w:type="gramStart"/>
      <w:r w:rsidRPr="005E1C8D">
        <w:rPr>
          <w:sz w:val="16"/>
        </w:rPr>
        <w:t>third  World</w:t>
      </w:r>
      <w:proofErr w:type="gramEnd"/>
      <w:r w:rsidRPr="005E1C8D">
        <w:rPr>
          <w:sz w:val="16"/>
        </w:rPr>
        <w:t xml:space="preserve"> War would be horrible but survivable, an </w:t>
      </w:r>
      <w:proofErr w:type="spellStart"/>
      <w:r w:rsidRPr="005E1C8D">
        <w:rPr>
          <w:sz w:val="16"/>
        </w:rPr>
        <w:t>extrapola</w:t>
      </w:r>
      <w:proofErr w:type="spellEnd"/>
      <w:r w:rsidRPr="005E1C8D">
        <w:rPr>
          <w:sz w:val="16"/>
        </w:rPr>
        <w:t xml:space="preserve">-  </w:t>
      </w:r>
      <w:proofErr w:type="spellStart"/>
      <w:r w:rsidRPr="005E1C8D">
        <w:rPr>
          <w:sz w:val="16"/>
        </w:rPr>
        <w:t>tion</w:t>
      </w:r>
      <w:proofErr w:type="spellEnd"/>
      <w:r w:rsidRPr="005E1C8D">
        <w:rPr>
          <w:sz w:val="16"/>
        </w:rPr>
        <w:t xml:space="preserve"> of the effects of the first two global wars. In that view</w:t>
      </w:r>
      <w:proofErr w:type="gramStart"/>
      <w:r w:rsidRPr="005E1C8D">
        <w:rPr>
          <w:sz w:val="16"/>
        </w:rPr>
        <w:t>,  World</w:t>
      </w:r>
      <w:proofErr w:type="gramEnd"/>
      <w:r w:rsidRPr="005E1C8D">
        <w:rPr>
          <w:sz w:val="16"/>
        </w:rPr>
        <w:t xml:space="preserve"> War III, while horrible, is something that humanity  may just have to face and from which it will then have to  recover. In contrast, some of those most qualified to </w:t>
      </w:r>
      <w:proofErr w:type="gramStart"/>
      <w:r w:rsidRPr="005E1C8D">
        <w:rPr>
          <w:sz w:val="16"/>
        </w:rPr>
        <w:t>assess  the</w:t>
      </w:r>
      <w:proofErr w:type="gramEnd"/>
      <w:r w:rsidRPr="005E1C8D">
        <w:rPr>
          <w:sz w:val="16"/>
        </w:rPr>
        <w:t xml:space="preserve"> situation hold a very different view.  In a 1961 speech to a joint session of the Philippine Con</w:t>
      </w:r>
      <w:proofErr w:type="gramStart"/>
      <w:r w:rsidRPr="005E1C8D">
        <w:rPr>
          <w:sz w:val="16"/>
        </w:rPr>
        <w:t xml:space="preserve">-  </w:t>
      </w:r>
      <w:proofErr w:type="spellStart"/>
      <w:r w:rsidRPr="005E1C8D">
        <w:rPr>
          <w:sz w:val="16"/>
        </w:rPr>
        <w:t>gress</w:t>
      </w:r>
      <w:proofErr w:type="spellEnd"/>
      <w:proofErr w:type="gramEnd"/>
      <w:r w:rsidRPr="005E1C8D">
        <w:rPr>
          <w:sz w:val="16"/>
        </w:rPr>
        <w:t>, General Douglas MacArthur, stated, “Global war has  become a Frankenstein to destroy both sides. … If   you lose</w:t>
      </w:r>
      <w:proofErr w:type="gramStart"/>
      <w:r w:rsidRPr="005E1C8D">
        <w:rPr>
          <w:sz w:val="16"/>
        </w:rPr>
        <w:t>,  you</w:t>
      </w:r>
      <w:proofErr w:type="gramEnd"/>
      <w:r w:rsidRPr="005E1C8D">
        <w:rPr>
          <w:sz w:val="16"/>
        </w:rPr>
        <w:t xml:space="preserve"> are annihilated. If you win, you stand only to lose. </w:t>
      </w:r>
      <w:r w:rsidRPr="005E1C8D">
        <w:rPr>
          <w:bCs/>
          <w:sz w:val="22"/>
          <w:u w:val="single"/>
        </w:rPr>
        <w:t xml:space="preserve">No longer does it possess even the chance of the winner of </w:t>
      </w:r>
      <w:proofErr w:type="gramStart"/>
      <w:r w:rsidRPr="005E1C8D">
        <w:rPr>
          <w:bCs/>
          <w:sz w:val="22"/>
          <w:u w:val="single"/>
        </w:rPr>
        <w:t>a  duel</w:t>
      </w:r>
      <w:proofErr w:type="gramEnd"/>
      <w:r w:rsidRPr="005E1C8D">
        <w:rPr>
          <w:bCs/>
          <w:sz w:val="22"/>
          <w:u w:val="single"/>
        </w:rPr>
        <w:t>. It contains now only the germs of double suicide</w:t>
      </w:r>
      <w:r w:rsidRPr="005E1C8D">
        <w:rPr>
          <w:sz w:val="16"/>
        </w:rPr>
        <w:t>.”  Former Secretary of Defense Robert McNamara ex</w:t>
      </w:r>
      <w:proofErr w:type="gramStart"/>
      <w:r w:rsidRPr="005E1C8D">
        <w:rPr>
          <w:sz w:val="16"/>
        </w:rPr>
        <w:t>-  pressed</w:t>
      </w:r>
      <w:proofErr w:type="gramEnd"/>
      <w:r w:rsidRPr="005E1C8D">
        <w:rPr>
          <w:sz w:val="16"/>
        </w:rPr>
        <w:t xml:space="preserve"> a similar view: “If deterrence fails and conflict  develops, the present U.S. and NATO strategy carries with  it a high risk that </w:t>
      </w:r>
      <w:r w:rsidRPr="005E1C8D">
        <w:rPr>
          <w:sz w:val="22"/>
          <w:u w:val="single"/>
        </w:rPr>
        <w:t>Western civilization will be destroyed</w:t>
      </w:r>
      <w:r w:rsidRPr="005E1C8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E1C8D">
        <w:rPr>
          <w:sz w:val="16"/>
        </w:rPr>
        <w:t>inhu</w:t>
      </w:r>
      <w:proofErr w:type="spellEnd"/>
      <w:r w:rsidRPr="005E1C8D">
        <w:rPr>
          <w:sz w:val="16"/>
        </w:rPr>
        <w:t>-  mane, good for nothing but killing, possibly destructive of  life on earth and civilization.” [Shultz 2007]   Official studies, while couched in less emotional terms</w:t>
      </w:r>
      <w:proofErr w:type="gramStart"/>
      <w:r w:rsidRPr="005E1C8D">
        <w:rPr>
          <w:sz w:val="16"/>
        </w:rPr>
        <w:t>,  still</w:t>
      </w:r>
      <w:proofErr w:type="gramEnd"/>
      <w:r w:rsidRPr="005E1C8D">
        <w:rPr>
          <w:sz w:val="16"/>
        </w:rPr>
        <w:t xml:space="preserve">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w:t>
      </w:r>
      <w:proofErr w:type="gramStart"/>
      <w:r w:rsidRPr="005E1C8D">
        <w:rPr>
          <w:sz w:val="16"/>
        </w:rPr>
        <w:t>of  U.S</w:t>
      </w:r>
      <w:proofErr w:type="gramEnd"/>
      <w:r w:rsidRPr="005E1C8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E1C8D">
        <w:rPr>
          <w:sz w:val="16"/>
        </w:rPr>
        <w:t>first  30</w:t>
      </w:r>
      <w:proofErr w:type="gramEnd"/>
      <w:r w:rsidRPr="005E1C8D">
        <w:rPr>
          <w:sz w:val="16"/>
        </w:rPr>
        <w:t xml:space="preserve"> days. Additional millions would be injured, and many  would eventually die from lack of adequate medical care …  millions of people might starve or freeze during the follow-  </w:t>
      </w:r>
      <w:proofErr w:type="spellStart"/>
      <w:r w:rsidRPr="005E1C8D">
        <w:rPr>
          <w:sz w:val="16"/>
        </w:rPr>
        <w:t>ing</w:t>
      </w:r>
      <w:proofErr w:type="spellEnd"/>
      <w:r w:rsidRPr="005E1C8D">
        <w:rPr>
          <w:sz w:val="16"/>
        </w:rPr>
        <w:t xml:space="preserve"> winter, but it is not possible to estimate how many. </w:t>
      </w:r>
      <w:proofErr w:type="gramStart"/>
      <w:r w:rsidRPr="005E1C8D">
        <w:rPr>
          <w:sz w:val="16"/>
        </w:rPr>
        <w:t>…  further</w:t>
      </w:r>
      <w:proofErr w:type="gramEnd"/>
      <w:r w:rsidRPr="005E1C8D">
        <w:rPr>
          <w:sz w:val="16"/>
        </w:rPr>
        <w:t xml:space="preserve"> millions … might eventually die of latent radiation  effects.” [OTA 1979, page 8]   This OTA report also noted the possibility of serious  ecological damage [OTA 1979, page 9], a concern that as-  </w:t>
      </w:r>
      <w:proofErr w:type="spellStart"/>
      <w:r w:rsidRPr="005E1C8D">
        <w:rPr>
          <w:sz w:val="16"/>
        </w:rPr>
        <w:t>sumed</w:t>
      </w:r>
      <w:proofErr w:type="spellEnd"/>
      <w:r w:rsidRPr="005E1C8D">
        <w:rPr>
          <w:sz w:val="16"/>
        </w:rPr>
        <w:t xml:space="preserve"> a new potentiality when the TTAPS report [TTAPS  1983] proposed that the ash and dust from so many nearly  simultaneous </w:t>
      </w:r>
      <w:r w:rsidRPr="00125D1E">
        <w:rPr>
          <w:highlight w:val="yellow"/>
          <w:u w:val="single"/>
        </w:rPr>
        <w:t>nuclear explosions</w:t>
      </w:r>
      <w:r w:rsidRPr="005E1C8D">
        <w:rPr>
          <w:sz w:val="16"/>
        </w:rPr>
        <w:t xml:space="preserve"> and their resultant fire-  storms </w:t>
      </w:r>
      <w:r w:rsidRPr="00125D1E">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w:t>
      </w:r>
      <w:proofErr w:type="gramStart"/>
      <w:r w:rsidRPr="005E1C8D">
        <w:rPr>
          <w:sz w:val="16"/>
        </w:rPr>
        <w:t>The  TTAPS</w:t>
      </w:r>
      <w:proofErr w:type="gramEnd"/>
      <w:r w:rsidRPr="005E1C8D">
        <w:rPr>
          <w:sz w:val="16"/>
        </w:rPr>
        <w:t xml:space="preserve"> report produced a heated debate, and there is still  no scientific consensus on whether a nuclear winter would  follow a full-scale nuclear war. Recent work [</w:t>
      </w:r>
      <w:proofErr w:type="spellStart"/>
      <w:r w:rsidRPr="005E1C8D">
        <w:rPr>
          <w:sz w:val="16"/>
        </w:rPr>
        <w:t>Robock</w:t>
      </w:r>
      <w:proofErr w:type="spellEnd"/>
      <w:r w:rsidRPr="005E1C8D">
        <w:rPr>
          <w:sz w:val="16"/>
        </w:rPr>
        <w:t xml:space="preserve"> 2007</w:t>
      </w:r>
      <w:proofErr w:type="gramStart"/>
      <w:r w:rsidRPr="005E1C8D">
        <w:rPr>
          <w:sz w:val="16"/>
        </w:rPr>
        <w:t xml:space="preserve">,  </w:t>
      </w:r>
      <w:proofErr w:type="spellStart"/>
      <w:r w:rsidRPr="005E1C8D">
        <w:rPr>
          <w:sz w:val="16"/>
        </w:rPr>
        <w:t>Toon</w:t>
      </w:r>
      <w:proofErr w:type="spellEnd"/>
      <w:proofErr w:type="gramEnd"/>
      <w:r w:rsidRPr="005E1C8D">
        <w:rPr>
          <w:sz w:val="16"/>
        </w:rPr>
        <w:t xml:space="preserve">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w:t>
      </w:r>
      <w:proofErr w:type="spellStart"/>
      <w:r w:rsidRPr="005E1C8D">
        <w:rPr>
          <w:sz w:val="16"/>
        </w:rPr>
        <w:t>engi</w:t>
      </w:r>
      <w:proofErr w:type="spellEnd"/>
      <w:r w:rsidRPr="005E1C8D">
        <w:rPr>
          <w:sz w:val="16"/>
        </w:rPr>
        <w:t xml:space="preserve">-  </w:t>
      </w:r>
      <w:proofErr w:type="spellStart"/>
      <w:r w:rsidRPr="005E1C8D">
        <w:rPr>
          <w:sz w:val="16"/>
        </w:rPr>
        <w:t>neering</w:t>
      </w:r>
      <w:proofErr w:type="spellEnd"/>
      <w:r w:rsidRPr="005E1C8D">
        <w:rPr>
          <w:sz w:val="16"/>
        </w:rPr>
        <w:t xml:space="preserve">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3F5283" w:rsidRPr="005E1C8D" w:rsidRDefault="003F5283" w:rsidP="003F5283">
      <w:pPr>
        <w:rPr>
          <w:rFonts w:ascii="Georgia" w:hAnsi="Georgia"/>
          <w:sz w:val="16"/>
          <w:szCs w:val="20"/>
        </w:rPr>
      </w:pPr>
    </w:p>
    <w:p w:rsidR="003F5283" w:rsidRPr="0010375E" w:rsidRDefault="003F5283" w:rsidP="003F5283">
      <w:pPr>
        <w:pStyle w:val="Heading4"/>
        <w:rPr>
          <w:rFonts w:ascii="Georgia" w:hAnsi="Georgia" w:cs="Arial"/>
        </w:rPr>
      </w:pPr>
      <w:r w:rsidRPr="0010375E">
        <w:rPr>
          <w:rFonts w:ascii="Georgia" w:hAnsi="Georgia" w:cs="Arial"/>
        </w:rPr>
        <w:t xml:space="preserve">Causes US-Russia </w:t>
      </w:r>
      <w:proofErr w:type="spellStart"/>
      <w:r w:rsidRPr="0010375E">
        <w:rPr>
          <w:rFonts w:ascii="Georgia" w:hAnsi="Georgia" w:cs="Arial"/>
        </w:rPr>
        <w:t>miscalc</w:t>
      </w:r>
      <w:proofErr w:type="spellEnd"/>
      <w:r w:rsidRPr="0010375E">
        <w:rPr>
          <w:rFonts w:ascii="Georgia" w:hAnsi="Georgia" w:cs="Arial"/>
        </w:rPr>
        <w:t>—extinction</w:t>
      </w:r>
    </w:p>
    <w:p w:rsidR="003F5283" w:rsidRPr="005E1C8D" w:rsidRDefault="003F5283" w:rsidP="003F5283">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3F5283" w:rsidRPr="005E1C8D" w:rsidRDefault="003F5283" w:rsidP="003F5283">
      <w:pPr>
        <w:rPr>
          <w:sz w:val="16"/>
        </w:rPr>
      </w:pPr>
    </w:p>
    <w:p w:rsidR="003F5283" w:rsidRPr="005E1C8D" w:rsidRDefault="003F5283" w:rsidP="003F5283">
      <w:pPr>
        <w:rPr>
          <w:sz w:val="16"/>
        </w:rPr>
      </w:pPr>
      <w:r w:rsidRPr="00125D1E">
        <w:rPr>
          <w:rStyle w:val="StyleBoldUnderline"/>
          <w:highlight w:val="yellow"/>
        </w:rPr>
        <w:t>War involving</w:t>
      </w:r>
      <w:r w:rsidRPr="005E1C8D">
        <w:rPr>
          <w:rStyle w:val="StyleBoldUnderline"/>
          <w:sz w:val="22"/>
        </w:rPr>
        <w:t xml:space="preserve"> significant fractions of </w:t>
      </w:r>
      <w:r w:rsidRPr="00125D1E">
        <w:rPr>
          <w:rStyle w:val="StyleBoldUnderline"/>
          <w:highlight w:val="yellow"/>
        </w:rPr>
        <w:t>the U.S. and Russian</w:t>
      </w:r>
      <w:r w:rsidRPr="005E1C8D">
        <w:rPr>
          <w:rStyle w:val="StyleBoldUnderline"/>
          <w:sz w:val="22"/>
        </w:rPr>
        <w:t xml:space="preserve"> nuclear </w:t>
      </w:r>
      <w:r w:rsidRPr="00125D1E">
        <w:rPr>
          <w:rStyle w:val="StyleBoldUnderline"/>
          <w:highlight w:val="yellow"/>
        </w:rPr>
        <w:t>arsenals</w:t>
      </w:r>
      <w:r w:rsidRPr="005E1C8D">
        <w:rPr>
          <w:rStyle w:val="StyleBoldUnderline"/>
          <w:sz w:val="22"/>
        </w:rPr>
        <w:t xml:space="preserve">, which are by far the largest of any nations, </w:t>
      </w:r>
      <w:r w:rsidRPr="00125D1E">
        <w:rPr>
          <w:rStyle w:val="StyleBoldUnderline"/>
          <w:highlight w:val="yellow"/>
        </w:rPr>
        <w:t xml:space="preserve">could have </w:t>
      </w:r>
      <w:r w:rsidRPr="00125D1E">
        <w:rPr>
          <w:rStyle w:val="Emphasis"/>
          <w:b w:val="0"/>
          <w:highlight w:val="yellow"/>
        </w:rPr>
        <w:t>globally catastrophic effects</w:t>
      </w:r>
      <w:r w:rsidRPr="00125D1E">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125D1E">
        <w:rPr>
          <w:rStyle w:val="StyleBoldUnderline"/>
          <w:highlight w:val="yellow"/>
        </w:rPr>
        <w:t xml:space="preserve">the </w:t>
      </w:r>
      <w:r w:rsidRPr="00125D1E">
        <w:rPr>
          <w:rStyle w:val="Emphasis"/>
          <w:b w:val="0"/>
          <w:highlight w:val="yellow"/>
        </w:rPr>
        <w:t>extinction</w:t>
      </w:r>
      <w:r w:rsidRPr="00125D1E">
        <w:rPr>
          <w:rStyle w:val="StyleBoldUnderline"/>
          <w:highlight w:val="yellow"/>
        </w:rPr>
        <w:t xml:space="preserve"> of humanity</w:t>
      </w:r>
      <w:r w:rsidRPr="005E1C8D">
        <w:rPr>
          <w:rStyle w:val="StyleBoldUnderline"/>
          <w:sz w:val="22"/>
        </w:rPr>
        <w:t>.</w:t>
      </w:r>
      <w:r w:rsidRPr="005E1C8D">
        <w:rPr>
          <w:sz w:val="16"/>
        </w:rPr>
        <w:t xml:space="preserve"> </w:t>
      </w:r>
      <w:r w:rsidRPr="00125D1E">
        <w:rPr>
          <w:sz w:val="16"/>
          <w:highlight w:val="yellow"/>
        </w:rPr>
        <w:t xml:space="preserve">2 </w:t>
      </w:r>
      <w:r w:rsidRPr="00125D1E">
        <w:rPr>
          <w:rStyle w:val="StyleBoldUnderline"/>
          <w:highlight w:val="yellow"/>
        </w:rPr>
        <w:t xml:space="preserve">Nuclear </w:t>
      </w:r>
      <w:proofErr w:type="gramStart"/>
      <w:r w:rsidRPr="00125D1E">
        <w:rPr>
          <w:rStyle w:val="StyleBoldUnderline"/>
          <w:highlight w:val="yellow"/>
        </w:rPr>
        <w:t>war</w:t>
      </w:r>
      <w:proofErr w:type="gramEnd"/>
      <w:r w:rsidRPr="00125D1E">
        <w:rPr>
          <w:rStyle w:val="StyleBoldUnderline"/>
          <w:highlight w:val="yellow"/>
        </w:rPr>
        <w:t xml:space="preserve"> between the U</w:t>
      </w:r>
      <w:r w:rsidRPr="00125D1E">
        <w:rPr>
          <w:sz w:val="16"/>
          <w:highlight w:val="yellow"/>
        </w:rPr>
        <w:t xml:space="preserve">nited </w:t>
      </w:r>
      <w:r w:rsidRPr="00125D1E">
        <w:rPr>
          <w:rStyle w:val="StyleBoldUnderline"/>
          <w:highlight w:val="yellow"/>
        </w:rPr>
        <w:t>S</w:t>
      </w:r>
      <w:r w:rsidRPr="00125D1E">
        <w:rPr>
          <w:sz w:val="16"/>
          <w:highlight w:val="yellow"/>
        </w:rPr>
        <w:t xml:space="preserve">tates </w:t>
      </w:r>
      <w:r w:rsidRPr="00125D1E">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w:t>
      </w:r>
      <w:r w:rsidRPr="005E1C8D">
        <w:rPr>
          <w:sz w:val="16"/>
        </w:rPr>
        <w:lastRenderedPageBreak/>
        <w:t xml:space="preserve">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25D1E">
        <w:rPr>
          <w:rStyle w:val="Emphasis"/>
          <w:b w:val="0"/>
          <w:highlight w:val="yellow"/>
        </w:rPr>
        <w:t>terrorist groups</w:t>
      </w:r>
      <w:r w:rsidRPr="005E1C8D">
        <w:rPr>
          <w:rStyle w:val="StyleBoldUnderline"/>
          <w:sz w:val="22"/>
        </w:rPr>
        <w:t xml:space="preserve"> or other actors </w:t>
      </w:r>
      <w:r w:rsidRPr="00125D1E">
        <w:rPr>
          <w:rStyle w:val="StyleBoldUnderline"/>
          <w:highlight w:val="yellow"/>
        </w:rPr>
        <w:t xml:space="preserve">might </w:t>
      </w:r>
      <w:r w:rsidRPr="00125D1E">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125D1E">
        <w:rPr>
          <w:rStyle w:val="StyleBoldUnderline"/>
          <w:highlight w:val="yellow"/>
        </w:rPr>
        <w:t xml:space="preserve">that </w:t>
      </w:r>
      <w:r w:rsidRPr="00125D1E">
        <w:rPr>
          <w:rStyle w:val="Emphasis"/>
          <w:b w:val="0"/>
          <w:highlight w:val="yellow"/>
        </w:rPr>
        <w:t>resemble</w:t>
      </w:r>
      <w:r w:rsidRPr="00125D1E">
        <w:rPr>
          <w:rStyle w:val="StyleBoldUnderline"/>
          <w:highlight w:val="yellow"/>
        </w:rPr>
        <w:t xml:space="preserve"> some kind of </w:t>
      </w:r>
      <w:r w:rsidRPr="00125D1E">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w:t>
      </w:r>
      <w:proofErr w:type="gramStart"/>
      <w:r w:rsidRPr="005E1C8D">
        <w:rPr>
          <w:sz w:val="16"/>
        </w:rPr>
        <w:t xml:space="preserve">11 </w:t>
      </w:r>
      <w:r w:rsidRPr="00125D1E">
        <w:rPr>
          <w:rStyle w:val="StyleBoldUnderline"/>
          <w:highlight w:val="yellow"/>
        </w:rPr>
        <w:t>A variety</w:t>
      </w:r>
      <w:proofErr w:type="gramEnd"/>
      <w:r w:rsidRPr="00125D1E">
        <w:rPr>
          <w:rStyle w:val="StyleBoldUnderline"/>
          <w:highlight w:val="yellow"/>
        </w:rPr>
        <w:t xml:space="preserve"> of </w:t>
      </w:r>
      <w:r w:rsidRPr="005E1C8D">
        <w:rPr>
          <w:rStyle w:val="StyleBoldUnderline"/>
          <w:sz w:val="22"/>
        </w:rPr>
        <w:t xml:space="preserve">nuclear terrorism </w:t>
      </w:r>
      <w:r w:rsidRPr="00125D1E">
        <w:rPr>
          <w:rStyle w:val="StyleBoldUnderline"/>
          <w:highlight w:val="yellow"/>
        </w:rPr>
        <w:t xml:space="preserve">scenarios are </w:t>
      </w:r>
      <w:r w:rsidRPr="00125D1E">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125D1E">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3F5283" w:rsidRPr="005E1C8D" w:rsidRDefault="003F5283" w:rsidP="003F5283">
      <w:pPr>
        <w:rPr>
          <w:rFonts w:ascii="Georgia" w:hAnsi="Georgia"/>
          <w:sz w:val="16"/>
        </w:rPr>
      </w:pPr>
    </w:p>
    <w:p w:rsidR="003F5283" w:rsidRPr="0010375E" w:rsidRDefault="003F5283" w:rsidP="003F5283">
      <w:pPr>
        <w:pStyle w:val="Heading2"/>
        <w:rPr>
          <w:rFonts w:ascii="Georgia" w:hAnsi="Georgia" w:cs="Arial"/>
        </w:rPr>
      </w:pPr>
      <w:r w:rsidRPr="0010375E">
        <w:rPr>
          <w:rFonts w:ascii="Georgia" w:hAnsi="Georgia" w:cs="Arial"/>
        </w:rPr>
        <w:lastRenderedPageBreak/>
        <w:t>1AC Legal Regimes</w:t>
      </w:r>
    </w:p>
    <w:p w:rsidR="003F5283" w:rsidRPr="0010375E" w:rsidRDefault="003F5283" w:rsidP="003F5283">
      <w:pPr>
        <w:pStyle w:val="Heading4"/>
        <w:rPr>
          <w:rFonts w:ascii="Georgia" w:hAnsi="Georgia" w:cs="Arial"/>
          <w:u w:val="single"/>
        </w:rPr>
      </w:pPr>
      <w:r w:rsidRPr="0010375E">
        <w:rPr>
          <w:rFonts w:ascii="Georgia" w:hAnsi="Georgia" w:cs="Arial"/>
          <w:u w:val="single"/>
        </w:rPr>
        <w:t>Advantage two is legal regimes</w:t>
      </w:r>
    </w:p>
    <w:p w:rsidR="003F5283" w:rsidRPr="0010375E" w:rsidRDefault="003F5283" w:rsidP="003F5283">
      <w:pPr>
        <w:pStyle w:val="Heading4"/>
        <w:rPr>
          <w:rFonts w:ascii="Georgia" w:hAnsi="Georgia" w:cs="Arial"/>
        </w:rPr>
      </w:pPr>
      <w:r w:rsidRPr="0010375E">
        <w:rPr>
          <w:rFonts w:ascii="Georgia" w:hAnsi="Georgia" w:cs="Arial"/>
        </w:rPr>
        <w:t xml:space="preserve">US targeted killing derives authority from both armed conflict (jus in </w:t>
      </w:r>
      <w:proofErr w:type="gramStart"/>
      <w:r w:rsidRPr="0010375E">
        <w:rPr>
          <w:rFonts w:ascii="Georgia" w:hAnsi="Georgia" w:cs="Arial"/>
        </w:rPr>
        <w:t>bello</w:t>
      </w:r>
      <w:proofErr w:type="gramEnd"/>
      <w:r w:rsidRPr="0010375E">
        <w:rPr>
          <w:rFonts w:ascii="Georgia" w:hAnsi="Georgia" w:cs="Arial"/>
        </w:rPr>
        <w:t xml:space="preserve">) and self-defense (jus ad bellum) legal regimes—that authority overlap conflates the legal regimes </w:t>
      </w:r>
    </w:p>
    <w:p w:rsidR="003F5283" w:rsidRPr="005E1C8D" w:rsidRDefault="003F5283" w:rsidP="003F528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10375E">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10375E">
        <w:rPr>
          <w:rStyle w:val="StyleBoldUnderline"/>
          <w:rFonts w:ascii="Georgia" w:hAnsi="Georgia"/>
          <w:highlight w:val="yellow"/>
        </w:rPr>
        <w:t>several years,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relied on both armed conflict and self-defense as legal justifications for targeted strikes</w:t>
      </w:r>
      <w:r w:rsidRPr="002F5D3F">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3F5283" w:rsidRPr="005E1C8D" w:rsidRDefault="003F5283" w:rsidP="003F5283">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10375E">
        <w:rPr>
          <w:rStyle w:val="StyleBoldUnderline"/>
          <w:rFonts w:ascii="Georgia" w:hAnsi="Georgia"/>
          <w:highlight w:val="yellow"/>
        </w:rPr>
        <w:t>fundamental questions arise from the use of both justifications at the same time, without</w:t>
      </w:r>
      <w:r w:rsidRPr="002F5D3F">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10375E">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10375E">
        <w:rPr>
          <w:rStyle w:val="StyleBoldUnderline"/>
          <w:rFonts w:ascii="Georgia" w:hAnsi="Georgia"/>
          <w:highlight w:val="yellow"/>
        </w:rPr>
        <w:t>boundaries</w:t>
      </w:r>
      <w:r w:rsidRPr="002F5D3F">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10375E">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10375E">
        <w:rPr>
          <w:rStyle w:val="Emphasis"/>
          <w:rFonts w:ascii="Georgia" w:hAnsi="Georgia"/>
          <w:highlight w:val="yellow"/>
        </w:rPr>
        <w:t>the mixing of legal justifications raises significant concerns</w:t>
      </w:r>
      <w:r w:rsidRPr="0010375E">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10375E">
        <w:rPr>
          <w:rStyle w:val="StyleBoldUnderline"/>
          <w:rFonts w:ascii="Georgia" w:hAnsi="Georgia"/>
          <w:highlight w:val="yellow"/>
        </w:rPr>
        <w:t>implementation and future development of the law</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 xml:space="preserve">One </w:t>
      </w:r>
      <w:r w:rsidRPr="0010375E">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10375E">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10375E">
        <w:rPr>
          <w:rStyle w:val="StyleBoldUnderline"/>
          <w:rFonts w:ascii="Georgia" w:hAnsi="Georgia"/>
          <w:highlight w:val="yellow"/>
        </w:rPr>
        <w:t xml:space="preserve">of jus ad bellum and jus in </w:t>
      </w:r>
      <w:proofErr w:type="gramStart"/>
      <w:r w:rsidRPr="0010375E">
        <w:rPr>
          <w:rStyle w:val="StyleBoldUnderline"/>
          <w:rFonts w:ascii="Georgia" w:hAnsi="Georgia"/>
          <w:highlight w:val="yellow"/>
        </w:rPr>
        <w:t>bello</w:t>
      </w:r>
      <w:proofErr w:type="gramEnd"/>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10375E">
        <w:rPr>
          <w:rStyle w:val="StyleBoldUnderline"/>
          <w:rFonts w:ascii="Georgia" w:hAnsi="Georgia"/>
          <w:highlight w:val="yellow"/>
        </w:rPr>
        <w:t>self-defense</w:t>
      </w:r>
      <w:r w:rsidRPr="005E1C8D">
        <w:rPr>
          <w:rFonts w:ascii="Georgia" w:hAnsi="Georgia"/>
          <w:sz w:val="16"/>
        </w:rPr>
        <w:t>—</w:t>
      </w:r>
      <w:r w:rsidRPr="0010375E">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10375E">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 xml:space="preserve">states would justify all departures from jus in </w:t>
      </w:r>
      <w:proofErr w:type="gramStart"/>
      <w:r w:rsidRPr="005E1C8D">
        <w:rPr>
          <w:rStyle w:val="StyleBoldUnderline"/>
          <w:rFonts w:ascii="Georgia" w:hAnsi="Georgia"/>
          <w:sz w:val="22"/>
        </w:rPr>
        <w:t>bello</w:t>
      </w:r>
      <w:proofErr w:type="gramEnd"/>
      <w:r w:rsidRPr="005E1C8D">
        <w:rPr>
          <w:rFonts w:ascii="Georgia" w:hAnsi="Georgia"/>
          <w:sz w:val="16"/>
        </w:rPr>
        <w:t xml:space="preserve"> with reference to the purported justness of their cause. </w:t>
      </w:r>
      <w:r w:rsidRPr="0010375E">
        <w:rPr>
          <w:rStyle w:val="StyleBoldUnderline"/>
          <w:rFonts w:ascii="Georgia" w:hAnsi="Georgia"/>
          <w:highlight w:val="yellow"/>
        </w:rPr>
        <w:t xml:space="preserve">The result: an </w:t>
      </w:r>
      <w:r w:rsidRPr="0010375E">
        <w:rPr>
          <w:rStyle w:val="Emphasis"/>
          <w:rFonts w:ascii="Georgia" w:hAnsi="Georgia"/>
          <w:highlight w:val="yellow"/>
        </w:rPr>
        <w:t>invitation to unregulated warfare</w:t>
      </w:r>
      <w:r w:rsidRPr="005E1C8D">
        <w:rPr>
          <w:rFonts w:ascii="Georgia" w:hAnsi="Georgia"/>
          <w:sz w:val="16"/>
        </w:rPr>
        <w:t>.11</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Authority overlap destroys both the self-defense and armed conflict legal regimes</w:t>
      </w:r>
    </w:p>
    <w:p w:rsidR="003F5283" w:rsidRPr="005E1C8D" w:rsidRDefault="003F5283" w:rsidP="003F528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lastRenderedPageBreak/>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10375E">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10375E">
        <w:rPr>
          <w:rStyle w:val="StyleBoldUnderline"/>
          <w:rFonts w:ascii="Georgia" w:hAnsi="Georgia"/>
          <w:highlight w:val="yellow"/>
        </w:rPr>
        <w:t>runs the risk of conflating</w:t>
      </w:r>
      <w:r w:rsidRPr="005E1C8D">
        <w:rPr>
          <w:rFonts w:ascii="Georgia" w:hAnsi="Georgia"/>
          <w:sz w:val="16"/>
        </w:rPr>
        <w:t xml:space="preserve"> the </w:t>
      </w:r>
      <w:r w:rsidRPr="0010375E">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10375E">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10375E">
        <w:rPr>
          <w:rStyle w:val="StyleBoldUnderline"/>
          <w:rFonts w:ascii="Georgia" w:hAnsi="Georgia"/>
          <w:highlight w:val="yellow"/>
        </w:rPr>
        <w:t>conflation</w:t>
      </w:r>
      <w:r w:rsidRPr="005E1C8D">
        <w:rPr>
          <w:rStyle w:val="StyleBoldUnderline"/>
          <w:rFonts w:ascii="Georgia" w:hAnsi="Georgia"/>
          <w:sz w:val="22"/>
        </w:rPr>
        <w:t xml:space="preserve">, in turn, </w:t>
      </w:r>
      <w:r w:rsidRPr="0010375E">
        <w:rPr>
          <w:rStyle w:val="StyleBoldUnderline"/>
          <w:rFonts w:ascii="Georgia" w:hAnsi="Georgia"/>
          <w:highlight w:val="yellow"/>
        </w:rPr>
        <w:t>is likely to</w:t>
      </w:r>
      <w:r w:rsidRPr="005E1C8D">
        <w:rPr>
          <w:rStyle w:val="StyleBoldUnderline"/>
          <w:rFonts w:ascii="Georgia" w:hAnsi="Georgia"/>
          <w:sz w:val="22"/>
        </w:rPr>
        <w:t xml:space="preserve"> either </w:t>
      </w:r>
      <w:r w:rsidRPr="0010375E">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10375E">
        <w:rPr>
          <w:rStyle w:val="StyleBoldUnderline"/>
          <w:rFonts w:ascii="Georgia" w:hAnsi="Georgia"/>
          <w:highlight w:val="yellow"/>
        </w:rPr>
        <w:t>LOAC’s</w:t>
      </w:r>
      <w:r w:rsidRPr="005E1C8D">
        <w:rPr>
          <w:rStyle w:val="StyleBoldUnderline"/>
          <w:rFonts w:ascii="Georgia" w:hAnsi="Georgia"/>
          <w:sz w:val="22"/>
        </w:rPr>
        <w:t xml:space="preserve"> greater </w:t>
      </w:r>
      <w:r w:rsidRPr="0010375E">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either of which is</w:t>
      </w:r>
      <w:r w:rsidRPr="005E1C8D">
        <w:rPr>
          <w:rStyle w:val="StyleBoldUnderline"/>
          <w:rFonts w:ascii="Georgia" w:hAnsi="Georgia"/>
          <w:sz w:val="22"/>
        </w:rPr>
        <w:t xml:space="preserve"> a </w:t>
      </w:r>
      <w:r w:rsidRPr="0010375E">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3F5283" w:rsidRPr="005E1C8D" w:rsidRDefault="003F5283" w:rsidP="003F5283">
      <w:pPr>
        <w:rPr>
          <w:rFonts w:ascii="Georgia" w:hAnsi="Georgia"/>
          <w:sz w:val="16"/>
        </w:rPr>
      </w:pPr>
      <w:r w:rsidRPr="005E1C8D">
        <w:rPr>
          <w:rFonts w:ascii="Georgia" w:hAnsi="Georgia"/>
          <w:sz w:val="16"/>
        </w:rP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5E1C8D">
        <w:rPr>
          <w:rFonts w:ascii="Georgia" w:hAnsi="Georgia"/>
          <w:sz w:val="16"/>
        </w:rPr>
        <w:t>,108</w:t>
      </w:r>
      <w:proofErr w:type="gramEnd"/>
      <w:r w:rsidRPr="005E1C8D">
        <w:rPr>
          <w:rFonts w:ascii="Georgia" w:hAnsi="Georgia"/>
          <w:sz w:val="16"/>
        </w:rPr>
        <w:t xml:space="preserve">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10375E">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10375E">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10375E">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3F5283" w:rsidRPr="005E1C8D" w:rsidRDefault="003F5283" w:rsidP="003F5283">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10375E">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10375E">
        <w:rPr>
          <w:rStyle w:val="StyleBoldUnderline"/>
          <w:rFonts w:ascii="Georgia" w:hAnsi="Georgia"/>
          <w:highlight w:val="yellow"/>
        </w:rPr>
        <w:t>refrain from attacking the target</w:t>
      </w:r>
      <w:r w:rsidRPr="005E1C8D">
        <w:rPr>
          <w:rFonts w:ascii="Georgia" w:hAnsi="Georgia"/>
          <w:sz w:val="16"/>
        </w:rPr>
        <w:t>—</w:t>
      </w:r>
      <w:r w:rsidRPr="0010375E">
        <w:rPr>
          <w:rStyle w:val="StyleBoldUnderline"/>
          <w:rFonts w:ascii="Georgia" w:hAnsi="Georgia"/>
          <w:highlight w:val="yellow"/>
        </w:rPr>
        <w:t xml:space="preserve">leaving </w:t>
      </w:r>
      <w:r w:rsidRPr="005E1C8D">
        <w:rPr>
          <w:rFonts w:ascii="Georgia" w:hAnsi="Georgia"/>
          <w:sz w:val="16"/>
        </w:rPr>
        <w:t xml:space="preserve">the innocent </w:t>
      </w:r>
      <w:r w:rsidRPr="0010375E">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10375E">
        <w:rPr>
          <w:rStyle w:val="StyleBoldUnderline"/>
          <w:rFonts w:ascii="Georgia" w:hAnsi="Georgia"/>
          <w:highlight w:val="yellow"/>
        </w:rPr>
        <w:t>unprotected</w:t>
      </w:r>
      <w:r w:rsidRPr="005E1C8D">
        <w:rPr>
          <w:rFonts w:ascii="Georgia" w:hAnsi="Georgia"/>
          <w:sz w:val="16"/>
        </w:rPr>
        <w:t>—</w:t>
      </w:r>
      <w:r w:rsidRPr="0010375E">
        <w:rPr>
          <w:rStyle w:val="StyleBoldUnderline"/>
          <w:rFonts w:ascii="Georgia" w:hAnsi="Georgia"/>
          <w:highlight w:val="yellow"/>
        </w:rPr>
        <w:t>or disregard the law as unrealistic</w:t>
      </w:r>
      <w:r w:rsidRPr="002F5D3F">
        <w:rPr>
          <w:rFonts w:ascii="Georgia" w:hAnsi="Georgia"/>
          <w:sz w:val="16"/>
          <w:highlight w:val="yellow"/>
        </w:rPr>
        <w:t xml:space="preserve"> </w:t>
      </w:r>
      <w:r w:rsidRPr="005E1C8D">
        <w:rPr>
          <w:rFonts w:ascii="Georgia" w:hAnsi="Georgia"/>
          <w:sz w:val="16"/>
        </w:rPr>
        <w:t xml:space="preserve">and ineffective. </w:t>
      </w:r>
      <w:r w:rsidRPr="0010375E">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10375E">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3F5283" w:rsidRPr="005E1C8D" w:rsidRDefault="003F5283" w:rsidP="003F5283">
      <w:pPr>
        <w:rPr>
          <w:rFonts w:ascii="Georgia" w:hAnsi="Georgia"/>
          <w:sz w:val="16"/>
        </w:rPr>
      </w:pPr>
      <w:r w:rsidRPr="005E1C8D">
        <w:rPr>
          <w:rStyle w:val="StyleBoldUnderline"/>
          <w:rFonts w:ascii="Georgia" w:hAnsi="Georgia"/>
          <w:sz w:val="22"/>
        </w:rPr>
        <w:t xml:space="preserve">From the opposing perspective, </w:t>
      </w:r>
      <w:r w:rsidRPr="0010375E">
        <w:rPr>
          <w:rStyle w:val="StyleBoldUnderline"/>
          <w:rFonts w:ascii="Georgia" w:hAnsi="Georgia"/>
          <w:highlight w:val="yellow"/>
        </w:rPr>
        <w:t xml:space="preserve">if </w:t>
      </w:r>
      <w:r w:rsidRPr="005E1C8D">
        <w:rPr>
          <w:rStyle w:val="StyleBoldUnderline"/>
          <w:rFonts w:ascii="Georgia" w:hAnsi="Georgia"/>
          <w:sz w:val="22"/>
        </w:rPr>
        <w:t xml:space="preserve">the </w:t>
      </w:r>
      <w:r w:rsidRPr="0010375E">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10375E">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10375E">
        <w:rPr>
          <w:rStyle w:val="StyleBoldUnderline"/>
          <w:rFonts w:ascii="Georgia" w:hAnsi="Georgia"/>
          <w:highlight w:val="yellow"/>
        </w:rPr>
        <w:t xml:space="preserve">restrictions on the use of force in </w:t>
      </w:r>
      <w:proofErr w:type="spellStart"/>
      <w:r w:rsidRPr="0010375E">
        <w:rPr>
          <w:rStyle w:val="StyleBoldUnderline"/>
          <w:rFonts w:ascii="Georgia" w:hAnsi="Georgia"/>
          <w:highlight w:val="yellow"/>
        </w:rPr>
        <w:t>selfdefense</w:t>
      </w:r>
      <w:proofErr w:type="spellEnd"/>
      <w:r w:rsidRPr="0010375E">
        <w:rPr>
          <w:rStyle w:val="StyleBoldUnderline"/>
          <w:rFonts w:ascii="Georgia" w:hAnsi="Georgia"/>
          <w:highlight w:val="yellow"/>
        </w:rPr>
        <w:t xml:space="preserv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10375E">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10375E">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10375E">
        <w:rPr>
          <w:rStyle w:val="StyleBoldUnderline"/>
          <w:rFonts w:ascii="Georgia" w:hAnsi="Georgia"/>
          <w:highlight w:val="yellow"/>
        </w:rPr>
        <w:t>, the established framework for the protection of the right to life would begin to unrave</w:t>
      </w:r>
      <w:r w:rsidRPr="002F5D3F">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lastRenderedPageBreak/>
        <w:t>This degrades the entire collective security structure resulting in widespread interstate war</w:t>
      </w:r>
    </w:p>
    <w:p w:rsidR="003F5283" w:rsidRPr="005E1C8D" w:rsidRDefault="003F5283" w:rsidP="003F5283">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10375E">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10375E">
        <w:rPr>
          <w:rStyle w:val="StyleBoldUnderline"/>
          <w:rFonts w:ascii="Georgia" w:hAnsi="Georgia"/>
          <w:highlight w:val="yellow"/>
        </w:rPr>
        <w:t>in</w:t>
      </w:r>
      <w:r w:rsidRPr="005E1C8D">
        <w:rPr>
          <w:rStyle w:val="StyleBoldUnderline"/>
          <w:rFonts w:ascii="Georgia" w:hAnsi="Georgia"/>
          <w:sz w:val="22"/>
        </w:rPr>
        <w:t xml:space="preserve"> the </w:t>
      </w:r>
      <w:r w:rsidRPr="0010375E">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3F5283" w:rsidRPr="005E1C8D" w:rsidRDefault="003F5283" w:rsidP="003F5283">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w:t>
      </w:r>
      <w:proofErr w:type="spellStart"/>
      <w:r w:rsidRPr="005E1C8D">
        <w:rPr>
          <w:rFonts w:ascii="Georgia" w:hAnsi="Georgia"/>
          <w:sz w:val="16"/>
        </w:rPr>
        <w:t>Grotian</w:t>
      </w:r>
      <w:proofErr w:type="spellEnd"/>
      <w:r w:rsidRPr="005E1C8D">
        <w:rPr>
          <w:rFonts w:ascii="Georgia" w:hAnsi="Georgia"/>
          <w:sz w:val="16"/>
        </w:rPr>
        <w:t xml:space="preserve">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10375E">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10375E">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10375E">
        <w:rPr>
          <w:rStyle w:val="StyleBoldUnderline"/>
          <w:rFonts w:ascii="Georgia" w:hAnsi="Georgia"/>
          <w:highlight w:val="yellow"/>
        </w:rPr>
        <w:t>would be</w:t>
      </w:r>
      <w:r w:rsidRPr="002F5D3F">
        <w:rPr>
          <w:rFonts w:ascii="Georgia" w:hAnsi="Georgia"/>
          <w:sz w:val="16"/>
          <w:highlight w:val="yellow"/>
        </w:rPr>
        <w:t xml:space="preserve"> </w:t>
      </w:r>
      <w:r w:rsidRPr="005E1C8D">
        <w:rPr>
          <w:rFonts w:ascii="Georgia" w:hAnsi="Georgia"/>
          <w:sz w:val="16"/>
        </w:rPr>
        <w:t xml:space="preserve">significantly diluted or </w:t>
      </w:r>
      <w:r w:rsidRPr="0010375E">
        <w:rPr>
          <w:rStyle w:val="Emphasis"/>
          <w:rFonts w:ascii="Georgia" w:hAnsi="Georgia"/>
          <w:highlight w:val="yellow"/>
        </w:rPr>
        <w:t>abandoned</w:t>
      </w:r>
      <w:r w:rsidRPr="005E1C8D">
        <w:rPr>
          <w:rFonts w:ascii="Georgia" w:hAnsi="Georgia"/>
          <w:sz w:val="16"/>
        </w:rPr>
        <w:t xml:space="preserve">. </w:t>
      </w:r>
      <w:r w:rsidRPr="0010375E">
        <w:rPr>
          <w:rStyle w:val="StyleBoldUnderline"/>
          <w:rFonts w:ascii="Georgia" w:hAnsi="Georgia"/>
          <w:highlight w:val="yellow"/>
        </w:rPr>
        <w:t>Not only the doctrine of self-defense, but</w:t>
      </w:r>
      <w:r w:rsidRPr="002F5D3F">
        <w:rPr>
          <w:rFonts w:ascii="Georgia" w:hAnsi="Georgia"/>
          <w:sz w:val="16"/>
          <w:highlight w:val="yellow"/>
        </w:rPr>
        <w:t xml:space="preserve"> </w:t>
      </w:r>
      <w:r w:rsidRPr="005E1C8D">
        <w:rPr>
          <w:rFonts w:ascii="Georgia" w:hAnsi="Georgia"/>
          <w:sz w:val="16"/>
        </w:rPr>
        <w:t xml:space="preserve">other aspects of </w:t>
      </w:r>
      <w:r w:rsidRPr="0010375E">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w:t>
      </w:r>
      <w:proofErr w:type="spellStart"/>
      <w:r w:rsidRPr="005E1C8D">
        <w:rPr>
          <w:rFonts w:ascii="Georgia" w:hAnsi="Georgia"/>
          <w:sz w:val="16"/>
        </w:rPr>
        <w:t>Grotian</w:t>
      </w:r>
      <w:proofErr w:type="spellEnd"/>
      <w:r w:rsidRPr="005E1C8D">
        <w:rPr>
          <w:rFonts w:ascii="Georgia" w:hAnsi="Georgia"/>
          <w:sz w:val="16"/>
        </w:rPr>
        <w:t xml:space="preserve">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3F5283" w:rsidRPr="005E1C8D" w:rsidRDefault="003F5283" w:rsidP="003F5283">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10375E">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10375E">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3F5283" w:rsidRPr="005E1C8D" w:rsidRDefault="003F5283" w:rsidP="003F5283">
      <w:pPr>
        <w:rPr>
          <w:rFonts w:ascii="Georgia" w:hAnsi="Georgia"/>
          <w:sz w:val="16"/>
        </w:rPr>
      </w:pPr>
      <w:r w:rsidRPr="0010375E">
        <w:rPr>
          <w:rStyle w:val="StyleBoldUnderline"/>
          <w:rFonts w:ascii="Georgia" w:hAnsi="Georgia"/>
          <w:highlight w:val="yellow"/>
        </w:rPr>
        <w:t>The structure of</w:t>
      </w:r>
      <w:r w:rsidRPr="005E1C8D">
        <w:rPr>
          <w:rFonts w:ascii="Georgia" w:hAnsi="Georgia"/>
          <w:sz w:val="16"/>
        </w:rPr>
        <w:t xml:space="preserve"> Harold </w:t>
      </w:r>
      <w:proofErr w:type="spellStart"/>
      <w:r w:rsidRPr="0010375E">
        <w:rPr>
          <w:rStyle w:val="StyleBoldUnderline"/>
          <w:rFonts w:ascii="Georgia" w:hAnsi="Georgia"/>
          <w:highlight w:val="yellow"/>
        </w:rPr>
        <w:t>Koh’s</w:t>
      </w:r>
      <w:proofErr w:type="spellEnd"/>
      <w:r w:rsidRPr="0010375E">
        <w:rPr>
          <w:rStyle w:val="StyleBoldUnderline"/>
          <w:rFonts w:ascii="Georgia" w:hAnsi="Georgia"/>
          <w:highlight w:val="yellow"/>
        </w:rPr>
        <w:t xml:space="preserve"> </w:t>
      </w:r>
      <w:r w:rsidRPr="0010375E">
        <w:rPr>
          <w:rStyle w:val="Emphasis"/>
          <w:rFonts w:ascii="Georgia" w:hAnsi="Georgia"/>
          <w:highlight w:val="yellow"/>
        </w:rPr>
        <w:t>two-pronged justification</w:t>
      </w:r>
      <w:r w:rsidRPr="005E1C8D">
        <w:rPr>
          <w:rFonts w:ascii="Georgia" w:hAnsi="Georgia"/>
          <w:sz w:val="16"/>
        </w:rPr>
        <w:t xml:space="preserve"> similarly </w:t>
      </w:r>
      <w:r w:rsidRPr="0010375E">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10375E">
        <w:rPr>
          <w:rStyle w:val="StyleBoldUnderline"/>
          <w:rFonts w:ascii="Georgia" w:hAnsi="Georgia"/>
          <w:highlight w:val="yellow"/>
        </w:rPr>
        <w:t>in</w:t>
      </w:r>
      <w:r w:rsidRPr="005E1C8D">
        <w:rPr>
          <w:rFonts w:ascii="Georgia" w:hAnsi="Georgia"/>
          <w:sz w:val="16"/>
        </w:rPr>
        <w:t xml:space="preserve"> a different and </w:t>
      </w:r>
      <w:r w:rsidRPr="0010375E">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10375E">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10375E">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10375E">
        <w:rPr>
          <w:rStyle w:val="StyleBoldUnderline"/>
          <w:rFonts w:ascii="Georgia" w:hAnsi="Georgia"/>
          <w:highlight w:val="yellow"/>
        </w:rPr>
        <w:t>arguments</w:t>
      </w:r>
      <w:r w:rsidRPr="005E1C8D">
        <w:rPr>
          <w:rFonts w:ascii="Georgia" w:hAnsi="Georgia"/>
          <w:sz w:val="16"/>
        </w:rPr>
        <w:t xml:space="preserve">—that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10375E">
        <w:rPr>
          <w:rStyle w:val="StyleBoldUnderline"/>
          <w:rFonts w:ascii="Georgia" w:hAnsi="Georgia"/>
          <w:highlight w:val="yellow"/>
        </w:rPr>
        <w:t>and</w:t>
      </w:r>
      <w:r w:rsidRPr="005E1C8D">
        <w:rPr>
          <w:rStyle w:val="StyleBoldUnderline"/>
          <w:rFonts w:ascii="Georgia" w:hAnsi="Georgia"/>
          <w:sz w:val="22"/>
        </w:rPr>
        <w:t xml:space="preserve"> that the </w:t>
      </w:r>
      <w:r w:rsidRPr="0010375E">
        <w:rPr>
          <w:rStyle w:val="StyleBoldUnderline"/>
          <w:rFonts w:ascii="Georgia" w:hAnsi="Georgia"/>
          <w:highlight w:val="yellow"/>
        </w:rPr>
        <w:t>actions are</w:t>
      </w:r>
      <w:r w:rsidRPr="005E1C8D">
        <w:rPr>
          <w:rStyle w:val="StyleBoldUnderline"/>
          <w:rFonts w:ascii="Georgia" w:hAnsi="Georgia"/>
          <w:sz w:val="22"/>
        </w:rPr>
        <w:t xml:space="preserve"> justified as </w:t>
      </w:r>
      <w:r w:rsidRPr="0010375E">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10375E">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w:t>
      </w:r>
      <w:proofErr w:type="gramStart"/>
      <w:r w:rsidRPr="005E1C8D">
        <w:rPr>
          <w:rFonts w:ascii="Georgia" w:hAnsi="Georgia"/>
          <w:sz w:val="16"/>
        </w:rPr>
        <w:t>,103</w:t>
      </w:r>
      <w:proofErr w:type="gramEnd"/>
      <w:r w:rsidRPr="005E1C8D">
        <w:rPr>
          <w:rFonts w:ascii="Georgia" w:hAnsi="Georgia"/>
          <w:sz w:val="16"/>
        </w:rPr>
        <w:t xml:space="preserve"> </w:t>
      </w:r>
      <w:r w:rsidRPr="005E1C8D">
        <w:rPr>
          <w:rStyle w:val="StyleBoldUnderline"/>
          <w:rFonts w:ascii="Georgia" w:hAnsi="Georgia"/>
          <w:sz w:val="22"/>
        </w:rPr>
        <w:t xml:space="preserve">but because </w:t>
      </w:r>
      <w:r w:rsidRPr="0010375E">
        <w:rPr>
          <w:rStyle w:val="StyleBoldUnderline"/>
          <w:rFonts w:ascii="Georgia" w:hAnsi="Georgia"/>
          <w:highlight w:val="yellow"/>
        </w:rPr>
        <w:t>it</w:t>
      </w:r>
      <w:r w:rsidRPr="005E1C8D">
        <w:rPr>
          <w:rStyle w:val="StyleBoldUnderline"/>
          <w:rFonts w:ascii="Georgia" w:hAnsi="Georgia"/>
          <w:sz w:val="22"/>
        </w:rPr>
        <w:t xml:space="preserve"> also </w:t>
      </w:r>
      <w:r w:rsidRPr="0010375E">
        <w:rPr>
          <w:rStyle w:val="StyleBoldUnderline"/>
          <w:rFonts w:ascii="Georgia" w:hAnsi="Georgia"/>
          <w:highlight w:val="yellow"/>
        </w:rPr>
        <w:t>suggests</w:t>
      </w:r>
      <w:r w:rsidRPr="005E1C8D">
        <w:rPr>
          <w:rStyle w:val="StyleBoldUnderline"/>
          <w:rFonts w:ascii="Georgia" w:hAnsi="Georgia"/>
          <w:sz w:val="22"/>
        </w:rPr>
        <w:t xml:space="preserve"> that </w:t>
      </w:r>
      <w:r w:rsidRPr="0010375E">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10375E">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w:t>
      </w:r>
      <w:proofErr w:type="spellStart"/>
      <w:r w:rsidRPr="005E1C8D">
        <w:rPr>
          <w:rStyle w:val="StyleBoldUnderline"/>
          <w:rFonts w:ascii="Georgia" w:hAnsi="Georgia"/>
          <w:sz w:val="22"/>
        </w:rPr>
        <w:t>Koh’s</w:t>
      </w:r>
      <w:proofErr w:type="spellEnd"/>
      <w:r w:rsidRPr="005E1C8D">
        <w:rPr>
          <w:rStyle w:val="StyleBoldUnderline"/>
          <w:rFonts w:ascii="Georgia" w:hAnsi="Georgia"/>
          <w:sz w:val="22"/>
        </w:rPr>
        <w:t xml:space="preserve"> rationale is </w:t>
      </w:r>
      <w:r w:rsidRPr="0010375E">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10375E">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This interpretation of the justifications cannot be pressed too far on the basis of the language of Mr. </w:t>
      </w:r>
      <w:proofErr w:type="spellStart"/>
      <w:r w:rsidRPr="005E1C8D">
        <w:rPr>
          <w:rFonts w:ascii="Georgia" w:hAnsi="Georgia"/>
          <w:sz w:val="16"/>
        </w:rPr>
        <w:t>Koh’s</w:t>
      </w:r>
      <w:proofErr w:type="spellEnd"/>
      <w:r w:rsidRPr="005E1C8D">
        <w:rPr>
          <w:rFonts w:ascii="Georgia" w:hAnsi="Georgia"/>
          <w:sz w:val="16"/>
        </w:rPr>
        <w:t xml:space="preserve">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w:t>
      </w:r>
      <w:r w:rsidRPr="005E1C8D">
        <w:rPr>
          <w:rFonts w:ascii="Georgia" w:hAnsi="Georgia"/>
          <w:sz w:val="16"/>
        </w:rPr>
        <w:lastRenderedPageBreak/>
        <w:t>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3F5283" w:rsidRPr="005E1C8D" w:rsidRDefault="003F5283" w:rsidP="003F5283">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10375E">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10375E">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10375E">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10375E">
        <w:rPr>
          <w:rStyle w:val="StyleBoldUnderline"/>
          <w:rFonts w:ascii="Georgia" w:hAnsi="Georgia"/>
          <w:highlight w:val="yellow"/>
        </w:rPr>
        <w:t>the move</w:t>
      </w:r>
      <w:r w:rsidRPr="005E1C8D">
        <w:rPr>
          <w:rStyle w:val="StyleBoldUnderline"/>
          <w:rFonts w:ascii="Georgia" w:hAnsi="Georgia"/>
          <w:sz w:val="22"/>
        </w:rPr>
        <w:t xml:space="preserve"> attempted </w:t>
      </w:r>
      <w:r w:rsidRPr="0010375E">
        <w:rPr>
          <w:rStyle w:val="StyleBoldUnderline"/>
          <w:rFonts w:ascii="Georgia" w:hAnsi="Georgia"/>
          <w:highlight w:val="yellow"/>
        </w:rPr>
        <w:t>by the U.S</w:t>
      </w:r>
      <w:r w:rsidRPr="005E1C8D">
        <w:rPr>
          <w:rStyle w:val="StyleBoldUnderline"/>
          <w:rFonts w:ascii="Georgia" w:hAnsi="Georgia"/>
          <w:sz w:val="22"/>
        </w:rPr>
        <w:t xml:space="preserve">. policy would </w:t>
      </w:r>
      <w:r w:rsidRPr="0010375E">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10375E">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10375E">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10375E">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10375E">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10375E">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w:t>
      </w:r>
      <w:proofErr w:type="spellStart"/>
      <w:r w:rsidRPr="005E1C8D">
        <w:rPr>
          <w:rStyle w:val="StyleBoldUnderline"/>
          <w:rFonts w:ascii="Georgia" w:hAnsi="Georgia"/>
          <w:sz w:val="22"/>
        </w:rPr>
        <w:t>Grotian</w:t>
      </w:r>
      <w:proofErr w:type="spellEnd"/>
      <w:r w:rsidRPr="005E1C8D">
        <w:rPr>
          <w:rStyle w:val="StyleBoldUnderline"/>
          <w:rFonts w:ascii="Georgia" w:hAnsi="Georgia"/>
          <w:sz w:val="22"/>
        </w:rPr>
        <w:t xml:space="preserve">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3F5283" w:rsidRPr="005E1C8D" w:rsidRDefault="003F5283" w:rsidP="003F5283">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10375E">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10375E">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10375E">
        <w:rPr>
          <w:rStyle w:val="Emphasis"/>
          <w:rFonts w:ascii="Georgia" w:hAnsi="Georgia"/>
          <w:highlight w:val="yellow"/>
        </w:rPr>
        <w:t>radically reduce</w:t>
      </w:r>
      <w:r w:rsidRPr="0010375E">
        <w:rPr>
          <w:rStyle w:val="Emphasis"/>
          <w:rFonts w:ascii="Georgia" w:hAnsi="Georgia"/>
        </w:rPr>
        <w:t xml:space="preserve"> the limitations and </w:t>
      </w:r>
      <w:r w:rsidRPr="0010375E">
        <w:rPr>
          <w:rStyle w:val="Emphasis"/>
          <w:rFonts w:ascii="Georgia" w:hAnsi="Georgia"/>
          <w:highlight w:val="yellow"/>
        </w:rPr>
        <w:t>constraints on the use of force</w:t>
      </w:r>
      <w:r w:rsidRPr="0010375E">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10375E">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10375E">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10375E">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10375E">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10375E">
        <w:rPr>
          <w:rStyle w:val="StyleBoldUnderline"/>
          <w:rFonts w:ascii="Georgia" w:hAnsi="Georgia"/>
          <w:highlight w:val="yellow"/>
        </w:rPr>
        <w:t>armed</w:t>
      </w:r>
      <w:r w:rsidRPr="005E1C8D">
        <w:rPr>
          <w:rStyle w:val="StyleBoldUnderline"/>
          <w:rFonts w:ascii="Georgia" w:hAnsi="Georgia"/>
          <w:sz w:val="22"/>
        </w:rPr>
        <w:t xml:space="preserve"> </w:t>
      </w:r>
      <w:r w:rsidRPr="0010375E">
        <w:rPr>
          <w:rStyle w:val="StyleBoldUnderline"/>
          <w:rFonts w:ascii="Georgia" w:hAnsi="Georgia"/>
          <w:highlight w:val="yellow"/>
        </w:rPr>
        <w:t>conflict was</w:t>
      </w:r>
      <w:r w:rsidRPr="002F5D3F">
        <w:rPr>
          <w:rFonts w:ascii="Georgia" w:hAnsi="Georgia"/>
          <w:sz w:val="16"/>
          <w:highlight w:val="yellow"/>
        </w:rPr>
        <w:t xml:space="preserve"> </w:t>
      </w:r>
      <w:r w:rsidRPr="005E1C8D">
        <w:rPr>
          <w:rFonts w:ascii="Georgia" w:hAnsi="Georgia"/>
          <w:sz w:val="16"/>
        </w:rPr>
        <w:t xml:space="preserve">thus far more </w:t>
      </w:r>
      <w:r w:rsidRPr="0010375E">
        <w:rPr>
          <w:rStyle w:val="Emphasis"/>
          <w:rFonts w:ascii="Georgia" w:hAnsi="Georgia"/>
          <w:highlight w:val="yellow"/>
        </w:rPr>
        <w:t>frequent and widespread</w:t>
      </w:r>
      <w:r w:rsidRPr="005E1C8D">
        <w:rPr>
          <w:rFonts w:ascii="Georgia" w:hAnsi="Georgia"/>
          <w:sz w:val="16"/>
        </w:rPr>
        <w:t>.109</w:t>
      </w:r>
    </w:p>
    <w:p w:rsidR="003F5283" w:rsidRPr="005E1C8D" w:rsidRDefault="003F5283" w:rsidP="003F5283">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10375E">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10375E">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10375E">
        <w:rPr>
          <w:rStyle w:val="StyleBoldUnderline"/>
          <w:rFonts w:ascii="Georgia" w:hAnsi="Georgia"/>
          <w:highlight w:val="yellow"/>
        </w:rPr>
        <w:t>have on the wider legal system</w:t>
      </w:r>
      <w:r w:rsidRPr="002F5D3F">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3F5283" w:rsidRPr="005E1C8D" w:rsidRDefault="003F5283" w:rsidP="003F5283">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10375E">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10375E">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Along the lines that Jeremy Waldron argues in chapter 4 in this volume</w:t>
      </w:r>
      <w:proofErr w:type="gramStart"/>
      <w:r w:rsidRPr="005E1C8D">
        <w:rPr>
          <w:rFonts w:ascii="Georgia" w:hAnsi="Georgia"/>
          <w:sz w:val="16"/>
        </w:rPr>
        <w:t>,110</w:t>
      </w:r>
      <w:proofErr w:type="gramEnd"/>
      <w:r w:rsidRPr="005E1C8D">
        <w:rPr>
          <w:rFonts w:ascii="Georgia" w:hAnsi="Georgia"/>
          <w:sz w:val="16"/>
        </w:rPr>
        <w:t xml:space="preserve"> more careful thought ought to be given to the general norms that we are at risk of developing in the interest of justifying the very specific targeted killing policy. Ultimately, </w:t>
      </w:r>
      <w:r w:rsidRPr="0010375E">
        <w:rPr>
          <w:rStyle w:val="Emphasis"/>
          <w:rFonts w:ascii="Georgia" w:hAnsi="Georgia"/>
          <w:highlight w:val="yellow"/>
        </w:rPr>
        <w:t xml:space="preserve">war between nations </w:t>
      </w:r>
      <w:r w:rsidRPr="0010375E">
        <w:rPr>
          <w:rStyle w:val="Emphasis"/>
          <w:rFonts w:ascii="Georgia" w:hAnsi="Georgia"/>
          <w:highlight w:val="yellow"/>
        </w:rPr>
        <w:lastRenderedPageBreak/>
        <w:t>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3F5283" w:rsidRPr="005E1C8D" w:rsidRDefault="003F5283" w:rsidP="003F5283">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xml:space="preserve">, Anne and Joel </w:t>
      </w:r>
      <w:proofErr w:type="spellStart"/>
      <w:r w:rsidRPr="005E1C8D">
        <w:rPr>
          <w:rFonts w:ascii="Georgia" w:hAnsi="Georgia"/>
          <w:sz w:val="16"/>
        </w:rPr>
        <w:t>Ehrenkranz</w:t>
      </w:r>
      <w:proofErr w:type="spellEnd"/>
      <w:r w:rsidRPr="005E1C8D">
        <w:rPr>
          <w:rFonts w:ascii="Georgia" w:hAnsi="Georgia"/>
          <w:sz w:val="16"/>
        </w:rPr>
        <w:t xml:space="preserve">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 xml:space="preserve">conflation of jus ad bellum and jus in </w:t>
      </w:r>
      <w:proofErr w:type="gramStart"/>
      <w:r w:rsidRPr="0010375E">
        <w:rPr>
          <w:rStyle w:val="Emphasis"/>
          <w:rFonts w:ascii="Georgia" w:hAnsi="Georgia"/>
        </w:rPr>
        <w:t>bello</w:t>
      </w:r>
      <w:proofErr w:type="gramEnd"/>
      <w:r w:rsidRPr="005E1C8D">
        <w:rPr>
          <w:rFonts w:ascii="Georgia" w:hAnsi="Georgia"/>
          <w:sz w:val="16"/>
        </w:rPr>
        <w:t xml:space="preserve">. However, the </w:t>
      </w:r>
      <w:proofErr w:type="gramStart"/>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proofErr w:type="gramEnd"/>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3F5283" w:rsidRPr="005E1C8D" w:rsidRDefault="003F5283" w:rsidP="003F5283">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3F5283" w:rsidRPr="005E1C8D" w:rsidRDefault="003F5283" w:rsidP="003F5283">
      <w:pPr>
        <w:rPr>
          <w:rFonts w:ascii="Georgia" w:hAnsi="Georgia"/>
          <w:sz w:val="16"/>
          <w:szCs w:val="12"/>
        </w:rPr>
      </w:pPr>
      <w:r w:rsidRPr="005E1C8D">
        <w:rPr>
          <w:rFonts w:ascii="Georgia" w:hAnsi="Georgia"/>
          <w:sz w:val="16"/>
          <w:szCs w:val="12"/>
        </w:rPr>
        <w:t>4.1.1 Decreased likelihood of ‘desirable wars’</w:t>
      </w:r>
    </w:p>
    <w:p w:rsidR="003F5283" w:rsidRPr="005E1C8D" w:rsidRDefault="003F5283" w:rsidP="003F5283">
      <w:pPr>
        <w:rPr>
          <w:rFonts w:ascii="Georgia" w:hAnsi="Georgia"/>
          <w:sz w:val="16"/>
          <w:szCs w:val="12"/>
        </w:rPr>
      </w:pPr>
      <w:r w:rsidRPr="005E1C8D">
        <w:rPr>
          <w:rFonts w:ascii="Georgia" w:hAnsi="Georgia"/>
          <w:sz w:val="16"/>
          <w:szCs w:val="12"/>
        </w:rPr>
        <w:t xml:space="preserve">A central question in debates about humanitarian intervention is whether the international community should be more concerned about the prospect of future </w:t>
      </w:r>
      <w:proofErr w:type="spellStart"/>
      <w:r w:rsidRPr="005E1C8D">
        <w:rPr>
          <w:rFonts w:ascii="Georgia" w:hAnsi="Georgia"/>
          <w:sz w:val="16"/>
          <w:szCs w:val="12"/>
        </w:rPr>
        <w:t>Kosovos</w:t>
      </w:r>
      <w:proofErr w:type="spellEnd"/>
      <w:r w:rsidRPr="005E1C8D">
        <w:rPr>
          <w:rFonts w:ascii="Georgia" w:hAnsi="Georgia"/>
          <w:sz w:val="16"/>
          <w:szCs w:val="12"/>
        </w:rPr>
        <w:t xml:space="preserve"> – ambitious military actions without clear legal authority – or future </w:t>
      </w:r>
      <w:proofErr w:type="spellStart"/>
      <w:r w:rsidRPr="005E1C8D">
        <w:rPr>
          <w:rFonts w:ascii="Georgia" w:hAnsi="Georgia"/>
          <w:sz w:val="16"/>
          <w:szCs w:val="12"/>
        </w:rPr>
        <w:t>Rwandas</w:t>
      </w:r>
      <w:proofErr w:type="spellEnd"/>
      <w:r w:rsidRPr="005E1C8D">
        <w:rPr>
          <w:rFonts w:ascii="Georgia" w:hAnsi="Georgia"/>
          <w:sz w:val="16"/>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5E1C8D">
        <w:rPr>
          <w:rFonts w:ascii="Georgia" w:hAnsi="Georgia"/>
          <w:sz w:val="16"/>
          <w:szCs w:val="12"/>
        </w:rPr>
        <w:t>Rwandas</w:t>
      </w:r>
      <w:proofErr w:type="spellEnd"/>
      <w:r w:rsidRPr="005E1C8D">
        <w:rPr>
          <w:rFonts w:ascii="Georgia" w:hAnsi="Georgia"/>
          <w:sz w:val="16"/>
          <w:szCs w:val="12"/>
        </w:rPr>
        <w:t xml:space="preserve"> the greater concern; and he issued a call to arms to support the ‘developing international norm in favor of intervention to protect civilians from wholesale slaughter’.95 Ifoneassumesthatthereis</w:t>
      </w:r>
      <w:proofErr w:type="gramStart"/>
      <w:r w:rsidRPr="005E1C8D">
        <w:rPr>
          <w:rFonts w:ascii="Georgia" w:hAnsi="Georgia"/>
          <w:sz w:val="16"/>
          <w:szCs w:val="12"/>
        </w:rPr>
        <w:t>,indeed,aneedforcontinuedorgreatersupport</w:t>
      </w:r>
      <w:proofErr w:type="gramEnd"/>
      <w:r w:rsidRPr="005E1C8D">
        <w:rPr>
          <w:rFonts w:ascii="Georgia" w:hAnsi="Georgia"/>
          <w:sz w:val="16"/>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3F5283" w:rsidRPr="005E1C8D" w:rsidRDefault="003F5283" w:rsidP="003F5283">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5E1C8D">
        <w:rPr>
          <w:rFonts w:ascii="Georgia" w:hAnsi="Georgia"/>
          <w:sz w:val="16"/>
          <w:szCs w:val="12"/>
        </w:rPr>
        <w:t>,97</w:t>
      </w:r>
      <w:proofErr w:type="gramEnd"/>
      <w:r w:rsidRPr="005E1C8D">
        <w:rPr>
          <w:rFonts w:ascii="Georgia" w:hAnsi="Georgia"/>
          <w:sz w:val="16"/>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5E1C8D">
        <w:rPr>
          <w:rFonts w:ascii="Georgia" w:hAnsi="Georgia"/>
          <w:sz w:val="16"/>
          <w:szCs w:val="12"/>
        </w:rPr>
        <w:t>Kosovoc</w:t>
      </w:r>
      <w:proofErr w:type="spellEnd"/>
      <w:r w:rsidRPr="005E1C8D">
        <w:rPr>
          <w:rFonts w:ascii="Georgia" w:hAnsi="Georgia"/>
          <w:sz w:val="16"/>
          <w:szCs w:val="12"/>
        </w:rPr>
        <w:t xml:space="preserve"> </w:t>
      </w:r>
      <w:proofErr w:type="spellStart"/>
      <w:r w:rsidRPr="005E1C8D">
        <w:rPr>
          <w:rFonts w:ascii="Georgia" w:hAnsi="Georgia"/>
          <w:sz w:val="16"/>
          <w:szCs w:val="12"/>
        </w:rPr>
        <w:t>ampaign</w:t>
      </w:r>
      <w:proofErr w:type="spellEnd"/>
      <w:r w:rsidRPr="005E1C8D">
        <w:rPr>
          <w:rFonts w:ascii="Georgia" w:hAnsi="Georgia"/>
          <w:sz w:val="16"/>
          <w:szCs w:val="12"/>
        </w:rPr>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5E1C8D">
        <w:rPr>
          <w:rFonts w:ascii="Georgia" w:hAnsi="Georgia"/>
          <w:sz w:val="16"/>
          <w:szCs w:val="12"/>
        </w:rPr>
        <w:t>Notably</w:t>
      </w:r>
      <w:proofErr w:type="gramEnd"/>
      <w:r w:rsidRPr="005E1C8D">
        <w:rPr>
          <w:rFonts w:ascii="Georgia" w:hAnsi="Georgia"/>
          <w:sz w:val="16"/>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3F5283" w:rsidRPr="005E1C8D" w:rsidRDefault="003F5283" w:rsidP="003F5283">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w:t>
      </w:r>
      <w:proofErr w:type="spellStart"/>
      <w:r w:rsidRPr="005E1C8D">
        <w:rPr>
          <w:rFonts w:ascii="Georgia" w:hAnsi="Georgia"/>
          <w:sz w:val="16"/>
          <w:szCs w:val="12"/>
        </w:rPr>
        <w:t>Jedda</w:t>
      </w:r>
      <w:proofErr w:type="spellEnd"/>
      <w:r w:rsidRPr="005E1C8D">
        <w:rPr>
          <w:rFonts w:ascii="Georgia" w:hAnsi="Georgia"/>
          <w:sz w:val="16"/>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3F5283" w:rsidRPr="005E1C8D" w:rsidRDefault="003F5283" w:rsidP="003F5283">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3F5283" w:rsidRPr="005E1C8D" w:rsidRDefault="003F5283" w:rsidP="003F5283">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10375E">
        <w:rPr>
          <w:rStyle w:val="StyleBoldUnderline"/>
          <w:rFonts w:ascii="Georgia" w:hAnsi="Georgia"/>
          <w:highlight w:val="yellow"/>
        </w:rPr>
        <w:t xml:space="preserve">regulating jus ad bellum through jus in </w:t>
      </w:r>
      <w:proofErr w:type="gramStart"/>
      <w:r w:rsidRPr="0010375E">
        <w:rPr>
          <w:rStyle w:val="StyleBoldUnderline"/>
          <w:rFonts w:ascii="Georgia" w:hAnsi="Georgia"/>
          <w:highlight w:val="yellow"/>
        </w:rPr>
        <w:t>bello</w:t>
      </w:r>
      <w:proofErr w:type="gramEnd"/>
      <w:r w:rsidRPr="005E1C8D">
        <w:rPr>
          <w:rFonts w:ascii="Georgia" w:hAnsi="Georgia"/>
          <w:sz w:val="16"/>
        </w:rPr>
        <w:t xml:space="preserve"> also </w:t>
      </w:r>
      <w:r w:rsidRPr="005E1C8D">
        <w:rPr>
          <w:rStyle w:val="StyleBoldUnderline"/>
          <w:rFonts w:ascii="Georgia" w:hAnsi="Georgia"/>
          <w:sz w:val="22"/>
        </w:rPr>
        <w:t xml:space="preserve">threaten to </w:t>
      </w:r>
      <w:r w:rsidRPr="0010375E">
        <w:rPr>
          <w:rStyle w:val="StyleBoldUnderline"/>
          <w:rFonts w:ascii="Georgia" w:hAnsi="Georgia"/>
          <w:highlight w:val="yellow"/>
        </w:rPr>
        <w:t>make</w:t>
      </w:r>
      <w:r w:rsidRPr="005E1C8D">
        <w:rPr>
          <w:rStyle w:val="StyleBoldUnderline"/>
          <w:rFonts w:ascii="Georgia" w:hAnsi="Georgia"/>
          <w:sz w:val="22"/>
        </w:rPr>
        <w:t xml:space="preserve"> ‘undesirable </w:t>
      </w:r>
      <w:r w:rsidRPr="0010375E">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10375E">
        <w:rPr>
          <w:rStyle w:val="StyleBoldUnderline"/>
          <w:rFonts w:ascii="Georgia" w:hAnsi="Georgia"/>
          <w:highlight w:val="yellow"/>
        </w:rPr>
        <w:t xml:space="preserve">that result in </w:t>
      </w:r>
      <w:r w:rsidRPr="0010375E">
        <w:rPr>
          <w:rStyle w:val="Emphasis"/>
          <w:rFonts w:ascii="Georgia" w:hAnsi="Georgia"/>
          <w:highlight w:val="yellow"/>
        </w:rPr>
        <w:t xml:space="preserve">uncontrolled </w:t>
      </w:r>
      <w:r w:rsidRPr="0010375E">
        <w:rPr>
          <w:rStyle w:val="Emphasis"/>
          <w:rFonts w:ascii="Georgia" w:hAnsi="Georgia"/>
          <w:highlight w:val="yellow"/>
        </w:rPr>
        <w:lastRenderedPageBreak/>
        <w:t>escalation</w:t>
      </w:r>
      <w:r w:rsidRPr="0010375E">
        <w:rPr>
          <w:rStyle w:val="Emphasis"/>
          <w:rFonts w:ascii="Georgia" w:hAnsi="Georgia"/>
        </w:rPr>
        <w:t xml:space="preserve"> and war</w:t>
      </w:r>
      <w:r w:rsidRPr="005E1C8D">
        <w:rPr>
          <w:rFonts w:ascii="Georgia" w:hAnsi="Georgia"/>
          <w:sz w:val="16"/>
        </w:rPr>
        <w:t xml:space="preserve">.100 </w:t>
      </w:r>
      <w:proofErr w:type="gramStart"/>
      <w:r w:rsidRPr="005E1C8D">
        <w:rPr>
          <w:rFonts w:ascii="Georgia" w:hAnsi="Georgia"/>
          <w:sz w:val="16"/>
        </w:rPr>
        <w:t>A</w:t>
      </w:r>
      <w:proofErr w:type="gramEnd"/>
      <w:r w:rsidRPr="005E1C8D">
        <w:rPr>
          <w:rFonts w:ascii="Georgia" w:hAnsi="Georgia"/>
          <w:sz w:val="16"/>
        </w:rPr>
        <w:t xml:space="preserve">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10375E">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10375E">
        <w:rPr>
          <w:rStyle w:val="StyleBoldUnderline"/>
          <w:rFonts w:ascii="Georgia" w:hAnsi="Georgia"/>
          <w:highlight w:val="yellow"/>
        </w:rPr>
        <w:t>erosions of the separation principle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First, increasing the tax on humanitarian interventions (the Kosovo Commission/ICISS approach) and ‘wars of choice’ (the Al-</w:t>
      </w:r>
      <w:proofErr w:type="spellStart"/>
      <w:r w:rsidRPr="005E1C8D">
        <w:rPr>
          <w:rFonts w:ascii="Georgia" w:hAnsi="Georgia"/>
          <w:sz w:val="16"/>
        </w:rPr>
        <w:t>Jedda</w:t>
      </w:r>
      <w:proofErr w:type="spellEnd"/>
      <w:r w:rsidRPr="005E1C8D">
        <w:rPr>
          <w:rFonts w:ascii="Georgia" w:hAnsi="Georgia"/>
          <w:sz w:val="16"/>
        </w:rPr>
        <w:t xml:space="preserve">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3F5283" w:rsidRPr="005E1C8D" w:rsidRDefault="003F5283" w:rsidP="003F5283">
      <w:pPr>
        <w:rPr>
          <w:rFonts w:ascii="Georgia" w:hAnsi="Georgia"/>
          <w:sz w:val="16"/>
        </w:rPr>
      </w:pPr>
      <w:r w:rsidRPr="005E1C8D">
        <w:rPr>
          <w:rFonts w:ascii="Georgia" w:hAnsi="Georgia"/>
          <w:sz w:val="16"/>
        </w:rPr>
        <w:t xml:space="preserve">Second, the </w:t>
      </w:r>
      <w:r w:rsidRPr="0010375E">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403D00">
        <w:rPr>
          <w:rFonts w:ascii="Georgia" w:hAnsi="Georgia"/>
          <w:highlight w:val="yellow"/>
          <w:u w:val="single"/>
        </w:rPr>
        <w:t>security</w:t>
      </w:r>
      <w:r w:rsidRPr="005E1C8D">
        <w:rPr>
          <w:rFonts w:ascii="Georgia" w:hAnsi="Georgia"/>
          <w:sz w:val="16"/>
        </w:rPr>
        <w:t xml:space="preserve"> and strategic – </w:t>
      </w:r>
      <w:r w:rsidRPr="0010375E">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10375E">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403D00">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10375E">
        <w:rPr>
          <w:rStyle w:val="StyleBoldUnderline"/>
          <w:rFonts w:ascii="Georgia" w:hAnsi="Georgia"/>
          <w:highlight w:val="yellow"/>
        </w:rPr>
        <w:t>the type of</w:t>
      </w:r>
      <w:r w:rsidRPr="005E1C8D">
        <w:rPr>
          <w:rStyle w:val="StyleBoldUnderline"/>
          <w:rFonts w:ascii="Georgia" w:hAnsi="Georgia"/>
          <w:sz w:val="22"/>
        </w:rPr>
        <w:t xml:space="preserve"> issue in </w:t>
      </w:r>
      <w:r w:rsidRPr="0010375E">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10375E">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w:t>
      </w:r>
      <w:proofErr w:type="spellStart"/>
      <w:r w:rsidRPr="005E1C8D">
        <w:rPr>
          <w:rFonts w:ascii="Georgia" w:hAnsi="Georgia"/>
          <w:sz w:val="16"/>
        </w:rPr>
        <w:t>everal</w:t>
      </w:r>
      <w:proofErr w:type="spellEnd"/>
      <w:r w:rsidRPr="005E1C8D">
        <w:rPr>
          <w:rFonts w:ascii="Georgia" w:hAnsi="Georgia"/>
          <w:sz w:val="16"/>
        </w:rPr>
        <w:t xml:space="preserve">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Third, </w:t>
      </w:r>
      <w:r w:rsidRPr="0010375E">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10375E">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10375E">
        <w:rPr>
          <w:rStyle w:val="StyleBoldUnderline"/>
          <w:rFonts w:ascii="Georgia" w:hAnsi="Georgia"/>
          <w:highlight w:val="yellow"/>
        </w:rPr>
        <w:t>disputes</w:t>
      </w:r>
      <w:r w:rsidRPr="005E1C8D">
        <w:rPr>
          <w:rStyle w:val="StyleBoldUnderline"/>
          <w:rFonts w:ascii="Georgia" w:hAnsi="Georgia"/>
          <w:sz w:val="22"/>
        </w:rPr>
        <w:t xml:space="preserve"> with rivals </w:t>
      </w:r>
      <w:r w:rsidRPr="0010375E">
        <w:rPr>
          <w:rStyle w:val="StyleBoldUnderline"/>
          <w:rFonts w:ascii="Georgia" w:hAnsi="Georgia"/>
          <w:highlight w:val="yellow"/>
        </w:rPr>
        <w:t>and</w:t>
      </w:r>
      <w:r w:rsidRPr="005E1C8D">
        <w:rPr>
          <w:rStyle w:val="StyleBoldUnderline"/>
          <w:rFonts w:ascii="Georgia" w:hAnsi="Georgia"/>
          <w:sz w:val="22"/>
        </w:rPr>
        <w:t xml:space="preserve"> that </w:t>
      </w:r>
      <w:r w:rsidRPr="0010375E">
        <w:rPr>
          <w:rStyle w:val="StyleBoldUnderline"/>
          <w:rFonts w:ascii="Georgia" w:hAnsi="Georgia"/>
          <w:highlight w:val="yellow"/>
        </w:rPr>
        <w:t>those</w:t>
      </w:r>
      <w:r w:rsidRPr="005E1C8D">
        <w:rPr>
          <w:rStyle w:val="StyleBoldUnderline"/>
          <w:rFonts w:ascii="Georgia" w:hAnsi="Georgia"/>
          <w:sz w:val="22"/>
        </w:rPr>
        <w:t xml:space="preserve"> disputes which are </w:t>
      </w:r>
      <w:r w:rsidRPr="0010375E">
        <w:rPr>
          <w:rStyle w:val="StyleBoldUnderline"/>
          <w:rFonts w:ascii="Georgia" w:hAnsi="Georgia"/>
          <w:highlight w:val="yellow"/>
        </w:rPr>
        <w:t>framed through security</w:t>
      </w:r>
      <w:r w:rsidRPr="005E1C8D">
        <w:rPr>
          <w:rFonts w:ascii="Georgia" w:hAnsi="Georgia"/>
          <w:sz w:val="16"/>
        </w:rPr>
        <w:t xml:space="preserve"> and strategic </w:t>
      </w:r>
      <w:r w:rsidRPr="0010375E">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10375E">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10375E">
        <w:rPr>
          <w:rStyle w:val="StyleBoldUnderline"/>
          <w:rFonts w:ascii="Georgia" w:hAnsi="Georgia"/>
          <w:highlight w:val="yellow"/>
        </w:rPr>
        <w:t>to</w:t>
      </w:r>
      <w:r w:rsidRPr="005E1C8D">
        <w:rPr>
          <w:rStyle w:val="StyleBoldUnderline"/>
          <w:rFonts w:ascii="Georgia" w:hAnsi="Georgia"/>
          <w:sz w:val="22"/>
        </w:rPr>
        <w:t xml:space="preserve"> control and </w:t>
      </w:r>
      <w:r w:rsidRPr="0010375E">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403D00">
        <w:rPr>
          <w:rStyle w:val="StyleBoldUnderline"/>
          <w:rFonts w:ascii="Georgia" w:hAnsi="Georgia"/>
          <w:highlight w:val="yellow"/>
        </w:rPr>
        <w:t>eliminating</w:t>
      </w:r>
      <w:r w:rsidRPr="005E1C8D">
        <w:rPr>
          <w:rStyle w:val="StyleBoldUnderline"/>
          <w:rFonts w:ascii="Georgia" w:hAnsi="Georgia"/>
          <w:sz w:val="22"/>
        </w:rPr>
        <w:t xml:space="preserve"> or demoting </w:t>
      </w:r>
      <w:r w:rsidRPr="0010375E">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10375E">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3F5283" w:rsidRPr="005E1C8D" w:rsidRDefault="003F5283" w:rsidP="003F5283">
      <w:pPr>
        <w:rPr>
          <w:rFonts w:ascii="Georgia" w:hAnsi="Georgia"/>
          <w:sz w:val="16"/>
        </w:rPr>
      </w:pPr>
      <w:r w:rsidRPr="005E1C8D">
        <w:rPr>
          <w:rFonts w:ascii="Georgia" w:hAnsi="Georgia"/>
          <w:sz w:val="16"/>
        </w:rPr>
        <w:t xml:space="preserve">Importantly, </w:t>
      </w:r>
      <w:r w:rsidRPr="0010375E">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10375E">
        <w:rPr>
          <w:rStyle w:val="StyleBoldUnderline"/>
          <w:rFonts w:ascii="Georgia" w:hAnsi="Georgia"/>
          <w:highlight w:val="yellow"/>
        </w:rPr>
        <w:t xml:space="preserve">result </w:t>
      </w:r>
      <w:r w:rsidRPr="0010375E">
        <w:rPr>
          <w:rStyle w:val="Emphasis"/>
          <w:rFonts w:ascii="Georgia" w:hAnsi="Georgia"/>
          <w:highlight w:val="yellow"/>
        </w:rPr>
        <w:t>even if one is skeptical</w:t>
      </w:r>
      <w:r w:rsidRPr="0010375E">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10375E">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10375E">
        <w:rPr>
          <w:rStyle w:val="StyleBoldUnderline"/>
          <w:rFonts w:ascii="Georgia" w:hAnsi="Georgia"/>
          <w:highlight w:val="yellow"/>
        </w:rPr>
        <w:t>leaders</w:t>
      </w:r>
      <w:r w:rsidRPr="005E1C8D">
        <w:rPr>
          <w:rFonts w:ascii="Georgia" w:hAnsi="Georgia"/>
          <w:sz w:val="16"/>
        </w:rPr>
        <w:t xml:space="preserve"> (of democratic and nondemocratic) states </w:t>
      </w:r>
      <w:r w:rsidRPr="0010375E">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5E1C8D">
        <w:rPr>
          <w:rFonts w:ascii="Georgia" w:hAnsi="Georgia"/>
          <w:sz w:val="16"/>
        </w:rPr>
        <w:t>pretextual</w:t>
      </w:r>
      <w:proofErr w:type="spellEnd"/>
      <w:r w:rsidRPr="005E1C8D">
        <w:rPr>
          <w:rFonts w:ascii="Georgia" w:hAnsi="Georgia"/>
          <w:sz w:val="16"/>
        </w:rPr>
        <w:t xml:space="preserve">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lastRenderedPageBreak/>
        <w:t>Self-defense regime collapse causes global war—US TK legal regime key—only Congress solves international norm development</w:t>
      </w:r>
    </w:p>
    <w:p w:rsidR="003F5283" w:rsidRPr="005E1C8D" w:rsidRDefault="003F5283" w:rsidP="003F5283">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xml:space="preserve">, J.D., Boston University School of Law, </w:t>
      </w:r>
      <w:proofErr w:type="gramStart"/>
      <w:r w:rsidRPr="005E1C8D">
        <w:rPr>
          <w:rFonts w:ascii="Georgia" w:hAnsi="Georgia"/>
          <w:sz w:val="16"/>
        </w:rPr>
        <w:t>Spring</w:t>
      </w:r>
      <w:proofErr w:type="gramEnd"/>
      <w:r w:rsidRPr="005E1C8D">
        <w:rPr>
          <w:rFonts w:ascii="Georgia" w:hAnsi="Georgia"/>
          <w:sz w:val="16"/>
        </w:rPr>
        <w:t xml:space="preserve">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Therefore, </w:t>
      </w:r>
      <w:r w:rsidRPr="0010375E">
        <w:rPr>
          <w:rStyle w:val="StyleBoldUnderline"/>
          <w:rFonts w:ascii="Georgia" w:hAnsi="Georgia"/>
          <w:highlight w:val="yellow"/>
        </w:rPr>
        <w:t xml:space="preserve">the </w:t>
      </w:r>
      <w:r w:rsidRPr="005E1C8D">
        <w:rPr>
          <w:rFonts w:ascii="Georgia" w:hAnsi="Georgia"/>
          <w:sz w:val="16"/>
        </w:rPr>
        <w:t xml:space="preserve">more likely </w:t>
      </w:r>
      <w:r w:rsidRPr="0010375E">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10375E">
        <w:rPr>
          <w:rStyle w:val="StyleBoldUnderline"/>
          <w:rFonts w:ascii="Georgia" w:hAnsi="Georgia"/>
          <w:highlight w:val="yellow"/>
        </w:rPr>
        <w:t>legal rationales</w:t>
      </w:r>
      <w:r w:rsidRPr="002F5D3F">
        <w:rPr>
          <w:rFonts w:ascii="Georgia" w:hAnsi="Georgia"/>
          <w:sz w:val="16"/>
          <w:highlight w:val="yellow"/>
        </w:rPr>
        <w:t xml:space="preserve"> </w:t>
      </w:r>
      <w:r w:rsidRPr="005E1C8D">
        <w:rPr>
          <w:rFonts w:ascii="Georgia" w:hAnsi="Georgia"/>
          <w:sz w:val="16"/>
        </w:rPr>
        <w:t xml:space="preserve">would perforce </w:t>
      </w:r>
      <w:r w:rsidRPr="0010375E">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10375E">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10375E">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10375E">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10375E">
        <w:rPr>
          <w:rStyle w:val="StyleBoldUnderline"/>
          <w:rFonts w:ascii="Georgia" w:hAnsi="Georgia"/>
          <w:highlight w:val="yellow"/>
        </w:rPr>
        <w:t xml:space="preserve">prove </w:t>
      </w:r>
      <w:r w:rsidRPr="0010375E">
        <w:rPr>
          <w:rStyle w:val="Emphasis"/>
          <w:rFonts w:ascii="Georgia" w:hAnsi="Georgia"/>
          <w:highlight w:val="yellow"/>
        </w:rPr>
        <w:t>legally fragile</w:t>
      </w:r>
      <w:r w:rsidRPr="005E1C8D">
        <w:rPr>
          <w:rFonts w:ascii="Georgia" w:hAnsi="Georgia"/>
          <w:sz w:val="16"/>
        </w:rPr>
        <w:t xml:space="preserve">, </w:t>
      </w:r>
      <w:r w:rsidRPr="0010375E">
        <w:rPr>
          <w:rStyle w:val="Emphasis"/>
          <w:rFonts w:ascii="Georgia" w:hAnsi="Georgia"/>
          <w:highlight w:val="yellow"/>
        </w:rPr>
        <w:t>destabilizing to the international political order</w:t>
      </w:r>
      <w:r w:rsidRPr="005E1C8D">
        <w:rPr>
          <w:rFonts w:ascii="Georgia" w:hAnsi="Georgia"/>
          <w:sz w:val="16"/>
        </w:rPr>
        <w:t>, or both.</w:t>
      </w:r>
    </w:p>
    <w:p w:rsidR="003F5283" w:rsidRPr="005E1C8D" w:rsidRDefault="003F5283" w:rsidP="003F5283">
      <w:pPr>
        <w:rPr>
          <w:rFonts w:ascii="Georgia" w:hAnsi="Georgia"/>
          <w:sz w:val="16"/>
        </w:rPr>
      </w:pPr>
      <w:r w:rsidRPr="005E1C8D">
        <w:rPr>
          <w:rFonts w:ascii="Georgia" w:hAnsi="Georgia"/>
          <w:sz w:val="16"/>
        </w:rPr>
        <w:t>1. Effect on Domestic Law and Policy</w:t>
      </w:r>
    </w:p>
    <w:p w:rsidR="003F5283" w:rsidRPr="005E1C8D" w:rsidRDefault="003F5283" w:rsidP="003F5283">
      <w:pPr>
        <w:rPr>
          <w:rFonts w:ascii="Georgia" w:hAnsi="Georgia"/>
          <w:sz w:val="16"/>
        </w:rPr>
      </w:pPr>
      <w:r w:rsidRPr="0010375E">
        <w:rPr>
          <w:rStyle w:val="StyleBoldUnderline"/>
          <w:rFonts w:ascii="Georgia" w:hAnsi="Georgia"/>
          <w:highlight w:val="yellow"/>
        </w:rPr>
        <w:t>Congress’s failure</w:t>
      </w:r>
      <w:r w:rsidRPr="002F5D3F">
        <w:rPr>
          <w:rFonts w:ascii="Georgia" w:hAnsi="Georgia"/>
          <w:sz w:val="16"/>
          <w:highlight w:val="yellow"/>
        </w:rPr>
        <w:t xml:space="preserve"> </w:t>
      </w:r>
      <w:r w:rsidRPr="005E1C8D">
        <w:rPr>
          <w:rFonts w:ascii="Georgia" w:hAnsi="Georgia"/>
          <w:sz w:val="16"/>
        </w:rPr>
        <w:t xml:space="preserve">to reauthorize military force would </w:t>
      </w:r>
      <w:r w:rsidRPr="0010375E">
        <w:rPr>
          <w:rStyle w:val="StyleBoldUnderline"/>
          <w:rFonts w:ascii="Georgia" w:hAnsi="Georgia"/>
          <w:highlight w:val="yellow"/>
        </w:rPr>
        <w:t>lead to</w:t>
      </w:r>
      <w:r w:rsidRPr="005E1C8D">
        <w:rPr>
          <w:rFonts w:ascii="Georgia" w:hAnsi="Georgia"/>
          <w:sz w:val="16"/>
        </w:rPr>
        <w:t xml:space="preserve"> bad domestic law and even </w:t>
      </w:r>
      <w:r w:rsidRPr="0010375E">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3F5283" w:rsidRPr="005E1C8D" w:rsidRDefault="003F5283" w:rsidP="003F5283">
      <w:pPr>
        <w:rPr>
          <w:rFonts w:ascii="Georgia" w:hAnsi="Georgia"/>
          <w:sz w:val="16"/>
        </w:rPr>
      </w:pPr>
      <w:r w:rsidRPr="005E1C8D">
        <w:rPr>
          <w:rFonts w:ascii="Georgia" w:hAnsi="Georgia"/>
          <w:sz w:val="16"/>
        </w:rPr>
        <w:t xml:space="preserve">Second, </w:t>
      </w:r>
      <w:r w:rsidRPr="0010375E">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10375E">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10375E">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10375E">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10375E">
        <w:rPr>
          <w:rStyle w:val="StyleBoldUnderline"/>
          <w:rFonts w:ascii="Georgia" w:hAnsi="Georgia"/>
          <w:highlight w:val="yellow"/>
        </w:rPr>
        <w:t>risk destabilizing judicial intervention</w:t>
      </w:r>
      <w:proofErr w:type="gramStart"/>
      <w:r w:rsidRPr="005E1C8D">
        <w:rPr>
          <w:rFonts w:ascii="Georgia" w:hAnsi="Georgia"/>
          <w:sz w:val="16"/>
        </w:rPr>
        <w:t>,126</w:t>
      </w:r>
      <w:proofErr w:type="gramEnd"/>
      <w:r w:rsidRPr="005E1C8D">
        <w:rPr>
          <w:rFonts w:ascii="Georgia" w:hAnsi="Georgia"/>
          <w:sz w:val="16"/>
        </w:rPr>
        <w:t xml:space="preserve">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10375E">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10375E">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10375E">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 xml:space="preserve">few would disagree with the proposition that the president needs no authorization to act in </w:t>
      </w:r>
      <w:proofErr w:type="spellStart"/>
      <w:r w:rsidRPr="005E1C8D">
        <w:rPr>
          <w:rStyle w:val="StyleBoldUnderline"/>
          <w:rFonts w:ascii="Georgia" w:hAnsi="Georgia"/>
          <w:sz w:val="22"/>
        </w:rPr>
        <w:t>selfdefense</w:t>
      </w:r>
      <w:proofErr w:type="spellEnd"/>
      <w:r w:rsidRPr="005E1C8D">
        <w:rPr>
          <w:rStyle w:val="StyleBoldUnderline"/>
          <w:rFonts w:ascii="Georgia" w:hAnsi="Georgia"/>
          <w:sz w:val="22"/>
        </w:rPr>
        <w:t xml:space="preserv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3F5283" w:rsidRPr="005E1C8D" w:rsidRDefault="003F5283" w:rsidP="003F5283">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10375E">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w:t>
      </w:r>
      <w:r w:rsidRPr="005E1C8D">
        <w:rPr>
          <w:rFonts w:ascii="Georgia" w:hAnsi="Georgia"/>
          <w:sz w:val="16"/>
        </w:rPr>
        <w:lastRenderedPageBreak/>
        <w:t xml:space="preserve">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10375E">
        <w:rPr>
          <w:rStyle w:val="Emphasis"/>
          <w:rFonts w:ascii="Georgia" w:hAnsi="Georgia"/>
          <w:highlight w:val="yellow"/>
        </w:rPr>
        <w:t>Congress</w:t>
      </w:r>
      <w:r w:rsidRPr="002F5D3F">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10375E">
        <w:rPr>
          <w:rStyle w:val="StyleBoldUnderline"/>
          <w:rFonts w:ascii="Georgia" w:hAnsi="Georgia"/>
          <w:highlight w:val="yellow"/>
        </w:rPr>
        <w:t>Only then can the President’s efforts be sustained and legitimate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2. Effect on the International Law of Self-Defense</w:t>
      </w:r>
    </w:p>
    <w:p w:rsidR="003F5283" w:rsidRPr="005E1C8D" w:rsidRDefault="003F5283" w:rsidP="003F5283">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w:t>
      </w:r>
      <w:proofErr w:type="spellStart"/>
      <w:r w:rsidRPr="005E1C8D">
        <w:rPr>
          <w:rFonts w:ascii="Georgia" w:hAnsi="Georgia"/>
          <w:sz w:val="16"/>
        </w:rPr>
        <w:t>selfdefense</w:t>
      </w:r>
      <w:proofErr w:type="spellEnd"/>
      <w:r w:rsidRPr="005E1C8D">
        <w:rPr>
          <w:rFonts w:ascii="Georgia" w:hAnsi="Georgia"/>
          <w:sz w:val="16"/>
        </w:rPr>
        <w:t xml:space="preserve">—the jus ad bellum.142 Finding sufficient legal authority for the United </w:t>
      </w:r>
      <w:proofErr w:type="spellStart"/>
      <w:r w:rsidRPr="005E1C8D">
        <w:rPr>
          <w:rFonts w:ascii="Georgia" w:hAnsi="Georgia"/>
          <w:sz w:val="16"/>
        </w:rPr>
        <w:t>States’s</w:t>
      </w:r>
      <w:proofErr w:type="spellEnd"/>
      <w:r w:rsidRPr="005E1C8D">
        <w:rPr>
          <w:rFonts w:ascii="Georgia" w:hAnsi="Georgia"/>
          <w:sz w:val="16"/>
        </w:rPr>
        <w:t xml:space="preserve"> ongoing counterterrorism operations in the international law of self-defense, however, is problematic for several reasons. As a preliminary matter, </w:t>
      </w:r>
      <w:r w:rsidRPr="0010375E">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10375E">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10375E">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3F5283" w:rsidRPr="0010375E" w:rsidRDefault="003F5283" w:rsidP="003F5283">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10375E">
        <w:rPr>
          <w:rStyle w:val="StyleBoldUnderline"/>
          <w:rFonts w:ascii="Georgia" w:hAnsi="Georgia"/>
          <w:highlight w:val="yellow"/>
        </w:rPr>
        <w:t>relying</w:t>
      </w:r>
      <w:r w:rsidRPr="005E1C8D">
        <w:rPr>
          <w:rFonts w:ascii="Georgia" w:hAnsi="Georgia"/>
          <w:sz w:val="16"/>
        </w:rPr>
        <w:t xml:space="preserve"> solely </w:t>
      </w:r>
      <w:r w:rsidRPr="0010375E">
        <w:rPr>
          <w:rStyle w:val="StyleBoldUnderline"/>
          <w:rFonts w:ascii="Georgia" w:hAnsi="Georgia"/>
          <w:highlight w:val="yellow"/>
        </w:rPr>
        <w:t>on</w:t>
      </w:r>
      <w:r w:rsidRPr="005E1C8D">
        <w:rPr>
          <w:rFonts w:ascii="Georgia" w:hAnsi="Georgia"/>
          <w:sz w:val="16"/>
        </w:rPr>
        <w:t xml:space="preserve"> the international law of </w:t>
      </w:r>
      <w:proofErr w:type="spellStart"/>
      <w:r w:rsidRPr="0010375E">
        <w:rPr>
          <w:rStyle w:val="StyleBoldUnderline"/>
          <w:rFonts w:ascii="Georgia" w:hAnsi="Georgia"/>
          <w:highlight w:val="yellow"/>
        </w:rPr>
        <w:t>self defense</w:t>
      </w:r>
      <w:proofErr w:type="spellEnd"/>
      <w:r w:rsidRPr="005E1C8D">
        <w:rPr>
          <w:rStyle w:val="StyleBoldUnderline"/>
          <w:rFonts w:ascii="Georgia" w:hAnsi="Georgia"/>
          <w:sz w:val="22"/>
        </w:rPr>
        <w:t xml:space="preserve"> would likely </w:t>
      </w:r>
      <w:r w:rsidRPr="0010375E">
        <w:rPr>
          <w:rStyle w:val="StyleBoldUnderline"/>
          <w:rFonts w:ascii="Georgia" w:hAnsi="Georgia"/>
          <w:highlight w:val="yellow"/>
        </w:rPr>
        <w:t>lead to precisely such a result</w:t>
      </w:r>
      <w:r w:rsidRPr="005E1C8D">
        <w:rPr>
          <w:rStyle w:val="StyleBoldUnderline"/>
          <w:rFonts w:ascii="Georgia" w:hAnsi="Georgia"/>
          <w:sz w:val="22"/>
        </w:rPr>
        <w:t>.</w:t>
      </w:r>
    </w:p>
    <w:p w:rsidR="003F5283" w:rsidRPr="005E1C8D" w:rsidRDefault="003F5283" w:rsidP="003F5283">
      <w:pPr>
        <w:rPr>
          <w:rFonts w:ascii="Georgia" w:hAnsi="Georgia"/>
          <w:sz w:val="16"/>
        </w:rPr>
      </w:pPr>
      <w:r w:rsidRPr="005E1C8D">
        <w:rPr>
          <w:rFonts w:ascii="Georgia" w:hAnsi="Georgia"/>
          <w:sz w:val="16"/>
        </w:rPr>
        <w:t xml:space="preserve">The slippery slope problem, however, is not just limited to the United </w:t>
      </w:r>
      <w:proofErr w:type="spellStart"/>
      <w:r w:rsidRPr="005E1C8D">
        <w:rPr>
          <w:rFonts w:ascii="Georgia" w:hAnsi="Georgia"/>
          <w:sz w:val="16"/>
        </w:rPr>
        <w:t>States’s</w:t>
      </w:r>
      <w:proofErr w:type="spellEnd"/>
      <w:r w:rsidRPr="005E1C8D">
        <w:rPr>
          <w:rFonts w:ascii="Georgia" w:hAnsi="Georgia"/>
          <w:sz w:val="16"/>
        </w:rPr>
        <w:t xml:space="preserve"> military actions and the issue of domestic control. </w:t>
      </w:r>
      <w:r w:rsidRPr="005E1C8D">
        <w:rPr>
          <w:rStyle w:val="StyleBoldUnderline"/>
          <w:rFonts w:ascii="Georgia" w:hAnsi="Georgia"/>
          <w:sz w:val="22"/>
        </w:rPr>
        <w:t xml:space="preserve">The </w:t>
      </w:r>
      <w:r w:rsidRPr="0010375E">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makes significant contributions</w:t>
      </w:r>
      <w:r w:rsidRPr="002F5D3F">
        <w:rPr>
          <w:rFonts w:ascii="Georgia" w:hAnsi="Georgia"/>
          <w:sz w:val="16"/>
          <w:highlight w:val="yellow"/>
        </w:rPr>
        <w:t xml:space="preserve">. </w:t>
      </w:r>
      <w:r w:rsidRPr="0010375E">
        <w:rPr>
          <w:rStyle w:val="StyleBoldUnderline"/>
          <w:rFonts w:ascii="Georgia" w:hAnsi="Georgia"/>
          <w:highlight w:val="yellow"/>
        </w:rPr>
        <w:t>Because of</w:t>
      </w:r>
      <w:r w:rsidRPr="005E1C8D">
        <w:rPr>
          <w:rStyle w:val="StyleBoldUnderline"/>
          <w:rFonts w:ascii="Georgia" w:hAnsi="Georgia"/>
          <w:sz w:val="22"/>
        </w:rPr>
        <w:t xml:space="preserve"> this </w:t>
      </w:r>
      <w:r w:rsidRPr="0010375E">
        <w:rPr>
          <w:rStyle w:val="StyleBoldUnderline"/>
          <w:rFonts w:ascii="Georgia" w:hAnsi="Georgia"/>
          <w:highlight w:val="yellow"/>
        </w:rPr>
        <w:t>outsized influence</w:t>
      </w:r>
      <w:r w:rsidRPr="005E1C8D">
        <w:rPr>
          <w:rStyle w:val="StyleBoldUnderline"/>
          <w:rFonts w:ascii="Georgia" w:hAnsi="Georgia"/>
          <w:sz w:val="22"/>
        </w:rPr>
        <w:t xml:space="preserve">, </w:t>
      </w:r>
      <w:r w:rsidRPr="0010375E">
        <w:rPr>
          <w:rStyle w:val="StyleBoldUnderline"/>
          <w:rFonts w:ascii="Georgia" w:hAnsi="Georgia"/>
          <w:highlight w:val="yellow"/>
        </w:rPr>
        <w:t>the U</w:t>
      </w:r>
      <w:r w:rsidRPr="005E1C8D">
        <w:rPr>
          <w:rStyle w:val="StyleBoldUnderline"/>
          <w:rFonts w:ascii="Georgia" w:hAnsi="Georgia"/>
          <w:sz w:val="22"/>
        </w:rPr>
        <w:t xml:space="preserve">nited </w:t>
      </w:r>
      <w:r w:rsidRPr="0010375E">
        <w:rPr>
          <w:rStyle w:val="StyleBoldUnderline"/>
          <w:rFonts w:ascii="Georgia" w:hAnsi="Georgia"/>
          <w:highlight w:val="yellow"/>
        </w:rPr>
        <w:t>S</w:t>
      </w:r>
      <w:r w:rsidRPr="005E1C8D">
        <w:rPr>
          <w:rStyle w:val="StyleBoldUnderline"/>
          <w:rFonts w:ascii="Georgia" w:hAnsi="Georgia"/>
          <w:sz w:val="22"/>
        </w:rPr>
        <w:t xml:space="preserve">tates </w:t>
      </w:r>
      <w:r w:rsidRPr="0010375E">
        <w:rPr>
          <w:rStyle w:val="StyleBoldUnderline"/>
          <w:rFonts w:ascii="Georgia" w:hAnsi="Georgia"/>
          <w:highlight w:val="yellow"/>
        </w:rPr>
        <w:t>should not claim</w:t>
      </w:r>
      <w:r w:rsidRPr="002F5D3F">
        <w:rPr>
          <w:rFonts w:ascii="Georgia" w:hAnsi="Georgia"/>
          <w:sz w:val="16"/>
          <w:highlight w:val="yellow"/>
        </w:rPr>
        <w:t xml:space="preserve"> </w:t>
      </w:r>
      <w:r w:rsidRPr="005E1C8D">
        <w:rPr>
          <w:rFonts w:ascii="Georgia" w:hAnsi="Georgia"/>
          <w:sz w:val="16"/>
        </w:rPr>
        <w:t xml:space="preserve">international </w:t>
      </w:r>
      <w:r w:rsidRPr="0010375E">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10375E">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10375E">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10375E">
        <w:rPr>
          <w:rStyle w:val="StyleBoldUnderline"/>
          <w:rFonts w:ascii="Georgia" w:hAnsi="Georgia"/>
          <w:highlight w:val="yellow"/>
        </w:rPr>
        <w:t>self-</w:t>
      </w:r>
      <w:proofErr w:type="spellStart"/>
      <w:r w:rsidRPr="0010375E">
        <w:rPr>
          <w:rStyle w:val="StyleBoldUnderline"/>
          <w:rFonts w:ascii="Georgia" w:hAnsi="Georgia"/>
          <w:highlight w:val="yellow"/>
        </w:rPr>
        <w:t>defence</w:t>
      </w:r>
      <w:proofErr w:type="spellEnd"/>
      <w:r w:rsidRPr="0010375E">
        <w:rPr>
          <w:rStyle w:val="StyleBoldUnderline"/>
          <w:rFonts w:ascii="Georgia" w:hAnsi="Georgia"/>
          <w:highlight w:val="yellow"/>
        </w:rPr>
        <w:t xml:space="preserve"> </w:t>
      </w:r>
      <w:r w:rsidRPr="0010375E">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F61715">
        <w:rPr>
          <w:rStyle w:val="Emphasis"/>
          <w:rFonts w:ascii="Georgia" w:hAnsi="Georgia"/>
          <w:highlight w:val="yellow"/>
        </w:rPr>
        <w:t xml:space="preserve">the result </w:t>
      </w:r>
      <w:r w:rsidRPr="0010375E">
        <w:rPr>
          <w:rStyle w:val="Emphasis"/>
          <w:rFonts w:ascii="Georgia" w:hAnsi="Georgia"/>
          <w:highlight w:val="yellow"/>
        </w:rPr>
        <w:t>would be chaos</w:t>
      </w:r>
      <w:r w:rsidRPr="005E1C8D">
        <w:rPr>
          <w:rFonts w:ascii="Georgia" w:hAnsi="Georgia"/>
          <w:sz w:val="16"/>
        </w:rPr>
        <w:t xml:space="preserve">.”148 </w:t>
      </w:r>
    </w:p>
    <w:p w:rsidR="003F5283" w:rsidRPr="005E1C8D" w:rsidRDefault="003F5283" w:rsidP="003F5283">
      <w:pPr>
        <w:rPr>
          <w:rFonts w:ascii="Georgia" w:hAnsi="Georgia"/>
          <w:sz w:val="16"/>
        </w:rPr>
      </w:pPr>
      <w:r w:rsidRPr="0010375E">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10375E">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10375E">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10375E">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10375E">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F61715">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w:t>
      </w:r>
      <w:proofErr w:type="spellStart"/>
      <w:r w:rsidRPr="005E1C8D">
        <w:rPr>
          <w:rFonts w:ascii="Georgia" w:hAnsi="Georgia"/>
          <w:sz w:val="16"/>
        </w:rPr>
        <w:t>pursu</w:t>
      </w:r>
      <w:proofErr w:type="spellEnd"/>
      <w:r w:rsidRPr="005E1C8D">
        <w:rPr>
          <w:rFonts w:ascii="Georgia" w:hAnsi="Georgia"/>
          <w:sz w:val="16"/>
        </w:rPr>
        <w:t>[</w:t>
      </w:r>
      <w:proofErr w:type="spellStart"/>
      <w:r w:rsidRPr="005E1C8D">
        <w:rPr>
          <w:rFonts w:ascii="Georgia" w:hAnsi="Georgia"/>
          <w:sz w:val="16"/>
        </w:rPr>
        <w:t>ing</w:t>
      </w:r>
      <w:proofErr w:type="spellEnd"/>
      <w:r w:rsidRPr="005E1C8D">
        <w:rPr>
          <w:rFonts w:ascii="Georgia" w:hAnsi="Georgia"/>
          <w:sz w:val="16"/>
        </w:rPr>
        <w:t xml:space="preserve">] a rules-based international system that can advance our own interests by serving mutual interests.”149 Defense Department General Counsel </w:t>
      </w:r>
      <w:proofErr w:type="spellStart"/>
      <w:r w:rsidRPr="005E1C8D">
        <w:rPr>
          <w:rFonts w:ascii="Georgia" w:hAnsi="Georgia"/>
          <w:sz w:val="16"/>
        </w:rPr>
        <w:t>Jeh</w:t>
      </w:r>
      <w:proofErr w:type="spellEnd"/>
      <w:r w:rsidRPr="005E1C8D">
        <w:rPr>
          <w:rFonts w:ascii="Georgia" w:hAnsi="Georgia"/>
          <w:sz w:val="16"/>
        </w:rPr>
        <w:t xml:space="preserve"> Johnson has argued that “[a]</w:t>
      </w:r>
      <w:proofErr w:type="spellStart"/>
      <w:r w:rsidRPr="005E1C8D">
        <w:rPr>
          <w:rFonts w:ascii="Georgia" w:hAnsi="Georgia"/>
          <w:sz w:val="16"/>
        </w:rPr>
        <w:t>gainst</w:t>
      </w:r>
      <w:proofErr w:type="spellEnd"/>
      <w:r w:rsidRPr="005E1C8D">
        <w:rPr>
          <w:rFonts w:ascii="Georgia" w:hAnsi="Georgia"/>
          <w:sz w:val="16"/>
        </w:rPr>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5E1C8D">
        <w:rPr>
          <w:rFonts w:ascii="Georgia" w:hAnsi="Georgia"/>
          <w:sz w:val="16"/>
        </w:rPr>
        <w:t>adher</w:t>
      </w:r>
      <w:proofErr w:type="spellEnd"/>
      <w:r w:rsidRPr="005E1C8D">
        <w:rPr>
          <w:rFonts w:ascii="Georgia" w:hAnsi="Georgia"/>
          <w:sz w:val="16"/>
        </w:rPr>
        <w:t>[e] to a stricter interpretation of the rule of law as an essential part of the wider strategy” of “turning the page on the past [and rooting] counterterrorism efforts within a more durable, legal foundation.”152</w:t>
      </w:r>
    </w:p>
    <w:p w:rsidR="003F5283" w:rsidRPr="005E1C8D" w:rsidRDefault="003F5283" w:rsidP="003F5283">
      <w:pPr>
        <w:rPr>
          <w:rFonts w:ascii="Georgia" w:hAnsi="Georgia"/>
          <w:sz w:val="16"/>
        </w:rPr>
      </w:pPr>
      <w:r w:rsidRPr="005E1C8D">
        <w:rPr>
          <w:rStyle w:val="StyleBoldUnderline"/>
          <w:rFonts w:ascii="Georgia" w:hAnsi="Georgia"/>
          <w:sz w:val="22"/>
        </w:rPr>
        <w:t xml:space="preserve">Widely </w:t>
      </w:r>
      <w:r w:rsidRPr="0010375E">
        <w:rPr>
          <w:rStyle w:val="StyleBoldUnderline"/>
          <w:rFonts w:ascii="Georgia" w:hAnsi="Georgia"/>
          <w:highlight w:val="yellow"/>
        </w:rPr>
        <w:t>accepted legal arguments</w:t>
      </w:r>
      <w:r w:rsidRPr="002F5D3F">
        <w:rPr>
          <w:rFonts w:ascii="Georgia" w:hAnsi="Georgia"/>
          <w:sz w:val="16"/>
          <w:highlight w:val="yellow"/>
        </w:rPr>
        <w:t xml:space="preserve"> </w:t>
      </w:r>
      <w:r w:rsidRPr="005E1C8D">
        <w:rPr>
          <w:rFonts w:ascii="Georgia" w:hAnsi="Georgia"/>
          <w:sz w:val="16"/>
        </w:rPr>
        <w:t xml:space="preserve">also </w:t>
      </w:r>
      <w:r w:rsidRPr="0010375E">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 xml:space="preserve">U.S. strategy </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-à-</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 xml:space="preserve"> China focuses on binding that nation to international norms as it gains power in East Asia</w:t>
      </w:r>
      <w:r w:rsidRPr="005E1C8D">
        <w:rPr>
          <w:rFonts w:ascii="Georgia" w:hAnsi="Georgia"/>
          <w:sz w:val="16"/>
        </w:rPr>
        <w:t xml:space="preserve">.154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10375E">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10375E">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3F5283" w:rsidRPr="005E1C8D" w:rsidRDefault="003F5283" w:rsidP="003F5283">
      <w:pPr>
        <w:rPr>
          <w:rFonts w:ascii="Georgia" w:hAnsi="Georgia"/>
          <w:sz w:val="16"/>
        </w:rPr>
      </w:pPr>
      <w:proofErr w:type="spellStart"/>
      <w:r w:rsidRPr="0010375E">
        <w:rPr>
          <w:rStyle w:val="CitationChar"/>
          <w:rFonts w:ascii="Georgia" w:hAnsi="Georgia"/>
          <w:sz w:val="20"/>
        </w:rPr>
        <w:t>Delahunty</w:t>
      </w:r>
      <w:proofErr w:type="spellEnd"/>
      <w:r w:rsidRPr="005E1C8D">
        <w:rPr>
          <w:rFonts w:ascii="Georgia" w:hAnsi="Georgia"/>
          <w:sz w:val="16"/>
        </w:rPr>
        <w:t xml:space="preserve">, associate prof – U St. Thomas Law, and </w:t>
      </w:r>
      <w:proofErr w:type="spellStart"/>
      <w:r w:rsidRPr="005E1C8D">
        <w:rPr>
          <w:rFonts w:ascii="Georgia" w:hAnsi="Georgia"/>
          <w:sz w:val="16"/>
        </w:rPr>
        <w:t>Yoo</w:t>
      </w:r>
      <w:proofErr w:type="spellEnd"/>
      <w:r w:rsidRPr="005E1C8D">
        <w:rPr>
          <w:rFonts w:ascii="Georgia" w:hAnsi="Georgia"/>
          <w:sz w:val="16"/>
        </w:rPr>
        <w:t>, law prof – UC Berkeley, ‘</w:t>
      </w:r>
      <w:r w:rsidRPr="0010375E">
        <w:rPr>
          <w:rStyle w:val="CitationChar"/>
          <w:rFonts w:ascii="Georgia" w:hAnsi="Georgia"/>
          <w:sz w:val="20"/>
        </w:rPr>
        <w:t>10</w:t>
      </w:r>
    </w:p>
    <w:p w:rsidR="003F5283" w:rsidRPr="005E1C8D" w:rsidRDefault="003F5283" w:rsidP="003F5283">
      <w:pPr>
        <w:rPr>
          <w:rFonts w:ascii="Georgia" w:hAnsi="Georgia"/>
          <w:sz w:val="16"/>
        </w:rPr>
      </w:pPr>
      <w:r w:rsidRPr="005E1C8D">
        <w:rPr>
          <w:rFonts w:ascii="Georgia" w:hAnsi="Georgia"/>
          <w:sz w:val="16"/>
        </w:rPr>
        <w:t>(Robert and John, 59 DePaul L. Rev. 803)</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Finally, the </w:t>
      </w:r>
      <w:r w:rsidRPr="0010375E">
        <w:rPr>
          <w:rStyle w:val="StyleBoldUnderline"/>
          <w:rFonts w:ascii="Georgia" w:hAnsi="Georgia"/>
          <w:highlight w:val="yellow"/>
        </w:rPr>
        <w:t xml:space="preserve">extension of IHRL to armed conflict may have </w:t>
      </w:r>
      <w:r w:rsidRPr="0010375E">
        <w:rPr>
          <w:rStyle w:val="Emphasis"/>
          <w:rFonts w:ascii="Georgia" w:hAnsi="Georgia"/>
          <w:highlight w:val="yellow"/>
        </w:rPr>
        <w:t>significant consequences</w:t>
      </w:r>
      <w:r w:rsidRPr="005E1C8D">
        <w:rPr>
          <w:rStyle w:val="StyleBoldUnderline"/>
          <w:rFonts w:ascii="Georgia" w:hAnsi="Georgia"/>
          <w:sz w:val="22"/>
        </w:rPr>
        <w:t xml:space="preserve"> </w:t>
      </w:r>
      <w:r w:rsidRPr="0010375E">
        <w:rPr>
          <w:rStyle w:val="StyleBoldUnderline"/>
          <w:rFonts w:ascii="Georgia" w:hAnsi="Georgia"/>
          <w:highlight w:val="yellow"/>
        </w:rPr>
        <w:t>for</w:t>
      </w:r>
      <w:r w:rsidRPr="005E1C8D">
        <w:rPr>
          <w:rStyle w:val="StyleBoldUnderline"/>
          <w:rFonts w:ascii="Georgia" w:hAnsi="Georgia"/>
          <w:sz w:val="22"/>
        </w:rPr>
        <w:t xml:space="preserve"> the success of </w:t>
      </w:r>
      <w:r w:rsidRPr="0010375E">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10375E">
        <w:rPr>
          <w:rStyle w:val="StyleBoldUnderline"/>
          <w:rFonts w:ascii="Georgia" w:hAnsi="Georgia"/>
          <w:highlight w:val="yellow"/>
        </w:rPr>
        <w:t xml:space="preserve">LOAC represent the delicate balancing between the </w:t>
      </w:r>
      <w:r w:rsidRPr="0010375E">
        <w:rPr>
          <w:rStyle w:val="StyleBoldUnderline"/>
          <w:rFonts w:ascii="Georgia" w:hAnsi="Georgia"/>
          <w:highlight w:val="yellow"/>
        </w:rPr>
        <w:lastRenderedPageBreak/>
        <w:t>imperatives of combat and</w:t>
      </w:r>
      <w:r w:rsidRPr="005E1C8D">
        <w:rPr>
          <w:rFonts w:ascii="Georgia" w:hAnsi="Georgia"/>
          <w:sz w:val="16"/>
        </w:rPr>
        <w:t xml:space="preserve"> the </w:t>
      </w:r>
      <w:r w:rsidRPr="0010375E">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10375E">
        <w:rPr>
          <w:rStyle w:val="StyleBoldUnderline"/>
          <w:rFonts w:ascii="Georgia" w:hAnsi="Georgia"/>
          <w:highlight w:val="yellow"/>
        </w:rPr>
        <w:t>LOAC</w:t>
      </w:r>
      <w:r w:rsidRPr="005E1C8D">
        <w:rPr>
          <w:rStyle w:val="StyleBoldUnderline"/>
          <w:rFonts w:ascii="Georgia" w:hAnsi="Georgia"/>
          <w:sz w:val="22"/>
        </w:rPr>
        <w:t xml:space="preserve"> has been </w:t>
      </w:r>
      <w:r w:rsidRPr="0010375E">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10375E">
        <w:rPr>
          <w:rStyle w:val="StyleBoldUnderline"/>
          <w:rFonts w:ascii="Georgia" w:hAnsi="Georgia"/>
          <w:highlight w:val="yellow"/>
        </w:rPr>
        <w:t>nations will refrain from using</w:t>
      </w:r>
      <w:r w:rsidRPr="0010375E">
        <w:rPr>
          <w:rFonts w:ascii="Georgia" w:hAnsi="Georgia"/>
          <w:b/>
        </w:rPr>
        <w:t xml:space="preserve"> </w:t>
      </w:r>
      <w:r w:rsidRPr="0010375E">
        <w:rPr>
          <w:rStyle w:val="Emphasis"/>
          <w:rFonts w:ascii="Georgia" w:hAnsi="Georgia"/>
          <w:highlight w:val="yellow"/>
        </w:rPr>
        <w:t>w</w:t>
      </w:r>
      <w:r w:rsidRPr="005E1C8D">
        <w:rPr>
          <w:rFonts w:ascii="Georgia" w:hAnsi="Georgia"/>
          <w:sz w:val="16"/>
        </w:rPr>
        <w:t xml:space="preserve">eapons of </w:t>
      </w:r>
      <w:r w:rsidRPr="0010375E">
        <w:rPr>
          <w:rStyle w:val="Emphasis"/>
          <w:rFonts w:ascii="Georgia" w:hAnsi="Georgia"/>
          <w:highlight w:val="yellow"/>
        </w:rPr>
        <w:t>m</w:t>
      </w:r>
      <w:r w:rsidRPr="005E1C8D">
        <w:rPr>
          <w:rFonts w:ascii="Georgia" w:hAnsi="Georgia"/>
          <w:sz w:val="16"/>
        </w:rPr>
        <w:t xml:space="preserve">ass </w:t>
      </w:r>
      <w:r w:rsidRPr="0010375E">
        <w:rPr>
          <w:rStyle w:val="Emphasis"/>
          <w:rFonts w:ascii="Georgia" w:hAnsi="Georgia"/>
          <w:highlight w:val="yellow"/>
        </w:rPr>
        <w:t>d</w:t>
      </w:r>
      <w:r w:rsidRPr="005E1C8D">
        <w:rPr>
          <w:rFonts w:ascii="Georgia" w:hAnsi="Georgia"/>
          <w:sz w:val="16"/>
        </w:rPr>
        <w:t xml:space="preserve">estruction </w:t>
      </w:r>
      <w:r w:rsidRPr="0010375E">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10375E">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F61715">
        <w:rPr>
          <w:rStyle w:val="StyleBoldUnderline"/>
          <w:rFonts w:ascii="Georgia" w:hAnsi="Georgia"/>
          <w:highlight w:val="yellow"/>
        </w:rPr>
        <w:t xml:space="preserve">It has been one of the triumphs of international law to </w:t>
      </w:r>
      <w:r w:rsidRPr="00F61715">
        <w:rPr>
          <w:rStyle w:val="Emphasis"/>
          <w:rFonts w:ascii="Georgia" w:hAnsi="Georgia"/>
          <w:highlight w:val="yellow"/>
        </w:rPr>
        <w:t>increase</w:t>
      </w:r>
      <w:r w:rsidRPr="00A42A92">
        <w:rPr>
          <w:rFonts w:ascii="Georgia" w:hAnsi="Georgia"/>
          <w:sz w:val="16"/>
          <w:highlight w:val="yellow"/>
        </w:rPr>
        <w:t xml:space="preserve"> the </w:t>
      </w:r>
      <w:r w:rsidRPr="00F61715">
        <w:rPr>
          <w:rStyle w:val="Emphasis"/>
          <w:rFonts w:ascii="Georgia" w:hAnsi="Georgia"/>
          <w:highlight w:val="yellow"/>
        </w:rPr>
        <w:t>restrictions on</w:t>
      </w:r>
      <w:r w:rsidRPr="005E1C8D">
        <w:rPr>
          <w:rFonts w:ascii="Georgia" w:hAnsi="Georgia"/>
          <w:sz w:val="16"/>
        </w:rPr>
        <w:t xml:space="preserve"> the use of unnecessarily </w:t>
      </w:r>
      <w:r w:rsidRPr="00F61715">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3F5283" w:rsidRPr="005E1C8D" w:rsidRDefault="003F5283" w:rsidP="003F5283">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10375E">
        <w:rPr>
          <w:rStyle w:val="Emphasis"/>
          <w:rFonts w:ascii="Georgia" w:hAnsi="Georgia"/>
          <w:highlight w:val="yellow"/>
        </w:rPr>
        <w:t>compliance</w:t>
      </w:r>
      <w:r w:rsidRPr="005E1C8D">
        <w:rPr>
          <w:rFonts w:ascii="Georgia" w:hAnsi="Georgia"/>
          <w:sz w:val="16"/>
        </w:rPr>
        <w:t xml:space="preserve"> with international law </w:t>
      </w:r>
      <w:r w:rsidRPr="0010375E">
        <w:rPr>
          <w:rStyle w:val="Emphasis"/>
          <w:rFonts w:ascii="Georgia" w:hAnsi="Georgia"/>
          <w:highlight w:val="yellow"/>
        </w:rPr>
        <w:t>will decline.</w:t>
      </w:r>
      <w:r w:rsidRPr="002F5D3F">
        <w:rPr>
          <w:rFonts w:ascii="Georgia" w:hAnsi="Georgia"/>
          <w:sz w:val="16"/>
          <w:highlight w:val="yellow"/>
        </w:rPr>
        <w:t xml:space="preserve"> </w:t>
      </w:r>
      <w:r w:rsidRPr="0010375E">
        <w:rPr>
          <w:rStyle w:val="StyleBoldUnderline"/>
          <w:rFonts w:ascii="Georgia" w:hAnsi="Georgia"/>
          <w:highlight w:val="yellow"/>
        </w:rPr>
        <w:t xml:space="preserve">If nations must balance their </w:t>
      </w:r>
      <w:proofErr w:type="gramStart"/>
      <w:r w:rsidRPr="0010375E">
        <w:rPr>
          <w:rStyle w:val="StyleBoldUnderline"/>
          <w:rFonts w:ascii="Georgia" w:hAnsi="Georgia"/>
          <w:highlight w:val="yellow"/>
        </w:rPr>
        <w:t>security</w:t>
      </w:r>
      <w:r w:rsidRPr="005E1C8D">
        <w:rPr>
          <w:rFonts w:ascii="Georgia" w:hAnsi="Georgia"/>
          <w:sz w:val="16"/>
        </w:rPr>
        <w:t xml:space="preserve">  [</w:t>
      </w:r>
      <w:proofErr w:type="gramEnd"/>
      <w:r w:rsidRPr="005E1C8D">
        <w:rPr>
          <w:rFonts w:ascii="Georgia" w:hAnsi="Georgia"/>
          <w:sz w:val="16"/>
        </w:rPr>
        <w:t xml:space="preserve">*849]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10375E">
        <w:rPr>
          <w:rStyle w:val="StyleBoldUnderline"/>
          <w:rFonts w:ascii="Georgia" w:hAnsi="Georgia"/>
          <w:highlight w:val="yellow"/>
        </w:rPr>
        <w:t xml:space="preserve">Rather than attempt to </w:t>
      </w:r>
      <w:r w:rsidRPr="0010375E">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10375E">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10375E">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10375E">
        <w:rPr>
          <w:rStyle w:val="StyleBoldUnderline"/>
          <w:rFonts w:ascii="Georgia" w:hAnsi="Georgia"/>
          <w:highlight w:val="yellow"/>
        </w:rPr>
        <w:t>designed for armed</w:t>
      </w:r>
      <w:r w:rsidRPr="005E1C8D">
        <w:rPr>
          <w:rStyle w:val="StyleBoldUnderline"/>
          <w:rFonts w:ascii="Georgia" w:hAnsi="Georgia"/>
          <w:sz w:val="22"/>
        </w:rPr>
        <w:t xml:space="preserve"> </w:t>
      </w:r>
      <w:r w:rsidRPr="0010375E">
        <w:rPr>
          <w:rStyle w:val="StyleBoldUnderline"/>
          <w:rFonts w:ascii="Georgia" w:hAnsi="Georgia"/>
          <w:highlight w:val="yellow"/>
        </w:rPr>
        <w:t>conflict</w:t>
      </w:r>
      <w:r w:rsidRPr="005E1C8D">
        <w:rPr>
          <w:rStyle w:val="StyleBoldUnderline"/>
          <w:rFonts w:ascii="Georgia" w:hAnsi="Georgia"/>
          <w:sz w:val="22"/>
        </w:rPr>
        <w:t>.</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 xml:space="preserve">LOAC key to regulate cyber development—prevents spillover of the </w:t>
      </w:r>
      <w:proofErr w:type="spellStart"/>
      <w:r w:rsidRPr="0010375E">
        <w:rPr>
          <w:rFonts w:ascii="Georgia" w:hAnsi="Georgia" w:cs="Arial"/>
        </w:rPr>
        <w:t>Stuxtnet</w:t>
      </w:r>
      <w:proofErr w:type="spellEnd"/>
      <w:r w:rsidRPr="0010375E">
        <w:rPr>
          <w:rFonts w:ascii="Georgia" w:hAnsi="Georgia" w:cs="Arial"/>
        </w:rPr>
        <w:t xml:space="preserve"> precedent</w:t>
      </w:r>
    </w:p>
    <w:p w:rsidR="003F5283" w:rsidRPr="005E1C8D" w:rsidRDefault="003F5283" w:rsidP="003F5283">
      <w:pPr>
        <w:rPr>
          <w:rFonts w:ascii="Georgia" w:hAnsi="Georgia"/>
          <w:sz w:val="16"/>
        </w:rPr>
      </w:pPr>
      <w:r w:rsidRPr="005E1C8D">
        <w:rPr>
          <w:rFonts w:ascii="Georgia" w:hAnsi="Georgia"/>
          <w:sz w:val="16"/>
        </w:rPr>
        <w:t xml:space="preserve">Jeremy </w:t>
      </w:r>
      <w:r w:rsidRPr="0010375E">
        <w:rPr>
          <w:rStyle w:val="StyleStyleBold12pt"/>
          <w:rFonts w:ascii="Georgia" w:hAnsi="Georgia"/>
          <w:sz w:val="20"/>
        </w:rPr>
        <w:t>Richmond</w:t>
      </w:r>
      <w:r w:rsidRPr="005E1C8D">
        <w:rPr>
          <w:rFonts w:ascii="Georgia" w:hAnsi="Georgia"/>
          <w:sz w:val="16"/>
        </w:rPr>
        <w:t>, J.D., March 20</w:t>
      </w:r>
      <w:r w:rsidRPr="0010375E">
        <w:rPr>
          <w:rStyle w:val="StyleStyleBold12pt"/>
          <w:rFonts w:ascii="Georgia" w:hAnsi="Georgia"/>
          <w:sz w:val="20"/>
        </w:rPr>
        <w:t>12</w:t>
      </w:r>
      <w:r w:rsidRPr="005E1C8D">
        <w:rPr>
          <w:rFonts w:ascii="Georgia" w:hAnsi="Georgia"/>
          <w:sz w:val="16"/>
        </w:rPr>
        <w:t>, NOTE: EVOLVING BATTLEFIELDS DOES STUXNET DEMONSTRATE A NEED FOR MODIFICATIONS TO THE LAW OF ARMED CONFLICT</w:t>
      </w:r>
      <w:proofErr w:type="gramStart"/>
      <w:r w:rsidRPr="005E1C8D">
        <w:rPr>
          <w:rFonts w:ascii="Georgia" w:hAnsi="Georgia"/>
          <w:sz w:val="16"/>
        </w:rPr>
        <w:t>?,</w:t>
      </w:r>
      <w:proofErr w:type="gramEnd"/>
      <w:r w:rsidRPr="005E1C8D">
        <w:rPr>
          <w:rFonts w:ascii="Georgia" w:hAnsi="Georgia"/>
          <w:sz w:val="16"/>
        </w:rPr>
        <w:t xml:space="preserve"> 35 Fordham Int'l L.J. 842</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proofErr w:type="spellStart"/>
      <w:r w:rsidRPr="0010375E">
        <w:rPr>
          <w:rStyle w:val="StyleBoldUnderline"/>
          <w:rFonts w:ascii="Georgia" w:hAnsi="Georgia"/>
          <w:highlight w:val="yellow"/>
        </w:rPr>
        <w:t>Stuxnet</w:t>
      </w:r>
      <w:proofErr w:type="spellEnd"/>
      <w:r w:rsidRPr="005E1C8D">
        <w:rPr>
          <w:rFonts w:ascii="Georgia" w:hAnsi="Georgia"/>
          <w:sz w:val="16"/>
        </w:rPr>
        <w:t xml:space="preserve"> almost </w:t>
      </w:r>
      <w:r w:rsidRPr="005E1C8D">
        <w:rPr>
          <w:rStyle w:val="StyleBoldUnderline"/>
          <w:rFonts w:ascii="Georgia" w:hAnsi="Georgia"/>
          <w:sz w:val="22"/>
        </w:rPr>
        <w:t>certainly foreshadows a fundamental change in modern warfare</w:t>
      </w:r>
      <w:r w:rsidRPr="005E1C8D">
        <w:rPr>
          <w:rFonts w:ascii="Georgia" w:hAnsi="Georgia"/>
          <w:sz w:val="16"/>
        </w:rPr>
        <w:t xml:space="preserve">. </w:t>
      </w:r>
      <w:r w:rsidRPr="005E1C8D">
        <w:rPr>
          <w:rStyle w:val="StyleBoldUnderline"/>
          <w:rFonts w:ascii="Georgia" w:hAnsi="Georgia"/>
          <w:sz w:val="22"/>
        </w:rPr>
        <w:t xml:space="preserve">It demonstrates </w:t>
      </w:r>
      <w:r w:rsidRPr="00F61715">
        <w:rPr>
          <w:rStyle w:val="StyleBoldUnderline"/>
          <w:rFonts w:ascii="Georgia" w:hAnsi="Georgia"/>
          <w:highlight w:val="yellow"/>
        </w:rPr>
        <w:t xml:space="preserve">that a well-orchestrated </w:t>
      </w:r>
      <w:r w:rsidRPr="0010375E">
        <w:rPr>
          <w:rStyle w:val="StyleBoldUnderline"/>
          <w:rFonts w:ascii="Georgia" w:hAnsi="Georgia"/>
          <w:highlight w:val="yellow"/>
        </w:rPr>
        <w:t xml:space="preserve">CNA can </w:t>
      </w:r>
      <w:r w:rsidRPr="005E1C8D">
        <w:rPr>
          <w:rStyle w:val="StyleBoldUnderline"/>
          <w:rFonts w:ascii="Georgia" w:hAnsi="Georgia"/>
          <w:sz w:val="22"/>
        </w:rPr>
        <w:t xml:space="preserve">strike a target </w:t>
      </w:r>
      <w:r w:rsidRPr="0010375E">
        <w:rPr>
          <w:rStyle w:val="StyleBoldUnderline"/>
          <w:rFonts w:ascii="Georgia" w:hAnsi="Georgia"/>
          <w:highlight w:val="yellow"/>
        </w:rPr>
        <w:t>with greater precision</w:t>
      </w:r>
      <w:r w:rsidRPr="005E1C8D">
        <w:rPr>
          <w:rFonts w:ascii="Georgia" w:hAnsi="Georgia"/>
          <w:sz w:val="16"/>
        </w:rPr>
        <w:t xml:space="preserve">, greater </w:t>
      </w:r>
      <w:r w:rsidRPr="005E1C8D">
        <w:rPr>
          <w:rStyle w:val="StyleBoldUnderline"/>
          <w:rFonts w:ascii="Georgia" w:hAnsi="Georgia"/>
          <w:sz w:val="22"/>
        </w:rPr>
        <w:t>damage</w:t>
      </w:r>
      <w:r w:rsidRPr="005E1C8D">
        <w:rPr>
          <w:rFonts w:ascii="Georgia" w:hAnsi="Georgia"/>
          <w:sz w:val="16"/>
        </w:rPr>
        <w:t xml:space="preserve"> to the enemy, </w:t>
      </w:r>
      <w:r w:rsidRPr="005E1C8D">
        <w:rPr>
          <w:rStyle w:val="StyleBoldUnderline"/>
          <w:rFonts w:ascii="Georgia" w:hAnsi="Georgia"/>
          <w:sz w:val="22"/>
        </w:rPr>
        <w:t>and less collateral</w:t>
      </w:r>
      <w:r w:rsidRPr="005E1C8D">
        <w:rPr>
          <w:rFonts w:ascii="Georgia" w:hAnsi="Georgia"/>
          <w:sz w:val="16"/>
        </w:rPr>
        <w:t xml:space="preserve"> loss of life and property </w:t>
      </w:r>
      <w:r w:rsidRPr="005E1C8D">
        <w:rPr>
          <w:rStyle w:val="StyleBoldUnderline"/>
          <w:rFonts w:ascii="Georgia" w:hAnsi="Georgia"/>
          <w:sz w:val="22"/>
        </w:rPr>
        <w:t>than a kinetic weapon</w:t>
      </w:r>
      <w:r w:rsidRPr="005E1C8D">
        <w:rPr>
          <w:rFonts w:ascii="Georgia" w:hAnsi="Georgia"/>
          <w:sz w:val="16"/>
        </w:rPr>
        <w:t>. Will the change in warfare</w:t>
      </w:r>
      <w:proofErr w:type="gramStart"/>
      <w:r w:rsidRPr="005E1C8D">
        <w:rPr>
          <w:rFonts w:ascii="Georgia" w:hAnsi="Georgia"/>
          <w:sz w:val="16"/>
        </w:rPr>
        <w:t>,  [</w:t>
      </w:r>
      <w:proofErr w:type="gramEnd"/>
      <w:r w:rsidRPr="005E1C8D">
        <w:rPr>
          <w:rFonts w:ascii="Georgia" w:hAnsi="Georgia"/>
          <w:sz w:val="16"/>
        </w:rPr>
        <w:t>*894]  however, be so drastic that it also necessitates a change in the LOAC? The answer appears to be both "yes" and "no."</w:t>
      </w:r>
    </w:p>
    <w:p w:rsidR="003F5283" w:rsidRPr="005E1C8D" w:rsidRDefault="003F5283" w:rsidP="003F5283">
      <w:pPr>
        <w:rPr>
          <w:rFonts w:ascii="Georgia" w:hAnsi="Georgia"/>
          <w:sz w:val="16"/>
        </w:rPr>
      </w:pPr>
      <w:r w:rsidRPr="005E1C8D">
        <w:rPr>
          <w:rStyle w:val="StyleBoldUnderline"/>
          <w:rFonts w:ascii="Georgia" w:hAnsi="Georgia"/>
          <w:sz w:val="22"/>
        </w:rPr>
        <w:t xml:space="preserve">The principles of distinction, discrimination, and proportionality, when applied to </w:t>
      </w:r>
      <w:proofErr w:type="spellStart"/>
      <w:r w:rsidRPr="005E1C8D">
        <w:rPr>
          <w:rStyle w:val="StyleBoldUnderline"/>
          <w:rFonts w:ascii="Georgia" w:hAnsi="Georgia"/>
          <w:sz w:val="22"/>
        </w:rPr>
        <w:t>Stuxnet</w:t>
      </w:r>
      <w:proofErr w:type="spellEnd"/>
      <w:r w:rsidRPr="005E1C8D">
        <w:rPr>
          <w:rStyle w:val="StyleBoldUnderline"/>
          <w:rFonts w:ascii="Georgia" w:hAnsi="Georgia"/>
          <w:sz w:val="22"/>
        </w:rPr>
        <w:t>, further the LOAC policy goals of reducing overall destruction in warfare and reducing unnecessary harm to civilians and civilian property</w:t>
      </w:r>
      <w:r w:rsidRPr="005E1C8D">
        <w:rPr>
          <w:rFonts w:ascii="Georgia" w:hAnsi="Georgia"/>
          <w:sz w:val="16"/>
        </w:rPr>
        <w:t xml:space="preserve">. Further, evidence that </w:t>
      </w:r>
      <w:proofErr w:type="spellStart"/>
      <w:r w:rsidRPr="0010375E">
        <w:rPr>
          <w:rStyle w:val="StyleBoldUnderline"/>
          <w:rFonts w:ascii="Georgia" w:hAnsi="Georgia"/>
          <w:highlight w:val="yellow"/>
        </w:rPr>
        <w:t>Stuxnet's</w:t>
      </w:r>
      <w:proofErr w:type="spellEnd"/>
      <w:r w:rsidRPr="0010375E">
        <w:rPr>
          <w:rStyle w:val="StyleBoldUnderline"/>
          <w:rFonts w:ascii="Georgia" w:hAnsi="Georgia"/>
          <w:highlight w:val="yellow"/>
        </w:rPr>
        <w:t xml:space="preserve"> programmers</w:t>
      </w:r>
      <w:r w:rsidRPr="005E1C8D">
        <w:rPr>
          <w:rFonts w:ascii="Georgia" w:hAnsi="Georgia"/>
          <w:sz w:val="16"/>
        </w:rPr>
        <w:t xml:space="preserve"> may have </w:t>
      </w:r>
      <w:r w:rsidRPr="0010375E">
        <w:rPr>
          <w:rStyle w:val="StyleBoldUnderline"/>
          <w:rFonts w:ascii="Georgia" w:hAnsi="Georgia"/>
          <w:highlight w:val="yellow"/>
        </w:rPr>
        <w:t>designed it to conform with the LOAC</w:t>
      </w:r>
      <w:r w:rsidRPr="005E1C8D">
        <w:rPr>
          <w:rFonts w:ascii="Georgia" w:hAnsi="Georgia"/>
          <w:sz w:val="16"/>
        </w:rPr>
        <w:t xml:space="preserve">, and </w:t>
      </w:r>
      <w:r w:rsidRPr="0010375E">
        <w:rPr>
          <w:rStyle w:val="StyleBoldUnderline"/>
          <w:rFonts w:ascii="Georgia" w:hAnsi="Georgia"/>
          <w:highlight w:val="yellow"/>
        </w:rPr>
        <w:t>the subsequent benefits that that conformity brought, demonstrates that compliance with the LOAC is possible, practical, and beneficia</w:t>
      </w:r>
      <w:r w:rsidRPr="005E1C8D">
        <w:rPr>
          <w:rStyle w:val="StyleBoldUnderline"/>
          <w:rFonts w:ascii="Georgia" w:hAnsi="Georgia"/>
          <w:sz w:val="22"/>
        </w:rPr>
        <w:t>l</w:t>
      </w:r>
      <w:r w:rsidRPr="005E1C8D">
        <w:rPr>
          <w:rFonts w:ascii="Georgia" w:hAnsi="Georgia"/>
          <w:sz w:val="16"/>
        </w:rPr>
        <w:t xml:space="preserve">. In this respect, </w:t>
      </w:r>
      <w:r w:rsidRPr="0010375E">
        <w:rPr>
          <w:rStyle w:val="Emphasis"/>
          <w:rFonts w:ascii="Georgia" w:hAnsi="Georgia"/>
        </w:rPr>
        <w:t xml:space="preserve">the </w:t>
      </w:r>
      <w:r w:rsidRPr="0010375E">
        <w:rPr>
          <w:rStyle w:val="Emphasis"/>
          <w:rFonts w:ascii="Georgia" w:hAnsi="Georgia"/>
          <w:highlight w:val="yellow"/>
        </w:rPr>
        <w:t xml:space="preserve">LOAC seems to adequately regulate </w:t>
      </w:r>
      <w:proofErr w:type="spellStart"/>
      <w:r w:rsidRPr="0010375E">
        <w:rPr>
          <w:rStyle w:val="Emphasis"/>
          <w:rFonts w:ascii="Georgia" w:hAnsi="Georgia"/>
          <w:highlight w:val="yellow"/>
        </w:rPr>
        <w:t>Stuxnet</w:t>
      </w:r>
      <w:proofErr w:type="spellEnd"/>
      <w:r w:rsidRPr="005E1C8D">
        <w:rPr>
          <w:rFonts w:ascii="Georgia" w:hAnsi="Georgia"/>
          <w:sz w:val="16"/>
        </w:rPr>
        <w:t xml:space="preserve">. </w:t>
      </w:r>
      <w:proofErr w:type="spellStart"/>
      <w:r w:rsidRPr="005E1C8D">
        <w:rPr>
          <w:rStyle w:val="StyleBoldUnderline"/>
          <w:rFonts w:ascii="Georgia" w:hAnsi="Georgia"/>
          <w:sz w:val="22"/>
        </w:rPr>
        <w:t>Stuxnet</w:t>
      </w:r>
      <w:proofErr w:type="spellEnd"/>
      <w:r w:rsidRPr="005E1C8D">
        <w:rPr>
          <w:rStyle w:val="StyleBoldUnderline"/>
          <w:rFonts w:ascii="Georgia" w:hAnsi="Georgia"/>
          <w:sz w:val="22"/>
        </w:rPr>
        <w:t xml:space="preserve"> therefore should be considered a piece of evidence that fundamental </w:t>
      </w:r>
      <w:r w:rsidRPr="0010375E">
        <w:rPr>
          <w:rStyle w:val="StyleBoldUnderline"/>
          <w:rFonts w:ascii="Georgia" w:hAnsi="Georgia"/>
          <w:highlight w:val="yellow"/>
        </w:rPr>
        <w:t xml:space="preserve">alterations to </w:t>
      </w:r>
      <w:r w:rsidRPr="005E1C8D">
        <w:rPr>
          <w:rStyle w:val="StyleBoldUnderline"/>
          <w:rFonts w:ascii="Georgia" w:hAnsi="Georgia"/>
          <w:sz w:val="22"/>
        </w:rPr>
        <w:t xml:space="preserve">the </w:t>
      </w:r>
      <w:r w:rsidRPr="0010375E">
        <w:rPr>
          <w:rStyle w:val="StyleBoldUnderline"/>
          <w:rFonts w:ascii="Georgia" w:hAnsi="Georgia"/>
          <w:highlight w:val="yellow"/>
        </w:rPr>
        <w:t>LOAC are not necessary to regulate cyber weapons</w:t>
      </w:r>
      <w:r w:rsidRPr="005E1C8D">
        <w:rPr>
          <w:rFonts w:ascii="Georgia" w:hAnsi="Georgia"/>
          <w:sz w:val="16"/>
        </w:rPr>
        <w:t>.</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sz w:val="22"/>
        </w:rPr>
      </w:pPr>
      <w:r w:rsidRPr="0010375E">
        <w:rPr>
          <w:rFonts w:ascii="Georgia" w:hAnsi="Georgia" w:cs="Arial"/>
          <w:sz w:val="22"/>
        </w:rPr>
        <w:t>Solves extinction</w:t>
      </w:r>
    </w:p>
    <w:p w:rsidR="003F5283" w:rsidRPr="005E1C8D" w:rsidRDefault="003F5283" w:rsidP="003F5283">
      <w:pPr>
        <w:rPr>
          <w:rFonts w:ascii="Georgia" w:hAnsi="Georgia"/>
          <w:sz w:val="16"/>
        </w:rPr>
      </w:pPr>
      <w:proofErr w:type="spellStart"/>
      <w:r w:rsidRPr="00E665CF">
        <w:rPr>
          <w:rFonts w:ascii="Georgia" w:hAnsi="Georgia"/>
          <w:b/>
        </w:rPr>
        <w:t>Guterl</w:t>
      </w:r>
      <w:proofErr w:type="spellEnd"/>
      <w:r w:rsidRPr="00E665CF">
        <w:rPr>
          <w:rFonts w:ascii="Georgia" w:hAnsi="Georgia"/>
          <w:b/>
        </w:rPr>
        <w:t xml:space="preserve"> 12</w:t>
      </w:r>
      <w:r w:rsidRPr="005E1C8D">
        <w:rPr>
          <w:rFonts w:ascii="Georgia" w:hAnsi="Georgia"/>
          <w:sz w:val="16"/>
        </w:rPr>
        <w:t>, executive editor – Scientific American, 11/28/’12</w:t>
      </w:r>
    </w:p>
    <w:p w:rsidR="003F5283" w:rsidRPr="005E1C8D" w:rsidRDefault="003F5283" w:rsidP="003F5283">
      <w:pPr>
        <w:rPr>
          <w:rFonts w:ascii="Georgia" w:hAnsi="Georgia"/>
          <w:sz w:val="16"/>
        </w:rPr>
      </w:pPr>
      <w:r w:rsidRPr="005E1C8D">
        <w:rPr>
          <w:rFonts w:ascii="Georgia" w:hAnsi="Georgia"/>
          <w:sz w:val="16"/>
        </w:rPr>
        <w:t>(Fred, “Armageddon 2.0,” Bulletin of the Atomic Scientists)</w:t>
      </w:r>
    </w:p>
    <w:p w:rsidR="003F5283" w:rsidRPr="005E1C8D" w:rsidRDefault="003F5283" w:rsidP="003F5283">
      <w:pPr>
        <w:rPr>
          <w:rFonts w:ascii="Georgia" w:hAnsi="Georgia"/>
          <w:sz w:val="16"/>
        </w:rPr>
      </w:pPr>
    </w:p>
    <w:p w:rsidR="003F5283" w:rsidRPr="0010375E" w:rsidRDefault="003F5283" w:rsidP="003F5283">
      <w:pPr>
        <w:rPr>
          <w:rFonts w:ascii="Georgia" w:hAnsi="Georgia"/>
          <w:b/>
          <w:bCs/>
          <w:szCs w:val="20"/>
          <w:u w:val="single"/>
          <w:bdr w:val="single" w:sz="2" w:space="0" w:color="auto"/>
        </w:rPr>
      </w:pPr>
      <w:r w:rsidRPr="0010375E">
        <w:rPr>
          <w:rStyle w:val="StyleBoldUnderline"/>
          <w:rFonts w:ascii="Georgia" w:hAnsi="Georgia"/>
          <w:highlight w:val="yellow"/>
        </w:rPr>
        <w:t>The world lived</w:t>
      </w:r>
      <w:r w:rsidRPr="005E1C8D">
        <w:rPr>
          <w:rFonts w:ascii="Georgia" w:hAnsi="Georgia"/>
          <w:sz w:val="16"/>
        </w:rPr>
        <w:t xml:space="preserve"> for half a century </w:t>
      </w:r>
      <w:r w:rsidRPr="0010375E">
        <w:rPr>
          <w:rStyle w:val="StyleBoldUnderline"/>
          <w:rFonts w:ascii="Georgia" w:hAnsi="Georgia"/>
          <w:highlight w:val="yellow"/>
        </w:rPr>
        <w:t xml:space="preserve">with the constant specter of </w:t>
      </w:r>
      <w:r w:rsidRPr="0010375E">
        <w:rPr>
          <w:rStyle w:val="Emphasis"/>
          <w:rFonts w:ascii="Georgia" w:hAnsi="Georgia"/>
          <w:highlight w:val="yellow"/>
        </w:rPr>
        <w:t>nuclear war and its</w:t>
      </w:r>
      <w:r w:rsidRPr="005E1C8D">
        <w:rPr>
          <w:rFonts w:ascii="Georgia" w:hAnsi="Georgia"/>
          <w:sz w:val="16"/>
        </w:rPr>
        <w:t xml:space="preserve"> potentially </w:t>
      </w:r>
      <w:r w:rsidRPr="0010375E">
        <w:rPr>
          <w:rStyle w:val="Emphasis"/>
          <w:rFonts w:ascii="Georgia" w:hAnsi="Georgia"/>
          <w:highlight w:val="yellow"/>
        </w:rPr>
        <w:t>devastating consequences</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The end of the Cold War took the potency out of this Armageddon scenario</w:t>
      </w:r>
      <w:r w:rsidRPr="005E1C8D">
        <w:rPr>
          <w:rFonts w:ascii="Georgia" w:hAnsi="Georgia"/>
          <w:sz w:val="16"/>
        </w:rPr>
        <w:t xml:space="preserve">, yet the </w:t>
      </w:r>
      <w:r w:rsidRPr="0010375E">
        <w:rPr>
          <w:rStyle w:val="Emphasis"/>
          <w:rFonts w:ascii="Georgia" w:hAnsi="Georgia"/>
          <w:highlight w:val="yellow"/>
        </w:rPr>
        <w:t>existential dangers have</w:t>
      </w:r>
      <w:r w:rsidRPr="005E1C8D">
        <w:rPr>
          <w:rFonts w:ascii="Georgia" w:hAnsi="Georgia"/>
          <w:sz w:val="16"/>
        </w:rPr>
        <w:t xml:space="preserve"> only </w:t>
      </w:r>
      <w:r w:rsidRPr="0010375E">
        <w:rPr>
          <w:rStyle w:val="Emphasis"/>
          <w:rFonts w:ascii="Georgia" w:hAnsi="Georgia"/>
          <w:highlight w:val="yellow"/>
        </w:rPr>
        <w:t>multiplied</w:t>
      </w:r>
      <w:r w:rsidRPr="0010375E">
        <w:rPr>
          <w:rStyle w:val="Emphasis"/>
          <w:rFonts w:ascii="Georgia" w:hAnsi="Georgia"/>
        </w:rPr>
        <w:t>.</w:t>
      </w:r>
    </w:p>
    <w:p w:rsidR="003F5283" w:rsidRPr="0010375E" w:rsidRDefault="003F5283" w:rsidP="003F5283">
      <w:pPr>
        <w:rPr>
          <w:rFonts w:ascii="Georgia" w:hAnsi="Georgia"/>
          <w:b/>
          <w:bCs/>
          <w:szCs w:val="20"/>
          <w:u w:val="single"/>
          <w:bdr w:val="single" w:sz="2" w:space="0" w:color="auto"/>
        </w:rPr>
      </w:pPr>
      <w:r w:rsidRPr="005E1C8D">
        <w:rPr>
          <w:rStyle w:val="StyleBoldUnderline"/>
          <w:rFonts w:ascii="Georgia" w:hAnsi="Georgia"/>
          <w:sz w:val="22"/>
        </w:rPr>
        <w:t>Today</w:t>
      </w:r>
      <w:r w:rsidRPr="005E1C8D">
        <w:rPr>
          <w:rFonts w:ascii="Georgia" w:hAnsi="Georgia"/>
          <w:sz w:val="16"/>
        </w:rPr>
        <w:t xml:space="preserve"> the technologies that pose some of </w:t>
      </w:r>
      <w:r w:rsidRPr="0010375E">
        <w:rPr>
          <w:rStyle w:val="StyleBoldUnderline"/>
          <w:rFonts w:ascii="Georgia" w:hAnsi="Georgia"/>
          <w:highlight w:val="yellow"/>
        </w:rPr>
        <w:t>the biggest problems</w:t>
      </w:r>
      <w:r w:rsidRPr="002F5D3F">
        <w:rPr>
          <w:rFonts w:ascii="Georgia" w:hAnsi="Georgia"/>
          <w:sz w:val="16"/>
          <w:highlight w:val="yellow"/>
        </w:rPr>
        <w:t xml:space="preserve"> </w:t>
      </w:r>
      <w:r w:rsidRPr="0010375E">
        <w:rPr>
          <w:rStyle w:val="Emphasis"/>
          <w:rFonts w:ascii="Georgia" w:hAnsi="Georgia"/>
          <w:highlight w:val="yellow"/>
        </w:rPr>
        <w:t>are not</w:t>
      </w:r>
      <w:r w:rsidRPr="005E1C8D">
        <w:rPr>
          <w:rFonts w:ascii="Georgia" w:hAnsi="Georgia"/>
          <w:sz w:val="16"/>
        </w:rPr>
        <w:t xml:space="preserve"> so much </w:t>
      </w:r>
      <w:r w:rsidRPr="0010375E">
        <w:rPr>
          <w:rStyle w:val="Emphasis"/>
          <w:rFonts w:ascii="Georgia" w:hAnsi="Georgia"/>
          <w:highlight w:val="yellow"/>
        </w:rPr>
        <w:t>military</w:t>
      </w:r>
      <w:r w:rsidRPr="005E1C8D">
        <w:rPr>
          <w:rFonts w:ascii="Georgia" w:hAnsi="Georgia"/>
          <w:sz w:val="16"/>
        </w:rPr>
        <w:t xml:space="preserve"> as commercial. </w:t>
      </w:r>
      <w:r w:rsidRPr="005E1C8D">
        <w:rPr>
          <w:rStyle w:val="StyleBoldUnderline"/>
          <w:rFonts w:ascii="Georgia" w:hAnsi="Georgia"/>
          <w:sz w:val="22"/>
        </w:rPr>
        <w:t>They come from</w:t>
      </w:r>
      <w:r w:rsidRPr="005E1C8D">
        <w:rPr>
          <w:rFonts w:ascii="Georgia" w:hAnsi="Georgia"/>
          <w:sz w:val="16"/>
        </w:rPr>
        <w:t xml:space="preserve"> biology, energy production, and the </w:t>
      </w:r>
      <w:r w:rsidRPr="005E1C8D">
        <w:rPr>
          <w:rStyle w:val="StyleBoldUnderline"/>
          <w:rFonts w:ascii="Georgia" w:hAnsi="Georgia"/>
          <w:sz w:val="22"/>
        </w:rPr>
        <w:t>information sciences</w:t>
      </w:r>
      <w:r w:rsidRPr="005E1C8D">
        <w:rPr>
          <w:rFonts w:ascii="Georgia" w:hAnsi="Georgia"/>
          <w:sz w:val="16"/>
        </w:rPr>
        <w:t xml:space="preserve"> -- and are the very technologies that have fueled our prodigious growth as a species. </w:t>
      </w:r>
      <w:r w:rsidRPr="0010375E">
        <w:rPr>
          <w:rStyle w:val="StyleBoldUnderline"/>
          <w:rFonts w:ascii="Georgia" w:hAnsi="Georgia"/>
          <w:highlight w:val="yellow"/>
        </w:rPr>
        <w:t>They are far more seductive than nuclear weapons</w:t>
      </w:r>
      <w:r w:rsidRPr="002F5D3F">
        <w:rPr>
          <w:rFonts w:ascii="Georgia" w:hAnsi="Georgia"/>
          <w:sz w:val="16"/>
          <w:highlight w:val="yellow"/>
        </w:rPr>
        <w:t>,</w:t>
      </w:r>
      <w:r w:rsidRPr="005E1C8D">
        <w:rPr>
          <w:rFonts w:ascii="Georgia" w:hAnsi="Georgia"/>
          <w:sz w:val="16"/>
        </w:rPr>
        <w:t xml:space="preserve"> </w:t>
      </w:r>
      <w:r w:rsidRPr="005E1C8D">
        <w:rPr>
          <w:rStyle w:val="StyleBoldUnderline"/>
          <w:rFonts w:ascii="Georgia" w:hAnsi="Georgia"/>
          <w:sz w:val="22"/>
        </w:rPr>
        <w:t>and more difficult to extricate ourselves from.</w:t>
      </w:r>
      <w:r w:rsidRPr="005E1C8D">
        <w:rPr>
          <w:rFonts w:ascii="Georgia" w:hAnsi="Georgia"/>
          <w:sz w:val="16"/>
        </w:rPr>
        <w:t xml:space="preserve"> The </w:t>
      </w:r>
      <w:r w:rsidRPr="005E1C8D">
        <w:rPr>
          <w:rStyle w:val="StyleBoldUnderline"/>
          <w:rFonts w:ascii="Georgia" w:hAnsi="Georgia"/>
          <w:sz w:val="22"/>
        </w:rPr>
        <w:t>technologies</w:t>
      </w:r>
      <w:r w:rsidRPr="005E1C8D">
        <w:rPr>
          <w:rFonts w:ascii="Georgia" w:hAnsi="Georgia"/>
          <w:sz w:val="16"/>
        </w:rPr>
        <w:t xml:space="preserve"> </w:t>
      </w:r>
      <w:r w:rsidRPr="005E1C8D">
        <w:rPr>
          <w:rStyle w:val="StyleBoldUnderline"/>
          <w:rFonts w:ascii="Georgia" w:hAnsi="Georgia"/>
          <w:sz w:val="22"/>
        </w:rPr>
        <w:t xml:space="preserve">we worry about today form the </w:t>
      </w:r>
      <w:r w:rsidRPr="0010375E">
        <w:rPr>
          <w:rStyle w:val="Emphasis"/>
          <w:rFonts w:ascii="Georgia" w:hAnsi="Georgia"/>
        </w:rPr>
        <w:t>basis of</w:t>
      </w:r>
      <w:r w:rsidRPr="005E1C8D">
        <w:rPr>
          <w:rFonts w:ascii="Georgia" w:hAnsi="Georgia"/>
          <w:sz w:val="16"/>
        </w:rPr>
        <w:t xml:space="preserve"> our global </w:t>
      </w:r>
      <w:r w:rsidRPr="0010375E">
        <w:rPr>
          <w:rStyle w:val="Emphasis"/>
          <w:rFonts w:ascii="Georgia" w:hAnsi="Georgia"/>
        </w:rPr>
        <w:t xml:space="preserve">civilization </w:t>
      </w:r>
      <w:r w:rsidRPr="0010375E">
        <w:rPr>
          <w:rStyle w:val="Emphasis"/>
          <w:rFonts w:ascii="Georgia" w:hAnsi="Georgia"/>
          <w:highlight w:val="yellow"/>
        </w:rPr>
        <w:t>and are essential to our surviva</w:t>
      </w:r>
      <w:r w:rsidRPr="0010375E">
        <w:rPr>
          <w:rStyle w:val="Emphasis"/>
          <w:rFonts w:ascii="Georgia" w:hAnsi="Georgia"/>
        </w:rPr>
        <w:t>l.</w:t>
      </w:r>
    </w:p>
    <w:p w:rsidR="003F5283" w:rsidRPr="005E1C8D" w:rsidRDefault="003F5283" w:rsidP="003F5283">
      <w:pPr>
        <w:rPr>
          <w:rFonts w:ascii="Georgia" w:hAnsi="Georgia"/>
          <w:sz w:val="22"/>
          <w:u w:val="single"/>
        </w:rPr>
      </w:pPr>
      <w:r w:rsidRPr="005E1C8D">
        <w:rPr>
          <w:rFonts w:ascii="Georgia" w:hAnsi="Georgia"/>
          <w:sz w:val="16"/>
        </w:rPr>
        <w:t xml:space="preserve">The mistake many of us make about the darker aspects of our high-tech civilization is in thinking that we have plenty of time to address them. We may, if we're lucky. But it's more likely that we have less time than we think. </w:t>
      </w:r>
      <w:r w:rsidRPr="0010375E">
        <w:rPr>
          <w:rStyle w:val="StyleBoldUnderline"/>
          <w:rFonts w:ascii="Georgia" w:hAnsi="Georgia"/>
          <w:highlight w:val="yellow"/>
        </w:rPr>
        <w:t xml:space="preserve">There may be a limited </w:t>
      </w:r>
      <w:r w:rsidRPr="0010375E">
        <w:rPr>
          <w:rStyle w:val="StyleBoldUnderline"/>
          <w:rFonts w:ascii="Georgia" w:hAnsi="Georgia"/>
          <w:highlight w:val="yellow"/>
        </w:rPr>
        <w:lastRenderedPageBreak/>
        <w:t>window of opportunity for preventing</w:t>
      </w:r>
      <w:r w:rsidRPr="002F5D3F">
        <w:rPr>
          <w:rFonts w:ascii="Georgia" w:hAnsi="Georgia"/>
          <w:sz w:val="16"/>
          <w:highlight w:val="yellow"/>
        </w:rPr>
        <w:t xml:space="preserve"> </w:t>
      </w:r>
      <w:r w:rsidRPr="0010375E">
        <w:rPr>
          <w:rStyle w:val="StyleBoldUnderline"/>
          <w:rFonts w:ascii="Georgia" w:hAnsi="Georgia"/>
          <w:highlight w:val="yellow"/>
        </w:rPr>
        <w:t>catastrophes</w:t>
      </w:r>
      <w:r w:rsidRPr="005E1C8D">
        <w:rPr>
          <w:rStyle w:val="StyleBoldUnderline"/>
          <w:rFonts w:ascii="Georgia" w:hAnsi="Georgia"/>
          <w:sz w:val="22"/>
        </w:rPr>
        <w:t xml:space="preserve"> such</w:t>
      </w:r>
      <w:r w:rsidRPr="005E1C8D">
        <w:rPr>
          <w:rFonts w:ascii="Georgia" w:hAnsi="Georgia"/>
          <w:sz w:val="16"/>
        </w:rPr>
        <w:t xml:space="preserve"> as pandemics, runaway climate change, and </w:t>
      </w:r>
      <w:proofErr w:type="spellStart"/>
      <w:r w:rsidRPr="005E1C8D">
        <w:rPr>
          <w:rStyle w:val="StyleBoldUnderline"/>
          <w:rFonts w:ascii="Georgia" w:hAnsi="Georgia"/>
          <w:sz w:val="22"/>
        </w:rPr>
        <w:t>cyber attacks</w:t>
      </w:r>
      <w:proofErr w:type="spellEnd"/>
      <w:r w:rsidRPr="005E1C8D">
        <w:rPr>
          <w:rStyle w:val="StyleBoldUnderline"/>
          <w:rFonts w:ascii="Georgia" w:hAnsi="Georgia"/>
          <w:sz w:val="22"/>
        </w:rPr>
        <w:t xml:space="preserve"> on national power grids.</w:t>
      </w:r>
    </w:p>
    <w:p w:rsidR="003F5283" w:rsidRPr="005E1C8D" w:rsidRDefault="003F5283" w:rsidP="003F5283">
      <w:pPr>
        <w:rPr>
          <w:rFonts w:ascii="Georgia" w:hAnsi="Georgia"/>
          <w:sz w:val="16"/>
          <w:szCs w:val="16"/>
        </w:rPr>
      </w:pPr>
      <w:proofErr w:type="gramStart"/>
      <w:r w:rsidRPr="005E1C8D">
        <w:rPr>
          <w:rFonts w:ascii="Georgia" w:hAnsi="Georgia"/>
          <w:sz w:val="16"/>
          <w:szCs w:val="16"/>
        </w:rPr>
        <w:t>Emerging diseases.</w:t>
      </w:r>
      <w:proofErr w:type="gramEnd"/>
      <w:r w:rsidRPr="005E1C8D">
        <w:rPr>
          <w:rFonts w:ascii="Georgia" w:hAnsi="Georgia"/>
          <w:sz w:val="16"/>
          <w:szCs w:val="16"/>
        </w:rPr>
        <w:t xml:space="preserve"> 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w:t>
      </w:r>
    </w:p>
    <w:p w:rsidR="003F5283" w:rsidRPr="005E1C8D" w:rsidRDefault="003F5283" w:rsidP="003F5283">
      <w:pPr>
        <w:rPr>
          <w:rFonts w:ascii="Georgia" w:hAnsi="Georgia"/>
          <w:sz w:val="16"/>
          <w:szCs w:val="16"/>
        </w:rPr>
      </w:pPr>
      <w:r w:rsidRPr="005E1C8D">
        <w:rPr>
          <w:rFonts w:ascii="Georgia" w:hAnsi="Georgia"/>
          <w:sz w:val="16"/>
          <w:szCs w:val="16"/>
        </w:rPr>
        <w:t xml:space="preserve">"H1N1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w:t>
      </w:r>
      <w:proofErr w:type="gramStart"/>
      <w:r w:rsidRPr="005E1C8D">
        <w:rPr>
          <w:rFonts w:ascii="Georgia" w:hAnsi="Georgia"/>
          <w:sz w:val="16"/>
          <w:szCs w:val="16"/>
        </w:rPr>
        <w:t>you</w:t>
      </w:r>
      <w:proofErr w:type="gramEnd"/>
      <w:r w:rsidRPr="005E1C8D">
        <w:rPr>
          <w:rFonts w:ascii="Georgia" w:hAnsi="Georgia"/>
          <w:sz w:val="16"/>
          <w:szCs w:val="16"/>
        </w:rPr>
        <w:t xml:space="preserve"> wouldn't get the medicines you need. Society as we know it would fall apart."</w:t>
      </w:r>
    </w:p>
    <w:p w:rsidR="003F5283" w:rsidRPr="005E1C8D" w:rsidRDefault="003F5283" w:rsidP="003F5283">
      <w:pPr>
        <w:rPr>
          <w:rFonts w:ascii="Georgia" w:hAnsi="Georgia"/>
          <w:sz w:val="16"/>
          <w:szCs w:val="16"/>
        </w:rPr>
      </w:pPr>
      <w:proofErr w:type="gramStart"/>
      <w:r w:rsidRPr="005E1C8D">
        <w:rPr>
          <w:rFonts w:ascii="Georgia" w:hAnsi="Georgia"/>
          <w:sz w:val="16"/>
          <w:szCs w:val="16"/>
        </w:rPr>
        <w:t>Climate change.</w:t>
      </w:r>
      <w:proofErr w:type="gramEnd"/>
      <w:r w:rsidRPr="005E1C8D">
        <w:rPr>
          <w:rFonts w:ascii="Georgia" w:hAnsi="Georgia"/>
          <w:sz w:val="16"/>
          <w:szCs w:val="16"/>
        </w:rPr>
        <w:t xml:space="preserve"> Climate is another potentially urgent risk. It's easy to think about greenhouse gases as a long-term problem, but the current rate of change in the Arctic has alarmed more and more scientists in recent years. Tim </w:t>
      </w:r>
      <w:proofErr w:type="spellStart"/>
      <w:r w:rsidRPr="005E1C8D">
        <w:rPr>
          <w:rFonts w:ascii="Georgia" w:hAnsi="Georgia"/>
          <w:sz w:val="16"/>
          <w:szCs w:val="16"/>
        </w:rPr>
        <w:t>Lenton</w:t>
      </w:r>
      <w:proofErr w:type="spellEnd"/>
      <w:r w:rsidRPr="005E1C8D">
        <w:rPr>
          <w:rFonts w:ascii="Georgia" w:hAnsi="Georgia"/>
          <w:sz w:val="16"/>
          <w:szCs w:val="16"/>
        </w:rPr>
        <w:t>,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w:t>
      </w:r>
    </w:p>
    <w:p w:rsidR="003F5283" w:rsidRPr="005E1C8D" w:rsidRDefault="003F5283" w:rsidP="003F5283">
      <w:pPr>
        <w:rPr>
          <w:rFonts w:ascii="Georgia" w:hAnsi="Georgia"/>
          <w:sz w:val="16"/>
          <w:szCs w:val="16"/>
        </w:rPr>
      </w:pPr>
      <w:r w:rsidRPr="005E1C8D">
        <w:rPr>
          <w:rFonts w:ascii="Georgia" w:hAnsi="Georgia"/>
          <w:sz w:val="16"/>
          <w:szCs w:val="16"/>
        </w:rPr>
        <w:t xml:space="preserve">Perhaps the most alarming of </w:t>
      </w:r>
      <w:proofErr w:type="spellStart"/>
      <w:r w:rsidRPr="005E1C8D">
        <w:rPr>
          <w:rFonts w:ascii="Georgia" w:hAnsi="Georgia"/>
          <w:sz w:val="16"/>
          <w:szCs w:val="16"/>
        </w:rPr>
        <w:t>Lenton's</w:t>
      </w:r>
      <w:proofErr w:type="spellEnd"/>
      <w:r w:rsidRPr="005E1C8D">
        <w:rPr>
          <w:rFonts w:ascii="Georgia" w:hAnsi="Georgia"/>
          <w:sz w:val="16"/>
          <w:szCs w:val="16"/>
        </w:rPr>
        <w:t xml:space="preserve">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w:t>
      </w:r>
    </w:p>
    <w:p w:rsidR="003F5283" w:rsidRPr="005E1C8D" w:rsidRDefault="003F5283" w:rsidP="003F5283">
      <w:pPr>
        <w:rPr>
          <w:rFonts w:ascii="Georgia" w:hAnsi="Georgia"/>
          <w:sz w:val="16"/>
          <w:szCs w:val="16"/>
        </w:rPr>
      </w:pPr>
      <w:r w:rsidRPr="005E1C8D">
        <w:rPr>
          <w:rFonts w:ascii="Georgia" w:hAnsi="Georgia"/>
          <w:sz w:val="16"/>
          <w:szCs w:val="16"/>
        </w:rPr>
        <w:t xml:space="preserve">These two opposite influences make the fate of the monsoon difficult to predict and subject to instability. A small influence -- a bit more carbon dioxide in the atmosphere, and a bit more brown haze -- could have an outsize effect. The Indian monsoon, </w:t>
      </w:r>
      <w:proofErr w:type="spellStart"/>
      <w:r w:rsidRPr="005E1C8D">
        <w:rPr>
          <w:rFonts w:ascii="Georgia" w:hAnsi="Georgia"/>
          <w:sz w:val="16"/>
          <w:szCs w:val="16"/>
        </w:rPr>
        <w:t>Lenton</w:t>
      </w:r>
      <w:proofErr w:type="spellEnd"/>
      <w:r w:rsidRPr="005E1C8D">
        <w:rPr>
          <w:rFonts w:ascii="Georgia" w:hAnsi="Georgia"/>
          <w:sz w:val="16"/>
          <w:szCs w:val="16"/>
        </w:rPr>
        <w:t xml:space="preserve"> believes, could be teetering on a knife's edge, ready to change abruptly in ways that are hard to predict. What happens then? More than a billion people depend on the monsoon's rains.</w:t>
      </w:r>
    </w:p>
    <w:p w:rsidR="003F5283" w:rsidRPr="005E1C8D" w:rsidRDefault="003F5283" w:rsidP="003F5283">
      <w:pPr>
        <w:rPr>
          <w:rFonts w:ascii="Georgia" w:hAnsi="Georgia"/>
          <w:sz w:val="16"/>
          <w:szCs w:val="16"/>
        </w:rPr>
      </w:pPr>
      <w:r w:rsidRPr="005E1C8D">
        <w:rPr>
          <w:rFonts w:ascii="Georgia" w:hAnsi="Georgia"/>
          <w:sz w:val="16"/>
          <w:szCs w:val="16"/>
        </w:rPr>
        <w:t xml:space="preserve">Other tipping points may be in play, says </w:t>
      </w:r>
      <w:proofErr w:type="spellStart"/>
      <w:r w:rsidRPr="005E1C8D">
        <w:rPr>
          <w:rFonts w:ascii="Georgia" w:hAnsi="Georgia"/>
          <w:sz w:val="16"/>
          <w:szCs w:val="16"/>
        </w:rPr>
        <w:t>Lenton</w:t>
      </w:r>
      <w:proofErr w:type="spellEnd"/>
      <w:r w:rsidRPr="005E1C8D">
        <w:rPr>
          <w:rFonts w:ascii="Georgia" w:hAnsi="Georgia"/>
          <w:sz w:val="16"/>
          <w:szCs w:val="16"/>
        </w:rPr>
        <w:t>.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w:t>
      </w:r>
    </w:p>
    <w:p w:rsidR="003F5283" w:rsidRPr="005E1C8D" w:rsidRDefault="003F5283" w:rsidP="003F5283">
      <w:pPr>
        <w:rPr>
          <w:rFonts w:ascii="Georgia" w:hAnsi="Georgia"/>
          <w:sz w:val="16"/>
        </w:rPr>
      </w:pPr>
      <w:r w:rsidRPr="005E1C8D">
        <w:rPr>
          <w:rFonts w:ascii="Georgia" w:hAnsi="Georgia"/>
          <w:sz w:val="16"/>
        </w:rPr>
        <w:t xml:space="preserve">Computer hacking. The computer industry has already made it possible for computers to handle a variety of tasks without human intervention. Autonomous </w:t>
      </w:r>
      <w:r w:rsidRPr="005E1C8D">
        <w:rPr>
          <w:rStyle w:val="StyleBoldUnderline"/>
          <w:rFonts w:ascii="Georgia" w:hAnsi="Georgia"/>
          <w:sz w:val="22"/>
        </w:rPr>
        <w:t>computers</w:t>
      </w:r>
      <w:r w:rsidRPr="005E1C8D">
        <w:rPr>
          <w:rFonts w:ascii="Georgia" w:hAnsi="Georgia"/>
          <w:sz w:val="16"/>
        </w:rPr>
        <w:t xml:space="preserve">, using techniques formerly known as artificial intelligence, </w:t>
      </w:r>
      <w:r w:rsidRPr="005E1C8D">
        <w:rPr>
          <w:rStyle w:val="StyleBoldUnderline"/>
          <w:rFonts w:ascii="Georgia" w:hAnsi="Georgia"/>
          <w:sz w:val="22"/>
        </w:rPr>
        <w:t>have begun to exert control in virtually every sphere of our lives.</w:t>
      </w:r>
      <w:r w:rsidRPr="005E1C8D">
        <w:rPr>
          <w:rFonts w:ascii="Georgia" w:hAnsi="Georgia"/>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w:t>
      </w:r>
    </w:p>
    <w:p w:rsidR="003F5283" w:rsidRPr="005E1C8D" w:rsidRDefault="003F5283" w:rsidP="003F5283">
      <w:pPr>
        <w:rPr>
          <w:rFonts w:ascii="Georgia" w:hAnsi="Georgia"/>
          <w:sz w:val="22"/>
          <w:u w:val="single"/>
        </w:rPr>
      </w:pPr>
      <w:r w:rsidRPr="005E1C8D">
        <w:rPr>
          <w:rStyle w:val="StyleBoldUnderline"/>
          <w:rFonts w:ascii="Georgia" w:hAnsi="Georgia"/>
          <w:sz w:val="22"/>
        </w:rPr>
        <w:t>Autonomous computers can make our lives</w:t>
      </w:r>
      <w:r w:rsidRPr="005E1C8D">
        <w:rPr>
          <w:rFonts w:ascii="Georgia" w:hAnsi="Georgia"/>
          <w:sz w:val="16"/>
        </w:rPr>
        <w:t xml:space="preserve"> easier and safer, but they can also make them </w:t>
      </w:r>
      <w:r w:rsidRPr="005E1C8D">
        <w:rPr>
          <w:rStyle w:val="StyleBoldUnderline"/>
          <w:rFonts w:ascii="Georgia" w:hAnsi="Georgia"/>
          <w:sz w:val="22"/>
        </w:rPr>
        <w:t>more dangerous.</w:t>
      </w:r>
      <w:r w:rsidRPr="005E1C8D">
        <w:rPr>
          <w:rFonts w:ascii="Georgia" w:hAnsi="Georgia"/>
          <w:sz w:val="16"/>
        </w:rPr>
        <w:t xml:space="preserve"> A case in point is </w:t>
      </w:r>
      <w:proofErr w:type="spellStart"/>
      <w:r w:rsidRPr="0010375E">
        <w:rPr>
          <w:rStyle w:val="StyleBoldUnderline"/>
          <w:rFonts w:ascii="Georgia" w:hAnsi="Georgia"/>
          <w:highlight w:val="yellow"/>
        </w:rPr>
        <w:t>Stuxnet</w:t>
      </w:r>
      <w:proofErr w:type="spellEnd"/>
      <w:r w:rsidRPr="005E1C8D">
        <w:rPr>
          <w:rFonts w:ascii="Georgia" w:hAnsi="Georgia"/>
          <w:sz w:val="16"/>
        </w:rPr>
        <w:t xml:space="preserve">, the computer worm designed by the US and Israel to attack Iran's nuclear fuel program. It </w:t>
      </w:r>
      <w:r w:rsidRPr="0010375E">
        <w:rPr>
          <w:rStyle w:val="StyleBoldUnderline"/>
          <w:rFonts w:ascii="Georgia" w:hAnsi="Georgia"/>
          <w:highlight w:val="yellow"/>
        </w:rPr>
        <w:t>is a watershed</w:t>
      </w:r>
      <w:r w:rsidRPr="005E1C8D">
        <w:rPr>
          <w:rFonts w:ascii="Georgia" w:hAnsi="Georgia"/>
          <w:sz w:val="16"/>
        </w:rPr>
        <w:t xml:space="preserve"> in the brief history of malware -- the Jason Bourne of computer code, designed for maximum autonomy and effectiveness. </w:t>
      </w:r>
      <w:proofErr w:type="spellStart"/>
      <w:r w:rsidRPr="005E1C8D">
        <w:rPr>
          <w:rFonts w:ascii="Georgia" w:hAnsi="Georgia"/>
          <w:sz w:val="16"/>
        </w:rPr>
        <w:t>Stuxnet's</w:t>
      </w:r>
      <w:proofErr w:type="spellEnd"/>
      <w:r w:rsidRPr="005E1C8D">
        <w:rPr>
          <w:rFonts w:ascii="Georgia" w:hAnsi="Georgia"/>
          <w:sz w:val="16"/>
        </w:rPr>
        <w:t xml:space="preserve"> creators gave their program the best training possible: they stocked it with detailed technical knowledge that would come in handy for whatever situation </w:t>
      </w:r>
      <w:proofErr w:type="spellStart"/>
      <w:r w:rsidRPr="005E1C8D">
        <w:rPr>
          <w:rFonts w:ascii="Georgia" w:hAnsi="Georgia"/>
          <w:sz w:val="16"/>
        </w:rPr>
        <w:t>Stuxnet</w:t>
      </w:r>
      <w:proofErr w:type="spellEnd"/>
      <w:r w:rsidRPr="005E1C8D">
        <w:rPr>
          <w:rFonts w:ascii="Georgia" w:hAnsi="Georgia"/>
          <w:sz w:val="16"/>
        </w:rPr>
        <w:t xml:space="preserve"> could conceivably encounter. Although the software included rendezvous procedures and communication codes for reporting back to headquarters, </w:t>
      </w:r>
      <w:proofErr w:type="spellStart"/>
      <w:r w:rsidRPr="005E1C8D">
        <w:rPr>
          <w:rStyle w:val="StyleBoldUnderline"/>
          <w:rFonts w:ascii="Georgia" w:hAnsi="Georgia"/>
          <w:sz w:val="22"/>
        </w:rPr>
        <w:t>Stuxnet</w:t>
      </w:r>
      <w:proofErr w:type="spellEnd"/>
      <w:r w:rsidRPr="005E1C8D">
        <w:rPr>
          <w:rStyle w:val="StyleBoldUnderline"/>
          <w:rFonts w:ascii="Georgia" w:hAnsi="Georgia"/>
          <w:sz w:val="22"/>
        </w:rPr>
        <w:t xml:space="preserve"> was built to survive and carry out its mission even if it found itself cut off.</w:t>
      </w:r>
    </w:p>
    <w:p w:rsidR="003F5283" w:rsidRPr="005E1C8D" w:rsidRDefault="003F5283" w:rsidP="003F5283">
      <w:pPr>
        <w:rPr>
          <w:rFonts w:ascii="Georgia" w:hAnsi="Georgia"/>
          <w:sz w:val="22"/>
          <w:u w:val="single"/>
        </w:rPr>
      </w:pPr>
      <w:r w:rsidRPr="005E1C8D">
        <w:rPr>
          <w:rFonts w:ascii="Georgia" w:hAnsi="Georgia"/>
          <w:sz w:val="16"/>
        </w:rPr>
        <w:t xml:space="preserve">The </w:t>
      </w:r>
      <w:r w:rsidRPr="005E1C8D">
        <w:rPr>
          <w:rStyle w:val="StyleBoldUnderline"/>
          <w:rFonts w:ascii="Georgia" w:hAnsi="Georgia"/>
          <w:sz w:val="22"/>
        </w:rPr>
        <w:t xml:space="preserve">uranium centrifuges that </w:t>
      </w:r>
      <w:proofErr w:type="spellStart"/>
      <w:r w:rsidRPr="005E1C8D">
        <w:rPr>
          <w:rStyle w:val="StyleBoldUnderline"/>
          <w:rFonts w:ascii="Georgia" w:hAnsi="Georgia"/>
          <w:sz w:val="22"/>
        </w:rPr>
        <w:t>Stuxnet</w:t>
      </w:r>
      <w:proofErr w:type="spellEnd"/>
      <w:r w:rsidRPr="005E1C8D">
        <w:rPr>
          <w:rStyle w:val="StyleBoldUnderline"/>
          <w:rFonts w:ascii="Georgia" w:hAnsi="Georgia"/>
          <w:sz w:val="22"/>
        </w:rPr>
        <w:t xml:space="preserve"> attacked are very similar</w:t>
      </w:r>
      <w:r w:rsidRPr="005E1C8D">
        <w:rPr>
          <w:rFonts w:ascii="Georgia" w:hAnsi="Georgia"/>
          <w:sz w:val="16"/>
        </w:rPr>
        <w:t xml:space="preserve"> in principle </w:t>
      </w:r>
      <w:r w:rsidRPr="005E1C8D">
        <w:rPr>
          <w:rStyle w:val="StyleBoldUnderline"/>
          <w:rFonts w:ascii="Georgia" w:hAnsi="Georgia"/>
          <w:sz w:val="22"/>
        </w:rPr>
        <w:t>to</w:t>
      </w:r>
      <w:r w:rsidRPr="005E1C8D">
        <w:rPr>
          <w:rFonts w:ascii="Georgia" w:hAnsi="Georgia"/>
          <w:sz w:val="16"/>
        </w:rPr>
        <w:t xml:space="preserve"> the </w:t>
      </w:r>
      <w:r w:rsidRPr="005E1C8D">
        <w:rPr>
          <w:rStyle w:val="StyleBoldUnderline"/>
          <w:rFonts w:ascii="Georgia" w:hAnsi="Georgia"/>
          <w:sz w:val="22"/>
        </w:rPr>
        <w:t>generators that power the US electrical grid.</w:t>
      </w:r>
      <w:r w:rsidRPr="005E1C8D">
        <w:rPr>
          <w:rFonts w:ascii="Georgia" w:hAnsi="Georgia"/>
          <w:sz w:val="16"/>
        </w:rPr>
        <w:t xml:space="preserve"> Both are monitored and controlled by programmable-logic computer chips. </w:t>
      </w:r>
      <w:proofErr w:type="spellStart"/>
      <w:r w:rsidRPr="005E1C8D">
        <w:rPr>
          <w:rFonts w:ascii="Georgia" w:hAnsi="Georgia"/>
          <w:sz w:val="16"/>
        </w:rPr>
        <w:t>Stuxnet</w:t>
      </w:r>
      <w:proofErr w:type="spellEnd"/>
      <w:r w:rsidRPr="005E1C8D">
        <w:rPr>
          <w:rFonts w:ascii="Georgia" w:hAnsi="Georgia"/>
          <w:sz w:val="16"/>
        </w:rPr>
        <w:t xml:space="preserve"> cleverly caused the uranium centrifuges to throw themselves off-balance, inflicting enough damage to set the Iranian nuclear industry back by 18 months or more. </w:t>
      </w:r>
      <w:r w:rsidRPr="005E1C8D">
        <w:rPr>
          <w:rStyle w:val="StyleBoldUnderline"/>
          <w:rFonts w:ascii="Georgia" w:hAnsi="Georgia"/>
          <w:sz w:val="22"/>
        </w:rPr>
        <w:t>A similar piece of malware installed on</w:t>
      </w:r>
      <w:r w:rsidRPr="005E1C8D">
        <w:rPr>
          <w:rFonts w:ascii="Georgia" w:hAnsi="Georgia"/>
          <w:sz w:val="16"/>
        </w:rPr>
        <w:t xml:space="preserve"> the computers that control </w:t>
      </w:r>
      <w:r w:rsidRPr="005E1C8D">
        <w:rPr>
          <w:rStyle w:val="StyleBoldUnderline"/>
          <w:rFonts w:ascii="Georgia" w:hAnsi="Georgia"/>
          <w:sz w:val="22"/>
        </w:rPr>
        <w:t>the generators at the base of the Grand Coulee Dam would</w:t>
      </w:r>
      <w:r w:rsidRPr="005E1C8D">
        <w:rPr>
          <w:rFonts w:ascii="Georgia" w:hAnsi="Georgia"/>
          <w:sz w:val="16"/>
        </w:rPr>
        <w:t xml:space="preserve"> likewise </w:t>
      </w:r>
      <w:r w:rsidRPr="005E1C8D">
        <w:rPr>
          <w:rStyle w:val="StyleBoldUnderline"/>
          <w:rFonts w:ascii="Georgia" w:hAnsi="Georgia"/>
          <w:sz w:val="22"/>
        </w:rPr>
        <w:t>cause them to</w:t>
      </w:r>
      <w:r w:rsidRPr="005E1C8D">
        <w:rPr>
          <w:rFonts w:ascii="Georgia" w:hAnsi="Georgia"/>
          <w:sz w:val="16"/>
        </w:rPr>
        <w:t xml:space="preserve"> shake, rattle, and roll -- and eventually </w:t>
      </w:r>
      <w:r w:rsidRPr="005E1C8D">
        <w:rPr>
          <w:rStyle w:val="StyleBoldUnderline"/>
          <w:rFonts w:ascii="Georgia" w:hAnsi="Georgia"/>
          <w:sz w:val="22"/>
        </w:rPr>
        <w:t>explode.</w:t>
      </w:r>
    </w:p>
    <w:p w:rsidR="003F5283" w:rsidRPr="005E1C8D" w:rsidRDefault="003F5283" w:rsidP="003F5283">
      <w:pPr>
        <w:rPr>
          <w:rFonts w:ascii="Georgia" w:hAnsi="Georgia"/>
          <w:sz w:val="16"/>
        </w:rPr>
      </w:pPr>
      <w:r w:rsidRPr="005E1C8D">
        <w:rPr>
          <w:rFonts w:ascii="Georgia" w:hAnsi="Georgia"/>
          <w:sz w:val="16"/>
        </w:rPr>
        <w:t xml:space="preserve">If </w:t>
      </w:r>
      <w:proofErr w:type="spellStart"/>
      <w:r w:rsidRPr="005E1C8D">
        <w:rPr>
          <w:rFonts w:ascii="Georgia" w:hAnsi="Georgia"/>
          <w:sz w:val="16"/>
        </w:rPr>
        <w:t>Stuxnet</w:t>
      </w:r>
      <w:proofErr w:type="spellEnd"/>
      <w:r w:rsidRPr="005E1C8D">
        <w:rPr>
          <w:rFonts w:ascii="Georgia" w:hAnsi="Georgia"/>
          <w:sz w:val="16"/>
        </w:rPr>
        <w:t xml:space="preserve">-like malware were to insinuate itself into a few hundred power generators in the United States and attack them all at once, the damage would be enough to cause blackouts on the East and West Coasts. </w:t>
      </w:r>
      <w:r w:rsidRPr="005E1C8D">
        <w:rPr>
          <w:rStyle w:val="StyleBoldUnderline"/>
          <w:rFonts w:ascii="Georgia" w:hAnsi="Georgia"/>
          <w:sz w:val="22"/>
        </w:rPr>
        <w:t xml:space="preserve">With such widespread destruction, </w:t>
      </w:r>
      <w:r w:rsidRPr="0010375E">
        <w:rPr>
          <w:rStyle w:val="StyleBoldUnderline"/>
          <w:rFonts w:ascii="Georgia" w:hAnsi="Georgia"/>
          <w:highlight w:val="yellow"/>
        </w:rPr>
        <w:t>it could take many months to restore power to the grid.</w:t>
      </w:r>
      <w:r w:rsidRPr="005E1C8D">
        <w:rPr>
          <w:rStyle w:val="StyleBoldUnderline"/>
          <w:rFonts w:ascii="Georgia" w:hAnsi="Georgia"/>
          <w:sz w:val="22"/>
        </w:rPr>
        <w:t xml:space="preserve"> </w:t>
      </w:r>
      <w:r w:rsidRPr="005E1C8D">
        <w:rPr>
          <w:rFonts w:ascii="Georgia" w:hAnsi="Georgia"/>
          <w:sz w:val="16"/>
        </w:rPr>
        <w:t xml:space="preserve">It seems incredible that this should be so, but the </w:t>
      </w:r>
      <w:r w:rsidRPr="005E1C8D">
        <w:rPr>
          <w:rStyle w:val="StyleBoldUnderline"/>
          <w:rFonts w:ascii="Georgia" w:hAnsi="Georgia"/>
          <w:sz w:val="22"/>
        </w:rPr>
        <w:t>worldwide capacity to manufacture generator parts is limited.</w:t>
      </w:r>
      <w:r w:rsidRPr="005E1C8D">
        <w:rPr>
          <w:rFonts w:ascii="Georgia" w:hAnsi="Georgia"/>
          <w:sz w:val="16"/>
        </w:rPr>
        <w:t xml:space="preserve"> Generators generally last 30 years, sometimes 50, so normally </w:t>
      </w:r>
      <w:r w:rsidRPr="005E1C8D">
        <w:rPr>
          <w:rStyle w:val="StyleBoldUnderline"/>
          <w:rFonts w:ascii="Georgia" w:hAnsi="Georgia"/>
          <w:sz w:val="22"/>
        </w:rPr>
        <w:t xml:space="preserve">there's little need for replacements. The main demand for generators is in </w:t>
      </w:r>
      <w:r w:rsidRPr="005E1C8D">
        <w:rPr>
          <w:rFonts w:ascii="Georgia" w:hAnsi="Georgia"/>
          <w:sz w:val="16"/>
        </w:rPr>
        <w:t xml:space="preserve">China, India, and other parts of rapidly developing </w:t>
      </w:r>
      <w:r w:rsidRPr="005E1C8D">
        <w:rPr>
          <w:rStyle w:val="StyleBoldUnderline"/>
          <w:rFonts w:ascii="Georgia" w:hAnsi="Georgia"/>
          <w:sz w:val="22"/>
        </w:rPr>
        <w:t>Asia. That's where the manufacturers are</w:t>
      </w:r>
      <w:r w:rsidRPr="005E1C8D">
        <w:rPr>
          <w:rFonts w:ascii="Georgia" w:hAnsi="Georgia"/>
          <w:sz w:val="16"/>
        </w:rPr>
        <w:t xml:space="preserve"> -- not in the United States. Even if the United States, in crisis mode, put full diplomatic pressure on supplier nations -- or launched a military invasion to take over manufacturing facilities -- </w:t>
      </w:r>
      <w:r w:rsidRPr="0010375E">
        <w:rPr>
          <w:rStyle w:val="StyleBoldUnderline"/>
          <w:rFonts w:ascii="Georgia" w:hAnsi="Georgia"/>
          <w:highlight w:val="yellow"/>
        </w:rPr>
        <w:t>the capacity to ramp up production would be severely limited.</w:t>
      </w:r>
      <w:r w:rsidRPr="005E1C8D">
        <w:rPr>
          <w:rFonts w:ascii="Georgia" w:hAnsi="Georgia"/>
          <w:sz w:val="16"/>
        </w:rPr>
        <w:t xml:space="preserve"> Worldwide production currently amounts to only a few hundred generators per year.</w:t>
      </w:r>
    </w:p>
    <w:p w:rsidR="003F5283" w:rsidRPr="005E1C8D" w:rsidRDefault="003F5283" w:rsidP="003F5283">
      <w:pPr>
        <w:rPr>
          <w:rFonts w:ascii="Georgia" w:hAnsi="Georgia"/>
          <w:sz w:val="16"/>
        </w:rPr>
      </w:pPr>
      <w:r w:rsidRPr="0010375E">
        <w:rPr>
          <w:rStyle w:val="StyleBoldUnderline"/>
          <w:rFonts w:ascii="Georgia" w:hAnsi="Georgia"/>
          <w:highlight w:val="yellow"/>
        </w:rPr>
        <w:t>The consequences</w:t>
      </w:r>
      <w:r w:rsidRPr="005E1C8D">
        <w:rPr>
          <w:rStyle w:val="StyleBoldUnderline"/>
          <w:rFonts w:ascii="Georgia" w:hAnsi="Georgia"/>
          <w:sz w:val="22"/>
        </w:rPr>
        <w:t xml:space="preserve"> of going without power for months, across</w:t>
      </w:r>
      <w:r w:rsidRPr="005E1C8D">
        <w:rPr>
          <w:rFonts w:ascii="Georgia" w:hAnsi="Georgia"/>
          <w:sz w:val="16"/>
        </w:rPr>
        <w:t xml:space="preserve"> a large swath of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 xml:space="preserve">would be </w:t>
      </w:r>
      <w:r w:rsidRPr="0010375E">
        <w:rPr>
          <w:rStyle w:val="Emphasis"/>
          <w:rFonts w:ascii="Georgia" w:hAnsi="Georgia"/>
          <w:highlight w:val="yellow"/>
        </w:rPr>
        <w:t>devastating</w:t>
      </w:r>
      <w:r w:rsidRPr="0010375E">
        <w:rPr>
          <w:rStyle w:val="Emphasis"/>
          <w:rFonts w:ascii="Georgia" w:hAnsi="Georgia"/>
        </w:rPr>
        <w:t>.</w:t>
      </w:r>
      <w:r w:rsidRPr="005E1C8D">
        <w:rPr>
          <w:rFonts w:ascii="Georgia" w:hAnsi="Georgia"/>
          <w:sz w:val="16"/>
        </w:rPr>
        <w:t xml:space="preserve"> </w:t>
      </w:r>
      <w:r w:rsidRPr="005E1C8D">
        <w:rPr>
          <w:rStyle w:val="StyleBoldUnderline"/>
          <w:rFonts w:ascii="Georgia" w:hAnsi="Georgia"/>
          <w:sz w:val="22"/>
        </w:rPr>
        <w:t>Backup electrical generators</w:t>
      </w:r>
      <w:r w:rsidRPr="005E1C8D">
        <w:rPr>
          <w:rFonts w:ascii="Georgia" w:hAnsi="Georgia"/>
          <w:sz w:val="16"/>
        </w:rPr>
        <w:t xml:space="preserve"> in hospitals and other vulnerable facilities </w:t>
      </w:r>
      <w:r w:rsidRPr="005E1C8D">
        <w:rPr>
          <w:rStyle w:val="StyleBoldUnderline"/>
          <w:rFonts w:ascii="Georgia" w:hAnsi="Georgia"/>
          <w:sz w:val="22"/>
        </w:rPr>
        <w:t>would</w:t>
      </w:r>
      <w:r w:rsidRPr="005E1C8D">
        <w:rPr>
          <w:rFonts w:ascii="Georgia" w:hAnsi="Georgia"/>
          <w:sz w:val="16"/>
        </w:rPr>
        <w:t xml:space="preserve"> have to </w:t>
      </w:r>
      <w:r w:rsidRPr="005E1C8D">
        <w:rPr>
          <w:rStyle w:val="StyleBoldUnderline"/>
          <w:rFonts w:ascii="Georgia" w:hAnsi="Georgia"/>
          <w:sz w:val="22"/>
        </w:rPr>
        <w:t xml:space="preserve">rely on fuel that would be in high demand. </w:t>
      </w:r>
      <w:r w:rsidRPr="005E1C8D">
        <w:rPr>
          <w:rFonts w:ascii="Georgia" w:hAnsi="Georgia"/>
          <w:sz w:val="16"/>
        </w:rPr>
        <w:t xml:space="preserve">Diabetics would go without their insulin; heart attack victims would not have their defibrillators; and sick people would have no place to go. Businesses would run out of inventory and extra capacity. </w:t>
      </w:r>
      <w:r w:rsidRPr="005E1C8D">
        <w:rPr>
          <w:rStyle w:val="StyleBoldUnderline"/>
          <w:rFonts w:ascii="Georgia" w:hAnsi="Georgia"/>
          <w:sz w:val="22"/>
        </w:rPr>
        <w:t>Grocery stores would run out of food</w:t>
      </w:r>
      <w:r w:rsidRPr="005E1C8D">
        <w:rPr>
          <w:rFonts w:ascii="Georgia" w:hAnsi="Georgia"/>
          <w:sz w:val="16"/>
        </w:rPr>
        <w:t>, and deliveries of all sorts would virtually cease (</w:t>
      </w:r>
      <w:r w:rsidRPr="005E1C8D">
        <w:rPr>
          <w:rStyle w:val="StyleBoldUnderline"/>
          <w:rFonts w:ascii="Georgia" w:hAnsi="Georgia"/>
          <w:sz w:val="22"/>
        </w:rPr>
        <w:t xml:space="preserve">no gasoline for trucks and </w:t>
      </w:r>
      <w:r w:rsidRPr="005E1C8D">
        <w:rPr>
          <w:rStyle w:val="StyleBoldUnderline"/>
          <w:rFonts w:ascii="Georgia" w:hAnsi="Georgia"/>
          <w:sz w:val="22"/>
        </w:rPr>
        <w:lastRenderedPageBreak/>
        <w:t>airplanes, trains would be down</w:t>
      </w:r>
      <w:r w:rsidRPr="005E1C8D">
        <w:rPr>
          <w:rFonts w:ascii="Georgia" w:hAnsi="Georgia"/>
          <w:sz w:val="16"/>
        </w:rPr>
        <w:t xml:space="preserve">). As we saw with the blackouts caused by Hurricane Sandy, gas stations couldn't pump gas from their tanks, and fuel-carrying trucks wouldn't be able to fill up at refueling stations. Without power, </w:t>
      </w:r>
      <w:r w:rsidRPr="0010375E">
        <w:rPr>
          <w:rStyle w:val="Emphasis"/>
          <w:rFonts w:ascii="Georgia" w:hAnsi="Georgia"/>
          <w:highlight w:val="yellow"/>
        </w:rPr>
        <w:t>the economy would</w:t>
      </w:r>
      <w:r w:rsidRPr="005E1C8D">
        <w:rPr>
          <w:rFonts w:ascii="Georgia" w:hAnsi="Georgia"/>
          <w:sz w:val="16"/>
        </w:rPr>
        <w:t xml:space="preserve"> virtually </w:t>
      </w:r>
      <w:r w:rsidRPr="0010375E">
        <w:rPr>
          <w:rStyle w:val="Emphasis"/>
          <w:rFonts w:ascii="Georgia" w:hAnsi="Georgia"/>
          <w:highlight w:val="yellow"/>
        </w:rPr>
        <w:t>cease</w:t>
      </w:r>
      <w:r w:rsidRPr="005E1C8D">
        <w:rPr>
          <w:rFonts w:ascii="Georgia" w:hAnsi="Georgia"/>
          <w:sz w:val="16"/>
        </w:rPr>
        <w:t xml:space="preserve">, and if power failed over a large enough portion of the country, </w:t>
      </w:r>
      <w:r w:rsidRPr="005E1C8D">
        <w:rPr>
          <w:rStyle w:val="StyleBoldUnderline"/>
          <w:rFonts w:ascii="Georgia" w:hAnsi="Georgia"/>
          <w:sz w:val="22"/>
        </w:rPr>
        <w:t>simply trucking</w:t>
      </w:r>
      <w:r w:rsidRPr="005E1C8D">
        <w:rPr>
          <w:rFonts w:ascii="Georgia" w:hAnsi="Georgia"/>
          <w:sz w:val="16"/>
        </w:rPr>
        <w:t xml:space="preserve"> in </w:t>
      </w:r>
      <w:r w:rsidRPr="005E1C8D">
        <w:rPr>
          <w:rStyle w:val="StyleBoldUnderline"/>
          <w:rFonts w:ascii="Georgia" w:hAnsi="Georgia"/>
          <w:sz w:val="22"/>
        </w:rPr>
        <w:t>supplies</w:t>
      </w:r>
      <w:r w:rsidRPr="005E1C8D">
        <w:rPr>
          <w:rFonts w:ascii="Georgia" w:hAnsi="Georgia"/>
          <w:sz w:val="16"/>
        </w:rPr>
        <w:t xml:space="preserve"> from elsewhere </w:t>
      </w:r>
      <w:r w:rsidRPr="005E1C8D">
        <w:rPr>
          <w:rStyle w:val="StyleBoldUnderline"/>
          <w:rFonts w:ascii="Georgia" w:hAnsi="Georgia"/>
          <w:sz w:val="22"/>
        </w:rPr>
        <w:t>would not be adequate to cover</w:t>
      </w:r>
      <w:r w:rsidRPr="005E1C8D">
        <w:rPr>
          <w:rFonts w:ascii="Georgia" w:hAnsi="Georgia"/>
          <w:sz w:val="16"/>
        </w:rPr>
        <w:t xml:space="preserve"> the needs of </w:t>
      </w:r>
      <w:r w:rsidRPr="005E1C8D">
        <w:rPr>
          <w:rStyle w:val="StyleBoldUnderline"/>
          <w:rFonts w:ascii="Georgia" w:hAnsi="Georgia"/>
          <w:sz w:val="22"/>
        </w:rPr>
        <w:t>hundreds of millions of people.</w:t>
      </w:r>
      <w:r w:rsidRPr="005E1C8D">
        <w:rPr>
          <w:rFonts w:ascii="Georgia" w:hAnsi="Georgia"/>
          <w:sz w:val="16"/>
        </w:rPr>
        <w:t xml:space="preserve"> </w:t>
      </w:r>
      <w:r w:rsidRPr="0010375E">
        <w:rPr>
          <w:rStyle w:val="Emphasis"/>
          <w:rFonts w:ascii="Georgia" w:hAnsi="Georgia"/>
          <w:highlight w:val="yellow"/>
        </w:rPr>
        <w:t>People would</w:t>
      </w:r>
      <w:r w:rsidRPr="005E1C8D">
        <w:rPr>
          <w:rFonts w:ascii="Georgia" w:hAnsi="Georgia"/>
          <w:sz w:val="16"/>
        </w:rPr>
        <w:t xml:space="preserve"> start to </w:t>
      </w:r>
      <w:r w:rsidRPr="0010375E">
        <w:rPr>
          <w:rStyle w:val="Emphasis"/>
          <w:rFonts w:ascii="Georgia" w:hAnsi="Georgia"/>
          <w:highlight w:val="yellow"/>
        </w:rPr>
        <w:t>die by the</w:t>
      </w:r>
      <w:r w:rsidRPr="005E1C8D">
        <w:rPr>
          <w:rFonts w:ascii="Georgia" w:hAnsi="Georgia"/>
          <w:sz w:val="16"/>
        </w:rPr>
        <w:t xml:space="preserve"> thousands, then by the tens of thousands, and eventually the </w:t>
      </w:r>
      <w:r w:rsidRPr="0010375E">
        <w:rPr>
          <w:rStyle w:val="Emphasis"/>
          <w:rFonts w:ascii="Georgia" w:hAnsi="Georgia"/>
          <w:highlight w:val="yellow"/>
        </w:rPr>
        <w:t>millions</w:t>
      </w:r>
      <w:r w:rsidRPr="0010375E">
        <w:rPr>
          <w:rStyle w:val="Emphasis"/>
          <w:rFonts w:ascii="Georgia" w:hAnsi="Georgia"/>
        </w:rPr>
        <w:t>.</w:t>
      </w:r>
      <w:r w:rsidRPr="005E1C8D">
        <w:rPr>
          <w:rFonts w:ascii="Georgia" w:hAnsi="Georgia"/>
          <w:sz w:val="16"/>
        </w:rPr>
        <w:t xml:space="preserve"> The loss of the power grid would put </w:t>
      </w:r>
      <w:r w:rsidRPr="0010375E">
        <w:rPr>
          <w:rStyle w:val="StyleBoldUnderline"/>
          <w:rFonts w:ascii="Georgia" w:hAnsi="Georgia"/>
          <w:highlight w:val="yellow"/>
        </w:rPr>
        <w:t>nuclear</w:t>
      </w:r>
      <w:r w:rsidRPr="005E1C8D">
        <w:rPr>
          <w:rFonts w:ascii="Georgia" w:hAnsi="Georgia"/>
          <w:sz w:val="16"/>
        </w:rPr>
        <w:t xml:space="preserve"> </w:t>
      </w:r>
      <w:r w:rsidRPr="005E1C8D">
        <w:rPr>
          <w:rStyle w:val="StyleBoldUnderline"/>
          <w:rFonts w:ascii="Georgia" w:hAnsi="Georgia"/>
          <w:sz w:val="22"/>
        </w:rPr>
        <w:t>plants</w:t>
      </w:r>
      <w:r w:rsidRPr="005E1C8D">
        <w:rPr>
          <w:rFonts w:ascii="Georgia" w:hAnsi="Georgia"/>
          <w:sz w:val="16"/>
        </w:rPr>
        <w:t xml:space="preserve"> on backup, but how many of those systems </w:t>
      </w:r>
      <w:r w:rsidRPr="005E1C8D">
        <w:rPr>
          <w:rStyle w:val="StyleBoldUnderline"/>
          <w:rFonts w:ascii="Georgia" w:hAnsi="Georgia"/>
          <w:sz w:val="22"/>
        </w:rPr>
        <w:t xml:space="preserve">would fail, causing </w:t>
      </w:r>
      <w:r w:rsidRPr="0010375E">
        <w:rPr>
          <w:rStyle w:val="StyleBoldUnderline"/>
          <w:rFonts w:ascii="Georgia" w:hAnsi="Georgia"/>
          <w:highlight w:val="yellow"/>
        </w:rPr>
        <w:t>meltdowns</w:t>
      </w:r>
      <w:r w:rsidRPr="005E1C8D">
        <w:rPr>
          <w:rFonts w:ascii="Georgia" w:hAnsi="Georgia"/>
          <w:sz w:val="16"/>
        </w:rPr>
        <w:t xml:space="preserve">, as we saw at Fukushima? </w:t>
      </w:r>
      <w:r w:rsidRPr="005A7B80">
        <w:rPr>
          <w:rStyle w:val="Emphasis"/>
          <w:rFonts w:ascii="Georgia" w:hAnsi="Georgia"/>
        </w:rPr>
        <w:t>The loss in human life would quickly reach</w:t>
      </w:r>
      <w:r w:rsidRPr="005E1C8D">
        <w:rPr>
          <w:rFonts w:ascii="Georgia" w:hAnsi="Georgia"/>
          <w:sz w:val="16"/>
        </w:rPr>
        <w:t>, and perhaps exceed</w:t>
      </w:r>
      <w:proofErr w:type="gramStart"/>
      <w:r w:rsidRPr="005E1C8D">
        <w:rPr>
          <w:rFonts w:ascii="Georgia" w:hAnsi="Georgia"/>
          <w:sz w:val="16"/>
        </w:rPr>
        <w:t xml:space="preserve">,  </w:t>
      </w:r>
      <w:r w:rsidRPr="005E1C8D">
        <w:rPr>
          <w:rStyle w:val="StyleBoldUnderline"/>
          <w:rFonts w:ascii="Georgia" w:hAnsi="Georgia"/>
          <w:sz w:val="22"/>
        </w:rPr>
        <w:t>After</w:t>
      </w:r>
      <w:proofErr w:type="gramEnd"/>
      <w:r w:rsidRPr="005E1C8D">
        <w:rPr>
          <w:rStyle w:val="StyleBoldUnderline"/>
          <w:rFonts w:ascii="Georgia" w:hAnsi="Georgia"/>
          <w:sz w:val="22"/>
        </w:rPr>
        <w:t xml:space="preserve"> eight</w:t>
      </w:r>
      <w:r w:rsidRPr="005E1C8D">
        <w:rPr>
          <w:rFonts w:ascii="Georgia" w:hAnsi="Georgia"/>
          <w:sz w:val="16"/>
        </w:rPr>
        <w:t xml:space="preserve"> to 10 </w:t>
      </w:r>
      <w:r w:rsidRPr="005E1C8D">
        <w:rPr>
          <w:rStyle w:val="StyleBoldUnderline"/>
          <w:rFonts w:ascii="Georgia" w:hAnsi="Georgia"/>
          <w:sz w:val="22"/>
        </w:rPr>
        <w:t>days</w:t>
      </w:r>
      <w:r w:rsidRPr="005E1C8D">
        <w:rPr>
          <w:rFonts w:ascii="Georgia" w:hAnsi="Georgia"/>
          <w:sz w:val="16"/>
        </w:rPr>
        <w:t xml:space="preserve">, about </w:t>
      </w:r>
      <w:r w:rsidRPr="005E1C8D">
        <w:rPr>
          <w:rStyle w:val="StyleBoldUnderline"/>
          <w:rFonts w:ascii="Georgia" w:hAnsi="Georgia"/>
          <w:sz w:val="22"/>
        </w:rPr>
        <w:t>72 percent of all economic activity</w:t>
      </w:r>
      <w:r w:rsidRPr="005E1C8D">
        <w:rPr>
          <w:rFonts w:ascii="Georgia" w:hAnsi="Georgia"/>
          <w:sz w:val="16"/>
        </w:rPr>
        <w:t xml:space="preserve">, as measured by GDP, </w:t>
      </w:r>
      <w:r w:rsidRPr="005E1C8D">
        <w:rPr>
          <w:rStyle w:val="StyleBoldUnderline"/>
          <w:rFonts w:ascii="Georgia" w:hAnsi="Georgia"/>
          <w:sz w:val="22"/>
        </w:rPr>
        <w:t>would shut down</w:t>
      </w:r>
      <w:r w:rsidRPr="005E1C8D">
        <w:rPr>
          <w:rFonts w:ascii="Georgia" w:hAnsi="Georgia"/>
          <w:sz w:val="16"/>
        </w:rPr>
        <w:t xml:space="preserve">, according to an analysis by Scott Borg, a </w:t>
      </w:r>
      <w:proofErr w:type="spellStart"/>
      <w:r w:rsidRPr="005E1C8D">
        <w:rPr>
          <w:rFonts w:ascii="Georgia" w:hAnsi="Georgia"/>
          <w:sz w:val="16"/>
        </w:rPr>
        <w:t>cybersecurity</w:t>
      </w:r>
      <w:proofErr w:type="spellEnd"/>
      <w:r w:rsidRPr="005E1C8D">
        <w:rPr>
          <w:rFonts w:ascii="Georgia" w:hAnsi="Georgia"/>
          <w:sz w:val="16"/>
        </w:rPr>
        <w:t xml:space="preserve"> expert.</w:t>
      </w:r>
    </w:p>
    <w:p w:rsidR="003F5283" w:rsidRPr="005E1C8D" w:rsidRDefault="003F5283" w:rsidP="003F5283">
      <w:pPr>
        <w:rPr>
          <w:rFonts w:ascii="Georgia" w:hAnsi="Georgia"/>
          <w:sz w:val="16"/>
        </w:rPr>
      </w:pPr>
    </w:p>
    <w:p w:rsidR="003F5283" w:rsidRPr="0010375E" w:rsidRDefault="003F5283" w:rsidP="003F5283">
      <w:pPr>
        <w:pStyle w:val="Tag2"/>
        <w:rPr>
          <w:rFonts w:ascii="Georgia" w:hAnsi="Georgia"/>
          <w:sz w:val="20"/>
        </w:rPr>
      </w:pPr>
      <w:r w:rsidRPr="0010375E">
        <w:rPr>
          <w:rFonts w:ascii="Georgia" w:hAnsi="Georgia"/>
          <w:sz w:val="20"/>
        </w:rPr>
        <w:t xml:space="preserve">TK self-defense norms modeled globally --- causes global war </w:t>
      </w:r>
    </w:p>
    <w:p w:rsidR="003F5283" w:rsidRPr="005E1C8D" w:rsidRDefault="003F5283" w:rsidP="003F5283">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w:t>
      </w:r>
      <w:proofErr w:type="spellStart"/>
      <w:r w:rsidRPr="005E1C8D">
        <w:rPr>
          <w:rFonts w:ascii="Georgia" w:hAnsi="Georgia"/>
          <w:sz w:val="16"/>
        </w:rPr>
        <w:t>Polisci</w:t>
      </w:r>
      <w:proofErr w:type="spellEnd"/>
      <w:r w:rsidRPr="005E1C8D">
        <w:rPr>
          <w:rFonts w:ascii="Georgia" w:hAnsi="Georgia"/>
          <w:sz w:val="16"/>
        </w:rP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Conclusion</w:t>
      </w:r>
    </w:p>
    <w:p w:rsidR="003F5283" w:rsidRPr="005E1C8D" w:rsidRDefault="003F5283" w:rsidP="003F5283">
      <w:pPr>
        <w:rPr>
          <w:rFonts w:ascii="Georgia" w:hAnsi="Georgia"/>
          <w:sz w:val="22"/>
          <w:u w:val="single"/>
        </w:rPr>
      </w:pPr>
      <w:r w:rsidRPr="005E1C8D">
        <w:rPr>
          <w:rFonts w:ascii="Georgia" w:hAnsi="Georgia"/>
          <w:sz w:val="22"/>
          <w:u w:val="single"/>
        </w:rPr>
        <w:t>Preventive self-defense entails waging a war or an attack by choice</w:t>
      </w:r>
      <w:r w:rsidRPr="005E1C8D">
        <w:rPr>
          <w:rFonts w:ascii="Georgia" w:hAnsi="Georgia"/>
          <w:sz w:val="16"/>
        </w:rPr>
        <w:t xml:space="preserve">, in order </w:t>
      </w:r>
      <w:r w:rsidRPr="005E1C8D">
        <w:rPr>
          <w:rFonts w:ascii="Georgia" w:hAnsi="Georgia"/>
          <w:sz w:val="22"/>
          <w:u w:val="single"/>
        </w:rPr>
        <w:t>to prevent a</w:t>
      </w:r>
      <w:r w:rsidRPr="005E1C8D">
        <w:rPr>
          <w:rFonts w:ascii="Georgia" w:hAnsi="Georgia"/>
          <w:sz w:val="16"/>
        </w:rPr>
        <w:t xml:space="preserve"> suspected </w:t>
      </w:r>
      <w:r w:rsidRPr="005E1C8D">
        <w:rPr>
          <w:rFonts w:ascii="Georgia" w:hAnsi="Georgia"/>
          <w:sz w:val="22"/>
          <w:u w:val="single"/>
        </w:rPr>
        <w:t>enemy from changing the status quo</w:t>
      </w:r>
      <w:r w:rsidRPr="005E1C8D">
        <w:rPr>
          <w:rFonts w:ascii="Georgia" w:hAnsi="Georgia"/>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5E1C8D">
        <w:rPr>
          <w:rFonts w:ascii="Georgia" w:hAnsi="Georgia"/>
          <w:sz w:val="22"/>
          <w:u w:val="single"/>
        </w:rPr>
        <w:t xml:space="preserve">a </w:t>
      </w:r>
      <w:r w:rsidRPr="00F61715">
        <w:rPr>
          <w:rFonts w:ascii="Georgia" w:hAnsi="Georgia"/>
          <w:highlight w:val="yellow"/>
          <w:u w:val="single"/>
        </w:rPr>
        <w:t>preventive self-defense</w:t>
      </w:r>
      <w:r w:rsidRPr="005E1C8D">
        <w:rPr>
          <w:rFonts w:ascii="Georgia" w:hAnsi="Georgia"/>
          <w:sz w:val="22"/>
          <w:u w:val="single"/>
        </w:rPr>
        <w:t xml:space="preserve"> norm </w:t>
      </w:r>
      <w:r w:rsidRPr="00F61715">
        <w:rPr>
          <w:rFonts w:ascii="Georgia" w:hAnsi="Georgia"/>
          <w:highlight w:val="yellow"/>
          <w:u w:val="single"/>
        </w:rPr>
        <w:t>is diffusing</w:t>
      </w:r>
      <w:r w:rsidRPr="005E1C8D">
        <w:rPr>
          <w:rFonts w:ascii="Georgia" w:hAnsi="Georgia"/>
          <w:sz w:val="16"/>
        </w:rPr>
        <w:t xml:space="preserve">, they do provide some initial evidence that </w:t>
      </w:r>
      <w:r w:rsidRPr="00F61715">
        <w:rPr>
          <w:rFonts w:ascii="Georgia" w:hAnsi="Georgia"/>
          <w:highlight w:val="yellow"/>
          <w:u w:val="single"/>
        </w:rPr>
        <w:t>states are re-orienting their military</w:t>
      </w:r>
      <w:r w:rsidRPr="005E1C8D">
        <w:rPr>
          <w:rFonts w:ascii="Georgia" w:hAnsi="Georgia"/>
          <w:sz w:val="22"/>
          <w:u w:val="single"/>
        </w:rPr>
        <w:t xml:space="preserve"> and strategic </w:t>
      </w:r>
      <w:r w:rsidRPr="00F61715">
        <w:rPr>
          <w:rFonts w:ascii="Georgia" w:hAnsi="Georgia"/>
          <w:highlight w:val="yellow"/>
          <w:u w:val="single"/>
        </w:rPr>
        <w:t>doctrines toward offense</w:t>
      </w:r>
      <w:r w:rsidRPr="005E1C8D">
        <w:rPr>
          <w:rFonts w:ascii="Georgia" w:hAnsi="Georgia"/>
          <w:sz w:val="16"/>
        </w:rPr>
        <w:t xml:space="preserve">. In addition, these </w:t>
      </w:r>
      <w:r w:rsidRPr="005E1C8D">
        <w:rPr>
          <w:rFonts w:ascii="Georgia" w:hAnsi="Georgia"/>
          <w:sz w:val="22"/>
          <w:u w:val="single"/>
        </w:rPr>
        <w:t>states have</w:t>
      </w:r>
      <w:r w:rsidRPr="005E1C8D">
        <w:rPr>
          <w:rFonts w:ascii="Georgia" w:hAnsi="Georgia"/>
          <w:sz w:val="16"/>
        </w:rPr>
        <w:t xml:space="preserve"> all either acquired or developed </w:t>
      </w:r>
      <w:r w:rsidRPr="005E1C8D">
        <w:rPr>
          <w:rFonts w:ascii="Georgia" w:hAnsi="Georgia"/>
          <w:sz w:val="22"/>
          <w:u w:val="single"/>
        </w:rPr>
        <w:t>unmanned aerial vehicles for the purposes of reconnaissance, surveillance, and/or precision targeting.</w:t>
      </w:r>
    </w:p>
    <w:p w:rsidR="003F5283" w:rsidRPr="005E1C8D" w:rsidRDefault="003F5283" w:rsidP="003F5283">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F61715">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5E1C8D">
        <w:rPr>
          <w:rFonts w:ascii="Georgia" w:hAnsi="Georgia"/>
          <w:sz w:val="16"/>
        </w:rPr>
        <w:t>compliment</w:t>
      </w:r>
      <w:proofErr w:type="spellEnd"/>
      <w:r w:rsidRPr="005E1C8D">
        <w:rPr>
          <w:rFonts w:ascii="Georgia" w:hAnsi="Georgia"/>
          <w:sz w:val="16"/>
        </w:rPr>
        <w:t xml:space="preserve"> our analyses herein.</w:t>
      </w:r>
    </w:p>
    <w:p w:rsidR="003F5283" w:rsidRPr="005E1C8D" w:rsidRDefault="003F5283" w:rsidP="003F5283">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F61715">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F61715">
        <w:rPr>
          <w:rFonts w:ascii="Georgia" w:hAnsi="Georgia"/>
          <w:highlight w:val="yellow"/>
          <w:u w:val="single"/>
        </w:rPr>
        <w:t>rhetoric and practice</w:t>
      </w:r>
      <w:r w:rsidRPr="005E1C8D">
        <w:rPr>
          <w:rFonts w:ascii="Georgia" w:hAnsi="Georgia"/>
          <w:sz w:val="22"/>
          <w:u w:val="single"/>
        </w:rPr>
        <w:t xml:space="preserve"> do </w:t>
      </w:r>
      <w:r w:rsidRPr="00F61715">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F61715">
        <w:rPr>
          <w:rFonts w:ascii="Georgia" w:hAnsi="Georgia"/>
          <w:highlight w:val="yellow"/>
          <w:u w:val="single"/>
        </w:rPr>
        <w:t>it is</w:t>
      </w:r>
      <w:r w:rsidRPr="005E1C8D">
        <w:rPr>
          <w:rFonts w:ascii="Georgia" w:hAnsi="Georgia"/>
          <w:sz w:val="22"/>
          <w:u w:val="single"/>
        </w:rPr>
        <w:t xml:space="preserve"> all the more </w:t>
      </w:r>
      <w:r w:rsidRPr="00F61715">
        <w:rPr>
          <w:rFonts w:ascii="Georgia" w:hAnsi="Georgia"/>
          <w:highlight w:val="yellow"/>
          <w:u w:val="single"/>
        </w:rPr>
        <w:t>important to consider</w:t>
      </w:r>
      <w:r w:rsidRPr="005E1C8D">
        <w:rPr>
          <w:rFonts w:ascii="Georgia" w:hAnsi="Georgia"/>
          <w:sz w:val="22"/>
          <w:u w:val="single"/>
        </w:rPr>
        <w:t xml:space="preserve"> the final stage of norm evolution—</w:t>
      </w:r>
      <w:r w:rsidRPr="00F61715">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If the preventive self-defense norm is taken for granted, integrated into practice without</w:t>
      </w:r>
      <w:r w:rsidRPr="005E1C8D">
        <w:rPr>
          <w:rFonts w:ascii="Georgia" w:hAnsi="Georgia"/>
          <w:sz w:val="16"/>
        </w:rPr>
        <w:t xml:space="preserve"> further </w:t>
      </w:r>
      <w:r w:rsidRPr="005E1C8D">
        <w:rPr>
          <w:rFonts w:ascii="Georgia" w:hAnsi="Georgia"/>
          <w:sz w:val="22"/>
          <w:u w:val="single"/>
        </w:rPr>
        <w:t>consideration</w:t>
      </w:r>
      <w:r w:rsidRPr="005E1C8D">
        <w:rPr>
          <w:rFonts w:ascii="Georgia" w:hAnsi="Georgia"/>
          <w:sz w:val="16"/>
        </w:rPr>
        <w:t>,</w:t>
      </w:r>
      <w:r w:rsidRPr="00F61715">
        <w:rPr>
          <w:rStyle w:val="Emphasis"/>
          <w:rFonts w:ascii="Georgia" w:hAnsi="Georgia"/>
        </w:rPr>
        <w:t xml:space="preserve"> it inherently changes</w:t>
      </w:r>
      <w:r w:rsidRPr="005E1C8D">
        <w:rPr>
          <w:rFonts w:ascii="Georgia" w:hAnsi="Georgia"/>
          <w:sz w:val="16"/>
        </w:rPr>
        <w:t xml:space="preserve"> the functioning of </w:t>
      </w:r>
      <w:r w:rsidRPr="00F61715">
        <w:rPr>
          <w:rStyle w:val="Emphasis"/>
          <w:rFonts w:ascii="Georgia" w:hAnsi="Georgia"/>
        </w:rPr>
        <w:t>international relations</w:t>
      </w:r>
      <w:r w:rsidRPr="005E1C8D">
        <w:rPr>
          <w:rFonts w:ascii="Georgia" w:hAnsi="Georgia"/>
          <w:sz w:val="16"/>
        </w:rPr>
        <w:t xml:space="preserve">. And </w:t>
      </w:r>
      <w:r w:rsidRPr="00F61715">
        <w:rPr>
          <w:rStyle w:val="Emphasis"/>
          <w:rFonts w:ascii="Georgia" w:hAnsi="Georgia"/>
        </w:rPr>
        <w:t>u</w:t>
      </w:r>
      <w:r w:rsidRPr="005E1C8D">
        <w:rPr>
          <w:rFonts w:ascii="Georgia" w:hAnsi="Georgia"/>
          <w:sz w:val="16"/>
        </w:rPr>
        <w:t xml:space="preserve">nmanned </w:t>
      </w:r>
      <w:r w:rsidRPr="00F61715">
        <w:rPr>
          <w:rStyle w:val="Emphasis"/>
          <w:rFonts w:ascii="Georgia" w:hAnsi="Georgia"/>
        </w:rPr>
        <w:t>a</w:t>
      </w:r>
      <w:r w:rsidRPr="005E1C8D">
        <w:rPr>
          <w:rFonts w:ascii="Georgia" w:hAnsi="Georgia"/>
          <w:sz w:val="16"/>
        </w:rPr>
        <w:t xml:space="preserve">erial </w:t>
      </w:r>
      <w:r w:rsidRPr="00F61715">
        <w:rPr>
          <w:rStyle w:val="Emphasis"/>
          <w:rFonts w:ascii="Georgia" w:hAnsi="Georgia"/>
        </w:rPr>
        <w:t>v</w:t>
      </w:r>
      <w:r w:rsidRPr="005E1C8D">
        <w:rPr>
          <w:rFonts w:ascii="Georgia" w:hAnsi="Georgia"/>
          <w:sz w:val="16"/>
        </w:rPr>
        <w:t>ehicle</w:t>
      </w:r>
      <w:r w:rsidRPr="00F61715">
        <w:rPr>
          <w:rStyle w:val="Emphasis"/>
          <w:rFonts w:ascii="Georgia" w:hAnsi="Georgia"/>
        </w:rPr>
        <w:t>s</w:t>
      </w:r>
      <w:r w:rsidRPr="005E1C8D">
        <w:rPr>
          <w:rFonts w:ascii="Georgia" w:hAnsi="Georgia"/>
          <w:sz w:val="22"/>
          <w:u w:val="single"/>
        </w:rPr>
        <w:t>, by reducing the costs of war, make claims of preventive self-defense more palatable</w:t>
      </w:r>
      <w:r w:rsidRPr="005E1C8D">
        <w:rPr>
          <w:rFonts w:ascii="Georgia" w:hAnsi="Georgia"/>
          <w:sz w:val="16"/>
        </w:rPr>
        <w:t xml:space="preserve"> to the public. Yet </w:t>
      </w:r>
      <w:r w:rsidRPr="00F61715">
        <w:rPr>
          <w:rFonts w:ascii="Georgia" w:hAnsi="Georgia"/>
          <w:highlight w:val="yellow"/>
          <w:u w:val="single"/>
        </w:rPr>
        <w:t xml:space="preserve">a global norm of preventive self-defense is likely to be </w:t>
      </w:r>
      <w:r w:rsidRPr="00F61715">
        <w:rPr>
          <w:rStyle w:val="Emphasis"/>
          <w:rFonts w:ascii="Georgia" w:hAnsi="Georgia"/>
          <w:highlight w:val="yellow"/>
        </w:rPr>
        <w:t>destabilizing</w:t>
      </w:r>
      <w:r w:rsidRPr="00F61715">
        <w:rPr>
          <w:rFonts w:ascii="Georgia" w:hAnsi="Georgia"/>
          <w:highlight w:val="yellow"/>
          <w:u w:val="single"/>
        </w:rPr>
        <w:t xml:space="preserve">, </w:t>
      </w:r>
      <w:r w:rsidRPr="00F61715">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F61715">
        <w:rPr>
          <w:rFonts w:ascii="Georgia" w:hAnsi="Georgia"/>
          <w:highlight w:val="yellow"/>
          <w:u w:val="single"/>
        </w:rPr>
        <w:t>The U</w:t>
      </w:r>
      <w:r w:rsidRPr="005E1C8D">
        <w:rPr>
          <w:rFonts w:ascii="Georgia" w:hAnsi="Georgia"/>
          <w:sz w:val="16"/>
        </w:rPr>
        <w:t xml:space="preserve">nited </w:t>
      </w:r>
      <w:r w:rsidRPr="00F61715">
        <w:rPr>
          <w:rFonts w:ascii="Georgia" w:hAnsi="Georgia"/>
          <w:highlight w:val="yellow"/>
          <w:u w:val="single"/>
        </w:rPr>
        <w:t>S</w:t>
      </w:r>
      <w:r w:rsidRPr="005E1C8D">
        <w:rPr>
          <w:rFonts w:ascii="Georgia" w:hAnsi="Georgia"/>
          <w:sz w:val="16"/>
        </w:rPr>
        <w:t xml:space="preserve">tates </w:t>
      </w:r>
      <w:r w:rsidRPr="00F61715">
        <w:rPr>
          <w:rFonts w:ascii="Georgia" w:hAnsi="Georgia"/>
          <w:highlight w:val="yellow"/>
          <w:u w:val="single"/>
        </w:rPr>
        <w:t>has set a dangerous precedent</w:t>
      </w:r>
      <w:r w:rsidRPr="005E1C8D">
        <w:rPr>
          <w:rFonts w:ascii="Georgia" w:hAnsi="Georgia"/>
          <w:sz w:val="22"/>
          <w:u w:val="single"/>
        </w:rPr>
        <w:t>, and by continuing its preventive strike policy it continues to provide other states with the justification to do the same.</w:t>
      </w:r>
    </w:p>
    <w:p w:rsidR="003F5283" w:rsidRPr="005E1C8D" w:rsidRDefault="003F5283" w:rsidP="003F5283">
      <w:pPr>
        <w:rPr>
          <w:rFonts w:ascii="Georgia" w:hAnsi="Georgia"/>
          <w:sz w:val="16"/>
        </w:rPr>
      </w:pPr>
    </w:p>
    <w:p w:rsidR="003F5283" w:rsidRPr="0010375E" w:rsidRDefault="003F5283" w:rsidP="003F5283">
      <w:pPr>
        <w:pStyle w:val="Tag2"/>
        <w:rPr>
          <w:rFonts w:ascii="Georgia" w:hAnsi="Georgia"/>
          <w:sz w:val="20"/>
        </w:rPr>
      </w:pPr>
      <w:r w:rsidRPr="0010375E">
        <w:rPr>
          <w:rFonts w:ascii="Georgia" w:hAnsi="Georgia"/>
          <w:sz w:val="20"/>
        </w:rPr>
        <w:t xml:space="preserve">China models US self-defense precedent --- they’ll strike in the South China Sea </w:t>
      </w:r>
    </w:p>
    <w:p w:rsidR="003F5283" w:rsidRPr="005E1C8D" w:rsidRDefault="003F5283" w:rsidP="003F5283">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w:t>
      </w:r>
      <w:proofErr w:type="spellStart"/>
      <w:r w:rsidRPr="005E1C8D">
        <w:rPr>
          <w:rFonts w:ascii="Georgia" w:hAnsi="Georgia"/>
          <w:sz w:val="16"/>
        </w:rPr>
        <w:t>Polisci</w:t>
      </w:r>
      <w:proofErr w:type="spellEnd"/>
      <w:r w:rsidRPr="005E1C8D">
        <w:rPr>
          <w:rFonts w:ascii="Georgia" w:hAnsi="Georgia"/>
          <w:sz w:val="16"/>
        </w:rP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lastRenderedPageBreak/>
        <w:t>China</w:t>
      </w:r>
    </w:p>
    <w:p w:rsidR="003F5283" w:rsidRPr="005E1C8D" w:rsidRDefault="003F5283" w:rsidP="003F5283">
      <w:pPr>
        <w:rPr>
          <w:rFonts w:ascii="Georgia" w:hAnsi="Georgia"/>
          <w:sz w:val="16"/>
        </w:rPr>
      </w:pPr>
      <w:r w:rsidRPr="005E1C8D">
        <w:rPr>
          <w:rFonts w:ascii="Georgia" w:hAnsi="Georgia"/>
          <w:sz w:val="22"/>
          <w:u w:val="single"/>
        </w:rPr>
        <w:t xml:space="preserve">Though scholars debate </w:t>
      </w:r>
      <w:r w:rsidRPr="0010375E">
        <w:rPr>
          <w:rFonts w:ascii="Georgia" w:hAnsi="Georgia"/>
          <w:highlight w:val="yellow"/>
          <w:u w:val="single"/>
        </w:rPr>
        <w:t>the strategic culture of China</w:t>
      </w:r>
      <w:r w:rsidRPr="005E1C8D">
        <w:rPr>
          <w:rFonts w:ascii="Georgia" w:hAnsi="Georgia"/>
          <w:sz w:val="22"/>
          <w:u w:val="single"/>
        </w:rPr>
        <w:t>, the dominant view has been one that emphasizes the defensive nature of Chinese military strategy</w:t>
      </w:r>
      <w:r w:rsidRPr="005E1C8D">
        <w:rPr>
          <w:rFonts w:ascii="Georgia" w:hAnsi="Georgia"/>
          <w:sz w:val="16"/>
        </w:rPr>
        <w:t xml:space="preserve"> (for an alternative view, see Johnston 1995; </w:t>
      </w:r>
      <w:proofErr w:type="spellStart"/>
      <w:r w:rsidRPr="005E1C8D">
        <w:rPr>
          <w:rFonts w:ascii="Georgia" w:hAnsi="Georgia"/>
          <w:sz w:val="16"/>
        </w:rPr>
        <w:t>Feng</w:t>
      </w:r>
      <w:proofErr w:type="spellEnd"/>
      <w:r w:rsidRPr="005E1C8D">
        <w:rPr>
          <w:rFonts w:ascii="Georgia" w:hAnsi="Georgia"/>
          <w:sz w:val="16"/>
        </w:rPr>
        <w:t xml:space="preserve"> 2007; Silverstone 2009). </w:t>
      </w:r>
      <w:r w:rsidRPr="005E1C8D">
        <w:rPr>
          <w:rFonts w:ascii="Georgia" w:hAnsi="Georgia"/>
          <w:sz w:val="22"/>
          <w:u w:val="single"/>
        </w:rPr>
        <w:t>In this view, China prefers diplomacy over</w:t>
      </w:r>
      <w:r w:rsidRPr="005E1C8D">
        <w:rPr>
          <w:rFonts w:ascii="Georgia" w:hAnsi="Georgia"/>
          <w:sz w:val="16"/>
        </w:rPr>
        <w:t xml:space="preserve"> the use of </w:t>
      </w:r>
      <w:r w:rsidRPr="005E1C8D">
        <w:rPr>
          <w:rFonts w:ascii="Georgia" w:hAnsi="Georgia"/>
          <w:sz w:val="22"/>
          <w:u w:val="single"/>
        </w:rPr>
        <w:t>force</w:t>
      </w:r>
      <w:r w:rsidRPr="005E1C8D">
        <w:rPr>
          <w:rFonts w:ascii="Georgia" w:hAnsi="Georgia"/>
          <w:sz w:val="16"/>
        </w:rP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10375E">
        <w:rPr>
          <w:rFonts w:ascii="Georgia" w:hAnsi="Georgia"/>
          <w:b/>
          <w:u w:val="single"/>
        </w:rPr>
        <w:t xml:space="preserve">However, </w:t>
      </w:r>
      <w:r w:rsidRPr="005A7B80">
        <w:rPr>
          <w:rFonts w:ascii="Georgia" w:hAnsi="Georgia"/>
          <w:b/>
          <w:u w:val="single"/>
        </w:rPr>
        <w:t>the country's position</w:t>
      </w:r>
      <w:r w:rsidRPr="0010375E">
        <w:rPr>
          <w:rFonts w:ascii="Georgia" w:hAnsi="Georgia"/>
          <w:b/>
          <w:u w:val="single"/>
        </w:rPr>
        <w:t xml:space="preserve"> on this </w:t>
      </w:r>
      <w:r w:rsidRPr="0010375E">
        <w:rPr>
          <w:rFonts w:ascii="Georgia" w:hAnsi="Georgia"/>
          <w:b/>
          <w:highlight w:val="yellow"/>
          <w:u w:val="single"/>
        </w:rPr>
        <w:t>may be evolving</w:t>
      </w:r>
      <w:r w:rsidRPr="005E1C8D">
        <w:rPr>
          <w:rFonts w:ascii="Georgia" w:hAnsi="Georgia"/>
          <w:sz w:val="16"/>
        </w:rPr>
        <w:t xml:space="preserve">, or at least </w:t>
      </w:r>
      <w:r w:rsidRPr="0010375E">
        <w:rPr>
          <w:rFonts w:ascii="Georgia" w:hAnsi="Georgia"/>
          <w:b/>
          <w:highlight w:val="yellow"/>
          <w:u w:val="single"/>
        </w:rPr>
        <w:t>contingent on its</w:t>
      </w:r>
      <w:r w:rsidRPr="0010375E">
        <w:rPr>
          <w:rFonts w:ascii="Georgia" w:hAnsi="Georgia"/>
          <w:b/>
          <w:u w:val="single"/>
        </w:rPr>
        <w:t xml:space="preserve"> own </w:t>
      </w:r>
      <w:r w:rsidRPr="0010375E">
        <w:rPr>
          <w:rFonts w:ascii="Georgia" w:hAnsi="Georgia"/>
          <w:b/>
          <w:highlight w:val="yellow"/>
          <w:u w:val="single"/>
        </w:rPr>
        <w:t>geo-political interests</w:t>
      </w:r>
      <w:r w:rsidRPr="005E1C8D">
        <w:rPr>
          <w:rFonts w:ascii="Georgia" w:hAnsi="Georgia"/>
          <w:sz w:val="16"/>
        </w:rPr>
        <w:t xml:space="preserve">. In 2005, </w:t>
      </w:r>
      <w:r w:rsidRPr="005E1C8D">
        <w:rPr>
          <w:rFonts w:ascii="Georgia" w:hAnsi="Georgia"/>
          <w:sz w:val="22"/>
          <w:u w:val="single"/>
        </w:rPr>
        <w:t>the</w:t>
      </w:r>
      <w:r w:rsidRPr="005E1C8D">
        <w:rPr>
          <w:rFonts w:ascii="Georgia" w:hAnsi="Georgia"/>
          <w:sz w:val="16"/>
        </w:rPr>
        <w:t xml:space="preserve"> People's </w:t>
      </w:r>
      <w:r w:rsidRPr="005E1C8D">
        <w:rPr>
          <w:rFonts w:ascii="Georgia" w:hAnsi="Georgia"/>
          <w:sz w:val="22"/>
          <w:u w:val="single"/>
        </w:rPr>
        <w:t>Congress of China passed an anti-secession law</w:t>
      </w:r>
      <w:r w:rsidRPr="005E1C8D">
        <w:rPr>
          <w:rFonts w:ascii="Georgia" w:hAnsi="Georgia"/>
          <w:sz w:val="16"/>
        </w:rPr>
        <w:t xml:space="preserve">, clearly </w:t>
      </w:r>
      <w:r w:rsidRPr="005E1C8D">
        <w:rPr>
          <w:rFonts w:ascii="Georgia" w:hAnsi="Georgia"/>
          <w:sz w:val="22"/>
          <w:u w:val="single"/>
        </w:rPr>
        <w:t>with an eye toward Taiwan</w:t>
      </w:r>
      <w:r w:rsidRPr="005E1C8D">
        <w:rPr>
          <w:rFonts w:ascii="Georgia" w:hAnsi="Georgia"/>
          <w:sz w:val="16"/>
        </w:rPr>
        <w:t xml:space="preserve">. This law includes language </w:t>
      </w:r>
      <w:r w:rsidRPr="005E1C8D">
        <w:rPr>
          <w:rFonts w:ascii="Georgia" w:hAnsi="Georgia"/>
          <w:sz w:val="22"/>
          <w:u w:val="single"/>
        </w:rPr>
        <w:t>that allows “non-peaceful means” in the case that reunification goals are not achieved</w:t>
      </w:r>
      <w:r w:rsidRPr="005E1C8D">
        <w:rPr>
          <w:rFonts w:ascii="Georgia" w:hAnsi="Georgia"/>
          <w:sz w:val="16"/>
        </w:rPr>
        <w:t xml:space="preserve"> (</w:t>
      </w:r>
      <w:proofErr w:type="spellStart"/>
      <w:r w:rsidRPr="005E1C8D">
        <w:rPr>
          <w:rFonts w:ascii="Georgia" w:hAnsi="Georgia"/>
          <w:sz w:val="16"/>
        </w:rPr>
        <w:t>Reisman</w:t>
      </w:r>
      <w:proofErr w:type="spellEnd"/>
      <w:r w:rsidRPr="005E1C8D">
        <w:rPr>
          <w:rFonts w:ascii="Georgia" w:hAnsi="Georgia"/>
          <w:sz w:val="16"/>
        </w:rPr>
        <w:t xml:space="preserve">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3F5283" w:rsidRPr="005E1C8D" w:rsidRDefault="003F5283" w:rsidP="003F5283">
      <w:pPr>
        <w:rPr>
          <w:rFonts w:ascii="Georgia" w:hAnsi="Georgia"/>
          <w:sz w:val="16"/>
        </w:rPr>
      </w:pPr>
      <w:r w:rsidRPr="005E1C8D">
        <w:rPr>
          <w:rFonts w:ascii="Georgia" w:hAnsi="Georgia"/>
          <w:sz w:val="16"/>
        </w:rPr>
        <w:t xml:space="preserve">Indeed, a year later (in 2006), </w:t>
      </w:r>
      <w:r w:rsidRPr="005E1C8D">
        <w:rPr>
          <w:rFonts w:ascii="Georgia" w:hAnsi="Georgia"/>
          <w:sz w:val="22"/>
          <w:u w:val="single"/>
        </w:rPr>
        <w:t xml:space="preserve">China released </w:t>
      </w:r>
      <w:r w:rsidRPr="00F61715">
        <w:rPr>
          <w:rFonts w:ascii="Georgia" w:hAnsi="Georgia"/>
          <w:highlight w:val="yellow"/>
          <w:u w:val="single"/>
        </w:rPr>
        <w:t>a national defense report</w:t>
      </w:r>
      <w:r w:rsidRPr="005E1C8D">
        <w:rPr>
          <w:rFonts w:ascii="Georgia" w:hAnsi="Georgia"/>
          <w:sz w:val="22"/>
          <w:u w:val="single"/>
        </w:rPr>
        <w:t xml:space="preserve"> that </w:t>
      </w:r>
      <w:r w:rsidRPr="00F61715">
        <w:rPr>
          <w:rFonts w:ascii="Georgia" w:hAnsi="Georgia"/>
          <w:highlight w:val="yellow"/>
          <w:u w:val="single"/>
        </w:rPr>
        <w:t>articulates a strategy of “active defense</w:t>
      </w:r>
      <w:r w:rsidRPr="005E1C8D">
        <w:rPr>
          <w:rFonts w:ascii="Georgia" w:hAnsi="Georgia"/>
          <w:sz w:val="22"/>
          <w:u w:val="single"/>
        </w:rPr>
        <w:t>”</w:t>
      </w:r>
      <w:r w:rsidRPr="005E1C8D">
        <w:rPr>
          <w:rFonts w:ascii="Georgia" w:hAnsi="Georgia"/>
          <w:sz w:val="16"/>
        </w:rPr>
        <w:t xml:space="preserve"> for the twenty-first century, </w:t>
      </w:r>
      <w:r w:rsidRPr="005E1C8D">
        <w:rPr>
          <w:rFonts w:ascii="Georgia" w:hAnsi="Georgia"/>
          <w:sz w:val="22"/>
          <w:u w:val="single"/>
        </w:rPr>
        <w:t>in which China moves to an offensive defensive strategy</w:t>
      </w:r>
      <w:r w:rsidRPr="005E1C8D">
        <w:rPr>
          <w:rFonts w:ascii="Georgia" w:hAnsi="Georgia"/>
          <w:sz w:val="16"/>
        </w:rPr>
        <w:t xml:space="preserve"> (Yang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F61715">
        <w:rPr>
          <w:rFonts w:ascii="Georgia" w:hAnsi="Georgia"/>
          <w:highlight w:val="yellow"/>
          <w:u w:val="single"/>
        </w:rPr>
        <w:t>China is</w:t>
      </w:r>
      <w:r w:rsidRPr="005E1C8D">
        <w:rPr>
          <w:rFonts w:ascii="Georgia" w:hAnsi="Georgia"/>
          <w:sz w:val="22"/>
          <w:u w:val="single"/>
        </w:rPr>
        <w:t xml:space="preserve"> quite </w:t>
      </w:r>
      <w:r w:rsidRPr="00F61715">
        <w:rPr>
          <w:rFonts w:ascii="Georgia" w:hAnsi="Georgia"/>
          <w:highlight w:val="yellow"/>
          <w:u w:val="single"/>
        </w:rPr>
        <w:t>aggressive</w:t>
      </w:r>
      <w:r w:rsidRPr="005E1C8D">
        <w:rPr>
          <w:rFonts w:ascii="Georgia" w:hAnsi="Georgia"/>
          <w:sz w:val="22"/>
          <w:u w:val="single"/>
        </w:rPr>
        <w:t xml:space="preserve"> </w:t>
      </w:r>
      <w:r w:rsidRPr="00F61715">
        <w:rPr>
          <w:rFonts w:ascii="Georgia" w:hAnsi="Georgia"/>
          <w:highlight w:val="yellow"/>
          <w:u w:val="single"/>
        </w:rPr>
        <w:t>regarding its claims to</w:t>
      </w:r>
      <w:r w:rsidRPr="005E1C8D">
        <w:rPr>
          <w:rFonts w:ascii="Georgia" w:hAnsi="Georgia"/>
          <w:sz w:val="22"/>
          <w:u w:val="single"/>
        </w:rPr>
        <w:t xml:space="preserve"> territories in the </w:t>
      </w:r>
      <w:r w:rsidRPr="00F61715">
        <w:rPr>
          <w:rFonts w:ascii="Georgia" w:hAnsi="Georgia"/>
          <w:highlight w:val="yellow"/>
          <w:u w:val="single"/>
        </w:rPr>
        <w:t>S</w:t>
      </w:r>
      <w:r w:rsidRPr="005E1C8D">
        <w:rPr>
          <w:rFonts w:ascii="Georgia" w:hAnsi="Georgia"/>
          <w:sz w:val="22"/>
          <w:u w:val="single"/>
        </w:rPr>
        <w:t xml:space="preserve">outh </w:t>
      </w:r>
      <w:r w:rsidRPr="00F61715">
        <w:rPr>
          <w:rFonts w:ascii="Georgia" w:hAnsi="Georgia"/>
          <w:highlight w:val="yellow"/>
          <w:u w:val="single"/>
        </w:rPr>
        <w:t>C</w:t>
      </w:r>
      <w:r w:rsidRPr="005E1C8D">
        <w:rPr>
          <w:rFonts w:ascii="Georgia" w:hAnsi="Georgia"/>
          <w:sz w:val="22"/>
          <w:u w:val="single"/>
        </w:rPr>
        <w:t xml:space="preserve">hina </w:t>
      </w:r>
      <w:r w:rsidRPr="00F61715">
        <w:rPr>
          <w:rFonts w:ascii="Georgia" w:hAnsi="Georgia"/>
          <w:highlight w:val="yellow"/>
          <w:u w:val="single"/>
        </w:rPr>
        <w:t>S</w:t>
      </w:r>
      <w:r w:rsidRPr="005E1C8D">
        <w:rPr>
          <w:rFonts w:ascii="Georgia" w:hAnsi="Georgia"/>
          <w:sz w:val="22"/>
          <w:u w:val="single"/>
        </w:rPr>
        <w:t xml:space="preserve">ea. </w:t>
      </w:r>
      <w:r w:rsidRPr="00F61715">
        <w:rPr>
          <w:rFonts w:ascii="Georgia" w:hAnsi="Georgia"/>
          <w:highlight w:val="yellow"/>
          <w:u w:val="single"/>
        </w:rPr>
        <w:t>One of the most hotly disputed assertions is</w:t>
      </w:r>
      <w:r w:rsidRPr="005E1C8D">
        <w:rPr>
          <w:rFonts w:ascii="Georgia" w:hAnsi="Georgia"/>
          <w:sz w:val="22"/>
          <w:u w:val="single"/>
        </w:rPr>
        <w:t xml:space="preserve"> its </w:t>
      </w:r>
      <w:r w:rsidRPr="00F61715">
        <w:rPr>
          <w:rFonts w:ascii="Georgia" w:hAnsi="Georgia"/>
          <w:highlight w:val="yellow"/>
          <w:u w:val="single"/>
        </w:rPr>
        <w:t xml:space="preserve">sovereignty over the Spratly Islands </w:t>
      </w:r>
      <w:r w:rsidRPr="005E1C8D">
        <w:rPr>
          <w:rFonts w:ascii="Georgia" w:hAnsi="Georgia"/>
          <w:sz w:val="22"/>
          <w:u w:val="single"/>
        </w:rPr>
        <w:t>and areas close to</w:t>
      </w:r>
      <w:r w:rsidRPr="005E1C8D">
        <w:rPr>
          <w:rFonts w:ascii="Georgia" w:hAnsi="Georgia"/>
          <w:sz w:val="16"/>
        </w:rPr>
        <w:t xml:space="preserve"> the Philippine island of </w:t>
      </w:r>
      <w:r w:rsidRPr="005E1C8D">
        <w:rPr>
          <w:rFonts w:ascii="Georgia" w:hAnsi="Georgia"/>
          <w:sz w:val="22"/>
          <w:u w:val="single"/>
        </w:rPr>
        <w:t>Palawan, which is contested by the Philippines</w:t>
      </w:r>
      <w:r w:rsidRPr="005E1C8D">
        <w:rPr>
          <w:rFonts w:ascii="Georgia" w:hAnsi="Georgia"/>
          <w:sz w:val="16"/>
        </w:rPr>
        <w:t xml:space="preserve"> among other countries (Beckman 2012). </w:t>
      </w:r>
      <w:r w:rsidRPr="00F61715">
        <w:rPr>
          <w:rFonts w:ascii="Georgia" w:hAnsi="Georgia"/>
          <w:highlight w:val="yellow"/>
          <w:u w:val="single"/>
        </w:rPr>
        <w:t>With</w:t>
      </w:r>
      <w:r w:rsidRPr="005E1C8D">
        <w:rPr>
          <w:rFonts w:ascii="Georgia" w:hAnsi="Georgia"/>
          <w:sz w:val="22"/>
          <w:u w:val="single"/>
        </w:rPr>
        <w:t xml:space="preserve"> </w:t>
      </w:r>
      <w:r w:rsidRPr="005E1C8D">
        <w:rPr>
          <w:rFonts w:ascii="Georgia" w:hAnsi="Georgia"/>
          <w:sz w:val="16"/>
        </w:rPr>
        <w:t xml:space="preserve">Chinese Premier </w:t>
      </w:r>
      <w:r w:rsidRPr="00F61715">
        <w:rPr>
          <w:rFonts w:ascii="Georgia" w:hAnsi="Georgia"/>
          <w:highlight w:val="yellow"/>
          <w:u w:val="single"/>
        </w:rPr>
        <w:t xml:space="preserve">Wen </w:t>
      </w:r>
      <w:proofErr w:type="spellStart"/>
      <w:r w:rsidRPr="00F61715">
        <w:rPr>
          <w:rFonts w:ascii="Georgia" w:hAnsi="Georgia"/>
          <w:highlight w:val="yellow"/>
          <w:u w:val="single"/>
        </w:rPr>
        <w:t>Jiabao's</w:t>
      </w:r>
      <w:proofErr w:type="spellEnd"/>
      <w:r w:rsidRPr="005E1C8D">
        <w:rPr>
          <w:rFonts w:ascii="Georgia" w:hAnsi="Georgia"/>
          <w:sz w:val="22"/>
          <w:u w:val="single"/>
        </w:rPr>
        <w:t xml:space="preserve"> </w:t>
      </w:r>
      <w:r w:rsidRPr="005E1C8D">
        <w:rPr>
          <w:rFonts w:ascii="Georgia" w:hAnsi="Georgia"/>
          <w:sz w:val="16"/>
        </w:rPr>
        <w:t xml:space="preserve">recent </w:t>
      </w:r>
      <w:r w:rsidRPr="00F61715">
        <w:rPr>
          <w:rFonts w:ascii="Georgia" w:hAnsi="Georgia"/>
          <w:highlight w:val="yellow"/>
          <w:u w:val="single"/>
        </w:rPr>
        <w:t>statement regarding the necessity of</w:t>
      </w:r>
      <w:r w:rsidRPr="005E1C8D">
        <w:rPr>
          <w:rFonts w:ascii="Georgia" w:hAnsi="Georgia"/>
          <w:sz w:val="22"/>
          <w:u w:val="single"/>
        </w:rPr>
        <w:t xml:space="preserve"> possessing a military that could win “</w:t>
      </w:r>
      <w:r w:rsidRPr="00F61715">
        <w:rPr>
          <w:rFonts w:ascii="Georgia" w:hAnsi="Georgia"/>
          <w:highlight w:val="yellow"/>
          <w:u w:val="single"/>
        </w:rPr>
        <w:t>local wars</w:t>
      </w:r>
      <w:r w:rsidRPr="005E1C8D">
        <w:rPr>
          <w:rFonts w:ascii="Georgia" w:hAnsi="Georgia"/>
          <w:sz w:val="16"/>
        </w:rPr>
        <w:t xml:space="preserve"> under information age conditions,” </w:t>
      </w:r>
      <w:r w:rsidRPr="005E1C8D">
        <w:rPr>
          <w:rFonts w:ascii="Georgia" w:hAnsi="Georgia"/>
          <w:sz w:val="22"/>
          <w:u w:val="single"/>
        </w:rPr>
        <w:t xml:space="preserve">it is not surprising that </w:t>
      </w:r>
      <w:r w:rsidRPr="00F61715">
        <w:rPr>
          <w:rFonts w:ascii="Georgia" w:hAnsi="Georgia"/>
          <w:highlight w:val="yellow"/>
          <w:u w:val="single"/>
        </w:rPr>
        <w:t>states</w:t>
      </w:r>
      <w:r w:rsidRPr="005E1C8D">
        <w:rPr>
          <w:rFonts w:ascii="Georgia" w:hAnsi="Georgia"/>
          <w:sz w:val="22"/>
          <w:u w:val="single"/>
        </w:rPr>
        <w:t xml:space="preserve"> in the region </w:t>
      </w:r>
      <w:r w:rsidRPr="00F61715">
        <w:rPr>
          <w:rFonts w:ascii="Georgia" w:hAnsi="Georgia"/>
          <w:highlight w:val="yellow"/>
          <w:u w:val="single"/>
        </w:rPr>
        <w:t>are on edge</w:t>
      </w:r>
      <w:r w:rsidRPr="005E1C8D">
        <w:rPr>
          <w:rFonts w:ascii="Georgia" w:hAnsi="Georgia"/>
          <w:sz w:val="22"/>
          <w:u w:val="single"/>
        </w:rPr>
        <w:t>.</w:t>
      </w:r>
      <w:r w:rsidRPr="005E1C8D">
        <w:rPr>
          <w:rFonts w:ascii="Georgia" w:hAnsi="Georgia"/>
          <w:sz w:val="16"/>
        </w:rPr>
        <w:t xml:space="preserve">72 Last October, </w:t>
      </w:r>
      <w:r w:rsidRPr="00F61715">
        <w:rPr>
          <w:rFonts w:ascii="Georgia" w:hAnsi="Georgia"/>
          <w:highlight w:val="yellow"/>
          <w:u w:val="single"/>
        </w:rPr>
        <w:t>Chinese news reported</w:t>
      </w:r>
      <w:r w:rsidRPr="005E1C8D">
        <w:rPr>
          <w:rFonts w:ascii="Georgia" w:hAnsi="Georgia"/>
          <w:sz w:val="22"/>
          <w:u w:val="single"/>
        </w:rPr>
        <w:t xml:space="preserve"> that </w:t>
      </w:r>
      <w:r w:rsidRPr="00F61715">
        <w:rPr>
          <w:rFonts w:ascii="Georgia" w:hAnsi="Georgia"/>
          <w:highlight w:val="yellow"/>
          <w:u w:val="single"/>
        </w:rPr>
        <w:t>states</w:t>
      </w:r>
      <w:r w:rsidRPr="005E1C8D">
        <w:rPr>
          <w:rFonts w:ascii="Georgia" w:hAnsi="Georgia"/>
          <w:sz w:val="22"/>
          <w:u w:val="single"/>
        </w:rPr>
        <w:t xml:space="preserve"> with which China has territorial disputes </w:t>
      </w:r>
      <w:r w:rsidRPr="00F61715">
        <w:rPr>
          <w:rFonts w:ascii="Georgia" w:hAnsi="Georgia"/>
          <w:highlight w:val="yellow"/>
          <w:u w:val="single"/>
        </w:rPr>
        <w:t>should</w:t>
      </w:r>
      <w:r w:rsidRPr="005E1C8D">
        <w:rPr>
          <w:rFonts w:ascii="Georgia" w:hAnsi="Georgia"/>
          <w:sz w:val="22"/>
          <w:u w:val="single"/>
        </w:rPr>
        <w:t xml:space="preserve"> “mentally </w:t>
      </w:r>
      <w:r w:rsidRPr="00F61715">
        <w:rPr>
          <w:rFonts w:ascii="Georgia" w:hAnsi="Georgia"/>
          <w:highlight w:val="yellow"/>
          <w:u w:val="single"/>
        </w:rPr>
        <w:t>prepare for</w:t>
      </w:r>
      <w:r w:rsidRPr="005E1C8D">
        <w:rPr>
          <w:rFonts w:ascii="Georgia" w:hAnsi="Georgia"/>
          <w:sz w:val="22"/>
          <w:u w:val="single"/>
        </w:rPr>
        <w:t xml:space="preserve"> the </w:t>
      </w:r>
      <w:r w:rsidRPr="00F61715">
        <w:rPr>
          <w:rStyle w:val="Emphasis"/>
          <w:rFonts w:ascii="Georgia" w:hAnsi="Georgia"/>
        </w:rPr>
        <w:t xml:space="preserve">sounds of </w:t>
      </w:r>
      <w:r w:rsidRPr="00F61715">
        <w:rPr>
          <w:rStyle w:val="Emphasis"/>
          <w:rFonts w:ascii="Georgia" w:hAnsi="Georgia"/>
          <w:highlight w:val="yellow"/>
        </w:rPr>
        <w:t>cannons</w:t>
      </w:r>
      <w:r w:rsidRPr="005E1C8D">
        <w:rPr>
          <w:rFonts w:ascii="Georgia" w:hAnsi="Georgia"/>
          <w:sz w:val="16"/>
        </w:rPr>
        <w:t>.”73</w:t>
      </w:r>
    </w:p>
    <w:p w:rsidR="003F5283" w:rsidRPr="005E1C8D" w:rsidRDefault="003F5283" w:rsidP="003F5283">
      <w:pPr>
        <w:rPr>
          <w:rFonts w:ascii="Georgia" w:hAnsi="Georgia"/>
          <w:sz w:val="16"/>
        </w:rPr>
      </w:pPr>
      <w:r w:rsidRPr="005E1C8D">
        <w:rPr>
          <w:rFonts w:ascii="Georgia" w:hAnsi="Georgia"/>
          <w:sz w:val="16"/>
        </w:rP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F61715">
        <w:rPr>
          <w:rFonts w:ascii="Georgia" w:hAnsi="Georgia"/>
          <w:highlight w:val="yellow"/>
          <w:u w:val="single"/>
        </w:rPr>
        <w:t>China is focused on</w:t>
      </w:r>
      <w:r w:rsidRPr="005E1C8D">
        <w:rPr>
          <w:rFonts w:ascii="Georgia" w:hAnsi="Georgia"/>
          <w:sz w:val="22"/>
          <w:u w:val="single"/>
        </w:rPr>
        <w:t xml:space="preserve"> the development of </w:t>
      </w:r>
      <w:r w:rsidRPr="00F61715">
        <w:rPr>
          <w:rFonts w:ascii="Georgia" w:hAnsi="Georgia"/>
          <w:highlight w:val="yellow"/>
          <w:u w:val="single"/>
        </w:rPr>
        <w:t>drone tech</w:t>
      </w:r>
      <w:r w:rsidRPr="005E1C8D">
        <w:rPr>
          <w:rFonts w:ascii="Georgia" w:hAnsi="Georgia"/>
          <w:sz w:val="22"/>
          <w:u w:val="single"/>
        </w:rPr>
        <w:t>nology, hoping to rival that of the U</w:t>
      </w:r>
      <w:r w:rsidRPr="005E1C8D">
        <w:rPr>
          <w:rFonts w:ascii="Georgia" w:hAnsi="Georgia"/>
          <w:sz w:val="16"/>
        </w:rPr>
        <w:t xml:space="preserve">nited </w:t>
      </w:r>
      <w:r w:rsidRPr="005E1C8D">
        <w:rPr>
          <w:rFonts w:ascii="Georgia" w:hAnsi="Georgia"/>
          <w:sz w:val="22"/>
          <w:u w:val="single"/>
        </w:rPr>
        <w:t>S</w:t>
      </w:r>
      <w:r w:rsidRPr="005E1C8D">
        <w:rPr>
          <w:rFonts w:ascii="Georgia" w:hAnsi="Georgia"/>
          <w:sz w:val="16"/>
        </w:rPr>
        <w:t xml:space="preserve">tates.76 </w:t>
      </w:r>
      <w:r w:rsidRPr="00F61715">
        <w:rPr>
          <w:rStyle w:val="Emphasis"/>
          <w:rFonts w:ascii="Georgia" w:hAnsi="Georgia"/>
          <w:highlight w:val="yellow"/>
        </w:rPr>
        <w:t>Such technology would</w:t>
      </w:r>
      <w:r w:rsidRPr="00F61715">
        <w:rPr>
          <w:rFonts w:ascii="Georgia" w:hAnsi="Georgia"/>
          <w:sz w:val="16"/>
          <w:highlight w:val="yellow"/>
        </w:rPr>
        <w:t xml:space="preserve"> </w:t>
      </w:r>
      <w:r w:rsidRPr="005E1C8D">
        <w:rPr>
          <w:rFonts w:ascii="Georgia" w:hAnsi="Georgia"/>
          <w:sz w:val="16"/>
        </w:rPr>
        <w:t xml:space="preserve">likely </w:t>
      </w:r>
      <w:r w:rsidRPr="00F61715">
        <w:rPr>
          <w:rStyle w:val="Emphasis"/>
          <w:rFonts w:ascii="Georgia" w:hAnsi="Georgia"/>
          <w:highlight w:val="yellow"/>
        </w:rPr>
        <w:t>be used in preventive self-defense</w:t>
      </w:r>
      <w:r w:rsidRPr="005E1C8D">
        <w:rPr>
          <w:rFonts w:ascii="Georgia" w:hAnsi="Georgia"/>
          <w:sz w:val="16"/>
        </w:rPr>
        <w:t xml:space="preserve"> against terrorists </w:t>
      </w:r>
      <w:r w:rsidRPr="00F61715">
        <w:rPr>
          <w:rStyle w:val="Emphasis"/>
          <w:rFonts w:ascii="Georgia" w:hAnsi="Georgia"/>
          <w:highlight w:val="yellow"/>
        </w:rPr>
        <w:t>along China's borders</w:t>
      </w:r>
      <w:r w:rsidRPr="005E1C8D">
        <w:rPr>
          <w:rFonts w:ascii="Georgia" w:hAnsi="Georgia"/>
          <w:sz w:val="16"/>
        </w:rPr>
        <w:t xml:space="preserve">.77 Reports suggest that </w:t>
      </w:r>
      <w:r w:rsidRPr="00F61715">
        <w:rPr>
          <w:rStyle w:val="Emphasis"/>
          <w:rFonts w:ascii="Georgia" w:hAnsi="Georgia"/>
          <w:highlight w:val="yellow"/>
        </w:rPr>
        <w:t>after seeing</w:t>
      </w:r>
      <w:r w:rsidRPr="005E1C8D">
        <w:rPr>
          <w:rFonts w:ascii="Georgia" w:hAnsi="Georgia"/>
          <w:sz w:val="16"/>
        </w:rPr>
        <w:t xml:space="preserve"> the critical </w:t>
      </w:r>
      <w:r w:rsidRPr="00F61715">
        <w:rPr>
          <w:rStyle w:val="Emphasis"/>
          <w:rFonts w:ascii="Georgia" w:hAnsi="Georgia"/>
          <w:highlight w:val="yellow"/>
        </w:rPr>
        <w:t>use of drones by the</w:t>
      </w:r>
      <w:r w:rsidRPr="00F61715">
        <w:rPr>
          <w:rStyle w:val="Emphasis"/>
          <w:rFonts w:ascii="Georgia" w:hAnsi="Georgia"/>
        </w:rPr>
        <w:t xml:space="preserve"> </w:t>
      </w:r>
      <w:r w:rsidRPr="00F61715">
        <w:rPr>
          <w:rStyle w:val="Emphasis"/>
          <w:rFonts w:ascii="Georgia" w:hAnsi="Georgia"/>
          <w:highlight w:val="yellow"/>
        </w:rPr>
        <w:t>U</w:t>
      </w:r>
      <w:r w:rsidRPr="005E1C8D">
        <w:rPr>
          <w:rFonts w:ascii="Georgia" w:hAnsi="Georgia"/>
          <w:sz w:val="16"/>
        </w:rPr>
        <w:t xml:space="preserve">nited </w:t>
      </w:r>
      <w:r w:rsidRPr="00F61715">
        <w:rPr>
          <w:rStyle w:val="Emphasis"/>
          <w:rFonts w:ascii="Georgia" w:hAnsi="Georgia"/>
          <w:highlight w:val="yellow"/>
        </w:rPr>
        <w:t>S</w:t>
      </w:r>
      <w:r w:rsidRPr="005E1C8D">
        <w:rPr>
          <w:rFonts w:ascii="Georgia" w:hAnsi="Georgia"/>
          <w:sz w:val="16"/>
        </w:rPr>
        <w:t xml:space="preserve">tates in its engagements abroad, </w:t>
      </w:r>
      <w:r w:rsidRPr="005E1C8D">
        <w:rPr>
          <w:rFonts w:ascii="Georgia" w:hAnsi="Georgia"/>
          <w:sz w:val="22"/>
          <w:u w:val="single"/>
        </w:rPr>
        <w:t>China has prioritized drone technology acquisition and production</w:t>
      </w:r>
      <w:r w:rsidRPr="005E1C8D">
        <w:rPr>
          <w:rFonts w:ascii="Georgia" w:hAnsi="Georgia"/>
          <w:sz w:val="16"/>
        </w:rPr>
        <w:t xml:space="preserve">. 78 In sum, </w:t>
      </w:r>
      <w:r w:rsidRPr="005E1C8D">
        <w:rPr>
          <w:rFonts w:ascii="Georgia" w:hAnsi="Georgia"/>
          <w:sz w:val="22"/>
          <w:u w:val="single"/>
        </w:rPr>
        <w:t>these developments in Chinese defense strategy point to a quite offensive posture—one consistent with a commitment to a norm of preventive use of force</w:t>
      </w:r>
      <w:r w:rsidRPr="005E1C8D">
        <w:rPr>
          <w:rFonts w:ascii="Georgia" w:hAnsi="Georgia"/>
          <w:sz w:val="16"/>
        </w:rPr>
        <w:t xml:space="preserve"> (though not as clear-cut as in the India and Russia cases).</w:t>
      </w:r>
    </w:p>
    <w:p w:rsidR="003F5283" w:rsidRPr="005E1C8D" w:rsidRDefault="003F5283" w:rsidP="003F5283">
      <w:pPr>
        <w:rPr>
          <w:rFonts w:ascii="Georgia" w:hAnsi="Georgia"/>
          <w:sz w:val="16"/>
        </w:rPr>
      </w:pPr>
      <w:r w:rsidRPr="005E1C8D">
        <w:rPr>
          <w:rFonts w:ascii="Georgia" w:hAnsi="Georgia"/>
          <w:sz w:val="16"/>
        </w:rPr>
        <w:t xml:space="preserve">In each of the cases under review, </w:t>
      </w:r>
      <w:r w:rsidRPr="005E1C8D">
        <w:rPr>
          <w:rFonts w:ascii="Georgia" w:hAnsi="Georgia"/>
          <w:sz w:val="22"/>
          <w:u w:val="single"/>
        </w:rPr>
        <w:t xml:space="preserve">the </w:t>
      </w:r>
      <w:r w:rsidRPr="00F61715">
        <w:rPr>
          <w:rFonts w:ascii="Georgia" w:hAnsi="Georgia"/>
          <w:highlight w:val="yellow"/>
          <w:u w:val="single"/>
        </w:rPr>
        <w:t>military</w:t>
      </w:r>
      <w:r w:rsidRPr="005E1C8D">
        <w:rPr>
          <w:rFonts w:ascii="Georgia" w:hAnsi="Georgia"/>
          <w:sz w:val="22"/>
          <w:u w:val="single"/>
        </w:rPr>
        <w:t xml:space="preserve"> has shifted in its orientation from defense to offense</w:t>
      </w:r>
      <w:r w:rsidRPr="005E1C8D">
        <w:rPr>
          <w:rFonts w:ascii="Georgia" w:hAnsi="Georgia"/>
          <w:sz w:val="16"/>
        </w:rPr>
        <w:t xml:space="preserve">. In India, for example, where UAV development is further along compared to the other cases, there have been notable changes in defense strategy. The </w:t>
      </w:r>
      <w:r w:rsidRPr="00F61715">
        <w:rPr>
          <w:rFonts w:ascii="Georgia" w:hAnsi="Georgia"/>
          <w:highlight w:val="yellow"/>
          <w:u w:val="single"/>
        </w:rPr>
        <w:t>strategies</w:t>
      </w:r>
      <w:r w:rsidRPr="005E1C8D">
        <w:rPr>
          <w:rFonts w:ascii="Georgia" w:hAnsi="Georgia"/>
          <w:sz w:val="16"/>
        </w:rPr>
        <w:t xml:space="preserve"> in all four cases </w:t>
      </w:r>
      <w:r w:rsidRPr="00F61715">
        <w:rPr>
          <w:rFonts w:ascii="Georgia" w:hAnsi="Georgia"/>
          <w:highlight w:val="yellow"/>
          <w:u w:val="single"/>
        </w:rPr>
        <w:t>are tied to a concurrent trend toward states’ acquiring</w:t>
      </w:r>
      <w:r w:rsidRPr="005E1C8D">
        <w:rPr>
          <w:rFonts w:ascii="Georgia" w:hAnsi="Georgia"/>
          <w:sz w:val="16"/>
        </w:rPr>
        <w:t xml:space="preserve"> unmanned systems, or </w:t>
      </w:r>
      <w:r w:rsidRPr="00F61715">
        <w:rPr>
          <w:rFonts w:ascii="Georgia" w:hAnsi="Georgia"/>
          <w:highlight w:val="yellow"/>
          <w:u w:val="single"/>
        </w:rPr>
        <w:t>drones</w:t>
      </w:r>
      <w:r w:rsidRPr="005E1C8D">
        <w:rPr>
          <w:rFonts w:ascii="Georgia" w:hAnsi="Georgia"/>
          <w:sz w:val="16"/>
        </w:rPr>
        <w:t xml:space="preserve"> for precision strikes and real-time surveillance. Political and military elites have demonstrated a desire to successfully harness sophisticated new RMA technology, </w:t>
      </w:r>
      <w:r w:rsidRPr="00F61715">
        <w:rPr>
          <w:rFonts w:ascii="Georgia" w:hAnsi="Georgia"/>
          <w:highlight w:val="yellow"/>
          <w:u w:val="single"/>
        </w:rPr>
        <w:t>after</w:t>
      </w:r>
      <w:r w:rsidRPr="005E1C8D">
        <w:rPr>
          <w:rFonts w:ascii="Georgia" w:hAnsi="Georgia"/>
          <w:sz w:val="16"/>
        </w:rPr>
        <w:t xml:space="preserve"> having </w:t>
      </w:r>
      <w:r w:rsidRPr="00F61715">
        <w:rPr>
          <w:rFonts w:ascii="Georgia" w:hAnsi="Georgia"/>
          <w:highlight w:val="yellow"/>
          <w:u w:val="single"/>
        </w:rPr>
        <w:t>observed US</w:t>
      </w:r>
      <w:r w:rsidRPr="005E1C8D">
        <w:rPr>
          <w:rFonts w:ascii="Georgia" w:hAnsi="Georgia"/>
          <w:sz w:val="22"/>
          <w:u w:val="single"/>
        </w:rPr>
        <w:t xml:space="preserve"> success</w:t>
      </w:r>
      <w:r w:rsidRPr="005E1C8D">
        <w:rPr>
          <w:rFonts w:ascii="Georgia" w:hAnsi="Georgia"/>
          <w:sz w:val="16"/>
        </w:rPr>
        <w:t xml:space="preserve"> in this area.</w:t>
      </w:r>
    </w:p>
    <w:p w:rsidR="003F5283" w:rsidRPr="005E1C8D" w:rsidRDefault="003F5283" w:rsidP="003F5283">
      <w:pPr>
        <w:rPr>
          <w:rFonts w:ascii="Georgia" w:hAnsi="Georgia"/>
          <w:sz w:val="16"/>
        </w:rPr>
      </w:pPr>
      <w:r w:rsidRPr="005E1C8D">
        <w:rPr>
          <w:rFonts w:ascii="Georgia" w:hAnsi="Georgia"/>
          <w:sz w:val="16"/>
        </w:rPr>
        <w:t xml:space="preserve">Alongside our analysis of state rhetoric, </w:t>
      </w:r>
      <w:r w:rsidRPr="005E1C8D">
        <w:rPr>
          <w:rFonts w:ascii="Georgia" w:hAnsi="Georgia"/>
          <w:sz w:val="22"/>
          <w:u w:val="single"/>
        </w:rPr>
        <w:t xml:space="preserve">these changes in </w:t>
      </w:r>
      <w:r w:rsidRPr="00F61715">
        <w:rPr>
          <w:rFonts w:ascii="Georgia" w:hAnsi="Georgia"/>
          <w:highlight w:val="yellow"/>
          <w:u w:val="single"/>
        </w:rPr>
        <w:t>strategies</w:t>
      </w:r>
      <w:r w:rsidRPr="005E1C8D">
        <w:rPr>
          <w:rFonts w:ascii="Georgia" w:hAnsi="Georgia"/>
          <w:sz w:val="16"/>
        </w:rPr>
        <w:t xml:space="preserve"> and high-tech tactical weaponry </w:t>
      </w:r>
      <w:r w:rsidRPr="005E1C8D">
        <w:rPr>
          <w:rFonts w:ascii="Georgia" w:hAnsi="Georgia"/>
          <w:sz w:val="22"/>
          <w:u w:val="single"/>
        </w:rPr>
        <w:t>suggest the diffusion of a preventive use of force norm</w:t>
      </w:r>
      <w:r w:rsidRPr="005E1C8D">
        <w:rPr>
          <w:rFonts w:ascii="Georgia" w:hAnsi="Georgia"/>
          <w:sz w:val="16"/>
        </w:rPr>
        <w:t xml:space="preserve"> across cases, though to varying degrees, depending on their geostrategic interests. India is largely focused on fighting terrorism abroad, whereas Russia's main terrorist concern is within its own borders. </w:t>
      </w:r>
      <w:r w:rsidRPr="005E1C8D">
        <w:rPr>
          <w:rFonts w:ascii="Georgia" w:hAnsi="Georgia"/>
          <w:sz w:val="22"/>
          <w:u w:val="single"/>
        </w:rPr>
        <w:t>China is concerned about terrorism from domestic and foreign sources</w:t>
      </w:r>
      <w:r w:rsidRPr="005E1C8D">
        <w:rPr>
          <w:rFonts w:ascii="Georgia" w:hAnsi="Georgia"/>
          <w:sz w:val="16"/>
        </w:rP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3F5283" w:rsidRPr="005E1C8D" w:rsidRDefault="003F5283" w:rsidP="003F5283">
      <w:pPr>
        <w:rPr>
          <w:rFonts w:ascii="Georgia" w:hAnsi="Georgia"/>
          <w:sz w:val="22"/>
          <w:u w:val="single"/>
        </w:rPr>
      </w:pPr>
      <w:r w:rsidRPr="005E1C8D">
        <w:rPr>
          <w:rFonts w:ascii="Georgia" w:hAnsi="Georgia"/>
          <w:sz w:val="16"/>
        </w:rPr>
        <w:lastRenderedPageBreak/>
        <w:t xml:space="preserve">Taken together, though, </w:t>
      </w:r>
      <w:r w:rsidRPr="00F61715">
        <w:rPr>
          <w:rFonts w:ascii="Georgia" w:hAnsi="Georgia"/>
          <w:highlight w:val="yellow"/>
          <w:u w:val="single"/>
        </w:rPr>
        <w:t>in terms of</w:t>
      </w:r>
      <w:r w:rsidRPr="005E1C8D">
        <w:rPr>
          <w:rFonts w:ascii="Georgia" w:hAnsi="Georgia"/>
          <w:sz w:val="16"/>
        </w:rPr>
        <w:t xml:space="preserve"> their position on </w:t>
      </w:r>
      <w:r w:rsidRPr="005E1C8D">
        <w:rPr>
          <w:rFonts w:ascii="Georgia" w:hAnsi="Georgia"/>
          <w:sz w:val="22"/>
          <w:u w:val="single"/>
        </w:rPr>
        <w:t xml:space="preserve">the idea of </w:t>
      </w:r>
      <w:r w:rsidRPr="00F61715">
        <w:rPr>
          <w:rFonts w:ascii="Georgia" w:hAnsi="Georgia"/>
          <w:highlight w:val="yellow"/>
          <w:u w:val="single"/>
        </w:rPr>
        <w:t>preventive self-defense</w:t>
      </w:r>
      <w:r w:rsidRPr="005E1C8D">
        <w:rPr>
          <w:rFonts w:ascii="Georgia" w:hAnsi="Georgia"/>
          <w:sz w:val="16"/>
        </w:rPr>
        <w:t xml:space="preserve">, our findings suggest two similarities. First, </w:t>
      </w:r>
      <w:r w:rsidRPr="00F61715">
        <w:rPr>
          <w:rFonts w:ascii="Georgia" w:hAnsi="Georgia"/>
          <w:highlight w:val="yellow"/>
          <w:u w:val="single"/>
        </w:rPr>
        <w:t>in all</w:t>
      </w:r>
      <w:r w:rsidRPr="005E1C8D">
        <w:rPr>
          <w:rFonts w:ascii="Georgia" w:hAnsi="Georgia"/>
          <w:sz w:val="16"/>
        </w:rPr>
        <w:t xml:space="preserve"> four </w:t>
      </w:r>
      <w:r w:rsidRPr="00F61715">
        <w:rPr>
          <w:rFonts w:ascii="Georgia" w:hAnsi="Georgia"/>
          <w:highlight w:val="yellow"/>
          <w:u w:val="single"/>
        </w:rPr>
        <w:t>cases</w:t>
      </w:r>
      <w:r w:rsidRPr="005E1C8D">
        <w:rPr>
          <w:rFonts w:ascii="Georgia" w:hAnsi="Georgia"/>
          <w:sz w:val="16"/>
        </w:rPr>
        <w:t xml:space="preserve"> reviewed here, </w:t>
      </w:r>
      <w:r w:rsidRPr="00F61715">
        <w:rPr>
          <w:rStyle w:val="Emphasis"/>
          <w:rFonts w:ascii="Georgia" w:hAnsi="Georgia"/>
          <w:highlight w:val="yellow"/>
        </w:rPr>
        <w:t>leaders invoked the US example to justify their actions.</w:t>
      </w:r>
      <w:r w:rsidRPr="005E1C8D">
        <w:rPr>
          <w:rFonts w:ascii="Georgia" w:hAnsi="Georgia"/>
          <w:sz w:val="16"/>
        </w:rPr>
        <w:t xml:space="preserve"> Particularly in India, similarities to 9/11 were drawn in an effort to legitimize moves toward offensive strategies. Second, </w:t>
      </w:r>
      <w:r w:rsidRPr="005E1C8D">
        <w:rPr>
          <w:rFonts w:ascii="Georgia" w:hAnsi="Georgia"/>
          <w:sz w:val="22"/>
          <w:u w:val="single"/>
        </w:rPr>
        <w:t>asymmetric tactics are not only a tool of the weak, but also of stronger states. We found a strong correlation between strategies of preventive self-defense and the acquisition of drone technology. Because of their precision-strike capability, drones are an obvious choice for states committed to preventive self-defense.</w:t>
      </w:r>
    </w:p>
    <w:p w:rsidR="003F5283" w:rsidRPr="0010375E" w:rsidRDefault="003F5283" w:rsidP="003F5283">
      <w:pPr>
        <w:rPr>
          <w:rFonts w:ascii="Georgia" w:hAnsi="Georgia"/>
          <w:b/>
          <w:u w:val="single"/>
        </w:rPr>
      </w:pPr>
    </w:p>
    <w:p w:rsidR="003F5283" w:rsidRPr="005E1C8D" w:rsidRDefault="003F5283" w:rsidP="003F5283">
      <w:pPr>
        <w:rPr>
          <w:rFonts w:ascii="Georgia" w:hAnsi="Georgia"/>
          <w:sz w:val="16"/>
        </w:rPr>
      </w:pPr>
    </w:p>
    <w:p w:rsidR="003F5283" w:rsidRPr="0010375E" w:rsidRDefault="003F5283" w:rsidP="003F5283">
      <w:pPr>
        <w:pStyle w:val="Tag2"/>
        <w:rPr>
          <w:rFonts w:ascii="Georgia" w:hAnsi="Georgia"/>
          <w:sz w:val="20"/>
        </w:rPr>
      </w:pPr>
      <w:r w:rsidRPr="0010375E">
        <w:rPr>
          <w:rFonts w:ascii="Georgia" w:hAnsi="Georgia"/>
          <w:sz w:val="20"/>
        </w:rPr>
        <w:t>SCS conflict causes extinction</w:t>
      </w:r>
    </w:p>
    <w:p w:rsidR="003F5283" w:rsidRPr="005E1C8D" w:rsidRDefault="003F5283" w:rsidP="003F5283">
      <w:pPr>
        <w:rPr>
          <w:rFonts w:ascii="Georgia" w:hAnsi="Georgia"/>
          <w:sz w:val="16"/>
        </w:rPr>
      </w:pPr>
      <w:proofErr w:type="spellStart"/>
      <w:r w:rsidRPr="0010375E">
        <w:rPr>
          <w:rStyle w:val="CiteChar"/>
          <w:rFonts w:ascii="Georgia" w:hAnsi="Georgia"/>
          <w:sz w:val="20"/>
        </w:rPr>
        <w:t>Wittner</w:t>
      </w:r>
      <w:proofErr w:type="spellEnd"/>
      <w:r w:rsidRPr="0010375E">
        <w:rPr>
          <w:rStyle w:val="CiteChar"/>
          <w:rFonts w:ascii="Georgia" w:hAnsi="Georgia"/>
          <w:sz w:val="20"/>
        </w:rPr>
        <w:t xml:space="preserve"> 11</w:t>
      </w:r>
      <w:r w:rsidRPr="005E1C8D">
        <w:rPr>
          <w:rFonts w:ascii="Georgia" w:hAnsi="Georgia"/>
          <w:sz w:val="16"/>
        </w:rPr>
        <w:t xml:space="preserve"> </w:t>
      </w:r>
      <w:r w:rsidRPr="005E1C8D">
        <w:rPr>
          <w:rFonts w:ascii="Georgia" w:hAnsi="Georgia"/>
          <w:sz w:val="16"/>
          <w:szCs w:val="20"/>
        </w:rPr>
        <w:t xml:space="preserve">(Lawrence S. </w:t>
      </w:r>
      <w:proofErr w:type="spellStart"/>
      <w:r w:rsidRPr="005E1C8D">
        <w:rPr>
          <w:rFonts w:ascii="Georgia" w:hAnsi="Georgia"/>
          <w:sz w:val="16"/>
          <w:szCs w:val="20"/>
        </w:rPr>
        <w:t>Wittner</w:t>
      </w:r>
      <w:proofErr w:type="spellEnd"/>
      <w:r w:rsidRPr="005E1C8D">
        <w:rPr>
          <w:rFonts w:ascii="Georgia" w:hAnsi="Georgia"/>
          <w:sz w:val="16"/>
          <w:szCs w:val="20"/>
        </w:rPr>
        <w:t xml:space="preserve">, Emeritus Professor of History at the State University of New York/Albany, </w:t>
      </w:r>
      <w:proofErr w:type="spellStart"/>
      <w:r w:rsidRPr="005E1C8D">
        <w:rPr>
          <w:rFonts w:ascii="Georgia" w:hAnsi="Georgia"/>
          <w:sz w:val="16"/>
          <w:szCs w:val="20"/>
        </w:rPr>
        <w:t>Wittner</w:t>
      </w:r>
      <w:proofErr w:type="spellEnd"/>
      <w:r w:rsidRPr="005E1C8D">
        <w:rPr>
          <w:rFonts w:ascii="Georgia" w:hAnsi="Georgia"/>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5E1C8D">
        <w:rPr>
          <w:rFonts w:ascii="Georgia" w:hAnsi="Georgia"/>
          <w:sz w:val="16"/>
          <w:szCs w:val="20"/>
        </w:rPr>
        <w:t>research.,</w:t>
      </w:r>
      <w:proofErr w:type="gramEnd"/>
      <w:r w:rsidRPr="005E1C8D">
        <w:rPr>
          <w:rFonts w:ascii="Georgia" w:hAnsi="Georgia"/>
          <w:sz w:val="16"/>
          <w:szCs w:val="20"/>
        </w:rPr>
        <w:t xml:space="preserve"> 11/28/2011, "Is a Nuclear War With China Possible?",  </w:t>
      </w:r>
      <w:r w:rsidRPr="005E1C8D">
        <w:rPr>
          <w:rFonts w:ascii="Georgia" w:hAnsi="Georgia"/>
          <w:color w:val="000000"/>
          <w:sz w:val="16"/>
          <w:szCs w:val="20"/>
        </w:rPr>
        <w:t>www.huntingtonnews.net/14446</w:t>
      </w:r>
      <w:r w:rsidRPr="005E1C8D">
        <w:rPr>
          <w:rFonts w:ascii="Georgia" w:hAnsi="Georgia"/>
          <w:sz w:val="16"/>
          <w:szCs w:val="20"/>
        </w:rPr>
        <w:t>)</w:t>
      </w:r>
    </w:p>
    <w:p w:rsidR="003F5283" w:rsidRPr="005E1C8D" w:rsidRDefault="003F5283" w:rsidP="003F5283">
      <w:pPr>
        <w:rPr>
          <w:rStyle w:val="Emphasis"/>
          <w:rFonts w:ascii="Georgia" w:hAnsi="Georgia"/>
          <w:b w:val="0"/>
          <w:sz w:val="22"/>
        </w:rPr>
      </w:pPr>
    </w:p>
    <w:p w:rsidR="003F5283" w:rsidRPr="005E1C8D" w:rsidRDefault="003F5283" w:rsidP="003F5283">
      <w:pPr>
        <w:rPr>
          <w:sz w:val="16"/>
        </w:rPr>
      </w:pPr>
      <w:r w:rsidRPr="005A7B80">
        <w:rPr>
          <w:rStyle w:val="StyleBoldUnderline"/>
          <w:highlight w:val="yellow"/>
        </w:rPr>
        <w:t>While nuclear weapons exist, there remains a danger that they will be used</w:t>
      </w:r>
      <w:r w:rsidRPr="005E1C8D">
        <w:rPr>
          <w:sz w:val="16"/>
        </w:rPr>
        <w:t xml:space="preserve">. After all, </w:t>
      </w:r>
      <w:r w:rsidRPr="005E1C8D">
        <w:rPr>
          <w:rStyle w:val="StyleBoldUnderline"/>
          <w:sz w:val="22"/>
        </w:rPr>
        <w:t>for centuries national conflicts have led to wars, with nations employing their deadliest weapons</w:t>
      </w:r>
      <w:r w:rsidRPr="005E1C8D">
        <w:rPr>
          <w:sz w:val="16"/>
        </w:rPr>
        <w:t xml:space="preserve">. </w:t>
      </w:r>
      <w:r w:rsidRPr="005E1C8D">
        <w:rPr>
          <w:rStyle w:val="BoldUnderline"/>
          <w:b w:val="0"/>
          <w:sz w:val="22"/>
        </w:rPr>
        <w:t>The current deterioration of U.S. relations with China might end up providing us with yet another example of this phenomenon</w:t>
      </w:r>
      <w:r w:rsidRPr="005E1C8D">
        <w:rPr>
          <w:sz w:val="16"/>
        </w:rPr>
        <w:t xml:space="preserve">. </w:t>
      </w:r>
      <w:r w:rsidRPr="005E1C8D">
        <w:rPr>
          <w:rStyle w:val="StyleBoldUnderline"/>
          <w:sz w:val="22"/>
        </w:rPr>
        <w:t xml:space="preserve">The </w:t>
      </w:r>
      <w:r w:rsidRPr="005E1C8D">
        <w:rPr>
          <w:rStyle w:val="BoldUnderline"/>
          <w:b w:val="0"/>
          <w:sz w:val="22"/>
        </w:rPr>
        <w:t>gathering tension</w:t>
      </w:r>
      <w:r w:rsidRPr="005E1C8D">
        <w:rPr>
          <w:rStyle w:val="StyleBoldUnderline"/>
          <w:sz w:val="22"/>
        </w:rPr>
        <w:t xml:space="preserve"> between the United States and China </w:t>
      </w:r>
      <w:r w:rsidRPr="005A7B80">
        <w:rPr>
          <w:rStyle w:val="BoldUnderline"/>
          <w:b w:val="0"/>
          <w:highlight w:val="yellow"/>
        </w:rPr>
        <w:t>is clear</w:t>
      </w:r>
      <w:r w:rsidRPr="005E1C8D">
        <w:rPr>
          <w:rStyle w:val="StyleBoldUnderline"/>
          <w:sz w:val="22"/>
        </w:rPr>
        <w:t xml:space="preserve"> </w:t>
      </w:r>
      <w:r w:rsidRPr="005E1C8D">
        <w:rPr>
          <w:sz w:val="16"/>
        </w:rPr>
        <w:t xml:space="preserve">enough. Disturbed by China’s growing economic and military strength, </w:t>
      </w:r>
      <w:r w:rsidRPr="005A7B80">
        <w:rPr>
          <w:rStyle w:val="BoldUnderline"/>
          <w:b w:val="0"/>
          <w:highlight w:val="yellow"/>
        </w:rPr>
        <w:t>the U.S</w:t>
      </w:r>
      <w:r w:rsidRPr="005E1C8D">
        <w:rPr>
          <w:rStyle w:val="StyleBoldUnderline"/>
          <w:sz w:val="22"/>
        </w:rPr>
        <w:t xml:space="preserve">. government recently </w:t>
      </w:r>
      <w:r w:rsidRPr="005A7B80">
        <w:rPr>
          <w:rStyle w:val="BoldUnderline"/>
          <w:b w:val="0"/>
          <w:highlight w:val="yellow"/>
        </w:rPr>
        <w:t>challenged China’s claims in the South China Sea</w:t>
      </w:r>
      <w:r w:rsidRPr="005E1C8D">
        <w:rPr>
          <w:rStyle w:val="BoldUnderline"/>
          <w:b w:val="0"/>
          <w:sz w:val="22"/>
        </w:rPr>
        <w:t>,</w:t>
      </w:r>
      <w:r w:rsidRPr="005E1C8D">
        <w:rPr>
          <w:sz w:val="16"/>
        </w:rPr>
        <w:t xml:space="preserve"> </w:t>
      </w:r>
      <w:r w:rsidRPr="005E1C8D">
        <w:rPr>
          <w:rStyle w:val="StyleBoldUnderline"/>
          <w:sz w:val="22"/>
        </w:rPr>
        <w:t>increased</w:t>
      </w:r>
      <w:r w:rsidRPr="005E1C8D">
        <w:rPr>
          <w:sz w:val="16"/>
        </w:rPr>
        <w:t xml:space="preserve"> the U.S. </w:t>
      </w:r>
      <w:r w:rsidRPr="005E1C8D">
        <w:rPr>
          <w:rStyle w:val="StyleBoldUnderline"/>
          <w:sz w:val="22"/>
        </w:rPr>
        <w:t>military presence</w:t>
      </w:r>
      <w:r w:rsidRPr="005E1C8D">
        <w:rPr>
          <w:sz w:val="16"/>
        </w:rPr>
        <w:t xml:space="preserve"> in Australia, </w:t>
      </w:r>
      <w:r w:rsidRPr="005E1C8D">
        <w:rPr>
          <w:rStyle w:val="StyleBoldUnderline"/>
          <w:sz w:val="22"/>
        </w:rPr>
        <w:t>and deepened U.S. military ties with other nations in the Pacific region</w:t>
      </w:r>
      <w:r w:rsidRPr="005E1C8D">
        <w:rPr>
          <w:sz w:val="16"/>
        </w:rPr>
        <w:t xml:space="preserve">. According to Secretary of State Hillary Clinton, the United States was “asserting our own position as a Pacific power.” But </w:t>
      </w:r>
      <w:r w:rsidRPr="005A7B80">
        <w:rPr>
          <w:rStyle w:val="BoldUnderline"/>
          <w:b w:val="0"/>
          <w:highlight w:val="yellow"/>
        </w:rPr>
        <w:t>need this lead to nuclear war</w:t>
      </w:r>
      <w:r w:rsidRPr="005E1C8D">
        <w:rPr>
          <w:sz w:val="16"/>
        </w:rPr>
        <w:t xml:space="preserve">? </w:t>
      </w:r>
      <w:r w:rsidRPr="005E1C8D">
        <w:rPr>
          <w:rStyle w:val="StyleBoldUnderline"/>
          <w:sz w:val="22"/>
        </w:rPr>
        <w:t>Not necessarily</w:t>
      </w:r>
      <w:r w:rsidRPr="005E1C8D">
        <w:rPr>
          <w:sz w:val="16"/>
        </w:rPr>
        <w:t xml:space="preserve">. And </w:t>
      </w:r>
      <w:r w:rsidRPr="005E1C8D">
        <w:rPr>
          <w:rStyle w:val="StyleBoldUnderline"/>
          <w:sz w:val="22"/>
        </w:rPr>
        <w:t>yet</w:t>
      </w:r>
      <w:r w:rsidRPr="005E1C8D">
        <w:rPr>
          <w:sz w:val="16"/>
        </w:rPr>
        <w:t xml:space="preserve">, </w:t>
      </w:r>
      <w:r w:rsidRPr="005A7B80">
        <w:rPr>
          <w:rStyle w:val="Box"/>
        </w:rPr>
        <w:t xml:space="preserve">there are </w:t>
      </w:r>
      <w:r w:rsidRPr="005A7B80">
        <w:rPr>
          <w:rStyle w:val="Box"/>
          <w:highlight w:val="yellow"/>
        </w:rPr>
        <w:t>signs that it could</w:t>
      </w:r>
      <w:r w:rsidRPr="005A7B80">
        <w:rPr>
          <w:rStyle w:val="Box"/>
        </w:rPr>
        <w:t>.</w:t>
      </w:r>
      <w:r w:rsidRPr="005E1C8D">
        <w:rPr>
          <w:sz w:val="16"/>
        </w:rPr>
        <w:t xml:space="preserve"> After all, </w:t>
      </w:r>
      <w:r w:rsidRPr="005E1C8D">
        <w:rPr>
          <w:rStyle w:val="BoldUnderline"/>
          <w:b w:val="0"/>
          <w:sz w:val="22"/>
        </w:rPr>
        <w:t xml:space="preserve">both the United States and China possess </w:t>
      </w:r>
      <w:r w:rsidRPr="005A7B80">
        <w:rPr>
          <w:rStyle w:val="Box"/>
        </w:rPr>
        <w:t>large numbers of nuclear weapons.</w:t>
      </w:r>
      <w:r w:rsidRPr="005E1C8D">
        <w:rPr>
          <w:sz w:val="16"/>
        </w:rPr>
        <w:t xml:space="preserve"> </w:t>
      </w:r>
      <w:r w:rsidRPr="005E1C8D">
        <w:rPr>
          <w:rStyle w:val="StyleBoldUnderline"/>
          <w:sz w:val="22"/>
        </w:rPr>
        <w:t>The U.S. government threatened to attack China with nuclear weapons during the Korean War and, later, during the conflict over the future of China’s offshore islands, Quemoy and Matsu</w:t>
      </w:r>
      <w:r w:rsidRPr="005E1C8D">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E1C8D">
        <w:rPr>
          <w:rStyle w:val="StyleBoldUnderline"/>
          <w:sz w:val="22"/>
        </w:rPr>
        <w:t>Some pundits argue that nuclear weapons prevent wars between nuclear-armed nations</w:t>
      </w:r>
      <w:r w:rsidRPr="005E1C8D">
        <w:rPr>
          <w:sz w:val="16"/>
        </w:rPr>
        <w:t xml:space="preserve">; and, admittedly, there haven’t been very many—at least not yet. </w:t>
      </w:r>
      <w:r w:rsidRPr="005E1C8D">
        <w:rPr>
          <w:rStyle w:val="StyleBoldUnderline"/>
          <w:sz w:val="22"/>
        </w:rPr>
        <w:t xml:space="preserve">But the </w:t>
      </w:r>
      <w:proofErr w:type="spellStart"/>
      <w:r w:rsidRPr="005E1C8D">
        <w:rPr>
          <w:rStyle w:val="StyleBoldUnderline"/>
          <w:sz w:val="22"/>
        </w:rPr>
        <w:t>Kargil</w:t>
      </w:r>
      <w:proofErr w:type="spellEnd"/>
      <w:r w:rsidRPr="005E1C8D">
        <w:rPr>
          <w:rStyle w:val="StyleBoldUnderline"/>
          <w:sz w:val="22"/>
        </w:rPr>
        <w:t xml:space="preserve"> War</w:t>
      </w:r>
      <w:r w:rsidRPr="005E1C8D">
        <w:rPr>
          <w:sz w:val="16"/>
        </w:rPr>
        <w:t xml:space="preserve"> of 1999, </w:t>
      </w:r>
      <w:r w:rsidRPr="005E1C8D">
        <w:rPr>
          <w:rStyle w:val="StyleBoldUnderline"/>
          <w:sz w:val="22"/>
        </w:rPr>
        <w:t>between</w:t>
      </w:r>
      <w:r w:rsidRPr="005E1C8D">
        <w:rPr>
          <w:sz w:val="16"/>
        </w:rPr>
        <w:t xml:space="preserve"> nuclear-armed </w:t>
      </w:r>
      <w:r w:rsidRPr="005E1C8D">
        <w:rPr>
          <w:rStyle w:val="StyleBoldUnderline"/>
          <w:sz w:val="22"/>
        </w:rPr>
        <w:t>India and</w:t>
      </w:r>
      <w:r w:rsidRPr="005E1C8D">
        <w:rPr>
          <w:sz w:val="16"/>
        </w:rPr>
        <w:t xml:space="preserve"> nuclear-armed </w:t>
      </w:r>
      <w:r w:rsidRPr="005E1C8D">
        <w:rPr>
          <w:rStyle w:val="StyleBoldUnderline"/>
          <w:sz w:val="22"/>
        </w:rPr>
        <w:t>Pakistan</w:t>
      </w:r>
      <w:r w:rsidRPr="005E1C8D">
        <w:rPr>
          <w:sz w:val="16"/>
        </w:rPr>
        <w:t xml:space="preserve">, </w:t>
      </w:r>
      <w:r w:rsidRPr="005E1C8D">
        <w:rPr>
          <w:rStyle w:val="StyleBoldUnderline"/>
          <w:sz w:val="22"/>
        </w:rPr>
        <w:t>should convince us that such wars can occur</w:t>
      </w:r>
      <w:r w:rsidRPr="005E1C8D">
        <w:rPr>
          <w:sz w:val="16"/>
        </w:rPr>
        <w:t xml:space="preserve">. Indeed, </w:t>
      </w:r>
      <w:r w:rsidRPr="005E1C8D">
        <w:rPr>
          <w:rStyle w:val="StyleBoldUnderline"/>
          <w:sz w:val="22"/>
        </w:rPr>
        <w:t>in that case, the conflict almost slipped into a nuclear war.</w:t>
      </w:r>
      <w:r w:rsidRPr="005E1C8D">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E1C8D">
        <w:rPr>
          <w:rStyle w:val="StyleBoldUnderline"/>
          <w:sz w:val="22"/>
        </w:rPr>
        <w:t>don’t nuclear weapons deter a nuclear attack</w:t>
      </w:r>
      <w:r w:rsidRPr="005E1C8D">
        <w:rPr>
          <w:sz w:val="16"/>
        </w:rPr>
        <w:t xml:space="preserve">? Do they? </w:t>
      </w:r>
      <w:r w:rsidRPr="005E1C8D">
        <w:rPr>
          <w:rStyle w:val="StyleBoldUnderline"/>
          <w:sz w:val="22"/>
        </w:rPr>
        <w:t>Obviously</w:t>
      </w:r>
      <w:r w:rsidRPr="005E1C8D">
        <w:rPr>
          <w:sz w:val="16"/>
        </w:rPr>
        <w:t xml:space="preserve">, </w:t>
      </w:r>
      <w:r w:rsidRPr="005E1C8D">
        <w:rPr>
          <w:rStyle w:val="StyleBoldUnderline"/>
          <w:sz w:val="22"/>
        </w:rPr>
        <w:t>NATO leaders didn’t feel deterred</w:t>
      </w:r>
      <w:r w:rsidRPr="005E1C8D">
        <w:rPr>
          <w:sz w:val="16"/>
        </w:rPr>
        <w:t xml:space="preserve">, for, </w:t>
      </w:r>
      <w:r w:rsidRPr="005E1C8D">
        <w:rPr>
          <w:rStyle w:val="StyleBoldUnderline"/>
          <w:sz w:val="22"/>
        </w:rPr>
        <w:t>throughout the Cold War, NATO’s strategy was to respond to a Soviet conventional military attack on Western Europe by launching a Western nuclear attack on the nuclear-armed Soviet Union</w:t>
      </w:r>
      <w:r w:rsidRPr="005E1C8D">
        <w:rPr>
          <w:sz w:val="16"/>
        </w:rPr>
        <w:t xml:space="preserve">. Furthermore, </w:t>
      </w:r>
      <w:r w:rsidRPr="005E1C8D">
        <w:rPr>
          <w:rStyle w:val="StyleBoldUnderline"/>
          <w:sz w:val="22"/>
        </w:rPr>
        <w:t>if U.S. government officials really believed that nuclear deterrence worked, they would not have resorted to championing “Star Wars</w:t>
      </w:r>
      <w:r w:rsidRPr="005E1C8D">
        <w:rPr>
          <w:sz w:val="16"/>
        </w:rPr>
        <w:t xml:space="preserve">” and its modern variant, national missile defense. </w:t>
      </w:r>
      <w:r w:rsidRPr="005E1C8D">
        <w:rPr>
          <w:rStyle w:val="StyleBoldUnderline"/>
          <w:sz w:val="22"/>
        </w:rPr>
        <w:t>Why are these vastly expensive</w:t>
      </w:r>
      <w:r w:rsidRPr="005E1C8D">
        <w:rPr>
          <w:sz w:val="16"/>
        </w:rPr>
        <w:t>—and probably unworkable—</w:t>
      </w:r>
      <w:r w:rsidRPr="005E1C8D">
        <w:rPr>
          <w:rStyle w:val="StyleBoldUnderline"/>
          <w:sz w:val="22"/>
        </w:rPr>
        <w:t>military defense systems needed if other nuclear powers are deterred from attacking by U.S. nuclear might</w:t>
      </w:r>
      <w:r w:rsidRPr="005E1C8D">
        <w:rPr>
          <w:sz w:val="16"/>
        </w:rPr>
        <w:t xml:space="preserve">? Of course, </w:t>
      </w:r>
      <w:r w:rsidRPr="005E1C8D">
        <w:rPr>
          <w:rStyle w:val="StyleBoldUnderline"/>
          <w:sz w:val="22"/>
        </w:rPr>
        <w:t>the bottom line for those Americans convinced that nuclear weapons safeguard them from a Chinese nuclear attack might be that the U.S. nuclear arsenal is far greater than its Chinese counterpart.</w:t>
      </w:r>
      <w:r w:rsidRPr="005E1C8D">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E1C8D">
        <w:rPr>
          <w:rStyle w:val="StyleBoldUnderline"/>
          <w:sz w:val="22"/>
        </w:rPr>
        <w:t xml:space="preserve">A nuclear attack by China would immediately slaughter at least 10 million Americans </w:t>
      </w:r>
      <w:r w:rsidRPr="005E1C8D">
        <w:rPr>
          <w:sz w:val="16"/>
        </w:rPr>
        <w:t xml:space="preserve">in a great storm of blast and fire, while leaving many more dying horribly of sickness and radiation poisoning. </w:t>
      </w:r>
      <w:r w:rsidRPr="005E1C8D">
        <w:rPr>
          <w:rStyle w:val="StyleBoldUnderline"/>
          <w:sz w:val="22"/>
        </w:rPr>
        <w:t>The Chinese death toll in a nuclear war would be far higher</w:t>
      </w:r>
      <w:r w:rsidRPr="005E1C8D">
        <w:rPr>
          <w:sz w:val="16"/>
        </w:rPr>
        <w:t xml:space="preserve">. </w:t>
      </w:r>
      <w:r w:rsidRPr="005A7B80">
        <w:rPr>
          <w:rStyle w:val="BoldUnderline"/>
          <w:b w:val="0"/>
          <w:highlight w:val="yellow"/>
        </w:rPr>
        <w:t>Both nations would be reduced to smoldering, radioactive wastelands</w:t>
      </w:r>
      <w:r w:rsidRPr="005E1C8D">
        <w:rPr>
          <w:sz w:val="16"/>
        </w:rPr>
        <w:t xml:space="preserve">. Also, </w:t>
      </w:r>
      <w:r w:rsidRPr="005A7B80">
        <w:rPr>
          <w:rStyle w:val="BoldUnderline"/>
          <w:b w:val="0"/>
          <w:highlight w:val="yellow"/>
        </w:rPr>
        <w:t xml:space="preserve">radioactive debris sent aloft by the nuclear explosions would </w:t>
      </w:r>
      <w:r w:rsidRPr="005A7B80">
        <w:rPr>
          <w:rStyle w:val="Box"/>
          <w:highlight w:val="yellow"/>
        </w:rPr>
        <w:t>blot out the sun</w:t>
      </w:r>
      <w:r w:rsidRPr="005A7B80">
        <w:rPr>
          <w:rStyle w:val="BoldUnderline"/>
          <w:b w:val="0"/>
          <w:highlight w:val="yellow"/>
        </w:rPr>
        <w:t xml:space="preserve"> and bring on a </w:t>
      </w:r>
      <w:r w:rsidRPr="005A7B80">
        <w:rPr>
          <w:rStyle w:val="Box"/>
          <w:highlight w:val="yellow"/>
        </w:rPr>
        <w:t>“nuclear winter” around the globe—</w:t>
      </w:r>
      <w:r w:rsidRPr="005A7B80">
        <w:rPr>
          <w:rStyle w:val="Box"/>
        </w:rPr>
        <w:t xml:space="preserve">destroying agriculture, creating worldwide famine, and </w:t>
      </w:r>
      <w:r w:rsidRPr="005A7B80">
        <w:rPr>
          <w:rStyle w:val="Box"/>
          <w:highlight w:val="yellow"/>
        </w:rPr>
        <w:t>generating chaos and destruction.</w:t>
      </w:r>
      <w:r w:rsidRPr="005E1C8D">
        <w:rPr>
          <w:sz w:val="16"/>
        </w:rPr>
        <w:t xml:space="preserve"> </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p>
    <w:p w:rsidR="003F5283" w:rsidRPr="0010375E" w:rsidRDefault="003F5283" w:rsidP="003F5283">
      <w:pPr>
        <w:pStyle w:val="Heading2"/>
        <w:rPr>
          <w:rFonts w:ascii="Georgia" w:hAnsi="Georgia" w:cs="Arial"/>
        </w:rPr>
      </w:pPr>
      <w:r w:rsidRPr="0010375E">
        <w:rPr>
          <w:rFonts w:ascii="Georgia" w:hAnsi="Georgia" w:cs="Arial"/>
        </w:rPr>
        <w:lastRenderedPageBreak/>
        <w:t>1AC Solvency</w:t>
      </w:r>
    </w:p>
    <w:p w:rsidR="003F5283" w:rsidRPr="0010375E" w:rsidRDefault="003F5283" w:rsidP="003F5283">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3F5283" w:rsidRPr="005E1C8D" w:rsidRDefault="003F5283" w:rsidP="003F5283">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5E1C8D">
        <w:rPr>
          <w:rFonts w:ascii="Georgia" w:hAnsi="Georgia"/>
          <w:sz w:val="16"/>
        </w:rPr>
        <w:t>selfdefense</w:t>
      </w:r>
      <w:proofErr w:type="spellEnd"/>
      <w:r w:rsidRPr="005E1C8D">
        <w:rPr>
          <w:rFonts w:ascii="Georgia" w:hAnsi="Georgia"/>
          <w:sz w:val="16"/>
        </w:rPr>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10375E">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10375E">
        <w:rPr>
          <w:rStyle w:val="Emphasis"/>
          <w:rFonts w:ascii="Georgia" w:hAnsi="Georgia"/>
          <w:highlight w:val="yellow"/>
        </w:rPr>
        <w:t>unless</w:t>
      </w:r>
      <w:r w:rsidRPr="0010375E">
        <w:rPr>
          <w:rStyle w:val="Emphasis"/>
          <w:rFonts w:ascii="Georgia" w:hAnsi="Georgia"/>
        </w:rPr>
        <w:t xml:space="preserve"> adroitly controlled and </w:t>
      </w:r>
      <w:r w:rsidRPr="0010375E">
        <w:rPr>
          <w:rStyle w:val="Emphasis"/>
          <w:rFonts w:ascii="Georgia" w:hAnsi="Georgia"/>
          <w:highlight w:val="yellow"/>
        </w:rPr>
        <w:t>defined</w:t>
      </w:r>
      <w:r w:rsidRPr="0010375E">
        <w:rPr>
          <w:rStyle w:val="Emphasis"/>
          <w:rFonts w:ascii="Georgia" w:hAnsi="Georgia"/>
        </w:rPr>
        <w:t xml:space="preserve"> in concert </w:t>
      </w:r>
      <w:r w:rsidRPr="0010375E">
        <w:rPr>
          <w:rStyle w:val="Emphasis"/>
          <w:rFonts w:ascii="Georgia" w:hAnsi="Georgia"/>
          <w:highlight w:val="yellow"/>
        </w:rPr>
        <w:t>with Congress</w:t>
      </w:r>
      <w:r w:rsidRPr="005E1C8D">
        <w:rPr>
          <w:rStyle w:val="StyleBoldUnderline"/>
          <w:rFonts w:ascii="Georgia" w:hAnsi="Georgia"/>
          <w:sz w:val="22"/>
        </w:rPr>
        <w:t xml:space="preserve">, </w:t>
      </w:r>
      <w:r w:rsidRPr="0010375E">
        <w:rPr>
          <w:rStyle w:val="StyleBoldUnderline"/>
          <w:rFonts w:ascii="Georgia" w:hAnsi="Georgia"/>
          <w:highlight w:val="yellow"/>
        </w:rPr>
        <w:t>could drive</w:t>
      </w:r>
      <w:r w:rsidRPr="005E1C8D">
        <w:rPr>
          <w:rStyle w:val="StyleBoldUnderline"/>
          <w:rFonts w:ascii="Georgia" w:hAnsi="Georgia"/>
          <w:sz w:val="22"/>
        </w:rPr>
        <w:t xml:space="preserve"> our </w:t>
      </w:r>
      <w:r w:rsidRPr="0010375E">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10375E">
        <w:rPr>
          <w:rStyle w:val="StyleBoldUnderline"/>
          <w:rFonts w:ascii="Georgia" w:hAnsi="Georgia"/>
          <w:highlight w:val="yellow"/>
        </w:rPr>
        <w:t>in a direction</w:t>
      </w:r>
      <w:r w:rsidRPr="005E1C8D">
        <w:rPr>
          <w:rStyle w:val="StyleBoldUnderline"/>
          <w:rFonts w:ascii="Georgia" w:hAnsi="Georgia"/>
          <w:sz w:val="22"/>
        </w:rPr>
        <w:t xml:space="preserve"> that is </w:t>
      </w:r>
      <w:r w:rsidRPr="0010375E">
        <w:rPr>
          <w:rStyle w:val="StyleBoldUnderline"/>
          <w:rFonts w:ascii="Georgia" w:hAnsi="Georgia"/>
          <w:highlight w:val="yellow"/>
        </w:rPr>
        <w:t>not wise for</w:t>
      </w:r>
      <w:r w:rsidRPr="005E1C8D">
        <w:rPr>
          <w:rStyle w:val="StyleBoldUnderline"/>
          <w:rFonts w:ascii="Georgia" w:hAnsi="Georgia"/>
          <w:sz w:val="22"/>
        </w:rPr>
        <w:t xml:space="preserve"> the </w:t>
      </w:r>
      <w:r w:rsidRPr="0010375E">
        <w:rPr>
          <w:rStyle w:val="StyleBoldUnderline"/>
          <w:rFonts w:ascii="Georgia" w:hAnsi="Georgia"/>
          <w:highlight w:val="yellow"/>
        </w:rPr>
        <w:t>long-term</w:t>
      </w:r>
      <w:r w:rsidRPr="005E1C8D">
        <w:rPr>
          <w:rStyle w:val="StyleBoldUnderline"/>
          <w:rFonts w:ascii="Georgia" w:hAnsi="Georgia"/>
          <w:sz w:val="22"/>
        </w:rPr>
        <w:t xml:space="preserve"> health of </w:t>
      </w:r>
      <w:r w:rsidRPr="0010375E">
        <w:rPr>
          <w:rStyle w:val="StyleBoldUnderline"/>
          <w:rFonts w:ascii="Georgia" w:hAnsi="Georgia"/>
          <w:highlight w:val="yellow"/>
        </w:rPr>
        <w:t>the rule of law</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10375E">
        <w:rPr>
          <w:rStyle w:val="StyleBoldUnderline"/>
          <w:rFonts w:ascii="Georgia" w:hAnsi="Georgia"/>
          <w:highlight w:val="yellow"/>
        </w:rPr>
        <w:t>Within</w:t>
      </w:r>
      <w:r w:rsidRPr="005E1C8D">
        <w:rPr>
          <w:rStyle w:val="StyleBoldUnderline"/>
          <w:rFonts w:ascii="Georgia" w:hAnsi="Georgia"/>
          <w:sz w:val="22"/>
        </w:rPr>
        <w:t xml:space="preserve"> the </w:t>
      </w:r>
      <w:r w:rsidRPr="0010375E">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10375E">
        <w:rPr>
          <w:rStyle w:val="StyleBoldUnderline"/>
          <w:rFonts w:ascii="Georgia" w:hAnsi="Georgia"/>
          <w:highlight w:val="yellow"/>
        </w:rPr>
        <w:t xml:space="preserve">there </w:t>
      </w:r>
      <w:r w:rsidRPr="005A7B80">
        <w:rPr>
          <w:rStyle w:val="StyleBoldUnderline"/>
          <w:rFonts w:ascii="Georgia" w:hAnsi="Georgia"/>
          <w:highlight w:val="yellow"/>
        </w:rPr>
        <w:t>are</w:t>
      </w:r>
      <w:r w:rsidRPr="005A7B80">
        <w:rPr>
          <w:rFonts w:ascii="Georgia" w:hAnsi="Georgia"/>
          <w:highlight w:val="yellow"/>
          <w:u w:val="single"/>
        </w:rPr>
        <w:t xml:space="preserve"> two </w:t>
      </w:r>
      <w:r w:rsidRPr="005A7B80">
        <w:rPr>
          <w:rStyle w:val="StyleBoldUnderline"/>
          <w:rFonts w:ascii="Georgia" w:hAnsi="Georgia"/>
          <w:highlight w:val="yellow"/>
        </w:rPr>
        <w:t>facets</w:t>
      </w:r>
      <w:r w:rsidRPr="0010375E">
        <w:rPr>
          <w:rStyle w:val="StyleBoldUnderline"/>
          <w:rFonts w:ascii="Georgia" w:hAnsi="Georgia"/>
          <w:highlight w:val="yellow"/>
        </w:rPr>
        <w:t xml:space="preserve">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10375E">
        <w:rPr>
          <w:rStyle w:val="StyleBoldUnderline"/>
          <w:rFonts w:ascii="Georgia" w:hAnsi="Georgia"/>
          <w:highlight w:val="yellow"/>
        </w:rPr>
        <w:t>how</w:t>
      </w:r>
      <w:r w:rsidRPr="005E1C8D">
        <w:rPr>
          <w:rStyle w:val="StyleBoldUnderline"/>
          <w:rFonts w:ascii="Georgia" w:hAnsi="Georgia"/>
          <w:sz w:val="22"/>
        </w:rPr>
        <w:t xml:space="preserve"> narrow and </w:t>
      </w:r>
      <w:r w:rsidRPr="0010375E">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10375E">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5A7B80">
        <w:rPr>
          <w:rFonts w:ascii="Georgia" w:hAnsi="Georgia"/>
          <w:highlight w:val="yellow"/>
          <w:u w:val="single"/>
        </w:rPr>
        <w:t>under</w:t>
      </w:r>
      <w:r w:rsidRPr="005E1C8D">
        <w:rPr>
          <w:rFonts w:ascii="Georgia" w:hAnsi="Georgia"/>
          <w:sz w:val="16"/>
        </w:rPr>
        <w:t xml:space="preserve"> the rubric of </w:t>
      </w:r>
      <w:r w:rsidRPr="0010375E">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10375E">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10375E">
        <w:rPr>
          <w:rStyle w:val="StyleBoldUnderline"/>
          <w:rFonts w:ascii="Georgia" w:hAnsi="Georgia"/>
          <w:highlight w:val="yellow"/>
        </w:rPr>
        <w:t>gatekeeper of</w:t>
      </w:r>
      <w:r w:rsidRPr="005E1C8D">
        <w:rPr>
          <w:rStyle w:val="StyleBoldUnderline"/>
          <w:rFonts w:ascii="Georgia" w:hAnsi="Georgia"/>
          <w:sz w:val="22"/>
        </w:rPr>
        <w:t xml:space="preserve"> these </w:t>
      </w:r>
      <w:r w:rsidRPr="0010375E">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10375E">
        <w:rPr>
          <w:rStyle w:val="StyleBoldUnderline"/>
          <w:rFonts w:ascii="Georgia" w:hAnsi="Georgia"/>
          <w:highlight w:val="yellow"/>
        </w:rPr>
        <w:t xml:space="preserve">is </w:t>
      </w:r>
      <w:r w:rsidRPr="0010375E">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3F5283" w:rsidRPr="005E1C8D" w:rsidRDefault="003F5283" w:rsidP="003F5283">
      <w:pPr>
        <w:rPr>
          <w:rFonts w:ascii="Georgia" w:hAnsi="Georgia"/>
          <w:sz w:val="16"/>
          <w:szCs w:val="8"/>
        </w:rPr>
      </w:pPr>
      <w:r w:rsidRPr="005E1C8D">
        <w:rPr>
          <w:rFonts w:ascii="Georgia" w:hAnsi="Georgia"/>
          <w:sz w:val="16"/>
          <w:szCs w:val="8"/>
        </w:rPr>
        <w:t xml:space="preserve">History of Targeted Killing </w:t>
      </w:r>
      <w:proofErr w:type="gramStart"/>
      <w:r w:rsidRPr="005E1C8D">
        <w:rPr>
          <w:rFonts w:ascii="Georgia" w:hAnsi="Georgia"/>
          <w:sz w:val="16"/>
          <w:szCs w:val="8"/>
        </w:rPr>
        <w:t>During</w:t>
      </w:r>
      <w:proofErr w:type="gramEnd"/>
      <w:r w:rsidRPr="005E1C8D">
        <w:rPr>
          <w:rFonts w:ascii="Georgia" w:hAnsi="Georgia"/>
          <w:sz w:val="16"/>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5E1C8D">
        <w:rPr>
          <w:rFonts w:ascii="Georgia" w:hAnsi="Georgia"/>
          <w:sz w:val="16"/>
          <w:szCs w:val="8"/>
        </w:rPr>
        <w:t>Dinh</w:t>
      </w:r>
      <w:proofErr w:type="spellEnd"/>
      <w:r w:rsidRPr="005E1C8D">
        <w:rPr>
          <w:rFonts w:ascii="Georgia" w:hAnsi="Georgia"/>
          <w:sz w:val="16"/>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5E1C8D">
        <w:rPr>
          <w:rFonts w:ascii="Georgia" w:hAnsi="Georgia"/>
          <w:sz w:val="16"/>
          <w:szCs w:val="8"/>
        </w:rPr>
        <w:t>This</w:t>
      </w:r>
      <w:proofErr w:type="gramEnd"/>
      <w:r w:rsidRPr="005E1C8D">
        <w:rPr>
          <w:rFonts w:ascii="Georgia" w:hAnsi="Georgia"/>
          <w:sz w:val="16"/>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5E1C8D">
        <w:rPr>
          <w:rFonts w:ascii="Georgia" w:hAnsi="Georgia"/>
          <w:sz w:val="16"/>
          <w:szCs w:val="8"/>
        </w:rPr>
        <w:t>Awlaki</w:t>
      </w:r>
      <w:proofErr w:type="spellEnd"/>
      <w:r w:rsidRPr="005E1C8D">
        <w:rPr>
          <w:rFonts w:ascii="Georgia" w:hAnsi="Georgia"/>
          <w:sz w:val="16"/>
          <w:szCs w:val="8"/>
        </w:rPr>
        <w:t>, a U.S. citizen who lived in Yemen and was a member of an Islamic terrorist organization, al Qaeda in the Arabian Peninsula.15 Al-</w:t>
      </w:r>
      <w:proofErr w:type="spellStart"/>
      <w:r w:rsidRPr="005E1C8D">
        <w:rPr>
          <w:rFonts w:ascii="Georgia" w:hAnsi="Georgia"/>
          <w:sz w:val="16"/>
          <w:szCs w:val="8"/>
        </w:rPr>
        <w:t>Awlaki</w:t>
      </w:r>
      <w:proofErr w:type="spellEnd"/>
      <w:r w:rsidRPr="005E1C8D">
        <w:rPr>
          <w:rFonts w:ascii="Georgia" w:hAnsi="Georgia"/>
          <w:sz w:val="16"/>
          <w:szCs w:val="8"/>
        </w:rPr>
        <w:t xml:space="preserve"> played a significant role in an attack conducted by Umar Farouk </w:t>
      </w:r>
      <w:proofErr w:type="spellStart"/>
      <w:r w:rsidRPr="005E1C8D">
        <w:rPr>
          <w:rFonts w:ascii="Georgia" w:hAnsi="Georgia"/>
          <w:sz w:val="16"/>
          <w:szCs w:val="8"/>
        </w:rPr>
        <w:t>Abdulmutallab</w:t>
      </w:r>
      <w:proofErr w:type="spellEnd"/>
      <w:r w:rsidRPr="005E1C8D">
        <w:rPr>
          <w:rFonts w:ascii="Georgia" w:hAnsi="Georgia"/>
          <w:sz w:val="16"/>
          <w:szCs w:val="8"/>
        </w:rPr>
        <w:t>, the Nigerian Muslim who attempted to blow up a Northwest Airlines flight bound for Detroit on Christmas Day 2009.16 According to U.S. officials, al-</w:t>
      </w:r>
      <w:proofErr w:type="spellStart"/>
      <w:r w:rsidRPr="005E1C8D">
        <w:rPr>
          <w:rFonts w:ascii="Georgia" w:hAnsi="Georgia"/>
          <w:sz w:val="16"/>
          <w:szCs w:val="8"/>
        </w:rPr>
        <w:t>Awlaki</w:t>
      </w:r>
      <w:proofErr w:type="spellEnd"/>
      <w:r w:rsidRPr="005E1C8D">
        <w:rPr>
          <w:rFonts w:ascii="Georgia" w:hAnsi="Georgia"/>
          <w:sz w:val="16"/>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5E1C8D">
        <w:rPr>
          <w:rFonts w:ascii="Georgia" w:hAnsi="Georgia"/>
          <w:sz w:val="16"/>
          <w:szCs w:val="8"/>
        </w:rPr>
        <w:t>Awlaki’s</w:t>
      </w:r>
      <w:proofErr w:type="spellEnd"/>
      <w:r w:rsidRPr="005E1C8D">
        <w:rPr>
          <w:rFonts w:ascii="Georgia" w:hAnsi="Georgia"/>
          <w:sz w:val="16"/>
          <w:szCs w:val="8"/>
        </w:rPr>
        <w:t xml:space="preserve"> involvement in these activities, according to the United States, made him a belligerent and therefore a legitimate target. The context of the fierce debates in the 1970s is different from the al-</w:t>
      </w:r>
      <w:proofErr w:type="spellStart"/>
      <w:r w:rsidRPr="005E1C8D">
        <w:rPr>
          <w:rFonts w:ascii="Georgia" w:hAnsi="Georgia"/>
          <w:sz w:val="16"/>
          <w:szCs w:val="8"/>
        </w:rPr>
        <w:t>Awlaki</w:t>
      </w:r>
      <w:proofErr w:type="spellEnd"/>
      <w:r w:rsidRPr="005E1C8D">
        <w:rPr>
          <w:rFonts w:ascii="Georgia" w:hAnsi="Georgia"/>
          <w:sz w:val="16"/>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5E1C8D">
        <w:rPr>
          <w:rFonts w:ascii="Georgia" w:hAnsi="Georgia"/>
          <w:sz w:val="16"/>
          <w:szCs w:val="8"/>
        </w:rPr>
        <w:t>This</w:t>
      </w:r>
      <w:proofErr w:type="gramEnd"/>
      <w:r w:rsidRPr="005E1C8D">
        <w:rPr>
          <w:rFonts w:ascii="Georgia" w:hAnsi="Georgia"/>
          <w:sz w:val="16"/>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w:t>
      </w:r>
      <w:r w:rsidRPr="005E1C8D">
        <w:rPr>
          <w:rFonts w:ascii="Georgia" w:hAnsi="Georgia"/>
          <w:sz w:val="16"/>
          <w:szCs w:val="8"/>
        </w:rPr>
        <w:lastRenderedPageBreak/>
        <w:t xml:space="preserve">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5E1C8D">
        <w:rPr>
          <w:rFonts w:ascii="Georgia" w:hAnsi="Georgia"/>
          <w:sz w:val="16"/>
          <w:szCs w:val="8"/>
        </w:rPr>
        <w:t>Like</w:t>
      </w:r>
      <w:proofErr w:type="gramEnd"/>
      <w:r w:rsidRPr="005E1C8D">
        <w:rPr>
          <w:rFonts w:ascii="Georgia" w:hAnsi="Georgia"/>
          <w:sz w:val="16"/>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5E1C8D">
        <w:rPr>
          <w:rFonts w:ascii="Georgia" w:hAnsi="Georgia"/>
          <w:sz w:val="16"/>
          <w:szCs w:val="8"/>
        </w:rPr>
        <w:t>In</w:t>
      </w:r>
      <w:proofErr w:type="gramEnd"/>
      <w:r w:rsidRPr="005E1C8D">
        <w:rPr>
          <w:rFonts w:ascii="Georgia" w:hAnsi="Georgia"/>
          <w:sz w:val="16"/>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5E1C8D">
        <w:rPr>
          <w:rFonts w:ascii="Georgia" w:hAnsi="Georgia"/>
          <w:sz w:val="16"/>
          <w:szCs w:val="8"/>
        </w:rPr>
        <w:t>is</w:t>
      </w:r>
      <w:proofErr w:type="gramEnd"/>
      <w:r w:rsidRPr="005E1C8D">
        <w:rPr>
          <w:rFonts w:ascii="Georgia" w:hAnsi="Georgia"/>
          <w:sz w:val="16"/>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3F5283" w:rsidRPr="005E1C8D" w:rsidRDefault="003F5283" w:rsidP="003F5283">
      <w:pPr>
        <w:rPr>
          <w:rFonts w:ascii="Georgia" w:hAnsi="Georgia"/>
          <w:sz w:val="16"/>
        </w:rPr>
      </w:pPr>
      <w:r w:rsidRPr="005E1C8D">
        <w:rPr>
          <w:rFonts w:ascii="Georgia" w:hAnsi="Georgia"/>
          <w:sz w:val="16"/>
        </w:rPr>
        <w:t>This paradigm shift is novel for the United States</w:t>
      </w:r>
      <w:r w:rsidRPr="00E3213C">
        <w:rPr>
          <w:rFonts w:ascii="Georgia" w:hAnsi="Georgia"/>
          <w:sz w:val="16"/>
          <w:highlight w:val="yellow"/>
        </w:rPr>
        <w:t xml:space="preserve">. </w:t>
      </w:r>
      <w:r w:rsidRPr="00E3213C">
        <w:rPr>
          <w:rStyle w:val="StyleBoldUnderline"/>
          <w:rFonts w:ascii="Georgia" w:hAnsi="Georgia"/>
          <w:sz w:val="22"/>
          <w:highlight w:val="yellow"/>
        </w:rPr>
        <w:t>The President’s authority to order targeted killings is clear under domestic law; it stems from the AUMF</w:t>
      </w:r>
      <w:r w:rsidRPr="00E3213C">
        <w:rPr>
          <w:rFonts w:ascii="Georgia" w:hAnsi="Georgia"/>
          <w:sz w:val="16"/>
          <w:highlight w:val="yellow"/>
        </w:rPr>
        <w:t>.</w:t>
      </w:r>
      <w:r w:rsidRPr="005E1C8D">
        <w:rPr>
          <w:rFonts w:ascii="Georgia" w:hAnsi="Georgia"/>
          <w:sz w:val="16"/>
        </w:rPr>
        <w:t xml:space="preserve"> </w:t>
      </w:r>
      <w:r w:rsidRPr="0010375E">
        <w:rPr>
          <w:rStyle w:val="Emphasis"/>
          <w:rFonts w:ascii="Georgia" w:hAnsi="Georgia"/>
          <w:highlight w:val="yellow"/>
        </w:rPr>
        <w:t>Legal ambiguity of</w:t>
      </w:r>
      <w:r w:rsidRPr="0010375E">
        <w:rPr>
          <w:rStyle w:val="Emphasis"/>
          <w:rFonts w:ascii="Georgia" w:hAnsi="Georgia"/>
        </w:rPr>
        <w:t xml:space="preserve"> the </w:t>
      </w:r>
      <w:r w:rsidRPr="0010375E">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10375E">
        <w:rPr>
          <w:rStyle w:val="StyleBoldUnderline"/>
          <w:rFonts w:ascii="Georgia" w:hAnsi="Georgia"/>
          <w:highlight w:val="yellow"/>
        </w:rPr>
        <w:t>emerges</w:t>
      </w:r>
      <w:r w:rsidRPr="005E1C8D">
        <w:rPr>
          <w:rFonts w:ascii="Georgia" w:hAnsi="Georgia"/>
          <w:sz w:val="16"/>
        </w:rPr>
        <w:t xml:space="preserve">, however, </w:t>
      </w:r>
      <w:r w:rsidRPr="0010375E">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has been</w:t>
      </w:r>
      <w:r w:rsidRPr="005E1C8D">
        <w:rPr>
          <w:rStyle w:val="StyleBoldUnderline"/>
          <w:rFonts w:ascii="Georgia" w:hAnsi="Georgia"/>
          <w:sz w:val="22"/>
        </w:rPr>
        <w:t xml:space="preserve"> a historic </w:t>
      </w:r>
      <w:r w:rsidRPr="0010375E">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10375E">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3F5283" w:rsidRPr="005E1C8D" w:rsidRDefault="003F5283" w:rsidP="003F5283">
      <w:pPr>
        <w:rPr>
          <w:rFonts w:ascii="Georgia" w:hAnsi="Georgia"/>
          <w:sz w:val="16"/>
          <w:szCs w:val="12"/>
        </w:rPr>
      </w:pPr>
      <w:r w:rsidRPr="005E1C8D">
        <w:rPr>
          <w:rFonts w:ascii="Georgia" w:hAnsi="Georgia"/>
          <w:sz w:val="16"/>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5E1C8D">
        <w:rPr>
          <w:rFonts w:ascii="Georgia" w:hAnsi="Georgia"/>
          <w:sz w:val="16"/>
          <w:szCs w:val="12"/>
        </w:rPr>
        <w:t>alAwlaki</w:t>
      </w:r>
      <w:proofErr w:type="spellEnd"/>
      <w:r w:rsidRPr="005E1C8D">
        <w:rPr>
          <w:rFonts w:ascii="Georgia" w:hAnsi="Georgia"/>
          <w:sz w:val="16"/>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3F5283" w:rsidRPr="005E1C8D" w:rsidRDefault="003F5283" w:rsidP="003F5283">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3F5283" w:rsidRPr="005E1C8D" w:rsidRDefault="003F5283" w:rsidP="003F5283">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5E1C8D">
        <w:rPr>
          <w:rFonts w:ascii="Georgia" w:hAnsi="Georgia"/>
          <w:sz w:val="16"/>
          <w:szCs w:val="12"/>
        </w:rPr>
        <w:t>ecessity</w:t>
      </w:r>
      <w:proofErr w:type="spellEnd"/>
      <w:r w:rsidRPr="005E1C8D">
        <w:rPr>
          <w:rFonts w:ascii="Georgia" w:hAnsi="Georgia"/>
          <w:sz w:val="16"/>
          <w:szCs w:val="12"/>
        </w:rPr>
        <w:t xml:space="preserve"> of </w:t>
      </w:r>
      <w:proofErr w:type="spellStart"/>
      <w:r w:rsidRPr="005E1C8D">
        <w:rPr>
          <w:rFonts w:ascii="Georgia" w:hAnsi="Georgia"/>
          <w:sz w:val="16"/>
          <w:szCs w:val="12"/>
        </w:rPr>
        <w:t>self defense</w:t>
      </w:r>
      <w:proofErr w:type="spellEnd"/>
      <w:r w:rsidRPr="005E1C8D">
        <w:rPr>
          <w:rFonts w:ascii="Georgia" w:hAnsi="Georgia"/>
          <w:sz w:val="16"/>
          <w:szCs w:val="12"/>
        </w:rPr>
        <w:t xml:space="preserve"> [must be] instant, overwhelming, leaving no choice of means and no moment for deliberation . . . [and] the necessity of </w:t>
      </w:r>
      <w:proofErr w:type="spellStart"/>
      <w:r w:rsidRPr="005E1C8D">
        <w:rPr>
          <w:rFonts w:ascii="Georgia" w:hAnsi="Georgia"/>
          <w:sz w:val="16"/>
          <w:szCs w:val="12"/>
        </w:rPr>
        <w:t>self defense</w:t>
      </w:r>
      <w:proofErr w:type="spellEnd"/>
      <w:r w:rsidRPr="005E1C8D">
        <w:rPr>
          <w:rFonts w:ascii="Georgia" w:hAnsi="Georgia"/>
          <w:sz w:val="16"/>
          <w:szCs w:val="12"/>
        </w:rPr>
        <w:t>, must be limited by t</w:t>
      </w:r>
      <w:bookmarkStart w:id="0" w:name="_GoBack"/>
      <w:bookmarkEnd w:id="0"/>
      <w:r w:rsidRPr="005E1C8D">
        <w:rPr>
          <w:rFonts w:ascii="Georgia" w:hAnsi="Georgia"/>
          <w:sz w:val="16"/>
          <w:szCs w:val="12"/>
        </w:rPr>
        <w:t>hat necessity and kept clearly within it.”44</w:t>
      </w:r>
    </w:p>
    <w:p w:rsidR="003F5283" w:rsidRPr="005E1C8D" w:rsidRDefault="003F5283" w:rsidP="003F5283">
      <w:pPr>
        <w:rPr>
          <w:rFonts w:ascii="Georgia" w:hAnsi="Georgia"/>
          <w:sz w:val="16"/>
          <w:szCs w:val="12"/>
        </w:rPr>
      </w:pPr>
      <w:r w:rsidRPr="005E1C8D">
        <w:rPr>
          <w:rFonts w:ascii="Georgia" w:hAnsi="Georgia"/>
          <w:sz w:val="16"/>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5E1C8D">
        <w:rPr>
          <w:rFonts w:ascii="Georgia" w:hAnsi="Georgia"/>
          <w:sz w:val="16"/>
          <w:szCs w:val="12"/>
        </w:rPr>
        <w:t>these</w:t>
      </w:r>
      <w:proofErr w:type="gramEnd"/>
      <w:r w:rsidRPr="005E1C8D">
        <w:rPr>
          <w:rFonts w:ascii="Georgia" w:hAnsi="Georgia"/>
          <w:sz w:val="16"/>
          <w:szCs w:val="12"/>
        </w:rPr>
        <w:t xml:space="preserve"> </w:t>
      </w:r>
      <w:proofErr w:type="spellStart"/>
      <w:r w:rsidRPr="005E1C8D">
        <w:rPr>
          <w:rFonts w:ascii="Georgia" w:hAnsi="Georgia"/>
          <w:sz w:val="16"/>
          <w:szCs w:val="12"/>
        </w:rPr>
        <w:t>precapture</w:t>
      </w:r>
      <w:proofErr w:type="spellEnd"/>
      <w:r w:rsidRPr="005E1C8D">
        <w:rPr>
          <w:rFonts w:ascii="Georgia" w:hAnsi="Georgia"/>
          <w:sz w:val="16"/>
          <w:szCs w:val="12"/>
        </w:rPr>
        <w:t xml:space="preserve"> or warlike acts.45 This “combatant immunity” attaches only when the law of war has been triggered. Does combatant immunity attach when the stated legal authority is self-defense? There is no clear answer.</w:t>
      </w:r>
    </w:p>
    <w:p w:rsidR="003F5283" w:rsidRPr="005E1C8D" w:rsidRDefault="003F5283" w:rsidP="003F5283">
      <w:pPr>
        <w:rPr>
          <w:rFonts w:ascii="Georgia" w:hAnsi="Georgia"/>
          <w:sz w:val="16"/>
          <w:szCs w:val="12"/>
        </w:rPr>
      </w:pPr>
      <w:r w:rsidRPr="0010375E">
        <w:rPr>
          <w:rStyle w:val="StyleBoldUnderline"/>
          <w:rFonts w:ascii="Georgia" w:hAnsi="Georgia"/>
          <w:highlight w:val="yellow"/>
        </w:rPr>
        <w:lastRenderedPageBreak/>
        <w:t xml:space="preserve">The administration </w:t>
      </w:r>
      <w:r w:rsidRPr="0010375E">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10375E">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3F5283" w:rsidRPr="0010375E" w:rsidRDefault="003F5283" w:rsidP="003F5283">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10375E">
        <w:rPr>
          <w:rStyle w:val="StyleBoldUnderline"/>
          <w:rFonts w:ascii="Georgia" w:hAnsi="Georgia"/>
          <w:highlight w:val="yellow"/>
        </w:rPr>
        <w:t>In order to alleviate</w:t>
      </w:r>
      <w:r w:rsidRPr="005E1C8D">
        <w:rPr>
          <w:rFonts w:ascii="Georgia" w:hAnsi="Georgia"/>
          <w:sz w:val="16"/>
        </w:rPr>
        <w:t xml:space="preserve"> both of these </w:t>
      </w:r>
      <w:r w:rsidRPr="0010375E">
        <w:rPr>
          <w:rStyle w:val="StyleBoldUnderline"/>
          <w:rFonts w:ascii="Georgia" w:hAnsi="Georgia"/>
          <w:highlight w:val="yellow"/>
        </w:rPr>
        <w:t>quandaries</w:t>
      </w:r>
      <w:r w:rsidRPr="005E1C8D">
        <w:rPr>
          <w:rStyle w:val="StyleBoldUnderline"/>
          <w:rFonts w:ascii="Georgia" w:hAnsi="Georgia"/>
          <w:sz w:val="22"/>
        </w:rPr>
        <w:t xml:space="preserve">, </w:t>
      </w:r>
      <w:r w:rsidRPr="0010375E">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proofErr w:type="gramStart"/>
      <w:r w:rsidRPr="005E1C8D">
        <w:rPr>
          <w:rStyle w:val="StyleBoldUnderline"/>
          <w:rFonts w:ascii="Georgia" w:hAnsi="Georgia"/>
          <w:sz w:val="22"/>
        </w:rPr>
        <w:t>The</w:t>
      </w:r>
      <w:proofErr w:type="gramEnd"/>
      <w:r w:rsidRPr="005E1C8D">
        <w:rPr>
          <w:rStyle w:val="StyleBoldUnderline"/>
          <w:rFonts w:ascii="Georgia" w:hAnsi="Georgia"/>
          <w:sz w:val="22"/>
        </w:rPr>
        <w:t xml:space="preserv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10375E">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10375E">
        <w:rPr>
          <w:rStyle w:val="StyleBoldUnderline"/>
          <w:rFonts w:ascii="Georgia" w:hAnsi="Georgia"/>
          <w:highlight w:val="yellow"/>
        </w:rPr>
        <w:t>is</w:t>
      </w:r>
      <w:r w:rsidRPr="005E1C8D">
        <w:rPr>
          <w:rStyle w:val="StyleBoldUnderline"/>
          <w:rFonts w:ascii="Georgia" w:hAnsi="Georgia"/>
          <w:sz w:val="22"/>
        </w:rPr>
        <w:t xml:space="preserve"> a </w:t>
      </w:r>
      <w:r w:rsidRPr="0010375E">
        <w:rPr>
          <w:rStyle w:val="StyleBoldUnderline"/>
          <w:rFonts w:ascii="Georgia" w:hAnsi="Georgia"/>
          <w:highlight w:val="yellow"/>
        </w:rPr>
        <w:t>cause for concern</w:t>
      </w:r>
      <w:r w:rsidRPr="005E1C8D">
        <w:rPr>
          <w:rFonts w:ascii="Georgia" w:hAnsi="Georgia"/>
          <w:sz w:val="16"/>
        </w:rPr>
        <w:t xml:space="preserve">. </w:t>
      </w:r>
      <w:r w:rsidRPr="0010375E">
        <w:rPr>
          <w:rStyle w:val="Emphasis"/>
          <w:rFonts w:ascii="Georgia" w:hAnsi="Georgia"/>
          <w:highlight w:val="yellow"/>
        </w:rPr>
        <w:t>Clarification is required</w:t>
      </w:r>
      <w:r w:rsidRPr="0010375E">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10375E">
        <w:rPr>
          <w:rStyle w:val="StyleBoldUnderline"/>
          <w:rFonts w:ascii="Georgia" w:hAnsi="Georgia"/>
          <w:highlight w:val="yellow"/>
        </w:rPr>
        <w:t>never set parameters on the President’s authority when international legal norms intersect and</w:t>
      </w:r>
      <w:r w:rsidRPr="002F5D3F">
        <w:rPr>
          <w:rFonts w:ascii="Georgia" w:hAnsi="Georgia"/>
          <w:sz w:val="16"/>
          <w:highlight w:val="yellow"/>
        </w:rPr>
        <w:t xml:space="preserve"> </w:t>
      </w:r>
      <w:r w:rsidRPr="005E1C8D">
        <w:rPr>
          <w:rFonts w:ascii="Georgia" w:hAnsi="Georgia"/>
          <w:sz w:val="16"/>
        </w:rPr>
        <w:t xml:space="preserve">potentially </w:t>
      </w:r>
      <w:r w:rsidRPr="0010375E">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10375E">
        <w:rPr>
          <w:rStyle w:val="StyleBoldUnderline"/>
          <w:rFonts w:ascii="Georgia" w:hAnsi="Georgia"/>
          <w:highlight w:val="yellow"/>
        </w:rPr>
        <w:t>domestic law</w:t>
      </w:r>
      <w:r w:rsidRPr="005E1C8D">
        <w:rPr>
          <w:rStyle w:val="StyleBoldUnderline"/>
          <w:rFonts w:ascii="Georgia" w:hAnsi="Georgia"/>
          <w:sz w:val="22"/>
        </w:rPr>
        <w:t>.</w:t>
      </w:r>
    </w:p>
    <w:p w:rsidR="003F5283" w:rsidRPr="0010375E" w:rsidRDefault="003F5283" w:rsidP="003F5283">
      <w:pPr>
        <w:rPr>
          <w:rFonts w:ascii="Georgia" w:hAnsi="Georgia"/>
          <w:b/>
          <w:u w:val="single"/>
        </w:rPr>
      </w:pPr>
    </w:p>
    <w:p w:rsidR="003F5283" w:rsidRPr="0010375E" w:rsidRDefault="003F5283" w:rsidP="003F5283">
      <w:pPr>
        <w:pStyle w:val="Heading4"/>
        <w:rPr>
          <w:rFonts w:ascii="Georgia" w:hAnsi="Georgia" w:cs="Arial"/>
        </w:rPr>
      </w:pPr>
      <w:r w:rsidRPr="0010375E">
        <w:rPr>
          <w:rFonts w:ascii="Georgia" w:hAnsi="Georgia" w:cs="Arial"/>
        </w:rPr>
        <w:t xml:space="preserve">That clarity over </w:t>
      </w:r>
      <w:r w:rsidRPr="0010375E">
        <w:rPr>
          <w:rFonts w:ascii="Georgia" w:hAnsi="Georgia" w:cs="Arial"/>
          <w:u w:val="single"/>
        </w:rPr>
        <w:t>legal authority</w:t>
      </w:r>
      <w:r w:rsidRPr="0010375E">
        <w:rPr>
          <w:rFonts w:ascii="Georgia" w:hAnsi="Georgia" w:cs="Arial"/>
        </w:rPr>
        <w:t xml:space="preserve"> is necessary to solve </w:t>
      </w:r>
    </w:p>
    <w:p w:rsidR="003F5283" w:rsidRPr="005E1C8D" w:rsidRDefault="003F5283" w:rsidP="003F528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Fonts w:ascii="Georgia" w:hAnsi="Georgia"/>
          <w:sz w:val="16"/>
        </w:rPr>
        <w:t xml:space="preserve">As noted in the introduction to this article, </w:t>
      </w:r>
      <w:r w:rsidRPr="0010375E">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10375E">
        <w:rPr>
          <w:rStyle w:val="StyleBoldUnderline"/>
          <w:rFonts w:ascii="Georgia" w:hAnsi="Georgia"/>
          <w:highlight w:val="yellow"/>
        </w:rPr>
        <w:t xml:space="preserve">of jus ad bellum and jus in </w:t>
      </w:r>
      <w:proofErr w:type="gramStart"/>
      <w:r w:rsidRPr="0010375E">
        <w:rPr>
          <w:rStyle w:val="StyleBoldUnderline"/>
          <w:rFonts w:ascii="Georgia" w:hAnsi="Georgia"/>
          <w:highlight w:val="yellow"/>
        </w:rPr>
        <w:t>bello</w:t>
      </w:r>
      <w:proofErr w:type="gramEnd"/>
      <w:r w:rsidRPr="0010375E">
        <w:rPr>
          <w:rStyle w:val="StyleBoldUnderline"/>
          <w:rFonts w:ascii="Georgia" w:hAnsi="Georgia"/>
          <w:highlight w:val="yellow"/>
        </w:rPr>
        <w:t xml:space="preserve"> is vital for</w:t>
      </w:r>
      <w:r w:rsidRPr="005E1C8D">
        <w:rPr>
          <w:rStyle w:val="StyleBoldUnderline"/>
          <w:rFonts w:ascii="Georgia" w:hAnsi="Georgia"/>
          <w:sz w:val="22"/>
        </w:rPr>
        <w:t xml:space="preserve"> the </w:t>
      </w:r>
      <w:r w:rsidRPr="0010375E">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10375E">
        <w:rPr>
          <w:rStyle w:val="StyleBoldUnderline"/>
          <w:rFonts w:ascii="Georgia" w:hAnsi="Georgia"/>
          <w:highlight w:val="yellow"/>
        </w:rPr>
        <w:t>Preserving the</w:t>
      </w:r>
      <w:r w:rsidRPr="005E1C8D">
        <w:rPr>
          <w:rStyle w:val="StyleBoldUnderline"/>
          <w:rFonts w:ascii="Georgia" w:hAnsi="Georgia"/>
          <w:sz w:val="22"/>
        </w:rPr>
        <w:t xml:space="preserve"> historic </w:t>
      </w:r>
      <w:r w:rsidRPr="0010375E">
        <w:rPr>
          <w:rStyle w:val="StyleBoldUnderline"/>
          <w:rFonts w:ascii="Georgia" w:hAnsi="Georgia"/>
          <w:highlight w:val="yellow"/>
        </w:rPr>
        <w:t xml:space="preserve">separation remains </w:t>
      </w:r>
      <w:r w:rsidRPr="0010375E">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10375E">
        <w:rPr>
          <w:rStyle w:val="StyleBoldUnderline"/>
          <w:rFonts w:ascii="Georgia" w:hAnsi="Georgia"/>
          <w:highlight w:val="yellow"/>
        </w:rPr>
        <w:t>to</w:t>
      </w:r>
      <w:r w:rsidRPr="005E1C8D">
        <w:rPr>
          <w:rStyle w:val="StyleBoldUnderline"/>
          <w:rFonts w:ascii="Georgia" w:hAnsi="Georgia"/>
          <w:sz w:val="22"/>
        </w:rPr>
        <w:t xml:space="preserve"> the </w:t>
      </w:r>
      <w:r w:rsidRPr="0010375E">
        <w:rPr>
          <w:rStyle w:val="Emphasis"/>
          <w:rFonts w:ascii="Georgia" w:hAnsi="Georgia"/>
          <w:highlight w:val="yellow"/>
        </w:rPr>
        <w:t>maintenance of international security,</w:t>
      </w:r>
      <w:r w:rsidRPr="0010375E">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10375E">
        <w:rPr>
          <w:rStyle w:val="Emphasis"/>
          <w:rFonts w:ascii="Georgia" w:hAnsi="Georgia"/>
          <w:highlight w:val="yellow"/>
        </w:rPr>
        <w:t>regulation of</w:t>
      </w:r>
      <w:r w:rsidRPr="0010375E">
        <w:rPr>
          <w:rStyle w:val="Emphasis"/>
          <w:rFonts w:ascii="Georgia" w:hAnsi="Georgia"/>
        </w:rPr>
        <w:t xml:space="preserve"> the conduct of </w:t>
      </w:r>
      <w:r w:rsidRPr="0010375E">
        <w:rPr>
          <w:rStyle w:val="Emphasis"/>
          <w:rFonts w:ascii="Georgia" w:hAnsi="Georgia"/>
          <w:highlight w:val="yellow"/>
        </w:rPr>
        <w:t>hostilities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III. BLURRING THE LINES</w:t>
      </w:r>
    </w:p>
    <w:p w:rsidR="003F5283" w:rsidRPr="005E1C8D" w:rsidRDefault="003F5283" w:rsidP="003F5283">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5A7B80">
        <w:rPr>
          <w:rStyle w:val="StyleBoldUnderline"/>
          <w:rFonts w:ascii="Georgia" w:hAnsi="Georgia"/>
          <w:highlight w:val="yellow"/>
        </w:rPr>
        <w:t>both paradigms as relevant to targeted strikes is not inherently problematic</w:t>
      </w:r>
      <w:r w:rsidRPr="005A7B80">
        <w:rPr>
          <w:rFonts w:ascii="Georgia" w:hAnsi="Georgia"/>
          <w:sz w:val="16"/>
          <w:highlight w:val="yellow"/>
        </w:rPr>
        <w:t xml:space="preserve">. </w:t>
      </w:r>
      <w:r w:rsidRPr="0010375E">
        <w:rPr>
          <w:rStyle w:val="StyleBoldUnderline"/>
          <w:rFonts w:ascii="Georgia" w:hAnsi="Georgia"/>
          <w:highlight w:val="yellow"/>
        </w:rPr>
        <w:t>It is 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10375E">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10375E">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10375E">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10375E">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10375E">
        <w:rPr>
          <w:rStyle w:val="StyleBoldUnderline"/>
          <w:rFonts w:ascii="Georgia" w:hAnsi="Georgia"/>
          <w:highlight w:val="yellow"/>
        </w:rPr>
        <w:t>blurring the lines between the key parameters of the two paradigms</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A. Location of Attacks: International Law and the Scope of the Battlefield</w:t>
      </w:r>
    </w:p>
    <w:p w:rsidR="003F5283" w:rsidRPr="005E1C8D" w:rsidRDefault="003F5283" w:rsidP="003F5283">
      <w:pPr>
        <w:rPr>
          <w:rFonts w:ascii="Georgia" w:hAnsi="Georgia"/>
          <w:sz w:val="16"/>
        </w:rPr>
      </w:pPr>
      <w:proofErr w:type="gramStart"/>
      <w:r w:rsidRPr="005E1C8D">
        <w:rPr>
          <w:rStyle w:val="StyleBoldUnderline"/>
          <w:rFonts w:ascii="Georgia" w:hAnsi="Georgia"/>
          <w:sz w:val="22"/>
        </w:rPr>
        <w:t xml:space="preserve">The distinct </w:t>
      </w:r>
      <w:r w:rsidRPr="0010375E">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10375E">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w:t>
      </w:r>
      <w:proofErr w:type="gramEnd"/>
      <w:r w:rsidRPr="005E1C8D">
        <w:rPr>
          <w:rFonts w:ascii="Georgia" w:hAnsi="Georgia"/>
          <w:sz w:val="16"/>
        </w:rPr>
        <w:t xml:space="preserve">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3F5283" w:rsidRPr="005E1C8D" w:rsidRDefault="003F5283" w:rsidP="003F5283">
      <w:pPr>
        <w:rPr>
          <w:rFonts w:ascii="Georgia" w:hAnsi="Georgia"/>
          <w:sz w:val="16"/>
          <w:szCs w:val="12"/>
        </w:rPr>
      </w:pPr>
      <w:r w:rsidRPr="005E1C8D">
        <w:rPr>
          <w:rFonts w:ascii="Georgia" w:hAnsi="Georgia"/>
          <w:sz w:val="16"/>
          <w:szCs w:val="12"/>
        </w:rPr>
        <w:t xml:space="preserve">Traditionally, the law of neutrality provided the guiding framework for the parameters of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w:t>
      </w:r>
      <w:r w:rsidRPr="005E1C8D">
        <w:rPr>
          <w:rFonts w:ascii="Georgia" w:hAnsi="Georgia"/>
          <w:sz w:val="16"/>
          <w:szCs w:val="12"/>
        </w:rPr>
        <w:lastRenderedPageBreak/>
        <w:t xml:space="preserve">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 traditional armed conflict between two or more states is anywhere outside the sovereign territory of any of the neutral states.74 </w:t>
      </w:r>
      <w:proofErr w:type="gramStart"/>
      <w:r w:rsidRPr="005E1C8D">
        <w:rPr>
          <w:rFonts w:ascii="Georgia" w:hAnsi="Georgia"/>
          <w:sz w:val="16"/>
          <w:szCs w:val="12"/>
        </w:rPr>
        <w:t>The</w:t>
      </w:r>
      <w:proofErr w:type="gramEnd"/>
      <w:r w:rsidRPr="005E1C8D">
        <w:rPr>
          <w:rFonts w:ascii="Georgia" w:hAnsi="Georgia"/>
          <w:sz w:val="16"/>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5E1C8D">
        <w:rPr>
          <w:rFonts w:ascii="Georgia" w:hAnsi="Georgia"/>
          <w:sz w:val="16"/>
          <w:szCs w:val="12"/>
        </w:rPr>
        <w:t>noninternational</w:t>
      </w:r>
      <w:proofErr w:type="spellEnd"/>
      <w:r w:rsidRPr="005E1C8D">
        <w:rPr>
          <w:rFonts w:ascii="Georgia" w:hAnsi="Georgia"/>
          <w:sz w:val="16"/>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3F5283" w:rsidRPr="005E1C8D" w:rsidRDefault="003F5283" w:rsidP="003F5283">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3F5283" w:rsidRPr="005E1C8D" w:rsidRDefault="003F5283" w:rsidP="003F5283">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3F5283" w:rsidRPr="005E1C8D" w:rsidRDefault="003F5283" w:rsidP="003F5283">
      <w:pPr>
        <w:rPr>
          <w:rFonts w:ascii="Georgia" w:hAnsi="Georgia"/>
          <w:sz w:val="16"/>
          <w:szCs w:val="12"/>
        </w:rPr>
      </w:pPr>
      <w:r w:rsidRPr="005E1C8D">
        <w:rPr>
          <w:rFonts w:ascii="Georgia" w:hAnsi="Georgia"/>
          <w:sz w:val="16"/>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5E1C8D">
        <w:rPr>
          <w:rFonts w:ascii="Georgia" w:hAnsi="Georgia"/>
          <w:sz w:val="16"/>
          <w:szCs w:val="12"/>
        </w:rPr>
        <w:t>JapaneseAmericans</w:t>
      </w:r>
      <w:proofErr w:type="spellEnd"/>
      <w:r w:rsidRPr="005E1C8D">
        <w:rPr>
          <w:rFonts w:ascii="Georgia" w:hAnsi="Georgia"/>
          <w:sz w:val="16"/>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3F5283" w:rsidRPr="005E1C8D" w:rsidRDefault="003F5283" w:rsidP="003F5283">
      <w:pPr>
        <w:rPr>
          <w:rFonts w:ascii="Georgia" w:hAnsi="Georgia"/>
          <w:sz w:val="16"/>
          <w:szCs w:val="12"/>
        </w:rPr>
      </w:pPr>
      <w:r w:rsidRPr="005E1C8D">
        <w:rPr>
          <w:rFonts w:ascii="Georgia" w:hAnsi="Georgia"/>
          <w:sz w:val="16"/>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5E1C8D">
        <w:rPr>
          <w:rFonts w:ascii="Georgia" w:hAnsi="Georgia"/>
          <w:sz w:val="16"/>
          <w:szCs w:val="12"/>
        </w:rPr>
        <w:t>Maqaleh</w:t>
      </w:r>
      <w:proofErr w:type="spellEnd"/>
      <w:r w:rsidRPr="005E1C8D">
        <w:rPr>
          <w:rFonts w:ascii="Georgia" w:hAnsi="Georgia"/>
          <w:sz w:val="16"/>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3F5283" w:rsidRPr="005E1C8D" w:rsidRDefault="003F5283" w:rsidP="003F5283">
      <w:pPr>
        <w:rPr>
          <w:rFonts w:ascii="Georgia" w:hAnsi="Georgia"/>
          <w:sz w:val="16"/>
        </w:rPr>
      </w:pPr>
      <w:r w:rsidRPr="005E1C8D">
        <w:rPr>
          <w:rStyle w:val="StyleBoldUnderline"/>
          <w:rFonts w:ascii="Georgia" w:hAnsi="Georgia"/>
          <w:sz w:val="22"/>
        </w:rPr>
        <w:t xml:space="preserve">The current </w:t>
      </w:r>
      <w:r w:rsidRPr="0010375E">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10375E">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10375E">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10375E">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10375E">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w:t>
      </w:r>
      <w:proofErr w:type="gramStart"/>
      <w:r w:rsidRPr="005E1C8D">
        <w:rPr>
          <w:rFonts w:ascii="Georgia" w:hAnsi="Georgia"/>
          <w:sz w:val="16"/>
        </w:rPr>
        <w:t>;88</w:t>
      </w:r>
      <w:proofErr w:type="gramEnd"/>
      <w:r w:rsidRPr="005E1C8D">
        <w:rPr>
          <w:rFonts w:ascii="Georgia" w:hAnsi="Georgia"/>
          <w:sz w:val="16"/>
        </w:rPr>
        <w:t xml:space="preserve">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 xml:space="preserve">would be considered mass murder in times of peace, then it is essential that politicians and courts be able to distinguish readily between conflict and </w:t>
      </w:r>
      <w:proofErr w:type="spellStart"/>
      <w:r w:rsidRPr="005E1C8D">
        <w:rPr>
          <w:rStyle w:val="StyleBoldUnderline"/>
          <w:rFonts w:ascii="Georgia" w:hAnsi="Georgia"/>
          <w:sz w:val="22"/>
        </w:rPr>
        <w:t>nonconflict</w:t>
      </w:r>
      <w:proofErr w:type="spellEnd"/>
      <w:r w:rsidRPr="005E1C8D">
        <w:rPr>
          <w:rStyle w:val="StyleBoldUnderline"/>
          <w:rFonts w:ascii="Georgia" w:hAnsi="Georgia"/>
          <w:sz w:val="22"/>
        </w:rPr>
        <w: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10375E">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10375E">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Second, on a broader level of legal application and interpretation, the </w:t>
      </w:r>
      <w:r w:rsidRPr="0010375E">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10375E">
        <w:rPr>
          <w:rStyle w:val="StyleBoldUnderline"/>
          <w:rFonts w:ascii="Georgia" w:hAnsi="Georgia"/>
          <w:highlight w:val="yellow"/>
        </w:rPr>
        <w:t>is affected by the failure to delineate between relevant legal paradigms</w:t>
      </w:r>
      <w:r w:rsidRPr="005E1C8D">
        <w:rPr>
          <w:rFonts w:ascii="Georgia" w:hAnsi="Georgia"/>
          <w:sz w:val="16"/>
        </w:rPr>
        <w:t>. “</w:t>
      </w:r>
      <w:r w:rsidRPr="0010375E">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10375E">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10375E">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10375E">
        <w:rPr>
          <w:rStyle w:val="StyleBoldUnderline"/>
          <w:rFonts w:ascii="Georgia" w:hAnsi="Georgia"/>
          <w:highlight w:val="yellow"/>
        </w:rPr>
        <w:t>and</w:t>
      </w:r>
      <w:r w:rsidRPr="005E1C8D">
        <w:rPr>
          <w:rStyle w:val="StyleBoldUnderline"/>
          <w:rFonts w:ascii="Georgia" w:hAnsi="Georgia"/>
          <w:sz w:val="22"/>
        </w:rPr>
        <w:t xml:space="preserve"> emphasize the </w:t>
      </w:r>
      <w:r w:rsidRPr="0010375E">
        <w:rPr>
          <w:rStyle w:val="StyleBoldUnderline"/>
          <w:rFonts w:ascii="Georgia" w:hAnsi="Georgia"/>
          <w:highlight w:val="yellow"/>
        </w:rPr>
        <w:t>need to foster</w:t>
      </w:r>
      <w:r w:rsidRPr="005E1C8D">
        <w:rPr>
          <w:rFonts w:ascii="Georgia" w:hAnsi="Georgia"/>
          <w:sz w:val="16"/>
        </w:rPr>
        <w:t xml:space="preserve">, rather than hinder, </w:t>
      </w:r>
      <w:r w:rsidRPr="0010375E">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w:t>
      </w:r>
      <w:r w:rsidRPr="005E1C8D">
        <w:rPr>
          <w:rFonts w:ascii="Georgia" w:hAnsi="Georgia"/>
          <w:sz w:val="16"/>
        </w:rPr>
        <w:lastRenderedPageBreak/>
        <w:t xml:space="preserve">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10375E">
        <w:rPr>
          <w:rStyle w:val="Emphasis"/>
          <w:rFonts w:ascii="Georgia" w:hAnsi="Georgia"/>
          <w:highlight w:val="yellow"/>
        </w:rPr>
        <w:t>understanding the authorities</w:t>
      </w:r>
      <w:r w:rsidRPr="005E1C8D">
        <w:rPr>
          <w:rStyle w:val="StyleBoldUnderline"/>
          <w:rFonts w:ascii="Georgia" w:hAnsi="Georgia"/>
          <w:sz w:val="22"/>
        </w:rPr>
        <w:t xml:space="preserve"> for </w:t>
      </w:r>
      <w:r w:rsidRPr="0010375E">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10375E">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10375E">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10375E">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10375E">
        <w:rPr>
          <w:rStyle w:val="StyleBoldUnderline"/>
          <w:rFonts w:ascii="Georgia" w:hAnsi="Georgia"/>
          <w:highlight w:val="yellow"/>
        </w:rPr>
        <w:t>specificity</w:t>
      </w:r>
      <w:r w:rsidRPr="005E1C8D">
        <w:rPr>
          <w:rFonts w:ascii="Georgia" w:hAnsi="Georgia"/>
          <w:sz w:val="16"/>
        </w:rPr>
        <w:t>—</w:t>
      </w:r>
      <w:r w:rsidRPr="0010375E">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10375E">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10375E">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3F5283" w:rsidRPr="005E1C8D" w:rsidRDefault="003F5283" w:rsidP="003F5283">
      <w:pPr>
        <w:rPr>
          <w:rFonts w:ascii="Georgia" w:hAnsi="Georgia"/>
          <w:sz w:val="16"/>
        </w:rPr>
      </w:pPr>
    </w:p>
    <w:p w:rsidR="003F5283" w:rsidRPr="0010375E" w:rsidRDefault="003F5283" w:rsidP="003F5283">
      <w:pPr>
        <w:pStyle w:val="Heading4"/>
        <w:rPr>
          <w:rFonts w:ascii="Georgia" w:hAnsi="Georgia" w:cs="Arial"/>
        </w:rPr>
      </w:pPr>
      <w:r w:rsidRPr="0010375E">
        <w:rPr>
          <w:rFonts w:ascii="Georgia" w:hAnsi="Georgia" w:cs="Arial"/>
        </w:rPr>
        <w:t xml:space="preserve">Executive “clarification” is insufficient </w:t>
      </w:r>
    </w:p>
    <w:p w:rsidR="003F5283" w:rsidRPr="005E1C8D" w:rsidRDefault="003F5283" w:rsidP="003F528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3F5283" w:rsidRPr="005E1C8D" w:rsidRDefault="003F5283" w:rsidP="003F5283">
      <w:pPr>
        <w:rPr>
          <w:rFonts w:ascii="Georgia" w:hAnsi="Georgia"/>
          <w:sz w:val="16"/>
        </w:rPr>
      </w:pPr>
    </w:p>
    <w:p w:rsidR="003F5283" w:rsidRPr="005E1C8D" w:rsidRDefault="003F5283" w:rsidP="003F5283">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3F5283" w:rsidRPr="005E1C8D" w:rsidRDefault="003F5283" w:rsidP="003F5283">
      <w:pPr>
        <w:rPr>
          <w:rFonts w:ascii="Georgia" w:hAnsi="Georgia"/>
          <w:sz w:val="16"/>
        </w:rPr>
      </w:pPr>
      <w:r w:rsidRPr="005E1C8D">
        <w:rPr>
          <w:rFonts w:ascii="Georgia" w:hAnsi="Georgia"/>
          <w:sz w:val="16"/>
        </w:rPr>
        <w:t xml:space="preserve">On Saturday, U.S. Special Forces came ashore in Somalia and engaged in a firefight with militants at the home of a senior leader of al </w:t>
      </w:r>
      <w:proofErr w:type="spellStart"/>
      <w:r w:rsidRPr="005E1C8D">
        <w:rPr>
          <w:rFonts w:ascii="Georgia" w:hAnsi="Georgia"/>
          <w:sz w:val="16"/>
        </w:rPr>
        <w:t>Shabaab</w:t>
      </w:r>
      <w:proofErr w:type="spellEnd"/>
      <w:r w:rsidRPr="005E1C8D">
        <w:rPr>
          <w:rFonts w:ascii="Georgia" w:hAnsi="Georgia"/>
          <w:sz w:val="16"/>
        </w:rPr>
        <w:t xml:space="preserve">;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rsidRPr="005E1C8D">
        <w:rPr>
          <w:rFonts w:ascii="Georgia" w:hAnsi="Georgia"/>
          <w:sz w:val="16"/>
        </w:rPr>
        <w:t>Shabaab</w:t>
      </w:r>
      <w:proofErr w:type="spellEnd"/>
      <w:r w:rsidRPr="005E1C8D">
        <w:rPr>
          <w:rFonts w:ascii="Georgia" w:hAnsi="Georgia"/>
          <w:sz w:val="16"/>
        </w:rPr>
        <w:t xml:space="preserve"> is a party to that armed conflict or another independent armed conflict?</w:t>
      </w:r>
    </w:p>
    <w:p w:rsidR="003F5283" w:rsidRPr="005E1C8D" w:rsidRDefault="003F5283" w:rsidP="003F5283">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10375E">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10375E">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10375E">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10375E">
        <w:rPr>
          <w:rStyle w:val="Emphasis"/>
          <w:rFonts w:ascii="Georgia" w:hAnsi="Georgia"/>
          <w:highlight w:val="yellow"/>
        </w:rPr>
        <w:t>using policy to discern law is a highly risky venture</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The remarkable series of </w:t>
      </w:r>
      <w:r w:rsidRPr="0010375E">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10375E">
        <w:rPr>
          <w:rStyle w:val="StyleBoldUnderline"/>
          <w:rFonts w:ascii="Georgia" w:hAnsi="Georgia"/>
          <w:highlight w:val="yellow"/>
        </w:rPr>
        <w:t>White Paper, and</w:t>
      </w:r>
      <w:r w:rsidRPr="005E1C8D">
        <w:rPr>
          <w:rFonts w:ascii="Georgia" w:hAnsi="Georgia"/>
          <w:sz w:val="16"/>
        </w:rPr>
        <w:t xml:space="preserve"> the May 2013 White House </w:t>
      </w:r>
      <w:r w:rsidRPr="0010375E">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10375E">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10375E">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10375E">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10375E">
        <w:rPr>
          <w:rStyle w:val="StyleBoldUnderline"/>
          <w:rFonts w:ascii="Georgia" w:hAnsi="Georgia"/>
          <w:highlight w:val="yellow"/>
        </w:rPr>
        <w:t>consequences of that conflation</w:t>
      </w:r>
      <w:r w:rsidRPr="005E1C8D">
        <w:rPr>
          <w:rFonts w:ascii="Georgia" w:hAnsi="Georgia"/>
          <w:sz w:val="16"/>
        </w:rPr>
        <w:t>.</w:t>
      </w:r>
    </w:p>
    <w:p w:rsidR="003F5283" w:rsidRPr="005E1C8D" w:rsidRDefault="003F5283" w:rsidP="003F5283">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3F5283" w:rsidRPr="005E1C8D" w:rsidRDefault="003F5283" w:rsidP="003F5283">
      <w:pPr>
        <w:rPr>
          <w:rFonts w:ascii="Georgia" w:hAnsi="Georgia"/>
          <w:sz w:val="16"/>
        </w:rPr>
      </w:pPr>
      <w:r w:rsidRPr="005E1C8D">
        <w:rPr>
          <w:rStyle w:val="StyleBoldUnderline"/>
          <w:rFonts w:ascii="Georgia" w:hAnsi="Georgia"/>
          <w:sz w:val="22"/>
        </w:rPr>
        <w:t xml:space="preserve">The </w:t>
      </w:r>
      <w:r w:rsidRPr="0010375E">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10375E">
        <w:rPr>
          <w:rStyle w:val="StyleBoldUnderline"/>
          <w:rFonts w:ascii="Georgia" w:hAnsi="Georgia"/>
          <w:highlight w:val="yellow"/>
        </w:rPr>
        <w:t>relies on</w:t>
      </w:r>
      <w:r w:rsidRPr="005E1C8D">
        <w:rPr>
          <w:rStyle w:val="StyleBoldUnderline"/>
          <w:rFonts w:ascii="Georgia" w:hAnsi="Georgia"/>
          <w:sz w:val="22"/>
        </w:rPr>
        <w:t xml:space="preserve"> one of </w:t>
      </w:r>
      <w:r w:rsidRPr="0010375E">
        <w:rPr>
          <w:rStyle w:val="StyleBoldUnderline"/>
          <w:rFonts w:ascii="Georgia" w:hAnsi="Georgia"/>
          <w:highlight w:val="yellow"/>
        </w:rPr>
        <w:t>two legal frameworks</w:t>
      </w:r>
      <w:r w:rsidRPr="005E1C8D">
        <w:rPr>
          <w:rFonts w:ascii="Georgia" w:hAnsi="Georgia"/>
          <w:sz w:val="16"/>
        </w:rPr>
        <w:t>: the law of armed conflict (</w:t>
      </w:r>
      <w:r w:rsidRPr="0010375E">
        <w:rPr>
          <w:rStyle w:val="StyleBoldUnderline"/>
          <w:rFonts w:ascii="Georgia" w:hAnsi="Georgia"/>
          <w:highlight w:val="yellow"/>
        </w:rPr>
        <w:t>LOAC</w:t>
      </w:r>
      <w:r w:rsidRPr="005E1C8D">
        <w:rPr>
          <w:rFonts w:ascii="Georgia" w:hAnsi="Georgia"/>
          <w:sz w:val="16"/>
        </w:rPr>
        <w:t xml:space="preserve">) </w:t>
      </w:r>
      <w:r w:rsidRPr="0010375E">
        <w:rPr>
          <w:rStyle w:val="StyleBoldUnderline"/>
          <w:rFonts w:ascii="Georgia" w:hAnsi="Georgia"/>
          <w:highlight w:val="yellow"/>
        </w:rPr>
        <w:t>and</w:t>
      </w:r>
      <w:r w:rsidRPr="005E1C8D">
        <w:rPr>
          <w:rFonts w:ascii="Georgia" w:hAnsi="Georgia"/>
          <w:sz w:val="16"/>
        </w:rPr>
        <w:t xml:space="preserve"> the international law of </w:t>
      </w:r>
      <w:r w:rsidRPr="0010375E">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3F5283" w:rsidRPr="005E1C8D" w:rsidRDefault="003F5283" w:rsidP="003F5283">
      <w:pPr>
        <w:rPr>
          <w:rFonts w:ascii="Georgia" w:hAnsi="Georgia"/>
          <w:sz w:val="16"/>
        </w:rPr>
      </w:pPr>
      <w:r w:rsidRPr="0010375E">
        <w:rPr>
          <w:rStyle w:val="StyleBoldUnderline"/>
          <w:rFonts w:ascii="Georgia" w:hAnsi="Georgia"/>
          <w:highlight w:val="yellow"/>
        </w:rPr>
        <w:t>The U</w:t>
      </w:r>
      <w:r w:rsidRPr="005E1C8D">
        <w:rPr>
          <w:rFonts w:ascii="Georgia" w:hAnsi="Georgia"/>
          <w:sz w:val="16"/>
        </w:rPr>
        <w:t xml:space="preserve">nited </w:t>
      </w:r>
      <w:r w:rsidRPr="0010375E">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10375E">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w:t>
      </w:r>
      <w:r w:rsidRPr="005E1C8D">
        <w:rPr>
          <w:rStyle w:val="StyleBoldUnderline"/>
          <w:rFonts w:ascii="Georgia" w:hAnsi="Georgia"/>
          <w:sz w:val="22"/>
        </w:rPr>
        <w:lastRenderedPageBreak/>
        <w:t xml:space="preserve">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3F5283" w:rsidRPr="005E1C8D" w:rsidRDefault="003F5283" w:rsidP="003F5283">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t>
      </w:r>
      <w:proofErr w:type="gramStart"/>
      <w:r w:rsidRPr="005E1C8D">
        <w:rPr>
          <w:rFonts w:ascii="Georgia" w:hAnsi="Georgia"/>
          <w:sz w:val="16"/>
        </w:rPr>
        <w:t>who</w:t>
      </w:r>
      <w:proofErr w:type="gramEnd"/>
      <w:r w:rsidRPr="005E1C8D">
        <w:rPr>
          <w:rFonts w:ascii="Georgia" w:hAnsi="Georgia"/>
          <w:sz w:val="16"/>
        </w:rPr>
        <w:t xml:space="preserve">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3F5283" w:rsidRPr="005E1C8D" w:rsidRDefault="003F5283" w:rsidP="003F5283">
      <w:pPr>
        <w:rPr>
          <w:rFonts w:ascii="Georgia" w:hAnsi="Georgia"/>
          <w:sz w:val="16"/>
        </w:rPr>
      </w:pPr>
      <w:r w:rsidRPr="005E1C8D">
        <w:rPr>
          <w:rFonts w:ascii="Georgia" w:hAnsi="Georgia"/>
          <w:sz w:val="16"/>
        </w:rPr>
        <w:t xml:space="preserve">But do any of these specific tactical choices tell us anything in particular about whether LOAC applies to a specific operation?  Whether the United States believes it applies?  </w:t>
      </w:r>
      <w:proofErr w:type="gramStart"/>
      <w:r w:rsidRPr="005E1C8D">
        <w:rPr>
          <w:rFonts w:ascii="Georgia" w:hAnsi="Georgia"/>
          <w:sz w:val="16"/>
        </w:rPr>
        <w:t>Unfortunately, not really.</w:t>
      </w:r>
      <w:proofErr w:type="gramEnd"/>
      <w:r w:rsidRPr="005E1C8D">
        <w:rPr>
          <w:rFonts w:ascii="Georgia" w:hAnsi="Georgia"/>
          <w:sz w:val="16"/>
        </w:rPr>
        <w:t xml:space="preserve">  Take Saturday’s raid in Somalia, for example.  Some would take the use of lethal force by the United States against a member of al </w:t>
      </w:r>
      <w:proofErr w:type="spellStart"/>
      <w:r w:rsidRPr="005E1C8D">
        <w:rPr>
          <w:rFonts w:ascii="Georgia" w:hAnsi="Georgia"/>
          <w:sz w:val="16"/>
        </w:rPr>
        <w:t>Shabaab</w:t>
      </w:r>
      <w:proofErr w:type="spellEnd"/>
      <w:r w:rsidRPr="005E1C8D">
        <w:rPr>
          <w:rFonts w:ascii="Georgia" w:hAnsi="Georgia"/>
          <w:sz w:val="16"/>
        </w:rPr>
        <w:t xml:space="preserve"> in Somalia to suggest that the United States views al </w:t>
      </w:r>
      <w:proofErr w:type="spellStart"/>
      <w:r w:rsidRPr="005E1C8D">
        <w:rPr>
          <w:rFonts w:ascii="Georgia" w:hAnsi="Georgia"/>
          <w:sz w:val="16"/>
        </w:rPr>
        <w:t>Shabaab</w:t>
      </w:r>
      <w:proofErr w:type="spellEnd"/>
      <w:r w:rsidRPr="005E1C8D">
        <w:rPr>
          <w:rFonts w:ascii="Georgia" w:hAnsi="Georgia"/>
          <w:sz w:val="16"/>
        </w:rPr>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3F5283" w:rsidRPr="005E1C8D" w:rsidRDefault="003F5283" w:rsidP="003F5283">
      <w:pPr>
        <w:rPr>
          <w:rFonts w:ascii="Georgia" w:hAnsi="Georgia"/>
          <w:sz w:val="16"/>
        </w:rPr>
      </w:pPr>
      <w:r w:rsidRPr="005E1C8D">
        <w:rPr>
          <w:rFonts w:ascii="Georgia" w:hAnsi="Georgia"/>
          <w:sz w:val="16"/>
        </w:rPr>
        <w:t xml:space="preserve">Ultimately, however, the only certain information is that the United States viewed this senior leader of al </w:t>
      </w:r>
      <w:proofErr w:type="spellStart"/>
      <w:r w:rsidRPr="005E1C8D">
        <w:rPr>
          <w:rFonts w:ascii="Georgia" w:hAnsi="Georgia"/>
          <w:sz w:val="16"/>
        </w:rPr>
        <w:t>Shabaab</w:t>
      </w:r>
      <w:proofErr w:type="spellEnd"/>
      <w:r w:rsidRPr="005E1C8D">
        <w:rPr>
          <w:rFonts w:ascii="Georgia" w:hAnsi="Georgia"/>
          <w:sz w:val="16"/>
        </w:rPr>
        <w:t xml:space="preserve"> as a threat – but whether that threat is due to participation in an armed conflict or due to ongoing or imminent attacks on the United States is not possible to discern.  Why? </w:t>
      </w:r>
      <w:proofErr w:type="gramStart"/>
      <w:r w:rsidRPr="005E1C8D">
        <w:rPr>
          <w:rFonts w:ascii="Georgia" w:hAnsi="Georgia"/>
          <w:sz w:val="16"/>
        </w:rPr>
        <w:t>Because more than law guides the planning and execution of the mission.</w:t>
      </w:r>
      <w:proofErr w:type="gramEnd"/>
      <w:r w:rsidRPr="005E1C8D">
        <w:rPr>
          <w:rFonts w:ascii="Georgia" w:hAnsi="Georgia"/>
          <w:sz w:val="16"/>
        </w:rPr>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3F5283" w:rsidRPr="005E1C8D" w:rsidRDefault="003F5283" w:rsidP="003F5283">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3F5283" w:rsidRPr="005E1C8D" w:rsidRDefault="003F5283" w:rsidP="003F5283">
      <w:pPr>
        <w:rPr>
          <w:rFonts w:ascii="Georgia" w:hAnsi="Georgia"/>
          <w:sz w:val="16"/>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10375E">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10375E">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10375E">
        <w:rPr>
          <w:rStyle w:val="StyleBoldUnderline"/>
          <w:rFonts w:ascii="Georgia" w:hAnsi="Georgia"/>
          <w:highlight w:val="yellow"/>
        </w:rPr>
        <w:t>abroad</w:t>
      </w:r>
      <w:r w:rsidRPr="005E1C8D">
        <w:rPr>
          <w:rFonts w:ascii="Georgia" w:hAnsi="Georgia"/>
          <w:sz w:val="16"/>
        </w:rPr>
        <w:t xml:space="preserve"> — </w:t>
      </w:r>
      <w:r w:rsidRPr="0010375E">
        <w:rPr>
          <w:rStyle w:val="StyleBoldUnderline"/>
          <w:rFonts w:ascii="Georgia" w:hAnsi="Georgia"/>
          <w:highlight w:val="yellow"/>
        </w:rPr>
        <w:t>highlights</w:t>
      </w:r>
      <w:r w:rsidRPr="005E1C8D">
        <w:rPr>
          <w:rStyle w:val="StyleBoldUnderline"/>
          <w:rFonts w:ascii="Georgia" w:hAnsi="Georgia"/>
          <w:sz w:val="22"/>
        </w:rPr>
        <w:t xml:space="preserve"> the </w:t>
      </w:r>
      <w:r w:rsidRPr="0010375E">
        <w:rPr>
          <w:rStyle w:val="StyleBoldUnderline"/>
          <w:rFonts w:ascii="Georgia" w:hAnsi="Georgia"/>
          <w:highlight w:val="yellow"/>
        </w:rPr>
        <w:t>challenges of the conflation of law and policy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10375E">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10375E">
        <w:rPr>
          <w:rStyle w:val="StyleBoldUnderline"/>
          <w:rFonts w:ascii="Georgia" w:hAnsi="Georgia"/>
          <w:highlight w:val="yellow"/>
        </w:rPr>
        <w:t>operation can be</w:t>
      </w:r>
      <w:r w:rsidRPr="002F5D3F">
        <w:rPr>
          <w:rFonts w:ascii="Georgia" w:hAnsi="Georgia"/>
          <w:sz w:val="16"/>
          <w:highlight w:val="yellow"/>
        </w:rPr>
        <w:t xml:space="preserve"> </w:t>
      </w:r>
      <w:r w:rsidRPr="005E1C8D">
        <w:rPr>
          <w:rFonts w:ascii="Georgia" w:hAnsi="Georgia"/>
          <w:sz w:val="16"/>
        </w:rPr>
        <w:t xml:space="preserve">difficult at best and likely </w:t>
      </w:r>
      <w:r w:rsidRPr="0010375E">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10375E">
        <w:rPr>
          <w:rStyle w:val="StyleBoldUnderline"/>
          <w:rFonts w:ascii="Georgia" w:hAnsi="Georgia"/>
          <w:highlight w:val="yellow"/>
        </w:rPr>
        <w:t>substituting policy for legal analysis</w:t>
      </w:r>
      <w:r w:rsidRPr="005E1C8D">
        <w:rPr>
          <w:rFonts w:ascii="Georgia" w:hAnsi="Georgia"/>
          <w:sz w:val="16"/>
        </w:rPr>
        <w:t xml:space="preserve"> ultimately </w:t>
      </w:r>
      <w:r w:rsidRPr="0010375E">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10375E">
        <w:rPr>
          <w:rStyle w:val="StyleBoldUnderline"/>
          <w:rFonts w:ascii="Georgia" w:hAnsi="Georgia"/>
          <w:highlight w:val="yellow"/>
        </w:rPr>
        <w:t>for</w:t>
      </w:r>
      <w:r w:rsidRPr="005E1C8D">
        <w:rPr>
          <w:rStyle w:val="StyleBoldUnderline"/>
          <w:rFonts w:ascii="Georgia" w:hAnsi="Georgia"/>
          <w:sz w:val="22"/>
        </w:rPr>
        <w:t xml:space="preserve"> the </w:t>
      </w:r>
      <w:r w:rsidRPr="0010375E">
        <w:rPr>
          <w:rStyle w:val="StyleBoldUnderline"/>
          <w:rFonts w:ascii="Georgia" w:hAnsi="Georgia"/>
          <w:highlight w:val="yellow"/>
        </w:rPr>
        <w:t>law’s normative foundations</w:t>
      </w:r>
      <w:r w:rsidRPr="005E1C8D">
        <w:rPr>
          <w:rFonts w:ascii="Georgia" w:hAnsi="Georgia"/>
          <w:sz w:val="16"/>
        </w:rPr>
        <w:t>.</w:t>
      </w:r>
    </w:p>
    <w:p w:rsidR="003F5283" w:rsidRPr="005E1C8D" w:rsidRDefault="003F5283" w:rsidP="003F5283">
      <w:pPr>
        <w:rPr>
          <w:rFonts w:ascii="Georgia" w:hAnsi="Georgia"/>
          <w:sz w:val="16"/>
        </w:rPr>
      </w:pPr>
    </w:p>
    <w:p w:rsidR="003F5283" w:rsidRDefault="003F5283" w:rsidP="003F5283">
      <w:pPr>
        <w:pStyle w:val="Heading1"/>
      </w:pPr>
      <w:r>
        <w:lastRenderedPageBreak/>
        <w:t>2AC</w:t>
      </w:r>
    </w:p>
    <w:p w:rsidR="003F5283" w:rsidRPr="007B2E53" w:rsidRDefault="003F5283" w:rsidP="003F5283">
      <w:pPr>
        <w:pStyle w:val="Heading2"/>
        <w:rPr>
          <w:rFonts w:cs="Arial"/>
        </w:rPr>
      </w:pPr>
      <w:r>
        <w:rPr>
          <w:rFonts w:cs="Arial"/>
        </w:rPr>
        <w:lastRenderedPageBreak/>
        <w:t>2AC</w:t>
      </w:r>
      <w:r w:rsidRPr="007B2E53">
        <w:rPr>
          <w:rFonts w:cs="Arial"/>
        </w:rPr>
        <w:t xml:space="preserve"> T–Prohibit</w:t>
      </w:r>
    </w:p>
    <w:p w:rsidR="003F5283" w:rsidRPr="007B2E53" w:rsidRDefault="003F5283" w:rsidP="003F5283">
      <w:pPr>
        <w:pStyle w:val="Tag2"/>
      </w:pPr>
      <w:r w:rsidRPr="007B2E53">
        <w:t xml:space="preserve"> </w:t>
      </w:r>
      <w:r w:rsidRPr="007B2E53">
        <w:t xml:space="preserve">“Restrictions” are on </w:t>
      </w:r>
      <w:r w:rsidRPr="007B2E53">
        <w:rPr>
          <w:u w:val="single"/>
        </w:rPr>
        <w:t>time</w:t>
      </w:r>
      <w:r w:rsidRPr="007B2E53">
        <w:t xml:space="preserve">, </w:t>
      </w:r>
      <w:r w:rsidRPr="007B2E53">
        <w:rPr>
          <w:u w:val="single"/>
        </w:rPr>
        <w:t>place</w:t>
      </w:r>
      <w:r w:rsidRPr="007B2E53">
        <w:t xml:space="preserve">, and </w:t>
      </w:r>
      <w:r>
        <w:rPr>
          <w:u w:val="single"/>
        </w:rPr>
        <w:t>purpose</w:t>
      </w:r>
      <w:r>
        <w:t xml:space="preserve"> – this includes the plan</w:t>
      </w:r>
    </w:p>
    <w:p w:rsidR="003F5283" w:rsidRPr="007B2E53" w:rsidRDefault="003F5283" w:rsidP="003F5283">
      <w:proofErr w:type="spellStart"/>
      <w:r w:rsidRPr="007B2E53">
        <w:rPr>
          <w:rStyle w:val="CitationChar"/>
        </w:rPr>
        <w:t>Lobel</w:t>
      </w:r>
      <w:proofErr w:type="spellEnd"/>
      <w:r w:rsidRPr="007B2E53">
        <w:t xml:space="preserve">, professor of law at the University of Pittsburgh, </w:t>
      </w:r>
      <w:r w:rsidRPr="007B2E53">
        <w:rPr>
          <w:rStyle w:val="CitationChar"/>
        </w:rPr>
        <w:t>2008</w:t>
      </w:r>
    </w:p>
    <w:p w:rsidR="003F5283" w:rsidRPr="007B2E53" w:rsidRDefault="003F5283" w:rsidP="003F5283">
      <w:r w:rsidRPr="007B2E53">
        <w:t>(Jules, “Conflicts </w:t>
      </w:r>
      <w:proofErr w:type="gramStart"/>
      <w:r w:rsidRPr="007B2E53">
        <w:t>Between</w:t>
      </w:r>
      <w:proofErr w:type="gramEnd"/>
      <w:r w:rsidRPr="007B2E53">
        <w:t> the Commander in Chief and Congress: Concurrent Power over the Conduct of War,” Ohio State Law Journal, http://moritzlaw.osu.edu/students/groups/oslj/files/2012/04/69.3.lobel_.pdf)</w:t>
      </w:r>
    </w:p>
    <w:p w:rsidR="003F5283" w:rsidRPr="007B2E53" w:rsidRDefault="003F5283" w:rsidP="003F5283"/>
    <w:p w:rsidR="003F5283" w:rsidRPr="009C272B" w:rsidRDefault="003F5283" w:rsidP="003F5283">
      <w:pPr>
        <w:rPr>
          <w:sz w:val="16"/>
        </w:rPr>
      </w:pPr>
      <w:r w:rsidRPr="009C272B">
        <w:rPr>
          <w:u w:val="single"/>
        </w:rPr>
        <w:t xml:space="preserve">Throughout </w:t>
      </w:r>
      <w:proofErr w:type="spellStart"/>
      <w:r w:rsidRPr="009C272B">
        <w:rPr>
          <w:u w:val="single"/>
        </w:rPr>
        <w:t>Amebrican</w:t>
      </w:r>
      <w:proofErr w:type="spellEnd"/>
      <w:r w:rsidRPr="009C272B">
        <w:rPr>
          <w:u w:val="single"/>
        </w:rPr>
        <w:t xml:space="preserve"> history</w:t>
      </w:r>
      <w:r w:rsidRPr="009C272B">
        <w:rPr>
          <w:sz w:val="16"/>
        </w:rPr>
        <w:t xml:space="preserve">, </w:t>
      </w:r>
      <w:r w:rsidRPr="009C272B">
        <w:rPr>
          <w:u w:val="single"/>
        </w:rPr>
        <w:t>Congress has placed restrictions on the President’s power</w:t>
      </w:r>
      <w:r w:rsidRPr="009C272B">
        <w:rPr>
          <w:sz w:val="16"/>
        </w:rPr>
        <w:t xml:space="preserve"> as Commander in Chief </w:t>
      </w:r>
      <w:r w:rsidRPr="009C272B">
        <w:rPr>
          <w:u w:val="single"/>
        </w:rPr>
        <w:t>to conduct warfare</w:t>
      </w:r>
      <w:r w:rsidRPr="009C272B">
        <w:rPr>
          <w:sz w:val="16"/>
        </w:rPr>
        <w:t xml:space="preserve">. On numerous occasions, </w:t>
      </w:r>
      <w:r w:rsidRPr="009C272B">
        <w:rPr>
          <w:b/>
          <w:highlight w:val="yellow"/>
          <w:u w:val="single"/>
        </w:rPr>
        <w:t xml:space="preserve">Congress has authorized the President to conduct warfare but placed significant </w:t>
      </w:r>
      <w:r w:rsidRPr="009C272B">
        <w:rPr>
          <w:b/>
          <w:highlight w:val="yellow"/>
          <w:u w:val="single"/>
          <w:bdr w:val="single" w:sz="4" w:space="0" w:color="auto"/>
        </w:rPr>
        <w:t>restrictions</w:t>
      </w:r>
      <w:r w:rsidRPr="009C272B">
        <w:rPr>
          <w:b/>
          <w:highlight w:val="yellow"/>
          <w:u w:val="single"/>
        </w:rPr>
        <w:t xml:space="preserve"> on the time</w:t>
      </w:r>
      <w:r w:rsidRPr="009C272B">
        <w:rPr>
          <w:sz w:val="16"/>
          <w:highlight w:val="yellow"/>
        </w:rPr>
        <w:t xml:space="preserve">, </w:t>
      </w:r>
      <w:r w:rsidRPr="009C272B">
        <w:rPr>
          <w:b/>
          <w:highlight w:val="yellow"/>
          <w:u w:val="single"/>
        </w:rPr>
        <w:t>place and manner of warfare</w:t>
      </w:r>
      <w:r w:rsidRPr="009C272B">
        <w:rPr>
          <w:sz w:val="16"/>
        </w:rPr>
        <w:t xml:space="preserve">. </w:t>
      </w:r>
      <w:r w:rsidRPr="009C272B">
        <w:rPr>
          <w:highlight w:val="yellow"/>
          <w:u w:val="single"/>
        </w:rPr>
        <w:t>Congress has regulated the</w:t>
      </w:r>
      <w:r w:rsidRPr="009C272B">
        <w:rPr>
          <w:u w:val="single"/>
        </w:rPr>
        <w:t xml:space="preserve"> </w:t>
      </w:r>
      <w:r w:rsidRPr="009C272B">
        <w:rPr>
          <w:u w:val="single"/>
          <w:bdr w:val="single" w:sz="4" w:space="0" w:color="auto"/>
        </w:rPr>
        <w:t>tactics</w:t>
      </w:r>
      <w:r w:rsidRPr="009C272B">
        <w:rPr>
          <w:sz w:val="16"/>
        </w:rPr>
        <w:t xml:space="preserve"> the President could employ, </w:t>
      </w:r>
      <w:r w:rsidRPr="009C272B">
        <w:rPr>
          <w:u w:val="single"/>
        </w:rPr>
        <w:t xml:space="preserve">the </w:t>
      </w:r>
      <w:r w:rsidRPr="009C272B">
        <w:rPr>
          <w:u w:val="single"/>
          <w:bdr w:val="single" w:sz="4" w:space="0" w:color="auto"/>
        </w:rPr>
        <w:t>armed forces</w:t>
      </w:r>
      <w:r w:rsidRPr="009C272B">
        <w:rPr>
          <w:sz w:val="16"/>
        </w:rPr>
        <w:t xml:space="preserve"> he could deploy, </w:t>
      </w:r>
      <w:r w:rsidRPr="009C272B">
        <w:rPr>
          <w:u w:val="single"/>
        </w:rPr>
        <w:t xml:space="preserve">the </w:t>
      </w:r>
      <w:r w:rsidRPr="009C272B">
        <w:rPr>
          <w:highlight w:val="yellow"/>
          <w:u w:val="single"/>
          <w:bdr w:val="single" w:sz="4" w:space="0" w:color="auto"/>
        </w:rPr>
        <w:t>geographical area</w:t>
      </w:r>
      <w:r w:rsidRPr="009C272B">
        <w:rPr>
          <w:sz w:val="16"/>
        </w:rPr>
        <w:t xml:space="preserve"> in which those forces could be utilized, </w:t>
      </w:r>
      <w:r w:rsidRPr="009C272B">
        <w:rPr>
          <w:highlight w:val="yellow"/>
          <w:u w:val="single"/>
        </w:rPr>
        <w:t>and</w:t>
      </w:r>
      <w:r w:rsidRPr="009C272B">
        <w:rPr>
          <w:u w:val="single"/>
        </w:rPr>
        <w:t xml:space="preserve"> the </w:t>
      </w:r>
      <w:r w:rsidRPr="009C272B">
        <w:rPr>
          <w:u w:val="single"/>
          <w:bdr w:val="single" w:sz="4" w:space="0" w:color="auto"/>
        </w:rPr>
        <w:t xml:space="preserve">time period and </w:t>
      </w:r>
      <w:r w:rsidRPr="009C272B">
        <w:rPr>
          <w:b/>
          <w:highlight w:val="yellow"/>
          <w:u w:val="single"/>
          <w:bdr w:val="single" w:sz="4" w:space="0" w:color="auto"/>
        </w:rPr>
        <w:t>specific purposes</w:t>
      </w:r>
      <w:r w:rsidRPr="009C272B">
        <w:rPr>
          <w:sz w:val="16"/>
        </w:rP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3F5283" w:rsidRDefault="003F5283" w:rsidP="003F5283">
      <w:pPr>
        <w:pStyle w:val="Heading2"/>
      </w:pPr>
      <w:r>
        <w:lastRenderedPageBreak/>
        <w:t>2AC PTX</w:t>
      </w:r>
    </w:p>
    <w:p w:rsidR="003F5283" w:rsidRDefault="003F5283" w:rsidP="003F5283">
      <w:pPr>
        <w:pStyle w:val="Tag2"/>
      </w:pPr>
      <w:r>
        <w:t xml:space="preserve">No vote – incentives don’t outweigh </w:t>
      </w:r>
    </w:p>
    <w:p w:rsidR="003F5283" w:rsidRPr="00C766C1" w:rsidRDefault="003F5283" w:rsidP="003F5283">
      <w:pPr>
        <w:rPr>
          <w:sz w:val="16"/>
        </w:rPr>
      </w:pPr>
      <w:r w:rsidRPr="00C766C1">
        <w:rPr>
          <w:sz w:val="16"/>
        </w:rPr>
        <w:t xml:space="preserve">Michael </w:t>
      </w:r>
      <w:proofErr w:type="spellStart"/>
      <w:r w:rsidRPr="00C766C1">
        <w:rPr>
          <w:rStyle w:val="StyleStyleBold12pt"/>
          <w:sz w:val="20"/>
        </w:rPr>
        <w:t>McAuliff</w:t>
      </w:r>
      <w:proofErr w:type="spellEnd"/>
      <w:r w:rsidRPr="00C766C1">
        <w:rPr>
          <w:sz w:val="16"/>
        </w:rPr>
        <w:t xml:space="preserve">, Huff Post, </w:t>
      </w:r>
      <w:r w:rsidRPr="00C766C1">
        <w:rPr>
          <w:rStyle w:val="StyleStyleBold12pt"/>
          <w:sz w:val="20"/>
        </w:rPr>
        <w:t>1/14</w:t>
      </w:r>
      <w:r w:rsidRPr="00C766C1">
        <w:rPr>
          <w:sz w:val="16"/>
        </w:rPr>
        <w:t xml:space="preserve">, "Harry Reid: Fast Track Free Trade Bill Goes </w:t>
      </w:r>
      <w:proofErr w:type="gramStart"/>
      <w:r w:rsidRPr="00C766C1">
        <w:rPr>
          <w:sz w:val="16"/>
        </w:rPr>
        <w:t>Nowhere ,</w:t>
      </w:r>
      <w:proofErr w:type="gramEnd"/>
      <w:r w:rsidRPr="00C766C1">
        <w:rPr>
          <w:sz w:val="16"/>
        </w:rPr>
        <w:t>" www.huffingtonpost.com/2014/01/14/harry-reid-fast-track_n_4598486.html</w:t>
      </w:r>
    </w:p>
    <w:p w:rsidR="003F5283" w:rsidRPr="00C766C1" w:rsidRDefault="003F5283" w:rsidP="003F5283">
      <w:pPr>
        <w:rPr>
          <w:sz w:val="16"/>
        </w:rPr>
      </w:pPr>
    </w:p>
    <w:p w:rsidR="003F5283" w:rsidRPr="00C766C1" w:rsidRDefault="003F5283" w:rsidP="003F5283">
      <w:pPr>
        <w:rPr>
          <w:sz w:val="16"/>
        </w:rPr>
      </w:pPr>
      <w:r w:rsidRPr="00C766C1">
        <w:rPr>
          <w:sz w:val="16"/>
        </w:rPr>
        <w:t xml:space="preserve">WASHINGTON -- </w:t>
      </w:r>
      <w:r w:rsidRPr="00C766C1">
        <w:rPr>
          <w:highlight w:val="cyan"/>
          <w:u w:val="single"/>
        </w:rPr>
        <w:t>The fast track trade bill</w:t>
      </w:r>
      <w:r w:rsidRPr="00C766C1">
        <w:rPr>
          <w:u w:val="single"/>
        </w:rPr>
        <w:t xml:space="preserve"> introduced in the Senate last week w</w:t>
      </w:r>
      <w:r w:rsidRPr="00C766C1">
        <w:rPr>
          <w:highlight w:val="cyan"/>
          <w:u w:val="single"/>
        </w:rPr>
        <w:t xml:space="preserve">ill go </w:t>
      </w:r>
      <w:r w:rsidRPr="00C766C1">
        <w:rPr>
          <w:rStyle w:val="Emphasis"/>
          <w:highlight w:val="cyan"/>
        </w:rPr>
        <w:t>nowhere anytime soon</w:t>
      </w:r>
      <w:r w:rsidRPr="00C766C1">
        <w:rPr>
          <w:sz w:val="16"/>
          <w:highlight w:val="cyan"/>
        </w:rPr>
        <w:t>,</w:t>
      </w:r>
      <w:r w:rsidRPr="00C766C1">
        <w:rPr>
          <w:sz w:val="16"/>
        </w:rPr>
        <w:t xml:space="preserve"> Senate Majority Leader Harry Reid (D-Nev.) said Tuesday.</w:t>
      </w:r>
    </w:p>
    <w:p w:rsidR="003F5283" w:rsidRPr="00C766C1" w:rsidRDefault="003F5283" w:rsidP="003F5283">
      <w:pPr>
        <w:rPr>
          <w:sz w:val="16"/>
        </w:rPr>
      </w:pPr>
      <w:r w:rsidRPr="00C766C1">
        <w:rPr>
          <w:sz w:val="16"/>
        </w:rPr>
        <w:t xml:space="preserve">Sen. Max </w:t>
      </w:r>
      <w:r w:rsidRPr="00C766C1">
        <w:rPr>
          <w:u w:val="single"/>
        </w:rPr>
        <w:t>Baucus</w:t>
      </w:r>
      <w:r w:rsidRPr="00C766C1">
        <w:rPr>
          <w:sz w:val="16"/>
        </w:rPr>
        <w:t xml:space="preserve"> (D-Mont.), chair of the Senate Finance Committee and President Barack Obama's pick to be his next ambassador to China, </w:t>
      </w:r>
      <w:r w:rsidRPr="00C766C1">
        <w:rPr>
          <w:u w:val="single"/>
        </w:rPr>
        <w:t>offered the legislation last week</w:t>
      </w:r>
      <w:r w:rsidRPr="00C766C1">
        <w:rPr>
          <w:sz w:val="16"/>
        </w:rPr>
        <w:t>, surprising many of his colleagues.</w:t>
      </w:r>
    </w:p>
    <w:p w:rsidR="003F5283" w:rsidRPr="00C766C1" w:rsidRDefault="003F5283" w:rsidP="003F5283">
      <w:pPr>
        <w:rPr>
          <w:sz w:val="16"/>
        </w:rPr>
      </w:pPr>
      <w:r w:rsidRPr="00C766C1">
        <w:rPr>
          <w:sz w:val="16"/>
        </w:rPr>
        <w:t xml:space="preserve">Baucus' bill, which would reauthorize 2002's Trade Promotional Authority, would essentially give the White House the power to present Congress with trade agreements that lawmakers could not amend. </w:t>
      </w:r>
      <w:r w:rsidRPr="00C766C1">
        <w:rPr>
          <w:u w:val="single"/>
        </w:rPr>
        <w:t xml:space="preserve">The fast track bill would ease the way for the controversial Trans-Pacific </w:t>
      </w:r>
      <w:proofErr w:type="gramStart"/>
      <w:r w:rsidRPr="00C766C1">
        <w:rPr>
          <w:u w:val="single"/>
        </w:rPr>
        <w:t>Partnership</w:t>
      </w:r>
      <w:r w:rsidRPr="00C766C1">
        <w:rPr>
          <w:sz w:val="16"/>
        </w:rPr>
        <w:t>,</w:t>
      </w:r>
      <w:proofErr w:type="gramEnd"/>
      <w:r w:rsidRPr="00C766C1">
        <w:rPr>
          <w:sz w:val="16"/>
        </w:rPr>
        <w:t xml:space="preserve"> a 12-nation trade deal that opponents contend would undermine labor, environmental and other protections.</w:t>
      </w:r>
    </w:p>
    <w:p w:rsidR="003F5283" w:rsidRPr="00C766C1" w:rsidRDefault="003F5283" w:rsidP="003F5283">
      <w:pPr>
        <w:rPr>
          <w:u w:val="single"/>
        </w:rPr>
      </w:pPr>
      <w:r w:rsidRPr="00C766C1">
        <w:rPr>
          <w:u w:val="single"/>
        </w:rPr>
        <w:t xml:space="preserve">But if those opponents were worried the fast-track measure might advance, </w:t>
      </w:r>
      <w:r w:rsidRPr="00C766C1">
        <w:rPr>
          <w:highlight w:val="cyan"/>
          <w:u w:val="single"/>
        </w:rPr>
        <w:t xml:space="preserve">Reid was emphatic in saying </w:t>
      </w:r>
      <w:r w:rsidRPr="00C766C1">
        <w:rPr>
          <w:b/>
          <w:highlight w:val="cyan"/>
          <w:u w:val="single"/>
        </w:rPr>
        <w:t>it would</w:t>
      </w:r>
      <w:r w:rsidRPr="00C766C1">
        <w:rPr>
          <w:highlight w:val="cyan"/>
          <w:u w:val="single"/>
        </w:rPr>
        <w:t xml:space="preserve"> </w:t>
      </w:r>
      <w:r w:rsidRPr="00C766C1">
        <w:rPr>
          <w:b/>
          <w:highlight w:val="cyan"/>
          <w:u w:val="single"/>
        </w:rPr>
        <w:t>not</w:t>
      </w:r>
      <w:r w:rsidRPr="00C766C1">
        <w:rPr>
          <w:sz w:val="16"/>
        </w:rPr>
        <w:t xml:space="preserve"> -- at least for now</w:t>
      </w:r>
      <w:r w:rsidRPr="00C766C1">
        <w:rPr>
          <w:u w:val="single"/>
        </w:rPr>
        <w:t>.</w:t>
      </w:r>
    </w:p>
    <w:p w:rsidR="003F5283" w:rsidRPr="00C766C1" w:rsidRDefault="003F5283" w:rsidP="003F5283">
      <w:pPr>
        <w:rPr>
          <w:sz w:val="16"/>
        </w:rPr>
      </w:pPr>
      <w:r w:rsidRPr="00C766C1">
        <w:rPr>
          <w:highlight w:val="cyan"/>
          <w:u w:val="single"/>
        </w:rPr>
        <w:t>Asked if he told Baucus</w:t>
      </w:r>
      <w:r w:rsidRPr="00C766C1">
        <w:rPr>
          <w:u w:val="single"/>
        </w:rPr>
        <w:t xml:space="preserve"> that </w:t>
      </w:r>
      <w:r w:rsidRPr="00C766C1">
        <w:rPr>
          <w:highlight w:val="cyan"/>
          <w:u w:val="single"/>
        </w:rPr>
        <w:t>Reid would make time on the floor</w:t>
      </w:r>
      <w:r w:rsidRPr="00C766C1">
        <w:rPr>
          <w:u w:val="single"/>
        </w:rPr>
        <w:t xml:space="preserve"> of the U.S. Senate</w:t>
      </w:r>
      <w:r w:rsidRPr="00C766C1">
        <w:rPr>
          <w:sz w:val="16"/>
        </w:rPr>
        <w:t xml:space="preserve"> to debate the measure, </w:t>
      </w:r>
      <w:r w:rsidRPr="00C766C1">
        <w:rPr>
          <w:rStyle w:val="Emphasis"/>
          <w:highlight w:val="cyan"/>
        </w:rPr>
        <w:t>Reid said "No," four times.</w:t>
      </w:r>
    </w:p>
    <w:p w:rsidR="003F5283" w:rsidRPr="00C766C1" w:rsidRDefault="003F5283" w:rsidP="003F5283">
      <w:pPr>
        <w:rPr>
          <w:sz w:val="16"/>
        </w:rPr>
      </w:pPr>
      <w:r w:rsidRPr="00C766C1">
        <w:rPr>
          <w:sz w:val="16"/>
        </w:rPr>
        <w:t xml:space="preserve">"There's a lot of controversy on that, and I'm going to see how that plays out with my caucus and the </w:t>
      </w:r>
      <w:proofErr w:type="gramStart"/>
      <w:r w:rsidRPr="00C766C1">
        <w:rPr>
          <w:sz w:val="16"/>
        </w:rPr>
        <w:t>Senate.,</w:t>
      </w:r>
      <w:proofErr w:type="gramEnd"/>
      <w:r w:rsidRPr="00C766C1">
        <w:rPr>
          <w:sz w:val="16"/>
        </w:rPr>
        <w:t>" Reid told reporters on Capitol Hill.</w:t>
      </w:r>
    </w:p>
    <w:p w:rsidR="003F5283" w:rsidRPr="00C766C1" w:rsidRDefault="003F5283" w:rsidP="003F5283">
      <w:pPr>
        <w:rPr>
          <w:sz w:val="16"/>
        </w:rPr>
      </w:pPr>
      <w:r w:rsidRPr="00C766C1">
        <w:rPr>
          <w:sz w:val="16"/>
        </w:rPr>
        <w:t xml:space="preserve">Indeed, </w:t>
      </w:r>
      <w:r w:rsidRPr="00C766C1">
        <w:rPr>
          <w:highlight w:val="cyan"/>
          <w:u w:val="single"/>
        </w:rPr>
        <w:t>many Dem</w:t>
      </w:r>
      <w:r w:rsidRPr="00C766C1">
        <w:rPr>
          <w:u w:val="single"/>
        </w:rPr>
        <w:t>ocrat</w:t>
      </w:r>
      <w:r w:rsidRPr="00C766C1">
        <w:rPr>
          <w:highlight w:val="cyan"/>
          <w:u w:val="single"/>
        </w:rPr>
        <w:t>s</w:t>
      </w:r>
      <w:r w:rsidRPr="00C766C1">
        <w:rPr>
          <w:u w:val="single"/>
        </w:rPr>
        <w:t xml:space="preserve"> </w:t>
      </w:r>
      <w:r w:rsidRPr="00C766C1">
        <w:rPr>
          <w:highlight w:val="cyan"/>
          <w:u w:val="single"/>
        </w:rPr>
        <w:t>are so unhappy with the current draft</w:t>
      </w:r>
      <w:r w:rsidRPr="00C766C1">
        <w:rPr>
          <w:u w:val="single"/>
        </w:rPr>
        <w:t xml:space="preserve"> of the Trans-Pacific Partnership, </w:t>
      </w:r>
      <w:r w:rsidRPr="00C766C1">
        <w:rPr>
          <w:highlight w:val="cyan"/>
          <w:u w:val="single"/>
        </w:rPr>
        <w:t xml:space="preserve">they are willing to kill it </w:t>
      </w:r>
      <w:r w:rsidRPr="00C766C1">
        <w:rPr>
          <w:b/>
          <w:highlight w:val="cyan"/>
          <w:u w:val="single"/>
        </w:rPr>
        <w:t>even though it is a key element of Obama's</w:t>
      </w:r>
      <w:r w:rsidRPr="00C766C1">
        <w:rPr>
          <w:b/>
          <w:u w:val="single"/>
        </w:rPr>
        <w:t xml:space="preserve"> ambitious </w:t>
      </w:r>
      <w:r w:rsidRPr="00C766C1">
        <w:rPr>
          <w:b/>
          <w:highlight w:val="cyan"/>
          <w:u w:val="single"/>
        </w:rPr>
        <w:t>pivot toward Asia</w:t>
      </w:r>
      <w:r w:rsidRPr="00C766C1">
        <w:rPr>
          <w:sz w:val="16"/>
          <w:highlight w:val="cyan"/>
        </w:rPr>
        <w:t>.</w:t>
      </w:r>
    </w:p>
    <w:p w:rsidR="003F5283" w:rsidRPr="00C766C1" w:rsidRDefault="003F5283" w:rsidP="003F5283">
      <w:pPr>
        <w:rPr>
          <w:sz w:val="16"/>
        </w:rPr>
      </w:pPr>
    </w:p>
    <w:p w:rsidR="003F5283" w:rsidRPr="00C766C1" w:rsidRDefault="003F5283" w:rsidP="003F5283">
      <w:pPr>
        <w:pStyle w:val="Tag2"/>
        <w:rPr>
          <w:sz w:val="20"/>
        </w:rPr>
      </w:pPr>
      <w:r w:rsidRPr="00C766C1">
        <w:rPr>
          <w:sz w:val="20"/>
        </w:rPr>
        <w:t>Lack of democratic support kills the bill</w:t>
      </w:r>
    </w:p>
    <w:p w:rsidR="003F5283" w:rsidRPr="00C766C1" w:rsidRDefault="003F5283" w:rsidP="003F5283">
      <w:pPr>
        <w:rPr>
          <w:sz w:val="16"/>
        </w:rPr>
      </w:pPr>
      <w:r w:rsidRPr="00C766C1">
        <w:rPr>
          <w:sz w:val="16"/>
        </w:rPr>
        <w:t xml:space="preserve">Eric </w:t>
      </w:r>
      <w:r w:rsidRPr="00C766C1">
        <w:rPr>
          <w:rStyle w:val="StyleStyleBold12pt"/>
          <w:sz w:val="20"/>
        </w:rPr>
        <w:t>Brander</w:t>
      </w:r>
      <w:r w:rsidRPr="00C766C1">
        <w:rPr>
          <w:sz w:val="16"/>
        </w:rPr>
        <w:t xml:space="preserve">, Politico, </w:t>
      </w:r>
      <w:r w:rsidRPr="00C766C1">
        <w:rPr>
          <w:rStyle w:val="StyleStyleBold12pt"/>
          <w:sz w:val="20"/>
        </w:rPr>
        <w:t>1/15</w:t>
      </w:r>
      <w:r w:rsidRPr="00C766C1">
        <w:rPr>
          <w:sz w:val="16"/>
        </w:rPr>
        <w:t xml:space="preserve">, "Hill Democrats MIA on Obama's trade agenda," </w:t>
      </w:r>
      <w:r w:rsidRPr="00FF26F2">
        <w:rPr>
          <w:color w:val="000000"/>
          <w:sz w:val="16"/>
        </w:rPr>
        <w:t>www.politico.com/story/2014/01/obama-trade-agenda-hill-democrats-102177.html</w:t>
      </w:r>
    </w:p>
    <w:p w:rsidR="003F5283" w:rsidRPr="00C766C1" w:rsidRDefault="003F5283" w:rsidP="003F5283">
      <w:pPr>
        <w:rPr>
          <w:sz w:val="16"/>
        </w:rPr>
      </w:pPr>
    </w:p>
    <w:p w:rsidR="003F5283" w:rsidRPr="00C766C1" w:rsidRDefault="003F5283" w:rsidP="003F5283">
      <w:pPr>
        <w:rPr>
          <w:b/>
          <w:u w:val="single"/>
        </w:rPr>
      </w:pPr>
      <w:r w:rsidRPr="00C766C1">
        <w:rPr>
          <w:b/>
          <w:u w:val="single"/>
        </w:rPr>
        <w:t xml:space="preserve">President Barack </w:t>
      </w:r>
      <w:r w:rsidRPr="00C766C1">
        <w:rPr>
          <w:b/>
          <w:highlight w:val="cyan"/>
          <w:u w:val="single"/>
        </w:rPr>
        <w:t xml:space="preserve">Obama threw a trade party and </w:t>
      </w:r>
      <w:r w:rsidRPr="00C766C1">
        <w:rPr>
          <w:b/>
          <w:u w:val="single"/>
        </w:rPr>
        <w:t xml:space="preserve">almost </w:t>
      </w:r>
      <w:r w:rsidRPr="00C766C1">
        <w:rPr>
          <w:b/>
          <w:highlight w:val="cyan"/>
          <w:u w:val="single"/>
        </w:rPr>
        <w:t>no Democrats showed up.</w:t>
      </w:r>
    </w:p>
    <w:p w:rsidR="003F5283" w:rsidRPr="00C766C1" w:rsidRDefault="003F5283" w:rsidP="003F5283">
      <w:pPr>
        <w:rPr>
          <w:b/>
          <w:u w:val="single"/>
        </w:rPr>
      </w:pPr>
      <w:r w:rsidRPr="00C766C1">
        <w:rPr>
          <w:sz w:val="16"/>
        </w:rPr>
        <w:t xml:space="preserve">His administration is pushing for legislation to ease the passage of a pair of massive trade deals, </w:t>
      </w:r>
      <w:r w:rsidRPr="00C766C1">
        <w:rPr>
          <w:u w:val="single"/>
        </w:rPr>
        <w:t>but the White House can’t even find a Democratic co-sponsor in the House</w:t>
      </w:r>
      <w:r w:rsidRPr="00C766C1">
        <w:rPr>
          <w:sz w:val="16"/>
        </w:rPr>
        <w:t xml:space="preserve">. Meanwhile, </w:t>
      </w:r>
      <w:r w:rsidRPr="00C766C1">
        <w:rPr>
          <w:highlight w:val="cyan"/>
          <w:u w:val="single"/>
        </w:rPr>
        <w:t>the bill’s main Dem</w:t>
      </w:r>
      <w:r w:rsidRPr="00C766C1">
        <w:rPr>
          <w:u w:val="single"/>
        </w:rPr>
        <w:t xml:space="preserve">ocratic </w:t>
      </w:r>
      <w:r w:rsidRPr="00C766C1">
        <w:rPr>
          <w:highlight w:val="cyan"/>
          <w:u w:val="single"/>
        </w:rPr>
        <w:t>backer</w:t>
      </w:r>
      <w:r w:rsidRPr="00C766C1">
        <w:rPr>
          <w:u w:val="single"/>
        </w:rPr>
        <w:t xml:space="preserve"> in the Senate, Finance Committee Chairman Max Baucus, </w:t>
      </w:r>
      <w:r w:rsidRPr="00C766C1">
        <w:rPr>
          <w:highlight w:val="cyan"/>
          <w:u w:val="single"/>
        </w:rPr>
        <w:t xml:space="preserve">is </w:t>
      </w:r>
      <w:r w:rsidRPr="00C766C1">
        <w:rPr>
          <w:b/>
          <w:highlight w:val="cyan"/>
          <w:u w:val="single"/>
        </w:rPr>
        <w:t>on his way out</w:t>
      </w:r>
      <w:r w:rsidRPr="00C766C1">
        <w:rPr>
          <w:sz w:val="16"/>
        </w:rPr>
        <w:t xml:space="preserve">, and </w:t>
      </w:r>
      <w:r w:rsidRPr="00C766C1">
        <w:rPr>
          <w:highlight w:val="cyan"/>
          <w:u w:val="single"/>
        </w:rPr>
        <w:t>key</w:t>
      </w:r>
      <w:r w:rsidRPr="00C766C1">
        <w:rPr>
          <w:u w:val="single"/>
        </w:rPr>
        <w:t xml:space="preserve"> senior </w:t>
      </w:r>
      <w:r w:rsidRPr="00C766C1">
        <w:rPr>
          <w:highlight w:val="cyan"/>
          <w:u w:val="single"/>
        </w:rPr>
        <w:t>Democrats on the committee</w:t>
      </w:r>
      <w:r w:rsidRPr="00C766C1">
        <w:rPr>
          <w:sz w:val="16"/>
        </w:rPr>
        <w:t xml:space="preserve">, including its incoming chairman, say they </w:t>
      </w:r>
      <w:r w:rsidRPr="00C766C1">
        <w:rPr>
          <w:b/>
          <w:highlight w:val="cyan"/>
          <w:u w:val="single"/>
        </w:rPr>
        <w:t>either don’t support the bill or want to change it.</w:t>
      </w:r>
    </w:p>
    <w:p w:rsidR="003F5283" w:rsidRPr="00C766C1" w:rsidRDefault="003F5283" w:rsidP="003F5283">
      <w:pPr>
        <w:rPr>
          <w:u w:val="single"/>
        </w:rPr>
      </w:pPr>
      <w:r w:rsidRPr="00C766C1">
        <w:rPr>
          <w:sz w:val="16"/>
        </w:rPr>
        <w:t xml:space="preserve">Take what Democratic Reps. George Miller of California, Louise Slaughter of New York and Rosa DeLauro of Connecticut said of the measure, introduced last week: </w:t>
      </w:r>
      <w:r w:rsidRPr="00C766C1">
        <w:rPr>
          <w:u w:val="single"/>
        </w:rPr>
        <w:t>“Our constituents did not send us to Washington to ship their jobs overseas, and Congress will not be a rubber stamp for another flawed trade deal that will hang the middle class out to dry.”</w:t>
      </w:r>
    </w:p>
    <w:p w:rsidR="003F5283" w:rsidRPr="00C766C1" w:rsidRDefault="003F5283" w:rsidP="003F5283">
      <w:pPr>
        <w:rPr>
          <w:sz w:val="16"/>
        </w:rPr>
      </w:pPr>
      <w:r w:rsidRPr="00C766C1">
        <w:rPr>
          <w:u w:val="single"/>
        </w:rPr>
        <w:t xml:space="preserve">Their </w:t>
      </w:r>
      <w:r w:rsidRPr="00C766C1">
        <w:rPr>
          <w:highlight w:val="cyan"/>
          <w:u w:val="single"/>
        </w:rPr>
        <w:t>comments echoed those of dozens</w:t>
      </w:r>
      <w:r w:rsidRPr="00C766C1">
        <w:rPr>
          <w:u w:val="single"/>
        </w:rPr>
        <w:t xml:space="preserve"> of Democrats </w:t>
      </w:r>
      <w:r w:rsidRPr="00C766C1">
        <w:rPr>
          <w:highlight w:val="cyan"/>
          <w:u w:val="single"/>
        </w:rPr>
        <w:t xml:space="preserve">who greeted the bill with a </w:t>
      </w:r>
      <w:r w:rsidRPr="00C766C1">
        <w:rPr>
          <w:rStyle w:val="Emphasis"/>
          <w:highlight w:val="cyan"/>
        </w:rPr>
        <w:t>raft of complaints</w:t>
      </w:r>
      <w:r w:rsidRPr="00C766C1">
        <w:rPr>
          <w:u w:val="single"/>
        </w:rPr>
        <w:t>,</w:t>
      </w:r>
      <w:r w:rsidRPr="00C766C1">
        <w:rPr>
          <w:sz w:val="16"/>
        </w:rPr>
        <w:t xml:space="preserve"> saying that advancing huge trade deals is out of step with their party’s more populist election-year message of economic inequality.</w:t>
      </w:r>
    </w:p>
    <w:p w:rsidR="003F5283" w:rsidRPr="00C766C1" w:rsidRDefault="003F5283" w:rsidP="003F5283">
      <w:pPr>
        <w:rPr>
          <w:sz w:val="16"/>
        </w:rPr>
      </w:pPr>
      <w:r w:rsidRPr="00C766C1">
        <w:rPr>
          <w:u w:val="single"/>
        </w:rPr>
        <w:t>The free-trade push joins a growing list of policies Obama has championed that are unpopular with Democrats</w:t>
      </w:r>
      <w:r w:rsidRPr="00C766C1">
        <w:rPr>
          <w:sz w:val="16"/>
        </w:rPr>
        <w:t xml:space="preserve">, not the least of which have been agreeing to steep fiscal cuts, using drones abroad, failing to rein in eavesdropping on Americans by the National Security Agency and abandoning the public option in the landmark 2010 heath care overhaul, </w:t>
      </w:r>
      <w:r w:rsidRPr="00C766C1">
        <w:rPr>
          <w:u w:val="single"/>
        </w:rPr>
        <w:t>for which the president has bled support.</w:t>
      </w:r>
    </w:p>
    <w:p w:rsidR="003F5283" w:rsidRDefault="003F5283" w:rsidP="003F5283">
      <w:pPr>
        <w:rPr>
          <w:sz w:val="16"/>
        </w:rPr>
      </w:pPr>
      <w:r w:rsidRPr="00C766C1">
        <w:rPr>
          <w:b/>
          <w:highlight w:val="cyan"/>
          <w:u w:val="single"/>
        </w:rPr>
        <w:t>The problem isn’t just</w:t>
      </w:r>
      <w:r w:rsidRPr="00C766C1">
        <w:rPr>
          <w:b/>
          <w:u w:val="single"/>
        </w:rPr>
        <w:t xml:space="preserve"> Obama’s trade </w:t>
      </w:r>
      <w:r w:rsidRPr="00C766C1">
        <w:rPr>
          <w:b/>
          <w:highlight w:val="cyan"/>
          <w:u w:val="single"/>
        </w:rPr>
        <w:t>policy but</w:t>
      </w:r>
      <w:r w:rsidRPr="00C766C1">
        <w:rPr>
          <w:b/>
          <w:u w:val="single"/>
        </w:rPr>
        <w:t xml:space="preserve"> also its </w:t>
      </w:r>
      <w:r w:rsidRPr="00C766C1">
        <w:rPr>
          <w:b/>
          <w:highlight w:val="cyan"/>
          <w:u w:val="single"/>
        </w:rPr>
        <w:t>execution</w:t>
      </w:r>
      <w:r w:rsidRPr="00C766C1">
        <w:rPr>
          <w:sz w:val="16"/>
        </w:rPr>
        <w:t>, congressional sources said.</w:t>
      </w:r>
    </w:p>
    <w:p w:rsidR="003F5283" w:rsidRDefault="003F5283" w:rsidP="003F5283">
      <w:pPr>
        <w:rPr>
          <w:sz w:val="16"/>
        </w:rPr>
      </w:pPr>
    </w:p>
    <w:p w:rsidR="003F5283" w:rsidRPr="00B84CAE" w:rsidRDefault="003F5283" w:rsidP="003F5283">
      <w:pPr>
        <w:pStyle w:val="Tag2"/>
      </w:pPr>
      <w:r>
        <w:t>Plan doesn’t cost capital</w:t>
      </w:r>
    </w:p>
    <w:p w:rsidR="003F5283" w:rsidRDefault="003F5283" w:rsidP="003F5283">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59-60</w:t>
      </w:r>
    </w:p>
    <w:p w:rsidR="003F5283" w:rsidRDefault="003F5283" w:rsidP="003F5283"/>
    <w:p w:rsidR="003F5283" w:rsidRDefault="003F5283" w:rsidP="003F5283">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t>
      </w:r>
      <w:r w:rsidRPr="0033039D">
        <w:rPr>
          <w:rStyle w:val="StyleBoldUnderline"/>
          <w:highlight w:val="yellow"/>
        </w:rPr>
        <w:lastRenderedPageBreak/>
        <w:t xml:space="preserve">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w:t>
      </w:r>
      <w:proofErr w:type="gramStart"/>
      <w:r w:rsidRPr="00D06D69">
        <w:rPr>
          <w:rStyle w:val="StyleBoldUnderline"/>
        </w:rPr>
        <w:t xml:space="preserve">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proofErr w:type="gramEnd"/>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3F5283" w:rsidRDefault="003F5283" w:rsidP="003F5283"/>
    <w:p w:rsidR="003F5283" w:rsidRPr="00B84CAE" w:rsidRDefault="003F5283" w:rsidP="003F5283">
      <w:pPr>
        <w:pStyle w:val="Tag2"/>
      </w:pPr>
      <w:r w:rsidRPr="00B84CAE">
        <w:t>If Obama is focusing capital on ___</w:t>
      </w:r>
      <w:r>
        <w:softHyphen/>
      </w:r>
      <w:r>
        <w:softHyphen/>
      </w:r>
      <w:r>
        <w:softHyphen/>
      </w:r>
      <w:r>
        <w:softHyphen/>
        <w:t>______</w:t>
      </w:r>
      <w:r w:rsidRPr="00B84CAE">
        <w:t xml:space="preserve">_, it disproves Obama would initiate a fight over the plan </w:t>
      </w:r>
    </w:p>
    <w:p w:rsidR="003F5283" w:rsidRDefault="003F5283" w:rsidP="003F5283"/>
    <w:p w:rsidR="003F5283" w:rsidRPr="00B84CAE" w:rsidRDefault="003F5283" w:rsidP="003F5283">
      <w:pPr>
        <w:pStyle w:val="Tag2"/>
      </w:pPr>
      <w:r>
        <w:t>He’ll avoid the fight</w:t>
      </w:r>
    </w:p>
    <w:p w:rsidR="003F5283" w:rsidRDefault="003F5283" w:rsidP="003F5283">
      <w:r w:rsidRPr="00487FFC">
        <w:t xml:space="preserve">William </w:t>
      </w:r>
      <w:r w:rsidRPr="00487FFC">
        <w:rPr>
          <w:rStyle w:val="StyleStyleBold12pt"/>
        </w:rPr>
        <w:t xml:space="preserve">Howell and </w:t>
      </w:r>
      <w:r w:rsidRPr="00487FFC">
        <w:t xml:space="preserve">Jon </w:t>
      </w:r>
      <w:proofErr w:type="spellStart"/>
      <w:r w:rsidRPr="00487FFC">
        <w:rPr>
          <w:rStyle w:val="StyleStyleBold12pt"/>
        </w:rPr>
        <w:t>Pevehouse</w:t>
      </w:r>
      <w:proofErr w:type="spellEnd"/>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3F5283" w:rsidRDefault="003F5283" w:rsidP="003F5283"/>
    <w:p w:rsidR="003F5283" w:rsidRDefault="003F5283" w:rsidP="003F5283">
      <w:pPr>
        <w:rPr>
          <w:sz w:val="16"/>
        </w:rPr>
      </w:pPr>
      <w:r w:rsidRPr="00CD7BF5">
        <w:rPr>
          <w:sz w:val="16"/>
        </w:rPr>
        <w:t xml:space="preserve">After all, </w:t>
      </w:r>
      <w:r w:rsidRPr="00CD7BF5">
        <w:rPr>
          <w:rStyle w:val="StyleBoldUnderline"/>
          <w:highlight w:val="yellow"/>
        </w:rPr>
        <w:t>when presidents anticipate congressional resistance</w:t>
      </w:r>
      <w:r w:rsidRPr="00CD7BF5">
        <w:rPr>
          <w:sz w:val="16"/>
        </w:rPr>
        <w:t xml:space="preserve"> they will not be able to overcome, </w:t>
      </w:r>
      <w:r w:rsidRPr="00CD7BF5">
        <w:rPr>
          <w:rStyle w:val="StyleBoldUnderline"/>
          <w:highlight w:val="yellow"/>
        </w:rPr>
        <w:t>they</w:t>
      </w:r>
      <w:r w:rsidRPr="00CD7BF5">
        <w:rPr>
          <w:sz w:val="16"/>
        </w:rPr>
        <w:t xml:space="preserve"> often </w:t>
      </w:r>
      <w:r w:rsidRPr="00CD7BF5">
        <w:rPr>
          <w:rStyle w:val="StyleBoldUnderline"/>
          <w:highlight w:val="yellow"/>
        </w:rPr>
        <w:t>abandon</w:t>
      </w:r>
      <w:r w:rsidRPr="00CD7BF5">
        <w:rPr>
          <w:rStyle w:val="StyleBoldUnderline"/>
        </w:rPr>
        <w:t xml:space="preserve"> the sword as their primary tool of diplomacy</w:t>
      </w:r>
      <w:r w:rsidRPr="00CD7BF5">
        <w:rPr>
          <w:sz w:val="16"/>
        </w:rPr>
        <w:t xml:space="preserve">. More generally, </w:t>
      </w:r>
      <w:r w:rsidRPr="00CD7BF5">
        <w:rPr>
          <w:rStyle w:val="StyleBoldUnderline"/>
          <w:highlight w:val="yellow"/>
        </w:rPr>
        <w:t>when the White House knows</w:t>
      </w:r>
      <w:r w:rsidRPr="00CD7BF5">
        <w:rPr>
          <w:rStyle w:val="StyleBoldUnderline"/>
        </w:rPr>
        <w:t xml:space="preserve"> that </w:t>
      </w:r>
      <w:r w:rsidRPr="00CD7BF5">
        <w:rPr>
          <w:rStyle w:val="StyleBoldUnderline"/>
          <w:highlight w:val="yellow"/>
        </w:rPr>
        <w:t>Congress will strike</w:t>
      </w:r>
      <w:r w:rsidRPr="00CD7BF5">
        <w:rPr>
          <w:rStyle w:val="StyleBoldUnderline"/>
        </w:rPr>
        <w:t xml:space="preserve"> </w:t>
      </w:r>
      <w:r w:rsidRPr="00CD7BF5">
        <w:rPr>
          <w:sz w:val="16"/>
        </w:rPr>
        <w:t xml:space="preserve">down key provisions of </w:t>
      </w:r>
      <w:r w:rsidRPr="00CD7BF5">
        <w:rPr>
          <w:rStyle w:val="StyleBoldUnderline"/>
          <w:highlight w:val="yellow"/>
        </w:rPr>
        <w:t>a policy</w:t>
      </w:r>
      <w:r w:rsidRPr="00CD7BF5">
        <w:rPr>
          <w:rStyle w:val="StyleBoldUnderline"/>
        </w:rPr>
        <w:t xml:space="preserve"> </w:t>
      </w:r>
      <w:r w:rsidRPr="00CD7BF5">
        <w:rPr>
          <w:sz w:val="16"/>
        </w:rPr>
        <w:t xml:space="preserve">initiative, </w:t>
      </w:r>
      <w:r w:rsidRPr="00CD7BF5">
        <w:rPr>
          <w:rStyle w:val="Emphasis"/>
          <w:highlight w:val="yellow"/>
        </w:rPr>
        <w:t>it</w:t>
      </w:r>
      <w:r w:rsidRPr="00CD7BF5">
        <w:rPr>
          <w:rStyle w:val="StyleBoldUnderline"/>
        </w:rPr>
        <w:t xml:space="preserve"> </w:t>
      </w:r>
      <w:r w:rsidRPr="00CD7BF5">
        <w:rPr>
          <w:sz w:val="16"/>
        </w:rPr>
        <w:t xml:space="preserve">usually </w:t>
      </w:r>
      <w:r w:rsidRPr="00CD7BF5">
        <w:rPr>
          <w:rStyle w:val="Emphasis"/>
          <w:highlight w:val="yellow"/>
        </w:rPr>
        <w:t>backs off</w:t>
      </w:r>
      <w:r w:rsidRPr="00CD7BF5">
        <w:rPr>
          <w:sz w:val="16"/>
        </w:rPr>
        <w:t xml:space="preserve">. President </w:t>
      </w:r>
      <w:r w:rsidRPr="00CD7BF5">
        <w:rPr>
          <w:rStyle w:val="StyleBoldUnderline"/>
        </w:rPr>
        <w:t>Bush</w:t>
      </w:r>
      <w:r w:rsidRPr="00CD7BF5">
        <w:rPr>
          <w:sz w:val="16"/>
        </w:rPr>
        <w:t xml:space="preserve"> himself has </w:t>
      </w:r>
      <w:r w:rsidRPr="00CD7BF5">
        <w:rPr>
          <w:rStyle w:val="StyleBoldUnderline"/>
        </w:rPr>
        <w:t>relented</w:t>
      </w:r>
      <w:r w:rsidRPr="00CD7BF5">
        <w:rPr>
          <w:sz w:val="16"/>
        </w:rPr>
        <w:t xml:space="preserve">, to varying degrees, </w:t>
      </w:r>
      <w:r w:rsidRPr="00CD7BF5">
        <w:rPr>
          <w:rStyle w:val="StyleBoldUnderline"/>
        </w:rPr>
        <w:t>during the struggle to create the Department of Homeland Security</w:t>
      </w:r>
      <w:r w:rsidRPr="00CD7BF5">
        <w:rPr>
          <w:sz w:val="16"/>
        </w:rPr>
        <w:t xml:space="preserve"> and during conflicts over the design of military tribunals and the prosecution of U.S. citizens as enemy combatants. Indeed, by most accounts</w:t>
      </w:r>
      <w:r w:rsidRPr="00CD7BF5">
        <w:rPr>
          <w:rStyle w:val="StyleBoldUnderline"/>
        </w:rPr>
        <w:t xml:space="preserve">, </w:t>
      </w:r>
      <w:r w:rsidRPr="00CD7BF5">
        <w:rPr>
          <w:rStyle w:val="StyleBoldUnderline"/>
          <w:highlight w:val="yellow"/>
        </w:rPr>
        <w:t>the administration</w:t>
      </w:r>
      <w:r w:rsidRPr="00CD7BF5">
        <w:rPr>
          <w:rStyle w:val="StyleBoldUnderline"/>
        </w:rPr>
        <w:t xml:space="preserve"> recently </w:t>
      </w:r>
      <w:r w:rsidRPr="00CD7BF5">
        <w:rPr>
          <w:rStyle w:val="StyleBoldUnderline"/>
          <w:highlight w:val="yellow"/>
        </w:rPr>
        <w:t>forced</w:t>
      </w:r>
      <w:r w:rsidRPr="00CD7BF5">
        <w:rPr>
          <w:sz w:val="16"/>
        </w:rPr>
        <w:t xml:space="preserve"> the </w:t>
      </w:r>
      <w:r w:rsidRPr="00CD7BF5">
        <w:rPr>
          <w:rStyle w:val="StyleBoldUnderline"/>
          <w:highlight w:val="yellow"/>
        </w:rPr>
        <w:t>resignation</w:t>
      </w:r>
      <w:r w:rsidRPr="00CD7BF5">
        <w:rPr>
          <w:sz w:val="16"/>
        </w:rPr>
        <w:t xml:space="preserve"> of the chairman of the Joint Chiefs of Staff, General Peter Pace, </w:t>
      </w:r>
      <w:r w:rsidRPr="00CD7BF5">
        <w:rPr>
          <w:rStyle w:val="Emphasis"/>
        </w:rPr>
        <w:t xml:space="preserve">so as </w:t>
      </w:r>
      <w:r w:rsidRPr="00CD7BF5">
        <w:rPr>
          <w:rStyle w:val="Emphasis"/>
          <w:highlight w:val="yellow"/>
        </w:rPr>
        <w:t>to avoid</w:t>
      </w:r>
      <w:r w:rsidRPr="00CD7BF5">
        <w:rPr>
          <w:rStyle w:val="Emphasis"/>
        </w:rPr>
        <w:t xml:space="preserve"> a </w:t>
      </w:r>
      <w:r w:rsidRPr="00CD7BF5">
        <w:rPr>
          <w:rStyle w:val="Emphasis"/>
          <w:highlight w:val="yellow"/>
        </w:rPr>
        <w:t>clash with Congress</w:t>
      </w:r>
      <w:r w:rsidRPr="00CD7BF5">
        <w:rPr>
          <w:sz w:val="16"/>
        </w:rPr>
        <w:t xml:space="preserve"> over his reappointment.</w:t>
      </w:r>
    </w:p>
    <w:p w:rsidR="003F5283" w:rsidRDefault="003F5283" w:rsidP="003F5283">
      <w:pPr>
        <w:rPr>
          <w:sz w:val="16"/>
        </w:rPr>
      </w:pPr>
    </w:p>
    <w:p w:rsidR="003F5283" w:rsidRPr="00356516" w:rsidRDefault="003F5283" w:rsidP="003F5283">
      <w:pPr>
        <w:pStyle w:val="Tag2"/>
      </w:pPr>
      <w:proofErr w:type="spellStart"/>
      <w:r>
        <w:t>Obamacare</w:t>
      </w:r>
      <w:proofErr w:type="spellEnd"/>
      <w:r>
        <w:t xml:space="preserve"> outweighs AND solves the link – it determines PC and the survival of every agenda item</w:t>
      </w:r>
    </w:p>
    <w:p w:rsidR="003F5283" w:rsidRPr="00CD7BF5" w:rsidRDefault="003F5283" w:rsidP="003F5283">
      <w:pPr>
        <w:rPr>
          <w:sz w:val="16"/>
        </w:rPr>
      </w:pPr>
      <w:r w:rsidRPr="00CD7BF5">
        <w:rPr>
          <w:sz w:val="16"/>
        </w:rPr>
        <w:t xml:space="preserve">Sean </w:t>
      </w:r>
      <w:r w:rsidRPr="00CD7BF5">
        <w:rPr>
          <w:rStyle w:val="StyleStyleBold12pt"/>
          <w:sz w:val="20"/>
        </w:rPr>
        <w:t>Sullivan 12-23</w:t>
      </w:r>
      <w:r w:rsidRPr="00CD7BF5">
        <w:rPr>
          <w:sz w:val="16"/>
        </w:rPr>
        <w:t xml:space="preserve">, Washington Post, Joe </w:t>
      </w:r>
      <w:proofErr w:type="spellStart"/>
      <w:r w:rsidRPr="00CD7BF5">
        <w:rPr>
          <w:sz w:val="16"/>
        </w:rPr>
        <w:t>Manchin’s</w:t>
      </w:r>
      <w:proofErr w:type="spellEnd"/>
      <w:r w:rsidRPr="00CD7BF5">
        <w:rPr>
          <w:sz w:val="16"/>
        </w:rPr>
        <w:t xml:space="preserve"> </w:t>
      </w:r>
      <w:proofErr w:type="spellStart"/>
      <w:r w:rsidRPr="00CD7BF5">
        <w:rPr>
          <w:sz w:val="16"/>
        </w:rPr>
        <w:t>Obamacare</w:t>
      </w:r>
      <w:proofErr w:type="spellEnd"/>
      <w:r w:rsidRPr="00CD7BF5">
        <w:rPr>
          <w:sz w:val="16"/>
        </w:rPr>
        <w:t xml:space="preserve"> fears — and why they matter, </w:t>
      </w:r>
      <w:r w:rsidRPr="00FF26F2">
        <w:rPr>
          <w:color w:val="000000"/>
          <w:sz w:val="16"/>
        </w:rPr>
        <w:t>http://www.washingtonpost.com/blogs/the-fix/wp/2013/12/23/joe-manchins-obamacare-fears-and-why-they-matter/</w:t>
      </w:r>
    </w:p>
    <w:p w:rsidR="003F5283" w:rsidRPr="00CD7BF5" w:rsidRDefault="003F5283" w:rsidP="003F5283">
      <w:pPr>
        <w:rPr>
          <w:sz w:val="16"/>
        </w:rPr>
      </w:pPr>
    </w:p>
    <w:p w:rsidR="003F5283" w:rsidRPr="00CD7BF5" w:rsidRDefault="003F5283" w:rsidP="003F5283">
      <w:pPr>
        <w:rPr>
          <w:sz w:val="16"/>
        </w:rPr>
      </w:pPr>
      <w:r w:rsidRPr="00CD7BF5">
        <w:rPr>
          <w:sz w:val="16"/>
        </w:rPr>
        <w:t xml:space="preserve">That of course, is a sort of worst-case-scenario view. But </w:t>
      </w:r>
      <w:r w:rsidRPr="00CD7BF5">
        <w:rPr>
          <w:rStyle w:val="StyleBoldUnderline"/>
        </w:rPr>
        <w:t>preparing for the worst possible scenario is what red and swing state Democrats</w:t>
      </w:r>
      <w:r w:rsidRPr="00CD7BF5">
        <w:rPr>
          <w:sz w:val="16"/>
        </w:rPr>
        <w:t xml:space="preserve"> like </w:t>
      </w:r>
      <w:proofErr w:type="spellStart"/>
      <w:r w:rsidRPr="00CD7BF5">
        <w:rPr>
          <w:sz w:val="16"/>
        </w:rPr>
        <w:t>Manchin</w:t>
      </w:r>
      <w:proofErr w:type="spellEnd"/>
      <w:r w:rsidRPr="00CD7BF5">
        <w:rPr>
          <w:sz w:val="16"/>
        </w:rPr>
        <w:t xml:space="preserve"> </w:t>
      </w:r>
      <w:r w:rsidRPr="00CD7BF5">
        <w:rPr>
          <w:rStyle w:val="StyleBoldUnderline"/>
        </w:rPr>
        <w:t>will be doing throughout the course of the next year</w:t>
      </w:r>
      <w:r w:rsidRPr="00CD7BF5">
        <w:rPr>
          <w:sz w:val="16"/>
        </w:rPr>
        <w:t xml:space="preserve">. </w:t>
      </w:r>
      <w:r w:rsidRPr="00CD7BF5">
        <w:rPr>
          <w:rStyle w:val="StyleBoldUnderline"/>
          <w:highlight w:val="cyan"/>
        </w:rPr>
        <w:t>If problems with</w:t>
      </w:r>
      <w:r w:rsidRPr="00CD7BF5">
        <w:rPr>
          <w:rStyle w:val="StyleBoldUnderline"/>
        </w:rPr>
        <w:t xml:space="preserve"> the </w:t>
      </w:r>
      <w:r w:rsidRPr="00CD7BF5">
        <w:rPr>
          <w:rStyle w:val="StyleBoldUnderline"/>
          <w:highlight w:val="cyan"/>
        </w:rPr>
        <w:t>health-care</w:t>
      </w:r>
      <w:r w:rsidRPr="00CD7BF5">
        <w:rPr>
          <w:rStyle w:val="StyleBoldUnderline"/>
        </w:rPr>
        <w:t xml:space="preserve"> law </w:t>
      </w:r>
      <w:r w:rsidRPr="00CD7BF5">
        <w:rPr>
          <w:rStyle w:val="StyleBoldUnderline"/>
          <w:highlight w:val="cyan"/>
        </w:rPr>
        <w:t>continue, you will start to hear Democrats</w:t>
      </w:r>
      <w:r w:rsidRPr="00CD7BF5">
        <w:rPr>
          <w:rStyle w:val="StyleBoldUnderline"/>
        </w:rPr>
        <w:t xml:space="preserve"> from states in which Obama is unpopular </w:t>
      </w:r>
      <w:r w:rsidRPr="00CD7BF5">
        <w:rPr>
          <w:rStyle w:val="StyleBoldUnderline"/>
          <w:highlight w:val="cyan"/>
        </w:rPr>
        <w:t>distance themselves</w:t>
      </w:r>
      <w:r w:rsidRPr="00CD7BF5">
        <w:rPr>
          <w:rStyle w:val="StyleBoldUnderline"/>
        </w:rPr>
        <w:t xml:space="preserve"> even more from him</w:t>
      </w:r>
      <w:r w:rsidRPr="00CD7BF5">
        <w:rPr>
          <w:sz w:val="16"/>
        </w:rPr>
        <w:t>.</w:t>
      </w:r>
    </w:p>
    <w:p w:rsidR="003F5283" w:rsidRPr="00CD7BF5" w:rsidRDefault="003F5283" w:rsidP="003F5283">
      <w:pPr>
        <w:rPr>
          <w:sz w:val="16"/>
        </w:rPr>
      </w:pPr>
      <w:r w:rsidRPr="00CD7BF5">
        <w:rPr>
          <w:rStyle w:val="StyleBoldUnderline"/>
          <w:highlight w:val="cyan"/>
        </w:rPr>
        <w:t>If the law’s image improves</w:t>
      </w:r>
      <w:r w:rsidRPr="00CD7BF5">
        <w:rPr>
          <w:rStyle w:val="StyleBoldUnderline"/>
        </w:rPr>
        <w:t xml:space="preserve">, you will hear less of that. And </w:t>
      </w:r>
      <w:r w:rsidRPr="00CD7BF5">
        <w:rPr>
          <w:rStyle w:val="StyleBoldUnderline"/>
          <w:highlight w:val="cyan"/>
        </w:rPr>
        <w:t>that will mean more political capital</w:t>
      </w:r>
      <w:r w:rsidRPr="00CD7BF5">
        <w:rPr>
          <w:rStyle w:val="StyleBoldUnderline"/>
        </w:rPr>
        <w:t xml:space="preserve"> for Obama </w:t>
      </w:r>
      <w:r w:rsidRPr="00CD7BF5">
        <w:rPr>
          <w:rStyle w:val="StyleBoldUnderline"/>
          <w:highlight w:val="cyan"/>
        </w:rPr>
        <w:t>to address</w:t>
      </w:r>
      <w:r w:rsidRPr="00CD7BF5">
        <w:rPr>
          <w:rStyle w:val="StyleBoldUnderline"/>
        </w:rPr>
        <w:t xml:space="preserve"> issues like </w:t>
      </w:r>
      <w:r w:rsidRPr="00CD7BF5">
        <w:rPr>
          <w:rStyle w:val="StyleBoldUnderline"/>
          <w:highlight w:val="cyan"/>
        </w:rPr>
        <w:t>the economy</w:t>
      </w:r>
      <w:r w:rsidRPr="00CD7BF5">
        <w:rPr>
          <w:rStyle w:val="StyleBoldUnderline"/>
        </w:rPr>
        <w:t xml:space="preserve"> — </w:t>
      </w:r>
      <w:r w:rsidRPr="00CD7BF5">
        <w:rPr>
          <w:rStyle w:val="StyleBoldUnderline"/>
          <w:highlight w:val="cyan"/>
        </w:rPr>
        <w:t>or</w:t>
      </w:r>
      <w:r w:rsidRPr="00CD7BF5">
        <w:rPr>
          <w:rStyle w:val="StyleBoldUnderline"/>
        </w:rPr>
        <w:t xml:space="preserve"> maybe even </w:t>
      </w:r>
      <w:r w:rsidRPr="00CD7BF5">
        <w:rPr>
          <w:rStyle w:val="StyleBoldUnderline"/>
          <w:highlight w:val="cyan"/>
        </w:rPr>
        <w:t>immigration</w:t>
      </w:r>
      <w:r w:rsidRPr="00CD7BF5">
        <w:rPr>
          <w:sz w:val="16"/>
        </w:rPr>
        <w:t>.</w:t>
      </w:r>
    </w:p>
    <w:p w:rsidR="003F5283" w:rsidRPr="00CD7BF5" w:rsidRDefault="003F5283" w:rsidP="003F5283">
      <w:pPr>
        <w:rPr>
          <w:sz w:val="16"/>
        </w:rPr>
      </w:pPr>
      <w:r w:rsidRPr="00CD7BF5">
        <w:rPr>
          <w:rStyle w:val="StyleBoldUnderline"/>
          <w:highlight w:val="cyan"/>
        </w:rPr>
        <w:t>Then, Republicans eager to shepherd immigration</w:t>
      </w:r>
      <w:r w:rsidRPr="00CD7BF5">
        <w:rPr>
          <w:rStyle w:val="StyleBoldUnderline"/>
        </w:rPr>
        <w:t xml:space="preserve"> reform </w:t>
      </w:r>
      <w:r w:rsidRPr="00CD7BF5">
        <w:rPr>
          <w:rStyle w:val="StyleBoldUnderline"/>
          <w:highlight w:val="cyan"/>
        </w:rPr>
        <w:t>may grow</w:t>
      </w:r>
      <w:r w:rsidRPr="00CD7BF5">
        <w:rPr>
          <w:rStyle w:val="StyleBoldUnderline"/>
        </w:rPr>
        <w:t xml:space="preserve"> increasingly </w:t>
      </w:r>
      <w:r w:rsidRPr="00CD7BF5">
        <w:rPr>
          <w:rStyle w:val="StyleBoldUnderline"/>
          <w:highlight w:val="cyan"/>
        </w:rPr>
        <w:t>open to working with the president</w:t>
      </w:r>
      <w:r w:rsidRPr="00CD7BF5">
        <w:rPr>
          <w:rStyle w:val="StyleBoldUnderline"/>
        </w:rPr>
        <w:t xml:space="preserve"> on a modest bill that meets his requirements</w:t>
      </w:r>
      <w:r w:rsidRPr="00CD7BF5">
        <w:rPr>
          <w:sz w:val="16"/>
        </w:rPr>
        <w:t xml:space="preserve">. </w:t>
      </w:r>
      <w:r w:rsidRPr="00CD7BF5">
        <w:rPr>
          <w:rStyle w:val="StyleBoldUnderline"/>
        </w:rPr>
        <w:t xml:space="preserve">And </w:t>
      </w:r>
      <w:r w:rsidRPr="00CD7BF5">
        <w:rPr>
          <w:rStyle w:val="StyleBoldUnderline"/>
          <w:highlight w:val="cyan"/>
        </w:rPr>
        <w:t>there may be more common fiscal ground</w:t>
      </w:r>
      <w:r w:rsidRPr="00CD7BF5">
        <w:rPr>
          <w:rStyle w:val="StyleBoldUnderline"/>
        </w:rPr>
        <w:t xml:space="preserve"> to be found for congressional Republicans and the White House</w:t>
      </w:r>
      <w:r w:rsidRPr="00CD7BF5">
        <w:rPr>
          <w:sz w:val="16"/>
        </w:rPr>
        <w:t xml:space="preserve"> — some of which was paved in the bipartisan budget plan that passed this year.</w:t>
      </w:r>
    </w:p>
    <w:p w:rsidR="003F5283" w:rsidRPr="00CD7BF5" w:rsidRDefault="003F5283" w:rsidP="003F5283">
      <w:pPr>
        <w:rPr>
          <w:sz w:val="16"/>
        </w:rPr>
      </w:pPr>
      <w:r w:rsidRPr="00CD7BF5">
        <w:rPr>
          <w:rStyle w:val="StyleBoldUnderline"/>
        </w:rPr>
        <w:t>But for now</w:t>
      </w:r>
      <w:r w:rsidRPr="00CD7BF5">
        <w:rPr>
          <w:sz w:val="16"/>
        </w:rPr>
        <w:t xml:space="preserve"> at least, </w:t>
      </w:r>
      <w:r w:rsidRPr="00CD7BF5">
        <w:rPr>
          <w:rStyle w:val="StyleBoldUnderline"/>
        </w:rPr>
        <w:t xml:space="preserve">the </w:t>
      </w:r>
      <w:r w:rsidRPr="00CD7BF5">
        <w:rPr>
          <w:rStyle w:val="StyleBoldUnderline"/>
          <w:highlight w:val="cyan"/>
        </w:rPr>
        <w:t>health-care</w:t>
      </w:r>
      <w:r w:rsidRPr="00CD7BF5">
        <w:rPr>
          <w:rStyle w:val="StyleBoldUnderline"/>
        </w:rPr>
        <w:t xml:space="preserve"> law </w:t>
      </w:r>
      <w:r w:rsidRPr="00CD7BF5">
        <w:rPr>
          <w:rStyle w:val="StyleBoldUnderline"/>
          <w:highlight w:val="cyan"/>
        </w:rPr>
        <w:t>looks to remain the dominant issue</w:t>
      </w:r>
      <w:r w:rsidRPr="00CD7BF5">
        <w:rPr>
          <w:rStyle w:val="StyleBoldUnderline"/>
        </w:rPr>
        <w:t xml:space="preserve">. And </w:t>
      </w:r>
      <w:r w:rsidRPr="00CD7BF5">
        <w:rPr>
          <w:rStyle w:val="StyleBoldUnderline"/>
          <w:highlight w:val="cyan"/>
        </w:rPr>
        <w:t>how it proceeds</w:t>
      </w:r>
      <w:r w:rsidRPr="00CD7BF5">
        <w:rPr>
          <w:rStyle w:val="StyleBoldUnderline"/>
        </w:rPr>
        <w:t xml:space="preserve"> headed into the new year </w:t>
      </w:r>
      <w:r w:rsidRPr="00CD7BF5">
        <w:rPr>
          <w:rStyle w:val="StyleBoldUnderline"/>
          <w:highlight w:val="cyan"/>
        </w:rPr>
        <w:t>will determine a lot</w:t>
      </w:r>
      <w:r w:rsidRPr="00CD7BF5">
        <w:rPr>
          <w:rStyle w:val="StyleBoldUnderline"/>
        </w:rPr>
        <w:t>, even on issues that have nothing to do with health care</w:t>
      </w:r>
      <w:r w:rsidRPr="00CD7BF5">
        <w:rPr>
          <w:sz w:val="16"/>
        </w:rPr>
        <w:t>.</w:t>
      </w:r>
    </w:p>
    <w:p w:rsidR="003F5283" w:rsidRDefault="003F5283" w:rsidP="003F5283">
      <w:pPr>
        <w:rPr>
          <w:sz w:val="16"/>
        </w:rPr>
      </w:pPr>
    </w:p>
    <w:p w:rsidR="003F5283" w:rsidRDefault="003F5283" w:rsidP="003F5283">
      <w:pPr>
        <w:pStyle w:val="Tag2"/>
      </w:pPr>
      <w:r>
        <w:t>Obama won’t exert capital</w:t>
      </w:r>
    </w:p>
    <w:p w:rsidR="003F5283" w:rsidRPr="00CD7BF5" w:rsidRDefault="003F5283" w:rsidP="003F5283">
      <w:pPr>
        <w:rPr>
          <w:sz w:val="16"/>
        </w:rPr>
      </w:pPr>
      <w:r w:rsidRPr="00CD7BF5">
        <w:rPr>
          <w:sz w:val="16"/>
        </w:rPr>
        <w:t xml:space="preserve">Maureen </w:t>
      </w:r>
      <w:r w:rsidRPr="00CD7BF5">
        <w:rPr>
          <w:rStyle w:val="StyleStyleBold12pt"/>
          <w:sz w:val="20"/>
        </w:rPr>
        <w:t>Dowd</w:t>
      </w:r>
      <w:r w:rsidRPr="00CD7BF5">
        <w:rPr>
          <w:sz w:val="16"/>
        </w:rPr>
        <w:t xml:space="preserve">, </w:t>
      </w:r>
      <w:proofErr w:type="spellStart"/>
      <w:r w:rsidRPr="00CD7BF5">
        <w:rPr>
          <w:sz w:val="16"/>
        </w:rPr>
        <w:t>NYTimes</w:t>
      </w:r>
      <w:proofErr w:type="spellEnd"/>
      <w:r w:rsidRPr="00CD7BF5">
        <w:rPr>
          <w:sz w:val="16"/>
        </w:rPr>
        <w:t>, 4/20/</w:t>
      </w:r>
      <w:r w:rsidRPr="00CD7BF5">
        <w:rPr>
          <w:rStyle w:val="StyleStyleBold12pt"/>
          <w:sz w:val="20"/>
        </w:rPr>
        <w:t>13</w:t>
      </w:r>
      <w:r w:rsidRPr="00CD7BF5">
        <w:rPr>
          <w:sz w:val="16"/>
        </w:rPr>
        <w:t>, No Bully in the Pulpit, www.nytimes.com/2013/04/21/opinion/sunday/dowd-president-obama-is-no-bully-in-the-pulpit.html?partner=rssnyt&amp;emc=rss&amp;_r=1&amp;</w:t>
      </w:r>
    </w:p>
    <w:p w:rsidR="003F5283" w:rsidRPr="00CD7BF5" w:rsidRDefault="003F5283" w:rsidP="003F5283">
      <w:pPr>
        <w:rPr>
          <w:sz w:val="16"/>
        </w:rPr>
      </w:pPr>
    </w:p>
    <w:p w:rsidR="003F5283" w:rsidRPr="00CD7BF5" w:rsidRDefault="003F5283" w:rsidP="003F5283">
      <w:pPr>
        <w:rPr>
          <w:sz w:val="16"/>
        </w:rPr>
      </w:pPr>
      <w:r w:rsidRPr="00CD7BF5">
        <w:rPr>
          <w:sz w:val="16"/>
        </w:rPr>
        <w:t xml:space="preserve">Unfortunately, </w:t>
      </w:r>
      <w:r w:rsidRPr="00CD7BF5">
        <w:rPr>
          <w:rStyle w:val="StyleBoldUnderline"/>
          <w:b/>
          <w:highlight w:val="yellow"/>
        </w:rPr>
        <w:t>he still has not learned how to govern</w:t>
      </w:r>
      <w:r w:rsidRPr="00CD7BF5">
        <w:rPr>
          <w:sz w:val="16"/>
        </w:rPr>
        <w:t>.</w:t>
      </w:r>
    </w:p>
    <w:p w:rsidR="003F5283" w:rsidRPr="00CD7BF5" w:rsidRDefault="003F5283" w:rsidP="003F5283">
      <w:pPr>
        <w:rPr>
          <w:sz w:val="16"/>
        </w:rPr>
      </w:pPr>
      <w:r w:rsidRPr="00CD7BF5">
        <w:rPr>
          <w:rStyle w:val="StyleBoldUnderline"/>
        </w:rPr>
        <w:t>How is it that the president won the argument</w:t>
      </w:r>
      <w:r w:rsidRPr="00CD7BF5">
        <w:rPr>
          <w:sz w:val="16"/>
        </w:rPr>
        <w:t xml:space="preserve"> on gun safety </w:t>
      </w:r>
      <w:r w:rsidRPr="00CD7BF5">
        <w:rPr>
          <w:rStyle w:val="StyleBoldUnderline"/>
        </w:rPr>
        <w:t>with the public and lost the vote in the Senate</w:t>
      </w:r>
      <w:r w:rsidRPr="00CD7BF5">
        <w:rPr>
          <w:sz w:val="16"/>
        </w:rPr>
        <w:t xml:space="preserve">? </w:t>
      </w:r>
      <w:r w:rsidRPr="00CD7BF5">
        <w:rPr>
          <w:rStyle w:val="StyleBoldUnderline"/>
          <w:b/>
          <w:highlight w:val="yellow"/>
        </w:rPr>
        <w:t>It’s because he doesn’t know how to work the system</w:t>
      </w:r>
      <w:r w:rsidRPr="00CD7BF5">
        <w:rPr>
          <w:sz w:val="16"/>
        </w:rPr>
        <w:t xml:space="preserve">. And it’s clear now that </w:t>
      </w:r>
      <w:r w:rsidRPr="00CD7BF5">
        <w:rPr>
          <w:rStyle w:val="StyleBoldUnderline"/>
          <w:b/>
          <w:highlight w:val="yellow"/>
        </w:rPr>
        <w:t>he doesn’t want to learn, or</w:t>
      </w:r>
      <w:r w:rsidRPr="00CD7BF5">
        <w:rPr>
          <w:sz w:val="16"/>
        </w:rPr>
        <w:t xml:space="preserve"> to </w:t>
      </w:r>
      <w:r w:rsidRPr="00CD7BF5">
        <w:rPr>
          <w:rStyle w:val="StyleBoldUnderline"/>
          <w:b/>
          <w:highlight w:val="yellow"/>
        </w:rPr>
        <w:t>even hire</w:t>
      </w:r>
      <w:r w:rsidRPr="00CD7BF5">
        <w:rPr>
          <w:sz w:val="16"/>
        </w:rPr>
        <w:t xml:space="preserve"> some clever </w:t>
      </w:r>
      <w:r w:rsidRPr="00CD7BF5">
        <w:rPr>
          <w:rStyle w:val="StyleBoldUnderline"/>
          <w:b/>
          <w:highlight w:val="yellow"/>
        </w:rPr>
        <w:t>people who can tell him how to do it</w:t>
      </w:r>
      <w:r w:rsidRPr="00CD7BF5">
        <w:rPr>
          <w:sz w:val="16"/>
        </w:rPr>
        <w:t xml:space="preserve"> or do it for him.</w:t>
      </w:r>
    </w:p>
    <w:p w:rsidR="003F5283" w:rsidRPr="00CD7BF5" w:rsidRDefault="003F5283" w:rsidP="003F5283">
      <w:pPr>
        <w:rPr>
          <w:sz w:val="16"/>
        </w:rPr>
      </w:pPr>
      <w:r w:rsidRPr="00CD7BF5">
        <w:rPr>
          <w:sz w:val="16"/>
        </w:rPr>
        <w:lastRenderedPageBreak/>
        <w:t xml:space="preserve">It’s unbelievable that </w:t>
      </w:r>
      <w:r w:rsidRPr="00CD7BF5">
        <w:rPr>
          <w:rStyle w:val="StyleBoldUnderline"/>
        </w:rPr>
        <w:t xml:space="preserve">with 90 percent of Americans on his side, he could get only 54 votes </w:t>
      </w:r>
      <w:r w:rsidRPr="00CD7BF5">
        <w:rPr>
          <w:sz w:val="16"/>
        </w:rPr>
        <w:t xml:space="preserve">in the Senate. </w:t>
      </w:r>
      <w:r w:rsidRPr="00CD7BF5">
        <w:rPr>
          <w:rStyle w:val="StyleBoldUnderline"/>
        </w:rPr>
        <w:t>It was a glaring example of his weakness in using leverage</w:t>
      </w:r>
      <w:r w:rsidRPr="00CD7BF5">
        <w:rPr>
          <w:sz w:val="16"/>
        </w:rPr>
        <w:t xml:space="preserve"> to get what he wants. </w:t>
      </w:r>
      <w:r w:rsidRPr="00CD7BF5">
        <w:rPr>
          <w:rStyle w:val="StyleBoldUnderline"/>
        </w:rPr>
        <w:t>No one on Capitol Hill is scared of him</w:t>
      </w:r>
      <w:r w:rsidRPr="00CD7BF5">
        <w:rPr>
          <w:sz w:val="16"/>
        </w:rPr>
        <w:t>.</w:t>
      </w:r>
    </w:p>
    <w:p w:rsidR="003F5283" w:rsidRPr="00CD7BF5" w:rsidRDefault="003F5283" w:rsidP="003F5283">
      <w:pPr>
        <w:rPr>
          <w:sz w:val="16"/>
        </w:rPr>
      </w:pPr>
      <w:r w:rsidRPr="00CD7BF5">
        <w:rPr>
          <w:sz w:val="16"/>
        </w:rPr>
        <w:t xml:space="preserve">Even House </w:t>
      </w:r>
      <w:r w:rsidRPr="00CD7BF5">
        <w:rPr>
          <w:rStyle w:val="StyleBoldUnderline"/>
          <w:highlight w:val="yellow"/>
        </w:rPr>
        <w:t>Republicans</w:t>
      </w:r>
      <w:r w:rsidRPr="00CD7BF5">
        <w:rPr>
          <w:sz w:val="16"/>
        </w:rPr>
        <w:t xml:space="preserve"> who had no intention of voting for the gun bill </w:t>
      </w:r>
      <w:r w:rsidRPr="00CD7BF5">
        <w:rPr>
          <w:rStyle w:val="StyleBoldUnderline"/>
          <w:highlight w:val="yellow"/>
        </w:rPr>
        <w:t>marveled privately that the president could not muster 60 votes in a Senate that his party controls</w:t>
      </w:r>
      <w:r w:rsidRPr="00CD7BF5">
        <w:rPr>
          <w:sz w:val="16"/>
        </w:rPr>
        <w:t>.</w:t>
      </w:r>
    </w:p>
    <w:p w:rsidR="003F5283" w:rsidRPr="00CD7BF5" w:rsidRDefault="003F5283" w:rsidP="003F5283">
      <w:pPr>
        <w:rPr>
          <w:sz w:val="16"/>
        </w:rPr>
      </w:pPr>
      <w:r w:rsidRPr="00CD7BF5">
        <w:rPr>
          <w:sz w:val="16"/>
        </w:rPr>
        <w:t xml:space="preserve">President </w:t>
      </w:r>
      <w:r w:rsidRPr="00CD7BF5">
        <w:rPr>
          <w:highlight w:val="yellow"/>
          <w:u w:val="single"/>
        </w:rPr>
        <w:t xml:space="preserve">Obama </w:t>
      </w:r>
      <w:r w:rsidRPr="00CD7BF5">
        <w:rPr>
          <w:rStyle w:val="StyleBoldUnderline"/>
          <w:highlight w:val="yellow"/>
        </w:rPr>
        <w:t>thinks he can use emotion to bring pressure on Congress</w:t>
      </w:r>
      <w:r w:rsidRPr="00CD7BF5">
        <w:rPr>
          <w:sz w:val="16"/>
        </w:rPr>
        <w:t>. But that’s not how adults with power respond to things. He chooses not to get down in the weeds and pretend he values the stroking and other little things that matter to lawmakers.</w:t>
      </w:r>
    </w:p>
    <w:p w:rsidR="003F5283" w:rsidRPr="00CD7BF5" w:rsidRDefault="003F5283" w:rsidP="003F5283">
      <w:pPr>
        <w:rPr>
          <w:sz w:val="16"/>
        </w:rPr>
      </w:pPr>
      <w:r w:rsidRPr="00CD7BF5">
        <w:rPr>
          <w:sz w:val="16"/>
        </w:rPr>
        <w:t>After the Newtown massacre, he and his aides hashed it out and decided he would look cold and unsympathetic if he didn’t push for some new regulations. To thunderous applause at the State of the Union, the president said, “The families of Newtown deserve a vote.” Then, as usual, he took his foot off the gas, lost momentum and confided his pessimism to journalists.</w:t>
      </w:r>
    </w:p>
    <w:p w:rsidR="003F5283" w:rsidRPr="00CD7BF5" w:rsidRDefault="003F5283" w:rsidP="003F5283">
      <w:pPr>
        <w:rPr>
          <w:sz w:val="16"/>
        </w:rPr>
      </w:pPr>
      <w:r w:rsidRPr="00CD7BF5">
        <w:rPr>
          <w:sz w:val="16"/>
        </w:rPr>
        <w:t>The White House had a defeatist mantra: This is tough. We need to do it. But we’re probably going to lose.</w:t>
      </w:r>
    </w:p>
    <w:p w:rsidR="003F5283" w:rsidRPr="00CD7BF5" w:rsidRDefault="003F5283" w:rsidP="003F5283">
      <w:pPr>
        <w:rPr>
          <w:sz w:val="16"/>
        </w:rPr>
      </w:pPr>
      <w:r w:rsidRPr="00CD7BF5">
        <w:rPr>
          <w:sz w:val="16"/>
        </w:rPr>
        <w:t>When you go into a fight saying you’re probably going to lose, you’re probably going to lose.</w:t>
      </w:r>
    </w:p>
    <w:p w:rsidR="003F5283" w:rsidRPr="00CD7BF5" w:rsidRDefault="003F5283" w:rsidP="003F5283">
      <w:pPr>
        <w:rPr>
          <w:sz w:val="16"/>
        </w:rPr>
      </w:pPr>
      <w:r w:rsidRPr="00CD7BF5">
        <w:rPr>
          <w:rStyle w:val="StyleBoldUnderline"/>
        </w:rPr>
        <w:t>The president once more delegated to the vice president</w:t>
      </w:r>
      <w:r w:rsidRPr="00CD7BF5">
        <w:rPr>
          <w:sz w:val="16"/>
        </w:rPr>
        <w:t xml:space="preserve">. </w:t>
      </w:r>
      <w:r w:rsidRPr="00CD7BF5">
        <w:rPr>
          <w:rStyle w:val="StyleBoldUnderline"/>
        </w:rPr>
        <w:t>Couldn’t he have come to the Hill himself to lobby</w:t>
      </w:r>
      <w:r w:rsidRPr="00CD7BF5">
        <w:rPr>
          <w:sz w:val="16"/>
        </w:rPr>
        <w:t xml:space="preserve"> with the families and Joe Biden?</w:t>
      </w:r>
    </w:p>
    <w:p w:rsidR="003F5283" w:rsidRPr="00CD7BF5" w:rsidRDefault="003F5283" w:rsidP="003F5283">
      <w:pPr>
        <w:rPr>
          <w:sz w:val="16"/>
        </w:rPr>
      </w:pPr>
      <w:r w:rsidRPr="00CD7BF5">
        <w:rPr>
          <w:sz w:val="16"/>
        </w:rPr>
        <w:t>The White House should have created a war room full of charts with the names of pols they had to capture, like they had in “The American President.” Soaring speeches have their place, but this was about blocking and tackling.</w:t>
      </w:r>
    </w:p>
    <w:p w:rsidR="003F5283" w:rsidRPr="00CD7BF5" w:rsidRDefault="003F5283" w:rsidP="003F5283">
      <w:pPr>
        <w:rPr>
          <w:rStyle w:val="StyleBoldUnderline"/>
        </w:rPr>
      </w:pPr>
      <w:r w:rsidRPr="00CD7BF5">
        <w:rPr>
          <w:rStyle w:val="StyleBoldUnderline"/>
        </w:rPr>
        <w:t>Instead of the pit-bull legislative aides</w:t>
      </w:r>
      <w:r w:rsidRPr="00CD7BF5">
        <w:rPr>
          <w:sz w:val="16"/>
        </w:rPr>
        <w:t xml:space="preserve"> in Aaron </w:t>
      </w:r>
      <w:proofErr w:type="spellStart"/>
      <w:r w:rsidRPr="00CD7BF5">
        <w:rPr>
          <w:sz w:val="16"/>
        </w:rPr>
        <w:t>Sorkin’s</w:t>
      </w:r>
      <w:proofErr w:type="spellEnd"/>
      <w:r w:rsidRPr="00CD7BF5">
        <w:rPr>
          <w:sz w:val="16"/>
        </w:rPr>
        <w:t xml:space="preserve"> movie, </w:t>
      </w:r>
      <w:r w:rsidRPr="00CD7BF5">
        <w:rPr>
          <w:rStyle w:val="StyleBoldUnderline"/>
          <w:highlight w:val="yellow"/>
        </w:rPr>
        <w:t>Obama has</w:t>
      </w:r>
      <w:r w:rsidRPr="00CD7BF5">
        <w:rPr>
          <w:sz w:val="16"/>
        </w:rPr>
        <w:t xml:space="preserve"> Miguel Rodriguez, </w:t>
      </w:r>
      <w:r w:rsidRPr="00CD7BF5">
        <w:rPr>
          <w:rStyle w:val="StyleBoldUnderline"/>
        </w:rPr>
        <w:t xml:space="preserve">an </w:t>
      </w:r>
      <w:r w:rsidRPr="00CD7BF5">
        <w:rPr>
          <w:rStyle w:val="StyleBoldUnderline"/>
          <w:highlight w:val="yellow"/>
        </w:rPr>
        <w:t>arm-twister so genteel that</w:t>
      </w:r>
      <w:r w:rsidRPr="00CD7BF5">
        <w:rPr>
          <w:sz w:val="16"/>
        </w:rPr>
        <w:t xml:space="preserve"> The Washington Post’s Philip Rucker wrote recently </w:t>
      </w:r>
      <w:r w:rsidRPr="00CD7BF5">
        <w:rPr>
          <w:rStyle w:val="StyleBoldUnderline"/>
        </w:rPr>
        <w:t xml:space="preserve">that </w:t>
      </w:r>
      <w:r w:rsidRPr="00CD7BF5">
        <w:rPr>
          <w:rStyle w:val="StyleBoldUnderline"/>
          <w:highlight w:val="yellow"/>
        </w:rPr>
        <w:t>no one in Congress even knows who he is.</w:t>
      </w:r>
    </w:p>
    <w:p w:rsidR="003F5283" w:rsidRDefault="003F5283" w:rsidP="003F5283"/>
    <w:p w:rsidR="003F5283" w:rsidRPr="005526E9" w:rsidRDefault="003F5283" w:rsidP="003F5283">
      <w:pPr>
        <w:pStyle w:val="Tag2"/>
      </w:pPr>
      <w:r>
        <w:t>Trade doesn’t solve war or terror</w:t>
      </w:r>
    </w:p>
    <w:p w:rsidR="003F5283" w:rsidRDefault="003F5283" w:rsidP="003F5283">
      <w:pPr>
        <w:rPr>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3F5283" w:rsidRDefault="003F5283" w:rsidP="003F5283">
      <w:pPr>
        <w:rPr>
          <w:rStyle w:val="Heading4Char"/>
          <w:rFonts w:eastAsia="Calibri"/>
        </w:rPr>
      </w:pPr>
    </w:p>
    <w:p w:rsidR="003F5283" w:rsidRPr="00FF26F2" w:rsidRDefault="003F5283" w:rsidP="003F5283">
      <w:pPr>
        <w:rPr>
          <w:sz w:val="16"/>
        </w:rPr>
      </w:pPr>
      <w:r w:rsidRPr="00FF26F2">
        <w:rPr>
          <w:rStyle w:val="StyleBoldUnderline"/>
          <w:highlight w:val="yellow"/>
        </w:rPr>
        <w:t>Does globalization pacify international relations</w:t>
      </w:r>
      <w:r w:rsidRPr="00FF26F2">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FF26F2">
        <w:rPr>
          <w:rStyle w:val="StyleBoldUnderline"/>
        </w:rPr>
        <w:t>however</w:t>
      </w:r>
      <w:r w:rsidRPr="00FF26F2">
        <w:rPr>
          <w:sz w:val="16"/>
        </w:rPr>
        <w:t xml:space="preserve">, that </w:t>
      </w:r>
      <w:r w:rsidRPr="00FF26F2">
        <w:rPr>
          <w:rStyle w:val="StyleBoldUnderline"/>
        </w:rPr>
        <w:t>during the 1870–2001 period</w:t>
      </w:r>
      <w:r w:rsidRPr="00FF26F2">
        <w:rPr>
          <w:sz w:val="16"/>
        </w:rPr>
        <w:t xml:space="preserve">, </w:t>
      </w:r>
      <w:r w:rsidRPr="00FF26F2">
        <w:rPr>
          <w:rStyle w:val="StyleBoldUnderline"/>
          <w:highlight w:val="yellow"/>
        </w:rPr>
        <w:t>the correlation</w:t>
      </w:r>
      <w:r w:rsidRPr="00FF26F2">
        <w:rPr>
          <w:rStyle w:val="StyleBoldUnderline"/>
        </w:rPr>
        <w:t xml:space="preserve"> between trade openness and military conflicts </w:t>
      </w:r>
      <w:r w:rsidRPr="00FF26F2">
        <w:rPr>
          <w:rStyle w:val="StyleBoldUnderline"/>
          <w:highlight w:val="yellow"/>
        </w:rPr>
        <w:t>is not</w:t>
      </w:r>
      <w:r w:rsidRPr="00FF26F2">
        <w:rPr>
          <w:rStyle w:val="StyleBoldUnderline"/>
        </w:rPr>
        <w:t xml:space="preserve"> </w:t>
      </w:r>
      <w:r w:rsidRPr="00FF26F2">
        <w:rPr>
          <w:sz w:val="16"/>
        </w:rPr>
        <w:t xml:space="preserve">a </w:t>
      </w:r>
      <w:r w:rsidRPr="00FF26F2">
        <w:rPr>
          <w:rStyle w:val="StyleBoldUnderline"/>
          <w:highlight w:val="yellow"/>
        </w:rPr>
        <w:t>clear</w:t>
      </w:r>
      <w:r w:rsidRPr="00FF26F2">
        <w:rPr>
          <w:sz w:val="16"/>
        </w:rPr>
        <w:t xml:space="preserve"> cut one. </w:t>
      </w:r>
      <w:r w:rsidRPr="00FF26F2">
        <w:rPr>
          <w:rStyle w:val="StyleBoldUnderline"/>
          <w:highlight w:val="yellow"/>
        </w:rPr>
        <w:t>The first era of</w:t>
      </w:r>
      <w:r w:rsidRPr="00FF26F2">
        <w:rPr>
          <w:rStyle w:val="StyleBoldUnderline"/>
        </w:rPr>
        <w:t xml:space="preserve"> </w:t>
      </w:r>
      <w:r w:rsidRPr="00FF26F2">
        <w:rPr>
          <w:rStyle w:val="StyleBoldUnderline"/>
          <w:highlight w:val="yellow"/>
        </w:rPr>
        <w:t>globalization</w:t>
      </w:r>
      <w:r w:rsidRPr="00FF26F2">
        <w:rPr>
          <w:sz w:val="16"/>
        </w:rPr>
        <w:t xml:space="preserve">, at the end of the 19th century, </w:t>
      </w:r>
      <w:r w:rsidRPr="00FF26F2">
        <w:rPr>
          <w:rStyle w:val="StyleBoldUnderline"/>
          <w:highlight w:val="yellow"/>
        </w:rPr>
        <w:t>was a period of rising trade openness and multiple military conflicts</w:t>
      </w:r>
      <w:r w:rsidRPr="00FF26F2">
        <w:rPr>
          <w:rStyle w:val="StyleBoldUnderline"/>
        </w:rPr>
        <w:t>, culminating with World War I</w:t>
      </w:r>
      <w:r w:rsidRPr="00FF26F2">
        <w:rPr>
          <w:sz w:val="16"/>
        </w:rPr>
        <w:t xml:space="preserve">. Then, </w:t>
      </w:r>
      <w:r w:rsidRPr="00FF26F2">
        <w:rPr>
          <w:rStyle w:val="StyleBoldUnderline"/>
        </w:rPr>
        <w:t>the interwar period was characterized by a simultaneous collapse of world trade and conflicts</w:t>
      </w:r>
      <w:r w:rsidRPr="00FF26F2">
        <w:rPr>
          <w:sz w:val="16"/>
        </w:rPr>
        <w:t xml:space="preserve">. </w:t>
      </w:r>
      <w:r w:rsidRPr="00FF26F2">
        <w:rPr>
          <w:rStyle w:val="StyleBoldUnderline"/>
        </w:rPr>
        <w:t>After World War II, world trade increased rapidly</w:t>
      </w:r>
      <w:r w:rsidRPr="00FF26F2">
        <w:rPr>
          <w:sz w:val="16"/>
        </w:rPr>
        <w:t>, while the number of conflicts decreased (</w:t>
      </w:r>
      <w:r w:rsidRPr="00FF26F2">
        <w:rPr>
          <w:rStyle w:val="StyleBoldUnderline"/>
        </w:rPr>
        <w:t xml:space="preserve">although the risk of a global conflict was obviously high). </w:t>
      </w:r>
      <w:r w:rsidRPr="00FF26F2">
        <w:rPr>
          <w:rStyle w:val="StyleBoldUnderline"/>
          <w:highlight w:val="yellow"/>
        </w:rPr>
        <w:t>There is no clear evidence that the 1990s, during which trade flows increased dramatically, was a period of lower</w:t>
      </w:r>
      <w:r w:rsidRPr="00FF26F2">
        <w:rPr>
          <w:rStyle w:val="StyleBoldUnderline"/>
        </w:rPr>
        <w:t xml:space="preserve"> </w:t>
      </w:r>
      <w:r w:rsidRPr="00FF26F2">
        <w:rPr>
          <w:sz w:val="16"/>
        </w:rPr>
        <w:t xml:space="preserve">prevalence of </w:t>
      </w:r>
      <w:r w:rsidRPr="00FF26F2">
        <w:rPr>
          <w:rStyle w:val="StyleBoldUnderline"/>
          <w:highlight w:val="yellow"/>
        </w:rPr>
        <w:t>military conflicts</w:t>
      </w:r>
      <w:r w:rsidRPr="00FF26F2">
        <w:rPr>
          <w:sz w:val="16"/>
        </w:rPr>
        <w:t>, even taking into account the increase in the number of sovereign states.</w:t>
      </w:r>
    </w:p>
    <w:p w:rsidR="003F5283" w:rsidRDefault="003F5283" w:rsidP="003F5283"/>
    <w:p w:rsidR="003F5283" w:rsidRPr="00FF26F2" w:rsidRDefault="003F5283" w:rsidP="003F5283"/>
    <w:p w:rsidR="003F5283" w:rsidRPr="00AF0951" w:rsidRDefault="003F5283" w:rsidP="003F5283"/>
    <w:p w:rsidR="003F5283" w:rsidRPr="000D166F" w:rsidRDefault="003F5283" w:rsidP="003F5283"/>
    <w:p w:rsidR="003F5283" w:rsidRPr="007B2E53" w:rsidRDefault="003F5283" w:rsidP="003F5283">
      <w:pPr>
        <w:pStyle w:val="Heading2"/>
      </w:pPr>
      <w:r>
        <w:lastRenderedPageBreak/>
        <w:t>2AC CP</w:t>
      </w:r>
    </w:p>
    <w:p w:rsidR="003F5283" w:rsidRPr="007B2E53" w:rsidRDefault="003F5283" w:rsidP="003F5283">
      <w:pPr>
        <w:pStyle w:val="Tag2"/>
      </w:pPr>
      <w:r w:rsidRPr="007B2E53">
        <w:t xml:space="preserve">Object fiat is a voter – avoids the core question of </w:t>
      </w:r>
      <w:proofErr w:type="spellStart"/>
      <w:r w:rsidRPr="007B2E53">
        <w:t>pres</w:t>
      </w:r>
      <w:proofErr w:type="spellEnd"/>
      <w:r w:rsidRPr="007B2E53">
        <w:t xml:space="preserve"> powers by </w:t>
      </w:r>
      <w:proofErr w:type="spellStart"/>
      <w:r w:rsidRPr="007B2E53">
        <w:t>fiating</w:t>
      </w:r>
      <w:proofErr w:type="spellEnd"/>
      <w:r w:rsidRPr="007B2E53">
        <w:t xml:space="preserve"> away </w:t>
      </w:r>
      <w:proofErr w:type="spellStart"/>
      <w:r w:rsidRPr="007B2E53">
        <w:t>obama’s</w:t>
      </w:r>
      <w:proofErr w:type="spellEnd"/>
      <w:r w:rsidRPr="007B2E53">
        <w:t xml:space="preserve"> behavior in the </w:t>
      </w:r>
      <w:proofErr w:type="spellStart"/>
      <w:r w:rsidRPr="007B2E53">
        <w:t>squo</w:t>
      </w:r>
      <w:proofErr w:type="spellEnd"/>
      <w:r w:rsidRPr="007B2E53">
        <w:t xml:space="preserve"> – justifies the end war </w:t>
      </w:r>
      <w:proofErr w:type="spellStart"/>
      <w:r w:rsidRPr="007B2E53">
        <w:t>cp</w:t>
      </w:r>
      <w:proofErr w:type="spellEnd"/>
      <w:r w:rsidRPr="007B2E53">
        <w:t xml:space="preserve"> which means the </w:t>
      </w:r>
      <w:proofErr w:type="spellStart"/>
      <w:r w:rsidRPr="007B2E53">
        <w:t>neg</w:t>
      </w:r>
      <w:proofErr w:type="spellEnd"/>
      <w:r w:rsidRPr="007B2E53">
        <w:t xml:space="preserve"> wins every debate – it’s not in the lit which is key</w:t>
      </w:r>
    </w:p>
    <w:p w:rsidR="003F5283" w:rsidRPr="007B2E53" w:rsidRDefault="003F5283" w:rsidP="003F5283">
      <w:pPr>
        <w:rPr>
          <w:sz w:val="12"/>
        </w:rPr>
      </w:pPr>
      <w:r w:rsidRPr="007B2E53">
        <w:rPr>
          <w:rStyle w:val="CitationChar"/>
        </w:rPr>
        <w:t>Hansen 12</w:t>
      </w:r>
      <w:r w:rsidRPr="007B2E53">
        <w:t xml:space="preserve"> </w:t>
      </w:r>
      <w:r w:rsidRPr="007B2E53">
        <w:rPr>
          <w:sz w:val="12"/>
        </w:rPr>
        <w:t xml:space="preserve">(Victor, Professor of Law, New England Law, New England Law Review, Vol. 46, pp. 27-36, 2011, “Predator Drone Attacks”, February 22, 2012, </w:t>
      </w:r>
      <w:hyperlink r:id="rId11" w:history="1">
        <w:r w:rsidRPr="007B2E53">
          <w:rPr>
            <w:rStyle w:val="Hyperlink"/>
            <w:sz w:val="12"/>
          </w:rPr>
          <w:t>http://papers.ssrn.com/sol3/papers.cfm?abstract_id=2009313</w:t>
        </w:r>
      </w:hyperlink>
      <w:r w:rsidRPr="007B2E53">
        <w:rPr>
          <w:sz w:val="12"/>
        </w:rPr>
        <w:t xml:space="preserve">, PDF, </w:t>
      </w:r>
      <w:proofErr w:type="spellStart"/>
      <w:r w:rsidRPr="007B2E53">
        <w:rPr>
          <w:sz w:val="12"/>
        </w:rPr>
        <w:t>ZBurdette</w:t>
      </w:r>
      <w:proofErr w:type="spellEnd"/>
      <w:r w:rsidRPr="007B2E53">
        <w:rPr>
          <w:sz w:val="12"/>
        </w:rPr>
        <w:t>)</w:t>
      </w:r>
    </w:p>
    <w:p w:rsidR="003F5283" w:rsidRPr="007B2E53" w:rsidRDefault="003F5283" w:rsidP="003F5283">
      <w:pPr>
        <w:rPr>
          <w:sz w:val="12"/>
        </w:rPr>
      </w:pPr>
    </w:p>
    <w:p w:rsidR="003F5283" w:rsidRPr="007B2E53" w:rsidRDefault="003F5283" w:rsidP="003F5283">
      <w:r w:rsidRPr="007B2E53">
        <w:rPr>
          <w:rStyle w:val="Emphasis"/>
          <w:highlight w:val="yellow"/>
        </w:rPr>
        <w:t>Any checks</w:t>
      </w:r>
      <w:r w:rsidRPr="007B2E53">
        <w:rPr>
          <w:highlight w:val="yellow"/>
          <w:u w:val="single"/>
        </w:rPr>
        <w:t xml:space="preserve"> on the President’s use of drone attacks must come domestically. In the domestic arena </w:t>
      </w:r>
      <w:r w:rsidRPr="007B2E53">
        <w:rPr>
          <w:rStyle w:val="Emphasis"/>
          <w:highlight w:val="yellow"/>
        </w:rPr>
        <w:t>the two options are either the courts or Congress</w:t>
      </w:r>
      <w:r w:rsidRPr="007B2E53">
        <w:rPr>
          <w:rStyle w:val="Emphasis"/>
        </w:rPr>
        <w:t>.</w:t>
      </w:r>
      <w:r w:rsidRPr="007B2E53">
        <w:t xml:space="preserve"> </w:t>
      </w:r>
      <w:r w:rsidRPr="007B2E53">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3F5283" w:rsidRPr="007B2E53" w:rsidRDefault="003F5283" w:rsidP="003F5283">
      <w:pPr>
        <w:rPr>
          <w:u w:val="single"/>
        </w:rPr>
      </w:pPr>
    </w:p>
    <w:p w:rsidR="003F5283" w:rsidRPr="007B2E53" w:rsidRDefault="003F5283" w:rsidP="003F5283">
      <w:pPr>
        <w:rPr>
          <w:u w:val="single"/>
        </w:rPr>
      </w:pPr>
    </w:p>
    <w:p w:rsidR="003F5283" w:rsidRPr="007B2E53" w:rsidRDefault="003F5283" w:rsidP="003F5283">
      <w:pPr>
        <w:pStyle w:val="Tag2"/>
      </w:pPr>
      <w:r w:rsidRPr="007B2E53">
        <w:t>Links to politics – makes Obama a lightning rod</w:t>
      </w:r>
    </w:p>
    <w:p w:rsidR="003F5283" w:rsidRPr="007B2E53" w:rsidRDefault="003F5283" w:rsidP="003F5283">
      <w:r w:rsidRPr="007B2E53">
        <w:t xml:space="preserve">Phillip </w:t>
      </w:r>
      <w:r w:rsidRPr="007B2E53">
        <w:rPr>
          <w:rStyle w:val="CitationChar"/>
        </w:rPr>
        <w:t>Cooper 97</w:t>
      </w:r>
      <w:r w:rsidRPr="007B2E53">
        <w:t xml:space="preserve">, Prof of Public Administration @ Portland State, Nov 97, “Power tools for an effective and responsible presidency” Administration and Society, Vol. 29, p. </w:t>
      </w:r>
      <w:proofErr w:type="spellStart"/>
      <w:r w:rsidRPr="007B2E53">
        <w:t>Proquest</w:t>
      </w:r>
      <w:proofErr w:type="spellEnd"/>
    </w:p>
    <w:p w:rsidR="003F5283" w:rsidRPr="007B2E53" w:rsidRDefault="003F5283" w:rsidP="003F5283">
      <w:pPr>
        <w:rPr>
          <w:sz w:val="14"/>
        </w:rPr>
      </w:pPr>
      <w:r w:rsidRPr="007B2E53">
        <w:rPr>
          <w:sz w:val="14"/>
        </w:rPr>
        <w:t xml:space="preserve">Interestingly enough, </w:t>
      </w:r>
      <w:r w:rsidRPr="007B2E53">
        <w:rPr>
          <w:rStyle w:val="StyleBoldUnderline"/>
          <w:highlight w:val="yellow"/>
        </w:rPr>
        <w:t xml:space="preserve">the effort to avoid opposition from Congress </w:t>
      </w:r>
      <w:r w:rsidRPr="007B2E53">
        <w:rPr>
          <w:rStyle w:val="StyleBoldUnderline"/>
        </w:rPr>
        <w:t xml:space="preserve">or agencies </w:t>
      </w:r>
      <w:r w:rsidRPr="007B2E53">
        <w:rPr>
          <w:rStyle w:val="StyleBoldUnderline"/>
          <w:highlight w:val="yellow"/>
        </w:rPr>
        <w:t xml:space="preserve">can have the effect of turning the </w:t>
      </w:r>
      <w:r w:rsidRPr="007B2E53">
        <w:rPr>
          <w:rStyle w:val="Emphasis"/>
          <w:highlight w:val="yellow"/>
        </w:rPr>
        <w:t>White House itself into a lightning rod</w:t>
      </w:r>
      <w:r w:rsidRPr="007B2E53">
        <w:rPr>
          <w:sz w:val="14"/>
        </w:rPr>
        <w:t xml:space="preserve">. When an administrative agency takes action under its statutory authority and responsibility, its opponents generally focus their conflicts as limited disputes aimed at the agency involved. </w:t>
      </w:r>
      <w:r w:rsidRPr="007B2E53">
        <w:rPr>
          <w:rStyle w:val="StyleBoldUnderline"/>
          <w:highlight w:val="yellow"/>
        </w:rPr>
        <w:t>Where the White House employs an executive order</w:t>
      </w:r>
      <w:r w:rsidRPr="007B2E53">
        <w:rPr>
          <w:sz w:val="14"/>
        </w:rPr>
        <w:t xml:space="preserve">, for example, to shift critical elements of decision making from the agencies to the executive office of the president, </w:t>
      </w:r>
      <w:r w:rsidRPr="007B2E53">
        <w:rPr>
          <w:rStyle w:val="StyleBoldUnderline"/>
          <w:highlight w:val="yellow"/>
        </w:rPr>
        <w:t>the nature of conflict changes and the focus shifts to 1600 Pennsylvania Avenue</w:t>
      </w:r>
      <w:r w:rsidRPr="007B2E53">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rsidR="003F5283" w:rsidRPr="007B2E53" w:rsidRDefault="003F5283" w:rsidP="003F5283"/>
    <w:p w:rsidR="003F5283" w:rsidRPr="007B2E53" w:rsidRDefault="003F5283" w:rsidP="003F5283">
      <w:pPr>
        <w:pStyle w:val="Tag2"/>
      </w:pPr>
      <w:r w:rsidRPr="007B2E53">
        <w:t xml:space="preserve">Executive clarification fails—not legally binding, no </w:t>
      </w:r>
      <w:proofErr w:type="gramStart"/>
      <w:r w:rsidRPr="007B2E53">
        <w:t>cred,</w:t>
      </w:r>
      <w:proofErr w:type="gramEnd"/>
      <w:r w:rsidRPr="007B2E53">
        <w:t xml:space="preserve"> raises expectations</w:t>
      </w:r>
    </w:p>
    <w:p w:rsidR="003F5283" w:rsidRPr="007B2E53" w:rsidRDefault="003F5283" w:rsidP="003F5283">
      <w:r w:rsidRPr="007B2E53">
        <w:t xml:space="preserve">Sarah </w:t>
      </w:r>
      <w:proofErr w:type="spellStart"/>
      <w:r w:rsidRPr="007B2E53">
        <w:rPr>
          <w:rStyle w:val="StyleStyleBold12pt"/>
        </w:rPr>
        <w:t>Knuckey</w:t>
      </w:r>
      <w:proofErr w:type="spellEnd"/>
      <w:r w:rsidRPr="007B2E53">
        <w:t xml:space="preserve">, NYU Law School Project on Extrajudicial Executions Director, Special Advisor to the UN Special Rapporteur on extrajudicial executions, </w:t>
      </w:r>
      <w:r w:rsidRPr="007B2E53">
        <w:rPr>
          <w:rStyle w:val="StyleStyleBold12pt"/>
        </w:rPr>
        <w:t>10/1</w:t>
      </w:r>
      <w:r w:rsidRPr="007B2E53">
        <w:t>/13, Transparency on Targeted Killings: Promises Made, but Little Progress, justsecurity.org/2013/10/01/transparency-targeted-killings-promises-made-progress/</w:t>
      </w:r>
    </w:p>
    <w:p w:rsidR="003F5283" w:rsidRPr="007B2E53" w:rsidRDefault="003F5283" w:rsidP="003F5283"/>
    <w:p w:rsidR="003F5283" w:rsidRPr="007B2E53" w:rsidRDefault="003F5283" w:rsidP="003F5283">
      <w:pPr>
        <w:rPr>
          <w:rStyle w:val="StyleBoldUnderline"/>
          <w:b/>
        </w:rPr>
      </w:pPr>
      <w:r w:rsidRPr="007B2E53">
        <w:t xml:space="preserve">Some interpreted these efforts and the President’s speech to mark the beginning of improved transparency.  But </w:t>
      </w:r>
      <w:r w:rsidRPr="007B2E53">
        <w:rPr>
          <w:rStyle w:val="StyleBoldUnderline"/>
        </w:rPr>
        <w:t>despite transparency promises and expectations</w:t>
      </w:r>
      <w:r w:rsidRPr="007B2E53">
        <w:t xml:space="preserve">, many of </w:t>
      </w:r>
      <w:r w:rsidRPr="007B2E53">
        <w:rPr>
          <w:rStyle w:val="StyleBoldUnderline"/>
          <w:b/>
        </w:rPr>
        <w:t xml:space="preserve">the same, </w:t>
      </w:r>
      <w:r w:rsidRPr="007B2E53">
        <w:rPr>
          <w:rStyle w:val="StyleBoldUnderline"/>
          <w:b/>
          <w:highlight w:val="cyan"/>
        </w:rPr>
        <w:t>core concerns regarding undue secrecy remain</w:t>
      </w:r>
      <w:r w:rsidRPr="007B2E53">
        <w:t xml:space="preserve">. </w:t>
      </w:r>
      <w:r w:rsidRPr="007B2E53">
        <w:rPr>
          <w:rStyle w:val="StyleBoldUnderline"/>
          <w:highlight w:val="cyan"/>
        </w:rPr>
        <w:t>The President’s speech</w:t>
      </w:r>
      <w:r w:rsidRPr="007B2E53">
        <w:t xml:space="preserve">, the </w:t>
      </w:r>
      <w:r w:rsidRPr="007B2E53">
        <w:rPr>
          <w:rStyle w:val="StyleBoldUnderline"/>
        </w:rPr>
        <w:t xml:space="preserve">Policy </w:t>
      </w:r>
      <w:r w:rsidRPr="007B2E53">
        <w:rPr>
          <w:rStyle w:val="StyleBoldUnderline"/>
          <w:highlight w:val="cyan"/>
        </w:rPr>
        <w:t>Guidance, and</w:t>
      </w:r>
      <w:r w:rsidRPr="007B2E53">
        <w:rPr>
          <w:highlight w:val="cyan"/>
        </w:rPr>
        <w:t xml:space="preserve"> </w:t>
      </w:r>
      <w:r w:rsidRPr="007B2E53">
        <w:rPr>
          <w:rStyle w:val="StyleBoldUnderline"/>
          <w:highlight w:val="cyan"/>
        </w:rPr>
        <w:t>Holder’s letter</w:t>
      </w:r>
      <w:r w:rsidRPr="007B2E53">
        <w:rPr>
          <w:highlight w:val="cyan"/>
        </w:rPr>
        <w:t xml:space="preserve"> – </w:t>
      </w:r>
      <w:r w:rsidRPr="007B2E53">
        <w:t xml:space="preserve">because of textual ambiguities within each, and combined with events since – </w:t>
      </w:r>
      <w:r w:rsidRPr="007B2E53">
        <w:rPr>
          <w:rStyle w:val="StyleBoldUnderline"/>
        </w:rPr>
        <w:t>have</w:t>
      </w:r>
      <w:r w:rsidRPr="007B2E53">
        <w:t xml:space="preserve"> largely </w:t>
      </w:r>
      <w:r w:rsidRPr="007B2E53">
        <w:rPr>
          <w:rStyle w:val="StyleBoldUnderline"/>
          <w:highlight w:val="cyan"/>
        </w:rPr>
        <w:t>failed to address</w:t>
      </w:r>
      <w:r w:rsidRPr="007B2E53">
        <w:rPr>
          <w:highlight w:val="cyan"/>
        </w:rPr>
        <w:t xml:space="preserve"> </w:t>
      </w:r>
      <w:r w:rsidRPr="007B2E53">
        <w:t xml:space="preserve">these </w:t>
      </w:r>
      <w:r w:rsidRPr="007B2E53">
        <w:rPr>
          <w:rStyle w:val="StyleBoldUnderline"/>
        </w:rPr>
        <w:t xml:space="preserve">longstanding </w:t>
      </w:r>
      <w:r w:rsidRPr="007B2E53">
        <w:rPr>
          <w:rStyle w:val="StyleBoldUnderline"/>
          <w:highlight w:val="cyan"/>
        </w:rPr>
        <w:t xml:space="preserve">concerns, </w:t>
      </w:r>
      <w:r w:rsidRPr="007B2E53">
        <w:rPr>
          <w:rStyle w:val="StyleBoldUnderline"/>
          <w:b/>
          <w:highlight w:val="cyan"/>
        </w:rPr>
        <w:t xml:space="preserve">and </w:t>
      </w:r>
      <w:r w:rsidRPr="007B2E53">
        <w:rPr>
          <w:rStyle w:val="StyleBoldUnderline"/>
          <w:b/>
        </w:rPr>
        <w:t>in</w:t>
      </w:r>
      <w:r w:rsidRPr="007B2E53">
        <w:t xml:space="preserve"> some </w:t>
      </w:r>
      <w:r w:rsidRPr="007B2E53">
        <w:rPr>
          <w:rStyle w:val="StyleBoldUnderline"/>
          <w:b/>
          <w:highlight w:val="cyan"/>
        </w:rPr>
        <w:t>important respects aggravated them</w:t>
      </w:r>
      <w:r w:rsidRPr="007B2E53">
        <w:rPr>
          <w:rStyle w:val="StyleBoldUnderline"/>
          <w:b/>
        </w:rPr>
        <w:t>.</w:t>
      </w:r>
    </w:p>
    <w:p w:rsidR="003F5283" w:rsidRPr="007B2E53" w:rsidRDefault="003F5283" w:rsidP="003F5283">
      <w:r w:rsidRPr="007B2E53">
        <w:t>Continuing Secrecy on Core Issues</w:t>
      </w:r>
    </w:p>
    <w:p w:rsidR="003F5283" w:rsidRPr="007B2E53" w:rsidRDefault="003F5283" w:rsidP="003F5283">
      <w:r w:rsidRPr="007B2E53">
        <w:t xml:space="preserve">Key areas in which transparency has not yet been forthcoming include:   </w:t>
      </w:r>
    </w:p>
    <w:p w:rsidR="003F5283" w:rsidRPr="007B2E53" w:rsidRDefault="003F5283" w:rsidP="003F5283">
      <w:r w:rsidRPr="007B2E53">
        <w:t xml:space="preserve">    Who can be killed, where, and on what </w:t>
      </w:r>
      <w:proofErr w:type="gramStart"/>
      <w:r w:rsidRPr="007B2E53">
        <w:t>basis.</w:t>
      </w:r>
      <w:proofErr w:type="gramEnd"/>
      <w:r w:rsidRPr="007B2E53">
        <w:t xml:space="preserve">  Demands for legal and policy information on </w:t>
      </w:r>
      <w:proofErr w:type="gramStart"/>
      <w:r w:rsidRPr="007B2E53">
        <w:t>who</w:t>
      </w:r>
      <w:proofErr w:type="gramEnd"/>
      <w:r w:rsidRPr="007B2E53">
        <w:t xml:space="preserve">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7B2E53">
        <w:rPr>
          <w:rStyle w:val="StyleBoldUnderline"/>
          <w:highlight w:val="cyan"/>
        </w:rPr>
        <w:t xml:space="preserve">Legal concepts key to </w:t>
      </w:r>
      <w:r w:rsidRPr="007B2E53">
        <w:rPr>
          <w:rStyle w:val="StyleBoldUnderline"/>
        </w:rPr>
        <w:t xml:space="preserve">understanding the scope of US </w:t>
      </w:r>
      <w:r w:rsidRPr="007B2E53">
        <w:rPr>
          <w:rStyle w:val="StyleBoldUnderline"/>
          <w:highlight w:val="cyan"/>
        </w:rPr>
        <w:t>targeting</w:t>
      </w:r>
      <w:r w:rsidRPr="007B2E53">
        <w:rPr>
          <w:highlight w:val="cyan"/>
        </w:rPr>
        <w:t xml:space="preserve"> </w:t>
      </w:r>
      <w:r w:rsidRPr="007B2E53">
        <w:t xml:space="preserve">– like “imminence,” “associated forces,” and “directly participating in hostilities” – </w:t>
      </w:r>
      <w:r w:rsidRPr="007B2E53">
        <w:rPr>
          <w:rStyle w:val="StyleBoldUnderline"/>
          <w:highlight w:val="cyan"/>
        </w:rPr>
        <w:t>remain unclear</w:t>
      </w:r>
      <w:r w:rsidRPr="007B2E53">
        <w:rPr>
          <w:highlight w:val="cyan"/>
        </w:rPr>
        <w:t xml:space="preserve"> </w:t>
      </w:r>
      <w:r w:rsidRPr="007B2E53">
        <w:t xml:space="preserve">(see this and this).  The </w:t>
      </w:r>
      <w:r w:rsidRPr="007B2E53">
        <w:rPr>
          <w:rStyle w:val="StyleBoldUnderline"/>
        </w:rPr>
        <w:t>relevant legal memos have still not been published, even in redacted form</w:t>
      </w:r>
      <w:r w:rsidRPr="007B2E53">
        <w:t xml:space="preserve">.  In addition, </w:t>
      </w:r>
      <w:r w:rsidRPr="007B2E53">
        <w:rPr>
          <w:rStyle w:val="StyleBoldUnderline"/>
        </w:rPr>
        <w:t xml:space="preserve">although President </w:t>
      </w:r>
      <w:r w:rsidRPr="007B2E53">
        <w:rPr>
          <w:rStyle w:val="StyleBoldUnderline"/>
          <w:highlight w:val="cyan"/>
        </w:rPr>
        <w:t xml:space="preserve">Obama’s speech and </w:t>
      </w:r>
      <w:r w:rsidRPr="007B2E53">
        <w:rPr>
          <w:rStyle w:val="StyleBoldUnderline"/>
        </w:rPr>
        <w:t xml:space="preserve">the </w:t>
      </w:r>
      <w:r w:rsidRPr="007B2E53">
        <w:rPr>
          <w:rStyle w:val="StyleBoldUnderline"/>
          <w:highlight w:val="cyan"/>
        </w:rPr>
        <w:t xml:space="preserve">published </w:t>
      </w:r>
      <w:r w:rsidRPr="007B2E53">
        <w:rPr>
          <w:rStyle w:val="StyleBoldUnderline"/>
        </w:rPr>
        <w:t xml:space="preserve">Policy </w:t>
      </w:r>
      <w:r w:rsidRPr="007B2E53">
        <w:rPr>
          <w:rStyle w:val="StyleBoldUnderline"/>
          <w:highlight w:val="cyan"/>
        </w:rPr>
        <w:t>Guidance set out strict rules</w:t>
      </w:r>
      <w:r w:rsidRPr="007B2E53">
        <w:rPr>
          <w:rStyle w:val="StyleBoldUnderline"/>
        </w:rPr>
        <w:t xml:space="preserve"> for the use of force</w:t>
      </w:r>
      <w:r w:rsidRPr="007B2E53">
        <w:t xml:space="preserve"> – stricter, in numerous respects, than the laws of war – </w:t>
      </w:r>
      <w:r w:rsidRPr="007B2E53">
        <w:rPr>
          <w:rStyle w:val="Emphasis"/>
          <w:highlight w:val="cyan"/>
        </w:rPr>
        <w:t>they are not legally binding</w:t>
      </w:r>
      <w:r w:rsidRPr="007B2E53">
        <w:t xml:space="preserve">, </w:t>
      </w:r>
      <w:r w:rsidRPr="007B2E53">
        <w:rPr>
          <w:rStyle w:val="StyleBoldUnderline"/>
        </w:rPr>
        <w:t xml:space="preserve">and </w:t>
      </w:r>
      <w:r w:rsidRPr="007B2E53">
        <w:rPr>
          <w:rStyle w:val="StyleBoldUnderline"/>
          <w:highlight w:val="cyan"/>
        </w:rPr>
        <w:t xml:space="preserve">we do not know when they </w:t>
      </w:r>
      <w:r w:rsidRPr="007B2E53">
        <w:rPr>
          <w:rStyle w:val="StyleBoldUnderline"/>
        </w:rPr>
        <w:t xml:space="preserve">began to </w:t>
      </w:r>
      <w:r w:rsidRPr="007B2E53">
        <w:rPr>
          <w:rStyle w:val="StyleBoldUnderline"/>
          <w:highlight w:val="cyan"/>
        </w:rPr>
        <w:t>apply</w:t>
      </w:r>
      <w:r w:rsidRPr="007B2E53">
        <w:rPr>
          <w:rStyle w:val="StyleBoldUnderline"/>
        </w:rPr>
        <w:t xml:space="preserve">, or </w:t>
      </w:r>
      <w:r w:rsidRPr="007B2E53">
        <w:rPr>
          <w:rStyle w:val="StyleBoldUnderline"/>
          <w:highlight w:val="cyan"/>
        </w:rPr>
        <w:t xml:space="preserve">when </w:t>
      </w:r>
      <w:r w:rsidRPr="007B2E53">
        <w:rPr>
          <w:rStyle w:val="StyleBoldUnderline"/>
        </w:rPr>
        <w:t xml:space="preserve">the strict </w:t>
      </w:r>
      <w:r w:rsidRPr="007B2E53">
        <w:rPr>
          <w:rStyle w:val="StyleBoldUnderline"/>
          <w:highlight w:val="cyan"/>
        </w:rPr>
        <w:t xml:space="preserve">policy limits </w:t>
      </w:r>
      <w:r w:rsidRPr="007B2E53">
        <w:rPr>
          <w:rStyle w:val="StyleBoldUnderline"/>
        </w:rPr>
        <w:t xml:space="preserve">on killing </w:t>
      </w:r>
      <w:r w:rsidRPr="007B2E53">
        <w:rPr>
          <w:rStyle w:val="StyleBoldUnderline"/>
          <w:highlight w:val="cyan"/>
        </w:rPr>
        <w:t>may be relaxed</w:t>
      </w:r>
      <w:r w:rsidRPr="007B2E53">
        <w:rPr>
          <w:highlight w:val="cyan"/>
        </w:rPr>
        <w:t xml:space="preserve"> </w:t>
      </w:r>
      <w:r w:rsidRPr="007B2E53">
        <w:t xml:space="preserve">(and if we will ever be told when they are).  And, </w:t>
      </w:r>
      <w:r w:rsidRPr="007B2E53">
        <w:rPr>
          <w:rStyle w:val="StyleBoldUnderline"/>
        </w:rPr>
        <w:t xml:space="preserve">crucially, </w:t>
      </w:r>
      <w:r w:rsidRPr="007B2E53">
        <w:rPr>
          <w:rStyle w:val="StyleBoldUnderline"/>
          <w:b/>
          <w:highlight w:val="cyan"/>
        </w:rPr>
        <w:t xml:space="preserve">we don’t know where the </w:t>
      </w:r>
      <w:r w:rsidRPr="007B2E53">
        <w:rPr>
          <w:rStyle w:val="StyleBoldUnderline"/>
          <w:b/>
        </w:rPr>
        <w:t xml:space="preserve">new </w:t>
      </w:r>
      <w:r w:rsidRPr="007B2E53">
        <w:rPr>
          <w:rStyle w:val="StyleBoldUnderline"/>
          <w:b/>
          <w:highlight w:val="cyan"/>
        </w:rPr>
        <w:t>guidelines actually apply</w:t>
      </w:r>
      <w:r w:rsidRPr="007B2E53">
        <w:rPr>
          <w:highlight w:val="cyan"/>
        </w:rPr>
        <w:t xml:space="preserve"> </w:t>
      </w:r>
      <w:r w:rsidRPr="007B2E53">
        <w:t xml:space="preserve">(original assumptions by many outside government that they applied in Pakistan were later called into question).  </w:t>
      </w:r>
      <w:r w:rsidRPr="007B2E53">
        <w:rPr>
          <w:rStyle w:val="StyleBoldUnderline"/>
          <w:highlight w:val="cyan"/>
        </w:rPr>
        <w:t>Since Obama’s</w:t>
      </w:r>
      <w:r w:rsidRPr="007B2E53">
        <w:rPr>
          <w:highlight w:val="cyan"/>
        </w:rPr>
        <w:t xml:space="preserve"> </w:t>
      </w:r>
      <w:r w:rsidRPr="007B2E53">
        <w:t xml:space="preserve">May 2013 </w:t>
      </w:r>
      <w:r w:rsidRPr="007B2E53">
        <w:rPr>
          <w:rStyle w:val="StyleBoldUnderline"/>
          <w:highlight w:val="cyan"/>
        </w:rPr>
        <w:t>speech</w:t>
      </w:r>
      <w:r w:rsidRPr="007B2E53">
        <w:t xml:space="preserve">, </w:t>
      </w:r>
      <w:r w:rsidRPr="007B2E53">
        <w:rPr>
          <w:rStyle w:val="StyleBoldUnderline"/>
          <w:b/>
          <w:highlight w:val="cyan"/>
        </w:rPr>
        <w:t>confusion</w:t>
      </w:r>
      <w:r w:rsidRPr="007B2E53">
        <w:rPr>
          <w:highlight w:val="cyan"/>
        </w:rPr>
        <w:t xml:space="preserve"> </w:t>
      </w:r>
      <w:r w:rsidRPr="007B2E53">
        <w:t xml:space="preserve">about who can be targeted </w:t>
      </w:r>
      <w:r w:rsidRPr="007B2E53">
        <w:rPr>
          <w:rStyle w:val="StyleBoldUnderline"/>
          <w:b/>
        </w:rPr>
        <w:t>has</w:t>
      </w:r>
      <w:r w:rsidRPr="007B2E53">
        <w:t xml:space="preserve"> at times </w:t>
      </w:r>
      <w:r w:rsidRPr="007B2E53">
        <w:rPr>
          <w:rStyle w:val="StyleBoldUnderline"/>
          <w:b/>
          <w:highlight w:val="cyan"/>
        </w:rPr>
        <w:t>increased</w:t>
      </w:r>
      <w:r w:rsidRPr="007B2E53">
        <w:rPr>
          <w:highlight w:val="cyan"/>
        </w:rPr>
        <w:t xml:space="preserve"> </w:t>
      </w:r>
      <w:r w:rsidRPr="007B2E53">
        <w:t>(e.g. a “senior American official” stated in August that a security threat had “expanded the scope” of who could be targeted in Yemen).</w:t>
      </w:r>
    </w:p>
    <w:p w:rsidR="003F5283" w:rsidRPr="00AF0951" w:rsidRDefault="003F5283" w:rsidP="003F5283"/>
    <w:p w:rsidR="003F5283" w:rsidRPr="000D166F" w:rsidRDefault="003F5283" w:rsidP="003F5283"/>
    <w:p w:rsidR="003F5283" w:rsidRPr="003135B8" w:rsidRDefault="003F5283" w:rsidP="003F5283">
      <w:pPr>
        <w:pStyle w:val="Heading2"/>
      </w:pPr>
      <w:r>
        <w:lastRenderedPageBreak/>
        <w:t>2AC K</w:t>
      </w:r>
    </w:p>
    <w:p w:rsidR="003F5283" w:rsidRDefault="003F5283" w:rsidP="003F5283">
      <w:pPr>
        <w:pStyle w:val="Tag2"/>
      </w:pPr>
      <w:r>
        <w:t xml:space="preserve">2) The ballot should simulate the effects of the 1AC - they should only defend the </w:t>
      </w:r>
      <w:proofErr w:type="spellStart"/>
      <w:r>
        <w:t>squo</w:t>
      </w:r>
      <w:proofErr w:type="spellEnd"/>
    </w:p>
    <w:p w:rsidR="003F5283" w:rsidRPr="001C296D" w:rsidRDefault="003F5283" w:rsidP="003F5283">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3F5283" w:rsidRPr="001C296D" w:rsidRDefault="003F5283" w:rsidP="003F5283">
      <w:pPr>
        <w:rPr>
          <w:sz w:val="16"/>
        </w:rPr>
      </w:pPr>
    </w:p>
    <w:p w:rsidR="003F5283" w:rsidRPr="001C296D" w:rsidRDefault="003F5283" w:rsidP="003F5283">
      <w:pPr>
        <w:rPr>
          <w:sz w:val="16"/>
        </w:rPr>
      </w:pPr>
      <w:r w:rsidRPr="000D166F">
        <w:rPr>
          <w:rStyle w:val="StyleBoldUnderline"/>
          <w:highlight w:val="yellow"/>
        </w:rPr>
        <w:t>The concept of simulations</w:t>
      </w:r>
      <w:r w:rsidRPr="001C296D">
        <w:rPr>
          <w:sz w:val="16"/>
        </w:rPr>
        <w:t xml:space="preserve"> as an aspect of higher education, or in the law school environment, </w:t>
      </w:r>
      <w:r w:rsidRPr="000D166F">
        <w:rPr>
          <w:rStyle w:val="StyleBoldUnderline"/>
          <w:highlight w:val="yellow"/>
        </w:rPr>
        <w:t>is not new</w:t>
      </w:r>
      <w:r w:rsidRPr="001C296D">
        <w:rPr>
          <w:sz w:val="16"/>
        </w:rPr>
        <w:t xml:space="preserve">.164 Moot court, after all, is a form of simulation and one of the oldest teaching devices in the law. </w:t>
      </w:r>
      <w:r w:rsidRPr="000D166F">
        <w:rPr>
          <w:rStyle w:val="StyleBoldUnderline"/>
          <w:highlight w:val="yellow"/>
        </w:rPr>
        <w:t>What is new</w:t>
      </w:r>
      <w:r w:rsidRPr="00264E4C">
        <w:rPr>
          <w:rStyle w:val="StyleBoldUnderline"/>
        </w:rPr>
        <w:t xml:space="preserve">, however, </w:t>
      </w:r>
      <w:r w:rsidRPr="000D166F">
        <w:rPr>
          <w:rStyle w:val="StyleBoldUnderline"/>
          <w:highlight w:val="yellow"/>
        </w:rPr>
        <w:t>is the idea of designing</w:t>
      </w:r>
      <w:r w:rsidRPr="001C296D">
        <w:rPr>
          <w:sz w:val="16"/>
        </w:rPr>
        <w:t xml:space="preserve"> a </w:t>
      </w:r>
      <w:r w:rsidRPr="000D166F">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3F5283" w:rsidRPr="001C296D" w:rsidRDefault="003F5283" w:rsidP="003F5283">
      <w:pPr>
        <w:rPr>
          <w:sz w:val="16"/>
          <w:szCs w:val="12"/>
        </w:rPr>
      </w:pPr>
      <w:r w:rsidRPr="001C296D">
        <w:rPr>
          <w:sz w:val="16"/>
          <w:szCs w:val="12"/>
        </w:rPr>
        <w:t>The initial concept followed on the federal full-scale Top Official (“</w:t>
      </w:r>
      <w:proofErr w:type="spellStart"/>
      <w:r w:rsidRPr="001C296D">
        <w:rPr>
          <w:sz w:val="16"/>
          <w:szCs w:val="12"/>
        </w:rPr>
        <w:t>TopOff</w:t>
      </w:r>
      <w:proofErr w:type="spellEnd"/>
      <w:r w:rsidRPr="001C296D">
        <w:rPr>
          <w:sz w:val="16"/>
          <w:szCs w:val="12"/>
        </w:rPr>
        <w:t xml:space="preserve">”) exercises, used to train government officials to respond to domestic crises.165 </w:t>
      </w:r>
      <w:proofErr w:type="gramStart"/>
      <w:r w:rsidRPr="001C296D">
        <w:rPr>
          <w:sz w:val="16"/>
          <w:szCs w:val="12"/>
        </w:rPr>
        <w:t>It</w:t>
      </w:r>
      <w:proofErr w:type="gramEnd"/>
      <w:r w:rsidRPr="001C296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3F5283" w:rsidRPr="001C296D" w:rsidRDefault="003F5283" w:rsidP="003F5283">
      <w:pPr>
        <w:rPr>
          <w:sz w:val="16"/>
          <w:szCs w:val="12"/>
        </w:rPr>
      </w:pPr>
      <w:r w:rsidRPr="001C296D">
        <w:rPr>
          <w:sz w:val="16"/>
          <w:szCs w:val="12"/>
        </w:rPr>
        <w:t xml:space="preserve">The problem with the Tabletop Exercise was that it was too static, and the rigidity of the format left little room, or time, for student agency. Unlike the government’s </w:t>
      </w:r>
      <w:proofErr w:type="spellStart"/>
      <w:r w:rsidRPr="001C296D">
        <w:rPr>
          <w:sz w:val="16"/>
          <w:szCs w:val="12"/>
        </w:rPr>
        <w:t>TopOff</w:t>
      </w:r>
      <w:proofErr w:type="spellEnd"/>
      <w:r w:rsidRPr="001C296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3F5283" w:rsidRPr="001C296D" w:rsidRDefault="003F5283" w:rsidP="003F5283">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3F5283" w:rsidRPr="001C296D" w:rsidRDefault="003F5283" w:rsidP="003F5283">
      <w:pPr>
        <w:rPr>
          <w:sz w:val="16"/>
          <w:szCs w:val="12"/>
        </w:rPr>
      </w:pPr>
      <w:r w:rsidRPr="001C296D">
        <w:rPr>
          <w:sz w:val="16"/>
          <w:szCs w:val="12"/>
        </w:rPr>
        <w:t>A. Course Design</w:t>
      </w:r>
    </w:p>
    <w:p w:rsidR="003F5283" w:rsidRPr="001C296D" w:rsidRDefault="003F5283" w:rsidP="003F5283">
      <w:pPr>
        <w:rPr>
          <w:sz w:val="16"/>
        </w:rPr>
      </w:pPr>
      <w:r w:rsidRPr="00264E4C">
        <w:rPr>
          <w:rStyle w:val="StyleBoldUnderline"/>
        </w:rPr>
        <w:t>The central idea</w:t>
      </w:r>
      <w:r w:rsidRPr="001C296D">
        <w:rPr>
          <w:sz w:val="16"/>
        </w:rPr>
        <w:t xml:space="preserve"> in structuring the NSL </w:t>
      </w:r>
      <w:proofErr w:type="spellStart"/>
      <w:r w:rsidRPr="001C296D">
        <w:rPr>
          <w:sz w:val="16"/>
        </w:rPr>
        <w:t>Sim</w:t>
      </w:r>
      <w:proofErr w:type="spellEnd"/>
      <w:r w:rsidRPr="001C296D">
        <w:rPr>
          <w:sz w:val="16"/>
        </w:rPr>
        <w:t xml:space="preserve"> 2.0 course </w:t>
      </w:r>
      <w:r w:rsidRPr="00264E4C">
        <w:rPr>
          <w:rStyle w:val="StyleBoldUnderline"/>
          <w:b/>
        </w:rPr>
        <w:t xml:space="preserve">was </w:t>
      </w:r>
      <w:r w:rsidRPr="000D166F">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0D166F">
        <w:rPr>
          <w:rStyle w:val="Emphasis"/>
          <w:highlight w:val="yellow"/>
        </w:rPr>
        <w:t>an alternative reality in which students would be forced to act upon legal concerns</w:t>
      </w:r>
      <w:r w:rsidRPr="001C296D">
        <w:rPr>
          <w:sz w:val="16"/>
        </w:rPr>
        <w:t xml:space="preserve">.167 </w:t>
      </w:r>
      <w:proofErr w:type="gramStart"/>
      <w:r w:rsidRPr="00264E4C">
        <w:rPr>
          <w:rStyle w:val="StyleBoldUnderline"/>
        </w:rPr>
        <w:t>The</w:t>
      </w:r>
      <w:proofErr w:type="gramEnd"/>
      <w:r w:rsidRPr="00264E4C">
        <w:rPr>
          <w:rStyle w:val="StyleBoldUnderline"/>
        </w:rPr>
        <w:t xml:space="preserve"> exercise itself is a form of problem-based learning, </w:t>
      </w:r>
      <w:r w:rsidRPr="000D166F">
        <w:rPr>
          <w:rStyle w:val="StyleBoldUnderline"/>
          <w:highlight w:val="yellow"/>
        </w:rPr>
        <w:t xml:space="preserve">wherein </w:t>
      </w:r>
      <w:r w:rsidRPr="000D166F">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 xml:space="preserve">responsive to student input and </w:t>
      </w:r>
      <w:proofErr w:type="spellStart"/>
      <w:r w:rsidRPr="00264E4C">
        <w:rPr>
          <w:rStyle w:val="StyleBoldUnderline"/>
        </w:rPr>
        <w:t>decisionmaking</w:t>
      </w:r>
      <w:proofErr w:type="spellEnd"/>
      <w:r w:rsidRPr="001C296D">
        <w:rPr>
          <w:sz w:val="16"/>
        </w:rPr>
        <w:t>).</w:t>
      </w:r>
    </w:p>
    <w:p w:rsidR="003F5283" w:rsidRPr="001C296D" w:rsidRDefault="003F5283" w:rsidP="003F5283">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3F5283" w:rsidRPr="001C296D" w:rsidRDefault="003F5283" w:rsidP="003F5283">
      <w:pPr>
        <w:rPr>
          <w:sz w:val="16"/>
        </w:rPr>
      </w:pPr>
      <w:r w:rsidRPr="001C296D">
        <w:rPr>
          <w:sz w:val="16"/>
        </w:rPr>
        <w:t xml:space="preserve">Additionally, </w:t>
      </w:r>
      <w:r w:rsidRPr="000D166F">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0D166F">
        <w:rPr>
          <w:rStyle w:val="StyleBoldUnderline"/>
          <w:highlight w:val="yellow"/>
        </w:rPr>
        <w:t>the simulation creates an environment where students can make mistakes and learn from these mistakes</w:t>
      </w:r>
      <w:r w:rsidRPr="000D166F">
        <w:rPr>
          <w:sz w:val="16"/>
          <w:highlight w:val="yellow"/>
        </w:rPr>
        <w:t xml:space="preserve"> – </w:t>
      </w:r>
      <w:r w:rsidRPr="000D166F">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3F5283" w:rsidRPr="001C296D" w:rsidRDefault="003F5283" w:rsidP="003F5283">
      <w:pPr>
        <w:rPr>
          <w:sz w:val="16"/>
          <w:szCs w:val="12"/>
        </w:rPr>
      </w:pPr>
      <w:r w:rsidRPr="001C296D">
        <w:rPr>
          <w:sz w:val="16"/>
          <w:szCs w:val="12"/>
        </w:rPr>
        <w:t xml:space="preserve">NSL </w:t>
      </w:r>
      <w:proofErr w:type="spellStart"/>
      <w:r w:rsidRPr="001C296D">
        <w:rPr>
          <w:sz w:val="16"/>
          <w:szCs w:val="12"/>
        </w:rPr>
        <w:t>Sim</w:t>
      </w:r>
      <w:proofErr w:type="spellEnd"/>
      <w:r w:rsidRPr="001C296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3F5283" w:rsidRPr="001C296D" w:rsidRDefault="003F5283" w:rsidP="003F5283">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3F5283" w:rsidRPr="001C296D" w:rsidRDefault="003F5283" w:rsidP="003F5283">
      <w:pPr>
        <w:rPr>
          <w:sz w:val="16"/>
          <w:szCs w:val="12"/>
        </w:rPr>
      </w:pPr>
      <w:r w:rsidRPr="001C296D">
        <w:rPr>
          <w:sz w:val="16"/>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296D">
        <w:rPr>
          <w:sz w:val="16"/>
          <w:szCs w:val="12"/>
        </w:rPr>
        <w:t>It</w:t>
      </w:r>
      <w:proofErr w:type="gramEnd"/>
      <w:r w:rsidRPr="001C296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w:t>
      </w:r>
      <w:r w:rsidRPr="001C296D">
        <w:rPr>
          <w:sz w:val="16"/>
          <w:szCs w:val="12"/>
        </w:rPr>
        <w:lastRenderedPageBreak/>
        <w:t xml:space="preserve">practices.170 I thus worked with the Information Technology group at Georgetown Law to build the cyber portal used for NSL </w:t>
      </w:r>
      <w:proofErr w:type="spellStart"/>
      <w:r w:rsidRPr="001C296D">
        <w:rPr>
          <w:sz w:val="16"/>
          <w:szCs w:val="12"/>
        </w:rPr>
        <w:t>Sim</w:t>
      </w:r>
      <w:proofErr w:type="spellEnd"/>
      <w:r w:rsidRPr="001C296D">
        <w:rPr>
          <w:sz w:val="16"/>
          <w:szCs w:val="12"/>
        </w:rPr>
        <w:t xml:space="preserve"> 2.0.</w:t>
      </w:r>
    </w:p>
    <w:p w:rsidR="003F5283" w:rsidRPr="001C296D" w:rsidRDefault="003F5283" w:rsidP="003F5283">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3F5283" w:rsidRPr="001C296D" w:rsidRDefault="003F5283" w:rsidP="003F5283">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3F5283" w:rsidRPr="001C296D" w:rsidRDefault="003F5283" w:rsidP="003F5283">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3F5283" w:rsidRPr="001C296D" w:rsidRDefault="003F5283" w:rsidP="003F5283">
      <w:pPr>
        <w:rPr>
          <w:sz w:val="16"/>
        </w:rPr>
      </w:pPr>
      <w:r w:rsidRPr="00264E4C">
        <w:rPr>
          <w:rStyle w:val="StyleBoldUnderline"/>
        </w:rPr>
        <w:t xml:space="preserve">The simulation itself is problem-based, giving </w:t>
      </w:r>
      <w:proofErr w:type="gramStart"/>
      <w:r w:rsidRPr="00264E4C">
        <w:rPr>
          <w:rStyle w:val="StyleBoldUnderline"/>
        </w:rPr>
        <w:t>players</w:t>
      </w:r>
      <w:proofErr w:type="gramEnd"/>
      <w:r w:rsidRPr="00264E4C">
        <w:rPr>
          <w:rStyle w:val="StyleBoldUnderline"/>
        </w:rPr>
        <w:t xml:space="preserve"> agency in driving the evolution of the experience</w:t>
      </w:r>
      <w:r w:rsidRPr="001C296D">
        <w:rPr>
          <w:sz w:val="16"/>
        </w:rPr>
        <w:t xml:space="preserve"> – thus addressing goal [2(c)]. This requires a </w:t>
      </w:r>
      <w:proofErr w:type="spellStart"/>
      <w:r w:rsidRPr="001C296D">
        <w:rPr>
          <w:sz w:val="16"/>
        </w:rPr>
        <w:t>realtime</w:t>
      </w:r>
      <w:proofErr w:type="spellEnd"/>
      <w:r w:rsidRPr="001C296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3F5283" w:rsidRPr="001C296D" w:rsidRDefault="003F5283" w:rsidP="003F5283">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3F5283" w:rsidRPr="001C296D" w:rsidRDefault="003F5283" w:rsidP="003F5283">
      <w:pPr>
        <w:rPr>
          <w:sz w:val="16"/>
          <w:szCs w:val="12"/>
        </w:rPr>
      </w:pPr>
      <w:r w:rsidRPr="001C296D">
        <w:rPr>
          <w:sz w:val="16"/>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296D">
        <w:rPr>
          <w:sz w:val="16"/>
          <w:szCs w:val="12"/>
        </w:rPr>
        <w:t>DoD</w:t>
      </w:r>
      <w:proofErr w:type="spellEnd"/>
      <w:proofErr w:type="gramEnd"/>
      <w:r w:rsidRPr="001C296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296D">
        <w:rPr>
          <w:sz w:val="16"/>
          <w:szCs w:val="12"/>
        </w:rPr>
        <w:t>decisionmakers</w:t>
      </w:r>
      <w:proofErr w:type="spellEnd"/>
      <w:r w:rsidRPr="001C296D">
        <w:rPr>
          <w:sz w:val="16"/>
          <w:szCs w:val="12"/>
        </w:rPr>
        <w:t xml:space="preserve"> take into account in the national security domain.</w:t>
      </w:r>
    </w:p>
    <w:p w:rsidR="003F5283" w:rsidRPr="001C296D" w:rsidRDefault="003F5283" w:rsidP="003F5283">
      <w:pPr>
        <w:rPr>
          <w:sz w:val="16"/>
        </w:rPr>
      </w:pPr>
      <w:r w:rsidRPr="000D166F">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3F5283" w:rsidRPr="001C296D" w:rsidRDefault="003F5283" w:rsidP="003F5283">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3F5283" w:rsidRPr="001C296D" w:rsidRDefault="003F5283" w:rsidP="003F5283">
      <w:pPr>
        <w:rPr>
          <w:sz w:val="16"/>
          <w:szCs w:val="12"/>
        </w:rPr>
      </w:pPr>
      <w:r w:rsidRPr="001C296D">
        <w:rPr>
          <w:sz w:val="16"/>
          <w:szCs w:val="12"/>
        </w:rPr>
        <w:t xml:space="preserve">Finally, there are multiple layers of feedback that players receive prior to, during, and following the simulation to help them to gauge their effectiveness. The Socratic </w:t>
      </w:r>
      <w:proofErr w:type="gramStart"/>
      <w:r w:rsidRPr="001C296D">
        <w:rPr>
          <w:sz w:val="16"/>
          <w:szCs w:val="12"/>
        </w:rPr>
        <w:t>method</w:t>
      </w:r>
      <w:proofErr w:type="gramEnd"/>
      <w:r w:rsidRPr="001C296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3F5283" w:rsidRPr="001C296D" w:rsidRDefault="003F5283" w:rsidP="003F5283">
      <w:pPr>
        <w:rPr>
          <w:sz w:val="16"/>
          <w:szCs w:val="12"/>
        </w:rPr>
      </w:pPr>
      <w:r w:rsidRPr="001C296D">
        <w:rPr>
          <w:sz w:val="16"/>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w:t>
      </w:r>
      <w:r w:rsidRPr="001C296D">
        <w:rPr>
          <w:sz w:val="16"/>
          <w:szCs w:val="12"/>
        </w:rPr>
        <w:lastRenderedPageBreak/>
        <w:t>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3F5283" w:rsidRPr="001C296D" w:rsidRDefault="003F5283" w:rsidP="003F5283">
      <w:pPr>
        <w:rPr>
          <w:sz w:val="16"/>
          <w:szCs w:val="12"/>
        </w:rPr>
      </w:pPr>
      <w:r w:rsidRPr="001C296D">
        <w:rPr>
          <w:sz w:val="16"/>
          <w:szCs w:val="12"/>
        </w:rPr>
        <w:t>B. Substantive Areas: Interstices and Threats</w:t>
      </w:r>
    </w:p>
    <w:p w:rsidR="003F5283" w:rsidRPr="001C296D" w:rsidRDefault="003F5283" w:rsidP="003F5283">
      <w:pPr>
        <w:rPr>
          <w:sz w:val="16"/>
        </w:rPr>
      </w:pPr>
      <w:r w:rsidRPr="00264E4C">
        <w:rPr>
          <w:rStyle w:val="StyleBoldUnderline"/>
        </w:rPr>
        <w:t>As a substantive matter</w:t>
      </w:r>
      <w:r w:rsidRPr="001C296D">
        <w:rPr>
          <w:sz w:val="16"/>
        </w:rPr>
        <w:t xml:space="preserve">, NSL </w:t>
      </w:r>
      <w:proofErr w:type="spellStart"/>
      <w:r w:rsidRPr="00264E4C">
        <w:rPr>
          <w:rStyle w:val="StyleBoldUnderline"/>
        </w:rPr>
        <w:t>Sim</w:t>
      </w:r>
      <w:proofErr w:type="spellEnd"/>
      <w:r w:rsidRPr="001C296D">
        <w:rPr>
          <w:sz w:val="16"/>
        </w:rPr>
        <w:t xml:space="preserve"> 2.0 is designed to take account of areas of the law central to national security. It </w:t>
      </w:r>
      <w:r w:rsidRPr="000D166F">
        <w:rPr>
          <w:rStyle w:val="StyleBoldUnderline"/>
          <w:highlight w:val="yellow"/>
        </w:rPr>
        <w:t xml:space="preserve">focuses on </w:t>
      </w:r>
      <w:r w:rsidRPr="000D166F">
        <w:rPr>
          <w:rStyle w:val="Emphasis"/>
          <w:highlight w:val="yellow"/>
        </w:rPr>
        <w:t>specific authorities</w:t>
      </w:r>
      <w:r w:rsidRPr="001C296D">
        <w:rPr>
          <w:sz w:val="16"/>
        </w:rPr>
        <w:t xml:space="preserve"> that may be brought to bear in the course of a crisis. </w:t>
      </w:r>
      <w:r w:rsidRPr="000D166F">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C296D">
        <w:rPr>
          <w:sz w:val="16"/>
        </w:rPr>
        <w:t>cyberterrorism</w:t>
      </w:r>
      <w:proofErr w:type="spellEnd"/>
      <w:r w:rsidRPr="001C296D">
        <w:rPr>
          <w:sz w:val="16"/>
        </w:rPr>
        <w:t xml:space="preserve">. </w:t>
      </w:r>
      <w:r w:rsidRPr="000D166F">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0D166F">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1C296D">
        <w:rPr>
          <w:sz w:val="16"/>
        </w:rPr>
        <w:t>comitatus</w:t>
      </w:r>
      <w:proofErr w:type="spellEnd"/>
      <w:r w:rsidRPr="001C296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3F5283" w:rsidRPr="001C296D" w:rsidRDefault="003F5283" w:rsidP="003F5283">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3F5283" w:rsidRPr="001C296D" w:rsidRDefault="003F5283" w:rsidP="003F5283">
      <w:pPr>
        <w:rPr>
          <w:sz w:val="16"/>
          <w:szCs w:val="12"/>
        </w:rPr>
      </w:pPr>
      <w:r w:rsidRPr="001C296D">
        <w:rPr>
          <w:sz w:val="16"/>
          <w:szCs w:val="12"/>
        </w:rPr>
        <w:t xml:space="preserve">For the biological weapons and pandemic disease emphasis, for example, one narrative might relate to the presentation of a patient suspected of carrying </w:t>
      </w:r>
      <w:proofErr w:type="spellStart"/>
      <w:r w:rsidRPr="001C296D">
        <w:rPr>
          <w:sz w:val="16"/>
          <w:szCs w:val="12"/>
        </w:rPr>
        <w:t>yersinia</w:t>
      </w:r>
      <w:proofErr w:type="spellEnd"/>
      <w:r w:rsidRPr="001C296D">
        <w:rPr>
          <w:sz w:val="16"/>
          <w:szCs w:val="12"/>
        </w:rPr>
        <w:t xml:space="preserve"> </w:t>
      </w:r>
      <w:proofErr w:type="spellStart"/>
      <w:r w:rsidRPr="001C296D">
        <w:rPr>
          <w:sz w:val="16"/>
          <w:szCs w:val="12"/>
        </w:rPr>
        <w:t>pestis</w:t>
      </w:r>
      <w:proofErr w:type="spellEnd"/>
      <w:r w:rsidRPr="001C296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3F5283" w:rsidRPr="001C296D" w:rsidRDefault="003F5283" w:rsidP="003F5283">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3F5283" w:rsidRPr="001C296D" w:rsidRDefault="003F5283" w:rsidP="003F5283">
      <w:pPr>
        <w:rPr>
          <w:sz w:val="16"/>
          <w:szCs w:val="12"/>
        </w:rPr>
      </w:pPr>
      <w:r w:rsidRPr="001C296D">
        <w:rPr>
          <w:sz w:val="16"/>
          <w:szCs w:val="12"/>
        </w:rPr>
        <w:t>C. How It Works</w:t>
      </w:r>
    </w:p>
    <w:p w:rsidR="003F5283" w:rsidRPr="001C296D" w:rsidRDefault="003F5283" w:rsidP="003F5283">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3F5283" w:rsidRPr="001C296D" w:rsidRDefault="003F5283" w:rsidP="003F5283">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3F5283" w:rsidRPr="001C296D" w:rsidRDefault="003F5283" w:rsidP="003F5283">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3F5283" w:rsidRPr="001C296D" w:rsidRDefault="003F5283" w:rsidP="003F5283">
      <w:pPr>
        <w:rPr>
          <w:sz w:val="16"/>
          <w:szCs w:val="12"/>
        </w:rPr>
      </w:pPr>
      <w:r w:rsidRPr="001C296D">
        <w:rPr>
          <w:sz w:val="16"/>
          <w:szCs w:val="12"/>
        </w:rPr>
        <w:t xml:space="preserve">The third (or fourth) day of play takes place entirely at Georgetown Law. A special room is constructed for meetings between the President and principals, in the form of either the National Security Council or the Homeland Security Council, with breakout rooms </w:t>
      </w:r>
      <w:r w:rsidRPr="001C296D">
        <w:rPr>
          <w:sz w:val="16"/>
          <w:szCs w:val="12"/>
        </w:rPr>
        <w:lastRenderedPageBreak/>
        <w:t>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3F5283" w:rsidRPr="001C296D" w:rsidRDefault="003F5283" w:rsidP="003F5283">
      <w:pPr>
        <w:rPr>
          <w:sz w:val="16"/>
          <w:szCs w:val="12"/>
        </w:rPr>
      </w:pPr>
      <w:r w:rsidRPr="001C296D">
        <w:rPr>
          <w:sz w:val="16"/>
          <w:szCs w:val="12"/>
        </w:rPr>
        <w:t xml:space="preserve">As the storylines unfold, the Control Team takes on a variety of roles, such as that of the President, Vice President, </w:t>
      </w:r>
      <w:proofErr w:type="gramStart"/>
      <w:r w:rsidRPr="001C296D">
        <w:rPr>
          <w:sz w:val="16"/>
          <w:szCs w:val="12"/>
        </w:rPr>
        <w:t>President’s</w:t>
      </w:r>
      <w:proofErr w:type="gramEnd"/>
      <w:r w:rsidRPr="001C296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3F5283" w:rsidRPr="001C296D" w:rsidRDefault="003F5283" w:rsidP="003F5283">
      <w:pPr>
        <w:rPr>
          <w:sz w:val="16"/>
          <w:szCs w:val="12"/>
        </w:rPr>
      </w:pPr>
      <w:r w:rsidRPr="001C296D">
        <w:rPr>
          <w:sz w:val="16"/>
          <w:szCs w:val="12"/>
        </w:rPr>
        <w:t xml:space="preserve">At the end of the day, the exercise terminates and an immediate </w:t>
      </w:r>
      <w:proofErr w:type="spellStart"/>
      <w:r w:rsidRPr="001C296D">
        <w:rPr>
          <w:sz w:val="16"/>
          <w:szCs w:val="12"/>
        </w:rPr>
        <w:t>hotwash</w:t>
      </w:r>
      <w:proofErr w:type="spellEnd"/>
      <w:r w:rsidRPr="001C296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3F5283" w:rsidRPr="001C296D" w:rsidRDefault="003F5283" w:rsidP="003F5283">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3F5283" w:rsidRPr="001C296D" w:rsidRDefault="003F5283" w:rsidP="003F5283">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3F5283" w:rsidRPr="001C296D" w:rsidRDefault="003F5283" w:rsidP="003F5283">
      <w:pPr>
        <w:rPr>
          <w:sz w:val="16"/>
          <w:szCs w:val="12"/>
        </w:rPr>
      </w:pPr>
      <w:r w:rsidRPr="001C296D">
        <w:rPr>
          <w:sz w:val="16"/>
          <w:szCs w:val="12"/>
        </w:rPr>
        <w:t>CONCLUSION</w:t>
      </w:r>
    </w:p>
    <w:p w:rsidR="003F5283" w:rsidRPr="001C296D" w:rsidRDefault="003F5283" w:rsidP="003F5283">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3F5283" w:rsidRPr="001C296D" w:rsidRDefault="003F5283" w:rsidP="003F5283">
      <w:pPr>
        <w:rPr>
          <w:sz w:val="16"/>
        </w:rPr>
      </w:pPr>
      <w:r w:rsidRPr="000D166F">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0D166F">
        <w:rPr>
          <w:rStyle w:val="StyleBoldUnderline"/>
          <w:b/>
          <w:highlight w:val="yellow"/>
        </w:rPr>
        <w:t>appears ill-suited to address the concerns raised</w:t>
      </w:r>
      <w:r w:rsidRPr="001C296D">
        <w:rPr>
          <w:sz w:val="16"/>
        </w:rPr>
        <w:t xml:space="preserve"> in the current conversation. </w:t>
      </w:r>
      <w:r w:rsidRPr="000D166F">
        <w:rPr>
          <w:rStyle w:val="StyleBoldUnderline"/>
          <w:b/>
          <w:highlight w:val="yellow"/>
        </w:rPr>
        <w:t>Instead of looking at law across the board, greater insight can be gleaned by looking at</w:t>
      </w:r>
      <w:r w:rsidRPr="001C296D">
        <w:rPr>
          <w:sz w:val="16"/>
        </w:rPr>
        <w:t xml:space="preserve"> the </w:t>
      </w:r>
      <w:r w:rsidRPr="000D166F">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3F5283" w:rsidRPr="001C296D" w:rsidRDefault="003F5283" w:rsidP="003F5283">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3F5283" w:rsidRPr="001C296D" w:rsidRDefault="003F5283" w:rsidP="003F5283">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0D166F">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0D166F">
        <w:rPr>
          <w:rStyle w:val="StyleBoldUnderline"/>
          <w:b/>
          <w:highlight w:val="yellow"/>
        </w:rPr>
        <w:t>provide an important way forward</w:t>
      </w:r>
      <w:r w:rsidRPr="001C296D">
        <w:rPr>
          <w:sz w:val="16"/>
        </w:rPr>
        <w:t xml:space="preserve">. Such </w:t>
      </w:r>
      <w:r w:rsidRPr="000D166F">
        <w:rPr>
          <w:rStyle w:val="StyleBoldUnderline"/>
          <w:b/>
          <w:highlight w:val="yellow"/>
        </w:rPr>
        <w:t>simulations</w:t>
      </w:r>
      <w:r w:rsidRPr="001C296D">
        <w:rPr>
          <w:sz w:val="16"/>
        </w:rPr>
        <w:t xml:space="preserve"> also </w:t>
      </w:r>
      <w:r w:rsidRPr="000D166F">
        <w:rPr>
          <w:rStyle w:val="StyleBoldUnderline"/>
          <w:b/>
          <w:highlight w:val="yellow"/>
        </w:rPr>
        <w:t>cure shortcomings in other areas of experiential education</w:t>
      </w:r>
      <w:r w:rsidRPr="001C296D">
        <w:rPr>
          <w:sz w:val="16"/>
        </w:rPr>
        <w:t>, such as clinics and moot court.</w:t>
      </w:r>
    </w:p>
    <w:p w:rsidR="003F5283" w:rsidRPr="001C296D" w:rsidRDefault="003F5283" w:rsidP="003F5283">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w:t>
      </w:r>
      <w:proofErr w:type="spellStart"/>
      <w:r w:rsidRPr="001C296D">
        <w:rPr>
          <w:sz w:val="16"/>
        </w:rPr>
        <w:t>Sim</w:t>
      </w:r>
      <w:proofErr w:type="spellEnd"/>
      <w:r w:rsidRPr="001C296D">
        <w:rPr>
          <w:sz w:val="16"/>
        </w:rPr>
        <w:t xml:space="preserve">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0D166F">
        <w:rPr>
          <w:rStyle w:val="StyleBoldUnderline"/>
          <w:b/>
          <w:highlight w:val="yellow"/>
        </w:rPr>
        <w:t xml:space="preserve">to engage students in a multi-day exercise, in which </w:t>
      </w:r>
      <w:r w:rsidRPr="000D166F">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3F5283" w:rsidRPr="001C296D" w:rsidRDefault="003F5283" w:rsidP="003F5283">
      <w:pPr>
        <w:rPr>
          <w:sz w:val="16"/>
        </w:rPr>
      </w:pPr>
    </w:p>
    <w:p w:rsidR="003F5283" w:rsidRDefault="003F5283" w:rsidP="003F5283">
      <w:pPr>
        <w:pStyle w:val="Analytic"/>
      </w:pPr>
    </w:p>
    <w:p w:rsidR="003F5283" w:rsidRDefault="003F5283" w:rsidP="003F5283"/>
    <w:p w:rsidR="003F5283" w:rsidRPr="0011332E" w:rsidRDefault="003F5283" w:rsidP="003F5283">
      <w:pPr>
        <w:pStyle w:val="Tag2"/>
      </w:pPr>
      <w:r w:rsidRPr="0011332E">
        <w:lastRenderedPageBreak/>
        <w:t xml:space="preserve">The alt’s </w:t>
      </w:r>
      <w:proofErr w:type="spellStart"/>
      <w:r w:rsidRPr="0011332E">
        <w:t>pacificism</w:t>
      </w:r>
      <w:proofErr w:type="spellEnd"/>
      <w:r w:rsidRPr="0011332E">
        <w:t xml:space="preserve"> lets injustice go unstopped – we can acknowledge that all violence is tragic while still recognizing that it’s necessary in some instances</w:t>
      </w:r>
    </w:p>
    <w:p w:rsidR="003F5283" w:rsidRDefault="003F5283" w:rsidP="003F5283">
      <w:r w:rsidRPr="00D64D7C">
        <w:t xml:space="preserve">Debra </w:t>
      </w:r>
      <w:proofErr w:type="spellStart"/>
      <w:r w:rsidRPr="006F7C63">
        <w:rPr>
          <w:rStyle w:val="CitationChar"/>
        </w:rPr>
        <w:t>Bergoffen</w:t>
      </w:r>
      <w:proofErr w:type="spellEnd"/>
      <w:r w:rsidRPr="00D64D7C">
        <w:t xml:space="preserve">, Professor of Philosophy and a member of the Women's Studies and Cultural Studies programs at George Mason University, </w:t>
      </w:r>
      <w:proofErr w:type="gramStart"/>
      <w:r w:rsidRPr="00D64D7C">
        <w:t>Spring</w:t>
      </w:r>
      <w:proofErr w:type="gramEnd"/>
      <w:r w:rsidRPr="00D64D7C">
        <w:t xml:space="preserve"> 20</w:t>
      </w:r>
      <w:r w:rsidRPr="006F7C63">
        <w:rPr>
          <w:rStyle w:val="CitationChar"/>
        </w:rPr>
        <w:t>08</w:t>
      </w:r>
      <w:r w:rsidRPr="00D64D7C">
        <w:t xml:space="preserve">, The Just War Tradition: Translating the Ethics of Human Dignity into Political Practices, </w:t>
      </w:r>
      <w:proofErr w:type="spellStart"/>
      <w:r w:rsidRPr="00D64D7C">
        <w:t>Hypatia</w:t>
      </w:r>
      <w:proofErr w:type="spellEnd"/>
      <w:r w:rsidRPr="00D64D7C">
        <w:t xml:space="preserve"> Volume 23, Number 2</w:t>
      </w:r>
    </w:p>
    <w:p w:rsidR="003F5283" w:rsidRDefault="003F5283" w:rsidP="003F5283">
      <w:pPr>
        <w:tabs>
          <w:tab w:val="left" w:pos="4680"/>
        </w:tabs>
      </w:pPr>
      <w:r>
        <w:tab/>
      </w:r>
    </w:p>
    <w:p w:rsidR="003F5283" w:rsidRPr="002949F6" w:rsidRDefault="003F5283" w:rsidP="003F5283">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3F5283" w:rsidRPr="002949F6" w:rsidRDefault="003F5283" w:rsidP="003F5283">
      <w:proofErr w:type="spellStart"/>
      <w:r w:rsidRPr="002949F6">
        <w:t>Twentiethand</w:t>
      </w:r>
      <w:proofErr w:type="spellEnd"/>
      <w:r w:rsidRPr="002949F6">
        <w:t xml:space="preserve">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3F5283" w:rsidRPr="002949F6" w:rsidRDefault="003F5283" w:rsidP="003F5283">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0D166F">
        <w:rPr>
          <w:b/>
          <w:highlight w:val="yellow"/>
          <w:u w:val="single"/>
        </w:rPr>
        <w:t>this century</w:t>
      </w:r>
      <w:r w:rsidRPr="006465DB">
        <w:rPr>
          <w:b/>
          <w:u w:val="single"/>
        </w:rPr>
        <w:t xml:space="preserve"> has </w:t>
      </w:r>
      <w:r w:rsidRPr="000D166F">
        <w:rPr>
          <w:b/>
          <w:highlight w:val="yellow"/>
          <w:u w:val="single"/>
        </w:rPr>
        <w:t>made it</w:t>
      </w:r>
      <w:r w:rsidRPr="006465DB">
        <w:rPr>
          <w:b/>
          <w:u w:val="single"/>
        </w:rPr>
        <w:t xml:space="preserve"> increasingly </w:t>
      </w:r>
      <w:r w:rsidRPr="000D166F">
        <w:rPr>
          <w:b/>
          <w:highlight w:val="yellow"/>
          <w:u w:val="single"/>
        </w:rPr>
        <w:t>difficult for</w:t>
      </w:r>
      <w:r w:rsidRPr="006465DB">
        <w:rPr>
          <w:b/>
          <w:u w:val="single"/>
        </w:rPr>
        <w:t xml:space="preserve"> the </w:t>
      </w:r>
      <w:r w:rsidRPr="000D166F">
        <w:rPr>
          <w:b/>
          <w:highlight w:val="yellow"/>
          <w:u w:val="single"/>
        </w:rPr>
        <w:t>just war tradition to establish itself as a counterweight to the politics of violence</w:t>
      </w:r>
      <w:r w:rsidRPr="002949F6">
        <w:t>.</w:t>
      </w:r>
    </w:p>
    <w:p w:rsidR="003F5283" w:rsidRPr="002949F6" w:rsidRDefault="003F5283" w:rsidP="003F5283">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3F5283" w:rsidRPr="002949F6" w:rsidRDefault="003F5283" w:rsidP="003F5283">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0D166F">
        <w:rPr>
          <w:highlight w:val="yellow"/>
          <w:u w:val="single"/>
        </w:rPr>
        <w:t>despite the antipathy between current technologies</w:t>
      </w:r>
      <w:r w:rsidRPr="006465DB">
        <w:rPr>
          <w:u w:val="single"/>
        </w:rPr>
        <w:t xml:space="preserve"> and ideologies </w:t>
      </w:r>
      <w:r w:rsidRPr="000D166F">
        <w:rPr>
          <w:highlight w:val="yellow"/>
          <w:u w:val="single"/>
        </w:rPr>
        <w:t>of war and the principles of just war</w:t>
      </w:r>
      <w:r w:rsidRPr="006465DB">
        <w:rPr>
          <w:u w:val="single"/>
        </w:rPr>
        <w:t xml:space="preserve"> doctrines, </w:t>
      </w:r>
      <w:r w:rsidRPr="000D166F">
        <w:rPr>
          <w:b/>
          <w:highlight w:val="yellow"/>
          <w:u w:val="single"/>
        </w:rPr>
        <w:t>the</w:t>
      </w:r>
      <w:r w:rsidRPr="006465DB">
        <w:rPr>
          <w:b/>
          <w:u w:val="single"/>
        </w:rPr>
        <w:t xml:space="preserve"> just war </w:t>
      </w:r>
      <w:r w:rsidRPr="000D166F">
        <w:rPr>
          <w:b/>
          <w:highlight w:val="yellow"/>
          <w:u w:val="single"/>
        </w:rPr>
        <w:t>insistence that</w:t>
      </w:r>
      <w:r w:rsidRPr="006465DB">
        <w:rPr>
          <w:b/>
          <w:u w:val="single"/>
        </w:rPr>
        <w:t xml:space="preserve"> the </w:t>
      </w:r>
      <w:r w:rsidRPr="000D166F">
        <w:rPr>
          <w:b/>
          <w:highlight w:val="yellow"/>
          <w:u w:val="single"/>
        </w:rPr>
        <w:t>political and moral worlds are tethered remains relevant</w:t>
      </w:r>
      <w:r w:rsidRPr="002949F6">
        <w:t>.</w:t>
      </w:r>
    </w:p>
    <w:p w:rsidR="003F5283" w:rsidRPr="002949F6" w:rsidRDefault="003F5283" w:rsidP="003F5283">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3F5283" w:rsidRPr="002949F6" w:rsidRDefault="003F5283" w:rsidP="003F5283">
      <w:r w:rsidRPr="002949F6">
        <w:t xml:space="preserve">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t>
      </w:r>
      <w:proofErr w:type="gramStart"/>
      <w:r w:rsidRPr="002949F6">
        <w:t>war,</w:t>
      </w:r>
      <w:proofErr w:type="gramEnd"/>
      <w:r w:rsidRPr="002949F6">
        <w:t xml:space="preserve">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3F5283" w:rsidRPr="002949F6" w:rsidRDefault="003F5283" w:rsidP="003F5283">
      <w:r w:rsidRPr="002949F6">
        <w:lastRenderedPageBreak/>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3F5283" w:rsidRPr="002949F6" w:rsidRDefault="003F5283" w:rsidP="003F5283">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3F5283" w:rsidRPr="002949F6" w:rsidRDefault="003F5283" w:rsidP="003F5283">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w:t>
      </w:r>
      <w:proofErr w:type="spellStart"/>
      <w:r w:rsidRPr="002949F6">
        <w:t>Pacificists</w:t>
      </w:r>
      <w:proofErr w:type="spellEnd"/>
      <w:r w:rsidRPr="002949F6">
        <w:t xml:space="preserve"> argue that it renders all recourse to war unjustifiable. </w:t>
      </w:r>
      <w:r w:rsidRPr="000D166F">
        <w:rPr>
          <w:highlight w:val="yellow"/>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0D166F">
        <w:rPr>
          <w:b/>
          <w:highlight w:val="yellow"/>
          <w:u w:val="single"/>
        </w:rPr>
        <w:t>find</w:t>
      </w:r>
      <w:r w:rsidRPr="006465DB">
        <w:rPr>
          <w:b/>
          <w:u w:val="single"/>
        </w:rPr>
        <w:t xml:space="preserve"> that </w:t>
      </w:r>
      <w:r w:rsidRPr="000D166F">
        <w:rPr>
          <w:b/>
          <w:highlight w:val="yellow"/>
          <w:u w:val="single"/>
        </w:rPr>
        <w:t>rules of war</w:t>
      </w:r>
      <w:r w:rsidRPr="006465DB">
        <w:rPr>
          <w:b/>
          <w:u w:val="single"/>
        </w:rPr>
        <w:t xml:space="preserve"> have and </w:t>
      </w:r>
      <w:r w:rsidRPr="000D166F">
        <w:rPr>
          <w:b/>
          <w:highlight w:val="yellow"/>
          <w:u w:val="single"/>
        </w:rPr>
        <w:t>can be</w:t>
      </w:r>
      <w:r w:rsidRPr="006465DB">
        <w:rPr>
          <w:b/>
          <w:u w:val="single"/>
        </w:rPr>
        <w:t xml:space="preserve"> </w:t>
      </w:r>
      <w:r w:rsidRPr="000D166F">
        <w:rPr>
          <w:b/>
          <w:highlight w:val="yellow"/>
          <w:u w:val="single"/>
        </w:rPr>
        <w:t>observed, and</w:t>
      </w:r>
      <w:r w:rsidRPr="006465DB">
        <w:rPr>
          <w:b/>
          <w:u w:val="single"/>
        </w:rPr>
        <w:t xml:space="preserve"> that </w:t>
      </w:r>
      <w:r w:rsidRPr="000D166F">
        <w:rPr>
          <w:b/>
          <w:highlight w:val="yellow"/>
          <w:u w:val="single"/>
        </w:rPr>
        <w:t>our</w:t>
      </w:r>
      <w:r w:rsidRPr="006465DB">
        <w:rPr>
          <w:b/>
          <w:u w:val="single"/>
        </w:rPr>
        <w:t xml:space="preserve"> desires and</w:t>
      </w:r>
      <w:r w:rsidRPr="002949F6">
        <w:t xml:space="preserve"> [End Page 74] </w:t>
      </w:r>
      <w:r w:rsidRPr="000D166F">
        <w:rPr>
          <w:b/>
          <w:highlight w:val="yellow"/>
          <w:u w:val="single"/>
        </w:rPr>
        <w:t>behaviors are better accounted for by the</w:t>
      </w:r>
      <w:r w:rsidRPr="006465DB">
        <w:rPr>
          <w:b/>
          <w:u w:val="single"/>
        </w:rPr>
        <w:t xml:space="preserve"> ambiguous </w:t>
      </w:r>
      <w:r w:rsidRPr="000D166F">
        <w:rPr>
          <w:b/>
          <w:highlight w:val="yellow"/>
          <w:u w:val="single"/>
        </w:rPr>
        <w:t>logic of</w:t>
      </w:r>
      <w:r w:rsidRPr="006465DB">
        <w:rPr>
          <w:b/>
          <w:u w:val="single"/>
        </w:rPr>
        <w:t xml:space="preserve"> justice and </w:t>
      </w:r>
      <w:r w:rsidRPr="000D166F">
        <w:rPr>
          <w:b/>
          <w:highlight w:val="yellow"/>
          <w:u w:val="single"/>
        </w:rPr>
        <w:t>war than</w:t>
      </w:r>
      <w:r w:rsidRPr="006465DB">
        <w:rPr>
          <w:b/>
          <w:u w:val="single"/>
        </w:rPr>
        <w:t xml:space="preserve"> the </w:t>
      </w:r>
      <w:r w:rsidRPr="00E67B00">
        <w:rPr>
          <w:b/>
          <w:u w:val="single"/>
        </w:rPr>
        <w:t xml:space="preserve">clear-cut justice or </w:t>
      </w:r>
      <w:r w:rsidRPr="000D166F">
        <w:rPr>
          <w:b/>
          <w:highlight w:val="yellow"/>
          <w:u w:val="single"/>
        </w:rPr>
        <w:t>war logic of power-politics and pacifist advocates</w:t>
      </w:r>
      <w:r w:rsidRPr="002949F6">
        <w:t>.</w:t>
      </w:r>
    </w:p>
    <w:p w:rsidR="003F5283" w:rsidRPr="002949F6" w:rsidRDefault="003F5283" w:rsidP="003F5283">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0D166F">
        <w:rPr>
          <w:b/>
          <w:highlight w:val="yellow"/>
          <w:u w:val="single"/>
        </w:rPr>
        <w:t>realists and nonviolent</w:t>
      </w:r>
      <w:r w:rsidRPr="006465DB">
        <w:rPr>
          <w:b/>
          <w:u w:val="single"/>
        </w:rPr>
        <w:t xml:space="preserve"> </w:t>
      </w:r>
      <w:r w:rsidRPr="000D166F">
        <w:rPr>
          <w:b/>
          <w:highlight w:val="yellow"/>
          <w:u w:val="single"/>
        </w:rPr>
        <w:t>pacifists find</w:t>
      </w:r>
      <w:r w:rsidRPr="006465DB">
        <w:rPr>
          <w:b/>
          <w:u w:val="single"/>
        </w:rPr>
        <w:t xml:space="preserve"> the </w:t>
      </w:r>
      <w:r w:rsidRPr="000D166F">
        <w:rPr>
          <w:b/>
          <w:highlight w:val="yellow"/>
          <w:u w:val="single"/>
        </w:rPr>
        <w:t>demands of power politics</w:t>
      </w:r>
      <w:r w:rsidRPr="006465DB">
        <w:rPr>
          <w:b/>
          <w:u w:val="single"/>
        </w:rPr>
        <w:t xml:space="preserve"> radically </w:t>
      </w:r>
      <w:r w:rsidRPr="000D166F">
        <w:rPr>
          <w:b/>
          <w:highlight w:val="yellow"/>
          <w:u w:val="single"/>
        </w:rPr>
        <w:t>incompatible with</w:t>
      </w:r>
      <w:r w:rsidRPr="006465DB">
        <w:rPr>
          <w:b/>
          <w:u w:val="single"/>
        </w:rPr>
        <w:t xml:space="preserve"> the demands of </w:t>
      </w:r>
      <w:r w:rsidRPr="000D166F">
        <w:rPr>
          <w:b/>
          <w:highlight w:val="yellow"/>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0D166F">
        <w:rPr>
          <w:highlight w:val="yellow"/>
          <w:u w:val="single"/>
        </w:rPr>
        <w:t>the just war tradition</w:t>
      </w:r>
      <w:r w:rsidRPr="0000255C">
        <w:rPr>
          <w:u w:val="single"/>
        </w:rPr>
        <w:t xml:space="preserve"> that </w:t>
      </w:r>
      <w:r w:rsidRPr="000D166F">
        <w:rPr>
          <w:highlight w:val="yellow"/>
          <w:u w:val="single"/>
        </w:rPr>
        <w:t>constitutes</w:t>
      </w:r>
      <w:r w:rsidRPr="0000255C">
        <w:rPr>
          <w:u w:val="single"/>
        </w:rPr>
        <w:t xml:space="preserve"> its </w:t>
      </w:r>
      <w:r w:rsidRPr="000D166F">
        <w:rPr>
          <w:highlight w:val="yellow"/>
          <w:u w:val="single"/>
        </w:rPr>
        <w:t>value for the feminist pursuit of global justice</w:t>
      </w:r>
      <w:r w:rsidRPr="0000255C">
        <w:rPr>
          <w:u w:val="single"/>
        </w:rPr>
        <w:t xml:space="preserve">; for in invoking the utopian imagination and yoking the realities of violence to the demands for justice, </w:t>
      </w:r>
      <w:r w:rsidRPr="000D166F">
        <w:rPr>
          <w:b/>
          <w:highlight w:val="yellow"/>
          <w:u w:val="single"/>
        </w:rPr>
        <w:t>it puts injustice on trial within</w:t>
      </w:r>
      <w:r w:rsidRPr="0000255C">
        <w:rPr>
          <w:b/>
          <w:u w:val="single"/>
        </w:rPr>
        <w:t xml:space="preserve"> the context of </w:t>
      </w:r>
      <w:r w:rsidRPr="000D166F">
        <w:rPr>
          <w:b/>
          <w:highlight w:val="yellow"/>
          <w:u w:val="single"/>
        </w:rPr>
        <w:t>the dialectics of power politics</w:t>
      </w:r>
      <w:r w:rsidRPr="000D166F">
        <w:rPr>
          <w:highlight w:val="yellow"/>
        </w:rPr>
        <w:t>.</w:t>
      </w:r>
      <w:r w:rsidRPr="002949F6">
        <w:t xml:space="preserve"> </w:t>
      </w:r>
      <w:r w:rsidRPr="0000255C">
        <w:rPr>
          <w:b/>
          <w:u w:val="single"/>
        </w:rPr>
        <w:t xml:space="preserve">The ambiguity of </w:t>
      </w:r>
      <w:r w:rsidRPr="000D166F">
        <w:rPr>
          <w:b/>
          <w:highlight w:val="yellow"/>
          <w:u w:val="single"/>
        </w:rPr>
        <w:t>the</w:t>
      </w:r>
      <w:r w:rsidRPr="0000255C">
        <w:rPr>
          <w:b/>
          <w:u w:val="single"/>
        </w:rPr>
        <w:t xml:space="preserve"> just war </w:t>
      </w:r>
      <w:r w:rsidRPr="000D166F">
        <w:rPr>
          <w:b/>
          <w:highlight w:val="yellow"/>
          <w:u w:val="single"/>
        </w:rPr>
        <w:t>tradition signals</w:t>
      </w:r>
      <w:r w:rsidRPr="0000255C">
        <w:rPr>
          <w:b/>
          <w:u w:val="single"/>
        </w:rPr>
        <w:t xml:space="preserve"> its </w:t>
      </w:r>
      <w:r w:rsidRPr="000D166F">
        <w:rPr>
          <w:b/>
          <w:highlight w:val="yellow"/>
          <w:u w:val="single"/>
        </w:rPr>
        <w:t>commitment to the</w:t>
      </w:r>
      <w:r w:rsidRPr="0000255C">
        <w:rPr>
          <w:b/>
          <w:u w:val="single"/>
        </w:rPr>
        <w:t xml:space="preserve"> </w:t>
      </w:r>
      <w:r w:rsidRPr="000D166F">
        <w:rPr>
          <w:b/>
          <w:highlight w:val="yellow"/>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0D166F">
        <w:rPr>
          <w:rStyle w:val="Emphasis"/>
          <w:highlight w:val="yellow"/>
        </w:rPr>
        <w:t>to translate moral discourses into</w:t>
      </w:r>
      <w:r w:rsidRPr="002949F6">
        <w:t xml:space="preserve"> (imperfect) </w:t>
      </w:r>
      <w:r w:rsidRPr="000D166F">
        <w:rPr>
          <w:rStyle w:val="Emphasis"/>
          <w:highlight w:val="yellow"/>
        </w:rPr>
        <w:t>political strategies</w:t>
      </w:r>
      <w:r w:rsidRPr="000D166F">
        <w:rPr>
          <w:highlight w:val="yellow"/>
        </w:rPr>
        <w:t>.</w:t>
      </w:r>
    </w:p>
    <w:p w:rsidR="003F5283" w:rsidRPr="002949F6" w:rsidRDefault="003F5283" w:rsidP="003F5283">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0D166F">
        <w:rPr>
          <w:b/>
          <w:highlight w:val="yellow"/>
          <w:u w:val="single"/>
        </w:rPr>
        <w:t>When injustice cannot be rectified in any other way</w:t>
      </w:r>
      <w:r w:rsidRPr="0000255C">
        <w:rPr>
          <w:b/>
          <w:u w:val="single"/>
        </w:rPr>
        <w:t xml:space="preserve">, the resort to </w:t>
      </w:r>
      <w:r w:rsidRPr="000D166F">
        <w:rPr>
          <w:b/>
          <w:highlight w:val="yellow"/>
          <w:u w:val="single"/>
        </w:rPr>
        <w:t>violence is justified</w:t>
      </w:r>
      <w:r w:rsidRPr="002949F6">
        <w:t xml:space="preserve">. As justified, however, it remains tragic. Beauvoir's concept of the tragic here is crucial; for it </w:t>
      </w:r>
      <w:r w:rsidRPr="002949F6">
        <w:lastRenderedPageBreak/>
        <w:t xml:space="preserve">stops the logic of justified war from sliding into a doctrine of (self-) righteous, absolute war. Though The Second Sex is notable for its refusal to include violent revolution in the arsenal of </w:t>
      </w:r>
      <w:proofErr w:type="spellStart"/>
      <w:r w:rsidRPr="002949F6">
        <w:t>liberatory</w:t>
      </w:r>
      <w:proofErr w:type="spellEnd"/>
      <w:r w:rsidRPr="002949F6">
        <w:t xml:space="preserve"> strategies to be taken up by women, it nowhere calls upon women to renounce violence. Further, when Beauvoir discusses the </w:t>
      </w:r>
      <w:proofErr w:type="spellStart"/>
      <w:r w:rsidRPr="002949F6">
        <w:t>liberatory</w:t>
      </w:r>
      <w:proofErr w:type="spellEnd"/>
      <w:r w:rsidRPr="002949F6">
        <w:t xml:space="preserve">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3F5283" w:rsidRDefault="003F5283" w:rsidP="003F5283">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proofErr w:type="gramStart"/>
      <w:r w:rsidRPr="004E69DB">
        <w:rPr>
          <w:b/>
          <w:u w:val="single"/>
        </w:rPr>
        <w:t>However</w:t>
      </w:r>
      <w:r w:rsidRPr="0000255C">
        <w:rPr>
          <w:b/>
          <w:u w:val="single"/>
        </w:rPr>
        <w:t xml:space="preserve"> legitimate the cause, </w:t>
      </w:r>
      <w:r w:rsidRPr="000D166F">
        <w:rPr>
          <w:b/>
          <w:highlight w:val="yellow"/>
          <w:u w:val="single"/>
        </w:rPr>
        <w:t>absolute war is never legitimated</w:t>
      </w:r>
      <w:r w:rsidRPr="002949F6">
        <w:t>.</w:t>
      </w:r>
      <w:proofErr w:type="gramEnd"/>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t>.</w:t>
      </w:r>
    </w:p>
    <w:p w:rsidR="003F5283" w:rsidRPr="007B2E53" w:rsidRDefault="003F5283" w:rsidP="003F5283"/>
    <w:p w:rsidR="003F5283" w:rsidRPr="007B2E53" w:rsidRDefault="003F5283" w:rsidP="003F5283">
      <w:pPr>
        <w:rPr>
          <w:rFonts w:eastAsia="Times New Roman"/>
          <w:b/>
          <w:bCs/>
          <w:iCs/>
          <w:sz w:val="24"/>
          <w:szCs w:val="24"/>
          <w:lang w:eastAsia="ja-JP"/>
        </w:rPr>
      </w:pPr>
      <w:r w:rsidRPr="007B2E53">
        <w:rPr>
          <w:rFonts w:eastAsia="Times New Roman"/>
          <w:b/>
          <w:bCs/>
          <w:iCs/>
          <w:sz w:val="24"/>
          <w:szCs w:val="24"/>
          <w:lang w:eastAsia="ja-JP"/>
        </w:rPr>
        <w:t xml:space="preserve">Perm </w:t>
      </w:r>
      <w:proofErr w:type="gramStart"/>
      <w:r w:rsidRPr="007B2E53">
        <w:rPr>
          <w:rFonts w:eastAsia="Times New Roman"/>
          <w:b/>
          <w:bCs/>
          <w:iCs/>
          <w:sz w:val="24"/>
          <w:szCs w:val="24"/>
          <w:lang w:eastAsia="ja-JP"/>
        </w:rPr>
        <w:t>do</w:t>
      </w:r>
      <w:proofErr w:type="gramEnd"/>
      <w:r w:rsidRPr="007B2E53">
        <w:rPr>
          <w:rFonts w:eastAsia="Times New Roman"/>
          <w:b/>
          <w:bCs/>
          <w:iCs/>
          <w:sz w:val="24"/>
          <w:szCs w:val="24"/>
          <w:lang w:eastAsia="ja-JP"/>
        </w:rPr>
        <w:t xml:space="preserve"> the plan and all </w:t>
      </w:r>
      <w:proofErr w:type="spellStart"/>
      <w:r w:rsidRPr="007B2E53">
        <w:rPr>
          <w:rFonts w:eastAsia="Times New Roman"/>
          <w:b/>
          <w:bCs/>
          <w:iCs/>
          <w:sz w:val="24"/>
          <w:szCs w:val="24"/>
          <w:lang w:eastAsia="ja-JP"/>
        </w:rPr>
        <w:t>non mutually</w:t>
      </w:r>
      <w:proofErr w:type="spellEnd"/>
      <w:r w:rsidRPr="007B2E53">
        <w:rPr>
          <w:rFonts w:eastAsia="Times New Roman"/>
          <w:b/>
          <w:bCs/>
          <w:iCs/>
          <w:sz w:val="24"/>
          <w:szCs w:val="24"/>
          <w:lang w:eastAsia="ja-JP"/>
        </w:rPr>
        <w:t xml:space="preserve"> exclusive parts of the alt</w:t>
      </w:r>
    </w:p>
    <w:p w:rsidR="003F5283" w:rsidRPr="007B2E53" w:rsidRDefault="003F5283" w:rsidP="003F5283"/>
    <w:p w:rsidR="003F5283" w:rsidRDefault="003F5283" w:rsidP="003F5283">
      <w:pPr>
        <w:pStyle w:val="Tag2"/>
      </w:pPr>
      <w:r>
        <w:t xml:space="preserve">Antagonism is inevitable in the international sphere only LOAC provides a high barrier to militarized solutions to those conflicts. The plan is </w:t>
      </w:r>
      <w:proofErr w:type="gramStart"/>
      <w:r>
        <w:t>key</w:t>
      </w:r>
      <w:proofErr w:type="gramEnd"/>
      <w:r>
        <w:t xml:space="preserve"> to give legal constraints meaning and prevent conflict escalation</w:t>
      </w:r>
    </w:p>
    <w:p w:rsidR="003F5283" w:rsidRPr="00AF0951" w:rsidRDefault="003F5283" w:rsidP="003F5283">
      <w:pPr>
        <w:rPr>
          <w:sz w:val="16"/>
        </w:rPr>
      </w:pPr>
      <w:proofErr w:type="spellStart"/>
      <w:r w:rsidRPr="00AF0951">
        <w:rPr>
          <w:rStyle w:val="StyleStyleBold12pt"/>
          <w:sz w:val="20"/>
        </w:rPr>
        <w:t>Luban</w:t>
      </w:r>
      <w:proofErr w:type="spellEnd"/>
      <w:r w:rsidRPr="00AF0951">
        <w:rPr>
          <w:rStyle w:val="StyleStyleBold12pt"/>
          <w:sz w:val="20"/>
        </w:rPr>
        <w:t xml:space="preserve"> ’13</w:t>
      </w:r>
      <w:r w:rsidRPr="00AF0951">
        <w:rPr>
          <w:sz w:val="16"/>
        </w:rPr>
        <w:t xml:space="preserve"> (David, University Professor in Law and Philosophy, Georgetown University Law Center, “Military Necessity and the Cultures of Military Law,” Leiden Journal of International Law, Volume 26, Issue 02, </w:t>
      </w:r>
      <w:proofErr w:type="spellStart"/>
      <w:r w:rsidRPr="00AF0951">
        <w:rPr>
          <w:sz w:val="16"/>
        </w:rPr>
        <w:t>pp</w:t>
      </w:r>
      <w:proofErr w:type="spellEnd"/>
      <w:r w:rsidRPr="00AF0951">
        <w:rPr>
          <w:sz w:val="16"/>
        </w:rPr>
        <w:t xml:space="preserve"> 315-349)</w:t>
      </w:r>
    </w:p>
    <w:p w:rsidR="003F5283" w:rsidRPr="00AF0951" w:rsidRDefault="003F5283" w:rsidP="003F5283">
      <w:pPr>
        <w:rPr>
          <w:sz w:val="16"/>
        </w:rPr>
      </w:pPr>
    </w:p>
    <w:p w:rsidR="003F5283" w:rsidRPr="00AF0951" w:rsidRDefault="003F5283" w:rsidP="003F5283">
      <w:pPr>
        <w:rPr>
          <w:u w:val="single"/>
        </w:rPr>
      </w:pPr>
      <w:r w:rsidRPr="00AF0951">
        <w:rPr>
          <w:u w:val="single"/>
        </w:rPr>
        <w:t xml:space="preserve">These arguments about military necessity are not meant as a ‘refutation’ of </w:t>
      </w:r>
      <w:r w:rsidRPr="00AF0951">
        <w:rPr>
          <w:sz w:val="16"/>
        </w:rPr>
        <w:t xml:space="preserve">the </w:t>
      </w:r>
      <w:r w:rsidRPr="00AF0951">
        <w:rPr>
          <w:u w:val="single"/>
        </w:rPr>
        <w:t>LOAC</w:t>
      </w:r>
      <w:r w:rsidRPr="00AF0951">
        <w:rPr>
          <w:sz w:val="16"/>
        </w:rPr>
        <w:t xml:space="preserve"> version of the laws of war or anything resembling it. </w:t>
      </w:r>
      <w:r w:rsidRPr="00AF0951">
        <w:rPr>
          <w:u w:val="single"/>
        </w:rPr>
        <w:t xml:space="preserve">That would be silly. </w:t>
      </w:r>
      <w:r w:rsidRPr="00AF0951">
        <w:rPr>
          <w:b/>
          <w:highlight w:val="yellow"/>
          <w:u w:val="single"/>
        </w:rPr>
        <w:t>Military necessities are real</w:t>
      </w:r>
      <w:r w:rsidRPr="00AF0951">
        <w:rPr>
          <w:highlight w:val="yellow"/>
          <w:u w:val="single"/>
        </w:rPr>
        <w:t>, and law will not make them go away</w:t>
      </w:r>
      <w:r w:rsidRPr="00AF0951">
        <w:rPr>
          <w:u w:val="single"/>
        </w:rPr>
        <w:t>.</w:t>
      </w:r>
      <w:r w:rsidRPr="00AF0951">
        <w:rPr>
          <w:sz w:val="16"/>
        </w:rPr>
        <w:t xml:space="preserve"> The same is true of the other elements of the LOAC vision. </w:t>
      </w:r>
      <w:r w:rsidRPr="00AF0951">
        <w:rPr>
          <w:u w:val="single"/>
        </w:rPr>
        <w:t xml:space="preserve">States may no longer be the sole sources of international law, but </w:t>
      </w:r>
      <w:r w:rsidRPr="00AF0951">
        <w:rPr>
          <w:highlight w:val="yellow"/>
          <w:u w:val="single"/>
        </w:rPr>
        <w:t xml:space="preserve">we live in a world of states, which </w:t>
      </w:r>
      <w:r w:rsidRPr="00AF0951">
        <w:rPr>
          <w:b/>
          <w:highlight w:val="yellow"/>
          <w:u w:val="single"/>
        </w:rPr>
        <w:t>remain the pre-eminent international lawmakers</w:t>
      </w:r>
      <w:r w:rsidRPr="00AF0951">
        <w:rPr>
          <w:sz w:val="16"/>
        </w:rPr>
        <w:t xml:space="preserve">. The laws of war must take the civilian point of view seriously, but it is still a long step from there to human rights. </w:t>
      </w:r>
      <w:r w:rsidRPr="00AF0951">
        <w:rPr>
          <w:u w:val="single"/>
        </w:rPr>
        <w:t xml:space="preserve">On all these points, </w:t>
      </w:r>
      <w:r w:rsidRPr="00AF0951">
        <w:rPr>
          <w:highlight w:val="yellow"/>
          <w:u w:val="single"/>
        </w:rPr>
        <w:t>humanitarian lawyers</w:t>
      </w:r>
      <w:r w:rsidRPr="00AF0951">
        <w:rPr>
          <w:u w:val="single"/>
        </w:rPr>
        <w:t xml:space="preserve"> who pretend otherwise </w:t>
      </w:r>
      <w:r w:rsidRPr="00AF0951">
        <w:rPr>
          <w:highlight w:val="yellow"/>
          <w:u w:val="single"/>
        </w:rPr>
        <w:t xml:space="preserve">are </w:t>
      </w:r>
      <w:r w:rsidRPr="00AF0951">
        <w:rPr>
          <w:rStyle w:val="Emphasis"/>
          <w:highlight w:val="yellow"/>
        </w:rPr>
        <w:t>fooling themselves</w:t>
      </w:r>
      <w:r w:rsidRPr="00AF0951">
        <w:rPr>
          <w:u w:val="single"/>
        </w:rPr>
        <w:t xml:space="preserve"> both legally and practically</w:t>
      </w:r>
      <w:r w:rsidRPr="00AF0951">
        <w:rPr>
          <w:sz w:val="16"/>
        </w:rPr>
        <w:t xml:space="preserve">. Legally, because the sources of law will not bear so much humanitarian weight, and practically because the only hope for the humanitarian project lies in militaries and military lawyers who believe in it and want to make it happen. </w:t>
      </w:r>
      <w:r w:rsidRPr="00AF0951">
        <w:rPr>
          <w:u w:val="single"/>
        </w:rPr>
        <w:t>Like it or not, the two legal cultures must live with each other, and that requires reasonableness,</w:t>
      </w:r>
      <w:r w:rsidRPr="00AF0951">
        <w:rPr>
          <w:sz w:val="16"/>
        </w:rPr>
        <w:t xml:space="preserve"> in the sense defined by John Rawls: </w:t>
      </w:r>
      <w:r w:rsidRPr="00AF0951">
        <w:rPr>
          <w:u w:val="single"/>
        </w:rPr>
        <w:t>a reciprocal desire for principles that could be accepted even by adherents of the other comprehensive view.</w:t>
      </w:r>
    </w:p>
    <w:p w:rsidR="003F5283" w:rsidRPr="00AF0951" w:rsidRDefault="003F5283" w:rsidP="003F5283">
      <w:pPr>
        <w:rPr>
          <w:sz w:val="16"/>
        </w:rPr>
      </w:pPr>
      <w:r w:rsidRPr="00AF0951">
        <w:rPr>
          <w:sz w:val="16"/>
        </w:rPr>
        <w:t xml:space="preserve">To illustrate with an example: </w:t>
      </w:r>
      <w:r w:rsidRPr="00AF0951">
        <w:rPr>
          <w:u w:val="single"/>
        </w:rPr>
        <w:t>Article 57 of AP I requires militaries to take all ‘feasible’ precautions to verify that their targets are legitimately military and to minimize civilian damage</w:t>
      </w:r>
      <w:r w:rsidRPr="00AF0951">
        <w:rPr>
          <w:sz w:val="16"/>
        </w:rPr>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3F5283" w:rsidRPr="00AF0951" w:rsidRDefault="003F5283" w:rsidP="003F5283">
      <w:pPr>
        <w:rPr>
          <w:sz w:val="16"/>
        </w:rPr>
      </w:pPr>
      <w:r w:rsidRPr="00AF0951">
        <w:rPr>
          <w:sz w:val="16"/>
        </w:rPr>
        <w:t xml:space="preserve">This conciliatory approach is not self-evident. </w:t>
      </w:r>
      <w:r w:rsidRPr="00AF0951">
        <w:rPr>
          <w:u w:val="single"/>
        </w:rPr>
        <w:t xml:space="preserve">In purely scientific pursuits, </w:t>
      </w:r>
      <w:r w:rsidRPr="00AF0951">
        <w:rPr>
          <w:highlight w:val="yellow"/>
          <w:u w:val="single"/>
        </w:rPr>
        <w:t>epistemologists offer powerful arguments that it is more rational</w:t>
      </w:r>
      <w:r w:rsidRPr="00AF0951">
        <w:rPr>
          <w:u w:val="single"/>
        </w:rPr>
        <w:t xml:space="preserve"> both for individual researchers and </w:t>
      </w:r>
      <w:r w:rsidRPr="00AF0951">
        <w:rPr>
          <w:highlight w:val="yellow"/>
          <w:u w:val="single"/>
        </w:rPr>
        <w:t>for the scientific community</w:t>
      </w:r>
      <w:r w:rsidRPr="00AF0951">
        <w:rPr>
          <w:u w:val="single"/>
        </w:rPr>
        <w:t xml:space="preserve"> at large </w:t>
      </w:r>
      <w:r w:rsidRPr="00AF0951">
        <w:rPr>
          <w:highlight w:val="yellow"/>
          <w:u w:val="single"/>
        </w:rPr>
        <w:t xml:space="preserve">if competing research </w:t>
      </w:r>
      <w:proofErr w:type="spellStart"/>
      <w:r w:rsidRPr="00AF0951">
        <w:rPr>
          <w:highlight w:val="yellow"/>
          <w:u w:val="single"/>
        </w:rPr>
        <w:t>programmes</w:t>
      </w:r>
      <w:proofErr w:type="spellEnd"/>
      <w:r w:rsidRPr="00AF0951">
        <w:rPr>
          <w:highlight w:val="yellow"/>
          <w:u w:val="single"/>
        </w:rPr>
        <w:t xml:space="preserve"> </w:t>
      </w:r>
      <w:r w:rsidRPr="00AF0951">
        <w:rPr>
          <w:b/>
          <w:highlight w:val="yellow"/>
          <w:u w:val="single"/>
        </w:rPr>
        <w:t>forcefully press their own agendas</w:t>
      </w:r>
      <w:r w:rsidRPr="00AF0951">
        <w:rPr>
          <w:highlight w:val="yellow"/>
          <w:u w:val="single"/>
        </w:rPr>
        <w:t xml:space="preserve">, even in cases when one </w:t>
      </w:r>
      <w:proofErr w:type="spellStart"/>
      <w:r w:rsidRPr="00AF0951">
        <w:rPr>
          <w:highlight w:val="yellow"/>
          <w:u w:val="single"/>
        </w:rPr>
        <w:t>programme</w:t>
      </w:r>
      <w:proofErr w:type="spellEnd"/>
      <w:r w:rsidRPr="00AF0951">
        <w:rPr>
          <w:highlight w:val="yellow"/>
          <w:u w:val="single"/>
        </w:rPr>
        <w:t xml:space="preserve"> is less likely than its rivals to be fruitful</w:t>
      </w:r>
      <w:r w:rsidRPr="00AF0951">
        <w:rPr>
          <w:sz w:val="16"/>
        </w:rPr>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3F5283" w:rsidRPr="00AF0951" w:rsidRDefault="003F5283" w:rsidP="003F5283">
      <w:pPr>
        <w:rPr>
          <w:sz w:val="16"/>
        </w:rPr>
      </w:pPr>
      <w:r w:rsidRPr="00AF0951">
        <w:rPr>
          <w:u w:val="single"/>
        </w:rPr>
        <w:t xml:space="preserve">The obvious difference is that </w:t>
      </w:r>
      <w:r w:rsidRPr="00AF0951">
        <w:rPr>
          <w:highlight w:val="yellow"/>
          <w:u w:val="single"/>
        </w:rPr>
        <w:t>lawyers</w:t>
      </w:r>
      <w:r w:rsidRPr="00AF0951">
        <w:rPr>
          <w:u w:val="single"/>
        </w:rPr>
        <w:t xml:space="preserve"> arguing about the interpretation of law are not pursuing hidden truths. They are not physicists hunting the Higgs boson</w:t>
      </w:r>
      <w:r w:rsidRPr="00AF0951">
        <w:rPr>
          <w:sz w:val="16"/>
        </w:rPr>
        <w:t xml:space="preserve"> or mathematicians vying for the </w:t>
      </w:r>
      <w:proofErr w:type="spellStart"/>
      <w:r w:rsidRPr="00AF0951">
        <w:rPr>
          <w:sz w:val="16"/>
        </w:rPr>
        <w:t>honour</w:t>
      </w:r>
      <w:proofErr w:type="spellEnd"/>
      <w:r w:rsidRPr="00AF0951">
        <w:rPr>
          <w:sz w:val="16"/>
        </w:rPr>
        <w:t xml:space="preserve"> of being first to solve a famous problem.102 </w:t>
      </w:r>
      <w:r w:rsidRPr="00AF0951">
        <w:rPr>
          <w:u w:val="single"/>
        </w:rPr>
        <w:t xml:space="preserve">They </w:t>
      </w:r>
      <w:r w:rsidRPr="00AF0951">
        <w:rPr>
          <w:highlight w:val="yellow"/>
          <w:u w:val="single"/>
        </w:rPr>
        <w:t xml:space="preserve">are </w:t>
      </w:r>
      <w:r w:rsidRPr="00AF0951">
        <w:rPr>
          <w:rStyle w:val="Emphasis"/>
          <w:highlight w:val="yellow"/>
        </w:rPr>
        <w:t>trying to give concrete meaning</w:t>
      </w:r>
      <w:r w:rsidRPr="00AF0951">
        <w:rPr>
          <w:u w:val="single"/>
        </w:rPr>
        <w:t xml:space="preserve"> to past lawmakers’ constructions</w:t>
      </w:r>
      <w:r w:rsidRPr="00AF0951">
        <w:rPr>
          <w:b/>
          <w:u w:val="single"/>
        </w:rPr>
        <w:t xml:space="preserve">, </w:t>
      </w:r>
      <w:r w:rsidRPr="00AF0951">
        <w:rPr>
          <w:b/>
          <w:highlight w:val="yellow"/>
          <w:u w:val="single"/>
        </w:rPr>
        <w:t xml:space="preserve">in order to impose </w:t>
      </w:r>
      <w:r w:rsidRPr="00AF0951">
        <w:rPr>
          <w:rStyle w:val="Emphasis"/>
          <w:highlight w:val="yellow"/>
        </w:rPr>
        <w:t>discipline on violence</w:t>
      </w:r>
      <w:r w:rsidRPr="00AF0951">
        <w:rPr>
          <w:b/>
          <w:u w:val="single"/>
        </w:rPr>
        <w:t xml:space="preserve"> when collectivities go to war.</w:t>
      </w:r>
      <w:r w:rsidRPr="00AF0951">
        <w:rPr>
          <w:sz w:val="16"/>
        </w:rPr>
        <w:t xml:space="preserve"> The obvious danger in an adversarial competition over who owns the law of war is one David Kennedy highlights: w</w:t>
      </w:r>
      <w:r w:rsidRPr="00AF0951">
        <w:rPr>
          <w:u w:val="single"/>
        </w:rPr>
        <w:t xml:space="preserve">hen legal interpretation turns into a political game, the players’ trust in each other's </w:t>
      </w:r>
      <w:proofErr w:type="spellStart"/>
      <w:r w:rsidRPr="00AF0951">
        <w:rPr>
          <w:u w:val="single"/>
        </w:rPr>
        <w:t>candour</w:t>
      </w:r>
      <w:proofErr w:type="spellEnd"/>
      <w:r w:rsidRPr="00AF0951">
        <w:rPr>
          <w:u w:val="single"/>
        </w:rPr>
        <w:t xml:space="preserve"> inevitably erodes</w:t>
      </w:r>
      <w:r w:rsidRPr="00AF0951">
        <w:rPr>
          <w:sz w:val="16"/>
        </w:rPr>
        <w:t xml:space="preserve">, so that ‘as we use the discourse more, we believe it less – at least when spoken by others’.103 </w:t>
      </w:r>
      <w:r w:rsidRPr="00AF0951">
        <w:rPr>
          <w:u w:val="single"/>
        </w:rPr>
        <w:t xml:space="preserve">The result (Kennedy adds) is a law of armed combat that </w:t>
      </w:r>
      <w:r w:rsidRPr="00AF0951">
        <w:rPr>
          <w:u w:val="single"/>
        </w:rPr>
        <w:lastRenderedPageBreak/>
        <w:t>undermines itself and casts its own legitimacy into disrepute</w:t>
      </w:r>
      <w:r w:rsidRPr="00AF0951">
        <w:rPr>
          <w:sz w:val="16"/>
        </w:rPr>
        <w:t xml:space="preserve">, even in the eyes of its practitioners. I wholeheartedly agree with this diagnosis, but not with Kennedy's cure, which is to downplay legality in </w:t>
      </w:r>
      <w:proofErr w:type="spellStart"/>
      <w:r w:rsidRPr="00AF0951">
        <w:rPr>
          <w:sz w:val="16"/>
        </w:rPr>
        <w:t>favour</w:t>
      </w:r>
      <w:proofErr w:type="spellEnd"/>
      <w:r w:rsidRPr="00AF0951">
        <w:rPr>
          <w:sz w:val="16"/>
        </w:rPr>
        <w:t xml:space="preserve"> of pure choice – to ‘be wary of treating the legal issues as the focal points for our ethics and politics’.104 </w:t>
      </w:r>
      <w:r w:rsidRPr="00AF0951">
        <w:rPr>
          <w:u w:val="single"/>
        </w:rPr>
        <w:t>In place of legalism, Kennedy calls for ‘recapturing the human experience of responsibility for the violence of war’</w:t>
      </w:r>
      <w:r w:rsidRPr="00AF0951">
        <w:rPr>
          <w:sz w:val="16"/>
        </w:rPr>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AF0951">
        <w:rPr>
          <w:u w:val="single"/>
        </w:rPr>
        <w:t>His argument appears to be that debates over the laws of war are irredeemably strategic.</w:t>
      </w:r>
      <w:r w:rsidRPr="00AF0951">
        <w:rPr>
          <w:sz w:val="16"/>
        </w:rPr>
        <w:t xml:space="preserve"> Officers and political leaders – and, for that matter, humanitarians – find it all too convenient to fob responsibility onto lawyers and the law when in fact the law is ‘an elaborate discourse of evasion’.106</w:t>
      </w:r>
    </w:p>
    <w:p w:rsidR="003F5283" w:rsidRPr="00AF0951" w:rsidRDefault="003F5283" w:rsidP="003F5283">
      <w:pPr>
        <w:rPr>
          <w:u w:val="single"/>
        </w:rPr>
      </w:pPr>
      <w:r w:rsidRPr="00AF0951">
        <w:rPr>
          <w:rStyle w:val="Emphasis"/>
        </w:rPr>
        <w:t xml:space="preserve">But </w:t>
      </w:r>
      <w:r w:rsidRPr="00AF0951">
        <w:rPr>
          <w:rStyle w:val="Emphasis"/>
          <w:highlight w:val="yellow"/>
        </w:rPr>
        <w:t>suppose there were no LOAC</w:t>
      </w:r>
      <w:r w:rsidRPr="00AF0951">
        <w:rPr>
          <w:rStyle w:val="Emphasis"/>
        </w:rPr>
        <w:t xml:space="preserve"> or ICL.</w:t>
      </w:r>
      <w:r w:rsidRPr="00AF0951">
        <w:rPr>
          <w:sz w:val="16"/>
        </w:rPr>
        <w:t xml:space="preserve"> </w:t>
      </w:r>
      <w:r w:rsidRPr="00AF0951">
        <w:rPr>
          <w:b/>
          <w:highlight w:val="yellow"/>
          <w:u w:val="single"/>
        </w:rPr>
        <w:t>Do we really believe that</w:t>
      </w:r>
      <w:r w:rsidRPr="00AF0951">
        <w:rPr>
          <w:b/>
          <w:u w:val="single"/>
        </w:rPr>
        <w:t xml:space="preserve"> more responsible decisions would result, that </w:t>
      </w:r>
      <w:r w:rsidRPr="00AF0951">
        <w:rPr>
          <w:b/>
          <w:highlight w:val="yellow"/>
          <w:u w:val="single"/>
        </w:rPr>
        <w:t>fewer lives would be lost</w:t>
      </w:r>
      <w:r w:rsidRPr="00AF0951">
        <w:rPr>
          <w:u w:val="single"/>
        </w:rPr>
        <w:t>, or that an alternative and better vocabulary than ‘the analytics of expertise’ would arise for deliberation?</w:t>
      </w:r>
      <w:r w:rsidRPr="00AF0951">
        <w:rPr>
          <w:sz w:val="16"/>
        </w:rPr>
        <w:t xml:space="preserve"> </w:t>
      </w:r>
      <w:r w:rsidRPr="00AF0951">
        <w:rPr>
          <w:rStyle w:val="Emphasis"/>
          <w:highlight w:val="yellow"/>
        </w:rPr>
        <w:t xml:space="preserve">I see no reason to think so. </w:t>
      </w:r>
      <w:r w:rsidRPr="00AF0951">
        <w:rPr>
          <w:highlight w:val="yellow"/>
          <w:u w:val="single"/>
        </w:rPr>
        <w:t>Without</w:t>
      </w:r>
      <w:r w:rsidRPr="00AF0951">
        <w:rPr>
          <w:u w:val="single"/>
        </w:rPr>
        <w:t xml:space="preserve"> some vocabulary for </w:t>
      </w:r>
      <w:r w:rsidRPr="00AF0951">
        <w:rPr>
          <w:highlight w:val="yellow"/>
          <w:u w:val="single"/>
        </w:rPr>
        <w:t>deliberation</w:t>
      </w:r>
      <w:r w:rsidRPr="00AF0951">
        <w:rPr>
          <w:u w:val="single"/>
        </w:rPr>
        <w:t xml:space="preserve">, the pure experience of </w:t>
      </w:r>
      <w:r w:rsidRPr="00AF0951">
        <w:rPr>
          <w:highlight w:val="yellow"/>
          <w:u w:val="single"/>
        </w:rPr>
        <w:t xml:space="preserve">responsibility </w:t>
      </w:r>
      <w:r w:rsidRPr="00AF0951">
        <w:rPr>
          <w:rStyle w:val="Emphasis"/>
          <w:highlight w:val="yellow"/>
        </w:rPr>
        <w:t>floats in a vacuum and goes nowhere</w:t>
      </w:r>
      <w:r w:rsidRPr="00AF0951">
        <w:rPr>
          <w:sz w:val="16"/>
        </w:rPr>
        <w:t xml:space="preserve">. Like it or not, and </w:t>
      </w:r>
      <w:r w:rsidRPr="00AF0951">
        <w:rPr>
          <w:b/>
          <w:highlight w:val="yellow"/>
          <w:u w:val="single"/>
        </w:rPr>
        <w:t xml:space="preserve">no matter where we end up, </w:t>
      </w:r>
      <w:r w:rsidRPr="00AF0951">
        <w:rPr>
          <w:rStyle w:val="Emphasis"/>
          <w:highlight w:val="yellow"/>
        </w:rPr>
        <w:t>we must start with the vocabulary we have</w:t>
      </w:r>
      <w:r w:rsidRPr="00AF0951">
        <w:rPr>
          <w:rStyle w:val="Emphasis"/>
        </w:rPr>
        <w:t xml:space="preserve">. </w:t>
      </w:r>
      <w:r w:rsidRPr="00AF0951">
        <w:rPr>
          <w:b/>
          <w:highlight w:val="yellow"/>
          <w:u w:val="single"/>
        </w:rPr>
        <w:t>That is the legal vocabulary of the law of war</w:t>
      </w:r>
      <w:r w:rsidRPr="00AF0951">
        <w:rPr>
          <w:sz w:val="16"/>
        </w:rPr>
        <w:t xml:space="preserve">, heavily inflected with the just-war theory of past centuries. </w:t>
      </w:r>
      <w:r w:rsidRPr="00AF0951">
        <w:rPr>
          <w:b/>
          <w:u w:val="single"/>
        </w:rPr>
        <w:t>Where else could we start?</w:t>
      </w:r>
      <w:r w:rsidRPr="00AF0951">
        <w:rPr>
          <w:sz w:val="16"/>
        </w:rPr>
        <w:t xml:space="preserve"> In </w:t>
      </w:r>
      <w:proofErr w:type="spellStart"/>
      <w:r w:rsidRPr="00AF0951">
        <w:rPr>
          <w:sz w:val="16"/>
        </w:rPr>
        <w:t>Quine's</w:t>
      </w:r>
      <w:proofErr w:type="spellEnd"/>
      <w:r w:rsidRPr="00AF0951">
        <w:rPr>
          <w:sz w:val="16"/>
        </w:rPr>
        <w:t xml:space="preserve"> words, </w:t>
      </w:r>
      <w:r w:rsidRPr="00AF0951">
        <w:rPr>
          <w:u w:val="single"/>
        </w:rPr>
        <w:t>‘We are like sailors who on the open sea must reconstruct their ship but are never able to start afresh from the bottom.’107</w:t>
      </w:r>
    </w:p>
    <w:p w:rsidR="003F5283" w:rsidRPr="00AF0951" w:rsidRDefault="003F5283" w:rsidP="003F5283">
      <w:pPr>
        <w:rPr>
          <w:sz w:val="16"/>
        </w:rPr>
      </w:pPr>
      <w:r w:rsidRPr="00AF0951">
        <w:rPr>
          <w:b/>
          <w:u w:val="single"/>
        </w:rPr>
        <w:t xml:space="preserve">The two cultures are stuck with each </w:t>
      </w:r>
      <w:r w:rsidRPr="00AF0951">
        <w:rPr>
          <w:sz w:val="16"/>
        </w:rPr>
        <w:t xml:space="preserve">other aboard the same wounded ship. The argument of this article has been that their differing comprehensive views arise from competing premises about the primacy of military necessity and human dignity. </w:t>
      </w:r>
      <w:r w:rsidRPr="00AF0951">
        <w:rPr>
          <w:u w:val="single"/>
        </w:rPr>
        <w:t>Both are reasonable premises, and mutual recognition that they are reasonable</w:t>
      </w:r>
      <w:r w:rsidRPr="00AF0951">
        <w:rPr>
          <w:sz w:val="16"/>
        </w:rPr>
        <w:t xml:space="preserve"> – more precisely, willingness to discard one's own interpretations if a similarly willing adherent to the alternative view could not possibly accept them – </w:t>
      </w:r>
      <w:r w:rsidRPr="00AF0951">
        <w:rPr>
          <w:u w:val="single"/>
        </w:rPr>
        <w:t>seems like a plausible canon of interpretation</w:t>
      </w:r>
      <w:r w:rsidRPr="00AF0951">
        <w:rPr>
          <w:sz w:val="16"/>
        </w:rPr>
        <w:t>. It is also the most plausible strategy for achieving whatever convergence is humanly possible.</w:t>
      </w:r>
    </w:p>
    <w:p w:rsidR="003F5283" w:rsidRDefault="003F5283" w:rsidP="003F5283"/>
    <w:p w:rsidR="003F5283" w:rsidRPr="007B2E53" w:rsidRDefault="003F5283" w:rsidP="003F5283">
      <w:pPr>
        <w:pStyle w:val="Tag2"/>
      </w:pPr>
      <w:r>
        <w:t>Nobody accepts the alt</w:t>
      </w:r>
    </w:p>
    <w:p w:rsidR="003F5283" w:rsidRPr="007B2E53" w:rsidRDefault="003F5283" w:rsidP="003F5283">
      <w:r w:rsidRPr="007B2E53">
        <w:rPr>
          <w:rStyle w:val="StyleStyleBold12pt"/>
        </w:rPr>
        <w:t>Brooks ’12</w:t>
      </w:r>
      <w:r w:rsidRPr="007B2E53">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rsidR="003F5283" w:rsidRPr="007B2E53" w:rsidRDefault="003F5283" w:rsidP="003F5283"/>
    <w:p w:rsidR="003F5283" w:rsidRPr="007B2E53" w:rsidRDefault="003F5283" w:rsidP="003F5283">
      <w:r w:rsidRPr="007B2E53">
        <w:rPr>
          <w:u w:val="single"/>
        </w:rPr>
        <w:t>None of these projects would be straightforward</w:t>
      </w:r>
      <w:r w:rsidRPr="007B2E53">
        <w:t xml:space="preserve">; each might be seen as facing barriers so high as to be virtually insurmountable. If the various institutional and legal “fixes” we might envision are unrealistic in the near term, is there any responsible way forward? </w:t>
      </w:r>
      <w:r w:rsidRPr="007B2E53">
        <w:rPr>
          <w:u w:val="single"/>
        </w:rPr>
        <w:t>The overall thrust of this essay has been to call for intellectual honesty about the logical implications of emerging sovereignty-limiting doctrines</w:t>
      </w:r>
      <w:r w:rsidRPr="007B2E53">
        <w:t xml:space="preserve">. But, perhaps, this is one of those areas where discretion—even disingenuousness—is the better part of valor, or at least the better part of preserving stability. Stephen Krasner makes a variant of this argument in some of his recent work. </w:t>
      </w:r>
      <w:r w:rsidRPr="007B2E53">
        <w:rPr>
          <w:u w:val="single"/>
        </w:rPr>
        <w:t>Krasner famously dubbed sovereignty “organized hypocrisy,” noting that while the notion of “</w:t>
      </w:r>
      <w:r w:rsidRPr="007B2E53">
        <w:rPr>
          <w:highlight w:val="green"/>
          <w:u w:val="single"/>
        </w:rPr>
        <w:t>sovereignty</w:t>
      </w:r>
      <w:r w:rsidRPr="007B2E53">
        <w:rPr>
          <w:u w:val="single"/>
        </w:rPr>
        <w:t>” has long been associated with clear legal criteria and rules</w:t>
      </w:r>
      <w:r w:rsidRPr="007B2E53">
        <w:t xml:space="preserve">, states have, for just as long, routinely ignored those rules when it suited them to do so.18 To Krasner, </w:t>
      </w:r>
      <w:r w:rsidRPr="007B2E53">
        <w:rPr>
          <w:u w:val="single"/>
        </w:rPr>
        <w:t xml:space="preserve">this organized hypocrisy </w:t>
      </w:r>
      <w:r w:rsidRPr="007B2E53">
        <w:rPr>
          <w:highlight w:val="green"/>
          <w:u w:val="single"/>
        </w:rPr>
        <w:t>is</w:t>
      </w:r>
      <w:r w:rsidRPr="007B2E53">
        <w:rPr>
          <w:u w:val="single"/>
        </w:rPr>
        <w:t xml:space="preserve"> nonetheless functional—or at least </w:t>
      </w:r>
      <w:r w:rsidRPr="007B2E53">
        <w:rPr>
          <w:b/>
          <w:highlight w:val="green"/>
          <w:u w:val="single"/>
        </w:rPr>
        <w:t>more functional than any available alternative</w:t>
      </w:r>
      <w:r w:rsidRPr="007B2E53">
        <w:rPr>
          <w:b/>
          <w:u w:val="single"/>
        </w:rPr>
        <w:t xml:space="preserve">. </w:t>
      </w:r>
      <w:r w:rsidRPr="007B2E53">
        <w:t xml:space="preserve">In a 2010 essay on “The Durability of Organized Hypocrisy,” Krasner argues that this remains true today.19 He grants that emerging normative or legal doctrines will continue to challenge and delegitimize traditional notions of sovereignty, and </w:t>
      </w:r>
      <w:r w:rsidRPr="007B2E53">
        <w:rPr>
          <w:u w:val="single"/>
        </w:rPr>
        <w:t>significant “shocks”— such as “the possibility of mega-terrorist attacks”—might lead to radical change:</w:t>
      </w:r>
      <w:r w:rsidRPr="007B2E53">
        <w:t xml:space="preserve"> “Governments in advanced countries would begin to reconfigure their bureaucratic structures to… [</w:t>
      </w:r>
      <w:proofErr w:type="gramStart"/>
      <w:r w:rsidRPr="007B2E53">
        <w:t>reflect</w:t>
      </w:r>
      <w:proofErr w:type="gramEnd"/>
      <w:r w:rsidRPr="007B2E53">
        <w:t xml:space="preserve">] new rules and principles about responsibilities for territories or functions beyond national borders.” But, argues Krasner, “Such </w:t>
      </w:r>
      <w:r w:rsidRPr="007B2E53">
        <w:rPr>
          <w:rStyle w:val="Emphasis"/>
          <w:highlight w:val="green"/>
        </w:rPr>
        <w:t>fundamental challenges</w:t>
      </w:r>
      <w:r w:rsidRPr="007B2E53">
        <w:rPr>
          <w:highlight w:val="green"/>
          <w:u w:val="single"/>
        </w:rPr>
        <w:t xml:space="preserve"> to the existing sovereignty regime </w:t>
      </w:r>
      <w:r w:rsidRPr="007B2E53">
        <w:rPr>
          <w:rStyle w:val="Emphasis"/>
          <w:highlight w:val="green"/>
        </w:rPr>
        <w:t>are not</w:t>
      </w:r>
      <w:r w:rsidRPr="007B2E53">
        <w:rPr>
          <w:rStyle w:val="Emphasis"/>
        </w:rPr>
        <w:t xml:space="preserve"> to be </w:t>
      </w:r>
      <w:r w:rsidRPr="007B2E53">
        <w:rPr>
          <w:rStyle w:val="Emphasis"/>
          <w:highlight w:val="green"/>
        </w:rPr>
        <w:t>welcomed</w:t>
      </w:r>
      <w:r w:rsidRPr="007B2E53">
        <w:rPr>
          <w:u w:val="single"/>
        </w:rPr>
        <w:t xml:space="preserve">. </w:t>
      </w:r>
      <w:r w:rsidRPr="007B2E53">
        <w:t xml:space="preserve">Any new set of principles…would be contested. External actors, even if their claims were legitimated…would not find it easy to exercise the authority they had asserted…there are no formulaic solutions.” Krasner concludes, </w:t>
      </w:r>
      <w:r w:rsidRPr="007B2E53">
        <w:rPr>
          <w:b/>
          <w:u w:val="single"/>
        </w:rPr>
        <w:t>“</w:t>
      </w:r>
      <w:r w:rsidRPr="007B2E53">
        <w:rPr>
          <w:b/>
          <w:highlight w:val="green"/>
          <w:u w:val="single"/>
        </w:rPr>
        <w:t>Sovereignty has worked</w:t>
      </w:r>
      <w:r w:rsidRPr="007B2E53">
        <w:rPr>
          <w:b/>
          <w:u w:val="single"/>
        </w:rPr>
        <w:t xml:space="preserve"> very imperfectly but it has still worked </w:t>
      </w:r>
      <w:r w:rsidRPr="007B2E53">
        <w:rPr>
          <w:b/>
          <w:highlight w:val="green"/>
          <w:u w:val="single"/>
        </w:rPr>
        <w:t>better than any other structure that decision-makers have been able to envision</w:t>
      </w:r>
      <w:r w:rsidRPr="007B2E53">
        <w:t xml:space="preserve">.”20 In other words: </w:t>
      </w:r>
      <w:r w:rsidRPr="007B2E53">
        <w:rPr>
          <w:u w:val="single"/>
        </w:rPr>
        <w:t xml:space="preserve">in the end, perhaps, when it comes to teasing out the implications of emerging </w:t>
      </w:r>
      <w:proofErr w:type="spellStart"/>
      <w:r w:rsidRPr="007B2E53">
        <w:rPr>
          <w:u w:val="single"/>
        </w:rPr>
        <w:t>sovereigntylimiting</w:t>
      </w:r>
      <w:proofErr w:type="spellEnd"/>
      <w:r w:rsidRPr="007B2E53">
        <w:rPr>
          <w:u w:val="single"/>
        </w:rPr>
        <w:t xml:space="preserve"> doctrines, </w:t>
      </w:r>
      <w:r w:rsidRPr="007B2E53">
        <w:rPr>
          <w:highlight w:val="green"/>
          <w:u w:val="single"/>
        </w:rPr>
        <w:t>organized hypocrisy is the best we can do</w:t>
      </w:r>
      <w:r w:rsidRPr="007B2E53">
        <w:t>.</w:t>
      </w:r>
    </w:p>
    <w:p w:rsidR="003F5283" w:rsidRDefault="003F5283" w:rsidP="003F5283"/>
    <w:p w:rsidR="003F5283" w:rsidRPr="0072426A" w:rsidRDefault="003F5283" w:rsidP="003F5283"/>
    <w:p w:rsidR="003F5283" w:rsidRDefault="003F5283" w:rsidP="003F5283">
      <w:pPr>
        <w:pStyle w:val="Heading2"/>
      </w:pPr>
      <w:r>
        <w:lastRenderedPageBreak/>
        <w:t>A2: No Nuke Terror</w:t>
      </w:r>
    </w:p>
    <w:p w:rsidR="003F5283" w:rsidRDefault="003F5283" w:rsidP="003F5283">
      <w:pPr>
        <w:pStyle w:val="Analytic"/>
      </w:pPr>
    </w:p>
    <w:p w:rsidR="003F5283" w:rsidRPr="000770FB" w:rsidRDefault="003F5283" w:rsidP="003F5283">
      <w:pPr>
        <w:pStyle w:val="Tag2"/>
      </w:pPr>
      <w:r w:rsidRPr="00F16BA0">
        <w:t xml:space="preserve">A nuclear attack in the US is possible – preventing group organization is </w:t>
      </w:r>
      <w:proofErr w:type="gramStart"/>
      <w:r w:rsidRPr="00F16BA0">
        <w:t>key</w:t>
      </w:r>
      <w:proofErr w:type="gramEnd"/>
    </w:p>
    <w:p w:rsidR="003F5283" w:rsidRPr="00F16BA0" w:rsidRDefault="003F5283" w:rsidP="003F5283">
      <w:pPr>
        <w:rPr>
          <w:sz w:val="16"/>
        </w:rPr>
      </w:pPr>
      <w:r w:rsidRPr="00F16BA0">
        <w:rPr>
          <w:rStyle w:val="StyleStyleBold12pt"/>
          <w:sz w:val="20"/>
        </w:rPr>
        <w:t>Neely 13</w:t>
      </w:r>
      <w:r w:rsidRPr="00F16BA0">
        <w:rPr>
          <w:sz w:val="16"/>
        </w:rPr>
        <w:t xml:space="preserve"> (Meghan, 21 March 2013, “Doubting Deterrence of Nuclear Terrorism,” CSIS, http://csis.org/blog/doubting-deterrence-nuclear-terrorism)</w:t>
      </w:r>
    </w:p>
    <w:p w:rsidR="003F5283" w:rsidRPr="00F16BA0" w:rsidRDefault="003F5283" w:rsidP="003F5283">
      <w:pPr>
        <w:rPr>
          <w:sz w:val="16"/>
        </w:rPr>
      </w:pPr>
    </w:p>
    <w:p w:rsidR="003F5283" w:rsidRDefault="003F5283" w:rsidP="003F5283">
      <w:pPr>
        <w:rPr>
          <w:sz w:val="16"/>
        </w:rPr>
      </w:pPr>
      <w:r w:rsidRPr="00F16BA0">
        <w:rPr>
          <w:sz w:val="16"/>
        </w:rPr>
        <w:t xml:space="preserve">Assessing the Threat of Nuclear Terrorism </w:t>
      </w:r>
      <w:r w:rsidRPr="00F16BA0">
        <w:rPr>
          <w:rStyle w:val="StyleBoldUnderline"/>
          <w:highlight w:val="yellow"/>
        </w:rPr>
        <w:t>The risk</w:t>
      </w:r>
      <w:r w:rsidRPr="00F16BA0">
        <w:rPr>
          <w:rStyle w:val="StyleBoldUnderline"/>
        </w:rPr>
        <w:t xml:space="preserve"> that </w:t>
      </w:r>
      <w:r w:rsidRPr="00F16BA0">
        <w:rPr>
          <w:rStyle w:val="StyleBoldUnderline"/>
          <w:highlight w:val="yellow"/>
        </w:rPr>
        <w:t xml:space="preserve">terrorists will set off a nuclear weapon on U.S. soil is </w:t>
      </w:r>
      <w:r w:rsidRPr="00F16BA0">
        <w:rPr>
          <w:rStyle w:val="Emphasis"/>
          <w:highlight w:val="yellow"/>
        </w:rPr>
        <w:t>disconcertingly high</w:t>
      </w:r>
      <w:r w:rsidRPr="00F16BA0">
        <w:rPr>
          <w:sz w:val="16"/>
        </w:rPr>
        <w:t xml:space="preserve">. While a terrorist organization may experience difficulty constructing nuclear weapons facilities, </w:t>
      </w:r>
      <w:r w:rsidRPr="00F16BA0">
        <w:rPr>
          <w:rStyle w:val="StyleBoldUnderline"/>
        </w:rPr>
        <w:t xml:space="preserve">there is significant concern that </w:t>
      </w:r>
      <w:r w:rsidRPr="00F16BA0">
        <w:rPr>
          <w:rStyle w:val="StyleBoldUnderline"/>
          <w:highlight w:val="yellow"/>
        </w:rPr>
        <w:t>terrorists</w:t>
      </w:r>
      <w:r w:rsidRPr="00F16BA0">
        <w:rPr>
          <w:rStyle w:val="StyleBoldUnderline"/>
        </w:rPr>
        <w:t xml:space="preserve"> can obtain a nuclear weapon or nuclear materials. The fear that an actor </w:t>
      </w:r>
      <w:r w:rsidRPr="00F16BA0">
        <w:rPr>
          <w:rStyle w:val="StyleBoldUnderline"/>
          <w:highlight w:val="yellow"/>
        </w:rPr>
        <w:t>could steal a nuclear weapon or fissile material and transport it to the U</w:t>
      </w:r>
      <w:r w:rsidRPr="00F16BA0">
        <w:rPr>
          <w:sz w:val="16"/>
        </w:rPr>
        <w:t xml:space="preserve">nited </w:t>
      </w:r>
      <w:r w:rsidRPr="00F16BA0">
        <w:rPr>
          <w:rStyle w:val="StyleBoldUnderline"/>
          <w:highlight w:val="yellow"/>
        </w:rPr>
        <w:t>S</w:t>
      </w:r>
      <w:r w:rsidRPr="00F16BA0">
        <w:rPr>
          <w:sz w:val="16"/>
        </w:rPr>
        <w:t xml:space="preserve">tates </w:t>
      </w:r>
      <w:r w:rsidRPr="00F16BA0">
        <w:rPr>
          <w:rStyle w:val="StyleBoldUnderline"/>
        </w:rPr>
        <w:t>has long-existed.</w:t>
      </w:r>
      <w:r w:rsidRPr="00F16BA0">
        <w:rPr>
          <w:sz w:val="16"/>
        </w:rPr>
        <w:t xml:space="preserve"> It takes a great amount of time and resources (including territory) to construct centrifuges and reactors to build a nuclear weapon from scratch. </w:t>
      </w:r>
      <w:r w:rsidRPr="00F16BA0">
        <w:rPr>
          <w:rStyle w:val="StyleBoldUnderline"/>
        </w:rPr>
        <w:t>Relatively easily-transportable nuclear weapons</w:t>
      </w:r>
      <w:r w:rsidRPr="00F16BA0">
        <w:rPr>
          <w:sz w:val="16"/>
        </w:rPr>
        <w:t xml:space="preserve">, however, </w:t>
      </w:r>
      <w:r w:rsidRPr="00F16BA0">
        <w:rPr>
          <w:rStyle w:val="StyleBoldUnderline"/>
        </w:rPr>
        <w:t>present one opportunity to terrorists.</w:t>
      </w:r>
      <w:r w:rsidRPr="00F16BA0">
        <w:rPr>
          <w:sz w:val="16"/>
        </w:rPr>
        <w:t xml:space="preserve"> For example, </w:t>
      </w:r>
      <w:r w:rsidRPr="00F16BA0">
        <w:rPr>
          <w:rStyle w:val="StyleBoldUnderline"/>
        </w:rPr>
        <w:t xml:space="preserve">exercises similar to the recent </w:t>
      </w:r>
      <w:r w:rsidRPr="00F16BA0">
        <w:rPr>
          <w:rStyle w:val="StyleBoldUnderline"/>
          <w:highlight w:val="yellow"/>
        </w:rPr>
        <w:t>Russian</w:t>
      </w:r>
      <w:r w:rsidRPr="00F16BA0">
        <w:rPr>
          <w:rStyle w:val="StyleBoldUnderline"/>
        </w:rPr>
        <w:t xml:space="preserve"> movement of </w:t>
      </w:r>
      <w:r w:rsidRPr="00F16BA0">
        <w:rPr>
          <w:rStyle w:val="StyleBoldUnderline"/>
          <w:highlight w:val="yellow"/>
        </w:rPr>
        <w:t>nuclear</w:t>
      </w:r>
      <w:r w:rsidRPr="00F16BA0">
        <w:rPr>
          <w:rStyle w:val="StyleBoldUnderline"/>
        </w:rPr>
        <w:t xml:space="preserve"> weapons from </w:t>
      </w:r>
      <w:r w:rsidRPr="00F16BA0">
        <w:rPr>
          <w:rStyle w:val="StyleBoldUnderline"/>
          <w:highlight w:val="yellow"/>
        </w:rPr>
        <w:t>munitions depots</w:t>
      </w:r>
      <w:r w:rsidRPr="00F16BA0">
        <w:rPr>
          <w:rStyle w:val="StyleBoldUnderline"/>
        </w:rPr>
        <w:t xml:space="preserve"> to storage sites </w:t>
      </w:r>
      <w:r w:rsidRPr="00F16BA0">
        <w:rPr>
          <w:rStyle w:val="StyleBoldUnderline"/>
          <w:highlight w:val="yellow"/>
        </w:rPr>
        <w:t>may prove attractive targets</w:t>
      </w:r>
      <w:r w:rsidRPr="00F16BA0">
        <w:rPr>
          <w:rStyle w:val="StyleBoldUnderline"/>
        </w:rPr>
        <w:t>.</w:t>
      </w:r>
      <w:r w:rsidRPr="00F16BA0">
        <w:rPr>
          <w:sz w:val="16"/>
        </w:rPr>
        <w:t xml:space="preserve"> </w:t>
      </w:r>
      <w:r w:rsidRPr="00F16BA0">
        <w:rPr>
          <w:rStyle w:val="StyleBoldUnderline"/>
        </w:rPr>
        <w:t xml:space="preserve">Loose nuclear materials pose a second opportunity. </w:t>
      </w:r>
      <w:r w:rsidRPr="00F16BA0">
        <w:rPr>
          <w:rStyle w:val="StyleBoldUnderline"/>
          <w:highlight w:val="yellow"/>
        </w:rPr>
        <w:t>Terrorists could</w:t>
      </w:r>
      <w:r w:rsidRPr="00F16BA0">
        <w:rPr>
          <w:rStyle w:val="StyleBoldUnderline"/>
        </w:rPr>
        <w:t xml:space="preserve"> use them to </w:t>
      </w:r>
      <w:r w:rsidRPr="00F16BA0">
        <w:rPr>
          <w:rStyle w:val="StyleBoldUnderline"/>
          <w:highlight w:val="yellow"/>
        </w:rPr>
        <w:t>create a crude nuclear weapon similar to</w:t>
      </w:r>
      <w:r w:rsidRPr="00F16BA0">
        <w:rPr>
          <w:rStyle w:val="StyleBoldUnderline"/>
        </w:rPr>
        <w:t xml:space="preserve"> the gun-type design of </w:t>
      </w:r>
      <w:r w:rsidRPr="00F16BA0">
        <w:rPr>
          <w:rStyle w:val="StyleBoldUnderline"/>
          <w:highlight w:val="yellow"/>
        </w:rPr>
        <w:t>Little Boy</w:t>
      </w:r>
      <w:r w:rsidRPr="00F16BA0">
        <w:rPr>
          <w:rStyle w:val="StyleBoldUnderline"/>
        </w:rPr>
        <w:t>. Its simplicity – two subcritical masses of highly-enriched uranium – may make it attractive to terrorists. While such a weapon might not produce</w:t>
      </w:r>
      <w:r w:rsidRPr="00F16BA0">
        <w:rPr>
          <w:sz w:val="16"/>
        </w:rPr>
        <w:t xml:space="preserve"> the </w:t>
      </w:r>
      <w:r w:rsidRPr="00F16BA0">
        <w:rPr>
          <w:rStyle w:val="StyleBoldUnderline"/>
        </w:rPr>
        <w:t>immediate destruction</w:t>
      </w:r>
      <w:r w:rsidRPr="00F16BA0">
        <w:rPr>
          <w:sz w:val="16"/>
        </w:rPr>
        <w:t xml:space="preserve"> seen at Hiroshima, </w:t>
      </w:r>
      <w:r w:rsidRPr="00F16BA0">
        <w:rPr>
          <w:rStyle w:val="StyleBoldUnderline"/>
        </w:rPr>
        <w:t xml:space="preserve">the </w:t>
      </w:r>
      <w:r w:rsidRPr="00F16BA0">
        <w:rPr>
          <w:rStyle w:val="BoldUnderline0"/>
        </w:rPr>
        <w:t>radioactive fall-out</w:t>
      </w:r>
      <w:r w:rsidRPr="00F16BA0">
        <w:rPr>
          <w:rStyle w:val="StyleBoldUnderline"/>
        </w:rPr>
        <w:t xml:space="preserve"> and </w:t>
      </w:r>
      <w:r w:rsidRPr="00F16BA0">
        <w:rPr>
          <w:rStyle w:val="BoldUnderline0"/>
        </w:rPr>
        <w:t>psychological effects</w:t>
      </w:r>
      <w:r w:rsidRPr="00F16BA0">
        <w:rPr>
          <w:rStyle w:val="StyleBoldUnderline"/>
        </w:rPr>
        <w:t xml:space="preserve"> would still be </w:t>
      </w:r>
      <w:r w:rsidRPr="00F16BA0">
        <w:rPr>
          <w:rStyle w:val="BoldUnderline0"/>
        </w:rPr>
        <w:t>damaging</w:t>
      </w:r>
      <w:r w:rsidRPr="00F16BA0">
        <w:rPr>
          <w:sz w:val="16"/>
        </w:rPr>
        <w:t xml:space="preserve">. These two opportunities for terrorists differ from concerns about a “dirty bomb,” which mixes radioactive material with conventional explosives. </w:t>
      </w:r>
      <w:r w:rsidRPr="00F16BA0">
        <w:rPr>
          <w:rStyle w:val="StyleBoldUnderline"/>
        </w:rPr>
        <w:t>According to</w:t>
      </w:r>
      <w:r w:rsidRPr="00F16BA0">
        <w:rPr>
          <w:sz w:val="16"/>
        </w:rPr>
        <w:t xml:space="preserve"> Gary </w:t>
      </w:r>
      <w:r w:rsidRPr="00F16BA0">
        <w:rPr>
          <w:rStyle w:val="StyleBoldUnderline"/>
        </w:rPr>
        <w:t>Ackerman</w:t>
      </w:r>
      <w:r w:rsidRPr="00F16BA0">
        <w:rPr>
          <w:sz w:val="16"/>
        </w:rPr>
        <w:t xml:space="preserve"> of the National Consortium for the Study of Terrorism and Responses to Terrorism, </w:t>
      </w:r>
      <w:r w:rsidRPr="00F16BA0">
        <w:rPr>
          <w:rStyle w:val="StyleBoldUnderline"/>
        </w:rPr>
        <w:t>the number of terrorist organizations that would detonate a nuclear weapon is probably small.</w:t>
      </w:r>
      <w:r w:rsidRPr="00F16BA0">
        <w:rPr>
          <w:sz w:val="16"/>
        </w:rPr>
        <w:t xml:space="preserve"> Few terrorist organizations have the ideology that would motivate nuclear weapons acquisition. </w:t>
      </w:r>
      <w:r w:rsidRPr="00F16BA0">
        <w:rPr>
          <w:rStyle w:val="StyleBoldUnderline"/>
        </w:rPr>
        <w:t xml:space="preserve">Before we breathe a sigh of relief, we should recognize that </w:t>
      </w:r>
      <w:r w:rsidRPr="00F16BA0">
        <w:rPr>
          <w:rStyle w:val="BoldUnderline0"/>
        </w:rPr>
        <w:t>this only increases the “signal-to-noise ratio”:</w:t>
      </w:r>
      <w:r w:rsidRPr="00F16BA0">
        <w:rPr>
          <w:sz w:val="16"/>
        </w:rPr>
        <w:t xml:space="preserve"> </w:t>
      </w:r>
      <w:r w:rsidRPr="00F16BA0">
        <w:rPr>
          <w:rStyle w:val="StyleBoldUnderline"/>
          <w:highlight w:val="yellow"/>
        </w:rPr>
        <w:t>many terrorists might claim to want to detonate a nuclear weapon, but the U</w:t>
      </w:r>
      <w:r w:rsidRPr="00F16BA0">
        <w:rPr>
          <w:sz w:val="16"/>
        </w:rPr>
        <w:t xml:space="preserve">nited </w:t>
      </w:r>
      <w:r w:rsidRPr="00F16BA0">
        <w:rPr>
          <w:rStyle w:val="StyleBoldUnderline"/>
          <w:highlight w:val="yellow"/>
        </w:rPr>
        <w:t>S</w:t>
      </w:r>
      <w:r w:rsidRPr="00F16BA0">
        <w:rPr>
          <w:sz w:val="16"/>
          <w:highlight w:val="yellow"/>
        </w:rPr>
        <w:t>t</w:t>
      </w:r>
      <w:r w:rsidRPr="00F16BA0">
        <w:rPr>
          <w:sz w:val="16"/>
        </w:rPr>
        <w:t xml:space="preserve">ates </w:t>
      </w:r>
      <w:r w:rsidRPr="00F16BA0">
        <w:rPr>
          <w:rStyle w:val="StyleBoldUnderline"/>
          <w:highlight w:val="yellow"/>
        </w:rPr>
        <w:t xml:space="preserve">must </w:t>
      </w:r>
      <w:r w:rsidRPr="00F16BA0">
        <w:rPr>
          <w:rStyle w:val="BoldUnderline0"/>
          <w:highlight w:val="yellow"/>
        </w:rPr>
        <w:t>find</w:t>
      </w:r>
      <w:r w:rsidRPr="00F16BA0">
        <w:rPr>
          <w:rStyle w:val="StyleBoldUnderline"/>
          <w:highlight w:val="yellow"/>
        </w:rPr>
        <w:t xml:space="preserve"> and </w:t>
      </w:r>
      <w:r w:rsidRPr="00F16BA0">
        <w:rPr>
          <w:rStyle w:val="BoldUnderline0"/>
          <w:highlight w:val="yellow"/>
        </w:rPr>
        <w:t>prevent</w:t>
      </w:r>
      <w:r w:rsidRPr="00F16BA0">
        <w:rPr>
          <w:rStyle w:val="StyleBoldUnderline"/>
          <w:highlight w:val="yellow"/>
        </w:rPr>
        <w:t xml:space="preserve"> the</w:t>
      </w:r>
      <w:r w:rsidRPr="00F16BA0">
        <w:rPr>
          <w:rStyle w:val="StyleBoldUnderline"/>
        </w:rPr>
        <w:t xml:space="preserve"> small number of </w:t>
      </w:r>
      <w:r w:rsidRPr="00F16BA0">
        <w:rPr>
          <w:rStyle w:val="StyleBoldUnderline"/>
          <w:highlight w:val="yellow"/>
        </w:rPr>
        <w:t xml:space="preserve">groups that </w:t>
      </w:r>
      <w:r w:rsidRPr="00F16BA0">
        <w:rPr>
          <w:rStyle w:val="BoldUnderline0"/>
          <w:highlight w:val="yellow"/>
        </w:rPr>
        <w:t>actually would</w:t>
      </w:r>
      <w:r w:rsidRPr="00F16BA0">
        <w:rPr>
          <w:rStyle w:val="StyleBoldUnderline"/>
        </w:rPr>
        <w:t xml:space="preserve">. </w:t>
      </w:r>
      <w:r w:rsidRPr="00F16BA0">
        <w:rPr>
          <w:rStyle w:val="StyleBoldUnderline"/>
          <w:highlight w:val="yellow"/>
        </w:rPr>
        <w:t>Transportable</w:t>
      </w:r>
      <w:r w:rsidRPr="00F16BA0">
        <w:rPr>
          <w:rStyle w:val="StyleBoldUnderline"/>
        </w:rPr>
        <w:t xml:space="preserve"> nuclear </w:t>
      </w:r>
      <w:r w:rsidRPr="00F16BA0">
        <w:rPr>
          <w:rStyle w:val="StyleBoldUnderline"/>
          <w:highlight w:val="yellow"/>
        </w:rPr>
        <w:t>weapons and loose</w:t>
      </w:r>
      <w:r w:rsidRPr="00F16BA0">
        <w:rPr>
          <w:rStyle w:val="StyleBoldUnderline"/>
        </w:rPr>
        <w:t xml:space="preserve"> fissile </w:t>
      </w:r>
      <w:r w:rsidRPr="00F16BA0">
        <w:rPr>
          <w:rStyle w:val="StyleBoldUnderline"/>
          <w:highlight w:val="yellow"/>
        </w:rPr>
        <w:t>materials grant opportunities to terrorists with nuclear pursuits</w:t>
      </w:r>
      <w:r w:rsidRPr="00F16BA0">
        <w:rPr>
          <w:rStyle w:val="StyleBoldUnderline"/>
        </w:rPr>
        <w:t>.</w:t>
      </w:r>
      <w:r w:rsidRPr="00F16BA0">
        <w:rPr>
          <w:sz w:val="16"/>
        </w:rPr>
        <w:t xml:space="preserve"> How should the United States seek to undercut the efforts of the select few with a nuclear intent?</w:t>
      </w:r>
    </w:p>
    <w:p w:rsidR="0063659C" w:rsidRDefault="003F5283" w:rsidP="003F5283">
      <w:pPr>
        <w:pStyle w:val="Heading1"/>
      </w:pPr>
      <w:r>
        <w:lastRenderedPageBreak/>
        <w:t>1AR</w:t>
      </w:r>
    </w:p>
    <w:p w:rsidR="003F5283" w:rsidRDefault="003F5283" w:rsidP="003F5283">
      <w:pPr>
        <w:pStyle w:val="Heading2"/>
      </w:pPr>
      <w:r>
        <w:lastRenderedPageBreak/>
        <w:t>--UQ</w:t>
      </w:r>
    </w:p>
    <w:p w:rsidR="003F5283" w:rsidRDefault="003F5283" w:rsidP="003F5283">
      <w:pPr>
        <w:pStyle w:val="Tag2"/>
      </w:pPr>
      <w:r>
        <w:t xml:space="preserve">No fast track bill – not sufficient </w:t>
      </w:r>
    </w:p>
    <w:p w:rsidR="003F5283" w:rsidRPr="00F32C81" w:rsidRDefault="003F5283" w:rsidP="003F5283">
      <w:pPr>
        <w:rPr>
          <w:sz w:val="16"/>
          <w:lang w:val="fr-FR"/>
        </w:rPr>
      </w:pPr>
      <w:r w:rsidRPr="00F32C81">
        <w:rPr>
          <w:sz w:val="16"/>
          <w:lang w:val="fr-FR"/>
        </w:rPr>
        <w:t xml:space="preserve">Dan </w:t>
      </w:r>
      <w:proofErr w:type="spellStart"/>
      <w:r w:rsidRPr="00F32C81">
        <w:rPr>
          <w:rStyle w:val="StyleStyleBold12pt"/>
          <w:sz w:val="20"/>
          <w:lang w:val="fr-FR"/>
        </w:rPr>
        <w:t>Ikenson</w:t>
      </w:r>
      <w:proofErr w:type="spellEnd"/>
      <w:r w:rsidRPr="00F32C81">
        <w:rPr>
          <w:sz w:val="16"/>
          <w:lang w:val="fr-FR"/>
        </w:rPr>
        <w:t xml:space="preserve">, </w:t>
      </w:r>
      <w:proofErr w:type="spellStart"/>
      <w:r w:rsidRPr="00F32C81">
        <w:rPr>
          <w:sz w:val="16"/>
          <w:lang w:val="fr-FR"/>
        </w:rPr>
        <w:t>Forves</w:t>
      </w:r>
      <w:proofErr w:type="spellEnd"/>
      <w:r w:rsidRPr="00F32C81">
        <w:rPr>
          <w:sz w:val="16"/>
          <w:lang w:val="fr-FR"/>
        </w:rPr>
        <w:t xml:space="preserve">, </w:t>
      </w:r>
      <w:r w:rsidRPr="00F32C81">
        <w:rPr>
          <w:rStyle w:val="StyleStyleBold12pt"/>
          <w:sz w:val="20"/>
          <w:lang w:val="fr-FR"/>
        </w:rPr>
        <w:t>1/13</w:t>
      </w:r>
      <w:r w:rsidRPr="00F32C81">
        <w:rPr>
          <w:sz w:val="16"/>
          <w:lang w:val="fr-FR"/>
        </w:rPr>
        <w:t xml:space="preserve">, </w:t>
      </w:r>
      <w:hyperlink r:id="rId12" w:history="1">
        <w:r w:rsidRPr="00F32C81">
          <w:rPr>
            <w:rStyle w:val="Hyperlink"/>
            <w:sz w:val="16"/>
            <w:lang w:val="fr-FR"/>
          </w:rPr>
          <w:t>www.forbes.com/sites/danikenson/2014/01/13/fast-track-bill-presented-but-progress-on-trade-requires-the-president-stand-up-to-detroit/</w:t>
        </w:r>
      </w:hyperlink>
    </w:p>
    <w:p w:rsidR="003F5283" w:rsidRPr="00F32C81" w:rsidRDefault="003F5283" w:rsidP="003F5283">
      <w:pPr>
        <w:rPr>
          <w:sz w:val="16"/>
          <w:lang w:val="fr-FR"/>
        </w:rPr>
      </w:pPr>
    </w:p>
    <w:p w:rsidR="003F5283" w:rsidRPr="00F32C81" w:rsidRDefault="003F5283" w:rsidP="003F5283">
      <w:pPr>
        <w:rPr>
          <w:u w:val="single"/>
        </w:rPr>
      </w:pPr>
      <w:r w:rsidRPr="00F32C81">
        <w:rPr>
          <w:u w:val="single"/>
        </w:rPr>
        <w:t>Last Thursday, legislation to restore “</w:t>
      </w:r>
      <w:r w:rsidRPr="00F32C81">
        <w:rPr>
          <w:highlight w:val="cyan"/>
          <w:u w:val="single"/>
        </w:rPr>
        <w:t>fast track” trade</w:t>
      </w:r>
      <w:r w:rsidRPr="00F32C81">
        <w:rPr>
          <w:u w:val="single"/>
        </w:rPr>
        <w:t xml:space="preserve"> promotion</w:t>
      </w:r>
      <w:r w:rsidRPr="00F32C81">
        <w:rPr>
          <w:sz w:val="16"/>
        </w:rPr>
        <w:t xml:space="preserve"> authority </w:t>
      </w:r>
      <w:r w:rsidRPr="00F32C81">
        <w:rPr>
          <w:u w:val="single"/>
        </w:rPr>
        <w:t>was introduced in Congress</w:t>
      </w:r>
      <w:r w:rsidRPr="00F32C81">
        <w:rPr>
          <w:sz w:val="16"/>
        </w:rPr>
        <w:t xml:space="preserve">.  The grant of that authority is widely considered necessary to complete and ratify the Trans-Pacific Partnership agreement between the United States and 11 other Pacific-bordering nations, as well as other prospective trade agreements.  </w:t>
      </w:r>
      <w:r w:rsidRPr="00F32C81">
        <w:rPr>
          <w:u w:val="single"/>
        </w:rPr>
        <w:t xml:space="preserve">But this vehicle, which conveys congressional negotiating objectives to the president in exchange for the promise of a timely, up-or-down vote, </w:t>
      </w:r>
      <w:r w:rsidRPr="00F32C81">
        <w:rPr>
          <w:rStyle w:val="Emphasis"/>
          <w:highlight w:val="cyan"/>
        </w:rPr>
        <w:t>pulled out of the driveway on a flat tire</w:t>
      </w:r>
      <w:r w:rsidRPr="00F32C81">
        <w:rPr>
          <w:u w:val="single"/>
        </w:rPr>
        <w:t xml:space="preserve"> – and the spare is buried in the president’s trunk.</w:t>
      </w:r>
    </w:p>
    <w:p w:rsidR="003F5283" w:rsidRPr="00F32C81" w:rsidRDefault="003F5283" w:rsidP="003F5283">
      <w:pPr>
        <w:rPr>
          <w:sz w:val="16"/>
        </w:rPr>
      </w:pPr>
      <w:r w:rsidRPr="00F32C81">
        <w:rPr>
          <w:highlight w:val="cyan"/>
          <w:u w:val="single"/>
        </w:rPr>
        <w:t>What was intended to be a</w:t>
      </w:r>
      <w:r w:rsidRPr="00F32C81">
        <w:rPr>
          <w:sz w:val="16"/>
        </w:rPr>
        <w:t xml:space="preserve"> bicameral, </w:t>
      </w:r>
      <w:r w:rsidRPr="00F32C81">
        <w:rPr>
          <w:highlight w:val="cyan"/>
          <w:u w:val="single"/>
        </w:rPr>
        <w:t>bipartisan packag</w:t>
      </w:r>
      <w:r w:rsidRPr="00F32C81">
        <w:rPr>
          <w:sz w:val="16"/>
          <w:highlight w:val="cyan"/>
        </w:rPr>
        <w:t>e</w:t>
      </w:r>
      <w:r w:rsidRPr="00F32C81">
        <w:rPr>
          <w:sz w:val="16"/>
        </w:rPr>
        <w:t xml:space="preserve"> sponsored by the chairmen and ranking members of the Senate Finance and House Ways and Means Committees </w:t>
      </w:r>
      <w:r w:rsidRPr="00F32C81">
        <w:rPr>
          <w:b/>
          <w:highlight w:val="cyan"/>
          <w:u w:val="single"/>
        </w:rPr>
        <w:t xml:space="preserve">lacked </w:t>
      </w:r>
      <w:r w:rsidRPr="00F32C81">
        <w:rPr>
          <w:b/>
          <w:u w:val="single"/>
        </w:rPr>
        <w:t xml:space="preserve">the </w:t>
      </w:r>
      <w:r w:rsidRPr="00F32C81">
        <w:rPr>
          <w:b/>
          <w:highlight w:val="cyan"/>
          <w:u w:val="single"/>
        </w:rPr>
        <w:t xml:space="preserve">support </w:t>
      </w:r>
      <w:r w:rsidRPr="00F32C81">
        <w:rPr>
          <w:b/>
          <w:u w:val="single"/>
        </w:rPr>
        <w:t xml:space="preserve">of Rep. Sander </w:t>
      </w:r>
      <w:r w:rsidRPr="00F32C81">
        <w:rPr>
          <w:b/>
          <w:highlight w:val="cyan"/>
          <w:u w:val="single"/>
        </w:rPr>
        <w:t>Levin</w:t>
      </w:r>
      <w:r w:rsidRPr="00F32C81">
        <w:rPr>
          <w:b/>
          <w:u w:val="single"/>
        </w:rPr>
        <w:t xml:space="preserve"> (D-MI), </w:t>
      </w:r>
      <w:r w:rsidRPr="00F32C81">
        <w:rPr>
          <w:b/>
          <w:highlight w:val="cyan"/>
          <w:u w:val="single"/>
        </w:rPr>
        <w:t>ranking member of Ways and Means</w:t>
      </w:r>
      <w:r w:rsidRPr="00F32C81">
        <w:rPr>
          <w:sz w:val="16"/>
        </w:rPr>
        <w:t xml:space="preserve">.  Levin – who considers protecting incumbent domestic firms from the inconvenience of foreign competition the abiding purpose of trade policy – </w:t>
      </w:r>
      <w:r w:rsidRPr="00F32C81">
        <w:rPr>
          <w:highlight w:val="cyan"/>
          <w:u w:val="single"/>
        </w:rPr>
        <w:t>finds the</w:t>
      </w:r>
      <w:r w:rsidRPr="00F32C81">
        <w:rPr>
          <w:u w:val="single"/>
        </w:rPr>
        <w:t xml:space="preserve"> fast track </w:t>
      </w:r>
      <w:r w:rsidRPr="00F32C81">
        <w:rPr>
          <w:highlight w:val="cyan"/>
          <w:u w:val="single"/>
        </w:rPr>
        <w:t xml:space="preserve">legislation </w:t>
      </w:r>
      <w:r w:rsidRPr="00F32C81">
        <w:rPr>
          <w:b/>
          <w:highlight w:val="cyan"/>
          <w:u w:val="single"/>
        </w:rPr>
        <w:t>insufficiently deferential</w:t>
      </w:r>
      <w:r w:rsidRPr="00F32C81">
        <w:rPr>
          <w:highlight w:val="cyan"/>
          <w:u w:val="single"/>
        </w:rPr>
        <w:t xml:space="preserve"> to the demands of the “Detroit” automakers.</w:t>
      </w:r>
    </w:p>
    <w:p w:rsidR="003F5283" w:rsidRDefault="003F5283" w:rsidP="003F5283"/>
    <w:p w:rsidR="003F5283" w:rsidRDefault="003F5283" w:rsidP="003F5283">
      <w:pPr>
        <w:pStyle w:val="Tag2"/>
      </w:pPr>
      <w:r>
        <w:t xml:space="preserve">A slew of issues overwhelm and Boehner won’t allow controversial votes before the midterms </w:t>
      </w:r>
    </w:p>
    <w:p w:rsidR="003F5283" w:rsidRPr="00F32C81" w:rsidRDefault="003F5283" w:rsidP="003F5283">
      <w:pPr>
        <w:rPr>
          <w:sz w:val="16"/>
        </w:rPr>
      </w:pPr>
      <w:r w:rsidRPr="00F32C81">
        <w:rPr>
          <w:sz w:val="16"/>
        </w:rPr>
        <w:t xml:space="preserve">Tim </w:t>
      </w:r>
      <w:r w:rsidRPr="00F32C81">
        <w:rPr>
          <w:rStyle w:val="StyleStyleBold12pt"/>
          <w:sz w:val="20"/>
        </w:rPr>
        <w:t>Alberta</w:t>
      </w:r>
      <w:r w:rsidRPr="00F32C81">
        <w:rPr>
          <w:sz w:val="16"/>
        </w:rPr>
        <w:t xml:space="preserve">, National Journal, </w:t>
      </w:r>
      <w:r w:rsidRPr="00F32C81">
        <w:rPr>
          <w:rStyle w:val="StyleStyleBold12pt"/>
          <w:sz w:val="20"/>
        </w:rPr>
        <w:t>1/16</w:t>
      </w:r>
      <w:r w:rsidRPr="00F32C81">
        <w:rPr>
          <w:sz w:val="16"/>
        </w:rPr>
        <w:t>, "House GOP at 2014 Crossroads: Go Big, or Keep Quiet</w:t>
      </w:r>
      <w:proofErr w:type="gramStart"/>
      <w:r w:rsidRPr="00F32C81">
        <w:rPr>
          <w:sz w:val="16"/>
        </w:rPr>
        <w:t>?,</w:t>
      </w:r>
      <w:proofErr w:type="gramEnd"/>
      <w:r w:rsidRPr="00F32C81">
        <w:rPr>
          <w:sz w:val="16"/>
        </w:rPr>
        <w:t>" www.nationaljournal.com/congress/house-gop-at-2014-crossroads-go-big-or-keep-quiet-20140116</w:t>
      </w:r>
    </w:p>
    <w:p w:rsidR="003F5283" w:rsidRPr="00F32C81" w:rsidRDefault="003F5283" w:rsidP="003F5283">
      <w:pPr>
        <w:rPr>
          <w:sz w:val="16"/>
        </w:rPr>
      </w:pPr>
    </w:p>
    <w:p w:rsidR="003F5283" w:rsidRPr="00F32C81" w:rsidRDefault="003F5283" w:rsidP="003F5283">
      <w:pPr>
        <w:rPr>
          <w:sz w:val="16"/>
        </w:rPr>
      </w:pPr>
      <w:r w:rsidRPr="00F32C81">
        <w:rPr>
          <w:sz w:val="16"/>
        </w:rPr>
        <w:t xml:space="preserve">According to sources with knowledge of the deliberations, </w:t>
      </w:r>
      <w:r w:rsidRPr="00F32C81">
        <w:rPr>
          <w:highlight w:val="cyan"/>
          <w:u w:val="single"/>
        </w:rPr>
        <w:t>Boehner and his</w:t>
      </w:r>
      <w:r w:rsidRPr="00F32C81">
        <w:rPr>
          <w:sz w:val="16"/>
        </w:rPr>
        <w:t xml:space="preserve"> leadership </w:t>
      </w:r>
      <w:r w:rsidRPr="00F32C81">
        <w:rPr>
          <w:highlight w:val="cyan"/>
          <w:u w:val="single"/>
        </w:rPr>
        <w:t xml:space="preserve">team prefer a </w:t>
      </w:r>
      <w:r w:rsidRPr="00F32C81">
        <w:rPr>
          <w:b/>
          <w:highlight w:val="cyan"/>
          <w:u w:val="single"/>
        </w:rPr>
        <w:t>quiet,</w:t>
      </w:r>
      <w:r w:rsidRPr="00F32C81">
        <w:rPr>
          <w:b/>
          <w:u w:val="single"/>
        </w:rPr>
        <w:t xml:space="preserve"> noncontroversial </w:t>
      </w:r>
      <w:r w:rsidRPr="00F32C81">
        <w:rPr>
          <w:b/>
          <w:highlight w:val="cyan"/>
          <w:u w:val="single"/>
        </w:rPr>
        <w:t>legislative session</w:t>
      </w:r>
      <w:r w:rsidRPr="00F32C81">
        <w:rPr>
          <w:u w:val="single"/>
        </w:rPr>
        <w:t xml:space="preserve"> </w:t>
      </w:r>
      <w:r w:rsidRPr="00F32C81">
        <w:rPr>
          <w:highlight w:val="cyan"/>
          <w:u w:val="single"/>
        </w:rPr>
        <w:t xml:space="preserve">in which Republicans steer clear of mistakes and </w:t>
      </w:r>
      <w:r w:rsidRPr="00F32C81">
        <w:rPr>
          <w:rStyle w:val="Emphasis"/>
          <w:highlight w:val="cyan"/>
        </w:rPr>
        <w:t>run out the clock</w:t>
      </w:r>
      <w:r w:rsidRPr="00F32C81">
        <w:rPr>
          <w:u w:val="single"/>
        </w:rPr>
        <w:t xml:space="preserve"> until the November elections. </w:t>
      </w:r>
      <w:r w:rsidRPr="00F32C81">
        <w:rPr>
          <w:sz w:val="16"/>
        </w:rPr>
        <w:t>This play-it-safe strategy hinges on voters turning out in droves to voice their displeasure with President Obama's health care law and his administration's domestic-surveillance policies, among other things.</w:t>
      </w:r>
    </w:p>
    <w:p w:rsidR="003F5283" w:rsidRPr="00F32C81" w:rsidRDefault="003F5283" w:rsidP="003F5283">
      <w:pPr>
        <w:rPr>
          <w:sz w:val="16"/>
        </w:rPr>
      </w:pPr>
      <w:r w:rsidRPr="00F32C81">
        <w:rPr>
          <w:sz w:val="16"/>
        </w:rPr>
        <w:t>But such an approach is unacceptable to the most conservative members of the House GOP. After two weeks of private deliberations, and fresh off a mini-retreat this week organized by the Republican Study Committee, conservatives are united in their resolve to make 2014 more about Republicans' "bold, positive vision" and less about Obama's failures.</w:t>
      </w:r>
    </w:p>
    <w:p w:rsidR="003F5283" w:rsidRPr="00F32C81" w:rsidRDefault="003F5283" w:rsidP="003F5283">
      <w:pPr>
        <w:rPr>
          <w:sz w:val="16"/>
        </w:rPr>
      </w:pPr>
      <w:r w:rsidRPr="00F32C81">
        <w:rPr>
          <w:sz w:val="16"/>
        </w:rPr>
        <w:t>"I'm convinced Republicans have the best vision for America's future," Rep. Kevin Brady of Texas said outside of Wednesday's RSC meeting. "We've spent a lot of time opposing the president's policies, but it's time to share our vision if we want to win in November."</w:t>
      </w:r>
    </w:p>
    <w:p w:rsidR="003F5283" w:rsidRPr="00F32C81" w:rsidRDefault="003F5283" w:rsidP="003F5283">
      <w:pPr>
        <w:rPr>
          <w:u w:val="single"/>
        </w:rPr>
      </w:pPr>
      <w:r w:rsidRPr="00F32C81">
        <w:rPr>
          <w:sz w:val="16"/>
        </w:rPr>
        <w:t xml:space="preserve">That sentiment has echoed among conservative lawmakers all week, and it ramped up during the weekly RSC gathering. Chairman Steve </w:t>
      </w:r>
      <w:proofErr w:type="spellStart"/>
      <w:r w:rsidRPr="00F32C81">
        <w:rPr>
          <w:sz w:val="16"/>
        </w:rPr>
        <w:t>Scalise</w:t>
      </w:r>
      <w:proofErr w:type="spellEnd"/>
      <w:r w:rsidRPr="00F32C81">
        <w:rPr>
          <w:sz w:val="16"/>
        </w:rPr>
        <w:t xml:space="preserve">, perhaps sensing the frustration some members felt with the RSC's lack of aggression during the December budget fight, framed the legislative-strategy debate in big terms. After consulting with his fellow lawmakers this week, </w:t>
      </w:r>
      <w:proofErr w:type="spellStart"/>
      <w:r w:rsidRPr="00F32C81">
        <w:rPr>
          <w:u w:val="single"/>
        </w:rPr>
        <w:t>Scalise</w:t>
      </w:r>
      <w:proofErr w:type="spellEnd"/>
      <w:r w:rsidRPr="00F32C81">
        <w:rPr>
          <w:u w:val="single"/>
        </w:rPr>
        <w:t xml:space="preserve"> informed members that he's prepared to push leadership hard this year on the conservative agenda that touts a health care alternative, a tax-reform plan, a welfare-reform package, and a privacy bill.</w:t>
      </w:r>
    </w:p>
    <w:p w:rsidR="003F5283" w:rsidRPr="00F32C81" w:rsidRDefault="003F5283" w:rsidP="003F5283">
      <w:pPr>
        <w:rPr>
          <w:sz w:val="16"/>
        </w:rPr>
      </w:pPr>
      <w:r w:rsidRPr="00F32C81">
        <w:rPr>
          <w:sz w:val="16"/>
        </w:rPr>
        <w:t xml:space="preserve">"I don't want to play prevent defense," </w:t>
      </w:r>
      <w:proofErr w:type="spellStart"/>
      <w:r w:rsidRPr="00F32C81">
        <w:rPr>
          <w:sz w:val="16"/>
        </w:rPr>
        <w:t>Scalise</w:t>
      </w:r>
      <w:proofErr w:type="spellEnd"/>
      <w:r w:rsidRPr="00F32C81">
        <w:rPr>
          <w:sz w:val="16"/>
        </w:rPr>
        <w:t xml:space="preserve"> said, according to members in attendance. "I want to play offense."</w:t>
      </w:r>
    </w:p>
    <w:p w:rsidR="003F5283" w:rsidRPr="00F32C81" w:rsidRDefault="003F5283" w:rsidP="003F5283">
      <w:pPr>
        <w:rPr>
          <w:sz w:val="16"/>
        </w:rPr>
      </w:pPr>
      <w:r w:rsidRPr="00F32C81">
        <w:rPr>
          <w:sz w:val="16"/>
        </w:rPr>
        <w:t xml:space="preserve">Asked to explain the remark later in an interview, </w:t>
      </w:r>
      <w:proofErr w:type="spellStart"/>
      <w:r w:rsidRPr="00F32C81">
        <w:rPr>
          <w:sz w:val="16"/>
        </w:rPr>
        <w:t>Scalise</w:t>
      </w:r>
      <w:proofErr w:type="spellEnd"/>
      <w:r w:rsidRPr="00F32C81">
        <w:rPr>
          <w:sz w:val="16"/>
        </w:rPr>
        <w:t xml:space="preserve"> said, "Usually teams that play prevent defense lose the game."</w:t>
      </w:r>
    </w:p>
    <w:p w:rsidR="003F5283" w:rsidRPr="00F32C81" w:rsidRDefault="003F5283" w:rsidP="003F5283">
      <w:pPr>
        <w:rPr>
          <w:sz w:val="16"/>
        </w:rPr>
      </w:pPr>
      <w:r w:rsidRPr="00F32C81">
        <w:rPr>
          <w:u w:val="single"/>
        </w:rPr>
        <w:t xml:space="preserve">But Boehner's team doesn't share that view. </w:t>
      </w:r>
      <w:r w:rsidRPr="00F32C81">
        <w:rPr>
          <w:highlight w:val="cyan"/>
          <w:u w:val="single"/>
        </w:rPr>
        <w:t>GOP leadership has done everything possible</w:t>
      </w:r>
      <w:r w:rsidRPr="00F32C81">
        <w:rPr>
          <w:u w:val="single"/>
        </w:rPr>
        <w:t xml:space="preserve"> in recent months </w:t>
      </w:r>
      <w:r w:rsidRPr="00F32C81">
        <w:rPr>
          <w:highlight w:val="cyan"/>
          <w:u w:val="single"/>
        </w:rPr>
        <w:t xml:space="preserve">to </w:t>
      </w:r>
      <w:r w:rsidRPr="00F32C81">
        <w:rPr>
          <w:b/>
          <w:highlight w:val="cyan"/>
          <w:u w:val="single"/>
        </w:rPr>
        <w:t>keep</w:t>
      </w:r>
      <w:r w:rsidRPr="00F32C81">
        <w:rPr>
          <w:b/>
          <w:u w:val="single"/>
        </w:rPr>
        <w:t xml:space="preserve"> the electorate's </w:t>
      </w:r>
      <w:r w:rsidRPr="00F32C81">
        <w:rPr>
          <w:b/>
          <w:highlight w:val="cyan"/>
          <w:u w:val="single"/>
        </w:rPr>
        <w:t>attention on the Democrats</w:t>
      </w:r>
      <w:r w:rsidRPr="00F32C81">
        <w:rPr>
          <w:sz w:val="16"/>
        </w:rPr>
        <w:t xml:space="preserve">, especially </w:t>
      </w:r>
      <w:r w:rsidRPr="00F32C81">
        <w:rPr>
          <w:highlight w:val="cyan"/>
          <w:u w:val="single"/>
        </w:rPr>
        <w:t>highlighting</w:t>
      </w:r>
      <w:r w:rsidRPr="00F32C81">
        <w:rPr>
          <w:u w:val="single"/>
        </w:rPr>
        <w:t xml:space="preserve"> the disastrous rollout of President </w:t>
      </w:r>
      <w:r w:rsidRPr="00F32C81">
        <w:rPr>
          <w:highlight w:val="cyan"/>
          <w:u w:val="single"/>
        </w:rPr>
        <w:t>Obama's health care law and</w:t>
      </w:r>
      <w:r w:rsidRPr="00F32C81">
        <w:rPr>
          <w:u w:val="single"/>
        </w:rPr>
        <w:t xml:space="preserve"> Republican </w:t>
      </w:r>
      <w:r w:rsidRPr="00F32C81">
        <w:rPr>
          <w:highlight w:val="cyan"/>
          <w:u w:val="single"/>
        </w:rPr>
        <w:t>oversight</w:t>
      </w:r>
      <w:r w:rsidRPr="00F32C81">
        <w:rPr>
          <w:u w:val="single"/>
        </w:rPr>
        <w:t xml:space="preserve"> efforts </w:t>
      </w:r>
      <w:r w:rsidRPr="00F32C81">
        <w:rPr>
          <w:highlight w:val="cyan"/>
          <w:u w:val="single"/>
        </w:rPr>
        <w:t>on the IRS</w:t>
      </w:r>
      <w:r w:rsidRPr="00F32C81">
        <w:rPr>
          <w:u w:val="single"/>
        </w:rPr>
        <w:t xml:space="preserve"> scandal and Benghazi attacks</w:t>
      </w:r>
      <w:r w:rsidRPr="00F32C81">
        <w:rPr>
          <w:sz w:val="16"/>
        </w:rPr>
        <w:t xml:space="preserve">. Leadership officials are intent on keeping the American public "talking about </w:t>
      </w:r>
      <w:proofErr w:type="spellStart"/>
      <w:r w:rsidRPr="00F32C81">
        <w:rPr>
          <w:sz w:val="16"/>
        </w:rPr>
        <w:t>Obamacare</w:t>
      </w:r>
      <w:proofErr w:type="spellEnd"/>
      <w:r w:rsidRPr="00F32C81">
        <w:rPr>
          <w:sz w:val="16"/>
        </w:rPr>
        <w:t>" all the way until November.</w:t>
      </w:r>
    </w:p>
    <w:p w:rsidR="003F5283" w:rsidRPr="00F32C81" w:rsidRDefault="003F5283" w:rsidP="003F5283">
      <w:pPr>
        <w:rPr>
          <w:b/>
        </w:rPr>
      </w:pPr>
      <w:r w:rsidRPr="00F32C81">
        <w:rPr>
          <w:sz w:val="16"/>
        </w:rPr>
        <w:t xml:space="preserve">Besides, already fewer than 90 work days remain in the legislative session. </w:t>
      </w:r>
      <w:r w:rsidRPr="00F32C81">
        <w:rPr>
          <w:highlight w:val="cyan"/>
          <w:u w:val="single"/>
        </w:rPr>
        <w:t>Even if leadership</w:t>
      </w:r>
      <w:r w:rsidRPr="00F32C81">
        <w:rPr>
          <w:u w:val="single"/>
        </w:rPr>
        <w:t xml:space="preserve"> officials </w:t>
      </w:r>
      <w:r w:rsidRPr="00F32C81">
        <w:rPr>
          <w:highlight w:val="cyan"/>
          <w:u w:val="single"/>
        </w:rPr>
        <w:t xml:space="preserve">were to embrace an ambitious agenda, </w:t>
      </w:r>
      <w:r w:rsidRPr="00F32C81">
        <w:rPr>
          <w:b/>
          <w:highlight w:val="cyan"/>
          <w:u w:val="single"/>
        </w:rPr>
        <w:t>they see little time to implement it.</w:t>
      </w:r>
    </w:p>
    <w:p w:rsidR="003F5283" w:rsidRPr="00F32C81" w:rsidRDefault="003F5283" w:rsidP="003F5283">
      <w:pPr>
        <w:rPr>
          <w:sz w:val="16"/>
        </w:rPr>
      </w:pPr>
      <w:r w:rsidRPr="00F32C81">
        <w:rPr>
          <w:sz w:val="16"/>
        </w:rPr>
        <w:t>"</w:t>
      </w:r>
      <w:r w:rsidRPr="00F32C81">
        <w:rPr>
          <w:u w:val="single"/>
        </w:rPr>
        <w:t xml:space="preserve">We have to do a budget, we have to do appropriations, we have to do debt ceiling. </w:t>
      </w:r>
      <w:r w:rsidRPr="00F32C81">
        <w:rPr>
          <w:highlight w:val="cyan"/>
          <w:u w:val="single"/>
        </w:rPr>
        <w:t>There are a lot of issues</w:t>
      </w:r>
      <w:r w:rsidRPr="00F32C81">
        <w:rPr>
          <w:u w:val="single"/>
        </w:rPr>
        <w:t xml:space="preserve"> that are hanging out there that have to be done </w:t>
      </w:r>
      <w:r w:rsidRPr="00F32C81">
        <w:rPr>
          <w:highlight w:val="cyan"/>
          <w:u w:val="single"/>
        </w:rPr>
        <w:t xml:space="preserve">that </w:t>
      </w:r>
      <w:r w:rsidRPr="00F32C81">
        <w:rPr>
          <w:rStyle w:val="Emphasis"/>
          <w:highlight w:val="cyan"/>
        </w:rPr>
        <w:t>dominate a lot of the calendar</w:t>
      </w:r>
      <w:r w:rsidRPr="00F32C81">
        <w:rPr>
          <w:sz w:val="16"/>
        </w:rPr>
        <w:t>," said Rep. James Lankford, the Republican policy chairman and a member of leadership.</w:t>
      </w:r>
    </w:p>
    <w:p w:rsidR="003F5283" w:rsidRPr="00F32C81" w:rsidRDefault="003F5283" w:rsidP="003F5283">
      <w:pPr>
        <w:rPr>
          <w:sz w:val="16"/>
        </w:rPr>
      </w:pPr>
      <w:r w:rsidRPr="00F32C81">
        <w:rPr>
          <w:sz w:val="16"/>
        </w:rPr>
        <w:t>That said</w:t>
      </w:r>
      <w:proofErr w:type="gramStart"/>
      <w:r w:rsidRPr="00F32C81">
        <w:rPr>
          <w:sz w:val="16"/>
        </w:rPr>
        <w:t>,</w:t>
      </w:r>
      <w:proofErr w:type="gramEnd"/>
      <w:r w:rsidRPr="00F32C81">
        <w:rPr>
          <w:sz w:val="16"/>
        </w:rPr>
        <w:t xml:space="preserve"> many of the conservatives' policy objectives for 2014 are likely dead on arrival in Cambridge anyway.</w:t>
      </w:r>
    </w:p>
    <w:p w:rsidR="003F5283" w:rsidRDefault="003F5283" w:rsidP="003F5283"/>
    <w:p w:rsidR="003F5283" w:rsidRDefault="003F5283" w:rsidP="003F5283">
      <w:pPr>
        <w:pStyle w:val="Heading2"/>
      </w:pPr>
      <w:r>
        <w:lastRenderedPageBreak/>
        <w:t>--Trade defense</w:t>
      </w:r>
    </w:p>
    <w:p w:rsidR="003F5283" w:rsidRDefault="003F5283" w:rsidP="003F5283"/>
    <w:p w:rsidR="003F5283" w:rsidRPr="00C06081" w:rsidRDefault="003F5283" w:rsidP="003F5283">
      <w:pPr>
        <w:pStyle w:val="Tag2"/>
      </w:pPr>
      <w:r>
        <w:t>Trade will never collapse</w:t>
      </w:r>
    </w:p>
    <w:p w:rsidR="003F5283" w:rsidRDefault="003F5283" w:rsidP="003F5283">
      <w:pPr>
        <w:rPr>
          <w:color w:val="000000"/>
          <w:sz w:val="16"/>
        </w:rPr>
      </w:pPr>
      <w:proofErr w:type="spellStart"/>
      <w:r>
        <w:rPr>
          <w:rStyle w:val="CiteChar"/>
        </w:rPr>
        <w:t>Ikenson</w:t>
      </w:r>
      <w:proofErr w:type="spellEnd"/>
      <w:r>
        <w:rPr>
          <w:rStyle w:val="CiteChar"/>
        </w:rPr>
        <w:t xml:space="preserve"> 9</w:t>
      </w:r>
      <w:r>
        <w:rPr>
          <w:b/>
          <w:color w:val="000000"/>
        </w:rPr>
        <w:t xml:space="preserve"> </w:t>
      </w:r>
      <w:r>
        <w:rPr>
          <w:color w:val="000000"/>
          <w:sz w:val="16"/>
        </w:rPr>
        <w:t>(Daniel, associate director for the Center for Trade Policy Studies at the Cato Institute, “A Protectionism Fling: Why Tariff Hikes and Other Trade Barriers Will Be Short-Lived,” 3/12, http://www.freetrade.org/pubs/FTBs/FTB-037.html</w:t>
      </w:r>
    </w:p>
    <w:p w:rsidR="003F5283" w:rsidRDefault="003F5283" w:rsidP="003F5283">
      <w:pPr>
        <w:rPr>
          <w:color w:val="000000"/>
        </w:rPr>
      </w:pPr>
    </w:p>
    <w:p w:rsidR="003F5283" w:rsidRPr="00FE2648" w:rsidRDefault="003F5283" w:rsidP="003F5283">
      <w:pPr>
        <w:rPr>
          <w:color w:val="000000"/>
          <w:sz w:val="16"/>
        </w:rPr>
      </w:pPr>
      <w:r>
        <w:rPr>
          <w:color w:val="000000"/>
          <w:sz w:val="16"/>
        </w:rPr>
        <w:t xml:space="preserve">A Little Perspective, Please </w:t>
      </w:r>
      <w:proofErr w:type="gramStart"/>
      <w:r>
        <w:rPr>
          <w:rStyle w:val="StyleBoldUnderline"/>
          <w:highlight w:val="yellow"/>
        </w:rPr>
        <w:t>Although</w:t>
      </w:r>
      <w:proofErr w:type="gramEnd"/>
      <w:r>
        <w:rPr>
          <w:rStyle w:val="StyleBoldUnderline"/>
          <w:highlight w:val="yellow"/>
        </w:rPr>
        <w:t xml:space="preserve"> some governments will dabble in</w:t>
      </w:r>
      <w:r>
        <w:rPr>
          <w:rStyle w:val="StyleBoldUnderline"/>
        </w:rPr>
        <w:t xml:space="preserve"> some degree of </w:t>
      </w:r>
      <w:r>
        <w:rPr>
          <w:rStyle w:val="StyleBoldUnderline"/>
          <w:highlight w:val="yellow"/>
        </w:rPr>
        <w:t>protectionism</w:t>
      </w:r>
      <w:r>
        <w:rPr>
          <w:rStyle w:val="StyleBoldUnderline"/>
        </w:rPr>
        <w:t xml:space="preserve">, the combination of a sturdy rules-based system of trade and the economic </w:t>
      </w:r>
      <w:proofErr w:type="spellStart"/>
      <w:r>
        <w:rPr>
          <w:rStyle w:val="StyleBoldUnderline"/>
          <w:highlight w:val="yellow"/>
        </w:rPr>
        <w:t>self interest</w:t>
      </w:r>
      <w:proofErr w:type="spellEnd"/>
      <w:r>
        <w:rPr>
          <w:rStyle w:val="StyleBoldUnderline"/>
          <w:highlight w:val="yellow"/>
        </w:rPr>
        <w:t xml:space="preserve"> in being open to participation</w:t>
      </w:r>
      <w:r>
        <w:rPr>
          <w:rStyle w:val="StyleBoldUnderline"/>
        </w:rPr>
        <w:t xml:space="preserve"> in the global economy </w:t>
      </w:r>
      <w:r>
        <w:rPr>
          <w:rStyle w:val="StyleBoldUnderline"/>
          <w:highlight w:val="yellow"/>
        </w:rPr>
        <w:t>will limit the risk</w:t>
      </w:r>
      <w:r>
        <w:rPr>
          <w:rStyle w:val="StyleBoldUnderline"/>
        </w:rPr>
        <w:t xml:space="preserve"> of a protectionist pandemic</w:t>
      </w:r>
      <w:r>
        <w:rPr>
          <w:color w:val="000000"/>
          <w:sz w:val="16"/>
        </w:rPr>
        <w:t xml:space="preserve">. According to recent estimates from the International Food Policy Research Institute, </w:t>
      </w:r>
      <w:r>
        <w:rPr>
          <w:rStyle w:val="StyleBoldUnderline"/>
          <w:highlight w:val="yellow"/>
        </w:rPr>
        <w:t>if all WTO members were to raise all of their</w:t>
      </w:r>
      <w:r>
        <w:rPr>
          <w:rStyle w:val="StyleBoldUnderline"/>
        </w:rPr>
        <w:t xml:space="preserve"> applied </w:t>
      </w:r>
      <w:r>
        <w:rPr>
          <w:rStyle w:val="StyleBoldUnderline"/>
          <w:highlight w:val="yellow"/>
        </w:rPr>
        <w:t xml:space="preserve">tariffs to </w:t>
      </w:r>
      <w:r>
        <w:rPr>
          <w:rStyle w:val="StyleBoldUnderline"/>
        </w:rPr>
        <w:t xml:space="preserve">the </w:t>
      </w:r>
      <w:r>
        <w:rPr>
          <w:rStyle w:val="StyleBoldUnderline"/>
          <w:highlight w:val="yellow"/>
        </w:rPr>
        <w:t xml:space="preserve">maximum </w:t>
      </w:r>
      <w:r>
        <w:rPr>
          <w:rStyle w:val="StyleBoldUnderline"/>
        </w:rPr>
        <w:t xml:space="preserve">bound rates, the average global rate of duty would double and </w:t>
      </w:r>
      <w:r>
        <w:rPr>
          <w:rStyle w:val="StyleBoldUnderline"/>
          <w:highlight w:val="yellow"/>
        </w:rPr>
        <w:t>the value of global trade would decline by 7.7 percent</w:t>
      </w:r>
      <w:r>
        <w:rPr>
          <w:rStyle w:val="StyleBoldUnderline"/>
        </w:rPr>
        <w:t xml:space="preserve"> over five years</w:t>
      </w:r>
      <w:r>
        <w:rPr>
          <w:color w:val="000000"/>
          <w:sz w:val="16"/>
        </w:rPr>
        <w:t xml:space="preserve">.8 That would be a substantial decline relative to the 5.5 percent annual rate of trade growth experienced this decade.9 </w:t>
      </w:r>
      <w:r>
        <w:rPr>
          <w:rStyle w:val="StyleBoldUnderline"/>
        </w:rPr>
        <w:t xml:space="preserve">But, to </w:t>
      </w:r>
      <w:r>
        <w:rPr>
          <w:rStyle w:val="StyleBoldUnderline"/>
          <w:highlight w:val="yellow"/>
        </w:rPr>
        <w:t>put that 7.7 percent decline in historical perspective, the value of global trade declined by 66 percent</w:t>
      </w:r>
      <w:r>
        <w:rPr>
          <w:rStyle w:val="StyleBoldUnderline"/>
        </w:rPr>
        <w:t xml:space="preserve"> between 1929 and 1934, a period mostly </w:t>
      </w:r>
      <w:r>
        <w:rPr>
          <w:rStyle w:val="StyleBoldUnderline"/>
          <w:highlight w:val="yellow"/>
        </w:rPr>
        <w:t>in the wake of Smoot Hawley</w:t>
      </w:r>
      <w:r>
        <w:rPr>
          <w:rStyle w:val="StyleBoldUnderline"/>
        </w:rPr>
        <w:t>'s passage in 1930</w:t>
      </w:r>
      <w:r>
        <w:rPr>
          <w:color w:val="000000"/>
          <w:sz w:val="16"/>
        </w:rPr>
        <w:t xml:space="preserve">.10 So </w:t>
      </w:r>
      <w:r>
        <w:rPr>
          <w:rStyle w:val="StyleBoldUnderline"/>
          <w:highlight w:val="yellow"/>
        </w:rPr>
        <w:t>the potential downside today from</w:t>
      </w:r>
      <w:r>
        <w:rPr>
          <w:color w:val="000000"/>
          <w:sz w:val="16"/>
        </w:rPr>
        <w:t xml:space="preserve"> what Bergsten calls "</w:t>
      </w:r>
      <w:r>
        <w:rPr>
          <w:rStyle w:val="StyleBoldUnderline"/>
        </w:rPr>
        <w:t xml:space="preserve">legal </w:t>
      </w:r>
      <w:r>
        <w:rPr>
          <w:rStyle w:val="StyleBoldUnderline"/>
          <w:highlight w:val="yellow"/>
        </w:rPr>
        <w:t xml:space="preserve">protectionism" is actually not that "massive," </w:t>
      </w:r>
      <w:r>
        <w:rPr>
          <w:rStyle w:val="StyleBoldUnderline"/>
        </w:rPr>
        <w:t>even if all WTO members raised all of their tariffs to the highest permissible rates.</w:t>
      </w:r>
      <w:r>
        <w:rPr>
          <w:color w:val="000000"/>
          <w:sz w:val="16"/>
        </w:rPr>
        <w:t xml:space="preserve"> 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w:t>
      </w:r>
      <w:proofErr w:type="spellStart"/>
      <w:r>
        <w:rPr>
          <w:color w:val="000000"/>
          <w:sz w:val="16"/>
        </w:rPr>
        <w:t>twothirds</w:t>
      </w:r>
      <w:proofErr w:type="spellEnd"/>
      <w:r>
        <w:rPr>
          <w:color w:val="000000"/>
          <w:sz w:val="16"/>
        </w:rPr>
        <w:t xml:space="preserve">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 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w:t>
      </w:r>
      <w:proofErr w:type="spellStart"/>
      <w:r>
        <w:rPr>
          <w:color w:val="000000"/>
          <w:sz w:val="16"/>
        </w:rPr>
        <w:t>Zengwei</w:t>
      </w:r>
      <w:proofErr w:type="spellEnd"/>
      <w:r>
        <w:rPr>
          <w:color w:val="000000"/>
          <w:sz w:val="16"/>
        </w:rPr>
        <w:t xml:space="preserve">, announced that China would not include "Buy China" provisions in its own $586 billion stimulus bill.12 </w:t>
      </w:r>
      <w:proofErr w:type="gramStart"/>
      <w:r>
        <w:rPr>
          <w:color w:val="000000"/>
          <w:sz w:val="16"/>
        </w:rPr>
        <w:t>But</w:t>
      </w:r>
      <w:proofErr w:type="gramEnd"/>
      <w:r>
        <w:rPr>
          <w:color w:val="000000"/>
          <w:sz w:val="16"/>
        </w:rPr>
        <w:t xml:space="preserve">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 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 Meanwhile, on February 27, a new free trade agreement was signed between Australia, New Zealand, and the 10 member countries of the Association of Southeast Asian Nations to reduce and ultimately eliminate tariffs on 96 percent of all goods by 2020. </w:t>
      </w:r>
      <w:r>
        <w:rPr>
          <w:rStyle w:val="StyleBoldUnderline"/>
        </w:rPr>
        <w:t>While the media and members of the trade policy community fixate on how various protectionist measures around the world might foreshadow a plunge into the abyss</w:t>
      </w:r>
      <w:r>
        <w:rPr>
          <w:rStyle w:val="StyleBoldUnderline"/>
          <w:highlight w:val="yellow"/>
        </w:rPr>
        <w:t>, there</w:t>
      </w:r>
      <w:r>
        <w:rPr>
          <w:rStyle w:val="StyleBoldUnderline"/>
        </w:rPr>
        <w:t xml:space="preserve"> </w:t>
      </w:r>
      <w:r>
        <w:rPr>
          <w:rStyle w:val="StyleBoldUnderline"/>
          <w:highlight w:val="yellow"/>
        </w:rPr>
        <w:t>is plenty of evidence that governments remain interested in removing barriers</w:t>
      </w:r>
      <w:r>
        <w:rPr>
          <w:rStyle w:val="StyleBoldUnderline"/>
        </w:rPr>
        <w:t xml:space="preserve"> to trade</w:t>
      </w:r>
      <w:r>
        <w:rPr>
          <w:color w:val="000000"/>
          <w:sz w:val="16"/>
        </w:rPr>
        <w:t xml:space="preserve">. </w:t>
      </w:r>
      <w:r>
        <w:rPr>
          <w:rStyle w:val="StyleBoldUnderline"/>
          <w:highlight w:val="yellow"/>
        </w:rPr>
        <w:t>Despite the occasional temptation to indulge discredited policies, there is a growing body of institutional knowledge that</w:t>
      </w:r>
      <w:r>
        <w:rPr>
          <w:rStyle w:val="StyleBoldUnderline"/>
        </w:rPr>
        <w:t xml:space="preserve"> when </w:t>
      </w:r>
      <w:r>
        <w:rPr>
          <w:rStyle w:val="StyleBoldUnderline"/>
          <w:highlight w:val="yellow"/>
        </w:rPr>
        <w:t>people</w:t>
      </w:r>
      <w:r>
        <w:rPr>
          <w:rStyle w:val="StyleBoldUnderline"/>
        </w:rPr>
        <w:t xml:space="preserve"> are free to engage in commerce with one another as they choose</w:t>
      </w:r>
      <w:r>
        <w:rPr>
          <w:color w:val="000000"/>
          <w:sz w:val="16"/>
        </w:rPr>
        <w:t xml:space="preserve">, regardless of the nationality or location of the other parties, </w:t>
      </w:r>
      <w:r>
        <w:rPr>
          <w:rStyle w:val="StyleBoldUnderline"/>
        </w:rPr>
        <w:t xml:space="preserve">they </w:t>
      </w:r>
      <w:r>
        <w:rPr>
          <w:rStyle w:val="StyleBoldUnderline"/>
          <w:highlight w:val="yellow"/>
        </w:rPr>
        <w:t>can leverage</w:t>
      </w:r>
      <w:r>
        <w:rPr>
          <w:rStyle w:val="StyleBoldUnderline"/>
        </w:rPr>
        <w:t xml:space="preserve"> that </w:t>
      </w:r>
      <w:r>
        <w:rPr>
          <w:rStyle w:val="StyleBoldUnderline"/>
          <w:highlight w:val="yellow"/>
        </w:rPr>
        <w:t>freedom to accomplish economic outcomes far more impressive than when governments attempt to limit choices</w:t>
      </w:r>
      <w:r>
        <w:rPr>
          <w:color w:val="000000"/>
          <w:sz w:val="16"/>
        </w:rPr>
        <w:t xml:space="preserve"> through policy constraints.</w:t>
      </w:r>
    </w:p>
    <w:p w:rsidR="003F5283" w:rsidRDefault="003F5283" w:rsidP="003F5283">
      <w:pPr>
        <w:pStyle w:val="Heading2"/>
      </w:pPr>
      <w:r>
        <w:lastRenderedPageBreak/>
        <w:t>1ar circumvention</w:t>
      </w:r>
    </w:p>
    <w:p w:rsidR="003F5283" w:rsidRDefault="003F5283" w:rsidP="003F5283"/>
    <w:p w:rsidR="003F5283" w:rsidRDefault="003F5283" w:rsidP="003F5283">
      <w:pPr>
        <w:pStyle w:val="Tag2"/>
      </w:pPr>
      <w:r w:rsidRPr="007B2E53">
        <w:t>Obama complies with war power statutes</w:t>
      </w:r>
    </w:p>
    <w:p w:rsidR="003F5283" w:rsidRPr="007B2E53" w:rsidRDefault="003F5283" w:rsidP="003F5283">
      <w:r w:rsidRPr="007B2E53">
        <w:t xml:space="preserve">Beau </w:t>
      </w:r>
      <w:r w:rsidRPr="007B2E53">
        <w:rPr>
          <w:rStyle w:val="StyleStyleBold12pt"/>
        </w:rPr>
        <w:t>Barnes</w:t>
      </w:r>
      <w:r w:rsidRPr="007B2E53">
        <w:t xml:space="preserve">, J.D., Boston University School of Law, </w:t>
      </w:r>
      <w:proofErr w:type="gramStart"/>
      <w:r w:rsidRPr="007B2E53">
        <w:t>Spring</w:t>
      </w:r>
      <w:proofErr w:type="gramEnd"/>
      <w:r w:rsidRPr="007B2E53">
        <w:t xml:space="preserve">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3F5283" w:rsidRPr="007B2E53" w:rsidRDefault="003F5283" w:rsidP="003F5283"/>
    <w:p w:rsidR="003F5283" w:rsidRPr="007B2E53" w:rsidRDefault="003F5283" w:rsidP="003F5283">
      <w:r w:rsidRPr="007B2E53">
        <w:t xml:space="preserve">Unsurprisingly, this article embraces an interpretation of the Constitution that is at odds with the Vesting Clause thesis, and instead hews closer to the view expressed in Justice Robert Jackson’s concurrence in the 1952 Steel Seizure case.13 </w:t>
      </w:r>
      <w:r w:rsidRPr="007B2E53">
        <w:rPr>
          <w:rStyle w:val="StyleBoldUnderline"/>
        </w:rPr>
        <w:t>The Constitution explicitly empowers Congress in the area of foreign affairs to</w:t>
      </w:r>
      <w:r w:rsidRPr="007B2E53">
        <w:t xml:space="preserve">, among other actions, approve treaties,14 declare war,15 and </w:t>
      </w:r>
      <w:r w:rsidRPr="007B2E53">
        <w:rPr>
          <w:rStyle w:val="StyleBoldUnderline"/>
        </w:rPr>
        <w:t>regulate the armed forces</w:t>
      </w:r>
      <w:r w:rsidRPr="007B2E53">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7B2E53">
        <w:rPr>
          <w:rStyle w:val="StyleBoldUnderline"/>
        </w:rPr>
        <w:t>Congress may authorize</w:t>
      </w:r>
      <w:r w:rsidRPr="007B2E53">
        <w:t xml:space="preserve"> limited military force in a manner which is </w:t>
      </w:r>
      <w:r w:rsidRPr="007B2E53">
        <w:rPr>
          <w:rStyle w:val="StyleBoldUnderline"/>
        </w:rPr>
        <w:t>binding on the Executive Branch</w:t>
      </w:r>
      <w:r w:rsidRPr="007B2E53">
        <w:t>.18</w:t>
      </w:r>
    </w:p>
    <w:p w:rsidR="003F5283" w:rsidRPr="007B2E53" w:rsidRDefault="003F5283" w:rsidP="003F5283">
      <w:pPr>
        <w:rPr>
          <w:rStyle w:val="StyleBoldUnderline"/>
        </w:rPr>
      </w:pPr>
      <w:r w:rsidRPr="007B2E53">
        <w:t xml:space="preserve">Furthermore, the Vesting Clause thesis and </w:t>
      </w:r>
      <w:r w:rsidRPr="007B2E53">
        <w:rPr>
          <w:rStyle w:val="StyleBoldUnderline"/>
          <w:highlight w:val="green"/>
        </w:rPr>
        <w:t>all-powerful views of the Commander in Chief</w:t>
      </w:r>
      <w:r w:rsidRPr="007B2E53">
        <w:rPr>
          <w:highlight w:val="green"/>
        </w:rPr>
        <w:t xml:space="preserve"> Clause</w:t>
      </w:r>
      <w:r w:rsidRPr="007B2E53">
        <w:t xml:space="preserve"> </w:t>
      </w:r>
      <w:r w:rsidRPr="007B2E53">
        <w:rPr>
          <w:rStyle w:val="StyleBoldUnderline"/>
          <w:highlight w:val="green"/>
        </w:rPr>
        <w:t>have been rejected</w:t>
      </w:r>
      <w:r w:rsidRPr="007B2E53">
        <w:t xml:space="preserve"> in large part </w:t>
      </w:r>
      <w:r w:rsidRPr="007B2E53">
        <w:rPr>
          <w:rStyle w:val="StyleBoldUnderline"/>
          <w:highlight w:val="green"/>
        </w:rPr>
        <w:t>by</w:t>
      </w:r>
      <w:r w:rsidRPr="007B2E53">
        <w:rPr>
          <w:rStyle w:val="StyleBoldUnderline"/>
        </w:rPr>
        <w:t xml:space="preserve"> the judiciary and </w:t>
      </w:r>
      <w:r w:rsidRPr="007B2E53">
        <w:rPr>
          <w:rStyle w:val="StyleBoldUnderline"/>
          <w:highlight w:val="green"/>
        </w:rPr>
        <w:t>the current administration</w:t>
      </w:r>
      <w:r w:rsidRPr="007B2E53">
        <w:t xml:space="preserve">.20 Indeed, </w:t>
      </w:r>
      <w:r w:rsidRPr="007B2E53">
        <w:rPr>
          <w:rStyle w:val="StyleBoldUnderline"/>
          <w:b/>
          <w:highlight w:val="green"/>
        </w:rPr>
        <w:t>one</w:t>
      </w:r>
      <w:r w:rsidRPr="007B2E53">
        <w:rPr>
          <w:rStyle w:val="StyleBoldUnderline"/>
          <w:b/>
        </w:rPr>
        <w:t xml:space="preserve"> significant </w:t>
      </w:r>
      <w:r w:rsidRPr="007B2E53">
        <w:rPr>
          <w:rStyle w:val="StyleBoldUnderline"/>
          <w:b/>
          <w:highlight w:val="green"/>
        </w:rPr>
        <w:t>reason for considering the AUMF</w:t>
      </w:r>
      <w:r w:rsidRPr="007B2E53">
        <w:rPr>
          <w:rStyle w:val="StyleBoldUnderline"/>
          <w:b/>
        </w:rPr>
        <w:t xml:space="preserve"> to be </w:t>
      </w:r>
      <w:r w:rsidRPr="007B2E53">
        <w:rPr>
          <w:rStyle w:val="StyleBoldUnderline"/>
          <w:b/>
          <w:highlight w:val="green"/>
        </w:rPr>
        <w:t>an actual limit</w:t>
      </w:r>
      <w:r w:rsidRPr="007B2E53">
        <w:rPr>
          <w:rStyle w:val="StyleBoldUnderline"/>
          <w:b/>
        </w:rPr>
        <w:t xml:space="preserve"> on Presidential power, and a relevant subject for legal analysis, </w:t>
      </w:r>
      <w:r w:rsidRPr="007B2E53">
        <w:rPr>
          <w:rStyle w:val="StyleBoldUnderline"/>
          <w:b/>
          <w:highlight w:val="green"/>
        </w:rPr>
        <w:t>is because that is how</w:t>
      </w:r>
      <w:r w:rsidRPr="007B2E53">
        <w:rPr>
          <w:rStyle w:val="StyleBoldUnderline"/>
          <w:b/>
        </w:rPr>
        <w:t xml:space="preserve"> the </w:t>
      </w:r>
      <w:r w:rsidRPr="007B2E53">
        <w:rPr>
          <w:rStyle w:val="StyleBoldUnderline"/>
          <w:b/>
          <w:highlight w:val="green"/>
        </w:rPr>
        <w:t>Obama</w:t>
      </w:r>
      <w:r w:rsidRPr="007B2E53">
        <w:rPr>
          <w:rStyle w:val="StyleBoldUnderline"/>
          <w:b/>
        </w:rPr>
        <w:t xml:space="preserve"> Administration </w:t>
      </w:r>
      <w:r w:rsidRPr="007B2E53">
        <w:rPr>
          <w:rStyle w:val="StyleBoldUnderline"/>
          <w:b/>
          <w:highlight w:val="green"/>
        </w:rPr>
        <w:t>understands the statute</w:t>
      </w:r>
      <w:r w:rsidRPr="007B2E53">
        <w:t xml:space="preserve">. State Department Legal Adviser Harold </w:t>
      </w:r>
      <w:proofErr w:type="spellStart"/>
      <w:r w:rsidRPr="007B2E53">
        <w:t>Koh</w:t>
      </w:r>
      <w:proofErr w:type="spellEnd"/>
      <w:r w:rsidRPr="007B2E53">
        <w:t>, in his March 25, 2010, speech to the American Society of International Law, clarified that “</w:t>
      </w:r>
      <w:r w:rsidRPr="007B2E53">
        <w:rPr>
          <w:rStyle w:val="StyleBoldUnderline"/>
        </w:rPr>
        <w:t>as a matter of</w:t>
      </w:r>
      <w:r w:rsidRPr="007B2E53">
        <w:t xml:space="preserve"> domestic </w:t>
      </w:r>
      <w:r w:rsidRPr="007B2E53">
        <w:rPr>
          <w:rStyle w:val="StyleBoldUnderline"/>
        </w:rPr>
        <w:t>law</w:t>
      </w:r>
      <w:r w:rsidRPr="007B2E53">
        <w:t xml:space="preserve">” the </w:t>
      </w:r>
      <w:r w:rsidRPr="007B2E53">
        <w:rPr>
          <w:rStyle w:val="StyleBoldUnderline"/>
          <w:highlight w:val="green"/>
        </w:rPr>
        <w:t>Obama</w:t>
      </w:r>
      <w:r w:rsidRPr="007B2E53">
        <w:t xml:space="preserve"> Administration </w:t>
      </w:r>
      <w:r w:rsidRPr="007B2E53">
        <w:rPr>
          <w:rStyle w:val="StyleBoldUnderline"/>
          <w:highlight w:val="green"/>
        </w:rPr>
        <w:t>relies on the AUMF for its authority to</w:t>
      </w:r>
      <w:r w:rsidRPr="007B2E53">
        <w:t xml:space="preserve"> detain and </w:t>
      </w:r>
      <w:r w:rsidRPr="007B2E53">
        <w:rPr>
          <w:rStyle w:val="StyleBoldUnderline"/>
          <w:highlight w:val="green"/>
        </w:rPr>
        <w:t>use force against terrorist organizations</w:t>
      </w:r>
      <w:r w:rsidRPr="007B2E53">
        <w:t xml:space="preserve">.21 Furthermore, </w:t>
      </w:r>
      <w:proofErr w:type="spellStart"/>
      <w:r w:rsidRPr="007B2E53">
        <w:rPr>
          <w:rStyle w:val="StyleBoldUnderline"/>
        </w:rPr>
        <w:t>Koh</w:t>
      </w:r>
      <w:proofErr w:type="spellEnd"/>
      <w:r w:rsidRPr="007B2E53">
        <w:rPr>
          <w:rStyle w:val="StyleBoldUnderline"/>
        </w:rPr>
        <w:t xml:space="preserve"> specifically disclaimed the previous administration’s reliance on an expansive reading of the Constitution’s Commander in Chief Clause</w:t>
      </w:r>
      <w:r w:rsidRPr="007B2E53">
        <w:t xml:space="preserve">.22 Roughly stated, </w:t>
      </w:r>
      <w:r w:rsidRPr="007B2E53">
        <w:rPr>
          <w:rStyle w:val="StyleBoldUnderline"/>
          <w:highlight w:val="green"/>
        </w:rPr>
        <w:t>the AUMF matters</w:t>
      </w:r>
      <w:r w:rsidRPr="007B2E53">
        <w:rPr>
          <w:rStyle w:val="StyleBoldUnderline"/>
        </w:rPr>
        <w:t xml:space="preserve">, at least in part, </w:t>
      </w:r>
      <w:r w:rsidRPr="007B2E53">
        <w:rPr>
          <w:rStyle w:val="StyleBoldUnderline"/>
          <w:highlight w:val="green"/>
        </w:rPr>
        <w:t>because</w:t>
      </w:r>
      <w:r w:rsidRPr="007B2E53">
        <w:rPr>
          <w:rStyle w:val="StyleBoldUnderline"/>
        </w:rPr>
        <w:t xml:space="preserve"> the </w:t>
      </w:r>
      <w:r w:rsidRPr="007B2E53">
        <w:rPr>
          <w:rStyle w:val="StyleBoldUnderline"/>
          <w:highlight w:val="green"/>
        </w:rPr>
        <w:t>Obama</w:t>
      </w:r>
      <w:r w:rsidRPr="007B2E53">
        <w:rPr>
          <w:rStyle w:val="StyleBoldUnderline"/>
        </w:rPr>
        <w:t xml:space="preserve"> Administration </w:t>
      </w:r>
      <w:r w:rsidRPr="007B2E53">
        <w:rPr>
          <w:rStyle w:val="StyleBoldUnderline"/>
          <w:highlight w:val="green"/>
        </w:rPr>
        <w:t>says it matters</w:t>
      </w:r>
      <w:r w:rsidRPr="007B2E53">
        <w:rPr>
          <w:rStyle w:val="StyleBoldUnderline"/>
        </w:rPr>
        <w:t>.</w:t>
      </w:r>
    </w:p>
    <w:p w:rsidR="003F5283" w:rsidRPr="007B2E53" w:rsidRDefault="003F5283" w:rsidP="003F5283">
      <w:r w:rsidRPr="007B2E53">
        <w:t xml:space="preserve">The </w:t>
      </w:r>
      <w:r w:rsidRPr="007B2E53">
        <w:rPr>
          <w:rStyle w:val="StyleBoldUnderline"/>
        </w:rPr>
        <w:t>scope of the AUMF is also important for any future judicial opinion</w:t>
      </w:r>
      <w:r w:rsidRPr="007B2E53">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3F5283" w:rsidRPr="007B2E53" w:rsidRDefault="003F5283" w:rsidP="003F5283">
      <w:r w:rsidRPr="007B2E53">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B2E53">
        <w:rPr>
          <w:rStyle w:val="StyleBoldUnderline"/>
        </w:rPr>
        <w:t>Should a future court adjudicate</w:t>
      </w:r>
      <w:r w:rsidRPr="007B2E53">
        <w:t xml:space="preserve"> the nature or </w:t>
      </w:r>
      <w:r w:rsidRPr="007B2E53">
        <w:rPr>
          <w:rStyle w:val="StyleBoldUnderline"/>
        </w:rPr>
        <w:t>extent of the President’s authority to engage in military actions against terrorists, an applicable statute would confer</w:t>
      </w:r>
      <w:r w:rsidRPr="007B2E53">
        <w:t xml:space="preserve"> upon such executive action “the strongest of presumptions and the widest latitude of </w:t>
      </w:r>
      <w:r w:rsidRPr="007B2E53">
        <w:rPr>
          <w:rStyle w:val="StyleBoldUnderline"/>
        </w:rPr>
        <w:t>judicial interpretation</w:t>
      </w:r>
      <w:r w:rsidRPr="007B2E53">
        <w:t xml:space="preserve">.”33 </w:t>
      </w:r>
      <w:r w:rsidRPr="007B2E53">
        <w:rPr>
          <w:rStyle w:val="StyleBoldUnderline"/>
          <w:highlight w:val="green"/>
        </w:rPr>
        <w:t>The AUMF</w:t>
      </w:r>
      <w:r w:rsidRPr="007B2E53">
        <w:rPr>
          <w:rStyle w:val="StyleBoldUnderline"/>
        </w:rPr>
        <w:t xml:space="preserve"> therefore </w:t>
      </w:r>
      <w:r w:rsidRPr="007B2E53">
        <w:rPr>
          <w:rStyle w:val="StyleBoldUnderline"/>
          <w:highlight w:val="green"/>
        </w:rPr>
        <w:t>exercises a profound legal influence</w:t>
      </w:r>
      <w:r w:rsidRPr="007B2E53">
        <w:rPr>
          <w:rStyle w:val="StyleBoldUnderline"/>
        </w:rPr>
        <w:t xml:space="preserve"> on the future of the U</w:t>
      </w:r>
      <w:r w:rsidRPr="007B2E53">
        <w:t xml:space="preserve">nited </w:t>
      </w:r>
      <w:r w:rsidRPr="007B2E53">
        <w:rPr>
          <w:rStyle w:val="StyleBoldUnderline"/>
        </w:rPr>
        <w:t>S</w:t>
      </w:r>
      <w:r w:rsidRPr="007B2E53">
        <w:t xml:space="preserve">tates’ </w:t>
      </w:r>
      <w:r w:rsidRPr="007B2E53">
        <w:rPr>
          <w:rStyle w:val="StyleBoldUnderline"/>
        </w:rPr>
        <w:t>struggle against terrorism</w:t>
      </w:r>
      <w:r w:rsidRPr="007B2E53">
        <w:t xml:space="preserve">, and </w:t>
      </w:r>
      <w:r w:rsidRPr="007B2E53">
        <w:rPr>
          <w:rStyle w:val="StyleBoldUnderline"/>
          <w:highlight w:val="green"/>
        </w:rPr>
        <w:t>its precise scope, authorization, and</w:t>
      </w:r>
      <w:r w:rsidRPr="007B2E53">
        <w:rPr>
          <w:rStyle w:val="StyleBoldUnderline"/>
        </w:rPr>
        <w:t xml:space="preserve"> continuing </w:t>
      </w:r>
      <w:r w:rsidRPr="007B2E53">
        <w:rPr>
          <w:rStyle w:val="StyleBoldUnderline"/>
          <w:highlight w:val="green"/>
        </w:rPr>
        <w:t>vitality matter a great deal</w:t>
      </w:r>
      <w:r w:rsidRPr="007B2E53">
        <w:t>.</w:t>
      </w:r>
    </w:p>
    <w:p w:rsidR="003F5283" w:rsidRPr="007B2E53" w:rsidRDefault="003F5283" w:rsidP="003F5283"/>
    <w:p w:rsidR="003F5283" w:rsidRDefault="003F5283" w:rsidP="003F5283">
      <w:pPr>
        <w:pStyle w:val="Tag2"/>
      </w:pPr>
      <w:r w:rsidRPr="007B2E53">
        <w:t>Congressional statutes are effective for simple constraints like the plan</w:t>
      </w:r>
    </w:p>
    <w:p w:rsidR="003F5283" w:rsidRPr="003F5283" w:rsidRDefault="003F5283" w:rsidP="003F5283">
      <w:pPr>
        <w:rPr>
          <w:sz w:val="16"/>
        </w:rPr>
      </w:pPr>
      <w:r w:rsidRPr="003F5283">
        <w:rPr>
          <w:sz w:val="16"/>
        </w:rPr>
        <w:t xml:space="preserve">Douglas </w:t>
      </w:r>
      <w:proofErr w:type="spellStart"/>
      <w:r w:rsidRPr="003F5283">
        <w:rPr>
          <w:rStyle w:val="StyleStyleBold12pt"/>
          <w:sz w:val="20"/>
        </w:rPr>
        <w:t>Kriner</w:t>
      </w:r>
      <w:proofErr w:type="spellEnd"/>
      <w:r w:rsidRPr="003F5283">
        <w:rPr>
          <w:sz w:val="16"/>
        </w:rPr>
        <w:t>, Assistant Profess of Political Science at Boston University, 20</w:t>
      </w:r>
      <w:r w:rsidRPr="003F5283">
        <w:rPr>
          <w:rStyle w:val="StyleStyleBold12pt"/>
          <w:sz w:val="20"/>
        </w:rPr>
        <w:t>10</w:t>
      </w:r>
      <w:r w:rsidRPr="003F5283">
        <w:rPr>
          <w:sz w:val="16"/>
        </w:rPr>
        <w:t>, After the Rubicon: Congress, Presidents, and the Politics of Waging War, p. 12-13</w:t>
      </w:r>
    </w:p>
    <w:p w:rsidR="003F5283" w:rsidRPr="003F5283" w:rsidRDefault="003F5283" w:rsidP="003F5283">
      <w:pPr>
        <w:rPr>
          <w:sz w:val="16"/>
        </w:rPr>
      </w:pPr>
    </w:p>
    <w:p w:rsidR="003F5283" w:rsidRPr="003F5283" w:rsidRDefault="003F5283" w:rsidP="003F5283">
      <w:pPr>
        <w:rPr>
          <w:u w:val="single"/>
        </w:rPr>
      </w:pPr>
      <w:r w:rsidRPr="003F5283">
        <w:rPr>
          <w:rStyle w:val="StyleBoldUnderline"/>
        </w:rPr>
        <w:t>Without a credible threat of congressional action</w:t>
      </w:r>
      <w:r w:rsidRPr="003F5283">
        <w:rPr>
          <w:sz w:val="16"/>
        </w:rPr>
        <w:t xml:space="preserve">, </w:t>
      </w:r>
      <w:r w:rsidRPr="003F5283">
        <w:rPr>
          <w:rStyle w:val="StyleBoldUnderline"/>
        </w:rPr>
        <w:t>why would presidents incorporate congressional preferences,</w:t>
      </w:r>
      <w:r w:rsidRPr="003F5283">
        <w:rPr>
          <w:sz w:val="16"/>
        </w:rPr>
        <w:t xml:space="preserve"> either expressed or anticipated, </w:t>
      </w:r>
      <w:r w:rsidRPr="003F5283">
        <w:rPr>
          <w:rStyle w:val="StyleBoldUnderline"/>
        </w:rPr>
        <w:t>into their strategic calculations</w:t>
      </w:r>
      <w:r w:rsidRPr="003F5283">
        <w:rPr>
          <w:sz w:val="16"/>
        </w:rPr>
        <w:t xml:space="preserve">? They will do so only if Congress is able to affect the costs and benefits more broadly that presidents stand to reap first for launching and then for continuing a military action. This book argues that through a variety of formal and informal actions taken on the chamber floors, in the committee rooms, and on the airwaves, members of Congress can affect both the political and the strategic costs of military action for the president, even when they cannot legally compel him to alter his preferred policy course.22 For example, by introducing legislation authorizing or seeking to curtail a use of force, holding oversight hearings, and engaging the debate over military policymaking in the public sphere, members of </w:t>
      </w:r>
      <w:r w:rsidRPr="003F5283">
        <w:rPr>
          <w:rStyle w:val="Emphasis"/>
          <w:highlight w:val="cyan"/>
        </w:rPr>
        <w:t>Congress can play a critically important role</w:t>
      </w:r>
      <w:r w:rsidRPr="003F5283">
        <w:rPr>
          <w:sz w:val="16"/>
        </w:rPr>
        <w:t xml:space="preserve"> in shaping the public's reaction to a military mission. </w:t>
      </w:r>
      <w:r w:rsidRPr="003F5283">
        <w:rPr>
          <w:rStyle w:val="StyleBoldUnderline"/>
        </w:rPr>
        <w:t>Congressional support can provide the president with invaluable political cover</w:t>
      </w:r>
      <w:r w:rsidRPr="003F5283">
        <w:rPr>
          <w:sz w:val="16"/>
        </w:rPr>
        <w:t xml:space="preserve"> either to launch a new or to continue a current use of force. </w:t>
      </w:r>
      <w:r w:rsidRPr="003F5283">
        <w:rPr>
          <w:rStyle w:val="StyleBoldUnderline"/>
        </w:rPr>
        <w:t>Conversely, vocal opposition to the president's policies from Capitol Hill can</w:t>
      </w:r>
      <w:r w:rsidRPr="003F5283">
        <w:rPr>
          <w:sz w:val="16"/>
        </w:rPr>
        <w:t xml:space="preserve"> both </w:t>
      </w:r>
      <w:r w:rsidRPr="003F5283">
        <w:rPr>
          <w:rStyle w:val="StyleBoldUnderline"/>
        </w:rPr>
        <w:t>forestall a rally in popular support behind a proposed military venture and erode public support for an ongoing overseas deployment</w:t>
      </w:r>
      <w:r w:rsidRPr="003F5283">
        <w:rPr>
          <w:sz w:val="16"/>
        </w:rPr>
        <w:t xml:space="preserve">. In these and other ways, </w:t>
      </w:r>
      <w:r w:rsidRPr="003F5283">
        <w:rPr>
          <w:rStyle w:val="StyleBoldUnderline"/>
        </w:rPr>
        <w:t>Congress may play a critical role in either raising or lowering the domestic political costs the president stands to reap from his preferred military policy course.</w:t>
      </w:r>
    </w:p>
    <w:p w:rsidR="003F5283" w:rsidRPr="003F5283" w:rsidRDefault="003F5283" w:rsidP="003F5283">
      <w:pPr>
        <w:rPr>
          <w:sz w:val="16"/>
        </w:rPr>
      </w:pPr>
      <w:r w:rsidRPr="003F5283">
        <w:rPr>
          <w:sz w:val="16"/>
        </w:rPr>
        <w:t xml:space="preserve">In a similar vein, </w:t>
      </w:r>
      <w:r w:rsidRPr="003F5283">
        <w:rPr>
          <w:rStyle w:val="StyleBoldUnderline"/>
        </w:rPr>
        <w:t xml:space="preserve">highly </w:t>
      </w:r>
      <w:r w:rsidRPr="003F5283">
        <w:rPr>
          <w:rStyle w:val="StyleBoldUnderline"/>
          <w:highlight w:val="cyan"/>
        </w:rPr>
        <w:t>visible congressional actions send important signals</w:t>
      </w:r>
      <w:r w:rsidRPr="003F5283">
        <w:rPr>
          <w:sz w:val="16"/>
        </w:rPr>
        <w:t xml:space="preserve"> of domestic resolve or unease to the target of a threatened or ongoing military action. </w:t>
      </w:r>
      <w:r w:rsidRPr="003F5283">
        <w:rPr>
          <w:rStyle w:val="StyleBoldUnderline"/>
        </w:rPr>
        <w:t xml:space="preserve">The </w:t>
      </w:r>
      <w:r w:rsidRPr="003F5283">
        <w:rPr>
          <w:rStyle w:val="StyleBoldUnderline"/>
          <w:highlight w:val="cyan"/>
        </w:rPr>
        <w:t>leaders of the target state</w:t>
      </w:r>
      <w:r w:rsidRPr="003F5283">
        <w:rPr>
          <w:rStyle w:val="StyleBoldUnderline"/>
        </w:rPr>
        <w:t xml:space="preserve"> can then </w:t>
      </w:r>
      <w:r w:rsidRPr="003F5283">
        <w:rPr>
          <w:rStyle w:val="StyleBoldUnderline"/>
          <w:highlight w:val="cyan"/>
        </w:rPr>
        <w:t>incorporate this information</w:t>
      </w:r>
      <w:r w:rsidRPr="003F5283">
        <w:rPr>
          <w:rStyle w:val="StyleBoldUnderline"/>
        </w:rPr>
        <w:t xml:space="preserve"> about the state of the political climate in Washington into their strategic calculations</w:t>
      </w:r>
      <w:r w:rsidRPr="003F5283">
        <w:rPr>
          <w:sz w:val="16"/>
        </w:rPr>
        <w:t xml:space="preserve"> when deciding whether to capitulate to or resist the president's demands. In this way, </w:t>
      </w:r>
      <w:r w:rsidRPr="003F5283">
        <w:rPr>
          <w:rStyle w:val="StyleBoldUnderline"/>
        </w:rPr>
        <w:t xml:space="preserve">even informal actions taken in Congress may unintentionally shape the strategic costs </w:t>
      </w:r>
      <w:r w:rsidRPr="003F5283">
        <w:rPr>
          <w:sz w:val="16"/>
        </w:rPr>
        <w:t xml:space="preserve">of different military policy options for the president through their influence on the calculus of target state leaders. Finally, </w:t>
      </w:r>
      <w:r w:rsidRPr="003F5283">
        <w:rPr>
          <w:rStyle w:val="StyleBoldUnderline"/>
        </w:rPr>
        <w:t xml:space="preserve">because </w:t>
      </w:r>
      <w:r w:rsidRPr="003F5283">
        <w:rPr>
          <w:rStyle w:val="StyleBoldUnderline"/>
          <w:highlight w:val="cyan"/>
        </w:rPr>
        <w:t>presidents recognize the political and strategic costs that congressional opposition</w:t>
      </w:r>
      <w:r w:rsidRPr="003F5283">
        <w:rPr>
          <w:rStyle w:val="StyleBoldUnderline"/>
        </w:rPr>
        <w:t xml:space="preserve"> may </w:t>
      </w:r>
      <w:r w:rsidRPr="003F5283">
        <w:rPr>
          <w:rStyle w:val="StyleBoldUnderline"/>
          <w:highlight w:val="cyan"/>
        </w:rPr>
        <w:t>generate</w:t>
      </w:r>
      <w:r w:rsidRPr="003F5283">
        <w:rPr>
          <w:sz w:val="16"/>
        </w:rPr>
        <w:t xml:space="preserve">, even when it cannot legislatively compel the administration to alter its preferred policy course, they face strong incentives to anticipate </w:t>
      </w:r>
      <w:r w:rsidRPr="003F5283">
        <w:rPr>
          <w:rStyle w:val="StyleBoldUnderline"/>
        </w:rPr>
        <w:t>Congress's likely reaction to different policy options and to adjust their conduct of military policymaking accordingly.</w:t>
      </w:r>
      <w:r w:rsidRPr="003F5283">
        <w:rPr>
          <w:sz w:val="16"/>
        </w:rPr>
        <w:t xml:space="preserve"> When making these calculations, Congress's partisan composition provides perhaps the best insight into its likely response.</w:t>
      </w:r>
      <w:r>
        <w:rPr>
          <w:sz w:val="16"/>
        </w:rPr>
        <w:t xml:space="preserve"> </w:t>
      </w:r>
      <w:r w:rsidRPr="003F5283">
        <w:rPr>
          <w:sz w:val="16"/>
        </w:rPr>
        <w:t xml:space="preserve">Through each of these mechanisms, </w:t>
      </w:r>
      <w:r w:rsidRPr="003F5283">
        <w:rPr>
          <w:rStyle w:val="StyleBoldUnderline"/>
          <w:highlight w:val="cyan"/>
        </w:rPr>
        <w:t>Congress</w:t>
      </w:r>
      <w:r w:rsidRPr="003F5283">
        <w:rPr>
          <w:sz w:val="16"/>
        </w:rPr>
        <w:t xml:space="preserve"> and its members </w:t>
      </w:r>
      <w:r w:rsidRPr="003F5283">
        <w:rPr>
          <w:rStyle w:val="StyleBoldUnderline"/>
        </w:rPr>
        <w:t xml:space="preserve">can </w:t>
      </w:r>
      <w:r w:rsidRPr="003F5283">
        <w:rPr>
          <w:rStyle w:val="StyleBoldUnderline"/>
          <w:highlight w:val="cyan"/>
        </w:rPr>
        <w:t>serve as an important constraint on presidential policymaking and</w:t>
      </w:r>
      <w:r w:rsidRPr="003F5283">
        <w:rPr>
          <w:rStyle w:val="StyleBoldUnderline"/>
        </w:rPr>
        <w:t xml:space="preserve"> can </w:t>
      </w:r>
      <w:r w:rsidRPr="003F5283">
        <w:rPr>
          <w:rStyle w:val="StyleBoldUnderline"/>
          <w:highlight w:val="cyan"/>
        </w:rPr>
        <w:t>retain</w:t>
      </w:r>
      <w:r w:rsidRPr="003F5283">
        <w:rPr>
          <w:rStyle w:val="StyleBoldUnderline"/>
        </w:rPr>
        <w:t xml:space="preserve"> a </w:t>
      </w:r>
      <w:r w:rsidRPr="003F5283">
        <w:rPr>
          <w:rStyle w:val="StyleBoldUnderline"/>
          <w:highlight w:val="cyan"/>
        </w:rPr>
        <w:t>significant</w:t>
      </w:r>
      <w:r w:rsidRPr="003F5283">
        <w:rPr>
          <w:rStyle w:val="StyleBoldUnderline"/>
        </w:rPr>
        <w:t xml:space="preserve"> measure of </w:t>
      </w:r>
      <w:r w:rsidRPr="003F5283">
        <w:rPr>
          <w:rStyle w:val="StyleBoldUnderline"/>
          <w:highlight w:val="cyan"/>
        </w:rPr>
        <w:t>influence over</w:t>
      </w:r>
      <w:r w:rsidRPr="003F5283">
        <w:rPr>
          <w:rStyle w:val="StyleBoldUnderline"/>
        </w:rPr>
        <w:t xml:space="preserve"> both the </w:t>
      </w:r>
      <w:r w:rsidRPr="003F5283">
        <w:rPr>
          <w:rStyle w:val="StyleBoldUnderline"/>
          <w:highlight w:val="cyan"/>
        </w:rPr>
        <w:t>initiation and</w:t>
      </w:r>
      <w:r w:rsidRPr="003F5283">
        <w:rPr>
          <w:rStyle w:val="StyleBoldUnderline"/>
        </w:rPr>
        <w:t xml:space="preserve"> subsequent </w:t>
      </w:r>
      <w:r w:rsidRPr="003F5283">
        <w:rPr>
          <w:rStyle w:val="StyleBoldUnderline"/>
          <w:highlight w:val="cyan"/>
        </w:rPr>
        <w:t>conduct of</w:t>
      </w:r>
      <w:r w:rsidRPr="003F5283">
        <w:rPr>
          <w:sz w:val="16"/>
        </w:rPr>
        <w:t xml:space="preserve"> major </w:t>
      </w:r>
      <w:r w:rsidRPr="003F5283">
        <w:rPr>
          <w:rStyle w:val="StyleBoldUnderline"/>
          <w:highlight w:val="cyan"/>
        </w:rPr>
        <w:t>military ventures</w:t>
      </w:r>
      <w:r w:rsidRPr="003F5283">
        <w:rPr>
          <w:sz w:val="16"/>
          <w:highlight w:val="cyan"/>
        </w:rPr>
        <w:t>.</w:t>
      </w:r>
      <w:r w:rsidRPr="003F5283">
        <w:rPr>
          <w:sz w:val="16"/>
        </w:rPr>
        <w:t xml:space="preserve"> </w:t>
      </w:r>
      <w:r w:rsidRPr="003F5283">
        <w:rPr>
          <w:rStyle w:val="StyleBoldUnderline"/>
          <w:highlight w:val="cyan"/>
        </w:rPr>
        <w:t>The empirical analyses</w:t>
      </w:r>
      <w:r w:rsidRPr="003F5283">
        <w:rPr>
          <w:sz w:val="16"/>
        </w:rPr>
        <w:t xml:space="preserve"> in the chapters that follow </w:t>
      </w:r>
      <w:r w:rsidRPr="003F5283">
        <w:rPr>
          <w:rStyle w:val="StyleBoldUnderline"/>
          <w:b/>
          <w:highlight w:val="cyan"/>
        </w:rPr>
        <w:t>marshal extensive empirical, historical, and archival data</w:t>
      </w:r>
      <w:r>
        <w:rPr>
          <w:rStyle w:val="StyleBoldUnderline"/>
          <w:highlight w:val="cyan"/>
        </w:rPr>
        <w:t xml:space="preserve"> </w:t>
      </w:r>
      <w:r w:rsidRPr="003F5283">
        <w:rPr>
          <w:rStyle w:val="StyleBoldUnderline"/>
          <w:highlight w:val="cyan"/>
        </w:rPr>
        <w:t>to examine these indirect pathways of congressional influence</w:t>
      </w:r>
      <w:r w:rsidRPr="003F5283">
        <w:rPr>
          <w:rStyle w:val="StyleBoldUnderline"/>
        </w:rPr>
        <w:t xml:space="preserve"> and the conditions in which </w:t>
      </w:r>
      <w:r w:rsidRPr="003F5283">
        <w:rPr>
          <w:rStyle w:val="StyleBoldUnderline"/>
          <w:highlight w:val="cyan"/>
        </w:rPr>
        <w:t>Congress has</w:t>
      </w:r>
      <w:r w:rsidRPr="003F5283">
        <w:rPr>
          <w:rStyle w:val="StyleBoldUnderline"/>
        </w:rPr>
        <w:t xml:space="preserve"> </w:t>
      </w:r>
      <w:r w:rsidRPr="003F5283">
        <w:rPr>
          <w:rStyle w:val="StyleBoldUnderline"/>
          <w:highlight w:val="cyan"/>
        </w:rPr>
        <w:t>proved</w:t>
      </w:r>
      <w:r w:rsidRPr="003F5283">
        <w:rPr>
          <w:rStyle w:val="StyleBoldUnderline"/>
        </w:rPr>
        <w:t xml:space="preserve"> most </w:t>
      </w:r>
      <w:r w:rsidRPr="003F5283">
        <w:rPr>
          <w:rStyle w:val="StyleBoldUnderline"/>
          <w:highlight w:val="cyan"/>
        </w:rPr>
        <w:t>effective at exercising</w:t>
      </w:r>
      <w:r w:rsidRPr="003F5283">
        <w:rPr>
          <w:rStyle w:val="StyleBoldUnderline"/>
        </w:rPr>
        <w:t xml:space="preserve"> them to </w:t>
      </w:r>
      <w:r w:rsidRPr="003F5283">
        <w:rPr>
          <w:rStyle w:val="StyleBoldUnderline"/>
          <w:highlight w:val="cyan"/>
        </w:rPr>
        <w:t>shape</w:t>
      </w:r>
      <w:r w:rsidRPr="003F5283">
        <w:rPr>
          <w:rStyle w:val="StyleBoldUnderline"/>
        </w:rPr>
        <w:t xml:space="preserve"> the course </w:t>
      </w:r>
      <w:r w:rsidRPr="003F5283">
        <w:rPr>
          <w:rStyle w:val="StyleBoldUnderline"/>
          <w:highlight w:val="cyan"/>
        </w:rPr>
        <w:t>of</w:t>
      </w:r>
      <w:r w:rsidRPr="003F5283">
        <w:rPr>
          <w:rStyle w:val="StyleBoldUnderline"/>
        </w:rPr>
        <w:t xml:space="preserve"> American </w:t>
      </w:r>
      <w:r w:rsidRPr="003F5283">
        <w:rPr>
          <w:rStyle w:val="StyleBoldUnderline"/>
          <w:highlight w:val="cyan"/>
        </w:rPr>
        <w:t>military policymaking</w:t>
      </w:r>
      <w:r w:rsidRPr="003F5283">
        <w:rPr>
          <w:sz w:val="16"/>
        </w:rPr>
        <w:t xml:space="preserve"> from the end of Reconstruction to the ongoing war in Iraq.</w:t>
      </w:r>
    </w:p>
    <w:p w:rsidR="003F5283" w:rsidRPr="00092E53" w:rsidRDefault="003F5283" w:rsidP="003F5283"/>
    <w:p w:rsidR="003F5283" w:rsidRPr="003F5283" w:rsidRDefault="003F5283" w:rsidP="003F5283"/>
    <w:sectPr w:rsidR="003F5283" w:rsidRPr="003F5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607" w:rsidRDefault="005C5607" w:rsidP="005F5576">
      <w:r>
        <w:separator/>
      </w:r>
    </w:p>
  </w:endnote>
  <w:endnote w:type="continuationSeparator" w:id="0">
    <w:p w:rsidR="005C5607" w:rsidRDefault="005C56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607" w:rsidRDefault="005C5607" w:rsidP="005F5576">
      <w:r>
        <w:separator/>
      </w:r>
    </w:p>
  </w:footnote>
  <w:footnote w:type="continuationSeparator" w:id="0">
    <w:p w:rsidR="005C5607" w:rsidRDefault="005C56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BA6F29"/>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283"/>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C5607"/>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A6F29"/>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44B7"/>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F528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3F5283"/>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3F5283"/>
    <w:pPr>
      <w:keepNext/>
      <w:keepLines/>
    </w:pPr>
    <w:rPr>
      <w:b/>
      <w:sz w:val="24"/>
    </w:rPr>
  </w:style>
  <w:style w:type="character" w:customStyle="1" w:styleId="TagtemplateChar">
    <w:name w:val="Tagtemplate Char"/>
    <w:link w:val="Tagtemplate"/>
    <w:rsid w:val="003F5283"/>
    <w:rPr>
      <w:rFonts w:ascii="Arial" w:hAnsi="Arial" w:cs="Arial"/>
      <w:b/>
      <w:sz w:val="24"/>
    </w:rPr>
  </w:style>
  <w:style w:type="paragraph" w:customStyle="1" w:styleId="Citation">
    <w:name w:val="Citation"/>
    <w:basedOn w:val="Normal"/>
    <w:link w:val="CitationChar"/>
    <w:qFormat/>
    <w:rsid w:val="003F528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F5283"/>
    <w:rPr>
      <w:rFonts w:ascii="Arial" w:hAnsi="Arial" w:cs="Arial"/>
      <w:b/>
      <w:sz w:val="24"/>
      <w:u w:val="single"/>
    </w:rPr>
  </w:style>
  <w:style w:type="character" w:customStyle="1" w:styleId="Heading1Char1">
    <w:name w:val="Heading 1 Char1"/>
    <w:aliases w:val="Pocket Char1,HatText Char1"/>
    <w:uiPriority w:val="1"/>
    <w:rsid w:val="003F528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3F528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3F528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F528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F5283"/>
    <w:rPr>
      <w:b/>
      <w:bCs/>
      <w:i/>
      <w:iCs/>
      <w:color w:val="4F81BD"/>
    </w:rPr>
  </w:style>
  <w:style w:type="paragraph" w:styleId="Title">
    <w:name w:val="Title"/>
    <w:aliases w:val="UNDERLINE,Bold Underlined,Cites and Cards,title"/>
    <w:basedOn w:val="Normal"/>
    <w:next w:val="Normal"/>
    <w:link w:val="TitleChar2"/>
    <w:qFormat/>
    <w:rsid w:val="003F528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3F5283"/>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3F5283"/>
    <w:rPr>
      <w:rFonts w:ascii="Calibri" w:hAnsi="Calibri" w:cs="Times New Roman"/>
      <w:bCs/>
      <w:u w:val="single"/>
    </w:rPr>
  </w:style>
  <w:style w:type="paragraph" w:styleId="DocumentMap">
    <w:name w:val="Document Map"/>
    <w:basedOn w:val="Normal"/>
    <w:link w:val="DocumentMapChar"/>
    <w:uiPriority w:val="99"/>
    <w:semiHidden/>
    <w:unhideWhenUsed/>
    <w:rsid w:val="003F5283"/>
    <w:rPr>
      <w:rFonts w:ascii="Lucida Grande" w:hAnsi="Lucida Grande" w:cs="Lucida Grande"/>
    </w:rPr>
  </w:style>
  <w:style w:type="character" w:customStyle="1" w:styleId="DocumentMapChar">
    <w:name w:val="Document Map Char"/>
    <w:basedOn w:val="DefaultParagraphFont"/>
    <w:link w:val="DocumentMap"/>
    <w:uiPriority w:val="99"/>
    <w:semiHidden/>
    <w:rsid w:val="003F5283"/>
    <w:rPr>
      <w:rFonts w:ascii="Lucida Grande" w:hAnsi="Lucida Grande" w:cs="Lucida Grande"/>
      <w:sz w:val="20"/>
    </w:rPr>
  </w:style>
  <w:style w:type="paragraph" w:customStyle="1" w:styleId="Analytics">
    <w:name w:val="Analytics"/>
    <w:basedOn w:val="Normal"/>
    <w:uiPriority w:val="99"/>
    <w:qFormat/>
    <w:rsid w:val="003F5283"/>
    <w:rPr>
      <w:b/>
      <w:sz w:val="24"/>
    </w:rPr>
  </w:style>
  <w:style w:type="paragraph" w:customStyle="1" w:styleId="TagText">
    <w:name w:val="TagText"/>
    <w:basedOn w:val="Normal"/>
    <w:qFormat/>
    <w:rsid w:val="003F5283"/>
    <w:rPr>
      <w:b/>
      <w:sz w:val="24"/>
    </w:rPr>
  </w:style>
  <w:style w:type="character" w:customStyle="1" w:styleId="citesChar">
    <w:name w:val="cites Char"/>
    <w:aliases w:val="Heading 1 Char3"/>
    <w:link w:val="cites"/>
    <w:locked/>
    <w:rsid w:val="003F5283"/>
    <w:rPr>
      <w:rFonts w:ascii="Times New Roman" w:eastAsia="Malgun Gothic" w:hAnsi="Times New Roman"/>
      <w:b/>
      <w:szCs w:val="24"/>
      <w:u w:val="single"/>
    </w:rPr>
  </w:style>
  <w:style w:type="paragraph" w:customStyle="1" w:styleId="cites">
    <w:name w:val="cites"/>
    <w:next w:val="Normal"/>
    <w:link w:val="citesChar"/>
    <w:autoRedefine/>
    <w:rsid w:val="003F5283"/>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3F5283"/>
    <w:rPr>
      <w:rFonts w:ascii="Times New Roman" w:eastAsia="Malgun Gothic" w:hAnsi="Times New Roman"/>
      <w:sz w:val="12"/>
      <w:szCs w:val="24"/>
    </w:rPr>
  </w:style>
  <w:style w:type="paragraph" w:customStyle="1" w:styleId="tiny">
    <w:name w:val="tiny"/>
    <w:next w:val="Normal"/>
    <w:link w:val="tinyChar"/>
    <w:autoRedefine/>
    <w:rsid w:val="003F5283"/>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3F5283"/>
    <w:rPr>
      <w:rFonts w:ascii="Times New Roman" w:eastAsia="Malgun Gothic" w:hAnsi="Times New Roman"/>
      <w:sz w:val="21"/>
      <w:szCs w:val="24"/>
      <w:u w:val="single"/>
    </w:rPr>
  </w:style>
  <w:style w:type="paragraph" w:customStyle="1" w:styleId="underlined">
    <w:name w:val="underlined"/>
    <w:next w:val="Normal"/>
    <w:link w:val="underlinedChar"/>
    <w:autoRedefine/>
    <w:rsid w:val="003F5283"/>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3F528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3F5283"/>
    <w:pPr>
      <w:tabs>
        <w:tab w:val="right" w:pos="10800"/>
      </w:tabs>
    </w:pPr>
    <w:rPr>
      <w:b/>
    </w:rPr>
  </w:style>
  <w:style w:type="paragraph" w:customStyle="1" w:styleId="PageHeaderLine2">
    <w:name w:val="PageHeaderLine2"/>
    <w:basedOn w:val="Normal"/>
    <w:next w:val="Normal"/>
    <w:uiPriority w:val="99"/>
    <w:rsid w:val="003F5283"/>
    <w:pPr>
      <w:tabs>
        <w:tab w:val="right" w:pos="10800"/>
      </w:tabs>
      <w:spacing w:line="480" w:lineRule="auto"/>
    </w:pPr>
    <w:rPr>
      <w:b/>
    </w:rPr>
  </w:style>
  <w:style w:type="paragraph" w:customStyle="1" w:styleId="PhoHat">
    <w:name w:val="PhoHat"/>
    <w:basedOn w:val="Normal"/>
    <w:next w:val="Default"/>
    <w:uiPriority w:val="99"/>
    <w:qFormat/>
    <w:rsid w:val="003F5283"/>
    <w:pPr>
      <w:jc w:val="center"/>
      <w:outlineLvl w:val="0"/>
    </w:pPr>
    <w:rPr>
      <w:b/>
      <w:sz w:val="32"/>
      <w:u w:val="single"/>
    </w:rPr>
  </w:style>
  <w:style w:type="paragraph" w:customStyle="1" w:styleId="PhoHeading2">
    <w:name w:val="PhoHeading 2"/>
    <w:basedOn w:val="Normal"/>
    <w:uiPriority w:val="99"/>
    <w:qFormat/>
    <w:rsid w:val="003F5283"/>
    <w:pPr>
      <w:jc w:val="center"/>
    </w:pPr>
    <w:rPr>
      <w:b/>
      <w:sz w:val="28"/>
      <w:u w:val="single"/>
    </w:rPr>
  </w:style>
  <w:style w:type="paragraph" w:customStyle="1" w:styleId="PhoTag">
    <w:name w:val="PhoTag"/>
    <w:basedOn w:val="Normal"/>
    <w:next w:val="Normal"/>
    <w:autoRedefine/>
    <w:uiPriority w:val="99"/>
    <w:qFormat/>
    <w:rsid w:val="003F5283"/>
    <w:rPr>
      <w:b/>
    </w:rPr>
  </w:style>
  <w:style w:type="character" w:customStyle="1" w:styleId="cardChar">
    <w:name w:val="card Char"/>
    <w:link w:val="card"/>
    <w:locked/>
    <w:rsid w:val="003F5283"/>
    <w:rPr>
      <w:rFonts w:ascii="Times New Roman" w:eastAsia="Times New Roman" w:hAnsi="Times New Roman"/>
    </w:rPr>
  </w:style>
  <w:style w:type="paragraph" w:customStyle="1" w:styleId="card">
    <w:name w:val="card"/>
    <w:basedOn w:val="Normal"/>
    <w:next w:val="Normal"/>
    <w:link w:val="cardChar"/>
    <w:qFormat/>
    <w:rsid w:val="003F5283"/>
    <w:rPr>
      <w:rFonts w:ascii="Times New Roman" w:eastAsia="Times New Roman" w:hAnsi="Times New Roman" w:cstheme="minorBidi"/>
      <w:sz w:val="22"/>
    </w:rPr>
  </w:style>
  <w:style w:type="character" w:customStyle="1" w:styleId="citenon-boldChar">
    <w:name w:val="cite non-bold Char"/>
    <w:link w:val="citenon-bold"/>
    <w:locked/>
    <w:rsid w:val="003F5283"/>
    <w:rPr>
      <w:rFonts w:ascii="Times New Roman" w:eastAsia="Times New Roman" w:hAnsi="Times New Roman"/>
      <w:sz w:val="16"/>
    </w:rPr>
  </w:style>
  <w:style w:type="paragraph" w:customStyle="1" w:styleId="citenon-bold">
    <w:name w:val="cite non-bold"/>
    <w:basedOn w:val="Normal"/>
    <w:link w:val="citenon-boldChar"/>
    <w:rsid w:val="003F5283"/>
    <w:rPr>
      <w:rFonts w:ascii="Times New Roman" w:eastAsia="Times New Roman" w:hAnsi="Times New Roman" w:cstheme="minorBidi"/>
      <w:sz w:val="16"/>
    </w:rPr>
  </w:style>
  <w:style w:type="character" w:customStyle="1" w:styleId="underline">
    <w:name w:val="underline"/>
    <w:link w:val="textbold"/>
    <w:qFormat/>
    <w:locked/>
    <w:rsid w:val="003F5283"/>
    <w:rPr>
      <w:u w:val="single"/>
    </w:rPr>
  </w:style>
  <w:style w:type="paragraph" w:customStyle="1" w:styleId="textbold">
    <w:name w:val="text bold"/>
    <w:basedOn w:val="Normal"/>
    <w:link w:val="underline"/>
    <w:qFormat/>
    <w:rsid w:val="003F5283"/>
    <w:pPr>
      <w:ind w:left="720"/>
      <w:jc w:val="both"/>
    </w:pPr>
    <w:rPr>
      <w:rFonts w:asciiTheme="minorHAnsi" w:hAnsiTheme="minorHAnsi" w:cstheme="minorBidi"/>
      <w:sz w:val="22"/>
      <w:u w:val="single"/>
    </w:rPr>
  </w:style>
  <w:style w:type="character" w:customStyle="1" w:styleId="apple-converted-space">
    <w:name w:val="apple-converted-space"/>
    <w:rsid w:val="003F5283"/>
  </w:style>
  <w:style w:type="character" w:customStyle="1" w:styleId="verdana">
    <w:name w:val="verdana"/>
    <w:rsid w:val="003F5283"/>
  </w:style>
  <w:style w:type="character" w:customStyle="1" w:styleId="hit">
    <w:name w:val="hit"/>
    <w:rsid w:val="003F5283"/>
  </w:style>
  <w:style w:type="character" w:customStyle="1" w:styleId="aqj">
    <w:name w:val="aqj"/>
    <w:rsid w:val="003F5283"/>
  </w:style>
  <w:style w:type="character" w:customStyle="1" w:styleId="PhoNormal">
    <w:name w:val="PhoNormal"/>
    <w:uiPriority w:val="1"/>
    <w:qFormat/>
    <w:rsid w:val="003F5283"/>
    <w:rPr>
      <w:rFonts w:ascii="Georgia" w:hAnsi="Georgia" w:hint="default"/>
      <w:sz w:val="22"/>
    </w:rPr>
  </w:style>
  <w:style w:type="character" w:customStyle="1" w:styleId="TitleChar1">
    <w:name w:val="Title Char1"/>
    <w:uiPriority w:val="10"/>
    <w:rsid w:val="003F528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3F5283"/>
    <w:rPr>
      <w:rFonts w:ascii="Georgia" w:hAnsi="Georgia" w:hint="default"/>
      <w:b/>
      <w:bCs w:val="0"/>
      <w:sz w:val="24"/>
      <w:u w:val="single"/>
    </w:rPr>
  </w:style>
  <w:style w:type="paragraph" w:styleId="NormalWeb">
    <w:name w:val="Normal (Web)"/>
    <w:basedOn w:val="Normal"/>
    <w:uiPriority w:val="99"/>
    <w:semiHidden/>
    <w:unhideWhenUsed/>
    <w:rsid w:val="003F528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3F5283"/>
    <w:rPr>
      <w:rFonts w:eastAsia="Cambria"/>
    </w:rPr>
  </w:style>
  <w:style w:type="paragraph" w:styleId="TOC4">
    <w:name w:val="toc 4"/>
    <w:basedOn w:val="Normal"/>
    <w:next w:val="Normal"/>
    <w:autoRedefine/>
    <w:uiPriority w:val="39"/>
    <w:semiHidden/>
    <w:unhideWhenUsed/>
    <w:rsid w:val="003F5283"/>
    <w:pPr>
      <w:spacing w:before="240"/>
    </w:pPr>
    <w:rPr>
      <w:rFonts w:eastAsia="Cambria"/>
      <w:b/>
      <w:u w:val="single"/>
    </w:rPr>
  </w:style>
  <w:style w:type="paragraph" w:styleId="List">
    <w:name w:val="List"/>
    <w:basedOn w:val="Normal"/>
    <w:uiPriority w:val="99"/>
    <w:semiHidden/>
    <w:unhideWhenUsed/>
    <w:rsid w:val="003F5283"/>
    <w:pPr>
      <w:contextualSpacing/>
    </w:pPr>
    <w:rPr>
      <w:rFonts w:eastAsia="Cambria"/>
    </w:rPr>
  </w:style>
  <w:style w:type="character" w:customStyle="1" w:styleId="Heading4Char1">
    <w:name w:val="Heading 4 Char1"/>
    <w:aliases w:val="Tag Char1"/>
    <w:uiPriority w:val="4"/>
    <w:semiHidden/>
    <w:rsid w:val="003F528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F5283"/>
    <w:rPr>
      <w:rFonts w:ascii="Arial" w:hAnsi="Arial"/>
      <w:b/>
      <w:sz w:val="24"/>
      <w:u w:val="single"/>
    </w:rPr>
  </w:style>
  <w:style w:type="paragraph" w:customStyle="1" w:styleId="TAG">
    <w:name w:val="TAG"/>
    <w:basedOn w:val="Normal"/>
    <w:link w:val="CiteChar"/>
    <w:qFormat/>
    <w:rsid w:val="003F5283"/>
    <w:pPr>
      <w:keepNext/>
      <w:keepLines/>
    </w:pPr>
    <w:rPr>
      <w:rFonts w:cstheme="minorBidi"/>
      <w:b/>
      <w:sz w:val="24"/>
      <w:u w:val="single"/>
    </w:rPr>
  </w:style>
  <w:style w:type="character" w:customStyle="1" w:styleId="UnderlineBold">
    <w:name w:val="Underline + Bold"/>
    <w:uiPriority w:val="1"/>
    <w:qFormat/>
    <w:rsid w:val="003F5283"/>
    <w:rPr>
      <w:b/>
      <w:bCs w:val="0"/>
      <w:sz w:val="20"/>
      <w:u w:val="single"/>
    </w:rPr>
  </w:style>
  <w:style w:type="character" w:customStyle="1" w:styleId="Box">
    <w:name w:val="Box"/>
    <w:aliases w:val="Style1"/>
    <w:qFormat/>
    <w:rsid w:val="003F5283"/>
    <w:rPr>
      <w:b/>
      <w:bCs w:val="0"/>
      <w:u w:val="single"/>
      <w:bdr w:val="single" w:sz="4" w:space="0" w:color="auto" w:frame="1"/>
    </w:rPr>
  </w:style>
  <w:style w:type="character" w:customStyle="1" w:styleId="UnderlineNon-bold">
    <w:name w:val="Underline Non - bold"/>
    <w:rsid w:val="003F5283"/>
    <w:rPr>
      <w:rFonts w:ascii="Times New Roman" w:hAnsi="Times New Roman" w:cs="Times New Roman" w:hint="default"/>
      <w:iCs/>
      <w:sz w:val="22"/>
      <w:u w:val="single"/>
    </w:rPr>
  </w:style>
  <w:style w:type="character" w:customStyle="1" w:styleId="apple-style-span">
    <w:name w:val="apple-style-span"/>
    <w:rsid w:val="003F5283"/>
  </w:style>
  <w:style w:type="character" w:customStyle="1" w:styleId="il">
    <w:name w:val="il"/>
    <w:rsid w:val="003F5283"/>
  </w:style>
  <w:style w:type="paragraph" w:customStyle="1" w:styleId="Quote1">
    <w:name w:val="Quote1"/>
    <w:aliases w:val="Quote2,Small text"/>
    <w:basedOn w:val="Normal"/>
    <w:next w:val="Normal"/>
    <w:link w:val="QuoteChar"/>
    <w:uiPriority w:val="29"/>
    <w:qFormat/>
    <w:rsid w:val="003F528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F5283"/>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3F5283"/>
    <w:rPr>
      <w:rFonts w:cs="Times New Roman"/>
      <w:b/>
      <w:sz w:val="24"/>
    </w:rPr>
  </w:style>
  <w:style w:type="paragraph" w:styleId="FootnoteText">
    <w:name w:val="footnote text"/>
    <w:basedOn w:val="Normal"/>
    <w:link w:val="FootnoteTextChar"/>
    <w:uiPriority w:val="99"/>
    <w:semiHidden/>
    <w:unhideWhenUsed/>
    <w:rsid w:val="003F528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3F5283"/>
    <w:rPr>
      <w:rFonts w:ascii="Arial" w:hAnsi="Arial" w:cs="Times New Roman"/>
      <w:sz w:val="20"/>
      <w:szCs w:val="20"/>
      <w:lang w:val="x-none" w:eastAsia="x-none"/>
    </w:rPr>
  </w:style>
  <w:style w:type="character" w:styleId="FootnoteReference">
    <w:name w:val="footnote reference"/>
    <w:uiPriority w:val="99"/>
    <w:semiHidden/>
    <w:unhideWhenUsed/>
    <w:rsid w:val="003F528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3F5283"/>
    <w:pPr>
      <w:spacing w:after="0" w:line="240" w:lineRule="auto"/>
    </w:pPr>
    <w:rPr>
      <w:rFonts w:ascii="Calibri" w:eastAsia="Calibri" w:hAnsi="Calibri" w:cs="Times New Roman"/>
      <w:bCs/>
      <w:sz w:val="20"/>
      <w:u w:val="single"/>
    </w:rPr>
  </w:style>
  <w:style w:type="character" w:customStyle="1" w:styleId="AuthorDate">
    <w:name w:val="Author Date"/>
    <w:rsid w:val="003F5283"/>
    <w:rPr>
      <w:b/>
      <w:sz w:val="24"/>
      <w:u w:val="thick"/>
    </w:rPr>
  </w:style>
  <w:style w:type="paragraph" w:customStyle="1" w:styleId="cardtext">
    <w:name w:val="card text"/>
    <w:basedOn w:val="Normal"/>
    <w:link w:val="cardtextChar"/>
    <w:qFormat/>
    <w:rsid w:val="003F5283"/>
    <w:pPr>
      <w:ind w:left="288" w:right="288"/>
    </w:pPr>
    <w:rPr>
      <w:rFonts w:cs="Calibri"/>
    </w:rPr>
  </w:style>
  <w:style w:type="character" w:customStyle="1" w:styleId="cardtextChar">
    <w:name w:val="card text Char"/>
    <w:link w:val="cardtext"/>
    <w:rsid w:val="003F5283"/>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F5283"/>
    <w:rPr>
      <w:rFonts w:ascii="Arial" w:hAnsi="Arial"/>
      <w:b/>
      <w:bCs/>
      <w:iCs/>
      <w:szCs w:val="26"/>
      <w:u w:val="single"/>
    </w:rPr>
  </w:style>
  <w:style w:type="character" w:customStyle="1" w:styleId="Author-Date">
    <w:name w:val="Author-Date"/>
    <w:rsid w:val="003F5283"/>
    <w:rPr>
      <w:b/>
      <w:sz w:val="24"/>
    </w:rPr>
  </w:style>
  <w:style w:type="character" w:customStyle="1" w:styleId="DebateUnderline">
    <w:name w:val="Debate Underline"/>
    <w:rsid w:val="003F5283"/>
    <w:rPr>
      <w:rFonts w:ascii="Times New Roman" w:hAnsi="Times New Roman"/>
      <w:sz w:val="24"/>
      <w:u w:val="thick"/>
    </w:rPr>
  </w:style>
  <w:style w:type="character" w:customStyle="1" w:styleId="UnreadTextChar">
    <w:name w:val="Unread Text Char"/>
    <w:link w:val="UnreadText"/>
    <w:rsid w:val="003F5283"/>
    <w:rPr>
      <w:rFonts w:eastAsia="SimSun"/>
      <w:sz w:val="15"/>
      <w:szCs w:val="24"/>
      <w:lang w:eastAsia="zh-CN"/>
    </w:rPr>
  </w:style>
  <w:style w:type="paragraph" w:customStyle="1" w:styleId="UnreadText">
    <w:name w:val="Unread Text"/>
    <w:basedOn w:val="Normal"/>
    <w:next w:val="Normal"/>
    <w:link w:val="UnreadTextChar"/>
    <w:autoRedefine/>
    <w:rsid w:val="003F528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F5283"/>
    <w:rPr>
      <w:b/>
      <w:szCs w:val="24"/>
      <w:u w:val="single"/>
    </w:rPr>
  </w:style>
  <w:style w:type="paragraph" w:customStyle="1" w:styleId="Cite2">
    <w:name w:val="Cite 2"/>
    <w:basedOn w:val="Normal"/>
    <w:qFormat/>
    <w:rsid w:val="003F5283"/>
    <w:rPr>
      <w:b/>
      <w:sz w:val="24"/>
      <w:u w:val="single"/>
    </w:rPr>
  </w:style>
  <w:style w:type="character" w:styleId="PageNumber">
    <w:name w:val="page number"/>
    <w:uiPriority w:val="99"/>
    <w:semiHidden/>
    <w:unhideWhenUsed/>
    <w:rsid w:val="003F5283"/>
  </w:style>
  <w:style w:type="paragraph" w:customStyle="1" w:styleId="heading">
    <w:name w:val="heading"/>
    <w:basedOn w:val="Normal"/>
    <w:rsid w:val="003F528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3F5283"/>
    <w:pPr>
      <w:spacing w:before="100" w:beforeAutospacing="1" w:after="100" w:afterAutospacing="1"/>
    </w:pPr>
    <w:rPr>
      <w:rFonts w:ascii="Times" w:eastAsia="Cambria" w:hAnsi="Times"/>
      <w:szCs w:val="20"/>
    </w:rPr>
  </w:style>
  <w:style w:type="character" w:customStyle="1" w:styleId="BoldUnderlineChar0">
    <w:name w:val="Bold Underline Char"/>
    <w:rsid w:val="003F5283"/>
    <w:rPr>
      <w:rFonts w:ascii="Arial Narrow" w:hAnsi="Arial Narrow" w:cs="Times New Roman"/>
      <w:b/>
      <w:sz w:val="20"/>
      <w:u w:val="thick"/>
    </w:rPr>
  </w:style>
  <w:style w:type="paragraph" w:customStyle="1" w:styleId="Small">
    <w:name w:val="Small"/>
    <w:basedOn w:val="Normal"/>
    <w:next w:val="Normal"/>
    <w:link w:val="SmallChar"/>
    <w:qFormat/>
    <w:rsid w:val="003F5283"/>
    <w:rPr>
      <w:rFonts w:ascii="Arial Narrow" w:hAnsi="Arial Narrow" w:cs="Times New Roman"/>
      <w:color w:val="000000"/>
      <w:sz w:val="16"/>
    </w:rPr>
  </w:style>
  <w:style w:type="character" w:customStyle="1" w:styleId="SmallChar">
    <w:name w:val="Small Char"/>
    <w:link w:val="Small"/>
    <w:rsid w:val="003F5283"/>
    <w:rPr>
      <w:rFonts w:ascii="Arial Narrow" w:hAnsi="Arial Narrow" w:cs="Times New Roman"/>
      <w:color w:val="000000"/>
      <w:sz w:val="16"/>
    </w:rPr>
  </w:style>
  <w:style w:type="character" w:customStyle="1" w:styleId="NormalF6Char">
    <w:name w:val="Normal F6 Char"/>
    <w:link w:val="NormalF6"/>
    <w:locked/>
    <w:rsid w:val="003F5283"/>
  </w:style>
  <w:style w:type="paragraph" w:customStyle="1" w:styleId="NormalF6">
    <w:name w:val="Normal F6"/>
    <w:basedOn w:val="Normal"/>
    <w:link w:val="NormalF6Char"/>
    <w:rsid w:val="003F5283"/>
    <w:rPr>
      <w:rFonts w:asciiTheme="minorHAnsi" w:hAnsiTheme="minorHAnsi" w:cstheme="minorBidi"/>
      <w:sz w:val="22"/>
    </w:rPr>
  </w:style>
  <w:style w:type="character" w:customStyle="1" w:styleId="UnreadF7Char">
    <w:name w:val="Unread F7 Char"/>
    <w:link w:val="UnreadF7"/>
    <w:locked/>
    <w:rsid w:val="003F5283"/>
    <w:rPr>
      <w:sz w:val="12"/>
    </w:rPr>
  </w:style>
  <w:style w:type="paragraph" w:customStyle="1" w:styleId="UnreadF7">
    <w:name w:val="Unread F7"/>
    <w:basedOn w:val="Normal"/>
    <w:next w:val="NormalF6"/>
    <w:link w:val="UnreadF7Char"/>
    <w:rsid w:val="003F5283"/>
    <w:rPr>
      <w:rFonts w:asciiTheme="minorHAnsi" w:hAnsiTheme="minorHAnsi" w:cstheme="minorBidi"/>
      <w:sz w:val="12"/>
    </w:rPr>
  </w:style>
  <w:style w:type="character" w:customStyle="1" w:styleId="TagCiteF8Char">
    <w:name w:val="Tag/Cite F8 Char"/>
    <w:link w:val="TagCiteF8"/>
    <w:locked/>
    <w:rsid w:val="003F5283"/>
    <w:rPr>
      <w:b/>
    </w:rPr>
  </w:style>
  <w:style w:type="paragraph" w:customStyle="1" w:styleId="TagCiteF8">
    <w:name w:val="Tag/Cite F8"/>
    <w:basedOn w:val="Normal"/>
    <w:next w:val="NormalF6"/>
    <w:link w:val="TagCiteF8Char"/>
    <w:rsid w:val="003F5283"/>
    <w:rPr>
      <w:rFonts w:asciiTheme="minorHAnsi" w:hAnsiTheme="minorHAnsi" w:cstheme="minorBidi"/>
      <w:b/>
      <w:sz w:val="22"/>
    </w:rPr>
  </w:style>
  <w:style w:type="paragraph" w:styleId="BalloonText">
    <w:name w:val="Balloon Text"/>
    <w:basedOn w:val="Normal"/>
    <w:link w:val="BalloonTextChar"/>
    <w:uiPriority w:val="99"/>
    <w:semiHidden/>
    <w:rsid w:val="003F5283"/>
    <w:rPr>
      <w:rFonts w:ascii="Tahoma" w:hAnsi="Tahoma" w:cs="Tahoma"/>
      <w:sz w:val="16"/>
      <w:szCs w:val="16"/>
    </w:rPr>
  </w:style>
  <w:style w:type="character" w:customStyle="1" w:styleId="BalloonTextChar">
    <w:name w:val="Balloon Text Char"/>
    <w:basedOn w:val="DefaultParagraphFont"/>
    <w:link w:val="BalloonText"/>
    <w:uiPriority w:val="99"/>
    <w:semiHidden/>
    <w:rsid w:val="003F5283"/>
    <w:rPr>
      <w:rFonts w:ascii="Tahoma" w:hAnsi="Tahoma" w:cs="Tahoma"/>
      <w:sz w:val="16"/>
      <w:szCs w:val="16"/>
    </w:rPr>
  </w:style>
  <w:style w:type="character" w:customStyle="1" w:styleId="CardtextChar0">
    <w:name w:val="Card text Char"/>
    <w:rsid w:val="003F5283"/>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F528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3F5283"/>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3F5283"/>
    <w:pPr>
      <w:keepNext/>
      <w:keepLines/>
    </w:pPr>
    <w:rPr>
      <w:b/>
      <w:sz w:val="24"/>
    </w:rPr>
  </w:style>
  <w:style w:type="character" w:customStyle="1" w:styleId="TagtemplateChar">
    <w:name w:val="Tagtemplate Char"/>
    <w:link w:val="Tagtemplate"/>
    <w:rsid w:val="003F5283"/>
    <w:rPr>
      <w:rFonts w:ascii="Arial" w:hAnsi="Arial" w:cs="Arial"/>
      <w:b/>
      <w:sz w:val="24"/>
    </w:rPr>
  </w:style>
  <w:style w:type="paragraph" w:customStyle="1" w:styleId="Citation">
    <w:name w:val="Citation"/>
    <w:basedOn w:val="Normal"/>
    <w:link w:val="CitationChar"/>
    <w:qFormat/>
    <w:rsid w:val="003F528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F5283"/>
    <w:rPr>
      <w:rFonts w:ascii="Arial" w:hAnsi="Arial" w:cs="Arial"/>
      <w:b/>
      <w:sz w:val="24"/>
      <w:u w:val="single"/>
    </w:rPr>
  </w:style>
  <w:style w:type="character" w:customStyle="1" w:styleId="Heading1Char1">
    <w:name w:val="Heading 1 Char1"/>
    <w:aliases w:val="Pocket Char1,HatText Char1"/>
    <w:uiPriority w:val="1"/>
    <w:rsid w:val="003F528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3F528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3F528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3F528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3F5283"/>
    <w:rPr>
      <w:b/>
      <w:bCs/>
      <w:i/>
      <w:iCs/>
      <w:color w:val="4F81BD"/>
    </w:rPr>
  </w:style>
  <w:style w:type="paragraph" w:styleId="Title">
    <w:name w:val="Title"/>
    <w:aliases w:val="UNDERLINE,Bold Underlined,Cites and Cards,title"/>
    <w:basedOn w:val="Normal"/>
    <w:next w:val="Normal"/>
    <w:link w:val="TitleChar2"/>
    <w:qFormat/>
    <w:rsid w:val="003F528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3F5283"/>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3F5283"/>
    <w:rPr>
      <w:rFonts w:ascii="Calibri" w:hAnsi="Calibri" w:cs="Times New Roman"/>
      <w:bCs/>
      <w:u w:val="single"/>
    </w:rPr>
  </w:style>
  <w:style w:type="paragraph" w:styleId="DocumentMap">
    <w:name w:val="Document Map"/>
    <w:basedOn w:val="Normal"/>
    <w:link w:val="DocumentMapChar"/>
    <w:uiPriority w:val="99"/>
    <w:semiHidden/>
    <w:unhideWhenUsed/>
    <w:rsid w:val="003F5283"/>
    <w:rPr>
      <w:rFonts w:ascii="Lucida Grande" w:hAnsi="Lucida Grande" w:cs="Lucida Grande"/>
    </w:rPr>
  </w:style>
  <w:style w:type="character" w:customStyle="1" w:styleId="DocumentMapChar">
    <w:name w:val="Document Map Char"/>
    <w:basedOn w:val="DefaultParagraphFont"/>
    <w:link w:val="DocumentMap"/>
    <w:uiPriority w:val="99"/>
    <w:semiHidden/>
    <w:rsid w:val="003F5283"/>
    <w:rPr>
      <w:rFonts w:ascii="Lucida Grande" w:hAnsi="Lucida Grande" w:cs="Lucida Grande"/>
      <w:sz w:val="20"/>
    </w:rPr>
  </w:style>
  <w:style w:type="paragraph" w:customStyle="1" w:styleId="Analytics">
    <w:name w:val="Analytics"/>
    <w:basedOn w:val="Normal"/>
    <w:uiPriority w:val="99"/>
    <w:qFormat/>
    <w:rsid w:val="003F5283"/>
    <w:rPr>
      <w:b/>
      <w:sz w:val="24"/>
    </w:rPr>
  </w:style>
  <w:style w:type="paragraph" w:customStyle="1" w:styleId="TagText">
    <w:name w:val="TagText"/>
    <w:basedOn w:val="Normal"/>
    <w:qFormat/>
    <w:rsid w:val="003F5283"/>
    <w:rPr>
      <w:b/>
      <w:sz w:val="24"/>
    </w:rPr>
  </w:style>
  <w:style w:type="character" w:customStyle="1" w:styleId="citesChar">
    <w:name w:val="cites Char"/>
    <w:aliases w:val="Heading 1 Char3"/>
    <w:link w:val="cites"/>
    <w:locked/>
    <w:rsid w:val="003F5283"/>
    <w:rPr>
      <w:rFonts w:ascii="Times New Roman" w:eastAsia="Malgun Gothic" w:hAnsi="Times New Roman"/>
      <w:b/>
      <w:szCs w:val="24"/>
      <w:u w:val="single"/>
    </w:rPr>
  </w:style>
  <w:style w:type="paragraph" w:customStyle="1" w:styleId="cites">
    <w:name w:val="cites"/>
    <w:next w:val="Normal"/>
    <w:link w:val="citesChar"/>
    <w:autoRedefine/>
    <w:rsid w:val="003F5283"/>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3F5283"/>
    <w:rPr>
      <w:rFonts w:ascii="Times New Roman" w:eastAsia="Malgun Gothic" w:hAnsi="Times New Roman"/>
      <w:sz w:val="12"/>
      <w:szCs w:val="24"/>
    </w:rPr>
  </w:style>
  <w:style w:type="paragraph" w:customStyle="1" w:styleId="tiny">
    <w:name w:val="tiny"/>
    <w:next w:val="Normal"/>
    <w:link w:val="tinyChar"/>
    <w:autoRedefine/>
    <w:rsid w:val="003F5283"/>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3F5283"/>
    <w:rPr>
      <w:rFonts w:ascii="Times New Roman" w:eastAsia="Malgun Gothic" w:hAnsi="Times New Roman"/>
      <w:sz w:val="21"/>
      <w:szCs w:val="24"/>
      <w:u w:val="single"/>
    </w:rPr>
  </w:style>
  <w:style w:type="paragraph" w:customStyle="1" w:styleId="underlined">
    <w:name w:val="underlined"/>
    <w:next w:val="Normal"/>
    <w:link w:val="underlinedChar"/>
    <w:autoRedefine/>
    <w:rsid w:val="003F5283"/>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3F528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3F5283"/>
    <w:pPr>
      <w:tabs>
        <w:tab w:val="right" w:pos="10800"/>
      </w:tabs>
    </w:pPr>
    <w:rPr>
      <w:b/>
    </w:rPr>
  </w:style>
  <w:style w:type="paragraph" w:customStyle="1" w:styleId="PageHeaderLine2">
    <w:name w:val="PageHeaderLine2"/>
    <w:basedOn w:val="Normal"/>
    <w:next w:val="Normal"/>
    <w:uiPriority w:val="99"/>
    <w:rsid w:val="003F5283"/>
    <w:pPr>
      <w:tabs>
        <w:tab w:val="right" w:pos="10800"/>
      </w:tabs>
      <w:spacing w:line="480" w:lineRule="auto"/>
    </w:pPr>
    <w:rPr>
      <w:b/>
    </w:rPr>
  </w:style>
  <w:style w:type="paragraph" w:customStyle="1" w:styleId="PhoHat">
    <w:name w:val="PhoHat"/>
    <w:basedOn w:val="Normal"/>
    <w:next w:val="Default"/>
    <w:uiPriority w:val="99"/>
    <w:qFormat/>
    <w:rsid w:val="003F5283"/>
    <w:pPr>
      <w:jc w:val="center"/>
      <w:outlineLvl w:val="0"/>
    </w:pPr>
    <w:rPr>
      <w:b/>
      <w:sz w:val="32"/>
      <w:u w:val="single"/>
    </w:rPr>
  </w:style>
  <w:style w:type="paragraph" w:customStyle="1" w:styleId="PhoHeading2">
    <w:name w:val="PhoHeading 2"/>
    <w:basedOn w:val="Normal"/>
    <w:uiPriority w:val="99"/>
    <w:qFormat/>
    <w:rsid w:val="003F5283"/>
    <w:pPr>
      <w:jc w:val="center"/>
    </w:pPr>
    <w:rPr>
      <w:b/>
      <w:sz w:val="28"/>
      <w:u w:val="single"/>
    </w:rPr>
  </w:style>
  <w:style w:type="paragraph" w:customStyle="1" w:styleId="PhoTag">
    <w:name w:val="PhoTag"/>
    <w:basedOn w:val="Normal"/>
    <w:next w:val="Normal"/>
    <w:autoRedefine/>
    <w:uiPriority w:val="99"/>
    <w:qFormat/>
    <w:rsid w:val="003F5283"/>
    <w:rPr>
      <w:b/>
    </w:rPr>
  </w:style>
  <w:style w:type="character" w:customStyle="1" w:styleId="cardChar">
    <w:name w:val="card Char"/>
    <w:link w:val="card"/>
    <w:locked/>
    <w:rsid w:val="003F5283"/>
    <w:rPr>
      <w:rFonts w:ascii="Times New Roman" w:eastAsia="Times New Roman" w:hAnsi="Times New Roman"/>
    </w:rPr>
  </w:style>
  <w:style w:type="paragraph" w:customStyle="1" w:styleId="card">
    <w:name w:val="card"/>
    <w:basedOn w:val="Normal"/>
    <w:next w:val="Normal"/>
    <w:link w:val="cardChar"/>
    <w:qFormat/>
    <w:rsid w:val="003F5283"/>
    <w:rPr>
      <w:rFonts w:ascii="Times New Roman" w:eastAsia="Times New Roman" w:hAnsi="Times New Roman" w:cstheme="minorBidi"/>
      <w:sz w:val="22"/>
    </w:rPr>
  </w:style>
  <w:style w:type="character" w:customStyle="1" w:styleId="citenon-boldChar">
    <w:name w:val="cite non-bold Char"/>
    <w:link w:val="citenon-bold"/>
    <w:locked/>
    <w:rsid w:val="003F5283"/>
    <w:rPr>
      <w:rFonts w:ascii="Times New Roman" w:eastAsia="Times New Roman" w:hAnsi="Times New Roman"/>
      <w:sz w:val="16"/>
    </w:rPr>
  </w:style>
  <w:style w:type="paragraph" w:customStyle="1" w:styleId="citenon-bold">
    <w:name w:val="cite non-bold"/>
    <w:basedOn w:val="Normal"/>
    <w:link w:val="citenon-boldChar"/>
    <w:rsid w:val="003F5283"/>
    <w:rPr>
      <w:rFonts w:ascii="Times New Roman" w:eastAsia="Times New Roman" w:hAnsi="Times New Roman" w:cstheme="minorBidi"/>
      <w:sz w:val="16"/>
    </w:rPr>
  </w:style>
  <w:style w:type="character" w:customStyle="1" w:styleId="underline">
    <w:name w:val="underline"/>
    <w:link w:val="textbold"/>
    <w:qFormat/>
    <w:locked/>
    <w:rsid w:val="003F5283"/>
    <w:rPr>
      <w:u w:val="single"/>
    </w:rPr>
  </w:style>
  <w:style w:type="paragraph" w:customStyle="1" w:styleId="textbold">
    <w:name w:val="text bold"/>
    <w:basedOn w:val="Normal"/>
    <w:link w:val="underline"/>
    <w:qFormat/>
    <w:rsid w:val="003F5283"/>
    <w:pPr>
      <w:ind w:left="720"/>
      <w:jc w:val="both"/>
    </w:pPr>
    <w:rPr>
      <w:rFonts w:asciiTheme="minorHAnsi" w:hAnsiTheme="minorHAnsi" w:cstheme="minorBidi"/>
      <w:sz w:val="22"/>
      <w:u w:val="single"/>
    </w:rPr>
  </w:style>
  <w:style w:type="character" w:customStyle="1" w:styleId="apple-converted-space">
    <w:name w:val="apple-converted-space"/>
    <w:rsid w:val="003F5283"/>
  </w:style>
  <w:style w:type="character" w:customStyle="1" w:styleId="verdana">
    <w:name w:val="verdana"/>
    <w:rsid w:val="003F5283"/>
  </w:style>
  <w:style w:type="character" w:customStyle="1" w:styleId="hit">
    <w:name w:val="hit"/>
    <w:rsid w:val="003F5283"/>
  </w:style>
  <w:style w:type="character" w:customStyle="1" w:styleId="aqj">
    <w:name w:val="aqj"/>
    <w:rsid w:val="003F5283"/>
  </w:style>
  <w:style w:type="character" w:customStyle="1" w:styleId="PhoNormal">
    <w:name w:val="PhoNormal"/>
    <w:uiPriority w:val="1"/>
    <w:qFormat/>
    <w:rsid w:val="003F5283"/>
    <w:rPr>
      <w:rFonts w:ascii="Georgia" w:hAnsi="Georgia" w:hint="default"/>
      <w:sz w:val="22"/>
    </w:rPr>
  </w:style>
  <w:style w:type="character" w:customStyle="1" w:styleId="TitleChar1">
    <w:name w:val="Title Char1"/>
    <w:uiPriority w:val="10"/>
    <w:rsid w:val="003F528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3F5283"/>
    <w:rPr>
      <w:rFonts w:ascii="Georgia" w:hAnsi="Georgia" w:hint="default"/>
      <w:b/>
      <w:bCs w:val="0"/>
      <w:sz w:val="24"/>
      <w:u w:val="single"/>
    </w:rPr>
  </w:style>
  <w:style w:type="paragraph" w:styleId="NormalWeb">
    <w:name w:val="Normal (Web)"/>
    <w:basedOn w:val="Normal"/>
    <w:uiPriority w:val="99"/>
    <w:semiHidden/>
    <w:unhideWhenUsed/>
    <w:rsid w:val="003F528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3F5283"/>
    <w:rPr>
      <w:rFonts w:eastAsia="Cambria"/>
    </w:rPr>
  </w:style>
  <w:style w:type="paragraph" w:styleId="TOC4">
    <w:name w:val="toc 4"/>
    <w:basedOn w:val="Normal"/>
    <w:next w:val="Normal"/>
    <w:autoRedefine/>
    <w:uiPriority w:val="39"/>
    <w:semiHidden/>
    <w:unhideWhenUsed/>
    <w:rsid w:val="003F5283"/>
    <w:pPr>
      <w:spacing w:before="240"/>
    </w:pPr>
    <w:rPr>
      <w:rFonts w:eastAsia="Cambria"/>
      <w:b/>
      <w:u w:val="single"/>
    </w:rPr>
  </w:style>
  <w:style w:type="paragraph" w:styleId="List">
    <w:name w:val="List"/>
    <w:basedOn w:val="Normal"/>
    <w:uiPriority w:val="99"/>
    <w:semiHidden/>
    <w:unhideWhenUsed/>
    <w:rsid w:val="003F5283"/>
    <w:pPr>
      <w:contextualSpacing/>
    </w:pPr>
    <w:rPr>
      <w:rFonts w:eastAsia="Cambria"/>
    </w:rPr>
  </w:style>
  <w:style w:type="character" w:customStyle="1" w:styleId="Heading4Char1">
    <w:name w:val="Heading 4 Char1"/>
    <w:aliases w:val="Tag Char1"/>
    <w:uiPriority w:val="4"/>
    <w:semiHidden/>
    <w:rsid w:val="003F528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F5283"/>
    <w:rPr>
      <w:rFonts w:ascii="Arial" w:hAnsi="Arial"/>
      <w:b/>
      <w:sz w:val="24"/>
      <w:u w:val="single"/>
    </w:rPr>
  </w:style>
  <w:style w:type="paragraph" w:customStyle="1" w:styleId="TAG">
    <w:name w:val="TAG"/>
    <w:basedOn w:val="Normal"/>
    <w:link w:val="CiteChar"/>
    <w:qFormat/>
    <w:rsid w:val="003F5283"/>
    <w:pPr>
      <w:keepNext/>
      <w:keepLines/>
    </w:pPr>
    <w:rPr>
      <w:rFonts w:cstheme="minorBidi"/>
      <w:b/>
      <w:sz w:val="24"/>
      <w:u w:val="single"/>
    </w:rPr>
  </w:style>
  <w:style w:type="character" w:customStyle="1" w:styleId="UnderlineBold">
    <w:name w:val="Underline + Bold"/>
    <w:uiPriority w:val="1"/>
    <w:qFormat/>
    <w:rsid w:val="003F5283"/>
    <w:rPr>
      <w:b/>
      <w:bCs w:val="0"/>
      <w:sz w:val="20"/>
      <w:u w:val="single"/>
    </w:rPr>
  </w:style>
  <w:style w:type="character" w:customStyle="1" w:styleId="Box">
    <w:name w:val="Box"/>
    <w:aliases w:val="Style1"/>
    <w:qFormat/>
    <w:rsid w:val="003F5283"/>
    <w:rPr>
      <w:b/>
      <w:bCs w:val="0"/>
      <w:u w:val="single"/>
      <w:bdr w:val="single" w:sz="4" w:space="0" w:color="auto" w:frame="1"/>
    </w:rPr>
  </w:style>
  <w:style w:type="character" w:customStyle="1" w:styleId="UnderlineNon-bold">
    <w:name w:val="Underline Non - bold"/>
    <w:rsid w:val="003F5283"/>
    <w:rPr>
      <w:rFonts w:ascii="Times New Roman" w:hAnsi="Times New Roman" w:cs="Times New Roman" w:hint="default"/>
      <w:iCs/>
      <w:sz w:val="22"/>
      <w:u w:val="single"/>
    </w:rPr>
  </w:style>
  <w:style w:type="character" w:customStyle="1" w:styleId="apple-style-span">
    <w:name w:val="apple-style-span"/>
    <w:rsid w:val="003F5283"/>
  </w:style>
  <w:style w:type="character" w:customStyle="1" w:styleId="il">
    <w:name w:val="il"/>
    <w:rsid w:val="003F5283"/>
  </w:style>
  <w:style w:type="paragraph" w:customStyle="1" w:styleId="Quote1">
    <w:name w:val="Quote1"/>
    <w:aliases w:val="Quote2,Small text"/>
    <w:basedOn w:val="Normal"/>
    <w:next w:val="Normal"/>
    <w:link w:val="QuoteChar"/>
    <w:uiPriority w:val="29"/>
    <w:qFormat/>
    <w:rsid w:val="003F528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3F5283"/>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3F5283"/>
    <w:rPr>
      <w:rFonts w:cs="Times New Roman"/>
      <w:b/>
      <w:sz w:val="24"/>
    </w:rPr>
  </w:style>
  <w:style w:type="paragraph" w:styleId="FootnoteText">
    <w:name w:val="footnote text"/>
    <w:basedOn w:val="Normal"/>
    <w:link w:val="FootnoteTextChar"/>
    <w:uiPriority w:val="99"/>
    <w:semiHidden/>
    <w:unhideWhenUsed/>
    <w:rsid w:val="003F528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3F5283"/>
    <w:rPr>
      <w:rFonts w:ascii="Arial" w:hAnsi="Arial" w:cs="Times New Roman"/>
      <w:sz w:val="20"/>
      <w:szCs w:val="20"/>
      <w:lang w:val="x-none" w:eastAsia="x-none"/>
    </w:rPr>
  </w:style>
  <w:style w:type="character" w:styleId="FootnoteReference">
    <w:name w:val="footnote reference"/>
    <w:uiPriority w:val="99"/>
    <w:semiHidden/>
    <w:unhideWhenUsed/>
    <w:rsid w:val="003F528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3F5283"/>
    <w:pPr>
      <w:spacing w:after="0" w:line="240" w:lineRule="auto"/>
    </w:pPr>
    <w:rPr>
      <w:rFonts w:ascii="Calibri" w:eastAsia="Calibri" w:hAnsi="Calibri" w:cs="Times New Roman"/>
      <w:bCs/>
      <w:sz w:val="20"/>
      <w:u w:val="single"/>
    </w:rPr>
  </w:style>
  <w:style w:type="character" w:customStyle="1" w:styleId="AuthorDate">
    <w:name w:val="Author Date"/>
    <w:rsid w:val="003F5283"/>
    <w:rPr>
      <w:b/>
      <w:sz w:val="24"/>
      <w:u w:val="thick"/>
    </w:rPr>
  </w:style>
  <w:style w:type="paragraph" w:customStyle="1" w:styleId="cardtext">
    <w:name w:val="card text"/>
    <w:basedOn w:val="Normal"/>
    <w:link w:val="cardtextChar"/>
    <w:qFormat/>
    <w:rsid w:val="003F5283"/>
    <w:pPr>
      <w:ind w:left="288" w:right="288"/>
    </w:pPr>
    <w:rPr>
      <w:rFonts w:cs="Calibri"/>
    </w:rPr>
  </w:style>
  <w:style w:type="character" w:customStyle="1" w:styleId="cardtextChar">
    <w:name w:val="card text Char"/>
    <w:link w:val="cardtext"/>
    <w:rsid w:val="003F5283"/>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3F5283"/>
    <w:rPr>
      <w:rFonts w:ascii="Arial" w:hAnsi="Arial"/>
      <w:b/>
      <w:bCs/>
      <w:iCs/>
      <w:szCs w:val="26"/>
      <w:u w:val="single"/>
    </w:rPr>
  </w:style>
  <w:style w:type="character" w:customStyle="1" w:styleId="Author-Date">
    <w:name w:val="Author-Date"/>
    <w:rsid w:val="003F5283"/>
    <w:rPr>
      <w:b/>
      <w:sz w:val="24"/>
    </w:rPr>
  </w:style>
  <w:style w:type="character" w:customStyle="1" w:styleId="DebateUnderline">
    <w:name w:val="Debate Underline"/>
    <w:rsid w:val="003F5283"/>
    <w:rPr>
      <w:rFonts w:ascii="Times New Roman" w:hAnsi="Times New Roman"/>
      <w:sz w:val="24"/>
      <w:u w:val="thick"/>
    </w:rPr>
  </w:style>
  <w:style w:type="character" w:customStyle="1" w:styleId="UnreadTextChar">
    <w:name w:val="Unread Text Char"/>
    <w:link w:val="UnreadText"/>
    <w:rsid w:val="003F5283"/>
    <w:rPr>
      <w:rFonts w:eastAsia="SimSun"/>
      <w:sz w:val="15"/>
      <w:szCs w:val="24"/>
      <w:lang w:eastAsia="zh-CN"/>
    </w:rPr>
  </w:style>
  <w:style w:type="paragraph" w:customStyle="1" w:styleId="UnreadText">
    <w:name w:val="Unread Text"/>
    <w:basedOn w:val="Normal"/>
    <w:next w:val="Normal"/>
    <w:link w:val="UnreadTextChar"/>
    <w:autoRedefine/>
    <w:rsid w:val="003F528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3F5283"/>
    <w:rPr>
      <w:b/>
      <w:szCs w:val="24"/>
      <w:u w:val="single"/>
    </w:rPr>
  </w:style>
  <w:style w:type="paragraph" w:customStyle="1" w:styleId="Cite2">
    <w:name w:val="Cite 2"/>
    <w:basedOn w:val="Normal"/>
    <w:qFormat/>
    <w:rsid w:val="003F5283"/>
    <w:rPr>
      <w:b/>
      <w:sz w:val="24"/>
      <w:u w:val="single"/>
    </w:rPr>
  </w:style>
  <w:style w:type="character" w:styleId="PageNumber">
    <w:name w:val="page number"/>
    <w:uiPriority w:val="99"/>
    <w:semiHidden/>
    <w:unhideWhenUsed/>
    <w:rsid w:val="003F5283"/>
  </w:style>
  <w:style w:type="paragraph" w:customStyle="1" w:styleId="heading">
    <w:name w:val="heading"/>
    <w:basedOn w:val="Normal"/>
    <w:rsid w:val="003F528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3F5283"/>
    <w:pPr>
      <w:spacing w:before="100" w:beforeAutospacing="1" w:after="100" w:afterAutospacing="1"/>
    </w:pPr>
    <w:rPr>
      <w:rFonts w:ascii="Times" w:eastAsia="Cambria" w:hAnsi="Times"/>
      <w:szCs w:val="20"/>
    </w:rPr>
  </w:style>
  <w:style w:type="character" w:customStyle="1" w:styleId="BoldUnderlineChar0">
    <w:name w:val="Bold Underline Char"/>
    <w:rsid w:val="003F5283"/>
    <w:rPr>
      <w:rFonts w:ascii="Arial Narrow" w:hAnsi="Arial Narrow" w:cs="Times New Roman"/>
      <w:b/>
      <w:sz w:val="20"/>
      <w:u w:val="thick"/>
    </w:rPr>
  </w:style>
  <w:style w:type="paragraph" w:customStyle="1" w:styleId="Small">
    <w:name w:val="Small"/>
    <w:basedOn w:val="Normal"/>
    <w:next w:val="Normal"/>
    <w:link w:val="SmallChar"/>
    <w:qFormat/>
    <w:rsid w:val="003F5283"/>
    <w:rPr>
      <w:rFonts w:ascii="Arial Narrow" w:hAnsi="Arial Narrow" w:cs="Times New Roman"/>
      <w:color w:val="000000"/>
      <w:sz w:val="16"/>
    </w:rPr>
  </w:style>
  <w:style w:type="character" w:customStyle="1" w:styleId="SmallChar">
    <w:name w:val="Small Char"/>
    <w:link w:val="Small"/>
    <w:rsid w:val="003F5283"/>
    <w:rPr>
      <w:rFonts w:ascii="Arial Narrow" w:hAnsi="Arial Narrow" w:cs="Times New Roman"/>
      <w:color w:val="000000"/>
      <w:sz w:val="16"/>
    </w:rPr>
  </w:style>
  <w:style w:type="character" w:customStyle="1" w:styleId="NormalF6Char">
    <w:name w:val="Normal F6 Char"/>
    <w:link w:val="NormalF6"/>
    <w:locked/>
    <w:rsid w:val="003F5283"/>
  </w:style>
  <w:style w:type="paragraph" w:customStyle="1" w:styleId="NormalF6">
    <w:name w:val="Normal F6"/>
    <w:basedOn w:val="Normal"/>
    <w:link w:val="NormalF6Char"/>
    <w:rsid w:val="003F5283"/>
    <w:rPr>
      <w:rFonts w:asciiTheme="minorHAnsi" w:hAnsiTheme="minorHAnsi" w:cstheme="minorBidi"/>
      <w:sz w:val="22"/>
    </w:rPr>
  </w:style>
  <w:style w:type="character" w:customStyle="1" w:styleId="UnreadF7Char">
    <w:name w:val="Unread F7 Char"/>
    <w:link w:val="UnreadF7"/>
    <w:locked/>
    <w:rsid w:val="003F5283"/>
    <w:rPr>
      <w:sz w:val="12"/>
    </w:rPr>
  </w:style>
  <w:style w:type="paragraph" w:customStyle="1" w:styleId="UnreadF7">
    <w:name w:val="Unread F7"/>
    <w:basedOn w:val="Normal"/>
    <w:next w:val="NormalF6"/>
    <w:link w:val="UnreadF7Char"/>
    <w:rsid w:val="003F5283"/>
    <w:rPr>
      <w:rFonts w:asciiTheme="minorHAnsi" w:hAnsiTheme="minorHAnsi" w:cstheme="minorBidi"/>
      <w:sz w:val="12"/>
    </w:rPr>
  </w:style>
  <w:style w:type="character" w:customStyle="1" w:styleId="TagCiteF8Char">
    <w:name w:val="Tag/Cite F8 Char"/>
    <w:link w:val="TagCiteF8"/>
    <w:locked/>
    <w:rsid w:val="003F5283"/>
    <w:rPr>
      <w:b/>
    </w:rPr>
  </w:style>
  <w:style w:type="paragraph" w:customStyle="1" w:styleId="TagCiteF8">
    <w:name w:val="Tag/Cite F8"/>
    <w:basedOn w:val="Normal"/>
    <w:next w:val="NormalF6"/>
    <w:link w:val="TagCiteF8Char"/>
    <w:rsid w:val="003F5283"/>
    <w:rPr>
      <w:rFonts w:asciiTheme="minorHAnsi" w:hAnsiTheme="minorHAnsi" w:cstheme="minorBidi"/>
      <w:b/>
      <w:sz w:val="22"/>
    </w:rPr>
  </w:style>
  <w:style w:type="paragraph" w:styleId="BalloonText">
    <w:name w:val="Balloon Text"/>
    <w:basedOn w:val="Normal"/>
    <w:link w:val="BalloonTextChar"/>
    <w:uiPriority w:val="99"/>
    <w:semiHidden/>
    <w:rsid w:val="003F5283"/>
    <w:rPr>
      <w:rFonts w:ascii="Tahoma" w:hAnsi="Tahoma" w:cs="Tahoma"/>
      <w:sz w:val="16"/>
      <w:szCs w:val="16"/>
    </w:rPr>
  </w:style>
  <w:style w:type="character" w:customStyle="1" w:styleId="BalloonTextChar">
    <w:name w:val="Balloon Text Char"/>
    <w:basedOn w:val="DefaultParagraphFont"/>
    <w:link w:val="BalloonText"/>
    <w:uiPriority w:val="99"/>
    <w:semiHidden/>
    <w:rsid w:val="003F5283"/>
    <w:rPr>
      <w:rFonts w:ascii="Tahoma" w:hAnsi="Tahoma" w:cs="Tahoma"/>
      <w:sz w:val="16"/>
      <w:szCs w:val="16"/>
    </w:rPr>
  </w:style>
  <w:style w:type="character" w:customStyle="1" w:styleId="CardtextChar0">
    <w:name w:val="Card text Char"/>
    <w:rsid w:val="003F5283"/>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bes.com/sites/danikenson/2014/01/13/fast-track-bill-presented-but-progress-on-trade-requires-the-president-stand-up-to-detro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36539</Words>
  <Characters>208278</Characters>
  <Application>Microsoft Office Word</Application>
  <DocSecurity>0</DocSecurity>
  <Lines>1735</Lines>
  <Paragraphs>488</Paragraphs>
  <ScaleCrop>false</ScaleCrop>
  <Company/>
  <LinksUpToDate>false</LinksUpToDate>
  <CharactersWithSpaces>244329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2014-01-19T03:43:00Z</dcterms:created>
  <dcterms:modified xsi:type="dcterms:W3CDTF">2014-01-19T03:46:00Z</dcterms:modified>
</cp:coreProperties>
</file>