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>
      <w:bookmarkStart w:id="0" w:name="_GoBack"/>
      <w:bookmarkEnd w:id="0"/>
    </w:p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255E4B95" w:rsidR="008D07F4" w:rsidRPr="00406628" w:rsidRDefault="007331F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Known Error Database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59257E9F" w14:textId="1D63895C" w:rsidR="00C6549D" w:rsidRPr="008D07F4" w:rsidRDefault="000D387C" w:rsidP="00E71DEE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HCM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406628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Application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E71DEE" w:rsidRPr="00E71DEE">
        <w:rPr>
          <w:rFonts w:ascii="Britannic Bold" w:hAnsi="Britannic Bold" w:cstheme="majorHAnsi"/>
          <w:b/>
          <w:bCs/>
          <w:sz w:val="51"/>
          <w:szCs w:val="51"/>
        </w:rPr>
        <w:t xml:space="preserve">TPA claims are approved </w:t>
      </w:r>
      <w:r w:rsidR="00E71DEE">
        <w:rPr>
          <w:rFonts w:ascii="Britannic Bold" w:hAnsi="Britannic Bold" w:cstheme="majorHAnsi"/>
          <w:b/>
          <w:bCs/>
          <w:sz w:val="51"/>
          <w:szCs w:val="51"/>
        </w:rPr>
        <w:t>in TPA web service module, but B</w:t>
      </w:r>
      <w:r w:rsidR="00E71DEE" w:rsidRPr="00E71DEE">
        <w:rPr>
          <w:rFonts w:ascii="Britannic Bold" w:hAnsi="Britannic Bold" w:cstheme="majorHAnsi"/>
          <w:b/>
          <w:bCs/>
          <w:sz w:val="51"/>
          <w:szCs w:val="51"/>
        </w:rPr>
        <w:t>agic claim status still OPEN</w:t>
      </w: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Pr="0041351F" w:rsidRDefault="00BA62B9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 xml:space="preserve">Revision </w:t>
      </w:r>
      <w:r w:rsidR="005B384F" w:rsidRPr="0041351F">
        <w:rPr>
          <w:b/>
          <w:bCs/>
          <w:sz w:val="32"/>
          <w:szCs w:val="32"/>
        </w:rPr>
        <w:t>H</w:t>
      </w:r>
      <w:r w:rsidRPr="0041351F">
        <w:rPr>
          <w:b/>
          <w:bCs/>
          <w:sz w:val="32"/>
          <w:szCs w:val="32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778E6EA5" w:rsidR="00BA62B9" w:rsidRDefault="00000E0B" w:rsidP="00054360">
            <w:r>
              <w:t>15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Pr="0041351F" w:rsidRDefault="005B384F" w:rsidP="005B384F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>Approval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590C2616" w14:textId="77777777" w:rsidR="00E1436D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987106" w:history="1">
            <w:r w:rsidR="00E1436D" w:rsidRPr="000407FF">
              <w:rPr>
                <w:rStyle w:val="Hyperlink"/>
                <w:noProof/>
              </w:rPr>
              <w:t>Introduction</w:t>
            </w:r>
            <w:r w:rsidR="00E1436D">
              <w:rPr>
                <w:noProof/>
                <w:webHidden/>
              </w:rPr>
              <w:tab/>
            </w:r>
            <w:r w:rsidR="00E1436D">
              <w:rPr>
                <w:noProof/>
                <w:webHidden/>
              </w:rPr>
              <w:fldChar w:fldCharType="begin"/>
            </w:r>
            <w:r w:rsidR="00E1436D">
              <w:rPr>
                <w:noProof/>
                <w:webHidden/>
              </w:rPr>
              <w:instrText xml:space="preserve"> PAGEREF _Toc29987106 \h </w:instrText>
            </w:r>
            <w:r w:rsidR="00E1436D">
              <w:rPr>
                <w:noProof/>
                <w:webHidden/>
              </w:rPr>
            </w:r>
            <w:r w:rsidR="00E1436D">
              <w:rPr>
                <w:noProof/>
                <w:webHidden/>
              </w:rPr>
              <w:fldChar w:fldCharType="separate"/>
            </w:r>
            <w:r w:rsidR="00E1436D">
              <w:rPr>
                <w:noProof/>
                <w:webHidden/>
              </w:rPr>
              <w:t>4</w:t>
            </w:r>
            <w:r w:rsidR="00E1436D">
              <w:rPr>
                <w:noProof/>
                <w:webHidden/>
              </w:rPr>
              <w:fldChar w:fldCharType="end"/>
            </w:r>
          </w:hyperlink>
        </w:p>
        <w:p w14:paraId="421DF0AF" w14:textId="77777777" w:rsidR="00E1436D" w:rsidRDefault="00DC73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987107" w:history="1">
            <w:r w:rsidR="00E1436D" w:rsidRPr="000407FF">
              <w:rPr>
                <w:rStyle w:val="Hyperlink"/>
                <w:noProof/>
              </w:rPr>
              <w:t>Purpose</w:t>
            </w:r>
            <w:r w:rsidR="00E1436D">
              <w:rPr>
                <w:noProof/>
                <w:webHidden/>
              </w:rPr>
              <w:tab/>
            </w:r>
            <w:r w:rsidR="00E1436D">
              <w:rPr>
                <w:noProof/>
                <w:webHidden/>
              </w:rPr>
              <w:fldChar w:fldCharType="begin"/>
            </w:r>
            <w:r w:rsidR="00E1436D">
              <w:rPr>
                <w:noProof/>
                <w:webHidden/>
              </w:rPr>
              <w:instrText xml:space="preserve"> PAGEREF _Toc29987107 \h </w:instrText>
            </w:r>
            <w:r w:rsidR="00E1436D">
              <w:rPr>
                <w:noProof/>
                <w:webHidden/>
              </w:rPr>
            </w:r>
            <w:r w:rsidR="00E1436D">
              <w:rPr>
                <w:noProof/>
                <w:webHidden/>
              </w:rPr>
              <w:fldChar w:fldCharType="separate"/>
            </w:r>
            <w:r w:rsidR="00E1436D">
              <w:rPr>
                <w:noProof/>
                <w:webHidden/>
              </w:rPr>
              <w:t>4</w:t>
            </w:r>
            <w:r w:rsidR="00E1436D">
              <w:rPr>
                <w:noProof/>
                <w:webHidden/>
              </w:rPr>
              <w:fldChar w:fldCharType="end"/>
            </w:r>
          </w:hyperlink>
        </w:p>
        <w:p w14:paraId="11A7497C" w14:textId="77777777" w:rsidR="00E1436D" w:rsidRDefault="00DC73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987108" w:history="1">
            <w:r w:rsidR="00E1436D" w:rsidRPr="000407FF">
              <w:rPr>
                <w:rStyle w:val="Hyperlink"/>
                <w:noProof/>
              </w:rPr>
              <w:t>Issue</w:t>
            </w:r>
            <w:r w:rsidR="00E1436D">
              <w:rPr>
                <w:noProof/>
                <w:webHidden/>
              </w:rPr>
              <w:tab/>
            </w:r>
            <w:r w:rsidR="00E1436D">
              <w:rPr>
                <w:noProof/>
                <w:webHidden/>
              </w:rPr>
              <w:fldChar w:fldCharType="begin"/>
            </w:r>
            <w:r w:rsidR="00E1436D">
              <w:rPr>
                <w:noProof/>
                <w:webHidden/>
              </w:rPr>
              <w:instrText xml:space="preserve"> PAGEREF _Toc29987108 \h </w:instrText>
            </w:r>
            <w:r w:rsidR="00E1436D">
              <w:rPr>
                <w:noProof/>
                <w:webHidden/>
              </w:rPr>
            </w:r>
            <w:r w:rsidR="00E1436D">
              <w:rPr>
                <w:noProof/>
                <w:webHidden/>
              </w:rPr>
              <w:fldChar w:fldCharType="separate"/>
            </w:r>
            <w:r w:rsidR="00E1436D">
              <w:rPr>
                <w:noProof/>
                <w:webHidden/>
              </w:rPr>
              <w:t>4</w:t>
            </w:r>
            <w:r w:rsidR="00E1436D">
              <w:rPr>
                <w:noProof/>
                <w:webHidden/>
              </w:rPr>
              <w:fldChar w:fldCharType="end"/>
            </w:r>
          </w:hyperlink>
        </w:p>
        <w:p w14:paraId="59BAE0B4" w14:textId="77777777" w:rsidR="00E1436D" w:rsidRDefault="00DC73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987109" w:history="1">
            <w:r w:rsidR="00E1436D" w:rsidRPr="000407FF">
              <w:rPr>
                <w:rStyle w:val="Hyperlink"/>
                <w:noProof/>
              </w:rPr>
              <w:t>Resolution</w:t>
            </w:r>
            <w:r w:rsidR="00E1436D">
              <w:rPr>
                <w:noProof/>
                <w:webHidden/>
              </w:rPr>
              <w:tab/>
            </w:r>
            <w:r w:rsidR="00E1436D">
              <w:rPr>
                <w:noProof/>
                <w:webHidden/>
              </w:rPr>
              <w:fldChar w:fldCharType="begin"/>
            </w:r>
            <w:r w:rsidR="00E1436D">
              <w:rPr>
                <w:noProof/>
                <w:webHidden/>
              </w:rPr>
              <w:instrText xml:space="preserve"> PAGEREF _Toc29987109 \h </w:instrText>
            </w:r>
            <w:r w:rsidR="00E1436D">
              <w:rPr>
                <w:noProof/>
                <w:webHidden/>
              </w:rPr>
            </w:r>
            <w:r w:rsidR="00E1436D">
              <w:rPr>
                <w:noProof/>
                <w:webHidden/>
              </w:rPr>
              <w:fldChar w:fldCharType="separate"/>
            </w:r>
            <w:r w:rsidR="00E1436D">
              <w:rPr>
                <w:noProof/>
                <w:webHidden/>
              </w:rPr>
              <w:t>4</w:t>
            </w:r>
            <w:r w:rsidR="00E1436D">
              <w:rPr>
                <w:noProof/>
                <w:webHidden/>
              </w:rPr>
              <w:fldChar w:fldCharType="end"/>
            </w:r>
          </w:hyperlink>
        </w:p>
        <w:p w14:paraId="714B3E3E" w14:textId="77777777" w:rsidR="00E1436D" w:rsidRDefault="00DC73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987110" w:history="1">
            <w:r w:rsidR="00E1436D" w:rsidRPr="000407FF">
              <w:rPr>
                <w:rStyle w:val="Hyperlink"/>
                <w:noProof/>
              </w:rPr>
              <w:t>Document Review Mechanism</w:t>
            </w:r>
            <w:r w:rsidR="00E1436D">
              <w:rPr>
                <w:noProof/>
                <w:webHidden/>
              </w:rPr>
              <w:tab/>
            </w:r>
            <w:r w:rsidR="00E1436D">
              <w:rPr>
                <w:noProof/>
                <w:webHidden/>
              </w:rPr>
              <w:fldChar w:fldCharType="begin"/>
            </w:r>
            <w:r w:rsidR="00E1436D">
              <w:rPr>
                <w:noProof/>
                <w:webHidden/>
              </w:rPr>
              <w:instrText xml:space="preserve"> PAGEREF _Toc29987110 \h </w:instrText>
            </w:r>
            <w:r w:rsidR="00E1436D">
              <w:rPr>
                <w:noProof/>
                <w:webHidden/>
              </w:rPr>
            </w:r>
            <w:r w:rsidR="00E1436D">
              <w:rPr>
                <w:noProof/>
                <w:webHidden/>
              </w:rPr>
              <w:fldChar w:fldCharType="separate"/>
            </w:r>
            <w:r w:rsidR="00E1436D">
              <w:rPr>
                <w:noProof/>
                <w:webHidden/>
              </w:rPr>
              <w:t>5</w:t>
            </w:r>
            <w:r w:rsidR="00E1436D"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1" w:name="_Toc29987106"/>
      <w:r>
        <w:lastRenderedPageBreak/>
        <w:t>Introduction</w:t>
      </w:r>
      <w:bookmarkEnd w:id="1"/>
    </w:p>
    <w:p w14:paraId="4F7D1140" w14:textId="19094285" w:rsidR="00091317" w:rsidRDefault="00321BA2" w:rsidP="00900C9F">
      <w:pPr>
        <w:pStyle w:val="Heading2"/>
      </w:pPr>
      <w:bookmarkStart w:id="2" w:name="_Toc29987107"/>
      <w:r>
        <w:t>Purpose</w:t>
      </w:r>
      <w:bookmarkEnd w:id="2"/>
    </w:p>
    <w:p w14:paraId="1B120125" w14:textId="730D6324" w:rsidR="00C53E13" w:rsidRPr="00C53E13" w:rsidRDefault="00C644B9" w:rsidP="00C53E13">
      <w:r w:rsidRPr="00C644B9">
        <w:t>The purpose of this document is to record known errors and serve as a knowledge base used for more efficient incident and problem resolution.</w:t>
      </w:r>
    </w:p>
    <w:p w14:paraId="195F7DF6" w14:textId="1349A649" w:rsidR="00C644B9" w:rsidRDefault="00C644B9" w:rsidP="00C644B9">
      <w:pPr>
        <w:pStyle w:val="Heading2"/>
      </w:pPr>
      <w:bookmarkStart w:id="3" w:name="_Toc29987108"/>
      <w:r>
        <w:t>Issue</w:t>
      </w:r>
      <w:bookmarkEnd w:id="3"/>
    </w:p>
    <w:p w14:paraId="0F9A56A7" w14:textId="2887858A" w:rsidR="00A17282" w:rsidRDefault="00F338DB" w:rsidP="00621C20">
      <w:r w:rsidRPr="00F338DB">
        <w:t xml:space="preserve">TPA claims are approved </w:t>
      </w:r>
      <w:r>
        <w:t>in TPA web service module, but B</w:t>
      </w:r>
      <w:r w:rsidRPr="00F338DB">
        <w:t>agic claim status still OPEN</w:t>
      </w:r>
    </w:p>
    <w:p w14:paraId="2EFAEB1C" w14:textId="0B7CFA51" w:rsidR="00A17282" w:rsidRDefault="00A17282" w:rsidP="00A17282">
      <w:pPr>
        <w:pStyle w:val="Heading2"/>
      </w:pPr>
      <w:bookmarkStart w:id="4" w:name="_Toc29987109"/>
      <w:r>
        <w:t>Resolution</w:t>
      </w:r>
      <w:bookmarkEnd w:id="4"/>
    </w:p>
    <w:p w14:paraId="6B1A4B9D" w14:textId="720807F2" w:rsidR="00A17282" w:rsidRDefault="00A17282" w:rsidP="00621C20">
      <w:r>
        <w:t xml:space="preserve">Follow below steps </w:t>
      </w:r>
      <w:r w:rsidR="00C40EAD">
        <w:t xml:space="preserve">for issues related </w:t>
      </w:r>
      <w:r>
        <w:t>to ‘</w:t>
      </w:r>
      <w:r w:rsidR="00F338DB" w:rsidRPr="00F338DB">
        <w:t xml:space="preserve">TPA claims are approved in TPA web service module, but </w:t>
      </w:r>
      <w:proofErr w:type="spellStart"/>
      <w:r w:rsidR="00F338DB" w:rsidRPr="00F338DB">
        <w:t>bagic</w:t>
      </w:r>
      <w:proofErr w:type="spellEnd"/>
      <w:r w:rsidR="00F338DB" w:rsidRPr="00F338DB">
        <w:t xml:space="preserve"> claim status still OPEN</w:t>
      </w:r>
      <w:r>
        <w:t>’:</w:t>
      </w:r>
    </w:p>
    <w:p w14:paraId="013A509D" w14:textId="318BCCD7" w:rsidR="00F338DB" w:rsidRDefault="00AC7700" w:rsidP="00F338DB">
      <w:r w:rsidRPr="00564CB7">
        <w:rPr>
          <w:b/>
        </w:rPr>
        <w:t>Step 1:</w:t>
      </w:r>
      <w:r w:rsidR="008256BB">
        <w:rPr>
          <w:b/>
        </w:rPr>
        <w:t xml:space="preserve"> </w:t>
      </w:r>
      <w:r w:rsidR="00F338DB">
        <w:t xml:space="preserve">Run below query with the TPA claim number, and check if the partner id is not null and </w:t>
      </w:r>
      <w:proofErr w:type="spellStart"/>
      <w:r w:rsidR="00F338DB">
        <w:t>neft</w:t>
      </w:r>
      <w:proofErr w:type="spellEnd"/>
      <w:r w:rsidR="00F338DB">
        <w:t xml:space="preserve"> flag is 'Y' and the </w:t>
      </w:r>
      <w:proofErr w:type="spellStart"/>
      <w:r w:rsidR="00F338DB">
        <w:t>bjaz_claim_status</w:t>
      </w:r>
      <w:proofErr w:type="spellEnd"/>
      <w:r w:rsidR="00F338DB">
        <w:t xml:space="preserve"> is 'OPEN':</w:t>
      </w:r>
    </w:p>
    <w:p w14:paraId="1FABF6DA" w14:textId="77777777" w:rsidR="00F338DB" w:rsidRPr="00F338DB" w:rsidRDefault="00F338DB" w:rsidP="00F338DB">
      <w:pPr>
        <w:spacing w:after="0" w:line="240" w:lineRule="auto"/>
        <w:rPr>
          <w:b/>
          <w:i/>
        </w:rPr>
      </w:pPr>
      <w:r w:rsidRPr="00F338DB">
        <w:rPr>
          <w:b/>
          <w:i/>
        </w:rPr>
        <w:t xml:space="preserve">SELECT </w:t>
      </w:r>
      <w:proofErr w:type="spellStart"/>
      <w:r w:rsidRPr="00F338DB">
        <w:rPr>
          <w:b/>
          <w:i/>
        </w:rPr>
        <w:t>partner_id</w:t>
      </w:r>
      <w:proofErr w:type="gramStart"/>
      <w:r w:rsidRPr="00F338DB">
        <w:rPr>
          <w:b/>
          <w:i/>
        </w:rPr>
        <w:t>,neft</w:t>
      </w:r>
      <w:proofErr w:type="gramEnd"/>
      <w:r w:rsidRPr="00F338DB">
        <w:rPr>
          <w:b/>
          <w:i/>
        </w:rPr>
        <w:t>_enable_flag</w:t>
      </w:r>
      <w:proofErr w:type="spellEnd"/>
      <w:r w:rsidRPr="00F338DB">
        <w:rPr>
          <w:b/>
          <w:i/>
        </w:rPr>
        <w:t>,</w:t>
      </w:r>
    </w:p>
    <w:p w14:paraId="2329D77F" w14:textId="77777777" w:rsidR="00F338DB" w:rsidRPr="00F338DB" w:rsidRDefault="00F338DB" w:rsidP="00F338DB">
      <w:pPr>
        <w:spacing w:after="0" w:line="240" w:lineRule="auto"/>
        <w:rPr>
          <w:b/>
          <w:i/>
        </w:rPr>
      </w:pPr>
      <w:proofErr w:type="gramStart"/>
      <w:r w:rsidRPr="00F338DB">
        <w:rPr>
          <w:b/>
          <w:i/>
        </w:rPr>
        <w:t>NVL(</w:t>
      </w:r>
      <w:proofErr w:type="spellStart"/>
      <w:proofErr w:type="gramEnd"/>
      <w:r w:rsidRPr="00F338DB">
        <w:rPr>
          <w:b/>
          <w:i/>
        </w:rPr>
        <w:t>bjaz_claim_status</w:t>
      </w:r>
      <w:proofErr w:type="spellEnd"/>
      <w:r w:rsidRPr="00F338DB">
        <w:rPr>
          <w:b/>
          <w:i/>
        </w:rPr>
        <w:t>, 'OPEN'),</w:t>
      </w:r>
      <w:proofErr w:type="spellStart"/>
      <w:r w:rsidRPr="00F338DB">
        <w:rPr>
          <w:b/>
          <w:i/>
        </w:rPr>
        <w:t>bjaz_claim_id</w:t>
      </w:r>
      <w:proofErr w:type="spellEnd"/>
    </w:p>
    <w:p w14:paraId="173CF5DC" w14:textId="77777777" w:rsidR="00F338DB" w:rsidRPr="00F338DB" w:rsidRDefault="00F338DB" w:rsidP="00F338DB">
      <w:pPr>
        <w:spacing w:after="0" w:line="240" w:lineRule="auto"/>
        <w:rPr>
          <w:b/>
          <w:i/>
        </w:rPr>
      </w:pPr>
      <w:r w:rsidRPr="00F338DB">
        <w:rPr>
          <w:b/>
          <w:i/>
        </w:rPr>
        <w:t xml:space="preserve">FROM </w:t>
      </w:r>
      <w:proofErr w:type="spellStart"/>
      <w:r w:rsidRPr="00F338DB">
        <w:rPr>
          <w:b/>
          <w:i/>
        </w:rPr>
        <w:t>bjaz_tpa_claim_details_ws</w:t>
      </w:r>
      <w:proofErr w:type="spellEnd"/>
    </w:p>
    <w:p w14:paraId="18B0C0C8" w14:textId="77777777" w:rsidR="00F338DB" w:rsidRPr="00F338DB" w:rsidRDefault="00F338DB" w:rsidP="00F338DB">
      <w:pPr>
        <w:spacing w:after="0" w:line="240" w:lineRule="auto"/>
        <w:rPr>
          <w:b/>
          <w:i/>
        </w:rPr>
      </w:pPr>
      <w:r w:rsidRPr="00F338DB">
        <w:rPr>
          <w:b/>
          <w:i/>
        </w:rPr>
        <w:t xml:space="preserve">WHERE </w:t>
      </w:r>
      <w:proofErr w:type="spellStart"/>
      <w:r w:rsidRPr="00F338DB">
        <w:rPr>
          <w:b/>
          <w:i/>
        </w:rPr>
        <w:t>tpa_claim_no</w:t>
      </w:r>
      <w:proofErr w:type="spellEnd"/>
      <w:r w:rsidRPr="00F338DB">
        <w:rPr>
          <w:b/>
          <w:i/>
        </w:rPr>
        <w:t xml:space="preserve"> = </w:t>
      </w:r>
      <w:proofErr w:type="gramStart"/>
      <w:r w:rsidRPr="00F338DB">
        <w:rPr>
          <w:b/>
          <w:i/>
        </w:rPr>
        <w:t>TRIM(</w:t>
      </w:r>
      <w:proofErr w:type="gramEnd"/>
      <w:r w:rsidRPr="00F338DB">
        <w:rPr>
          <w:b/>
          <w:i/>
        </w:rPr>
        <w:t>&lt;</w:t>
      </w:r>
      <w:proofErr w:type="spellStart"/>
      <w:r w:rsidRPr="00F338DB">
        <w:rPr>
          <w:b/>
          <w:i/>
        </w:rPr>
        <w:t>tpa_claim_no</w:t>
      </w:r>
      <w:proofErr w:type="spellEnd"/>
      <w:r w:rsidRPr="00F338DB">
        <w:rPr>
          <w:b/>
          <w:i/>
        </w:rPr>
        <w:t>&gt;)</w:t>
      </w:r>
    </w:p>
    <w:p w14:paraId="0C428F51" w14:textId="4FE0738D" w:rsidR="00F338DB" w:rsidRPr="00F338DB" w:rsidRDefault="00F338DB" w:rsidP="00F338DB">
      <w:pPr>
        <w:spacing w:after="0" w:line="240" w:lineRule="auto"/>
        <w:rPr>
          <w:b/>
          <w:i/>
        </w:rPr>
      </w:pPr>
      <w:r w:rsidRPr="00F338DB">
        <w:rPr>
          <w:b/>
          <w:i/>
        </w:rPr>
        <w:t xml:space="preserve">AND </w:t>
      </w:r>
      <w:proofErr w:type="spellStart"/>
      <w:r w:rsidRPr="00F338DB">
        <w:rPr>
          <w:b/>
          <w:i/>
        </w:rPr>
        <w:t>top_indicator</w:t>
      </w:r>
      <w:proofErr w:type="spellEnd"/>
      <w:r w:rsidRPr="00F338DB">
        <w:rPr>
          <w:b/>
          <w:i/>
        </w:rPr>
        <w:t xml:space="preserve"> = 'Y';</w:t>
      </w:r>
    </w:p>
    <w:p w14:paraId="4030E838" w14:textId="77777777" w:rsidR="00F338DB" w:rsidRDefault="00F338DB" w:rsidP="00F338DB"/>
    <w:p w14:paraId="2D7729F8" w14:textId="2F4986EF" w:rsidR="00860395" w:rsidRDefault="00F338DB" w:rsidP="00F338DB">
      <w:r w:rsidRPr="00F338DB">
        <w:rPr>
          <w:b/>
          <w:i/>
        </w:rPr>
        <w:t>Note:</w:t>
      </w:r>
      <w:r>
        <w:t xml:space="preserve"> Also check if the </w:t>
      </w:r>
      <w:proofErr w:type="spellStart"/>
      <w:r>
        <w:t>error_message</w:t>
      </w:r>
      <w:proofErr w:type="spellEnd"/>
      <w:r>
        <w:t xml:space="preserve"> column is NULL and the </w:t>
      </w:r>
      <w:proofErr w:type="spellStart"/>
      <w:r>
        <w:t>claim_payable_beneficiary</w:t>
      </w:r>
      <w:proofErr w:type="spellEnd"/>
      <w:r>
        <w:t xml:space="preserve"> column in </w:t>
      </w:r>
      <w:proofErr w:type="spellStart"/>
      <w:r>
        <w:t>bjaz_tpa_claim_details_ws</w:t>
      </w:r>
      <w:proofErr w:type="spellEnd"/>
      <w:r>
        <w:t xml:space="preserve"> table is not null, in case </w:t>
      </w:r>
      <w:proofErr w:type="gramStart"/>
      <w:r>
        <w:t>its</w:t>
      </w:r>
      <w:proofErr w:type="gramEnd"/>
      <w:r>
        <w:t xml:space="preserve"> null, ask the user to fill in the details for the claim properly</w:t>
      </w:r>
      <w:r w:rsidR="00BC10D2">
        <w:t xml:space="preserve"> </w:t>
      </w:r>
    </w:p>
    <w:p w14:paraId="0A47DA8B" w14:textId="77777777" w:rsidR="00F338DB" w:rsidRDefault="00F338DB" w:rsidP="00F338DB">
      <w:r w:rsidRPr="00F338DB">
        <w:rPr>
          <w:b/>
        </w:rPr>
        <w:t>Step 2:</w:t>
      </w:r>
      <w:r>
        <w:t xml:space="preserve"> Run below with the TPA claim number, and check if the partner id is not null and </w:t>
      </w:r>
      <w:proofErr w:type="spellStart"/>
      <w:r>
        <w:t>neft</w:t>
      </w:r>
      <w:proofErr w:type="spellEnd"/>
      <w:r>
        <w:t xml:space="preserve"> flag is 'Y' and the </w:t>
      </w:r>
      <w:proofErr w:type="spellStart"/>
      <w:r>
        <w:t>bjaz_claim_status</w:t>
      </w:r>
      <w:proofErr w:type="spellEnd"/>
      <w:r>
        <w:t xml:space="preserve"> is 'OPEN':</w:t>
      </w:r>
    </w:p>
    <w:p w14:paraId="56177713" w14:textId="77777777" w:rsidR="002575FB" w:rsidRPr="002575FB" w:rsidRDefault="002575FB" w:rsidP="002575FB">
      <w:pPr>
        <w:spacing w:after="0" w:line="240" w:lineRule="auto"/>
        <w:rPr>
          <w:b/>
          <w:i/>
        </w:rPr>
      </w:pPr>
      <w:r w:rsidRPr="002575FB">
        <w:rPr>
          <w:b/>
          <w:i/>
        </w:rPr>
        <w:t xml:space="preserve">SELECT </w:t>
      </w:r>
      <w:proofErr w:type="spellStart"/>
      <w:r w:rsidRPr="002575FB">
        <w:rPr>
          <w:b/>
          <w:i/>
        </w:rPr>
        <w:t>partner_id</w:t>
      </w:r>
      <w:proofErr w:type="gramStart"/>
      <w:r w:rsidRPr="002575FB">
        <w:rPr>
          <w:b/>
          <w:i/>
        </w:rPr>
        <w:t>,neft</w:t>
      </w:r>
      <w:proofErr w:type="gramEnd"/>
      <w:r w:rsidRPr="002575FB">
        <w:rPr>
          <w:b/>
          <w:i/>
        </w:rPr>
        <w:t>_enable_flag</w:t>
      </w:r>
      <w:proofErr w:type="spellEnd"/>
      <w:r w:rsidRPr="002575FB">
        <w:rPr>
          <w:b/>
          <w:i/>
        </w:rPr>
        <w:t>,</w:t>
      </w:r>
    </w:p>
    <w:p w14:paraId="5D400172" w14:textId="77777777" w:rsidR="002575FB" w:rsidRPr="002575FB" w:rsidRDefault="002575FB" w:rsidP="002575FB">
      <w:pPr>
        <w:spacing w:after="0" w:line="240" w:lineRule="auto"/>
        <w:rPr>
          <w:b/>
          <w:i/>
        </w:rPr>
      </w:pPr>
      <w:proofErr w:type="gramStart"/>
      <w:r w:rsidRPr="002575FB">
        <w:rPr>
          <w:b/>
          <w:i/>
        </w:rPr>
        <w:t>NVL(</w:t>
      </w:r>
      <w:proofErr w:type="spellStart"/>
      <w:proofErr w:type="gramEnd"/>
      <w:r w:rsidRPr="002575FB">
        <w:rPr>
          <w:b/>
          <w:i/>
        </w:rPr>
        <w:t>bjaz_claim_status</w:t>
      </w:r>
      <w:proofErr w:type="spellEnd"/>
      <w:r w:rsidRPr="002575FB">
        <w:rPr>
          <w:b/>
          <w:i/>
        </w:rPr>
        <w:t>, 'OPEN'),</w:t>
      </w:r>
      <w:proofErr w:type="spellStart"/>
      <w:r w:rsidRPr="002575FB">
        <w:rPr>
          <w:b/>
          <w:i/>
        </w:rPr>
        <w:t>bjaz_claim_id</w:t>
      </w:r>
      <w:proofErr w:type="spellEnd"/>
    </w:p>
    <w:p w14:paraId="7B8461AE" w14:textId="77777777" w:rsidR="002575FB" w:rsidRPr="002575FB" w:rsidRDefault="002575FB" w:rsidP="002575FB">
      <w:pPr>
        <w:spacing w:after="0" w:line="240" w:lineRule="auto"/>
        <w:rPr>
          <w:b/>
          <w:i/>
        </w:rPr>
      </w:pPr>
      <w:r w:rsidRPr="002575FB">
        <w:rPr>
          <w:b/>
          <w:i/>
        </w:rPr>
        <w:t xml:space="preserve">FROM </w:t>
      </w:r>
      <w:proofErr w:type="spellStart"/>
      <w:r w:rsidRPr="002575FB">
        <w:rPr>
          <w:b/>
          <w:i/>
        </w:rPr>
        <w:t>bjaz_tpa_claim_details_ws</w:t>
      </w:r>
      <w:proofErr w:type="spellEnd"/>
    </w:p>
    <w:p w14:paraId="20A4464D" w14:textId="77777777" w:rsidR="002575FB" w:rsidRPr="002575FB" w:rsidRDefault="002575FB" w:rsidP="002575FB">
      <w:pPr>
        <w:spacing w:after="0" w:line="240" w:lineRule="auto"/>
        <w:rPr>
          <w:b/>
          <w:i/>
        </w:rPr>
      </w:pPr>
      <w:r w:rsidRPr="002575FB">
        <w:rPr>
          <w:b/>
          <w:i/>
        </w:rPr>
        <w:t xml:space="preserve">WHERE </w:t>
      </w:r>
      <w:proofErr w:type="spellStart"/>
      <w:r w:rsidRPr="002575FB">
        <w:rPr>
          <w:b/>
          <w:i/>
        </w:rPr>
        <w:t>tpa_claim_no</w:t>
      </w:r>
      <w:proofErr w:type="spellEnd"/>
      <w:r w:rsidRPr="002575FB">
        <w:rPr>
          <w:b/>
          <w:i/>
        </w:rPr>
        <w:t xml:space="preserve"> = </w:t>
      </w:r>
      <w:proofErr w:type="gramStart"/>
      <w:r w:rsidRPr="002575FB">
        <w:rPr>
          <w:b/>
          <w:i/>
        </w:rPr>
        <w:t>TRIM(</w:t>
      </w:r>
      <w:proofErr w:type="gramEnd"/>
      <w:r w:rsidRPr="002575FB">
        <w:rPr>
          <w:b/>
          <w:i/>
        </w:rPr>
        <w:t>&lt;</w:t>
      </w:r>
      <w:proofErr w:type="spellStart"/>
      <w:r w:rsidRPr="002575FB">
        <w:rPr>
          <w:b/>
          <w:i/>
        </w:rPr>
        <w:t>tpa_claim_no</w:t>
      </w:r>
      <w:proofErr w:type="spellEnd"/>
      <w:r w:rsidRPr="002575FB">
        <w:rPr>
          <w:b/>
          <w:i/>
        </w:rPr>
        <w:t>&gt;)</w:t>
      </w:r>
    </w:p>
    <w:p w14:paraId="36F3FE0A" w14:textId="5929B5A3" w:rsidR="00F338DB" w:rsidRPr="002575FB" w:rsidRDefault="002575FB" w:rsidP="002575FB">
      <w:pPr>
        <w:spacing w:after="0" w:line="240" w:lineRule="auto"/>
        <w:rPr>
          <w:b/>
          <w:i/>
        </w:rPr>
      </w:pPr>
      <w:r w:rsidRPr="002575FB">
        <w:rPr>
          <w:b/>
          <w:i/>
        </w:rPr>
        <w:t xml:space="preserve">AND </w:t>
      </w:r>
      <w:proofErr w:type="spellStart"/>
      <w:r w:rsidRPr="002575FB">
        <w:rPr>
          <w:b/>
          <w:i/>
        </w:rPr>
        <w:t>top_indicator</w:t>
      </w:r>
      <w:proofErr w:type="spellEnd"/>
      <w:r w:rsidRPr="002575FB">
        <w:rPr>
          <w:b/>
          <w:i/>
        </w:rPr>
        <w:t xml:space="preserve"> = 'Y';</w:t>
      </w:r>
    </w:p>
    <w:p w14:paraId="1643086D" w14:textId="77777777" w:rsidR="002575FB" w:rsidRDefault="002575FB" w:rsidP="00F338DB">
      <w:pPr>
        <w:rPr>
          <w:b/>
          <w:i/>
        </w:rPr>
      </w:pPr>
    </w:p>
    <w:p w14:paraId="1AC2B54D" w14:textId="0197C883" w:rsidR="00BC10D2" w:rsidRDefault="00F338DB" w:rsidP="00F338DB">
      <w:r w:rsidRPr="00F338DB">
        <w:rPr>
          <w:b/>
          <w:i/>
        </w:rPr>
        <w:t>Note:</w:t>
      </w:r>
      <w:r>
        <w:t xml:space="preserve"> Also check if the </w:t>
      </w:r>
      <w:proofErr w:type="spellStart"/>
      <w:r>
        <w:t>error_message</w:t>
      </w:r>
      <w:proofErr w:type="spellEnd"/>
      <w:r>
        <w:t xml:space="preserve"> column is NULL and the </w:t>
      </w:r>
      <w:proofErr w:type="spellStart"/>
      <w:r>
        <w:t>claim_payable_beneficiary</w:t>
      </w:r>
      <w:proofErr w:type="spellEnd"/>
      <w:r>
        <w:t xml:space="preserve"> column in </w:t>
      </w:r>
      <w:proofErr w:type="spellStart"/>
      <w:r>
        <w:t>bjaz_tpa_claim_details_ws</w:t>
      </w:r>
      <w:proofErr w:type="spellEnd"/>
      <w:r>
        <w:t xml:space="preserve"> table is not null, in case </w:t>
      </w:r>
      <w:proofErr w:type="gramStart"/>
      <w:r>
        <w:t>its</w:t>
      </w:r>
      <w:proofErr w:type="gramEnd"/>
      <w:r>
        <w:t xml:space="preserve"> null, ask the user to fill in the details for the claim properly"</w:t>
      </w:r>
      <w:r>
        <w:tab/>
      </w:r>
    </w:p>
    <w:p w14:paraId="65E18888" w14:textId="099AAAB6" w:rsidR="008E6E30" w:rsidRDefault="00832E78" w:rsidP="00564CB7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S</w:t>
      </w:r>
      <w:r w:rsidR="002575FB">
        <w:rPr>
          <w:rFonts w:asciiTheme="majorHAnsi" w:hAnsiTheme="majorHAnsi" w:cstheme="majorHAnsi"/>
          <w:b/>
        </w:rPr>
        <w:t>tep 3</w:t>
      </w:r>
      <w:r w:rsidR="002A7EFA" w:rsidRPr="00371677">
        <w:rPr>
          <w:rFonts w:asciiTheme="majorHAnsi" w:hAnsiTheme="majorHAnsi" w:cstheme="majorHAnsi"/>
          <w:b/>
        </w:rPr>
        <w:t>:</w:t>
      </w:r>
      <w:r w:rsidR="002A7EFA">
        <w:rPr>
          <w:rFonts w:asciiTheme="majorHAnsi" w:hAnsiTheme="majorHAnsi" w:cstheme="majorHAnsi"/>
        </w:rPr>
        <w:t xml:space="preserve"> </w:t>
      </w:r>
      <w:r w:rsidR="00E979D5" w:rsidRPr="00E979D5">
        <w:rPr>
          <w:rFonts w:asciiTheme="majorHAnsi" w:hAnsiTheme="majorHAnsi" w:cstheme="majorHAnsi"/>
        </w:rPr>
        <w:t>Set the partner id and process on column NULL for that TPA claim no. and ask the user to line up the case for reprocessing</w:t>
      </w:r>
    </w:p>
    <w:p w14:paraId="1345E379" w14:textId="77777777" w:rsidR="002A7EFA" w:rsidRDefault="002A7EFA" w:rsidP="00564CB7">
      <w:pPr>
        <w:spacing w:after="0" w:line="240" w:lineRule="auto"/>
        <w:rPr>
          <w:rFonts w:asciiTheme="majorHAnsi" w:hAnsiTheme="majorHAnsi" w:cstheme="majorHAnsi"/>
        </w:rPr>
      </w:pPr>
    </w:p>
    <w:p w14:paraId="318B8611" w14:textId="77777777" w:rsidR="00E979D5" w:rsidRPr="00E979D5" w:rsidRDefault="00E979D5" w:rsidP="00E979D5">
      <w:pPr>
        <w:spacing w:after="0" w:line="240" w:lineRule="auto"/>
        <w:rPr>
          <w:b/>
          <w:i/>
        </w:rPr>
      </w:pPr>
      <w:r w:rsidRPr="00E979D5">
        <w:rPr>
          <w:b/>
          <w:i/>
        </w:rPr>
        <w:t xml:space="preserve">UPDATE </w:t>
      </w:r>
      <w:proofErr w:type="spellStart"/>
      <w:r w:rsidRPr="00E979D5">
        <w:rPr>
          <w:b/>
          <w:i/>
        </w:rPr>
        <w:t>bjaz_tpa_claim_details_ws</w:t>
      </w:r>
      <w:proofErr w:type="spellEnd"/>
    </w:p>
    <w:p w14:paraId="50A2FCDC" w14:textId="77777777" w:rsidR="00E979D5" w:rsidRPr="00E979D5" w:rsidRDefault="00E979D5" w:rsidP="00E979D5">
      <w:pPr>
        <w:spacing w:after="0" w:line="240" w:lineRule="auto"/>
        <w:rPr>
          <w:b/>
          <w:i/>
        </w:rPr>
      </w:pPr>
      <w:proofErr w:type="gramStart"/>
      <w:r w:rsidRPr="00E979D5">
        <w:rPr>
          <w:b/>
          <w:i/>
        </w:rPr>
        <w:t>set</w:t>
      </w:r>
      <w:proofErr w:type="gramEnd"/>
      <w:r w:rsidRPr="00E979D5">
        <w:rPr>
          <w:b/>
          <w:i/>
        </w:rPr>
        <w:t xml:space="preserve"> </w:t>
      </w:r>
      <w:proofErr w:type="spellStart"/>
      <w:r w:rsidRPr="00E979D5">
        <w:rPr>
          <w:b/>
          <w:i/>
        </w:rPr>
        <w:t>partner_id</w:t>
      </w:r>
      <w:proofErr w:type="spellEnd"/>
      <w:r w:rsidRPr="00E979D5">
        <w:rPr>
          <w:b/>
          <w:i/>
        </w:rPr>
        <w:t xml:space="preserve"> = NULL, </w:t>
      </w:r>
      <w:proofErr w:type="spellStart"/>
      <w:r w:rsidRPr="00E979D5">
        <w:rPr>
          <w:b/>
          <w:i/>
        </w:rPr>
        <w:t>process_on</w:t>
      </w:r>
      <w:proofErr w:type="spellEnd"/>
      <w:r w:rsidRPr="00E979D5">
        <w:rPr>
          <w:b/>
          <w:i/>
        </w:rPr>
        <w:t xml:space="preserve"> = NULL</w:t>
      </w:r>
    </w:p>
    <w:p w14:paraId="0D5E9F0B" w14:textId="17CB7717" w:rsidR="00285344" w:rsidRDefault="00E979D5" w:rsidP="00E979D5">
      <w:pPr>
        <w:spacing w:after="0" w:line="240" w:lineRule="auto"/>
        <w:rPr>
          <w:b/>
          <w:i/>
        </w:rPr>
      </w:pPr>
      <w:proofErr w:type="gramStart"/>
      <w:r w:rsidRPr="00E979D5">
        <w:rPr>
          <w:b/>
          <w:i/>
        </w:rPr>
        <w:t>where</w:t>
      </w:r>
      <w:proofErr w:type="gramEnd"/>
      <w:r w:rsidRPr="00E979D5">
        <w:rPr>
          <w:b/>
          <w:i/>
        </w:rPr>
        <w:t xml:space="preserve"> </w:t>
      </w:r>
      <w:proofErr w:type="spellStart"/>
      <w:r w:rsidRPr="00E979D5">
        <w:rPr>
          <w:b/>
          <w:i/>
        </w:rPr>
        <w:t>tpa_claim_no</w:t>
      </w:r>
      <w:proofErr w:type="spellEnd"/>
      <w:r w:rsidRPr="00E979D5">
        <w:rPr>
          <w:b/>
          <w:i/>
        </w:rPr>
        <w:t xml:space="preserve"> = &lt;</w:t>
      </w:r>
      <w:proofErr w:type="spellStart"/>
      <w:r w:rsidRPr="00E979D5">
        <w:rPr>
          <w:b/>
          <w:i/>
        </w:rPr>
        <w:t>tpa_claim_no</w:t>
      </w:r>
      <w:proofErr w:type="spellEnd"/>
      <w:r w:rsidRPr="00E979D5">
        <w:rPr>
          <w:b/>
          <w:i/>
        </w:rPr>
        <w:t>&gt;</w:t>
      </w:r>
    </w:p>
    <w:p w14:paraId="73A467CC" w14:textId="77777777" w:rsidR="00E979D5" w:rsidRDefault="00E979D5" w:rsidP="00E979D5">
      <w:pPr>
        <w:spacing w:after="0" w:line="240" w:lineRule="auto"/>
        <w:rPr>
          <w:b/>
          <w:i/>
        </w:rPr>
      </w:pPr>
    </w:p>
    <w:p w14:paraId="052EF107" w14:textId="59E46471" w:rsidR="00E979D5" w:rsidRDefault="00E979D5" w:rsidP="00E979D5">
      <w:pPr>
        <w:spacing w:after="0" w:line="240" w:lineRule="auto"/>
      </w:pPr>
      <w:r w:rsidRPr="00E979D5">
        <w:rPr>
          <w:b/>
        </w:rPr>
        <w:lastRenderedPageBreak/>
        <w:t>Step 4:</w:t>
      </w:r>
      <w:r>
        <w:t xml:space="preserve"> </w:t>
      </w:r>
      <w:r w:rsidRPr="00E979D5">
        <w:t>Set the partner id and process on column NULL for that TPA claim no. and ask the user to line up the case for reprocessing</w:t>
      </w:r>
    </w:p>
    <w:p w14:paraId="29EE1D8F" w14:textId="77777777" w:rsidR="00E979D5" w:rsidRDefault="00E979D5" w:rsidP="00E979D5">
      <w:pPr>
        <w:spacing w:after="0" w:line="240" w:lineRule="auto"/>
      </w:pPr>
    </w:p>
    <w:p w14:paraId="16875542" w14:textId="77777777" w:rsidR="00E979D5" w:rsidRPr="00E979D5" w:rsidRDefault="00E979D5" w:rsidP="00E979D5">
      <w:pPr>
        <w:spacing w:after="0" w:line="240" w:lineRule="auto"/>
        <w:rPr>
          <w:b/>
          <w:i/>
        </w:rPr>
      </w:pPr>
      <w:r w:rsidRPr="00E979D5">
        <w:rPr>
          <w:b/>
          <w:i/>
        </w:rPr>
        <w:t xml:space="preserve">UPDATE </w:t>
      </w:r>
      <w:proofErr w:type="spellStart"/>
      <w:r w:rsidRPr="00E979D5">
        <w:rPr>
          <w:b/>
          <w:i/>
        </w:rPr>
        <w:t>bjaz_tpa_claim_details_ws</w:t>
      </w:r>
      <w:proofErr w:type="spellEnd"/>
    </w:p>
    <w:p w14:paraId="60DE8B8F" w14:textId="77777777" w:rsidR="00E979D5" w:rsidRPr="00E979D5" w:rsidRDefault="00E979D5" w:rsidP="00E979D5">
      <w:pPr>
        <w:spacing w:after="0" w:line="240" w:lineRule="auto"/>
        <w:rPr>
          <w:b/>
          <w:i/>
        </w:rPr>
      </w:pPr>
      <w:proofErr w:type="gramStart"/>
      <w:r w:rsidRPr="00E979D5">
        <w:rPr>
          <w:b/>
          <w:i/>
        </w:rPr>
        <w:t>set</w:t>
      </w:r>
      <w:proofErr w:type="gramEnd"/>
      <w:r w:rsidRPr="00E979D5">
        <w:rPr>
          <w:b/>
          <w:i/>
        </w:rPr>
        <w:t xml:space="preserve"> </w:t>
      </w:r>
      <w:proofErr w:type="spellStart"/>
      <w:r w:rsidRPr="00E979D5">
        <w:rPr>
          <w:b/>
          <w:i/>
        </w:rPr>
        <w:t>partner_id</w:t>
      </w:r>
      <w:proofErr w:type="spellEnd"/>
      <w:r w:rsidRPr="00E979D5">
        <w:rPr>
          <w:b/>
          <w:i/>
        </w:rPr>
        <w:t xml:space="preserve"> = NULL, </w:t>
      </w:r>
      <w:proofErr w:type="spellStart"/>
      <w:r w:rsidRPr="00E979D5">
        <w:rPr>
          <w:b/>
          <w:i/>
        </w:rPr>
        <w:t>process_on</w:t>
      </w:r>
      <w:proofErr w:type="spellEnd"/>
      <w:r w:rsidRPr="00E979D5">
        <w:rPr>
          <w:b/>
          <w:i/>
        </w:rPr>
        <w:t xml:space="preserve"> = NULL</w:t>
      </w:r>
    </w:p>
    <w:p w14:paraId="2EF0D0B7" w14:textId="549CCAD5" w:rsidR="00E979D5" w:rsidRPr="00E979D5" w:rsidRDefault="00E979D5" w:rsidP="00E979D5">
      <w:pPr>
        <w:spacing w:after="0" w:line="240" w:lineRule="auto"/>
        <w:rPr>
          <w:b/>
          <w:i/>
        </w:rPr>
      </w:pPr>
      <w:proofErr w:type="gramStart"/>
      <w:r w:rsidRPr="00E979D5">
        <w:rPr>
          <w:b/>
          <w:i/>
        </w:rPr>
        <w:t>where</w:t>
      </w:r>
      <w:proofErr w:type="gramEnd"/>
      <w:r w:rsidRPr="00E979D5">
        <w:rPr>
          <w:b/>
          <w:i/>
        </w:rPr>
        <w:t xml:space="preserve"> </w:t>
      </w:r>
      <w:proofErr w:type="spellStart"/>
      <w:r w:rsidRPr="00E979D5">
        <w:rPr>
          <w:b/>
          <w:i/>
        </w:rPr>
        <w:t>tpa_claim_no</w:t>
      </w:r>
      <w:proofErr w:type="spellEnd"/>
      <w:r w:rsidRPr="00E979D5">
        <w:rPr>
          <w:b/>
          <w:i/>
        </w:rPr>
        <w:t xml:space="preserve"> = &lt;</w:t>
      </w:r>
      <w:proofErr w:type="spellStart"/>
      <w:r w:rsidRPr="00E979D5">
        <w:rPr>
          <w:b/>
          <w:i/>
        </w:rPr>
        <w:t>tpa_claim_no</w:t>
      </w:r>
      <w:proofErr w:type="spellEnd"/>
      <w:r w:rsidRPr="00E979D5">
        <w:rPr>
          <w:b/>
          <w:i/>
        </w:rPr>
        <w:t>&gt;</w:t>
      </w:r>
    </w:p>
    <w:p w14:paraId="4B58D42E" w14:textId="77777777" w:rsidR="00832E78" w:rsidRPr="000B7B3F" w:rsidRDefault="00832E78" w:rsidP="00F852B1">
      <w:pPr>
        <w:spacing w:after="0" w:line="240" w:lineRule="auto"/>
        <w:rPr>
          <w:b/>
          <w:i/>
        </w:rPr>
      </w:pPr>
    </w:p>
    <w:p w14:paraId="279E0304" w14:textId="03F0F417" w:rsidR="001A3949" w:rsidRDefault="00091317" w:rsidP="00C36E8A">
      <w:pPr>
        <w:pStyle w:val="Heading1"/>
      </w:pPr>
      <w:bookmarkStart w:id="5" w:name="_Toc29987110"/>
      <w:r>
        <w:t>Document Review Mechanism</w:t>
      </w:r>
      <w:bookmarkEnd w:id="5"/>
    </w:p>
    <w:p w14:paraId="72B52FD5" w14:textId="216297F4" w:rsidR="00677479" w:rsidRDefault="00F5067C">
      <w:r>
        <w:t>As and when a change takes place, process will be updated accordingly. Periodically process will be reviewed.</w:t>
      </w:r>
    </w:p>
    <w:p w14:paraId="5801924A" w14:textId="77777777" w:rsidR="00677479" w:rsidRPr="00677479" w:rsidRDefault="00677479" w:rsidP="00677479"/>
    <w:p w14:paraId="31665289" w14:textId="77777777" w:rsidR="00677479" w:rsidRPr="00677479" w:rsidRDefault="00677479" w:rsidP="00677479"/>
    <w:p w14:paraId="690FB96F" w14:textId="77777777" w:rsidR="00677479" w:rsidRPr="00677479" w:rsidRDefault="00677479" w:rsidP="00677479"/>
    <w:p w14:paraId="76C7D6C9" w14:textId="77777777" w:rsidR="00677479" w:rsidRPr="00677479" w:rsidRDefault="00677479" w:rsidP="00677479"/>
    <w:p w14:paraId="4C101866" w14:textId="2084CF82" w:rsidR="001A3949" w:rsidRPr="00677479" w:rsidRDefault="00677479" w:rsidP="00677479">
      <w:pPr>
        <w:tabs>
          <w:tab w:val="left" w:pos="5745"/>
        </w:tabs>
      </w:pPr>
      <w:r>
        <w:tab/>
      </w:r>
    </w:p>
    <w:sectPr w:rsidR="001A3949" w:rsidRPr="0067747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2252F2" w14:textId="77777777" w:rsidR="00DC73C1" w:rsidRDefault="00DC73C1" w:rsidP="00231884">
      <w:pPr>
        <w:spacing w:after="0" w:line="240" w:lineRule="auto"/>
      </w:pPr>
      <w:r>
        <w:separator/>
      </w:r>
    </w:p>
  </w:endnote>
  <w:endnote w:type="continuationSeparator" w:id="0">
    <w:p w14:paraId="37EDA4B4" w14:textId="77777777" w:rsidR="00DC73C1" w:rsidRDefault="00DC73C1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78272DAC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34780" w:rsidRPr="00634780">
      <w:rPr>
        <w:b/>
        <w:bCs/>
        <w:noProof/>
      </w:rPr>
      <w:t>5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979D5"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44CFB3" w14:textId="77777777" w:rsidR="00DC73C1" w:rsidRDefault="00DC73C1" w:rsidP="00231884">
      <w:pPr>
        <w:spacing w:after="0" w:line="240" w:lineRule="auto"/>
      </w:pPr>
      <w:r>
        <w:separator/>
      </w:r>
    </w:p>
  </w:footnote>
  <w:footnote w:type="continuationSeparator" w:id="0">
    <w:p w14:paraId="44F508F4" w14:textId="77777777" w:rsidR="00DC73C1" w:rsidRDefault="00DC73C1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5BAEF9B2" w:rsidR="00B24135" w:rsidRDefault="00B24135" w:rsidP="008D07F4">
    <w:pPr>
      <w:pStyle w:val="Header"/>
      <w:jc w:val="right"/>
    </w:pP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</w:t>
    </w:r>
    <w:r w:rsidR="000D387C">
      <w:t>HCM</w:t>
    </w:r>
  </w:p>
  <w:p w14:paraId="2F3BC496" w14:textId="71BBF2C2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7331F8">
      <w:t>KEDB</w:t>
    </w:r>
  </w:p>
  <w:p w14:paraId="3FC9B011" w14:textId="3931E7EB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0D387C">
      <w:t>KEDB-HCM</w:t>
    </w:r>
    <w:r w:rsidR="00EB0650">
      <w:t>04</w:t>
    </w:r>
    <w:r>
      <w:t>-</w:t>
    </w:r>
    <w:r w:rsidR="007331F8">
      <w:t>ISS</w:t>
    </w:r>
    <w:r>
      <w:t>0</w:t>
    </w:r>
    <w:r w:rsidR="00E71DEE">
      <w:t>6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744DC"/>
    <w:multiLevelType w:val="hybridMultilevel"/>
    <w:tmpl w:val="FB54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F6271"/>
    <w:multiLevelType w:val="hybridMultilevel"/>
    <w:tmpl w:val="8942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00E0B"/>
    <w:rsid w:val="0000323F"/>
    <w:rsid w:val="00015768"/>
    <w:rsid w:val="00054360"/>
    <w:rsid w:val="00065644"/>
    <w:rsid w:val="00066E3B"/>
    <w:rsid w:val="0006736B"/>
    <w:rsid w:val="000765D0"/>
    <w:rsid w:val="00091317"/>
    <w:rsid w:val="000943A0"/>
    <w:rsid w:val="00095913"/>
    <w:rsid w:val="000B64AE"/>
    <w:rsid w:val="000B7B3F"/>
    <w:rsid w:val="000D387C"/>
    <w:rsid w:val="000D74A6"/>
    <w:rsid w:val="000E41D5"/>
    <w:rsid w:val="000F1DDC"/>
    <w:rsid w:val="00103506"/>
    <w:rsid w:val="00120F54"/>
    <w:rsid w:val="00127FC6"/>
    <w:rsid w:val="001352F0"/>
    <w:rsid w:val="001436E3"/>
    <w:rsid w:val="00147958"/>
    <w:rsid w:val="00160AB1"/>
    <w:rsid w:val="001658FF"/>
    <w:rsid w:val="001763D5"/>
    <w:rsid w:val="001A3949"/>
    <w:rsid w:val="001A543F"/>
    <w:rsid w:val="001B621D"/>
    <w:rsid w:val="001C4671"/>
    <w:rsid w:val="001C50CD"/>
    <w:rsid w:val="001D6E4D"/>
    <w:rsid w:val="001F015C"/>
    <w:rsid w:val="001F3D81"/>
    <w:rsid w:val="002127B9"/>
    <w:rsid w:val="00220249"/>
    <w:rsid w:val="002311B0"/>
    <w:rsid w:val="00231884"/>
    <w:rsid w:val="00234676"/>
    <w:rsid w:val="002401B0"/>
    <w:rsid w:val="0024080C"/>
    <w:rsid w:val="00243363"/>
    <w:rsid w:val="00256164"/>
    <w:rsid w:val="002575FB"/>
    <w:rsid w:val="0026680A"/>
    <w:rsid w:val="002713E0"/>
    <w:rsid w:val="00285344"/>
    <w:rsid w:val="002854CA"/>
    <w:rsid w:val="002964F8"/>
    <w:rsid w:val="002A6125"/>
    <w:rsid w:val="002A7EFA"/>
    <w:rsid w:val="002F0A03"/>
    <w:rsid w:val="00305568"/>
    <w:rsid w:val="00306024"/>
    <w:rsid w:val="00321BA2"/>
    <w:rsid w:val="0034232F"/>
    <w:rsid w:val="00371677"/>
    <w:rsid w:val="003750F6"/>
    <w:rsid w:val="00375367"/>
    <w:rsid w:val="00393B20"/>
    <w:rsid w:val="003953C1"/>
    <w:rsid w:val="003A6A72"/>
    <w:rsid w:val="003B09DD"/>
    <w:rsid w:val="003F5BD5"/>
    <w:rsid w:val="00402ACE"/>
    <w:rsid w:val="00405A98"/>
    <w:rsid w:val="00406628"/>
    <w:rsid w:val="0041351F"/>
    <w:rsid w:val="00420BA3"/>
    <w:rsid w:val="00441DED"/>
    <w:rsid w:val="00442D46"/>
    <w:rsid w:val="00451B6B"/>
    <w:rsid w:val="00453982"/>
    <w:rsid w:val="004720F7"/>
    <w:rsid w:val="004778E7"/>
    <w:rsid w:val="00483A89"/>
    <w:rsid w:val="00490A16"/>
    <w:rsid w:val="004A7CE3"/>
    <w:rsid w:val="004B05C1"/>
    <w:rsid w:val="004C10AE"/>
    <w:rsid w:val="004C18A4"/>
    <w:rsid w:val="004D6242"/>
    <w:rsid w:val="005012CD"/>
    <w:rsid w:val="00523873"/>
    <w:rsid w:val="00527F0D"/>
    <w:rsid w:val="005318F2"/>
    <w:rsid w:val="00552E83"/>
    <w:rsid w:val="00555693"/>
    <w:rsid w:val="00556F27"/>
    <w:rsid w:val="00564CB7"/>
    <w:rsid w:val="005651F1"/>
    <w:rsid w:val="00587AEA"/>
    <w:rsid w:val="005A326F"/>
    <w:rsid w:val="005B384F"/>
    <w:rsid w:val="005C0995"/>
    <w:rsid w:val="005F3E22"/>
    <w:rsid w:val="005F5BE2"/>
    <w:rsid w:val="005F67D8"/>
    <w:rsid w:val="00602F8A"/>
    <w:rsid w:val="00603E36"/>
    <w:rsid w:val="00621C20"/>
    <w:rsid w:val="00627904"/>
    <w:rsid w:val="00634780"/>
    <w:rsid w:val="00643D18"/>
    <w:rsid w:val="006660D1"/>
    <w:rsid w:val="0067259A"/>
    <w:rsid w:val="00677479"/>
    <w:rsid w:val="006945AA"/>
    <w:rsid w:val="006A007C"/>
    <w:rsid w:val="006A01CF"/>
    <w:rsid w:val="006A2D4E"/>
    <w:rsid w:val="006A3031"/>
    <w:rsid w:val="006B1155"/>
    <w:rsid w:val="006B3454"/>
    <w:rsid w:val="006D5207"/>
    <w:rsid w:val="006E5F4F"/>
    <w:rsid w:val="0070194C"/>
    <w:rsid w:val="00731E1B"/>
    <w:rsid w:val="007331F8"/>
    <w:rsid w:val="0075372C"/>
    <w:rsid w:val="007A1E7F"/>
    <w:rsid w:val="007A6F29"/>
    <w:rsid w:val="007B7D81"/>
    <w:rsid w:val="007D3ACB"/>
    <w:rsid w:val="007F1777"/>
    <w:rsid w:val="00802A77"/>
    <w:rsid w:val="0081492F"/>
    <w:rsid w:val="008169E9"/>
    <w:rsid w:val="008207BD"/>
    <w:rsid w:val="008256BB"/>
    <w:rsid w:val="00832367"/>
    <w:rsid w:val="00832E78"/>
    <w:rsid w:val="00860395"/>
    <w:rsid w:val="0087182B"/>
    <w:rsid w:val="00875518"/>
    <w:rsid w:val="00886244"/>
    <w:rsid w:val="0089702F"/>
    <w:rsid w:val="008C6A95"/>
    <w:rsid w:val="008D07F4"/>
    <w:rsid w:val="008E6E30"/>
    <w:rsid w:val="00900C9F"/>
    <w:rsid w:val="009228D4"/>
    <w:rsid w:val="00932DA3"/>
    <w:rsid w:val="00937492"/>
    <w:rsid w:val="009435D1"/>
    <w:rsid w:val="00951153"/>
    <w:rsid w:val="00963CC6"/>
    <w:rsid w:val="0096523F"/>
    <w:rsid w:val="00983039"/>
    <w:rsid w:val="00984453"/>
    <w:rsid w:val="00995C3C"/>
    <w:rsid w:val="00997081"/>
    <w:rsid w:val="009A0327"/>
    <w:rsid w:val="009B3398"/>
    <w:rsid w:val="009C7BB2"/>
    <w:rsid w:val="009E1C44"/>
    <w:rsid w:val="009E3460"/>
    <w:rsid w:val="009F1770"/>
    <w:rsid w:val="00A12AA5"/>
    <w:rsid w:val="00A1609D"/>
    <w:rsid w:val="00A17282"/>
    <w:rsid w:val="00A172B3"/>
    <w:rsid w:val="00A54095"/>
    <w:rsid w:val="00A655E6"/>
    <w:rsid w:val="00A66AF7"/>
    <w:rsid w:val="00A93C34"/>
    <w:rsid w:val="00AB1642"/>
    <w:rsid w:val="00AC7700"/>
    <w:rsid w:val="00AF77BE"/>
    <w:rsid w:val="00B1098B"/>
    <w:rsid w:val="00B13688"/>
    <w:rsid w:val="00B2122A"/>
    <w:rsid w:val="00B24135"/>
    <w:rsid w:val="00B303B5"/>
    <w:rsid w:val="00B30DD1"/>
    <w:rsid w:val="00B377CA"/>
    <w:rsid w:val="00B57674"/>
    <w:rsid w:val="00B6030C"/>
    <w:rsid w:val="00B80A38"/>
    <w:rsid w:val="00B87DA3"/>
    <w:rsid w:val="00B91965"/>
    <w:rsid w:val="00B96C56"/>
    <w:rsid w:val="00BA62B9"/>
    <w:rsid w:val="00BB2C90"/>
    <w:rsid w:val="00BC10D2"/>
    <w:rsid w:val="00BC1295"/>
    <w:rsid w:val="00BC3992"/>
    <w:rsid w:val="00BC41F6"/>
    <w:rsid w:val="00BD2448"/>
    <w:rsid w:val="00BD7233"/>
    <w:rsid w:val="00C00D97"/>
    <w:rsid w:val="00C218FB"/>
    <w:rsid w:val="00C220EF"/>
    <w:rsid w:val="00C245F9"/>
    <w:rsid w:val="00C36E8A"/>
    <w:rsid w:val="00C40EAD"/>
    <w:rsid w:val="00C44DF5"/>
    <w:rsid w:val="00C53E13"/>
    <w:rsid w:val="00C55DC6"/>
    <w:rsid w:val="00C644B9"/>
    <w:rsid w:val="00C6549D"/>
    <w:rsid w:val="00C71926"/>
    <w:rsid w:val="00C750BE"/>
    <w:rsid w:val="00C76683"/>
    <w:rsid w:val="00C809F7"/>
    <w:rsid w:val="00C9335A"/>
    <w:rsid w:val="00CA1418"/>
    <w:rsid w:val="00CA2CA8"/>
    <w:rsid w:val="00CA3665"/>
    <w:rsid w:val="00CB58FC"/>
    <w:rsid w:val="00CC2169"/>
    <w:rsid w:val="00D34323"/>
    <w:rsid w:val="00D3457F"/>
    <w:rsid w:val="00D362B1"/>
    <w:rsid w:val="00D5217F"/>
    <w:rsid w:val="00D56671"/>
    <w:rsid w:val="00D749DB"/>
    <w:rsid w:val="00D8773F"/>
    <w:rsid w:val="00D91635"/>
    <w:rsid w:val="00DA655A"/>
    <w:rsid w:val="00DB597D"/>
    <w:rsid w:val="00DC73C1"/>
    <w:rsid w:val="00DE05D4"/>
    <w:rsid w:val="00DE12B6"/>
    <w:rsid w:val="00DE57B9"/>
    <w:rsid w:val="00DE6706"/>
    <w:rsid w:val="00DF6DDD"/>
    <w:rsid w:val="00E109B5"/>
    <w:rsid w:val="00E11B66"/>
    <w:rsid w:val="00E1436D"/>
    <w:rsid w:val="00E530D6"/>
    <w:rsid w:val="00E5538E"/>
    <w:rsid w:val="00E55AB7"/>
    <w:rsid w:val="00E71DEE"/>
    <w:rsid w:val="00E75CD1"/>
    <w:rsid w:val="00E81076"/>
    <w:rsid w:val="00E90BB6"/>
    <w:rsid w:val="00E979D5"/>
    <w:rsid w:val="00EA4610"/>
    <w:rsid w:val="00EB0650"/>
    <w:rsid w:val="00EB421B"/>
    <w:rsid w:val="00EC0B51"/>
    <w:rsid w:val="00EC1113"/>
    <w:rsid w:val="00EC638F"/>
    <w:rsid w:val="00ED0B59"/>
    <w:rsid w:val="00ED419C"/>
    <w:rsid w:val="00EE1560"/>
    <w:rsid w:val="00F03EBF"/>
    <w:rsid w:val="00F10634"/>
    <w:rsid w:val="00F1782B"/>
    <w:rsid w:val="00F234EC"/>
    <w:rsid w:val="00F236B3"/>
    <w:rsid w:val="00F23A1F"/>
    <w:rsid w:val="00F338DB"/>
    <w:rsid w:val="00F438A1"/>
    <w:rsid w:val="00F46CA3"/>
    <w:rsid w:val="00F5067C"/>
    <w:rsid w:val="00F831EC"/>
    <w:rsid w:val="00F852B1"/>
    <w:rsid w:val="00F8544C"/>
    <w:rsid w:val="00F85AAC"/>
    <w:rsid w:val="00F90936"/>
    <w:rsid w:val="00FA32CA"/>
    <w:rsid w:val="00FA77A0"/>
    <w:rsid w:val="00FB5CB3"/>
    <w:rsid w:val="00FE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327CD-B37D-4B2D-9722-5EAE3BE72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229</cp:revision>
  <dcterms:created xsi:type="dcterms:W3CDTF">2020-01-07T03:17:00Z</dcterms:created>
  <dcterms:modified xsi:type="dcterms:W3CDTF">2020-01-21T03:26:00Z</dcterms:modified>
</cp:coreProperties>
</file>