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6FBE61" w14:textId="3C0E371E" w:rsidR="00622913" w:rsidRDefault="00622913">
      <w:r>
        <w:t>1.</w:t>
      </w:r>
    </w:p>
    <w:p w14:paraId="560947CA" w14:textId="71592866" w:rsidR="006032BA" w:rsidRDefault="00622913">
      <w:r>
        <w:t xml:space="preserve">Servidor </w:t>
      </w:r>
    </w:p>
    <w:p w14:paraId="7F7A036E" w14:textId="6AB88344" w:rsidR="00622913" w:rsidRDefault="00622913">
      <w:r>
        <w:rPr>
          <w:noProof/>
        </w:rPr>
        <w:drawing>
          <wp:inline distT="0" distB="0" distL="0" distR="0" wp14:anchorId="4390A6A4" wp14:editId="6C28E32C">
            <wp:extent cx="5400040" cy="4459605"/>
            <wp:effectExtent l="0" t="0" r="0" b="0"/>
            <wp:docPr id="1125921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1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5F4F" w14:textId="50F3CAFB" w:rsidR="00622913" w:rsidRDefault="00622913">
      <w:r>
        <w:t>Cliente</w:t>
      </w:r>
    </w:p>
    <w:p w14:paraId="3AA437D8" w14:textId="2EDD8CD7" w:rsidR="00622913" w:rsidRDefault="00622913">
      <w:r>
        <w:rPr>
          <w:noProof/>
        </w:rPr>
        <w:lastRenderedPageBreak/>
        <w:drawing>
          <wp:inline distT="0" distB="0" distL="0" distR="0" wp14:anchorId="0470DFF0" wp14:editId="0EFBEA53">
            <wp:extent cx="5400040" cy="4584065"/>
            <wp:effectExtent l="0" t="0" r="0" b="6985"/>
            <wp:docPr id="1498400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00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2F54" w14:textId="27E3C291" w:rsidR="00622913" w:rsidRDefault="00622913">
      <w:r>
        <w:t>Descarga del otro archivo</w:t>
      </w:r>
    </w:p>
    <w:p w14:paraId="1035A8F8" w14:textId="047FDC4E" w:rsidR="00622913" w:rsidRDefault="00622913">
      <w:r>
        <w:rPr>
          <w:noProof/>
        </w:rPr>
        <w:lastRenderedPageBreak/>
        <w:drawing>
          <wp:inline distT="0" distB="0" distL="0" distR="0" wp14:anchorId="383360E5" wp14:editId="1DED2F50">
            <wp:extent cx="5400040" cy="4283075"/>
            <wp:effectExtent l="0" t="0" r="0" b="3175"/>
            <wp:docPr id="1558741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41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A210" w14:textId="0210E0A7" w:rsidR="00470496" w:rsidRDefault="00470496">
      <w:r>
        <w:rPr>
          <w:noProof/>
        </w:rPr>
        <w:drawing>
          <wp:inline distT="0" distB="0" distL="0" distR="0" wp14:anchorId="5C87265B" wp14:editId="75691D41">
            <wp:extent cx="5400040" cy="4291330"/>
            <wp:effectExtent l="0" t="0" r="0" b="0"/>
            <wp:docPr id="21029828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82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5B2" w14:textId="22BC2C04" w:rsidR="00622913" w:rsidRDefault="00622913">
      <w:r>
        <w:lastRenderedPageBreak/>
        <w:t>Subida del otro archivo</w:t>
      </w:r>
    </w:p>
    <w:p w14:paraId="2E39223A" w14:textId="7ED84868" w:rsidR="00470496" w:rsidRDefault="00470496">
      <w:r>
        <w:rPr>
          <w:noProof/>
        </w:rPr>
        <w:drawing>
          <wp:inline distT="0" distB="0" distL="0" distR="0" wp14:anchorId="4A5EB451" wp14:editId="7998DF1B">
            <wp:extent cx="5400040" cy="5208905"/>
            <wp:effectExtent l="0" t="0" r="0" b="0"/>
            <wp:docPr id="39345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512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FB63" w14:textId="39DF7AB2" w:rsidR="00470496" w:rsidRDefault="00470496">
      <w:r>
        <w:rPr>
          <w:noProof/>
        </w:rPr>
        <w:lastRenderedPageBreak/>
        <w:drawing>
          <wp:inline distT="0" distB="0" distL="0" distR="0" wp14:anchorId="4D72DA60" wp14:editId="6257A917">
            <wp:extent cx="5400040" cy="4149725"/>
            <wp:effectExtent l="0" t="0" r="0" b="3175"/>
            <wp:docPr id="242830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305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1442" w14:textId="52F90B84" w:rsidR="00470496" w:rsidRDefault="00470496">
      <w:r>
        <w:t>2.</w:t>
      </w:r>
    </w:p>
    <w:p w14:paraId="75C98CF2" w14:textId="44487EC2" w:rsidR="00A13009" w:rsidRDefault="00A13009">
      <w:r>
        <w:t>Creamos el directorio y cambiamos tanto el usuario propietario como el grupo</w:t>
      </w:r>
    </w:p>
    <w:p w14:paraId="623F7DCA" w14:textId="397F6D0D" w:rsidR="00470496" w:rsidRDefault="00470496">
      <w:r>
        <w:rPr>
          <w:noProof/>
        </w:rPr>
        <w:drawing>
          <wp:inline distT="0" distB="0" distL="0" distR="0" wp14:anchorId="5E8256A4" wp14:editId="4942B169">
            <wp:extent cx="5324475" cy="1419225"/>
            <wp:effectExtent l="0" t="0" r="9525" b="9525"/>
            <wp:docPr id="1956084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084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B8F6" w14:textId="2E3D87F7" w:rsidR="00A13009" w:rsidRDefault="00A13009">
      <w:r>
        <w:t>Descomentamos las líneas para que funcione el modo anónimo en el archivo de configuración-</w:t>
      </w:r>
    </w:p>
    <w:p w14:paraId="05913A24" w14:textId="68874E2F" w:rsidR="00470496" w:rsidRDefault="00470496">
      <w:r>
        <w:rPr>
          <w:noProof/>
        </w:rPr>
        <w:lastRenderedPageBreak/>
        <w:drawing>
          <wp:inline distT="0" distB="0" distL="0" distR="0" wp14:anchorId="0C2A162F" wp14:editId="6BC6823E">
            <wp:extent cx="5400040" cy="4702810"/>
            <wp:effectExtent l="0" t="0" r="0" b="2540"/>
            <wp:docPr id="465915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15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816F" w14:textId="62944F72" w:rsidR="00A13009" w:rsidRDefault="00A13009">
      <w:r>
        <w:t>Reiniciamos el sistema para que recargue la configuración</w:t>
      </w:r>
    </w:p>
    <w:p w14:paraId="6C893081" w14:textId="48931F8F" w:rsidR="00470496" w:rsidRDefault="00470496">
      <w:r>
        <w:rPr>
          <w:noProof/>
        </w:rPr>
        <w:drawing>
          <wp:inline distT="0" distB="0" distL="0" distR="0" wp14:anchorId="4F2E810C" wp14:editId="461989DE">
            <wp:extent cx="4248150" cy="1257300"/>
            <wp:effectExtent l="0" t="0" r="0" b="0"/>
            <wp:docPr id="1144514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149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E29E" w14:textId="0436EA46" w:rsidR="00A13009" w:rsidRDefault="00A13009">
      <w:r>
        <w:t>Creamos los archivos para que salga el mensaje</w:t>
      </w:r>
    </w:p>
    <w:p w14:paraId="18D8F827" w14:textId="7E069E07" w:rsidR="00470496" w:rsidRDefault="008D44E5">
      <w:r>
        <w:rPr>
          <w:noProof/>
        </w:rPr>
        <w:drawing>
          <wp:inline distT="0" distB="0" distL="0" distR="0" wp14:anchorId="3360B354" wp14:editId="1FCC5C88">
            <wp:extent cx="4886325" cy="838200"/>
            <wp:effectExtent l="0" t="0" r="9525" b="0"/>
            <wp:docPr id="1463776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765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´</w:t>
      </w:r>
    </w:p>
    <w:p w14:paraId="66306093" w14:textId="1DFAC9F3" w:rsidR="008D44E5" w:rsidRDefault="008D44E5">
      <w:r>
        <w:rPr>
          <w:noProof/>
        </w:rPr>
        <w:drawing>
          <wp:inline distT="0" distB="0" distL="0" distR="0" wp14:anchorId="39222B4C" wp14:editId="6EE3C90A">
            <wp:extent cx="4686300" cy="838200"/>
            <wp:effectExtent l="0" t="0" r="0" b="0"/>
            <wp:docPr id="1835903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03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2049" w14:textId="0A433E83" w:rsidR="00A13009" w:rsidRDefault="00A13009">
      <w:r>
        <w:lastRenderedPageBreak/>
        <w:t>Aquí se puede ver el mensaje y como hemos subido un archivo</w:t>
      </w:r>
    </w:p>
    <w:p w14:paraId="480D688F" w14:textId="7BA6D045" w:rsidR="008D44E5" w:rsidRDefault="008D44E5">
      <w:r>
        <w:rPr>
          <w:noProof/>
        </w:rPr>
        <w:drawing>
          <wp:inline distT="0" distB="0" distL="0" distR="0" wp14:anchorId="4990F368" wp14:editId="6F95EA18">
            <wp:extent cx="5400040" cy="3883025"/>
            <wp:effectExtent l="0" t="0" r="0" b="3175"/>
            <wp:docPr id="1912251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51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8D7F" w14:textId="326293B0" w:rsidR="00A13009" w:rsidRDefault="00A13009">
      <w:r>
        <w:t>Y aquí se ve donde se</w:t>
      </w:r>
      <w:r w:rsidR="00350F97">
        <w:t xml:space="preserve"> h</w:t>
      </w:r>
      <w:r>
        <w:t>a subido el archivo</w:t>
      </w:r>
    </w:p>
    <w:p w14:paraId="39B37FDD" w14:textId="2BF2661C" w:rsidR="008D44E5" w:rsidRDefault="008D44E5">
      <w:r>
        <w:rPr>
          <w:noProof/>
        </w:rPr>
        <w:drawing>
          <wp:inline distT="0" distB="0" distL="0" distR="0" wp14:anchorId="0D440CFA" wp14:editId="640AC40F">
            <wp:extent cx="5400040" cy="2115185"/>
            <wp:effectExtent l="0" t="0" r="0" b="0"/>
            <wp:docPr id="801854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540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B408" w14:textId="1A4EF6C8" w:rsidR="008D44E5" w:rsidRDefault="008D44E5">
      <w:r>
        <w:t>3.</w:t>
      </w:r>
    </w:p>
    <w:p w14:paraId="12FEDD80" w14:textId="2573D7F6" w:rsidR="00A13009" w:rsidRDefault="00350F97">
      <w:r>
        <w:t>Denegamos el acceso a todos los usuarios y le damos acceso solo a los usuarios anónimos en el archivo de configuración</w:t>
      </w:r>
    </w:p>
    <w:p w14:paraId="4CF6C92E" w14:textId="56F869C7" w:rsidR="008D44E5" w:rsidRDefault="008D44E5">
      <w:r>
        <w:rPr>
          <w:noProof/>
        </w:rPr>
        <w:lastRenderedPageBreak/>
        <w:drawing>
          <wp:inline distT="0" distB="0" distL="0" distR="0" wp14:anchorId="71D3A1D2" wp14:editId="4376E0EB">
            <wp:extent cx="5400040" cy="4083685"/>
            <wp:effectExtent l="0" t="0" r="0" b="0"/>
            <wp:docPr id="1938345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45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5932" w14:textId="77777777" w:rsidR="00350F97" w:rsidRDefault="00350F97" w:rsidP="00350F97">
      <w:r>
        <w:t>Reiniciamos el sistema para que recargue la configuración</w:t>
      </w:r>
    </w:p>
    <w:p w14:paraId="773793C6" w14:textId="57462076" w:rsidR="008D44E5" w:rsidRDefault="008D44E5">
      <w:r>
        <w:rPr>
          <w:noProof/>
        </w:rPr>
        <w:drawing>
          <wp:inline distT="0" distB="0" distL="0" distR="0" wp14:anchorId="38582FC0" wp14:editId="2A2CAD45">
            <wp:extent cx="4210050" cy="1257300"/>
            <wp:effectExtent l="0" t="0" r="0" b="0"/>
            <wp:docPr id="1694500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000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9FA4" w14:textId="24BF070E" w:rsidR="00350F97" w:rsidRPr="00350F97" w:rsidRDefault="00350F97">
      <w:r>
        <w:t>Se puede ver que nos da error al intentar conectarnos</w:t>
      </w:r>
    </w:p>
    <w:p w14:paraId="0EE7E233" w14:textId="388907B4" w:rsidR="008D44E5" w:rsidRDefault="008D44E5">
      <w:r>
        <w:rPr>
          <w:noProof/>
        </w:rPr>
        <w:drawing>
          <wp:inline distT="0" distB="0" distL="0" distR="0" wp14:anchorId="7BF95D8D" wp14:editId="43397BAC">
            <wp:extent cx="5400040" cy="2630170"/>
            <wp:effectExtent l="0" t="0" r="0" b="0"/>
            <wp:docPr id="1960150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500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4BD8" w14:textId="2AF2DC21" w:rsidR="008D44E5" w:rsidRDefault="008D44E5">
      <w:r>
        <w:lastRenderedPageBreak/>
        <w:t>4.</w:t>
      </w:r>
    </w:p>
    <w:p w14:paraId="3E4531B9" w14:textId="11DE2AE5" w:rsidR="00350F97" w:rsidRDefault="00350F97">
      <w:r>
        <w:t>Descomentamos las tres últimas líneas que se ven descomentadas en el archivo de configuración para poder acceder con un usuario virtual</w:t>
      </w:r>
    </w:p>
    <w:p w14:paraId="3DB7D380" w14:textId="4F7E6067" w:rsidR="008D44E5" w:rsidRDefault="008D44E5">
      <w:r>
        <w:rPr>
          <w:noProof/>
        </w:rPr>
        <w:drawing>
          <wp:inline distT="0" distB="0" distL="0" distR="0" wp14:anchorId="4E290EB4" wp14:editId="3B9A470F">
            <wp:extent cx="5400040" cy="3717925"/>
            <wp:effectExtent l="0" t="0" r="0" b="0"/>
            <wp:docPr id="643015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15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D9A4" w14:textId="5699FB60" w:rsidR="00350F97" w:rsidRDefault="00350F97">
      <w:r>
        <w:t>Modificamos el archivo /</w:t>
      </w:r>
      <w:proofErr w:type="spellStart"/>
      <w:r>
        <w:t>etc</w:t>
      </w:r>
      <w:proofErr w:type="spellEnd"/>
      <w:r>
        <w:t>/</w:t>
      </w:r>
      <w:proofErr w:type="spellStart"/>
      <w:r>
        <w:t>shells</w:t>
      </w:r>
      <w:proofErr w:type="spellEnd"/>
      <w:r>
        <w:t xml:space="preserve"> y añadimos la </w:t>
      </w:r>
      <w:proofErr w:type="spellStart"/>
      <w:r>
        <w:t>ultima</w:t>
      </w:r>
      <w:proofErr w:type="spellEnd"/>
      <w:r>
        <w:t xml:space="preserve"> línea</w:t>
      </w:r>
    </w:p>
    <w:p w14:paraId="58162538" w14:textId="11C6A296" w:rsidR="008D44E5" w:rsidRDefault="008D44E5">
      <w:r>
        <w:rPr>
          <w:noProof/>
        </w:rPr>
        <w:drawing>
          <wp:inline distT="0" distB="0" distL="0" distR="0" wp14:anchorId="0C5818E8" wp14:editId="2AC0298A">
            <wp:extent cx="3848100" cy="2838450"/>
            <wp:effectExtent l="0" t="0" r="0" b="0"/>
            <wp:docPr id="561498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98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DCF3" w14:textId="7CD97A0A" w:rsidR="00350F97" w:rsidRDefault="00350F97">
      <w:r>
        <w:t>Creamos el directorio en el que van a acceder los usuarios virtuales</w:t>
      </w:r>
    </w:p>
    <w:p w14:paraId="3228D3BB" w14:textId="2E2CA16F" w:rsidR="00116DBA" w:rsidRDefault="00116DBA">
      <w:r>
        <w:rPr>
          <w:noProof/>
        </w:rPr>
        <w:drawing>
          <wp:inline distT="0" distB="0" distL="0" distR="0" wp14:anchorId="0139E6F6" wp14:editId="255E115C">
            <wp:extent cx="3648075" cy="190500"/>
            <wp:effectExtent l="0" t="0" r="9525" b="0"/>
            <wp:docPr id="53079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9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9986" w14:textId="2B527289" w:rsidR="00350F97" w:rsidRDefault="00350F97">
      <w:r>
        <w:lastRenderedPageBreak/>
        <w:t>Creamos el fichero donde se van a guardar los usuarios virtuales y el usuario a su vez.</w:t>
      </w:r>
    </w:p>
    <w:p w14:paraId="5B25D3A6" w14:textId="5A012AE1" w:rsidR="00116DBA" w:rsidRDefault="00116DBA">
      <w:r>
        <w:rPr>
          <w:noProof/>
        </w:rPr>
        <w:drawing>
          <wp:inline distT="0" distB="0" distL="0" distR="0" wp14:anchorId="79D6ED33" wp14:editId="07D3E707">
            <wp:extent cx="5400040" cy="791845"/>
            <wp:effectExtent l="0" t="0" r="0" b="8255"/>
            <wp:docPr id="859409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09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283C" w14:textId="4E005EB3" w:rsidR="00350F97" w:rsidRDefault="00350F97">
      <w:r>
        <w:t>Le he tenido que mover porque le cree en otro sitio sin querer</w:t>
      </w:r>
    </w:p>
    <w:p w14:paraId="68CB383F" w14:textId="0979E199" w:rsidR="00116DBA" w:rsidRDefault="00116DBA">
      <w:r>
        <w:rPr>
          <w:noProof/>
        </w:rPr>
        <w:drawing>
          <wp:inline distT="0" distB="0" distL="0" distR="0" wp14:anchorId="23D05286" wp14:editId="09FAA209">
            <wp:extent cx="4086225" cy="257175"/>
            <wp:effectExtent l="0" t="0" r="9525" b="9525"/>
            <wp:docPr id="593503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035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129E" w14:textId="3DAB2242" w:rsidR="00350F97" w:rsidRDefault="00350F97">
      <w:r>
        <w:t>Podemos ver que sea creado el usuario</w:t>
      </w:r>
    </w:p>
    <w:p w14:paraId="41D815D9" w14:textId="5E961A31" w:rsidR="00116DBA" w:rsidRDefault="00116DBA">
      <w:r>
        <w:rPr>
          <w:noProof/>
        </w:rPr>
        <w:drawing>
          <wp:inline distT="0" distB="0" distL="0" distR="0" wp14:anchorId="3F77B852" wp14:editId="55496FE6">
            <wp:extent cx="5400040" cy="243840"/>
            <wp:effectExtent l="0" t="0" r="0" b="3810"/>
            <wp:docPr id="1436103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037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C510" w14:textId="5D31CD80" w:rsidR="00350F97" w:rsidRDefault="00350F97">
      <w:r>
        <w:t>Comentamos el denegar acceso en el fichero de configuración para poder acceder con el usuario virtual</w:t>
      </w:r>
    </w:p>
    <w:p w14:paraId="5DC7C122" w14:textId="77777777" w:rsidR="00116DBA" w:rsidRDefault="00116DBA">
      <w:r>
        <w:rPr>
          <w:noProof/>
        </w:rPr>
        <w:drawing>
          <wp:anchor distT="0" distB="0" distL="114300" distR="114300" simplePos="0" relativeHeight="251658240" behindDoc="0" locked="0" layoutInCell="1" allowOverlap="1" wp14:anchorId="73A60E5E" wp14:editId="059B2FFC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1209675" cy="609600"/>
            <wp:effectExtent l="0" t="0" r="9525" b="0"/>
            <wp:wrapSquare wrapText="bothSides"/>
            <wp:docPr id="456764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6493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7E012" w14:textId="371E025E" w:rsidR="00536733" w:rsidRDefault="00536733">
      <w:pPr>
        <w:rPr>
          <w:u w:val="single"/>
        </w:rPr>
      </w:pPr>
    </w:p>
    <w:p w14:paraId="0993ABAE" w14:textId="597DDAD9" w:rsidR="00350F97" w:rsidRPr="00350F97" w:rsidRDefault="00350F97">
      <w:r>
        <w:t>Reiniciamos el sistema para que recargue la configuración</w:t>
      </w:r>
    </w:p>
    <w:p w14:paraId="7ABAA826" w14:textId="76C9251A" w:rsidR="00116DBA" w:rsidRDefault="00116DBA">
      <w:r>
        <w:rPr>
          <w:noProof/>
        </w:rPr>
        <w:drawing>
          <wp:inline distT="0" distB="0" distL="0" distR="0" wp14:anchorId="1DA13E4C" wp14:editId="4DDFBA28">
            <wp:extent cx="3905250" cy="257175"/>
            <wp:effectExtent l="0" t="0" r="0" b="9525"/>
            <wp:docPr id="1473277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771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DBE2" w14:textId="41843217" w:rsidR="00536733" w:rsidRDefault="00536733">
      <w:r>
        <w:t xml:space="preserve">No me deja transferir un </w:t>
      </w:r>
      <w:proofErr w:type="gramStart"/>
      <w:r>
        <w:t>archivo</w:t>
      </w:r>
      <w:proofErr w:type="gramEnd"/>
      <w:r>
        <w:t xml:space="preserve"> pero se debería transferir a /</w:t>
      </w:r>
      <w:proofErr w:type="spellStart"/>
      <w:r>
        <w:t>srv</w:t>
      </w:r>
      <w:proofErr w:type="spellEnd"/>
      <w:r>
        <w:t>/</w:t>
      </w:r>
      <w:proofErr w:type="spellStart"/>
      <w:r>
        <w:t>virtualDAW</w:t>
      </w:r>
      <w:proofErr w:type="spellEnd"/>
    </w:p>
    <w:p w14:paraId="5B81EE26" w14:textId="093B08BF" w:rsidR="00E44003" w:rsidRDefault="00E44003">
      <w:r>
        <w:t>5.</w:t>
      </w:r>
    </w:p>
    <w:p w14:paraId="1D5F35C0" w14:textId="5F54134D" w:rsidR="00350F97" w:rsidRDefault="00350F97">
      <w:r>
        <w:t>Creamos el certificado y la llave</w:t>
      </w:r>
    </w:p>
    <w:p w14:paraId="682ADB9E" w14:textId="7FEA3FC8" w:rsidR="00E44003" w:rsidRDefault="00E44003">
      <w:r>
        <w:rPr>
          <w:noProof/>
        </w:rPr>
        <w:lastRenderedPageBreak/>
        <w:drawing>
          <wp:inline distT="0" distB="0" distL="0" distR="0" wp14:anchorId="589DD3D7" wp14:editId="5DC018B0">
            <wp:extent cx="5400040" cy="3438525"/>
            <wp:effectExtent l="0" t="0" r="0" b="9525"/>
            <wp:docPr id="1721339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39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D907" w14:textId="0353652D" w:rsidR="00350F97" w:rsidRDefault="00350F97">
      <w:r>
        <w:t>Los movemos a la carpeta que hemos creado para guardarlos</w:t>
      </w:r>
    </w:p>
    <w:p w14:paraId="612B5899" w14:textId="37754E69" w:rsidR="00E44003" w:rsidRDefault="00E44003">
      <w:r>
        <w:t>Me equivoque al moverlo por eso he tenido que hacerlo otra vez</w:t>
      </w:r>
    </w:p>
    <w:p w14:paraId="202ED3AF" w14:textId="172FE4B3" w:rsidR="00E44003" w:rsidRDefault="00E44003">
      <w:r>
        <w:rPr>
          <w:noProof/>
        </w:rPr>
        <w:drawing>
          <wp:inline distT="0" distB="0" distL="0" distR="0" wp14:anchorId="2365716F" wp14:editId="5F9173CD">
            <wp:extent cx="5400040" cy="185420"/>
            <wp:effectExtent l="0" t="0" r="0" b="5080"/>
            <wp:docPr id="1149215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156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B76" w14:textId="2F1C467B" w:rsidR="00E44003" w:rsidRDefault="00E44003">
      <w:r>
        <w:rPr>
          <w:noProof/>
        </w:rPr>
        <w:drawing>
          <wp:inline distT="0" distB="0" distL="0" distR="0" wp14:anchorId="6AC8A9B5" wp14:editId="2F237A78">
            <wp:extent cx="5248275" cy="171450"/>
            <wp:effectExtent l="0" t="0" r="9525" b="0"/>
            <wp:docPr id="10953829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8295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C96A" w14:textId="360E45D4" w:rsidR="00E44003" w:rsidRDefault="00E44003">
      <w:r>
        <w:rPr>
          <w:noProof/>
        </w:rPr>
        <w:drawing>
          <wp:inline distT="0" distB="0" distL="0" distR="0" wp14:anchorId="5C99A5E3" wp14:editId="7981D431">
            <wp:extent cx="5400040" cy="539750"/>
            <wp:effectExtent l="0" t="0" r="0" b="0"/>
            <wp:docPr id="1345751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510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4071" w14:textId="79A2DC2C" w:rsidR="00350F97" w:rsidRDefault="00350F97">
      <w:r>
        <w:t>Descomentamos esta línea en el fichero de configuración para que funcione el modo seguro</w:t>
      </w:r>
    </w:p>
    <w:p w14:paraId="3A02DC80" w14:textId="2379A9E7" w:rsidR="00E44003" w:rsidRDefault="00E44003">
      <w:r>
        <w:rPr>
          <w:noProof/>
        </w:rPr>
        <w:drawing>
          <wp:inline distT="0" distB="0" distL="0" distR="0" wp14:anchorId="0D77D0B2" wp14:editId="488E04F8">
            <wp:extent cx="2352675" cy="285750"/>
            <wp:effectExtent l="0" t="0" r="9525" b="0"/>
            <wp:docPr id="412123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233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B6DD" w14:textId="3D1FA546" w:rsidR="00A13009" w:rsidRDefault="00350F97">
      <w:r>
        <w:t>En ese archivo de configuración descomentamos las líneas que he descomentado y modificamos las rutas del certificado y de la llave y ponemos donde las hemos guardado</w:t>
      </w:r>
    </w:p>
    <w:p w14:paraId="472D7724" w14:textId="53BC40C8" w:rsidR="00A13009" w:rsidRDefault="00A13009">
      <w:r>
        <w:rPr>
          <w:noProof/>
        </w:rPr>
        <w:lastRenderedPageBreak/>
        <w:drawing>
          <wp:inline distT="0" distB="0" distL="0" distR="0" wp14:anchorId="780E2393" wp14:editId="2AFC4F65">
            <wp:extent cx="5400040" cy="5023485"/>
            <wp:effectExtent l="0" t="0" r="0" b="5715"/>
            <wp:docPr id="885859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594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0B83" w14:textId="36FB3E1E" w:rsidR="00A13009" w:rsidRDefault="00A13009">
      <w:r>
        <w:rPr>
          <w:noProof/>
        </w:rPr>
        <w:drawing>
          <wp:inline distT="0" distB="0" distL="0" distR="0" wp14:anchorId="5F8AC75C" wp14:editId="71536B2A">
            <wp:extent cx="5400040" cy="2004695"/>
            <wp:effectExtent l="0" t="0" r="0" b="0"/>
            <wp:docPr id="1657238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382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C3BF" w14:textId="78D70AE8" w:rsidR="00350F97" w:rsidRPr="00350F97" w:rsidRDefault="00350F97">
      <w:pPr>
        <w:rPr>
          <w:u w:val="single"/>
        </w:rPr>
      </w:pPr>
      <w:r>
        <w:t xml:space="preserve">Ahora accedemos ha este archivo de configuración y descomentamos la última línea que aparece y habría que instalar el </w:t>
      </w:r>
      <w:proofErr w:type="gramStart"/>
      <w:r>
        <w:t>módulo</w:t>
      </w:r>
      <w:proofErr w:type="gramEnd"/>
      <w:r>
        <w:t xml:space="preserve"> pero ya está instalado para que funcione el tls.</w:t>
      </w:r>
    </w:p>
    <w:p w14:paraId="337605FA" w14:textId="641FA11F" w:rsidR="00A13009" w:rsidRDefault="00A13009">
      <w:r>
        <w:rPr>
          <w:noProof/>
        </w:rPr>
        <w:lastRenderedPageBreak/>
        <w:drawing>
          <wp:inline distT="0" distB="0" distL="0" distR="0" wp14:anchorId="2C750971" wp14:editId="3992F66C">
            <wp:extent cx="5400040" cy="2719705"/>
            <wp:effectExtent l="0" t="0" r="0" b="4445"/>
            <wp:docPr id="248546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62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0FAC" w14:textId="5733D099" w:rsidR="00350F97" w:rsidRDefault="00350F97">
      <w:r>
        <w:t>Reiniciamos el sistema para que recargue la configuración</w:t>
      </w:r>
    </w:p>
    <w:p w14:paraId="013B1DDB" w14:textId="10B6AF16" w:rsidR="00A13009" w:rsidRDefault="00A13009">
      <w:r>
        <w:rPr>
          <w:noProof/>
        </w:rPr>
        <w:drawing>
          <wp:inline distT="0" distB="0" distL="0" distR="0" wp14:anchorId="4B679BC2" wp14:editId="60CF473A">
            <wp:extent cx="3800475" cy="238125"/>
            <wp:effectExtent l="0" t="0" r="9525" b="9525"/>
            <wp:docPr id="40673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37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8662" w14:textId="745CD0E0" w:rsidR="00350F97" w:rsidRDefault="00350F97">
      <w:r>
        <w:t xml:space="preserve">Podemos ver como si se ve el certificado creado por </w:t>
      </w:r>
      <w:proofErr w:type="spellStart"/>
      <w:r>
        <w:t>mi</w:t>
      </w:r>
      <w:proofErr w:type="spellEnd"/>
      <w:r>
        <w:t>.</w:t>
      </w:r>
    </w:p>
    <w:p w14:paraId="2B7FB117" w14:textId="799C6E48" w:rsidR="00A13009" w:rsidRDefault="00A13009">
      <w:r>
        <w:rPr>
          <w:noProof/>
        </w:rPr>
        <w:lastRenderedPageBreak/>
        <w:drawing>
          <wp:inline distT="0" distB="0" distL="0" distR="0" wp14:anchorId="013FBBF1" wp14:editId="59F02C41">
            <wp:extent cx="5400040" cy="5827395"/>
            <wp:effectExtent l="0" t="0" r="0" b="1905"/>
            <wp:docPr id="1265296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964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868" w14:textId="3DC4561B" w:rsidR="00350F97" w:rsidRDefault="00350F97">
      <w:r>
        <w:t xml:space="preserve">Y como podemos acceder </w:t>
      </w:r>
      <w:r w:rsidR="00DF344B">
        <w:t>al servidor.</w:t>
      </w:r>
    </w:p>
    <w:p w14:paraId="6E52E574" w14:textId="50C6B981" w:rsidR="00350F97" w:rsidRDefault="00350F97">
      <w:r>
        <w:rPr>
          <w:noProof/>
        </w:rPr>
        <w:drawing>
          <wp:inline distT="0" distB="0" distL="0" distR="0" wp14:anchorId="72C75E9B" wp14:editId="459E09BA">
            <wp:extent cx="5400040" cy="1861820"/>
            <wp:effectExtent l="0" t="0" r="0" b="5080"/>
            <wp:docPr id="1495414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467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6D3D" w14:textId="31A48207" w:rsidR="00A13009" w:rsidRDefault="00A13009">
      <w:r>
        <w:t>6.</w:t>
      </w:r>
    </w:p>
    <w:p w14:paraId="6A4DC0F4" w14:textId="77777777" w:rsidR="00A13009" w:rsidRPr="00500E5C" w:rsidRDefault="00A13009" w:rsidP="00A13009">
      <w:pPr>
        <w:pStyle w:val="Textoindependiente"/>
        <w:spacing w:before="33"/>
        <w:ind w:left="502"/>
        <w:rPr>
          <w:b/>
          <w:bCs/>
        </w:rPr>
      </w:pPr>
      <w:r w:rsidRPr="00500E5C">
        <w:rPr>
          <w:b/>
          <w:bCs/>
        </w:rPr>
        <w:t>Modo Activo</w:t>
      </w:r>
    </w:p>
    <w:p w14:paraId="43F0495A" w14:textId="77777777" w:rsidR="00A13009" w:rsidRPr="00500E5C" w:rsidRDefault="00A13009" w:rsidP="00A13009">
      <w:pPr>
        <w:pStyle w:val="Textoindependiente"/>
        <w:numPr>
          <w:ilvl w:val="0"/>
          <w:numId w:val="1"/>
        </w:numPr>
        <w:spacing w:before="33"/>
      </w:pPr>
      <w:r w:rsidRPr="00500E5C">
        <w:rPr>
          <w:b/>
          <w:bCs/>
        </w:rPr>
        <w:lastRenderedPageBreak/>
        <w:t>Inicio de conexión</w:t>
      </w:r>
      <w:r w:rsidRPr="00500E5C">
        <w:t>: El cliente se conecta al puerto 21 del servidor FTP para iniciar la sesión (control).</w:t>
      </w:r>
    </w:p>
    <w:p w14:paraId="743ACD12" w14:textId="77777777" w:rsidR="00A13009" w:rsidRPr="00500E5C" w:rsidRDefault="00A13009" w:rsidP="00A13009">
      <w:pPr>
        <w:pStyle w:val="Textoindependiente"/>
        <w:numPr>
          <w:ilvl w:val="0"/>
          <w:numId w:val="1"/>
        </w:numPr>
        <w:spacing w:before="33"/>
      </w:pPr>
      <w:r w:rsidRPr="00500E5C">
        <w:rPr>
          <w:b/>
          <w:bCs/>
        </w:rPr>
        <w:t>Transferencia de datos</w:t>
      </w:r>
      <w:r w:rsidRPr="00500E5C">
        <w:t>:</w:t>
      </w:r>
    </w:p>
    <w:p w14:paraId="0EDA2168" w14:textId="77777777" w:rsidR="00A13009" w:rsidRPr="00500E5C" w:rsidRDefault="00A13009" w:rsidP="00A13009">
      <w:pPr>
        <w:pStyle w:val="Textoindependiente"/>
        <w:numPr>
          <w:ilvl w:val="1"/>
          <w:numId w:val="1"/>
        </w:numPr>
        <w:spacing w:before="33"/>
      </w:pPr>
      <w:r w:rsidRPr="00500E5C">
        <w:t>El cliente informa al servidor en qué puerto (superior a 1023) escuchará la conexión de datos.</w:t>
      </w:r>
    </w:p>
    <w:p w14:paraId="61403B9E" w14:textId="77777777" w:rsidR="00A13009" w:rsidRPr="00500E5C" w:rsidRDefault="00A13009" w:rsidP="00A13009">
      <w:pPr>
        <w:pStyle w:val="Textoindependiente"/>
        <w:numPr>
          <w:ilvl w:val="1"/>
          <w:numId w:val="1"/>
        </w:numPr>
        <w:spacing w:before="33"/>
      </w:pPr>
      <w:r w:rsidRPr="00500E5C">
        <w:t>El servidor inicia la conexión desde su puerto 20 al puerto indicado por el cliente.</w:t>
      </w:r>
    </w:p>
    <w:p w14:paraId="783BF602" w14:textId="77777777" w:rsidR="00A13009" w:rsidRPr="00500E5C" w:rsidRDefault="00A13009" w:rsidP="00A13009">
      <w:pPr>
        <w:pStyle w:val="Textoindependiente"/>
        <w:spacing w:before="33"/>
        <w:ind w:left="502"/>
        <w:rPr>
          <w:b/>
          <w:bCs/>
        </w:rPr>
      </w:pPr>
      <w:r w:rsidRPr="00500E5C">
        <w:rPr>
          <w:b/>
          <w:bCs/>
        </w:rPr>
        <w:t>Modo Pasivo</w:t>
      </w:r>
    </w:p>
    <w:p w14:paraId="2F59B439" w14:textId="77777777" w:rsidR="00A13009" w:rsidRPr="00500E5C" w:rsidRDefault="00A13009" w:rsidP="00A13009">
      <w:pPr>
        <w:pStyle w:val="Textoindependiente"/>
        <w:numPr>
          <w:ilvl w:val="0"/>
          <w:numId w:val="2"/>
        </w:numPr>
        <w:spacing w:before="33"/>
      </w:pPr>
      <w:r w:rsidRPr="00500E5C">
        <w:rPr>
          <w:b/>
          <w:bCs/>
        </w:rPr>
        <w:t>Inicio de conexión</w:t>
      </w:r>
      <w:r w:rsidRPr="00500E5C">
        <w:t>: Igual que en modo activo, el cliente se conecta al puerto 21 del servidor.</w:t>
      </w:r>
    </w:p>
    <w:p w14:paraId="1F63AE2C" w14:textId="77777777" w:rsidR="00A13009" w:rsidRPr="00500E5C" w:rsidRDefault="00A13009" w:rsidP="00A13009">
      <w:pPr>
        <w:pStyle w:val="Textoindependiente"/>
        <w:numPr>
          <w:ilvl w:val="0"/>
          <w:numId w:val="2"/>
        </w:numPr>
        <w:spacing w:before="33"/>
      </w:pPr>
      <w:r w:rsidRPr="00500E5C">
        <w:rPr>
          <w:b/>
          <w:bCs/>
        </w:rPr>
        <w:t>Transferencia de datos</w:t>
      </w:r>
      <w:r w:rsidRPr="00500E5C">
        <w:t>:</w:t>
      </w:r>
    </w:p>
    <w:p w14:paraId="4E1DA20E" w14:textId="77777777" w:rsidR="00A13009" w:rsidRPr="00500E5C" w:rsidRDefault="00A13009" w:rsidP="00A13009">
      <w:pPr>
        <w:pStyle w:val="Textoindependiente"/>
        <w:numPr>
          <w:ilvl w:val="1"/>
          <w:numId w:val="2"/>
        </w:numPr>
        <w:spacing w:before="33"/>
      </w:pPr>
      <w:r w:rsidRPr="00500E5C">
        <w:t>En lugar de que el servidor inicie la conexión, el cliente solicita al servidor que entre en modo pasivo.</w:t>
      </w:r>
    </w:p>
    <w:p w14:paraId="61DEC548" w14:textId="77777777" w:rsidR="00A13009" w:rsidRPr="00500E5C" w:rsidRDefault="00A13009" w:rsidP="00A13009">
      <w:pPr>
        <w:pStyle w:val="Textoindependiente"/>
        <w:numPr>
          <w:ilvl w:val="1"/>
          <w:numId w:val="2"/>
        </w:numPr>
        <w:spacing w:before="33"/>
      </w:pPr>
      <w:r w:rsidRPr="00500E5C">
        <w:t>El servidor responde con un puerto aleatorio (superior a 1023) en el que escuchará conexiones.</w:t>
      </w:r>
    </w:p>
    <w:p w14:paraId="3A433EF6" w14:textId="77777777" w:rsidR="00A13009" w:rsidRPr="00500E5C" w:rsidRDefault="00A13009" w:rsidP="00A13009">
      <w:pPr>
        <w:pStyle w:val="Textoindependiente"/>
        <w:numPr>
          <w:ilvl w:val="1"/>
          <w:numId w:val="2"/>
        </w:numPr>
        <w:spacing w:before="33"/>
      </w:pPr>
      <w:r w:rsidRPr="00500E5C">
        <w:t>El cliente se conecta a ese puerto para la transferencia de datos.</w:t>
      </w:r>
    </w:p>
    <w:p w14:paraId="6ACF2883" w14:textId="77777777" w:rsidR="00A13009" w:rsidRDefault="00A13009"/>
    <w:p w14:paraId="7F7384D4" w14:textId="74BD96AC" w:rsidR="00A13009" w:rsidRDefault="00A13009">
      <w:r>
        <w:t>7.</w:t>
      </w:r>
    </w:p>
    <w:p w14:paraId="6A9EBFFC" w14:textId="64A46211" w:rsidR="00A13009" w:rsidRDefault="00A13009" w:rsidP="00A13009">
      <w:pPr>
        <w:pStyle w:val="Prrafodelista"/>
        <w:widowControl w:val="0"/>
        <w:numPr>
          <w:ilvl w:val="0"/>
          <w:numId w:val="3"/>
        </w:numPr>
        <w:tabs>
          <w:tab w:val="left" w:pos="721"/>
        </w:tabs>
        <w:autoSpaceDE w:val="0"/>
        <w:autoSpaceDN w:val="0"/>
        <w:spacing w:before="54" w:after="0" w:line="240" w:lineRule="auto"/>
        <w:ind w:left="721"/>
        <w:contextualSpacing w:val="0"/>
      </w:pPr>
      <w:r w:rsidRPr="00852335">
        <w:t>TLS (</w:t>
      </w:r>
      <w:proofErr w:type="spellStart"/>
      <w:r w:rsidRPr="00852335">
        <w:t>Transport</w:t>
      </w:r>
      <w:proofErr w:type="spellEnd"/>
      <w:r w:rsidRPr="00852335">
        <w:t xml:space="preserve"> </w:t>
      </w:r>
      <w:proofErr w:type="spellStart"/>
      <w:r w:rsidRPr="00852335">
        <w:t>Layer</w:t>
      </w:r>
      <w:proofErr w:type="spellEnd"/>
      <w:r w:rsidRPr="00852335">
        <w:t xml:space="preserve"> Security) es un protocolo criptográfico que garantiza la seguridad de las comunicaciones en la web. Se utiliza para proteger datos sensibles en la transferencia entre dos partes, como en HTTPS, correos electrónicos, </w:t>
      </w:r>
      <w:proofErr w:type="spellStart"/>
      <w:r w:rsidRPr="00852335">
        <w:t>VPNs</w:t>
      </w:r>
      <w:proofErr w:type="spellEnd"/>
      <w:r w:rsidRPr="00852335">
        <w:t xml:space="preserve"> y VoIP.</w:t>
      </w:r>
    </w:p>
    <w:p w14:paraId="7C30D1E4" w14:textId="77777777" w:rsidR="00A13009" w:rsidRPr="00A13009" w:rsidRDefault="00A13009" w:rsidP="00A13009">
      <w:pPr>
        <w:pStyle w:val="Prrafodelista"/>
        <w:widowControl w:val="0"/>
        <w:tabs>
          <w:tab w:val="left" w:pos="721"/>
        </w:tabs>
        <w:autoSpaceDE w:val="0"/>
        <w:autoSpaceDN w:val="0"/>
        <w:spacing w:before="54" w:after="0" w:line="240" w:lineRule="auto"/>
        <w:ind w:left="721"/>
        <w:contextualSpacing w:val="0"/>
        <w:rPr>
          <w:u w:val="single"/>
        </w:rPr>
      </w:pPr>
    </w:p>
    <w:p w14:paraId="67A12A04" w14:textId="2DA4C688" w:rsidR="00A13009" w:rsidRDefault="00A13009" w:rsidP="00A13009">
      <w:pPr>
        <w:pStyle w:val="Prrafodelista"/>
        <w:widowControl w:val="0"/>
        <w:numPr>
          <w:ilvl w:val="0"/>
          <w:numId w:val="3"/>
        </w:numPr>
        <w:tabs>
          <w:tab w:val="left" w:pos="721"/>
        </w:tabs>
        <w:autoSpaceDE w:val="0"/>
        <w:autoSpaceDN w:val="0"/>
        <w:spacing w:before="52" w:after="0" w:line="252" w:lineRule="auto"/>
        <w:ind w:left="721" w:right="1344"/>
        <w:contextualSpacing w:val="0"/>
      </w:pPr>
      <w:r w:rsidRPr="00852335">
        <w:t>El cifrado asimétrico usa dos claves diferentes:</w:t>
      </w:r>
    </w:p>
    <w:p w14:paraId="2CD5B79E" w14:textId="77777777" w:rsidR="00A13009" w:rsidRDefault="00A13009" w:rsidP="00A13009">
      <w:pPr>
        <w:pStyle w:val="Prrafodelista"/>
        <w:tabs>
          <w:tab w:val="left" w:pos="721"/>
        </w:tabs>
        <w:spacing w:before="52" w:line="252" w:lineRule="auto"/>
        <w:ind w:right="1344"/>
      </w:pPr>
      <w:r w:rsidRPr="00852335">
        <w:t>Clave pública: Se comparte libremente y se usa para cifrar datos.</w:t>
      </w:r>
    </w:p>
    <w:p w14:paraId="1DF1EBE9" w14:textId="77777777" w:rsidR="00A13009" w:rsidRPr="00852335" w:rsidRDefault="00A13009" w:rsidP="00A13009">
      <w:pPr>
        <w:pStyle w:val="Prrafodelista"/>
        <w:tabs>
          <w:tab w:val="left" w:pos="721"/>
        </w:tabs>
        <w:spacing w:before="52" w:line="252" w:lineRule="auto"/>
        <w:ind w:right="1344"/>
      </w:pPr>
      <w:r w:rsidRPr="00852335">
        <w:t>Clave privada: Se mantiene en secreto y se usa para descifrar los datos.</w:t>
      </w:r>
    </w:p>
    <w:p w14:paraId="43B88B94" w14:textId="77777777" w:rsidR="00A13009" w:rsidRDefault="00A13009"/>
    <w:sectPr w:rsidR="00A130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9872D01"/>
    <w:multiLevelType w:val="multilevel"/>
    <w:tmpl w:val="998AD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F2D6AFE"/>
    <w:multiLevelType w:val="multilevel"/>
    <w:tmpl w:val="BABA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0B697C"/>
    <w:multiLevelType w:val="hybridMultilevel"/>
    <w:tmpl w:val="1DB04D28"/>
    <w:lvl w:ilvl="0" w:tplc="4F200F90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EDE0646">
      <w:numFmt w:val="bullet"/>
      <w:lvlText w:val="•"/>
      <w:lvlJc w:val="left"/>
      <w:pPr>
        <w:ind w:left="1512" w:hanging="360"/>
      </w:pPr>
      <w:rPr>
        <w:rFonts w:hint="default"/>
        <w:lang w:val="es-ES" w:eastAsia="en-US" w:bidi="ar-SA"/>
      </w:rPr>
    </w:lvl>
    <w:lvl w:ilvl="2" w:tplc="F7680970">
      <w:numFmt w:val="bullet"/>
      <w:lvlText w:val="•"/>
      <w:lvlJc w:val="left"/>
      <w:pPr>
        <w:ind w:left="2305" w:hanging="360"/>
      </w:pPr>
      <w:rPr>
        <w:rFonts w:hint="default"/>
        <w:lang w:val="es-ES" w:eastAsia="en-US" w:bidi="ar-SA"/>
      </w:rPr>
    </w:lvl>
    <w:lvl w:ilvl="3" w:tplc="61A20A6C">
      <w:numFmt w:val="bullet"/>
      <w:lvlText w:val="•"/>
      <w:lvlJc w:val="left"/>
      <w:pPr>
        <w:ind w:left="3098" w:hanging="360"/>
      </w:pPr>
      <w:rPr>
        <w:rFonts w:hint="default"/>
        <w:lang w:val="es-ES" w:eastAsia="en-US" w:bidi="ar-SA"/>
      </w:rPr>
    </w:lvl>
    <w:lvl w:ilvl="4" w:tplc="1A8E2D58">
      <w:numFmt w:val="bullet"/>
      <w:lvlText w:val="•"/>
      <w:lvlJc w:val="left"/>
      <w:pPr>
        <w:ind w:left="3890" w:hanging="360"/>
      </w:pPr>
      <w:rPr>
        <w:rFonts w:hint="default"/>
        <w:lang w:val="es-ES" w:eastAsia="en-US" w:bidi="ar-SA"/>
      </w:rPr>
    </w:lvl>
    <w:lvl w:ilvl="5" w:tplc="FAB24208">
      <w:numFmt w:val="bullet"/>
      <w:lvlText w:val="•"/>
      <w:lvlJc w:val="left"/>
      <w:pPr>
        <w:ind w:left="4683" w:hanging="360"/>
      </w:pPr>
      <w:rPr>
        <w:rFonts w:hint="default"/>
        <w:lang w:val="es-ES" w:eastAsia="en-US" w:bidi="ar-SA"/>
      </w:rPr>
    </w:lvl>
    <w:lvl w:ilvl="6" w:tplc="A72E396A">
      <w:numFmt w:val="bullet"/>
      <w:lvlText w:val="•"/>
      <w:lvlJc w:val="left"/>
      <w:pPr>
        <w:ind w:left="5476" w:hanging="360"/>
      </w:pPr>
      <w:rPr>
        <w:rFonts w:hint="default"/>
        <w:lang w:val="es-ES" w:eastAsia="en-US" w:bidi="ar-SA"/>
      </w:rPr>
    </w:lvl>
    <w:lvl w:ilvl="7" w:tplc="18921BC4">
      <w:numFmt w:val="bullet"/>
      <w:lvlText w:val="•"/>
      <w:lvlJc w:val="left"/>
      <w:pPr>
        <w:ind w:left="6269" w:hanging="360"/>
      </w:pPr>
      <w:rPr>
        <w:rFonts w:hint="default"/>
        <w:lang w:val="es-ES" w:eastAsia="en-US" w:bidi="ar-SA"/>
      </w:rPr>
    </w:lvl>
    <w:lvl w:ilvl="8" w:tplc="9B14DFEE">
      <w:numFmt w:val="bullet"/>
      <w:lvlText w:val="•"/>
      <w:lvlJc w:val="left"/>
      <w:pPr>
        <w:ind w:left="7061" w:hanging="360"/>
      </w:pPr>
      <w:rPr>
        <w:rFonts w:hint="default"/>
        <w:lang w:val="es-ES" w:eastAsia="en-US" w:bidi="ar-SA"/>
      </w:rPr>
    </w:lvl>
  </w:abstractNum>
  <w:num w:numId="1" w16cid:durableId="1001814366">
    <w:abstractNumId w:val="0"/>
  </w:num>
  <w:num w:numId="2" w16cid:durableId="1124694584">
    <w:abstractNumId w:val="1"/>
  </w:num>
  <w:num w:numId="3" w16cid:durableId="13064002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2BA"/>
    <w:rsid w:val="00116DBA"/>
    <w:rsid w:val="00350F97"/>
    <w:rsid w:val="00470496"/>
    <w:rsid w:val="00536733"/>
    <w:rsid w:val="006032BA"/>
    <w:rsid w:val="00622913"/>
    <w:rsid w:val="008569A8"/>
    <w:rsid w:val="008D44E5"/>
    <w:rsid w:val="00A13009"/>
    <w:rsid w:val="00DF344B"/>
    <w:rsid w:val="00E4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109C2"/>
  <w15:chartTrackingRefBased/>
  <w15:docId w15:val="{48FBEB95-0A92-418F-B3C4-1F0D2C80D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03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03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032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03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32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3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3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3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3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32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032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032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032B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32B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32B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32B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32B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32B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03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3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03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3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03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032B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6032B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032B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32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32B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032BA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A13009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sz w:val="22"/>
      <w:szCs w:val="22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13009"/>
    <w:rPr>
      <w:rFonts w:ascii="Trebuchet MS" w:eastAsia="Trebuchet MS" w:hAnsi="Trebuchet MS" w:cs="Trebuchet MS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15</Pages>
  <Words>516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Asier González Gutiérrez</dc:creator>
  <cp:keywords/>
  <dc:description/>
  <cp:lastModifiedBy>Asier González Gutiérrez</cp:lastModifiedBy>
  <cp:revision>3</cp:revision>
  <dcterms:created xsi:type="dcterms:W3CDTF">2025-02-06T17:49:00Z</dcterms:created>
  <dcterms:modified xsi:type="dcterms:W3CDTF">2025-02-06T19:09:00Z</dcterms:modified>
</cp:coreProperties>
</file>