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W w:w="0" w:type="auto"/>
        <w:tblInd w:w="0" w:type="dxa"/>
        <w:tblLayout w:type="autofit"/>
        <w:tblCellMar>
          <w:top w:w="15" w:type="dxa"/>
          <w:left w:w="15" w:type="dxa"/>
          <w:bottom w:w="15" w:type="dxa"/>
          <w:right w:w="15" w:type="dxa"/>
        </w:tblCellMar>
      </w:tblPr>
      <w:tblGrid>
        <w:gridCol w:w="240"/>
      </w:tblGrid>
      <w:tr w14:paraId="26CA06AC">
        <w:tblPrEx>
          <w:tblCellMar>
            <w:top w:w="15" w:type="dxa"/>
            <w:left w:w="15" w:type="dxa"/>
            <w:bottom w:w="15" w:type="dxa"/>
            <w:right w:w="15" w:type="dxa"/>
          </w:tblCellMar>
        </w:tblPrEx>
        <w:tc>
          <w:tcPr>
            <w:tcW w:w="240" w:type="dxa"/>
            <w:tcBorders>
              <w:top w:val="nil"/>
              <w:left w:val="nil"/>
              <w:bottom w:val="nil"/>
            </w:tcBorders>
          </w:tcPr>
          <w:p w14:paraId="6830CE62">
            <w:pPr>
              <w:pStyle w:val="5"/>
              <w:jc w:val="right"/>
              <w:rPr>
                <w:rFonts w:ascii="Times New Roman" w:hAnsi="Times New Roman" w:eastAsia="Calibri"/>
                <w:b/>
                <w:color w:val="678E9F"/>
              </w:rPr>
            </w:pPr>
          </w:p>
        </w:tc>
      </w:tr>
    </w:tbl>
    <w:p w14:paraId="0AB244ED">
      <w:pPr>
        <w:pStyle w:val="5"/>
        <w:rPr>
          <w:rFonts w:hint="default" w:ascii="Times New Roman" w:hAnsi="Times New Roman" w:eastAsia="Calibri"/>
          <w:b/>
        </w:rPr>
      </w:pPr>
      <w:r>
        <w:drawing>
          <wp:inline distT="0" distB="0" distL="0" distR="0">
            <wp:extent cx="644525" cy="554355"/>
            <wp:effectExtent l="0" t="0" r="3175" b="0"/>
            <wp:docPr id="4" name="Рисунок 4" descr="C:\Users\Asliddin\AppData\Local\Temp\ksohtml7644\wps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descr="C:\Users\Asliddin\AppData\Local\Temp\ksohtml7644\wps5.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644525" cy="554355"/>
                    </a:xfrm>
                    <a:prstGeom prst="rect">
                      <a:avLst/>
                    </a:prstGeom>
                    <a:noFill/>
                    <a:ln>
                      <a:noFill/>
                    </a:ln>
                  </pic:spPr>
                </pic:pic>
              </a:graphicData>
            </a:graphic>
          </wp:inline>
        </w:drawing>
      </w:r>
      <w:r>
        <w:rPr>
          <w:rFonts w:ascii="Times New Roman" w:hAnsi="Times New Roman" w:eastAsia="Calibri"/>
          <w:b/>
        </w:rPr>
        <w:t xml:space="preserve">                      </w:t>
      </w:r>
      <w:r>
        <w:rPr>
          <w:rFonts w:hint="default" w:ascii="Times New Roman" w:hAnsi="Times New Roman" w:eastAsia="Calibri"/>
          <w:b/>
        </w:rPr>
        <w:fldChar w:fldCharType="begin"/>
      </w:r>
      <w:r>
        <w:rPr>
          <w:rFonts w:hint="default" w:ascii="Times New Roman" w:hAnsi="Times New Roman" w:eastAsia="Calibri"/>
          <w:b/>
        </w:rPr>
        <w:instrText xml:space="preserve"> HYPERLINK "https://github.com/asliddin2812/DT_arxitekturasi" </w:instrText>
      </w:r>
      <w:r>
        <w:rPr>
          <w:rFonts w:hint="default" w:ascii="Times New Roman" w:hAnsi="Times New Roman" w:eastAsia="Calibri"/>
          <w:b/>
        </w:rPr>
        <w:fldChar w:fldCharType="separate"/>
      </w:r>
      <w:r>
        <w:rPr>
          <w:rStyle w:val="4"/>
          <w:rFonts w:hint="default" w:ascii="Times New Roman" w:hAnsi="Times New Roman" w:eastAsia="Calibri"/>
          <w:b/>
        </w:rPr>
        <w:t>https://github.com/asliddin2812/DT_arxitekturasi</w:t>
      </w:r>
      <w:r>
        <w:rPr>
          <w:rFonts w:hint="default" w:ascii="Times New Roman" w:hAnsi="Times New Roman" w:eastAsia="Calibri"/>
          <w:b/>
        </w:rPr>
        <w:fldChar w:fldCharType="end"/>
      </w:r>
    </w:p>
    <w:p w14:paraId="1DB6355B">
      <w:pPr>
        <w:pStyle w:val="5"/>
        <w:rPr>
          <w:rFonts w:ascii="Times New Roman" w:hAnsi="Times New Roman" w:eastAsia="Calibri"/>
          <w:bCs/>
        </w:rPr>
      </w:pPr>
      <w:bookmarkStart w:id="0" w:name="_GoBack"/>
      <w:bookmarkEnd w:id="0"/>
      <w:r>
        <w:rPr>
          <w:rFonts w:ascii="Times New Roman" w:hAnsi="Times New Roman" w:eastAsia="Calibri"/>
          <w:b/>
        </w:rPr>
        <w:t xml:space="preserve">   Repository arxitektura asosidagi tizim yaratish.</w:t>
      </w:r>
    </w:p>
    <w:p w14:paraId="72DC3256">
      <w:pPr>
        <w:pStyle w:val="5"/>
        <w:jc w:val="both"/>
        <w:rPr>
          <w:rFonts w:ascii="Times New Roman" w:hAnsi="Times New Roman" w:eastAsia="Calibri"/>
        </w:rPr>
      </w:pPr>
      <w:r>
        <w:rPr>
          <w:rStyle w:val="11"/>
          <w:rFonts w:hint="default" w:ascii="Times New Roman" w:hAnsi="Times New Roman" w:eastAsia="Calibri"/>
          <w:b/>
        </w:rPr>
        <w:t>Maqsad</w:t>
      </w:r>
      <w:r>
        <w:rPr>
          <w:rStyle w:val="11"/>
          <w:rFonts w:hint="default" w:ascii="Times New Roman" w:hAnsi="Times New Roman" w:eastAsia="Calibri"/>
        </w:rPr>
        <w:t xml:space="preserve">: </w:t>
      </w:r>
      <w:r>
        <w:rPr>
          <w:rFonts w:ascii="Times New Roman" w:hAnsi="Times New Roman" w:eastAsia="Calibri"/>
        </w:rPr>
        <w:t>Ushbu amaliy mashg‘ulotning maqsadi Repository arxitekturasi asosida tizim yaratish tamoyillarini o‘rganish va uni dasturiy ta’minotda qo‘llashni amaliy ravishda bajarishdan iborat.</w:t>
      </w:r>
    </w:p>
    <w:p w14:paraId="0D2BD7D0">
      <w:pPr>
        <w:pStyle w:val="5"/>
        <w:jc w:val="both"/>
        <w:rPr>
          <w:rFonts w:ascii="Times New Roman" w:hAnsi="Times New Roman" w:eastAsia="Calibri"/>
        </w:rPr>
      </w:pPr>
      <w:r>
        <w:rPr>
          <w:rFonts w:ascii="Times New Roman" w:hAnsi="Times New Roman" w:eastAsia="Calibri"/>
          <w:b/>
          <w:bCs/>
        </w:rPr>
        <w:t xml:space="preserve">Amaliy Mashg‘ulotga Kirish: </w:t>
      </w:r>
      <w:r>
        <w:rPr>
          <w:rFonts w:ascii="Times New Roman" w:hAnsi="Times New Roman" w:eastAsia="Calibri"/>
        </w:rPr>
        <w:t xml:space="preserve">Zamonaviy dasturiy ta’minot arxitekturalarida </w:t>
      </w:r>
      <w:r>
        <w:rPr>
          <w:rFonts w:ascii="Times New Roman" w:hAnsi="Times New Roman" w:eastAsia="Calibri"/>
          <w:b/>
          <w:bCs/>
        </w:rPr>
        <w:t>Repository Pattern</w:t>
      </w:r>
      <w:r>
        <w:rPr>
          <w:rFonts w:ascii="Times New Roman" w:hAnsi="Times New Roman" w:eastAsia="Calibri"/>
        </w:rPr>
        <w:t xml:space="preserve"> (Repository arxitekturasi) ma’lumotlarni boshqarish jarayonini yaxshilash va tizimni yanada modulli qilish uchun qo‘llaniladi. Ushbu yondashuv orqali ma’lumotlar bazasi bilan bog‘liq kodlarni markazlashtirilgan holda saqlash va boshqarish mumkin bo‘ladi.</w:t>
      </w:r>
    </w:p>
    <w:p w14:paraId="37E1EC18">
      <w:pPr>
        <w:pStyle w:val="5"/>
        <w:jc w:val="both"/>
        <w:rPr>
          <w:rFonts w:ascii="Times New Roman" w:hAnsi="Times New Roman" w:eastAsia="Calibri"/>
        </w:rPr>
      </w:pPr>
      <w:r>
        <w:rPr>
          <w:rFonts w:ascii="Times New Roman" w:hAnsi="Times New Roman" w:eastAsia="Calibri"/>
          <w:b/>
          <w:bCs/>
        </w:rPr>
        <w:t>Repository arxitekturasi</w:t>
      </w:r>
      <w:r>
        <w:rPr>
          <w:rFonts w:ascii="Times New Roman" w:hAnsi="Times New Roman" w:eastAsia="Calibri"/>
        </w:rPr>
        <w:t xml:space="preserve"> – bu </w:t>
      </w:r>
      <w:r>
        <w:rPr>
          <w:rFonts w:ascii="Times New Roman" w:hAnsi="Times New Roman" w:eastAsia="Calibri"/>
          <w:b/>
          <w:bCs/>
        </w:rPr>
        <w:t>ma’lumotlar qatlamini</w:t>
      </w:r>
      <w:r>
        <w:rPr>
          <w:rFonts w:ascii="Times New Roman" w:hAnsi="Times New Roman" w:eastAsia="Calibri"/>
        </w:rPr>
        <w:t xml:space="preserve"> ilovaning boshqa qismlaridan ajratib, u bilan o‘zaro aloqani soddalashtiradigan dizayn naqshidir. Bunday arxitektura yordamida </w:t>
      </w:r>
      <w:r>
        <w:rPr>
          <w:rFonts w:ascii="Times New Roman" w:hAnsi="Times New Roman" w:eastAsia="Calibri"/>
          <w:b/>
          <w:bCs/>
        </w:rPr>
        <w:t>ma’lumotlarni olish, saqlash, o‘zgartirish va o‘chirish</w:t>
      </w:r>
      <w:r>
        <w:rPr>
          <w:rFonts w:ascii="Times New Roman" w:hAnsi="Times New Roman" w:eastAsia="Calibri"/>
        </w:rPr>
        <w:t xml:space="preserve"> kabi operatsiyalar alohida qatlamda amalga oshiriladi, bu esa </w:t>
      </w:r>
      <w:r>
        <w:rPr>
          <w:rFonts w:ascii="Times New Roman" w:hAnsi="Times New Roman" w:eastAsia="Calibri"/>
          <w:b/>
          <w:bCs/>
        </w:rPr>
        <w:t>kodning mustahkamligi va qayta foydalanish imkoniyatini</w:t>
      </w:r>
      <w:r>
        <w:rPr>
          <w:rFonts w:ascii="Times New Roman" w:hAnsi="Times New Roman" w:eastAsia="Calibri"/>
        </w:rPr>
        <w:t xml:space="preserve"> oshiradi.</w:t>
      </w:r>
    </w:p>
    <w:p w14:paraId="7C230F30">
      <w:pPr>
        <w:pStyle w:val="5"/>
        <w:jc w:val="both"/>
        <w:rPr>
          <w:rFonts w:ascii="Times New Roman" w:hAnsi="Times New Roman" w:eastAsia="Calibri"/>
        </w:rPr>
      </w:pPr>
      <w:r>
        <w:rPr>
          <w:rFonts w:ascii="Times New Roman" w:hAnsi="Times New Roman" w:eastAsia="Calibri"/>
        </w:rPr>
        <w:t xml:space="preserve">Ushbu amaliy mashg‘ulot davomida </w:t>
      </w:r>
      <w:r>
        <w:rPr>
          <w:rFonts w:ascii="Times New Roman" w:hAnsi="Times New Roman" w:eastAsia="Calibri"/>
          <w:b/>
          <w:bCs/>
        </w:rPr>
        <w:t>Python dasturlash tili</w:t>
      </w:r>
      <w:r>
        <w:rPr>
          <w:rFonts w:ascii="Times New Roman" w:hAnsi="Times New Roman" w:eastAsia="Calibri"/>
        </w:rPr>
        <w:t xml:space="preserve"> va </w:t>
      </w:r>
      <w:r>
        <w:rPr>
          <w:rFonts w:ascii="Times New Roman" w:hAnsi="Times New Roman" w:eastAsia="Calibri"/>
          <w:b/>
          <w:bCs/>
        </w:rPr>
        <w:t>ORM texnologiyalaridan (masalan, SQLAlchemy yoki Django ORM)</w:t>
      </w:r>
      <w:r>
        <w:rPr>
          <w:rFonts w:ascii="Times New Roman" w:hAnsi="Times New Roman" w:eastAsia="Calibri"/>
        </w:rPr>
        <w:t xml:space="preserve"> foydalangan holda repository asosidagi tizim yaratish ko‘rib chiqiladi. Mashg‘ulot quyidagi jihatlarni o‘z ichiga oladi:</w:t>
      </w:r>
    </w:p>
    <w:p w14:paraId="7A9979E5">
      <w:pPr>
        <w:pStyle w:val="5"/>
        <w:numPr>
          <w:ilvl w:val="0"/>
          <w:numId w:val="1"/>
        </w:numPr>
        <w:jc w:val="both"/>
        <w:rPr>
          <w:rFonts w:ascii="Times New Roman" w:hAnsi="Times New Roman" w:eastAsia="Calibri"/>
        </w:rPr>
      </w:pPr>
      <w:r>
        <w:rPr>
          <w:rFonts w:ascii="Times New Roman" w:hAnsi="Times New Roman" w:eastAsia="Calibri"/>
          <w:b/>
          <w:bCs/>
        </w:rPr>
        <w:t>Repository arxitekturasi</w:t>
      </w:r>
      <w:r>
        <w:rPr>
          <w:rFonts w:ascii="Times New Roman" w:hAnsi="Times New Roman" w:eastAsia="Calibri"/>
        </w:rPr>
        <w:t xml:space="preserve"> asosiy tamoyillarini o‘rganish;</w:t>
      </w:r>
    </w:p>
    <w:p w14:paraId="3B9F593B">
      <w:pPr>
        <w:pStyle w:val="5"/>
        <w:numPr>
          <w:ilvl w:val="0"/>
          <w:numId w:val="1"/>
        </w:numPr>
        <w:jc w:val="both"/>
        <w:rPr>
          <w:rFonts w:ascii="Times New Roman" w:hAnsi="Times New Roman" w:eastAsia="Calibri"/>
        </w:rPr>
      </w:pPr>
      <w:r>
        <w:rPr>
          <w:rFonts w:ascii="Times New Roman" w:hAnsi="Times New Roman" w:eastAsia="Calibri"/>
          <w:b/>
          <w:bCs/>
        </w:rPr>
        <w:t>Ma’lumotlar qatlamini</w:t>
      </w:r>
      <w:r>
        <w:rPr>
          <w:rFonts w:ascii="Times New Roman" w:hAnsi="Times New Roman" w:eastAsia="Calibri"/>
        </w:rPr>
        <w:t xml:space="preserve"> ilovaning biznes logikasidan ajratish;</w:t>
      </w:r>
    </w:p>
    <w:p w14:paraId="0BF7A0C3">
      <w:pPr>
        <w:pStyle w:val="5"/>
        <w:numPr>
          <w:ilvl w:val="0"/>
          <w:numId w:val="1"/>
        </w:numPr>
        <w:jc w:val="both"/>
        <w:rPr>
          <w:rFonts w:ascii="Times New Roman" w:hAnsi="Times New Roman" w:eastAsia="Calibri"/>
        </w:rPr>
      </w:pPr>
      <w:r>
        <w:rPr>
          <w:rFonts w:ascii="Times New Roman" w:hAnsi="Times New Roman" w:eastAsia="Calibri"/>
          <w:b/>
          <w:bCs/>
        </w:rPr>
        <w:t>Modullashtirilgan va oson test qilinadigan kod</w:t>
      </w:r>
      <w:r>
        <w:rPr>
          <w:rFonts w:ascii="Times New Roman" w:hAnsi="Times New Roman" w:eastAsia="Calibri"/>
        </w:rPr>
        <w:t xml:space="preserve"> yaratish;</w:t>
      </w:r>
    </w:p>
    <w:p w14:paraId="78B2716D">
      <w:pPr>
        <w:pStyle w:val="5"/>
        <w:numPr>
          <w:ilvl w:val="0"/>
          <w:numId w:val="1"/>
        </w:numPr>
        <w:jc w:val="both"/>
        <w:rPr>
          <w:rFonts w:ascii="Times New Roman" w:hAnsi="Times New Roman" w:eastAsia="Calibri"/>
        </w:rPr>
      </w:pPr>
      <w:r>
        <w:rPr>
          <w:rFonts w:ascii="Times New Roman" w:hAnsi="Times New Roman" w:eastAsia="Calibri"/>
          <w:b/>
          <w:bCs/>
        </w:rPr>
        <w:t>Repository Pattern</w:t>
      </w:r>
      <w:r>
        <w:rPr>
          <w:rFonts w:ascii="Times New Roman" w:hAnsi="Times New Roman" w:eastAsia="Calibri"/>
        </w:rPr>
        <w:t xml:space="preserve"> asosida CRUD (Create, Read, Update, Delete) operatsiyalarini amalga oshirish.</w:t>
      </w:r>
    </w:p>
    <w:p w14:paraId="0EB3ABD6">
      <w:pPr>
        <w:pStyle w:val="5"/>
        <w:jc w:val="both"/>
        <w:rPr>
          <w:rFonts w:ascii="Times New Roman" w:hAnsi="Times New Roman" w:eastAsia="Batang"/>
          <w:color w:val="000000"/>
        </w:rPr>
      </w:pPr>
      <w:r>
        <w:rPr>
          <w:rFonts w:ascii="Times New Roman" w:hAnsi="Times New Roman" w:eastAsia="Batang"/>
          <w:color w:val="000000"/>
        </w:rPr>
        <w:t xml:space="preserve"> </w:t>
      </w:r>
    </w:p>
    <w:p w14:paraId="405F2CAE">
      <w:pPr>
        <w:pStyle w:val="5"/>
        <w:jc w:val="both"/>
        <w:rPr>
          <w:rFonts w:ascii="Times New Roman" w:hAnsi="Times New Roman" w:eastAsia="Batang"/>
          <w:color w:val="000000"/>
        </w:rPr>
      </w:pPr>
      <w:r>
        <w:rPr>
          <w:rFonts w:ascii="Times New Roman" w:hAnsi="Times New Roman" w:eastAsia="Batang"/>
          <w:color w:val="000000"/>
        </w:rPr>
        <w:t xml:space="preserve"> </w:t>
      </w:r>
    </w:p>
    <w:p w14:paraId="33FB997D">
      <w:pPr>
        <w:pStyle w:val="5"/>
        <w:jc w:val="both"/>
        <w:rPr>
          <w:rFonts w:ascii="Times New Roman" w:hAnsi="Times New Roman" w:eastAsia="Batang"/>
          <w:color w:val="000000"/>
        </w:rPr>
      </w:pPr>
      <w:r>
        <w:rPr>
          <w:rFonts w:ascii="Times New Roman" w:hAnsi="Times New Roman" w:eastAsia="Batang"/>
          <w:color w:val="000000"/>
        </w:rPr>
        <w:t xml:space="preserve"> </w:t>
      </w:r>
    </w:p>
    <w:p w14:paraId="1DA489DD">
      <w:pPr>
        <w:pStyle w:val="5"/>
        <w:jc w:val="both"/>
        <w:rPr>
          <w:rFonts w:ascii="Times New Roman" w:hAnsi="Times New Roman" w:eastAsia="Batang"/>
          <w:color w:val="000000"/>
        </w:rPr>
      </w:pPr>
      <w:r>
        <w:rPr>
          <w:rFonts w:ascii="Times New Roman" w:hAnsi="Times New Roman" w:eastAsia="Batang"/>
          <w:color w:val="000000"/>
        </w:rPr>
        <w:t xml:space="preserve"> </w:t>
      </w:r>
    </w:p>
    <w:p w14:paraId="5B5E5E2D">
      <w:pPr>
        <w:pStyle w:val="5"/>
        <w:jc w:val="both"/>
        <w:rPr>
          <w:rFonts w:ascii="Times New Roman" w:hAnsi="Times New Roman" w:eastAsia="Batang"/>
          <w:color w:val="000000"/>
        </w:rPr>
      </w:pPr>
      <w:r>
        <w:rPr>
          <w:rFonts w:ascii="Times New Roman" w:hAnsi="Times New Roman" w:eastAsia="Batang"/>
          <w:color w:val="000000"/>
        </w:rPr>
        <w:t xml:space="preserve"> </w:t>
      </w:r>
    </w:p>
    <w:p w14:paraId="2EC6DC5F">
      <w:pPr>
        <w:pStyle w:val="5"/>
        <w:jc w:val="both"/>
        <w:rPr>
          <w:rFonts w:ascii="Times New Roman" w:hAnsi="Times New Roman" w:eastAsia="Batang"/>
          <w:color w:val="000000"/>
        </w:rPr>
      </w:pPr>
      <w:r>
        <w:rPr>
          <w:rFonts w:ascii="Times New Roman" w:hAnsi="Times New Roman" w:eastAsia="Batang"/>
          <w:color w:val="000000"/>
        </w:rPr>
        <w:t xml:space="preserve"> </w:t>
      </w:r>
    </w:p>
    <w:p w14:paraId="21F39FF2">
      <w:pPr>
        <w:pStyle w:val="5"/>
        <w:jc w:val="both"/>
        <w:rPr>
          <w:rFonts w:ascii="Times New Roman" w:hAnsi="Times New Roman" w:eastAsia="Batang"/>
          <w:color w:val="000000"/>
        </w:rPr>
      </w:pPr>
      <w:r>
        <w:rPr>
          <w:rFonts w:ascii="Times New Roman" w:hAnsi="Times New Roman" w:eastAsia="Batang"/>
          <w:color w:val="000000"/>
        </w:rPr>
        <w:t xml:space="preserve"> </w:t>
      </w:r>
    </w:p>
    <w:p w14:paraId="0E00F8E3">
      <w:pPr>
        <w:pStyle w:val="5"/>
        <w:jc w:val="both"/>
        <w:rPr>
          <w:rFonts w:ascii="Times New Roman" w:hAnsi="Times New Roman" w:eastAsia="Batang"/>
          <w:color w:val="000000"/>
        </w:rPr>
      </w:pPr>
      <w:r>
        <w:rPr>
          <w:rFonts w:ascii="Times New Roman" w:hAnsi="Times New Roman" w:eastAsia="Batang"/>
          <w:color w:val="000000"/>
        </w:rPr>
        <w:t xml:space="preserve"> </w:t>
      </w:r>
    </w:p>
    <w:p w14:paraId="4AED200E">
      <w:pPr>
        <w:pStyle w:val="5"/>
        <w:jc w:val="both"/>
        <w:rPr>
          <w:rFonts w:ascii="Times New Roman" w:hAnsi="Times New Roman" w:eastAsia="Batang"/>
          <w:color w:val="000000"/>
        </w:rPr>
      </w:pPr>
      <w:r>
        <w:rPr>
          <w:rFonts w:ascii="Times New Roman" w:hAnsi="Times New Roman" w:eastAsia="Batang"/>
          <w:color w:val="000000"/>
        </w:rPr>
        <w:t xml:space="preserve"> </w:t>
      </w:r>
    </w:p>
    <w:p w14:paraId="646B07A0">
      <w:pPr>
        <w:pStyle w:val="5"/>
        <w:jc w:val="both"/>
        <w:rPr>
          <w:rFonts w:ascii="Times New Roman" w:hAnsi="Times New Roman" w:eastAsia="Batang"/>
          <w:color w:val="000000"/>
        </w:rPr>
      </w:pPr>
      <w:r>
        <w:rPr>
          <w:rFonts w:ascii="Times New Roman" w:hAnsi="Times New Roman" w:eastAsia="Batang"/>
          <w:color w:val="000000"/>
        </w:rPr>
        <w:t xml:space="preserve"> </w:t>
      </w:r>
    </w:p>
    <w:p w14:paraId="727E11DB">
      <w:pPr>
        <w:pStyle w:val="5"/>
        <w:jc w:val="both"/>
        <w:rPr>
          <w:rFonts w:ascii="Times New Roman" w:hAnsi="Times New Roman" w:eastAsia="Batang"/>
          <w:color w:val="000000"/>
        </w:rPr>
      </w:pPr>
      <w:r>
        <w:rPr>
          <w:rFonts w:ascii="Times New Roman" w:hAnsi="Times New Roman" w:eastAsia="Batang"/>
          <w:color w:val="000000"/>
        </w:rPr>
        <w:t xml:space="preserve"> </w:t>
      </w:r>
    </w:p>
    <w:p w14:paraId="34E343F0">
      <w:pPr>
        <w:pStyle w:val="5"/>
        <w:jc w:val="both"/>
        <w:rPr>
          <w:rFonts w:ascii="Times New Roman" w:hAnsi="Times New Roman" w:eastAsia="Batang"/>
          <w:color w:val="000000"/>
        </w:rPr>
      </w:pPr>
      <w:r>
        <w:rPr>
          <w:rFonts w:ascii="Times New Roman" w:hAnsi="Times New Roman" w:eastAsia="Batang"/>
          <w:color w:val="000000"/>
        </w:rPr>
        <w:t xml:space="preserve"> </w:t>
      </w:r>
    </w:p>
    <w:p w14:paraId="53F24F42">
      <w:pPr>
        <w:pStyle w:val="5"/>
        <w:jc w:val="both"/>
        <w:rPr>
          <w:rFonts w:ascii="Times New Roman" w:hAnsi="Times New Roman" w:eastAsia="Batang"/>
          <w:color w:val="000000"/>
        </w:rPr>
      </w:pPr>
      <w:r>
        <w:rPr>
          <w:rFonts w:ascii="Times New Roman" w:hAnsi="Times New Roman" w:eastAsia="Batang"/>
          <w:color w:val="000000"/>
        </w:rPr>
        <w:t xml:space="preserve"> </w:t>
      </w:r>
    </w:p>
    <w:p w14:paraId="53C9C176">
      <w:pPr>
        <w:pStyle w:val="5"/>
        <w:jc w:val="both"/>
        <w:rPr>
          <w:rFonts w:ascii="Times New Roman" w:hAnsi="Times New Roman" w:eastAsia="Batang"/>
          <w:color w:val="000000"/>
        </w:rPr>
      </w:pPr>
      <w:r>
        <w:rPr>
          <w:rFonts w:ascii="Times New Roman" w:hAnsi="Times New Roman" w:eastAsia="Batang"/>
          <w:color w:val="000000"/>
        </w:rPr>
        <w:t xml:space="preserve"> </w:t>
      </w:r>
    </w:p>
    <w:p w14:paraId="2F72B037">
      <w:pPr>
        <w:pStyle w:val="5"/>
        <w:jc w:val="both"/>
        <w:rPr>
          <w:rFonts w:ascii="Times New Roman" w:hAnsi="Times New Roman" w:eastAsia="Batang"/>
          <w:b/>
          <w:bCs/>
          <w:color w:val="000000"/>
        </w:rPr>
      </w:pPr>
      <w:r>
        <w:rPr>
          <w:rFonts w:ascii="Times New Roman" w:hAnsi="Times New Roman" w:eastAsia="Batang"/>
          <w:color w:val="000000"/>
        </w:rPr>
        <w:t xml:space="preserve">           </w:t>
      </w:r>
      <w:r>
        <w:rPr>
          <w:rFonts w:ascii="Times New Roman" w:hAnsi="Times New Roman" w:eastAsia="Batang"/>
          <w:color w:val="000000"/>
        </w:rPr>
        <w:tab/>
      </w:r>
      <w:r>
        <w:rPr>
          <w:rFonts w:ascii="Times New Roman" w:hAnsi="Times New Roman" w:eastAsia="Batang"/>
          <w:color w:val="000000"/>
        </w:rPr>
        <w:tab/>
      </w:r>
      <w:r>
        <w:rPr>
          <w:rFonts w:ascii="Times New Roman" w:hAnsi="Times New Roman" w:eastAsia="Batang"/>
          <w:color w:val="000000"/>
        </w:rPr>
        <w:tab/>
      </w:r>
      <w:r>
        <w:rPr>
          <w:rFonts w:ascii="Times New Roman" w:hAnsi="Times New Roman" w:eastAsia="Batang"/>
          <w:color w:val="000000"/>
        </w:rPr>
        <w:tab/>
      </w:r>
      <w:r>
        <w:rPr>
          <w:rFonts w:ascii="Times New Roman" w:hAnsi="Times New Roman" w:eastAsia="Batang"/>
          <w:b/>
          <w:bCs/>
          <w:color w:val="000000"/>
        </w:rPr>
        <w:t xml:space="preserve">  </w:t>
      </w:r>
    </w:p>
    <w:p w14:paraId="23EF91AD">
      <w:pPr>
        <w:pStyle w:val="5"/>
        <w:jc w:val="both"/>
        <w:rPr>
          <w:rFonts w:ascii="Times New Roman" w:hAnsi="Times New Roman" w:eastAsia="Batang"/>
          <w:b/>
          <w:bCs/>
          <w:color w:val="000000"/>
        </w:rPr>
      </w:pPr>
      <w:r>
        <w:rPr>
          <w:rFonts w:ascii="Times New Roman" w:hAnsi="Times New Roman" w:eastAsia="Batang"/>
          <w:b/>
          <w:bCs/>
          <w:color w:val="000000"/>
        </w:rPr>
        <w:t>Amaliy ish</w:t>
      </w:r>
    </w:p>
    <w:p w14:paraId="6C606814">
      <w:pPr>
        <w:pStyle w:val="5"/>
        <w:jc w:val="both"/>
        <w:rPr>
          <w:rFonts w:ascii="Times New Roman" w:hAnsi="Times New Roman" w:eastAsia="Batang"/>
          <w:color w:val="000000"/>
        </w:rPr>
      </w:pPr>
      <w:r>
        <w:rPr>
          <w:rFonts w:ascii="Times New Roman" w:hAnsi="Times New Roman" w:eastAsia="Batang"/>
          <w:color w:val="000000"/>
        </w:rPr>
        <w:t xml:space="preserve"> </w:t>
      </w:r>
    </w:p>
    <w:p w14:paraId="615711B3">
      <w:pPr>
        <w:pStyle w:val="6"/>
        <w:keepLines w:val="0"/>
        <w:widowControl/>
        <w:rPr>
          <w:b/>
          <w:bCs/>
          <w:sz w:val="27"/>
          <w:szCs w:val="27"/>
        </w:rPr>
      </w:pPr>
      <w:r>
        <w:rPr>
          <w:rStyle w:val="12"/>
          <w:rFonts w:hint="default"/>
          <w:sz w:val="27"/>
          <w:szCs w:val="27"/>
        </w:rPr>
        <w:t>2. Repository Pattern tamoyillari asosida ishlash</w:t>
      </w:r>
    </w:p>
    <w:p w14:paraId="7281A322">
      <w:pPr>
        <w:rPr>
          <w:sz w:val="24"/>
          <w:szCs w:val="24"/>
        </w:rPr>
      </w:pPr>
      <w:r>
        <w:rPr>
          <w:sz w:val="24"/>
          <w:szCs w:val="24"/>
        </w:rPr>
        <w:pict>
          <v:rect id="_x0000_i1025" o:spt="1" style="height:1.2pt;width:468pt;" fillcolor="#A0A0A0" filled="t" stroked="f" coordsize="21600,21600" o:hr="t" o:hrstd="t" o:hralign="center">
            <v:path/>
            <v:fill on="t" focussize="0,0"/>
            <v:stroke on="f"/>
            <v:imagedata o:title=""/>
            <o:lock v:ext="edit"/>
            <w10:wrap type="none"/>
            <w10:anchorlock/>
          </v:rect>
        </w:pict>
      </w:r>
    </w:p>
    <w:p w14:paraId="44A1C51C">
      <w:pPr>
        <w:pStyle w:val="7"/>
        <w:keepLines w:val="0"/>
        <w:widowControl/>
        <w:rPr>
          <w:b/>
          <w:bCs/>
        </w:rPr>
      </w:pPr>
      <w:r>
        <w:rPr>
          <w:rStyle w:val="12"/>
          <w:rFonts w:hint="default"/>
        </w:rPr>
        <w:t>Maqsad</w:t>
      </w:r>
    </w:p>
    <w:p w14:paraId="050525F0">
      <w:pPr>
        <w:pStyle w:val="10"/>
      </w:pPr>
      <w:r>
        <w:t>Repository Pattern orqali ma'lumotlar qatlamini biznes logikadan ajratish, kodni modulga bo'lish va testlashni yengillashtirish.</w:t>
      </w:r>
    </w:p>
    <w:p w14:paraId="76FE5076">
      <w:pPr>
        <w:rPr>
          <w:sz w:val="24"/>
          <w:szCs w:val="24"/>
        </w:rPr>
      </w:pPr>
      <w:r>
        <w:rPr>
          <w:sz w:val="24"/>
          <w:szCs w:val="24"/>
        </w:rPr>
        <w:pict>
          <v:rect id="_x0000_i1026" o:spt="1" style="height:1.2pt;width:468pt;" fillcolor="#A0A0A0" filled="t" stroked="f" coordsize="21600,21600" o:hr="t" o:hrstd="t" o:hralign="center">
            <v:path/>
            <v:fill on="t" focussize="0,0"/>
            <v:stroke on="f"/>
            <v:imagedata o:title=""/>
            <o:lock v:ext="edit"/>
            <w10:wrap type="none"/>
            <w10:anchorlock/>
          </v:rect>
        </w:pict>
      </w:r>
    </w:p>
    <w:p w14:paraId="524EB820">
      <w:pPr>
        <w:pStyle w:val="7"/>
        <w:keepLines w:val="0"/>
        <w:widowControl/>
        <w:rPr>
          <w:b/>
          <w:bCs/>
        </w:rPr>
      </w:pPr>
      <w:r>
        <w:rPr>
          <w:rStyle w:val="12"/>
          <w:rFonts w:hint="default"/>
        </w:rPr>
        <w:t>Asosiy Tamoyillar:</w:t>
      </w:r>
    </w:p>
    <w:p w14:paraId="6D04C2F2">
      <w:pPr>
        <w:pStyle w:val="10"/>
      </w:pPr>
      <w:r>
        <w:rPr>
          <w:rStyle w:val="12"/>
          <w:rFonts w:hint="default"/>
        </w:rPr>
        <w:t>Repository — bu ma’lumotlar bazasi bilan ishlovchi sinf.</w:t>
      </w:r>
      <w:r>
        <w:br w:type="textWrapping"/>
      </w:r>
      <w:r>
        <w:t>Bu sinf CRUD (Create, Read, Update, Delete) operatsiyalarini bajaradi.</w:t>
      </w:r>
    </w:p>
    <w:p w14:paraId="117E7E50">
      <w:pPr>
        <w:pStyle w:val="10"/>
      </w:pPr>
      <w:r>
        <w:rPr>
          <w:rStyle w:val="12"/>
          <w:rFonts w:hint="default"/>
        </w:rPr>
        <w:t>Ilovaning biznes logikasi repository orqali bazaga murojaat qiladi.</w:t>
      </w:r>
      <w:r>
        <w:br w:type="textWrapping"/>
      </w:r>
      <w:r>
        <w:t>Ya’ni, to‘g‘ridan-to‘g‘ri SQL yozish yoki ORM query’larini ilova logikasiga kiritmaslik kerak.</w:t>
      </w:r>
    </w:p>
    <w:p w14:paraId="450B6C14">
      <w:pPr>
        <w:pStyle w:val="10"/>
      </w:pPr>
      <w:r>
        <w:rPr>
          <w:rStyle w:val="12"/>
          <w:rFonts w:hint="default"/>
        </w:rPr>
        <w:t>Ma’lumotlar qatlamini ajratish orqali:</w:t>
      </w:r>
    </w:p>
    <w:p w14:paraId="23542FFC">
      <w:pPr>
        <w:pStyle w:val="10"/>
      </w:pPr>
      <w:r>
        <w:t>Kodingiz modullashtiriladi.</w:t>
      </w:r>
    </w:p>
    <w:p w14:paraId="678C9833">
      <w:pPr>
        <w:pStyle w:val="10"/>
      </w:pPr>
      <w:r>
        <w:t>Test qilish osonlashadi.</w:t>
      </w:r>
    </w:p>
    <w:p w14:paraId="7BB3D8B8">
      <w:pPr>
        <w:pStyle w:val="10"/>
      </w:pPr>
      <w:r>
        <w:t>Boshqa ma’lumotlar manbaiga oson o‘tiladi (masalan, SQLite o‘rniga PostgreSQL).</w:t>
      </w:r>
    </w:p>
    <w:p w14:paraId="23C02313">
      <w:pPr>
        <w:pStyle w:val="7"/>
        <w:keepLines w:val="0"/>
        <w:widowControl/>
        <w:rPr>
          <w:b/>
          <w:bCs/>
        </w:rPr>
      </w:pPr>
      <w:r>
        <w:rPr>
          <w:rStyle w:val="12"/>
          <w:rFonts w:hint="default"/>
        </w:rPr>
        <w:t>Amaliy Misol (SQLAlchemy asosida)</w:t>
      </w:r>
    </w:p>
    <w:p w14:paraId="2E7B6E8F">
      <w:pPr>
        <w:pStyle w:val="8"/>
        <w:rPr>
          <w:sz w:val="20"/>
          <w:szCs w:val="20"/>
        </w:rPr>
      </w:pPr>
      <w:r>
        <w:rPr>
          <w:rStyle w:val="12"/>
          <w:rFonts w:hint="default"/>
          <w:b/>
          <w:bCs/>
          <w:sz w:val="20"/>
          <w:szCs w:val="20"/>
        </w:rPr>
        <w:t>1. User va Product modellari:</w:t>
      </w:r>
    </w:p>
    <w:p w14:paraId="171D1261">
      <w:pPr>
        <w:pStyle w:val="5"/>
        <w:rPr>
          <w:rFonts w:ascii="Times New Roman" w:hAnsi="Times New Roman" w:eastAsia="Calibri"/>
        </w:rPr>
      </w:pPr>
      <w:r>
        <w:rPr>
          <w:rFonts w:ascii="Times New Roman" w:hAnsi="Times New Roman" w:eastAsia="Calibri"/>
        </w:rPr>
        <w:t>Misol uchun:</w:t>
      </w:r>
    </w:p>
    <w:p w14:paraId="12DA5F0A">
      <w:pPr>
        <w:pStyle w:val="5"/>
        <w:rPr>
          <w:rFonts w:ascii="Times New Roman" w:hAnsi="Times New Roman" w:eastAsia="Calibri"/>
        </w:rPr>
      </w:pPr>
      <w:r>
        <w:rPr>
          <w:rFonts w:ascii="Times New Roman" w:hAnsi="Times New Roman" w:eastAsia="Calibri"/>
        </w:rPr>
        <w:t>class User(Base):</w:t>
      </w:r>
    </w:p>
    <w:p w14:paraId="2FD6DF17">
      <w:pPr>
        <w:pStyle w:val="5"/>
        <w:rPr>
          <w:rFonts w:ascii="Times New Roman" w:hAnsi="Times New Roman" w:eastAsia="Calibri"/>
        </w:rPr>
      </w:pPr>
      <w:r>
        <w:rPr>
          <w:rFonts w:ascii="Times New Roman" w:hAnsi="Times New Roman" w:eastAsia="Calibri"/>
        </w:rPr>
        <w:t xml:space="preserve">    __tablename__ = 'users'</w:t>
      </w:r>
    </w:p>
    <w:p w14:paraId="31E8569B">
      <w:pPr>
        <w:pStyle w:val="5"/>
        <w:rPr>
          <w:rFonts w:ascii="Times New Roman" w:hAnsi="Times New Roman" w:eastAsia="Calibri"/>
        </w:rPr>
      </w:pPr>
      <w:r>
        <w:rPr>
          <w:rFonts w:ascii="Times New Roman" w:hAnsi="Times New Roman" w:eastAsia="Calibri"/>
        </w:rPr>
        <w:t xml:space="preserve">    id = Column(Integer, primary_key=True)</w:t>
      </w:r>
    </w:p>
    <w:p w14:paraId="217081B3">
      <w:pPr>
        <w:pStyle w:val="5"/>
        <w:rPr>
          <w:rFonts w:ascii="Times New Roman" w:hAnsi="Times New Roman" w:eastAsia="Calibri"/>
        </w:rPr>
      </w:pPr>
      <w:r>
        <w:rPr>
          <w:rFonts w:ascii="Times New Roman" w:hAnsi="Times New Roman" w:eastAsia="Calibri"/>
        </w:rPr>
        <w:t xml:space="preserve">    name = Column(String)</w:t>
      </w:r>
    </w:p>
    <w:p w14:paraId="36870E84">
      <w:pPr>
        <w:pStyle w:val="5"/>
        <w:rPr>
          <w:rFonts w:ascii="Times New Roman" w:hAnsi="Times New Roman" w:eastAsia="Calibri"/>
        </w:rPr>
      </w:pPr>
      <w:r>
        <w:rPr>
          <w:rFonts w:ascii="Times New Roman" w:hAnsi="Times New Roman" w:eastAsia="Calibri"/>
        </w:rPr>
        <w:t xml:space="preserve">    products = relationship('Product', back_populates='user')</w:t>
      </w:r>
    </w:p>
    <w:p w14:paraId="44195917">
      <w:pPr>
        <w:pStyle w:val="5"/>
        <w:rPr>
          <w:rFonts w:ascii="Times New Roman" w:hAnsi="Times New Roman" w:eastAsia="Calibri"/>
        </w:rPr>
      </w:pPr>
      <w:r>
        <w:rPr>
          <w:rFonts w:ascii="Times New Roman" w:hAnsi="Times New Roman" w:eastAsia="Calibri"/>
        </w:rPr>
        <w:t xml:space="preserve"> </w:t>
      </w:r>
    </w:p>
    <w:p w14:paraId="4E9E2F39">
      <w:pPr>
        <w:pStyle w:val="5"/>
        <w:rPr>
          <w:rFonts w:ascii="Times New Roman" w:hAnsi="Times New Roman" w:eastAsia="Calibri"/>
        </w:rPr>
      </w:pPr>
      <w:r>
        <w:rPr>
          <w:rFonts w:ascii="Times New Roman" w:hAnsi="Times New Roman" w:eastAsia="Calibri"/>
        </w:rPr>
        <w:t>class Product(Base):</w:t>
      </w:r>
    </w:p>
    <w:p w14:paraId="73E6F887">
      <w:pPr>
        <w:pStyle w:val="5"/>
        <w:rPr>
          <w:rFonts w:ascii="Times New Roman" w:hAnsi="Times New Roman" w:eastAsia="Calibri"/>
        </w:rPr>
      </w:pPr>
      <w:r>
        <w:rPr>
          <w:rFonts w:ascii="Times New Roman" w:hAnsi="Times New Roman" w:eastAsia="Calibri"/>
        </w:rPr>
        <w:t xml:space="preserve">    __tablename__ = 'products'</w:t>
      </w:r>
    </w:p>
    <w:p w14:paraId="0195CDB4">
      <w:pPr>
        <w:pStyle w:val="5"/>
        <w:rPr>
          <w:rFonts w:ascii="Times New Roman" w:hAnsi="Times New Roman" w:eastAsia="Calibri"/>
        </w:rPr>
      </w:pPr>
      <w:r>
        <w:rPr>
          <w:rFonts w:ascii="Times New Roman" w:hAnsi="Times New Roman" w:eastAsia="Calibri"/>
        </w:rPr>
        <w:t xml:space="preserve">    id = Column(Integer, primary_key=True)</w:t>
      </w:r>
    </w:p>
    <w:p w14:paraId="54C8CDAA">
      <w:pPr>
        <w:pStyle w:val="5"/>
        <w:rPr>
          <w:rFonts w:ascii="Times New Roman" w:hAnsi="Times New Roman" w:eastAsia="Calibri"/>
        </w:rPr>
      </w:pPr>
      <w:r>
        <w:rPr>
          <w:rFonts w:ascii="Times New Roman" w:hAnsi="Times New Roman" w:eastAsia="Calibri"/>
        </w:rPr>
        <w:t xml:space="preserve">    name = Column(String)</w:t>
      </w:r>
    </w:p>
    <w:p w14:paraId="7898958D">
      <w:pPr>
        <w:pStyle w:val="5"/>
        <w:rPr>
          <w:rFonts w:ascii="Times New Roman" w:hAnsi="Times New Roman" w:eastAsia="Calibri"/>
        </w:rPr>
      </w:pPr>
      <w:r>
        <w:rPr>
          <w:rFonts w:ascii="Times New Roman" w:hAnsi="Times New Roman" w:eastAsia="Calibri"/>
        </w:rPr>
        <w:t xml:space="preserve">    user_id = Column(Integer, ForeignKey('users.id'))</w:t>
      </w:r>
    </w:p>
    <w:p w14:paraId="600C4E90">
      <w:pPr>
        <w:pStyle w:val="5"/>
        <w:rPr>
          <w:rFonts w:ascii="Times New Roman" w:hAnsi="Times New Roman" w:eastAsia="Calibri"/>
        </w:rPr>
      </w:pPr>
      <w:r>
        <w:rPr>
          <w:rFonts w:ascii="Times New Roman" w:hAnsi="Times New Roman" w:eastAsia="Calibri"/>
        </w:rPr>
        <w:t xml:space="preserve">    user = relationship('User', back_populates='products')</w:t>
      </w:r>
    </w:p>
    <w:p w14:paraId="1A5F4E2F">
      <w:pPr>
        <w:pStyle w:val="5"/>
        <w:rPr>
          <w:rFonts w:ascii="Times New Roman" w:hAnsi="Times New Roman" w:eastAsia="Calibri"/>
        </w:rPr>
      </w:pPr>
      <w:r>
        <w:rPr>
          <w:rFonts w:ascii="Times New Roman" w:hAnsi="Times New Roman" w:eastAsia="Calibri"/>
        </w:rPr>
        <w:t xml:space="preserve"> </w:t>
      </w:r>
    </w:p>
    <w:p w14:paraId="5C3532C0">
      <w:pPr>
        <w:pStyle w:val="9"/>
        <w:numPr>
          <w:ilvl w:val="0"/>
          <w:numId w:val="2"/>
        </w:numPr>
        <w:rPr>
          <w:rFonts w:ascii="Times New Roman" w:hAnsi="Times New Roman"/>
        </w:rPr>
      </w:pPr>
      <w:r>
        <w:rPr>
          <w:rFonts w:ascii="Times New Roman" w:hAnsi="Times New Roman"/>
          <w:b/>
          <w:bCs/>
        </w:rPr>
        <w:t>User</w:t>
      </w:r>
      <w:r>
        <w:rPr>
          <w:rFonts w:ascii="Times New Roman" w:hAnsi="Times New Roman"/>
        </w:rPr>
        <w:t xml:space="preserve"> modelida products nomli field orqali foydalanuvchining mahsulotlari bilan bog'lanmoqda.</w:t>
      </w:r>
    </w:p>
    <w:p w14:paraId="400CBDB4">
      <w:pPr>
        <w:pStyle w:val="9"/>
        <w:numPr>
          <w:ilvl w:val="0"/>
          <w:numId w:val="2"/>
        </w:numPr>
        <w:rPr>
          <w:rFonts w:ascii="Times New Roman" w:hAnsi="Times New Roman"/>
        </w:rPr>
      </w:pPr>
      <w:r>
        <w:rPr>
          <w:rFonts w:ascii="Times New Roman" w:hAnsi="Times New Roman"/>
          <w:b/>
          <w:bCs/>
        </w:rPr>
        <w:t>Product</w:t>
      </w:r>
      <w:r>
        <w:rPr>
          <w:rFonts w:ascii="Times New Roman" w:hAnsi="Times New Roman"/>
        </w:rPr>
        <w:t xml:space="preserve"> modelida user_id orqali mahsulotlar foydalanuvchiga bog'lanadi.</w:t>
      </w:r>
    </w:p>
    <w:p w14:paraId="74BFC5C3">
      <w:pPr>
        <w:pStyle w:val="9"/>
        <w:numPr>
          <w:ilvl w:val="0"/>
          <w:numId w:val="2"/>
        </w:numPr>
        <w:rPr>
          <w:rFonts w:ascii="Times New Roman" w:hAnsi="Times New Roman"/>
        </w:rPr>
      </w:pPr>
      <w:r>
        <w:rPr>
          <w:rFonts w:ascii="Times New Roman" w:hAnsi="Times New Roman"/>
          <w:b/>
          <w:bCs/>
        </w:rPr>
        <w:t>relationship</w:t>
      </w:r>
      <w:r>
        <w:rPr>
          <w:rFonts w:ascii="Times New Roman" w:hAnsi="Times New Roman"/>
        </w:rPr>
        <w:t xml:space="preserve"> funksiyasi orqali ORM yordamida bog'liqlik o'rnatiladi.</w:t>
      </w:r>
    </w:p>
    <w:p w14:paraId="1FC2E560">
      <w:pPr>
        <w:pStyle w:val="10"/>
      </w:pPr>
      <w:r>
        <w:rPr>
          <w:rStyle w:val="12"/>
          <w:rFonts w:hint="default"/>
        </w:rPr>
        <w:t>Repository Pattern Tamoyillari Asosida Ishlash</w:t>
      </w:r>
    </w:p>
    <w:p w14:paraId="61EEFD27">
      <w:pPr>
        <w:pStyle w:val="10"/>
      </w:pPr>
      <w:r>
        <w:rPr>
          <w:rStyle w:val="12"/>
          <w:rFonts w:hint="default"/>
        </w:rPr>
        <w:t>1. Ma'lumotlar bazasi bilan ishlovchi alohida repository sinflarini yaratish</w:t>
      </w:r>
    </w:p>
    <w:p w14:paraId="040520DB">
      <w:pPr>
        <w:pStyle w:val="10"/>
      </w:pPr>
      <w:r>
        <w:t>Repository pattern (arxitekturasi) - bu ma'lumotlarni boshqarish jarayonini modullashtirish va tizimni soddalashtirish uchun ishlatiladigan dizayn naqshidir. Bu yondashuv orqali ma'lumotlar bazasini boshqarish uchun alohida repository (saqlash) sinflari yaratiladi. Repository orqali ma'lumotlar bazasiga bevosita murojaat qilish o‘rniga, barcha CRUD (Create, Read, Update, Delete) operatsiyalari alohida repository sinflarida amalga oshiriladi.</w:t>
      </w:r>
    </w:p>
    <w:p w14:paraId="0FF8D003">
      <w:pPr>
        <w:pStyle w:val="5"/>
        <w:jc w:val="both"/>
        <w:rPr>
          <w:rFonts w:ascii="Times New Roman" w:hAnsi="Times New Roman" w:eastAsia="Calibri"/>
        </w:rPr>
      </w:pPr>
      <w:r>
        <w:rPr>
          <w:rFonts w:ascii="Times New Roman" w:hAnsi="Times New Roman" w:eastAsia="Calibri"/>
        </w:rPr>
        <w:t>class UserRepository:</w:t>
      </w:r>
    </w:p>
    <w:p w14:paraId="7FB34E86">
      <w:pPr>
        <w:pStyle w:val="5"/>
        <w:jc w:val="both"/>
        <w:rPr>
          <w:rFonts w:ascii="Times New Roman" w:hAnsi="Times New Roman" w:eastAsia="Calibri"/>
        </w:rPr>
      </w:pPr>
      <w:r>
        <w:rPr>
          <w:rFonts w:ascii="Times New Roman" w:hAnsi="Times New Roman" w:eastAsia="Calibri"/>
        </w:rPr>
        <w:t xml:space="preserve">    def __init__(self, session):</w:t>
      </w:r>
    </w:p>
    <w:p w14:paraId="1D9A52C1">
      <w:pPr>
        <w:pStyle w:val="5"/>
        <w:jc w:val="both"/>
        <w:rPr>
          <w:rFonts w:ascii="Times New Roman" w:hAnsi="Times New Roman" w:eastAsia="Calibri"/>
        </w:rPr>
      </w:pPr>
      <w:r>
        <w:rPr>
          <w:rFonts w:ascii="Times New Roman" w:hAnsi="Times New Roman" w:eastAsia="Calibri"/>
        </w:rPr>
        <w:t xml:space="preserve">        self.session = session</w:t>
      </w:r>
    </w:p>
    <w:p w14:paraId="7CBF5AE1">
      <w:pPr>
        <w:pStyle w:val="5"/>
        <w:jc w:val="both"/>
        <w:rPr>
          <w:rFonts w:ascii="Times New Roman" w:hAnsi="Times New Roman" w:eastAsia="Calibri"/>
        </w:rPr>
      </w:pPr>
      <w:r>
        <w:rPr>
          <w:rFonts w:ascii="Times New Roman" w:hAnsi="Times New Roman" w:eastAsia="Calibri"/>
        </w:rPr>
        <w:t xml:space="preserve"> </w:t>
      </w:r>
    </w:p>
    <w:p w14:paraId="1285CD97">
      <w:pPr>
        <w:pStyle w:val="5"/>
        <w:jc w:val="both"/>
        <w:rPr>
          <w:rFonts w:ascii="Times New Roman" w:hAnsi="Times New Roman" w:eastAsia="Calibri"/>
        </w:rPr>
      </w:pPr>
      <w:r>
        <w:rPr>
          <w:rFonts w:ascii="Times New Roman" w:hAnsi="Times New Roman" w:eastAsia="Calibri"/>
        </w:rPr>
        <w:t xml:space="preserve">    def add_user(self, name):</w:t>
      </w:r>
    </w:p>
    <w:p w14:paraId="4066AA3A">
      <w:pPr>
        <w:pStyle w:val="5"/>
        <w:jc w:val="both"/>
        <w:rPr>
          <w:rFonts w:ascii="Times New Roman" w:hAnsi="Times New Roman" w:eastAsia="Calibri"/>
        </w:rPr>
      </w:pPr>
      <w:r>
        <w:rPr>
          <w:rFonts w:ascii="Times New Roman" w:hAnsi="Times New Roman" w:eastAsia="Calibri"/>
        </w:rPr>
        <w:t xml:space="preserve">        user = User(name=name)</w:t>
      </w:r>
    </w:p>
    <w:p w14:paraId="4240B844">
      <w:pPr>
        <w:pStyle w:val="5"/>
        <w:jc w:val="both"/>
        <w:rPr>
          <w:rFonts w:ascii="Times New Roman" w:hAnsi="Times New Roman" w:eastAsia="Calibri"/>
        </w:rPr>
      </w:pPr>
      <w:r>
        <w:rPr>
          <w:rFonts w:ascii="Times New Roman" w:hAnsi="Times New Roman" w:eastAsia="Calibri"/>
        </w:rPr>
        <w:t xml:space="preserve">        self.session.add(user)</w:t>
      </w:r>
    </w:p>
    <w:p w14:paraId="3C54F39D">
      <w:pPr>
        <w:pStyle w:val="5"/>
        <w:jc w:val="both"/>
        <w:rPr>
          <w:rFonts w:ascii="Times New Roman" w:hAnsi="Times New Roman" w:eastAsia="Calibri"/>
        </w:rPr>
      </w:pPr>
      <w:r>
        <w:rPr>
          <w:rFonts w:ascii="Times New Roman" w:hAnsi="Times New Roman" w:eastAsia="Calibri"/>
        </w:rPr>
        <w:t xml:space="preserve">        self.session.commit()</w:t>
      </w:r>
    </w:p>
    <w:p w14:paraId="46FBAA29">
      <w:pPr>
        <w:pStyle w:val="5"/>
        <w:jc w:val="both"/>
        <w:rPr>
          <w:rFonts w:ascii="Times New Roman" w:hAnsi="Times New Roman" w:eastAsia="Calibri"/>
        </w:rPr>
      </w:pPr>
      <w:r>
        <w:rPr>
          <w:rFonts w:ascii="Times New Roman" w:hAnsi="Times New Roman" w:eastAsia="Calibri"/>
        </w:rPr>
        <w:t xml:space="preserve">        return user</w:t>
      </w:r>
    </w:p>
    <w:p w14:paraId="5712F5EF">
      <w:pPr>
        <w:pStyle w:val="5"/>
        <w:jc w:val="both"/>
        <w:rPr>
          <w:rFonts w:ascii="Times New Roman" w:hAnsi="Times New Roman" w:eastAsia="Calibri"/>
        </w:rPr>
      </w:pPr>
      <w:r>
        <w:rPr>
          <w:rFonts w:ascii="Times New Roman" w:hAnsi="Times New Roman" w:eastAsia="Calibri"/>
        </w:rPr>
        <w:t xml:space="preserve"> </w:t>
      </w:r>
    </w:p>
    <w:p w14:paraId="4553C22E">
      <w:pPr>
        <w:pStyle w:val="5"/>
        <w:jc w:val="both"/>
        <w:rPr>
          <w:rFonts w:ascii="Times New Roman" w:hAnsi="Times New Roman" w:eastAsia="Calibri"/>
        </w:rPr>
      </w:pPr>
      <w:r>
        <w:rPr>
          <w:rFonts w:ascii="Times New Roman" w:hAnsi="Times New Roman" w:eastAsia="Calibri"/>
        </w:rPr>
        <w:t xml:space="preserve">    def get_user_by_name(self, name):</w:t>
      </w:r>
    </w:p>
    <w:p w14:paraId="58B1395C">
      <w:pPr>
        <w:pStyle w:val="5"/>
        <w:jc w:val="both"/>
        <w:rPr>
          <w:rFonts w:ascii="Times New Roman" w:hAnsi="Times New Roman" w:eastAsia="Calibri"/>
        </w:rPr>
      </w:pPr>
      <w:r>
        <w:rPr>
          <w:rFonts w:ascii="Times New Roman" w:hAnsi="Times New Roman" w:eastAsia="Calibri"/>
        </w:rPr>
        <w:t xml:space="preserve">        return self.session.query(User).filter_by(name=name).first()</w:t>
      </w:r>
    </w:p>
    <w:p w14:paraId="28A48ADA">
      <w:pPr>
        <w:pStyle w:val="10"/>
      </w:pPr>
      <w:r>
        <w:rPr>
          <w:rStyle w:val="12"/>
          <w:rFonts w:hint="default"/>
        </w:rPr>
        <w:t>2. Repository orqali ma’lumotlar bazasiga to‘g‘ridan-to‘g‘ri murojaat qilishdan qochish</w:t>
      </w:r>
    </w:p>
    <w:p w14:paraId="0139AF22">
      <w:pPr>
        <w:pStyle w:val="10"/>
      </w:pPr>
      <w:r>
        <w:t>Repository patternning yana bir muhim afzalligi shundaki, u ma'lumotlar qatlamini ilovaning biznes logikasidan ajratadi. Bu yondashuv orqali ilovada ma'lumotlar bazasiga to‘g‘ridan-to‘g‘ri murojaat qilish o‘rniga, barcha ma'lumotlar bilan ishlashni faqat repository orqali amalga oshirish mumkin. Bu nafaqat kodni tozalashga, balki test qilishni va kodni kengaytirishni osonlashtirishga ham yordam beradi.</w:t>
      </w:r>
    </w:p>
    <w:p w14:paraId="4434A7EE">
      <w:pPr>
        <w:pStyle w:val="10"/>
      </w:pPr>
      <w:r>
        <w:rPr>
          <w:rStyle w:val="12"/>
          <w:rFonts w:hint="default"/>
        </w:rPr>
        <w:t>Misol:</w:t>
      </w:r>
    </w:p>
    <w:p w14:paraId="3458429E">
      <w:pPr>
        <w:pStyle w:val="5"/>
        <w:jc w:val="both"/>
        <w:rPr>
          <w:rFonts w:ascii="Times New Roman" w:hAnsi="Times New Roman" w:eastAsia="Calibri"/>
        </w:rPr>
      </w:pPr>
      <w:r>
        <w:rPr>
          <w:rFonts w:ascii="Times New Roman" w:hAnsi="Times New Roman" w:eastAsia="Calibri"/>
        </w:rPr>
        <w:t>class ProductRepository:</w:t>
      </w:r>
    </w:p>
    <w:p w14:paraId="0BC9F50D">
      <w:pPr>
        <w:pStyle w:val="5"/>
        <w:jc w:val="both"/>
        <w:rPr>
          <w:rFonts w:ascii="Times New Roman" w:hAnsi="Times New Roman" w:eastAsia="Calibri"/>
        </w:rPr>
      </w:pPr>
      <w:r>
        <w:rPr>
          <w:rFonts w:ascii="Times New Roman" w:hAnsi="Times New Roman" w:eastAsia="Calibri"/>
        </w:rPr>
        <w:t xml:space="preserve">    def __init__(self, session):</w:t>
      </w:r>
    </w:p>
    <w:p w14:paraId="1E6F6C7A">
      <w:pPr>
        <w:pStyle w:val="5"/>
        <w:jc w:val="both"/>
        <w:rPr>
          <w:rFonts w:ascii="Times New Roman" w:hAnsi="Times New Roman" w:eastAsia="Calibri"/>
        </w:rPr>
      </w:pPr>
      <w:r>
        <w:rPr>
          <w:rFonts w:ascii="Times New Roman" w:hAnsi="Times New Roman" w:eastAsia="Calibri"/>
        </w:rPr>
        <w:t xml:space="preserve">        self.session = session</w:t>
      </w:r>
    </w:p>
    <w:p w14:paraId="096623BB">
      <w:pPr>
        <w:pStyle w:val="5"/>
        <w:jc w:val="both"/>
        <w:rPr>
          <w:rFonts w:ascii="Times New Roman" w:hAnsi="Times New Roman" w:eastAsia="Calibri"/>
        </w:rPr>
      </w:pPr>
      <w:r>
        <w:rPr>
          <w:rFonts w:ascii="Times New Roman" w:hAnsi="Times New Roman" w:eastAsia="Calibri"/>
        </w:rPr>
        <w:t xml:space="preserve"> </w:t>
      </w:r>
    </w:p>
    <w:p w14:paraId="16218C67">
      <w:pPr>
        <w:pStyle w:val="5"/>
        <w:jc w:val="both"/>
        <w:rPr>
          <w:rFonts w:ascii="Times New Roman" w:hAnsi="Times New Roman" w:eastAsia="Calibri"/>
        </w:rPr>
      </w:pPr>
      <w:r>
        <w:rPr>
          <w:rFonts w:ascii="Times New Roman" w:hAnsi="Times New Roman" w:eastAsia="Calibri"/>
        </w:rPr>
        <w:t xml:space="preserve">    def add_product(self, name, user):</w:t>
      </w:r>
    </w:p>
    <w:p w14:paraId="38D03646">
      <w:pPr>
        <w:pStyle w:val="5"/>
        <w:jc w:val="both"/>
        <w:rPr>
          <w:rFonts w:ascii="Times New Roman" w:hAnsi="Times New Roman" w:eastAsia="Calibri"/>
        </w:rPr>
      </w:pPr>
      <w:r>
        <w:rPr>
          <w:rFonts w:ascii="Times New Roman" w:hAnsi="Times New Roman" w:eastAsia="Calibri"/>
        </w:rPr>
        <w:t xml:space="preserve">        product = Product(name=name, user=user)</w:t>
      </w:r>
    </w:p>
    <w:p w14:paraId="3E1C8AA6">
      <w:pPr>
        <w:pStyle w:val="5"/>
        <w:jc w:val="both"/>
        <w:rPr>
          <w:rFonts w:ascii="Times New Roman" w:hAnsi="Times New Roman" w:eastAsia="Calibri"/>
        </w:rPr>
      </w:pPr>
      <w:r>
        <w:rPr>
          <w:rFonts w:ascii="Times New Roman" w:hAnsi="Times New Roman" w:eastAsia="Calibri"/>
        </w:rPr>
        <w:t xml:space="preserve">        self.session.add(product)</w:t>
      </w:r>
    </w:p>
    <w:p w14:paraId="5240463E">
      <w:pPr>
        <w:pStyle w:val="5"/>
        <w:jc w:val="both"/>
        <w:rPr>
          <w:rFonts w:ascii="Times New Roman" w:hAnsi="Times New Roman" w:eastAsia="Calibri"/>
        </w:rPr>
      </w:pPr>
      <w:r>
        <w:rPr>
          <w:rFonts w:ascii="Times New Roman" w:hAnsi="Times New Roman" w:eastAsia="Calibri"/>
        </w:rPr>
        <w:t xml:space="preserve">        self.session.commit()</w:t>
      </w:r>
    </w:p>
    <w:p w14:paraId="759E0FE1">
      <w:pPr>
        <w:pStyle w:val="5"/>
        <w:jc w:val="both"/>
        <w:rPr>
          <w:rFonts w:ascii="Times New Roman" w:hAnsi="Times New Roman" w:eastAsia="Calibri"/>
        </w:rPr>
      </w:pPr>
      <w:r>
        <w:rPr>
          <w:rFonts w:ascii="Times New Roman" w:hAnsi="Times New Roman" w:eastAsia="Calibri"/>
        </w:rPr>
        <w:t xml:space="preserve">        return product</w:t>
      </w:r>
    </w:p>
    <w:p w14:paraId="5C5A2324">
      <w:pPr>
        <w:pStyle w:val="5"/>
        <w:jc w:val="both"/>
        <w:rPr>
          <w:rFonts w:ascii="Times New Roman" w:hAnsi="Times New Roman" w:eastAsia="Calibri"/>
        </w:rPr>
      </w:pPr>
      <w:r>
        <w:rPr>
          <w:rFonts w:ascii="Times New Roman" w:hAnsi="Times New Roman" w:eastAsia="Calibri"/>
        </w:rPr>
        <w:t xml:space="preserve"> </w:t>
      </w:r>
    </w:p>
    <w:p w14:paraId="5BA6B12D">
      <w:pPr>
        <w:pStyle w:val="5"/>
        <w:jc w:val="both"/>
        <w:rPr>
          <w:rFonts w:ascii="Times New Roman" w:hAnsi="Times New Roman" w:eastAsia="Calibri"/>
        </w:rPr>
      </w:pPr>
      <w:r>
        <w:rPr>
          <w:rFonts w:ascii="Times New Roman" w:hAnsi="Times New Roman" w:eastAsia="Calibri"/>
        </w:rPr>
        <w:t xml:space="preserve">    def get_products_by_user(self, user_id):</w:t>
      </w:r>
    </w:p>
    <w:p w14:paraId="7EAF46AC">
      <w:pPr>
        <w:pStyle w:val="5"/>
        <w:jc w:val="both"/>
        <w:rPr>
          <w:rFonts w:ascii="Times New Roman" w:hAnsi="Times New Roman" w:eastAsia="Calibri"/>
        </w:rPr>
      </w:pPr>
      <w:r>
        <w:rPr>
          <w:rFonts w:ascii="Times New Roman" w:hAnsi="Times New Roman" w:eastAsia="Calibri"/>
        </w:rPr>
        <w:t xml:space="preserve">        return self.session.query(Product).filter_by(user_id=user_id).all()</w:t>
      </w:r>
    </w:p>
    <w:p w14:paraId="144E49FC">
      <w:pPr>
        <w:pStyle w:val="5"/>
        <w:jc w:val="both"/>
        <w:rPr>
          <w:rFonts w:ascii="Times New Roman" w:hAnsi="Times New Roman" w:eastAsia="Calibri"/>
        </w:rPr>
      </w:pPr>
      <w:r>
        <w:rPr>
          <w:rFonts w:ascii="Times New Roman" w:hAnsi="Times New Roman" w:eastAsia="Calibri"/>
        </w:rPr>
        <w:t xml:space="preserve"> </w:t>
      </w:r>
    </w:p>
    <w:p w14:paraId="67F2FEB1">
      <w:pPr>
        <w:pStyle w:val="5"/>
        <w:jc w:val="both"/>
        <w:rPr>
          <w:rFonts w:ascii="Times New Roman" w:hAnsi="Times New Roman" w:eastAsia="Batang"/>
          <w:color w:val="000000"/>
        </w:rPr>
      </w:pPr>
      <w:r>
        <w:rPr>
          <w:rFonts w:ascii="Times New Roman" w:hAnsi="Times New Roman" w:eastAsia="Batang"/>
          <w:color w:val="000000"/>
        </w:rPr>
        <w:t xml:space="preserve"> </w:t>
      </w:r>
    </w:p>
    <w:p w14:paraId="087D83CD">
      <w:pPr>
        <w:pStyle w:val="5"/>
        <w:jc w:val="both"/>
        <w:rPr>
          <w:rFonts w:ascii="Times New Roman" w:hAnsi="Times New Roman" w:eastAsia="Batang"/>
          <w:b/>
          <w:bCs/>
          <w:color w:val="000000"/>
        </w:rPr>
      </w:pPr>
      <w:r>
        <w:rPr>
          <w:rFonts w:ascii="Times New Roman" w:hAnsi="Times New Roman" w:eastAsia="Batang"/>
          <w:color w:val="000000"/>
        </w:rPr>
        <w:t xml:space="preserve">      </w:t>
      </w:r>
      <w:r>
        <w:rPr>
          <w:rFonts w:ascii="Times New Roman" w:hAnsi="Times New Roman" w:eastAsia="Batang"/>
          <w:color w:val="000000"/>
        </w:rPr>
        <w:tab/>
      </w:r>
      <w:r>
        <w:rPr>
          <w:rFonts w:ascii="Times New Roman" w:hAnsi="Times New Roman" w:eastAsia="Batang"/>
          <w:color w:val="000000"/>
        </w:rPr>
        <w:tab/>
      </w:r>
      <w:r>
        <w:rPr>
          <w:rFonts w:ascii="Times New Roman" w:hAnsi="Times New Roman" w:eastAsia="Batang"/>
          <w:color w:val="000000"/>
        </w:rPr>
        <w:tab/>
      </w:r>
      <w:r>
        <w:rPr>
          <w:rFonts w:ascii="Times New Roman" w:hAnsi="Times New Roman" w:eastAsia="Batang"/>
          <w:color w:val="000000"/>
        </w:rPr>
        <w:tab/>
      </w:r>
      <w:r>
        <w:rPr>
          <w:rFonts w:ascii="Times New Roman" w:hAnsi="Times New Roman" w:eastAsia="Batang"/>
          <w:b/>
          <w:bCs/>
          <w:color w:val="000000"/>
        </w:rPr>
        <w:t>Kod qism</w:t>
      </w:r>
    </w:p>
    <w:p w14:paraId="437089B6">
      <w:pPr>
        <w:pStyle w:val="5"/>
        <w:jc w:val="both"/>
        <w:rPr>
          <w:rFonts w:ascii="Times New Roman" w:hAnsi="Times New Roman" w:eastAsia="Batang"/>
          <w:b/>
          <w:bCs/>
          <w:color w:val="000000"/>
        </w:rPr>
      </w:pPr>
      <w:r>
        <w:rPr>
          <w:rFonts w:ascii="Times New Roman" w:hAnsi="Times New Roman" w:eastAsia="Batang"/>
          <w:b/>
          <w:bCs/>
          <w:color w:val="000000"/>
        </w:rPr>
        <w:t xml:space="preserve"> </w:t>
      </w:r>
    </w:p>
    <w:p w14:paraId="71FD0611">
      <w:pPr>
        <w:pStyle w:val="5"/>
        <w:jc w:val="both"/>
        <w:rPr>
          <w:rFonts w:ascii="Times New Roman" w:hAnsi="Times New Roman" w:eastAsia="Batang"/>
          <w:color w:val="000000"/>
        </w:rPr>
      </w:pPr>
      <w:r>
        <w:rPr>
          <w:rFonts w:ascii="Times New Roman" w:hAnsi="Times New Roman" w:eastAsia="Batang"/>
          <w:color w:val="000000"/>
        </w:rPr>
        <w:t>from repositories.user_repository import UserRepository</w:t>
      </w:r>
    </w:p>
    <w:p w14:paraId="4608FE4B">
      <w:pPr>
        <w:pStyle w:val="5"/>
        <w:jc w:val="both"/>
        <w:rPr>
          <w:rFonts w:ascii="Times New Roman" w:hAnsi="Times New Roman" w:eastAsia="Batang"/>
          <w:color w:val="000000"/>
        </w:rPr>
      </w:pPr>
      <w:r>
        <w:rPr>
          <w:rFonts w:ascii="Times New Roman" w:hAnsi="Times New Roman" w:eastAsia="Batang"/>
          <w:color w:val="000000"/>
        </w:rPr>
        <w:t>from services.user_service import UserService</w:t>
      </w:r>
    </w:p>
    <w:p w14:paraId="64B6CACB">
      <w:pPr>
        <w:pStyle w:val="5"/>
        <w:jc w:val="both"/>
        <w:rPr>
          <w:rFonts w:ascii="Times New Roman" w:hAnsi="Times New Roman" w:eastAsia="Batang"/>
          <w:color w:val="000000"/>
        </w:rPr>
      </w:pPr>
      <w:r>
        <w:rPr>
          <w:rFonts w:ascii="Times New Roman" w:hAnsi="Times New Roman" w:eastAsia="Batang"/>
          <w:color w:val="000000"/>
        </w:rPr>
        <w:t xml:space="preserve"> </w:t>
      </w:r>
    </w:p>
    <w:p w14:paraId="48DCDE6E">
      <w:pPr>
        <w:pStyle w:val="5"/>
        <w:jc w:val="both"/>
        <w:rPr>
          <w:rFonts w:ascii="Times New Roman" w:hAnsi="Times New Roman" w:eastAsia="Batang"/>
          <w:color w:val="000000"/>
        </w:rPr>
      </w:pPr>
      <w:r>
        <w:rPr>
          <w:rFonts w:ascii="Times New Roman" w:hAnsi="Times New Roman" w:eastAsia="Batang"/>
          <w:color w:val="000000"/>
        </w:rPr>
        <w:t>repo = UserRepository()</w:t>
      </w:r>
    </w:p>
    <w:p w14:paraId="47E05CAD">
      <w:pPr>
        <w:pStyle w:val="5"/>
        <w:jc w:val="both"/>
        <w:rPr>
          <w:rFonts w:ascii="Times New Roman" w:hAnsi="Times New Roman" w:eastAsia="Batang"/>
          <w:color w:val="000000"/>
        </w:rPr>
      </w:pPr>
      <w:r>
        <w:rPr>
          <w:rFonts w:ascii="Times New Roman" w:hAnsi="Times New Roman" w:eastAsia="Batang"/>
          <w:color w:val="000000"/>
        </w:rPr>
        <w:t>service = UserService(repo)</w:t>
      </w:r>
    </w:p>
    <w:p w14:paraId="0A657BA1">
      <w:pPr>
        <w:pStyle w:val="5"/>
        <w:jc w:val="both"/>
        <w:rPr>
          <w:rFonts w:ascii="Times New Roman" w:hAnsi="Times New Roman" w:eastAsia="Batang"/>
          <w:color w:val="000000"/>
        </w:rPr>
      </w:pPr>
      <w:r>
        <w:rPr>
          <w:rFonts w:ascii="Times New Roman" w:hAnsi="Times New Roman" w:eastAsia="Batang"/>
          <w:color w:val="000000"/>
        </w:rPr>
        <w:t xml:space="preserve"> </w:t>
      </w:r>
    </w:p>
    <w:p w14:paraId="6B88F710">
      <w:pPr>
        <w:pStyle w:val="5"/>
        <w:jc w:val="both"/>
        <w:rPr>
          <w:rFonts w:ascii="Times New Roman" w:hAnsi="Times New Roman" w:eastAsia="Batang"/>
          <w:color w:val="000000"/>
        </w:rPr>
      </w:pPr>
      <w:r>
        <w:rPr>
          <w:rFonts w:ascii="Times New Roman" w:hAnsi="Times New Roman" w:eastAsia="Batang"/>
          <w:color w:val="000000"/>
        </w:rPr>
        <w:t># Yangi foydalanuvchilar qo‘shish</w:t>
      </w:r>
    </w:p>
    <w:p w14:paraId="02F874F7">
      <w:pPr>
        <w:pStyle w:val="5"/>
        <w:jc w:val="both"/>
        <w:rPr>
          <w:rFonts w:ascii="Times New Roman" w:hAnsi="Times New Roman" w:eastAsia="Batang"/>
          <w:color w:val="000000"/>
        </w:rPr>
      </w:pPr>
      <w:r>
        <w:rPr>
          <w:rFonts w:ascii="Times New Roman" w:hAnsi="Times New Roman" w:eastAsia="Batang"/>
          <w:color w:val="000000"/>
        </w:rPr>
        <w:t>service.register_user(1, "Ali")</w:t>
      </w:r>
    </w:p>
    <w:p w14:paraId="57E61616">
      <w:pPr>
        <w:pStyle w:val="5"/>
        <w:jc w:val="both"/>
        <w:rPr>
          <w:rFonts w:ascii="Times New Roman" w:hAnsi="Times New Roman" w:eastAsia="Batang"/>
          <w:color w:val="000000"/>
        </w:rPr>
      </w:pPr>
      <w:r>
        <w:rPr>
          <w:rFonts w:ascii="Times New Roman" w:hAnsi="Times New Roman" w:eastAsia="Batang"/>
          <w:color w:val="000000"/>
        </w:rPr>
        <w:t>service.register_user(2, "Vali")</w:t>
      </w:r>
    </w:p>
    <w:p w14:paraId="729585FD">
      <w:pPr>
        <w:pStyle w:val="5"/>
        <w:jc w:val="both"/>
        <w:rPr>
          <w:rFonts w:ascii="Times New Roman" w:hAnsi="Times New Roman" w:eastAsia="Batang"/>
          <w:color w:val="000000"/>
        </w:rPr>
      </w:pPr>
      <w:r>
        <w:rPr>
          <w:rFonts w:ascii="Times New Roman" w:hAnsi="Times New Roman" w:eastAsia="Batang"/>
          <w:color w:val="000000"/>
        </w:rPr>
        <w:t xml:space="preserve"> </w:t>
      </w:r>
    </w:p>
    <w:p w14:paraId="670118F7">
      <w:pPr>
        <w:pStyle w:val="5"/>
        <w:jc w:val="both"/>
        <w:rPr>
          <w:rFonts w:ascii="Times New Roman" w:hAnsi="Times New Roman" w:eastAsia="Batang"/>
          <w:color w:val="000000"/>
        </w:rPr>
      </w:pPr>
      <w:r>
        <w:rPr>
          <w:rFonts w:ascii="Times New Roman" w:hAnsi="Times New Roman" w:eastAsia="Batang"/>
          <w:color w:val="000000"/>
        </w:rPr>
        <w:t># Ro‘yxatni ko‘rish</w:t>
      </w:r>
    </w:p>
    <w:p w14:paraId="6C97F1C7">
      <w:pPr>
        <w:pStyle w:val="5"/>
        <w:jc w:val="both"/>
        <w:rPr>
          <w:rFonts w:ascii="Times New Roman" w:hAnsi="Times New Roman" w:eastAsia="Batang"/>
          <w:color w:val="000000"/>
        </w:rPr>
      </w:pPr>
      <w:r>
        <w:rPr>
          <w:rFonts w:ascii="Times New Roman" w:hAnsi="Times New Roman" w:eastAsia="Batang"/>
          <w:color w:val="000000"/>
        </w:rPr>
        <w:t>for user in service.list_users():</w:t>
      </w:r>
    </w:p>
    <w:p w14:paraId="65FC32EE">
      <w:pPr>
        <w:pStyle w:val="5"/>
        <w:jc w:val="both"/>
        <w:rPr>
          <w:rFonts w:ascii="Times New Roman" w:hAnsi="Times New Roman" w:eastAsia="Batang"/>
          <w:color w:val="000000"/>
        </w:rPr>
      </w:pPr>
      <w:r>
        <w:rPr>
          <w:rFonts w:ascii="Times New Roman" w:hAnsi="Times New Roman" w:eastAsia="Batang"/>
          <w:color w:val="000000"/>
        </w:rPr>
        <w:t xml:space="preserve">    print(f"{user.user_id} - {user.name}")</w:t>
      </w:r>
    </w:p>
    <w:p w14:paraId="19EC1FCD">
      <w:pPr>
        <w:pStyle w:val="5"/>
        <w:jc w:val="both"/>
        <w:rPr>
          <w:rFonts w:ascii="Times New Roman" w:hAnsi="Times New Roman" w:eastAsia="Batang"/>
          <w:color w:val="000000"/>
        </w:rPr>
      </w:pPr>
      <w:r>
        <w:rPr>
          <w:rFonts w:ascii="Times New Roman" w:hAnsi="Times New Roman" w:eastAsia="Batang"/>
          <w:color w:val="000000"/>
        </w:rPr>
        <w:t xml:space="preserve"> </w:t>
      </w:r>
    </w:p>
    <w:p w14:paraId="70910168">
      <w:pPr>
        <w:pStyle w:val="5"/>
        <w:jc w:val="both"/>
        <w:rPr>
          <w:rFonts w:ascii="Times New Roman" w:hAnsi="Times New Roman" w:eastAsia="Batang"/>
          <w:color w:val="000000"/>
        </w:rPr>
      </w:pPr>
      <w:r>
        <w:rPr>
          <w:rFonts w:ascii="Times New Roman" w:hAnsi="Times New Roman" w:eastAsia="Batang"/>
          <w:color w:val="000000"/>
        </w:rPr>
        <w:t># Yangilash</w:t>
      </w:r>
    </w:p>
    <w:p w14:paraId="24482031">
      <w:pPr>
        <w:pStyle w:val="5"/>
        <w:jc w:val="both"/>
        <w:rPr>
          <w:rFonts w:ascii="Times New Roman" w:hAnsi="Times New Roman" w:eastAsia="Batang"/>
          <w:color w:val="000000"/>
        </w:rPr>
      </w:pPr>
      <w:r>
        <w:rPr>
          <w:rFonts w:ascii="Times New Roman" w:hAnsi="Times New Roman" w:eastAsia="Batang"/>
          <w:color w:val="000000"/>
        </w:rPr>
        <w:t>service.update_user_name(1, "Aliyev")</w:t>
      </w:r>
    </w:p>
    <w:p w14:paraId="50C43834">
      <w:pPr>
        <w:pStyle w:val="5"/>
        <w:jc w:val="both"/>
        <w:rPr>
          <w:rFonts w:ascii="Times New Roman" w:hAnsi="Times New Roman" w:eastAsia="Batang"/>
          <w:color w:val="000000"/>
        </w:rPr>
      </w:pPr>
      <w:r>
        <w:rPr>
          <w:rFonts w:ascii="Times New Roman" w:hAnsi="Times New Roman" w:eastAsia="Batang"/>
          <w:color w:val="000000"/>
        </w:rPr>
        <w:t xml:space="preserve"> </w:t>
      </w:r>
    </w:p>
    <w:p w14:paraId="3603FDAD">
      <w:pPr>
        <w:pStyle w:val="5"/>
        <w:jc w:val="both"/>
        <w:rPr>
          <w:rFonts w:ascii="Times New Roman" w:hAnsi="Times New Roman" w:eastAsia="Batang"/>
          <w:color w:val="000000"/>
        </w:rPr>
      </w:pPr>
      <w:r>
        <w:rPr>
          <w:rFonts w:ascii="Times New Roman" w:hAnsi="Times New Roman" w:eastAsia="Batang"/>
          <w:color w:val="000000"/>
        </w:rPr>
        <w:t># Bitta foydalanuvchini ko‘rish</w:t>
      </w:r>
    </w:p>
    <w:p w14:paraId="60DF7A4D">
      <w:pPr>
        <w:pStyle w:val="5"/>
        <w:jc w:val="both"/>
        <w:rPr>
          <w:rFonts w:ascii="Times New Roman" w:hAnsi="Times New Roman" w:eastAsia="Batang"/>
          <w:color w:val="000000"/>
        </w:rPr>
      </w:pPr>
      <w:r>
        <w:rPr>
          <w:rFonts w:ascii="Times New Roman" w:hAnsi="Times New Roman" w:eastAsia="Batang"/>
          <w:color w:val="000000"/>
        </w:rPr>
        <w:t>user = service.get_user(1)</w:t>
      </w:r>
    </w:p>
    <w:p w14:paraId="72FB8305">
      <w:pPr>
        <w:pStyle w:val="5"/>
        <w:jc w:val="both"/>
        <w:rPr>
          <w:rFonts w:ascii="Times New Roman" w:hAnsi="Times New Roman" w:eastAsia="Batang"/>
          <w:color w:val="000000"/>
        </w:rPr>
      </w:pPr>
      <w:r>
        <w:rPr>
          <w:rFonts w:ascii="Times New Roman" w:hAnsi="Times New Roman" w:eastAsia="Batang"/>
          <w:color w:val="000000"/>
        </w:rPr>
        <w:t>print(f"Yangilangan: {user.user_id} - {user.name}")</w:t>
      </w:r>
    </w:p>
    <w:p w14:paraId="1604E3AB">
      <w:pPr>
        <w:pStyle w:val="5"/>
        <w:jc w:val="both"/>
        <w:rPr>
          <w:rFonts w:ascii="Times New Roman" w:hAnsi="Times New Roman" w:eastAsia="Batang"/>
          <w:color w:val="000000"/>
        </w:rPr>
      </w:pPr>
      <w:r>
        <w:rPr>
          <w:rFonts w:ascii="Times New Roman" w:hAnsi="Times New Roman" w:eastAsia="Batang"/>
          <w:color w:val="000000"/>
        </w:rPr>
        <w:t xml:space="preserve"> </w:t>
      </w:r>
    </w:p>
    <w:p w14:paraId="3B7A0796">
      <w:pPr>
        <w:pStyle w:val="5"/>
        <w:jc w:val="both"/>
        <w:rPr>
          <w:rFonts w:ascii="Times New Roman" w:hAnsi="Times New Roman" w:eastAsia="Batang"/>
          <w:color w:val="000000"/>
        </w:rPr>
      </w:pPr>
      <w:r>
        <w:rPr>
          <w:rFonts w:ascii="Times New Roman" w:hAnsi="Times New Roman" w:eastAsia="Batang"/>
          <w:color w:val="000000"/>
        </w:rPr>
        <w:t># O‘chirish</w:t>
      </w:r>
    </w:p>
    <w:p w14:paraId="1413D2DD">
      <w:pPr>
        <w:pStyle w:val="5"/>
        <w:jc w:val="both"/>
        <w:rPr>
          <w:rFonts w:ascii="Times New Roman" w:hAnsi="Times New Roman" w:eastAsia="Batang"/>
          <w:color w:val="000000"/>
        </w:rPr>
      </w:pPr>
      <w:r>
        <w:rPr>
          <w:rFonts w:ascii="Times New Roman" w:hAnsi="Times New Roman" w:eastAsia="Batang"/>
          <w:color w:val="000000"/>
        </w:rPr>
        <w:t>service.remove_user(2)</w:t>
      </w:r>
    </w:p>
    <w:p w14:paraId="74CDCB04">
      <w:pPr>
        <w:pStyle w:val="5"/>
        <w:jc w:val="both"/>
        <w:rPr>
          <w:rFonts w:ascii="Times New Roman" w:hAnsi="Times New Roman" w:eastAsia="Batang"/>
          <w:color w:val="000000"/>
        </w:rPr>
      </w:pPr>
      <w:r>
        <w:rPr>
          <w:rFonts w:ascii="Times New Roman" w:hAnsi="Times New Roman" w:eastAsia="Batang"/>
          <w:color w:val="000000"/>
        </w:rPr>
        <w:t xml:space="preserve"> </w:t>
      </w:r>
    </w:p>
    <w:p w14:paraId="37F040D8">
      <w:pPr>
        <w:pStyle w:val="5"/>
        <w:jc w:val="both"/>
        <w:rPr>
          <w:rFonts w:ascii="Times New Roman" w:hAnsi="Times New Roman" w:eastAsia="Batang"/>
          <w:color w:val="000000"/>
        </w:rPr>
      </w:pPr>
      <w:r>
        <w:rPr>
          <w:rFonts w:ascii="Times New Roman" w:hAnsi="Times New Roman" w:eastAsia="Batang"/>
          <w:color w:val="000000"/>
        </w:rPr>
        <w:t># Qayta ro‘yxat</w:t>
      </w:r>
    </w:p>
    <w:p w14:paraId="27E31DCA">
      <w:pPr>
        <w:pStyle w:val="5"/>
        <w:jc w:val="both"/>
        <w:rPr>
          <w:rFonts w:ascii="Times New Roman" w:hAnsi="Times New Roman" w:eastAsia="Batang"/>
          <w:color w:val="000000"/>
        </w:rPr>
      </w:pPr>
      <w:r>
        <w:rPr>
          <w:rFonts w:ascii="Times New Roman" w:hAnsi="Times New Roman" w:eastAsia="Batang"/>
          <w:color w:val="000000"/>
        </w:rPr>
        <w:t>print("Qayta ro‘yxat:")</w:t>
      </w:r>
    </w:p>
    <w:p w14:paraId="75027CD9">
      <w:pPr>
        <w:pStyle w:val="5"/>
        <w:jc w:val="both"/>
        <w:rPr>
          <w:rFonts w:ascii="Times New Roman" w:hAnsi="Times New Roman" w:eastAsia="Batang"/>
          <w:color w:val="000000"/>
        </w:rPr>
      </w:pPr>
      <w:r>
        <w:rPr>
          <w:rFonts w:ascii="Times New Roman" w:hAnsi="Times New Roman" w:eastAsia="Batang"/>
          <w:color w:val="000000"/>
        </w:rPr>
        <w:t>for user in service.list_users():</w:t>
      </w:r>
    </w:p>
    <w:p w14:paraId="0F591216">
      <w:pPr>
        <w:pStyle w:val="5"/>
        <w:jc w:val="both"/>
        <w:rPr>
          <w:rFonts w:ascii="Times New Roman" w:hAnsi="Times New Roman" w:eastAsia="Batang"/>
          <w:color w:val="000000"/>
        </w:rPr>
      </w:pPr>
      <w:r>
        <w:rPr>
          <w:rFonts w:ascii="Times New Roman" w:hAnsi="Times New Roman" w:eastAsia="Batang"/>
          <w:color w:val="000000"/>
        </w:rPr>
        <w:t xml:space="preserve">    print(f"{user.user_id} - {user.name}")</w:t>
      </w:r>
    </w:p>
    <w:p w14:paraId="21ABA0CA">
      <w:pPr>
        <w:pStyle w:val="5"/>
        <w:jc w:val="both"/>
        <w:rPr>
          <w:rFonts w:ascii="Times New Roman" w:hAnsi="Times New Roman" w:eastAsia="Batang"/>
          <w:color w:val="000000"/>
        </w:rPr>
      </w:pPr>
      <w:r>
        <w:rPr>
          <w:rFonts w:ascii="Times New Roman" w:hAnsi="Times New Roman" w:eastAsia="Batang"/>
          <w:color w:val="000000"/>
        </w:rPr>
        <w:t xml:space="preserve"> </w:t>
      </w:r>
    </w:p>
    <w:p w14:paraId="4714D3F6">
      <w:pPr>
        <w:pStyle w:val="5"/>
        <w:jc w:val="both"/>
        <w:rPr>
          <w:rFonts w:ascii="Times New Roman" w:hAnsi="Times New Roman" w:eastAsia="Batang"/>
          <w:color w:val="000000"/>
        </w:rPr>
      </w:pPr>
      <w:r>
        <w:rPr>
          <w:rFonts w:ascii="Times New Roman" w:hAnsi="Times New Roman" w:eastAsia="Batang"/>
          <w:color w:val="000000"/>
        </w:rPr>
        <w:t xml:space="preserve"> </w:t>
      </w:r>
    </w:p>
    <w:p w14:paraId="2D8374BF">
      <w:pPr>
        <w:pStyle w:val="5"/>
        <w:jc w:val="both"/>
        <w:rPr>
          <w:rFonts w:ascii="Times New Roman" w:hAnsi="Times New Roman" w:eastAsia="Batang"/>
          <w:color w:val="000000"/>
        </w:rPr>
      </w:pPr>
      <w:r>
        <w:rPr>
          <w:rFonts w:ascii="Times New Roman" w:hAnsi="Times New Roman" w:eastAsia="Batang"/>
          <w:color w:val="000000"/>
        </w:rPr>
        <w:t xml:space="preserve"> </w:t>
      </w:r>
    </w:p>
    <w:p w14:paraId="252116A0">
      <w:pPr>
        <w:pStyle w:val="5"/>
        <w:jc w:val="both"/>
        <w:rPr>
          <w:rFonts w:ascii="Times New Roman" w:hAnsi="Times New Roman" w:eastAsia="Batang"/>
          <w:color w:val="000000"/>
        </w:rPr>
      </w:pPr>
      <w:r>
        <w:rPr>
          <w:rFonts w:ascii="Times New Roman" w:hAnsi="Times New Roman" w:eastAsia="Batang"/>
          <w:color w:val="000000"/>
        </w:rPr>
        <w:t xml:space="preserve"> </w:t>
      </w:r>
    </w:p>
    <w:p w14:paraId="1A382E24">
      <w:pPr>
        <w:pStyle w:val="5"/>
        <w:jc w:val="both"/>
        <w:rPr>
          <w:rFonts w:ascii="Times New Roman" w:hAnsi="Times New Roman" w:eastAsia="Batang"/>
          <w:color w:val="000000"/>
        </w:rPr>
      </w:pPr>
      <w:r>
        <w:rPr>
          <w:rFonts w:ascii="Times New Roman" w:hAnsi="Times New Roman" w:eastAsia="Batang"/>
          <w:color w:val="000000"/>
        </w:rPr>
        <w:t>import sqlite3</w:t>
      </w:r>
    </w:p>
    <w:p w14:paraId="182B5B34">
      <w:pPr>
        <w:pStyle w:val="5"/>
        <w:jc w:val="both"/>
        <w:rPr>
          <w:rFonts w:ascii="Times New Roman" w:hAnsi="Times New Roman" w:eastAsia="Batang"/>
          <w:color w:val="000000"/>
        </w:rPr>
      </w:pPr>
      <w:r>
        <w:rPr>
          <w:rFonts w:ascii="Times New Roman" w:hAnsi="Times New Roman" w:eastAsia="Batang"/>
          <w:color w:val="000000"/>
        </w:rPr>
        <w:t>from models.user import User</w:t>
      </w:r>
    </w:p>
    <w:p w14:paraId="020B3FE5">
      <w:pPr>
        <w:pStyle w:val="5"/>
        <w:jc w:val="both"/>
        <w:rPr>
          <w:rFonts w:ascii="Times New Roman" w:hAnsi="Times New Roman" w:eastAsia="Batang"/>
          <w:color w:val="000000"/>
        </w:rPr>
      </w:pPr>
      <w:r>
        <w:rPr>
          <w:rFonts w:ascii="Times New Roman" w:hAnsi="Times New Roman" w:eastAsia="Batang"/>
          <w:color w:val="000000"/>
        </w:rPr>
        <w:t xml:space="preserve"> </w:t>
      </w:r>
    </w:p>
    <w:p w14:paraId="52D9DB74">
      <w:pPr>
        <w:pStyle w:val="5"/>
        <w:jc w:val="both"/>
        <w:rPr>
          <w:rFonts w:ascii="Times New Roman" w:hAnsi="Times New Roman" w:eastAsia="Batang"/>
          <w:color w:val="000000"/>
        </w:rPr>
      </w:pPr>
      <w:r>
        <w:rPr>
          <w:rFonts w:ascii="Times New Roman" w:hAnsi="Times New Roman" w:eastAsia="Batang"/>
          <w:color w:val="000000"/>
        </w:rPr>
        <w:t>class UserRepository:</w:t>
      </w:r>
    </w:p>
    <w:p w14:paraId="264691CB">
      <w:pPr>
        <w:pStyle w:val="5"/>
        <w:jc w:val="both"/>
        <w:rPr>
          <w:rFonts w:ascii="Times New Roman" w:hAnsi="Times New Roman" w:eastAsia="Batang"/>
          <w:color w:val="000000"/>
        </w:rPr>
      </w:pPr>
      <w:r>
        <w:rPr>
          <w:rFonts w:ascii="Times New Roman" w:hAnsi="Times New Roman" w:eastAsia="Batang"/>
          <w:color w:val="000000"/>
        </w:rPr>
        <w:t xml:space="preserve">    def __init__(self, db_path="users.db"):</w:t>
      </w:r>
    </w:p>
    <w:p w14:paraId="214C8671">
      <w:pPr>
        <w:pStyle w:val="5"/>
        <w:jc w:val="both"/>
        <w:rPr>
          <w:rFonts w:ascii="Times New Roman" w:hAnsi="Times New Roman" w:eastAsia="Batang"/>
          <w:color w:val="000000"/>
        </w:rPr>
      </w:pPr>
      <w:r>
        <w:rPr>
          <w:rFonts w:ascii="Times New Roman" w:hAnsi="Times New Roman" w:eastAsia="Batang"/>
          <w:color w:val="000000"/>
        </w:rPr>
        <w:t xml:space="preserve">        self.conn = sqlite3.connect(db_path)</w:t>
      </w:r>
    </w:p>
    <w:p w14:paraId="3739296C">
      <w:pPr>
        <w:pStyle w:val="5"/>
        <w:jc w:val="both"/>
        <w:rPr>
          <w:rFonts w:ascii="Times New Roman" w:hAnsi="Times New Roman" w:eastAsia="Batang"/>
          <w:color w:val="000000"/>
        </w:rPr>
      </w:pPr>
      <w:r>
        <w:rPr>
          <w:rFonts w:ascii="Times New Roman" w:hAnsi="Times New Roman" w:eastAsia="Batang"/>
          <w:color w:val="000000"/>
        </w:rPr>
        <w:t xml:space="preserve">        self._create_table()</w:t>
      </w:r>
    </w:p>
    <w:p w14:paraId="3431016E">
      <w:pPr>
        <w:pStyle w:val="5"/>
        <w:jc w:val="both"/>
        <w:rPr>
          <w:rFonts w:ascii="Times New Roman" w:hAnsi="Times New Roman" w:eastAsia="Batang"/>
          <w:color w:val="000000"/>
        </w:rPr>
      </w:pPr>
      <w:r>
        <w:rPr>
          <w:rFonts w:ascii="Times New Roman" w:hAnsi="Times New Roman" w:eastAsia="Batang"/>
          <w:color w:val="000000"/>
        </w:rPr>
        <w:t xml:space="preserve"> </w:t>
      </w:r>
    </w:p>
    <w:p w14:paraId="740D3DC5">
      <w:pPr>
        <w:pStyle w:val="5"/>
        <w:jc w:val="both"/>
        <w:rPr>
          <w:rFonts w:ascii="Times New Roman" w:hAnsi="Times New Roman" w:eastAsia="Batang"/>
          <w:color w:val="000000"/>
        </w:rPr>
      </w:pPr>
      <w:r>
        <w:rPr>
          <w:rFonts w:ascii="Times New Roman" w:hAnsi="Times New Roman" w:eastAsia="Batang"/>
          <w:color w:val="000000"/>
        </w:rPr>
        <w:t xml:space="preserve">    def _create_table(self):</w:t>
      </w:r>
    </w:p>
    <w:p w14:paraId="3CE3A067">
      <w:pPr>
        <w:pStyle w:val="5"/>
        <w:jc w:val="both"/>
        <w:rPr>
          <w:rFonts w:ascii="Times New Roman" w:hAnsi="Times New Roman" w:eastAsia="Batang"/>
          <w:color w:val="000000"/>
        </w:rPr>
      </w:pPr>
      <w:r>
        <w:rPr>
          <w:rFonts w:ascii="Times New Roman" w:hAnsi="Times New Roman" w:eastAsia="Batang"/>
          <w:color w:val="000000"/>
        </w:rPr>
        <w:t xml:space="preserve">        query = """</w:t>
      </w:r>
    </w:p>
    <w:p w14:paraId="0DDAF1D2">
      <w:pPr>
        <w:pStyle w:val="5"/>
        <w:jc w:val="both"/>
        <w:rPr>
          <w:rFonts w:ascii="Times New Roman" w:hAnsi="Times New Roman" w:eastAsia="Batang"/>
          <w:color w:val="000000"/>
        </w:rPr>
      </w:pPr>
      <w:r>
        <w:rPr>
          <w:rFonts w:ascii="Times New Roman" w:hAnsi="Times New Roman" w:eastAsia="Batang"/>
          <w:color w:val="000000"/>
        </w:rPr>
        <w:t xml:space="preserve">        CREATE TABLE IF NOT EXISTS users (</w:t>
      </w:r>
    </w:p>
    <w:p w14:paraId="5724F45B">
      <w:pPr>
        <w:pStyle w:val="5"/>
        <w:jc w:val="both"/>
        <w:rPr>
          <w:rFonts w:ascii="Times New Roman" w:hAnsi="Times New Roman" w:eastAsia="Batang"/>
          <w:color w:val="000000"/>
        </w:rPr>
      </w:pPr>
      <w:r>
        <w:rPr>
          <w:rFonts w:ascii="Times New Roman" w:hAnsi="Times New Roman" w:eastAsia="Batang"/>
          <w:color w:val="000000"/>
        </w:rPr>
        <w:t xml:space="preserve">            user_id INTEGER PRIMARY KEY,</w:t>
      </w:r>
    </w:p>
    <w:p w14:paraId="723E8B8C">
      <w:pPr>
        <w:pStyle w:val="5"/>
        <w:jc w:val="both"/>
        <w:rPr>
          <w:rFonts w:ascii="Times New Roman" w:hAnsi="Times New Roman" w:eastAsia="Batang"/>
          <w:color w:val="000000"/>
        </w:rPr>
      </w:pPr>
      <w:r>
        <w:rPr>
          <w:rFonts w:ascii="Times New Roman" w:hAnsi="Times New Roman" w:eastAsia="Batang"/>
          <w:color w:val="000000"/>
        </w:rPr>
        <w:t xml:space="preserve">            name TEXT NOT NULL</w:t>
      </w:r>
    </w:p>
    <w:p w14:paraId="6B8FAA82">
      <w:pPr>
        <w:pStyle w:val="5"/>
        <w:jc w:val="both"/>
        <w:rPr>
          <w:rFonts w:ascii="Times New Roman" w:hAnsi="Times New Roman" w:eastAsia="Batang"/>
          <w:color w:val="000000"/>
        </w:rPr>
      </w:pPr>
      <w:r>
        <w:rPr>
          <w:rFonts w:ascii="Times New Roman" w:hAnsi="Times New Roman" w:eastAsia="Batang"/>
          <w:color w:val="000000"/>
        </w:rPr>
        <w:t xml:space="preserve">        )</w:t>
      </w:r>
    </w:p>
    <w:p w14:paraId="5B92ABBE">
      <w:pPr>
        <w:pStyle w:val="5"/>
        <w:jc w:val="both"/>
        <w:rPr>
          <w:rFonts w:ascii="Times New Roman" w:hAnsi="Times New Roman" w:eastAsia="Batang"/>
          <w:color w:val="000000"/>
        </w:rPr>
      </w:pPr>
      <w:r>
        <w:rPr>
          <w:rFonts w:ascii="Times New Roman" w:hAnsi="Times New Roman" w:eastAsia="Batang"/>
          <w:color w:val="000000"/>
        </w:rPr>
        <w:t xml:space="preserve">        """</w:t>
      </w:r>
    </w:p>
    <w:p w14:paraId="511A38EF">
      <w:pPr>
        <w:pStyle w:val="5"/>
        <w:jc w:val="both"/>
        <w:rPr>
          <w:rFonts w:ascii="Times New Roman" w:hAnsi="Times New Roman" w:eastAsia="Batang"/>
          <w:color w:val="000000"/>
        </w:rPr>
      </w:pPr>
      <w:r>
        <w:rPr>
          <w:rFonts w:ascii="Times New Roman" w:hAnsi="Times New Roman" w:eastAsia="Batang"/>
          <w:color w:val="000000"/>
        </w:rPr>
        <w:t xml:space="preserve">        self.conn.execute(query)</w:t>
      </w:r>
    </w:p>
    <w:p w14:paraId="32F16DEA">
      <w:pPr>
        <w:pStyle w:val="5"/>
        <w:jc w:val="both"/>
        <w:rPr>
          <w:rFonts w:ascii="Times New Roman" w:hAnsi="Times New Roman" w:eastAsia="Batang"/>
          <w:color w:val="000000"/>
        </w:rPr>
      </w:pPr>
      <w:r>
        <w:rPr>
          <w:rFonts w:ascii="Times New Roman" w:hAnsi="Times New Roman" w:eastAsia="Batang"/>
          <w:color w:val="000000"/>
        </w:rPr>
        <w:t xml:space="preserve">        self.conn.commit()</w:t>
      </w:r>
    </w:p>
    <w:p w14:paraId="3DD80623">
      <w:pPr>
        <w:pStyle w:val="5"/>
        <w:jc w:val="both"/>
        <w:rPr>
          <w:rFonts w:ascii="Times New Roman" w:hAnsi="Times New Roman" w:eastAsia="Batang"/>
          <w:color w:val="000000"/>
        </w:rPr>
      </w:pPr>
      <w:r>
        <w:rPr>
          <w:rFonts w:ascii="Times New Roman" w:hAnsi="Times New Roman" w:eastAsia="Batang"/>
          <w:color w:val="000000"/>
        </w:rPr>
        <w:t xml:space="preserve"> </w:t>
      </w:r>
    </w:p>
    <w:p w14:paraId="08794913">
      <w:pPr>
        <w:pStyle w:val="5"/>
        <w:jc w:val="both"/>
        <w:rPr>
          <w:rFonts w:ascii="Times New Roman" w:hAnsi="Times New Roman" w:eastAsia="Batang"/>
          <w:color w:val="000000"/>
        </w:rPr>
      </w:pPr>
      <w:r>
        <w:rPr>
          <w:rFonts w:ascii="Times New Roman" w:hAnsi="Times New Roman" w:eastAsia="Batang"/>
          <w:color w:val="000000"/>
        </w:rPr>
        <w:t xml:space="preserve">    def add(self, user: User):</w:t>
      </w:r>
    </w:p>
    <w:p w14:paraId="268CCE5D">
      <w:pPr>
        <w:pStyle w:val="5"/>
        <w:jc w:val="both"/>
        <w:rPr>
          <w:rFonts w:ascii="Times New Roman" w:hAnsi="Times New Roman" w:eastAsia="Batang"/>
          <w:color w:val="000000"/>
        </w:rPr>
      </w:pPr>
      <w:r>
        <w:rPr>
          <w:rFonts w:ascii="Times New Roman" w:hAnsi="Times New Roman" w:eastAsia="Batang"/>
          <w:color w:val="000000"/>
        </w:rPr>
        <w:t xml:space="preserve">        self.conn.execute('INSERT INTO users (user_id, name) VALUES (?, ?)', (user.user_id, user.name))</w:t>
      </w:r>
    </w:p>
    <w:p w14:paraId="106E556E">
      <w:pPr>
        <w:pStyle w:val="5"/>
        <w:jc w:val="both"/>
        <w:rPr>
          <w:rFonts w:ascii="Times New Roman" w:hAnsi="Times New Roman" w:eastAsia="Batang"/>
          <w:color w:val="000000"/>
        </w:rPr>
      </w:pPr>
      <w:r>
        <w:rPr>
          <w:rFonts w:ascii="Times New Roman" w:hAnsi="Times New Roman" w:eastAsia="Batang"/>
          <w:color w:val="000000"/>
        </w:rPr>
        <w:t xml:space="preserve">        self.conn.commit()</w:t>
      </w:r>
    </w:p>
    <w:p w14:paraId="34088F0D">
      <w:pPr>
        <w:pStyle w:val="5"/>
        <w:jc w:val="both"/>
        <w:rPr>
          <w:rFonts w:ascii="Times New Roman" w:hAnsi="Times New Roman" w:eastAsia="Batang"/>
          <w:color w:val="000000"/>
        </w:rPr>
      </w:pPr>
      <w:r>
        <w:rPr>
          <w:rFonts w:ascii="Times New Roman" w:hAnsi="Times New Roman" w:eastAsia="Batang"/>
          <w:color w:val="000000"/>
        </w:rPr>
        <w:t xml:space="preserve"> </w:t>
      </w:r>
    </w:p>
    <w:p w14:paraId="09B0DAA0">
      <w:pPr>
        <w:pStyle w:val="5"/>
        <w:jc w:val="both"/>
        <w:rPr>
          <w:rFonts w:ascii="Times New Roman" w:hAnsi="Times New Roman" w:eastAsia="Batang"/>
          <w:color w:val="000000"/>
        </w:rPr>
      </w:pPr>
      <w:r>
        <w:rPr>
          <w:rFonts w:ascii="Times New Roman" w:hAnsi="Times New Roman" w:eastAsia="Batang"/>
          <w:color w:val="000000"/>
        </w:rPr>
        <w:t xml:space="preserve">    def get_by_id(self, user_id: int):</w:t>
      </w:r>
    </w:p>
    <w:p w14:paraId="4E23C339">
      <w:pPr>
        <w:pStyle w:val="5"/>
        <w:jc w:val="both"/>
        <w:rPr>
          <w:rFonts w:ascii="Times New Roman" w:hAnsi="Times New Roman" w:eastAsia="Batang"/>
          <w:color w:val="000000"/>
        </w:rPr>
      </w:pPr>
      <w:r>
        <w:rPr>
          <w:rFonts w:ascii="Times New Roman" w:hAnsi="Times New Roman" w:eastAsia="Batang"/>
          <w:color w:val="000000"/>
        </w:rPr>
        <w:t xml:space="preserve">        cursor = self.conn.execute('SELECT user_id, name FROM users WHERE user_id = ?', (user_id,))</w:t>
      </w:r>
    </w:p>
    <w:p w14:paraId="1BD67628">
      <w:pPr>
        <w:pStyle w:val="5"/>
        <w:jc w:val="both"/>
        <w:rPr>
          <w:rFonts w:ascii="Times New Roman" w:hAnsi="Times New Roman" w:eastAsia="Batang"/>
          <w:color w:val="000000"/>
        </w:rPr>
      </w:pPr>
      <w:r>
        <w:rPr>
          <w:rFonts w:ascii="Times New Roman" w:hAnsi="Times New Roman" w:eastAsia="Batang"/>
          <w:color w:val="000000"/>
        </w:rPr>
        <w:t xml:space="preserve">        row = cursor.fetchone()</w:t>
      </w:r>
    </w:p>
    <w:p w14:paraId="40301C15">
      <w:pPr>
        <w:pStyle w:val="5"/>
        <w:jc w:val="both"/>
        <w:rPr>
          <w:rFonts w:ascii="Times New Roman" w:hAnsi="Times New Roman" w:eastAsia="Batang"/>
          <w:color w:val="000000"/>
        </w:rPr>
      </w:pPr>
      <w:r>
        <w:rPr>
          <w:rFonts w:ascii="Times New Roman" w:hAnsi="Times New Roman" w:eastAsia="Batang"/>
          <w:color w:val="000000"/>
        </w:rPr>
        <w:t xml:space="preserve">        return User(*row) if row else None</w:t>
      </w:r>
    </w:p>
    <w:p w14:paraId="02906040">
      <w:pPr>
        <w:pStyle w:val="5"/>
        <w:jc w:val="both"/>
        <w:rPr>
          <w:rFonts w:ascii="Times New Roman" w:hAnsi="Times New Roman" w:eastAsia="Batang"/>
          <w:color w:val="000000"/>
        </w:rPr>
      </w:pPr>
      <w:r>
        <w:rPr>
          <w:rFonts w:ascii="Times New Roman" w:hAnsi="Times New Roman" w:eastAsia="Batang"/>
          <w:color w:val="000000"/>
        </w:rPr>
        <w:t xml:space="preserve"> </w:t>
      </w:r>
    </w:p>
    <w:p w14:paraId="6F843E7B">
      <w:pPr>
        <w:pStyle w:val="5"/>
        <w:jc w:val="both"/>
        <w:rPr>
          <w:rFonts w:ascii="Times New Roman" w:hAnsi="Times New Roman" w:eastAsia="Batang"/>
          <w:color w:val="000000"/>
        </w:rPr>
      </w:pPr>
      <w:r>
        <w:rPr>
          <w:rFonts w:ascii="Times New Roman" w:hAnsi="Times New Roman" w:eastAsia="Batang"/>
          <w:color w:val="000000"/>
        </w:rPr>
        <w:t xml:space="preserve">    def get_all(self):</w:t>
      </w:r>
    </w:p>
    <w:p w14:paraId="374F9108">
      <w:pPr>
        <w:pStyle w:val="5"/>
        <w:jc w:val="both"/>
        <w:rPr>
          <w:rFonts w:ascii="Times New Roman" w:hAnsi="Times New Roman" w:eastAsia="Batang"/>
          <w:color w:val="000000"/>
        </w:rPr>
      </w:pPr>
      <w:r>
        <w:rPr>
          <w:rFonts w:ascii="Times New Roman" w:hAnsi="Times New Roman" w:eastAsia="Batang"/>
          <w:color w:val="000000"/>
        </w:rPr>
        <w:t xml:space="preserve">        cursor = self.conn.execute('SELECT user_id, name FROM users')</w:t>
      </w:r>
    </w:p>
    <w:p w14:paraId="05588926">
      <w:pPr>
        <w:pStyle w:val="5"/>
        <w:jc w:val="both"/>
        <w:rPr>
          <w:rFonts w:ascii="Times New Roman" w:hAnsi="Times New Roman" w:eastAsia="Batang"/>
          <w:color w:val="000000"/>
        </w:rPr>
      </w:pPr>
      <w:r>
        <w:rPr>
          <w:rFonts w:ascii="Times New Roman" w:hAnsi="Times New Roman" w:eastAsia="Batang"/>
          <w:color w:val="000000"/>
        </w:rPr>
        <w:t xml:space="preserve">        return [User(*row) for row in cursor.fetchall()]</w:t>
      </w:r>
    </w:p>
    <w:p w14:paraId="4A25C44E">
      <w:pPr>
        <w:pStyle w:val="5"/>
        <w:jc w:val="both"/>
        <w:rPr>
          <w:rFonts w:ascii="Times New Roman" w:hAnsi="Times New Roman" w:eastAsia="Batang"/>
          <w:color w:val="000000"/>
        </w:rPr>
      </w:pPr>
      <w:r>
        <w:rPr>
          <w:rFonts w:ascii="Times New Roman" w:hAnsi="Times New Roman" w:eastAsia="Batang"/>
          <w:color w:val="000000"/>
        </w:rPr>
        <w:t xml:space="preserve"> </w:t>
      </w:r>
    </w:p>
    <w:p w14:paraId="1EAA2786">
      <w:pPr>
        <w:pStyle w:val="5"/>
        <w:jc w:val="both"/>
        <w:rPr>
          <w:rFonts w:ascii="Times New Roman" w:hAnsi="Times New Roman" w:eastAsia="Batang"/>
          <w:color w:val="000000"/>
        </w:rPr>
      </w:pPr>
      <w:r>
        <w:rPr>
          <w:rFonts w:ascii="Times New Roman" w:hAnsi="Times New Roman" w:eastAsia="Batang"/>
          <w:color w:val="000000"/>
        </w:rPr>
        <w:t xml:space="preserve">    def update(self, user: User):</w:t>
      </w:r>
    </w:p>
    <w:p w14:paraId="3FEA5CFC">
      <w:pPr>
        <w:pStyle w:val="5"/>
        <w:jc w:val="both"/>
        <w:rPr>
          <w:rFonts w:ascii="Times New Roman" w:hAnsi="Times New Roman" w:eastAsia="Batang"/>
          <w:color w:val="000000"/>
        </w:rPr>
      </w:pPr>
      <w:r>
        <w:rPr>
          <w:rFonts w:ascii="Times New Roman" w:hAnsi="Times New Roman" w:eastAsia="Batang"/>
          <w:color w:val="000000"/>
        </w:rPr>
        <w:t xml:space="preserve">        self.conn.execute('UPDATE users SET name = ? WHERE user_id = ?', (user.name, user.user_id))</w:t>
      </w:r>
    </w:p>
    <w:p w14:paraId="119E17F1">
      <w:pPr>
        <w:pStyle w:val="5"/>
        <w:jc w:val="both"/>
        <w:rPr>
          <w:rFonts w:ascii="Times New Roman" w:hAnsi="Times New Roman" w:eastAsia="Batang"/>
          <w:color w:val="000000"/>
        </w:rPr>
      </w:pPr>
      <w:r>
        <w:rPr>
          <w:rFonts w:ascii="Times New Roman" w:hAnsi="Times New Roman" w:eastAsia="Batang"/>
          <w:color w:val="000000"/>
        </w:rPr>
        <w:t xml:space="preserve">        self.conn.commit()</w:t>
      </w:r>
    </w:p>
    <w:p w14:paraId="3F90BA94">
      <w:pPr>
        <w:pStyle w:val="5"/>
        <w:jc w:val="both"/>
        <w:rPr>
          <w:rFonts w:ascii="Times New Roman" w:hAnsi="Times New Roman" w:eastAsia="Batang"/>
          <w:color w:val="000000"/>
        </w:rPr>
      </w:pPr>
      <w:r>
        <w:rPr>
          <w:rFonts w:ascii="Times New Roman" w:hAnsi="Times New Roman" w:eastAsia="Batang"/>
          <w:color w:val="000000"/>
        </w:rPr>
        <w:t xml:space="preserve"> </w:t>
      </w:r>
    </w:p>
    <w:p w14:paraId="490166E9">
      <w:pPr>
        <w:pStyle w:val="5"/>
        <w:jc w:val="both"/>
        <w:rPr>
          <w:rFonts w:ascii="Times New Roman" w:hAnsi="Times New Roman" w:eastAsia="Batang"/>
          <w:color w:val="000000"/>
        </w:rPr>
      </w:pPr>
      <w:r>
        <w:rPr>
          <w:rFonts w:ascii="Times New Roman" w:hAnsi="Times New Roman" w:eastAsia="Batang"/>
          <w:color w:val="000000"/>
        </w:rPr>
        <w:t xml:space="preserve">    def delete(self, user_id: int):</w:t>
      </w:r>
    </w:p>
    <w:p w14:paraId="55D34962">
      <w:pPr>
        <w:pStyle w:val="5"/>
        <w:jc w:val="both"/>
        <w:rPr>
          <w:rFonts w:ascii="Times New Roman" w:hAnsi="Times New Roman" w:eastAsia="Batang"/>
          <w:color w:val="000000"/>
        </w:rPr>
      </w:pPr>
      <w:r>
        <w:rPr>
          <w:rFonts w:ascii="Times New Roman" w:hAnsi="Times New Roman" w:eastAsia="Batang"/>
          <w:color w:val="000000"/>
        </w:rPr>
        <w:t xml:space="preserve">        self.conn.execute('DELETE FROM users WHERE user_id = ?', (user_id,))</w:t>
      </w:r>
    </w:p>
    <w:p w14:paraId="6A1202FB">
      <w:pPr>
        <w:pStyle w:val="5"/>
        <w:jc w:val="both"/>
        <w:rPr>
          <w:rFonts w:ascii="Times New Roman" w:hAnsi="Times New Roman" w:eastAsia="Batang"/>
          <w:color w:val="000000"/>
        </w:rPr>
      </w:pPr>
      <w:r>
        <w:rPr>
          <w:rFonts w:ascii="Times New Roman" w:hAnsi="Times New Roman" w:eastAsia="Batang"/>
          <w:color w:val="000000"/>
        </w:rPr>
        <w:t xml:space="preserve">        self.conn.commit()</w:t>
      </w:r>
    </w:p>
    <w:p w14:paraId="489F8981">
      <w:pPr>
        <w:pStyle w:val="5"/>
        <w:jc w:val="both"/>
        <w:rPr>
          <w:rFonts w:ascii="Times New Roman" w:hAnsi="Times New Roman" w:eastAsia="Batang"/>
          <w:color w:val="000000"/>
        </w:rPr>
      </w:pPr>
      <w:r>
        <w:rPr>
          <w:rFonts w:ascii="Times New Roman" w:hAnsi="Times New Roman" w:eastAsia="Batang"/>
          <w:color w:val="000000"/>
        </w:rPr>
        <w:t xml:space="preserve"> </w:t>
      </w:r>
    </w:p>
    <w:p w14:paraId="054D6BC8">
      <w:pPr>
        <w:pStyle w:val="5"/>
        <w:jc w:val="both"/>
        <w:rPr>
          <w:rFonts w:ascii="Times New Roman" w:hAnsi="Times New Roman" w:eastAsia="Batang"/>
          <w:color w:val="000000"/>
        </w:rPr>
      </w:pPr>
      <w:r>
        <w:rPr>
          <w:rFonts w:ascii="Times New Roman" w:hAnsi="Times New Roman" w:eastAsia="Batang"/>
          <w:color w:val="000000"/>
        </w:rPr>
        <w:t xml:space="preserve"> </w:t>
      </w:r>
    </w:p>
    <w:p w14:paraId="3D51017F">
      <w:pPr>
        <w:pStyle w:val="5"/>
        <w:jc w:val="both"/>
      </w:pPr>
      <w:r>
        <w:t xml:space="preserve"> </w:t>
      </w:r>
    </w:p>
    <w:p w14:paraId="458812AF">
      <w:pPr>
        <w:pStyle w:val="5"/>
        <w:jc w:val="both"/>
      </w:pPr>
      <w:r>
        <w:t xml:space="preserve"> </w:t>
      </w:r>
    </w:p>
    <w:p w14:paraId="53DC35E3">
      <w:pPr>
        <w:pStyle w:val="5"/>
        <w:jc w:val="both"/>
      </w:pPr>
      <w:r>
        <w:t xml:space="preserve"> </w:t>
      </w:r>
    </w:p>
    <w:p w14:paraId="41439F82">
      <w:pPr>
        <w:pStyle w:val="5"/>
        <w:jc w:val="both"/>
        <w:rPr>
          <w:rFonts w:ascii="Times New Roman" w:hAnsi="Times New Roman" w:eastAsia="Batang"/>
          <w:color w:val="000000"/>
        </w:rPr>
      </w:pPr>
      <w:r>
        <w:rPr>
          <w:rFonts w:ascii="Times New Roman" w:hAnsi="Times New Roman" w:eastAsia="Batang"/>
          <w:color w:val="000000"/>
        </w:rPr>
        <w:t xml:space="preserve"> </w:t>
      </w:r>
    </w:p>
    <w:p w14:paraId="5134DED7">
      <w:pPr>
        <w:pStyle w:val="5"/>
        <w:jc w:val="both"/>
        <w:rPr>
          <w:rFonts w:ascii="Times New Roman" w:hAnsi="Times New Roman" w:eastAsia="Batang"/>
          <w:color w:val="000000"/>
        </w:rPr>
      </w:pPr>
      <w:r>
        <w:rPr>
          <w:rFonts w:ascii="Times New Roman" w:hAnsi="Times New Roman" w:eastAsia="Batang"/>
          <w:color w:val="000000"/>
        </w:rPr>
        <w:t xml:space="preserve"> </w:t>
      </w:r>
    </w:p>
    <w:p w14:paraId="2C051EE4">
      <w:pPr>
        <w:pStyle w:val="5"/>
        <w:jc w:val="both"/>
      </w:pPr>
      <w:r>
        <w:drawing>
          <wp:inline distT="0" distB="0" distL="0" distR="0">
            <wp:extent cx="6116955" cy="3200400"/>
            <wp:effectExtent l="0" t="0" r="0" b="0"/>
            <wp:docPr id="3" name="Рисунок 3" descr="C:\Users\Asliddin\AppData\Local\Temp\ksohtml7644\wps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descr="C:\Users\Asliddin\AppData\Local\Temp\ksohtml7644\wps6.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6116955" cy="3200400"/>
                    </a:xfrm>
                    <a:prstGeom prst="rect">
                      <a:avLst/>
                    </a:prstGeom>
                    <a:noFill/>
                    <a:ln>
                      <a:noFill/>
                    </a:ln>
                  </pic:spPr>
                </pic:pic>
              </a:graphicData>
            </a:graphic>
          </wp:inline>
        </w:drawing>
      </w:r>
      <w:r>
        <w:t xml:space="preserve"> </w:t>
      </w:r>
    </w:p>
    <w:p w14:paraId="55F4C148">
      <w:pPr>
        <w:pStyle w:val="5"/>
        <w:jc w:val="both"/>
      </w:pPr>
      <w:r>
        <w:drawing>
          <wp:inline distT="0" distB="0" distL="0" distR="0">
            <wp:extent cx="6116955" cy="3276600"/>
            <wp:effectExtent l="0" t="0" r="0" b="0"/>
            <wp:docPr id="2" name="Рисунок 2" descr="C:\Users\Asliddin\AppData\Local\Temp\ksohtml7644\wps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C:\Users\Asliddin\AppData\Local\Temp\ksohtml7644\wps7.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6116955" cy="3276600"/>
                    </a:xfrm>
                    <a:prstGeom prst="rect">
                      <a:avLst/>
                    </a:prstGeom>
                    <a:noFill/>
                    <a:ln>
                      <a:noFill/>
                    </a:ln>
                  </pic:spPr>
                </pic:pic>
              </a:graphicData>
            </a:graphic>
          </wp:inline>
        </w:drawing>
      </w:r>
      <w:r>
        <w:t xml:space="preserve"> </w:t>
      </w:r>
    </w:p>
    <w:p w14:paraId="64CFCD97">
      <w:pPr>
        <w:pStyle w:val="5"/>
        <w:jc w:val="both"/>
        <w:rPr>
          <w:rFonts w:ascii="Times New Roman" w:hAnsi="Times New Roman" w:eastAsia="Batang"/>
          <w:b/>
          <w:bCs/>
          <w:color w:val="000000"/>
        </w:rPr>
      </w:pPr>
      <w:r>
        <w:rPr>
          <w:rFonts w:ascii="Times New Roman" w:hAnsi="Times New Roman" w:eastAsia="Batang"/>
          <w:b/>
          <w:bCs/>
          <w:color w:val="000000"/>
        </w:rPr>
        <w:t>Kod natijasi</w:t>
      </w:r>
    </w:p>
    <w:p w14:paraId="01D7D9D5">
      <w:pPr>
        <w:pStyle w:val="5"/>
        <w:jc w:val="both"/>
        <w:rPr>
          <w:rFonts w:ascii="Times New Roman" w:hAnsi="Times New Roman" w:eastAsia="Batang"/>
          <w:color w:val="000000"/>
        </w:rPr>
      </w:pPr>
      <w:r>
        <w:rPr>
          <w:rFonts w:ascii="Times New Roman" w:hAnsi="Times New Roman" w:eastAsia="Batang"/>
          <w:color w:val="000000"/>
        </w:rPr>
        <w:t xml:space="preserve"> </w:t>
      </w:r>
    </w:p>
    <w:p w14:paraId="1C35AC4C">
      <w:pPr>
        <w:pStyle w:val="5"/>
        <w:jc w:val="both"/>
        <w:rPr>
          <w:rFonts w:ascii="Times New Roman" w:hAnsi="Times New Roman"/>
        </w:rPr>
      </w:pPr>
      <w:r>
        <w:drawing>
          <wp:inline distT="0" distB="0" distL="0" distR="0">
            <wp:extent cx="6116955" cy="2667000"/>
            <wp:effectExtent l="0" t="0" r="0" b="0"/>
            <wp:docPr id="1" name="Рисунок 1" descr="C:\Users\Asliddin\AppData\Local\Temp\ksohtml7644\wps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C:\Users\Asliddin\AppData\Local\Temp\ksohtml7644\wps8.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6116955" cy="2667000"/>
                    </a:xfrm>
                    <a:prstGeom prst="rect">
                      <a:avLst/>
                    </a:prstGeom>
                    <a:noFill/>
                    <a:ln>
                      <a:noFill/>
                    </a:ln>
                  </pic:spPr>
                </pic:pic>
              </a:graphicData>
            </a:graphic>
          </wp:inline>
        </w:drawing>
      </w:r>
      <w:r>
        <w:rPr>
          <w:rFonts w:ascii="Times New Roman" w:hAnsi="Times New Roman"/>
        </w:rPr>
        <w:t xml:space="preserve"> </w:t>
      </w:r>
    </w:p>
    <w:p w14:paraId="76F66FC1">
      <w:pPr>
        <w:pStyle w:val="5"/>
        <w:rPr>
          <w:rFonts w:ascii="Times New Roman" w:hAnsi="Times New Roman"/>
        </w:rPr>
      </w:pPr>
      <w:r>
        <w:rPr>
          <w:rFonts w:ascii="Times New Roman" w:hAnsi="Times New Roman"/>
        </w:rPr>
        <w:t xml:space="preserve"> </w:t>
      </w:r>
    </w:p>
    <w:p w14:paraId="4CFCDF19">
      <w:pPr>
        <w:pStyle w:val="6"/>
        <w:rPr>
          <w:rFonts w:ascii="Times New Roman" w:hAnsi="Times New Roman"/>
          <w:b/>
          <w:bCs/>
          <w:sz w:val="27"/>
          <w:szCs w:val="27"/>
        </w:rPr>
      </w:pPr>
      <w:r>
        <w:rPr>
          <w:rFonts w:ascii="Times New Roman" w:hAnsi="Times New Roman"/>
          <w:b/>
          <w:bCs/>
          <w:sz w:val="27"/>
          <w:szCs w:val="27"/>
        </w:rPr>
        <w:t>Xulosa:</w:t>
      </w:r>
    </w:p>
    <w:p w14:paraId="3B357CDF">
      <w:pPr>
        <w:pStyle w:val="10"/>
      </w:pPr>
      <w:r>
        <w:t>Repository Pattern yordamida:</w:t>
      </w:r>
    </w:p>
    <w:p w14:paraId="3E1DB1AB">
      <w:pPr>
        <w:pStyle w:val="10"/>
      </w:pPr>
      <w:r>
        <w:t>Ma'lumotlar bazasi bilan ishlovchi alohida repository sinflari yaratiladi.</w:t>
      </w:r>
    </w:p>
    <w:p w14:paraId="62EED7C0">
      <w:pPr>
        <w:pStyle w:val="10"/>
      </w:pPr>
      <w:r>
        <w:t>Ma'lumotlar bazasiga to‘g‘ridan-to‘g‘ri murojaat qilishdan qochiladi va ma'lumotlar qatlamini ilovaning biznes logikasidan ajratiladi.</w:t>
      </w:r>
    </w:p>
    <w:p w14:paraId="1DD11CCB">
      <w:pPr>
        <w:pStyle w:val="10"/>
      </w:pPr>
      <w:r>
        <w:t>Kodni tozalash va oson test qilish imkoniyati yaratiladi.</w:t>
      </w:r>
    </w:p>
    <w:p w14:paraId="35AA5D87">
      <w:pPr>
        <w:pStyle w:val="5"/>
        <w:rPr>
          <w:rFonts w:ascii="Times New Roman" w:hAnsi="Times New Roman"/>
        </w:rPr>
      </w:pPr>
      <w:r>
        <w:rPr>
          <w:rFonts w:ascii="Times New Roman" w:hAnsi="Times New Roman"/>
        </w:rPr>
        <w:t xml:space="preserve"> </w:t>
      </w:r>
    </w:p>
    <w:p w14:paraId="22E49AC6">
      <w:pPr>
        <w:pStyle w:val="5"/>
        <w:jc w:val="both"/>
        <w:rPr>
          <w:rFonts w:ascii="Times New Roman" w:hAnsi="Times New Roman" w:eastAsia="Batang"/>
          <w:color w:val="000000"/>
        </w:rPr>
      </w:pPr>
      <w:r>
        <w:rPr>
          <w:rFonts w:ascii="Times New Roman" w:hAnsi="Times New Roman" w:eastAsia="Batang"/>
          <w:color w:val="000000"/>
        </w:rPr>
        <w:t xml:space="preserve"> </w:t>
      </w:r>
    </w:p>
    <w:p w14:paraId="6178DB8B"/>
    <w:sectPr>
      <w:pgSz w:w="12240" w:h="15840"/>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Batang">
    <w:altName w:val="Malgun Gothic"/>
    <w:panose1 w:val="02030600000101010101"/>
    <w:charset w:val="81"/>
    <w:family w:val="auto"/>
    <w:pitch w:val="default"/>
    <w:sig w:usb0="00000000" w:usb1="00000000" w:usb2="00000010" w:usb3="00000000" w:csb0="0008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7A5DAB"/>
    <w:multiLevelType w:val="multilevel"/>
    <w:tmpl w:val="017A5DA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6297024E"/>
    <w:multiLevelType w:val="multilevel"/>
    <w:tmpl w:val="6297024E"/>
    <w:lvl w:ilvl="0" w:tentative="0">
      <w:start w:val="1"/>
      <w:numFmt w:val="bullet"/>
      <w:lvlText w:val=""/>
      <w:lvlJc w:val="left"/>
      <w:pPr>
        <w:tabs>
          <w:tab w:val="left" w:pos="0"/>
          <w:tab w:val="left" w:pos="540"/>
          <w:tab w:val="left" w:pos="720"/>
        </w:tabs>
        <w:ind w:left="720" w:hanging="360"/>
      </w:pPr>
      <w:rPr>
        <w:rFonts w:hint="default" w:ascii="Symbol" w:hAnsi="Symbol"/>
      </w:rPr>
    </w:lvl>
    <w:lvl w:ilvl="1" w:tentative="0">
      <w:start w:val="1"/>
      <w:numFmt w:val="bullet"/>
      <w:lvlText w:val="o"/>
      <w:lvlJc w:val="left"/>
      <w:pPr>
        <w:tabs>
          <w:tab w:val="left" w:pos="0"/>
          <w:tab w:val="left" w:pos="1080"/>
          <w:tab w:val="left" w:pos="1440"/>
        </w:tabs>
        <w:ind w:left="1440" w:hanging="360"/>
      </w:pPr>
      <w:rPr>
        <w:rFonts w:hint="default" w:ascii="Courier New" w:hAnsi="Courier New" w:cs="Courier New"/>
      </w:rPr>
    </w:lvl>
    <w:lvl w:ilvl="2" w:tentative="0">
      <w:start w:val="1"/>
      <w:numFmt w:val="bullet"/>
      <w:lvlText w:val=""/>
      <w:lvlJc w:val="left"/>
      <w:pPr>
        <w:tabs>
          <w:tab w:val="left" w:pos="0"/>
          <w:tab w:val="left" w:pos="1620"/>
          <w:tab w:val="left" w:pos="2160"/>
        </w:tabs>
        <w:ind w:left="2160" w:hanging="360"/>
      </w:pPr>
      <w:rPr>
        <w:rFonts w:hint="default" w:ascii="Wingdings" w:hAnsi="Wingdings"/>
      </w:rPr>
    </w:lvl>
    <w:lvl w:ilvl="3" w:tentative="0">
      <w:start w:val="1"/>
      <w:numFmt w:val="bullet"/>
      <w:lvlText w:val=""/>
      <w:lvlJc w:val="left"/>
      <w:pPr>
        <w:tabs>
          <w:tab w:val="left" w:pos="0"/>
          <w:tab w:val="left" w:pos="2160"/>
          <w:tab w:val="left" w:pos="2880"/>
        </w:tabs>
        <w:ind w:left="2880" w:hanging="360"/>
      </w:pPr>
      <w:rPr>
        <w:rFonts w:hint="default" w:ascii="Wingdings" w:hAnsi="Wingdings"/>
      </w:rPr>
    </w:lvl>
    <w:lvl w:ilvl="4" w:tentative="0">
      <w:start w:val="1"/>
      <w:numFmt w:val="bullet"/>
      <w:lvlText w:val=""/>
      <w:lvlJc w:val="left"/>
      <w:pPr>
        <w:tabs>
          <w:tab w:val="left" w:pos="0"/>
          <w:tab w:val="left" w:pos="2700"/>
          <w:tab w:val="left" w:pos="3600"/>
        </w:tabs>
        <w:ind w:left="3600" w:hanging="360"/>
      </w:pPr>
      <w:rPr>
        <w:rFonts w:hint="default" w:ascii="Wingdings" w:hAnsi="Wingdings"/>
      </w:rPr>
    </w:lvl>
    <w:lvl w:ilvl="5" w:tentative="0">
      <w:start w:val="1"/>
      <w:numFmt w:val="bullet"/>
      <w:lvlText w:val=""/>
      <w:lvlJc w:val="left"/>
      <w:pPr>
        <w:tabs>
          <w:tab w:val="left" w:pos="0"/>
          <w:tab w:val="left" w:pos="3240"/>
          <w:tab w:val="left" w:pos="4320"/>
        </w:tabs>
        <w:ind w:left="4320" w:hanging="360"/>
      </w:pPr>
      <w:rPr>
        <w:rFonts w:hint="default" w:ascii="Wingdings" w:hAnsi="Wingdings"/>
      </w:rPr>
    </w:lvl>
    <w:lvl w:ilvl="6" w:tentative="0">
      <w:start w:val="1"/>
      <w:numFmt w:val="bullet"/>
      <w:lvlText w:val=""/>
      <w:lvlJc w:val="left"/>
      <w:pPr>
        <w:tabs>
          <w:tab w:val="left" w:pos="0"/>
          <w:tab w:val="left" w:pos="3780"/>
          <w:tab w:val="left" w:pos="5040"/>
        </w:tabs>
        <w:ind w:left="5040" w:hanging="360"/>
      </w:pPr>
      <w:rPr>
        <w:rFonts w:hint="default" w:ascii="Wingdings" w:hAnsi="Wingdings"/>
      </w:rPr>
    </w:lvl>
    <w:lvl w:ilvl="7" w:tentative="0">
      <w:start w:val="1"/>
      <w:numFmt w:val="bullet"/>
      <w:lvlText w:val=""/>
      <w:lvlJc w:val="left"/>
      <w:pPr>
        <w:tabs>
          <w:tab w:val="left" w:pos="0"/>
          <w:tab w:val="left" w:pos="4320"/>
          <w:tab w:val="left" w:pos="5760"/>
        </w:tabs>
        <w:ind w:left="5760" w:hanging="360"/>
      </w:pPr>
      <w:rPr>
        <w:rFonts w:hint="default" w:ascii="Wingdings" w:hAnsi="Wingdings"/>
      </w:rPr>
    </w:lvl>
    <w:lvl w:ilvl="8" w:tentative="0">
      <w:start w:val="1"/>
      <w:numFmt w:val="bullet"/>
      <w:lvlText w:val=""/>
      <w:lvlJc w:val="left"/>
      <w:pPr>
        <w:tabs>
          <w:tab w:val="left" w:pos="0"/>
          <w:tab w:val="left" w:pos="4860"/>
          <w:tab w:val="left" w:pos="6480"/>
        </w:tabs>
        <w:ind w:left="6480" w:hanging="36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9433A"/>
    <w:rsid w:val="006779DB"/>
    <w:rsid w:val="0069433A"/>
    <w:rsid w:val="00D85F9D"/>
    <w:rsid w:val="055A11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en-US" w:eastAsia="en-US" w:bidi="ar-SA"/>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Hyperlink"/>
    <w:basedOn w:val="2"/>
    <w:semiHidden/>
    <w:unhideWhenUsed/>
    <w:uiPriority w:val="99"/>
    <w:rPr>
      <w:color w:val="0000FF"/>
      <w:u w:val="single"/>
    </w:rPr>
  </w:style>
  <w:style w:type="paragraph" w:customStyle="1" w:styleId="5">
    <w:name w:val="Normal1"/>
    <w:uiPriority w:val="0"/>
    <w:pPr>
      <w:spacing w:before="100" w:beforeAutospacing="1" w:after="100" w:afterAutospacing="1" w:line="273" w:lineRule="auto"/>
    </w:pPr>
    <w:rPr>
      <w:rFonts w:ascii="Calibri" w:hAnsi="Calibri" w:eastAsia="Times New Roman" w:cs="Times New Roman"/>
      <w:sz w:val="24"/>
      <w:szCs w:val="24"/>
      <w:lang w:val="en-US" w:eastAsia="en-US" w:bidi="ar-SA"/>
    </w:rPr>
  </w:style>
  <w:style w:type="paragraph" w:customStyle="1" w:styleId="6">
    <w:name w:val="Heading 31"/>
    <w:basedOn w:val="1"/>
    <w:next w:val="5"/>
    <w:semiHidden/>
    <w:uiPriority w:val="0"/>
    <w:pPr>
      <w:keepNext/>
      <w:keepLines/>
      <w:widowControl w:val="0"/>
      <w:spacing w:before="100" w:beforeAutospacing="1" w:after="100" w:afterAutospacing="1" w:line="256" w:lineRule="auto"/>
      <w:outlineLvl w:val="2"/>
    </w:pPr>
    <w:rPr>
      <w:rFonts w:ascii="Calibri Light" w:hAnsi="Calibri Light"/>
      <w:color w:val="0D0D0D"/>
      <w:sz w:val="24"/>
      <w:szCs w:val="24"/>
    </w:rPr>
  </w:style>
  <w:style w:type="paragraph" w:customStyle="1" w:styleId="7">
    <w:name w:val="Heading 41"/>
    <w:basedOn w:val="1"/>
    <w:next w:val="5"/>
    <w:semiHidden/>
    <w:uiPriority w:val="0"/>
    <w:pPr>
      <w:keepNext/>
      <w:keepLines/>
      <w:widowControl w:val="0"/>
      <w:spacing w:before="100" w:beforeAutospacing="1" w:after="100" w:afterAutospacing="1" w:line="256" w:lineRule="auto"/>
      <w:outlineLvl w:val="3"/>
    </w:pPr>
    <w:rPr>
      <w:rFonts w:ascii="Calibri Light" w:hAnsi="Calibri Light"/>
      <w:i/>
      <w:iCs/>
      <w:color w:val="404040"/>
      <w:sz w:val="24"/>
      <w:szCs w:val="24"/>
    </w:rPr>
  </w:style>
  <w:style w:type="paragraph" w:customStyle="1" w:styleId="8">
    <w:name w:val="Heading 51"/>
    <w:basedOn w:val="1"/>
    <w:next w:val="5"/>
    <w:uiPriority w:val="0"/>
    <w:pPr>
      <w:spacing w:before="100" w:beforeAutospacing="1" w:after="100" w:afterAutospacing="1"/>
      <w:outlineLvl w:val="4"/>
    </w:pPr>
    <w:rPr>
      <w:rFonts w:ascii="Calibri" w:hAnsi="Calibri"/>
      <w:b/>
      <w:bCs/>
      <w:i/>
      <w:iCs/>
      <w:sz w:val="24"/>
      <w:szCs w:val="24"/>
    </w:rPr>
  </w:style>
  <w:style w:type="paragraph" w:customStyle="1" w:styleId="9">
    <w:name w:val="List Paragraph"/>
    <w:basedOn w:val="1"/>
    <w:uiPriority w:val="0"/>
    <w:pPr>
      <w:spacing w:before="100" w:beforeAutospacing="1" w:after="100" w:afterAutospacing="1" w:line="273" w:lineRule="auto"/>
      <w:contextualSpacing/>
    </w:pPr>
    <w:rPr>
      <w:rFonts w:ascii="Calibri" w:hAnsi="Calibri"/>
      <w:sz w:val="24"/>
      <w:szCs w:val="24"/>
    </w:rPr>
  </w:style>
  <w:style w:type="paragraph" w:customStyle="1" w:styleId="10">
    <w:name w:val="Normal (Web)1"/>
    <w:basedOn w:val="1"/>
    <w:uiPriority w:val="0"/>
    <w:pPr>
      <w:spacing w:before="100" w:beforeAutospacing="1" w:after="100" w:afterAutospacing="1"/>
    </w:pPr>
    <w:rPr>
      <w:sz w:val="24"/>
      <w:szCs w:val="24"/>
    </w:rPr>
  </w:style>
  <w:style w:type="character" w:customStyle="1" w:styleId="11">
    <w:name w:val="15"/>
    <w:basedOn w:val="2"/>
    <w:uiPriority w:val="0"/>
    <w:rPr>
      <w:rFonts w:hint="eastAsia" w:ascii="SimSun" w:hAnsi="SimSun" w:eastAsia="SimSun"/>
    </w:rPr>
  </w:style>
  <w:style w:type="character" w:customStyle="1" w:styleId="12">
    <w:name w:val="16"/>
    <w:basedOn w:val="2"/>
    <w:uiPriority w:val="0"/>
    <w:rPr>
      <w:rFonts w:hint="eastAsia" w:ascii="SimSun" w:hAnsi="SimSun" w:eastAsia="SimSun"/>
      <w:b/>
      <w:bCs/>
    </w:rPr>
  </w:style>
  <w:style w:type="table" w:customStyle="1" w:styleId="13">
    <w:name w:val="Table Grid1"/>
    <w:basedOn w:val="3"/>
    <w:uiPriority w:val="0"/>
    <w:pPr>
      <w:spacing w:after="0" w:line="240" w:lineRule="auto"/>
    </w:pPr>
    <w:rPr>
      <w:rFonts w:ascii="Calibri" w:hAnsi="Calibri" w:eastAsia="Times New Roman" w:cs="Times New Roman"/>
      <w:sz w:val="20"/>
      <w:szCs w:val="20"/>
    </w:rPr>
    <w:tblPr>
      <w:tblCellMar>
        <w:left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SPecialiST RePack</Company>
  <Pages>11</Pages>
  <Words>1056</Words>
  <Characters>6022</Characters>
  <Lines>50</Lines>
  <Paragraphs>14</Paragraphs>
  <TotalTime>1</TotalTime>
  <ScaleCrop>false</ScaleCrop>
  <LinksUpToDate>false</LinksUpToDate>
  <CharactersWithSpaces>7064</CharactersWithSpaces>
  <Application>WPS Office_12.2.0.20795_F1E327BC-269C-435d-A152-05C5408002CA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2025-04-30T18:48:00Z</dcterms:created>
  <dc:creator>Asliddin</dc:creator>
  <cp:lastModifiedBy>Asliddin</cp:lastModifiedBy>
  <dcterms:modified xsi:type="dcterms:W3CDTF">2025-05-01T04:36:50Z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1033-12.2.0.20795</vt:lpwstr>
  </property>
  <property fmtid="{D5CDD505-2E9C-101B-9397-08002B2CF9AE}" pid="3" name="ICV">
    <vt:lpwstr>EDF22FD2E18A48CDB655F6169DAB915A_12</vt:lpwstr>
  </property>
</Properties>
</file>