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Project Summary: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Roboto" w:cs="Roboto" w:eastAsia="Roboto" w:hAnsi="Roboto"/>
          <w:b w:val="0"/>
          <w:i w:val="1"/>
          <w:smallCaps w:val="0"/>
          <w:strike w:val="0"/>
          <w:color w:val="333333"/>
          <w:sz w:val="24"/>
          <w:szCs w:val="24"/>
          <w:u w:val="none"/>
          <w:shd w:fill="auto" w:val="clear"/>
          <w:vertAlign w:val="baseline"/>
        </w:rPr>
      </w:pP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Hotel industry is a very volatile industry and the bookings depend </w:t>
      </w:r>
      <w:r w:rsidDel="00000000" w:rsidR="00000000" w:rsidRPr="00000000">
        <w:rPr>
          <w:rFonts w:ascii="Roboto" w:cs="Roboto" w:eastAsia="Roboto" w:hAnsi="Roboto"/>
          <w:i w:val="1"/>
          <w:color w:val="333333"/>
          <w:sz w:val="24"/>
          <w:szCs w:val="24"/>
          <w:rtl w:val="0"/>
        </w:rPr>
        <w:t xml:space="preserve">on a variety</w:t>
      </w: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Roboto" w:cs="Roboto" w:eastAsia="Roboto" w:hAnsi="Roboto"/>
          <w:b w:val="0"/>
          <w:i w:val="1"/>
          <w:smallCaps w:val="0"/>
          <w:strike w:val="0"/>
          <w:color w:val="333333"/>
          <w:sz w:val="24"/>
          <w:szCs w:val="24"/>
          <w:u w:val="none"/>
          <w:shd w:fill="auto" w:val="clear"/>
          <w:vertAlign w:val="baseline"/>
        </w:rPr>
      </w:pP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We will be using the data available to analyze the factors affecting the hotel bookings. These factors can be used for reporting the trends and predict the future bookings.</w:t>
      </w:r>
    </w:p>
    <w:p w:rsidR="00000000" w:rsidDel="00000000" w:rsidP="00000000" w:rsidRDefault="00000000" w:rsidRPr="00000000" w14:paraId="0000000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i w:val="1"/>
          <w:color w:val="333333"/>
          <w:sz w:val="24"/>
          <w:szCs w:val="24"/>
          <w:highlight w:val="white"/>
          <w:rtl w:val="0"/>
        </w:rPr>
        <w:t xml:space="preserve">We will be tackling this problem statement in following stages</w:t>
      </w:r>
      <w:r w:rsidDel="00000000" w:rsidR="00000000" w:rsidRPr="00000000">
        <w:rPr>
          <w:color w:val="333333"/>
          <w:sz w:val="24"/>
          <w:szCs w:val="24"/>
          <w:highlight w:val="white"/>
          <w:rtl w:val="0"/>
        </w:rPr>
        <w:t xml:space="preserve">:</w:t>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Univariate Analysis:</w:t>
      </w:r>
    </w:p>
    <w:p w:rsidR="00000000" w:rsidDel="00000000" w:rsidP="00000000" w:rsidRDefault="00000000" w:rsidRPr="00000000" w14:paraId="00000007">
      <w:pPr>
        <w:rPr>
          <w:i w:val="1"/>
          <w:sz w:val="24"/>
          <w:szCs w:val="24"/>
        </w:rPr>
      </w:pPr>
      <w:r w:rsidDel="00000000" w:rsidR="00000000" w:rsidRPr="00000000">
        <w:rPr>
          <w:sz w:val="24"/>
          <w:szCs w:val="24"/>
          <w:rtl w:val="0"/>
        </w:rPr>
        <w:t xml:space="preserve"> </w:t>
      </w:r>
      <w:r w:rsidDel="00000000" w:rsidR="00000000" w:rsidRPr="00000000">
        <w:rPr>
          <w:rFonts w:ascii="Roboto" w:cs="Roboto" w:eastAsia="Roboto" w:hAnsi="Roboto"/>
          <w:i w:val="1"/>
          <w:sz w:val="24"/>
          <w:szCs w:val="24"/>
          <w:rtl w:val="0"/>
        </w:rPr>
        <w:t xml:space="preserve">1) Which type of hotel is mostly preferred by the guests?</w:t>
      </w: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2) Which Agent made the most bookings?</w:t>
      </w: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3) What is the percentage of cancellation?</w:t>
      </w:r>
      <w:r w:rsidDel="00000000" w:rsidR="00000000" w:rsidRPr="00000000">
        <w:rPr>
          <w:rtl w:val="0"/>
        </w:rPr>
      </w:r>
    </w:p>
    <w:p w:rsidR="00000000" w:rsidDel="00000000" w:rsidP="00000000" w:rsidRDefault="00000000" w:rsidRPr="00000000" w14:paraId="0000000A">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4) What is the Percentage of repeated guests?</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5) What is the percentage distribution of "Customer Type"?</w:t>
      </w:r>
      <w:r w:rsidDel="00000000" w:rsidR="00000000" w:rsidRPr="00000000">
        <w:rPr>
          <w:rtl w:val="0"/>
        </w:rPr>
      </w:r>
    </w:p>
    <w:p w:rsidR="00000000" w:rsidDel="00000000" w:rsidP="00000000" w:rsidRDefault="00000000" w:rsidRPr="00000000" w14:paraId="0000000C">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6) What is the percentage distribution of required_car_parking_spaces?</w:t>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7) What is the percentage of booking changes made by the customer?</w:t>
      </w:r>
      <w:r w:rsidDel="00000000" w:rsidR="00000000" w:rsidRPr="00000000">
        <w:rPr>
          <w:rtl w:val="0"/>
        </w:rPr>
      </w:r>
    </w:p>
    <w:p w:rsidR="00000000" w:rsidDel="00000000" w:rsidP="00000000" w:rsidRDefault="00000000" w:rsidRPr="00000000" w14:paraId="0000000E">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8) What is Percentage distribution of Deposit type?</w:t>
      </w:r>
    </w:p>
    <w:p w:rsidR="00000000" w:rsidDel="00000000" w:rsidP="00000000" w:rsidRDefault="00000000" w:rsidRPr="00000000" w14:paraId="0000000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9) Which type of food is mostly preferred by the guests?</w:t>
      </w:r>
    </w:p>
    <w:p w:rsidR="00000000" w:rsidDel="00000000" w:rsidP="00000000" w:rsidRDefault="00000000" w:rsidRPr="00000000" w14:paraId="0000001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 Which is the most preferred room type by the customers?</w:t>
      </w:r>
    </w:p>
    <w:p w:rsidR="00000000" w:rsidDel="00000000" w:rsidP="00000000" w:rsidRDefault="00000000" w:rsidRPr="00000000" w14:paraId="0000001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 In which month most of the bookings happened?</w:t>
      </w:r>
    </w:p>
    <w:p w:rsidR="00000000" w:rsidDel="00000000" w:rsidP="00000000" w:rsidRDefault="00000000" w:rsidRPr="00000000" w14:paraId="0000001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 Which Distribution channel is mostly used for hotel bookings?</w:t>
      </w:r>
    </w:p>
    <w:p w:rsidR="00000000" w:rsidDel="00000000" w:rsidP="00000000" w:rsidRDefault="00000000" w:rsidRPr="00000000" w14:paraId="00000013">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b w:val="1"/>
          <w:i w:val="1"/>
          <w:sz w:val="24"/>
          <w:szCs w:val="24"/>
          <w:rtl w:val="0"/>
        </w:rPr>
        <w:t xml:space="preserve">Bivariate and Multivariate Analysis</w:t>
      </w:r>
      <w:r w:rsidDel="00000000" w:rsidR="00000000" w:rsidRPr="00000000">
        <w:rPr>
          <w:i w:val="1"/>
          <w:sz w:val="24"/>
          <w:szCs w:val="24"/>
          <w:rtl w:val="0"/>
        </w:rPr>
        <w:t xml:space="preserve">:</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1) Which Hotel type has the highest ADR?</w:t>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2) Which hotel type has the more lead time?</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3) Which hotel has the highest percentage of booking cancellation?</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4) Which hotel has a longer waiting time?</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5) Which Hotels have the most repeat guests?</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6) ADR across the different months.</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7) Which distribution channel has the highest cancellation rate?</w:t>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8) Which Market Segment has the highest cancellation rate?</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9) Do the guest’s allotted the same room type which was reserved by them?</w:t>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10) What is the optimal stay length in both types of hotel?</w:t>
      </w:r>
    </w:p>
    <w:p w:rsidR="00000000" w:rsidDel="00000000" w:rsidP="00000000" w:rsidRDefault="00000000" w:rsidRPr="00000000" w14:paraId="00000020">
      <w:pPr>
        <w:rPr>
          <w:i w:val="1"/>
          <w:sz w:val="24"/>
          <w:szCs w:val="24"/>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i w:val="1"/>
          <w:color w:val="333333"/>
          <w:sz w:val="21"/>
          <w:szCs w:val="21"/>
          <w:highlight w:val="white"/>
        </w:rPr>
      </w:pPr>
      <w:r w:rsidDel="00000000" w:rsidR="00000000" w:rsidRPr="00000000">
        <w:rPr>
          <w:rFonts w:ascii="Helvetica Neue" w:cs="Helvetica Neue" w:eastAsia="Helvetica Neue" w:hAnsi="Helvetica Neue"/>
          <w:b w:val="1"/>
          <w:i w:val="1"/>
          <w:color w:val="333333"/>
          <w:sz w:val="21"/>
          <w:szCs w:val="21"/>
          <w:highlight w:val="white"/>
          <w:rtl w:val="0"/>
        </w:rPr>
        <w:t xml:space="preserve">Using the results from the above analysis, business can make key decisions regarding the customer experience they desire to deliver.</w:t>
      </w:r>
    </w:p>
    <w:p w:rsidR="00000000" w:rsidDel="00000000" w:rsidP="00000000" w:rsidRDefault="00000000" w:rsidRPr="00000000" w14:paraId="00000022">
      <w:pPr>
        <w:rPr>
          <w:b w:val="1"/>
          <w:i w:val="1"/>
          <w:sz w:val="24"/>
          <w:szCs w:val="24"/>
        </w:rPr>
      </w:pPr>
      <w:r w:rsidDel="00000000" w:rsidR="00000000" w:rsidRPr="00000000">
        <w:rPr>
          <w:rtl w:val="0"/>
        </w:rPr>
      </w:r>
    </w:p>
    <w:p w:rsidR="00000000" w:rsidDel="00000000" w:rsidP="00000000" w:rsidRDefault="00000000" w:rsidRPr="00000000" w14:paraId="00000023">
      <w:pPr>
        <w:rPr>
          <w:b w:val="1"/>
          <w:i w:val="1"/>
          <w:sz w:val="24"/>
          <w:szCs w:val="24"/>
        </w:rPr>
      </w:pPr>
      <w:r w:rsidDel="00000000" w:rsidR="00000000" w:rsidRPr="00000000">
        <w:rPr>
          <w:b w:val="1"/>
          <w:i w:val="1"/>
          <w:sz w:val="24"/>
          <w:szCs w:val="24"/>
          <w:rtl w:val="0"/>
        </w:rPr>
        <w:t xml:space="preserve">Github link:- https://github.com/kapilsingh25121996/capstone-project-1</w:t>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i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rPr>
          <w:i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B37E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zaS7axqvPrSvUnP+OrWlmIZzlA==">CgMxLjAyCGguZ2pkZ3hzOAByITF4YXFnR1cyRkZxY3kyNTF0SkFRdE43X3lCZDlrMWZPSw==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2022-11-10T16:22:00Z</dcterms:created>
  <dc:creator>Windows User</dc:creator>
</cp:coreProperties>
</file>