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759</w:t>
        <w:br/>
        <w:br/>
        <w:br/>
        <w:br/>
        <w:t>Пасмурное ночное небо: Пылающая смертельная схватка</w:t>
        <w:br/>
        <w:t>◆</w:t>
        <w:br/>
        <w:br/>
        <w:t>С начала боя прошло… наверное, пять часов. Или, может, шесть. Исход всё ещё неясен.</w:t>
        <w:br/>
        <w:br/>
        <w:t>— Да-а-а-а-а!! Я бью тебя статами на капе, сколько ты ещё будешь жить, тварь?!!</w:t>
        <w:br/>
        <w:br/>
        <w:t>«Алый Шрам» был невероятно вынослив, как в плане стамины, так и в плане VIT. В инвентаре уже скопилось несколько единиц оружия на грани поломки, и сейчас бой превратился в унылую возню.</w:t>
        <w:br/>
        <w:br/>
        <w:t>— Фх!!</w:t>
        <w:br/>
        <w:br/>
        <w:t>Опущенный «Клинок, жаждущий конца времён (Эска-Валах)» сдирает несколько чешуек, но я отступаю, не успев нанести следующий удар. Сразу после этого дрожь(…) от взрывного напряжения мышц проносится там, где я только что стоял.</w:t>
        <w:br/>
        <w:t>Если сражаться часами… или, возможно, если он уже победил десятки или сотни претендентов, то даже ИИ рептилии обучается тактике боя против людей? Понятно, простое навязывание разницы в размерах действительно до смешного эффективно против людей.</w:t>
        <w:br/>
        <w:br/>
        <w:t>— Кх!</w:t>
        <w:br/>
        <w:br/>
        <w:t>Центральная голова «Алого Шрама» выплюнула сгусток слизи себе под ноги. Промахнулся? Нет, не то, это та «подлая тактика»… Уклонение!!</w:t>
        <w:br/>
        <w:t>Мышцы «Алого Шрама» напрягаются, и он совершает поворот на месте, от которого всё его тело будто скрипит. Хвост, вращаясь и вгрызаясь в землю, с плеском разбрасывает скопившийся почти метровый слой слизи…!!</w:t>
        <w:br/>
        <w:br/>
        <w:t>*Лязг!!*</w:t>
        <w:br/>
        <w:br/>
        <w:t>— Да-а-а-а-а!!</w:t>
        <w:br/>
        <w:br/>
        <w:t>Вот оно, поджигание разбросанного напалма, которого «Алый Шрам» не использовал во времена Пожирающей Великой Алой Моли. Разлетающаяся слизь цепной реакцией превращается в негасимое пламя — чертовски подлая тактика.</w:t>
        <w:br/>
        <w:br/>
        <w:t>Воспламенённая слизь превращается в огонь, а возникшее пламя поджигает соседнюю слизь, разбрасывая вокруг напалмовую «дробь». Атака по площади, которую я ненавижу больше всего. Когда он её использует, я вынужден тратить козырь ускорения мышления.</w:t>
        <w:br/>
        <w:t>Чёрная молния, позволяющая телу догнать ускоренную мысль, потеряна. Смогу ли я справиться с «Императорским следом яростного шторма (Идея-Гатрео) Высшим»? Придётся пробовать на ходу!!</w:t>
        <w:br/>
        <w:br/>
        <w:t>У этого бешеного вихревого устройства два типа ускорения при одинаковом эффекте.</w:t>
        <w:br/>
        <w:t>Необычный метод ускорения по круговой траектории, соответствующей шагнувшей ноге, имеет два варианта: ускорение, похожее на вращение юбки, когда противоположная нога шагает до завершения оборота тела, и ускорение, основанное на самом вращении.</w:t>
        <w:br/>
        <w:t>По крайней мере, благодаря эффекту навыка «Вечное Око (Хроностаксия)» вероятность ошибки в суждении и самоподрыва невелика, но времени на долгое обдумывание уклонения от напалмовой дроби, приближающейся со скоростью ходьбы человека даже в замедленном режиме, нет.</w:t>
        <w:br/>
        <w:br/>
        <w:t>— Гх, о-о-о! Плечо горит!!</w:t>
        <w:br/>
        <w:br/>
        <w:t>Но это всё. Разбиваю зелье восстановления о плечо.</w:t>
        <w:br/>
        <w:t>Боль от вонзившихся осколков стекла похожа на боль от массажа стоп, уменьшенную процентов на двадцать и перенесённую на плечо. Ощущение странное и неприятное, но на сантименты нет времени — они остались позади несколько секунд назад.</w:t>
        <w:br/>
        <w:t>Скрежеща по земле, я поднимаюсь из положения почти лёжа, используя ускоренное вращение в стиле брейк-данса.</w:t>
        <w:br/>
        <w:br/>
        <w:t>— Кх!!</w:t>
        <w:br/>
        <w:br/>
        <w:t>Поднимаю Аэро PD и стреляю. Но то ли дикое чутьё, то ли случайность — «Алый Шрам» принимает пулю самой твёрдой частью тела… черепом, и отбивает её.</w:t>
        <w:br/>
        <w:br/>
        <w:t>— …………</w:t>
        <w:br/>
        <w:br/>
        <w:t>— Гаророророророро…</w:t>
        <w:br/>
        <w:br/>
        <w:t>Патовая ситуация, ну, почти. Грязная битва.</w:t>
        <w:br/>
        <w:t>Я не умираю благодаря непрерывному использованию восстанавливающих предметов, которых у меня ещё около сотни, а он обладает достаточной выносливостью, чтобы считать все мои атаки комариными укусами.</w:t>
        <w:br/>
        <w:br/>
        <w:t>Но,</w:t>
        <w:br/>
        <w:br/>
        <w:t>— Хех… братец, дыхание сбилось(…)?</w:t>
        <w:br/>
        <w:br/>
        <w:t>Хотя это и Великий Лес Нового Континента на востоке, но это также и северная его часть, близкая к тундре. Игроки ощущают это как «кондиционер немного переборщил?», но по лору здесь достаточно холодно, чтобы изо рта шёл пар.</w:t>
        <w:br/>
        <w:t>Белое облако дыхания, вырывающееся изо рта «Алого Шрама» так, что почти скрывает его морду, явно свидетельствует об истощении не здоровья (HP), а выносливости (стамины).</w:t>
        <w:br/>
        <w:br/>
        <w:t>— Сколько часов ты уже дерёшься без остановки? Были взлёты и падения, но передышки не было… Сколько десятков тысяч калорий нужно, чтобы поддерживать такую тушу?</w:t>
        <w:br/>
        <w:br/>
        <w:t>Извини, но я к ночным боям привык. Кристальные скорпионы — не проблема, у них еда повсюду. А гигантские монстры Сигмонии — вообще сомнительно, нужна ли им еда (у них даже пасть приспособлена для боя).</w:t>
        <w:br/>
        <w:t>А ты как, Дракулас Диноцерус «Алый Шрам»? Твоя туша экономична? Сколько яблок в час тебе нужно, чтобы выдавать полную мощность?</w:t>
        <w:br/>
        <w:br/>
        <w:t>— Голодай! Умирай! Исчезни, мутация хренова!!</w:t>
        <w:br/>
        <w:br/>
        <w:t>И в этот момент.</w:t>
        <w:br/>
        <w:br/>
        <w:t>◇</w:t>
        <w:br/>
        <w:br/>
        <w:t>─── Это была простая пакость.</w:t>
        <w:br/>
        <w:t>Этот игрок, затаившись и наблюдая, не был знаком с игроком в маске, находившимся перед ним.</w:t>
        <w:br/>
        <w:t>Этот игрок, затаившись и наблюдая, не имел никакой вражды с ужасным алым трёхглавым драконом перед ним.</w:t>
        <w:br/>
        <w:br/>
        <w:t>Просто то, что он слышал, отличалось от действительности. Он знал, кто такой игрок с рыбьей головой, и всё же выбрал не помощь, а помеху(…).</w:t>
        <w:br/>
        <w:br/>
        <w:t>«Хех… такие „случайности“ тоже бывают, да?»</w:t>
        <w:br/>
        <w:br/>
        <w:t>У него не было никакой обиды. Просто у него самого (в реале) были неприятности, и он решил выместить злость на ком-то.</w:t>
        <w:br/>
        <w:t>Алый редкий моб, о котором не знает разве что тот, кто не участвовал в освоении Нового Континента. Игроку, пытающемуся одолеть его в одиночку, он хотел доказать: «Не думай, что всё можешь сделать сам». Такая эгоистичная, и в то же время допустимая в игре, безответственная и бесцеремонная пакость.</w:t>
        <w:br/>
        <w:br/>
        <w:t>Однако именно из-за безответственности и бесцеремонности, а также из-за любви к себе, он не стал бы заниматься ПК, за которое дают штрафы.</w:t>
        <w:br/>
        <w:t>Не испортить себе репутацию, но при этом совершить пакость, которая в некотором смысле хуже ПК, — нарушить правила приличия (манеры).</w:t>
        <w:br/>
        <w:br/>
        <w:t>— А-а-ах! Прости-и-и!!</w:t>
        <w:br/>
        <w:br/>
        <w:t>То, что он сделал, было предельно просто. Собрать ненависть окружающих монстров и натравить их на другого игрока… то есть, так называемый «поезд» (трейн), когда игрок ведёт за собой монстров, словно вагоны поезда.</w:t>
        <w:br/>
        <w:br/>
        <w:t>Даже самый сильный игрок не устоит, если в и без того напряжённую битву ворвётся толпа монстров.</w:t>
        <w:br/>
        <w:t>Так тебе и надо. Я тут увидел, как моя любимая младшая коллега призналась в любви моему младшему начальнику, которого я, мягко говоря, хотел бы убить, и меня это бесит. Не думай, что всё всегда будет по-твоему…</w:t>
        <w:br/>
        <w:br/>
        <w:t>Он не заметил.</w:t>
        <w:br/>
        <w:t>Что сражавшиеся здесь один и одна, хоть и были совершенно разными существами — по телосложению, строению тела, расе… и даже по тому, что один был в реале, а другой в игре, — испытывали общее недовольство(…).</w:t>
        <w:br/>
        <w:br/>
        <w:t>А именно… оба были ужасно голодны.</w:t>
        <w:br/>
        <w:t>* * *</w:t>
        <w:br/>
        <w:t>Примечание автора: Это что, удар в спину, который пронзит мне живот?</w:t>
        <w:br/>
        <w:t>А может, это железный шампур для барбекю, на который нанизано много мяса и овощей?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