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939</w:t>
        <w:br/>
        <w:br/>
        <w:br/>
        <w:br/>
        <w:t>Моему дорогому Рассвету, Часть двенадцатая</w:t>
        <w:br/>
        <w:br/>
        <w:t>Девушка… Вимп, в костюме горничной с шарфом, сжимая два меча, которыми явно не привыкла пользоваться, взяла протянутую руку.</w:t>
        <w:br/>
        <w:t>Усевшись на спину гигантского бронированного коня, Вимп, словно что-то вспомнив, поспешно снова схватилась за меч, висевший у неё на поясе.</w:t>
        <w:br/>
        <w:br/>
        <w:t>«Э-это, эм, э-э………»</w:t>
        <w:br/>
        <w:br/>
        <w:t>Два меча, которые держала Вимп, были предназначены для боя, но в то же время и не для боя (・・・・).</w:t>
        <w:br/>
        <w:t>Сколько бы она ни тренировалась, Вимп была монстром, а не игроком, и её кривая роста отличалась от игроков.</w:t>
        <w:br/>
        <w:t>К тому же, Вимп почти всю грязную работу перекладывала на змею, которой теперь уже нет. Поэтому её изначальные характеристики были низкими.</w:t>
        <w:br/>
        <w:br/>
        <w:t>Именно поэтому те, кто создал этот меч, подумали.</w:t>
        <w:br/>
        <w:br/>
        <w:t>─── А может, пусть просто стоит сзади и подбадривает?</w:t>
        <w:br/>
        <w:br/>
        <w:t>Можно сказать, это был жестокий вывод: «Мешаешься, так что стой сзади и подбадривай». Но они на этом не остановились.</w:t>
        <w:br/>
        <w:t>Если существо, самим своим присутствием приносящее вред врагам, можно сравнить с проклятой статуей, то нужно стремиться к обратному… превратить её в благословенного идола, который одним своим присутствием усиливает союзников.</w:t>
        <w:br/>
        <w:br/>
        <w:t>К счастью, у них был тот самый "очень сильный патрон", который, по слухам, предоставлял не «некоторые» (・・・・) материалы, а гораздо больше, со словами: «Материалы — ну, кое-что могу выделить». И что важнее, помимо такого патрона, были и высокоуровневые игроки, собиравшие материалы со словами: «Ради Вимп-тян».</w:t>
        <w:br/>
        <w:br/>
        <w:t>Так были созданы два меча.</w:t>
        <w:br/>
        <w:t>Если лучший кузнец среди игроков — Имрон, а высший, включая НПС, — Вайзаж, то то, что создали они, — это кристалл коллективного разума.</w:t>
        <w:br/>
        <w:t>Тонкие и короткие, чтобы даже слабая Вимп могла ими легко управляться, они получили имена: правый меч — «Иксия» (Копье-Нарцисс), левый — «Оксалис» (Кислица).</w:t>
        <w:br/>
        <w:br/>
        <w:t>Бледно-розовая Иксия и нежно-жёлтый Оксалис. Оба используют «топливо» для активации своих способностей.</w:t>
        <w:br/>
        <w:br/>
        <w:t>«Э-это……… В-все!»</w:t>
        <w:br/>
        <w:br/>
        <w:t>Руки Вимп крепко сжали два меча. Выделяемая её руками «ядовитая жидкость» впиталась через рукояти, преобразовалась в магическую энергию (энергию), и Магический Скорд (Печатный Магический Носитель), выгравированный на клинках, активировался.</w:t>
        <w:br/>
        <w:br/>
        <w:t>«Держитесь! Я-я буду ждать!!»</w:t>
        <w:br/>
        <w:br/>
        <w:t>Магия 【Иксия Чирфлайз】, выпущенная из Иксии, подействовала на всех игроков в зоне досягаемости. Она дала временное повышение характеристик и сопротивление статусным эффектам.</w:t>
        <w:br/>
        <w:t>Даже если они не понимали полного смысла слов, даже если не знали, почему Вимп собирается идти вперёд, дальше передовой, одного того, что их подбадривают и на них надеются, было достаточно, чтобы воодушевиться.</w:t>
        <w:br/>
        <w:t>Это было именно то, на что рассчитывали создатели оружия, чья любовь к «объекту обожания» была настолько одержимой, что они специально разработали магию, выгравировали её на мечах и встроили в них, — всё шло по их плану (продюсированию).</w:t>
        <w:br/>
        <w:br/>
        <w:t>«Раз уж так сказали, то некогда тут топтаться, ублюдки!!»</w:t>
        <w:br/>
        <w:br/>
        <w:t>«Да!» — игроки мощно ответили на окрик Сабайваала.</w:t>
        <w:br/>
        <w:t>Санраку, слегка прищурившись… и весело улыбнувшись под скрывающей лицо птичьей маской, повернулся к Псайгер-0.</w:t>
        <w:br/>
        <w:br/>
        <w:t>«Рей-си, пошли».</w:t>
        <w:br/>
        <w:br/>
        <w:t>«Поняла. Держитесь крепче, Вимп-сан».</w:t>
        <w:br/>
        <w:br/>
        <w:t>«Д-да!»</w:t>
        <w:br/>
        <w:br/>
        <w:t>Хикаге Татэнаси, усиленная пропорционально характеристикам Псайгер-0, снова совершила прыжок, превосходящий её обычные силы, и перелетела через тушу Наги. Санраку последовал за ней… но перед этим обратился к Сабайваалу и Яширобарду.</w:t>
        <w:br/>
        <w:br/>
        <w:t>«Ну, я пошёл ненадолго».</w:t>
        <w:br/>
        <w:br/>
        <w:t>«Ага. Блин, мы тут все что, просто ступеньки для тебя?»</w:t>
        <w:br/>
        <w:br/>
        <w:t>«Дурак, думаешь, такой масштабный ивент с огромным боссом можно завалить парой игроков?»</w:t>
        <w:br/>
        <w:br/>
        <w:t>Действительно, первоначальный план Санраку предполагал «свалить Наг и ядовитых дев на других игроков, а самому сразиться с основным телом «Бесконечной Голдунине» малым отрядом». Но с начала битвы и до этого момента Санраку уже смутно понял, что его расчёты были несколько ошибочны.</w:t>
        <w:br/>
        <w:br/>
        <w:t>«Возможно, это будет такой же сверхмасштабный хаотичный сценарий, как битва с Зигвурмом».</w:t>
        <w:br/>
        <w:br/>
        <w:t>«Так это или нет… сражаться с таким огромным монстром — это, возможно, неплохая репетиция. Ну, ты же видел… у Кэт Ши?»</w:t>
        <w:br/>
        <w:br/>
        <w:t>*Гагон, гашан*. Яширобард, смеясь, доставал из своего хранилища-ключа Честории один за другим металлические куски, которые нельзя было назвать иначе как «тяжёлым вооружением».</w:t>
        <w:br/>
        <w:br/>
        <w:t>«Я наделал кучу пушек для того случая……… Эта змея — отличный полигон для испытаний, да».</w:t>
        <w:br/>
        <w:br/>
        <w:t>«Да-да, рад, что тебе весело……… Ну, тогда и от меня. Я буду ждать (・・・・・) вас! Раз уж такое дело, покажитесь и на решающей битве!»</w:t>
        <w:br/>
        <w:br/>
        <w:t>«Ха! Догоняй скорее! Если с Вимп-тян что-то случится, несколько человек из отряда переодевания, думаю, придут тебя убивать».</w:t>
        <w:br/>
        <w:br/>
        <w:t>«Твои угрозы неприятно реалистичны и отвратительны, идиот!»</w:t>
        <w:br/>
        <w:br/>
        <w:t>Ответив так, Санраку тоже совершил прыжок, не уступающий… а, скорее, превосходящий по силе прыжок того яростного коня, и перелетел через тушу Наги. Проводив его взглядом, Сабайваал усмехнулся ещё более злобно.</w:t>
        <w:br/>
        <w:br/>
        <w:t>«Ну что ж……… Давненько не охотился на больших змей. Руки чешутся».</w:t>
        <w:br/>
        <w:br/>
        <w:t>Кольца змеи зашевелились, голова приблизилась.</w:t>
        <w:br/>
        <w:br/>
        <w:t>◆</w:t>
        <w:br/>
        <w:br/>
        <w:t>«Кстати, Рей-си! Как там обстановка?!»</w:t>
        <w:br/>
        <w:br/>
        <w:t>«……Не очень хорошо».</w:t>
        <w:br/>
        <w:br/>
        <w:t>Хоть я и самый быстрый (спидхолдер), но эта бешеная лошадь почему-то пытается меня укусить, когда я бегу рядом. Терпя её злобные взгляды, я расспрашиваю Рей-си о ситуации. Но ответ неутешительный.</w:t>
        <w:br/>
        <w:br/>
        <w:t>«Что-то случилось?»</w:t>
        <w:br/>
        <w:br/>
        <w:t>На мой вопрос Рей-си, снова сжав поводья Хикаге Татэнаси, ответила:</w:t>
        <w:br/>
        <w:br/>
        <w:t>«Появились именные, сильные ядовитые клоны».</w:t>
        <w:br/>
        <w:t>・«Иксия (Копье-Нарцисс)», «Оксалис (Кислица)»</w:t>
        <w:br/>
        <w:t>Говорят, при создании этого оружия погибло множество кузнецов… (Причина смерти: драки молотками из-за разногласий в интерпретации и утопление игроков, проигравших в споре об интерпретации).</w:t>
        <w:br/>
        <w:t>(Пример)</w:t>
        <w:br/>
        <w:t>Я тебе говорю, Вимп-тян больше подходят маленькие цветы типа сорняков!!</w:t>
        <w:br/>
        <w:t>Хватит нести чушь! Леди всегда к лицу большие цветы…!!</w:t>
        <w:br/>
        <w:t>Это ты слишком идеализируешь женщин. Лично меня больше трогает язык цветов, а не сами цветы.</w:t>
        <w:br/>
        <w:br/>
        <w:t>Оружие поглощает ядовитую жидкость, выделяемую ладонями Вимп, и использует её как ресурс для автоматической активации магии.</w:t>
        <w:br/>
        <w:t>Традиционное оружие типа «использование которого позволяет применять особые навыки или магию» могут использовать только игроки или НПС. Чтобы Вимп, классифицируемая как монстр, могла использовать магию, была разработана передовая технология (для созданного игроками оружия), позволяющая «самому оружию применять магию».</w:t>
        <w:br/>
        <w:t>Прецеденты существуют, это сверх-ограниченная версия специального вооружения Загадочного Меча (Рецель) — «Ритуального Духовного Меча (Ритус)».</w:t>
        <w:br/>
        <w:t>Для примера: оружие Героя даёт «навыки, доступные только пока оружие экипировано». Это происходит потому, что пока оружие экипировано, в списке изученных навыков в статусе временно добавляется особый навык. Если снять оружие Героя, он исчезает.</w:t>
        <w:br/>
        <w:t>Ритуальный Духовный Меч или эти мечи Вимп сами запоминают магию и высвобождают её по желанию.</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