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ADF" w:rsidRPr="006E6ADF" w:rsidRDefault="006E6ADF" w:rsidP="006E6A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6ADF">
        <w:rPr>
          <w:rFonts w:ascii="Arial" w:eastAsia="Times New Roman" w:hAnsi="Arial" w:cs="Arial"/>
          <w:b/>
          <w:bCs/>
          <w:color w:val="000000"/>
          <w:sz w:val="48"/>
          <w:szCs w:val="48"/>
        </w:rPr>
        <w:t>Power BI Assignment 1</w:t>
      </w:r>
    </w:p>
    <w:p w:rsidR="006E6ADF" w:rsidRPr="006E6ADF" w:rsidRDefault="006E6ADF" w:rsidP="006E6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AD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E6ADF" w:rsidRPr="006E6ADF" w:rsidRDefault="006E6ADF" w:rsidP="006E6ADF">
      <w:pPr>
        <w:pStyle w:val="NoSpacing"/>
      </w:pPr>
      <w:proofErr w:type="gramStart"/>
      <w:r w:rsidRPr="006E6ADF">
        <w:rPr>
          <w:rFonts w:ascii="Arial" w:eastAsia="Times New Roman" w:hAnsi="Arial" w:cs="Arial"/>
          <w:color w:val="000000"/>
          <w:sz w:val="24"/>
          <w:szCs w:val="24"/>
        </w:rPr>
        <w:t>1.What</w:t>
      </w:r>
      <w:proofErr w:type="gramEnd"/>
      <w:r w:rsidRPr="006E6ADF">
        <w:rPr>
          <w:rFonts w:ascii="Arial" w:eastAsia="Times New Roman" w:hAnsi="Arial" w:cs="Arial"/>
          <w:color w:val="000000"/>
          <w:sz w:val="24"/>
          <w:szCs w:val="24"/>
        </w:rPr>
        <w:t xml:space="preserve"> do you mean by BI? Explain.</w:t>
      </w:r>
      <w:r>
        <w:rPr>
          <w:rFonts w:ascii="Arial" w:eastAsia="Times New Roman" w:hAnsi="Arial" w:cs="Arial"/>
          <w:color w:val="000000"/>
          <w:sz w:val="28"/>
          <w:szCs w:val="28"/>
        </w:rPr>
        <w:br/>
      </w:r>
      <w:r>
        <w:rPr>
          <w:rStyle w:val="Strong"/>
        </w:rPr>
        <w:br/>
        <w:t>Business Intelligence (BI)</w:t>
      </w:r>
      <w:r>
        <w:t xml:space="preserve"> refers to the technologies, applications, strategies, and practices used to collect, integrate, analyze, and present business information. The goal of BI is to support better decision-making within an organization.</w:t>
      </w:r>
      <w:r>
        <w:br/>
      </w:r>
      <w:r>
        <w:br/>
      </w:r>
      <w:proofErr w:type="gramStart"/>
      <w:r w:rsidRPr="006E6ADF">
        <w:rPr>
          <w:rFonts w:ascii="Arial" w:hAnsi="Arial" w:cs="Arial"/>
          <w:color w:val="000000"/>
          <w:sz w:val="24"/>
          <w:szCs w:val="24"/>
        </w:rPr>
        <w:t>2.How</w:t>
      </w:r>
      <w:proofErr w:type="gramEnd"/>
      <w:r w:rsidRPr="006E6ADF">
        <w:rPr>
          <w:rFonts w:ascii="Arial" w:hAnsi="Arial" w:cs="Arial"/>
          <w:color w:val="000000"/>
          <w:sz w:val="24"/>
          <w:szCs w:val="24"/>
        </w:rPr>
        <w:t xml:space="preserve"> Power-BI helps in BI, and how does it help Analysts? Explain.</w:t>
      </w:r>
    </w:p>
    <w:p w:rsidR="00521EE8" w:rsidRPr="00521EE8" w:rsidRDefault="006E6ADF" w:rsidP="00521EE8">
      <w:r>
        <w:br/>
      </w:r>
      <w:r>
        <w:rPr>
          <w:rStyle w:val="Strong"/>
        </w:rPr>
        <w:t>Power BI</w:t>
      </w:r>
      <w:r>
        <w:t xml:space="preserve"> is a powerful business analytics tool developed by Microsoft that enables users to visualize and share insights from their data. It plays a significant role in Business Intelligence (BI) by providing an accessible and user-friendly platform for analyzing data, creating reports, and sharing insights across an organization.</w:t>
      </w:r>
      <w:r w:rsidR="0065770C">
        <w:br/>
      </w:r>
      <w:r w:rsidR="0065770C">
        <w:br/>
      </w:r>
      <w:proofErr w:type="gramStart"/>
      <w:r w:rsidR="0065770C" w:rsidRPr="0065770C">
        <w:rPr>
          <w:rFonts w:ascii="Arial" w:hAnsi="Arial" w:cs="Arial"/>
          <w:color w:val="000000"/>
        </w:rPr>
        <w:t>3.Explain</w:t>
      </w:r>
      <w:proofErr w:type="gramEnd"/>
      <w:r w:rsidR="0065770C" w:rsidRPr="0065770C">
        <w:rPr>
          <w:rFonts w:ascii="Arial" w:hAnsi="Arial" w:cs="Arial"/>
          <w:color w:val="000000"/>
        </w:rPr>
        <w:t xml:space="preserve"> Descriptive analytics?</w:t>
      </w:r>
      <w:r w:rsidR="0065770C">
        <w:rPr>
          <w:rFonts w:ascii="Arial" w:hAnsi="Arial" w:cs="Arial"/>
          <w:color w:val="000000"/>
        </w:rPr>
        <w:br/>
      </w:r>
      <w:r w:rsidR="0065770C">
        <w:rPr>
          <w:rFonts w:ascii="Arial" w:hAnsi="Arial" w:cs="Arial"/>
          <w:color w:val="000000"/>
        </w:rPr>
        <w:br/>
      </w:r>
      <w:r w:rsidR="0065770C" w:rsidRPr="0065770C">
        <w:t xml:space="preserve"> Descriptive analytics involves the aggregation and summarization of historical data to provide insights into past performance. This can include metrics such as averages, totals, counts, percentages, and trends.</w:t>
      </w:r>
      <w:r w:rsidR="0065770C">
        <w:br/>
      </w:r>
      <w:r w:rsidR="0065770C" w:rsidRPr="0065770C">
        <w:t>Common examples include sales reports, financial statements, customer satisfaction scores, and website traffic analysis.</w:t>
      </w:r>
      <w:r w:rsidR="00695087">
        <w:br/>
      </w:r>
      <w:r w:rsidR="00695087">
        <w:br/>
      </w:r>
      <w:proofErr w:type="gramStart"/>
      <w:r w:rsidR="00695087">
        <w:rPr>
          <w:rFonts w:ascii="Arial" w:hAnsi="Arial" w:cs="Arial"/>
          <w:color w:val="000000"/>
        </w:rPr>
        <w:t>4.</w:t>
      </w:r>
      <w:r w:rsidR="00695087" w:rsidRPr="00695087">
        <w:rPr>
          <w:rFonts w:ascii="Arial" w:hAnsi="Arial" w:cs="Arial"/>
          <w:color w:val="000000"/>
        </w:rPr>
        <w:t>Explain</w:t>
      </w:r>
      <w:proofErr w:type="gramEnd"/>
      <w:r w:rsidR="00695087" w:rsidRPr="00695087">
        <w:rPr>
          <w:rFonts w:ascii="Arial" w:hAnsi="Arial" w:cs="Arial"/>
          <w:color w:val="000000"/>
        </w:rPr>
        <w:t xml:space="preserve"> Predictive analytics?</w:t>
      </w:r>
      <w:r w:rsidR="00695087">
        <w:rPr>
          <w:rFonts w:ascii="Arial" w:hAnsi="Arial" w:cs="Arial"/>
          <w:color w:val="000000"/>
        </w:rPr>
        <w:br/>
      </w:r>
      <w:r w:rsidR="00695087">
        <w:rPr>
          <w:rFonts w:ascii="Arial" w:hAnsi="Arial" w:cs="Arial"/>
          <w:color w:val="000000"/>
        </w:rPr>
        <w:br/>
      </w:r>
      <w:r w:rsidR="00695087">
        <w:rPr>
          <w:rStyle w:val="Strong"/>
        </w:rPr>
        <w:t>Predictive analytics</w:t>
      </w:r>
      <w:r w:rsidR="00695087">
        <w:t xml:space="preserve"> is a branch of advanced analytics that uses statistical techniques, data mining, machine learning, and artificial intelligence to analyze historical data and make predictions about future events or outcomes.</w:t>
      </w:r>
      <w:r w:rsidR="00521EE8">
        <w:br/>
      </w:r>
      <w:proofErr w:type="gramStart"/>
      <w:r w:rsidR="00521EE8">
        <w:t>predictive</w:t>
      </w:r>
      <w:proofErr w:type="gramEnd"/>
      <w:r w:rsidR="00521EE8">
        <w:t xml:space="preserve"> analytics forecasts what is likely to happen in the future based on patterns and trends identified in historical data.</w:t>
      </w:r>
      <w:r w:rsidR="00521EE8">
        <w:br/>
      </w:r>
      <w:r w:rsidR="00521EE8">
        <w:br/>
      </w:r>
      <w:proofErr w:type="gramStart"/>
      <w:r w:rsidR="00521EE8">
        <w:rPr>
          <w:rFonts w:ascii="Arial" w:hAnsi="Arial" w:cs="Arial"/>
          <w:color w:val="000000"/>
        </w:rPr>
        <w:t>5.</w:t>
      </w:r>
      <w:r w:rsidR="00521EE8" w:rsidRPr="00521EE8">
        <w:rPr>
          <w:rFonts w:ascii="Arial" w:hAnsi="Arial" w:cs="Arial"/>
          <w:color w:val="000000"/>
        </w:rPr>
        <w:t>Explain</w:t>
      </w:r>
      <w:proofErr w:type="gramEnd"/>
      <w:r w:rsidR="00521EE8" w:rsidRPr="00521EE8">
        <w:rPr>
          <w:rFonts w:ascii="Arial" w:hAnsi="Arial" w:cs="Arial"/>
          <w:color w:val="000000"/>
        </w:rPr>
        <w:t xml:space="preserve"> perspective analytics?</w:t>
      </w:r>
      <w:r w:rsidR="00521EE8">
        <w:rPr>
          <w:rFonts w:ascii="Arial" w:hAnsi="Arial" w:cs="Arial"/>
          <w:color w:val="000000"/>
        </w:rPr>
        <w:br/>
      </w:r>
      <w:r w:rsidR="00521EE8">
        <w:rPr>
          <w:rFonts w:ascii="Arial" w:hAnsi="Arial" w:cs="Arial"/>
          <w:color w:val="000000"/>
        </w:rPr>
        <w:br/>
      </w:r>
      <w:r w:rsidR="00521EE8" w:rsidRPr="00521EE8">
        <w:t>Prescriptive analytics provides actionable recommendations to decision-makers. It helps organizations understand not just what might happen, but also what they should do about it.</w:t>
      </w:r>
    </w:p>
    <w:p w:rsidR="00C477A5" w:rsidRPr="0065770C" w:rsidRDefault="00521EE8" w:rsidP="00521EE8">
      <w:r w:rsidRPr="00521EE8">
        <w:t>For example, if predictive analytics indicates that a product’s demand will drop, prescriptive analytics might suggest strategies like adjusting pricing, launching a marketing campaign, or optimizing inventory levels.</w:t>
      </w:r>
      <w:r>
        <w:br/>
      </w:r>
      <w:r>
        <w:br/>
      </w:r>
      <w:proofErr w:type="gramStart"/>
      <w:r>
        <w:rPr>
          <w:rFonts w:ascii="Arial" w:hAnsi="Arial" w:cs="Arial"/>
          <w:color w:val="000000"/>
          <w:sz w:val="24"/>
          <w:szCs w:val="24"/>
        </w:rPr>
        <w:t>6.</w:t>
      </w:r>
      <w:r w:rsidRPr="00521EE8">
        <w:rPr>
          <w:rFonts w:ascii="Arial" w:hAnsi="Arial" w:cs="Arial"/>
          <w:color w:val="000000"/>
          <w:szCs w:val="22"/>
        </w:rPr>
        <w:t>Write</w:t>
      </w:r>
      <w:proofErr w:type="gramEnd"/>
      <w:r w:rsidRPr="00521EE8">
        <w:rPr>
          <w:rFonts w:ascii="Arial" w:hAnsi="Arial" w:cs="Arial"/>
          <w:color w:val="000000"/>
          <w:szCs w:val="22"/>
        </w:rPr>
        <w:t xml:space="preserve"> five real-life questions that </w:t>
      </w:r>
      <w:proofErr w:type="spellStart"/>
      <w:r w:rsidRPr="00521EE8">
        <w:rPr>
          <w:rFonts w:ascii="Arial" w:hAnsi="Arial" w:cs="Arial"/>
          <w:color w:val="000000"/>
          <w:szCs w:val="22"/>
        </w:rPr>
        <w:t>PowerBi</w:t>
      </w:r>
      <w:proofErr w:type="spellEnd"/>
      <w:r w:rsidRPr="00521EE8">
        <w:rPr>
          <w:rFonts w:ascii="Arial" w:hAnsi="Arial" w:cs="Arial"/>
          <w:color w:val="000000"/>
          <w:szCs w:val="22"/>
        </w:rPr>
        <w:t xml:space="preserve"> can solve</w:t>
      </w:r>
      <w:r>
        <w:rPr>
          <w:rFonts w:ascii="Arial" w:hAnsi="Arial" w:cs="Arial"/>
          <w:color w:val="000000"/>
          <w:szCs w:val="22"/>
        </w:rPr>
        <w:br/>
      </w:r>
      <w:r w:rsidR="00917369">
        <w:br/>
      </w:r>
      <w:r w:rsidR="00917369">
        <w:lastRenderedPageBreak/>
        <w:t>Sales Performance Analysis:</w:t>
      </w:r>
      <w:r w:rsidR="00917369">
        <w:br/>
        <w:t>Customer Segmentation and Behavior:</w:t>
      </w:r>
      <w:r w:rsidR="00917369">
        <w:br/>
        <w:t>Inventory Management:</w:t>
      </w:r>
      <w:r w:rsidR="00917369">
        <w:br/>
        <w:t>Employee Performance and Productivity:</w:t>
      </w:r>
      <w:r w:rsidR="00917369">
        <w:br/>
        <w:t>Financial Health Monitoring:</w:t>
      </w:r>
      <w:r>
        <w:rPr>
          <w:rFonts w:ascii="Arial" w:hAnsi="Arial" w:cs="Arial"/>
          <w:color w:val="000000"/>
          <w:szCs w:val="22"/>
        </w:rPr>
        <w:br/>
      </w:r>
      <w:r>
        <w:rPr>
          <w:rFonts w:ascii="Arial" w:hAnsi="Arial" w:cs="Arial"/>
          <w:color w:val="000000"/>
          <w:szCs w:val="22"/>
        </w:rPr>
        <w:br/>
      </w:r>
    </w:p>
    <w:sectPr w:rsidR="00C477A5" w:rsidRPr="0065770C" w:rsidSect="00586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866E3"/>
    <w:multiLevelType w:val="multilevel"/>
    <w:tmpl w:val="784C8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/>
  <w:rsids>
    <w:rsidRoot w:val="006E6ADF"/>
    <w:rsid w:val="00521EE8"/>
    <w:rsid w:val="00586CD3"/>
    <w:rsid w:val="0065770C"/>
    <w:rsid w:val="00695087"/>
    <w:rsid w:val="006E6ADF"/>
    <w:rsid w:val="00917369"/>
    <w:rsid w:val="00C477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CD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6ADF"/>
    <w:rPr>
      <w:b/>
      <w:bCs/>
    </w:rPr>
  </w:style>
  <w:style w:type="paragraph" w:styleId="NoSpacing">
    <w:name w:val="No Spacing"/>
    <w:uiPriority w:val="1"/>
    <w:qFormat/>
    <w:rsid w:val="006E6ADF"/>
    <w:pPr>
      <w:spacing w:after="0" w:line="240" w:lineRule="auto"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7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triparhi</dc:creator>
  <cp:lastModifiedBy>Rahul triparhi</cp:lastModifiedBy>
  <cp:revision>1</cp:revision>
  <dcterms:created xsi:type="dcterms:W3CDTF">2024-08-23T13:46:00Z</dcterms:created>
  <dcterms:modified xsi:type="dcterms:W3CDTF">2024-08-23T15:04:00Z</dcterms:modified>
</cp:coreProperties>
</file>