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достижения.</w:t>
      </w:r>
    </w:p>
    <w:p>
      <w:pPr>
        <w:numPr>
          <w:ilvl w:val="0"/>
          <w:numId w:val="1001"/>
        </w:numPr>
        <w:pStyle w:val="Compact"/>
      </w:pPr>
      <w:r>
        <w:t xml:space="preserve">Сделать пост 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пот выбору.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информацию о навыках.</w:t>
      </w:r>
    </w:p>
    <w:p>
      <w:pPr>
        <w:pStyle w:val="CaptionedFigure"/>
      </w:pPr>
      <w:r>
        <w:drawing>
          <wp:inline>
            <wp:extent cx="5334000" cy="2041310"/>
            <wp:effectExtent b="0" l="0" r="0" t="0"/>
            <wp:docPr descr="Навыки" title="" id="23" name="Picture"/>
            <a:graphic>
              <a:graphicData uri="http://schemas.openxmlformats.org/drawingml/2006/picture">
                <pic:pic>
                  <pic:nvPicPr>
                    <pic:cNvPr descr="image/Screenshot%20from%202024-03-27%2020-42-3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Навыки</w:t>
      </w:r>
    </w:p>
    <w:p>
      <w:pPr>
        <w:pStyle w:val="BodyText"/>
      </w:pPr>
      <w:r>
        <w:t xml:space="preserve">Добавляю информацию о достижениях.</w:t>
      </w:r>
    </w:p>
    <w:p>
      <w:pPr>
        <w:pStyle w:val="CaptionedFigure"/>
      </w:pPr>
      <w:r>
        <w:drawing>
          <wp:inline>
            <wp:extent cx="5334000" cy="3311694"/>
            <wp:effectExtent b="0" l="0" r="0" t="0"/>
            <wp:docPr descr="Достижения" title="" id="26" name="Picture"/>
            <a:graphic>
              <a:graphicData uri="http://schemas.openxmlformats.org/drawingml/2006/picture">
                <pic:pic>
                  <pic:nvPicPr>
                    <pic:cNvPr descr="image/Screenshot%20from%202024-03-28%2021-28-5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Достижения</w:t>
      </w:r>
    </w:p>
    <w:p>
      <w:pPr>
        <w:pStyle w:val="BodyText"/>
      </w:pPr>
      <w:r>
        <w:t xml:space="preserve">Создаю пост о прошедшей неделе.</w:t>
      </w:r>
    </w:p>
    <w:p>
      <w:pPr>
        <w:pStyle w:val="CaptionedFigure"/>
      </w:pPr>
      <w:r>
        <w:drawing>
          <wp:inline>
            <wp:extent cx="5334000" cy="4461805"/>
            <wp:effectExtent b="0" l="0" r="0" t="0"/>
            <wp:docPr descr="Пост о прошлой неделе" title="" id="29" name="Picture"/>
            <a:graphic>
              <a:graphicData uri="http://schemas.openxmlformats.org/drawingml/2006/picture">
                <pic:pic>
                  <pic:nvPicPr>
                    <pic:cNvPr descr="image/Screenshot%20from%202024-03-28%2021-44-0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прошлой неделе</w:t>
      </w:r>
    </w:p>
    <w:p>
      <w:pPr>
        <w:pStyle w:val="BodyText"/>
      </w:pPr>
      <w:r>
        <w:t xml:space="preserve">Добавляю пост о языке разметки Markdown.</w:t>
      </w:r>
    </w:p>
    <w:p>
      <w:pPr>
        <w:pStyle w:val="CaptionedFigure"/>
      </w:pPr>
      <w:r>
        <w:drawing>
          <wp:inline>
            <wp:extent cx="5334000" cy="4461805"/>
            <wp:effectExtent b="0" l="0" r="0" t="0"/>
            <wp:docPr descr="Пост о Markdown" title="" id="32" name="Picture"/>
            <a:graphic>
              <a:graphicData uri="http://schemas.openxmlformats.org/drawingml/2006/picture">
                <pic:pic>
                  <pic:nvPicPr>
                    <pic:cNvPr descr="image/Screenshot%20from%202024-03-28%2021-54-2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Markdown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все поставленные задачи были выполнены.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этапу №3</dc:title>
  <dc:creator>Ведьмина Александра Сергеевна</dc:creator>
  <dc:language>ru-RU</dc:language>
  <cp:keywords/>
  <dcterms:created xsi:type="dcterms:W3CDTF">2024-04-04T18:52:12Z</dcterms:created>
  <dcterms:modified xsi:type="dcterms:W3CDTF">2024-04-04T18:52:12Z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индивидуальный проект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