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D7" w:rsidRPr="00094058" w:rsidRDefault="00357FD7" w:rsidP="00357FD7">
      <w:pPr>
        <w:pStyle w:val="Textebrut"/>
        <w:rPr>
          <w:rFonts w:ascii="Courier New" w:hAnsi="Courier New" w:cs="Courier New"/>
        </w:rPr>
      </w:pPr>
    </w:p>
    <w:p w:rsidR="00357FD7" w:rsidRPr="00704187" w:rsidRDefault="00357FD7" w:rsidP="00357FD7">
      <w:pPr>
        <w:pStyle w:val="Textebrut"/>
        <w:rPr>
          <w:rFonts w:asciiTheme="minorHAnsi" w:hAnsiTheme="minorHAnsi" w:cstheme="minorHAnsi"/>
        </w:rPr>
      </w:pPr>
      <w:r w:rsidRPr="00704187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36"/>
              </w:rPr>
            </w:pPr>
            <w:r w:rsidRPr="00A93865">
              <w:rPr>
                <w:rFonts w:asciiTheme="minorHAnsi" w:hAnsiTheme="minorHAnsi" w:cstheme="minorHAnsi"/>
                <w:b/>
                <w:sz w:val="36"/>
              </w:rPr>
              <w:t>Catégorie</w:t>
            </w:r>
          </w:p>
          <w:p w:rsidR="00357FD7" w:rsidRPr="00A93865" w:rsidRDefault="00357FD7" w:rsidP="005F39A4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36"/>
              </w:rPr>
            </w:pPr>
          </w:p>
        </w:tc>
        <w:tc>
          <w:tcPr>
            <w:tcW w:w="4614" w:type="dxa"/>
          </w:tcPr>
          <w:p w:rsidR="00357FD7" w:rsidRPr="00A93865" w:rsidRDefault="00357FD7" w:rsidP="005F39A4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36"/>
              </w:rPr>
            </w:pPr>
            <w:r w:rsidRPr="00A93865">
              <w:rPr>
                <w:rFonts w:asciiTheme="minorHAnsi" w:hAnsiTheme="minorHAnsi" w:cstheme="minorHAnsi"/>
                <w:b/>
                <w:sz w:val="36"/>
              </w:rPr>
              <w:t>Détails</w:t>
            </w:r>
          </w:p>
          <w:p w:rsidR="00357FD7" w:rsidRPr="00A93865" w:rsidRDefault="00357FD7" w:rsidP="005F39A4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36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Auteurs</w:t>
            </w:r>
          </w:p>
        </w:tc>
        <w:tc>
          <w:tcPr>
            <w:tcW w:w="4614" w:type="dxa"/>
          </w:tcPr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CE4DD1">
              <w:rPr>
                <w:rFonts w:asciiTheme="minorHAnsi" w:hAnsiTheme="minorHAnsi" w:cstheme="minorHAnsi"/>
              </w:rPr>
              <w:t xml:space="preserve">MENDE MIAFO Jennifer </w:t>
            </w:r>
            <w:proofErr w:type="spellStart"/>
            <w:r w:rsidRPr="00CE4DD1">
              <w:rPr>
                <w:rFonts w:asciiTheme="minorHAnsi" w:hAnsiTheme="minorHAnsi" w:cstheme="minorHAnsi"/>
              </w:rPr>
              <w:t>Tifanie</w:t>
            </w:r>
            <w:proofErr w:type="spellEnd"/>
          </w:p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CE4DD1">
              <w:rPr>
                <w:rFonts w:asciiTheme="minorHAnsi" w:hAnsiTheme="minorHAnsi" w:cstheme="minorHAnsi"/>
              </w:rPr>
              <w:t xml:space="preserve"> BIOMBO NGUENE Arielle</w:t>
            </w:r>
          </w:p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CE4DD1">
              <w:rPr>
                <w:rFonts w:asciiTheme="minorHAnsi" w:hAnsiTheme="minorHAnsi" w:cstheme="minorHAnsi"/>
              </w:rPr>
              <w:t xml:space="preserve">EYENGA Claude </w:t>
            </w:r>
            <w:proofErr w:type="spellStart"/>
            <w:r w:rsidRPr="00CE4DD1">
              <w:rPr>
                <w:rFonts w:asciiTheme="minorHAnsi" w:hAnsiTheme="minorHAnsi" w:cstheme="minorHAnsi"/>
              </w:rPr>
              <w:t>Berenice</w:t>
            </w:r>
            <w:proofErr w:type="spellEnd"/>
          </w:p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CE4DD1">
              <w:rPr>
                <w:rFonts w:asciiTheme="minorHAnsi" w:hAnsiTheme="minorHAnsi" w:cstheme="minorHAnsi"/>
              </w:rPr>
              <w:t xml:space="preserve">NGUEKAM MATOU Raphael </w:t>
            </w:r>
            <w:proofErr w:type="spellStart"/>
            <w:r w:rsidRPr="00CE4DD1">
              <w:rPr>
                <w:rFonts w:asciiTheme="minorHAnsi" w:hAnsiTheme="minorHAnsi" w:cstheme="minorHAnsi"/>
              </w:rPr>
              <w:t>Arcange</w:t>
            </w:r>
            <w:proofErr w:type="spellEnd"/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CE4DD1">
              <w:rPr>
                <w:rFonts w:asciiTheme="minorHAnsi" w:hAnsiTheme="minorHAnsi" w:cstheme="minorHAnsi"/>
              </w:rPr>
              <w:t xml:space="preserve">NGATCHIE CHIMEN Willie </w:t>
            </w:r>
            <w:proofErr w:type="spellStart"/>
            <w:r w:rsidRPr="00CE4DD1">
              <w:rPr>
                <w:rFonts w:asciiTheme="minorHAnsi" w:hAnsiTheme="minorHAnsi" w:cstheme="minorHAnsi"/>
              </w:rPr>
              <w:t>Carlain</w:t>
            </w:r>
            <w:proofErr w:type="spellEnd"/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Type de logiciel</w:t>
            </w:r>
          </w:p>
        </w:tc>
        <w:tc>
          <w:tcPr>
            <w:tcW w:w="4614" w:type="dxa"/>
          </w:tcPr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proofErr w:type="spellStart"/>
            <w:r w:rsidRPr="00CE4DD1">
              <w:rPr>
                <w:rFonts w:asciiTheme="minorHAnsi" w:hAnsiTheme="minorHAnsi" w:cstheme="minorHAnsi"/>
              </w:rPr>
              <w:t>Vitest</w:t>
            </w:r>
            <w:proofErr w:type="spellEnd"/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Nom du projet</w:t>
            </w:r>
          </w:p>
        </w:tc>
        <w:tc>
          <w:tcPr>
            <w:tcW w:w="4614" w:type="dxa"/>
          </w:tcPr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proofErr w:type="spellStart"/>
            <w:r w:rsidRPr="00CE4DD1">
              <w:rPr>
                <w:rFonts w:asciiTheme="minorHAnsi" w:hAnsiTheme="minorHAnsi" w:cstheme="minorHAnsi"/>
              </w:rPr>
              <w:t>software_testing_laps</w:t>
            </w:r>
            <w:proofErr w:type="spellEnd"/>
            <w:r w:rsidRPr="00CE4DD1">
              <w:rPr>
                <w:rFonts w:asciiTheme="minorHAnsi" w:hAnsiTheme="minorHAnsi" w:cstheme="minorHAnsi"/>
              </w:rPr>
              <w:t>-finish</w:t>
            </w:r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 xml:space="preserve">Type de l’environnement de </w:t>
            </w:r>
            <w:proofErr w:type="spellStart"/>
            <w:r w:rsidRPr="00A93865">
              <w:rPr>
                <w:rFonts w:asciiTheme="minorHAnsi" w:hAnsiTheme="minorHAnsi" w:cstheme="minorHAnsi"/>
                <w:b/>
                <w:sz w:val="24"/>
              </w:rPr>
              <w:t>developpement</w:t>
            </w:r>
            <w:proofErr w:type="spellEnd"/>
          </w:p>
        </w:tc>
        <w:tc>
          <w:tcPr>
            <w:tcW w:w="4614" w:type="dxa"/>
          </w:tcPr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CE4DD1">
              <w:rPr>
                <w:rFonts w:asciiTheme="minorHAnsi" w:hAnsiTheme="minorHAnsi" w:cstheme="minorHAnsi"/>
              </w:rPr>
              <w:t xml:space="preserve">IDE </w:t>
            </w:r>
            <w:proofErr w:type="spellStart"/>
            <w:r w:rsidRPr="00CE4DD1">
              <w:rPr>
                <w:rFonts w:asciiTheme="minorHAnsi" w:hAnsiTheme="minorHAnsi" w:cstheme="minorHAnsi"/>
              </w:rPr>
              <w:t>Vscode</w:t>
            </w:r>
            <w:proofErr w:type="spellEnd"/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Démographie des utilisateurs</w:t>
            </w:r>
          </w:p>
        </w:tc>
        <w:tc>
          <w:tcPr>
            <w:tcW w:w="4614" w:type="dxa"/>
          </w:tcPr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Âge : 18-65 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- Compétence </w:t>
            </w:r>
            <w:r>
              <w:rPr>
                <w:rFonts w:asciiTheme="minorHAnsi" w:hAnsiTheme="minorHAnsi" w:cstheme="minorHAnsi"/>
              </w:rPr>
              <w:t>technique : Faible à élevée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Localisat</w:t>
            </w:r>
            <w:r>
              <w:rPr>
                <w:rFonts w:asciiTheme="minorHAnsi" w:hAnsiTheme="minorHAnsi" w:cstheme="minorHAnsi"/>
              </w:rPr>
              <w:t xml:space="preserve">ion géographique : Mondiale </w:t>
            </w:r>
            <w:r w:rsidRPr="00704187">
              <w:rPr>
                <w:rFonts w:asciiTheme="minorHAnsi" w:hAnsiTheme="minorHAnsi" w:cstheme="minorHAnsi"/>
              </w:rPr>
              <w:t xml:space="preserve"> 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- Appareils d'accès </w:t>
            </w:r>
            <w:r>
              <w:rPr>
                <w:rFonts w:asciiTheme="minorHAnsi" w:hAnsiTheme="minorHAnsi" w:cstheme="minorHAnsi"/>
              </w:rPr>
              <w:t xml:space="preserve">: Bureau, Mobile, Tablette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Connectivité Internet : Haut débit, 4G/5G</w:t>
            </w:r>
          </w:p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Hypothèses</w:t>
            </w: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Les utilisateurs ont</w:t>
            </w:r>
            <w:r>
              <w:rPr>
                <w:rFonts w:asciiTheme="minorHAnsi" w:hAnsiTheme="minorHAnsi" w:cstheme="minorHAnsi"/>
              </w:rPr>
              <w:t xml:space="preserve"> un accès internet de base.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Les utilisateurs possèdent des connaissances de base sur l</w:t>
            </w:r>
            <w:r>
              <w:rPr>
                <w:rFonts w:asciiTheme="minorHAnsi" w:hAnsiTheme="minorHAnsi" w:cstheme="minorHAnsi"/>
              </w:rPr>
              <w:t xml:space="preserve">'utilisation des appareils.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L'application sera utilisée dans différents fuseaux horaires.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But du test</w:t>
            </w: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- Vérifier que la fonction </w:t>
            </w:r>
            <w:proofErr w:type="spellStart"/>
            <w:r w:rsidRPr="00704187">
              <w:rPr>
                <w:rFonts w:asciiTheme="minorHAnsi" w:hAnsiTheme="minorHAnsi" w:cstheme="minorHAnsi"/>
              </w:rPr>
              <w:t>getPastPurchases</w:t>
            </w:r>
            <w:proofErr w:type="spellEnd"/>
            <w:r w:rsidRPr="00704187">
              <w:rPr>
                <w:rFonts w:asciiTheme="minorHAnsi" w:hAnsiTheme="minorHAnsi" w:cstheme="minorHAnsi"/>
              </w:rPr>
              <w:t xml:space="preserve"> retourne corr</w:t>
            </w:r>
            <w:r>
              <w:rPr>
                <w:rFonts w:asciiTheme="minorHAnsi" w:hAnsiTheme="minorHAnsi" w:cstheme="minorHAnsi"/>
              </w:rPr>
              <w:t xml:space="preserve">ectement les achats passés.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Assurer que la fonction </w:t>
            </w:r>
            <w:proofErr w:type="spellStart"/>
            <w:r w:rsidRPr="00704187">
              <w:rPr>
                <w:rFonts w:asciiTheme="minorHAnsi" w:hAnsiTheme="minorHAnsi" w:cstheme="minorHAnsi"/>
              </w:rPr>
              <w:t>parsePurchaseResponse</w:t>
            </w:r>
            <w:proofErr w:type="spellEnd"/>
            <w:r w:rsidRPr="00704187">
              <w:rPr>
                <w:rFonts w:asciiTheme="minorHAnsi" w:hAnsiTheme="minorHAnsi" w:cstheme="minorHAnsi"/>
              </w:rPr>
              <w:t xml:space="preserve"> analyse correc</w:t>
            </w:r>
            <w:r>
              <w:rPr>
                <w:rFonts w:asciiTheme="minorHAnsi" w:hAnsiTheme="minorHAnsi" w:cstheme="minorHAnsi"/>
              </w:rPr>
              <w:t xml:space="preserve">tement les données d'achat.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Identifier et corriger les bogues.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Phase de test</w:t>
            </w: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Tests unitaires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Tests d'intégration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Tests de régression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Périmètre du test</w:t>
            </w: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Fonction </w:t>
            </w:r>
            <w:proofErr w:type="spellStart"/>
            <w:r>
              <w:rPr>
                <w:rFonts w:asciiTheme="minorHAnsi" w:hAnsiTheme="minorHAnsi" w:cstheme="minorHAnsi"/>
              </w:rPr>
              <w:t>getPastPurchases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Fonc</w:t>
            </w:r>
            <w:r>
              <w:rPr>
                <w:rFonts w:asciiTheme="minorHAnsi" w:hAnsiTheme="minorHAnsi" w:cstheme="minorHAnsi"/>
              </w:rPr>
              <w:t xml:space="preserve">tion </w:t>
            </w:r>
            <w:proofErr w:type="spellStart"/>
            <w:r>
              <w:rPr>
                <w:rFonts w:asciiTheme="minorHAnsi" w:hAnsiTheme="minorHAnsi" w:cstheme="minorHAnsi"/>
              </w:rPr>
              <w:t>parsePurchaseResponse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Comportement de l'application avec des réponses d'achat simulées</w:t>
            </w: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Facteurs de succès critiques</w:t>
            </w: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Exactitude : Les fonctions retournent les</w:t>
            </w:r>
            <w:r>
              <w:rPr>
                <w:rFonts w:asciiTheme="minorHAnsi" w:hAnsiTheme="minorHAnsi" w:cstheme="minorHAnsi"/>
              </w:rPr>
              <w:t xml:space="preserve"> résultats attendus.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Fiabilité : Fonctionne</w:t>
            </w:r>
            <w:r>
              <w:rPr>
                <w:rFonts w:asciiTheme="minorHAnsi" w:hAnsiTheme="minorHAnsi" w:cstheme="minorHAnsi"/>
              </w:rPr>
              <w:t xml:space="preserve">ment constant sans erreurs. </w:t>
            </w:r>
            <w:r w:rsidRPr="00704187">
              <w:rPr>
                <w:rFonts w:asciiTheme="minorHAnsi" w:hAnsiTheme="minorHAnsi" w:cstheme="minorHAnsi"/>
              </w:rPr>
              <w:t xml:space="preserve">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Performance : Les tests sont exécutés rapidement et efficacement.</w:t>
            </w: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Types de tests</w:t>
            </w: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Tests manuels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Tests automati</w:t>
            </w:r>
            <w:r>
              <w:rPr>
                <w:rFonts w:asciiTheme="minorHAnsi" w:hAnsiTheme="minorHAnsi" w:cstheme="minorHAnsi"/>
              </w:rPr>
              <w:t xml:space="preserve">sés (par ex., avec </w:t>
            </w:r>
            <w:proofErr w:type="spellStart"/>
            <w:r>
              <w:rPr>
                <w:rFonts w:asciiTheme="minorHAnsi" w:hAnsiTheme="minorHAnsi" w:cstheme="minorHAnsi"/>
              </w:rPr>
              <w:t>Vitest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Tests de régression</w:t>
            </w:r>
          </w:p>
        </w:tc>
      </w:tr>
      <w:tr w:rsidR="00357FD7" w:rsidTr="005F39A4">
        <w:tc>
          <w:tcPr>
            <w:tcW w:w="4613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Profils des testeurs</w:t>
            </w: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Développeurs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I</w:t>
            </w:r>
            <w:r>
              <w:rPr>
                <w:rFonts w:asciiTheme="minorHAnsi" w:hAnsiTheme="minorHAnsi" w:cstheme="minorHAnsi"/>
              </w:rPr>
              <w:t xml:space="preserve">ngénieurs en automatisation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Testeurs manuels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lastRenderedPageBreak/>
              <w:t>Outils de développement et outils de test</w:t>
            </w: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4614" w:type="dxa"/>
          </w:tcPr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- Outils de développement : IDE (par ex., </w:t>
            </w:r>
            <w:proofErr w:type="spellStart"/>
            <w:r w:rsidRPr="00704187">
              <w:rPr>
                <w:rFonts w:asciiTheme="minorHAnsi" w:hAnsiTheme="minorHAnsi" w:cstheme="minorHAnsi"/>
              </w:rPr>
              <w:t>IntelliJ</w:t>
            </w:r>
            <w:proofErr w:type="spellEnd"/>
            <w:r w:rsidRPr="0070418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04187">
              <w:rPr>
                <w:rFonts w:asciiTheme="minorHAnsi" w:hAnsiTheme="minorHAnsi" w:cstheme="minorHAnsi"/>
              </w:rPr>
              <w:t>VSCode</w:t>
            </w:r>
            <w:proofErr w:type="spellEnd"/>
            <w:r w:rsidRPr="00704187">
              <w:rPr>
                <w:rFonts w:asciiTheme="minorHAnsi" w:hAnsiTheme="minorHAnsi" w:cstheme="minorHAnsi"/>
              </w:rPr>
              <w:t>), Contrôle de version (par ex., Git) &lt;</w:t>
            </w:r>
            <w:proofErr w:type="spellStart"/>
            <w:r w:rsidRPr="00704187">
              <w:rPr>
                <w:rFonts w:asciiTheme="minorHAnsi" w:hAnsiTheme="minorHAnsi" w:cstheme="minorHAnsi"/>
              </w:rPr>
              <w:t>br</w:t>
            </w:r>
            <w:proofErr w:type="spellEnd"/>
            <w:r w:rsidRPr="00704187">
              <w:rPr>
                <w:rFonts w:asciiTheme="minorHAnsi" w:hAnsiTheme="minorHAnsi" w:cstheme="minorHAnsi"/>
              </w:rPr>
              <w:t>&gt; - Outils de gestion des tests : JIRA &lt;</w:t>
            </w:r>
            <w:proofErr w:type="spellStart"/>
            <w:r w:rsidRPr="00704187">
              <w:rPr>
                <w:rFonts w:asciiTheme="minorHAnsi" w:hAnsiTheme="minorHAnsi" w:cstheme="minorHAnsi"/>
              </w:rPr>
              <w:t>br</w:t>
            </w:r>
            <w:proofErr w:type="spellEnd"/>
            <w:r w:rsidRPr="00704187">
              <w:rPr>
                <w:rFonts w:asciiTheme="minorHAnsi" w:hAnsiTheme="minorHAnsi" w:cstheme="minorHAnsi"/>
              </w:rPr>
              <w:t xml:space="preserve">&gt; - Outils d'automatisation : </w:t>
            </w:r>
            <w:proofErr w:type="spellStart"/>
            <w:r w:rsidRPr="00704187">
              <w:rPr>
                <w:rFonts w:asciiTheme="minorHAnsi" w:hAnsiTheme="minorHAnsi" w:cstheme="minorHAnsi"/>
              </w:rPr>
              <w:t>Vitest</w:t>
            </w:r>
            <w:proofErr w:type="spellEnd"/>
            <w:r w:rsidRPr="0070418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704187">
              <w:rPr>
                <w:rFonts w:asciiTheme="minorHAnsi" w:hAnsiTheme="minorHAnsi" w:cstheme="minorHAnsi"/>
              </w:rPr>
              <w:t>Selenium</w:t>
            </w:r>
            <w:proofErr w:type="spellEnd"/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Préoccupations commerciales/opérationnelles</w:t>
            </w: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Temps de mise sur le marché : Calen</w:t>
            </w:r>
            <w:r>
              <w:rPr>
                <w:rFonts w:asciiTheme="minorHAnsi" w:hAnsiTheme="minorHAnsi" w:cstheme="minorHAnsi"/>
              </w:rPr>
              <w:t xml:space="preserve">driers et délais de sortie. 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Budget : Contraintes de coût pour les outils de test et les ressource</w:t>
            </w:r>
            <w:r>
              <w:rPr>
                <w:rFonts w:asciiTheme="minorHAnsi" w:hAnsiTheme="minorHAnsi" w:cstheme="minorHAnsi"/>
              </w:rPr>
              <w:t xml:space="preserve">s. </w:t>
            </w:r>
          </w:p>
          <w:p w:rsidR="00357FD7" w:rsidRPr="0070418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Disponibilité des ressources : Capacité des testeurs et des développeurs.</w:t>
            </w:r>
          </w:p>
        </w:tc>
      </w:tr>
      <w:tr w:rsidR="00357FD7" w:rsidTr="005F39A4">
        <w:tc>
          <w:tcPr>
            <w:tcW w:w="4613" w:type="dxa"/>
          </w:tcPr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  <w:r w:rsidRPr="00A93865">
              <w:rPr>
                <w:rFonts w:asciiTheme="minorHAnsi" w:hAnsiTheme="minorHAnsi" w:cstheme="minorHAnsi"/>
                <w:b/>
                <w:sz w:val="24"/>
              </w:rPr>
              <w:t>Risques</w:t>
            </w:r>
          </w:p>
          <w:p w:rsidR="00357FD7" w:rsidRPr="00A93865" w:rsidRDefault="00357FD7" w:rsidP="005F39A4">
            <w:pPr>
              <w:pStyle w:val="Textebrut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4614" w:type="dxa"/>
          </w:tcPr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>- Risques commerciaux : Retard de sortie, Dépassement du budget, P</w:t>
            </w:r>
            <w:r>
              <w:rPr>
                <w:rFonts w:asciiTheme="minorHAnsi" w:hAnsiTheme="minorHAnsi" w:cstheme="minorHAnsi"/>
              </w:rPr>
              <w:t>énalités de non-conformité.</w:t>
            </w:r>
          </w:p>
          <w:p w:rsidR="00357FD7" w:rsidRDefault="00357FD7" w:rsidP="005F39A4">
            <w:pPr>
              <w:pStyle w:val="Textebrut"/>
              <w:rPr>
                <w:rFonts w:asciiTheme="minorHAnsi" w:hAnsiTheme="minorHAnsi" w:cstheme="minorHAnsi"/>
              </w:rPr>
            </w:pPr>
            <w:r w:rsidRPr="00704187">
              <w:rPr>
                <w:rFonts w:asciiTheme="minorHAnsi" w:hAnsiTheme="minorHAnsi" w:cstheme="minorHAnsi"/>
              </w:rPr>
              <w:t xml:space="preserve"> - Risques techniques : Bogues non découverts, Vulnérabilités de sécurité, Goulots d'é</w:t>
            </w:r>
            <w:r>
              <w:rPr>
                <w:rFonts w:asciiTheme="minorHAnsi" w:hAnsiTheme="minorHAnsi" w:cstheme="minorHAnsi"/>
              </w:rPr>
              <w:t xml:space="preserve">tranglement de performance. </w:t>
            </w:r>
          </w:p>
          <w:p w:rsidR="00357FD7" w:rsidRPr="00CE4DD1" w:rsidRDefault="00357FD7" w:rsidP="005F39A4">
            <w:pPr>
              <w:pStyle w:val="Textebrut"/>
              <w:rPr>
                <w:rFonts w:asciiTheme="minorHAnsi" w:hAnsiTheme="minorHAnsi" w:cstheme="minorHAnsi"/>
                <w:sz w:val="22"/>
                <w:szCs w:val="22"/>
              </w:rPr>
            </w:pPr>
            <w:r w:rsidRPr="00704187">
              <w:rPr>
                <w:rFonts w:asciiTheme="minorHAnsi" w:hAnsiTheme="minorHAnsi" w:cstheme="minorHAnsi"/>
              </w:rPr>
              <w:t xml:space="preserve"> - Risques de projet : Dérapage de la portée, Problèmes d'allocation des ressources, Temps de test insuffisant.</w:t>
            </w:r>
          </w:p>
        </w:tc>
      </w:tr>
    </w:tbl>
    <w:p w:rsidR="00357FD7" w:rsidRDefault="00357FD7" w:rsidP="00357FD7">
      <w:pPr>
        <w:pStyle w:val="Textebrut"/>
        <w:rPr>
          <w:rFonts w:asciiTheme="minorHAnsi" w:hAnsiTheme="minorHAnsi" w:cstheme="minorHAnsi"/>
        </w:rPr>
      </w:pPr>
    </w:p>
    <w:p w:rsidR="00357FD7" w:rsidRPr="00704187" w:rsidRDefault="00357FD7" w:rsidP="00357FD7">
      <w:pPr>
        <w:pStyle w:val="Textebrut"/>
        <w:rPr>
          <w:rFonts w:asciiTheme="minorHAnsi" w:hAnsiTheme="minorHAnsi" w:cstheme="minorHAnsi"/>
        </w:rPr>
      </w:pPr>
    </w:p>
    <w:p w:rsidR="00357FD7" w:rsidRDefault="00357FD7" w:rsidP="00357FD7">
      <w:pPr>
        <w:pStyle w:val="Textebrut"/>
        <w:rPr>
          <w:rFonts w:asciiTheme="minorHAnsi" w:hAnsiTheme="minorHAnsi" w:cstheme="minorHAnsi"/>
        </w:rPr>
      </w:pPr>
      <w:r w:rsidRPr="00704187">
        <w:rPr>
          <w:rFonts w:asciiTheme="minorHAnsi" w:hAnsiTheme="minorHAnsi" w:cstheme="minorHAnsi"/>
        </w:rPr>
        <w:tab/>
      </w:r>
    </w:p>
    <w:p w:rsidR="00357FD7" w:rsidRPr="00704187" w:rsidRDefault="00357FD7" w:rsidP="00357FD7">
      <w:pPr>
        <w:pStyle w:val="Textebrut"/>
        <w:rPr>
          <w:rFonts w:asciiTheme="minorHAnsi" w:hAnsiTheme="minorHAnsi" w:cstheme="minorHAnsi"/>
        </w:rPr>
      </w:pPr>
    </w:p>
    <w:p w:rsidR="00FE7C16" w:rsidRDefault="00357FD7">
      <w:bookmarkStart w:id="0" w:name="_GoBack"/>
      <w:bookmarkEnd w:id="0"/>
    </w:p>
    <w:sectPr w:rsidR="00FE7C16" w:rsidSect="001B4AF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D7"/>
    <w:rsid w:val="00357FD7"/>
    <w:rsid w:val="00874E0E"/>
    <w:rsid w:val="00B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7F476-C9EE-4FCD-B624-C3281477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F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357F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57FD7"/>
    <w:rPr>
      <w:rFonts w:ascii="Consolas" w:hAnsi="Consolas"/>
      <w:sz w:val="21"/>
      <w:szCs w:val="21"/>
    </w:rPr>
  </w:style>
  <w:style w:type="table" w:styleId="Grilledutableau">
    <w:name w:val="Table Grid"/>
    <w:basedOn w:val="TableauNormal"/>
    <w:uiPriority w:val="39"/>
    <w:rsid w:val="00357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2024-06-18T14:46:00Z</dcterms:created>
  <dcterms:modified xsi:type="dcterms:W3CDTF">2024-06-18T14:46:00Z</dcterms:modified>
</cp:coreProperties>
</file>