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AB4A" w14:textId="2EB9CA8C" w:rsidR="007E4449" w:rsidRDefault="00792AF6" w:rsidP="00792AF6">
      <w:pPr>
        <w:jc w:val="center"/>
        <w:rPr>
          <w:b/>
          <w:bCs/>
        </w:rPr>
      </w:pPr>
      <w:r w:rsidRPr="00792AF6">
        <w:rPr>
          <w:b/>
          <w:bCs/>
        </w:rPr>
        <w:t>EVM Üzerinde Negatif Değer Nasıl Tutulur?</w:t>
      </w:r>
    </w:p>
    <w:p w14:paraId="289C2FBB" w14:textId="7726FCA3" w:rsidR="00741102" w:rsidRDefault="00741102" w:rsidP="00792AF6">
      <w:pPr>
        <w:jc w:val="center"/>
        <w:rPr>
          <w:b/>
          <w:bCs/>
        </w:rPr>
      </w:pPr>
      <w:r w:rsidRPr="00741102">
        <w:rPr>
          <w:b/>
          <w:bCs/>
          <w:noProof/>
        </w:rPr>
        <w:drawing>
          <wp:inline distT="0" distB="0" distL="0" distR="0" wp14:anchorId="2DB6E2F1" wp14:editId="3ABFE98F">
            <wp:extent cx="5760720" cy="2496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B83" w14:textId="251DEF78" w:rsidR="00792AF6" w:rsidRDefault="00792AF6" w:rsidP="00792AF6">
      <w:pPr>
        <w:rPr>
          <w:b/>
          <w:bCs/>
        </w:rPr>
      </w:pPr>
    </w:p>
    <w:p w14:paraId="2F3FE773" w14:textId="77777777" w:rsidR="00792AF6" w:rsidRDefault="00792AF6" w:rsidP="00792AF6">
      <w:r>
        <w:t xml:space="preserve">Bilgisayar dilinde değer tutabilecek bir alan yoktur. Bu yüzden sesleri, görüntüleri, işaretleri , negatif veya pozitif </w:t>
      </w:r>
      <w:proofErr w:type="spellStart"/>
      <w:r>
        <w:t>değerlikli</w:t>
      </w:r>
      <w:proofErr w:type="spellEnd"/>
      <w:r>
        <w:t xml:space="preserve"> sayıları tutmak için iki alanımız vardır . 0 ve 1.</w:t>
      </w:r>
    </w:p>
    <w:p w14:paraId="6307D43E" w14:textId="51E01C75" w:rsidR="0044553C" w:rsidRDefault="00792AF6" w:rsidP="00792AF6">
      <w:r>
        <w:t xml:space="preserve">EVM üzerinde 2^8 yani 256 bitlik bir alanda işlemlerini gerçekleştirir. Aşağıdaki resimde 256 bitlik alanı nasıl doldurduğu görmek mümkün. Burada gördüğümüz değerler arasında negatif değerler de var örneğin “-128” </w:t>
      </w:r>
      <w:r w:rsidR="001771EE">
        <w:t xml:space="preserve">. </w:t>
      </w:r>
      <w:r w:rsidR="0044553C">
        <w:t>++</w:t>
      </w:r>
    </w:p>
    <w:p w14:paraId="750C9111" w14:textId="77777777" w:rsidR="0044553C" w:rsidRDefault="0044553C" w:rsidP="00792AF6"/>
    <w:p w14:paraId="1C5445E6" w14:textId="77777777" w:rsidR="0044553C" w:rsidRDefault="0044553C" w:rsidP="00792AF6"/>
    <w:p w14:paraId="703CDC12" w14:textId="77777777" w:rsidR="0044553C" w:rsidRDefault="0044553C" w:rsidP="00792AF6"/>
    <w:p w14:paraId="72E5DA27" w14:textId="77777777" w:rsidR="0044553C" w:rsidRDefault="0044553C" w:rsidP="00792AF6"/>
    <w:p w14:paraId="48CFEE77" w14:textId="77777777" w:rsidR="0044553C" w:rsidRDefault="0044553C" w:rsidP="00792AF6"/>
    <w:p w14:paraId="455A5BDD" w14:textId="77777777" w:rsidR="0044553C" w:rsidRDefault="0044553C" w:rsidP="00792AF6"/>
    <w:p w14:paraId="5B592C6F" w14:textId="77777777" w:rsidR="0044553C" w:rsidRDefault="0044553C" w:rsidP="00792AF6"/>
    <w:p w14:paraId="3A2358BD" w14:textId="77777777" w:rsidR="0044553C" w:rsidRDefault="0044553C" w:rsidP="00792AF6"/>
    <w:p w14:paraId="78DCB09F" w14:textId="77777777" w:rsidR="0044553C" w:rsidRDefault="0044553C" w:rsidP="00792AF6"/>
    <w:p w14:paraId="0FF2C550" w14:textId="77777777" w:rsidR="0044553C" w:rsidRDefault="0044553C" w:rsidP="00792AF6"/>
    <w:p w14:paraId="58194A62" w14:textId="77777777" w:rsidR="0044553C" w:rsidRDefault="0044553C" w:rsidP="00792AF6"/>
    <w:p w14:paraId="197E4DE1" w14:textId="77777777" w:rsidR="0044553C" w:rsidRDefault="0044553C" w:rsidP="00792AF6"/>
    <w:p w14:paraId="15C8D8CB" w14:textId="77777777" w:rsidR="0044553C" w:rsidRDefault="0044553C" w:rsidP="00792AF6"/>
    <w:p w14:paraId="6A4F79B4" w14:textId="77777777" w:rsidR="0044553C" w:rsidRDefault="0044553C" w:rsidP="00792AF6"/>
    <w:p w14:paraId="52E71410" w14:textId="77777777" w:rsidR="0044553C" w:rsidRDefault="0044553C" w:rsidP="00792AF6"/>
    <w:p w14:paraId="75F2E219" w14:textId="1D1BCEEA" w:rsidR="00792AF6" w:rsidRDefault="00792AF6" w:rsidP="00792AF6">
      <w:r>
        <w:lastRenderedPageBreak/>
        <w:t xml:space="preserve">Peki nasıl oluyor da hiçbir işaret belirtisi olmadan bu sayının negatif olduğunu anlıyor. Gelin birlikte bunu nasıl yapıyor bakalım: </w:t>
      </w:r>
      <w:r w:rsidR="0044553C">
        <w:t xml:space="preserve"> ++</w:t>
      </w:r>
    </w:p>
    <w:p w14:paraId="24FBF6CB" w14:textId="2891A1A4" w:rsidR="00792AF6" w:rsidRDefault="00792AF6" w:rsidP="00792AF6">
      <w:r>
        <w:rPr>
          <w:noProof/>
        </w:rPr>
        <w:drawing>
          <wp:inline distT="0" distB="0" distL="0" distR="0" wp14:anchorId="7DCA331F" wp14:editId="49380DF3">
            <wp:extent cx="5610225" cy="382880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61" cy="38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1D2DE6" w14:textId="2C648FDC" w:rsidR="00CA70C9" w:rsidRDefault="00A060DD" w:rsidP="00792AF6">
      <w:r>
        <w:t>Gündelik hayatta kullandığımız matematiksel tabirler 10</w:t>
      </w:r>
      <w:r w:rsidR="00CA70C9">
        <w:t xml:space="preserve">’luk tabana göre yapılır.  Çıkarma işlemlerinde </w:t>
      </w:r>
      <w:proofErr w:type="spellStart"/>
      <w:r w:rsidR="00CA70C9">
        <w:t>tümleyen</w:t>
      </w:r>
      <w:proofErr w:type="spellEnd"/>
      <w:r w:rsidR="00CA70C9">
        <w:t xml:space="preserve"> kavramı kullanılır. Sıklıkla 2 çeşit </w:t>
      </w:r>
      <w:proofErr w:type="spellStart"/>
      <w:r w:rsidR="00CA70C9">
        <w:t>tümleyen</w:t>
      </w:r>
      <w:proofErr w:type="spellEnd"/>
      <w:r w:rsidR="00CA70C9">
        <w:t xml:space="preserve"> kullanılır:</w:t>
      </w:r>
    </w:p>
    <w:p w14:paraId="28EFC5F6" w14:textId="4344000B" w:rsidR="00CA70C9" w:rsidRPr="00CA70C9" w:rsidRDefault="00CA70C9" w:rsidP="00792AF6">
      <w:pPr>
        <w:rPr>
          <w:b/>
          <w:bCs/>
        </w:rPr>
      </w:pPr>
      <w:r w:rsidRPr="00CA70C9">
        <w:rPr>
          <w:b/>
          <w:bCs/>
        </w:rPr>
        <w:t xml:space="preserve">1-Tabana </w:t>
      </w:r>
      <w:proofErr w:type="spellStart"/>
      <w:r w:rsidRPr="00CA70C9">
        <w:rPr>
          <w:b/>
          <w:bCs/>
        </w:rPr>
        <w:t>tümleyen</w:t>
      </w:r>
      <w:proofErr w:type="spellEnd"/>
    </w:p>
    <w:p w14:paraId="1BF4A834" w14:textId="46E662A1" w:rsidR="00CA70C9" w:rsidRDefault="00CA70C9" w:rsidP="00792AF6">
      <w:pPr>
        <w:rPr>
          <w:b/>
          <w:bCs/>
        </w:rPr>
      </w:pPr>
      <w:r w:rsidRPr="00CA70C9">
        <w:rPr>
          <w:b/>
          <w:bCs/>
        </w:rPr>
        <w:t xml:space="preserve">2-Taban -1’e göre </w:t>
      </w:r>
      <w:proofErr w:type="spellStart"/>
      <w:r w:rsidRPr="00CA70C9">
        <w:rPr>
          <w:b/>
          <w:bCs/>
        </w:rPr>
        <w:t>tümleyen</w:t>
      </w:r>
      <w:proofErr w:type="spellEnd"/>
      <w:r w:rsidR="0044553C">
        <w:rPr>
          <w:b/>
          <w:bCs/>
        </w:rPr>
        <w:t xml:space="preserve"> ++</w:t>
      </w:r>
    </w:p>
    <w:p w14:paraId="38238253" w14:textId="454B8BDC" w:rsidR="00CA70C9" w:rsidRDefault="00CA70C9" w:rsidP="00792AF6">
      <w:pPr>
        <w:rPr>
          <w:b/>
          <w:bCs/>
        </w:rPr>
      </w:pPr>
    </w:p>
    <w:p w14:paraId="5390AFCF" w14:textId="3465A4F2" w:rsidR="0044553C" w:rsidRDefault="00CA70C9" w:rsidP="00792AF6">
      <w:r>
        <w:t xml:space="preserve">Taban </w:t>
      </w:r>
      <w:proofErr w:type="spellStart"/>
      <w:r>
        <w:t>tümleyeninde</w:t>
      </w:r>
      <w:proofErr w:type="spellEnd"/>
      <w:r>
        <w:t xml:space="preserve"> işlem yaparken taban değerinden yapılan işlem sonucu oluşan değer çıkarılır. Taban -1’e göre </w:t>
      </w:r>
      <w:proofErr w:type="spellStart"/>
      <w:r>
        <w:t>tümleyende</w:t>
      </w:r>
      <w:proofErr w:type="spellEnd"/>
      <w:r>
        <w:t xml:space="preserve"> ise, taban değeri ne ise ondan 1 sayısı çıkarılarak işlem yapılır. </w:t>
      </w:r>
      <w:r w:rsidR="0044553C">
        <w:t xml:space="preserve"> ++</w:t>
      </w:r>
    </w:p>
    <w:p w14:paraId="0D76CDF9" w14:textId="0F62923C" w:rsidR="00CA70C9" w:rsidRPr="00CA70C9" w:rsidRDefault="00CA70C9" w:rsidP="00792AF6">
      <w:r>
        <w:t>Örneğin:</w:t>
      </w:r>
    </w:p>
    <w:p w14:paraId="7A3B594A" w14:textId="5F5BC457" w:rsidR="00CA70C9" w:rsidRDefault="00CA70C9" w:rsidP="00792AF6">
      <w:pPr>
        <w:rPr>
          <w:noProof/>
        </w:rPr>
      </w:pPr>
      <w:r>
        <w:t xml:space="preserve">Markette alışveriş yaparken elinizde bulunan 100 birim ile  40 birimlik bir ürün aldığınızda geriye 60 biriminiz kalır. Buna taban </w:t>
      </w:r>
      <w:proofErr w:type="spellStart"/>
      <w:r>
        <w:t>tümleyeni</w:t>
      </w:r>
      <w:proofErr w:type="spellEnd"/>
      <w:r>
        <w:t xml:space="preserve"> denir. 60, 40’ın taban </w:t>
      </w:r>
      <w:proofErr w:type="spellStart"/>
      <w:r>
        <w:t>tümleyenidir</w:t>
      </w:r>
      <w:proofErr w:type="spellEnd"/>
      <w:r>
        <w:t>.</w:t>
      </w:r>
      <w:r w:rsidRPr="00CA70C9">
        <w:rPr>
          <w:noProof/>
        </w:rPr>
        <w:t xml:space="preserve"> </w:t>
      </w:r>
      <w:r w:rsidR="0044553C">
        <w:rPr>
          <w:noProof/>
        </w:rPr>
        <w:t xml:space="preserve"> ++</w:t>
      </w:r>
    </w:p>
    <w:p w14:paraId="47F8ECD2" w14:textId="5B866406" w:rsidR="00CA70C9" w:rsidRDefault="00CA70C9" w:rsidP="00792AF6">
      <w:pPr>
        <w:rPr>
          <w:noProof/>
        </w:rPr>
      </w:pPr>
      <w:r>
        <w:rPr>
          <w:noProof/>
        </w:rPr>
        <w:t>Aynı alışverişi 100 birimden 1 birim çıkararak yapılsaydı sonuc 59 olacaktı. Buna da taban -1 tümleyeni denir.</w:t>
      </w:r>
      <w:r w:rsidR="0044553C">
        <w:rPr>
          <w:noProof/>
        </w:rPr>
        <w:t xml:space="preserve"> ++</w:t>
      </w:r>
    </w:p>
    <w:p w14:paraId="35C202BD" w14:textId="77777777" w:rsidR="00CA70C9" w:rsidRDefault="00CA70C9" w:rsidP="00792AF6">
      <w:pPr>
        <w:rPr>
          <w:noProof/>
        </w:rPr>
      </w:pPr>
    </w:p>
    <w:p w14:paraId="033AE582" w14:textId="5D3CFE7C" w:rsidR="008C3AB4" w:rsidRDefault="00CA70C9" w:rsidP="00792AF6">
      <w:r w:rsidRPr="00CA70C9">
        <w:rPr>
          <w:noProof/>
        </w:rPr>
        <w:lastRenderedPageBreak/>
        <w:drawing>
          <wp:inline distT="0" distB="0" distL="0" distR="0" wp14:anchorId="5FD32A5B" wp14:editId="772ED75B">
            <wp:extent cx="5760720" cy="2174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D761" w14:textId="067BFA46" w:rsidR="008C3AB4" w:rsidRDefault="008C3AB4" w:rsidP="00792AF6">
      <w:r>
        <w:t xml:space="preserve">İkilik tabanda negatif sonuçlarda bu iki </w:t>
      </w:r>
      <w:proofErr w:type="spellStart"/>
      <w:r>
        <w:t>tümleyen</w:t>
      </w:r>
      <w:proofErr w:type="spellEnd"/>
      <w:r>
        <w:t xml:space="preserve"> yapısını kullanırız.</w:t>
      </w:r>
    </w:p>
    <w:p w14:paraId="01ED02C4" w14:textId="0EE614E3" w:rsidR="008C3AB4" w:rsidRDefault="008C3AB4" w:rsidP="00792AF6">
      <w:r>
        <w:t>Negatif sayıyı Pozitif sayıya çevirme:</w:t>
      </w:r>
    </w:p>
    <w:p w14:paraId="4CC07E0A" w14:textId="0FA02FF6" w:rsidR="00260DCC" w:rsidRDefault="00260DCC" w:rsidP="00260DCC">
      <w:r>
        <w:t xml:space="preserve">1-Sayıyı </w:t>
      </w:r>
      <w:proofErr w:type="spellStart"/>
      <w:r>
        <w:t>pozitiif</w:t>
      </w:r>
      <w:proofErr w:type="spellEnd"/>
      <w:r>
        <w:t xml:space="preserve"> Gibi </w:t>
      </w:r>
      <w:proofErr w:type="spellStart"/>
      <w:r>
        <w:t>Düşün</w:t>
      </w:r>
      <w:r w:rsidR="0044553C">
        <w:t>sss</w:t>
      </w:r>
      <w:proofErr w:type="spellEnd"/>
    </w:p>
    <w:p w14:paraId="0FB0313C" w14:textId="77777777" w:rsidR="00260DCC" w:rsidRDefault="00260DCC" w:rsidP="00260DCC">
      <w:r>
        <w:t>2-Bit değerliklerini ters çevir</w:t>
      </w:r>
    </w:p>
    <w:p w14:paraId="2BBBF127" w14:textId="0FE1A624" w:rsidR="00260DCC" w:rsidRDefault="00260DCC" w:rsidP="00260DCC">
      <w:r>
        <w:t>3- +1 ekle</w:t>
      </w:r>
    </w:p>
    <w:p w14:paraId="5EAF619B" w14:textId="5A0BCEA1" w:rsidR="00260DCC" w:rsidRPr="00792AF6" w:rsidRDefault="00260DCC" w:rsidP="00260DCC">
      <w:r w:rsidRPr="00260DCC">
        <w:rPr>
          <w:noProof/>
        </w:rPr>
        <w:drawing>
          <wp:inline distT="0" distB="0" distL="0" distR="0" wp14:anchorId="1202CCA9" wp14:editId="4628F632">
            <wp:extent cx="5760720" cy="49510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CC" w:rsidRPr="0079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F6"/>
    <w:rsid w:val="001771EE"/>
    <w:rsid w:val="00260DCC"/>
    <w:rsid w:val="0044553C"/>
    <w:rsid w:val="004D13DA"/>
    <w:rsid w:val="00741102"/>
    <w:rsid w:val="00792AF6"/>
    <w:rsid w:val="007E4449"/>
    <w:rsid w:val="008C3AB4"/>
    <w:rsid w:val="00A060DD"/>
    <w:rsid w:val="00C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F050"/>
  <w15:chartTrackingRefBased/>
  <w15:docId w15:val="{A746C165-F8C6-46D9-A4CA-738E528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3</cp:revision>
  <dcterms:created xsi:type="dcterms:W3CDTF">2022-10-24T11:48:00Z</dcterms:created>
  <dcterms:modified xsi:type="dcterms:W3CDTF">2022-10-24T14:00:00Z</dcterms:modified>
</cp:coreProperties>
</file>