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b/>
          <w:sz w:val="96"/>
          <w:szCs w:val="48"/>
          <w:lang w:val="en-IN" w:eastAsia="en-US"/>
        </w:rPr>
        <w:t>Performance Prediction</w:t>
      </w:r>
    </w:p>
    <w:p>
      <w:pPr>
        <w:pStyle w:val="Normal"/>
        <w:spacing w:lineRule="auto" w:line="360"/>
        <w:jc w:val="center"/>
        <w:rPr/>
      </w:pPr>
      <w:r>
        <w:rPr/>
      </w:r>
    </w:p>
    <w:p>
      <w:pPr>
        <w:pStyle w:val="Normal"/>
        <w:spacing w:lineRule="auto" w:line="360"/>
        <w:jc w:val="center"/>
        <w:rPr>
          <w:sz w:val="32"/>
          <w:szCs w:val="28"/>
        </w:rPr>
      </w:pPr>
      <w:r>
        <w:rPr>
          <w:sz w:val="32"/>
          <w:szCs w:val="28"/>
        </w:rPr>
        <w:t>by</w:t>
      </w:r>
    </w:p>
    <w:p>
      <w:pPr>
        <w:pStyle w:val="Normal"/>
        <w:spacing w:lineRule="auto" w:line="360"/>
        <w:jc w:val="center"/>
        <w:rPr>
          <w:sz w:val="32"/>
          <w:szCs w:val="28"/>
          <w:lang w:val="en-IN"/>
        </w:rPr>
      </w:pPr>
      <w:r>
        <w:rPr>
          <w:sz w:val="32"/>
          <w:szCs w:val="28"/>
          <w:lang w:val="en-IN"/>
        </w:rPr>
        <w:t>Atharva Wandile</w:t>
      </w:r>
    </w:p>
    <w:p>
      <w:pPr>
        <w:pStyle w:val="Normal"/>
        <w:spacing w:lineRule="auto" w:line="360"/>
        <w:jc w:val="center"/>
        <w:rPr/>
      </w:pPr>
      <w:r>
        <w:rPr/>
      </w:r>
    </w:p>
    <w:p>
      <w:pPr>
        <w:pStyle w:val="Normal"/>
        <w:spacing w:lineRule="auto" w:line="360"/>
        <w:jc w:val="center"/>
        <w:rPr>
          <w:lang w:eastAsia="en-US"/>
        </w:rPr>
      </w:pPr>
      <w:r>
        <w:rPr>
          <w:lang w:eastAsia="en-US"/>
        </w:rPr>
      </w:r>
    </w:p>
    <w:p>
      <w:pPr>
        <w:pStyle w:val="Normal"/>
        <w:spacing w:lineRule="auto" w:line="360"/>
        <w:jc w:val="center"/>
        <w:rPr>
          <w:lang w:eastAsia="en-US"/>
        </w:rPr>
      </w:pPr>
      <w:r>
        <w:rPr>
          <w:lang w:eastAsia="en-US"/>
        </w:rPr>
      </w:r>
    </w:p>
    <w:p>
      <w:pPr>
        <w:pStyle w:val="Normal"/>
        <w:spacing w:lineRule="auto" w:line="360"/>
        <w:jc w:val="center"/>
        <w:rPr>
          <w:lang w:eastAsia="en-US"/>
        </w:rPr>
      </w:pPr>
      <w:r>
        <w:rPr>
          <w:lang w:eastAsia="en-US"/>
        </w:rPr>
      </w:r>
    </w:p>
    <w:p>
      <w:pPr>
        <w:pStyle w:val="Normal"/>
        <w:spacing w:lineRule="auto" w:line="360"/>
        <w:jc w:val="center"/>
        <w:rPr>
          <w:lang w:eastAsia="en-US"/>
        </w:rPr>
      </w:pPr>
      <w:r>
        <w:rPr>
          <w:lang w:eastAsia="en-US"/>
        </w:rPr>
      </w:r>
    </w:p>
    <w:p>
      <w:pPr>
        <w:pStyle w:val="Normal"/>
        <w:spacing w:lineRule="auto" w:line="360"/>
        <w:jc w:val="center"/>
        <w:rPr>
          <w:lang w:eastAsia="en-US"/>
        </w:rPr>
      </w:pPr>
      <w:r>
        <w:rPr>
          <w:lang w:eastAsia="en-US"/>
        </w:rPr>
      </w:r>
    </w:p>
    <w:p>
      <w:pPr>
        <w:pStyle w:val="Normal"/>
        <w:spacing w:lineRule="auto" w:line="360"/>
        <w:jc w:val="center"/>
        <w:rPr>
          <w:lang w:eastAsia="en-US"/>
        </w:rPr>
      </w:pPr>
      <w:r>
        <w:rPr>
          <w:lang w:eastAsia="en-US"/>
        </w:rPr>
      </w:r>
    </w:p>
    <w:p>
      <w:pPr>
        <w:pStyle w:val="Normal"/>
        <w:spacing w:lineRule="auto" w:line="360"/>
        <w:jc w:val="center"/>
        <w:rPr>
          <w:lang w:eastAsia="en-US"/>
        </w:rPr>
      </w:pPr>
      <w:r>
        <w:rPr>
          <w:lang w:eastAsia="en-US"/>
        </w:rPr>
      </w:r>
    </w:p>
    <w:p>
      <w:pPr>
        <w:pStyle w:val="Normal"/>
        <w:spacing w:lineRule="auto" w:line="360"/>
        <w:jc w:val="center"/>
        <w:rPr>
          <w:lang w:eastAsia="en-US"/>
        </w:rPr>
      </w:pPr>
      <w:r>
        <w:rPr>
          <w:lang w:eastAsia="en-US"/>
        </w:rPr>
      </w:r>
    </w:p>
    <w:p>
      <w:pPr>
        <w:pStyle w:val="Normal"/>
        <w:spacing w:lineRule="auto" w:line="360"/>
        <w:jc w:val="center"/>
        <w:rPr>
          <w:lang w:eastAsia="en-US"/>
        </w:rPr>
      </w:pPr>
      <w:r>
        <w:rPr>
          <w:lang w:eastAsia="en-US"/>
        </w:rPr>
      </w:r>
    </w:p>
    <w:p>
      <w:pPr>
        <w:pStyle w:val="Normal"/>
        <w:spacing w:lineRule="auto" w:line="360"/>
        <w:jc w:val="center"/>
        <w:rPr>
          <w:lang w:eastAsia="en-US"/>
        </w:rPr>
      </w:pPr>
      <w:r>
        <w:rPr>
          <w:lang w:eastAsia="en-US"/>
        </w:rPr>
      </w:r>
    </w:p>
    <w:p>
      <w:pPr>
        <w:pStyle w:val="Normal"/>
        <w:spacing w:lineRule="auto" w:line="360"/>
        <w:jc w:val="center"/>
        <w:rPr>
          <w:lang w:eastAsia="en-US"/>
        </w:rPr>
      </w:pPr>
      <w:r>
        <w:rPr>
          <w:lang w:eastAsia="en-US"/>
        </w:rPr>
      </w:r>
    </w:p>
    <w:p>
      <w:pPr>
        <w:pStyle w:val="Normal"/>
        <w:spacing w:lineRule="auto" w:line="360"/>
        <w:jc w:val="center"/>
        <w:rPr>
          <w:lang w:eastAsia="en-US"/>
        </w:rPr>
      </w:pPr>
      <w:r>
        <w:rPr>
          <w:lang w:eastAsia="en-US"/>
        </w:rPr>
      </w:r>
    </w:p>
    <w:p>
      <w:pPr>
        <w:pStyle w:val="Normal"/>
        <w:spacing w:lineRule="auto" w:line="360"/>
        <w:jc w:val="center"/>
        <w:rPr>
          <w:lang w:eastAsia="en-US"/>
        </w:rPr>
      </w:pPr>
      <w:r>
        <w:rPr>
          <w:lang w:eastAsia="en-US"/>
        </w:rPr>
      </w:r>
    </w:p>
    <w:p>
      <w:pPr>
        <w:pStyle w:val="Normal"/>
        <w:spacing w:lineRule="auto" w:line="360"/>
        <w:jc w:val="center"/>
        <w:rPr>
          <w:lang w:eastAsia="en-US"/>
        </w:rPr>
      </w:pPr>
      <w:r>
        <w:rPr>
          <w:lang w:eastAsia="en-US"/>
        </w:rPr>
      </w:r>
    </w:p>
    <w:p>
      <w:pPr>
        <w:pStyle w:val="Normal"/>
        <w:spacing w:lineRule="auto" w:line="360"/>
        <w:jc w:val="center"/>
        <w:rPr>
          <w:lang w:eastAsia="en-US"/>
        </w:rPr>
      </w:pPr>
      <w:r>
        <w:rPr>
          <w:lang w:eastAsia="en-US"/>
        </w:rPr>
      </w:r>
    </w:p>
    <w:p>
      <w:pPr>
        <w:pStyle w:val="Normal"/>
        <w:spacing w:lineRule="auto" w:line="360"/>
        <w:jc w:val="center"/>
        <w:rPr>
          <w:lang w:eastAsia="en-US"/>
        </w:rPr>
      </w:pPr>
      <w:r>
        <w:rPr>
          <w:lang w:eastAsia="en-US"/>
        </w:rPr>
      </w:r>
    </w:p>
    <w:p>
      <w:pPr>
        <w:pStyle w:val="Normal"/>
        <w:spacing w:lineRule="auto" w:line="360"/>
        <w:jc w:val="center"/>
        <w:rPr>
          <w:lang w:eastAsia="en-US"/>
        </w:rPr>
      </w:pPr>
      <w:r>
        <w:rPr>
          <w:lang w:eastAsia="en-US"/>
        </w:rPr>
      </w:r>
    </w:p>
    <w:p>
      <w:pPr>
        <w:pStyle w:val="Normal"/>
        <w:spacing w:lineRule="auto" w:line="360"/>
        <w:jc w:val="center"/>
        <w:rPr>
          <w:b/>
          <w:b/>
          <w:sz w:val="28"/>
        </w:rPr>
      </w:pPr>
      <w:r>
        <w:rPr/>
      </w:r>
    </w:p>
    <w:p>
      <w:pPr>
        <w:pStyle w:val="Normal"/>
        <w:spacing w:lineRule="auto" w:line="360"/>
        <w:jc w:val="center"/>
        <w:rPr>
          <w:b/>
          <w:b/>
          <w:sz w:val="28"/>
        </w:rPr>
      </w:pPr>
      <w:r>
        <w:rPr/>
      </w:r>
    </w:p>
    <w:p>
      <w:pPr>
        <w:pStyle w:val="Normal"/>
        <w:spacing w:lineRule="auto" w:line="360"/>
        <w:jc w:val="center"/>
        <w:rPr>
          <w:b/>
          <w:b/>
          <w:sz w:val="28"/>
        </w:rPr>
      </w:pPr>
      <w:r>
        <w:rPr/>
      </w:r>
    </w:p>
    <w:p>
      <w:pPr>
        <w:pStyle w:val="Normal"/>
        <w:spacing w:lineRule="auto" w:line="360"/>
        <w:jc w:val="center"/>
        <w:rPr/>
      </w:pPr>
      <w:r>
        <w:rPr>
          <w:b/>
          <w:sz w:val="28"/>
        </w:rPr>
        <w:t>Abstract</w:t>
      </w:r>
    </w:p>
    <w:p>
      <w:pPr>
        <w:pStyle w:val="Normal"/>
        <w:tabs>
          <w:tab w:val="left" w:pos="8100" w:leader="none"/>
        </w:tabs>
        <w:spacing w:lineRule="auto" w:line="240"/>
        <w:ind w:hanging="0"/>
        <w:rPr>
          <w:sz w:val="24"/>
        </w:rPr>
      </w:pPr>
      <w:r>
        <w:rPr>
          <w:sz w:val="24"/>
        </w:rPr>
      </w:r>
    </w:p>
    <w:p>
      <w:pPr>
        <w:pStyle w:val="Normal"/>
        <w:tabs>
          <w:tab w:val="left" w:pos="8100" w:leader="none"/>
        </w:tabs>
        <w:spacing w:lineRule="auto" w:line="360"/>
        <w:rPr>
          <w:sz w:val="24"/>
          <w:lang w:val="en-IN"/>
        </w:rPr>
      </w:pPr>
      <w:r>
        <w:rPr>
          <w:sz w:val="24"/>
          <w:lang w:val="en-IN"/>
        </w:rPr>
        <w:t>The aim of the project is to predict the performance of students of a particular class, given their performance in the previous years as well as the performance of the previous batch.</w:t>
      </w:r>
    </w:p>
    <w:p>
      <w:pPr>
        <w:pStyle w:val="Normal"/>
        <w:tabs>
          <w:tab w:val="left" w:pos="8100" w:leader="none"/>
        </w:tabs>
        <w:spacing w:lineRule="auto" w:line="360"/>
        <w:rPr>
          <w:sz w:val="24"/>
          <w:lang w:val="en-IN"/>
        </w:rPr>
      </w:pPr>
      <w:r>
        <w:rPr>
          <w:sz w:val="24"/>
          <w:lang w:val="en-IN"/>
        </w:rPr>
        <w:t xml:space="preserve">The method used to achieve the result is linear regression algorithm trained by gradient descent optimizer. The project further evaluates and compares different learning rates and regularization parameters to obtain the optimal solution.  </w:t>
      </w:r>
    </w:p>
    <w:p>
      <w:pPr>
        <w:pStyle w:val="Normal"/>
        <w:tabs>
          <w:tab w:val="left" w:pos="8100" w:leader="none"/>
        </w:tabs>
        <w:spacing w:lineRule="auto" w:line="360"/>
        <w:rPr>
          <w:sz w:val="24"/>
          <w:lang w:val="en-IN"/>
        </w:rPr>
      </w:pPr>
      <w:r>
        <w:rPr>
          <w:sz w:val="24"/>
          <w:lang w:val="en-IN"/>
        </w:rPr>
      </w:r>
    </w:p>
    <w:p>
      <w:pPr>
        <w:pStyle w:val="Normal"/>
        <w:tabs>
          <w:tab w:val="left" w:pos="8100" w:leader="none"/>
        </w:tabs>
        <w:spacing w:lineRule="auto" w:line="360"/>
        <w:rPr>
          <w:sz w:val="24"/>
          <w:lang w:val="en-IN"/>
        </w:rPr>
      </w:pPr>
      <w:r>
        <w:rPr>
          <w:sz w:val="24"/>
          <w:lang w:val="en-IN"/>
        </w:rPr>
      </w:r>
    </w:p>
    <w:p>
      <w:pPr>
        <w:pStyle w:val="Normal"/>
        <w:tabs>
          <w:tab w:val="left" w:pos="8100" w:leader="none"/>
        </w:tabs>
        <w:spacing w:lineRule="auto" w:line="360"/>
        <w:rPr>
          <w:sz w:val="24"/>
          <w:lang w:val="en-IN"/>
        </w:rPr>
      </w:pPr>
      <w:r>
        <w:rPr>
          <w:sz w:val="24"/>
          <w:lang w:val="en-IN"/>
        </w:rPr>
      </w:r>
    </w:p>
    <w:p>
      <w:pPr>
        <w:pStyle w:val="Normal"/>
        <w:tabs>
          <w:tab w:val="left" w:pos="8100" w:leader="none"/>
        </w:tabs>
        <w:spacing w:lineRule="auto" w:line="360"/>
        <w:ind w:left="1325" w:hanging="1325"/>
        <w:rPr>
          <w:sz w:val="24"/>
        </w:rPr>
      </w:pPr>
      <w:r>
        <w:rPr>
          <w:b/>
          <w:sz w:val="24"/>
        </w:rPr>
        <w:t>Key Words</w:t>
      </w:r>
      <w:r>
        <w:rPr>
          <w:b/>
          <w:sz w:val="28"/>
        </w:rPr>
        <w:t>:</w:t>
      </w:r>
      <w:r>
        <w:rPr/>
        <w:t xml:space="preserve"> </w:t>
      </w:r>
      <w:r>
        <w:rPr>
          <w:lang w:eastAsia="en-US"/>
        </w:rPr>
        <w:t>&lt;List some keywords here&gt;</w:t>
      </w:r>
      <w:r>
        <w:br w:type="page"/>
      </w:r>
    </w:p>
    <w:p>
      <w:pPr>
        <w:pStyle w:val="Normal"/>
        <w:spacing w:lineRule="auto" w:line="480"/>
        <w:jc w:val="center"/>
        <w:rPr/>
      </w:pPr>
      <w:r>
        <w:rPr>
          <w:b/>
          <w:sz w:val="28"/>
        </w:rPr>
        <w:t>Acknowledgements</w:t>
      </w:r>
    </w:p>
    <w:p>
      <w:pPr>
        <w:pStyle w:val="Normal"/>
        <w:spacing w:lineRule="auto" w:line="480"/>
        <w:jc w:val="center"/>
        <w:rPr>
          <w:b/>
          <w:b/>
          <w:sz w:val="28"/>
        </w:rPr>
      </w:pPr>
      <w:r>
        <w:rPr>
          <w:b/>
          <w:sz w:val="28"/>
        </w:rPr>
      </w:r>
    </w:p>
    <w:p>
      <w:pPr>
        <w:sectPr>
          <w:type w:val="nextPage"/>
          <w:pgSz w:w="11906" w:h="16838"/>
          <w:pgMar w:left="1701" w:right="1134" w:header="0" w:top="851" w:footer="0" w:bottom="1418" w:gutter="0"/>
          <w:pgNumType w:start="1" w:fmt="upperRoman"/>
          <w:formProt w:val="false"/>
          <w:textDirection w:val="lrTb"/>
          <w:docGrid w:type="lines" w:linePitch="312" w:charSpace="0"/>
        </w:sectPr>
        <w:pStyle w:val="Normal"/>
        <w:spacing w:lineRule="auto" w:line="240"/>
        <w:ind w:hanging="0"/>
        <w:rPr>
          <w:lang w:val="en-IN" w:eastAsia="en-US"/>
        </w:rPr>
      </w:pPr>
      <w:r>
        <w:rPr>
          <w:sz w:val="26"/>
          <w:szCs w:val="26"/>
        </w:rPr>
        <w:t>I’d like to extend my thanks to</w:t>
      </w:r>
      <w:r>
        <w:rPr>
          <w:sz w:val="26"/>
          <w:szCs w:val="26"/>
          <w:lang w:val="en-IN"/>
        </w:rPr>
        <w:t xml:space="preserve"> Edumerge Pvt. Ltd</w:t>
      </w:r>
      <w:r>
        <w:rPr>
          <w:sz w:val="26"/>
          <w:szCs w:val="26"/>
          <w:lang w:eastAsia="en-US"/>
        </w:rPr>
        <w:t>.</w:t>
      </w:r>
      <w:r>
        <w:rPr>
          <w:sz w:val="26"/>
          <w:szCs w:val="26"/>
          <w:lang w:val="en-IN" w:eastAsia="en-US"/>
        </w:rPr>
        <w:t xml:space="preserve"> For giving me the opportunity to work as their intern and do this project. My special thanks to Mr Rajat and Mr Krishna Mohan for mentoring and guiding me through the internship.</w:t>
      </w:r>
    </w:p>
    <w:p>
      <w:pPr>
        <w:pStyle w:val="Normal"/>
        <w:spacing w:lineRule="auto" w:line="240"/>
        <w:ind w:hanging="0"/>
        <w:rPr/>
      </w:pPr>
      <w:r>
        <w:rPr>
          <w:b/>
          <w:sz w:val="28"/>
        </w:rPr>
        <w:t>Content</w:t>
      </w:r>
    </w:p>
    <w:p>
      <w:pPr>
        <w:pStyle w:val="Normal"/>
        <w:spacing w:lineRule="auto" w:line="355"/>
        <w:jc w:val="center"/>
        <w:rPr>
          <w:caps/>
        </w:rPr>
      </w:pPr>
      <w:r>
        <w:fldChar w:fldCharType="begin"/>
      </w:r>
      <w:r>
        <w:rPr>
          <w:caps/>
        </w:rPr>
        <w:instrText> TOC \z \o "1-3" \u \h</w:instrText>
      </w:r>
      <w:r>
        <w:rPr>
          <w:caps/>
        </w:rPr>
        <w:fldChar w:fldCharType="separate"/>
      </w:r>
      <w:r>
        <w:rPr>
          <w:caps/>
        </w:rPr>
      </w:r>
      <w:r>
        <w:rPr>
          <w:caps/>
        </w:rPr>
        <w:fldChar w:fldCharType="end"/>
      </w:r>
    </w:p>
    <w:p>
      <w:pPr>
        <w:pStyle w:val="Contents1"/>
        <w:tabs>
          <w:tab w:val="right" w:pos="9071" w:leader="dot"/>
        </w:tabs>
        <w:rPr>
          <w:sz w:val="21"/>
        </w:rPr>
      </w:pPr>
      <w:hyperlink w:anchor="_Toc16465">
        <w:r>
          <w:rPr>
            <w:webHidden/>
          </w:rPr>
          <w:fldChar w:fldCharType="begin"/>
        </w:r>
        <w:r>
          <w:rPr>
            <w:webHidden/>
          </w:rPr>
          <w:instrText>PAGEREF _Toc16465 \h</w:instrText>
        </w:r>
        <w:r>
          <w:rPr>
            <w:webHidden/>
          </w:rPr>
          <w:fldChar w:fldCharType="separate"/>
        </w:r>
        <w:r>
          <w:rPr>
            <w:rStyle w:val="InternetLink"/>
          </w:rPr>
          <w:fldChar w:fldCharType="begin"/>
        </w:r>
        <w:r>
          <w:rPr>
            <w:webHidden/>
          </w:rPr>
          <w:fldChar w:fldCharType="end"/>
        </w:r>
        <w:r>
          <w:rPr>
            <w:rStyle w:val="InternetLink"/>
          </w:rPr>
          <w:instrText> PAGEREF _Toc16465 \h </w:instrText>
        </w:r>
        <w:r>
          <w:rPr>
            <w:rStyle w:val="InternetLink"/>
          </w:rPr>
          <w:fldChar w:fldCharType="separate"/>
        </w:r>
        <w:r>
          <w:rPr>
            <w:rStyle w:val="InternetLink"/>
          </w:rPr>
          <w:t>Error: Reference source not found</w:t>
        </w:r>
        <w:r>
          <w:rPr>
            <w:rStyle w:val="InternetLink"/>
          </w:rPr>
          <w:fldChar w:fldCharType="end"/>
        </w:r>
      </w:hyperlink>
    </w:p>
    <w:p>
      <w:pPr>
        <w:pStyle w:val="Contents1"/>
        <w:tabs>
          <w:tab w:val="right" w:pos="9071" w:leader="dot"/>
        </w:tabs>
        <w:rPr>
          <w:sz w:val="21"/>
        </w:rPr>
      </w:pPr>
      <w:hyperlink w:anchor="_Toc13268">
        <w:r>
          <w:rPr>
            <w:webHidden/>
          </w:rPr>
          <w:fldChar w:fldCharType="begin"/>
        </w:r>
        <w:r>
          <w:rPr>
            <w:webHidden/>
          </w:rPr>
          <w:instrText>PAGEREF _Toc13268 \h</w:instrText>
        </w:r>
        <w:r>
          <w:rPr>
            <w:webHidden/>
          </w:rPr>
          <w:fldChar w:fldCharType="separate"/>
        </w:r>
        <w:r>
          <w:rPr>
            <w:rStyle w:val="InternetLink"/>
          </w:rPr>
          <w:fldChar w:fldCharType="begin"/>
        </w:r>
        <w:r>
          <w:rPr>
            <w:webHidden/>
          </w:rPr>
          <w:fldChar w:fldCharType="end"/>
        </w:r>
        <w:r>
          <w:rPr>
            <w:rStyle w:val="InternetLink"/>
          </w:rPr>
          <w:instrText> PAGEREF _Toc13268 \h </w:instrText>
        </w:r>
        <w:r>
          <w:rPr>
            <w:rStyle w:val="InternetLink"/>
          </w:rPr>
          <w:fldChar w:fldCharType="separate"/>
        </w:r>
        <w:r>
          <w:rPr>
            <w:rStyle w:val="InternetLink"/>
          </w:rPr>
          <w:t>Error: Reference source not found</w:t>
        </w:r>
        <w:r>
          <w:rPr>
            <w:rStyle w:val="InternetLink"/>
          </w:rPr>
          <w:fldChar w:fldCharType="end"/>
        </w:r>
      </w:hyperlink>
    </w:p>
    <w:p>
      <w:pPr>
        <w:pStyle w:val="Contents1"/>
        <w:tabs>
          <w:tab w:val="right" w:pos="9071" w:leader="dot"/>
        </w:tabs>
        <w:rPr>
          <w:sz w:val="21"/>
        </w:rPr>
      </w:pPr>
      <w:hyperlink w:anchor="_Toc18264">
        <w:r>
          <w:rPr>
            <w:webHidden/>
          </w:rPr>
          <w:fldChar w:fldCharType="begin"/>
        </w:r>
        <w:r>
          <w:rPr>
            <w:webHidden/>
          </w:rPr>
          <w:instrText>PAGEREF _Toc18264 \h</w:instrText>
        </w:r>
        <w:r>
          <w:rPr>
            <w:webHidden/>
          </w:rPr>
          <w:fldChar w:fldCharType="separate"/>
        </w:r>
        <w:r>
          <w:rPr>
            <w:rStyle w:val="InternetLink"/>
          </w:rPr>
          <w:fldChar w:fldCharType="begin"/>
        </w:r>
        <w:r>
          <w:rPr>
            <w:webHidden/>
          </w:rPr>
          <w:fldChar w:fldCharType="end"/>
        </w:r>
        <w:r>
          <w:rPr>
            <w:rStyle w:val="InternetLink"/>
          </w:rPr>
          <w:instrText> PAGEREF _Toc18264 \h </w:instrText>
        </w:r>
        <w:r>
          <w:rPr>
            <w:rStyle w:val="InternetLink"/>
          </w:rPr>
          <w:fldChar w:fldCharType="separate"/>
        </w:r>
        <w:r>
          <w:rPr>
            <w:rStyle w:val="InternetLink"/>
          </w:rPr>
          <w:t>Error: Reference source not found</w:t>
        </w:r>
        <w:r>
          <w:rPr>
            <w:rStyle w:val="InternetLink"/>
          </w:rPr>
          <w:fldChar w:fldCharType="end"/>
        </w:r>
      </w:hyperlink>
    </w:p>
    <w:p>
      <w:pPr>
        <w:pStyle w:val="Contents1"/>
        <w:tabs>
          <w:tab w:val="right" w:pos="9071" w:leader="dot"/>
        </w:tabs>
        <w:rPr>
          <w:sz w:val="21"/>
        </w:rPr>
      </w:pPr>
      <w:hyperlink w:anchor="_Toc9302">
        <w:r>
          <w:rPr>
            <w:webHidden/>
          </w:rPr>
          <w:fldChar w:fldCharType="begin"/>
        </w:r>
        <w:r>
          <w:rPr>
            <w:webHidden/>
          </w:rPr>
          <w:instrText>PAGEREF _Toc9302 \h</w:instrText>
        </w:r>
        <w:r>
          <w:rPr>
            <w:webHidden/>
          </w:rPr>
          <w:fldChar w:fldCharType="separate"/>
        </w:r>
        <w:r>
          <w:rPr>
            <w:rStyle w:val="InternetLink"/>
          </w:rPr>
          <w:fldChar w:fldCharType="begin"/>
        </w:r>
        <w:r>
          <w:rPr>
            <w:webHidden/>
          </w:rPr>
          <w:fldChar w:fldCharType="end"/>
        </w:r>
        <w:r>
          <w:rPr>
            <w:rStyle w:val="InternetLink"/>
          </w:rPr>
          <w:instrText> PAGEREF _Toc9302 \h </w:instrText>
        </w:r>
        <w:r>
          <w:rPr>
            <w:rStyle w:val="InternetLink"/>
          </w:rPr>
          <w:fldChar w:fldCharType="separate"/>
        </w:r>
        <w:r>
          <w:rPr>
            <w:rStyle w:val="InternetLink"/>
          </w:rPr>
          <w:t>Error: Reference source not found</w:t>
        </w:r>
        <w:r>
          <w:rPr>
            <w:rStyle w:val="InternetLink"/>
          </w:rPr>
          <w:fldChar w:fldCharType="end"/>
        </w:r>
      </w:hyperlink>
    </w:p>
    <w:p>
      <w:pPr>
        <w:pStyle w:val="Contents1"/>
        <w:tabs>
          <w:tab w:val="right" w:pos="9071" w:leader="dot"/>
        </w:tabs>
        <w:rPr>
          <w:sz w:val="21"/>
        </w:rPr>
      </w:pPr>
      <w:hyperlink w:anchor="_Toc25006">
        <w:r>
          <w:rPr>
            <w:webHidden/>
          </w:rPr>
          <w:fldChar w:fldCharType="begin"/>
        </w:r>
        <w:r>
          <w:rPr>
            <w:webHidden/>
          </w:rPr>
          <w:instrText>PAGEREF _Toc25006 \h</w:instrText>
        </w:r>
        <w:r>
          <w:rPr>
            <w:webHidden/>
          </w:rPr>
          <w:fldChar w:fldCharType="separate"/>
        </w:r>
        <w:r>
          <w:rPr>
            <w:rStyle w:val="InternetLink"/>
          </w:rPr>
          <w:fldChar w:fldCharType="begin"/>
        </w:r>
        <w:r>
          <w:rPr>
            <w:webHidden/>
          </w:rPr>
          <w:fldChar w:fldCharType="end"/>
        </w:r>
        <w:r>
          <w:rPr>
            <w:rStyle w:val="InternetLink"/>
          </w:rPr>
          <w:instrText> PAGEREF _Toc25006 \h </w:instrText>
        </w:r>
        <w:r>
          <w:rPr>
            <w:rStyle w:val="InternetLink"/>
          </w:rPr>
          <w:fldChar w:fldCharType="separate"/>
        </w:r>
        <w:r>
          <w:rPr>
            <w:rStyle w:val="InternetLink"/>
          </w:rPr>
          <w:t>Error: Reference source not found</w:t>
        </w:r>
        <w:r>
          <w:rPr>
            <w:rStyle w:val="InternetLink"/>
          </w:rPr>
          <w:fldChar w:fldCharType="end"/>
        </w:r>
      </w:hyperlink>
    </w:p>
    <w:p>
      <w:pPr>
        <w:pStyle w:val="Normal"/>
        <w:spacing w:lineRule="auto" w:line="355"/>
        <w:jc w:val="center"/>
        <w:rPr>
          <w:caps/>
        </w:rPr>
      </w:pPr>
      <w:r>
        <w:rPr>
          <w:caps/>
        </w:rPr>
      </w:r>
    </w:p>
    <w:p>
      <w:pPr>
        <w:pStyle w:val="Normal"/>
        <w:spacing w:lineRule="auto" w:line="355"/>
        <w:jc w:val="center"/>
        <w:rPr>
          <w:caps/>
        </w:rPr>
      </w:pPr>
      <w:r>
        <w:rPr>
          <w:caps/>
        </w:rPr>
      </w:r>
    </w:p>
    <w:p>
      <w:pPr>
        <w:pStyle w:val="Normal"/>
        <w:spacing w:lineRule="auto" w:line="355"/>
        <w:jc w:val="center"/>
        <w:rPr>
          <w:caps/>
        </w:rPr>
      </w:pPr>
      <w:r>
        <w:rPr>
          <w:caps/>
        </w:rPr>
      </w:r>
    </w:p>
    <w:p>
      <w:pPr>
        <w:pStyle w:val="Normal"/>
        <w:spacing w:lineRule="auto" w:line="355"/>
        <w:jc w:val="center"/>
        <w:rPr>
          <w:caps/>
        </w:rPr>
      </w:pPr>
      <w:r>
        <w:rPr>
          <w:caps/>
        </w:rPr>
      </w:r>
    </w:p>
    <w:p>
      <w:pPr>
        <w:pStyle w:val="Normal"/>
        <w:spacing w:lineRule="auto" w:line="355"/>
        <w:jc w:val="center"/>
        <w:rPr>
          <w:caps/>
        </w:rPr>
      </w:pPr>
      <w:r>
        <w:rPr>
          <w:caps/>
        </w:rPr>
      </w:r>
    </w:p>
    <w:p>
      <w:pPr>
        <w:pStyle w:val="Normal"/>
        <w:spacing w:lineRule="auto" w:line="355"/>
        <w:jc w:val="center"/>
        <w:rPr>
          <w:caps/>
        </w:rPr>
      </w:pPr>
      <w:r>
        <w:rPr>
          <w:caps/>
        </w:rPr>
      </w:r>
    </w:p>
    <w:p>
      <w:pPr>
        <w:pStyle w:val="Normal"/>
        <w:spacing w:lineRule="auto" w:line="355"/>
        <w:jc w:val="center"/>
        <w:rPr>
          <w:caps/>
        </w:rPr>
      </w:pPr>
      <w:r>
        <w:rPr>
          <w:caps/>
        </w:rPr>
      </w:r>
    </w:p>
    <w:p>
      <w:pPr>
        <w:pStyle w:val="Normal"/>
        <w:spacing w:lineRule="auto" w:line="355"/>
        <w:jc w:val="center"/>
        <w:rPr>
          <w:caps/>
        </w:rPr>
      </w:pPr>
      <w:r>
        <w:rPr>
          <w:caps/>
        </w:rPr>
      </w:r>
    </w:p>
    <w:p>
      <w:pPr>
        <w:pStyle w:val="Normal"/>
        <w:spacing w:lineRule="auto" w:line="355"/>
        <w:jc w:val="center"/>
        <w:rPr>
          <w:caps/>
        </w:rPr>
      </w:pPr>
      <w:r>
        <w:rPr>
          <w:caps/>
        </w:rPr>
      </w:r>
    </w:p>
    <w:p>
      <w:pPr>
        <w:pStyle w:val="Normal"/>
        <w:spacing w:lineRule="auto" w:line="355"/>
        <w:jc w:val="center"/>
        <w:rPr>
          <w:caps/>
        </w:rPr>
      </w:pPr>
      <w:r>
        <w:rPr>
          <w:caps/>
        </w:rPr>
      </w:r>
    </w:p>
    <w:p>
      <w:pPr>
        <w:pStyle w:val="Normal"/>
        <w:spacing w:lineRule="auto" w:line="355"/>
        <w:jc w:val="center"/>
        <w:rPr>
          <w:caps/>
        </w:rPr>
      </w:pPr>
      <w:r>
        <w:rPr>
          <w:caps/>
        </w:rPr>
      </w:r>
    </w:p>
    <w:p>
      <w:pPr>
        <w:pStyle w:val="Normal"/>
        <w:spacing w:lineRule="auto" w:line="355"/>
        <w:jc w:val="center"/>
        <w:rPr>
          <w:caps/>
        </w:rPr>
      </w:pPr>
      <w:r>
        <w:rPr>
          <w:caps/>
        </w:rPr>
      </w:r>
    </w:p>
    <w:p>
      <w:pPr>
        <w:pStyle w:val="Normal"/>
        <w:spacing w:lineRule="auto" w:line="355"/>
        <w:jc w:val="center"/>
        <w:rPr>
          <w:caps/>
        </w:rPr>
      </w:pPr>
      <w:r>
        <w:rPr>
          <w:caps/>
        </w:rPr>
      </w:r>
    </w:p>
    <w:p>
      <w:pPr>
        <w:pStyle w:val="Normal"/>
        <w:spacing w:lineRule="auto" w:line="355"/>
        <w:jc w:val="center"/>
        <w:rPr>
          <w:caps/>
        </w:rPr>
      </w:pPr>
      <w:r>
        <w:rPr>
          <w:caps/>
        </w:rPr>
      </w:r>
    </w:p>
    <w:p>
      <w:pPr>
        <w:pStyle w:val="Normal"/>
        <w:spacing w:lineRule="auto" w:line="355"/>
        <w:jc w:val="center"/>
        <w:rPr>
          <w:caps/>
        </w:rPr>
      </w:pPr>
      <w:r>
        <w:rPr>
          <w:caps/>
        </w:rPr>
      </w:r>
    </w:p>
    <w:p>
      <w:pPr>
        <w:pStyle w:val="Normal"/>
        <w:spacing w:lineRule="auto" w:line="355"/>
        <w:jc w:val="center"/>
        <w:rPr>
          <w:caps/>
        </w:rPr>
      </w:pPr>
      <w:r>
        <w:rPr>
          <w:caps/>
        </w:rPr>
      </w:r>
    </w:p>
    <w:p>
      <w:pPr>
        <w:pStyle w:val="Normal"/>
        <w:spacing w:lineRule="auto" w:line="355"/>
        <w:jc w:val="center"/>
        <w:rPr>
          <w:caps/>
        </w:rPr>
      </w:pPr>
      <w:r>
        <w:rPr>
          <w:caps/>
        </w:rPr>
      </w:r>
    </w:p>
    <w:p>
      <w:pPr>
        <w:pStyle w:val="Normal"/>
        <w:spacing w:lineRule="auto" w:line="355"/>
        <w:jc w:val="center"/>
        <w:rPr>
          <w:caps/>
        </w:rPr>
      </w:pPr>
      <w:r>
        <w:rPr>
          <w:caps/>
        </w:rPr>
      </w:r>
    </w:p>
    <w:p>
      <w:pPr>
        <w:pStyle w:val="Normal"/>
        <w:spacing w:lineRule="auto" w:line="355"/>
        <w:jc w:val="center"/>
        <w:rPr>
          <w:caps/>
        </w:rPr>
      </w:pPr>
      <w:r>
        <w:rPr>
          <w:caps/>
        </w:rPr>
      </w:r>
    </w:p>
    <w:p>
      <w:pPr>
        <w:pStyle w:val="Normal"/>
        <w:spacing w:lineRule="auto" w:line="355"/>
        <w:jc w:val="center"/>
        <w:rPr>
          <w:caps/>
        </w:rPr>
      </w:pPr>
      <w:r>
        <w:rPr>
          <w:caps/>
        </w:rPr>
      </w:r>
    </w:p>
    <w:p>
      <w:pPr>
        <w:pStyle w:val="Normal"/>
        <w:spacing w:lineRule="auto" w:line="355"/>
        <w:jc w:val="center"/>
        <w:rPr>
          <w:caps/>
        </w:rPr>
      </w:pPr>
      <w:r>
        <w:rPr>
          <w:caps/>
        </w:rPr>
      </w:r>
    </w:p>
    <w:p>
      <w:pPr>
        <w:pStyle w:val="Normal"/>
        <w:spacing w:lineRule="auto" w:line="355"/>
        <w:jc w:val="center"/>
        <w:rPr>
          <w:caps/>
        </w:rPr>
      </w:pPr>
      <w:r>
        <w:rPr>
          <w:caps/>
        </w:rPr>
      </w:r>
    </w:p>
    <w:p>
      <w:pPr>
        <w:pStyle w:val="Normal"/>
        <w:spacing w:lineRule="auto" w:line="355"/>
        <w:jc w:val="center"/>
        <w:rPr>
          <w:caps/>
        </w:rPr>
      </w:pPr>
      <w:r>
        <w:rPr>
          <w:caps/>
        </w:rPr>
      </w:r>
    </w:p>
    <w:p>
      <w:pPr>
        <w:pStyle w:val="Heading1"/>
        <w:ind w:firstLine="420"/>
        <w:jc w:val="center"/>
        <w:rPr/>
      </w:pPr>
      <w:r>
        <w:rPr>
          <w:sz w:val="44"/>
          <w:szCs w:val="32"/>
          <w:lang w:val="en-IN"/>
        </w:rPr>
        <w:t>Visualizing and Manipulating the Data</w:t>
      </w:r>
    </w:p>
    <w:p>
      <w:pPr>
        <w:pStyle w:val="Heading1"/>
        <w:rPr/>
      </w:pPr>
      <w:r>
        <w:rPr/>
        <w:t>Data Extraction</w:t>
      </w:r>
    </w:p>
    <w:p>
      <w:pPr>
        <w:pStyle w:val="Normal"/>
        <w:rPr>
          <w:sz w:val="26"/>
          <w:szCs w:val="26"/>
        </w:rPr>
      </w:pPr>
      <w:r>
        <w:rPr>
          <w:sz w:val="26"/>
          <w:szCs w:val="26"/>
        </w:rPr>
        <w:t>First we need to see what the given data is and convert it into a suitable form for easy manipulation and calculations. The data is given in excel format.</w:t>
      </w:r>
    </w:p>
    <w:p>
      <w:pPr>
        <w:pStyle w:val="Normal"/>
        <w:rPr/>
      </w:pPr>
      <w:r>
        <w:rPr/>
      </w:r>
    </w:p>
    <w:p>
      <w:pPr>
        <w:pStyle w:val="Normal"/>
        <w:rPr>
          <w:sz w:val="26"/>
          <w:szCs w:val="26"/>
        </w:rPr>
      </w:pPr>
      <w:r>
        <w:rPr>
          <w:sz w:val="26"/>
          <w:szCs w:val="2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20777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2077720"/>
                    </a:xfrm>
                    <a:prstGeom prst="rect">
                      <a:avLst/>
                    </a:prstGeom>
                  </pic:spPr>
                </pic:pic>
              </a:graphicData>
            </a:graphic>
          </wp:anchor>
        </w:drawing>
      </w:r>
    </w:p>
    <w:p>
      <w:pPr>
        <w:pStyle w:val="Normal"/>
        <w:rPr>
          <w:sz w:val="26"/>
          <w:szCs w:val="26"/>
        </w:rPr>
      </w:pPr>
      <w:r>
        <w:rPr>
          <w:sz w:val="26"/>
          <w:szCs w:val="26"/>
        </w:rPr>
        <w:t>Pandas is used to extract the data from excel into a pandas dataframe. Pandas allows for easy manipulation of the data. Later the pandas dataframe is converted to a numpy array which is accepted for calculations.</w:t>
      </w:r>
    </w:p>
    <w:p>
      <w:pPr>
        <w:pStyle w:val="Normal"/>
        <w:rPr>
          <w:sz w:val="24"/>
          <w:szCs w:val="24"/>
        </w:rPr>
      </w:pPr>
      <w:r>
        <w:rPr>
          <w:sz w:val="24"/>
          <w:szCs w:val="24"/>
        </w:rPr>
      </w:r>
    </w:p>
    <w:p>
      <w:pPr>
        <w:pStyle w:val="Normal"/>
        <w:rPr>
          <w:sz w:val="24"/>
          <w:szCs w:val="24"/>
        </w:rPr>
      </w:pPr>
      <w:r>
        <w:rPr>
          <w:sz w:val="24"/>
          <w:szCs w:val="24"/>
        </w:rPr>
      </w:r>
    </w:p>
    <w:p>
      <w:pPr>
        <w:pStyle w:val="Heading1"/>
        <w:rPr/>
      </w:pPr>
      <w:r>
        <w:rPr/>
        <w:t>Removing Unwanted Columns</w:t>
      </w:r>
    </w:p>
    <w:p>
      <w:pPr>
        <w:pStyle w:val="Normal"/>
        <w:rPr/>
      </w:pPr>
      <w:r>
        <w:rPr>
          <w:sz w:val="26"/>
          <w:szCs w:val="26"/>
        </w:rPr>
        <w:t>The columns that are not required are removed. For eg. Student Id, Total, Semester,  etc. have no consequence on the performance of the student.</w:t>
      </w:r>
    </w:p>
    <w:p>
      <w:pPr>
        <w:pStyle w:val="Normal"/>
        <w:rPr>
          <w:sz w:val="26"/>
          <w:szCs w:val="26"/>
        </w:rPr>
      </w:pPr>
      <w:r>
        <w:rPr>
          <w:sz w:val="26"/>
          <w:szCs w:val="26"/>
        </w:rPr>
        <w:t>These columns cannot be used for any analysis or prediction.</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The grade column is removed as well as it is non-numeric and is based on the marks of the student which are already, given hence removing this does not have any effect on the performance of the model.</w:t>
      </w:r>
    </w:p>
    <w:p>
      <w:pPr>
        <w:pStyle w:val="Normal"/>
        <w:rPr>
          <w:sz w:val="26"/>
          <w:szCs w:val="26"/>
        </w:rPr>
      </w:pPr>
      <w:r>
        <w:rPr>
          <w:sz w:val="26"/>
          <w:szCs w:val="26"/>
        </w:rPr>
      </w:r>
    </w:p>
    <w:p>
      <w:pPr>
        <w:pStyle w:val="Normal"/>
        <w:rPr>
          <w:sz w:val="26"/>
          <w:szCs w:val="26"/>
        </w:rPr>
      </w:pPr>
      <w:r>
        <w:rPr>
          <w:sz w:val="26"/>
          <w:szCs w:val="26"/>
        </w:rPr>
        <w:t xml:space="preserve">Next we check if the attendance has any correlation with the marks of the students </w:t>
      </w:r>
    </w:p>
    <w:p>
      <w:pPr>
        <w:pStyle w:val="Normal"/>
        <w:rPr>
          <w:sz w:val="26"/>
          <w:szCs w:val="26"/>
        </w:rPr>
      </w:pPr>
      <w:r>
        <w:rPr>
          <w:sz w:val="26"/>
          <w:szCs w:val="26"/>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74310" cy="44831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74310" cy="4483100"/>
                    </a:xfrm>
                    <a:prstGeom prst="rect">
                      <a:avLst/>
                    </a:prstGeom>
                  </pic:spPr>
                </pic:pic>
              </a:graphicData>
            </a:graphic>
          </wp:anchor>
        </w:drawing>
      </w:r>
    </w:p>
    <w:p>
      <w:pPr>
        <w:pStyle w:val="Normal"/>
        <w:rPr/>
      </w:pPr>
      <w:r>
        <w:rPr>
          <w:sz w:val="26"/>
          <w:szCs w:val="26"/>
        </w:rPr>
        <w:t xml:space="preserve">As seen from the plot above, the attendance has </w:t>
      </w:r>
      <w:r>
        <w:rPr>
          <w:sz w:val="26"/>
          <w:szCs w:val="26"/>
        </w:rPr>
        <w:t>little</w:t>
      </w:r>
      <w:r>
        <w:rPr>
          <w:sz w:val="26"/>
          <w:szCs w:val="26"/>
        </w:rPr>
        <w:t xml:space="preserve"> consequence on the marks of the students. Hence the attendance is also removed.</w:t>
      </w:r>
    </w:p>
    <w:p>
      <w:pPr>
        <w:pStyle w:val="Normal"/>
        <w:rPr>
          <w:sz w:val="26"/>
          <w:szCs w:val="26"/>
        </w:rPr>
      </w:pPr>
      <w:r>
        <w:rPr>
          <w:sz w:val="26"/>
          <w:szCs w:val="26"/>
        </w:rPr>
      </w:r>
    </w:p>
    <w:p>
      <w:pPr>
        <w:pStyle w:val="Heading1"/>
        <w:rPr/>
      </w:pPr>
      <w:r>
        <w:rPr/>
        <w:t>Removing Data Redundancy</w:t>
      </w:r>
    </w:p>
    <w:p>
      <w:pPr>
        <w:pStyle w:val="Normal"/>
        <w:rPr/>
      </w:pPr>
      <w:r>
        <w:rPr>
          <w:sz w:val="26"/>
          <w:szCs w:val="26"/>
        </w:rPr>
        <w:t>It is important to remove redundant data to speed up the learning process and also to most importantly prevent overfitting in some cases.</w:t>
      </w:r>
    </w:p>
    <w:p>
      <w:pPr>
        <w:pStyle w:val="Normal"/>
        <w:rPr>
          <w:sz w:val="26"/>
          <w:szCs w:val="26"/>
        </w:rPr>
      </w:pPr>
      <w:r>
        <w:rPr>
          <w:sz w:val="26"/>
          <w:szCs w:val="26"/>
        </w:rPr>
        <w:t xml:space="preserve">The ‘total’ and ‘grand total’ for each student is the sum of all the individual tests only. It provides no new information and is therefore redundant. </w:t>
      </w:r>
    </w:p>
    <w:p>
      <w:pPr>
        <w:pStyle w:val="Normal"/>
        <w:rPr/>
      </w:pPr>
      <w:r>
        <w:rPr>
          <w:sz w:val="26"/>
          <w:szCs w:val="26"/>
        </w:rPr>
        <w:t>Hence these rows are removed from the dataframe.</w:t>
      </w:r>
    </w:p>
    <w:p>
      <w:pPr>
        <w:pStyle w:val="Normal"/>
        <w:rPr>
          <w:sz w:val="26"/>
          <w:szCs w:val="26"/>
        </w:rPr>
      </w:pPr>
      <w:r>
        <w:rPr>
          <w:sz w:val="26"/>
          <w:szCs w:val="26"/>
        </w:rPr>
      </w:r>
    </w:p>
    <w:p>
      <w:pPr>
        <w:pStyle w:val="Heading1"/>
        <w:rPr/>
      </w:pPr>
      <w:r>
        <w:rPr/>
        <w:t>Converting Dataframe Object into Numpy Matrix</w:t>
      </w:r>
    </w:p>
    <w:p>
      <w:pPr>
        <w:pStyle w:val="Normal"/>
        <w:rPr>
          <w:sz w:val="26"/>
          <w:szCs w:val="26"/>
        </w:rPr>
      </w:pPr>
      <w:r>
        <w:rPr>
          <w:sz w:val="26"/>
          <w:szCs w:val="26"/>
        </w:rPr>
        <w:t>Initially we used the pandas dataframe object to store the data as it is easy to manipulate and trasform. However for the machine learning we use te</w:t>
      </w:r>
      <w:r>
        <w:rPr>
          <w:sz w:val="26"/>
          <w:szCs w:val="26"/>
        </w:rPr>
        <w:t>n</w:t>
      </w:r>
      <w:r>
        <w:rPr>
          <w:sz w:val="26"/>
          <w:szCs w:val="26"/>
        </w:rPr>
        <w:t xml:space="preserve">sorflow </w:t>
      </w:r>
      <w:r>
        <w:rPr>
          <w:sz w:val="26"/>
          <w:szCs w:val="26"/>
        </w:rPr>
        <w:t>library which does not accept pandas dataframe as input. Therefore we need to convert the pandas dataframe into a numpy array. Pandas has an inbuilt function to convert the dataframe into a python matrix which is then converted to numpy array.</w:t>
      </w:r>
      <w:r>
        <w:rPr>
          <w:sz w:val="26"/>
          <w:szCs w:val="26"/>
        </w:rPr>
        <w:t xml:space="preserve"> </w:t>
      </w:r>
    </w:p>
    <w:p>
      <w:pPr>
        <w:pStyle w:val="Heading1"/>
        <w:jc w:val="center"/>
        <w:rPr>
          <w:sz w:val="44"/>
          <w:szCs w:val="44"/>
        </w:rPr>
      </w:pPr>
      <w:r>
        <w:rPr>
          <w:sz w:val="44"/>
          <w:szCs w:val="44"/>
        </w:rPr>
        <w:t xml:space="preserve">Splitting Data and </w:t>
      </w:r>
      <w:r>
        <w:rPr>
          <w:sz w:val="44"/>
          <w:szCs w:val="44"/>
        </w:rPr>
        <w:t>Feature Scaling</w:t>
      </w:r>
    </w:p>
    <w:p>
      <w:pPr>
        <w:pStyle w:val="Heading2"/>
        <w:rPr/>
      </w:pPr>
      <w:r>
        <w:rPr/>
        <w:t>Splitting Data</w:t>
      </w:r>
    </w:p>
    <w:p>
      <w:pPr>
        <w:pStyle w:val="Normal"/>
        <w:rPr>
          <w:sz w:val="26"/>
          <w:szCs w:val="26"/>
        </w:rPr>
      </w:pPr>
      <w:r>
        <w:rPr>
          <w:sz w:val="26"/>
          <w:szCs w:val="26"/>
        </w:rPr>
        <w:t>N</w:t>
      </w:r>
      <w:r>
        <w:rPr>
          <w:sz w:val="26"/>
          <w:szCs w:val="26"/>
        </w:rPr>
        <w:t>o</w:t>
      </w:r>
      <w:r>
        <w:rPr>
          <w:sz w:val="26"/>
          <w:szCs w:val="26"/>
        </w:rPr>
        <w:t xml:space="preserve">w that the data has been </w:t>
      </w:r>
      <w:r>
        <w:rPr>
          <w:sz w:val="26"/>
          <w:szCs w:val="26"/>
        </w:rPr>
        <w:t>converted</w:t>
      </w:r>
      <w:r>
        <w:rPr>
          <w:sz w:val="26"/>
          <w:szCs w:val="26"/>
        </w:rPr>
        <w:t xml:space="preserve"> into proper matrix format we need to split the data into the training and test sets.</w:t>
      </w:r>
    </w:p>
    <w:p>
      <w:pPr>
        <w:pStyle w:val="Normal"/>
        <w:rPr>
          <w:sz w:val="26"/>
          <w:szCs w:val="26"/>
        </w:rPr>
      </w:pPr>
      <w:r>
        <w:rPr>
          <w:sz w:val="26"/>
          <w:szCs w:val="26"/>
        </w:rPr>
      </w:r>
    </w:p>
    <w:p>
      <w:pPr>
        <w:pStyle w:val="Normal"/>
        <w:rPr>
          <w:sz w:val="26"/>
          <w:szCs w:val="26"/>
        </w:rPr>
      </w:pPr>
      <w:r>
        <w:rPr>
          <w:sz w:val="26"/>
          <w:szCs w:val="26"/>
        </w:rPr>
        <w:t>Training set : The data that is used to train the model. The x as well as y data is given and the model trains the parameters according to the training set. This should be the main chunk of given data.</w:t>
      </w:r>
    </w:p>
    <w:p>
      <w:pPr>
        <w:pStyle w:val="Normal"/>
        <w:rPr>
          <w:sz w:val="26"/>
          <w:szCs w:val="26"/>
        </w:rPr>
      </w:pPr>
      <w:r>
        <w:rPr>
          <w:sz w:val="26"/>
          <w:szCs w:val="26"/>
        </w:rPr>
      </w:r>
    </w:p>
    <w:p>
      <w:pPr>
        <w:pStyle w:val="Normal"/>
        <w:rPr>
          <w:sz w:val="26"/>
          <w:szCs w:val="26"/>
        </w:rPr>
      </w:pPr>
      <w:r>
        <w:rPr>
          <w:sz w:val="26"/>
          <w:szCs w:val="26"/>
        </w:rPr>
        <w:t xml:space="preserve">Test/Validation set : This data is used to test that accuracy of the model after it has been trained. This data is not seen by the model during training, hence it is similar to the real world data that the model needs to work on. </w:t>
      </w:r>
      <w:r>
        <w:rPr>
          <w:sz w:val="26"/>
          <w:szCs w:val="26"/>
        </w:rPr>
        <w:t>This data is used to tune the hyperparameters of the model like learning rate, regularization parameter etc.</w:t>
      </w:r>
    </w:p>
    <w:p>
      <w:pPr>
        <w:pStyle w:val="Normal"/>
        <w:rPr>
          <w:sz w:val="26"/>
          <w:szCs w:val="26"/>
        </w:rPr>
      </w:pPr>
      <w:r>
        <w:rPr>
          <w:sz w:val="26"/>
          <w:szCs w:val="26"/>
        </w:rPr>
      </w:r>
    </w:p>
    <w:p>
      <w:pPr>
        <w:pStyle w:val="Normal"/>
        <w:rPr>
          <w:sz w:val="26"/>
          <w:szCs w:val="26"/>
        </w:rPr>
      </w:pPr>
      <w:r>
        <w:rPr>
          <w:sz w:val="26"/>
          <w:szCs w:val="26"/>
        </w:rPr>
        <w:t xml:space="preserve">Before we split the data we need to make sure we are not picking the same data  for training and testing every time as this can lead to bias. Hence we need to randomize the data set first. </w:t>
      </w:r>
      <w:r>
        <w:rPr>
          <w:sz w:val="26"/>
          <w:szCs w:val="26"/>
        </w:rPr>
        <w:t>In order to randomize the data we first shuffle it and then split it into train and test sets. The extra students from each class are also dropped off at this stage ie. the students that are not present consistently in all the classes.</w:t>
      </w:r>
    </w:p>
    <w:p>
      <w:pPr>
        <w:pStyle w:val="Normal"/>
        <w:rPr>
          <w:sz w:val="26"/>
          <w:szCs w:val="26"/>
        </w:rPr>
      </w:pPr>
      <w:r>
        <w:rPr>
          <w:sz w:val="26"/>
          <w:szCs w:val="26"/>
        </w:rPr>
        <w:t>The splitting is done 80-20 that is 80% of the data is used for training and 20% of the data is used for testing.</w:t>
      </w:r>
    </w:p>
    <w:p>
      <w:pPr>
        <w:pStyle w:val="Normal"/>
        <w:rPr>
          <w:sz w:val="26"/>
          <w:szCs w:val="26"/>
        </w:rPr>
      </w:pPr>
      <w:r>
        <w:rPr>
          <w:sz w:val="26"/>
          <w:szCs w:val="26"/>
        </w:rPr>
      </w:r>
    </w:p>
    <w:p>
      <w:pPr>
        <w:pStyle w:val="Heading2"/>
        <w:rPr/>
      </w:pPr>
      <w:r>
        <w:rPr/>
        <w:t>Feature Scaling</w:t>
      </w:r>
    </w:p>
    <w:p>
      <w:pPr>
        <w:pStyle w:val="Normal"/>
        <w:rPr>
          <w:sz w:val="26"/>
          <w:szCs w:val="26"/>
        </w:rPr>
      </w:pPr>
      <w:r>
        <w:rPr>
          <w:sz w:val="26"/>
          <w:szCs w:val="26"/>
        </w:rPr>
        <w:t xml:space="preserve">Once the data has been split we need to </w:t>
      </w:r>
      <w:r>
        <w:rPr>
          <w:sz w:val="26"/>
          <w:szCs w:val="26"/>
        </w:rPr>
        <w:t>standardize</w:t>
      </w:r>
      <w:r>
        <w:rPr>
          <w:sz w:val="26"/>
          <w:szCs w:val="26"/>
        </w:rPr>
        <w:t xml:space="preserve"> the data. This brings all the different values of the features in the data to </w:t>
      </w:r>
      <w:r>
        <w:rPr>
          <w:sz w:val="26"/>
          <w:szCs w:val="26"/>
        </w:rPr>
        <w:t>have mean 0 and standard deviation 1</w:t>
      </w:r>
      <w:r>
        <w:rPr>
          <w:sz w:val="26"/>
          <w:szCs w:val="26"/>
        </w:rPr>
        <w:t xml:space="preserve">. </w:t>
      </w:r>
      <w:r>
        <w:rPr>
          <w:sz w:val="26"/>
          <w:szCs w:val="26"/>
        </w:rPr>
        <w:t xml:space="preserve">This </w:t>
      </w:r>
      <w:r>
        <w:rPr>
          <w:sz w:val="26"/>
          <w:szCs w:val="26"/>
        </w:rPr>
        <w:t xml:space="preserve">is important in order to achieve stable and fast convergence.  </w:t>
      </w:r>
      <w:r>
        <w:rPr>
          <w:sz w:val="26"/>
          <w:szCs w:val="26"/>
        </w:rPr>
        <w:t>Mean normalization has been used. In mean normalization we subtract each value with the mean and divide by the standard deviation.</w:t>
      </w:r>
    </w:p>
    <w:p>
      <w:pPr>
        <w:pStyle w:val="Normal"/>
        <w:rPr>
          <w:sz w:val="26"/>
          <w:szCs w:val="26"/>
        </w:rPr>
      </w:pPr>
      <w:r>
        <w:rPr>
          <w:sz w:val="26"/>
          <w:szCs w:val="26"/>
        </w:rPr>
        <w:drawing>
          <wp:anchor behindDoc="0" distT="0" distB="0" distL="0" distR="0" simplePos="0" locked="0" layoutInCell="1" allowOverlap="1" relativeHeight="4">
            <wp:simplePos x="0" y="0"/>
            <wp:positionH relativeFrom="column">
              <wp:posOffset>1837055</wp:posOffset>
            </wp:positionH>
            <wp:positionV relativeFrom="paragraph">
              <wp:posOffset>133350</wp:posOffset>
            </wp:positionV>
            <wp:extent cx="1428750" cy="7239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428750" cy="723900"/>
                    </a:xfrm>
                    <a:prstGeom prst="rect">
                      <a:avLst/>
                    </a:prstGeom>
                  </pic:spPr>
                </pic:pic>
              </a:graphicData>
            </a:graphic>
          </wp:anchor>
        </w:drawing>
      </w:r>
    </w:p>
    <w:p>
      <w:pPr>
        <w:pStyle w:val="Normal"/>
        <w:rPr>
          <w:sz w:val="26"/>
          <w:szCs w:val="26"/>
        </w:rPr>
      </w:pPr>
      <w:r>
        <w:rPr>
          <w:sz w:val="26"/>
          <w:szCs w:val="26"/>
        </w:rPr>
      </w:r>
    </w:p>
    <w:p>
      <w:pPr>
        <w:pStyle w:val="Normal"/>
        <w:rPr>
          <w:sz w:val="26"/>
          <w:szCs w:val="26"/>
        </w:rPr>
      </w:pPr>
      <w:r>
        <w:rPr>
          <w:sz w:val="26"/>
          <w:szCs w:val="26"/>
        </w:rPr>
        <w:tab/>
        <w:tab/>
        <w:tab/>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Now the data is ready to be trained.</w:t>
      </w:r>
    </w:p>
    <w:p>
      <w:pPr>
        <w:pStyle w:val="Normal"/>
        <w:rPr>
          <w:sz w:val="26"/>
          <w:szCs w:val="26"/>
        </w:rPr>
      </w:pPr>
      <w:r>
        <w:rPr>
          <w:sz w:val="26"/>
          <w:szCs w:val="26"/>
        </w:rPr>
      </w:r>
    </w:p>
    <w:p>
      <w:pPr>
        <w:pStyle w:val="Heading1"/>
        <w:jc w:val="center"/>
        <w:rPr>
          <w:sz w:val="44"/>
          <w:szCs w:val="44"/>
        </w:rPr>
      </w:pPr>
      <w:r>
        <w:rPr>
          <w:sz w:val="44"/>
          <w:szCs w:val="44"/>
        </w:rPr>
        <w:t>Training the Data</w:t>
      </w:r>
    </w:p>
    <w:p>
      <w:pPr>
        <w:pStyle w:val="Heading2"/>
        <w:rPr/>
      </w:pPr>
      <w:r>
        <w:rPr/>
        <w:t>Declaring Variables</w:t>
      </w:r>
    </w:p>
    <w:p>
      <w:pPr>
        <w:pStyle w:val="Normal"/>
        <w:rPr>
          <w:sz w:val="26"/>
          <w:szCs w:val="26"/>
        </w:rPr>
      </w:pPr>
      <w:r>
        <w:rPr>
          <w:sz w:val="26"/>
          <w:szCs w:val="26"/>
        </w:rPr>
        <w:t>We first need to declare the different variables that need to be trained.</w:t>
      </w:r>
    </w:p>
    <w:p>
      <w:pPr>
        <w:pStyle w:val="Normal"/>
        <w:rPr>
          <w:sz w:val="26"/>
          <w:szCs w:val="26"/>
        </w:rPr>
      </w:pPr>
      <w:r>
        <w:rPr>
          <w:sz w:val="26"/>
          <w:szCs w:val="26"/>
        </w:rPr>
        <w:t>W</w:t>
      </w:r>
      <w:r>
        <w:rPr>
          <w:sz w:val="26"/>
          <w:szCs w:val="26"/>
          <w:vertAlign w:val="subscript"/>
        </w:rPr>
        <w:t xml:space="preserve">i </w:t>
      </w:r>
      <w:r>
        <w:rPr>
          <w:position w:val="0"/>
          <w:sz w:val="26"/>
          <w:sz w:val="26"/>
          <w:szCs w:val="26"/>
          <w:vertAlign w:val="baseline"/>
        </w:rPr>
        <w:t xml:space="preserve"> will be the weights of shape (1,no of features) </w:t>
      </w:r>
    </w:p>
    <w:p>
      <w:pPr>
        <w:pStyle w:val="Normal"/>
        <w:rPr>
          <w:sz w:val="26"/>
          <w:szCs w:val="26"/>
        </w:rPr>
      </w:pPr>
      <w:r>
        <w:rPr>
          <w:position w:val="0"/>
          <w:sz w:val="26"/>
          <w:sz w:val="26"/>
          <w:szCs w:val="26"/>
          <w:vertAlign w:val="baseline"/>
        </w:rPr>
        <w:t>b is the bias variable which has same shape as W</w:t>
      </w:r>
    </w:p>
    <w:p>
      <w:pPr>
        <w:pStyle w:val="Normal"/>
        <w:rPr>
          <w:sz w:val="26"/>
          <w:szCs w:val="26"/>
        </w:rPr>
      </w:pPr>
      <w:r>
        <w:rPr>
          <w:position w:val="0"/>
          <w:sz w:val="26"/>
          <w:sz w:val="26"/>
          <w:szCs w:val="26"/>
          <w:vertAlign w:val="baseline"/>
        </w:rPr>
        <w:t>Both these variables are initialized to zero at first.</w:t>
      </w:r>
    </w:p>
    <w:p>
      <w:pPr>
        <w:pStyle w:val="Normal"/>
        <w:rPr>
          <w:position w:val="0"/>
          <w:sz w:val="26"/>
          <w:vertAlign w:val="baseline"/>
        </w:rPr>
      </w:pPr>
      <w:r>
        <w:rPr>
          <w:sz w:val="26"/>
          <w:szCs w:val="26"/>
        </w:rPr>
      </w:r>
    </w:p>
    <w:p>
      <w:pPr>
        <w:pStyle w:val="Heading2"/>
        <w:rPr/>
      </w:pPr>
      <w:r>
        <w:rPr/>
        <w:t>Hypothesis Function</w:t>
      </w:r>
    </w:p>
    <w:p>
      <w:pPr>
        <w:pStyle w:val="Normal"/>
        <w:rPr>
          <w:sz w:val="26"/>
          <w:szCs w:val="26"/>
        </w:rPr>
      </w:pPr>
      <w:r>
        <w:rPr>
          <w:sz w:val="26"/>
          <w:szCs w:val="26"/>
        </w:rPr>
        <w:t>Now we need to form the hypothesis or prediction function.</w:t>
      </w:r>
    </w:p>
    <w:p>
      <w:pPr>
        <w:pStyle w:val="Normal"/>
        <w:rPr>
          <w:sz w:val="26"/>
          <w:szCs w:val="26"/>
        </w:rPr>
      </w:pPr>
      <w:r>
        <w:rPr>
          <w:sz w:val="26"/>
          <w:szCs w:val="26"/>
        </w:rPr>
        <w:t xml:space="preserve">The hypothesis is   </w:t>
      </w:r>
      <w:r>
        <w:rPr>
          <w:sz w:val="30"/>
          <w:szCs w:val="30"/>
        </w:rPr>
        <w:t>h</w:t>
      </w:r>
      <w:r>
        <w:rPr>
          <w:rFonts w:eastAsia="SimSun" w:cs="" w:ascii="Ubuntu" w:hAnsi="Ubuntu"/>
          <w:sz w:val="30"/>
          <w:szCs w:val="30"/>
          <w:vertAlign w:val="subscript"/>
        </w:rPr>
        <w:t>θ</w:t>
      </w:r>
      <w:r>
        <w:rPr>
          <w:sz w:val="30"/>
          <w:szCs w:val="30"/>
        </w:rPr>
        <w:t xml:space="preserve"> =  </w:t>
      </w:r>
      <w:r>
        <w:rPr>
          <w:rFonts w:eastAsia="SimSun" w:cs=""/>
          <w:sz w:val="30"/>
          <w:szCs w:val="30"/>
          <w:vertAlign w:val="subscript"/>
        </w:rPr>
        <w:t xml:space="preserve"> </w:t>
      </w:r>
      <w:r>
        <w:rPr>
          <w:rFonts w:eastAsia="SimSun" w:cs=""/>
          <w:position w:val="0"/>
          <w:sz w:val="30"/>
          <w:sz w:val="30"/>
          <w:szCs w:val="30"/>
          <w:vertAlign w:val="baseline"/>
        </w:rPr>
        <w:t>(X</w:t>
      </w:r>
      <w:r>
        <w:rPr>
          <w:rFonts w:eastAsia="SimSun" w:cs=""/>
          <w:sz w:val="30"/>
          <w:szCs w:val="30"/>
          <w:vertAlign w:val="subscript"/>
        </w:rPr>
        <w:t xml:space="preserve">i </w:t>
      </w:r>
      <w:r>
        <w:rPr>
          <w:rFonts w:eastAsia="SimSun" w:cs=""/>
          <w:position w:val="0"/>
          <w:sz w:val="30"/>
          <w:sz w:val="30"/>
          <w:szCs w:val="30"/>
          <w:vertAlign w:val="baseline"/>
        </w:rPr>
        <w:t>*W</w:t>
      </w:r>
      <w:r>
        <w:rPr>
          <w:rFonts w:eastAsia="SimSun" w:cs=""/>
          <w:sz w:val="30"/>
          <w:szCs w:val="30"/>
          <w:vertAlign w:val="subscript"/>
        </w:rPr>
        <w:t>i</w:t>
      </w:r>
      <w:r>
        <w:rPr>
          <w:rFonts w:eastAsia="SimSun" w:cs=""/>
          <w:position w:val="0"/>
          <w:sz w:val="30"/>
          <w:sz w:val="30"/>
          <w:szCs w:val="30"/>
          <w:vertAlign w:val="baseline"/>
        </w:rPr>
        <w:t xml:space="preserve">) + b </w:t>
      </w:r>
    </w:p>
    <w:p>
      <w:pPr>
        <w:pStyle w:val="Normal"/>
        <w:rPr>
          <w:sz w:val="26"/>
          <w:szCs w:val="26"/>
        </w:rPr>
      </w:pPr>
      <w:r>
        <w:rPr>
          <w:rFonts w:eastAsia="SimSun" w:cs=""/>
          <w:position w:val="0"/>
          <w:sz w:val="26"/>
          <w:sz w:val="26"/>
          <w:szCs w:val="26"/>
          <w:vertAlign w:val="baseline"/>
        </w:rPr>
        <w:t>This is our predicted outcome.</w:t>
      </w:r>
    </w:p>
    <w:p>
      <w:pPr>
        <w:pStyle w:val="Normal"/>
        <w:rPr>
          <w:rFonts w:ascii="Times New Roman" w:hAnsi="Times New Roman" w:eastAsia="SimSun" w:cs=""/>
          <w:position w:val="0"/>
          <w:sz w:val="26"/>
          <w:vertAlign w:val="baseline"/>
        </w:rPr>
      </w:pPr>
      <w:r>
        <w:rPr>
          <w:sz w:val="26"/>
          <w:szCs w:val="26"/>
        </w:rPr>
      </w:r>
    </w:p>
    <w:p>
      <w:pPr>
        <w:pStyle w:val="Heading2"/>
        <w:rPr/>
      </w:pPr>
      <w:r>
        <w:rPr/>
        <w:t>Cost Function</w:t>
      </w:r>
    </w:p>
    <w:p>
      <w:pPr>
        <w:pStyle w:val="Normal"/>
        <w:rPr>
          <w:sz w:val="26"/>
          <w:szCs w:val="26"/>
        </w:rPr>
      </w:pPr>
      <w:r>
        <w:rPr>
          <w:sz w:val="26"/>
          <w:szCs w:val="26"/>
        </w:rPr>
        <w:t>The cost function is a measure of the error in the prediction compared to the actual values. The cost is calculated by the mean squared error.</w:t>
      </w:r>
    </w:p>
    <w:p>
      <w:pPr>
        <w:pStyle w:val="Normal"/>
        <w:rPr>
          <w:sz w:val="26"/>
          <w:szCs w:val="26"/>
        </w:rPr>
      </w:pPr>
      <w:r>
        <w:rPr>
          <w:sz w:val="26"/>
          <w:szCs w:val="26"/>
        </w:rPr>
      </w:r>
    </w:p>
    <w:p>
      <w:pPr>
        <w:pStyle w:val="Normal"/>
        <w:rPr>
          <w:sz w:val="26"/>
          <w:szCs w:val="26"/>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600450" cy="9144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600450" cy="914400"/>
                    </a:xfrm>
                    <a:prstGeom prst="rect">
                      <a:avLst/>
                    </a:prstGeom>
                  </pic:spPr>
                </pic:pic>
              </a:graphicData>
            </a:graphic>
          </wp:anchor>
        </w:drawing>
      </w:r>
      <w:r>
        <w:rPr>
          <w:sz w:val="26"/>
          <w:szCs w:val="26"/>
        </w:rPr>
        <w:tab/>
      </w:r>
    </w:p>
    <w:p>
      <w:pPr>
        <w:pStyle w:val="Normal"/>
        <w:rPr/>
      </w:pPr>
      <w:r>
        <w:rPr/>
      </w:r>
    </w:p>
    <w:p>
      <w:pPr>
        <w:pStyle w:val="Normal"/>
        <w:rPr>
          <w:position w:val="0"/>
          <w:sz w:val="26"/>
          <w:vertAlign w:val="baseline"/>
        </w:rPr>
      </w:pPr>
      <w:r>
        <w:rPr>
          <w:sz w:val="26"/>
          <w:szCs w:val="26"/>
        </w:rPr>
      </w:r>
    </w:p>
    <w:p>
      <w:pPr>
        <w:pStyle w:val="Normal"/>
        <w:rPr>
          <w:position w:val="0"/>
          <w:sz w:val="26"/>
          <w:vertAlign w:val="baseline"/>
        </w:rPr>
      </w:pPr>
      <w:r>
        <w:rPr>
          <w:sz w:val="26"/>
          <w:szCs w:val="26"/>
        </w:rPr>
      </w:r>
    </w:p>
    <w:p>
      <w:pPr>
        <w:pStyle w:val="Normal"/>
        <w:rPr>
          <w:sz w:val="26"/>
          <w:szCs w:val="26"/>
        </w:rPr>
      </w:pPr>
      <w:r>
        <w:rPr>
          <w:sz w:val="26"/>
          <w:szCs w:val="26"/>
        </w:rPr>
        <w:t xml:space="preserve"> </w:t>
      </w:r>
    </w:p>
    <w:p>
      <w:pPr>
        <w:pStyle w:val="Normal"/>
        <w:rPr>
          <w:sz w:val="26"/>
          <w:szCs w:val="26"/>
        </w:rPr>
      </w:pPr>
      <w:r>
        <w:rPr>
          <w:sz w:val="26"/>
          <w:szCs w:val="26"/>
        </w:rPr>
      </w:r>
    </w:p>
    <w:p>
      <w:pPr>
        <w:pStyle w:val="Heading2"/>
        <w:rPr/>
      </w:pPr>
      <w:r>
        <w:rPr/>
        <w:t>Training Parameters</w:t>
      </w:r>
    </w:p>
    <w:p>
      <w:pPr>
        <w:pStyle w:val="Normal"/>
        <w:rPr>
          <w:sz w:val="26"/>
          <w:szCs w:val="26"/>
        </w:rPr>
      </w:pPr>
      <w:r>
        <w:rPr>
          <w:sz w:val="26"/>
          <w:szCs w:val="26"/>
        </w:rPr>
        <w:t>Now that we have the hypothesis and the cost function we need to train the parameters to fit our training data and minimize the cost function.</w:t>
      </w:r>
    </w:p>
    <w:p>
      <w:pPr>
        <w:pStyle w:val="Normal"/>
        <w:rPr>
          <w:sz w:val="26"/>
          <w:szCs w:val="26"/>
        </w:rPr>
      </w:pPr>
      <w:r>
        <w:rPr>
          <w:sz w:val="26"/>
          <w:szCs w:val="26"/>
        </w:rPr>
        <w:t>Gradient decent is the training algorithm that has been used here.</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 xml:space="preserve"> </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Title"/>
        <w:rPr/>
      </w:pPr>
      <w:r>
        <w:rPr/>
      </w:r>
    </w:p>
    <w:p>
      <w:pPr>
        <w:pStyle w:val="Normal"/>
        <w:rPr>
          <w:sz w:val="26"/>
          <w:szCs w:val="26"/>
        </w:rPr>
      </w:pPr>
      <w:r>
        <w:rPr>
          <w:sz w:val="26"/>
          <w:szCs w:val="26"/>
        </w:rPr>
      </w:r>
    </w:p>
    <w:p>
      <w:pPr>
        <w:pStyle w:val="Normal"/>
        <w:rPr>
          <w:rFonts w:ascii="Times New Roman" w:hAnsi="Times New Roman" w:eastAsia="SimSun" w:cs="" w:cstheme="minorBidi"/>
          <w:b/>
          <w:b/>
          <w:color w:val="00000A"/>
          <w:kern w:val="2"/>
          <w:sz w:val="24"/>
          <w:szCs w:val="20"/>
          <w:lang w:val="en-US" w:eastAsia="zh-CN" w:bidi="hi-IN"/>
        </w:rPr>
      </w:pPr>
      <w:r>
        <w:rPr>
          <w:rFonts w:eastAsia="SimSun" w:cs="" w:cstheme="minorBidi" w:ascii="Times New Roman" w:hAnsi="Times New Roman"/>
          <w:b/>
          <w:color w:val="00000A"/>
          <w:kern w:val="2"/>
          <w:sz w:val="24"/>
          <w:szCs w:val="20"/>
          <w:lang w:val="en-US" w:eastAsia="zh-CN" w:bidi="hi-IN"/>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Heading1"/>
        <w:spacing w:before="340" w:after="330"/>
        <w:ind w:hanging="0"/>
        <w:jc w:val="left"/>
        <w:rPr/>
      </w:pPr>
      <w:r>
        <w:rPr/>
      </w:r>
    </w:p>
    <w:sectPr>
      <w:type w:val="nextPage"/>
      <w:pgSz w:w="11906" w:h="16838"/>
      <w:pgMar w:left="1800" w:right="1800" w:header="0" w:top="72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roman"/>
    <w:pitch w:val="variable"/>
  </w:font>
  <w:font w:name="Arial">
    <w:charset w:val="01"/>
    <w:family w:val="roman"/>
    <w:pitch w:val="variable"/>
  </w:font>
  <w:font w:name="Ubuntu">
    <w:charset w:val="01"/>
    <w:family w:val="auto"/>
    <w:pitch w:val="default"/>
  </w:font>
</w:fonts>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 w:cstheme="minorBidi"/>
        <w:lang w:val="en-GB" w:eastAsia="zh-CN" w:bidi="hi-IN"/>
      </w:rPr>
    </w:rPrDefault>
    <w:pPrDefault>
      <w:pPr/>
    </w:pPrDefault>
  </w:docDefaults>
  <w:latentStyles w:defLockedState="0" w:defUIPriority="99" w:defSemiHidden="1" w:defUnhideWhenUsed="1" w:defQFormat="0" w:count="260">
    <w:lsdException w:name="Normal" w:uiPriority="0" w:semiHidden="0" w:unhideWhenUsed="0"/>
    <w:lsdException w:name="heading 1" w:uiPriority="0" w:semiHidden="0" w:unhideWhenUsed="0"/>
    <w:lsdException w:name="heading 2" w:uiPriority="0" w:semiHidden="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lsdException w:name="Closing" w:uiPriority="0" w:semiHidden="0" w:unhideWhenUsed="0"/>
    <w:lsdException w:name="Signature" w:uiPriority="0" w:semiHidden="0" w:unhideWhenUsed="0"/>
    <w:lsdException w:name="Default Paragraph Font" w:uiPriority="0" w:semiHidden="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Times New Roman" w:hAnsi="Times New Roman" w:eastAsia="SimSun" w:cs="" w:cstheme="minorBidi"/>
      <w:color w:val="00000A"/>
      <w:kern w:val="2"/>
      <w:sz w:val="21"/>
      <w:szCs w:val="20"/>
      <w:lang w:val="en-US" w:eastAsia="zh-CN" w:bidi="hi-IN"/>
    </w:rPr>
  </w:style>
  <w:style w:type="paragraph" w:styleId="Heading1">
    <w:name w:val="Heading 1"/>
    <w:basedOn w:val="Title"/>
    <w:uiPriority w:val="0"/>
    <w:qFormat/>
    <w:pPr>
      <w:keepNext w:val="true"/>
      <w:keepLines/>
      <w:spacing w:lineRule="auto" w:line="480" w:beforeAutospacing="0" w:before="340" w:afterAutospacing="0" w:after="330"/>
      <w:jc w:val="left"/>
    </w:pPr>
    <w:rPr>
      <w:rFonts w:ascii="Times New Roman" w:hAnsi="Times New Roman"/>
      <w:kern w:val="2"/>
      <w:sz w:val="24"/>
    </w:rPr>
  </w:style>
  <w:style w:type="paragraph" w:styleId="Heading2">
    <w:name w:val="Heading 2"/>
    <w:basedOn w:val="Normal"/>
    <w:uiPriority w:val="0"/>
    <w:unhideWhenUsed/>
    <w:qFormat/>
    <w:pPr>
      <w:keepNext w:val="true"/>
      <w:keepLines/>
      <w:spacing w:lineRule="auto" w:line="415" w:before="260" w:after="260"/>
      <w:outlineLvl w:val="1"/>
    </w:pPr>
    <w:rPr>
      <w:b/>
      <w:bCs/>
      <w:sz w:val="32"/>
      <w:szCs w:val="32"/>
    </w:rPr>
  </w:style>
  <w:style w:type="character" w:styleId="DefaultParagraphFont" w:default="1">
    <w:name w:val="Default Paragraph Font"/>
    <w:uiPriority w:val="0"/>
    <w:qFormat/>
    <w:rPr/>
  </w:style>
  <w:style w:type="character" w:styleId="Pagenumber">
    <w:name w:val="page number"/>
    <w:basedOn w:val="DefaultParagraphFont"/>
    <w:uiPriority w:val="0"/>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0"/>
    <w:qFormat/>
    <w:pPr>
      <w:spacing w:beforeAutospacing="0" w:before="240" w:afterAutospacing="0" w:after="60"/>
      <w:jc w:val="center"/>
      <w:outlineLvl w:val="0"/>
    </w:pPr>
    <w:rPr>
      <w:rFonts w:ascii="Arial" w:hAnsi="Arial" w:eastAsia="SimSun"/>
      <w:b/>
      <w:kern w:val="2"/>
      <w:sz w:val="32"/>
      <w:lang w:val="en-US" w:eastAsia="zh-CN"/>
    </w:rPr>
  </w:style>
  <w:style w:type="paragraph" w:styleId="BodyText2">
    <w:name w:val="Body Text 2"/>
    <w:basedOn w:val="Normal"/>
    <w:uiPriority w:val="0"/>
    <w:qFormat/>
    <w:pPr>
      <w:spacing w:lineRule="auto" w:line="360"/>
    </w:pPr>
    <w:rPr>
      <w:sz w:val="28"/>
    </w:rPr>
  </w:style>
  <w:style w:type="paragraph" w:styleId="Header">
    <w:name w:val="Header"/>
    <w:basedOn w:val="Normal"/>
    <w:uiPriority w:val="0"/>
    <w:pPr>
      <w:pBdr>
        <w:bottom w:val="single" w:sz="6" w:space="1" w:color="00000A"/>
      </w:pBdr>
      <w:tabs>
        <w:tab w:val="center" w:pos="4153" w:leader="none"/>
        <w:tab w:val="right" w:pos="8306" w:leader="none"/>
      </w:tabs>
      <w:snapToGrid w:val="false"/>
      <w:jc w:val="center"/>
    </w:pPr>
    <w:rPr>
      <w:sz w:val="18"/>
    </w:rPr>
  </w:style>
  <w:style w:type="paragraph" w:styleId="Contents1">
    <w:name w:val="TOC 1"/>
    <w:basedOn w:val="Normal"/>
    <w:uiPriority w:val="0"/>
    <w:pPr>
      <w:spacing w:beforeAutospacing="0" w:before="120" w:afterAutospacing="0" w:after="120"/>
      <w:jc w:val="left"/>
    </w:pPr>
    <w:rPr>
      <w:b/>
      <w:caps/>
      <w:sz w:val="20"/>
    </w:rPr>
  </w:style>
  <w:style w:type="paragraph" w:styleId="Quotations">
    <w:name w:val="Quotations"/>
    <w:basedOn w:val="Normal"/>
    <w:qFormat/>
    <w:pPr>
      <w:spacing w:before="0" w:after="283"/>
      <w:ind w:left="567" w:right="567" w:hanging="0"/>
    </w:pPr>
    <w:rPr/>
  </w:style>
  <w:style w:type="table" w:default="1" w:styleId="10">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Bachelor Thesis.wpt</Template>
  <TotalTime>111</TotalTime>
  <Application>LibreOffice/6.0.3.2$Linux_X86_64 LibreOffice_project/00m0$Build-2</Application>
  <Pages>9</Pages>
  <Words>906</Words>
  <Characters>4288</Characters>
  <CharactersWithSpaces>5159</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2018-07-17T14:21:00Z</dcterms:created>
  <dc:creator>Atharva</dc:creator>
  <dc:description/>
  <dc:language>en-GB</dc:language>
  <cp:lastModifiedBy/>
  <dcterms:modified xsi:type="dcterms:W3CDTF">2018-07-22T16:59:54Z</dcterms:modified>
  <cp:revision>8</cp:revision>
  <dc:subject/>
  <dc:title>Bachelor Thesis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1033-10.2.0.6080</vt:lpwstr>
  </property>
  <property fmtid="{D5CDD505-2E9C-101B-9397-08002B2CF9AE}" pid="4" name="LinksUpToDate">
    <vt:bool>0</vt:bool>
  </property>
  <property fmtid="{D5CDD505-2E9C-101B-9397-08002B2CF9AE}" pid="5" name="ScaleCrop">
    <vt:bool>0</vt:bool>
  </property>
</Properties>
</file>