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B1FAA" w14:textId="77777777" w:rsidR="00906D29" w:rsidRDefault="00716F80" w:rsidP="00716F80">
      <w:r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DB9B94F" wp14:editId="6E50E818">
                <wp:simplePos x="0" y="0"/>
                <wp:positionH relativeFrom="margin">
                  <wp:posOffset>2763672</wp:posOffset>
                </wp:positionH>
                <wp:positionV relativeFrom="paragraph">
                  <wp:posOffset>-6824</wp:posOffset>
                </wp:positionV>
                <wp:extent cx="3126105" cy="543560"/>
                <wp:effectExtent l="0" t="0" r="0" b="889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C27F6" w14:textId="77777777" w:rsidR="00716F80" w:rsidRPr="003211DF" w:rsidRDefault="00716F80" w:rsidP="00716F80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Adrián Tirado Ramos</w:t>
                            </w:r>
                          </w:p>
                          <w:p w14:paraId="43A5E8CD" w14:textId="77777777" w:rsidR="00716F80" w:rsidRDefault="00716F80" w:rsidP="00716F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B9B94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17.6pt;margin-top:-.55pt;width:246.15pt;height:42.8pt;z-index:-251650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" filled="f" stroked="f">
                <v:textbox>
                  <w:txbxContent>
                    <w:p w14:paraId="4B4C27F6" w14:textId="77777777" w:rsidR="00716F80" w:rsidRPr="003211DF" w:rsidRDefault="00716F80" w:rsidP="00716F80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Adrián Tirado Ramos</w:t>
                      </w:r>
                    </w:p>
                    <w:p w14:paraId="43A5E8CD" w14:textId="77777777" w:rsidR="00716F80" w:rsidRDefault="00716F80" w:rsidP="00716F80"/>
                  </w:txbxContent>
                </v:textbox>
                <w10:wrap anchorx="margin"/>
              </v:shape>
            </w:pict>
          </mc:Fallback>
        </mc:AlternateContent>
      </w:r>
      <w:r w:rsidR="00F52BCD"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906ED07" wp14:editId="2D86327E">
                <wp:simplePos x="0" y="0"/>
                <wp:positionH relativeFrom="margin">
                  <wp:align>left</wp:align>
                </wp:positionH>
                <wp:positionV relativeFrom="paragraph">
                  <wp:posOffset>7135598</wp:posOffset>
                </wp:positionV>
                <wp:extent cx="3126105" cy="543560"/>
                <wp:effectExtent l="0" t="0" r="0" b="889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3AFDE" w14:textId="77777777" w:rsidR="00F52BCD" w:rsidRPr="003211DF" w:rsidRDefault="00B41862" w:rsidP="00F52BCD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Entorno de Desarrollo</w:t>
                            </w:r>
                          </w:p>
                          <w:p w14:paraId="510EA07A" w14:textId="77777777" w:rsidR="00F52BCD" w:rsidRDefault="00F52BCD" w:rsidP="00F52B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6ED07" id="Cuadro de texto 3" o:spid="_x0000_s1027" type="#_x0000_t202" style="position:absolute;margin-left:0;margin-top:561.85pt;width:246.15pt;height:42.8pt;z-index:-251652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" filled="f" stroked="f">
                <v:textbox>
                  <w:txbxContent>
                    <w:p w14:paraId="21D3AFDE" w14:textId="77777777" w:rsidR="00F52BCD" w:rsidRPr="003211DF" w:rsidRDefault="00B41862" w:rsidP="00F52BCD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Entorno de Desarrollo</w:t>
                      </w:r>
                    </w:p>
                    <w:p w14:paraId="510EA07A" w14:textId="77777777" w:rsidR="00F52BCD" w:rsidRDefault="00F52BCD" w:rsidP="00F52BCD"/>
                  </w:txbxContent>
                </v:textbox>
                <w10:wrap anchorx="margin"/>
              </v:shape>
            </w:pict>
          </mc:Fallback>
        </mc:AlternateContent>
      </w:r>
      <w:r w:rsidR="003211DF"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9C023DF" wp14:editId="7BE22592">
                <wp:simplePos x="0" y="0"/>
                <wp:positionH relativeFrom="margin">
                  <wp:posOffset>2717851</wp:posOffset>
                </wp:positionH>
                <wp:positionV relativeFrom="paragraph">
                  <wp:posOffset>586105</wp:posOffset>
                </wp:positionV>
                <wp:extent cx="3126105" cy="543560"/>
                <wp:effectExtent l="0" t="0" r="0" b="889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A4BD6" w14:textId="77777777" w:rsidR="003211DF" w:rsidRPr="003211DF" w:rsidRDefault="003211DF" w:rsidP="003211D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3211DF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1º De DAW</w:t>
                            </w:r>
                          </w:p>
                          <w:p w14:paraId="1F7C3D04" w14:textId="77777777" w:rsidR="003211DF" w:rsidRDefault="003211DF" w:rsidP="003211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023DF" id="Cuadro de texto 2" o:spid="_x0000_s1028" type="#_x0000_t202" style="position:absolute;margin-left:214pt;margin-top:46.15pt;width:246.15pt;height:42.8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" filled="f" stroked="f">
                <v:textbox>
                  <w:txbxContent>
                    <w:p w14:paraId="683A4BD6" w14:textId="77777777" w:rsidR="003211DF" w:rsidRPr="003211DF" w:rsidRDefault="003211DF" w:rsidP="003211DF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 w:rsidRPr="003211DF"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1º De DAW</w:t>
                      </w:r>
                    </w:p>
                    <w:p w14:paraId="1F7C3D04" w14:textId="77777777" w:rsidR="003211DF" w:rsidRDefault="003211DF" w:rsidP="003211DF"/>
                  </w:txbxContent>
                </v:textbox>
                <w10:wrap anchorx="margin"/>
              </v:shape>
            </w:pict>
          </mc:Fallback>
        </mc:AlternateContent>
      </w:r>
      <w:sdt>
        <w:sdtPr>
          <w:id w:val="-39901394"/>
          <w:docPartObj>
            <w:docPartGallery w:val="Cover Pages"/>
            <w:docPartUnique/>
          </w:docPartObj>
        </w:sdtPr>
        <w:sdtContent>
          <w:r w:rsidR="00906D2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B2D054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F96BDF7" w14:textId="77777777" w:rsidR="003211DF" w:rsidRDefault="003211DF" w:rsidP="003211DF">
                                    <w:pPr>
                                      <w:pStyle w:val="Sinespaciado"/>
                                      <w:rPr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:u w:val="single"/>
                                      </w:rPr>
                                    </w:pPr>
                                  </w:p>
                                  <w:p w14:paraId="35028A77" w14:textId="77777777" w:rsidR="003211DF" w:rsidRPr="003211DF" w:rsidRDefault="003211DF" w:rsidP="003211DF">
                                    <w:pPr>
                                      <w:pStyle w:val="Sinespaciado"/>
                                      <w:ind w:left="4248"/>
                                      <w:rPr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:u w:val="singl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96581D1" w14:textId="77777777" w:rsidR="00906D29" w:rsidRDefault="00B41862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Herramientas case</w:t>
                                      </w:r>
                                    </w:p>
                                  </w:sdtContent>
                                </w:sdt>
                                <w:p w14:paraId="463236FF" w14:textId="77777777" w:rsidR="00906D29" w:rsidRDefault="00906D29">
                                  <w:pPr>
                                    <w:pStyle w:val="Sinespaciado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B2D054A" id="Grupo 48" o:spid="_x0000_s1029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">
                    <v:group id="Grupo 49" o:spid="_x0000_s1030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31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5F96BDF7" w14:textId="77777777" w:rsidR="003211DF" w:rsidRDefault="003211DF" w:rsidP="003211DF">
                              <w:pPr>
                                <w:pStyle w:val="Sinespaciado"/>
                                <w:rPr>
                                  <w:b/>
                                  <w:color w:val="FFFFFF" w:themeColor="background1"/>
                                  <w:sz w:val="48"/>
                                  <w:szCs w:val="48"/>
                                  <w:u w:val="single"/>
                                </w:rPr>
                              </w:pPr>
                            </w:p>
                            <w:p w14:paraId="35028A77" w14:textId="77777777" w:rsidR="003211DF" w:rsidRPr="003211DF" w:rsidRDefault="003211DF" w:rsidP="003211DF">
                              <w:pPr>
                                <w:pStyle w:val="Sinespaciado"/>
                                <w:ind w:left="4248"/>
                                <w:rPr>
                                  <w:b/>
                                  <w:color w:val="FFFFFF" w:themeColor="background1"/>
                                  <w:sz w:val="48"/>
                                  <w:szCs w:val="48"/>
                                  <w:u w:val="single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32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3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4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5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6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7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 id="Cuadro de texto 61" o:spid="_x0000_s1038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96581D1" w14:textId="77777777" w:rsidR="00906D29" w:rsidRDefault="00B4186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Herramientas case</w:t>
                                </w:r>
                              </w:p>
                            </w:sdtContent>
                          </w:sdt>
                          <w:p w14:paraId="463236FF" w14:textId="77777777" w:rsidR="00906D29" w:rsidRDefault="00906D29">
                            <w:pPr>
                              <w:pStyle w:val="Sinespaciado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906D29">
            <w:br w:type="page"/>
          </w:r>
        </w:sdtContent>
      </w:sdt>
    </w:p>
    <w:p w14:paraId="1E8A849E" w14:textId="77777777" w:rsidR="00906D29" w:rsidRDefault="00906D29"/>
    <w:p w14:paraId="430E5C4B" w14:textId="77777777" w:rsidR="00906D29" w:rsidRDefault="00906D29">
      <w:pPr>
        <w:sectPr w:rsidR="00906D29" w:rsidSect="002F4BB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18F77A3F" w14:textId="77777777" w:rsidR="00EA7F1D" w:rsidRDefault="00EA7F1D" w:rsidP="00EA7F1D">
      <w:pPr>
        <w:pStyle w:val="TDC3"/>
        <w:tabs>
          <w:tab w:val="left" w:pos="1946"/>
        </w:tabs>
        <w:ind w:left="0"/>
        <w:rPr>
          <w:rFonts w:cstheme="minorBidi"/>
          <w:i w:val="0"/>
          <w:iCs w:val="0"/>
          <w:sz w:val="22"/>
          <w:szCs w:val="22"/>
          <w:lang w:eastAsia="es-ES"/>
        </w:rPr>
      </w:pPr>
    </w:p>
    <w:p w14:paraId="691983EC" w14:textId="77777777" w:rsidR="00EA7F1D" w:rsidRPr="00EA7F1D" w:rsidRDefault="00EA7F1D" w:rsidP="00EA7F1D">
      <w:pPr>
        <w:pStyle w:val="Ttulo"/>
        <w:rPr>
          <w:lang w:eastAsia="es-ES"/>
        </w:rPr>
      </w:pPr>
      <w:r>
        <w:rPr>
          <w:lang w:eastAsia="es-ES"/>
        </w:rPr>
        <w:t>ÍNDICE</w:t>
      </w:r>
    </w:p>
    <w:p w14:paraId="12E6E80D" w14:textId="77777777" w:rsidR="004D0E36" w:rsidRDefault="00EA7F1D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lang w:eastAsia="es-ES"/>
        </w:rPr>
        <w:fldChar w:fldCharType="begin"/>
      </w:r>
      <w:r>
        <w:rPr>
          <w:lang w:eastAsia="es-ES"/>
        </w:rPr>
        <w:instrText xml:space="preserve"> TOC \o "1-3" \h \z \u </w:instrText>
      </w:r>
      <w:r>
        <w:rPr>
          <w:lang w:eastAsia="es-ES"/>
        </w:rPr>
        <w:fldChar w:fldCharType="separate"/>
      </w:r>
      <w:hyperlink w:anchor="_Toc156243051" w:history="1">
        <w:r w:rsidR="004D0E36" w:rsidRPr="00003F5A">
          <w:rPr>
            <w:rStyle w:val="Hipervnculo"/>
            <w:noProof/>
          </w:rPr>
          <w:t>Introducción</w:t>
        </w:r>
        <w:r w:rsidR="004D0E36">
          <w:rPr>
            <w:noProof/>
            <w:webHidden/>
          </w:rPr>
          <w:tab/>
        </w:r>
        <w:r w:rsidR="004D0E36">
          <w:rPr>
            <w:noProof/>
            <w:webHidden/>
          </w:rPr>
          <w:fldChar w:fldCharType="begin"/>
        </w:r>
        <w:r w:rsidR="004D0E36">
          <w:rPr>
            <w:noProof/>
            <w:webHidden/>
          </w:rPr>
          <w:instrText xml:space="preserve"> PAGEREF _Toc156243051 \h </w:instrText>
        </w:r>
        <w:r w:rsidR="004D0E36">
          <w:rPr>
            <w:noProof/>
            <w:webHidden/>
          </w:rPr>
        </w:r>
        <w:r w:rsidR="004D0E36">
          <w:rPr>
            <w:noProof/>
            <w:webHidden/>
          </w:rPr>
          <w:fldChar w:fldCharType="separate"/>
        </w:r>
        <w:r w:rsidR="004D0E36">
          <w:rPr>
            <w:noProof/>
            <w:webHidden/>
          </w:rPr>
          <w:t>2</w:t>
        </w:r>
        <w:r w:rsidR="004D0E36">
          <w:rPr>
            <w:noProof/>
            <w:webHidden/>
          </w:rPr>
          <w:fldChar w:fldCharType="end"/>
        </w:r>
      </w:hyperlink>
    </w:p>
    <w:p w14:paraId="3F61031B" w14:textId="77777777" w:rsidR="004D0E36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6243052" w:history="1">
        <w:r w:rsidR="004D0E36" w:rsidRPr="00003F5A">
          <w:rPr>
            <w:rStyle w:val="Hipervnculo"/>
            <w:noProof/>
          </w:rPr>
          <w:t>Clasificación de las herramientas CASE</w:t>
        </w:r>
        <w:r w:rsidR="004D0E36">
          <w:rPr>
            <w:noProof/>
            <w:webHidden/>
          </w:rPr>
          <w:tab/>
        </w:r>
        <w:r w:rsidR="004D0E36">
          <w:rPr>
            <w:noProof/>
            <w:webHidden/>
          </w:rPr>
          <w:fldChar w:fldCharType="begin"/>
        </w:r>
        <w:r w:rsidR="004D0E36">
          <w:rPr>
            <w:noProof/>
            <w:webHidden/>
          </w:rPr>
          <w:instrText xml:space="preserve"> PAGEREF _Toc156243052 \h </w:instrText>
        </w:r>
        <w:r w:rsidR="004D0E36">
          <w:rPr>
            <w:noProof/>
            <w:webHidden/>
          </w:rPr>
        </w:r>
        <w:r w:rsidR="004D0E36">
          <w:rPr>
            <w:noProof/>
            <w:webHidden/>
          </w:rPr>
          <w:fldChar w:fldCharType="separate"/>
        </w:r>
        <w:r w:rsidR="004D0E36">
          <w:rPr>
            <w:noProof/>
            <w:webHidden/>
          </w:rPr>
          <w:t>3</w:t>
        </w:r>
        <w:r w:rsidR="004D0E36">
          <w:rPr>
            <w:noProof/>
            <w:webHidden/>
          </w:rPr>
          <w:fldChar w:fldCharType="end"/>
        </w:r>
      </w:hyperlink>
    </w:p>
    <w:p w14:paraId="07C0E81F" w14:textId="77777777" w:rsidR="004D0E36" w:rsidRDefault="00000000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56243053" w:history="1">
        <w:r w:rsidR="004D0E36" w:rsidRPr="00003F5A">
          <w:rPr>
            <w:rStyle w:val="Hipervnculo"/>
            <w:noProof/>
          </w:rPr>
          <w:t>Considerando su amplitud:</w:t>
        </w:r>
        <w:r w:rsidR="004D0E36">
          <w:rPr>
            <w:noProof/>
            <w:webHidden/>
          </w:rPr>
          <w:tab/>
        </w:r>
        <w:r w:rsidR="004D0E36">
          <w:rPr>
            <w:noProof/>
            <w:webHidden/>
          </w:rPr>
          <w:fldChar w:fldCharType="begin"/>
        </w:r>
        <w:r w:rsidR="004D0E36">
          <w:rPr>
            <w:noProof/>
            <w:webHidden/>
          </w:rPr>
          <w:instrText xml:space="preserve"> PAGEREF _Toc156243053 \h </w:instrText>
        </w:r>
        <w:r w:rsidR="004D0E36">
          <w:rPr>
            <w:noProof/>
            <w:webHidden/>
          </w:rPr>
        </w:r>
        <w:r w:rsidR="004D0E36">
          <w:rPr>
            <w:noProof/>
            <w:webHidden/>
          </w:rPr>
          <w:fldChar w:fldCharType="separate"/>
        </w:r>
        <w:r w:rsidR="004D0E36">
          <w:rPr>
            <w:noProof/>
            <w:webHidden/>
          </w:rPr>
          <w:t>3</w:t>
        </w:r>
        <w:r w:rsidR="004D0E36">
          <w:rPr>
            <w:noProof/>
            <w:webHidden/>
          </w:rPr>
          <w:fldChar w:fldCharType="end"/>
        </w:r>
      </w:hyperlink>
    </w:p>
    <w:p w14:paraId="0E95A16A" w14:textId="77777777" w:rsidR="004D0E36" w:rsidRDefault="00000000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56243054" w:history="1">
        <w:r w:rsidR="004D0E36" w:rsidRPr="00003F5A">
          <w:rPr>
            <w:rStyle w:val="Hipervnculo"/>
            <w:noProof/>
          </w:rPr>
          <w:t>Basada en las fases del ciclo de desarrollo que cubren:</w:t>
        </w:r>
        <w:r w:rsidR="004D0E36">
          <w:rPr>
            <w:noProof/>
            <w:webHidden/>
          </w:rPr>
          <w:tab/>
        </w:r>
        <w:r w:rsidR="004D0E36">
          <w:rPr>
            <w:noProof/>
            <w:webHidden/>
          </w:rPr>
          <w:fldChar w:fldCharType="begin"/>
        </w:r>
        <w:r w:rsidR="004D0E36">
          <w:rPr>
            <w:noProof/>
            <w:webHidden/>
          </w:rPr>
          <w:instrText xml:space="preserve"> PAGEREF _Toc156243054 \h </w:instrText>
        </w:r>
        <w:r w:rsidR="004D0E36">
          <w:rPr>
            <w:noProof/>
            <w:webHidden/>
          </w:rPr>
        </w:r>
        <w:r w:rsidR="004D0E36">
          <w:rPr>
            <w:noProof/>
            <w:webHidden/>
          </w:rPr>
          <w:fldChar w:fldCharType="separate"/>
        </w:r>
        <w:r w:rsidR="004D0E36">
          <w:rPr>
            <w:noProof/>
            <w:webHidden/>
          </w:rPr>
          <w:t>3</w:t>
        </w:r>
        <w:r w:rsidR="004D0E36">
          <w:rPr>
            <w:noProof/>
            <w:webHidden/>
          </w:rPr>
          <w:fldChar w:fldCharType="end"/>
        </w:r>
      </w:hyperlink>
    </w:p>
    <w:p w14:paraId="1D5E232C" w14:textId="77777777" w:rsidR="004D0E36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6243055" w:history="1">
        <w:r w:rsidR="004D0E36" w:rsidRPr="00003F5A">
          <w:rPr>
            <w:rStyle w:val="Hipervnculo"/>
            <w:noProof/>
          </w:rPr>
          <w:t>Ventajas y Desventajas</w:t>
        </w:r>
        <w:r w:rsidR="004D0E36">
          <w:rPr>
            <w:noProof/>
            <w:webHidden/>
          </w:rPr>
          <w:tab/>
        </w:r>
        <w:r w:rsidR="004D0E36">
          <w:rPr>
            <w:noProof/>
            <w:webHidden/>
          </w:rPr>
          <w:fldChar w:fldCharType="begin"/>
        </w:r>
        <w:r w:rsidR="004D0E36">
          <w:rPr>
            <w:noProof/>
            <w:webHidden/>
          </w:rPr>
          <w:instrText xml:space="preserve"> PAGEREF _Toc156243055 \h </w:instrText>
        </w:r>
        <w:r w:rsidR="004D0E36">
          <w:rPr>
            <w:noProof/>
            <w:webHidden/>
          </w:rPr>
        </w:r>
        <w:r w:rsidR="004D0E36">
          <w:rPr>
            <w:noProof/>
            <w:webHidden/>
          </w:rPr>
          <w:fldChar w:fldCharType="separate"/>
        </w:r>
        <w:r w:rsidR="004D0E36">
          <w:rPr>
            <w:noProof/>
            <w:webHidden/>
          </w:rPr>
          <w:t>4</w:t>
        </w:r>
        <w:r w:rsidR="004D0E36">
          <w:rPr>
            <w:noProof/>
            <w:webHidden/>
          </w:rPr>
          <w:fldChar w:fldCharType="end"/>
        </w:r>
      </w:hyperlink>
    </w:p>
    <w:p w14:paraId="3F780349" w14:textId="77777777" w:rsidR="004D0E36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6243056" w:history="1">
        <w:r w:rsidR="004D0E36" w:rsidRPr="00003F5A">
          <w:rPr>
            <w:rStyle w:val="Hipervnculo"/>
            <w:noProof/>
          </w:rPr>
          <w:t>Funciones más usuales de las herramientas CASE</w:t>
        </w:r>
        <w:r w:rsidR="004D0E36">
          <w:rPr>
            <w:noProof/>
            <w:webHidden/>
          </w:rPr>
          <w:tab/>
        </w:r>
        <w:r w:rsidR="004D0E36">
          <w:rPr>
            <w:noProof/>
            <w:webHidden/>
          </w:rPr>
          <w:fldChar w:fldCharType="begin"/>
        </w:r>
        <w:r w:rsidR="004D0E36">
          <w:rPr>
            <w:noProof/>
            <w:webHidden/>
          </w:rPr>
          <w:instrText xml:space="preserve"> PAGEREF _Toc156243056 \h </w:instrText>
        </w:r>
        <w:r w:rsidR="004D0E36">
          <w:rPr>
            <w:noProof/>
            <w:webHidden/>
          </w:rPr>
        </w:r>
        <w:r w:rsidR="004D0E36">
          <w:rPr>
            <w:noProof/>
            <w:webHidden/>
          </w:rPr>
          <w:fldChar w:fldCharType="separate"/>
        </w:r>
        <w:r w:rsidR="004D0E36">
          <w:rPr>
            <w:noProof/>
            <w:webHidden/>
          </w:rPr>
          <w:t>5</w:t>
        </w:r>
        <w:r w:rsidR="004D0E36">
          <w:rPr>
            <w:noProof/>
            <w:webHidden/>
          </w:rPr>
          <w:fldChar w:fldCharType="end"/>
        </w:r>
      </w:hyperlink>
    </w:p>
    <w:p w14:paraId="7A22D91D" w14:textId="77777777" w:rsidR="004D0E36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6243057" w:history="1">
        <w:r w:rsidR="004D0E36" w:rsidRPr="00003F5A">
          <w:rPr>
            <w:rStyle w:val="Hipervnculo"/>
            <w:noProof/>
          </w:rPr>
          <w:t>Desarrollo de Software:</w:t>
        </w:r>
        <w:r w:rsidR="004D0E36">
          <w:rPr>
            <w:noProof/>
            <w:webHidden/>
          </w:rPr>
          <w:tab/>
        </w:r>
        <w:r w:rsidR="004D0E36">
          <w:rPr>
            <w:noProof/>
            <w:webHidden/>
          </w:rPr>
          <w:fldChar w:fldCharType="begin"/>
        </w:r>
        <w:r w:rsidR="004D0E36">
          <w:rPr>
            <w:noProof/>
            <w:webHidden/>
          </w:rPr>
          <w:instrText xml:space="preserve"> PAGEREF _Toc156243057 \h </w:instrText>
        </w:r>
        <w:r w:rsidR="004D0E36">
          <w:rPr>
            <w:noProof/>
            <w:webHidden/>
          </w:rPr>
        </w:r>
        <w:r w:rsidR="004D0E36">
          <w:rPr>
            <w:noProof/>
            <w:webHidden/>
          </w:rPr>
          <w:fldChar w:fldCharType="separate"/>
        </w:r>
        <w:r w:rsidR="004D0E36">
          <w:rPr>
            <w:noProof/>
            <w:webHidden/>
          </w:rPr>
          <w:t>5</w:t>
        </w:r>
        <w:r w:rsidR="004D0E36">
          <w:rPr>
            <w:noProof/>
            <w:webHidden/>
          </w:rPr>
          <w:fldChar w:fldCharType="end"/>
        </w:r>
      </w:hyperlink>
    </w:p>
    <w:p w14:paraId="25F02652" w14:textId="77777777" w:rsidR="004D0E36" w:rsidRDefault="00000000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56243058" w:history="1">
        <w:r w:rsidR="004D0E36" w:rsidRPr="00003F5A">
          <w:rPr>
            <w:rStyle w:val="Hipervnculo"/>
            <w:noProof/>
          </w:rPr>
          <w:t>Modelado Visual:</w:t>
        </w:r>
        <w:r w:rsidR="004D0E36">
          <w:rPr>
            <w:noProof/>
            <w:webHidden/>
          </w:rPr>
          <w:tab/>
        </w:r>
        <w:r w:rsidR="004D0E36">
          <w:rPr>
            <w:noProof/>
            <w:webHidden/>
          </w:rPr>
          <w:fldChar w:fldCharType="begin"/>
        </w:r>
        <w:r w:rsidR="004D0E36">
          <w:rPr>
            <w:noProof/>
            <w:webHidden/>
          </w:rPr>
          <w:instrText xml:space="preserve"> PAGEREF _Toc156243058 \h </w:instrText>
        </w:r>
        <w:r w:rsidR="004D0E36">
          <w:rPr>
            <w:noProof/>
            <w:webHidden/>
          </w:rPr>
        </w:r>
        <w:r w:rsidR="004D0E36">
          <w:rPr>
            <w:noProof/>
            <w:webHidden/>
          </w:rPr>
          <w:fldChar w:fldCharType="separate"/>
        </w:r>
        <w:r w:rsidR="004D0E36">
          <w:rPr>
            <w:noProof/>
            <w:webHidden/>
          </w:rPr>
          <w:t>5</w:t>
        </w:r>
        <w:r w:rsidR="004D0E36">
          <w:rPr>
            <w:noProof/>
            <w:webHidden/>
          </w:rPr>
          <w:fldChar w:fldCharType="end"/>
        </w:r>
      </w:hyperlink>
    </w:p>
    <w:p w14:paraId="08FAEA24" w14:textId="77777777" w:rsidR="004D0E36" w:rsidRDefault="00000000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56243059" w:history="1">
        <w:r w:rsidR="004D0E36" w:rsidRPr="00003F5A">
          <w:rPr>
            <w:rStyle w:val="Hipervnculo"/>
            <w:noProof/>
          </w:rPr>
          <w:t>Generación de Código:</w:t>
        </w:r>
        <w:r w:rsidR="004D0E36">
          <w:rPr>
            <w:noProof/>
            <w:webHidden/>
          </w:rPr>
          <w:tab/>
        </w:r>
        <w:r w:rsidR="004D0E36">
          <w:rPr>
            <w:noProof/>
            <w:webHidden/>
          </w:rPr>
          <w:fldChar w:fldCharType="begin"/>
        </w:r>
        <w:r w:rsidR="004D0E36">
          <w:rPr>
            <w:noProof/>
            <w:webHidden/>
          </w:rPr>
          <w:instrText xml:space="preserve"> PAGEREF _Toc156243059 \h </w:instrText>
        </w:r>
        <w:r w:rsidR="004D0E36">
          <w:rPr>
            <w:noProof/>
            <w:webHidden/>
          </w:rPr>
        </w:r>
        <w:r w:rsidR="004D0E36">
          <w:rPr>
            <w:noProof/>
            <w:webHidden/>
          </w:rPr>
          <w:fldChar w:fldCharType="separate"/>
        </w:r>
        <w:r w:rsidR="004D0E36">
          <w:rPr>
            <w:noProof/>
            <w:webHidden/>
          </w:rPr>
          <w:t>5</w:t>
        </w:r>
        <w:r w:rsidR="004D0E36">
          <w:rPr>
            <w:noProof/>
            <w:webHidden/>
          </w:rPr>
          <w:fldChar w:fldCharType="end"/>
        </w:r>
      </w:hyperlink>
    </w:p>
    <w:p w14:paraId="1CF50C18" w14:textId="77777777" w:rsidR="004D0E36" w:rsidRDefault="00000000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56243060" w:history="1">
        <w:r w:rsidR="004D0E36" w:rsidRPr="00003F5A">
          <w:rPr>
            <w:rStyle w:val="Hipervnculo"/>
            <w:noProof/>
          </w:rPr>
          <w:t>Gestión de Requisitos:</w:t>
        </w:r>
        <w:r w:rsidR="004D0E36">
          <w:rPr>
            <w:noProof/>
            <w:webHidden/>
          </w:rPr>
          <w:tab/>
        </w:r>
        <w:r w:rsidR="004D0E36">
          <w:rPr>
            <w:noProof/>
            <w:webHidden/>
          </w:rPr>
          <w:fldChar w:fldCharType="begin"/>
        </w:r>
        <w:r w:rsidR="004D0E36">
          <w:rPr>
            <w:noProof/>
            <w:webHidden/>
          </w:rPr>
          <w:instrText xml:space="preserve"> PAGEREF _Toc156243060 \h </w:instrText>
        </w:r>
        <w:r w:rsidR="004D0E36">
          <w:rPr>
            <w:noProof/>
            <w:webHidden/>
          </w:rPr>
        </w:r>
        <w:r w:rsidR="004D0E36">
          <w:rPr>
            <w:noProof/>
            <w:webHidden/>
          </w:rPr>
          <w:fldChar w:fldCharType="separate"/>
        </w:r>
        <w:r w:rsidR="004D0E36">
          <w:rPr>
            <w:noProof/>
            <w:webHidden/>
          </w:rPr>
          <w:t>5</w:t>
        </w:r>
        <w:r w:rsidR="004D0E36">
          <w:rPr>
            <w:noProof/>
            <w:webHidden/>
          </w:rPr>
          <w:fldChar w:fldCharType="end"/>
        </w:r>
      </w:hyperlink>
    </w:p>
    <w:p w14:paraId="7FDDC437" w14:textId="77777777" w:rsidR="004D0E36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6243061" w:history="1">
        <w:r w:rsidR="004D0E36" w:rsidRPr="00003F5A">
          <w:rPr>
            <w:rStyle w:val="Hipervnculo"/>
            <w:noProof/>
          </w:rPr>
          <w:t>Prueba de Software:</w:t>
        </w:r>
        <w:r w:rsidR="004D0E36">
          <w:rPr>
            <w:noProof/>
            <w:webHidden/>
          </w:rPr>
          <w:tab/>
        </w:r>
        <w:r w:rsidR="004D0E36">
          <w:rPr>
            <w:noProof/>
            <w:webHidden/>
          </w:rPr>
          <w:fldChar w:fldCharType="begin"/>
        </w:r>
        <w:r w:rsidR="004D0E36">
          <w:rPr>
            <w:noProof/>
            <w:webHidden/>
          </w:rPr>
          <w:instrText xml:space="preserve"> PAGEREF _Toc156243061 \h </w:instrText>
        </w:r>
        <w:r w:rsidR="004D0E36">
          <w:rPr>
            <w:noProof/>
            <w:webHidden/>
          </w:rPr>
        </w:r>
        <w:r w:rsidR="004D0E36">
          <w:rPr>
            <w:noProof/>
            <w:webHidden/>
          </w:rPr>
          <w:fldChar w:fldCharType="separate"/>
        </w:r>
        <w:r w:rsidR="004D0E36">
          <w:rPr>
            <w:noProof/>
            <w:webHidden/>
          </w:rPr>
          <w:t>6</w:t>
        </w:r>
        <w:r w:rsidR="004D0E36">
          <w:rPr>
            <w:noProof/>
            <w:webHidden/>
          </w:rPr>
          <w:fldChar w:fldCharType="end"/>
        </w:r>
      </w:hyperlink>
    </w:p>
    <w:p w14:paraId="79BD6777" w14:textId="77777777" w:rsidR="004D0E36" w:rsidRDefault="00000000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56243062" w:history="1">
        <w:r w:rsidR="004D0E36" w:rsidRPr="00003F5A">
          <w:rPr>
            <w:rStyle w:val="Hipervnculo"/>
            <w:noProof/>
          </w:rPr>
          <w:t>Gestión de Pruebas:</w:t>
        </w:r>
        <w:r w:rsidR="004D0E36">
          <w:rPr>
            <w:noProof/>
            <w:webHidden/>
          </w:rPr>
          <w:tab/>
        </w:r>
        <w:r w:rsidR="004D0E36">
          <w:rPr>
            <w:noProof/>
            <w:webHidden/>
          </w:rPr>
          <w:fldChar w:fldCharType="begin"/>
        </w:r>
        <w:r w:rsidR="004D0E36">
          <w:rPr>
            <w:noProof/>
            <w:webHidden/>
          </w:rPr>
          <w:instrText xml:space="preserve"> PAGEREF _Toc156243062 \h </w:instrText>
        </w:r>
        <w:r w:rsidR="004D0E36">
          <w:rPr>
            <w:noProof/>
            <w:webHidden/>
          </w:rPr>
        </w:r>
        <w:r w:rsidR="004D0E36">
          <w:rPr>
            <w:noProof/>
            <w:webHidden/>
          </w:rPr>
          <w:fldChar w:fldCharType="separate"/>
        </w:r>
        <w:r w:rsidR="004D0E36">
          <w:rPr>
            <w:noProof/>
            <w:webHidden/>
          </w:rPr>
          <w:t>6</w:t>
        </w:r>
        <w:r w:rsidR="004D0E36">
          <w:rPr>
            <w:noProof/>
            <w:webHidden/>
          </w:rPr>
          <w:fldChar w:fldCharType="end"/>
        </w:r>
      </w:hyperlink>
    </w:p>
    <w:p w14:paraId="7237393D" w14:textId="77777777" w:rsidR="004D0E36" w:rsidRDefault="00000000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56243063" w:history="1">
        <w:r w:rsidR="004D0E36" w:rsidRPr="00003F5A">
          <w:rPr>
            <w:rStyle w:val="Hipervnculo"/>
            <w:noProof/>
          </w:rPr>
          <w:t>Seguimiento de Defectos:</w:t>
        </w:r>
        <w:r w:rsidR="004D0E36">
          <w:rPr>
            <w:noProof/>
            <w:webHidden/>
          </w:rPr>
          <w:tab/>
        </w:r>
        <w:r w:rsidR="004D0E36">
          <w:rPr>
            <w:noProof/>
            <w:webHidden/>
          </w:rPr>
          <w:fldChar w:fldCharType="begin"/>
        </w:r>
        <w:r w:rsidR="004D0E36">
          <w:rPr>
            <w:noProof/>
            <w:webHidden/>
          </w:rPr>
          <w:instrText xml:space="preserve"> PAGEREF _Toc156243063 \h </w:instrText>
        </w:r>
        <w:r w:rsidR="004D0E36">
          <w:rPr>
            <w:noProof/>
            <w:webHidden/>
          </w:rPr>
        </w:r>
        <w:r w:rsidR="004D0E36">
          <w:rPr>
            <w:noProof/>
            <w:webHidden/>
          </w:rPr>
          <w:fldChar w:fldCharType="separate"/>
        </w:r>
        <w:r w:rsidR="004D0E36">
          <w:rPr>
            <w:noProof/>
            <w:webHidden/>
          </w:rPr>
          <w:t>6</w:t>
        </w:r>
        <w:r w:rsidR="004D0E36">
          <w:rPr>
            <w:noProof/>
            <w:webHidden/>
          </w:rPr>
          <w:fldChar w:fldCharType="end"/>
        </w:r>
      </w:hyperlink>
    </w:p>
    <w:p w14:paraId="4B9BC07C" w14:textId="77777777" w:rsidR="004D0E36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6243064" w:history="1">
        <w:r w:rsidR="004D0E36" w:rsidRPr="00003F5A">
          <w:rPr>
            <w:rStyle w:val="Hipervnculo"/>
            <w:noProof/>
          </w:rPr>
          <w:t>Documentación de Código:</w:t>
        </w:r>
        <w:r w:rsidR="004D0E36">
          <w:rPr>
            <w:noProof/>
            <w:webHidden/>
          </w:rPr>
          <w:tab/>
        </w:r>
        <w:r w:rsidR="004D0E36">
          <w:rPr>
            <w:noProof/>
            <w:webHidden/>
          </w:rPr>
          <w:fldChar w:fldCharType="begin"/>
        </w:r>
        <w:r w:rsidR="004D0E36">
          <w:rPr>
            <w:noProof/>
            <w:webHidden/>
          </w:rPr>
          <w:instrText xml:space="preserve"> PAGEREF _Toc156243064 \h </w:instrText>
        </w:r>
        <w:r w:rsidR="004D0E36">
          <w:rPr>
            <w:noProof/>
            <w:webHidden/>
          </w:rPr>
        </w:r>
        <w:r w:rsidR="004D0E36">
          <w:rPr>
            <w:noProof/>
            <w:webHidden/>
          </w:rPr>
          <w:fldChar w:fldCharType="separate"/>
        </w:r>
        <w:r w:rsidR="004D0E36">
          <w:rPr>
            <w:noProof/>
            <w:webHidden/>
          </w:rPr>
          <w:t>6</w:t>
        </w:r>
        <w:r w:rsidR="004D0E36">
          <w:rPr>
            <w:noProof/>
            <w:webHidden/>
          </w:rPr>
          <w:fldChar w:fldCharType="end"/>
        </w:r>
      </w:hyperlink>
    </w:p>
    <w:p w14:paraId="31344178" w14:textId="77777777" w:rsidR="004D0E36" w:rsidRDefault="00000000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56243065" w:history="1">
        <w:r w:rsidR="004D0E36" w:rsidRPr="00003F5A">
          <w:rPr>
            <w:rStyle w:val="Hipervnculo"/>
            <w:noProof/>
          </w:rPr>
          <w:t>Generación de Documentación Automatizada:</w:t>
        </w:r>
        <w:r w:rsidR="004D0E36">
          <w:rPr>
            <w:noProof/>
            <w:webHidden/>
          </w:rPr>
          <w:tab/>
        </w:r>
        <w:r w:rsidR="004D0E36">
          <w:rPr>
            <w:noProof/>
            <w:webHidden/>
          </w:rPr>
          <w:fldChar w:fldCharType="begin"/>
        </w:r>
        <w:r w:rsidR="004D0E36">
          <w:rPr>
            <w:noProof/>
            <w:webHidden/>
          </w:rPr>
          <w:instrText xml:space="preserve"> PAGEREF _Toc156243065 \h </w:instrText>
        </w:r>
        <w:r w:rsidR="004D0E36">
          <w:rPr>
            <w:noProof/>
            <w:webHidden/>
          </w:rPr>
        </w:r>
        <w:r w:rsidR="004D0E36">
          <w:rPr>
            <w:noProof/>
            <w:webHidden/>
          </w:rPr>
          <w:fldChar w:fldCharType="separate"/>
        </w:r>
        <w:r w:rsidR="004D0E36">
          <w:rPr>
            <w:noProof/>
            <w:webHidden/>
          </w:rPr>
          <w:t>6</w:t>
        </w:r>
        <w:r w:rsidR="004D0E36">
          <w:rPr>
            <w:noProof/>
            <w:webHidden/>
          </w:rPr>
          <w:fldChar w:fldCharType="end"/>
        </w:r>
      </w:hyperlink>
    </w:p>
    <w:p w14:paraId="3CC06C10" w14:textId="77777777" w:rsidR="004D0E36" w:rsidRDefault="00000000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56243066" w:history="1">
        <w:r w:rsidR="004D0E36" w:rsidRPr="00003F5A">
          <w:rPr>
            <w:rStyle w:val="Hipervnculo"/>
            <w:noProof/>
          </w:rPr>
          <w:t>Mantenimiento de Versiones:</w:t>
        </w:r>
        <w:r w:rsidR="004D0E36">
          <w:rPr>
            <w:noProof/>
            <w:webHidden/>
          </w:rPr>
          <w:tab/>
        </w:r>
        <w:r w:rsidR="004D0E36">
          <w:rPr>
            <w:noProof/>
            <w:webHidden/>
          </w:rPr>
          <w:fldChar w:fldCharType="begin"/>
        </w:r>
        <w:r w:rsidR="004D0E36">
          <w:rPr>
            <w:noProof/>
            <w:webHidden/>
          </w:rPr>
          <w:instrText xml:space="preserve"> PAGEREF _Toc156243066 \h </w:instrText>
        </w:r>
        <w:r w:rsidR="004D0E36">
          <w:rPr>
            <w:noProof/>
            <w:webHidden/>
          </w:rPr>
        </w:r>
        <w:r w:rsidR="004D0E36">
          <w:rPr>
            <w:noProof/>
            <w:webHidden/>
          </w:rPr>
          <w:fldChar w:fldCharType="separate"/>
        </w:r>
        <w:r w:rsidR="004D0E36">
          <w:rPr>
            <w:noProof/>
            <w:webHidden/>
          </w:rPr>
          <w:t>6</w:t>
        </w:r>
        <w:r w:rsidR="004D0E36">
          <w:rPr>
            <w:noProof/>
            <w:webHidden/>
          </w:rPr>
          <w:fldChar w:fldCharType="end"/>
        </w:r>
      </w:hyperlink>
    </w:p>
    <w:p w14:paraId="3CFE88FD" w14:textId="77777777" w:rsidR="004D0E36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6243067" w:history="1">
        <w:r w:rsidR="004D0E36" w:rsidRPr="00003F5A">
          <w:rPr>
            <w:rStyle w:val="Hipervnculo"/>
            <w:noProof/>
          </w:rPr>
          <w:t>Beneficios Adicionales de las Herramientas CASE:</w:t>
        </w:r>
        <w:r w:rsidR="004D0E36">
          <w:rPr>
            <w:noProof/>
            <w:webHidden/>
          </w:rPr>
          <w:tab/>
        </w:r>
        <w:r w:rsidR="004D0E36">
          <w:rPr>
            <w:noProof/>
            <w:webHidden/>
          </w:rPr>
          <w:fldChar w:fldCharType="begin"/>
        </w:r>
        <w:r w:rsidR="004D0E36">
          <w:rPr>
            <w:noProof/>
            <w:webHidden/>
          </w:rPr>
          <w:instrText xml:space="preserve"> PAGEREF _Toc156243067 \h </w:instrText>
        </w:r>
        <w:r w:rsidR="004D0E36">
          <w:rPr>
            <w:noProof/>
            <w:webHidden/>
          </w:rPr>
        </w:r>
        <w:r w:rsidR="004D0E36">
          <w:rPr>
            <w:noProof/>
            <w:webHidden/>
          </w:rPr>
          <w:fldChar w:fldCharType="separate"/>
        </w:r>
        <w:r w:rsidR="004D0E36">
          <w:rPr>
            <w:noProof/>
            <w:webHidden/>
          </w:rPr>
          <w:t>7</w:t>
        </w:r>
        <w:r w:rsidR="004D0E36">
          <w:rPr>
            <w:noProof/>
            <w:webHidden/>
          </w:rPr>
          <w:fldChar w:fldCharType="end"/>
        </w:r>
      </w:hyperlink>
    </w:p>
    <w:p w14:paraId="0BDA3053" w14:textId="77777777" w:rsidR="004D0E36" w:rsidRDefault="00000000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56243068" w:history="1">
        <w:r w:rsidR="004D0E36" w:rsidRPr="00003F5A">
          <w:rPr>
            <w:rStyle w:val="Hipervnculo"/>
            <w:noProof/>
          </w:rPr>
          <w:t>Colaboración Eficiente:</w:t>
        </w:r>
        <w:r w:rsidR="004D0E36">
          <w:rPr>
            <w:noProof/>
            <w:webHidden/>
          </w:rPr>
          <w:tab/>
        </w:r>
        <w:r w:rsidR="004D0E36">
          <w:rPr>
            <w:noProof/>
            <w:webHidden/>
          </w:rPr>
          <w:fldChar w:fldCharType="begin"/>
        </w:r>
        <w:r w:rsidR="004D0E36">
          <w:rPr>
            <w:noProof/>
            <w:webHidden/>
          </w:rPr>
          <w:instrText xml:space="preserve"> PAGEREF _Toc156243068 \h </w:instrText>
        </w:r>
        <w:r w:rsidR="004D0E36">
          <w:rPr>
            <w:noProof/>
            <w:webHidden/>
          </w:rPr>
        </w:r>
        <w:r w:rsidR="004D0E36">
          <w:rPr>
            <w:noProof/>
            <w:webHidden/>
          </w:rPr>
          <w:fldChar w:fldCharType="separate"/>
        </w:r>
        <w:r w:rsidR="004D0E36">
          <w:rPr>
            <w:noProof/>
            <w:webHidden/>
          </w:rPr>
          <w:t>7</w:t>
        </w:r>
        <w:r w:rsidR="004D0E36">
          <w:rPr>
            <w:noProof/>
            <w:webHidden/>
          </w:rPr>
          <w:fldChar w:fldCharType="end"/>
        </w:r>
      </w:hyperlink>
    </w:p>
    <w:p w14:paraId="4C7C8E88" w14:textId="77777777" w:rsidR="004D0E36" w:rsidRDefault="00000000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56243069" w:history="1">
        <w:r w:rsidR="004D0E36" w:rsidRPr="00003F5A">
          <w:rPr>
            <w:rStyle w:val="Hipervnculo"/>
            <w:noProof/>
          </w:rPr>
          <w:t>Análisis de Impacto:</w:t>
        </w:r>
        <w:r w:rsidR="004D0E36">
          <w:rPr>
            <w:noProof/>
            <w:webHidden/>
          </w:rPr>
          <w:tab/>
        </w:r>
        <w:r w:rsidR="004D0E36">
          <w:rPr>
            <w:noProof/>
            <w:webHidden/>
          </w:rPr>
          <w:fldChar w:fldCharType="begin"/>
        </w:r>
        <w:r w:rsidR="004D0E36">
          <w:rPr>
            <w:noProof/>
            <w:webHidden/>
          </w:rPr>
          <w:instrText xml:space="preserve"> PAGEREF _Toc156243069 \h </w:instrText>
        </w:r>
        <w:r w:rsidR="004D0E36">
          <w:rPr>
            <w:noProof/>
            <w:webHidden/>
          </w:rPr>
        </w:r>
        <w:r w:rsidR="004D0E36">
          <w:rPr>
            <w:noProof/>
            <w:webHidden/>
          </w:rPr>
          <w:fldChar w:fldCharType="separate"/>
        </w:r>
        <w:r w:rsidR="004D0E36">
          <w:rPr>
            <w:noProof/>
            <w:webHidden/>
          </w:rPr>
          <w:t>7</w:t>
        </w:r>
        <w:r w:rsidR="004D0E36">
          <w:rPr>
            <w:noProof/>
            <w:webHidden/>
          </w:rPr>
          <w:fldChar w:fldCharType="end"/>
        </w:r>
      </w:hyperlink>
    </w:p>
    <w:p w14:paraId="6174E1F4" w14:textId="77777777" w:rsidR="004D0E36" w:rsidRDefault="00000000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56243070" w:history="1">
        <w:r w:rsidR="004D0E36" w:rsidRPr="00003F5A">
          <w:rPr>
            <w:rStyle w:val="Hipervnculo"/>
            <w:noProof/>
          </w:rPr>
          <w:t>Cumplimiento de Normativas:</w:t>
        </w:r>
        <w:r w:rsidR="004D0E36">
          <w:rPr>
            <w:noProof/>
            <w:webHidden/>
          </w:rPr>
          <w:tab/>
        </w:r>
        <w:r w:rsidR="004D0E36">
          <w:rPr>
            <w:noProof/>
            <w:webHidden/>
          </w:rPr>
          <w:fldChar w:fldCharType="begin"/>
        </w:r>
        <w:r w:rsidR="004D0E36">
          <w:rPr>
            <w:noProof/>
            <w:webHidden/>
          </w:rPr>
          <w:instrText xml:space="preserve"> PAGEREF _Toc156243070 \h </w:instrText>
        </w:r>
        <w:r w:rsidR="004D0E36">
          <w:rPr>
            <w:noProof/>
            <w:webHidden/>
          </w:rPr>
        </w:r>
        <w:r w:rsidR="004D0E36">
          <w:rPr>
            <w:noProof/>
            <w:webHidden/>
          </w:rPr>
          <w:fldChar w:fldCharType="separate"/>
        </w:r>
        <w:r w:rsidR="004D0E36">
          <w:rPr>
            <w:noProof/>
            <w:webHidden/>
          </w:rPr>
          <w:t>7</w:t>
        </w:r>
        <w:r w:rsidR="004D0E36">
          <w:rPr>
            <w:noProof/>
            <w:webHidden/>
          </w:rPr>
          <w:fldChar w:fldCharType="end"/>
        </w:r>
      </w:hyperlink>
    </w:p>
    <w:p w14:paraId="5C0D32B8" w14:textId="77777777" w:rsidR="004D0E36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56243071" w:history="1">
        <w:r w:rsidR="004D0E36" w:rsidRPr="00003F5A">
          <w:rPr>
            <w:rStyle w:val="Hipervnculo"/>
            <w:noProof/>
          </w:rPr>
          <w:t>Conclusión</w:t>
        </w:r>
        <w:r w:rsidR="004D0E36">
          <w:rPr>
            <w:noProof/>
            <w:webHidden/>
          </w:rPr>
          <w:tab/>
        </w:r>
        <w:r w:rsidR="004D0E36">
          <w:rPr>
            <w:noProof/>
            <w:webHidden/>
          </w:rPr>
          <w:fldChar w:fldCharType="begin"/>
        </w:r>
        <w:r w:rsidR="004D0E36">
          <w:rPr>
            <w:noProof/>
            <w:webHidden/>
          </w:rPr>
          <w:instrText xml:space="preserve"> PAGEREF _Toc156243071 \h </w:instrText>
        </w:r>
        <w:r w:rsidR="004D0E36">
          <w:rPr>
            <w:noProof/>
            <w:webHidden/>
          </w:rPr>
        </w:r>
        <w:r w:rsidR="004D0E36">
          <w:rPr>
            <w:noProof/>
            <w:webHidden/>
          </w:rPr>
          <w:fldChar w:fldCharType="separate"/>
        </w:r>
        <w:r w:rsidR="004D0E36">
          <w:rPr>
            <w:noProof/>
            <w:webHidden/>
          </w:rPr>
          <w:t>8</w:t>
        </w:r>
        <w:r w:rsidR="004D0E36">
          <w:rPr>
            <w:noProof/>
            <w:webHidden/>
          </w:rPr>
          <w:fldChar w:fldCharType="end"/>
        </w:r>
      </w:hyperlink>
    </w:p>
    <w:p w14:paraId="015F97F6" w14:textId="77777777" w:rsidR="00EA7F1D" w:rsidRPr="00EA7F1D" w:rsidRDefault="00EA7F1D" w:rsidP="00EA7F1D">
      <w:pPr>
        <w:rPr>
          <w:lang w:eastAsia="es-ES"/>
        </w:rPr>
      </w:pPr>
      <w:r>
        <w:rPr>
          <w:lang w:eastAsia="es-ES"/>
        </w:rPr>
        <w:fldChar w:fldCharType="end"/>
      </w:r>
    </w:p>
    <w:p w14:paraId="4B55670C" w14:textId="77777777" w:rsidR="00EA7F1D" w:rsidRDefault="00EA7F1D" w:rsidP="00B41862">
      <w:pPr>
        <w:pStyle w:val="Ttulo1"/>
        <w:spacing w:line="360" w:lineRule="auto"/>
      </w:pPr>
      <w:r w:rsidRPr="00EA7F1D">
        <w:rPr>
          <w:lang w:eastAsia="es-ES"/>
        </w:rPr>
        <w:br w:type="page"/>
      </w:r>
      <w:bookmarkStart w:id="0" w:name="_Toc156243051"/>
      <w:r w:rsidR="00B41862">
        <w:lastRenderedPageBreak/>
        <w:t>Introducción</w:t>
      </w:r>
      <w:bookmarkEnd w:id="0"/>
    </w:p>
    <w:p w14:paraId="265F176C" w14:textId="77777777" w:rsidR="0051630E" w:rsidRDefault="00B41862" w:rsidP="00B41862">
      <w:pPr>
        <w:pStyle w:val="Texto"/>
      </w:pPr>
      <w:r w:rsidRPr="00B41862">
        <w:t xml:space="preserve">Las herramientas CASE (Computer Aided Software </w:t>
      </w:r>
      <w:r w:rsidR="0004635B" w:rsidRPr="00B41862">
        <w:t xml:space="preserve">Engineering) </w:t>
      </w:r>
      <w:r w:rsidR="0004635B">
        <w:t>Ingeniería</w:t>
      </w:r>
      <w:r w:rsidR="0054217D" w:rsidRPr="00B41862">
        <w:t xml:space="preserve"> de Software Asistida por Computadora</w:t>
      </w:r>
      <w:r w:rsidR="0054217D">
        <w:t xml:space="preserve">, </w:t>
      </w:r>
      <w:r w:rsidRPr="00B41862">
        <w:t xml:space="preserve">son software que brindan soporte automatizado a las actividades de ingeniería de software. </w:t>
      </w:r>
    </w:p>
    <w:p w14:paraId="291243EE" w14:textId="77777777" w:rsidR="000444E4" w:rsidRDefault="0054217D" w:rsidP="00B41862">
      <w:pPr>
        <w:pStyle w:val="Texto"/>
      </w:pPr>
      <w:r w:rsidRPr="0054217D">
        <w:t>Las herramientas</w:t>
      </w:r>
      <w:r>
        <w:t xml:space="preserve"> CASE</w:t>
      </w:r>
      <w:r w:rsidRPr="0054217D">
        <w:t xml:space="preserve"> se refieren a la aplicación de un conjunto de herramientas y métodos para incrementar la productividad del desarrollo software y reducir costes de tiempo y dinero, obteniendo un software de alta calidad, sin defectos y mantenible</w:t>
      </w:r>
      <w:r>
        <w:t>.</w:t>
      </w:r>
    </w:p>
    <w:p w14:paraId="3CC4D60E" w14:textId="77777777" w:rsidR="00ED6FC2" w:rsidRDefault="00ED6FC2" w:rsidP="005B40DD"/>
    <w:p w14:paraId="6654B3B2" w14:textId="77777777" w:rsidR="00ED6FC2" w:rsidRDefault="00ED6FC2">
      <w:pPr>
        <w:rPr>
          <w:rFonts w:ascii="Times New Roman" w:eastAsiaTheme="majorEastAsia" w:hAnsi="Times New Roman" w:cstheme="majorBidi"/>
          <w:b/>
          <w:color w:val="2F5496" w:themeColor="accent1" w:themeShade="BF"/>
          <w:sz w:val="30"/>
          <w:szCs w:val="32"/>
        </w:rPr>
      </w:pPr>
      <w:r>
        <w:br w:type="page"/>
      </w:r>
    </w:p>
    <w:p w14:paraId="5A7EA0FC" w14:textId="77777777" w:rsidR="005B40DD" w:rsidRDefault="005B40DD" w:rsidP="00ED6FC2">
      <w:pPr>
        <w:pStyle w:val="Ttulo1"/>
      </w:pPr>
      <w:bookmarkStart w:id="1" w:name="_Toc156243052"/>
      <w:r>
        <w:lastRenderedPageBreak/>
        <w:t>Clasificación de las herramientas CASE</w:t>
      </w:r>
      <w:bookmarkEnd w:id="1"/>
    </w:p>
    <w:p w14:paraId="46F2BDE9" w14:textId="77777777" w:rsidR="005B40DD" w:rsidRDefault="005B40DD" w:rsidP="00ED6FC2">
      <w:pPr>
        <w:pStyle w:val="Texto"/>
      </w:pPr>
      <w:r>
        <w:t>Las herramientas CASE pueden ser clasificadas de acuerdo a los siguientes factores:</w:t>
      </w:r>
    </w:p>
    <w:p w14:paraId="696C6FBB" w14:textId="77777777" w:rsidR="005B40DD" w:rsidRDefault="005B40DD" w:rsidP="00ED6FC2">
      <w:pPr>
        <w:pStyle w:val="Texto"/>
        <w:numPr>
          <w:ilvl w:val="0"/>
          <w:numId w:val="2"/>
        </w:numPr>
      </w:pPr>
      <w:r>
        <w:t>Las plataformas que soportan.</w:t>
      </w:r>
    </w:p>
    <w:p w14:paraId="00073BD8" w14:textId="77777777" w:rsidR="005B40DD" w:rsidRDefault="005B40DD" w:rsidP="00ED6FC2">
      <w:pPr>
        <w:pStyle w:val="Texto"/>
        <w:numPr>
          <w:ilvl w:val="0"/>
          <w:numId w:val="2"/>
        </w:numPr>
      </w:pPr>
      <w:r>
        <w:t>Las fases del ciclo de vida del desarrollo de sistemas que cubren.</w:t>
      </w:r>
    </w:p>
    <w:p w14:paraId="308F77F4" w14:textId="77777777" w:rsidR="005B40DD" w:rsidRDefault="005B40DD" w:rsidP="00ED6FC2">
      <w:pPr>
        <w:pStyle w:val="Texto"/>
        <w:numPr>
          <w:ilvl w:val="0"/>
          <w:numId w:val="2"/>
        </w:numPr>
      </w:pPr>
      <w:r>
        <w:t>La arquitectura de aplicaciones que producen.</w:t>
      </w:r>
    </w:p>
    <w:p w14:paraId="0AF9A51C" w14:textId="77777777" w:rsidR="005B40DD" w:rsidRDefault="005B40DD" w:rsidP="00ED6FC2">
      <w:pPr>
        <w:pStyle w:val="Texto"/>
        <w:numPr>
          <w:ilvl w:val="0"/>
          <w:numId w:val="2"/>
        </w:numPr>
      </w:pPr>
      <w:r>
        <w:t>Su funcionalidad.</w:t>
      </w:r>
    </w:p>
    <w:p w14:paraId="263FDFA4" w14:textId="77777777" w:rsidR="00ED6FC2" w:rsidRDefault="00ED6FC2" w:rsidP="00ED6FC2">
      <w:pPr>
        <w:pStyle w:val="Texto"/>
      </w:pPr>
    </w:p>
    <w:p w14:paraId="7B736074" w14:textId="77777777" w:rsidR="005B40DD" w:rsidRDefault="00ED6FC2" w:rsidP="00ED6FC2">
      <w:pPr>
        <w:pStyle w:val="Ttulo2"/>
      </w:pPr>
      <w:bookmarkStart w:id="2" w:name="_Toc156243053"/>
      <w:r>
        <w:t>C</w:t>
      </w:r>
      <w:r w:rsidR="005B40DD">
        <w:t>onsiderando su amplitud:</w:t>
      </w:r>
      <w:bookmarkEnd w:id="2"/>
    </w:p>
    <w:p w14:paraId="14484618" w14:textId="77777777" w:rsidR="00ED6FC2" w:rsidRDefault="00ED6FC2" w:rsidP="00ED6FC2">
      <w:pPr>
        <w:pStyle w:val="Texto"/>
      </w:pPr>
    </w:p>
    <w:p w14:paraId="33B5B540" w14:textId="77777777" w:rsidR="005B40DD" w:rsidRDefault="005B40DD" w:rsidP="00ED6FC2">
      <w:pPr>
        <w:pStyle w:val="Texto"/>
        <w:numPr>
          <w:ilvl w:val="0"/>
          <w:numId w:val="2"/>
        </w:numPr>
      </w:pPr>
      <w:r w:rsidRPr="0004635B">
        <w:rPr>
          <w:b/>
        </w:rPr>
        <w:t>TOOLKIT:</w:t>
      </w:r>
      <w:r>
        <w:t xml:space="preserve"> Es una colección de herramientas integradas que permiten automatizar un conjunto de tareas de algunas de las fases del ciclo de vida del sistema informático: Planificación estratégica, Análisis, Diseño, Generación de programas.</w:t>
      </w:r>
    </w:p>
    <w:p w14:paraId="5CF72A5F" w14:textId="77777777" w:rsidR="005B40DD" w:rsidRDefault="005B40DD" w:rsidP="00ED6FC2">
      <w:pPr>
        <w:pStyle w:val="Texto"/>
        <w:numPr>
          <w:ilvl w:val="0"/>
          <w:numId w:val="2"/>
        </w:numPr>
      </w:pPr>
      <w:r w:rsidRPr="0004635B">
        <w:rPr>
          <w:b/>
        </w:rPr>
        <w:t>WORKBENCH:</w:t>
      </w:r>
      <w:r>
        <w:t xml:space="preserve"> Son conjuntos integrados de herramientas que dan soporte a la automatización del proceso completo de desarrollo del sistema informático. Permiten cubrir el ciclo de vida completo. El producto final aportado por ellas es un sistema en código ejecutable y su documentación.</w:t>
      </w:r>
    </w:p>
    <w:p w14:paraId="11215B5A" w14:textId="77777777" w:rsidR="00ED6FC2" w:rsidRDefault="00ED6FC2" w:rsidP="00ED6FC2">
      <w:pPr>
        <w:pStyle w:val="Texto"/>
      </w:pPr>
    </w:p>
    <w:p w14:paraId="47BA4132" w14:textId="77777777" w:rsidR="005B40DD" w:rsidRDefault="00ED6FC2" w:rsidP="00ED6FC2">
      <w:pPr>
        <w:pStyle w:val="Ttulo2"/>
      </w:pPr>
      <w:bookmarkStart w:id="3" w:name="_Toc156243054"/>
      <w:r>
        <w:t>B</w:t>
      </w:r>
      <w:r w:rsidR="005B40DD">
        <w:t>asada en las fases del ciclo de desarrollo que cubren:</w:t>
      </w:r>
      <w:bookmarkEnd w:id="3"/>
    </w:p>
    <w:p w14:paraId="4F63E92A" w14:textId="77777777" w:rsidR="005B40DD" w:rsidRDefault="005B40DD" w:rsidP="00ED6FC2">
      <w:pPr>
        <w:pStyle w:val="Texto"/>
      </w:pPr>
    </w:p>
    <w:p w14:paraId="46F4CD78" w14:textId="77777777" w:rsidR="005B40DD" w:rsidRDefault="005B40DD" w:rsidP="00ED6FC2">
      <w:pPr>
        <w:pStyle w:val="Texto"/>
        <w:numPr>
          <w:ilvl w:val="0"/>
          <w:numId w:val="2"/>
        </w:numPr>
      </w:pPr>
      <w:r w:rsidRPr="006223DF">
        <w:rPr>
          <w:b/>
        </w:rPr>
        <w:t>Upper CASE (U-CASE):</w:t>
      </w:r>
      <w:r>
        <w:t xml:space="preserve"> ayudan en las fases de planificación, análisis de requisitos y estrategia del desarrollo, usando, entre otros diagramas UML.</w:t>
      </w:r>
    </w:p>
    <w:p w14:paraId="387B4CEF" w14:textId="77777777" w:rsidR="005B40DD" w:rsidRDefault="005B40DD" w:rsidP="00ED6FC2">
      <w:pPr>
        <w:pStyle w:val="Texto"/>
        <w:numPr>
          <w:ilvl w:val="0"/>
          <w:numId w:val="2"/>
        </w:numPr>
      </w:pPr>
      <w:r w:rsidRPr="00C64E28">
        <w:rPr>
          <w:b/>
        </w:rPr>
        <w:t>Middle CASE (M-CASE):</w:t>
      </w:r>
      <w:r>
        <w:t xml:space="preserve"> </w:t>
      </w:r>
      <w:r w:rsidR="006223DF">
        <w:t xml:space="preserve">ayudan en la </w:t>
      </w:r>
      <w:r>
        <w:t>automatiza</w:t>
      </w:r>
      <w:r w:rsidR="006223DF">
        <w:t>ción</w:t>
      </w:r>
      <w:r w:rsidR="00466F6C">
        <w:t xml:space="preserve"> de</w:t>
      </w:r>
      <w:r>
        <w:t xml:space="preserve"> tareas en el análisis y diseño de la aplicación.</w:t>
      </w:r>
    </w:p>
    <w:p w14:paraId="6D434C95" w14:textId="77777777" w:rsidR="00C64E28" w:rsidRDefault="005B40DD" w:rsidP="00C64E28">
      <w:pPr>
        <w:pStyle w:val="Texto"/>
        <w:numPr>
          <w:ilvl w:val="0"/>
          <w:numId w:val="2"/>
        </w:numPr>
      </w:pPr>
      <w:r w:rsidRPr="00C64E28">
        <w:rPr>
          <w:b/>
        </w:rPr>
        <w:t>Lower CASE (L-CASE):</w:t>
      </w:r>
      <w:r>
        <w:t xml:space="preserve"> </w:t>
      </w:r>
      <w:r w:rsidR="00C64E28">
        <w:t xml:space="preserve">ayudan a </w:t>
      </w:r>
      <w:r>
        <w:t>semi-automatiza</w:t>
      </w:r>
      <w:r w:rsidR="00C64E28">
        <w:t>r</w:t>
      </w:r>
      <w:r>
        <w:t xml:space="preserve"> la generación de código, crean programas de detección de errores, soportan depuración de programas y pruebas. </w:t>
      </w:r>
    </w:p>
    <w:p w14:paraId="49DDCF36" w14:textId="77777777" w:rsidR="005B40DD" w:rsidRDefault="00C64E28" w:rsidP="00C64E28">
      <w:pPr>
        <w:pStyle w:val="Texto"/>
        <w:ind w:left="720"/>
      </w:pPr>
      <w:r>
        <w:t>Además,</w:t>
      </w:r>
      <w:r w:rsidR="005B40DD">
        <w:t xml:space="preserve"> automatizan la documentación completa de la aplicación.</w:t>
      </w:r>
    </w:p>
    <w:p w14:paraId="5D6337C9" w14:textId="77777777" w:rsidR="00ED6FC2" w:rsidRDefault="00ED6FC2" w:rsidP="00ED6FC2">
      <w:pPr>
        <w:pStyle w:val="Texto"/>
      </w:pPr>
    </w:p>
    <w:p w14:paraId="42600CCF" w14:textId="77777777" w:rsidR="00ED6FC2" w:rsidRDefault="00ED6FC2">
      <w:pPr>
        <w:rPr>
          <w:rFonts w:ascii="Times New Roman" w:eastAsiaTheme="majorEastAsia" w:hAnsi="Times New Roman" w:cstheme="majorBidi"/>
          <w:b/>
          <w:color w:val="2F5496" w:themeColor="accent1" w:themeShade="BF"/>
          <w:sz w:val="30"/>
          <w:szCs w:val="32"/>
        </w:rPr>
      </w:pPr>
      <w:r>
        <w:br w:type="page"/>
      </w:r>
    </w:p>
    <w:p w14:paraId="79D84586" w14:textId="77777777" w:rsidR="005B40DD" w:rsidRDefault="005B40DD" w:rsidP="00ED6FC2">
      <w:pPr>
        <w:pStyle w:val="Ttulo1"/>
      </w:pPr>
      <w:bookmarkStart w:id="4" w:name="_Toc156243055"/>
      <w:r>
        <w:lastRenderedPageBreak/>
        <w:t>Ventajas y Desventajas</w:t>
      </w:r>
      <w:bookmarkEnd w:id="4"/>
    </w:p>
    <w:p w14:paraId="58E0DF7A" w14:textId="3ACD8DF2" w:rsidR="00CC10AC" w:rsidRDefault="00CC10AC" w:rsidP="00CC10AC">
      <w:pPr>
        <w:pStyle w:val="Ttulo2"/>
      </w:pPr>
      <w:r>
        <w:t>Ventajas:</w:t>
      </w:r>
    </w:p>
    <w:p w14:paraId="42446BB4" w14:textId="4836D499" w:rsidR="00CC10AC" w:rsidRDefault="00CC10AC" w:rsidP="00CC10AC">
      <w:pPr>
        <w:pStyle w:val="Texto"/>
        <w:numPr>
          <w:ilvl w:val="0"/>
          <w:numId w:val="2"/>
        </w:numPr>
      </w:pPr>
      <w:r w:rsidRPr="00CC10AC">
        <w:rPr>
          <w:b/>
          <w:bCs/>
        </w:rPr>
        <w:t>Productividad Mejorada:</w:t>
      </w:r>
      <w:r>
        <w:t xml:space="preserve"> automatizan muchas tareas repetitivas y facilitan la creación de diagramas, modelos y documentación</w:t>
      </w:r>
      <w:r>
        <w:t xml:space="preserve">, lo que </w:t>
      </w:r>
      <w:r>
        <w:t>puede aumentar significativamente la productividad del equipo de desarrollo.</w:t>
      </w:r>
    </w:p>
    <w:p w14:paraId="4408F6EA" w14:textId="783BFB96" w:rsidR="00CC10AC" w:rsidRDefault="00CC10AC" w:rsidP="00CC10AC">
      <w:pPr>
        <w:pStyle w:val="Texto"/>
        <w:numPr>
          <w:ilvl w:val="0"/>
          <w:numId w:val="2"/>
        </w:numPr>
      </w:pPr>
      <w:r w:rsidRPr="00CC10AC">
        <w:rPr>
          <w:b/>
          <w:bCs/>
        </w:rPr>
        <w:t>Mejora de la Calidad:</w:t>
      </w:r>
      <w:r>
        <w:t xml:space="preserve"> </w:t>
      </w:r>
      <w:r>
        <w:t>a</w:t>
      </w:r>
      <w:r>
        <w:t>l proporcionar funciones de verificación y validación, pueden ayudar a reducir errores y mejorar la calidad del software desarrollado.</w:t>
      </w:r>
    </w:p>
    <w:p w14:paraId="3073D911" w14:textId="77777777" w:rsidR="00CC10AC" w:rsidRDefault="00CC10AC" w:rsidP="00CC10AC">
      <w:pPr>
        <w:pStyle w:val="Texto"/>
        <w:numPr>
          <w:ilvl w:val="0"/>
          <w:numId w:val="2"/>
        </w:numPr>
      </w:pPr>
      <w:r w:rsidRPr="00CC10AC">
        <w:rPr>
          <w:b/>
          <w:bCs/>
        </w:rPr>
        <w:t>Consistencia y Estandarización:</w:t>
      </w:r>
      <w:r>
        <w:t xml:space="preserve"> promueven la consistencia y estandarización en el desarrollo de software. </w:t>
      </w:r>
    </w:p>
    <w:p w14:paraId="28801AF5" w14:textId="675B2AC1" w:rsidR="00CC10AC" w:rsidRDefault="00CC10AC" w:rsidP="00CC10AC">
      <w:pPr>
        <w:pStyle w:val="Texto"/>
        <w:ind w:left="720"/>
      </w:pPr>
      <w:r>
        <w:t>Los modelos y documentos generados son coherentes y siguen estándares predefinidos.</w:t>
      </w:r>
    </w:p>
    <w:p w14:paraId="1B27433B" w14:textId="6661B118" w:rsidR="00CC10AC" w:rsidRDefault="00CC10AC" w:rsidP="00CC10AC">
      <w:pPr>
        <w:pStyle w:val="Texto"/>
        <w:numPr>
          <w:ilvl w:val="0"/>
          <w:numId w:val="2"/>
        </w:numPr>
      </w:pPr>
      <w:r w:rsidRPr="00CC10AC">
        <w:rPr>
          <w:b/>
          <w:bCs/>
        </w:rPr>
        <w:t>Gestión de Cambios Efectiva:</w:t>
      </w:r>
      <w:r>
        <w:t xml:space="preserve"> facilitan el seguimiento de cambios en el código, documentos y modelos, lo que simplifica la gestión de versiones y la implementación de cambios.</w:t>
      </w:r>
    </w:p>
    <w:p w14:paraId="4C4B01AE" w14:textId="5FDA479D" w:rsidR="00CC10AC" w:rsidRDefault="00CC10AC" w:rsidP="00CC10AC">
      <w:pPr>
        <w:pStyle w:val="Texto"/>
        <w:numPr>
          <w:ilvl w:val="0"/>
          <w:numId w:val="2"/>
        </w:numPr>
      </w:pPr>
      <w:r w:rsidRPr="00CC10AC">
        <w:rPr>
          <w:b/>
          <w:bCs/>
        </w:rPr>
        <w:t>Facilitan la Colaboración:</w:t>
      </w:r>
      <w:r>
        <w:t xml:space="preserve"> Al permitir que varios miembros del equipo trabajen simultáneamente en diferentes aspectos del desarrollo, facilitan la colaboración y la comunicación entre los miembros del equipo.</w:t>
      </w:r>
    </w:p>
    <w:p w14:paraId="748C427B" w14:textId="77777777" w:rsidR="00CC10AC" w:rsidRDefault="00CC10AC" w:rsidP="00CC10AC">
      <w:pPr>
        <w:pStyle w:val="Texto"/>
      </w:pPr>
    </w:p>
    <w:p w14:paraId="69918332" w14:textId="3D09349B" w:rsidR="00CC10AC" w:rsidRDefault="00CC10AC" w:rsidP="00CC10AC">
      <w:pPr>
        <w:pStyle w:val="Ttulo2"/>
      </w:pPr>
      <w:r>
        <w:t>Desventajas:</w:t>
      </w:r>
    </w:p>
    <w:p w14:paraId="09996FF0" w14:textId="0AF63E1F" w:rsidR="00CC10AC" w:rsidRDefault="00CC10AC" w:rsidP="00CC10AC">
      <w:pPr>
        <w:pStyle w:val="Texto"/>
        <w:numPr>
          <w:ilvl w:val="0"/>
          <w:numId w:val="2"/>
        </w:numPr>
      </w:pPr>
      <w:r w:rsidRPr="00CC10AC">
        <w:rPr>
          <w:b/>
          <w:bCs/>
        </w:rPr>
        <w:t>Costo Inicial y de Mantenimiento:</w:t>
      </w:r>
      <w:r>
        <w:t xml:space="preserve"> a menudo requieren una inversión significativa en términos de licencias, formación y mantenimiento</w:t>
      </w:r>
      <w:r>
        <w:t xml:space="preserve">, lo que implica que </w:t>
      </w:r>
      <w:r>
        <w:t>puede ser un obstáculo financiero para algunas organizaciones.</w:t>
      </w:r>
    </w:p>
    <w:p w14:paraId="7D1D94D6" w14:textId="77777777" w:rsidR="00CC10AC" w:rsidRDefault="00CC10AC" w:rsidP="00CC10AC">
      <w:pPr>
        <w:pStyle w:val="Texto"/>
        <w:numPr>
          <w:ilvl w:val="0"/>
          <w:numId w:val="2"/>
        </w:numPr>
      </w:pPr>
      <w:r w:rsidRPr="00CC10AC">
        <w:rPr>
          <w:b/>
          <w:bCs/>
        </w:rPr>
        <w:t>Curva de Aprendizaje:</w:t>
      </w:r>
      <w:r>
        <w:t xml:space="preserve"> </w:t>
      </w:r>
      <w:r>
        <w:t>e</w:t>
      </w:r>
      <w:r>
        <w:t xml:space="preserve">l aprendizaje y la adaptación a nuevas herramientas pueden llevar tiempo. </w:t>
      </w:r>
    </w:p>
    <w:p w14:paraId="55E2DB48" w14:textId="644DC4D4" w:rsidR="00CC10AC" w:rsidRDefault="00CC10AC" w:rsidP="00CC10AC">
      <w:pPr>
        <w:pStyle w:val="Texto"/>
        <w:ind w:left="720"/>
      </w:pPr>
      <w:r>
        <w:t>Los equipos pueden experimentar una disminución temporal en la productividad mientras se familiarizan con las características y funcionalidades de las herramientas</w:t>
      </w:r>
      <w:r>
        <w:t>.</w:t>
      </w:r>
    </w:p>
    <w:p w14:paraId="48B3652C" w14:textId="516E4710" w:rsidR="00CC10AC" w:rsidRDefault="00CC10AC" w:rsidP="00CC10AC">
      <w:pPr>
        <w:pStyle w:val="Texto"/>
        <w:numPr>
          <w:ilvl w:val="0"/>
          <w:numId w:val="2"/>
        </w:numPr>
      </w:pPr>
      <w:r w:rsidRPr="00CC10AC">
        <w:rPr>
          <w:b/>
          <w:bCs/>
        </w:rPr>
        <w:t>Personalización Limitada:</w:t>
      </w:r>
      <w:r>
        <w:t xml:space="preserve"> Algunas herramientas pueden tener limitaciones en cuanto a la personalización para adaptarse a los procesos específicos de una organización</w:t>
      </w:r>
      <w:r>
        <w:t xml:space="preserve">, lo que </w:t>
      </w:r>
      <w:r>
        <w:t>puede resultar en la necesidad de ajustar los procesos para adaptarse a la herramienta.</w:t>
      </w:r>
    </w:p>
    <w:p w14:paraId="384DA938" w14:textId="2409C889" w:rsidR="00CC10AC" w:rsidRDefault="00CC10AC" w:rsidP="00CC10AC">
      <w:pPr>
        <w:pStyle w:val="Texto"/>
        <w:numPr>
          <w:ilvl w:val="0"/>
          <w:numId w:val="2"/>
        </w:numPr>
      </w:pPr>
      <w:r w:rsidRPr="00755EF5">
        <w:rPr>
          <w:b/>
          <w:bCs/>
        </w:rPr>
        <w:t>Dependencia de Proveedores:</w:t>
      </w:r>
      <w:r>
        <w:t xml:space="preserve"> </w:t>
      </w:r>
      <w:r w:rsidR="00755EF5">
        <w:t>a</w:t>
      </w:r>
      <w:r>
        <w:t>lgunas organizaciones pueden volverse dependientes de un proveedor específico de herramientas, lo que puede limitar su flexibilidad y libertad para cambiar a otras soluciones en el futuro.</w:t>
      </w:r>
    </w:p>
    <w:p w14:paraId="460200DD" w14:textId="3D2ED2E3" w:rsidR="00A74240" w:rsidRDefault="00CC10AC" w:rsidP="00755EF5">
      <w:pPr>
        <w:pStyle w:val="Texto"/>
        <w:numPr>
          <w:ilvl w:val="0"/>
          <w:numId w:val="2"/>
        </w:numPr>
        <w:rPr>
          <w:rFonts w:eastAsiaTheme="majorEastAsia" w:cstheme="majorBidi"/>
          <w:b/>
          <w:color w:val="2F5496" w:themeColor="accent1" w:themeShade="BF"/>
          <w:sz w:val="30"/>
          <w:szCs w:val="32"/>
        </w:rPr>
      </w:pPr>
      <w:r w:rsidRPr="00755EF5">
        <w:rPr>
          <w:b/>
          <w:bCs/>
        </w:rPr>
        <w:t>Complejidad:</w:t>
      </w:r>
      <w:r>
        <w:t xml:space="preserve"> a veces pueden ser demasiado complejas para proyectos pequeños o equipos sin experiencia técnica suficiente, lo que puede llevar a su subutilización.</w:t>
      </w:r>
      <w:r w:rsidR="00A74240">
        <w:br w:type="page"/>
      </w:r>
    </w:p>
    <w:p w14:paraId="55E7E983" w14:textId="77777777" w:rsidR="00B41862" w:rsidRDefault="000444E4" w:rsidP="000444E4">
      <w:pPr>
        <w:pStyle w:val="Ttulo1"/>
      </w:pPr>
      <w:bookmarkStart w:id="5" w:name="_Toc156243056"/>
      <w:r>
        <w:lastRenderedPageBreak/>
        <w:t>Funciones</w:t>
      </w:r>
      <w:r w:rsidR="00B41862" w:rsidRPr="00B41862">
        <w:t xml:space="preserve"> más usuales de las herramientas CASE</w:t>
      </w:r>
      <w:bookmarkEnd w:id="5"/>
      <w:r w:rsidR="00B41862" w:rsidRPr="00B41862">
        <w:t xml:space="preserve"> </w:t>
      </w:r>
    </w:p>
    <w:p w14:paraId="3CF62E84" w14:textId="77777777" w:rsidR="00B41862" w:rsidRDefault="00B41862" w:rsidP="00B41862">
      <w:pPr>
        <w:pStyle w:val="Texto"/>
      </w:pPr>
    </w:p>
    <w:p w14:paraId="4B635552" w14:textId="77777777" w:rsidR="00B41862" w:rsidRDefault="00B41862" w:rsidP="00B41862">
      <w:pPr>
        <w:pStyle w:val="Ttulo1"/>
      </w:pPr>
      <w:bookmarkStart w:id="6" w:name="_Toc156243057"/>
      <w:r>
        <w:t>Desarrollo de Software:</w:t>
      </w:r>
      <w:bookmarkEnd w:id="6"/>
    </w:p>
    <w:p w14:paraId="3CCCFCB0" w14:textId="77777777" w:rsidR="00B41862" w:rsidRPr="00F81695" w:rsidRDefault="00F224D6" w:rsidP="00F81695">
      <w:pPr>
        <w:pStyle w:val="Texto"/>
      </w:pPr>
      <w:r w:rsidRPr="00F224D6">
        <w:t>Las herramientas CASE ofrecen funcionalidades clave para el desarrollo de software, que incluyen:</w:t>
      </w:r>
    </w:p>
    <w:p w14:paraId="1F06B3DF" w14:textId="77777777" w:rsidR="00F224D6" w:rsidRDefault="00F224D6" w:rsidP="00B41862">
      <w:pPr>
        <w:pStyle w:val="Texto"/>
      </w:pPr>
    </w:p>
    <w:p w14:paraId="5F2F33DF" w14:textId="77777777" w:rsidR="00B41862" w:rsidRDefault="00B41862" w:rsidP="00F81695">
      <w:pPr>
        <w:pStyle w:val="Ttulo2"/>
      </w:pPr>
      <w:bookmarkStart w:id="7" w:name="_Toc156243058"/>
      <w:r>
        <w:t>Modelado Visual:</w:t>
      </w:r>
      <w:bookmarkEnd w:id="7"/>
    </w:p>
    <w:p w14:paraId="30E5E541" w14:textId="77777777" w:rsidR="00B41862" w:rsidRDefault="00B41862" w:rsidP="00B41862">
      <w:pPr>
        <w:pStyle w:val="Texto"/>
      </w:pPr>
      <w:r w:rsidRPr="000F6BFF">
        <w:rPr>
          <w:b/>
        </w:rPr>
        <w:t>Diagramas de Secuencia:</w:t>
      </w:r>
      <w:r>
        <w:t xml:space="preserve"> Permite visualizar la interacción entre diferentes partes del sistema a lo largo del tiempo.</w:t>
      </w:r>
    </w:p>
    <w:p w14:paraId="7E98B006" w14:textId="77777777" w:rsidR="00B41862" w:rsidRDefault="00B41862" w:rsidP="00B41862">
      <w:pPr>
        <w:pStyle w:val="Texto"/>
      </w:pPr>
      <w:r>
        <w:t>Diagramas de Actividad: Facilita la representación gráfica de procesos y actividades, mejorando la comprensión del flujo de trabajo.</w:t>
      </w:r>
    </w:p>
    <w:p w14:paraId="42A5C5F9" w14:textId="77777777" w:rsidR="00F81695" w:rsidRDefault="00F81695" w:rsidP="00B41862">
      <w:pPr>
        <w:pStyle w:val="Ttulo2"/>
      </w:pPr>
    </w:p>
    <w:p w14:paraId="6CA8BB98" w14:textId="77777777" w:rsidR="00B41862" w:rsidRDefault="00B41862" w:rsidP="00F81695">
      <w:pPr>
        <w:pStyle w:val="Ttulo2"/>
      </w:pPr>
      <w:bookmarkStart w:id="8" w:name="_Toc156243059"/>
      <w:r>
        <w:t>Generación de Código:</w:t>
      </w:r>
      <w:bookmarkEnd w:id="8"/>
    </w:p>
    <w:p w14:paraId="2031A3C4" w14:textId="77777777" w:rsidR="00B41862" w:rsidRDefault="00B41862" w:rsidP="00B41862">
      <w:pPr>
        <w:pStyle w:val="Texto"/>
      </w:pPr>
      <w:r w:rsidRPr="000F6BFF">
        <w:rPr>
          <w:b/>
        </w:rPr>
        <w:t>Plantillas Personalizadas:</w:t>
      </w:r>
      <w:r>
        <w:t xml:space="preserve"> Algunas herramientas CASE permiten crear plantillas personalizadas para la generación de código, adaptándose a los estándares específicos del proyecto.</w:t>
      </w:r>
    </w:p>
    <w:p w14:paraId="2B645F43" w14:textId="77777777" w:rsidR="00F1048D" w:rsidRDefault="00F1048D" w:rsidP="00B41862">
      <w:pPr>
        <w:pStyle w:val="Ttulo2"/>
      </w:pPr>
    </w:p>
    <w:p w14:paraId="44A744A3" w14:textId="77777777" w:rsidR="00B41862" w:rsidRDefault="00B41862" w:rsidP="00F1048D">
      <w:pPr>
        <w:pStyle w:val="Ttulo2"/>
      </w:pPr>
      <w:bookmarkStart w:id="9" w:name="_Toc156243060"/>
      <w:r>
        <w:t>Gestión de Requisitos:</w:t>
      </w:r>
      <w:bookmarkEnd w:id="9"/>
    </w:p>
    <w:p w14:paraId="6000FD00" w14:textId="77777777" w:rsidR="00B41862" w:rsidRDefault="00B41862" w:rsidP="00B41862">
      <w:pPr>
        <w:pStyle w:val="Texto"/>
      </w:pPr>
      <w:r w:rsidRPr="000F6BFF">
        <w:rPr>
          <w:b/>
        </w:rPr>
        <w:t>Tracerabilidad:</w:t>
      </w:r>
      <w:r>
        <w:t xml:space="preserve"> Ofrece un seguimiento claro y detallado de cómo cada requisito se vincula con los componentes del sistema, mejorando la visibilidad y la gestión del impacto de los cambios.</w:t>
      </w:r>
    </w:p>
    <w:p w14:paraId="20F6D666" w14:textId="77777777" w:rsidR="007D201D" w:rsidRDefault="007D201D">
      <w:pPr>
        <w:rPr>
          <w:rFonts w:ascii="Times New Roman" w:eastAsiaTheme="majorEastAsia" w:hAnsi="Times New Roman" w:cstheme="majorBidi"/>
          <w:b/>
          <w:color w:val="2F5496" w:themeColor="accent1" w:themeShade="BF"/>
          <w:sz w:val="30"/>
          <w:szCs w:val="32"/>
        </w:rPr>
      </w:pPr>
      <w:r>
        <w:br w:type="page"/>
      </w:r>
    </w:p>
    <w:p w14:paraId="388BC206" w14:textId="77777777" w:rsidR="00B41862" w:rsidRDefault="00B41862" w:rsidP="00B41862">
      <w:pPr>
        <w:pStyle w:val="Ttulo1"/>
      </w:pPr>
      <w:bookmarkStart w:id="10" w:name="_Toc156243061"/>
      <w:r>
        <w:lastRenderedPageBreak/>
        <w:t>Prueba de Software:</w:t>
      </w:r>
      <w:bookmarkEnd w:id="10"/>
    </w:p>
    <w:p w14:paraId="649F3825" w14:textId="77777777" w:rsidR="00B41862" w:rsidRDefault="000F6BFF" w:rsidP="000F6BFF">
      <w:pPr>
        <w:pStyle w:val="Texto"/>
      </w:pPr>
      <w:r w:rsidRPr="000F6BFF">
        <w:t>En el ámbito de la prueba de software, las herramientas CASE suelen ofrecer las siguientes funciones:</w:t>
      </w:r>
    </w:p>
    <w:p w14:paraId="4B39C6B9" w14:textId="77777777" w:rsidR="000F6BFF" w:rsidRPr="000F6BFF" w:rsidRDefault="000F6BFF" w:rsidP="000F6BFF">
      <w:pPr>
        <w:pStyle w:val="Texto"/>
      </w:pPr>
    </w:p>
    <w:p w14:paraId="02897489" w14:textId="77777777" w:rsidR="00B41862" w:rsidRDefault="00B41862" w:rsidP="000F6BFF">
      <w:pPr>
        <w:pStyle w:val="Ttulo2"/>
      </w:pPr>
      <w:bookmarkStart w:id="11" w:name="_Toc156243062"/>
      <w:r>
        <w:t>Gestión de Pruebas:</w:t>
      </w:r>
      <w:bookmarkEnd w:id="11"/>
    </w:p>
    <w:p w14:paraId="6E4870A0" w14:textId="77777777" w:rsidR="00B41862" w:rsidRDefault="00B41862" w:rsidP="00B41862">
      <w:pPr>
        <w:pStyle w:val="Texto"/>
      </w:pPr>
      <w:r w:rsidRPr="000F6BFF">
        <w:rPr>
          <w:b/>
        </w:rPr>
        <w:t>Automatización de Pruebas:</w:t>
      </w:r>
      <w:r>
        <w:t xml:space="preserve"> Integra la automatización de pruebas, lo que permite la ejecución rápida y repetitiva de casos de prueba, mejorando la eficiencia del proceso.</w:t>
      </w:r>
    </w:p>
    <w:p w14:paraId="6C15A78E" w14:textId="77777777" w:rsidR="000F6BFF" w:rsidRDefault="000F6BFF" w:rsidP="000F6BFF">
      <w:pPr>
        <w:pStyle w:val="Ttulo2"/>
      </w:pPr>
    </w:p>
    <w:p w14:paraId="15C9E60E" w14:textId="77777777" w:rsidR="00B41862" w:rsidRDefault="00B41862" w:rsidP="000F6BFF">
      <w:pPr>
        <w:pStyle w:val="Ttulo2"/>
      </w:pPr>
      <w:bookmarkStart w:id="12" w:name="_Toc156243063"/>
      <w:r>
        <w:t>Seguimiento de Defectos:</w:t>
      </w:r>
      <w:bookmarkEnd w:id="12"/>
    </w:p>
    <w:p w14:paraId="7D8B571D" w14:textId="77777777" w:rsidR="00B41862" w:rsidRDefault="00B41862" w:rsidP="00B41862">
      <w:pPr>
        <w:pStyle w:val="Texto"/>
      </w:pPr>
      <w:r w:rsidRPr="000F6BFF">
        <w:rPr>
          <w:b/>
        </w:rPr>
        <w:t xml:space="preserve">Integración con Herramientas de Gestión de Proyectos: </w:t>
      </w:r>
      <w:r>
        <w:t>Algunas herramientas CASE permiten la integración con herramientas de gestión de proyectos, simplificando la comunicación entre equipos de desarrollo y prueba.</w:t>
      </w:r>
    </w:p>
    <w:p w14:paraId="6599DDEE" w14:textId="77777777" w:rsidR="000F6BFF" w:rsidRDefault="000F6BFF" w:rsidP="00B41862">
      <w:pPr>
        <w:pStyle w:val="Ttulo1"/>
      </w:pPr>
    </w:p>
    <w:p w14:paraId="5AE3F0F7" w14:textId="77777777" w:rsidR="00B41862" w:rsidRDefault="00B41862" w:rsidP="00B41862">
      <w:pPr>
        <w:pStyle w:val="Ttulo1"/>
      </w:pPr>
      <w:bookmarkStart w:id="13" w:name="_Toc156243064"/>
      <w:r>
        <w:t>Documentación de Código:</w:t>
      </w:r>
      <w:bookmarkEnd w:id="13"/>
    </w:p>
    <w:p w14:paraId="75A01715" w14:textId="77777777" w:rsidR="00B41862" w:rsidRDefault="000F6BFF" w:rsidP="00B41862">
      <w:pPr>
        <w:pStyle w:val="Texto"/>
      </w:pPr>
      <w:r w:rsidRPr="000F6BFF">
        <w:t>Para la documentación de código, las herramientas CASE brindan características como:</w:t>
      </w:r>
    </w:p>
    <w:p w14:paraId="19A27B4A" w14:textId="77777777" w:rsidR="000F6BFF" w:rsidRDefault="000F6BFF" w:rsidP="00B41862">
      <w:pPr>
        <w:pStyle w:val="Ttulo2"/>
      </w:pPr>
    </w:p>
    <w:p w14:paraId="096086B3" w14:textId="77777777" w:rsidR="00B41862" w:rsidRDefault="00B41862" w:rsidP="000F6BFF">
      <w:pPr>
        <w:pStyle w:val="Ttulo2"/>
      </w:pPr>
      <w:bookmarkStart w:id="14" w:name="_Toc156243065"/>
      <w:r>
        <w:t>Generación de Documentación Automatizada:</w:t>
      </w:r>
      <w:bookmarkEnd w:id="14"/>
    </w:p>
    <w:p w14:paraId="571C3913" w14:textId="77777777" w:rsidR="00B41862" w:rsidRDefault="00B41862" w:rsidP="00B41862">
      <w:pPr>
        <w:pStyle w:val="Texto"/>
      </w:pPr>
      <w:r w:rsidRPr="00E902A4">
        <w:rPr>
          <w:b/>
        </w:rPr>
        <w:t>Inclusión de Comentarios:</w:t>
      </w:r>
      <w:r>
        <w:t xml:space="preserve"> Permite la generación automática de comentarios en el código, mejorando la legibilidad y facilitando la comprensión del mismo.</w:t>
      </w:r>
    </w:p>
    <w:p w14:paraId="70C662A5" w14:textId="77777777" w:rsidR="000F6BFF" w:rsidRDefault="000F6BFF" w:rsidP="00B41862">
      <w:pPr>
        <w:pStyle w:val="Ttulo2"/>
      </w:pPr>
    </w:p>
    <w:p w14:paraId="05C33E7E" w14:textId="77777777" w:rsidR="00B41862" w:rsidRDefault="00B41862" w:rsidP="000F6BFF">
      <w:pPr>
        <w:pStyle w:val="Ttulo2"/>
      </w:pPr>
      <w:bookmarkStart w:id="15" w:name="_Toc156243066"/>
      <w:r>
        <w:t>Mantenimiento de Versiones:</w:t>
      </w:r>
      <w:bookmarkEnd w:id="15"/>
    </w:p>
    <w:p w14:paraId="2E4126A4" w14:textId="77777777" w:rsidR="00B41862" w:rsidRDefault="00B41862" w:rsidP="00B41862">
      <w:pPr>
        <w:pStyle w:val="Texto"/>
      </w:pPr>
      <w:r w:rsidRPr="00E902A4">
        <w:rPr>
          <w:b/>
        </w:rPr>
        <w:t>Historial de Cambios:</w:t>
      </w:r>
      <w:r>
        <w:t xml:space="preserve"> Proporciona un historial detallado de los cambios realizados en el código y la documentación, lo que facilita la identificación de responsables y la reversión a versiones anteriores si es necesario.</w:t>
      </w:r>
    </w:p>
    <w:p w14:paraId="14742444" w14:textId="77777777" w:rsidR="000F6BFF" w:rsidRDefault="000F6BFF">
      <w:pPr>
        <w:rPr>
          <w:rFonts w:ascii="Times New Roman" w:eastAsiaTheme="majorEastAsia" w:hAnsi="Times New Roman" w:cstheme="majorBidi"/>
          <w:b/>
          <w:color w:val="2F5496" w:themeColor="accent1" w:themeShade="BF"/>
          <w:sz w:val="30"/>
          <w:szCs w:val="32"/>
        </w:rPr>
      </w:pPr>
      <w:r>
        <w:br w:type="page"/>
      </w:r>
    </w:p>
    <w:p w14:paraId="46A01181" w14:textId="77777777" w:rsidR="00B41862" w:rsidRDefault="00B41862" w:rsidP="00B41862">
      <w:pPr>
        <w:pStyle w:val="Ttulo1"/>
      </w:pPr>
      <w:bookmarkStart w:id="16" w:name="_Toc156243067"/>
      <w:r>
        <w:lastRenderedPageBreak/>
        <w:t>Beneficios Adicionales de las Herramientas CASE:</w:t>
      </w:r>
      <w:bookmarkEnd w:id="16"/>
    </w:p>
    <w:p w14:paraId="05CC62AD" w14:textId="77777777" w:rsidR="00B41862" w:rsidRDefault="00B41862" w:rsidP="00B41862">
      <w:pPr>
        <w:pStyle w:val="Texto"/>
      </w:pPr>
    </w:p>
    <w:p w14:paraId="0CF22E0A" w14:textId="77777777" w:rsidR="00B41862" w:rsidRDefault="00B41862" w:rsidP="00E902A4">
      <w:pPr>
        <w:pStyle w:val="Ttulo2"/>
      </w:pPr>
      <w:bookmarkStart w:id="17" w:name="_Toc156243068"/>
      <w:r>
        <w:t>Colaboración Eficiente:</w:t>
      </w:r>
      <w:bookmarkEnd w:id="17"/>
    </w:p>
    <w:p w14:paraId="41DCE909" w14:textId="77777777" w:rsidR="00B41862" w:rsidRDefault="00B41862" w:rsidP="00B41862">
      <w:pPr>
        <w:pStyle w:val="Texto"/>
      </w:pPr>
      <w:r w:rsidRPr="008C3C56">
        <w:rPr>
          <w:b/>
        </w:rPr>
        <w:t>Colaboración en Tiempo Real:</w:t>
      </w:r>
      <w:r>
        <w:t xml:space="preserve"> Facilita la colaboración entre miembros del equipo en tiempo real, permitiendo la revisión y la modificación conjunta de artefactos.</w:t>
      </w:r>
    </w:p>
    <w:p w14:paraId="52E4C8F9" w14:textId="77777777" w:rsidR="00E902A4" w:rsidRDefault="00E902A4" w:rsidP="00B41862">
      <w:pPr>
        <w:pStyle w:val="Ttulo2"/>
      </w:pPr>
    </w:p>
    <w:p w14:paraId="2DFED5F8" w14:textId="77777777" w:rsidR="00B41862" w:rsidRDefault="00B41862" w:rsidP="00E902A4">
      <w:pPr>
        <w:pStyle w:val="Ttulo2"/>
      </w:pPr>
      <w:bookmarkStart w:id="18" w:name="_Toc156243069"/>
      <w:r>
        <w:t>Análisis de Impacto:</w:t>
      </w:r>
      <w:bookmarkEnd w:id="18"/>
    </w:p>
    <w:p w14:paraId="246358F2" w14:textId="77777777" w:rsidR="00B41862" w:rsidRDefault="00B41862" w:rsidP="00B41862">
      <w:pPr>
        <w:pStyle w:val="Texto"/>
      </w:pPr>
      <w:r w:rsidRPr="008C3C56">
        <w:rPr>
          <w:b/>
        </w:rPr>
        <w:t>Análisis de Impacto de Cambios:</w:t>
      </w:r>
      <w:r>
        <w:t xml:space="preserve"> Permite evaluar cómo los cambios propuestos afectarán al sistema, minimizando posibles efectos secundarios no deseados.</w:t>
      </w:r>
    </w:p>
    <w:p w14:paraId="12580B31" w14:textId="77777777" w:rsidR="00E902A4" w:rsidRDefault="00E902A4" w:rsidP="00E902A4">
      <w:pPr>
        <w:pStyle w:val="Ttulo2"/>
      </w:pPr>
    </w:p>
    <w:p w14:paraId="56B21105" w14:textId="77777777" w:rsidR="00B41862" w:rsidRDefault="00B41862" w:rsidP="00E902A4">
      <w:pPr>
        <w:pStyle w:val="Ttulo2"/>
      </w:pPr>
      <w:bookmarkStart w:id="19" w:name="_Toc156243070"/>
      <w:r>
        <w:t>Cumplimiento de Normativas:</w:t>
      </w:r>
      <w:bookmarkEnd w:id="19"/>
    </w:p>
    <w:p w14:paraId="0843CBD4" w14:textId="77777777" w:rsidR="007337FF" w:rsidRDefault="00B41862" w:rsidP="00B41862">
      <w:pPr>
        <w:pStyle w:val="Texto"/>
      </w:pPr>
      <w:r w:rsidRPr="008C3C56">
        <w:rPr>
          <w:b/>
        </w:rPr>
        <w:t>Generación de Informes de Conformidad:</w:t>
      </w:r>
      <w:r>
        <w:t xml:space="preserve"> Ayuda en la generación automática de informes que demuestran el cumplimiento de estándares y normativas específicas.</w:t>
      </w:r>
    </w:p>
    <w:p w14:paraId="2BEF43C8" w14:textId="77777777" w:rsidR="007337FF" w:rsidRDefault="007337FF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1508193D" w14:textId="77777777" w:rsidR="00B41862" w:rsidRDefault="007337FF" w:rsidP="007337FF">
      <w:pPr>
        <w:pStyle w:val="Ttulo1"/>
      </w:pPr>
      <w:bookmarkStart w:id="20" w:name="_Toc156243071"/>
      <w:r>
        <w:lastRenderedPageBreak/>
        <w:t>Conclusión</w:t>
      </w:r>
      <w:bookmarkEnd w:id="20"/>
    </w:p>
    <w:p w14:paraId="72BCFADF" w14:textId="77777777" w:rsidR="007337FF" w:rsidRDefault="007337FF" w:rsidP="00B41862">
      <w:pPr>
        <w:pStyle w:val="Texto"/>
      </w:pPr>
    </w:p>
    <w:p w14:paraId="56F12250" w14:textId="77777777" w:rsidR="00B34858" w:rsidRDefault="007337FF" w:rsidP="00B41862">
      <w:pPr>
        <w:pStyle w:val="Texto"/>
      </w:pPr>
      <w:r w:rsidRPr="007337FF">
        <w:t xml:space="preserve">En resumen, las herramientas CASE ofrecen un conjunto diverso de funciones que abarcan el ciclo de vida completo del desarrollo de software, desde la concepción hasta el mantenimiento. </w:t>
      </w:r>
    </w:p>
    <w:p w14:paraId="7BBE4714" w14:textId="77777777" w:rsidR="007337FF" w:rsidRPr="00B41862" w:rsidRDefault="007337FF" w:rsidP="00B41862">
      <w:pPr>
        <w:pStyle w:val="Texto"/>
      </w:pPr>
      <w:r w:rsidRPr="007337FF">
        <w:t>Estas funciones están diseñadas para aumentar la eficiencia y la calidad en todas las etapas del proceso de ingeniería de software.</w:t>
      </w:r>
    </w:p>
    <w:sectPr w:rsidR="007337FF" w:rsidRPr="00B41862" w:rsidSect="002F4BB5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88765" w14:textId="77777777" w:rsidR="002F4BB5" w:rsidRDefault="002F4BB5" w:rsidP="00906D29">
      <w:pPr>
        <w:spacing w:after="0" w:line="240" w:lineRule="auto"/>
      </w:pPr>
      <w:r>
        <w:separator/>
      </w:r>
    </w:p>
  </w:endnote>
  <w:endnote w:type="continuationSeparator" w:id="0">
    <w:p w14:paraId="61498F59" w14:textId="77777777" w:rsidR="002F4BB5" w:rsidRDefault="002F4BB5" w:rsidP="00906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0B8A1" w14:textId="77777777" w:rsidR="00A877C8" w:rsidRDefault="00A877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73F11" w14:textId="77777777" w:rsidR="003211DF" w:rsidRDefault="003211DF">
    <w:pPr>
      <w:pStyle w:val="Piedepgina"/>
      <w:jc w:val="center"/>
      <w:rPr>
        <w:caps/>
        <w:color w:val="4472C4" w:themeColor="accent1"/>
      </w:rPr>
    </w:pPr>
  </w:p>
  <w:p w14:paraId="09DB2CD8" w14:textId="77777777" w:rsidR="00906D29" w:rsidRDefault="00906D29" w:rsidP="00906D29">
    <w:pPr>
      <w:pStyle w:val="Piedepgina"/>
      <w:tabs>
        <w:tab w:val="clear" w:pos="4252"/>
        <w:tab w:val="clear" w:pos="8504"/>
        <w:tab w:val="left" w:pos="3581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F3439" w14:textId="77777777" w:rsidR="00906D29" w:rsidRDefault="00906D29">
    <w:pPr>
      <w:pStyle w:val="Encabezado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tab/>
    </w:r>
    <w:r>
      <w:rPr>
        <w:noProof/>
        <w:color w:val="4472C4" w:themeColor="accent1"/>
      </w:rPr>
      <w:tab/>
    </w:r>
    <w:r w:rsidRPr="00906D29">
      <w:rPr>
        <w:noProof/>
        <w:color w:val="4472C4" w:themeColor="accent1"/>
      </w:rPr>
      <w:t>1</w:t>
    </w:r>
  </w:p>
  <w:p w14:paraId="558338E3" w14:textId="77777777" w:rsidR="00906D29" w:rsidRDefault="00906D29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308E0" w14:textId="77777777" w:rsidR="003211DF" w:rsidRPr="00A877C8" w:rsidRDefault="003211DF" w:rsidP="00CA45C1">
    <w:pPr>
      <w:pStyle w:val="Piedepgina"/>
      <w:shd w:val="clear" w:color="auto" w:fill="4472C4" w:themeFill="accent1"/>
      <w:jc w:val="center"/>
      <w:rPr>
        <w:rFonts w:ascii="Times New Roman" w:hAnsi="Times New Roman" w:cs="Times New Roman"/>
        <w:b/>
        <w:caps/>
        <w:color w:val="FFFFFF" w:themeColor="background1"/>
        <w:sz w:val="24"/>
      </w:rPr>
    </w:pP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begin"/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instrText>PAGE   \* MERGEFORMAT</w:instrText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separate"/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t>2</w:t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1E6FE" w14:textId="77777777" w:rsidR="002F4BB5" w:rsidRDefault="002F4BB5" w:rsidP="00906D29">
      <w:pPr>
        <w:spacing w:after="0" w:line="240" w:lineRule="auto"/>
      </w:pPr>
      <w:r>
        <w:separator/>
      </w:r>
    </w:p>
  </w:footnote>
  <w:footnote w:type="continuationSeparator" w:id="0">
    <w:p w14:paraId="20A3227C" w14:textId="77777777" w:rsidR="002F4BB5" w:rsidRDefault="002F4BB5" w:rsidP="00906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96EE" w14:textId="77777777" w:rsidR="00A877C8" w:rsidRDefault="00A877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6818C" w14:textId="77777777" w:rsidR="00A877C8" w:rsidRDefault="00A877C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94E21" w14:textId="77777777" w:rsidR="00906D29" w:rsidRDefault="00906D29">
    <w:pPr>
      <w:pStyle w:val="Encabezado"/>
    </w:pPr>
    <w:r>
      <w:t>1ºDAW</w:t>
    </w:r>
    <w:r>
      <w:tab/>
    </w:r>
    <w:r>
      <w:tab/>
      <w:t>Adrián Tirado Ramos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F6BA6" w14:textId="77777777" w:rsidR="00F52BCD" w:rsidRPr="00A877C8" w:rsidRDefault="00F52BCD" w:rsidP="00CA45C1">
    <w:pPr>
      <w:pStyle w:val="Encabezado"/>
      <w:shd w:val="clear" w:color="auto" w:fill="4472C4" w:themeFill="accent1"/>
      <w:rPr>
        <w:rFonts w:ascii="Times New Roman" w:hAnsi="Times New Roman" w:cs="Times New Roman"/>
        <w:b/>
        <w:color w:val="FFFFFF" w:themeColor="background1"/>
        <w:sz w:val="24"/>
      </w:rPr>
    </w:pPr>
    <w:r w:rsidRPr="00A877C8">
      <w:rPr>
        <w:rFonts w:ascii="Times New Roman" w:hAnsi="Times New Roman" w:cs="Times New Roman"/>
        <w:b/>
        <w:color w:val="FFFFFF" w:themeColor="background1"/>
        <w:sz w:val="24"/>
      </w:rPr>
      <w:t>1ºDAW</w:t>
    </w:r>
    <w:r w:rsidRPr="00A877C8">
      <w:rPr>
        <w:rFonts w:ascii="Times New Roman" w:hAnsi="Times New Roman" w:cs="Times New Roman"/>
        <w:b/>
        <w:color w:val="FFFFFF" w:themeColor="background1"/>
        <w:sz w:val="24"/>
      </w:rPr>
      <w:tab/>
    </w:r>
    <w:r w:rsidRPr="00A877C8">
      <w:rPr>
        <w:rFonts w:ascii="Times New Roman" w:hAnsi="Times New Roman" w:cs="Times New Roman"/>
        <w:b/>
        <w:color w:val="FFFFFF" w:themeColor="background1"/>
        <w:sz w:val="24"/>
      </w:rPr>
      <w:tab/>
      <w:t>Adrián Tirado Ramos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E0706"/>
    <w:multiLevelType w:val="hybridMultilevel"/>
    <w:tmpl w:val="EBDCEB12"/>
    <w:lvl w:ilvl="0" w:tplc="763C64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8221C"/>
    <w:multiLevelType w:val="hybridMultilevel"/>
    <w:tmpl w:val="89B8F3F8"/>
    <w:lvl w:ilvl="0" w:tplc="E15ACA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805519">
    <w:abstractNumId w:val="0"/>
  </w:num>
  <w:num w:numId="2" w16cid:durableId="1282152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62"/>
    <w:rsid w:val="000444E4"/>
    <w:rsid w:val="0004635B"/>
    <w:rsid w:val="000F6BFF"/>
    <w:rsid w:val="001F2A67"/>
    <w:rsid w:val="00263AC1"/>
    <w:rsid w:val="002E543C"/>
    <w:rsid w:val="002E7155"/>
    <w:rsid w:val="002F4BB5"/>
    <w:rsid w:val="003211DF"/>
    <w:rsid w:val="00466F6C"/>
    <w:rsid w:val="004D0E36"/>
    <w:rsid w:val="00510F45"/>
    <w:rsid w:val="0051630E"/>
    <w:rsid w:val="0054217D"/>
    <w:rsid w:val="00577FA8"/>
    <w:rsid w:val="005B40DD"/>
    <w:rsid w:val="006223DF"/>
    <w:rsid w:val="006F3827"/>
    <w:rsid w:val="00716F80"/>
    <w:rsid w:val="007337FF"/>
    <w:rsid w:val="00755EF5"/>
    <w:rsid w:val="007B7819"/>
    <w:rsid w:val="007D201D"/>
    <w:rsid w:val="008C3C56"/>
    <w:rsid w:val="00906D29"/>
    <w:rsid w:val="00977CDD"/>
    <w:rsid w:val="009F5264"/>
    <w:rsid w:val="00A74240"/>
    <w:rsid w:val="00A877C8"/>
    <w:rsid w:val="00AA5AA9"/>
    <w:rsid w:val="00AB6999"/>
    <w:rsid w:val="00B34858"/>
    <w:rsid w:val="00B41862"/>
    <w:rsid w:val="00C03BA2"/>
    <w:rsid w:val="00C344E4"/>
    <w:rsid w:val="00C64E28"/>
    <w:rsid w:val="00CA45C1"/>
    <w:rsid w:val="00CC10AC"/>
    <w:rsid w:val="00DE6CFB"/>
    <w:rsid w:val="00E7637D"/>
    <w:rsid w:val="00E902A4"/>
    <w:rsid w:val="00EA7F1D"/>
    <w:rsid w:val="00ED6662"/>
    <w:rsid w:val="00ED6FC2"/>
    <w:rsid w:val="00F1048D"/>
    <w:rsid w:val="00F224D6"/>
    <w:rsid w:val="00F24305"/>
    <w:rsid w:val="00F25F00"/>
    <w:rsid w:val="00F52BCD"/>
    <w:rsid w:val="00F8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DB6562"/>
  <w15:chartTrackingRefBased/>
  <w15:docId w15:val="{8B866240-DB9D-42A5-AB2C-7FB8F193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rsid w:val="00EA7F1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7F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06D2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6D29"/>
    <w:rPr>
      <w:rFonts w:eastAsiaTheme="minorEastAsia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906D2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06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D29"/>
  </w:style>
  <w:style w:type="paragraph" w:styleId="Piedepgina">
    <w:name w:val="footer"/>
    <w:basedOn w:val="Normal"/>
    <w:link w:val="PiedepginaCar"/>
    <w:uiPriority w:val="99"/>
    <w:unhideWhenUsed/>
    <w:rsid w:val="00906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6D29"/>
  </w:style>
  <w:style w:type="paragraph" w:customStyle="1" w:styleId="Texto">
    <w:name w:val="Texto"/>
    <w:basedOn w:val="Normal"/>
    <w:link w:val="TextoCar"/>
    <w:qFormat/>
    <w:rsid w:val="00ED6662"/>
    <w:rPr>
      <w:rFonts w:ascii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A7F1D"/>
    <w:rPr>
      <w:rFonts w:ascii="Times New Roman" w:eastAsiaTheme="majorEastAsia" w:hAnsi="Times New Roman" w:cstheme="majorBidi"/>
      <w:b/>
      <w:color w:val="2F5496" w:themeColor="accent1" w:themeShade="BF"/>
      <w:sz w:val="30"/>
      <w:szCs w:val="32"/>
    </w:rPr>
  </w:style>
  <w:style w:type="character" w:customStyle="1" w:styleId="TextoCar">
    <w:name w:val="Texto Car"/>
    <w:basedOn w:val="Fuentedeprrafopredeter"/>
    <w:link w:val="Texto"/>
    <w:rsid w:val="00ED6662"/>
    <w:rPr>
      <w:rFonts w:ascii="Times New Roman" w:hAnsi="Times New Roman" w:cs="Times New Roman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A7F1D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EA7F1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EA7F1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EA7F1D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A7F1D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EA7F1D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EA7F1D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EA7F1D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EA7F1D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EA7F1D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EA7F1D"/>
    <w:pPr>
      <w:spacing w:after="0"/>
      <w:ind w:left="1760"/>
    </w:pPr>
    <w:rPr>
      <w:rFonts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A7F1D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EA7F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7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D6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6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DAW\repositorio_git\daw1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87AC3-4F43-466B-B147-AE520DDC4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35</TotalTime>
  <Pages>10</Pages>
  <Words>1355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Herramientas case</vt:lpstr>
    </vt:vector>
  </TitlesOfParts>
  <Company/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Herramientas case</dc:title>
  <dc:subject/>
  <dc:creator>1DAW</dc:creator>
  <cp:keywords/>
  <dc:description/>
  <cp:lastModifiedBy>Adri Tira</cp:lastModifiedBy>
  <cp:revision>25</cp:revision>
  <dcterms:created xsi:type="dcterms:W3CDTF">2024-01-15T18:59:00Z</dcterms:created>
  <dcterms:modified xsi:type="dcterms:W3CDTF">2024-01-16T11:49:00Z</dcterms:modified>
</cp:coreProperties>
</file>