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5AEBE" w14:textId="4B8BF7E6" w:rsidR="00B023E9" w:rsidRDefault="00B023E9" w:rsidP="00B023E9">
      <w:pPr>
        <w:jc w:val="center"/>
        <w:rPr>
          <w:rFonts w:eastAsia="Times New Roman" w:cstheme="minorHAnsi"/>
          <w:color w:val="222222"/>
          <w:kern w:val="36"/>
        </w:rPr>
      </w:pPr>
      <w:r>
        <w:t xml:space="preserve">Lab Azure AD Identities </w:t>
      </w:r>
      <w:proofErr w:type="gramStart"/>
      <w:r>
        <w:t xml:space="preserve">-  </w:t>
      </w:r>
      <w:r w:rsidRPr="00B023E9">
        <w:rPr>
          <w:rFonts w:eastAsia="Times New Roman" w:cstheme="minorHAnsi"/>
          <w:color w:val="222222"/>
          <w:kern w:val="36"/>
        </w:rPr>
        <w:t>L</w:t>
      </w:r>
      <w:r w:rsidRPr="00B023E9">
        <w:rPr>
          <w:rFonts w:eastAsia="Times New Roman" w:cstheme="minorHAnsi"/>
          <w:color w:val="222222"/>
          <w:kern w:val="36"/>
        </w:rPr>
        <w:t>ab</w:t>
      </w:r>
      <w:proofErr w:type="gramEnd"/>
      <w:r w:rsidRPr="00B023E9">
        <w:rPr>
          <w:rFonts w:eastAsia="Times New Roman" w:cstheme="minorHAnsi"/>
          <w:color w:val="222222"/>
          <w:kern w:val="36"/>
        </w:rPr>
        <w:t xml:space="preserve"> 01 - Manage Azure Active Directory Identities</w:t>
      </w:r>
    </w:p>
    <w:p w14:paraId="4BA3363E" w14:textId="77777777" w:rsidR="002D2A19" w:rsidRPr="00B023E9" w:rsidRDefault="002D2A19" w:rsidP="002D2A19"/>
    <w:p w14:paraId="03A6E79B" w14:textId="622A270B" w:rsidR="00B023E9" w:rsidRDefault="002D2A19" w:rsidP="00461171">
      <w:r w:rsidRPr="002D2A19">
        <w:t>Task 1: Create and configure Azure AD users</w:t>
      </w:r>
    </w:p>
    <w:p w14:paraId="3A7707BF" w14:textId="2BC40E06" w:rsidR="00B023E9" w:rsidRDefault="00B023E9" w:rsidP="00B023E9">
      <w:pPr>
        <w:jc w:val="center"/>
      </w:pPr>
      <w:r w:rsidRPr="00B023E9">
        <w:drawing>
          <wp:inline distT="0" distB="0" distL="0" distR="0" wp14:anchorId="356E4251" wp14:editId="7BF22FDA">
            <wp:extent cx="5943600" cy="227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72030"/>
                    </a:xfrm>
                    <a:prstGeom prst="rect">
                      <a:avLst/>
                    </a:prstGeom>
                  </pic:spPr>
                </pic:pic>
              </a:graphicData>
            </a:graphic>
          </wp:inline>
        </w:drawing>
      </w:r>
    </w:p>
    <w:p w14:paraId="1B5AB5CD" w14:textId="0E21069D" w:rsidR="002D2A19" w:rsidRDefault="002D2A19" w:rsidP="002D2A19">
      <w:pPr>
        <w:rPr>
          <w:rStyle w:val="Strong"/>
          <w:rFonts w:ascii="Segoe UI" w:hAnsi="Segoe UI" w:cs="Segoe UI"/>
          <w:color w:val="222222"/>
          <w:sz w:val="21"/>
          <w:szCs w:val="21"/>
          <w:shd w:val="clear" w:color="auto" w:fill="FFFFFF"/>
        </w:rPr>
      </w:pPr>
      <w:r>
        <w:t xml:space="preserve">Right after the creation of the second user </w:t>
      </w:r>
      <w:r>
        <w:rPr>
          <w:rStyle w:val="Strong"/>
          <w:rFonts w:ascii="Segoe UI" w:hAnsi="Segoe UI" w:cs="Segoe UI"/>
          <w:color w:val="222222"/>
          <w:sz w:val="21"/>
          <w:szCs w:val="21"/>
          <w:shd w:val="clear" w:color="auto" w:fill="FFFFFF"/>
        </w:rPr>
        <w:t>az104-01a-aaduser2</w:t>
      </w:r>
      <w:r>
        <w:rPr>
          <w:rStyle w:val="Strong"/>
          <w:rFonts w:ascii="Segoe UI" w:hAnsi="Segoe UI" w:cs="Segoe UI"/>
          <w:color w:val="222222"/>
          <w:sz w:val="21"/>
          <w:szCs w:val="21"/>
          <w:shd w:val="clear" w:color="auto" w:fill="FFFFFF"/>
        </w:rPr>
        <w:t xml:space="preserve"> </w:t>
      </w:r>
      <w:r>
        <w:rPr>
          <w:rStyle w:val="Strong"/>
          <w:rFonts w:ascii="Segoe UI" w:hAnsi="Segoe UI" w:cs="Segoe UI"/>
          <w:b w:val="0"/>
          <w:color w:val="222222"/>
          <w:sz w:val="21"/>
          <w:szCs w:val="21"/>
          <w:shd w:val="clear" w:color="auto" w:fill="FFFFFF"/>
        </w:rPr>
        <w:t xml:space="preserve">via the first created user </w:t>
      </w:r>
      <w:r>
        <w:rPr>
          <w:rStyle w:val="Strong"/>
          <w:rFonts w:ascii="Segoe UI" w:hAnsi="Segoe UI" w:cs="Segoe UI"/>
          <w:color w:val="222222"/>
          <w:sz w:val="21"/>
          <w:szCs w:val="21"/>
          <w:shd w:val="clear" w:color="auto" w:fill="FFFFFF"/>
        </w:rPr>
        <w:t>az104-01a-aaduser</w:t>
      </w:r>
      <w:r>
        <w:rPr>
          <w:rStyle w:val="Strong"/>
          <w:rFonts w:ascii="Segoe UI" w:hAnsi="Segoe UI" w:cs="Segoe UI"/>
          <w:color w:val="222222"/>
          <w:sz w:val="21"/>
          <w:szCs w:val="21"/>
          <w:shd w:val="clear" w:color="auto" w:fill="FFFFFF"/>
        </w:rPr>
        <w:t xml:space="preserve">1 </w:t>
      </w:r>
      <w:r>
        <w:rPr>
          <w:rStyle w:val="Strong"/>
          <w:rFonts w:ascii="Segoe UI" w:hAnsi="Segoe UI" w:cs="Segoe UI"/>
          <w:b w:val="0"/>
          <w:color w:val="222222"/>
          <w:sz w:val="21"/>
          <w:szCs w:val="21"/>
          <w:shd w:val="clear" w:color="auto" w:fill="FFFFFF"/>
        </w:rPr>
        <w:t xml:space="preserve">after assigning the Azure built-in User administrator role to the first user </w:t>
      </w:r>
      <w:r>
        <w:rPr>
          <w:rStyle w:val="Strong"/>
          <w:rFonts w:ascii="Segoe UI" w:hAnsi="Segoe UI" w:cs="Segoe UI"/>
          <w:color w:val="222222"/>
          <w:sz w:val="21"/>
          <w:szCs w:val="21"/>
          <w:shd w:val="clear" w:color="auto" w:fill="FFFFFF"/>
        </w:rPr>
        <w:t>az104-01a-aaduser</w:t>
      </w:r>
      <w:r>
        <w:rPr>
          <w:rStyle w:val="Strong"/>
          <w:rFonts w:ascii="Segoe UI" w:hAnsi="Segoe UI" w:cs="Segoe UI"/>
          <w:color w:val="222222"/>
          <w:sz w:val="21"/>
          <w:szCs w:val="21"/>
          <w:shd w:val="clear" w:color="auto" w:fill="FFFFFF"/>
        </w:rPr>
        <w:t>1.</w:t>
      </w:r>
    </w:p>
    <w:p w14:paraId="697F7679" w14:textId="6203DE35" w:rsidR="00461171" w:rsidRDefault="002D2A19" w:rsidP="002D2A19">
      <w:pPr>
        <w:rPr>
          <w:rStyle w:val="Strong"/>
          <w:rFonts w:ascii="Segoe UI" w:hAnsi="Segoe UI" w:cs="Segoe UI"/>
          <w:b w:val="0"/>
          <w:color w:val="222222"/>
          <w:sz w:val="21"/>
          <w:szCs w:val="21"/>
          <w:shd w:val="clear" w:color="auto" w:fill="FFFFFF"/>
        </w:rPr>
      </w:pPr>
      <w:r>
        <w:rPr>
          <w:rStyle w:val="Strong"/>
          <w:rFonts w:ascii="Segoe UI" w:hAnsi="Segoe UI" w:cs="Segoe UI"/>
          <w:b w:val="0"/>
          <w:color w:val="222222"/>
          <w:sz w:val="21"/>
          <w:szCs w:val="21"/>
          <w:shd w:val="clear" w:color="auto" w:fill="FFFFFF"/>
        </w:rPr>
        <w:t>(Please note that screenshots are taken after the Lab is completed, that is why the user is already member of the dynamic group: IT System Administrators)</w:t>
      </w:r>
    </w:p>
    <w:p w14:paraId="49708938" w14:textId="7D4D0DBF" w:rsidR="00461171" w:rsidRDefault="00461171" w:rsidP="002D2A19">
      <w:pPr>
        <w:rPr>
          <w:rStyle w:val="Strong"/>
          <w:rFonts w:ascii="Segoe UI" w:hAnsi="Segoe UI" w:cs="Segoe UI"/>
          <w:b w:val="0"/>
          <w:color w:val="222222"/>
          <w:sz w:val="21"/>
          <w:szCs w:val="21"/>
          <w:shd w:val="clear" w:color="auto" w:fill="FFFFFF"/>
        </w:rPr>
      </w:pPr>
    </w:p>
    <w:p w14:paraId="10154184" w14:textId="1A7F1270" w:rsidR="00461171" w:rsidRDefault="00461171" w:rsidP="002D2A19">
      <w:pPr>
        <w:rPr>
          <w:rStyle w:val="Strong"/>
          <w:rFonts w:ascii="Segoe UI" w:hAnsi="Segoe UI" w:cs="Segoe UI"/>
          <w:b w:val="0"/>
          <w:color w:val="222222"/>
          <w:sz w:val="21"/>
          <w:szCs w:val="21"/>
          <w:shd w:val="clear" w:color="auto" w:fill="FFFFFF"/>
        </w:rPr>
      </w:pPr>
    </w:p>
    <w:p w14:paraId="17F30FFB" w14:textId="62B8D9FC" w:rsidR="00461171" w:rsidRDefault="00461171" w:rsidP="002D2A19">
      <w:pPr>
        <w:rPr>
          <w:rStyle w:val="Strong"/>
          <w:rFonts w:ascii="Segoe UI" w:hAnsi="Segoe UI" w:cs="Segoe UI"/>
          <w:b w:val="0"/>
          <w:color w:val="222222"/>
          <w:sz w:val="21"/>
          <w:szCs w:val="21"/>
          <w:shd w:val="clear" w:color="auto" w:fill="FFFFFF"/>
        </w:rPr>
      </w:pPr>
    </w:p>
    <w:p w14:paraId="688F9586" w14:textId="676834FB" w:rsidR="00461171" w:rsidRDefault="00461171" w:rsidP="002D2A19">
      <w:pPr>
        <w:rPr>
          <w:rStyle w:val="Strong"/>
          <w:rFonts w:ascii="Segoe UI" w:hAnsi="Segoe UI" w:cs="Segoe UI"/>
          <w:b w:val="0"/>
          <w:color w:val="222222"/>
          <w:sz w:val="21"/>
          <w:szCs w:val="21"/>
          <w:shd w:val="clear" w:color="auto" w:fill="FFFFFF"/>
        </w:rPr>
      </w:pPr>
    </w:p>
    <w:p w14:paraId="23C57254" w14:textId="68BFBEA1" w:rsidR="00461171" w:rsidRDefault="00461171" w:rsidP="002D2A19">
      <w:pPr>
        <w:rPr>
          <w:rStyle w:val="Strong"/>
          <w:rFonts w:ascii="Segoe UI" w:hAnsi="Segoe UI" w:cs="Segoe UI"/>
          <w:b w:val="0"/>
          <w:color w:val="222222"/>
          <w:sz w:val="21"/>
          <w:szCs w:val="21"/>
          <w:shd w:val="clear" w:color="auto" w:fill="FFFFFF"/>
        </w:rPr>
      </w:pPr>
    </w:p>
    <w:p w14:paraId="1F011695" w14:textId="07CC21C8" w:rsidR="00461171" w:rsidRDefault="00461171" w:rsidP="002D2A19">
      <w:pPr>
        <w:rPr>
          <w:rStyle w:val="Strong"/>
          <w:rFonts w:ascii="Segoe UI" w:hAnsi="Segoe UI" w:cs="Segoe UI"/>
          <w:b w:val="0"/>
          <w:color w:val="222222"/>
          <w:sz w:val="21"/>
          <w:szCs w:val="21"/>
          <w:shd w:val="clear" w:color="auto" w:fill="FFFFFF"/>
        </w:rPr>
      </w:pPr>
    </w:p>
    <w:p w14:paraId="3D38AC5B" w14:textId="4238E976" w:rsidR="00461171" w:rsidRDefault="00461171" w:rsidP="002D2A19">
      <w:pPr>
        <w:rPr>
          <w:rStyle w:val="Strong"/>
          <w:rFonts w:ascii="Segoe UI" w:hAnsi="Segoe UI" w:cs="Segoe UI"/>
          <w:b w:val="0"/>
          <w:color w:val="222222"/>
          <w:sz w:val="21"/>
          <w:szCs w:val="21"/>
          <w:shd w:val="clear" w:color="auto" w:fill="FFFFFF"/>
        </w:rPr>
      </w:pPr>
    </w:p>
    <w:p w14:paraId="1C613BDF" w14:textId="594291FB" w:rsidR="00461171" w:rsidRDefault="00461171" w:rsidP="002D2A19">
      <w:pPr>
        <w:rPr>
          <w:rStyle w:val="Strong"/>
          <w:rFonts w:ascii="Segoe UI" w:hAnsi="Segoe UI" w:cs="Segoe UI"/>
          <w:b w:val="0"/>
          <w:color w:val="222222"/>
          <w:sz w:val="21"/>
          <w:szCs w:val="21"/>
          <w:shd w:val="clear" w:color="auto" w:fill="FFFFFF"/>
        </w:rPr>
      </w:pPr>
    </w:p>
    <w:p w14:paraId="69E73E52" w14:textId="674EBE75" w:rsidR="00461171" w:rsidRDefault="00461171" w:rsidP="002D2A19">
      <w:pPr>
        <w:rPr>
          <w:rStyle w:val="Strong"/>
          <w:rFonts w:ascii="Segoe UI" w:hAnsi="Segoe UI" w:cs="Segoe UI"/>
          <w:b w:val="0"/>
          <w:color w:val="222222"/>
          <w:sz w:val="21"/>
          <w:szCs w:val="21"/>
          <w:shd w:val="clear" w:color="auto" w:fill="FFFFFF"/>
        </w:rPr>
      </w:pPr>
    </w:p>
    <w:p w14:paraId="52ED7335" w14:textId="7A6996E3" w:rsidR="00461171" w:rsidRDefault="00461171" w:rsidP="002D2A19">
      <w:pPr>
        <w:rPr>
          <w:rStyle w:val="Strong"/>
          <w:rFonts w:ascii="Segoe UI" w:hAnsi="Segoe UI" w:cs="Segoe UI"/>
          <w:b w:val="0"/>
          <w:color w:val="222222"/>
          <w:sz w:val="21"/>
          <w:szCs w:val="21"/>
          <w:shd w:val="clear" w:color="auto" w:fill="FFFFFF"/>
        </w:rPr>
      </w:pPr>
    </w:p>
    <w:p w14:paraId="3FCE6C1D" w14:textId="6D1672DE" w:rsidR="00461171" w:rsidRDefault="00461171" w:rsidP="002D2A19">
      <w:pPr>
        <w:rPr>
          <w:rStyle w:val="Strong"/>
          <w:rFonts w:ascii="Segoe UI" w:hAnsi="Segoe UI" w:cs="Segoe UI"/>
          <w:b w:val="0"/>
          <w:color w:val="222222"/>
          <w:sz w:val="21"/>
          <w:szCs w:val="21"/>
          <w:shd w:val="clear" w:color="auto" w:fill="FFFFFF"/>
        </w:rPr>
      </w:pPr>
    </w:p>
    <w:p w14:paraId="1141A2CA" w14:textId="1E0EE7D7" w:rsidR="00461171" w:rsidRDefault="00461171" w:rsidP="002D2A19">
      <w:pPr>
        <w:rPr>
          <w:rStyle w:val="Strong"/>
          <w:rFonts w:ascii="Segoe UI" w:hAnsi="Segoe UI" w:cs="Segoe UI"/>
          <w:b w:val="0"/>
          <w:color w:val="222222"/>
          <w:sz w:val="21"/>
          <w:szCs w:val="21"/>
          <w:shd w:val="clear" w:color="auto" w:fill="FFFFFF"/>
        </w:rPr>
      </w:pPr>
    </w:p>
    <w:p w14:paraId="3CE0EF62" w14:textId="77777777" w:rsidR="00461171" w:rsidRDefault="00461171" w:rsidP="002D2A19">
      <w:pPr>
        <w:rPr>
          <w:rStyle w:val="Strong"/>
          <w:rFonts w:ascii="Segoe UI" w:hAnsi="Segoe UI" w:cs="Segoe UI"/>
          <w:b w:val="0"/>
          <w:color w:val="222222"/>
          <w:sz w:val="21"/>
          <w:szCs w:val="21"/>
          <w:shd w:val="clear" w:color="auto" w:fill="FFFFFF"/>
        </w:rPr>
      </w:pPr>
    </w:p>
    <w:p w14:paraId="086192F7" w14:textId="0FE929A8" w:rsidR="00461171" w:rsidRDefault="00461171" w:rsidP="002D2A19">
      <w:pPr>
        <w:rPr>
          <w:rStyle w:val="Strong"/>
          <w:rFonts w:ascii="Segoe UI" w:hAnsi="Segoe UI" w:cs="Segoe UI"/>
          <w:b w:val="0"/>
          <w:color w:val="222222"/>
          <w:sz w:val="21"/>
          <w:szCs w:val="21"/>
          <w:shd w:val="clear" w:color="auto" w:fill="FFFFFF"/>
        </w:rPr>
      </w:pPr>
      <w:r w:rsidRPr="00461171">
        <w:rPr>
          <w:rStyle w:val="Strong"/>
          <w:rFonts w:ascii="Segoe UI" w:hAnsi="Segoe UI" w:cs="Segoe UI"/>
          <w:b w:val="0"/>
          <w:color w:val="222222"/>
          <w:sz w:val="21"/>
          <w:szCs w:val="21"/>
          <w:shd w:val="clear" w:color="auto" w:fill="FFFFFF"/>
        </w:rPr>
        <w:lastRenderedPageBreak/>
        <w:t>Task 2: Create Azure AD groups with assigned and dynamic membership</w:t>
      </w:r>
    </w:p>
    <w:p w14:paraId="7EEFD41D" w14:textId="2D24FD74" w:rsidR="00461171" w:rsidRDefault="00461171" w:rsidP="002D2A19">
      <w:pPr>
        <w:rPr>
          <w:rStyle w:val="Strong"/>
          <w:rFonts w:ascii="Segoe UI" w:hAnsi="Segoe UI" w:cs="Segoe UI"/>
          <w:b w:val="0"/>
          <w:color w:val="222222"/>
          <w:sz w:val="21"/>
          <w:szCs w:val="21"/>
          <w:shd w:val="clear" w:color="auto" w:fill="FFFFFF"/>
        </w:rPr>
      </w:pPr>
      <w:r>
        <w:rPr>
          <w:rStyle w:val="Strong"/>
          <w:rFonts w:ascii="Segoe UI" w:hAnsi="Segoe UI" w:cs="Segoe UI"/>
          <w:b w:val="0"/>
          <w:noProof/>
          <w:color w:val="222222"/>
          <w:sz w:val="21"/>
          <w:szCs w:val="21"/>
          <w:shd w:val="clear" w:color="auto" w:fill="FFFFFF"/>
        </w:rPr>
        <w:drawing>
          <wp:inline distT="0" distB="0" distL="0" distR="0" wp14:anchorId="569652AD" wp14:editId="2D1F6527">
            <wp:extent cx="5934710" cy="57194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5719445"/>
                    </a:xfrm>
                    <a:prstGeom prst="rect">
                      <a:avLst/>
                    </a:prstGeom>
                    <a:noFill/>
                    <a:ln>
                      <a:noFill/>
                    </a:ln>
                  </pic:spPr>
                </pic:pic>
              </a:graphicData>
            </a:graphic>
          </wp:inline>
        </w:drawing>
      </w:r>
    </w:p>
    <w:p w14:paraId="4C9FEFDE" w14:textId="77777777" w:rsidR="00461171" w:rsidRDefault="00461171" w:rsidP="00461171">
      <w:pPr>
        <w:rPr>
          <w:rStyle w:val="Strong"/>
          <w:rFonts w:ascii="Segoe UI" w:hAnsi="Segoe UI" w:cs="Segoe UI"/>
          <w:b w:val="0"/>
          <w:color w:val="222222"/>
          <w:sz w:val="21"/>
          <w:szCs w:val="21"/>
          <w:shd w:val="clear" w:color="auto" w:fill="FFFFFF"/>
        </w:rPr>
      </w:pPr>
      <w:r>
        <w:rPr>
          <w:rStyle w:val="Strong"/>
          <w:rFonts w:ascii="Segoe UI" w:hAnsi="Segoe UI" w:cs="Segoe UI"/>
          <w:b w:val="0"/>
          <w:color w:val="222222"/>
          <w:sz w:val="21"/>
          <w:szCs w:val="21"/>
          <w:shd w:val="clear" w:color="auto" w:fill="FFFFFF"/>
        </w:rPr>
        <w:t xml:space="preserve">The group IT Cloud </w:t>
      </w:r>
      <w:proofErr w:type="spellStart"/>
      <w:r>
        <w:rPr>
          <w:rStyle w:val="Strong"/>
          <w:rFonts w:ascii="Segoe UI" w:hAnsi="Segoe UI" w:cs="Segoe UI"/>
          <w:b w:val="0"/>
          <w:color w:val="222222"/>
          <w:sz w:val="21"/>
          <w:szCs w:val="21"/>
          <w:shd w:val="clear" w:color="auto" w:fill="FFFFFF"/>
        </w:rPr>
        <w:t>Admnistrators</w:t>
      </w:r>
      <w:proofErr w:type="spellEnd"/>
      <w:r>
        <w:rPr>
          <w:rStyle w:val="Strong"/>
          <w:rFonts w:ascii="Segoe UI" w:hAnsi="Segoe UI" w:cs="Segoe UI"/>
          <w:b w:val="0"/>
          <w:color w:val="222222"/>
          <w:sz w:val="21"/>
          <w:szCs w:val="21"/>
          <w:shd w:val="clear" w:color="auto" w:fill="FFFFFF"/>
        </w:rPr>
        <w:t xml:space="preserve"> is setup with a dynamic membership with a dynamic rule that if </w:t>
      </w:r>
      <w:proofErr w:type="spellStart"/>
      <w:r>
        <w:rPr>
          <w:rStyle w:val="Strong"/>
          <w:rFonts w:ascii="Segoe UI" w:hAnsi="Segoe UI" w:cs="Segoe UI"/>
          <w:b w:val="0"/>
          <w:color w:val="222222"/>
          <w:sz w:val="21"/>
          <w:szCs w:val="21"/>
          <w:shd w:val="clear" w:color="auto" w:fill="FFFFFF"/>
        </w:rPr>
        <w:t>a users</w:t>
      </w:r>
      <w:proofErr w:type="spellEnd"/>
      <w:r>
        <w:rPr>
          <w:rStyle w:val="Strong"/>
          <w:rFonts w:ascii="Segoe UI" w:hAnsi="Segoe UI" w:cs="Segoe UI"/>
          <w:b w:val="0"/>
          <w:color w:val="222222"/>
          <w:sz w:val="21"/>
          <w:szCs w:val="21"/>
          <w:shd w:val="clear" w:color="auto" w:fill="FFFFFF"/>
        </w:rPr>
        <w:t xml:space="preserve"> </w:t>
      </w:r>
      <w:proofErr w:type="spellStart"/>
      <w:r>
        <w:rPr>
          <w:rStyle w:val="Strong"/>
          <w:rFonts w:ascii="Segoe UI" w:hAnsi="Segoe UI" w:cs="Segoe UI"/>
          <w:b w:val="0"/>
          <w:color w:val="222222"/>
          <w:sz w:val="21"/>
          <w:szCs w:val="21"/>
          <w:shd w:val="clear" w:color="auto" w:fill="FFFFFF"/>
        </w:rPr>
        <w:t>jobTitle</w:t>
      </w:r>
      <w:proofErr w:type="spellEnd"/>
      <w:r>
        <w:rPr>
          <w:rStyle w:val="Strong"/>
          <w:rFonts w:ascii="Segoe UI" w:hAnsi="Segoe UI" w:cs="Segoe UI"/>
          <w:b w:val="0"/>
          <w:color w:val="222222"/>
          <w:sz w:val="21"/>
          <w:szCs w:val="21"/>
          <w:shd w:val="clear" w:color="auto" w:fill="FFFFFF"/>
        </w:rPr>
        <w:t xml:space="preserve"> is equal to System Administrator, the user will automatically be added to this group which could give certain access via assigned group roles to members of the group. (first created user has that title so is a member).</w:t>
      </w:r>
      <w:r>
        <w:rPr>
          <w:rStyle w:val="Strong"/>
          <w:rFonts w:ascii="Segoe UI" w:hAnsi="Segoe UI" w:cs="Segoe UI"/>
          <w:b w:val="0"/>
          <w:noProof/>
          <w:color w:val="222222"/>
          <w:sz w:val="21"/>
          <w:szCs w:val="21"/>
          <w:shd w:val="clear" w:color="auto" w:fill="FFFFFF"/>
        </w:rPr>
        <w:drawing>
          <wp:inline distT="0" distB="0" distL="0" distR="0" wp14:anchorId="2E62BEB5" wp14:editId="0E9D69FE">
            <wp:extent cx="5934710" cy="119062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1190625"/>
                    </a:xfrm>
                    <a:prstGeom prst="rect">
                      <a:avLst/>
                    </a:prstGeom>
                    <a:noFill/>
                    <a:ln>
                      <a:noFill/>
                    </a:ln>
                  </pic:spPr>
                </pic:pic>
              </a:graphicData>
            </a:graphic>
          </wp:inline>
        </w:drawing>
      </w:r>
    </w:p>
    <w:p w14:paraId="7FAFF91A" w14:textId="5D1D6B08" w:rsidR="00461171" w:rsidRDefault="00461171" w:rsidP="00461171">
      <w:pPr>
        <w:rPr>
          <w:rStyle w:val="Strong"/>
          <w:rFonts w:ascii="Segoe UI" w:hAnsi="Segoe UI" w:cs="Segoe UI"/>
          <w:b w:val="0"/>
          <w:color w:val="222222"/>
          <w:sz w:val="21"/>
          <w:szCs w:val="21"/>
          <w:shd w:val="clear" w:color="auto" w:fill="FFFFFF"/>
        </w:rPr>
      </w:pPr>
      <w:r w:rsidRPr="00461171">
        <w:rPr>
          <w:rStyle w:val="Strong"/>
          <w:rFonts w:ascii="Segoe UI" w:hAnsi="Segoe UI" w:cs="Segoe UI"/>
          <w:b w:val="0"/>
          <w:color w:val="222222"/>
          <w:sz w:val="21"/>
          <w:szCs w:val="21"/>
          <w:shd w:val="clear" w:color="auto" w:fill="FFFFFF"/>
        </w:rPr>
        <w:lastRenderedPageBreak/>
        <w:t>Task 2: Create Azure AD groups with assigned and dynamic membership</w:t>
      </w:r>
    </w:p>
    <w:p w14:paraId="714FE87A" w14:textId="3C285609" w:rsidR="00461171" w:rsidRDefault="00461171" w:rsidP="002D2A19">
      <w:pPr>
        <w:rPr>
          <w:rStyle w:val="Strong"/>
          <w:rFonts w:ascii="Segoe UI" w:hAnsi="Segoe UI" w:cs="Segoe UI"/>
          <w:b w:val="0"/>
          <w:color w:val="222222"/>
          <w:sz w:val="21"/>
          <w:szCs w:val="21"/>
          <w:shd w:val="clear" w:color="auto" w:fill="FFFFFF"/>
        </w:rPr>
      </w:pPr>
      <w:r>
        <w:rPr>
          <w:rStyle w:val="Strong"/>
          <w:rFonts w:ascii="Segoe UI" w:hAnsi="Segoe UI" w:cs="Segoe UI"/>
          <w:b w:val="0"/>
          <w:noProof/>
          <w:color w:val="222222"/>
          <w:sz w:val="21"/>
          <w:szCs w:val="21"/>
          <w:shd w:val="clear" w:color="auto" w:fill="FFFFFF"/>
        </w:rPr>
        <w:drawing>
          <wp:inline distT="0" distB="0" distL="0" distR="0" wp14:anchorId="0502E057" wp14:editId="5C86D864">
            <wp:extent cx="5943600" cy="5770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70880"/>
                    </a:xfrm>
                    <a:prstGeom prst="rect">
                      <a:avLst/>
                    </a:prstGeom>
                    <a:noFill/>
                    <a:ln>
                      <a:noFill/>
                    </a:ln>
                  </pic:spPr>
                </pic:pic>
              </a:graphicData>
            </a:graphic>
          </wp:inline>
        </w:drawing>
      </w:r>
    </w:p>
    <w:p w14:paraId="601268D3" w14:textId="53B9BDA2" w:rsidR="00461171" w:rsidRDefault="00461171" w:rsidP="00461171">
      <w:pPr>
        <w:rPr>
          <w:rStyle w:val="Strong"/>
          <w:rFonts w:ascii="Segoe UI" w:hAnsi="Segoe UI" w:cs="Segoe UI"/>
          <w:b w:val="0"/>
          <w:color w:val="222222"/>
          <w:sz w:val="21"/>
          <w:szCs w:val="21"/>
          <w:shd w:val="clear" w:color="auto" w:fill="FFFFFF"/>
        </w:rPr>
      </w:pPr>
      <w:r>
        <w:rPr>
          <w:rStyle w:val="Strong"/>
          <w:rFonts w:ascii="Segoe UI" w:hAnsi="Segoe UI" w:cs="Segoe UI"/>
          <w:b w:val="0"/>
          <w:color w:val="222222"/>
          <w:sz w:val="21"/>
          <w:szCs w:val="21"/>
          <w:shd w:val="clear" w:color="auto" w:fill="FFFFFF"/>
        </w:rPr>
        <w:t xml:space="preserve">The group IT </w:t>
      </w:r>
      <w:r>
        <w:rPr>
          <w:rStyle w:val="Strong"/>
          <w:rFonts w:ascii="Segoe UI" w:hAnsi="Segoe UI" w:cs="Segoe UI"/>
          <w:b w:val="0"/>
          <w:color w:val="222222"/>
          <w:sz w:val="21"/>
          <w:szCs w:val="21"/>
          <w:shd w:val="clear" w:color="auto" w:fill="FFFFFF"/>
        </w:rPr>
        <w:t>System</w:t>
      </w:r>
      <w:r>
        <w:rPr>
          <w:rStyle w:val="Strong"/>
          <w:rFonts w:ascii="Segoe UI" w:hAnsi="Segoe UI" w:cs="Segoe UI"/>
          <w:b w:val="0"/>
          <w:color w:val="222222"/>
          <w:sz w:val="21"/>
          <w:szCs w:val="21"/>
          <w:shd w:val="clear" w:color="auto" w:fill="FFFFFF"/>
        </w:rPr>
        <w:t xml:space="preserve"> </w:t>
      </w:r>
      <w:proofErr w:type="spellStart"/>
      <w:r>
        <w:rPr>
          <w:rStyle w:val="Strong"/>
          <w:rFonts w:ascii="Segoe UI" w:hAnsi="Segoe UI" w:cs="Segoe UI"/>
          <w:b w:val="0"/>
          <w:color w:val="222222"/>
          <w:sz w:val="21"/>
          <w:szCs w:val="21"/>
          <w:shd w:val="clear" w:color="auto" w:fill="FFFFFF"/>
        </w:rPr>
        <w:t>Admnistrators</w:t>
      </w:r>
      <w:proofErr w:type="spellEnd"/>
      <w:r>
        <w:rPr>
          <w:rStyle w:val="Strong"/>
          <w:rFonts w:ascii="Segoe UI" w:hAnsi="Segoe UI" w:cs="Segoe UI"/>
          <w:b w:val="0"/>
          <w:color w:val="222222"/>
          <w:sz w:val="21"/>
          <w:szCs w:val="21"/>
          <w:shd w:val="clear" w:color="auto" w:fill="FFFFFF"/>
        </w:rPr>
        <w:t xml:space="preserve"> is setup with a dynamic membership with a dynamic rule that if </w:t>
      </w:r>
      <w:proofErr w:type="spellStart"/>
      <w:r>
        <w:rPr>
          <w:rStyle w:val="Strong"/>
          <w:rFonts w:ascii="Segoe UI" w:hAnsi="Segoe UI" w:cs="Segoe UI"/>
          <w:b w:val="0"/>
          <w:color w:val="222222"/>
          <w:sz w:val="21"/>
          <w:szCs w:val="21"/>
          <w:shd w:val="clear" w:color="auto" w:fill="FFFFFF"/>
        </w:rPr>
        <w:t>a users</w:t>
      </w:r>
      <w:proofErr w:type="spellEnd"/>
      <w:r>
        <w:rPr>
          <w:rStyle w:val="Strong"/>
          <w:rFonts w:ascii="Segoe UI" w:hAnsi="Segoe UI" w:cs="Segoe UI"/>
          <w:b w:val="0"/>
          <w:color w:val="222222"/>
          <w:sz w:val="21"/>
          <w:szCs w:val="21"/>
          <w:shd w:val="clear" w:color="auto" w:fill="FFFFFF"/>
        </w:rPr>
        <w:t xml:space="preserve"> </w:t>
      </w:r>
      <w:proofErr w:type="spellStart"/>
      <w:r>
        <w:rPr>
          <w:rStyle w:val="Strong"/>
          <w:rFonts w:ascii="Segoe UI" w:hAnsi="Segoe UI" w:cs="Segoe UI"/>
          <w:b w:val="0"/>
          <w:color w:val="222222"/>
          <w:sz w:val="21"/>
          <w:szCs w:val="21"/>
          <w:shd w:val="clear" w:color="auto" w:fill="FFFFFF"/>
        </w:rPr>
        <w:t>jobTitle</w:t>
      </w:r>
      <w:proofErr w:type="spellEnd"/>
      <w:r>
        <w:rPr>
          <w:rStyle w:val="Strong"/>
          <w:rFonts w:ascii="Segoe UI" w:hAnsi="Segoe UI" w:cs="Segoe UI"/>
          <w:b w:val="0"/>
          <w:color w:val="222222"/>
          <w:sz w:val="21"/>
          <w:szCs w:val="21"/>
          <w:shd w:val="clear" w:color="auto" w:fill="FFFFFF"/>
        </w:rPr>
        <w:t xml:space="preserve"> is equal to System Administrator, the user will automatically be added to this group which could give certain access via assigned group roles to members of the group.</w:t>
      </w:r>
      <w:r>
        <w:rPr>
          <w:rStyle w:val="Strong"/>
          <w:rFonts w:ascii="Segoe UI" w:hAnsi="Segoe UI" w:cs="Segoe UI"/>
          <w:b w:val="0"/>
          <w:color w:val="222222"/>
          <w:sz w:val="21"/>
          <w:szCs w:val="21"/>
          <w:shd w:val="clear" w:color="auto" w:fill="FFFFFF"/>
        </w:rPr>
        <w:t xml:space="preserve"> </w:t>
      </w:r>
      <w:proofErr w:type="gramStart"/>
      <w:r>
        <w:rPr>
          <w:rStyle w:val="Strong"/>
          <w:rFonts w:ascii="Segoe UI" w:hAnsi="Segoe UI" w:cs="Segoe UI"/>
          <w:b w:val="0"/>
          <w:color w:val="222222"/>
          <w:sz w:val="21"/>
          <w:szCs w:val="21"/>
          <w:shd w:val="clear" w:color="auto" w:fill="FFFFFF"/>
        </w:rPr>
        <w:t>( second</w:t>
      </w:r>
      <w:proofErr w:type="gramEnd"/>
      <w:r>
        <w:rPr>
          <w:rStyle w:val="Strong"/>
          <w:rFonts w:ascii="Segoe UI" w:hAnsi="Segoe UI" w:cs="Segoe UI"/>
          <w:b w:val="0"/>
          <w:color w:val="222222"/>
          <w:sz w:val="21"/>
          <w:szCs w:val="21"/>
          <w:shd w:val="clear" w:color="auto" w:fill="FFFFFF"/>
        </w:rPr>
        <w:t xml:space="preserve"> created user has that title so is a member).</w:t>
      </w:r>
      <w:r>
        <w:rPr>
          <w:rStyle w:val="Strong"/>
          <w:rFonts w:ascii="Segoe UI" w:hAnsi="Segoe UI" w:cs="Segoe UI"/>
          <w:b w:val="0"/>
          <w:noProof/>
          <w:color w:val="222222"/>
          <w:sz w:val="21"/>
          <w:szCs w:val="21"/>
          <w:shd w:val="clear" w:color="auto" w:fill="FFFFFF"/>
        </w:rPr>
        <w:drawing>
          <wp:inline distT="0" distB="0" distL="0" distR="0" wp14:anchorId="36AC8665" wp14:editId="63967B3F">
            <wp:extent cx="5934710" cy="12592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259205"/>
                    </a:xfrm>
                    <a:prstGeom prst="rect">
                      <a:avLst/>
                    </a:prstGeom>
                    <a:noFill/>
                    <a:ln>
                      <a:noFill/>
                    </a:ln>
                  </pic:spPr>
                </pic:pic>
              </a:graphicData>
            </a:graphic>
          </wp:inline>
        </w:drawing>
      </w:r>
    </w:p>
    <w:p w14:paraId="73DF2702" w14:textId="2AEE56DC" w:rsidR="002D2A19" w:rsidRDefault="00461171" w:rsidP="002D2A19">
      <w:r w:rsidRPr="00461171">
        <w:lastRenderedPageBreak/>
        <w:t>Task 3: Create an Azure Active Directory (AD) tenant</w:t>
      </w:r>
    </w:p>
    <w:p w14:paraId="14870340" w14:textId="32C88B78" w:rsidR="00461171" w:rsidRDefault="00461171" w:rsidP="002D2A19">
      <w:r w:rsidRPr="00461171">
        <w:drawing>
          <wp:inline distT="0" distB="0" distL="0" distR="0" wp14:anchorId="2A47CADE" wp14:editId="7E08CDB5">
            <wp:extent cx="5943600" cy="2299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9970"/>
                    </a:xfrm>
                    <a:prstGeom prst="rect">
                      <a:avLst/>
                    </a:prstGeom>
                  </pic:spPr>
                </pic:pic>
              </a:graphicData>
            </a:graphic>
          </wp:inline>
        </w:drawing>
      </w:r>
    </w:p>
    <w:p w14:paraId="529B5807" w14:textId="1EB0A3E1" w:rsidR="00461171" w:rsidRDefault="002468B7" w:rsidP="002D2A19">
      <w:pPr>
        <w:rPr>
          <w:rStyle w:val="Strong"/>
          <w:rFonts w:ascii="Segoe UI" w:hAnsi="Segoe UI" w:cs="Segoe UI"/>
          <w:color w:val="222222"/>
          <w:sz w:val="21"/>
          <w:szCs w:val="21"/>
          <w:shd w:val="clear" w:color="auto" w:fill="FFFFFF"/>
        </w:rPr>
      </w:pPr>
      <w:r>
        <w:t xml:space="preserve">Overview screenshot of the New Azure AD Tenant – please note that screenshot is taken after completing the lab therefore there is more than the 1 default user (my login) present </w:t>
      </w:r>
      <w:r>
        <w:sym w:font="Wingdings" w:char="F0E0"/>
      </w:r>
      <w:r>
        <w:t xml:space="preserve"> </w:t>
      </w:r>
      <w:r>
        <w:rPr>
          <w:rStyle w:val="Strong"/>
          <w:rFonts w:ascii="Segoe UI" w:hAnsi="Segoe UI" w:cs="Segoe UI"/>
          <w:color w:val="222222"/>
          <w:sz w:val="21"/>
          <w:szCs w:val="21"/>
          <w:shd w:val="clear" w:color="auto" w:fill="FFFFFF"/>
        </w:rPr>
        <w:t>az104-01b-aaduser1</w:t>
      </w:r>
    </w:p>
    <w:p w14:paraId="798BA1B0" w14:textId="7CC6CA8E" w:rsidR="002468B7" w:rsidRDefault="002468B7" w:rsidP="002D2A19">
      <w:pPr>
        <w:rPr>
          <w:rStyle w:val="Strong"/>
          <w:rFonts w:ascii="Segoe UI" w:hAnsi="Segoe UI" w:cs="Segoe UI"/>
          <w:color w:val="222222"/>
          <w:sz w:val="21"/>
          <w:szCs w:val="21"/>
          <w:shd w:val="clear" w:color="auto" w:fill="FFFFFF"/>
        </w:rPr>
      </w:pPr>
    </w:p>
    <w:p w14:paraId="71559FE5" w14:textId="337ABFDF" w:rsidR="002468B7" w:rsidRDefault="002468B7" w:rsidP="002D2A19">
      <w:r w:rsidRPr="002468B7">
        <w:t>Task 4: Manage Azure AD guest users</w:t>
      </w:r>
    </w:p>
    <w:p w14:paraId="071F8ED4" w14:textId="59338A35" w:rsidR="002468B7" w:rsidRDefault="002468B7" w:rsidP="002D2A19">
      <w:r>
        <w:rPr>
          <w:noProof/>
        </w:rPr>
        <w:drawing>
          <wp:inline distT="0" distB="0" distL="0" distR="0" wp14:anchorId="601C106E" wp14:editId="66119DFF">
            <wp:extent cx="5926455" cy="2018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6455" cy="2018665"/>
                    </a:xfrm>
                    <a:prstGeom prst="rect">
                      <a:avLst/>
                    </a:prstGeom>
                    <a:noFill/>
                    <a:ln>
                      <a:noFill/>
                    </a:ln>
                  </pic:spPr>
                </pic:pic>
              </a:graphicData>
            </a:graphic>
          </wp:inline>
        </w:drawing>
      </w:r>
    </w:p>
    <w:p w14:paraId="2949ED9E" w14:textId="5246D52F" w:rsidR="002468B7" w:rsidRDefault="002468B7" w:rsidP="002D2A19">
      <w:r>
        <w:t xml:space="preserve">Overview of the Domain </w:t>
      </w:r>
      <w:proofErr w:type="spellStart"/>
      <w:r>
        <w:t>ADatumSync</w:t>
      </w:r>
      <w:proofErr w:type="spellEnd"/>
      <w:r w:rsidR="009F5D38">
        <w:t xml:space="preserve"> with </w:t>
      </w:r>
      <w:proofErr w:type="gramStart"/>
      <w:r w:rsidR="009F5D38">
        <w:t>Domain(</w:t>
      </w:r>
      <w:proofErr w:type="gramEnd"/>
      <w:r w:rsidR="009F5D38">
        <w:rPr>
          <w:rFonts w:ascii="Segoe UI" w:hAnsi="Segoe UI" w:cs="Segoe UI"/>
          <w:color w:val="292827"/>
          <w:sz w:val="20"/>
          <w:szCs w:val="20"/>
          <w:shd w:val="clear" w:color="auto" w:fill="E1DFDD"/>
        </w:rPr>
        <w:t>FoobarPlaceholder.onmicrosoft.com</w:t>
      </w:r>
      <w:r w:rsidR="009F5D38">
        <w:rPr>
          <w:rFonts w:ascii="Segoe UI" w:hAnsi="Segoe UI" w:cs="Segoe UI"/>
          <w:color w:val="292827"/>
          <w:sz w:val="20"/>
          <w:szCs w:val="20"/>
          <w:shd w:val="clear" w:color="auto" w:fill="E1DFDD"/>
        </w:rPr>
        <w:t>)</w:t>
      </w:r>
      <w:r>
        <w:t xml:space="preserve"> in which in this Lab the first 2 highlighted users were created internally and the third  was invited as a Guest user with </w:t>
      </w:r>
      <w:proofErr w:type="spellStart"/>
      <w:r>
        <w:t>cerain</w:t>
      </w:r>
      <w:proofErr w:type="spellEnd"/>
      <w:r>
        <w:t xml:space="preserve"> default permissions</w:t>
      </w:r>
      <w:r w:rsidR="009F5D38">
        <w:t xml:space="preserve"> from the other domain that we created </w:t>
      </w:r>
      <w:r w:rsidR="009F5D38">
        <w:rPr>
          <w:rFonts w:ascii="Segoe UI" w:hAnsi="Segoe UI" w:cs="Segoe UI"/>
          <w:color w:val="292827"/>
          <w:sz w:val="20"/>
          <w:szCs w:val="20"/>
          <w:shd w:val="clear" w:color="auto" w:fill="E1DFDD"/>
        </w:rPr>
        <w:t>Contoso Lab</w:t>
      </w:r>
      <w:r w:rsidR="009F5D38">
        <w:rPr>
          <w:rFonts w:ascii="Segoe UI" w:hAnsi="Segoe UI" w:cs="Segoe UI"/>
          <w:color w:val="292827"/>
          <w:sz w:val="20"/>
          <w:szCs w:val="20"/>
          <w:shd w:val="clear" w:color="auto" w:fill="E1DFDD"/>
        </w:rPr>
        <w:t xml:space="preserve"> with Domain name (</w:t>
      </w:r>
      <w:r w:rsidR="009F5D38">
        <w:rPr>
          <w:rFonts w:ascii="Segoe UI" w:hAnsi="Segoe UI" w:cs="Segoe UI"/>
          <w:color w:val="292827"/>
          <w:sz w:val="20"/>
          <w:szCs w:val="20"/>
          <w:shd w:val="clear" w:color="auto" w:fill="E1DFDD"/>
        </w:rPr>
        <w:t>contosso123789.onmicrosoft.com</w:t>
      </w:r>
      <w:r w:rsidR="009F5D38">
        <w:rPr>
          <w:rFonts w:ascii="Segoe UI" w:hAnsi="Segoe UI" w:cs="Segoe UI"/>
          <w:color w:val="292827"/>
          <w:sz w:val="20"/>
          <w:szCs w:val="20"/>
          <w:shd w:val="clear" w:color="auto" w:fill="E1DFDD"/>
        </w:rPr>
        <w:t>)</w:t>
      </w:r>
      <w:r>
        <w:t xml:space="preserve">. </w:t>
      </w:r>
      <w:proofErr w:type="gramStart"/>
      <w:r>
        <w:t>Similarly</w:t>
      </w:r>
      <w:proofErr w:type="gramEnd"/>
      <w:r>
        <w:t xml:space="preserve"> to this we were invited with our own accounts into the </w:t>
      </w:r>
      <w:proofErr w:type="spellStart"/>
      <w:r>
        <w:t>Scalefocus</w:t>
      </w:r>
      <w:proofErr w:type="spellEnd"/>
      <w:r>
        <w:t xml:space="preserve"> AD with certain permissions for the purposes of the following SF Academy. </w:t>
      </w:r>
      <w:proofErr w:type="gramStart"/>
      <w:r>
        <w:t>( Teams</w:t>
      </w:r>
      <w:proofErr w:type="gramEnd"/>
      <w:r>
        <w:t xml:space="preserve"> access, certain File shares access etc. )</w:t>
      </w:r>
    </w:p>
    <w:p w14:paraId="026D58B9" w14:textId="37F17338" w:rsidR="009F5D38" w:rsidRDefault="009F5D38" w:rsidP="002D2A19"/>
    <w:p w14:paraId="44DE0629" w14:textId="149F2312" w:rsidR="009F5D38" w:rsidRDefault="009F5D38" w:rsidP="002D2A19"/>
    <w:p w14:paraId="38112AA7" w14:textId="059E1C97" w:rsidR="009F5D38" w:rsidRDefault="009F5D38" w:rsidP="002D2A19"/>
    <w:p w14:paraId="3A00AAB0" w14:textId="46A0EA18" w:rsidR="009F5D38" w:rsidRDefault="009F5D38" w:rsidP="002D2A19">
      <w:r w:rsidRPr="009F5D38">
        <w:lastRenderedPageBreak/>
        <w:drawing>
          <wp:inline distT="0" distB="0" distL="0" distR="0" wp14:anchorId="3869EDF5" wp14:editId="6AE34580">
            <wp:extent cx="5943600" cy="4232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2275"/>
                    </a:xfrm>
                    <a:prstGeom prst="rect">
                      <a:avLst/>
                    </a:prstGeom>
                  </pic:spPr>
                </pic:pic>
              </a:graphicData>
            </a:graphic>
          </wp:inline>
        </w:drawing>
      </w:r>
    </w:p>
    <w:p w14:paraId="2641717D" w14:textId="04FCF6E5" w:rsidR="009F5D38" w:rsidRDefault="009F5D38" w:rsidP="002D2A19">
      <w:r>
        <w:t xml:space="preserve">The Group IT Lab </w:t>
      </w:r>
      <w:proofErr w:type="spellStart"/>
      <w:r>
        <w:t>Administators</w:t>
      </w:r>
      <w:proofErr w:type="spellEnd"/>
      <w:r>
        <w:t xml:space="preserve"> is setup to have Assigned membership by directly assigning users or groups to be members. In this case we have assigned the groups IT Cloud Administrators and IT System Administrators which </w:t>
      </w:r>
      <w:proofErr w:type="spellStart"/>
      <w:r>
        <w:t>menas</w:t>
      </w:r>
      <w:proofErr w:type="spellEnd"/>
      <w:r>
        <w:t xml:space="preserve"> that all of their members will automatically be members of this group, additionally we have added the Guest user of the domain as a member of the group which means there are 3 direct members and an additional tab to be selected all members ( which has 5 members, the dynamic groups are listed as members</w:t>
      </w:r>
      <w:bookmarkStart w:id="0" w:name="_GoBack"/>
      <w:bookmarkEnd w:id="0"/>
      <w:r>
        <w:t xml:space="preserve"> here as well ).</w:t>
      </w:r>
    </w:p>
    <w:p w14:paraId="1DBB911E" w14:textId="0422B44A" w:rsidR="009F5D38" w:rsidRPr="002D2A19" w:rsidRDefault="009F5D38" w:rsidP="002D2A19">
      <w:r w:rsidRPr="009F5D38">
        <w:drawing>
          <wp:inline distT="0" distB="0" distL="0" distR="0" wp14:anchorId="426B1A94" wp14:editId="3D1E1265">
            <wp:extent cx="5943600" cy="1725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5295"/>
                    </a:xfrm>
                    <a:prstGeom prst="rect">
                      <a:avLst/>
                    </a:prstGeom>
                  </pic:spPr>
                </pic:pic>
              </a:graphicData>
            </a:graphic>
          </wp:inline>
        </w:drawing>
      </w:r>
    </w:p>
    <w:sectPr w:rsidR="009F5D38" w:rsidRPr="002D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E9"/>
    <w:rsid w:val="002357A6"/>
    <w:rsid w:val="002468B7"/>
    <w:rsid w:val="002D2A19"/>
    <w:rsid w:val="00461171"/>
    <w:rsid w:val="00567BDB"/>
    <w:rsid w:val="009F5D38"/>
    <w:rsid w:val="00B0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9CCC"/>
  <w15:chartTrackingRefBased/>
  <w15:docId w15:val="{6F722815-4474-427E-8252-F27005D0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171"/>
  </w:style>
  <w:style w:type="paragraph" w:styleId="Heading1">
    <w:name w:val="heading 1"/>
    <w:basedOn w:val="Normal"/>
    <w:link w:val="Heading1Char"/>
    <w:uiPriority w:val="9"/>
    <w:qFormat/>
    <w:rsid w:val="00B023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3E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02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3E9"/>
    <w:rPr>
      <w:rFonts w:ascii="Segoe UI" w:hAnsi="Segoe UI" w:cs="Segoe UI"/>
      <w:sz w:val="18"/>
      <w:szCs w:val="18"/>
    </w:rPr>
  </w:style>
  <w:style w:type="character" w:styleId="Strong">
    <w:name w:val="Strong"/>
    <w:basedOn w:val="DefaultParagraphFont"/>
    <w:uiPriority w:val="22"/>
    <w:qFormat/>
    <w:rsid w:val="002D2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5501">
      <w:bodyDiv w:val="1"/>
      <w:marLeft w:val="0"/>
      <w:marRight w:val="0"/>
      <w:marTop w:val="0"/>
      <w:marBottom w:val="0"/>
      <w:divBdr>
        <w:top w:val="none" w:sz="0" w:space="0" w:color="auto"/>
        <w:left w:val="none" w:sz="0" w:space="0" w:color="auto"/>
        <w:bottom w:val="none" w:sz="0" w:space="0" w:color="auto"/>
        <w:right w:val="none" w:sz="0" w:space="0" w:color="auto"/>
      </w:divBdr>
    </w:div>
    <w:div w:id="1807040195">
      <w:bodyDiv w:val="1"/>
      <w:marLeft w:val="0"/>
      <w:marRight w:val="0"/>
      <w:marTop w:val="0"/>
      <w:marBottom w:val="0"/>
      <w:divBdr>
        <w:top w:val="none" w:sz="0" w:space="0" w:color="auto"/>
        <w:left w:val="none" w:sz="0" w:space="0" w:color="auto"/>
        <w:bottom w:val="none" w:sz="0" w:space="0" w:color="auto"/>
        <w:right w:val="none" w:sz="0" w:space="0" w:color="auto"/>
      </w:divBdr>
    </w:div>
    <w:div w:id="187121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Mihajlov</dc:creator>
  <cp:keywords/>
  <dc:description/>
  <cp:lastModifiedBy>Marko Mihajlov</cp:lastModifiedBy>
  <cp:revision>1</cp:revision>
  <dcterms:created xsi:type="dcterms:W3CDTF">2023-03-23T11:58:00Z</dcterms:created>
  <dcterms:modified xsi:type="dcterms:W3CDTF">2023-03-23T12:57:00Z</dcterms:modified>
</cp:coreProperties>
</file>