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77E12DA">
      <w:bookmarkStart w:name="_GoBack" w:id="0"/>
      <w:bookmarkEnd w:id="0"/>
      <w:r w:rsidR="0139C752">
        <w:rPr/>
        <w:t>Objetos materiais:</w:t>
      </w:r>
    </w:p>
    <w:p w:rsidR="0139C752" w:rsidP="0139C752" w:rsidRDefault="0139C752" w14:paraId="243F3189" w14:textId="51A3B95C">
      <w:pPr>
        <w:pStyle w:val="Normal"/>
      </w:pPr>
      <w:r w:rsidR="0139C752">
        <w:rPr/>
        <w:t>Objeto 1: Um carro</w:t>
      </w:r>
    </w:p>
    <w:p w:rsidR="0139C752" w:rsidP="0139C752" w:rsidRDefault="0139C752" w14:paraId="11C1BE84" w14:textId="5993ED19">
      <w:pPr>
        <w:pStyle w:val="Normal"/>
      </w:pPr>
      <w:r w:rsidR="0139C752">
        <w:rPr/>
        <w:t xml:space="preserve">Método: a marca é </w:t>
      </w:r>
      <w:proofErr w:type="spellStart"/>
      <w:r w:rsidR="0139C752">
        <w:rPr/>
        <w:t>ford</w:t>
      </w:r>
      <w:proofErr w:type="spellEnd"/>
      <w:r w:rsidR="0139C752">
        <w:rPr/>
        <w:t xml:space="preserve">, o </w:t>
      </w:r>
      <w:proofErr w:type="spellStart"/>
      <w:r w:rsidR="0139C752">
        <w:rPr/>
        <w:t>módelo</w:t>
      </w:r>
      <w:proofErr w:type="spellEnd"/>
      <w:r w:rsidR="0139C752">
        <w:rPr/>
        <w:t xml:space="preserve"> é </w:t>
      </w:r>
      <w:proofErr w:type="spellStart"/>
      <w:r w:rsidR="0139C752">
        <w:rPr/>
        <w:t>fiesta</w:t>
      </w:r>
      <w:proofErr w:type="spellEnd"/>
      <w:r w:rsidR="0139C752">
        <w:rPr/>
        <w:t>, a cor é preto.</w:t>
      </w:r>
    </w:p>
    <w:p w:rsidR="0139C752" w:rsidP="0139C752" w:rsidRDefault="0139C752" w14:paraId="78762C96" w14:textId="4B53F2A0">
      <w:pPr>
        <w:pStyle w:val="Normal"/>
      </w:pPr>
      <w:r w:rsidR="0139C752">
        <w:rPr/>
        <w:t>Atributos: ligar, acelerar, frear.</w:t>
      </w:r>
    </w:p>
    <w:p w:rsidR="0139C752" w:rsidP="0139C752" w:rsidRDefault="0139C752" w14:paraId="339F306C" w14:textId="02BA24F6">
      <w:pPr>
        <w:pStyle w:val="Normal"/>
      </w:pPr>
      <w:r w:rsidR="0139C752">
        <w:rPr/>
        <w:t>Objeto 2: Mouse</w:t>
      </w:r>
    </w:p>
    <w:p w:rsidR="0139C752" w:rsidP="0139C752" w:rsidRDefault="0139C752" w14:paraId="75198B38" w14:textId="1F953E5E">
      <w:pPr>
        <w:pStyle w:val="Normal"/>
      </w:pPr>
      <w:r w:rsidR="0139C752">
        <w:rPr/>
        <w:t xml:space="preserve">Método: a marca é </w:t>
      </w:r>
      <w:proofErr w:type="spellStart"/>
      <w:r w:rsidR="0139C752">
        <w:rPr/>
        <w:t>multilaser</w:t>
      </w:r>
      <w:proofErr w:type="spellEnd"/>
      <w:r w:rsidR="0139C752">
        <w:rPr/>
        <w:t>, o tamanho é 8,6cm x 5,7cm x 3,8cm, a cor é preta</w:t>
      </w:r>
    </w:p>
    <w:p w:rsidR="0139C752" w:rsidP="0139C752" w:rsidRDefault="0139C752" w14:paraId="04A0F18C" w14:textId="64E5E1D6">
      <w:pPr>
        <w:pStyle w:val="Normal"/>
      </w:pPr>
      <w:r w:rsidR="0139C752">
        <w:rPr/>
        <w:t xml:space="preserve">Atributos: ligar, selecionar, rolar a página </w:t>
      </w:r>
    </w:p>
    <w:p w:rsidR="0139C752" w:rsidP="0139C752" w:rsidRDefault="0139C752" w14:paraId="3372EA20" w14:textId="55A2768F">
      <w:pPr>
        <w:pStyle w:val="Normal"/>
      </w:pPr>
    </w:p>
    <w:p w:rsidR="0139C752" w:rsidP="0139C752" w:rsidRDefault="0139C752" w14:paraId="785EDDFF" w14:textId="2C94E90C">
      <w:pPr>
        <w:pStyle w:val="Normal"/>
      </w:pPr>
      <w:r w:rsidR="0139C752">
        <w:rPr/>
        <w:t>Objetos abstratos:</w:t>
      </w:r>
    </w:p>
    <w:p w:rsidR="0139C752" w:rsidP="0139C752" w:rsidRDefault="0139C752" w14:paraId="00DB2BF3" w14:textId="2C66D4A0">
      <w:pPr>
        <w:pStyle w:val="Normal"/>
      </w:pPr>
      <w:r w:rsidR="0139C752">
        <w:rPr/>
        <w:t>Objeto 1: Música</w:t>
      </w:r>
    </w:p>
    <w:p w:rsidR="0139C752" w:rsidP="0139C752" w:rsidRDefault="0139C752" w14:paraId="01E1A842" w14:textId="7B9A9BBB">
      <w:pPr>
        <w:pStyle w:val="Normal"/>
      </w:pPr>
      <w:r w:rsidR="0139C752">
        <w:rPr/>
        <w:t xml:space="preserve">Método: </w:t>
      </w:r>
      <w:proofErr w:type="spellStart"/>
      <w:r w:rsidR="0139C752">
        <w:rPr/>
        <w:t>records</w:t>
      </w:r>
      <w:proofErr w:type="spellEnd"/>
      <w:r w:rsidR="0139C752">
        <w:rPr/>
        <w:t xml:space="preserve"> gravadora, gênero rock </w:t>
      </w:r>
      <w:proofErr w:type="spellStart"/>
      <w:r w:rsidR="0139C752">
        <w:rPr/>
        <w:t>music</w:t>
      </w:r>
      <w:proofErr w:type="spellEnd"/>
      <w:r w:rsidR="0139C752">
        <w:rPr/>
        <w:t>, duração 4 minutos</w:t>
      </w:r>
    </w:p>
    <w:p w:rsidR="0139C752" w:rsidP="0139C752" w:rsidRDefault="0139C752" w14:paraId="1299FFF6" w14:textId="723DBA41">
      <w:pPr>
        <w:pStyle w:val="Normal"/>
      </w:pPr>
      <w:r w:rsidR="0139C752">
        <w:rPr/>
        <w:t xml:space="preserve">Atributos: </w:t>
      </w:r>
    </w:p>
    <w:p w:rsidR="0139C752" w:rsidP="0139C752" w:rsidRDefault="0139C752" w14:paraId="6DBD25FE" w14:textId="4C5A0B51">
      <w:pPr>
        <w:pStyle w:val="Normal"/>
      </w:pPr>
      <w:r w:rsidR="0139C752">
        <w:rPr/>
        <w:t>Objeto 2: Transação Bancária</w:t>
      </w:r>
    </w:p>
    <w:p w:rsidR="0139C752" w:rsidP="0139C752" w:rsidRDefault="0139C752" w14:paraId="20D7D008" w14:textId="26CE9AF4">
      <w:pPr>
        <w:pStyle w:val="Normal"/>
      </w:pPr>
      <w:r w:rsidR="0139C752">
        <w:rPr/>
        <w:t>Método:  armazenar dinheiro, ler código de barras, identi</w:t>
      </w:r>
    </w:p>
    <w:p w:rsidR="0139C752" w:rsidP="0139C752" w:rsidRDefault="0139C752" w14:paraId="4BFC129D" w14:textId="60AA49B8">
      <w:pPr>
        <w:pStyle w:val="Normal"/>
      </w:pPr>
      <w:r w:rsidR="0139C752">
        <w:rPr/>
        <w:t>Atributos: transferir, receber, pagar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F2B08"/>
    <w:rsid w:val="0139C752"/>
    <w:rsid w:val="12E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D84F"/>
  <w15:chartTrackingRefBased/>
  <w15:docId w15:val="{F27E7CD2-B575-4DF6-8B2E-E12EC03C7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2022-08-16T12:57:17.5287852Z</dcterms:created>
  <dcterms:modified xsi:type="dcterms:W3CDTF">2022-08-16T13:26:49.8560505Z</dcterms:modified>
  <dc:creator>Atos Gibson</dc:creator>
  <lastModifiedBy>Atos Gibson</lastModifiedBy>
</coreProperties>
</file>