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0A6763" w:rsidRPr="000A6763" w:rsidTr="000A6763">
        <w:tc>
          <w:tcPr>
            <w:tcW w:w="1384" w:type="dxa"/>
          </w:tcPr>
          <w:p w:rsidR="000A6763" w:rsidRPr="000A6763" w:rsidRDefault="00CA69A0" w:rsidP="00527BB4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 xml:space="preserve">Министерство </w:t>
            </w:r>
            <w:r w:rsidR="003448A8">
              <w:rPr>
                <w:b/>
              </w:rPr>
              <w:t xml:space="preserve">науки и высшего </w:t>
            </w:r>
            <w:r w:rsidRPr="000A6763">
              <w:rPr>
                <w:b/>
              </w:rPr>
              <w:t>образования Российской Федерации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высшего образования</w:t>
            </w:r>
          </w:p>
          <w:p w:rsidR="000A6763" w:rsidRPr="000A6763" w:rsidRDefault="000A6763" w:rsidP="00D975ED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 w:rsidRPr="000A6763">
              <w:rPr>
                <w:b/>
              </w:rPr>
              <w:t>«Московский государственный технический университет</w:t>
            </w:r>
          </w:p>
          <w:p w:rsidR="000A6763" w:rsidRPr="000A6763" w:rsidRDefault="000A6763" w:rsidP="00D975ED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 w:rsidRPr="000A6763">
              <w:rPr>
                <w:b/>
              </w:rPr>
              <w:t>имени Н.Э. Баумана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(национальный исследовательский университет)»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(МГТУ им. Н.Э. Баумана)</w:t>
            </w:r>
          </w:p>
        </w:tc>
      </w:tr>
    </w:tbl>
    <w:p w:rsidR="00106B22" w:rsidRPr="000A6763" w:rsidRDefault="00106B22" w:rsidP="000A6763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:rsidR="00106B22" w:rsidRDefault="00106B22" w:rsidP="00D975ED">
      <w:pPr>
        <w:spacing w:after="0" w:line="240" w:lineRule="auto"/>
        <w:ind w:firstLine="0"/>
        <w:rPr>
          <w:b/>
        </w:rPr>
      </w:pPr>
    </w:p>
    <w:p w:rsidR="00106B22" w:rsidRPr="00FE3E91" w:rsidRDefault="00106B22" w:rsidP="00D975ED">
      <w:pPr>
        <w:spacing w:after="0" w:line="240" w:lineRule="auto"/>
        <w:ind w:firstLine="0"/>
        <w:jc w:val="center"/>
      </w:pPr>
      <w:r w:rsidRPr="00FE3E91">
        <w:t>ФАКУЛЬТЕТ</w:t>
      </w:r>
      <w:r w:rsidR="003448A8">
        <w:t xml:space="preserve"> «Информатика и системы управления» (ИУ)</w:t>
      </w:r>
    </w:p>
    <w:p w:rsidR="00106B22" w:rsidRPr="00FE3E91" w:rsidRDefault="00106B22" w:rsidP="00D975ED">
      <w:pPr>
        <w:spacing w:after="0" w:line="240" w:lineRule="auto"/>
        <w:ind w:firstLine="0"/>
        <w:jc w:val="center"/>
      </w:pPr>
    </w:p>
    <w:p w:rsidR="00106B22" w:rsidRDefault="00106B22" w:rsidP="00D975ED">
      <w:pPr>
        <w:spacing w:after="0" w:line="240" w:lineRule="auto"/>
        <w:ind w:firstLine="0"/>
        <w:jc w:val="center"/>
        <w:rPr>
          <w:iCs/>
        </w:rPr>
      </w:pPr>
      <w:r w:rsidRPr="00FE3E91">
        <w:t>КАФЕДРА</w:t>
      </w:r>
      <w:r w:rsidR="003448A8">
        <w:t xml:space="preserve"> «Информационная безопасность» (ИУ8)</w:t>
      </w:r>
    </w:p>
    <w:p w:rsidR="00106B22" w:rsidRDefault="00106B22" w:rsidP="00D975ED">
      <w:pPr>
        <w:spacing w:after="0"/>
        <w:rPr>
          <w:i/>
        </w:rPr>
      </w:pPr>
    </w:p>
    <w:p w:rsidR="00106B22" w:rsidRDefault="00106B22" w:rsidP="00D975ED">
      <w:pPr>
        <w:spacing w:after="0"/>
        <w:rPr>
          <w:i/>
        </w:rPr>
      </w:pPr>
    </w:p>
    <w:p w:rsidR="003448A8" w:rsidRDefault="003448A8" w:rsidP="00D975ED">
      <w:pPr>
        <w:spacing w:after="0"/>
        <w:rPr>
          <w:i/>
          <w:sz w:val="32"/>
        </w:rPr>
      </w:pPr>
    </w:p>
    <w:p w:rsidR="003448A8" w:rsidRDefault="003448A8" w:rsidP="00D975ED">
      <w:pPr>
        <w:spacing w:after="0"/>
        <w:rPr>
          <w:i/>
          <w:sz w:val="32"/>
        </w:rPr>
      </w:pPr>
    </w:p>
    <w:p w:rsidR="003448A8" w:rsidRDefault="003448A8" w:rsidP="00D975ED">
      <w:pPr>
        <w:spacing w:after="0"/>
        <w:ind w:firstLine="0"/>
        <w:rPr>
          <w:i/>
          <w:sz w:val="32"/>
        </w:rPr>
      </w:pPr>
    </w:p>
    <w:p w:rsidR="003448A8" w:rsidRPr="003448A8" w:rsidRDefault="003448A8" w:rsidP="00D975ED">
      <w:pPr>
        <w:spacing w:after="0"/>
        <w:ind w:firstLine="0"/>
        <w:jc w:val="center"/>
        <w:rPr>
          <w:sz w:val="28"/>
        </w:rPr>
      </w:pPr>
      <w:r w:rsidRPr="003448A8">
        <w:rPr>
          <w:sz w:val="28"/>
        </w:rPr>
        <w:t>Отчёт</w:t>
      </w:r>
    </w:p>
    <w:p w:rsidR="003448A8" w:rsidRPr="001E07BC" w:rsidRDefault="003448A8" w:rsidP="00D975ED">
      <w:pPr>
        <w:spacing w:before="240" w:after="0"/>
        <w:ind w:firstLine="0"/>
        <w:jc w:val="center"/>
      </w:pPr>
      <w:r>
        <w:t>по лабораторной работе</w:t>
      </w:r>
      <w:r w:rsidRPr="001E07BC">
        <w:t xml:space="preserve"> № </w:t>
      </w:r>
      <w:r w:rsidR="00DA21B4">
        <w:t>3</w:t>
      </w:r>
    </w:p>
    <w:p w:rsidR="003448A8" w:rsidRPr="001E07BC" w:rsidRDefault="003448A8" w:rsidP="00D975ED">
      <w:pPr>
        <w:spacing w:after="0" w:line="360" w:lineRule="auto"/>
        <w:ind w:firstLine="0"/>
        <w:jc w:val="center"/>
      </w:pPr>
      <w:r>
        <w:t>п</w:t>
      </w:r>
      <w:r w:rsidRPr="001E07BC">
        <w:t xml:space="preserve">о </w:t>
      </w:r>
      <w:r>
        <w:t>дисциплине</w:t>
      </w:r>
      <w:r w:rsidRPr="001E07BC">
        <w:t xml:space="preserve"> </w:t>
      </w:r>
      <w:r>
        <w:t>«</w:t>
      </w:r>
      <w:r w:rsidR="001906A5">
        <w:t xml:space="preserve">Электротехника и </w:t>
      </w:r>
      <w:proofErr w:type="spellStart"/>
      <w:r w:rsidR="001906A5">
        <w:t>схемотехника</w:t>
      </w:r>
      <w:proofErr w:type="spellEnd"/>
      <w:r w:rsidR="001906A5">
        <w:t>»</w:t>
      </w:r>
    </w:p>
    <w:p w:rsidR="003448A8" w:rsidRPr="003448A8" w:rsidRDefault="003448A8" w:rsidP="00D975ED">
      <w:pPr>
        <w:spacing w:before="240" w:after="0"/>
        <w:ind w:firstLine="0"/>
        <w:jc w:val="center"/>
        <w:rPr>
          <w:b/>
        </w:rPr>
      </w:pPr>
      <w:r w:rsidRPr="003448A8">
        <w:rPr>
          <w:b/>
        </w:rPr>
        <w:t>Тема: «</w:t>
      </w:r>
      <w:r w:rsidR="00DA21B4">
        <w:rPr>
          <w:b/>
        </w:rPr>
        <w:t>К</w:t>
      </w:r>
      <w:r w:rsidR="00DA21B4" w:rsidRPr="00DA21B4">
        <w:rPr>
          <w:b/>
        </w:rPr>
        <w:t>лючевой режим работы транзистора</w:t>
      </w:r>
      <w:r w:rsidRPr="003448A8">
        <w:rPr>
          <w:b/>
        </w:rPr>
        <w:t>»</w:t>
      </w:r>
    </w:p>
    <w:p w:rsidR="003448A8" w:rsidRDefault="003448A8" w:rsidP="00D975ED">
      <w:pPr>
        <w:spacing w:after="0"/>
        <w:ind w:firstLine="0"/>
      </w:pPr>
    </w:p>
    <w:p w:rsidR="003448A8" w:rsidRDefault="003448A8" w:rsidP="00D975ED">
      <w:pPr>
        <w:spacing w:after="0"/>
        <w:ind w:firstLine="0"/>
      </w:pPr>
    </w:p>
    <w:p w:rsidR="001906A5" w:rsidRDefault="001906A5" w:rsidP="00D975ED">
      <w:pPr>
        <w:spacing w:after="0"/>
        <w:ind w:firstLine="0"/>
      </w:pPr>
    </w:p>
    <w:p w:rsidR="003448A8" w:rsidRDefault="003448A8" w:rsidP="00D975ED">
      <w:pPr>
        <w:spacing w:after="0"/>
        <w:ind w:firstLine="0"/>
      </w:pPr>
    </w:p>
    <w:p w:rsidR="003448A8" w:rsidRPr="003448A8" w:rsidRDefault="000F1E8B" w:rsidP="00D975ED">
      <w:pPr>
        <w:spacing w:after="0"/>
        <w:ind w:firstLine="0"/>
        <w:jc w:val="center"/>
      </w:pPr>
      <w:r>
        <w:t>Вариант 1</w:t>
      </w:r>
    </w:p>
    <w:p w:rsidR="003448A8" w:rsidRPr="003448A8" w:rsidRDefault="003448A8" w:rsidP="00D975ED">
      <w:pPr>
        <w:spacing w:after="0"/>
      </w:pPr>
    </w:p>
    <w:p w:rsidR="003448A8" w:rsidRDefault="003448A8" w:rsidP="00D975ED">
      <w:pPr>
        <w:spacing w:after="0"/>
      </w:pPr>
    </w:p>
    <w:p w:rsidR="003448A8" w:rsidRPr="003448A8" w:rsidRDefault="003448A8" w:rsidP="00D975ED">
      <w:pPr>
        <w:spacing w:after="0"/>
      </w:pPr>
    </w:p>
    <w:p w:rsidR="003448A8" w:rsidRPr="003448A8" w:rsidRDefault="003448A8" w:rsidP="00D975ED">
      <w:pPr>
        <w:spacing w:after="0"/>
      </w:pPr>
    </w:p>
    <w:p w:rsidR="003448A8" w:rsidRPr="003448A8" w:rsidRDefault="000F1E8B" w:rsidP="00D975ED">
      <w:pPr>
        <w:spacing w:after="0"/>
        <w:ind w:left="6521" w:firstLine="0"/>
      </w:pPr>
      <w:r>
        <w:t>Выполнил: Антипов И.С</w:t>
      </w:r>
      <w:r w:rsidR="003448A8" w:rsidRPr="003448A8">
        <w:t>.,</w:t>
      </w:r>
    </w:p>
    <w:p w:rsidR="003448A8" w:rsidRPr="003448A8" w:rsidRDefault="003448A8" w:rsidP="00D975ED">
      <w:pPr>
        <w:spacing w:after="0"/>
        <w:ind w:left="6521" w:firstLine="0"/>
      </w:pPr>
      <w:r w:rsidRPr="003448A8">
        <w:t>студент группы ИУ8-</w:t>
      </w:r>
      <w:r w:rsidR="001906A5">
        <w:t>4</w:t>
      </w:r>
      <w:r w:rsidRPr="003448A8">
        <w:t>3</w:t>
      </w:r>
    </w:p>
    <w:p w:rsidR="003448A8" w:rsidRPr="003448A8" w:rsidRDefault="003448A8" w:rsidP="00D975ED">
      <w:pPr>
        <w:spacing w:after="0"/>
        <w:ind w:left="6521"/>
      </w:pPr>
    </w:p>
    <w:p w:rsidR="003448A8" w:rsidRPr="00B03F58" w:rsidRDefault="003448A8" w:rsidP="00D975ED">
      <w:pPr>
        <w:spacing w:after="0"/>
        <w:ind w:left="6521" w:firstLine="0"/>
      </w:pPr>
      <w:r w:rsidRPr="003448A8">
        <w:t xml:space="preserve">Проверил: </w:t>
      </w:r>
      <w:proofErr w:type="spellStart"/>
      <w:r w:rsidR="001906A5">
        <w:t>Ковынёв</w:t>
      </w:r>
      <w:proofErr w:type="spellEnd"/>
      <w:r w:rsidR="001906A5">
        <w:t xml:space="preserve"> Н.В</w:t>
      </w:r>
      <w:r>
        <w:t>.</w:t>
      </w:r>
      <w:r w:rsidR="00B03F58">
        <w:t>,</w:t>
      </w:r>
    </w:p>
    <w:p w:rsidR="003448A8" w:rsidRPr="003448A8" w:rsidRDefault="003448A8" w:rsidP="00D975ED">
      <w:pPr>
        <w:spacing w:after="0"/>
        <w:ind w:left="6521" w:firstLine="0"/>
      </w:pPr>
      <w:r>
        <w:t>п</w:t>
      </w:r>
      <w:r w:rsidRPr="003448A8">
        <w:t>реподаватель каф. ИУ8</w:t>
      </w:r>
    </w:p>
    <w:p w:rsidR="003448A8" w:rsidRP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Pr="003448A8" w:rsidRDefault="003448A8" w:rsidP="00D975ED">
      <w:pPr>
        <w:spacing w:after="0"/>
        <w:jc w:val="center"/>
      </w:pPr>
    </w:p>
    <w:p w:rsidR="003448A8" w:rsidRPr="003448A8" w:rsidRDefault="003448A8" w:rsidP="00386801">
      <w:pPr>
        <w:spacing w:after="0"/>
        <w:ind w:firstLine="0"/>
        <w:jc w:val="center"/>
      </w:pPr>
    </w:p>
    <w:p w:rsidR="00674614" w:rsidRDefault="003448A8" w:rsidP="00386801">
      <w:pPr>
        <w:spacing w:after="0"/>
        <w:ind w:firstLine="0"/>
        <w:jc w:val="center"/>
      </w:pPr>
      <w:r w:rsidRPr="003448A8">
        <w:t>г. Москва</w:t>
      </w:r>
      <w:r>
        <w:t>,</w:t>
      </w:r>
    </w:p>
    <w:p w:rsidR="003448A8" w:rsidRPr="003448A8" w:rsidRDefault="001906A5" w:rsidP="00386801">
      <w:pPr>
        <w:spacing w:after="0"/>
        <w:ind w:firstLine="0"/>
        <w:jc w:val="center"/>
      </w:pPr>
      <w:r>
        <w:t>2020</w:t>
      </w:r>
      <w:r w:rsidR="003448A8" w:rsidRPr="003448A8">
        <w:t xml:space="preserve"> г.</w:t>
      </w:r>
    </w:p>
    <w:p w:rsidR="003448A8" w:rsidRPr="00DA21B4" w:rsidRDefault="003448A8" w:rsidP="00674614">
      <w:pPr>
        <w:pStyle w:val="1"/>
        <w:rPr>
          <w:szCs w:val="28"/>
        </w:rPr>
      </w:pPr>
      <w:r w:rsidRPr="00DA21B4">
        <w:rPr>
          <w:szCs w:val="28"/>
        </w:rPr>
        <w:lastRenderedPageBreak/>
        <w:t>Цель работы</w:t>
      </w:r>
    </w:p>
    <w:p w:rsidR="00DA21B4" w:rsidRPr="00DA21B4" w:rsidRDefault="00DA21B4" w:rsidP="00A15F50">
      <w:pPr>
        <w:spacing w:before="240"/>
        <w:rPr>
          <w:sz w:val="28"/>
          <w:szCs w:val="28"/>
        </w:rPr>
      </w:pPr>
      <w:r w:rsidRPr="00DA21B4">
        <w:rPr>
          <w:sz w:val="28"/>
          <w:szCs w:val="28"/>
        </w:rPr>
        <w:t>Исследовать статические режимы и переходные процессы в схеме простого транзисторного ключа.</w:t>
      </w:r>
    </w:p>
    <w:p w:rsidR="00F6645E" w:rsidRDefault="001906A5" w:rsidP="00E200F1">
      <w:pPr>
        <w:pStyle w:val="1"/>
        <w:rPr>
          <w:szCs w:val="28"/>
        </w:rPr>
      </w:pPr>
      <w:r w:rsidRPr="00DA21B4">
        <w:rPr>
          <w:szCs w:val="28"/>
        </w:rPr>
        <w:t>Теоретическая часть</w:t>
      </w:r>
    </w:p>
    <w:p w:rsidR="00F6645E" w:rsidRPr="0014163F" w:rsidRDefault="0014163F" w:rsidP="0014163F">
      <w:pPr>
        <w:jc w:val="center"/>
      </w:pPr>
      <w:r>
        <w:rPr>
          <w:noProof/>
        </w:rPr>
        <w:drawing>
          <wp:inline distT="0" distB="0" distL="0" distR="0" wp14:anchorId="1AC6B76D" wp14:editId="54778B1E">
            <wp:extent cx="1331976" cy="310896"/>
            <wp:effectExtent l="0" t="0" r="0" b="0"/>
            <wp:docPr id="12670" name="Picture 12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" name="Picture 126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1976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3F" w:rsidRDefault="0014163F" w:rsidP="0014163F">
      <w:pPr>
        <w:ind w:left="709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E09489" wp14:editId="13AEFD60">
            <wp:extent cx="981456" cy="286512"/>
            <wp:effectExtent l="0" t="0" r="0" b="0"/>
            <wp:docPr id="12671" name="Picture 12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" name="Picture 126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456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3F" w:rsidRDefault="0014163F" w:rsidP="0014163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1C7EAD" wp14:editId="7834AB67">
            <wp:extent cx="1295400" cy="310897"/>
            <wp:effectExtent l="0" t="0" r="0" b="0"/>
            <wp:docPr id="12676" name="Picture 12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" name="Picture 126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1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3F" w:rsidRPr="00DA21B4" w:rsidRDefault="0014163F" w:rsidP="0014163F">
      <w:pPr>
        <w:spacing w:after="0"/>
        <w:jc w:val="center"/>
        <w:rPr>
          <w:sz w:val="28"/>
          <w:szCs w:val="28"/>
        </w:rPr>
        <w:sectPr w:rsidR="0014163F" w:rsidRPr="00DA21B4" w:rsidSect="00F6645E">
          <w:footerReference w:type="default" r:id="rId12"/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28AF37EF" wp14:editId="6501A1C4">
            <wp:extent cx="1161288" cy="405384"/>
            <wp:effectExtent l="0" t="0" r="0" b="0"/>
            <wp:docPr id="12677" name="Picture 126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" name="Picture 126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40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5E" w:rsidRPr="00DA21B4" w:rsidRDefault="00F6645E" w:rsidP="00E200F1">
      <w:pPr>
        <w:pStyle w:val="1"/>
        <w:numPr>
          <w:ilvl w:val="0"/>
          <w:numId w:val="0"/>
        </w:numPr>
        <w:jc w:val="both"/>
        <w:rPr>
          <w:szCs w:val="28"/>
        </w:rPr>
        <w:sectPr w:rsidR="00F6645E" w:rsidRPr="00DA21B4" w:rsidSect="00F6645E">
          <w:type w:val="continuous"/>
          <w:pgSz w:w="11906" w:h="16838"/>
          <w:pgMar w:top="1134" w:right="851" w:bottom="1134" w:left="1418" w:header="709" w:footer="709" w:gutter="0"/>
          <w:cols w:num="2" w:space="708"/>
          <w:titlePg/>
          <w:docGrid w:linePitch="360"/>
        </w:sectPr>
      </w:pPr>
    </w:p>
    <w:p w:rsidR="00D37889" w:rsidRPr="00DA21B4" w:rsidRDefault="001906A5" w:rsidP="0014163F">
      <w:pPr>
        <w:pStyle w:val="1"/>
        <w:spacing w:before="0"/>
        <w:rPr>
          <w:szCs w:val="28"/>
        </w:rPr>
      </w:pPr>
      <w:r w:rsidRPr="00DA21B4">
        <w:rPr>
          <w:szCs w:val="28"/>
        </w:rPr>
        <w:t>Практическая часть</w:t>
      </w:r>
    </w:p>
    <w:p w:rsidR="001906A5" w:rsidRPr="00DA21B4" w:rsidRDefault="001906A5" w:rsidP="001906A5">
      <w:pPr>
        <w:rPr>
          <w:sz w:val="28"/>
          <w:szCs w:val="28"/>
        </w:rPr>
      </w:pPr>
      <w:r w:rsidRPr="00DA21B4">
        <w:rPr>
          <w:sz w:val="28"/>
          <w:szCs w:val="28"/>
        </w:rPr>
        <w:t>1 задание:</w:t>
      </w:r>
    </w:p>
    <w:p w:rsidR="001906A5" w:rsidRPr="00DA21B4" w:rsidRDefault="001906A5" w:rsidP="001906A5">
      <w:pPr>
        <w:rPr>
          <w:sz w:val="28"/>
          <w:szCs w:val="28"/>
        </w:rPr>
      </w:pPr>
      <w:r w:rsidRPr="00DA21B4">
        <w:rPr>
          <w:sz w:val="28"/>
          <w:szCs w:val="28"/>
        </w:rPr>
        <w:t>Построим схему, необходимую для выполнения задания. (Рис. 1)</w:t>
      </w:r>
    </w:p>
    <w:p w:rsidR="00A15F50" w:rsidRPr="00DA21B4" w:rsidRDefault="00DA21B4" w:rsidP="00A15F50">
      <w:pPr>
        <w:ind w:firstLine="0"/>
        <w:rPr>
          <w:sz w:val="28"/>
          <w:szCs w:val="28"/>
        </w:rPr>
      </w:pPr>
      <w:r w:rsidRPr="00DA21B4">
        <w:rPr>
          <w:noProof/>
          <w:sz w:val="28"/>
          <w:szCs w:val="28"/>
        </w:rPr>
        <w:drawing>
          <wp:inline distT="0" distB="0" distL="0" distR="0" wp14:anchorId="1A7DF258" wp14:editId="55D197EC">
            <wp:extent cx="6119495" cy="364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B4" w:rsidRDefault="001906A5" w:rsidP="00DA21B4">
      <w:pPr>
        <w:ind w:firstLine="0"/>
        <w:jc w:val="center"/>
        <w:rPr>
          <w:sz w:val="28"/>
          <w:szCs w:val="28"/>
        </w:rPr>
      </w:pPr>
      <w:r w:rsidRPr="00DA21B4">
        <w:rPr>
          <w:b/>
          <w:sz w:val="28"/>
          <w:szCs w:val="28"/>
        </w:rPr>
        <w:t>Рисунок 1</w:t>
      </w:r>
      <w:r w:rsidRPr="00DA21B4">
        <w:rPr>
          <w:sz w:val="28"/>
          <w:szCs w:val="28"/>
        </w:rPr>
        <w:t xml:space="preserve"> – </w:t>
      </w:r>
      <w:r w:rsidR="00DA21B4" w:rsidRPr="00DA21B4">
        <w:rPr>
          <w:sz w:val="28"/>
          <w:szCs w:val="28"/>
        </w:rPr>
        <w:t>Схем для испытания работы транзисторного ключа</w:t>
      </w:r>
    </w:p>
    <w:p w:rsidR="007C2E25" w:rsidRDefault="007C2E25" w:rsidP="00DA21B4">
      <w:pPr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C48C3E" wp14:editId="3DA75063">
            <wp:extent cx="4594860" cy="353494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605" cy="35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25" w:rsidRDefault="007C2E25" w:rsidP="007C2E25">
      <w:pPr>
        <w:ind w:firstLine="0"/>
        <w:jc w:val="center"/>
        <w:rPr>
          <w:sz w:val="28"/>
          <w:szCs w:val="28"/>
        </w:rPr>
      </w:pPr>
      <w:r w:rsidRPr="00DA21B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2</w:t>
      </w:r>
      <w:r w:rsidRPr="00DA21B4">
        <w:rPr>
          <w:sz w:val="28"/>
          <w:szCs w:val="28"/>
        </w:rPr>
        <w:t xml:space="preserve"> – </w:t>
      </w:r>
      <w:r>
        <w:rPr>
          <w:sz w:val="28"/>
          <w:szCs w:val="28"/>
        </w:rPr>
        <w:t>Показание осциллографа для схемы</w:t>
      </w:r>
      <w:r w:rsidRPr="00DA21B4">
        <w:rPr>
          <w:sz w:val="28"/>
          <w:szCs w:val="28"/>
        </w:rPr>
        <w:t xml:space="preserve"> для испытания работы транзисторного ключа</w:t>
      </w:r>
    </w:p>
    <w:p w:rsidR="007C2E25" w:rsidRDefault="007C2E25" w:rsidP="00DA21B4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0AABB5" wp14:editId="4B78C3EC">
            <wp:extent cx="4564380" cy="3300733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7909" cy="330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25" w:rsidRDefault="007C2E25" w:rsidP="007C2E25">
      <w:pPr>
        <w:ind w:firstLine="0"/>
        <w:jc w:val="center"/>
        <w:rPr>
          <w:sz w:val="28"/>
          <w:szCs w:val="28"/>
        </w:rPr>
      </w:pPr>
      <w:r w:rsidRPr="00DA21B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3</w:t>
      </w:r>
      <w:r w:rsidRPr="00DA21B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Показание </w:t>
      </w:r>
      <w:r w:rsidR="008432FA">
        <w:rPr>
          <w:sz w:val="28"/>
          <w:szCs w:val="28"/>
        </w:rPr>
        <w:t>частотомера</w:t>
      </w:r>
      <w:r>
        <w:rPr>
          <w:sz w:val="28"/>
          <w:szCs w:val="28"/>
        </w:rPr>
        <w:t xml:space="preserve"> для схемы</w:t>
      </w:r>
      <w:r w:rsidRPr="00DA21B4">
        <w:rPr>
          <w:sz w:val="28"/>
          <w:szCs w:val="28"/>
        </w:rPr>
        <w:t xml:space="preserve"> для испытания работы транзисторного ключа</w:t>
      </w:r>
      <w:r w:rsidR="008432FA">
        <w:rPr>
          <w:sz w:val="28"/>
          <w:szCs w:val="28"/>
        </w:rPr>
        <w:t>.</w:t>
      </w:r>
    </w:p>
    <w:p w:rsidR="007C2E25" w:rsidRDefault="007C2E25" w:rsidP="00DA21B4">
      <w:pPr>
        <w:ind w:firstLine="0"/>
        <w:jc w:val="center"/>
        <w:rPr>
          <w:sz w:val="28"/>
          <w:szCs w:val="28"/>
        </w:rPr>
      </w:pPr>
    </w:p>
    <w:p w:rsidR="001906A5" w:rsidRPr="00DA21B4" w:rsidRDefault="001906A5" w:rsidP="00DA21B4">
      <w:pPr>
        <w:ind w:firstLine="0"/>
        <w:rPr>
          <w:sz w:val="28"/>
          <w:szCs w:val="28"/>
        </w:rPr>
      </w:pPr>
      <w:r w:rsidRPr="00DA21B4">
        <w:rPr>
          <w:sz w:val="28"/>
          <w:szCs w:val="28"/>
        </w:rPr>
        <w:t>Результаты измерений приведены в таблице 1.</w:t>
      </w:r>
    </w:p>
    <w:tbl>
      <w:tblPr>
        <w:tblStyle w:val="TableGrid1"/>
        <w:tblW w:w="8690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1450"/>
        <w:gridCol w:w="1447"/>
        <w:gridCol w:w="1448"/>
        <w:gridCol w:w="1450"/>
        <w:gridCol w:w="1448"/>
      </w:tblGrid>
      <w:tr w:rsidR="00DA21B4" w:rsidRPr="00DA21B4" w:rsidTr="00D44B53">
        <w:trPr>
          <w:trHeight w:val="454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left="7" w:firstLine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DA21B4">
              <w:rPr>
                <w:color w:val="000000"/>
                <w:sz w:val="28"/>
                <w:szCs w:val="28"/>
              </w:rPr>
              <w:lastRenderedPageBreak/>
              <w:t>Rк</w:t>
            </w:r>
            <w:proofErr w:type="spellEnd"/>
            <w:r w:rsidRPr="00DA21B4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left="9" w:firstLine="0"/>
              <w:jc w:val="center"/>
              <w:rPr>
                <w:color w:val="000000"/>
                <w:sz w:val="28"/>
                <w:szCs w:val="28"/>
              </w:rPr>
            </w:pPr>
            <w:r w:rsidRPr="00DA21B4">
              <w:rPr>
                <w:color w:val="000000"/>
                <w:sz w:val="28"/>
                <w:szCs w:val="28"/>
              </w:rPr>
              <w:t xml:space="preserve">130 Ом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left="7" w:firstLine="0"/>
              <w:jc w:val="center"/>
              <w:rPr>
                <w:color w:val="000000"/>
                <w:sz w:val="28"/>
                <w:szCs w:val="28"/>
              </w:rPr>
            </w:pPr>
            <w:r w:rsidRPr="00DA21B4">
              <w:rPr>
                <w:color w:val="000000"/>
                <w:sz w:val="28"/>
                <w:szCs w:val="28"/>
              </w:rPr>
              <w:t xml:space="preserve">910 Ом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left="7" w:firstLine="0"/>
              <w:jc w:val="center"/>
              <w:rPr>
                <w:color w:val="000000"/>
                <w:sz w:val="28"/>
                <w:szCs w:val="28"/>
              </w:rPr>
            </w:pPr>
            <w:r w:rsidRPr="00DA21B4">
              <w:rPr>
                <w:color w:val="000000"/>
                <w:sz w:val="28"/>
                <w:szCs w:val="28"/>
              </w:rPr>
              <w:t xml:space="preserve">5,1 кОм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left="11" w:firstLine="0"/>
              <w:jc w:val="center"/>
              <w:rPr>
                <w:color w:val="000000"/>
                <w:sz w:val="28"/>
                <w:szCs w:val="28"/>
              </w:rPr>
            </w:pPr>
            <w:r w:rsidRPr="00DA21B4">
              <w:rPr>
                <w:color w:val="000000"/>
                <w:sz w:val="28"/>
                <w:szCs w:val="28"/>
              </w:rPr>
              <w:t xml:space="preserve">10 кОм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left="8" w:firstLine="0"/>
              <w:jc w:val="center"/>
              <w:rPr>
                <w:color w:val="000000"/>
                <w:sz w:val="28"/>
                <w:szCs w:val="28"/>
              </w:rPr>
            </w:pPr>
            <w:r w:rsidRPr="00DA21B4">
              <w:rPr>
                <w:color w:val="000000"/>
                <w:sz w:val="28"/>
                <w:szCs w:val="28"/>
              </w:rPr>
              <w:t xml:space="preserve">22 кОм </w:t>
            </w:r>
          </w:p>
        </w:tc>
      </w:tr>
      <w:tr w:rsidR="00DA21B4" w:rsidRPr="00DA21B4" w:rsidTr="00D44B53">
        <w:trPr>
          <w:trHeight w:val="494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right="5" w:firstLine="0"/>
              <w:jc w:val="center"/>
              <w:rPr>
                <w:color w:val="000000"/>
                <w:sz w:val="28"/>
                <w:szCs w:val="28"/>
              </w:rPr>
            </w:pPr>
            <w:r w:rsidRPr="00DA21B4"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𝐭</w:t>
            </w:r>
            <w:r w:rsidRPr="00DA21B4"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w:t>ф</w:t>
            </w:r>
            <w:r w:rsidRPr="00DA21B4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left="2" w:firstLine="0"/>
              <w:jc w:val="left"/>
              <w:rPr>
                <w:color w:val="000000"/>
                <w:sz w:val="28"/>
                <w:szCs w:val="28"/>
              </w:rPr>
            </w:pPr>
            <w:r w:rsidRPr="00DA21B4">
              <w:rPr>
                <w:color w:val="000000"/>
                <w:sz w:val="28"/>
                <w:szCs w:val="28"/>
              </w:rPr>
              <w:t xml:space="preserve"> </w:t>
            </w:r>
            <w:r w:rsidR="00230EA1">
              <w:rPr>
                <w:color w:val="000000"/>
                <w:sz w:val="28"/>
                <w:szCs w:val="28"/>
              </w:rPr>
              <w:t xml:space="preserve">12 </w:t>
            </w:r>
            <w:proofErr w:type="spellStart"/>
            <w:r w:rsidR="00230EA1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DA21B4">
              <w:rPr>
                <w:color w:val="000000"/>
                <w:sz w:val="28"/>
                <w:szCs w:val="28"/>
              </w:rPr>
              <w:t xml:space="preserve"> </w:t>
            </w:r>
            <w:r w:rsidR="00230EA1">
              <w:rPr>
                <w:color w:val="000000"/>
                <w:sz w:val="28"/>
                <w:szCs w:val="28"/>
              </w:rPr>
              <w:t xml:space="preserve">8 </w:t>
            </w:r>
            <w:proofErr w:type="spellStart"/>
            <w:r w:rsidR="00230EA1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DA21B4">
              <w:rPr>
                <w:color w:val="000000"/>
                <w:sz w:val="28"/>
                <w:szCs w:val="28"/>
              </w:rPr>
              <w:t xml:space="preserve"> </w:t>
            </w:r>
            <w:r w:rsidR="00230EA1">
              <w:rPr>
                <w:color w:val="000000"/>
                <w:sz w:val="28"/>
                <w:szCs w:val="28"/>
              </w:rPr>
              <w:t xml:space="preserve">7 </w:t>
            </w:r>
            <w:proofErr w:type="spellStart"/>
            <w:r w:rsidR="00230EA1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left="2" w:firstLine="0"/>
              <w:jc w:val="left"/>
              <w:rPr>
                <w:color w:val="000000"/>
                <w:sz w:val="28"/>
                <w:szCs w:val="28"/>
              </w:rPr>
            </w:pPr>
            <w:r w:rsidRPr="00DA21B4">
              <w:rPr>
                <w:color w:val="000000"/>
                <w:sz w:val="28"/>
                <w:szCs w:val="28"/>
              </w:rPr>
              <w:t xml:space="preserve"> </w:t>
            </w:r>
            <w:r w:rsidR="00230EA1">
              <w:rPr>
                <w:color w:val="000000"/>
                <w:sz w:val="28"/>
                <w:szCs w:val="28"/>
              </w:rPr>
              <w:t xml:space="preserve">7 </w:t>
            </w:r>
            <w:proofErr w:type="spellStart"/>
            <w:r w:rsidR="00230EA1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DA21B4">
              <w:rPr>
                <w:color w:val="000000"/>
                <w:sz w:val="28"/>
                <w:szCs w:val="28"/>
              </w:rPr>
              <w:t xml:space="preserve"> </w:t>
            </w:r>
            <w:r w:rsidR="00230EA1">
              <w:rPr>
                <w:color w:val="000000"/>
                <w:sz w:val="28"/>
                <w:szCs w:val="28"/>
              </w:rPr>
              <w:t xml:space="preserve">7 </w:t>
            </w:r>
            <w:proofErr w:type="spellStart"/>
            <w:r w:rsidR="00230EA1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</w:tr>
      <w:tr w:rsidR="00DA21B4" w:rsidRPr="00DA21B4" w:rsidTr="00D44B53">
        <w:trPr>
          <w:trHeight w:val="458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right="5" w:firstLine="0"/>
              <w:jc w:val="center"/>
              <w:rPr>
                <w:color w:val="000000"/>
                <w:sz w:val="28"/>
                <w:szCs w:val="28"/>
              </w:rPr>
            </w:pPr>
            <w:r w:rsidRPr="00DA21B4"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𝐭</w:t>
            </w:r>
            <w:r w:rsidRPr="00DA21B4"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w:t>с</w:t>
            </w:r>
            <w:r w:rsidRPr="00DA21B4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left="2" w:firstLine="0"/>
              <w:jc w:val="left"/>
              <w:rPr>
                <w:color w:val="000000"/>
                <w:sz w:val="28"/>
                <w:szCs w:val="28"/>
              </w:rPr>
            </w:pPr>
            <w:r w:rsidRPr="00DA21B4">
              <w:rPr>
                <w:color w:val="000000"/>
                <w:sz w:val="28"/>
                <w:szCs w:val="28"/>
              </w:rPr>
              <w:t xml:space="preserve"> </w:t>
            </w:r>
            <w:r w:rsidR="00230EA1">
              <w:rPr>
                <w:color w:val="000000"/>
                <w:sz w:val="28"/>
                <w:szCs w:val="28"/>
              </w:rPr>
              <w:t xml:space="preserve">150 </w:t>
            </w:r>
            <w:proofErr w:type="spellStart"/>
            <w:r w:rsidR="00230EA1">
              <w:rPr>
                <w:color w:val="000000"/>
                <w:sz w:val="28"/>
                <w:szCs w:val="28"/>
              </w:rPr>
              <w:t>нс</w:t>
            </w:r>
            <w:proofErr w:type="spellEnd"/>
            <w:r w:rsidR="00230EA1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DA21B4">
              <w:rPr>
                <w:color w:val="000000"/>
                <w:sz w:val="28"/>
                <w:szCs w:val="28"/>
              </w:rPr>
              <w:t xml:space="preserve"> </w:t>
            </w:r>
            <w:r w:rsidR="00230EA1">
              <w:rPr>
                <w:color w:val="000000"/>
                <w:sz w:val="28"/>
                <w:szCs w:val="28"/>
              </w:rPr>
              <w:t xml:space="preserve">122 </w:t>
            </w:r>
            <w:proofErr w:type="spellStart"/>
            <w:r w:rsidR="00230EA1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DA21B4">
              <w:rPr>
                <w:color w:val="000000"/>
                <w:sz w:val="28"/>
                <w:szCs w:val="28"/>
              </w:rPr>
              <w:t xml:space="preserve"> </w:t>
            </w:r>
            <w:r w:rsidR="00230EA1">
              <w:rPr>
                <w:color w:val="000000"/>
                <w:sz w:val="28"/>
                <w:szCs w:val="28"/>
              </w:rPr>
              <w:t xml:space="preserve">115 </w:t>
            </w:r>
            <w:proofErr w:type="spellStart"/>
            <w:r w:rsidR="00230EA1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left="2" w:firstLine="0"/>
              <w:jc w:val="left"/>
              <w:rPr>
                <w:color w:val="000000"/>
                <w:sz w:val="28"/>
                <w:szCs w:val="28"/>
              </w:rPr>
            </w:pPr>
            <w:r w:rsidRPr="00DA21B4">
              <w:rPr>
                <w:color w:val="000000"/>
                <w:sz w:val="28"/>
                <w:szCs w:val="28"/>
              </w:rPr>
              <w:t xml:space="preserve"> </w:t>
            </w:r>
            <w:r w:rsidR="00230EA1">
              <w:rPr>
                <w:color w:val="000000"/>
                <w:sz w:val="28"/>
                <w:szCs w:val="28"/>
              </w:rPr>
              <w:t xml:space="preserve">113 </w:t>
            </w:r>
            <w:proofErr w:type="spellStart"/>
            <w:r w:rsidR="00230EA1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DA21B4">
              <w:rPr>
                <w:color w:val="000000"/>
                <w:sz w:val="28"/>
                <w:szCs w:val="28"/>
              </w:rPr>
              <w:t xml:space="preserve"> </w:t>
            </w:r>
            <w:r w:rsidR="00230EA1">
              <w:rPr>
                <w:color w:val="000000"/>
                <w:sz w:val="28"/>
                <w:szCs w:val="28"/>
              </w:rPr>
              <w:t xml:space="preserve">101 </w:t>
            </w:r>
            <w:proofErr w:type="spellStart"/>
            <w:r w:rsidR="00230EA1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</w:tr>
    </w:tbl>
    <w:p w:rsidR="00DA21B4" w:rsidRDefault="00DA21B4" w:rsidP="00DA21B4">
      <w:pPr>
        <w:ind w:firstLine="0"/>
        <w:jc w:val="center"/>
        <w:rPr>
          <w:sz w:val="28"/>
          <w:szCs w:val="28"/>
        </w:rPr>
      </w:pPr>
    </w:p>
    <w:p w:rsidR="00230EA1" w:rsidRDefault="00230EA1" w:rsidP="00230EA1">
      <w:pPr>
        <w:ind w:firstLine="0"/>
        <w:rPr>
          <w:sz w:val="28"/>
          <w:szCs w:val="28"/>
        </w:rPr>
      </w:pPr>
      <w:r>
        <w:rPr>
          <w:sz w:val="28"/>
          <w:szCs w:val="28"/>
        </w:rPr>
        <w:t>Экспериментально посчитаем</w:t>
      </w:r>
      <w:r w:rsidR="002B481C">
        <w:rPr>
          <w:sz w:val="28"/>
          <w:szCs w:val="28"/>
        </w:rPr>
        <w:t xml:space="preserve"> </w:t>
      </w:r>
      <w:r w:rsidR="002B481C">
        <w:rPr>
          <w:sz w:val="28"/>
          <w:szCs w:val="28"/>
          <w:lang w:val="en-US"/>
        </w:rPr>
        <w:t>t</w:t>
      </w:r>
      <w:r w:rsidR="002B481C" w:rsidRPr="002B481C">
        <w:rPr>
          <w:sz w:val="28"/>
          <w:szCs w:val="28"/>
        </w:rPr>
        <w:t xml:space="preserve"> </w:t>
      </w:r>
      <w:r w:rsidR="002B481C">
        <w:rPr>
          <w:sz w:val="28"/>
          <w:szCs w:val="28"/>
        </w:rPr>
        <w:t>и найдем сопротивление в режиме насыщения</w:t>
      </w:r>
      <w:bookmarkStart w:id="0" w:name="_GoBack"/>
      <w:bookmarkEnd w:id="0"/>
      <w:r>
        <w:rPr>
          <w:sz w:val="28"/>
          <w:szCs w:val="28"/>
        </w:rPr>
        <w:t>:</w:t>
      </w:r>
    </w:p>
    <w:tbl>
      <w:tblPr>
        <w:tblStyle w:val="TableGrid1"/>
        <w:tblW w:w="7242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1450"/>
        <w:gridCol w:w="1447"/>
        <w:gridCol w:w="1448"/>
        <w:gridCol w:w="1450"/>
      </w:tblGrid>
      <w:tr w:rsidR="00230EA1" w:rsidRPr="00DA21B4" w:rsidTr="00230EA1">
        <w:trPr>
          <w:trHeight w:val="454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EA1" w:rsidRPr="00DA21B4" w:rsidRDefault="00230EA1" w:rsidP="00D44B53">
            <w:pPr>
              <w:spacing w:after="0" w:line="259" w:lineRule="auto"/>
              <w:ind w:left="7" w:firstLine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DA21B4">
              <w:rPr>
                <w:color w:val="000000"/>
                <w:sz w:val="28"/>
                <w:szCs w:val="28"/>
              </w:rPr>
              <w:t>Rк</w:t>
            </w:r>
            <w:proofErr w:type="spellEnd"/>
            <w:r w:rsidRPr="00DA21B4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EA1" w:rsidRPr="00DA21B4" w:rsidRDefault="00230EA1" w:rsidP="00D44B53">
            <w:pPr>
              <w:spacing w:after="0" w:line="259" w:lineRule="auto"/>
              <w:ind w:left="9" w:firstLine="0"/>
              <w:jc w:val="center"/>
              <w:rPr>
                <w:color w:val="000000"/>
                <w:sz w:val="28"/>
                <w:szCs w:val="28"/>
              </w:rPr>
            </w:pPr>
            <w:r w:rsidRPr="00DA21B4"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𝐭</w:t>
            </w:r>
            <w:r w:rsidRPr="00DA21B4"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EA1" w:rsidRPr="00DA21B4" w:rsidRDefault="00230EA1" w:rsidP="00D44B53">
            <w:pPr>
              <w:spacing w:after="0" w:line="259" w:lineRule="auto"/>
              <w:ind w:left="7" w:firstLine="0"/>
              <w:jc w:val="center"/>
              <w:rPr>
                <w:color w:val="000000"/>
                <w:sz w:val="28"/>
                <w:szCs w:val="28"/>
              </w:rPr>
            </w:pPr>
            <w:r w:rsidRPr="00DA21B4"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𝐭</w:t>
            </w:r>
            <w:r w:rsidRPr="00DA21B4"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w:t>с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EA1" w:rsidRPr="00DA21B4" w:rsidRDefault="00230EA1" w:rsidP="00D44B53">
            <w:pPr>
              <w:spacing w:after="0" w:line="259" w:lineRule="auto"/>
              <w:ind w:left="7" w:firstLine="0"/>
              <w:jc w:val="center"/>
              <w:rPr>
                <w:color w:val="000000"/>
                <w:sz w:val="28"/>
                <w:szCs w:val="28"/>
              </w:rPr>
            </w:pPr>
            <w:r w:rsidRPr="00DA21B4"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𝐭</w:t>
            </w: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w:t>р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EA1" w:rsidRPr="00DA21B4" w:rsidRDefault="00230EA1" w:rsidP="00D44B53">
            <w:pPr>
              <w:spacing w:after="0" w:line="259" w:lineRule="auto"/>
              <w:ind w:left="11" w:firstLine="0"/>
              <w:jc w:val="center"/>
              <w:rPr>
                <w:color w:val="000000"/>
                <w:sz w:val="28"/>
                <w:szCs w:val="28"/>
              </w:rPr>
            </w:pPr>
            <w:r w:rsidRPr="00DA21B4"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𝐭</w:t>
            </w: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w:t>з</w:t>
            </w:r>
          </w:p>
        </w:tc>
      </w:tr>
      <w:tr w:rsidR="00230EA1" w:rsidRPr="00DA21B4" w:rsidTr="00230EA1">
        <w:trPr>
          <w:trHeight w:val="494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EA1" w:rsidRPr="00DA21B4" w:rsidRDefault="00230EA1" w:rsidP="00D44B53">
            <w:pPr>
              <w:spacing w:after="0" w:line="259" w:lineRule="auto"/>
              <w:ind w:right="5"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 Ом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EA1" w:rsidRPr="00DA21B4" w:rsidRDefault="00230EA1" w:rsidP="00D44B53">
            <w:pPr>
              <w:spacing w:after="0" w:line="259" w:lineRule="auto"/>
              <w:ind w:left="2" w:firstLine="0"/>
              <w:jc w:val="left"/>
              <w:rPr>
                <w:color w:val="000000"/>
                <w:sz w:val="28"/>
                <w:szCs w:val="28"/>
              </w:rPr>
            </w:pPr>
            <w:r w:rsidRPr="00DA21B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16 </w:t>
            </w:r>
            <w:proofErr w:type="spellStart"/>
            <w:r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EA1" w:rsidRPr="00DA21B4" w:rsidRDefault="00230EA1" w:rsidP="00D44B53">
            <w:pPr>
              <w:spacing w:after="0" w:line="259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DA21B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232 </w:t>
            </w:r>
            <w:proofErr w:type="spellStart"/>
            <w:r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EA1" w:rsidRPr="00DA21B4" w:rsidRDefault="00230EA1" w:rsidP="00D44B53">
            <w:pPr>
              <w:spacing w:after="0" w:line="259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DA21B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4,71мкс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EA1" w:rsidRPr="00DA21B4" w:rsidRDefault="00230EA1" w:rsidP="00D44B53">
            <w:pPr>
              <w:spacing w:after="0" w:line="259" w:lineRule="auto"/>
              <w:ind w:left="2" w:firstLine="0"/>
              <w:jc w:val="left"/>
              <w:rPr>
                <w:color w:val="000000"/>
                <w:sz w:val="28"/>
                <w:szCs w:val="28"/>
              </w:rPr>
            </w:pPr>
            <w:r w:rsidRPr="00DA21B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10,6 </w:t>
            </w:r>
            <w:proofErr w:type="spellStart"/>
            <w:r>
              <w:rPr>
                <w:color w:val="000000"/>
                <w:sz w:val="28"/>
                <w:szCs w:val="28"/>
              </w:rPr>
              <w:t>мкс</w:t>
            </w:r>
            <w:proofErr w:type="spellEnd"/>
          </w:p>
        </w:tc>
      </w:tr>
    </w:tbl>
    <w:p w:rsidR="00230EA1" w:rsidRPr="00DA21B4" w:rsidRDefault="00230EA1" w:rsidP="00230EA1">
      <w:pPr>
        <w:ind w:firstLine="0"/>
        <w:rPr>
          <w:sz w:val="28"/>
          <w:szCs w:val="28"/>
        </w:rPr>
      </w:pPr>
    </w:p>
    <w:p w:rsidR="00E127CE" w:rsidRDefault="00E127CE" w:rsidP="00E127CE">
      <w:pPr>
        <w:rPr>
          <w:sz w:val="28"/>
          <w:szCs w:val="28"/>
        </w:rPr>
      </w:pPr>
      <w:r w:rsidRPr="00DA21B4">
        <w:rPr>
          <w:sz w:val="28"/>
          <w:szCs w:val="28"/>
        </w:rPr>
        <w:t>2 задание:</w:t>
      </w:r>
    </w:p>
    <w:p w:rsidR="00DA21B4" w:rsidRDefault="00DA21B4" w:rsidP="00E127CE">
      <w:pPr>
        <w:rPr>
          <w:sz w:val="28"/>
          <w:szCs w:val="28"/>
        </w:rPr>
      </w:pPr>
      <w:r>
        <w:rPr>
          <w:sz w:val="28"/>
          <w:szCs w:val="28"/>
        </w:rPr>
        <w:t xml:space="preserve">Замкнем ключ, получив </w:t>
      </w:r>
      <w:r w:rsidRPr="00DA21B4">
        <w:rPr>
          <w:sz w:val="28"/>
          <w:szCs w:val="28"/>
        </w:rPr>
        <w:t>форсирующий конденсатор</w:t>
      </w:r>
      <w:r>
        <w:rPr>
          <w:sz w:val="28"/>
          <w:szCs w:val="28"/>
        </w:rPr>
        <w:t>.</w:t>
      </w:r>
    </w:p>
    <w:p w:rsidR="00DA21B4" w:rsidRDefault="007C2E25" w:rsidP="008432FA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414D462" wp14:editId="28226C12">
            <wp:extent cx="6119495" cy="3702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B4" w:rsidRDefault="00DA21B4" w:rsidP="00DA21B4">
      <w:pPr>
        <w:ind w:firstLine="0"/>
        <w:jc w:val="center"/>
        <w:rPr>
          <w:sz w:val="28"/>
          <w:szCs w:val="28"/>
        </w:rPr>
      </w:pPr>
      <w:r w:rsidRPr="00DA21B4">
        <w:rPr>
          <w:b/>
          <w:sz w:val="28"/>
          <w:szCs w:val="28"/>
        </w:rPr>
        <w:t>Рисунок</w:t>
      </w:r>
      <w:r w:rsidR="008432FA">
        <w:rPr>
          <w:b/>
          <w:sz w:val="28"/>
          <w:szCs w:val="28"/>
        </w:rPr>
        <w:t xml:space="preserve"> 4</w:t>
      </w:r>
      <w:r w:rsidRPr="00DA21B4">
        <w:rPr>
          <w:sz w:val="28"/>
          <w:szCs w:val="28"/>
        </w:rPr>
        <w:t xml:space="preserve"> – Схем для испытания работы транзисторного ключа</w:t>
      </w:r>
      <w:r>
        <w:rPr>
          <w:sz w:val="28"/>
          <w:szCs w:val="28"/>
        </w:rPr>
        <w:t xml:space="preserve"> с форсирующим</w:t>
      </w:r>
      <w:r w:rsidRPr="00DA21B4">
        <w:rPr>
          <w:sz w:val="28"/>
          <w:szCs w:val="28"/>
        </w:rPr>
        <w:t xml:space="preserve"> конденсатор</w:t>
      </w:r>
      <w:r>
        <w:rPr>
          <w:sz w:val="28"/>
          <w:szCs w:val="28"/>
        </w:rPr>
        <w:t>ом.</w:t>
      </w:r>
    </w:p>
    <w:p w:rsidR="008432FA" w:rsidRDefault="008432FA" w:rsidP="00DA21B4">
      <w:pPr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F71522" wp14:editId="3955E624">
            <wp:extent cx="4739640" cy="383863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426" cy="384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FA" w:rsidRDefault="008432FA" w:rsidP="008432FA">
      <w:pPr>
        <w:ind w:firstLine="0"/>
        <w:jc w:val="center"/>
        <w:rPr>
          <w:sz w:val="28"/>
          <w:szCs w:val="28"/>
        </w:rPr>
      </w:pPr>
      <w:r w:rsidRPr="00DA21B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5</w:t>
      </w:r>
      <w:r w:rsidRPr="00DA21B4">
        <w:rPr>
          <w:sz w:val="28"/>
          <w:szCs w:val="28"/>
        </w:rPr>
        <w:t xml:space="preserve"> – </w:t>
      </w:r>
      <w:r>
        <w:rPr>
          <w:sz w:val="28"/>
          <w:szCs w:val="28"/>
        </w:rPr>
        <w:t>Показание осциллографа для схемы</w:t>
      </w:r>
      <w:r w:rsidRPr="00DA21B4">
        <w:rPr>
          <w:sz w:val="28"/>
          <w:szCs w:val="28"/>
        </w:rPr>
        <w:t xml:space="preserve"> для испытания работы транзисторного ключа</w:t>
      </w:r>
      <w:r>
        <w:rPr>
          <w:sz w:val="28"/>
          <w:szCs w:val="28"/>
        </w:rPr>
        <w:t xml:space="preserve"> с форсирующим</w:t>
      </w:r>
      <w:r w:rsidRPr="00DA21B4">
        <w:rPr>
          <w:sz w:val="28"/>
          <w:szCs w:val="28"/>
        </w:rPr>
        <w:t xml:space="preserve"> конденсатор</w:t>
      </w:r>
      <w:r>
        <w:rPr>
          <w:sz w:val="28"/>
          <w:szCs w:val="28"/>
        </w:rPr>
        <w:t>ом.</w:t>
      </w:r>
    </w:p>
    <w:p w:rsidR="008432FA" w:rsidRDefault="008432FA" w:rsidP="008432FA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5BD7FB" wp14:editId="634B10D0">
            <wp:extent cx="4754880" cy="3457242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6340" cy="34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FA" w:rsidRDefault="008432FA" w:rsidP="008432FA">
      <w:pPr>
        <w:ind w:firstLine="0"/>
        <w:jc w:val="center"/>
        <w:rPr>
          <w:sz w:val="28"/>
          <w:szCs w:val="28"/>
        </w:rPr>
      </w:pPr>
      <w:r w:rsidRPr="00DA21B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6</w:t>
      </w:r>
      <w:r w:rsidRPr="00DA21B4">
        <w:rPr>
          <w:sz w:val="28"/>
          <w:szCs w:val="28"/>
        </w:rPr>
        <w:t xml:space="preserve"> – </w:t>
      </w:r>
      <w:r>
        <w:rPr>
          <w:sz w:val="28"/>
          <w:szCs w:val="28"/>
        </w:rPr>
        <w:t>Показание частотомера для схемы</w:t>
      </w:r>
      <w:r w:rsidRPr="00DA21B4">
        <w:rPr>
          <w:sz w:val="28"/>
          <w:szCs w:val="28"/>
        </w:rPr>
        <w:t xml:space="preserve"> для испытания работы транзисторного ключа</w:t>
      </w:r>
      <w:r>
        <w:rPr>
          <w:sz w:val="28"/>
          <w:szCs w:val="28"/>
        </w:rPr>
        <w:t xml:space="preserve"> с форсирующим</w:t>
      </w:r>
      <w:r w:rsidRPr="00DA21B4">
        <w:rPr>
          <w:sz w:val="28"/>
          <w:szCs w:val="28"/>
        </w:rPr>
        <w:t xml:space="preserve"> конденсатор</w:t>
      </w:r>
      <w:r>
        <w:rPr>
          <w:sz w:val="28"/>
          <w:szCs w:val="28"/>
        </w:rPr>
        <w:t>ом.</w:t>
      </w:r>
    </w:p>
    <w:p w:rsidR="008432FA" w:rsidRPr="00DA21B4" w:rsidRDefault="008432FA" w:rsidP="00DA21B4">
      <w:pPr>
        <w:ind w:firstLine="0"/>
        <w:jc w:val="center"/>
        <w:rPr>
          <w:sz w:val="28"/>
          <w:szCs w:val="28"/>
        </w:rPr>
      </w:pPr>
    </w:p>
    <w:p w:rsidR="00DA21B4" w:rsidRPr="00DA21B4" w:rsidRDefault="00DA21B4" w:rsidP="00DA21B4">
      <w:pPr>
        <w:ind w:firstLine="0"/>
        <w:rPr>
          <w:sz w:val="28"/>
          <w:szCs w:val="28"/>
        </w:rPr>
      </w:pPr>
      <w:r w:rsidRPr="00DA21B4">
        <w:rPr>
          <w:sz w:val="28"/>
          <w:szCs w:val="28"/>
        </w:rPr>
        <w:lastRenderedPageBreak/>
        <w:t>Результаты</w:t>
      </w:r>
      <w:r>
        <w:rPr>
          <w:sz w:val="28"/>
          <w:szCs w:val="28"/>
        </w:rPr>
        <w:t xml:space="preserve"> измерений приведены в таблице 2</w:t>
      </w:r>
      <w:r w:rsidRPr="00DA21B4">
        <w:rPr>
          <w:sz w:val="28"/>
          <w:szCs w:val="28"/>
        </w:rPr>
        <w:t>.</w:t>
      </w:r>
    </w:p>
    <w:tbl>
      <w:tblPr>
        <w:tblStyle w:val="TableGrid2"/>
        <w:tblW w:w="8690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1450"/>
        <w:gridCol w:w="1447"/>
        <w:gridCol w:w="1448"/>
        <w:gridCol w:w="1450"/>
        <w:gridCol w:w="1448"/>
      </w:tblGrid>
      <w:tr w:rsidR="00DA21B4" w:rsidRPr="00DA21B4" w:rsidTr="00D44B53">
        <w:trPr>
          <w:trHeight w:val="451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left="7" w:firstLine="0"/>
              <w:jc w:val="center"/>
              <w:rPr>
                <w:color w:val="000000"/>
                <w:sz w:val="28"/>
                <w:szCs w:val="22"/>
              </w:rPr>
            </w:pPr>
            <w:proofErr w:type="spellStart"/>
            <w:r w:rsidRPr="00DA21B4">
              <w:rPr>
                <w:color w:val="000000"/>
                <w:sz w:val="28"/>
                <w:szCs w:val="22"/>
              </w:rPr>
              <w:t>Rк</w:t>
            </w:r>
            <w:proofErr w:type="spellEnd"/>
            <w:r w:rsidRPr="00DA21B4">
              <w:rPr>
                <w:color w:val="000000"/>
                <w:sz w:val="28"/>
                <w:szCs w:val="22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left="9" w:firstLine="0"/>
              <w:jc w:val="center"/>
              <w:rPr>
                <w:color w:val="000000"/>
                <w:sz w:val="28"/>
                <w:szCs w:val="22"/>
              </w:rPr>
            </w:pPr>
            <w:r w:rsidRPr="00DA21B4">
              <w:rPr>
                <w:color w:val="000000"/>
                <w:sz w:val="28"/>
                <w:szCs w:val="22"/>
              </w:rPr>
              <w:t xml:space="preserve">130 Ом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left="7" w:firstLine="0"/>
              <w:jc w:val="center"/>
              <w:rPr>
                <w:color w:val="000000"/>
                <w:sz w:val="28"/>
                <w:szCs w:val="22"/>
              </w:rPr>
            </w:pPr>
            <w:r w:rsidRPr="00DA21B4">
              <w:rPr>
                <w:color w:val="000000"/>
                <w:sz w:val="28"/>
                <w:szCs w:val="22"/>
              </w:rPr>
              <w:t xml:space="preserve">910 Ом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left="7" w:firstLine="0"/>
              <w:jc w:val="center"/>
              <w:rPr>
                <w:color w:val="000000"/>
                <w:sz w:val="28"/>
                <w:szCs w:val="22"/>
              </w:rPr>
            </w:pPr>
            <w:r w:rsidRPr="00DA21B4">
              <w:rPr>
                <w:color w:val="000000"/>
                <w:sz w:val="28"/>
                <w:szCs w:val="22"/>
              </w:rPr>
              <w:t xml:space="preserve">5,1 кОм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left="11" w:firstLine="0"/>
              <w:jc w:val="center"/>
              <w:rPr>
                <w:color w:val="000000"/>
                <w:sz w:val="28"/>
                <w:szCs w:val="22"/>
              </w:rPr>
            </w:pPr>
            <w:r w:rsidRPr="00DA21B4">
              <w:rPr>
                <w:color w:val="000000"/>
                <w:sz w:val="28"/>
                <w:szCs w:val="22"/>
              </w:rPr>
              <w:t xml:space="preserve">10 кОм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left="8" w:firstLine="0"/>
              <w:jc w:val="center"/>
              <w:rPr>
                <w:color w:val="000000"/>
                <w:sz w:val="28"/>
                <w:szCs w:val="22"/>
              </w:rPr>
            </w:pPr>
            <w:r w:rsidRPr="00DA21B4">
              <w:rPr>
                <w:color w:val="000000"/>
                <w:sz w:val="28"/>
                <w:szCs w:val="22"/>
              </w:rPr>
              <w:t xml:space="preserve">22 кОм </w:t>
            </w:r>
          </w:p>
        </w:tc>
      </w:tr>
      <w:tr w:rsidR="00DA21B4" w:rsidRPr="00DA21B4" w:rsidTr="00D44B53">
        <w:trPr>
          <w:trHeight w:val="497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1B4" w:rsidRPr="00DA21B4" w:rsidRDefault="00DA21B4" w:rsidP="00DA21B4">
            <w:pPr>
              <w:spacing w:after="0" w:line="259" w:lineRule="auto"/>
              <w:ind w:right="3" w:firstLine="0"/>
              <w:jc w:val="center"/>
              <w:rPr>
                <w:color w:val="000000"/>
                <w:sz w:val="28"/>
                <w:szCs w:val="22"/>
              </w:rPr>
            </w:pPr>
            <w:r w:rsidRPr="00DA21B4">
              <w:rPr>
                <w:rFonts w:ascii="Cambria Math" w:eastAsia="Cambria Math" w:hAnsi="Cambria Math" w:cs="Cambria Math"/>
                <w:color w:val="000000"/>
                <w:sz w:val="28"/>
                <w:szCs w:val="22"/>
              </w:rPr>
              <w:t>𝐭</w:t>
            </w:r>
            <w:r w:rsidRPr="00DA21B4">
              <w:rPr>
                <w:rFonts w:ascii="Cambria Math" w:eastAsia="Cambria Math" w:hAnsi="Cambria Math" w:cs="Cambria Math"/>
                <w:color w:val="000000"/>
                <w:sz w:val="20"/>
                <w:szCs w:val="22"/>
              </w:rPr>
              <w:t>ф с𝟏</w:t>
            </w:r>
            <w:r w:rsidRPr="00DA21B4">
              <w:rPr>
                <w:color w:val="000000"/>
                <w:sz w:val="28"/>
                <w:szCs w:val="22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left="2" w:firstLine="0"/>
              <w:jc w:val="left"/>
              <w:rPr>
                <w:color w:val="000000"/>
                <w:sz w:val="28"/>
                <w:szCs w:val="22"/>
              </w:rPr>
            </w:pPr>
            <w:r w:rsidRPr="00DA21B4">
              <w:rPr>
                <w:color w:val="000000"/>
                <w:sz w:val="28"/>
                <w:szCs w:val="22"/>
              </w:rPr>
              <w:t xml:space="preserve"> </w:t>
            </w:r>
            <w:r w:rsidR="00230EA1">
              <w:rPr>
                <w:color w:val="000000"/>
                <w:sz w:val="28"/>
                <w:szCs w:val="22"/>
              </w:rPr>
              <w:t xml:space="preserve">484 </w:t>
            </w:r>
            <w:proofErr w:type="spellStart"/>
            <w:r w:rsidR="00230EA1">
              <w:rPr>
                <w:color w:val="000000"/>
                <w:sz w:val="28"/>
                <w:szCs w:val="22"/>
              </w:rPr>
              <w:t>пкс</w:t>
            </w:r>
            <w:proofErr w:type="spellEnd"/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firstLine="0"/>
              <w:jc w:val="left"/>
              <w:rPr>
                <w:color w:val="000000"/>
                <w:sz w:val="28"/>
                <w:szCs w:val="22"/>
              </w:rPr>
            </w:pPr>
            <w:r w:rsidRPr="00DA21B4">
              <w:rPr>
                <w:color w:val="000000"/>
                <w:sz w:val="28"/>
                <w:szCs w:val="22"/>
              </w:rPr>
              <w:t xml:space="preserve"> </w:t>
            </w:r>
            <w:r w:rsidR="00230EA1">
              <w:rPr>
                <w:color w:val="000000"/>
                <w:sz w:val="28"/>
                <w:szCs w:val="22"/>
              </w:rPr>
              <w:t xml:space="preserve">6 </w:t>
            </w:r>
            <w:proofErr w:type="spellStart"/>
            <w:r w:rsidR="00230EA1">
              <w:rPr>
                <w:color w:val="000000"/>
                <w:sz w:val="28"/>
                <w:szCs w:val="22"/>
              </w:rPr>
              <w:t>нс</w:t>
            </w:r>
            <w:proofErr w:type="spellEnd"/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firstLine="0"/>
              <w:jc w:val="left"/>
              <w:rPr>
                <w:color w:val="000000"/>
                <w:sz w:val="28"/>
                <w:szCs w:val="22"/>
              </w:rPr>
            </w:pPr>
            <w:r w:rsidRPr="00DA21B4">
              <w:rPr>
                <w:color w:val="000000"/>
                <w:sz w:val="28"/>
                <w:szCs w:val="22"/>
              </w:rPr>
              <w:t xml:space="preserve"> </w:t>
            </w:r>
            <w:r w:rsidR="00230EA1">
              <w:rPr>
                <w:color w:val="000000"/>
                <w:sz w:val="28"/>
                <w:szCs w:val="22"/>
              </w:rPr>
              <w:t xml:space="preserve">37 </w:t>
            </w:r>
            <w:proofErr w:type="spellStart"/>
            <w:r w:rsidR="00230EA1">
              <w:rPr>
                <w:color w:val="000000"/>
                <w:sz w:val="28"/>
                <w:szCs w:val="22"/>
              </w:rPr>
              <w:t>нс</w:t>
            </w:r>
            <w:proofErr w:type="spellEnd"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left="2" w:firstLine="0"/>
              <w:jc w:val="left"/>
              <w:rPr>
                <w:color w:val="000000"/>
                <w:sz w:val="28"/>
                <w:szCs w:val="22"/>
              </w:rPr>
            </w:pPr>
            <w:r w:rsidRPr="00DA21B4">
              <w:rPr>
                <w:color w:val="000000"/>
                <w:sz w:val="28"/>
                <w:szCs w:val="22"/>
              </w:rPr>
              <w:t xml:space="preserve"> </w:t>
            </w:r>
            <w:r w:rsidR="00230EA1">
              <w:rPr>
                <w:color w:val="000000"/>
                <w:sz w:val="28"/>
                <w:szCs w:val="22"/>
              </w:rPr>
              <w:t xml:space="preserve">72 </w:t>
            </w:r>
            <w:proofErr w:type="spellStart"/>
            <w:r w:rsidR="00230EA1">
              <w:rPr>
                <w:color w:val="000000"/>
                <w:sz w:val="28"/>
                <w:szCs w:val="22"/>
              </w:rPr>
              <w:t>нс</w:t>
            </w:r>
            <w:proofErr w:type="spellEnd"/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firstLine="0"/>
              <w:jc w:val="left"/>
              <w:rPr>
                <w:color w:val="000000"/>
                <w:sz w:val="28"/>
                <w:szCs w:val="22"/>
              </w:rPr>
            </w:pPr>
            <w:r w:rsidRPr="00DA21B4">
              <w:rPr>
                <w:color w:val="000000"/>
                <w:sz w:val="28"/>
                <w:szCs w:val="22"/>
              </w:rPr>
              <w:t xml:space="preserve"> </w:t>
            </w:r>
            <w:r w:rsidR="00230EA1">
              <w:rPr>
                <w:color w:val="000000"/>
                <w:sz w:val="28"/>
                <w:szCs w:val="22"/>
              </w:rPr>
              <w:t xml:space="preserve">156 </w:t>
            </w:r>
            <w:proofErr w:type="spellStart"/>
            <w:r w:rsidR="00230EA1">
              <w:rPr>
                <w:color w:val="000000"/>
                <w:sz w:val="28"/>
                <w:szCs w:val="22"/>
              </w:rPr>
              <w:t>нс</w:t>
            </w:r>
            <w:proofErr w:type="spellEnd"/>
            <w:r w:rsidR="00230EA1">
              <w:rPr>
                <w:color w:val="000000"/>
                <w:sz w:val="28"/>
                <w:szCs w:val="22"/>
              </w:rPr>
              <w:t xml:space="preserve"> </w:t>
            </w:r>
          </w:p>
        </w:tc>
      </w:tr>
      <w:tr w:rsidR="00DA21B4" w:rsidRPr="00DA21B4" w:rsidTr="00D44B53">
        <w:trPr>
          <w:trHeight w:val="458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1B4" w:rsidRPr="00DA21B4" w:rsidRDefault="00DA21B4" w:rsidP="00DA21B4">
            <w:pPr>
              <w:spacing w:after="0" w:line="259" w:lineRule="auto"/>
              <w:ind w:right="3" w:firstLine="0"/>
              <w:jc w:val="center"/>
              <w:rPr>
                <w:color w:val="000000"/>
                <w:sz w:val="28"/>
                <w:szCs w:val="22"/>
              </w:rPr>
            </w:pPr>
            <w:r w:rsidRPr="00DA21B4">
              <w:rPr>
                <w:rFonts w:ascii="Cambria Math" w:eastAsia="Cambria Math" w:hAnsi="Cambria Math" w:cs="Cambria Math"/>
                <w:color w:val="000000"/>
                <w:sz w:val="28"/>
                <w:szCs w:val="22"/>
              </w:rPr>
              <w:t>𝐭</w:t>
            </w:r>
            <w:r w:rsidRPr="00DA21B4">
              <w:rPr>
                <w:rFonts w:ascii="Cambria Math" w:eastAsia="Cambria Math" w:hAnsi="Cambria Math" w:cs="Cambria Math"/>
                <w:color w:val="000000"/>
                <w:sz w:val="20"/>
                <w:szCs w:val="22"/>
              </w:rPr>
              <w:t xml:space="preserve">с </w:t>
            </w:r>
            <w:proofErr w:type="spellStart"/>
            <w:r w:rsidRPr="00DA21B4">
              <w:rPr>
                <w:rFonts w:ascii="Cambria Math" w:eastAsia="Cambria Math" w:hAnsi="Cambria Math" w:cs="Cambria Math"/>
                <w:color w:val="000000"/>
                <w:sz w:val="20"/>
                <w:szCs w:val="22"/>
              </w:rPr>
              <w:t>с</w:t>
            </w:r>
            <w:proofErr w:type="spellEnd"/>
            <w:r w:rsidRPr="00DA21B4">
              <w:rPr>
                <w:rFonts w:ascii="Cambria Math" w:eastAsia="Cambria Math" w:hAnsi="Cambria Math" w:cs="Cambria Math"/>
                <w:color w:val="000000"/>
                <w:sz w:val="20"/>
                <w:szCs w:val="22"/>
              </w:rPr>
              <w:t>𝟏</w:t>
            </w:r>
            <w:r w:rsidRPr="00DA21B4">
              <w:rPr>
                <w:color w:val="000000"/>
                <w:sz w:val="28"/>
                <w:szCs w:val="22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left="2" w:firstLine="0"/>
              <w:jc w:val="left"/>
              <w:rPr>
                <w:color w:val="000000"/>
                <w:sz w:val="28"/>
                <w:szCs w:val="22"/>
              </w:rPr>
            </w:pPr>
            <w:r w:rsidRPr="00DA21B4">
              <w:rPr>
                <w:color w:val="000000"/>
                <w:sz w:val="28"/>
                <w:szCs w:val="22"/>
              </w:rPr>
              <w:t xml:space="preserve"> </w:t>
            </w:r>
            <w:r w:rsidR="00230EA1">
              <w:rPr>
                <w:color w:val="000000"/>
                <w:sz w:val="28"/>
                <w:szCs w:val="22"/>
              </w:rPr>
              <w:t xml:space="preserve">963 </w:t>
            </w:r>
            <w:proofErr w:type="spellStart"/>
            <w:r w:rsidR="00230EA1">
              <w:rPr>
                <w:color w:val="000000"/>
                <w:sz w:val="28"/>
                <w:szCs w:val="22"/>
              </w:rPr>
              <w:t>пкс</w:t>
            </w:r>
            <w:proofErr w:type="spellEnd"/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firstLine="0"/>
              <w:jc w:val="left"/>
              <w:rPr>
                <w:color w:val="000000"/>
                <w:sz w:val="28"/>
                <w:szCs w:val="22"/>
              </w:rPr>
            </w:pPr>
            <w:r w:rsidRPr="00DA21B4">
              <w:rPr>
                <w:color w:val="000000"/>
                <w:sz w:val="28"/>
                <w:szCs w:val="22"/>
              </w:rPr>
              <w:t xml:space="preserve"> </w:t>
            </w:r>
            <w:r w:rsidR="00230EA1">
              <w:rPr>
                <w:color w:val="000000"/>
                <w:sz w:val="28"/>
                <w:szCs w:val="22"/>
              </w:rPr>
              <w:t xml:space="preserve">452 </w:t>
            </w:r>
            <w:proofErr w:type="spellStart"/>
            <w:r w:rsidR="00230EA1">
              <w:rPr>
                <w:color w:val="000000"/>
                <w:sz w:val="28"/>
                <w:szCs w:val="22"/>
              </w:rPr>
              <w:t>пкс</w:t>
            </w:r>
            <w:proofErr w:type="spellEnd"/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firstLine="0"/>
              <w:jc w:val="left"/>
              <w:rPr>
                <w:color w:val="000000"/>
                <w:sz w:val="28"/>
                <w:szCs w:val="22"/>
              </w:rPr>
            </w:pPr>
            <w:r w:rsidRPr="00DA21B4">
              <w:rPr>
                <w:color w:val="000000"/>
                <w:sz w:val="28"/>
                <w:szCs w:val="22"/>
              </w:rPr>
              <w:t xml:space="preserve"> </w:t>
            </w:r>
            <w:r w:rsidR="00230EA1">
              <w:rPr>
                <w:color w:val="000000"/>
                <w:sz w:val="28"/>
                <w:szCs w:val="22"/>
              </w:rPr>
              <w:t xml:space="preserve">444 </w:t>
            </w:r>
            <w:proofErr w:type="spellStart"/>
            <w:r w:rsidR="00230EA1">
              <w:rPr>
                <w:color w:val="000000"/>
                <w:sz w:val="28"/>
                <w:szCs w:val="22"/>
              </w:rPr>
              <w:t>пкс</w:t>
            </w:r>
            <w:proofErr w:type="spellEnd"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left="2" w:firstLine="0"/>
              <w:jc w:val="left"/>
              <w:rPr>
                <w:color w:val="000000"/>
                <w:sz w:val="28"/>
                <w:szCs w:val="22"/>
              </w:rPr>
            </w:pPr>
            <w:r w:rsidRPr="00DA21B4">
              <w:rPr>
                <w:color w:val="000000"/>
                <w:sz w:val="28"/>
                <w:szCs w:val="22"/>
              </w:rPr>
              <w:t xml:space="preserve"> </w:t>
            </w:r>
            <w:r w:rsidR="00230EA1">
              <w:rPr>
                <w:color w:val="000000"/>
                <w:sz w:val="28"/>
                <w:szCs w:val="22"/>
              </w:rPr>
              <w:t xml:space="preserve">440 </w:t>
            </w:r>
            <w:proofErr w:type="spellStart"/>
            <w:r w:rsidR="00230EA1">
              <w:rPr>
                <w:color w:val="000000"/>
                <w:sz w:val="28"/>
                <w:szCs w:val="22"/>
              </w:rPr>
              <w:t>пкс</w:t>
            </w:r>
            <w:proofErr w:type="spellEnd"/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1B4" w:rsidRPr="00DA21B4" w:rsidRDefault="00DA21B4" w:rsidP="00DA21B4">
            <w:pPr>
              <w:spacing w:after="0" w:line="259" w:lineRule="auto"/>
              <w:ind w:firstLine="0"/>
              <w:jc w:val="left"/>
              <w:rPr>
                <w:color w:val="000000"/>
                <w:sz w:val="28"/>
                <w:szCs w:val="22"/>
              </w:rPr>
            </w:pPr>
            <w:r w:rsidRPr="00DA21B4">
              <w:rPr>
                <w:color w:val="000000"/>
                <w:sz w:val="28"/>
                <w:szCs w:val="22"/>
              </w:rPr>
              <w:t xml:space="preserve"> </w:t>
            </w:r>
            <w:r w:rsidR="00230EA1">
              <w:rPr>
                <w:color w:val="000000"/>
                <w:sz w:val="28"/>
                <w:szCs w:val="22"/>
              </w:rPr>
              <w:t xml:space="preserve">436 </w:t>
            </w:r>
            <w:proofErr w:type="spellStart"/>
            <w:r w:rsidR="00230EA1">
              <w:rPr>
                <w:color w:val="000000"/>
                <w:sz w:val="28"/>
                <w:szCs w:val="22"/>
              </w:rPr>
              <w:t>пкс</w:t>
            </w:r>
            <w:proofErr w:type="spellEnd"/>
          </w:p>
        </w:tc>
      </w:tr>
    </w:tbl>
    <w:p w:rsidR="00DA21B4" w:rsidRDefault="00DA21B4" w:rsidP="00E127CE">
      <w:pPr>
        <w:rPr>
          <w:sz w:val="28"/>
          <w:szCs w:val="28"/>
        </w:rPr>
      </w:pPr>
    </w:p>
    <w:p w:rsidR="00A47117" w:rsidRPr="00A47117" w:rsidRDefault="00A47117" w:rsidP="00E127CE">
      <w:pPr>
        <w:rPr>
          <w:sz w:val="28"/>
          <w:szCs w:val="28"/>
        </w:rPr>
      </w:pPr>
      <w:r>
        <w:rPr>
          <w:sz w:val="28"/>
          <w:szCs w:val="28"/>
        </w:rPr>
        <w:t xml:space="preserve">При использовании форсирующего конденсатора возрастает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ф</w:t>
      </w:r>
      <w:r w:rsidRPr="00A471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увеличении </w:t>
      </w: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 w:rsidRPr="00A47117">
        <w:rPr>
          <w:sz w:val="28"/>
          <w:szCs w:val="28"/>
        </w:rPr>
        <w:t>.</w:t>
      </w:r>
    </w:p>
    <w:p w:rsidR="00B04274" w:rsidRPr="00DA21B4" w:rsidRDefault="00B04274" w:rsidP="00B04274">
      <w:pPr>
        <w:pStyle w:val="1"/>
        <w:rPr>
          <w:szCs w:val="28"/>
        </w:rPr>
      </w:pPr>
      <w:r w:rsidRPr="00DA21B4">
        <w:rPr>
          <w:szCs w:val="28"/>
        </w:rPr>
        <w:t>Выводы</w:t>
      </w:r>
    </w:p>
    <w:p w:rsidR="007059E1" w:rsidRPr="00A47117" w:rsidRDefault="007059E1" w:rsidP="007059E1">
      <w:pPr>
        <w:spacing w:before="240"/>
        <w:rPr>
          <w:sz w:val="28"/>
          <w:szCs w:val="28"/>
        </w:rPr>
      </w:pPr>
      <w:r w:rsidRPr="00DA21B4">
        <w:rPr>
          <w:sz w:val="28"/>
          <w:szCs w:val="28"/>
        </w:rPr>
        <w:t xml:space="preserve">В данной лабораторной работе мною были получены навыки работы в среде </w:t>
      </w:r>
      <w:proofErr w:type="spellStart"/>
      <w:r w:rsidRPr="00DA21B4">
        <w:rPr>
          <w:sz w:val="28"/>
          <w:szCs w:val="28"/>
        </w:rPr>
        <w:t>Multisim</w:t>
      </w:r>
      <w:proofErr w:type="spellEnd"/>
      <w:r w:rsidRPr="00DA21B4">
        <w:rPr>
          <w:sz w:val="28"/>
          <w:szCs w:val="28"/>
        </w:rPr>
        <w:t xml:space="preserve">. Для выполнения заданий необходимо было </w:t>
      </w:r>
      <w:r w:rsidR="00A47117">
        <w:rPr>
          <w:sz w:val="28"/>
          <w:szCs w:val="28"/>
        </w:rPr>
        <w:t>построить с</w:t>
      </w:r>
      <w:r w:rsidR="00A47117" w:rsidRPr="00DA21B4">
        <w:rPr>
          <w:sz w:val="28"/>
          <w:szCs w:val="28"/>
        </w:rPr>
        <w:t>хем</w:t>
      </w:r>
      <w:r w:rsidR="00A47117">
        <w:rPr>
          <w:sz w:val="28"/>
          <w:szCs w:val="28"/>
        </w:rPr>
        <w:t>у</w:t>
      </w:r>
      <w:r w:rsidR="00A47117" w:rsidRPr="00DA21B4">
        <w:rPr>
          <w:sz w:val="28"/>
          <w:szCs w:val="28"/>
        </w:rPr>
        <w:t xml:space="preserve"> для испытания работы транзисторного ключа</w:t>
      </w:r>
      <w:r w:rsidR="00A47117">
        <w:rPr>
          <w:sz w:val="28"/>
          <w:szCs w:val="28"/>
        </w:rPr>
        <w:t xml:space="preserve">. Затем, необходимо было посчитать </w:t>
      </w:r>
      <w:r w:rsidR="00A47117" w:rsidRPr="00A47117">
        <w:rPr>
          <w:rFonts w:ascii="Cambria Math" w:hAnsi="Cambria Math" w:cs="Cambria Math"/>
          <w:sz w:val="28"/>
          <w:szCs w:val="28"/>
        </w:rPr>
        <w:t>𝐭</w:t>
      </w:r>
      <w:r w:rsidR="00A47117">
        <w:rPr>
          <w:sz w:val="28"/>
          <w:szCs w:val="28"/>
        </w:rPr>
        <w:t xml:space="preserve">ф, </w:t>
      </w:r>
      <w:r w:rsidR="00A47117" w:rsidRPr="00A47117">
        <w:rPr>
          <w:rFonts w:ascii="Cambria Math" w:hAnsi="Cambria Math" w:cs="Cambria Math"/>
          <w:sz w:val="28"/>
          <w:szCs w:val="28"/>
        </w:rPr>
        <w:t>𝐭</w:t>
      </w:r>
      <w:r w:rsidR="00A47117">
        <w:rPr>
          <w:sz w:val="28"/>
          <w:szCs w:val="28"/>
        </w:rPr>
        <w:t>с,</w:t>
      </w:r>
      <w:r w:rsidR="00A47117" w:rsidRPr="00A47117">
        <w:rPr>
          <w:sz w:val="28"/>
          <w:szCs w:val="28"/>
        </w:rPr>
        <w:t xml:space="preserve"> </w:t>
      </w:r>
      <w:r w:rsidR="00A47117" w:rsidRPr="00A47117">
        <w:rPr>
          <w:rFonts w:ascii="Cambria Math" w:hAnsi="Cambria Math" w:cs="Cambria Math"/>
          <w:sz w:val="28"/>
          <w:szCs w:val="28"/>
        </w:rPr>
        <w:t>𝐭</w:t>
      </w:r>
      <w:r w:rsidR="00A47117">
        <w:rPr>
          <w:sz w:val="28"/>
          <w:szCs w:val="28"/>
        </w:rPr>
        <w:t>р,</w:t>
      </w:r>
      <w:r w:rsidR="00A47117" w:rsidRPr="00A47117">
        <w:rPr>
          <w:sz w:val="28"/>
          <w:szCs w:val="28"/>
        </w:rPr>
        <w:t xml:space="preserve"> </w:t>
      </w:r>
      <w:r w:rsidR="00A47117" w:rsidRPr="00A47117">
        <w:rPr>
          <w:rFonts w:ascii="Cambria Math" w:hAnsi="Cambria Math" w:cs="Cambria Math"/>
          <w:sz w:val="28"/>
          <w:szCs w:val="28"/>
        </w:rPr>
        <w:t>𝐭</w:t>
      </w:r>
      <w:r w:rsidR="00A47117" w:rsidRPr="00A47117">
        <w:rPr>
          <w:sz w:val="28"/>
          <w:szCs w:val="28"/>
        </w:rPr>
        <w:t xml:space="preserve">з. </w:t>
      </w:r>
      <w:r w:rsidR="00A47117">
        <w:rPr>
          <w:sz w:val="28"/>
          <w:szCs w:val="28"/>
        </w:rPr>
        <w:t xml:space="preserve">После этого, необходимо было подключить форсирующий конденсатор и сравнить результаты. Результаты, полученные экспериментально и с помощью </w:t>
      </w:r>
      <w:proofErr w:type="gramStart"/>
      <w:r w:rsidR="00A47117">
        <w:rPr>
          <w:sz w:val="28"/>
          <w:szCs w:val="28"/>
        </w:rPr>
        <w:t>частотомера</w:t>
      </w:r>
      <w:proofErr w:type="gramEnd"/>
      <w:r w:rsidR="00A47117">
        <w:rPr>
          <w:sz w:val="28"/>
          <w:szCs w:val="28"/>
        </w:rPr>
        <w:t xml:space="preserve"> совпали, что говорит о корректности проведенных </w:t>
      </w:r>
      <w:proofErr w:type="spellStart"/>
      <w:r w:rsidR="00A47117">
        <w:rPr>
          <w:sz w:val="28"/>
          <w:szCs w:val="28"/>
        </w:rPr>
        <w:t>вычислени</w:t>
      </w:r>
      <w:proofErr w:type="spellEnd"/>
      <w:r w:rsidR="00A47117">
        <w:rPr>
          <w:sz w:val="28"/>
          <w:szCs w:val="28"/>
        </w:rPr>
        <w:t>.</w:t>
      </w:r>
    </w:p>
    <w:p w:rsidR="007059E1" w:rsidRPr="00DA21B4" w:rsidRDefault="007059E1" w:rsidP="007059E1">
      <w:pPr>
        <w:pStyle w:val="1-1"/>
        <w:ind w:left="0" w:firstLine="360"/>
        <w:jc w:val="both"/>
        <w:outlineLvl w:val="9"/>
        <w:rPr>
          <w:b w:val="0"/>
          <w:bCs w:val="0"/>
          <w:kern w:val="0"/>
          <w:szCs w:val="28"/>
        </w:rPr>
      </w:pPr>
    </w:p>
    <w:sectPr w:rsidR="007059E1" w:rsidRPr="00DA21B4" w:rsidSect="00F6645E">
      <w:type w:val="continuous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027" w:rsidRDefault="00C66027" w:rsidP="001944B5">
      <w:r>
        <w:separator/>
      </w:r>
    </w:p>
  </w:endnote>
  <w:endnote w:type="continuationSeparator" w:id="0">
    <w:p w:rsidR="00C66027" w:rsidRDefault="00C66027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889" w:rsidRDefault="00D37889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B481C" w:rsidRPr="002B481C">
      <w:rPr>
        <w:noProof/>
        <w:lang w:val="ru-RU"/>
      </w:rPr>
      <w:t>4</w:t>
    </w:r>
    <w:r>
      <w:fldChar w:fldCharType="end"/>
    </w:r>
  </w:p>
  <w:p w:rsidR="00D37889" w:rsidRDefault="00D3788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027" w:rsidRDefault="00C66027" w:rsidP="001944B5">
      <w:r>
        <w:separator/>
      </w:r>
    </w:p>
  </w:footnote>
  <w:footnote w:type="continuationSeparator" w:id="0">
    <w:p w:rsidR="00C66027" w:rsidRDefault="00C66027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E046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375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 w15:restartNumberingAfterBreak="0">
    <w:nsid w:val="304F773A"/>
    <w:multiLevelType w:val="hybridMultilevel"/>
    <w:tmpl w:val="724E7D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C94617"/>
    <w:multiLevelType w:val="multilevel"/>
    <w:tmpl w:val="68946BD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D2062"/>
    <w:multiLevelType w:val="hybridMultilevel"/>
    <w:tmpl w:val="E90E7E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7"/>
  </w:num>
  <w:num w:numId="2">
    <w:abstractNumId w:val="16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14"/>
  </w:num>
  <w:num w:numId="8">
    <w:abstractNumId w:val="7"/>
  </w:num>
  <w:num w:numId="9">
    <w:abstractNumId w:val="2"/>
  </w:num>
  <w:num w:numId="10">
    <w:abstractNumId w:val="10"/>
  </w:num>
  <w:num w:numId="11">
    <w:abstractNumId w:val="3"/>
  </w:num>
  <w:num w:numId="12">
    <w:abstractNumId w:val="13"/>
  </w:num>
  <w:num w:numId="13">
    <w:abstractNumId w:val="6"/>
  </w:num>
  <w:num w:numId="14">
    <w:abstractNumId w:val="9"/>
  </w:num>
  <w:num w:numId="15">
    <w:abstractNumId w:val="1"/>
  </w:num>
  <w:num w:numId="16">
    <w:abstractNumId w:val="12"/>
  </w:num>
  <w:num w:numId="17">
    <w:abstractNumId w:val="11"/>
  </w:num>
  <w:num w:numId="18">
    <w:abstractNumId w:val="15"/>
  </w:num>
  <w:num w:numId="19">
    <w:abstractNumId w:val="1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0987"/>
    <w:rsid w:val="00001676"/>
    <w:rsid w:val="000044F6"/>
    <w:rsid w:val="00014EB4"/>
    <w:rsid w:val="00021B67"/>
    <w:rsid w:val="00030289"/>
    <w:rsid w:val="00045B18"/>
    <w:rsid w:val="000507DB"/>
    <w:rsid w:val="00055D67"/>
    <w:rsid w:val="00061784"/>
    <w:rsid w:val="000727B5"/>
    <w:rsid w:val="00096BB8"/>
    <w:rsid w:val="000A6763"/>
    <w:rsid w:val="000B0F4A"/>
    <w:rsid w:val="000B4CCE"/>
    <w:rsid w:val="000B7574"/>
    <w:rsid w:val="000F1E8B"/>
    <w:rsid w:val="00106B22"/>
    <w:rsid w:val="00107610"/>
    <w:rsid w:val="001125DE"/>
    <w:rsid w:val="001141E9"/>
    <w:rsid w:val="00115E8F"/>
    <w:rsid w:val="001217C6"/>
    <w:rsid w:val="001217CD"/>
    <w:rsid w:val="00121D0E"/>
    <w:rsid w:val="00122290"/>
    <w:rsid w:val="0014163F"/>
    <w:rsid w:val="00145706"/>
    <w:rsid w:val="0015394D"/>
    <w:rsid w:val="00174C45"/>
    <w:rsid w:val="001906A5"/>
    <w:rsid w:val="001944B5"/>
    <w:rsid w:val="001A3A4B"/>
    <w:rsid w:val="001B05C1"/>
    <w:rsid w:val="001C3D77"/>
    <w:rsid w:val="001D37D7"/>
    <w:rsid w:val="001E5D13"/>
    <w:rsid w:val="001F4347"/>
    <w:rsid w:val="0020195F"/>
    <w:rsid w:val="00227158"/>
    <w:rsid w:val="00230EA1"/>
    <w:rsid w:val="00236B10"/>
    <w:rsid w:val="00237F37"/>
    <w:rsid w:val="00247F3F"/>
    <w:rsid w:val="0025474E"/>
    <w:rsid w:val="002562E9"/>
    <w:rsid w:val="0029033C"/>
    <w:rsid w:val="002958ED"/>
    <w:rsid w:val="002A05BE"/>
    <w:rsid w:val="002A607D"/>
    <w:rsid w:val="002A7669"/>
    <w:rsid w:val="002B3A24"/>
    <w:rsid w:val="002B481C"/>
    <w:rsid w:val="002B7CE4"/>
    <w:rsid w:val="002C498B"/>
    <w:rsid w:val="002D5C3D"/>
    <w:rsid w:val="002D720B"/>
    <w:rsid w:val="002E044B"/>
    <w:rsid w:val="002F7BAF"/>
    <w:rsid w:val="0030406C"/>
    <w:rsid w:val="00305BF9"/>
    <w:rsid w:val="003157B7"/>
    <w:rsid w:val="00322CE2"/>
    <w:rsid w:val="00341413"/>
    <w:rsid w:val="00343FE9"/>
    <w:rsid w:val="003448A8"/>
    <w:rsid w:val="00345CC5"/>
    <w:rsid w:val="003462D4"/>
    <w:rsid w:val="00365E86"/>
    <w:rsid w:val="0037069F"/>
    <w:rsid w:val="00370EBE"/>
    <w:rsid w:val="00375BE1"/>
    <w:rsid w:val="00386801"/>
    <w:rsid w:val="00387854"/>
    <w:rsid w:val="003967D6"/>
    <w:rsid w:val="003C245A"/>
    <w:rsid w:val="003D280B"/>
    <w:rsid w:val="003E536E"/>
    <w:rsid w:val="004045D5"/>
    <w:rsid w:val="00406054"/>
    <w:rsid w:val="004350CE"/>
    <w:rsid w:val="00445415"/>
    <w:rsid w:val="004504A0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F457A"/>
    <w:rsid w:val="00520485"/>
    <w:rsid w:val="005225C4"/>
    <w:rsid w:val="00527BB4"/>
    <w:rsid w:val="00537901"/>
    <w:rsid w:val="00541059"/>
    <w:rsid w:val="005423B8"/>
    <w:rsid w:val="00562DE1"/>
    <w:rsid w:val="00575BD8"/>
    <w:rsid w:val="005809B6"/>
    <w:rsid w:val="00595E71"/>
    <w:rsid w:val="005B75F9"/>
    <w:rsid w:val="005D30D1"/>
    <w:rsid w:val="005F0E2F"/>
    <w:rsid w:val="00624DAF"/>
    <w:rsid w:val="00625C7C"/>
    <w:rsid w:val="00630513"/>
    <w:rsid w:val="00640F62"/>
    <w:rsid w:val="00647DF3"/>
    <w:rsid w:val="00653E4C"/>
    <w:rsid w:val="006639DB"/>
    <w:rsid w:val="00674614"/>
    <w:rsid w:val="00675F72"/>
    <w:rsid w:val="006762EE"/>
    <w:rsid w:val="006919C9"/>
    <w:rsid w:val="006C03ED"/>
    <w:rsid w:val="006C21C7"/>
    <w:rsid w:val="006E3A0B"/>
    <w:rsid w:val="006F38CD"/>
    <w:rsid w:val="007059E1"/>
    <w:rsid w:val="00723F10"/>
    <w:rsid w:val="00723FE3"/>
    <w:rsid w:val="00725BC5"/>
    <w:rsid w:val="00770E7F"/>
    <w:rsid w:val="00792341"/>
    <w:rsid w:val="00792B95"/>
    <w:rsid w:val="00793D67"/>
    <w:rsid w:val="007C2E25"/>
    <w:rsid w:val="007D2D07"/>
    <w:rsid w:val="007D41BF"/>
    <w:rsid w:val="00834B2E"/>
    <w:rsid w:val="008432FA"/>
    <w:rsid w:val="008629FE"/>
    <w:rsid w:val="00867084"/>
    <w:rsid w:val="008765C0"/>
    <w:rsid w:val="008A1FD3"/>
    <w:rsid w:val="008B09D4"/>
    <w:rsid w:val="008B22A2"/>
    <w:rsid w:val="008B7434"/>
    <w:rsid w:val="008D0EFD"/>
    <w:rsid w:val="008F3A97"/>
    <w:rsid w:val="008F53E4"/>
    <w:rsid w:val="00910171"/>
    <w:rsid w:val="00934382"/>
    <w:rsid w:val="00953226"/>
    <w:rsid w:val="00975B65"/>
    <w:rsid w:val="00982EFA"/>
    <w:rsid w:val="009B1A99"/>
    <w:rsid w:val="009C386C"/>
    <w:rsid w:val="009D6FFB"/>
    <w:rsid w:val="009F5D56"/>
    <w:rsid w:val="00A018F3"/>
    <w:rsid w:val="00A0605A"/>
    <w:rsid w:val="00A078DA"/>
    <w:rsid w:val="00A106BA"/>
    <w:rsid w:val="00A15F50"/>
    <w:rsid w:val="00A20C35"/>
    <w:rsid w:val="00A26D52"/>
    <w:rsid w:val="00A463B0"/>
    <w:rsid w:val="00A47117"/>
    <w:rsid w:val="00A4734F"/>
    <w:rsid w:val="00A475EC"/>
    <w:rsid w:val="00A7075D"/>
    <w:rsid w:val="00A72DD2"/>
    <w:rsid w:val="00A81ABD"/>
    <w:rsid w:val="00A9143D"/>
    <w:rsid w:val="00A9203F"/>
    <w:rsid w:val="00A92EE2"/>
    <w:rsid w:val="00A971A6"/>
    <w:rsid w:val="00AA5EF1"/>
    <w:rsid w:val="00AB04C2"/>
    <w:rsid w:val="00AB2119"/>
    <w:rsid w:val="00AD6EDA"/>
    <w:rsid w:val="00AE6593"/>
    <w:rsid w:val="00B03F58"/>
    <w:rsid w:val="00B04274"/>
    <w:rsid w:val="00B11237"/>
    <w:rsid w:val="00B31D8B"/>
    <w:rsid w:val="00B357A0"/>
    <w:rsid w:val="00B47174"/>
    <w:rsid w:val="00B475DA"/>
    <w:rsid w:val="00B618BB"/>
    <w:rsid w:val="00B637E9"/>
    <w:rsid w:val="00B65A9D"/>
    <w:rsid w:val="00B65B54"/>
    <w:rsid w:val="00B77FC7"/>
    <w:rsid w:val="00B92DC4"/>
    <w:rsid w:val="00BB0A4C"/>
    <w:rsid w:val="00BC311A"/>
    <w:rsid w:val="00BE676F"/>
    <w:rsid w:val="00BE7DFE"/>
    <w:rsid w:val="00C07986"/>
    <w:rsid w:val="00C1676A"/>
    <w:rsid w:val="00C17791"/>
    <w:rsid w:val="00C303E6"/>
    <w:rsid w:val="00C479FB"/>
    <w:rsid w:val="00C51947"/>
    <w:rsid w:val="00C66027"/>
    <w:rsid w:val="00C77EEB"/>
    <w:rsid w:val="00C80419"/>
    <w:rsid w:val="00C942BD"/>
    <w:rsid w:val="00C972F6"/>
    <w:rsid w:val="00CA4587"/>
    <w:rsid w:val="00CA69A0"/>
    <w:rsid w:val="00CB0915"/>
    <w:rsid w:val="00CC1800"/>
    <w:rsid w:val="00CC37EA"/>
    <w:rsid w:val="00CC7159"/>
    <w:rsid w:val="00CE61CC"/>
    <w:rsid w:val="00D0190B"/>
    <w:rsid w:val="00D02BC0"/>
    <w:rsid w:val="00D074B0"/>
    <w:rsid w:val="00D16484"/>
    <w:rsid w:val="00D22660"/>
    <w:rsid w:val="00D26579"/>
    <w:rsid w:val="00D30C2A"/>
    <w:rsid w:val="00D37889"/>
    <w:rsid w:val="00D55A5D"/>
    <w:rsid w:val="00D7157D"/>
    <w:rsid w:val="00D7322C"/>
    <w:rsid w:val="00D9015B"/>
    <w:rsid w:val="00D91240"/>
    <w:rsid w:val="00D94CD9"/>
    <w:rsid w:val="00D975ED"/>
    <w:rsid w:val="00DA21B4"/>
    <w:rsid w:val="00DB12EF"/>
    <w:rsid w:val="00DB38A8"/>
    <w:rsid w:val="00DF590E"/>
    <w:rsid w:val="00E12608"/>
    <w:rsid w:val="00E127CE"/>
    <w:rsid w:val="00E200F1"/>
    <w:rsid w:val="00E35B73"/>
    <w:rsid w:val="00E37E82"/>
    <w:rsid w:val="00E5748D"/>
    <w:rsid w:val="00E67AC1"/>
    <w:rsid w:val="00E72766"/>
    <w:rsid w:val="00E75B94"/>
    <w:rsid w:val="00E9404B"/>
    <w:rsid w:val="00ED4E05"/>
    <w:rsid w:val="00F1065E"/>
    <w:rsid w:val="00F1379D"/>
    <w:rsid w:val="00F1380A"/>
    <w:rsid w:val="00F13A25"/>
    <w:rsid w:val="00F14FD3"/>
    <w:rsid w:val="00F20651"/>
    <w:rsid w:val="00F35635"/>
    <w:rsid w:val="00F40B32"/>
    <w:rsid w:val="00F506B2"/>
    <w:rsid w:val="00F5766E"/>
    <w:rsid w:val="00F61CDA"/>
    <w:rsid w:val="00F6645E"/>
    <w:rsid w:val="00F70813"/>
    <w:rsid w:val="00F877DE"/>
    <w:rsid w:val="00F93DAD"/>
    <w:rsid w:val="00FA6EE3"/>
    <w:rsid w:val="00FA6F18"/>
    <w:rsid w:val="00FB2956"/>
    <w:rsid w:val="00FD61F2"/>
    <w:rsid w:val="00FE05F0"/>
    <w:rsid w:val="00FE3C16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2E9FC"/>
  <w15:chartTrackingRefBased/>
  <w15:docId w15:val="{7AE48488-A2D8-4B63-A231-3575BE9E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EA1"/>
    <w:pPr>
      <w:spacing w:after="120" w:line="276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75ED"/>
    <w:pPr>
      <w:keepNext/>
      <w:numPr>
        <w:numId w:val="16"/>
      </w:numPr>
      <w:spacing w:before="120" w:after="24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6801"/>
    <w:pPr>
      <w:keepNext/>
      <w:numPr>
        <w:ilvl w:val="1"/>
        <w:numId w:val="16"/>
      </w:numPr>
      <w:spacing w:after="240"/>
      <w:ind w:left="425" w:hanging="431"/>
      <w:jc w:val="center"/>
      <w:outlineLvl w:val="1"/>
    </w:pPr>
    <w:rPr>
      <w:b/>
      <w:bCs/>
      <w:iCs/>
      <w:lang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386801"/>
    <w:rPr>
      <w:rFonts w:ascii="Times New Roman" w:eastAsia="Times New Roman" w:hAnsi="Times New Roman"/>
      <w:b/>
      <w:bCs/>
      <w:iCs/>
      <w:sz w:val="24"/>
      <w:szCs w:val="24"/>
      <w:lang w:eastAsia="x-none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0A6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D975ED"/>
    <w:rPr>
      <w:rFonts w:ascii="Times New Roman" w:eastAsia="Times New Roman" w:hAnsi="Times New Roman"/>
      <w:b/>
      <w:bCs/>
      <w:kern w:val="32"/>
      <w:sz w:val="28"/>
      <w:szCs w:val="32"/>
    </w:rPr>
  </w:style>
  <w:style w:type="paragraph" w:customStyle="1" w:styleId="1-1">
    <w:name w:val="Заголовок 1-1"/>
    <w:basedOn w:val="1"/>
    <w:next w:val="a"/>
    <w:link w:val="1-10"/>
    <w:qFormat/>
    <w:rsid w:val="00386801"/>
    <w:pPr>
      <w:numPr>
        <w:numId w:val="0"/>
      </w:numPr>
      <w:spacing w:before="0"/>
      <w:ind w:left="357"/>
    </w:pPr>
  </w:style>
  <w:style w:type="character" w:styleId="ad">
    <w:name w:val="Placeholder Text"/>
    <w:basedOn w:val="a0"/>
    <w:uiPriority w:val="99"/>
    <w:semiHidden/>
    <w:rsid w:val="00CA69A0"/>
    <w:rPr>
      <w:color w:val="808080"/>
    </w:rPr>
  </w:style>
  <w:style w:type="character" w:customStyle="1" w:styleId="1-10">
    <w:name w:val="Заголовок 1-1 Знак"/>
    <w:basedOn w:val="10"/>
    <w:link w:val="1-1"/>
    <w:rsid w:val="00386801"/>
    <w:rPr>
      <w:rFonts w:ascii="Times New Roman" w:eastAsia="Times New Roman" w:hAnsi="Times New Roman"/>
      <w:b/>
      <w:bCs/>
      <w:kern w:val="32"/>
      <w:sz w:val="28"/>
      <w:szCs w:val="32"/>
    </w:rPr>
  </w:style>
  <w:style w:type="table" w:customStyle="1" w:styleId="12">
    <w:name w:val="Сетка таблицы1"/>
    <w:basedOn w:val="a1"/>
    <w:next w:val="ac"/>
    <w:uiPriority w:val="39"/>
    <w:rsid w:val="001906A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c"/>
    <w:uiPriority w:val="39"/>
    <w:rsid w:val="009B1A9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00098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15F50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A21B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DA21B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0D77A-6DFF-496C-8CD1-63EDD68DC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Ilya ...</cp:lastModifiedBy>
  <cp:revision>8</cp:revision>
  <cp:lastPrinted>2020-04-18T17:36:00Z</cp:lastPrinted>
  <dcterms:created xsi:type="dcterms:W3CDTF">2020-04-23T15:39:00Z</dcterms:created>
  <dcterms:modified xsi:type="dcterms:W3CDTF">2020-05-14T16:14:00Z</dcterms:modified>
</cp:coreProperties>
</file>