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A1AB2" w14:textId="77777777" w:rsidR="00C6554A" w:rsidRPr="007A67F4" w:rsidRDefault="00C6554A"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3DEF129" w14:textId="77777777" w:rsidR="00C6554A" w:rsidRPr="007A67F4" w:rsidRDefault="00564216" w:rsidP="00C6554A">
      <w:pPr>
        <w:pStyle w:val="Title"/>
        <w:rPr>
          <w:rFonts w:ascii="Calibri" w:hAnsi="Calibri" w:cs="Calibri"/>
        </w:rPr>
      </w:pPr>
      <w:r w:rsidRPr="007A67F4">
        <w:rPr>
          <w:rFonts w:ascii="Calibri" w:hAnsi="Calibri" w:cs="Calibri"/>
        </w:rPr>
        <w:t>Team Report</w:t>
      </w:r>
    </w:p>
    <w:p w14:paraId="0AD68B36" w14:textId="77777777" w:rsidR="00C6554A" w:rsidRPr="007A67F4" w:rsidRDefault="00564216" w:rsidP="00C6554A">
      <w:pPr>
        <w:pStyle w:val="Subtitle"/>
        <w:rPr>
          <w:rFonts w:ascii="Calibri" w:hAnsi="Calibri" w:cs="Calibri"/>
        </w:rPr>
      </w:pPr>
      <w:r w:rsidRPr="007A67F4">
        <w:rPr>
          <w:rFonts w:ascii="Calibri" w:hAnsi="Calibri" w:cs="Calibri"/>
        </w:rPr>
        <w:t>Systems Design And Security PROject</w:t>
      </w:r>
    </w:p>
    <w:p w14:paraId="63A75DDF" w14:textId="77777777" w:rsidR="00564216" w:rsidRPr="007A67F4" w:rsidRDefault="00564216" w:rsidP="00C6554A">
      <w:pPr>
        <w:pStyle w:val="ContactInfo"/>
        <w:rPr>
          <w:rFonts w:ascii="Calibri" w:hAnsi="Calibri" w:cs="Calibri"/>
        </w:rPr>
      </w:pPr>
      <w:r w:rsidRPr="007A67F4">
        <w:rPr>
          <w:rFonts w:ascii="Calibri" w:hAnsi="Calibri" w:cs="Calibri"/>
        </w:rPr>
        <w:t xml:space="preserve">Urszula </w:t>
      </w:r>
      <w:proofErr w:type="spellStart"/>
      <w:r w:rsidRPr="007A67F4">
        <w:rPr>
          <w:rFonts w:ascii="Calibri" w:hAnsi="Calibri" w:cs="Calibri"/>
        </w:rPr>
        <w:t>Talalaj</w:t>
      </w:r>
      <w:proofErr w:type="spellEnd"/>
      <w:r w:rsidR="00C6554A" w:rsidRPr="007A67F4">
        <w:rPr>
          <w:rFonts w:ascii="Calibri" w:hAnsi="Calibri" w:cs="Calibri"/>
        </w:rPr>
        <w:t xml:space="preserve"> | </w:t>
      </w:r>
      <w:r w:rsidRPr="007A67F4">
        <w:rPr>
          <w:rFonts w:ascii="Calibri" w:hAnsi="Calibri" w:cs="Calibri"/>
        </w:rPr>
        <w:t>Ting Guo</w:t>
      </w:r>
      <w:r w:rsidR="00C6554A" w:rsidRPr="007A67F4">
        <w:rPr>
          <w:rFonts w:ascii="Calibri" w:hAnsi="Calibri" w:cs="Calibri"/>
        </w:rPr>
        <w:t xml:space="preserve"> | </w:t>
      </w:r>
      <w:r w:rsidRPr="007A67F4">
        <w:rPr>
          <w:rFonts w:ascii="Calibri" w:hAnsi="Calibri" w:cs="Calibri"/>
        </w:rPr>
        <w:t xml:space="preserve">Julia </w:t>
      </w:r>
      <w:proofErr w:type="spellStart"/>
      <w:r w:rsidRPr="007A67F4">
        <w:rPr>
          <w:rFonts w:ascii="Calibri" w:hAnsi="Calibri" w:cs="Calibri"/>
        </w:rPr>
        <w:t>Derebecka</w:t>
      </w:r>
      <w:proofErr w:type="spellEnd"/>
      <w:r w:rsidRPr="007A67F4">
        <w:rPr>
          <w:rFonts w:ascii="Calibri" w:hAnsi="Calibri" w:cs="Calibri"/>
        </w:rPr>
        <w:t xml:space="preserve"> | </w:t>
      </w:r>
      <w:proofErr w:type="spellStart"/>
      <w:r w:rsidRPr="007A67F4">
        <w:rPr>
          <w:rFonts w:ascii="Calibri" w:hAnsi="Calibri" w:cs="Calibri"/>
        </w:rPr>
        <w:t>Huiqiang</w:t>
      </w:r>
      <w:proofErr w:type="spellEnd"/>
      <w:r w:rsidRPr="007A67F4">
        <w:rPr>
          <w:rFonts w:ascii="Calibri" w:hAnsi="Calibri" w:cs="Calibri"/>
        </w:rPr>
        <w:t xml:space="preserve"> Liu</w:t>
      </w:r>
    </w:p>
    <w:p w14:paraId="26C92A40" w14:textId="77777777" w:rsidR="00C6554A" w:rsidRPr="007A67F4" w:rsidRDefault="00564216" w:rsidP="00C6554A">
      <w:pPr>
        <w:pStyle w:val="ContactInfo"/>
        <w:rPr>
          <w:rFonts w:ascii="Calibri" w:hAnsi="Calibri" w:cs="Calibri"/>
        </w:rPr>
      </w:pPr>
      <w:r w:rsidRPr="007A67F4">
        <w:rPr>
          <w:rFonts w:ascii="Calibri" w:hAnsi="Calibri" w:cs="Calibri"/>
        </w:rPr>
        <w:t>06.12.2019</w:t>
      </w:r>
      <w:r w:rsidR="00C6554A" w:rsidRPr="007A67F4">
        <w:rPr>
          <w:rFonts w:ascii="Calibri" w:hAnsi="Calibri" w:cs="Calibri"/>
        </w:rPr>
        <w:br w:type="page"/>
      </w:r>
    </w:p>
    <w:p w14:paraId="0E66A4DB" w14:textId="77777777" w:rsidR="00C6554A" w:rsidRPr="007A67F4" w:rsidRDefault="00564216" w:rsidP="00564216">
      <w:pPr>
        <w:pStyle w:val="Heading1"/>
        <w:rPr>
          <w:rFonts w:ascii="Calibri" w:hAnsi="Calibri" w:cs="Calibri"/>
        </w:rPr>
      </w:pPr>
      <w:r w:rsidRPr="007A67F4">
        <w:rPr>
          <w:rFonts w:ascii="Calibri" w:hAnsi="Calibri" w:cs="Calibri"/>
        </w:rPr>
        <w:lastRenderedPageBreak/>
        <w:t>Introduction</w:t>
      </w:r>
    </w:p>
    <w:p w14:paraId="12CF239A" w14:textId="10799445" w:rsidR="00C6554A" w:rsidRDefault="00564216" w:rsidP="00564216">
      <w:pPr>
        <w:rPr>
          <w:rFonts w:ascii="Calibri" w:hAnsi="Calibri" w:cs="Calibri"/>
        </w:rPr>
      </w:pPr>
      <w:r w:rsidRPr="007A67F4">
        <w:rPr>
          <w:rFonts w:ascii="Calibri" w:hAnsi="Calibri" w:cs="Calibri"/>
        </w:rPr>
        <w:t>The objective of the project was to create a software system for an academic publisher. The system would be used for managing the submission, reviewing and publishing of academic articles for the journals operated by the publisher.</w:t>
      </w:r>
      <w:r w:rsidR="003B05C1">
        <w:rPr>
          <w:rFonts w:ascii="Calibri" w:hAnsi="Calibri" w:cs="Calibri"/>
        </w:rPr>
        <w:t xml:space="preserve"> Users of the publication system include readers, editors, authors and reviewers.</w:t>
      </w:r>
    </w:p>
    <w:p w14:paraId="5396C07D" w14:textId="6FF9A938" w:rsidR="00DE1B9B" w:rsidRPr="00DE1B9B" w:rsidRDefault="00DE1B9B" w:rsidP="00DE1B9B">
      <w:pPr>
        <w:pStyle w:val="Heading5"/>
        <w:rPr>
          <w:rFonts w:ascii="Calibri" w:hAnsi="Calibri" w:cs="Calibri"/>
        </w:rPr>
      </w:pPr>
      <w:r w:rsidRPr="00DE1B9B">
        <w:rPr>
          <w:rFonts w:ascii="Calibri" w:hAnsi="Calibri" w:cs="Calibri"/>
        </w:rPr>
        <w:t>Interpretation of the requirements</w:t>
      </w:r>
    </w:p>
    <w:p w14:paraId="0F850D95" w14:textId="6183758F" w:rsidR="00FC041F" w:rsidRDefault="00FC041F" w:rsidP="00DE1B9B">
      <w:pPr>
        <w:pStyle w:val="ListParagraph"/>
        <w:numPr>
          <w:ilvl w:val="0"/>
          <w:numId w:val="17"/>
        </w:numPr>
        <w:rPr>
          <w:rFonts w:ascii="Calibri" w:hAnsi="Calibri" w:cs="Calibri"/>
        </w:rPr>
      </w:pPr>
      <w:r>
        <w:rPr>
          <w:rFonts w:ascii="Calibri" w:hAnsi="Calibri" w:cs="Calibri"/>
        </w:rPr>
        <w:t>C</w:t>
      </w:r>
      <w:r w:rsidRPr="00FC041F">
        <w:rPr>
          <w:rFonts w:ascii="Calibri" w:hAnsi="Calibri" w:cs="Calibri"/>
        </w:rPr>
        <w:t>ombine the tasks of adding a new journal with a</w:t>
      </w:r>
      <w:r>
        <w:rPr>
          <w:rFonts w:ascii="Calibri" w:hAnsi="Calibri" w:cs="Calibri"/>
        </w:rPr>
        <w:t xml:space="preserve"> chief editor self-registration.</w:t>
      </w:r>
    </w:p>
    <w:p w14:paraId="0B41DC59" w14:textId="35E7DC70" w:rsidR="00FC041F" w:rsidRDefault="00FC041F" w:rsidP="00DE1B9B">
      <w:pPr>
        <w:pStyle w:val="ListParagraph"/>
        <w:numPr>
          <w:ilvl w:val="0"/>
          <w:numId w:val="17"/>
        </w:numPr>
        <w:rPr>
          <w:rFonts w:ascii="Calibri" w:hAnsi="Calibri" w:cs="Calibri"/>
        </w:rPr>
      </w:pPr>
      <w:r>
        <w:rPr>
          <w:rFonts w:ascii="Calibri" w:hAnsi="Calibri" w:cs="Calibri"/>
        </w:rPr>
        <w:t xml:space="preserve">Conflict of interest are detected based on the university affiliation of editors, reviewers and authors which is provided by them during the registration or later if their account has been created by someone else. The university affiliation is a name of the institution which the stakeholder has a </w:t>
      </w:r>
      <w:r w:rsidRPr="00FC041F">
        <w:rPr>
          <w:rFonts w:ascii="Calibri" w:hAnsi="Calibri" w:cs="Calibri"/>
        </w:rPr>
        <w:t>formal connection</w:t>
      </w:r>
      <w:r>
        <w:rPr>
          <w:rFonts w:ascii="Calibri" w:hAnsi="Calibri" w:cs="Calibri"/>
        </w:rPr>
        <w:t xml:space="preserve"> with, and it should be supplied correctly and precisely as it is.</w:t>
      </w:r>
    </w:p>
    <w:p w14:paraId="57DDBEFB" w14:textId="195FE947" w:rsidR="00DE1B9B" w:rsidRDefault="00DE1B9B" w:rsidP="00DE1B9B">
      <w:pPr>
        <w:pStyle w:val="ListParagraph"/>
        <w:numPr>
          <w:ilvl w:val="0"/>
          <w:numId w:val="17"/>
        </w:numPr>
        <w:rPr>
          <w:rFonts w:ascii="Calibri" w:hAnsi="Calibri" w:cs="Calibri"/>
        </w:rPr>
      </w:pPr>
      <w:r>
        <w:rPr>
          <w:rFonts w:ascii="Calibri" w:hAnsi="Calibri" w:cs="Calibri"/>
        </w:rPr>
        <w:t>Authors can only respond to the reviews when all three of them had been submitted.</w:t>
      </w:r>
    </w:p>
    <w:p w14:paraId="33F49AA6" w14:textId="6D8F3DE9" w:rsidR="00DE1B9B" w:rsidRDefault="003B05C1" w:rsidP="00DE1B9B">
      <w:pPr>
        <w:pStyle w:val="ListParagraph"/>
        <w:numPr>
          <w:ilvl w:val="0"/>
          <w:numId w:val="17"/>
        </w:numPr>
        <w:rPr>
          <w:rFonts w:ascii="Calibri" w:hAnsi="Calibri" w:cs="Calibri"/>
        </w:rPr>
      </w:pPr>
      <w:r>
        <w:rPr>
          <w:rFonts w:ascii="Calibri" w:hAnsi="Calibri" w:cs="Calibri"/>
        </w:rPr>
        <w:t>Answers must be added in such order, so they correspond to the questions.</w:t>
      </w:r>
    </w:p>
    <w:p w14:paraId="2B47187E" w14:textId="5E49B96B" w:rsidR="00FC041F" w:rsidRDefault="00FC041F" w:rsidP="00DE1B9B">
      <w:pPr>
        <w:pStyle w:val="ListParagraph"/>
        <w:numPr>
          <w:ilvl w:val="0"/>
          <w:numId w:val="17"/>
        </w:numPr>
        <w:rPr>
          <w:rFonts w:ascii="Calibri" w:hAnsi="Calibri" w:cs="Calibri"/>
        </w:rPr>
      </w:pPr>
      <w:r>
        <w:rPr>
          <w:rFonts w:ascii="Calibri" w:hAnsi="Calibri" w:cs="Calibri"/>
        </w:rPr>
        <w:t>Reviewer</w:t>
      </w:r>
      <w:r w:rsidR="00A72DEC">
        <w:rPr>
          <w:rFonts w:ascii="Calibri" w:hAnsi="Calibri" w:cs="Calibri"/>
        </w:rPr>
        <w:t>s</w:t>
      </w:r>
      <w:r>
        <w:rPr>
          <w:rFonts w:ascii="Calibri" w:hAnsi="Calibri" w:cs="Calibri"/>
        </w:rPr>
        <w:t xml:space="preserve"> can review three articles for each submission they </w:t>
      </w:r>
      <w:r w:rsidR="00A72DEC">
        <w:rPr>
          <w:rFonts w:ascii="Calibri" w:hAnsi="Calibri" w:cs="Calibri"/>
        </w:rPr>
        <w:t xml:space="preserve">have </w:t>
      </w:r>
      <w:r>
        <w:rPr>
          <w:rFonts w:ascii="Calibri" w:hAnsi="Calibri" w:cs="Calibri"/>
        </w:rPr>
        <w:t>made. When they select an article to review, the counter of remaining articles that need to be reviewed</w:t>
      </w:r>
      <w:r w:rsidR="00A72DEC">
        <w:rPr>
          <w:rFonts w:ascii="Calibri" w:hAnsi="Calibri" w:cs="Calibri"/>
        </w:rPr>
        <w:t xml:space="preserve"> in order to cover the cost of publishing </w:t>
      </w:r>
      <w:r w:rsidR="00A72DEC" w:rsidRPr="00A72DEC">
        <w:rPr>
          <w:rFonts w:ascii="Calibri" w:hAnsi="Calibri" w:cs="Calibri"/>
          <w:b/>
        </w:rPr>
        <w:t>one of their submissions</w:t>
      </w:r>
      <w:r w:rsidR="00A72DEC">
        <w:rPr>
          <w:rFonts w:ascii="Calibri" w:hAnsi="Calibri" w:cs="Calibri"/>
        </w:rPr>
        <w:t xml:space="preserve"> decreases. This counter is shared between all authors of the submission. If authors have more than one submission for which they need to cover the cost of publishing, then the counter displayed for them in the reviewer interface is a sum of all their submissions’ counters.</w:t>
      </w:r>
    </w:p>
    <w:p w14:paraId="00F700E2" w14:textId="77777777" w:rsidR="00E960EE" w:rsidRDefault="00E960EE" w:rsidP="00E960EE">
      <w:pPr>
        <w:pStyle w:val="ListParagraph"/>
        <w:numPr>
          <w:ilvl w:val="0"/>
          <w:numId w:val="17"/>
        </w:numPr>
        <w:rPr>
          <w:rFonts w:ascii="Calibri" w:hAnsi="Calibri" w:cs="Calibri"/>
        </w:rPr>
      </w:pPr>
      <w:r>
        <w:rPr>
          <w:rFonts w:ascii="Calibri" w:hAnsi="Calibri" w:cs="Calibri"/>
        </w:rPr>
        <w:t>Reviewers lose their privileges when the last of the three reviewers of the submission submits their final verdict and their counter of remaining articles that need to be reviewed is equal to zero.</w:t>
      </w:r>
    </w:p>
    <w:p w14:paraId="1EE99121" w14:textId="77777777" w:rsidR="00E960EE" w:rsidRDefault="00E960EE" w:rsidP="00E960EE">
      <w:pPr>
        <w:pStyle w:val="ListParagraph"/>
        <w:numPr>
          <w:ilvl w:val="0"/>
          <w:numId w:val="17"/>
        </w:numPr>
        <w:rPr>
          <w:rFonts w:ascii="Calibri" w:hAnsi="Calibri" w:cs="Calibri"/>
        </w:rPr>
      </w:pPr>
      <w:r>
        <w:rPr>
          <w:rFonts w:ascii="Calibri" w:hAnsi="Calibri" w:cs="Calibri"/>
        </w:rPr>
        <w:t>Authors lose their privileges when their only remaining submission is accepted or rejected by an editor.</w:t>
      </w:r>
    </w:p>
    <w:p w14:paraId="01716D38" w14:textId="77777777" w:rsidR="00E960EE" w:rsidRDefault="00E960EE" w:rsidP="00E960EE">
      <w:pPr>
        <w:pStyle w:val="ListParagraph"/>
        <w:numPr>
          <w:ilvl w:val="0"/>
          <w:numId w:val="17"/>
        </w:numPr>
        <w:rPr>
          <w:rFonts w:ascii="Calibri" w:hAnsi="Calibri" w:cs="Calibri"/>
        </w:rPr>
      </w:pPr>
      <w:r>
        <w:rPr>
          <w:rFonts w:ascii="Calibri" w:hAnsi="Calibri" w:cs="Calibri"/>
        </w:rPr>
        <w:t>Users can log in to one of their roles at a time.</w:t>
      </w:r>
    </w:p>
    <w:p w14:paraId="7777AE3B" w14:textId="77777777" w:rsidR="00E960EE" w:rsidRPr="00654E1F" w:rsidRDefault="00E960EE" w:rsidP="00E960EE">
      <w:pPr>
        <w:pStyle w:val="ListParagraph"/>
        <w:numPr>
          <w:ilvl w:val="0"/>
          <w:numId w:val="17"/>
        </w:numPr>
        <w:rPr>
          <w:rFonts w:ascii="Calibri" w:hAnsi="Calibri" w:cs="Calibri"/>
        </w:rPr>
      </w:pPr>
      <w:r>
        <w:rPr>
          <w:rFonts w:ascii="Calibri" w:hAnsi="Calibri" w:cs="Calibri"/>
        </w:rPr>
        <w:t>Once logged in, users can change their password or update their details which requires supplying the password again.</w:t>
      </w:r>
    </w:p>
    <w:p w14:paraId="4A1C2D54" w14:textId="77777777" w:rsidR="006F2D1D" w:rsidRPr="006F2D1D" w:rsidRDefault="006F2D1D" w:rsidP="006F2D1D">
      <w:pPr>
        <w:pStyle w:val="ListParagraph"/>
        <w:numPr>
          <w:ilvl w:val="0"/>
          <w:numId w:val="17"/>
        </w:numPr>
        <w:rPr>
          <w:rFonts w:ascii="Calibri" w:hAnsi="Calibri" w:cs="Calibri"/>
        </w:rPr>
      </w:pPr>
      <w:bookmarkStart w:id="5" w:name="_GoBack"/>
      <w:bookmarkEnd w:id="5"/>
    </w:p>
    <w:p w14:paraId="714CBEB8" w14:textId="77777777" w:rsidR="003B05C1" w:rsidRPr="003B05C1" w:rsidRDefault="003B05C1" w:rsidP="003B05C1">
      <w:pPr>
        <w:ind w:left="360"/>
        <w:rPr>
          <w:rFonts w:ascii="Calibri" w:hAnsi="Calibri" w:cs="Calibri"/>
        </w:rPr>
      </w:pPr>
    </w:p>
    <w:p w14:paraId="176A2C87" w14:textId="787913E6" w:rsidR="00C6554A" w:rsidRDefault="005C393C" w:rsidP="007A67F4">
      <w:pPr>
        <w:pStyle w:val="Heading1"/>
        <w:rPr>
          <w:rFonts w:ascii="Calibri" w:hAnsi="Calibri" w:cs="Calibri"/>
        </w:rPr>
      </w:pPr>
      <w:r>
        <w:rPr>
          <w:noProof/>
          <w:lang w:val="pl-PL" w:eastAsia="pl-PL"/>
        </w:rPr>
        <w:lastRenderedPageBreak/>
        <w:drawing>
          <wp:anchor distT="0" distB="0" distL="114300" distR="114300" simplePos="0" relativeHeight="251658240" behindDoc="0" locked="0" layoutInCell="1" allowOverlap="1" wp14:anchorId="1861B8FB" wp14:editId="4855017C">
            <wp:simplePos x="0" y="0"/>
            <wp:positionH relativeFrom="column">
              <wp:posOffset>-777875</wp:posOffset>
            </wp:positionH>
            <wp:positionV relativeFrom="paragraph">
              <wp:posOffset>354330</wp:posOffset>
            </wp:positionV>
            <wp:extent cx="7171200" cy="6562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71200" cy="6562800"/>
                    </a:xfrm>
                    <a:prstGeom prst="rect">
                      <a:avLst/>
                    </a:prstGeom>
                  </pic:spPr>
                </pic:pic>
              </a:graphicData>
            </a:graphic>
            <wp14:sizeRelH relativeFrom="margin">
              <wp14:pctWidth>0</wp14:pctWidth>
            </wp14:sizeRelH>
            <wp14:sizeRelV relativeFrom="margin">
              <wp14:pctHeight>0</wp14:pctHeight>
            </wp14:sizeRelV>
          </wp:anchor>
        </w:drawing>
      </w:r>
      <w:r w:rsidR="00564216" w:rsidRPr="007A67F4">
        <w:rPr>
          <w:rFonts w:ascii="Calibri" w:hAnsi="Calibri" w:cs="Calibri"/>
        </w:rPr>
        <w:t>UML use case diagram</w:t>
      </w:r>
    </w:p>
    <w:p w14:paraId="56766E66" w14:textId="74303548" w:rsidR="008828F7" w:rsidRPr="008828F7" w:rsidRDefault="008828F7" w:rsidP="005C393C"/>
    <w:p w14:paraId="5F3AED5D" w14:textId="77777777" w:rsidR="00564216" w:rsidRPr="007A67F4" w:rsidRDefault="00564216" w:rsidP="007A67F4">
      <w:pPr>
        <w:pStyle w:val="Heading1"/>
        <w:rPr>
          <w:rFonts w:ascii="Calibri" w:hAnsi="Calibri" w:cs="Calibri"/>
        </w:rPr>
      </w:pPr>
    </w:p>
    <w:p w14:paraId="72B0FD12" w14:textId="408F7D66" w:rsidR="00564216" w:rsidRDefault="005C393C" w:rsidP="007A67F4">
      <w:pPr>
        <w:pStyle w:val="Heading1"/>
        <w:rPr>
          <w:rFonts w:ascii="Calibri" w:hAnsi="Calibri" w:cs="Calibri"/>
        </w:rPr>
      </w:pPr>
      <w:r>
        <w:rPr>
          <w:noProof/>
          <w:lang w:val="pl-PL" w:eastAsia="pl-PL"/>
        </w:rPr>
        <w:drawing>
          <wp:anchor distT="0" distB="0" distL="114300" distR="114300" simplePos="0" relativeHeight="251659264" behindDoc="0" locked="0" layoutInCell="1" allowOverlap="1" wp14:anchorId="0B6E754D" wp14:editId="701D5FE0">
            <wp:simplePos x="0" y="0"/>
            <wp:positionH relativeFrom="column">
              <wp:posOffset>-697230</wp:posOffset>
            </wp:positionH>
            <wp:positionV relativeFrom="paragraph">
              <wp:posOffset>343535</wp:posOffset>
            </wp:positionV>
            <wp:extent cx="6972300" cy="64376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of the Initial Information 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72300" cy="6437630"/>
                    </a:xfrm>
                    <a:prstGeom prst="rect">
                      <a:avLst/>
                    </a:prstGeom>
                  </pic:spPr>
                </pic:pic>
              </a:graphicData>
            </a:graphic>
            <wp14:sizeRelH relativeFrom="margin">
              <wp14:pctWidth>0</wp14:pctWidth>
            </wp14:sizeRelH>
            <wp14:sizeRelV relativeFrom="margin">
              <wp14:pctHeight>0</wp14:pctHeight>
            </wp14:sizeRelV>
          </wp:anchor>
        </w:drawing>
      </w:r>
      <w:r w:rsidR="00564216" w:rsidRPr="007A67F4">
        <w:rPr>
          <w:rFonts w:ascii="Calibri" w:hAnsi="Calibri" w:cs="Calibri"/>
        </w:rPr>
        <w:t>UML class diagram of the initial information model</w:t>
      </w:r>
    </w:p>
    <w:p w14:paraId="58E0F6D6" w14:textId="05C06280" w:rsidR="008828F7" w:rsidRPr="008828F7" w:rsidRDefault="008828F7" w:rsidP="008828F7"/>
    <w:p w14:paraId="0AE99826" w14:textId="77777777" w:rsidR="00564216" w:rsidRPr="007A67F4" w:rsidRDefault="00564216" w:rsidP="007A67F4">
      <w:pPr>
        <w:pStyle w:val="Heading1"/>
        <w:rPr>
          <w:rFonts w:ascii="Calibri" w:hAnsi="Calibri" w:cs="Calibri"/>
        </w:rPr>
      </w:pPr>
    </w:p>
    <w:p w14:paraId="3E7E9FFA" w14:textId="6C504FC8" w:rsidR="00564216" w:rsidRDefault="00564216" w:rsidP="007A67F4">
      <w:pPr>
        <w:pStyle w:val="Heading1"/>
        <w:rPr>
          <w:rFonts w:ascii="Calibri" w:hAnsi="Calibri" w:cs="Calibri"/>
        </w:rPr>
      </w:pPr>
      <w:r w:rsidRPr="007A67F4">
        <w:rPr>
          <w:rFonts w:ascii="Calibri" w:hAnsi="Calibri" w:cs="Calibri"/>
        </w:rPr>
        <w:t>UML class diagram of the normalised database model</w:t>
      </w:r>
    </w:p>
    <w:p w14:paraId="6011A736" w14:textId="6EECBC71" w:rsidR="008828F7" w:rsidRPr="008828F7" w:rsidRDefault="005C393C" w:rsidP="008828F7">
      <w:r>
        <w:rPr>
          <w:noProof/>
          <w:lang w:val="pl-PL" w:eastAsia="pl-PL"/>
        </w:rPr>
        <w:drawing>
          <wp:anchor distT="0" distB="0" distL="114300" distR="114300" simplePos="0" relativeHeight="251660288" behindDoc="0" locked="0" layoutInCell="1" allowOverlap="1" wp14:anchorId="20518CE9" wp14:editId="2D5181D1">
            <wp:simplePos x="0" y="0"/>
            <wp:positionH relativeFrom="column">
              <wp:posOffset>-742950</wp:posOffset>
            </wp:positionH>
            <wp:positionV relativeFrom="paragraph">
              <wp:posOffset>240030</wp:posOffset>
            </wp:positionV>
            <wp:extent cx="6915150" cy="7214486"/>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Machine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15766" cy="7215129"/>
                    </a:xfrm>
                    <a:prstGeom prst="rect">
                      <a:avLst/>
                    </a:prstGeom>
                  </pic:spPr>
                </pic:pic>
              </a:graphicData>
            </a:graphic>
            <wp14:sizeRelH relativeFrom="margin">
              <wp14:pctWidth>0</wp14:pctWidth>
            </wp14:sizeRelH>
            <wp14:sizeRelV relativeFrom="margin">
              <wp14:pctHeight>0</wp14:pctHeight>
            </wp14:sizeRelV>
          </wp:anchor>
        </w:drawing>
      </w:r>
    </w:p>
    <w:p w14:paraId="1ACC202D" w14:textId="77777777" w:rsidR="00564216" w:rsidRPr="007A67F4" w:rsidRDefault="00564216" w:rsidP="007A67F4">
      <w:pPr>
        <w:pStyle w:val="Heading1"/>
        <w:rPr>
          <w:rFonts w:ascii="Calibri" w:hAnsi="Calibri" w:cs="Calibri"/>
        </w:rPr>
      </w:pPr>
    </w:p>
    <w:p w14:paraId="23FB1679" w14:textId="51DBD7DD" w:rsidR="00564216" w:rsidRDefault="00564216" w:rsidP="007A67F4">
      <w:pPr>
        <w:pStyle w:val="Heading1"/>
        <w:rPr>
          <w:rFonts w:ascii="Calibri" w:hAnsi="Calibri" w:cs="Calibri"/>
        </w:rPr>
      </w:pPr>
      <w:r w:rsidRPr="007A67F4">
        <w:rPr>
          <w:rFonts w:ascii="Calibri" w:hAnsi="Calibri" w:cs="Calibri"/>
        </w:rPr>
        <w:t>UML state machine diagram</w:t>
      </w:r>
    </w:p>
    <w:p w14:paraId="41621F4A" w14:textId="72DEF869" w:rsidR="008828F7" w:rsidRPr="008828F7" w:rsidRDefault="008828F7" w:rsidP="008828F7"/>
    <w:p w14:paraId="7299D54E" w14:textId="77777777" w:rsidR="00564216" w:rsidRPr="007A67F4" w:rsidRDefault="00564216" w:rsidP="007A67F4">
      <w:pPr>
        <w:pStyle w:val="Heading1"/>
        <w:rPr>
          <w:rFonts w:ascii="Calibri" w:hAnsi="Calibri" w:cs="Calibri"/>
        </w:rPr>
      </w:pPr>
    </w:p>
    <w:p w14:paraId="1298F7C4" w14:textId="77777777" w:rsidR="00564216" w:rsidRPr="007A67F4" w:rsidRDefault="00564216" w:rsidP="007A67F4">
      <w:pPr>
        <w:pStyle w:val="Heading1"/>
        <w:rPr>
          <w:rFonts w:ascii="Calibri" w:hAnsi="Calibri" w:cs="Calibri"/>
        </w:rPr>
      </w:pPr>
      <w:r w:rsidRPr="007A67F4">
        <w:rPr>
          <w:rFonts w:ascii="Calibri" w:hAnsi="Calibri" w:cs="Calibri"/>
        </w:rPr>
        <w:t xml:space="preserve">Best aspects of our system </w:t>
      </w:r>
    </w:p>
    <w:p w14:paraId="1165D95F" w14:textId="77777777" w:rsidR="00564216" w:rsidRPr="007A67F4" w:rsidRDefault="00564216" w:rsidP="007A67F4">
      <w:pPr>
        <w:pStyle w:val="Heading1"/>
        <w:rPr>
          <w:rFonts w:ascii="Calibri" w:hAnsi="Calibri" w:cs="Calibri"/>
        </w:rPr>
      </w:pPr>
    </w:p>
    <w:p w14:paraId="0B50C9B6" w14:textId="77777777" w:rsidR="007A67F4" w:rsidRPr="007A67F4" w:rsidRDefault="00564216" w:rsidP="007A67F4">
      <w:pPr>
        <w:pStyle w:val="Heading1"/>
        <w:rPr>
          <w:rFonts w:ascii="Calibri" w:hAnsi="Calibri" w:cs="Calibri"/>
        </w:rPr>
      </w:pPr>
      <w:r w:rsidRPr="007A67F4">
        <w:rPr>
          <w:rFonts w:ascii="Calibri" w:hAnsi="Calibri" w:cs="Calibri"/>
        </w:rPr>
        <w:t>Security features</w:t>
      </w:r>
    </w:p>
    <w:p w14:paraId="3557076F" w14:textId="77777777" w:rsidR="007A67F4" w:rsidRPr="007A67F4" w:rsidRDefault="007A67F4" w:rsidP="007A67F4">
      <w:pPr>
        <w:pStyle w:val="Heading1"/>
        <w:rPr>
          <w:rFonts w:ascii="Calibri" w:hAnsi="Calibri" w:cs="Calibri"/>
        </w:rPr>
      </w:pPr>
    </w:p>
    <w:p w14:paraId="66C50FA1" w14:textId="77777777" w:rsidR="00564216" w:rsidRPr="007A67F4" w:rsidRDefault="007A67F4" w:rsidP="007A67F4">
      <w:pPr>
        <w:pStyle w:val="Heading1"/>
        <w:rPr>
          <w:rFonts w:ascii="Calibri" w:hAnsi="Calibri" w:cs="Calibri"/>
        </w:rPr>
      </w:pPr>
      <w:r w:rsidRPr="007A67F4">
        <w:rPr>
          <w:rFonts w:ascii="Calibri" w:hAnsi="Calibri" w:cs="Calibri"/>
        </w:rPr>
        <w:t>Measures of the effort</w:t>
      </w:r>
    </w:p>
    <w:tbl>
      <w:tblPr>
        <w:tblStyle w:val="TableGrid"/>
        <w:tblW w:w="0" w:type="auto"/>
        <w:tblLook w:val="04A0" w:firstRow="1" w:lastRow="0" w:firstColumn="1" w:lastColumn="0" w:noHBand="0" w:noVBand="1"/>
      </w:tblPr>
      <w:tblGrid>
        <w:gridCol w:w="2876"/>
        <w:gridCol w:w="2877"/>
        <w:gridCol w:w="2877"/>
      </w:tblGrid>
      <w:tr w:rsidR="007A67F4" w:rsidRPr="007A67F4" w14:paraId="24501EAF" w14:textId="77777777" w:rsidTr="007A67F4">
        <w:tc>
          <w:tcPr>
            <w:tcW w:w="2876" w:type="dxa"/>
          </w:tcPr>
          <w:p w14:paraId="30F57951" w14:textId="77777777" w:rsidR="007A67F4" w:rsidRPr="007A67F4" w:rsidRDefault="007A67F4" w:rsidP="007A67F4">
            <w:pPr>
              <w:rPr>
                <w:rFonts w:ascii="Calibri" w:hAnsi="Calibri" w:cs="Calibri"/>
                <w:b/>
              </w:rPr>
            </w:pPr>
            <w:r w:rsidRPr="007A67F4">
              <w:rPr>
                <w:rFonts w:ascii="Calibri" w:hAnsi="Calibri" w:cs="Calibri"/>
                <w:b/>
              </w:rPr>
              <w:t>Team Member</w:t>
            </w:r>
          </w:p>
        </w:tc>
        <w:tc>
          <w:tcPr>
            <w:tcW w:w="2877" w:type="dxa"/>
          </w:tcPr>
          <w:p w14:paraId="543BEC7F" w14:textId="77777777" w:rsidR="007A67F4" w:rsidRPr="007A67F4" w:rsidRDefault="007A67F4" w:rsidP="007A67F4">
            <w:pPr>
              <w:rPr>
                <w:rFonts w:ascii="Calibri" w:hAnsi="Calibri" w:cs="Calibri"/>
                <w:b/>
              </w:rPr>
            </w:pPr>
            <w:r w:rsidRPr="007A67F4">
              <w:rPr>
                <w:rFonts w:ascii="Calibri" w:hAnsi="Calibri" w:cs="Calibri"/>
                <w:b/>
              </w:rPr>
              <w:t>Actual Tasks</w:t>
            </w:r>
          </w:p>
        </w:tc>
        <w:tc>
          <w:tcPr>
            <w:tcW w:w="2877" w:type="dxa"/>
          </w:tcPr>
          <w:p w14:paraId="19EC9656" w14:textId="77777777" w:rsidR="007A67F4" w:rsidRPr="007A67F4" w:rsidRDefault="007A67F4" w:rsidP="007A67F4">
            <w:pPr>
              <w:rPr>
                <w:rFonts w:ascii="Calibri" w:hAnsi="Calibri" w:cs="Calibri"/>
                <w:b/>
              </w:rPr>
            </w:pPr>
            <w:r w:rsidRPr="007A67F4">
              <w:rPr>
                <w:rFonts w:ascii="Calibri" w:hAnsi="Calibri" w:cs="Calibri"/>
                <w:b/>
              </w:rPr>
              <w:t>Points</w:t>
            </w:r>
          </w:p>
        </w:tc>
      </w:tr>
      <w:tr w:rsidR="007A67F4" w:rsidRPr="007A67F4" w14:paraId="229B24FF" w14:textId="77777777" w:rsidTr="007A67F4">
        <w:tc>
          <w:tcPr>
            <w:tcW w:w="2876" w:type="dxa"/>
          </w:tcPr>
          <w:p w14:paraId="30B5F751" w14:textId="77777777" w:rsidR="007A67F4" w:rsidRPr="007A67F4" w:rsidRDefault="007A67F4" w:rsidP="007A67F4">
            <w:pPr>
              <w:rPr>
                <w:rFonts w:ascii="Calibri" w:hAnsi="Calibri" w:cs="Calibri"/>
              </w:rPr>
            </w:pPr>
            <w:r w:rsidRPr="007A67F4">
              <w:rPr>
                <w:rFonts w:ascii="Calibri" w:hAnsi="Calibri" w:cs="Calibri"/>
              </w:rPr>
              <w:t xml:space="preserve">Urszula </w:t>
            </w:r>
            <w:proofErr w:type="spellStart"/>
            <w:r w:rsidRPr="007A67F4">
              <w:rPr>
                <w:rFonts w:ascii="Calibri" w:hAnsi="Calibri" w:cs="Calibri"/>
              </w:rPr>
              <w:t>Talalaj</w:t>
            </w:r>
            <w:proofErr w:type="spellEnd"/>
          </w:p>
        </w:tc>
        <w:tc>
          <w:tcPr>
            <w:tcW w:w="2877" w:type="dxa"/>
          </w:tcPr>
          <w:p w14:paraId="4FDDACCD" w14:textId="463881C6" w:rsidR="007A67F4" w:rsidRPr="007A67F4" w:rsidRDefault="00B31075" w:rsidP="007A67F4">
            <w:pPr>
              <w:rPr>
                <w:rFonts w:ascii="Calibri" w:hAnsi="Calibri" w:cs="Calibri"/>
              </w:rPr>
            </w:pPr>
            <w:r>
              <w:rPr>
                <w:rFonts w:ascii="Calibri" w:hAnsi="Calibri" w:cs="Calibri"/>
              </w:rPr>
              <w:t xml:space="preserve">Database </w:t>
            </w:r>
            <w:r w:rsidR="00380797">
              <w:rPr>
                <w:rFonts w:ascii="Calibri" w:hAnsi="Calibri" w:cs="Calibri"/>
              </w:rPr>
              <w:t>c</w:t>
            </w:r>
            <w:r>
              <w:rPr>
                <w:rFonts w:ascii="Calibri" w:hAnsi="Calibri" w:cs="Calibri"/>
              </w:rPr>
              <w:t>lasses and methods</w:t>
            </w:r>
            <w:r w:rsidR="00EB077D">
              <w:rPr>
                <w:rFonts w:ascii="Calibri" w:hAnsi="Calibri" w:cs="Calibri"/>
              </w:rPr>
              <w:t xml:space="preserve">, meeting minutes, UML </w:t>
            </w:r>
            <w:r w:rsidR="002B51A6">
              <w:rPr>
                <w:rFonts w:ascii="Calibri" w:hAnsi="Calibri" w:cs="Calibri"/>
              </w:rPr>
              <w:t>Diagrams</w:t>
            </w:r>
          </w:p>
        </w:tc>
        <w:tc>
          <w:tcPr>
            <w:tcW w:w="2877" w:type="dxa"/>
          </w:tcPr>
          <w:p w14:paraId="063B0E2A" w14:textId="77777777" w:rsidR="007A67F4" w:rsidRPr="007A67F4" w:rsidRDefault="007A67F4" w:rsidP="007A67F4">
            <w:pPr>
              <w:rPr>
                <w:rFonts w:ascii="Calibri" w:hAnsi="Calibri" w:cs="Calibri"/>
              </w:rPr>
            </w:pPr>
          </w:p>
        </w:tc>
      </w:tr>
      <w:tr w:rsidR="007A67F4" w:rsidRPr="007A67F4" w14:paraId="7A1E6F40" w14:textId="77777777" w:rsidTr="007A67F4">
        <w:tc>
          <w:tcPr>
            <w:tcW w:w="2876" w:type="dxa"/>
          </w:tcPr>
          <w:p w14:paraId="34E705E8" w14:textId="77777777" w:rsidR="007A67F4" w:rsidRPr="007A67F4" w:rsidRDefault="007A67F4" w:rsidP="007A67F4">
            <w:pPr>
              <w:rPr>
                <w:rFonts w:ascii="Calibri" w:hAnsi="Calibri" w:cs="Calibri"/>
              </w:rPr>
            </w:pPr>
            <w:r w:rsidRPr="007A67F4">
              <w:rPr>
                <w:rFonts w:ascii="Calibri" w:hAnsi="Calibri" w:cs="Calibri"/>
              </w:rPr>
              <w:t>Ting Guo</w:t>
            </w:r>
          </w:p>
        </w:tc>
        <w:tc>
          <w:tcPr>
            <w:tcW w:w="2877" w:type="dxa"/>
          </w:tcPr>
          <w:p w14:paraId="1DDA62C2" w14:textId="049A7A91" w:rsidR="00844796" w:rsidRPr="007A67F4" w:rsidRDefault="00844796" w:rsidP="007A67F4">
            <w:pPr>
              <w:rPr>
                <w:rFonts w:ascii="Calibri" w:hAnsi="Calibri" w:cs="Calibri"/>
              </w:rPr>
            </w:pPr>
            <w:r>
              <w:rPr>
                <w:rFonts w:ascii="Calibri" w:hAnsi="Calibri" w:cs="Calibri"/>
              </w:rPr>
              <w:t>Interface</w:t>
            </w:r>
            <w:r w:rsidR="00B31075">
              <w:rPr>
                <w:rFonts w:ascii="Calibri" w:hAnsi="Calibri" w:cs="Calibri"/>
              </w:rPr>
              <w:t xml:space="preserve"> </w:t>
            </w:r>
            <w:r w:rsidR="00B90CC4">
              <w:rPr>
                <w:rFonts w:ascii="Calibri" w:hAnsi="Calibri" w:cs="Calibri"/>
              </w:rPr>
              <w:t>c</w:t>
            </w:r>
            <w:r w:rsidR="00B31075">
              <w:rPr>
                <w:rFonts w:ascii="Calibri" w:hAnsi="Calibri" w:cs="Calibri"/>
              </w:rPr>
              <w:t>lasses</w:t>
            </w:r>
            <w:r w:rsidR="007A51FE">
              <w:rPr>
                <w:rFonts w:ascii="Calibri" w:hAnsi="Calibri" w:cs="Calibri"/>
              </w:rPr>
              <w:t xml:space="preserve"> and methods</w:t>
            </w:r>
          </w:p>
        </w:tc>
        <w:tc>
          <w:tcPr>
            <w:tcW w:w="2877" w:type="dxa"/>
          </w:tcPr>
          <w:p w14:paraId="5E0B7F45" w14:textId="77777777" w:rsidR="007A67F4" w:rsidRPr="007A67F4" w:rsidRDefault="007A67F4" w:rsidP="007A67F4">
            <w:pPr>
              <w:rPr>
                <w:rFonts w:ascii="Calibri" w:hAnsi="Calibri" w:cs="Calibri"/>
              </w:rPr>
            </w:pPr>
          </w:p>
        </w:tc>
      </w:tr>
      <w:tr w:rsidR="007A67F4" w:rsidRPr="007A67F4" w14:paraId="197582A0" w14:textId="77777777" w:rsidTr="007A67F4">
        <w:tc>
          <w:tcPr>
            <w:tcW w:w="2876" w:type="dxa"/>
          </w:tcPr>
          <w:p w14:paraId="7C9EEDBF" w14:textId="77777777" w:rsidR="007A67F4" w:rsidRPr="007A67F4" w:rsidRDefault="007A67F4" w:rsidP="007A67F4">
            <w:pPr>
              <w:rPr>
                <w:rFonts w:ascii="Calibri" w:hAnsi="Calibri" w:cs="Calibri"/>
              </w:rPr>
            </w:pPr>
            <w:r w:rsidRPr="007A67F4">
              <w:rPr>
                <w:rFonts w:ascii="Calibri" w:hAnsi="Calibri" w:cs="Calibri"/>
              </w:rPr>
              <w:t xml:space="preserve">Julia </w:t>
            </w:r>
            <w:proofErr w:type="spellStart"/>
            <w:r w:rsidRPr="007A67F4">
              <w:rPr>
                <w:rFonts w:ascii="Calibri" w:hAnsi="Calibri" w:cs="Calibri"/>
              </w:rPr>
              <w:t>Derebecka</w:t>
            </w:r>
            <w:proofErr w:type="spellEnd"/>
          </w:p>
        </w:tc>
        <w:tc>
          <w:tcPr>
            <w:tcW w:w="2877" w:type="dxa"/>
          </w:tcPr>
          <w:p w14:paraId="7813B032" w14:textId="40B4DBD1" w:rsidR="007A67F4" w:rsidRPr="007A67F4" w:rsidRDefault="00E71663" w:rsidP="007A67F4">
            <w:pPr>
              <w:rPr>
                <w:rFonts w:ascii="Calibri" w:hAnsi="Calibri" w:cs="Calibri"/>
              </w:rPr>
            </w:pPr>
            <w:r>
              <w:rPr>
                <w:rFonts w:ascii="Calibri" w:hAnsi="Calibri" w:cs="Calibri"/>
              </w:rPr>
              <w:t xml:space="preserve">Database </w:t>
            </w:r>
            <w:r w:rsidR="00B90CC4">
              <w:rPr>
                <w:rFonts w:ascii="Calibri" w:hAnsi="Calibri" w:cs="Calibri"/>
              </w:rPr>
              <w:t>c</w:t>
            </w:r>
            <w:r>
              <w:rPr>
                <w:rFonts w:ascii="Calibri" w:hAnsi="Calibri" w:cs="Calibri"/>
              </w:rPr>
              <w:t>lasses and methods</w:t>
            </w:r>
            <w:r w:rsidR="002B51A6">
              <w:rPr>
                <w:rFonts w:ascii="Calibri" w:hAnsi="Calibri" w:cs="Calibri"/>
              </w:rPr>
              <w:t>, UML Diagrams</w:t>
            </w:r>
          </w:p>
        </w:tc>
        <w:tc>
          <w:tcPr>
            <w:tcW w:w="2877" w:type="dxa"/>
          </w:tcPr>
          <w:p w14:paraId="265B5917" w14:textId="77777777" w:rsidR="007A67F4" w:rsidRPr="007A67F4" w:rsidRDefault="007A67F4" w:rsidP="007A67F4">
            <w:pPr>
              <w:rPr>
                <w:rFonts w:ascii="Calibri" w:hAnsi="Calibri" w:cs="Calibri"/>
              </w:rPr>
            </w:pPr>
          </w:p>
        </w:tc>
      </w:tr>
      <w:tr w:rsidR="007A67F4" w:rsidRPr="007A67F4" w14:paraId="1C20C7F8" w14:textId="77777777" w:rsidTr="007A67F4">
        <w:tc>
          <w:tcPr>
            <w:tcW w:w="2876" w:type="dxa"/>
          </w:tcPr>
          <w:p w14:paraId="4C21019A" w14:textId="77777777" w:rsidR="007A67F4" w:rsidRPr="007A67F4" w:rsidRDefault="007A67F4" w:rsidP="007A67F4">
            <w:pPr>
              <w:rPr>
                <w:rFonts w:ascii="Calibri" w:hAnsi="Calibri" w:cs="Calibri"/>
              </w:rPr>
            </w:pPr>
            <w:proofErr w:type="spellStart"/>
            <w:r w:rsidRPr="007A67F4">
              <w:rPr>
                <w:rFonts w:ascii="Calibri" w:hAnsi="Calibri" w:cs="Calibri"/>
              </w:rPr>
              <w:t>Huiqiang</w:t>
            </w:r>
            <w:proofErr w:type="spellEnd"/>
            <w:r w:rsidRPr="007A67F4">
              <w:rPr>
                <w:rFonts w:ascii="Calibri" w:hAnsi="Calibri" w:cs="Calibri"/>
              </w:rPr>
              <w:t xml:space="preserve"> Liu</w:t>
            </w:r>
          </w:p>
        </w:tc>
        <w:tc>
          <w:tcPr>
            <w:tcW w:w="2877" w:type="dxa"/>
          </w:tcPr>
          <w:p w14:paraId="294743BE" w14:textId="38725743" w:rsidR="007A67F4" w:rsidRPr="007A67F4" w:rsidRDefault="007A67F4" w:rsidP="007A67F4">
            <w:pPr>
              <w:rPr>
                <w:rFonts w:ascii="Calibri" w:hAnsi="Calibri" w:cs="Calibri"/>
              </w:rPr>
            </w:pPr>
          </w:p>
        </w:tc>
        <w:tc>
          <w:tcPr>
            <w:tcW w:w="2877" w:type="dxa"/>
          </w:tcPr>
          <w:p w14:paraId="2DFE9ED9" w14:textId="77777777" w:rsidR="007A67F4" w:rsidRPr="007A67F4" w:rsidRDefault="007A67F4" w:rsidP="007A67F4">
            <w:pPr>
              <w:rPr>
                <w:rFonts w:ascii="Calibri" w:hAnsi="Calibri" w:cs="Calibri"/>
              </w:rPr>
            </w:pPr>
          </w:p>
        </w:tc>
      </w:tr>
    </w:tbl>
    <w:p w14:paraId="30A44678" w14:textId="77777777" w:rsidR="007A67F4" w:rsidRPr="007A67F4" w:rsidRDefault="007A67F4" w:rsidP="007A67F4">
      <w:pPr>
        <w:rPr>
          <w:rFonts w:ascii="Calibri" w:hAnsi="Calibri" w:cs="Calibri"/>
        </w:rPr>
      </w:pPr>
    </w:p>
    <w:p w14:paraId="2930271D" w14:textId="77777777" w:rsidR="00564216" w:rsidRPr="007A67F4" w:rsidRDefault="00564216" w:rsidP="00564216">
      <w:pPr>
        <w:rPr>
          <w:rFonts w:ascii="Calibri" w:hAnsi="Calibri" w:cs="Calibri"/>
        </w:rPr>
      </w:pPr>
    </w:p>
    <w:p w14:paraId="37593BE2" w14:textId="77777777" w:rsidR="002C74C0" w:rsidRPr="007A67F4" w:rsidRDefault="006C7404" w:rsidP="00564216">
      <w:pPr>
        <w:rPr>
          <w:rFonts w:ascii="Calibri" w:hAnsi="Calibri" w:cs="Calibri"/>
        </w:rPr>
      </w:pPr>
    </w:p>
    <w:sectPr w:rsidR="002C74C0" w:rsidRPr="007A67F4">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DA000" w14:textId="77777777" w:rsidR="006C7404" w:rsidRDefault="006C7404" w:rsidP="00C6554A">
      <w:pPr>
        <w:spacing w:before="0" w:after="0" w:line="240" w:lineRule="auto"/>
      </w:pPr>
      <w:r>
        <w:separator/>
      </w:r>
    </w:p>
  </w:endnote>
  <w:endnote w:type="continuationSeparator" w:id="0">
    <w:p w14:paraId="2FCF81C5" w14:textId="77777777" w:rsidR="006C7404" w:rsidRDefault="006C740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BD81F" w14:textId="4235ECCD" w:rsidR="002163EE" w:rsidRDefault="00ED7C44">
    <w:pPr>
      <w:pStyle w:val="Footer"/>
    </w:pPr>
    <w:r>
      <w:t xml:space="preserve">Page </w:t>
    </w:r>
    <w:r>
      <w:fldChar w:fldCharType="begin"/>
    </w:r>
    <w:r>
      <w:instrText xml:space="preserve"> PAGE  \* Arabic  \* MERGEFORMAT </w:instrText>
    </w:r>
    <w:r>
      <w:fldChar w:fldCharType="separate"/>
    </w:r>
    <w:r w:rsidR="00DD50F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2983" w14:textId="77777777" w:rsidR="006C7404" w:rsidRDefault="006C7404" w:rsidP="00C6554A">
      <w:pPr>
        <w:spacing w:before="0" w:after="0" w:line="240" w:lineRule="auto"/>
      </w:pPr>
      <w:r>
        <w:separator/>
      </w:r>
    </w:p>
  </w:footnote>
  <w:footnote w:type="continuationSeparator" w:id="0">
    <w:p w14:paraId="5771F378" w14:textId="77777777" w:rsidR="006C7404" w:rsidRDefault="006C740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77591C"/>
    <w:multiLevelType w:val="hybridMultilevel"/>
    <w:tmpl w:val="851E4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E01004"/>
    <w:multiLevelType w:val="hybridMultilevel"/>
    <w:tmpl w:val="50B0E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216"/>
    <w:rsid w:val="00056C6A"/>
    <w:rsid w:val="002554CD"/>
    <w:rsid w:val="00287DF8"/>
    <w:rsid w:val="00293B83"/>
    <w:rsid w:val="002B4294"/>
    <w:rsid w:val="002B51A6"/>
    <w:rsid w:val="00333D0D"/>
    <w:rsid w:val="00380797"/>
    <w:rsid w:val="003B05C1"/>
    <w:rsid w:val="004C049F"/>
    <w:rsid w:val="005000E2"/>
    <w:rsid w:val="00564216"/>
    <w:rsid w:val="005719A4"/>
    <w:rsid w:val="005C393C"/>
    <w:rsid w:val="006A3CE7"/>
    <w:rsid w:val="006C7404"/>
    <w:rsid w:val="006F2D1D"/>
    <w:rsid w:val="007A51FE"/>
    <w:rsid w:val="007A67F4"/>
    <w:rsid w:val="00844796"/>
    <w:rsid w:val="008828F7"/>
    <w:rsid w:val="00A72DEC"/>
    <w:rsid w:val="00B01231"/>
    <w:rsid w:val="00B31075"/>
    <w:rsid w:val="00B90CC4"/>
    <w:rsid w:val="00C6554A"/>
    <w:rsid w:val="00D11DB7"/>
    <w:rsid w:val="00DD50F4"/>
    <w:rsid w:val="00DE1B9B"/>
    <w:rsid w:val="00E71663"/>
    <w:rsid w:val="00E960EE"/>
    <w:rsid w:val="00EB077D"/>
    <w:rsid w:val="00ED7C44"/>
    <w:rsid w:val="00F06FE4"/>
    <w:rsid w:val="00F83CA2"/>
    <w:rsid w:val="00FC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CAB49"/>
  <w15:chartTrackingRefBased/>
  <w15:docId w15:val="{2BCB26A6-8DC2-477E-A085-FC96AF4B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E1B9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E1B9B"/>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Default">
    <w:name w:val="Default"/>
    <w:rsid w:val="00564216"/>
    <w:pPr>
      <w:autoSpaceDE w:val="0"/>
      <w:autoSpaceDN w:val="0"/>
      <w:adjustRightInd w:val="0"/>
      <w:spacing w:before="0" w:after="0" w:line="240" w:lineRule="auto"/>
    </w:pPr>
    <w:rPr>
      <w:rFonts w:ascii="Calibri" w:hAnsi="Calibri" w:cs="Calibri"/>
      <w:color w:val="000000"/>
      <w:sz w:val="24"/>
      <w:szCs w:val="24"/>
      <w:lang w:val="en-GB"/>
    </w:rPr>
  </w:style>
  <w:style w:type="table" w:styleId="TableGrid">
    <w:name w:val="Table Grid"/>
    <w:basedOn w:val="TableNormal"/>
    <w:uiPriority w:val="39"/>
    <w:rsid w:val="007A67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1B9B"/>
    <w:rPr>
      <w:rFonts w:asciiTheme="majorHAnsi" w:eastAsiaTheme="majorEastAsia" w:hAnsiTheme="majorHAnsi" w:cstheme="majorBidi"/>
      <w:i/>
      <w:iCs/>
      <w:color w:val="007789" w:themeColor="accent1" w:themeShade="BF"/>
      <w:lang w:val="en-GB"/>
    </w:rPr>
  </w:style>
  <w:style w:type="character" w:customStyle="1" w:styleId="Heading5Char">
    <w:name w:val="Heading 5 Char"/>
    <w:basedOn w:val="DefaultParagraphFont"/>
    <w:link w:val="Heading5"/>
    <w:uiPriority w:val="9"/>
    <w:rsid w:val="00DE1B9B"/>
    <w:rPr>
      <w:rFonts w:asciiTheme="majorHAnsi" w:eastAsiaTheme="majorEastAsia" w:hAnsiTheme="majorHAnsi" w:cstheme="majorBidi"/>
      <w:color w:val="007789" w:themeColor="accent1" w:themeShade="BF"/>
      <w:lang w:val="en-GB"/>
    </w:rPr>
  </w:style>
  <w:style w:type="paragraph" w:styleId="ListParagraph">
    <w:name w:val="List Paragraph"/>
    <w:basedOn w:val="Normal"/>
    <w:uiPriority w:val="34"/>
    <w:unhideWhenUsed/>
    <w:qFormat/>
    <w:rsid w:val="00DE1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at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TotalTime>
  <Pages>6</Pages>
  <Words>380</Words>
  <Characters>2167</Characters>
  <Application>Microsoft Office Word</Application>
  <DocSecurity>0</DocSecurity>
  <Lines>18</Lines>
  <Paragraphs>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Urszula Tałałaj</dc:creator>
  <cp:keywords/>
  <dc:description/>
  <cp:lastModifiedBy>Urszula Tałałaj</cp:lastModifiedBy>
  <cp:revision>5</cp:revision>
  <dcterms:created xsi:type="dcterms:W3CDTF">2019-12-05T19:44:00Z</dcterms:created>
  <dcterms:modified xsi:type="dcterms:W3CDTF">2019-12-05T19:58:00Z</dcterms:modified>
</cp:coreProperties>
</file>