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3BD" w:rsidRPr="00403AD2" w:rsidRDefault="00ED03BD" w:rsidP="00ED03BD">
      <w:pPr>
        <w:pStyle w:val="ListParagraph"/>
        <w:numPr>
          <w:ilvl w:val="0"/>
          <w:numId w:val="16"/>
        </w:numPr>
        <w:rPr>
          <w:rFonts w:asciiTheme="minorHAnsi" w:hAnsiTheme="minorHAnsi"/>
        </w:rPr>
      </w:pPr>
    </w:p>
    <w:p w:rsidR="00F34DE0" w:rsidRPr="00403AD2" w:rsidRDefault="00F34DE0" w:rsidP="00F34DE0">
      <w:pPr>
        <w:pStyle w:val="Heading1"/>
        <w:rPr>
          <w:rFonts w:asciiTheme="minorHAnsi" w:hAnsiTheme="minorHAnsi"/>
        </w:rPr>
      </w:pPr>
      <w:r w:rsidRPr="00403AD2">
        <w:rPr>
          <w:rFonts w:asciiTheme="minorHAnsi" w:hAnsiTheme="minorHAnsi"/>
        </w:rPr>
        <w:lastRenderedPageBreak/>
        <w:t>Notes</w:t>
      </w:r>
    </w:p>
    <w:p w:rsidR="00F34DE0" w:rsidRDefault="00F34DE0" w:rsidP="00F34DE0">
      <w:pPr>
        <w:rPr>
          <w:rFonts w:asciiTheme="minorHAnsi" w:hAnsiTheme="minorHAnsi"/>
        </w:rPr>
      </w:pPr>
    </w:p>
    <w:p w:rsidR="0021237C" w:rsidRDefault="0021237C" w:rsidP="00574485">
      <w:pPr>
        <w:pStyle w:val="Heading4"/>
      </w:pPr>
      <w:r>
        <w:t>Thanks to Kelly, Dhruv, Melanie, Sarah, Rishi, Monica, Mia, Margaret and Gabe for their hard work on the file!!</w:t>
      </w:r>
    </w:p>
    <w:p w:rsidR="00574485" w:rsidRPr="00574485" w:rsidRDefault="00574485" w:rsidP="00574485"/>
    <w:p w:rsidR="00A25AB5" w:rsidRPr="00403AD2" w:rsidRDefault="00A25AB5" w:rsidP="00F86C2E">
      <w:pPr>
        <w:pStyle w:val="Heading4"/>
        <w:rPr>
          <w:rFonts w:asciiTheme="minorHAnsi" w:hAnsiTheme="minorHAnsi"/>
        </w:rPr>
      </w:pPr>
      <w:r w:rsidRPr="00403AD2">
        <w:rPr>
          <w:rFonts w:asciiTheme="minorHAnsi" w:hAnsiTheme="minorHAnsi"/>
        </w:rPr>
        <w:t>With rare exceptions, most of the</w:t>
      </w:r>
      <w:r w:rsidR="00591D7B">
        <w:rPr>
          <w:rFonts w:asciiTheme="minorHAnsi" w:hAnsiTheme="minorHAnsi"/>
        </w:rPr>
        <w:t xml:space="preserve"> ev from</w:t>
      </w:r>
      <w:r w:rsidRPr="00403AD2">
        <w:rPr>
          <w:rFonts w:asciiTheme="minorHAnsi" w:hAnsiTheme="minorHAnsi"/>
        </w:rPr>
        <w:t xml:space="preserve"> starter pack human rights aff / neg </w:t>
      </w:r>
      <w:r w:rsidR="00591D7B">
        <w:rPr>
          <w:rFonts w:asciiTheme="minorHAnsi" w:hAnsiTheme="minorHAnsi"/>
        </w:rPr>
        <w:t>files w</w:t>
      </w:r>
      <w:r w:rsidR="006A1906">
        <w:rPr>
          <w:rFonts w:asciiTheme="minorHAnsi" w:hAnsiTheme="minorHAnsi"/>
        </w:rPr>
        <w:t>as</w:t>
      </w:r>
      <w:r w:rsidR="00591D7B">
        <w:rPr>
          <w:rFonts w:asciiTheme="minorHAnsi" w:hAnsiTheme="minorHAnsi"/>
        </w:rPr>
        <w:t xml:space="preserve"> not </w:t>
      </w:r>
      <w:r w:rsidRPr="00403AD2">
        <w:rPr>
          <w:rFonts w:asciiTheme="minorHAnsi" w:hAnsiTheme="minorHAnsi"/>
        </w:rPr>
        <w:t>integra</w:t>
      </w:r>
      <w:bookmarkStart w:id="0" w:name="_GoBack"/>
      <w:bookmarkEnd w:id="0"/>
      <w:r w:rsidRPr="00403AD2">
        <w:rPr>
          <w:rFonts w:asciiTheme="minorHAnsi" w:hAnsiTheme="minorHAnsi"/>
        </w:rPr>
        <w:t>ted into thi</w:t>
      </w:r>
      <w:r w:rsidR="00F86C2E" w:rsidRPr="00403AD2">
        <w:rPr>
          <w:rFonts w:asciiTheme="minorHAnsi" w:hAnsiTheme="minorHAnsi"/>
        </w:rPr>
        <w:t xml:space="preserve">s file but </w:t>
      </w:r>
      <w:r w:rsidR="001C155C">
        <w:rPr>
          <w:rFonts w:asciiTheme="minorHAnsi" w:hAnsiTheme="minorHAnsi"/>
        </w:rPr>
        <w:t xml:space="preserve">both are still important </w:t>
      </w:r>
      <w:r w:rsidR="00F86C2E" w:rsidRPr="00403AD2">
        <w:rPr>
          <w:rFonts w:asciiTheme="minorHAnsi" w:hAnsiTheme="minorHAnsi"/>
        </w:rPr>
        <w:t xml:space="preserve">to effectively debating </w:t>
      </w:r>
      <w:r w:rsidR="001C155C">
        <w:rPr>
          <w:rFonts w:asciiTheme="minorHAnsi" w:hAnsiTheme="minorHAnsi"/>
        </w:rPr>
        <w:t>this issue.</w:t>
      </w:r>
    </w:p>
    <w:p w:rsidR="00A95652" w:rsidRPr="00403AD2" w:rsidRDefault="00201FD5" w:rsidP="00201FD5">
      <w:pPr>
        <w:pStyle w:val="Heading1"/>
        <w:rPr>
          <w:rFonts w:asciiTheme="minorHAnsi" w:hAnsiTheme="minorHAnsi"/>
        </w:rPr>
      </w:pPr>
      <w:r w:rsidRPr="00403AD2">
        <w:rPr>
          <w:rFonts w:asciiTheme="minorHAnsi" w:hAnsiTheme="minorHAnsi"/>
        </w:rPr>
        <w:lastRenderedPageBreak/>
        <w:t>Human Rights 2.0</w:t>
      </w:r>
    </w:p>
    <w:p w:rsidR="00201FD5" w:rsidRPr="00403AD2" w:rsidRDefault="00201FD5" w:rsidP="00201FD5">
      <w:pPr>
        <w:rPr>
          <w:rFonts w:asciiTheme="minorHAnsi" w:hAnsiTheme="minorHAnsi"/>
        </w:rPr>
      </w:pPr>
    </w:p>
    <w:p w:rsidR="00201FD5" w:rsidRPr="00403AD2" w:rsidRDefault="00201FD5" w:rsidP="00201FD5">
      <w:pPr>
        <w:rPr>
          <w:rFonts w:asciiTheme="minorHAnsi" w:hAnsiTheme="minorHAnsi"/>
        </w:rPr>
      </w:pPr>
    </w:p>
    <w:p w:rsidR="00201FD5" w:rsidRPr="00403AD2" w:rsidRDefault="00201FD5" w:rsidP="00201FD5">
      <w:pPr>
        <w:pStyle w:val="Heading2"/>
        <w:rPr>
          <w:rFonts w:asciiTheme="minorHAnsi" w:hAnsiTheme="minorHAnsi"/>
        </w:rPr>
      </w:pPr>
      <w:r w:rsidRPr="00403AD2">
        <w:rPr>
          <w:rFonts w:asciiTheme="minorHAnsi" w:hAnsiTheme="minorHAnsi"/>
        </w:rPr>
        <w:lastRenderedPageBreak/>
        <w:t>1ac</w:t>
      </w:r>
    </w:p>
    <w:p w:rsidR="00201FD5" w:rsidRPr="00403AD2" w:rsidRDefault="00201FD5" w:rsidP="00201FD5">
      <w:pPr>
        <w:rPr>
          <w:rFonts w:asciiTheme="minorHAnsi" w:hAnsiTheme="minorHAnsi"/>
        </w:rPr>
      </w:pPr>
    </w:p>
    <w:p w:rsidR="00DC061C" w:rsidRPr="00403AD2" w:rsidRDefault="00DC061C" w:rsidP="00201FD5">
      <w:pPr>
        <w:rPr>
          <w:rFonts w:asciiTheme="minorHAnsi" w:hAnsiTheme="minorHAnsi"/>
        </w:rPr>
      </w:pPr>
    </w:p>
    <w:p w:rsidR="00DC061C" w:rsidRPr="00403AD2" w:rsidRDefault="00DC061C" w:rsidP="00DC061C">
      <w:pPr>
        <w:pStyle w:val="Heading3"/>
        <w:rPr>
          <w:rFonts w:asciiTheme="minorHAnsi" w:hAnsiTheme="minorHAnsi"/>
        </w:rPr>
      </w:pPr>
      <w:r w:rsidRPr="00403AD2">
        <w:rPr>
          <w:rFonts w:asciiTheme="minorHAnsi" w:hAnsiTheme="minorHAnsi"/>
        </w:rPr>
        <w:lastRenderedPageBreak/>
        <w:t xml:space="preserve">1ac </w:t>
      </w:r>
      <w:r w:rsidR="00E32E0F">
        <w:rPr>
          <w:rFonts w:asciiTheme="minorHAnsi" w:hAnsiTheme="minorHAnsi"/>
        </w:rPr>
        <w:t>Human Rights Adv</w:t>
      </w:r>
      <w:r w:rsidRPr="00403AD2">
        <w:rPr>
          <w:rFonts w:asciiTheme="minorHAnsi" w:hAnsiTheme="minorHAnsi"/>
        </w:rPr>
        <w:t xml:space="preserve"> </w:t>
      </w:r>
    </w:p>
    <w:p w:rsidR="00DC061C" w:rsidRDefault="00DC061C" w:rsidP="00DC061C">
      <w:pPr>
        <w:rPr>
          <w:rFonts w:asciiTheme="minorHAnsi" w:hAnsiTheme="minorHAnsi"/>
        </w:rPr>
      </w:pPr>
    </w:p>
    <w:p w:rsidR="00490ED8" w:rsidRDefault="00490ED8" w:rsidP="00490ED8">
      <w:pPr>
        <w:pStyle w:val="Heading4"/>
      </w:pPr>
      <w:r>
        <w:t>Contention 1 is Human Rights</w:t>
      </w:r>
    </w:p>
    <w:p w:rsidR="00490ED8" w:rsidRPr="00490ED8" w:rsidRDefault="00490ED8" w:rsidP="00490ED8"/>
    <w:p w:rsidR="00B134F8" w:rsidRPr="00B134F8" w:rsidRDefault="00B134F8" w:rsidP="00B134F8">
      <w:pPr>
        <w:pStyle w:val="Heading4"/>
        <w:rPr>
          <w:rFonts w:asciiTheme="minorHAnsi" w:hAnsiTheme="minorHAnsi"/>
        </w:rPr>
      </w:pPr>
      <w:r w:rsidRPr="00B90270">
        <w:rPr>
          <w:rFonts w:asciiTheme="minorHAnsi" w:hAnsiTheme="minorHAnsi"/>
        </w:rPr>
        <w:t xml:space="preserve">Human rights based restrictions like the Leahy Law aren’t being enforced --- ensuring thorough vetting and removing exemptions is critical to its effectiveness </w:t>
      </w:r>
    </w:p>
    <w:p w:rsidR="00DC061C" w:rsidRPr="00403AD2" w:rsidRDefault="00CE2BA3" w:rsidP="00DC061C">
      <w:pPr>
        <w:rPr>
          <w:rFonts w:asciiTheme="minorHAnsi" w:hAnsiTheme="minorHAnsi"/>
        </w:rPr>
      </w:pPr>
      <w:r>
        <w:rPr>
          <w:rStyle w:val="Style13ptBold"/>
          <w:rFonts w:asciiTheme="minorHAnsi" w:hAnsiTheme="minorHAnsi"/>
        </w:rPr>
        <w:t>Tahrir Institute for Middle East Policy</w:t>
      </w:r>
      <w:r w:rsidR="00DC061C" w:rsidRPr="00403AD2">
        <w:rPr>
          <w:rStyle w:val="Style13ptBold"/>
          <w:rFonts w:asciiTheme="minorHAnsi" w:hAnsiTheme="minorHAnsi"/>
        </w:rPr>
        <w:t>, 19</w:t>
      </w:r>
      <w:r w:rsidR="00DC061C" w:rsidRPr="00403AD2">
        <w:rPr>
          <w:rFonts w:asciiTheme="minorHAnsi" w:hAnsiTheme="minorHAnsi"/>
        </w:rPr>
        <w:t xml:space="preserve"> (6/10/19, The Tahrir Institute for Middle East Policy, “TIMEP Brief: Accountability in U.S. Arms Transfers,” </w:t>
      </w:r>
      <w:hyperlink r:id="rId6" w:history="1">
        <w:r w:rsidR="00DC061C" w:rsidRPr="00403AD2">
          <w:rPr>
            <w:rStyle w:val="Hyperlink"/>
            <w:rFonts w:asciiTheme="minorHAnsi" w:hAnsiTheme="minorHAnsi"/>
          </w:rPr>
          <w:t>https://timep.org/reports-briefings/accountability-in-arms-transfers/</w:t>
        </w:r>
      </w:hyperlink>
      <w:r w:rsidR="00DC061C" w:rsidRPr="00403AD2">
        <w:rPr>
          <w:rFonts w:asciiTheme="minorHAnsi" w:hAnsiTheme="minorHAnsi"/>
        </w:rPr>
        <w:t>, accessed on 6/24/19, JMP)</w:t>
      </w:r>
    </w:p>
    <w:p w:rsidR="00DC061C" w:rsidRPr="00403AD2" w:rsidRDefault="00DC061C" w:rsidP="00DC061C">
      <w:pPr>
        <w:rPr>
          <w:rFonts w:asciiTheme="minorHAnsi" w:hAnsiTheme="minorHAnsi"/>
        </w:rPr>
      </w:pPr>
      <w:r w:rsidRPr="00403AD2">
        <w:rPr>
          <w:rFonts w:asciiTheme="minorHAnsi" w:hAnsiTheme="minorHAnsi"/>
        </w:rPr>
        <w:t xml:space="preserve">Summary:  </w:t>
      </w:r>
    </w:p>
    <w:p w:rsidR="00DC061C" w:rsidRPr="00403AD2" w:rsidRDefault="00DC061C" w:rsidP="00DC061C">
      <w:pPr>
        <w:rPr>
          <w:rFonts w:asciiTheme="minorHAnsi" w:hAnsiTheme="minorHAnsi"/>
        </w:rPr>
      </w:pPr>
      <w:r w:rsidRPr="00403AD2">
        <w:rPr>
          <w:rFonts w:asciiTheme="minorHAnsi" w:hAnsiTheme="minorHAnsi"/>
        </w:rPr>
        <w:t xml:space="preserve">Every year, the United States Congress appropriates billions of dollars to support foreign security forces by supplying training and equipment in an effort to maintain foreign policy and national security objectives. However, </w:t>
      </w:r>
      <w:r w:rsidRPr="00403AD2">
        <w:rPr>
          <w:rStyle w:val="StyleUnderline"/>
          <w:rFonts w:asciiTheme="minorHAnsi" w:hAnsiTheme="minorHAnsi"/>
        </w:rPr>
        <w:t>few avenues exist to hold foreign governments and militaries accountable for misusing</w:t>
      </w:r>
      <w:r w:rsidRPr="00403AD2">
        <w:rPr>
          <w:rFonts w:asciiTheme="minorHAnsi" w:hAnsiTheme="minorHAnsi"/>
        </w:rPr>
        <w:t xml:space="preserve"> the </w:t>
      </w:r>
      <w:r w:rsidRPr="00403AD2">
        <w:rPr>
          <w:rStyle w:val="StyleUnderline"/>
          <w:rFonts w:asciiTheme="minorHAnsi" w:hAnsiTheme="minorHAnsi"/>
        </w:rPr>
        <w:t xml:space="preserve">equipment, </w:t>
      </w:r>
      <w:r w:rsidRPr="00403AD2">
        <w:rPr>
          <w:rStyle w:val="Emphasis"/>
          <w:rFonts w:asciiTheme="minorHAnsi" w:hAnsiTheme="minorHAnsi"/>
        </w:rPr>
        <w:t>raising concerns about American complicity in human rights abuses across the globe</w:t>
      </w:r>
      <w:r w:rsidRPr="00403AD2">
        <w:rPr>
          <w:rFonts w:asciiTheme="minorHAnsi" w:hAnsiTheme="minorHAnsi"/>
        </w:rPr>
        <w:t xml:space="preserve">. </w:t>
      </w:r>
      <w:r w:rsidRPr="00403AD2">
        <w:rPr>
          <w:rStyle w:val="StyleUnderline"/>
          <w:rFonts w:asciiTheme="minorHAnsi" w:hAnsiTheme="minorHAnsi"/>
        </w:rPr>
        <w:t xml:space="preserve">Several laws place restrictions on weapons provision to countries who commit human rights abuses, but </w:t>
      </w:r>
      <w:r w:rsidRPr="00403AD2">
        <w:rPr>
          <w:rStyle w:val="Emphasis"/>
          <w:rFonts w:asciiTheme="minorHAnsi" w:hAnsiTheme="minorHAnsi"/>
        </w:rPr>
        <w:t>the process for implementing these restrictions is often politicized, placing short-term priorities over long-term stability</w:t>
      </w:r>
      <w:r w:rsidRPr="00403AD2">
        <w:rPr>
          <w:rStyle w:val="StyleUnderline"/>
          <w:rFonts w:asciiTheme="minorHAnsi" w:hAnsiTheme="minorHAnsi"/>
        </w:rPr>
        <w:t>.</w:t>
      </w:r>
      <w:r w:rsidRPr="00403AD2">
        <w:rPr>
          <w:rFonts w:asciiTheme="minorHAnsi" w:hAnsiTheme="minorHAnsi"/>
        </w:rPr>
        <w:t xml:space="preserve"> </w:t>
      </w:r>
      <w:r w:rsidRPr="00403AD2">
        <w:rPr>
          <w:rStyle w:val="StyleUnderline"/>
          <w:rFonts w:asciiTheme="minorHAnsi" w:hAnsiTheme="minorHAnsi"/>
        </w:rPr>
        <w:t xml:space="preserve">For major arms buyers such as Israel, Egypt, and Saudi Arabia—where evidence exists that U.S.-manufactured equipment has been used in human rights abuses—this tradeoff </w:t>
      </w:r>
      <w:r w:rsidRPr="00403AD2">
        <w:rPr>
          <w:rStyle w:val="Emphasis"/>
          <w:rFonts w:asciiTheme="minorHAnsi" w:hAnsiTheme="minorHAnsi"/>
        </w:rPr>
        <w:t>threatens both domestic and regional stability in an already volatile region</w:t>
      </w:r>
      <w:r w:rsidRPr="00403AD2">
        <w:rPr>
          <w:rStyle w:val="StyleUnderline"/>
          <w:rFonts w:asciiTheme="minorHAnsi" w:hAnsiTheme="minorHAnsi"/>
        </w:rPr>
        <w:t>.</w:t>
      </w:r>
    </w:p>
    <w:p w:rsidR="00DC061C" w:rsidRPr="00403AD2" w:rsidRDefault="00DC061C" w:rsidP="00DC061C">
      <w:pPr>
        <w:rPr>
          <w:rFonts w:asciiTheme="minorHAnsi" w:hAnsiTheme="minorHAnsi"/>
        </w:rPr>
      </w:pPr>
      <w:r w:rsidRPr="00403AD2">
        <w:rPr>
          <w:rFonts w:asciiTheme="minorHAnsi" w:hAnsiTheme="minorHAnsi"/>
        </w:rPr>
        <w:t xml:space="preserve">Political Context: </w:t>
      </w:r>
    </w:p>
    <w:p w:rsidR="00DC061C" w:rsidRPr="00403AD2" w:rsidRDefault="00DC061C" w:rsidP="00DC061C">
      <w:pPr>
        <w:rPr>
          <w:rFonts w:asciiTheme="minorHAnsi" w:hAnsiTheme="minorHAnsi"/>
        </w:rPr>
      </w:pPr>
      <w:r w:rsidRPr="00403AD2">
        <w:rPr>
          <w:rStyle w:val="StyleUnderline"/>
          <w:rFonts w:asciiTheme="minorHAnsi" w:hAnsiTheme="minorHAnsi"/>
        </w:rPr>
        <w:t xml:space="preserve">In the U.S. government, </w:t>
      </w:r>
      <w:r w:rsidRPr="00403AD2">
        <w:rPr>
          <w:rStyle w:val="Emphasis"/>
          <w:rFonts w:asciiTheme="minorHAnsi" w:hAnsiTheme="minorHAnsi"/>
        </w:rPr>
        <w:t>political motivations to maintain bilateral relationships often outweigh the enforcement of accountability mechanisms to enforce human rights conditions</w:t>
      </w:r>
      <w:r w:rsidRPr="00403AD2">
        <w:rPr>
          <w:rStyle w:val="StyleUnderline"/>
          <w:rFonts w:asciiTheme="minorHAnsi" w:hAnsiTheme="minorHAnsi"/>
        </w:rPr>
        <w:t xml:space="preserve"> related to U.S. security assistance. Even when verifiable information of human rights abuses by specific foreign security units exists, accountability mechanisms have been sidelined.</w:t>
      </w:r>
      <w:r w:rsidRPr="00403AD2">
        <w:rPr>
          <w:rFonts w:asciiTheme="minorHAnsi" w:hAnsiTheme="minorHAnsi"/>
        </w:rPr>
        <w:t xml:space="preserve"> For example, Congress annually appropriates around $3.3 billion in security assistance to Israel, making it the largest security assistance package the U.S. gives to a single country. Despite reports by international rights organizations detailing human rights abuses at the hands of Israeli security forces, including the use of U.S.-manufactured weapons to harm civilian populations, </w:t>
      </w:r>
      <w:r w:rsidRPr="00403AD2">
        <w:rPr>
          <w:rStyle w:val="StyleUnderline"/>
          <w:rFonts w:asciiTheme="minorHAnsi" w:hAnsiTheme="minorHAnsi"/>
        </w:rPr>
        <w:t>accountability mechanisms have not been enforced to ensure the annual security assistance package to Israel does not contribute to violations</w:t>
      </w:r>
      <w:r w:rsidRPr="00403AD2">
        <w:rPr>
          <w:rFonts w:asciiTheme="minorHAnsi" w:hAnsiTheme="minorHAnsi"/>
        </w:rPr>
        <w:t>.</w:t>
      </w:r>
    </w:p>
    <w:p w:rsidR="00DC061C" w:rsidRPr="00403AD2" w:rsidRDefault="00DC061C" w:rsidP="00DC061C">
      <w:pPr>
        <w:rPr>
          <w:rFonts w:asciiTheme="minorHAnsi" w:hAnsiTheme="minorHAnsi"/>
        </w:rPr>
      </w:pPr>
      <w:r w:rsidRPr="00403AD2">
        <w:rPr>
          <w:rFonts w:asciiTheme="minorHAnsi" w:hAnsiTheme="minorHAnsi"/>
        </w:rPr>
        <w:t>Similarly, growing awareness of violations by Saudi Arabia has raised questions about U.S. adherence to the Arms Export Control Act of 1976 (AECA) and Leahy Law (further details provided later in this brief), given that as of March 2019, Saudi Arabia had over $129 billion in active arms sales agreements with the U.S. A 2017 report by the American Bar Association (ABA) analyzed U.S. security assistance to Saudi Arabia under the AECA in light of growing evidence of gross human rights violations (GHRVs) at the hands of the Saudi regime. U.S. weapons sold to the Saudi regime have been used in Yemen, contributing to high civilian casualties as the result of indiscriminate bombing campaigns. There is evidence that U.S. arms shipments have been funneled to militias and extremist groups in Yemen, including al-Qaeda in the Arabian Peninsula, by Saudi Arabia and its coalition partners.</w:t>
      </w:r>
    </w:p>
    <w:p w:rsidR="00DC061C" w:rsidRPr="00403AD2" w:rsidRDefault="00DC061C" w:rsidP="00DC061C">
      <w:pPr>
        <w:rPr>
          <w:rFonts w:asciiTheme="minorHAnsi" w:hAnsiTheme="minorHAnsi"/>
        </w:rPr>
      </w:pPr>
      <w:r w:rsidRPr="00403AD2">
        <w:rPr>
          <w:rFonts w:asciiTheme="minorHAnsi" w:hAnsiTheme="minorHAnsi"/>
        </w:rPr>
        <w:lastRenderedPageBreak/>
        <w:t>The ABA report concluded that all arms sales to Saudi Arabia should stop until measures have been taken to ensure compliance with U.S. export laws and international law. Although the assessment found that the U.S. government was in violation of its statutory obligations, arms sales to Saudi Arabia are still a point of contention among policymakers. In March 2019, a group of bipartisan lawmakers passed legislation that called on President Donald Trump to end U.S. support to Saudi Arabia; Trump vetoed the bill. In May 2019, Trump announced that he would be invoking an obscure clause in the AECA in order to bypass congressional review of new arms sales to Saudi Arabia. The clause requires that he certify the sales are necessary in the case of a national security “emergency;” this action has drawn harsh criticism from members of Congress.</w:t>
      </w:r>
    </w:p>
    <w:p w:rsidR="00DC061C" w:rsidRPr="00403AD2" w:rsidRDefault="00DC061C" w:rsidP="00DC061C">
      <w:pPr>
        <w:rPr>
          <w:rFonts w:asciiTheme="minorHAnsi" w:hAnsiTheme="minorHAnsi"/>
        </w:rPr>
      </w:pPr>
      <w:r w:rsidRPr="00403AD2">
        <w:rPr>
          <w:rFonts w:asciiTheme="minorHAnsi" w:hAnsiTheme="minorHAnsi"/>
        </w:rPr>
        <w:t xml:space="preserve">Each year, the U.S. appropriates $1.3 billion in foreign military financing (FMF) to Egypt. </w:t>
      </w:r>
      <w:r w:rsidRPr="00403AD2">
        <w:rPr>
          <w:rStyle w:val="StyleUnderline"/>
          <w:rFonts w:asciiTheme="minorHAnsi" w:hAnsiTheme="minorHAnsi"/>
        </w:rPr>
        <w:t>Although human rights abuses in Egypt have been detailed in the State Department’s annual Country Reports on Human Rights, a national security waiver has been issued to ensure Egypt receives U.S. security assistance in successive Democratic and Republican administrations.</w:t>
      </w:r>
      <w:r w:rsidRPr="00403AD2">
        <w:rPr>
          <w:rFonts w:asciiTheme="minorHAnsi" w:hAnsiTheme="minorHAnsi"/>
        </w:rPr>
        <w:t xml:space="preserve"> In 2018, Secretary of State Mike Pompeo issued a four-page waiver that outlined a myriad of human rights violations, including extrajudicial killings, censorship, and coerced confessions. However, the waiver noted that Egypt’s control of the Suez Canal and overflight approvals in support of counter-terror operations benefit the U.S., and that the FMF is required under the Camp David Accords.</w:t>
      </w:r>
    </w:p>
    <w:p w:rsidR="00DC061C" w:rsidRPr="00403AD2" w:rsidRDefault="00DC061C" w:rsidP="00DC061C">
      <w:pPr>
        <w:rPr>
          <w:rFonts w:asciiTheme="minorHAnsi" w:hAnsiTheme="minorHAnsi"/>
        </w:rPr>
      </w:pPr>
      <w:r w:rsidRPr="00403AD2">
        <w:rPr>
          <w:rFonts w:asciiTheme="minorHAnsi" w:hAnsiTheme="minorHAnsi"/>
        </w:rPr>
        <w:t>Legal Context:</w:t>
      </w:r>
    </w:p>
    <w:p w:rsidR="00DC061C" w:rsidRPr="00403AD2" w:rsidRDefault="00DC061C" w:rsidP="00DC061C">
      <w:pPr>
        <w:rPr>
          <w:rFonts w:asciiTheme="minorHAnsi" w:hAnsiTheme="minorHAnsi"/>
        </w:rPr>
      </w:pPr>
      <w:r w:rsidRPr="00403AD2">
        <w:rPr>
          <w:rFonts w:asciiTheme="minorHAnsi" w:hAnsiTheme="minorHAnsi"/>
        </w:rPr>
        <w:t xml:space="preserve">In the United States, </w:t>
      </w:r>
      <w:r w:rsidRPr="00403AD2">
        <w:rPr>
          <w:rStyle w:val="StyleUnderline"/>
          <w:rFonts w:asciiTheme="minorHAnsi" w:hAnsiTheme="minorHAnsi"/>
        </w:rPr>
        <w:t>the</w:t>
      </w:r>
      <w:r w:rsidRPr="00403AD2">
        <w:rPr>
          <w:rFonts w:asciiTheme="minorHAnsi" w:hAnsiTheme="minorHAnsi"/>
        </w:rPr>
        <w:t xml:space="preserve"> Arms Export Control Act of 1976 </w:t>
      </w:r>
      <w:r w:rsidRPr="00403AD2">
        <w:rPr>
          <w:rStyle w:val="StyleUnderline"/>
          <w:rFonts w:asciiTheme="minorHAnsi" w:hAnsiTheme="minorHAnsi"/>
        </w:rPr>
        <w:t>(AECA) and the Foreign Assistance Act</w:t>
      </w:r>
      <w:r w:rsidRPr="00403AD2">
        <w:rPr>
          <w:rFonts w:asciiTheme="minorHAnsi" w:hAnsiTheme="minorHAnsi"/>
        </w:rPr>
        <w:t xml:space="preserve"> of 1961 (FAA) </w:t>
      </w:r>
      <w:r w:rsidRPr="00403AD2">
        <w:rPr>
          <w:rStyle w:val="StyleUnderline"/>
          <w:rFonts w:asciiTheme="minorHAnsi" w:hAnsiTheme="minorHAnsi"/>
        </w:rPr>
        <w:t>are the guiding statutes for U.S. security assistance to foreign countries</w:t>
      </w:r>
      <w:r w:rsidRPr="00403AD2">
        <w:rPr>
          <w:rFonts w:asciiTheme="minorHAnsi" w:hAnsiTheme="minorHAnsi"/>
        </w:rPr>
        <w:t xml:space="preserve">. Together, the two laws regulate arms transfers, arms sales, security training, and the transfer of nuclear technology. The laws also dictate conditions in which the U.S. should not provide security assistance. </w:t>
      </w:r>
      <w:r w:rsidRPr="00403AD2">
        <w:rPr>
          <w:rStyle w:val="StyleUnderline"/>
          <w:rFonts w:asciiTheme="minorHAnsi" w:hAnsiTheme="minorHAnsi"/>
        </w:rPr>
        <w:t>Among such conditions is the human rights situation of the foreign country slated to receive U.S. security assistance.</w:t>
      </w:r>
      <w:r w:rsidRPr="00403AD2">
        <w:rPr>
          <w:rFonts w:asciiTheme="minorHAnsi" w:hAnsiTheme="minorHAnsi"/>
        </w:rPr>
        <w:t xml:space="preserve"> Specifically, </w:t>
      </w:r>
      <w:r w:rsidRPr="00403AD2">
        <w:rPr>
          <w:rStyle w:val="StyleUnderline"/>
          <w:rFonts w:asciiTheme="minorHAnsi" w:hAnsiTheme="minorHAnsi"/>
        </w:rPr>
        <w:t>Section 502B of the</w:t>
      </w:r>
      <w:r w:rsidRPr="00403AD2">
        <w:rPr>
          <w:rFonts w:asciiTheme="minorHAnsi" w:hAnsiTheme="minorHAnsi"/>
        </w:rPr>
        <w:t xml:space="preserve"> Foreign Assistance Act (</w:t>
      </w:r>
      <w:r w:rsidRPr="00403AD2">
        <w:rPr>
          <w:rStyle w:val="StyleUnderline"/>
          <w:rFonts w:asciiTheme="minorHAnsi" w:hAnsiTheme="minorHAnsi"/>
        </w:rPr>
        <w:t>FAA) stipulates that the U.S. is prohibited from providing military assistance to “any country the government of which engages in a consistent pattern of gross violations of internationally recognized human rights.”</w:t>
      </w:r>
      <w:r w:rsidRPr="00403AD2">
        <w:rPr>
          <w:rFonts w:asciiTheme="minorHAnsi" w:hAnsiTheme="minorHAnsi"/>
        </w:rPr>
        <w:t xml:space="preserve"> However, policymakers often view[7] Section 502B as overly restrictive due to the broad language that any country whose gFovernment engages in human rights abuses will be denied U.S. assistance. If a country was blacklisted by Section 502B, the law did not provide any </w:t>
      </w:r>
      <w:r w:rsidRPr="00FB6788">
        <w:t xml:space="preserve">steps by which the country in question could regain security assistance. As a result, many lawmakers have complained the law has been a hindrance to achieving U.S. foreign policy objectives in some areas, and </w:t>
      </w:r>
      <w:r w:rsidRPr="00403AD2">
        <w:rPr>
          <w:rStyle w:val="StyleUnderline"/>
          <w:rFonts w:asciiTheme="minorHAnsi" w:hAnsiTheme="minorHAnsi"/>
        </w:rPr>
        <w:t>Section 502B has seldom been enforced</w:t>
      </w:r>
      <w:r w:rsidRPr="00403AD2">
        <w:rPr>
          <w:rFonts w:asciiTheme="minorHAnsi" w:hAnsiTheme="minorHAnsi"/>
        </w:rPr>
        <w:t>.</w:t>
      </w:r>
    </w:p>
    <w:p w:rsidR="00DC061C" w:rsidRPr="003B7C2D" w:rsidRDefault="00DC061C" w:rsidP="00DC061C">
      <w:r w:rsidRPr="00403AD2">
        <w:rPr>
          <w:rStyle w:val="StyleUnderline"/>
          <w:rFonts w:asciiTheme="minorHAnsi" w:hAnsiTheme="minorHAnsi"/>
        </w:rPr>
        <w:t>In an effort to make Section 502B more flexible to U.S. foreign policy and national security interests</w:t>
      </w:r>
      <w:r w:rsidRPr="00403AD2">
        <w:rPr>
          <w:rFonts w:asciiTheme="minorHAnsi" w:hAnsiTheme="minorHAnsi"/>
        </w:rPr>
        <w:t xml:space="preserve">, congressional officials, led by Senator Patrick Leahy (D-VT), introduced </w:t>
      </w:r>
      <w:r w:rsidRPr="00403AD2">
        <w:rPr>
          <w:rStyle w:val="StyleUnderline"/>
          <w:rFonts w:asciiTheme="minorHAnsi" w:hAnsiTheme="minorHAnsi"/>
        </w:rPr>
        <w:t>the “Leahy Law”</w:t>
      </w:r>
      <w:r w:rsidRPr="00403AD2">
        <w:rPr>
          <w:rFonts w:asciiTheme="minorHAnsi" w:hAnsiTheme="minorHAnsi"/>
        </w:rPr>
        <w:t xml:space="preserve"> into annual appropriations bills in 1997, and was made permanent in 2008 by adding similar language to the Foreign Assistance Act in 2008. Added to Section 502B, the Leahy Law </w:t>
      </w:r>
      <w:r w:rsidRPr="00403AD2">
        <w:rPr>
          <w:rStyle w:val="StyleUnderline"/>
          <w:rFonts w:asciiTheme="minorHAnsi" w:hAnsiTheme="minorHAnsi"/>
        </w:rPr>
        <w:t>includes two amendments that govern security assistance provided by the State Department and Department of Defense</w:t>
      </w:r>
      <w:r w:rsidRPr="00403AD2">
        <w:rPr>
          <w:rFonts w:asciiTheme="minorHAnsi" w:hAnsiTheme="minorHAnsi"/>
        </w:rPr>
        <w:t xml:space="preserve">. Although separate amendments, </w:t>
      </w:r>
      <w:r w:rsidRPr="00403AD2">
        <w:rPr>
          <w:rStyle w:val="StyleUnderline"/>
          <w:rFonts w:asciiTheme="minorHAnsi" w:hAnsiTheme="minorHAnsi"/>
        </w:rPr>
        <w:t xml:space="preserve">both include language that states “no assistance shall be furnished under this Act or the </w:t>
      </w:r>
      <w:r w:rsidRPr="00833227">
        <w:rPr>
          <w:rStyle w:val="Emphasis"/>
        </w:rPr>
        <w:t>A</w:t>
      </w:r>
      <w:r w:rsidRPr="00833227">
        <w:t xml:space="preserve">rms </w:t>
      </w:r>
      <w:r w:rsidRPr="00833227">
        <w:rPr>
          <w:rStyle w:val="Emphasis"/>
        </w:rPr>
        <w:t>E</w:t>
      </w:r>
      <w:r w:rsidRPr="00833227">
        <w:t xml:space="preserve">xport </w:t>
      </w:r>
      <w:r w:rsidRPr="00833227">
        <w:rPr>
          <w:rStyle w:val="Emphasis"/>
        </w:rPr>
        <w:t>C</w:t>
      </w:r>
      <w:r w:rsidRPr="00833227">
        <w:t xml:space="preserve">ontrol </w:t>
      </w:r>
      <w:r w:rsidRPr="00833227">
        <w:rPr>
          <w:rStyle w:val="Emphasis"/>
        </w:rPr>
        <w:t>A</w:t>
      </w:r>
      <w:r w:rsidRPr="00833227">
        <w:t xml:space="preserve">ct </w:t>
      </w:r>
      <w:r w:rsidRPr="00403AD2">
        <w:rPr>
          <w:rStyle w:val="StyleUnderline"/>
          <w:rFonts w:asciiTheme="minorHAnsi" w:hAnsiTheme="minorHAnsi"/>
        </w:rPr>
        <w:t>to any unit of the security forces of a foreign country if there is credible information that such unit has committed a gross violation of human rights.” The law also provides a remediation process for foreign security units that have been blacklisted, allowing them to regain the privilege of U.S. security assistance.</w:t>
      </w:r>
      <w:r w:rsidRPr="00403AD2">
        <w:rPr>
          <w:rFonts w:asciiTheme="minorHAnsi" w:hAnsiTheme="minorHAnsi"/>
        </w:rPr>
        <w:t xml:space="preserve"> </w:t>
      </w:r>
      <w:r w:rsidRPr="003B7C2D">
        <w:t xml:space="preserve">By narrowing the scope to the unit level of foreign security forces, many policymakers feel the Leahy Law provides the necessary flexibility to uphold U.S. morals while </w:t>
      </w:r>
      <w:r w:rsidRPr="003B7C2D">
        <w:lastRenderedPageBreak/>
        <w:t>prioritizing national security and foreign policy. Despite its best intentions, however, the Leahy Law is rarely utilized.</w:t>
      </w:r>
    </w:p>
    <w:p w:rsidR="00DC061C" w:rsidRPr="00403AD2" w:rsidRDefault="00DC061C" w:rsidP="00DC061C">
      <w:pPr>
        <w:rPr>
          <w:rFonts w:asciiTheme="minorHAnsi" w:hAnsiTheme="minorHAnsi"/>
        </w:rPr>
      </w:pPr>
      <w:r w:rsidRPr="00403AD2">
        <w:rPr>
          <w:rFonts w:asciiTheme="minorHAnsi" w:hAnsiTheme="minorHAnsi"/>
        </w:rPr>
        <w:t xml:space="preserve">Aside from security assistance, the AECA also governs export licensing. Typically, the president, in coordination with the secretary of state, must notify Congress of any sale of defense articles or services under for $50 million or more, any design and construction services for $200 million or more, or any major defense equipment for $14 million or more, and allow Congress 30 days to review the sale and register concern. However, the law also includes a </w:t>
      </w:r>
      <w:proofErr w:type="gramStart"/>
      <w:r w:rsidRPr="00403AD2">
        <w:rPr>
          <w:rFonts w:asciiTheme="minorHAnsi" w:hAnsiTheme="minorHAnsi"/>
        </w:rPr>
        <w:t>clause[</w:t>
      </w:r>
      <w:proofErr w:type="gramEnd"/>
      <w:r w:rsidRPr="00403AD2">
        <w:rPr>
          <w:rFonts w:asciiTheme="minorHAnsi" w:hAnsiTheme="minorHAnsi"/>
        </w:rPr>
        <w:t>8] allowing the president to override congressional oversight of a sale if the president “states in the certification that an emergency exists which requires the proposed export in the national security interests of the United States.”</w:t>
      </w:r>
    </w:p>
    <w:p w:rsidR="00DC061C" w:rsidRPr="00403AD2" w:rsidRDefault="00DC061C" w:rsidP="00DC061C">
      <w:pPr>
        <w:rPr>
          <w:rFonts w:asciiTheme="minorHAnsi" w:hAnsiTheme="minorHAnsi"/>
        </w:rPr>
      </w:pPr>
      <w:r w:rsidRPr="00403AD2">
        <w:rPr>
          <w:rFonts w:asciiTheme="minorHAnsi" w:hAnsiTheme="minorHAnsi"/>
        </w:rPr>
        <w:t xml:space="preserve">Process: </w:t>
      </w:r>
    </w:p>
    <w:p w:rsidR="00DC061C" w:rsidRPr="00403AD2" w:rsidRDefault="00DC061C" w:rsidP="00DC061C">
      <w:pPr>
        <w:rPr>
          <w:rFonts w:asciiTheme="minorHAnsi" w:hAnsiTheme="minorHAnsi"/>
        </w:rPr>
      </w:pPr>
      <w:r w:rsidRPr="00403AD2">
        <w:rPr>
          <w:rStyle w:val="StyleUnderline"/>
          <w:rFonts w:asciiTheme="minorHAnsi" w:hAnsiTheme="minorHAnsi"/>
        </w:rPr>
        <w:t>The agencies in charge of enforcing Leahy Law are the State Department and occasionally the Department of Defense.</w:t>
      </w:r>
      <w:r w:rsidRPr="00403AD2">
        <w:rPr>
          <w:rFonts w:asciiTheme="minorHAnsi" w:hAnsiTheme="minorHAnsi"/>
        </w:rPr>
        <w:t xml:space="preserve">  As previously mentioned, </w:t>
      </w:r>
      <w:r w:rsidRPr="00403AD2">
        <w:rPr>
          <w:rStyle w:val="StyleUnderline"/>
          <w:rFonts w:asciiTheme="minorHAnsi" w:hAnsiTheme="minorHAnsi"/>
        </w:rPr>
        <w:t xml:space="preserve">the text of the Leahy Law is </w:t>
      </w:r>
      <w:proofErr w:type="gramStart"/>
      <w:r w:rsidRPr="00403AD2">
        <w:rPr>
          <w:rStyle w:val="StyleUnderline"/>
          <w:rFonts w:asciiTheme="minorHAnsi" w:hAnsiTheme="minorHAnsi"/>
        </w:rPr>
        <w:t>intended</w:t>
      </w:r>
      <w:r w:rsidRPr="00403AD2">
        <w:rPr>
          <w:rFonts w:asciiTheme="minorHAnsi" w:hAnsiTheme="minorHAnsi"/>
        </w:rPr>
        <w:t>[</w:t>
      </w:r>
      <w:proofErr w:type="gramEnd"/>
      <w:r w:rsidRPr="00403AD2">
        <w:rPr>
          <w:rFonts w:asciiTheme="minorHAnsi" w:hAnsiTheme="minorHAnsi"/>
        </w:rPr>
        <w:t xml:space="preserve">9] </w:t>
      </w:r>
      <w:r w:rsidRPr="00403AD2">
        <w:rPr>
          <w:rStyle w:val="StyleUnderline"/>
          <w:rFonts w:asciiTheme="minorHAnsi" w:hAnsiTheme="minorHAnsi"/>
        </w:rPr>
        <w:t>to ensure human rights vetting for all assistance and training, including that which falls under the</w:t>
      </w:r>
      <w:r w:rsidRPr="00EF1569">
        <w:t xml:space="preserve"> </w:t>
      </w:r>
      <w:r w:rsidRPr="00EF1569">
        <w:rPr>
          <w:rStyle w:val="Emphasis"/>
        </w:rPr>
        <w:t>A</w:t>
      </w:r>
      <w:r w:rsidRPr="00EF1569">
        <w:t xml:space="preserve">rms </w:t>
      </w:r>
      <w:r w:rsidRPr="00EF1569">
        <w:rPr>
          <w:rStyle w:val="Emphasis"/>
        </w:rPr>
        <w:t>E</w:t>
      </w:r>
      <w:r w:rsidRPr="00EF1569">
        <w:t xml:space="preserve">xport </w:t>
      </w:r>
      <w:r w:rsidRPr="00EF1569">
        <w:rPr>
          <w:rStyle w:val="Emphasis"/>
        </w:rPr>
        <w:t>C</w:t>
      </w:r>
      <w:r w:rsidRPr="00EF1569">
        <w:t xml:space="preserve">ontrol </w:t>
      </w:r>
      <w:r w:rsidRPr="00EF1569">
        <w:rPr>
          <w:rStyle w:val="Emphasis"/>
        </w:rPr>
        <w:t>A</w:t>
      </w:r>
      <w:r w:rsidRPr="00EF1569">
        <w:t xml:space="preserve">ct. </w:t>
      </w:r>
      <w:r w:rsidRPr="00403AD2">
        <w:rPr>
          <w:rStyle w:val="StyleUnderline"/>
          <w:rFonts w:asciiTheme="minorHAnsi" w:hAnsiTheme="minorHAnsi"/>
        </w:rPr>
        <w:t>This includes</w:t>
      </w:r>
      <w:r w:rsidRPr="00403AD2">
        <w:rPr>
          <w:rFonts w:asciiTheme="minorHAnsi" w:hAnsiTheme="minorHAnsi"/>
        </w:rPr>
        <w:t xml:space="preserve"> foreign military sales (</w:t>
      </w:r>
      <w:r w:rsidRPr="00403AD2">
        <w:rPr>
          <w:rStyle w:val="StyleUnderline"/>
          <w:rFonts w:asciiTheme="minorHAnsi" w:hAnsiTheme="minorHAnsi"/>
        </w:rPr>
        <w:t>FMS</w:t>
      </w:r>
      <w:r w:rsidRPr="00403AD2">
        <w:rPr>
          <w:rFonts w:asciiTheme="minorHAnsi" w:hAnsiTheme="minorHAnsi"/>
        </w:rPr>
        <w:t>), foreign military financing (</w:t>
      </w:r>
      <w:r w:rsidRPr="00403AD2">
        <w:rPr>
          <w:rStyle w:val="StyleUnderline"/>
          <w:rFonts w:asciiTheme="minorHAnsi" w:hAnsiTheme="minorHAnsi"/>
        </w:rPr>
        <w:t>FMF</w:t>
      </w:r>
      <w:r w:rsidRPr="00403AD2">
        <w:rPr>
          <w:rFonts w:asciiTheme="minorHAnsi" w:hAnsiTheme="minorHAnsi"/>
        </w:rPr>
        <w:t xml:space="preserve">), </w:t>
      </w:r>
      <w:r w:rsidRPr="00403AD2">
        <w:rPr>
          <w:rStyle w:val="StyleUnderline"/>
          <w:rFonts w:asciiTheme="minorHAnsi" w:hAnsiTheme="minorHAnsi"/>
        </w:rPr>
        <w:t>and</w:t>
      </w:r>
      <w:r w:rsidRPr="00403AD2">
        <w:rPr>
          <w:rFonts w:asciiTheme="minorHAnsi" w:hAnsiTheme="minorHAnsi"/>
        </w:rPr>
        <w:t xml:space="preserve"> direct commercial sales (</w:t>
      </w:r>
      <w:r w:rsidRPr="00403AD2">
        <w:rPr>
          <w:rStyle w:val="StyleUnderline"/>
          <w:rFonts w:asciiTheme="minorHAnsi" w:hAnsiTheme="minorHAnsi"/>
        </w:rPr>
        <w:t>DCS</w:t>
      </w:r>
      <w:r w:rsidRPr="00403AD2">
        <w:rPr>
          <w:rFonts w:asciiTheme="minorHAnsi" w:hAnsiTheme="minorHAnsi"/>
        </w:rPr>
        <w:t xml:space="preserve">). However, </w:t>
      </w:r>
      <w:r w:rsidRPr="00403AD2">
        <w:rPr>
          <w:rStyle w:val="Emphasis"/>
          <w:rFonts w:asciiTheme="minorHAnsi" w:hAnsiTheme="minorHAnsi"/>
        </w:rPr>
        <w:t>in practice, the State Department has only applied the law to most training programs and some equipment furnished through assistance programs, but not direct arms sales</w:t>
      </w:r>
      <w:r w:rsidRPr="00403AD2">
        <w:rPr>
          <w:rFonts w:asciiTheme="minorHAnsi" w:hAnsiTheme="minorHAnsi"/>
        </w:rPr>
        <w:t>. Although the State Department does review licensing that falls under DCS, they do not weigh in matters pertaining to Leahy Law.</w:t>
      </w:r>
    </w:p>
    <w:p w:rsidR="00DC061C" w:rsidRPr="00403AD2" w:rsidRDefault="00DC061C" w:rsidP="00DC061C">
      <w:pPr>
        <w:rPr>
          <w:rFonts w:asciiTheme="minorHAnsi" w:hAnsiTheme="minorHAnsi"/>
        </w:rPr>
      </w:pPr>
      <w:r w:rsidRPr="00403AD2">
        <w:rPr>
          <w:rStyle w:val="StyleUnderline"/>
          <w:rFonts w:asciiTheme="minorHAnsi" w:hAnsiTheme="minorHAnsi"/>
        </w:rPr>
        <w:t>Gaps also exist during the implementation and vetting process.</w:t>
      </w:r>
      <w:r w:rsidRPr="00403AD2">
        <w:rPr>
          <w:rFonts w:asciiTheme="minorHAnsi" w:hAnsiTheme="minorHAnsi"/>
        </w:rPr>
        <w:t xml:space="preserve"> When foreign security units are slated to receive U.S. security assistance, in-country embassy personnel conduct initial vetting using open-source data and information provided by officials from the foreign security apparatus. The information is subsequently passed to personnel at the State Department in Washington in the Bureau of Democracy, Human Rights and Labor (DRL) and taken into consideration along with classified information collected by DRL staff. Although straightforward, </w:t>
      </w:r>
      <w:r w:rsidRPr="00403AD2">
        <w:rPr>
          <w:rStyle w:val="StyleUnderline"/>
          <w:rFonts w:asciiTheme="minorHAnsi" w:hAnsiTheme="minorHAnsi"/>
        </w:rPr>
        <w:t>the process has been known to be marred by a lack of transparency and obstacles to thorough vetting</w:t>
      </w:r>
      <w:r w:rsidRPr="00403AD2">
        <w:rPr>
          <w:rFonts w:asciiTheme="minorHAnsi" w:hAnsiTheme="minorHAnsi"/>
        </w:rPr>
        <w:t xml:space="preserve">, as exemplified in </w:t>
      </w:r>
      <w:r w:rsidRPr="00403AD2">
        <w:rPr>
          <w:rStyle w:val="StyleUnderline"/>
          <w:rFonts w:asciiTheme="minorHAnsi" w:hAnsiTheme="minorHAnsi"/>
        </w:rPr>
        <w:t>a</w:t>
      </w:r>
      <w:r w:rsidRPr="00403AD2">
        <w:rPr>
          <w:rFonts w:asciiTheme="minorHAnsi" w:hAnsiTheme="minorHAnsi"/>
        </w:rPr>
        <w:t xml:space="preserve"> 2016 Government Accountability Office (</w:t>
      </w:r>
      <w:r w:rsidRPr="00403AD2">
        <w:rPr>
          <w:rStyle w:val="StyleUnderline"/>
          <w:rFonts w:asciiTheme="minorHAnsi" w:hAnsiTheme="minorHAnsi"/>
        </w:rPr>
        <w:t>GAO</w:t>
      </w:r>
      <w:r w:rsidRPr="00403AD2">
        <w:rPr>
          <w:rFonts w:asciiTheme="minorHAnsi" w:hAnsiTheme="minorHAnsi"/>
        </w:rPr>
        <w:t xml:space="preserve">) </w:t>
      </w:r>
      <w:proofErr w:type="gramStart"/>
      <w:r w:rsidRPr="00403AD2">
        <w:rPr>
          <w:rStyle w:val="StyleUnderline"/>
          <w:rFonts w:asciiTheme="minorHAnsi" w:hAnsiTheme="minorHAnsi"/>
        </w:rPr>
        <w:t>report</w:t>
      </w:r>
      <w:r w:rsidRPr="00403AD2">
        <w:rPr>
          <w:rFonts w:asciiTheme="minorHAnsi" w:hAnsiTheme="minorHAnsi"/>
        </w:rPr>
        <w:t>[</w:t>
      </w:r>
      <w:proofErr w:type="gramEnd"/>
      <w:r w:rsidRPr="00403AD2">
        <w:rPr>
          <w:rFonts w:asciiTheme="minorHAnsi" w:hAnsiTheme="minorHAnsi"/>
        </w:rPr>
        <w:t xml:space="preserve">10] on U.S. security assistance to Egypt. The report found that Egyptian officials were uncooperative with security checks and end-use monitoring. The report also </w:t>
      </w:r>
      <w:r w:rsidRPr="00403AD2">
        <w:rPr>
          <w:rStyle w:val="StyleUnderline"/>
          <w:rFonts w:asciiTheme="minorHAnsi" w:hAnsiTheme="minorHAnsi"/>
        </w:rPr>
        <w:t xml:space="preserve">found that </w:t>
      </w:r>
      <w:r w:rsidRPr="00403AD2">
        <w:rPr>
          <w:rStyle w:val="Emphasis"/>
          <w:rFonts w:asciiTheme="minorHAnsi" w:hAnsiTheme="minorHAnsi"/>
        </w:rPr>
        <w:t>the State Department did not conduct Leahy Law vetting for human rights abuses in all cases of arms transfers and training to Egyptian military forces</w:t>
      </w:r>
      <w:r w:rsidRPr="00403AD2">
        <w:rPr>
          <w:rFonts w:asciiTheme="minorHAnsi" w:hAnsiTheme="minorHAnsi"/>
        </w:rPr>
        <w:t>. It is unclear what actions, if any, have been taken to remedy the concerns outlined in the report.</w:t>
      </w:r>
    </w:p>
    <w:p w:rsidR="00DC061C" w:rsidRPr="00403AD2" w:rsidRDefault="00DC061C" w:rsidP="00DC061C">
      <w:pPr>
        <w:rPr>
          <w:rFonts w:asciiTheme="minorHAnsi" w:hAnsiTheme="minorHAnsi"/>
        </w:rPr>
      </w:pPr>
      <w:r w:rsidRPr="00403AD2">
        <w:rPr>
          <w:rFonts w:asciiTheme="minorHAnsi" w:hAnsiTheme="minorHAnsi"/>
        </w:rPr>
        <w:t xml:space="preserve">Trend Analysis: </w:t>
      </w:r>
    </w:p>
    <w:p w:rsidR="00DC061C" w:rsidRPr="00403AD2" w:rsidRDefault="00DC061C" w:rsidP="00DC061C">
      <w:pPr>
        <w:rPr>
          <w:rStyle w:val="StyleUnderline"/>
          <w:rFonts w:asciiTheme="minorHAnsi" w:hAnsiTheme="minorHAnsi"/>
        </w:rPr>
      </w:pPr>
      <w:r w:rsidRPr="00403AD2">
        <w:rPr>
          <w:rStyle w:val="Emphasis"/>
          <w:rFonts w:asciiTheme="minorHAnsi" w:hAnsiTheme="minorHAnsi"/>
        </w:rPr>
        <w:t>The politicization of the Leahy Law is best evidenced by looking at the history of its enforcement.</w:t>
      </w:r>
      <w:r w:rsidRPr="00403AD2">
        <w:rPr>
          <w:rFonts w:asciiTheme="minorHAnsi" w:hAnsiTheme="minorHAnsi"/>
        </w:rPr>
        <w:t xml:space="preserve"> However, the State Department seldom publicizes cases when Leahy Law has been implemented. </w:t>
      </w:r>
      <w:r w:rsidRPr="00403AD2">
        <w:rPr>
          <w:rStyle w:val="StyleUnderline"/>
          <w:rFonts w:asciiTheme="minorHAnsi" w:hAnsiTheme="minorHAnsi"/>
        </w:rPr>
        <w:t xml:space="preserve">According to open-source information, the Leahy Law has been enforced in Colombia, Pakistan, Bangladesh, Indonesia, and Nigeria. </w:t>
      </w:r>
      <w:r w:rsidRPr="00403AD2">
        <w:rPr>
          <w:rStyle w:val="Emphasis"/>
          <w:rFonts w:asciiTheme="minorHAnsi" w:hAnsiTheme="minorHAnsi"/>
        </w:rPr>
        <w:t>There is no evidence that the Leahy Law has been implemented in the Middle East, in countries that receive weapons and have a history of human rights abuses such as Saudi Arabia, Egypt, and Israel.</w:t>
      </w:r>
    </w:p>
    <w:p w:rsidR="00DC061C" w:rsidRPr="00403AD2" w:rsidRDefault="00DC061C" w:rsidP="00DC061C">
      <w:pPr>
        <w:rPr>
          <w:rFonts w:asciiTheme="minorHAnsi" w:hAnsiTheme="minorHAnsi"/>
        </w:rPr>
      </w:pPr>
      <w:r w:rsidRPr="00403AD2">
        <w:rPr>
          <w:rFonts w:asciiTheme="minorHAnsi" w:hAnsiTheme="minorHAnsi"/>
        </w:rPr>
        <w:t xml:space="preserve">Implications: </w:t>
      </w:r>
    </w:p>
    <w:p w:rsidR="00DC061C" w:rsidRPr="00403AD2" w:rsidRDefault="00DC061C" w:rsidP="00DC061C">
      <w:pPr>
        <w:rPr>
          <w:rFonts w:asciiTheme="minorHAnsi" w:hAnsiTheme="minorHAnsi"/>
        </w:rPr>
      </w:pPr>
      <w:r w:rsidRPr="00403AD2">
        <w:rPr>
          <w:rStyle w:val="StyleUnderline"/>
          <w:rFonts w:asciiTheme="minorHAnsi" w:hAnsiTheme="minorHAnsi"/>
        </w:rPr>
        <w:t>In their current form, legal mechanisms for accountability in arms transfers</w:t>
      </w:r>
      <w:r w:rsidRPr="009D1F01">
        <w:t xml:space="preserve"> (namely the AECA, FAA and Leahy Law) </w:t>
      </w:r>
      <w:r w:rsidRPr="00403AD2">
        <w:rPr>
          <w:rStyle w:val="StyleUnderline"/>
          <w:rFonts w:asciiTheme="minorHAnsi" w:hAnsiTheme="minorHAnsi"/>
        </w:rPr>
        <w:t xml:space="preserve">are </w:t>
      </w:r>
      <w:r w:rsidRPr="00403AD2">
        <w:rPr>
          <w:rStyle w:val="Emphasis"/>
          <w:rFonts w:asciiTheme="minorHAnsi" w:hAnsiTheme="minorHAnsi"/>
        </w:rPr>
        <w:t xml:space="preserve">weakened by policies that regularly place human rights, application of the law, and </w:t>
      </w:r>
      <w:r w:rsidRPr="00403AD2">
        <w:rPr>
          <w:rStyle w:val="Emphasis"/>
          <w:rFonts w:asciiTheme="minorHAnsi" w:hAnsiTheme="minorHAnsi"/>
        </w:rPr>
        <w:lastRenderedPageBreak/>
        <w:t>long-term stability aside in favor of short-term national security objectives</w:t>
      </w:r>
      <w:r w:rsidRPr="00403AD2">
        <w:rPr>
          <w:rStyle w:val="StyleUnderline"/>
          <w:rFonts w:asciiTheme="minorHAnsi" w:hAnsiTheme="minorHAnsi"/>
        </w:rPr>
        <w:t>.</w:t>
      </w:r>
      <w:r w:rsidRPr="00403AD2">
        <w:rPr>
          <w:rFonts w:asciiTheme="minorHAnsi" w:hAnsiTheme="minorHAnsi"/>
        </w:rPr>
        <w:t xml:space="preserve"> As mentioned above, </w:t>
      </w:r>
      <w:r w:rsidRPr="00403AD2">
        <w:rPr>
          <w:rStyle w:val="StyleUnderline"/>
          <w:rFonts w:asciiTheme="minorHAnsi" w:hAnsiTheme="minorHAnsi"/>
        </w:rPr>
        <w:t xml:space="preserve">this tradeoff is best exemplified by the </w:t>
      </w:r>
      <w:r w:rsidRPr="00403AD2">
        <w:rPr>
          <w:rStyle w:val="Emphasis"/>
          <w:rFonts w:asciiTheme="minorHAnsi" w:hAnsiTheme="minorHAnsi"/>
        </w:rPr>
        <w:t>continual use of national security waivers to continue providing arms to foreign security forces despite human rights abuses</w:t>
      </w:r>
      <w:r w:rsidRPr="00403AD2">
        <w:rPr>
          <w:rFonts w:asciiTheme="minorHAnsi" w:hAnsiTheme="minorHAnsi"/>
        </w:rPr>
        <w:t xml:space="preserve">. </w:t>
      </w:r>
      <w:r w:rsidRPr="00403AD2">
        <w:rPr>
          <w:rStyle w:val="StyleUnderline"/>
          <w:rFonts w:asciiTheme="minorHAnsi" w:hAnsiTheme="minorHAnsi"/>
        </w:rPr>
        <w:t>While the waiver of human rights conditions stipulates that aid may be restored if the “provision of assistance is vital to the national security interests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the term “national security” is left undefined, allowing for a broad interpretation.</w:t>
      </w:r>
    </w:p>
    <w:p w:rsidR="00DC061C" w:rsidRDefault="00DC061C" w:rsidP="00DC061C">
      <w:pPr>
        <w:rPr>
          <w:rFonts w:asciiTheme="minorHAnsi" w:hAnsiTheme="minorHAnsi"/>
        </w:rPr>
      </w:pPr>
      <w:r w:rsidRPr="00403AD2">
        <w:rPr>
          <w:rFonts w:asciiTheme="minorHAnsi" w:hAnsiTheme="minorHAnsi"/>
        </w:rPr>
        <w:t xml:space="preserve">For countries that receive U.S. security assistance, the implications for the civilian population and overall stability of the country are most concerning. </w:t>
      </w:r>
      <w:r w:rsidRPr="00403AD2">
        <w:rPr>
          <w:rStyle w:val="StyleUnderline"/>
          <w:rFonts w:asciiTheme="minorHAnsi" w:hAnsiTheme="minorHAnsi"/>
        </w:rPr>
        <w:t xml:space="preserve">Aside from the direct human cost of the use of deadly force against civilians, </w:t>
      </w:r>
      <w:r w:rsidRPr="00403AD2">
        <w:rPr>
          <w:rStyle w:val="Emphasis"/>
          <w:rFonts w:asciiTheme="minorHAnsi" w:hAnsiTheme="minorHAnsi"/>
        </w:rPr>
        <w:t>scholarly research</w:t>
      </w:r>
      <w:r w:rsidRPr="00403AD2">
        <w:rPr>
          <w:rFonts w:asciiTheme="minorHAnsi" w:hAnsiTheme="minorHAnsi"/>
        </w:rPr>
        <w:t xml:space="preserve"> [11] </w:t>
      </w:r>
      <w:r w:rsidRPr="00403AD2">
        <w:rPr>
          <w:rStyle w:val="Emphasis"/>
          <w:rFonts w:asciiTheme="minorHAnsi" w:hAnsiTheme="minorHAnsi"/>
        </w:rPr>
        <w:t>has demonstrated that security assistance to “fragile states” may encourage the government to rely on repressive means in response to dissent and threats to domestic security, thereby closing off channels of peaceful expression of popular will, risking further insecurity</w:t>
      </w:r>
      <w:r w:rsidRPr="00403AD2">
        <w:rPr>
          <w:rStyle w:val="StyleUnderline"/>
          <w:rFonts w:asciiTheme="minorHAnsi" w:hAnsiTheme="minorHAnsi"/>
        </w:rPr>
        <w:t>.</w:t>
      </w:r>
      <w:r w:rsidRPr="00403AD2">
        <w:rPr>
          <w:rFonts w:asciiTheme="minorHAnsi" w:hAnsiTheme="minorHAnsi"/>
        </w:rPr>
        <w:t xml:space="preserve"> Additionally, the inability to document end use, and (as is the case in Yemen) the turnover of American-made materiel to armed nonstate actors, further risks U.S. national security interests.</w:t>
      </w:r>
    </w:p>
    <w:p w:rsidR="00350D14" w:rsidRDefault="00350D14" w:rsidP="00DC061C">
      <w:pPr>
        <w:rPr>
          <w:rFonts w:asciiTheme="minorHAnsi" w:hAnsiTheme="minorHAnsi"/>
        </w:rPr>
      </w:pPr>
    </w:p>
    <w:p w:rsidR="00BA5EDA" w:rsidRPr="00BA5EDA" w:rsidRDefault="00BA5EDA" w:rsidP="00BA5EDA">
      <w:pPr>
        <w:pStyle w:val="Heading4"/>
      </w:pPr>
      <w:r w:rsidRPr="002B5BB3">
        <w:t>American arms manufacture</w:t>
      </w:r>
      <w:r>
        <w:t>r</w:t>
      </w:r>
      <w:r w:rsidRPr="002B5BB3">
        <w:t>s</w:t>
      </w:r>
      <w:r>
        <w:t xml:space="preserve"> </w:t>
      </w:r>
      <w:r w:rsidRPr="00883373">
        <w:rPr>
          <w:u w:val="single"/>
        </w:rPr>
        <w:t>profit from death</w:t>
      </w:r>
      <w:r>
        <w:t xml:space="preserve"> --- they’re helping oppressive governments </w:t>
      </w:r>
      <w:r w:rsidRPr="001603F3">
        <w:rPr>
          <w:u w:val="single"/>
        </w:rPr>
        <w:t>wage World War 3</w:t>
      </w:r>
      <w:r>
        <w:t xml:space="preserve"> on vulnerable populations</w:t>
      </w:r>
    </w:p>
    <w:p w:rsidR="00F27533" w:rsidRPr="00403AD2" w:rsidRDefault="00F27533" w:rsidP="00F27533">
      <w:pPr>
        <w:rPr>
          <w:rFonts w:asciiTheme="minorHAnsi" w:hAnsiTheme="minorHAnsi"/>
        </w:rPr>
      </w:pPr>
      <w:r w:rsidRPr="00403AD2">
        <w:rPr>
          <w:rStyle w:val="Style13ptBold"/>
          <w:rFonts w:asciiTheme="minorHAnsi" w:hAnsiTheme="minorHAnsi"/>
        </w:rPr>
        <w:t>Benjamin &amp; Davies, 18</w:t>
      </w:r>
      <w:r w:rsidRPr="00403AD2">
        <w:rPr>
          <w:rFonts w:asciiTheme="minorHAnsi" w:hAnsiTheme="minorHAnsi"/>
        </w:rPr>
        <w:t xml:space="preserve"> --- *co-founder of CODEPINK: Women for Peace (9/26/18, Medea &amp; Nicolas J.S., “In Yemen and Beyond, U.S. Arms Manufacturers Are Abetting Crimes against Humanity; Our leading weapons dealers have developed a business model that feeds on war, terrorism, chaos, political instability, and human rights violations,” </w:t>
      </w:r>
      <w:hyperlink r:id="rId7" w:history="1">
        <w:r w:rsidRPr="00403AD2">
          <w:rPr>
            <w:rStyle w:val="Hyperlink"/>
            <w:rFonts w:asciiTheme="minorHAnsi" w:hAnsiTheme="minorHAnsi"/>
          </w:rPr>
          <w:t>https://fpif.org/in-yemen-and-beyond-u-s-arms-manufacturers-are-abetting-crimes-against-humanity/</w:t>
        </w:r>
      </w:hyperlink>
      <w:r w:rsidRPr="00403AD2">
        <w:rPr>
          <w:rFonts w:asciiTheme="minorHAnsi" w:hAnsiTheme="minorHAnsi"/>
        </w:rPr>
        <w:t>, accessed on 5/10/19, JMP)</w:t>
      </w:r>
    </w:p>
    <w:p w:rsidR="00F27533" w:rsidRPr="00403AD2" w:rsidRDefault="00F27533" w:rsidP="00F27533">
      <w:pPr>
        <w:rPr>
          <w:rFonts w:asciiTheme="minorHAnsi" w:hAnsiTheme="minorHAnsi"/>
        </w:rPr>
      </w:pPr>
      <w:r w:rsidRPr="00403AD2">
        <w:rPr>
          <w:rStyle w:val="StyleUnderline"/>
          <w:rFonts w:asciiTheme="minorHAnsi" w:hAnsiTheme="minorHAnsi"/>
        </w:rPr>
        <w:t>The Saudi bombing of a school bus in Yemen</w:t>
      </w:r>
      <w:r w:rsidRPr="00403AD2">
        <w:rPr>
          <w:rFonts w:asciiTheme="minorHAnsi" w:hAnsiTheme="minorHAnsi"/>
        </w:rPr>
        <w:t xml:space="preserve"> on August 9, 2018 </w:t>
      </w:r>
      <w:r w:rsidRPr="00403AD2">
        <w:rPr>
          <w:rStyle w:val="StyleUnderline"/>
          <w:rFonts w:asciiTheme="minorHAnsi" w:hAnsiTheme="minorHAnsi"/>
        </w:rPr>
        <w:t>killed 44 children and wounded many more</w:t>
      </w:r>
      <w:r w:rsidRPr="00403AD2">
        <w:rPr>
          <w:rFonts w:asciiTheme="minorHAnsi" w:hAnsiTheme="minorHAnsi"/>
        </w:rPr>
        <w:t xml:space="preserve">. The attack struck a nerve in the U.S., confronting the American public with the wanton brutality of the Saudi-led war on Yemen. When CNN revealed that </w:t>
      </w:r>
      <w:r w:rsidRPr="00403AD2">
        <w:rPr>
          <w:rStyle w:val="StyleUnderline"/>
          <w:rFonts w:asciiTheme="minorHAnsi" w:hAnsiTheme="minorHAnsi"/>
        </w:rPr>
        <w:t>the bomb used</w:t>
      </w:r>
      <w:r w:rsidRPr="00403AD2">
        <w:rPr>
          <w:rFonts w:asciiTheme="minorHAnsi" w:hAnsiTheme="minorHAnsi"/>
        </w:rPr>
        <w:t xml:space="preserve"> in the airstrike </w:t>
      </w:r>
      <w:r w:rsidRPr="00403AD2">
        <w:rPr>
          <w:rStyle w:val="StyleUnderline"/>
          <w:rFonts w:asciiTheme="minorHAnsi" w:hAnsiTheme="minorHAnsi"/>
        </w:rPr>
        <w:t>was made by U.S. weapons manufacturer Lockheed Martin</w:t>
      </w:r>
      <w:r w:rsidRPr="00403AD2">
        <w:rPr>
          <w:rFonts w:asciiTheme="minorHAnsi" w:hAnsiTheme="minorHAnsi"/>
        </w:rPr>
        <w:t>, the horror of the atrocity hit even closer to home for many Americans.</w:t>
      </w:r>
    </w:p>
    <w:p w:rsidR="00F27533" w:rsidRPr="00403AD2" w:rsidRDefault="00F27533" w:rsidP="00F27533">
      <w:pPr>
        <w:rPr>
          <w:rFonts w:asciiTheme="minorHAnsi" w:hAnsiTheme="minorHAnsi"/>
        </w:rPr>
      </w:pPr>
      <w:r w:rsidRPr="00403AD2">
        <w:rPr>
          <w:rStyle w:val="StyleUnderline"/>
          <w:rFonts w:asciiTheme="minorHAnsi" w:hAnsiTheme="minorHAnsi"/>
        </w:rPr>
        <w:t>But the killing and maiming of civilians with U.S.-made weapons in war zones around the world is an all too regular occurrence.</w:t>
      </w:r>
      <w:r w:rsidRPr="00403AD2">
        <w:rPr>
          <w:rFonts w:asciiTheme="minorHAnsi" w:hAnsiTheme="minorHAnsi"/>
        </w:rPr>
        <w:t xml:space="preserve"> </w:t>
      </w:r>
      <w:r w:rsidRPr="00403AD2">
        <w:rPr>
          <w:rStyle w:val="Emphasis"/>
          <w:rFonts w:asciiTheme="minorHAnsi" w:hAnsiTheme="minorHAnsi"/>
        </w:rPr>
        <w:t>U.S. forces are directly responsible for largely uncounted civilian casualties in all America’s wars, and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is also the world’s leading arms exporter</w:t>
      </w:r>
      <w:r w:rsidRPr="00403AD2">
        <w:rPr>
          <w:rFonts w:asciiTheme="minorHAnsi" w:hAnsiTheme="minorHAnsi"/>
        </w:rPr>
        <w:t>.</w:t>
      </w:r>
    </w:p>
    <w:p w:rsidR="00F27533" w:rsidRPr="00403AD2" w:rsidRDefault="00F27533" w:rsidP="00F27533">
      <w:pPr>
        <w:rPr>
          <w:rFonts w:asciiTheme="minorHAnsi" w:hAnsiTheme="minorHAnsi"/>
        </w:rPr>
      </w:pPr>
      <w:r w:rsidRPr="00403AD2">
        <w:rPr>
          <w:rStyle w:val="Emphasis"/>
          <w:rFonts w:asciiTheme="minorHAnsi" w:hAnsiTheme="minorHAnsi"/>
        </w:rPr>
        <w:t>Pope Francis has publicly blamed the “industry of death” for fueling a “piecemeal World War III.”</w:t>
      </w:r>
      <w:r w:rsidRPr="00403AD2">
        <w:rPr>
          <w:rFonts w:asciiTheme="minorHAnsi" w:hAnsiTheme="minorHAnsi"/>
        </w:rPr>
        <w:t xml:space="preserve"> The U.S. military-industrial complex wields precisely the “unwarranted influence” over U.S. foreign policy that President Eisenhower warned Americans against in his farewell address in 1961.</w:t>
      </w:r>
    </w:p>
    <w:p w:rsidR="00F27533" w:rsidRPr="00403AD2" w:rsidRDefault="00F27533" w:rsidP="00F27533">
      <w:pPr>
        <w:rPr>
          <w:rFonts w:asciiTheme="minorHAnsi" w:hAnsiTheme="minorHAnsi"/>
        </w:rPr>
      </w:pPr>
      <w:r w:rsidRPr="00403AD2">
        <w:rPr>
          <w:rFonts w:asciiTheme="minorHAnsi" w:hAnsiTheme="minorHAnsi"/>
        </w:rPr>
        <w:t>The U.S. wars on Afghanistan and Iraq and the “global war on terror” served as cover for a huge increase in U.S. military spending. Between 1998 and 2010, the U.S. spent $1.3 trillion on its wars, but even more, $1.8 trillion, to buy new warplanes, warships, and weapons, most of which were unrelated to the wars it was fighting.</w:t>
      </w:r>
    </w:p>
    <w:p w:rsidR="00F27533" w:rsidRPr="00403AD2" w:rsidRDefault="00F27533" w:rsidP="00F27533">
      <w:pPr>
        <w:rPr>
          <w:rFonts w:asciiTheme="minorHAnsi" w:hAnsiTheme="minorHAnsi"/>
        </w:rPr>
      </w:pPr>
      <w:r w:rsidRPr="00403AD2">
        <w:rPr>
          <w:rFonts w:asciiTheme="minorHAnsi" w:hAnsiTheme="minorHAnsi"/>
        </w:rPr>
        <w:t>Five U.S. companies — Raytheon, Northrop Grumman, Lockheed Martin, Boeing, and General Dynamics — dominate the global arms business, raking in $140 billion in weapons sales in 2017, and export sales make up a growing share of their business, about $35 billion in 2017.</w:t>
      </w:r>
    </w:p>
    <w:p w:rsidR="00F27533" w:rsidRPr="00403AD2" w:rsidRDefault="00F27533" w:rsidP="00F27533">
      <w:pPr>
        <w:rPr>
          <w:rFonts w:asciiTheme="minorHAnsi" w:hAnsiTheme="minorHAnsi"/>
        </w:rPr>
      </w:pPr>
      <w:r w:rsidRPr="00403AD2">
        <w:rPr>
          <w:rFonts w:asciiTheme="minorHAnsi" w:hAnsiTheme="minorHAnsi"/>
        </w:rPr>
        <w:lastRenderedPageBreak/>
        <w:t xml:space="preserve">In a new report for Code Pink and the Divest from the War Machine campaign, we have documented how </w:t>
      </w:r>
      <w:r w:rsidRPr="00403AD2">
        <w:rPr>
          <w:rStyle w:val="StyleUnderline"/>
          <w:rFonts w:asciiTheme="minorHAnsi" w:hAnsiTheme="minorHAnsi"/>
        </w:rPr>
        <w:t>Saudi Arabia, Israel, and Egypt have systematically used weapons produced by</w:t>
      </w:r>
      <w:r w:rsidRPr="00403AD2">
        <w:rPr>
          <w:rFonts w:asciiTheme="minorHAnsi" w:hAnsiTheme="minorHAnsi"/>
        </w:rPr>
        <w:t xml:space="preserve"> these five </w:t>
      </w:r>
      <w:r w:rsidRPr="00403AD2">
        <w:rPr>
          <w:rStyle w:val="StyleUnderline"/>
          <w:rFonts w:asciiTheme="minorHAnsi" w:hAnsiTheme="minorHAnsi"/>
        </w:rPr>
        <w:t xml:space="preserve">U.S. companies to massacre civilians, destroy civilian infrastructure, and commit other war crimes. </w:t>
      </w:r>
      <w:r w:rsidRPr="00403AD2">
        <w:rPr>
          <w:rStyle w:val="Emphasis"/>
          <w:rFonts w:asciiTheme="minorHAnsi" w:hAnsiTheme="minorHAnsi"/>
        </w:rPr>
        <w:t>The bombing of the school bus was only the latest in a consistent pattern of Saudi massacres and air strikes on civilian targets, from hospitals to marketplaces, and U.S. arms sales to Israel and Egypt follow a similar pattern.</w:t>
      </w:r>
    </w:p>
    <w:p w:rsidR="00F27533" w:rsidRPr="00403AD2" w:rsidRDefault="00F27533" w:rsidP="00F27533">
      <w:pPr>
        <w:rPr>
          <w:rFonts w:asciiTheme="minorHAnsi" w:hAnsiTheme="minorHAnsi"/>
        </w:rPr>
      </w:pPr>
      <w:r w:rsidRPr="00403AD2">
        <w:rPr>
          <w:rStyle w:val="Emphasis"/>
          <w:rFonts w:asciiTheme="minorHAnsi" w:hAnsiTheme="minorHAnsi"/>
        </w:rPr>
        <w:t>U.S. laws require the suspension of arms sales to countries that use them in such illegal ways, but the U.S. State Department has an appalling record on enforcing these laws.</w:t>
      </w:r>
      <w:r w:rsidRPr="00403AD2">
        <w:rPr>
          <w:rFonts w:asciiTheme="minorHAnsi" w:hAnsiTheme="minorHAnsi"/>
        </w:rPr>
        <w:t xml:space="preserve"> Under the influence of Acting Assistant Secretary of State Charles Faulkner, a former lobbyist for Raytheon, Secretary Pompeo falsely certified to Congress that Saudi Arabia and the UAE are complying with U.S. law in their use of American weapons.</w:t>
      </w:r>
    </w:p>
    <w:p w:rsidR="00F27533" w:rsidRPr="00403AD2" w:rsidRDefault="00F27533" w:rsidP="00F27533">
      <w:pPr>
        <w:rPr>
          <w:rFonts w:asciiTheme="minorHAnsi" w:hAnsiTheme="minorHAnsi"/>
        </w:rPr>
      </w:pPr>
      <w:r w:rsidRPr="00403AD2">
        <w:rPr>
          <w:rFonts w:asciiTheme="minorHAnsi" w:hAnsiTheme="minorHAnsi"/>
        </w:rPr>
        <w:t>The U.S. sells weapons to Saudi Arabia and other allies to project U.S. military power by proxy without the U.S. military casualties, domestic political backlash, and international resistance that result from direct uses of U.S. military force, while U.S. military-industrial interests are well-served by ever-growing arms sales to allied governments.</w:t>
      </w:r>
    </w:p>
    <w:p w:rsidR="00F27533" w:rsidRPr="00403AD2" w:rsidRDefault="00F27533" w:rsidP="00F27533">
      <w:pPr>
        <w:rPr>
          <w:rFonts w:asciiTheme="minorHAnsi" w:hAnsiTheme="minorHAnsi"/>
        </w:rPr>
      </w:pPr>
      <w:r w:rsidRPr="00403AD2">
        <w:rPr>
          <w:rFonts w:asciiTheme="minorHAnsi" w:hAnsiTheme="minorHAnsi"/>
        </w:rPr>
        <w:t>These policies are driven by the very combination of military-industrial interests that Eisenhower warned Americans against, now represented by Secretary Pompeo, Acting Assistant Secretary Faulkner, and a cabal of hawkish Democrats who consistently vote with Republicans on war and peace issues. They ensure that the “war party” always wins its battles in Congress no matter how catastrophically its policies fail in the real world.</w:t>
      </w:r>
    </w:p>
    <w:p w:rsidR="00F27533" w:rsidRPr="00403AD2" w:rsidRDefault="00F27533" w:rsidP="00F27533">
      <w:pPr>
        <w:rPr>
          <w:rFonts w:asciiTheme="minorHAnsi" w:hAnsiTheme="minorHAnsi"/>
        </w:rPr>
      </w:pPr>
      <w:r w:rsidRPr="00403AD2">
        <w:rPr>
          <w:rFonts w:asciiTheme="minorHAnsi" w:hAnsiTheme="minorHAnsi"/>
        </w:rPr>
        <w:t xml:space="preserve">Republicans derided President Obama’s doctrine of covert and proxy war as “leading from behind.” But 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has doubled down on Obama’s failed strategy, surrendering even more power over U.S. policy to foreign clients like Saudi Arabia, Israel, and Egypt, and to the “unwarranted influence” of the U.S. military-industrial complex</w:t>
      </w:r>
      <w:r w:rsidRPr="00403AD2">
        <w:rPr>
          <w:rFonts w:asciiTheme="minorHAnsi" w:hAnsiTheme="minorHAnsi"/>
        </w:rPr>
        <w:t>.</w:t>
      </w:r>
    </w:p>
    <w:p w:rsidR="00F27533" w:rsidRPr="00403AD2" w:rsidRDefault="00F27533" w:rsidP="00F27533">
      <w:pPr>
        <w:rPr>
          <w:rFonts w:asciiTheme="minorHAnsi" w:hAnsiTheme="minorHAnsi"/>
        </w:rPr>
      </w:pPr>
      <w:r w:rsidRPr="00403AD2">
        <w:rPr>
          <w:rFonts w:asciiTheme="minorHAnsi" w:hAnsiTheme="minorHAnsi"/>
        </w:rPr>
        <w:t>Lockheed Martin is earning $29.1 billion in sales from the $110 billion Saudi arms package announced in May 2017, a deal struck as the war on Yemen was already killing thousands of civilians. Yet no conflict of interest is too glaring for Lockheed executives like Ronald Perrilloux Jr., who has taken part in public events to promote the war and defend Saudi Arabia and its allies, arguing that the U.S. should “help them finish the job” in Yemen.</w:t>
      </w:r>
    </w:p>
    <w:p w:rsidR="00F27533" w:rsidRPr="00403AD2" w:rsidRDefault="00F27533" w:rsidP="00F27533">
      <w:pPr>
        <w:rPr>
          <w:rFonts w:asciiTheme="minorHAnsi" w:hAnsiTheme="minorHAnsi"/>
        </w:rPr>
      </w:pPr>
      <w:r w:rsidRPr="00403AD2">
        <w:rPr>
          <w:rFonts w:asciiTheme="minorHAnsi" w:hAnsiTheme="minorHAnsi"/>
        </w:rPr>
        <w:t>Not to be outdone, Boeing, the second largest arms producer in the U.S. and the world after Lockheed Martin, has also been linked to the deaths of hundreds of civilians in Yemen. Fragments of Boeing JDAM bombs were found in the debris of a 2016 attack on a marketplace near the Yemeni capital of Sana’a that killed 107 civilians, including 25 children. Human Rights Watch found that the airstrike caused predictably indiscriminate and disproportionate civilian deaths, in violation of the laws of war, and called for a suspension of arms sales to Saudi Arabia.</w:t>
      </w:r>
    </w:p>
    <w:p w:rsidR="00F27533" w:rsidRPr="00403AD2" w:rsidRDefault="00F27533" w:rsidP="00F27533">
      <w:pPr>
        <w:rPr>
          <w:rStyle w:val="Emphasis"/>
          <w:rFonts w:asciiTheme="minorHAnsi" w:hAnsiTheme="minorHAnsi"/>
        </w:rPr>
      </w:pPr>
      <w:r w:rsidRPr="00403AD2">
        <w:rPr>
          <w:rStyle w:val="Emphasis"/>
          <w:rFonts w:asciiTheme="minorHAnsi" w:hAnsiTheme="minorHAnsi"/>
        </w:rPr>
        <w:t>To profit from wars on some of the poorest, most vulnerable people in the world, from Yemen to Gaza to Afghanistan, Raytheon, Northrop Grumman, Lockheed Martin, Boeing, and General Dynamics have developed a business model that feeds on war, terrorism, chaos, political instability, human rights violations, disregard for international law, and the triumph of militarism over diplomacy.</w:t>
      </w:r>
      <w:r w:rsidRPr="00403AD2">
        <w:rPr>
          <w:rStyle w:val="StyleUnderline"/>
          <w:rFonts w:asciiTheme="minorHAnsi" w:hAnsiTheme="minorHAnsi"/>
        </w:rPr>
        <w:t xml:space="preserve"> Real </w:t>
      </w:r>
      <w:r w:rsidRPr="00403AD2">
        <w:rPr>
          <w:rStyle w:val="StyleUnderline"/>
          <w:rFonts w:asciiTheme="minorHAnsi" w:hAnsiTheme="minorHAnsi"/>
        </w:rPr>
        <w:lastRenderedPageBreak/>
        <w:t>diplomacy to bring peace and disarmament to our war-torn world poses the most serious “threat” to their profits.</w:t>
      </w:r>
    </w:p>
    <w:p w:rsidR="00F27533" w:rsidRPr="00403AD2" w:rsidRDefault="00F27533" w:rsidP="00F27533">
      <w:pPr>
        <w:rPr>
          <w:rFonts w:asciiTheme="minorHAnsi" w:hAnsiTheme="minorHAnsi"/>
        </w:rPr>
      </w:pPr>
      <w:r w:rsidRPr="00403AD2">
        <w:rPr>
          <w:rFonts w:asciiTheme="minorHAnsi" w:hAnsiTheme="minorHAnsi"/>
        </w:rPr>
        <w:t xml:space="preserve">But </w:t>
      </w:r>
      <w:r w:rsidRPr="00403AD2">
        <w:rPr>
          <w:rStyle w:val="Emphasis"/>
          <w:rFonts w:asciiTheme="minorHAnsi" w:hAnsiTheme="minorHAnsi"/>
        </w:rPr>
        <w:t>the American people have never voted to funnel the largest share of our taxes into endless war and ever-growing profits for the “industry of death.” It is time for</w:t>
      </w:r>
      <w:r w:rsidRPr="00403AD2">
        <w:rPr>
          <w:rFonts w:asciiTheme="minorHAnsi" w:hAnsiTheme="minorHAnsi"/>
        </w:rPr>
        <w:t xml:space="preserve"> the sleeping giant, what President Eisenhower called </w:t>
      </w:r>
      <w:r w:rsidRPr="00403AD2">
        <w:rPr>
          <w:rStyle w:val="Emphasis"/>
          <w:rFonts w:asciiTheme="minorHAnsi" w:hAnsiTheme="minorHAnsi"/>
        </w:rPr>
        <w:t>“an alert and knowledgeable citizenry,” to</w:t>
      </w:r>
      <w:r w:rsidRPr="00403AD2">
        <w:rPr>
          <w:rFonts w:asciiTheme="minorHAnsi" w:hAnsiTheme="minorHAnsi"/>
        </w:rPr>
        <w:t xml:space="preserve"> wake from its slumber, </w:t>
      </w:r>
      <w:r w:rsidRPr="00403AD2">
        <w:rPr>
          <w:rStyle w:val="Emphasis"/>
          <w:rFonts w:asciiTheme="minorHAnsi" w:hAnsiTheme="minorHAnsi"/>
        </w:rPr>
        <w:t>take responsibility for our country’s foreign policies and act decisively for peace</w:t>
      </w:r>
      <w:r w:rsidRPr="00403AD2">
        <w:rPr>
          <w:rFonts w:asciiTheme="minorHAnsi" w:hAnsiTheme="minorHAnsi"/>
        </w:rPr>
        <w:t>.</w:t>
      </w:r>
    </w:p>
    <w:p w:rsidR="00DC061C" w:rsidRPr="00403AD2" w:rsidRDefault="00DC061C" w:rsidP="00DC061C">
      <w:pPr>
        <w:rPr>
          <w:rFonts w:asciiTheme="minorHAnsi" w:hAnsiTheme="minorHAnsi"/>
        </w:rPr>
      </w:pPr>
    </w:p>
    <w:p w:rsidR="00534DA4" w:rsidRPr="00403AD2" w:rsidRDefault="00534DA4" w:rsidP="00534DA4">
      <w:pPr>
        <w:pStyle w:val="Heading4"/>
        <w:rPr>
          <w:rFonts w:asciiTheme="minorHAnsi" w:hAnsiTheme="minorHAnsi"/>
          <w:strike/>
          <w:u w:val="single"/>
        </w:rPr>
      </w:pPr>
      <w:r w:rsidRPr="00403AD2">
        <w:rPr>
          <w:rFonts w:asciiTheme="minorHAnsi" w:hAnsiTheme="minorHAnsi"/>
        </w:rPr>
        <w:t xml:space="preserve">Arms sales fuels </w:t>
      </w:r>
      <w:r w:rsidRPr="00403AD2">
        <w:rPr>
          <w:rFonts w:asciiTheme="minorHAnsi" w:hAnsiTheme="minorHAnsi"/>
          <w:u w:val="single"/>
        </w:rPr>
        <w:t>conflict escalation</w:t>
      </w:r>
      <w:r w:rsidRPr="00403AD2">
        <w:rPr>
          <w:rFonts w:asciiTheme="minorHAnsi" w:hAnsiTheme="minorHAnsi"/>
        </w:rPr>
        <w:t xml:space="preserve"> --- default to </w:t>
      </w:r>
      <w:r w:rsidRPr="00403AD2">
        <w:rPr>
          <w:rFonts w:asciiTheme="minorHAnsi" w:hAnsiTheme="minorHAnsi"/>
          <w:u w:val="single"/>
        </w:rPr>
        <w:t>scholarly literature</w:t>
      </w:r>
    </w:p>
    <w:p w:rsidR="00534DA4" w:rsidRPr="00403AD2" w:rsidRDefault="00534DA4" w:rsidP="00534DA4">
      <w:pPr>
        <w:rPr>
          <w:rFonts w:asciiTheme="minorHAnsi" w:hAnsiTheme="minorHAnsi"/>
        </w:rPr>
      </w:pPr>
      <w:r w:rsidRPr="00403AD2">
        <w:rPr>
          <w:rStyle w:val="Style13ptBold"/>
          <w:rFonts w:asciiTheme="minorHAnsi" w:hAnsiTheme="minorHAnsi"/>
        </w:rPr>
        <w:t>Thrall</w:t>
      </w:r>
      <w:r w:rsidR="00A537ED" w:rsidRPr="00403AD2">
        <w:rPr>
          <w:rStyle w:val="Style13ptBold"/>
          <w:rFonts w:asciiTheme="minorHAnsi" w:hAnsiTheme="minorHAnsi"/>
        </w:rPr>
        <w:t>, associate professor at George Mason,</w:t>
      </w:r>
      <w:r w:rsidRPr="00403AD2">
        <w:rPr>
          <w:rStyle w:val="Style13ptBold"/>
          <w:rFonts w:asciiTheme="minorHAnsi" w:hAnsiTheme="minorHAnsi"/>
        </w:rPr>
        <w:t xml:space="preserve"> 18</w:t>
      </w:r>
      <w:r w:rsidRPr="00403AD2">
        <w:rPr>
          <w:rFonts w:asciiTheme="minorHAnsi" w:hAnsiTheme="minorHAnsi"/>
        </w:rPr>
        <w:t xml:space="preserve"> (A. Trevor Thrall;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7-2-2018; "Arms Sales: Pouring Gas on the Fires of Conflict"; Cato Institute; https://www.cato.org/blog/arms-sales-pouring-gas-fires-conflict; Accessed: 6-24-2019 //GBS Rudolph)</w:t>
      </w:r>
    </w:p>
    <w:p w:rsidR="00534DA4" w:rsidRPr="00403AD2" w:rsidRDefault="00534DA4" w:rsidP="00534DA4">
      <w:pPr>
        <w:rPr>
          <w:rFonts w:asciiTheme="minorHAnsi" w:hAnsiTheme="minorHAnsi"/>
        </w:rPr>
      </w:pPr>
      <w:r w:rsidRPr="00403AD2">
        <w:rPr>
          <w:rStyle w:val="StyleUnderline"/>
          <w:rFonts w:asciiTheme="minorHAnsi" w:hAnsiTheme="minorHAnsi"/>
        </w:rPr>
        <w:t>Do arms sales cause war? Or do wars cause arms sales?</w:t>
      </w:r>
      <w:r w:rsidRPr="00403AD2">
        <w:rPr>
          <w:rFonts w:asciiTheme="minorHAnsi" w:hAnsiTheme="minorHAnsi"/>
        </w:rPr>
        <w:t xml:space="preserve"> Critics of arms sales often argue that selling weapons abroad fuels conflict. And indeed, one can point to one or more sides using American weapons in many recent conflicts including Syria, Yemen, and Iraq. Skeptics argue, on the other hand, that weapons don’t start the fire and that conflicts would arise whether or arms exporters like the United States sell weapons abroad.</w:t>
      </w:r>
    </w:p>
    <w:p w:rsidR="00534DA4" w:rsidRPr="00403AD2" w:rsidRDefault="00534DA4" w:rsidP="00534DA4">
      <w:pPr>
        <w:rPr>
          <w:rFonts w:asciiTheme="minorHAnsi" w:hAnsiTheme="minorHAnsi"/>
        </w:rPr>
      </w:pPr>
      <w:r w:rsidRPr="00403AD2">
        <w:rPr>
          <w:rStyle w:val="StyleUnderline"/>
          <w:rFonts w:asciiTheme="minorHAnsi" w:hAnsiTheme="minorHAnsi"/>
        </w:rPr>
        <w:t>The debate has important implications for foreign policy</w:t>
      </w:r>
      <w:r w:rsidRPr="00403AD2">
        <w:rPr>
          <w:rFonts w:asciiTheme="minorHAnsi" w:hAnsiTheme="minorHAnsi"/>
        </w:rPr>
        <w:t xml:space="preserve">. </w:t>
      </w:r>
      <w:r w:rsidRPr="00403AD2">
        <w:rPr>
          <w:rStyle w:val="StyleUnderline"/>
          <w:rFonts w:asciiTheme="minorHAnsi" w:hAnsiTheme="minorHAnsi"/>
        </w:rPr>
        <w:t xml:space="preserve">If selling or transferring weapons abroad makes conflict more likely, or intensifies conflicts already in process, then </w:t>
      </w:r>
      <w:r w:rsidRPr="00403AD2">
        <w:rPr>
          <w:rStyle w:val="Emphasis"/>
          <w:rFonts w:asciiTheme="minorHAnsi" w:hAnsiTheme="minorHAnsi"/>
        </w:rPr>
        <w:t>the United States should rethink its long-held policy of selling weapons</w:t>
      </w:r>
      <w:r w:rsidRPr="00403AD2">
        <w:rPr>
          <w:rStyle w:val="StyleUnderline"/>
          <w:rFonts w:asciiTheme="minorHAnsi" w:hAnsiTheme="minorHAnsi"/>
        </w:rPr>
        <w:t xml:space="preserve"> to pretty much any nation that wants them</w:t>
      </w:r>
      <w:r w:rsidRPr="00403AD2">
        <w:rPr>
          <w:rFonts w:asciiTheme="minorHAnsi" w:hAnsiTheme="minorHAnsi"/>
        </w:rPr>
        <w:t xml:space="preserve">. If, on the other hand, </w:t>
      </w:r>
      <w:r w:rsidRPr="00403AD2">
        <w:rPr>
          <w:rStyle w:val="StyleUnderline"/>
          <w:rFonts w:asciiTheme="minorHAnsi" w:hAnsiTheme="minorHAnsi"/>
        </w:rPr>
        <w:t>arms sales have no impact on conflict or make conflict less likely</w:t>
      </w:r>
      <w:r w:rsidRPr="00403AD2">
        <w:rPr>
          <w:rFonts w:asciiTheme="minorHAnsi" w:hAnsiTheme="minorHAnsi"/>
        </w:rPr>
        <w:t xml:space="preserve">, then the Trump administration’s intention of expanding arms sales should be seen as a positive move. </w:t>
      </w:r>
    </w:p>
    <w:p w:rsidR="00534DA4" w:rsidRPr="00403AD2" w:rsidRDefault="00534DA4" w:rsidP="00534DA4">
      <w:pPr>
        <w:rPr>
          <w:rFonts w:asciiTheme="minorHAnsi" w:hAnsiTheme="minorHAnsi"/>
        </w:rPr>
      </w:pPr>
      <w:r w:rsidRPr="00403AD2">
        <w:rPr>
          <w:rFonts w:asciiTheme="minorHAnsi" w:hAnsiTheme="minorHAnsi"/>
        </w:rPr>
        <w:t xml:space="preserve">As it turns out, several academic studies have looked at this question. The primary conclusion of these works is that although arms sales do not create conflicts out of thin air, </w:t>
      </w:r>
      <w:r w:rsidRPr="00403AD2">
        <w:rPr>
          <w:rStyle w:val="StyleUnderline"/>
          <w:rFonts w:asciiTheme="minorHAnsi" w:hAnsiTheme="minorHAnsi"/>
        </w:rPr>
        <w:t>they do make conflict more likely when the conditions for conflict are already present</w:t>
      </w:r>
      <w:r w:rsidRPr="00403AD2">
        <w:rPr>
          <w:rFonts w:asciiTheme="minorHAnsi" w:hAnsiTheme="minorHAnsi"/>
        </w:rPr>
        <w:t>.</w:t>
      </w:r>
    </w:p>
    <w:p w:rsidR="00534DA4" w:rsidRPr="00403AD2" w:rsidRDefault="00534DA4" w:rsidP="00534DA4">
      <w:pPr>
        <w:rPr>
          <w:rFonts w:asciiTheme="minorHAnsi" w:hAnsiTheme="minorHAnsi"/>
          <w:u w:val="single"/>
        </w:rPr>
      </w:pPr>
      <w:r w:rsidRPr="00403AD2">
        <w:rPr>
          <w:rFonts w:asciiTheme="minorHAnsi" w:hAnsiTheme="minorHAnsi"/>
        </w:rPr>
        <w:t xml:space="preserve">The basic logic behind this conclusion is fairly straightforward and has been noted in the academic literature for some time. In a 1998 article, “Arms Transfer Dependence and Foreign Policy Conflict,” David Kinsella argues that states that enjoy a steady flow of arms – especially from multiple countries – tend to pursue more aggressive foreign policies. </w:t>
      </w:r>
      <w:r w:rsidRPr="00403AD2">
        <w:rPr>
          <w:rStyle w:val="StyleUnderline"/>
          <w:rFonts w:asciiTheme="minorHAnsi" w:hAnsiTheme="minorHAnsi"/>
        </w:rPr>
        <w:t xml:space="preserve">The increase in the recipient’s military capability makes victory in a potential conflict more likely, which in turn </w:t>
      </w:r>
      <w:r w:rsidRPr="00403AD2">
        <w:rPr>
          <w:rStyle w:val="Emphasis"/>
          <w:rFonts w:asciiTheme="minorHAnsi" w:hAnsiTheme="minorHAnsi"/>
        </w:rPr>
        <w:t>raises the likelihood that the state will start disputes, demand concessions from its neighbors in those disputes, and to escalate to conflict if negotiations fail to produce the desired outcome</w:t>
      </w:r>
      <w:r w:rsidRPr="00403AD2">
        <w:rPr>
          <w:rFonts w:asciiTheme="minorHAnsi" w:hAnsiTheme="minorHAnsi"/>
        </w:rPr>
        <w:t xml:space="preserve">. </w:t>
      </w:r>
      <w:r w:rsidRPr="00403AD2">
        <w:rPr>
          <w:rStyle w:val="StyleUnderline"/>
          <w:rFonts w:asciiTheme="minorHAnsi" w:hAnsiTheme="minorHAnsi"/>
        </w:rPr>
        <w:t>Using case studies from Israel, Egypt, Syria, Iran, Iraq, India, Pakistan, Ethiopia, and Somalia Kinsella finds that, when a country has more than one weapons supplier, arms sales drastically increase the chances of conflict.</w:t>
      </w:r>
    </w:p>
    <w:p w:rsidR="00534DA4" w:rsidRPr="00403AD2" w:rsidRDefault="00534DA4" w:rsidP="00534DA4">
      <w:pPr>
        <w:rPr>
          <w:rFonts w:asciiTheme="minorHAnsi" w:hAnsiTheme="minorHAnsi"/>
        </w:rPr>
      </w:pPr>
      <w:r w:rsidRPr="00403AD2">
        <w:rPr>
          <w:rFonts w:asciiTheme="minorHAnsi" w:hAnsiTheme="minorHAnsi"/>
        </w:rPr>
        <w:t xml:space="preserve">In their 2002 article, “The Arms Trade and the Incidence of Political Violence in Sub-Saharan Africa, 1967-97,” Cassady Craft and Joseph Smaldone identify another mechanism by which arms sales can fuel conflict. They find that </w:t>
      </w:r>
      <w:r w:rsidRPr="00403AD2">
        <w:rPr>
          <w:rStyle w:val="Emphasis"/>
          <w:rFonts w:asciiTheme="minorHAnsi" w:hAnsiTheme="minorHAnsi"/>
        </w:rPr>
        <w:t>autocratic governments importing weapons are more likely to use those weapons to oppress/mistreat/kill their own citizens since they now have a greater coercive capability</w:t>
      </w:r>
      <w:r w:rsidRPr="00403AD2">
        <w:rPr>
          <w:rFonts w:asciiTheme="minorHAnsi" w:hAnsiTheme="minorHAnsi"/>
        </w:rPr>
        <w:t>.</w:t>
      </w:r>
    </w:p>
    <w:p w:rsidR="00534DA4" w:rsidRPr="00403AD2" w:rsidRDefault="00534DA4" w:rsidP="00534DA4">
      <w:pPr>
        <w:rPr>
          <w:rFonts w:asciiTheme="minorHAnsi" w:hAnsiTheme="minorHAnsi"/>
        </w:rPr>
      </w:pPr>
      <w:r w:rsidRPr="00403AD2">
        <w:rPr>
          <w:rFonts w:asciiTheme="minorHAnsi" w:hAnsiTheme="minorHAnsi"/>
        </w:rPr>
        <w:lastRenderedPageBreak/>
        <w:t>But despite the straightforward logic behind the arms sales/conflict connection, most work on the topic to date has relied on case studies, which are wonderful for highlighting potential causal mechanisms but not much use for establishing whether those mechanisms hold across the time and space. Until recently there had not been any work using statistical methods that would allow scholars to state with confidence which direction the causal mechanism actually flows – that is, do arms sales precede conflict or do impending conflicts lead to increased arms sales? Happily, the most recent article on arms sales by Oliver Pamp and his colleagues in the January 2018 issue of the Journal of Peace Research entitled, “The Build-Up of Coercive Capacities: Arms Imports and the Outbreak of Violent Intrastate Conflict,” uses a simultaneous equations model to overcome this problem. Looking at the relationship between arms sales and the outbreak of civil conflicts, the authors confirm the general thrust of previous research, concluding that:</w:t>
      </w:r>
    </w:p>
    <w:p w:rsidR="00534DA4" w:rsidRPr="00403AD2" w:rsidRDefault="00534DA4" w:rsidP="00534DA4">
      <w:pPr>
        <w:rPr>
          <w:rFonts w:asciiTheme="minorHAnsi" w:hAnsiTheme="minorHAnsi"/>
        </w:rPr>
      </w:pPr>
      <w:r w:rsidRPr="00403AD2">
        <w:rPr>
          <w:rStyle w:val="StyleUnderline"/>
          <w:rFonts w:asciiTheme="minorHAnsi" w:hAnsiTheme="minorHAnsi"/>
        </w:rPr>
        <w:t xml:space="preserve">“…while arms imports are not a genuine cause of intrastate conflicts, </w:t>
      </w:r>
      <w:r w:rsidRPr="00403AD2">
        <w:rPr>
          <w:rStyle w:val="Emphasis"/>
          <w:rFonts w:asciiTheme="minorHAnsi" w:hAnsiTheme="minorHAnsi"/>
        </w:rPr>
        <w:t>they significantly increase the probability of an onset in countries where conditions are notoriously conducive to conflict</w:t>
      </w:r>
      <w:r w:rsidRPr="00403AD2">
        <w:rPr>
          <w:rFonts w:asciiTheme="minorHAnsi" w:hAnsiTheme="minorHAnsi"/>
        </w:rPr>
        <w:t xml:space="preserve">. In such situations, </w:t>
      </w:r>
      <w:r w:rsidRPr="00403AD2">
        <w:rPr>
          <w:rStyle w:val="StyleUnderline"/>
          <w:rFonts w:asciiTheme="minorHAnsi" w:hAnsiTheme="minorHAnsi"/>
        </w:rPr>
        <w:t>arms are not an effective deterrent but rather spark conflict escalation</w:t>
      </w:r>
      <w:r w:rsidRPr="00403AD2">
        <w:rPr>
          <w:rFonts w:asciiTheme="minorHAnsi" w:hAnsiTheme="minorHAnsi"/>
        </w:rPr>
        <w:t>.”</w:t>
      </w:r>
    </w:p>
    <w:p w:rsidR="00534DA4" w:rsidRPr="00403AD2" w:rsidRDefault="00534DA4" w:rsidP="00534DA4">
      <w:pPr>
        <w:rPr>
          <w:rFonts w:asciiTheme="minorHAnsi" w:hAnsiTheme="minorHAnsi"/>
          <w:u w:val="single"/>
        </w:rPr>
      </w:pPr>
      <w:r w:rsidRPr="00403AD2">
        <w:rPr>
          <w:rFonts w:asciiTheme="minorHAnsi" w:hAnsiTheme="minorHAnsi"/>
        </w:rPr>
        <w:t xml:space="preserve">This new confidence in the arms sales/conflict connection should compel serious revision to American arms sales policies. Since 2002 the United States has sold over $286 billion dollars of weapons to 167 countries. These exports have gone to numerous countries where the conditions were or remain ripe for conflict. </w:t>
      </w:r>
      <w:r w:rsidRPr="00403AD2">
        <w:rPr>
          <w:rStyle w:val="StyleUnderline"/>
          <w:rFonts w:asciiTheme="minorHAnsi" w:hAnsiTheme="minorHAnsi"/>
        </w:rPr>
        <w:t>U.S. arms transfers to an unstable Iraq preceded the emergence of the Islamic State, but wound up helping amplify the Islamic State’s military capability when it took vast quantities of American weapons from defeated Iraqi army units. U.S. arms sales over the past decade also helped prepare Saudi Arabia to launch its disastrous intervention in Yemen and enabled the Nigerian government to unleash more effective violence on its own citizens, just to list a few examples.</w:t>
      </w:r>
    </w:p>
    <w:p w:rsidR="00534DA4" w:rsidRPr="00403AD2" w:rsidRDefault="00534DA4" w:rsidP="00534DA4">
      <w:pPr>
        <w:rPr>
          <w:rFonts w:asciiTheme="minorHAnsi" w:hAnsiTheme="minorHAnsi"/>
        </w:rPr>
      </w:pPr>
      <w:r w:rsidRPr="00403AD2">
        <w:rPr>
          <w:rFonts w:asciiTheme="minorHAnsi" w:hAnsiTheme="minorHAnsi"/>
        </w:rPr>
        <w:t xml:space="preserve">Academic research often gets a bad rap in policy making circles. In the case of arms sales and arms transfers, however, </w:t>
      </w:r>
      <w:r w:rsidRPr="00403AD2">
        <w:rPr>
          <w:rStyle w:val="Emphasis"/>
          <w:rFonts w:asciiTheme="minorHAnsi" w:hAnsiTheme="minorHAnsi"/>
        </w:rPr>
        <w:t>the scholarly literature has correctly pointed out the serious risks</w:t>
      </w:r>
      <w:r w:rsidRPr="00403AD2">
        <w:rPr>
          <w:rFonts w:asciiTheme="minorHAnsi" w:hAnsiTheme="minorHAnsi"/>
        </w:rPr>
        <w:t xml:space="preserve"> involved. </w:t>
      </w:r>
      <w:r w:rsidRPr="00403AD2">
        <w:rPr>
          <w:rStyle w:val="StyleUnderline"/>
          <w:rFonts w:asciiTheme="minorHAnsi" w:hAnsiTheme="minorHAnsi"/>
        </w:rPr>
        <w:t xml:space="preserve">If the United States is serious about preventing conflict and managing regional stability in trouble spots around the globe, </w:t>
      </w:r>
      <w:r w:rsidRPr="00403AD2">
        <w:rPr>
          <w:rStyle w:val="Emphasis"/>
          <w:rFonts w:asciiTheme="minorHAnsi" w:hAnsiTheme="minorHAnsi"/>
        </w:rPr>
        <w:t>it would do well to stop pouring gas on the fire</w:t>
      </w:r>
      <w:r w:rsidRPr="00403AD2">
        <w:rPr>
          <w:rFonts w:asciiTheme="minorHAnsi" w:hAnsiTheme="minorHAnsi"/>
        </w:rPr>
        <w:t>.</w:t>
      </w:r>
    </w:p>
    <w:p w:rsidR="004655E9" w:rsidRDefault="004655E9" w:rsidP="004655E9"/>
    <w:p w:rsidR="004655E9" w:rsidRPr="004655E9" w:rsidRDefault="004655E9" w:rsidP="004655E9">
      <w:pPr>
        <w:pStyle w:val="Heading4"/>
        <w:rPr>
          <w:rFonts w:asciiTheme="minorHAnsi" w:hAnsiTheme="minorHAnsi"/>
        </w:rPr>
      </w:pPr>
      <w:r w:rsidRPr="00B90270">
        <w:rPr>
          <w:rFonts w:asciiTheme="minorHAnsi" w:hAnsiTheme="minorHAnsi"/>
        </w:rPr>
        <w:t>Unregulated arms sale</w:t>
      </w:r>
      <w:r>
        <w:rPr>
          <w:rFonts w:asciiTheme="minorHAnsi" w:hAnsiTheme="minorHAnsi"/>
        </w:rPr>
        <w:t>s</w:t>
      </w:r>
      <w:r w:rsidRPr="00B90270">
        <w:rPr>
          <w:rFonts w:asciiTheme="minorHAnsi" w:hAnsiTheme="minorHAnsi"/>
        </w:rPr>
        <w:t xml:space="preserve"> magnify atrocities like </w:t>
      </w:r>
      <w:r w:rsidRPr="00B90270">
        <w:rPr>
          <w:rFonts w:asciiTheme="minorHAnsi" w:hAnsiTheme="minorHAnsi"/>
          <w:u w:val="single"/>
        </w:rPr>
        <w:t>genocide</w:t>
      </w:r>
      <w:r w:rsidRPr="00B90270">
        <w:rPr>
          <w:rFonts w:asciiTheme="minorHAnsi" w:hAnsiTheme="minorHAnsi"/>
        </w:rPr>
        <w:t xml:space="preserve"> and </w:t>
      </w:r>
      <w:r w:rsidRPr="00B90270">
        <w:rPr>
          <w:rFonts w:asciiTheme="minorHAnsi" w:hAnsiTheme="minorHAnsi"/>
          <w:u w:val="single"/>
        </w:rPr>
        <w:t>crimes against humanity</w:t>
      </w:r>
      <w:r w:rsidRPr="00B90270">
        <w:rPr>
          <w:rFonts w:asciiTheme="minorHAnsi" w:hAnsiTheme="minorHAnsi"/>
        </w:rPr>
        <w:t xml:space="preserve"> and directly contribute </w:t>
      </w:r>
      <w:r>
        <w:rPr>
          <w:rFonts w:asciiTheme="minorHAnsi" w:hAnsiTheme="minorHAnsi"/>
        </w:rPr>
        <w:t xml:space="preserve">to </w:t>
      </w:r>
      <w:r w:rsidRPr="00B90270">
        <w:rPr>
          <w:rFonts w:asciiTheme="minorHAnsi" w:hAnsiTheme="minorHAnsi"/>
          <w:u w:val="single"/>
        </w:rPr>
        <w:t>famine</w:t>
      </w:r>
      <w:r w:rsidRPr="00B90270">
        <w:rPr>
          <w:rFonts w:asciiTheme="minorHAnsi" w:hAnsiTheme="minorHAnsi"/>
        </w:rPr>
        <w:t xml:space="preserve">, </w:t>
      </w:r>
      <w:r w:rsidRPr="00B90270">
        <w:rPr>
          <w:rFonts w:asciiTheme="minorHAnsi" w:hAnsiTheme="minorHAnsi"/>
          <w:u w:val="single"/>
        </w:rPr>
        <w:t>family segregation</w:t>
      </w:r>
      <w:r w:rsidRPr="00B90270">
        <w:rPr>
          <w:rFonts w:asciiTheme="minorHAnsi" w:hAnsiTheme="minorHAnsi"/>
        </w:rPr>
        <w:t xml:space="preserve">, </w:t>
      </w:r>
      <w:r w:rsidRPr="00B90270">
        <w:rPr>
          <w:rFonts w:asciiTheme="minorHAnsi" w:hAnsiTheme="minorHAnsi"/>
          <w:u w:val="single"/>
        </w:rPr>
        <w:t>disease</w:t>
      </w:r>
      <w:r w:rsidRPr="00B90270">
        <w:rPr>
          <w:rFonts w:asciiTheme="minorHAnsi" w:hAnsiTheme="minorHAnsi"/>
        </w:rPr>
        <w:t xml:space="preserve">, </w:t>
      </w:r>
      <w:r w:rsidRPr="00B90270">
        <w:rPr>
          <w:rFonts w:asciiTheme="minorHAnsi" w:hAnsiTheme="minorHAnsi"/>
          <w:u w:val="single"/>
        </w:rPr>
        <w:t>lack of education</w:t>
      </w:r>
      <w:r w:rsidRPr="00B90270">
        <w:rPr>
          <w:rFonts w:asciiTheme="minorHAnsi" w:hAnsiTheme="minorHAnsi"/>
        </w:rPr>
        <w:t xml:space="preserve">, and </w:t>
      </w:r>
      <w:r w:rsidRPr="00B90270">
        <w:rPr>
          <w:rFonts w:asciiTheme="minorHAnsi" w:hAnsiTheme="minorHAnsi"/>
          <w:u w:val="single"/>
        </w:rPr>
        <w:t>refugees</w:t>
      </w:r>
      <w:r w:rsidRPr="00B90270">
        <w:rPr>
          <w:rFonts w:asciiTheme="minorHAnsi" w:hAnsiTheme="minorHAnsi"/>
        </w:rPr>
        <w:t xml:space="preserve"> --- a </w:t>
      </w:r>
      <w:r w:rsidRPr="00B90270">
        <w:rPr>
          <w:rFonts w:asciiTheme="minorHAnsi" w:hAnsiTheme="minorHAnsi"/>
          <w:u w:val="single"/>
        </w:rPr>
        <w:t>state-based solution</w:t>
      </w:r>
      <w:r w:rsidRPr="00B90270">
        <w:rPr>
          <w:rFonts w:asciiTheme="minorHAnsi" w:hAnsiTheme="minorHAnsi"/>
        </w:rPr>
        <w:t xml:space="preserve"> is necessary</w:t>
      </w:r>
    </w:p>
    <w:p w:rsidR="00DC061C" w:rsidRPr="00403AD2" w:rsidRDefault="00DC061C" w:rsidP="00DC061C">
      <w:pPr>
        <w:rPr>
          <w:rFonts w:asciiTheme="minorHAnsi" w:hAnsiTheme="minorHAnsi"/>
        </w:rPr>
      </w:pPr>
      <w:r w:rsidRPr="00403AD2">
        <w:rPr>
          <w:rStyle w:val="Style13ptBold"/>
          <w:rFonts w:asciiTheme="minorHAnsi" w:hAnsiTheme="minorHAnsi"/>
        </w:rPr>
        <w:t>Musa, Lecturer in International Law at The University of Manchester, 17</w:t>
      </w:r>
      <w:r w:rsidRPr="00403AD2">
        <w:rPr>
          <w:rFonts w:asciiTheme="minorHAnsi" w:hAnsiTheme="minorHAnsi"/>
        </w:rPr>
        <w:t xml:space="preserve"> (</w:t>
      </w:r>
      <w:proofErr w:type="gramStart"/>
      <w:r w:rsidRPr="00403AD2">
        <w:rPr>
          <w:rFonts w:asciiTheme="minorHAnsi" w:hAnsiTheme="minorHAnsi"/>
        </w:rPr>
        <w:t>Winter</w:t>
      </w:r>
      <w:proofErr w:type="gramEnd"/>
      <w:r w:rsidRPr="00403AD2">
        <w:rPr>
          <w:rFonts w:asciiTheme="minorHAnsi" w:hAnsiTheme="minorHAnsi"/>
        </w:rPr>
        <w:t xml:space="preserve"> 2017, Shavana, Journal of Conflict &amp; Security Law, “The Saudi-Led Coalition in Yemen, Arms Exports and Human Rights: Prevention Is Better Than Cure,” doi:10.1093/jcsl/krx013, JMP) </w:t>
      </w:r>
      <w:r w:rsidRPr="00403AD2">
        <w:rPr>
          <w:rFonts w:asciiTheme="minorHAnsi" w:hAnsiTheme="minorHAnsi"/>
          <w:b/>
        </w:rPr>
        <w:t>***CAAT = Campaign Against the Arms Trade</w:t>
      </w:r>
    </w:p>
    <w:p w:rsidR="00DC061C" w:rsidRPr="00403AD2" w:rsidRDefault="00DC061C" w:rsidP="00DC061C">
      <w:pPr>
        <w:rPr>
          <w:rFonts w:asciiTheme="minorHAnsi" w:hAnsiTheme="minorHAnsi"/>
        </w:rPr>
      </w:pPr>
      <w:r w:rsidRPr="00403AD2">
        <w:rPr>
          <w:rFonts w:asciiTheme="minorHAnsi" w:hAnsiTheme="minorHAnsi"/>
        </w:rPr>
        <w:t xml:space="preserve">Despite the impact of arms transfers, as shown by the Saudi-led Coalition’s actions in Yemen, there is a drought in the number of international lawyers contending with issues on the regulation of the arms trade and thus, on the prevention of violations. It has become apparent that international lawyers have a general preoccupation to deal with the international applicability of laws after the fact, usually after a violation has occurred and how it can be remedied. The judicial review case brought by CAAT concerning UK arms transfers to Saudi Arabia, which the High Court subsequently rejected, is a prime example of </w:t>
      </w:r>
      <w:r w:rsidRPr="00403AD2">
        <w:rPr>
          <w:rFonts w:asciiTheme="minorHAnsi" w:hAnsiTheme="minorHAnsi"/>
        </w:rPr>
        <w:lastRenderedPageBreak/>
        <w:t xml:space="preserve">legal work (including critical scholarship) taking effect after mass atrocity. Much more international legal work to properly assist governments in the application of international laws on the arms trade is needed. </w:t>
      </w:r>
      <w:r w:rsidRPr="00403AD2">
        <w:rPr>
          <w:rStyle w:val="StyleUnderline"/>
          <w:rFonts w:asciiTheme="minorHAnsi" w:hAnsiTheme="minorHAnsi"/>
        </w:rPr>
        <w:t xml:space="preserve">If the arms trade is regulated properly, it could potentially prevent, or at least reduce the exponential rises in human rights and humanitarian law violations and the commission of crimes such as </w:t>
      </w:r>
      <w:r w:rsidRPr="00403AD2">
        <w:rPr>
          <w:rStyle w:val="Emphasis"/>
          <w:rFonts w:asciiTheme="minorHAnsi" w:hAnsiTheme="minorHAnsi"/>
        </w:rPr>
        <w:t>genocide, war crimes and crimes against humanity</w:t>
      </w:r>
      <w:r w:rsidRPr="00403AD2">
        <w:rPr>
          <w:rStyle w:val="StyleUnderline"/>
          <w:rFonts w:asciiTheme="minorHAnsi" w:hAnsiTheme="minorHAnsi"/>
        </w:rPr>
        <w:t>.</w:t>
      </w:r>
      <w:r w:rsidRPr="00403AD2">
        <w:rPr>
          <w:rFonts w:asciiTheme="minorHAnsi" w:hAnsiTheme="minorHAnsi"/>
        </w:rPr>
        <w:t xml:space="preserve"> This is because </w:t>
      </w:r>
      <w:r w:rsidRPr="00403AD2">
        <w:rPr>
          <w:rStyle w:val="Emphasis"/>
          <w:rFonts w:asciiTheme="minorHAnsi" w:hAnsiTheme="minorHAnsi"/>
        </w:rPr>
        <w:t>the global arms trade is the substrate for these violations and crimes</w:t>
      </w:r>
      <w:r w:rsidRPr="00403AD2">
        <w:rPr>
          <w:rFonts w:asciiTheme="minorHAnsi" w:hAnsiTheme="minorHAnsi"/>
        </w:rPr>
        <w:t xml:space="preserve">. There is a causal link between strict international law considerations preexport and levels of deaths and casualties post-export. </w:t>
      </w:r>
      <w:r w:rsidRPr="00403AD2">
        <w:rPr>
          <w:rStyle w:val="StyleUnderline"/>
          <w:rFonts w:asciiTheme="minorHAnsi" w:hAnsiTheme="minorHAnsi"/>
        </w:rPr>
        <w:t>There is</w:t>
      </w:r>
      <w:r w:rsidRPr="00403AD2">
        <w:rPr>
          <w:rFonts w:asciiTheme="minorHAnsi" w:hAnsiTheme="minorHAnsi"/>
        </w:rPr>
        <w:t xml:space="preserve"> also </w:t>
      </w:r>
      <w:r w:rsidRPr="00403AD2">
        <w:rPr>
          <w:rStyle w:val="StyleUnderline"/>
          <w:rFonts w:asciiTheme="minorHAnsi" w:hAnsiTheme="minorHAnsi"/>
        </w:rPr>
        <w:t>an indirect socio-economic impact from armed conflicts and international crimes, as fuelled by poorly regulated arms, including famine, family segregation, disease, lack of education, refugee levels and even a decline in foreign investment</w:t>
      </w:r>
      <w:r w:rsidRPr="00403AD2">
        <w:rPr>
          <w:rFonts w:asciiTheme="minorHAnsi" w:hAnsiTheme="minorHAnsi"/>
        </w:rPr>
        <w:t xml:space="preserve">—the list is not exhaustive.1 </w:t>
      </w:r>
      <w:proofErr w:type="gramStart"/>
      <w:r w:rsidRPr="00403AD2">
        <w:rPr>
          <w:rFonts w:asciiTheme="minorHAnsi" w:hAnsiTheme="minorHAnsi"/>
        </w:rPr>
        <w:t>It</w:t>
      </w:r>
      <w:proofErr w:type="gramEnd"/>
      <w:r w:rsidRPr="00403AD2">
        <w:rPr>
          <w:rFonts w:asciiTheme="minorHAnsi" w:hAnsiTheme="minorHAnsi"/>
        </w:rPr>
        <w:t xml:space="preserve"> is also believed that </w:t>
      </w:r>
      <w:r w:rsidRPr="00403AD2">
        <w:rPr>
          <w:rStyle w:val="Emphasis"/>
          <w:rFonts w:asciiTheme="minorHAnsi" w:hAnsiTheme="minorHAnsi"/>
        </w:rPr>
        <w:t>conventional weapons, such as small arms, cause far more deaths than any other weapon</w:t>
      </w:r>
      <w:r w:rsidRPr="00403AD2">
        <w:rPr>
          <w:rFonts w:asciiTheme="minorHAnsi" w:hAnsiTheme="minorHAnsi"/>
        </w:rPr>
        <w:t>.2</w:t>
      </w:r>
    </w:p>
    <w:p w:rsidR="00DC061C" w:rsidRPr="00403AD2" w:rsidRDefault="00DC061C" w:rsidP="00DC061C">
      <w:pPr>
        <w:rPr>
          <w:rFonts w:asciiTheme="minorHAnsi" w:hAnsiTheme="minorHAnsi"/>
        </w:rPr>
      </w:pPr>
      <w:r w:rsidRPr="00403AD2">
        <w:rPr>
          <w:rStyle w:val="StyleUnderline"/>
          <w:rFonts w:asciiTheme="minorHAnsi" w:hAnsiTheme="minorHAnsi"/>
        </w:rPr>
        <w:t>These links affirm the greater obligations that must be placed upon States and suppliers to effectively control arms transfers and provide a basis to reinforce the evolving norm against these specific actors, rather than merely those pulling the trigger.</w:t>
      </w:r>
      <w:r w:rsidRPr="00403AD2">
        <w:rPr>
          <w:rFonts w:asciiTheme="minorHAnsi" w:hAnsiTheme="minorHAnsi"/>
        </w:rPr>
        <w:t>3 While the Yemen case has perhaps placed a more magnified spotlight on the responsibility of States with regard to authorized transfers, there have been endless examples of authorized transfers that were utilized for the purposes of infringing human rights and humanitarian law. Belgium, has in the past, approved the transfer of arms to Nepal, even though its government had been involved in violations such as summary executions, as well as the torture and abduction of civilians.4 Past transfers to Rwanda, the DRC and Sri Lanka5 have also caused the shift towards a stronger link between arms transfers and the responsibility of States, not just the end-user. While international law has come a long way in terms of content, legal developments on the arms trade has been somewhat lacking.</w:t>
      </w:r>
    </w:p>
    <w:p w:rsidR="00DC061C" w:rsidRPr="00403AD2" w:rsidRDefault="00DC061C" w:rsidP="00DC061C">
      <w:pPr>
        <w:rPr>
          <w:rFonts w:asciiTheme="minorHAnsi" w:hAnsiTheme="minorHAnsi"/>
        </w:rPr>
      </w:pPr>
      <w:r w:rsidRPr="00403AD2">
        <w:rPr>
          <w:rFonts w:asciiTheme="minorHAnsi" w:hAnsiTheme="minorHAnsi"/>
        </w:rPr>
        <w:t xml:space="preserve">Perhaps the most significant of developments is the entering into force of the Arms Trade Treaty (ATT).6 </w:t>
      </w:r>
      <w:proofErr w:type="gramStart"/>
      <w:r w:rsidRPr="00403AD2">
        <w:rPr>
          <w:rFonts w:asciiTheme="minorHAnsi" w:hAnsiTheme="minorHAnsi"/>
        </w:rPr>
        <w:t>While</w:t>
      </w:r>
      <w:proofErr w:type="gramEnd"/>
      <w:r w:rsidRPr="00403AD2">
        <w:rPr>
          <w:rFonts w:asciiTheme="minorHAnsi" w:hAnsiTheme="minorHAnsi"/>
        </w:rPr>
        <w:t xml:space="preserve"> the Arms Trade Secretariat in Geneva is the main organ responsible for the Treaty’s implementation, there is still a long road ahead before standardized human rights-adhering arms export processes can be integrated within national frameworks, as per the Treaty text. This was apparent from discussions between states during the preparatory process for the Third Conference of States Parties (CSP3), which took place in September 2017. A number of issues on effective treaty implementation, transparency and reporting and treaty universalization came to the fore and were the basis of working groups for the ATT’s application in national states.7</w:t>
      </w:r>
    </w:p>
    <w:p w:rsidR="00DC061C" w:rsidRPr="00403AD2" w:rsidRDefault="00DC061C" w:rsidP="00DC061C">
      <w:pPr>
        <w:rPr>
          <w:rFonts w:asciiTheme="minorHAnsi" w:hAnsiTheme="minorHAnsi"/>
        </w:rPr>
      </w:pPr>
      <w:r w:rsidRPr="00403AD2">
        <w:rPr>
          <w:rFonts w:asciiTheme="minorHAnsi" w:hAnsiTheme="minorHAnsi"/>
        </w:rPr>
        <w:t xml:space="preserve">This article pays specific attention to the importance of integrating human rights and humanitarian laws within arms exporting processes. It will analyse the development of international law on arms transfers, but do so within the context of the Yemen conflict, and thus the involvement of the British and the USA in their supply of weapons to the Saudi-led Coalition. This article, however, will not deal with the political context of the conflict itself, only as it relates to UK and US sales to Saudi Arabia. </w:t>
      </w:r>
      <w:r w:rsidRPr="00403AD2">
        <w:rPr>
          <w:rStyle w:val="Emphasis"/>
          <w:rFonts w:asciiTheme="minorHAnsi" w:hAnsiTheme="minorHAnsi"/>
        </w:rPr>
        <w:t>Ultimately, it is national governments that authorize licences for the sale of arms to importers. Therefore, States must apply arms control laws strictly to prevent human rights abuses.</w:t>
      </w:r>
      <w:r w:rsidRPr="00403AD2">
        <w:rPr>
          <w:rFonts w:asciiTheme="minorHAnsi" w:hAnsiTheme="minorHAnsi"/>
        </w:rPr>
        <w:t xml:space="preserve"> The difficulty surrounding that implementation is no better exemplified than the Yemen case. In addition, </w:t>
      </w:r>
      <w:r w:rsidRPr="00403AD2">
        <w:rPr>
          <w:rStyle w:val="StyleUnderline"/>
          <w:rFonts w:asciiTheme="minorHAnsi" w:hAnsiTheme="minorHAnsi"/>
        </w:rPr>
        <w:t>there is the need for exporting states to recognize that their duty to abide by international law is not relinquished upon the completion of an arms transaction and additional measures must be undertaken to also ensure the prevention of human rights and humanitarian law violations</w:t>
      </w:r>
      <w:r w:rsidRPr="00403AD2">
        <w:rPr>
          <w:rFonts w:asciiTheme="minorHAnsi" w:hAnsiTheme="minorHAnsi"/>
        </w:rPr>
        <w:t xml:space="preserve">, as will be dealt with later on in the article. Given the involvement of the UK and USA, the article will focus on these national frameworks and then broadly assess how all </w:t>
      </w:r>
      <w:r w:rsidRPr="00403AD2">
        <w:rPr>
          <w:rStyle w:val="StyleUnderline"/>
          <w:rFonts w:asciiTheme="minorHAnsi" w:hAnsiTheme="minorHAnsi"/>
        </w:rPr>
        <w:t>states can</w:t>
      </w:r>
      <w:r w:rsidRPr="00403AD2">
        <w:rPr>
          <w:rFonts w:asciiTheme="minorHAnsi" w:hAnsiTheme="minorHAnsi"/>
        </w:rPr>
        <w:t xml:space="preserve"> in general </w:t>
      </w:r>
      <w:r w:rsidRPr="00403AD2">
        <w:rPr>
          <w:rStyle w:val="StyleUnderline"/>
          <w:rFonts w:asciiTheme="minorHAnsi" w:hAnsiTheme="minorHAnsi"/>
        </w:rPr>
        <w:t xml:space="preserve">strengthen their arms trade national processes to conform </w:t>
      </w:r>
      <w:r w:rsidRPr="00403AD2">
        <w:rPr>
          <w:rStyle w:val="StyleUnderline"/>
          <w:rFonts w:asciiTheme="minorHAnsi" w:hAnsiTheme="minorHAnsi"/>
        </w:rPr>
        <w:lastRenderedPageBreak/>
        <w:t>to international law</w:t>
      </w:r>
      <w:r w:rsidRPr="00403AD2">
        <w:rPr>
          <w:rFonts w:asciiTheme="minorHAnsi" w:hAnsiTheme="minorHAnsi"/>
        </w:rPr>
        <w:t>—particularly the ATT—</w:t>
      </w:r>
      <w:r w:rsidRPr="00403AD2">
        <w:rPr>
          <w:rStyle w:val="StyleUnderline"/>
          <w:rFonts w:asciiTheme="minorHAnsi" w:hAnsiTheme="minorHAnsi"/>
        </w:rPr>
        <w:t xml:space="preserve">and </w:t>
      </w:r>
      <w:r w:rsidRPr="00403AD2">
        <w:rPr>
          <w:rStyle w:val="Emphasis"/>
          <w:rFonts w:asciiTheme="minorHAnsi" w:hAnsiTheme="minorHAnsi"/>
        </w:rPr>
        <w:t>prevent the diversion of arms to countries in precarious or fragile situations, which results in the commission of extensive human rights and humanitarian law violations</w:t>
      </w:r>
      <w:r w:rsidRPr="00403AD2">
        <w:rPr>
          <w:rFonts w:asciiTheme="minorHAnsi" w:hAnsiTheme="minorHAnsi"/>
        </w:rPr>
        <w:t>.</w:t>
      </w:r>
    </w:p>
    <w:p w:rsidR="00534DA4" w:rsidRPr="00403AD2" w:rsidRDefault="00534DA4" w:rsidP="00201FD5">
      <w:pPr>
        <w:rPr>
          <w:rFonts w:asciiTheme="minorHAnsi" w:hAnsiTheme="minorHAnsi"/>
        </w:rPr>
      </w:pPr>
    </w:p>
    <w:p w:rsidR="00965300" w:rsidRPr="00A67C2B" w:rsidRDefault="00965300" w:rsidP="00965300">
      <w:pPr>
        <w:pStyle w:val="Heading4"/>
      </w:pPr>
      <w:r>
        <w:t xml:space="preserve">Arms </w:t>
      </w:r>
      <w:r w:rsidRPr="009C5461">
        <w:rPr>
          <w:u w:val="single"/>
        </w:rPr>
        <w:t>divert critical funds</w:t>
      </w:r>
      <w:r>
        <w:t xml:space="preserve"> away from tackling poverty and starvation </w:t>
      </w:r>
      <w:r w:rsidRPr="007457F4">
        <w:t xml:space="preserve">--- </w:t>
      </w:r>
      <w:r w:rsidRPr="007457F4">
        <w:rPr>
          <w:u w:val="single"/>
        </w:rPr>
        <w:t>50,000 a day die</w:t>
      </w:r>
      <w:r>
        <w:t xml:space="preserve"> </w:t>
      </w:r>
    </w:p>
    <w:p w:rsidR="00A67C2B" w:rsidRPr="00403AD2" w:rsidRDefault="00A67C2B" w:rsidP="00A67C2B">
      <w:pPr>
        <w:rPr>
          <w:rFonts w:asciiTheme="minorHAnsi" w:hAnsiTheme="minorHAnsi"/>
        </w:rPr>
      </w:pPr>
      <w:r w:rsidRPr="00403AD2">
        <w:rPr>
          <w:rStyle w:val="Style13ptBold"/>
          <w:rFonts w:asciiTheme="minorHAnsi" w:hAnsiTheme="minorHAnsi"/>
        </w:rPr>
        <w:t>Iqbal 18</w:t>
      </w:r>
      <w:r w:rsidRPr="00403AD2">
        <w:rPr>
          <w:rFonts w:asciiTheme="minorHAnsi" w:hAnsiTheme="minorHAnsi"/>
        </w:rPr>
        <w:t xml:space="preserve"> (Saghir; researcher in International Relations and Security Studies. He is an experienced Intelligence Analyst and has achieved a number of qualifications in this field. He is also a Lecturer in Business Management as well as an Examiner for A Level History and Business; Making a Killing: The Scourge of the Global Arms Trade; p. 26-36 //GBS Rudolph)</w:t>
      </w:r>
    </w:p>
    <w:p w:rsidR="00A67C2B" w:rsidRPr="00403AD2" w:rsidRDefault="00A67C2B" w:rsidP="00A67C2B">
      <w:pPr>
        <w:rPr>
          <w:rFonts w:asciiTheme="minorHAnsi" w:hAnsiTheme="minorHAnsi"/>
        </w:rPr>
      </w:pPr>
      <w:r w:rsidRPr="00403AD2">
        <w:rPr>
          <w:rFonts w:asciiTheme="minorHAnsi" w:hAnsiTheme="minorHAnsi"/>
        </w:rPr>
        <w:t xml:space="preserve">4 THE EFFECTS OF THE ARMS TRADE? </w:t>
      </w:r>
    </w:p>
    <w:p w:rsidR="00A67C2B" w:rsidRPr="00403AD2" w:rsidRDefault="00A67C2B" w:rsidP="00A67C2B">
      <w:pPr>
        <w:rPr>
          <w:rFonts w:asciiTheme="minorHAnsi" w:hAnsiTheme="minorHAnsi"/>
        </w:rPr>
      </w:pPr>
      <w:r w:rsidRPr="00403AD2">
        <w:rPr>
          <w:rFonts w:asciiTheme="minorHAnsi" w:hAnsiTheme="minorHAnsi"/>
        </w:rPr>
        <w:t xml:space="preserve">Researchers have predicted that </w:t>
      </w:r>
      <w:r w:rsidRPr="00403AD2">
        <w:rPr>
          <w:rStyle w:val="StyleUnderline"/>
          <w:rFonts w:asciiTheme="minorHAnsi" w:hAnsiTheme="minorHAnsi"/>
        </w:rPr>
        <w:t>over $1.739 trillion dollars are spent on military expenditure and arms worldwide</w:t>
      </w:r>
      <w:r w:rsidRPr="00403AD2">
        <w:rPr>
          <w:rFonts w:asciiTheme="minorHAnsi" w:hAnsiTheme="minorHAnsi"/>
        </w:rPr>
        <w:t xml:space="preserve">. Thus, </w:t>
      </w:r>
      <w:r w:rsidRPr="00403AD2">
        <w:rPr>
          <w:rStyle w:val="StyleUnderline"/>
          <w:rFonts w:asciiTheme="minorHAnsi" w:hAnsiTheme="minorHAnsi"/>
        </w:rPr>
        <w:t xml:space="preserve">the arms trade has had a large effect on the world in different ways. This exchange of arms and war material </w:t>
      </w:r>
      <w:r w:rsidRPr="00403AD2">
        <w:rPr>
          <w:rStyle w:val="Emphasis"/>
          <w:rFonts w:asciiTheme="minorHAnsi" w:hAnsiTheme="minorHAnsi"/>
        </w:rPr>
        <w:t>increases the probability of conflict</w:t>
      </w:r>
      <w:r w:rsidRPr="00403AD2">
        <w:rPr>
          <w:rFonts w:asciiTheme="minorHAnsi" w:hAnsiTheme="minorHAnsi"/>
        </w:rPr>
        <w:t xml:space="preserve"> and can therefore be a threat to peace (SIPRI Year Book 2018). </w:t>
      </w:r>
      <w:r w:rsidRPr="00403AD2">
        <w:rPr>
          <w:rStyle w:val="Emphasis"/>
          <w:rFonts w:asciiTheme="minorHAnsi" w:hAnsiTheme="minorHAnsi"/>
        </w:rPr>
        <w:t xml:space="preserve">The transfer of important qualities of arms and war material had increased the possibilities of conflict and is therefore a threat to peace. </w:t>
      </w:r>
      <w:r w:rsidRPr="00403AD2">
        <w:rPr>
          <w:rFonts w:asciiTheme="minorHAnsi" w:hAnsiTheme="minorHAnsi"/>
        </w:rPr>
        <w:t>In addition, the arms trade has sometimes prolonged and sustained wars, for example that of the Iran/ Iraq conflict.</w:t>
      </w:r>
    </w:p>
    <w:p w:rsidR="00A67C2B" w:rsidRPr="00403AD2" w:rsidRDefault="00A67C2B" w:rsidP="00A67C2B">
      <w:pPr>
        <w:rPr>
          <w:rFonts w:asciiTheme="minorHAnsi" w:hAnsiTheme="minorHAnsi"/>
        </w:rPr>
      </w:pPr>
      <w:r w:rsidRPr="00403AD2">
        <w:rPr>
          <w:rStyle w:val="StyleUnderline"/>
          <w:rFonts w:asciiTheme="minorHAnsi" w:hAnsiTheme="minorHAnsi"/>
        </w:rPr>
        <w:t>The Iraq and Iran war</w:t>
      </w:r>
      <w:r w:rsidRPr="00403AD2">
        <w:rPr>
          <w:rFonts w:asciiTheme="minorHAnsi" w:hAnsiTheme="minorHAnsi"/>
        </w:rPr>
        <w:t xml:space="preserve"> in September 1980 lasted for 8 years. This war </w:t>
      </w:r>
      <w:r w:rsidRPr="00403AD2">
        <w:rPr>
          <w:rStyle w:val="StyleUnderline"/>
          <w:rFonts w:asciiTheme="minorHAnsi" w:hAnsiTheme="minorHAnsi"/>
        </w:rPr>
        <w:t>accumulated huge amount of money mainly due to the expenditure used in arms and man power. The war had over 500,000 casualties</w:t>
      </w:r>
      <w:r w:rsidRPr="00403AD2">
        <w:rPr>
          <w:rFonts w:asciiTheme="minorHAnsi" w:hAnsiTheme="minorHAnsi"/>
        </w:rPr>
        <w:t xml:space="preserve">. To kill that many people, both sides had spent around $500,000 billion dollars, a substantial proportion of this on weapons, in what was the single largest bonanza for freelance arms dealers seen anywhere in the world at any time (Adams, 1992). </w:t>
      </w:r>
    </w:p>
    <w:p w:rsidR="00A67C2B" w:rsidRPr="00403AD2" w:rsidRDefault="00A67C2B" w:rsidP="00A67C2B">
      <w:pPr>
        <w:rPr>
          <w:rStyle w:val="StyleUnderline"/>
          <w:rFonts w:asciiTheme="minorHAnsi" w:hAnsiTheme="minorHAnsi"/>
        </w:rPr>
      </w:pPr>
      <w:r w:rsidRPr="00403AD2">
        <w:rPr>
          <w:rFonts w:asciiTheme="minorHAnsi" w:hAnsiTheme="minorHAnsi"/>
        </w:rPr>
        <w:t xml:space="preserve">In this case, </w:t>
      </w:r>
      <w:r w:rsidRPr="00403AD2">
        <w:rPr>
          <w:rStyle w:val="Emphasis"/>
          <w:rFonts w:asciiTheme="minorHAnsi" w:hAnsiTheme="minorHAnsi"/>
        </w:rPr>
        <w:t>the arms trade had maintained this war which would have ended a lot sooner. But instead it because so gruesome that it resulted in many deaths, destroyed the infrastructure and environment of the countries</w:t>
      </w:r>
      <w:r w:rsidRPr="00403AD2">
        <w:rPr>
          <w:rFonts w:asciiTheme="minorHAnsi" w:hAnsiTheme="minorHAnsi"/>
        </w:rPr>
        <w:t xml:space="preserve">. </w:t>
      </w:r>
      <w:r w:rsidRPr="00403AD2">
        <w:rPr>
          <w:rStyle w:val="StyleUnderline"/>
          <w:rFonts w:asciiTheme="minorHAnsi" w:hAnsiTheme="minorHAnsi"/>
        </w:rPr>
        <w:t>The</w:t>
      </w:r>
      <w:r w:rsidRPr="00403AD2">
        <w:rPr>
          <w:rFonts w:asciiTheme="minorHAnsi" w:hAnsiTheme="minorHAnsi"/>
        </w:rPr>
        <w:t xml:space="preserve"> arms </w:t>
      </w:r>
      <w:r w:rsidRPr="00403AD2">
        <w:rPr>
          <w:rStyle w:val="StyleUnderline"/>
          <w:rFonts w:asciiTheme="minorHAnsi" w:hAnsiTheme="minorHAnsi"/>
        </w:rPr>
        <w:t xml:space="preserve">trade eventually led certain countries into very expensive arms race. It can be stated that the arms trade can reduce the chance of political conflicts being resolved peacefully and successfully. </w:t>
      </w:r>
    </w:p>
    <w:p w:rsidR="00A67C2B" w:rsidRPr="00403AD2" w:rsidRDefault="00A67C2B" w:rsidP="00A67C2B">
      <w:pPr>
        <w:rPr>
          <w:rFonts w:asciiTheme="minorHAnsi" w:hAnsiTheme="minorHAnsi"/>
        </w:rPr>
      </w:pPr>
      <w:r w:rsidRPr="00403AD2">
        <w:rPr>
          <w:rStyle w:val="StyleUnderline"/>
          <w:rFonts w:asciiTheme="minorHAnsi" w:hAnsiTheme="minorHAnsi"/>
        </w:rPr>
        <w:t>The resulting arms competition increase political tension</w:t>
      </w:r>
      <w:r w:rsidRPr="00403AD2">
        <w:rPr>
          <w:rFonts w:asciiTheme="minorHAnsi" w:hAnsiTheme="minorHAnsi"/>
        </w:rPr>
        <w:t xml:space="preserve">. In extreme circumstances, one of the nations may conclude that war is inevitable, that the balance of power is likely to worsen in the future, and that it should take pre-emptive military action to remove the threat poised against it. For example: that of Pakistan and India. Pakistan had purchased some expensive fighter aircraft (F-16s) from the USA in the early 1980s and therefore had qualitatively improved its air forces offensive capabilities. In return India bought advanced fighter aircraft from France (Mirage 2000s) and Russia (Mig-29s) in order to counter Pakistan. Also in other defence related areas, each side continued buying advanced and therefore very expensive systems. From tanks, ballistic missiles and eventually to nuclear weapons and despite this, still both countries were buying more firepower — </w:t>
      </w:r>
      <w:r w:rsidRPr="00403AD2">
        <w:rPr>
          <w:rStyle w:val="StyleUnderline"/>
          <w:rFonts w:asciiTheme="minorHAnsi" w:hAnsiTheme="minorHAnsi"/>
        </w:rPr>
        <w:t>the acquisition of further arms was actually undermining their security</w:t>
      </w:r>
      <w:r w:rsidRPr="00403AD2">
        <w:rPr>
          <w:rFonts w:asciiTheme="minorHAnsi" w:hAnsiTheme="minorHAnsi"/>
        </w:rPr>
        <w:t xml:space="preserve">. It was really to all intents and purposes making them more insecure. </w:t>
      </w:r>
      <w:r w:rsidRPr="00403AD2">
        <w:rPr>
          <w:rStyle w:val="Emphasis"/>
          <w:rFonts w:asciiTheme="minorHAnsi" w:hAnsiTheme="minorHAnsi"/>
        </w:rPr>
        <w:t>The insecurity that had resulted could on the balance of probabilities lead to a potential war with terrible devastation</w:t>
      </w:r>
      <w:r w:rsidRPr="00403AD2">
        <w:rPr>
          <w:rFonts w:asciiTheme="minorHAnsi" w:hAnsiTheme="minorHAnsi"/>
        </w:rPr>
        <w:t xml:space="preserve"> for both countries. </w:t>
      </w:r>
      <w:r w:rsidRPr="00403AD2">
        <w:rPr>
          <w:rStyle w:val="Emphasis"/>
          <w:rFonts w:asciiTheme="minorHAnsi" w:hAnsiTheme="minorHAnsi"/>
        </w:rPr>
        <w:t>All of this was a result of the arms trade</w:t>
      </w:r>
      <w:r w:rsidRPr="00403AD2">
        <w:rPr>
          <w:rFonts w:asciiTheme="minorHAnsi" w:hAnsiTheme="minorHAnsi"/>
        </w:rPr>
        <w:t xml:space="preserve"> (Cordesman, 1988). All of this was a result of the arms trade. </w:t>
      </w:r>
    </w:p>
    <w:p w:rsidR="00A67C2B" w:rsidRPr="00403AD2" w:rsidRDefault="00A67C2B" w:rsidP="00A67C2B">
      <w:pPr>
        <w:rPr>
          <w:rStyle w:val="Emphasis"/>
          <w:rFonts w:asciiTheme="minorHAnsi" w:hAnsiTheme="minorHAnsi"/>
        </w:rPr>
      </w:pPr>
      <w:r w:rsidRPr="00403AD2">
        <w:rPr>
          <w:rFonts w:asciiTheme="minorHAnsi" w:hAnsiTheme="minorHAnsi"/>
        </w:rPr>
        <w:lastRenderedPageBreak/>
        <w:t xml:space="preserve">Both of the above countries are very poor and experience many domestic problems. </w:t>
      </w:r>
      <w:r w:rsidRPr="00403AD2">
        <w:rPr>
          <w:rStyle w:val="StyleUnderline"/>
          <w:rFonts w:asciiTheme="minorHAnsi" w:hAnsiTheme="minorHAnsi"/>
        </w:rPr>
        <w:t xml:space="preserve">Poverty, child labour, homelessness are a few serious issues internally for both countries. </w:t>
      </w:r>
      <w:r w:rsidRPr="00403AD2">
        <w:rPr>
          <w:rStyle w:val="Emphasis"/>
          <w:rFonts w:asciiTheme="minorHAnsi" w:hAnsiTheme="minorHAnsi"/>
        </w:rPr>
        <w:t xml:space="preserve">The money they spend in arms could be utilised to improve the conditions of its people, and try and eradicate poverty and diseases, provide education and have adequate health facilities for its people. </w:t>
      </w:r>
    </w:p>
    <w:p w:rsidR="00A67C2B" w:rsidRPr="00403AD2" w:rsidRDefault="00A67C2B" w:rsidP="00A67C2B">
      <w:pPr>
        <w:rPr>
          <w:rFonts w:asciiTheme="minorHAnsi" w:hAnsiTheme="minorHAnsi"/>
        </w:rPr>
      </w:pPr>
      <w:r w:rsidRPr="00403AD2">
        <w:rPr>
          <w:rFonts w:asciiTheme="minorHAnsi" w:hAnsiTheme="minorHAnsi"/>
        </w:rPr>
        <w:t>Some countries have supplied arms in a bid to become friendly with other governments, so that it becomes hostile towards the supplier and therefore the weapons it sold being used against it. For example: that of the United Kingdom and Argentina. The Falklands war, showed that the weapons the UK had supplied were used against it, inflicting many casualties over it (Freedman, 1985).</w:t>
      </w:r>
    </w:p>
    <w:p w:rsidR="00A67C2B" w:rsidRPr="00403AD2" w:rsidRDefault="00A67C2B" w:rsidP="00A67C2B">
      <w:pPr>
        <w:rPr>
          <w:rStyle w:val="StyleUnderline"/>
          <w:rFonts w:asciiTheme="minorHAnsi" w:hAnsiTheme="minorHAnsi"/>
        </w:rPr>
      </w:pPr>
      <w:r w:rsidRPr="00403AD2">
        <w:rPr>
          <w:rStyle w:val="Emphasis"/>
          <w:rFonts w:asciiTheme="minorHAnsi" w:hAnsiTheme="minorHAnsi"/>
        </w:rPr>
        <w:t>The arms trade has</w:t>
      </w:r>
      <w:r w:rsidRPr="00403AD2">
        <w:rPr>
          <w:rFonts w:asciiTheme="minorHAnsi" w:hAnsiTheme="minorHAnsi"/>
        </w:rPr>
        <w:t xml:space="preserve"> also </w:t>
      </w:r>
      <w:r w:rsidRPr="00403AD2">
        <w:rPr>
          <w:rStyle w:val="Emphasis"/>
          <w:rFonts w:asciiTheme="minorHAnsi" w:hAnsiTheme="minorHAnsi"/>
        </w:rPr>
        <w:t>proved that it can support and intensify conflicts due to different groups support for the war such as Vietnam War</w:t>
      </w:r>
      <w:r w:rsidRPr="00403AD2">
        <w:rPr>
          <w:rFonts w:asciiTheme="minorHAnsi" w:hAnsiTheme="minorHAnsi"/>
        </w:rPr>
        <w:t xml:space="preserve"> (supplied by America on the one side and Russia on the other side), </w:t>
      </w:r>
      <w:r w:rsidRPr="00403AD2">
        <w:rPr>
          <w:rStyle w:val="Emphasis"/>
          <w:rFonts w:asciiTheme="minorHAnsi" w:hAnsiTheme="minorHAnsi"/>
        </w:rPr>
        <w:t>the Arab/lsraeli conflict, Gulf wars, and wars in Africa, South America and Asia</w:t>
      </w:r>
      <w:r w:rsidRPr="00403AD2">
        <w:rPr>
          <w:rFonts w:asciiTheme="minorHAnsi" w:hAnsiTheme="minorHAnsi"/>
        </w:rPr>
        <w:t xml:space="preserve"> (Freedman, 1985). </w:t>
      </w:r>
      <w:r w:rsidRPr="00403AD2">
        <w:rPr>
          <w:rStyle w:val="Emphasis"/>
          <w:rFonts w:asciiTheme="minorHAnsi" w:hAnsiTheme="minorHAnsi"/>
        </w:rPr>
        <w:t>Resulting with millions of death and vast damage to the environment, destruction of cities. Causing poverty, hunger, hunger related diseases, refugees etc.</w:t>
      </w:r>
      <w:r w:rsidRPr="00403AD2">
        <w:rPr>
          <w:rStyle w:val="StyleUnderline"/>
          <w:rFonts w:asciiTheme="minorHAnsi" w:hAnsiTheme="minorHAnsi"/>
        </w:rPr>
        <w:t xml:space="preserve"> </w:t>
      </w:r>
    </w:p>
    <w:p w:rsidR="00A67C2B" w:rsidRPr="00403AD2" w:rsidRDefault="00A67C2B" w:rsidP="00A67C2B">
      <w:pPr>
        <w:rPr>
          <w:rFonts w:asciiTheme="minorHAnsi" w:hAnsiTheme="minorHAnsi"/>
        </w:rPr>
      </w:pPr>
      <w:r w:rsidRPr="00403AD2">
        <w:rPr>
          <w:rFonts w:asciiTheme="minorHAnsi" w:hAnsiTheme="minorHAnsi"/>
        </w:rPr>
        <w:t xml:space="preserve">It can be stated that the arms trade has affected governments in that it has stimulated and indirectly persuading them to spend more money on buying arms, rather than spending that money to improve the quality of life of its people (Freedman, 1985). </w:t>
      </w:r>
    </w:p>
    <w:p w:rsidR="00A67C2B" w:rsidRPr="00403AD2" w:rsidRDefault="00A67C2B" w:rsidP="00A67C2B">
      <w:pPr>
        <w:rPr>
          <w:rFonts w:asciiTheme="minorHAnsi" w:hAnsiTheme="minorHAnsi"/>
        </w:rPr>
      </w:pPr>
      <w:r w:rsidRPr="00403AD2">
        <w:rPr>
          <w:rStyle w:val="StyleUnderline"/>
          <w:rFonts w:asciiTheme="minorHAnsi" w:hAnsiTheme="minorHAnsi"/>
        </w:rPr>
        <w:t>The arms trade</w:t>
      </w:r>
      <w:r w:rsidRPr="00403AD2">
        <w:rPr>
          <w:rFonts w:asciiTheme="minorHAnsi" w:hAnsiTheme="minorHAnsi"/>
        </w:rPr>
        <w:t xml:space="preserve"> is such that it </w:t>
      </w:r>
      <w:r w:rsidRPr="00403AD2">
        <w:rPr>
          <w:rStyle w:val="StyleUnderline"/>
          <w:rFonts w:asciiTheme="minorHAnsi" w:hAnsiTheme="minorHAnsi"/>
        </w:rPr>
        <w:t xml:space="preserve">has become a mechanism to spend more money to defend citizens against a possible attack, </w:t>
      </w:r>
      <w:r w:rsidRPr="00403AD2">
        <w:rPr>
          <w:rStyle w:val="Emphasis"/>
          <w:rFonts w:asciiTheme="minorHAnsi" w:hAnsiTheme="minorHAnsi"/>
        </w:rPr>
        <w:t>rather than spending money against everyday ravages of poverty, life threatening diseases, and social issues such as employment in many countries.</w:t>
      </w:r>
      <w:r w:rsidRPr="00403AD2">
        <w:rPr>
          <w:rFonts w:asciiTheme="minorHAnsi" w:hAnsiTheme="minorHAnsi"/>
        </w:rPr>
        <w:t xml:space="preserve"> </w:t>
      </w:r>
      <w:r w:rsidRPr="00403AD2">
        <w:rPr>
          <w:rStyle w:val="StyleUnderline"/>
          <w:rFonts w:asciiTheme="minorHAnsi" w:hAnsiTheme="minorHAnsi"/>
        </w:rPr>
        <w:t>The arms trade diverts funds from addressing current needs but it has a long term effect on issues like productivity in civilian industries, price hikes, a slowing economy etc</w:t>
      </w:r>
      <w:r w:rsidRPr="00403AD2">
        <w:rPr>
          <w:rFonts w:asciiTheme="minorHAnsi" w:hAnsiTheme="minorHAnsi"/>
        </w:rPr>
        <w:t xml:space="preserve">. It can be concluded that </w:t>
      </w:r>
      <w:r w:rsidRPr="00403AD2">
        <w:rPr>
          <w:rStyle w:val="StyleUnderline"/>
          <w:rFonts w:asciiTheme="minorHAnsi" w:hAnsiTheme="minorHAnsi"/>
        </w:rPr>
        <w:t>the arms trade has become a mechanism to divert vital funds from significant issues such as poverty and hunger.</w:t>
      </w:r>
      <w:r w:rsidRPr="00403AD2">
        <w:rPr>
          <w:rFonts w:asciiTheme="minorHAnsi" w:hAnsiTheme="minorHAnsi"/>
        </w:rPr>
        <w:t xml:space="preserve"> Hunger has a detrimental effect and many countries currently are facing huge problems. </w:t>
      </w:r>
      <w:r w:rsidRPr="00403AD2">
        <w:rPr>
          <w:rStyle w:val="StyleUnderline"/>
          <w:rFonts w:asciiTheme="minorHAnsi" w:hAnsiTheme="minorHAnsi"/>
        </w:rPr>
        <w:t>According to</w:t>
      </w:r>
      <w:r w:rsidRPr="00403AD2">
        <w:rPr>
          <w:rFonts w:asciiTheme="minorHAnsi" w:hAnsiTheme="minorHAnsi"/>
        </w:rPr>
        <w:t xml:space="preserve"> some sources </w:t>
      </w:r>
      <w:r w:rsidRPr="00403AD2">
        <w:rPr>
          <w:rStyle w:val="StyleUnderline"/>
          <w:rFonts w:asciiTheme="minorHAnsi" w:hAnsiTheme="minorHAnsi"/>
        </w:rPr>
        <w:t>(WHO)</w:t>
      </w:r>
      <w:r w:rsidRPr="00403AD2">
        <w:rPr>
          <w:rFonts w:asciiTheme="minorHAnsi" w:hAnsiTheme="minorHAnsi"/>
        </w:rPr>
        <w:t xml:space="preserve"> </w:t>
      </w:r>
      <w:r w:rsidRPr="00403AD2">
        <w:rPr>
          <w:rStyle w:val="Emphasis"/>
          <w:rFonts w:asciiTheme="minorHAnsi" w:hAnsiTheme="minorHAnsi"/>
        </w:rPr>
        <w:t>over 800 million individuals are chronically undernourished, and face a long and gruelling death. Death related to hunger and starvation average 50,000 a day.</w:t>
      </w:r>
      <w:r w:rsidRPr="00403AD2">
        <w:rPr>
          <w:rStyle w:val="StyleUnderline"/>
          <w:rFonts w:asciiTheme="minorHAnsi" w:hAnsiTheme="minorHAnsi"/>
        </w:rPr>
        <w:t xml:space="preserve"> In Africa alone, 5 million children died from hunger-related causes.</w:t>
      </w:r>
      <w:r w:rsidRPr="00403AD2">
        <w:rPr>
          <w:rFonts w:asciiTheme="minorHAnsi" w:hAnsiTheme="minorHAnsi"/>
        </w:rPr>
        <w:t xml:space="preserve"> </w:t>
      </w:r>
    </w:p>
    <w:p w:rsidR="00A67C2B" w:rsidRPr="00403AD2" w:rsidRDefault="00A67C2B" w:rsidP="00A67C2B">
      <w:pPr>
        <w:rPr>
          <w:rFonts w:asciiTheme="minorHAnsi" w:hAnsiTheme="minorHAnsi"/>
        </w:rPr>
      </w:pPr>
    </w:p>
    <w:p w:rsidR="00A67C2B" w:rsidRPr="00403AD2" w:rsidRDefault="00A67C2B" w:rsidP="00A67C2B">
      <w:pPr>
        <w:pStyle w:val="Heading4"/>
        <w:rPr>
          <w:rFonts w:asciiTheme="minorHAnsi" w:hAnsiTheme="minorHAnsi"/>
        </w:rPr>
      </w:pPr>
      <w:r w:rsidRPr="00403AD2">
        <w:rPr>
          <w:rFonts w:asciiTheme="minorHAnsi" w:hAnsiTheme="minorHAnsi"/>
        </w:rPr>
        <w:t xml:space="preserve">Ongoing conflicts should be prioritized – </w:t>
      </w:r>
      <w:r w:rsidR="00F6103D" w:rsidRPr="00403AD2">
        <w:rPr>
          <w:rFonts w:asciiTheme="minorHAnsi" w:hAnsiTheme="minorHAnsi"/>
        </w:rPr>
        <w:t xml:space="preserve">we should focus on what is happening </w:t>
      </w:r>
      <w:r w:rsidR="00F6103D" w:rsidRPr="00403AD2">
        <w:rPr>
          <w:rFonts w:asciiTheme="minorHAnsi" w:hAnsiTheme="minorHAnsi"/>
          <w:u w:val="single"/>
        </w:rPr>
        <w:t>rather than what could</w:t>
      </w:r>
      <w:r w:rsidR="00F6103D" w:rsidRPr="00403AD2">
        <w:rPr>
          <w:rFonts w:asciiTheme="minorHAnsi" w:hAnsiTheme="minorHAnsi"/>
        </w:rPr>
        <w:t xml:space="preserve"> </w:t>
      </w:r>
    </w:p>
    <w:p w:rsidR="00A67C2B" w:rsidRPr="00403AD2" w:rsidRDefault="00A67C2B" w:rsidP="00A67C2B">
      <w:pPr>
        <w:rPr>
          <w:rFonts w:asciiTheme="minorHAnsi" w:hAnsiTheme="minorHAnsi"/>
        </w:rPr>
      </w:pPr>
      <w:r w:rsidRPr="00403AD2">
        <w:rPr>
          <w:rStyle w:val="Style13ptBold"/>
          <w:rFonts w:asciiTheme="minorHAnsi" w:hAnsiTheme="minorHAnsi"/>
        </w:rPr>
        <w:t>Westlund 14</w:t>
      </w:r>
      <w:r w:rsidRPr="00403AD2">
        <w:rPr>
          <w:rFonts w:asciiTheme="minorHAnsi" w:hAnsiTheme="minorHAnsi"/>
        </w:rPr>
        <w:t xml:space="preserve"> (Donna Westlund; citing Virgil Hawkins is a former NGO worker in Asia and Africa and a current associate professor at the Osaka School of International Public Policy, as well as a research associate at the University of the Free State, South Africa; 02-17-2014; "Media Coverage of Conflict in Africa Inadequate"; Guardian Liberty Voice; https://guardianlv.com/2014/02/media-coverage-of-conflict-in-africa-inadequate/; Accessed: 6-28-2019 //GBS Rudolph)</w:t>
      </w:r>
    </w:p>
    <w:p w:rsidR="00A67C2B" w:rsidRPr="00403AD2" w:rsidRDefault="00A67C2B" w:rsidP="00A67C2B">
      <w:pPr>
        <w:rPr>
          <w:rFonts w:asciiTheme="minorHAnsi" w:hAnsiTheme="minorHAnsi"/>
        </w:rPr>
      </w:pPr>
      <w:r w:rsidRPr="00403AD2">
        <w:rPr>
          <w:rStyle w:val="StyleUnderline"/>
          <w:rFonts w:asciiTheme="minorHAnsi" w:hAnsiTheme="minorHAnsi"/>
        </w:rPr>
        <w:t>The number of deaths, refugees and internally displaced people due to the conflicts and civil wars in Africa is astounding.</w:t>
      </w:r>
      <w:r w:rsidRPr="00403AD2">
        <w:rPr>
          <w:rFonts w:asciiTheme="minorHAnsi" w:hAnsiTheme="minorHAnsi"/>
        </w:rPr>
        <w:t xml:space="preserve"> If these statistics were </w:t>
      </w:r>
      <w:r w:rsidRPr="00403AD2">
        <w:rPr>
          <w:rStyle w:val="Emphasis"/>
          <w:rFonts w:asciiTheme="minorHAnsi" w:hAnsiTheme="minorHAnsi"/>
        </w:rPr>
        <w:t>scaled down to proportion and occurred in Europe, the situation would be called World War III by the media</w:t>
      </w:r>
      <w:r w:rsidRPr="00403AD2">
        <w:rPr>
          <w:rFonts w:asciiTheme="minorHAnsi" w:hAnsiTheme="minorHAnsi"/>
        </w:rPr>
        <w:t xml:space="preserve">. </w:t>
      </w:r>
      <w:r w:rsidRPr="00403AD2">
        <w:rPr>
          <w:rStyle w:val="StyleUnderline"/>
          <w:rFonts w:asciiTheme="minorHAnsi" w:hAnsiTheme="minorHAnsi"/>
        </w:rPr>
        <w:t>The rest of the world would rush to defuse and mediate the situation, and the mainstream Western media would provide in-depth coverage. In terms of numbers of people who have been displaced and killed</w:t>
      </w:r>
      <w:r w:rsidRPr="00403AD2">
        <w:rPr>
          <w:rFonts w:asciiTheme="minorHAnsi" w:hAnsiTheme="minorHAnsi"/>
        </w:rPr>
        <w:t xml:space="preserve">, Africa has been largely ignored by the media </w:t>
      </w:r>
      <w:r w:rsidRPr="00403AD2">
        <w:rPr>
          <w:rFonts w:asciiTheme="minorHAnsi" w:hAnsiTheme="minorHAnsi"/>
        </w:rPr>
        <w:lastRenderedPageBreak/>
        <w:t>when compared to the coverage of fomenting tensions and following crises of geographical locations like Palestine and Israel, Iraq and Kosovo.</w:t>
      </w:r>
    </w:p>
    <w:p w:rsidR="00A67C2B" w:rsidRPr="00403AD2" w:rsidRDefault="00A67C2B" w:rsidP="00A67C2B">
      <w:pPr>
        <w:rPr>
          <w:rFonts w:asciiTheme="minorHAnsi" w:hAnsiTheme="minorHAnsi"/>
        </w:rPr>
      </w:pPr>
      <w:r w:rsidRPr="00403AD2">
        <w:rPr>
          <w:rFonts w:asciiTheme="minorHAnsi" w:hAnsiTheme="minorHAnsi"/>
        </w:rPr>
        <w:t xml:space="preserve">In one study, </w:t>
      </w:r>
      <w:r w:rsidRPr="00403AD2">
        <w:rPr>
          <w:rStyle w:val="StyleUnderline"/>
          <w:rFonts w:asciiTheme="minorHAnsi" w:hAnsiTheme="minorHAnsi"/>
        </w:rPr>
        <w:t>it was shown that 88 percent of the conflict-related deaths occur in Africa</w:t>
      </w:r>
      <w:r w:rsidRPr="00403AD2">
        <w:rPr>
          <w:rFonts w:asciiTheme="minorHAnsi" w:hAnsiTheme="minorHAnsi"/>
        </w:rPr>
        <w:t xml:space="preserve">, but it did not even figure into 10 percent of the coverage by mainstream Western media outlets. The study’s author, Virgil Hawkins, is a former NGO worker in Asia and Africa and a current associate professor at the Osaka School of International Public Policy, as well as a research associate at the University of the Free State, South Africa. In Hawkins’ book Stealth Conflicts: How the World’s Worst Violence Is </w:t>
      </w:r>
      <w:proofErr w:type="gramStart"/>
      <w:r w:rsidRPr="00403AD2">
        <w:rPr>
          <w:rFonts w:asciiTheme="minorHAnsi" w:hAnsiTheme="minorHAnsi"/>
        </w:rPr>
        <w:t>Ignored</w:t>
      </w:r>
      <w:proofErr w:type="gramEnd"/>
      <w:r w:rsidRPr="00403AD2">
        <w:rPr>
          <w:rFonts w:asciiTheme="minorHAnsi" w:hAnsiTheme="minorHAnsi"/>
        </w:rPr>
        <w:t>, he declares it his mission “</w:t>
      </w:r>
      <w:r w:rsidRPr="00403AD2">
        <w:rPr>
          <w:rStyle w:val="Emphasis"/>
          <w:rFonts w:asciiTheme="minorHAnsi" w:hAnsiTheme="minorHAnsi"/>
        </w:rPr>
        <w:t>to shed light on…the mechanisms that are behind [these conflicts’] marginalization.”</w:t>
      </w:r>
    </w:p>
    <w:p w:rsidR="00A67C2B" w:rsidRPr="00403AD2" w:rsidRDefault="00A67C2B" w:rsidP="00A67C2B">
      <w:pPr>
        <w:rPr>
          <w:rFonts w:asciiTheme="minorHAnsi" w:hAnsiTheme="minorHAnsi"/>
        </w:rPr>
      </w:pPr>
      <w:r w:rsidRPr="00403AD2">
        <w:rPr>
          <w:rFonts w:asciiTheme="minorHAnsi" w:hAnsiTheme="minorHAnsi"/>
        </w:rPr>
        <w:t>AfricaThe book features a set of maps called New World Maps that are designed to give readers a “</w:t>
      </w:r>
      <w:r w:rsidRPr="00403AD2">
        <w:rPr>
          <w:rStyle w:val="StyleUnderline"/>
          <w:rFonts w:asciiTheme="minorHAnsi" w:hAnsiTheme="minorHAnsi"/>
        </w:rPr>
        <w:t>fresh perspective on the way things are, and the way they are shown to us</w:t>
      </w:r>
      <w:r w:rsidRPr="00403AD2">
        <w:rPr>
          <w:rFonts w:asciiTheme="minorHAnsi" w:hAnsiTheme="minorHAnsi"/>
        </w:rPr>
        <w:t xml:space="preserve">.”  </w:t>
      </w:r>
      <w:r w:rsidRPr="00403AD2">
        <w:rPr>
          <w:rStyle w:val="Emphasis"/>
          <w:rFonts w:asciiTheme="minorHAnsi" w:hAnsiTheme="minorHAnsi"/>
        </w:rPr>
        <w:t>They use conflict-related deaths as the parameter for size</w:t>
      </w:r>
      <w:r w:rsidRPr="00403AD2">
        <w:rPr>
          <w:rFonts w:asciiTheme="minorHAnsi" w:hAnsiTheme="minorHAnsi"/>
        </w:rPr>
        <w:t xml:space="preserve">. Other maps depict the way various media outlets (CNN, BBC, New York Times, Le Monde, </w:t>
      </w:r>
      <w:proofErr w:type="gramStart"/>
      <w:r w:rsidRPr="00403AD2">
        <w:rPr>
          <w:rFonts w:asciiTheme="minorHAnsi" w:hAnsiTheme="minorHAnsi"/>
        </w:rPr>
        <w:t>Yomiuri</w:t>
      </w:r>
      <w:proofErr w:type="gramEnd"/>
      <w:r w:rsidRPr="00403AD2">
        <w:rPr>
          <w:rFonts w:asciiTheme="minorHAnsi" w:hAnsiTheme="minorHAnsi"/>
        </w:rPr>
        <w:t xml:space="preserve">) perceive the world. Hawkins notes that </w:t>
      </w:r>
      <w:r w:rsidRPr="00403AD2">
        <w:rPr>
          <w:rStyle w:val="StyleUnderline"/>
          <w:rFonts w:asciiTheme="minorHAnsi" w:hAnsiTheme="minorHAnsi"/>
        </w:rPr>
        <w:t>the purpose of these maps is “not to suggest that levels of media coverage should be proportionate to the…sheer scale of a conflict (death toll)</w:t>
      </w:r>
      <w:r w:rsidRPr="00403AD2">
        <w:rPr>
          <w:rFonts w:asciiTheme="minorHAnsi" w:hAnsiTheme="minorHAnsi"/>
        </w:rPr>
        <w:t>,” although she says they should certainly be a factor.</w:t>
      </w:r>
    </w:p>
    <w:p w:rsidR="00A67C2B" w:rsidRPr="00403AD2" w:rsidRDefault="00A67C2B" w:rsidP="00A67C2B">
      <w:pPr>
        <w:rPr>
          <w:rFonts w:asciiTheme="minorHAnsi" w:hAnsiTheme="minorHAnsi"/>
          <w:b/>
          <w:iCs/>
          <w:u w:val="single"/>
          <w:bdr w:val="single" w:sz="8" w:space="0" w:color="auto"/>
        </w:rPr>
      </w:pPr>
      <w:r w:rsidRPr="00403AD2">
        <w:rPr>
          <w:rFonts w:asciiTheme="minorHAnsi" w:hAnsiTheme="minorHAnsi"/>
        </w:rPr>
        <w:t xml:space="preserve">Why is the media coverage, for example, of </w:t>
      </w:r>
      <w:r w:rsidRPr="00403AD2">
        <w:rPr>
          <w:rStyle w:val="StyleUnderline"/>
          <w:rFonts w:asciiTheme="minorHAnsi" w:hAnsiTheme="minorHAnsi"/>
        </w:rPr>
        <w:t>conflicts in Nigeria and the Central African Republic important to countries in the West that do not appear to be involved in them</w:t>
      </w:r>
      <w:r w:rsidRPr="00403AD2">
        <w:rPr>
          <w:rFonts w:asciiTheme="minorHAnsi" w:hAnsiTheme="minorHAnsi"/>
        </w:rPr>
        <w:t xml:space="preserve">? Anup Shah, author and owner of the Global Issues website, offers some answers to that question. </w:t>
      </w:r>
      <w:r w:rsidRPr="00403AD2">
        <w:rPr>
          <w:rStyle w:val="Emphasis"/>
          <w:rFonts w:asciiTheme="minorHAnsi" w:hAnsiTheme="minorHAnsi"/>
        </w:rPr>
        <w:t>Shah points out that simplistic views, at worst, are racist, whether intentional or not, and at best, offer no platform on how to move forward.</w:t>
      </w:r>
    </w:p>
    <w:p w:rsidR="00A67C2B" w:rsidRPr="00403AD2" w:rsidRDefault="00A67C2B" w:rsidP="00A67C2B">
      <w:pPr>
        <w:rPr>
          <w:rFonts w:asciiTheme="minorHAnsi" w:hAnsiTheme="minorHAnsi"/>
        </w:rPr>
      </w:pPr>
      <w:r w:rsidRPr="00403AD2">
        <w:rPr>
          <w:rStyle w:val="StyleUnderline"/>
          <w:rFonts w:asciiTheme="minorHAnsi" w:hAnsiTheme="minorHAnsi"/>
        </w:rPr>
        <w:t>Hawkins says his research led him to the quick and obvious fact that those conflicts that have dominated the agendas of people in a position to respond–such as policymakers, the public, the media, and academia–are often small in scale in comparison to many of those that have consistently failed to attract attention</w:t>
      </w:r>
      <w:r w:rsidRPr="00403AD2">
        <w:rPr>
          <w:rFonts w:asciiTheme="minorHAnsi" w:hAnsiTheme="minorHAnsi"/>
        </w:rPr>
        <w:t xml:space="preserve">. The issues need to be put in front of people who are, as Hawkins says, “in a position to respond.” </w:t>
      </w:r>
      <w:r w:rsidRPr="00403AD2">
        <w:rPr>
          <w:rStyle w:val="StyleUnderline"/>
          <w:rFonts w:asciiTheme="minorHAnsi" w:hAnsiTheme="minorHAnsi"/>
        </w:rPr>
        <w:t>Countries such as those in the West have direct and indirect influence when it comes to international affairs</w:t>
      </w:r>
      <w:r w:rsidRPr="00403AD2">
        <w:rPr>
          <w:rFonts w:asciiTheme="minorHAnsi" w:hAnsiTheme="minorHAnsi"/>
        </w:rPr>
        <w:t>. And finally, the opposite is just as true–all countries have direct and indirect effects on all other countries. To understand this best, Shah provides a quotation from J. Brian Atwood, the former head of U.S. foreign aid policy: “Failed states threaten our nation. They cost us too much…They destabilize other nations. They…deny us economic opportunity in the largest new marketplace — the developing world.”</w:t>
      </w:r>
    </w:p>
    <w:p w:rsidR="00A67C2B" w:rsidRPr="00403AD2" w:rsidRDefault="00A67C2B" w:rsidP="00A67C2B">
      <w:pPr>
        <w:rPr>
          <w:rStyle w:val="StyleUnderline"/>
          <w:rFonts w:asciiTheme="minorHAnsi" w:hAnsiTheme="minorHAnsi"/>
        </w:rPr>
      </w:pPr>
      <w:r w:rsidRPr="00403AD2">
        <w:rPr>
          <w:rStyle w:val="Emphasis"/>
          <w:rFonts w:asciiTheme="minorHAnsi" w:hAnsiTheme="minorHAnsi"/>
        </w:rPr>
        <w:t>The media tends to ignore the conflicts in Africa or oversimplify them</w:t>
      </w:r>
      <w:r w:rsidRPr="00403AD2">
        <w:rPr>
          <w:rFonts w:asciiTheme="minorHAnsi" w:hAnsiTheme="minorHAnsi"/>
        </w:rPr>
        <w:t xml:space="preserve">. Provocative images abound, but conflict analysis is </w:t>
      </w:r>
      <w:r w:rsidRPr="00403AD2">
        <w:rPr>
          <w:rStyle w:val="StyleUnderline"/>
          <w:rFonts w:asciiTheme="minorHAnsi" w:hAnsiTheme="minorHAnsi"/>
        </w:rPr>
        <w:t>lacking. There is little understanding how monetary aid both helps and hinders Africa, and the issue is not being addressed enough by mainstream Western media, nor are the reasons for Africa’s exportation of crops despite its persistent famine and hunger</w:t>
      </w:r>
      <w:r w:rsidRPr="00403AD2">
        <w:rPr>
          <w:rFonts w:asciiTheme="minorHAnsi" w:hAnsiTheme="minorHAnsi"/>
        </w:rPr>
        <w:t>. As Hawkins says, “</w:t>
      </w:r>
      <w:r w:rsidRPr="00403AD2">
        <w:rPr>
          <w:rStyle w:val="Emphasis"/>
          <w:rFonts w:asciiTheme="minorHAnsi" w:hAnsiTheme="minorHAnsi"/>
        </w:rPr>
        <w:t>The marginalization of these conflicts is the result of a series of deliberate choices on the part of those in a position to respond.</w:t>
      </w:r>
      <w:r w:rsidRPr="00403AD2">
        <w:rPr>
          <w:rFonts w:asciiTheme="minorHAnsi" w:hAnsiTheme="minorHAnsi"/>
        </w:rPr>
        <w:t xml:space="preserve">” The media, in large part, </w:t>
      </w:r>
      <w:r w:rsidRPr="00403AD2">
        <w:rPr>
          <w:rStyle w:val="StyleUnderline"/>
          <w:rFonts w:asciiTheme="minorHAnsi" w:hAnsiTheme="minorHAnsi"/>
        </w:rPr>
        <w:t>chooses to respond inadequately to the conflict in Africa. In turn, its response affects the present and future of those conflicts.</w:t>
      </w:r>
    </w:p>
    <w:p w:rsidR="00A67C2B" w:rsidRPr="00403AD2" w:rsidRDefault="00A67C2B" w:rsidP="00201FD5">
      <w:pPr>
        <w:rPr>
          <w:rFonts w:asciiTheme="minorHAnsi" w:hAnsiTheme="minorHAnsi"/>
        </w:rPr>
      </w:pPr>
    </w:p>
    <w:p w:rsidR="000C6824" w:rsidRPr="000C6824" w:rsidRDefault="000C6824" w:rsidP="000C6824">
      <w:pPr>
        <w:pStyle w:val="Heading4"/>
      </w:pPr>
      <w:r>
        <w:lastRenderedPageBreak/>
        <w:t xml:space="preserve">Defenses of arms sales rely on academically disproven statements --- lobbyists do everything in their power to distort the truth so </w:t>
      </w:r>
      <w:r w:rsidRPr="00B90270">
        <w:rPr>
          <w:rStyle w:val="StyleUnderline"/>
          <w:rFonts w:asciiTheme="minorHAnsi" w:hAnsiTheme="minorHAnsi"/>
          <w:sz w:val="26"/>
          <w:szCs w:val="26"/>
        </w:rPr>
        <w:t>public debate</w:t>
      </w:r>
      <w:r>
        <w:rPr>
          <w:rStyle w:val="StyleUnderline"/>
          <w:rFonts w:asciiTheme="minorHAnsi" w:hAnsiTheme="minorHAnsi"/>
          <w:sz w:val="26"/>
          <w:szCs w:val="26"/>
        </w:rPr>
        <w:t>s</w:t>
      </w:r>
      <w:r w:rsidRPr="00B90270">
        <w:rPr>
          <w:rFonts w:asciiTheme="minorHAnsi" w:hAnsiTheme="minorHAnsi"/>
          <w:szCs w:val="26"/>
        </w:rPr>
        <w:t xml:space="preserve"> about arms sales </w:t>
      </w:r>
      <w:r>
        <w:rPr>
          <w:rFonts w:asciiTheme="minorHAnsi" w:hAnsiTheme="minorHAnsi"/>
          <w:szCs w:val="26"/>
        </w:rPr>
        <w:t>are</w:t>
      </w:r>
      <w:r w:rsidRPr="00B90270">
        <w:rPr>
          <w:rFonts w:asciiTheme="minorHAnsi" w:hAnsiTheme="minorHAnsi"/>
          <w:szCs w:val="26"/>
        </w:rPr>
        <w:t xml:space="preserve"> critical to pierce the secrecy that shrouds the military-industrial-complex</w:t>
      </w:r>
    </w:p>
    <w:p w:rsidR="00534DA4" w:rsidRPr="00403AD2" w:rsidRDefault="00534DA4" w:rsidP="00534DA4">
      <w:pPr>
        <w:rPr>
          <w:rFonts w:asciiTheme="minorHAnsi" w:hAnsiTheme="minorHAnsi"/>
        </w:rPr>
      </w:pPr>
      <w:r w:rsidRPr="00403AD2">
        <w:rPr>
          <w:rStyle w:val="Style13ptBold"/>
          <w:rFonts w:asciiTheme="minorHAnsi" w:hAnsiTheme="minorHAnsi"/>
        </w:rPr>
        <w:t>Castagno, MA in International Conflict Resolution, 19</w:t>
      </w:r>
      <w:r w:rsidRPr="00403AD2">
        <w:rPr>
          <w:rFonts w:asciiTheme="minorHAnsi" w:hAnsiTheme="minorHAnsi"/>
        </w:rPr>
        <w:t xml:space="preserve"> (2/20/19, Peter, “The Arms Trade Is Intensifying </w:t>
      </w:r>
      <w:proofErr w:type="gramStart"/>
      <w:r w:rsidRPr="00403AD2">
        <w:rPr>
          <w:rFonts w:asciiTheme="minorHAnsi" w:hAnsiTheme="minorHAnsi"/>
        </w:rPr>
        <w:t>Under</w:t>
      </w:r>
      <w:proofErr w:type="gramEnd"/>
      <w:r w:rsidRPr="00403AD2">
        <w:rPr>
          <w:rFonts w:asciiTheme="minorHAnsi" w:hAnsiTheme="minorHAnsi"/>
        </w:rPr>
        <w:t xml:space="preserve"> Trump,” </w:t>
      </w:r>
      <w:r w:rsidRPr="00403AD2">
        <w:rPr>
          <w:rStyle w:val="Hyperlink"/>
          <w:rFonts w:asciiTheme="minorHAnsi" w:hAnsiTheme="minorHAnsi"/>
        </w:rPr>
        <w:t>https://truthout.org/articles/the-arms-trade-is-intensifying-under-trump/; Accessed: 6-24-2019 //GBS Rudolph)</w:t>
      </w:r>
    </w:p>
    <w:p w:rsidR="00534DA4" w:rsidRPr="00403AD2" w:rsidRDefault="00534DA4" w:rsidP="00534DA4">
      <w:pPr>
        <w:rPr>
          <w:rFonts w:asciiTheme="minorHAnsi" w:hAnsiTheme="minorHAnsi"/>
        </w:rPr>
      </w:pPr>
      <w:r w:rsidRPr="00403AD2">
        <w:rPr>
          <w:rStyle w:val="Emphasis"/>
          <w:rFonts w:asciiTheme="minorHAnsi" w:hAnsiTheme="minorHAnsi"/>
        </w:rPr>
        <w:t>The revolving door between public officials and defense contractors has long distorted U.S. foreign policy to serve war profiteers at the expense of the public interest and basic humanitarian norms.</w:t>
      </w:r>
      <w:r w:rsidRPr="00403AD2">
        <w:rPr>
          <w:rStyle w:val="StyleUnderline"/>
          <w:rFonts w:asciiTheme="minorHAnsi" w:hAnsiTheme="minorHAnsi"/>
        </w:rPr>
        <w:t xml:space="preserve"> From U.S. weaponry ending up in the hands of ISIS, to supplying arms fueling civil conflict and therefore contributing to the world’s worst humanitarian catastrophe in Yemen,</w:t>
      </w:r>
      <w:r w:rsidRPr="00403AD2">
        <w:rPr>
          <w:rFonts w:asciiTheme="minorHAnsi" w:hAnsiTheme="minorHAnsi"/>
        </w:rPr>
        <w:t xml:space="preserve"> </w:t>
      </w:r>
      <w:r w:rsidRPr="00403AD2">
        <w:rPr>
          <w:rStyle w:val="Emphasis"/>
          <w:rFonts w:asciiTheme="minorHAnsi" w:hAnsiTheme="minorHAnsi"/>
        </w:rPr>
        <w:t>the lack of oversight on arms deals has enabled human rights atrocities</w:t>
      </w:r>
      <w:r w:rsidRPr="00403AD2">
        <w:rPr>
          <w:rFonts w:asciiTheme="minorHAnsi" w:hAnsiTheme="minorHAnsi"/>
        </w:rPr>
        <w:t>.</w:t>
      </w:r>
    </w:p>
    <w:p w:rsidR="00534DA4" w:rsidRPr="00403AD2" w:rsidRDefault="00534DA4" w:rsidP="00534DA4">
      <w:pPr>
        <w:rPr>
          <w:rFonts w:asciiTheme="minorHAnsi" w:hAnsiTheme="minorHAnsi"/>
        </w:rPr>
      </w:pPr>
      <w:r w:rsidRPr="00403AD2">
        <w:rPr>
          <w:rFonts w:asciiTheme="minorHAnsi" w:hAnsiTheme="minorHAnsi"/>
        </w:rPr>
        <w:t xml:space="preserve">The global arms trade is experiencing its greatest boom since the Cold War, fueled by horrific wars in the Middle East and revitalized power rivalries among China, Russia and the United States. In their most recent report, the Stockholm International Peace Research Institute revealed a 44 percent increase in arms sales from 2002 to 2017.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is the world’s biggest arms exporter by far, holding 34 percent of total market share</w:t>
      </w:r>
      <w:r w:rsidRPr="00403AD2">
        <w:rPr>
          <w:rFonts w:asciiTheme="minorHAnsi" w:hAnsiTheme="minorHAnsi"/>
        </w:rPr>
        <w:t xml:space="preserve"> — a 58 percent lead on Russia, its closest competitor. From 2017 to 2018, U.S. arms sales to foreign governments </w:t>
      </w:r>
      <w:r w:rsidRPr="00403AD2">
        <w:rPr>
          <w:rStyle w:val="StyleUnderline"/>
          <w:rFonts w:asciiTheme="minorHAnsi" w:hAnsiTheme="minorHAnsi"/>
        </w:rPr>
        <w:t>increased 33 percent, in part due to</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w:t>
      </w:r>
      <w:r w:rsidRPr="00403AD2">
        <w:rPr>
          <w:rStyle w:val="Emphasis"/>
          <w:rFonts w:asciiTheme="minorHAnsi" w:hAnsiTheme="minorHAnsi"/>
        </w:rPr>
        <w:t>’s</w:t>
      </w:r>
      <w:r w:rsidRPr="00403AD2">
        <w:rPr>
          <w:rFonts w:asciiTheme="minorHAnsi" w:hAnsiTheme="minorHAnsi"/>
        </w:rPr>
        <w:t xml:space="preserve"> </w:t>
      </w:r>
      <w:r w:rsidRPr="00403AD2">
        <w:rPr>
          <w:rStyle w:val="Emphasis"/>
          <w:rFonts w:asciiTheme="minorHAnsi" w:hAnsiTheme="minorHAnsi"/>
        </w:rPr>
        <w:t>diminished legal restraints on supplying foreign militias</w:t>
      </w:r>
      <w:r w:rsidRPr="00403AD2">
        <w:rPr>
          <w:rFonts w:asciiTheme="minorHAnsi" w:hAnsiTheme="minorHAnsi"/>
        </w:rPr>
        <w:t>.</w:t>
      </w:r>
    </w:p>
    <w:p w:rsidR="00534DA4" w:rsidRPr="00403AD2" w:rsidRDefault="00534DA4" w:rsidP="00534DA4">
      <w:pPr>
        <w:rPr>
          <w:rFonts w:asciiTheme="minorHAnsi" w:hAnsiTheme="minorHAnsi"/>
        </w:rPr>
      </w:pPr>
      <w:r w:rsidRPr="00403AD2">
        <w:rPr>
          <w:rFonts w:asciiTheme="minorHAnsi" w:hAnsiTheme="minorHAnsi"/>
        </w:rPr>
        <w:t>“[T]he people that are making these deals for the government, they should never be allowed to go to work for these companies,” President Trump said during an interview with “Fox News Sunday” in December 2016. “You, know, they make a deal like that and then a year later, or two years later, or three years later you see them working for these big companies that made the deal.”</w:t>
      </w:r>
    </w:p>
    <w:p w:rsidR="00534DA4" w:rsidRPr="00403AD2" w:rsidRDefault="00534DA4" w:rsidP="00534DA4">
      <w:pPr>
        <w:rPr>
          <w:rFonts w:asciiTheme="minorHAnsi" w:hAnsiTheme="minorHAnsi"/>
        </w:rPr>
      </w:pPr>
      <w:r w:rsidRPr="00403AD2">
        <w:rPr>
          <w:rFonts w:asciiTheme="minorHAnsi" w:hAnsiTheme="minorHAnsi"/>
        </w:rPr>
        <w:t>Before entering the White House, Trump asserted his belief in a “lifetime restriction” on top defense officials working for private defense contractors after their public service. Two years later, the Project on Government Oversight released a detailed analysis of the defense sector, revealing 645 instances of federal employees working for the 20 largest Pentagon contractors in fiscal year 2016, the latest year with complete data. Of the 645 instances of former public servants transitioning to work for private defense corporations, 90 percent were hired to work as lobbyists, where they seek to influence public policy to benefit their private employers.</w:t>
      </w:r>
    </w:p>
    <w:p w:rsidR="00534DA4" w:rsidRPr="00403AD2" w:rsidRDefault="00534DA4" w:rsidP="00534DA4">
      <w:pPr>
        <w:rPr>
          <w:rStyle w:val="StyleUnderline"/>
          <w:rFonts w:asciiTheme="minorHAnsi" w:hAnsiTheme="minorHAnsi"/>
        </w:rPr>
      </w:pPr>
      <w:r w:rsidRPr="00403AD2">
        <w:rPr>
          <w:rStyle w:val="StyleUnderline"/>
          <w:rFonts w:asciiTheme="minorHAnsi" w:hAnsiTheme="minorHAnsi"/>
        </w:rPr>
        <w:t>Trump Cabinet Conflicts</w:t>
      </w:r>
    </w:p>
    <w:p w:rsidR="00534DA4" w:rsidRPr="00403AD2" w:rsidRDefault="00534DA4" w:rsidP="00534DA4">
      <w:pPr>
        <w:rPr>
          <w:rFonts w:asciiTheme="minorHAnsi" w:hAnsiTheme="minorHAnsi"/>
        </w:rPr>
      </w:pPr>
      <w:r w:rsidRPr="00403AD2">
        <w:rPr>
          <w:rStyle w:val="StyleUnderline"/>
          <w:rFonts w:asciiTheme="minorHAnsi" w:hAnsiTheme="minorHAnsi"/>
        </w:rPr>
        <w:t>After the resignation of</w:t>
      </w:r>
      <w:r w:rsidRPr="00403AD2">
        <w:rPr>
          <w:rFonts w:asciiTheme="minorHAnsi" w:hAnsiTheme="minorHAnsi"/>
        </w:rPr>
        <w:t xml:space="preserve"> Gen. James </w:t>
      </w:r>
      <w:r w:rsidRPr="00403AD2">
        <w:rPr>
          <w:rStyle w:val="StyleUnderline"/>
          <w:rFonts w:asciiTheme="minorHAnsi" w:hAnsiTheme="minorHAnsi"/>
        </w:rPr>
        <w:t>Mattis, Deputy Secretary of Defense Patrick Shanahan filled the post</w:t>
      </w:r>
      <w:r w:rsidRPr="00403AD2">
        <w:rPr>
          <w:rFonts w:asciiTheme="minorHAnsi" w:hAnsiTheme="minorHAnsi"/>
        </w:rPr>
        <w:t xml:space="preserve"> as interim head of the Defense Department. </w:t>
      </w:r>
      <w:r w:rsidRPr="00403AD2">
        <w:rPr>
          <w:rStyle w:val="StyleUnderline"/>
          <w:rFonts w:asciiTheme="minorHAnsi" w:hAnsiTheme="minorHAnsi"/>
        </w:rPr>
        <w:t>Before joining the</w:t>
      </w:r>
      <w:r w:rsidRPr="00403AD2">
        <w:rPr>
          <w:rFonts w:asciiTheme="minorHAnsi" w:hAnsiTheme="minorHAnsi"/>
        </w:rPr>
        <w:t xml:space="preserve"> Trump </w:t>
      </w:r>
      <w:r w:rsidRPr="00403AD2">
        <w:rPr>
          <w:rStyle w:val="Emphasis"/>
          <w:rFonts w:asciiTheme="minorHAnsi" w:hAnsiTheme="minorHAnsi"/>
        </w:rPr>
        <w:t>administration, Shanahan spent three decades working for Boeing — a blatant conflict of interest for the person responsible for overseeing federal contracts with private defense contractors</w:t>
      </w:r>
      <w:r w:rsidRPr="00403AD2">
        <w:rPr>
          <w:rFonts w:asciiTheme="minorHAnsi" w:hAnsiTheme="minorHAnsi"/>
        </w:rPr>
        <w:t xml:space="preserve">. </w:t>
      </w:r>
      <w:r w:rsidRPr="00403AD2">
        <w:rPr>
          <w:rStyle w:val="StyleUnderline"/>
          <w:rFonts w:asciiTheme="minorHAnsi" w:hAnsiTheme="minorHAnsi"/>
        </w:rPr>
        <w:t>Col.</w:t>
      </w:r>
      <w:r w:rsidRPr="00403AD2">
        <w:rPr>
          <w:rFonts w:asciiTheme="minorHAnsi" w:hAnsiTheme="minorHAnsi"/>
        </w:rPr>
        <w:t xml:space="preserve"> Lawrence </w:t>
      </w:r>
      <w:r w:rsidRPr="00403AD2">
        <w:rPr>
          <w:rStyle w:val="StyleUnderline"/>
          <w:rFonts w:asciiTheme="minorHAnsi" w:hAnsiTheme="minorHAnsi"/>
        </w:rPr>
        <w:t>Wilkerson</w:t>
      </w:r>
      <w:r w:rsidRPr="00403AD2">
        <w:rPr>
          <w:rFonts w:asciiTheme="minorHAnsi" w:hAnsiTheme="minorHAnsi"/>
        </w:rPr>
        <w:t xml:space="preserve">, Colin Powell’s former chief of staff, </w:t>
      </w:r>
      <w:r w:rsidRPr="00403AD2">
        <w:rPr>
          <w:rStyle w:val="Emphasis"/>
          <w:rFonts w:asciiTheme="minorHAnsi" w:hAnsiTheme="minorHAnsi"/>
        </w:rPr>
        <w:t>called Shanahan “a living, breathing product of the military-industrial complex,”</w:t>
      </w:r>
      <w:r w:rsidRPr="00403AD2">
        <w:rPr>
          <w:rFonts w:asciiTheme="minorHAnsi" w:hAnsiTheme="minorHAnsi"/>
        </w:rPr>
        <w:t xml:space="preserve"> and asserted that </w:t>
      </w:r>
      <w:r w:rsidRPr="00403AD2">
        <w:rPr>
          <w:rStyle w:val="Emphasis"/>
          <w:rFonts w:asciiTheme="minorHAnsi" w:hAnsiTheme="minorHAnsi"/>
        </w:rPr>
        <w:t>“this revolving door keeps the national security elite very small, and very wealthy, and increasing its wealth as it goes up the chain.”</w:t>
      </w:r>
    </w:p>
    <w:p w:rsidR="00534DA4" w:rsidRPr="00403AD2" w:rsidRDefault="00534DA4" w:rsidP="00534DA4">
      <w:pPr>
        <w:rPr>
          <w:rFonts w:asciiTheme="minorHAnsi" w:hAnsiTheme="minorHAnsi"/>
        </w:rPr>
      </w:pPr>
      <w:r w:rsidRPr="00403AD2">
        <w:rPr>
          <w:rFonts w:asciiTheme="minorHAnsi" w:hAnsiTheme="minorHAnsi"/>
        </w:rPr>
        <w:t xml:space="preserve">One egregious example of that revolving door is Heather Wilson, who has been secretary of the Air Force since 2017. In 2015, Lockheed Martin paid a $4.7 million settlement to the Department of Justice after the revelation it had used taxpayer funds to hire lobbyists for a $2.4 billion contract. One of the </w:t>
      </w:r>
      <w:r w:rsidRPr="00403AD2">
        <w:rPr>
          <w:rFonts w:asciiTheme="minorHAnsi" w:hAnsiTheme="minorHAnsi"/>
        </w:rPr>
        <w:lastRenderedPageBreak/>
        <w:t>lobbyists was former New Mexico Representative Wilson, ranked as one of the “most corrupt members of Congress” by the nonprofit government watchdog group Citizens for Responsibility and Ethics in Washington. Wilson was later confirmed as Air Force secretary in the Senate by a 76-22 vote.</w:t>
      </w:r>
    </w:p>
    <w:p w:rsidR="00534DA4" w:rsidRPr="00403AD2" w:rsidRDefault="00534DA4" w:rsidP="00534DA4">
      <w:pPr>
        <w:rPr>
          <w:rFonts w:asciiTheme="minorHAnsi" w:hAnsiTheme="minorHAnsi"/>
        </w:rPr>
      </w:pPr>
      <w:r w:rsidRPr="00403AD2">
        <w:rPr>
          <w:rFonts w:asciiTheme="minorHAnsi" w:hAnsiTheme="minorHAnsi"/>
        </w:rPr>
        <w:t xml:space="preserve">Mark T. </w:t>
      </w:r>
      <w:r w:rsidRPr="00403AD2">
        <w:rPr>
          <w:rStyle w:val="Emphasis"/>
          <w:rFonts w:asciiTheme="minorHAnsi" w:hAnsiTheme="minorHAnsi"/>
        </w:rPr>
        <w:t>Esper, the secretary of the Army, worked as vice president of government relations for Raytheon before joining the Trump administration in 2017</w:t>
      </w:r>
      <w:r w:rsidRPr="00403AD2">
        <w:rPr>
          <w:rFonts w:asciiTheme="minorHAnsi" w:hAnsiTheme="minorHAnsi"/>
        </w:rPr>
        <w:t>. The Hill recognized Esper as one of Washington’s most powerful corporate lobbyists in 2015 and 2016, where he fought to influence acquisition policy and other areas of defense bills. Esper’s undersecretary, Ryan McCarthy, is a former Lockheed executive.</w:t>
      </w:r>
    </w:p>
    <w:p w:rsidR="00534DA4" w:rsidRPr="00403AD2" w:rsidRDefault="00534DA4" w:rsidP="00534DA4">
      <w:pPr>
        <w:rPr>
          <w:rFonts w:asciiTheme="minorHAnsi" w:hAnsiTheme="minorHAnsi"/>
        </w:rPr>
      </w:pPr>
      <w:r w:rsidRPr="00403AD2">
        <w:rPr>
          <w:rFonts w:asciiTheme="minorHAnsi" w:hAnsiTheme="minorHAnsi"/>
        </w:rPr>
        <w:t>Armament Industry’s Influence on Foreign Policy</w:t>
      </w:r>
    </w:p>
    <w:p w:rsidR="00534DA4" w:rsidRPr="00403AD2" w:rsidRDefault="00534DA4" w:rsidP="00534DA4">
      <w:pPr>
        <w:rPr>
          <w:rFonts w:asciiTheme="minorHAnsi" w:hAnsiTheme="minorHAnsi"/>
        </w:rPr>
      </w:pPr>
      <w:r w:rsidRPr="00403AD2">
        <w:rPr>
          <w:rFonts w:asciiTheme="minorHAnsi" w:hAnsiTheme="minorHAnsi"/>
        </w:rPr>
        <w:t xml:space="preserve">The Trump administration’s commitment to advancing arms sales is not only apparent in the legion of officials with severe conflicts of interests occupying the cabinet, but also through directives in official arms export policy. </w:t>
      </w:r>
      <w:r w:rsidRPr="00403AD2">
        <w:rPr>
          <w:rStyle w:val="StyleUnderline"/>
          <w:rFonts w:asciiTheme="minorHAnsi" w:hAnsiTheme="minorHAnsi"/>
        </w:rPr>
        <w:t>The State Department’s updated Conventional Arms Transfer</w:t>
      </w:r>
      <w:r w:rsidRPr="00403AD2">
        <w:rPr>
          <w:rFonts w:asciiTheme="minorHAnsi" w:hAnsiTheme="minorHAnsi"/>
        </w:rPr>
        <w:t xml:space="preserve"> (CAT) </w:t>
      </w:r>
      <w:r w:rsidRPr="00403AD2">
        <w:rPr>
          <w:rStyle w:val="StyleUnderline"/>
          <w:rFonts w:asciiTheme="minorHAnsi" w:hAnsiTheme="minorHAnsi"/>
        </w:rPr>
        <w:t>Policy Implementation Plan</w:t>
      </w:r>
      <w:r w:rsidRPr="00403AD2">
        <w:rPr>
          <w:rFonts w:asciiTheme="minorHAnsi" w:hAnsiTheme="minorHAnsi"/>
        </w:rPr>
        <w:t xml:space="preserve"> was </w:t>
      </w:r>
      <w:r w:rsidRPr="00403AD2">
        <w:rPr>
          <w:rStyle w:val="StyleUnderline"/>
          <w:rFonts w:asciiTheme="minorHAnsi" w:hAnsiTheme="minorHAnsi"/>
        </w:rPr>
        <w:t>released in November 2018</w:t>
      </w:r>
      <w:r w:rsidRPr="00403AD2">
        <w:rPr>
          <w:rFonts w:asciiTheme="minorHAnsi" w:hAnsiTheme="minorHAnsi"/>
        </w:rPr>
        <w:t xml:space="preserve"> and detailed loosened restrictions on the sale of drones and other weapons, new financing options for countries who can’t afford U.S. weaponry, and aims to put pressure on diplomats to put arms deals at the forefront of their mission. Rachel Stohl, an arms trade expert with the Stimson Center, described the updated policy, saying, “If you read between the lines, </w:t>
      </w:r>
      <w:r w:rsidRPr="00403AD2">
        <w:rPr>
          <w:rStyle w:val="Emphasis"/>
          <w:rFonts w:asciiTheme="minorHAnsi" w:hAnsiTheme="minorHAnsi"/>
        </w:rPr>
        <w:t>it could be a green light for the U.S. to sell more with less restraint.”</w:t>
      </w:r>
    </w:p>
    <w:p w:rsidR="00534DA4" w:rsidRPr="00403AD2" w:rsidRDefault="00534DA4" w:rsidP="00534DA4">
      <w:pPr>
        <w:rPr>
          <w:rStyle w:val="StyleUnderline"/>
          <w:rFonts w:asciiTheme="minorHAnsi" w:hAnsiTheme="minorHAnsi"/>
        </w:rPr>
      </w:pPr>
      <w:r w:rsidRPr="00403AD2">
        <w:rPr>
          <w:rStyle w:val="StyleUnderline"/>
          <w:rFonts w:asciiTheme="minorHAnsi" w:hAnsiTheme="minorHAnsi"/>
        </w:rPr>
        <w:t>A glaring example of the arms industry’s influence on State Department policy is demonstrated by</w:t>
      </w:r>
      <w:r w:rsidRPr="00403AD2">
        <w:rPr>
          <w:rFonts w:asciiTheme="minorHAnsi" w:hAnsiTheme="minorHAnsi"/>
        </w:rPr>
        <w:t xml:space="preserve"> a September 20, 2018, </w:t>
      </w:r>
      <w:r w:rsidRPr="00403AD2">
        <w:rPr>
          <w:rStyle w:val="StyleUnderline"/>
          <w:rFonts w:asciiTheme="minorHAnsi" w:hAnsiTheme="minorHAnsi"/>
        </w:rPr>
        <w:t>report from The Wall Street Journal</w:t>
      </w:r>
      <w:r w:rsidRPr="00403AD2">
        <w:rPr>
          <w:rFonts w:asciiTheme="minorHAnsi" w:hAnsiTheme="minorHAnsi"/>
        </w:rPr>
        <w:t xml:space="preserve">. According to the report, </w:t>
      </w:r>
      <w:r w:rsidRPr="00403AD2">
        <w:rPr>
          <w:rStyle w:val="StyleUnderline"/>
          <w:rFonts w:asciiTheme="minorHAnsi" w:hAnsiTheme="minorHAnsi"/>
        </w:rPr>
        <w:t>Secretary of State</w:t>
      </w:r>
      <w:r w:rsidRPr="00403AD2">
        <w:rPr>
          <w:rFonts w:asciiTheme="minorHAnsi" w:hAnsiTheme="minorHAnsi"/>
        </w:rPr>
        <w:t xml:space="preserve"> Mike </w:t>
      </w:r>
      <w:r w:rsidRPr="00403AD2">
        <w:rPr>
          <w:rStyle w:val="StyleUnderline"/>
          <w:rFonts w:asciiTheme="minorHAnsi" w:hAnsiTheme="minorHAnsi"/>
        </w:rPr>
        <w:t xml:space="preserve">Pompeo was convinced to continue support for the Saudi campaign in Yemen for the sake of a $2 billion arms deal with U.S.-based defense contractor Raytheon. </w:t>
      </w:r>
      <w:r w:rsidRPr="00403AD2">
        <w:rPr>
          <w:rStyle w:val="Emphasis"/>
          <w:rFonts w:asciiTheme="minorHAnsi" w:hAnsiTheme="minorHAnsi"/>
        </w:rPr>
        <w:t>The State Department’s legislative affairs staff, who influenced Pompeo’s decision, is led by Assistant Secretary of State</w:t>
      </w:r>
      <w:r w:rsidRPr="00403AD2">
        <w:rPr>
          <w:rFonts w:asciiTheme="minorHAnsi" w:hAnsiTheme="minorHAnsi"/>
        </w:rPr>
        <w:t xml:space="preserve"> Charles </w:t>
      </w:r>
      <w:r w:rsidRPr="00403AD2">
        <w:rPr>
          <w:rStyle w:val="Emphasis"/>
          <w:rFonts w:asciiTheme="minorHAnsi" w:hAnsiTheme="minorHAnsi"/>
        </w:rPr>
        <w:t>Faulkner, a former Raytheon lobbyist</w:t>
      </w:r>
      <w:r w:rsidRPr="00403AD2">
        <w:rPr>
          <w:rStyle w:val="StyleUnderline"/>
          <w:rFonts w:asciiTheme="minorHAnsi" w:hAnsiTheme="minorHAnsi"/>
        </w:rPr>
        <w:t>.</w:t>
      </w:r>
    </w:p>
    <w:p w:rsidR="00534DA4" w:rsidRPr="00403AD2" w:rsidRDefault="00534DA4" w:rsidP="00534DA4">
      <w:pPr>
        <w:rPr>
          <w:rFonts w:asciiTheme="minorHAnsi" w:hAnsiTheme="minorHAnsi"/>
        </w:rPr>
      </w:pPr>
      <w:r w:rsidRPr="00403AD2">
        <w:rPr>
          <w:rFonts w:asciiTheme="minorHAnsi" w:hAnsiTheme="minorHAnsi"/>
        </w:rPr>
        <w:t>Recent developments by the Trump administration have clarified the nature of the relationship between defense contractors and the federal government, but it would be erroneous to place the majority of the blame on him for the greater trend in global arms sales. Under President Barack Obama, arms exports doubled compared to President George W. Bush, reaching more than $200 billion in total approved deals (approved deals don’t represent actualized contracts, as deals can take years to be ordered and completed). The rapid increase in exports was part of a broader strategy to replace U.S. soldiers with surrogates in allied countries, as well as to placate allies in Israel, Saudi Arabia and the United Arab Emirates (UAE) — countries incensed by the administration’s nuclear deal with Iran.</w:t>
      </w:r>
    </w:p>
    <w:p w:rsidR="00534DA4" w:rsidRPr="00403AD2" w:rsidRDefault="00534DA4" w:rsidP="00534DA4">
      <w:pPr>
        <w:rPr>
          <w:rFonts w:asciiTheme="minorHAnsi" w:hAnsiTheme="minorHAnsi"/>
        </w:rPr>
      </w:pPr>
      <w:r w:rsidRPr="00403AD2">
        <w:rPr>
          <w:rStyle w:val="StyleUnderline"/>
          <w:rFonts w:asciiTheme="minorHAnsi" w:hAnsiTheme="minorHAnsi"/>
        </w:rPr>
        <w:t>Despite brokering more arms deals than any administration since World War II</w:t>
      </w:r>
      <w:r w:rsidRPr="00403AD2">
        <w:rPr>
          <w:rFonts w:asciiTheme="minorHAnsi" w:hAnsiTheme="minorHAnsi"/>
        </w:rPr>
        <w:t xml:space="preserve">, President </w:t>
      </w:r>
      <w:r w:rsidRPr="00403AD2">
        <w:rPr>
          <w:rStyle w:val="Emphasis"/>
          <w:rFonts w:asciiTheme="minorHAnsi" w:hAnsiTheme="minorHAnsi"/>
        </w:rPr>
        <w:t>Obama did enforce holds on arms exports to some countries deemed guilty of human rights abuses</w:t>
      </w:r>
      <w:r w:rsidRPr="00403AD2">
        <w:rPr>
          <w:rStyle w:val="StyleUnderline"/>
          <w:rFonts w:asciiTheme="minorHAnsi" w:hAnsiTheme="minorHAnsi"/>
        </w:rPr>
        <w:t>, including Bahrain, Nigeria and Saudi Arabia</w:t>
      </w:r>
      <w:r w:rsidRPr="00403AD2">
        <w:rPr>
          <w:rFonts w:asciiTheme="minorHAnsi" w:hAnsiTheme="minorHAnsi"/>
        </w:rPr>
        <w:t xml:space="preserve">. </w:t>
      </w:r>
      <w:r w:rsidRPr="00403AD2">
        <w:rPr>
          <w:rStyle w:val="Emphasis"/>
          <w:rFonts w:asciiTheme="minorHAnsi" w:hAnsiTheme="minorHAnsi"/>
        </w:rPr>
        <w:t>All of these holds were lifted shortly after</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 </w:t>
      </w:r>
      <w:r w:rsidRPr="00403AD2">
        <w:rPr>
          <w:rStyle w:val="Emphasis"/>
          <w:rFonts w:asciiTheme="minorHAnsi" w:hAnsiTheme="minorHAnsi"/>
        </w:rPr>
        <w:t>took power</w:t>
      </w:r>
      <w:r w:rsidRPr="00403AD2">
        <w:rPr>
          <w:rFonts w:asciiTheme="minorHAnsi" w:hAnsiTheme="minorHAnsi"/>
        </w:rPr>
        <w:t>.</w:t>
      </w:r>
    </w:p>
    <w:p w:rsidR="00534DA4" w:rsidRPr="00403AD2" w:rsidRDefault="00534DA4" w:rsidP="00534DA4">
      <w:pPr>
        <w:rPr>
          <w:rFonts w:asciiTheme="minorHAnsi" w:hAnsiTheme="minorHAnsi"/>
        </w:rPr>
      </w:pPr>
      <w:r w:rsidRPr="00403AD2">
        <w:rPr>
          <w:rFonts w:asciiTheme="minorHAnsi" w:hAnsiTheme="minorHAnsi"/>
        </w:rPr>
        <w:t>The Trump administration’s priorities on arms sales were further demonstrated after the CIA confirmed Saudi crown prince Mohammed bin Salman’s role in ordering the savage execution of journalist Jamal Khashoggi. President Trump resisted calls to punish the Saudi prince on the grounds that punitive action would jeopardize lucrative arms deals with the kingdom. President Trump’s claims vastly overstated the amount of jobs and money to be lost if the U.S. withdrew support for Saudi military adventurism.</w:t>
      </w:r>
    </w:p>
    <w:p w:rsidR="00534DA4" w:rsidRPr="00403AD2" w:rsidRDefault="00534DA4" w:rsidP="00534DA4">
      <w:pPr>
        <w:rPr>
          <w:rFonts w:asciiTheme="minorHAnsi" w:hAnsiTheme="minorHAnsi"/>
        </w:rPr>
      </w:pPr>
      <w:r w:rsidRPr="00403AD2">
        <w:rPr>
          <w:rFonts w:asciiTheme="minorHAnsi" w:hAnsiTheme="minorHAnsi"/>
        </w:rPr>
        <w:lastRenderedPageBreak/>
        <w:t>Realigning US Priorities</w:t>
      </w:r>
    </w:p>
    <w:p w:rsidR="00534DA4" w:rsidRPr="00403AD2" w:rsidRDefault="00534DA4" w:rsidP="00534DA4">
      <w:pPr>
        <w:rPr>
          <w:rFonts w:asciiTheme="minorHAnsi" w:hAnsiTheme="minorHAnsi"/>
        </w:rPr>
      </w:pPr>
      <w:r w:rsidRPr="00403AD2">
        <w:rPr>
          <w:rFonts w:asciiTheme="minorHAnsi" w:hAnsiTheme="minorHAnsi"/>
        </w:rPr>
        <w:t>Research from Brown University shows domestic investment in education and health care creates more than twice as many jobs as military spending. Trump’s argument that we have to provide Saudi Arabia or the UAE with bombs that land on school buses, hospitals and weddings in order to preserve jobs is unconscionable and demonstrates a warped sense of priorities. We don’t have to contribute to what a United Nations Children’s Fund official has labeled a “war on children” to maintain what accumulates to a total of less than 0.5 percent of U.S. jobs. We can invest in productive sectors of the economy like renewable energy and create jobs that truly serve our society.</w:t>
      </w:r>
    </w:p>
    <w:p w:rsidR="00534DA4" w:rsidRPr="00403AD2" w:rsidRDefault="00534DA4" w:rsidP="00534DA4">
      <w:pPr>
        <w:rPr>
          <w:rFonts w:asciiTheme="minorHAnsi" w:hAnsiTheme="minorHAnsi"/>
        </w:rPr>
      </w:pPr>
      <w:r w:rsidRPr="00403AD2">
        <w:rPr>
          <w:rStyle w:val="Emphasis"/>
          <w:rFonts w:asciiTheme="minorHAnsi" w:hAnsiTheme="minorHAnsi"/>
        </w:rPr>
        <w:t>A real debate on the arms trade is nearly absent from public conversation because the industry can only thrive in secrecy and duplicity.</w:t>
      </w:r>
      <w:r w:rsidRPr="00403AD2">
        <w:rPr>
          <w:rFonts w:asciiTheme="minorHAnsi" w:hAnsiTheme="minorHAnsi"/>
        </w:rPr>
        <w:t xml:space="preserve"> Consider former House Speaker Paul Ryan’s final move as a public official, in which he snuck a provision to curtail debate on Saudi support in Yemen into the U.S. farm bill in December.</w:t>
      </w:r>
    </w:p>
    <w:p w:rsidR="00534DA4" w:rsidRPr="00403AD2" w:rsidRDefault="00534DA4" w:rsidP="00534DA4">
      <w:pPr>
        <w:rPr>
          <w:rFonts w:asciiTheme="minorHAnsi" w:hAnsiTheme="minorHAnsi"/>
        </w:rPr>
      </w:pPr>
      <w:r w:rsidRPr="00403AD2">
        <w:rPr>
          <w:rFonts w:asciiTheme="minorHAnsi" w:hAnsiTheme="minorHAnsi"/>
        </w:rPr>
        <w:t xml:space="preserve">Fortunately, Ryan’s manipulative tactics would fail to prevent the House from finally passing a resolution to end U.S. support for the war in Yemen on February 13. </w:t>
      </w:r>
      <w:r w:rsidRPr="00403AD2">
        <w:rPr>
          <w:rStyle w:val="StyleUnderline"/>
          <w:rFonts w:asciiTheme="minorHAnsi" w:hAnsiTheme="minorHAnsi"/>
        </w:rPr>
        <w:t>Trump has indicated the Yemen resolution will be his first veto, as it represents a</w:t>
      </w:r>
      <w:r w:rsidRPr="00403AD2">
        <w:rPr>
          <w:rFonts w:asciiTheme="minorHAnsi" w:hAnsiTheme="minorHAnsi"/>
        </w:rPr>
        <w:t xml:space="preserve"> major check to executive power and a direct </w:t>
      </w:r>
      <w:r w:rsidRPr="00403AD2">
        <w:rPr>
          <w:rStyle w:val="StyleUnderline"/>
          <w:rFonts w:asciiTheme="minorHAnsi" w:hAnsiTheme="minorHAnsi"/>
        </w:rPr>
        <w:t>rebuke to his arms export-based style of diplomacy</w:t>
      </w:r>
      <w:r w:rsidRPr="00403AD2">
        <w:rPr>
          <w:rFonts w:asciiTheme="minorHAnsi" w:hAnsiTheme="minorHAnsi"/>
        </w:rPr>
        <w:t>.</w:t>
      </w:r>
    </w:p>
    <w:p w:rsidR="00534DA4" w:rsidRPr="00403AD2" w:rsidRDefault="00534DA4" w:rsidP="00534DA4">
      <w:pPr>
        <w:rPr>
          <w:rFonts w:asciiTheme="minorHAnsi" w:hAnsiTheme="minorHAnsi"/>
        </w:rPr>
      </w:pPr>
      <w:r w:rsidRPr="00403AD2">
        <w:rPr>
          <w:rFonts w:asciiTheme="minorHAnsi" w:hAnsiTheme="minorHAnsi"/>
        </w:rPr>
        <w:t>After Trump pulled out of the Joint Comprehensive Plan of Action, commonly known as the Iran nuclear deal, defense companies enjoyed an immediate boost to their stock. This is because demand in the arms trade surges alongside geopolitical instability. Heightened volatility encourages higher arms sales, and the dissemination of weapons to despotic regimes increases volatility, creating a vicious cycle further entrenched by a revolving door of defense contractors who influence public policy to benefit private weapons manufacturers.</w:t>
      </w:r>
    </w:p>
    <w:p w:rsidR="00534DA4" w:rsidRPr="00403AD2" w:rsidRDefault="00534DA4" w:rsidP="00534DA4">
      <w:pPr>
        <w:rPr>
          <w:rFonts w:asciiTheme="minorHAnsi" w:hAnsiTheme="minorHAnsi"/>
        </w:rPr>
      </w:pPr>
      <w:r w:rsidRPr="00403AD2">
        <w:rPr>
          <w:rFonts w:asciiTheme="minorHAnsi" w:hAnsiTheme="minorHAnsi"/>
        </w:rPr>
        <w:t xml:space="preserve">In his famous farewell speech, President Dwight </w:t>
      </w:r>
      <w:r w:rsidRPr="00403AD2">
        <w:rPr>
          <w:rStyle w:val="StyleUnderline"/>
          <w:rFonts w:asciiTheme="minorHAnsi" w:hAnsiTheme="minorHAnsi"/>
        </w:rPr>
        <w:t>Eisenhower warned the U.S. public of this exact predicament, what he called the “military-industrial complex.”</w:t>
      </w:r>
      <w:r w:rsidRPr="00403AD2">
        <w:rPr>
          <w:rFonts w:asciiTheme="minorHAnsi" w:hAnsiTheme="minorHAnsi"/>
        </w:rPr>
        <w:t xml:space="preserve"> President </w:t>
      </w:r>
      <w:r w:rsidRPr="00403AD2">
        <w:rPr>
          <w:rStyle w:val="StyleUnderline"/>
          <w:rFonts w:asciiTheme="minorHAnsi" w:hAnsiTheme="minorHAnsi"/>
        </w:rPr>
        <w:t>Eisenhower’s warning remains prescient nearly 60 years later, as the failure to regulate the defense sector has led the U.S. to arm its enemies, enable humanitarian crises and desecrate its values.</w:t>
      </w:r>
      <w:r w:rsidRPr="00403AD2">
        <w:rPr>
          <w:rFonts w:asciiTheme="minorHAnsi" w:hAnsiTheme="minorHAnsi"/>
        </w:rPr>
        <w:t xml:space="preserve"> While the historic House resolution to end U.S. support for the war in Yemen is proof we can take concrete action to confront the military industrial complex, </w:t>
      </w:r>
      <w:r w:rsidRPr="00403AD2">
        <w:rPr>
          <w:rStyle w:val="Emphasis"/>
          <w:rFonts w:asciiTheme="minorHAnsi" w:hAnsiTheme="minorHAnsi"/>
        </w:rPr>
        <w:t>greater public awareness is needed to transform U.S. foreign policy in a profound manner</w:t>
      </w:r>
      <w:r w:rsidRPr="00403AD2">
        <w:rPr>
          <w:rFonts w:asciiTheme="minorHAnsi" w:hAnsiTheme="minorHAnsi"/>
        </w:rPr>
        <w:t xml:space="preserve">. Just as President Eisenhower suggested, </w:t>
      </w:r>
      <w:r w:rsidRPr="00403AD2">
        <w:rPr>
          <w:rStyle w:val="Emphasis"/>
          <w:rFonts w:asciiTheme="minorHAnsi" w:hAnsiTheme="minorHAnsi"/>
        </w:rPr>
        <w:t>it is time for an alert and knowledgeable citizenry to challenge the reasoning behind the U.S.’s endless wars and fight for a more peaceful future</w:t>
      </w:r>
      <w:r w:rsidRPr="00403AD2">
        <w:rPr>
          <w:rFonts w:asciiTheme="minorHAnsi" w:hAnsiTheme="minorHAnsi"/>
        </w:rPr>
        <w:t>.</w:t>
      </w:r>
    </w:p>
    <w:p w:rsidR="00534DA4" w:rsidRPr="00403AD2" w:rsidRDefault="00534DA4" w:rsidP="00534DA4">
      <w:pPr>
        <w:rPr>
          <w:rFonts w:asciiTheme="minorHAnsi" w:hAnsiTheme="minorHAnsi"/>
        </w:rPr>
      </w:pPr>
    </w:p>
    <w:p w:rsidR="001D57D1" w:rsidRPr="001D57D1" w:rsidRDefault="003B0B36" w:rsidP="003B1992">
      <w:pPr>
        <w:pStyle w:val="Heading4"/>
      </w:pPr>
      <w:r>
        <w:t>Arms suspensions</w:t>
      </w:r>
      <w:r w:rsidR="001D57D1">
        <w:t xml:space="preserve"> are </w:t>
      </w:r>
      <w:r w:rsidR="001D57D1" w:rsidRPr="001A0714">
        <w:rPr>
          <w:u w:val="single"/>
        </w:rPr>
        <w:t>powerful signaling mechanisms</w:t>
      </w:r>
      <w:r w:rsidR="001D57D1" w:rsidRPr="001A0714">
        <w:t xml:space="preserve"> ---</w:t>
      </w:r>
      <w:r w:rsidR="001D57D1">
        <w:t xml:space="preserve"> they change countries’ behavior by conveying U.S. dissatisfaction and building a coalition for a more expansive embargo </w:t>
      </w:r>
    </w:p>
    <w:p w:rsidR="009E5773" w:rsidRPr="00403AD2" w:rsidRDefault="009E5773" w:rsidP="009E5773">
      <w:pPr>
        <w:rPr>
          <w:rFonts w:asciiTheme="minorHAnsi" w:hAnsiTheme="minorHAnsi"/>
        </w:rPr>
      </w:pPr>
      <w:r w:rsidRPr="00403AD2">
        <w:rPr>
          <w:rStyle w:val="Style13ptBold"/>
          <w:rFonts w:asciiTheme="minorHAnsi" w:hAnsiTheme="minorHAnsi"/>
        </w:rPr>
        <w:t>Spindel, 19</w:t>
      </w:r>
      <w:r w:rsidRPr="00403AD2">
        <w:rPr>
          <w:rFonts w:asciiTheme="minorHAnsi" w:hAnsiTheme="minorHAnsi"/>
        </w:rPr>
        <w:t xml:space="preserve"> --- assistant professor of international security at the University of Oklahoma, and the Associate Director of the Cyber Governance and Policy Center (5/14/19, Jennifer, “The Case for Suspending American Arms Sales to Saudi Arabia,” </w:t>
      </w:r>
      <w:hyperlink r:id="rId8" w:history="1">
        <w:r w:rsidRPr="00403AD2">
          <w:rPr>
            <w:rStyle w:val="Hyperlink"/>
            <w:rFonts w:asciiTheme="minorHAnsi" w:hAnsiTheme="minorHAnsi"/>
          </w:rPr>
          <w:t>https://warontherocks.com/2019/05/the-case-for-suspending-american-arms-sales-to-saudi-arabia/</w:t>
        </w:r>
      </w:hyperlink>
      <w:r w:rsidRPr="00403AD2">
        <w:rPr>
          <w:rFonts w:asciiTheme="minorHAnsi" w:hAnsiTheme="minorHAnsi"/>
        </w:rPr>
        <w:t>, accessed on 5/27/19, JMP)</w:t>
      </w:r>
    </w:p>
    <w:p w:rsidR="009E5773" w:rsidRPr="00403AD2" w:rsidRDefault="009E5773" w:rsidP="009E5773">
      <w:pPr>
        <w:rPr>
          <w:rFonts w:asciiTheme="minorHAnsi" w:hAnsiTheme="minorHAnsi"/>
        </w:rPr>
      </w:pPr>
      <w:r w:rsidRPr="00403AD2">
        <w:rPr>
          <w:rStyle w:val="StyleUnderline"/>
          <w:rFonts w:asciiTheme="minorHAnsi" w:hAnsiTheme="minorHAnsi"/>
        </w:rPr>
        <w:lastRenderedPageBreak/>
        <w:t>Arms embargos are often dismissed as symbolic, and therefore ineffective.</w:t>
      </w:r>
      <w:r w:rsidRPr="00403AD2">
        <w:rPr>
          <w:rFonts w:asciiTheme="minorHAnsi" w:hAnsiTheme="minorHAnsi"/>
        </w:rPr>
        <w:t xml:space="preserve"> But just because something is symbolic, doesn’t mean that it won’t have an effect. </w:t>
      </w:r>
      <w:r w:rsidRPr="00403AD2">
        <w:rPr>
          <w:rStyle w:val="Emphasis"/>
          <w:rFonts w:asciiTheme="minorHAnsi" w:hAnsiTheme="minorHAnsi"/>
        </w:rPr>
        <w:t>A U.S. arms embargo against Saudi Arabia would be a clear signal of American disproval of Saudi actions in Yemen, and would be an equally important signal to</w:t>
      </w:r>
      <w:r w:rsidRPr="00403AD2">
        <w:rPr>
          <w:rFonts w:asciiTheme="minorHAnsi" w:hAnsiTheme="minorHAnsi"/>
        </w:rPr>
        <w:t xml:space="preserve"> Washington’s </w:t>
      </w:r>
      <w:r w:rsidRPr="00403AD2">
        <w:rPr>
          <w:rStyle w:val="Emphasis"/>
          <w:rFonts w:asciiTheme="minorHAnsi" w:hAnsiTheme="minorHAnsi"/>
        </w:rPr>
        <w:t>allies, who are left wondering if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is ambivalent or uninterested in the growing Yemeni humanitarian catastrophe</w:t>
      </w:r>
      <w:r w:rsidRPr="00403AD2">
        <w:rPr>
          <w:rFonts w:asciiTheme="minorHAnsi" w:hAnsiTheme="minorHAnsi"/>
        </w:rPr>
        <w:t>.</w:t>
      </w:r>
    </w:p>
    <w:p w:rsidR="009E5773" w:rsidRPr="00403AD2" w:rsidRDefault="009E5773" w:rsidP="009E5773">
      <w:pPr>
        <w:rPr>
          <w:rFonts w:asciiTheme="minorHAnsi" w:hAnsiTheme="minorHAnsi"/>
        </w:rPr>
      </w:pPr>
      <w:r w:rsidRPr="00403AD2">
        <w:rPr>
          <w:rStyle w:val="StyleUnderline"/>
          <w:rFonts w:asciiTheme="minorHAnsi" w:hAnsiTheme="minorHAnsi"/>
        </w:rPr>
        <w:t>By continuing to provide weapons</w:t>
      </w:r>
      <w:r w:rsidRPr="00403AD2">
        <w:rPr>
          <w:rFonts w:asciiTheme="minorHAnsi" w:hAnsiTheme="minorHAnsi"/>
        </w:rPr>
        <w:t xml:space="preserve">, President Donald </w:t>
      </w:r>
      <w:r w:rsidRPr="00403AD2">
        <w:rPr>
          <w:rStyle w:val="StyleUnderline"/>
          <w:rFonts w:asciiTheme="minorHAnsi" w:hAnsiTheme="minorHAnsi"/>
        </w:rPr>
        <w:t>Trump tacitly endorses Saudi policies</w:t>
      </w:r>
      <w:r w:rsidRPr="00403AD2">
        <w:rPr>
          <w:rFonts w:asciiTheme="minorHAnsi" w:hAnsiTheme="minorHAnsi"/>
        </w:rPr>
        <w:t xml:space="preserve">.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403AD2">
        <w:rPr>
          <w:rStyle w:val="Emphasis"/>
          <w:rFonts w:asciiTheme="minorHAnsi" w:hAnsiTheme="minorHAnsi"/>
        </w:rPr>
        <w:t>An arms embargo against Saudi Arabia would be a signal both to leaders of that country, and other states, that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does not endorse Saudi actions</w:t>
      </w:r>
      <w:r w:rsidRPr="00403AD2">
        <w:rPr>
          <w:rFonts w:asciiTheme="minorHAnsi" w:hAnsiTheme="minorHAnsi"/>
        </w:rPr>
        <w:t xml:space="preserve">. Those arguing against a ban are correct on one point: </w:t>
      </w:r>
      <w:r w:rsidRPr="00403AD2">
        <w:rPr>
          <w:rStyle w:val="StyleUnderline"/>
          <w:rFonts w:asciiTheme="minorHAnsi" w:hAnsiTheme="minorHAnsi"/>
        </w:rPr>
        <w:t xml:space="preserve">Embargos as blunt force instruments of coercion are rarely effective. But </w:t>
      </w:r>
      <w:r w:rsidRPr="00403AD2">
        <w:rPr>
          <w:rStyle w:val="Emphasis"/>
          <w:rFonts w:asciiTheme="minorHAnsi" w:hAnsiTheme="minorHAnsi"/>
        </w:rPr>
        <w:t>arms embargos are effective as signals of political dissatisfaction, and serve an important communication role in international politics</w:t>
      </w:r>
      <w:r w:rsidRPr="00403AD2">
        <w:rPr>
          <w:rFonts w:asciiTheme="minorHAnsi" w:hAnsiTheme="minorHAnsi"/>
        </w:rPr>
        <w:t>.</w:t>
      </w:r>
    </w:p>
    <w:p w:rsidR="009E5773" w:rsidRPr="00403AD2" w:rsidRDefault="009E5773" w:rsidP="009E5773">
      <w:pPr>
        <w:rPr>
          <w:rFonts w:asciiTheme="minorHAnsi" w:hAnsiTheme="minorHAnsi"/>
        </w:rPr>
      </w:pPr>
      <w:r w:rsidRPr="00403AD2">
        <w:rPr>
          <w:rFonts w:asciiTheme="minorHAnsi" w:hAnsiTheme="minorHAnsi"/>
        </w:rPr>
        <w:t>Arms Embargos Are Signals and Can Build Coalitions</w:t>
      </w:r>
    </w:p>
    <w:p w:rsidR="009E5773" w:rsidRPr="00403AD2" w:rsidRDefault="009E5773" w:rsidP="009E5773">
      <w:pPr>
        <w:rPr>
          <w:rFonts w:asciiTheme="minorHAnsi" w:hAnsiTheme="minorHAnsi"/>
        </w:rPr>
      </w:pPr>
      <w:r w:rsidRPr="00403AD2">
        <w:rPr>
          <w:rFonts w:asciiTheme="minorHAnsi" w:hAnsiTheme="minorHAnsi"/>
        </w:rPr>
        <w:t xml:space="preserve">Policymakers and scholars agree that arms embargoes are not effective “sticks” in international politics. Rarely do states cave when faced with punishment in the form of an embargo. But even if an arms embargo isn’t a direct tool of coercion, </w:t>
      </w:r>
      <w:r w:rsidRPr="00403AD2">
        <w:rPr>
          <w:rStyle w:val="Emphasis"/>
          <w:rFonts w:asciiTheme="minorHAnsi" w:hAnsiTheme="minorHAnsi"/>
        </w:rPr>
        <w:t>an embargo would be an important political signal</w:t>
      </w:r>
      <w:r w:rsidRPr="00403AD2">
        <w:rPr>
          <w:rFonts w:asciiTheme="minorHAnsi" w:hAnsiTheme="minorHAnsi"/>
        </w:rPr>
        <w:t>. There are at least two reasons for the United States to seriously consider an arms embargo against Saudi Arabia.</w:t>
      </w:r>
    </w:p>
    <w:p w:rsidR="009E5773" w:rsidRPr="00403AD2" w:rsidRDefault="009E5773" w:rsidP="009E5773">
      <w:pPr>
        <w:rPr>
          <w:rFonts w:asciiTheme="minorHAnsi" w:hAnsiTheme="minorHAnsi"/>
        </w:rPr>
      </w:pPr>
      <w:r w:rsidRPr="00403AD2">
        <w:rPr>
          <w:rFonts w:asciiTheme="minorHAnsi" w:hAnsiTheme="minorHAnsi"/>
        </w:rPr>
        <w:t xml:space="preserve">First, </w:t>
      </w:r>
      <w:r w:rsidRPr="00403AD2">
        <w:rPr>
          <w:rStyle w:val="Emphasis"/>
          <w:rFonts w:asciiTheme="minorHAnsi" w:hAnsiTheme="minorHAnsi"/>
        </w:rPr>
        <w:t>arms sales are signals that cut through the noise of the international system</w:t>
      </w:r>
      <w:r w:rsidRPr="00403AD2">
        <w:rPr>
          <w:rFonts w:asciiTheme="minorHAnsi" w:hAnsiTheme="minorHAnsi"/>
        </w:rPr>
        <w:t xml:space="preserve">. </w:t>
      </w:r>
      <w:r w:rsidRPr="00403AD2">
        <w:rPr>
          <w:rStyle w:val="StyleUnderline"/>
          <w:rFonts w:asciiTheme="minorHAnsi" w:hAnsiTheme="minorHAnsi"/>
        </w:rPr>
        <w:t>Cutting off arms transfers is a common way that states express their dissatisfaction with others and try to influence behavior</w:t>
      </w:r>
      <w:r w:rsidRPr="00403AD2">
        <w:rPr>
          <w:rFonts w:asciiTheme="minorHAnsi" w:hAnsiTheme="minorHAnsi"/>
        </w:rPr>
        <w:t xml:space="preserve">. </w:t>
      </w:r>
      <w:r w:rsidRPr="00403AD2">
        <w:rPr>
          <w:rStyle w:val="StyleUnderline"/>
          <w:rFonts w:asciiTheme="minorHAnsi" w:hAnsiTheme="minorHAnsi"/>
        </w:rPr>
        <w:t>As</w:t>
      </w:r>
      <w:r w:rsidRPr="00403AD2">
        <w:rPr>
          <w:rFonts w:asciiTheme="minorHAnsi" w:hAnsiTheme="minorHAnsi"/>
        </w:rPr>
        <w:t xml:space="preserve"> Lawrence </w:t>
      </w:r>
      <w:r w:rsidRPr="00403AD2">
        <w:rPr>
          <w:rStyle w:val="StyleUnderline"/>
          <w:rFonts w:asciiTheme="minorHAnsi" w:hAnsiTheme="minorHAnsi"/>
        </w:rPr>
        <w:t>Freedman observed</w:t>
      </w:r>
      <w:r w:rsidRPr="00403AD2">
        <w:rPr>
          <w:rFonts w:asciiTheme="minorHAnsi" w:hAnsiTheme="minorHAnsi"/>
        </w:rPr>
        <w:t xml:space="preserve"> in 1978, </w:t>
      </w:r>
      <w:r w:rsidRPr="00403AD2">
        <w:rPr>
          <w:rStyle w:val="StyleUnderline"/>
          <w:rFonts w:asciiTheme="minorHAnsi" w:hAnsiTheme="minorHAnsi"/>
        </w:rPr>
        <w:t xml:space="preserve">“refusing to sell arms is a major political act. It appears as a calculated insult, reflecting on the stability, trust, and credit-worthiness, or technical competence of the would-be recipient.” </w:t>
      </w:r>
      <w:r w:rsidRPr="00403AD2">
        <w:rPr>
          <w:rFonts w:asciiTheme="minorHAnsi" w:hAnsiTheme="minorHAnsi"/>
        </w:rPr>
        <w:t xml:space="preserve">Yet this crucial point seems to have been lost in the current policy debate about whether or not the United States should continue selling arms to Saudi Arabia. </w:t>
      </w:r>
      <w:r w:rsidRPr="00403AD2">
        <w:rPr>
          <w:rStyle w:val="Emphasis"/>
          <w:rFonts w:asciiTheme="minorHAnsi" w:hAnsiTheme="minorHAnsi"/>
        </w:rPr>
        <w:t>My research shows that stopping arms transfers or denying requests is an effective way to signal dissatisfaction and causes the would-be recipient to re-think their behavior</w:t>
      </w:r>
      <w:r w:rsidRPr="00403AD2">
        <w:rPr>
          <w:rFonts w:asciiTheme="minorHAnsi" w:hAnsiTheme="minorHAnsi"/>
        </w:rPr>
        <w:t>.</w:t>
      </w:r>
    </w:p>
    <w:p w:rsidR="009E5773" w:rsidRPr="00403AD2" w:rsidRDefault="009E5773" w:rsidP="009E5773">
      <w:pPr>
        <w:rPr>
          <w:rFonts w:asciiTheme="minorHAnsi" w:hAnsiTheme="minorHAnsi"/>
        </w:rPr>
      </w:pPr>
      <w:r w:rsidRPr="00403AD2">
        <w:rPr>
          <w:rFonts w:asciiTheme="minorHAnsi" w:hAnsiTheme="minorHAnsi"/>
        </w:rPr>
        <w:t xml:space="preserve">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w:t>
      </w:r>
      <w:r w:rsidRPr="00403AD2">
        <w:rPr>
          <w:rStyle w:val="StyleUnderline"/>
          <w:rFonts w:asciiTheme="minorHAnsi" w:hAnsiTheme="minorHAnsi"/>
        </w:rPr>
        <w:t>If arms transfer denials could have</w:t>
      </w:r>
      <w:r w:rsidRPr="00403AD2">
        <w:rPr>
          <w:rFonts w:asciiTheme="minorHAnsi" w:hAnsiTheme="minorHAnsi"/>
        </w:rPr>
        <w:t xml:space="preserve"> such </w:t>
      </w:r>
      <w:r w:rsidRPr="00403AD2">
        <w:rPr>
          <w:rStyle w:val="StyleUnderline"/>
          <w:rFonts w:asciiTheme="minorHAnsi" w:hAnsiTheme="minorHAnsi"/>
        </w:rPr>
        <w:t>a significant effect on Israeli thinking</w:t>
      </w:r>
      <w:r w:rsidRPr="00403AD2">
        <w:rPr>
          <w:rFonts w:asciiTheme="minorHAnsi" w:hAnsiTheme="minorHAnsi"/>
        </w:rPr>
        <w:t xml:space="preserve"> — keeping in mind that there was a close and significant political relationship between the US and Israel </w:t>
      </w:r>
      <w:r w:rsidRPr="00403AD2">
        <w:rPr>
          <w:rFonts w:asciiTheme="minorHAnsi" w:hAnsiTheme="minorHAnsi"/>
        </w:rPr>
        <w:lastRenderedPageBreak/>
        <w:t xml:space="preserve">— </w:t>
      </w:r>
      <w:r w:rsidRPr="00403AD2">
        <w:rPr>
          <w:rStyle w:val="StyleUnderline"/>
          <w:rFonts w:asciiTheme="minorHAnsi" w:hAnsiTheme="minorHAnsi"/>
        </w:rPr>
        <w:t>imagine what a transfer denial would mean for U.S.-Saudi relations</w:t>
      </w:r>
      <w:r w:rsidRPr="00403AD2">
        <w:rPr>
          <w:rFonts w:asciiTheme="minorHAnsi" w:hAnsiTheme="minorHAnsi"/>
        </w:rPr>
        <w:t xml:space="preserve">. Like Israel, </w:t>
      </w:r>
      <w:r w:rsidRPr="00403AD2">
        <w:rPr>
          <w:rStyle w:val="Emphasis"/>
          <w:rFonts w:asciiTheme="minorHAnsi" w:hAnsiTheme="minorHAnsi"/>
        </w:rPr>
        <w:t>Saudi Arabia would have to re-think its impression that it has political support and approval from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tates. We can, and should, ask whether or not withdrawal of U.S. support would affect Saudi behavior, but it’s important that this question not get overlooked in the current debate.</w:t>
      </w:r>
    </w:p>
    <w:p w:rsidR="009E5773" w:rsidRPr="00403AD2" w:rsidRDefault="009E5773" w:rsidP="009E5773">
      <w:pPr>
        <w:rPr>
          <w:rFonts w:asciiTheme="minorHAnsi" w:hAnsiTheme="minorHAnsi"/>
        </w:rPr>
      </w:pPr>
      <w:r w:rsidRPr="00403AD2">
        <w:rPr>
          <w:rStyle w:val="Emphasis"/>
          <w:rFonts w:asciiTheme="minorHAnsi" w:hAnsiTheme="minorHAnsi"/>
        </w:rPr>
        <w:t>Because arms transfers (and denials) are powerful signals, they can have an effect even before a transfer is actually completed.</w:t>
      </w:r>
      <w:r w:rsidRPr="00403AD2">
        <w:rPr>
          <w:rFonts w:asciiTheme="minorHAnsi" w:hAnsiTheme="minorHAnsi"/>
        </w:rPr>
        <w:t xml:space="preserve"> This suggests that </w:t>
      </w:r>
      <w:r w:rsidRPr="00403AD2">
        <w:rPr>
          <w:rStyle w:val="Emphasis"/>
          <w:rFonts w:asciiTheme="minorHAnsi" w:hAnsiTheme="minorHAnsi"/>
        </w:rPr>
        <w:t>even the announcement of an embargo against Saudi Arabia could have an effect</w:t>
      </w:r>
      <w:r w:rsidRPr="00403AD2">
        <w:rPr>
          <w:rFonts w:asciiTheme="minorHAnsi" w:hAnsiTheme="minorHAnsi"/>
        </w:rPr>
        <w: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p>
    <w:p w:rsidR="009E5773" w:rsidRPr="00403AD2" w:rsidRDefault="009E5773" w:rsidP="009E5773">
      <w:pPr>
        <w:rPr>
          <w:rFonts w:asciiTheme="minorHAnsi" w:hAnsiTheme="minorHAnsi"/>
        </w:rPr>
      </w:pPr>
      <w:r w:rsidRPr="00403AD2">
        <w:rPr>
          <w:rFonts w:asciiTheme="minorHAnsi" w:hAnsiTheme="minorHAnsi"/>
        </w:rPr>
        <w:t xml:space="preserve">If this same logic is applied to an arms embargo against Saudi Arabia, </w:t>
      </w:r>
      <w:r w:rsidRPr="00403AD2">
        <w:rPr>
          <w:rStyle w:val="Emphasis"/>
          <w:rFonts w:asciiTheme="minorHAnsi" w:hAnsiTheme="minorHAnsi"/>
        </w:rPr>
        <w:t>an arms embargo would signal that Saudi Arabia does not have the support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This signal would be an important first step in changing Saudi behavior because it would override other statements and actions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has sent that indicate support</w:t>
      </w:r>
      <w:r w:rsidRPr="00403AD2">
        <w:rPr>
          <w:rFonts w:asciiTheme="minorHAnsi" w:hAnsiTheme="minorHAnsi"/>
        </w:rPr>
        <w:t xml:space="preserve">. And </w:t>
      </w:r>
      <w:r w:rsidRPr="00403AD2">
        <w:rPr>
          <w:rStyle w:val="StyleUnderline"/>
          <w:rFonts w:asciiTheme="minorHAnsi" w:hAnsiTheme="minorHAnsi"/>
        </w:rPr>
        <w:t>Trump has given Saudi Arabia a number of positive signals</w:t>
      </w:r>
      <w:r w:rsidRPr="00403AD2">
        <w:rPr>
          <w:rFonts w:asciiTheme="minorHAnsi" w:hAnsiTheme="minorHAnsi"/>
        </w:rPr>
        <w:t xml:space="preserve">: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403AD2">
        <w:rPr>
          <w:rStyle w:val="Emphasis"/>
          <w:rFonts w:asciiTheme="minorHAnsi" w:hAnsiTheme="minorHAnsi"/>
        </w:rPr>
        <w:t>An arms embargo would be a clear and unambiguous signal that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disproves of Saudi actions in Yemen</w:t>
      </w:r>
      <w:r w:rsidRPr="00403AD2">
        <w:rPr>
          <w:rFonts w:asciiTheme="minorHAnsi" w:hAnsiTheme="minorHAnsi"/>
        </w:rPr>
        <w:t>.</w:t>
      </w:r>
    </w:p>
    <w:p w:rsidR="009E5773" w:rsidRPr="00403AD2" w:rsidRDefault="009E5773" w:rsidP="009E5773">
      <w:pPr>
        <w:rPr>
          <w:rFonts w:asciiTheme="minorHAnsi" w:hAnsiTheme="minorHAnsi"/>
        </w:rPr>
      </w:pPr>
      <w:r w:rsidRPr="00403AD2">
        <w:rPr>
          <w:rFonts w:asciiTheme="minorHAnsi" w:hAnsiTheme="minorHAnsi"/>
        </w:rPr>
        <w:t xml:space="preserve">The second reason for supporting an embargo concerns U.S. allies and the logistical difficulties of making an embargo have an effect. </w:t>
      </w:r>
      <w:r w:rsidRPr="00403AD2">
        <w:rPr>
          <w:rStyle w:val="StyleUnderline"/>
          <w:rFonts w:asciiTheme="minorHAnsi" w:hAnsiTheme="minorHAnsi"/>
        </w:rPr>
        <w:t>One of the reasons embargoes have little material impact is because they require cooperation among weapons exporting states. A ban on sales from one country will have little effect if the target of the embargo can seek arms elsewhere.</w:t>
      </w:r>
      <w:r w:rsidRPr="00403AD2">
        <w:rPr>
          <w:rFonts w:asciiTheme="minorHAnsi" w:hAnsiTheme="minorHAnsi"/>
        </w:rPr>
        <w:t xml:space="preserv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rsidR="009E5773" w:rsidRPr="00403AD2" w:rsidRDefault="009E5773" w:rsidP="009E5773">
      <w:pPr>
        <w:rPr>
          <w:rFonts w:asciiTheme="minorHAnsi" w:hAnsiTheme="minorHAnsi"/>
        </w:rPr>
      </w:pPr>
      <w:r w:rsidRPr="00403AD2">
        <w:rPr>
          <w:rFonts w:asciiTheme="minorHAnsi" w:hAnsiTheme="minorHAnsi"/>
        </w:rPr>
        <w:t xml:space="preserve">According to the 2019 Military Balance, </w:t>
      </w:r>
      <w:r w:rsidRPr="00403AD2">
        <w:rPr>
          <w:rStyle w:val="Emphasis"/>
          <w:rFonts w:asciiTheme="minorHAnsi" w:hAnsiTheme="minorHAnsi"/>
        </w:rPr>
        <w:t>most of Saudi Arabia’s equipment is American or French in origin</w:t>
      </w:r>
      <w:r w:rsidRPr="00403AD2">
        <w:rPr>
          <w:rFonts w:asciiTheme="minorHAnsi" w:hAnsiTheme="minorHAnsi"/>
        </w:rPr>
        <w:t xml:space="preserve">, such as the M1A2 Abrams and AMX-30 tanks, Apache and Dauphin helicopters, and F-15C/D fighter jets. </w:t>
      </w:r>
      <w:r w:rsidRPr="00403AD2">
        <w:rPr>
          <w:rStyle w:val="StyleUnderline"/>
          <w:rFonts w:asciiTheme="minorHAnsi" w:hAnsiTheme="minorHAnsi"/>
        </w:rPr>
        <w:t>Saudi Arabia has some equipment manufactured wholly or in part in Germany</w:t>
      </w:r>
      <w:r w:rsidRPr="00403AD2">
        <w:rPr>
          <w:rFonts w:asciiTheme="minorHAnsi" w:hAnsiTheme="minorHAnsi"/>
        </w:rPr>
        <w:t xml:space="preserve">, such as the Eurofighter Typhoon and the Tornado ground attack craft, </w:t>
      </w:r>
      <w:r w:rsidRPr="00403AD2">
        <w:rPr>
          <w:rStyle w:val="StyleUnderline"/>
          <w:rFonts w:asciiTheme="minorHAnsi" w:hAnsiTheme="minorHAnsi"/>
        </w:rPr>
        <w:t>but these weapons are a small portion of its complete arsenal</w:t>
      </w:r>
      <w:r w:rsidRPr="00403AD2">
        <w:rPr>
          <w:rFonts w:asciiTheme="minorHAnsi" w:hAnsiTheme="minorHAnsi"/>
        </w:rPr>
        <w:t xml:space="preserve">. </w:t>
      </w:r>
      <w:r w:rsidRPr="00403AD2">
        <w:rPr>
          <w:rStyle w:val="Emphasis"/>
          <w:rFonts w:asciiTheme="minorHAnsi" w:hAnsiTheme="minorHAnsi"/>
        </w:rPr>
        <w:t xml:space="preserve">A U.S. embargo would send an important signal to the allies who also supply Saudi </w:t>
      </w:r>
      <w:r w:rsidRPr="00403AD2">
        <w:rPr>
          <w:rStyle w:val="Emphasis"/>
          <w:rFonts w:asciiTheme="minorHAnsi" w:hAnsiTheme="minorHAnsi"/>
        </w:rPr>
        <w:lastRenderedPageBreak/>
        <w:t>Arabia, allowing them to explain participation in the embargo to their own domestic constituencies.</w:t>
      </w:r>
      <w:r w:rsidRPr="00403AD2">
        <w:rPr>
          <w:rFonts w:asciiTheme="minorHAnsi" w:hAnsiTheme="minorHAnsi"/>
        </w:rPr>
        <w:t xml:space="preserve"> </w:t>
      </w:r>
      <w:r w:rsidRPr="00403AD2">
        <w:rPr>
          <w:rStyle w:val="StyleUnderline"/>
          <w:rFonts w:asciiTheme="minorHAnsi" w:hAnsiTheme="minorHAnsi"/>
        </w:rPr>
        <w:t>This is especially important for countries like France, Germany, and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proofErr w:type="gramStart"/>
      <w:r w:rsidRPr="00403AD2">
        <w:rPr>
          <w:rStyle w:val="Emphasis"/>
          <w:rFonts w:asciiTheme="minorHAnsi" w:hAnsiTheme="minorHAnsi"/>
        </w:rPr>
        <w:t>K</w:t>
      </w:r>
      <w:r w:rsidRPr="00403AD2">
        <w:rPr>
          <w:rFonts w:asciiTheme="minorHAnsi" w:hAnsiTheme="minorHAnsi"/>
        </w:rPr>
        <w:t xml:space="preserve">ingdom, </w:t>
      </w:r>
      <w:r w:rsidRPr="00403AD2">
        <w:rPr>
          <w:rStyle w:val="StyleUnderline"/>
          <w:rFonts w:asciiTheme="minorHAnsi" w:hAnsiTheme="minorHAnsi"/>
        </w:rPr>
        <w:t>that</w:t>
      </w:r>
      <w:proofErr w:type="gramEnd"/>
      <w:r w:rsidRPr="00403AD2">
        <w:rPr>
          <w:rStyle w:val="StyleUnderline"/>
          <w:rFonts w:asciiTheme="minorHAnsi" w:hAnsiTheme="minorHAnsi"/>
        </w:rPr>
        <w:t xml:space="preserve"> need to export arms to keep their own production lines running</w:t>
      </w:r>
      <w:r w:rsidRPr="00403AD2">
        <w:rPr>
          <w:rFonts w:asciiTheme="minorHAnsi" w:hAnsiTheme="minorHAnsi"/>
        </w:rPr>
        <w:t xml:space="preserve">. While the research shows that sustaining an arms embargo is often the most difficult step, embargoes can restrain sending states’ arms exports. </w:t>
      </w:r>
      <w:r w:rsidRPr="00403AD2">
        <w:rPr>
          <w:rStyle w:val="Emphasis"/>
          <w:rFonts w:asciiTheme="minorHAnsi" w:hAnsiTheme="minorHAnsi"/>
        </w:rPr>
        <w:t>Even if a U.S. embargo won’t have a direct effect on Saudi Arabia on its own, an embargo is important for building coalitions for a more expansive embargo that could affect Saudi behavior.</w:t>
      </w:r>
    </w:p>
    <w:p w:rsidR="009E5773" w:rsidRPr="00403AD2" w:rsidRDefault="009E5773" w:rsidP="009E5773">
      <w:pPr>
        <w:rPr>
          <w:rFonts w:asciiTheme="minorHAnsi" w:hAnsiTheme="minorHAnsi"/>
        </w:rPr>
      </w:pPr>
      <w:r w:rsidRPr="00403AD2">
        <w:rPr>
          <w:rFonts w:asciiTheme="minorHAnsi" w:hAnsiTheme="minorHAnsi"/>
        </w:rPr>
        <w:t>The Difficulty of Stopping Atrocities</w:t>
      </w:r>
    </w:p>
    <w:p w:rsidR="009E5773" w:rsidRPr="00403AD2" w:rsidRDefault="009E5773" w:rsidP="009E5773">
      <w:pPr>
        <w:rPr>
          <w:rFonts w:asciiTheme="minorHAnsi" w:hAnsiTheme="minorHAnsi"/>
        </w:rPr>
      </w:pPr>
      <w:r w:rsidRPr="00403AD2">
        <w:rPr>
          <w:rFonts w:asciiTheme="minorHAnsi" w:hAnsiTheme="minorHAnsi"/>
        </w:rPr>
        <w:t xml:space="preserve">Beyond signaling, we know </w:t>
      </w:r>
      <w:r w:rsidRPr="00403AD2">
        <w:rPr>
          <w:rStyle w:val="StyleUnderline"/>
          <w:rFonts w:asciiTheme="minorHAnsi" w:hAnsiTheme="minorHAnsi"/>
        </w:rPr>
        <w:t>U.S. arms sales often end up in the wrong hands, and have been used in Yemen</w:t>
      </w:r>
      <w:r w:rsidRPr="00403AD2">
        <w:rPr>
          <w:rFonts w:asciiTheme="minorHAnsi" w:hAnsiTheme="minorHAnsi"/>
        </w:rPr>
        <w:t xml:space="preserve">. </w:t>
      </w:r>
      <w:r w:rsidRPr="00403AD2">
        <w:rPr>
          <w:rStyle w:val="StyleUnderline"/>
          <w:rFonts w:asciiTheme="minorHAnsi" w:hAnsiTheme="minorHAnsi"/>
        </w:rPr>
        <w:t xml:space="preserve">The Saudi-led war in Yemen has led to starvation conditions, caused thousands of civilian casualties, and has led to the displacement of millions of people. </w:t>
      </w:r>
      <w:r w:rsidRPr="00403AD2">
        <w:rPr>
          <w:rFonts w:asciiTheme="minorHAnsi" w:hAnsiTheme="minorHAnsi"/>
        </w:rPr>
        <w:t>The United Nations estimates that 80 percent of Yemen’s population – 24 million people – require some form of humanitarian or protection assistance, and that the severity of the situation is increasing. Would an arms embargo create meaningful change in Yemen?</w:t>
      </w:r>
    </w:p>
    <w:p w:rsidR="009E5773" w:rsidRPr="00403AD2" w:rsidRDefault="009E5773" w:rsidP="009E5773">
      <w:pPr>
        <w:rPr>
          <w:rFonts w:asciiTheme="minorHAnsi" w:hAnsiTheme="minorHAnsi"/>
        </w:rPr>
      </w:pPr>
      <w:r w:rsidRPr="00403AD2">
        <w:rPr>
          <w:rStyle w:val="Emphasis"/>
          <w:rFonts w:asciiTheme="minorHAnsi" w:hAnsiTheme="minorHAnsi"/>
        </w:rPr>
        <w:t>An initial effect of an embargo is that Saudi Arabia would have to work harder to access war materiel.</w:t>
      </w:r>
      <w:r w:rsidRPr="00403AD2">
        <w:rPr>
          <w:rFonts w:asciiTheme="minorHAnsi" w:hAnsiTheme="minorHAnsi"/>
        </w:rPr>
        <w:t xml:space="preserve"> As Jonathan Caverley noted, </w:t>
      </w:r>
      <w:r w:rsidRPr="00403AD2">
        <w:rPr>
          <w:rStyle w:val="Emphasis"/>
          <w:rFonts w:asciiTheme="minorHAnsi" w:hAnsiTheme="minorHAnsi"/>
        </w:rPr>
        <w:t>more than 60 percent of Saudi Arabia’s arms delivered in the past five years came from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Even if this percentage decreases over time, </w:t>
      </w:r>
      <w:r w:rsidRPr="00403AD2">
        <w:rPr>
          <w:rStyle w:val="Emphasis"/>
          <w:rFonts w:asciiTheme="minorHAnsi" w:hAnsiTheme="minorHAnsi"/>
        </w:rPr>
        <w:t>it will be costly for Saudi Arabia to transition to a primarily Russian- or Chinese-supplied military</w:t>
      </w:r>
      <w:r w:rsidRPr="00403AD2">
        <w:rPr>
          <w:rFonts w:asciiTheme="minorHAnsi" w:hAnsiTheme="minorHAnsi"/>
        </w:rPr>
        <w:t xml:space="preserve">. Though Saudi Arabia might be willing to pay this cost, it would still have to pay, and take </w:t>
      </w:r>
      <w:r w:rsidRPr="00403AD2">
        <w:rPr>
          <w:rStyle w:val="Emphasis"/>
          <w:rFonts w:asciiTheme="minorHAnsi" w:hAnsiTheme="minorHAnsi"/>
        </w:rPr>
        <w:t>the time to transition to its new weapons systems</w:t>
      </w:r>
      <w:r w:rsidRPr="00403AD2">
        <w:rPr>
          <w:rFonts w:asciiTheme="minorHAnsi" w:hAnsiTheme="minorHAnsi"/>
        </w:rPr>
        <w:t xml:space="preserve">. This </w:t>
      </w:r>
      <w:r w:rsidRPr="00403AD2">
        <w:rPr>
          <w:rStyle w:val="Emphasis"/>
          <w:rFonts w:asciiTheme="minorHAnsi" w:hAnsiTheme="minorHAnsi"/>
        </w:rPr>
        <w:t>would represent a brief break in hostilities that could facilitate the delivery of aid and assistance in Yemen</w:t>
      </w:r>
      <w:r w:rsidRPr="00403AD2">
        <w:rPr>
          <w:rFonts w:asciiTheme="minorHAnsi" w:hAnsiTheme="minorHAnsi"/>
        </w:rPr>
        <w:t>.</w:t>
      </w:r>
    </w:p>
    <w:p w:rsidR="009E5773" w:rsidRPr="00403AD2" w:rsidRDefault="009E5773" w:rsidP="009E5773">
      <w:pPr>
        <w:rPr>
          <w:rFonts w:asciiTheme="minorHAnsi" w:hAnsiTheme="minorHAnsi"/>
        </w:rPr>
      </w:pPr>
      <w:r w:rsidRPr="00403AD2">
        <w:rPr>
          <w:rFonts w:asciiTheme="minorHAnsi" w:hAnsiTheme="minorHAnsi"/>
        </w:rPr>
        <w:t>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w:t>
      </w:r>
    </w:p>
    <w:p w:rsidR="009E5773" w:rsidRPr="00403AD2" w:rsidRDefault="009E5773" w:rsidP="009E5773">
      <w:pPr>
        <w:rPr>
          <w:rStyle w:val="Emphasis"/>
          <w:rFonts w:asciiTheme="minorHAnsi" w:hAnsiTheme="minorHAnsi"/>
          <w:b w:val="0"/>
          <w:iCs w:val="0"/>
          <w:u w:val="none"/>
        </w:rPr>
      </w:pPr>
      <w:r w:rsidRPr="00403AD2">
        <w:rPr>
          <w:rFonts w:asciiTheme="minorHAnsi" w:hAnsiTheme="minorHAnsi"/>
        </w:rPr>
        <w:t xml:space="preserve">An arms embargo will not be a panacea. But </w:t>
      </w:r>
      <w:r w:rsidRPr="00403AD2">
        <w:rPr>
          <w:rStyle w:val="Emphasis"/>
          <w:rFonts w:asciiTheme="minorHAnsi" w:hAnsiTheme="minorHAnsi"/>
        </w:rPr>
        <w:t>not doing something sets a problematic precedent</w:t>
      </w:r>
      <w:r w:rsidRPr="00403AD2">
        <w:rPr>
          <w:rStyle w:val="StyleUnderline"/>
          <w:rFonts w:asciiTheme="minorHAnsi" w:hAnsiTheme="minorHAnsi"/>
        </w:rPr>
        <w:t>, and allows the difficulty of coordinating an arms embargo outweigh the potential benefits of one</w:t>
      </w:r>
      <w:r w:rsidRPr="00403AD2">
        <w:rPr>
          <w:rFonts w:asciiTheme="minorHAnsi" w:hAnsiTheme="minorHAnsi"/>
        </w:rPr>
        <w:t xml:space="preserve">. An embargo is unlikely to have an immediate effect on Saudi behavior, because an embargo would be a political signal, rather than a blunt instrument of coercion. </w:t>
      </w:r>
      <w:r w:rsidRPr="00403AD2">
        <w:rPr>
          <w:rStyle w:val="StyleUnderline"/>
          <w:rFonts w:asciiTheme="minorHAnsi" w:hAnsiTheme="minorHAnsi"/>
        </w:rPr>
        <w:t>It will take time for a multilateral embargo to emerge and be put into place, and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should work with its allies to help support their ability to participate in the embargo</w:t>
      </w:r>
      <w:r w:rsidRPr="00403AD2">
        <w:rPr>
          <w:rFonts w:asciiTheme="minorHAnsi" w:hAnsiTheme="minorHAnsi"/>
        </w:rPr>
        <w:t xml:space="preserve">. </w:t>
      </w:r>
      <w:r w:rsidRPr="00403AD2">
        <w:rPr>
          <w:rStyle w:val="Emphasis"/>
          <w:rFonts w:asciiTheme="minorHAnsi" w:hAnsiTheme="minorHAnsi"/>
        </w:rPr>
        <w:t>Not acting</w:t>
      </w:r>
      <w:r w:rsidRPr="00403AD2">
        <w:rPr>
          <w:rFonts w:asciiTheme="minorHAnsi" w:hAnsiTheme="minorHAnsi"/>
        </w:rPr>
        <w:t xml:space="preserve">, however, </w:t>
      </w:r>
      <w:r w:rsidRPr="00403AD2">
        <w:rPr>
          <w:rStyle w:val="Emphasis"/>
          <w:rFonts w:asciiTheme="minorHAnsi" w:hAnsiTheme="minorHAnsi"/>
        </w:rPr>
        <w:t>would continue to implicitly endorse Saudi behavior, and would make it more difficult for U.S. allies to believe that future threats of an embargo are credible</w:t>
      </w:r>
      <w:r w:rsidRPr="00403AD2">
        <w:rPr>
          <w:rFonts w:asciiTheme="minorHAnsi" w:hAnsiTheme="minorHAnsi"/>
        </w:rPr>
        <w:t>.</w:t>
      </w:r>
    </w:p>
    <w:p w:rsidR="009E5773" w:rsidRPr="00403AD2" w:rsidRDefault="009E5773" w:rsidP="00201FD5">
      <w:pPr>
        <w:rPr>
          <w:rFonts w:asciiTheme="minorHAnsi" w:hAnsiTheme="minorHAnsi"/>
        </w:rPr>
      </w:pPr>
    </w:p>
    <w:p w:rsidR="009A4D6A" w:rsidRPr="00403AD2" w:rsidRDefault="009A4D6A" w:rsidP="009A4D6A">
      <w:pPr>
        <w:pStyle w:val="Heading4"/>
        <w:rPr>
          <w:rFonts w:asciiTheme="minorHAnsi" w:hAnsiTheme="minorHAnsi"/>
        </w:rPr>
      </w:pPr>
      <w:r w:rsidRPr="00403AD2">
        <w:rPr>
          <w:rFonts w:asciiTheme="minorHAnsi" w:hAnsiTheme="minorHAnsi"/>
          <w:u w:val="single"/>
        </w:rPr>
        <w:t>Unconditional</w:t>
      </w:r>
      <w:r w:rsidRPr="00403AD2">
        <w:rPr>
          <w:rFonts w:asciiTheme="minorHAnsi" w:hAnsiTheme="minorHAnsi"/>
        </w:rPr>
        <w:t xml:space="preserve"> reductions will </w:t>
      </w:r>
      <w:r w:rsidRPr="00403AD2">
        <w:rPr>
          <w:rFonts w:asciiTheme="minorHAnsi" w:hAnsiTheme="minorHAnsi"/>
          <w:u w:val="single"/>
        </w:rPr>
        <w:t>increase</w:t>
      </w:r>
      <w:r w:rsidRPr="00403AD2">
        <w:rPr>
          <w:rFonts w:asciiTheme="minorHAnsi" w:hAnsiTheme="minorHAnsi"/>
        </w:rPr>
        <w:t xml:space="preserve"> U.S. leverage and credibility to spur larger </w:t>
      </w:r>
      <w:r w:rsidRPr="00403AD2">
        <w:rPr>
          <w:rFonts w:asciiTheme="minorHAnsi" w:hAnsiTheme="minorHAnsi"/>
          <w:u w:val="single"/>
        </w:rPr>
        <w:t>global efforts</w:t>
      </w:r>
    </w:p>
    <w:p w:rsidR="009A4D6A" w:rsidRPr="00403AD2" w:rsidRDefault="009A4D6A" w:rsidP="009A4D6A">
      <w:pPr>
        <w:rPr>
          <w:rFonts w:asciiTheme="minorHAnsi" w:hAnsiTheme="minorHAnsi"/>
        </w:rPr>
      </w:pPr>
      <w:r w:rsidRPr="00403AD2">
        <w:rPr>
          <w:rStyle w:val="Style13ptBold"/>
          <w:rFonts w:asciiTheme="minorHAnsi" w:hAnsiTheme="minorHAnsi"/>
        </w:rPr>
        <w:t>Thrall &amp; Dorminey, 18</w:t>
      </w:r>
      <w:r w:rsidRPr="00403AD2">
        <w:rPr>
          <w:rFonts w:asciiTheme="minorHAnsi" w:hAnsiTheme="minorHAnsi"/>
        </w:rPr>
        <w:t xml:space="preserve"> --- *professor at the Schar School of Policy and Government at George Mason University, AND **policy analyst at CATO (3/13/18, A. Trevor Thrall and Caroline Dorminey, “Risky </w:t>
      </w:r>
      <w:r w:rsidRPr="00403AD2">
        <w:rPr>
          <w:rFonts w:asciiTheme="minorHAnsi" w:hAnsiTheme="minorHAnsi"/>
        </w:rPr>
        <w:lastRenderedPageBreak/>
        <w:t xml:space="preserve">Business: The Role of Arms Sales in U.S. Foreign Policy,” </w:t>
      </w:r>
      <w:hyperlink r:id="rId9" w:history="1">
        <w:r w:rsidRPr="00403AD2">
          <w:rPr>
            <w:rStyle w:val="Hyperlink"/>
            <w:rFonts w:asciiTheme="minorHAnsi" w:hAnsiTheme="minorHAnsi"/>
          </w:rPr>
          <w:t>https://www.cato.org/publications/policy-analysis/risky-business-role-arms-sales-us-foreign-policy</w:t>
        </w:r>
      </w:hyperlink>
      <w:r w:rsidRPr="00403AD2">
        <w:rPr>
          <w:rFonts w:asciiTheme="minorHAnsi" w:hAnsiTheme="minorHAnsi"/>
        </w:rPr>
        <w:t>, accessed on 4/30/19, JMP)</w:t>
      </w:r>
    </w:p>
    <w:p w:rsidR="009A4D6A" w:rsidRPr="00403AD2" w:rsidRDefault="009A4D6A" w:rsidP="009A4D6A">
      <w:pPr>
        <w:rPr>
          <w:rFonts w:asciiTheme="minorHAnsi" w:hAnsiTheme="minorHAnsi"/>
        </w:rPr>
      </w:pPr>
      <w:r w:rsidRPr="00403AD2">
        <w:rPr>
          <w:rFonts w:asciiTheme="minorHAnsi" w:hAnsiTheme="minorHAnsi"/>
        </w:rPr>
        <w:t>The Case for a New Approach</w:t>
      </w:r>
    </w:p>
    <w:p w:rsidR="009A4D6A" w:rsidRPr="00403AD2" w:rsidRDefault="009A4D6A" w:rsidP="009A4D6A">
      <w:pPr>
        <w:rPr>
          <w:rFonts w:asciiTheme="minorHAnsi" w:hAnsiTheme="minorHAnsi"/>
        </w:rPr>
      </w:pPr>
      <w:r w:rsidRPr="00403AD2">
        <w:rPr>
          <w:rFonts w:asciiTheme="minorHAnsi" w:hAnsiTheme="minorHAnsi"/>
        </w:rPr>
        <w:t xml:space="preserve">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w:t>
      </w:r>
      <w:r w:rsidRPr="00403AD2">
        <w:rPr>
          <w:rStyle w:val="StyleUnderline"/>
          <w:rFonts w:asciiTheme="minorHAnsi" w:hAnsiTheme="minorHAnsi"/>
        </w:rPr>
        <w:t>greatly reducing arms sales would</w:t>
      </w:r>
      <w:r w:rsidRPr="00403AD2">
        <w:rPr>
          <w:rFonts w:asciiTheme="minorHAnsi" w:hAnsiTheme="minorHAnsi"/>
        </w:rPr>
        <w:t xml:space="preserve"> also </w:t>
      </w:r>
      <w:r w:rsidRPr="00403AD2">
        <w:rPr>
          <w:rStyle w:val="StyleUnderline"/>
          <w:rFonts w:asciiTheme="minorHAnsi" w:hAnsiTheme="minorHAnsi"/>
        </w:rPr>
        <w:t>produce</w:t>
      </w:r>
      <w:r w:rsidRPr="00403AD2">
        <w:rPr>
          <w:rFonts w:asciiTheme="minorHAnsi" w:hAnsiTheme="minorHAnsi"/>
        </w:rPr>
        <w:t xml:space="preserve"> two significant benefits for the United States that cannot otherwise be enjoyed.</w:t>
      </w:r>
    </w:p>
    <w:p w:rsidR="009A4D6A" w:rsidRPr="00403AD2" w:rsidRDefault="009A4D6A" w:rsidP="009A4D6A">
      <w:pPr>
        <w:rPr>
          <w:rFonts w:asciiTheme="minorHAnsi" w:hAnsiTheme="minorHAnsi"/>
        </w:rPr>
      </w:pPr>
      <w:r w:rsidRPr="00403AD2">
        <w:rPr>
          <w:rFonts w:asciiTheme="minorHAnsi" w:hAnsiTheme="minorHAnsi"/>
        </w:rPr>
        <w:t xml:space="preserve">The first benefit from reducing arms sales would be </w:t>
      </w:r>
      <w:r w:rsidRPr="00403AD2">
        <w:rPr>
          <w:rStyle w:val="Emphasis"/>
          <w:rFonts w:asciiTheme="minorHAnsi" w:hAnsiTheme="minorHAnsi"/>
        </w:rPr>
        <w:t>greater diplomatic flexibility and leverage</w:t>
      </w:r>
      <w:r w:rsidRPr="00403AD2">
        <w:rPr>
          <w:rFonts w:asciiTheme="minorHAnsi" w:hAnsiTheme="minorHAnsi"/>
        </w:rPr>
        <w:t xml:space="preserve">. </w:t>
      </w:r>
      <w:r w:rsidRPr="00403AD2">
        <w:rPr>
          <w:rStyle w:val="StyleUnderline"/>
          <w:rFonts w:asciiTheme="minorHAnsi" w:hAnsiTheme="minorHAnsi"/>
        </w:rPr>
        <w:t>Critics might argue that even if arms sales are an imperfect tool, forgoing arms sales will eliminate a potential source of leverage.</w:t>
      </w:r>
      <w:r w:rsidRPr="00403AD2">
        <w:rPr>
          <w:rFonts w:asciiTheme="minorHAnsi" w:hAnsiTheme="minorHAnsi"/>
        </w:rPr>
        <w:t xml:space="preserve"> We argue that, </w:t>
      </w:r>
      <w:r w:rsidRPr="00403AD2">
        <w:rPr>
          <w:rStyle w:val="Emphasis"/>
          <w:rFonts w:asciiTheme="minorHAnsi" w:hAnsiTheme="minorHAnsi"/>
        </w:rPr>
        <w:t>on the contrary, the diplomatic gains from forgoing arms sales will outweigh the potential leverage or other benefits from arms sales</w:t>
      </w:r>
      <w:r w:rsidRPr="00403AD2">
        <w:rPr>
          <w:rFonts w:asciiTheme="minorHAnsi" w:hAnsiTheme="minorHAnsi"/>
        </w:rPr>
        <w:t xml:space="preserve">. Most importantly, </w:t>
      </w:r>
      <w:r w:rsidRPr="00403AD2">
        <w:rPr>
          <w:rStyle w:val="StyleUnderline"/>
          <w:rFonts w:asciiTheme="minorHAnsi" w:hAnsiTheme="minorHAnsi"/>
        </w:rPr>
        <w:t>by refraining from arming nations engaged in conflict,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will have the diplomatic flexibility to engage with all parties as an honest broker</w:t>
      </w:r>
      <w:r w:rsidRPr="00403AD2">
        <w:rPr>
          <w:rFonts w:asciiTheme="minorHAnsi" w:hAnsiTheme="minorHAnsi"/>
        </w:rP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w:t>
      </w:r>
      <w:r w:rsidRPr="00403AD2">
        <w:rPr>
          <w:rStyle w:val="StyleUnderline"/>
          <w:rFonts w:asciiTheme="minorHAnsi" w:hAnsiTheme="minorHAnsi"/>
        </w:rPr>
        <w:t>To stop arming one side of a contentious relationship is not to suggest that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does not have a preferred outcome</w:t>
      </w:r>
      <w:r w:rsidRPr="00403AD2">
        <w:rPr>
          <w:rFonts w:asciiTheme="minorHAnsi" w:hAnsiTheme="minorHAnsi"/>
        </w:rPr>
        <w:t xml:space="preserve"> in such cases. Rather, </w:t>
      </w:r>
      <w:r w:rsidRPr="00403AD2">
        <w:rPr>
          <w:rStyle w:val="Emphasis"/>
          <w:rFonts w:asciiTheme="minorHAnsi" w:hAnsiTheme="minorHAnsi"/>
        </w:rPr>
        <w:t>by staying out of the military domain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can more readily encourage dialogue and diplomacy</w:t>
      </w:r>
      <w:r w:rsidRPr="00403AD2">
        <w:rPr>
          <w:rFonts w:asciiTheme="minorHAnsi" w:hAnsiTheme="minorHAnsi"/>
        </w:rPr>
        <w:t>.</w:t>
      </w:r>
    </w:p>
    <w:p w:rsidR="009A4D6A" w:rsidRPr="00403AD2" w:rsidRDefault="009A4D6A" w:rsidP="009A4D6A">
      <w:pPr>
        <w:rPr>
          <w:rFonts w:asciiTheme="minorHAnsi" w:hAnsiTheme="minorHAnsi"/>
        </w:rPr>
      </w:pPr>
      <w:r w:rsidRPr="00403AD2">
        <w:rPr>
          <w:rFonts w:asciiTheme="minorHAnsi" w:hAnsiTheme="minorHAnsi"/>
        </w:rPr>
        <w:t>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w:t>
      </w:r>
    </w:p>
    <w:p w:rsidR="009A4D6A" w:rsidRPr="00403AD2" w:rsidRDefault="009A4D6A" w:rsidP="009A4D6A">
      <w:pPr>
        <w:rPr>
          <w:rFonts w:asciiTheme="minorHAnsi" w:hAnsiTheme="minorHAnsi"/>
        </w:rPr>
      </w:pPr>
      <w:r w:rsidRPr="00403AD2">
        <w:rPr>
          <w:rFonts w:asciiTheme="minorHAnsi" w:hAnsiTheme="minorHAnsi"/>
        </w:rPr>
        <w:t xml:space="preserve">The second major benefit of </w:t>
      </w:r>
      <w:r w:rsidRPr="00403AD2">
        <w:rPr>
          <w:rStyle w:val="Emphasis"/>
          <w:rFonts w:asciiTheme="minorHAnsi" w:hAnsiTheme="minorHAnsi"/>
        </w:rPr>
        <w:t>reducing arms sales</w:t>
      </w:r>
      <w:r w:rsidRPr="00403AD2">
        <w:rPr>
          <w:rFonts w:asciiTheme="minorHAnsi" w:hAnsiTheme="minorHAnsi"/>
        </w:rPr>
        <w:t xml:space="preserve"> is that it </w:t>
      </w:r>
      <w:r w:rsidRPr="00403AD2">
        <w:rPr>
          <w:rStyle w:val="Emphasis"/>
          <w:rFonts w:asciiTheme="minorHAnsi" w:hAnsiTheme="minorHAnsi"/>
        </w:rPr>
        <w:t>would imbue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with greater moral authority</w:t>
      </w:r>
      <w:r w:rsidRPr="00403AD2">
        <w:rPr>
          <w:rFonts w:asciiTheme="minorHAnsi" w:hAnsiTheme="minorHAnsi"/>
        </w:rPr>
        <w:t xml:space="preserve">. Today, </w:t>
      </w:r>
      <w:r w:rsidRPr="00403AD2">
        <w:rPr>
          <w:rStyle w:val="StyleUnderline"/>
          <w:rFonts w:asciiTheme="minorHAnsi" w:hAnsiTheme="minorHAnsi"/>
        </w:rPr>
        <w:t>as the leading arms-dealing nation in the world,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lacks credibility in discussions of arms control and nonproliferation</w:t>
      </w:r>
      <w:r w:rsidRPr="00403AD2">
        <w:rPr>
          <w:rFonts w:asciiTheme="minorHAnsi" w:hAnsiTheme="minorHAnsi"/>
        </w:rPr>
        <w:t xml:space="preserve">, especially in light of its military interventionism since 2001. </w:t>
      </w:r>
      <w:r w:rsidRPr="00403AD2">
        <w:rPr>
          <w:rStyle w:val="StyleUnderline"/>
          <w:rFonts w:asciiTheme="minorHAnsi" w:hAnsiTheme="minorHAnsi"/>
        </w:rPr>
        <w:t>By showing the world that it is ready to choose diplomacy over the arms trade,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would provide a huge boost to international efforts to curtail proliferation</w:t>
      </w:r>
      <w:r w:rsidRPr="00403AD2">
        <w:rPr>
          <w:rFonts w:asciiTheme="minorHAnsi" w:hAnsiTheme="minorHAnsi"/>
        </w:rPr>
        <w:t xml:space="preserve">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w:t>
      </w:r>
      <w:r w:rsidRPr="00403AD2">
        <w:rPr>
          <w:rStyle w:val="Emphasis"/>
          <w:rFonts w:asciiTheme="minorHAnsi" w:hAnsiTheme="minorHAnsi"/>
        </w:rPr>
        <w:t>The effectiveness of</w:t>
      </w:r>
      <w:r w:rsidRPr="00403AD2">
        <w:rPr>
          <w:rFonts w:asciiTheme="minorHAnsi" w:hAnsiTheme="minorHAnsi"/>
        </w:rPr>
        <w:t xml:space="preserve"> these </w:t>
      </w:r>
      <w:r w:rsidRPr="00403AD2">
        <w:rPr>
          <w:rStyle w:val="Emphasis"/>
          <w:rFonts w:asciiTheme="minorHAnsi" w:hAnsiTheme="minorHAnsi"/>
        </w:rPr>
        <w:t>treaties, and the ability to create more effective and enduring arms control and nonproliferation frameworks</w:t>
      </w:r>
      <w:r w:rsidRPr="00403AD2">
        <w:rPr>
          <w:rFonts w:asciiTheme="minorHAnsi" w:hAnsiTheme="minorHAnsi"/>
        </w:rPr>
        <w:t xml:space="preserve">, however, </w:t>
      </w:r>
      <w:r w:rsidRPr="00403AD2">
        <w:rPr>
          <w:rStyle w:val="Emphasis"/>
          <w:rFonts w:asciiTheme="minorHAnsi" w:hAnsiTheme="minorHAnsi"/>
        </w:rPr>
        <w:t>depends on how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behaves</w:t>
      </w:r>
      <w:r w:rsidRPr="00403AD2">
        <w:rPr>
          <w:rFonts w:asciiTheme="minorHAnsi" w:hAnsiTheme="minorHAnsi"/>
        </w:rPr>
        <w:t>.</w:t>
      </w:r>
    </w:p>
    <w:p w:rsidR="009A4D6A" w:rsidRPr="00403AD2" w:rsidRDefault="009A4D6A" w:rsidP="009A4D6A">
      <w:pPr>
        <w:rPr>
          <w:rStyle w:val="StyleUnderline"/>
          <w:rFonts w:asciiTheme="minorHAnsi" w:hAnsiTheme="minorHAnsi"/>
        </w:rPr>
      </w:pPr>
      <w:r w:rsidRPr="00403AD2">
        <w:rPr>
          <w:rFonts w:asciiTheme="minorHAnsi" w:hAnsiTheme="minorHAnsi"/>
        </w:rPr>
        <w:lastRenderedPageBreak/>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w:t>
      </w:r>
      <w:r w:rsidRPr="00403AD2">
        <w:rPr>
          <w:rStyle w:val="StyleUnderline"/>
          <w:rFonts w:asciiTheme="minorHAnsi" w:hAnsiTheme="minorHAnsi"/>
        </w:rPr>
        <w:t xml:space="preserve">history shows that global nonproliferation treaties and weapons bans typically </w:t>
      </w:r>
      <w:r w:rsidRPr="00403AD2">
        <w:rPr>
          <w:rStyle w:val="Emphasis"/>
          <w:rFonts w:asciiTheme="minorHAnsi" w:hAnsiTheme="minorHAnsi"/>
        </w:rPr>
        <w:t>require great-power support</w:t>
      </w:r>
      <w:r w:rsidRPr="00403AD2">
        <w:rPr>
          <w:rFonts w:asciiTheme="minorHAnsi" w:hAnsiTheme="minorHAnsi"/>
        </w:rPr>
        <w:t xml:space="preserve">. In 1969, for example, Richard </w:t>
      </w:r>
      <w:r w:rsidRPr="00403AD2">
        <w:rPr>
          <w:rStyle w:val="StyleUnderline"/>
          <w:rFonts w:asciiTheme="minorHAnsi" w:hAnsiTheme="minorHAnsi"/>
        </w:rPr>
        <w:t>Nixon decided to shutter the American offensive-biological-weapons program and seek an international ban</w:t>
      </w:r>
      <w:r w:rsidRPr="00403AD2">
        <w:rPr>
          <w:rFonts w:asciiTheme="minorHAnsi" w:hAnsiTheme="minorHAnsi"/>
        </w:rPr>
        <w:t xml:space="preserve"> on such weapons. </w:t>
      </w:r>
      <w:r w:rsidRPr="00403AD2">
        <w:rPr>
          <w:rStyle w:val="StyleUnderline"/>
          <w:rFonts w:asciiTheme="minorHAnsi" w:hAnsiTheme="minorHAnsi"/>
        </w:rPr>
        <w:t>By 1972 the</w:t>
      </w:r>
      <w:r w:rsidRPr="00403AD2">
        <w:rPr>
          <w:rFonts w:asciiTheme="minorHAnsi" w:hAnsiTheme="minorHAnsi"/>
        </w:rPr>
        <w:t xml:space="preserve"> </w:t>
      </w:r>
      <w:r w:rsidRPr="00403AD2">
        <w:rPr>
          <w:rStyle w:val="Emphasis"/>
          <w:rFonts w:asciiTheme="minorHAnsi" w:hAnsiTheme="minorHAnsi"/>
        </w:rPr>
        <w:t>B</w:t>
      </w:r>
      <w:r w:rsidRPr="00403AD2">
        <w:rPr>
          <w:rFonts w:asciiTheme="minorHAnsi" w:hAnsiTheme="minorHAnsi"/>
        </w:rPr>
        <w:t xml:space="preserve">iological </w:t>
      </w:r>
      <w:r w:rsidRPr="00403AD2">
        <w:rPr>
          <w:rStyle w:val="Emphasis"/>
          <w:rFonts w:asciiTheme="minorHAnsi" w:hAnsiTheme="minorHAnsi"/>
        </w:rPr>
        <w:t>W</w:t>
      </w:r>
      <w:r w:rsidRPr="00403AD2">
        <w:rPr>
          <w:rFonts w:asciiTheme="minorHAnsi" w:hAnsiTheme="minorHAnsi"/>
        </w:rPr>
        <w:t xml:space="preserve">eapons </w:t>
      </w:r>
      <w:r w:rsidRPr="00403AD2">
        <w:rPr>
          <w:rStyle w:val="Emphasis"/>
          <w:rFonts w:asciiTheme="minorHAnsi" w:hAnsiTheme="minorHAnsi"/>
        </w:rPr>
        <w:t>C</w:t>
      </w:r>
      <w:r w:rsidRPr="00403AD2">
        <w:rPr>
          <w:rFonts w:asciiTheme="minorHAnsi" w:hAnsiTheme="minorHAnsi"/>
        </w:rPr>
        <w:t xml:space="preserve">onvention </w:t>
      </w:r>
      <w:r w:rsidRPr="00403AD2">
        <w:rPr>
          <w:rStyle w:val="StyleUnderline"/>
          <w:rFonts w:asciiTheme="minorHAnsi" w:hAnsiTheme="minorHAnsi"/>
        </w:rPr>
        <w:t>passed and has since been signed by 178 nations</w:t>
      </w:r>
      <w:r w:rsidRPr="00403AD2">
        <w:rPr>
          <w:rFonts w:asciiTheme="minorHAnsi" w:hAnsiTheme="minorHAnsi"/>
        </w:rPr>
        <w:t xml:space="preserve">.98 In 1991 President George H. W. </w:t>
      </w:r>
      <w:r w:rsidRPr="00403AD2">
        <w:rPr>
          <w:rStyle w:val="StyleUnderline"/>
          <w:rFonts w:asciiTheme="minorHAnsi" w:hAnsiTheme="minorHAnsi"/>
        </w:rPr>
        <w:t>Bush unilaterally renounced the use of chemical weapons</w:t>
      </w:r>
      <w:r w:rsidRPr="00403AD2">
        <w:rPr>
          <w:rFonts w:asciiTheme="minorHAnsi" w:hAnsiTheme="minorHAnsi"/>
        </w:rPr>
        <w:t xml:space="preserve">. </w:t>
      </w:r>
      <w:r w:rsidRPr="00403AD2">
        <w:rPr>
          <w:rStyle w:val="StyleUnderline"/>
          <w:rFonts w:asciiTheme="minorHAnsi" w:hAnsiTheme="minorHAnsi"/>
        </w:rPr>
        <w:t>By</w:t>
      </w:r>
      <w:r w:rsidRPr="00403AD2">
        <w:rPr>
          <w:rFonts w:asciiTheme="minorHAnsi" w:hAnsiTheme="minorHAnsi"/>
        </w:rPr>
        <w:t xml:space="preserve"> 19</w:t>
      </w:r>
      <w:r w:rsidRPr="00403AD2">
        <w:rPr>
          <w:rStyle w:val="StyleUnderline"/>
          <w:rFonts w:asciiTheme="minorHAnsi" w:hAnsiTheme="minorHAnsi"/>
        </w:rPr>
        <w:t>93</w:t>
      </w:r>
      <w:r w:rsidRPr="00403AD2">
        <w:rPr>
          <w:rFonts w:asciiTheme="minorHAnsi" w:hAnsiTheme="minorHAnsi"/>
        </w:rPr>
        <w:t xml:space="preserve">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had signed the</w:t>
      </w:r>
      <w:r w:rsidRPr="00403AD2">
        <w:rPr>
          <w:rFonts w:asciiTheme="minorHAnsi" w:hAnsiTheme="minorHAnsi"/>
        </w:rPr>
        <w:t xml:space="preserve"> </w:t>
      </w:r>
      <w:r w:rsidRPr="00403AD2">
        <w:rPr>
          <w:rStyle w:val="Emphasis"/>
          <w:rFonts w:asciiTheme="minorHAnsi" w:hAnsiTheme="minorHAnsi"/>
        </w:rPr>
        <w:t>C</w:t>
      </w:r>
      <w:r w:rsidRPr="00403AD2">
        <w:rPr>
          <w:rFonts w:asciiTheme="minorHAnsi" w:hAnsiTheme="minorHAnsi"/>
        </w:rPr>
        <w:t xml:space="preserve">hemical </w:t>
      </w:r>
      <w:r w:rsidRPr="00403AD2">
        <w:rPr>
          <w:rStyle w:val="Emphasis"/>
          <w:rFonts w:asciiTheme="minorHAnsi" w:hAnsiTheme="minorHAnsi"/>
        </w:rPr>
        <w:t>W</w:t>
      </w:r>
      <w:r w:rsidRPr="00403AD2">
        <w:rPr>
          <w:rFonts w:asciiTheme="minorHAnsi" w:hAnsiTheme="minorHAnsi"/>
        </w:rPr>
        <w:t xml:space="preserve">eapons </w:t>
      </w:r>
      <w:r w:rsidRPr="00403AD2">
        <w:rPr>
          <w:rStyle w:val="Emphasis"/>
          <w:rFonts w:asciiTheme="minorHAnsi" w:hAnsiTheme="minorHAnsi"/>
        </w:rPr>
        <w:t>C</w:t>
      </w:r>
      <w:r w:rsidRPr="00403AD2">
        <w:rPr>
          <w:rFonts w:asciiTheme="minorHAnsi" w:hAnsiTheme="minorHAnsi"/>
        </w:rPr>
        <w:t xml:space="preserve">onvention, which now has 192 signatories.99 </w:t>
      </w:r>
      <w:r w:rsidRPr="00403AD2">
        <w:rPr>
          <w:rStyle w:val="StyleUnderline"/>
          <w:rFonts w:asciiTheme="minorHAnsi" w:hAnsiTheme="minorHAnsi"/>
        </w:rPr>
        <w:t>Both of these</w:t>
      </w:r>
      <w:r w:rsidRPr="00403AD2">
        <w:rPr>
          <w:rFonts w:asciiTheme="minorHAnsi" w:hAnsiTheme="minorHAnsi"/>
        </w:rPr>
        <w:t xml:space="preserve"> efforts </w:t>
      </w:r>
      <w:r w:rsidRPr="00403AD2">
        <w:rPr>
          <w:rStyle w:val="StyleUnderline"/>
          <w:rFonts w:asciiTheme="minorHAnsi" w:hAnsiTheme="minorHAnsi"/>
        </w:rPr>
        <w:t>succeeded in part because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took decisive early action in the absence of any promises about how others would respond</w:t>
      </w:r>
      <w:r w:rsidRPr="00403AD2">
        <w:rPr>
          <w:rFonts w:asciiTheme="minorHAnsi" w:hAnsiTheme="minorHAnsi"/>
        </w:rPr>
        <w:t xml:space="preserve">.100 </w:t>
      </w:r>
      <w:r w:rsidRPr="00403AD2">
        <w:rPr>
          <w:rStyle w:val="StyleUnderline"/>
          <w:rFonts w:asciiTheme="minorHAnsi" w:hAnsiTheme="minorHAnsi"/>
        </w:rPr>
        <w:t>Without U.S. leadership, any effort to limit proliferation of major conventional weapons and dangerous emerging technologies is likely to fail.</w:t>
      </w:r>
    </w:p>
    <w:p w:rsidR="009A4D6A" w:rsidRPr="00403AD2" w:rsidRDefault="009A4D6A" w:rsidP="00201FD5">
      <w:pPr>
        <w:rPr>
          <w:rFonts w:asciiTheme="minorHAnsi" w:hAnsiTheme="minorHAnsi"/>
        </w:rPr>
      </w:pPr>
    </w:p>
    <w:p w:rsidR="00514784" w:rsidRDefault="00514784" w:rsidP="00514784">
      <w:pPr>
        <w:pStyle w:val="Heading3"/>
        <w:rPr>
          <w:rFonts w:asciiTheme="minorHAnsi" w:hAnsiTheme="minorHAnsi"/>
        </w:rPr>
      </w:pPr>
      <w:r w:rsidRPr="00403AD2">
        <w:rPr>
          <w:rFonts w:asciiTheme="minorHAnsi" w:hAnsiTheme="minorHAnsi"/>
        </w:rPr>
        <w:lastRenderedPageBreak/>
        <w:t>1ac LIO Advantage</w:t>
      </w:r>
    </w:p>
    <w:p w:rsidR="00490ED8" w:rsidRDefault="00490ED8" w:rsidP="00490ED8"/>
    <w:p w:rsidR="00490ED8" w:rsidRDefault="00490ED8" w:rsidP="00490ED8">
      <w:pPr>
        <w:pStyle w:val="Heading4"/>
      </w:pPr>
      <w:r>
        <w:t>Contention 2 is the Liberal Order</w:t>
      </w:r>
    </w:p>
    <w:p w:rsidR="00490ED8" w:rsidRPr="00490ED8" w:rsidRDefault="00490ED8" w:rsidP="00490ED8"/>
    <w:p w:rsidR="00514784" w:rsidRPr="00403AD2" w:rsidRDefault="00514784" w:rsidP="00514784">
      <w:pPr>
        <w:pStyle w:val="Heading4"/>
        <w:rPr>
          <w:rFonts w:asciiTheme="minorHAnsi" w:hAnsiTheme="minorHAnsi"/>
          <w:u w:val="single"/>
        </w:rPr>
      </w:pPr>
      <w:r w:rsidRPr="00403AD2">
        <w:rPr>
          <w:rFonts w:asciiTheme="minorHAnsi" w:hAnsiTheme="minorHAnsi"/>
        </w:rPr>
        <w:t xml:space="preserve">Trump’s arms sales policy is rooted in his </w:t>
      </w:r>
      <w:r w:rsidRPr="00403AD2">
        <w:rPr>
          <w:rFonts w:asciiTheme="minorHAnsi" w:hAnsiTheme="minorHAnsi"/>
          <w:u w:val="single"/>
        </w:rPr>
        <w:t>transactional</w:t>
      </w:r>
      <w:r w:rsidRPr="00403AD2">
        <w:rPr>
          <w:rFonts w:asciiTheme="minorHAnsi" w:hAnsiTheme="minorHAnsi"/>
        </w:rPr>
        <w:t xml:space="preserve"> foreign policy --- </w:t>
      </w:r>
      <w:r w:rsidRPr="00403AD2">
        <w:rPr>
          <w:rFonts w:asciiTheme="minorHAnsi" w:hAnsiTheme="minorHAnsi"/>
          <w:u w:val="single"/>
        </w:rPr>
        <w:t>each sale</w:t>
      </w:r>
      <w:r w:rsidRPr="00403AD2">
        <w:rPr>
          <w:rFonts w:asciiTheme="minorHAnsi" w:hAnsiTheme="minorHAnsi"/>
        </w:rPr>
        <w:t xml:space="preserve"> </w:t>
      </w:r>
      <w:r w:rsidRPr="00403AD2">
        <w:rPr>
          <w:rFonts w:asciiTheme="minorHAnsi" w:hAnsiTheme="minorHAnsi"/>
          <w:u w:val="single"/>
        </w:rPr>
        <w:t>signals</w:t>
      </w:r>
      <w:r w:rsidRPr="00403AD2">
        <w:rPr>
          <w:rFonts w:asciiTheme="minorHAnsi" w:hAnsiTheme="minorHAnsi"/>
        </w:rPr>
        <w:t xml:space="preserve"> to the world that liberal ideals like </w:t>
      </w:r>
      <w:r w:rsidRPr="00403AD2">
        <w:rPr>
          <w:rFonts w:asciiTheme="minorHAnsi" w:hAnsiTheme="minorHAnsi"/>
          <w:u w:val="single"/>
        </w:rPr>
        <w:t>human rights don’t matter</w:t>
      </w:r>
    </w:p>
    <w:p w:rsidR="00514784" w:rsidRPr="00403AD2" w:rsidRDefault="00514784" w:rsidP="00514784">
      <w:pPr>
        <w:rPr>
          <w:rFonts w:asciiTheme="minorHAnsi" w:hAnsiTheme="minorHAnsi"/>
        </w:rPr>
      </w:pPr>
      <w:r w:rsidRPr="00403AD2">
        <w:rPr>
          <w:rStyle w:val="Style13ptBold"/>
          <w:rFonts w:asciiTheme="minorHAnsi" w:hAnsiTheme="minorHAnsi"/>
        </w:rPr>
        <w:t>Abramson, 18</w:t>
      </w:r>
      <w:r w:rsidRPr="00403AD2">
        <w:rPr>
          <w:rFonts w:asciiTheme="minorHAnsi" w:hAnsiTheme="minorHAnsi"/>
        </w:rPr>
        <w:t xml:space="preserve"> --- nonresident senior fellow for arms control and conventional arms transfers at the Arms Control Association (8/8/18, Jeff, “U.S. Arms Transfer Policy: Shaping the Way Ahead,” </w:t>
      </w:r>
      <w:hyperlink r:id="rId10" w:history="1">
        <w:r w:rsidRPr="00403AD2">
          <w:rPr>
            <w:rStyle w:val="Hyperlink"/>
            <w:rFonts w:asciiTheme="minorHAnsi" w:hAnsiTheme="minorHAnsi"/>
          </w:rPr>
          <w:t>https://www.csis.org/analysis/us-arms-transfer-policy-shaping-way-ahead</w:t>
        </w:r>
      </w:hyperlink>
      <w:r w:rsidRPr="00403AD2">
        <w:rPr>
          <w:rFonts w:asciiTheme="minorHAnsi" w:hAnsiTheme="minorHAnsi"/>
        </w:rPr>
        <w:t>, accessed on 6/5/19, JMP)</w:t>
      </w:r>
    </w:p>
    <w:p w:rsidR="00514784" w:rsidRPr="00403AD2" w:rsidRDefault="00514784" w:rsidP="00514784">
      <w:pPr>
        <w:rPr>
          <w:rFonts w:asciiTheme="minorHAnsi" w:hAnsiTheme="minorHAnsi"/>
        </w:rPr>
      </w:pPr>
      <w:r w:rsidRPr="00403AD2">
        <w:rPr>
          <w:rFonts w:asciiTheme="minorHAnsi" w:hAnsiTheme="minorHAnsi"/>
        </w:rPr>
        <w:t xml:space="preserve">Now, </w:t>
      </w:r>
      <w:r w:rsidRPr="00403AD2">
        <w:rPr>
          <w:rStyle w:val="StyleUnderline"/>
          <w:rFonts w:asciiTheme="minorHAnsi" w:hAnsiTheme="minorHAnsi"/>
        </w:rPr>
        <w:t>every Conventional Arms Transfer Policy is kind of a word soup</w:t>
      </w:r>
      <w:r w:rsidRPr="00403AD2">
        <w:rPr>
          <w:rFonts w:asciiTheme="minorHAnsi" w:hAnsiTheme="minorHAnsi"/>
        </w:rPr>
        <w:t>. You can find almost anything you want in there. And as mentioned, the priorities there are not weighted, they’re just listed.</w:t>
      </w:r>
    </w:p>
    <w:p w:rsidR="00514784" w:rsidRPr="00403AD2" w:rsidRDefault="00514784" w:rsidP="00514784">
      <w:pPr>
        <w:rPr>
          <w:rFonts w:asciiTheme="minorHAnsi" w:hAnsiTheme="minorHAnsi"/>
        </w:rPr>
      </w:pPr>
      <w:r w:rsidRPr="00403AD2">
        <w:rPr>
          <w:rStyle w:val="StyleUnderline"/>
          <w:rFonts w:asciiTheme="minorHAnsi" w:hAnsiTheme="minorHAnsi"/>
        </w:rPr>
        <w:t>I’m concerned that the optics and the reality of how this policy might be implemented are looking at the wrong problem.</w:t>
      </w:r>
      <w:r w:rsidRPr="00403AD2">
        <w:rPr>
          <w:rFonts w:asciiTheme="minorHAnsi" w:hAnsiTheme="minorHAnsi"/>
        </w:rPr>
        <w:t xml:space="preserve"> So I just want to frame a few things so that I can explain how I see this differently, and then talk about how I think this matters to the world.</w:t>
      </w:r>
    </w:p>
    <w:p w:rsidR="00514784" w:rsidRPr="00403AD2" w:rsidRDefault="00514784" w:rsidP="00514784">
      <w:pPr>
        <w:rPr>
          <w:rFonts w:asciiTheme="minorHAnsi" w:hAnsiTheme="minorHAnsi"/>
        </w:rPr>
      </w:pPr>
      <w:r w:rsidRPr="00403AD2">
        <w:rPr>
          <w:rStyle w:val="StyleUnderline"/>
          <w:rFonts w:asciiTheme="minorHAnsi" w:hAnsiTheme="minorHAnsi"/>
        </w:rPr>
        <w:t>There are some assumptions</w:t>
      </w:r>
      <w:r w:rsidRPr="00403AD2">
        <w:rPr>
          <w:rFonts w:asciiTheme="minorHAnsi" w:hAnsiTheme="minorHAnsi"/>
        </w:rPr>
        <w:t xml:space="preserve"> I’m hearing </w:t>
      </w:r>
      <w:r w:rsidRPr="00403AD2">
        <w:rPr>
          <w:rStyle w:val="StyleUnderline"/>
          <w:rFonts w:asciiTheme="minorHAnsi" w:hAnsiTheme="minorHAnsi"/>
        </w:rPr>
        <w:t>that I</w:t>
      </w:r>
      <w:r w:rsidRPr="00403AD2">
        <w:rPr>
          <w:rFonts w:asciiTheme="minorHAnsi" w:hAnsiTheme="minorHAnsi"/>
        </w:rPr>
        <w:t xml:space="preserve"> sort of </w:t>
      </w:r>
      <w:r w:rsidRPr="00403AD2">
        <w:rPr>
          <w:rStyle w:val="StyleUnderline"/>
          <w:rFonts w:asciiTheme="minorHAnsi" w:hAnsiTheme="minorHAnsi"/>
        </w:rPr>
        <w:t>reject as a frame</w:t>
      </w:r>
      <w:r w:rsidRPr="00403AD2">
        <w:rPr>
          <w:rFonts w:asciiTheme="minorHAnsi" w:hAnsiTheme="minorHAnsi"/>
        </w:rPr>
        <w:t xml:space="preserve">. </w:t>
      </w:r>
      <w:r w:rsidRPr="00403AD2">
        <w:rPr>
          <w:rStyle w:val="StyleUnderline"/>
          <w:rFonts w:asciiTheme="minorHAnsi" w:hAnsiTheme="minorHAnsi"/>
        </w:rPr>
        <w:t>One</w:t>
      </w:r>
      <w:r w:rsidRPr="00403AD2">
        <w:rPr>
          <w:rFonts w:asciiTheme="minorHAnsi" w:hAnsiTheme="minorHAnsi"/>
        </w:rPr>
        <w:t xml:space="preserve">, that if others do it, </w:t>
      </w:r>
      <w:r w:rsidRPr="00597212">
        <w:rPr>
          <w:rStyle w:val="StyleUnderline"/>
          <w:rFonts w:asciiTheme="minorHAnsi" w:hAnsiTheme="minorHAnsi"/>
          <w:highlight w:val="green"/>
        </w:rPr>
        <w:t>if others</w:t>
      </w:r>
      <w:r w:rsidRPr="00403AD2">
        <w:rPr>
          <w:rStyle w:val="StyleUnderline"/>
          <w:rFonts w:asciiTheme="minorHAnsi" w:hAnsiTheme="minorHAnsi"/>
        </w:rPr>
        <w:t xml:space="preserve"> are going to </w:t>
      </w:r>
      <w:r w:rsidRPr="00597212">
        <w:rPr>
          <w:rStyle w:val="StyleUnderline"/>
          <w:rFonts w:asciiTheme="minorHAnsi" w:hAnsiTheme="minorHAnsi"/>
          <w:highlight w:val="green"/>
        </w:rPr>
        <w:t>fill the gap</w:t>
      </w:r>
      <w:r w:rsidRPr="00403AD2">
        <w:rPr>
          <w:rStyle w:val="StyleUnderline"/>
          <w:rFonts w:asciiTheme="minorHAnsi" w:hAnsiTheme="minorHAnsi"/>
        </w:rPr>
        <w:t xml:space="preserve">, we have to fill it. </w:t>
      </w:r>
      <w:r w:rsidRPr="00597212">
        <w:rPr>
          <w:rStyle w:val="Emphasis"/>
          <w:rFonts w:asciiTheme="minorHAnsi" w:hAnsiTheme="minorHAnsi"/>
          <w:highlight w:val="green"/>
        </w:rPr>
        <w:t>I don’t think that’s</w:t>
      </w:r>
      <w:r w:rsidRPr="00403AD2">
        <w:rPr>
          <w:rStyle w:val="Emphasis"/>
          <w:rFonts w:asciiTheme="minorHAnsi" w:hAnsiTheme="minorHAnsi"/>
        </w:rPr>
        <w:t xml:space="preserve"> ever </w:t>
      </w:r>
      <w:r w:rsidRPr="00597212">
        <w:rPr>
          <w:rStyle w:val="Emphasis"/>
          <w:rFonts w:asciiTheme="minorHAnsi" w:hAnsiTheme="minorHAnsi"/>
          <w:highlight w:val="green"/>
        </w:rPr>
        <w:t>a rationale for transferring</w:t>
      </w:r>
      <w:r w:rsidRPr="00403AD2">
        <w:rPr>
          <w:rStyle w:val="Emphasis"/>
          <w:rFonts w:asciiTheme="minorHAnsi" w:hAnsiTheme="minorHAnsi"/>
        </w:rPr>
        <w:t xml:space="preserve"> what is not a trade commodity. These are </w:t>
      </w:r>
      <w:r w:rsidRPr="00597212">
        <w:rPr>
          <w:rStyle w:val="Emphasis"/>
          <w:rFonts w:asciiTheme="minorHAnsi" w:hAnsiTheme="minorHAnsi"/>
          <w:highlight w:val="green"/>
        </w:rPr>
        <w:t>weapons</w:t>
      </w:r>
      <w:r w:rsidRPr="00403AD2">
        <w:rPr>
          <w:rStyle w:val="Emphasis"/>
          <w:rFonts w:asciiTheme="minorHAnsi" w:hAnsiTheme="minorHAnsi"/>
        </w:rPr>
        <w:t>. These are killing machines.</w:t>
      </w:r>
      <w:r w:rsidRPr="00403AD2">
        <w:rPr>
          <w:rFonts w:asciiTheme="minorHAnsi" w:hAnsiTheme="minorHAnsi"/>
        </w:rPr>
        <w:t xml:space="preserve"> And it’s easy to talk about them in the abstract, but that is their purpose.</w:t>
      </w:r>
    </w:p>
    <w:p w:rsidR="00514784" w:rsidRPr="00403AD2" w:rsidRDefault="00514784" w:rsidP="00514784">
      <w:pPr>
        <w:rPr>
          <w:rFonts w:asciiTheme="minorHAnsi" w:hAnsiTheme="minorHAnsi"/>
        </w:rPr>
      </w:pPr>
      <w:r w:rsidRPr="00403AD2">
        <w:rPr>
          <w:rFonts w:asciiTheme="minorHAnsi" w:hAnsiTheme="minorHAnsi"/>
        </w:rPr>
        <w:t xml:space="preserve">And in our economy, they aren’t that huge a piece of our economy. </w:t>
      </w:r>
      <w:r w:rsidRPr="00403AD2">
        <w:rPr>
          <w:rStyle w:val="StyleUnderline"/>
          <w:rFonts w:asciiTheme="minorHAnsi" w:hAnsiTheme="minorHAnsi"/>
        </w:rPr>
        <w:t xml:space="preserve">But for those of us who care about it, </w:t>
      </w:r>
      <w:r w:rsidRPr="00403AD2">
        <w:rPr>
          <w:rStyle w:val="Emphasis"/>
          <w:rFonts w:asciiTheme="minorHAnsi" w:hAnsiTheme="minorHAnsi"/>
        </w:rPr>
        <w:t>they have an outweighing impact on our world</w:t>
      </w:r>
      <w:r w:rsidRPr="00403AD2">
        <w:rPr>
          <w:rStyle w:val="StyleUnderline"/>
          <w:rFonts w:asciiTheme="minorHAnsi" w:hAnsiTheme="minorHAnsi"/>
        </w:rPr>
        <w:t>, our country and the world. And we never need to forget that. And we can’t talk about the arms trade as sort of an anodized, clean system. It is dangerous.</w:t>
      </w:r>
      <w:r w:rsidRPr="00403AD2">
        <w:rPr>
          <w:rFonts w:asciiTheme="minorHAnsi" w:hAnsiTheme="minorHAnsi"/>
        </w:rPr>
        <w:t xml:space="preserve"> And I don’t think we’ve figured out exactly how to do it right over time.</w:t>
      </w:r>
    </w:p>
    <w:p w:rsidR="00514784" w:rsidRPr="00403AD2" w:rsidRDefault="00514784" w:rsidP="00514784">
      <w:pPr>
        <w:rPr>
          <w:rStyle w:val="StyleUnderline"/>
          <w:rFonts w:asciiTheme="minorHAnsi" w:hAnsiTheme="minorHAnsi"/>
        </w:rPr>
      </w:pPr>
      <w:r w:rsidRPr="00403AD2">
        <w:rPr>
          <w:rFonts w:asciiTheme="minorHAnsi" w:hAnsiTheme="minorHAnsi"/>
        </w:rPr>
        <w:t xml:space="preserve">And we can easily go through the litany of past arms transfers that seemed to make sense that no longer do. And that’s the problem, I think, that </w:t>
      </w:r>
      <w:r w:rsidRPr="00403AD2">
        <w:rPr>
          <w:rStyle w:val="StyleUnderline"/>
          <w:rFonts w:asciiTheme="minorHAnsi" w:hAnsiTheme="minorHAnsi"/>
        </w:rPr>
        <w:t>every conventional arms transfer policy should take at its root</w:t>
      </w:r>
      <w:r w:rsidRPr="00403AD2">
        <w:rPr>
          <w:rFonts w:asciiTheme="minorHAnsi" w:hAnsiTheme="minorHAnsi"/>
        </w:rPr>
        <w:t xml:space="preserve">, which is, </w:t>
      </w:r>
      <w:r w:rsidRPr="00403AD2">
        <w:rPr>
          <w:rStyle w:val="StyleUnderline"/>
          <w:rFonts w:asciiTheme="minorHAnsi" w:hAnsiTheme="minorHAnsi"/>
        </w:rPr>
        <w:t>how do we make sure we do it responsibly?</w:t>
      </w:r>
    </w:p>
    <w:p w:rsidR="00514784" w:rsidRPr="00403AD2" w:rsidRDefault="00514784" w:rsidP="00514784">
      <w:pPr>
        <w:rPr>
          <w:rFonts w:asciiTheme="minorHAnsi" w:hAnsiTheme="minorHAnsi"/>
        </w:rPr>
      </w:pPr>
      <w:r w:rsidRPr="00403AD2">
        <w:rPr>
          <w:rFonts w:asciiTheme="minorHAnsi" w:hAnsiTheme="minorHAnsi"/>
        </w:rPr>
        <w:t xml:space="preserve">And I appreciated </w:t>
      </w:r>
      <w:r w:rsidRPr="00403AD2">
        <w:rPr>
          <w:rStyle w:val="Emphasis"/>
          <w:rFonts w:asciiTheme="minorHAnsi" w:hAnsiTheme="minorHAnsi"/>
        </w:rPr>
        <w:t>Ambassador Kaidanow</w:t>
      </w:r>
      <w:r w:rsidRPr="00403AD2">
        <w:rPr>
          <w:rFonts w:asciiTheme="minorHAnsi" w:hAnsiTheme="minorHAnsi"/>
        </w:rPr>
        <w:t xml:space="preserve">’s message that we do want to continue to do this responsibly. And I do believe that is what is in people’s hearts. But as she </w:t>
      </w:r>
      <w:r w:rsidRPr="00403AD2">
        <w:rPr>
          <w:rStyle w:val="Emphasis"/>
          <w:rFonts w:asciiTheme="minorHAnsi" w:hAnsiTheme="minorHAnsi"/>
        </w:rPr>
        <w:t xml:space="preserve">said, </w:t>
      </w:r>
      <w:r w:rsidRPr="00597212">
        <w:rPr>
          <w:rStyle w:val="Emphasis"/>
          <w:rFonts w:asciiTheme="minorHAnsi" w:hAnsiTheme="minorHAnsi"/>
          <w:highlight w:val="green"/>
        </w:rPr>
        <w:t>each delivery sends a message</w:t>
      </w:r>
      <w:r w:rsidRPr="00403AD2">
        <w:rPr>
          <w:rFonts w:asciiTheme="minorHAnsi" w:hAnsiTheme="minorHAnsi"/>
        </w:rPr>
        <w:t xml:space="preserve">. And my concerns here are, </w:t>
      </w:r>
      <w:r w:rsidRPr="00403AD2">
        <w:rPr>
          <w:rStyle w:val="Emphasis"/>
          <w:rFonts w:asciiTheme="minorHAnsi" w:hAnsiTheme="minorHAnsi"/>
        </w:rPr>
        <w:t xml:space="preserve">when we stress the economic side of </w:t>
      </w:r>
      <w:proofErr w:type="gramStart"/>
      <w:r w:rsidRPr="00403AD2">
        <w:rPr>
          <w:rStyle w:val="Emphasis"/>
          <w:rFonts w:asciiTheme="minorHAnsi" w:hAnsiTheme="minorHAnsi"/>
        </w:rPr>
        <w:t>this, that</w:t>
      </w:r>
      <w:proofErr w:type="gramEnd"/>
      <w:r w:rsidRPr="00403AD2">
        <w:rPr>
          <w:rStyle w:val="Emphasis"/>
          <w:rFonts w:asciiTheme="minorHAnsi" w:hAnsiTheme="minorHAnsi"/>
        </w:rPr>
        <w:t xml:space="preserve"> is what is seen</w:t>
      </w:r>
      <w:r w:rsidRPr="00403AD2">
        <w:rPr>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 xml:space="preserve">And </w:t>
      </w:r>
      <w:r w:rsidRPr="00403AD2">
        <w:rPr>
          <w:rStyle w:val="StyleUnderline"/>
          <w:rFonts w:asciiTheme="minorHAnsi" w:hAnsiTheme="minorHAnsi"/>
        </w:rPr>
        <w:t>when</w:t>
      </w:r>
      <w:r w:rsidRPr="00403AD2">
        <w:rPr>
          <w:rFonts w:asciiTheme="minorHAnsi" w:hAnsiTheme="minorHAnsi"/>
        </w:rPr>
        <w:t xml:space="preserve"> President </w:t>
      </w:r>
      <w:r w:rsidRPr="00403AD2">
        <w:rPr>
          <w:rStyle w:val="StyleUnderline"/>
          <w:rFonts w:asciiTheme="minorHAnsi" w:hAnsiTheme="minorHAnsi"/>
        </w:rPr>
        <w:t xml:space="preserve">Trump meets with the Saudis and holds up posters of weapons and the amounts of sales, </w:t>
      </w:r>
      <w:r w:rsidRPr="00597212">
        <w:rPr>
          <w:rStyle w:val="Emphasis"/>
          <w:rFonts w:asciiTheme="minorHAnsi" w:hAnsiTheme="minorHAnsi"/>
          <w:highlight w:val="green"/>
        </w:rPr>
        <w:t>the message being perceived</w:t>
      </w:r>
      <w:r w:rsidRPr="00403AD2">
        <w:rPr>
          <w:rStyle w:val="Emphasis"/>
          <w:rFonts w:asciiTheme="minorHAnsi" w:hAnsiTheme="minorHAnsi"/>
        </w:rPr>
        <w:t xml:space="preserve"> </w:t>
      </w:r>
      <w:r w:rsidRPr="00597212">
        <w:rPr>
          <w:rStyle w:val="Emphasis"/>
          <w:rFonts w:asciiTheme="minorHAnsi" w:hAnsiTheme="minorHAnsi"/>
          <w:highlight w:val="green"/>
        </w:rPr>
        <w:t>in the world is that</w:t>
      </w:r>
      <w:r w:rsidRPr="00403AD2">
        <w:rPr>
          <w:rFonts w:asciiTheme="minorHAnsi" w:hAnsiTheme="minorHAnsi"/>
        </w:rPr>
        <w:t xml:space="preserve"> the </w:t>
      </w:r>
      <w:r w:rsidRPr="00597212">
        <w:rPr>
          <w:rStyle w:val="Emphasis"/>
          <w:rFonts w:asciiTheme="minorHAnsi" w:hAnsiTheme="minorHAnsi"/>
          <w:highlight w:val="green"/>
        </w:rPr>
        <w:t>human rights</w:t>
      </w:r>
      <w:r w:rsidRPr="00403AD2">
        <w:rPr>
          <w:rFonts w:asciiTheme="minorHAnsi" w:hAnsiTheme="minorHAnsi"/>
        </w:rPr>
        <w:t xml:space="preserve">, the other concerns, the security, they </w:t>
      </w:r>
      <w:r w:rsidRPr="00597212">
        <w:rPr>
          <w:rStyle w:val="Emphasis"/>
          <w:rFonts w:asciiTheme="minorHAnsi" w:hAnsiTheme="minorHAnsi"/>
          <w:highlight w:val="green"/>
        </w:rPr>
        <w:t>don’t matter</w:t>
      </w:r>
      <w:r w:rsidRPr="00B333BF">
        <w:rPr>
          <w:rStyle w:val="Emphasis"/>
          <w:rFonts w:asciiTheme="minorHAnsi" w:hAnsiTheme="minorHAnsi"/>
          <w:highlight w:val="green"/>
        </w:rPr>
        <w:t>, it’s a transactional approach</w:t>
      </w:r>
      <w:r w:rsidRPr="00403AD2">
        <w:rPr>
          <w:rStyle w:val="Emphasis"/>
          <w:rFonts w:asciiTheme="minorHAnsi" w:hAnsiTheme="minorHAnsi"/>
        </w:rPr>
        <w:t>, it’s about faster and more</w:t>
      </w:r>
      <w:r w:rsidRPr="00403AD2">
        <w:rPr>
          <w:rFonts w:asciiTheme="minorHAnsi" w:hAnsiTheme="minorHAnsi"/>
        </w:rPr>
        <w:t xml:space="preserve">. </w:t>
      </w:r>
      <w:r w:rsidRPr="00403AD2">
        <w:rPr>
          <w:rStyle w:val="Emphasis"/>
          <w:rFonts w:asciiTheme="minorHAnsi" w:hAnsiTheme="minorHAnsi"/>
        </w:rPr>
        <w:t>And faster and more could be a recipe for disaster.</w:t>
      </w:r>
      <w:r w:rsidRPr="00403AD2">
        <w:rPr>
          <w:rFonts w:asciiTheme="minorHAnsi" w:hAnsiTheme="minorHAnsi"/>
        </w:rPr>
        <w:t xml:space="preserve"> These are some of the concerns that are in – that need to be taken into account.</w:t>
      </w:r>
    </w:p>
    <w:p w:rsidR="00514784" w:rsidRPr="00403AD2" w:rsidRDefault="00514784" w:rsidP="00514784">
      <w:pPr>
        <w:rPr>
          <w:rFonts w:asciiTheme="minorHAnsi" w:hAnsiTheme="minorHAnsi"/>
          <w:sz w:val="12"/>
          <w:szCs w:val="12"/>
        </w:rPr>
      </w:pPr>
      <w:r w:rsidRPr="00403AD2">
        <w:rPr>
          <w:rFonts w:asciiTheme="minorHAnsi" w:hAnsiTheme="minorHAnsi"/>
          <w:sz w:val="12"/>
          <w:szCs w:val="12"/>
        </w:rPr>
        <w:t>There is this idea that the higher-technology weapons are the only ones that matter, and so there’s an export control reform process on categories one to three of the USML, which was briefly mentioned, which I find really alarming, the prospect that we’ll be actually making it much easier for semiautomatic weapons to go around the world. These are often the weapons used in conflict. These are often the weapons that are driving human rights abuses. The rationale that, well, these aren’t high-sophistication weapons so we don’t need to pay as much attention is driven from this idea that our approach needs to be more and faster and we need to protect only the crown jewels, which is a continuation of the Obama administration, but never got to these pieces. So there’s all these parts that are going on that I think are the wrong message.</w:t>
      </w:r>
    </w:p>
    <w:p w:rsidR="00514784" w:rsidRPr="00403AD2" w:rsidRDefault="00514784" w:rsidP="00514784">
      <w:pPr>
        <w:rPr>
          <w:rFonts w:asciiTheme="minorHAnsi" w:hAnsiTheme="minorHAnsi"/>
          <w:sz w:val="12"/>
          <w:szCs w:val="12"/>
        </w:rPr>
      </w:pPr>
      <w:r w:rsidRPr="00403AD2">
        <w:rPr>
          <w:rFonts w:asciiTheme="minorHAnsi" w:hAnsiTheme="minorHAnsi"/>
          <w:sz w:val="12"/>
          <w:szCs w:val="12"/>
        </w:rPr>
        <w:t>And one of the other portions of this is, if we do want to create responsibility – and this is where I’ll be interested and as we have the panel to discuss this – where there might be some overlaps. There’s a lot of discussion in here about timelines and milestones, right? I mean, I understand industry is wont for that. I understand the idea that you want to move faster.</w:t>
      </w:r>
    </w:p>
    <w:p w:rsidR="00514784" w:rsidRPr="00403AD2" w:rsidRDefault="00514784" w:rsidP="00514784">
      <w:pPr>
        <w:rPr>
          <w:rFonts w:asciiTheme="minorHAnsi" w:hAnsiTheme="minorHAnsi"/>
          <w:sz w:val="12"/>
          <w:szCs w:val="12"/>
        </w:rPr>
      </w:pPr>
      <w:r w:rsidRPr="00403AD2">
        <w:rPr>
          <w:rFonts w:asciiTheme="minorHAnsi" w:hAnsiTheme="minorHAnsi"/>
          <w:sz w:val="12"/>
          <w:szCs w:val="12"/>
        </w:rPr>
        <w:lastRenderedPageBreak/>
        <w:t>A number of us have met with the people working on the policy and I think most of us are disappointed that none of our suggestions about a little bit more transparency in those timelines and milestones would be helpful. I think industry would probably also support that.</w:t>
      </w:r>
    </w:p>
    <w:p w:rsidR="00514784" w:rsidRPr="00403AD2" w:rsidRDefault="00514784" w:rsidP="00514784">
      <w:pPr>
        <w:rPr>
          <w:rFonts w:asciiTheme="minorHAnsi" w:hAnsiTheme="minorHAnsi"/>
          <w:sz w:val="12"/>
          <w:szCs w:val="12"/>
        </w:rPr>
      </w:pPr>
      <w:r w:rsidRPr="00403AD2">
        <w:rPr>
          <w:rFonts w:asciiTheme="minorHAnsi" w:hAnsiTheme="minorHAnsi"/>
          <w:sz w:val="12"/>
          <w:szCs w:val="12"/>
        </w:rPr>
        <w:t>I think also, if we’re going to move faster and more, we need to have at the tail end a better sense of how we’re going to use end-use restrictions and end-use monitoring. And we need to have better transparency afterwards so we can test. And I appreciated Melissa talking about there is a much greater push today to assess whether our security assistance, our efforts are actually achieving the goals.</w:t>
      </w:r>
    </w:p>
    <w:p w:rsidR="00514784" w:rsidRPr="00403AD2" w:rsidRDefault="00514784" w:rsidP="00514784">
      <w:pPr>
        <w:rPr>
          <w:rFonts w:asciiTheme="minorHAnsi" w:hAnsiTheme="minorHAnsi"/>
          <w:sz w:val="12"/>
          <w:szCs w:val="12"/>
        </w:rPr>
      </w:pPr>
      <w:r w:rsidRPr="00403AD2">
        <w:rPr>
          <w:rFonts w:asciiTheme="minorHAnsi" w:hAnsiTheme="minorHAnsi"/>
          <w:sz w:val="12"/>
          <w:szCs w:val="12"/>
        </w:rPr>
        <w:t>My concern is we’re going to move faster and we’re going to not improve our transparency or our processes along the way such that we can assess later whether this was an experiment that was worth taking.</w:t>
      </w:r>
    </w:p>
    <w:p w:rsidR="00514784" w:rsidRPr="00403AD2" w:rsidRDefault="00514784" w:rsidP="00514784">
      <w:pPr>
        <w:rPr>
          <w:rFonts w:asciiTheme="minorHAnsi" w:hAnsiTheme="minorHAnsi"/>
          <w:sz w:val="12"/>
          <w:szCs w:val="12"/>
        </w:rPr>
      </w:pPr>
      <w:r w:rsidRPr="00403AD2">
        <w:rPr>
          <w:rFonts w:asciiTheme="minorHAnsi" w:hAnsiTheme="minorHAnsi"/>
          <w:sz w:val="12"/>
          <w:szCs w:val="12"/>
        </w:rPr>
        <w:t>I think it’s also critical, as we mentioned, that along the process, if there are these milestones, that those are insertion points where you can reevaluate whether the deal that was made, however many months or years ago, still makes sense. And a small piece of this could be Congress gave itself the power to get a predelivery notification. It’s only used its power once in a Middle East sale, but this could be a standard process. And it could be public similar to direct commercial sales which get notified to Congress, but don’t have the same website as foreign military sales. Those could be made public at the same time.</w:t>
      </w:r>
    </w:p>
    <w:p w:rsidR="00514784" w:rsidRPr="00403AD2" w:rsidRDefault="00514784" w:rsidP="00514784">
      <w:pPr>
        <w:rPr>
          <w:rFonts w:asciiTheme="minorHAnsi" w:hAnsiTheme="minorHAnsi"/>
          <w:sz w:val="12"/>
          <w:szCs w:val="12"/>
        </w:rPr>
      </w:pPr>
      <w:r w:rsidRPr="00403AD2">
        <w:rPr>
          <w:rFonts w:asciiTheme="minorHAnsi" w:hAnsiTheme="minorHAnsi"/>
          <w:sz w:val="12"/>
          <w:szCs w:val="12"/>
        </w:rPr>
        <w:t>My thinking here is that if we’re going to do this, if this is the drive for the administration to faster and more, that we need to have at the same time a more transparent process and one that the public can engage in a little bit more frequently. Because I think we are seeing, interestingly in this new, first two years of the Trump administration, Congress is paying a bit more attention. You have some holds right now on some sales that have been really concerning that I thought were going through on weapons to Saudi Arabia and the UAE on precision-guided munitions. You have some holds on appointments and so on and so forth. But Congress needs to step up its game, but it needs to be helped by the public.</w:t>
      </w:r>
    </w:p>
    <w:p w:rsidR="00514784" w:rsidRPr="00403AD2" w:rsidRDefault="00514784" w:rsidP="00514784">
      <w:pPr>
        <w:rPr>
          <w:rFonts w:asciiTheme="minorHAnsi" w:hAnsiTheme="minorHAnsi"/>
        </w:rPr>
      </w:pPr>
      <w:r w:rsidRPr="00403AD2">
        <w:rPr>
          <w:rFonts w:asciiTheme="minorHAnsi" w:hAnsiTheme="minorHAnsi"/>
        </w:rPr>
        <w:t xml:space="preserve">And I don’t think that can be inconsistent, I think it could be worked into the policy. But I think </w:t>
      </w:r>
      <w:r w:rsidRPr="00597212">
        <w:rPr>
          <w:rStyle w:val="Emphasis"/>
          <w:rFonts w:asciiTheme="minorHAnsi" w:hAnsiTheme="minorHAnsi"/>
          <w:highlight w:val="green"/>
        </w:rPr>
        <w:t>the message of the policy</w:t>
      </w:r>
      <w:r w:rsidRPr="00403AD2">
        <w:rPr>
          <w:rStyle w:val="Emphasis"/>
          <w:rFonts w:asciiTheme="minorHAnsi" w:hAnsiTheme="minorHAnsi"/>
        </w:rPr>
        <w:t xml:space="preserve"> is not one that promotes international responsibility, but instead one that </w:t>
      </w:r>
      <w:r w:rsidRPr="00597212">
        <w:rPr>
          <w:rStyle w:val="Emphasis"/>
          <w:rFonts w:asciiTheme="minorHAnsi" w:hAnsiTheme="minorHAnsi"/>
          <w:highlight w:val="green"/>
        </w:rPr>
        <w:t>promotes transactions and sales, not human rights</w:t>
      </w:r>
      <w:r w:rsidRPr="00403AD2">
        <w:rPr>
          <w:rStyle w:val="Emphasis"/>
          <w:rFonts w:asciiTheme="minorHAnsi" w:hAnsiTheme="minorHAnsi"/>
        </w:rPr>
        <w:t>.</w:t>
      </w:r>
      <w:r w:rsidRPr="00403AD2">
        <w:rPr>
          <w:rFonts w:asciiTheme="minorHAnsi" w:hAnsiTheme="minorHAnsi"/>
        </w:rPr>
        <w:t xml:space="preserve"> And </w:t>
      </w:r>
      <w:r w:rsidRPr="00403AD2">
        <w:rPr>
          <w:rStyle w:val="Emphasis"/>
          <w:rFonts w:asciiTheme="minorHAnsi" w:hAnsiTheme="minorHAnsi"/>
        </w:rPr>
        <w:t>that is very alarming.</w:t>
      </w:r>
      <w:r w:rsidRPr="00403AD2">
        <w:rPr>
          <w:rFonts w:asciiTheme="minorHAnsi" w:hAnsiTheme="minorHAnsi"/>
        </w:rPr>
        <w:t xml:space="preserve"> </w:t>
      </w:r>
    </w:p>
    <w:p w:rsidR="00514784" w:rsidRPr="00403AD2" w:rsidRDefault="00514784" w:rsidP="00514784">
      <w:pPr>
        <w:rPr>
          <w:rFonts w:asciiTheme="minorHAnsi" w:hAnsiTheme="minorHAnsi"/>
        </w:rPr>
      </w:pPr>
    </w:p>
    <w:p w:rsidR="00514784" w:rsidRPr="00403AD2" w:rsidRDefault="00514784" w:rsidP="00514784">
      <w:pPr>
        <w:pStyle w:val="Heading4"/>
        <w:rPr>
          <w:rFonts w:asciiTheme="minorHAnsi" w:hAnsiTheme="minorHAnsi"/>
        </w:rPr>
      </w:pPr>
      <w:r w:rsidRPr="00403AD2">
        <w:rPr>
          <w:rFonts w:asciiTheme="minorHAnsi" w:hAnsiTheme="minorHAnsi"/>
        </w:rPr>
        <w:t xml:space="preserve">Transactionalism in the area of arms sales </w:t>
      </w:r>
      <w:r w:rsidRPr="00403AD2">
        <w:rPr>
          <w:rFonts w:asciiTheme="minorHAnsi" w:hAnsiTheme="minorHAnsi"/>
          <w:u w:val="single"/>
        </w:rPr>
        <w:t>saps U.S. authority</w:t>
      </w:r>
      <w:r w:rsidRPr="00403AD2">
        <w:rPr>
          <w:rFonts w:asciiTheme="minorHAnsi" w:hAnsiTheme="minorHAnsi"/>
        </w:rPr>
        <w:t xml:space="preserve"> to counter autocrats and check the slide toward authoritarianism globally</w:t>
      </w:r>
    </w:p>
    <w:p w:rsidR="00514784" w:rsidRPr="00403AD2" w:rsidRDefault="00514784" w:rsidP="00514784">
      <w:pPr>
        <w:rPr>
          <w:rFonts w:asciiTheme="minorHAnsi" w:hAnsiTheme="minorHAnsi"/>
        </w:rPr>
      </w:pPr>
      <w:r w:rsidRPr="00403AD2">
        <w:rPr>
          <w:rStyle w:val="Style13ptBold"/>
          <w:rFonts w:asciiTheme="minorHAnsi" w:hAnsiTheme="minorHAnsi"/>
        </w:rPr>
        <w:t>Baker, 18</w:t>
      </w:r>
      <w:r w:rsidRPr="00403AD2">
        <w:rPr>
          <w:rFonts w:asciiTheme="minorHAnsi" w:hAnsiTheme="minorHAnsi"/>
        </w:rPr>
        <w:t xml:space="preserve"> --- chief White House correspondent for The New York Times (10/14/18, Peter, “In Trump’s Saudi Bargain, the Bottom Line Proudly Wins Out,” </w:t>
      </w:r>
      <w:hyperlink r:id="rId11" w:history="1">
        <w:r w:rsidRPr="00403AD2">
          <w:rPr>
            <w:rStyle w:val="Hyperlink"/>
            <w:rFonts w:asciiTheme="minorHAnsi" w:hAnsiTheme="minorHAnsi"/>
          </w:rPr>
          <w:t>https://www.nytimes.com/2018/10/14/us/politics/trump-saudi-arabia-arms-deal.html</w:t>
        </w:r>
      </w:hyperlink>
      <w:r w:rsidRPr="00403AD2">
        <w:rPr>
          <w:rFonts w:asciiTheme="minorHAnsi" w:hAnsiTheme="minorHAnsi"/>
        </w:rPr>
        <w:t>, accessed on 5/28/19, JMP)</w:t>
      </w:r>
    </w:p>
    <w:p w:rsidR="00514784" w:rsidRPr="00403AD2" w:rsidRDefault="00514784" w:rsidP="00514784">
      <w:pPr>
        <w:rPr>
          <w:rFonts w:asciiTheme="minorHAnsi" w:hAnsiTheme="minorHAnsi"/>
        </w:rPr>
      </w:pPr>
      <w:r w:rsidRPr="00403AD2">
        <w:rPr>
          <w:rFonts w:asciiTheme="minorHAnsi" w:hAnsiTheme="minorHAnsi"/>
        </w:rPr>
        <w:t xml:space="preserve">WASHINGTON — </w:t>
      </w:r>
      <w:proofErr w:type="gramStart"/>
      <w:r w:rsidRPr="00403AD2">
        <w:rPr>
          <w:rStyle w:val="StyleUnderline"/>
          <w:rFonts w:asciiTheme="minorHAnsi" w:hAnsiTheme="minorHAnsi"/>
        </w:rPr>
        <w:t>When</w:t>
      </w:r>
      <w:proofErr w:type="gramEnd"/>
      <w:r w:rsidRPr="00403AD2">
        <w:rPr>
          <w:rFonts w:asciiTheme="minorHAnsi" w:hAnsiTheme="minorHAnsi"/>
        </w:rPr>
        <w:t xml:space="preserve"> President </w:t>
      </w:r>
      <w:r w:rsidRPr="00403AD2">
        <w:rPr>
          <w:rStyle w:val="StyleUnderline"/>
          <w:rFonts w:asciiTheme="minorHAnsi" w:hAnsiTheme="minorHAnsi"/>
        </w:rPr>
        <w:t>Trump made Saudi Arabia his first foreign destination after taking office</w:t>
      </w:r>
      <w:r w:rsidRPr="00403AD2">
        <w:rPr>
          <w:rFonts w:asciiTheme="minorHAnsi" w:hAnsiTheme="minorHAnsi"/>
        </w:rPr>
        <w:t xml:space="preserve"> last year, </w:t>
      </w:r>
      <w:r w:rsidRPr="00403AD2">
        <w:rPr>
          <w:rStyle w:val="StyleUnderline"/>
          <w:rFonts w:asciiTheme="minorHAnsi" w:hAnsiTheme="minorHAnsi"/>
        </w:rPr>
        <w:t>he struck</w:t>
      </w:r>
      <w:r w:rsidRPr="00403AD2">
        <w:rPr>
          <w:rFonts w:asciiTheme="minorHAnsi" w:hAnsiTheme="minorHAnsi"/>
        </w:rPr>
        <w:t xml:space="preserve"> what amounted </w:t>
      </w:r>
      <w:r w:rsidRPr="00403AD2">
        <w:rPr>
          <w:rStyle w:val="StyleUnderline"/>
          <w:rFonts w:asciiTheme="minorHAnsi" w:hAnsiTheme="minorHAnsi"/>
        </w:rPr>
        <w:t>to a fundamental bargain</w:t>
      </w:r>
      <w:r w:rsidRPr="00403AD2">
        <w:rPr>
          <w:rFonts w:asciiTheme="minorHAnsi" w:hAnsiTheme="minorHAnsi"/>
        </w:rPr>
        <w:t xml:space="preserve"> with the royal family: </w:t>
      </w:r>
      <w:r w:rsidRPr="00403AD2">
        <w:rPr>
          <w:rStyle w:val="StyleUnderline"/>
          <w:rFonts w:asciiTheme="minorHAnsi" w:hAnsiTheme="minorHAnsi"/>
        </w:rPr>
        <w:t>He would not lecture them about human rights, and they would buy plenty of American weapons and military hardware</w:t>
      </w:r>
      <w:r w:rsidRPr="00403AD2">
        <w:rPr>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So as the world recoils at reports that the Saudis sent agents to Turkey to kill and dismember a Saudi dissident journalist with a bone saw, Mr. Trump faces the most profound test of that trade-off. For days, he has rebuffed pressure to punish the Saudis by canceling arms sales that he secured during his visit, arguing that it would cost Americans money and jobs.</w:t>
      </w:r>
    </w:p>
    <w:p w:rsidR="00514784" w:rsidRPr="00403AD2" w:rsidRDefault="00514784" w:rsidP="00514784">
      <w:pPr>
        <w:rPr>
          <w:rFonts w:asciiTheme="minorHAnsi" w:hAnsiTheme="minorHAnsi"/>
        </w:rPr>
      </w:pPr>
      <w:r w:rsidRPr="00403AD2">
        <w:rPr>
          <w:rFonts w:asciiTheme="minorHAnsi" w:hAnsiTheme="minorHAnsi"/>
        </w:rPr>
        <w:t xml:space="preserve">That he would prioritize potentially tens of billions of dollars for the United States over moral outrage about the apparent death of a single dissident may not be a major surprise. </w:t>
      </w:r>
      <w:r w:rsidRPr="00403AD2">
        <w:rPr>
          <w:rStyle w:val="StyleUnderline"/>
          <w:rFonts w:asciiTheme="minorHAnsi" w:hAnsiTheme="minorHAnsi"/>
        </w:rPr>
        <w:t xml:space="preserve">Other presidents have tempered concerns about human rights overseas with what they perceived to be America’s own security or economic interests. </w:t>
      </w:r>
      <w:r w:rsidRPr="00597212">
        <w:rPr>
          <w:rStyle w:val="Emphasis"/>
          <w:rFonts w:asciiTheme="minorHAnsi" w:hAnsiTheme="minorHAnsi"/>
        </w:rPr>
        <w:t>What is different is how open</w:t>
      </w:r>
      <w:r w:rsidRPr="00403AD2">
        <w:rPr>
          <w:rFonts w:asciiTheme="minorHAnsi" w:hAnsiTheme="minorHAnsi"/>
        </w:rPr>
        <w:t xml:space="preserve"> Mr. </w:t>
      </w:r>
      <w:r w:rsidRPr="00597212">
        <w:rPr>
          <w:rStyle w:val="Emphasis"/>
          <w:rFonts w:asciiTheme="minorHAnsi" w:hAnsiTheme="minorHAnsi"/>
          <w:highlight w:val="green"/>
        </w:rPr>
        <w:t>Trump has been</w:t>
      </w:r>
      <w:r w:rsidRPr="00403AD2">
        <w:rPr>
          <w:rStyle w:val="Emphasis"/>
          <w:rFonts w:asciiTheme="minorHAnsi" w:hAnsiTheme="minorHAnsi"/>
        </w:rPr>
        <w:t xml:space="preserve"> in </w:t>
      </w:r>
      <w:r w:rsidRPr="00597212">
        <w:rPr>
          <w:rStyle w:val="Emphasis"/>
          <w:rFonts w:asciiTheme="minorHAnsi" w:hAnsiTheme="minorHAnsi"/>
          <w:highlight w:val="green"/>
        </w:rPr>
        <w:t>expressing</w:t>
      </w:r>
      <w:r w:rsidRPr="00403AD2">
        <w:rPr>
          <w:rStyle w:val="Emphasis"/>
          <w:rFonts w:asciiTheme="minorHAnsi" w:hAnsiTheme="minorHAnsi"/>
        </w:rPr>
        <w:t xml:space="preserve"> that </w:t>
      </w:r>
      <w:r w:rsidRPr="00597212">
        <w:rPr>
          <w:rStyle w:val="Emphasis"/>
          <w:rFonts w:asciiTheme="minorHAnsi" w:hAnsiTheme="minorHAnsi"/>
          <w:highlight w:val="green"/>
        </w:rPr>
        <w:t>realpolitik calculation</w:t>
      </w:r>
      <w:r w:rsidRPr="00403AD2">
        <w:rPr>
          <w:rStyle w:val="Emphasis"/>
          <w:rFonts w:asciiTheme="minorHAnsi" w:hAnsiTheme="minorHAnsi"/>
        </w:rPr>
        <w:t xml:space="preserve"> no matter how crass or cynical it might appear</w:t>
      </w:r>
      <w:r w:rsidRPr="00403AD2">
        <w:rPr>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“Any president’s going to be stuck in this awkward place,” said Steven A. Cook, a specialist on the region at the Council on Foreign Relations. “The one thing about Trump is he’s basically willing to say: ‘I don’t really care. He’s not an American citizen. Yes, it’s terrible, but we’ve got all this business with them.’ He doesn’t shy away from saying that.”</w:t>
      </w:r>
    </w:p>
    <w:p w:rsidR="00514784" w:rsidRPr="00403AD2" w:rsidRDefault="00514784" w:rsidP="00514784">
      <w:pPr>
        <w:rPr>
          <w:rFonts w:asciiTheme="minorHAnsi" w:hAnsiTheme="minorHAnsi"/>
        </w:rPr>
      </w:pPr>
      <w:r w:rsidRPr="00403AD2">
        <w:rPr>
          <w:rFonts w:asciiTheme="minorHAnsi" w:hAnsiTheme="minorHAnsi"/>
        </w:rPr>
        <w:lastRenderedPageBreak/>
        <w:t xml:space="preserve">But </w:t>
      </w:r>
      <w:r w:rsidRPr="00403AD2">
        <w:rPr>
          <w:rStyle w:val="StyleUnderline"/>
          <w:rFonts w:asciiTheme="minorHAnsi" w:hAnsiTheme="minorHAnsi"/>
        </w:rPr>
        <w:t>that approach could put</w:t>
      </w:r>
      <w:r w:rsidRPr="00403AD2">
        <w:rPr>
          <w:rFonts w:asciiTheme="minorHAnsi" w:hAnsiTheme="minorHAnsi"/>
        </w:rPr>
        <w:t xml:space="preserve"> Mr. </w:t>
      </w:r>
      <w:r w:rsidRPr="00403AD2">
        <w:rPr>
          <w:rStyle w:val="StyleUnderline"/>
          <w:rFonts w:asciiTheme="minorHAnsi" w:hAnsiTheme="minorHAnsi"/>
        </w:rPr>
        <w:t>Trump on a collision course with Congress, where there is sentiment among members of both parties to use the leverage of arms sales to send a message to Saudi Arabia that it cannot get away with killing a journalist with American ties on foreign soil</w:t>
      </w:r>
      <w:r w:rsidRPr="00403AD2">
        <w:rPr>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Senator Marco Rubio, Republican of Florida, said on Sunday that curbing arms sales would be on the menu of possible responses if it is determined that the Saudi government did kill the journalist, Jamal Khashoggi, who lived in Virginia and wrote columns for The Washington Post. Turkish officials have concluded that Mr. Khashoggi was murdered as he visited the Saudi Consulate in Istanbul two weeks ago; the Saudi government has rejected the accusations.</w:t>
      </w:r>
    </w:p>
    <w:p w:rsidR="00514784" w:rsidRPr="00403AD2" w:rsidRDefault="00514784" w:rsidP="00514784">
      <w:pPr>
        <w:rPr>
          <w:rFonts w:asciiTheme="minorHAnsi" w:hAnsiTheme="minorHAnsi"/>
        </w:rPr>
      </w:pPr>
      <w:r w:rsidRPr="00403AD2">
        <w:rPr>
          <w:rFonts w:asciiTheme="minorHAnsi" w:hAnsiTheme="minorHAnsi"/>
        </w:rPr>
        <w:t xml:space="preserve">Mr. </w:t>
      </w:r>
      <w:r w:rsidRPr="00403AD2">
        <w:rPr>
          <w:rStyle w:val="StyleUnderline"/>
          <w:rFonts w:asciiTheme="minorHAnsi" w:hAnsiTheme="minorHAnsi"/>
        </w:rPr>
        <w:t xml:space="preserve">Rubio said it was </w:t>
      </w:r>
      <w:r w:rsidRPr="00403AD2">
        <w:rPr>
          <w:rStyle w:val="Emphasis"/>
          <w:rFonts w:asciiTheme="minorHAnsi" w:hAnsiTheme="minorHAnsi"/>
        </w:rPr>
        <w:t>important for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 xml:space="preserve">to have the </w:t>
      </w:r>
      <w:r w:rsidRPr="00597212">
        <w:rPr>
          <w:rStyle w:val="Emphasis"/>
          <w:rFonts w:asciiTheme="minorHAnsi" w:hAnsiTheme="minorHAnsi"/>
          <w:highlight w:val="green"/>
        </w:rPr>
        <w:t>moral authority to criticize autocrats like</w:t>
      </w:r>
      <w:r w:rsidRPr="00403AD2">
        <w:rPr>
          <w:rFonts w:asciiTheme="minorHAnsi" w:hAnsiTheme="minorHAnsi"/>
        </w:rPr>
        <w:t xml:space="preserve"> President Vladimir V. </w:t>
      </w:r>
      <w:r w:rsidRPr="00597212">
        <w:rPr>
          <w:rStyle w:val="Emphasis"/>
          <w:rFonts w:asciiTheme="minorHAnsi" w:hAnsiTheme="minorHAnsi"/>
          <w:highlight w:val="green"/>
        </w:rPr>
        <w:t>Putin</w:t>
      </w:r>
      <w:r w:rsidRPr="00403AD2">
        <w:rPr>
          <w:rFonts w:asciiTheme="minorHAnsi" w:hAnsiTheme="minorHAnsi"/>
        </w:rPr>
        <w:t xml:space="preserve"> of Russia </w:t>
      </w:r>
      <w:r w:rsidRPr="00597212">
        <w:rPr>
          <w:rStyle w:val="Emphasis"/>
          <w:rFonts w:asciiTheme="minorHAnsi" w:hAnsiTheme="minorHAnsi"/>
          <w:highlight w:val="green"/>
        </w:rPr>
        <w:t>and</w:t>
      </w:r>
      <w:r w:rsidRPr="00403AD2">
        <w:rPr>
          <w:rFonts w:asciiTheme="minorHAnsi" w:hAnsiTheme="minorHAnsi"/>
        </w:rPr>
        <w:t xml:space="preserve"> President </w:t>
      </w:r>
      <w:r w:rsidRPr="00403AD2">
        <w:rPr>
          <w:rStyle w:val="Emphasis"/>
          <w:rFonts w:asciiTheme="minorHAnsi" w:hAnsiTheme="minorHAnsi"/>
        </w:rPr>
        <w:t>Bashar al-</w:t>
      </w:r>
      <w:r w:rsidRPr="00597212">
        <w:rPr>
          <w:rStyle w:val="Emphasis"/>
          <w:rFonts w:asciiTheme="minorHAnsi" w:hAnsiTheme="minorHAnsi"/>
          <w:highlight w:val="green"/>
        </w:rPr>
        <w:t>Assad</w:t>
      </w:r>
      <w:r w:rsidRPr="00403AD2">
        <w:rPr>
          <w:rStyle w:val="Emphasis"/>
          <w:rFonts w:asciiTheme="minorHAnsi" w:hAnsiTheme="minorHAnsi"/>
        </w:rPr>
        <w:t xml:space="preserve"> of Syria</w:t>
      </w:r>
      <w:r w:rsidRPr="00403AD2">
        <w:rPr>
          <w:rFonts w:asciiTheme="minorHAnsi" w:hAnsiTheme="minorHAnsi"/>
        </w:rPr>
        <w:t xml:space="preserve">. </w:t>
      </w:r>
      <w:r w:rsidRPr="00403AD2">
        <w:rPr>
          <w:rStyle w:val="Emphasis"/>
          <w:rFonts w:asciiTheme="minorHAnsi" w:hAnsiTheme="minorHAnsi"/>
        </w:rPr>
        <w:t xml:space="preserve">“All of that </w:t>
      </w:r>
      <w:r w:rsidRPr="00597212">
        <w:rPr>
          <w:rStyle w:val="Emphasis"/>
          <w:rFonts w:asciiTheme="minorHAnsi" w:hAnsiTheme="minorHAnsi"/>
          <w:highlight w:val="green"/>
        </w:rPr>
        <w:t>is undermined</w:t>
      </w:r>
      <w:r w:rsidRPr="00403AD2">
        <w:rPr>
          <w:rStyle w:val="Emphasis"/>
          <w:rFonts w:asciiTheme="minorHAnsi" w:hAnsiTheme="minorHAnsi"/>
        </w:rPr>
        <w:t xml:space="preserve"> and compromised </w:t>
      </w:r>
      <w:r w:rsidRPr="00597212">
        <w:rPr>
          <w:rStyle w:val="Emphasis"/>
          <w:rFonts w:asciiTheme="minorHAnsi" w:hAnsiTheme="minorHAnsi"/>
          <w:highlight w:val="green"/>
        </w:rPr>
        <w:t>if we</w:t>
      </w:r>
      <w:r w:rsidRPr="00403AD2">
        <w:rPr>
          <w:rStyle w:val="Emphasis"/>
          <w:rFonts w:asciiTheme="minorHAnsi" w:hAnsiTheme="minorHAnsi"/>
        </w:rPr>
        <w:t xml:space="preserve"> somehow </w:t>
      </w:r>
      <w:r w:rsidRPr="00597212">
        <w:rPr>
          <w:rStyle w:val="Emphasis"/>
          <w:rFonts w:asciiTheme="minorHAnsi" w:hAnsiTheme="minorHAnsi"/>
        </w:rPr>
        <w:t>decide</w:t>
      </w:r>
      <w:r w:rsidRPr="00403AD2">
        <w:rPr>
          <w:rStyle w:val="Emphasis"/>
          <w:rFonts w:asciiTheme="minorHAnsi" w:hAnsiTheme="minorHAnsi"/>
        </w:rPr>
        <w:t xml:space="preserve"> that because an ally who is important did that </w:t>
      </w:r>
      <w:r w:rsidRPr="00597212">
        <w:rPr>
          <w:rStyle w:val="Emphasis"/>
          <w:rFonts w:asciiTheme="minorHAnsi" w:hAnsiTheme="minorHAnsi"/>
          <w:highlight w:val="green"/>
        </w:rPr>
        <w:t>we’re not going to call it out,”</w:t>
      </w:r>
      <w:r w:rsidRPr="00403AD2">
        <w:rPr>
          <w:rFonts w:asciiTheme="minorHAnsi" w:hAnsiTheme="minorHAnsi"/>
        </w:rPr>
        <w:t xml:space="preserve"> he said on “Meet the Press” on NBC.</w:t>
      </w:r>
    </w:p>
    <w:p w:rsidR="00514784" w:rsidRPr="00403AD2" w:rsidRDefault="00514784" w:rsidP="00514784">
      <w:pPr>
        <w:rPr>
          <w:rFonts w:asciiTheme="minorHAnsi" w:hAnsiTheme="minorHAnsi"/>
          <w:sz w:val="12"/>
        </w:rPr>
      </w:pPr>
      <w:r w:rsidRPr="00403AD2">
        <w:rPr>
          <w:rFonts w:asciiTheme="minorHAnsi" w:hAnsiTheme="minorHAnsi"/>
          <w:sz w:val="12"/>
        </w:rPr>
        <w:t>“So I will just say this to you with full confidence: If this is proven to be true, there is going to be a response from Congress,” he went on. “It’s going to be nearly unanimous. It’s going to be swift. And it’s going to go pretty far. And that could include arms sales. But it could include a bunch of other things as well.”</w:t>
      </w:r>
    </w:p>
    <w:p w:rsidR="00514784" w:rsidRPr="00403AD2" w:rsidRDefault="00514784" w:rsidP="00514784">
      <w:pPr>
        <w:rPr>
          <w:rFonts w:asciiTheme="minorHAnsi" w:hAnsiTheme="minorHAnsi"/>
          <w:sz w:val="12"/>
        </w:rPr>
      </w:pPr>
      <w:r w:rsidRPr="00403AD2">
        <w:rPr>
          <w:rFonts w:asciiTheme="minorHAnsi" w:hAnsiTheme="minorHAnsi"/>
          <w:sz w:val="12"/>
        </w:rPr>
        <w:t>The Saudi government reacted harshly on Sunday to the specter of a punitive American response, saying it would respond to any action “with greater action,” backed by its economic might.</w:t>
      </w:r>
    </w:p>
    <w:p w:rsidR="00514784" w:rsidRPr="00403AD2" w:rsidRDefault="00514784" w:rsidP="00514784">
      <w:pPr>
        <w:rPr>
          <w:rFonts w:asciiTheme="minorHAnsi" w:hAnsiTheme="minorHAnsi"/>
          <w:sz w:val="12"/>
        </w:rPr>
      </w:pPr>
      <w:r w:rsidRPr="00403AD2">
        <w:rPr>
          <w:rFonts w:asciiTheme="minorHAnsi" w:hAnsiTheme="minorHAnsi"/>
          <w:sz w:val="12"/>
        </w:rPr>
        <w:t>The threat came in response to a promise Mr. Trump had made in an interview on “60 Minutes” to exact “severe punishment” if the Saudis’ complicity in Mr. Khashoggi’s apparent killing is demonstrated.</w:t>
      </w:r>
    </w:p>
    <w:p w:rsidR="00514784" w:rsidRPr="00403AD2" w:rsidRDefault="00514784" w:rsidP="00514784">
      <w:pPr>
        <w:rPr>
          <w:rFonts w:asciiTheme="minorHAnsi" w:hAnsiTheme="minorHAnsi"/>
          <w:sz w:val="12"/>
        </w:rPr>
      </w:pPr>
      <w:r w:rsidRPr="00403AD2">
        <w:rPr>
          <w:rFonts w:asciiTheme="minorHAnsi" w:hAnsiTheme="minorHAnsi"/>
          <w:sz w:val="12"/>
        </w:rPr>
        <w:t>But the seriousness of his commitment to that vow was unclear. Asked by reporters on Saturday what specifically he had in mind, he offered no examples and instead asked a senator visiting the Oval Office for his thoughts.</w:t>
      </w:r>
    </w:p>
    <w:p w:rsidR="00514784" w:rsidRPr="00403AD2" w:rsidRDefault="00514784" w:rsidP="00514784">
      <w:pPr>
        <w:rPr>
          <w:rFonts w:asciiTheme="minorHAnsi" w:hAnsiTheme="minorHAnsi"/>
          <w:sz w:val="12"/>
        </w:rPr>
      </w:pPr>
      <w:r w:rsidRPr="00403AD2">
        <w:rPr>
          <w:rFonts w:asciiTheme="minorHAnsi" w:hAnsiTheme="minorHAnsi"/>
          <w:sz w:val="12"/>
        </w:rPr>
        <w:t>Mr. Trump’s visit to Saudi Arabia in May 2017 was meant to be a signal of his foreign policy priorities. He was hoping to realign the region by rebuilding America’s alliance with Riyadh, which had frayed under President Barack Obama, and by making clear that he was getting the United States out of the business of lecturing friends about domestic matters.</w:t>
      </w:r>
    </w:p>
    <w:p w:rsidR="00514784" w:rsidRPr="00403AD2" w:rsidRDefault="00514784" w:rsidP="00514784">
      <w:pPr>
        <w:rPr>
          <w:rFonts w:asciiTheme="minorHAnsi" w:hAnsiTheme="minorHAnsi"/>
          <w:sz w:val="12"/>
        </w:rPr>
      </w:pPr>
      <w:r w:rsidRPr="00403AD2">
        <w:rPr>
          <w:rFonts w:asciiTheme="minorHAnsi" w:hAnsiTheme="minorHAnsi"/>
          <w:sz w:val="12"/>
        </w:rPr>
        <w:t>“We are not here to tell other people how to live, what to do, who to be or how to worship,” he told the Saudis in a message heard elsewhere around the world. Instead, he focused on the economic benefits of the relationship, boasting that he had secured $110 billion in arms sales during his trip.</w:t>
      </w:r>
    </w:p>
    <w:p w:rsidR="00514784" w:rsidRPr="00403AD2" w:rsidRDefault="00514784" w:rsidP="00514784">
      <w:pPr>
        <w:rPr>
          <w:rFonts w:asciiTheme="minorHAnsi" w:hAnsiTheme="minorHAnsi"/>
          <w:sz w:val="12"/>
        </w:rPr>
      </w:pPr>
      <w:r w:rsidRPr="00403AD2">
        <w:rPr>
          <w:rFonts w:asciiTheme="minorHAnsi" w:hAnsiTheme="minorHAnsi"/>
          <w:sz w:val="12"/>
        </w:rPr>
        <w:t>That figure, though, was wildly inflated and misleading. Mr. Trump’s package essentially consisted of letters of intent or interest, not actual contracts, and the possible deals began in the Obama administration, when the Saudis bought $112 billion in aircraft, missiles and other military equipment over eight years.</w:t>
      </w:r>
    </w:p>
    <w:p w:rsidR="00514784" w:rsidRPr="00403AD2" w:rsidRDefault="00514784" w:rsidP="00514784">
      <w:pPr>
        <w:rPr>
          <w:rFonts w:asciiTheme="minorHAnsi" w:hAnsiTheme="minorHAnsi"/>
          <w:sz w:val="12"/>
        </w:rPr>
      </w:pPr>
      <w:r w:rsidRPr="00403AD2">
        <w:rPr>
          <w:rFonts w:asciiTheme="minorHAnsi" w:hAnsiTheme="minorHAnsi"/>
          <w:sz w:val="12"/>
        </w:rPr>
        <w:t>Seventeen months later, the Trump arms bonanza still has not materialized. The kingdom has not bought any new arms platform during the Trump administration, noted Bruce Riedel, a former C.I.A. official and a Saudi expert at the Brookings Institution who advised the Obama administration on Middle East policy.</w:t>
      </w:r>
    </w:p>
    <w:p w:rsidR="00514784" w:rsidRPr="00403AD2" w:rsidRDefault="00514784" w:rsidP="00514784">
      <w:pPr>
        <w:rPr>
          <w:rFonts w:asciiTheme="minorHAnsi" w:hAnsiTheme="minorHAnsi"/>
          <w:sz w:val="12"/>
        </w:rPr>
      </w:pPr>
      <w:r w:rsidRPr="00403AD2">
        <w:rPr>
          <w:rFonts w:asciiTheme="minorHAnsi" w:hAnsiTheme="minorHAnsi"/>
          <w:sz w:val="12"/>
        </w:rPr>
        <w:t>The possible deal with the highest profile, a $15 billion purchase of a missile defense system known as Thaad, seems stalled as the Saudis let a September deadline with Lockheed Martin pass, Mr. Riedel pointed out in a paper last week.</w:t>
      </w:r>
    </w:p>
    <w:p w:rsidR="00514784" w:rsidRPr="00403AD2" w:rsidRDefault="00514784" w:rsidP="00514784">
      <w:pPr>
        <w:rPr>
          <w:rFonts w:asciiTheme="minorHAnsi" w:hAnsiTheme="minorHAnsi"/>
          <w:sz w:val="12"/>
        </w:rPr>
      </w:pPr>
      <w:r w:rsidRPr="00403AD2">
        <w:rPr>
          <w:rFonts w:asciiTheme="minorHAnsi" w:hAnsiTheme="minorHAnsi"/>
          <w:sz w:val="12"/>
        </w:rPr>
        <w:t>Even so, Mr. Trump has remained committed, citing the package as a signal accomplishment and explicitly rejecting any pause, much less cancellation.</w:t>
      </w:r>
    </w:p>
    <w:p w:rsidR="00514784" w:rsidRPr="00403AD2" w:rsidRDefault="00514784" w:rsidP="00514784">
      <w:pPr>
        <w:rPr>
          <w:rFonts w:asciiTheme="minorHAnsi" w:hAnsiTheme="minorHAnsi"/>
          <w:sz w:val="12"/>
        </w:rPr>
      </w:pPr>
      <w:r w:rsidRPr="00403AD2">
        <w:rPr>
          <w:rFonts w:asciiTheme="minorHAnsi" w:hAnsiTheme="minorHAnsi"/>
          <w:sz w:val="12"/>
        </w:rPr>
        <w:t>“I worked very hard to get the order for the military,” he told reporters on Saturday. “If they don’t buy it from us, they’re going to buy it from Russia or they’re going to buy it from China, or they’re going to buy it from other countries.”</w:t>
      </w:r>
    </w:p>
    <w:p w:rsidR="00514784" w:rsidRPr="00403AD2" w:rsidRDefault="00514784" w:rsidP="00514784">
      <w:pPr>
        <w:rPr>
          <w:rFonts w:asciiTheme="minorHAnsi" w:hAnsiTheme="minorHAnsi"/>
          <w:sz w:val="12"/>
        </w:rPr>
      </w:pPr>
      <w:r w:rsidRPr="00403AD2">
        <w:rPr>
          <w:rFonts w:asciiTheme="minorHAnsi" w:hAnsiTheme="minorHAnsi"/>
          <w:sz w:val="12"/>
        </w:rPr>
        <w:t>Mr. Trump has a point about competitors. As the Saudis hedge on Thaad, they have been in talks with Russia for the purchase of its S-400 air defense system. But more broadly, Saudi Arabia would find it hard to switch wholesale to other arms suppliers. The Royal Saudi Air Force depends on American and British support for its fleet of F-15 fighter jets, Apache helicopters and Tornado aircraft, Mr. Riedel pointed out. Its army is likewise dependent on Western parts and support.</w:t>
      </w:r>
    </w:p>
    <w:p w:rsidR="00514784" w:rsidRPr="00403AD2" w:rsidRDefault="00514784" w:rsidP="00514784">
      <w:pPr>
        <w:rPr>
          <w:rFonts w:asciiTheme="minorHAnsi" w:hAnsiTheme="minorHAnsi"/>
        </w:rPr>
      </w:pPr>
      <w:r w:rsidRPr="00403AD2">
        <w:rPr>
          <w:rFonts w:asciiTheme="minorHAnsi" w:hAnsiTheme="minorHAnsi"/>
        </w:rPr>
        <w:t xml:space="preserve">But Mr. </w:t>
      </w:r>
      <w:r w:rsidRPr="00597212">
        <w:rPr>
          <w:rStyle w:val="Emphasis"/>
          <w:rFonts w:asciiTheme="minorHAnsi" w:hAnsiTheme="minorHAnsi"/>
        </w:rPr>
        <w:t>Trump’s focus on the bottom line sends an unmistakable message</w:t>
      </w:r>
      <w:r w:rsidRPr="00597212">
        <w:rPr>
          <w:rFonts w:asciiTheme="minorHAnsi" w:hAnsiTheme="minorHAnsi"/>
        </w:rPr>
        <w:t>. “</w:t>
      </w:r>
      <w:r w:rsidRPr="00597212">
        <w:rPr>
          <w:rStyle w:val="Emphasis"/>
          <w:rFonts w:asciiTheme="minorHAnsi" w:hAnsiTheme="minorHAnsi"/>
          <w:highlight w:val="green"/>
        </w:rPr>
        <w:t>The president</w:t>
      </w:r>
      <w:r w:rsidRPr="00403AD2">
        <w:rPr>
          <w:rStyle w:val="Emphasis"/>
          <w:rFonts w:asciiTheme="minorHAnsi" w:hAnsiTheme="minorHAnsi"/>
        </w:rPr>
        <w:t xml:space="preserve">, through his reluctance to scuttle the arms deal, </w:t>
      </w:r>
      <w:r w:rsidRPr="00597212">
        <w:rPr>
          <w:rStyle w:val="Emphasis"/>
          <w:rFonts w:asciiTheme="minorHAnsi" w:hAnsiTheme="minorHAnsi"/>
          <w:highlight w:val="green"/>
        </w:rPr>
        <w:t>is telegraphing to authoritarian regimes</w:t>
      </w:r>
      <w:r w:rsidRPr="00403AD2">
        <w:rPr>
          <w:rStyle w:val="Emphasis"/>
          <w:rFonts w:asciiTheme="minorHAnsi" w:hAnsiTheme="minorHAnsi"/>
        </w:rPr>
        <w:t xml:space="preserve"> that </w:t>
      </w:r>
      <w:r w:rsidRPr="00597212">
        <w:rPr>
          <w:rStyle w:val="Emphasis"/>
          <w:rFonts w:asciiTheme="minorHAnsi" w:hAnsiTheme="minorHAnsi"/>
          <w:highlight w:val="green"/>
        </w:rPr>
        <w:t>they can buy a pass on repressive, brutal measures without</w:t>
      </w:r>
      <w:r w:rsidRPr="00403AD2">
        <w:rPr>
          <w:rStyle w:val="Emphasis"/>
          <w:rFonts w:asciiTheme="minorHAnsi" w:hAnsiTheme="minorHAnsi"/>
        </w:rPr>
        <w:t xml:space="preserve"> incurring </w:t>
      </w:r>
      <w:r w:rsidRPr="00597212">
        <w:rPr>
          <w:rStyle w:val="Emphasis"/>
          <w:rFonts w:asciiTheme="minorHAnsi" w:hAnsiTheme="minorHAnsi"/>
          <w:highlight w:val="green"/>
        </w:rPr>
        <w:t>consequences</w:t>
      </w:r>
      <w:r w:rsidRPr="00403AD2">
        <w:rPr>
          <w:rStyle w:val="Emphasis"/>
          <w:rFonts w:asciiTheme="minorHAnsi" w:hAnsiTheme="minorHAnsi"/>
        </w:rPr>
        <w:t xml:space="preserve"> from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said</w:t>
      </w:r>
      <w:r w:rsidRPr="00403AD2">
        <w:rPr>
          <w:rFonts w:asciiTheme="minorHAnsi" w:hAnsiTheme="minorHAnsi"/>
        </w:rPr>
        <w:t xml:space="preserve"> David J. </w:t>
      </w:r>
      <w:r w:rsidRPr="00403AD2">
        <w:rPr>
          <w:rStyle w:val="StyleUnderline"/>
          <w:rFonts w:asciiTheme="minorHAnsi" w:hAnsiTheme="minorHAnsi"/>
        </w:rPr>
        <w:t>Kramer, an assistant secretary of state for human rights under</w:t>
      </w:r>
      <w:r w:rsidRPr="00403AD2">
        <w:rPr>
          <w:rFonts w:asciiTheme="minorHAnsi" w:hAnsiTheme="minorHAnsi"/>
        </w:rPr>
        <w:t xml:space="preserve"> President George W. </w:t>
      </w:r>
      <w:r w:rsidRPr="00403AD2">
        <w:rPr>
          <w:rStyle w:val="StyleUnderline"/>
          <w:rFonts w:asciiTheme="minorHAnsi" w:hAnsiTheme="minorHAnsi"/>
        </w:rPr>
        <w:t>Bush</w:t>
      </w:r>
      <w:r w:rsidRPr="00403AD2">
        <w:rPr>
          <w:rFonts w:asciiTheme="minorHAnsi" w:hAnsiTheme="minorHAnsi"/>
        </w:rPr>
        <w:t xml:space="preserve"> and now a senior fellow at Florida International University.</w:t>
      </w:r>
    </w:p>
    <w:p w:rsidR="00514784" w:rsidRPr="00403AD2" w:rsidRDefault="00514784" w:rsidP="00514784">
      <w:pPr>
        <w:rPr>
          <w:rFonts w:asciiTheme="minorHAnsi" w:hAnsiTheme="minorHAnsi"/>
        </w:rPr>
      </w:pPr>
      <w:r w:rsidRPr="00403AD2">
        <w:rPr>
          <w:rFonts w:asciiTheme="minorHAnsi" w:hAnsiTheme="minorHAnsi"/>
        </w:rPr>
        <w:t xml:space="preserve">Elisa </w:t>
      </w:r>
      <w:r w:rsidRPr="00403AD2">
        <w:rPr>
          <w:rStyle w:val="StyleUnderline"/>
          <w:rFonts w:asciiTheme="minorHAnsi" w:hAnsiTheme="minorHAnsi"/>
        </w:rPr>
        <w:t>Massimino, former president of Human Rights First, an advocacy group, said</w:t>
      </w:r>
      <w:r w:rsidRPr="00403AD2">
        <w:rPr>
          <w:rFonts w:asciiTheme="minorHAnsi" w:hAnsiTheme="minorHAnsi"/>
        </w:rPr>
        <w:t xml:space="preserve"> that every president had to navigate complex relationships with allies, balancing sometimes competing interests, but that Mr. </w:t>
      </w:r>
      <w:r w:rsidRPr="00403AD2">
        <w:rPr>
          <w:rStyle w:val="Emphasis"/>
          <w:rFonts w:asciiTheme="minorHAnsi" w:hAnsiTheme="minorHAnsi"/>
        </w:rPr>
        <w:t xml:space="preserve">Trump did not understand the </w:t>
      </w:r>
      <w:r w:rsidRPr="00597212">
        <w:rPr>
          <w:rStyle w:val="Emphasis"/>
          <w:rFonts w:asciiTheme="minorHAnsi" w:hAnsiTheme="minorHAnsi"/>
          <w:highlight w:val="green"/>
        </w:rPr>
        <w:t>power</w:t>
      </w:r>
      <w:r w:rsidRPr="00403AD2">
        <w:rPr>
          <w:rStyle w:val="Emphasis"/>
          <w:rFonts w:asciiTheme="minorHAnsi" w:hAnsiTheme="minorHAnsi"/>
        </w:rPr>
        <w:t xml:space="preserve"> that </w:t>
      </w:r>
      <w:r w:rsidRPr="00597212">
        <w:rPr>
          <w:rStyle w:val="Emphasis"/>
          <w:rFonts w:asciiTheme="minorHAnsi" w:hAnsiTheme="minorHAnsi"/>
          <w:highlight w:val="green"/>
        </w:rPr>
        <w:t>came from being clear about values</w:t>
      </w:r>
      <w:r w:rsidRPr="00597212">
        <w:rPr>
          <w:rFonts w:asciiTheme="minorHAnsi" w:hAnsiTheme="minorHAnsi"/>
          <w:highlight w:val="green"/>
        </w:rPr>
        <w:t>.</w:t>
      </w:r>
    </w:p>
    <w:p w:rsidR="00514784" w:rsidRPr="00403AD2" w:rsidRDefault="00514784" w:rsidP="00514784">
      <w:pPr>
        <w:rPr>
          <w:rFonts w:asciiTheme="minorHAnsi" w:hAnsiTheme="minorHAnsi"/>
        </w:rPr>
      </w:pPr>
      <w:r w:rsidRPr="00403AD2">
        <w:rPr>
          <w:rStyle w:val="Emphasis"/>
          <w:rFonts w:asciiTheme="minorHAnsi" w:hAnsiTheme="minorHAnsi"/>
        </w:rPr>
        <w:lastRenderedPageBreak/>
        <w:t xml:space="preserve">“His short-term, </w:t>
      </w:r>
      <w:r w:rsidRPr="00597212">
        <w:rPr>
          <w:rStyle w:val="Emphasis"/>
          <w:rFonts w:asciiTheme="minorHAnsi" w:hAnsiTheme="minorHAnsi"/>
          <w:highlight w:val="green"/>
        </w:rPr>
        <w:t xml:space="preserve">transactional </w:t>
      </w:r>
      <w:r w:rsidRPr="0003430A">
        <w:rPr>
          <w:rStyle w:val="Emphasis"/>
          <w:rFonts w:asciiTheme="minorHAnsi" w:hAnsiTheme="minorHAnsi"/>
          <w:highlight w:val="green"/>
        </w:rPr>
        <w:t>approach not only undermines those working for democratic change in their own countries, but ro</w:t>
      </w:r>
      <w:r w:rsidRPr="00597212">
        <w:rPr>
          <w:rStyle w:val="Emphasis"/>
          <w:rFonts w:asciiTheme="minorHAnsi" w:hAnsiTheme="minorHAnsi"/>
          <w:highlight w:val="green"/>
        </w:rPr>
        <w:t>bs the</w:t>
      </w:r>
      <w:r w:rsidRPr="00597212">
        <w:rPr>
          <w:rFonts w:asciiTheme="minorHAnsi" w:hAnsiTheme="minorHAnsi"/>
          <w:highlight w:val="green"/>
        </w:rPr>
        <w:t xml:space="preserve"> </w:t>
      </w:r>
      <w:r w:rsidRPr="00597212">
        <w:rPr>
          <w:rStyle w:val="Emphasis"/>
          <w:rFonts w:asciiTheme="minorHAnsi" w:hAnsiTheme="minorHAnsi"/>
          <w:highlight w:val="green"/>
        </w:rPr>
        <w:t>U</w:t>
      </w:r>
      <w:r w:rsidRPr="00403AD2">
        <w:rPr>
          <w:rFonts w:asciiTheme="minorHAnsi" w:hAnsiTheme="minorHAnsi"/>
        </w:rPr>
        <w:t xml:space="preserve">nited </w:t>
      </w:r>
      <w:r w:rsidRPr="00597212">
        <w:rPr>
          <w:rStyle w:val="Emphasis"/>
          <w:rFonts w:asciiTheme="minorHAnsi" w:hAnsiTheme="minorHAnsi"/>
          <w:highlight w:val="green"/>
        </w:rPr>
        <w:t>S</w:t>
      </w:r>
      <w:r w:rsidRPr="00403AD2">
        <w:rPr>
          <w:rFonts w:asciiTheme="minorHAnsi" w:hAnsiTheme="minorHAnsi"/>
        </w:rPr>
        <w:t xml:space="preserve">tates </w:t>
      </w:r>
      <w:r w:rsidRPr="00597212">
        <w:rPr>
          <w:rStyle w:val="Emphasis"/>
          <w:rFonts w:asciiTheme="minorHAnsi" w:hAnsiTheme="minorHAnsi"/>
          <w:highlight w:val="green"/>
        </w:rPr>
        <w:t>of key leverage on strategic interests</w:t>
      </w:r>
      <w:r w:rsidRPr="00403AD2">
        <w:rPr>
          <w:rStyle w:val="Emphasis"/>
          <w:rFonts w:asciiTheme="minorHAnsi" w:hAnsiTheme="minorHAnsi"/>
        </w:rPr>
        <w:t xml:space="preserve"> across the board,”</w:t>
      </w:r>
      <w:r w:rsidRPr="00403AD2">
        <w:rPr>
          <w:rFonts w:asciiTheme="minorHAnsi" w:hAnsiTheme="minorHAnsi"/>
        </w:rPr>
        <w:t xml:space="preserve"> she said.</w:t>
      </w:r>
    </w:p>
    <w:p w:rsidR="00514784" w:rsidRPr="00403AD2" w:rsidRDefault="00514784" w:rsidP="00514784">
      <w:pPr>
        <w:rPr>
          <w:rFonts w:asciiTheme="minorHAnsi" w:hAnsiTheme="minorHAnsi"/>
        </w:rPr>
      </w:pPr>
      <w:r w:rsidRPr="00403AD2">
        <w:rPr>
          <w:rStyle w:val="StyleUnderline"/>
          <w:rFonts w:asciiTheme="minorHAnsi" w:hAnsiTheme="minorHAnsi"/>
        </w:rPr>
        <w:t>Other presidents have continued arms sales to countries with loathsome human rights records and, in moments like this one, tried to find ways around cutting off such transactions.</w:t>
      </w:r>
      <w:r w:rsidRPr="00403AD2">
        <w:rPr>
          <w:rFonts w:asciiTheme="minorHAnsi" w:hAnsiTheme="minorHAnsi"/>
        </w:rPr>
        <w:t xml:space="preserve"> After Egypt’s military overthrew its elected president in 2013, Mr. Obama skirted a law requiring the halt of military aid to countries that experience a coup by refusing to declare whether the situation in Cairo amounted to one.</w:t>
      </w:r>
    </w:p>
    <w:p w:rsidR="00514784" w:rsidRPr="00403AD2" w:rsidRDefault="00514784" w:rsidP="00514784">
      <w:pPr>
        <w:rPr>
          <w:rFonts w:asciiTheme="minorHAnsi" w:hAnsiTheme="minorHAnsi"/>
        </w:rPr>
      </w:pPr>
      <w:r w:rsidRPr="00403AD2">
        <w:rPr>
          <w:rFonts w:asciiTheme="minorHAnsi" w:hAnsiTheme="minorHAnsi"/>
        </w:rPr>
        <w:t xml:space="preserve">He ultimately ordered a modest and temporary suspension of some military aid, delaying delivery of F-16 aircraft, Harpoon missiles and M1A1 Abrams tanks, and then resumed </w:t>
      </w:r>
      <w:proofErr w:type="gramStart"/>
      <w:r w:rsidRPr="00403AD2">
        <w:rPr>
          <w:rFonts w:asciiTheme="minorHAnsi" w:hAnsiTheme="minorHAnsi"/>
        </w:rPr>
        <w:t>them</w:t>
      </w:r>
      <w:proofErr w:type="gramEnd"/>
      <w:r w:rsidRPr="00403AD2">
        <w:rPr>
          <w:rFonts w:asciiTheme="minorHAnsi" w:hAnsiTheme="minorHAnsi"/>
        </w:rPr>
        <w:t xml:space="preserve"> 17 months later.</w:t>
      </w:r>
    </w:p>
    <w:p w:rsidR="00514784" w:rsidRPr="00403AD2" w:rsidRDefault="00514784" w:rsidP="00514784">
      <w:pPr>
        <w:rPr>
          <w:rFonts w:asciiTheme="minorHAnsi" w:hAnsiTheme="minorHAnsi"/>
        </w:rPr>
      </w:pPr>
      <w:r w:rsidRPr="00403AD2">
        <w:rPr>
          <w:rStyle w:val="Emphasis"/>
          <w:rFonts w:asciiTheme="minorHAnsi" w:hAnsiTheme="minorHAnsi"/>
        </w:rPr>
        <w:t>But</w:t>
      </w:r>
      <w:r w:rsidRPr="00403AD2">
        <w:rPr>
          <w:rFonts w:asciiTheme="minorHAnsi" w:hAnsiTheme="minorHAnsi"/>
        </w:rPr>
        <w:t xml:space="preserve"> Mr. </w:t>
      </w:r>
      <w:r w:rsidRPr="0003430A">
        <w:rPr>
          <w:rStyle w:val="Emphasis"/>
          <w:rFonts w:asciiTheme="minorHAnsi" w:hAnsiTheme="minorHAnsi"/>
          <w:highlight w:val="green"/>
        </w:rPr>
        <w:t>Trump’s predecessors justified their decisions</w:t>
      </w:r>
      <w:r w:rsidRPr="00403AD2">
        <w:rPr>
          <w:rStyle w:val="Emphasis"/>
          <w:rFonts w:asciiTheme="minorHAnsi" w:hAnsiTheme="minorHAnsi"/>
        </w:rPr>
        <w:t xml:space="preserve"> to keep arms flowing to wayward allies </w:t>
      </w:r>
      <w:r w:rsidRPr="0003430A">
        <w:rPr>
          <w:rStyle w:val="Emphasis"/>
          <w:rFonts w:asciiTheme="minorHAnsi" w:hAnsiTheme="minorHAnsi"/>
          <w:highlight w:val="green"/>
        </w:rPr>
        <w:t>by warning of</w:t>
      </w:r>
      <w:r w:rsidRPr="00403AD2">
        <w:rPr>
          <w:rStyle w:val="Emphasis"/>
          <w:rFonts w:asciiTheme="minorHAnsi" w:hAnsiTheme="minorHAnsi"/>
        </w:rPr>
        <w:t xml:space="preserve"> the national </w:t>
      </w:r>
      <w:r w:rsidRPr="0003430A">
        <w:rPr>
          <w:rStyle w:val="Emphasis"/>
          <w:rFonts w:asciiTheme="minorHAnsi" w:hAnsiTheme="minorHAnsi"/>
          <w:highlight w:val="green"/>
        </w:rPr>
        <w:t>security implications of</w:t>
      </w:r>
      <w:r w:rsidRPr="00403AD2">
        <w:rPr>
          <w:rStyle w:val="Emphasis"/>
          <w:rFonts w:asciiTheme="minorHAnsi" w:hAnsiTheme="minorHAnsi"/>
        </w:rPr>
        <w:t xml:space="preserve"> </w:t>
      </w:r>
      <w:r w:rsidRPr="0003430A">
        <w:rPr>
          <w:rStyle w:val="Emphasis"/>
          <w:rFonts w:asciiTheme="minorHAnsi" w:hAnsiTheme="minorHAnsi"/>
          <w:highlight w:val="green"/>
        </w:rPr>
        <w:t>cut</w:t>
      </w:r>
      <w:r w:rsidRPr="00403AD2">
        <w:rPr>
          <w:rStyle w:val="Emphasis"/>
          <w:rFonts w:asciiTheme="minorHAnsi" w:hAnsiTheme="minorHAnsi"/>
        </w:rPr>
        <w:t xml:space="preserve">ting them </w:t>
      </w:r>
      <w:r w:rsidRPr="0003430A">
        <w:rPr>
          <w:rStyle w:val="Emphasis"/>
          <w:rFonts w:asciiTheme="minorHAnsi" w:hAnsiTheme="minorHAnsi"/>
          <w:highlight w:val="green"/>
        </w:rPr>
        <w:t>off</w:t>
      </w:r>
      <w:r w:rsidRPr="00403AD2">
        <w:rPr>
          <w:rStyle w:val="Emphasis"/>
          <w:rFonts w:asciiTheme="minorHAnsi" w:hAnsiTheme="minorHAnsi"/>
        </w:rPr>
        <w:t xml:space="preserve"> — </w:t>
      </w:r>
      <w:r w:rsidRPr="0003430A">
        <w:rPr>
          <w:rStyle w:val="Emphasis"/>
          <w:rFonts w:asciiTheme="minorHAnsi" w:hAnsiTheme="minorHAnsi"/>
          <w:highlight w:val="green"/>
        </w:rPr>
        <w:t>not by focusing on the financial well-being of defense contractors</w:t>
      </w:r>
      <w:r w:rsidRPr="00403AD2">
        <w:rPr>
          <w:rFonts w:asciiTheme="minorHAnsi" w:hAnsiTheme="minorHAnsi"/>
        </w:rPr>
        <w:t>. Egypt and Saudi Arabia are both important partners of the United States in regional issues, particularly the fight against terrorism.</w:t>
      </w:r>
    </w:p>
    <w:p w:rsidR="00514784" w:rsidRPr="00403AD2" w:rsidRDefault="00514784" w:rsidP="00514784">
      <w:pPr>
        <w:rPr>
          <w:rStyle w:val="StyleUnderline"/>
          <w:rFonts w:asciiTheme="minorHAnsi" w:hAnsiTheme="minorHAnsi"/>
        </w:rPr>
      </w:pPr>
      <w:r w:rsidRPr="00403AD2">
        <w:rPr>
          <w:rStyle w:val="StyleUnderline"/>
          <w:rFonts w:asciiTheme="minorHAnsi" w:hAnsiTheme="minorHAnsi"/>
        </w:rPr>
        <w:t xml:space="preserve">“What </w:t>
      </w:r>
      <w:r w:rsidRPr="00597212">
        <w:rPr>
          <w:rStyle w:val="StyleUnderline"/>
          <w:rFonts w:asciiTheme="minorHAnsi" w:hAnsiTheme="minorHAnsi"/>
          <w:highlight w:val="green"/>
        </w:rPr>
        <w:t xml:space="preserve">Trump </w:t>
      </w:r>
      <w:r w:rsidRPr="00597212">
        <w:rPr>
          <w:rStyle w:val="StyleUnderline"/>
          <w:rFonts w:asciiTheme="minorHAnsi" w:hAnsiTheme="minorHAnsi"/>
        </w:rPr>
        <w:t>is</w:t>
      </w:r>
      <w:r w:rsidRPr="00403AD2">
        <w:rPr>
          <w:rStyle w:val="StyleUnderline"/>
          <w:rFonts w:asciiTheme="minorHAnsi" w:hAnsiTheme="minorHAnsi"/>
        </w:rPr>
        <w:t xml:space="preserve"> doing here is not claiming that American national security should weigh more heavily than our human rights commitments</w:t>
      </w:r>
      <w:r w:rsidRPr="00403AD2">
        <w:rPr>
          <w:rFonts w:asciiTheme="minorHAnsi" w:hAnsiTheme="minorHAnsi"/>
        </w:rPr>
        <w:t xml:space="preserve"> — an argument many Americans would accept,” said Tamara Cofman Wittes, a State Department official under Mr. Obama who is now at Brookings. </w:t>
      </w:r>
      <w:r w:rsidRPr="00403AD2">
        <w:rPr>
          <w:rStyle w:val="StyleUnderline"/>
          <w:rFonts w:asciiTheme="minorHAnsi" w:hAnsiTheme="minorHAnsi"/>
        </w:rPr>
        <w:t xml:space="preserve">“Instead, </w:t>
      </w:r>
      <w:r w:rsidRPr="00403AD2">
        <w:rPr>
          <w:rStyle w:val="Emphasis"/>
          <w:rFonts w:asciiTheme="minorHAnsi" w:hAnsiTheme="minorHAnsi"/>
        </w:rPr>
        <w:t xml:space="preserve">he </w:t>
      </w:r>
      <w:r w:rsidRPr="00597212">
        <w:rPr>
          <w:rStyle w:val="Emphasis"/>
          <w:rFonts w:asciiTheme="minorHAnsi" w:hAnsiTheme="minorHAnsi"/>
          <w:highlight w:val="green"/>
        </w:rPr>
        <w:t>is claiming</w:t>
      </w:r>
      <w:r w:rsidRPr="00403AD2">
        <w:rPr>
          <w:rStyle w:val="Emphasis"/>
          <w:rFonts w:asciiTheme="minorHAnsi" w:hAnsiTheme="minorHAnsi"/>
        </w:rPr>
        <w:t xml:space="preserve"> that </w:t>
      </w:r>
      <w:r w:rsidRPr="00597212">
        <w:rPr>
          <w:rStyle w:val="Emphasis"/>
          <w:rFonts w:asciiTheme="minorHAnsi" w:hAnsiTheme="minorHAnsi"/>
        </w:rPr>
        <w:t>commercial transactions</w:t>
      </w:r>
      <w:r w:rsidRPr="00403AD2">
        <w:rPr>
          <w:rStyle w:val="Emphasis"/>
          <w:rFonts w:asciiTheme="minorHAnsi" w:hAnsiTheme="minorHAnsi"/>
        </w:rPr>
        <w:t xml:space="preserve"> with private </w:t>
      </w:r>
      <w:r w:rsidRPr="00597212">
        <w:rPr>
          <w:rStyle w:val="Emphasis"/>
          <w:rFonts w:asciiTheme="minorHAnsi" w:hAnsiTheme="minorHAnsi"/>
          <w:highlight w:val="green"/>
        </w:rPr>
        <w:t>American weapons manufacturers should weigh more heavily than</w:t>
      </w:r>
      <w:r w:rsidRPr="00403AD2">
        <w:rPr>
          <w:rStyle w:val="Emphasis"/>
          <w:rFonts w:asciiTheme="minorHAnsi" w:hAnsiTheme="minorHAnsi"/>
        </w:rPr>
        <w:t xml:space="preserve"> our </w:t>
      </w:r>
      <w:r w:rsidRPr="00597212">
        <w:rPr>
          <w:rStyle w:val="Emphasis"/>
          <w:rFonts w:asciiTheme="minorHAnsi" w:hAnsiTheme="minorHAnsi"/>
          <w:highlight w:val="green"/>
        </w:rPr>
        <w:t>human rights</w:t>
      </w:r>
      <w:r w:rsidRPr="00403AD2">
        <w:rPr>
          <w:rStyle w:val="Emphasis"/>
          <w:rFonts w:asciiTheme="minorHAnsi" w:hAnsiTheme="minorHAnsi"/>
        </w:rPr>
        <w:t xml:space="preserve"> commitments, </w:t>
      </w:r>
      <w:r w:rsidRPr="00597212">
        <w:rPr>
          <w:rStyle w:val="Emphasis"/>
          <w:rFonts w:asciiTheme="minorHAnsi" w:hAnsiTheme="minorHAnsi"/>
          <w:highlight w:val="green"/>
        </w:rPr>
        <w:t>because</w:t>
      </w:r>
      <w:r w:rsidRPr="00403AD2">
        <w:rPr>
          <w:rStyle w:val="Emphasis"/>
          <w:rFonts w:asciiTheme="minorHAnsi" w:hAnsiTheme="minorHAnsi"/>
        </w:rPr>
        <w:t xml:space="preserve"> the spending produces </w:t>
      </w:r>
      <w:r w:rsidRPr="00597212">
        <w:rPr>
          <w:rStyle w:val="Emphasis"/>
          <w:rFonts w:asciiTheme="minorHAnsi" w:hAnsiTheme="minorHAnsi"/>
          <w:highlight w:val="green"/>
        </w:rPr>
        <w:t>jobs</w:t>
      </w:r>
      <w:r w:rsidRPr="00403AD2">
        <w:rPr>
          <w:rStyle w:val="Emphasis"/>
          <w:rFonts w:asciiTheme="minorHAnsi" w:hAnsiTheme="minorHAnsi"/>
        </w:rPr>
        <w:t>.”</w:t>
      </w:r>
    </w:p>
    <w:p w:rsidR="00514784" w:rsidRPr="00403AD2" w:rsidRDefault="00514784" w:rsidP="00514784">
      <w:pPr>
        <w:rPr>
          <w:rFonts w:asciiTheme="minorHAnsi" w:hAnsiTheme="minorHAnsi"/>
        </w:rPr>
      </w:pPr>
    </w:p>
    <w:p w:rsidR="00514784" w:rsidRPr="00403AD2" w:rsidRDefault="00514784" w:rsidP="00514784">
      <w:pPr>
        <w:pStyle w:val="Heading4"/>
        <w:rPr>
          <w:rFonts w:asciiTheme="minorHAnsi" w:hAnsiTheme="minorHAnsi"/>
        </w:rPr>
      </w:pPr>
      <w:r w:rsidRPr="00403AD2">
        <w:rPr>
          <w:rFonts w:asciiTheme="minorHAnsi" w:hAnsiTheme="minorHAnsi"/>
        </w:rPr>
        <w:t xml:space="preserve">Maintaining the </w:t>
      </w:r>
      <w:r w:rsidRPr="00403AD2">
        <w:rPr>
          <w:rFonts w:asciiTheme="minorHAnsi" w:hAnsiTheme="minorHAnsi"/>
          <w:u w:val="single"/>
        </w:rPr>
        <w:t>appearance</w:t>
      </w:r>
      <w:r w:rsidRPr="00403AD2">
        <w:rPr>
          <w:rFonts w:asciiTheme="minorHAnsi" w:hAnsiTheme="minorHAnsi"/>
        </w:rPr>
        <w:t xml:space="preserve"> of a values-based narrative on arms sales is vital to the </w:t>
      </w:r>
      <w:r w:rsidRPr="00403AD2">
        <w:rPr>
          <w:rFonts w:asciiTheme="minorHAnsi" w:hAnsiTheme="minorHAnsi"/>
          <w:u w:val="single"/>
        </w:rPr>
        <w:t>survival</w:t>
      </w:r>
      <w:r w:rsidRPr="00403AD2">
        <w:rPr>
          <w:rFonts w:asciiTheme="minorHAnsi" w:hAnsiTheme="minorHAnsi"/>
        </w:rPr>
        <w:t xml:space="preserve"> of the liberal international order</w:t>
      </w:r>
    </w:p>
    <w:p w:rsidR="00514784" w:rsidRPr="00403AD2" w:rsidRDefault="00514784" w:rsidP="00514784">
      <w:pPr>
        <w:rPr>
          <w:rFonts w:asciiTheme="minorHAnsi" w:hAnsiTheme="minorHAnsi" w:cstheme="minorHAnsi"/>
        </w:rPr>
      </w:pPr>
      <w:r w:rsidRPr="00403AD2">
        <w:rPr>
          <w:rFonts w:asciiTheme="minorHAnsi" w:hAnsiTheme="minorHAnsi"/>
          <w:b/>
        </w:rPr>
        <w:t xml:space="preserve">Palacio, 18 - </w:t>
      </w:r>
      <w:r w:rsidRPr="00403AD2">
        <w:rPr>
          <w:rFonts w:asciiTheme="minorHAnsi" w:hAnsiTheme="minorHAnsi"/>
        </w:rPr>
        <w:t xml:space="preserve">Ana Palacio, a former Spanish foreign minister and former Senior Vice President of the World Bank, is a member of the Spanish Council of State, a visiting lecturer at Georgetown University and a member of the World Economic Forumʹs Global Agenda Council on the United States (“Did the global order die with Khashoggi?” Project Syndicate, 10/29, </w:t>
      </w:r>
      <w:hyperlink r:id="rId12" w:history="1">
        <w:r w:rsidRPr="00403AD2">
          <w:rPr>
            <w:rStyle w:val="Hyperlink"/>
            <w:rFonts w:asciiTheme="minorHAnsi" w:hAnsiTheme="minorHAnsi" w:cstheme="minorHAnsi"/>
          </w:rPr>
          <w:t>https://en.qantara.de/content/trump-mbs-and-the-aftermath-did-the-global-order-die-with-khashoggi</w:t>
        </w:r>
      </w:hyperlink>
    </w:p>
    <w:p w:rsidR="00514784" w:rsidRPr="00403AD2" w:rsidRDefault="00514784" w:rsidP="00514784">
      <w:pPr>
        <w:rPr>
          <w:rFonts w:asciiTheme="minorHAnsi" w:hAnsiTheme="minorHAnsi" w:cstheme="minorHAnsi"/>
        </w:rPr>
      </w:pPr>
      <w:r w:rsidRPr="00403AD2">
        <w:rPr>
          <w:rFonts w:asciiTheme="minorHAnsi" w:hAnsiTheme="minorHAnsi" w:cstheme="minorHAnsi"/>
        </w:rPr>
        <w:t>Principled leaders on the world stage need to reinforce the rules on which we all depend, sending a clear signal that what happened in Istanbul is not acceptable. Otherwise, we will effectively be giving up the discourse of values and rules – a decision that could well leave us with no coherent and stabilising discourse at all, argues Ana Palacio</w:t>
      </w:r>
    </w:p>
    <w:p w:rsidR="00514784" w:rsidRPr="00403AD2" w:rsidRDefault="00514784" w:rsidP="00514784">
      <w:pPr>
        <w:rPr>
          <w:rFonts w:asciiTheme="minorHAnsi" w:hAnsiTheme="minorHAnsi" w:cstheme="minorHAnsi"/>
        </w:rPr>
      </w:pPr>
      <w:r w:rsidRPr="00403AD2">
        <w:rPr>
          <w:rFonts w:asciiTheme="minorHAnsi" w:hAnsiTheme="minorHAnsi" w:cstheme="minorHAnsi"/>
        </w:rPr>
        <w:t>Earlier this month Jamal Khashoggi – a Washington Post columnist and prominent critic of the Saudi government – walked into Saudi Arabiaʹs consulate in Istanbul to pick up documents that would enable him to marry his Turkish fiancee. Instead of receiving help from his countryʹs government, he was tortured, murdered and dismembered by a team of its agents.</w:t>
      </w:r>
    </w:p>
    <w:p w:rsidR="00514784" w:rsidRPr="00403AD2" w:rsidRDefault="00514784" w:rsidP="00514784">
      <w:pPr>
        <w:rPr>
          <w:rStyle w:val="StyleUnderline"/>
          <w:rFonts w:asciiTheme="minorHAnsi" w:hAnsiTheme="minorHAnsi"/>
        </w:rPr>
      </w:pPr>
      <w:r w:rsidRPr="00403AD2">
        <w:rPr>
          <w:rFonts w:asciiTheme="minorHAnsi" w:hAnsiTheme="minorHAnsi" w:cstheme="minorHAnsi"/>
        </w:rPr>
        <w:t xml:space="preserve">It is a shocking crime that raises some serious questions, not least regarding the appropriate balance between defending human rights and maintaining long-standing (and lucrative) alliances. More fundamentally, </w:t>
      </w:r>
      <w:r w:rsidRPr="00403AD2">
        <w:rPr>
          <w:rStyle w:val="StyleUnderline"/>
          <w:rFonts w:asciiTheme="minorHAnsi" w:hAnsiTheme="minorHAnsi"/>
        </w:rPr>
        <w:t>the sheer brazenness with which the Saudi government had Khashoggi killed</w:t>
      </w:r>
      <w:r w:rsidRPr="00403AD2">
        <w:rPr>
          <w:rFonts w:asciiTheme="minorHAnsi" w:hAnsiTheme="minorHAnsi" w:cstheme="minorHAnsi"/>
        </w:rPr>
        <w:t xml:space="preserve"> – not to mention Western leadersʹ weak response – </w:t>
      </w:r>
      <w:r w:rsidRPr="00403AD2">
        <w:rPr>
          <w:rStyle w:val="StyleUnderline"/>
          <w:rFonts w:asciiTheme="minorHAnsi" w:hAnsiTheme="minorHAnsi"/>
        </w:rPr>
        <w:t>has underscored for people around the world just how coldly calculated geopolitical machinations really are.</w:t>
      </w:r>
    </w:p>
    <w:p w:rsidR="00514784" w:rsidRPr="00403AD2" w:rsidRDefault="00514784" w:rsidP="00514784">
      <w:pPr>
        <w:rPr>
          <w:rFonts w:asciiTheme="minorHAnsi" w:hAnsiTheme="minorHAnsi" w:cstheme="minorHAnsi"/>
        </w:rPr>
      </w:pPr>
      <w:r w:rsidRPr="00403AD2">
        <w:rPr>
          <w:rFonts w:asciiTheme="minorHAnsi" w:hAnsiTheme="minorHAnsi" w:cstheme="minorHAnsi"/>
        </w:rPr>
        <w:lastRenderedPageBreak/>
        <w:t xml:space="preserve">Transparency is usually a virtue to be encouraged. Here, however, the revelation comes at a cost. </w:t>
      </w:r>
      <w:r w:rsidRPr="00597212">
        <w:rPr>
          <w:rStyle w:val="StyleUnderline"/>
          <w:rFonts w:asciiTheme="minorHAnsi" w:hAnsiTheme="minorHAnsi"/>
          <w:highlight w:val="green"/>
        </w:rPr>
        <w:t>The belief that</w:t>
      </w:r>
      <w:r w:rsidRPr="00403AD2">
        <w:rPr>
          <w:rStyle w:val="StyleUnderline"/>
          <w:rFonts w:asciiTheme="minorHAnsi" w:hAnsiTheme="minorHAnsi"/>
        </w:rPr>
        <w:t xml:space="preserve"> principles, </w:t>
      </w:r>
      <w:r w:rsidRPr="00597212">
        <w:rPr>
          <w:rStyle w:val="StyleUnderline"/>
          <w:rFonts w:asciiTheme="minorHAnsi" w:hAnsiTheme="minorHAnsi"/>
          <w:highlight w:val="green"/>
        </w:rPr>
        <w:t>values and rules hold</w:t>
      </w:r>
      <w:r w:rsidRPr="00403AD2">
        <w:rPr>
          <w:rStyle w:val="StyleUnderline"/>
          <w:rFonts w:asciiTheme="minorHAnsi" w:hAnsiTheme="minorHAnsi"/>
        </w:rPr>
        <w:t xml:space="preserve"> at least some </w:t>
      </w:r>
      <w:r w:rsidRPr="00597212">
        <w:rPr>
          <w:rStyle w:val="StyleUnderline"/>
          <w:rFonts w:asciiTheme="minorHAnsi" w:hAnsiTheme="minorHAnsi"/>
          <w:highlight w:val="green"/>
        </w:rPr>
        <w:t>weight</w:t>
      </w:r>
      <w:r w:rsidRPr="00403AD2">
        <w:rPr>
          <w:rStyle w:val="StyleUnderline"/>
          <w:rFonts w:asciiTheme="minorHAnsi" w:hAnsiTheme="minorHAnsi"/>
        </w:rPr>
        <w:t xml:space="preserve"> in international relations </w:t>
      </w:r>
      <w:r w:rsidRPr="00597212">
        <w:rPr>
          <w:rStyle w:val="StyleUnderline"/>
          <w:rFonts w:asciiTheme="minorHAnsi" w:hAnsiTheme="minorHAnsi"/>
          <w:highlight w:val="green"/>
        </w:rPr>
        <w:t>has a stabilising effect</w:t>
      </w:r>
      <w:r w:rsidRPr="00403AD2">
        <w:rPr>
          <w:rStyle w:val="StyleUnderline"/>
          <w:rFonts w:asciiTheme="minorHAnsi" w:hAnsiTheme="minorHAnsi"/>
        </w:rPr>
        <w:t xml:space="preserve">. </w:t>
      </w:r>
      <w:r w:rsidRPr="00597212">
        <w:rPr>
          <w:rStyle w:val="Emphasis"/>
          <w:rFonts w:asciiTheme="minorHAnsi" w:hAnsiTheme="minorHAnsi"/>
          <w:highlight w:val="green"/>
        </w:rPr>
        <w:t>As that belief is shaken</w:t>
      </w:r>
      <w:r w:rsidRPr="00403AD2">
        <w:rPr>
          <w:rFonts w:asciiTheme="minorHAnsi" w:hAnsiTheme="minorHAnsi" w:cstheme="minorHAnsi"/>
        </w:rPr>
        <w:t xml:space="preserve"> – say, by the poisoning earlier this year of the former Russian double agent Sergei Skripal and his daughter on British soil – </w:t>
      </w:r>
      <w:r w:rsidRPr="00597212">
        <w:rPr>
          <w:rStyle w:val="Emphasis"/>
          <w:rFonts w:asciiTheme="minorHAnsi" w:hAnsiTheme="minorHAnsi"/>
          <w:highlight w:val="green"/>
        </w:rPr>
        <w:t>the global order is damaged</w:t>
      </w:r>
      <w:r w:rsidRPr="00403AD2">
        <w:rPr>
          <w:rFonts w:asciiTheme="minorHAnsi" w:hAnsiTheme="minorHAnsi" w:cstheme="minorHAnsi"/>
        </w:rPr>
        <w:t>, perhaps beyond repair.</w:t>
      </w:r>
    </w:p>
    <w:p w:rsidR="00514784" w:rsidRPr="00403AD2" w:rsidRDefault="00514784" w:rsidP="00514784">
      <w:pPr>
        <w:rPr>
          <w:rFonts w:asciiTheme="minorHAnsi" w:hAnsiTheme="minorHAnsi" w:cstheme="minorHAnsi"/>
        </w:rPr>
      </w:pPr>
      <w:r w:rsidRPr="00403AD2">
        <w:rPr>
          <w:rFonts w:asciiTheme="minorHAnsi" w:hAnsiTheme="minorHAnsi" w:cstheme="minorHAnsi"/>
        </w:rPr>
        <w:t>Beware an absence of common values</w:t>
      </w:r>
    </w:p>
    <w:p w:rsidR="00514784" w:rsidRPr="00403AD2" w:rsidRDefault="00514784" w:rsidP="00514784">
      <w:pPr>
        <w:rPr>
          <w:rFonts w:asciiTheme="minorHAnsi" w:hAnsiTheme="minorHAnsi" w:cstheme="minorHAnsi"/>
        </w:rPr>
      </w:pPr>
      <w:r w:rsidRPr="00403AD2">
        <w:rPr>
          <w:rFonts w:asciiTheme="minorHAnsi" w:hAnsiTheme="minorHAnsi" w:cstheme="minorHAnsi"/>
        </w:rPr>
        <w:t>The de-legitimising effect of such episodes is exacerbated by a broader abandonment of formalities – such as workplace dress codes and standards for communication – that has been fuelled by the rise of social media. As our public and private lives are blurred, public figures are under pressure to appear as "real" and "normal" as our neighbours and colleagues.</w:t>
      </w:r>
    </w:p>
    <w:p w:rsidR="00514784" w:rsidRPr="00403AD2" w:rsidRDefault="00514784" w:rsidP="00514784">
      <w:pPr>
        <w:rPr>
          <w:rFonts w:asciiTheme="minorHAnsi" w:hAnsiTheme="minorHAnsi" w:cstheme="minorHAnsi"/>
        </w:rPr>
      </w:pPr>
      <w:r w:rsidRPr="00403AD2">
        <w:rPr>
          <w:rFonts w:asciiTheme="minorHAnsi" w:hAnsiTheme="minorHAnsi" w:cstheme="minorHAnsi"/>
        </w:rPr>
        <w:t>Of course, not all of these shifts are necessarily bad. The breakdown of formal structures can create space for independent thinking and innovation. The danger comes when no new framework emerges to help guide our behaviour – and, more important, the behaviour of our leaders – to ensure that it adheres to some shared values or reasonable expectations.</w:t>
      </w:r>
    </w:p>
    <w:p w:rsidR="00514784" w:rsidRPr="00403AD2" w:rsidRDefault="00514784" w:rsidP="00514784">
      <w:pPr>
        <w:rPr>
          <w:rFonts w:asciiTheme="minorHAnsi" w:hAnsiTheme="minorHAnsi" w:cstheme="minorHAnsi"/>
        </w:rPr>
      </w:pPr>
      <w:r w:rsidRPr="00403AD2">
        <w:rPr>
          <w:rFonts w:asciiTheme="minorHAnsi" w:hAnsiTheme="minorHAnsi" w:cstheme="minorHAnsi"/>
        </w:rPr>
        <w:t>U.S. President Donald Trump embodies this risk. Since coming onto the political scene, Trump has shattered expectations about how a U.S. presidential candidate – and, subsequently, a U.S. president – should behave. While there is nothing fundamentally wrong with a political leader communicating frankly and directly with his or her constituents, the tone and style of Trumpʹs delivery – largely via Twitter – is highly damaging.</w:t>
      </w:r>
    </w:p>
    <w:p w:rsidR="00514784" w:rsidRPr="00403AD2" w:rsidRDefault="00514784" w:rsidP="00514784">
      <w:pPr>
        <w:rPr>
          <w:rFonts w:asciiTheme="minorHAnsi" w:hAnsiTheme="minorHAnsi" w:cstheme="minorHAnsi"/>
        </w:rPr>
      </w:pPr>
      <w:r w:rsidRPr="00403AD2">
        <w:rPr>
          <w:rFonts w:asciiTheme="minorHAnsi" w:hAnsiTheme="minorHAnsi" w:cstheme="minorHAnsi"/>
        </w:rPr>
        <w:t>His below-the-belt insults, racist dog whistles and unfounded attacks on the media and other democratic institutions are deepening political and social divisions, while diminishing respect for the presidency and the U.S. more generally.</w:t>
      </w:r>
    </w:p>
    <w:p w:rsidR="00514784" w:rsidRPr="00403AD2" w:rsidRDefault="00514784" w:rsidP="00514784">
      <w:pPr>
        <w:rPr>
          <w:rFonts w:asciiTheme="minorHAnsi" w:hAnsiTheme="minorHAnsi" w:cstheme="minorHAnsi"/>
        </w:rPr>
      </w:pPr>
      <w:r w:rsidRPr="00403AD2">
        <w:rPr>
          <w:rStyle w:val="StyleUnderline"/>
          <w:rFonts w:asciiTheme="minorHAnsi" w:hAnsiTheme="minorHAnsi"/>
        </w:rPr>
        <w:t>Trumpʹs unprecedentedly transactional</w:t>
      </w:r>
      <w:r w:rsidRPr="00403AD2">
        <w:rPr>
          <w:rFonts w:asciiTheme="minorHAnsi" w:hAnsiTheme="minorHAnsi" w:cstheme="minorHAnsi"/>
        </w:rPr>
        <w:t xml:space="preserve"> – and highly erratic – </w:t>
      </w:r>
      <w:r w:rsidRPr="00403AD2">
        <w:rPr>
          <w:rStyle w:val="StyleUnderline"/>
          <w:rFonts w:asciiTheme="minorHAnsi" w:hAnsiTheme="minorHAnsi"/>
        </w:rPr>
        <w:t>approach to foreign policy is</w:t>
      </w:r>
      <w:r w:rsidRPr="00403AD2">
        <w:rPr>
          <w:rFonts w:asciiTheme="minorHAnsi" w:hAnsiTheme="minorHAnsi" w:cstheme="minorHAnsi"/>
        </w:rPr>
        <w:t xml:space="preserve"> similarly </w:t>
      </w:r>
      <w:r w:rsidRPr="00403AD2">
        <w:rPr>
          <w:rStyle w:val="StyleUnderline"/>
          <w:rFonts w:asciiTheme="minorHAnsi" w:hAnsiTheme="minorHAnsi"/>
        </w:rPr>
        <w:t>destabilising</w:t>
      </w:r>
      <w:r w:rsidRPr="00403AD2">
        <w:rPr>
          <w:rFonts w:asciiTheme="minorHAnsi" w:hAnsiTheme="minorHAnsi" w:cstheme="minorHAnsi"/>
        </w:rPr>
        <w:t>. To be sure, Trumpʹs deal-making was initially framed to some extent by broader values, especially increasing the "fairness" of U.S. relationships, from security co-operation with NATO allies to trade ties with China. Despite Trumpʹs "America first" rhetoric, such actions seemed to be focused more on rebalancing the system than destroying it.</w:t>
      </w:r>
    </w:p>
    <w:p w:rsidR="00514784" w:rsidRPr="00403AD2" w:rsidRDefault="00514784" w:rsidP="00514784">
      <w:pPr>
        <w:rPr>
          <w:rStyle w:val="Emphasis"/>
          <w:rFonts w:asciiTheme="minorHAnsi" w:hAnsiTheme="minorHAnsi"/>
        </w:rPr>
      </w:pPr>
      <w:r w:rsidRPr="00597212">
        <w:rPr>
          <w:rStyle w:val="StyleUnderline"/>
          <w:rFonts w:asciiTheme="minorHAnsi" w:hAnsiTheme="minorHAnsi"/>
          <w:highlight w:val="green"/>
        </w:rPr>
        <w:t>Trumpʹs response to the Khashoggi episode</w:t>
      </w:r>
      <w:r w:rsidRPr="00403AD2">
        <w:rPr>
          <w:rFonts w:asciiTheme="minorHAnsi" w:hAnsiTheme="minorHAnsi" w:cstheme="minorHAnsi"/>
        </w:rPr>
        <w:t xml:space="preserve">, however, </w:t>
      </w:r>
      <w:r w:rsidRPr="00403AD2">
        <w:rPr>
          <w:rStyle w:val="StyleUnderline"/>
          <w:rFonts w:asciiTheme="minorHAnsi" w:hAnsiTheme="minorHAnsi"/>
        </w:rPr>
        <w:t>is fully decoupled from any overarching values</w:t>
      </w:r>
      <w:r w:rsidRPr="00403AD2">
        <w:rPr>
          <w:rFonts w:asciiTheme="minorHAnsi" w:hAnsiTheme="minorHAnsi" w:cstheme="minorHAnsi"/>
        </w:rPr>
        <w:t>. To be clear</w:t>
      </w:r>
      <w:r w:rsidRPr="00403AD2">
        <w:rPr>
          <w:rFonts w:asciiTheme="minorHAnsi" w:hAnsiTheme="minorHAnsi"/>
        </w:rPr>
        <w:t xml:space="preserve">, </w:t>
      </w:r>
      <w:r w:rsidRPr="00403AD2">
        <w:rPr>
          <w:rStyle w:val="StyleUnderline"/>
          <w:rFonts w:asciiTheme="minorHAnsi" w:hAnsiTheme="minorHAnsi"/>
        </w:rPr>
        <w:t>U.S. presidents</w:t>
      </w:r>
      <w:r w:rsidRPr="00403AD2">
        <w:rPr>
          <w:rFonts w:asciiTheme="minorHAnsi" w:hAnsiTheme="minorHAnsi"/>
        </w:rPr>
        <w:t>,</w:t>
      </w:r>
      <w:r w:rsidRPr="00403AD2">
        <w:rPr>
          <w:rFonts w:asciiTheme="minorHAnsi" w:hAnsiTheme="minorHAnsi" w:cstheme="minorHAnsi"/>
        </w:rPr>
        <w:t xml:space="preserve"> together with European leaders, </w:t>
      </w:r>
      <w:r w:rsidRPr="00403AD2">
        <w:rPr>
          <w:rStyle w:val="StyleUnderline"/>
          <w:rFonts w:asciiTheme="minorHAnsi" w:hAnsiTheme="minorHAnsi"/>
        </w:rPr>
        <w:t>have been coddling Saudi Arabia for decades and leaders worldwide often base their foreign-policy decisions on realpolitik, rather than moral considerations.</w:t>
      </w:r>
    </w:p>
    <w:p w:rsidR="00514784" w:rsidRPr="00403AD2" w:rsidRDefault="00514784" w:rsidP="00514784">
      <w:pPr>
        <w:rPr>
          <w:rFonts w:asciiTheme="minorHAnsi" w:hAnsiTheme="minorHAnsi" w:cstheme="minorHAnsi"/>
        </w:rPr>
      </w:pPr>
      <w:r w:rsidRPr="00403AD2">
        <w:rPr>
          <w:rFonts w:asciiTheme="minorHAnsi" w:hAnsiTheme="minorHAnsi"/>
        </w:rPr>
        <w:t>But</w:t>
      </w:r>
      <w:r w:rsidRPr="00403AD2">
        <w:rPr>
          <w:rFonts w:asciiTheme="minorHAnsi" w:hAnsiTheme="minorHAnsi" w:cstheme="minorHAnsi"/>
        </w:rPr>
        <w:t xml:space="preserve"> </w:t>
      </w:r>
      <w:r w:rsidRPr="00597212">
        <w:rPr>
          <w:rStyle w:val="Emphasis"/>
          <w:rFonts w:asciiTheme="minorHAnsi" w:hAnsiTheme="minorHAnsi"/>
        </w:rPr>
        <w:t xml:space="preserve">this is the first time a U.S. president </w:t>
      </w:r>
      <w:r w:rsidRPr="00597212">
        <w:rPr>
          <w:rStyle w:val="Emphasis"/>
          <w:rFonts w:asciiTheme="minorHAnsi" w:hAnsiTheme="minorHAnsi"/>
          <w:highlight w:val="green"/>
        </w:rPr>
        <w:t>has unabashedly acknowledged the purely transactional nature of their policy decisions</w:t>
      </w:r>
      <w:r w:rsidRPr="00403AD2">
        <w:rPr>
          <w:rFonts w:asciiTheme="minorHAnsi" w:hAnsiTheme="minorHAnsi" w:cstheme="minorHAnsi"/>
        </w:rPr>
        <w:t>. The Saudis, Trump declares bluntly, are "spending $110 billion on military equipment and on things that create jobs" in the United States. "I donʹt like the concept of stopping an investment of $110 billion into the United States."</w:t>
      </w:r>
    </w:p>
    <w:p w:rsidR="00514784" w:rsidRPr="00403AD2" w:rsidRDefault="00514784" w:rsidP="00514784">
      <w:pPr>
        <w:rPr>
          <w:rFonts w:asciiTheme="minorHAnsi" w:hAnsiTheme="minorHAnsi" w:cstheme="minorHAnsi"/>
        </w:rPr>
      </w:pPr>
      <w:r w:rsidRPr="00403AD2">
        <w:rPr>
          <w:rFonts w:asciiTheme="minorHAnsi" w:hAnsiTheme="minorHAnsi" w:cstheme="minorHAnsi"/>
        </w:rPr>
        <w:t>When life is cheap</w:t>
      </w:r>
    </w:p>
    <w:p w:rsidR="00514784" w:rsidRPr="00403AD2" w:rsidRDefault="00514784" w:rsidP="00514784">
      <w:pPr>
        <w:rPr>
          <w:rStyle w:val="StyleUnderline"/>
          <w:rFonts w:asciiTheme="minorHAnsi" w:hAnsiTheme="minorHAnsi"/>
        </w:rPr>
      </w:pPr>
      <w:r w:rsidRPr="00403AD2">
        <w:rPr>
          <w:rFonts w:asciiTheme="minorHAnsi" w:hAnsiTheme="minorHAnsi" w:cstheme="minorHAnsi"/>
        </w:rPr>
        <w:t xml:space="preserve">Notwithstanding the dubiousness of the figures involved, </w:t>
      </w:r>
      <w:r w:rsidRPr="00403AD2">
        <w:rPr>
          <w:rStyle w:val="StyleUnderline"/>
          <w:rFonts w:asciiTheme="minorHAnsi" w:hAnsiTheme="minorHAnsi"/>
        </w:rPr>
        <w:t>Trumpʹs comments are a bald statement of monetised interest</w:t>
      </w:r>
      <w:r w:rsidRPr="00403AD2">
        <w:rPr>
          <w:rFonts w:asciiTheme="minorHAnsi" w:hAnsiTheme="minorHAnsi"/>
        </w:rPr>
        <w:t>. The</w:t>
      </w:r>
      <w:r w:rsidRPr="00403AD2">
        <w:rPr>
          <w:rFonts w:asciiTheme="minorHAnsi" w:hAnsiTheme="minorHAnsi" w:cstheme="minorHAnsi"/>
        </w:rPr>
        <w:t xml:space="preserve"> comfort, even pride, with which he makes such statements indicates that we </w:t>
      </w:r>
      <w:r w:rsidRPr="00403AD2">
        <w:rPr>
          <w:rFonts w:asciiTheme="minorHAnsi" w:hAnsiTheme="minorHAnsi" w:cstheme="minorHAnsi"/>
        </w:rPr>
        <w:lastRenderedPageBreak/>
        <w:t xml:space="preserve">really have entered a new era, in which we cannot expect our leaders to clear even the low bar of trying to fit their decisions into </w:t>
      </w:r>
      <w:r w:rsidRPr="00597212">
        <w:rPr>
          <w:rStyle w:val="Emphasis"/>
          <w:rFonts w:asciiTheme="minorHAnsi" w:hAnsiTheme="minorHAnsi"/>
          <w:highlight w:val="green"/>
        </w:rPr>
        <w:t>a rules- or values-based narrative</w:t>
      </w:r>
      <w:r w:rsidRPr="00403AD2">
        <w:rPr>
          <w:rFonts w:asciiTheme="minorHAnsi" w:hAnsiTheme="minorHAnsi"/>
        </w:rPr>
        <w:t>.</w:t>
      </w:r>
    </w:p>
    <w:p w:rsidR="00514784" w:rsidRPr="00403AD2" w:rsidRDefault="00514784" w:rsidP="00514784">
      <w:pPr>
        <w:rPr>
          <w:rFonts w:asciiTheme="minorHAnsi" w:hAnsiTheme="minorHAnsi" w:cstheme="minorHAnsi"/>
        </w:rPr>
      </w:pPr>
      <w:r w:rsidRPr="00403AD2">
        <w:rPr>
          <w:rFonts w:asciiTheme="minorHAnsi" w:hAnsiTheme="minorHAnsi" w:cstheme="minorHAnsi"/>
        </w:rPr>
        <w:t xml:space="preserve">This is dangerous, because such narratives </w:t>
      </w:r>
      <w:r w:rsidRPr="00597212">
        <w:rPr>
          <w:rStyle w:val="Emphasis"/>
          <w:rFonts w:asciiTheme="minorHAnsi" w:hAnsiTheme="minorHAnsi"/>
          <w:highlight w:val="green"/>
        </w:rPr>
        <w:t>are vital to maintain the credibility of the global order and</w:t>
      </w:r>
      <w:r w:rsidRPr="00403AD2">
        <w:rPr>
          <w:rStyle w:val="Emphasis"/>
          <w:rFonts w:asciiTheme="minorHAnsi" w:hAnsiTheme="minorHAnsi"/>
        </w:rPr>
        <w:t xml:space="preserve"> the support of </w:t>
      </w:r>
      <w:r w:rsidRPr="00597212">
        <w:rPr>
          <w:rStyle w:val="Emphasis"/>
          <w:rFonts w:asciiTheme="minorHAnsi" w:hAnsiTheme="minorHAnsi"/>
          <w:highlight w:val="green"/>
        </w:rPr>
        <w:t xml:space="preserve">domestic constituencies </w:t>
      </w:r>
      <w:r w:rsidRPr="00597212">
        <w:rPr>
          <w:rStyle w:val="Emphasis"/>
          <w:rFonts w:asciiTheme="minorHAnsi" w:hAnsiTheme="minorHAnsi"/>
        </w:rPr>
        <w:t>for it</w:t>
      </w:r>
      <w:r w:rsidRPr="00597212">
        <w:rPr>
          <w:rStyle w:val="StyleUnderline"/>
          <w:rFonts w:asciiTheme="minorHAnsi" w:hAnsiTheme="minorHAnsi"/>
        </w:rPr>
        <w:t>.</w:t>
      </w:r>
      <w:r w:rsidRPr="00403AD2">
        <w:rPr>
          <w:rFonts w:asciiTheme="minorHAnsi" w:hAnsiTheme="minorHAnsi" w:cstheme="minorHAnsi"/>
        </w:rPr>
        <w:t xml:space="preserve"> </w:t>
      </w:r>
      <w:r w:rsidRPr="00403AD2">
        <w:rPr>
          <w:rStyle w:val="StyleUnderline"/>
          <w:rFonts w:asciiTheme="minorHAnsi" w:hAnsiTheme="minorHAnsi"/>
        </w:rPr>
        <w:t xml:space="preserve">Just like effective leadership and respect for the rule of law, a certain amount of </w:t>
      </w:r>
      <w:r w:rsidRPr="00597212">
        <w:rPr>
          <w:rStyle w:val="StyleUnderline"/>
          <w:rFonts w:asciiTheme="minorHAnsi" w:hAnsiTheme="minorHAnsi"/>
          <w:highlight w:val="green"/>
        </w:rPr>
        <w:t>faith in the system</w:t>
      </w:r>
      <w:r w:rsidRPr="00403AD2">
        <w:rPr>
          <w:rFonts w:asciiTheme="minorHAnsi" w:hAnsiTheme="minorHAnsi" w:cstheme="minorHAnsi"/>
        </w:rPr>
        <w:t xml:space="preserve"> – even if it is qualified by frustration with inequality or impunity </w:t>
      </w:r>
      <w:r w:rsidRPr="00403AD2">
        <w:rPr>
          <w:rStyle w:val="StyleUnderline"/>
          <w:rFonts w:asciiTheme="minorHAnsi" w:hAnsiTheme="minorHAnsi"/>
        </w:rPr>
        <w:t xml:space="preserve">– </w:t>
      </w:r>
      <w:r w:rsidRPr="00597212">
        <w:rPr>
          <w:rStyle w:val="StyleUnderline"/>
          <w:rFonts w:asciiTheme="minorHAnsi" w:hAnsiTheme="minorHAnsi"/>
          <w:highlight w:val="green"/>
        </w:rPr>
        <w:t xml:space="preserve">is </w:t>
      </w:r>
      <w:r w:rsidRPr="00597212">
        <w:rPr>
          <w:rStyle w:val="Emphasis"/>
          <w:rFonts w:asciiTheme="minorHAnsi" w:hAnsiTheme="minorHAnsi"/>
          <w:highlight w:val="green"/>
        </w:rPr>
        <w:t>essential to its survival</w:t>
      </w:r>
      <w:r w:rsidRPr="00403AD2">
        <w:rPr>
          <w:rFonts w:asciiTheme="minorHAnsi" w:hAnsiTheme="minorHAnsi" w:cstheme="minorHAnsi"/>
        </w:rPr>
        <w:t>.</w:t>
      </w:r>
    </w:p>
    <w:p w:rsidR="00514784" w:rsidRPr="00403AD2" w:rsidRDefault="00514784" w:rsidP="00514784">
      <w:pPr>
        <w:rPr>
          <w:rFonts w:asciiTheme="minorHAnsi" w:hAnsiTheme="minorHAnsi" w:cstheme="minorHAnsi"/>
        </w:rPr>
      </w:pPr>
      <w:r w:rsidRPr="00403AD2">
        <w:rPr>
          <w:rFonts w:asciiTheme="minorHAnsi" w:hAnsiTheme="minorHAnsi" w:cstheme="minorHAnsi"/>
        </w:rPr>
        <w:t>A world in which all that matters is the deal, in which there is no ethos guiding our actions and underpinning our governance systems, is one where citizens do not know what to expect from their leaders and countries do not know what to expect from their allies. Such an unpredictable and unstable world is not one that we should blindly accept.</w:t>
      </w:r>
    </w:p>
    <w:p w:rsidR="00514784" w:rsidRPr="00403AD2" w:rsidRDefault="00514784" w:rsidP="00514784">
      <w:pPr>
        <w:rPr>
          <w:rFonts w:asciiTheme="minorHAnsi" w:hAnsiTheme="minorHAnsi" w:cstheme="minorHAnsi"/>
        </w:rPr>
      </w:pPr>
      <w:r w:rsidRPr="00403AD2">
        <w:rPr>
          <w:rFonts w:asciiTheme="minorHAnsi" w:hAnsiTheme="minorHAnsi" w:cstheme="minorHAnsi"/>
        </w:rPr>
        <w:t>For more moral leadership</w:t>
      </w:r>
    </w:p>
    <w:p w:rsidR="00514784" w:rsidRPr="00403AD2" w:rsidRDefault="00514784" w:rsidP="00514784">
      <w:pPr>
        <w:rPr>
          <w:rFonts w:asciiTheme="minorHAnsi" w:hAnsiTheme="minorHAnsi" w:cstheme="minorHAnsi"/>
        </w:rPr>
      </w:pPr>
      <w:r w:rsidRPr="00403AD2">
        <w:rPr>
          <w:rStyle w:val="StyleUnderline"/>
          <w:rFonts w:asciiTheme="minorHAnsi" w:hAnsiTheme="minorHAnsi"/>
        </w:rPr>
        <w:t>It is not too late to respond to Khashoggiʹs brutal murder in a way that reinforces, rather than undermines, the rules</w:t>
      </w:r>
      <w:r w:rsidRPr="00403AD2">
        <w:rPr>
          <w:rFonts w:asciiTheme="minorHAnsi" w:hAnsiTheme="minorHAnsi" w:cstheme="minorHAnsi"/>
        </w:rPr>
        <w:t xml:space="preserve"> on which we all depend. German Chancellor Angela </w:t>
      </w:r>
      <w:r w:rsidRPr="00403AD2">
        <w:rPr>
          <w:rStyle w:val="StyleUnderline"/>
          <w:rFonts w:asciiTheme="minorHAnsi" w:hAnsiTheme="minorHAnsi"/>
        </w:rPr>
        <w:t xml:space="preserve">Merkelʹs </w:t>
      </w:r>
      <w:r w:rsidRPr="00597212">
        <w:rPr>
          <w:rStyle w:val="Emphasis"/>
          <w:rFonts w:asciiTheme="minorHAnsi" w:hAnsiTheme="minorHAnsi"/>
          <w:highlight w:val="green"/>
        </w:rPr>
        <w:t>suspension of arms sales</w:t>
      </w:r>
      <w:r w:rsidRPr="00597212">
        <w:rPr>
          <w:rStyle w:val="StyleUnderline"/>
          <w:rFonts w:asciiTheme="minorHAnsi" w:hAnsiTheme="minorHAnsi"/>
          <w:highlight w:val="green"/>
        </w:rPr>
        <w:t xml:space="preserve"> to Saudi</w:t>
      </w:r>
      <w:r w:rsidRPr="00403AD2">
        <w:rPr>
          <w:rStyle w:val="StyleUnderline"/>
          <w:rFonts w:asciiTheme="minorHAnsi" w:hAnsiTheme="minorHAnsi"/>
        </w:rPr>
        <w:t xml:space="preserve"> Arabia </w:t>
      </w:r>
      <w:r w:rsidRPr="00597212">
        <w:rPr>
          <w:rStyle w:val="StyleUnderline"/>
          <w:rFonts w:asciiTheme="minorHAnsi" w:hAnsiTheme="minorHAnsi"/>
          <w:highlight w:val="green"/>
        </w:rPr>
        <w:t>is a good start</w:t>
      </w:r>
      <w:r w:rsidRPr="00403AD2">
        <w:rPr>
          <w:rFonts w:asciiTheme="minorHAnsi" w:hAnsiTheme="minorHAnsi" w:cstheme="minorHAnsi"/>
        </w:rPr>
        <w:t>, even if it was driven largely by her desire to shore up support for her Christian Democratic Union ahead of regional elections in Hesse; so, too, is the current push-back from Washington against a business-as-usual approach to Saudi Arabia.</w:t>
      </w:r>
    </w:p>
    <w:p w:rsidR="00514784" w:rsidRPr="00403AD2" w:rsidRDefault="00514784" w:rsidP="00514784">
      <w:pPr>
        <w:rPr>
          <w:rFonts w:asciiTheme="minorHAnsi" w:hAnsiTheme="minorHAnsi" w:cstheme="minorHAnsi"/>
        </w:rPr>
      </w:pPr>
      <w:r w:rsidRPr="00403AD2">
        <w:rPr>
          <w:rFonts w:asciiTheme="minorHAnsi" w:hAnsiTheme="minorHAnsi" w:cstheme="minorHAnsi"/>
        </w:rPr>
        <w:t>But more must be done, with principled leaders declaring clearly that what happened in Istanbul is not acceptable. Otherwise, we will effectively be giving up the discourse of values and rules – a decision that could well leave us with no coherent and stabilising discourse at all.</w:t>
      </w:r>
    </w:p>
    <w:p w:rsidR="00514784" w:rsidRPr="00403AD2" w:rsidRDefault="00514784" w:rsidP="00514784">
      <w:pPr>
        <w:rPr>
          <w:rFonts w:asciiTheme="minorHAnsi" w:hAnsiTheme="minorHAnsi"/>
        </w:rPr>
      </w:pPr>
    </w:p>
    <w:p w:rsidR="00514784" w:rsidRPr="00403AD2" w:rsidRDefault="00514784" w:rsidP="00514784">
      <w:pPr>
        <w:pStyle w:val="Heading4"/>
        <w:rPr>
          <w:rFonts w:asciiTheme="minorHAnsi" w:hAnsiTheme="minorHAnsi"/>
        </w:rPr>
      </w:pPr>
      <w:r w:rsidRPr="00403AD2">
        <w:rPr>
          <w:rFonts w:asciiTheme="minorHAnsi" w:hAnsiTheme="minorHAnsi"/>
        </w:rPr>
        <w:t xml:space="preserve">This </w:t>
      </w:r>
      <w:r w:rsidRPr="00403AD2">
        <w:rPr>
          <w:rFonts w:asciiTheme="minorHAnsi" w:hAnsiTheme="minorHAnsi"/>
          <w:u w:val="single"/>
        </w:rPr>
        <w:t>U.S. policy tilt</w:t>
      </w:r>
      <w:r w:rsidRPr="00403AD2">
        <w:rPr>
          <w:rFonts w:asciiTheme="minorHAnsi" w:hAnsiTheme="minorHAnsi"/>
        </w:rPr>
        <w:t xml:space="preserve"> toward authoritarian states will </w:t>
      </w:r>
      <w:r w:rsidRPr="00403AD2">
        <w:rPr>
          <w:rFonts w:asciiTheme="minorHAnsi" w:hAnsiTheme="minorHAnsi"/>
          <w:u w:val="single"/>
        </w:rPr>
        <w:t>quickly finish off</w:t>
      </w:r>
      <w:r w:rsidRPr="00403AD2">
        <w:rPr>
          <w:rFonts w:asciiTheme="minorHAnsi" w:hAnsiTheme="minorHAnsi"/>
        </w:rPr>
        <w:t xml:space="preserve"> the liberal international order </w:t>
      </w:r>
    </w:p>
    <w:p w:rsidR="00514784" w:rsidRPr="00403AD2" w:rsidRDefault="00514784" w:rsidP="00514784">
      <w:pPr>
        <w:rPr>
          <w:rFonts w:asciiTheme="minorHAnsi" w:hAnsiTheme="minorHAnsi"/>
        </w:rPr>
      </w:pPr>
      <w:r w:rsidRPr="00403AD2">
        <w:rPr>
          <w:rStyle w:val="Style13ptBold"/>
          <w:rFonts w:asciiTheme="minorHAnsi" w:hAnsiTheme="minorHAnsi"/>
        </w:rPr>
        <w:t>Kagan, 18</w:t>
      </w:r>
      <w:r w:rsidRPr="00403AD2">
        <w:rPr>
          <w:rFonts w:asciiTheme="minorHAnsi" w:hAnsiTheme="minorHAnsi"/>
        </w:rPr>
        <w:t xml:space="preserve"> --- senior fellow at the Brookings Institution (10/11/18, Robert, “Robert Kagan: There goes the liberal world order,” </w:t>
      </w:r>
      <w:hyperlink r:id="rId13" w:history="1">
        <w:r w:rsidRPr="00403AD2">
          <w:rPr>
            <w:rStyle w:val="Hyperlink"/>
            <w:rFonts w:asciiTheme="minorHAnsi" w:hAnsiTheme="minorHAnsi"/>
          </w:rPr>
          <w:t>https://www.ohio.com/opinion/20181010/robert-kagan-there-goes-liberal-world-order</w:t>
        </w:r>
      </w:hyperlink>
      <w:r w:rsidRPr="00403AD2">
        <w:rPr>
          <w:rFonts w:asciiTheme="minorHAnsi" w:hAnsiTheme="minorHAnsi"/>
        </w:rPr>
        <w:t>, accessed on 6/29/19, JMP)</w:t>
      </w:r>
    </w:p>
    <w:p w:rsidR="00514784" w:rsidRPr="00403AD2" w:rsidRDefault="00514784" w:rsidP="00514784">
      <w:pPr>
        <w:rPr>
          <w:rFonts w:asciiTheme="minorHAnsi" w:hAnsiTheme="minorHAnsi"/>
        </w:rPr>
      </w:pPr>
      <w:r w:rsidRPr="00403AD2">
        <w:rPr>
          <w:rFonts w:asciiTheme="minorHAnsi" w:hAnsiTheme="minorHAnsi"/>
        </w:rPr>
        <w:t xml:space="preserve">WASHINGTON — </w:t>
      </w:r>
      <w:r w:rsidRPr="00403AD2">
        <w:rPr>
          <w:rStyle w:val="StyleUnderline"/>
          <w:rFonts w:asciiTheme="minorHAnsi" w:hAnsiTheme="minorHAnsi"/>
        </w:rPr>
        <w:t>Sometimes a particular event, the fate of a particular individual, becomes a symbol of a global, historical trend.</w:t>
      </w:r>
      <w:r w:rsidRPr="00403AD2">
        <w:rPr>
          <w:rFonts w:asciiTheme="minorHAnsi" w:hAnsiTheme="minorHAnsi"/>
        </w:rPr>
        <w:t xml:space="preserve"> </w:t>
      </w:r>
      <w:r w:rsidRPr="00403AD2">
        <w:rPr>
          <w:rStyle w:val="StyleUnderline"/>
          <w:rFonts w:asciiTheme="minorHAnsi" w:hAnsiTheme="minorHAnsi"/>
        </w:rPr>
        <w:t>The</w:t>
      </w:r>
      <w:r w:rsidRPr="00403AD2">
        <w:rPr>
          <w:rFonts w:asciiTheme="minorHAnsi" w:hAnsiTheme="minorHAnsi"/>
        </w:rPr>
        <w:t xml:space="preserve"> reported </w:t>
      </w:r>
      <w:r w:rsidRPr="00403AD2">
        <w:rPr>
          <w:rFonts w:asciiTheme="minorHAnsi" w:hAnsiTheme="minorHAnsi"/>
          <w:u w:val="single"/>
        </w:rPr>
        <w:t>murder of</w:t>
      </w:r>
      <w:r w:rsidRPr="00403AD2">
        <w:rPr>
          <w:rFonts w:asciiTheme="minorHAnsi" w:hAnsiTheme="minorHAnsi"/>
        </w:rPr>
        <w:t xml:space="preserve"> the Saudi journalist Jamal </w:t>
      </w:r>
      <w:r w:rsidRPr="00597212">
        <w:rPr>
          <w:rStyle w:val="StyleUnderline"/>
          <w:rFonts w:asciiTheme="minorHAnsi" w:hAnsiTheme="minorHAnsi"/>
          <w:highlight w:val="green"/>
        </w:rPr>
        <w:t>Khashoggi</w:t>
      </w:r>
      <w:r w:rsidRPr="00403AD2">
        <w:rPr>
          <w:rFonts w:asciiTheme="minorHAnsi" w:hAnsiTheme="minorHAnsi"/>
        </w:rPr>
        <w:t xml:space="preserve">, a Washington Post contributor, in a consulate in Istanbul is one of those moments. It </w:t>
      </w:r>
      <w:r w:rsidRPr="00597212">
        <w:rPr>
          <w:rStyle w:val="Emphasis"/>
          <w:rFonts w:asciiTheme="minorHAnsi" w:hAnsiTheme="minorHAnsi"/>
          <w:highlight w:val="green"/>
        </w:rPr>
        <w:t>symbolizes</w:t>
      </w:r>
      <w:r w:rsidRPr="00403AD2">
        <w:rPr>
          <w:rStyle w:val="Emphasis"/>
          <w:rFonts w:asciiTheme="minorHAnsi" w:hAnsiTheme="minorHAnsi"/>
        </w:rPr>
        <w:t xml:space="preserve"> the </w:t>
      </w:r>
      <w:r w:rsidRPr="00597212">
        <w:rPr>
          <w:rStyle w:val="Emphasis"/>
          <w:rFonts w:asciiTheme="minorHAnsi" w:hAnsiTheme="minorHAnsi"/>
          <w:highlight w:val="green"/>
        </w:rPr>
        <w:t>departure of the</w:t>
      </w:r>
      <w:r w:rsidRPr="00597212">
        <w:rPr>
          <w:rFonts w:asciiTheme="minorHAnsi" w:hAnsiTheme="minorHAnsi"/>
          <w:highlight w:val="green"/>
        </w:rPr>
        <w:t xml:space="preserve"> </w:t>
      </w:r>
      <w:r w:rsidRPr="00597212">
        <w:rPr>
          <w:rStyle w:val="Emphasis"/>
          <w:rFonts w:asciiTheme="minorHAnsi" w:hAnsiTheme="minorHAnsi"/>
          <w:highlight w:val="green"/>
        </w:rPr>
        <w:t>U</w:t>
      </w:r>
      <w:r w:rsidRPr="00403AD2">
        <w:rPr>
          <w:rFonts w:asciiTheme="minorHAnsi" w:hAnsiTheme="minorHAnsi"/>
        </w:rPr>
        <w:t xml:space="preserve">nited </w:t>
      </w:r>
      <w:r w:rsidRPr="00597212">
        <w:rPr>
          <w:rStyle w:val="Emphasis"/>
          <w:rFonts w:asciiTheme="minorHAnsi" w:hAnsiTheme="minorHAnsi"/>
          <w:highlight w:val="green"/>
        </w:rPr>
        <w:t>S</w:t>
      </w:r>
      <w:r w:rsidRPr="00403AD2">
        <w:rPr>
          <w:rFonts w:asciiTheme="minorHAnsi" w:hAnsiTheme="minorHAnsi"/>
        </w:rPr>
        <w:t xml:space="preserve">tates </w:t>
      </w:r>
      <w:r w:rsidRPr="00597212">
        <w:rPr>
          <w:rStyle w:val="Emphasis"/>
          <w:rFonts w:asciiTheme="minorHAnsi" w:hAnsiTheme="minorHAnsi"/>
          <w:highlight w:val="green"/>
        </w:rPr>
        <w:t>as a restraining force</w:t>
      </w:r>
      <w:r w:rsidRPr="00403AD2">
        <w:rPr>
          <w:rStyle w:val="Emphasis"/>
          <w:rFonts w:asciiTheme="minorHAnsi" w:hAnsiTheme="minorHAnsi"/>
        </w:rPr>
        <w:t xml:space="preserve"> against evil actors in the world</w:t>
      </w:r>
      <w:r w:rsidRPr="00403AD2">
        <w:rPr>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 xml:space="preserve">Saudi Arabia is a small nation that cannot defend itself without the support of the United States, and therefore </w:t>
      </w:r>
      <w:r w:rsidRPr="00597212">
        <w:rPr>
          <w:rStyle w:val="StyleUnderline"/>
          <w:rFonts w:asciiTheme="minorHAnsi" w:hAnsiTheme="minorHAnsi"/>
          <w:highlight w:val="green"/>
        </w:rPr>
        <w:t>no</w:t>
      </w:r>
      <w:r w:rsidRPr="00403AD2">
        <w:rPr>
          <w:rFonts w:asciiTheme="minorHAnsi" w:hAnsiTheme="minorHAnsi"/>
        </w:rPr>
        <w:t xml:space="preserve"> Saudi </w:t>
      </w:r>
      <w:r w:rsidRPr="00597212">
        <w:rPr>
          <w:rStyle w:val="Emphasis"/>
          <w:rFonts w:asciiTheme="minorHAnsi" w:hAnsiTheme="minorHAnsi"/>
          <w:highlight w:val="green"/>
        </w:rPr>
        <w:t>leader would have made such a brazen move without confidence</w:t>
      </w:r>
      <w:r w:rsidRPr="00403AD2">
        <w:rPr>
          <w:rStyle w:val="Emphasis"/>
          <w:rFonts w:asciiTheme="minorHAnsi" w:hAnsiTheme="minorHAnsi"/>
        </w:rPr>
        <w:t xml:space="preserve"> that </w:t>
      </w:r>
      <w:r w:rsidRPr="00597212">
        <w:rPr>
          <w:rStyle w:val="Emphasis"/>
          <w:rFonts w:asciiTheme="minorHAnsi" w:hAnsiTheme="minorHAnsi"/>
          <w:highlight w:val="green"/>
        </w:rPr>
        <w:t>Washington</w:t>
      </w:r>
      <w:r w:rsidRPr="00403AD2">
        <w:rPr>
          <w:rStyle w:val="Emphasis"/>
          <w:rFonts w:asciiTheme="minorHAnsi" w:hAnsiTheme="minorHAnsi"/>
        </w:rPr>
        <w:t xml:space="preserve">, once the leader of the liberal world order, </w:t>
      </w:r>
      <w:r w:rsidRPr="00597212">
        <w:rPr>
          <w:rStyle w:val="Emphasis"/>
          <w:rFonts w:asciiTheme="minorHAnsi" w:hAnsiTheme="minorHAnsi"/>
          <w:highlight w:val="green"/>
        </w:rPr>
        <w:t>would do nothing</w:t>
      </w:r>
      <w:r w:rsidRPr="00403AD2">
        <w:rPr>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There have been many other similar warning signs: China’s arrest of the head of Interpol; Myanmar’s military campaign of genocide against the Rohingya; the systematic and deliberate slaughter of civilians in Syria, including by outlawed chemical weapons; the Russian invasion of Ukraine and seizure of Crimea.</w:t>
      </w:r>
    </w:p>
    <w:p w:rsidR="00514784" w:rsidRPr="00403AD2" w:rsidRDefault="00514784" w:rsidP="00514784">
      <w:pPr>
        <w:rPr>
          <w:rFonts w:asciiTheme="minorHAnsi" w:hAnsiTheme="minorHAnsi"/>
        </w:rPr>
      </w:pPr>
      <w:r w:rsidRPr="00403AD2">
        <w:rPr>
          <w:rFonts w:asciiTheme="minorHAnsi" w:hAnsiTheme="minorHAnsi"/>
        </w:rPr>
        <w:lastRenderedPageBreak/>
        <w:t xml:space="preserve">Nor are the rise of right-wing nationalist forces in Europe and elsewhere unrelated to the loss of strength and vitality among the democratic nations. </w:t>
      </w:r>
      <w:r w:rsidRPr="00403AD2">
        <w:rPr>
          <w:rStyle w:val="Emphasis"/>
          <w:rFonts w:asciiTheme="minorHAnsi" w:hAnsiTheme="minorHAnsi"/>
        </w:rPr>
        <w:t>Doubts about America have been reverberating across the globe for more than a decade, and others have been responding accordingly.</w:t>
      </w:r>
    </w:p>
    <w:p w:rsidR="00514784" w:rsidRPr="00403AD2" w:rsidRDefault="00514784" w:rsidP="00514784">
      <w:pPr>
        <w:rPr>
          <w:rFonts w:asciiTheme="minorHAnsi" w:hAnsiTheme="minorHAnsi"/>
        </w:rPr>
      </w:pPr>
      <w:r w:rsidRPr="00403AD2">
        <w:rPr>
          <w:rFonts w:asciiTheme="minorHAnsi" w:hAnsiTheme="minorHAnsi"/>
        </w:rPr>
        <w:t>When Hungarian Prime Minister Viktor Orban spoke out to celebrate the “illiberal state” a few years ago, he claimed he was only responding to new realities: “the great redistribution of global financial, economic, commercial, political and military power that became obvious in 2008.”</w:t>
      </w:r>
    </w:p>
    <w:p w:rsidR="00514784" w:rsidRPr="00403AD2" w:rsidRDefault="00514784" w:rsidP="00514784">
      <w:pPr>
        <w:rPr>
          <w:rFonts w:asciiTheme="minorHAnsi" w:hAnsiTheme="minorHAnsi"/>
        </w:rPr>
      </w:pPr>
      <w:r w:rsidRPr="00403AD2">
        <w:rPr>
          <w:rFonts w:asciiTheme="minorHAnsi" w:hAnsiTheme="minorHAnsi"/>
        </w:rPr>
        <w:t xml:space="preserve">So </w:t>
      </w:r>
      <w:r w:rsidRPr="00403AD2">
        <w:rPr>
          <w:rStyle w:val="StyleUnderline"/>
          <w:rFonts w:asciiTheme="minorHAnsi" w:hAnsiTheme="minorHAnsi"/>
        </w:rPr>
        <w:t>welcome to the breakdown of the liberal world order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once upheld. You’re seeing just the beginning</w:t>
      </w:r>
      <w:r w:rsidRPr="00403AD2">
        <w:rPr>
          <w:rFonts w:asciiTheme="minorHAnsi" w:hAnsiTheme="minorHAnsi"/>
        </w:rPr>
        <w:t>.</w:t>
      </w:r>
    </w:p>
    <w:p w:rsidR="00514784" w:rsidRPr="00403AD2" w:rsidRDefault="00514784" w:rsidP="00514784">
      <w:pPr>
        <w:rPr>
          <w:rFonts w:asciiTheme="minorHAnsi" w:hAnsiTheme="minorHAnsi"/>
        </w:rPr>
      </w:pPr>
      <w:r w:rsidRPr="00403AD2">
        <w:rPr>
          <w:rStyle w:val="StyleUnderline"/>
          <w:rFonts w:asciiTheme="minorHAnsi" w:hAnsiTheme="minorHAnsi"/>
        </w:rPr>
        <w:t>World order is one of those things people don’t think about until it is gone.</w:t>
      </w:r>
      <w:r w:rsidRPr="00403AD2">
        <w:rPr>
          <w:rFonts w:asciiTheme="minorHAnsi" w:hAnsiTheme="minorHAnsi"/>
        </w:rPr>
        <w:t xml:space="preserve"> That’s what Americans learned in the 1930s, as what had remained of the old European order collapsed and the United States refused to step in either to prop it up or to replace it. That’s when </w:t>
      </w:r>
      <w:r w:rsidRPr="00403AD2">
        <w:rPr>
          <w:rStyle w:val="StyleUnderline"/>
          <w:rFonts w:asciiTheme="minorHAnsi" w:hAnsiTheme="minorHAnsi"/>
        </w:rPr>
        <w:t>Americans discovered that there are always dangerous people out there, lacking only the power and opportunity to achieve their destiny. They can be suppressed by a reasonably stable international order</w:t>
      </w:r>
      <w:r w:rsidRPr="00403AD2">
        <w:rPr>
          <w:rFonts w:asciiTheme="minorHAnsi" w:hAnsiTheme="minorHAnsi"/>
        </w:rPr>
        <w:t>, whether of a Rome, a united Christendom, a European concert of powers, or whatever might pass for “civilization” at a given time and place.</w:t>
      </w:r>
    </w:p>
    <w:p w:rsidR="00514784" w:rsidRPr="00403AD2" w:rsidRDefault="00514784" w:rsidP="00514784">
      <w:pPr>
        <w:rPr>
          <w:rFonts w:asciiTheme="minorHAnsi" w:hAnsiTheme="minorHAnsi"/>
        </w:rPr>
      </w:pPr>
      <w:r w:rsidRPr="00403AD2">
        <w:rPr>
          <w:rFonts w:asciiTheme="minorHAnsi" w:hAnsiTheme="minorHAnsi"/>
        </w:rPr>
        <w:t xml:space="preserve">During such times, </w:t>
      </w:r>
      <w:r w:rsidRPr="00403AD2">
        <w:rPr>
          <w:rStyle w:val="StyleUnderline"/>
          <w:rFonts w:asciiTheme="minorHAnsi" w:hAnsiTheme="minorHAnsi"/>
        </w:rPr>
        <w:t>they live under the rocks, but they are never gone. When the prevailing order breaks down, when the rocks are overturned, the things living beneath them, the darkest elements of the human spirit, crawl out.</w:t>
      </w:r>
      <w:r w:rsidRPr="00403AD2">
        <w:rPr>
          <w:rFonts w:asciiTheme="minorHAnsi" w:hAnsiTheme="minorHAnsi"/>
        </w:rPr>
        <w:t xml:space="preserve"> That was what happened in the first half of the 20th century. The circumstances in which </w:t>
      </w:r>
      <w:r w:rsidRPr="00403AD2">
        <w:rPr>
          <w:rStyle w:val="Emphasis"/>
          <w:rFonts w:asciiTheme="minorHAnsi" w:hAnsiTheme="minorHAnsi"/>
        </w:rPr>
        <w:t>Hitler, Stalin and Mussolini rose to power</w:t>
      </w:r>
      <w:r w:rsidRPr="00403AD2">
        <w:rPr>
          <w:rFonts w:asciiTheme="minorHAnsi" w:hAnsiTheme="minorHAnsi"/>
        </w:rPr>
        <w:t xml:space="preserve"> gave them ample opportunity to show what they were capable of. </w:t>
      </w:r>
      <w:r w:rsidRPr="00597212">
        <w:rPr>
          <w:rStyle w:val="Emphasis"/>
          <w:rFonts w:asciiTheme="minorHAnsi" w:hAnsiTheme="minorHAnsi"/>
          <w:highlight w:val="green"/>
        </w:rPr>
        <w:t>Had there been an order</w:t>
      </w:r>
      <w:r w:rsidRPr="00403AD2">
        <w:rPr>
          <w:rStyle w:val="Emphasis"/>
          <w:rFonts w:asciiTheme="minorHAnsi" w:hAnsiTheme="minorHAnsi"/>
        </w:rPr>
        <w:t xml:space="preserve"> in place </w:t>
      </w:r>
      <w:r w:rsidRPr="00597212">
        <w:rPr>
          <w:rStyle w:val="Emphasis"/>
          <w:rFonts w:asciiTheme="minorHAnsi" w:hAnsiTheme="minorHAnsi"/>
          <w:highlight w:val="green"/>
        </w:rPr>
        <w:t xml:space="preserve">to blunt those ambitions, we might never have come to know them as </w:t>
      </w:r>
      <w:r w:rsidRPr="00597212">
        <w:rPr>
          <w:rStyle w:val="Emphasis"/>
          <w:rFonts w:asciiTheme="minorHAnsi" w:hAnsiTheme="minorHAnsi"/>
        </w:rPr>
        <w:t xml:space="preserve">tyrants, </w:t>
      </w:r>
      <w:r w:rsidRPr="00597212">
        <w:rPr>
          <w:rStyle w:val="Emphasis"/>
          <w:rFonts w:asciiTheme="minorHAnsi" w:hAnsiTheme="minorHAnsi"/>
          <w:highlight w:val="green"/>
        </w:rPr>
        <w:t>aggressors and mass killers.</w:t>
      </w:r>
    </w:p>
    <w:p w:rsidR="00514784" w:rsidRPr="00403AD2" w:rsidRDefault="00514784" w:rsidP="00514784">
      <w:pPr>
        <w:rPr>
          <w:rFonts w:asciiTheme="minorHAnsi" w:hAnsiTheme="minorHAnsi"/>
        </w:rPr>
      </w:pPr>
      <w:r w:rsidRPr="00403AD2">
        <w:rPr>
          <w:rStyle w:val="Emphasis"/>
          <w:rFonts w:asciiTheme="minorHAnsi" w:hAnsiTheme="minorHAnsi"/>
        </w:rPr>
        <w:t>Today the rocks are being overturned again.</w:t>
      </w:r>
      <w:r w:rsidRPr="00403AD2">
        <w:rPr>
          <w:rFonts w:asciiTheme="minorHAnsi" w:hAnsiTheme="minorHAnsi"/>
        </w:rPr>
        <w:t xml:space="preserve"> </w:t>
      </w:r>
      <w:r w:rsidRPr="00403AD2">
        <w:rPr>
          <w:rStyle w:val="StyleUnderline"/>
          <w:rFonts w:asciiTheme="minorHAnsi" w:hAnsiTheme="minorHAnsi"/>
        </w:rPr>
        <w:t>Those who have been arguing that we should pull back from the world and show greater restraint tell us we need to accept the world “as it is.” But they have no idea what the world “as it is” really looks like. They grew up inside the bubble of protection provided by U.S. power and the liberal world order it sustained</w:t>
      </w:r>
      <w:r w:rsidRPr="00403AD2">
        <w:rPr>
          <w:rFonts w:asciiTheme="minorHAnsi" w:hAnsiTheme="minorHAnsi"/>
        </w:rPr>
        <w:t>, a world in which other nations were forced to adjust their behavior to those realities of power.</w:t>
      </w:r>
    </w:p>
    <w:p w:rsidR="00514784" w:rsidRPr="00403AD2" w:rsidRDefault="00514784" w:rsidP="00514784">
      <w:pPr>
        <w:rPr>
          <w:rFonts w:asciiTheme="minorHAnsi" w:hAnsiTheme="minorHAnsi"/>
        </w:rPr>
      </w:pPr>
      <w:r w:rsidRPr="00597212">
        <w:rPr>
          <w:rStyle w:val="Emphasis"/>
          <w:rFonts w:asciiTheme="minorHAnsi" w:hAnsiTheme="minorHAnsi"/>
          <w:highlight w:val="green"/>
        </w:rPr>
        <w:t>Russian behavior was shaped by what</w:t>
      </w:r>
      <w:r w:rsidRPr="00403AD2">
        <w:rPr>
          <w:rStyle w:val="Emphasis"/>
          <w:rFonts w:asciiTheme="minorHAnsi" w:hAnsiTheme="minorHAnsi"/>
        </w:rPr>
        <w:t xml:space="preserve"> Russian </w:t>
      </w:r>
      <w:r w:rsidRPr="00597212">
        <w:rPr>
          <w:rStyle w:val="Emphasis"/>
          <w:rFonts w:asciiTheme="minorHAnsi" w:hAnsiTheme="minorHAnsi"/>
          <w:highlight w:val="green"/>
        </w:rPr>
        <w:t>leaders believed the</w:t>
      </w:r>
      <w:r w:rsidRPr="00597212">
        <w:rPr>
          <w:rFonts w:asciiTheme="minorHAnsi" w:hAnsiTheme="minorHAnsi"/>
          <w:highlight w:val="green"/>
        </w:rPr>
        <w:t xml:space="preserve"> </w:t>
      </w:r>
      <w:r w:rsidRPr="00597212">
        <w:rPr>
          <w:rStyle w:val="Emphasis"/>
          <w:rFonts w:asciiTheme="minorHAnsi" w:hAnsiTheme="minorHAnsi"/>
          <w:highlight w:val="green"/>
        </w:rPr>
        <w:t>U</w:t>
      </w:r>
      <w:r w:rsidRPr="00403AD2">
        <w:rPr>
          <w:rFonts w:asciiTheme="minorHAnsi" w:hAnsiTheme="minorHAnsi"/>
        </w:rPr>
        <w:t xml:space="preserve">nited </w:t>
      </w:r>
      <w:r w:rsidRPr="00597212">
        <w:rPr>
          <w:rStyle w:val="Emphasis"/>
          <w:rFonts w:asciiTheme="minorHAnsi" w:hAnsiTheme="minorHAnsi"/>
          <w:highlight w:val="green"/>
        </w:rPr>
        <w:t>S</w:t>
      </w:r>
      <w:r w:rsidRPr="00403AD2">
        <w:rPr>
          <w:rFonts w:asciiTheme="minorHAnsi" w:hAnsiTheme="minorHAnsi"/>
        </w:rPr>
        <w:t xml:space="preserve">tates </w:t>
      </w:r>
      <w:r w:rsidRPr="00597212">
        <w:rPr>
          <w:rStyle w:val="Emphasis"/>
          <w:rFonts w:asciiTheme="minorHAnsi" w:hAnsiTheme="minorHAnsi"/>
          <w:highlight w:val="green"/>
        </w:rPr>
        <w:t>would</w:t>
      </w:r>
      <w:r w:rsidRPr="00403AD2">
        <w:rPr>
          <w:rStyle w:val="Emphasis"/>
          <w:rFonts w:asciiTheme="minorHAnsi" w:hAnsiTheme="minorHAnsi"/>
        </w:rPr>
        <w:t xml:space="preserve"> or had to </w:t>
      </w:r>
      <w:r w:rsidRPr="00597212">
        <w:rPr>
          <w:rStyle w:val="Emphasis"/>
          <w:rFonts w:asciiTheme="minorHAnsi" w:hAnsiTheme="minorHAnsi"/>
          <w:highlight w:val="green"/>
        </w:rPr>
        <w:t>tolerate, as well as</w:t>
      </w:r>
      <w:r w:rsidRPr="00403AD2">
        <w:rPr>
          <w:rStyle w:val="Emphasis"/>
          <w:rFonts w:asciiTheme="minorHAnsi" w:hAnsiTheme="minorHAnsi"/>
        </w:rPr>
        <w:t xml:space="preserve"> by </w:t>
      </w:r>
      <w:r w:rsidRPr="00597212">
        <w:rPr>
          <w:rStyle w:val="Emphasis"/>
          <w:rFonts w:asciiTheme="minorHAnsi" w:hAnsiTheme="minorHAnsi"/>
          <w:highlight w:val="green"/>
        </w:rPr>
        <w:t>their sense of the liberal order’s strength</w:t>
      </w:r>
      <w:r w:rsidRPr="00403AD2">
        <w:rPr>
          <w:rStyle w:val="Emphasis"/>
          <w:rFonts w:asciiTheme="minorHAnsi" w:hAnsiTheme="minorHAnsi"/>
        </w:rPr>
        <w:t xml:space="preserve"> and cohesion.</w:t>
      </w:r>
      <w:r w:rsidRPr="00403AD2">
        <w:rPr>
          <w:rFonts w:asciiTheme="minorHAnsi" w:hAnsiTheme="minorHAnsi"/>
        </w:rPr>
        <w:t xml:space="preserve"> </w:t>
      </w:r>
      <w:r w:rsidRPr="00597212">
        <w:rPr>
          <w:rStyle w:val="Emphasis"/>
          <w:rFonts w:asciiTheme="minorHAnsi" w:hAnsiTheme="minorHAnsi"/>
          <w:highlight w:val="green"/>
        </w:rPr>
        <w:t>The same was true of China</w:t>
      </w:r>
      <w:r w:rsidRPr="00403AD2">
        <w:rPr>
          <w:rFonts w:asciiTheme="minorHAnsi" w:hAnsiTheme="minorHAnsi"/>
        </w:rPr>
        <w:t xml:space="preserve">’s behavior, and </w:t>
      </w:r>
      <w:r w:rsidRPr="00597212">
        <w:rPr>
          <w:rStyle w:val="Emphasis"/>
          <w:rFonts w:asciiTheme="minorHAnsi" w:hAnsiTheme="minorHAnsi"/>
          <w:highlight w:val="green"/>
        </w:rPr>
        <w:t>Iran</w:t>
      </w:r>
      <w:r w:rsidRPr="00403AD2">
        <w:rPr>
          <w:rFonts w:asciiTheme="minorHAnsi" w:hAnsiTheme="minorHAnsi"/>
        </w:rPr>
        <w:t xml:space="preserve">’s, and </w:t>
      </w:r>
      <w:r w:rsidRPr="00597212">
        <w:rPr>
          <w:rStyle w:val="Emphasis"/>
          <w:rFonts w:asciiTheme="minorHAnsi" w:hAnsiTheme="minorHAnsi"/>
          <w:highlight w:val="green"/>
        </w:rPr>
        <w:t>Saudi</w:t>
      </w:r>
      <w:r w:rsidRPr="00403AD2">
        <w:rPr>
          <w:rStyle w:val="Emphasis"/>
          <w:rFonts w:asciiTheme="minorHAnsi" w:hAnsiTheme="minorHAnsi"/>
        </w:rPr>
        <w:t xml:space="preserve"> Arabia</w:t>
      </w:r>
      <w:r w:rsidRPr="00403AD2">
        <w:rPr>
          <w:rFonts w:asciiTheme="minorHAnsi" w:hAnsiTheme="minorHAnsi"/>
        </w:rPr>
        <w:t>’s, and that of</w:t>
      </w:r>
      <w:r w:rsidRPr="00403AD2">
        <w:rPr>
          <w:rStyle w:val="Emphasis"/>
          <w:rFonts w:asciiTheme="minorHAnsi" w:hAnsiTheme="minorHAnsi"/>
        </w:rPr>
        <w:t xml:space="preserve"> </w:t>
      </w:r>
      <w:r w:rsidRPr="00597212">
        <w:rPr>
          <w:rStyle w:val="Emphasis"/>
          <w:rFonts w:asciiTheme="minorHAnsi" w:hAnsiTheme="minorHAnsi"/>
          <w:highlight w:val="green"/>
        </w:rPr>
        <w:t>every other nation</w:t>
      </w:r>
      <w:r w:rsidRPr="00403AD2">
        <w:rPr>
          <w:rStyle w:val="Emphasis"/>
          <w:rFonts w:asciiTheme="minorHAnsi" w:hAnsiTheme="minorHAnsi"/>
        </w:rPr>
        <w:t xml:space="preserve"> or nonstate actor </w:t>
      </w:r>
      <w:r w:rsidRPr="00597212">
        <w:rPr>
          <w:rStyle w:val="Emphasis"/>
          <w:rFonts w:asciiTheme="minorHAnsi" w:hAnsiTheme="minorHAnsi"/>
          <w:highlight w:val="green"/>
        </w:rPr>
        <w:t>that might</w:t>
      </w:r>
      <w:r w:rsidRPr="00403AD2">
        <w:rPr>
          <w:rStyle w:val="Emphasis"/>
          <w:rFonts w:asciiTheme="minorHAnsi" w:hAnsiTheme="minorHAnsi"/>
        </w:rPr>
        <w:t xml:space="preserve"> seek to </w:t>
      </w:r>
      <w:r w:rsidRPr="00597212">
        <w:rPr>
          <w:rStyle w:val="Emphasis"/>
          <w:rFonts w:asciiTheme="minorHAnsi" w:hAnsiTheme="minorHAnsi"/>
          <w:highlight w:val="green"/>
        </w:rPr>
        <w:t>disrupt</w:t>
      </w:r>
      <w:r w:rsidRPr="00403AD2">
        <w:rPr>
          <w:rStyle w:val="Emphasis"/>
          <w:rFonts w:asciiTheme="minorHAnsi" w:hAnsiTheme="minorHAnsi"/>
        </w:rPr>
        <w:t xml:space="preserve"> </w:t>
      </w:r>
      <w:r w:rsidRPr="00597212">
        <w:rPr>
          <w:rStyle w:val="Emphasis"/>
          <w:rFonts w:asciiTheme="minorHAnsi" w:hAnsiTheme="minorHAnsi"/>
          <w:highlight w:val="green"/>
        </w:rPr>
        <w:t>or topple the existing order</w:t>
      </w:r>
      <w:r w:rsidRPr="00403AD2">
        <w:rPr>
          <w:rStyle w:val="Emphasis"/>
          <w:rFonts w:asciiTheme="minorHAnsi" w:hAnsiTheme="minorHAnsi"/>
        </w:rPr>
        <w:t>.</w:t>
      </w:r>
      <w:r w:rsidRPr="00403AD2">
        <w:rPr>
          <w:rFonts w:asciiTheme="minorHAnsi" w:hAnsiTheme="minorHAnsi"/>
        </w:rPr>
        <w:t xml:space="preserve"> </w:t>
      </w:r>
      <w:r w:rsidRPr="00597212">
        <w:rPr>
          <w:rStyle w:val="Emphasis"/>
          <w:rFonts w:asciiTheme="minorHAnsi" w:hAnsiTheme="minorHAnsi"/>
          <w:highlight w:val="green"/>
        </w:rPr>
        <w:t>All would have behaved differently if America had</w:t>
      </w:r>
      <w:r w:rsidRPr="00403AD2">
        <w:rPr>
          <w:rStyle w:val="Emphasis"/>
          <w:rFonts w:asciiTheme="minorHAnsi" w:hAnsiTheme="minorHAnsi"/>
        </w:rPr>
        <w:t xml:space="preserve"> behaved differently, </w:t>
      </w:r>
      <w:r w:rsidRPr="00597212">
        <w:rPr>
          <w:rStyle w:val="Emphasis"/>
          <w:rFonts w:asciiTheme="minorHAnsi" w:hAnsiTheme="minorHAnsi"/>
          <w:highlight w:val="green"/>
        </w:rPr>
        <w:t>and so would</w:t>
      </w:r>
      <w:r w:rsidRPr="00403AD2">
        <w:rPr>
          <w:rStyle w:val="Emphasis"/>
          <w:rFonts w:asciiTheme="minorHAnsi" w:hAnsiTheme="minorHAnsi"/>
        </w:rPr>
        <w:t xml:space="preserve"> America’s </w:t>
      </w:r>
      <w:r w:rsidRPr="00597212">
        <w:rPr>
          <w:rStyle w:val="Emphasis"/>
          <w:rFonts w:asciiTheme="minorHAnsi" w:hAnsiTheme="minorHAnsi"/>
          <w:highlight w:val="green"/>
        </w:rPr>
        <w:t>allies and the rest of the world</w:t>
      </w:r>
      <w:r w:rsidRPr="00403AD2">
        <w:rPr>
          <w:rStyle w:val="Emphasis"/>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 xml:space="preserve">We want to believe that Hitler and Stalin were bizarre products of another era. But </w:t>
      </w:r>
      <w:r w:rsidRPr="00403AD2">
        <w:rPr>
          <w:rStyle w:val="Emphasis"/>
          <w:rFonts w:asciiTheme="minorHAnsi" w:hAnsiTheme="minorHAnsi"/>
        </w:rPr>
        <w:t>the Hitlers and Stalins are all around us, waiting to reveal themselves if given half a chance.</w:t>
      </w:r>
      <w:r w:rsidRPr="00403AD2">
        <w:rPr>
          <w:rFonts w:asciiTheme="minorHAnsi" w:hAnsiTheme="minorHAnsi"/>
        </w:rPr>
        <w:t xml:space="preserve"> Today we know a Vladimir </w:t>
      </w:r>
      <w:r w:rsidRPr="00403AD2">
        <w:rPr>
          <w:rStyle w:val="StyleUnderline"/>
          <w:rFonts w:asciiTheme="minorHAnsi" w:hAnsiTheme="minorHAnsi"/>
        </w:rPr>
        <w:t>Putin</w:t>
      </w:r>
      <w:r w:rsidRPr="00403AD2">
        <w:rPr>
          <w:rFonts w:asciiTheme="minorHAnsi" w:hAnsiTheme="minorHAnsi"/>
        </w:rPr>
        <w:t xml:space="preserve"> who </w:t>
      </w:r>
      <w:r w:rsidRPr="00403AD2">
        <w:rPr>
          <w:rStyle w:val="StyleUnderline"/>
          <w:rFonts w:asciiTheme="minorHAnsi" w:hAnsiTheme="minorHAnsi"/>
        </w:rPr>
        <w:t>has grand ambitions but not yet the capacity to realize them. He reveres Stalin</w:t>
      </w:r>
      <w:r w:rsidRPr="00403AD2">
        <w:rPr>
          <w:rFonts w:asciiTheme="minorHAnsi" w:hAnsiTheme="minorHAnsi"/>
        </w:rPr>
        <w:t xml:space="preserve">, but he is not Stalin. But </w:t>
      </w:r>
      <w:r w:rsidRPr="00403AD2">
        <w:rPr>
          <w:rStyle w:val="StyleUnderline"/>
          <w:rFonts w:asciiTheme="minorHAnsi" w:hAnsiTheme="minorHAnsi"/>
        </w:rPr>
        <w:t>what would a less constrained Putin be?</w:t>
      </w:r>
    </w:p>
    <w:p w:rsidR="00514784" w:rsidRPr="00403AD2" w:rsidRDefault="00514784" w:rsidP="00514784">
      <w:pPr>
        <w:rPr>
          <w:rFonts w:asciiTheme="minorHAnsi" w:hAnsiTheme="minorHAnsi"/>
        </w:rPr>
      </w:pPr>
      <w:r w:rsidRPr="00403AD2">
        <w:rPr>
          <w:rFonts w:asciiTheme="minorHAnsi" w:hAnsiTheme="minorHAnsi"/>
        </w:rPr>
        <w:t xml:space="preserve">Today a more powerful </w:t>
      </w:r>
      <w:r w:rsidRPr="00597212">
        <w:rPr>
          <w:rStyle w:val="StyleUnderline"/>
          <w:rFonts w:asciiTheme="minorHAnsi" w:hAnsiTheme="minorHAnsi"/>
          <w:highlight w:val="green"/>
        </w:rPr>
        <w:t>China is abandoning</w:t>
      </w:r>
      <w:r w:rsidRPr="00403AD2">
        <w:rPr>
          <w:rStyle w:val="StyleUnderline"/>
          <w:rFonts w:asciiTheme="minorHAnsi" w:hAnsiTheme="minorHAnsi"/>
        </w:rPr>
        <w:t xml:space="preserve"> the </w:t>
      </w:r>
      <w:r w:rsidRPr="00597212">
        <w:rPr>
          <w:rStyle w:val="StyleUnderline"/>
          <w:rFonts w:asciiTheme="minorHAnsi" w:hAnsiTheme="minorHAnsi"/>
          <w:highlight w:val="green"/>
        </w:rPr>
        <w:t>cautious foreign policies</w:t>
      </w:r>
      <w:r w:rsidRPr="00403AD2">
        <w:rPr>
          <w:rFonts w:asciiTheme="minorHAnsi" w:hAnsiTheme="minorHAnsi"/>
        </w:rPr>
        <w:t xml:space="preserve"> of Deng Xiaoping’s weaker China. What will an even less constrained China be like? </w:t>
      </w:r>
      <w:r w:rsidRPr="00403AD2">
        <w:rPr>
          <w:rStyle w:val="StyleUnderline"/>
          <w:rFonts w:asciiTheme="minorHAnsi" w:hAnsiTheme="minorHAnsi"/>
        </w:rPr>
        <w:t>Who can say whether either of these powers might in time become a threat on a par with those we faced in the past if they are allowed to expand their regional and global influence by military means?</w:t>
      </w:r>
    </w:p>
    <w:p w:rsidR="00514784" w:rsidRPr="00403AD2" w:rsidRDefault="00514784" w:rsidP="00514784">
      <w:pPr>
        <w:rPr>
          <w:rFonts w:asciiTheme="minorHAnsi" w:hAnsiTheme="minorHAnsi"/>
        </w:rPr>
      </w:pPr>
      <w:r w:rsidRPr="00403AD2">
        <w:rPr>
          <w:rFonts w:asciiTheme="minorHAnsi" w:hAnsiTheme="minorHAnsi"/>
        </w:rPr>
        <w:lastRenderedPageBreak/>
        <w:t xml:space="preserve">And </w:t>
      </w:r>
      <w:r w:rsidRPr="00403AD2">
        <w:rPr>
          <w:rStyle w:val="Emphasis"/>
          <w:rFonts w:asciiTheme="minorHAnsi" w:hAnsiTheme="minorHAnsi"/>
        </w:rPr>
        <w:t>how quickly might this happen? Quicker than we think.</w:t>
      </w:r>
      <w:r w:rsidRPr="00403AD2">
        <w:rPr>
          <w:rFonts w:asciiTheme="minorHAnsi" w:hAnsiTheme="minorHAnsi"/>
        </w:rPr>
        <w:t xml:space="preserve"> A character in Hemingway’s “The Sun Also Rises,” asked how he went bankrupt, responds, </w:t>
      </w:r>
      <w:r w:rsidRPr="00403AD2">
        <w:rPr>
          <w:rStyle w:val="Emphasis"/>
          <w:rFonts w:asciiTheme="minorHAnsi" w:hAnsiTheme="minorHAnsi"/>
        </w:rPr>
        <w:t>“</w:t>
      </w:r>
      <w:r w:rsidRPr="00597212">
        <w:rPr>
          <w:rStyle w:val="Emphasis"/>
          <w:rFonts w:asciiTheme="minorHAnsi" w:hAnsiTheme="minorHAnsi"/>
          <w:highlight w:val="green"/>
        </w:rPr>
        <w:t>Gradually</w:t>
      </w:r>
      <w:r w:rsidRPr="00403AD2">
        <w:rPr>
          <w:rStyle w:val="Emphasis"/>
          <w:rFonts w:asciiTheme="minorHAnsi" w:hAnsiTheme="minorHAnsi"/>
        </w:rPr>
        <w:t xml:space="preserve"> and then suddenly.”</w:t>
      </w:r>
      <w:r w:rsidRPr="00403AD2">
        <w:rPr>
          <w:rFonts w:asciiTheme="minorHAnsi" w:hAnsiTheme="minorHAnsi"/>
        </w:rPr>
        <w:t xml:space="preserve"> </w:t>
      </w:r>
      <w:r w:rsidRPr="00403AD2">
        <w:rPr>
          <w:rStyle w:val="Emphasis"/>
          <w:rFonts w:asciiTheme="minorHAnsi" w:hAnsiTheme="minorHAnsi"/>
        </w:rPr>
        <w:t xml:space="preserve">That is </w:t>
      </w:r>
      <w:r w:rsidRPr="00597212">
        <w:rPr>
          <w:rStyle w:val="Emphasis"/>
          <w:rFonts w:asciiTheme="minorHAnsi" w:hAnsiTheme="minorHAnsi"/>
          <w:highlight w:val="green"/>
        </w:rPr>
        <w:t>a fair description of how</w:t>
      </w:r>
      <w:r w:rsidRPr="00403AD2">
        <w:rPr>
          <w:rStyle w:val="Emphasis"/>
          <w:rFonts w:asciiTheme="minorHAnsi" w:hAnsiTheme="minorHAnsi"/>
        </w:rPr>
        <w:t xml:space="preserve"> the </w:t>
      </w:r>
      <w:r w:rsidRPr="00597212">
        <w:rPr>
          <w:rStyle w:val="Emphasis"/>
          <w:rFonts w:asciiTheme="minorHAnsi" w:hAnsiTheme="minorHAnsi"/>
          <w:highlight w:val="green"/>
        </w:rPr>
        <w:t xml:space="preserve">world order </w:t>
      </w:r>
      <w:r w:rsidRPr="00597212">
        <w:rPr>
          <w:rStyle w:val="Emphasis"/>
          <w:rFonts w:asciiTheme="minorHAnsi" w:hAnsiTheme="minorHAnsi"/>
        </w:rPr>
        <w:t>collapsed</w:t>
      </w:r>
      <w:r w:rsidRPr="00403AD2">
        <w:rPr>
          <w:rStyle w:val="Emphasis"/>
          <w:rFonts w:asciiTheme="minorHAnsi" w:hAnsiTheme="minorHAnsi"/>
        </w:rPr>
        <w:t xml:space="preserve"> before the two world wars, and of how it likely </w:t>
      </w:r>
      <w:r w:rsidRPr="00597212">
        <w:rPr>
          <w:rStyle w:val="Emphasis"/>
          <w:rFonts w:asciiTheme="minorHAnsi" w:hAnsiTheme="minorHAnsi"/>
          <w:highlight w:val="green"/>
        </w:rPr>
        <w:t>will collapse in our own time</w:t>
      </w:r>
      <w:r w:rsidRPr="00403AD2">
        <w:rPr>
          <w:rStyle w:val="Emphasis"/>
          <w:rFonts w:asciiTheme="minorHAnsi" w:hAnsiTheme="minorHAnsi"/>
        </w:rPr>
        <w:t>. Welcome to the jungle.</w:t>
      </w:r>
    </w:p>
    <w:p w:rsidR="00514784" w:rsidRPr="00403AD2" w:rsidRDefault="00514784" w:rsidP="00514784">
      <w:pPr>
        <w:rPr>
          <w:rFonts w:asciiTheme="minorHAnsi" w:hAnsiTheme="minorHAnsi"/>
        </w:rPr>
      </w:pPr>
      <w:r>
        <w:rPr>
          <w:rFonts w:asciiTheme="minorHAnsi" w:hAnsiTheme="minorHAnsi"/>
        </w:rPr>
        <w:t xml:space="preserve"> </w:t>
      </w:r>
    </w:p>
    <w:p w:rsidR="00514784" w:rsidRPr="00CF5658" w:rsidRDefault="00514784" w:rsidP="00514784">
      <w:pPr>
        <w:pStyle w:val="Heading4"/>
        <w:rPr>
          <w:rFonts w:asciiTheme="minorHAnsi" w:hAnsiTheme="minorHAnsi"/>
        </w:rPr>
      </w:pPr>
      <w:r w:rsidRPr="00CF5658">
        <w:rPr>
          <w:rFonts w:asciiTheme="minorHAnsi" w:hAnsiTheme="minorHAnsi"/>
        </w:rPr>
        <w:t>Collapse of the liberal world order causes a </w:t>
      </w:r>
      <w:r w:rsidRPr="00CF5658">
        <w:rPr>
          <w:rFonts w:asciiTheme="minorHAnsi" w:hAnsiTheme="minorHAnsi"/>
          <w:u w:val="single"/>
        </w:rPr>
        <w:t>sphere of influence</w:t>
      </w:r>
      <w:r w:rsidRPr="00CF5658">
        <w:rPr>
          <w:rFonts w:asciiTheme="minorHAnsi" w:hAnsiTheme="minorHAnsi"/>
        </w:rPr>
        <w:t xml:space="preserve"> world that risks great power war. </w:t>
      </w:r>
    </w:p>
    <w:p w:rsidR="00514784" w:rsidRPr="00CF5658" w:rsidRDefault="00514784" w:rsidP="00514784">
      <w:pPr>
        <w:shd w:val="clear" w:color="auto" w:fill="FFFFFF"/>
        <w:spacing w:line="235" w:lineRule="atLeast"/>
        <w:rPr>
          <w:rFonts w:asciiTheme="minorHAnsi" w:hAnsiTheme="minorHAnsi"/>
          <w:color w:val="222222"/>
        </w:rPr>
      </w:pPr>
      <w:r w:rsidRPr="00027AFF">
        <w:rPr>
          <w:rStyle w:val="Style13ptBold"/>
        </w:rPr>
        <w:t>Twining, 17</w:t>
      </w:r>
      <w:r w:rsidRPr="00CF5658">
        <w:rPr>
          <w:rFonts w:asciiTheme="minorHAnsi" w:hAnsiTheme="minorHAnsi"/>
          <w:b/>
          <w:bCs/>
          <w:color w:val="222222"/>
        </w:rPr>
        <w:t> </w:t>
      </w:r>
      <w:r w:rsidRPr="00CF5658">
        <w:rPr>
          <w:rFonts w:asciiTheme="minorHAnsi" w:hAnsiTheme="minorHAnsi"/>
          <w:color w:val="222222"/>
        </w:rPr>
        <w:t xml:space="preserve">- </w:t>
      </w:r>
      <w:r w:rsidRPr="00CF5658">
        <w:rPr>
          <w:rFonts w:asciiTheme="minorHAnsi" w:hAnsiTheme="minorHAnsi"/>
        </w:rPr>
        <w:t>Counselor &amp; Asia Director, the German Marshall Fund of the United States.  He has taught at Georgetown University and served as a military instructor associated with the Naval Postgraduate School (Daniel, “Abandoning the Liberal International Order for a Spheres-of-Influence World is a Trap for America and its Allies” 3/21, </w:t>
      </w:r>
      <w:hyperlink r:id="rId14" w:tgtFrame="_blank" w:history="1">
        <w:r w:rsidRPr="00CF5658">
          <w:rPr>
            <w:rStyle w:val="Hyperlink"/>
            <w:rFonts w:asciiTheme="minorHAnsi" w:hAnsiTheme="minorHAnsi"/>
          </w:rPr>
          <w:t>https://outoforder.gmfus.org/abandoning-the-liberal-international-order-for-a-spheres-of-influence-world-is-a-trap-for-america-7bfcdbb83df4</w:t>
        </w:r>
      </w:hyperlink>
    </w:p>
    <w:p w:rsidR="00514784" w:rsidRPr="00027AFF" w:rsidRDefault="00514784" w:rsidP="00514784">
      <w:pPr>
        <w:shd w:val="clear" w:color="auto" w:fill="FFFFFF"/>
        <w:spacing w:line="235" w:lineRule="atLeast"/>
        <w:rPr>
          <w:rFonts w:asciiTheme="minorHAnsi" w:hAnsiTheme="minorHAnsi"/>
          <w:color w:val="222222"/>
          <w:sz w:val="16"/>
        </w:rPr>
      </w:pPr>
      <w:r w:rsidRPr="00CF5658">
        <w:rPr>
          <w:rStyle w:val="StyleUnderline"/>
          <w:rFonts w:asciiTheme="minorHAnsi" w:hAnsiTheme="minorHAnsi"/>
        </w:rPr>
        <w:t>The liberal world order is under assault</w:t>
      </w:r>
      <w:r w:rsidRPr="00027AFF">
        <w:rPr>
          <w:rFonts w:asciiTheme="minorHAnsi" w:hAnsiTheme="minorHAnsi"/>
          <w:color w:val="222222"/>
          <w:sz w:val="16"/>
        </w:rPr>
        <w:t>. Polls suggest an American ambivalence about upholding the rules-based global system. Populists are besieging governing elites in the West while </w:t>
      </w:r>
      <w:r w:rsidRPr="00027AFF">
        <w:rPr>
          <w:rStyle w:val="StyleUnderline"/>
          <w:rFonts w:asciiTheme="minorHAnsi" w:hAnsiTheme="minorHAnsi"/>
          <w:highlight w:val="green"/>
        </w:rPr>
        <w:t>Russia works</w:t>
      </w:r>
      <w:r w:rsidRPr="00CF5658">
        <w:rPr>
          <w:rStyle w:val="StyleUnderline"/>
          <w:rFonts w:asciiTheme="minorHAnsi" w:hAnsiTheme="minorHAnsi"/>
        </w:rPr>
        <w:t xml:space="preserve"> strategically </w:t>
      </w:r>
      <w:r w:rsidRPr="00027AFF">
        <w:rPr>
          <w:rStyle w:val="StyleUnderline"/>
          <w:rFonts w:asciiTheme="minorHAnsi" w:hAnsiTheme="minorHAnsi"/>
          <w:highlight w:val="green"/>
        </w:rPr>
        <w:t xml:space="preserve">to </w:t>
      </w:r>
      <w:r w:rsidRPr="00027AFF">
        <w:rPr>
          <w:rStyle w:val="Emphasis"/>
          <w:rFonts w:asciiTheme="minorHAnsi" w:hAnsiTheme="minorHAnsi"/>
          <w:highlight w:val="green"/>
        </w:rPr>
        <w:t>destabilize</w:t>
      </w:r>
      <w:r w:rsidRPr="00CF5658">
        <w:rPr>
          <w:rStyle w:val="Emphasis"/>
          <w:rFonts w:asciiTheme="minorHAnsi" w:hAnsiTheme="minorHAnsi"/>
        </w:rPr>
        <w:t xml:space="preserve"> European and American </w:t>
      </w:r>
      <w:r w:rsidRPr="00027AFF">
        <w:rPr>
          <w:rStyle w:val="Emphasis"/>
          <w:rFonts w:asciiTheme="minorHAnsi" w:hAnsiTheme="minorHAnsi"/>
          <w:highlight w:val="green"/>
        </w:rPr>
        <w:t>governments</w:t>
      </w:r>
      <w:r w:rsidRPr="00027AFF">
        <w:rPr>
          <w:rFonts w:asciiTheme="minorHAnsi" w:hAnsiTheme="minorHAnsi"/>
          <w:color w:val="222222"/>
          <w:sz w:val="16"/>
        </w:rPr>
        <w:t> through propaganda and proxies. A rising </w:t>
      </w:r>
      <w:r w:rsidRPr="00CF5658">
        <w:rPr>
          <w:rStyle w:val="StyleUnderline"/>
          <w:rFonts w:asciiTheme="minorHAnsi" w:hAnsiTheme="minorHAnsi"/>
        </w:rPr>
        <w:t>China wants to create a global system that is not U.S.-centric, one in which</w:t>
      </w:r>
      <w:r w:rsidRPr="00027AFF">
        <w:rPr>
          <w:rFonts w:asciiTheme="minorHAnsi" w:hAnsiTheme="minorHAnsi"/>
          <w:color w:val="222222"/>
          <w:sz w:val="16"/>
        </w:rPr>
        <w:t xml:space="preserve"> smaller powers defer to bigger ones and norms of </w:t>
      </w:r>
      <w:r w:rsidRPr="00CF5658">
        <w:rPr>
          <w:rStyle w:val="StyleUnderline"/>
          <w:rFonts w:asciiTheme="minorHAnsi" w:hAnsiTheme="minorHAnsi"/>
        </w:rPr>
        <w:t>democracy and rule of law do not prevail</w:t>
      </w:r>
      <w:r w:rsidRPr="00027AFF">
        <w:rPr>
          <w:rFonts w:asciiTheme="minorHAnsi" w:hAnsiTheme="minorHAnsi"/>
          <w:color w:val="222222"/>
          <w:sz w:val="16"/>
        </w:rPr>
        <w:t>. Meanwhile, </w:t>
      </w:r>
      <w:r w:rsidRPr="00CF5658">
        <w:rPr>
          <w:rStyle w:val="Emphasis"/>
          <w:rFonts w:asciiTheme="minorHAnsi" w:hAnsiTheme="minorHAnsi"/>
          <w:highlight w:val="green"/>
        </w:rPr>
        <w:t>the U.S. alliance system looks adrift</w:t>
      </w:r>
      <w:r w:rsidRPr="00027AFF">
        <w:rPr>
          <w:rFonts w:asciiTheme="minorHAnsi" w:hAnsiTheme="minorHAnsi"/>
          <w:color w:val="222222"/>
          <w:sz w:val="16"/>
        </w:rPr>
        <w:t> while competitors in China and Russia appear to be on the march.</w:t>
      </w:r>
    </w:p>
    <w:p w:rsidR="00514784" w:rsidRPr="00CF5658" w:rsidRDefault="00514784" w:rsidP="00514784">
      <w:pPr>
        <w:shd w:val="clear" w:color="auto" w:fill="FFFFFF"/>
        <w:spacing w:line="235" w:lineRule="atLeast"/>
        <w:rPr>
          <w:rStyle w:val="StyleUnderline"/>
          <w:rFonts w:asciiTheme="minorHAnsi" w:hAnsiTheme="minorHAnsi"/>
        </w:rPr>
      </w:pPr>
      <w:r w:rsidRPr="00027AFF">
        <w:rPr>
          <w:rFonts w:asciiTheme="minorHAnsi" w:hAnsiTheme="minorHAnsi"/>
          <w:color w:val="222222"/>
          <w:sz w:val="16"/>
        </w:rPr>
        <w:t>If it holds, </w:t>
      </w:r>
      <w:r w:rsidRPr="00027AFF">
        <w:rPr>
          <w:rStyle w:val="StyleUnderline"/>
          <w:rFonts w:asciiTheme="minorHAnsi" w:hAnsiTheme="minorHAnsi"/>
        </w:rPr>
        <w:t xml:space="preserve">this trend could produce a </w:t>
      </w:r>
      <w:r w:rsidRPr="00CF5658">
        <w:rPr>
          <w:rStyle w:val="Emphasis"/>
          <w:rFonts w:asciiTheme="minorHAnsi" w:hAnsiTheme="minorHAnsi"/>
          <w:highlight w:val="green"/>
        </w:rPr>
        <w:t>spheres-of-influence world</w:t>
      </w:r>
      <w:r w:rsidRPr="00CF5658">
        <w:rPr>
          <w:rStyle w:val="StyleUnderline"/>
          <w:rFonts w:asciiTheme="minorHAnsi" w:hAnsiTheme="minorHAnsi"/>
        </w:rPr>
        <w:t> </w:t>
      </w:r>
      <w:r w:rsidRPr="00027AFF">
        <w:rPr>
          <w:rFonts w:asciiTheme="minorHAnsi" w:hAnsiTheme="minorHAnsi"/>
          <w:color w:val="222222"/>
          <w:sz w:val="16"/>
        </w:rPr>
        <w:t>— which many, including the current presidents of the United States, China, and Russia, find intuitively attractive. But were such an order to replace one based on global integration and American leadership in the geopolitical cockpits of Europe and Asia, </w:t>
      </w:r>
      <w:r w:rsidRPr="00CF5658">
        <w:rPr>
          <w:rStyle w:val="StyleUnderline"/>
          <w:rFonts w:asciiTheme="minorHAnsi" w:hAnsiTheme="minorHAnsi"/>
        </w:rPr>
        <w:t>it </w:t>
      </w:r>
      <w:r w:rsidRPr="00CF5658">
        <w:rPr>
          <w:rStyle w:val="StyleUnderline"/>
          <w:rFonts w:asciiTheme="minorHAnsi" w:hAnsiTheme="minorHAnsi"/>
          <w:highlight w:val="green"/>
        </w:rPr>
        <w:t>would</w:t>
      </w:r>
      <w:r w:rsidRPr="00CF5658">
        <w:rPr>
          <w:rStyle w:val="StyleUnderline"/>
          <w:rFonts w:asciiTheme="minorHAnsi" w:hAnsiTheme="minorHAnsi"/>
        </w:rPr>
        <w:t> only </w:t>
      </w:r>
      <w:r w:rsidRPr="00CF5658">
        <w:rPr>
          <w:rStyle w:val="StyleUnderline"/>
          <w:rFonts w:asciiTheme="minorHAnsi" w:hAnsiTheme="minorHAnsi"/>
          <w:highlight w:val="green"/>
        </w:rPr>
        <w:t xml:space="preserve">engender </w:t>
      </w:r>
      <w:r w:rsidRPr="00CF5658">
        <w:rPr>
          <w:rStyle w:val="StyleUnderline"/>
          <w:rFonts w:asciiTheme="minorHAnsi" w:hAnsiTheme="minorHAnsi"/>
        </w:rPr>
        <w:t xml:space="preserve">insecurity and </w:t>
      </w:r>
      <w:r w:rsidRPr="00CF5658">
        <w:rPr>
          <w:rStyle w:val="StyleUnderline"/>
          <w:rFonts w:asciiTheme="minorHAnsi" w:hAnsiTheme="minorHAnsi"/>
          <w:highlight w:val="green"/>
        </w:rPr>
        <w:t>conflict.</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In a spheres-of-influence world, great powers order their regions. </w:t>
      </w:r>
      <w:r w:rsidRPr="00CF5658">
        <w:rPr>
          <w:rStyle w:val="StyleUnderline"/>
          <w:rFonts w:asciiTheme="minorHAnsi" w:hAnsiTheme="minorHAnsi"/>
        </w:rPr>
        <w:t>The United States would go back to a “Monroe Doctrine” version of grand strategy</w:t>
      </w:r>
      <w:r w:rsidRPr="00027AFF">
        <w:rPr>
          <w:rStyle w:val="StyleUnderline"/>
        </w:rPr>
        <w:t xml:space="preserve">; </w:t>
      </w:r>
      <w:r w:rsidRPr="00CF5658">
        <w:rPr>
          <w:rStyle w:val="Emphasis"/>
          <w:rFonts w:asciiTheme="minorHAnsi" w:hAnsiTheme="minorHAnsi"/>
          <w:highlight w:val="green"/>
        </w:rPr>
        <w:t>Russia would dominate</w:t>
      </w:r>
      <w:r w:rsidRPr="00CF5658">
        <w:rPr>
          <w:rStyle w:val="Emphasis"/>
          <w:rFonts w:asciiTheme="minorHAnsi" w:hAnsiTheme="minorHAnsi"/>
        </w:rPr>
        <w:t xml:space="preserve"> the former </w:t>
      </w:r>
      <w:r w:rsidRPr="00C610EE">
        <w:rPr>
          <w:rStyle w:val="Emphasis"/>
          <w:rFonts w:asciiTheme="minorHAnsi" w:hAnsiTheme="minorHAnsi"/>
          <w:highlight w:val="green"/>
        </w:rPr>
        <w:t>Soviet space; China would govern East Asia, and India South Asia</w:t>
      </w:r>
      <w:r w:rsidRPr="00027AFF">
        <w:rPr>
          <w:rFonts w:asciiTheme="minorHAnsi" w:hAnsiTheme="minorHAnsi"/>
          <w:color w:val="222222"/>
          <w:sz w:val="16"/>
        </w:rPr>
        <w:t>. The problem with this kind of order, however, is several-fold.</w:t>
      </w:r>
    </w:p>
    <w:p w:rsidR="00514784" w:rsidRPr="00CF5658" w:rsidRDefault="00514784" w:rsidP="00514784">
      <w:pPr>
        <w:shd w:val="clear" w:color="auto" w:fill="FFFFFF"/>
        <w:spacing w:line="235" w:lineRule="atLeast"/>
        <w:rPr>
          <w:rStyle w:val="StyleUnderline"/>
          <w:rFonts w:asciiTheme="minorHAnsi" w:hAnsiTheme="minorHAnsi"/>
        </w:rPr>
      </w:pPr>
      <w:r w:rsidRPr="00027AFF">
        <w:rPr>
          <w:rFonts w:asciiTheme="minorHAnsi" w:hAnsiTheme="minorHAnsi"/>
          <w:color w:val="222222"/>
          <w:sz w:val="16"/>
        </w:rPr>
        <w:t>Too many spheres overlap in ways that would generate conflict rather than clean lines of responsibility. </w:t>
      </w:r>
      <w:r w:rsidRPr="00CF5658">
        <w:rPr>
          <w:rStyle w:val="StyleUnderline"/>
          <w:rFonts w:asciiTheme="minorHAnsi" w:hAnsiTheme="minorHAnsi"/>
          <w:highlight w:val="green"/>
        </w:rPr>
        <w:t>Japan would</w:t>
      </w:r>
      <w:r w:rsidRPr="00027AFF">
        <w:rPr>
          <w:rFonts w:asciiTheme="minorHAnsi" w:hAnsiTheme="minorHAnsi"/>
          <w:color w:val="222222"/>
          <w:sz w:val="16"/>
        </w:rPr>
        <w:t> oppose Chinese suzerainty in East Asia, including by </w:t>
      </w:r>
      <w:r w:rsidRPr="00CF5658">
        <w:rPr>
          <w:rStyle w:val="StyleUnderline"/>
          <w:rFonts w:asciiTheme="minorHAnsi" w:hAnsiTheme="minorHAnsi"/>
          <w:highlight w:val="green"/>
        </w:rPr>
        <w:t>develop</w:t>
      </w:r>
      <w:r w:rsidRPr="00CF5658">
        <w:rPr>
          <w:rStyle w:val="StyleUnderline"/>
          <w:rFonts w:asciiTheme="minorHAnsi" w:hAnsiTheme="minorHAnsi"/>
        </w:rPr>
        <w:t>ing </w:t>
      </w:r>
      <w:r w:rsidRPr="00CF5658">
        <w:rPr>
          <w:rStyle w:val="StyleUnderline"/>
          <w:rFonts w:asciiTheme="minorHAnsi" w:hAnsiTheme="minorHAnsi"/>
          <w:highlight w:val="green"/>
        </w:rPr>
        <w:t>nuclear weapons</w:t>
      </w:r>
      <w:r w:rsidRPr="00CF5658">
        <w:rPr>
          <w:rStyle w:val="StyleUnderline"/>
          <w:rFonts w:asciiTheme="minorHAnsi" w:hAnsiTheme="minorHAnsi"/>
        </w:rPr>
        <w:t xml:space="preserve">; </w:t>
      </w:r>
      <w:r w:rsidRPr="00CF5658">
        <w:rPr>
          <w:rStyle w:val="StyleUnderline"/>
          <w:rFonts w:asciiTheme="minorHAnsi" w:hAnsiTheme="minorHAnsi"/>
          <w:highlight w:val="green"/>
        </w:rPr>
        <w:t>India and China would compete</w:t>
      </w:r>
      <w:r w:rsidRPr="00CF5658">
        <w:rPr>
          <w:rStyle w:val="StyleUnderline"/>
          <w:rFonts w:asciiTheme="minorHAnsi" w:hAnsiTheme="minorHAnsi"/>
        </w:rPr>
        <w:t xml:space="preserve"> vigorously</w:t>
      </w:r>
      <w:r w:rsidRPr="00027AFF">
        <w:rPr>
          <w:rFonts w:asciiTheme="minorHAnsi" w:hAnsiTheme="minorHAnsi"/>
          <w:color w:val="222222"/>
          <w:sz w:val="16"/>
        </w:rPr>
        <w:t> in Southeast Asia; </w:t>
      </w:r>
      <w:r w:rsidRPr="00CF5658">
        <w:rPr>
          <w:rStyle w:val="StyleUnderline"/>
          <w:rFonts w:asciiTheme="minorHAnsi" w:hAnsiTheme="minorHAnsi"/>
          <w:highlight w:val="green"/>
        </w:rPr>
        <w:t>Russia and China would contest</w:t>
      </w:r>
      <w:r w:rsidRPr="00027AFF">
        <w:rPr>
          <w:rStyle w:val="m-3401163095456589440gmail-styleunderline"/>
          <w:rFonts w:asciiTheme="minorHAnsi" w:hAnsiTheme="minorHAnsi"/>
          <w:color w:val="222222"/>
          <w:sz w:val="16"/>
        </w:rPr>
        <w:t> </w:t>
      </w:r>
      <w:r w:rsidRPr="00027AFF">
        <w:rPr>
          <w:rFonts w:asciiTheme="minorHAnsi" w:hAnsiTheme="minorHAnsi"/>
          <w:color w:val="222222"/>
          <w:sz w:val="16"/>
        </w:rPr>
        <w:t>the resources and loyalties of </w:t>
      </w:r>
      <w:r w:rsidRPr="00CF5658">
        <w:rPr>
          <w:rStyle w:val="StyleUnderline"/>
          <w:rFonts w:asciiTheme="minorHAnsi" w:hAnsiTheme="minorHAnsi"/>
          <w:highlight w:val="green"/>
        </w:rPr>
        <w:t>Central Asia</w:t>
      </w:r>
      <w:r w:rsidRPr="00CF5658">
        <w:rPr>
          <w:rStyle w:val="StyleUnderline"/>
          <w:rFonts w:asciiTheme="minorHAnsi" w:hAnsiTheme="minorHAnsi"/>
        </w:rPr>
        <w:t xml:space="preserve">; </w:t>
      </w:r>
      <w:r w:rsidRPr="00CF5658">
        <w:rPr>
          <w:rStyle w:val="StyleUnderline"/>
          <w:rFonts w:asciiTheme="minorHAnsi" w:hAnsiTheme="minorHAnsi"/>
          <w:highlight w:val="green"/>
        </w:rPr>
        <w:t xml:space="preserve">Europe and Russia would clash </w:t>
      </w:r>
      <w:r w:rsidRPr="00CF5658">
        <w:rPr>
          <w:rStyle w:val="StyleUnderline"/>
          <w:rFonts w:asciiTheme="minorHAnsi" w:hAnsiTheme="minorHAnsi"/>
        </w:rPr>
        <w:t>over</w:t>
      </w:r>
      <w:r w:rsidRPr="00027AFF">
        <w:rPr>
          <w:rFonts w:asciiTheme="minorHAnsi" w:hAnsiTheme="minorHAnsi"/>
          <w:color w:val="222222"/>
          <w:sz w:val="16"/>
        </w:rPr>
        <w:t> primacy of Central and </w:t>
      </w:r>
      <w:r w:rsidRPr="00CF5658">
        <w:rPr>
          <w:rStyle w:val="StyleUnderline"/>
          <w:rFonts w:asciiTheme="minorHAnsi" w:hAnsiTheme="minorHAnsi"/>
        </w:rPr>
        <w:t xml:space="preserve">Eastern Europe. </w:t>
      </w:r>
      <w:r w:rsidRPr="00CF5658">
        <w:rPr>
          <w:rStyle w:val="StyleUnderline"/>
          <w:rFonts w:asciiTheme="minorHAnsi" w:hAnsiTheme="minorHAnsi"/>
          <w:highlight w:val="green"/>
        </w:rPr>
        <w:t>The Middle East would be a</w:t>
      </w:r>
      <w:r w:rsidRPr="00CF5658">
        <w:rPr>
          <w:rStyle w:val="StyleUnderline"/>
          <w:rFonts w:asciiTheme="minorHAnsi" w:hAnsiTheme="minorHAnsi"/>
        </w:rPr>
        <w:t>n </w:t>
      </w:r>
      <w:r w:rsidRPr="00027AFF">
        <w:rPr>
          <w:rStyle w:val="m-3401163095456589440gmail-styleunderline"/>
          <w:rFonts w:asciiTheme="minorHAnsi" w:hAnsiTheme="minorHAnsi"/>
          <w:color w:val="222222"/>
          <w:sz w:val="16"/>
        </w:rPr>
        <w:t>even more likely arena for </w:t>
      </w:r>
      <w:r w:rsidRPr="00CF5658">
        <w:rPr>
          <w:rStyle w:val="StyleUnderline"/>
          <w:rFonts w:asciiTheme="minorHAnsi" w:hAnsiTheme="minorHAnsi"/>
          <w:highlight w:val="green"/>
        </w:rPr>
        <w:t xml:space="preserve">hot war between Saudi </w:t>
      </w:r>
      <w:r w:rsidRPr="00027AFF">
        <w:rPr>
          <w:rStyle w:val="StyleUnderline"/>
          <w:rFonts w:asciiTheme="minorHAnsi" w:hAnsiTheme="minorHAnsi"/>
        </w:rPr>
        <w:t xml:space="preserve">Arabia </w:t>
      </w:r>
      <w:r w:rsidRPr="00CF5658">
        <w:rPr>
          <w:rStyle w:val="StyleUnderline"/>
          <w:rFonts w:asciiTheme="minorHAnsi" w:hAnsiTheme="minorHAnsi"/>
          <w:highlight w:val="green"/>
        </w:rPr>
        <w:t>and Iran, and Turkey would contest regions also claimed by Russia, Europe, and</w:t>
      </w:r>
      <w:r w:rsidRPr="00027AFF">
        <w:rPr>
          <w:sz w:val="16"/>
        </w:rPr>
        <w:t> </w:t>
      </w:r>
      <w:r w:rsidRPr="00027AFF">
        <w:rPr>
          <w:rFonts w:asciiTheme="minorHAnsi" w:hAnsiTheme="minorHAnsi"/>
          <w:sz w:val="16"/>
        </w:rPr>
        <w:t>possibly</w:t>
      </w:r>
      <w:r w:rsidRPr="00027AFF">
        <w:rPr>
          <w:sz w:val="16"/>
        </w:rPr>
        <w:t> </w:t>
      </w:r>
      <w:r w:rsidRPr="00CF5658">
        <w:rPr>
          <w:rStyle w:val="StyleUnderline"/>
          <w:rFonts w:asciiTheme="minorHAnsi" w:hAnsiTheme="minorHAnsi"/>
          <w:highlight w:val="green"/>
        </w:rPr>
        <w:t>China</w:t>
      </w:r>
      <w:r w:rsidRPr="00027AFF">
        <w:rPr>
          <w:sz w:val="16"/>
        </w:rPr>
        <w:t>.</w:t>
      </w:r>
      <w:r>
        <w:rPr>
          <w:rStyle w:val="StyleUnderline"/>
          <w:rFonts w:asciiTheme="minorHAnsi" w:hAnsiTheme="minorHAnsi"/>
        </w:rPr>
        <w:t xml:space="preserve"> </w:t>
      </w:r>
    </w:p>
    <w:p w:rsidR="00514784" w:rsidRPr="00027AFF" w:rsidRDefault="00514784" w:rsidP="00514784">
      <w:pPr>
        <w:shd w:val="clear" w:color="auto" w:fill="FFFFFF"/>
        <w:spacing w:line="235" w:lineRule="atLeast"/>
        <w:rPr>
          <w:rFonts w:asciiTheme="minorHAnsi" w:hAnsiTheme="minorHAnsi"/>
          <w:color w:val="222222"/>
          <w:sz w:val="16"/>
        </w:rPr>
      </w:pPr>
      <w:r w:rsidRPr="00CF5658">
        <w:rPr>
          <w:rStyle w:val="StyleUnderline"/>
          <w:rFonts w:asciiTheme="minorHAnsi" w:hAnsiTheme="minorHAnsi"/>
        </w:rPr>
        <w:t xml:space="preserve">A </w:t>
      </w:r>
      <w:r w:rsidRPr="00CF5658">
        <w:rPr>
          <w:rStyle w:val="StyleUnderline"/>
          <w:rFonts w:asciiTheme="minorHAnsi" w:hAnsiTheme="minorHAnsi"/>
          <w:highlight w:val="green"/>
        </w:rPr>
        <w:t>spheres of influence</w:t>
      </w:r>
      <w:r w:rsidRPr="00CF5658">
        <w:rPr>
          <w:rStyle w:val="StyleUnderline"/>
          <w:rFonts w:asciiTheme="minorHAnsi" w:hAnsiTheme="minorHAnsi"/>
        </w:rPr>
        <w:t xml:space="preserve"> world </w:t>
      </w:r>
      <w:r w:rsidRPr="00CF5658">
        <w:rPr>
          <w:rStyle w:val="StyleUnderline"/>
          <w:rFonts w:asciiTheme="minorHAnsi" w:hAnsiTheme="minorHAnsi"/>
          <w:highlight w:val="green"/>
        </w:rPr>
        <w:t>would</w:t>
      </w:r>
      <w:r w:rsidRPr="00027AFF">
        <w:rPr>
          <w:rFonts w:asciiTheme="minorHAnsi" w:hAnsiTheme="minorHAnsi"/>
          <w:color w:val="222222"/>
          <w:sz w:val="16"/>
        </w:rPr>
        <w:t xml:space="preserve"> also </w:t>
      </w:r>
      <w:r w:rsidRPr="00CF5658">
        <w:rPr>
          <w:rStyle w:val="Emphasis"/>
          <w:rFonts w:asciiTheme="minorHAnsi" w:hAnsiTheme="minorHAnsi"/>
          <w:highlight w:val="green"/>
        </w:rPr>
        <w:t>sharpen great power competition</w:t>
      </w:r>
      <w:r w:rsidRPr="00CF5658">
        <w:rPr>
          <w:rStyle w:val="Emphasis"/>
          <w:rFonts w:asciiTheme="minorHAnsi" w:hAnsiTheme="minorHAnsi"/>
        </w:rPr>
        <w:t xml:space="preserve"> </w:t>
      </w:r>
      <w:r w:rsidRPr="00027AFF">
        <w:rPr>
          <w:rFonts w:asciiTheme="minorHAnsi" w:hAnsiTheme="minorHAnsi"/>
          <w:sz w:val="16"/>
        </w:rPr>
        <w:t>outside</w:t>
      </w:r>
      <w:r w:rsidRPr="00027AFF">
        <w:rPr>
          <w:rFonts w:asciiTheme="minorHAnsi" w:hAnsiTheme="minorHAnsi"/>
          <w:color w:val="222222"/>
          <w:sz w:val="16"/>
        </w:rPr>
        <w:t xml:space="preserve"> of each region</w:t>
      </w:r>
      <w:r w:rsidRPr="00CF5658">
        <w:rPr>
          <w:rStyle w:val="Emphasis"/>
          <w:rFonts w:asciiTheme="minorHAnsi" w:hAnsiTheme="minorHAnsi"/>
        </w:rPr>
        <w:t>. </w:t>
      </w:r>
      <w:r w:rsidRPr="00CF5658">
        <w:rPr>
          <w:rStyle w:val="Emphasis"/>
          <w:rFonts w:asciiTheme="minorHAnsi" w:hAnsiTheme="minorHAnsi"/>
          <w:highlight w:val="green"/>
        </w:rPr>
        <w:t>Regional hegemony is a springboard for global contestation</w:t>
      </w:r>
      <w:r w:rsidRPr="00027AFF">
        <w:rPr>
          <w:rFonts w:asciiTheme="minorHAnsi" w:hAnsiTheme="minorHAnsi"/>
          <w:color w:val="222222"/>
          <w:sz w:val="16"/>
        </w:rPr>
        <w:t>. </w:t>
      </w:r>
      <w:r w:rsidRPr="00CF5658">
        <w:rPr>
          <w:rStyle w:val="StyleUnderline"/>
          <w:rFonts w:asciiTheme="minorHAnsi" w:hAnsiTheme="minorHAnsi"/>
          <w:highlight w:val="green"/>
        </w:rPr>
        <w:t>China would</w:t>
      </w:r>
      <w:r w:rsidRPr="00CF5658">
        <w:rPr>
          <w:rStyle w:val="StyleUnderline"/>
          <w:rFonts w:asciiTheme="minorHAnsi" w:hAnsiTheme="minorHAnsi"/>
        </w:rPr>
        <w:t xml:space="preserve"> be more likely to </w:t>
      </w:r>
      <w:r w:rsidRPr="00CF5658">
        <w:rPr>
          <w:rStyle w:val="StyleUnderline"/>
          <w:rFonts w:asciiTheme="minorHAnsi" w:hAnsiTheme="minorHAnsi"/>
          <w:highlight w:val="green"/>
        </w:rPr>
        <w:t>challenge the U</w:t>
      </w:r>
      <w:r w:rsidRPr="00027AFF">
        <w:rPr>
          <w:rFonts w:asciiTheme="minorHAnsi" w:hAnsiTheme="minorHAnsi"/>
          <w:color w:val="222222"/>
          <w:sz w:val="16"/>
        </w:rPr>
        <w:t>nited </w:t>
      </w:r>
      <w:r w:rsidRPr="00CF5658">
        <w:rPr>
          <w:rStyle w:val="StyleUnderline"/>
          <w:rFonts w:asciiTheme="minorHAnsi" w:hAnsiTheme="minorHAnsi"/>
          <w:highlight w:val="green"/>
        </w:rPr>
        <w:t>S</w:t>
      </w:r>
      <w:r w:rsidRPr="00027AFF">
        <w:rPr>
          <w:rFonts w:asciiTheme="minorHAnsi" w:hAnsiTheme="minorHAnsi"/>
          <w:color w:val="222222"/>
          <w:sz w:val="16"/>
        </w:rPr>
        <w:t>tates </w:t>
      </w:r>
      <w:r w:rsidRPr="00027AFF">
        <w:rPr>
          <w:rFonts w:asciiTheme="minorHAnsi" w:hAnsiTheme="minorHAnsi"/>
          <w:sz w:val="16"/>
        </w:rPr>
        <w:t>out-of-area if it had subdued</w:t>
      </w:r>
      <w:r w:rsidRPr="00027AFF">
        <w:rPr>
          <w:rFonts w:asciiTheme="minorHAnsi" w:hAnsiTheme="minorHAnsi"/>
          <w:color w:val="222222"/>
          <w:sz w:val="16"/>
        </w:rPr>
        <w:t xml:space="preserve"> strategic competition in its own region. </w:t>
      </w:r>
      <w:r w:rsidRPr="00CF5658">
        <w:rPr>
          <w:rStyle w:val="StyleUnderline"/>
          <w:rFonts w:asciiTheme="minorHAnsi" w:hAnsiTheme="minorHAnsi"/>
          <w:highlight w:val="green"/>
        </w:rPr>
        <w:t>Russia</w:t>
      </w:r>
      <w:r w:rsidRPr="00027AFF">
        <w:rPr>
          <w:rFonts w:asciiTheme="minorHAnsi" w:hAnsiTheme="minorHAnsi"/>
          <w:color w:val="222222"/>
          <w:sz w:val="16"/>
        </w:rPr>
        <w:t>, like the Soviet Empire before it</w:t>
      </w:r>
      <w:r w:rsidRPr="00027AFF">
        <w:rPr>
          <w:sz w:val="16"/>
        </w:rPr>
        <w:t>, </w:t>
      </w:r>
      <w:r w:rsidRPr="00CF5658">
        <w:rPr>
          <w:rStyle w:val="StyleUnderline"/>
          <w:rFonts w:asciiTheme="minorHAnsi" w:hAnsiTheme="minorHAnsi"/>
          <w:highlight w:val="green"/>
        </w:rPr>
        <w:t>would keep pushing west</w:t>
      </w:r>
      <w:r w:rsidRPr="00CF5658">
        <w:rPr>
          <w:rStyle w:val="StyleUnderline"/>
          <w:rFonts w:asciiTheme="minorHAnsi" w:hAnsiTheme="minorHAnsi"/>
        </w:rPr>
        <w:t xml:space="preserve"> </w:t>
      </w:r>
      <w:r w:rsidRPr="00CF5658">
        <w:rPr>
          <w:rStyle w:val="StyleUnderline"/>
          <w:rFonts w:asciiTheme="minorHAnsi" w:hAnsiTheme="minorHAnsi"/>
          <w:highlight w:val="green"/>
        </w:rPr>
        <w:t>until it met</w:t>
      </w:r>
      <w:r w:rsidRPr="00CF5658">
        <w:rPr>
          <w:rStyle w:val="StyleUnderline"/>
          <w:rFonts w:asciiTheme="minorHAnsi" w:hAnsiTheme="minorHAnsi"/>
        </w:rPr>
        <w:t xml:space="preserve"> enough </w:t>
      </w:r>
      <w:r w:rsidRPr="00CF5658">
        <w:rPr>
          <w:rStyle w:val="StyleUnderline"/>
          <w:rFonts w:asciiTheme="minorHAnsi" w:hAnsiTheme="minorHAnsi"/>
          <w:highlight w:val="green"/>
        </w:rPr>
        <w:t>hard power</w:t>
      </w:r>
      <w:r w:rsidRPr="00CF5658">
        <w:rPr>
          <w:rStyle w:val="StyleUnderline"/>
          <w:rFonts w:asciiTheme="minorHAnsi" w:hAnsiTheme="minorHAnsi"/>
        </w:rPr>
        <w:t xml:space="preserve"> to stop it</w:t>
      </w:r>
      <w:r w:rsidRPr="00027AFF">
        <w:rPr>
          <w:rFonts w:asciiTheme="minorHAnsi" w:hAnsiTheme="minorHAnsi"/>
          <w:color w:val="222222"/>
          <w:sz w:val="16"/>
        </w:rPr>
        <w:t>. (The fact that Russian troops marched through Paris during the Napoleonic Wars demonstrates that the limits of Russian power need not be confined to the former Warsaw Pact).</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Style w:val="m-3401163095456589440gmail-styleunderline"/>
          <w:rFonts w:asciiTheme="minorHAnsi" w:hAnsiTheme="minorHAnsi"/>
          <w:color w:val="222222"/>
          <w:sz w:val="16"/>
        </w:rPr>
        <w:t>A spheres-of-influence world would</w:t>
      </w:r>
      <w:r w:rsidRPr="00027AFF">
        <w:rPr>
          <w:rFonts w:asciiTheme="minorHAnsi" w:hAnsiTheme="minorHAnsi"/>
          <w:color w:val="222222"/>
          <w:sz w:val="16"/>
        </w:rPr>
        <w:t> also </w:t>
      </w:r>
      <w:r w:rsidRPr="00027AFF">
        <w:rPr>
          <w:rStyle w:val="m-3401163095456589440gmail-styleunderline"/>
          <w:rFonts w:asciiTheme="minorHAnsi" w:hAnsiTheme="minorHAnsi"/>
          <w:color w:val="222222"/>
          <w:sz w:val="16"/>
        </w:rPr>
        <w:t>crack</w:t>
      </w:r>
      <w:r w:rsidRPr="00027AFF">
        <w:rPr>
          <w:rFonts w:asciiTheme="minorHAnsi" w:hAnsiTheme="minorHAnsi"/>
          <w:color w:val="222222"/>
          <w:sz w:val="16"/>
        </w:rPr>
        <w:t> up the integrated </w:t>
      </w:r>
      <w:r w:rsidRPr="00027AFF">
        <w:rPr>
          <w:rStyle w:val="m-3401163095456589440gmail-styleunderline"/>
          <w:rFonts w:asciiTheme="minorHAnsi" w:hAnsiTheme="minorHAnsi"/>
          <w:color w:val="222222"/>
          <w:sz w:val="16"/>
        </w:rPr>
        <w:t>global economy that</w:t>
      </w:r>
      <w:r w:rsidRPr="00027AFF">
        <w:rPr>
          <w:rFonts w:asciiTheme="minorHAnsi" w:hAnsiTheme="minorHAnsi"/>
          <w:color w:val="222222"/>
          <w:sz w:val="16"/>
        </w:rPr>
        <w:t> underlies the miracle in human welfare that has </w:t>
      </w:r>
      <w:r w:rsidRPr="00027AFF">
        <w:rPr>
          <w:rStyle w:val="m-3401163095456589440gmail-styleunderline"/>
          <w:rFonts w:asciiTheme="minorHAnsi" w:hAnsiTheme="minorHAnsi"/>
          <w:color w:val="222222"/>
          <w:sz w:val="16"/>
        </w:rPr>
        <w:t>lifted billions out of poverty</w:t>
      </w:r>
      <w:r w:rsidRPr="00027AFF">
        <w:rPr>
          <w:rFonts w:asciiTheme="minorHAnsi" w:hAnsiTheme="minorHAnsi"/>
          <w:color w:val="222222"/>
          <w:sz w:val="16"/>
        </w:rPr>
        <w:t> in past decades. </w:t>
      </w:r>
      <w:r w:rsidRPr="00027AFF">
        <w:rPr>
          <w:rStyle w:val="m-3401163095456589440gmail-styleunderline"/>
          <w:rFonts w:asciiTheme="minorHAnsi" w:hAnsiTheme="minorHAnsi"/>
          <w:color w:val="222222"/>
          <w:sz w:val="16"/>
        </w:rPr>
        <w:t>It would replicate the exclusive economic blocs of the 1930s,</w:t>
      </w:r>
      <w:r w:rsidRPr="00027AFF">
        <w:rPr>
          <w:rFonts w:asciiTheme="minorHAnsi" w:hAnsiTheme="minorHAnsi"/>
          <w:color w:val="222222"/>
          <w:sz w:val="16"/>
        </w:rPr>
        <w:t> including an East Asia “co-prosperity sphere,” </w:t>
      </w:r>
      <w:r w:rsidRPr="00027AFF">
        <w:rPr>
          <w:rStyle w:val="m-3401163095456589440gmail-styleunderline"/>
          <w:rFonts w:asciiTheme="minorHAnsi" w:hAnsiTheme="minorHAnsi"/>
          <w:color w:val="222222"/>
          <w:sz w:val="16"/>
        </w:rPr>
        <w:t>seeding conflict</w:t>
      </w:r>
      <w:r w:rsidRPr="00027AFF">
        <w:rPr>
          <w:rFonts w:asciiTheme="minorHAnsi" w:hAnsiTheme="minorHAnsi"/>
          <w:color w:val="222222"/>
          <w:sz w:val="16"/>
        </w:rPr>
        <w:t> and undercutting prosperity.</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lastRenderedPageBreak/>
        <w:t>A real-world and real-time example of what happens when American power retreats in an effort to encourage regional powers to solve their own problems is the mess in Syria. It has produced the greatest refugee crisis since 1945 — a stain on the consciousness of human civilization — and has led many to conclude that the Middle Eastern order of states dating to the end of World War 1 is collapsing.</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This flawed, amoral, and un-strategic approach has led to a series of hot wars — in Syria, Iraq, and Yemen — the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This experience underlines a core problem with </w:t>
      </w:r>
      <w:r w:rsidRPr="00CF5658">
        <w:rPr>
          <w:rStyle w:val="StyleUnderline"/>
          <w:rFonts w:asciiTheme="minorHAnsi" w:hAnsiTheme="minorHAnsi"/>
          <w:highlight w:val="green"/>
        </w:rPr>
        <w:t>a spheres-of-influence world</w:t>
      </w:r>
      <w:r w:rsidRPr="00027AFF">
        <w:rPr>
          <w:sz w:val="16"/>
        </w:rPr>
        <w:t>. It </w:t>
      </w:r>
      <w:r w:rsidRPr="00CF5658">
        <w:rPr>
          <w:rStyle w:val="StyleUnderline"/>
          <w:rFonts w:asciiTheme="minorHAnsi" w:hAnsiTheme="minorHAnsi"/>
          <w:highlight w:val="green"/>
        </w:rPr>
        <w:t>leaves weaker states to become the victims of stronger or more aggressive ones</w:t>
      </w:r>
      <w:r w:rsidRPr="00027AFF">
        <w:rPr>
          <w:rFonts w:asciiTheme="minorHAnsi" w:hAnsiTheme="minorHAnsi"/>
          <w:sz w:val="16"/>
        </w:rPr>
        <w:t>, and it seeds insecurity by removing the reassuring variable of American military guarantees and presence</w:t>
      </w:r>
      <w:r w:rsidRPr="00027AFF">
        <w:rPr>
          <w:rFonts w:asciiTheme="minorHAnsi" w:hAnsiTheme="minorHAnsi"/>
          <w:color w:val="222222"/>
          <w:sz w:val="16"/>
        </w:rPr>
        <w:t xml:space="preserve">. </w:t>
      </w:r>
      <w:r w:rsidRPr="00CF5658">
        <w:rPr>
          <w:rStyle w:val="Emphasis"/>
          <w:rFonts w:asciiTheme="minorHAnsi" w:hAnsiTheme="minorHAnsi"/>
        </w:rPr>
        <w:t xml:space="preserve">It emboldens American adversaries </w:t>
      </w:r>
      <w:r w:rsidRPr="00CF5658">
        <w:rPr>
          <w:rStyle w:val="StyleUnderline"/>
          <w:rFonts w:asciiTheme="minorHAnsi" w:hAnsiTheme="minorHAnsi"/>
        </w:rPr>
        <w:t>and leads American allies to take self-help measures that themselves may undercut American security interests</w:t>
      </w:r>
      <w:r w:rsidRPr="00027AFF">
        <w:rPr>
          <w:rFonts w:asciiTheme="minorHAnsi" w:hAnsiTheme="minorHAnsi"/>
          <w:color w:val="222222"/>
          <w:sz w:val="16"/>
        </w:rPr>
        <w:t>.</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A spheres-of-influence world would also produce contestation of the open global commons that are the basis for the unprecedented prosperity produced by the liberal international economic order. Should the Indian and Pacific Oceans, or the Arctic and Mediterranean Seas, become arenas of great-power conflict (like the South China Sea already has thanks to China’s militarization and unilateral assertion of sovereignty over it) as leading states seek to incorporate them into their privileged zones of control, economic globalization would collapse, harming the economies of every major power.</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The United States, because of its sheer power and resource base as well as its relative geographical isolation, might do OK in a spheres-of-influence world. Most of America’s friends and allies would not. Their weakening and insecurity would in turn render the United States weaker and more insecure — since U.S. allies are force-multipliers for American hard and soft power, and since norms like freedom of the global commons are in fact underwritten by that power.</w:t>
      </w:r>
    </w:p>
    <w:p w:rsidR="00514784" w:rsidRPr="00CF5658" w:rsidRDefault="00514784" w:rsidP="00514784">
      <w:pPr>
        <w:shd w:val="clear" w:color="auto" w:fill="FFFFFF"/>
        <w:spacing w:line="235" w:lineRule="atLeast"/>
        <w:rPr>
          <w:rStyle w:val="StyleUnderline"/>
          <w:rFonts w:asciiTheme="minorHAnsi" w:hAnsiTheme="minorHAnsi"/>
        </w:rPr>
      </w:pPr>
      <w:r w:rsidRPr="00027AFF">
        <w:rPr>
          <w:rFonts w:asciiTheme="minorHAnsi" w:hAnsiTheme="minorHAnsi"/>
          <w:color w:val="222222"/>
          <w:sz w:val="16"/>
        </w:rPr>
        <w:t>More broadly, </w:t>
      </w:r>
      <w:r w:rsidRPr="00CF5658">
        <w:rPr>
          <w:rStyle w:val="StyleUnderline"/>
          <w:rFonts w:asciiTheme="minorHAnsi" w:hAnsiTheme="minorHAnsi"/>
        </w:rPr>
        <w:t xml:space="preserve">such </w:t>
      </w:r>
      <w:r w:rsidRPr="00CF5658">
        <w:rPr>
          <w:rStyle w:val="StyleUnderline"/>
          <w:rFonts w:asciiTheme="minorHAnsi" w:hAnsiTheme="minorHAnsi"/>
          <w:highlight w:val="green"/>
        </w:rPr>
        <w:t>a transition would</w:t>
      </w:r>
      <w:r w:rsidRPr="00CF5658">
        <w:rPr>
          <w:rStyle w:val="StyleUnderline"/>
          <w:rFonts w:asciiTheme="minorHAnsi" w:hAnsiTheme="minorHAnsi"/>
        </w:rPr>
        <w:t> also likely </w:t>
      </w:r>
      <w:r w:rsidRPr="00CF5658">
        <w:rPr>
          <w:rStyle w:val="StyleUnderline"/>
          <w:rFonts w:asciiTheme="minorHAnsi" w:hAnsiTheme="minorHAnsi"/>
          <w:highlight w:val="green"/>
        </w:rPr>
        <w:t>lead to</w:t>
      </w:r>
      <w:r w:rsidRPr="00CF5658">
        <w:rPr>
          <w:rStyle w:val="StyleUnderline"/>
          <w:rFonts w:asciiTheme="minorHAnsi" w:hAnsiTheme="minorHAnsi"/>
        </w:rPr>
        <w:t> the kind of </w:t>
      </w:r>
      <w:r w:rsidRPr="00CF5658">
        <w:rPr>
          <w:rStyle w:val="StyleUnderline"/>
          <w:rFonts w:asciiTheme="minorHAnsi" w:hAnsiTheme="minorHAnsi"/>
          <w:highlight w:val="green"/>
        </w:rPr>
        <w:t>hot wars</w:t>
      </w:r>
      <w:r w:rsidRPr="00027AFF">
        <w:rPr>
          <w:rFonts w:asciiTheme="minorHAnsi" w:hAnsiTheme="minorHAnsi"/>
          <w:color w:val="222222"/>
          <w:sz w:val="16"/>
        </w:rPr>
        <w:t> that reorder the international balance of power, including </w:t>
      </w:r>
      <w:r w:rsidRPr="00CF5658">
        <w:rPr>
          <w:rStyle w:val="Emphasis"/>
          <w:rFonts w:asciiTheme="minorHAnsi" w:hAnsiTheme="minorHAnsi"/>
        </w:rPr>
        <w:t xml:space="preserve">by </w:t>
      </w:r>
      <w:r w:rsidRPr="00CF5658">
        <w:rPr>
          <w:rStyle w:val="Emphasis"/>
          <w:rFonts w:asciiTheme="minorHAnsi" w:hAnsiTheme="minorHAnsi"/>
          <w:highlight w:val="green"/>
        </w:rPr>
        <w:t>incentivizing aggressive states to</w:t>
      </w:r>
      <w:r w:rsidRPr="00CF5658">
        <w:rPr>
          <w:rStyle w:val="Emphasis"/>
          <w:rFonts w:asciiTheme="minorHAnsi" w:hAnsiTheme="minorHAnsi"/>
        </w:rPr>
        <w:t> push out and </w:t>
      </w:r>
      <w:r w:rsidRPr="00CF5658">
        <w:rPr>
          <w:rStyle w:val="Emphasis"/>
          <w:rFonts w:asciiTheme="minorHAnsi" w:hAnsiTheme="minorHAnsi"/>
          <w:highlight w:val="green"/>
        </w:rPr>
        <w:t>assert regional dominion</w:t>
      </w:r>
      <w:r w:rsidRPr="00CF5658">
        <w:rPr>
          <w:rStyle w:val="Emphasis"/>
          <w:rFonts w:asciiTheme="minorHAnsi" w:hAnsiTheme="minorHAnsi"/>
        </w:rPr>
        <w:t>,</w:t>
      </w:r>
      <w:r w:rsidRPr="00027AFF">
        <w:rPr>
          <w:rFonts w:asciiTheme="minorHAnsi" w:hAnsiTheme="minorHAnsi"/>
          <w:color w:val="222222"/>
          <w:sz w:val="16"/>
        </w:rPr>
        <w:t> </w:t>
      </w:r>
      <w:r w:rsidRPr="00CF5658">
        <w:rPr>
          <w:rStyle w:val="StyleUnderline"/>
          <w:rFonts w:asciiTheme="minorHAnsi" w:hAnsiTheme="minorHAnsi"/>
        </w:rPr>
        <w:t>knowing that America does not have the will or interest to oppose them.</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 xml:space="preserve">The fact that U.S. competitors such as Russia, China, and Iran — all of whom want to weaken the American-led world order — would welcome a spheres-of-influence world is another reason for Americans to oppose it. It would also be ironic if the United States were to back away from its historic commitment to shaping a world that is an idealized vision of America itself — one ruled by laws, norms, institutions, markets, and peaceful settlement of disputes. </w:t>
      </w:r>
    </w:p>
    <w:p w:rsidR="00514784" w:rsidRPr="00CF5658" w:rsidRDefault="00514784" w:rsidP="00514784">
      <w:pPr>
        <w:shd w:val="clear" w:color="auto" w:fill="FFFFFF"/>
        <w:spacing w:line="235" w:lineRule="atLeast"/>
        <w:rPr>
          <w:rFonts w:asciiTheme="minorHAnsi" w:hAnsiTheme="minorHAnsi"/>
          <w:color w:val="222222"/>
        </w:rPr>
      </w:pPr>
      <w:r w:rsidRPr="00CF5658">
        <w:rPr>
          <w:rFonts w:asciiTheme="minorHAnsi" w:hAnsiTheme="minorHAnsi"/>
          <w:color w:val="222222"/>
        </w:rPr>
        <w:t> </w:t>
      </w:r>
    </w:p>
    <w:p w:rsidR="00514784" w:rsidRPr="00CF5658" w:rsidRDefault="00514784" w:rsidP="00514784">
      <w:pPr>
        <w:pStyle w:val="Heading4"/>
        <w:rPr>
          <w:rFonts w:asciiTheme="minorHAnsi" w:hAnsiTheme="minorHAnsi"/>
        </w:rPr>
      </w:pPr>
      <w:r w:rsidRPr="00CF5658">
        <w:rPr>
          <w:rFonts w:asciiTheme="minorHAnsi" w:hAnsiTheme="minorHAnsi"/>
        </w:rPr>
        <w:t xml:space="preserve">Global rule of law solves a myriad of existential threats. </w:t>
      </w:r>
    </w:p>
    <w:p w:rsidR="00514784" w:rsidRPr="00027AFF" w:rsidRDefault="00514784" w:rsidP="00514784">
      <w:r w:rsidRPr="00027AFF">
        <w:rPr>
          <w:rStyle w:val="Style13ptBold"/>
        </w:rPr>
        <w:t>Brooks, 14</w:t>
      </w:r>
      <w:r w:rsidRPr="00027AFF">
        <w:t xml:space="preserve"> – Professor of Law at Georgetown and a senior fellow with the New America/Arizona State University Future of War Project (Rosa, “Embrace the Chaos”, Foreign Policy, 11/14, </w:t>
      </w:r>
      <w:hyperlink r:id="rId15" w:tgtFrame="_blank" w:history="1">
        <w:r w:rsidRPr="00027AFF">
          <w:rPr>
            <w:rStyle w:val="Hyperlink"/>
          </w:rPr>
          <w:t>https://foreignpolicy.com/2014/11/14/embrace-the-chaos/</w:t>
        </w:r>
      </w:hyperlink>
    </w:p>
    <w:p w:rsidR="00514784" w:rsidRPr="00CF5658" w:rsidRDefault="00514784" w:rsidP="00514784">
      <w:pPr>
        <w:shd w:val="clear" w:color="auto" w:fill="FFFFFF"/>
        <w:spacing w:line="235" w:lineRule="atLeast"/>
        <w:rPr>
          <w:rStyle w:val="StyleUnderline"/>
          <w:rFonts w:asciiTheme="minorHAnsi" w:hAnsiTheme="minorHAnsi"/>
        </w:rPr>
      </w:pPr>
      <w:r w:rsidRPr="00027AFF">
        <w:rPr>
          <w:rFonts w:asciiTheme="minorHAnsi" w:hAnsiTheme="minorHAnsi"/>
          <w:color w:val="222222"/>
          <w:sz w:val="16"/>
        </w:rPr>
        <w:t xml:space="preserve">In numerous ways, </w:t>
      </w:r>
      <w:r w:rsidRPr="00CF5658">
        <w:rPr>
          <w:rStyle w:val="StyleUnderline"/>
          <w:rFonts w:asciiTheme="minorHAnsi" w:hAnsiTheme="minorHAnsi"/>
          <w:highlight w:val="green"/>
        </w:rPr>
        <w:t>life has gotten substantially better in this</w:t>
      </w:r>
      <w:r w:rsidRPr="00CF5658">
        <w:rPr>
          <w:rStyle w:val="StyleUnderline"/>
          <w:rFonts w:asciiTheme="minorHAnsi" w:hAnsiTheme="minorHAnsi"/>
        </w:rPr>
        <w:t xml:space="preserve"> more crowded and </w:t>
      </w:r>
      <w:r w:rsidRPr="00CF5658">
        <w:rPr>
          <w:rStyle w:val="StyleUnderline"/>
          <w:rFonts w:asciiTheme="minorHAnsi" w:hAnsiTheme="minorHAnsi"/>
          <w:highlight w:val="green"/>
        </w:rPr>
        <w:t>interconnected era</w:t>
      </w:r>
      <w:r w:rsidRPr="00027AFF">
        <w:rPr>
          <w:rFonts w:asciiTheme="minorHAnsi" w:hAnsiTheme="minorHAnsi"/>
          <w:color w:val="222222"/>
          <w:sz w:val="16"/>
        </w:rPr>
        <w:t xml:space="preserve">. Seventy years ago, global war killed scores of millions, </w:t>
      </w:r>
      <w:r w:rsidRPr="00CF5658">
        <w:rPr>
          <w:rStyle w:val="Emphasis"/>
          <w:rFonts w:asciiTheme="minorHAnsi" w:hAnsiTheme="minorHAnsi"/>
        </w:rPr>
        <w:t>but </w:t>
      </w:r>
      <w:r w:rsidRPr="00CF5658">
        <w:rPr>
          <w:rStyle w:val="Emphasis"/>
          <w:rFonts w:asciiTheme="minorHAnsi" w:hAnsiTheme="minorHAnsi"/>
          <w:highlight w:val="green"/>
        </w:rPr>
        <w:t>interstate conflict has declined sharply</w:t>
      </w:r>
      <w:r w:rsidRPr="00CF5658">
        <w:rPr>
          <w:rStyle w:val="Emphasis"/>
          <w:rFonts w:asciiTheme="minorHAnsi" w:hAnsiTheme="minorHAnsi"/>
        </w:rPr>
        <w:t> </w:t>
      </w:r>
      <w:r w:rsidRPr="00027AFF">
        <w:rPr>
          <w:rFonts w:asciiTheme="minorHAnsi" w:hAnsiTheme="minorHAnsi"/>
          <w:color w:val="222222"/>
          <w:sz w:val="16"/>
        </w:rPr>
        <w:t>since the end of World War II, and </w:t>
      </w:r>
      <w:r w:rsidRPr="00CF5658">
        <w:rPr>
          <w:rStyle w:val="StyleUnderline"/>
          <w:rFonts w:asciiTheme="minorHAnsi" w:hAnsiTheme="minorHAnsi"/>
        </w:rPr>
        <w:t xml:space="preserve">the creation of </w:t>
      </w:r>
      <w:r w:rsidRPr="00CF5658">
        <w:rPr>
          <w:rStyle w:val="StyleUnderline"/>
          <w:rFonts w:asciiTheme="minorHAnsi" w:hAnsiTheme="minorHAnsi"/>
          <w:highlight w:val="green"/>
        </w:rPr>
        <w:t>the</w:t>
      </w:r>
      <w:r w:rsidRPr="00CF5658">
        <w:rPr>
          <w:rStyle w:val="StyleUnderline"/>
          <w:rFonts w:asciiTheme="minorHAnsi" w:hAnsiTheme="minorHAnsi"/>
        </w:rPr>
        <w:t xml:space="preserve"> </w:t>
      </w:r>
      <w:r w:rsidRPr="00CF5658">
        <w:rPr>
          <w:rStyle w:val="StyleUnderline"/>
          <w:rFonts w:asciiTheme="minorHAnsi" w:hAnsiTheme="minorHAnsi"/>
          <w:highlight w:val="green"/>
        </w:rPr>
        <w:t>U</w:t>
      </w:r>
      <w:r w:rsidRPr="00CF5658">
        <w:rPr>
          <w:rStyle w:val="StyleUnderline"/>
          <w:rFonts w:asciiTheme="minorHAnsi" w:hAnsiTheme="minorHAnsi"/>
        </w:rPr>
        <w:t>nited </w:t>
      </w:r>
      <w:r w:rsidRPr="00CF5658">
        <w:rPr>
          <w:rStyle w:val="StyleUnderline"/>
          <w:rFonts w:asciiTheme="minorHAnsi" w:hAnsiTheme="minorHAnsi"/>
          <w:highlight w:val="green"/>
        </w:rPr>
        <w:t>N</w:t>
      </w:r>
      <w:r w:rsidRPr="00CF5658">
        <w:rPr>
          <w:rStyle w:val="StyleUnderline"/>
          <w:rFonts w:asciiTheme="minorHAnsi" w:hAnsiTheme="minorHAnsi"/>
        </w:rPr>
        <w:t>ations </w:t>
      </w:r>
      <w:r w:rsidRPr="00CF5658">
        <w:rPr>
          <w:rStyle w:val="StyleUnderline"/>
          <w:rFonts w:asciiTheme="minorHAnsi" w:hAnsiTheme="minorHAnsi"/>
          <w:highlight w:val="green"/>
        </w:rPr>
        <w:t>ushered</w:t>
      </w:r>
      <w:r w:rsidRPr="00CF5658">
        <w:rPr>
          <w:rStyle w:val="StyleUnderline"/>
          <w:rFonts w:asciiTheme="minorHAnsi" w:hAnsiTheme="minorHAnsi"/>
        </w:rPr>
        <w:t xml:space="preserve"> in a far more egalitarian and </w:t>
      </w:r>
      <w:r w:rsidRPr="00CF5658">
        <w:rPr>
          <w:rStyle w:val="StyleUnderline"/>
          <w:rFonts w:asciiTheme="minorHAnsi" w:hAnsiTheme="minorHAnsi"/>
          <w:highlight w:val="green"/>
        </w:rPr>
        <w:t>democratic</w:t>
      </w:r>
      <w:r w:rsidRPr="00CF5658">
        <w:rPr>
          <w:rStyle w:val="StyleUnderline"/>
          <w:rFonts w:asciiTheme="minorHAnsi" w:hAnsiTheme="minorHAnsi"/>
        </w:rPr>
        <w:t xml:space="preserve"> form of </w:t>
      </w:r>
      <w:r w:rsidRPr="00CF5658">
        <w:rPr>
          <w:rStyle w:val="StyleUnderline"/>
          <w:rFonts w:asciiTheme="minorHAnsi" w:hAnsiTheme="minorHAnsi"/>
          <w:highlight w:val="green"/>
        </w:rPr>
        <w:t>international governance</w:t>
      </w:r>
      <w:r w:rsidRPr="00CF5658">
        <w:rPr>
          <w:rStyle w:val="StyleUnderline"/>
          <w:rFonts w:asciiTheme="minorHAnsi" w:hAnsiTheme="minorHAnsi"/>
        </w:rPr>
        <w:t> </w:t>
      </w:r>
      <w:r w:rsidRPr="00027AFF">
        <w:rPr>
          <w:rFonts w:asciiTheme="minorHAnsi" w:hAnsiTheme="minorHAnsi"/>
          <w:sz w:val="16"/>
        </w:rPr>
        <w:t>than</w:t>
      </w:r>
      <w:r w:rsidRPr="00CF5658">
        <w:rPr>
          <w:rStyle w:val="StyleUnderline"/>
          <w:rFonts w:asciiTheme="minorHAnsi" w:hAnsiTheme="minorHAnsi"/>
        </w:rPr>
        <w:t xml:space="preserve"> </w:t>
      </w:r>
      <w:r w:rsidRPr="00027AFF">
        <w:rPr>
          <w:rFonts w:asciiTheme="minorHAnsi" w:hAnsiTheme="minorHAnsi"/>
          <w:sz w:val="16"/>
        </w:rPr>
        <w:t>existed</w:t>
      </w:r>
      <w:r w:rsidRPr="00027AFF">
        <w:rPr>
          <w:rFonts w:asciiTheme="minorHAnsi" w:hAnsiTheme="minorHAnsi"/>
          <w:color w:val="222222"/>
          <w:sz w:val="16"/>
        </w:rPr>
        <w:t xml:space="preserve"> in any previous era. Today, </w:t>
      </w:r>
      <w:r w:rsidRPr="00CF5658">
        <w:rPr>
          <w:rStyle w:val="StyleUnderline"/>
          <w:rFonts w:asciiTheme="minorHAnsi" w:hAnsiTheme="minorHAnsi"/>
          <w:highlight w:val="green"/>
        </w:rPr>
        <w:t>militarily powerful states are</w:t>
      </w:r>
      <w:r w:rsidRPr="00CF5658">
        <w:rPr>
          <w:rStyle w:val="StyleUnderline"/>
          <w:rFonts w:asciiTheme="minorHAnsi" w:hAnsiTheme="minorHAnsi"/>
        </w:rPr>
        <w:t xml:space="preserve"> far </w:t>
      </w:r>
      <w:r w:rsidRPr="00CF5658">
        <w:rPr>
          <w:rStyle w:val="StyleUnderline"/>
          <w:rFonts w:asciiTheme="minorHAnsi" w:hAnsiTheme="minorHAnsi"/>
          <w:highlight w:val="green"/>
        </w:rPr>
        <w:t>less free</w:t>
      </w:r>
      <w:r w:rsidRPr="00CF5658">
        <w:rPr>
          <w:rStyle w:val="StyleUnderline"/>
          <w:rFonts w:asciiTheme="minorHAnsi" w:hAnsiTheme="minorHAnsi"/>
        </w:rPr>
        <w:t xml:space="preserve"> than in the pre-U.N. era </w:t>
      </w:r>
      <w:r w:rsidRPr="00CF5658">
        <w:rPr>
          <w:rStyle w:val="StyleUnderline"/>
          <w:rFonts w:asciiTheme="minorHAnsi" w:hAnsiTheme="minorHAnsi"/>
          <w:highlight w:val="green"/>
        </w:rPr>
        <w:t>to use overt force</w:t>
      </w:r>
      <w:r w:rsidRPr="00027AFF">
        <w:rPr>
          <w:rFonts w:asciiTheme="minorHAnsi" w:hAnsiTheme="minorHAnsi"/>
          <w:color w:val="222222"/>
          <w:sz w:val="16"/>
        </w:rPr>
        <w:t> to accomplish their aims, </w:t>
      </w:r>
      <w:r w:rsidRPr="00CF5658">
        <w:rPr>
          <w:rStyle w:val="StyleUnderline"/>
          <w:rFonts w:asciiTheme="minorHAnsi" w:hAnsiTheme="minorHAnsi"/>
        </w:rPr>
        <w:t xml:space="preserve">and </w:t>
      </w:r>
      <w:r w:rsidRPr="00CF5658">
        <w:rPr>
          <w:rStyle w:val="StyleUnderline"/>
          <w:rFonts w:asciiTheme="minorHAnsi" w:hAnsiTheme="minorHAnsi"/>
          <w:highlight w:val="green"/>
        </w:rPr>
        <w:t>the world</w:t>
      </w:r>
      <w:r w:rsidRPr="00CF5658">
        <w:rPr>
          <w:rStyle w:val="StyleUnderline"/>
          <w:rFonts w:asciiTheme="minorHAnsi" w:hAnsiTheme="minorHAnsi"/>
        </w:rPr>
        <w:t> now </w:t>
      </w:r>
      <w:r w:rsidRPr="00CF5658">
        <w:rPr>
          <w:rStyle w:val="StyleUnderline"/>
          <w:rFonts w:asciiTheme="minorHAnsi" w:hAnsiTheme="minorHAnsi"/>
          <w:highlight w:val="green"/>
        </w:rPr>
        <w:t>has</w:t>
      </w:r>
      <w:r w:rsidRPr="00027AFF">
        <w:rPr>
          <w:rFonts w:asciiTheme="minorHAnsi" w:hAnsiTheme="minorHAnsi"/>
          <w:color w:val="222222"/>
          <w:sz w:val="16"/>
        </w:rPr>
        <w:t> numerous transnational courts and </w:t>
      </w:r>
      <w:r w:rsidRPr="00CF5658">
        <w:rPr>
          <w:rStyle w:val="StyleUnderline"/>
          <w:rFonts w:asciiTheme="minorHAnsi" w:hAnsiTheme="minorHAnsi"/>
          <w:highlight w:val="green"/>
        </w:rPr>
        <w:t>dispute-resolution </w:t>
      </w:r>
      <w:r w:rsidRPr="00CF5658">
        <w:rPr>
          <w:rStyle w:val="StyleUnderline"/>
          <w:rFonts w:asciiTheme="minorHAnsi" w:hAnsiTheme="minorHAnsi"/>
        </w:rPr>
        <w:t>bodies</w:t>
      </w:r>
      <w:r w:rsidRPr="00027AFF">
        <w:rPr>
          <w:rStyle w:val="m-3401163095456589440gmail-styleunderline"/>
          <w:rFonts w:asciiTheme="minorHAnsi" w:hAnsiTheme="minorHAnsi"/>
          <w:color w:val="222222"/>
          <w:sz w:val="16"/>
        </w:rPr>
        <w:t> </w:t>
      </w:r>
      <w:r w:rsidRPr="00CF5658">
        <w:rPr>
          <w:rStyle w:val="StyleUnderline"/>
          <w:rFonts w:asciiTheme="minorHAnsi" w:hAnsiTheme="minorHAnsi"/>
          <w:highlight w:val="green"/>
        </w:rPr>
        <w:t>that</w:t>
      </w:r>
      <w:r w:rsidRPr="00027AFF">
        <w:rPr>
          <w:rFonts w:asciiTheme="minorHAnsi" w:hAnsiTheme="minorHAnsi"/>
          <w:color w:val="222222"/>
          <w:sz w:val="16"/>
        </w:rPr>
        <w:t> collectively </w:t>
      </w:r>
      <w:r w:rsidRPr="00CF5658">
        <w:rPr>
          <w:rStyle w:val="StyleUnderline"/>
          <w:rFonts w:asciiTheme="minorHAnsi" w:hAnsiTheme="minorHAnsi"/>
          <w:highlight w:val="green"/>
        </w:rPr>
        <w:t>offer states a</w:t>
      </w:r>
      <w:r w:rsidRPr="00CF5658">
        <w:rPr>
          <w:rStyle w:val="StyleUnderline"/>
          <w:rFonts w:asciiTheme="minorHAnsi" w:hAnsiTheme="minorHAnsi"/>
        </w:rPr>
        <w:t xml:space="preserve"> viable </w:t>
      </w:r>
      <w:r w:rsidRPr="00CF5658">
        <w:rPr>
          <w:rStyle w:val="StyleUnderline"/>
          <w:rFonts w:asciiTheme="minorHAnsi" w:hAnsiTheme="minorHAnsi"/>
          <w:highlight w:val="green"/>
        </w:rPr>
        <w:t>alternative to</w:t>
      </w:r>
      <w:r w:rsidRPr="00CF5658">
        <w:rPr>
          <w:rStyle w:val="StyleUnderline"/>
          <w:rFonts w:asciiTheme="minorHAnsi" w:hAnsiTheme="minorHAnsi"/>
        </w:rPr>
        <w:t xml:space="preserve"> the use of </w:t>
      </w:r>
      <w:r w:rsidRPr="00CF5658">
        <w:rPr>
          <w:rStyle w:val="StyleUnderline"/>
          <w:rFonts w:asciiTheme="minorHAnsi" w:hAnsiTheme="minorHAnsi"/>
          <w:highlight w:val="green"/>
        </w:rPr>
        <w:t>force</w:t>
      </w:r>
      <w:r w:rsidRPr="00027AFF">
        <w:rPr>
          <w:rStyle w:val="m-3401163095456589440gmail-styleunderline"/>
          <w:rFonts w:asciiTheme="minorHAnsi" w:hAnsiTheme="minorHAnsi"/>
          <w:color w:val="222222"/>
          <w:sz w:val="16"/>
        </w:rPr>
        <w:t>. </w:t>
      </w:r>
      <w:r w:rsidRPr="00CF5658">
        <w:rPr>
          <w:rStyle w:val="StyleUnderline"/>
          <w:rFonts w:asciiTheme="minorHAnsi" w:hAnsiTheme="minorHAnsi"/>
          <w:highlight w:val="green"/>
        </w:rPr>
        <w:t xml:space="preserve">The modern international </w:t>
      </w:r>
      <w:r w:rsidRPr="00027AFF">
        <w:rPr>
          <w:rStyle w:val="StyleUnderline"/>
          <w:rFonts w:asciiTheme="minorHAnsi" w:hAnsiTheme="minorHAnsi"/>
          <w:sz w:val="16"/>
          <w:u w:val="none"/>
        </w:rPr>
        <w:t>order</w:t>
      </w:r>
      <w:r w:rsidRPr="00027AFF">
        <w:rPr>
          <w:rFonts w:asciiTheme="minorHAnsi" w:hAnsiTheme="minorHAnsi"/>
          <w:sz w:val="16"/>
        </w:rPr>
        <w:t xml:space="preserve"> is no global utopia, but it sure </w:t>
      </w:r>
      <w:r w:rsidRPr="00CF5658">
        <w:rPr>
          <w:rStyle w:val="StyleUnderline"/>
          <w:rFonts w:asciiTheme="minorHAnsi" w:hAnsiTheme="minorHAnsi"/>
          <w:highlight w:val="green"/>
        </w:rPr>
        <w:t>beats</w:t>
      </w:r>
      <w:r w:rsidRPr="00027AFF">
        <w:rPr>
          <w:rFonts w:asciiTheme="minorHAnsi" w:hAnsiTheme="minorHAnsi"/>
          <w:sz w:val="16"/>
        </w:rPr>
        <w:t> colonial domination and </w:t>
      </w:r>
      <w:r w:rsidRPr="00CF5658">
        <w:rPr>
          <w:rStyle w:val="StyleUnderline"/>
          <w:rFonts w:asciiTheme="minorHAnsi" w:hAnsiTheme="minorHAnsi"/>
          <w:highlight w:val="green"/>
        </w:rPr>
        <w:t>world wars.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lastRenderedPageBreak/>
        <w:t xml:space="preserve">In the 50 years that followed World War II, </w:t>
      </w:r>
      <w:r w:rsidRPr="00CF5658">
        <w:rPr>
          <w:rStyle w:val="StyleUnderline"/>
          <w:rFonts w:asciiTheme="minorHAnsi" w:hAnsiTheme="minorHAnsi"/>
          <w:highlight w:val="green"/>
        </w:rPr>
        <w:t>medical and ag</w:t>
      </w:r>
      <w:r w:rsidRPr="00027AFF">
        <w:rPr>
          <w:rFonts w:asciiTheme="minorHAnsi" w:hAnsiTheme="minorHAnsi"/>
          <w:color w:val="222222"/>
          <w:sz w:val="16"/>
        </w:rPr>
        <w:t xml:space="preserve">ricultural </w:t>
      </w:r>
      <w:r w:rsidRPr="00CF5658">
        <w:rPr>
          <w:rStyle w:val="StyleUnderline"/>
          <w:rFonts w:asciiTheme="minorHAnsi" w:hAnsiTheme="minorHAnsi"/>
          <w:highlight w:val="green"/>
        </w:rPr>
        <w:t>advances brought unprecedented health</w:t>
      </w:r>
      <w:r w:rsidRPr="00027AFF">
        <w:rPr>
          <w:rFonts w:asciiTheme="minorHAnsi" w:hAnsiTheme="minorHAnsi"/>
          <w:color w:val="222222"/>
          <w:sz w:val="16"/>
        </w:rPr>
        <w:t xml:space="preserve"> </w:t>
      </w:r>
      <w:r w:rsidRPr="00CF5658">
        <w:rPr>
          <w:rStyle w:val="StyleUnderline"/>
          <w:rFonts w:asciiTheme="minorHAnsi" w:hAnsiTheme="minorHAnsi"/>
          <w:highlight w:val="green"/>
        </w:rPr>
        <w:t>and prosperity</w:t>
      </w:r>
      <w:r w:rsidRPr="00027AFF">
        <w:rPr>
          <w:rFonts w:asciiTheme="minorHAnsi" w:hAnsiTheme="minorHAnsi"/>
          <w:color w:val="222222"/>
          <w:sz w:val="16"/>
        </w:rPr>
        <w:t xml:space="preserve"> to most parts of the globe. More recently, the </w:t>
      </w:r>
      <w:r w:rsidRPr="00CF5658">
        <w:rPr>
          <w:rStyle w:val="StyleUnderline"/>
          <w:rFonts w:asciiTheme="minorHAnsi" w:hAnsiTheme="minorHAnsi"/>
          <w:highlight w:val="green"/>
        </w:rPr>
        <w:t>communications</w:t>
      </w:r>
      <w:r w:rsidRPr="00027AFF">
        <w:rPr>
          <w:rFonts w:asciiTheme="minorHAnsi" w:hAnsiTheme="minorHAnsi"/>
          <w:color w:val="222222"/>
          <w:sz w:val="16"/>
        </w:rPr>
        <w:t xml:space="preserve"> revolution has </w:t>
      </w:r>
      <w:r w:rsidRPr="00CF5658">
        <w:rPr>
          <w:rStyle w:val="StyleUnderline"/>
          <w:rFonts w:asciiTheme="minorHAnsi" w:hAnsiTheme="minorHAnsi"/>
          <w:highlight w:val="green"/>
        </w:rPr>
        <w:t>enabled</w:t>
      </w:r>
      <w:r w:rsidRPr="00027AFF">
        <w:rPr>
          <w:rFonts w:asciiTheme="minorHAnsi" w:hAnsiTheme="minorHAnsi"/>
          <w:color w:val="222222"/>
          <w:sz w:val="16"/>
        </w:rPr>
        <w:t xml:space="preserve"> exciting new forms of nongovernmental cross-border alliances to emerge, empowering, for instance, </w:t>
      </w:r>
      <w:r w:rsidRPr="00CF5658">
        <w:rPr>
          <w:rStyle w:val="StyleUnderline"/>
          <w:rFonts w:asciiTheme="minorHAnsi" w:hAnsiTheme="minorHAnsi"/>
          <w:highlight w:val="green"/>
        </w:rPr>
        <w:t>global human rights and environmental movements</w:t>
      </w:r>
      <w:r w:rsidRPr="00027AFF">
        <w:rPr>
          <w:rFonts w:asciiTheme="minorHAnsi" w:hAnsiTheme="minorHAnsi"/>
          <w:color w:val="222222"/>
          <w:sz w:val="16"/>
        </w:rPr>
        <w:t>.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All this has had a dark side, of course. As access to knowledge has been democratized, so too has access to the tools of violence and destruction, and greater </w:t>
      </w:r>
      <w:r w:rsidRPr="00CF5658">
        <w:rPr>
          <w:rStyle w:val="StyleUnderline"/>
          <w:rFonts w:asciiTheme="minorHAnsi" w:hAnsiTheme="minorHAnsi"/>
          <w:highlight w:val="green"/>
        </w:rPr>
        <w:t>global interconnectedness enables disease, pollution, and conflict to spread quickly and easily beyond borders.</w:t>
      </w:r>
      <w:r w:rsidRPr="00027AFF">
        <w:rPr>
          <w:rFonts w:asciiTheme="minorHAnsi" w:hAnsiTheme="minorHAnsi"/>
          <w:color w:val="222222"/>
          <w:sz w:val="16"/>
        </w:rPr>
        <w:t xml:space="preserve"> A hundred years ago, no single individual or nonstate actor could do more than cause localized mayhem; today, </w:t>
      </w:r>
      <w:r w:rsidRPr="00CF5658">
        <w:rPr>
          <w:rStyle w:val="StyleUnderline"/>
          <w:rFonts w:asciiTheme="minorHAnsi" w:hAnsiTheme="minorHAnsi"/>
          <w:highlight w:val="green"/>
        </w:rPr>
        <w:t>we have to worry about</w:t>
      </w:r>
      <w:r w:rsidRPr="00027AFF">
        <w:rPr>
          <w:rFonts w:asciiTheme="minorHAnsi" w:hAnsiTheme="minorHAnsi"/>
          <w:color w:val="222222"/>
          <w:sz w:val="16"/>
        </w:rPr>
        <w:t xml:space="preserve"> massive </w:t>
      </w:r>
      <w:r w:rsidRPr="00CF5658">
        <w:rPr>
          <w:rStyle w:val="StyleUnderline"/>
          <w:rFonts w:asciiTheme="minorHAnsi" w:hAnsiTheme="minorHAnsi"/>
          <w:highlight w:val="green"/>
        </w:rPr>
        <w:t>bioengineered threats</w:t>
      </w:r>
      <w:r w:rsidRPr="00CF5658">
        <w:rPr>
          <w:rStyle w:val="StyleUnderline"/>
          <w:rFonts w:asciiTheme="minorHAnsi" w:hAnsiTheme="minorHAnsi"/>
        </w:rPr>
        <w:t xml:space="preserve"> </w:t>
      </w:r>
      <w:r w:rsidRPr="00027AFF">
        <w:rPr>
          <w:rFonts w:asciiTheme="minorHAnsi" w:hAnsiTheme="minorHAnsi"/>
          <w:color w:val="222222"/>
          <w:sz w:val="16"/>
        </w:rPr>
        <w:t xml:space="preserve">created by tiny terrorist cells </w:t>
      </w:r>
      <w:r w:rsidRPr="00CF5658">
        <w:rPr>
          <w:rStyle w:val="StyleUnderline"/>
          <w:rFonts w:asciiTheme="minorHAnsi" w:hAnsiTheme="minorHAnsi"/>
          <w:highlight w:val="green"/>
        </w:rPr>
        <w:t>and</w:t>
      </w:r>
      <w:r w:rsidRPr="00027AFF">
        <w:rPr>
          <w:rFonts w:asciiTheme="minorHAnsi" w:hAnsiTheme="minorHAnsi"/>
          <w:color w:val="222222"/>
          <w:sz w:val="16"/>
        </w:rPr>
        <w:t xml:space="preserve"> globally </w:t>
      </w:r>
      <w:r w:rsidRPr="00CF5658">
        <w:rPr>
          <w:rStyle w:val="StyleUnderline"/>
          <w:rFonts w:asciiTheme="minorHAnsi" w:hAnsiTheme="minorHAnsi"/>
          <w:highlight w:val="green"/>
        </w:rPr>
        <w:t>devastating cyberattacks</w:t>
      </w:r>
      <w:r w:rsidRPr="00027AFF">
        <w:rPr>
          <w:rFonts w:asciiTheme="minorHAnsi" w:hAnsiTheme="minorHAnsi"/>
          <w:color w:val="222222"/>
          <w:sz w:val="16"/>
        </w:rPr>
        <w:t xml:space="preserve"> devised by malevolent teen hackers.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Indeed, </w:t>
      </w:r>
      <w:r w:rsidRPr="00CF5658">
        <w:rPr>
          <w:rStyle w:val="StyleUnderline"/>
          <w:highlight w:val="green"/>
        </w:rPr>
        <w:t>from a species-survival perspective, the world has grown vastly more dangerous</w:t>
      </w:r>
      <w:r w:rsidRPr="00027AFF">
        <w:rPr>
          <w:rFonts w:asciiTheme="minorHAnsi" w:hAnsiTheme="minorHAnsi"/>
          <w:sz w:val="16"/>
        </w:rPr>
        <w:t> over the last century</w:t>
      </w:r>
      <w:r w:rsidRPr="00027AFF">
        <w:rPr>
          <w:rFonts w:asciiTheme="minorHAnsi" w:hAnsiTheme="minorHAnsi"/>
          <w:color w:val="222222"/>
          <w:sz w:val="16"/>
        </w:rPr>
        <w:t>. Individual humans live longer than ever before, but a small number of </w:t>
      </w:r>
      <w:r w:rsidRPr="00CF5658">
        <w:rPr>
          <w:rStyle w:val="StyleUnderline"/>
          <w:rFonts w:asciiTheme="minorHAnsi" w:hAnsiTheme="minorHAnsi"/>
          <w:highlight w:val="green"/>
        </w:rPr>
        <w:t>states now possess the</w:t>
      </w:r>
      <w:r w:rsidRPr="00027AFF">
        <w:rPr>
          <w:rFonts w:asciiTheme="minorHAnsi" w:hAnsiTheme="minorHAnsi"/>
          <w:sz w:val="16"/>
        </w:rPr>
        <w:t> </w:t>
      </w:r>
      <w:r w:rsidRPr="00027AFF">
        <w:rPr>
          <w:rStyle w:val="m-3401163095456589440gmail-styleunderline"/>
          <w:rFonts w:asciiTheme="minorHAnsi" w:hAnsiTheme="minorHAnsi"/>
          <w:color w:val="222222"/>
          <w:sz w:val="16"/>
        </w:rPr>
        <w:t>unprecedented </w:t>
      </w:r>
      <w:r w:rsidRPr="00CF5658">
        <w:rPr>
          <w:rStyle w:val="StyleUnderline"/>
          <w:rFonts w:asciiTheme="minorHAnsi" w:hAnsiTheme="minorHAnsi"/>
          <w:highlight w:val="green"/>
        </w:rPr>
        <w:t>ability to destroy</w:t>
      </w:r>
      <w:r w:rsidRPr="00027AFF">
        <w:rPr>
          <w:rFonts w:asciiTheme="minorHAnsi" w:hAnsiTheme="minorHAnsi"/>
          <w:sz w:val="16"/>
        </w:rPr>
        <w:t xml:space="preserve"> large</w:t>
      </w:r>
      <w:r w:rsidRPr="00027AFF">
        <w:rPr>
          <w:rFonts w:asciiTheme="minorHAnsi" w:hAnsiTheme="minorHAnsi"/>
          <w:color w:val="222222"/>
          <w:sz w:val="16"/>
        </w:rPr>
        <w:t xml:space="preserve"> chunks of the human race and possibly </w:t>
      </w:r>
      <w:r w:rsidRPr="00CF5658">
        <w:rPr>
          <w:rStyle w:val="StyleUnderline"/>
          <w:rFonts w:asciiTheme="minorHAnsi" w:hAnsiTheme="minorHAnsi"/>
          <w:highlight w:val="green"/>
        </w:rPr>
        <w:t>the Earth itself</w:t>
      </w:r>
      <w:r w:rsidRPr="00027AFF">
        <w:rPr>
          <w:rFonts w:asciiTheme="minorHAnsi" w:hAnsiTheme="minorHAnsi"/>
          <w:color w:val="222222"/>
          <w:sz w:val="16"/>
        </w:rPr>
        <w:t> — all</w:t>
      </w:r>
      <w:r w:rsidRPr="00027AFF">
        <w:rPr>
          <w:rFonts w:asciiTheme="minorHAnsi" w:hAnsiTheme="minorHAnsi"/>
          <w:sz w:val="16"/>
        </w:rPr>
        <w:t> </w:t>
      </w:r>
      <w:r w:rsidRPr="00CF5658">
        <w:rPr>
          <w:rStyle w:val="StyleUnderline"/>
          <w:highlight w:val="green"/>
        </w:rPr>
        <w:t>in a matter of</w:t>
      </w:r>
      <w:r w:rsidRPr="00027AFF">
        <w:rPr>
          <w:rFonts w:asciiTheme="minorHAnsi" w:hAnsiTheme="minorHAnsi"/>
          <w:sz w:val="16"/>
        </w:rPr>
        <w:t> days or even </w:t>
      </w:r>
      <w:r w:rsidRPr="00027AFF">
        <w:rPr>
          <w:rFonts w:asciiTheme="minorHAnsi" w:hAnsiTheme="minorHAnsi"/>
          <w:sz w:val="16"/>
          <w:highlight w:val="green"/>
        </w:rPr>
        <w:t>hours</w:t>
      </w:r>
      <w:r w:rsidRPr="00027AFF">
        <w:rPr>
          <w:rFonts w:asciiTheme="minorHAnsi" w:hAnsiTheme="minorHAnsi"/>
          <w:sz w:val="16"/>
        </w:rPr>
        <w:t>. </w:t>
      </w:r>
      <w:r w:rsidRPr="00027AFF">
        <w:rPr>
          <w:rFonts w:asciiTheme="minorHAnsi" w:hAnsiTheme="minorHAnsi"/>
          <w:color w:val="222222"/>
          <w:sz w:val="16"/>
        </w:rPr>
        <w:t>What’s more, though the near-term threat of interstate nuclear conflict has greatly diminished since the end of the Cold War, nuclear material and know-how are now both less controlled and less controllable.</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w:t>
      </w:r>
    </w:p>
    <w:p w:rsidR="00514784" w:rsidRPr="00027AFF" w:rsidRDefault="00514784" w:rsidP="00514784">
      <w:pPr>
        <w:rPr>
          <w:rFonts w:asciiTheme="minorHAnsi" w:hAnsiTheme="minorHAnsi"/>
          <w:sz w:val="16"/>
        </w:rPr>
      </w:pPr>
      <w:r w:rsidRPr="00027AFF">
        <w:rPr>
          <w:rFonts w:asciiTheme="minorHAnsi" w:hAnsiTheme="minorHAnsi"/>
          <w:color w:val="222222"/>
          <w:sz w:val="16"/>
        </w:rPr>
        <w:t xml:space="preserve">We literally have no points of comparison for understanding the scale and scope of the risks faced by humanity today. Compared to the long, slow sweep of human history, the events of the last century have taken place in the blink of an eye. 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w:t>
      </w:r>
      <w:r w:rsidRPr="00027AFF">
        <w:rPr>
          <w:rFonts w:asciiTheme="minorHAnsi" w:hAnsiTheme="minorHAnsi"/>
          <w:sz w:val="16"/>
        </w:rPr>
        <w:t>Fantastic, but less than 70 years of human history isn’t much to go on….</w:t>
      </w:r>
    </w:p>
    <w:p w:rsidR="00514784" w:rsidRPr="00027AFF" w:rsidRDefault="00514784" w:rsidP="00514784">
      <w:pPr>
        <w:rPr>
          <w:rFonts w:asciiTheme="minorHAnsi" w:hAnsiTheme="minorHAnsi"/>
          <w:sz w:val="16"/>
        </w:rPr>
      </w:pPr>
      <w:r w:rsidRPr="00027AFF">
        <w:rPr>
          <w:rFonts w:asciiTheme="minorHAnsi" w:hAnsiTheme="minorHAnsi"/>
          <w:sz w:val="16"/>
        </w:rPr>
        <w:t>That’s why one can’t dismiss the risk of catastrophic events [such as disastrous climate change or nuclear conflict] as “high consequence, low probability.” How do we compute the probability of catastrophic events of a type that has never happened? Does 70 years without nuclear annihilation tell us that there’s a low probability of nuclear catastrophe — or just tell us that we haven’t had a nuclear catastrophe yet</w:t>
      </w:r>
      <w:proofErr w:type="gramStart"/>
      <w:r w:rsidRPr="00027AFF">
        <w:rPr>
          <w:rFonts w:asciiTheme="minorHAnsi" w:hAnsiTheme="minorHAnsi"/>
          <w:sz w:val="16"/>
        </w:rPr>
        <w:t>?…</w:t>
      </w:r>
      <w:proofErr w:type="gramEnd"/>
    </w:p>
    <w:p w:rsidR="00514784" w:rsidRPr="00027AFF" w:rsidRDefault="00514784" w:rsidP="00514784">
      <w:pPr>
        <w:rPr>
          <w:rFonts w:asciiTheme="minorHAnsi" w:hAnsiTheme="minorHAnsi"/>
          <w:sz w:val="16"/>
        </w:rPr>
      </w:pPr>
      <w:r w:rsidRPr="00027AFF">
        <w:rPr>
          <w:rFonts w:asciiTheme="minorHAnsi" w:hAnsiTheme="minorHAnsi"/>
          <w:sz w:val="16"/>
        </w:rPr>
        <w:t>Lack of catastrophic change might signify a system in stable equilibrium, but sometimes — as with earthquakes — pressure may be building up over time, undetected….</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Most analysts assumed the Soviet Union was stable — until it collapsed. Analysts predicted that Egypt’s Hosni Mubarak would retain his firm grip on power — until he was ousted. How much of what we currently file under “Stable” should be recategorized under “Hasn’t Collapsed Yet”?</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This, then, is the character of world messiness in this first quarter of the 21st century. So on to the next question: Where, in all this messiness, does the United States find itself?</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II. The United States in the Mess: Goodbye, Lake Wobegon?</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For Americans, the good news is that the United States remains an extraordinarily powerful nation. The United States has “the most powerful military in history,” Obama declared in a recent speech. Measured by sheer destructive capacity, he is surely right. The United States spends more on its military than China, Russia, Saudi Arabia, France, the United Kingdom, Germany, Japan, and India combined. The U.S. military can get to more places, faster, with more lethal and effective weapons, than any military on Earth.</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 xml:space="preserve">The United States also manages to gobble up a disproportionate share of the world’s wealth and resources. By the year 2000, wrote Betsy Taylor and Dave Tilford, the United States, with “less than 5 percent of the world’s population,” was using “one-third of the world’s paper, a </w:t>
      </w:r>
      <w:r w:rsidRPr="00027AFF">
        <w:rPr>
          <w:rFonts w:asciiTheme="minorHAnsi" w:hAnsiTheme="minorHAnsi"/>
          <w:color w:val="222222"/>
          <w:sz w:val="16"/>
        </w:rPr>
        <w:lastRenderedPageBreak/>
        <w:t>quarter of the world’s oil, 23 percent of the coal, 27 percent of the aluminum, and 19 percent of the copper.” In 2010, Americans possessed 39 percent of the planet’s wealth.</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sz w:val="16"/>
        </w:rPr>
        <w:t>The bad news for Americans? U.S. power and global influence have been declining. In part, this is because various once-weak states have been growing stronger, and in part, it’s because no state can be as autonomous today as it might have been in the past. The United States’ geographical position long helped protect</w:t>
      </w:r>
      <w:r w:rsidRPr="00027AFF">
        <w:rPr>
          <w:rFonts w:asciiTheme="minorHAnsi" w:hAnsiTheme="minorHAnsi"/>
          <w:color w:val="222222"/>
          <w:sz w:val="16"/>
        </w:rPr>
        <w:t xml:space="preserve"> it from external interference, while its strong military and economy enabled it to dominate or control numerous less powerful states. But globalization has reduced every state’s autonomy, creating collective challenges — from climate change to the regulation of capital — that no state can fully address on its own.</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U.S. power and global influence have also declined in absolute terms, as America’s own political and economic health has been called into question. The United States now has greater income inequality than almost every other state in the developed world — and most states in the developing world. American life expectancy ranks well below that of other industrialized democracies, and the same is true for infant mortality and elementary school enrollment. Meanwhile, the United States has the world’s highest per capita incarceration rate, and on international health and quality-of-life metrics, the United States has been losing ground for several decades. This domestic decline jeopardizes the country’s continued ability to innovate and prosper; it also makes American values and the American political and economic systems less appealing to others.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Worse, the political system that Americans rely on for reform and repair seems itself to be broken; the federal government shutdown in 2013 offered the world a striking illustration of U.S. political dysfunction. Add to this the divisive national security policies of George W. Bush’s administration — many of which were continued or expanded by the Obama administration — and it’s no surprise that the United States has recently become less admired and less emulated around the globe, reducing American “soft power.”</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No matter how you slice it, it comes to the same thing: Compared with 30 years ago, the United States today has a greatly reduced ability to control its own destiny or the destiny of other states. The United States still has unprecedented power to destroy (Saddam Hussein and Osama bin Laden both discovered this, to their detriment). But the country’s capacity for destruction is not equaled by its capacity to shape the behavior of other states or their populations, and the United States has less and less ability to insulate itself from the world’s woes.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Unfortunately, American political leaders share a bipartisan inclination to deny these realities. Mostly, they succumb to the Lake Wobegon effect: “Declinism” and “declinist” have entered the American political vocabulary, but only as purely pejorative terms.</w:t>
      </w:r>
    </w:p>
    <w:p w:rsidR="00514784" w:rsidRPr="00027AFF" w:rsidRDefault="00514784" w:rsidP="00514784">
      <w:pPr>
        <w:rPr>
          <w:sz w:val="16"/>
        </w:rPr>
      </w:pPr>
      <w:r w:rsidRPr="00027AFF">
        <w:rPr>
          <w:sz w:val="16"/>
        </w:rPr>
        <w:t>This is both stupid and dangerous. How can we adapt our global strategy to compensate for the ways in which U.S. power has been declining if we refuse to admit that decline?</w:t>
      </w:r>
    </w:p>
    <w:p w:rsidR="00514784" w:rsidRPr="00027AFF" w:rsidRDefault="00514784" w:rsidP="00514784">
      <w:pPr>
        <w:rPr>
          <w:sz w:val="16"/>
        </w:rPr>
      </w:pPr>
      <w:r w:rsidRPr="00027AFF">
        <w:rPr>
          <w:sz w:val="16"/>
        </w:rPr>
        <w:t>Continued U.S. decline is certainly not inevitable, and some argue that the United States is in fact poised for an economic and political resurgence. There is no way to know for sure — but it’s worth recalling that, historically, every significant empire has eventually declined. Are we prepared to bet that the United States will prove an exception?</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There is also no way to know for sure what form continued or eventual U.S. decline will take. We don’t know whether it will be fast or slow; we don’t know whether the American Empire is in for a hard landing or a soft one. Will the United States crash, like the former Soviet Union? Or will a slow decline in power leave the country an intact and influential nation, like the United Kingdom? Will America’s future be more like Canada’s present, or more like Brazil’s?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III. Behind the Veil of Ignorance: Uncertainty as Lodestone</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We don’t know what America’s future will look like, and we can make fewer and fewer geopolitical predictions with confidence. The world has changed too much and too fast for us to accurately assess the probabilities of many types of future events. Perhaps this is why it’s so tempting for Americans to stay in Lake Wobegon, with eyes closed and fingers crossed. Uncertainty is frightening.</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But paradoxically, this very uncertainty should be a lodestone, pointing realists and idealists alike toward a sensible, forward-looking global strategy. In fact, radical uncertainty can be a powerful tool for strategic planning.</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That may seem oxymoronic, but consider one of the 20th century’s most influential thought experiments: In his 1971 book, A Theory of Justice, philosopher John Rawls famously sought to use a hypothetical situation involving extreme uncertainty to derive optimal principles of justice.</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 xml:space="preserve">Imagine, said Rawls, rational, free, and equal humans seeking to devise a set of principles to undergird the structure of human society. Imagine further that they must reason from behind what Rawls dubbed a “veil of ignorance,” which hides from them their own future status or attributes. Behind the veil of ignorance, wrote Rawls, people still possess general knowledge of economics, science, and so forth, and they can draw on this knowledge to assist them in designing a future society. Their ignorance is limited to their own future role in the society they are </w:t>
      </w:r>
      <w:r w:rsidRPr="00027AFF">
        <w:rPr>
          <w:rFonts w:asciiTheme="minorHAnsi" w:hAnsiTheme="minorHAnsi"/>
          <w:color w:val="222222"/>
          <w:sz w:val="16"/>
        </w:rPr>
        <w:lastRenderedPageBreak/>
        <w:t>designing: “no one knows his place in society, his class position or social status, nor does any one know his fortune in the distribution of natural assets and abilities, his intelligence, strength, and the like.”</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If we were collectively designing social structures and rules, but could not know our own individual future positions in that social structure, what structures and rules would we come up with? Applying a version of decision theory, Rawls concluded that in the face of such radical uncertainty, rational, free, and equal beings behind the veil of ignorance would be drawn toward a “maximin” (or “minimax“) rule of decision, in which they would seek to minimize their losses in a worst-case scenario. Since those behind the veil of ignorance don’t know whether they’ll be among the haves or among the have-nots in the society they are designing, they should seek to build a society in which they each will be least badly off — even the luck of the draw leads them to start with the fewest advantages.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Rawls posited that such a rule of decision should lead those behind the veil of ignorance to support two core principles: the first relating to liberty (“each person [should] have an equal right to the most extensive basic liberty compatible with a similar liberty for others”), and the second relating to social and economic goods. (Social goods should be distributed equally, unless an unequal distribution would serve the common good and be “to the greatest benefit of the least advantaged,” while “offices and positions [should remain] open to all under conditions of fair equality of opportunity.”)</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This is in some ways intuitive: On a national level, it is the reason Americans across the political spectrum continue to express substantial support for the maintenance of unemployment benefits, Social Security, Medicare and Medicaid, and so on. Any one of us might someday face a job loss or illness; nearly all of us will eventually face old age. We know we might someday need those benefits ourselves. In the face of uncertainty about the future, we all recognize the value of insurance, savings, and at least some minimal social safety net.</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In the international arena, the same is true.</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This has obvious implications for global strategy. Empires, like individuals, can sink into poverty, illness, or simple old age — and in an era of uncertainty, empires, like individuals, would do well to hedge against the possibility of future misfortune.</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Indeed, two decades after the publication of A Theory of Justice, Rawls sought to apply a form of this thought experiment to derive the core principles that he believed would characterize a just global order. His arguments are complex, and I can’t do justice to them here — but fortunately, unlike Rawls, I am not interested in coming up with abstract principles of global justice. My less lofty agenda is limited to arguing that a crude version of Rawls’s thought experiment can help us delineate the contours of a sensible U.S. global strategy — a “maximin” strategy that is well-suited to protecting the interests of the United States and its people, both in today’s messy world and in a wide range of future messes.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Here’s my thought experiment.</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Imagine a crude version of Rawls’s veil of ignorance, with only the United States behind it. This veil of ignorance doesn’t require us to disavow what we know of history (America’s or the world’s), nor does it require us to disavow what we know of recent trends, present global realities, U.S. values, or our current conception of the good. It only hides our future from us: Behind this veil of ignorance, we don’t know whether energy, food, water, and other vital resources will be scarcer or more plentiful in the decades to come; we don’t know whether global power will be more or less centralized; we don’t know whether new technologies and new forms of social organization will make existing technologies and institutions obsolete.</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Most of all, we don’t know whether, in the decades to come, the United States will be rich or poor, weak or strong, respected or hated. For that matter, we don’t know whether the United States — or even the form of political organization we call the nation-state — will exist at all a century or two from now. In the face of such radical uncertainty, what kind of grand strategy should a rational United States adopt?</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Of course, this shouldn’t really be called a “thought experiment” at all: The United States already operates behind a veil of ignorance, if we could only bring ourselves to admit it. We know the past; we have a reasonable understanding of recent trends; we know that the world is messy and dangerous; we know that the potential for rapid and potentially catastrophic change is real; and we know that our ability to predict future changes and quantify various risks is profoundly limited.</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This knowledge is profoundly unsettling. Thus, we try our best to know and not know, at the same time: We speak glibly of complexity, accelerating change, danger, and uncertainty, but then fall back into the comfortable assumption that continued U.S. global dominance is a given and that catastrophic change is unlikely to occur. As long as we remain willfully ignorant of the veil of ignorance that hangs over us, we can avoid asking hard questions and making harder choices.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lastRenderedPageBreak/>
        <w:t>But this is shortsighted and dangerous. Empires that refuse to accept reality tend to rapidly decline. A clear-eyed acceptance of uncertainty and risk is the surest route to a more secure future. Instead of blinding us or paralyzing us, the uncertainty of our future should motivate us to engage in more responsible strategic planning.</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If the United States can manage to be as rational as Rawls’s hypothetical decision-makers, it should adopt a similar maximin rule of decision: It should prefer international rules and institutions that will maximize America’s odds of thriving, even in a worst-case future scenario. In fact, we should wish for international rules and institutions that will be kindest to the individuals living in what is now the United States and their descendants, even if the United States should someday cease to exist entirely.</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Could happen, folks. Look around you. Do you see the Roman Empire, or the Aztec Empire, or the Ottoman Empire?</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 xml:space="preserve">IV. </w:t>
      </w:r>
      <w:proofErr w:type="gramStart"/>
      <w:r w:rsidRPr="00027AFF">
        <w:rPr>
          <w:rFonts w:asciiTheme="minorHAnsi" w:hAnsiTheme="minorHAnsi"/>
          <w:color w:val="222222"/>
          <w:sz w:val="16"/>
        </w:rPr>
        <w:t>From</w:t>
      </w:r>
      <w:proofErr w:type="gramEnd"/>
      <w:r w:rsidRPr="00027AFF">
        <w:rPr>
          <w:rFonts w:asciiTheme="minorHAnsi" w:hAnsiTheme="minorHAnsi"/>
          <w:color w:val="222222"/>
          <w:sz w:val="16"/>
        </w:rPr>
        <w:t xml:space="preserve"> Messiness to Strategy: A Preliminary Sketch</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w:t>
      </w:r>
    </w:p>
    <w:p w:rsidR="00514784" w:rsidRPr="00027AFF" w:rsidRDefault="00514784" w:rsidP="00514784">
      <w:pPr>
        <w:shd w:val="clear" w:color="auto" w:fill="FFFFFF"/>
        <w:spacing w:line="235" w:lineRule="atLeast"/>
        <w:rPr>
          <w:rFonts w:asciiTheme="minorHAnsi" w:hAnsiTheme="minorHAnsi"/>
          <w:color w:val="222222"/>
          <w:sz w:val="16"/>
        </w:rPr>
      </w:pPr>
      <w:r w:rsidRPr="00CF5658">
        <w:rPr>
          <w:rStyle w:val="StyleUnderline"/>
          <w:rFonts w:asciiTheme="minorHAnsi" w:hAnsiTheme="minorHAnsi"/>
          <w:highlight w:val="green"/>
        </w:rPr>
        <w:t>The</w:t>
      </w:r>
      <w:r w:rsidRPr="00CF5658">
        <w:rPr>
          <w:rStyle w:val="StyleUnderline"/>
          <w:rFonts w:asciiTheme="minorHAnsi" w:hAnsiTheme="minorHAnsi"/>
        </w:rPr>
        <w:t> ultimate </w:t>
      </w:r>
      <w:r w:rsidRPr="00CF5658">
        <w:rPr>
          <w:rStyle w:val="StyleUnderline"/>
          <w:rFonts w:asciiTheme="minorHAnsi" w:hAnsiTheme="minorHAnsi"/>
          <w:highlight w:val="green"/>
        </w:rPr>
        <w:t>objective</w:t>
      </w:r>
      <w:r w:rsidRPr="00CF5658">
        <w:rPr>
          <w:rStyle w:val="StyleUnderline"/>
          <w:rFonts w:asciiTheme="minorHAnsi" w:hAnsiTheme="minorHAnsi"/>
        </w:rPr>
        <w:t> of U.S. grand strategy </w:t>
      </w:r>
      <w:r w:rsidRPr="00CF5658">
        <w:rPr>
          <w:rStyle w:val="StyleUnderline"/>
          <w:rFonts w:asciiTheme="minorHAnsi" w:hAnsiTheme="minorHAnsi"/>
          <w:highlight w:val="green"/>
        </w:rPr>
        <w:t>should be</w:t>
      </w:r>
      <w:r w:rsidRPr="00CF5658">
        <w:rPr>
          <w:rStyle w:val="StyleUnderline"/>
          <w:rFonts w:asciiTheme="minorHAnsi" w:hAnsiTheme="minorHAnsi"/>
        </w:rPr>
        <w:t xml:space="preserve"> the creation of </w:t>
      </w:r>
      <w:r w:rsidRPr="00CF5658">
        <w:rPr>
          <w:rStyle w:val="StyleUnderline"/>
          <w:rFonts w:asciiTheme="minorHAnsi" w:hAnsiTheme="minorHAnsi"/>
          <w:highlight w:val="green"/>
        </w:rPr>
        <w:t>an</w:t>
      </w:r>
      <w:r w:rsidRPr="00CF5658">
        <w:rPr>
          <w:rStyle w:val="StyleUnderline"/>
          <w:rFonts w:asciiTheme="minorHAnsi" w:hAnsiTheme="minorHAnsi"/>
        </w:rPr>
        <w:t xml:space="preserve"> equitable and peaceful </w:t>
      </w:r>
      <w:r w:rsidRPr="00CF5658">
        <w:rPr>
          <w:rStyle w:val="StyleUnderline"/>
          <w:rFonts w:asciiTheme="minorHAnsi" w:hAnsiTheme="minorHAnsi"/>
          <w:highlight w:val="green"/>
        </w:rPr>
        <w:t>international order with</w:t>
      </w:r>
      <w:r w:rsidRPr="00CF5658">
        <w:rPr>
          <w:rStyle w:val="StyleUnderline"/>
          <w:rFonts w:asciiTheme="minorHAnsi" w:hAnsiTheme="minorHAnsi"/>
        </w:rPr>
        <w:t> an </w:t>
      </w:r>
      <w:r w:rsidRPr="00CF5658">
        <w:rPr>
          <w:rStyle w:val="StyleUnderline"/>
          <w:rFonts w:asciiTheme="minorHAnsi" w:hAnsiTheme="minorHAnsi"/>
          <w:highlight w:val="green"/>
        </w:rPr>
        <w:t>effective</w:t>
      </w:r>
      <w:r w:rsidRPr="00CF5658">
        <w:rPr>
          <w:rStyle w:val="StyleUnderline"/>
          <w:rFonts w:asciiTheme="minorHAnsi" w:hAnsiTheme="minorHAnsi"/>
        </w:rPr>
        <w:t> </w:t>
      </w:r>
      <w:r w:rsidRPr="00027AFF">
        <w:rPr>
          <w:rStyle w:val="m-3401163095456589440gmail-styleunderline"/>
          <w:rFonts w:asciiTheme="minorHAnsi" w:hAnsiTheme="minorHAnsi"/>
          <w:color w:val="222222"/>
          <w:sz w:val="16"/>
        </w:rPr>
        <w:t>system of </w:t>
      </w:r>
      <w:r w:rsidRPr="00CF5658">
        <w:rPr>
          <w:rStyle w:val="StyleUnderline"/>
          <w:rFonts w:asciiTheme="minorHAnsi" w:hAnsiTheme="minorHAnsi"/>
          <w:highlight w:val="green"/>
        </w:rPr>
        <w:t>global governance — one that is built upon</w:t>
      </w:r>
      <w:r w:rsidRPr="00CF5658">
        <w:rPr>
          <w:rStyle w:val="StyleUnderline"/>
          <w:rFonts w:asciiTheme="minorHAnsi" w:hAnsiTheme="minorHAnsi"/>
        </w:rPr>
        <w:t> respect for human dignity, </w:t>
      </w:r>
      <w:r w:rsidRPr="00CF5658">
        <w:rPr>
          <w:rStyle w:val="StyleUnderline"/>
          <w:rFonts w:asciiTheme="minorHAnsi" w:hAnsiTheme="minorHAnsi"/>
          <w:highlight w:val="green"/>
        </w:rPr>
        <w:t>human rights, and</w:t>
      </w:r>
      <w:r w:rsidRPr="00CF5658">
        <w:rPr>
          <w:rStyle w:val="StyleUnderline"/>
          <w:rFonts w:asciiTheme="minorHAnsi" w:hAnsiTheme="minorHAnsi"/>
        </w:rPr>
        <w:t xml:space="preserve"> the </w:t>
      </w:r>
      <w:r w:rsidRPr="00CF5658">
        <w:rPr>
          <w:rStyle w:val="StyleUnderline"/>
          <w:rFonts w:asciiTheme="minorHAnsi" w:hAnsiTheme="minorHAnsi"/>
          <w:highlight w:val="green"/>
        </w:rPr>
        <w:t>rule of law</w:t>
      </w:r>
      <w:r w:rsidRPr="00CF5658">
        <w:rPr>
          <w:rStyle w:val="StyleUnderline"/>
          <w:rFonts w:asciiTheme="minorHAnsi" w:hAnsiTheme="minorHAnsi"/>
        </w:rPr>
        <w:t>, </w:t>
      </w:r>
      <w:r w:rsidRPr="00027AFF">
        <w:rPr>
          <w:rFonts w:asciiTheme="minorHAnsi" w:hAnsiTheme="minorHAnsi"/>
          <w:sz w:val="16"/>
        </w:rPr>
        <w:t>with</w:t>
      </w:r>
      <w:r w:rsidRPr="00027AFF">
        <w:rPr>
          <w:rFonts w:asciiTheme="minorHAnsi" w:hAnsiTheme="minorHAnsi"/>
          <w:color w:val="222222"/>
          <w:sz w:val="16"/>
        </w:rPr>
        <w:t xml:space="preserve"> robust mechanisms for resolving thorny collective problems.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But, one might argue, the United States already tries to promote such a global order — right?</w:t>
      </w:r>
    </w:p>
    <w:p w:rsidR="00514784" w:rsidRPr="00027AFF" w:rsidRDefault="00514784" w:rsidP="00514784">
      <w:pPr>
        <w:shd w:val="clear" w:color="auto" w:fill="FFFFFF"/>
        <w:spacing w:line="235" w:lineRule="atLeast"/>
        <w:rPr>
          <w:rFonts w:asciiTheme="minorHAnsi" w:hAnsiTheme="minorHAnsi"/>
          <w:sz w:val="16"/>
        </w:rPr>
      </w:pPr>
      <w:r w:rsidRPr="00027AFF">
        <w:rPr>
          <w:rFonts w:asciiTheme="minorHAnsi" w:hAnsiTheme="minorHAnsi"/>
          <w:color w:val="222222"/>
          <w:sz w:val="16"/>
        </w:rPr>
        <w:t xml:space="preserve">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w:t>
      </w:r>
      <w:r w:rsidRPr="00027AFF">
        <w:rPr>
          <w:rFonts w:asciiTheme="minorHAnsi" w:hAnsiTheme="minorHAnsi"/>
          <w:sz w:val="16"/>
        </w:rPr>
        <w:t>priority. </w:t>
      </w:r>
      <w:bookmarkStart w:id="1" w:name="m_-3401163095456589440__Hlk5011666"/>
      <w:r w:rsidRPr="00CF5658">
        <w:rPr>
          <w:rStyle w:val="StyleUnderline"/>
          <w:highlight w:val="green"/>
        </w:rPr>
        <w:t>If we take seriously the many potential dangers lurking</w:t>
      </w:r>
      <w:r w:rsidRPr="00027AFF">
        <w:rPr>
          <w:rFonts w:asciiTheme="minorHAnsi" w:hAnsiTheme="minorHAnsi"/>
          <w:sz w:val="16"/>
        </w:rPr>
        <w:t xml:space="preserve"> in the unknowable future, however, </w:t>
      </w:r>
      <w:r w:rsidRPr="00CF5658">
        <w:rPr>
          <w:rStyle w:val="StyleUnderline"/>
          <w:highlight w:val="green"/>
        </w:rPr>
        <w:t>fostering a</w:t>
      </w:r>
      <w:r w:rsidRPr="00027AFF">
        <w:rPr>
          <w:rFonts w:asciiTheme="minorHAnsi" w:hAnsiTheme="minorHAnsi"/>
          <w:sz w:val="16"/>
        </w:rPr>
        <w:t> stronger, fairer, and </w:t>
      </w:r>
      <w:r w:rsidRPr="00CF5658">
        <w:rPr>
          <w:rStyle w:val="StyleUnderline"/>
          <w:highlight w:val="green"/>
        </w:rPr>
        <w:t>more effective system of international governance would become</w:t>
      </w:r>
      <w:r w:rsidRPr="00027AFF">
        <w:rPr>
          <w:rFonts w:asciiTheme="minorHAnsi" w:hAnsiTheme="minorHAnsi"/>
          <w:sz w:val="16"/>
        </w:rPr>
        <w:t> </w:t>
      </w:r>
      <w:bookmarkEnd w:id="1"/>
      <w:r w:rsidRPr="00027AFF">
        <w:rPr>
          <w:rFonts w:asciiTheme="minorHAnsi" w:hAnsiTheme="minorHAnsi"/>
          <w:sz w:val="16"/>
        </w:rPr>
        <w:t>a matter of urgent national self-interest and </w:t>
      </w:r>
      <w:r w:rsidRPr="00CF5658">
        <w:rPr>
          <w:rStyle w:val="StyleUnderline"/>
          <w:highlight w:val="green"/>
        </w:rPr>
        <w:t>our highest strategic priority</w:t>
      </w:r>
      <w:r w:rsidRPr="00027AFF">
        <w:rPr>
          <w:rFonts w:asciiTheme="minorHAnsi" w:hAnsiTheme="minorHAnsi"/>
          <w:sz w:val="16"/>
        </w:rPr>
        <w:t> — something that should be reflected both in our policies and in our budgetary decisions.</w:t>
      </w:r>
    </w:p>
    <w:p w:rsidR="00514784" w:rsidRPr="00027AFF" w:rsidRDefault="00514784" w:rsidP="00514784">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An effective global governance system would need to be built upon the recognition that states remain the primary mode of political and social organization in the international sphere, but also upon the recognition that new forms of social organization continue to evolve and may ultimately displace at least some states. </w:t>
      </w:r>
      <w:r w:rsidRPr="00027AFF">
        <w:rPr>
          <w:rStyle w:val="m-3401163095456589440gmail-styleunderline"/>
          <w:rFonts w:asciiTheme="minorHAnsi" w:hAnsiTheme="minorHAnsi"/>
          <w:color w:val="222222"/>
          <w:sz w:val="16"/>
        </w:rPr>
        <w:t>An effective and dynamic international system will need to develop innovative ways to bring such new actors and organizations within the ambit of international law and institutions</w:t>
      </w:r>
      <w:r w:rsidRPr="00027AFF">
        <w:rPr>
          <w:rFonts w:asciiTheme="minorHAnsi" w:hAnsiTheme="minorHAnsi"/>
          <w:color w:val="222222"/>
          <w:sz w:val="16"/>
        </w:rPr>
        <w:t>, both </w:t>
      </w:r>
      <w:r w:rsidRPr="00027AFF">
        <w:rPr>
          <w:rStyle w:val="m-3401163095456589440gmail-styleunderline"/>
          <w:rFonts w:asciiTheme="minorHAnsi" w:hAnsiTheme="minorHAnsi"/>
          <w:color w:val="222222"/>
          <w:sz w:val="16"/>
        </w:rPr>
        <w:t>as responsible creators of law and institutions and as responsible subjects</w:t>
      </w:r>
      <w:r w:rsidRPr="00027AFF">
        <w:rPr>
          <w:rFonts w:asciiTheme="minorHAnsi" w:hAnsiTheme="minorHAnsi"/>
          <w:color w:val="222222"/>
          <w:sz w:val="16"/>
        </w:rPr>
        <w:t>.</w:t>
      </w:r>
    </w:p>
    <w:p w:rsidR="00514784" w:rsidRPr="00C60466" w:rsidRDefault="00514784" w:rsidP="00514784">
      <w:pPr>
        <w:shd w:val="clear" w:color="auto" w:fill="FFFFFF"/>
        <w:spacing w:line="235" w:lineRule="atLeast"/>
        <w:rPr>
          <w:rFonts w:asciiTheme="minorHAnsi" w:hAnsiTheme="minorHAnsi"/>
          <w:color w:val="222222"/>
          <w:sz w:val="12"/>
        </w:rPr>
      </w:pPr>
    </w:p>
    <w:p w:rsidR="00514784" w:rsidRPr="00403AD2" w:rsidRDefault="00514784" w:rsidP="00514784">
      <w:pPr>
        <w:pStyle w:val="Heading4"/>
        <w:rPr>
          <w:rFonts w:asciiTheme="minorHAnsi" w:hAnsiTheme="minorHAnsi"/>
        </w:rPr>
      </w:pPr>
      <w:r w:rsidRPr="00403AD2">
        <w:rPr>
          <w:rFonts w:asciiTheme="minorHAnsi" w:hAnsiTheme="minorHAnsi"/>
        </w:rPr>
        <w:t xml:space="preserve">Holding allies accountable for human rights conduct </w:t>
      </w:r>
      <w:r w:rsidRPr="00403AD2">
        <w:rPr>
          <w:rFonts w:asciiTheme="minorHAnsi" w:hAnsiTheme="minorHAnsi"/>
          <w:u w:val="single"/>
        </w:rPr>
        <w:t>by reducing arms sales</w:t>
      </w:r>
      <w:r w:rsidRPr="00403AD2">
        <w:rPr>
          <w:rFonts w:asciiTheme="minorHAnsi" w:hAnsiTheme="minorHAnsi"/>
        </w:rPr>
        <w:t xml:space="preserve"> strikes the right balance in dealing with friendly dictators --- doesn’t sever relationships but </w:t>
      </w:r>
      <w:r w:rsidRPr="00403AD2">
        <w:rPr>
          <w:rFonts w:asciiTheme="minorHAnsi" w:hAnsiTheme="minorHAnsi"/>
          <w:u w:val="single"/>
        </w:rPr>
        <w:t>is necessary to check the global slide toward illiberalism</w:t>
      </w:r>
      <w:r w:rsidRPr="00403AD2">
        <w:rPr>
          <w:rFonts w:asciiTheme="minorHAnsi" w:hAnsiTheme="minorHAnsi"/>
        </w:rPr>
        <w:t xml:space="preserve"> </w:t>
      </w:r>
    </w:p>
    <w:p w:rsidR="00514784" w:rsidRPr="00403AD2" w:rsidRDefault="00514784" w:rsidP="00514784">
      <w:pPr>
        <w:rPr>
          <w:rFonts w:asciiTheme="minorHAnsi" w:hAnsiTheme="minorHAnsi"/>
        </w:rPr>
      </w:pPr>
      <w:r w:rsidRPr="00403AD2">
        <w:rPr>
          <w:rStyle w:val="Style13ptBold"/>
          <w:rFonts w:asciiTheme="minorHAnsi" w:hAnsiTheme="minorHAnsi"/>
        </w:rPr>
        <w:t>Brands, Professor of Global Affairs at the Johns Hopkins, 18</w:t>
      </w:r>
      <w:r w:rsidRPr="00403AD2">
        <w:rPr>
          <w:rFonts w:asciiTheme="minorHAnsi" w:hAnsiTheme="minorHAnsi"/>
        </w:rPr>
        <w:t xml:space="preserve"> (10/15/18, Hal – Henry Kissinger Distinguished Professor at Johns Hopkins University’s School of Advanced International Studies, “Saudi Crisis Shows the U.S. Needs a New Way to Deal With Dictators; Washington has to recognize the downsides of alliances with nations that quash democracy and human rights,” </w:t>
      </w:r>
      <w:hyperlink r:id="rId16" w:history="1">
        <w:r w:rsidRPr="00403AD2">
          <w:rPr>
            <w:rStyle w:val="Hyperlink"/>
            <w:rFonts w:asciiTheme="minorHAnsi" w:hAnsiTheme="minorHAnsi"/>
          </w:rPr>
          <w:t>https://www.bloomberg.com/opinion/articles/2018-10-15/khashoggi-crisis-shows-u-s-needs-new-way-to-deal-with-dictators</w:t>
        </w:r>
      </w:hyperlink>
      <w:r w:rsidRPr="00403AD2">
        <w:rPr>
          <w:rFonts w:asciiTheme="minorHAnsi" w:hAnsiTheme="minorHAnsi"/>
        </w:rPr>
        <w:t>, accessed on 6/10/19, JMP)</w:t>
      </w:r>
    </w:p>
    <w:p w:rsidR="00514784" w:rsidRPr="00403AD2" w:rsidRDefault="00514784" w:rsidP="00514784">
      <w:pPr>
        <w:rPr>
          <w:rFonts w:asciiTheme="minorHAnsi" w:hAnsiTheme="minorHAnsi"/>
        </w:rPr>
      </w:pPr>
      <w:r w:rsidRPr="00403AD2">
        <w:rPr>
          <w:rFonts w:asciiTheme="minorHAnsi" w:hAnsiTheme="minorHAnsi"/>
        </w:rPr>
        <w:lastRenderedPageBreak/>
        <w:t xml:space="preserve">The disappearance of the journalist Jamal Khashoggi has precipitated </w:t>
      </w:r>
      <w:r w:rsidRPr="00403AD2">
        <w:rPr>
          <w:rStyle w:val="StyleUnderline"/>
          <w:rFonts w:asciiTheme="minorHAnsi" w:hAnsiTheme="minorHAnsi"/>
        </w:rPr>
        <w:t>a new crisis in U.S.-Saudi relations</w:t>
      </w:r>
      <w:r w:rsidRPr="00403AD2">
        <w:rPr>
          <w:rFonts w:asciiTheme="minorHAnsi" w:hAnsiTheme="minorHAnsi"/>
        </w:rPr>
        <w:t xml:space="preserve">. Yet that crisis </w:t>
      </w:r>
      <w:r w:rsidRPr="00403AD2">
        <w:rPr>
          <w:rStyle w:val="StyleUnderline"/>
          <w:rFonts w:asciiTheme="minorHAnsi" w:hAnsiTheme="minorHAnsi"/>
        </w:rPr>
        <w:t>has</w:t>
      </w:r>
      <w:r w:rsidRPr="00403AD2">
        <w:rPr>
          <w:rFonts w:asciiTheme="minorHAnsi" w:hAnsiTheme="minorHAnsi"/>
        </w:rPr>
        <w:t xml:space="preserve"> also </w:t>
      </w:r>
      <w:r w:rsidRPr="00403AD2">
        <w:rPr>
          <w:rStyle w:val="StyleUnderline"/>
          <w:rFonts w:asciiTheme="minorHAnsi" w:hAnsiTheme="minorHAnsi"/>
        </w:rPr>
        <w:t>revived a</w:t>
      </w:r>
      <w:r w:rsidRPr="00403AD2">
        <w:rPr>
          <w:rFonts w:asciiTheme="minorHAnsi" w:hAnsiTheme="minorHAnsi"/>
        </w:rPr>
        <w:t xml:space="preserve"> much older </w:t>
      </w:r>
      <w:r w:rsidRPr="00403AD2">
        <w:rPr>
          <w:rStyle w:val="StyleUnderline"/>
          <w:rFonts w:asciiTheme="minorHAnsi" w:hAnsiTheme="minorHAnsi"/>
        </w:rPr>
        <w:t>dilemma</w:t>
      </w:r>
      <w:r w:rsidRPr="00403AD2">
        <w:rPr>
          <w:rFonts w:asciiTheme="minorHAnsi" w:hAnsiTheme="minorHAnsi"/>
        </w:rPr>
        <w:t xml:space="preserve"> in American strategy: </w:t>
      </w:r>
      <w:r w:rsidRPr="00403AD2">
        <w:rPr>
          <w:rStyle w:val="StyleUnderline"/>
          <w:rFonts w:asciiTheme="minorHAnsi" w:hAnsiTheme="minorHAnsi"/>
        </w:rPr>
        <w:t>How to deal with allies that also happen to morally abhorrent, even murderous, dictatorships.</w:t>
      </w:r>
    </w:p>
    <w:p w:rsidR="00514784" w:rsidRPr="00403AD2" w:rsidRDefault="00514784" w:rsidP="00514784">
      <w:pPr>
        <w:rPr>
          <w:rFonts w:asciiTheme="minorHAnsi" w:hAnsiTheme="minorHAnsi"/>
        </w:rPr>
      </w:pPr>
      <w:r w:rsidRPr="00403AD2">
        <w:rPr>
          <w:rFonts w:asciiTheme="minorHAnsi" w:hAnsiTheme="minorHAnsi"/>
        </w:rPr>
        <w:t xml:space="preserve">The basic predicament has been around for over a century. As the U.S. established its dominance in the Western Hemisphere in the late 19th and early 20th centuries, it often cooperated with local strongmen who could provide some semblance of stability. </w:t>
      </w:r>
      <w:r w:rsidRPr="00403AD2">
        <w:rPr>
          <w:rStyle w:val="StyleUnderline"/>
          <w:rFonts w:asciiTheme="minorHAnsi" w:hAnsiTheme="minorHAnsi"/>
        </w:rPr>
        <w:t>Throughout the Cold War, containing communism required working with partners that were far from morally pure</w:t>
      </w:r>
      <w:r w:rsidRPr="00403AD2">
        <w:rPr>
          <w:rFonts w:asciiTheme="minorHAnsi" w:hAnsiTheme="minorHAnsi"/>
        </w:rPr>
        <w:t xml:space="preserve"> — dictators who ruled key allies such as South Korea, Turkey, Portugal and Greece at various points, as well as a clutch of Latin American and Middle Eastern despots.</w:t>
      </w:r>
    </w:p>
    <w:p w:rsidR="00514784" w:rsidRPr="00403AD2" w:rsidRDefault="00514784" w:rsidP="00514784">
      <w:pPr>
        <w:rPr>
          <w:rFonts w:asciiTheme="minorHAnsi" w:hAnsiTheme="minorHAnsi"/>
        </w:rPr>
      </w:pPr>
      <w:r w:rsidRPr="00403AD2">
        <w:rPr>
          <w:rFonts w:asciiTheme="minorHAnsi" w:hAnsiTheme="minorHAnsi"/>
        </w:rPr>
        <w:t>The rapid spread of democracy from the 1970s through the early 2000s eased this dilemma, by aligning the frontiers of freedom more closely with the frontiers of America’s European and Asia-Pacific alliances. Yet the problem has now returned, and not just in the Middle East, because of two factors.</w:t>
      </w:r>
    </w:p>
    <w:p w:rsidR="00514784" w:rsidRPr="00403AD2" w:rsidRDefault="00514784" w:rsidP="00514784">
      <w:pPr>
        <w:rPr>
          <w:rFonts w:asciiTheme="minorHAnsi" w:hAnsiTheme="minorHAnsi"/>
        </w:rPr>
      </w:pPr>
      <w:r w:rsidRPr="00403AD2">
        <w:rPr>
          <w:rFonts w:asciiTheme="minorHAnsi" w:hAnsiTheme="minorHAnsi"/>
        </w:rPr>
        <w:t xml:space="preserve">The first is </w:t>
      </w:r>
      <w:r w:rsidRPr="00403AD2">
        <w:rPr>
          <w:rStyle w:val="Emphasis"/>
          <w:rFonts w:asciiTheme="minorHAnsi" w:hAnsiTheme="minorHAnsi"/>
        </w:rPr>
        <w:t>the</w:t>
      </w:r>
      <w:r w:rsidRPr="00403AD2">
        <w:rPr>
          <w:rFonts w:asciiTheme="minorHAnsi" w:hAnsiTheme="minorHAnsi"/>
        </w:rPr>
        <w:t xml:space="preserve"> so-called </w:t>
      </w:r>
      <w:r w:rsidRPr="00A251E1">
        <w:rPr>
          <w:rStyle w:val="Emphasis"/>
          <w:rFonts w:asciiTheme="minorHAnsi" w:hAnsiTheme="minorHAnsi"/>
          <w:highlight w:val="green"/>
        </w:rPr>
        <w:t>democratic recession</w:t>
      </w:r>
      <w:r w:rsidRPr="00403AD2">
        <w:rPr>
          <w:rStyle w:val="Emphasis"/>
          <w:rFonts w:asciiTheme="minorHAnsi" w:hAnsiTheme="minorHAnsi"/>
        </w:rPr>
        <w:t xml:space="preserve"> that began around 2006</w:t>
      </w:r>
      <w:r w:rsidRPr="00403AD2">
        <w:rPr>
          <w:rFonts w:asciiTheme="minorHAnsi" w:hAnsiTheme="minorHAnsi"/>
        </w:rPr>
        <w:t xml:space="preserve">, and which </w:t>
      </w:r>
      <w:r w:rsidRPr="00A251E1">
        <w:rPr>
          <w:rStyle w:val="Emphasis"/>
          <w:rFonts w:asciiTheme="minorHAnsi" w:hAnsiTheme="minorHAnsi"/>
          <w:highlight w:val="green"/>
        </w:rPr>
        <w:t xml:space="preserve">has </w:t>
      </w:r>
      <w:r w:rsidRPr="00A251E1">
        <w:rPr>
          <w:rStyle w:val="Emphasis"/>
          <w:rFonts w:asciiTheme="minorHAnsi" w:hAnsiTheme="minorHAnsi"/>
        </w:rPr>
        <w:t>subsequently</w:t>
      </w:r>
      <w:r w:rsidRPr="00403AD2">
        <w:rPr>
          <w:rStyle w:val="Emphasis"/>
          <w:rFonts w:asciiTheme="minorHAnsi" w:hAnsiTheme="minorHAnsi"/>
        </w:rPr>
        <w:t xml:space="preserve"> </w:t>
      </w:r>
      <w:r w:rsidRPr="00A251E1">
        <w:rPr>
          <w:rStyle w:val="Emphasis"/>
          <w:rFonts w:asciiTheme="minorHAnsi" w:hAnsiTheme="minorHAnsi"/>
          <w:highlight w:val="green"/>
        </w:rPr>
        <w:t>weakened</w:t>
      </w:r>
      <w:r w:rsidRPr="00403AD2">
        <w:rPr>
          <w:rStyle w:val="Emphasis"/>
          <w:rFonts w:asciiTheme="minorHAnsi" w:hAnsiTheme="minorHAnsi"/>
        </w:rPr>
        <w:t xml:space="preserve"> democracy in </w:t>
      </w:r>
      <w:r w:rsidRPr="00A251E1">
        <w:rPr>
          <w:rStyle w:val="Emphasis"/>
          <w:rFonts w:asciiTheme="minorHAnsi" w:hAnsiTheme="minorHAnsi"/>
          <w:highlight w:val="green"/>
        </w:rPr>
        <w:t>dozens of countries</w:t>
      </w:r>
      <w:r w:rsidRPr="00403AD2">
        <w:rPr>
          <w:rStyle w:val="Emphasis"/>
          <w:rFonts w:asciiTheme="minorHAnsi" w:hAnsiTheme="minorHAnsi"/>
        </w:rPr>
        <w:t xml:space="preserve"> around the world</w:t>
      </w:r>
      <w:r w:rsidRPr="00403AD2">
        <w:rPr>
          <w:rFonts w:asciiTheme="minorHAnsi" w:hAnsiTheme="minorHAnsi"/>
        </w:rPr>
        <w:t xml:space="preserve">. Illiberal and anti-democratic practices have taken hold in key NATO countries: Turkey, Poland and Hungary. In the Asia-Pacific, one U.S. ally — Thailand — has been under military rule since 2014, while another — the Philippines — has reverted to a bloody form of illiberal democracy under Rodrigo Duterte. </w:t>
      </w:r>
      <w:r w:rsidRPr="00403AD2">
        <w:rPr>
          <w:rStyle w:val="Emphasis"/>
          <w:rFonts w:asciiTheme="minorHAnsi" w:hAnsiTheme="minorHAnsi"/>
        </w:rPr>
        <w:t xml:space="preserve">In </w:t>
      </w:r>
      <w:r w:rsidRPr="00A251E1">
        <w:rPr>
          <w:rStyle w:val="Emphasis"/>
          <w:rFonts w:asciiTheme="minorHAnsi" w:hAnsiTheme="minorHAnsi"/>
          <w:highlight w:val="green"/>
        </w:rPr>
        <w:t>the Middle East</w:t>
      </w:r>
      <w:r w:rsidRPr="00403AD2">
        <w:rPr>
          <w:rFonts w:asciiTheme="minorHAnsi" w:hAnsiTheme="minorHAnsi"/>
        </w:rPr>
        <w:t xml:space="preserve">, George W. Bush’s Freedom Agenda and the hopes of the Arab Spring have faded; </w:t>
      </w:r>
      <w:r w:rsidRPr="00A251E1">
        <w:rPr>
          <w:rStyle w:val="Emphasis"/>
          <w:rFonts w:asciiTheme="minorHAnsi" w:hAnsiTheme="minorHAnsi"/>
          <w:highlight w:val="green"/>
        </w:rPr>
        <w:t>authoritarianism and instability are</w:t>
      </w:r>
      <w:r w:rsidRPr="00403AD2">
        <w:rPr>
          <w:rStyle w:val="Emphasis"/>
          <w:rFonts w:asciiTheme="minorHAnsi" w:hAnsiTheme="minorHAnsi"/>
        </w:rPr>
        <w:t xml:space="preserve"> again </w:t>
      </w:r>
      <w:r w:rsidRPr="00A251E1">
        <w:rPr>
          <w:rStyle w:val="Emphasis"/>
          <w:rFonts w:asciiTheme="minorHAnsi" w:hAnsiTheme="minorHAnsi"/>
          <w:highlight w:val="green"/>
        </w:rPr>
        <w:t>the status quo</w:t>
      </w:r>
      <w:r w:rsidRPr="00A251E1">
        <w:rPr>
          <w:rFonts w:asciiTheme="minorHAnsi" w:hAnsiTheme="minorHAnsi"/>
          <w:highlight w:val="green"/>
        </w:rPr>
        <w:t>.</w:t>
      </w:r>
    </w:p>
    <w:p w:rsidR="00514784" w:rsidRPr="00403AD2" w:rsidRDefault="00514784" w:rsidP="00514784">
      <w:pPr>
        <w:rPr>
          <w:rFonts w:asciiTheme="minorHAnsi" w:hAnsiTheme="minorHAnsi"/>
        </w:rPr>
      </w:pPr>
      <w:r w:rsidRPr="00403AD2">
        <w:rPr>
          <w:rFonts w:asciiTheme="minorHAnsi" w:hAnsiTheme="minorHAnsi"/>
        </w:rPr>
        <w:t xml:space="preserve">The challenge of handling these friendly authoritarians is greater because of the second trend: </w:t>
      </w:r>
      <w:r w:rsidRPr="00403AD2">
        <w:rPr>
          <w:rStyle w:val="Emphasis"/>
          <w:rFonts w:asciiTheme="minorHAnsi" w:hAnsiTheme="minorHAnsi"/>
        </w:rPr>
        <w:t xml:space="preserve">the </w:t>
      </w:r>
      <w:r w:rsidRPr="00A251E1">
        <w:rPr>
          <w:rStyle w:val="Emphasis"/>
          <w:rFonts w:asciiTheme="minorHAnsi" w:hAnsiTheme="minorHAnsi"/>
          <w:highlight w:val="green"/>
        </w:rPr>
        <w:t>resurgence of</w:t>
      </w:r>
      <w:r w:rsidRPr="00403AD2">
        <w:rPr>
          <w:rStyle w:val="Emphasis"/>
          <w:rFonts w:asciiTheme="minorHAnsi" w:hAnsiTheme="minorHAnsi"/>
        </w:rPr>
        <w:t xml:space="preserve"> geopolitical </w:t>
      </w:r>
      <w:r w:rsidRPr="00A251E1">
        <w:rPr>
          <w:rStyle w:val="Emphasis"/>
          <w:rFonts w:asciiTheme="minorHAnsi" w:hAnsiTheme="minorHAnsi"/>
          <w:highlight w:val="green"/>
        </w:rPr>
        <w:t>revisionism</w:t>
      </w:r>
      <w:r w:rsidRPr="00403AD2">
        <w:rPr>
          <w:rStyle w:val="StyleUnderline"/>
          <w:rFonts w:asciiTheme="minorHAnsi" w:hAnsiTheme="minorHAnsi"/>
        </w:rPr>
        <w:t>.</w:t>
      </w:r>
      <w:r w:rsidRPr="00403AD2">
        <w:rPr>
          <w:rFonts w:asciiTheme="minorHAnsi" w:hAnsiTheme="minorHAnsi"/>
        </w:rPr>
        <w:t xml:space="preserve"> As </w:t>
      </w:r>
      <w:r w:rsidRPr="00A251E1">
        <w:rPr>
          <w:rStyle w:val="Emphasis"/>
          <w:rFonts w:asciiTheme="minorHAnsi" w:hAnsiTheme="minorHAnsi"/>
          <w:highlight w:val="green"/>
        </w:rPr>
        <w:t>hostile authoritarian powers</w:t>
      </w:r>
      <w:r w:rsidRPr="00403AD2">
        <w:rPr>
          <w:rFonts w:asciiTheme="minorHAnsi" w:hAnsiTheme="minorHAnsi"/>
        </w:rPr>
        <w:t xml:space="preserve"> — China, Russia and Iran —</w:t>
      </w:r>
      <w:r w:rsidRPr="00403AD2">
        <w:rPr>
          <w:rStyle w:val="Emphasis"/>
          <w:rFonts w:asciiTheme="minorHAnsi" w:hAnsiTheme="minorHAnsi"/>
        </w:rPr>
        <w:t xml:space="preserve"> </w:t>
      </w:r>
      <w:r w:rsidRPr="00403AD2">
        <w:rPr>
          <w:rFonts w:asciiTheme="minorHAnsi" w:hAnsiTheme="minorHAnsi"/>
        </w:rPr>
        <w:t xml:space="preserve">challenge existing regional orders across Eurasia, they </w:t>
      </w:r>
      <w:r w:rsidRPr="00A251E1">
        <w:rPr>
          <w:rStyle w:val="Emphasis"/>
          <w:rFonts w:asciiTheme="minorHAnsi" w:hAnsiTheme="minorHAnsi"/>
          <w:highlight w:val="green"/>
        </w:rPr>
        <w:t>are putting U.S. power</w:t>
      </w:r>
      <w:r w:rsidRPr="00403AD2">
        <w:rPr>
          <w:rStyle w:val="Emphasis"/>
          <w:rFonts w:asciiTheme="minorHAnsi" w:hAnsiTheme="minorHAnsi"/>
        </w:rPr>
        <w:t xml:space="preserve"> and influence </w:t>
      </w:r>
      <w:r w:rsidRPr="00A251E1">
        <w:rPr>
          <w:rStyle w:val="Emphasis"/>
          <w:rFonts w:asciiTheme="minorHAnsi" w:hAnsiTheme="minorHAnsi"/>
          <w:highlight w:val="green"/>
        </w:rPr>
        <w:t>under pressure</w:t>
      </w:r>
      <w:r w:rsidRPr="00403AD2">
        <w:rPr>
          <w:rStyle w:val="Emphasis"/>
          <w:rFonts w:asciiTheme="minorHAnsi" w:hAnsiTheme="minorHAnsi"/>
        </w:rPr>
        <w:t xml:space="preserve"> and sharpening the dilemmas America faces in handling its more autocratic allies.</w:t>
      </w:r>
      <w:r w:rsidRPr="00403AD2">
        <w:rPr>
          <w:rFonts w:asciiTheme="minorHAnsi" w:hAnsiTheme="minorHAnsi"/>
        </w:rPr>
        <w:t xml:space="preserve"> Poland, Hungary, Turkey, Saudi Arabia and the Philippines may be acting in deeply distasteful ways, but they occupy critical geostrategic real estate in today’s most important geopolitical competitions.</w:t>
      </w:r>
    </w:p>
    <w:p w:rsidR="00514784" w:rsidRPr="00403AD2" w:rsidRDefault="00514784" w:rsidP="00514784">
      <w:pPr>
        <w:rPr>
          <w:rFonts w:asciiTheme="minorHAnsi" w:hAnsiTheme="minorHAnsi"/>
        </w:rPr>
      </w:pPr>
      <w:r w:rsidRPr="00403AD2">
        <w:rPr>
          <w:rFonts w:asciiTheme="minorHAnsi" w:hAnsiTheme="minorHAnsi"/>
        </w:rPr>
        <w:t>There have traditionally been two schools of thought on coping with this problem. One was expressed most forcefully by Jeane Kirkpatrick, whose famous article “Dictatorships and Double Standards,” was published in 1979 and vaulted her to the forefront of U.S. policy-making during the Ronald Reagan years.</w:t>
      </w:r>
    </w:p>
    <w:p w:rsidR="00514784" w:rsidRPr="00403AD2" w:rsidRDefault="00514784" w:rsidP="00514784">
      <w:pPr>
        <w:rPr>
          <w:rFonts w:asciiTheme="minorHAnsi" w:hAnsiTheme="minorHAnsi"/>
        </w:rPr>
      </w:pPr>
      <w:r w:rsidRPr="00403AD2">
        <w:rPr>
          <w:rFonts w:asciiTheme="minorHAnsi" w:hAnsiTheme="minorHAnsi"/>
        </w:rPr>
        <w:t>Kirkpatrick argued that insisting that authoritarian allies adhere to U.S. standards of political freedom and individual rights was an invitation to disaster. It would destabilize those regimes internally, raising the likelihood of a takeover by more radical and hostile forces. This, Kirkpatrick alleged, was just what had happened in Nicaragua and Iran in 1979, where U.S. pressure to respect human rights had weakened authoritarian allies against the revolutionaries who toppled them. Preserving a stable strategic environment in which the U.S. and its allied democracies could thrive, and aggressive dictatorships such as the Soviet Union could be contained, meant partnering with some friendly devils along the way.</w:t>
      </w:r>
    </w:p>
    <w:p w:rsidR="00514784" w:rsidRPr="00403AD2" w:rsidRDefault="00514784" w:rsidP="00514784">
      <w:pPr>
        <w:rPr>
          <w:rFonts w:asciiTheme="minorHAnsi" w:hAnsiTheme="minorHAnsi"/>
        </w:rPr>
      </w:pPr>
      <w:r w:rsidRPr="00403AD2">
        <w:rPr>
          <w:rFonts w:asciiTheme="minorHAnsi" w:hAnsiTheme="minorHAnsi"/>
        </w:rPr>
        <w:t xml:space="preserve">The second school of thought, expressed most prominently by Reagan’s secretary of state, George Shultz, held that this choice between interests and ideals was a false one. Supporting dictators was no </w:t>
      </w:r>
      <w:r w:rsidRPr="00403AD2">
        <w:rPr>
          <w:rFonts w:asciiTheme="minorHAnsi" w:hAnsiTheme="minorHAnsi"/>
        </w:rPr>
        <w:lastRenderedPageBreak/>
        <w:t>guarantee of stability, because those regimes provoked hatred and discontent that could eventually erupt into revolution.</w:t>
      </w:r>
    </w:p>
    <w:p w:rsidR="00514784" w:rsidRPr="00403AD2" w:rsidRDefault="00514784" w:rsidP="00514784">
      <w:pPr>
        <w:rPr>
          <w:rFonts w:asciiTheme="minorHAnsi" w:hAnsiTheme="minorHAnsi"/>
        </w:rPr>
      </w:pPr>
      <w:r w:rsidRPr="00403AD2">
        <w:rPr>
          <w:rFonts w:asciiTheme="minorHAnsi" w:hAnsiTheme="minorHAnsi"/>
        </w:rPr>
        <w:t>Even supposedly friendly dictators could prove dangerous and unpredictable, as the Argentine junta showed when it invaded the Falkland Islands in 1982 and triggered a war with the U.K. And surely the U.S. — the world’s leading democracy — would be more secure and influential in a world populated more fully by other democracies. The U.S. could not promote democracy and confront authoritarians everywhere, Shultz acknowledged. But generally speaking, spreading human rights and democracy, while also holding friendly authoritarian regimes to account, was a geopolitical imperative as well as a moral one.</w:t>
      </w:r>
    </w:p>
    <w:p w:rsidR="00514784" w:rsidRPr="00403AD2" w:rsidRDefault="00514784" w:rsidP="00514784">
      <w:pPr>
        <w:rPr>
          <w:rFonts w:asciiTheme="minorHAnsi" w:hAnsiTheme="minorHAnsi"/>
        </w:rPr>
      </w:pPr>
      <w:r w:rsidRPr="00403AD2">
        <w:rPr>
          <w:rFonts w:asciiTheme="minorHAnsi" w:hAnsiTheme="minorHAnsi"/>
        </w:rPr>
        <w:t>Shultz’s view won out in the Reagan administration, which played a critical supporting role in the triumph of democratic forces in countries from the Philippines and South Korea to El Salvador and Chile. Yet because democracy was spreading like wildfire in the 1980s, and because the Soviet threat was starting to fade, the choices were in many ways less difficult for U.S. policymakers than they are now. Today, Washington can usefully embrace insights from both schools of thought.</w:t>
      </w:r>
    </w:p>
    <w:p w:rsidR="00514784" w:rsidRPr="00403AD2" w:rsidRDefault="00514784" w:rsidP="00514784">
      <w:pPr>
        <w:rPr>
          <w:rFonts w:asciiTheme="minorHAnsi" w:hAnsiTheme="minorHAnsi"/>
        </w:rPr>
      </w:pPr>
      <w:r w:rsidRPr="00403AD2">
        <w:rPr>
          <w:rStyle w:val="StyleUnderline"/>
          <w:rFonts w:asciiTheme="minorHAnsi" w:hAnsiTheme="minorHAnsi"/>
        </w:rPr>
        <w:t>From the Kirkpatrick school comes the hard truth that the U.S. can’t afford a break with many of its authoritarian allies today.</w:t>
      </w:r>
      <w:r w:rsidRPr="00403AD2">
        <w:rPr>
          <w:rFonts w:asciiTheme="minorHAnsi" w:hAnsiTheme="minorHAnsi"/>
        </w:rPr>
        <w:t xml:space="preserve"> If holding the line against Chinese expansionism in the Asia-Pacific seems hard now, just wait until the already-weak U.S. alliance with the Philippines falls apart. Putting relations with Turkey, Poland or Hungary into the deep freeze might be morally satisfying; it would also create more opportunities for Russian mischief on NATO’s eastern flank.</w:t>
      </w:r>
    </w:p>
    <w:p w:rsidR="00514784" w:rsidRPr="00403AD2" w:rsidRDefault="00514784" w:rsidP="00514784">
      <w:pPr>
        <w:rPr>
          <w:rFonts w:asciiTheme="minorHAnsi" w:hAnsiTheme="minorHAnsi"/>
        </w:rPr>
      </w:pPr>
      <w:r w:rsidRPr="00403AD2">
        <w:rPr>
          <w:rFonts w:asciiTheme="minorHAnsi" w:hAnsiTheme="minorHAnsi"/>
        </w:rPr>
        <w:t xml:space="preserve">In the Middle East, </w:t>
      </w:r>
      <w:r w:rsidRPr="00403AD2">
        <w:rPr>
          <w:rStyle w:val="StyleUnderline"/>
          <w:rFonts w:asciiTheme="minorHAnsi" w:hAnsiTheme="minorHAnsi"/>
        </w:rPr>
        <w:t>the U.S.-Saudi partnership remains important</w:t>
      </w:r>
      <w:r w:rsidRPr="00403AD2">
        <w:rPr>
          <w:rFonts w:asciiTheme="minorHAnsi" w:hAnsiTheme="minorHAnsi"/>
        </w:rPr>
        <w:t xml:space="preserve"> for counterterrorism cooperation and as a bulwark against Iranian ambitions. </w:t>
      </w:r>
      <w:r w:rsidRPr="00403AD2">
        <w:rPr>
          <w:rStyle w:val="StyleUnderline"/>
          <w:rFonts w:asciiTheme="minorHAnsi" w:hAnsiTheme="minorHAnsi"/>
        </w:rPr>
        <w:t>Isolating Saudi Arabia might push Riyadh to deepen its relations with Moscow and Beijing.</w:t>
      </w:r>
      <w:r w:rsidRPr="00403AD2">
        <w:rPr>
          <w:rFonts w:asciiTheme="minorHAnsi" w:hAnsiTheme="minorHAnsi"/>
        </w:rPr>
        <w:t xml:space="preserve"> Iran, Russia and China are seeking to expand their influence by weakening the strength and cohesion of U.S. alliances: Washington should not do its rivals’ work for them.</w:t>
      </w:r>
    </w:p>
    <w:p w:rsidR="00514784" w:rsidRPr="00403AD2" w:rsidRDefault="00514784" w:rsidP="00514784">
      <w:pPr>
        <w:rPr>
          <w:rFonts w:asciiTheme="minorHAnsi" w:hAnsiTheme="minorHAnsi"/>
        </w:rPr>
      </w:pPr>
      <w:r w:rsidRPr="00403AD2">
        <w:rPr>
          <w:rStyle w:val="Emphasis"/>
          <w:rFonts w:asciiTheme="minorHAnsi" w:hAnsiTheme="minorHAnsi"/>
        </w:rPr>
        <w:t xml:space="preserve">Yet </w:t>
      </w:r>
      <w:r w:rsidRPr="00A251E1">
        <w:rPr>
          <w:rStyle w:val="Emphasis"/>
          <w:rFonts w:asciiTheme="minorHAnsi" w:hAnsiTheme="minorHAnsi"/>
          <w:highlight w:val="green"/>
        </w:rPr>
        <w:t>neither should America</w:t>
      </w:r>
      <w:r w:rsidRPr="00403AD2">
        <w:rPr>
          <w:rFonts w:asciiTheme="minorHAnsi" w:hAnsiTheme="minorHAnsi"/>
        </w:rPr>
        <w:t xml:space="preserve"> do what the Trump administration often seems included to do: </w:t>
      </w:r>
      <w:r w:rsidRPr="00A251E1">
        <w:rPr>
          <w:rStyle w:val="Emphasis"/>
          <w:rFonts w:asciiTheme="minorHAnsi" w:hAnsiTheme="minorHAnsi"/>
          <w:highlight w:val="green"/>
        </w:rPr>
        <w:t>Give its allies a green light to violate human rights and</w:t>
      </w:r>
      <w:r w:rsidRPr="00403AD2">
        <w:rPr>
          <w:rStyle w:val="Emphasis"/>
          <w:rFonts w:asciiTheme="minorHAnsi" w:hAnsiTheme="minorHAnsi"/>
        </w:rPr>
        <w:t xml:space="preserve"> flout the </w:t>
      </w:r>
      <w:r w:rsidRPr="00A251E1">
        <w:rPr>
          <w:rStyle w:val="Emphasis"/>
          <w:rFonts w:asciiTheme="minorHAnsi" w:hAnsiTheme="minorHAnsi"/>
          <w:highlight w:val="green"/>
        </w:rPr>
        <w:t>rule of law</w:t>
      </w:r>
      <w:r w:rsidRPr="00403AD2">
        <w:rPr>
          <w:rFonts w:asciiTheme="minorHAnsi" w:hAnsiTheme="minorHAnsi"/>
        </w:rPr>
        <w:t xml:space="preserve">. </w:t>
      </w:r>
      <w:r w:rsidRPr="00403AD2">
        <w:rPr>
          <w:rStyle w:val="StyleUnderline"/>
          <w:rFonts w:asciiTheme="minorHAnsi" w:hAnsiTheme="minorHAnsi"/>
        </w:rPr>
        <w:t xml:space="preserve">Doing so simply </w:t>
      </w:r>
      <w:r w:rsidRPr="00403AD2">
        <w:rPr>
          <w:rStyle w:val="Emphasis"/>
          <w:rFonts w:asciiTheme="minorHAnsi" w:hAnsiTheme="minorHAnsi"/>
        </w:rPr>
        <w:t>gives incentive for further misdeeds</w:t>
      </w:r>
      <w:r w:rsidRPr="00403AD2">
        <w:rPr>
          <w:rFonts w:asciiTheme="minorHAnsi" w:hAnsiTheme="minorHAnsi"/>
        </w:rPr>
        <w:t xml:space="preserve">. </w:t>
      </w:r>
      <w:r w:rsidRPr="00A251E1">
        <w:rPr>
          <w:rStyle w:val="Emphasis"/>
          <w:rFonts w:asciiTheme="minorHAnsi" w:hAnsiTheme="minorHAnsi"/>
          <w:highlight w:val="green"/>
        </w:rPr>
        <w:t>It erodes U.S. moral standing</w:t>
      </w:r>
      <w:r w:rsidRPr="00403AD2">
        <w:rPr>
          <w:rStyle w:val="Emphasis"/>
          <w:rFonts w:asciiTheme="minorHAnsi" w:hAnsiTheme="minorHAnsi"/>
        </w:rPr>
        <w:t xml:space="preserve"> by </w:t>
      </w:r>
      <w:r w:rsidRPr="00A251E1">
        <w:rPr>
          <w:rStyle w:val="Emphasis"/>
          <w:rFonts w:asciiTheme="minorHAnsi" w:hAnsiTheme="minorHAnsi"/>
          <w:highlight w:val="green"/>
        </w:rPr>
        <w:t>leaving Washington vulnerable to charges of selective morality and outright hypocrisy.</w:t>
      </w:r>
      <w:r w:rsidRPr="00403AD2">
        <w:rPr>
          <w:rFonts w:asciiTheme="minorHAnsi" w:hAnsiTheme="minorHAnsi"/>
        </w:rPr>
        <w:t xml:space="preserve"> And </w:t>
      </w:r>
      <w:r w:rsidRPr="00403AD2">
        <w:rPr>
          <w:rStyle w:val="Emphasis"/>
          <w:rFonts w:asciiTheme="minorHAnsi" w:hAnsiTheme="minorHAnsi"/>
        </w:rPr>
        <w:t xml:space="preserve">as </w:t>
      </w:r>
      <w:r w:rsidRPr="00A251E1">
        <w:rPr>
          <w:rStyle w:val="Emphasis"/>
          <w:rFonts w:asciiTheme="minorHAnsi" w:hAnsiTheme="minorHAnsi"/>
          <w:highlight w:val="green"/>
        </w:rPr>
        <w:t>illiberalism</w:t>
      </w:r>
      <w:r w:rsidRPr="00403AD2">
        <w:rPr>
          <w:rStyle w:val="Emphasis"/>
          <w:rFonts w:asciiTheme="minorHAnsi" w:hAnsiTheme="minorHAnsi"/>
        </w:rPr>
        <w:t xml:space="preserve"> spreads, it </w:t>
      </w:r>
      <w:r w:rsidRPr="00A251E1">
        <w:rPr>
          <w:rStyle w:val="Emphasis"/>
          <w:rFonts w:asciiTheme="minorHAnsi" w:hAnsiTheme="minorHAnsi"/>
          <w:highlight w:val="green"/>
        </w:rPr>
        <w:t>weakens</w:t>
      </w:r>
      <w:r w:rsidRPr="00403AD2">
        <w:rPr>
          <w:rStyle w:val="Emphasis"/>
          <w:rFonts w:asciiTheme="minorHAnsi" w:hAnsiTheme="minorHAnsi"/>
        </w:rPr>
        <w:t xml:space="preserve"> the liberal ideological </w:t>
      </w:r>
      <w:r w:rsidRPr="00A251E1">
        <w:rPr>
          <w:rStyle w:val="Emphasis"/>
          <w:rFonts w:asciiTheme="minorHAnsi" w:hAnsiTheme="minorHAnsi"/>
          <w:highlight w:val="green"/>
        </w:rPr>
        <w:t>glue that helps bind</w:t>
      </w:r>
      <w:r w:rsidRPr="00403AD2">
        <w:rPr>
          <w:rStyle w:val="Emphasis"/>
          <w:rFonts w:asciiTheme="minorHAnsi" w:hAnsiTheme="minorHAnsi"/>
        </w:rPr>
        <w:t xml:space="preserve"> the U.S. to its closest </w:t>
      </w:r>
      <w:r w:rsidRPr="00A251E1">
        <w:rPr>
          <w:rStyle w:val="Emphasis"/>
          <w:rFonts w:asciiTheme="minorHAnsi" w:hAnsiTheme="minorHAnsi"/>
          <w:highlight w:val="green"/>
        </w:rPr>
        <w:t>allies</w:t>
      </w:r>
      <w:r w:rsidRPr="00403AD2">
        <w:rPr>
          <w:rFonts w:asciiTheme="minorHAnsi" w:hAnsiTheme="minorHAnsi"/>
        </w:rPr>
        <w:t xml:space="preserve">; </w:t>
      </w:r>
      <w:r w:rsidRPr="00403AD2">
        <w:rPr>
          <w:rStyle w:val="Emphasis"/>
          <w:rFonts w:asciiTheme="minorHAnsi" w:hAnsiTheme="minorHAnsi"/>
        </w:rPr>
        <w:t xml:space="preserve">it </w:t>
      </w:r>
      <w:r w:rsidRPr="00A251E1">
        <w:rPr>
          <w:rStyle w:val="Emphasis"/>
          <w:rFonts w:asciiTheme="minorHAnsi" w:hAnsiTheme="minorHAnsi"/>
          <w:highlight w:val="green"/>
        </w:rPr>
        <w:t>creates ideological affinities</w:t>
      </w:r>
      <w:r w:rsidRPr="00403AD2">
        <w:rPr>
          <w:rStyle w:val="Emphasis"/>
          <w:rFonts w:asciiTheme="minorHAnsi" w:hAnsiTheme="minorHAnsi"/>
        </w:rPr>
        <w:t xml:space="preserve"> between Washington's friends and its rivals</w:t>
      </w:r>
      <w:r w:rsidRPr="00403AD2">
        <w:rPr>
          <w:rFonts w:asciiTheme="minorHAnsi" w:hAnsiTheme="minorHAnsi"/>
        </w:rPr>
        <w:t xml:space="preserve"> (just look at the warm relationship between Vladimir Putin and Hungary’s strongman, Viktor Orban); </w:t>
      </w:r>
      <w:r w:rsidRPr="00A251E1">
        <w:rPr>
          <w:rStyle w:val="Emphasis"/>
          <w:rFonts w:asciiTheme="minorHAnsi" w:hAnsiTheme="minorHAnsi"/>
          <w:highlight w:val="green"/>
        </w:rPr>
        <w:t>it raises</w:t>
      </w:r>
      <w:r w:rsidRPr="00403AD2">
        <w:rPr>
          <w:rStyle w:val="Emphasis"/>
          <w:rFonts w:asciiTheme="minorHAnsi" w:hAnsiTheme="minorHAnsi"/>
        </w:rPr>
        <w:t xml:space="preserve"> the longer-term </w:t>
      </w:r>
      <w:r w:rsidRPr="00A251E1">
        <w:rPr>
          <w:rStyle w:val="Emphasis"/>
          <w:rFonts w:asciiTheme="minorHAnsi" w:hAnsiTheme="minorHAnsi"/>
          <w:highlight w:val="green"/>
        </w:rPr>
        <w:t xml:space="preserve">dangers of serious domestic instability and </w:t>
      </w:r>
      <w:r w:rsidRPr="00A251E1">
        <w:rPr>
          <w:rStyle w:val="Emphasis"/>
          <w:rFonts w:asciiTheme="minorHAnsi" w:hAnsiTheme="minorHAnsi"/>
        </w:rPr>
        <w:t xml:space="preserve">even </w:t>
      </w:r>
      <w:r w:rsidRPr="00A251E1">
        <w:rPr>
          <w:rStyle w:val="Emphasis"/>
          <w:rFonts w:asciiTheme="minorHAnsi" w:hAnsiTheme="minorHAnsi"/>
          <w:highlight w:val="green"/>
        </w:rPr>
        <w:t>revolution</w:t>
      </w:r>
      <w:r w:rsidRPr="00A251E1">
        <w:rPr>
          <w:rFonts w:asciiTheme="minorHAnsi" w:hAnsiTheme="minorHAnsi"/>
          <w:highlight w:val="green"/>
        </w:rPr>
        <w:t>.</w:t>
      </w:r>
      <w:r w:rsidRPr="00403AD2">
        <w:rPr>
          <w:rFonts w:asciiTheme="minorHAnsi" w:hAnsiTheme="minorHAnsi"/>
        </w:rPr>
        <w:t xml:space="preserve"> </w:t>
      </w:r>
      <w:r w:rsidRPr="00403AD2">
        <w:rPr>
          <w:rStyle w:val="StyleUnderline"/>
          <w:rFonts w:asciiTheme="minorHAnsi" w:hAnsiTheme="minorHAnsi"/>
        </w:rPr>
        <w:t>One can hardly look at</w:t>
      </w:r>
      <w:r w:rsidRPr="00403AD2">
        <w:rPr>
          <w:rFonts w:asciiTheme="minorHAnsi" w:hAnsiTheme="minorHAnsi"/>
        </w:rPr>
        <w:t xml:space="preserve"> Turkey or </w:t>
      </w:r>
      <w:r w:rsidRPr="00403AD2">
        <w:rPr>
          <w:rStyle w:val="StyleUnderline"/>
          <w:rFonts w:asciiTheme="minorHAnsi" w:hAnsiTheme="minorHAnsi"/>
        </w:rPr>
        <w:t>Saudi Arabia today and wonder whether harsh, autocratic rule is not driving up the likelihood of debilitating internal strife</w:t>
      </w:r>
      <w:r w:rsidRPr="00403AD2">
        <w:rPr>
          <w:rFonts w:asciiTheme="minorHAnsi" w:hAnsiTheme="minorHAnsi"/>
        </w:rPr>
        <w:t>.</w:t>
      </w:r>
    </w:p>
    <w:p w:rsidR="00514784" w:rsidRPr="00403AD2" w:rsidRDefault="00514784" w:rsidP="00514784">
      <w:pPr>
        <w:rPr>
          <w:rFonts w:asciiTheme="minorHAnsi" w:hAnsiTheme="minorHAnsi"/>
        </w:rPr>
      </w:pPr>
      <w:r w:rsidRPr="00A251E1">
        <w:rPr>
          <w:rStyle w:val="Emphasis"/>
          <w:rFonts w:asciiTheme="minorHAnsi" w:hAnsiTheme="minorHAnsi"/>
          <w:highlight w:val="green"/>
        </w:rPr>
        <w:t>The U.S. must</w:t>
      </w:r>
      <w:r w:rsidRPr="00403AD2">
        <w:rPr>
          <w:rStyle w:val="Emphasis"/>
          <w:rFonts w:asciiTheme="minorHAnsi" w:hAnsiTheme="minorHAnsi"/>
        </w:rPr>
        <w:t xml:space="preserve"> therefore </w:t>
      </w:r>
      <w:r w:rsidRPr="00A251E1">
        <w:rPr>
          <w:rStyle w:val="Emphasis"/>
          <w:rFonts w:asciiTheme="minorHAnsi" w:hAnsiTheme="minorHAnsi"/>
          <w:highlight w:val="green"/>
        </w:rPr>
        <w:t>exact a cost</w:t>
      </w:r>
      <w:r w:rsidRPr="00403AD2">
        <w:rPr>
          <w:rStyle w:val="Emphasis"/>
          <w:rFonts w:asciiTheme="minorHAnsi" w:hAnsiTheme="minorHAnsi"/>
        </w:rPr>
        <w:t xml:space="preserve">, measured but real, on the illiberal actions of its allies. This could mean </w:t>
      </w:r>
      <w:r w:rsidRPr="00A251E1">
        <w:rPr>
          <w:rStyle w:val="Emphasis"/>
          <w:rFonts w:asciiTheme="minorHAnsi" w:hAnsiTheme="minorHAnsi"/>
          <w:highlight w:val="green"/>
        </w:rPr>
        <w:t>reducing</w:t>
      </w:r>
      <w:r w:rsidRPr="00403AD2">
        <w:rPr>
          <w:rFonts w:asciiTheme="minorHAnsi" w:hAnsiTheme="minorHAnsi"/>
        </w:rPr>
        <w:t xml:space="preserve"> — but not fully halting — </w:t>
      </w:r>
      <w:r w:rsidRPr="00A251E1">
        <w:rPr>
          <w:rStyle w:val="Emphasis"/>
          <w:rFonts w:asciiTheme="minorHAnsi" w:hAnsiTheme="minorHAnsi"/>
          <w:highlight w:val="green"/>
        </w:rPr>
        <w:t>arms sales</w:t>
      </w:r>
      <w:r w:rsidRPr="00403AD2">
        <w:rPr>
          <w:rFonts w:asciiTheme="minorHAnsi" w:hAnsiTheme="minorHAnsi"/>
        </w:rPr>
        <w:t>, speaking out more strongly against repressive behavior, and perhaps even excluding quasi-authoritarian allies such as Hungary from NATO exercises. Also helpful would be quiet but consistent advocacy of respect for basic human rights in bilateral diplomatic discussions, and — where feasible — increased support for embattled democratic actors through institutions such as the National Endowment for Democracy.</w:t>
      </w:r>
    </w:p>
    <w:p w:rsidR="00514784" w:rsidRPr="00403AD2" w:rsidRDefault="00514784" w:rsidP="00514784">
      <w:pPr>
        <w:rPr>
          <w:rFonts w:asciiTheme="minorHAnsi" w:hAnsiTheme="minorHAnsi"/>
        </w:rPr>
      </w:pPr>
      <w:r w:rsidRPr="00403AD2">
        <w:rPr>
          <w:rFonts w:asciiTheme="minorHAnsi" w:hAnsiTheme="minorHAnsi"/>
        </w:rPr>
        <w:lastRenderedPageBreak/>
        <w:t>These measures can be calibrated according to the specifics of the case and the degree of leverage Washington possesses: America can probably take a harder line with Poland, which has nowhere else to go, than it can with the Philippines, which has already been repositioning itself closer to Beijing.</w:t>
      </w:r>
    </w:p>
    <w:p w:rsidR="00514784" w:rsidRPr="00403AD2" w:rsidRDefault="00514784" w:rsidP="00514784">
      <w:pPr>
        <w:rPr>
          <w:rFonts w:asciiTheme="minorHAnsi" w:hAnsiTheme="minorHAnsi"/>
        </w:rPr>
      </w:pPr>
      <w:r w:rsidRPr="00403AD2">
        <w:rPr>
          <w:rStyle w:val="Emphasis"/>
          <w:rFonts w:asciiTheme="minorHAnsi" w:hAnsiTheme="minorHAnsi"/>
        </w:rPr>
        <w:t xml:space="preserve">Above all, </w:t>
      </w:r>
      <w:r w:rsidRPr="00A251E1">
        <w:rPr>
          <w:rStyle w:val="Emphasis"/>
          <w:rFonts w:asciiTheme="minorHAnsi" w:hAnsiTheme="minorHAnsi"/>
          <w:highlight w:val="green"/>
        </w:rPr>
        <w:t>the U.S. must avoid conveying</w:t>
      </w:r>
      <w:r w:rsidRPr="00403AD2">
        <w:rPr>
          <w:rStyle w:val="Emphasis"/>
          <w:rFonts w:asciiTheme="minorHAnsi" w:hAnsiTheme="minorHAnsi"/>
        </w:rPr>
        <w:t xml:space="preserve"> its </w:t>
      </w:r>
      <w:r w:rsidRPr="00A251E1">
        <w:rPr>
          <w:rStyle w:val="Emphasis"/>
          <w:rFonts w:asciiTheme="minorHAnsi" w:hAnsiTheme="minorHAnsi"/>
          <w:highlight w:val="green"/>
        </w:rPr>
        <w:t>approval</w:t>
      </w:r>
      <w:r w:rsidRPr="00403AD2">
        <w:rPr>
          <w:rStyle w:val="Emphasis"/>
          <w:rFonts w:asciiTheme="minorHAnsi" w:hAnsiTheme="minorHAnsi"/>
        </w:rPr>
        <w:t xml:space="preserve"> of </w:t>
      </w:r>
      <w:r w:rsidRPr="00A251E1">
        <w:rPr>
          <w:rStyle w:val="Emphasis"/>
          <w:rFonts w:asciiTheme="minorHAnsi" w:hAnsiTheme="minorHAnsi"/>
          <w:highlight w:val="green"/>
        </w:rPr>
        <w:t>or</w:t>
      </w:r>
      <w:r w:rsidRPr="00403AD2">
        <w:rPr>
          <w:rStyle w:val="Emphasis"/>
          <w:rFonts w:asciiTheme="minorHAnsi" w:hAnsiTheme="minorHAnsi"/>
        </w:rPr>
        <w:t xml:space="preserve"> simple </w:t>
      </w:r>
      <w:r w:rsidRPr="00A251E1">
        <w:rPr>
          <w:rStyle w:val="Emphasis"/>
          <w:rFonts w:asciiTheme="minorHAnsi" w:hAnsiTheme="minorHAnsi"/>
          <w:highlight w:val="green"/>
        </w:rPr>
        <w:t>indifference to illiberal practices</w:t>
      </w:r>
      <w:r w:rsidRPr="00403AD2">
        <w:rPr>
          <w:rStyle w:val="Emphasis"/>
          <w:rFonts w:asciiTheme="minorHAnsi" w:hAnsiTheme="minorHAnsi"/>
        </w:rPr>
        <w:t>.</w:t>
      </w:r>
      <w:r w:rsidRPr="00403AD2">
        <w:rPr>
          <w:rFonts w:asciiTheme="minorHAnsi" w:hAnsiTheme="minorHAnsi"/>
        </w:rPr>
        <w:t xml:space="preserve"> Unfortunately, President </w:t>
      </w:r>
      <w:r w:rsidRPr="00403AD2">
        <w:rPr>
          <w:rStyle w:val="Emphasis"/>
          <w:rFonts w:asciiTheme="minorHAnsi" w:hAnsiTheme="minorHAnsi"/>
        </w:rPr>
        <w:t>Trump has repeatedly done just this</w:t>
      </w:r>
      <w:r w:rsidRPr="00403AD2">
        <w:rPr>
          <w:rFonts w:asciiTheme="minorHAnsi" w:hAnsiTheme="minorHAnsi"/>
        </w:rPr>
        <w:t xml:space="preserve">, by praising Duterte’s vicious drug war, by singling out a backsliding Poland for praise in major international speeches, by uncritically backing Crown Prince Mohammed bin Salman and his power grab in Saudi Arabia, and </w:t>
      </w:r>
      <w:r w:rsidRPr="00403AD2">
        <w:rPr>
          <w:rStyle w:val="Emphasis"/>
          <w:rFonts w:asciiTheme="minorHAnsi" w:hAnsiTheme="minorHAnsi"/>
        </w:rPr>
        <w:t xml:space="preserve">by </w:t>
      </w:r>
      <w:r w:rsidRPr="00A251E1">
        <w:rPr>
          <w:rStyle w:val="Emphasis"/>
          <w:rFonts w:asciiTheme="minorHAnsi" w:hAnsiTheme="minorHAnsi"/>
        </w:rPr>
        <w:t>cultivating an air of</w:t>
      </w:r>
      <w:r w:rsidRPr="00403AD2">
        <w:rPr>
          <w:rStyle w:val="Emphasis"/>
          <w:rFonts w:asciiTheme="minorHAnsi" w:hAnsiTheme="minorHAnsi"/>
        </w:rPr>
        <w:t xml:space="preserve"> presidential indifference to issues of human rights and democracy</w:t>
      </w:r>
      <w:r w:rsidRPr="00403AD2">
        <w:rPr>
          <w:rFonts w:asciiTheme="minorHAnsi" w:hAnsiTheme="minorHAnsi"/>
        </w:rPr>
        <w:t xml:space="preserve">. In fairness, </w:t>
      </w:r>
      <w:r w:rsidRPr="00403AD2">
        <w:rPr>
          <w:rStyle w:val="StyleUnderline"/>
          <w:rFonts w:asciiTheme="minorHAnsi" w:hAnsiTheme="minorHAnsi"/>
        </w:rPr>
        <w:t xml:space="preserve">the president’s comments that the U.S. would exact punishment on Saudi Arabia if it's proved that Riyadh was responsible for Khashoggi’s disappearance were a good sign in this regard; </w:t>
      </w:r>
      <w:r w:rsidRPr="00A251E1">
        <w:rPr>
          <w:rStyle w:val="Emphasis"/>
          <w:rFonts w:asciiTheme="minorHAnsi" w:hAnsiTheme="minorHAnsi"/>
          <w:highlight w:val="green"/>
        </w:rPr>
        <w:t>his pre-emptive public refusal to</w:t>
      </w:r>
      <w:r w:rsidRPr="00403AD2">
        <w:rPr>
          <w:rStyle w:val="Emphasis"/>
          <w:rFonts w:asciiTheme="minorHAnsi" w:hAnsiTheme="minorHAnsi"/>
        </w:rPr>
        <w:t xml:space="preserve"> even </w:t>
      </w:r>
      <w:r w:rsidRPr="00A251E1">
        <w:rPr>
          <w:rStyle w:val="Emphasis"/>
          <w:rFonts w:asciiTheme="minorHAnsi" w:hAnsiTheme="minorHAnsi"/>
          <w:highlight w:val="green"/>
        </w:rPr>
        <w:t>consider restricting U.S. arms sales</w:t>
      </w:r>
      <w:r w:rsidRPr="00403AD2">
        <w:rPr>
          <w:rFonts w:asciiTheme="minorHAnsi" w:hAnsiTheme="minorHAnsi"/>
        </w:rPr>
        <w:t xml:space="preserve">, however, </w:t>
      </w:r>
      <w:r w:rsidRPr="00403AD2">
        <w:rPr>
          <w:rStyle w:val="Emphasis"/>
          <w:rFonts w:asciiTheme="minorHAnsi" w:hAnsiTheme="minorHAnsi"/>
        </w:rPr>
        <w:t>was a very bad one</w:t>
      </w:r>
      <w:r w:rsidRPr="00403AD2">
        <w:rPr>
          <w:rFonts w:asciiTheme="minorHAnsi" w:hAnsiTheme="minorHAnsi"/>
        </w:rPr>
        <w:t xml:space="preserve">. </w:t>
      </w:r>
    </w:p>
    <w:p w:rsidR="00514784" w:rsidRPr="00403AD2" w:rsidRDefault="00514784" w:rsidP="00514784">
      <w:pPr>
        <w:rPr>
          <w:rStyle w:val="StyleUnderline"/>
          <w:rFonts w:asciiTheme="minorHAnsi" w:hAnsiTheme="minorHAnsi"/>
        </w:rPr>
      </w:pPr>
      <w:r w:rsidRPr="00A251E1">
        <w:rPr>
          <w:rStyle w:val="StyleUnderline"/>
          <w:rFonts w:asciiTheme="minorHAnsi" w:hAnsiTheme="minorHAnsi"/>
          <w:highlight w:val="green"/>
        </w:rPr>
        <w:t>Striking the right balance</w:t>
      </w:r>
      <w:r w:rsidRPr="00403AD2">
        <w:rPr>
          <w:rStyle w:val="StyleUnderline"/>
          <w:rFonts w:asciiTheme="minorHAnsi" w:hAnsiTheme="minorHAnsi"/>
        </w:rPr>
        <w:t xml:space="preserve"> in dealing with friendly dictators </w:t>
      </w:r>
      <w:r w:rsidRPr="00A251E1">
        <w:rPr>
          <w:rStyle w:val="StyleUnderline"/>
          <w:rFonts w:asciiTheme="minorHAnsi" w:hAnsiTheme="minorHAnsi"/>
          <w:highlight w:val="green"/>
        </w:rPr>
        <w:t>will</w:t>
      </w:r>
      <w:r w:rsidRPr="00403AD2">
        <w:rPr>
          <w:rStyle w:val="StyleUnderline"/>
          <w:rFonts w:asciiTheme="minorHAnsi" w:hAnsiTheme="minorHAnsi"/>
        </w:rPr>
        <w:t xml:space="preserve"> always </w:t>
      </w:r>
      <w:r w:rsidRPr="00A251E1">
        <w:rPr>
          <w:rStyle w:val="StyleUnderline"/>
          <w:rFonts w:asciiTheme="minorHAnsi" w:hAnsiTheme="minorHAnsi"/>
          <w:highlight w:val="green"/>
        </w:rPr>
        <w:t>be difficult. But</w:t>
      </w:r>
      <w:r w:rsidRPr="00403AD2">
        <w:rPr>
          <w:rStyle w:val="StyleUnderline"/>
          <w:rFonts w:asciiTheme="minorHAnsi" w:hAnsiTheme="minorHAnsi"/>
        </w:rPr>
        <w:t xml:space="preserve"> </w:t>
      </w:r>
      <w:r w:rsidRPr="00A251E1">
        <w:rPr>
          <w:rStyle w:val="Emphasis"/>
          <w:rFonts w:asciiTheme="minorHAnsi" w:hAnsiTheme="minorHAnsi"/>
          <w:highlight w:val="green"/>
        </w:rPr>
        <w:t>the U.S. risks compromising</w:t>
      </w:r>
      <w:r w:rsidRPr="00403AD2">
        <w:rPr>
          <w:rStyle w:val="Emphasis"/>
          <w:rFonts w:asciiTheme="minorHAnsi" w:hAnsiTheme="minorHAnsi"/>
        </w:rPr>
        <w:t xml:space="preserve"> its </w:t>
      </w:r>
      <w:r w:rsidRPr="00A251E1">
        <w:rPr>
          <w:rStyle w:val="Emphasis"/>
          <w:rFonts w:asciiTheme="minorHAnsi" w:hAnsiTheme="minorHAnsi"/>
          <w:highlight w:val="green"/>
        </w:rPr>
        <w:t>ideals and</w:t>
      </w:r>
      <w:r w:rsidRPr="00403AD2">
        <w:rPr>
          <w:rStyle w:val="Emphasis"/>
          <w:rFonts w:asciiTheme="minorHAnsi" w:hAnsiTheme="minorHAnsi"/>
        </w:rPr>
        <w:t xml:space="preserve"> its </w:t>
      </w:r>
      <w:r w:rsidRPr="00A251E1">
        <w:rPr>
          <w:rStyle w:val="Emphasis"/>
          <w:rFonts w:asciiTheme="minorHAnsi" w:hAnsiTheme="minorHAnsi"/>
          <w:highlight w:val="green"/>
        </w:rPr>
        <w:t>interests</w:t>
      </w:r>
      <w:r w:rsidRPr="00403AD2">
        <w:rPr>
          <w:rStyle w:val="Emphasis"/>
          <w:rFonts w:asciiTheme="minorHAnsi" w:hAnsiTheme="minorHAnsi"/>
        </w:rPr>
        <w:t xml:space="preserve"> if it doesn’t even try</w:t>
      </w:r>
      <w:r w:rsidRPr="00403AD2">
        <w:rPr>
          <w:rStyle w:val="StyleUnderline"/>
          <w:rFonts w:asciiTheme="minorHAnsi" w:hAnsiTheme="minorHAnsi"/>
        </w:rPr>
        <w:t>.</w:t>
      </w:r>
    </w:p>
    <w:p w:rsidR="00514784" w:rsidRPr="00403AD2" w:rsidRDefault="00514784" w:rsidP="00514784">
      <w:pPr>
        <w:rPr>
          <w:rFonts w:asciiTheme="minorHAnsi" w:hAnsiTheme="minorHAnsi"/>
        </w:rPr>
      </w:pPr>
    </w:p>
    <w:p w:rsidR="00514784" w:rsidRPr="00403AD2" w:rsidRDefault="00514784" w:rsidP="00514784">
      <w:pPr>
        <w:pStyle w:val="Heading4"/>
        <w:rPr>
          <w:rStyle w:val="Style13ptBold"/>
          <w:rFonts w:asciiTheme="minorHAnsi" w:hAnsiTheme="minorHAnsi"/>
          <w:b/>
        </w:rPr>
      </w:pPr>
      <w:r w:rsidRPr="00403AD2">
        <w:rPr>
          <w:rStyle w:val="Style13ptBold"/>
          <w:rFonts w:asciiTheme="minorHAnsi" w:hAnsiTheme="minorHAnsi"/>
          <w:b/>
        </w:rPr>
        <w:t xml:space="preserve">Suspending arms sales allows the U.S. to </w:t>
      </w:r>
      <w:r w:rsidRPr="00403AD2">
        <w:rPr>
          <w:rStyle w:val="Style13ptBold"/>
          <w:rFonts w:asciiTheme="minorHAnsi" w:hAnsiTheme="minorHAnsi"/>
          <w:b/>
          <w:u w:val="single"/>
        </w:rPr>
        <w:t>rebalance these relationships</w:t>
      </w:r>
      <w:r w:rsidRPr="00403AD2">
        <w:rPr>
          <w:rStyle w:val="Style13ptBold"/>
          <w:rFonts w:asciiTheme="minorHAnsi" w:hAnsiTheme="minorHAnsi"/>
          <w:b/>
        </w:rPr>
        <w:t xml:space="preserve"> --- avoids </w:t>
      </w:r>
      <w:r w:rsidRPr="00403AD2">
        <w:rPr>
          <w:rStyle w:val="Style13ptBold"/>
          <w:rFonts w:asciiTheme="minorHAnsi" w:hAnsiTheme="minorHAnsi"/>
          <w:b/>
          <w:u w:val="single"/>
        </w:rPr>
        <w:t>reckless blowback</w:t>
      </w:r>
      <w:r w:rsidRPr="00403AD2">
        <w:rPr>
          <w:rStyle w:val="Style13ptBold"/>
          <w:rFonts w:asciiTheme="minorHAnsi" w:hAnsiTheme="minorHAnsi"/>
          <w:b/>
        </w:rPr>
        <w:t xml:space="preserve"> without compromising military access </w:t>
      </w:r>
    </w:p>
    <w:p w:rsidR="00514784" w:rsidRPr="00403AD2" w:rsidRDefault="00514784" w:rsidP="00514784">
      <w:pPr>
        <w:rPr>
          <w:rFonts w:asciiTheme="minorHAnsi" w:hAnsiTheme="minorHAnsi"/>
        </w:rPr>
      </w:pPr>
      <w:r w:rsidRPr="00403AD2">
        <w:rPr>
          <w:rStyle w:val="Style13ptBold"/>
          <w:rFonts w:asciiTheme="minorHAnsi" w:hAnsiTheme="minorHAnsi"/>
        </w:rPr>
        <w:t>Miller and Binder 19</w:t>
      </w:r>
      <w:r w:rsidRPr="00403AD2">
        <w:rPr>
          <w:rFonts w:asciiTheme="minorHAnsi" w:hAnsiTheme="minorHAnsi"/>
        </w:rPr>
        <w:t xml:space="preserve"> – Miller is the deputy director for policy at the Project on Middle East Democracy and served as the director for Egypt and Israel military issues at the U.S. National Security Council from 2014 to 2017; Binder is the advocacy officer at the Project on Middle East Democracy. Previously he served as the program manager and research associate at the Center for International Policy’s Security Assistance Monitor program, where he focused on U.S. security assistance and arms sales policy (Andrew Miller and Seth Binder, 5-10-2019, "The Case for Arms Embargoes Against Uncooperative Partners," War on the Rocks, https://warontherocks.com/2019/05/the-case-for-arms-embargoes-against-uncooperative-partners//, DOA: 6-29-2019, smarx ) //SS</w:t>
      </w:r>
      <w:r>
        <w:rPr>
          <w:rFonts w:asciiTheme="minorHAnsi" w:hAnsiTheme="minorHAnsi"/>
        </w:rPr>
        <w:t xml:space="preserve"> </w:t>
      </w:r>
    </w:p>
    <w:p w:rsidR="00514784" w:rsidRPr="00A251E1" w:rsidRDefault="00514784" w:rsidP="00514784">
      <w:pPr>
        <w:rPr>
          <w:rFonts w:asciiTheme="minorHAnsi" w:hAnsiTheme="minorHAnsi"/>
          <w:sz w:val="16"/>
        </w:rPr>
      </w:pPr>
      <w:r w:rsidRPr="00A251E1">
        <w:rPr>
          <w:rFonts w:asciiTheme="minorHAnsi" w:hAnsiTheme="minorHAnsi"/>
          <w:sz w:val="16"/>
        </w:rPr>
        <w:t xml:space="preserve">The efficacy of </w:t>
      </w:r>
      <w:r w:rsidRPr="00403AD2">
        <w:rPr>
          <w:rFonts w:asciiTheme="minorHAnsi" w:hAnsiTheme="minorHAnsi"/>
          <w:u w:val="single"/>
        </w:rPr>
        <w:t>withholding military assistance, including</w:t>
      </w:r>
      <w:r w:rsidRPr="00A251E1">
        <w:rPr>
          <w:rFonts w:asciiTheme="minorHAnsi" w:hAnsiTheme="minorHAnsi"/>
          <w:sz w:val="16"/>
        </w:rPr>
        <w:t xml:space="preserve"> grant aid and </w:t>
      </w:r>
      <w:r w:rsidRPr="00403AD2">
        <w:rPr>
          <w:rFonts w:asciiTheme="minorHAnsi" w:hAnsiTheme="minorHAnsi"/>
          <w:u w:val="single"/>
        </w:rPr>
        <w:t>arms sales, to modify the behavior of recipient countries is</w:t>
      </w:r>
      <w:r w:rsidRPr="00A251E1">
        <w:rPr>
          <w:rFonts w:asciiTheme="minorHAnsi" w:hAnsiTheme="minorHAnsi"/>
          <w:sz w:val="16"/>
        </w:rPr>
        <w:t xml:space="preserve"> a </w:t>
      </w:r>
      <w:r w:rsidRPr="00403AD2">
        <w:rPr>
          <w:rFonts w:asciiTheme="minorHAnsi" w:hAnsiTheme="minorHAnsi"/>
          <w:u w:val="single"/>
        </w:rPr>
        <w:t>hotly debated</w:t>
      </w:r>
      <w:r w:rsidRPr="00A251E1">
        <w:rPr>
          <w:rFonts w:asciiTheme="minorHAnsi" w:hAnsiTheme="minorHAnsi"/>
          <w:sz w:val="16"/>
        </w:rPr>
        <w:t xml:space="preserve"> topic </w:t>
      </w:r>
      <w:r w:rsidRPr="00403AD2">
        <w:rPr>
          <w:rFonts w:asciiTheme="minorHAnsi" w:hAnsiTheme="minorHAnsi"/>
          <w:u w:val="single"/>
        </w:rPr>
        <w:t>in</w:t>
      </w:r>
      <w:r w:rsidRPr="00A251E1">
        <w:rPr>
          <w:rFonts w:asciiTheme="minorHAnsi" w:hAnsiTheme="minorHAnsi"/>
          <w:sz w:val="16"/>
        </w:rPr>
        <w:t xml:space="preserve"> the U.S. </w:t>
      </w:r>
      <w:r w:rsidRPr="00403AD2">
        <w:rPr>
          <w:rFonts w:asciiTheme="minorHAnsi" w:hAnsiTheme="minorHAnsi"/>
          <w:u w:val="single"/>
        </w:rPr>
        <w:t>foreign policy</w:t>
      </w:r>
      <w:r w:rsidRPr="00A251E1">
        <w:rPr>
          <w:rFonts w:asciiTheme="minorHAnsi" w:hAnsiTheme="minorHAnsi"/>
          <w:sz w:val="16"/>
        </w:rPr>
        <w:t xml:space="preserve"> community. Last month, War on the Rocks published another contribution to this discussion. In “The Case </w:t>
      </w:r>
      <w:proofErr w:type="gramStart"/>
      <w:r w:rsidRPr="00A251E1">
        <w:rPr>
          <w:rFonts w:asciiTheme="minorHAnsi" w:hAnsiTheme="minorHAnsi"/>
          <w:sz w:val="16"/>
        </w:rPr>
        <w:t>Against</w:t>
      </w:r>
      <w:proofErr w:type="gramEnd"/>
      <w:r w:rsidRPr="00A251E1">
        <w:rPr>
          <w:rFonts w:asciiTheme="minorHAnsi" w:hAnsiTheme="minorHAnsi"/>
          <w:sz w:val="16"/>
        </w:rPr>
        <w:t xml:space="preserve"> Arms Embargos, Even for Saudi Arabia,” Raymond Rounds opposes what he calls an “arms embargo” on Saudi Arabia, arguing that suspending U.S. arms sales as leverage over policy disagreements will only backfire by driving the kingdom to purchase arms from other countries.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w:t>
      </w:r>
    </w:p>
    <w:p w:rsidR="00514784" w:rsidRPr="00A251E1" w:rsidRDefault="00514784" w:rsidP="00514784">
      <w:pPr>
        <w:rPr>
          <w:rFonts w:asciiTheme="minorHAnsi" w:hAnsiTheme="minorHAnsi"/>
          <w:sz w:val="16"/>
        </w:rPr>
      </w:pPr>
      <w:r w:rsidRPr="00A251E1">
        <w:rPr>
          <w:rFonts w:asciiTheme="minorHAnsi" w:hAnsiTheme="minorHAnsi"/>
          <w:sz w:val="16"/>
        </w:rPr>
        <w:t xml:space="preserve">If he is correct, </w:t>
      </w:r>
      <w:r w:rsidRPr="00403AD2">
        <w:rPr>
          <w:rFonts w:asciiTheme="minorHAnsi" w:hAnsiTheme="minorHAnsi"/>
          <w:u w:val="single"/>
        </w:rPr>
        <w:t>arms embargoes</w:t>
      </w:r>
      <w:r w:rsidRPr="00A251E1">
        <w:rPr>
          <w:rFonts w:asciiTheme="minorHAnsi" w:hAnsiTheme="minorHAnsi"/>
          <w:sz w:val="16"/>
        </w:rPr>
        <w:t xml:space="preserve"> — a regular tool of U.S. foreign policy — are quixotic attempts to shape the behavior of foreign governments and </w:t>
      </w:r>
      <w:r w:rsidRPr="00403AD2">
        <w:rPr>
          <w:rFonts w:asciiTheme="minorHAnsi" w:hAnsiTheme="minorHAnsi"/>
          <w:u w:val="single"/>
        </w:rPr>
        <w:t xml:space="preserve">put the United States at a strategic disadvantage </w:t>
      </w:r>
      <w:r w:rsidRPr="00A251E1">
        <w:rPr>
          <w:rFonts w:asciiTheme="minorHAnsi" w:hAnsiTheme="minorHAnsi"/>
          <w:sz w:val="16"/>
        </w:rPr>
        <w:t xml:space="preserve">to global competitors. While this </w:t>
      </w:r>
      <w:r w:rsidRPr="00403AD2">
        <w:rPr>
          <w:rFonts w:asciiTheme="minorHAnsi" w:hAnsiTheme="minorHAnsi"/>
          <w:u w:val="single"/>
        </w:rPr>
        <w:t>argument</w:t>
      </w:r>
      <w:r w:rsidRPr="00A251E1">
        <w:rPr>
          <w:rFonts w:asciiTheme="minorHAnsi" w:hAnsiTheme="minorHAnsi"/>
          <w:sz w:val="16"/>
        </w:rPr>
        <w:t xml:space="preserve"> seems reasonable, if depressing, it </w:t>
      </w:r>
      <w:r w:rsidRPr="00403AD2">
        <w:rPr>
          <w:rFonts w:asciiTheme="minorHAnsi" w:hAnsiTheme="minorHAnsi"/>
          <w:u w:val="single"/>
        </w:rPr>
        <w:t>suffers from two principal and serious flaws</w:t>
      </w:r>
      <w:r w:rsidRPr="00A251E1">
        <w:rPr>
          <w:rFonts w:asciiTheme="minorHAnsi" w:hAnsiTheme="minorHAnsi"/>
          <w:sz w:val="16"/>
        </w:rPr>
        <w:t>.</w:t>
      </w:r>
    </w:p>
    <w:p w:rsidR="00514784" w:rsidRPr="00A251E1" w:rsidRDefault="00514784" w:rsidP="00514784">
      <w:pPr>
        <w:rPr>
          <w:rFonts w:asciiTheme="minorHAnsi" w:hAnsiTheme="minorHAnsi"/>
          <w:sz w:val="16"/>
        </w:rPr>
      </w:pPr>
      <w:r w:rsidRPr="00A251E1">
        <w:rPr>
          <w:rFonts w:asciiTheme="minorHAnsi" w:hAnsiTheme="minorHAnsi"/>
          <w:sz w:val="16"/>
        </w:rPr>
        <w:t xml:space="preserve">First, </w:t>
      </w:r>
      <w:r w:rsidRPr="00403AD2">
        <w:rPr>
          <w:rFonts w:asciiTheme="minorHAnsi" w:hAnsiTheme="minorHAnsi"/>
          <w:u w:val="single"/>
        </w:rPr>
        <w:t xml:space="preserve">the empirical record does not </w:t>
      </w:r>
      <w:r w:rsidRPr="00403AD2">
        <w:rPr>
          <w:rStyle w:val="StyleUnderline"/>
          <w:rFonts w:asciiTheme="minorHAnsi" w:hAnsiTheme="minorHAnsi"/>
        </w:rPr>
        <w:t>support Rounds’ contention</w:t>
      </w:r>
      <w:r w:rsidRPr="00403AD2">
        <w:rPr>
          <w:rFonts w:asciiTheme="minorHAnsi" w:hAnsiTheme="minorHAnsi"/>
          <w:u w:val="single"/>
        </w:rPr>
        <w:t xml:space="preserve"> that </w:t>
      </w:r>
      <w:r w:rsidRPr="00A251E1">
        <w:rPr>
          <w:rFonts w:asciiTheme="minorHAnsi" w:hAnsiTheme="minorHAnsi"/>
          <w:highlight w:val="green"/>
          <w:u w:val="single"/>
        </w:rPr>
        <w:t>arms embargoes</w:t>
      </w:r>
      <w:r w:rsidRPr="00403AD2">
        <w:rPr>
          <w:rFonts w:asciiTheme="minorHAnsi" w:hAnsiTheme="minorHAnsi"/>
          <w:u w:val="single"/>
        </w:rPr>
        <w:t xml:space="preserve"> do not deliver</w:t>
      </w:r>
      <w:r w:rsidRPr="00A251E1">
        <w:rPr>
          <w:rFonts w:asciiTheme="minorHAnsi" w:hAnsiTheme="minorHAnsi"/>
          <w:sz w:val="16"/>
        </w:rPr>
        <w:t xml:space="preserve">. While these suspensions are not a silver bullet, </w:t>
      </w:r>
      <w:r w:rsidRPr="00403AD2">
        <w:rPr>
          <w:rStyle w:val="Emphasis"/>
          <w:rFonts w:asciiTheme="minorHAnsi" w:hAnsiTheme="minorHAnsi"/>
        </w:rPr>
        <w:t xml:space="preserve">there is </w:t>
      </w:r>
      <w:r w:rsidRPr="00A251E1">
        <w:rPr>
          <w:rStyle w:val="Emphasis"/>
          <w:rFonts w:asciiTheme="minorHAnsi" w:hAnsiTheme="minorHAnsi"/>
          <w:highlight w:val="green"/>
        </w:rPr>
        <w:t>ample evidence</w:t>
      </w:r>
      <w:r w:rsidRPr="00403AD2">
        <w:rPr>
          <w:rStyle w:val="Emphasis"/>
          <w:rFonts w:asciiTheme="minorHAnsi" w:hAnsiTheme="minorHAnsi"/>
        </w:rPr>
        <w:t xml:space="preserve"> to </w:t>
      </w:r>
      <w:r w:rsidRPr="00A251E1">
        <w:rPr>
          <w:rStyle w:val="Emphasis"/>
          <w:rFonts w:asciiTheme="minorHAnsi" w:hAnsiTheme="minorHAnsi"/>
          <w:highlight w:val="green"/>
        </w:rPr>
        <w:t>demonstrate</w:t>
      </w:r>
      <w:r w:rsidRPr="00403AD2">
        <w:rPr>
          <w:rStyle w:val="Emphasis"/>
          <w:rFonts w:asciiTheme="minorHAnsi" w:hAnsiTheme="minorHAnsi"/>
        </w:rPr>
        <w:t xml:space="preserve"> that they </w:t>
      </w:r>
      <w:r w:rsidRPr="00A251E1">
        <w:rPr>
          <w:rStyle w:val="Emphasis"/>
          <w:rFonts w:asciiTheme="minorHAnsi" w:hAnsiTheme="minorHAnsi"/>
          <w:highlight w:val="green"/>
        </w:rPr>
        <w:t>can be effective in changing the policy of a target country</w:t>
      </w:r>
      <w:r w:rsidRPr="00A251E1">
        <w:rPr>
          <w:rFonts w:asciiTheme="minorHAnsi" w:hAnsiTheme="minorHAnsi"/>
          <w:sz w:val="16"/>
        </w:rPr>
        <w:t xml:space="preserve">. For example, in 2005, </w:t>
      </w:r>
      <w:r w:rsidRPr="00A251E1">
        <w:rPr>
          <w:rFonts w:asciiTheme="minorHAnsi" w:hAnsiTheme="minorHAnsi"/>
          <w:u w:val="single"/>
        </w:rPr>
        <w:t>the U</w:t>
      </w:r>
      <w:r w:rsidRPr="00403AD2">
        <w:rPr>
          <w:rFonts w:asciiTheme="minorHAnsi" w:hAnsiTheme="minorHAnsi"/>
          <w:u w:val="single"/>
        </w:rPr>
        <w:t xml:space="preserve">nited States successfully used </w:t>
      </w:r>
      <w:r w:rsidRPr="00A251E1">
        <w:rPr>
          <w:rFonts w:asciiTheme="minorHAnsi" w:hAnsiTheme="minorHAnsi"/>
          <w:sz w:val="16"/>
        </w:rPr>
        <w:t>the</w:t>
      </w:r>
      <w:r w:rsidRPr="00403AD2">
        <w:rPr>
          <w:rFonts w:asciiTheme="minorHAnsi" w:hAnsiTheme="minorHAnsi"/>
          <w:u w:val="single"/>
        </w:rPr>
        <w:t xml:space="preserve"> </w:t>
      </w:r>
      <w:r w:rsidRPr="00A251E1">
        <w:rPr>
          <w:rFonts w:asciiTheme="minorHAnsi" w:hAnsiTheme="minorHAnsi"/>
          <w:highlight w:val="green"/>
          <w:u w:val="single"/>
        </w:rPr>
        <w:t>suspension of</w:t>
      </w:r>
      <w:r w:rsidRPr="00403AD2">
        <w:rPr>
          <w:rFonts w:asciiTheme="minorHAnsi" w:hAnsiTheme="minorHAnsi"/>
          <w:u w:val="single"/>
        </w:rPr>
        <w:t xml:space="preserve"> </w:t>
      </w:r>
      <w:r w:rsidRPr="00A251E1">
        <w:rPr>
          <w:rFonts w:asciiTheme="minorHAnsi" w:hAnsiTheme="minorHAnsi"/>
          <w:sz w:val="16"/>
        </w:rPr>
        <w:t>a joint</w:t>
      </w:r>
      <w:r w:rsidRPr="00403AD2">
        <w:rPr>
          <w:rFonts w:asciiTheme="minorHAnsi" w:hAnsiTheme="minorHAnsi"/>
          <w:u w:val="single"/>
        </w:rPr>
        <w:t xml:space="preserve"> </w:t>
      </w:r>
      <w:r w:rsidRPr="00A251E1">
        <w:rPr>
          <w:rFonts w:asciiTheme="minorHAnsi" w:hAnsiTheme="minorHAnsi"/>
          <w:highlight w:val="green"/>
          <w:u w:val="single"/>
        </w:rPr>
        <w:t>weapons</w:t>
      </w:r>
      <w:r w:rsidRPr="00403AD2">
        <w:rPr>
          <w:rFonts w:asciiTheme="minorHAnsi" w:hAnsiTheme="minorHAnsi"/>
          <w:u w:val="single"/>
        </w:rPr>
        <w:t xml:space="preserve"> </w:t>
      </w:r>
      <w:r w:rsidRPr="00A251E1">
        <w:rPr>
          <w:rFonts w:asciiTheme="minorHAnsi" w:hAnsiTheme="minorHAnsi"/>
          <w:sz w:val="16"/>
        </w:rPr>
        <w:t>project</w:t>
      </w:r>
      <w:r w:rsidRPr="00403AD2">
        <w:rPr>
          <w:rFonts w:asciiTheme="minorHAnsi" w:hAnsiTheme="minorHAnsi"/>
          <w:u w:val="single"/>
        </w:rPr>
        <w:t xml:space="preserve"> </w:t>
      </w:r>
      <w:r w:rsidRPr="00A251E1">
        <w:rPr>
          <w:rFonts w:asciiTheme="minorHAnsi" w:hAnsiTheme="minorHAnsi"/>
          <w:highlight w:val="green"/>
          <w:u w:val="single"/>
        </w:rPr>
        <w:t xml:space="preserve">to persuade Israel </w:t>
      </w:r>
      <w:r w:rsidRPr="00A251E1">
        <w:rPr>
          <w:rFonts w:asciiTheme="minorHAnsi" w:hAnsiTheme="minorHAnsi"/>
          <w:u w:val="single"/>
        </w:rPr>
        <w:t>to cancel a</w:t>
      </w:r>
      <w:r w:rsidRPr="00403AD2">
        <w:rPr>
          <w:rFonts w:asciiTheme="minorHAnsi" w:hAnsiTheme="minorHAnsi"/>
          <w:u w:val="single"/>
        </w:rPr>
        <w:t xml:space="preserve"> </w:t>
      </w:r>
      <w:r w:rsidRPr="00A251E1">
        <w:rPr>
          <w:rFonts w:asciiTheme="minorHAnsi" w:hAnsiTheme="minorHAnsi"/>
          <w:sz w:val="16"/>
        </w:rPr>
        <w:t>proposed</w:t>
      </w:r>
      <w:r w:rsidRPr="00403AD2">
        <w:rPr>
          <w:rFonts w:asciiTheme="minorHAnsi" w:hAnsiTheme="minorHAnsi"/>
          <w:u w:val="single"/>
        </w:rPr>
        <w:t xml:space="preserve"> sale of drone </w:t>
      </w:r>
      <w:r w:rsidRPr="00A251E1">
        <w:rPr>
          <w:rFonts w:asciiTheme="minorHAnsi" w:hAnsiTheme="minorHAnsi"/>
          <w:sz w:val="16"/>
        </w:rPr>
        <w:t>equipment</w:t>
      </w:r>
      <w:r w:rsidRPr="00403AD2">
        <w:rPr>
          <w:rFonts w:asciiTheme="minorHAnsi" w:hAnsiTheme="minorHAnsi"/>
          <w:u w:val="single"/>
        </w:rPr>
        <w:t xml:space="preserve"> to China</w:t>
      </w:r>
      <w:r w:rsidRPr="00A251E1">
        <w:rPr>
          <w:rFonts w:asciiTheme="minorHAnsi" w:hAnsiTheme="minorHAnsi"/>
          <w:sz w:val="16"/>
        </w:rPr>
        <w:t>. In another example, then-Secretary of State Rex</w:t>
      </w:r>
      <w:r w:rsidRPr="00403AD2">
        <w:rPr>
          <w:rFonts w:asciiTheme="minorHAnsi" w:hAnsiTheme="minorHAnsi"/>
          <w:u w:val="single"/>
        </w:rPr>
        <w:t xml:space="preserve"> Tillerson secured commitments from Egypt to resolve a </w:t>
      </w:r>
      <w:r w:rsidRPr="00A251E1">
        <w:rPr>
          <w:rFonts w:asciiTheme="minorHAnsi" w:hAnsiTheme="minorHAnsi"/>
          <w:sz w:val="16"/>
        </w:rPr>
        <w:t>longstanding</w:t>
      </w:r>
      <w:r w:rsidRPr="00403AD2">
        <w:rPr>
          <w:rFonts w:asciiTheme="minorHAnsi" w:hAnsiTheme="minorHAnsi"/>
          <w:u w:val="single"/>
        </w:rPr>
        <w:t xml:space="preserve"> criminal case against</w:t>
      </w:r>
      <w:r w:rsidRPr="00A251E1">
        <w:rPr>
          <w:rFonts w:asciiTheme="minorHAnsi" w:hAnsiTheme="minorHAnsi"/>
          <w:sz w:val="16"/>
        </w:rPr>
        <w:t xml:space="preserve"> </w:t>
      </w:r>
      <w:r w:rsidRPr="00403AD2">
        <w:rPr>
          <w:rFonts w:asciiTheme="minorHAnsi" w:hAnsiTheme="minorHAnsi"/>
          <w:u w:val="single"/>
        </w:rPr>
        <w:t>41 foreign NGO workers</w:t>
      </w:r>
      <w:r w:rsidRPr="00A251E1">
        <w:rPr>
          <w:rFonts w:asciiTheme="minorHAnsi" w:hAnsiTheme="minorHAnsi"/>
          <w:sz w:val="16"/>
        </w:rPr>
        <w:t xml:space="preserve">, including Americans and Europeans, </w:t>
      </w:r>
      <w:r w:rsidRPr="00403AD2">
        <w:rPr>
          <w:rFonts w:asciiTheme="minorHAnsi" w:hAnsiTheme="minorHAnsi"/>
          <w:u w:val="single"/>
        </w:rPr>
        <w:t>and</w:t>
      </w:r>
      <w:r w:rsidRPr="00A251E1">
        <w:rPr>
          <w:rFonts w:asciiTheme="minorHAnsi" w:hAnsiTheme="minorHAnsi"/>
          <w:sz w:val="16"/>
        </w:rPr>
        <w:t xml:space="preserve"> to </w:t>
      </w:r>
      <w:r w:rsidRPr="00403AD2">
        <w:rPr>
          <w:rFonts w:asciiTheme="minorHAnsi" w:hAnsiTheme="minorHAnsi"/>
          <w:u w:val="single"/>
        </w:rPr>
        <w:t>suspend military cooperation with North Korea</w:t>
      </w:r>
      <w:r w:rsidRPr="00A251E1">
        <w:rPr>
          <w:rFonts w:asciiTheme="minorHAnsi" w:hAnsiTheme="minorHAnsi"/>
          <w:sz w:val="16"/>
        </w:rPr>
        <w:t xml:space="preserve"> </w:t>
      </w:r>
      <w:r w:rsidRPr="00403AD2">
        <w:rPr>
          <w:rFonts w:asciiTheme="minorHAnsi" w:hAnsiTheme="minorHAnsi"/>
          <w:u w:val="single"/>
        </w:rPr>
        <w:t xml:space="preserve">in exchange for releasing </w:t>
      </w:r>
      <w:r w:rsidRPr="00A251E1">
        <w:rPr>
          <w:rFonts w:asciiTheme="minorHAnsi" w:hAnsiTheme="minorHAnsi"/>
          <w:sz w:val="16"/>
        </w:rPr>
        <w:t xml:space="preserve">$195 million in </w:t>
      </w:r>
      <w:r w:rsidRPr="00403AD2">
        <w:rPr>
          <w:rFonts w:asciiTheme="minorHAnsi" w:hAnsiTheme="minorHAnsi"/>
          <w:u w:val="single"/>
        </w:rPr>
        <w:t>suspended military aid</w:t>
      </w:r>
      <w:r w:rsidRPr="00A251E1">
        <w:rPr>
          <w:rFonts w:asciiTheme="minorHAnsi" w:hAnsiTheme="minorHAnsi"/>
          <w:sz w:val="16"/>
        </w:rPr>
        <w:t xml:space="preserve">. More recently, </w:t>
      </w:r>
      <w:r w:rsidRPr="00A251E1">
        <w:rPr>
          <w:rFonts w:asciiTheme="minorHAnsi" w:hAnsiTheme="minorHAnsi"/>
          <w:highlight w:val="green"/>
          <w:u w:val="single"/>
        </w:rPr>
        <w:lastRenderedPageBreak/>
        <w:t>the legislative hold</w:t>
      </w:r>
      <w:r w:rsidRPr="00403AD2">
        <w:rPr>
          <w:rFonts w:asciiTheme="minorHAnsi" w:hAnsiTheme="minorHAnsi"/>
          <w:u w:val="single"/>
        </w:rPr>
        <w:t xml:space="preserve"> </w:t>
      </w:r>
      <w:r w:rsidRPr="00A251E1">
        <w:rPr>
          <w:rFonts w:asciiTheme="minorHAnsi" w:hAnsiTheme="minorHAnsi"/>
          <w:sz w:val="16"/>
        </w:rPr>
        <w:t>Sen. Robert Menendez</w:t>
      </w:r>
      <w:r w:rsidRPr="00403AD2">
        <w:rPr>
          <w:rFonts w:asciiTheme="minorHAnsi" w:hAnsiTheme="minorHAnsi"/>
          <w:u w:val="single"/>
        </w:rPr>
        <w:t xml:space="preserve"> placed </w:t>
      </w:r>
      <w:r w:rsidRPr="00A251E1">
        <w:rPr>
          <w:rFonts w:asciiTheme="minorHAnsi" w:hAnsiTheme="minorHAnsi"/>
          <w:highlight w:val="green"/>
          <w:u w:val="single"/>
        </w:rPr>
        <w:t>on an arms sale to Saudi</w:t>
      </w:r>
      <w:r w:rsidRPr="00403AD2">
        <w:rPr>
          <w:rFonts w:asciiTheme="minorHAnsi" w:hAnsiTheme="minorHAnsi"/>
          <w:u w:val="single"/>
        </w:rPr>
        <w:t xml:space="preserve"> Arabia</w:t>
      </w:r>
      <w:r w:rsidRPr="00A251E1">
        <w:rPr>
          <w:rFonts w:asciiTheme="minorHAnsi" w:hAnsiTheme="minorHAnsi"/>
          <w:sz w:val="16"/>
        </w:rPr>
        <w:t xml:space="preserve"> and the United Arab Emirates, when</w:t>
      </w:r>
      <w:r w:rsidRPr="00403AD2">
        <w:rPr>
          <w:rFonts w:asciiTheme="minorHAnsi" w:hAnsiTheme="minorHAnsi"/>
          <w:u w:val="single"/>
        </w:rPr>
        <w:t xml:space="preserve"> combined with threat</w:t>
      </w:r>
      <w:r w:rsidRPr="00A251E1">
        <w:rPr>
          <w:rFonts w:asciiTheme="minorHAnsi" w:hAnsiTheme="minorHAnsi"/>
          <w:sz w:val="16"/>
        </w:rPr>
        <w:t>ened legislation</w:t>
      </w:r>
      <w:r w:rsidRPr="00403AD2">
        <w:rPr>
          <w:rFonts w:asciiTheme="minorHAnsi" w:hAnsiTheme="minorHAnsi"/>
          <w:u w:val="single"/>
        </w:rPr>
        <w:t xml:space="preserve"> to impose further restrictions</w:t>
      </w:r>
      <w:r w:rsidRPr="00A251E1">
        <w:rPr>
          <w:rFonts w:asciiTheme="minorHAnsi" w:hAnsiTheme="minorHAnsi"/>
          <w:sz w:val="16"/>
        </w:rPr>
        <w:t xml:space="preserve"> on transfers to Saudi Arabia, </w:t>
      </w:r>
      <w:r w:rsidRPr="00A251E1">
        <w:rPr>
          <w:rFonts w:asciiTheme="minorHAnsi" w:hAnsiTheme="minorHAnsi"/>
          <w:highlight w:val="green"/>
          <w:u w:val="single"/>
        </w:rPr>
        <w:t>helped pressure the</w:t>
      </w:r>
      <w:r w:rsidRPr="00403AD2">
        <w:rPr>
          <w:rFonts w:asciiTheme="minorHAnsi" w:hAnsiTheme="minorHAnsi"/>
          <w:u w:val="single"/>
        </w:rPr>
        <w:t xml:space="preserve"> Saudi-led </w:t>
      </w:r>
      <w:r w:rsidRPr="00A251E1">
        <w:rPr>
          <w:rFonts w:asciiTheme="minorHAnsi" w:hAnsiTheme="minorHAnsi"/>
          <w:highlight w:val="green"/>
          <w:u w:val="single"/>
        </w:rPr>
        <w:t>coalition</w:t>
      </w:r>
      <w:r w:rsidRPr="00403AD2">
        <w:rPr>
          <w:rFonts w:asciiTheme="minorHAnsi" w:hAnsiTheme="minorHAnsi"/>
          <w:u w:val="single"/>
        </w:rPr>
        <w:t xml:space="preserve"> in Yemen </w:t>
      </w:r>
      <w:r w:rsidRPr="00A251E1">
        <w:rPr>
          <w:rFonts w:asciiTheme="minorHAnsi" w:hAnsiTheme="minorHAnsi"/>
          <w:highlight w:val="green"/>
          <w:u w:val="single"/>
        </w:rPr>
        <w:t>to re-engage in negotiations</w:t>
      </w:r>
      <w:r w:rsidRPr="00403AD2">
        <w:rPr>
          <w:rFonts w:asciiTheme="minorHAnsi" w:hAnsiTheme="minorHAnsi"/>
          <w:u w:val="single"/>
        </w:rPr>
        <w:t xml:space="preserve"> with the Houthis</w:t>
      </w:r>
      <w:r w:rsidRPr="00A251E1">
        <w:rPr>
          <w:rFonts w:asciiTheme="minorHAnsi" w:hAnsiTheme="minorHAnsi"/>
          <w:sz w:val="16"/>
        </w:rPr>
        <w:t>, resulting in an imperfect but still important deal on the port of Hodeidah.</w:t>
      </w:r>
    </w:p>
    <w:p w:rsidR="00514784" w:rsidRPr="00A251E1" w:rsidRDefault="00514784" w:rsidP="00514784">
      <w:pPr>
        <w:rPr>
          <w:rFonts w:asciiTheme="minorHAnsi" w:hAnsiTheme="minorHAnsi"/>
          <w:sz w:val="16"/>
        </w:rPr>
      </w:pPr>
      <w:r w:rsidRPr="00403AD2">
        <w:rPr>
          <w:rFonts w:asciiTheme="minorHAnsi" w:hAnsiTheme="minorHAnsi"/>
          <w:u w:val="single"/>
        </w:rPr>
        <w:t>The</w:t>
      </w:r>
      <w:r w:rsidRPr="00A251E1">
        <w:rPr>
          <w:rFonts w:asciiTheme="minorHAnsi" w:hAnsiTheme="minorHAnsi"/>
          <w:sz w:val="16"/>
        </w:rPr>
        <w:t xml:space="preserve"> author’s </w:t>
      </w:r>
      <w:r w:rsidRPr="00403AD2">
        <w:rPr>
          <w:rFonts w:asciiTheme="minorHAnsi" w:hAnsiTheme="minorHAnsi"/>
          <w:u w:val="single"/>
        </w:rPr>
        <w:t>argument that arms embargoes do not work cites</w:t>
      </w:r>
      <w:r w:rsidRPr="00A251E1">
        <w:rPr>
          <w:rFonts w:asciiTheme="minorHAnsi" w:hAnsiTheme="minorHAnsi"/>
          <w:sz w:val="16"/>
        </w:rPr>
        <w:t xml:space="preserve"> the </w:t>
      </w:r>
      <w:r w:rsidRPr="00403AD2">
        <w:rPr>
          <w:rFonts w:asciiTheme="minorHAnsi" w:hAnsiTheme="minorHAnsi"/>
          <w:u w:val="single"/>
        </w:rPr>
        <w:t>2013 suspension of U.S. military aid to Egypt</w:t>
      </w:r>
      <w:r w:rsidRPr="00A251E1">
        <w:rPr>
          <w:rFonts w:asciiTheme="minorHAnsi" w:hAnsiTheme="minorHAnsi"/>
          <w:sz w:val="16"/>
        </w:rPr>
        <w:t xml:space="preserve"> following that country’s military coup. This policy clearly failed to reverse the military coup led by current President Abdel Fattah al-Sisi, but </w:t>
      </w:r>
      <w:r w:rsidRPr="00403AD2">
        <w:rPr>
          <w:rFonts w:asciiTheme="minorHAnsi" w:hAnsiTheme="minorHAnsi"/>
          <w:u w:val="single"/>
        </w:rPr>
        <w:t>there are good reasons to question the validity of the example</w:t>
      </w:r>
      <w:r w:rsidRPr="00A251E1">
        <w:rPr>
          <w:rFonts w:asciiTheme="minorHAnsi" w:hAnsiTheme="minorHAnsi"/>
          <w:sz w:val="16"/>
        </w:rPr>
        <w:t xml:space="preserve">. </w:t>
      </w:r>
      <w:r w:rsidRPr="00403AD2">
        <w:rPr>
          <w:rFonts w:asciiTheme="minorHAnsi" w:hAnsiTheme="minorHAnsi"/>
          <w:u w:val="single"/>
        </w:rPr>
        <w:t>Proponents of the suspension argue with good reason that it was not given a fair chance to work</w:t>
      </w:r>
      <w:r w:rsidRPr="00A251E1">
        <w:rPr>
          <w:rFonts w:asciiTheme="minorHAnsi" w:hAnsiTheme="minorHAnsi"/>
          <w:sz w:val="16"/>
        </w:rPr>
        <w:t xml:space="preserve">. </w:t>
      </w:r>
      <w:r w:rsidRPr="00403AD2">
        <w:rPr>
          <w:rFonts w:asciiTheme="minorHAnsi" w:hAnsiTheme="minorHAnsi"/>
          <w:u w:val="single"/>
        </w:rPr>
        <w:t>Shortly after the decision was announced</w:t>
      </w:r>
      <w:r w:rsidRPr="00A251E1">
        <w:rPr>
          <w:rFonts w:asciiTheme="minorHAnsi" w:hAnsiTheme="minorHAnsi"/>
          <w:sz w:val="16"/>
        </w:rPr>
        <w:t xml:space="preserve">, </w:t>
      </w:r>
      <w:r w:rsidRPr="00403AD2">
        <w:rPr>
          <w:rFonts w:asciiTheme="minorHAnsi" w:hAnsiTheme="minorHAnsi"/>
          <w:u w:val="single"/>
        </w:rPr>
        <w:t>senior U.S. officials told the Egyptians the aid would soon be restored, undercutting the coercive value of the suspension</w:t>
      </w:r>
      <w:r w:rsidRPr="00A251E1">
        <w:rPr>
          <w:rFonts w:asciiTheme="minorHAnsi" w:hAnsiTheme="minorHAnsi"/>
          <w:sz w:val="16"/>
        </w:rPr>
        <w:t xml:space="preserve">. From the perspective of the Egyptian government, </w:t>
      </w:r>
      <w:r w:rsidRPr="00403AD2">
        <w:rPr>
          <w:rFonts w:asciiTheme="minorHAnsi" w:hAnsiTheme="minorHAnsi"/>
          <w:u w:val="single"/>
        </w:rPr>
        <w:t xml:space="preserve">it would have been irrational to make serious concessions in response to </w:t>
      </w:r>
      <w:r w:rsidRPr="00A251E1">
        <w:rPr>
          <w:rFonts w:asciiTheme="minorHAnsi" w:hAnsiTheme="minorHAnsi"/>
          <w:sz w:val="16"/>
        </w:rPr>
        <w:t xml:space="preserve">what they believed was </w:t>
      </w:r>
      <w:r w:rsidRPr="00403AD2">
        <w:rPr>
          <w:rFonts w:asciiTheme="minorHAnsi" w:hAnsiTheme="minorHAnsi"/>
          <w:u w:val="single"/>
        </w:rPr>
        <w:t>an idle threat</w:t>
      </w:r>
      <w:r w:rsidRPr="00A251E1">
        <w:rPr>
          <w:rFonts w:asciiTheme="minorHAnsi" w:hAnsiTheme="minorHAnsi"/>
          <w:sz w:val="16"/>
        </w:rPr>
        <w:t xml:space="preserve">. Just as important, due to a plethora of exceptions and carve-outs, </w:t>
      </w:r>
      <w:r w:rsidRPr="00403AD2">
        <w:rPr>
          <w:rFonts w:asciiTheme="minorHAnsi" w:hAnsiTheme="minorHAnsi"/>
          <w:u w:val="single"/>
        </w:rPr>
        <w:t>some U.S. military assistance to Egypt continued throughout the suspension period</w:t>
      </w:r>
      <w:r w:rsidRPr="00A251E1">
        <w:rPr>
          <w:rFonts w:asciiTheme="minorHAnsi" w:hAnsiTheme="minorHAnsi"/>
          <w:sz w:val="16"/>
        </w:rPr>
        <w:t>, including maintenance and sustainment, sparing the Egyptian military from the full force of the hold.</w:t>
      </w:r>
    </w:p>
    <w:p w:rsidR="00514784" w:rsidRPr="00403AD2" w:rsidRDefault="00514784" w:rsidP="00514784">
      <w:pPr>
        <w:rPr>
          <w:rStyle w:val="Emphasis"/>
          <w:rFonts w:asciiTheme="minorHAnsi" w:hAnsiTheme="minorHAnsi"/>
        </w:rPr>
      </w:pPr>
      <w:r w:rsidRPr="00A251E1">
        <w:rPr>
          <w:rFonts w:asciiTheme="minorHAnsi" w:hAnsiTheme="minorHAnsi"/>
          <w:sz w:val="16"/>
        </w:rPr>
        <w:t xml:space="preserve">Despite undercutting its own suspension, </w:t>
      </w:r>
      <w:r w:rsidRPr="00403AD2">
        <w:rPr>
          <w:rFonts w:asciiTheme="minorHAnsi" w:hAnsiTheme="minorHAnsi"/>
          <w:u w:val="single"/>
        </w:rPr>
        <w:t>the hold still produced some good.</w:t>
      </w:r>
      <w:r w:rsidRPr="00A251E1">
        <w:rPr>
          <w:rFonts w:asciiTheme="minorHAnsi" w:hAnsiTheme="minorHAnsi"/>
          <w:sz w:val="16"/>
        </w:rPr>
        <w:t xml:space="preserve"> U.S. </w:t>
      </w:r>
      <w:r w:rsidRPr="00403AD2">
        <w:rPr>
          <w:rFonts w:asciiTheme="minorHAnsi" w:hAnsiTheme="minorHAnsi"/>
          <w:u w:val="single"/>
        </w:rPr>
        <w:t xml:space="preserve">diplomats </w:t>
      </w:r>
      <w:r w:rsidRPr="00A251E1">
        <w:rPr>
          <w:rFonts w:asciiTheme="minorHAnsi" w:hAnsiTheme="minorHAnsi"/>
          <w:sz w:val="16"/>
        </w:rPr>
        <w:t>were able to</w:t>
      </w:r>
      <w:r w:rsidRPr="00403AD2">
        <w:rPr>
          <w:rFonts w:asciiTheme="minorHAnsi" w:hAnsiTheme="minorHAnsi"/>
          <w:u w:val="single"/>
        </w:rPr>
        <w:t xml:space="preserve"> leverage the policy to deter </w:t>
      </w:r>
      <w:r w:rsidRPr="00A251E1">
        <w:rPr>
          <w:rFonts w:asciiTheme="minorHAnsi" w:hAnsiTheme="minorHAnsi"/>
          <w:sz w:val="16"/>
        </w:rPr>
        <w:t>the</w:t>
      </w:r>
      <w:r w:rsidRPr="00403AD2">
        <w:rPr>
          <w:rFonts w:asciiTheme="minorHAnsi" w:hAnsiTheme="minorHAnsi"/>
          <w:u w:val="single"/>
        </w:rPr>
        <w:t xml:space="preserve"> Egypt</w:t>
      </w:r>
      <w:r w:rsidRPr="00A251E1">
        <w:rPr>
          <w:rFonts w:asciiTheme="minorHAnsi" w:hAnsiTheme="minorHAnsi"/>
          <w:sz w:val="16"/>
        </w:rPr>
        <w:t>ian government</w:t>
      </w:r>
      <w:r w:rsidRPr="00403AD2">
        <w:rPr>
          <w:rFonts w:asciiTheme="minorHAnsi" w:hAnsiTheme="minorHAnsi"/>
          <w:u w:val="single"/>
        </w:rPr>
        <w:t xml:space="preserve"> from</w:t>
      </w:r>
      <w:r w:rsidRPr="00A251E1">
        <w:rPr>
          <w:rFonts w:asciiTheme="minorHAnsi" w:hAnsiTheme="minorHAnsi"/>
          <w:sz w:val="16"/>
        </w:rPr>
        <w:t xml:space="preserve"> </w:t>
      </w:r>
      <w:r w:rsidRPr="00403AD2">
        <w:rPr>
          <w:rFonts w:asciiTheme="minorHAnsi" w:hAnsiTheme="minorHAnsi"/>
          <w:u w:val="single"/>
        </w:rPr>
        <w:t>enforcing an arbitrary</w:t>
      </w:r>
      <w:r w:rsidRPr="00A251E1">
        <w:rPr>
          <w:rFonts w:asciiTheme="minorHAnsi" w:hAnsiTheme="minorHAnsi"/>
          <w:sz w:val="16"/>
        </w:rPr>
        <w:t xml:space="preserve"> September 2014 </w:t>
      </w:r>
      <w:r w:rsidRPr="00403AD2">
        <w:rPr>
          <w:rFonts w:asciiTheme="minorHAnsi" w:hAnsiTheme="minorHAnsi"/>
          <w:u w:val="single"/>
        </w:rPr>
        <w:t>deadline for NGOs to register under Egypt’s draconian 2002 NGO law</w:t>
      </w:r>
      <w:r w:rsidRPr="00A251E1">
        <w:rPr>
          <w:rFonts w:asciiTheme="minorHAnsi" w:hAnsiTheme="minorHAnsi"/>
          <w:sz w:val="16"/>
        </w:rPr>
        <w:t xml:space="preserve">. And, although Egypt released U.S. citizen Mohamed Soltan from prison two months after aid was resumed, </w:t>
      </w:r>
      <w:r w:rsidRPr="00403AD2">
        <w:rPr>
          <w:rFonts w:asciiTheme="minorHAnsi" w:hAnsiTheme="minorHAnsi"/>
          <w:u w:val="single"/>
        </w:rPr>
        <w:t>Cairo was</w:t>
      </w:r>
      <w:r w:rsidRPr="00A251E1">
        <w:rPr>
          <w:rFonts w:asciiTheme="minorHAnsi" w:hAnsiTheme="minorHAnsi"/>
          <w:sz w:val="16"/>
        </w:rPr>
        <w:t xml:space="preserve"> partly </w:t>
      </w:r>
      <w:r w:rsidRPr="00403AD2">
        <w:rPr>
          <w:rFonts w:asciiTheme="minorHAnsi" w:hAnsiTheme="minorHAnsi"/>
          <w:u w:val="single"/>
        </w:rPr>
        <w:t xml:space="preserve">motivated by the concern that the Obama administration could reverse </w:t>
      </w:r>
      <w:r w:rsidRPr="00A251E1">
        <w:rPr>
          <w:rFonts w:asciiTheme="minorHAnsi" w:hAnsiTheme="minorHAnsi"/>
          <w:sz w:val="16"/>
        </w:rPr>
        <w:t>its decision to resume</w:t>
      </w:r>
      <w:r w:rsidRPr="00403AD2">
        <w:rPr>
          <w:rFonts w:asciiTheme="minorHAnsi" w:hAnsiTheme="minorHAnsi"/>
          <w:u w:val="single"/>
        </w:rPr>
        <w:t xml:space="preserve"> arms shipments</w:t>
      </w:r>
      <w:r w:rsidRPr="00A251E1">
        <w:rPr>
          <w:rFonts w:asciiTheme="minorHAnsi" w:hAnsiTheme="minorHAnsi"/>
          <w:sz w:val="16"/>
        </w:rPr>
        <w:t xml:space="preserve">. To be sure, these accomplishments were relatively limited, and we should be careful not to overestimate the efficacy of arms holds. A foreign government is unlikely to fundamentally change its position on what it views as an existential issue. But </w:t>
      </w:r>
      <w:r w:rsidRPr="00A251E1">
        <w:rPr>
          <w:rStyle w:val="Emphasis"/>
          <w:rFonts w:asciiTheme="minorHAnsi" w:hAnsiTheme="minorHAnsi"/>
          <w:highlight w:val="green"/>
        </w:rPr>
        <w:t>prior suspensions have yielded tangible gains, and</w:t>
      </w:r>
      <w:r w:rsidRPr="00403AD2">
        <w:rPr>
          <w:rStyle w:val="Emphasis"/>
          <w:rFonts w:asciiTheme="minorHAnsi" w:hAnsiTheme="minorHAnsi"/>
        </w:rPr>
        <w:t xml:space="preserve"> they </w:t>
      </w:r>
      <w:r w:rsidRPr="00A251E1">
        <w:rPr>
          <w:rStyle w:val="Emphasis"/>
          <w:rFonts w:asciiTheme="minorHAnsi" w:hAnsiTheme="minorHAnsi"/>
          <w:highlight w:val="green"/>
        </w:rPr>
        <w:t>should remain part of the U.S. foreign policy toolkit.</w:t>
      </w:r>
    </w:p>
    <w:p w:rsidR="00514784" w:rsidRPr="00A251E1" w:rsidRDefault="00514784" w:rsidP="00514784">
      <w:pPr>
        <w:rPr>
          <w:rFonts w:asciiTheme="minorHAnsi" w:hAnsiTheme="minorHAnsi"/>
          <w:sz w:val="16"/>
        </w:rPr>
      </w:pPr>
      <w:r w:rsidRPr="00A251E1">
        <w:rPr>
          <w:rFonts w:asciiTheme="minorHAnsi" w:hAnsiTheme="minorHAnsi"/>
          <w:sz w:val="16"/>
        </w:rPr>
        <w:t xml:space="preserve">Second, </w:t>
      </w:r>
      <w:r w:rsidRPr="00403AD2">
        <w:rPr>
          <w:rFonts w:asciiTheme="minorHAnsi" w:hAnsiTheme="minorHAnsi"/>
          <w:u w:val="single"/>
        </w:rPr>
        <w:t>Rounds also overstates the costs of suspending arms transfers</w:t>
      </w:r>
      <w:r w:rsidRPr="00A251E1">
        <w:rPr>
          <w:rFonts w:asciiTheme="minorHAnsi" w:hAnsiTheme="minorHAnsi"/>
          <w:sz w:val="16"/>
        </w:rPr>
        <w:t>. He is particularly focused on the potential for losing “</w:t>
      </w:r>
      <w:r w:rsidRPr="00403AD2">
        <w:rPr>
          <w:rFonts w:asciiTheme="minorHAnsi" w:hAnsiTheme="minorHAnsi"/>
          <w:u w:val="single"/>
        </w:rPr>
        <w:t>access</w:t>
      </w:r>
      <w:r w:rsidRPr="00A251E1">
        <w:rPr>
          <w:rFonts w:asciiTheme="minorHAnsi" w:hAnsiTheme="minorHAnsi"/>
          <w:sz w:val="16"/>
        </w:rPr>
        <w:t xml:space="preserve">,” a term that </w:t>
      </w:r>
      <w:r w:rsidRPr="00403AD2">
        <w:rPr>
          <w:rFonts w:asciiTheme="minorHAnsi" w:hAnsiTheme="minorHAnsi"/>
          <w:u w:val="single"/>
        </w:rPr>
        <w:t>encompasses relationships with the</w:t>
      </w:r>
      <w:r w:rsidRPr="00A251E1">
        <w:rPr>
          <w:rFonts w:asciiTheme="minorHAnsi" w:hAnsiTheme="minorHAnsi"/>
          <w:sz w:val="16"/>
        </w:rPr>
        <w:t xml:space="preserve"> recipient </w:t>
      </w:r>
      <w:r w:rsidRPr="00403AD2">
        <w:rPr>
          <w:rFonts w:asciiTheme="minorHAnsi" w:hAnsiTheme="minorHAnsi"/>
          <w:u w:val="single"/>
        </w:rPr>
        <w:t>country’s military leadership</w:t>
      </w:r>
      <w:r w:rsidRPr="00A251E1">
        <w:rPr>
          <w:rFonts w:asciiTheme="minorHAnsi" w:hAnsiTheme="minorHAnsi"/>
          <w:sz w:val="16"/>
        </w:rPr>
        <w:t xml:space="preserve">; </w:t>
      </w:r>
      <w:r w:rsidRPr="00403AD2">
        <w:rPr>
          <w:rFonts w:asciiTheme="minorHAnsi" w:hAnsiTheme="minorHAnsi"/>
          <w:u w:val="single"/>
        </w:rPr>
        <w:t>insight into their views</w:t>
      </w:r>
      <w:r w:rsidRPr="00A251E1">
        <w:rPr>
          <w:rFonts w:asciiTheme="minorHAnsi" w:hAnsiTheme="minorHAnsi"/>
          <w:sz w:val="16"/>
        </w:rPr>
        <w:t xml:space="preserve">, organization, and doctrine; </w:t>
      </w:r>
      <w:r w:rsidRPr="00403AD2">
        <w:rPr>
          <w:rFonts w:asciiTheme="minorHAnsi" w:hAnsiTheme="minorHAnsi"/>
          <w:u w:val="single"/>
        </w:rPr>
        <w:t>and permission for the U.S. military to use that country’s bases and airspace</w:t>
      </w:r>
      <w:r w:rsidRPr="00A251E1">
        <w:rPr>
          <w:rFonts w:asciiTheme="minorHAnsi" w:hAnsiTheme="minorHAnsi"/>
          <w:sz w:val="16"/>
        </w:rPr>
        <w:t xml:space="preserve">. These are legitimate concerns, but </w:t>
      </w:r>
      <w:r w:rsidRPr="00A251E1">
        <w:rPr>
          <w:rStyle w:val="Emphasis"/>
          <w:rFonts w:asciiTheme="minorHAnsi" w:hAnsiTheme="minorHAnsi"/>
          <w:highlight w:val="green"/>
        </w:rPr>
        <w:t>suspensions do not</w:t>
      </w:r>
      <w:r w:rsidRPr="00403AD2">
        <w:rPr>
          <w:rStyle w:val="Emphasis"/>
          <w:rFonts w:asciiTheme="minorHAnsi" w:hAnsiTheme="minorHAnsi"/>
        </w:rPr>
        <w:t xml:space="preserve"> automatically </w:t>
      </w:r>
      <w:r w:rsidRPr="00A251E1">
        <w:rPr>
          <w:rStyle w:val="Emphasis"/>
          <w:rFonts w:asciiTheme="minorHAnsi" w:hAnsiTheme="minorHAnsi"/>
          <w:highlight w:val="green"/>
        </w:rPr>
        <w:t>compromise access</w:t>
      </w:r>
      <w:r w:rsidRPr="00A251E1">
        <w:rPr>
          <w:rFonts w:asciiTheme="minorHAnsi" w:hAnsiTheme="minorHAnsi"/>
          <w:sz w:val="16"/>
        </w:rPr>
        <w:t xml:space="preserve">. </w:t>
      </w:r>
      <w:r w:rsidRPr="00A251E1">
        <w:rPr>
          <w:rFonts w:asciiTheme="minorHAnsi" w:hAnsiTheme="minorHAnsi"/>
          <w:highlight w:val="green"/>
          <w:u w:val="single"/>
        </w:rPr>
        <w:t>Egypt</w:t>
      </w:r>
      <w:r w:rsidRPr="00A251E1">
        <w:rPr>
          <w:rFonts w:asciiTheme="minorHAnsi" w:hAnsiTheme="minorHAnsi"/>
          <w:sz w:val="16"/>
        </w:rPr>
        <w:t xml:space="preserve">, for instance, </w:t>
      </w:r>
      <w:r w:rsidRPr="00A251E1">
        <w:rPr>
          <w:rFonts w:asciiTheme="minorHAnsi" w:hAnsiTheme="minorHAnsi"/>
          <w:highlight w:val="green"/>
          <w:u w:val="single"/>
        </w:rPr>
        <w:t>never curtailed the U.S. military</w:t>
      </w:r>
      <w:r w:rsidRPr="00403AD2">
        <w:rPr>
          <w:rFonts w:asciiTheme="minorHAnsi" w:hAnsiTheme="minorHAnsi"/>
          <w:u w:val="single"/>
        </w:rPr>
        <w:t xml:space="preserve"> ability to use the Suez Canal or Egyptian airspace while arms transfers were on hold</w:t>
      </w:r>
      <w:r w:rsidRPr="00A251E1">
        <w:rPr>
          <w:rFonts w:asciiTheme="minorHAnsi" w:hAnsiTheme="minorHAnsi"/>
          <w:sz w:val="16"/>
        </w:rPr>
        <w:t xml:space="preserve">. And, </w:t>
      </w:r>
      <w:r w:rsidRPr="00403AD2">
        <w:rPr>
          <w:rFonts w:asciiTheme="minorHAnsi" w:hAnsiTheme="minorHAnsi"/>
          <w:u w:val="single"/>
        </w:rPr>
        <w:t>while intelligence about a foreign military is valuable</w:t>
      </w:r>
      <w:r w:rsidRPr="00A251E1">
        <w:rPr>
          <w:rFonts w:asciiTheme="minorHAnsi" w:hAnsiTheme="minorHAnsi"/>
          <w:sz w:val="16"/>
        </w:rPr>
        <w:t xml:space="preserve">, </w:t>
      </w:r>
      <w:r w:rsidRPr="00403AD2">
        <w:rPr>
          <w:rFonts w:asciiTheme="minorHAnsi" w:hAnsiTheme="minorHAnsi"/>
          <w:u w:val="single"/>
        </w:rPr>
        <w:t>we often have other, clandestine ways to acquire such information</w:t>
      </w:r>
      <w:r w:rsidRPr="00A251E1">
        <w:rPr>
          <w:rFonts w:asciiTheme="minorHAnsi" w:hAnsiTheme="minorHAnsi"/>
          <w:sz w:val="16"/>
        </w:rPr>
        <w:t xml:space="preserve">. Moreover, </w:t>
      </w:r>
      <w:r w:rsidRPr="00A251E1">
        <w:rPr>
          <w:rStyle w:val="Emphasis"/>
          <w:rFonts w:asciiTheme="minorHAnsi" w:hAnsiTheme="minorHAnsi"/>
          <w:highlight w:val="green"/>
        </w:rPr>
        <w:t>we should not conflate access with influence</w:t>
      </w:r>
      <w:r w:rsidRPr="00A251E1">
        <w:rPr>
          <w:rFonts w:asciiTheme="minorHAnsi" w:hAnsiTheme="minorHAnsi"/>
          <w:sz w:val="16"/>
        </w:rPr>
        <w:t xml:space="preserve">. </w:t>
      </w:r>
      <w:r w:rsidRPr="00403AD2">
        <w:rPr>
          <w:rFonts w:asciiTheme="minorHAnsi" w:hAnsiTheme="minorHAnsi"/>
          <w:u w:val="single"/>
        </w:rPr>
        <w:t xml:space="preserve">U.S. military officials had access to their Egyptian counterparts </w:t>
      </w:r>
      <w:r w:rsidRPr="00A251E1">
        <w:rPr>
          <w:rFonts w:asciiTheme="minorHAnsi" w:hAnsiTheme="minorHAnsi"/>
          <w:sz w:val="16"/>
        </w:rPr>
        <w:t xml:space="preserve">during the events of 2013, </w:t>
      </w:r>
      <w:r w:rsidRPr="00403AD2">
        <w:rPr>
          <w:rFonts w:asciiTheme="minorHAnsi" w:hAnsiTheme="minorHAnsi"/>
          <w:u w:val="single"/>
        </w:rPr>
        <w:t>but those channels were of no use</w:t>
      </w:r>
      <w:r w:rsidRPr="00A251E1">
        <w:rPr>
          <w:rFonts w:asciiTheme="minorHAnsi" w:hAnsiTheme="minorHAnsi"/>
          <w:sz w:val="16"/>
        </w:rPr>
        <w:t xml:space="preserve"> in deterring Egypt’s military from removing the country’s democratically elected president. Nor has U.S access reduced civilian casualties from Saudi-coalition bombing in Yemen. In these cases, </w:t>
      </w:r>
      <w:r w:rsidRPr="00403AD2">
        <w:rPr>
          <w:rStyle w:val="Emphasis"/>
          <w:rFonts w:asciiTheme="minorHAnsi" w:hAnsiTheme="minorHAnsi"/>
        </w:rPr>
        <w:t>access without influence does not absolve the United States of complicity</w:t>
      </w:r>
      <w:r w:rsidRPr="00A251E1">
        <w:rPr>
          <w:rFonts w:asciiTheme="minorHAnsi" w:hAnsiTheme="minorHAnsi"/>
          <w:sz w:val="16"/>
        </w:rPr>
        <w:t>.</w:t>
      </w:r>
    </w:p>
    <w:p w:rsidR="00514784" w:rsidRPr="00A251E1" w:rsidRDefault="00514784" w:rsidP="00514784">
      <w:pPr>
        <w:rPr>
          <w:rFonts w:asciiTheme="minorHAnsi" w:hAnsiTheme="minorHAnsi"/>
          <w:sz w:val="16"/>
        </w:rPr>
      </w:pPr>
      <w:r w:rsidRPr="00A251E1">
        <w:rPr>
          <w:rFonts w:asciiTheme="minorHAnsi" w:hAnsiTheme="minorHAnsi"/>
          <w:sz w:val="16"/>
        </w:rPr>
        <w:t>The author’s other major concern is that arms suspensions could result in the loss of arms sales to strategic competitors like Russia or China. The jobs created by such sales are not trivial matters, but studies have found that they do not provide the economic benefits or jobs that are often touted. Nor are these sales necessary to maintain the military industrial base, which is powered by billions of dollars each year from domestic purchases, except in rare cases. Fundamentally, the author’s implicit argument — that if the United States reliably supplies weapons to strategically important countries, they won’t seek them elsewhere — is suspect. Countries, including close partners like Egypt and the United Arab Emirates, have long sought to diversify their weapons stockpiles, and in an increasingly multipolar world, more countries are seeking to diversify their arms suppliers to maintain their own independence. While U.S. arms will continue to compete with Russian or Chinese counterparts on a sale-by-sale basis, it will become increasingly unrealistic to be the exclusive supplier of any partner country, irrespective of how reliable the United States is.</w:t>
      </w:r>
    </w:p>
    <w:p w:rsidR="00514784" w:rsidRPr="00403AD2" w:rsidRDefault="00514784" w:rsidP="00514784">
      <w:pPr>
        <w:rPr>
          <w:rStyle w:val="Emphasis"/>
          <w:rFonts w:asciiTheme="minorHAnsi" w:hAnsiTheme="minorHAnsi"/>
        </w:rPr>
      </w:pPr>
      <w:r w:rsidRPr="00403AD2">
        <w:rPr>
          <w:rStyle w:val="Emphasis"/>
          <w:rFonts w:asciiTheme="minorHAnsi" w:hAnsiTheme="minorHAnsi"/>
        </w:rPr>
        <w:t>The reluctance to use the leverage afforded by arms transfers is symptomatic of a broader pathology in U.S. foreign policy</w:t>
      </w:r>
      <w:r w:rsidRPr="00A251E1">
        <w:rPr>
          <w:rFonts w:asciiTheme="minorHAnsi" w:hAnsiTheme="minorHAnsi"/>
          <w:sz w:val="16"/>
        </w:rPr>
        <w:t xml:space="preserve">: </w:t>
      </w:r>
      <w:r w:rsidRPr="00403AD2">
        <w:rPr>
          <w:rStyle w:val="Emphasis"/>
          <w:rFonts w:asciiTheme="minorHAnsi" w:hAnsiTheme="minorHAnsi"/>
        </w:rPr>
        <w:t>a fixation on maintaining relationships without regard to the value they provide</w:t>
      </w:r>
      <w:r w:rsidRPr="00A251E1">
        <w:rPr>
          <w:rFonts w:asciiTheme="minorHAnsi" w:hAnsiTheme="minorHAnsi"/>
          <w:sz w:val="16"/>
        </w:rPr>
        <w:t xml:space="preserve">. </w:t>
      </w:r>
      <w:r w:rsidRPr="00A251E1">
        <w:rPr>
          <w:rStyle w:val="Emphasis"/>
          <w:rFonts w:asciiTheme="minorHAnsi" w:hAnsiTheme="minorHAnsi"/>
          <w:highlight w:val="green"/>
        </w:rPr>
        <w:t>Relationships are important, but the</w:t>
      </w:r>
      <w:r w:rsidRPr="00A251E1">
        <w:rPr>
          <w:rFonts w:asciiTheme="minorHAnsi" w:hAnsiTheme="minorHAnsi"/>
          <w:sz w:val="16"/>
          <w:highlight w:val="green"/>
        </w:rPr>
        <w:t xml:space="preserve"> </w:t>
      </w:r>
      <w:r w:rsidRPr="00A251E1">
        <w:rPr>
          <w:rStyle w:val="Emphasis"/>
          <w:rFonts w:asciiTheme="minorHAnsi" w:hAnsiTheme="minorHAnsi"/>
          <w:highlight w:val="green"/>
        </w:rPr>
        <w:t>U</w:t>
      </w:r>
      <w:r w:rsidRPr="00A251E1">
        <w:rPr>
          <w:rFonts w:asciiTheme="minorHAnsi" w:hAnsiTheme="minorHAnsi"/>
          <w:sz w:val="16"/>
          <w:highlight w:val="green"/>
        </w:rPr>
        <w:t>n</w:t>
      </w:r>
      <w:r w:rsidRPr="00A251E1">
        <w:rPr>
          <w:rFonts w:asciiTheme="minorHAnsi" w:hAnsiTheme="minorHAnsi"/>
          <w:sz w:val="16"/>
        </w:rPr>
        <w:t xml:space="preserve">ited </w:t>
      </w:r>
      <w:r w:rsidRPr="00A251E1">
        <w:rPr>
          <w:rStyle w:val="Emphasis"/>
          <w:rFonts w:asciiTheme="minorHAnsi" w:hAnsiTheme="minorHAnsi"/>
          <w:highlight w:val="green"/>
        </w:rPr>
        <w:t>S</w:t>
      </w:r>
      <w:r w:rsidRPr="00A251E1">
        <w:rPr>
          <w:rFonts w:asciiTheme="minorHAnsi" w:hAnsiTheme="minorHAnsi"/>
          <w:sz w:val="16"/>
        </w:rPr>
        <w:t xml:space="preserve">tates </w:t>
      </w:r>
      <w:r w:rsidRPr="00A251E1">
        <w:rPr>
          <w:rStyle w:val="Emphasis"/>
          <w:rFonts w:asciiTheme="minorHAnsi" w:hAnsiTheme="minorHAnsi"/>
          <w:highlight w:val="green"/>
        </w:rPr>
        <w:t>should receive a commensurate return on its investments.</w:t>
      </w:r>
      <w:r w:rsidRPr="00403AD2">
        <w:rPr>
          <w:rStyle w:val="Emphasis"/>
          <w:rFonts w:asciiTheme="minorHAnsi" w:hAnsiTheme="minorHAnsi"/>
        </w:rPr>
        <w:t xml:space="preserve"> </w:t>
      </w:r>
      <w:r w:rsidRPr="00A251E1">
        <w:rPr>
          <w:rStyle w:val="Emphasis"/>
          <w:rFonts w:asciiTheme="minorHAnsi" w:hAnsiTheme="minorHAnsi"/>
          <w:highlight w:val="green"/>
        </w:rPr>
        <w:t>When</w:t>
      </w:r>
      <w:r w:rsidRPr="00403AD2">
        <w:rPr>
          <w:rStyle w:val="Emphasis"/>
          <w:rFonts w:asciiTheme="minorHAnsi" w:hAnsiTheme="minorHAnsi"/>
        </w:rPr>
        <w:t xml:space="preserve"> this is </w:t>
      </w:r>
      <w:r w:rsidRPr="00A251E1">
        <w:rPr>
          <w:rStyle w:val="Emphasis"/>
          <w:rFonts w:asciiTheme="minorHAnsi" w:hAnsiTheme="minorHAnsi"/>
          <w:highlight w:val="green"/>
        </w:rPr>
        <w:t>not</w:t>
      </w:r>
      <w:r w:rsidRPr="00403AD2">
        <w:rPr>
          <w:rStyle w:val="Emphasis"/>
          <w:rFonts w:asciiTheme="minorHAnsi" w:hAnsiTheme="minorHAnsi"/>
        </w:rPr>
        <w:t xml:space="preserve"> the case, </w:t>
      </w:r>
      <w:r w:rsidRPr="00A251E1">
        <w:rPr>
          <w:rStyle w:val="Emphasis"/>
          <w:rFonts w:asciiTheme="minorHAnsi" w:hAnsiTheme="minorHAnsi"/>
          <w:highlight w:val="green"/>
        </w:rPr>
        <w:t>the</w:t>
      </w:r>
      <w:r w:rsidRPr="00A251E1">
        <w:rPr>
          <w:rFonts w:asciiTheme="minorHAnsi" w:hAnsiTheme="minorHAnsi"/>
          <w:sz w:val="16"/>
          <w:highlight w:val="green"/>
        </w:rPr>
        <w:t xml:space="preserve"> </w:t>
      </w:r>
      <w:r w:rsidRPr="00A251E1">
        <w:rPr>
          <w:rStyle w:val="Emphasis"/>
          <w:rFonts w:asciiTheme="minorHAnsi" w:hAnsiTheme="minorHAnsi"/>
          <w:highlight w:val="green"/>
        </w:rPr>
        <w:t>U</w:t>
      </w:r>
      <w:r w:rsidRPr="00A251E1">
        <w:rPr>
          <w:rFonts w:asciiTheme="minorHAnsi" w:hAnsiTheme="minorHAnsi"/>
          <w:sz w:val="16"/>
        </w:rPr>
        <w:t xml:space="preserve">nited </w:t>
      </w:r>
      <w:r w:rsidRPr="00A251E1">
        <w:rPr>
          <w:rStyle w:val="Emphasis"/>
          <w:rFonts w:asciiTheme="minorHAnsi" w:hAnsiTheme="minorHAnsi"/>
          <w:highlight w:val="green"/>
        </w:rPr>
        <w:t>S</w:t>
      </w:r>
      <w:r w:rsidRPr="00A251E1">
        <w:rPr>
          <w:rFonts w:asciiTheme="minorHAnsi" w:hAnsiTheme="minorHAnsi"/>
          <w:sz w:val="16"/>
          <w:highlight w:val="green"/>
        </w:rPr>
        <w:t>t</w:t>
      </w:r>
      <w:r w:rsidRPr="00A251E1">
        <w:rPr>
          <w:rFonts w:asciiTheme="minorHAnsi" w:hAnsiTheme="minorHAnsi"/>
          <w:sz w:val="16"/>
        </w:rPr>
        <w:t xml:space="preserve">ates </w:t>
      </w:r>
      <w:r w:rsidRPr="00A251E1">
        <w:rPr>
          <w:rStyle w:val="Emphasis"/>
          <w:rFonts w:asciiTheme="minorHAnsi" w:hAnsiTheme="minorHAnsi"/>
          <w:highlight w:val="green"/>
        </w:rPr>
        <w:t>should</w:t>
      </w:r>
      <w:r w:rsidRPr="00403AD2">
        <w:rPr>
          <w:rStyle w:val="Emphasis"/>
          <w:rFonts w:asciiTheme="minorHAnsi" w:hAnsiTheme="minorHAnsi"/>
        </w:rPr>
        <w:t xml:space="preserve"> not hesitate to </w:t>
      </w:r>
      <w:r w:rsidRPr="00A251E1">
        <w:rPr>
          <w:rStyle w:val="Emphasis"/>
          <w:rFonts w:asciiTheme="minorHAnsi" w:hAnsiTheme="minorHAnsi"/>
          <w:highlight w:val="green"/>
        </w:rPr>
        <w:t xml:space="preserve">adjust the status and </w:t>
      </w:r>
      <w:r w:rsidRPr="00A251E1">
        <w:rPr>
          <w:rStyle w:val="Emphasis"/>
          <w:rFonts w:asciiTheme="minorHAnsi" w:hAnsiTheme="minorHAnsi"/>
          <w:highlight w:val="green"/>
        </w:rPr>
        <w:lastRenderedPageBreak/>
        <w:t>intimacy of a bilateral relationship</w:t>
      </w:r>
      <w:r w:rsidRPr="00A251E1">
        <w:rPr>
          <w:rFonts w:asciiTheme="minorHAnsi" w:hAnsiTheme="minorHAnsi"/>
          <w:sz w:val="16"/>
          <w:highlight w:val="green"/>
        </w:rPr>
        <w:t>,</w:t>
      </w:r>
      <w:r w:rsidRPr="00A251E1">
        <w:rPr>
          <w:rFonts w:asciiTheme="minorHAnsi" w:hAnsiTheme="minorHAnsi"/>
          <w:sz w:val="16"/>
        </w:rPr>
        <w:t xml:space="preserve"> including </w:t>
      </w:r>
      <w:r w:rsidRPr="00A251E1">
        <w:rPr>
          <w:rStyle w:val="Emphasis"/>
          <w:rFonts w:asciiTheme="minorHAnsi" w:hAnsiTheme="minorHAnsi"/>
          <w:highlight w:val="green"/>
        </w:rPr>
        <w:t>through</w:t>
      </w:r>
      <w:r w:rsidRPr="00403AD2">
        <w:rPr>
          <w:rStyle w:val="Emphasis"/>
          <w:rFonts w:asciiTheme="minorHAnsi" w:hAnsiTheme="minorHAnsi"/>
        </w:rPr>
        <w:t xml:space="preserve"> the </w:t>
      </w:r>
      <w:r w:rsidRPr="00A251E1">
        <w:rPr>
          <w:rStyle w:val="Emphasis"/>
          <w:rFonts w:asciiTheme="minorHAnsi" w:hAnsiTheme="minorHAnsi"/>
          <w:highlight w:val="green"/>
        </w:rPr>
        <w:t>suspension of arms transfers</w:t>
      </w:r>
      <w:r w:rsidRPr="00A251E1">
        <w:rPr>
          <w:rFonts w:asciiTheme="minorHAnsi" w:hAnsiTheme="minorHAnsi"/>
          <w:sz w:val="16"/>
        </w:rPr>
        <w:t xml:space="preserve">. Contrary to Rounds’ argument, </w:t>
      </w:r>
      <w:r w:rsidRPr="00403AD2">
        <w:rPr>
          <w:rStyle w:val="StyleUnderline"/>
          <w:rFonts w:asciiTheme="minorHAnsi" w:hAnsiTheme="minorHAnsi"/>
        </w:rPr>
        <w:t>such steps can yield important policy gains</w:t>
      </w:r>
      <w:r w:rsidRPr="00A251E1">
        <w:rPr>
          <w:rFonts w:asciiTheme="minorHAnsi" w:hAnsiTheme="minorHAnsi"/>
          <w:sz w:val="16"/>
        </w:rPr>
        <w:t xml:space="preserve">. Even if they do not, </w:t>
      </w:r>
      <w:r w:rsidRPr="00A251E1">
        <w:rPr>
          <w:rStyle w:val="Emphasis"/>
          <w:rFonts w:asciiTheme="minorHAnsi" w:hAnsiTheme="minorHAnsi"/>
          <w:highlight w:val="green"/>
        </w:rPr>
        <w:t>we can</w:t>
      </w:r>
      <w:r w:rsidRPr="00403AD2">
        <w:rPr>
          <w:rStyle w:val="Emphasis"/>
          <w:rFonts w:asciiTheme="minorHAnsi" w:hAnsiTheme="minorHAnsi"/>
        </w:rPr>
        <w:t xml:space="preserve"> at least </w:t>
      </w:r>
      <w:r w:rsidRPr="00A251E1">
        <w:rPr>
          <w:rStyle w:val="Emphasis"/>
          <w:rFonts w:asciiTheme="minorHAnsi" w:hAnsiTheme="minorHAnsi"/>
          <w:highlight w:val="green"/>
        </w:rPr>
        <w:t>avoid</w:t>
      </w:r>
      <w:r w:rsidRPr="00403AD2">
        <w:rPr>
          <w:rStyle w:val="Emphasis"/>
          <w:rFonts w:asciiTheme="minorHAnsi" w:hAnsiTheme="minorHAnsi"/>
        </w:rPr>
        <w:t xml:space="preserve"> some of the </w:t>
      </w:r>
      <w:r w:rsidRPr="00A251E1">
        <w:rPr>
          <w:rStyle w:val="Emphasis"/>
          <w:rFonts w:asciiTheme="minorHAnsi" w:hAnsiTheme="minorHAnsi"/>
          <w:highlight w:val="green"/>
        </w:rPr>
        <w:t>blowback of enabling reckless</w:t>
      </w:r>
      <w:r w:rsidRPr="00403AD2">
        <w:rPr>
          <w:rStyle w:val="Emphasis"/>
          <w:rFonts w:asciiTheme="minorHAnsi" w:hAnsiTheme="minorHAnsi"/>
        </w:rPr>
        <w:t xml:space="preserve"> and rights-abusing </w:t>
      </w:r>
      <w:r w:rsidRPr="00A251E1">
        <w:rPr>
          <w:rStyle w:val="Emphasis"/>
          <w:rFonts w:asciiTheme="minorHAnsi" w:hAnsiTheme="minorHAnsi"/>
          <w:highlight w:val="green"/>
        </w:rPr>
        <w:t>actions</w:t>
      </w:r>
      <w:r w:rsidRPr="00A251E1">
        <w:rPr>
          <w:rFonts w:asciiTheme="minorHAnsi" w:hAnsiTheme="minorHAnsi"/>
          <w:sz w:val="16"/>
        </w:rPr>
        <w:t xml:space="preserve">. </w:t>
      </w:r>
      <w:r w:rsidRPr="00403AD2">
        <w:rPr>
          <w:rStyle w:val="Emphasis"/>
          <w:rFonts w:asciiTheme="minorHAnsi" w:hAnsiTheme="minorHAnsi"/>
        </w:rPr>
        <w:t>Distance does not have the allure of access, but it may ultimately put the U</w:t>
      </w:r>
      <w:r w:rsidRPr="00A251E1">
        <w:rPr>
          <w:rFonts w:asciiTheme="minorHAnsi" w:hAnsiTheme="minorHAnsi"/>
          <w:sz w:val="16"/>
        </w:rPr>
        <w:t>nited</w:t>
      </w:r>
      <w:r w:rsidRPr="00403AD2">
        <w:rPr>
          <w:rStyle w:val="Emphasis"/>
          <w:rFonts w:asciiTheme="minorHAnsi" w:hAnsiTheme="minorHAnsi"/>
        </w:rPr>
        <w:t xml:space="preserve"> S</w:t>
      </w:r>
      <w:r w:rsidRPr="00A251E1">
        <w:rPr>
          <w:rFonts w:asciiTheme="minorHAnsi" w:hAnsiTheme="minorHAnsi"/>
          <w:sz w:val="16"/>
        </w:rPr>
        <w:t xml:space="preserve">tates </w:t>
      </w:r>
      <w:r w:rsidRPr="00403AD2">
        <w:rPr>
          <w:rStyle w:val="Emphasis"/>
          <w:rFonts w:asciiTheme="minorHAnsi" w:hAnsiTheme="minorHAnsi"/>
        </w:rPr>
        <w:t>in a stronger strategic position</w:t>
      </w:r>
    </w:p>
    <w:p w:rsidR="00514784" w:rsidRPr="00403AD2" w:rsidRDefault="00514784" w:rsidP="00514784">
      <w:pPr>
        <w:rPr>
          <w:rFonts w:asciiTheme="minorHAnsi" w:hAnsiTheme="minorHAnsi"/>
        </w:rPr>
      </w:pPr>
    </w:p>
    <w:p w:rsidR="00514784" w:rsidRPr="00403AD2" w:rsidRDefault="00514784" w:rsidP="00514784">
      <w:pPr>
        <w:pStyle w:val="Heading4"/>
        <w:rPr>
          <w:rFonts w:asciiTheme="minorHAnsi" w:hAnsiTheme="minorHAnsi"/>
        </w:rPr>
      </w:pPr>
      <w:r w:rsidRPr="00403AD2">
        <w:rPr>
          <w:rFonts w:asciiTheme="minorHAnsi" w:hAnsiTheme="minorHAnsi"/>
        </w:rPr>
        <w:t xml:space="preserve">A </w:t>
      </w:r>
      <w:r w:rsidRPr="00403AD2">
        <w:rPr>
          <w:rFonts w:asciiTheme="minorHAnsi" w:hAnsiTheme="minorHAnsi"/>
          <w:u w:val="single"/>
        </w:rPr>
        <w:t>clear signal from Congress</w:t>
      </w:r>
      <w:r w:rsidRPr="00403AD2">
        <w:rPr>
          <w:rFonts w:asciiTheme="minorHAnsi" w:hAnsiTheme="minorHAnsi"/>
        </w:rPr>
        <w:t xml:space="preserve"> will rein in Trump’s </w:t>
      </w:r>
      <w:r w:rsidRPr="00403AD2">
        <w:rPr>
          <w:rFonts w:asciiTheme="minorHAnsi" w:hAnsiTheme="minorHAnsi"/>
          <w:u w:val="single"/>
        </w:rPr>
        <w:t>commercially centered policy</w:t>
      </w:r>
      <w:r w:rsidRPr="00403AD2">
        <w:rPr>
          <w:rFonts w:asciiTheme="minorHAnsi" w:hAnsiTheme="minorHAnsi"/>
        </w:rPr>
        <w:t xml:space="preserve"> and </w:t>
      </w:r>
      <w:r w:rsidRPr="00403AD2">
        <w:rPr>
          <w:rFonts w:asciiTheme="minorHAnsi" w:hAnsiTheme="minorHAnsi"/>
          <w:u w:val="single"/>
        </w:rPr>
        <w:t>end U.S. complicity</w:t>
      </w:r>
      <w:r w:rsidRPr="00403AD2">
        <w:rPr>
          <w:rFonts w:asciiTheme="minorHAnsi" w:hAnsiTheme="minorHAnsi"/>
        </w:rPr>
        <w:t xml:space="preserve"> in war crimes</w:t>
      </w:r>
    </w:p>
    <w:p w:rsidR="00514784" w:rsidRPr="00403AD2" w:rsidRDefault="00514784" w:rsidP="00514784">
      <w:pPr>
        <w:rPr>
          <w:rFonts w:asciiTheme="minorHAnsi" w:hAnsiTheme="minorHAnsi"/>
        </w:rPr>
      </w:pPr>
      <w:r w:rsidRPr="00403AD2">
        <w:rPr>
          <w:rStyle w:val="Style13ptBold"/>
          <w:rFonts w:asciiTheme="minorHAnsi" w:hAnsiTheme="minorHAnsi"/>
        </w:rPr>
        <w:t>Austin-Hillery &amp; Margon, 19</w:t>
      </w:r>
      <w:r w:rsidRPr="00403AD2">
        <w:rPr>
          <w:rFonts w:asciiTheme="minorHAnsi" w:hAnsiTheme="minorHAnsi"/>
        </w:rPr>
        <w:t xml:space="preserve"> --- US program director and the Washington director at Human Rights Watch (1/7/19, Nicole Austin-Hillery and Sarah Margon, “Congress should put human rights first at home and abroad. Prove some Americans care,” </w:t>
      </w:r>
      <w:hyperlink r:id="rId17" w:history="1">
        <w:r w:rsidRPr="00403AD2">
          <w:rPr>
            <w:rStyle w:val="Hyperlink"/>
            <w:rFonts w:asciiTheme="minorHAnsi" w:hAnsiTheme="minorHAnsi"/>
          </w:rPr>
          <w:t>https://www.usatoday.com/story/opinion/2019/01/07/new-congress-reverse-donald-trump-disrespect-human-rights-column/2424243002/</w:t>
        </w:r>
      </w:hyperlink>
      <w:r w:rsidRPr="00403AD2">
        <w:rPr>
          <w:rFonts w:asciiTheme="minorHAnsi" w:hAnsiTheme="minorHAnsi"/>
        </w:rPr>
        <w:t>, accessed on 5/10/19, JMP)</w:t>
      </w:r>
    </w:p>
    <w:p w:rsidR="00514784" w:rsidRPr="00403AD2" w:rsidRDefault="00514784" w:rsidP="00514784">
      <w:pPr>
        <w:rPr>
          <w:rStyle w:val="Emphasis"/>
          <w:rFonts w:asciiTheme="minorHAnsi" w:hAnsiTheme="minorHAnsi"/>
        </w:rPr>
      </w:pPr>
      <w:r w:rsidRPr="00A251E1">
        <w:rPr>
          <w:rStyle w:val="Emphasis"/>
          <w:rFonts w:asciiTheme="minorHAnsi" w:hAnsiTheme="minorHAnsi"/>
          <w:highlight w:val="green"/>
        </w:rPr>
        <w:t>The new Congress can show allies and adversaries</w:t>
      </w:r>
      <w:r w:rsidRPr="00403AD2">
        <w:rPr>
          <w:rStyle w:val="Emphasis"/>
          <w:rFonts w:asciiTheme="minorHAnsi" w:hAnsiTheme="minorHAnsi"/>
        </w:rPr>
        <w:t xml:space="preserve"> that while Trump may embrace cruel foreign leaders and policies, </w:t>
      </w:r>
      <w:r w:rsidRPr="00A251E1">
        <w:rPr>
          <w:rStyle w:val="Emphasis"/>
          <w:rFonts w:asciiTheme="minorHAnsi" w:hAnsiTheme="minorHAnsi"/>
          <w:highlight w:val="green"/>
        </w:rPr>
        <w:t>US voters still respect human rights.</w:t>
      </w:r>
    </w:p>
    <w:p w:rsidR="00514784" w:rsidRPr="00403AD2" w:rsidRDefault="00514784" w:rsidP="00514784">
      <w:pPr>
        <w:rPr>
          <w:rFonts w:asciiTheme="minorHAnsi" w:hAnsiTheme="minorHAnsi"/>
        </w:rPr>
      </w:pPr>
      <w:r w:rsidRPr="00403AD2">
        <w:rPr>
          <w:rStyle w:val="StyleUnderline"/>
          <w:rFonts w:asciiTheme="minorHAnsi" w:hAnsiTheme="minorHAnsi"/>
        </w:rPr>
        <w:t>The new 116th Congress</w:t>
      </w:r>
      <w:r w:rsidRPr="00403AD2">
        <w:rPr>
          <w:rFonts w:asciiTheme="minorHAnsi" w:hAnsiTheme="minorHAnsi"/>
        </w:rPr>
        <w:t xml:space="preserve">, with its diverse pool of new members ushered in by a record number of voters, </w:t>
      </w:r>
      <w:r w:rsidRPr="00403AD2">
        <w:rPr>
          <w:rStyle w:val="StyleUnderline"/>
          <w:rFonts w:asciiTheme="minorHAnsi" w:hAnsiTheme="minorHAnsi"/>
        </w:rPr>
        <w:t>has an opportunity to demonstrate that human rights remain a priority</w:t>
      </w:r>
      <w:r w:rsidRPr="00403AD2">
        <w:rPr>
          <w:rFonts w:asciiTheme="minorHAnsi" w:hAnsiTheme="minorHAnsi"/>
        </w:rPr>
        <w:t xml:space="preserve"> for the American people.</w:t>
      </w:r>
    </w:p>
    <w:p w:rsidR="00514784" w:rsidRPr="00403AD2" w:rsidRDefault="00514784" w:rsidP="00514784">
      <w:pPr>
        <w:rPr>
          <w:rFonts w:asciiTheme="minorHAnsi" w:hAnsiTheme="minorHAnsi"/>
        </w:rPr>
      </w:pPr>
      <w:r w:rsidRPr="00403AD2">
        <w:rPr>
          <w:rStyle w:val="StyleUnderline"/>
          <w:rFonts w:asciiTheme="minorHAnsi" w:hAnsiTheme="minorHAnsi"/>
        </w:rPr>
        <w:t>For years, the U.S. has promoted respect for these rights</w:t>
      </w:r>
      <w:r w:rsidRPr="00403AD2">
        <w:rPr>
          <w:rFonts w:asciiTheme="minorHAnsi" w:hAnsiTheme="minorHAnsi"/>
        </w:rPr>
        <w:t xml:space="preserve">, even if it has not always abided by the laws and treaties that protect them. </w:t>
      </w:r>
      <w:r w:rsidRPr="00403AD2">
        <w:rPr>
          <w:rStyle w:val="StyleUnderline"/>
          <w:rFonts w:asciiTheme="minorHAnsi" w:hAnsiTheme="minorHAnsi"/>
        </w:rPr>
        <w:t>This has advanced the long-term strategic interests of the U.S., as well as peace and security in the rest of the world.</w:t>
      </w:r>
      <w:r w:rsidRPr="00403AD2">
        <w:rPr>
          <w:rFonts w:asciiTheme="minorHAnsi" w:hAnsiTheme="minorHAnsi"/>
        </w:rPr>
        <w:t xml:space="preserve"> After all, these rights — to be free from discrimination, to have due process, to have an adequate standard of living and to participate in free and fair elections — benefit not just Americans but everyone, everywhere.</w:t>
      </w:r>
    </w:p>
    <w:p w:rsidR="00514784" w:rsidRPr="00403AD2" w:rsidRDefault="00514784" w:rsidP="00514784">
      <w:pPr>
        <w:rPr>
          <w:rFonts w:asciiTheme="minorHAnsi" w:hAnsiTheme="minorHAnsi"/>
        </w:rPr>
      </w:pPr>
      <w:r w:rsidRPr="00403AD2">
        <w:rPr>
          <w:rFonts w:asciiTheme="minorHAnsi" w:hAnsiTheme="minorHAnsi"/>
        </w:rPr>
        <w:t xml:space="preserve">President Donald Trump, with his “America First” agenda, has all but scrapped this approach. </w:t>
      </w:r>
      <w:r w:rsidRPr="00403AD2">
        <w:rPr>
          <w:rStyle w:val="StyleUnderline"/>
          <w:rFonts w:asciiTheme="minorHAnsi" w:hAnsiTheme="minorHAnsi"/>
        </w:rPr>
        <w:t xml:space="preserve">To varying degrees, all U.S. presidents have downplayed or overlooked </w:t>
      </w:r>
      <w:r w:rsidRPr="00A251E1">
        <w:rPr>
          <w:rStyle w:val="StyleUnderline"/>
          <w:rFonts w:asciiTheme="minorHAnsi" w:hAnsiTheme="minorHAnsi"/>
          <w:highlight w:val="green"/>
        </w:rPr>
        <w:t>human rights</w:t>
      </w:r>
      <w:r w:rsidRPr="00403AD2">
        <w:rPr>
          <w:rStyle w:val="StyleUnderline"/>
          <w:rFonts w:asciiTheme="minorHAnsi" w:hAnsiTheme="minorHAnsi"/>
        </w:rPr>
        <w:t xml:space="preserve"> concerns when other interests were in play. But </w:t>
      </w:r>
      <w:r w:rsidRPr="00A251E1">
        <w:rPr>
          <w:rStyle w:val="StyleUnderline"/>
          <w:rFonts w:asciiTheme="minorHAnsi" w:hAnsiTheme="minorHAnsi"/>
          <w:highlight w:val="green"/>
        </w:rPr>
        <w:t>Trump has gutted support</w:t>
      </w:r>
      <w:r w:rsidRPr="00403AD2">
        <w:rPr>
          <w:rStyle w:val="StyleUnderline"/>
          <w:rFonts w:asciiTheme="minorHAnsi" w:hAnsiTheme="minorHAnsi"/>
        </w:rPr>
        <w:t xml:space="preserve"> for them by</w:t>
      </w:r>
      <w:r w:rsidRPr="00403AD2">
        <w:rPr>
          <w:rFonts w:asciiTheme="minorHAnsi" w:hAnsiTheme="minorHAnsi"/>
        </w:rPr>
        <w:t xml:space="preserve"> embracing abusive foreign leaders who are jailing, torturing and killing dissidents, by </w:t>
      </w:r>
      <w:r w:rsidRPr="00A251E1">
        <w:rPr>
          <w:rStyle w:val="StyleUnderline"/>
          <w:rFonts w:asciiTheme="minorHAnsi" w:hAnsiTheme="minorHAnsi"/>
          <w:highlight w:val="green"/>
        </w:rPr>
        <w:t>selling weapons to militaries committing massive war crimes</w:t>
      </w:r>
      <w:r w:rsidRPr="00403AD2">
        <w:rPr>
          <w:rFonts w:asciiTheme="minorHAnsi" w:hAnsiTheme="minorHAnsi"/>
        </w:rPr>
        <w:t>, and by undermining international institutions and courts that seek justice for some of the world’s worst atrocities. At home, Trump has turned his back on refugees, detained immigrant children, and rolled back regulations that protect women’s health, LGBT rights, and the water we drink.</w:t>
      </w:r>
    </w:p>
    <w:p w:rsidR="00514784" w:rsidRPr="00403AD2" w:rsidRDefault="00514784" w:rsidP="00514784">
      <w:pPr>
        <w:rPr>
          <w:rFonts w:asciiTheme="minorHAnsi" w:hAnsiTheme="minorHAnsi"/>
        </w:rPr>
      </w:pPr>
      <w:r w:rsidRPr="00403AD2">
        <w:rPr>
          <w:rFonts w:asciiTheme="minorHAnsi" w:hAnsiTheme="minorHAnsi"/>
        </w:rPr>
        <w:t>Members of this new Congress have an opportunity to reverse course, reiterate the importance of respect for human rights, and make clear that the current path is not acceptable.</w:t>
      </w:r>
    </w:p>
    <w:p w:rsidR="00514784" w:rsidRPr="00403AD2" w:rsidRDefault="00514784" w:rsidP="00514784">
      <w:pPr>
        <w:rPr>
          <w:rFonts w:asciiTheme="minorHAnsi" w:hAnsiTheme="minorHAnsi"/>
        </w:rPr>
      </w:pPr>
      <w:r w:rsidRPr="00403AD2">
        <w:rPr>
          <w:rFonts w:asciiTheme="minorHAnsi" w:hAnsiTheme="minorHAnsi"/>
        </w:rPr>
        <w:t>They can do this by protecting gains made under the Affordable Care Act, which has expanded access to health care for millions of Americans, and ensuring that coverage includes the full range of sexual and reproductive health care services. They can pass even stronger criminal justice reform that eliminates mandatory minimum sentencing and the racial disparities that permeate the criminal justice, education and health systems.</w:t>
      </w:r>
    </w:p>
    <w:p w:rsidR="00514784" w:rsidRPr="00403AD2" w:rsidRDefault="00514784" w:rsidP="00514784">
      <w:pPr>
        <w:rPr>
          <w:rFonts w:asciiTheme="minorHAnsi" w:hAnsiTheme="minorHAnsi"/>
        </w:rPr>
      </w:pPr>
      <w:r w:rsidRPr="00403AD2">
        <w:rPr>
          <w:rFonts w:asciiTheme="minorHAnsi" w:hAnsiTheme="minorHAnsi"/>
        </w:rPr>
        <w:t>They should also protect Dreamers, and hold oversight hearings into family separation and dangerous detention conditions. To help protect and restore the right to vote in the federal elections, they should pass the Democracy Restoration Act, and hold oversight hearings on voter suppression tactics.</w:t>
      </w:r>
    </w:p>
    <w:p w:rsidR="00514784" w:rsidRPr="00403AD2" w:rsidRDefault="00514784" w:rsidP="00514784">
      <w:pPr>
        <w:rPr>
          <w:rFonts w:asciiTheme="minorHAnsi" w:hAnsiTheme="minorHAnsi"/>
        </w:rPr>
      </w:pPr>
      <w:r w:rsidRPr="00403AD2">
        <w:rPr>
          <w:rFonts w:asciiTheme="minorHAnsi" w:hAnsiTheme="minorHAnsi"/>
        </w:rPr>
        <w:lastRenderedPageBreak/>
        <w:t>Bipartisan legislation has been proposed to reverse the transgender military ban — a discriminatory policy that met with immediate opposition from military leadership, lawmakers in both parties, the public, and federal courts. They should pass this legislation, as well as the Equality Act, which would curb the administration’s wider efforts to roll back federal protections of transgender rights.</w:t>
      </w:r>
    </w:p>
    <w:p w:rsidR="00514784" w:rsidRPr="00403AD2" w:rsidRDefault="00514784" w:rsidP="00514784">
      <w:pPr>
        <w:rPr>
          <w:rFonts w:asciiTheme="minorHAnsi" w:hAnsiTheme="minorHAnsi"/>
        </w:rPr>
      </w:pPr>
      <w:r w:rsidRPr="00403AD2">
        <w:rPr>
          <w:rFonts w:asciiTheme="minorHAnsi" w:hAnsiTheme="minorHAnsi"/>
        </w:rPr>
        <w:t>Use power of the purse to shape foreign policy</w:t>
      </w:r>
    </w:p>
    <w:p w:rsidR="00514784" w:rsidRPr="00403AD2" w:rsidRDefault="00514784" w:rsidP="00514784">
      <w:pPr>
        <w:rPr>
          <w:rStyle w:val="Emphasis"/>
          <w:rFonts w:asciiTheme="minorHAnsi" w:hAnsiTheme="minorHAnsi"/>
        </w:rPr>
      </w:pPr>
      <w:r w:rsidRPr="00403AD2">
        <w:rPr>
          <w:rStyle w:val="Emphasis"/>
          <w:rFonts w:asciiTheme="minorHAnsi" w:hAnsiTheme="minorHAnsi"/>
        </w:rPr>
        <w:t xml:space="preserve">On foreign policy, although the executive branch has predominant power, </w:t>
      </w:r>
      <w:r w:rsidRPr="00A251E1">
        <w:rPr>
          <w:rStyle w:val="Emphasis"/>
          <w:rFonts w:asciiTheme="minorHAnsi" w:hAnsiTheme="minorHAnsi"/>
          <w:highlight w:val="green"/>
        </w:rPr>
        <w:t>Congress can be a vital check while</w:t>
      </w:r>
      <w:r w:rsidRPr="00403AD2">
        <w:rPr>
          <w:rStyle w:val="Emphasis"/>
          <w:rFonts w:asciiTheme="minorHAnsi" w:hAnsiTheme="minorHAnsi"/>
        </w:rPr>
        <w:t xml:space="preserve"> also vigorously </w:t>
      </w:r>
      <w:r w:rsidRPr="00A251E1">
        <w:rPr>
          <w:rStyle w:val="Emphasis"/>
          <w:rFonts w:asciiTheme="minorHAnsi" w:hAnsiTheme="minorHAnsi"/>
          <w:highlight w:val="green"/>
        </w:rPr>
        <w:t>promoting a foreign policy that</w:t>
      </w:r>
      <w:r w:rsidRPr="00403AD2">
        <w:rPr>
          <w:rStyle w:val="Emphasis"/>
          <w:rFonts w:asciiTheme="minorHAnsi" w:hAnsiTheme="minorHAnsi"/>
        </w:rPr>
        <w:t xml:space="preserve"> not only defends but also </w:t>
      </w:r>
      <w:r w:rsidRPr="00A251E1">
        <w:rPr>
          <w:rStyle w:val="Emphasis"/>
          <w:rFonts w:asciiTheme="minorHAnsi" w:hAnsiTheme="minorHAnsi"/>
          <w:highlight w:val="green"/>
        </w:rPr>
        <w:t>safeguards basic rights</w:t>
      </w:r>
      <w:r w:rsidRPr="00403AD2">
        <w:rPr>
          <w:rStyle w:val="Emphasis"/>
          <w:rFonts w:asciiTheme="minorHAnsi" w:hAnsiTheme="minorHAnsi"/>
        </w:rPr>
        <w:t>. Congress can let both allies and adversaries know that even if the White House isn’t invested in human rights promotion overseas, the rest of America is.</w:t>
      </w:r>
    </w:p>
    <w:p w:rsidR="00514784" w:rsidRPr="00403AD2" w:rsidRDefault="00514784" w:rsidP="00514784">
      <w:pPr>
        <w:rPr>
          <w:rFonts w:asciiTheme="minorHAnsi" w:hAnsiTheme="minorHAnsi"/>
        </w:rPr>
      </w:pPr>
      <w:r w:rsidRPr="00403AD2">
        <w:rPr>
          <w:rFonts w:asciiTheme="minorHAnsi" w:hAnsiTheme="minorHAnsi"/>
        </w:rPr>
        <w:t>Congress can also aggressively influence U.S. foreign policy by using the power of the purse to ensure that U.S. programs and policies overseas align more explicitly with the promotion of basic rights. And building on bipartisan support in the current Senate, Congress should permanently repeal the “Global Gag rule,” which restricts the use of U.S. funds for programs critical for women’s health care abroad.</w:t>
      </w:r>
    </w:p>
    <w:p w:rsidR="00514784" w:rsidRPr="00403AD2" w:rsidRDefault="00514784" w:rsidP="00514784">
      <w:pPr>
        <w:rPr>
          <w:rFonts w:asciiTheme="minorHAnsi" w:hAnsiTheme="minorHAnsi"/>
        </w:rPr>
      </w:pPr>
      <w:r w:rsidRPr="00403AD2">
        <w:rPr>
          <w:rFonts w:asciiTheme="minorHAnsi" w:hAnsiTheme="minorHAnsi"/>
        </w:rPr>
        <w:t xml:space="preserve">It should also take up legislation in other areas on which the administration has failed to engage constructively, including forced political re-education camps in China’s Xinjiang region and the need to make human rights a key element of US relations with Saudi Arabia. </w:t>
      </w:r>
      <w:r w:rsidRPr="00A251E1">
        <w:rPr>
          <w:rStyle w:val="Emphasis"/>
          <w:rFonts w:asciiTheme="minorHAnsi" w:hAnsiTheme="minorHAnsi"/>
          <w:sz w:val="28"/>
          <w:highlight w:val="green"/>
        </w:rPr>
        <w:t>Systematically blocking weapons sales</w:t>
      </w:r>
      <w:r w:rsidRPr="00403AD2">
        <w:rPr>
          <w:rStyle w:val="Emphasis"/>
          <w:rFonts w:asciiTheme="minorHAnsi" w:hAnsiTheme="minorHAnsi"/>
          <w:sz w:val="28"/>
        </w:rPr>
        <w:t xml:space="preserve"> to repressive leaders </w:t>
      </w:r>
      <w:r w:rsidRPr="00A251E1">
        <w:rPr>
          <w:rStyle w:val="Emphasis"/>
          <w:rFonts w:asciiTheme="minorHAnsi" w:hAnsiTheme="minorHAnsi"/>
          <w:sz w:val="28"/>
          <w:highlight w:val="green"/>
        </w:rPr>
        <w:t>would rein in</w:t>
      </w:r>
      <w:r w:rsidRPr="00403AD2">
        <w:rPr>
          <w:rFonts w:asciiTheme="minorHAnsi" w:hAnsiTheme="minorHAnsi"/>
        </w:rPr>
        <w:t xml:space="preserve"> President </w:t>
      </w:r>
      <w:r w:rsidRPr="00A251E1">
        <w:rPr>
          <w:rStyle w:val="Emphasis"/>
          <w:rFonts w:asciiTheme="minorHAnsi" w:hAnsiTheme="minorHAnsi"/>
          <w:sz w:val="28"/>
          <w:highlight w:val="green"/>
        </w:rPr>
        <w:t>Trump’s commercially centered approach to arms transfers while</w:t>
      </w:r>
      <w:r w:rsidRPr="00403AD2">
        <w:rPr>
          <w:rStyle w:val="Emphasis"/>
          <w:rFonts w:asciiTheme="minorHAnsi" w:hAnsiTheme="minorHAnsi"/>
          <w:sz w:val="28"/>
        </w:rPr>
        <w:t xml:space="preserve"> also </w:t>
      </w:r>
      <w:r w:rsidRPr="00A251E1">
        <w:rPr>
          <w:rStyle w:val="Emphasis"/>
          <w:rFonts w:asciiTheme="minorHAnsi" w:hAnsiTheme="minorHAnsi"/>
          <w:sz w:val="28"/>
          <w:highlight w:val="green"/>
        </w:rPr>
        <w:t>sending a clear message: the US will not be complicit</w:t>
      </w:r>
      <w:r w:rsidRPr="00403AD2">
        <w:rPr>
          <w:rStyle w:val="Emphasis"/>
          <w:rFonts w:asciiTheme="minorHAnsi" w:hAnsiTheme="minorHAnsi"/>
          <w:sz w:val="28"/>
        </w:rPr>
        <w:t xml:space="preserve"> in other countries’ war crimes</w:t>
      </w:r>
      <w:r w:rsidRPr="00403AD2">
        <w:rPr>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Congress needs to course-correct on rights</w:t>
      </w:r>
    </w:p>
    <w:p w:rsidR="00514784" w:rsidRPr="00403AD2" w:rsidRDefault="00514784" w:rsidP="00514784">
      <w:pPr>
        <w:rPr>
          <w:rFonts w:asciiTheme="minorHAnsi" w:hAnsiTheme="minorHAnsi"/>
        </w:rPr>
      </w:pPr>
      <w:r w:rsidRPr="00403AD2">
        <w:rPr>
          <w:rFonts w:asciiTheme="minorHAnsi" w:hAnsiTheme="minorHAnsi"/>
        </w:rPr>
        <w:t>Regular oversight hearings should explore the administration’s uncritical support of autocratic and abusive governments, including in Hungary, Poland and Thailand. Congress should look at the State Department’s move to strike reproductive rights from its annual global human rights report, and the troubling likelihood that Sudan will be removed from the state sponsors of terrorism list. Finally, regular meetings with and statements to support independent activists, journalists and lawyers as well as overseas travel are all ways Congress can revive a more inclusive and rights-respecting foreign policy.</w:t>
      </w:r>
    </w:p>
    <w:p w:rsidR="00514784" w:rsidRPr="00403AD2" w:rsidRDefault="00514784" w:rsidP="00514784">
      <w:pPr>
        <w:rPr>
          <w:rFonts w:asciiTheme="minorHAnsi" w:hAnsiTheme="minorHAnsi"/>
        </w:rPr>
      </w:pPr>
      <w:r w:rsidRPr="00403AD2">
        <w:rPr>
          <w:rStyle w:val="StyleUnderline"/>
          <w:rFonts w:asciiTheme="minorHAnsi" w:hAnsiTheme="minorHAnsi"/>
        </w:rPr>
        <w:t>As lawmakers lay out their agenda and attempt to repair the damage done over the last two years, a crucial part of their leadership requires asserting basic rights as a core policy component — whether domestic or foreign.</w:t>
      </w:r>
      <w:r w:rsidRPr="00403AD2">
        <w:rPr>
          <w:rFonts w:asciiTheme="minorHAnsi" w:hAnsiTheme="minorHAnsi"/>
        </w:rPr>
        <w:t xml:space="preserve"> That's not just the right thing to do, it is in America’s best interests.</w:t>
      </w:r>
    </w:p>
    <w:p w:rsidR="00514784" w:rsidRPr="00403AD2" w:rsidRDefault="00514784" w:rsidP="00514784">
      <w:pPr>
        <w:rPr>
          <w:rFonts w:asciiTheme="minorHAnsi" w:hAnsiTheme="minorHAnsi"/>
        </w:rPr>
      </w:pPr>
    </w:p>
    <w:p w:rsidR="00514784" w:rsidRPr="00403AD2" w:rsidRDefault="00514784" w:rsidP="00514784">
      <w:pPr>
        <w:pStyle w:val="Heading4"/>
        <w:rPr>
          <w:rFonts w:asciiTheme="minorHAnsi" w:hAnsiTheme="minorHAnsi"/>
        </w:rPr>
      </w:pPr>
      <w:r w:rsidRPr="00403AD2">
        <w:rPr>
          <w:rFonts w:asciiTheme="minorHAnsi" w:hAnsiTheme="minorHAnsi"/>
        </w:rPr>
        <w:t xml:space="preserve">Congressional action is necessary to </w:t>
      </w:r>
      <w:r w:rsidRPr="00403AD2">
        <w:rPr>
          <w:rFonts w:asciiTheme="minorHAnsi" w:hAnsiTheme="minorHAnsi"/>
          <w:u w:val="single"/>
        </w:rPr>
        <w:t>convince other countries</w:t>
      </w:r>
      <w:r w:rsidRPr="00403AD2">
        <w:rPr>
          <w:rFonts w:asciiTheme="minorHAnsi" w:hAnsiTheme="minorHAnsi"/>
        </w:rPr>
        <w:t xml:space="preserve"> that there is </w:t>
      </w:r>
      <w:r w:rsidRPr="00403AD2">
        <w:rPr>
          <w:rFonts w:asciiTheme="minorHAnsi" w:hAnsiTheme="minorHAnsi"/>
          <w:u w:val="single"/>
        </w:rPr>
        <w:t>still strong U.S. support</w:t>
      </w:r>
      <w:r w:rsidRPr="00403AD2">
        <w:rPr>
          <w:rFonts w:asciiTheme="minorHAnsi" w:hAnsiTheme="minorHAnsi"/>
        </w:rPr>
        <w:t xml:space="preserve"> to challenge authoritarianism --- unilateral Trump action will just be read as </w:t>
      </w:r>
      <w:r w:rsidRPr="00403AD2">
        <w:rPr>
          <w:rFonts w:asciiTheme="minorHAnsi" w:hAnsiTheme="minorHAnsi"/>
          <w:u w:val="single"/>
        </w:rPr>
        <w:t>hypocrisy</w:t>
      </w:r>
      <w:r w:rsidRPr="00403AD2">
        <w:rPr>
          <w:rFonts w:asciiTheme="minorHAnsi" w:hAnsiTheme="minorHAnsi"/>
        </w:rPr>
        <w:t xml:space="preserve"> and </w:t>
      </w:r>
      <w:r w:rsidRPr="00403AD2">
        <w:rPr>
          <w:rFonts w:asciiTheme="minorHAnsi" w:hAnsiTheme="minorHAnsi"/>
          <w:u w:val="single"/>
        </w:rPr>
        <w:t>cynicism</w:t>
      </w:r>
      <w:r w:rsidRPr="00403AD2">
        <w:rPr>
          <w:rFonts w:asciiTheme="minorHAnsi" w:hAnsiTheme="minorHAnsi"/>
        </w:rPr>
        <w:t xml:space="preserve"> </w:t>
      </w:r>
    </w:p>
    <w:p w:rsidR="00514784" w:rsidRPr="00403AD2" w:rsidRDefault="00514784" w:rsidP="00514784">
      <w:pPr>
        <w:rPr>
          <w:rFonts w:asciiTheme="minorHAnsi" w:hAnsiTheme="minorHAnsi"/>
        </w:rPr>
      </w:pPr>
      <w:r w:rsidRPr="00403AD2">
        <w:rPr>
          <w:rStyle w:val="Style13ptBold"/>
          <w:rFonts w:asciiTheme="minorHAnsi" w:hAnsiTheme="minorHAnsi"/>
        </w:rPr>
        <w:t>Nossel, former deputy assistant secretary of state for international organizations at the State Department, 17</w:t>
      </w:r>
      <w:r w:rsidRPr="00403AD2">
        <w:rPr>
          <w:rFonts w:asciiTheme="minorHAnsi" w:hAnsiTheme="minorHAnsi"/>
        </w:rPr>
        <w:t xml:space="preserve"> (6/19/17, Suzanne - now CEO of the Pen American Center, “It’s OK That Trump Doesn’t Care About Human Rights; America still does,” </w:t>
      </w:r>
      <w:hyperlink r:id="rId18" w:history="1">
        <w:r w:rsidRPr="00403AD2">
          <w:rPr>
            <w:rStyle w:val="Hyperlink"/>
            <w:rFonts w:asciiTheme="minorHAnsi" w:hAnsiTheme="minorHAnsi"/>
          </w:rPr>
          <w:t>https://foreignpolicy.com/2017/06/19/its-ok-that-trump-doesnt-care-about-human-rights/</w:t>
        </w:r>
      </w:hyperlink>
      <w:r w:rsidRPr="00403AD2">
        <w:rPr>
          <w:rFonts w:asciiTheme="minorHAnsi" w:hAnsiTheme="minorHAnsi"/>
        </w:rPr>
        <w:t>, accessed on 6/3/19, JMP)</w:t>
      </w:r>
    </w:p>
    <w:p w:rsidR="00514784" w:rsidRPr="00403AD2" w:rsidRDefault="00514784" w:rsidP="00514784">
      <w:pPr>
        <w:rPr>
          <w:rFonts w:asciiTheme="minorHAnsi" w:hAnsiTheme="minorHAnsi"/>
        </w:rPr>
      </w:pPr>
      <w:r w:rsidRPr="00403AD2">
        <w:rPr>
          <w:rFonts w:asciiTheme="minorHAnsi" w:hAnsiTheme="minorHAnsi"/>
        </w:rPr>
        <w:t xml:space="preserve">Amid the endless post-mortem of Donald Trump’s first overseas trip, </w:t>
      </w:r>
      <w:r w:rsidRPr="00403AD2">
        <w:rPr>
          <w:rStyle w:val="StyleUnderline"/>
          <w:rFonts w:asciiTheme="minorHAnsi" w:hAnsiTheme="minorHAnsi"/>
        </w:rPr>
        <w:t>human rights advocates have focused more fire on what the president didn’t say than what he did: His failure to call out rights abuses in Saudi Arabia or anywhere else left activists aghast.</w:t>
      </w:r>
      <w:r w:rsidRPr="00403AD2">
        <w:rPr>
          <w:rFonts w:asciiTheme="minorHAnsi" w:hAnsiTheme="minorHAnsi"/>
        </w:rPr>
        <w:t xml:space="preserve"> Yet, nearly five months into Trump’s administration, his attitude toward human rights can come as no surprise. </w:t>
      </w:r>
      <w:r w:rsidRPr="00403AD2">
        <w:rPr>
          <w:rStyle w:val="StyleUnderline"/>
          <w:rFonts w:asciiTheme="minorHAnsi" w:hAnsiTheme="minorHAnsi"/>
        </w:rPr>
        <w:t>The president doesn’t go much for strictures of any kind, much less international legal standards and softer norms developed by humanitarians, activists, and lawyers.</w:t>
      </w:r>
      <w:r w:rsidRPr="00403AD2">
        <w:rPr>
          <w:rFonts w:asciiTheme="minorHAnsi" w:hAnsiTheme="minorHAnsi"/>
        </w:rPr>
        <w:t xml:space="preserve"> He has little regard for precepts and edicts enshrined in treaties and overseen by U.N. institutions. He isn’t moved by the invocation of universal values, principles, or truths. He isn’t even moved by the courage of the powerless citizen who challenges the strongman; </w:t>
      </w:r>
      <w:r w:rsidRPr="00403AD2">
        <w:rPr>
          <w:rStyle w:val="Emphasis"/>
          <w:rFonts w:asciiTheme="minorHAnsi" w:hAnsiTheme="minorHAnsi"/>
        </w:rPr>
        <w:t xml:space="preserve">between </w:t>
      </w:r>
      <w:r w:rsidRPr="00A718E6">
        <w:rPr>
          <w:rStyle w:val="Emphasis"/>
          <w:rFonts w:asciiTheme="minorHAnsi" w:hAnsiTheme="minorHAnsi"/>
          <w:highlight w:val="green"/>
        </w:rPr>
        <w:t>authoritarian rulers and</w:t>
      </w:r>
      <w:r w:rsidRPr="00403AD2">
        <w:rPr>
          <w:rStyle w:val="Emphasis"/>
          <w:rFonts w:asciiTheme="minorHAnsi" w:hAnsiTheme="minorHAnsi"/>
        </w:rPr>
        <w:t xml:space="preserve"> the </w:t>
      </w:r>
      <w:r w:rsidRPr="00A718E6">
        <w:rPr>
          <w:rStyle w:val="Emphasis"/>
          <w:rFonts w:asciiTheme="minorHAnsi" w:hAnsiTheme="minorHAnsi"/>
          <w:highlight w:val="green"/>
        </w:rPr>
        <w:t>dissidents</w:t>
      </w:r>
      <w:r w:rsidRPr="00403AD2">
        <w:rPr>
          <w:rStyle w:val="Emphasis"/>
          <w:rFonts w:asciiTheme="minorHAnsi" w:hAnsiTheme="minorHAnsi"/>
        </w:rPr>
        <w:t xml:space="preserve"> who challenge them, </w:t>
      </w:r>
      <w:r w:rsidRPr="00A718E6">
        <w:rPr>
          <w:rStyle w:val="Emphasis"/>
          <w:rFonts w:asciiTheme="minorHAnsi" w:hAnsiTheme="minorHAnsi"/>
          <w:highlight w:val="green"/>
        </w:rPr>
        <w:t>he chooses the former</w:t>
      </w:r>
      <w:r w:rsidRPr="00403AD2">
        <w:rPr>
          <w:rStyle w:val="Emphasis"/>
          <w:rFonts w:asciiTheme="minorHAnsi" w:hAnsiTheme="minorHAnsi"/>
        </w:rPr>
        <w:t xml:space="preserve"> almost </w:t>
      </w:r>
      <w:r w:rsidRPr="00A718E6">
        <w:rPr>
          <w:rStyle w:val="Emphasis"/>
          <w:rFonts w:asciiTheme="minorHAnsi" w:hAnsiTheme="minorHAnsi"/>
          <w:highlight w:val="green"/>
        </w:rPr>
        <w:t>every time</w:t>
      </w:r>
      <w:r w:rsidRPr="00403AD2">
        <w:rPr>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 xml:space="preserve">In light of this, </w:t>
      </w:r>
      <w:r w:rsidRPr="00403AD2">
        <w:rPr>
          <w:rStyle w:val="StyleUnderline"/>
          <w:rFonts w:asciiTheme="minorHAnsi" w:hAnsiTheme="minorHAnsi"/>
        </w:rPr>
        <w:t>it is time for human rights advocates to pivot from voicing outrage at the president’s failure to press for rights in his global pronouncements and appearances and instead double down on making sure the rest of the world understands he does not speak for all Americans</w:t>
      </w:r>
      <w:r w:rsidRPr="00403AD2">
        <w:rPr>
          <w:rFonts w:asciiTheme="minorHAnsi" w:hAnsiTheme="minorHAnsi"/>
        </w:rPr>
        <w:t xml:space="preserve">. The idea that the current White House will press Turkish President Recep Tayyip Erdogan to release his country’s jailed journalists and academics, urge China’s Xi Jinping to loosen restrictions on anti-government speech, or persuade Arab leaders to usher in democratic reforms is fantasy. Moreover, </w:t>
      </w:r>
      <w:r w:rsidRPr="00403AD2">
        <w:rPr>
          <w:rStyle w:val="Emphasis"/>
          <w:rFonts w:asciiTheme="minorHAnsi" w:hAnsiTheme="minorHAnsi"/>
          <w:sz w:val="28"/>
        </w:rPr>
        <w:t xml:space="preserve">coming from </w:t>
      </w:r>
      <w:r w:rsidRPr="00A718E6">
        <w:rPr>
          <w:rStyle w:val="Emphasis"/>
          <w:rFonts w:asciiTheme="minorHAnsi" w:hAnsiTheme="minorHAnsi"/>
          <w:sz w:val="28"/>
          <w:highlight w:val="green"/>
        </w:rPr>
        <w:t>this president</w:t>
      </w:r>
      <w:r w:rsidRPr="00403AD2">
        <w:rPr>
          <w:rStyle w:val="Emphasis"/>
          <w:rFonts w:asciiTheme="minorHAnsi" w:hAnsiTheme="minorHAnsi"/>
          <w:sz w:val="28"/>
        </w:rPr>
        <w:t xml:space="preserve">, speeches and </w:t>
      </w:r>
      <w:r w:rsidRPr="00A718E6">
        <w:rPr>
          <w:rStyle w:val="Emphasis"/>
          <w:rFonts w:asciiTheme="minorHAnsi" w:hAnsiTheme="minorHAnsi"/>
          <w:sz w:val="28"/>
          <w:highlight w:val="green"/>
        </w:rPr>
        <w:t>statements on human rights would ring hollow</w:t>
      </w:r>
      <w:r w:rsidRPr="00403AD2">
        <w:rPr>
          <w:rStyle w:val="Emphasis"/>
          <w:rFonts w:asciiTheme="minorHAnsi" w:hAnsiTheme="minorHAnsi"/>
          <w:sz w:val="28"/>
        </w:rPr>
        <w:t xml:space="preserve">, </w:t>
      </w:r>
      <w:r w:rsidRPr="00A718E6">
        <w:rPr>
          <w:rStyle w:val="Emphasis"/>
          <w:rFonts w:asciiTheme="minorHAnsi" w:hAnsiTheme="minorHAnsi"/>
          <w:sz w:val="28"/>
          <w:highlight w:val="green"/>
        </w:rPr>
        <w:t>compounding the global propensity to read</w:t>
      </w:r>
      <w:r w:rsidRPr="00403AD2">
        <w:rPr>
          <w:rStyle w:val="Emphasis"/>
          <w:rFonts w:asciiTheme="minorHAnsi" w:hAnsiTheme="minorHAnsi"/>
          <w:sz w:val="28"/>
        </w:rPr>
        <w:t xml:space="preserve"> hypocrisy and </w:t>
      </w:r>
      <w:r w:rsidRPr="00A718E6">
        <w:rPr>
          <w:rStyle w:val="Emphasis"/>
          <w:rFonts w:asciiTheme="minorHAnsi" w:hAnsiTheme="minorHAnsi"/>
          <w:sz w:val="28"/>
          <w:highlight w:val="green"/>
        </w:rPr>
        <w:t>cynicism into American articulations of values</w:t>
      </w:r>
      <w:r w:rsidRPr="00403AD2">
        <w:rPr>
          <w:rFonts w:asciiTheme="minorHAnsi" w:hAnsiTheme="minorHAnsi"/>
          <w:sz w:val="28"/>
        </w:rPr>
        <w:t xml:space="preserve">. </w:t>
      </w:r>
      <w:r w:rsidRPr="00A718E6">
        <w:rPr>
          <w:rStyle w:val="Emphasis"/>
          <w:rFonts w:asciiTheme="minorHAnsi" w:hAnsiTheme="minorHAnsi"/>
          <w:sz w:val="28"/>
          <w:highlight w:val="green"/>
        </w:rPr>
        <w:t>Rights advocates would be better off</w:t>
      </w:r>
      <w:r w:rsidRPr="00403AD2">
        <w:rPr>
          <w:rFonts w:asciiTheme="minorHAnsi" w:hAnsiTheme="minorHAnsi"/>
        </w:rPr>
        <w:t xml:space="preserve"> working to temper the worst in Trump’s domestic policies and </w:t>
      </w:r>
      <w:r w:rsidRPr="00A718E6">
        <w:rPr>
          <w:rStyle w:val="Emphasis"/>
          <w:rFonts w:asciiTheme="minorHAnsi" w:hAnsiTheme="minorHAnsi"/>
          <w:sz w:val="28"/>
          <w:highlight w:val="green"/>
        </w:rPr>
        <w:t>finding other vehicles and voices to uphold, and</w:t>
      </w:r>
      <w:r w:rsidRPr="00403AD2">
        <w:rPr>
          <w:rStyle w:val="Emphasis"/>
          <w:rFonts w:asciiTheme="minorHAnsi" w:hAnsiTheme="minorHAnsi"/>
          <w:sz w:val="28"/>
        </w:rPr>
        <w:t xml:space="preserve"> ultimately </w:t>
      </w:r>
      <w:r w:rsidRPr="00A718E6">
        <w:rPr>
          <w:rStyle w:val="Emphasis"/>
          <w:rFonts w:asciiTheme="minorHAnsi" w:hAnsiTheme="minorHAnsi"/>
          <w:sz w:val="28"/>
          <w:highlight w:val="green"/>
        </w:rPr>
        <w:t>restore</w:t>
      </w:r>
      <w:r w:rsidRPr="00403AD2">
        <w:rPr>
          <w:rStyle w:val="Emphasis"/>
          <w:rFonts w:asciiTheme="minorHAnsi" w:hAnsiTheme="minorHAnsi"/>
          <w:sz w:val="28"/>
        </w:rPr>
        <w:t xml:space="preserve">, the </w:t>
      </w:r>
      <w:r w:rsidRPr="00A718E6">
        <w:rPr>
          <w:rStyle w:val="Emphasis"/>
          <w:rFonts w:asciiTheme="minorHAnsi" w:hAnsiTheme="minorHAnsi"/>
          <w:sz w:val="28"/>
          <w:highlight w:val="green"/>
        </w:rPr>
        <w:t>credibility</w:t>
      </w:r>
      <w:r w:rsidRPr="00403AD2">
        <w:rPr>
          <w:rStyle w:val="Emphasis"/>
          <w:rFonts w:asciiTheme="minorHAnsi" w:hAnsiTheme="minorHAnsi"/>
          <w:sz w:val="28"/>
        </w:rPr>
        <w:t xml:space="preserve"> of the</w:t>
      </w:r>
      <w:r w:rsidRPr="00403AD2">
        <w:rPr>
          <w:rFonts w:asciiTheme="minorHAnsi" w:hAnsiTheme="minorHAnsi"/>
        </w:rPr>
        <w:t xml:space="preserve"> </w:t>
      </w:r>
      <w:r w:rsidRPr="00403AD2">
        <w:rPr>
          <w:rStyle w:val="Emphasis"/>
          <w:rFonts w:asciiTheme="minorHAnsi" w:hAnsiTheme="minorHAnsi"/>
          <w:sz w:val="28"/>
        </w:rPr>
        <w:t>U</w:t>
      </w:r>
      <w:r w:rsidRPr="00403AD2">
        <w:rPr>
          <w:rFonts w:asciiTheme="minorHAnsi" w:hAnsiTheme="minorHAnsi"/>
        </w:rPr>
        <w:t xml:space="preserve">nited </w:t>
      </w:r>
      <w:r w:rsidRPr="00403AD2">
        <w:rPr>
          <w:rStyle w:val="Emphasis"/>
          <w:rFonts w:asciiTheme="minorHAnsi" w:hAnsiTheme="minorHAnsi"/>
          <w:sz w:val="28"/>
        </w:rPr>
        <w:t>S</w:t>
      </w:r>
      <w:r w:rsidRPr="00403AD2">
        <w:rPr>
          <w:rFonts w:asciiTheme="minorHAnsi" w:hAnsiTheme="minorHAnsi"/>
        </w:rPr>
        <w:t xml:space="preserve">tates </w:t>
      </w:r>
      <w:r w:rsidRPr="00403AD2">
        <w:rPr>
          <w:rStyle w:val="Emphasis"/>
          <w:rFonts w:asciiTheme="minorHAnsi" w:hAnsiTheme="minorHAnsi"/>
          <w:sz w:val="28"/>
        </w:rPr>
        <w:t>as a global human rights standard-bearer</w:t>
      </w:r>
      <w:r w:rsidRPr="00403AD2">
        <w:rPr>
          <w:rFonts w:asciiTheme="minorHAnsi" w:hAnsiTheme="minorHAnsi"/>
        </w:rPr>
        <w:t xml:space="preserve">. Advocates may find </w:t>
      </w:r>
      <w:r w:rsidRPr="00403AD2">
        <w:rPr>
          <w:rStyle w:val="Emphasis"/>
          <w:rFonts w:asciiTheme="minorHAnsi" w:hAnsiTheme="minorHAnsi"/>
          <w:sz w:val="28"/>
        </w:rPr>
        <w:t>there is a silver lining</w:t>
      </w:r>
      <w:r w:rsidRPr="00403AD2">
        <w:rPr>
          <w:rFonts w:asciiTheme="minorHAnsi" w:hAnsiTheme="minorHAnsi"/>
        </w:rPr>
        <w:t xml:space="preserve"> of sorts </w:t>
      </w:r>
      <w:r w:rsidRPr="00403AD2">
        <w:rPr>
          <w:rStyle w:val="Emphasis"/>
          <w:rFonts w:asciiTheme="minorHAnsi" w:hAnsiTheme="minorHAnsi"/>
          <w:sz w:val="28"/>
        </w:rPr>
        <w:t xml:space="preserve">in </w:t>
      </w:r>
      <w:r w:rsidRPr="00A718E6">
        <w:rPr>
          <w:rStyle w:val="Emphasis"/>
          <w:rFonts w:asciiTheme="minorHAnsi" w:hAnsiTheme="minorHAnsi"/>
          <w:sz w:val="28"/>
          <w:highlight w:val="green"/>
        </w:rPr>
        <w:t>Trump’s silence</w:t>
      </w:r>
      <w:r w:rsidRPr="00403AD2">
        <w:rPr>
          <w:rStyle w:val="Emphasis"/>
          <w:rFonts w:asciiTheme="minorHAnsi" w:hAnsiTheme="minorHAnsi"/>
          <w:sz w:val="28"/>
        </w:rPr>
        <w:t xml:space="preserve"> on rights: It </w:t>
      </w:r>
      <w:r w:rsidRPr="00A718E6">
        <w:rPr>
          <w:rStyle w:val="Emphasis"/>
          <w:rFonts w:asciiTheme="minorHAnsi" w:hAnsiTheme="minorHAnsi"/>
          <w:sz w:val="28"/>
          <w:highlight w:val="green"/>
        </w:rPr>
        <w:t>creates an opportunity for more credible actors</w:t>
      </w:r>
      <w:r w:rsidRPr="00403AD2">
        <w:rPr>
          <w:rStyle w:val="Emphasis"/>
          <w:rFonts w:asciiTheme="minorHAnsi" w:hAnsiTheme="minorHAnsi"/>
          <w:sz w:val="28"/>
        </w:rPr>
        <w:t xml:space="preserve"> — from</w:t>
      </w:r>
      <w:r w:rsidRPr="00403AD2">
        <w:rPr>
          <w:rFonts w:asciiTheme="minorHAnsi" w:hAnsiTheme="minorHAnsi"/>
        </w:rPr>
        <w:t xml:space="preserve"> members of </w:t>
      </w:r>
      <w:r w:rsidRPr="00A718E6">
        <w:rPr>
          <w:rStyle w:val="Emphasis"/>
          <w:rFonts w:asciiTheme="minorHAnsi" w:hAnsiTheme="minorHAnsi"/>
          <w:sz w:val="28"/>
          <w:highlight w:val="green"/>
        </w:rPr>
        <w:t>Congress</w:t>
      </w:r>
      <w:r w:rsidRPr="00403AD2">
        <w:rPr>
          <w:rStyle w:val="Emphasis"/>
          <w:rFonts w:asciiTheme="minorHAnsi" w:hAnsiTheme="minorHAnsi"/>
          <w:sz w:val="28"/>
        </w:rPr>
        <w:t xml:space="preserve"> to intellectuals and activists — </w:t>
      </w:r>
      <w:r w:rsidRPr="00A718E6">
        <w:rPr>
          <w:rStyle w:val="Emphasis"/>
          <w:rFonts w:asciiTheme="minorHAnsi" w:hAnsiTheme="minorHAnsi"/>
          <w:sz w:val="28"/>
          <w:highlight w:val="green"/>
        </w:rPr>
        <w:t>to remind the world</w:t>
      </w:r>
      <w:r w:rsidRPr="00403AD2">
        <w:rPr>
          <w:rStyle w:val="Emphasis"/>
          <w:rFonts w:asciiTheme="minorHAnsi" w:hAnsiTheme="minorHAnsi"/>
          <w:sz w:val="28"/>
        </w:rPr>
        <w:t xml:space="preserve"> that </w:t>
      </w:r>
      <w:r w:rsidRPr="00A718E6">
        <w:rPr>
          <w:rStyle w:val="Emphasis"/>
          <w:rFonts w:asciiTheme="minorHAnsi" w:hAnsiTheme="minorHAnsi"/>
          <w:sz w:val="28"/>
          <w:highlight w:val="green"/>
        </w:rPr>
        <w:t>despite Trump</w:t>
      </w:r>
      <w:r w:rsidRPr="00A718E6">
        <w:rPr>
          <w:rFonts w:asciiTheme="minorHAnsi" w:hAnsiTheme="minorHAnsi"/>
          <w:highlight w:val="green"/>
        </w:rPr>
        <w:t>’</w:t>
      </w:r>
      <w:r w:rsidRPr="00403AD2">
        <w:rPr>
          <w:rFonts w:asciiTheme="minorHAnsi" w:hAnsiTheme="minorHAnsi"/>
        </w:rPr>
        <w:t xml:space="preserve">s election, </w:t>
      </w:r>
      <w:r w:rsidRPr="00A718E6">
        <w:rPr>
          <w:rStyle w:val="Emphasis"/>
          <w:rFonts w:asciiTheme="minorHAnsi" w:hAnsiTheme="minorHAnsi"/>
          <w:sz w:val="28"/>
          <w:highlight w:val="green"/>
        </w:rPr>
        <w:t>liberal values</w:t>
      </w:r>
      <w:r w:rsidRPr="00403AD2">
        <w:rPr>
          <w:rStyle w:val="Emphasis"/>
          <w:rFonts w:asciiTheme="minorHAnsi" w:hAnsiTheme="minorHAnsi"/>
          <w:sz w:val="28"/>
        </w:rPr>
        <w:t xml:space="preserve"> and support for dissidents </w:t>
      </w:r>
      <w:r w:rsidRPr="00A718E6">
        <w:rPr>
          <w:rStyle w:val="Emphasis"/>
          <w:rFonts w:asciiTheme="minorHAnsi" w:hAnsiTheme="minorHAnsi"/>
          <w:sz w:val="28"/>
          <w:highlight w:val="green"/>
        </w:rPr>
        <w:t>remain strong</w:t>
      </w:r>
      <w:r w:rsidRPr="00403AD2">
        <w:rPr>
          <w:rStyle w:val="Emphasis"/>
          <w:rFonts w:asciiTheme="minorHAnsi" w:hAnsiTheme="minorHAnsi"/>
          <w:sz w:val="28"/>
        </w:rPr>
        <w:t xml:space="preserve"> across the</w:t>
      </w:r>
      <w:r w:rsidRPr="00403AD2">
        <w:rPr>
          <w:rFonts w:asciiTheme="minorHAnsi" w:hAnsiTheme="minorHAnsi"/>
        </w:rPr>
        <w:t xml:space="preserve"> </w:t>
      </w:r>
      <w:r w:rsidRPr="00403AD2">
        <w:rPr>
          <w:rStyle w:val="Emphasis"/>
          <w:rFonts w:asciiTheme="minorHAnsi" w:hAnsiTheme="minorHAnsi"/>
          <w:sz w:val="28"/>
        </w:rPr>
        <w:t>U</w:t>
      </w:r>
      <w:r w:rsidRPr="00403AD2">
        <w:rPr>
          <w:rFonts w:asciiTheme="minorHAnsi" w:hAnsiTheme="minorHAnsi"/>
        </w:rPr>
        <w:t xml:space="preserve">nited </w:t>
      </w:r>
      <w:r w:rsidRPr="00403AD2">
        <w:rPr>
          <w:rStyle w:val="Emphasis"/>
          <w:rFonts w:asciiTheme="minorHAnsi" w:hAnsiTheme="minorHAnsi"/>
          <w:sz w:val="28"/>
        </w:rPr>
        <w:t>S</w:t>
      </w:r>
      <w:r w:rsidRPr="00403AD2">
        <w:rPr>
          <w:rFonts w:asciiTheme="minorHAnsi" w:hAnsiTheme="minorHAnsi"/>
        </w:rPr>
        <w:t>tates.</w:t>
      </w:r>
    </w:p>
    <w:p w:rsidR="00514784" w:rsidRPr="00403AD2" w:rsidRDefault="00514784" w:rsidP="00514784">
      <w:pPr>
        <w:rPr>
          <w:rFonts w:asciiTheme="minorHAnsi" w:hAnsiTheme="minorHAnsi"/>
        </w:rPr>
      </w:pPr>
      <w:r w:rsidRPr="00403AD2">
        <w:rPr>
          <w:rFonts w:asciiTheme="minorHAnsi" w:hAnsiTheme="minorHAnsi"/>
        </w:rPr>
        <w:t xml:space="preserve">Consider Trump’s speech in Saudi Arabia, which aimed to rally Sunni Muslim nations to redouble the fight against terrorism. </w:t>
      </w:r>
      <w:r w:rsidRPr="00403AD2">
        <w:rPr>
          <w:rStyle w:val="StyleUnderline"/>
          <w:rFonts w:asciiTheme="minorHAnsi" w:hAnsiTheme="minorHAnsi"/>
        </w:rPr>
        <w:t>Trump promised Arab allies, “We are not here to lecture — we are not here to tell other people how to live, what to do, who to be, or how to worship.” Trump’s sojourn in Saudi Arabia made no mention of the country’s imprisoned and brutalized political dissidents, no comment on its repressive policies toward women, gays and lesbians, or minority groups.</w:t>
      </w:r>
      <w:r w:rsidRPr="00403AD2">
        <w:rPr>
          <w:rFonts w:asciiTheme="minorHAnsi" w:hAnsiTheme="minorHAnsi"/>
        </w:rPr>
        <w:t xml:space="preserve"> Foregoing critique of any kind, he pronounced the kingdom “magnificent.” And just weeks before, Secretary of State Rex Tillerson gave a tour d’horizon speech to diplomats that stressed national security and economic interests and slighted human rights and democratic values.</w:t>
      </w:r>
    </w:p>
    <w:p w:rsidR="00514784" w:rsidRPr="00403AD2" w:rsidRDefault="00514784" w:rsidP="00514784">
      <w:pPr>
        <w:rPr>
          <w:rFonts w:asciiTheme="minorHAnsi" w:hAnsiTheme="minorHAnsi"/>
        </w:rPr>
      </w:pPr>
      <w:r w:rsidRPr="00403AD2">
        <w:rPr>
          <w:rFonts w:asciiTheme="minorHAnsi" w:hAnsiTheme="minorHAnsi"/>
        </w:rPr>
        <w:t xml:space="preserve">Make no mistake: </w:t>
      </w:r>
      <w:r w:rsidRPr="00403AD2">
        <w:rPr>
          <w:rStyle w:val="StyleUnderline"/>
          <w:rFonts w:asciiTheme="minorHAnsi" w:hAnsiTheme="minorHAnsi"/>
        </w:rPr>
        <w:t>Trump</w:t>
      </w:r>
      <w:r w:rsidRPr="00403AD2">
        <w:rPr>
          <w:rFonts w:asciiTheme="minorHAnsi" w:hAnsiTheme="minorHAnsi"/>
        </w:rPr>
        <w:t xml:space="preserve"> and Tillerson</w:t>
      </w:r>
      <w:r w:rsidRPr="00403AD2">
        <w:rPr>
          <w:rStyle w:val="StyleUnderline"/>
          <w:rFonts w:asciiTheme="minorHAnsi" w:hAnsiTheme="minorHAnsi"/>
        </w:rPr>
        <w:t>’s</w:t>
      </w:r>
      <w:r w:rsidRPr="00403AD2">
        <w:rPr>
          <w:rFonts w:asciiTheme="minorHAnsi" w:hAnsiTheme="minorHAnsi"/>
        </w:rPr>
        <w:t xml:space="preserve"> </w:t>
      </w:r>
      <w:r w:rsidRPr="00403AD2">
        <w:rPr>
          <w:rStyle w:val="StyleUnderline"/>
          <w:rFonts w:asciiTheme="minorHAnsi" w:hAnsiTheme="minorHAnsi"/>
        </w:rPr>
        <w:t>silence on human rights issues is a betrayal to rights advocates and those they defend</w:t>
      </w:r>
      <w:r w:rsidRPr="00403AD2">
        <w:rPr>
          <w:rFonts w:asciiTheme="minorHAnsi" w:hAnsiTheme="minorHAnsi"/>
        </w:rPr>
        <w:t xml:space="preserve">. </w:t>
      </w:r>
      <w:r w:rsidRPr="00A718E6">
        <w:rPr>
          <w:rStyle w:val="StyleUnderline"/>
          <w:rFonts w:asciiTheme="minorHAnsi" w:hAnsiTheme="minorHAnsi"/>
          <w:highlight w:val="green"/>
        </w:rPr>
        <w:t>There is every reason to voice alarm</w:t>
      </w:r>
      <w:r w:rsidRPr="00403AD2">
        <w:rPr>
          <w:rStyle w:val="StyleUnderline"/>
          <w:rFonts w:asciiTheme="minorHAnsi" w:hAnsiTheme="minorHAnsi"/>
        </w:rPr>
        <w:t xml:space="preserve"> that </w:t>
      </w:r>
      <w:r w:rsidRPr="00A718E6">
        <w:rPr>
          <w:rStyle w:val="StyleUnderline"/>
          <w:rFonts w:asciiTheme="minorHAnsi" w:hAnsiTheme="minorHAnsi"/>
          <w:highlight w:val="green"/>
        </w:rPr>
        <w:t>the U.S. president is</w:t>
      </w:r>
      <w:r w:rsidRPr="00403AD2">
        <w:rPr>
          <w:rStyle w:val="StyleUnderline"/>
          <w:rFonts w:asciiTheme="minorHAnsi" w:hAnsiTheme="minorHAnsi"/>
        </w:rPr>
        <w:t xml:space="preserve"> surrendering American credibility as a force for human rights, betraying rights defenders and dissidents who have </w:t>
      </w:r>
      <w:r w:rsidRPr="00403AD2">
        <w:rPr>
          <w:rStyle w:val="StyleUnderline"/>
          <w:rFonts w:asciiTheme="minorHAnsi" w:hAnsiTheme="minorHAnsi"/>
        </w:rPr>
        <w:lastRenderedPageBreak/>
        <w:t>long looked to Washington as an ally, and even undercutting years of rights-oriented policy by</w:t>
      </w:r>
      <w:r w:rsidRPr="00403AD2">
        <w:rPr>
          <w:rFonts w:asciiTheme="minorHAnsi" w:hAnsiTheme="minorHAnsi"/>
        </w:rPr>
        <w:t xml:space="preserve"> </w:t>
      </w:r>
      <w:r w:rsidRPr="00A718E6">
        <w:rPr>
          <w:rStyle w:val="Emphasis"/>
          <w:rFonts w:asciiTheme="minorHAnsi" w:hAnsiTheme="minorHAnsi"/>
          <w:highlight w:val="green"/>
        </w:rPr>
        <w:t>demonstrating that America’s commitment to its</w:t>
      </w:r>
      <w:r w:rsidRPr="00403AD2">
        <w:rPr>
          <w:rStyle w:val="Emphasis"/>
          <w:rFonts w:asciiTheme="minorHAnsi" w:hAnsiTheme="minorHAnsi"/>
        </w:rPr>
        <w:t xml:space="preserve"> professed </w:t>
      </w:r>
      <w:r w:rsidRPr="00A718E6">
        <w:rPr>
          <w:rStyle w:val="Emphasis"/>
          <w:rFonts w:asciiTheme="minorHAnsi" w:hAnsiTheme="minorHAnsi"/>
          <w:highlight w:val="green"/>
        </w:rPr>
        <w:t>values is</w:t>
      </w:r>
      <w:r w:rsidRPr="00403AD2">
        <w:rPr>
          <w:rStyle w:val="Emphasis"/>
          <w:rFonts w:asciiTheme="minorHAnsi" w:hAnsiTheme="minorHAnsi"/>
        </w:rPr>
        <w:t xml:space="preserve"> politically </w:t>
      </w:r>
      <w:r w:rsidRPr="00A718E6">
        <w:rPr>
          <w:rStyle w:val="Emphasis"/>
          <w:rFonts w:asciiTheme="minorHAnsi" w:hAnsiTheme="minorHAnsi"/>
          <w:highlight w:val="green"/>
        </w:rPr>
        <w:t>contingent and expendable</w:t>
      </w:r>
      <w:r w:rsidRPr="00403AD2">
        <w:rPr>
          <w:rFonts w:asciiTheme="minorHAnsi" w:hAnsiTheme="minorHAnsi"/>
        </w:rPr>
        <w:t>. The damage caused by Trump’s reversals will be real and lasting. However fraught and uneven, the U.S. commitment to human rights has long imbued its foreign policy with a sense of moral conviction and uplift, tempered some of Washington’s most bellicose and self-serving instincts, and made international affairs into something more purposeful than a grinding, cyclical power game.</w:t>
      </w:r>
    </w:p>
    <w:p w:rsidR="00514784" w:rsidRPr="00403AD2" w:rsidRDefault="00514784" w:rsidP="00514784">
      <w:pPr>
        <w:rPr>
          <w:rStyle w:val="StyleUnderline"/>
          <w:rFonts w:asciiTheme="minorHAnsi" w:hAnsiTheme="minorHAnsi"/>
        </w:rPr>
      </w:pPr>
      <w:r w:rsidRPr="00403AD2">
        <w:rPr>
          <w:rStyle w:val="StyleUnderline"/>
          <w:rFonts w:asciiTheme="minorHAnsi" w:hAnsiTheme="minorHAnsi"/>
        </w:rPr>
        <w:t>But the real blow to U.S. global human rights leadership is</w:t>
      </w:r>
      <w:r w:rsidRPr="00403AD2">
        <w:rPr>
          <w:rFonts w:asciiTheme="minorHAnsi" w:hAnsiTheme="minorHAnsi"/>
        </w:rPr>
        <w:t xml:space="preserve">, of course, </w:t>
      </w:r>
      <w:r w:rsidRPr="00403AD2">
        <w:rPr>
          <w:rStyle w:val="StyleUnderline"/>
          <w:rFonts w:asciiTheme="minorHAnsi" w:hAnsiTheme="minorHAnsi"/>
        </w:rPr>
        <w:t>a function of beliefs, policies, and actions — not simply the rhetoric that reflects them</w:t>
      </w:r>
      <w:r w:rsidRPr="00403AD2">
        <w:rPr>
          <w:rFonts w:asciiTheme="minorHAnsi" w:hAnsiTheme="minorHAnsi"/>
        </w:rPr>
        <w:t xml:space="preserve">. Trump was quick to remake the Obama administration’s standoffish relationship with Egyptian military ruler Abdel Fattah al-Sisi,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Sisi license to issue a draconian new law regulating nongovernmental organizations (NGOs), never mind that such laws have previously been used to target and even jail American NGO workers. In late March, </w:t>
      </w:r>
      <w:r w:rsidRPr="00A718E6">
        <w:rPr>
          <w:rStyle w:val="StyleUnderline"/>
          <w:rFonts w:asciiTheme="minorHAnsi" w:hAnsiTheme="minorHAnsi"/>
          <w:highlight w:val="green"/>
        </w:rPr>
        <w:t xml:space="preserve">Tillerson greenlighted </w:t>
      </w:r>
      <w:r w:rsidRPr="00A718E6">
        <w:rPr>
          <w:rStyle w:val="StyleUnderline"/>
          <w:rFonts w:asciiTheme="minorHAnsi" w:hAnsiTheme="minorHAnsi"/>
        </w:rPr>
        <w:t xml:space="preserve">large-scale </w:t>
      </w:r>
      <w:r w:rsidRPr="00A718E6">
        <w:rPr>
          <w:rStyle w:val="StyleUnderline"/>
          <w:rFonts w:asciiTheme="minorHAnsi" w:hAnsiTheme="minorHAnsi"/>
          <w:highlight w:val="green"/>
        </w:rPr>
        <w:t>arms shipments</w:t>
      </w:r>
      <w:r w:rsidRPr="00403AD2">
        <w:rPr>
          <w:rStyle w:val="StyleUnderline"/>
          <w:rFonts w:asciiTheme="minorHAnsi" w:hAnsiTheme="minorHAnsi"/>
        </w:rPr>
        <w:t xml:space="preserve"> including F-16 airplanes </w:t>
      </w:r>
      <w:r w:rsidRPr="00A718E6">
        <w:rPr>
          <w:rStyle w:val="StyleUnderline"/>
          <w:rFonts w:asciiTheme="minorHAnsi" w:hAnsiTheme="minorHAnsi"/>
          <w:highlight w:val="green"/>
        </w:rPr>
        <w:t>to Bahrain, lifting human rights conditions</w:t>
      </w:r>
      <w:r w:rsidRPr="00403AD2">
        <w:rPr>
          <w:rStyle w:val="StyleUnderline"/>
          <w:rFonts w:asciiTheme="minorHAnsi" w:hAnsiTheme="minorHAnsi"/>
        </w:rPr>
        <w:t xml:space="preserve"> that the Obama administration imposed after a harsh crackdown on protesters</w:t>
      </w:r>
      <w:r w:rsidRPr="00403AD2">
        <w:rPr>
          <w:rFonts w:asciiTheme="minorHAnsi" w:hAnsiTheme="minorHAnsi"/>
        </w:rPr>
        <w:t xml:space="preserve">. </w:t>
      </w:r>
      <w:r w:rsidRPr="00403AD2">
        <w:rPr>
          <w:rStyle w:val="StyleUnderline"/>
          <w:rFonts w:asciiTheme="minorHAnsi" w:hAnsiTheme="minorHAnsi"/>
        </w:rPr>
        <w:t xml:space="preserve">The most heavily touted “deliverable” of Trump’s Middle East junket was a $110 billion </w:t>
      </w:r>
      <w:r w:rsidRPr="00A718E6">
        <w:rPr>
          <w:rStyle w:val="StyleUnderline"/>
          <w:rFonts w:asciiTheme="minorHAnsi" w:hAnsiTheme="minorHAnsi"/>
          <w:highlight w:val="green"/>
        </w:rPr>
        <w:t>arms sale to Saudi</w:t>
      </w:r>
      <w:r w:rsidRPr="00403AD2">
        <w:rPr>
          <w:rStyle w:val="StyleUnderline"/>
          <w:rFonts w:asciiTheme="minorHAnsi" w:hAnsiTheme="minorHAnsi"/>
        </w:rPr>
        <w:t xml:space="preserve"> Arabia. </w:t>
      </w:r>
      <w:r w:rsidRPr="00A718E6">
        <w:rPr>
          <w:rStyle w:val="Emphasis"/>
          <w:rFonts w:asciiTheme="minorHAnsi" w:hAnsiTheme="minorHAnsi"/>
          <w:highlight w:val="green"/>
        </w:rPr>
        <w:t>No amount of homage</w:t>
      </w:r>
      <w:r w:rsidRPr="00403AD2">
        <w:rPr>
          <w:rStyle w:val="Emphasis"/>
          <w:rFonts w:asciiTheme="minorHAnsi" w:hAnsiTheme="minorHAnsi"/>
        </w:rPr>
        <w:t xml:space="preserve"> to jailed activists or pleas for women’s rights </w:t>
      </w:r>
      <w:r w:rsidRPr="00A718E6">
        <w:rPr>
          <w:rStyle w:val="Emphasis"/>
          <w:rFonts w:asciiTheme="minorHAnsi" w:hAnsiTheme="minorHAnsi"/>
          <w:highlight w:val="green"/>
        </w:rPr>
        <w:t>could</w:t>
      </w:r>
      <w:r w:rsidRPr="00403AD2">
        <w:rPr>
          <w:rStyle w:val="Emphasis"/>
          <w:rFonts w:asciiTheme="minorHAnsi" w:hAnsiTheme="minorHAnsi"/>
        </w:rPr>
        <w:t xml:space="preserve"> ever </w:t>
      </w:r>
      <w:r w:rsidRPr="00A718E6">
        <w:rPr>
          <w:rStyle w:val="Emphasis"/>
          <w:rFonts w:asciiTheme="minorHAnsi" w:hAnsiTheme="minorHAnsi"/>
          <w:highlight w:val="green"/>
        </w:rPr>
        <w:t>have made up for that.</w:t>
      </w:r>
    </w:p>
    <w:p w:rsidR="00514784" w:rsidRPr="00403AD2" w:rsidRDefault="00514784" w:rsidP="00514784">
      <w:pPr>
        <w:rPr>
          <w:rFonts w:asciiTheme="minorHAnsi" w:hAnsiTheme="minorHAnsi"/>
        </w:rPr>
      </w:pPr>
      <w:r w:rsidRPr="00403AD2">
        <w:rPr>
          <w:rFonts w:asciiTheme="minorHAnsi" w:hAnsiTheme="minorHAnsi"/>
        </w:rPr>
        <w:t xml:space="preserve">Earlier, Tillerson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Mattis talked him out of it. </w:t>
      </w:r>
      <w:r w:rsidRPr="00A718E6">
        <w:rPr>
          <w:rStyle w:val="Emphasis"/>
          <w:rFonts w:asciiTheme="minorHAnsi" w:hAnsiTheme="minorHAnsi"/>
          <w:highlight w:val="green"/>
        </w:rPr>
        <w:t>Top human rights posts</w:t>
      </w:r>
      <w:r w:rsidRPr="00403AD2">
        <w:rPr>
          <w:rStyle w:val="Emphasis"/>
          <w:rFonts w:asciiTheme="minorHAnsi" w:hAnsiTheme="minorHAnsi"/>
        </w:rPr>
        <w:t xml:space="preserve"> in the administration either sit </w:t>
      </w:r>
      <w:r w:rsidRPr="00A718E6">
        <w:rPr>
          <w:rStyle w:val="Emphasis"/>
          <w:rFonts w:asciiTheme="minorHAnsi" w:hAnsiTheme="minorHAnsi"/>
          <w:highlight w:val="green"/>
        </w:rPr>
        <w:t>empty or have been filled with officials who lack</w:t>
      </w:r>
      <w:r w:rsidRPr="00403AD2">
        <w:rPr>
          <w:rStyle w:val="Emphasis"/>
          <w:rFonts w:asciiTheme="minorHAnsi" w:hAnsiTheme="minorHAnsi"/>
        </w:rPr>
        <w:t xml:space="preserve"> any human rights </w:t>
      </w:r>
      <w:r w:rsidRPr="00A718E6">
        <w:rPr>
          <w:rStyle w:val="Emphasis"/>
          <w:rFonts w:asciiTheme="minorHAnsi" w:hAnsiTheme="minorHAnsi"/>
          <w:highlight w:val="green"/>
        </w:rPr>
        <w:t>background or expertise</w:t>
      </w:r>
      <w:r w:rsidRPr="00403AD2">
        <w:rPr>
          <w:rStyle w:val="Emphasis"/>
          <w:rFonts w:asciiTheme="minorHAnsi" w:hAnsiTheme="minorHAnsi"/>
        </w:rPr>
        <w:t xml:space="preserve"> — meaning that when key decisions are made, no one will be at the table to advocate that rights be considered.</w:t>
      </w:r>
      <w:r w:rsidRPr="00403AD2">
        <w:rPr>
          <w:rFonts w:asciiTheme="minorHAnsi" w:hAnsiTheme="minorHAnsi"/>
        </w:rPr>
        <w:t xml:space="preserve">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w:t>
      </w:r>
    </w:p>
    <w:p w:rsidR="00514784" w:rsidRPr="00403AD2" w:rsidRDefault="00514784" w:rsidP="00514784">
      <w:pPr>
        <w:rPr>
          <w:rFonts w:asciiTheme="minorHAnsi" w:hAnsiTheme="minorHAnsi"/>
        </w:rPr>
      </w:pPr>
      <w:r w:rsidRPr="00403AD2">
        <w:rPr>
          <w:rFonts w:asciiTheme="minorHAnsi" w:hAnsiTheme="minorHAnsi"/>
        </w:rPr>
        <w:t>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w:t>
      </w:r>
    </w:p>
    <w:p w:rsidR="00514784" w:rsidRPr="00403AD2" w:rsidRDefault="00514784" w:rsidP="00514784">
      <w:pPr>
        <w:rPr>
          <w:rFonts w:asciiTheme="minorHAnsi" w:hAnsiTheme="minorHAnsi"/>
        </w:rPr>
      </w:pPr>
      <w:r w:rsidRPr="00403AD2">
        <w:rPr>
          <w:rFonts w:asciiTheme="minorHAnsi" w:hAnsiTheme="minorHAnsi"/>
        </w:rPr>
        <w:lastRenderedPageBreak/>
        <w:t xml:space="preserve">Given all this, human rights advocates need to do more than decry each and every missed opportunity for the president to articulate a set of values that he manifestly does not share. </w:t>
      </w:r>
      <w:r w:rsidRPr="00403AD2">
        <w:rPr>
          <w:rStyle w:val="StyleUnderline"/>
          <w:rFonts w:asciiTheme="minorHAnsi" w:hAnsiTheme="minorHAnsi"/>
        </w:rPr>
        <w:t>Even those U.S. presidents most passionate about the spread of rights and freedoms</w:t>
      </w:r>
      <w:r w:rsidRPr="00403AD2">
        <w:rPr>
          <w:rFonts w:asciiTheme="minorHAnsi" w:hAnsiTheme="minorHAnsi"/>
        </w:rPr>
        <w:t xml:space="preserve"> — Jimmy Carter, Ronald Reagan, and Barack Obama — </w:t>
      </w:r>
      <w:r w:rsidRPr="00403AD2">
        <w:rPr>
          <w:rStyle w:val="StyleUnderline"/>
          <w:rFonts w:asciiTheme="minorHAnsi" w:hAnsiTheme="minorHAnsi"/>
        </w:rPr>
        <w:t>walked a tightrope in trying to maintain America’s credibility on human rights while seeking to advance a breadth of foreign-policy interests, many of which directly contradicted rights-respecting policies</w:t>
      </w:r>
      <w:r w:rsidRPr="00403AD2">
        <w:rPr>
          <w:rFonts w:asciiTheme="minorHAnsi" w:hAnsiTheme="minorHAnsi"/>
        </w:rPr>
        <w:t xml:space="preserve">. </w:t>
      </w:r>
      <w:r w:rsidRPr="00403AD2">
        <w:rPr>
          <w:rStyle w:val="StyleUnderline"/>
          <w:rFonts w:asciiTheme="minorHAnsi" w:hAnsiTheme="minorHAnsi"/>
        </w:rPr>
        <w:t>For as long as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has had an articulated human rights policy Washington has been dogged by charges of selectivity, hypocrisy, and empty rhetoric</w:t>
      </w:r>
      <w:r w:rsidRPr="00403AD2">
        <w:rPr>
          <w:rFonts w:asciiTheme="minorHAnsi" w:hAnsiTheme="minorHAnsi"/>
        </w:rPr>
        <w:t xml:space="preserve">. </w:t>
      </w:r>
      <w:r w:rsidRPr="00403AD2">
        <w:rPr>
          <w:rStyle w:val="StyleUnderline"/>
          <w:rFonts w:asciiTheme="minorHAnsi" w:hAnsiTheme="minorHAnsi"/>
        </w:rPr>
        <w:t>Against this backdrop</w:t>
      </w:r>
      <w:r w:rsidRPr="00403AD2">
        <w:rPr>
          <w:rFonts w:asciiTheme="minorHAnsi" w:hAnsiTheme="minorHAnsi"/>
        </w:rPr>
        <w:t xml:space="preserve">, </w:t>
      </w:r>
      <w:r w:rsidRPr="00A718E6">
        <w:rPr>
          <w:rStyle w:val="Emphasis"/>
          <w:rFonts w:asciiTheme="minorHAnsi" w:hAnsiTheme="minorHAnsi"/>
          <w:highlight w:val="green"/>
        </w:rPr>
        <w:t>Trumpian pronouncements</w:t>
      </w:r>
      <w:r w:rsidRPr="00403AD2">
        <w:rPr>
          <w:rStyle w:val="Emphasis"/>
          <w:rFonts w:asciiTheme="minorHAnsi" w:hAnsiTheme="minorHAnsi"/>
        </w:rPr>
        <w:t xml:space="preserve"> on human rights seem liable to </w:t>
      </w:r>
      <w:r w:rsidRPr="00A718E6">
        <w:rPr>
          <w:rStyle w:val="Emphasis"/>
          <w:rFonts w:asciiTheme="minorHAnsi" w:hAnsiTheme="minorHAnsi"/>
          <w:highlight w:val="green"/>
        </w:rPr>
        <w:t>hurt more</w:t>
      </w:r>
      <w:r w:rsidRPr="00403AD2">
        <w:rPr>
          <w:rStyle w:val="Emphasis"/>
          <w:rFonts w:asciiTheme="minorHAnsi" w:hAnsiTheme="minorHAnsi"/>
        </w:rPr>
        <w:t xml:space="preserve"> than they help, </w:t>
      </w:r>
      <w:r w:rsidRPr="00A718E6">
        <w:rPr>
          <w:rStyle w:val="Emphasis"/>
          <w:rFonts w:asciiTheme="minorHAnsi" w:hAnsiTheme="minorHAnsi"/>
          <w:highlight w:val="green"/>
        </w:rPr>
        <w:t>making it easier to impugn other American leaders and future presidents</w:t>
      </w:r>
      <w:r w:rsidRPr="00403AD2">
        <w:rPr>
          <w:rStyle w:val="Emphasis"/>
          <w:rFonts w:asciiTheme="minorHAnsi" w:hAnsiTheme="minorHAnsi"/>
        </w:rPr>
        <w:t xml:space="preserve"> as equally insincere</w:t>
      </w:r>
      <w:r w:rsidRPr="00403AD2">
        <w:rPr>
          <w:rFonts w:asciiTheme="minorHAnsi" w:hAnsiTheme="minorHAnsi"/>
        </w:rPr>
        <w:t>.</w:t>
      </w:r>
    </w:p>
    <w:p w:rsidR="00514784" w:rsidRPr="00403AD2" w:rsidRDefault="00514784" w:rsidP="00514784">
      <w:pPr>
        <w:rPr>
          <w:rFonts w:asciiTheme="minorHAnsi" w:hAnsiTheme="minorHAnsi"/>
        </w:rPr>
      </w:pPr>
      <w:r w:rsidRPr="00403AD2">
        <w:rPr>
          <w:rStyle w:val="StyleUnderline"/>
          <w:rFonts w:asciiTheme="minorHAnsi" w:hAnsiTheme="minorHAnsi"/>
        </w:rPr>
        <w:t>This is not to suggest that advocates should give up on the role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as a defender of human rights</w:t>
      </w:r>
      <w:r w:rsidRPr="00403AD2">
        <w:rPr>
          <w:rFonts w:asciiTheme="minorHAnsi" w:hAnsiTheme="minorHAnsi"/>
        </w:rPr>
        <w:t xml:space="preserve">. </w:t>
      </w:r>
      <w:r w:rsidRPr="00403AD2">
        <w:rPr>
          <w:rStyle w:val="StyleUnderline"/>
          <w:rFonts w:asciiTheme="minorHAnsi" w:hAnsiTheme="minorHAnsi"/>
        </w:rPr>
        <w:t xml:space="preserve">Now, with authoritarianism on the rise in China, Russia, Turkey, the Philippines, and Hungary and intact in much of the Middle East and Africa — and </w:t>
      </w:r>
      <w:r w:rsidRPr="00403AD2">
        <w:rPr>
          <w:rStyle w:val="Emphasis"/>
          <w:rFonts w:asciiTheme="minorHAnsi" w:hAnsiTheme="minorHAnsi"/>
        </w:rPr>
        <w:t>backsliding likely to accelerate amid an absence of leadership from the White House</w:t>
      </w:r>
      <w:r w:rsidRPr="00403AD2">
        <w:rPr>
          <w:rStyle w:val="StyleUnderline"/>
          <w:rFonts w:asciiTheme="minorHAnsi" w:hAnsiTheme="minorHAnsi"/>
        </w:rPr>
        <w:t xml:space="preserve"> — brave rights defenders and dissidents in those countries need more international support</w:t>
      </w:r>
      <w:r w:rsidRPr="00403AD2">
        <w:rPr>
          <w:rFonts w:asciiTheme="minorHAnsi" w:hAnsiTheme="minorHAnsi"/>
        </w:rPr>
        <w:t xml:space="preserve">, not less. </w:t>
      </w:r>
      <w:r w:rsidRPr="00403AD2">
        <w:rPr>
          <w:rStyle w:val="Emphasis"/>
          <w:rFonts w:asciiTheme="minorHAnsi" w:hAnsiTheme="minorHAnsi"/>
        </w:rPr>
        <w:t>Left to their own interests, governments like Russia and China that wish to weaken international human rights institutions and instruments will seize opportunities to expand their influence.</w:t>
      </w:r>
      <w:r w:rsidRPr="00403AD2">
        <w:rPr>
          <w:rFonts w:asciiTheme="minorHAnsi" w:hAnsiTheme="minorHAnsi"/>
        </w:rPr>
        <w:t xml:space="preserve"> </w:t>
      </w:r>
      <w:r w:rsidRPr="00403AD2">
        <w:rPr>
          <w:rStyle w:val="StyleUnderline"/>
          <w:rFonts w:asciiTheme="minorHAnsi" w:hAnsiTheme="minorHAnsi"/>
        </w:rPr>
        <w:t>Progress made in advancing norms of international accountability, LGBT rights, and the protection of journalists and human rights defenders will almost certainly atrophy.</w:t>
      </w:r>
    </w:p>
    <w:p w:rsidR="00514784" w:rsidRPr="00403AD2" w:rsidRDefault="00514784" w:rsidP="00514784">
      <w:pPr>
        <w:rPr>
          <w:rFonts w:asciiTheme="minorHAnsi" w:hAnsiTheme="minorHAnsi"/>
        </w:rPr>
      </w:pPr>
      <w:r w:rsidRPr="00403AD2">
        <w:rPr>
          <w:rFonts w:asciiTheme="minorHAnsi" w:hAnsiTheme="minorHAnsi"/>
        </w:rPr>
        <w:t xml:space="preserve">But </w:t>
      </w:r>
      <w:r w:rsidRPr="00403AD2">
        <w:rPr>
          <w:rStyle w:val="Emphasis"/>
          <w:rFonts w:asciiTheme="minorHAnsi" w:hAnsiTheme="minorHAnsi"/>
          <w:sz w:val="28"/>
        </w:rPr>
        <w:t>crocodile tears from</w:t>
      </w:r>
      <w:r w:rsidRPr="00403AD2">
        <w:rPr>
          <w:rFonts w:asciiTheme="minorHAnsi" w:hAnsiTheme="minorHAnsi"/>
        </w:rPr>
        <w:t xml:space="preserve"> President </w:t>
      </w:r>
      <w:r w:rsidRPr="00403AD2">
        <w:rPr>
          <w:rStyle w:val="Emphasis"/>
          <w:rFonts w:asciiTheme="minorHAnsi" w:hAnsiTheme="minorHAnsi"/>
          <w:sz w:val="28"/>
        </w:rPr>
        <w:t>Trump, should they even be offered, will address none of that</w:t>
      </w:r>
      <w:r w:rsidRPr="00403AD2">
        <w:rPr>
          <w:rFonts w:asciiTheme="minorHAnsi" w:hAnsiTheme="minorHAnsi"/>
        </w:rPr>
        <w:t xml:space="preserve">. </w:t>
      </w:r>
      <w:r w:rsidRPr="00A718E6">
        <w:rPr>
          <w:rStyle w:val="Emphasis"/>
          <w:rFonts w:asciiTheme="minorHAnsi" w:hAnsiTheme="minorHAnsi"/>
          <w:sz w:val="28"/>
          <w:highlight w:val="green"/>
        </w:rPr>
        <w:t>Much more important are efforts to show the world</w:t>
      </w:r>
      <w:r w:rsidRPr="00403AD2">
        <w:rPr>
          <w:rStyle w:val="Emphasis"/>
          <w:rFonts w:asciiTheme="minorHAnsi" w:hAnsiTheme="minorHAnsi"/>
          <w:sz w:val="28"/>
        </w:rPr>
        <w:t xml:space="preserve"> that </w:t>
      </w:r>
      <w:r w:rsidRPr="00A718E6">
        <w:rPr>
          <w:rStyle w:val="Emphasis"/>
          <w:rFonts w:asciiTheme="minorHAnsi" w:hAnsiTheme="minorHAnsi"/>
          <w:sz w:val="28"/>
          <w:highlight w:val="green"/>
        </w:rPr>
        <w:t>the current administration is neither the</w:t>
      </w:r>
      <w:r w:rsidRPr="00403AD2">
        <w:rPr>
          <w:rStyle w:val="Emphasis"/>
          <w:rFonts w:asciiTheme="minorHAnsi" w:hAnsiTheme="minorHAnsi"/>
          <w:sz w:val="28"/>
        </w:rPr>
        <w:t xml:space="preserve"> only </w:t>
      </w:r>
      <w:r w:rsidRPr="00A718E6">
        <w:rPr>
          <w:rStyle w:val="Emphasis"/>
          <w:rFonts w:asciiTheme="minorHAnsi" w:hAnsiTheme="minorHAnsi"/>
          <w:sz w:val="28"/>
          <w:highlight w:val="green"/>
        </w:rPr>
        <w:t>face of America’s role in the world nor the sole vessel for U.S. values</w:t>
      </w:r>
      <w:r w:rsidRPr="00403AD2">
        <w:rPr>
          <w:rStyle w:val="Emphasis"/>
          <w:rFonts w:asciiTheme="minorHAnsi" w:hAnsiTheme="minorHAnsi"/>
          <w:sz w:val="28"/>
        </w:rPr>
        <w:t>.</w:t>
      </w:r>
      <w:r w:rsidRPr="00403AD2">
        <w:rPr>
          <w:rFonts w:asciiTheme="minorHAnsi" w:hAnsiTheme="minorHAnsi"/>
        </w:rPr>
        <w:t xml:space="preserve"> Most foreign governments and informed citizens know that most of Washington regards his leadership with skepticism and that his public approval ratings are at historic lows. </w:t>
      </w:r>
      <w:r w:rsidRPr="00403AD2">
        <w:rPr>
          <w:rStyle w:val="Emphasis"/>
          <w:rFonts w:asciiTheme="minorHAnsi" w:hAnsiTheme="minorHAnsi"/>
          <w:sz w:val="28"/>
        </w:rPr>
        <w:t xml:space="preserve">Members of </w:t>
      </w:r>
      <w:r w:rsidRPr="00A718E6">
        <w:rPr>
          <w:rStyle w:val="Emphasis"/>
          <w:rFonts w:asciiTheme="minorHAnsi" w:hAnsiTheme="minorHAnsi"/>
          <w:sz w:val="28"/>
          <w:highlight w:val="green"/>
        </w:rPr>
        <w:t>Congress</w:t>
      </w:r>
      <w:r w:rsidRPr="00403AD2">
        <w:rPr>
          <w:rFonts w:asciiTheme="minorHAnsi" w:hAnsiTheme="minorHAnsi"/>
        </w:rPr>
        <w:t xml:space="preserve">, civil society organizations, and other institutions </w:t>
      </w:r>
      <w:r w:rsidRPr="00403AD2">
        <w:rPr>
          <w:rStyle w:val="Emphasis"/>
          <w:rFonts w:asciiTheme="minorHAnsi" w:hAnsiTheme="minorHAnsi"/>
          <w:sz w:val="28"/>
        </w:rPr>
        <w:t>work to defend human rights globally and can speak out and step up where the current administration won’t</w:t>
      </w:r>
      <w:r w:rsidRPr="00403AD2">
        <w:rPr>
          <w:rFonts w:asciiTheme="minorHAnsi" w:hAnsiTheme="minorHAnsi"/>
        </w:rPr>
        <w:t xml:space="preserve">. </w:t>
      </w:r>
      <w:r w:rsidRPr="00403AD2">
        <w:rPr>
          <w:rStyle w:val="Emphasis"/>
          <w:rFonts w:asciiTheme="minorHAnsi" w:hAnsiTheme="minorHAnsi"/>
          <w:sz w:val="28"/>
        </w:rPr>
        <w:t xml:space="preserve">The </w:t>
      </w:r>
      <w:r w:rsidRPr="00A718E6">
        <w:rPr>
          <w:rStyle w:val="Emphasis"/>
          <w:rFonts w:asciiTheme="minorHAnsi" w:hAnsiTheme="minorHAnsi"/>
          <w:sz w:val="28"/>
          <w:highlight w:val="green"/>
        </w:rPr>
        <w:t>role of</w:t>
      </w:r>
      <w:r w:rsidRPr="00403AD2">
        <w:rPr>
          <w:rStyle w:val="Emphasis"/>
          <w:rFonts w:asciiTheme="minorHAnsi" w:hAnsiTheme="minorHAnsi"/>
          <w:sz w:val="28"/>
        </w:rPr>
        <w:t xml:space="preserve"> these actors</w:t>
      </w:r>
      <w:r w:rsidRPr="00403AD2">
        <w:rPr>
          <w:rFonts w:asciiTheme="minorHAnsi" w:hAnsiTheme="minorHAnsi"/>
        </w:rPr>
        <w:t xml:space="preserve"> in showing solidarity with dissidents, </w:t>
      </w:r>
      <w:r w:rsidRPr="00A718E6">
        <w:rPr>
          <w:rStyle w:val="Emphasis"/>
          <w:rFonts w:asciiTheme="minorHAnsi" w:hAnsiTheme="minorHAnsi"/>
          <w:sz w:val="28"/>
          <w:highlight w:val="green"/>
        </w:rPr>
        <w:t>calling out repressive policies</w:t>
      </w:r>
      <w:r w:rsidRPr="00403AD2">
        <w:rPr>
          <w:rFonts w:asciiTheme="minorHAnsi" w:hAnsiTheme="minorHAnsi"/>
        </w:rPr>
        <w:t xml:space="preserve">, supporting rights defenders, </w:t>
      </w:r>
      <w:r w:rsidRPr="00A718E6">
        <w:rPr>
          <w:rStyle w:val="Emphasis"/>
          <w:rFonts w:asciiTheme="minorHAnsi" w:hAnsiTheme="minorHAnsi"/>
          <w:sz w:val="28"/>
          <w:highlight w:val="green"/>
        </w:rPr>
        <w:t>and advocating for</w:t>
      </w:r>
      <w:r w:rsidRPr="00403AD2">
        <w:rPr>
          <w:rStyle w:val="Emphasis"/>
          <w:rFonts w:asciiTheme="minorHAnsi" w:hAnsiTheme="minorHAnsi"/>
          <w:sz w:val="28"/>
        </w:rPr>
        <w:t xml:space="preserve"> the role of </w:t>
      </w:r>
      <w:r w:rsidRPr="00A718E6">
        <w:rPr>
          <w:rStyle w:val="Emphasis"/>
          <w:rFonts w:asciiTheme="minorHAnsi" w:hAnsiTheme="minorHAnsi"/>
          <w:sz w:val="28"/>
          <w:highlight w:val="green"/>
        </w:rPr>
        <w:t>institutions and norms should redouble</w:t>
      </w:r>
      <w:r w:rsidRPr="00403AD2">
        <w:rPr>
          <w:rStyle w:val="Emphasis"/>
          <w:rFonts w:asciiTheme="minorHAnsi" w:hAnsiTheme="minorHAnsi"/>
          <w:sz w:val="28"/>
        </w:rPr>
        <w:t xml:space="preserve"> as the White House retreats</w:t>
      </w:r>
      <w:r w:rsidRPr="00403AD2">
        <w:rPr>
          <w:rFonts w:asciiTheme="minorHAnsi" w:hAnsiTheme="minorHAnsi"/>
        </w:rPr>
        <w:t xml:space="preserve">. </w:t>
      </w:r>
      <w:r w:rsidRPr="00403AD2">
        <w:rPr>
          <w:rStyle w:val="StyleUnderline"/>
          <w:rFonts w:asciiTheme="minorHAnsi" w:hAnsiTheme="minorHAnsi"/>
        </w:rPr>
        <w:t>That Trump won’t — and can’t credibly — speak out doesn’t mean that American society or even the American government must go quiet</w:t>
      </w:r>
      <w:r w:rsidRPr="00403AD2">
        <w:rPr>
          <w:rFonts w:asciiTheme="minorHAnsi" w:hAnsiTheme="minorHAnsi"/>
        </w:rPr>
        <w:t xml:space="preserve">. </w:t>
      </w:r>
      <w:r w:rsidRPr="00403AD2">
        <w:rPr>
          <w:rStyle w:val="Emphasis"/>
          <w:rFonts w:asciiTheme="minorHAnsi" w:hAnsiTheme="minorHAnsi"/>
          <w:sz w:val="28"/>
        </w:rPr>
        <w:t xml:space="preserve">Members of </w:t>
      </w:r>
      <w:r w:rsidRPr="00A718E6">
        <w:rPr>
          <w:rStyle w:val="Emphasis"/>
          <w:rFonts w:asciiTheme="minorHAnsi" w:hAnsiTheme="minorHAnsi"/>
          <w:sz w:val="28"/>
          <w:highlight w:val="green"/>
        </w:rPr>
        <w:t>Congress can</w:t>
      </w:r>
      <w:r w:rsidRPr="00403AD2">
        <w:rPr>
          <w:rFonts w:asciiTheme="minorHAnsi" w:hAnsiTheme="minorHAnsi"/>
          <w:sz w:val="28"/>
        </w:rPr>
        <w:t xml:space="preserve"> </w:t>
      </w:r>
      <w:r w:rsidRPr="00403AD2">
        <w:rPr>
          <w:rFonts w:asciiTheme="minorHAnsi" w:hAnsiTheme="minorHAnsi"/>
        </w:rPr>
        <w:t xml:space="preserve">hold hearings, send letters, take meetings with visiting advocates, take part in delegations, and </w:t>
      </w:r>
      <w:r w:rsidRPr="00403AD2">
        <w:rPr>
          <w:rStyle w:val="Emphasis"/>
          <w:rFonts w:asciiTheme="minorHAnsi" w:hAnsiTheme="minorHAnsi"/>
          <w:sz w:val="28"/>
        </w:rPr>
        <w:t xml:space="preserve">otherwise </w:t>
      </w:r>
      <w:r w:rsidRPr="00A718E6">
        <w:rPr>
          <w:rStyle w:val="Emphasis"/>
          <w:rFonts w:asciiTheme="minorHAnsi" w:hAnsiTheme="minorHAnsi"/>
          <w:sz w:val="28"/>
          <w:highlight w:val="green"/>
        </w:rPr>
        <w:t>demonstrate</w:t>
      </w:r>
      <w:r w:rsidRPr="00403AD2">
        <w:rPr>
          <w:rStyle w:val="Emphasis"/>
          <w:rFonts w:asciiTheme="minorHAnsi" w:hAnsiTheme="minorHAnsi"/>
          <w:sz w:val="28"/>
        </w:rPr>
        <w:t xml:space="preserve"> that </w:t>
      </w:r>
      <w:r w:rsidRPr="00A718E6">
        <w:rPr>
          <w:rStyle w:val="Emphasis"/>
          <w:rFonts w:asciiTheme="minorHAnsi" w:hAnsiTheme="minorHAnsi"/>
          <w:sz w:val="28"/>
          <w:highlight w:val="green"/>
        </w:rPr>
        <w:t>the U.S. government</w:t>
      </w:r>
      <w:r w:rsidRPr="00403AD2">
        <w:rPr>
          <w:rStyle w:val="Emphasis"/>
          <w:rFonts w:asciiTheme="minorHAnsi" w:hAnsiTheme="minorHAnsi"/>
          <w:sz w:val="28"/>
        </w:rPr>
        <w:t xml:space="preserve"> as a whole </w:t>
      </w:r>
      <w:r w:rsidRPr="00A718E6">
        <w:rPr>
          <w:rStyle w:val="Emphasis"/>
          <w:rFonts w:asciiTheme="minorHAnsi" w:hAnsiTheme="minorHAnsi"/>
          <w:sz w:val="28"/>
          <w:highlight w:val="green"/>
        </w:rPr>
        <w:t>takes seriously its role as a human rights standard-bearer,</w:t>
      </w:r>
      <w:r w:rsidRPr="00403AD2">
        <w:rPr>
          <w:rStyle w:val="Emphasis"/>
          <w:rFonts w:asciiTheme="minorHAnsi" w:hAnsiTheme="minorHAnsi"/>
          <w:sz w:val="28"/>
        </w:rPr>
        <w:t xml:space="preserve"> even if the current administration amounts to an egregious lapse</w:t>
      </w:r>
      <w:r w:rsidRPr="00403AD2">
        <w:rPr>
          <w:rFonts w:asciiTheme="minorHAnsi" w:hAnsiTheme="minorHAnsi"/>
        </w:rPr>
        <w:t>.</w:t>
      </w:r>
    </w:p>
    <w:p w:rsidR="00514784" w:rsidRPr="00403AD2" w:rsidRDefault="00514784" w:rsidP="00514784">
      <w:pPr>
        <w:rPr>
          <w:rFonts w:asciiTheme="minorHAnsi" w:hAnsiTheme="minorHAnsi"/>
        </w:rPr>
      </w:pPr>
      <w:r w:rsidRPr="00403AD2">
        <w:rPr>
          <w:rFonts w:asciiTheme="minorHAnsi" w:hAnsiTheme="minorHAnsi"/>
        </w:rPr>
        <w:t>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well.</w:t>
      </w:r>
    </w:p>
    <w:p w:rsidR="00514784" w:rsidRPr="00403AD2" w:rsidRDefault="00514784" w:rsidP="00514784">
      <w:pPr>
        <w:rPr>
          <w:rFonts w:asciiTheme="minorHAnsi" w:hAnsiTheme="minorHAnsi"/>
        </w:rPr>
      </w:pPr>
      <w:r w:rsidRPr="00403AD2">
        <w:rPr>
          <w:rFonts w:asciiTheme="minorHAnsi" w:hAnsiTheme="minorHAnsi"/>
        </w:rPr>
        <w:lastRenderedPageBreak/>
        <w:t>In recent years, private funders of human rights campaigns have been shifting their support away from U.S</w:t>
      </w:r>
      <w:proofErr w:type="gramStart"/>
      <w:r w:rsidRPr="00403AD2">
        <w:rPr>
          <w:rFonts w:asciiTheme="minorHAnsi" w:hAnsiTheme="minorHAnsi"/>
        </w:rPr>
        <w:t>.-</w:t>
      </w:r>
      <w:proofErr w:type="gramEnd"/>
      <w:r w:rsidRPr="00403AD2">
        <w:rPr>
          <w:rFonts w:asciiTheme="minorHAnsi" w:hAnsiTheme="minorHAnsi"/>
        </w:rPr>
        <w:t xml:space="preserve">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w:t>
      </w:r>
    </w:p>
    <w:p w:rsidR="00514784" w:rsidRPr="00403AD2" w:rsidRDefault="00514784" w:rsidP="00514784">
      <w:pPr>
        <w:rPr>
          <w:rFonts w:asciiTheme="minorHAnsi" w:hAnsiTheme="minorHAnsi"/>
        </w:rPr>
      </w:pPr>
      <w:r w:rsidRPr="00403AD2">
        <w:rPr>
          <w:rFonts w:asciiTheme="minorHAnsi" w:hAnsiTheme="minorHAnsi"/>
        </w:rPr>
        <w:t>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w:t>
      </w:r>
    </w:p>
    <w:p w:rsidR="00514784" w:rsidRPr="00403AD2" w:rsidRDefault="00514784" w:rsidP="00514784">
      <w:pPr>
        <w:rPr>
          <w:rStyle w:val="Emphasis"/>
          <w:rFonts w:asciiTheme="minorHAnsi" w:hAnsiTheme="minorHAnsi"/>
          <w:sz w:val="28"/>
        </w:rPr>
      </w:pPr>
      <w:r w:rsidRPr="00A718E6">
        <w:rPr>
          <w:rStyle w:val="Emphasis"/>
          <w:rFonts w:asciiTheme="minorHAnsi" w:hAnsiTheme="minorHAnsi"/>
          <w:sz w:val="28"/>
          <w:highlight w:val="green"/>
        </w:rPr>
        <w:t>The best way to preserve America’s</w:t>
      </w:r>
      <w:r w:rsidRPr="00403AD2">
        <w:rPr>
          <w:rStyle w:val="Emphasis"/>
          <w:rFonts w:asciiTheme="minorHAnsi" w:hAnsiTheme="minorHAnsi"/>
          <w:sz w:val="28"/>
        </w:rPr>
        <w:t xml:space="preserve"> global human rights </w:t>
      </w:r>
      <w:r w:rsidRPr="00A718E6">
        <w:rPr>
          <w:rStyle w:val="Emphasis"/>
          <w:rFonts w:asciiTheme="minorHAnsi" w:hAnsiTheme="minorHAnsi"/>
          <w:sz w:val="28"/>
          <w:highlight w:val="green"/>
        </w:rPr>
        <w:t>leadership is not to put words in Trump’s mouth but to demonstrate</w:t>
      </w:r>
      <w:r w:rsidRPr="00403AD2">
        <w:rPr>
          <w:rStyle w:val="Emphasis"/>
          <w:rFonts w:asciiTheme="minorHAnsi" w:hAnsiTheme="minorHAnsi"/>
          <w:sz w:val="28"/>
        </w:rPr>
        <w:t xml:space="preserve"> that the </w:t>
      </w:r>
      <w:r w:rsidRPr="00A718E6">
        <w:rPr>
          <w:rStyle w:val="Emphasis"/>
          <w:rFonts w:asciiTheme="minorHAnsi" w:hAnsiTheme="minorHAnsi"/>
          <w:sz w:val="28"/>
          <w:highlight w:val="green"/>
        </w:rPr>
        <w:t>U.S. system of government</w:t>
      </w:r>
      <w:r w:rsidRPr="00403AD2">
        <w:rPr>
          <w:rStyle w:val="Emphasis"/>
          <w:rFonts w:asciiTheme="minorHAnsi" w:hAnsiTheme="minorHAnsi"/>
          <w:sz w:val="28"/>
        </w:rPr>
        <w:t xml:space="preserve">, strong independent civil society, and claim to global leadership </w:t>
      </w:r>
      <w:r w:rsidRPr="00A718E6">
        <w:rPr>
          <w:rStyle w:val="Emphasis"/>
          <w:rFonts w:asciiTheme="minorHAnsi" w:hAnsiTheme="minorHAnsi"/>
          <w:sz w:val="28"/>
          <w:highlight w:val="green"/>
        </w:rPr>
        <w:t>are strong enough to withstand his</w:t>
      </w:r>
      <w:r w:rsidRPr="00403AD2">
        <w:rPr>
          <w:rStyle w:val="Emphasis"/>
          <w:rFonts w:asciiTheme="minorHAnsi" w:hAnsiTheme="minorHAnsi"/>
          <w:sz w:val="28"/>
        </w:rPr>
        <w:t xml:space="preserve"> term of </w:t>
      </w:r>
      <w:r w:rsidRPr="00A718E6">
        <w:rPr>
          <w:rStyle w:val="Emphasis"/>
          <w:rFonts w:asciiTheme="minorHAnsi" w:hAnsiTheme="minorHAnsi"/>
          <w:sz w:val="28"/>
          <w:highlight w:val="green"/>
        </w:rPr>
        <w:t>office.</w:t>
      </w:r>
    </w:p>
    <w:p w:rsidR="00E9116C" w:rsidRPr="00403AD2" w:rsidRDefault="00E9116C" w:rsidP="00201FD5">
      <w:pPr>
        <w:rPr>
          <w:rFonts w:asciiTheme="minorHAnsi" w:hAnsiTheme="minorHAnsi"/>
        </w:rPr>
      </w:pPr>
    </w:p>
    <w:p w:rsidR="00201FD5" w:rsidRPr="00403AD2" w:rsidRDefault="00E32E0F" w:rsidP="00201FD5">
      <w:pPr>
        <w:pStyle w:val="Heading2"/>
        <w:rPr>
          <w:rFonts w:asciiTheme="minorHAnsi" w:hAnsiTheme="minorHAnsi"/>
        </w:rPr>
      </w:pPr>
      <w:r>
        <w:rPr>
          <w:rFonts w:asciiTheme="minorHAnsi" w:hAnsiTheme="minorHAnsi"/>
        </w:rPr>
        <w:lastRenderedPageBreak/>
        <w:t>Human Rights Adv</w:t>
      </w:r>
    </w:p>
    <w:p w:rsidR="00201FD5" w:rsidRPr="00403AD2" w:rsidRDefault="00201FD5" w:rsidP="00201FD5">
      <w:pPr>
        <w:rPr>
          <w:rFonts w:asciiTheme="minorHAnsi" w:hAnsiTheme="minorHAnsi"/>
        </w:rPr>
      </w:pPr>
    </w:p>
    <w:p w:rsidR="00FA0E73" w:rsidRPr="00403AD2" w:rsidRDefault="00FA0E73" w:rsidP="00FA0E73">
      <w:pPr>
        <w:pStyle w:val="Heading3"/>
        <w:rPr>
          <w:rFonts w:asciiTheme="minorHAnsi" w:hAnsiTheme="minorHAnsi"/>
        </w:rPr>
      </w:pPr>
      <w:r w:rsidRPr="00403AD2">
        <w:rPr>
          <w:rFonts w:asciiTheme="minorHAnsi" w:hAnsiTheme="minorHAnsi"/>
        </w:rPr>
        <w:lastRenderedPageBreak/>
        <w:t>Algeria Violates Human Rights</w:t>
      </w:r>
    </w:p>
    <w:p w:rsidR="00FA0E73" w:rsidRPr="00403AD2" w:rsidRDefault="00FA0E73" w:rsidP="00FA0E73">
      <w:pPr>
        <w:rPr>
          <w:rFonts w:asciiTheme="minorHAnsi" w:hAnsiTheme="minorHAnsi"/>
        </w:rPr>
      </w:pPr>
    </w:p>
    <w:p w:rsidR="00FA0E73" w:rsidRPr="00403AD2" w:rsidRDefault="00FA0E73" w:rsidP="00FA0E73">
      <w:pPr>
        <w:pStyle w:val="Heading4"/>
        <w:rPr>
          <w:rStyle w:val="Style13ptBold"/>
          <w:rFonts w:asciiTheme="minorHAnsi" w:hAnsiTheme="minorHAnsi"/>
          <w:b/>
          <w:bCs w:val="0"/>
        </w:rPr>
      </w:pPr>
      <w:r w:rsidRPr="00403AD2">
        <w:rPr>
          <w:rStyle w:val="Style13ptBold"/>
          <w:rFonts w:asciiTheme="minorHAnsi" w:hAnsiTheme="minorHAnsi"/>
          <w:b/>
          <w:bCs w:val="0"/>
        </w:rPr>
        <w:t>Algeria violates human rights</w:t>
      </w:r>
    </w:p>
    <w:p w:rsidR="00FA0E73" w:rsidRPr="00403AD2" w:rsidRDefault="00FA0E73" w:rsidP="00FA0E73">
      <w:pPr>
        <w:rPr>
          <w:rFonts w:asciiTheme="minorHAnsi" w:hAnsiTheme="minorHAnsi"/>
        </w:rPr>
      </w:pPr>
      <w:r w:rsidRPr="00403AD2">
        <w:rPr>
          <w:rStyle w:val="Style13ptBold"/>
          <w:rFonts w:asciiTheme="minorHAnsi" w:hAnsiTheme="minorHAnsi"/>
        </w:rPr>
        <w:t>Smith and Toombs 12</w:t>
      </w:r>
      <w:r w:rsidRPr="00403AD2">
        <w:rPr>
          <w:rFonts w:asciiTheme="minorHAnsi" w:hAnsiTheme="minorHAnsi"/>
        </w:rPr>
        <w:t xml:space="preserve"> (Zach Toombs; Smith worked for 25 years in a series of key reporting and editorial roles at The Washington Post, including national investigative editor, national security correspondent, national investigative correspondent, and a foreign staff bureau chief based in Rome. He also focused on conflict and terrorism in the Middle East; politics and military affairs in Asia; and arms proliferation; 6-22-2012; "U.S. points finger, and arms exports, at human rights abusers – Center for Public Integrity"; Center for Public Integrity; https://publicintegrity.org/national-security/u-s-points-finger-and-arms-exports-at-human-rights-abusers/; Accessed: 6-25-2019 //GBS Rudolph)</w:t>
      </w:r>
    </w:p>
    <w:p w:rsidR="00FA0E73" w:rsidRPr="00403AD2" w:rsidRDefault="00FA0E73" w:rsidP="00FA0E73">
      <w:pPr>
        <w:rPr>
          <w:rFonts w:asciiTheme="minorHAnsi" w:hAnsiTheme="minorHAnsi"/>
        </w:rPr>
      </w:pPr>
      <w:r w:rsidRPr="00403AD2">
        <w:rPr>
          <w:rFonts w:asciiTheme="minorHAnsi" w:hAnsiTheme="minorHAnsi"/>
        </w:rPr>
        <w:t>Algeria</w:t>
      </w:r>
    </w:p>
    <w:p w:rsidR="00FA0E73" w:rsidRPr="00403AD2" w:rsidRDefault="00FA0E73" w:rsidP="00FA0E73">
      <w:pPr>
        <w:rPr>
          <w:rFonts w:asciiTheme="minorHAnsi" w:hAnsiTheme="minorHAnsi"/>
        </w:rPr>
      </w:pPr>
      <w:r w:rsidRPr="00403AD2">
        <w:rPr>
          <w:rFonts w:asciiTheme="minorHAnsi" w:hAnsiTheme="minorHAnsi"/>
        </w:rPr>
        <w:t>Human rights problems</w:t>
      </w:r>
    </w:p>
    <w:p w:rsidR="00FA0E73" w:rsidRPr="00403AD2" w:rsidRDefault="00FA0E73" w:rsidP="00FA0E73">
      <w:pPr>
        <w:rPr>
          <w:rFonts w:asciiTheme="minorHAnsi" w:hAnsiTheme="minorHAnsi"/>
        </w:rPr>
      </w:pPr>
      <w:r w:rsidRPr="00403AD2">
        <w:rPr>
          <w:rFonts w:asciiTheme="minorHAnsi" w:hAnsiTheme="minorHAnsi"/>
        </w:rPr>
        <w:t>“</w:t>
      </w:r>
      <w:r w:rsidRPr="00403AD2">
        <w:rPr>
          <w:rStyle w:val="StyleUnderline"/>
          <w:rFonts w:asciiTheme="minorHAnsi" w:hAnsiTheme="minorHAnsi"/>
        </w:rPr>
        <w:t>There were reports of dozens of individuals detained for political reasons, including peaceful assembly in Algiers. In virtually all of the instances, police detained activists participating in protests or marches and held them either in the backs of riot trucks on site or transported them to nearby police precincts</w:t>
      </w:r>
      <w:r w:rsidRPr="00403AD2">
        <w:rPr>
          <w:rFonts w:asciiTheme="minorHAnsi" w:hAnsiTheme="minorHAnsi"/>
        </w:rPr>
        <w:t xml:space="preserve">. Police released the activists without charges once the protests had subsided … Other human rights concerns were </w:t>
      </w:r>
      <w:r w:rsidRPr="00403AD2">
        <w:rPr>
          <w:rStyle w:val="StyleUnderline"/>
          <w:rFonts w:asciiTheme="minorHAnsi" w:hAnsiTheme="minorHAnsi"/>
        </w:rPr>
        <w:t>reports of unlawful killings, overuse of pretrial detention, poor prison conditions, abuse of prisoners, and lack of judicial independence.</w:t>
      </w:r>
      <w:r w:rsidRPr="00403AD2">
        <w:rPr>
          <w:rFonts w:asciiTheme="minorHAnsi" w:hAnsiTheme="minorHAnsi"/>
        </w:rPr>
        <w:t>”</w:t>
      </w:r>
    </w:p>
    <w:p w:rsidR="00FA0E73" w:rsidRPr="00403AD2" w:rsidRDefault="00FA0E73" w:rsidP="00FA0E73">
      <w:pPr>
        <w:rPr>
          <w:rFonts w:asciiTheme="minorHAnsi" w:hAnsiTheme="minorHAnsi"/>
        </w:rPr>
      </w:pPr>
      <w:r w:rsidRPr="00403AD2">
        <w:rPr>
          <w:rFonts w:asciiTheme="minorHAnsi" w:hAnsiTheme="minorHAnsi"/>
        </w:rPr>
        <w:t xml:space="preserve">“Every Saturday from February 12 to late April, government security forces prevented protesters with the political opposition group National Coordination for Change and Democracy (CNCD) from staging a march in Algiers. On several occasions, CNCD organizers </w:t>
      </w:r>
      <w:r w:rsidRPr="00403AD2">
        <w:rPr>
          <w:rStyle w:val="StyleUnderline"/>
          <w:rFonts w:asciiTheme="minorHAnsi" w:hAnsiTheme="minorHAnsi"/>
        </w:rPr>
        <w:t>submitted paperwork to local officials requesting permission to march, but the requests were denied on security grounds. In some cases police arrested protesters and injured some of them as a result of participation in unsanctioned protests.”</w:t>
      </w:r>
    </w:p>
    <w:p w:rsidR="00FA0E73" w:rsidRPr="00403AD2" w:rsidRDefault="00FA0E73" w:rsidP="00FA0E73">
      <w:pPr>
        <w:rPr>
          <w:rFonts w:asciiTheme="minorHAnsi" w:hAnsiTheme="minorHAnsi"/>
        </w:rPr>
      </w:pPr>
      <w:r w:rsidRPr="00403AD2">
        <w:rPr>
          <w:rFonts w:asciiTheme="minorHAnsi" w:hAnsiTheme="minorHAnsi"/>
        </w:rPr>
        <w:t>“Between 3,000 and 5,000 university students on April 12 staged the first successful public march in Algiers since 2001, despite police efforts to prevent it. Students were largely nonviolent, but there were approximately 100 injuries.”</w:t>
      </w:r>
    </w:p>
    <w:p w:rsidR="00FA0E73" w:rsidRPr="00403AD2" w:rsidRDefault="00FA0E73" w:rsidP="00FA0E73">
      <w:pPr>
        <w:rPr>
          <w:rFonts w:asciiTheme="minorHAnsi" w:hAnsiTheme="minorHAnsi"/>
        </w:rPr>
      </w:pPr>
      <w:r w:rsidRPr="00403AD2">
        <w:rPr>
          <w:rFonts w:asciiTheme="minorHAnsi" w:hAnsiTheme="minorHAnsi"/>
        </w:rPr>
        <w:t>“</w:t>
      </w:r>
      <w:r w:rsidRPr="00403AD2">
        <w:rPr>
          <w:rStyle w:val="StyleUnderline"/>
          <w:rFonts w:asciiTheme="minorHAnsi" w:hAnsiTheme="minorHAnsi"/>
        </w:rPr>
        <w:t>Radio and television were government-owned and frequently broadcasted coverage favorable to the government</w:t>
      </w:r>
      <w:r w:rsidRPr="00403AD2">
        <w:rPr>
          <w:rFonts w:asciiTheme="minorHAnsi" w:hAnsiTheme="minorHAnsi"/>
        </w:rPr>
        <w:t>. Sources maintained that broadcast media did not grant sufficient access to opposition parties and critical NGOs. During nonelection periods opposition parties and spokesmen regularly were denied access to public radio or television.”</w:t>
      </w:r>
    </w:p>
    <w:p w:rsidR="00FA0E73" w:rsidRPr="00403AD2" w:rsidRDefault="00FA0E73" w:rsidP="00201FD5">
      <w:pPr>
        <w:rPr>
          <w:rFonts w:asciiTheme="minorHAnsi" w:hAnsiTheme="minorHAnsi"/>
        </w:rPr>
      </w:pPr>
    </w:p>
    <w:p w:rsidR="00004F9D" w:rsidRPr="00403AD2" w:rsidRDefault="00004F9D" w:rsidP="00004F9D">
      <w:pPr>
        <w:pStyle w:val="Heading3"/>
        <w:rPr>
          <w:rFonts w:asciiTheme="minorHAnsi" w:hAnsiTheme="minorHAnsi"/>
        </w:rPr>
      </w:pPr>
      <w:r w:rsidRPr="00403AD2">
        <w:rPr>
          <w:rFonts w:asciiTheme="minorHAnsi" w:hAnsiTheme="minorHAnsi"/>
        </w:rPr>
        <w:lastRenderedPageBreak/>
        <w:t>Djibouti Violates Human Rights</w:t>
      </w:r>
    </w:p>
    <w:p w:rsidR="00004F9D" w:rsidRPr="00403AD2" w:rsidRDefault="00004F9D" w:rsidP="00004F9D">
      <w:pPr>
        <w:rPr>
          <w:rFonts w:asciiTheme="minorHAnsi" w:hAnsiTheme="minorHAnsi"/>
        </w:rPr>
      </w:pPr>
    </w:p>
    <w:p w:rsidR="00004F9D" w:rsidRPr="00403AD2" w:rsidRDefault="00004F9D" w:rsidP="00004F9D">
      <w:pPr>
        <w:pStyle w:val="Heading4"/>
        <w:rPr>
          <w:rFonts w:asciiTheme="minorHAnsi" w:hAnsiTheme="minorHAnsi"/>
        </w:rPr>
      </w:pPr>
      <w:r w:rsidRPr="00403AD2">
        <w:rPr>
          <w:rFonts w:asciiTheme="minorHAnsi" w:hAnsiTheme="minorHAnsi"/>
        </w:rPr>
        <w:t>Djibouti violates human rights</w:t>
      </w:r>
    </w:p>
    <w:p w:rsidR="00004F9D" w:rsidRPr="00403AD2" w:rsidRDefault="00004F9D" w:rsidP="00004F9D">
      <w:pPr>
        <w:rPr>
          <w:rFonts w:asciiTheme="minorHAnsi" w:hAnsiTheme="minorHAnsi"/>
        </w:rPr>
      </w:pPr>
      <w:r w:rsidRPr="00403AD2">
        <w:rPr>
          <w:rStyle w:val="Style13ptBold"/>
          <w:rFonts w:asciiTheme="minorHAnsi" w:hAnsiTheme="minorHAnsi"/>
        </w:rPr>
        <w:t>Smith and Toombs 12</w:t>
      </w:r>
      <w:r w:rsidRPr="00403AD2">
        <w:rPr>
          <w:rFonts w:asciiTheme="minorHAnsi" w:hAnsiTheme="minorHAnsi"/>
        </w:rPr>
        <w:t xml:space="preserve"> (Zach Toombs; Smith worked for 25 years in a series of key reporting and editorial roles at The Washington Post, including national investigative editor, national security correspondent, national investigative correspondent, and a foreign staff bureau chief based in Rome. He also focused on conflict and terrorism in the Middle East; politics and military affairs in Asia; and arms proliferation; 6-22-2012; "U.S. points finger, and arms exports, at human rights abusers – Center for Public Integrity"; Center for Public Integrity; https://publicintegrity.org/national-security/u-s-points-finger-and-arms-exports-at-human-rights-abusers/; Accessed: 6-25-2019 //GBS Rudolph)</w:t>
      </w:r>
    </w:p>
    <w:p w:rsidR="00004F9D" w:rsidRPr="00403AD2" w:rsidRDefault="00004F9D" w:rsidP="00004F9D">
      <w:pPr>
        <w:rPr>
          <w:rFonts w:asciiTheme="minorHAnsi" w:hAnsiTheme="minorHAnsi"/>
        </w:rPr>
      </w:pPr>
      <w:r w:rsidRPr="00403AD2">
        <w:rPr>
          <w:rFonts w:asciiTheme="minorHAnsi" w:hAnsiTheme="minorHAnsi"/>
        </w:rPr>
        <w:t>Djibouti</w:t>
      </w:r>
    </w:p>
    <w:p w:rsidR="00004F9D" w:rsidRPr="00403AD2" w:rsidRDefault="00004F9D" w:rsidP="00004F9D">
      <w:pPr>
        <w:rPr>
          <w:rFonts w:asciiTheme="minorHAnsi" w:hAnsiTheme="minorHAnsi"/>
        </w:rPr>
      </w:pPr>
      <w:r w:rsidRPr="00403AD2">
        <w:rPr>
          <w:rFonts w:asciiTheme="minorHAnsi" w:hAnsiTheme="minorHAnsi"/>
        </w:rPr>
        <w:t>Human rights problems</w:t>
      </w:r>
    </w:p>
    <w:p w:rsidR="00004F9D" w:rsidRPr="00403AD2" w:rsidRDefault="00004F9D" w:rsidP="00004F9D">
      <w:pPr>
        <w:rPr>
          <w:rFonts w:asciiTheme="minorHAnsi" w:hAnsiTheme="minorHAnsi"/>
        </w:rPr>
      </w:pPr>
      <w:r w:rsidRPr="00403AD2">
        <w:rPr>
          <w:rFonts w:asciiTheme="minorHAnsi" w:hAnsiTheme="minorHAnsi"/>
        </w:rPr>
        <w:t xml:space="preserve">“The most serious human rights problem in the country was the </w:t>
      </w:r>
      <w:r w:rsidRPr="00403AD2">
        <w:rPr>
          <w:rStyle w:val="StyleUnderline"/>
          <w:rFonts w:asciiTheme="minorHAnsi" w:hAnsiTheme="minorHAnsi"/>
        </w:rPr>
        <w:t>government’s abridgement of the right of citizens to change or significantly influence their government</w:t>
      </w:r>
      <w:r w:rsidRPr="00403AD2">
        <w:rPr>
          <w:rFonts w:asciiTheme="minorHAnsi" w:hAnsiTheme="minorHAnsi"/>
        </w:rPr>
        <w:t xml:space="preserve">; it did so by </w:t>
      </w:r>
      <w:r w:rsidRPr="00403AD2">
        <w:rPr>
          <w:rStyle w:val="StyleUnderline"/>
          <w:rFonts w:asciiTheme="minorHAnsi" w:hAnsiTheme="minorHAnsi"/>
        </w:rPr>
        <w:t>harassing, abusing, and detaining government critics</w:t>
      </w:r>
      <w:r w:rsidRPr="00403AD2">
        <w:rPr>
          <w:rFonts w:asciiTheme="minorHAnsi" w:hAnsiTheme="minorHAnsi"/>
        </w:rPr>
        <w:t xml:space="preserve"> and by its unwillingness to </w:t>
      </w:r>
      <w:r w:rsidRPr="00403AD2">
        <w:rPr>
          <w:rStyle w:val="StyleUnderline"/>
          <w:rFonts w:asciiTheme="minorHAnsi" w:hAnsiTheme="minorHAnsi"/>
        </w:rPr>
        <w:t>permit the population access to independent sources of information within the country</w:t>
      </w:r>
      <w:r w:rsidRPr="00403AD2">
        <w:rPr>
          <w:rFonts w:asciiTheme="minorHAnsi" w:hAnsiTheme="minorHAnsi"/>
        </w:rPr>
        <w:t>.”</w:t>
      </w:r>
    </w:p>
    <w:p w:rsidR="00004F9D" w:rsidRPr="00403AD2" w:rsidRDefault="00004F9D" w:rsidP="00004F9D">
      <w:pPr>
        <w:rPr>
          <w:rFonts w:asciiTheme="minorHAnsi" w:hAnsiTheme="minorHAnsi"/>
        </w:rPr>
      </w:pPr>
      <w:r w:rsidRPr="00403AD2">
        <w:rPr>
          <w:rFonts w:asciiTheme="minorHAnsi" w:hAnsiTheme="minorHAnsi"/>
        </w:rPr>
        <w:t>“Numerous persons were detained for political reasons during the months leading up to the election and released afterwards. For example, the government charged eight men—including human rights activist Jean Paul Noel Abdi—with conspiring against the state. The prisoners were permitted legal representation and were allowed to meet with their attorneys before trial. Noel Abdi was released two weeks later. The remaining prisoners were detained for two months and released shortly after the election.”</w:t>
      </w:r>
    </w:p>
    <w:p w:rsidR="00004F9D" w:rsidRPr="00403AD2" w:rsidRDefault="00004F9D" w:rsidP="00004F9D">
      <w:pPr>
        <w:rPr>
          <w:rFonts w:asciiTheme="minorHAnsi" w:hAnsiTheme="minorHAnsi"/>
        </w:rPr>
      </w:pPr>
      <w:r w:rsidRPr="00403AD2">
        <w:rPr>
          <w:rFonts w:asciiTheme="minorHAnsi" w:hAnsiTheme="minorHAnsi"/>
        </w:rPr>
        <w:t>“</w:t>
      </w:r>
      <w:r w:rsidRPr="00403AD2">
        <w:rPr>
          <w:rStyle w:val="StyleUnderline"/>
          <w:rFonts w:asciiTheme="minorHAnsi" w:hAnsiTheme="minorHAnsi"/>
        </w:rPr>
        <w:t>Although the constitution provides for freedom of assembly, the government severely restricted this right.</w:t>
      </w:r>
      <w:r w:rsidRPr="00403AD2">
        <w:rPr>
          <w:rFonts w:asciiTheme="minorHAnsi" w:hAnsiTheme="minorHAnsi"/>
        </w:rPr>
        <w:t xml:space="preserve"> The Interior Ministry requires permits for peaceful assemblies and denied such permits to opposition groups during the election campaign.”</w:t>
      </w:r>
    </w:p>
    <w:p w:rsidR="00004F9D" w:rsidRPr="00403AD2" w:rsidRDefault="00004F9D" w:rsidP="00201FD5">
      <w:pPr>
        <w:rPr>
          <w:rFonts w:asciiTheme="minorHAnsi" w:hAnsiTheme="minorHAnsi"/>
        </w:rPr>
      </w:pPr>
    </w:p>
    <w:p w:rsidR="005022AD" w:rsidRPr="00403AD2" w:rsidRDefault="005022AD" w:rsidP="005022AD">
      <w:pPr>
        <w:pStyle w:val="Heading3"/>
        <w:rPr>
          <w:rFonts w:asciiTheme="minorHAnsi" w:hAnsiTheme="minorHAnsi"/>
        </w:rPr>
      </w:pPr>
      <w:r w:rsidRPr="00403AD2">
        <w:rPr>
          <w:rFonts w:asciiTheme="minorHAnsi" w:hAnsiTheme="minorHAnsi"/>
        </w:rPr>
        <w:lastRenderedPageBreak/>
        <w:t>Honduras Violates Human Rights</w:t>
      </w:r>
    </w:p>
    <w:p w:rsidR="005022AD" w:rsidRPr="00403AD2" w:rsidRDefault="005022AD" w:rsidP="005022AD">
      <w:pPr>
        <w:rPr>
          <w:rFonts w:asciiTheme="minorHAnsi" w:hAnsiTheme="minorHAnsi"/>
        </w:rPr>
      </w:pPr>
    </w:p>
    <w:p w:rsidR="005022AD" w:rsidRPr="00403AD2" w:rsidRDefault="005022AD" w:rsidP="005022AD">
      <w:pPr>
        <w:pStyle w:val="Heading4"/>
        <w:rPr>
          <w:rFonts w:asciiTheme="minorHAnsi" w:hAnsiTheme="minorHAnsi"/>
        </w:rPr>
      </w:pPr>
      <w:r w:rsidRPr="00403AD2">
        <w:rPr>
          <w:rFonts w:asciiTheme="minorHAnsi" w:hAnsiTheme="minorHAnsi"/>
        </w:rPr>
        <w:t>Honduras violates human rights</w:t>
      </w:r>
    </w:p>
    <w:p w:rsidR="005022AD" w:rsidRPr="00403AD2" w:rsidRDefault="005022AD" w:rsidP="005022AD">
      <w:pPr>
        <w:rPr>
          <w:rFonts w:asciiTheme="minorHAnsi" w:hAnsiTheme="minorHAnsi"/>
        </w:rPr>
      </w:pPr>
      <w:r w:rsidRPr="00403AD2">
        <w:rPr>
          <w:rStyle w:val="Style13ptBold"/>
          <w:rFonts w:asciiTheme="minorHAnsi" w:hAnsiTheme="minorHAnsi"/>
        </w:rPr>
        <w:t>Smith and Toombs 12</w:t>
      </w:r>
      <w:r w:rsidRPr="00403AD2">
        <w:rPr>
          <w:rFonts w:asciiTheme="minorHAnsi" w:hAnsiTheme="minorHAnsi"/>
        </w:rPr>
        <w:t xml:space="preserve"> (Zach Toombs; Smith worked for 25 years in a series of key reporting and editorial roles at The Washington Post, including national investigative editor, national security correspondent, national investigative correspondent, and a foreign staff bureau chief based in Rome. He also focused on conflict and terrorism in the Middle East; politics and military affairs in Asia; and arms proliferation; 6-22-2012; "U.S. points finger, and arms exports, at human rights abusers – Center for Public Integrity"; Center for Public Integrity; https://publicintegrity.org/national-security/u-s-points-finger-and-arms-exports-at-human-rights-abusers/; Accessed: 6-25-2019 //GBS Rudolph)</w:t>
      </w:r>
    </w:p>
    <w:p w:rsidR="005022AD" w:rsidRPr="00403AD2" w:rsidRDefault="005022AD" w:rsidP="005022AD">
      <w:pPr>
        <w:rPr>
          <w:rFonts w:asciiTheme="minorHAnsi" w:hAnsiTheme="minorHAnsi"/>
        </w:rPr>
      </w:pPr>
      <w:r w:rsidRPr="00403AD2">
        <w:rPr>
          <w:rFonts w:asciiTheme="minorHAnsi" w:hAnsiTheme="minorHAnsi"/>
        </w:rPr>
        <w:t>Honduras</w:t>
      </w:r>
    </w:p>
    <w:p w:rsidR="005022AD" w:rsidRPr="00403AD2" w:rsidRDefault="005022AD" w:rsidP="005022AD">
      <w:pPr>
        <w:rPr>
          <w:rFonts w:asciiTheme="minorHAnsi" w:hAnsiTheme="minorHAnsi"/>
        </w:rPr>
      </w:pPr>
      <w:r w:rsidRPr="00403AD2">
        <w:rPr>
          <w:rFonts w:asciiTheme="minorHAnsi" w:hAnsiTheme="minorHAnsi"/>
        </w:rPr>
        <w:t>Human rights problems</w:t>
      </w:r>
    </w:p>
    <w:p w:rsidR="005022AD" w:rsidRPr="00403AD2" w:rsidRDefault="005022AD" w:rsidP="005022AD">
      <w:pPr>
        <w:rPr>
          <w:rFonts w:asciiTheme="minorHAnsi" w:hAnsiTheme="minorHAnsi"/>
          <w:u w:val="single"/>
        </w:rPr>
      </w:pPr>
      <w:r w:rsidRPr="00403AD2">
        <w:rPr>
          <w:rFonts w:asciiTheme="minorHAnsi" w:hAnsiTheme="minorHAnsi"/>
        </w:rPr>
        <w:t xml:space="preserve">“Among the most serious </w:t>
      </w:r>
      <w:r w:rsidRPr="00403AD2">
        <w:rPr>
          <w:rStyle w:val="StyleUnderline"/>
          <w:rFonts w:asciiTheme="minorHAnsi" w:hAnsiTheme="minorHAnsi"/>
        </w:rPr>
        <w:t>human rights problems were corruption within the national police force, institutional weakness of the judiciary, and discrimination and violence against vulnerable populations</w:t>
      </w:r>
      <w:r w:rsidRPr="00403AD2">
        <w:rPr>
          <w:rFonts w:asciiTheme="minorHAnsi" w:hAnsiTheme="minorHAnsi"/>
        </w:rPr>
        <w:t xml:space="preserve">. Police and government agents committed unlawful killings. Vigilantes and former members of the security forces carried out arbitrary and summary killings … </w:t>
      </w:r>
      <w:r w:rsidRPr="00403AD2">
        <w:rPr>
          <w:rStyle w:val="StyleUnderline"/>
          <w:rFonts w:asciiTheme="minorHAnsi" w:hAnsiTheme="minorHAnsi"/>
        </w:rPr>
        <w:t>Although the constitution and law prohibit such practices, there were instances in which the police and military employed them, including police beatings and other abuse of detainees.”</w:t>
      </w:r>
    </w:p>
    <w:p w:rsidR="005022AD" w:rsidRPr="00403AD2" w:rsidRDefault="005022AD" w:rsidP="005022AD">
      <w:pPr>
        <w:rPr>
          <w:rFonts w:asciiTheme="minorHAnsi" w:hAnsiTheme="minorHAnsi"/>
        </w:rPr>
      </w:pPr>
      <w:r w:rsidRPr="00403AD2">
        <w:rPr>
          <w:rFonts w:asciiTheme="minorHAnsi" w:hAnsiTheme="minorHAnsi"/>
        </w:rPr>
        <w:t>“On December 7, unknown gunmen on a motorcycle shot and killed former senior government adviser for security Alfredo Landaverde. In the weeks preceding his death, Landaverde had publicly called for cleaning up the National Police and alleged that its leadership was linked to organized crime. An investigation into his death continued at year’s end.”</w:t>
      </w:r>
    </w:p>
    <w:p w:rsidR="005022AD" w:rsidRPr="00403AD2" w:rsidRDefault="005022AD" w:rsidP="005022AD">
      <w:pPr>
        <w:rPr>
          <w:rFonts w:asciiTheme="minorHAnsi" w:hAnsiTheme="minorHAnsi"/>
          <w:u w:val="single"/>
        </w:rPr>
      </w:pPr>
      <w:r w:rsidRPr="00403AD2">
        <w:rPr>
          <w:rFonts w:asciiTheme="minorHAnsi" w:hAnsiTheme="minorHAnsi"/>
        </w:rPr>
        <w:t xml:space="preserve">“During the year confrontations over a long-standing land dispute between owners of African palm plantations and rural field workers in the Aguan Valley, Colon Department, resulted in the deaths of or injuries to approximately 55 persons, including field hands, private security guards, security force members, one judge, and bystanders. At year’s end responsibility for all but two of these deaths had not been established. </w:t>
      </w:r>
      <w:r w:rsidRPr="00403AD2">
        <w:rPr>
          <w:rStyle w:val="StyleUnderline"/>
          <w:rFonts w:asciiTheme="minorHAnsi" w:hAnsiTheme="minorHAnsi"/>
        </w:rPr>
        <w:t>Human rights groups alleged that police, soldiers, and private security guards used disproportionate force against the protesting workers.”</w:t>
      </w:r>
    </w:p>
    <w:p w:rsidR="005022AD" w:rsidRPr="00403AD2" w:rsidRDefault="005022AD" w:rsidP="00201FD5">
      <w:pPr>
        <w:rPr>
          <w:rFonts w:asciiTheme="minorHAnsi" w:hAnsiTheme="minorHAnsi"/>
        </w:rPr>
      </w:pPr>
    </w:p>
    <w:p w:rsidR="00B576D0" w:rsidRPr="00403AD2" w:rsidRDefault="00B576D0" w:rsidP="00B576D0">
      <w:pPr>
        <w:pStyle w:val="Heading3"/>
        <w:rPr>
          <w:rFonts w:asciiTheme="minorHAnsi" w:hAnsiTheme="minorHAnsi"/>
        </w:rPr>
      </w:pPr>
      <w:r w:rsidRPr="00403AD2">
        <w:rPr>
          <w:rFonts w:asciiTheme="minorHAnsi" w:hAnsiTheme="minorHAnsi"/>
        </w:rPr>
        <w:lastRenderedPageBreak/>
        <w:t xml:space="preserve">Israel </w:t>
      </w:r>
      <w:r w:rsidR="00D31B1A" w:rsidRPr="00403AD2">
        <w:rPr>
          <w:rFonts w:asciiTheme="minorHAnsi" w:hAnsiTheme="minorHAnsi"/>
        </w:rPr>
        <w:t>Violates Human Rights</w:t>
      </w:r>
    </w:p>
    <w:p w:rsidR="00B576D0" w:rsidRPr="00403AD2" w:rsidRDefault="00B576D0" w:rsidP="00B576D0">
      <w:pPr>
        <w:rPr>
          <w:rFonts w:asciiTheme="minorHAnsi" w:hAnsiTheme="minorHAnsi"/>
        </w:rPr>
      </w:pPr>
    </w:p>
    <w:p w:rsidR="00B576D0" w:rsidRPr="00403AD2" w:rsidRDefault="00B576D0" w:rsidP="00B576D0">
      <w:pPr>
        <w:pStyle w:val="Heading4"/>
        <w:rPr>
          <w:rFonts w:asciiTheme="minorHAnsi" w:hAnsiTheme="minorHAnsi"/>
        </w:rPr>
      </w:pPr>
      <w:r w:rsidRPr="00403AD2">
        <w:rPr>
          <w:rFonts w:asciiTheme="minorHAnsi" w:hAnsiTheme="minorHAnsi"/>
        </w:rPr>
        <w:t>Leahy Law is necessary in order to combat abundant human rights violations by Israel</w:t>
      </w:r>
    </w:p>
    <w:p w:rsidR="00B576D0" w:rsidRPr="00403AD2" w:rsidRDefault="00B576D0" w:rsidP="00B576D0">
      <w:pPr>
        <w:rPr>
          <w:rFonts w:asciiTheme="minorHAnsi" w:hAnsiTheme="minorHAnsi"/>
        </w:rPr>
      </w:pPr>
      <w:r w:rsidRPr="00403AD2">
        <w:rPr>
          <w:rStyle w:val="Style13ptBold"/>
          <w:rFonts w:asciiTheme="minorHAnsi" w:hAnsiTheme="minorHAnsi"/>
        </w:rPr>
        <w:t>SHIHADAH 18</w:t>
      </w:r>
      <w:r w:rsidRPr="00403AD2">
        <w:rPr>
          <w:rFonts w:asciiTheme="minorHAnsi" w:hAnsiTheme="minorHAnsi"/>
        </w:rPr>
        <w:t xml:space="preserve">– advocate for Palestinian liberation (Kathryn, "Leahy Law would cut aid to Israel, but no one wants to enforce it," If Americans Knew ssBlog, </w:t>
      </w:r>
      <w:hyperlink r:id="rId19" w:history="1">
        <w:r w:rsidRPr="00403AD2">
          <w:rPr>
            <w:rStyle w:val="Hyperlink"/>
            <w:rFonts w:asciiTheme="minorHAnsi" w:hAnsiTheme="minorHAnsi"/>
          </w:rPr>
          <w:t>https://israelpalestinenews.org/leahy-law-would-cut-aid-to-israel-but-no-one-wants-to-enforce-it/</w:t>
        </w:r>
      </w:hyperlink>
      <w:r w:rsidRPr="00403AD2">
        <w:rPr>
          <w:rStyle w:val="Hyperlink"/>
          <w:rFonts w:asciiTheme="minorHAnsi" w:hAnsiTheme="minorHAnsi"/>
        </w:rPr>
        <w:t>, 4-19-</w:t>
      </w:r>
      <w:proofErr w:type="gramStart"/>
      <w:r w:rsidRPr="00403AD2">
        <w:rPr>
          <w:rStyle w:val="Hyperlink"/>
          <w:rFonts w:asciiTheme="minorHAnsi" w:hAnsiTheme="minorHAnsi"/>
        </w:rPr>
        <w:t xml:space="preserve">2018 </w:t>
      </w:r>
      <w:r w:rsidRPr="00403AD2">
        <w:rPr>
          <w:rFonts w:asciiTheme="minorHAnsi" w:hAnsiTheme="minorHAnsi"/>
        </w:rPr>
        <w:t>)ML</w:t>
      </w:r>
      <w:proofErr w:type="gramEnd"/>
    </w:p>
    <w:p w:rsidR="00B576D0" w:rsidRPr="00403AD2" w:rsidRDefault="00B576D0" w:rsidP="00B576D0">
      <w:pPr>
        <w:rPr>
          <w:rFonts w:asciiTheme="minorHAnsi" w:hAnsiTheme="minorHAnsi"/>
        </w:rPr>
      </w:pPr>
      <w:r w:rsidRPr="00403AD2">
        <w:rPr>
          <w:rStyle w:val="StyleUnderline"/>
          <w:rFonts w:asciiTheme="minorHAnsi" w:hAnsiTheme="minorHAnsi"/>
        </w:rPr>
        <w:t>The Leahy Laws were designed to uphold human rights in countries that receive United States aid.</w:t>
      </w:r>
      <w:r w:rsidRPr="00403AD2">
        <w:rPr>
          <w:rFonts w:asciiTheme="minorHAnsi" w:hAnsiTheme="minorHAnsi"/>
        </w:rPr>
        <w:t xml:space="preserve"> These laws enable the US to withhold military assistance from units and individuals in foreign security forces if they have committed a gross violation of human rights (GVHR).</w:t>
      </w:r>
    </w:p>
    <w:p w:rsidR="00B576D0" w:rsidRPr="00403AD2" w:rsidRDefault="00B576D0" w:rsidP="00B576D0">
      <w:pPr>
        <w:rPr>
          <w:rFonts w:asciiTheme="minorHAnsi" w:hAnsiTheme="minorHAnsi"/>
        </w:rPr>
      </w:pPr>
      <w:r w:rsidRPr="00403AD2">
        <w:rPr>
          <w:rFonts w:asciiTheme="minorHAnsi" w:hAnsiTheme="minorHAnsi"/>
        </w:rPr>
        <w:t>The laws – one for the State Department and a similar one for the Department of Defense – are implemented through a vetting process based on annual Department of State Country Reports on Human Rights, reports from reliable NGOs, and other sources. According to principal sponsor Senator Leahy (D-VT), the legislation “makes it clear that when credible evidence of human rights violations exists, US aid must stop.”</w:t>
      </w:r>
    </w:p>
    <w:p w:rsidR="00B576D0" w:rsidRPr="00403AD2" w:rsidRDefault="00B576D0" w:rsidP="00B576D0">
      <w:pPr>
        <w:rPr>
          <w:rFonts w:asciiTheme="minorHAnsi" w:hAnsiTheme="minorHAnsi"/>
        </w:rPr>
      </w:pPr>
      <w:r w:rsidRPr="00403AD2">
        <w:rPr>
          <w:rFonts w:asciiTheme="minorHAnsi" w:hAnsiTheme="minorHAnsi"/>
        </w:rPr>
        <w:t>GVHRs (Gross Violations of Human Rights) that can trigger Leahy include</w:t>
      </w:r>
    </w:p>
    <w:p w:rsidR="00B576D0" w:rsidRPr="00403AD2" w:rsidRDefault="00B576D0" w:rsidP="00B576D0">
      <w:pPr>
        <w:rPr>
          <w:rFonts w:asciiTheme="minorHAnsi" w:hAnsiTheme="minorHAnsi"/>
        </w:rPr>
      </w:pPr>
      <w:proofErr w:type="gramStart"/>
      <w:r w:rsidRPr="00403AD2">
        <w:rPr>
          <w:rFonts w:asciiTheme="minorHAnsi" w:hAnsiTheme="minorHAnsi"/>
        </w:rPr>
        <w:t>extrajudicial</w:t>
      </w:r>
      <w:proofErr w:type="gramEnd"/>
      <w:r w:rsidRPr="00403AD2">
        <w:rPr>
          <w:rFonts w:asciiTheme="minorHAnsi" w:hAnsiTheme="minorHAnsi"/>
        </w:rPr>
        <w:t xml:space="preserve"> killing</w:t>
      </w:r>
    </w:p>
    <w:p w:rsidR="00B576D0" w:rsidRPr="00403AD2" w:rsidRDefault="00B576D0" w:rsidP="00B576D0">
      <w:pPr>
        <w:rPr>
          <w:rFonts w:asciiTheme="minorHAnsi" w:hAnsiTheme="minorHAnsi"/>
        </w:rPr>
      </w:pPr>
      <w:proofErr w:type="gramStart"/>
      <w:r w:rsidRPr="00403AD2">
        <w:rPr>
          <w:rFonts w:asciiTheme="minorHAnsi" w:hAnsiTheme="minorHAnsi"/>
        </w:rPr>
        <w:t>torture</w:t>
      </w:r>
      <w:proofErr w:type="gramEnd"/>
      <w:r w:rsidRPr="00403AD2">
        <w:rPr>
          <w:rFonts w:asciiTheme="minorHAnsi" w:hAnsiTheme="minorHAnsi"/>
        </w:rPr>
        <w:t xml:space="preserve"> or cruel, inhuman, or degrading treatment or punishment</w:t>
      </w:r>
    </w:p>
    <w:p w:rsidR="00B576D0" w:rsidRPr="00403AD2" w:rsidRDefault="00B576D0" w:rsidP="00B576D0">
      <w:pPr>
        <w:rPr>
          <w:rFonts w:asciiTheme="minorHAnsi" w:hAnsiTheme="minorHAnsi"/>
        </w:rPr>
      </w:pPr>
      <w:proofErr w:type="gramStart"/>
      <w:r w:rsidRPr="00403AD2">
        <w:rPr>
          <w:rFonts w:asciiTheme="minorHAnsi" w:hAnsiTheme="minorHAnsi"/>
        </w:rPr>
        <w:t>prolonged</w:t>
      </w:r>
      <w:proofErr w:type="gramEnd"/>
      <w:r w:rsidRPr="00403AD2">
        <w:rPr>
          <w:rFonts w:asciiTheme="minorHAnsi" w:hAnsiTheme="minorHAnsi"/>
        </w:rPr>
        <w:t xml:space="preserve"> detention without charges and trial</w:t>
      </w:r>
    </w:p>
    <w:p w:rsidR="00B576D0" w:rsidRPr="00403AD2" w:rsidRDefault="00B576D0" w:rsidP="00B576D0">
      <w:pPr>
        <w:rPr>
          <w:rFonts w:asciiTheme="minorHAnsi" w:hAnsiTheme="minorHAnsi"/>
        </w:rPr>
      </w:pPr>
      <w:proofErr w:type="gramStart"/>
      <w:r w:rsidRPr="00403AD2">
        <w:rPr>
          <w:rFonts w:asciiTheme="minorHAnsi" w:hAnsiTheme="minorHAnsi"/>
        </w:rPr>
        <w:t>causing</w:t>
      </w:r>
      <w:proofErr w:type="gramEnd"/>
      <w:r w:rsidRPr="00403AD2">
        <w:rPr>
          <w:rFonts w:asciiTheme="minorHAnsi" w:hAnsiTheme="minorHAnsi"/>
        </w:rPr>
        <w:t xml:space="preserve"> the disappearance of persons by the abduction and clandestine detention of those persons</w:t>
      </w:r>
    </w:p>
    <w:p w:rsidR="00B576D0" w:rsidRPr="00403AD2" w:rsidRDefault="00B576D0" w:rsidP="00B576D0">
      <w:pPr>
        <w:rPr>
          <w:rFonts w:asciiTheme="minorHAnsi" w:hAnsiTheme="minorHAnsi"/>
        </w:rPr>
      </w:pPr>
      <w:proofErr w:type="gramStart"/>
      <w:r w:rsidRPr="00403AD2">
        <w:rPr>
          <w:rFonts w:asciiTheme="minorHAnsi" w:hAnsiTheme="minorHAnsi"/>
        </w:rPr>
        <w:t>other</w:t>
      </w:r>
      <w:proofErr w:type="gramEnd"/>
      <w:r w:rsidRPr="00403AD2">
        <w:rPr>
          <w:rFonts w:asciiTheme="minorHAnsi" w:hAnsiTheme="minorHAnsi"/>
        </w:rPr>
        <w:t xml:space="preserve"> flagrant denial of the right to life, liberty, or the security of person</w:t>
      </w:r>
    </w:p>
    <w:p w:rsidR="00B576D0" w:rsidRPr="00403AD2" w:rsidRDefault="00B576D0" w:rsidP="00B576D0">
      <w:pPr>
        <w:rPr>
          <w:rFonts w:asciiTheme="minorHAnsi" w:hAnsiTheme="minorHAnsi"/>
        </w:rPr>
      </w:pPr>
      <w:proofErr w:type="gramStart"/>
      <w:r w:rsidRPr="00403AD2">
        <w:rPr>
          <w:rFonts w:asciiTheme="minorHAnsi" w:hAnsiTheme="minorHAnsi"/>
        </w:rPr>
        <w:t>politically</w:t>
      </w:r>
      <w:proofErr w:type="gramEnd"/>
      <w:r w:rsidRPr="00403AD2">
        <w:rPr>
          <w:rFonts w:asciiTheme="minorHAnsi" w:hAnsiTheme="minorHAnsi"/>
        </w:rPr>
        <w:t xml:space="preserve"> motivated rape</w:t>
      </w:r>
    </w:p>
    <w:p w:rsidR="00B576D0" w:rsidRPr="00403AD2" w:rsidRDefault="00B576D0" w:rsidP="00B576D0">
      <w:pPr>
        <w:rPr>
          <w:rFonts w:asciiTheme="minorHAnsi" w:hAnsiTheme="minorHAnsi"/>
        </w:rPr>
      </w:pPr>
      <w:r w:rsidRPr="00403AD2">
        <w:rPr>
          <w:rStyle w:val="StyleUnderline"/>
          <w:rFonts w:asciiTheme="minorHAnsi" w:hAnsiTheme="minorHAnsi"/>
        </w:rPr>
        <w:t>Since its founding in 1948, Israel has received nearly $125 billion in aid from the US; the current rate amounts to over $10 million a day.</w:t>
      </w:r>
      <w:r w:rsidRPr="00403AD2">
        <w:rPr>
          <w:rFonts w:asciiTheme="minorHAnsi" w:hAnsiTheme="minorHAnsi"/>
        </w:rPr>
        <w:t xml:space="preserve"> Is anyone keeping an eye on the recipient of 50% of our total foreign military aid? The answer is a resounding </w:t>
      </w:r>
      <w:proofErr w:type="gramStart"/>
      <w:r w:rsidRPr="00403AD2">
        <w:rPr>
          <w:rFonts w:asciiTheme="minorHAnsi" w:hAnsiTheme="minorHAnsi"/>
        </w:rPr>
        <w:t>Yes</w:t>
      </w:r>
      <w:proofErr w:type="gramEnd"/>
      <w:r w:rsidRPr="00403AD2">
        <w:rPr>
          <w:rFonts w:asciiTheme="minorHAnsi" w:hAnsiTheme="minorHAnsi"/>
        </w:rPr>
        <w:t>.</w:t>
      </w:r>
    </w:p>
    <w:p w:rsidR="00B576D0" w:rsidRPr="00403AD2" w:rsidRDefault="00B576D0" w:rsidP="00B576D0">
      <w:pPr>
        <w:rPr>
          <w:rFonts w:asciiTheme="minorHAnsi" w:hAnsiTheme="minorHAnsi"/>
        </w:rPr>
      </w:pPr>
      <w:r w:rsidRPr="00403AD2">
        <w:rPr>
          <w:rFonts w:asciiTheme="minorHAnsi" w:hAnsiTheme="minorHAnsi"/>
        </w:rPr>
        <w:t>Dozens of NGOs monitor and report on Israel’s actions; our State Department has generated a Country Report on Human Rights every year since 1976. If Israel is regularly committing GVHRs, it is easily verifiable.</w:t>
      </w:r>
    </w:p>
    <w:p w:rsidR="00B576D0" w:rsidRPr="00403AD2" w:rsidRDefault="00B576D0" w:rsidP="00B576D0">
      <w:pPr>
        <w:rPr>
          <w:rFonts w:asciiTheme="minorHAnsi" w:hAnsiTheme="minorHAnsi"/>
        </w:rPr>
      </w:pPr>
      <w:r w:rsidRPr="00403AD2">
        <w:rPr>
          <w:rFonts w:asciiTheme="minorHAnsi" w:hAnsiTheme="minorHAnsi"/>
        </w:rPr>
        <w:t>[See below for additional U.S. laws that Israel violates]</w:t>
      </w:r>
    </w:p>
    <w:p w:rsidR="00B576D0" w:rsidRPr="00403AD2" w:rsidRDefault="00B576D0" w:rsidP="00B576D0">
      <w:pPr>
        <w:rPr>
          <w:rFonts w:asciiTheme="minorHAnsi" w:hAnsiTheme="minorHAnsi"/>
        </w:rPr>
      </w:pPr>
      <w:r w:rsidRPr="00403AD2">
        <w:rPr>
          <w:rFonts w:asciiTheme="minorHAnsi" w:hAnsiTheme="minorHAnsi"/>
        </w:rPr>
        <w:t>The Great March of Freedom</w:t>
      </w:r>
    </w:p>
    <w:p w:rsidR="00B576D0" w:rsidRPr="00403AD2" w:rsidRDefault="00B576D0" w:rsidP="00B576D0">
      <w:pPr>
        <w:rPr>
          <w:rFonts w:asciiTheme="minorHAnsi" w:hAnsiTheme="minorHAnsi"/>
        </w:rPr>
      </w:pPr>
      <w:r w:rsidRPr="00403AD2">
        <w:rPr>
          <w:rFonts w:asciiTheme="minorHAnsi" w:hAnsiTheme="minorHAnsi"/>
        </w:rPr>
        <w:t>The border between occupied Gaza and Israel is the site of a 6-week mass protest which started on March 30th and is planned to last till May 15th, 2018. The event, called the Great March of Freedom, recalls several important events in Palestinian history.</w:t>
      </w:r>
    </w:p>
    <w:p w:rsidR="00B576D0" w:rsidRPr="00403AD2" w:rsidRDefault="00B576D0" w:rsidP="00B576D0">
      <w:pPr>
        <w:rPr>
          <w:rFonts w:asciiTheme="minorHAnsi" w:hAnsiTheme="minorHAnsi"/>
        </w:rPr>
      </w:pPr>
      <w:r w:rsidRPr="00403AD2">
        <w:rPr>
          <w:rFonts w:asciiTheme="minorHAnsi" w:hAnsiTheme="minorHAnsi"/>
        </w:rPr>
        <w:t>March 30th is Land Day, when Palestinians commemorate that moment in 1976 in which Israel institutionalized the theft of Palestinian land, the day that Israeli forces killed 6 peaceful protesters.</w:t>
      </w:r>
    </w:p>
    <w:p w:rsidR="00B576D0" w:rsidRPr="00403AD2" w:rsidRDefault="00B576D0" w:rsidP="00B576D0">
      <w:pPr>
        <w:rPr>
          <w:rFonts w:asciiTheme="minorHAnsi" w:hAnsiTheme="minorHAnsi"/>
        </w:rPr>
      </w:pPr>
      <w:r w:rsidRPr="00403AD2">
        <w:rPr>
          <w:rFonts w:asciiTheme="minorHAnsi" w:hAnsiTheme="minorHAnsi"/>
        </w:rPr>
        <w:lastRenderedPageBreak/>
        <w:t>May 15th is Independence Day in Israel, but for Palestinians it is Nakba Day, commemorating the “catastrophe” in which Israel took over 78% of their land in 1948 and sent 800,000 Palestinians into exile. Within months, the United Nations passed a resolution guaranteeing them the right of return to their land and homes.</w:t>
      </w:r>
    </w:p>
    <w:p w:rsidR="00B576D0" w:rsidRPr="00403AD2" w:rsidRDefault="00B576D0" w:rsidP="00B576D0">
      <w:pPr>
        <w:rPr>
          <w:rFonts w:asciiTheme="minorHAnsi" w:hAnsiTheme="minorHAnsi"/>
        </w:rPr>
      </w:pPr>
      <w:r w:rsidRPr="00403AD2">
        <w:rPr>
          <w:rFonts w:asciiTheme="minorHAnsi" w:hAnsiTheme="minorHAnsi"/>
        </w:rPr>
        <w:t>Tens of thousands of Palestinians in Gaza – 70% of whom are refugees from 1948 or their descendants – have been gathering nonviolently to protest the occupation and blockade of their land, and to demand the right of return.</w:t>
      </w:r>
    </w:p>
    <w:p w:rsidR="00B576D0" w:rsidRPr="00403AD2" w:rsidRDefault="00B576D0" w:rsidP="00B576D0">
      <w:pPr>
        <w:rPr>
          <w:rStyle w:val="StyleUnderline"/>
          <w:rFonts w:asciiTheme="minorHAnsi" w:hAnsiTheme="minorHAnsi"/>
        </w:rPr>
      </w:pPr>
      <w:r w:rsidRPr="00403AD2">
        <w:rPr>
          <w:rStyle w:val="StyleUnderline"/>
          <w:rFonts w:asciiTheme="minorHAnsi" w:hAnsiTheme="minorHAnsi"/>
        </w:rPr>
        <w:t>Israeli forces have responded to unarmed Palestinians with snipers and live fire, killing at least 32 and injuring over 2,870 in the first 3 weeks of the Great March.</w:t>
      </w:r>
    </w:p>
    <w:p w:rsidR="00B576D0" w:rsidRPr="00403AD2" w:rsidRDefault="00B576D0" w:rsidP="00B576D0">
      <w:pPr>
        <w:rPr>
          <w:rFonts w:asciiTheme="minorHAnsi" w:hAnsiTheme="minorHAnsi"/>
        </w:rPr>
      </w:pPr>
      <w:r w:rsidRPr="00403AD2">
        <w:rPr>
          <w:rStyle w:val="StyleUnderline"/>
          <w:rFonts w:asciiTheme="minorHAnsi" w:hAnsiTheme="minorHAnsi"/>
        </w:rPr>
        <w:t>Most of the world has condemned Israel’s actions from the start, as it did for many Israeli incursions into Palestinian territory which resulted in massive casualties</w:t>
      </w:r>
      <w:r w:rsidRPr="00403AD2">
        <w:rPr>
          <w:rFonts w:asciiTheme="minorHAnsi" w:hAnsiTheme="minorHAnsi"/>
        </w:rPr>
        <w:t>. In fact most of the world has criticized Israel for consistently for years. Pro-Israel NGO UN Watch has been tracking global censure of Israel in the United Nations since 1993 with the stated goal of “monitor[ing] the performance of the UN by the yardstick of its own Charter” and the unspoken objective of proving that the UN has an anti-Israel bias. The organization reports:</w:t>
      </w:r>
    </w:p>
    <w:p w:rsidR="00B576D0" w:rsidRPr="00403AD2" w:rsidRDefault="00B576D0" w:rsidP="00B576D0">
      <w:pPr>
        <w:rPr>
          <w:rFonts w:asciiTheme="minorHAnsi" w:hAnsiTheme="minorHAnsi"/>
        </w:rPr>
      </w:pPr>
      <w:r w:rsidRPr="00403AD2">
        <w:rPr>
          <w:rFonts w:asciiTheme="minorHAnsi" w:hAnsiTheme="minorHAnsi"/>
        </w:rPr>
        <w:t>UN Human Rights Council: From its creation in June 2006 through June 2016, 68 out of 135 resolutions (over 50%</w:t>
      </w:r>
      <w:proofErr w:type="gramStart"/>
      <w:r w:rsidRPr="00403AD2">
        <w:rPr>
          <w:rFonts w:asciiTheme="minorHAnsi" w:hAnsiTheme="minorHAnsi"/>
        </w:rPr>
        <w:t>)  have</w:t>
      </w:r>
      <w:proofErr w:type="gramEnd"/>
      <w:r w:rsidRPr="00403AD2">
        <w:rPr>
          <w:rFonts w:asciiTheme="minorHAnsi" w:hAnsiTheme="minorHAnsi"/>
        </w:rPr>
        <w:t xml:space="preserve"> been against Israel</w:t>
      </w:r>
    </w:p>
    <w:p w:rsidR="00B576D0" w:rsidRPr="00403AD2" w:rsidRDefault="00B576D0" w:rsidP="00B576D0">
      <w:pPr>
        <w:rPr>
          <w:rFonts w:asciiTheme="minorHAnsi" w:hAnsiTheme="minorHAnsi"/>
        </w:rPr>
      </w:pPr>
      <w:r w:rsidRPr="00403AD2">
        <w:rPr>
          <w:rFonts w:asciiTheme="minorHAnsi" w:hAnsiTheme="minorHAnsi"/>
        </w:rPr>
        <w:t>UN Nations General Assembly: From 2012 through 2015, 83 out of 97 resolutions (86%) have been against Israel</w:t>
      </w:r>
    </w:p>
    <w:p w:rsidR="00B576D0" w:rsidRPr="00403AD2" w:rsidRDefault="00B576D0" w:rsidP="00B576D0">
      <w:pPr>
        <w:rPr>
          <w:rFonts w:asciiTheme="minorHAnsi" w:hAnsiTheme="minorHAnsi"/>
        </w:rPr>
      </w:pPr>
      <w:r w:rsidRPr="00403AD2">
        <w:rPr>
          <w:rFonts w:asciiTheme="minorHAnsi" w:hAnsiTheme="minorHAnsi"/>
        </w:rPr>
        <w:t>UNESCO: Each year, this body adopts around 10 resolutions a year criticizing only Israel (UNESCO does not criticize any other UN member state in a country-specific resolution – except Syria once in 2013)</w:t>
      </w:r>
    </w:p>
    <w:p w:rsidR="00B576D0" w:rsidRPr="00403AD2" w:rsidRDefault="00B576D0" w:rsidP="00B576D0">
      <w:pPr>
        <w:rPr>
          <w:rFonts w:asciiTheme="minorHAnsi" w:hAnsiTheme="minorHAnsi"/>
        </w:rPr>
      </w:pPr>
      <w:r w:rsidRPr="00403AD2">
        <w:rPr>
          <w:rFonts w:asciiTheme="minorHAnsi" w:hAnsiTheme="minorHAnsi"/>
        </w:rPr>
        <w:t>Although Israel is a signatory of the Geneva Conventions, it has also chosen to disregard parts of this international treaty as well.</w:t>
      </w:r>
    </w:p>
    <w:p w:rsidR="00B576D0" w:rsidRPr="00403AD2" w:rsidRDefault="00B576D0" w:rsidP="00B576D0">
      <w:pPr>
        <w:rPr>
          <w:rStyle w:val="StyleUnderline"/>
          <w:rFonts w:asciiTheme="minorHAnsi" w:hAnsiTheme="minorHAnsi"/>
        </w:rPr>
      </w:pPr>
      <w:r w:rsidRPr="00403AD2">
        <w:rPr>
          <w:rStyle w:val="StyleUnderline"/>
          <w:rFonts w:asciiTheme="minorHAnsi" w:hAnsiTheme="minorHAnsi"/>
        </w:rPr>
        <w:t>In spite of worldwide outcry, and with the Leahy Laws on the books for years, American military aid to Israel has increased year after year. American politicians apparently don’t find Israel’s actions worthy of reprimand.</w:t>
      </w:r>
    </w:p>
    <w:p w:rsidR="00B576D0" w:rsidRPr="00403AD2" w:rsidRDefault="00B576D0" w:rsidP="00B576D0">
      <w:pPr>
        <w:rPr>
          <w:rFonts w:asciiTheme="minorHAnsi" w:hAnsiTheme="minorHAnsi"/>
        </w:rPr>
      </w:pPr>
      <w:r w:rsidRPr="00403AD2">
        <w:rPr>
          <w:rFonts w:asciiTheme="minorHAnsi" w:hAnsiTheme="minorHAnsi"/>
        </w:rPr>
        <w:t>Human Rights</w:t>
      </w:r>
    </w:p>
    <w:p w:rsidR="00B576D0" w:rsidRPr="00403AD2" w:rsidRDefault="00B576D0" w:rsidP="00B576D0">
      <w:pPr>
        <w:rPr>
          <w:rFonts w:asciiTheme="minorHAnsi" w:hAnsiTheme="minorHAnsi"/>
        </w:rPr>
      </w:pPr>
      <w:r w:rsidRPr="00403AD2">
        <w:rPr>
          <w:rFonts w:asciiTheme="minorHAnsi" w:hAnsiTheme="minorHAnsi"/>
        </w:rPr>
        <w:t>Israel regularly uses a broad definition of “terrorist</w:t>
      </w:r>
      <w:proofErr w:type="gramStart"/>
      <w:r w:rsidRPr="00403AD2">
        <w:rPr>
          <w:rFonts w:asciiTheme="minorHAnsi" w:hAnsiTheme="minorHAnsi"/>
        </w:rPr>
        <w:t>”  to</w:t>
      </w:r>
      <w:proofErr w:type="gramEnd"/>
      <w:r w:rsidRPr="00403AD2">
        <w:rPr>
          <w:rFonts w:asciiTheme="minorHAnsi" w:hAnsiTheme="minorHAnsi"/>
        </w:rPr>
        <w:t xml:space="preserve"> excuse human rights abuses against Palestinians. When soldiers shot a boy in the face, they explained that he was climbing the wall around their compound – he might have been a terrorist. When they detained a 3-year-old child who was running toward them with a zucchini scraper – they pointed out that he might be booby-trapped. When 2 million people are denied medicine and food for 10 years, it is easily rationalized: they support Hamas, which shoots rockets into Israel. In Defense Minister Avigdor Lieberman’s words, “There are no innocent people in the Gaza Strip.”</w:t>
      </w:r>
    </w:p>
    <w:p w:rsidR="00B576D0" w:rsidRPr="00403AD2" w:rsidRDefault="00B576D0" w:rsidP="00B576D0">
      <w:pPr>
        <w:rPr>
          <w:rFonts w:asciiTheme="minorHAnsi" w:hAnsiTheme="minorHAnsi"/>
        </w:rPr>
      </w:pPr>
      <w:r w:rsidRPr="00403AD2">
        <w:rPr>
          <w:rFonts w:asciiTheme="minorHAnsi" w:hAnsiTheme="minorHAnsi"/>
        </w:rPr>
        <w:t>And now: killing and injuring unarmed, nonviolent protesters is justifiable because Israel’s border is sacred and must not be approached, let alone compromised.  “The border fence between Israel and the Gaza Strip separates a sovereign state and a terrorist organization.”</w:t>
      </w:r>
    </w:p>
    <w:p w:rsidR="00B576D0" w:rsidRPr="00403AD2" w:rsidRDefault="00B576D0" w:rsidP="00B576D0">
      <w:pPr>
        <w:rPr>
          <w:rStyle w:val="StyleUnderline"/>
          <w:rFonts w:asciiTheme="minorHAnsi" w:hAnsiTheme="minorHAnsi"/>
        </w:rPr>
      </w:pPr>
      <w:r w:rsidRPr="00403AD2">
        <w:rPr>
          <w:rStyle w:val="StyleUnderline"/>
          <w:rFonts w:asciiTheme="minorHAnsi" w:hAnsiTheme="minorHAnsi"/>
        </w:rPr>
        <w:lastRenderedPageBreak/>
        <w:t>Israel justifies the use of lethal force against peaceful protesters – and decades of other illegal or questionable actions – so effectively that American politicians remain unwavering in their loyalty. American taxpayers need to judge the virtue of the Israeli rationale on the basis of hard facts. Set Israel’s actions next to the Leahy list of gross violations of human rights, and it becomes clear that it time for the Leahy Laws to be enforced. It is past time.</w:t>
      </w:r>
    </w:p>
    <w:p w:rsidR="00B576D0" w:rsidRPr="00403AD2" w:rsidRDefault="00B576D0" w:rsidP="00B576D0">
      <w:pPr>
        <w:rPr>
          <w:rFonts w:asciiTheme="minorHAnsi" w:hAnsiTheme="minorHAnsi"/>
        </w:rPr>
      </w:pPr>
      <w:r w:rsidRPr="00403AD2">
        <w:rPr>
          <w:rFonts w:asciiTheme="minorHAnsi" w:hAnsiTheme="minorHAnsi"/>
        </w:rPr>
        <w:t>Extrajudicial killing violates international law</w:t>
      </w:r>
    </w:p>
    <w:p w:rsidR="00B576D0" w:rsidRPr="00403AD2" w:rsidRDefault="00B576D0" w:rsidP="00B576D0">
      <w:pPr>
        <w:rPr>
          <w:rFonts w:asciiTheme="minorHAnsi" w:hAnsiTheme="minorHAnsi"/>
        </w:rPr>
      </w:pPr>
      <w:r w:rsidRPr="00403AD2">
        <w:rPr>
          <w:rFonts w:asciiTheme="minorHAnsi" w:hAnsiTheme="minorHAnsi"/>
        </w:rPr>
        <w:t>International law restricts the lethal use of firearms to a last resort; however, Israeli officials have repeatedly contravened this standard in public statements.</w:t>
      </w:r>
    </w:p>
    <w:p w:rsidR="00B576D0" w:rsidRPr="00403AD2" w:rsidRDefault="00B576D0" w:rsidP="00B576D0">
      <w:pPr>
        <w:rPr>
          <w:rFonts w:asciiTheme="minorHAnsi" w:hAnsiTheme="minorHAnsi"/>
        </w:rPr>
      </w:pPr>
      <w:r w:rsidRPr="00403AD2">
        <w:rPr>
          <w:rFonts w:asciiTheme="minorHAnsi" w:hAnsiTheme="minorHAnsi"/>
        </w:rPr>
        <w:t>After the first weekend of the Great March, army spokespeople indicated that all of the Palestinians killed had been taking violent action or tampering with the border fence, and at least 10 of the victims were members of Hamas. They were all executed without trial.</w:t>
      </w:r>
    </w:p>
    <w:p w:rsidR="00B576D0" w:rsidRPr="00403AD2" w:rsidRDefault="00B576D0" w:rsidP="00B576D0">
      <w:pPr>
        <w:rPr>
          <w:rFonts w:asciiTheme="minorHAnsi" w:hAnsiTheme="minorHAnsi"/>
        </w:rPr>
      </w:pPr>
      <w:r w:rsidRPr="00403AD2">
        <w:rPr>
          <w:rFonts w:asciiTheme="minorHAnsi" w:hAnsiTheme="minorHAnsi"/>
        </w:rPr>
        <w:t>On the second weekend of the March, Gazan journalist Yasser Murtaja, who was lethally shot while wearing a clearly marked “PRESS” vest, was rebuffed by Defense Minister Avigdor Lieberman as a “Hamas terrorist.” No evidence was produced. The U.S. State Department had vetted him and he was set to receive funds from USAID. Murtaja was executed without trial.</w:t>
      </w:r>
    </w:p>
    <w:p w:rsidR="00B576D0" w:rsidRPr="00403AD2" w:rsidRDefault="00B576D0" w:rsidP="00B576D0">
      <w:pPr>
        <w:rPr>
          <w:rFonts w:asciiTheme="minorHAnsi" w:hAnsiTheme="minorHAnsi"/>
        </w:rPr>
      </w:pPr>
      <w:r w:rsidRPr="00403AD2">
        <w:rPr>
          <w:rFonts w:asciiTheme="minorHAnsi" w:hAnsiTheme="minorHAnsi"/>
        </w:rPr>
        <w:t>These were not aberrant killings by rogue soldiers: Israeli leaders regularly encourage extrajudicial killing and excessive force.</w:t>
      </w:r>
    </w:p>
    <w:p w:rsidR="00B576D0" w:rsidRPr="00403AD2" w:rsidRDefault="00B576D0" w:rsidP="00B576D0">
      <w:pPr>
        <w:rPr>
          <w:rFonts w:asciiTheme="minorHAnsi" w:hAnsiTheme="minorHAnsi"/>
        </w:rPr>
      </w:pPr>
      <w:r w:rsidRPr="00403AD2">
        <w:rPr>
          <w:rFonts w:asciiTheme="minorHAnsi" w:hAnsiTheme="minorHAnsi"/>
        </w:rPr>
        <w:t>Transportation Minister Yisrael Katz stated in 2016, that “we cannot let attackers remain alive, risking the lives of Jews.”</w:t>
      </w:r>
    </w:p>
    <w:p w:rsidR="00B576D0" w:rsidRPr="00403AD2" w:rsidRDefault="00B576D0" w:rsidP="00B576D0">
      <w:pPr>
        <w:rPr>
          <w:rFonts w:asciiTheme="minorHAnsi" w:hAnsiTheme="minorHAnsi"/>
        </w:rPr>
      </w:pPr>
      <w:r w:rsidRPr="00403AD2">
        <w:rPr>
          <w:rFonts w:asciiTheme="minorHAnsi" w:hAnsiTheme="minorHAnsi"/>
        </w:rPr>
        <w:t>In 2015, Jerusalem Police District Commander Moshe Edri stated that “Everyone who stabs Jews or harms innocent people – should be killed.”</w:t>
      </w:r>
    </w:p>
    <w:p w:rsidR="00B576D0" w:rsidRPr="00403AD2" w:rsidRDefault="00B576D0" w:rsidP="00B576D0">
      <w:pPr>
        <w:rPr>
          <w:rFonts w:asciiTheme="minorHAnsi" w:hAnsiTheme="minorHAnsi"/>
        </w:rPr>
      </w:pPr>
      <w:r w:rsidRPr="00403AD2">
        <w:rPr>
          <w:rFonts w:asciiTheme="minorHAnsi" w:hAnsiTheme="minorHAnsi"/>
        </w:rPr>
        <w:t>Also in 2015, Israeli Police Minister Gilad Erdan declared that “if a terrorist has a knife or screwdriver in his hand, you should shoot to kill him without thinking twice.” He added, “</w:t>
      </w:r>
      <w:proofErr w:type="gramStart"/>
      <w:r w:rsidRPr="00403AD2">
        <w:rPr>
          <w:rFonts w:asciiTheme="minorHAnsi" w:hAnsiTheme="minorHAnsi"/>
        </w:rPr>
        <w:t>every</w:t>
      </w:r>
      <w:proofErr w:type="gramEnd"/>
      <w:r w:rsidRPr="00403AD2">
        <w:rPr>
          <w:rFonts w:asciiTheme="minorHAnsi" w:hAnsiTheme="minorHAnsi"/>
        </w:rPr>
        <w:t xml:space="preserve"> attacker who sets out to inflict harm should know that he will likely not survive the attack.”</w:t>
      </w:r>
    </w:p>
    <w:p w:rsidR="00B576D0" w:rsidRPr="00403AD2" w:rsidRDefault="00B576D0" w:rsidP="00B576D0">
      <w:pPr>
        <w:rPr>
          <w:rFonts w:asciiTheme="minorHAnsi" w:hAnsiTheme="minorHAnsi"/>
        </w:rPr>
      </w:pPr>
      <w:r w:rsidRPr="00403AD2">
        <w:rPr>
          <w:rFonts w:asciiTheme="minorHAnsi" w:hAnsiTheme="minorHAnsi"/>
        </w:rPr>
        <w:t>And Avigdor Lieberman, who is now defense minister, advocated in a 2015 Facebook post for a policy in which “no attacker, male or female, should make it out of any attack alive.”</w:t>
      </w:r>
    </w:p>
    <w:p w:rsidR="00B576D0" w:rsidRPr="00403AD2" w:rsidRDefault="00B576D0" w:rsidP="00B576D0">
      <w:pPr>
        <w:rPr>
          <w:rFonts w:asciiTheme="minorHAnsi" w:hAnsiTheme="minorHAnsi"/>
        </w:rPr>
      </w:pPr>
      <w:r w:rsidRPr="00403AD2">
        <w:rPr>
          <w:rFonts w:asciiTheme="minorHAnsi" w:hAnsiTheme="minorHAnsi"/>
        </w:rPr>
        <w:t>Defense for Children International-Palestine reports that 2015 saw Israeli forces execute at least 28 Palestinian children alone, thanks in part to the environment created by its leaders and a broad shoot-to-kill policy.</w:t>
      </w:r>
    </w:p>
    <w:p w:rsidR="00B576D0" w:rsidRPr="00403AD2" w:rsidRDefault="00B576D0" w:rsidP="00B576D0">
      <w:pPr>
        <w:rPr>
          <w:rFonts w:asciiTheme="minorHAnsi" w:hAnsiTheme="minorHAnsi"/>
        </w:rPr>
      </w:pPr>
      <w:r w:rsidRPr="00403AD2">
        <w:rPr>
          <w:rFonts w:asciiTheme="minorHAnsi" w:hAnsiTheme="minorHAnsi"/>
        </w:rPr>
        <w:t>Amnesty International has also been tracking Israel’s extrajudicial killings for years.</w:t>
      </w:r>
    </w:p>
    <w:p w:rsidR="00B576D0" w:rsidRPr="00403AD2" w:rsidRDefault="00B576D0" w:rsidP="00B576D0">
      <w:pPr>
        <w:rPr>
          <w:rFonts w:asciiTheme="minorHAnsi" w:hAnsiTheme="minorHAnsi"/>
        </w:rPr>
      </w:pPr>
      <w:r w:rsidRPr="00403AD2">
        <w:rPr>
          <w:rFonts w:asciiTheme="minorHAnsi" w:hAnsiTheme="minorHAnsi"/>
        </w:rPr>
        <w:t>The Leahy Laws remain untouched.</w:t>
      </w:r>
    </w:p>
    <w:p w:rsidR="00B576D0" w:rsidRPr="00403AD2" w:rsidRDefault="00B576D0" w:rsidP="00B576D0">
      <w:pPr>
        <w:rPr>
          <w:rFonts w:asciiTheme="minorHAnsi" w:hAnsiTheme="minorHAnsi"/>
        </w:rPr>
      </w:pPr>
      <w:r w:rsidRPr="00403AD2">
        <w:rPr>
          <w:rFonts w:asciiTheme="minorHAnsi" w:hAnsiTheme="minorHAnsi"/>
        </w:rPr>
        <w:t>Torture</w:t>
      </w:r>
    </w:p>
    <w:p w:rsidR="00B576D0" w:rsidRPr="00403AD2" w:rsidRDefault="00B576D0" w:rsidP="00B576D0">
      <w:pPr>
        <w:rPr>
          <w:rFonts w:asciiTheme="minorHAnsi" w:hAnsiTheme="minorHAnsi"/>
        </w:rPr>
      </w:pPr>
      <w:r w:rsidRPr="00403AD2">
        <w:rPr>
          <w:rFonts w:asciiTheme="minorHAnsi" w:hAnsiTheme="minorHAnsi"/>
        </w:rPr>
        <w:t>Torture or cruel, inhuman, or degrading treatment or punishment is another Leahy trigger. In international law, torture is forbidden; in Israeli law, a small window called “extraordinary circumstances” has enabled authorities to make abundant use of the practice.</w:t>
      </w:r>
    </w:p>
    <w:p w:rsidR="00B576D0" w:rsidRPr="00403AD2" w:rsidRDefault="00B576D0" w:rsidP="00B576D0">
      <w:pPr>
        <w:rPr>
          <w:rFonts w:asciiTheme="minorHAnsi" w:hAnsiTheme="minorHAnsi"/>
        </w:rPr>
      </w:pPr>
      <w:r w:rsidRPr="00403AD2">
        <w:rPr>
          <w:rFonts w:asciiTheme="minorHAnsi" w:hAnsiTheme="minorHAnsi"/>
        </w:rPr>
        <w:lastRenderedPageBreak/>
        <w:t>Palestinians have registered least 1,000 complaints of torture since 2000, but this year – 2018 – is the first time one has led to a criminal investigation. The rest were summarily dismissed.</w:t>
      </w:r>
    </w:p>
    <w:p w:rsidR="00B576D0" w:rsidRPr="00403AD2" w:rsidRDefault="00B576D0" w:rsidP="00B576D0">
      <w:pPr>
        <w:rPr>
          <w:rFonts w:asciiTheme="minorHAnsi" w:hAnsiTheme="minorHAnsi"/>
        </w:rPr>
      </w:pPr>
      <w:r w:rsidRPr="00403AD2">
        <w:rPr>
          <w:rFonts w:asciiTheme="minorHAnsi" w:hAnsiTheme="minorHAnsi"/>
        </w:rPr>
        <w:t>Abdel Nasser Farwana, head of the Palestinian Detainees and Ex-Detainees Committee Studies and Documentation Unit, reports that 71 Palestinian prisoners have died from torture since 1967, and dozens of others have died shortly after release. Farwana adds, “Israel…is the only country in the world that legalizes torture in its jails and detention camps and protects its perpetrators. Israel uses torture on institutional level against Palestinian and Arab detainees.”</w:t>
      </w:r>
    </w:p>
    <w:p w:rsidR="00B576D0" w:rsidRPr="00403AD2" w:rsidRDefault="00B576D0" w:rsidP="00B576D0">
      <w:pPr>
        <w:rPr>
          <w:rFonts w:asciiTheme="minorHAnsi" w:hAnsiTheme="minorHAnsi"/>
          <w:u w:val="single"/>
        </w:rPr>
      </w:pPr>
      <w:r w:rsidRPr="00403AD2">
        <w:rPr>
          <w:rStyle w:val="StyleUnderline"/>
          <w:rFonts w:asciiTheme="minorHAnsi" w:hAnsiTheme="minorHAnsi"/>
        </w:rPr>
        <w:t>A report in Foreign Service Journal reported that Israeli torture has also extended at times to American citizens.</w:t>
      </w:r>
    </w:p>
    <w:p w:rsidR="00B576D0" w:rsidRPr="00403AD2" w:rsidRDefault="00B576D0" w:rsidP="00B576D0">
      <w:pPr>
        <w:rPr>
          <w:rFonts w:asciiTheme="minorHAnsi" w:hAnsiTheme="minorHAnsi"/>
        </w:rPr>
      </w:pPr>
      <w:r w:rsidRPr="00403AD2">
        <w:rPr>
          <w:rFonts w:asciiTheme="minorHAnsi" w:hAnsiTheme="minorHAnsi"/>
        </w:rPr>
        <w:t>The Leahy Law should have kicked in years ago, cutting off aid to Israel’s prison establishment.</w:t>
      </w:r>
    </w:p>
    <w:p w:rsidR="00B576D0" w:rsidRPr="00403AD2" w:rsidRDefault="00B576D0" w:rsidP="00B576D0">
      <w:pPr>
        <w:rPr>
          <w:rFonts w:asciiTheme="minorHAnsi" w:hAnsiTheme="minorHAnsi"/>
        </w:rPr>
      </w:pPr>
      <w:r w:rsidRPr="00403AD2">
        <w:rPr>
          <w:rFonts w:asciiTheme="minorHAnsi" w:hAnsiTheme="minorHAnsi"/>
        </w:rPr>
        <w:t>Prolonged detention without charges and trial</w:t>
      </w:r>
    </w:p>
    <w:p w:rsidR="00B576D0" w:rsidRPr="00403AD2" w:rsidRDefault="00B576D0" w:rsidP="00B576D0">
      <w:pPr>
        <w:rPr>
          <w:rFonts w:asciiTheme="minorHAnsi" w:hAnsiTheme="minorHAnsi"/>
        </w:rPr>
      </w:pPr>
      <w:r w:rsidRPr="00403AD2">
        <w:rPr>
          <w:rFonts w:asciiTheme="minorHAnsi" w:hAnsiTheme="minorHAnsi"/>
        </w:rPr>
        <w:t>Administrative detention is a process meant only for rare cases: for a detainee who has not committed an offense, on the grounds that s/he plans to break the law at some future time. The detainee is not charged and does not stand trial. Like torture, administrative detention is overused in Israel.</w:t>
      </w:r>
    </w:p>
    <w:p w:rsidR="00B576D0" w:rsidRPr="00403AD2" w:rsidRDefault="00B576D0" w:rsidP="00B576D0">
      <w:pPr>
        <w:rPr>
          <w:rFonts w:asciiTheme="minorHAnsi" w:hAnsiTheme="minorHAnsi"/>
        </w:rPr>
      </w:pPr>
      <w:r w:rsidRPr="00403AD2">
        <w:rPr>
          <w:rFonts w:asciiTheme="minorHAnsi" w:hAnsiTheme="minorHAnsi"/>
        </w:rPr>
        <w:t>In a recent report, Addameer reveals that during the first 2 months of 2018, Israeli forces had already detained 1319 Palestinians, including 274 children, 23 women, and 4 journalists. Since 2000, Israel has detained at least 12,000 children alone.</w:t>
      </w:r>
    </w:p>
    <w:p w:rsidR="00B576D0" w:rsidRPr="00403AD2" w:rsidRDefault="00B576D0" w:rsidP="00B576D0">
      <w:pPr>
        <w:rPr>
          <w:rFonts w:asciiTheme="minorHAnsi" w:hAnsiTheme="minorHAnsi"/>
        </w:rPr>
      </w:pPr>
      <w:r w:rsidRPr="00403AD2">
        <w:rPr>
          <w:rFonts w:asciiTheme="minorHAnsi" w:hAnsiTheme="minorHAnsi"/>
        </w:rPr>
        <w:t xml:space="preserve">Addameer crunched the numbers and found that since 1967, more than 800,000 Palestinians have been detained. </w:t>
      </w:r>
      <w:r w:rsidRPr="00403AD2">
        <w:rPr>
          <w:rStyle w:val="StyleUnderline"/>
          <w:rFonts w:asciiTheme="minorHAnsi" w:hAnsiTheme="minorHAnsi"/>
        </w:rPr>
        <w:t>This amounts to approximately 20% of the total Palestinian population in the occupied Palestinian territories, and upwards of 40% of the total male Palestinian population. Approximately 10,000 women have been detained since 2000.</w:t>
      </w:r>
    </w:p>
    <w:p w:rsidR="00B576D0" w:rsidRPr="00403AD2" w:rsidRDefault="00B576D0" w:rsidP="00B576D0">
      <w:pPr>
        <w:rPr>
          <w:rFonts w:asciiTheme="minorHAnsi" w:hAnsiTheme="minorHAnsi"/>
        </w:rPr>
      </w:pPr>
      <w:r w:rsidRPr="00403AD2">
        <w:rPr>
          <w:rFonts w:asciiTheme="minorHAnsi" w:hAnsiTheme="minorHAnsi"/>
        </w:rPr>
        <w:t>While international law permits detention without trial under extremely limited, emergency circumstances, critics argue that Israel has exploited the measure, instituting it on a massive scale, and denying detainees due process.</w:t>
      </w:r>
    </w:p>
    <w:p w:rsidR="00B576D0" w:rsidRPr="00403AD2" w:rsidRDefault="00B576D0" w:rsidP="00B576D0">
      <w:pPr>
        <w:rPr>
          <w:rFonts w:asciiTheme="minorHAnsi" w:hAnsiTheme="minorHAnsi"/>
        </w:rPr>
      </w:pPr>
      <w:r w:rsidRPr="00403AD2">
        <w:rPr>
          <w:rFonts w:asciiTheme="minorHAnsi" w:hAnsiTheme="minorHAnsi"/>
        </w:rPr>
        <w:t>Ultimately, about 95% of detainees are released without charge or trial.</w:t>
      </w:r>
    </w:p>
    <w:p w:rsidR="00B576D0" w:rsidRPr="00403AD2" w:rsidRDefault="00B576D0" w:rsidP="00B576D0">
      <w:pPr>
        <w:rPr>
          <w:rFonts w:asciiTheme="minorHAnsi" w:hAnsiTheme="minorHAnsi"/>
        </w:rPr>
      </w:pPr>
      <w:r w:rsidRPr="00403AD2">
        <w:rPr>
          <w:rFonts w:asciiTheme="minorHAnsi" w:hAnsiTheme="minorHAnsi"/>
        </w:rPr>
        <w:t>B’tselem summarizes the practice:</w:t>
      </w:r>
    </w:p>
    <w:p w:rsidR="00B576D0" w:rsidRPr="00403AD2" w:rsidRDefault="00B576D0" w:rsidP="00B576D0">
      <w:pPr>
        <w:rPr>
          <w:rFonts w:asciiTheme="minorHAnsi" w:hAnsiTheme="minorHAnsi"/>
        </w:rPr>
      </w:pPr>
      <w:r w:rsidRPr="00403AD2">
        <w:rPr>
          <w:rFonts w:asciiTheme="minorHAnsi" w:hAnsiTheme="minorHAnsi"/>
        </w:rPr>
        <w:t>How many more years does Israel need to misappropriate administrative detention before the Leahy Law is activated?</w:t>
      </w:r>
    </w:p>
    <w:p w:rsidR="00B576D0" w:rsidRPr="00403AD2" w:rsidRDefault="00B576D0" w:rsidP="00B576D0">
      <w:pPr>
        <w:rPr>
          <w:rFonts w:asciiTheme="minorHAnsi" w:hAnsiTheme="minorHAnsi"/>
        </w:rPr>
      </w:pPr>
      <w:r w:rsidRPr="00403AD2">
        <w:rPr>
          <w:rFonts w:asciiTheme="minorHAnsi" w:hAnsiTheme="minorHAnsi"/>
        </w:rPr>
        <w:t>Abduction and clandestine detention</w:t>
      </w:r>
    </w:p>
    <w:p w:rsidR="00B576D0" w:rsidRPr="00403AD2" w:rsidRDefault="00B576D0" w:rsidP="00B576D0">
      <w:pPr>
        <w:rPr>
          <w:rFonts w:asciiTheme="minorHAnsi" w:hAnsiTheme="minorHAnsi"/>
        </w:rPr>
      </w:pPr>
      <w:r w:rsidRPr="00403AD2">
        <w:rPr>
          <w:rFonts w:asciiTheme="minorHAnsi" w:hAnsiTheme="minorHAnsi"/>
        </w:rPr>
        <w:t>The Women’s Centre for Legal Aid and Counselling (WCLAC), a Palestinian NGO, estimates that the Israeli military conducts nearly 1,400 night raids per year (in addition to daytime operations) – over 65,000 since 1967.</w:t>
      </w:r>
    </w:p>
    <w:p w:rsidR="00B576D0" w:rsidRPr="00403AD2" w:rsidRDefault="00B576D0" w:rsidP="00B576D0">
      <w:pPr>
        <w:rPr>
          <w:rFonts w:asciiTheme="minorHAnsi" w:hAnsiTheme="minorHAnsi"/>
        </w:rPr>
      </w:pPr>
      <w:r w:rsidRPr="00403AD2">
        <w:rPr>
          <w:rFonts w:asciiTheme="minorHAnsi" w:hAnsiTheme="minorHAnsi"/>
        </w:rPr>
        <w:t>These raids have been heavily criticized by human rights organizations as especially damaging to children. Usually conducted around 2 am, they start with loud banging on the door or an explosion to blast the door open. Homes are ransacked, family members threatened, and children often see a parent abducted – or are abducted themselves during these raids.</w:t>
      </w:r>
    </w:p>
    <w:p w:rsidR="00B576D0" w:rsidRPr="00403AD2" w:rsidRDefault="00B576D0" w:rsidP="00B576D0">
      <w:pPr>
        <w:rPr>
          <w:rFonts w:asciiTheme="minorHAnsi" w:hAnsiTheme="minorHAnsi"/>
        </w:rPr>
      </w:pPr>
      <w:r w:rsidRPr="00403AD2">
        <w:rPr>
          <w:rFonts w:asciiTheme="minorHAnsi" w:hAnsiTheme="minorHAnsi"/>
        </w:rPr>
        <w:lastRenderedPageBreak/>
        <w:t>On one night in August 2017, 15 Palestinians were detained in a single raid in East Jerusalem; 160 were arrested in 12 days in July 2017, 30 of them minors.</w:t>
      </w:r>
    </w:p>
    <w:p w:rsidR="00B576D0" w:rsidRPr="00403AD2" w:rsidRDefault="00B576D0" w:rsidP="00B576D0">
      <w:pPr>
        <w:rPr>
          <w:rFonts w:asciiTheme="minorHAnsi" w:hAnsiTheme="minorHAnsi"/>
        </w:rPr>
      </w:pPr>
      <w:r w:rsidRPr="00403AD2">
        <w:rPr>
          <w:rFonts w:asciiTheme="minorHAnsi" w:hAnsiTheme="minorHAnsi"/>
        </w:rPr>
        <w:t>Politically motivated rape</w:t>
      </w:r>
    </w:p>
    <w:p w:rsidR="00B576D0" w:rsidRPr="00403AD2" w:rsidRDefault="00B576D0" w:rsidP="00B576D0">
      <w:pPr>
        <w:rPr>
          <w:rFonts w:asciiTheme="minorHAnsi" w:hAnsiTheme="minorHAnsi"/>
        </w:rPr>
      </w:pPr>
      <w:r w:rsidRPr="00403AD2">
        <w:rPr>
          <w:rFonts w:asciiTheme="minorHAnsi" w:hAnsiTheme="minorHAnsi"/>
        </w:rPr>
        <w:t>Actual rape has been reported in Israeli prisons: in 2005, doctors verified the violent abuse of a Lebanese prisoner by an Israeli interrogator; counselors have witnessed confidential descriptions from Palestinian women of rape by Israeli soldiers. Rasmea Odeh has publicly discussed horrific torture and rape.</w:t>
      </w:r>
    </w:p>
    <w:p w:rsidR="00B576D0" w:rsidRPr="00403AD2" w:rsidRDefault="00B576D0" w:rsidP="00B576D0">
      <w:pPr>
        <w:rPr>
          <w:rFonts w:asciiTheme="minorHAnsi" w:hAnsiTheme="minorHAnsi"/>
        </w:rPr>
      </w:pPr>
      <w:r w:rsidRPr="00403AD2">
        <w:rPr>
          <w:rFonts w:asciiTheme="minorHAnsi" w:hAnsiTheme="minorHAnsi"/>
        </w:rPr>
        <w:t>While the subject of rape is socially taboo in Palestine and statistics are impossible to gather, it is important to note that the United Nations Istanbul Protocol states that “verbal sexual threats, abuse and mocking are also part of sexual torture.” In the Palestinian culture, threats of a sexual nature are a very serious matter, and are globally they are considered to be a form of torture.</w:t>
      </w:r>
    </w:p>
    <w:p w:rsidR="00B576D0" w:rsidRPr="00403AD2" w:rsidRDefault="00B576D0" w:rsidP="00B576D0">
      <w:pPr>
        <w:rPr>
          <w:rFonts w:asciiTheme="minorHAnsi" w:hAnsiTheme="minorHAnsi"/>
        </w:rPr>
      </w:pPr>
      <w:r w:rsidRPr="00403AD2">
        <w:rPr>
          <w:rFonts w:asciiTheme="minorHAnsi" w:hAnsiTheme="minorHAnsi"/>
        </w:rPr>
        <w:t>According to a 2017 report from Addameer, the practices of sexual harassment, threats of rape (directed at themselves and family members), sexually degrading insults, and strip and body searching of female prisoners are “common and systematic.”</w:t>
      </w:r>
    </w:p>
    <w:p w:rsidR="00B576D0" w:rsidRPr="00403AD2" w:rsidRDefault="00B576D0" w:rsidP="00B576D0">
      <w:pPr>
        <w:rPr>
          <w:rFonts w:asciiTheme="minorHAnsi" w:hAnsiTheme="minorHAnsi"/>
        </w:rPr>
      </w:pPr>
      <w:r w:rsidRPr="00403AD2">
        <w:rPr>
          <w:rFonts w:asciiTheme="minorHAnsi" w:hAnsiTheme="minorHAnsi"/>
        </w:rPr>
        <w:t>Male prisoners have been somewhat more willing to speak up on the subject. Israeli clinical psychologist Daniel J.N. Weishut published a report in 2015 which reveals that “Israeli authorities are systemically involved with torture and ill-treatment of a sexual nature.”</w:t>
      </w:r>
    </w:p>
    <w:p w:rsidR="00B576D0" w:rsidRPr="00403AD2" w:rsidRDefault="00B576D0" w:rsidP="00B576D0">
      <w:pPr>
        <w:rPr>
          <w:rFonts w:asciiTheme="minorHAnsi" w:hAnsiTheme="minorHAnsi"/>
        </w:rPr>
      </w:pPr>
      <w:r w:rsidRPr="00403AD2">
        <w:rPr>
          <w:rFonts w:asciiTheme="minorHAnsi" w:hAnsiTheme="minorHAnsi"/>
        </w:rPr>
        <w:t>He also notes that while dozens of cases have come up, no convictions have been returned; in all but one case, the complaints were rejected by the authorities.</w:t>
      </w:r>
    </w:p>
    <w:p w:rsidR="00B576D0" w:rsidRPr="00403AD2" w:rsidRDefault="00B576D0" w:rsidP="00B576D0">
      <w:pPr>
        <w:rPr>
          <w:rFonts w:asciiTheme="minorHAnsi" w:hAnsiTheme="minorHAnsi"/>
        </w:rPr>
      </w:pPr>
      <w:r w:rsidRPr="00403AD2">
        <w:rPr>
          <w:rFonts w:asciiTheme="minorHAnsi" w:hAnsiTheme="minorHAnsi"/>
        </w:rPr>
        <w:t>In 2010, a study by Defense for Children International-Palestine led to the conclusion that “sexual harassment and sexual abuse” have been used across the board in the interrogation of child prisoners.</w:t>
      </w:r>
    </w:p>
    <w:p w:rsidR="00B576D0" w:rsidRPr="00403AD2" w:rsidRDefault="00B576D0" w:rsidP="00B576D0">
      <w:pPr>
        <w:rPr>
          <w:rFonts w:asciiTheme="minorHAnsi" w:hAnsiTheme="minorHAnsi"/>
        </w:rPr>
      </w:pPr>
      <w:r w:rsidRPr="00403AD2">
        <w:rPr>
          <w:rFonts w:asciiTheme="minorHAnsi" w:hAnsiTheme="minorHAnsi"/>
        </w:rPr>
        <w:t>Other flagrant denial of the right to life, liberty, or the security of person</w:t>
      </w:r>
    </w:p>
    <w:p w:rsidR="00B576D0" w:rsidRPr="00403AD2" w:rsidRDefault="00B576D0" w:rsidP="00B576D0">
      <w:pPr>
        <w:rPr>
          <w:rFonts w:asciiTheme="minorHAnsi" w:hAnsiTheme="minorHAnsi"/>
        </w:rPr>
      </w:pPr>
      <w:r w:rsidRPr="00403AD2">
        <w:rPr>
          <w:rFonts w:asciiTheme="minorHAnsi" w:hAnsiTheme="minorHAnsi"/>
        </w:rPr>
        <w:t>Statistics on punitive demolitions of Palestinian homes are easy to find; as are reports on the demolitions of entire villages, destruction of crops, collective punishment, and unnecessary delays at checkpoints even for medical emergencies. The list is long.</w:t>
      </w:r>
    </w:p>
    <w:p w:rsidR="00B576D0" w:rsidRPr="00403AD2" w:rsidRDefault="00B576D0" w:rsidP="00B576D0">
      <w:pPr>
        <w:rPr>
          <w:rFonts w:asciiTheme="minorHAnsi" w:hAnsiTheme="minorHAnsi"/>
        </w:rPr>
      </w:pPr>
      <w:r w:rsidRPr="00403AD2">
        <w:rPr>
          <w:rFonts w:asciiTheme="minorHAnsi" w:hAnsiTheme="minorHAnsi"/>
        </w:rPr>
        <w:t>This is in addition to the ongoing theft of land and resources, the ongoing blockade of Gaza and occupation of both Gaza and the West Bank</w:t>
      </w:r>
      <w:proofErr w:type="gramStart"/>
      <w:r w:rsidRPr="00403AD2">
        <w:rPr>
          <w:rFonts w:asciiTheme="minorHAnsi" w:hAnsiTheme="minorHAnsi"/>
        </w:rPr>
        <w:t>,  and</w:t>
      </w:r>
      <w:proofErr w:type="gramEnd"/>
      <w:r w:rsidRPr="00403AD2">
        <w:rPr>
          <w:rFonts w:asciiTheme="minorHAnsi" w:hAnsiTheme="minorHAnsi"/>
        </w:rPr>
        <w:t xml:space="preserve"> other human rights abuses.</w:t>
      </w:r>
    </w:p>
    <w:p w:rsidR="00B576D0" w:rsidRPr="00403AD2" w:rsidRDefault="00B576D0" w:rsidP="00B576D0">
      <w:pPr>
        <w:rPr>
          <w:rFonts w:asciiTheme="minorHAnsi" w:hAnsiTheme="minorHAnsi"/>
        </w:rPr>
      </w:pPr>
      <w:r w:rsidRPr="00403AD2">
        <w:rPr>
          <w:rFonts w:asciiTheme="minorHAnsi" w:hAnsiTheme="minorHAnsi"/>
        </w:rPr>
        <w:t>Accountability</w:t>
      </w:r>
    </w:p>
    <w:p w:rsidR="00B576D0" w:rsidRPr="00403AD2" w:rsidRDefault="00B576D0" w:rsidP="00B576D0">
      <w:pPr>
        <w:rPr>
          <w:rFonts w:asciiTheme="minorHAnsi" w:hAnsiTheme="minorHAnsi"/>
        </w:rPr>
      </w:pPr>
      <w:r w:rsidRPr="00403AD2">
        <w:rPr>
          <w:rFonts w:asciiTheme="minorHAnsi" w:hAnsiTheme="minorHAnsi"/>
        </w:rPr>
        <w:t>Implementing the Leahy Law, the U.S. government vets foreign security forces to ensure that aid recipients have not committed gross human rights abuses, and engages with governments to promote accountability and measures to prevent future abuses.</w:t>
      </w:r>
    </w:p>
    <w:p w:rsidR="00B576D0" w:rsidRPr="00403AD2" w:rsidRDefault="00B576D0" w:rsidP="00B576D0">
      <w:pPr>
        <w:rPr>
          <w:rFonts w:asciiTheme="minorHAnsi" w:hAnsiTheme="minorHAnsi"/>
        </w:rPr>
      </w:pPr>
      <w:r w:rsidRPr="00403AD2">
        <w:rPr>
          <w:rFonts w:asciiTheme="minorHAnsi" w:hAnsiTheme="minorHAnsi"/>
        </w:rPr>
        <w:t>The purpose of the Leahy Law is to hold states accountable for their actions. Israel considers itself immune from accountability, all the while collecting over $10 million a day in military aid from the United States. The Jewish State makes little attempt to hide its human rights abuses.</w:t>
      </w:r>
    </w:p>
    <w:p w:rsidR="00B576D0" w:rsidRPr="00403AD2" w:rsidRDefault="00B576D0" w:rsidP="00B576D0">
      <w:pPr>
        <w:rPr>
          <w:rFonts w:asciiTheme="minorHAnsi" w:hAnsiTheme="minorHAnsi"/>
        </w:rPr>
      </w:pPr>
      <w:r w:rsidRPr="00403AD2">
        <w:rPr>
          <w:rFonts w:asciiTheme="minorHAnsi" w:hAnsiTheme="minorHAnsi"/>
        </w:rPr>
        <w:t xml:space="preserve">Even before the Great March of Return began, Israeli rhetoric and actions pointed to a massacre. Prime Minister Netanyahu employed at least 100 snipers, with orders to shoot anyone trying to breach the </w:t>
      </w:r>
      <w:r w:rsidRPr="00403AD2">
        <w:rPr>
          <w:rFonts w:asciiTheme="minorHAnsi" w:hAnsiTheme="minorHAnsi"/>
        </w:rPr>
        <w:lastRenderedPageBreak/>
        <w:t>border fence. Senior IDF officers were quoted as saying that they were perfectly willing to produce a high body count: it was a “price [Israel] would be willing to pay to prevent a breach” of the border fence.</w:t>
      </w:r>
    </w:p>
    <w:p w:rsidR="00B576D0" w:rsidRPr="00403AD2" w:rsidRDefault="00B576D0" w:rsidP="00B576D0">
      <w:pPr>
        <w:rPr>
          <w:rFonts w:asciiTheme="minorHAnsi" w:hAnsiTheme="minorHAnsi"/>
        </w:rPr>
      </w:pPr>
      <w:r w:rsidRPr="00403AD2">
        <w:rPr>
          <w:rFonts w:asciiTheme="minorHAnsi" w:hAnsiTheme="minorHAnsi"/>
        </w:rPr>
        <w:t>After the first weekend of the Gaza Great March of Return, condemnation came from (almost) all sides and calls for investigation from both the UN secretary-general and the EU chief of foreign policy. Israel’s Defense Minister Avigdor Lieberman would have none of it: “Israeli soldiers did what was necessary. I think all our soldiers deserve a medal.” He added, “As for a commission of inquiry – there won’t be one.”</w:t>
      </w:r>
    </w:p>
    <w:p w:rsidR="00B576D0" w:rsidRPr="00403AD2" w:rsidRDefault="00B576D0" w:rsidP="00B576D0">
      <w:pPr>
        <w:rPr>
          <w:rFonts w:asciiTheme="minorHAnsi" w:hAnsiTheme="minorHAnsi"/>
        </w:rPr>
      </w:pPr>
      <w:r w:rsidRPr="00403AD2">
        <w:rPr>
          <w:rFonts w:asciiTheme="minorHAnsi" w:hAnsiTheme="minorHAnsi"/>
        </w:rPr>
        <w:t>In fact, quite the opposite was true. Major General Yoav Mordechai, Coordinator of Government Activities in the Territories, called on the World Health Organization (WHO) to restrain Gazans who planned to burn tires during the second weekend of protest. Mordechai insisted that it was “irresponsible behavior” that would cause “unprecedented air pollution.</w:t>
      </w:r>
    </w:p>
    <w:p w:rsidR="00B576D0" w:rsidRPr="00403AD2" w:rsidRDefault="00B576D0" w:rsidP="00B576D0">
      <w:pPr>
        <w:rPr>
          <w:rFonts w:asciiTheme="minorHAnsi" w:hAnsiTheme="minorHAnsi"/>
        </w:rPr>
      </w:pPr>
      <w:r w:rsidRPr="00403AD2">
        <w:rPr>
          <w:rFonts w:asciiTheme="minorHAnsi" w:hAnsiTheme="minorHAnsi"/>
        </w:rPr>
        <w:t>This is part of an ongoing pattern of blatant refusal of accountability.</w:t>
      </w:r>
    </w:p>
    <w:p w:rsidR="00B576D0" w:rsidRPr="00403AD2" w:rsidRDefault="00B576D0" w:rsidP="00B576D0">
      <w:pPr>
        <w:rPr>
          <w:rStyle w:val="StyleUnderline"/>
          <w:rFonts w:asciiTheme="minorHAnsi" w:hAnsiTheme="minorHAnsi"/>
        </w:rPr>
      </w:pPr>
      <w:r w:rsidRPr="00403AD2">
        <w:rPr>
          <w:rFonts w:asciiTheme="minorHAnsi" w:hAnsiTheme="minorHAnsi"/>
        </w:rPr>
        <w:t xml:space="preserve">In 2016, after being denied entrance to the occupied Palestinian territories for 18 months, UN rapporteur for human rights Makarim </w:t>
      </w:r>
      <w:proofErr w:type="gramStart"/>
      <w:r w:rsidRPr="00403AD2">
        <w:rPr>
          <w:rFonts w:asciiTheme="minorHAnsi" w:hAnsiTheme="minorHAnsi"/>
        </w:rPr>
        <w:t>Wibisono  gave</w:t>
      </w:r>
      <w:proofErr w:type="gramEnd"/>
      <w:r w:rsidRPr="00403AD2">
        <w:rPr>
          <w:rFonts w:asciiTheme="minorHAnsi" w:hAnsiTheme="minorHAnsi"/>
        </w:rPr>
        <w:t xml:space="preserve"> up and resigned his position. Israel’s foreign ministry spokesman explained the refusal: “Israeli human rights are violated too, every day, by Palestinians, and until this ends the council will not be taken seriously as a body that respects human rights.”</w:t>
      </w:r>
    </w:p>
    <w:p w:rsidR="00B576D0" w:rsidRPr="00403AD2" w:rsidRDefault="00B576D0" w:rsidP="00B576D0">
      <w:pPr>
        <w:rPr>
          <w:rFonts w:asciiTheme="minorHAnsi" w:hAnsiTheme="minorHAnsi"/>
          <w:u w:val="single"/>
        </w:rPr>
      </w:pPr>
      <w:r w:rsidRPr="00403AD2">
        <w:rPr>
          <w:rStyle w:val="StyleUnderline"/>
          <w:rFonts w:asciiTheme="minorHAnsi" w:hAnsiTheme="minorHAnsi"/>
        </w:rPr>
        <w:t>In 2016, 10 Congress people – one of which was Senator Leahy – sent a letter to Secretary of State John Kerry, urging him to investigate extrajudicial killings and other possible GVHRs in Israel, and recommending application of the Leahy Law.</w:t>
      </w:r>
    </w:p>
    <w:p w:rsidR="00B576D0" w:rsidRPr="00403AD2" w:rsidRDefault="00B576D0" w:rsidP="00B576D0">
      <w:pPr>
        <w:rPr>
          <w:rFonts w:asciiTheme="minorHAnsi" w:hAnsiTheme="minorHAnsi"/>
        </w:rPr>
      </w:pPr>
      <w:r w:rsidRPr="00403AD2">
        <w:rPr>
          <w:rFonts w:asciiTheme="minorHAnsi" w:hAnsiTheme="minorHAnsi"/>
        </w:rPr>
        <w:t>When Netanyahu got wind of the letter, his response was swift and decisive:</w:t>
      </w:r>
    </w:p>
    <w:p w:rsidR="00B576D0" w:rsidRPr="00403AD2" w:rsidRDefault="00B576D0" w:rsidP="00B576D0">
      <w:pPr>
        <w:rPr>
          <w:rFonts w:asciiTheme="minorHAnsi" w:hAnsiTheme="minorHAnsi"/>
        </w:rPr>
      </w:pPr>
      <w:r w:rsidRPr="00403AD2">
        <w:rPr>
          <w:rFonts w:asciiTheme="minorHAnsi" w:hAnsiTheme="minorHAnsi"/>
        </w:rPr>
        <w:t xml:space="preserve">The Prime Minister was apparently comfortable making this statement, in spite of the fact that a week earlier, Israeli soldier Elor Azaria had been caught on video shooting a Palestinian man in the head at zero range, as the man lay wounded and unarmed on the ground. (Netanyahu later called for pardon for Azaria, stating that there had already been enough pain “first and foremost for Elor and his family, IDF soldiers, and many citizens and parents of our soldiers, </w:t>
      </w:r>
      <w:proofErr w:type="gramStart"/>
      <w:r w:rsidRPr="00403AD2">
        <w:rPr>
          <w:rFonts w:asciiTheme="minorHAnsi" w:hAnsiTheme="minorHAnsi"/>
        </w:rPr>
        <w:t>myself</w:t>
      </w:r>
      <w:proofErr w:type="gramEnd"/>
      <w:r w:rsidRPr="00403AD2">
        <w:rPr>
          <w:rFonts w:asciiTheme="minorHAnsi" w:hAnsiTheme="minorHAnsi"/>
        </w:rPr>
        <w:t xml:space="preserve"> included.”)</w:t>
      </w:r>
    </w:p>
    <w:p w:rsidR="00B576D0" w:rsidRPr="00403AD2" w:rsidRDefault="00B576D0" w:rsidP="00B576D0">
      <w:pPr>
        <w:rPr>
          <w:rFonts w:asciiTheme="minorHAnsi" w:hAnsiTheme="minorHAnsi"/>
        </w:rPr>
      </w:pPr>
      <w:r w:rsidRPr="00403AD2">
        <w:rPr>
          <w:rFonts w:asciiTheme="minorHAnsi" w:hAnsiTheme="minorHAnsi"/>
        </w:rPr>
        <w:t>The viral video notwithstanding, Netanyahu also called Secretary Kerry and insisted that he go on record declaring that Israel is not guilty of extrajudicial assassinations.</w:t>
      </w:r>
    </w:p>
    <w:p w:rsidR="00B576D0" w:rsidRPr="00403AD2" w:rsidRDefault="00B576D0" w:rsidP="00B576D0">
      <w:pPr>
        <w:rPr>
          <w:rFonts w:asciiTheme="minorHAnsi" w:hAnsiTheme="minorHAnsi"/>
        </w:rPr>
      </w:pPr>
      <w:r w:rsidRPr="00403AD2">
        <w:rPr>
          <w:rFonts w:asciiTheme="minorHAnsi" w:hAnsiTheme="minorHAnsi"/>
        </w:rPr>
        <w:t>All of this was in the context of Netanyahu’s panhandling to increase military aid from the United States to $4.5 billion a year.</w:t>
      </w:r>
    </w:p>
    <w:p w:rsidR="00B576D0" w:rsidRPr="00403AD2" w:rsidRDefault="00B576D0" w:rsidP="00B576D0">
      <w:pPr>
        <w:rPr>
          <w:rFonts w:asciiTheme="minorHAnsi" w:hAnsiTheme="minorHAnsi"/>
          <w:u w:val="single"/>
        </w:rPr>
      </w:pPr>
      <w:r w:rsidRPr="00403AD2">
        <w:rPr>
          <w:rStyle w:val="StyleUnderline"/>
          <w:rFonts w:asciiTheme="minorHAnsi" w:hAnsiTheme="minorHAnsi"/>
        </w:rPr>
        <w:t>In 2011, then Israeli Defense Minister Ehud Barak literally got away with murder when the Leahy Law came under discussion. Barak explained to Senator Leahy, “the difference between Israel and terror groups or other countries in the Middle East is that we give an accounting and there is monitoring.”</w:t>
      </w:r>
    </w:p>
    <w:p w:rsidR="00B576D0" w:rsidRPr="00403AD2" w:rsidRDefault="00B576D0" w:rsidP="00B576D0">
      <w:pPr>
        <w:rPr>
          <w:rFonts w:asciiTheme="minorHAnsi" w:hAnsiTheme="minorHAnsi"/>
        </w:rPr>
      </w:pPr>
      <w:r w:rsidRPr="00403AD2">
        <w:rPr>
          <w:rFonts w:asciiTheme="minorHAnsi" w:hAnsiTheme="minorHAnsi"/>
        </w:rPr>
        <w:t>He also reminded the senator that Palestinians who feel they have been wronged are welcome to approach the High Court of Justice. According to B’tselem, this judicial body routinely refuses to grant any semblance of justice to Palestinians.</w:t>
      </w:r>
    </w:p>
    <w:p w:rsidR="00B576D0" w:rsidRPr="00403AD2" w:rsidRDefault="00B576D0" w:rsidP="00B576D0">
      <w:pPr>
        <w:rPr>
          <w:rFonts w:asciiTheme="minorHAnsi" w:hAnsiTheme="minorHAnsi"/>
        </w:rPr>
      </w:pPr>
      <w:r w:rsidRPr="00403AD2">
        <w:rPr>
          <w:rFonts w:asciiTheme="minorHAnsi" w:hAnsiTheme="minorHAnsi"/>
        </w:rPr>
        <w:t>The vast majority of US politicians are enablers of Israel in its crimes.</w:t>
      </w:r>
    </w:p>
    <w:p w:rsidR="00B576D0" w:rsidRPr="00403AD2" w:rsidRDefault="00B576D0" w:rsidP="00B576D0">
      <w:pPr>
        <w:rPr>
          <w:rFonts w:asciiTheme="minorHAnsi" w:hAnsiTheme="minorHAnsi"/>
        </w:rPr>
      </w:pPr>
      <w:r w:rsidRPr="00403AD2">
        <w:rPr>
          <w:rFonts w:asciiTheme="minorHAnsi" w:hAnsiTheme="minorHAnsi"/>
        </w:rPr>
        <w:lastRenderedPageBreak/>
        <w:t>In 2015, Israel launched an attack on Gaza, “Operation Protective Edge,” in which over 2,000 Palestinians died and 10,000 were injured (71 Israelis were killed and 1,300 were injured). Rather than censuring Netanyahu for this ferocious attack, President Obama agreed to sell Israel $1.9 billion in arms – this in addition to the extra munitions Israel helped itself to when running low on mortar rounds and grenades just 2 weeks into that incursion.</w:t>
      </w:r>
    </w:p>
    <w:p w:rsidR="00B576D0" w:rsidRPr="00403AD2" w:rsidRDefault="00B576D0" w:rsidP="00B576D0">
      <w:pPr>
        <w:rPr>
          <w:rFonts w:asciiTheme="minorHAnsi" w:hAnsiTheme="minorHAnsi"/>
        </w:rPr>
      </w:pPr>
      <w:r w:rsidRPr="00403AD2">
        <w:rPr>
          <w:rFonts w:asciiTheme="minorHAnsi" w:hAnsiTheme="minorHAnsi"/>
        </w:rPr>
        <w:t>A Pentagon spokesman commented on Palestinian casualties: “The high civilian death toll makes clear that Israel can and must do more to meet its own high standards for protecting civilians from being killed.”</w:t>
      </w:r>
    </w:p>
    <w:p w:rsidR="00B576D0" w:rsidRPr="00403AD2" w:rsidRDefault="00B576D0" w:rsidP="00B576D0">
      <w:pPr>
        <w:rPr>
          <w:rFonts w:asciiTheme="minorHAnsi" w:hAnsiTheme="minorHAnsi"/>
        </w:rPr>
      </w:pPr>
      <w:r w:rsidRPr="00403AD2">
        <w:rPr>
          <w:rFonts w:asciiTheme="minorHAnsi" w:hAnsiTheme="minorHAnsi"/>
        </w:rPr>
        <w:t>The spokesman was quick to state America’s eternal support for “Israel’s right to defend itself.”</w:t>
      </w:r>
    </w:p>
    <w:p w:rsidR="00B576D0" w:rsidRPr="00403AD2" w:rsidRDefault="00B576D0" w:rsidP="00B576D0">
      <w:pPr>
        <w:rPr>
          <w:rFonts w:asciiTheme="minorHAnsi" w:hAnsiTheme="minorHAnsi"/>
        </w:rPr>
      </w:pPr>
      <w:r w:rsidRPr="00403AD2">
        <w:rPr>
          <w:rFonts w:asciiTheme="minorHAnsi" w:hAnsiTheme="minorHAnsi"/>
        </w:rPr>
        <w:t>While turning a blind eye to its own human rights abuses, Israel takes up the gauntlet against Palestinians when it comes to any resistance, even when it is nonviolent. The Gaza Great March of Return is regularly recast as a “violent movement” or a “cover for terrorism”; the BDS movement is “an existential threat to the existence of the state.”</w:t>
      </w:r>
    </w:p>
    <w:p w:rsidR="00B576D0" w:rsidRPr="00403AD2" w:rsidRDefault="00B576D0" w:rsidP="00B576D0">
      <w:pPr>
        <w:rPr>
          <w:rFonts w:asciiTheme="minorHAnsi" w:hAnsiTheme="minorHAnsi"/>
        </w:rPr>
      </w:pPr>
      <w:r w:rsidRPr="00403AD2">
        <w:rPr>
          <w:rFonts w:asciiTheme="minorHAnsi" w:hAnsiTheme="minorHAnsi"/>
        </w:rPr>
        <w:t>Meanwhile, up on the Hill</w:t>
      </w:r>
    </w:p>
    <w:p w:rsidR="00B576D0" w:rsidRPr="00403AD2" w:rsidRDefault="00B576D0" w:rsidP="00B576D0">
      <w:pPr>
        <w:rPr>
          <w:rStyle w:val="StyleUnderline"/>
          <w:rFonts w:asciiTheme="minorHAnsi" w:hAnsiTheme="minorHAnsi"/>
        </w:rPr>
      </w:pPr>
      <w:r w:rsidRPr="00403AD2">
        <w:rPr>
          <w:rStyle w:val="StyleUnderline"/>
          <w:rFonts w:asciiTheme="minorHAnsi" w:hAnsiTheme="minorHAnsi"/>
        </w:rPr>
        <w:t>The Leahy Laws allow for waivers: if a country fails the vetting process, State Department may call for an exception if the foreign government “has taken all necessary corrective steps,” or in the event of “humanitarian or national security emergencies.” DOD can also waive the prohibition on funding in “extraordinary circumstances”; in such cases, the Secretary of Defense is required by law to report to Congress the nature of the GVHR as well as the “circumstances that necessitate the waiver.”</w:t>
      </w:r>
    </w:p>
    <w:p w:rsidR="00B576D0" w:rsidRPr="00403AD2" w:rsidRDefault="00B576D0" w:rsidP="00B576D0">
      <w:pPr>
        <w:rPr>
          <w:rFonts w:asciiTheme="minorHAnsi" w:hAnsiTheme="minorHAnsi"/>
          <w:u w:val="single"/>
        </w:rPr>
      </w:pPr>
      <w:r w:rsidRPr="00403AD2">
        <w:rPr>
          <w:rStyle w:val="StyleUnderline"/>
          <w:rFonts w:asciiTheme="minorHAnsi" w:hAnsiTheme="minorHAnsi"/>
        </w:rPr>
        <w:t>But with all the human rights violations going on in Israel-Palestine even today, the Leahy law sits on the shelf.</w:t>
      </w:r>
    </w:p>
    <w:p w:rsidR="00B576D0" w:rsidRPr="00403AD2" w:rsidRDefault="00B576D0" w:rsidP="00B576D0">
      <w:pPr>
        <w:rPr>
          <w:rFonts w:asciiTheme="minorHAnsi" w:hAnsiTheme="minorHAnsi"/>
        </w:rPr>
      </w:pPr>
      <w:r w:rsidRPr="00403AD2">
        <w:rPr>
          <w:rStyle w:val="StyleUnderline"/>
          <w:rFonts w:asciiTheme="minorHAnsi" w:hAnsiTheme="minorHAnsi"/>
        </w:rPr>
        <w:t>Our Congress people (with a few notable exceptions) drink the Koolaid, take the campaign donations from AIPAC and other lobbies</w:t>
      </w:r>
      <w:proofErr w:type="gramStart"/>
      <w:r w:rsidRPr="00403AD2">
        <w:rPr>
          <w:rStyle w:val="StyleUnderline"/>
          <w:rFonts w:asciiTheme="minorHAnsi" w:hAnsiTheme="minorHAnsi"/>
        </w:rPr>
        <w:t>,,</w:t>
      </w:r>
      <w:proofErr w:type="gramEnd"/>
      <w:r w:rsidRPr="00403AD2">
        <w:rPr>
          <w:rStyle w:val="StyleUnderline"/>
          <w:rFonts w:asciiTheme="minorHAnsi" w:hAnsiTheme="minorHAnsi"/>
        </w:rPr>
        <w:t xml:space="preserve"> and sign the checks. If they have read the annual Department of State Country Reports on Human Rights, or the multitude of human rights reports from nongovernmental organizations, there has been no impact.</w:t>
      </w:r>
      <w:r w:rsidRPr="00403AD2">
        <w:rPr>
          <w:rFonts w:asciiTheme="minorHAnsi" w:hAnsiTheme="minorHAnsi"/>
        </w:rPr>
        <w:t xml:space="preserve"> To understand why, read They Dare to Speak Out or The Israel Lobby, (shorter version here).</w:t>
      </w:r>
    </w:p>
    <w:p w:rsidR="00B576D0" w:rsidRPr="00403AD2" w:rsidRDefault="00B576D0" w:rsidP="00B576D0">
      <w:pPr>
        <w:rPr>
          <w:rFonts w:asciiTheme="minorHAnsi" w:hAnsiTheme="minorHAnsi"/>
        </w:rPr>
      </w:pPr>
      <w:r w:rsidRPr="00403AD2">
        <w:rPr>
          <w:rFonts w:asciiTheme="minorHAnsi" w:hAnsiTheme="minorHAnsi"/>
        </w:rPr>
        <w:t>On the contrary, Congress has pushed through the Taylor Force Act, which is harmful to Palestinians; both houses are currently entertaining anti-BDS laws –the House version contains strong wording that opposes a United Nations Human Rights Council resolution.</w:t>
      </w:r>
    </w:p>
    <w:p w:rsidR="00B576D0" w:rsidRPr="00403AD2" w:rsidRDefault="00B576D0" w:rsidP="00B576D0">
      <w:pPr>
        <w:rPr>
          <w:rFonts w:asciiTheme="minorHAnsi" w:hAnsiTheme="minorHAnsi"/>
        </w:rPr>
      </w:pPr>
      <w:r w:rsidRPr="00403AD2">
        <w:rPr>
          <w:rFonts w:asciiTheme="minorHAnsi" w:hAnsiTheme="minorHAnsi"/>
        </w:rPr>
        <w:t>When the TV cameras are rolling, or the lobbyists are outside the door (read: all the time), it would appear that our Congressional representatives do not really believe in human rights after all – at least when those humans are Palestinian.</w:t>
      </w:r>
    </w:p>
    <w:p w:rsidR="00B576D0" w:rsidRPr="00403AD2" w:rsidRDefault="00B576D0" w:rsidP="00B576D0">
      <w:pPr>
        <w:rPr>
          <w:rFonts w:asciiTheme="minorHAnsi" w:hAnsiTheme="minorHAnsi"/>
        </w:rPr>
      </w:pPr>
    </w:p>
    <w:p w:rsidR="00006E68" w:rsidRPr="00403AD2" w:rsidRDefault="00006E68" w:rsidP="00006E68">
      <w:pPr>
        <w:pStyle w:val="Heading4"/>
        <w:rPr>
          <w:rFonts w:asciiTheme="minorHAnsi" w:hAnsiTheme="minorHAnsi"/>
        </w:rPr>
      </w:pPr>
      <w:r w:rsidRPr="00403AD2">
        <w:rPr>
          <w:rFonts w:asciiTheme="minorHAnsi" w:hAnsiTheme="minorHAnsi"/>
        </w:rPr>
        <w:t>Israel is blatantly misusing arms from the U.S. to commit human rights violations</w:t>
      </w:r>
    </w:p>
    <w:p w:rsidR="00006E68" w:rsidRPr="00403AD2" w:rsidRDefault="00006E68" w:rsidP="00006E68">
      <w:pPr>
        <w:rPr>
          <w:rFonts w:asciiTheme="minorHAnsi" w:hAnsiTheme="minorHAnsi"/>
        </w:rPr>
      </w:pPr>
      <w:r w:rsidRPr="00403AD2">
        <w:rPr>
          <w:rStyle w:val="Style13ptBold"/>
          <w:rFonts w:asciiTheme="minorHAnsi" w:hAnsiTheme="minorHAnsi"/>
        </w:rPr>
        <w:t>Kane, 18</w:t>
      </w:r>
      <w:r w:rsidRPr="00403AD2">
        <w:rPr>
          <w:rFonts w:asciiTheme="minorHAnsi" w:hAnsiTheme="minorHAnsi"/>
        </w:rPr>
        <w:t xml:space="preserve">- freelance journalist who writes on Israel/Palestine and civil liberties (Alex "American Laws Can Help Stop Israeli Massacres in Gaza," Nation, </w:t>
      </w:r>
      <w:hyperlink r:id="rId20" w:history="1">
        <w:r w:rsidRPr="00403AD2">
          <w:rPr>
            <w:rStyle w:val="Hyperlink"/>
            <w:rFonts w:asciiTheme="minorHAnsi" w:hAnsiTheme="minorHAnsi"/>
          </w:rPr>
          <w:t>https://www.thenation.com/article/american-laws-can-help-stop-israeli-massacres-in-gaza/</w:t>
        </w:r>
      </w:hyperlink>
      <w:r w:rsidRPr="00403AD2">
        <w:rPr>
          <w:rStyle w:val="Hyperlink"/>
          <w:rFonts w:asciiTheme="minorHAnsi" w:hAnsiTheme="minorHAnsi"/>
        </w:rPr>
        <w:t>4-13-</w:t>
      </w:r>
      <w:proofErr w:type="gramStart"/>
      <w:r w:rsidRPr="00403AD2">
        <w:rPr>
          <w:rStyle w:val="Hyperlink"/>
          <w:rFonts w:asciiTheme="minorHAnsi" w:hAnsiTheme="minorHAnsi"/>
        </w:rPr>
        <w:t xml:space="preserve">2018 </w:t>
      </w:r>
      <w:r w:rsidRPr="00403AD2">
        <w:rPr>
          <w:rFonts w:asciiTheme="minorHAnsi" w:hAnsiTheme="minorHAnsi"/>
        </w:rPr>
        <w:t>)</w:t>
      </w:r>
      <w:proofErr w:type="gramEnd"/>
      <w:r w:rsidRPr="00403AD2">
        <w:rPr>
          <w:rFonts w:asciiTheme="minorHAnsi" w:hAnsiTheme="minorHAnsi"/>
        </w:rPr>
        <w:t xml:space="preserve"> ML</w:t>
      </w:r>
    </w:p>
    <w:p w:rsidR="00006E68" w:rsidRPr="00403AD2" w:rsidRDefault="00006E68" w:rsidP="00006E68">
      <w:pPr>
        <w:rPr>
          <w:rFonts w:asciiTheme="minorHAnsi" w:hAnsiTheme="minorHAnsi"/>
        </w:rPr>
      </w:pPr>
      <w:r w:rsidRPr="00403AD2">
        <w:rPr>
          <w:rFonts w:asciiTheme="minorHAnsi" w:hAnsiTheme="minorHAnsi"/>
        </w:rPr>
        <w:lastRenderedPageBreak/>
        <w:t>The videos that have streamed out of the Gaza Strip over the last two weeks are disturbing, digital testaments to extreme force and terror.</w:t>
      </w:r>
    </w:p>
    <w:p w:rsidR="00006E68" w:rsidRPr="00403AD2" w:rsidRDefault="00006E68" w:rsidP="00006E68">
      <w:pPr>
        <w:rPr>
          <w:rFonts w:asciiTheme="minorHAnsi" w:hAnsiTheme="minorHAnsi"/>
        </w:rPr>
      </w:pPr>
      <w:r w:rsidRPr="00403AD2">
        <w:rPr>
          <w:rFonts w:asciiTheme="minorHAnsi" w:hAnsiTheme="minorHAnsi"/>
        </w:rPr>
        <w:t>In one widely circulated video taken on March 30, on the first day of what has been dubbed the “Great Return March,” 19-year-old Abdul Fattah al-Nabi can be seen running with a tire, his back turned to the Israeli snipers who have perched on hills overlooking Gaza. Then a shot rings out and al-Nabi falls to the ground, becoming one of 17 people killed that day by Israeli snipers who gunned down Palestinians as they protested Israel’s blockade of the enclave and demanded their rights as refugees.</w:t>
      </w:r>
    </w:p>
    <w:p w:rsidR="00006E68" w:rsidRPr="00403AD2" w:rsidRDefault="00006E68" w:rsidP="00006E68">
      <w:pPr>
        <w:rPr>
          <w:rFonts w:asciiTheme="minorHAnsi" w:hAnsiTheme="minorHAnsi"/>
        </w:rPr>
      </w:pPr>
      <w:r w:rsidRPr="00403AD2">
        <w:rPr>
          <w:rFonts w:asciiTheme="minorHAnsi" w:hAnsiTheme="minorHAnsi"/>
        </w:rPr>
        <w:t>In another clip, taken on April 6, Palestinian journalist Yasser Murtaja is seen using a video camera to film Palestinian demonstrators as smoke from burning tires envelops the area he is in. In the next scene, Murtaja, who was wearing a vest marked with the words “PRESS,” is being carried by colleagues while he bleeds from an Israeli gunshot wound. He later died.</w:t>
      </w:r>
    </w:p>
    <w:p w:rsidR="00006E68" w:rsidRPr="00403AD2" w:rsidRDefault="00006E68" w:rsidP="00006E68">
      <w:pPr>
        <w:rPr>
          <w:rFonts w:asciiTheme="minorHAnsi" w:hAnsiTheme="minorHAnsi"/>
        </w:rPr>
      </w:pPr>
      <w:r w:rsidRPr="00403AD2">
        <w:rPr>
          <w:rFonts w:asciiTheme="minorHAnsi" w:hAnsiTheme="minorHAnsi"/>
        </w:rPr>
        <w:t>As the first of these images began to circulate, the Israeli human-rights group B’Tselem launched a media campaign with a simple message aimed at those tasked with responding to Gaza’s ongoing protest encampment. The organization took out ads in Israeli newspapers with the words “Sorry commander, I cannot shoot”—an attempt to encourage snipers to “refuse to open fire on unarmed demonstrators,” as the group put it in a statement.</w:t>
      </w:r>
    </w:p>
    <w:p w:rsidR="00006E68" w:rsidRPr="00403AD2" w:rsidRDefault="00006E68" w:rsidP="00006E68">
      <w:pPr>
        <w:rPr>
          <w:rStyle w:val="StyleUnderline"/>
          <w:rFonts w:asciiTheme="minorHAnsi" w:hAnsiTheme="minorHAnsi"/>
          <w:u w:val="none"/>
        </w:rPr>
      </w:pPr>
      <w:r w:rsidRPr="00403AD2">
        <w:rPr>
          <w:rStyle w:val="StyleUnderline"/>
          <w:rFonts w:asciiTheme="minorHAnsi" w:hAnsiTheme="minorHAnsi"/>
        </w:rPr>
        <w:t>Thus far, however, B’Tselem’s campaign hasn’t worked. Israeli snipers have continued to shoot down unarmed Palestinians protesting near the fence that cages in Gaza, a practice human-rights groups say is a crime under international law.</w:t>
      </w:r>
      <w:r w:rsidRPr="00403AD2">
        <w:rPr>
          <w:rFonts w:asciiTheme="minorHAnsi" w:hAnsiTheme="minorHAnsi"/>
        </w:rPr>
        <w:t xml:space="preserve"> And as the Great Return protest heads into the third of its planned six weeks, rights advocates fear more deaths and more bloodshed at the hands of the Israeli military. Already, some 1300 Palestinians have been shot and wounded, and more than 30 killed.</w:t>
      </w:r>
    </w:p>
    <w:p w:rsidR="00006E68" w:rsidRPr="00403AD2" w:rsidRDefault="00006E68" w:rsidP="00006E68">
      <w:pPr>
        <w:rPr>
          <w:rStyle w:val="StyleUnderline"/>
          <w:rFonts w:asciiTheme="minorHAnsi" w:hAnsiTheme="minorHAnsi"/>
          <w:u w:val="none"/>
        </w:rPr>
      </w:pPr>
      <w:r w:rsidRPr="00403AD2">
        <w:rPr>
          <w:rStyle w:val="StyleUnderline"/>
          <w:rFonts w:asciiTheme="minorHAnsi" w:hAnsiTheme="minorHAnsi"/>
        </w:rPr>
        <w:t xml:space="preserve">But there’s another strategy for stemming the bloodshed, one that does not rely on the conscience of soldiers—and </w:t>
      </w:r>
      <w:r w:rsidRPr="00403AD2">
        <w:rPr>
          <w:rStyle w:val="Emphasis"/>
          <w:rFonts w:asciiTheme="minorHAnsi" w:hAnsiTheme="minorHAnsi"/>
        </w:rPr>
        <w:t>it starts in the United States</w:t>
      </w:r>
      <w:r w:rsidRPr="00403AD2">
        <w:rPr>
          <w:rStyle w:val="StyleUnderline"/>
          <w:rFonts w:asciiTheme="minorHAnsi" w:hAnsiTheme="minorHAnsi"/>
        </w:rPr>
        <w:t xml:space="preserve">. Palestinian-rights groups here have begun urging Congress to demand an investigation into alleged Israeli violations of US laws governing arms exports, and they are </w:t>
      </w:r>
      <w:r w:rsidRPr="00403AD2">
        <w:rPr>
          <w:rStyle w:val="Emphasis"/>
          <w:rFonts w:asciiTheme="minorHAnsi" w:hAnsiTheme="minorHAnsi"/>
        </w:rPr>
        <w:t>calling on the State Department to enforce those laws and cut off the flow of US weapons to Israel</w:t>
      </w:r>
      <w:r w:rsidRPr="00403AD2">
        <w:rPr>
          <w:rStyle w:val="StyleUnderline"/>
          <w:rFonts w:asciiTheme="minorHAnsi" w:hAnsiTheme="minorHAnsi"/>
        </w:rPr>
        <w:t>.</w:t>
      </w:r>
      <w:r w:rsidRPr="00403AD2">
        <w:rPr>
          <w:rFonts w:asciiTheme="minorHAnsi" w:hAnsiTheme="minorHAnsi"/>
        </w:rPr>
        <w:t xml:space="preserve"> These efforts parallel calls by the Palestinian Boycott National Committee to implement a global arms embargo against Israel, and a call by British opposition leader Jeremy Corbyn for a review of UK arms sales to Israel, but they keep a tight focus on Israel’s most munificent ally.</w:t>
      </w:r>
    </w:p>
    <w:p w:rsidR="00006E68" w:rsidRPr="00403AD2" w:rsidRDefault="00006E68" w:rsidP="00006E68">
      <w:pPr>
        <w:rPr>
          <w:rStyle w:val="StyleUnderline"/>
          <w:rFonts w:asciiTheme="minorHAnsi" w:hAnsiTheme="minorHAnsi"/>
        </w:rPr>
      </w:pPr>
      <w:r w:rsidRPr="00403AD2">
        <w:rPr>
          <w:rFonts w:asciiTheme="minorHAnsi" w:hAnsiTheme="minorHAnsi"/>
        </w:rPr>
        <w:t xml:space="preserve">The United States gives Israel over $3 billion in annual military aid and, under the terms of US-Israeli agreements, 75 percent of that aid must be spent on US-made weapons. At the same time, </w:t>
      </w:r>
      <w:r w:rsidRPr="00403AD2">
        <w:rPr>
          <w:rStyle w:val="StyleUnderline"/>
          <w:rFonts w:asciiTheme="minorHAnsi" w:hAnsiTheme="minorHAnsi"/>
        </w:rPr>
        <w:t>laws governing the sale of US-made weapons to foreign countries require that these countries do not misuse this weaponry on civilians. Human-rights groups say strict enforcement of these laws would send a statement that the US-Israel alliance is predicated on respect of Palestinian human rights. They also believe that strict enforcement of these laws could deter future Israeli human-rights violations.</w:t>
      </w:r>
    </w:p>
    <w:p w:rsidR="00006E68" w:rsidRPr="00403AD2" w:rsidRDefault="00006E68" w:rsidP="00006E68">
      <w:pPr>
        <w:rPr>
          <w:rFonts w:asciiTheme="minorHAnsi" w:hAnsiTheme="minorHAnsi"/>
        </w:rPr>
      </w:pPr>
      <w:r w:rsidRPr="00403AD2">
        <w:rPr>
          <w:rStyle w:val="StyleUnderline"/>
          <w:rFonts w:asciiTheme="minorHAnsi" w:hAnsiTheme="minorHAnsi"/>
        </w:rPr>
        <w:t xml:space="preserve">“The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could send a very strong message to the Israelis about the unacceptability of these human-rights abuses by simply making it clear that there’s no blank check when it comes to military support if they engage in behavior like this,”</w:t>
      </w:r>
      <w:r w:rsidRPr="00403AD2">
        <w:rPr>
          <w:rStyle w:val="StyleUnderline"/>
          <w:rFonts w:asciiTheme="minorHAnsi" w:hAnsiTheme="minorHAnsi"/>
        </w:rPr>
        <w:t xml:space="preserve"> said</w:t>
      </w:r>
      <w:r w:rsidRPr="00403AD2">
        <w:rPr>
          <w:rFonts w:asciiTheme="minorHAnsi" w:hAnsiTheme="minorHAnsi"/>
        </w:rPr>
        <w:t xml:space="preserve"> Yousef </w:t>
      </w:r>
      <w:r w:rsidRPr="00403AD2">
        <w:rPr>
          <w:rStyle w:val="StyleUnderline"/>
          <w:rFonts w:asciiTheme="minorHAnsi" w:hAnsiTheme="minorHAnsi"/>
        </w:rPr>
        <w:t>Munayyer, executive director of the US Campaign for Palestinian Rights.</w:t>
      </w:r>
    </w:p>
    <w:p w:rsidR="00006E68" w:rsidRPr="00403AD2" w:rsidRDefault="00006E68" w:rsidP="00006E68">
      <w:pPr>
        <w:rPr>
          <w:rStyle w:val="StyleUnderline"/>
          <w:rFonts w:asciiTheme="minorHAnsi" w:hAnsiTheme="minorHAnsi"/>
        </w:rPr>
      </w:pPr>
      <w:r w:rsidRPr="00403AD2">
        <w:rPr>
          <w:rFonts w:asciiTheme="minorHAnsi" w:hAnsiTheme="minorHAnsi"/>
        </w:rPr>
        <w:t xml:space="preserve">The US Campaign is among the chief groups calling for accountability and has been encouraging activists to contact members of Congress and call for “an investigation to hold Israel accountable for violating” </w:t>
      </w:r>
      <w:r w:rsidRPr="00403AD2">
        <w:rPr>
          <w:rFonts w:asciiTheme="minorHAnsi" w:hAnsiTheme="minorHAnsi"/>
        </w:rPr>
        <w:lastRenderedPageBreak/>
        <w:t xml:space="preserve">laws that prohibit US-manufactured arms from being used to violate human rights. Other groups demanding an investigation include the American-Arab Anti-Discrimination Committee as well as prominent human-rights organizations like Amnesty International USA, whose Middle East and North Africa advocacy director, Raed Jarrar, explained to The Nation: </w:t>
      </w:r>
      <w:r w:rsidRPr="00403AD2">
        <w:rPr>
          <w:rStyle w:val="StyleUnderline"/>
          <w:rFonts w:asciiTheme="minorHAnsi" w:hAnsiTheme="minorHAnsi"/>
        </w:rPr>
        <w:t>“The fact that live ammunition has been used against unarmed Palestinian protesters might not only be in violation of international law, it might also violate US law: US military aid cannot be used by recipient forces to violate human rights.”</w:t>
      </w:r>
    </w:p>
    <w:p w:rsidR="00006E68" w:rsidRPr="00403AD2" w:rsidRDefault="00006E68" w:rsidP="00006E68">
      <w:pPr>
        <w:rPr>
          <w:rFonts w:asciiTheme="minorHAnsi" w:hAnsiTheme="minorHAnsi"/>
        </w:rPr>
      </w:pPr>
      <w:r w:rsidRPr="00403AD2">
        <w:rPr>
          <w:rFonts w:asciiTheme="minorHAnsi" w:hAnsiTheme="minorHAnsi"/>
        </w:rPr>
        <w:t>Amnesty and the US Campaign have focused their calls around two laws in particular: the Foreign Assistance Act, which prohibits US assistance to countries that consistently violate human rights, and the Leahy Law, a provision of the Foreign Assistance Act that prohibits the United States from sending arms to individual units of foreign security forces that commit gross human-rights violations</w:t>
      </w:r>
      <w:r w:rsidRPr="00403AD2">
        <w:rPr>
          <w:rStyle w:val="StyleUnderline"/>
          <w:rFonts w:asciiTheme="minorHAnsi" w:hAnsiTheme="minorHAnsi"/>
        </w:rPr>
        <w:t>. The Leahy Law is narrower, but could ultimately prove more effective, some advocates have suggested, since it may be easier to cut off aid to singular units that misuse US weaponry than to a whole army</w:t>
      </w:r>
      <w:r w:rsidRPr="00403AD2">
        <w:rPr>
          <w:rFonts w:asciiTheme="minorHAnsi" w:hAnsiTheme="minorHAnsi"/>
        </w:rPr>
        <w:t xml:space="preserve">. It also helps that Leahy himself has said, in a statement issued by his office to another </w:t>
      </w:r>
      <w:proofErr w:type="gramStart"/>
      <w:r w:rsidRPr="00403AD2">
        <w:rPr>
          <w:rFonts w:asciiTheme="minorHAnsi" w:hAnsiTheme="minorHAnsi"/>
        </w:rPr>
        <w:t>publication, that</w:t>
      </w:r>
      <w:proofErr w:type="gramEnd"/>
      <w:r w:rsidRPr="00403AD2">
        <w:rPr>
          <w:rFonts w:asciiTheme="minorHAnsi" w:hAnsiTheme="minorHAnsi"/>
        </w:rPr>
        <w:t xml:space="preserve"> he wants to know whether his law applies to the Israeli military units who killed protesters in Gaza.</w:t>
      </w:r>
    </w:p>
    <w:p w:rsidR="00006E68" w:rsidRPr="00403AD2" w:rsidRDefault="00006E68" w:rsidP="00006E68">
      <w:pPr>
        <w:rPr>
          <w:rFonts w:asciiTheme="minorHAnsi" w:hAnsiTheme="minorHAnsi"/>
        </w:rPr>
      </w:pPr>
      <w:r w:rsidRPr="00403AD2">
        <w:rPr>
          <w:rFonts w:asciiTheme="minorHAnsi" w:hAnsiTheme="minorHAnsi"/>
        </w:rPr>
        <w:t>While it is difficult without investigation to determine what role, if any, US aid and weapons played in the recent killings at the Gaza border, experts who monitor US assistance to Israel told me, for a story published previously in The Intercept, that US aid “of one type or another” is assumed to benefit virtually all Israeli military units. At a minimum, images released by the Israel Defense Forces show some of the rifles that soldiers on the Gaza border are equipped with, and at least two seem to have a US provenance. According to Sarit Michaeli, who tracks Israeli weapons as the international advocacy officer for B’Tselem, one photo shows an Israeli soldier surveying Gaza while holding a Remington M24 sniper rifle, a gun made in the United States by the New York–based company Remington Arms. In another photo, a soldier holds what looks like an SR-25 semiautomatic sniper, a gun made by the Florida-based Knight’s Armament Company.</w:t>
      </w:r>
    </w:p>
    <w:p w:rsidR="00006E68" w:rsidRPr="00403AD2" w:rsidRDefault="00006E68" w:rsidP="00006E68">
      <w:pPr>
        <w:rPr>
          <w:rFonts w:asciiTheme="minorHAnsi" w:hAnsiTheme="minorHAnsi"/>
        </w:rPr>
      </w:pPr>
      <w:r w:rsidRPr="00403AD2">
        <w:rPr>
          <w:rFonts w:asciiTheme="minorHAnsi" w:hAnsiTheme="minorHAnsi"/>
        </w:rPr>
        <w:t>The Nation asked the Israeli army about whether it was using US-manufactured weapons like the Remington or SR-25. An army spokesperson did not respond to those questions, and only said: “The IDF uses means such as warnings, riot dispersal means, and, as a last resort firing live rounds in a precise, measured manner. The IDF is committed to preventing infiltration into Israeli territory and threats against its troops and Israeli citizens.”</w:t>
      </w:r>
    </w:p>
    <w:p w:rsidR="00006E68" w:rsidRPr="00403AD2" w:rsidRDefault="00006E68" w:rsidP="00006E68">
      <w:pPr>
        <w:rPr>
          <w:rFonts w:asciiTheme="minorHAnsi" w:hAnsiTheme="minorHAnsi"/>
        </w:rPr>
      </w:pPr>
      <w:r w:rsidRPr="00403AD2">
        <w:rPr>
          <w:rStyle w:val="StyleUnderline"/>
          <w:rFonts w:asciiTheme="minorHAnsi" w:hAnsiTheme="minorHAnsi"/>
        </w:rPr>
        <w:t>In theory, a finding by the State Department that the Israeli army extrajudicially killed Palestinians in violation of international law—as human-rights group allege—could lead the United States to cut off the flow of arms to Israel.</w:t>
      </w:r>
      <w:r w:rsidRPr="00403AD2">
        <w:rPr>
          <w:rFonts w:asciiTheme="minorHAnsi" w:hAnsiTheme="minorHAnsi"/>
        </w:rPr>
        <w:t xml:space="preserve"> The problem is that theory and practice rarely, if ever, meet when it comes to the application of laws governing the sale of US-made weapons. There is too much pressure from the defense industry and other interest groups, and too little political will, to enforce these laws—on Israel or on any other allied country the United States supplies with weaponry, like Saudi Arabia and Egypt, both of whom also use US weapons to fire indiscriminately on civilians.</w:t>
      </w:r>
    </w:p>
    <w:p w:rsidR="00006E68" w:rsidRPr="00403AD2" w:rsidRDefault="00006E68" w:rsidP="00006E68">
      <w:pPr>
        <w:rPr>
          <w:rFonts w:asciiTheme="minorHAnsi" w:hAnsiTheme="minorHAnsi"/>
          <w:u w:val="single"/>
        </w:rPr>
      </w:pPr>
      <w:r w:rsidRPr="00403AD2">
        <w:rPr>
          <w:rFonts w:asciiTheme="minorHAnsi" w:hAnsiTheme="minorHAnsi"/>
        </w:rPr>
        <w:t>“Recipients of US weapons understand that they’re very unlikely to be held accountable for [a use of] US equipment [that results] in civilian casualties,” said Brittany Benowitz, an expert on arms-exports laws who worked as a defense adviser to former senator Russ Feingold</w:t>
      </w:r>
      <w:r w:rsidRPr="00403AD2">
        <w:rPr>
          <w:rStyle w:val="StyleUnderline"/>
          <w:rFonts w:asciiTheme="minorHAnsi" w:hAnsiTheme="minorHAnsi"/>
        </w:rPr>
        <w:t>. “This is creating a perception around the world that the US is indifferent to human suffering.”</w:t>
      </w:r>
    </w:p>
    <w:p w:rsidR="00006E68" w:rsidRPr="00403AD2" w:rsidRDefault="00006E68" w:rsidP="00006E68">
      <w:pPr>
        <w:rPr>
          <w:rFonts w:asciiTheme="minorHAnsi" w:hAnsiTheme="minorHAnsi"/>
        </w:rPr>
      </w:pPr>
      <w:r w:rsidRPr="00403AD2">
        <w:rPr>
          <w:rFonts w:asciiTheme="minorHAnsi" w:hAnsiTheme="minorHAnsi"/>
        </w:rPr>
        <w:lastRenderedPageBreak/>
        <w:t>There have been occasional exceptions, moments when legislators and even presidents have made moves, however small, to stanch the flow of arms to flagrant perpetrators. President Barack Obama, for instance, temporarily halted the flow of Hellfire missiles to Israel during the country’s deadly assault on Gaza in 2014. (No other US-made weapons were stopped, however.) The Obama administration also criticized Israel over the Israeli army’s killing of civilians during that assault.</w:t>
      </w:r>
    </w:p>
    <w:p w:rsidR="00006E68" w:rsidRPr="00403AD2" w:rsidRDefault="00006E68" w:rsidP="00006E68">
      <w:pPr>
        <w:rPr>
          <w:rFonts w:asciiTheme="minorHAnsi" w:hAnsiTheme="minorHAnsi"/>
        </w:rPr>
      </w:pPr>
      <w:r w:rsidRPr="00403AD2">
        <w:rPr>
          <w:rFonts w:asciiTheme="minorHAnsi" w:hAnsiTheme="minorHAnsi"/>
        </w:rPr>
        <w:t>But such interventions are rare, and, in the case of Israel, have grown even less likely under President Donald Trump, who has fully aligned US policy with the wishes of Israel’s far-right government and promised not to publicly air disagreements with Israel. Indeed, the Trump administration has said nothing about Israel’s use of deadly force against unarmed civilians. Instead, Jason Greenblatt, the White House envoy in charge of Israel/Palestine, criticized the Palestinian protesters.</w:t>
      </w:r>
    </w:p>
    <w:p w:rsidR="00006E68" w:rsidRPr="00403AD2" w:rsidRDefault="00006E68" w:rsidP="00006E68">
      <w:pPr>
        <w:rPr>
          <w:rFonts w:asciiTheme="minorHAnsi" w:hAnsiTheme="minorHAnsi"/>
        </w:rPr>
      </w:pPr>
      <w:r w:rsidRPr="00403AD2">
        <w:rPr>
          <w:rFonts w:asciiTheme="minorHAnsi" w:hAnsiTheme="minorHAnsi"/>
        </w:rPr>
        <w:t>As for Congress, only a handful of members have criticized Israel’s actions. The State Department did not respond to requests for comment from The Nation on whether it was concerned about Israel firing on unarmed civilians in Gaza, in possible violation of US law.</w:t>
      </w:r>
    </w:p>
    <w:p w:rsidR="00006E68" w:rsidRPr="00403AD2" w:rsidRDefault="00006E68" w:rsidP="00006E68">
      <w:pPr>
        <w:rPr>
          <w:rFonts w:asciiTheme="minorHAnsi" w:hAnsiTheme="minorHAnsi"/>
        </w:rPr>
      </w:pPr>
      <w:r w:rsidRPr="00403AD2">
        <w:rPr>
          <w:rFonts w:asciiTheme="minorHAnsi" w:hAnsiTheme="minorHAnsi"/>
        </w:rPr>
        <w:t>“That sends a message to the Israelis that the United States is fully behind the use of lethal force on protesters. That is dangerous,” said Munayyer, the head of the US Campaign for Palestinian Rights. “That the American administration is shielding an Israeli military engaged in those kinds of brutally repressive acts is a new low.”</w:t>
      </w:r>
    </w:p>
    <w:p w:rsidR="00006E68" w:rsidRPr="00403AD2" w:rsidRDefault="00006E68" w:rsidP="00006E68">
      <w:pPr>
        <w:rPr>
          <w:rStyle w:val="StyleUnderline"/>
          <w:rFonts w:asciiTheme="minorHAnsi" w:hAnsiTheme="minorHAnsi"/>
          <w:u w:val="none"/>
        </w:rPr>
      </w:pPr>
      <w:r w:rsidRPr="00403AD2">
        <w:rPr>
          <w:rFonts w:asciiTheme="minorHAnsi" w:hAnsiTheme="minorHAnsi"/>
        </w:rPr>
        <w:t>Still, Munayyer told The Nation it remained important to press the United States to enforce its arms-export laws as they apply to Israel.</w:t>
      </w:r>
    </w:p>
    <w:p w:rsidR="00006E68" w:rsidRPr="00403AD2" w:rsidRDefault="00006E68" w:rsidP="00006E68">
      <w:pPr>
        <w:rPr>
          <w:rStyle w:val="StyleUnderline"/>
          <w:rFonts w:asciiTheme="minorHAnsi" w:hAnsiTheme="minorHAnsi"/>
        </w:rPr>
      </w:pPr>
      <w:r w:rsidRPr="00403AD2">
        <w:rPr>
          <w:rStyle w:val="StyleUnderline"/>
          <w:rFonts w:asciiTheme="minorHAnsi" w:hAnsiTheme="minorHAnsi"/>
        </w:rPr>
        <w:t>“This is an opportunity for people to communicate with their representatives and demand action on this front, because it is a question of whether or not US law has been violated,” he said. “It’s an opportunity for accountability.”</w:t>
      </w:r>
    </w:p>
    <w:p w:rsidR="00B576D0" w:rsidRPr="00403AD2" w:rsidRDefault="00B576D0" w:rsidP="00B576D0">
      <w:pPr>
        <w:rPr>
          <w:rFonts w:asciiTheme="minorHAnsi" w:hAnsiTheme="minorHAnsi"/>
        </w:rPr>
      </w:pPr>
    </w:p>
    <w:p w:rsidR="00C85FC2" w:rsidRPr="00403AD2" w:rsidRDefault="00C85FC2" w:rsidP="00C85FC2">
      <w:pPr>
        <w:pStyle w:val="Heading4"/>
        <w:rPr>
          <w:rFonts w:asciiTheme="minorHAnsi" w:hAnsiTheme="minorHAnsi"/>
        </w:rPr>
      </w:pPr>
      <w:r w:rsidRPr="00403AD2">
        <w:rPr>
          <w:rFonts w:asciiTheme="minorHAnsi" w:hAnsiTheme="minorHAnsi"/>
        </w:rPr>
        <w:t>U.S. arms sales fuels systematic human rights abuses by Israel</w:t>
      </w:r>
    </w:p>
    <w:p w:rsidR="00C85FC2" w:rsidRPr="00403AD2" w:rsidRDefault="00C85FC2" w:rsidP="00C85FC2">
      <w:pPr>
        <w:rPr>
          <w:rFonts w:asciiTheme="minorHAnsi" w:hAnsiTheme="minorHAnsi"/>
        </w:rPr>
      </w:pPr>
      <w:r w:rsidRPr="00403AD2">
        <w:rPr>
          <w:rStyle w:val="Style13ptBold"/>
          <w:rFonts w:asciiTheme="minorHAnsi" w:hAnsiTheme="minorHAnsi"/>
        </w:rPr>
        <w:t xml:space="preserve">Ruebner, 11 </w:t>
      </w:r>
      <w:r w:rsidRPr="00403AD2">
        <w:rPr>
          <w:rFonts w:asciiTheme="minorHAnsi" w:hAnsiTheme="minorHAnsi"/>
        </w:rPr>
        <w:t xml:space="preserve">– national advocacy director of the U.S. Campaign to End the Israeli </w:t>
      </w:r>
      <w:proofErr w:type="gramStart"/>
      <w:r w:rsidRPr="00403AD2">
        <w:rPr>
          <w:rFonts w:asciiTheme="minorHAnsi" w:hAnsiTheme="minorHAnsi"/>
        </w:rPr>
        <w:t>Occupation(</w:t>
      </w:r>
      <w:proofErr w:type="gramEnd"/>
      <w:r w:rsidRPr="00403AD2">
        <w:rPr>
          <w:rFonts w:asciiTheme="minorHAnsi" w:hAnsiTheme="minorHAnsi"/>
        </w:rPr>
        <w:t xml:space="preserve">Josh, "Hold Israel accountable with Leahy law," TheHill, </w:t>
      </w:r>
      <w:hyperlink r:id="rId21" w:history="1">
        <w:r w:rsidRPr="00403AD2">
          <w:rPr>
            <w:rStyle w:val="Hyperlink"/>
            <w:rFonts w:asciiTheme="minorHAnsi" w:hAnsiTheme="minorHAnsi"/>
          </w:rPr>
          <w:t>https://thehill.com/blogs/congress-blog/foreign-policy/177199-hold-israel-accountable-with-leahy-law</w:t>
        </w:r>
      </w:hyperlink>
      <w:r w:rsidRPr="00403AD2">
        <w:rPr>
          <w:rStyle w:val="Hyperlink"/>
          <w:rFonts w:asciiTheme="minorHAnsi" w:hAnsiTheme="minorHAnsi"/>
        </w:rPr>
        <w:t xml:space="preserve">, 8-17-2011 </w:t>
      </w:r>
      <w:r w:rsidRPr="00403AD2">
        <w:rPr>
          <w:rFonts w:asciiTheme="minorHAnsi" w:hAnsiTheme="minorHAnsi"/>
        </w:rPr>
        <w:t>) ML</w:t>
      </w:r>
    </w:p>
    <w:p w:rsidR="00C85FC2" w:rsidRPr="00403AD2" w:rsidRDefault="00C85FC2" w:rsidP="00C85FC2">
      <w:pPr>
        <w:rPr>
          <w:rStyle w:val="StyleUnderline"/>
          <w:rFonts w:asciiTheme="minorHAnsi" w:hAnsiTheme="minorHAnsi"/>
        </w:rPr>
      </w:pPr>
      <w:r w:rsidRPr="00403AD2">
        <w:rPr>
          <w:rFonts w:asciiTheme="minorHAnsi" w:hAnsiTheme="minorHAnsi"/>
        </w:rPr>
        <w:t xml:space="preserve">In response to an article in the Israeli newspaper Ha’aretz suggesting that the Vermont Senator will attempt to apply sanctions to certain units of the Israeli military for human rights violations, Carle explained that “the [Leahy] law applies to U.S. aid to foreign security forces around the globe and is intended to be applied consistently across the spectrum of U.S. military aid abroad. </w:t>
      </w:r>
      <w:r w:rsidRPr="00403AD2">
        <w:rPr>
          <w:rStyle w:val="StyleUnderline"/>
          <w:rFonts w:asciiTheme="minorHAnsi" w:hAnsiTheme="minorHAnsi"/>
        </w:rPr>
        <w:t>Under the law the State Department is responsible for evaluations and enforcement decisions and over the years Senator Leahy has pressed for faithful and consistent application of the law.”</w:t>
      </w:r>
    </w:p>
    <w:p w:rsidR="00C85FC2" w:rsidRPr="00403AD2" w:rsidRDefault="00C85FC2" w:rsidP="00C85FC2">
      <w:pPr>
        <w:rPr>
          <w:rFonts w:asciiTheme="minorHAnsi" w:hAnsiTheme="minorHAnsi"/>
        </w:rPr>
      </w:pPr>
      <w:r w:rsidRPr="00403AD2">
        <w:rPr>
          <w:rFonts w:asciiTheme="minorHAnsi" w:hAnsiTheme="minorHAnsi"/>
        </w:rPr>
        <w:t xml:space="preserve">The possibility of Senator Leahy consistently applying this eponymous legislation and holding Israel to the exact same standard as every other country has Israeli Defense Minister Ehud Barak, whose office may have leaked the story in an effort to kill the initiative, in a tizzy.   </w:t>
      </w:r>
    </w:p>
    <w:p w:rsidR="00C85FC2" w:rsidRPr="00403AD2" w:rsidRDefault="00C85FC2" w:rsidP="00C85FC2">
      <w:pPr>
        <w:rPr>
          <w:rFonts w:asciiTheme="minorHAnsi" w:hAnsiTheme="minorHAnsi"/>
        </w:rPr>
      </w:pPr>
      <w:r w:rsidRPr="00403AD2">
        <w:rPr>
          <w:rStyle w:val="StyleUnderline"/>
          <w:rFonts w:asciiTheme="minorHAnsi" w:hAnsiTheme="minorHAnsi"/>
        </w:rPr>
        <w:t>The “Leahy Law,”</w:t>
      </w:r>
      <w:r w:rsidRPr="00403AD2">
        <w:rPr>
          <w:rFonts w:asciiTheme="minorHAnsi" w:hAnsiTheme="minorHAnsi"/>
        </w:rPr>
        <w:t xml:space="preserve"> as it is commonly known, </w:t>
      </w:r>
      <w:r w:rsidRPr="00403AD2">
        <w:rPr>
          <w:rStyle w:val="StyleUnderline"/>
          <w:rFonts w:asciiTheme="minorHAnsi" w:hAnsiTheme="minorHAnsi"/>
        </w:rPr>
        <w:t xml:space="preserve">prohibits the United States from providing any weapons or training to “any unit of the security forces of a foreign country if the Secretary of State has credible </w:t>
      </w:r>
      <w:r w:rsidRPr="00403AD2">
        <w:rPr>
          <w:rStyle w:val="StyleUnderline"/>
          <w:rFonts w:asciiTheme="minorHAnsi" w:hAnsiTheme="minorHAnsi"/>
        </w:rPr>
        <w:lastRenderedPageBreak/>
        <w:t>evidence that such unit has committed gross violations of human rights.”</w:t>
      </w:r>
      <w:r w:rsidRPr="00403AD2">
        <w:rPr>
          <w:rFonts w:asciiTheme="minorHAnsi" w:hAnsiTheme="minorHAnsi"/>
        </w:rPr>
        <w:t xml:space="preserve"> In the past, this law has been invoked to curtail military aid to countries as diverse as Indonesia, Colombia, Pakistan, and the Philippines. Along with other provisions in the Foreign Assistance Act, of which it is a part, and the Arms Export Control Act, it forms the basis of an across-the-board policy that is supposed to ensure that U.S. assistance does not contribute to human rights abuses.</w:t>
      </w:r>
    </w:p>
    <w:p w:rsidR="00C85FC2" w:rsidRPr="00403AD2" w:rsidRDefault="00C85FC2" w:rsidP="00C85FC2">
      <w:pPr>
        <w:rPr>
          <w:rStyle w:val="StyleUnderline"/>
          <w:rFonts w:asciiTheme="minorHAnsi" w:hAnsiTheme="minorHAnsi"/>
        </w:rPr>
      </w:pPr>
      <w:r w:rsidRPr="00403AD2">
        <w:rPr>
          <w:rFonts w:asciiTheme="minorHAnsi" w:hAnsiTheme="minorHAnsi"/>
        </w:rPr>
        <w:t xml:space="preserve">Ha’aretz reports that the Senator is looking to invoke this prohibition regarding “Israel Navy's Shayetet 13 unit, the undercover Duvdevan unit and the Israel Air Force's Shaldag unit.” </w:t>
      </w:r>
      <w:r w:rsidRPr="00403AD2">
        <w:rPr>
          <w:rStyle w:val="StyleUnderline"/>
          <w:rFonts w:asciiTheme="minorHAnsi" w:hAnsiTheme="minorHAnsi"/>
        </w:rPr>
        <w:t>The inclusion of specific units in the story may indicate that Leahy already has findings from the Secretary of State that these Israeli military units have committed human rights abuses.</w:t>
      </w:r>
    </w:p>
    <w:p w:rsidR="00C85FC2" w:rsidRPr="00403AD2" w:rsidRDefault="00C85FC2" w:rsidP="00C85FC2">
      <w:pPr>
        <w:rPr>
          <w:rFonts w:asciiTheme="minorHAnsi" w:hAnsiTheme="minorHAnsi"/>
        </w:rPr>
      </w:pPr>
      <w:r w:rsidRPr="00403AD2">
        <w:rPr>
          <w:rStyle w:val="StyleUnderline"/>
          <w:rFonts w:asciiTheme="minorHAnsi" w:hAnsiTheme="minorHAnsi"/>
        </w:rPr>
        <w:t xml:space="preserve">If so, then this could be a much-overdue watershed in holding accountable Israel, the largest recipient of U.S. military aid, for its </w:t>
      </w:r>
      <w:r w:rsidRPr="00403AD2">
        <w:rPr>
          <w:rStyle w:val="Emphasis"/>
          <w:rFonts w:asciiTheme="minorHAnsi" w:hAnsiTheme="minorHAnsi"/>
        </w:rPr>
        <w:t>gross misuse of U.S. weapons to commit systematic human rights abuses of Palestinians</w:t>
      </w:r>
      <w:r w:rsidRPr="00403AD2">
        <w:rPr>
          <w:rStyle w:val="StyleUnderline"/>
          <w:rFonts w:asciiTheme="minorHAnsi" w:hAnsiTheme="minorHAnsi"/>
        </w:rPr>
        <w:t xml:space="preserve"> living under Israel’s illegal 44-year military occupation of the West Bank, East Jerusalem, and Gaza Strip.</w:t>
      </w:r>
      <w:r w:rsidRPr="00403AD2">
        <w:rPr>
          <w:rFonts w:asciiTheme="minorHAnsi" w:hAnsiTheme="minorHAnsi"/>
        </w:rPr>
        <w:t xml:space="preserve"> During the last decade, on at least five occasions, Members of Congress have requested the State Department to investigate Israel’s misuse of U.S. weapons; to date, the State Department has failed to notify publicly the Congress about any such violation. The State Department also has refused to disclose documents related to these investigations in response to a long-standing Freedom of Information Act request filed by the U.S. Campaign to End the Israeli Occupation.</w:t>
      </w:r>
    </w:p>
    <w:p w:rsidR="00C85FC2" w:rsidRPr="00403AD2" w:rsidRDefault="00C85FC2" w:rsidP="00C85FC2">
      <w:pPr>
        <w:rPr>
          <w:rFonts w:asciiTheme="minorHAnsi" w:hAnsiTheme="minorHAnsi"/>
          <w:u w:val="single"/>
        </w:rPr>
      </w:pPr>
      <w:r w:rsidRPr="00403AD2">
        <w:rPr>
          <w:rStyle w:val="StyleUnderline"/>
          <w:rFonts w:asciiTheme="minorHAnsi" w:hAnsiTheme="minorHAnsi"/>
        </w:rPr>
        <w:t xml:space="preserve">It is time to end Israel’s impunity and hold up to the light of day the devastating impact that U.S. weapons transfers have on Palestinian civilians. </w:t>
      </w:r>
      <w:r w:rsidRPr="00403AD2">
        <w:rPr>
          <w:rFonts w:asciiTheme="minorHAnsi" w:hAnsiTheme="minorHAnsi"/>
        </w:rPr>
        <w:t xml:space="preserve"> From 2000 to 2009, according to research conducted by the U.S. Campaign to End the Israeli Occupation and published at www.weaponstoisrael.org</w:t>
      </w:r>
      <w:r w:rsidRPr="00403AD2">
        <w:rPr>
          <w:rStyle w:val="StyleUnderline"/>
          <w:rFonts w:asciiTheme="minorHAnsi" w:hAnsiTheme="minorHAnsi"/>
        </w:rPr>
        <w:t>, the United States appropriated more than $24 billion in taxpayer-funded weapons for Israel. With this munificence, the United States licensed, paid for, and delivered to Israel more than 670 million weapons and pieces of related military equipment. In just three years (2007-2009), the United States gave Israel more than 47 million pieces of ammunition, or enough bullets to kill every Palestinian living under Israeli military occupation more than 10 times over.</w:t>
      </w:r>
    </w:p>
    <w:p w:rsidR="00C85FC2" w:rsidRPr="00403AD2" w:rsidRDefault="00C85FC2" w:rsidP="00C85FC2">
      <w:pPr>
        <w:rPr>
          <w:rFonts w:asciiTheme="minorHAnsi" w:hAnsiTheme="minorHAnsi"/>
        </w:rPr>
      </w:pPr>
      <w:r w:rsidRPr="00403AD2">
        <w:rPr>
          <w:rFonts w:asciiTheme="minorHAnsi" w:hAnsiTheme="minorHAnsi"/>
        </w:rPr>
        <w:t>Tragically, the prospect of Israel misusing these U.S. weapons to kill Palestinian civilians has been borne out too frequently. According to the Israeli human rights organization B’Tselem, from September 2000-December 2009, the Israeli military killed 2,969 Palestinians who took no part in hostilities, including 1,128 children. One such child, 10-year-old Abir Aramin, was killed by a rubber bullet, possibly supplied by the United States, which was shot into the back of her head when she was walking home from school.</w:t>
      </w:r>
    </w:p>
    <w:p w:rsidR="00C85FC2" w:rsidRPr="00403AD2" w:rsidRDefault="00C85FC2" w:rsidP="00C85FC2">
      <w:pPr>
        <w:rPr>
          <w:rStyle w:val="StyleUnderline"/>
          <w:rFonts w:asciiTheme="minorHAnsi" w:hAnsiTheme="minorHAnsi"/>
        </w:rPr>
      </w:pPr>
      <w:r w:rsidRPr="00403AD2">
        <w:rPr>
          <w:rFonts w:asciiTheme="minorHAnsi" w:hAnsiTheme="minorHAnsi"/>
        </w:rPr>
        <w:t xml:space="preserve">For the sake of Abir and all Palestinians who are maimed, killed, or whose homes, farms, and infrastructure are wantonly destroyed in the course of Israel’s brutal military occupation, the United States must end taxpayer-funded weapons transfers to Israel Josh Ruebner is the National Advocacy Director of the US Campaign to End the Israeli Occupation, a Washington, D.C.-based coalition of several hundred anti-Israel groups from across the United States. </w:t>
      </w:r>
      <w:r w:rsidRPr="00403AD2">
        <w:rPr>
          <w:rStyle w:val="StyleUnderline"/>
          <w:rFonts w:asciiTheme="minorHAnsi" w:hAnsiTheme="minorHAnsi"/>
        </w:rPr>
        <w:t>The US Campaign is one of the primary organizers of anti-Israel strategies and initiatives in the U.S. and is a driving force behind the campaign to end U.S. foreign aid to Israel.</w:t>
      </w:r>
    </w:p>
    <w:p w:rsidR="00BE11EE" w:rsidRPr="00403AD2" w:rsidRDefault="00BE11EE" w:rsidP="00C85FC2">
      <w:pPr>
        <w:rPr>
          <w:rStyle w:val="StyleUnderline"/>
          <w:rFonts w:asciiTheme="minorHAnsi" w:hAnsiTheme="minorHAnsi"/>
        </w:rPr>
      </w:pPr>
    </w:p>
    <w:p w:rsidR="00BE11EE" w:rsidRPr="00403AD2" w:rsidRDefault="00BE11EE" w:rsidP="00BE11EE">
      <w:pPr>
        <w:pStyle w:val="Heading3"/>
        <w:rPr>
          <w:rFonts w:asciiTheme="minorHAnsi" w:hAnsiTheme="minorHAnsi"/>
        </w:rPr>
      </w:pPr>
      <w:r w:rsidRPr="00403AD2">
        <w:rPr>
          <w:rFonts w:asciiTheme="minorHAnsi" w:hAnsiTheme="minorHAnsi"/>
        </w:rPr>
        <w:lastRenderedPageBreak/>
        <w:t>Kuwait Violates Human Rights</w:t>
      </w:r>
    </w:p>
    <w:p w:rsidR="00BE11EE" w:rsidRPr="00403AD2" w:rsidRDefault="00BE11EE" w:rsidP="00BE11EE">
      <w:pPr>
        <w:rPr>
          <w:rFonts w:asciiTheme="minorHAnsi" w:hAnsiTheme="minorHAnsi"/>
        </w:rPr>
      </w:pPr>
    </w:p>
    <w:p w:rsidR="00BE11EE" w:rsidRPr="00403AD2" w:rsidRDefault="00BE11EE" w:rsidP="00BE11EE">
      <w:pPr>
        <w:pStyle w:val="Heading4"/>
        <w:rPr>
          <w:rStyle w:val="Style13ptBold"/>
          <w:rFonts w:asciiTheme="minorHAnsi" w:hAnsiTheme="minorHAnsi"/>
          <w:b/>
          <w:bCs w:val="0"/>
        </w:rPr>
      </w:pPr>
      <w:r w:rsidRPr="00403AD2">
        <w:rPr>
          <w:rStyle w:val="Style13ptBold"/>
          <w:rFonts w:asciiTheme="minorHAnsi" w:hAnsiTheme="minorHAnsi"/>
          <w:b/>
          <w:bCs w:val="0"/>
        </w:rPr>
        <w:t>Kuwait violates human rights</w:t>
      </w:r>
    </w:p>
    <w:p w:rsidR="00BE11EE" w:rsidRPr="00403AD2" w:rsidRDefault="00BE11EE" w:rsidP="00BE11EE">
      <w:pPr>
        <w:rPr>
          <w:rFonts w:asciiTheme="minorHAnsi" w:hAnsiTheme="minorHAnsi"/>
        </w:rPr>
      </w:pPr>
      <w:r w:rsidRPr="00403AD2">
        <w:rPr>
          <w:rStyle w:val="Style13ptBold"/>
          <w:rFonts w:asciiTheme="minorHAnsi" w:hAnsiTheme="minorHAnsi"/>
        </w:rPr>
        <w:t>Smith and Toombs 12</w:t>
      </w:r>
      <w:r w:rsidRPr="00403AD2">
        <w:rPr>
          <w:rFonts w:asciiTheme="minorHAnsi" w:hAnsiTheme="minorHAnsi"/>
        </w:rPr>
        <w:t xml:space="preserve"> (Zach Toombs; Smith worked for 25 years in a series of key reporting and editorial roles at The Washington Post, including national investigative editor, national security correspondent, national investigative correspondent, and a foreign staff bureau chief based in Rome. He also focused on conflict and terrorism in the Middle East; politics and military affairs in Asia; and arms proliferation; 6-22-2012; "U.S. points finger, and arms exports, at human rights abusers – Center for Public Integrity"; Center for Public Integrity; https://publicintegrity.org/national-security/u-s-points-finger-and-arms-exports-at-human-rights-abusers/; Accessed: 6-25-2019 //GBS Rudolph)</w:t>
      </w:r>
    </w:p>
    <w:p w:rsidR="00BE11EE" w:rsidRPr="00403AD2" w:rsidRDefault="00BE11EE" w:rsidP="00BE11EE">
      <w:pPr>
        <w:rPr>
          <w:rFonts w:asciiTheme="minorHAnsi" w:hAnsiTheme="minorHAnsi"/>
        </w:rPr>
      </w:pPr>
      <w:r w:rsidRPr="00403AD2">
        <w:rPr>
          <w:rFonts w:asciiTheme="minorHAnsi" w:hAnsiTheme="minorHAnsi"/>
        </w:rPr>
        <w:t>Kuwait</w:t>
      </w:r>
    </w:p>
    <w:p w:rsidR="00BE11EE" w:rsidRPr="00403AD2" w:rsidRDefault="00BE11EE" w:rsidP="00BE11EE">
      <w:pPr>
        <w:rPr>
          <w:rFonts w:asciiTheme="minorHAnsi" w:hAnsiTheme="minorHAnsi"/>
        </w:rPr>
      </w:pPr>
      <w:r w:rsidRPr="00403AD2">
        <w:rPr>
          <w:rFonts w:asciiTheme="minorHAnsi" w:hAnsiTheme="minorHAnsi"/>
        </w:rPr>
        <w:t>Human rights problems</w:t>
      </w:r>
    </w:p>
    <w:p w:rsidR="00BE11EE" w:rsidRPr="00403AD2" w:rsidRDefault="00BE11EE" w:rsidP="00BE11EE">
      <w:pPr>
        <w:rPr>
          <w:rFonts w:asciiTheme="minorHAnsi" w:hAnsiTheme="minorHAnsi"/>
        </w:rPr>
      </w:pPr>
      <w:r w:rsidRPr="00403AD2">
        <w:rPr>
          <w:rFonts w:asciiTheme="minorHAnsi" w:hAnsiTheme="minorHAnsi"/>
        </w:rPr>
        <w:t xml:space="preserve">“… </w:t>
      </w:r>
      <w:proofErr w:type="gramStart"/>
      <w:r w:rsidRPr="00403AD2">
        <w:rPr>
          <w:rStyle w:val="StyleUnderline"/>
          <w:rFonts w:asciiTheme="minorHAnsi" w:hAnsiTheme="minorHAnsi"/>
        </w:rPr>
        <w:t>there</w:t>
      </w:r>
      <w:proofErr w:type="gramEnd"/>
      <w:r w:rsidRPr="00403AD2">
        <w:rPr>
          <w:rStyle w:val="StyleUnderline"/>
          <w:rFonts w:asciiTheme="minorHAnsi" w:hAnsiTheme="minorHAnsi"/>
        </w:rPr>
        <w:t xml:space="preserve"> were reports that some police and members of the security forces abused detainees during the year. Police and security forces were more likely to inflict such abuse on noncitizens, particularly non-Gulf Arabs and Asians. Security forces reportedly detained, harassed, and sexually abused transgender persons.”</w:t>
      </w:r>
    </w:p>
    <w:p w:rsidR="00BE11EE" w:rsidRPr="00403AD2" w:rsidRDefault="00BE11EE" w:rsidP="00BE11EE">
      <w:pPr>
        <w:rPr>
          <w:rFonts w:asciiTheme="minorHAnsi" w:hAnsiTheme="minorHAnsi"/>
        </w:rPr>
      </w:pPr>
      <w:r w:rsidRPr="00403AD2">
        <w:rPr>
          <w:rFonts w:asciiTheme="minorHAnsi" w:hAnsiTheme="minorHAnsi"/>
        </w:rPr>
        <w:t>“</w:t>
      </w:r>
      <w:r w:rsidRPr="00403AD2">
        <w:rPr>
          <w:rStyle w:val="StyleUnderline"/>
          <w:rFonts w:asciiTheme="minorHAnsi" w:hAnsiTheme="minorHAnsi"/>
        </w:rPr>
        <w:t>The government restricted freedom of speech, particularly in instances purportedly related to national security. The law also specifically prohibits material insulting Islam</w:t>
      </w:r>
      <w:r w:rsidRPr="00403AD2">
        <w:rPr>
          <w:rFonts w:asciiTheme="minorHAnsi" w:hAnsiTheme="minorHAnsi"/>
        </w:rPr>
        <w:t xml:space="preserve">, the emir, the constitution, or the neutrality of the courts or Public Prosecutor’s Office. The law mandates jail terms for anyone who “defames religion,” and </w:t>
      </w:r>
      <w:r w:rsidRPr="00403AD2">
        <w:rPr>
          <w:rStyle w:val="StyleUnderline"/>
          <w:rFonts w:asciiTheme="minorHAnsi" w:hAnsiTheme="minorHAnsi"/>
        </w:rPr>
        <w:t>any Muslim citizen may file criminal charges against a person the citizen believes has defamed Islam, the ruling family, or public morals</w:t>
      </w:r>
      <w:r w:rsidRPr="00403AD2">
        <w:rPr>
          <w:rFonts w:asciiTheme="minorHAnsi" w:hAnsiTheme="minorHAnsi"/>
        </w:rPr>
        <w:t>.”</w:t>
      </w:r>
    </w:p>
    <w:p w:rsidR="00BE11EE" w:rsidRPr="00403AD2" w:rsidRDefault="00BE11EE" w:rsidP="00BE11EE">
      <w:pPr>
        <w:rPr>
          <w:rFonts w:asciiTheme="minorHAnsi" w:hAnsiTheme="minorHAnsi"/>
        </w:rPr>
      </w:pPr>
      <w:r w:rsidRPr="00403AD2">
        <w:rPr>
          <w:rFonts w:asciiTheme="minorHAnsi" w:hAnsiTheme="minorHAnsi"/>
        </w:rPr>
        <w:t xml:space="preserve">“In December 2010 authorities shut the local offices of the Al Jazeera television network and withdrew its accreditation after it broadcast </w:t>
      </w:r>
      <w:r w:rsidRPr="00403AD2">
        <w:rPr>
          <w:rStyle w:val="StyleUnderline"/>
          <w:rFonts w:asciiTheme="minorHAnsi" w:hAnsiTheme="minorHAnsi"/>
        </w:rPr>
        <w:t>footage of police using force to break up an unauthorized gathering of oppositionists and subsequently gave airtime to opposition parliamentarians who strongly criticized the government for the police actions</w:t>
      </w:r>
      <w:r w:rsidRPr="00403AD2">
        <w:rPr>
          <w:rFonts w:asciiTheme="minorHAnsi" w:hAnsiTheme="minorHAnsi"/>
        </w:rPr>
        <w:t>.”</w:t>
      </w:r>
    </w:p>
    <w:p w:rsidR="00BE11EE" w:rsidRPr="00403AD2" w:rsidRDefault="00BE11EE" w:rsidP="00C85FC2">
      <w:pPr>
        <w:rPr>
          <w:rStyle w:val="StyleUnderline"/>
          <w:rFonts w:asciiTheme="minorHAnsi" w:hAnsiTheme="minorHAnsi"/>
        </w:rPr>
      </w:pPr>
    </w:p>
    <w:p w:rsidR="00C85FC2" w:rsidRPr="00403AD2" w:rsidRDefault="00D503FF" w:rsidP="00D503FF">
      <w:pPr>
        <w:pStyle w:val="Heading3"/>
        <w:rPr>
          <w:rFonts w:asciiTheme="minorHAnsi" w:hAnsiTheme="minorHAnsi"/>
        </w:rPr>
      </w:pPr>
      <w:r w:rsidRPr="00403AD2">
        <w:rPr>
          <w:rFonts w:asciiTheme="minorHAnsi" w:hAnsiTheme="minorHAnsi"/>
        </w:rPr>
        <w:lastRenderedPageBreak/>
        <w:t>Peru Violates Human Rights</w:t>
      </w:r>
    </w:p>
    <w:p w:rsidR="00D503FF" w:rsidRPr="00403AD2" w:rsidRDefault="00D503FF" w:rsidP="00D503FF">
      <w:pPr>
        <w:rPr>
          <w:rFonts w:asciiTheme="minorHAnsi" w:hAnsiTheme="minorHAnsi"/>
        </w:rPr>
      </w:pPr>
    </w:p>
    <w:p w:rsidR="00867807" w:rsidRPr="00403AD2" w:rsidRDefault="00E92ECE" w:rsidP="00867807">
      <w:pPr>
        <w:pStyle w:val="Heading4"/>
        <w:rPr>
          <w:rStyle w:val="Style13ptBold"/>
          <w:rFonts w:asciiTheme="minorHAnsi" w:hAnsiTheme="minorHAnsi"/>
          <w:b/>
          <w:bCs w:val="0"/>
        </w:rPr>
      </w:pPr>
      <w:r w:rsidRPr="00403AD2">
        <w:rPr>
          <w:rStyle w:val="Style13ptBold"/>
          <w:rFonts w:asciiTheme="minorHAnsi" w:hAnsiTheme="minorHAnsi"/>
          <w:b/>
          <w:bCs w:val="0"/>
        </w:rPr>
        <w:t>Peru violates human rights</w:t>
      </w:r>
    </w:p>
    <w:p w:rsidR="00867807" w:rsidRPr="00403AD2" w:rsidRDefault="00867807" w:rsidP="00867807">
      <w:pPr>
        <w:rPr>
          <w:rFonts w:asciiTheme="minorHAnsi" w:hAnsiTheme="minorHAnsi"/>
        </w:rPr>
      </w:pPr>
      <w:r w:rsidRPr="00403AD2">
        <w:rPr>
          <w:rStyle w:val="Style13ptBold"/>
          <w:rFonts w:asciiTheme="minorHAnsi" w:hAnsiTheme="minorHAnsi"/>
        </w:rPr>
        <w:t>Smith and Toombs 12</w:t>
      </w:r>
      <w:r w:rsidRPr="00403AD2">
        <w:rPr>
          <w:rFonts w:asciiTheme="minorHAnsi" w:hAnsiTheme="minorHAnsi"/>
        </w:rPr>
        <w:t xml:space="preserve"> (Zach Toombs; Smith worked for 25 years in a series of key reporting and editorial roles at The Washington Post, including national investigative editor, national security correspondent, national investigative correspondent, and a foreign staff bureau chief based in Rome. He also focused on conflict and terrorism in the Middle East; politics and military affairs in Asia; and arms proliferation; 6-22-2012; "U.S. points finger, and arms exports, at human rights abusers – Center for Public Integrity"; Center for Public Integrity; https://publicintegrity.org/national-security/u-s-points-finger-and-arms-exports-at-human-rights-abusers/; Accessed: 6-25-2019 //GBS Rudolph)</w:t>
      </w:r>
    </w:p>
    <w:p w:rsidR="00867807" w:rsidRPr="00403AD2" w:rsidRDefault="00867807" w:rsidP="00867807">
      <w:pPr>
        <w:rPr>
          <w:rFonts w:asciiTheme="minorHAnsi" w:hAnsiTheme="minorHAnsi"/>
        </w:rPr>
      </w:pPr>
      <w:r w:rsidRPr="00403AD2">
        <w:rPr>
          <w:rFonts w:asciiTheme="minorHAnsi" w:hAnsiTheme="minorHAnsi"/>
        </w:rPr>
        <w:t>Peru</w:t>
      </w:r>
    </w:p>
    <w:p w:rsidR="00867807" w:rsidRPr="00403AD2" w:rsidRDefault="00867807" w:rsidP="00867807">
      <w:pPr>
        <w:rPr>
          <w:rFonts w:asciiTheme="minorHAnsi" w:hAnsiTheme="minorHAnsi"/>
        </w:rPr>
      </w:pPr>
      <w:r w:rsidRPr="00403AD2">
        <w:rPr>
          <w:rFonts w:asciiTheme="minorHAnsi" w:hAnsiTheme="minorHAnsi"/>
        </w:rPr>
        <w:t>Human rights problems</w:t>
      </w:r>
    </w:p>
    <w:p w:rsidR="00867807" w:rsidRPr="00403AD2" w:rsidRDefault="00867807" w:rsidP="00867807">
      <w:pPr>
        <w:rPr>
          <w:rFonts w:asciiTheme="minorHAnsi" w:hAnsiTheme="minorHAnsi"/>
        </w:rPr>
      </w:pPr>
      <w:r w:rsidRPr="00403AD2">
        <w:rPr>
          <w:rFonts w:asciiTheme="minorHAnsi" w:hAnsiTheme="minorHAnsi"/>
        </w:rPr>
        <w:t xml:space="preserve">“The following human rights problems …were reported: </w:t>
      </w:r>
      <w:r w:rsidRPr="00403AD2">
        <w:rPr>
          <w:rStyle w:val="StyleUnderline"/>
          <w:rFonts w:asciiTheme="minorHAnsi" w:hAnsiTheme="minorHAnsi"/>
        </w:rPr>
        <w:t>killings by security forces of protesters during demonstrations, harsh prison conditions, abuse of detainees and inmates by prison security forces, lengthy pretrial detention and inordinate trial delays, intimidation of the media, incomplete registration of internally displaced persons, and discrimination against women.”</w:t>
      </w:r>
    </w:p>
    <w:p w:rsidR="00867807" w:rsidRPr="00403AD2" w:rsidRDefault="00867807" w:rsidP="00867807">
      <w:pPr>
        <w:rPr>
          <w:rFonts w:asciiTheme="minorHAnsi" w:hAnsiTheme="minorHAnsi"/>
        </w:rPr>
      </w:pPr>
      <w:r w:rsidRPr="00403AD2">
        <w:rPr>
          <w:rFonts w:asciiTheme="minorHAnsi" w:hAnsiTheme="minorHAnsi"/>
        </w:rPr>
        <w:t xml:space="preserve">“Allegations of abuse most often arose immediately following an arrest, when </w:t>
      </w:r>
      <w:r w:rsidRPr="00403AD2">
        <w:rPr>
          <w:rStyle w:val="StyleUnderline"/>
          <w:rFonts w:asciiTheme="minorHAnsi" w:hAnsiTheme="minorHAnsi"/>
        </w:rPr>
        <w:t>families were prohibited from visiting suspects and when attorneys had limited access to detainees</w:t>
      </w:r>
      <w:r w:rsidRPr="00403AD2">
        <w:rPr>
          <w:rFonts w:asciiTheme="minorHAnsi" w:hAnsiTheme="minorHAnsi"/>
        </w:rPr>
        <w:t>. In some cases police and security forces threatened or harassed victims, relatives, and witnesses to prevent them from filing charges of human rights violations.”</w:t>
      </w:r>
    </w:p>
    <w:p w:rsidR="0023182C" w:rsidRPr="00403AD2" w:rsidRDefault="0023182C" w:rsidP="00867807">
      <w:pPr>
        <w:rPr>
          <w:rFonts w:asciiTheme="minorHAnsi" w:hAnsiTheme="minorHAnsi"/>
        </w:rPr>
      </w:pPr>
    </w:p>
    <w:p w:rsidR="0023182C" w:rsidRPr="00403AD2" w:rsidRDefault="0023182C" w:rsidP="0023182C">
      <w:pPr>
        <w:pStyle w:val="Heading3"/>
        <w:rPr>
          <w:rFonts w:asciiTheme="minorHAnsi" w:hAnsiTheme="minorHAnsi"/>
        </w:rPr>
      </w:pPr>
      <w:r w:rsidRPr="00403AD2">
        <w:rPr>
          <w:rFonts w:asciiTheme="minorHAnsi" w:hAnsiTheme="minorHAnsi"/>
        </w:rPr>
        <w:lastRenderedPageBreak/>
        <w:t>Qatar Violates Human Rights</w:t>
      </w:r>
    </w:p>
    <w:p w:rsidR="0023182C" w:rsidRPr="00403AD2" w:rsidRDefault="0023182C" w:rsidP="0023182C">
      <w:pPr>
        <w:rPr>
          <w:rFonts w:asciiTheme="minorHAnsi" w:hAnsiTheme="minorHAnsi"/>
        </w:rPr>
      </w:pPr>
    </w:p>
    <w:p w:rsidR="0023182C" w:rsidRPr="00403AD2" w:rsidRDefault="0023182C" w:rsidP="0023182C">
      <w:pPr>
        <w:pStyle w:val="Heading4"/>
        <w:rPr>
          <w:rStyle w:val="Style13ptBold"/>
          <w:rFonts w:asciiTheme="minorHAnsi" w:hAnsiTheme="minorHAnsi"/>
          <w:b/>
          <w:bCs w:val="0"/>
        </w:rPr>
      </w:pPr>
      <w:r w:rsidRPr="00403AD2">
        <w:rPr>
          <w:rStyle w:val="Style13ptBold"/>
          <w:rFonts w:asciiTheme="minorHAnsi" w:hAnsiTheme="minorHAnsi"/>
          <w:b/>
          <w:bCs w:val="0"/>
        </w:rPr>
        <w:t>Qatar violates human rights</w:t>
      </w:r>
    </w:p>
    <w:p w:rsidR="0023182C" w:rsidRPr="00403AD2" w:rsidRDefault="0023182C" w:rsidP="0023182C">
      <w:pPr>
        <w:rPr>
          <w:rFonts w:asciiTheme="minorHAnsi" w:hAnsiTheme="minorHAnsi"/>
        </w:rPr>
      </w:pPr>
      <w:r w:rsidRPr="00403AD2">
        <w:rPr>
          <w:rStyle w:val="Style13ptBold"/>
          <w:rFonts w:asciiTheme="minorHAnsi" w:hAnsiTheme="minorHAnsi"/>
        </w:rPr>
        <w:t>Smith and Toombs 12</w:t>
      </w:r>
      <w:r w:rsidRPr="00403AD2">
        <w:rPr>
          <w:rFonts w:asciiTheme="minorHAnsi" w:hAnsiTheme="minorHAnsi"/>
        </w:rPr>
        <w:t xml:space="preserve"> (Zach Toombs; Smith worked for 25 years in a series of key reporting and editorial roles at The Washington Post, including national investigative editor, national security correspondent, national investigative correspondent, and a foreign staff bureau chief based in Rome. He also focused on conflict and terrorism in the Middle East; politics and military affairs in Asia; and arms proliferation; 6-22-2012; "U.S. points finger, and arms exports, at human rights abusers – Center for Public Integrity"; Center for Public Integrity; https://publicintegrity.org/national-security/u-s-points-finger-and-arms-exports-at-human-rights-abusers/; Accessed: 6-25-2019 //GBS Rudolph)</w:t>
      </w:r>
    </w:p>
    <w:p w:rsidR="0023182C" w:rsidRPr="00403AD2" w:rsidRDefault="0023182C" w:rsidP="0023182C">
      <w:pPr>
        <w:rPr>
          <w:rFonts w:asciiTheme="minorHAnsi" w:hAnsiTheme="minorHAnsi"/>
        </w:rPr>
      </w:pPr>
      <w:r w:rsidRPr="00403AD2">
        <w:rPr>
          <w:rFonts w:asciiTheme="minorHAnsi" w:hAnsiTheme="minorHAnsi"/>
        </w:rPr>
        <w:t>Qatar</w:t>
      </w:r>
    </w:p>
    <w:p w:rsidR="0023182C" w:rsidRPr="00403AD2" w:rsidRDefault="0023182C" w:rsidP="0023182C">
      <w:pPr>
        <w:rPr>
          <w:rFonts w:asciiTheme="minorHAnsi" w:hAnsiTheme="minorHAnsi"/>
        </w:rPr>
      </w:pPr>
      <w:r w:rsidRPr="00403AD2">
        <w:rPr>
          <w:rFonts w:asciiTheme="minorHAnsi" w:hAnsiTheme="minorHAnsi"/>
        </w:rPr>
        <w:t>Human rights problems</w:t>
      </w:r>
    </w:p>
    <w:p w:rsidR="0023182C" w:rsidRPr="00403AD2" w:rsidRDefault="0023182C" w:rsidP="0023182C">
      <w:pPr>
        <w:rPr>
          <w:rFonts w:asciiTheme="minorHAnsi" w:hAnsiTheme="minorHAnsi"/>
        </w:rPr>
      </w:pPr>
      <w:r w:rsidRPr="00403AD2">
        <w:rPr>
          <w:rFonts w:asciiTheme="minorHAnsi" w:hAnsiTheme="minorHAnsi"/>
        </w:rPr>
        <w:t xml:space="preserve">“The constitution provides for, but </w:t>
      </w:r>
      <w:r w:rsidRPr="00403AD2">
        <w:rPr>
          <w:rStyle w:val="StyleUnderline"/>
          <w:rFonts w:asciiTheme="minorHAnsi" w:hAnsiTheme="minorHAnsi"/>
        </w:rPr>
        <w:t>strictly regulates, freedom of assembly</w:t>
      </w:r>
      <w:r w:rsidRPr="00403AD2">
        <w:rPr>
          <w:rFonts w:asciiTheme="minorHAnsi" w:hAnsiTheme="minorHAnsi"/>
        </w:rPr>
        <w:t>. Organizers must meet a number of restrictions and conditions to acquire a permit for a public meeting. For example, the Director General of Public Security at the Ministry of Interior must give permission for a meeting, a decision which is subject to appeal to the minister of interior, who has the final decision.”</w:t>
      </w:r>
    </w:p>
    <w:p w:rsidR="0023182C" w:rsidRPr="00403AD2" w:rsidRDefault="0023182C" w:rsidP="0023182C">
      <w:pPr>
        <w:rPr>
          <w:rFonts w:asciiTheme="minorHAnsi" w:hAnsiTheme="minorHAnsi"/>
        </w:rPr>
      </w:pPr>
      <w:r w:rsidRPr="00403AD2">
        <w:rPr>
          <w:rFonts w:asciiTheme="minorHAnsi" w:hAnsiTheme="minorHAnsi"/>
        </w:rPr>
        <w:t xml:space="preserve">“The </w:t>
      </w:r>
      <w:r w:rsidRPr="00403AD2">
        <w:rPr>
          <w:rStyle w:val="StyleUnderline"/>
          <w:rFonts w:asciiTheme="minorHAnsi" w:hAnsiTheme="minorHAnsi"/>
        </w:rPr>
        <w:t>constitution provides for freedom of speech and press in accordance with the law</w:t>
      </w:r>
      <w:r w:rsidRPr="00403AD2">
        <w:rPr>
          <w:rFonts w:asciiTheme="minorHAnsi" w:hAnsiTheme="minorHAnsi"/>
        </w:rPr>
        <w:t xml:space="preserve">, but the government limited these rights in practice … The </w:t>
      </w:r>
      <w:r w:rsidRPr="00403AD2">
        <w:rPr>
          <w:rStyle w:val="StyleUnderline"/>
          <w:rFonts w:asciiTheme="minorHAnsi" w:hAnsiTheme="minorHAnsi"/>
        </w:rPr>
        <w:t>law provides for restrictive procedures on the establishment of newspapers, closure, and confiscation of assets of a publication. It also criminalizes libel and slander, including injury to dignity.</w:t>
      </w:r>
      <w:r w:rsidRPr="00403AD2">
        <w:rPr>
          <w:rFonts w:asciiTheme="minorHAnsi" w:hAnsiTheme="minorHAnsi"/>
        </w:rPr>
        <w:t xml:space="preserve"> All print media were owned by members of the ruling family or proprietors who enjoyed close ties to government officials. There were no independent broadcast media, and state-owned television and radio reflected government views … In at least one case, the authorities contacted a reporter with a warning after the reporter published an article critical of the government.” </w:t>
      </w:r>
      <w:r w:rsidRPr="00403AD2">
        <w:rPr>
          <w:rStyle w:val="Emphasis"/>
          <w:rFonts w:asciiTheme="minorHAnsi" w:hAnsiTheme="minorHAnsi"/>
        </w:rPr>
        <w:t>There is no law criminalizing domestic violence or spousal rape.</w:t>
      </w:r>
    </w:p>
    <w:p w:rsidR="0023182C" w:rsidRPr="00403AD2" w:rsidRDefault="0023182C" w:rsidP="00867807">
      <w:pPr>
        <w:rPr>
          <w:rFonts w:asciiTheme="minorHAnsi" w:hAnsiTheme="minorHAnsi"/>
        </w:rPr>
      </w:pPr>
    </w:p>
    <w:p w:rsidR="00D503FF" w:rsidRPr="00403AD2" w:rsidRDefault="00C83E5B" w:rsidP="00C83E5B">
      <w:pPr>
        <w:pStyle w:val="Heading3"/>
        <w:rPr>
          <w:rFonts w:asciiTheme="minorHAnsi" w:hAnsiTheme="minorHAnsi"/>
        </w:rPr>
      </w:pPr>
      <w:r w:rsidRPr="00403AD2">
        <w:rPr>
          <w:rFonts w:asciiTheme="minorHAnsi" w:hAnsiTheme="minorHAnsi"/>
        </w:rPr>
        <w:lastRenderedPageBreak/>
        <w:t>UAE Violates Human Rights</w:t>
      </w:r>
    </w:p>
    <w:p w:rsidR="00C83E5B" w:rsidRPr="00403AD2" w:rsidRDefault="00C83E5B" w:rsidP="00C83E5B">
      <w:pPr>
        <w:rPr>
          <w:rFonts w:asciiTheme="minorHAnsi" w:hAnsiTheme="minorHAnsi"/>
        </w:rPr>
      </w:pPr>
    </w:p>
    <w:p w:rsidR="00C83E5B" w:rsidRPr="00403AD2" w:rsidRDefault="00C83E5B" w:rsidP="00C83E5B">
      <w:pPr>
        <w:pStyle w:val="Heading4"/>
        <w:rPr>
          <w:rFonts w:asciiTheme="minorHAnsi" w:hAnsiTheme="minorHAnsi"/>
        </w:rPr>
      </w:pPr>
      <w:r w:rsidRPr="00403AD2">
        <w:rPr>
          <w:rFonts w:asciiTheme="minorHAnsi" w:hAnsiTheme="minorHAnsi"/>
        </w:rPr>
        <w:t>UAE violates human rights</w:t>
      </w:r>
    </w:p>
    <w:p w:rsidR="00C83E5B" w:rsidRPr="00403AD2" w:rsidRDefault="00C83E5B" w:rsidP="00C83E5B">
      <w:pPr>
        <w:rPr>
          <w:rFonts w:asciiTheme="minorHAnsi" w:hAnsiTheme="minorHAnsi"/>
        </w:rPr>
      </w:pPr>
      <w:r w:rsidRPr="00403AD2">
        <w:rPr>
          <w:rStyle w:val="Style13ptBold"/>
          <w:rFonts w:asciiTheme="minorHAnsi" w:hAnsiTheme="minorHAnsi"/>
        </w:rPr>
        <w:t>Smith and Toombs 12</w:t>
      </w:r>
      <w:r w:rsidRPr="00403AD2">
        <w:rPr>
          <w:rFonts w:asciiTheme="minorHAnsi" w:hAnsiTheme="minorHAnsi"/>
        </w:rPr>
        <w:t xml:space="preserve"> (Zach Toombs; Smith worked for 25 years in a series of key reporting and editorial roles at The Washington Post, including national investigative editor, national security correspondent, national investigative correspondent, and a foreign staff bureau chief based in Rome. He also focused on conflict and terrorism in the Middle East; politics and military affairs in Asia; and arms proliferation; 6-22-2012; "U.S. points finger, and arms exports, at human rights abusers – Center for Public Integrity"; Center for Public Integrity; https://publicintegrity.org/national-security/u-s-points-finger-and-arms-exports-at-human-rights-abusers/; Accessed: 6-25-2019 //GBS Rudolph)</w:t>
      </w:r>
    </w:p>
    <w:p w:rsidR="00C83E5B" w:rsidRPr="00403AD2" w:rsidRDefault="00C83E5B" w:rsidP="00C83E5B">
      <w:pPr>
        <w:rPr>
          <w:rFonts w:asciiTheme="minorHAnsi" w:hAnsiTheme="minorHAnsi"/>
        </w:rPr>
      </w:pPr>
      <w:r w:rsidRPr="00403AD2">
        <w:rPr>
          <w:rFonts w:asciiTheme="minorHAnsi" w:hAnsiTheme="minorHAnsi"/>
        </w:rPr>
        <w:t>United Arab Emirates</w:t>
      </w:r>
    </w:p>
    <w:p w:rsidR="00C83E5B" w:rsidRPr="00403AD2" w:rsidRDefault="00C83E5B" w:rsidP="00C83E5B">
      <w:pPr>
        <w:rPr>
          <w:rFonts w:asciiTheme="minorHAnsi" w:hAnsiTheme="minorHAnsi"/>
        </w:rPr>
      </w:pPr>
      <w:r w:rsidRPr="00403AD2">
        <w:rPr>
          <w:rFonts w:asciiTheme="minorHAnsi" w:hAnsiTheme="minorHAnsi"/>
        </w:rPr>
        <w:t>Human rights problems</w:t>
      </w:r>
    </w:p>
    <w:p w:rsidR="00C83E5B" w:rsidRPr="00403AD2" w:rsidRDefault="00C83E5B" w:rsidP="00C83E5B">
      <w:pPr>
        <w:rPr>
          <w:rStyle w:val="StyleUnderline"/>
          <w:rFonts w:asciiTheme="minorHAnsi" w:hAnsiTheme="minorHAnsi"/>
        </w:rPr>
      </w:pPr>
      <w:r w:rsidRPr="00403AD2">
        <w:rPr>
          <w:rStyle w:val="StyleUnderline"/>
          <w:rFonts w:asciiTheme="minorHAnsi" w:hAnsiTheme="minorHAnsi"/>
        </w:rPr>
        <w:t>“Three core human rights issues continue to be of concern: citizens’ inability to change their government; limitations on citizens’ civil liberties (including the freedoms of speech, press, assembly, and association); and lack of judicial independence … political parties are not permitted. The government continued to interfere with privacy and to restrict civil liberties, including usage of the Internet.”</w:t>
      </w:r>
    </w:p>
    <w:p w:rsidR="00C83E5B" w:rsidRPr="00403AD2" w:rsidRDefault="00C83E5B" w:rsidP="00C83E5B">
      <w:pPr>
        <w:rPr>
          <w:rFonts w:asciiTheme="minorHAnsi" w:hAnsiTheme="minorHAnsi"/>
          <w:u w:val="single"/>
        </w:rPr>
      </w:pPr>
      <w:r w:rsidRPr="00403AD2">
        <w:rPr>
          <w:rStyle w:val="StyleUnderline"/>
          <w:rFonts w:asciiTheme="minorHAnsi" w:hAnsiTheme="minorHAnsi"/>
        </w:rPr>
        <w:t>“Political organizations, political parties, and trade unions are illegal.”</w:t>
      </w:r>
    </w:p>
    <w:p w:rsidR="00C83E5B" w:rsidRPr="00403AD2" w:rsidRDefault="00C83E5B" w:rsidP="00C83E5B">
      <w:pPr>
        <w:rPr>
          <w:rStyle w:val="StyleUnderline"/>
          <w:rFonts w:asciiTheme="minorHAnsi" w:hAnsiTheme="minorHAnsi"/>
        </w:rPr>
      </w:pPr>
      <w:r w:rsidRPr="00403AD2">
        <w:rPr>
          <w:rFonts w:asciiTheme="minorHAnsi" w:hAnsiTheme="minorHAnsi"/>
        </w:rPr>
        <w:t xml:space="preserve">The </w:t>
      </w:r>
      <w:r w:rsidRPr="00403AD2">
        <w:rPr>
          <w:rStyle w:val="Emphasis"/>
          <w:rFonts w:asciiTheme="minorHAnsi" w:hAnsiTheme="minorHAnsi"/>
        </w:rPr>
        <w:t>government does not provide equal rights for women and foreign workers</w:t>
      </w:r>
      <w:r w:rsidRPr="00403AD2">
        <w:rPr>
          <w:rFonts w:asciiTheme="minorHAnsi" w:hAnsiTheme="minorHAnsi"/>
        </w:rPr>
        <w:t xml:space="preserve">. UAE courts reserve the option of </w:t>
      </w:r>
      <w:r w:rsidRPr="00403AD2">
        <w:rPr>
          <w:rStyle w:val="StyleUnderline"/>
          <w:rFonts w:asciiTheme="minorHAnsi" w:hAnsiTheme="minorHAnsi"/>
        </w:rPr>
        <w:t>imposing flogging as punishment for adultery, prostitution, consensual premarital sex, pregnancy outside marriage, defamation of character, and drug or alcohol abuse.</w:t>
      </w:r>
    </w:p>
    <w:p w:rsidR="00C83E5B" w:rsidRPr="00403AD2" w:rsidRDefault="00C83E5B" w:rsidP="00C83E5B">
      <w:pPr>
        <w:rPr>
          <w:rFonts w:asciiTheme="minorHAnsi" w:hAnsiTheme="minorHAnsi"/>
        </w:rPr>
      </w:pPr>
    </w:p>
    <w:p w:rsidR="00E30671" w:rsidRPr="00403AD2" w:rsidRDefault="00E30671" w:rsidP="00E30671">
      <w:pPr>
        <w:pStyle w:val="Heading3"/>
        <w:rPr>
          <w:rFonts w:asciiTheme="minorHAnsi" w:hAnsiTheme="minorHAnsi"/>
        </w:rPr>
      </w:pPr>
      <w:r w:rsidRPr="00403AD2">
        <w:rPr>
          <w:rFonts w:asciiTheme="minorHAnsi" w:hAnsiTheme="minorHAnsi"/>
        </w:rPr>
        <w:lastRenderedPageBreak/>
        <w:t>AT: Arms Sales to Only Few Dictatorships</w:t>
      </w:r>
    </w:p>
    <w:p w:rsidR="00E30671" w:rsidRPr="00403AD2" w:rsidRDefault="00E30671" w:rsidP="00E30671">
      <w:pPr>
        <w:rPr>
          <w:rFonts w:asciiTheme="minorHAnsi" w:hAnsiTheme="minorHAnsi"/>
        </w:rPr>
      </w:pPr>
    </w:p>
    <w:p w:rsidR="00053F5B" w:rsidRPr="00403AD2" w:rsidRDefault="00053F5B" w:rsidP="00053F5B">
      <w:pPr>
        <w:pStyle w:val="Heading4"/>
        <w:rPr>
          <w:rFonts w:asciiTheme="minorHAnsi" w:hAnsiTheme="minorHAnsi"/>
        </w:rPr>
      </w:pPr>
      <w:r w:rsidRPr="00403AD2">
        <w:rPr>
          <w:rFonts w:asciiTheme="minorHAnsi" w:hAnsiTheme="minorHAnsi"/>
        </w:rPr>
        <w:t>Conflict in arms sales goes beyond the Yemen War</w:t>
      </w:r>
    </w:p>
    <w:p w:rsidR="00053F5B" w:rsidRPr="00403AD2" w:rsidRDefault="00053F5B" w:rsidP="00053F5B">
      <w:pPr>
        <w:rPr>
          <w:rFonts w:asciiTheme="minorHAnsi" w:hAnsiTheme="minorHAnsi"/>
        </w:rPr>
      </w:pPr>
      <w:r w:rsidRPr="00403AD2">
        <w:rPr>
          <w:rStyle w:val="Style13ptBold"/>
          <w:rFonts w:asciiTheme="minorHAnsi" w:hAnsiTheme="minorHAnsi"/>
        </w:rPr>
        <w:t>Hanna and Cambanis 18</w:t>
      </w:r>
      <w:r w:rsidRPr="00403AD2">
        <w:rPr>
          <w:rFonts w:asciiTheme="minorHAnsi" w:hAnsiTheme="minorHAnsi"/>
        </w:rPr>
        <w:t xml:space="preserve"> (Thanassis Cambanis and Michael Wahid Hanna; Thanassis Cambanis is a journalist specializing in the Middle East and American foreign policy. Michael Wahid Hanna is a senior fellow at The Century Foundation. He is also a non-resident senior fellow at the Reiss Center on Law and Security at New York University School of Law. Hanna works on issues of international security, international law, and U.S. foreign policy in the Middle East and South Asia; 10-24-2018; "The War in Yemen Is a Tragedy—and America Can End Its Complicity"; Century Foundation; https://tcf.org/content/commentary/war-yemen-tragedy-america-can-end-complicity/?agreed=1&amp;amp;session=1; Accessed: 6-25-2019 //GBS Rudolph)</w:t>
      </w:r>
    </w:p>
    <w:p w:rsidR="00053F5B" w:rsidRPr="00403AD2" w:rsidRDefault="00053F5B" w:rsidP="00053F5B">
      <w:pPr>
        <w:rPr>
          <w:rFonts w:asciiTheme="minorHAnsi" w:hAnsiTheme="minorHAnsi"/>
        </w:rPr>
      </w:pPr>
      <w:r w:rsidRPr="00403AD2">
        <w:rPr>
          <w:rStyle w:val="StyleUnderline"/>
          <w:rFonts w:asciiTheme="minorHAnsi" w:hAnsiTheme="minorHAnsi"/>
        </w:rPr>
        <w:t>The problem of weapons sales transcends the Yemen War and has contaminated a growing swathe of U.S. policy</w:t>
      </w:r>
      <w:r w:rsidRPr="00403AD2">
        <w:rPr>
          <w:rFonts w:asciiTheme="minorHAnsi" w:hAnsiTheme="minorHAnsi"/>
        </w:rPr>
        <w:t xml:space="preserve">. </w:t>
      </w:r>
      <w:r w:rsidRPr="00403AD2">
        <w:rPr>
          <w:rStyle w:val="StyleUnderline"/>
          <w:rFonts w:asciiTheme="minorHAnsi" w:hAnsiTheme="minorHAnsi"/>
        </w:rPr>
        <w:t>Weapons sales have acquired a pernicious logic of their own, as if funding the U.S. weapons industry were a jobs creation program and national security policy simply a means to promote domestic economic growth</w:t>
      </w:r>
      <w:r w:rsidRPr="00403AD2">
        <w:rPr>
          <w:rFonts w:asciiTheme="minorHAnsi" w:hAnsiTheme="minorHAnsi"/>
        </w:rPr>
        <w:t xml:space="preserve">. U.S. </w:t>
      </w:r>
      <w:r w:rsidRPr="00403AD2">
        <w:rPr>
          <w:rStyle w:val="Emphasis"/>
          <w:rFonts w:asciiTheme="minorHAnsi" w:hAnsiTheme="minorHAnsi"/>
        </w:rPr>
        <w:t>weapons sales can be a major driver of conflict and have routinely complicated foreign policy in regions where the imperative to maintain market shares conflicts with core U.S. interests</w:t>
      </w:r>
      <w:r w:rsidRPr="00403AD2">
        <w:rPr>
          <w:rFonts w:asciiTheme="minorHAnsi" w:hAnsiTheme="minorHAnsi"/>
        </w:rPr>
        <w:t xml:space="preserve">. </w:t>
      </w:r>
      <w:r w:rsidRPr="00403AD2">
        <w:rPr>
          <w:rStyle w:val="StyleUnderline"/>
          <w:rFonts w:asciiTheme="minorHAnsi" w:hAnsiTheme="minorHAnsi"/>
        </w:rPr>
        <w:t>In</w:t>
      </w:r>
      <w:r w:rsidRPr="00403AD2">
        <w:rPr>
          <w:rFonts w:asciiTheme="minorHAnsi" w:hAnsiTheme="minorHAnsi"/>
        </w:rPr>
        <w:t xml:space="preserve"> specific cases like the </w:t>
      </w:r>
      <w:r w:rsidRPr="00403AD2">
        <w:rPr>
          <w:rStyle w:val="StyleUnderline"/>
          <w:rFonts w:asciiTheme="minorHAnsi" w:hAnsiTheme="minorHAnsi"/>
        </w:rPr>
        <w:t>Yemen</w:t>
      </w:r>
      <w:r w:rsidRPr="00403AD2">
        <w:rPr>
          <w:rFonts w:asciiTheme="minorHAnsi" w:hAnsiTheme="minorHAnsi"/>
        </w:rPr>
        <w:t xml:space="preserve"> War,</w:t>
      </w:r>
      <w:r w:rsidRPr="00403AD2">
        <w:rPr>
          <w:rStyle w:val="StyleUnderline"/>
          <w:rFonts w:asciiTheme="minorHAnsi" w:hAnsiTheme="minorHAnsi"/>
        </w:rPr>
        <w:t xml:space="preserve"> where weapons sales run so thoroughly against U.S. policy goals, they should end conclusively</w:t>
      </w:r>
      <w:r w:rsidRPr="00403AD2">
        <w:rPr>
          <w:rFonts w:asciiTheme="minorHAnsi" w:hAnsiTheme="minorHAnsi"/>
        </w:rPr>
        <w:t>.</w:t>
      </w:r>
    </w:p>
    <w:p w:rsidR="00053F5B" w:rsidRPr="00403AD2" w:rsidRDefault="00053F5B" w:rsidP="00053F5B">
      <w:pPr>
        <w:rPr>
          <w:rFonts w:asciiTheme="minorHAnsi" w:hAnsiTheme="minorHAnsi"/>
          <w:b/>
          <w:iCs/>
          <w:u w:val="single"/>
          <w:bdr w:val="single" w:sz="8" w:space="0" w:color="auto"/>
        </w:rPr>
      </w:pPr>
      <w:r w:rsidRPr="00403AD2">
        <w:rPr>
          <w:rFonts w:asciiTheme="minorHAnsi" w:hAnsiTheme="minorHAnsi"/>
        </w:rPr>
        <w:t xml:space="preserve">To date, the </w:t>
      </w:r>
      <w:r w:rsidRPr="00403AD2">
        <w:rPr>
          <w:rStyle w:val="StyleUnderline"/>
          <w:rFonts w:asciiTheme="minorHAnsi" w:hAnsiTheme="minorHAnsi"/>
        </w:rPr>
        <w:t>United States has been almost entirely unwilling to give up any weapons contract, no matter how noxious, because of the adverse impact to the U.S. economy</w:t>
      </w:r>
      <w:r w:rsidRPr="00403AD2">
        <w:rPr>
          <w:rFonts w:asciiTheme="minorHAnsi" w:hAnsiTheme="minorHAnsi"/>
        </w:rPr>
        <w:t xml:space="preserve">. This type of path dependency is counterproductive. The </w:t>
      </w:r>
      <w:r w:rsidRPr="00403AD2">
        <w:rPr>
          <w:rStyle w:val="Emphasis"/>
          <w:rFonts w:asciiTheme="minorHAnsi" w:hAnsiTheme="minorHAnsi"/>
        </w:rPr>
        <w:t>United States must be willing to forego profitable contracts that harm our interests or bind us to ineffective allies or specific misguided policies.</w:t>
      </w:r>
    </w:p>
    <w:p w:rsidR="00053F5B" w:rsidRPr="00403AD2" w:rsidRDefault="00053F5B" w:rsidP="00E30671">
      <w:pPr>
        <w:rPr>
          <w:rFonts w:asciiTheme="minorHAnsi" w:hAnsiTheme="minorHAnsi"/>
        </w:rPr>
      </w:pPr>
    </w:p>
    <w:p w:rsidR="00E30671" w:rsidRPr="00403AD2" w:rsidRDefault="00E30671" w:rsidP="00E30671">
      <w:pPr>
        <w:pStyle w:val="Heading4"/>
        <w:rPr>
          <w:rFonts w:asciiTheme="minorHAnsi" w:hAnsiTheme="minorHAnsi"/>
        </w:rPr>
      </w:pPr>
      <w:r w:rsidRPr="00403AD2">
        <w:rPr>
          <w:rFonts w:asciiTheme="minorHAnsi" w:hAnsiTheme="minorHAnsi"/>
        </w:rPr>
        <w:t>Arms sales to dictatorships is not limited to just Saudi Arabia and Egypt – it’s the rule rather than the exception</w:t>
      </w:r>
    </w:p>
    <w:p w:rsidR="00E30671" w:rsidRPr="00403AD2" w:rsidRDefault="00E30671" w:rsidP="00E30671">
      <w:pPr>
        <w:rPr>
          <w:rFonts w:asciiTheme="minorHAnsi" w:hAnsiTheme="minorHAnsi"/>
        </w:rPr>
      </w:pPr>
      <w:r w:rsidRPr="00403AD2">
        <w:rPr>
          <w:rStyle w:val="Style13ptBold"/>
          <w:rFonts w:asciiTheme="minorHAnsi" w:hAnsiTheme="minorHAnsi"/>
        </w:rPr>
        <w:t>Whitney, 17</w:t>
      </w:r>
      <w:r w:rsidRPr="00403AD2">
        <w:rPr>
          <w:rFonts w:asciiTheme="minorHAnsi" w:hAnsiTheme="minorHAnsi"/>
        </w:rPr>
        <w:t xml:space="preserve"> (9/23/17, Rich - attorney, actor, radio commentator and disk jockey, Illinois Green Party activist and former Green Party candidate for governor, “US Provides Military Assistance to 73 Percent of World’s Dictatorships,” </w:t>
      </w:r>
      <w:hyperlink r:id="rId22" w:history="1">
        <w:r w:rsidRPr="00403AD2">
          <w:rPr>
            <w:rStyle w:val="Hyperlink"/>
            <w:rFonts w:asciiTheme="minorHAnsi" w:hAnsiTheme="minorHAnsi"/>
          </w:rPr>
          <w:t>https://truthout.org/articles/us-provides-military-assistance-to-73-percent-of-world-s-dictatorships/</w:t>
        </w:r>
      </w:hyperlink>
      <w:r w:rsidRPr="00403AD2">
        <w:rPr>
          <w:rFonts w:asciiTheme="minorHAnsi" w:hAnsiTheme="minorHAnsi"/>
        </w:rPr>
        <w:t>, accessed on 6/11/19)</w:t>
      </w:r>
    </w:p>
    <w:p w:rsidR="00E30671" w:rsidRPr="00403AD2" w:rsidRDefault="00E30671" w:rsidP="00E30671">
      <w:pPr>
        <w:rPr>
          <w:rFonts w:asciiTheme="minorHAnsi" w:hAnsiTheme="minorHAnsi"/>
        </w:rPr>
      </w:pPr>
      <w:r w:rsidRPr="00403AD2">
        <w:rPr>
          <w:rFonts w:asciiTheme="minorHAnsi" w:hAnsiTheme="minorHAnsi"/>
        </w:rPr>
        <w:t>For decades, the American people have been repeatedly told by their government and corporate-run media that acts of war ordered by their president have been largely motivated by the need to counter acts of aggression or oppression by “evil dictators.” We were told we had to invade Iraq because Saddam Hussein was an evil dictator. We had to bomb Libya because Muammar Gaddafi was an evil dictator, bent on unleashing a “bloodbath” on his own people. Today, of course, we are told that we should support insurgents in Syria because Bashar al-Assad is an evil dictator, and we must repeatedly rattle our sabers at North Korea’s Kim Jong-un and Russia’s Vladimir Putin because they, too, are evil dictators.</w:t>
      </w:r>
    </w:p>
    <w:p w:rsidR="00E30671" w:rsidRPr="00403AD2" w:rsidRDefault="00E30671" w:rsidP="00E30671">
      <w:pPr>
        <w:rPr>
          <w:rFonts w:asciiTheme="minorHAnsi" w:hAnsiTheme="minorHAnsi"/>
        </w:rPr>
      </w:pPr>
      <w:r w:rsidRPr="00403AD2">
        <w:rPr>
          <w:rFonts w:asciiTheme="minorHAnsi" w:hAnsiTheme="minorHAnsi"/>
        </w:rPr>
        <w:lastRenderedPageBreak/>
        <w:t>This is part of the larger, usually unquestioned mainstream corporate media narrative that the US leads the “Western democracies” in a global struggle to combat terrorism and totalitarianism and promote democracy.</w:t>
      </w:r>
    </w:p>
    <w:p w:rsidR="00E30671" w:rsidRPr="00403AD2" w:rsidRDefault="00E30671" w:rsidP="00E30671">
      <w:pPr>
        <w:rPr>
          <w:rFonts w:asciiTheme="minorHAnsi" w:hAnsiTheme="minorHAnsi"/>
        </w:rPr>
      </w:pPr>
      <w:r w:rsidRPr="00403AD2">
        <w:rPr>
          <w:rFonts w:asciiTheme="minorHAnsi" w:hAnsiTheme="minorHAnsi"/>
        </w:rPr>
        <w:t xml:space="preserve">I set out to answer a simple question: Is it true? </w:t>
      </w:r>
      <w:r w:rsidRPr="00403AD2">
        <w:rPr>
          <w:rStyle w:val="StyleUnderline"/>
          <w:rFonts w:asciiTheme="minorHAnsi" w:hAnsiTheme="minorHAnsi"/>
        </w:rPr>
        <w:t>Does the US government actually oppose dictatorships and champion democracy around the world, as we are repeatedly told?</w:t>
      </w:r>
    </w:p>
    <w:p w:rsidR="00E30671" w:rsidRPr="00403AD2" w:rsidRDefault="00E30671" w:rsidP="00E30671">
      <w:pPr>
        <w:rPr>
          <w:rFonts w:asciiTheme="minorHAnsi" w:hAnsiTheme="minorHAnsi"/>
        </w:rPr>
      </w:pPr>
      <w:r w:rsidRPr="00403AD2">
        <w:rPr>
          <w:rFonts w:asciiTheme="minorHAnsi" w:hAnsiTheme="minorHAnsi"/>
        </w:rPr>
        <w:t xml:space="preserve">The truth is not easy to find, but federal sources do provide an answer: </w:t>
      </w:r>
      <w:r w:rsidRPr="00403AD2">
        <w:rPr>
          <w:rStyle w:val="StyleUnderline"/>
          <w:rFonts w:asciiTheme="minorHAnsi" w:hAnsiTheme="minorHAnsi"/>
        </w:rPr>
        <w:t>No.</w:t>
      </w:r>
      <w:r w:rsidRPr="00403AD2">
        <w:rPr>
          <w:rFonts w:asciiTheme="minorHAnsi" w:hAnsiTheme="minorHAnsi"/>
        </w:rPr>
        <w:t xml:space="preserve"> According to Freedom House‘s rating system of political rights around the world, there were 49 nations in the world, as of 2015, that can be fairly categorized as “dictatorships.” As of fiscal year 2015, the last year for which we have publicly available data, the federal government of the United States had been providing military assistance to 36 of them, courtesy of your tax dollars.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currently supports over 73 percent of the world’s dictatorships!</w:t>
      </w:r>
    </w:p>
    <w:p w:rsidR="00E30671" w:rsidRPr="00403AD2" w:rsidRDefault="00E30671" w:rsidP="00E30671">
      <w:pPr>
        <w:rPr>
          <w:rFonts w:asciiTheme="minorHAnsi" w:hAnsiTheme="minorHAnsi"/>
        </w:rPr>
      </w:pPr>
      <w:r w:rsidRPr="00403AD2">
        <w:rPr>
          <w:rFonts w:asciiTheme="minorHAnsi" w:hAnsiTheme="minorHAnsi"/>
        </w:rPr>
        <w:t xml:space="preserve">Most politically aware people know of some of the more highly publicized instances of this, such as the tens of billions of dollars’ worth of US military assistance provided to the beheading capital of the world, the misogynistic monarchy of Saudi Arabia, and the repressive military dictatorship now in power in Egypt. But </w:t>
      </w:r>
      <w:r w:rsidRPr="00403AD2">
        <w:rPr>
          <w:rStyle w:val="StyleUnderline"/>
          <w:rFonts w:asciiTheme="minorHAnsi" w:hAnsiTheme="minorHAnsi"/>
        </w:rPr>
        <w:t>apologists for our nation’s imperialistic foreign policy may try to rationalize such support, arguing that Saudi Arabia and Egypt are exceptions to the rule. They may argue that our broader national interests in the Middle East require temporarily overlooking the oppressive nature of those particular states, in order to serve a broader, pro-democratic endgame.</w:t>
      </w:r>
    </w:p>
    <w:p w:rsidR="00E30671" w:rsidRPr="00403AD2" w:rsidRDefault="00E30671" w:rsidP="00E30671">
      <w:pPr>
        <w:rPr>
          <w:rStyle w:val="Emphasis"/>
          <w:rFonts w:asciiTheme="minorHAnsi" w:hAnsiTheme="minorHAnsi"/>
        </w:rPr>
      </w:pPr>
      <w:r w:rsidRPr="00403AD2">
        <w:rPr>
          <w:rFonts w:asciiTheme="minorHAnsi" w:hAnsiTheme="minorHAnsi"/>
        </w:rPr>
        <w:t xml:space="preserve">Such hogwash could be critiqued on many counts, of course, beginning with its class-biased presumptions about what constitutes US “national interests.” But </w:t>
      </w:r>
      <w:r w:rsidRPr="00403AD2">
        <w:rPr>
          <w:rStyle w:val="Emphasis"/>
          <w:rFonts w:asciiTheme="minorHAnsi" w:hAnsiTheme="minorHAnsi"/>
        </w:rPr>
        <w:t>my survey of US support for dictatorships around the world demonstrates that our government’s support for Saudi Arabia and Egypt are not exceptions to the rule at all. They are the rule.</w:t>
      </w:r>
    </w:p>
    <w:p w:rsidR="00622E5D" w:rsidRPr="00403AD2" w:rsidRDefault="00622E5D" w:rsidP="00E30671">
      <w:pPr>
        <w:rPr>
          <w:rStyle w:val="Emphasis"/>
          <w:rFonts w:asciiTheme="minorHAnsi" w:hAnsiTheme="minorHAnsi"/>
        </w:rPr>
      </w:pPr>
    </w:p>
    <w:p w:rsidR="007B1267" w:rsidRPr="00403AD2" w:rsidRDefault="007B1267" w:rsidP="007B1267">
      <w:pPr>
        <w:pStyle w:val="Heading3"/>
        <w:rPr>
          <w:rFonts w:asciiTheme="minorHAnsi" w:hAnsiTheme="minorHAnsi"/>
        </w:rPr>
      </w:pPr>
      <w:r w:rsidRPr="00403AD2">
        <w:rPr>
          <w:rFonts w:asciiTheme="minorHAnsi" w:hAnsiTheme="minorHAnsi"/>
        </w:rPr>
        <w:lastRenderedPageBreak/>
        <w:t>Arms Sales Morally Bankrupt</w:t>
      </w:r>
    </w:p>
    <w:p w:rsidR="007B1267" w:rsidRPr="00403AD2" w:rsidRDefault="007B1267" w:rsidP="007B1267">
      <w:pPr>
        <w:rPr>
          <w:rFonts w:asciiTheme="minorHAnsi" w:hAnsiTheme="minorHAnsi"/>
        </w:rPr>
      </w:pPr>
    </w:p>
    <w:p w:rsidR="00622E5D" w:rsidRPr="00403AD2" w:rsidRDefault="00622E5D" w:rsidP="007B1267">
      <w:pPr>
        <w:pStyle w:val="Heading4"/>
        <w:rPr>
          <w:rFonts w:asciiTheme="minorHAnsi" w:hAnsiTheme="minorHAnsi"/>
        </w:rPr>
      </w:pPr>
      <w:r w:rsidRPr="00403AD2">
        <w:rPr>
          <w:rFonts w:asciiTheme="minorHAnsi" w:hAnsiTheme="minorHAnsi"/>
        </w:rPr>
        <w:t xml:space="preserve">The arms trade is </w:t>
      </w:r>
      <w:r w:rsidRPr="00403AD2">
        <w:rPr>
          <w:rFonts w:asciiTheme="minorHAnsi" w:hAnsiTheme="minorHAnsi"/>
          <w:u w:val="single"/>
        </w:rPr>
        <w:t>morally bankrupt</w:t>
      </w:r>
      <w:r w:rsidRPr="00403AD2">
        <w:rPr>
          <w:rFonts w:asciiTheme="minorHAnsi" w:hAnsiTheme="minorHAnsi"/>
        </w:rPr>
        <w:t xml:space="preserve"> --- kills millions </w:t>
      </w:r>
    </w:p>
    <w:p w:rsidR="00622E5D" w:rsidRPr="00403AD2" w:rsidRDefault="00622E5D" w:rsidP="00622E5D">
      <w:pPr>
        <w:rPr>
          <w:rFonts w:asciiTheme="minorHAnsi" w:hAnsiTheme="minorHAnsi"/>
        </w:rPr>
      </w:pPr>
      <w:r w:rsidRPr="00403AD2">
        <w:rPr>
          <w:rStyle w:val="Style13ptBold"/>
          <w:rFonts w:asciiTheme="minorHAnsi" w:hAnsiTheme="minorHAnsi"/>
        </w:rPr>
        <w:t>Iqbal 18</w:t>
      </w:r>
      <w:r w:rsidRPr="00403AD2">
        <w:rPr>
          <w:rFonts w:asciiTheme="minorHAnsi" w:hAnsiTheme="minorHAnsi"/>
        </w:rPr>
        <w:t xml:space="preserve"> (Saghir; researcher in International Relations and Security Studies. He is an experienced Intelligence Analyst and has achieved a number of qualifications in this field. He is also a Lecturer in Business Management as well as an Examiner for A Level History and Business; Making a Killing: The Scourge of the Global Arms Trade; p. 57-58 //GBS Rudolph)</w:t>
      </w:r>
    </w:p>
    <w:p w:rsidR="00622E5D" w:rsidRPr="00403AD2" w:rsidRDefault="00622E5D" w:rsidP="00622E5D">
      <w:pPr>
        <w:rPr>
          <w:rFonts w:asciiTheme="minorHAnsi" w:hAnsiTheme="minorHAnsi"/>
        </w:rPr>
      </w:pPr>
      <w:r w:rsidRPr="00403AD2">
        <w:rPr>
          <w:rFonts w:asciiTheme="minorHAnsi" w:hAnsiTheme="minorHAnsi"/>
        </w:rPr>
        <w:t xml:space="preserve">The arms trade has had adverse consequences on many nations. </w:t>
      </w:r>
      <w:r w:rsidRPr="00403AD2">
        <w:rPr>
          <w:rStyle w:val="Emphasis"/>
          <w:rFonts w:asciiTheme="minorHAnsi" w:hAnsiTheme="minorHAnsi"/>
        </w:rPr>
        <w:t>The arms trade is immoral and cannot really be justified in any way. It does not do any good to the human race where millions of people are dying due to wars, poverty, hunger, lack of proper health facilities and environmental damage caused due to many reasons, mainly war.</w:t>
      </w:r>
      <w:r w:rsidRPr="00403AD2">
        <w:rPr>
          <w:rFonts w:asciiTheme="minorHAnsi" w:hAnsiTheme="minorHAnsi"/>
        </w:rPr>
        <w:t xml:space="preserve"> </w:t>
      </w:r>
    </w:p>
    <w:p w:rsidR="00622E5D" w:rsidRPr="00403AD2" w:rsidRDefault="00622E5D" w:rsidP="00622E5D">
      <w:pPr>
        <w:rPr>
          <w:rStyle w:val="StyleUnderline"/>
          <w:rFonts w:asciiTheme="minorHAnsi" w:hAnsiTheme="minorHAnsi"/>
        </w:rPr>
      </w:pPr>
      <w:r w:rsidRPr="00403AD2">
        <w:rPr>
          <w:rFonts w:asciiTheme="minorHAnsi" w:hAnsiTheme="minorHAnsi"/>
        </w:rPr>
        <w:t xml:space="preserve">The arms trade won't stop unless people will unite themselves and say strong 'NO' for the corruption. </w:t>
      </w:r>
      <w:r w:rsidRPr="00403AD2">
        <w:rPr>
          <w:rStyle w:val="StyleUnderline"/>
          <w:rFonts w:asciiTheme="minorHAnsi" w:hAnsiTheme="minorHAnsi"/>
        </w:rPr>
        <w:t xml:space="preserve">People need to realise that this problem must be solved, </w:t>
      </w:r>
      <w:r w:rsidRPr="00403AD2">
        <w:rPr>
          <w:rFonts w:asciiTheme="minorHAnsi" w:hAnsiTheme="minorHAnsi"/>
        </w:rPr>
        <w:t>otherwise</w:t>
      </w:r>
      <w:r w:rsidRPr="00403AD2">
        <w:rPr>
          <w:rStyle w:val="StyleUnderline"/>
          <w:rFonts w:asciiTheme="minorHAnsi" w:hAnsiTheme="minorHAnsi"/>
        </w:rPr>
        <w:t xml:space="preserve"> it will get only worst. </w:t>
      </w:r>
      <w:r w:rsidRPr="00403AD2">
        <w:rPr>
          <w:rFonts w:asciiTheme="minorHAnsi" w:hAnsiTheme="minorHAnsi"/>
        </w:rPr>
        <w:t xml:space="preserve">If we will let it happen, </w:t>
      </w:r>
      <w:r w:rsidRPr="00403AD2">
        <w:rPr>
          <w:rStyle w:val="StyleUnderline"/>
          <w:rFonts w:asciiTheme="minorHAnsi" w:hAnsiTheme="minorHAnsi"/>
        </w:rPr>
        <w:t xml:space="preserve">we will fight for the countries or country which never cared about any human rights or better future. </w:t>
      </w:r>
      <w:r w:rsidRPr="00403AD2">
        <w:rPr>
          <w:rStyle w:val="Emphasis"/>
          <w:rFonts w:asciiTheme="minorHAnsi" w:hAnsiTheme="minorHAnsi"/>
        </w:rPr>
        <w:t>It never been our fight, it never been our war</w:t>
      </w:r>
      <w:r w:rsidRPr="00403AD2">
        <w:rPr>
          <w:rStyle w:val="StyleUnderline"/>
          <w:rFonts w:asciiTheme="minorHAnsi" w:hAnsiTheme="minorHAnsi"/>
        </w:rPr>
        <w:t xml:space="preserve">. </w:t>
      </w:r>
      <w:r w:rsidRPr="00403AD2">
        <w:rPr>
          <w:rFonts w:asciiTheme="minorHAnsi" w:hAnsiTheme="minorHAnsi"/>
        </w:rPr>
        <w:t xml:space="preserve">People want to live peacefully and arms should be used only to make sure people are safe and secure. </w:t>
      </w:r>
      <w:r w:rsidRPr="00403AD2">
        <w:rPr>
          <w:rStyle w:val="StyleUnderline"/>
          <w:rFonts w:asciiTheme="minorHAnsi" w:hAnsiTheme="minorHAnsi"/>
        </w:rPr>
        <w:t xml:space="preserve">Arms must be limited and have positive impact using it to reduce crime level inside and outside the countries. </w:t>
      </w:r>
      <w:r w:rsidRPr="00403AD2">
        <w:rPr>
          <w:rFonts w:asciiTheme="minorHAnsi" w:hAnsiTheme="minorHAnsi"/>
        </w:rPr>
        <w:t>Instead of spending billions</w:t>
      </w:r>
      <w:r w:rsidRPr="00403AD2">
        <w:rPr>
          <w:rStyle w:val="StyleUnderline"/>
          <w:rFonts w:asciiTheme="minorHAnsi" w:hAnsiTheme="minorHAnsi"/>
        </w:rPr>
        <w:t xml:space="preserve"> governments could use the money to raise economy and help pure countries. If money would be used wisely, we would face brighter future with new technologies, which would help us to invent and explore. Every regular person should care more about the issues which stays in the shadow. </w:t>
      </w:r>
    </w:p>
    <w:p w:rsidR="00622E5D" w:rsidRPr="00403AD2" w:rsidRDefault="00622E5D" w:rsidP="00622E5D">
      <w:pPr>
        <w:rPr>
          <w:rFonts w:asciiTheme="minorHAnsi" w:hAnsiTheme="minorHAnsi"/>
        </w:rPr>
      </w:pPr>
      <w:r w:rsidRPr="00403AD2">
        <w:rPr>
          <w:rFonts w:asciiTheme="minorHAnsi" w:hAnsiTheme="minorHAnsi"/>
        </w:rPr>
        <w:t xml:space="preserve">The arms trade has shown us that the developed world supplies more arms than aid to the developing nations, therefore contributing more to conflict. </w:t>
      </w:r>
      <w:r w:rsidRPr="00403AD2">
        <w:rPr>
          <w:rStyle w:val="StyleUnderline"/>
          <w:rFonts w:asciiTheme="minorHAnsi" w:hAnsiTheme="minorHAnsi"/>
        </w:rPr>
        <w:t>The arms trade has helped many developing governments to build up a mighty military machine to crush internal opposition, to threaten neighbouring countries or to supporters for new territory</w:t>
      </w:r>
      <w:r w:rsidRPr="00403AD2">
        <w:rPr>
          <w:rFonts w:asciiTheme="minorHAnsi" w:hAnsiTheme="minorHAnsi"/>
        </w:rPr>
        <w:t xml:space="preserve"> (as in the case of Iraq's invasion of Kuwait). </w:t>
      </w:r>
      <w:r w:rsidRPr="00403AD2">
        <w:rPr>
          <w:rStyle w:val="StyleUnderline"/>
          <w:rFonts w:asciiTheme="minorHAnsi" w:hAnsiTheme="minorHAnsi"/>
        </w:rPr>
        <w:t>To that extent it has made the world a more dangerous and bloody place.</w:t>
      </w:r>
    </w:p>
    <w:p w:rsidR="00622E5D" w:rsidRPr="00403AD2" w:rsidRDefault="00622E5D" w:rsidP="00622E5D">
      <w:pPr>
        <w:rPr>
          <w:rStyle w:val="Emphasis"/>
          <w:rFonts w:asciiTheme="minorHAnsi" w:hAnsiTheme="minorHAnsi"/>
        </w:rPr>
      </w:pPr>
      <w:r w:rsidRPr="00403AD2">
        <w:rPr>
          <w:rFonts w:asciiTheme="minorHAnsi" w:hAnsiTheme="minorHAnsi"/>
        </w:rPr>
        <w:t xml:space="preserve">Moreover, it was revealed how </w:t>
      </w:r>
      <w:r w:rsidRPr="00403AD2">
        <w:rPr>
          <w:rStyle w:val="StyleUnderline"/>
          <w:rFonts w:asciiTheme="minorHAnsi" w:hAnsiTheme="minorHAnsi"/>
        </w:rPr>
        <w:t>the trade exacerbates conflict, promotes human rights abuses and worsens poverty in developing countries</w:t>
      </w:r>
      <w:r w:rsidRPr="00403AD2">
        <w:rPr>
          <w:rFonts w:asciiTheme="minorHAnsi" w:hAnsiTheme="minorHAnsi"/>
        </w:rPr>
        <w:t xml:space="preserve">. The </w:t>
      </w:r>
      <w:r w:rsidRPr="00403AD2">
        <w:rPr>
          <w:rStyle w:val="Emphasis"/>
          <w:rFonts w:asciiTheme="minorHAnsi" w:hAnsiTheme="minorHAnsi"/>
        </w:rPr>
        <w:t>most obvious adverse impact of the arms trade on health is loss of life and maiming from the use of weapons in conflicts</w:t>
      </w:r>
      <w:r w:rsidRPr="00403AD2">
        <w:rPr>
          <w:rFonts w:asciiTheme="minorHAnsi" w:hAnsiTheme="minorHAnsi"/>
        </w:rPr>
        <w:t xml:space="preserve">. </w:t>
      </w:r>
      <w:r w:rsidRPr="00403AD2">
        <w:rPr>
          <w:rStyle w:val="StyleUnderline"/>
          <w:rFonts w:asciiTheme="minorHAnsi" w:hAnsiTheme="minorHAnsi"/>
        </w:rPr>
        <w:t>Developed countries suffer damage to their health and human services when considerable resources are diverted to military expenditure</w:t>
      </w:r>
      <w:r w:rsidRPr="00403AD2">
        <w:rPr>
          <w:rFonts w:asciiTheme="minorHAnsi" w:hAnsiTheme="minorHAnsi"/>
        </w:rPr>
        <w:t xml:space="preserve">. However, </w:t>
      </w:r>
      <w:r w:rsidRPr="00403AD2">
        <w:rPr>
          <w:rStyle w:val="StyleUnderline"/>
          <w:rFonts w:asciiTheme="minorHAnsi" w:hAnsiTheme="minorHAnsi"/>
        </w:rPr>
        <w:t xml:space="preserve">the relative impact of military expenditures and conflict on developing countries is much higher, and often catastrophic, </w:t>
      </w:r>
      <w:r w:rsidRPr="00403AD2">
        <w:rPr>
          <w:rStyle w:val="Emphasis"/>
          <w:rFonts w:asciiTheme="minorHAnsi" w:hAnsiTheme="minorHAnsi"/>
        </w:rPr>
        <w:t>by depriving a large portion of the population of essential food, shelter, medicine, economic opportunities and education</w:t>
      </w:r>
      <w:r w:rsidRPr="00403AD2">
        <w:rPr>
          <w:rFonts w:asciiTheme="minorHAnsi" w:hAnsiTheme="minorHAnsi"/>
        </w:rPr>
        <w:t xml:space="preserve">. Furthermore, </w:t>
      </w:r>
      <w:r w:rsidRPr="00403AD2">
        <w:rPr>
          <w:rStyle w:val="StyleUnderline"/>
          <w:rFonts w:asciiTheme="minorHAnsi" w:hAnsiTheme="minorHAnsi"/>
        </w:rPr>
        <w:t xml:space="preserve">the physical and psychological damage inflicted specifically on children is harmful — through loss of </w:t>
      </w:r>
      <w:r w:rsidRPr="00403AD2">
        <w:rPr>
          <w:rFonts w:asciiTheme="minorHAnsi" w:hAnsiTheme="minorHAnsi"/>
        </w:rPr>
        <w:t xml:space="preserve">(or separation from) </w:t>
      </w:r>
      <w:r w:rsidRPr="00403AD2">
        <w:rPr>
          <w:rStyle w:val="StyleUnderline"/>
          <w:rFonts w:asciiTheme="minorHAnsi" w:hAnsiTheme="minorHAnsi"/>
        </w:rPr>
        <w:t xml:space="preserve">families, loss of education, destruction of homes, </w:t>
      </w:r>
      <w:r w:rsidRPr="00403AD2">
        <w:rPr>
          <w:rStyle w:val="Emphasis"/>
          <w:rFonts w:asciiTheme="minorHAnsi" w:hAnsiTheme="minorHAnsi"/>
        </w:rPr>
        <w:t xml:space="preserve">exposure to murder and other violence, sexual abuse, abduction, torture, slavery, and forcible conscription as soldiers. </w:t>
      </w:r>
    </w:p>
    <w:p w:rsidR="00622E5D" w:rsidRPr="00403AD2" w:rsidRDefault="00622E5D" w:rsidP="00622E5D">
      <w:pPr>
        <w:rPr>
          <w:rStyle w:val="Emphasis"/>
          <w:rFonts w:asciiTheme="minorHAnsi" w:hAnsiTheme="minorHAnsi"/>
        </w:rPr>
      </w:pPr>
      <w:r w:rsidRPr="00403AD2">
        <w:rPr>
          <w:rStyle w:val="StyleUnderline"/>
          <w:rFonts w:asciiTheme="minorHAnsi" w:hAnsiTheme="minorHAnsi"/>
        </w:rPr>
        <w:t xml:space="preserve">The money used to buy arms can instead be used to solve the world problems. The amount of money the world spends on arms if used for humanitarian needs would wipe out all diseases/poverty and hunger in many countries in the world. </w:t>
      </w:r>
      <w:r w:rsidRPr="00403AD2">
        <w:rPr>
          <w:rStyle w:val="Emphasis"/>
          <w:rFonts w:asciiTheme="minorHAnsi" w:hAnsiTheme="minorHAnsi"/>
        </w:rPr>
        <w:t xml:space="preserve">The arms trade is in no doubt but immoral the buying and selling of arms cannot be morally justified. </w:t>
      </w:r>
    </w:p>
    <w:p w:rsidR="00622E5D" w:rsidRPr="00403AD2" w:rsidRDefault="00622E5D" w:rsidP="00E30671">
      <w:pPr>
        <w:rPr>
          <w:rStyle w:val="StyleUnderline"/>
          <w:rFonts w:asciiTheme="minorHAnsi" w:hAnsiTheme="minorHAnsi"/>
        </w:rPr>
      </w:pPr>
    </w:p>
    <w:p w:rsidR="004745D0" w:rsidRPr="00403AD2" w:rsidRDefault="004745D0" w:rsidP="004745D0">
      <w:pPr>
        <w:pStyle w:val="Heading3"/>
        <w:rPr>
          <w:rFonts w:asciiTheme="minorHAnsi" w:hAnsiTheme="minorHAnsi"/>
        </w:rPr>
      </w:pPr>
      <w:r w:rsidRPr="00403AD2">
        <w:rPr>
          <w:rFonts w:asciiTheme="minorHAnsi" w:hAnsiTheme="minorHAnsi"/>
        </w:rPr>
        <w:lastRenderedPageBreak/>
        <w:t>Arms Sales =&gt; Repression / Food Insecurity</w:t>
      </w:r>
    </w:p>
    <w:p w:rsidR="004745D0" w:rsidRPr="00403AD2" w:rsidRDefault="004745D0" w:rsidP="004745D0">
      <w:pPr>
        <w:rPr>
          <w:rFonts w:asciiTheme="minorHAnsi" w:hAnsiTheme="minorHAnsi"/>
        </w:rPr>
      </w:pPr>
    </w:p>
    <w:p w:rsidR="004745D0" w:rsidRPr="00403AD2" w:rsidRDefault="004745D0" w:rsidP="004745D0">
      <w:pPr>
        <w:pStyle w:val="Heading4"/>
        <w:rPr>
          <w:rFonts w:asciiTheme="minorHAnsi" w:hAnsiTheme="minorHAnsi"/>
        </w:rPr>
      </w:pPr>
      <w:r w:rsidRPr="00403AD2">
        <w:rPr>
          <w:rFonts w:asciiTheme="minorHAnsi" w:hAnsiTheme="minorHAnsi"/>
        </w:rPr>
        <w:t xml:space="preserve">US Arms are contributing to repressive regimes and food insecurity </w:t>
      </w:r>
    </w:p>
    <w:p w:rsidR="004745D0" w:rsidRPr="00403AD2" w:rsidRDefault="004745D0" w:rsidP="004745D0">
      <w:pPr>
        <w:rPr>
          <w:rFonts w:asciiTheme="minorHAnsi" w:hAnsiTheme="minorHAnsi"/>
        </w:rPr>
      </w:pPr>
      <w:r w:rsidRPr="00403AD2">
        <w:rPr>
          <w:rStyle w:val="Style13ptBold"/>
          <w:rFonts w:asciiTheme="minorHAnsi" w:hAnsiTheme="minorHAnsi"/>
        </w:rPr>
        <w:t>Hartung 15</w:t>
      </w:r>
      <w:r w:rsidRPr="00403AD2">
        <w:rPr>
          <w:rFonts w:asciiTheme="minorHAnsi" w:hAnsiTheme="minorHAnsi"/>
        </w:rPr>
        <w:t xml:space="preserve"> (William D.; Senior Adviser to the Security Assistance Monitor program, at the event, “Crisis in Yemen: Humanitarian and Security Consequences of Military Support to the Region” hosted by the Forum on Arms Trade and Security Assistance Monitor; 10-19-2015; "U.S. Arms Transfers to the Middle East: Promoting Stability or Fueling Conflict?"; Security Assistance Monitor; https://securityassistance.org/blog/us-arms-transfers-middle-east-promoting-stability-or-fueling-conflict; Accessed: 6-24-2019 //GBS Rudolph)</w:t>
      </w:r>
    </w:p>
    <w:p w:rsidR="004745D0" w:rsidRPr="00403AD2" w:rsidRDefault="004745D0" w:rsidP="004745D0">
      <w:pPr>
        <w:rPr>
          <w:rFonts w:asciiTheme="minorHAnsi" w:hAnsiTheme="minorHAnsi"/>
        </w:rPr>
      </w:pPr>
      <w:r w:rsidRPr="00403AD2">
        <w:rPr>
          <w:rFonts w:asciiTheme="minorHAnsi" w:hAnsiTheme="minorHAnsi"/>
        </w:rPr>
        <w:t>How Are U.S.-Supplied Arms Being Used in the Region?</w:t>
      </w:r>
    </w:p>
    <w:p w:rsidR="004745D0" w:rsidRPr="00403AD2" w:rsidRDefault="004745D0" w:rsidP="004745D0">
      <w:pPr>
        <w:rPr>
          <w:rFonts w:asciiTheme="minorHAnsi" w:hAnsiTheme="minorHAnsi"/>
        </w:rPr>
      </w:pPr>
      <w:r w:rsidRPr="00403AD2">
        <w:rPr>
          <w:rFonts w:asciiTheme="minorHAnsi" w:hAnsiTheme="minorHAnsi"/>
        </w:rPr>
        <w:t xml:space="preserve">Not all U.S.-supplied arms to the Middle East and Persian Gulf have been the forces for stability that the Pentagon routinely claims them to be when it provides notice of a new proposed arms deal to the Congress.  </w:t>
      </w:r>
      <w:r w:rsidRPr="00403AD2">
        <w:rPr>
          <w:rStyle w:val="StyleUnderline"/>
          <w:rFonts w:asciiTheme="minorHAnsi" w:hAnsiTheme="minorHAnsi"/>
        </w:rPr>
        <w:t>U.S.-supplied arms have been used to put down the democracy movement in Bahrain and to bolster the repressive regimes of Hosni Mubarak and Abdul Fattah el-Sisi in Egypt</w:t>
      </w:r>
      <w:proofErr w:type="gramStart"/>
      <w:r w:rsidRPr="00403AD2">
        <w:rPr>
          <w:rStyle w:val="StyleUnderline"/>
          <w:rFonts w:asciiTheme="minorHAnsi" w:hAnsiTheme="minorHAnsi"/>
        </w:rPr>
        <w:t>.</w:t>
      </w:r>
      <w:r w:rsidRPr="00403AD2">
        <w:rPr>
          <w:rFonts w:asciiTheme="minorHAnsi" w:hAnsiTheme="minorHAnsi"/>
        </w:rPr>
        <w:t>[</w:t>
      </w:r>
      <w:proofErr w:type="gramEnd"/>
      <w:r w:rsidRPr="00403AD2">
        <w:rPr>
          <w:rFonts w:asciiTheme="minorHAnsi" w:hAnsiTheme="minorHAnsi"/>
        </w:rPr>
        <w:t>11]</w:t>
      </w:r>
    </w:p>
    <w:p w:rsidR="004745D0" w:rsidRPr="00403AD2" w:rsidRDefault="004745D0" w:rsidP="004745D0">
      <w:pPr>
        <w:rPr>
          <w:rFonts w:asciiTheme="minorHAnsi" w:hAnsiTheme="minorHAnsi"/>
          <w:u w:val="single"/>
        </w:rPr>
      </w:pPr>
      <w:r w:rsidRPr="00403AD2">
        <w:rPr>
          <w:rStyle w:val="StyleUnderline"/>
          <w:rFonts w:asciiTheme="minorHAnsi" w:hAnsiTheme="minorHAnsi"/>
        </w:rPr>
        <w:t>Meanwhile, the use of U.S.-supplied helicopters, combat aircraft, bombs, and missiles in Yemen has contributed to the humanitarian catastrophe there</w:t>
      </w:r>
      <w:r w:rsidRPr="00403AD2">
        <w:rPr>
          <w:rFonts w:asciiTheme="minorHAnsi" w:hAnsiTheme="minorHAnsi"/>
        </w:rPr>
        <w:t xml:space="preserve">.[12]  A recent attack on a wedding party that killed an over 130 people is just the latest example of the indiscriminate bombing that has resulted in the majority of the more than 2,300 civilian deaths caused by the war.[13]  The bombing has been coupled with a naval blockade that has led to a situation in which four out of five people in Yemen are now in need of humanitarian aid.  </w:t>
      </w:r>
      <w:r w:rsidRPr="00403AD2">
        <w:rPr>
          <w:rStyle w:val="Emphasis"/>
          <w:rFonts w:asciiTheme="minorHAnsi" w:hAnsiTheme="minorHAnsi"/>
        </w:rPr>
        <w:t>An estimated 12.9 million people in Yemen are considered food insecure, and more than 1.2 million children are suffering from moderate to acute malnutrition and half a million are severely malnourished</w:t>
      </w:r>
      <w:r w:rsidRPr="00403AD2">
        <w:rPr>
          <w:rFonts w:asciiTheme="minorHAnsi" w:hAnsiTheme="minorHAnsi"/>
        </w:rPr>
        <w:t xml:space="preserve">, according to the United Nations World Food Programme.[14] </w:t>
      </w:r>
      <w:r w:rsidRPr="00403AD2">
        <w:rPr>
          <w:rStyle w:val="StyleUnderline"/>
          <w:rFonts w:asciiTheme="minorHAnsi" w:hAnsiTheme="minorHAnsi"/>
        </w:rPr>
        <w:t>There is a risk of mass starvation if the conflict is allowed to proceed on its current course.</w:t>
      </w:r>
    </w:p>
    <w:p w:rsidR="004745D0" w:rsidRPr="00403AD2" w:rsidRDefault="004745D0" w:rsidP="00201FD5">
      <w:pPr>
        <w:rPr>
          <w:rFonts w:asciiTheme="minorHAnsi" w:hAnsiTheme="minorHAnsi"/>
        </w:rPr>
      </w:pPr>
    </w:p>
    <w:p w:rsidR="00FC7293" w:rsidRPr="00403AD2" w:rsidRDefault="00FC7293" w:rsidP="00FC7293">
      <w:pPr>
        <w:pStyle w:val="Heading3"/>
        <w:rPr>
          <w:rFonts w:asciiTheme="minorHAnsi" w:hAnsiTheme="minorHAnsi"/>
        </w:rPr>
      </w:pPr>
      <w:r w:rsidRPr="00403AD2">
        <w:rPr>
          <w:rFonts w:asciiTheme="minorHAnsi" w:hAnsiTheme="minorHAnsi"/>
        </w:rPr>
        <w:lastRenderedPageBreak/>
        <w:t xml:space="preserve">Arms Sales =&gt; </w:t>
      </w:r>
      <w:r w:rsidR="00E652DD" w:rsidRPr="00403AD2">
        <w:rPr>
          <w:rFonts w:asciiTheme="minorHAnsi" w:hAnsiTheme="minorHAnsi"/>
        </w:rPr>
        <w:t>Increased Conflicts</w:t>
      </w:r>
    </w:p>
    <w:p w:rsidR="00FC7293" w:rsidRPr="00403AD2" w:rsidRDefault="00FC7293" w:rsidP="00FC7293">
      <w:pPr>
        <w:rPr>
          <w:rFonts w:asciiTheme="minorHAnsi" w:hAnsiTheme="minorHAnsi"/>
        </w:rPr>
      </w:pPr>
    </w:p>
    <w:p w:rsidR="00E652DD" w:rsidRPr="00403AD2" w:rsidRDefault="00E652DD" w:rsidP="00E652DD">
      <w:pPr>
        <w:pStyle w:val="Heading4"/>
        <w:rPr>
          <w:rFonts w:asciiTheme="minorHAnsi" w:hAnsiTheme="minorHAnsi"/>
        </w:rPr>
      </w:pPr>
      <w:r w:rsidRPr="00403AD2">
        <w:rPr>
          <w:rFonts w:asciiTheme="minorHAnsi" w:hAnsiTheme="minorHAnsi"/>
        </w:rPr>
        <w:t xml:space="preserve">U.S. weapons allow governments to engage in </w:t>
      </w:r>
      <w:r w:rsidRPr="00403AD2">
        <w:rPr>
          <w:rFonts w:asciiTheme="minorHAnsi" w:hAnsiTheme="minorHAnsi"/>
          <w:u w:val="single"/>
        </w:rPr>
        <w:t>war crimes</w:t>
      </w:r>
      <w:r w:rsidRPr="00403AD2">
        <w:rPr>
          <w:rFonts w:asciiTheme="minorHAnsi" w:hAnsiTheme="minorHAnsi"/>
        </w:rPr>
        <w:t xml:space="preserve"> and </w:t>
      </w:r>
      <w:r w:rsidRPr="00403AD2">
        <w:rPr>
          <w:rFonts w:asciiTheme="minorHAnsi" w:hAnsiTheme="minorHAnsi"/>
          <w:u w:val="single"/>
        </w:rPr>
        <w:t xml:space="preserve">perpetuate bloody civil wars </w:t>
      </w:r>
    </w:p>
    <w:p w:rsidR="00E652DD" w:rsidRPr="00403AD2" w:rsidRDefault="00E652DD" w:rsidP="00E652DD">
      <w:pPr>
        <w:rPr>
          <w:rFonts w:asciiTheme="minorHAnsi" w:hAnsiTheme="minorHAnsi"/>
        </w:rPr>
      </w:pPr>
      <w:r w:rsidRPr="00403AD2">
        <w:rPr>
          <w:rStyle w:val="Style13ptBold"/>
          <w:rFonts w:asciiTheme="minorHAnsi" w:hAnsiTheme="minorHAnsi"/>
        </w:rPr>
        <w:t>Thrall and Dorminey 18</w:t>
      </w:r>
      <w:r w:rsidRPr="00403AD2">
        <w:rPr>
          <w:rFonts w:asciiTheme="minorHAnsi" w:hAnsiTheme="minorHAnsi"/>
        </w:rPr>
        <w:t xml:space="preserve"> (A. Trevor Thrall and Caroline Dorminey; A. Trevor Thrall is an associate professor at the Schar School of Policy and Government at George Mason University and a senior fellow at the Cato Institute. Caroline Dorminey is a policy analyst at the Cato Institute; 3-13-2018; "Risky Business: The Role of Arms Sales in U.S. Foreign Policy"; Cato Institute; https://www.cato.org/publications/policy-analysis/risky-business-role-arms-sales-us-foreign-policy; Accessed: 6-24-2019 //GBS Rudolph)</w:t>
      </w:r>
    </w:p>
    <w:p w:rsidR="00E652DD" w:rsidRPr="00403AD2" w:rsidRDefault="00E652DD" w:rsidP="00E652DD">
      <w:pPr>
        <w:rPr>
          <w:rFonts w:asciiTheme="minorHAnsi" w:hAnsiTheme="minorHAnsi"/>
        </w:rPr>
      </w:pPr>
      <w:r w:rsidRPr="00403AD2">
        <w:rPr>
          <w:rFonts w:asciiTheme="minorHAnsi" w:hAnsiTheme="minorHAnsi"/>
        </w:rPr>
        <w:t>Three important observations immediately emerge from the analysis. First, there are a large number of risky customers in the world, and the United States sells weapons to most of them. Thirty-five nations (21 percent) scored in the highest-risk category on at least two metrics, and 72 (43 percent) were in the highest-risk category on at least one of the five measures. There simply are not that many safe bets when it comes to the arms trade.</w:t>
      </w:r>
    </w:p>
    <w:p w:rsidR="00E652DD" w:rsidRPr="00403AD2" w:rsidRDefault="00E652DD" w:rsidP="00E652DD">
      <w:pPr>
        <w:rPr>
          <w:rFonts w:asciiTheme="minorHAnsi" w:hAnsiTheme="minorHAnsi"/>
        </w:rPr>
      </w:pPr>
      <w:r w:rsidRPr="00403AD2">
        <w:rPr>
          <w:rFonts w:asciiTheme="minorHAnsi" w:hAnsiTheme="minorHAnsi"/>
        </w:rPr>
        <w:t>Second, the data provide compelling evidence that the United States does not discriminate between high- and low-risk customers. The average sales to the riskiest nations are higher than those to the least risky nations. Considering discrete components of the index, for example, the 22 countries coded as “highest risk” on the Global Terrorism Index bought an average of $1.91 billion worth of American weapons. The 28 countries in active, high-level conflicts bought an average of $2.94 billion worth of arms.</w:t>
      </w:r>
    </w:p>
    <w:p w:rsidR="00E652DD" w:rsidRPr="00403AD2" w:rsidRDefault="00E652DD" w:rsidP="00E652DD">
      <w:pPr>
        <w:rPr>
          <w:rFonts w:asciiTheme="minorHAnsi" w:hAnsiTheme="minorHAnsi"/>
        </w:rPr>
      </w:pPr>
      <w:r w:rsidRPr="00403AD2">
        <w:rPr>
          <w:rStyle w:val="StyleUnderline"/>
          <w:rFonts w:asciiTheme="minorHAnsi" w:hAnsiTheme="minorHAnsi"/>
        </w:rPr>
        <w:t>Applying our risk assessment framework to the list of 16 nations currently banned from buying American weapons helps illustrate the validity of our approach.</w:t>
      </w:r>
      <w:r w:rsidRPr="00403AD2">
        <w:rPr>
          <w:rFonts w:asciiTheme="minorHAnsi" w:hAnsiTheme="minorHAnsi"/>
        </w:rPr>
        <w:t xml:space="preserve"> The average score of banned nations is 11.6, with 12 nations scoring 10 or higher. </w:t>
      </w:r>
      <w:r w:rsidRPr="00403AD2">
        <w:rPr>
          <w:rStyle w:val="StyleUnderline"/>
          <w:rFonts w:asciiTheme="minorHAnsi" w:hAnsiTheme="minorHAnsi"/>
        </w:rPr>
        <w:t>The highest-scoring nations were Syria, Sudan, and the Democratic Republic of the Congo, with Iran, Eritrea, and the Central African Republic not far behind. Clearly these are nations to which the United States should not be selling weapons.</w:t>
      </w:r>
      <w:r w:rsidRPr="00403AD2">
        <w:rPr>
          <w:rFonts w:asciiTheme="minorHAnsi" w:hAnsiTheme="minorHAnsi"/>
        </w:rPr>
        <w:t xml:space="preserve"> </w:t>
      </w:r>
      <w:r w:rsidRPr="00403AD2">
        <w:rPr>
          <w:rStyle w:val="Emphasis"/>
          <w:rFonts w:asciiTheme="minorHAnsi" w:hAnsiTheme="minorHAnsi"/>
        </w:rPr>
        <w:t xml:space="preserve">What is especially troubling is that the United States sold weapons to several of these countries in the </w:t>
      </w:r>
      <w:proofErr w:type="gramStart"/>
      <w:r w:rsidRPr="00403AD2">
        <w:rPr>
          <w:rStyle w:val="Emphasis"/>
          <w:rFonts w:asciiTheme="minorHAnsi" w:hAnsiTheme="minorHAnsi"/>
        </w:rPr>
        <w:t>years</w:t>
      </w:r>
      <w:proofErr w:type="gramEnd"/>
      <w:r w:rsidRPr="00403AD2">
        <w:rPr>
          <w:rStyle w:val="Emphasis"/>
          <w:rFonts w:asciiTheme="minorHAnsi" w:hAnsiTheme="minorHAnsi"/>
        </w:rPr>
        <w:t xml:space="preserve"> right before sales were banned, when most of the risks were readily apparent</w:t>
      </w:r>
      <w:r w:rsidRPr="00403AD2">
        <w:rPr>
          <w:rFonts w:asciiTheme="minorHAnsi" w:hAnsiTheme="minorHAnsi"/>
        </w:rPr>
        <w:t>. Moreover, America’s customer list includes 32 countries with a risk score above the average of those on the banned list. This reinforces our concern that the U.S. government does not block sales to countries that clearly pose a risk of negative consequences.</w:t>
      </w:r>
    </w:p>
    <w:p w:rsidR="00E652DD" w:rsidRPr="00403AD2" w:rsidRDefault="00E652DD" w:rsidP="00E652DD">
      <w:pPr>
        <w:rPr>
          <w:rFonts w:asciiTheme="minorHAnsi" w:hAnsiTheme="minorHAnsi"/>
        </w:rPr>
      </w:pPr>
      <w:r w:rsidRPr="00403AD2">
        <w:rPr>
          <w:rFonts w:asciiTheme="minorHAnsi" w:hAnsiTheme="minorHAnsi"/>
        </w:rPr>
        <w:t xml:space="preserve">The third major observation is </w:t>
      </w:r>
      <w:r w:rsidRPr="00403AD2">
        <w:rPr>
          <w:rStyle w:val="StyleUnderline"/>
          <w:rFonts w:asciiTheme="minorHAnsi" w:hAnsiTheme="minorHAnsi"/>
        </w:rPr>
        <w:t>that this lack of discrimination is dangerous</w:t>
      </w:r>
      <w:r w:rsidRPr="00403AD2">
        <w:rPr>
          <w:rFonts w:asciiTheme="minorHAnsi" w:hAnsiTheme="minorHAnsi"/>
        </w:rPr>
        <w:t xml:space="preserve">. As simple as it is, </w:t>
      </w:r>
      <w:r w:rsidRPr="00403AD2">
        <w:rPr>
          <w:rStyle w:val="Emphasis"/>
          <w:rFonts w:asciiTheme="minorHAnsi" w:hAnsiTheme="minorHAnsi"/>
        </w:rPr>
        <w:t xml:space="preserve">our risk assessment is a useful guide to forecasting negative consequences. </w:t>
      </w:r>
      <w:r w:rsidRPr="00403AD2">
        <w:rPr>
          <w:rFonts w:asciiTheme="minorHAnsi" w:hAnsiTheme="minorHAnsi"/>
        </w:rPr>
        <w:t>The five countries that scored as high risk on all five measures provide a clear illustration of the risks of arms sales. This group, which purchased an average of $1.8 billion in U.S. weapons since 9/11, includes Libya, Iraq, Yemen, the Democratic Republic of the Congo, and Sudan</w:t>
      </w:r>
      <w:r w:rsidRPr="00403AD2">
        <w:rPr>
          <w:rStyle w:val="StyleUnderline"/>
          <w:rFonts w:asciiTheme="minorHAnsi" w:hAnsiTheme="minorHAnsi"/>
        </w:rPr>
        <w:t>. These five countries, recall, are classified by the various metrics as: “terror everywhere,” “not free,” “most fragile,” “large impact from terrorism,” and as being involved in high-level conflicts</w:t>
      </w:r>
      <w:r w:rsidRPr="00403AD2">
        <w:rPr>
          <w:rFonts w:asciiTheme="minorHAnsi" w:hAnsiTheme="minorHAnsi"/>
        </w:rPr>
        <w:t xml:space="preserve">. These </w:t>
      </w:r>
      <w:r w:rsidRPr="00403AD2">
        <w:rPr>
          <w:rStyle w:val="Emphasis"/>
          <w:rFonts w:asciiTheme="minorHAnsi" w:hAnsiTheme="minorHAnsi"/>
        </w:rPr>
        <w:t>governments have used their American weapons to promote oppression, commit human rights abuses, and perpetuate bloody civil wars</w:t>
      </w:r>
      <w:r w:rsidRPr="00403AD2">
        <w:rPr>
          <w:rFonts w:asciiTheme="minorHAnsi" w:hAnsiTheme="minorHAnsi"/>
        </w:rPr>
        <w:t>.</w:t>
      </w:r>
    </w:p>
    <w:p w:rsidR="00E652DD" w:rsidRPr="00403AD2" w:rsidRDefault="00E652DD" w:rsidP="00E652DD">
      <w:pPr>
        <w:rPr>
          <w:rStyle w:val="StyleUnderline"/>
          <w:rFonts w:asciiTheme="minorHAnsi" w:hAnsiTheme="minorHAnsi"/>
        </w:rPr>
      </w:pPr>
      <w:r w:rsidRPr="00403AD2">
        <w:rPr>
          <w:rFonts w:asciiTheme="minorHAnsi" w:hAnsiTheme="minorHAnsi"/>
        </w:rPr>
        <w:lastRenderedPageBreak/>
        <w:t xml:space="preserve">Within the Very Risky category, each country rated as “highest risk” on at least one measure, and 30 scored as “highest risk” on at least two measures. </w:t>
      </w:r>
      <w:r w:rsidRPr="00403AD2">
        <w:rPr>
          <w:rStyle w:val="StyleUnderline"/>
          <w:rFonts w:asciiTheme="minorHAnsi" w:hAnsiTheme="minorHAnsi"/>
        </w:rPr>
        <w:t>This group also represents the full range of unintended consequences from arms sales. Afghanistan, Egypt, Somalia, and Ukraine fall into this category. This</w:t>
      </w:r>
      <w:r w:rsidRPr="00403AD2">
        <w:rPr>
          <w:rFonts w:asciiTheme="minorHAnsi" w:hAnsiTheme="minorHAnsi"/>
        </w:rPr>
        <w:t xml:space="preserve"> group collectively spent an average of $1.38 billion over the time period. </w:t>
      </w:r>
      <w:r w:rsidRPr="00403AD2">
        <w:rPr>
          <w:rStyle w:val="StyleUnderline"/>
          <w:rFonts w:asciiTheme="minorHAnsi" w:hAnsiTheme="minorHAnsi"/>
        </w:rPr>
        <w:t>Since 9/11, the Kingdom of Saudi Arabia</w:t>
      </w:r>
      <w:r w:rsidRPr="00403AD2">
        <w:rPr>
          <w:rFonts w:asciiTheme="minorHAnsi" w:hAnsiTheme="minorHAnsi"/>
        </w:rPr>
        <w:t xml:space="preserve"> (which scored a 12) </w:t>
      </w:r>
      <w:r w:rsidRPr="00403AD2">
        <w:rPr>
          <w:rStyle w:val="StyleUnderline"/>
          <w:rFonts w:asciiTheme="minorHAnsi" w:hAnsiTheme="minorHAnsi"/>
        </w:rPr>
        <w:t>invaded Yemen, intervened in Tunisia and Syria, and provoked a crisis with Qatar, while cementing a track record of human rights abuses and government oppression. Other states in this category, such as Afghanistan</w:t>
      </w:r>
      <w:r w:rsidRPr="00403AD2">
        <w:rPr>
          <w:rFonts w:asciiTheme="minorHAnsi" w:hAnsiTheme="minorHAnsi"/>
        </w:rPr>
        <w:t xml:space="preserve"> (score of 14), </w:t>
      </w:r>
      <w:r w:rsidRPr="00403AD2">
        <w:rPr>
          <w:rStyle w:val="StyleUnderline"/>
          <w:rFonts w:asciiTheme="minorHAnsi" w:hAnsiTheme="minorHAnsi"/>
        </w:rPr>
        <w:t>have entangled the United States in counterproductive conflicts since 9/11 and continue to do so today.</w:t>
      </w:r>
    </w:p>
    <w:p w:rsidR="00E652DD" w:rsidRPr="00403AD2" w:rsidRDefault="00E652DD" w:rsidP="00E652DD">
      <w:pPr>
        <w:rPr>
          <w:rFonts w:asciiTheme="minorHAnsi" w:hAnsiTheme="minorHAnsi"/>
        </w:rPr>
      </w:pPr>
      <w:r w:rsidRPr="00403AD2">
        <w:rPr>
          <w:rFonts w:asciiTheme="minorHAnsi" w:hAnsiTheme="minorHAnsi"/>
        </w:rPr>
        <w:t>Even arms sales to the less risky nations do not come without risk. For example, the Somewhat Risky category includes the United Arab Emirates, which is involved in an active conflict in Yemen, as well as Georgia, which has dangerous neighbors. Finally, the Lowest Risk category includes most of the NATO nations, Taiwan, South Korea, and a range of other, mostly smaller nations with stable governments, such as Barbados and Grenada, located in friendly neighborhoods. These countries pose little risk for problems like dispersion, destabilization, or misuse of weapons for oppression. In some cases, however, arms sales could alter regional balances of power in ways that increase tensions and the chance of conflict. U.S. arms sales to NATO allies, as part of the European Reassurance Initiative, for example, have upset Russian leaders.</w:t>
      </w:r>
      <w:hyperlink r:id="rId23" w:anchor="_idTextAnchor014" w:history="1">
        <w:r w:rsidRPr="00403AD2">
          <w:rPr>
            <w:rStyle w:val="Hyperlink"/>
            <w:rFonts w:asciiTheme="minorHAnsi" w:hAnsiTheme="minorHAnsi"/>
          </w:rPr>
          <w:t>14</w:t>
        </w:r>
      </w:hyperlink>
      <w:r w:rsidRPr="00403AD2">
        <w:rPr>
          <w:rFonts w:asciiTheme="minorHAnsi" w:hAnsiTheme="minorHAnsi"/>
        </w:rPr>
        <w:t> Similarly, arms sales to Taiwan, itself not a risky customer, have nonetheless raised tensions between China and the United States.</w:t>
      </w:r>
      <w:hyperlink r:id="rId24" w:anchor="_idTextAnchor015" w:history="1">
        <w:r w:rsidRPr="00403AD2">
          <w:rPr>
            <w:rStyle w:val="Hyperlink"/>
            <w:rFonts w:asciiTheme="minorHAnsi" w:hAnsiTheme="minorHAnsi"/>
          </w:rPr>
          <w:t>15</w:t>
        </w:r>
      </w:hyperlink>
    </w:p>
    <w:p w:rsidR="00E652DD" w:rsidRPr="00403AD2" w:rsidRDefault="00E652DD" w:rsidP="00E652DD">
      <w:pPr>
        <w:rPr>
          <w:rStyle w:val="Emphasis"/>
          <w:rFonts w:asciiTheme="minorHAnsi" w:hAnsiTheme="minorHAnsi"/>
        </w:rPr>
      </w:pPr>
      <w:r w:rsidRPr="00403AD2">
        <w:rPr>
          <w:rFonts w:asciiTheme="minorHAnsi" w:hAnsiTheme="minorHAnsi"/>
        </w:rPr>
        <w:t xml:space="preserve">In short, </w:t>
      </w:r>
      <w:r w:rsidRPr="00403AD2">
        <w:rPr>
          <w:rStyle w:val="Emphasis"/>
          <w:rFonts w:asciiTheme="minorHAnsi" w:hAnsiTheme="minorHAnsi"/>
        </w:rPr>
        <w:t xml:space="preserve">even a relatively simple risk assessment makes it clear that the policy of the United States is to sell weapons to just about any nation that can afford them without much concern for the consequences. </w:t>
      </w:r>
      <w:r w:rsidRPr="00403AD2">
        <w:rPr>
          <w:rStyle w:val="StyleUnderline"/>
          <w:rFonts w:asciiTheme="minorHAnsi" w:hAnsiTheme="minorHAnsi"/>
        </w:rPr>
        <w:t>Though the United States does limit its most advanced weapons to allies and maintains a ban on the sale of materials related to weapons of mass destruction</w:t>
      </w:r>
      <w:proofErr w:type="gramStart"/>
      <w:r w:rsidRPr="00403AD2">
        <w:rPr>
          <w:rFonts w:asciiTheme="minorHAnsi" w:hAnsiTheme="minorHAnsi"/>
        </w:rPr>
        <w:t>,</w:t>
      </w:r>
      <w:proofErr w:type="gramEnd"/>
      <w:r w:rsidR="00ED03BD" w:rsidRPr="00403AD2">
        <w:rPr>
          <w:rStyle w:val="Hyperlink"/>
          <w:rFonts w:asciiTheme="minorHAnsi" w:hAnsiTheme="minorHAnsi"/>
        </w:rPr>
        <w:fldChar w:fldCharType="begin"/>
      </w:r>
      <w:r w:rsidR="00ED03BD" w:rsidRPr="00403AD2">
        <w:rPr>
          <w:rStyle w:val="Hyperlink"/>
          <w:rFonts w:asciiTheme="minorHAnsi" w:hAnsiTheme="minorHAnsi"/>
        </w:rPr>
        <w:instrText xml:space="preserve"> HYPERLINK "about:blank" \l "_idTextAnchor017" </w:instrText>
      </w:r>
      <w:r w:rsidR="00ED03BD" w:rsidRPr="00403AD2">
        <w:rPr>
          <w:rStyle w:val="Hyperlink"/>
          <w:rFonts w:asciiTheme="minorHAnsi" w:hAnsiTheme="minorHAnsi"/>
        </w:rPr>
        <w:fldChar w:fldCharType="separate"/>
      </w:r>
      <w:r w:rsidRPr="00403AD2">
        <w:rPr>
          <w:rStyle w:val="Hyperlink"/>
          <w:rFonts w:asciiTheme="minorHAnsi" w:hAnsiTheme="minorHAnsi"/>
        </w:rPr>
        <w:t>17</w:t>
      </w:r>
      <w:r w:rsidR="00ED03BD" w:rsidRPr="00403AD2">
        <w:rPr>
          <w:rStyle w:val="Hyperlink"/>
          <w:rFonts w:asciiTheme="minorHAnsi" w:hAnsiTheme="minorHAnsi"/>
        </w:rPr>
        <w:fldChar w:fldCharType="end"/>
      </w:r>
      <w:r w:rsidRPr="00403AD2">
        <w:rPr>
          <w:rFonts w:asciiTheme="minorHAnsi" w:hAnsiTheme="minorHAnsi"/>
        </w:rPr>
        <w:t> </w:t>
      </w:r>
      <w:r w:rsidRPr="00403AD2">
        <w:rPr>
          <w:rStyle w:val="StyleUnderline"/>
          <w:rFonts w:asciiTheme="minorHAnsi" w:hAnsiTheme="minorHAnsi"/>
        </w:rPr>
        <w:t xml:space="preserve">the United States has sold just about everything else, in many cases to countries </w:t>
      </w:r>
      <w:r w:rsidRPr="00403AD2">
        <w:rPr>
          <w:rStyle w:val="Emphasis"/>
          <w:rFonts w:asciiTheme="minorHAnsi" w:hAnsiTheme="minorHAnsi"/>
        </w:rPr>
        <w:t>embroiled in interstate and civil conflicts</w:t>
      </w:r>
      <w:r w:rsidRPr="00403AD2">
        <w:rPr>
          <w:rStyle w:val="StyleUnderline"/>
          <w:rFonts w:asciiTheme="minorHAnsi" w:hAnsiTheme="minorHAnsi"/>
        </w:rPr>
        <w:t xml:space="preserve">, to countries with </w:t>
      </w:r>
      <w:r w:rsidRPr="00403AD2">
        <w:rPr>
          <w:rStyle w:val="Emphasis"/>
          <w:rFonts w:asciiTheme="minorHAnsi" w:hAnsiTheme="minorHAnsi"/>
        </w:rPr>
        <w:t>horrendous human rights records</w:t>
      </w:r>
      <w:r w:rsidRPr="00403AD2">
        <w:rPr>
          <w:rStyle w:val="StyleUnderline"/>
          <w:rFonts w:asciiTheme="minorHAnsi" w:hAnsiTheme="minorHAnsi"/>
        </w:rPr>
        <w:t xml:space="preserve">, and to countries that </w:t>
      </w:r>
      <w:r w:rsidRPr="00403AD2">
        <w:rPr>
          <w:rStyle w:val="Emphasis"/>
          <w:rFonts w:asciiTheme="minorHAnsi" w:hAnsiTheme="minorHAnsi"/>
        </w:rPr>
        <w:t>represent a risk for entangling the United States in unwanted conflicts.</w:t>
      </w:r>
    </w:p>
    <w:p w:rsidR="00E652DD" w:rsidRPr="00403AD2" w:rsidRDefault="00E652DD" w:rsidP="00FC7293">
      <w:pPr>
        <w:rPr>
          <w:rFonts w:asciiTheme="minorHAnsi" w:hAnsiTheme="minorHAnsi"/>
        </w:rPr>
      </w:pPr>
    </w:p>
    <w:p w:rsidR="00FC7293" w:rsidRPr="00403AD2" w:rsidRDefault="00FC7293" w:rsidP="00FC7293">
      <w:pPr>
        <w:pStyle w:val="Heading4"/>
        <w:rPr>
          <w:rFonts w:asciiTheme="minorHAnsi" w:hAnsiTheme="minorHAnsi"/>
        </w:rPr>
      </w:pPr>
      <w:r w:rsidRPr="00403AD2">
        <w:rPr>
          <w:rFonts w:asciiTheme="minorHAnsi" w:hAnsiTheme="minorHAnsi"/>
        </w:rPr>
        <w:t>US arms nations in ethnic conflicts --- risk assessments failing</w:t>
      </w:r>
    </w:p>
    <w:p w:rsidR="00FC7293" w:rsidRPr="00403AD2" w:rsidRDefault="00FC7293" w:rsidP="00FC7293">
      <w:pPr>
        <w:rPr>
          <w:rFonts w:asciiTheme="minorHAnsi" w:hAnsiTheme="minorHAnsi"/>
        </w:rPr>
      </w:pPr>
      <w:r w:rsidRPr="00403AD2">
        <w:rPr>
          <w:rStyle w:val="Style13ptBold"/>
          <w:rFonts w:asciiTheme="minorHAnsi" w:hAnsiTheme="minorHAnsi"/>
        </w:rPr>
        <w:t>Thrall and Dorminey 18</w:t>
      </w:r>
      <w:r w:rsidRPr="00403AD2">
        <w:rPr>
          <w:rFonts w:asciiTheme="minorHAnsi" w:hAnsiTheme="minorHAnsi"/>
        </w:rPr>
        <w:t xml:space="preserve"> (A. Trevor Thrall and Caroline Dorminey; A. Trevor Thrall is an associate professor at the Schar School of Policy and Government at George Mason University and a senior fellow at the Cato Institute. Caroline Dorminey is a policy analyst at the Cato Institute; 3-13-2018; "Risky Business: The Role of Arms Sales in U.S. Foreign Policy"; Cato Institute; https://www.cato.org/publications/policy-analysis/risky-business-role-arms-sales-us-foreign-policy; Accessed: 6-24-2019 //GBS Rudolph)</w:t>
      </w:r>
    </w:p>
    <w:p w:rsidR="00FC7293" w:rsidRPr="00403AD2" w:rsidRDefault="00FC7293" w:rsidP="00FC7293">
      <w:pPr>
        <w:rPr>
          <w:rFonts w:asciiTheme="minorHAnsi" w:hAnsiTheme="minorHAnsi"/>
        </w:rPr>
      </w:pPr>
      <w:r w:rsidRPr="00403AD2">
        <w:rPr>
          <w:rFonts w:asciiTheme="minorHAnsi" w:hAnsiTheme="minorHAnsi"/>
        </w:rPr>
        <w:t xml:space="preserve">Historically, </w:t>
      </w:r>
      <w:r w:rsidRPr="00403AD2">
        <w:rPr>
          <w:rStyle w:val="StyleUnderline"/>
          <w:rFonts w:asciiTheme="minorHAnsi" w:hAnsiTheme="minorHAnsi"/>
        </w:rPr>
        <w:t>the United States has sold weapons to almost any nation that wanted to buy them</w:t>
      </w:r>
      <w:r w:rsidRPr="00403AD2">
        <w:rPr>
          <w:rFonts w:asciiTheme="minorHAnsi" w:hAnsiTheme="minorHAnsi"/>
        </w:rPr>
        <w:t xml:space="preserve"> — suggesting </w:t>
      </w:r>
      <w:r w:rsidRPr="00403AD2">
        <w:rPr>
          <w:rStyle w:val="Emphasis"/>
          <w:rFonts w:asciiTheme="minorHAnsi" w:hAnsiTheme="minorHAnsi"/>
        </w:rPr>
        <w:t>that the risk assessment process is rigged to not find risk</w:t>
      </w:r>
      <w:r w:rsidRPr="00403AD2">
        <w:rPr>
          <w:rFonts w:asciiTheme="minorHAnsi" w:hAnsiTheme="minorHAnsi"/>
        </w:rPr>
        <w:t>. From 2002 to 2016, America delivered $197 billion in weapons to 167 states worldwide.</w:t>
      </w:r>
      <w:hyperlink r:id="rId25" w:anchor="_idTextAnchor006" w:history="1">
        <w:r w:rsidRPr="00403AD2">
          <w:rPr>
            <w:rStyle w:val="Hyperlink"/>
            <w:rFonts w:asciiTheme="minorHAnsi" w:hAnsiTheme="minorHAnsi"/>
          </w:rPr>
          <w:t>6</w:t>
        </w:r>
      </w:hyperlink>
      <w:r w:rsidRPr="00403AD2">
        <w:rPr>
          <w:rFonts w:asciiTheme="minorHAnsi" w:hAnsiTheme="minorHAnsi"/>
        </w:rPr>
        <w:t xml:space="preserve"> Thirty-two of these countries purchased at least $1 billion in arms. The Kingdom of Saudi Arabia was America’s biggest client, purchasing $25.8 billion worth of weapons — including F-15s and a litany of helicopters, naval assets, and associated munitions. As shown in Table 1, </w:t>
      </w:r>
      <w:r w:rsidRPr="00403AD2">
        <w:rPr>
          <w:rStyle w:val="StyleUnderline"/>
          <w:rFonts w:asciiTheme="minorHAnsi" w:hAnsiTheme="minorHAnsi"/>
        </w:rPr>
        <w:t xml:space="preserve">the top 10 clients collectively bought $124 billion in arms — accounting for roughly two-thirds of the value of America’s total global exports since 2002. Given the amount of </w:t>
      </w:r>
      <w:r w:rsidRPr="00403AD2">
        <w:rPr>
          <w:rStyle w:val="StyleUnderline"/>
          <w:rFonts w:asciiTheme="minorHAnsi" w:hAnsiTheme="minorHAnsi"/>
        </w:rPr>
        <w:lastRenderedPageBreak/>
        <w:t>chaos, instability, and conflict in the world, it is difficult to imagine what sort of process would assess as many as 167 of the world’s roughly 200 countries as safe bets to receive American weapons.</w:t>
      </w:r>
    </w:p>
    <w:p w:rsidR="00FC7293" w:rsidRPr="00403AD2" w:rsidRDefault="00FC7293" w:rsidP="00FC7293">
      <w:pPr>
        <w:rPr>
          <w:rStyle w:val="Hyperlink"/>
          <w:rFonts w:asciiTheme="minorHAnsi" w:hAnsiTheme="minorHAnsi"/>
        </w:rPr>
      </w:pPr>
      <w:r w:rsidRPr="00403AD2">
        <w:rPr>
          <w:rFonts w:asciiTheme="minorHAnsi" w:hAnsiTheme="minorHAnsi"/>
        </w:rPr>
        <w:t>Moreover, the United States has a long history of selling weapons to nations where the immediate risks were obvious. From 1981 to 2010, the United States sold small arms and light weapons to 59 percent and major conventional weapons to 35 percent of countries actively engaged in a high-level conflict. The United States sold small arms to 66 percent and major conventional weapons to 40 percent of countries actively engaged in a low-level conflict.</w:t>
      </w:r>
      <w:hyperlink r:id="rId26" w:anchor="_idTextAnchor007" w:history="1">
        <w:r w:rsidRPr="00403AD2">
          <w:rPr>
            <w:rStyle w:val="Hyperlink"/>
            <w:rFonts w:asciiTheme="minorHAnsi" w:hAnsiTheme="minorHAnsi"/>
          </w:rPr>
          <w:t>7</w:t>
        </w:r>
      </w:hyperlink>
      <w:r w:rsidRPr="00403AD2">
        <w:rPr>
          <w:rFonts w:asciiTheme="minorHAnsi" w:hAnsiTheme="minorHAnsi"/>
        </w:rPr>
        <w:t xml:space="preserve"> As one author noted, </w:t>
      </w:r>
      <w:r w:rsidRPr="00403AD2">
        <w:rPr>
          <w:rStyle w:val="StyleUnderline"/>
          <w:rFonts w:asciiTheme="minorHAnsi" w:hAnsiTheme="minorHAnsi"/>
        </w:rPr>
        <w:t>in 1994 there were 50 ongoing ethnic and territorial conflicts in the world and the United States had armed at least one side in 45 of them</w:t>
      </w:r>
      <w:r w:rsidRPr="00403AD2">
        <w:rPr>
          <w:rFonts w:asciiTheme="minorHAnsi" w:hAnsiTheme="minorHAnsi"/>
        </w:rPr>
        <w:t>. Since 9/11, the United States has sold weapons to at least two dyads in conflict: Saudi Arabia and Yemen, and Turkey and the Kurds.</w:t>
      </w:r>
      <w:hyperlink r:id="rId27" w:anchor="_idTextAnchor008" w:history="1">
        <w:r w:rsidRPr="00403AD2">
          <w:rPr>
            <w:rStyle w:val="Hyperlink"/>
            <w:rFonts w:asciiTheme="minorHAnsi" w:hAnsiTheme="minorHAnsi"/>
          </w:rPr>
          <w:t>8</w:t>
        </w:r>
      </w:hyperlink>
    </w:p>
    <w:p w:rsidR="00FC7293" w:rsidRPr="00403AD2" w:rsidRDefault="00FC7293" w:rsidP="00201FD5">
      <w:pPr>
        <w:rPr>
          <w:rFonts w:asciiTheme="minorHAnsi" w:hAnsiTheme="minorHAnsi"/>
        </w:rPr>
      </w:pPr>
    </w:p>
    <w:p w:rsidR="00081B20" w:rsidRPr="00403AD2" w:rsidRDefault="00081B20" w:rsidP="00081B20">
      <w:pPr>
        <w:pStyle w:val="Heading3"/>
        <w:rPr>
          <w:rFonts w:asciiTheme="minorHAnsi" w:hAnsiTheme="minorHAnsi"/>
        </w:rPr>
      </w:pPr>
      <w:r w:rsidRPr="00403AD2">
        <w:rPr>
          <w:rFonts w:asciiTheme="minorHAnsi" w:hAnsiTheme="minorHAnsi"/>
        </w:rPr>
        <w:lastRenderedPageBreak/>
        <w:t xml:space="preserve">Arms Sales </w:t>
      </w:r>
      <w:r w:rsidR="000802DC" w:rsidRPr="00403AD2">
        <w:rPr>
          <w:rFonts w:asciiTheme="minorHAnsi" w:hAnsiTheme="minorHAnsi"/>
        </w:rPr>
        <w:t xml:space="preserve">=&gt; </w:t>
      </w:r>
      <w:r w:rsidRPr="00403AD2">
        <w:rPr>
          <w:rFonts w:asciiTheme="minorHAnsi" w:hAnsiTheme="minorHAnsi"/>
        </w:rPr>
        <w:t xml:space="preserve">Security Tensions </w:t>
      </w:r>
    </w:p>
    <w:p w:rsidR="00081B20" w:rsidRPr="00403AD2" w:rsidRDefault="00081B20" w:rsidP="00081B20">
      <w:pPr>
        <w:rPr>
          <w:rFonts w:asciiTheme="minorHAnsi" w:hAnsiTheme="minorHAnsi"/>
        </w:rPr>
      </w:pPr>
    </w:p>
    <w:p w:rsidR="00081B20" w:rsidRPr="00403AD2" w:rsidRDefault="00081B20" w:rsidP="00081B20">
      <w:pPr>
        <w:pStyle w:val="Heading4"/>
        <w:rPr>
          <w:rFonts w:asciiTheme="minorHAnsi" w:hAnsiTheme="minorHAnsi"/>
        </w:rPr>
      </w:pPr>
      <w:r w:rsidRPr="00403AD2">
        <w:rPr>
          <w:rStyle w:val="Style13ptBold"/>
          <w:rFonts w:asciiTheme="minorHAnsi" w:hAnsiTheme="minorHAnsi"/>
          <w:b/>
          <w:bCs w:val="0"/>
        </w:rPr>
        <w:t xml:space="preserve">US arms have virtually no influence in </w:t>
      </w:r>
      <w:r w:rsidRPr="00403AD2">
        <w:rPr>
          <w:rFonts w:asciiTheme="minorHAnsi" w:hAnsiTheme="minorHAnsi"/>
        </w:rPr>
        <w:t>practice --- they heighten security tensions</w:t>
      </w:r>
    </w:p>
    <w:p w:rsidR="00081B20" w:rsidRPr="00403AD2" w:rsidRDefault="00081B20" w:rsidP="00081B20">
      <w:pPr>
        <w:rPr>
          <w:rStyle w:val="Emphasis"/>
          <w:rFonts w:asciiTheme="minorHAnsi" w:hAnsiTheme="minorHAnsi"/>
          <w:b w:val="0"/>
          <w:iCs w:val="0"/>
          <w:u w:val="none"/>
        </w:rPr>
      </w:pPr>
      <w:r w:rsidRPr="00403AD2">
        <w:rPr>
          <w:rStyle w:val="Style13ptBold"/>
          <w:rFonts w:asciiTheme="minorHAnsi" w:hAnsiTheme="minorHAnsi"/>
        </w:rPr>
        <w:t>Thrall and Dorminey 18</w:t>
      </w:r>
      <w:r w:rsidRPr="00403AD2">
        <w:rPr>
          <w:rFonts w:asciiTheme="minorHAnsi" w:hAnsiTheme="minorHAnsi"/>
        </w:rPr>
        <w:t xml:space="preserve"> (A. Trevor Thrall and Caroline Dorminey; A. Trevor Thrall is an associate professor at the Schar School of Policy and Government at George Mason University and a senior fellow at the Cato Institute. Caroline Dorminey is a policy analyst at the Cato Institute; 3-13-2018; "Risky Business: The Role of Arms Sales in U.S. Foreign Policy"; Cato Institute; https://www.cato.org/publications/policy-analysis/risky-business-role-arms-sales-us-foreign-policy; Accessed: 6-24-2019 //GBS Rudolph)</w:t>
      </w:r>
    </w:p>
    <w:p w:rsidR="00081B20" w:rsidRPr="00403AD2" w:rsidRDefault="00081B20" w:rsidP="00081B20">
      <w:pPr>
        <w:rPr>
          <w:rFonts w:asciiTheme="minorHAnsi" w:hAnsiTheme="minorHAnsi"/>
        </w:rPr>
      </w:pPr>
      <w:r w:rsidRPr="00403AD2">
        <w:rPr>
          <w:rFonts w:asciiTheme="minorHAnsi" w:hAnsiTheme="minorHAnsi"/>
        </w:rPr>
        <w:t>The Uncertain and Limited Benefits of Arms Sales</w:t>
      </w:r>
    </w:p>
    <w:p w:rsidR="00081B20" w:rsidRPr="00403AD2" w:rsidRDefault="00081B20" w:rsidP="00081B20">
      <w:pPr>
        <w:rPr>
          <w:rStyle w:val="StyleUnderline"/>
          <w:rFonts w:asciiTheme="minorHAnsi" w:hAnsiTheme="minorHAnsi"/>
        </w:rPr>
      </w:pPr>
      <w:r w:rsidRPr="00403AD2">
        <w:rPr>
          <w:rStyle w:val="Emphasis"/>
          <w:rFonts w:asciiTheme="minorHAnsi" w:hAnsiTheme="minorHAnsi"/>
        </w:rPr>
        <w:t>Attempts to manage the balance of power and generate influence around the world are heavily contingent on a number of factors, most of which lie outside American control</w:t>
      </w:r>
      <w:r w:rsidRPr="00403AD2">
        <w:rPr>
          <w:rFonts w:asciiTheme="minorHAnsi" w:hAnsiTheme="minorHAnsi"/>
        </w:rPr>
        <w:t xml:space="preserve">. Upon closer review, </w:t>
      </w:r>
      <w:r w:rsidRPr="00403AD2">
        <w:rPr>
          <w:rStyle w:val="StyleUnderline"/>
          <w:rFonts w:asciiTheme="minorHAnsi" w:hAnsiTheme="minorHAnsi"/>
        </w:rPr>
        <w:t>most of the benefits of arms sales are less certain and less compelling than advocates claim.</w:t>
      </w:r>
    </w:p>
    <w:p w:rsidR="00081B20" w:rsidRPr="00403AD2" w:rsidRDefault="00081B20" w:rsidP="00081B20">
      <w:pPr>
        <w:rPr>
          <w:rFonts w:asciiTheme="minorHAnsi" w:hAnsiTheme="minorHAnsi"/>
        </w:rPr>
      </w:pPr>
      <w:r w:rsidRPr="00403AD2">
        <w:rPr>
          <w:rFonts w:asciiTheme="minorHAnsi" w:hAnsiTheme="minorHAnsi"/>
        </w:rPr>
        <w:t xml:space="preserve">Managing the Balance of Power: The Illusion of Control. </w:t>
      </w:r>
      <w:r w:rsidRPr="00403AD2">
        <w:rPr>
          <w:rStyle w:val="StyleUnderline"/>
          <w:rFonts w:asciiTheme="minorHAnsi" w:hAnsiTheme="minorHAnsi"/>
        </w:rPr>
        <w:t>The hidden assumption underlying the balance of power strategy is that the United States will be able to predict accurately what the impact of its arms sales will be</w:t>
      </w:r>
      <w:r w:rsidRPr="00403AD2">
        <w:rPr>
          <w:rFonts w:asciiTheme="minorHAnsi" w:hAnsiTheme="minorHAnsi"/>
        </w:rPr>
        <w:t xml:space="preserve">. If the goal is deterrence, for example, </w:t>
      </w:r>
      <w:r w:rsidRPr="00403AD2">
        <w:rPr>
          <w:rStyle w:val="Emphasis"/>
          <w:rFonts w:asciiTheme="minorHAnsi" w:hAnsiTheme="minorHAnsi"/>
        </w:rPr>
        <w:t>the assumption is that an arms sale will be sufficient to deter the adversary without spawning an arms race.</w:t>
      </w:r>
      <w:r w:rsidRPr="00403AD2">
        <w:rPr>
          <w:rFonts w:asciiTheme="minorHAnsi" w:hAnsiTheme="minorHAnsi"/>
        </w:rPr>
        <w:t xml:space="preserve"> </w:t>
      </w:r>
      <w:r w:rsidRPr="00403AD2">
        <w:rPr>
          <w:rStyle w:val="StyleUnderline"/>
          <w:rFonts w:asciiTheme="minorHAnsi" w:hAnsiTheme="minorHAnsi"/>
        </w:rPr>
        <w:t>If the goal is to promote stability, the assumption is that an arms sale will in fact reduce tensions and inhibit conflict rather than inflame tensions and help initiate conflict</w:t>
      </w:r>
      <w:r w:rsidRPr="00403AD2">
        <w:rPr>
          <w:rFonts w:asciiTheme="minorHAnsi" w:hAnsiTheme="minorHAnsi"/>
        </w:rPr>
        <w:t>. These assumptions, in turn, depend on both the recipient nation and that nation’s neighbors and adversaries acting in ways that don’t make things worse.</w:t>
      </w:r>
    </w:p>
    <w:p w:rsidR="00081B20" w:rsidRPr="00403AD2" w:rsidRDefault="00081B20" w:rsidP="00081B20">
      <w:pPr>
        <w:rPr>
          <w:rFonts w:asciiTheme="minorHAnsi" w:hAnsiTheme="minorHAnsi"/>
        </w:rPr>
      </w:pPr>
      <w:r w:rsidRPr="00403AD2">
        <w:rPr>
          <w:rFonts w:asciiTheme="minorHAnsi" w:hAnsiTheme="minorHAnsi"/>
        </w:rPr>
        <w:t xml:space="preserve">As it turns out, these are often poor assumptions. </w:t>
      </w:r>
      <w:r w:rsidRPr="00403AD2">
        <w:rPr>
          <w:rStyle w:val="StyleUnderline"/>
          <w:rFonts w:asciiTheme="minorHAnsi" w:hAnsiTheme="minorHAnsi"/>
        </w:rPr>
        <w:t>Although arms sales certainly enhance the military capability of the recipient nation, the fundamental problem is that arms sales often initiate a long chain of responses that the United States generally cannot control</w:t>
      </w:r>
      <w:r w:rsidRPr="00403AD2">
        <w:rPr>
          <w:rFonts w:asciiTheme="minorHAnsi" w:hAnsiTheme="minorHAnsi"/>
        </w:rPr>
        <w:t xml:space="preserve">. The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after all, </w:t>
      </w:r>
      <w:r w:rsidRPr="00403AD2">
        <w:rPr>
          <w:rStyle w:val="Emphasis"/>
          <w:rFonts w:asciiTheme="minorHAnsi" w:hAnsiTheme="minorHAnsi"/>
        </w:rPr>
        <w:t>is not the only country with interests in regional balances</w:t>
      </w:r>
      <w:r w:rsidRPr="00403AD2">
        <w:rPr>
          <w:rFonts w:asciiTheme="minorHAnsi" w:hAnsiTheme="minorHAnsi"/>
        </w:rPr>
        <w:t xml:space="preserve">, especially </w:t>
      </w:r>
      <w:r w:rsidRPr="00403AD2">
        <w:rPr>
          <w:rStyle w:val="StyleUnderline"/>
          <w:rFonts w:asciiTheme="minorHAnsi" w:hAnsiTheme="minorHAnsi"/>
        </w:rPr>
        <w:t>where the survival and security of local actors is at stake</w:t>
      </w:r>
      <w:r w:rsidRPr="00403AD2">
        <w:rPr>
          <w:rFonts w:asciiTheme="minorHAnsi" w:hAnsiTheme="minorHAnsi"/>
        </w:rPr>
        <w:t xml:space="preserve">. </w:t>
      </w:r>
      <w:r w:rsidRPr="00403AD2">
        <w:rPr>
          <w:rStyle w:val="StyleUnderline"/>
          <w:rFonts w:asciiTheme="minorHAnsi" w:hAnsiTheme="minorHAnsi"/>
        </w:rPr>
        <w:t>The United States is neither the only major power with a keen interest in critical regions like Asia and the Middle East</w:t>
      </w:r>
      <w:r w:rsidRPr="00403AD2">
        <w:rPr>
          <w:rFonts w:asciiTheme="minorHAnsi" w:hAnsiTheme="minorHAnsi"/>
        </w:rPr>
        <w:t xml:space="preserve">, nor the only source of weapons and other forms of assistance. Nor can it dictate the perceptions, interests, or actions of the other nations involved in a given region. For example, </w:t>
      </w:r>
      <w:r w:rsidRPr="00403AD2">
        <w:rPr>
          <w:rStyle w:val="StyleUnderline"/>
          <w:rFonts w:asciiTheme="minorHAnsi" w:hAnsiTheme="minorHAnsi"/>
        </w:rPr>
        <w:t>though a nation receiving arms from the United States may enjoy enhanced defensive capabilities, it is also likely to enjoy enhanced offensive capabilities</w:t>
      </w:r>
      <w:r w:rsidRPr="00403AD2">
        <w:rPr>
          <w:rFonts w:asciiTheme="minorHAnsi" w:hAnsiTheme="minorHAnsi"/>
        </w:rPr>
        <w:t>. With these, a nation’s calculations about the potential benefits of war, intervention abroad, or even the use of force against its own population may shift decisively. Saudi Arabia’s recent behavior illustrates this dynamic. Though the Saudis explain their arms purchases as necessary for defense against Iranian pressure, Saudi Arabia has also spent the past two years embroiled in a military intervention in Yemen.</w:t>
      </w:r>
    </w:p>
    <w:p w:rsidR="00081B20" w:rsidRPr="00403AD2" w:rsidRDefault="00081B20" w:rsidP="00081B20">
      <w:pPr>
        <w:rPr>
          <w:rFonts w:asciiTheme="minorHAnsi" w:hAnsiTheme="minorHAnsi"/>
        </w:rPr>
      </w:pPr>
      <w:r w:rsidRPr="00403AD2">
        <w:rPr>
          <w:rFonts w:asciiTheme="minorHAnsi" w:hAnsiTheme="minorHAnsi"/>
        </w:rPr>
        <w:t xml:space="preserve">Likewise, </w:t>
      </w:r>
      <w:r w:rsidRPr="00403AD2">
        <w:rPr>
          <w:rStyle w:val="Emphasis"/>
          <w:rFonts w:asciiTheme="minorHAnsi" w:hAnsiTheme="minorHAnsi"/>
        </w:rPr>
        <w:t>arms sales can heighten regional security dilemmas</w:t>
      </w:r>
      <w:r w:rsidRPr="00403AD2">
        <w:rPr>
          <w:rFonts w:asciiTheme="minorHAnsi" w:hAnsiTheme="minorHAnsi"/>
        </w:rPr>
        <w:t xml:space="preserve">. </w:t>
      </w:r>
      <w:r w:rsidRPr="00403AD2">
        <w:rPr>
          <w:rStyle w:val="StyleUnderline"/>
          <w:rFonts w:asciiTheme="minorHAnsi" w:hAnsiTheme="minorHAnsi"/>
        </w:rPr>
        <w:t>Neighbors of nations buying major conventional weapons will also worry about what this enhanced military capability will mean</w:t>
      </w:r>
      <w:r w:rsidRPr="00403AD2">
        <w:rPr>
          <w:rFonts w:asciiTheme="minorHAnsi" w:hAnsiTheme="minorHAnsi"/>
        </w:rPr>
        <w:t xml:space="preserve">. This raises the chances that they too will seek to arm themselves further, or </w:t>
      </w:r>
      <w:r w:rsidRPr="00403AD2">
        <w:rPr>
          <w:rStyle w:val="StyleUnderline"/>
          <w:rFonts w:asciiTheme="minorHAnsi" w:hAnsiTheme="minorHAnsi"/>
        </w:rPr>
        <w:t>take other steps to shift the balance of power back in their favor, or, in the extreme case, to launch a preventive war before they are attacked</w:t>
      </w:r>
      <w:r w:rsidRPr="00403AD2">
        <w:rPr>
          <w:rFonts w:asciiTheme="minorHAnsi" w:hAnsiTheme="minorHAnsi"/>
        </w:rPr>
        <w:t xml:space="preserve">. Given these dynamics, </w:t>
      </w:r>
      <w:r w:rsidRPr="00403AD2">
        <w:rPr>
          <w:rStyle w:val="Emphasis"/>
          <w:rFonts w:asciiTheme="minorHAnsi" w:hAnsiTheme="minorHAnsi"/>
        </w:rPr>
        <w:t>the consequences of arms sales to manage regional balances of power are far less predictable and often much less positive than advocates assume.</w:t>
      </w:r>
      <w:hyperlink r:id="rId28" w:anchor="_idTextAnchor054" w:history="1">
        <w:r w:rsidRPr="00403AD2">
          <w:rPr>
            <w:rStyle w:val="Hyperlink"/>
            <w:rFonts w:asciiTheme="minorHAnsi" w:hAnsiTheme="minorHAnsi"/>
          </w:rPr>
          <w:t>54</w:t>
        </w:r>
      </w:hyperlink>
    </w:p>
    <w:p w:rsidR="00081B20" w:rsidRPr="00403AD2" w:rsidRDefault="00081B20" w:rsidP="00081B20">
      <w:pPr>
        <w:rPr>
          <w:rFonts w:asciiTheme="minorHAnsi" w:hAnsiTheme="minorHAnsi"/>
        </w:rPr>
      </w:pPr>
      <w:r w:rsidRPr="00403AD2">
        <w:rPr>
          <w:rFonts w:asciiTheme="minorHAnsi" w:hAnsiTheme="minorHAnsi"/>
        </w:rPr>
        <w:lastRenderedPageBreak/>
        <w:t xml:space="preserve">This unpredictability characterizes even straightforward-seeming efforts to manage the balance of power. </w:t>
      </w:r>
      <w:r w:rsidRPr="00403AD2">
        <w:rPr>
          <w:rStyle w:val="StyleUnderline"/>
          <w:rFonts w:asciiTheme="minorHAnsi" w:hAnsiTheme="minorHAnsi"/>
        </w:rPr>
        <w:t>The most basic claim of arms sales advocates is that U.S. arms sales to friendly governments and allies should make them better able to deter adversaries</w:t>
      </w:r>
      <w:r w:rsidRPr="00403AD2">
        <w:rPr>
          <w:rFonts w:asciiTheme="minorHAnsi" w:hAnsiTheme="minorHAnsi"/>
        </w:rPr>
        <w:t>. The best available evidence, however, suggests a more complicated reality. In a study of arms sales from 1950 to 1995, major-power arms sales to existing allies had no effect on the chance that the recipient would be the target of a military attack. Worse, recipients of U.S. arms that were not treaty allies were significantly more likely to become targets.</w:t>
      </w:r>
      <w:hyperlink r:id="rId29" w:anchor="_idTextAnchor055" w:history="1">
        <w:r w:rsidRPr="00403AD2">
          <w:rPr>
            <w:rStyle w:val="Hyperlink"/>
            <w:rFonts w:asciiTheme="minorHAnsi" w:hAnsiTheme="minorHAnsi"/>
          </w:rPr>
          <w:t>55</w:t>
        </w:r>
      </w:hyperlink>
    </w:p>
    <w:p w:rsidR="00081B20" w:rsidRPr="00403AD2" w:rsidRDefault="00081B20" w:rsidP="00081B20">
      <w:pPr>
        <w:rPr>
          <w:rStyle w:val="Hyperlink"/>
          <w:rFonts w:asciiTheme="minorHAnsi" w:hAnsiTheme="minorHAnsi"/>
        </w:rPr>
      </w:pPr>
      <w:r w:rsidRPr="00403AD2">
        <w:rPr>
          <w:rFonts w:asciiTheme="minorHAnsi" w:hAnsiTheme="minorHAnsi"/>
        </w:rPr>
        <w:t xml:space="preserve">Nor is </w:t>
      </w:r>
      <w:r w:rsidRPr="00403AD2">
        <w:rPr>
          <w:rStyle w:val="Emphasis"/>
          <w:rFonts w:asciiTheme="minorHAnsi" w:hAnsiTheme="minorHAnsi"/>
        </w:rPr>
        <w:t>there much evidence that arms sales can help the United States promote peace and regional stability by calibrating the local balance of power</w:t>
      </w:r>
      <w:r w:rsidRPr="00403AD2">
        <w:rPr>
          <w:rFonts w:asciiTheme="minorHAnsi" w:hAnsiTheme="minorHAnsi"/>
        </w:rPr>
        <w:t xml:space="preserve">. On this score, in fact, the evidence suggests that the default assumption should be the opposite. </w:t>
      </w:r>
      <w:r w:rsidRPr="00403AD2">
        <w:rPr>
          <w:rStyle w:val="StyleUnderline"/>
          <w:rFonts w:asciiTheme="minorHAnsi" w:hAnsiTheme="minorHAnsi"/>
        </w:rPr>
        <w:t>Most scholarly work concludes that arms sales exacerbate instability and increase the likelihood of conflict</w:t>
      </w:r>
      <w:r w:rsidRPr="00403AD2">
        <w:rPr>
          <w:rFonts w:asciiTheme="minorHAnsi" w:hAnsiTheme="minorHAnsi"/>
        </w:rPr>
        <w:t>.</w:t>
      </w:r>
      <w:hyperlink r:id="rId30" w:anchor="_idTextAnchor056" w:history="1">
        <w:r w:rsidRPr="00403AD2">
          <w:rPr>
            <w:rStyle w:val="Hyperlink"/>
            <w:rFonts w:asciiTheme="minorHAnsi" w:hAnsiTheme="minorHAnsi"/>
          </w:rPr>
          <w:t>56</w:t>
        </w:r>
      </w:hyperlink>
      <w:r w:rsidRPr="00403AD2">
        <w:rPr>
          <w:rFonts w:asciiTheme="minorHAnsi" w:hAnsiTheme="minorHAnsi"/>
        </w:rPr>
        <w:t xml:space="preserve"> One study, for example, found that during the Cold War, U.S. and Soviet arms sales to hostile dyads (e.g., India/Pakistan, Iran/Iraq, </w:t>
      </w:r>
      <w:proofErr w:type="gramStart"/>
      <w:r w:rsidRPr="00403AD2">
        <w:rPr>
          <w:rFonts w:asciiTheme="minorHAnsi" w:hAnsiTheme="minorHAnsi"/>
        </w:rPr>
        <w:t>Ethiopia</w:t>
      </w:r>
      <w:proofErr w:type="gramEnd"/>
      <w:r w:rsidRPr="00403AD2">
        <w:rPr>
          <w:rFonts w:asciiTheme="minorHAnsi" w:hAnsiTheme="minorHAnsi"/>
        </w:rPr>
        <w:t>/Somalia) “</w:t>
      </w:r>
      <w:r w:rsidRPr="00403AD2">
        <w:rPr>
          <w:rStyle w:val="Emphasis"/>
          <w:rFonts w:asciiTheme="minorHAnsi" w:hAnsiTheme="minorHAnsi"/>
        </w:rPr>
        <w:t>contributed to hostile political relations and imbalanced military relationships” and were “profoundly destabilizing.</w:t>
      </w:r>
      <w:r w:rsidRPr="00403AD2">
        <w:rPr>
          <w:rFonts w:asciiTheme="minorHAnsi" w:hAnsiTheme="minorHAnsi"/>
        </w:rPr>
        <w:t>”</w:t>
      </w:r>
      <w:hyperlink r:id="rId31" w:anchor="_idTextAnchor057" w:history="1">
        <w:r w:rsidRPr="00403AD2">
          <w:rPr>
            <w:rStyle w:val="Hyperlink"/>
            <w:rFonts w:asciiTheme="minorHAnsi" w:hAnsiTheme="minorHAnsi"/>
          </w:rPr>
          <w:t>57</w:t>
        </w:r>
      </w:hyperlink>
    </w:p>
    <w:p w:rsidR="00081B20" w:rsidRPr="00403AD2" w:rsidRDefault="00081B20" w:rsidP="00081B20">
      <w:pPr>
        <w:rPr>
          <w:rFonts w:asciiTheme="minorHAnsi" w:hAnsiTheme="minorHAnsi"/>
        </w:rPr>
      </w:pPr>
      <w:r w:rsidRPr="00403AD2">
        <w:rPr>
          <w:rFonts w:asciiTheme="minorHAnsi" w:hAnsiTheme="minorHAnsi"/>
        </w:rPr>
        <w:t>There is also good reason to believe that several factors are making the promotion of regional stability through arms sales more difficult. The shrinking U.S. military advantage over other powers such as China and the increasingly competitive global arms market both make it less likely that U.S. arms sales can make a decisive difference. 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w:t>
      </w:r>
      <w:hyperlink r:id="rId32" w:anchor="_idTextAnchor058" w:history="1">
        <w:r w:rsidRPr="00403AD2">
          <w:rPr>
            <w:rStyle w:val="Hyperlink"/>
            <w:rFonts w:asciiTheme="minorHAnsi" w:hAnsiTheme="minorHAnsi"/>
          </w:rPr>
          <w:t>58</w:t>
        </w:r>
      </w:hyperlink>
    </w:p>
    <w:p w:rsidR="00081B20" w:rsidRPr="00403AD2" w:rsidRDefault="00081B20" w:rsidP="00081B20">
      <w:pPr>
        <w:rPr>
          <w:rFonts w:asciiTheme="minorHAnsi" w:hAnsiTheme="minorHAnsi"/>
        </w:rPr>
      </w:pPr>
      <w:r w:rsidRPr="00403AD2">
        <w:rPr>
          <w:rFonts w:asciiTheme="minorHAnsi" w:hAnsiTheme="minorHAnsi"/>
        </w:rPr>
        <w:t xml:space="preserve">In sum, </w:t>
      </w:r>
      <w:r w:rsidRPr="00403AD2">
        <w:rPr>
          <w:rStyle w:val="StyleUnderline"/>
          <w:rFonts w:asciiTheme="minorHAnsi" w:hAnsiTheme="minorHAnsi"/>
        </w:rPr>
        <w:t>the academic and historical evidence indicates that although the United States can use arms sales to enhance the military capabilities of other nations and thereby shift the local and regional balance of power, its ability to dictate specific outcomes through such efforts is severely limited</w:t>
      </w:r>
      <w:r w:rsidRPr="00403AD2">
        <w:rPr>
          <w:rFonts w:asciiTheme="minorHAnsi" w:hAnsiTheme="minorHAnsi"/>
        </w:rPr>
        <w:t>.</w:t>
      </w:r>
    </w:p>
    <w:p w:rsidR="00081B20" w:rsidRPr="00403AD2" w:rsidRDefault="00081B20" w:rsidP="00081B20">
      <w:pPr>
        <w:rPr>
          <w:rFonts w:asciiTheme="minorHAnsi" w:hAnsiTheme="minorHAnsi"/>
        </w:rPr>
      </w:pPr>
      <w:r w:rsidRPr="00403AD2">
        <w:rPr>
          <w:rFonts w:asciiTheme="minorHAnsi" w:hAnsiTheme="minorHAnsi"/>
        </w:rPr>
        <w:t>Arms for (Not That Much) Influence. Successful foreign policy involves encouraging other nations to behave in ways that benefit the United States. As noted, the United States has often attempted to use arms sales to generate the sort of leverage or influence necessary to do this. History reveals, however, that the benefits of the arms for influence strategy are limited for two main reasons.</w:t>
      </w:r>
    </w:p>
    <w:p w:rsidR="00081B20" w:rsidRPr="00403AD2" w:rsidRDefault="00081B20" w:rsidP="00081B20">
      <w:pPr>
        <w:rPr>
          <w:rFonts w:asciiTheme="minorHAnsi" w:hAnsiTheme="minorHAnsi"/>
        </w:rPr>
      </w:pPr>
      <w:r w:rsidRPr="00403AD2">
        <w:rPr>
          <w:rFonts w:asciiTheme="minorHAnsi" w:hAnsiTheme="minorHAnsi"/>
        </w:rPr>
        <w:t xml:space="preserve">First, </w:t>
      </w:r>
      <w:r w:rsidRPr="00403AD2">
        <w:rPr>
          <w:rStyle w:val="StyleUnderline"/>
          <w:rFonts w:asciiTheme="minorHAnsi" w:hAnsiTheme="minorHAnsi"/>
        </w:rPr>
        <w:t>the range of cases in which arms sales can produce useful leverage is much narrower than is often imagined</w:t>
      </w:r>
      <w:r w:rsidRPr="00403AD2">
        <w:rPr>
          <w:rFonts w:asciiTheme="minorHAnsi" w:hAnsiTheme="minorHAnsi"/>
        </w:rPr>
        <w:t>. Most obviously, arms sales are unnecessary in situations where the other country already agrees or complies with the American position or can be encouraged to do so without such incentives. This category includes most U.S. allies and close partners under many, though not all, circumstances.</w:t>
      </w:r>
    </w:p>
    <w:p w:rsidR="00081B20" w:rsidRPr="00403AD2" w:rsidRDefault="00081B20" w:rsidP="00081B20">
      <w:pPr>
        <w:rPr>
          <w:rStyle w:val="Hyperlink"/>
          <w:rFonts w:asciiTheme="minorHAnsi" w:hAnsiTheme="minorHAnsi"/>
        </w:rPr>
      </w:pPr>
      <w:r w:rsidRPr="00403AD2">
        <w:rPr>
          <w:rFonts w:asciiTheme="minorHAnsi" w:hAnsiTheme="minorHAnsi"/>
        </w:rPr>
        <w:t xml:space="preserve">Just as clearly, </w:t>
      </w:r>
      <w:r w:rsidRPr="00403AD2">
        <w:rPr>
          <w:rStyle w:val="StyleUnderline"/>
          <w:rFonts w:asciiTheme="minorHAnsi" w:hAnsiTheme="minorHAnsi"/>
        </w:rPr>
        <w:t>the arms for influence strategy is a nonstarter when the other state will never agree to comply with American demands. This category includes a small group of obvious cases such as Russia, China, Iran, and other potential adversaries</w:t>
      </w:r>
      <w:r w:rsidRPr="00403AD2">
        <w:rPr>
          <w:rFonts w:asciiTheme="minorHAnsi" w:hAnsiTheme="minorHAnsi"/>
        </w:rPr>
        <w:t xml:space="preserve"> (to which the United States does not sell weapons anyway), </w:t>
      </w:r>
      <w:r w:rsidRPr="00403AD2">
        <w:rPr>
          <w:rStyle w:val="StyleUnderline"/>
          <w:rFonts w:asciiTheme="minorHAnsi" w:hAnsiTheme="minorHAnsi"/>
        </w:rPr>
        <w:t>but it also includes a much larger group of cases in which the other state opposes what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wants, or in which complying with U.S. wishes would be politically too dangerous for that state’s leadership</w:t>
      </w:r>
      <w:r w:rsidRPr="00403AD2">
        <w:rPr>
          <w:rFonts w:asciiTheme="minorHAnsi" w:hAnsiTheme="minorHAnsi"/>
        </w:rPr>
        <w:t>.</w:t>
      </w:r>
      <w:hyperlink r:id="rId33" w:anchor="_idTextAnchor059" w:history="1">
        <w:r w:rsidRPr="00403AD2">
          <w:rPr>
            <w:rStyle w:val="Hyperlink"/>
            <w:rFonts w:asciiTheme="minorHAnsi" w:hAnsiTheme="minorHAnsi"/>
          </w:rPr>
          <w:t>59</w:t>
        </w:r>
      </w:hyperlink>
    </w:p>
    <w:p w:rsidR="00081B20" w:rsidRPr="00403AD2" w:rsidRDefault="00081B20" w:rsidP="00081B20">
      <w:pPr>
        <w:rPr>
          <w:rFonts w:asciiTheme="minorHAnsi" w:hAnsiTheme="minorHAnsi"/>
        </w:rPr>
      </w:pPr>
    </w:p>
    <w:p w:rsidR="00DA5406" w:rsidRPr="00403AD2" w:rsidRDefault="00DA5406" w:rsidP="00DA5406">
      <w:pPr>
        <w:pStyle w:val="Heading4"/>
        <w:rPr>
          <w:rFonts w:asciiTheme="minorHAnsi" w:hAnsiTheme="minorHAnsi"/>
        </w:rPr>
      </w:pPr>
      <w:r w:rsidRPr="00403AD2">
        <w:rPr>
          <w:rFonts w:asciiTheme="minorHAnsi" w:hAnsiTheme="minorHAnsi"/>
        </w:rPr>
        <w:lastRenderedPageBreak/>
        <w:t>Arms sales don’t increase US security – politicians use it as a ploy for support</w:t>
      </w:r>
    </w:p>
    <w:p w:rsidR="00DA5406" w:rsidRPr="00403AD2" w:rsidRDefault="00DA5406" w:rsidP="00DA5406">
      <w:pPr>
        <w:rPr>
          <w:rFonts w:asciiTheme="minorHAnsi" w:hAnsiTheme="minorHAnsi"/>
        </w:rPr>
      </w:pPr>
      <w:r w:rsidRPr="00403AD2">
        <w:rPr>
          <w:rStyle w:val="Style13ptBold"/>
          <w:rFonts w:asciiTheme="minorHAnsi" w:hAnsiTheme="minorHAnsi"/>
        </w:rPr>
        <w:t>Thrall and Dorminey 18</w:t>
      </w:r>
      <w:r w:rsidRPr="00403AD2">
        <w:rPr>
          <w:rFonts w:asciiTheme="minorHAnsi" w:hAnsiTheme="minorHAnsi"/>
        </w:rPr>
        <w:t xml:space="preserve"> (A. Trevor Thrall and Caroline Dorminey; A. Trevor Thrall is an associate professor at the Schar School of Policy and Government at George Mason University and a senior fellow at the Cato Institute. Caroline Dorminey is a policy analyst at the Cato Institute; 3-13-2018; "Risky Business: The Role of Arms Sales in U.S. Foreign Policy"; Cato Institute; https://www.cato.org/publications/policy-analysis/risky-business-role-arms-sales-us-foreign-policy; Accessed: 6-24-2019 //GBS Rudolph)</w:t>
      </w:r>
    </w:p>
    <w:p w:rsidR="00DA5406" w:rsidRPr="00403AD2" w:rsidRDefault="00DA5406" w:rsidP="00DA5406">
      <w:pPr>
        <w:rPr>
          <w:rFonts w:asciiTheme="minorHAnsi" w:hAnsiTheme="minorHAnsi"/>
        </w:rPr>
      </w:pPr>
      <w:r w:rsidRPr="00403AD2">
        <w:rPr>
          <w:rFonts w:asciiTheme="minorHAnsi" w:hAnsiTheme="minorHAnsi"/>
        </w:rPr>
        <w:t>The Case against Arms Sales</w:t>
      </w:r>
    </w:p>
    <w:p w:rsidR="00DA5406" w:rsidRPr="00403AD2" w:rsidRDefault="00DA5406" w:rsidP="00DA5406">
      <w:pPr>
        <w:rPr>
          <w:rStyle w:val="StyleUnderline"/>
          <w:rFonts w:asciiTheme="minorHAnsi" w:hAnsiTheme="minorHAnsi"/>
        </w:rPr>
      </w:pPr>
      <w:r w:rsidRPr="00403AD2">
        <w:rPr>
          <w:rStyle w:val="StyleUnderline"/>
          <w:rFonts w:asciiTheme="minorHAnsi" w:hAnsiTheme="minorHAnsi"/>
        </w:rPr>
        <w:t>Under the right circumstances, we agree that arms sales can be a useful tool of foreign policy</w:t>
      </w:r>
      <w:r w:rsidRPr="00403AD2">
        <w:rPr>
          <w:rFonts w:asciiTheme="minorHAnsi" w:hAnsiTheme="minorHAnsi"/>
        </w:rPr>
        <w:t xml:space="preserve">. More often, however, we argue that the benefits of U.S. arms sales are too uncertain and too limited to outweigh the negative consequences they often produce. Though presidents like them because they are relatively easy to use, in most cases arms sales are not the best way to achieve U.S. foreign policy objectives. </w:t>
      </w:r>
      <w:r w:rsidRPr="00403AD2">
        <w:rPr>
          <w:rStyle w:val="StyleUnderline"/>
          <w:rFonts w:asciiTheme="minorHAnsi" w:hAnsiTheme="minorHAnsi"/>
        </w:rPr>
        <w:t xml:space="preserve">The strategic case for radically reducing arms sales rests on four related arguments. First, arms sales </w:t>
      </w:r>
      <w:r w:rsidRPr="00403AD2">
        <w:rPr>
          <w:rStyle w:val="Emphasis"/>
          <w:rFonts w:asciiTheme="minorHAnsi" w:hAnsiTheme="minorHAnsi"/>
        </w:rPr>
        <w:t>do little to enhance American security</w:t>
      </w:r>
      <w:r w:rsidRPr="00403AD2">
        <w:rPr>
          <w:rFonts w:asciiTheme="minorHAnsi" w:hAnsiTheme="minorHAnsi"/>
        </w:rPr>
        <w:t xml:space="preserve">. Second, </w:t>
      </w:r>
      <w:r w:rsidRPr="00403AD2">
        <w:rPr>
          <w:rStyle w:val="StyleUnderline"/>
          <w:rFonts w:asciiTheme="minorHAnsi" w:hAnsiTheme="minorHAnsi"/>
        </w:rPr>
        <w:t>the nonsecurity benefits are far more limited and uncertain than arms sales advocates acknowledge.</w:t>
      </w:r>
      <w:r w:rsidRPr="00403AD2">
        <w:rPr>
          <w:rFonts w:asciiTheme="minorHAnsi" w:hAnsiTheme="minorHAnsi"/>
        </w:rPr>
        <w:t xml:space="preserve"> Third, the negative and unwanted consequences of arms sales are more common and more dangerous than most realize. Finally, </w:t>
      </w:r>
      <w:r w:rsidRPr="00403AD2">
        <w:rPr>
          <w:rStyle w:val="StyleUnderline"/>
          <w:rFonts w:asciiTheme="minorHAnsi" w:hAnsiTheme="minorHAnsi"/>
        </w:rPr>
        <w:t>the United States would enjoy significant diplomatic benefits from halting arms sales.</w:t>
      </w:r>
    </w:p>
    <w:p w:rsidR="00DA5406" w:rsidRPr="00403AD2" w:rsidRDefault="00DA5406" w:rsidP="00DA5406">
      <w:pPr>
        <w:rPr>
          <w:rStyle w:val="Emphasis"/>
          <w:rFonts w:asciiTheme="minorHAnsi" w:hAnsiTheme="minorHAnsi"/>
        </w:rPr>
      </w:pPr>
      <w:r w:rsidRPr="00403AD2">
        <w:rPr>
          <w:rStyle w:val="Emphasis"/>
          <w:rFonts w:asciiTheme="minorHAnsi" w:hAnsiTheme="minorHAnsi"/>
        </w:rPr>
        <w:t>Arms Sales Provide Little Direct Benefit to U.S. National Security</w:t>
      </w:r>
    </w:p>
    <w:p w:rsidR="00DA5406" w:rsidRPr="00403AD2" w:rsidRDefault="00DA5406" w:rsidP="00DA5406">
      <w:pPr>
        <w:rPr>
          <w:rFonts w:asciiTheme="minorHAnsi" w:hAnsiTheme="minorHAnsi"/>
        </w:rPr>
      </w:pPr>
      <w:r w:rsidRPr="00403AD2">
        <w:rPr>
          <w:rFonts w:asciiTheme="minorHAnsi" w:hAnsiTheme="minorHAnsi"/>
        </w:rPr>
        <w:t xml:space="preserve">At the strategic level, the United States inhabits such an extremely favorable security environment in the post-Cold War world that most arms sales do little or nothing to improve its security. </w:t>
      </w:r>
      <w:r w:rsidRPr="00403AD2">
        <w:rPr>
          <w:rStyle w:val="StyleUnderline"/>
          <w:rFonts w:asciiTheme="minorHAnsi" w:hAnsiTheme="minorHAnsi"/>
        </w:rPr>
        <w:t>Thanks to its geography, friendly</w:t>
      </w:r>
      <w:r w:rsidRPr="00403AD2">
        <w:rPr>
          <w:rFonts w:asciiTheme="minorHAnsi" w:hAnsiTheme="minorHAnsi"/>
        </w:rPr>
        <w:t xml:space="preserve"> (and weak) </w:t>
      </w:r>
      <w:r w:rsidRPr="00403AD2">
        <w:rPr>
          <w:rStyle w:val="StyleUnderline"/>
          <w:rFonts w:asciiTheme="minorHAnsi" w:hAnsiTheme="minorHAnsi"/>
        </w:rPr>
        <w:t>neighbors, large and dynamic economy, and secure nuclear arsenal, the United States faces very few significant threats.</w:t>
      </w:r>
      <w:r w:rsidRPr="00403AD2">
        <w:rPr>
          <w:rFonts w:asciiTheme="minorHAnsi" w:hAnsiTheme="minorHAnsi"/>
        </w:rPr>
        <w:t xml:space="preserve"> There is no Soviet Union bent upon dominating Europe and destroying the United States. China, despite its rapid rise, cannot (and has no reason to) challenge the sovereignty or territorial integrity of the United States. </w:t>
      </w:r>
      <w:r w:rsidRPr="00403AD2">
        <w:rPr>
          <w:rStyle w:val="StyleUnderline"/>
          <w:rFonts w:asciiTheme="minorHAnsi" w:hAnsiTheme="minorHAnsi"/>
        </w:rPr>
        <w:t>Arms sales — to allies or others — are unnecessary to deter major, direct threats to U.S. national security in the current era.</w:t>
      </w:r>
      <w:hyperlink r:id="rId34" w:anchor="_idTextAnchor047" w:history="1">
        <w:r w:rsidRPr="00403AD2">
          <w:rPr>
            <w:rStyle w:val="Hyperlink"/>
            <w:rFonts w:asciiTheme="minorHAnsi" w:hAnsiTheme="minorHAnsi"/>
          </w:rPr>
          <w:t>47</w:t>
        </w:r>
      </w:hyperlink>
    </w:p>
    <w:p w:rsidR="00DA5406" w:rsidRPr="00403AD2" w:rsidRDefault="00DA5406" w:rsidP="00DA5406">
      <w:pPr>
        <w:rPr>
          <w:rStyle w:val="Emphasis"/>
          <w:rFonts w:asciiTheme="minorHAnsi" w:hAnsiTheme="minorHAnsi"/>
        </w:rPr>
      </w:pPr>
      <w:r w:rsidRPr="00403AD2">
        <w:rPr>
          <w:rFonts w:asciiTheme="minorHAnsi" w:hAnsiTheme="minorHAnsi"/>
        </w:rPr>
        <w:t xml:space="preserve">Nor are arms sales necessary to protect the United States from “falling dominoes,” or the consequences of conflicts elsewhere. The United States enjoys what Eric Nordlinger called “strategic immunity.” Simply put, </w:t>
      </w:r>
      <w:r w:rsidRPr="00403AD2">
        <w:rPr>
          <w:rStyle w:val="StyleUnderline"/>
          <w:rFonts w:asciiTheme="minorHAnsi" w:hAnsiTheme="minorHAnsi"/>
        </w:rPr>
        <w:t>most of what happens in the rest of the world is irrelevant to U.S. national security</w:t>
      </w:r>
      <w:r w:rsidRPr="00403AD2">
        <w:rPr>
          <w:rFonts w:asciiTheme="minorHAnsi" w:hAnsiTheme="minorHAnsi"/>
        </w:rPr>
        <w:t xml:space="preserve">. The United States has spent decades helping South Korea keep North Korea in check, for example, but division of territory on the Korean peninsula does not affect America’s security. Likewise, civil wars in the Middle East and Russia’s annexation of Crimea might be significant for many reasons, but those events do not threaten the ability of the United States to defend itself. As a result, a </w:t>
      </w:r>
      <w:r w:rsidRPr="00403AD2">
        <w:rPr>
          <w:rStyle w:val="Emphasis"/>
          <w:rFonts w:asciiTheme="minorHAnsi" w:hAnsiTheme="minorHAnsi"/>
        </w:rPr>
        <w:t>decision to sell weapons to Ukraine, Taiwan, or South Korea could significantly affect those nations’ security; doing so is not an act of ensuring U.S. national security.</w:t>
      </w:r>
    </w:p>
    <w:p w:rsidR="00DA5406" w:rsidRPr="00403AD2" w:rsidRDefault="00DA5406" w:rsidP="00081B20">
      <w:pPr>
        <w:rPr>
          <w:rFonts w:asciiTheme="minorHAnsi" w:hAnsiTheme="minorHAnsi"/>
        </w:rPr>
      </w:pPr>
    </w:p>
    <w:p w:rsidR="00FE731F" w:rsidRPr="00403AD2" w:rsidRDefault="00FE731F" w:rsidP="00FE731F">
      <w:pPr>
        <w:pStyle w:val="Heading3"/>
        <w:rPr>
          <w:rFonts w:asciiTheme="minorHAnsi" w:hAnsiTheme="minorHAnsi"/>
        </w:rPr>
      </w:pPr>
      <w:r w:rsidRPr="00403AD2">
        <w:rPr>
          <w:rFonts w:asciiTheme="minorHAnsi" w:hAnsiTheme="minorHAnsi"/>
        </w:rPr>
        <w:lastRenderedPageBreak/>
        <w:t>Solves Dangerous Transfers</w:t>
      </w:r>
    </w:p>
    <w:p w:rsidR="00FE731F" w:rsidRPr="00403AD2" w:rsidRDefault="00FE731F" w:rsidP="00FE731F">
      <w:pPr>
        <w:rPr>
          <w:rFonts w:asciiTheme="minorHAnsi" w:hAnsiTheme="minorHAnsi"/>
        </w:rPr>
      </w:pPr>
    </w:p>
    <w:p w:rsidR="00FE731F" w:rsidRPr="00403AD2" w:rsidRDefault="00FE731F" w:rsidP="00FE731F">
      <w:pPr>
        <w:pStyle w:val="Heading4"/>
        <w:rPr>
          <w:rFonts w:asciiTheme="minorHAnsi" w:hAnsiTheme="minorHAnsi"/>
        </w:rPr>
      </w:pPr>
      <w:r w:rsidRPr="00403AD2">
        <w:rPr>
          <w:rFonts w:asciiTheme="minorHAnsi" w:hAnsiTheme="minorHAnsi"/>
          <w:u w:val="single"/>
        </w:rPr>
        <w:t>Regulating</w:t>
      </w:r>
      <w:r w:rsidRPr="00403AD2">
        <w:rPr>
          <w:rFonts w:asciiTheme="minorHAnsi" w:hAnsiTheme="minorHAnsi"/>
        </w:rPr>
        <w:t xml:space="preserve"> arms transfers by </w:t>
      </w:r>
      <w:r w:rsidRPr="00403AD2">
        <w:rPr>
          <w:rFonts w:asciiTheme="minorHAnsi" w:hAnsiTheme="minorHAnsi"/>
          <w:u w:val="single"/>
        </w:rPr>
        <w:t>integrating</w:t>
      </w:r>
      <w:r w:rsidRPr="00403AD2">
        <w:rPr>
          <w:rFonts w:asciiTheme="minorHAnsi" w:hAnsiTheme="minorHAnsi"/>
        </w:rPr>
        <w:t xml:space="preserve"> and </w:t>
      </w:r>
      <w:r w:rsidRPr="00403AD2">
        <w:rPr>
          <w:rFonts w:asciiTheme="minorHAnsi" w:hAnsiTheme="minorHAnsi"/>
          <w:u w:val="single"/>
        </w:rPr>
        <w:t>enforcing</w:t>
      </w:r>
      <w:r w:rsidRPr="00403AD2">
        <w:rPr>
          <w:rFonts w:asciiTheme="minorHAnsi" w:hAnsiTheme="minorHAnsi"/>
        </w:rPr>
        <w:t xml:space="preserve"> human rights standards into the law prevents dangerous transfers</w:t>
      </w:r>
    </w:p>
    <w:p w:rsidR="00FE731F" w:rsidRPr="00403AD2" w:rsidRDefault="00FE731F" w:rsidP="00FE731F">
      <w:pPr>
        <w:rPr>
          <w:rFonts w:asciiTheme="minorHAnsi" w:hAnsiTheme="minorHAnsi"/>
        </w:rPr>
      </w:pPr>
      <w:r w:rsidRPr="00403AD2">
        <w:rPr>
          <w:rStyle w:val="Style13ptBold"/>
          <w:rFonts w:asciiTheme="minorHAnsi" w:hAnsiTheme="minorHAnsi"/>
        </w:rPr>
        <w:t>Musa, 17</w:t>
      </w:r>
      <w:r w:rsidRPr="00403AD2">
        <w:rPr>
          <w:rFonts w:asciiTheme="minorHAnsi" w:hAnsiTheme="minorHAnsi"/>
        </w:rPr>
        <w:t xml:space="preserve"> --- Lecturer in International Law at The University of Manchester, UK (</w:t>
      </w:r>
      <w:proofErr w:type="gramStart"/>
      <w:r w:rsidRPr="00403AD2">
        <w:rPr>
          <w:rFonts w:asciiTheme="minorHAnsi" w:hAnsiTheme="minorHAnsi"/>
        </w:rPr>
        <w:t>Winter</w:t>
      </w:r>
      <w:proofErr w:type="gramEnd"/>
      <w:r w:rsidRPr="00403AD2">
        <w:rPr>
          <w:rFonts w:asciiTheme="minorHAnsi" w:hAnsiTheme="minorHAnsi"/>
        </w:rPr>
        <w:t xml:space="preserve"> 2017, Shavana, Journal of Conflict &amp; Security Law, “The Saudi-Led Coalition in Yemen, Arms Exports and Human Rights: Prevention Is Better Than Cure,” doi:10.1093/jcsl/krx013, JMP)</w:t>
      </w:r>
    </w:p>
    <w:p w:rsidR="00FE731F" w:rsidRPr="00403AD2" w:rsidRDefault="00FE731F" w:rsidP="00FE731F">
      <w:pPr>
        <w:rPr>
          <w:rFonts w:asciiTheme="minorHAnsi" w:hAnsiTheme="minorHAnsi"/>
        </w:rPr>
      </w:pPr>
      <w:r w:rsidRPr="00403AD2">
        <w:rPr>
          <w:rFonts w:asciiTheme="minorHAnsi" w:hAnsiTheme="minorHAnsi"/>
        </w:rPr>
        <w:t>5. Concluding Remarks</w:t>
      </w:r>
    </w:p>
    <w:p w:rsidR="00FE731F" w:rsidRPr="00403AD2" w:rsidRDefault="00FE731F" w:rsidP="00FE731F">
      <w:pPr>
        <w:rPr>
          <w:rFonts w:asciiTheme="minorHAnsi" w:hAnsiTheme="minorHAnsi"/>
        </w:rPr>
      </w:pPr>
      <w:r w:rsidRPr="00403AD2">
        <w:rPr>
          <w:rStyle w:val="StyleUnderline"/>
          <w:rFonts w:asciiTheme="minorHAnsi" w:hAnsiTheme="minorHAnsi"/>
        </w:rPr>
        <w:t>The link between violations of human rights and humanitarian law and security has been established</w:t>
      </w:r>
      <w:r w:rsidRPr="00403AD2">
        <w:rPr>
          <w:rFonts w:asciiTheme="minorHAnsi" w:hAnsiTheme="minorHAnsi"/>
        </w:rPr>
        <w:t xml:space="preserve"> by many, with its recognition rising rapidly.149 </w:t>
      </w:r>
      <w:proofErr w:type="gramStart"/>
      <w:r w:rsidRPr="00403AD2">
        <w:rPr>
          <w:rFonts w:asciiTheme="minorHAnsi" w:hAnsiTheme="minorHAnsi"/>
        </w:rPr>
        <w:t>It</w:t>
      </w:r>
      <w:proofErr w:type="gramEnd"/>
      <w:r w:rsidRPr="00403AD2">
        <w:rPr>
          <w:rFonts w:asciiTheme="minorHAnsi" w:hAnsiTheme="minorHAnsi"/>
        </w:rPr>
        <w:t xml:space="preserve"> is apparent that </w:t>
      </w:r>
      <w:r w:rsidRPr="00403AD2">
        <w:rPr>
          <w:rStyle w:val="StyleUnderline"/>
          <w:rFonts w:asciiTheme="minorHAnsi" w:hAnsiTheme="minorHAnsi"/>
        </w:rPr>
        <w:t xml:space="preserve">such </w:t>
      </w:r>
      <w:r w:rsidRPr="00403AD2">
        <w:rPr>
          <w:rStyle w:val="Emphasis"/>
          <w:rFonts w:asciiTheme="minorHAnsi" w:hAnsiTheme="minorHAnsi"/>
        </w:rPr>
        <w:t>violations can often lead to the prolongation of civil war and high numbers of lost civilian lives</w:t>
      </w:r>
      <w:r w:rsidRPr="00403AD2">
        <w:rPr>
          <w:rFonts w:asciiTheme="minorHAnsi" w:hAnsiTheme="minorHAnsi"/>
        </w:rPr>
        <w:t xml:space="preserve">. One of the ways in which national and international security can be strengthened is through the proper regulation of the arms trade. With this, human rights should be more comprehensively integrated into the way in which States assess transfers. While the ATT prescribes this, </w:t>
      </w:r>
      <w:r w:rsidRPr="00403AD2">
        <w:rPr>
          <w:rStyle w:val="Emphasis"/>
          <w:rFonts w:asciiTheme="minorHAnsi" w:hAnsiTheme="minorHAnsi"/>
        </w:rPr>
        <w:t>the importance of human rights is</w:t>
      </w:r>
      <w:r w:rsidRPr="00403AD2">
        <w:rPr>
          <w:rFonts w:asciiTheme="minorHAnsi" w:hAnsiTheme="minorHAnsi"/>
        </w:rPr>
        <w:t xml:space="preserve"> </w:t>
      </w:r>
      <w:r w:rsidRPr="00403AD2">
        <w:rPr>
          <w:rStyle w:val="Emphasis"/>
          <w:rFonts w:asciiTheme="minorHAnsi" w:hAnsiTheme="minorHAnsi"/>
        </w:rPr>
        <w:t>also evident in national legal frameworks</w:t>
      </w:r>
      <w:r w:rsidRPr="00403AD2">
        <w:rPr>
          <w:rFonts w:asciiTheme="minorHAnsi" w:hAnsiTheme="minorHAnsi"/>
        </w:rPr>
        <w:t>.</w:t>
      </w:r>
    </w:p>
    <w:p w:rsidR="00FE731F" w:rsidRPr="00403AD2" w:rsidRDefault="00FE731F" w:rsidP="00FE731F">
      <w:pPr>
        <w:rPr>
          <w:rFonts w:asciiTheme="minorHAnsi" w:hAnsiTheme="minorHAnsi"/>
        </w:rPr>
      </w:pPr>
      <w:r w:rsidRPr="00403AD2">
        <w:rPr>
          <w:rFonts w:asciiTheme="minorHAnsi" w:hAnsiTheme="minorHAnsi"/>
        </w:rPr>
        <w:t xml:space="preserve">This article has focused on the national arms regulation of the UK and the USA, given their sale of arms to Saudi Arabia. </w:t>
      </w:r>
      <w:r w:rsidRPr="00403AD2">
        <w:rPr>
          <w:rStyle w:val="StyleUnderline"/>
          <w:rFonts w:asciiTheme="minorHAnsi" w:hAnsiTheme="minorHAnsi"/>
        </w:rPr>
        <w:t>While international treaties and both national legal systems explicitly require a consideration of human rights before an arms transfer is authorized, it is difficult to establish how stringent these national frameworks are in practice.</w:t>
      </w:r>
      <w:r w:rsidRPr="00403AD2">
        <w:rPr>
          <w:rFonts w:asciiTheme="minorHAnsi" w:hAnsiTheme="minorHAnsi"/>
        </w:rPr>
        <w:t xml:space="preserve"> Both the UK and the USA have </w:t>
      </w:r>
      <w:r w:rsidRPr="00403AD2">
        <w:rPr>
          <w:rStyle w:val="Emphasis"/>
          <w:rFonts w:asciiTheme="minorHAnsi" w:hAnsiTheme="minorHAnsi"/>
        </w:rPr>
        <w:t>secretive licensing procedures, making</w:t>
      </w:r>
      <w:r w:rsidRPr="00403AD2">
        <w:rPr>
          <w:rFonts w:asciiTheme="minorHAnsi" w:hAnsiTheme="minorHAnsi"/>
        </w:rPr>
        <w:t xml:space="preserve"> their </w:t>
      </w:r>
      <w:r w:rsidRPr="00403AD2">
        <w:rPr>
          <w:rStyle w:val="Emphasis"/>
          <w:rFonts w:asciiTheme="minorHAnsi" w:hAnsiTheme="minorHAnsi"/>
        </w:rPr>
        <w:t>practices quite opaque</w:t>
      </w:r>
      <w:r w:rsidRPr="00403AD2">
        <w:rPr>
          <w:rStyle w:val="StyleUnderline"/>
          <w:rFonts w:asciiTheme="minorHAnsi" w:hAnsiTheme="minorHAnsi"/>
        </w:rPr>
        <w:t>.</w:t>
      </w:r>
      <w:r w:rsidRPr="00403AD2">
        <w:rPr>
          <w:rFonts w:asciiTheme="minorHAnsi" w:hAnsiTheme="minorHAnsi"/>
        </w:rPr>
        <w:t xml:space="preserve"> A mere analysis of the law is not indicative of how the UK and the USA have in fact applied it. </w:t>
      </w:r>
      <w:r w:rsidRPr="00403AD2">
        <w:rPr>
          <w:rStyle w:val="Emphasis"/>
          <w:rFonts w:asciiTheme="minorHAnsi" w:hAnsiTheme="minorHAnsi"/>
        </w:rPr>
        <w:t>The lack of cohesion between the law and the practice is evident</w:t>
      </w:r>
      <w:r w:rsidRPr="00403AD2">
        <w:rPr>
          <w:rFonts w:asciiTheme="minorHAnsi" w:hAnsiTheme="minorHAnsi"/>
        </w:rPr>
        <w:t xml:space="preserve"> </w:t>
      </w:r>
      <w:r w:rsidRPr="00403AD2">
        <w:rPr>
          <w:rStyle w:val="StyleUnderline"/>
          <w:rFonts w:asciiTheme="minorHAnsi" w:hAnsiTheme="minorHAnsi"/>
        </w:rPr>
        <w:t>from arms transfers to Saudi Arabia</w:t>
      </w:r>
      <w:r w:rsidRPr="00403AD2">
        <w:rPr>
          <w:rFonts w:asciiTheme="minorHAnsi" w:hAnsiTheme="minorHAnsi"/>
        </w:rPr>
        <w:t xml:space="preserve">, where violations of human rights and humanitarian law have meant the loss of countless innocent lives. </w:t>
      </w:r>
      <w:r w:rsidRPr="00403AD2">
        <w:rPr>
          <w:rStyle w:val="StyleUnderline"/>
          <w:rFonts w:asciiTheme="minorHAnsi" w:hAnsiTheme="minorHAnsi"/>
        </w:rPr>
        <w:t xml:space="preserve">It is crucial that for countries like the UK and the USA to avoid these types of violations for the protection of civilians, that </w:t>
      </w:r>
      <w:r w:rsidRPr="00403AD2">
        <w:rPr>
          <w:rStyle w:val="Emphasis"/>
          <w:rFonts w:asciiTheme="minorHAnsi" w:hAnsiTheme="minorHAnsi"/>
        </w:rPr>
        <w:t>they more stringently apply the law, fully integrating particular measures in the process</w:t>
      </w:r>
      <w:r w:rsidRPr="00403AD2">
        <w:rPr>
          <w:rFonts w:asciiTheme="minorHAnsi" w:hAnsiTheme="minorHAnsi"/>
        </w:rPr>
        <w:t xml:space="preserve">, as outlined in the previous section. </w:t>
      </w:r>
      <w:r w:rsidRPr="00403AD2">
        <w:rPr>
          <w:rStyle w:val="Emphasis"/>
          <w:rFonts w:asciiTheme="minorHAnsi" w:hAnsiTheme="minorHAnsi"/>
        </w:rPr>
        <w:t>In not doing so, would leave the law as a hollow feckless gesture, with rights, but no realization.</w:t>
      </w:r>
    </w:p>
    <w:p w:rsidR="00FE731F" w:rsidRPr="00403AD2" w:rsidRDefault="00FE731F" w:rsidP="00FE731F">
      <w:pPr>
        <w:rPr>
          <w:rFonts w:asciiTheme="minorHAnsi" w:hAnsiTheme="minorHAnsi"/>
        </w:rPr>
      </w:pPr>
    </w:p>
    <w:p w:rsidR="00A043BE" w:rsidRPr="00403AD2" w:rsidRDefault="00A043BE" w:rsidP="00A043BE">
      <w:pPr>
        <w:pStyle w:val="Heading3"/>
        <w:rPr>
          <w:rFonts w:asciiTheme="minorHAnsi" w:hAnsiTheme="minorHAnsi"/>
        </w:rPr>
      </w:pPr>
      <w:r w:rsidRPr="00403AD2">
        <w:rPr>
          <w:rFonts w:asciiTheme="minorHAnsi" w:hAnsiTheme="minorHAnsi"/>
        </w:rPr>
        <w:lastRenderedPageBreak/>
        <w:t>Solves Complicity</w:t>
      </w:r>
    </w:p>
    <w:p w:rsidR="00A043BE" w:rsidRPr="00403AD2" w:rsidRDefault="00A043BE" w:rsidP="00A043BE">
      <w:pPr>
        <w:rPr>
          <w:rFonts w:asciiTheme="minorHAnsi" w:hAnsiTheme="minorHAnsi"/>
        </w:rPr>
      </w:pPr>
    </w:p>
    <w:p w:rsidR="00A043BE" w:rsidRPr="00403AD2" w:rsidRDefault="00A043BE" w:rsidP="00A043BE">
      <w:pPr>
        <w:pStyle w:val="Heading4"/>
        <w:rPr>
          <w:rFonts w:asciiTheme="minorHAnsi" w:hAnsiTheme="minorHAnsi"/>
        </w:rPr>
      </w:pPr>
      <w:r w:rsidRPr="00403AD2">
        <w:rPr>
          <w:rFonts w:asciiTheme="minorHAnsi" w:hAnsiTheme="minorHAnsi"/>
        </w:rPr>
        <w:t>Human rights often take a back seat to other considerations – plan would resolve complicity</w:t>
      </w:r>
    </w:p>
    <w:p w:rsidR="00A043BE" w:rsidRPr="00403AD2" w:rsidRDefault="00A043BE" w:rsidP="00A043BE">
      <w:pPr>
        <w:rPr>
          <w:rFonts w:asciiTheme="minorHAnsi" w:hAnsiTheme="minorHAnsi"/>
        </w:rPr>
      </w:pPr>
      <w:r w:rsidRPr="00403AD2">
        <w:rPr>
          <w:rStyle w:val="Style13ptBold"/>
          <w:rFonts w:asciiTheme="minorHAnsi" w:hAnsiTheme="minorHAnsi"/>
        </w:rPr>
        <w:t>Stohl, 17</w:t>
      </w:r>
      <w:r w:rsidRPr="00403AD2">
        <w:rPr>
          <w:rFonts w:asciiTheme="minorHAnsi" w:hAnsiTheme="minorHAnsi"/>
        </w:rPr>
        <w:t xml:space="preserve"> --- M.A. in international policy studies from the Monterey Institute of International Studies and managing at the Stimson Center and directs the Center’s Conventional Defense Program (2/6/17, Rachel, “Trump’s Opportunity to Support Transparency, Accountability on the Conventional Arms Trade,” </w:t>
      </w:r>
      <w:hyperlink r:id="rId35" w:history="1">
        <w:r w:rsidRPr="00403AD2">
          <w:rPr>
            <w:rStyle w:val="Hyperlink"/>
            <w:rFonts w:asciiTheme="minorHAnsi" w:hAnsiTheme="minorHAnsi"/>
          </w:rPr>
          <w:t>https://www.stimson.org/content/trump-opportunity-support-transparency-accountability-conventional-arms-trade</w:t>
        </w:r>
      </w:hyperlink>
      <w:r w:rsidRPr="00403AD2">
        <w:rPr>
          <w:rFonts w:asciiTheme="minorHAnsi" w:hAnsiTheme="minorHAnsi"/>
        </w:rPr>
        <w:t>, accessed on 6/8/19, JMP)</w:t>
      </w:r>
    </w:p>
    <w:p w:rsidR="00A043BE" w:rsidRPr="00403AD2" w:rsidRDefault="00A043BE" w:rsidP="00A043BE">
      <w:pPr>
        <w:rPr>
          <w:rFonts w:asciiTheme="minorHAnsi" w:hAnsiTheme="minorHAnsi"/>
        </w:rPr>
      </w:pPr>
      <w:r w:rsidRPr="00403AD2">
        <w:rPr>
          <w:rFonts w:asciiTheme="minorHAnsi" w:hAnsiTheme="minorHAnsi"/>
        </w:rPr>
        <w:t xml:space="preserve">1. Review all pending and future arms sales to consider potential human rights risks. </w:t>
      </w:r>
      <w:r w:rsidRPr="00403AD2">
        <w:rPr>
          <w:rStyle w:val="StyleUnderline"/>
          <w:rFonts w:asciiTheme="minorHAnsi" w:hAnsiTheme="minorHAnsi"/>
        </w:rPr>
        <w:t xml:space="preserve">Although considering the human rights impact of U.S. arms sales is mandated by U.S. law, </w:t>
      </w:r>
      <w:r w:rsidRPr="00403AD2">
        <w:rPr>
          <w:rStyle w:val="Emphasis"/>
          <w:rFonts w:asciiTheme="minorHAnsi" w:hAnsiTheme="minorHAnsi"/>
        </w:rPr>
        <w:t>human rights often take a back seat to other policy considerations when determining whether to authorize an arms sale</w:t>
      </w:r>
      <w:r w:rsidRPr="00403AD2">
        <w:rPr>
          <w:rStyle w:val="StyleUnderline"/>
          <w:rFonts w:asciiTheme="minorHAnsi" w:hAnsiTheme="minorHAnsi"/>
        </w:rPr>
        <w:t>.</w:t>
      </w:r>
      <w:r w:rsidRPr="00403AD2">
        <w:rPr>
          <w:rFonts w:asciiTheme="minorHAnsi" w:hAnsiTheme="minorHAnsi"/>
        </w:rPr>
        <w:t xml:space="preserve"> Indeed current </w:t>
      </w:r>
      <w:r w:rsidRPr="00403AD2">
        <w:rPr>
          <w:rStyle w:val="StyleUnderline"/>
          <w:rFonts w:asciiTheme="minorHAnsi" w:hAnsiTheme="minorHAnsi"/>
        </w:rPr>
        <w:t>Chair of the Senate Foreign Relations Committee</w:t>
      </w:r>
      <w:r w:rsidRPr="00403AD2">
        <w:rPr>
          <w:rFonts w:asciiTheme="minorHAnsi" w:hAnsiTheme="minorHAnsi"/>
        </w:rPr>
        <w:t xml:space="preserve">, Senator Bob </w:t>
      </w:r>
      <w:r w:rsidRPr="00403AD2">
        <w:rPr>
          <w:rStyle w:val="StyleUnderline"/>
          <w:rFonts w:asciiTheme="minorHAnsi" w:hAnsiTheme="minorHAnsi"/>
        </w:rPr>
        <w:t>Corker, announced</w:t>
      </w:r>
      <w:r w:rsidRPr="00403AD2">
        <w:rPr>
          <w:rFonts w:asciiTheme="minorHAnsi" w:hAnsiTheme="minorHAnsi"/>
        </w:rPr>
        <w:t xml:space="preserve"> recently that </w:t>
      </w:r>
      <w:r w:rsidRPr="00403AD2">
        <w:rPr>
          <w:rStyle w:val="StyleUnderline"/>
          <w:rFonts w:asciiTheme="minorHAnsi" w:hAnsiTheme="minorHAnsi"/>
        </w:rPr>
        <w:t>human rights concerns do not belong in arms transfer decisions and could be dealt with in other ways</w:t>
      </w:r>
      <w:r w:rsidRPr="00403AD2">
        <w:rPr>
          <w:rFonts w:asciiTheme="minorHAnsi" w:hAnsiTheme="minorHAnsi"/>
        </w:rPr>
        <w:t xml:space="preserve">. However, </w:t>
      </w:r>
      <w:r w:rsidRPr="00403AD2">
        <w:rPr>
          <w:rStyle w:val="Emphasis"/>
          <w:rFonts w:asciiTheme="minorHAnsi" w:hAnsiTheme="minorHAnsi"/>
        </w:rPr>
        <w:t>conditioning arms sales to ensure that human rights are protected helps uphold U.S. foreign policy values, protects U.S. industry from complicity in human rights abuses</w:t>
      </w:r>
      <w:r w:rsidRPr="00403AD2">
        <w:rPr>
          <w:rStyle w:val="StyleUnderline"/>
          <w:rFonts w:asciiTheme="minorHAnsi" w:hAnsiTheme="minorHAnsi"/>
        </w:rPr>
        <w:t>, and ultimately serves key strategic interests</w:t>
      </w:r>
      <w:r w:rsidRPr="00403AD2">
        <w:rPr>
          <w:rFonts w:asciiTheme="minorHAnsi" w:hAnsiTheme="minorHAnsi"/>
        </w:rPr>
        <w:t>.</w:t>
      </w:r>
    </w:p>
    <w:p w:rsidR="00A043BE" w:rsidRPr="00403AD2" w:rsidRDefault="00A043BE" w:rsidP="00A043BE">
      <w:pPr>
        <w:rPr>
          <w:rFonts w:asciiTheme="minorHAnsi" w:hAnsiTheme="minorHAnsi"/>
        </w:rPr>
      </w:pPr>
    </w:p>
    <w:p w:rsidR="00E93DA4" w:rsidRPr="00403AD2" w:rsidRDefault="00E93DA4" w:rsidP="00E93DA4">
      <w:pPr>
        <w:pStyle w:val="Heading3"/>
        <w:rPr>
          <w:rFonts w:asciiTheme="minorHAnsi" w:hAnsiTheme="minorHAnsi"/>
        </w:rPr>
      </w:pPr>
      <w:r w:rsidRPr="00403AD2">
        <w:rPr>
          <w:rFonts w:asciiTheme="minorHAnsi" w:hAnsiTheme="minorHAnsi"/>
        </w:rPr>
        <w:lastRenderedPageBreak/>
        <w:t>Solves Countries Behavior</w:t>
      </w:r>
    </w:p>
    <w:p w:rsidR="00E93DA4" w:rsidRPr="00403AD2" w:rsidRDefault="00E93DA4" w:rsidP="00E93DA4">
      <w:pPr>
        <w:rPr>
          <w:rFonts w:asciiTheme="minorHAnsi" w:hAnsiTheme="minorHAnsi"/>
        </w:rPr>
      </w:pPr>
    </w:p>
    <w:p w:rsidR="00E93DA4" w:rsidRPr="00403AD2" w:rsidRDefault="00E93DA4" w:rsidP="00E93DA4">
      <w:pPr>
        <w:pStyle w:val="Heading4"/>
        <w:rPr>
          <w:rFonts w:asciiTheme="minorHAnsi" w:hAnsiTheme="minorHAnsi"/>
        </w:rPr>
      </w:pPr>
      <w:r w:rsidRPr="00403AD2">
        <w:rPr>
          <w:rFonts w:asciiTheme="minorHAnsi" w:hAnsiTheme="minorHAnsi"/>
        </w:rPr>
        <w:t>Arms embargoes can successfully change countries’ behavior</w:t>
      </w:r>
    </w:p>
    <w:p w:rsidR="00E93DA4" w:rsidRPr="00403AD2" w:rsidRDefault="00E93DA4" w:rsidP="00E93DA4">
      <w:pPr>
        <w:rPr>
          <w:rFonts w:asciiTheme="minorHAnsi" w:hAnsiTheme="minorHAnsi"/>
        </w:rPr>
      </w:pPr>
      <w:r w:rsidRPr="00403AD2">
        <w:rPr>
          <w:rStyle w:val="Style13ptBold"/>
          <w:rFonts w:asciiTheme="minorHAnsi" w:hAnsiTheme="minorHAnsi"/>
        </w:rPr>
        <w:t>Miller &amp; Binder, 19</w:t>
      </w:r>
      <w:r w:rsidRPr="00403AD2">
        <w:rPr>
          <w:rFonts w:asciiTheme="minorHAnsi" w:hAnsiTheme="minorHAnsi"/>
        </w:rPr>
        <w:t xml:space="preserve"> --- *deputy director for policy at the Project on Middle East Democracy and served as the director for Egypt and Israel military issues at the U.S. National Security Council from 2014 to 2017, AND **advocacy officer at the Project on Middle East Democracy (5/10/19, Andrew &amp; Seth, “The Case for Arms Embargoes Against Uncooperative Partners,” </w:t>
      </w:r>
      <w:hyperlink r:id="rId36" w:history="1">
        <w:r w:rsidRPr="00403AD2">
          <w:rPr>
            <w:rStyle w:val="Hyperlink"/>
            <w:rFonts w:asciiTheme="minorHAnsi" w:hAnsiTheme="minorHAnsi"/>
          </w:rPr>
          <w:t>https://warontherocks.com/2019/05/the-case-for-arms-embargoes-against-uncooperative-partners/</w:t>
        </w:r>
      </w:hyperlink>
      <w:r w:rsidRPr="00403AD2">
        <w:rPr>
          <w:rFonts w:asciiTheme="minorHAnsi" w:hAnsiTheme="minorHAnsi"/>
        </w:rPr>
        <w:t>, accessed on 5/27/19, JMP)</w:t>
      </w:r>
    </w:p>
    <w:p w:rsidR="00E93DA4" w:rsidRPr="00403AD2" w:rsidRDefault="00E93DA4" w:rsidP="00E93DA4">
      <w:pPr>
        <w:rPr>
          <w:rFonts w:asciiTheme="minorHAnsi" w:hAnsiTheme="minorHAnsi"/>
        </w:rPr>
      </w:pPr>
      <w:r w:rsidRPr="00403AD2">
        <w:rPr>
          <w:rFonts w:asciiTheme="minorHAnsi" w:hAnsiTheme="minorHAnsi"/>
        </w:rPr>
        <w:t xml:space="preserve">The efficacy of withholding military assistance, including grant aid and arms sales, to modify the behavior of recipient countries is a hotly debated topic in the U.S. foreign policy community. Last month, War on the Rocks published another contribution to this discussion. In “The Case </w:t>
      </w:r>
      <w:proofErr w:type="gramStart"/>
      <w:r w:rsidRPr="00403AD2">
        <w:rPr>
          <w:rFonts w:asciiTheme="minorHAnsi" w:hAnsiTheme="minorHAnsi"/>
        </w:rPr>
        <w:t>Against</w:t>
      </w:r>
      <w:proofErr w:type="gramEnd"/>
      <w:r w:rsidRPr="00403AD2">
        <w:rPr>
          <w:rFonts w:asciiTheme="minorHAnsi" w:hAnsiTheme="minorHAnsi"/>
        </w:rPr>
        <w:t xml:space="preserve"> Arms Embargos, Even for Saudi Arabia,” Raymond </w:t>
      </w:r>
      <w:r w:rsidRPr="00403AD2">
        <w:rPr>
          <w:rStyle w:val="StyleUnderline"/>
          <w:rFonts w:asciiTheme="minorHAnsi" w:hAnsiTheme="minorHAnsi"/>
        </w:rPr>
        <w:t>Rounds</w:t>
      </w:r>
      <w:r w:rsidRPr="00403AD2">
        <w:rPr>
          <w:rFonts w:asciiTheme="minorHAnsi" w:hAnsiTheme="minorHAnsi"/>
        </w:rPr>
        <w:t xml:space="preserve"> opposes what he calls an “arms embargo” on Saudi Arabia, arguing that suspending U.S. arms sales as leverage over policy disagreements will only backfire by driving the kingdom to purchase arms from other countries. He </w:t>
      </w:r>
      <w:r w:rsidRPr="00403AD2">
        <w:rPr>
          <w:rStyle w:val="StyleUnderline"/>
          <w:rFonts w:asciiTheme="minorHAnsi" w:hAnsiTheme="minorHAnsi"/>
        </w:rPr>
        <w:t>contends that suspending sales to Saudi Arabia will fail to alter objectionable Saudi conduct</w:t>
      </w:r>
      <w:r w:rsidRPr="00403AD2">
        <w:rPr>
          <w:rFonts w:asciiTheme="minorHAnsi" w:hAnsiTheme="minorHAnsi"/>
        </w:rPr>
        <w:t xml:space="preserve">, whether in Yemen or domestically, </w:t>
      </w:r>
      <w:r w:rsidRPr="00403AD2">
        <w:rPr>
          <w:rStyle w:val="StyleUnderline"/>
          <w:rFonts w:asciiTheme="minorHAnsi" w:hAnsiTheme="minorHAnsi"/>
        </w:rPr>
        <w:t>while “[damaging] ties with Saudi Arabia.”</w:t>
      </w:r>
      <w:r w:rsidRPr="00403AD2">
        <w:rPr>
          <w:rFonts w:asciiTheme="minorHAnsi" w:hAnsiTheme="minorHAnsi"/>
        </w:rPr>
        <w:t xml:space="preserve"> According to Rounds, this dynamic is not unique to Saudi Arabia, but a general proposition that applies to all U.S. arms recipients.</w:t>
      </w:r>
    </w:p>
    <w:p w:rsidR="00E93DA4" w:rsidRPr="00403AD2" w:rsidRDefault="00E93DA4" w:rsidP="00E93DA4">
      <w:pPr>
        <w:rPr>
          <w:rFonts w:asciiTheme="minorHAnsi" w:hAnsiTheme="minorHAnsi"/>
        </w:rPr>
      </w:pPr>
      <w:r w:rsidRPr="00403AD2">
        <w:rPr>
          <w:rFonts w:asciiTheme="minorHAnsi" w:hAnsiTheme="minorHAnsi"/>
        </w:rPr>
        <w:t>If he is correct, arms embargoes — a regular tool of U.S. foreign policy — are quixotic attempts to shape the behavior of foreign governments and put the United States at a strategic disadvantage to global competitors. While this argument seems reasonable, if depressing, it suffers from two principal and serious flaws.</w:t>
      </w:r>
    </w:p>
    <w:p w:rsidR="00E93DA4" w:rsidRPr="00403AD2" w:rsidRDefault="00E93DA4" w:rsidP="00E93DA4">
      <w:pPr>
        <w:rPr>
          <w:rFonts w:asciiTheme="minorHAnsi" w:hAnsiTheme="minorHAnsi"/>
        </w:rPr>
      </w:pPr>
      <w:r w:rsidRPr="00403AD2">
        <w:rPr>
          <w:rFonts w:asciiTheme="minorHAnsi" w:hAnsiTheme="minorHAnsi"/>
        </w:rPr>
        <w:t xml:space="preserve">First, </w:t>
      </w:r>
      <w:r w:rsidRPr="00403AD2">
        <w:rPr>
          <w:rStyle w:val="Emphasis"/>
          <w:rFonts w:asciiTheme="minorHAnsi" w:hAnsiTheme="minorHAnsi"/>
        </w:rPr>
        <w:t>the empirical record does not support Rounds’ contention that arms embargoes do not deliver</w:t>
      </w:r>
      <w:r w:rsidRPr="00403AD2">
        <w:rPr>
          <w:rFonts w:asciiTheme="minorHAnsi" w:hAnsiTheme="minorHAnsi"/>
        </w:rPr>
        <w:t xml:space="preserve">. </w:t>
      </w:r>
      <w:r w:rsidRPr="00403AD2">
        <w:rPr>
          <w:rStyle w:val="StyleUnderline"/>
          <w:rFonts w:asciiTheme="minorHAnsi" w:hAnsiTheme="minorHAnsi"/>
        </w:rPr>
        <w:t>While</w:t>
      </w:r>
      <w:r w:rsidRPr="00403AD2">
        <w:rPr>
          <w:rFonts w:asciiTheme="minorHAnsi" w:hAnsiTheme="minorHAnsi"/>
        </w:rPr>
        <w:t xml:space="preserve"> these </w:t>
      </w:r>
      <w:r w:rsidRPr="00403AD2">
        <w:rPr>
          <w:rStyle w:val="StyleUnderline"/>
          <w:rFonts w:asciiTheme="minorHAnsi" w:hAnsiTheme="minorHAnsi"/>
        </w:rPr>
        <w:t xml:space="preserve">suspensions are not a silver bullet, </w:t>
      </w:r>
      <w:r w:rsidRPr="00403AD2">
        <w:rPr>
          <w:rStyle w:val="Emphasis"/>
          <w:rFonts w:asciiTheme="minorHAnsi" w:hAnsiTheme="minorHAnsi"/>
        </w:rPr>
        <w:t>there is ample evidence to demonstrate that they can be effective in changing the policy of a target country</w:t>
      </w:r>
      <w:r w:rsidRPr="00403AD2">
        <w:rPr>
          <w:rFonts w:asciiTheme="minorHAnsi" w:hAnsiTheme="minorHAnsi"/>
        </w:rPr>
        <w:t xml:space="preserve">. For example, </w:t>
      </w:r>
      <w:r w:rsidRPr="00403AD2">
        <w:rPr>
          <w:rStyle w:val="StyleUnderline"/>
          <w:rFonts w:asciiTheme="minorHAnsi" w:hAnsiTheme="minorHAnsi"/>
        </w:rPr>
        <w:t>in</w:t>
      </w:r>
      <w:r w:rsidRPr="00403AD2">
        <w:rPr>
          <w:rFonts w:asciiTheme="minorHAnsi" w:hAnsiTheme="minorHAnsi"/>
        </w:rPr>
        <w:t xml:space="preserve"> 20</w:t>
      </w:r>
      <w:r w:rsidRPr="00403AD2">
        <w:rPr>
          <w:rStyle w:val="StyleUnderline"/>
          <w:rFonts w:asciiTheme="minorHAnsi" w:hAnsiTheme="minorHAnsi"/>
        </w:rPr>
        <w:t>05</w:t>
      </w:r>
      <w:r w:rsidRPr="00403AD2">
        <w:rPr>
          <w:rFonts w:asciiTheme="minorHAnsi" w:hAnsiTheme="minorHAnsi"/>
        </w:rPr>
        <w:t xml:space="preserve">,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successfully used the suspension of a joint weapons project to persuade Israel to cancel a proposed sale of drone equipment to China</w:t>
      </w:r>
      <w:r w:rsidRPr="00403AD2">
        <w:rPr>
          <w:rFonts w:asciiTheme="minorHAnsi" w:hAnsiTheme="minorHAnsi"/>
        </w:rPr>
        <w:t xml:space="preserve">. In another example, then-Secretary of State Rex Tillerson secured commitments from Egypt to resolve a longstanding criminal case against 41 foreign NGO workers, including Americans and Europeans, and to suspend military cooperation with North Korea in exchange for releasing $195 million in suspended military aid. </w:t>
      </w:r>
      <w:r w:rsidRPr="00403AD2">
        <w:rPr>
          <w:rStyle w:val="StyleUnderline"/>
          <w:rFonts w:asciiTheme="minorHAnsi" w:hAnsiTheme="minorHAnsi"/>
        </w:rPr>
        <w:t>More recently, the legislative hold</w:t>
      </w:r>
      <w:r w:rsidRPr="00403AD2">
        <w:rPr>
          <w:rFonts w:asciiTheme="minorHAnsi" w:hAnsiTheme="minorHAnsi"/>
        </w:rPr>
        <w:t xml:space="preserve"> Sen. Robert </w:t>
      </w:r>
      <w:r w:rsidRPr="00403AD2">
        <w:rPr>
          <w:rStyle w:val="StyleUnderline"/>
          <w:rFonts w:asciiTheme="minorHAnsi" w:hAnsiTheme="minorHAnsi"/>
        </w:rPr>
        <w:t>Menendez placed on an arms sale to Saudi Arabia and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A</w:t>
      </w:r>
      <w:r w:rsidRPr="00403AD2">
        <w:rPr>
          <w:rFonts w:asciiTheme="minorHAnsi" w:hAnsiTheme="minorHAnsi"/>
        </w:rPr>
        <w:t xml:space="preserve">rab </w:t>
      </w:r>
      <w:r w:rsidRPr="00403AD2">
        <w:rPr>
          <w:rStyle w:val="Emphasis"/>
          <w:rFonts w:asciiTheme="minorHAnsi" w:hAnsiTheme="minorHAnsi"/>
        </w:rPr>
        <w:t>E</w:t>
      </w:r>
      <w:r w:rsidRPr="00403AD2">
        <w:rPr>
          <w:rFonts w:asciiTheme="minorHAnsi" w:hAnsiTheme="minorHAnsi"/>
        </w:rPr>
        <w:t xml:space="preserve">mirates, </w:t>
      </w:r>
      <w:r w:rsidRPr="00403AD2">
        <w:rPr>
          <w:rStyle w:val="StyleUnderline"/>
          <w:rFonts w:asciiTheme="minorHAnsi" w:hAnsiTheme="minorHAnsi"/>
        </w:rPr>
        <w:t>when combined with threatened legislation to impose further restrictions on transfers to Saudi Arabia, helped pressure the Saudi-led coalition in Yemen to re-engage in negotiations with the Houthis, resulting in an imperfect but still important deal on the port of Hodeidah.</w:t>
      </w:r>
    </w:p>
    <w:p w:rsidR="00E93DA4" w:rsidRPr="00403AD2" w:rsidRDefault="00E93DA4" w:rsidP="00E93DA4">
      <w:pPr>
        <w:rPr>
          <w:rFonts w:asciiTheme="minorHAnsi" w:hAnsiTheme="minorHAnsi"/>
        </w:rPr>
      </w:pPr>
      <w:r w:rsidRPr="00403AD2">
        <w:rPr>
          <w:rStyle w:val="StyleUnderline"/>
          <w:rFonts w:asciiTheme="minorHAnsi" w:hAnsiTheme="minorHAnsi"/>
        </w:rPr>
        <w:t>The author’s argument that arms embargoes do not work cites the 2013 suspension of U.S. military aid to Egypt</w:t>
      </w:r>
      <w:r w:rsidRPr="00403AD2">
        <w:rPr>
          <w:rFonts w:asciiTheme="minorHAnsi" w:hAnsiTheme="minorHAnsi"/>
        </w:rPr>
        <w:t xml:space="preserve"> following that country’s military coup. This policy clearly failed to reverse the military coup led by current President Abdel Fattah al-Sisi, but there are good reasons to question the validity of the example. Proponents of </w:t>
      </w:r>
      <w:r w:rsidRPr="00403AD2">
        <w:rPr>
          <w:rStyle w:val="StyleUnderline"/>
          <w:rFonts w:asciiTheme="minorHAnsi" w:hAnsiTheme="minorHAnsi"/>
        </w:rPr>
        <w:t>the suspension</w:t>
      </w:r>
      <w:r w:rsidRPr="00403AD2">
        <w:rPr>
          <w:rFonts w:asciiTheme="minorHAnsi" w:hAnsiTheme="minorHAnsi"/>
        </w:rPr>
        <w:t xml:space="preserve"> argue with good reason that it </w:t>
      </w:r>
      <w:r w:rsidRPr="00403AD2">
        <w:rPr>
          <w:rStyle w:val="StyleUnderline"/>
          <w:rFonts w:asciiTheme="minorHAnsi" w:hAnsiTheme="minorHAnsi"/>
        </w:rPr>
        <w:t>was not given a fair chance to work</w:t>
      </w:r>
      <w:r w:rsidRPr="00403AD2">
        <w:rPr>
          <w:rFonts w:asciiTheme="minorHAnsi" w:hAnsiTheme="minorHAnsi"/>
        </w:rPr>
        <w:t xml:space="preserve">. Shortly after the decision was announced, </w:t>
      </w:r>
      <w:r w:rsidRPr="00403AD2">
        <w:rPr>
          <w:rStyle w:val="Emphasis"/>
          <w:rFonts w:asciiTheme="minorHAnsi" w:hAnsiTheme="minorHAnsi"/>
        </w:rPr>
        <w:t>senior U.S. officials told the Egyptians the aid would soon be restored, undercutting the coercive value of the suspension</w:t>
      </w:r>
      <w:r w:rsidRPr="00403AD2">
        <w:rPr>
          <w:rFonts w:asciiTheme="minorHAnsi" w:hAnsiTheme="minorHAnsi"/>
        </w:rPr>
        <w:t xml:space="preserve">. </w:t>
      </w:r>
      <w:r w:rsidRPr="00403AD2">
        <w:rPr>
          <w:rStyle w:val="StyleUnderline"/>
          <w:rFonts w:asciiTheme="minorHAnsi" w:hAnsiTheme="minorHAnsi"/>
        </w:rPr>
        <w:t xml:space="preserve">From the perspective of the Egyptian government, it would have been irrational to make serious concessions in response to what </w:t>
      </w:r>
      <w:r w:rsidRPr="00403AD2">
        <w:rPr>
          <w:rStyle w:val="StyleUnderline"/>
          <w:rFonts w:asciiTheme="minorHAnsi" w:hAnsiTheme="minorHAnsi"/>
        </w:rPr>
        <w:lastRenderedPageBreak/>
        <w:t xml:space="preserve">they believed was an idle threat. </w:t>
      </w:r>
      <w:r w:rsidRPr="00403AD2">
        <w:rPr>
          <w:rFonts w:asciiTheme="minorHAnsi" w:hAnsiTheme="minorHAnsi"/>
        </w:rPr>
        <w:t>Just as important, due to a plethora of exceptions and carve-outs, some U.S. military assistance to Egypt continued throughout the suspension period, including maintenance and sustainment, sparing the Egyptian military from the full force of the hold.</w:t>
      </w:r>
    </w:p>
    <w:p w:rsidR="00E93DA4" w:rsidRPr="00403AD2" w:rsidRDefault="00E93DA4" w:rsidP="00E93DA4">
      <w:pPr>
        <w:rPr>
          <w:rStyle w:val="StyleUnderline"/>
          <w:rFonts w:asciiTheme="minorHAnsi" w:hAnsiTheme="minorHAnsi"/>
        </w:rPr>
      </w:pPr>
      <w:r w:rsidRPr="00403AD2">
        <w:rPr>
          <w:rStyle w:val="Emphasis"/>
          <w:rFonts w:asciiTheme="minorHAnsi" w:hAnsiTheme="minorHAnsi"/>
        </w:rPr>
        <w:t>Despite undercutting its own suspension, the hold still produced some good.</w:t>
      </w:r>
      <w:r w:rsidRPr="00403AD2">
        <w:rPr>
          <w:rStyle w:val="StyleUnderline"/>
          <w:rFonts w:asciiTheme="minorHAnsi" w:hAnsiTheme="minorHAnsi"/>
        </w:rPr>
        <w:t xml:space="preserve"> U.S. diplomats were able to leverage the policy to deter the Egyptian government from enforcing an arbitrary September 2014 deadline for NGOs to register under Egypt’s draconian 2002 NGO law.</w:t>
      </w:r>
      <w:r w:rsidRPr="00403AD2">
        <w:rPr>
          <w:rFonts w:asciiTheme="minorHAnsi" w:hAnsiTheme="minorHAnsi"/>
        </w:rPr>
        <w:t xml:space="preserve"> And, </w:t>
      </w:r>
      <w:r w:rsidRPr="00403AD2">
        <w:rPr>
          <w:rStyle w:val="StyleUnderline"/>
          <w:rFonts w:asciiTheme="minorHAnsi" w:hAnsiTheme="minorHAnsi"/>
        </w:rPr>
        <w:t xml:space="preserve">although Egypt released U.S. citizen Mohamed Soltan from prison two months after aid was resumed, </w:t>
      </w:r>
      <w:r w:rsidRPr="00403AD2">
        <w:rPr>
          <w:rStyle w:val="Emphasis"/>
          <w:rFonts w:asciiTheme="minorHAnsi" w:hAnsiTheme="minorHAnsi"/>
        </w:rPr>
        <w:t>Cairo was partly motivated by the concern that</w:t>
      </w:r>
      <w:r w:rsidRPr="00403AD2">
        <w:rPr>
          <w:rFonts w:asciiTheme="minorHAnsi" w:hAnsiTheme="minorHAnsi"/>
        </w:rPr>
        <w:t xml:space="preserve"> the </w:t>
      </w:r>
      <w:r w:rsidRPr="00403AD2">
        <w:rPr>
          <w:rStyle w:val="Emphasis"/>
          <w:rFonts w:asciiTheme="minorHAnsi" w:hAnsiTheme="minorHAnsi"/>
        </w:rPr>
        <w:t>Obama</w:t>
      </w:r>
      <w:r w:rsidRPr="00403AD2">
        <w:rPr>
          <w:rFonts w:asciiTheme="minorHAnsi" w:hAnsiTheme="minorHAnsi"/>
        </w:rPr>
        <w:t xml:space="preserve"> administration </w:t>
      </w:r>
      <w:r w:rsidRPr="00403AD2">
        <w:rPr>
          <w:rStyle w:val="Emphasis"/>
          <w:rFonts w:asciiTheme="minorHAnsi" w:hAnsiTheme="minorHAnsi"/>
        </w:rPr>
        <w:t>could reverse its decision to resume arms shipments</w:t>
      </w:r>
      <w:r w:rsidRPr="00403AD2">
        <w:rPr>
          <w:rFonts w:asciiTheme="minorHAnsi" w:hAnsiTheme="minorHAnsi"/>
        </w:rPr>
        <w:t xml:space="preserve">. To be sure, these accomplishments were relatively limited, and we should be careful not to overestimate the efficacy of arms holds. </w:t>
      </w:r>
      <w:r w:rsidRPr="00403AD2">
        <w:rPr>
          <w:rStyle w:val="StyleUnderline"/>
          <w:rFonts w:asciiTheme="minorHAnsi" w:hAnsiTheme="minorHAnsi"/>
        </w:rPr>
        <w:t xml:space="preserve">A foreign government is unlikely to fundamentally change its position on what it views as an existential issue. But </w:t>
      </w:r>
      <w:r w:rsidRPr="00403AD2">
        <w:rPr>
          <w:rStyle w:val="Emphasis"/>
          <w:rFonts w:asciiTheme="minorHAnsi" w:hAnsiTheme="minorHAnsi"/>
        </w:rPr>
        <w:t>prior suspensions have yielded tangible gains</w:t>
      </w:r>
      <w:r w:rsidRPr="00403AD2">
        <w:rPr>
          <w:rStyle w:val="StyleUnderline"/>
          <w:rFonts w:asciiTheme="minorHAnsi" w:hAnsiTheme="minorHAnsi"/>
        </w:rPr>
        <w:t>, and they should remain part of the U.S. foreign policy toolkit.</w:t>
      </w:r>
    </w:p>
    <w:p w:rsidR="00E93DA4" w:rsidRPr="00403AD2" w:rsidRDefault="00E93DA4" w:rsidP="00E93DA4">
      <w:pPr>
        <w:rPr>
          <w:rFonts w:asciiTheme="minorHAnsi" w:hAnsiTheme="minorHAnsi"/>
        </w:rPr>
      </w:pPr>
    </w:p>
    <w:p w:rsidR="00E93DA4" w:rsidRDefault="00005FC6" w:rsidP="00005FC6">
      <w:pPr>
        <w:pStyle w:val="Heading3"/>
      </w:pPr>
      <w:r>
        <w:lastRenderedPageBreak/>
        <w:t>Conventional Conflict Impacts</w:t>
      </w:r>
    </w:p>
    <w:p w:rsidR="00005FC6" w:rsidRDefault="00005FC6" w:rsidP="00005FC6"/>
    <w:p w:rsidR="00005FC6" w:rsidRDefault="002F6EC4" w:rsidP="00005FC6">
      <w:pPr>
        <w:pStyle w:val="Heading4"/>
      </w:pPr>
      <w:r>
        <w:t>C</w:t>
      </w:r>
      <w:r w:rsidR="00005FC6">
        <w:t>onventional warfare kills hundreds of millions of soldiers, civilians, men, women, and children, inflicts severe psychological trauma, and drives mass refugee crises</w:t>
      </w:r>
    </w:p>
    <w:p w:rsidR="00005FC6" w:rsidRDefault="00005FC6" w:rsidP="00005FC6">
      <w:r w:rsidRPr="00523FE2">
        <w:rPr>
          <w:rStyle w:val="Style13ptBold"/>
        </w:rPr>
        <w:t>Hedges 3</w:t>
      </w:r>
      <w:r>
        <w:t xml:space="preserve"> – Pulitzer Prize-winning journalist, a New York Times best-selling author, a professor in the college degree program offered to New Jersey state prisoners by Rutgers University (Chris Hedges, 7-6-2003, "'What Every Person Should Know About War'," New York Times, https://www.nytimes.com/2003/07/06/books/chapters/what-every-person-should-know-about-war.html/, DOA: 7-1-2019, smarx ) //SS</w:t>
      </w:r>
    </w:p>
    <w:p w:rsidR="00005FC6" w:rsidRPr="00CE0A09" w:rsidRDefault="00005FC6" w:rsidP="00005FC6">
      <w:pPr>
        <w:rPr>
          <w:rStyle w:val="Emphasis"/>
        </w:rPr>
      </w:pPr>
      <w:r w:rsidRPr="00CE0A09">
        <w:rPr>
          <w:sz w:val="12"/>
        </w:rPr>
        <w:t xml:space="preserve">What is a war? War is defined as an active conflict that has claimed more than 1,000 lives. Has the world ever been at peace? Of the past 3,400 years, humans have been entirely at peace for 268 of them, or just 8 percent of recorded history. How many people have died in war? </w:t>
      </w:r>
      <w:r w:rsidRPr="00CE0A09">
        <w:rPr>
          <w:rStyle w:val="Emphasis"/>
        </w:rPr>
        <w:t>At least 108 million people were killed in wars in the twentieth century</w:t>
      </w:r>
      <w:r w:rsidRPr="00CE0A09">
        <w:rPr>
          <w:sz w:val="12"/>
        </w:rPr>
        <w:t xml:space="preserve">. </w:t>
      </w:r>
      <w:r w:rsidRPr="00CE0A09">
        <w:rPr>
          <w:u w:val="single"/>
        </w:rPr>
        <w:t>Estimates for the total number killed in wars throughout all of human history range from 150 million to 1 billion</w:t>
      </w:r>
      <w:r w:rsidRPr="00CE0A09">
        <w:rPr>
          <w:sz w:val="12"/>
        </w:rPr>
        <w:t xml:space="preserve">. War has several other effects on population, including decreasing the birthrate by taking men away from their wives. The reduced birthrate during World War II is estimated to have caused a population deficit of more than 20 million people. How many people around the world serve in the military? The combined armed forces of the world have 21.3 million people. China has the </w:t>
      </w:r>
      <w:proofErr w:type="gramStart"/>
      <w:r w:rsidRPr="00CE0A09">
        <w:rPr>
          <w:sz w:val="12"/>
        </w:rPr>
        <w:t>world's</w:t>
      </w:r>
      <w:proofErr w:type="gramEnd"/>
      <w:r w:rsidRPr="00CE0A09">
        <w:rPr>
          <w:sz w:val="12"/>
        </w:rPr>
        <w:t xml:space="preserve"> largest, with 2.4 million. America is second with 1.4 million. India has 1.3 million, North Korea 1 million, and Russia 900,000. Of the world's 20 largest militaries, 14 are in developing nations? How many wars are taking place right now? At the beginning of 2003 there were 30 wars going on around the world. These included conflicts in Afghanistan, Algeria, Burundi, China, Colombia, the Congo, India, Indonesia, Israel, Iraq, Liberia, Nigeria, Pakistan, Peru, the Philippines, Russia, Somalia, Sudan, and Uganda. Is there a genetic reason why we fight? There is no single "war gene." Combinations of genes can predispose a person to violence. However, aggression is a product of biology and environment. In America, sources of aggressive dispositions include domestic violence, the portrayal of violence in the media, threats from enemies, and combat training. Is war essentially male? Worldwide, 97 percent of today's military personnel are male. This is thought to be a reflection of culture and biology. Fifteen percent (204,000) of American military personnel are female. Can women fight as effectively as men do? Yes. While fewer women are "natural killers," and women are on average smaller than men, there are many women who have the psychological makeup and the physical ability to fight. There are many men without either. Women have shown valor in combat. Dr. Mary Walker won the Medal of Honor during the Civil War. Why are civilians so attracted to war? War is often regarded by observers as honorable and noble. It can be viewed as a contest between nations, a chance to compete and be declared the victor. Does the American public support war? Between 65 and 85 percent of the American public will support a military action when it begins. Vietnam had 64 percent support in 1965. As American casualties mount, support often decreases. The Korean and Vietnam Wars ended with support levels near 30 percent. World War II support levels never fell below 77 percent, despite the prolonged and damaging nature of the conflict. The Gulf War enjoyed similar levels of support. How large is the American military? The active peacetime force of the U.S. armed services includes 1.4 million people, with the Army making up almost 500,000 of that number. The Navy has approximately 380,000 men and women on active duty. The Air Force has approximately 365,000, and the Marines have approximately 175,000. Approximately 1.3 million Americans serve in Reserve and National Guard branches that can be activated in time of war. How many Americans have died in wars? </w:t>
      </w:r>
      <w:r w:rsidRPr="00CE0A09">
        <w:rPr>
          <w:rStyle w:val="Emphasis"/>
        </w:rPr>
        <w:t>More than 650,000 Americans have been killed in combat</w:t>
      </w:r>
      <w:r w:rsidRPr="00CE0A09">
        <w:rPr>
          <w:sz w:val="12"/>
        </w:rPr>
        <w:t xml:space="preserve">. </w:t>
      </w:r>
      <w:r w:rsidRPr="00CE0A09">
        <w:rPr>
          <w:rStyle w:val="Emphasis"/>
        </w:rPr>
        <w:t>Another 243,000 have died while wars were being fought, due to training accidents, injury, and disease</w:t>
      </w:r>
      <w:r w:rsidRPr="00CE0A09">
        <w:rPr>
          <w:sz w:val="12"/>
        </w:rPr>
        <w:t xml:space="preserve">. In the twentieth century, approximately 53,000 Americans were killed in combat in World War I, 291,000 in World War II, 33,000 in the Korean War, 47,000 in Vietnam, and 148 in the Gulf War. Including deaths from disease, accidents, and other factors, each war's total was much higher: approximately 116,000 died in World War I, 400,000 in World War II, 53,000 in the Korean War, 90,000 in Vietnam, and almost 400 in the Gulf War. How deadly is the American military? It is difficult to measure how many enemy deaths American armed forces have inflicted. </w:t>
      </w:r>
      <w:r w:rsidRPr="00CE0A09">
        <w:rPr>
          <w:u w:val="single"/>
        </w:rPr>
        <w:t>Americans and their allies typically cause 10 to 20 times more combat casualties than American forces suffer</w:t>
      </w:r>
      <w:r w:rsidRPr="00CE0A09">
        <w:rPr>
          <w:sz w:val="12"/>
        </w:rPr>
        <w:t xml:space="preserve">. Estimates of Iraqi soldiers killed in the Gulf War range from 1,500 to 100,000. The lowest figure would still be 10 times the number of Americans killed in the war. </w:t>
      </w:r>
      <w:r w:rsidRPr="00CE0A09">
        <w:rPr>
          <w:rStyle w:val="Emphasis"/>
        </w:rPr>
        <w:t>Approximately 850,000 Vietcong died in the Vietnam War, 18 times the 47,000 U.S. dead. More than 600,000 North Korean and 1 million Chinese fighters died in the Korean War, almost 50 times the 33,000 American dead</w:t>
      </w:r>
      <w:r w:rsidRPr="00CE0A09">
        <w:rPr>
          <w:sz w:val="12"/>
        </w:rPr>
        <w:t xml:space="preserve">. </w:t>
      </w:r>
      <w:r w:rsidRPr="00CE0A09">
        <w:rPr>
          <w:rStyle w:val="Emphasis"/>
        </w:rPr>
        <w:t>In World War II, 3,250,000 German and 1,507,000 Japanese soldiers, sailors, and pilots were killed</w:t>
      </w:r>
      <w:r w:rsidRPr="00CE0A09">
        <w:rPr>
          <w:sz w:val="12"/>
        </w:rPr>
        <w:t xml:space="preserve">, 16 times the 291,000 American servicemen who were killed. How much does it cost the United States to maintain its armed forces? Since 1975, America has spent between 3 and 6 percent of its gross domestic product on national defense, or approximately 15 to 30 percent of each year's federal budget. In the first years of the twenty-first century, this meant spending roughly $350 billion per year. In comparison, annual spending for other programs included roughly $15 billion on state and international assistance and $60 billion on education. From 1940 to 1996 (a period that includes several cycles of war and peace, including the arms race of the cold war), America spent $16.23 trillion on the military ($5.82 trillion of that on nuclear weapons), versus $1.70 trillion on health care and $1.24 trillion on international affairs. How much does war cost? The cost of the Gulf War was approximately $76 billion. Vietnam cost $500 billion; the Korean War, $336 billion; and World War II, almost $3 trillion. Put another way, the Gulf War cost each person in the United States $306; Vietnam, $2,204 per person; Korea, $2,266 per person; and World War II, $20,388 per person. At its outset, estimates for the cost of the Iraqi War were $50 to $140 billion, and an additional $75 to $500 billion for occupation and peacekeeping, or from $444 to $2,274 per person. How big is the military industry in the United States? Besides the 1.4 million active duty personnel, the military employs 627,000 civilians. The defense industry employs another 3 million. In total, the military and its supporting manufacturing base employs 3.5 percent of the U.S. labor force. In 2002, the Department of Defense spent $170.8 billion with military contractors such as Boeing and Lockheed Martin. How has the size of the industry changed over time? The 2003 level of 3.5 percent of the labor force is historically low. In 1987, toward the end of the cold war, defense (including the military) made up 5.7 percent of the U.S. labor market; in 1968, during Vietnam, 9.8 percent; in 1943, during World War II, 39 percent. After World War II, defense employment dropped to 4.5 percent, but jumped back to 11 percent in 1951 with the Korean War and the start of the cold war. Does the military industry help make defense spending decisions? Yes. In 2000, defense lobbying groups spent approximately $60 million. Defense political action committees also contribute roughly $14 million per congressional election cycle. Defense aerospace, defense electronics, and miscellaneous defense are the 31st-, 44th-, and 46th-ranking industries, respectively. How many weapons does the U.S. military industry export each year? In 2001, U.S. arms manufacturers exported $9.7 billion in weapons worldwide. The United Kingdom was second in international exports with $4 billion. In addition, the United States made new sales of $12.1 billion. Russia was second with $5.8 billion. The United States is the world's largest arms manufacturer, supplying almost half of all the arms sold on the world market. What kinds of arms does the United States export? In 2002, U.S. manufacturers planned to export arms including Cobra and Apache attack helicopters, Black Hawk helicopters, KC-135A Stratotanker air-to-air tanker/transport aircraft, Hellfire and Hellfire II air-to-surface antiarmor missiles, Sidewinder air-to-air missiles, TOW 2A and 2B missiles, M-16 rifles, M-60 machine guns, grenade launchers, MK-82 (500 lb.) and MK-83 (1,000 lb.) bombs, Sentinel radar systems, GBU12 Paveway series laser-guided bombs, standard assault amphibious personnel vehicles, assault amphibious command vehicles, and CBU-97 sensor fused weapon antitank cluster bombs. How many of the weapons U.S. companies export go to developing countries? Approximately half. From 1994 to 2001, the United States exported $131 billion in arms, with $59 billion going to developing nations. The United States is the leading exporter to developing countries, with Russia and France second and third. How do American arms exports affect the American people? Arms exports are an important source of American jobs and help maintain U.S. military manufacturing capacity. They also have some negative consequences. When American weapons are used in a conflict-for example, by Israel against the Palestinians-America is also blamed for the attacks. U.S. forces </w:t>
      </w:r>
      <w:r w:rsidRPr="00CE0A09">
        <w:rPr>
          <w:sz w:val="12"/>
        </w:rPr>
        <w:lastRenderedPageBreak/>
        <w:t xml:space="preserve">regularly find themselves up against sophisticated weaponry of American origin, which is harder to defend against. How dangerous is war for civilians? Very dangerous. </w:t>
      </w:r>
      <w:r w:rsidRPr="00CE0A09">
        <w:rPr>
          <w:rStyle w:val="Emphasis"/>
        </w:rPr>
        <w:t>Between 1900 and 1990</w:t>
      </w:r>
      <w:r w:rsidRPr="00CE0A09">
        <w:rPr>
          <w:sz w:val="12"/>
        </w:rPr>
        <w:t xml:space="preserve">, </w:t>
      </w:r>
      <w:r w:rsidRPr="00CE0A09">
        <w:rPr>
          <w:rStyle w:val="Emphasis"/>
        </w:rPr>
        <w:t>43 million soldiers died in wars. During the same period, 62 million civilians were killed</w:t>
      </w:r>
      <w:r w:rsidRPr="00CE0A09">
        <w:rPr>
          <w:sz w:val="12"/>
        </w:rPr>
        <w:t xml:space="preserve">. </w:t>
      </w:r>
      <w:r w:rsidRPr="00CE0A09">
        <w:rPr>
          <w:rStyle w:val="Emphasis"/>
        </w:rPr>
        <w:t>More than 34 million civilians died in World War II</w:t>
      </w:r>
      <w:r w:rsidRPr="00CE0A09">
        <w:rPr>
          <w:sz w:val="12"/>
        </w:rPr>
        <w:t xml:space="preserve">. </w:t>
      </w:r>
      <w:r w:rsidRPr="00CE0A09">
        <w:rPr>
          <w:rStyle w:val="Emphasis"/>
        </w:rPr>
        <w:t>One million died in North Korea. Hundreds of thousands were killed in South Korea, and 200,000 to 400,000 in Vietnam. In the wars of the 1990s, civilian deaths constituted between 75 and 90 percent of all war deaths.</w:t>
      </w:r>
      <w:r w:rsidRPr="00CE0A09">
        <w:rPr>
          <w:sz w:val="12"/>
        </w:rPr>
        <w:t xml:space="preserve"> What is </w:t>
      </w:r>
      <w:r w:rsidRPr="00CE0A09">
        <w:rPr>
          <w:rStyle w:val="Emphasis"/>
        </w:rPr>
        <w:t>the civilian experience in war</w:t>
      </w:r>
      <w:r w:rsidRPr="00CE0A09">
        <w:rPr>
          <w:sz w:val="12"/>
        </w:rPr>
        <w:t xml:space="preserve">? </w:t>
      </w:r>
      <w:r w:rsidRPr="00CE0A09">
        <w:rPr>
          <w:rStyle w:val="Emphasis"/>
        </w:rPr>
        <w:t>They are shot, bombed, raped, starved, and driven from their homes</w:t>
      </w:r>
      <w:r w:rsidRPr="00CE0A09">
        <w:rPr>
          <w:sz w:val="12"/>
        </w:rPr>
        <w:t xml:space="preserve">. During World War II, 135,000 civilians died in two days in the firebombing of Dresden. A week later, in Pforzheim, Germany, 17,800 people were killed in 22 minutes. In Russia, after the three-year battle of Leningrad, only 600,000 civilians remained in a city that had held a population of 2.5 million. One million were evacuated, 100,000 were conscripted into the Red Army, and 800,000 died. In April 2003, during the Iraqi War, half of the 1.3 million civilians in Basra, Iraq, were trapped for days without food and water in temperatures in excess of 100 degrees. How many refugees axe there? In 2001, 40 </w:t>
      </w:r>
      <w:r w:rsidRPr="00CE0A09">
        <w:rPr>
          <w:rStyle w:val="Emphasis"/>
        </w:rPr>
        <w:t>million people were displaced from their homes because of armed conflict</w:t>
      </w:r>
      <w:r w:rsidRPr="00CE0A09">
        <w:rPr>
          <w:sz w:val="12"/>
        </w:rPr>
        <w:t xml:space="preserve"> or human rights violations. Refugees have been a concern throughout the twentieth century. </w:t>
      </w:r>
      <w:r w:rsidRPr="00CE0A09">
        <w:rPr>
          <w:u w:val="single"/>
        </w:rPr>
        <w:t>Five million Europeans were uprooted from 1919 to 1939. World War II displaced 40 million non-Germans in Europe, and 13 million Germans were expelled from countries in Eastern Europe</w:t>
      </w:r>
      <w:r w:rsidRPr="00CE0A09">
        <w:rPr>
          <w:sz w:val="12"/>
        </w:rPr>
        <w:t xml:space="preserve">. Approximately 2.5 million of the 4.4 million people in Bosnia and Herzegovina were driven from their homes during that region's war in the early 1990s. More than 2 million Rwandans left their country in 1994. In 2001, 200,000 people were driven from Afghanistan to Pakistan. In early 2003, 45,000 Liberians were displaced from their homes. What are the consequences of becoming a refugee? </w:t>
      </w:r>
      <w:r w:rsidRPr="00CE0A09">
        <w:rPr>
          <w:u w:val="single"/>
        </w:rPr>
        <w:t>Refugees have very high mortality rates, due primarily to malnutrition and infectious disease</w:t>
      </w:r>
      <w:r w:rsidRPr="00CE0A09">
        <w:rPr>
          <w:sz w:val="12"/>
        </w:rPr>
        <w:t xml:space="preserve">. Rwandan refugees in Zaire in 1994 had a death rate 25 to 50 times higher than prewar Rwandans. Iraqi Kurdish refugees in Turkey in 1991 had a death rate 18 times higher than usual. How does war affect children? </w:t>
      </w:r>
      <w:r w:rsidRPr="00CE0A09">
        <w:rPr>
          <w:rStyle w:val="Emphasis"/>
        </w:rPr>
        <w:t>More than 2 million children were killed in wars during the 1990s. Three times that number were disabled or seriously injured</w:t>
      </w:r>
      <w:r w:rsidRPr="00CE0A09">
        <w:rPr>
          <w:sz w:val="12"/>
        </w:rPr>
        <w:t xml:space="preserve">. </w:t>
      </w:r>
      <w:r w:rsidRPr="00CE0A09">
        <w:rPr>
          <w:rStyle w:val="Emphasis"/>
        </w:rPr>
        <w:t>Twenty million children were displaced from their homes in 2001. Many were forced into prostitution. A large percentage of those will contract AIDS. Children born to mothers who are raped or forced into prostitution often become outcasts.</w:t>
      </w:r>
      <w:r>
        <w:rPr>
          <w:rStyle w:val="Emphasis"/>
        </w:rPr>
        <w:t xml:space="preserve"> </w:t>
      </w:r>
      <w:r w:rsidRPr="00CE0A09">
        <w:rPr>
          <w:sz w:val="12"/>
        </w:rPr>
        <w:t xml:space="preserve">How many child soldiers are there? More than 300,000 worldwide. Soldiers are sometimes recruited at age 10 and younger. The youngest carry heavy packs, or sweep roads with brooms and branches to test for landmines. When children are hostile, the opposing army is more likely to consider every civilian a potential enemy. Why do children join armies? They are often forced to. Some are given alcohol or drugs, or exposed to atrocities, to desensitize them to violence. Some join to help feed or protect their families. Some are offered up by their parents in exchange for protection. Children can be fearless because they lack a clear concept of death. How can war affect women? Women often take on larger economic roles in wartime. They must find ways to compensate for their husband's military deployment or unemployment. Those in war zones must search for food, water, medicine, and fuel despite shortages. Some </w:t>
      </w:r>
      <w:r w:rsidRPr="00CE0A09">
        <w:rPr>
          <w:rStyle w:val="Emphasis"/>
        </w:rPr>
        <w:t>women in war zones are forced into prostitution to provide for their family. Famine and stress cause increased stillbirth and early infant death. AIDS risk increases for many women in war, from prostitution, husbands who return from military duty with HIV, or rape.</w:t>
      </w:r>
    </w:p>
    <w:p w:rsidR="00005FC6" w:rsidRDefault="00005FC6" w:rsidP="00005FC6"/>
    <w:p w:rsidR="00005FC6" w:rsidRDefault="00005FC6" w:rsidP="00005FC6">
      <w:pPr>
        <w:pStyle w:val="Heading4"/>
      </w:pPr>
      <w:r w:rsidRPr="003064DC">
        <w:rPr>
          <w:i/>
          <w:u w:val="single"/>
        </w:rPr>
        <w:t>Conventional war</w:t>
      </w:r>
      <w:r>
        <w:t xml:space="preserve"> causes a laundry list of impacts --- </w:t>
      </w:r>
      <w:r w:rsidRPr="00D63517">
        <w:rPr>
          <w:i/>
          <w:u w:val="single"/>
        </w:rPr>
        <w:t>millions in casualties</w:t>
      </w:r>
      <w:r>
        <w:t xml:space="preserve">, </w:t>
      </w:r>
      <w:r w:rsidRPr="00D63517">
        <w:rPr>
          <w:i/>
          <w:u w:val="single"/>
        </w:rPr>
        <w:t>famine</w:t>
      </w:r>
      <w:r>
        <w:t xml:space="preserve"> and </w:t>
      </w:r>
      <w:r w:rsidRPr="00D63517">
        <w:rPr>
          <w:i/>
          <w:u w:val="single"/>
        </w:rPr>
        <w:t>epidemics</w:t>
      </w:r>
      <w:r>
        <w:t xml:space="preserve">, severe </w:t>
      </w:r>
      <w:r w:rsidRPr="00D63517">
        <w:rPr>
          <w:i/>
          <w:u w:val="single"/>
        </w:rPr>
        <w:t>psychological traumas</w:t>
      </w:r>
      <w:r>
        <w:t xml:space="preserve">, global </w:t>
      </w:r>
      <w:r w:rsidRPr="00D63517">
        <w:rPr>
          <w:i/>
          <w:u w:val="single"/>
        </w:rPr>
        <w:t>poverty</w:t>
      </w:r>
      <w:r>
        <w:t xml:space="preserve">, </w:t>
      </w:r>
      <w:r w:rsidRPr="00D63517">
        <w:rPr>
          <w:i/>
          <w:u w:val="single"/>
        </w:rPr>
        <w:t>ecological collapse</w:t>
      </w:r>
      <w:r>
        <w:t xml:space="preserve">, </w:t>
      </w:r>
      <w:r w:rsidRPr="00D63517">
        <w:rPr>
          <w:i/>
          <w:u w:val="single"/>
        </w:rPr>
        <w:t>cancer</w:t>
      </w:r>
      <w:r>
        <w:t xml:space="preserve">, and indigenous peoples’ </w:t>
      </w:r>
      <w:r w:rsidRPr="00D63517">
        <w:rPr>
          <w:i/>
          <w:u w:val="single"/>
        </w:rPr>
        <w:t>dispossession</w:t>
      </w:r>
    </w:p>
    <w:p w:rsidR="00005FC6" w:rsidRDefault="00005FC6" w:rsidP="00005FC6">
      <w:r w:rsidRPr="00CE0A09">
        <w:rPr>
          <w:rStyle w:val="Style13ptBold"/>
        </w:rPr>
        <w:t>Avery 15</w:t>
      </w:r>
      <w:r>
        <w:t xml:space="preserve"> – theoretical chemist noted for his research publications in quantum chemistry, thermodynamics, evolution, and history of science. Since the early 1990s, Avery has been an active World peace activist (John Scales Avery, 9-4-2015, "The Threats and Costs of War," Nuclear Age Peace Foundation, https://www.wagingpeace.org/the-threats-and-costs-of-war//, DOA: 7-1-2019, </w:t>
      </w:r>
      <w:proofErr w:type="gramStart"/>
      <w:r>
        <w:t>smarx )</w:t>
      </w:r>
      <w:proofErr w:type="gramEnd"/>
      <w:r>
        <w:t xml:space="preserve"> //SS</w:t>
      </w:r>
    </w:p>
    <w:p w:rsidR="00005FC6" w:rsidRDefault="00005FC6" w:rsidP="00005FC6">
      <w:r>
        <w:t>The direct and indirect costs of war</w:t>
      </w:r>
    </w:p>
    <w:p w:rsidR="00005FC6" w:rsidRDefault="00005FC6" w:rsidP="00005FC6">
      <w:r w:rsidRPr="00705362">
        <w:rPr>
          <w:rStyle w:val="Emphasis"/>
        </w:rPr>
        <w:t>The costs of war, both direct and indirect, are so enormous that they are almost beyond comprehension</w:t>
      </w:r>
      <w:r>
        <w:t>. Globally, the institution of war interferes seriously with the use of tax money for constructive and peaceful purposes.</w:t>
      </w:r>
    </w:p>
    <w:p w:rsidR="00005FC6" w:rsidRDefault="00005FC6" w:rsidP="00005FC6">
      <w:r>
        <w:t>Today, despite the end of the Cold War, the world spends roughly 1.7 trillion (i.e. 1.7 million million) US dollars each year on armaments. This colossal flood of money could have been used instead for education, famine relief, development of infrastructure, or on urgently needed public health measures.</w:t>
      </w:r>
    </w:p>
    <w:p w:rsidR="00005FC6" w:rsidRDefault="00005FC6" w:rsidP="00005FC6">
      <w:r>
        <w:lastRenderedPageBreak/>
        <w:t>The World Health Organization lacks funds to carry through an antimalarial program on as large a scale as would be desirable, but the entire program could be financed for less that our military establishments spend in a single day. Five hours of world arms spending is equivalent to the total cost of the 20-year WHO campaign that resulted in the eradication of smallpox. For every 100,000 people in the world, there are 556 soldiers, but only 85 doctors. Every soldier costs an average of $20,000 per year, while the average spent on education is only $380 per school-aged child. With a diversion of funds consumed by three weeks of military spending, the world could create a sanitary water supply for all its people, thus eliminating the cause of almost half of all human illness.</w:t>
      </w:r>
    </w:p>
    <w:p w:rsidR="00005FC6" w:rsidRDefault="00005FC6" w:rsidP="00005FC6">
      <w:r>
        <w:t xml:space="preserve">A new drug-resistant form of tuberculosis has recently become widespread in Asia and in the former Soviet Union. In order to combat this new and highly dangerous form of tuberculosis and to prevent its spread, WHO needs $500 million, an amount equivalent to 1.2 hours of world arms </w:t>
      </w:r>
      <w:proofErr w:type="gramStart"/>
      <w:r>
        <w:t>spending.</w:t>
      </w:r>
      <w:proofErr w:type="gramEnd"/>
    </w:p>
    <w:p w:rsidR="00005FC6" w:rsidRDefault="00005FC6" w:rsidP="00005FC6">
      <w:r>
        <w:t>Today’s world is one in which roughly ten million children die every year from starvation or from diseases related to poverty. Besides this enormous waste of young lives through malnutrition and preventable disease, there is a huge waste of opportunities through inadequate education. The rate of illiteracy in the 25 least developed countries is 80%, and the total number of illiterates in the world is estimated to be 800 million. Meanwhile every 60 seconds the world spends $6.5 million on armaments.</w:t>
      </w:r>
    </w:p>
    <w:p w:rsidR="00005FC6" w:rsidRDefault="00005FC6" w:rsidP="00005FC6">
      <w:r>
        <w:t>It is plain that if the almost unbelievable sums now wasted on the institution of war were used constructively, most of the pressing problems of humanity could be solved, but today the world spends more than 20 times as much on war as it does on development.</w:t>
      </w:r>
    </w:p>
    <w:p w:rsidR="00005FC6" w:rsidRPr="00705362" w:rsidRDefault="00005FC6" w:rsidP="00005FC6">
      <w:pPr>
        <w:rPr>
          <w:rStyle w:val="Emphasis"/>
        </w:rPr>
      </w:pPr>
      <w:r w:rsidRPr="00705362">
        <w:rPr>
          <w:rStyle w:val="Emphasis"/>
        </w:rPr>
        <w:t>Medical and psychological consequences; loss of life</w:t>
      </w:r>
    </w:p>
    <w:p w:rsidR="00005FC6" w:rsidRDefault="00005FC6" w:rsidP="00005FC6">
      <w:r>
        <w:t xml:space="preserve">While in earlier epochs it may have been possible to confine the effects of war mainly to combatants, in the 20th century </w:t>
      </w:r>
      <w:r w:rsidRPr="00705362">
        <w:rPr>
          <w:u w:val="single"/>
        </w:rPr>
        <w:t>the victims of war were increasingly civilians, and especially children</w:t>
      </w:r>
      <w:r>
        <w:t xml:space="preserve">. For example, according to Quincy Wright’s statistics, </w:t>
      </w:r>
      <w:r w:rsidRPr="00705362">
        <w:rPr>
          <w:u w:val="single"/>
        </w:rPr>
        <w:t>the First and Second World Wars cost the lives of 26 million soldiers, but the toll in civilian lives was much larger: 64 million</w:t>
      </w:r>
      <w:r>
        <w:t>.</w:t>
      </w:r>
    </w:p>
    <w:p w:rsidR="00005FC6" w:rsidRPr="00705362" w:rsidRDefault="00005FC6" w:rsidP="00005FC6">
      <w:pPr>
        <w:rPr>
          <w:u w:val="single"/>
        </w:rPr>
      </w:pPr>
      <w:r>
        <w:t xml:space="preserve">Since the Second World War, </w:t>
      </w:r>
      <w:r w:rsidRPr="00705362">
        <w:rPr>
          <w:u w:val="single"/>
        </w:rPr>
        <w:t>despite the best efforts of the UN, there have been over 150 armed conflicts</w:t>
      </w:r>
      <w:r>
        <w:t xml:space="preserve">; and, if civil wars are included, there are on any given day an average of 12 wars somewhere in the world. </w:t>
      </w:r>
      <w:r w:rsidRPr="00705362">
        <w:rPr>
          <w:u w:val="single"/>
        </w:rPr>
        <w:t>In the conflicts in Indo-China, the proportion of civilian victims was between 80% and 90%,</w:t>
      </w:r>
      <w:r>
        <w:t xml:space="preserve"> while </w:t>
      </w:r>
      <w:r w:rsidRPr="00705362">
        <w:rPr>
          <w:u w:val="single"/>
        </w:rPr>
        <w:t>in the Lebanese civil war</w:t>
      </w:r>
      <w:r>
        <w:t xml:space="preserve"> some sources state that </w:t>
      </w:r>
      <w:r w:rsidRPr="00705362">
        <w:rPr>
          <w:u w:val="single"/>
        </w:rPr>
        <w:t>the proportion of civilian casualties was as high as 97%.</w:t>
      </w:r>
    </w:p>
    <w:p w:rsidR="00005FC6" w:rsidRPr="00705362" w:rsidRDefault="00005FC6" w:rsidP="00005FC6">
      <w:pPr>
        <w:rPr>
          <w:rStyle w:val="Emphasis"/>
        </w:rPr>
      </w:pPr>
      <w:r w:rsidRPr="00705362">
        <w:rPr>
          <w:u w:val="single"/>
        </w:rPr>
        <w:t>Civilian casualties often occur through malnutrition and through diseases</w:t>
      </w:r>
      <w:r>
        <w:t xml:space="preserve"> that would be preventable in normal circumstances. </w:t>
      </w:r>
      <w:r w:rsidRPr="00705362">
        <w:rPr>
          <w:rStyle w:val="Emphasis"/>
        </w:rPr>
        <w:t>Because of the social disruption caused by war, normal supplies of food, safe water and medicine are interrupted, so that populations become vulnerable to famine and epidemics.</w:t>
      </w:r>
    </w:p>
    <w:p w:rsidR="00005FC6" w:rsidRDefault="00005FC6" w:rsidP="00005FC6">
      <w:r>
        <w:t>http://www.cadmusjournal.org/article/volume-2/issue-2-part-3/lessons-world-war-i</w:t>
      </w:r>
    </w:p>
    <w:p w:rsidR="00005FC6" w:rsidRDefault="00005FC6" w:rsidP="00005FC6">
      <w:r>
        <w:t>http://www.truth-out.org/opinion/item/27201-the-leading-terrorist-state</w:t>
      </w:r>
    </w:p>
    <w:p w:rsidR="00005FC6" w:rsidRPr="00705362" w:rsidRDefault="00005FC6" w:rsidP="00005FC6">
      <w:pPr>
        <w:rPr>
          <w:rStyle w:val="Emphasis"/>
        </w:rPr>
      </w:pPr>
      <w:r w:rsidRPr="00705362">
        <w:rPr>
          <w:rStyle w:val="Emphasis"/>
        </w:rPr>
        <w:t>Effects of war on children</w:t>
      </w:r>
    </w:p>
    <w:p w:rsidR="00005FC6" w:rsidRPr="00705362" w:rsidRDefault="00005FC6" w:rsidP="00005FC6">
      <w:pPr>
        <w:rPr>
          <w:u w:val="single"/>
        </w:rPr>
      </w:pPr>
      <w:r>
        <w:t xml:space="preserve">According to UNICEF figures, </w:t>
      </w:r>
      <w:r w:rsidRPr="00705362">
        <w:rPr>
          <w:rStyle w:val="Emphasis"/>
        </w:rPr>
        <w:t>90% of the casualties of recent wars have been civilians, and 50% children</w:t>
      </w:r>
      <w:r>
        <w:t xml:space="preserve">. The organization estimates that in recent years, </w:t>
      </w:r>
      <w:r w:rsidRPr="00705362">
        <w:rPr>
          <w:rStyle w:val="Emphasis"/>
        </w:rPr>
        <w:t xml:space="preserve">violent conflicts have driven 20 million </w:t>
      </w:r>
      <w:r w:rsidRPr="00705362">
        <w:rPr>
          <w:rStyle w:val="Emphasis"/>
        </w:rPr>
        <w:lastRenderedPageBreak/>
        <w:t>children from their homes</w:t>
      </w:r>
      <w:r>
        <w:t xml:space="preserve">. </w:t>
      </w:r>
      <w:r w:rsidRPr="00705362">
        <w:rPr>
          <w:u w:val="single"/>
        </w:rPr>
        <w:t>They have become refugees or internally displaced persons within their own countries.</w:t>
      </w:r>
    </w:p>
    <w:p w:rsidR="00005FC6" w:rsidRPr="00705362" w:rsidRDefault="00005FC6" w:rsidP="00005FC6">
      <w:pPr>
        <w:rPr>
          <w:u w:val="single"/>
        </w:rPr>
      </w:pPr>
      <w:r>
        <w:t xml:space="preserve">During the last decade </w:t>
      </w:r>
      <w:r w:rsidRPr="00705362">
        <w:rPr>
          <w:rStyle w:val="Emphasis"/>
        </w:rPr>
        <w:t>2 million children have been killed and 6 million seriously injured or permanently disabled as the result of armed conflicts, while 1 million children have been orphaned or separated from their families</w:t>
      </w:r>
      <w:r>
        <w:t xml:space="preserve">. Of the ten countries with the highest rates of death of children under five years of age, seven are affected by armed conflicts. UNICEF estimates that </w:t>
      </w:r>
      <w:r w:rsidRPr="00705362">
        <w:rPr>
          <w:u w:val="single"/>
        </w:rPr>
        <w:t>300,000 child soldiers are currently forced to fight in 30 armed conflicts throughout the world. Many of these have been forcibly recruited or abducted.</w:t>
      </w:r>
    </w:p>
    <w:p w:rsidR="00005FC6" w:rsidRDefault="00005FC6" w:rsidP="00005FC6">
      <w:r>
        <w:t xml:space="preserve">Even when they are not killed or wounded by conflicts, </w:t>
      </w:r>
      <w:r w:rsidRPr="00705362">
        <w:rPr>
          <w:rStyle w:val="Emphasis"/>
        </w:rPr>
        <w:t>children often experience painful psychological traumas</w:t>
      </w:r>
      <w:r>
        <w:t xml:space="preserve">: the </w:t>
      </w:r>
      <w:r w:rsidRPr="00705362">
        <w:rPr>
          <w:u w:val="single"/>
        </w:rPr>
        <w:t>violent death of parents or close relatives</w:t>
      </w:r>
      <w:r>
        <w:t xml:space="preserve">, </w:t>
      </w:r>
      <w:r w:rsidRPr="00705362">
        <w:rPr>
          <w:u w:val="single"/>
        </w:rPr>
        <w:t>separation from their families</w:t>
      </w:r>
      <w:r>
        <w:t xml:space="preserve">, </w:t>
      </w:r>
      <w:r w:rsidRPr="00705362">
        <w:rPr>
          <w:u w:val="single"/>
        </w:rPr>
        <w:t>seeing family members tortured</w:t>
      </w:r>
      <w:r>
        <w:t xml:space="preserve">, </w:t>
      </w:r>
      <w:r w:rsidRPr="00705362">
        <w:rPr>
          <w:u w:val="single"/>
        </w:rPr>
        <w:t>displacement from home</w:t>
      </w:r>
      <w:r>
        <w:t xml:space="preserve">, </w:t>
      </w:r>
      <w:r w:rsidRPr="00705362">
        <w:rPr>
          <w:u w:val="single"/>
        </w:rPr>
        <w:t>disruption of ordinary life</w:t>
      </w:r>
      <w:r>
        <w:t xml:space="preserve">, </w:t>
      </w:r>
      <w:r w:rsidRPr="00705362">
        <w:rPr>
          <w:u w:val="single"/>
        </w:rPr>
        <w:t>exposure to shelling and other forms of combat, starvation and anxiety about the future</w:t>
      </w:r>
      <w:r>
        <w:t>.</w:t>
      </w:r>
    </w:p>
    <w:p w:rsidR="00005FC6" w:rsidRDefault="00005FC6" w:rsidP="00005FC6">
      <w:r>
        <w:t>http://www.ncbi.nlm.nih.gov/pmc/articles/PMC2080482/</w:t>
      </w:r>
    </w:p>
    <w:p w:rsidR="00005FC6" w:rsidRPr="00705362" w:rsidRDefault="00005FC6" w:rsidP="00005FC6">
      <w:pPr>
        <w:rPr>
          <w:rStyle w:val="Emphasis"/>
        </w:rPr>
      </w:pPr>
      <w:r w:rsidRPr="00705362">
        <w:rPr>
          <w:rStyle w:val="Emphasis"/>
        </w:rPr>
        <w:t>Refugees</w:t>
      </w:r>
    </w:p>
    <w:p w:rsidR="00005FC6" w:rsidRPr="00705362" w:rsidRDefault="00005FC6" w:rsidP="00005FC6">
      <w:pPr>
        <w:rPr>
          <w:rStyle w:val="Emphasis"/>
        </w:rPr>
      </w:pPr>
      <w:r>
        <w:t xml:space="preserve">Human Rights Watch estimates that in 2001 there were </w:t>
      </w:r>
      <w:r w:rsidRPr="00705362">
        <w:rPr>
          <w:rStyle w:val="Emphasis"/>
        </w:rPr>
        <w:t>15 million refugees in the world, forced from their countries by war, civil and political conflict, or by gross violations of human rights</w:t>
      </w:r>
      <w:r>
        <w:t xml:space="preserve">. In addition, </w:t>
      </w:r>
      <w:r w:rsidRPr="00705362">
        <w:rPr>
          <w:rStyle w:val="Emphasis"/>
        </w:rPr>
        <w:t>there were an estimated 22 million internally displaced persons, violently forced from their homes but still within the borders of their countries.</w:t>
      </w:r>
    </w:p>
    <w:p w:rsidR="00005FC6" w:rsidRDefault="00005FC6" w:rsidP="00005FC6">
      <w:r>
        <w:t>In 2001, 78% of all refugees came from ten areas: Afghanistan, Angola, Burma, Burundi, Congo-Kinshasa, Eritria, Iraq, the Palestinian territories, Somalia and Sudan. A quarter of all refugees are Palestinians, who make up the world’s oldest and largest refugee population. 45% of the world’s refugees have found sanctuaries in Asia, 30% in Africa, 19% in Europe and 5% in North America.</w:t>
      </w:r>
    </w:p>
    <w:p w:rsidR="00005FC6" w:rsidRPr="00705362" w:rsidRDefault="00005FC6" w:rsidP="00005FC6">
      <w:pPr>
        <w:rPr>
          <w:u w:val="single"/>
        </w:rPr>
      </w:pPr>
      <w:r w:rsidRPr="00705362">
        <w:rPr>
          <w:u w:val="single"/>
        </w:rPr>
        <w:t>Refugees who have crossed an international border are in principle protected by Article 14 of the Universal Declaration of Human Rights</w:t>
      </w:r>
      <w:r>
        <w:t xml:space="preserve">, which affirms their right “to seek and to enjoy in other countries asylum from persecution”. In 1950 the Office of the High Commissioner for Refugees was created to implement Article 14, and in 1951 the Convention Relating to the Status of Refugees was adopted by the UN. By 2002 this legally binding treaty had been signed by 140 nations. However </w:t>
      </w:r>
      <w:r w:rsidRPr="00705362">
        <w:rPr>
          <w:u w:val="single"/>
        </w:rPr>
        <w:t>the industrialized countries have recently adopted a very hostile and restrictive attitude towards refugees, subjecting them to arbitrary arrests, denial of social and economic rights, and even forcible return to countries in which they face persecution.</w:t>
      </w:r>
    </w:p>
    <w:p w:rsidR="00005FC6" w:rsidRDefault="00005FC6" w:rsidP="00005FC6">
      <w:r>
        <w:t xml:space="preserve">The status of internally displaced persons is even worse than that of refugees who have crossed international borders. In many cases </w:t>
      </w:r>
      <w:r w:rsidRPr="00705362">
        <w:rPr>
          <w:u w:val="single"/>
        </w:rPr>
        <w:t>the international community simply ignores their suffering, reluctant to interfere in the internal affairs of sovereign states.</w:t>
      </w:r>
      <w:r>
        <w:t xml:space="preserve"> In fact, the United Nations Charter is self-contradictory in this respect, since on the one hand it calls for non-interference in the internal affairs of sovereign states, but on the other hand, people everywhere are guaranteed freedom from persecution by the Charter’s Universal Declaration of Human Rights.</w:t>
      </w:r>
    </w:p>
    <w:p w:rsidR="00005FC6" w:rsidRDefault="00005FC6" w:rsidP="00005FC6">
      <w:r>
        <w:t>https://www.hrw.org/topic/refugees</w:t>
      </w:r>
    </w:p>
    <w:p w:rsidR="00005FC6" w:rsidRPr="00705362" w:rsidRDefault="00005FC6" w:rsidP="00005FC6">
      <w:pPr>
        <w:rPr>
          <w:rStyle w:val="Emphasis"/>
        </w:rPr>
      </w:pPr>
      <w:r w:rsidRPr="00705362">
        <w:rPr>
          <w:rStyle w:val="Emphasis"/>
        </w:rPr>
        <w:t>Damage to infrastructure</w:t>
      </w:r>
    </w:p>
    <w:p w:rsidR="00005FC6" w:rsidRPr="00705362" w:rsidRDefault="00005FC6" w:rsidP="00005FC6">
      <w:pPr>
        <w:rPr>
          <w:u w:val="single"/>
        </w:rPr>
      </w:pPr>
      <w:r>
        <w:lastRenderedPageBreak/>
        <w:t>Most insurance policies have clauses written in fine print exempting companies from payment of damage caused by war. The reason for this is simple</w:t>
      </w:r>
      <w:r w:rsidRPr="00705362">
        <w:rPr>
          <w:u w:val="single"/>
        </w:rPr>
        <w:t>. The damage caused by war is so enormous that insurance companies could never come near to paying for it without going bankrupt.</w:t>
      </w:r>
    </w:p>
    <w:p w:rsidR="00005FC6" w:rsidRDefault="00005FC6" w:rsidP="00005FC6">
      <w:r>
        <w:t>We mentioned above that the world spends roughly a trillion dollars each year on preparations for war. A similarly colossal amount is needed to repair the damage to infrastructure caused by war. Sometimes this damage is unintended, but sometimes it is intentional.</w:t>
      </w:r>
    </w:p>
    <w:p w:rsidR="00005FC6" w:rsidRDefault="00005FC6" w:rsidP="00005FC6">
      <w:r>
        <w:t>During World War II, one of the main aims of air attacks by both sides was to destroy the industrial infrastructure of the opponent. This made some sense in a war expected to last several years, because the aim was to prevent the enemy from producing more munitions. However, during the Gulf War of 1990, the infrastructure of Iraq was attacked, even though the war was expected to be short. Electrical generating plants and water purification facilities were deliberately destroyed with the apparent aim of obtaining leverage over Iraq after the war.</w:t>
      </w:r>
    </w:p>
    <w:p w:rsidR="00005FC6" w:rsidRDefault="00005FC6" w:rsidP="00005FC6">
      <w:r>
        <w:t xml:space="preserve">In general, </w:t>
      </w:r>
      <w:r w:rsidRPr="00705362">
        <w:rPr>
          <w:rStyle w:val="Emphasis"/>
        </w:rPr>
        <w:t>because war has such a catastrophic effect on infrastructure</w:t>
      </w:r>
      <w:r>
        <w:t xml:space="preserve">, it can be thought of as the opposite of development. </w:t>
      </w:r>
      <w:r w:rsidRPr="00705362">
        <w:rPr>
          <w:rStyle w:val="Emphasis"/>
        </w:rPr>
        <w:t>War is the greatest generator of poverty</w:t>
      </w:r>
      <w:r>
        <w:t>.</w:t>
      </w:r>
    </w:p>
    <w:p w:rsidR="00005FC6" w:rsidRDefault="00005FC6" w:rsidP="00005FC6">
      <w:r>
        <w:t>https://www.wsws.org/en/articles/2002/11/iraq-n04.html</w:t>
      </w:r>
    </w:p>
    <w:p w:rsidR="00005FC6" w:rsidRDefault="00005FC6" w:rsidP="00005FC6">
      <w:r>
        <w:t>http://www.globalresearch.ca/crimes-against-humanity-the-destruction-of-iraqs-electricity-infrastructure-the-social-economic-and-environmental-impacts/5355665</w:t>
      </w:r>
    </w:p>
    <w:p w:rsidR="00005FC6" w:rsidRDefault="00005FC6" w:rsidP="00005FC6">
      <w:r>
        <w:t>http://www.afdb.org/fileadmin/uploads/afdb/Documents/Publications/00157630-EN-ERP-48.PDF</w:t>
      </w:r>
    </w:p>
    <w:p w:rsidR="00005FC6" w:rsidRPr="00705362" w:rsidRDefault="00005FC6" w:rsidP="00005FC6">
      <w:pPr>
        <w:rPr>
          <w:rStyle w:val="Emphasis"/>
        </w:rPr>
      </w:pPr>
      <w:r w:rsidRPr="00705362">
        <w:rPr>
          <w:rStyle w:val="Emphasis"/>
        </w:rPr>
        <w:t>Ecological damage</w:t>
      </w:r>
    </w:p>
    <w:p w:rsidR="00005FC6" w:rsidRDefault="00005FC6" w:rsidP="00005FC6">
      <w:r w:rsidRPr="00705362">
        <w:rPr>
          <w:u w:val="single"/>
        </w:rPr>
        <w:t>Warfare during the 20th century has not only caused the loss of 175 million lives</w:t>
      </w:r>
      <w:r>
        <w:t xml:space="preserve"> (primarily civilians) – </w:t>
      </w:r>
      <w:r w:rsidRPr="00705362">
        <w:rPr>
          <w:rStyle w:val="Emphasis"/>
        </w:rPr>
        <w:t>it has also caused the greatest ecological catastrophes in human history</w:t>
      </w:r>
      <w:r>
        <w:t>. The damage takes place even in times of peace. Studies by Joni Seager, a geographer at the University of Vermont, conclude that “</w:t>
      </w:r>
      <w:r w:rsidRPr="00705362">
        <w:rPr>
          <w:rStyle w:val="Emphasis"/>
        </w:rPr>
        <w:t>a military presence anywhere in the world is the single most reliable predictor of ecological damage</w:t>
      </w:r>
      <w:r>
        <w:t>”.</w:t>
      </w:r>
    </w:p>
    <w:p w:rsidR="00005FC6" w:rsidRDefault="00005FC6" w:rsidP="00005FC6">
      <w:r w:rsidRPr="00705362">
        <w:rPr>
          <w:rStyle w:val="Emphasis"/>
        </w:rPr>
        <w:t>Modern warfare destroys environments to such a degree that it has been described as an “environmental holocaust</w:t>
      </w:r>
      <w:r>
        <w:t xml:space="preserve">.” For example, </w:t>
      </w:r>
      <w:r w:rsidRPr="00705362">
        <w:rPr>
          <w:u w:val="single"/>
        </w:rPr>
        <w:t>herbicides use in the Vietnam War killed an estimated 6.2 billion board-feet of hardwood trees in the forests north and west of Saigon,</w:t>
      </w:r>
      <w:r>
        <w:t xml:space="preserve"> according to the American Association for the Advancement of Science. Herbicides such as Agent Orange also made enormous areas of previously fertile land unsuitable for agriculture for many years to come. In Vietnam and elsewhere in the world, </w:t>
      </w:r>
      <w:r w:rsidRPr="00705362">
        <w:rPr>
          <w:u w:val="single"/>
        </w:rPr>
        <w:t>valuable agricultural land has also been lost because land mines or the remains of cluster bombs make it too dangerous for farming</w:t>
      </w:r>
      <w:r>
        <w:t>.</w:t>
      </w:r>
    </w:p>
    <w:p w:rsidR="00005FC6" w:rsidRDefault="00005FC6" w:rsidP="00005FC6">
      <w:r w:rsidRPr="00705362">
        <w:rPr>
          <w:rStyle w:val="Emphasis"/>
        </w:rPr>
        <w:t>During the Gulf War of 1990, the oil spills amounted to 150 million barrels, 650 times the amount released into the environment by the notorious Exxon Valdez disaster</w:t>
      </w:r>
      <w:r>
        <w:t xml:space="preserve">. During the Gulf War </w:t>
      </w:r>
      <w:r w:rsidRPr="00705362">
        <w:rPr>
          <w:u w:val="single"/>
        </w:rPr>
        <w:t>an enormous number of shells made of depleted uranium were fired. When the dust produced by exploded shells is inhaled it often produces cancer, and it will remain in the environment of Iraq for decades</w:t>
      </w:r>
      <w:r>
        <w:t>.</w:t>
      </w:r>
    </w:p>
    <w:p w:rsidR="00005FC6" w:rsidRDefault="00005FC6" w:rsidP="00005FC6">
      <w:r w:rsidRPr="00705362">
        <w:rPr>
          <w:rStyle w:val="Emphasis"/>
        </w:rPr>
        <w:t>Radioactive fallout from nuclear tests pollutes the global environment and causes many thousands of cases of cancer, as well as birth abnormalities</w:t>
      </w:r>
      <w:r>
        <w:t xml:space="preserve">. </w:t>
      </w:r>
      <w:r w:rsidRPr="00705362">
        <w:rPr>
          <w:rStyle w:val="Emphasis"/>
        </w:rPr>
        <w:t>Most nuclear tests have been carried out on lands belonging to indigenous peoples.</w:t>
      </w:r>
      <w:r>
        <w:t xml:space="preserve"> Agent Orange also produced cancer, birth abnormalities and other </w:t>
      </w:r>
      <w:r>
        <w:lastRenderedPageBreak/>
        <w:t>serious forms of illness both in the Vietnamese population and among the foreign soldiers fighting in Vietnam</w:t>
      </w:r>
    </w:p>
    <w:p w:rsidR="00005FC6" w:rsidRPr="00005FC6" w:rsidRDefault="00005FC6" w:rsidP="00005FC6"/>
    <w:p w:rsidR="00A043BE" w:rsidRPr="00403AD2" w:rsidRDefault="00A043BE" w:rsidP="00A043BE">
      <w:pPr>
        <w:pStyle w:val="Heading2"/>
        <w:rPr>
          <w:rFonts w:asciiTheme="minorHAnsi" w:hAnsiTheme="minorHAnsi"/>
        </w:rPr>
      </w:pPr>
      <w:r w:rsidRPr="00403AD2">
        <w:rPr>
          <w:rFonts w:asciiTheme="minorHAnsi" w:hAnsiTheme="minorHAnsi"/>
        </w:rPr>
        <w:lastRenderedPageBreak/>
        <w:t>Refugees</w:t>
      </w:r>
    </w:p>
    <w:p w:rsidR="00A043BE" w:rsidRPr="00403AD2" w:rsidRDefault="00A043BE" w:rsidP="00A043BE">
      <w:pPr>
        <w:rPr>
          <w:rFonts w:asciiTheme="minorHAnsi" w:hAnsiTheme="minorHAnsi"/>
        </w:rPr>
      </w:pPr>
    </w:p>
    <w:p w:rsidR="00DC061C" w:rsidRPr="00403AD2" w:rsidRDefault="00975D81" w:rsidP="00975D81">
      <w:pPr>
        <w:pStyle w:val="Heading3"/>
        <w:rPr>
          <w:rFonts w:asciiTheme="minorHAnsi" w:hAnsiTheme="minorHAnsi"/>
        </w:rPr>
      </w:pPr>
      <w:r w:rsidRPr="00403AD2">
        <w:rPr>
          <w:rFonts w:asciiTheme="minorHAnsi" w:hAnsiTheme="minorHAnsi"/>
        </w:rPr>
        <w:lastRenderedPageBreak/>
        <w:t>1ac/2ac Refugees Scenario</w:t>
      </w:r>
    </w:p>
    <w:p w:rsidR="00975D81" w:rsidRPr="00403AD2" w:rsidRDefault="00975D81" w:rsidP="00975D81">
      <w:pPr>
        <w:rPr>
          <w:rFonts w:asciiTheme="minorHAnsi" w:hAnsiTheme="minorHAnsi"/>
        </w:rPr>
      </w:pPr>
    </w:p>
    <w:p w:rsidR="00975D81" w:rsidRPr="00403AD2" w:rsidRDefault="00975D81" w:rsidP="00975D81">
      <w:pPr>
        <w:pStyle w:val="Heading4"/>
        <w:rPr>
          <w:rFonts w:asciiTheme="minorHAnsi" w:hAnsiTheme="minorHAnsi"/>
        </w:rPr>
      </w:pPr>
      <w:r w:rsidRPr="00403AD2">
        <w:rPr>
          <w:rFonts w:asciiTheme="minorHAnsi" w:hAnsiTheme="minorHAnsi"/>
        </w:rPr>
        <w:t>Arms sales fuel wars that drive the global refugee crisis</w:t>
      </w:r>
    </w:p>
    <w:p w:rsidR="00975D81" w:rsidRPr="00403AD2" w:rsidRDefault="00975D81" w:rsidP="00975D81">
      <w:pPr>
        <w:rPr>
          <w:rFonts w:asciiTheme="minorHAnsi" w:hAnsiTheme="minorHAnsi"/>
        </w:rPr>
      </w:pPr>
      <w:r w:rsidRPr="00403AD2">
        <w:rPr>
          <w:rStyle w:val="Style13ptBold"/>
          <w:rFonts w:asciiTheme="minorHAnsi" w:hAnsiTheme="minorHAnsi"/>
        </w:rPr>
        <w:t>Hartung, 18</w:t>
      </w:r>
      <w:r w:rsidRPr="00403AD2">
        <w:rPr>
          <w:rFonts w:asciiTheme="minorHAnsi" w:hAnsiTheme="minorHAnsi"/>
        </w:rPr>
        <w:t xml:space="preserve"> --- director of the Arms and Security Project at the Center for International Policy (4/20/18, William, “How War and Weapons Trading Are Fueling the Global Refugee Crisis,” </w:t>
      </w:r>
      <w:hyperlink r:id="rId37" w:history="1">
        <w:r w:rsidRPr="00403AD2">
          <w:rPr>
            <w:rStyle w:val="Hyperlink"/>
            <w:rFonts w:asciiTheme="minorHAnsi" w:hAnsiTheme="minorHAnsi"/>
          </w:rPr>
          <w:t>https://lobelog.com/how-war-and-weapons-trading-are-fueling-the-global-refugee-crisis/</w:t>
        </w:r>
      </w:hyperlink>
      <w:r w:rsidRPr="00403AD2">
        <w:rPr>
          <w:rFonts w:asciiTheme="minorHAnsi" w:hAnsiTheme="minorHAnsi"/>
        </w:rPr>
        <w:t>, accessed on 5/9/19, JMP)</w:t>
      </w:r>
    </w:p>
    <w:p w:rsidR="00975D81" w:rsidRPr="00403AD2" w:rsidRDefault="00975D81" w:rsidP="00975D81">
      <w:pPr>
        <w:rPr>
          <w:rFonts w:asciiTheme="minorHAnsi" w:hAnsiTheme="minorHAnsi"/>
        </w:rPr>
      </w:pPr>
      <w:r w:rsidRPr="00403AD2">
        <w:rPr>
          <w:rFonts w:asciiTheme="minorHAnsi" w:hAnsiTheme="minorHAnsi"/>
        </w:rPr>
        <w:t xml:space="preserve">Few would argue that the world faces a refugee crisis, but </w:t>
      </w:r>
      <w:r w:rsidRPr="00403AD2">
        <w:rPr>
          <w:rStyle w:val="StyleUnderline"/>
          <w:rFonts w:asciiTheme="minorHAnsi" w:hAnsiTheme="minorHAnsi"/>
        </w:rPr>
        <w:t>not nearly enough is being done to prevent the creation of new refugees or to help those already displaced from their homes</w:t>
      </w:r>
      <w:r w:rsidRPr="00403AD2">
        <w:rPr>
          <w:rFonts w:asciiTheme="minorHAnsi" w:hAnsiTheme="minorHAnsi"/>
        </w:rPr>
        <w:t xml:space="preserve">. And while statistics can’t fully capture the human suffering involved, it is sobering to learn that the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N</w:t>
      </w:r>
      <w:r w:rsidRPr="00403AD2">
        <w:rPr>
          <w:rFonts w:asciiTheme="minorHAnsi" w:hAnsiTheme="minorHAnsi"/>
        </w:rPr>
        <w:t xml:space="preserve">ations </w:t>
      </w:r>
      <w:r w:rsidRPr="00403AD2">
        <w:rPr>
          <w:rStyle w:val="StyleUnderline"/>
          <w:rFonts w:asciiTheme="minorHAnsi" w:hAnsiTheme="minorHAnsi"/>
        </w:rPr>
        <w:t>reports that over 20 million people have been driven from their countries by war, famine, and poverty, with over 40 million more displaced within their own nations</w:t>
      </w:r>
      <w:r w:rsidRPr="00403AD2">
        <w:rPr>
          <w:rFonts w:asciiTheme="minorHAnsi" w:hAnsiTheme="minorHAnsi"/>
        </w:rPr>
        <w:t>.</w:t>
      </w:r>
    </w:p>
    <w:p w:rsidR="00975D81" w:rsidRPr="00403AD2" w:rsidRDefault="00975D81" w:rsidP="00975D81">
      <w:pPr>
        <w:rPr>
          <w:rFonts w:asciiTheme="minorHAnsi" w:hAnsiTheme="minorHAnsi"/>
        </w:rPr>
      </w:pPr>
      <w:r w:rsidRPr="00403AD2">
        <w:rPr>
          <w:rFonts w:asciiTheme="minorHAnsi" w:hAnsiTheme="minorHAnsi"/>
        </w:rPr>
        <w:t>There is no science involved in figuring out which factors have the most impact on creating the massive flow of refugees that characterize our world, but one thing is clear–</w:t>
      </w:r>
      <w:r w:rsidRPr="00403AD2">
        <w:rPr>
          <w:rStyle w:val="Emphasis"/>
          <w:rFonts w:asciiTheme="minorHAnsi" w:hAnsiTheme="minorHAnsi"/>
        </w:rPr>
        <w:t>war is a major driver of this humanitarian catastrophe</w:t>
      </w:r>
      <w:r w:rsidRPr="00403AD2">
        <w:rPr>
          <w:rFonts w:asciiTheme="minorHAnsi" w:hAnsiTheme="minorHAnsi"/>
        </w:rPr>
        <w:t xml:space="preserve">. According to the most recent report by the United Nations refugee agency, </w:t>
      </w:r>
      <w:r w:rsidRPr="00403AD2">
        <w:rPr>
          <w:rStyle w:val="StyleUnderline"/>
          <w:rFonts w:asciiTheme="minorHAnsi" w:hAnsiTheme="minorHAnsi"/>
        </w:rPr>
        <w:t>more than half of the world’s refugees come from three countries that have been the sites of brutal, multi-year conflicts–Syria, Afghanistan, and South Sudan. War is a direct cause of displacement</w:t>
      </w:r>
      <w:r w:rsidRPr="00403AD2">
        <w:rPr>
          <w:rFonts w:asciiTheme="minorHAnsi" w:hAnsiTheme="minorHAnsi"/>
        </w:rPr>
        <w:t>, but it also increases the risks of famine and disease, which also play a major role in driving people from their home communities.</w:t>
      </w:r>
    </w:p>
    <w:p w:rsidR="00975D81" w:rsidRPr="00403AD2" w:rsidRDefault="00975D81" w:rsidP="00975D81">
      <w:pPr>
        <w:rPr>
          <w:rFonts w:asciiTheme="minorHAnsi" w:hAnsiTheme="minorHAnsi"/>
        </w:rPr>
      </w:pPr>
      <w:r w:rsidRPr="00403AD2">
        <w:rPr>
          <w:rFonts w:asciiTheme="minorHAnsi" w:hAnsiTheme="minorHAnsi"/>
        </w:rPr>
        <w:t>There is plenty of blame to go around for this dismal state of affairs, from the role of Russia and Iran in propping up the murderous Assad regime in Syria, to internal factions in South Sudan, to the Taliban and the U.S.-backed government in Afghanistan. But this article will focus on the role of the United States, not because it is the worst or only culprit, but because there is–or should be–a better chance at changing misguided policies in a democracy than there is in undemocratic regimes.</w:t>
      </w:r>
    </w:p>
    <w:p w:rsidR="00975D81" w:rsidRPr="00403AD2" w:rsidRDefault="00975D81" w:rsidP="00975D81">
      <w:pPr>
        <w:rPr>
          <w:rFonts w:asciiTheme="minorHAnsi" w:hAnsiTheme="minorHAnsi"/>
        </w:rPr>
      </w:pPr>
      <w:r w:rsidRPr="00403AD2">
        <w:rPr>
          <w:rFonts w:asciiTheme="minorHAnsi" w:hAnsiTheme="minorHAnsi"/>
        </w:rPr>
        <w:t xml:space="preserve">The United States Role </w:t>
      </w:r>
      <w:proofErr w:type="gramStart"/>
      <w:r w:rsidRPr="00403AD2">
        <w:rPr>
          <w:rFonts w:asciiTheme="minorHAnsi" w:hAnsiTheme="minorHAnsi"/>
        </w:rPr>
        <w:t>In</w:t>
      </w:r>
      <w:proofErr w:type="gramEnd"/>
      <w:r w:rsidRPr="00403AD2">
        <w:rPr>
          <w:rFonts w:asciiTheme="minorHAnsi" w:hAnsiTheme="minorHAnsi"/>
        </w:rPr>
        <w:t xml:space="preserve"> The Global Refugee Crisis</w:t>
      </w:r>
    </w:p>
    <w:p w:rsidR="00975D81" w:rsidRPr="00403AD2" w:rsidRDefault="00975D81" w:rsidP="00975D81">
      <w:pPr>
        <w:rPr>
          <w:rFonts w:asciiTheme="minorHAnsi" w:hAnsiTheme="minorHAnsi"/>
        </w:rPr>
      </w:pP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is currently involved in eight wars–in Iraq, Syria, Libya, Somalia, Niger, Yemen, Afghanistan, and Pakistan. Together, these conflicts have generated millions of refugees, and displaced millions more within their home countries.</w:t>
      </w:r>
      <w:r w:rsidRPr="00403AD2">
        <w:rPr>
          <w:rFonts w:asciiTheme="minorHAnsi" w:hAnsiTheme="minorHAnsi"/>
        </w:rPr>
        <w:t xml:space="preserve"> U.S. military intervention isn’t necessarily the primary cause of the refugee flow in all cases, but it has generally made matters worse–in some cases much worse. </w:t>
      </w:r>
      <w:r w:rsidRPr="00403AD2">
        <w:rPr>
          <w:rStyle w:val="StyleUnderline"/>
          <w:rFonts w:asciiTheme="minorHAnsi" w:hAnsiTheme="minorHAnsi"/>
        </w:rPr>
        <w:t>If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wants to make a constructive contribution to stemming worldwide refugee flows, we need to rethink our all-war-all-the-time foreign policy</w:t>
      </w:r>
      <w:r w:rsidRPr="00403AD2">
        <w:rPr>
          <w:rFonts w:asciiTheme="minorHAnsi" w:hAnsiTheme="minorHAnsi"/>
        </w:rPr>
        <w:t>.</w:t>
      </w:r>
    </w:p>
    <w:p w:rsidR="00975D81" w:rsidRPr="00403AD2" w:rsidRDefault="00975D81" w:rsidP="00975D81">
      <w:pPr>
        <w:rPr>
          <w:rFonts w:asciiTheme="minorHAnsi" w:hAnsiTheme="minorHAnsi"/>
        </w:rPr>
      </w:pPr>
      <w:r w:rsidRPr="00403AD2">
        <w:rPr>
          <w:rFonts w:asciiTheme="minorHAnsi" w:hAnsiTheme="minorHAnsi"/>
        </w:rPr>
        <w:t>So far, Donald Trump hasn’t started any new wars, but his administration has doubled down on the wars he inherited, dropping more bombs, launching more drone strikes, and causing more civilian casualties. We can only hope that Trump and his new “war cabinet” of John Bolton and Mike Pompeo (yet to be confirmed as Trump’s Secretary of State) don’t get us involved in yet another conflict, in Iran, North Korea, or elsewhere.</w:t>
      </w:r>
    </w:p>
    <w:p w:rsidR="00975D81" w:rsidRPr="00403AD2" w:rsidRDefault="00975D81" w:rsidP="00975D81">
      <w:pPr>
        <w:rPr>
          <w:rFonts w:asciiTheme="minorHAnsi" w:hAnsiTheme="minorHAnsi"/>
        </w:rPr>
      </w:pPr>
      <w:r w:rsidRPr="00403AD2">
        <w:rPr>
          <w:rFonts w:asciiTheme="minorHAnsi" w:hAnsiTheme="minorHAnsi"/>
        </w:rPr>
        <w:t xml:space="preserve">The recent U.S., French, and U.K. cruise missile strikes on Syria are a case in point of what’s wrong with the current foreign policies of the United States and its allies. The Assad regime’s chemical attacks on its own population are horrific, but raining more bombs on Syria–however accurate the strikes may or may </w:t>
      </w:r>
      <w:r w:rsidRPr="00403AD2">
        <w:rPr>
          <w:rFonts w:asciiTheme="minorHAnsi" w:hAnsiTheme="minorHAnsi"/>
        </w:rPr>
        <w:lastRenderedPageBreak/>
        <w:t>not be–is no solution to the suffering of the Syrian people. But there was a groundswell of support in the media and some segments of the public to “do something” about Assad’s attack. And as Emma Ashford of the Cato Institute noted in an op-ed in the New York Times, all too often “doing something” is defined narrowly to mean taking military action. According to this militarized logic, diplomacy–which is practically a dirty word in Trump World–doesn’t count. This is odd given the utter failure of the United States’ post-9/11 wars to achieve their stated objectives, but old, bad ideas die hard.</w:t>
      </w:r>
    </w:p>
    <w:p w:rsidR="00975D81" w:rsidRPr="00403AD2" w:rsidRDefault="00975D81" w:rsidP="00975D81">
      <w:pPr>
        <w:rPr>
          <w:rFonts w:asciiTheme="minorHAnsi" w:hAnsiTheme="minorHAnsi"/>
        </w:rPr>
      </w:pPr>
      <w:r w:rsidRPr="00403AD2">
        <w:rPr>
          <w:rFonts w:asciiTheme="minorHAnsi" w:hAnsiTheme="minorHAnsi"/>
        </w:rPr>
        <w:t>If President Trump were truly concerned with the fate of the Syrian people, there are a number of non-military steps that would do far more to help them than lobbing yet more bombs and missiles at their country. For starters, he could agree to admit significant numbers of Syrian refugees into the United States, rather than blocking virtually all of them–according to a recent report on NPR, the Trump administration has let in a grand total of 11 Syrian refugees this year.</w:t>
      </w:r>
    </w:p>
    <w:p w:rsidR="00975D81" w:rsidRPr="00403AD2" w:rsidRDefault="00975D81" w:rsidP="00975D81">
      <w:pPr>
        <w:rPr>
          <w:rFonts w:asciiTheme="minorHAnsi" w:hAnsiTheme="minorHAnsi"/>
        </w:rPr>
      </w:pPr>
      <w:r w:rsidRPr="00403AD2">
        <w:rPr>
          <w:rFonts w:asciiTheme="minorHAnsi" w:hAnsiTheme="minorHAnsi"/>
        </w:rPr>
        <w:t>The United States could also increase its funding for U.N. humanitarian efforts on behalf of refugees. There’s plenty of money to be had if the administration chose to spend even a little bit less on the Pentagon and related agencies, which will receive $700 billion this year, and more on non-military tools of foreign policy.</w:t>
      </w:r>
    </w:p>
    <w:p w:rsidR="00975D81" w:rsidRPr="00403AD2" w:rsidRDefault="00975D81" w:rsidP="00975D81">
      <w:pPr>
        <w:rPr>
          <w:rFonts w:asciiTheme="minorHAnsi" w:hAnsiTheme="minorHAnsi"/>
        </w:rPr>
      </w:pPr>
      <w:r w:rsidRPr="00403AD2">
        <w:rPr>
          <w:rFonts w:asciiTheme="minorHAnsi" w:hAnsiTheme="minorHAnsi"/>
        </w:rPr>
        <w:t xml:space="preserve">The Role </w:t>
      </w:r>
      <w:proofErr w:type="gramStart"/>
      <w:r w:rsidRPr="00403AD2">
        <w:rPr>
          <w:rFonts w:asciiTheme="minorHAnsi" w:hAnsiTheme="minorHAnsi"/>
        </w:rPr>
        <w:t>Of</w:t>
      </w:r>
      <w:proofErr w:type="gramEnd"/>
      <w:r w:rsidRPr="00403AD2">
        <w:rPr>
          <w:rFonts w:asciiTheme="minorHAnsi" w:hAnsiTheme="minorHAnsi"/>
        </w:rPr>
        <w:t xml:space="preserve"> The Arms Trade In Fueling Conflict And Displacement</w:t>
      </w:r>
    </w:p>
    <w:p w:rsidR="00975D81" w:rsidRPr="00403AD2" w:rsidRDefault="00975D81" w:rsidP="00975D81">
      <w:pPr>
        <w:rPr>
          <w:rStyle w:val="StyleUnderline"/>
          <w:rFonts w:asciiTheme="minorHAnsi" w:hAnsiTheme="minorHAnsi"/>
        </w:rPr>
      </w:pPr>
      <w:r w:rsidRPr="00403AD2">
        <w:rPr>
          <w:rStyle w:val="Emphasis"/>
          <w:rFonts w:asciiTheme="minorHAnsi" w:hAnsiTheme="minorHAnsi"/>
        </w:rPr>
        <w:t>The global arms trade is on the rise, and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is by far the dominant supplier</w:t>
      </w:r>
      <w:r w:rsidRPr="00403AD2">
        <w:rPr>
          <w:rFonts w:asciiTheme="minorHAnsi" w:hAnsiTheme="minorHAnsi"/>
        </w:rPr>
        <w:t xml:space="preserve">, as has been the case for 25 of the last 26 years. And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has supplied weapons to over 60 countries involved in conflicts large and small</w:t>
      </w:r>
      <w:r w:rsidRPr="00403AD2">
        <w:rPr>
          <w:rFonts w:asciiTheme="minorHAnsi" w:hAnsiTheme="minorHAnsi"/>
        </w:rPr>
        <w:t xml:space="preserve">. Even more impressive–if that’s the right word for it–is the Cato Institute’s finding that </w:t>
      </w:r>
      <w:r w:rsidRPr="00403AD2">
        <w:rPr>
          <w:rStyle w:val="StyleUnderline"/>
          <w:rFonts w:asciiTheme="minorHAnsi" w:hAnsiTheme="minorHAnsi"/>
        </w:rPr>
        <w:t xml:space="preserve">the U.S. has provided weaponry to 85% of the world’s nations during this century. </w:t>
      </w:r>
      <w:r w:rsidRPr="00403AD2">
        <w:rPr>
          <w:rStyle w:val="Emphasis"/>
          <w:rFonts w:asciiTheme="minorHAnsi" w:hAnsiTheme="minorHAnsi"/>
        </w:rPr>
        <w:t>This is not a recipe for peace or conflict reduction.</w:t>
      </w:r>
    </w:p>
    <w:p w:rsidR="00975D81" w:rsidRPr="00403AD2" w:rsidRDefault="00975D81" w:rsidP="00975D81">
      <w:pPr>
        <w:rPr>
          <w:rFonts w:asciiTheme="minorHAnsi" w:hAnsiTheme="minorHAnsi"/>
        </w:rPr>
      </w:pPr>
      <w:r w:rsidRPr="00403AD2">
        <w:rPr>
          <w:rFonts w:asciiTheme="minorHAnsi" w:hAnsiTheme="minorHAnsi"/>
        </w:rPr>
        <w:t>The most egregious case of the use and abuse of U.S.-supplied arms is the U.S.-backed, Saudi-led war in Yemen, which has killed thousands of civilians through Saudi air strikes and put millions at risk of famine and fatal disease due to a blockade that has limited the availability of food, medicine, and clean water. Most of Yemen’s displaced people are still in the country, as the Saudi-led coalition has made it extremely difficult for them to leave.</w:t>
      </w:r>
    </w:p>
    <w:p w:rsidR="00975D81" w:rsidRPr="00403AD2" w:rsidRDefault="00975D81" w:rsidP="00975D81">
      <w:pPr>
        <w:rPr>
          <w:rStyle w:val="StyleUnderline"/>
          <w:rFonts w:asciiTheme="minorHAnsi" w:hAnsiTheme="minorHAnsi"/>
        </w:rPr>
      </w:pPr>
      <w:r w:rsidRPr="00403AD2">
        <w:rPr>
          <w:rStyle w:val="StyleUnderline"/>
          <w:rFonts w:asciiTheme="minorHAnsi" w:hAnsiTheme="minorHAnsi"/>
        </w:rPr>
        <w:t xml:space="preserve">An unintended consequence of U.S. arms sales that has also </w:t>
      </w:r>
      <w:r w:rsidRPr="00403AD2">
        <w:rPr>
          <w:rStyle w:val="Emphasis"/>
          <w:rFonts w:asciiTheme="minorHAnsi" w:hAnsiTheme="minorHAnsi"/>
        </w:rPr>
        <w:t>contributed greatly to the refugee crisis</w:t>
      </w:r>
      <w:r w:rsidRPr="00403AD2">
        <w:rPr>
          <w:rStyle w:val="StyleUnderline"/>
          <w:rFonts w:asciiTheme="minorHAnsi" w:hAnsiTheme="minorHAnsi"/>
        </w:rPr>
        <w:t xml:space="preserve"> is the leakage of U.S.-supplied arms to non-state actors like ISIS and the Taliban, and the wide dispersal of Libya arms caches throughout North Africa after the overthrow of the Qaddafi regime.</w:t>
      </w:r>
    </w:p>
    <w:p w:rsidR="00975D81" w:rsidRPr="00403AD2" w:rsidRDefault="00975D81" w:rsidP="00975D81">
      <w:pPr>
        <w:rPr>
          <w:rFonts w:asciiTheme="minorHAnsi" w:hAnsiTheme="minorHAnsi"/>
        </w:rPr>
      </w:pPr>
      <w:r w:rsidRPr="00403AD2">
        <w:rPr>
          <w:rFonts w:asciiTheme="minorHAnsi" w:hAnsiTheme="minorHAnsi"/>
        </w:rPr>
        <w:t>What Is To Be Done?</w:t>
      </w:r>
    </w:p>
    <w:p w:rsidR="00975D81" w:rsidRPr="00403AD2" w:rsidRDefault="00975D81" w:rsidP="00975D81">
      <w:pPr>
        <w:rPr>
          <w:rFonts w:asciiTheme="minorHAnsi" w:hAnsiTheme="minorHAnsi"/>
        </w:rPr>
      </w:pPr>
      <w:r w:rsidRPr="00403AD2">
        <w:rPr>
          <w:rFonts w:asciiTheme="minorHAnsi" w:hAnsiTheme="minorHAnsi"/>
        </w:rPr>
        <w:t>Reducing conflict and its crushing human consequences will not be easy. But the first step is putting more energy into resolving conflicts than is currently being poured into fighting them with bombs and troops or fueling them through weapons trafficking. As noted above, opening our doors to many more refugees and generously funding humanitarian aid efforts should be another pillar of a new approach.</w:t>
      </w:r>
    </w:p>
    <w:p w:rsidR="00975D81" w:rsidRPr="00403AD2" w:rsidRDefault="00975D81" w:rsidP="00975D81">
      <w:pPr>
        <w:rPr>
          <w:rFonts w:asciiTheme="minorHAnsi" w:hAnsiTheme="minorHAnsi"/>
        </w:rPr>
      </w:pPr>
      <w:r w:rsidRPr="00403AD2">
        <w:rPr>
          <w:rFonts w:asciiTheme="minorHAnsi" w:hAnsiTheme="minorHAnsi"/>
        </w:rPr>
        <w:t xml:space="preserve">Stopping wars will require beefing up diplomacy, not proposing deep cuts in the State Department, denigrating career diplomats, and failing to even appoint ambassadors to key nations. It will also require working closely with allies and listening to the concerns of current and potential adversaries, as was done in the negotiation of the landmark deal to curb Iran’s nuclear weapons capability. And finally, </w:t>
      </w:r>
      <w:r w:rsidRPr="00403AD2">
        <w:rPr>
          <w:rStyle w:val="Emphasis"/>
          <w:rFonts w:asciiTheme="minorHAnsi" w:hAnsiTheme="minorHAnsi"/>
        </w:rPr>
        <w:t xml:space="preserve">we </w:t>
      </w:r>
      <w:r w:rsidRPr="00403AD2">
        <w:rPr>
          <w:rStyle w:val="Emphasis"/>
          <w:rFonts w:asciiTheme="minorHAnsi" w:hAnsiTheme="minorHAnsi"/>
        </w:rPr>
        <w:lastRenderedPageBreak/>
        <w:t>need a new arms transfer policy that curbs shipments to human rights abusers and war zones–not through lip service, but through actual reductions in sales</w:t>
      </w:r>
      <w:r w:rsidRPr="00403AD2">
        <w:rPr>
          <w:rFonts w:asciiTheme="minorHAnsi" w:hAnsiTheme="minorHAnsi"/>
        </w:rPr>
        <w:t>.</w:t>
      </w:r>
    </w:p>
    <w:p w:rsidR="00975D81" w:rsidRPr="00403AD2" w:rsidRDefault="00975D81" w:rsidP="00975D81">
      <w:pPr>
        <w:rPr>
          <w:rFonts w:asciiTheme="minorHAnsi" w:hAnsiTheme="minorHAnsi"/>
        </w:rPr>
      </w:pPr>
      <w:r w:rsidRPr="00403AD2">
        <w:rPr>
          <w:rFonts w:asciiTheme="minorHAnsi" w:hAnsiTheme="minorHAnsi"/>
        </w:rPr>
        <w:t>All of the above may seem like a pipe dream under the “America First” approach of the current administration. But administrations change, as does Congress, and if large numbers of people don’t demand an end to our policy of perpetual war and a resurgence of diplomacy, it will never happen. It’s time to get to work towards building a better world, however long it may take to get there.</w:t>
      </w:r>
    </w:p>
    <w:p w:rsidR="00975D81" w:rsidRPr="00403AD2" w:rsidRDefault="00975D81" w:rsidP="00975D81">
      <w:pPr>
        <w:rPr>
          <w:rFonts w:asciiTheme="minorHAnsi" w:hAnsiTheme="minorHAnsi"/>
        </w:rPr>
      </w:pPr>
    </w:p>
    <w:p w:rsidR="00975D81" w:rsidRPr="00403AD2" w:rsidRDefault="00975D81" w:rsidP="00975D81">
      <w:pPr>
        <w:pStyle w:val="Heading4"/>
        <w:spacing w:before="0"/>
        <w:rPr>
          <w:rFonts w:asciiTheme="minorHAnsi" w:hAnsiTheme="minorHAnsi"/>
        </w:rPr>
      </w:pPr>
      <w:r w:rsidRPr="00403AD2">
        <w:rPr>
          <w:rFonts w:asciiTheme="minorHAnsi" w:hAnsiTheme="minorHAnsi"/>
        </w:rPr>
        <w:t xml:space="preserve">That triggers </w:t>
      </w:r>
      <w:r w:rsidRPr="00403AD2">
        <w:rPr>
          <w:rFonts w:asciiTheme="minorHAnsi" w:hAnsiTheme="minorHAnsi"/>
          <w:u w:val="single"/>
        </w:rPr>
        <w:t>intervention</w:t>
      </w:r>
      <w:r w:rsidRPr="00403AD2">
        <w:rPr>
          <w:rFonts w:asciiTheme="minorHAnsi" w:hAnsiTheme="minorHAnsi"/>
        </w:rPr>
        <w:t xml:space="preserve"> to stop migration and </w:t>
      </w:r>
      <w:r w:rsidRPr="00403AD2">
        <w:rPr>
          <w:rFonts w:asciiTheme="minorHAnsi" w:hAnsiTheme="minorHAnsi"/>
          <w:u w:val="single"/>
        </w:rPr>
        <w:t>forced returns</w:t>
      </w:r>
      <w:r w:rsidRPr="00403AD2">
        <w:rPr>
          <w:rFonts w:asciiTheme="minorHAnsi" w:hAnsiTheme="minorHAnsi"/>
        </w:rPr>
        <w:t xml:space="preserve"> which will escalate to </w:t>
      </w:r>
      <w:r w:rsidRPr="00403AD2">
        <w:rPr>
          <w:rFonts w:asciiTheme="minorHAnsi" w:hAnsiTheme="minorHAnsi"/>
          <w:u w:val="single"/>
        </w:rPr>
        <w:t>global war</w:t>
      </w:r>
      <w:r w:rsidRPr="00403AD2">
        <w:rPr>
          <w:rFonts w:asciiTheme="minorHAnsi" w:hAnsiTheme="minorHAnsi"/>
        </w:rPr>
        <w:t xml:space="preserve"> </w:t>
      </w:r>
    </w:p>
    <w:p w:rsidR="00975D81" w:rsidRPr="00403AD2" w:rsidRDefault="00975D81" w:rsidP="00975D81">
      <w:pPr>
        <w:rPr>
          <w:rFonts w:asciiTheme="minorHAnsi" w:hAnsiTheme="minorHAnsi"/>
        </w:rPr>
      </w:pPr>
      <w:r w:rsidRPr="00403AD2">
        <w:rPr>
          <w:rFonts w:asciiTheme="minorHAnsi" w:hAnsiTheme="minorHAnsi"/>
          <w:b/>
        </w:rPr>
        <w:t xml:space="preserve">Howard, 17 – </w:t>
      </w:r>
      <w:r w:rsidRPr="00403AD2">
        <w:rPr>
          <w:rFonts w:asciiTheme="minorHAnsi" w:hAnsiTheme="minorHAnsi"/>
        </w:rPr>
        <w:t xml:space="preserve">R. T. Howard is an editor of Eye Spy, an international magazine on intelligence issues. His articles have appeared in The Guardian, The Times, Daily Telegraph, Daily Mail, Daily Express, Independent on Sunday, Wall Street Journal, Spectator, New Statesman, International Herald Tribune, National Interest and Jane’s Intelligence Review. He has also published for organisations such as IISS, RUSI and Chatham House.  “Migration Will Drive the Next Wave of World Wars” The National Interest, 12/20, </w:t>
      </w:r>
      <w:hyperlink r:id="rId38" w:history="1">
        <w:r w:rsidRPr="00403AD2">
          <w:rPr>
            <w:rStyle w:val="Hyperlink"/>
            <w:rFonts w:asciiTheme="minorHAnsi" w:hAnsiTheme="minorHAnsi"/>
          </w:rPr>
          <w:t>https://nationalinterest.org/feature/migration-will-drive-the-next-wave-world-wars-23737</w:t>
        </w:r>
      </w:hyperlink>
    </w:p>
    <w:p w:rsidR="00975D81" w:rsidRPr="00403AD2" w:rsidRDefault="00975D81" w:rsidP="00975D81">
      <w:pPr>
        <w:rPr>
          <w:rStyle w:val="Emphasis"/>
          <w:rFonts w:asciiTheme="minorHAnsi" w:hAnsiTheme="minorHAnsi"/>
        </w:rPr>
      </w:pPr>
      <w:r w:rsidRPr="00403AD2">
        <w:rPr>
          <w:rStyle w:val="Emphasis"/>
          <w:rFonts w:asciiTheme="minorHAnsi" w:hAnsiTheme="minorHAnsi"/>
          <w:highlight w:val="cyan"/>
        </w:rPr>
        <w:t>Migration Will Drive the Next Wave of World Wars</w:t>
      </w:r>
    </w:p>
    <w:p w:rsidR="00975D81" w:rsidRPr="00403AD2" w:rsidRDefault="00975D81" w:rsidP="00975D81">
      <w:pPr>
        <w:rPr>
          <w:rFonts w:asciiTheme="minorHAnsi" w:hAnsiTheme="minorHAnsi"/>
        </w:rPr>
      </w:pPr>
      <w:r w:rsidRPr="00403AD2">
        <w:rPr>
          <w:rFonts w:asciiTheme="minorHAnsi" w:hAnsiTheme="minorHAnsi"/>
        </w:rPr>
        <w:t>Today, not only does war continue to cause mass migration, but migration can itself become a cause of war.</w:t>
      </w:r>
    </w:p>
    <w:p w:rsidR="00975D81" w:rsidRPr="00403AD2" w:rsidRDefault="00975D81" w:rsidP="00975D81">
      <w:pPr>
        <w:rPr>
          <w:rFonts w:asciiTheme="minorHAnsi" w:hAnsiTheme="minorHAnsi"/>
        </w:rPr>
      </w:pPr>
      <w:r w:rsidRPr="00403AD2">
        <w:rPr>
          <w:rStyle w:val="StyleUnderline"/>
          <w:rFonts w:asciiTheme="minorHAnsi" w:hAnsiTheme="minorHAnsi"/>
          <w:highlight w:val="cyan"/>
        </w:rPr>
        <w:t>MASS MIGRATION</w:t>
      </w:r>
      <w:r w:rsidRPr="00403AD2">
        <w:rPr>
          <w:rFonts w:asciiTheme="minorHAnsi" w:hAnsiTheme="minorHAnsi"/>
        </w:rPr>
        <w:t xml:space="preserve">, </w:t>
      </w:r>
      <w:r w:rsidRPr="00403AD2">
        <w:rPr>
          <w:rStyle w:val="StyleUnderline"/>
          <w:rFonts w:asciiTheme="minorHAnsi" w:hAnsiTheme="minorHAnsi"/>
        </w:rPr>
        <w:t>on the</w:t>
      </w:r>
      <w:r w:rsidRPr="00403AD2">
        <w:rPr>
          <w:rFonts w:asciiTheme="minorHAnsi" w:hAnsiTheme="minorHAnsi"/>
        </w:rPr>
        <w:t xml:space="preserve"> sustained and </w:t>
      </w:r>
      <w:r w:rsidRPr="00403AD2">
        <w:rPr>
          <w:rStyle w:val="StyleUnderline"/>
          <w:rFonts w:asciiTheme="minorHAnsi" w:hAnsiTheme="minorHAnsi"/>
        </w:rPr>
        <w:t xml:space="preserve">massive scale that </w:t>
      </w:r>
      <w:proofErr w:type="gramStart"/>
      <w:r w:rsidRPr="00403AD2">
        <w:rPr>
          <w:rStyle w:val="StyleUnderline"/>
          <w:rFonts w:asciiTheme="minorHAnsi" w:hAnsiTheme="minorHAnsi"/>
        </w:rPr>
        <w:t>western</w:t>
      </w:r>
      <w:proofErr w:type="gramEnd"/>
      <w:r w:rsidRPr="00403AD2">
        <w:rPr>
          <w:rStyle w:val="StyleUnderline"/>
          <w:rFonts w:asciiTheme="minorHAnsi" w:hAnsiTheme="minorHAnsi"/>
        </w:rPr>
        <w:t xml:space="preserve"> Europe continues to experience,</w:t>
      </w:r>
      <w:r w:rsidRPr="00403AD2">
        <w:rPr>
          <w:rStyle w:val="StyleUnderline"/>
          <w:rFonts w:asciiTheme="minorHAnsi" w:hAnsiTheme="minorHAnsi"/>
          <w:highlight w:val="cyan"/>
        </w:rPr>
        <w:t xml:space="preserve"> creates tensions</w:t>
      </w:r>
      <w:r w:rsidRPr="00403AD2">
        <w:rPr>
          <w:rFonts w:asciiTheme="minorHAnsi" w:hAnsiTheme="minorHAnsi"/>
        </w:rPr>
        <w:t xml:space="preserve"> not only within states but also between them. These tensions will sometimes </w:t>
      </w:r>
      <w:r w:rsidRPr="00403AD2">
        <w:rPr>
          <w:rStyle w:val="StyleUnderline"/>
          <w:rFonts w:asciiTheme="minorHAnsi" w:hAnsiTheme="minorHAnsi"/>
          <w:highlight w:val="cyan"/>
        </w:rPr>
        <w:t>erupt into open conflict</w:t>
      </w:r>
      <w:r w:rsidRPr="00403AD2">
        <w:rPr>
          <w:rFonts w:asciiTheme="minorHAnsi" w:hAnsiTheme="minorHAnsi"/>
        </w:rPr>
        <w:t xml:space="preserve">; already </w:t>
      </w:r>
      <w:r w:rsidRPr="00403AD2">
        <w:rPr>
          <w:rStyle w:val="StyleUnderline"/>
          <w:rFonts w:asciiTheme="minorHAnsi" w:hAnsiTheme="minorHAnsi"/>
          <w:highlight w:val="cyan"/>
        </w:rPr>
        <w:t>a new age of “Migration Wars” has begun</w:t>
      </w:r>
      <w:r w:rsidRPr="00403AD2">
        <w:rPr>
          <w:rFonts w:asciiTheme="minorHAnsi" w:hAnsiTheme="minorHAnsi"/>
          <w:highlight w:val="cyan"/>
        </w:rPr>
        <w:t>.</w:t>
      </w:r>
    </w:p>
    <w:p w:rsidR="00975D81" w:rsidRPr="00403AD2" w:rsidRDefault="00975D81" w:rsidP="00975D81">
      <w:pPr>
        <w:rPr>
          <w:rFonts w:asciiTheme="minorHAnsi" w:hAnsiTheme="minorHAnsi"/>
        </w:rPr>
      </w:pPr>
      <w:r w:rsidRPr="00403AD2">
        <w:rPr>
          <w:rFonts w:asciiTheme="minorHAnsi" w:hAnsiTheme="minorHAnsi"/>
        </w:rPr>
        <w:t>This represents a curious inversion. Across the centuries, war has been a major, and often the main, driving force behind mass migration. Most obviously, an indeterminable number of civilians was forced to flee the fighting that raged in Europe and elsewhere during the Second World War, while the ongoing civil war in Syria has created perhaps 5.3 million refugees, in addition to many others who are “internally displaced.” Today, however, not only does war continue to cause mass migration, but it can itself become a cause of war.</w:t>
      </w:r>
    </w:p>
    <w:p w:rsidR="00975D81" w:rsidRPr="00403AD2" w:rsidRDefault="00975D81" w:rsidP="00975D81">
      <w:pPr>
        <w:rPr>
          <w:rFonts w:asciiTheme="minorHAnsi" w:hAnsiTheme="minorHAnsi"/>
        </w:rPr>
      </w:pPr>
      <w:r w:rsidRPr="00403AD2">
        <w:rPr>
          <w:rStyle w:val="StyleUnderline"/>
          <w:rFonts w:asciiTheme="minorHAnsi" w:hAnsiTheme="minorHAnsi"/>
        </w:rPr>
        <w:t>This is</w:t>
      </w:r>
      <w:r w:rsidRPr="00403AD2">
        <w:rPr>
          <w:rFonts w:asciiTheme="minorHAnsi" w:hAnsiTheme="minorHAnsi"/>
        </w:rPr>
        <w:t xml:space="preserve"> the case </w:t>
      </w:r>
      <w:r w:rsidRPr="00403AD2">
        <w:rPr>
          <w:rStyle w:val="StyleUnderline"/>
          <w:rFonts w:asciiTheme="minorHAnsi" w:hAnsiTheme="minorHAnsi"/>
        </w:rPr>
        <w:t>because of the sheer scale of the current migrant</w:t>
      </w:r>
      <w:r w:rsidRPr="00403AD2">
        <w:rPr>
          <w:rFonts w:asciiTheme="minorHAnsi" w:hAnsiTheme="minorHAnsi"/>
        </w:rPr>
        <w:t xml:space="preserve"> crisis. The UNHCR estimates that </w:t>
      </w:r>
      <w:r w:rsidRPr="00403AD2">
        <w:rPr>
          <w:rStyle w:val="StyleUnderline"/>
          <w:rFonts w:asciiTheme="minorHAnsi" w:hAnsiTheme="minorHAnsi"/>
        </w:rPr>
        <w:t xml:space="preserve">there are </w:t>
      </w:r>
      <w:r w:rsidRPr="00403AD2">
        <w:rPr>
          <w:rFonts w:asciiTheme="minorHAnsi" w:hAnsiTheme="minorHAnsi"/>
        </w:rPr>
        <w:t xml:space="preserve">around </w:t>
      </w:r>
      <w:r w:rsidRPr="00403AD2">
        <w:rPr>
          <w:rStyle w:val="StyleUnderline"/>
          <w:rFonts w:asciiTheme="minorHAnsi" w:hAnsiTheme="minorHAnsi"/>
        </w:rPr>
        <w:t>65.6 million “forcibly displaced” people</w:t>
      </w:r>
      <w:r w:rsidRPr="00403AD2">
        <w:rPr>
          <w:rFonts w:asciiTheme="minorHAnsi" w:hAnsiTheme="minorHAnsi"/>
        </w:rPr>
        <w:t xml:space="preserve"> in the world. Most of these are internally displaced within their own countries, but around 22.5 million are refugees from their native lands. Huge numbers of people have fled from countries (“of departure”), notably Syria, to start new lives in the West, risking their lives by undertaking often extremely hazardous journeys across the Mediterranean or overland through countries (“of transit”) such as Turkey and Greece: in the first seven months of 2017 alone, 115,109 migrants succeeded in crossing the Mediterranean. And the total number of asylum applications to western Europe jumped considerably in 2014–15, from 0.6 million to 1.4 million, falling slightly to 1.3 million in 2016, while many other migrants, unquantifiable in number, have illicitly reached Western territory without formally requesting asylum.</w:t>
      </w:r>
    </w:p>
    <w:p w:rsidR="00975D81" w:rsidRPr="00403AD2" w:rsidRDefault="00975D81" w:rsidP="00975D81">
      <w:pPr>
        <w:rPr>
          <w:rFonts w:asciiTheme="minorHAnsi" w:hAnsiTheme="minorHAnsi"/>
        </w:rPr>
      </w:pPr>
      <w:r w:rsidRPr="00403AD2">
        <w:rPr>
          <w:rFonts w:asciiTheme="minorHAnsi" w:hAnsiTheme="minorHAnsi"/>
        </w:rPr>
        <w:t xml:space="preserve">Parts of the world besides western Europe are also affected: since August 2017, for example, around half a million Rohingya people have fled violence and persecution in their native Myanmar for the </w:t>
      </w:r>
      <w:r w:rsidRPr="00403AD2">
        <w:rPr>
          <w:rFonts w:asciiTheme="minorHAnsi" w:hAnsiTheme="minorHAnsi"/>
        </w:rPr>
        <w:lastRenderedPageBreak/>
        <w:t xml:space="preserve">relative sanctuary of neighboring states, notably Bangladesh, Thailand, Indonesia and Malaysia. Above all, </w:t>
      </w:r>
      <w:r w:rsidRPr="00403AD2">
        <w:rPr>
          <w:rStyle w:val="StyleUnderline"/>
          <w:rFonts w:asciiTheme="minorHAnsi" w:hAnsiTheme="minorHAnsi"/>
        </w:rPr>
        <w:t>in sub-Saharan Africa millions are fleeing poverty f</w:t>
      </w:r>
      <w:r w:rsidRPr="00403AD2">
        <w:rPr>
          <w:rFonts w:asciiTheme="minorHAnsi" w:hAnsiTheme="minorHAnsi"/>
        </w:rPr>
        <w:t>rom the landlocked states of the Sahel and heading for the relative prosperity of West Africa: around one fifth of Côte d’Ivoire’s population, for example, comprises people who were born elsewhere.</w:t>
      </w:r>
    </w:p>
    <w:p w:rsidR="00975D81" w:rsidRPr="00403AD2" w:rsidRDefault="00975D81" w:rsidP="00975D81">
      <w:pPr>
        <w:rPr>
          <w:rFonts w:asciiTheme="minorHAnsi" w:hAnsiTheme="minorHAnsi"/>
        </w:rPr>
      </w:pPr>
      <w:r w:rsidRPr="00403AD2">
        <w:rPr>
          <w:rFonts w:asciiTheme="minorHAnsi" w:hAnsiTheme="minorHAnsi"/>
        </w:rPr>
        <w:t>The sheer vastness of this contemporary refugee crisis does not represent any increase in the number of wars and conflicts, although it is arguable that, because of the proliferation of small arms in recent decades, this is one cause: in a speech in 2000, for example, UN secretary-general Kofi Annan warned that the bloodshed created by small arms and light weapons meant that “they could well be described as ‘weapons of mass destruction.’” But more important is the proliferation of economic migration, as increasing numbers flee poverty at home. The causes of this may be varied—some blame overpopulation, or the destructive impact of climate change upon food sources—but one driving force is the heightened awareness that many refugees have. Because of images broadcast on satellite television, mobile phones and the internet, they are aware, in a way earlier generations were not, of the relative material comfort the developed world can offer. This is probably the reason why some relatively affluent African countries, such as Senegal, also have high outflows of migrants.</w:t>
      </w:r>
    </w:p>
    <w:p w:rsidR="00975D81" w:rsidRPr="00403AD2" w:rsidRDefault="00975D81" w:rsidP="00975D81">
      <w:pPr>
        <w:rPr>
          <w:rFonts w:asciiTheme="minorHAnsi" w:hAnsiTheme="minorHAnsi"/>
        </w:rPr>
      </w:pPr>
      <w:r w:rsidRPr="00403AD2">
        <w:rPr>
          <w:rFonts w:asciiTheme="minorHAnsi" w:hAnsiTheme="minorHAnsi"/>
        </w:rPr>
        <w:t>Another difference lies in the proliferation of criminal gangs that, in return for exploitative fees, organize and finance their journeys. Such trafficking gangs are prevalent in two major hubs of migrant movement: Thailand, which is a transit point for Rohingya refugees, and Libya.</w:t>
      </w:r>
    </w:p>
    <w:p w:rsidR="00975D81" w:rsidRPr="00403AD2" w:rsidRDefault="00975D81" w:rsidP="00975D81">
      <w:pPr>
        <w:rPr>
          <w:rFonts w:asciiTheme="minorHAnsi" w:hAnsiTheme="minorHAnsi"/>
        </w:rPr>
      </w:pPr>
      <w:r w:rsidRPr="00403AD2">
        <w:rPr>
          <w:rFonts w:asciiTheme="minorHAnsi" w:hAnsiTheme="minorHAnsi"/>
        </w:rPr>
        <w:t>Whatever the causes, this major movement of people has now acquired its own momentum. Because so many refugees have reached the shores and borders of, in particular, western Europe, and because so much media attention has focused on this new phenomenon, an idea has taken hold in the minds of many people who would never otherwise have contemplated undertaking the hazardous crossing of the Mediterranean Sea or overland journey through Central Asia or the Balkans: that it is possible to start a new life in distant but affluent countries. This has been accentuated by the decision of the German government, taken in 2015, to open its borders to around one million refugees. In other words, many of the millions who have fled to Europe in the past few years have climbed on a bandwagon, following what they have seen others do rather than what they have been forced, by adverse circumstance, to undertake. Despite the determined efforts of Western governments to stop them, there is no reason they will not continue trying to do so.</w:t>
      </w:r>
    </w:p>
    <w:p w:rsidR="00975D81" w:rsidRPr="00403AD2" w:rsidRDefault="00975D81" w:rsidP="00975D81">
      <w:pPr>
        <w:rPr>
          <w:rFonts w:asciiTheme="minorHAnsi" w:hAnsiTheme="minorHAnsi"/>
        </w:rPr>
      </w:pPr>
      <w:r w:rsidRPr="00403AD2">
        <w:rPr>
          <w:rStyle w:val="StyleUnderline"/>
          <w:rFonts w:asciiTheme="minorHAnsi" w:hAnsiTheme="minorHAnsi"/>
        </w:rPr>
        <w:t xml:space="preserve">SUCH </w:t>
      </w:r>
      <w:r w:rsidRPr="00403AD2">
        <w:rPr>
          <w:rStyle w:val="StyleUnderline"/>
          <w:rFonts w:asciiTheme="minorHAnsi" w:hAnsiTheme="minorHAnsi"/>
          <w:highlight w:val="cyan"/>
        </w:rPr>
        <w:t>A vast migrant flow</w:t>
      </w:r>
      <w:r w:rsidRPr="00403AD2">
        <w:rPr>
          <w:rFonts w:asciiTheme="minorHAnsi" w:hAnsiTheme="minorHAnsi"/>
        </w:rPr>
        <w:t xml:space="preserve">, or even its mere threat, </w:t>
      </w:r>
      <w:r w:rsidRPr="00403AD2">
        <w:rPr>
          <w:rStyle w:val="StyleUnderline"/>
          <w:rFonts w:asciiTheme="minorHAnsi" w:hAnsiTheme="minorHAnsi"/>
          <w:highlight w:val="cyan"/>
        </w:rPr>
        <w:t>will tempt Western governments to intervene</w:t>
      </w:r>
      <w:r w:rsidRPr="00403AD2">
        <w:rPr>
          <w:rFonts w:asciiTheme="minorHAnsi" w:hAnsiTheme="minorHAnsi"/>
        </w:rPr>
        <w:t xml:space="preserve"> in foreign lands—either countries of departure or transit countries, such as Libya—in a bid </w:t>
      </w:r>
      <w:r w:rsidRPr="00403AD2">
        <w:rPr>
          <w:rStyle w:val="StyleUnderline"/>
          <w:rFonts w:asciiTheme="minorHAnsi" w:hAnsiTheme="minorHAnsi"/>
          <w:highlight w:val="cyan"/>
        </w:rPr>
        <w:t>to curb those</w:t>
      </w:r>
      <w:r w:rsidRPr="00403AD2">
        <w:rPr>
          <w:rFonts w:asciiTheme="minorHAnsi" w:hAnsiTheme="minorHAnsi"/>
          <w:highlight w:val="cyan"/>
        </w:rPr>
        <w:t xml:space="preserve"> </w:t>
      </w:r>
      <w:r w:rsidRPr="00403AD2">
        <w:rPr>
          <w:rStyle w:val="StyleUnderline"/>
          <w:rFonts w:asciiTheme="minorHAnsi" w:hAnsiTheme="minorHAnsi"/>
          <w:highlight w:val="cyan"/>
        </w:rPr>
        <w:t>flows</w:t>
      </w:r>
      <w:r w:rsidRPr="00403AD2">
        <w:rPr>
          <w:rStyle w:val="StyleUnderline"/>
          <w:rFonts w:asciiTheme="minorHAnsi" w:hAnsiTheme="minorHAnsi"/>
        </w:rPr>
        <w:t>.</w:t>
      </w:r>
      <w:r w:rsidRPr="00403AD2">
        <w:rPr>
          <w:rFonts w:asciiTheme="minorHAnsi" w:hAnsiTheme="minorHAnsi"/>
        </w:rPr>
        <w:t xml:space="preserve"> This, of course, is nothing new. One country always has an interest and motive to intervene in the affairs of another if it is being affected by a flow of refugees from that country; this was true, to take one obvious example, of Western involvement in the Balkan Wars of the early- to mid-1990s. But the advent of sustained mass migration, from so many different venues and across so many different routes and borders, is a new phenomenon that is prompting changes of strategic direction in Western capitals.</w:t>
      </w:r>
    </w:p>
    <w:p w:rsidR="00975D81" w:rsidRPr="00403AD2" w:rsidRDefault="00975D81" w:rsidP="00975D81">
      <w:pPr>
        <w:rPr>
          <w:rFonts w:asciiTheme="minorHAnsi" w:hAnsiTheme="minorHAnsi"/>
        </w:rPr>
      </w:pPr>
      <w:r w:rsidRPr="00403AD2">
        <w:rPr>
          <w:rFonts w:asciiTheme="minorHAnsi" w:hAnsiTheme="minorHAnsi"/>
        </w:rPr>
        <w:t>Such “</w:t>
      </w:r>
      <w:r w:rsidRPr="00403AD2">
        <w:rPr>
          <w:rStyle w:val="StyleUnderline"/>
          <w:rFonts w:asciiTheme="minorHAnsi" w:hAnsiTheme="minorHAnsi"/>
          <w:highlight w:val="cyan"/>
        </w:rPr>
        <w:t>migration interventionism” could</w:t>
      </w:r>
      <w:r w:rsidRPr="00403AD2">
        <w:rPr>
          <w:rFonts w:asciiTheme="minorHAnsi" w:hAnsiTheme="minorHAnsi"/>
        </w:rPr>
        <w:t xml:space="preserve"> of course be entirely peaceful—such as the provision of foreign aid, for example, to specific programs and initiatives that are designed to reduce the level of migration. But it could also </w:t>
      </w:r>
      <w:r w:rsidRPr="00403AD2">
        <w:rPr>
          <w:rStyle w:val="StyleUnderline"/>
          <w:rFonts w:asciiTheme="minorHAnsi" w:hAnsiTheme="minorHAnsi"/>
          <w:highlight w:val="cyan"/>
        </w:rPr>
        <w:t>take</w:t>
      </w:r>
      <w:r w:rsidRPr="00403AD2">
        <w:rPr>
          <w:rFonts w:asciiTheme="minorHAnsi" w:hAnsiTheme="minorHAnsi"/>
        </w:rPr>
        <w:t xml:space="preserve"> more ambitious, </w:t>
      </w:r>
      <w:r w:rsidRPr="00403AD2">
        <w:rPr>
          <w:rStyle w:val="StyleUnderline"/>
          <w:rFonts w:asciiTheme="minorHAnsi" w:hAnsiTheme="minorHAnsi"/>
          <w:highlight w:val="cyan"/>
        </w:rPr>
        <w:t>militaristic forms</w:t>
      </w:r>
      <w:r w:rsidRPr="00403AD2">
        <w:rPr>
          <w:rStyle w:val="StyleUnderline"/>
          <w:rFonts w:asciiTheme="minorHAnsi" w:hAnsiTheme="minorHAnsi"/>
        </w:rPr>
        <w:t>, such as troop deployments to stabilize foreign countries</w:t>
      </w:r>
      <w:r w:rsidRPr="00403AD2">
        <w:rPr>
          <w:rFonts w:asciiTheme="minorHAnsi" w:hAnsiTheme="minorHAnsi"/>
        </w:rPr>
        <w:t xml:space="preserve">, or regions within them, that are experiencing, or could potentially experience, a significant outflow of population. </w:t>
      </w:r>
      <w:r w:rsidRPr="00403AD2">
        <w:rPr>
          <w:rStyle w:val="StyleUnderline"/>
          <w:rFonts w:asciiTheme="minorHAnsi" w:hAnsiTheme="minorHAnsi"/>
          <w:highlight w:val="cyan"/>
        </w:rPr>
        <w:t>This would</w:t>
      </w:r>
      <w:r w:rsidRPr="00403AD2">
        <w:rPr>
          <w:rFonts w:asciiTheme="minorHAnsi" w:hAnsiTheme="minorHAnsi"/>
        </w:rPr>
        <w:t xml:space="preserve"> not only reduce or eliminate any incentive for putative migrants to leave, but also </w:t>
      </w:r>
      <w:r w:rsidRPr="00403AD2">
        <w:rPr>
          <w:rStyle w:val="StyleUnderline"/>
          <w:rFonts w:asciiTheme="minorHAnsi" w:hAnsiTheme="minorHAnsi"/>
          <w:highlight w:val="cyan"/>
        </w:rPr>
        <w:t>allow</w:t>
      </w:r>
      <w:r w:rsidRPr="00403AD2">
        <w:rPr>
          <w:rStyle w:val="StyleUnderline"/>
          <w:rFonts w:asciiTheme="minorHAnsi" w:hAnsiTheme="minorHAnsi"/>
        </w:rPr>
        <w:t xml:space="preserve"> those </w:t>
      </w:r>
      <w:r w:rsidRPr="00403AD2">
        <w:rPr>
          <w:rStyle w:val="StyleUnderline"/>
          <w:rFonts w:asciiTheme="minorHAnsi" w:hAnsiTheme="minorHAnsi"/>
          <w:highlight w:val="cyan"/>
        </w:rPr>
        <w:t>foreign governments to deport and return</w:t>
      </w:r>
      <w:r w:rsidRPr="00403AD2">
        <w:rPr>
          <w:rStyle w:val="StyleUnderline"/>
          <w:rFonts w:asciiTheme="minorHAnsi" w:hAnsiTheme="minorHAnsi"/>
        </w:rPr>
        <w:t xml:space="preserve"> existing </w:t>
      </w:r>
      <w:r w:rsidRPr="00403AD2">
        <w:rPr>
          <w:rStyle w:val="StyleUnderline"/>
          <w:rFonts w:asciiTheme="minorHAnsi" w:hAnsiTheme="minorHAnsi"/>
          <w:highlight w:val="cyan"/>
        </w:rPr>
        <w:t>migrants</w:t>
      </w:r>
      <w:r w:rsidRPr="00403AD2">
        <w:rPr>
          <w:rStyle w:val="StyleUnderline"/>
          <w:rFonts w:asciiTheme="minorHAnsi" w:hAnsiTheme="minorHAnsi"/>
        </w:rPr>
        <w:t xml:space="preserve"> to a “safe </w:t>
      </w:r>
      <w:r w:rsidRPr="00403AD2">
        <w:rPr>
          <w:rStyle w:val="StyleUnderline"/>
          <w:rFonts w:asciiTheme="minorHAnsi" w:hAnsiTheme="minorHAnsi"/>
        </w:rPr>
        <w:lastRenderedPageBreak/>
        <w:t>country”</w:t>
      </w:r>
      <w:r w:rsidRPr="00403AD2">
        <w:rPr>
          <w:rFonts w:asciiTheme="minorHAnsi" w:hAnsiTheme="minorHAnsi"/>
        </w:rPr>
        <w:t>: many international and domestic laws (Article 16a of German Basic Law is an example) prohibit the deportation of a refugee to a country that is not “safe.” However, the legal and practical difficulties of deporting migrants may mean that “migration interventionism” will, in the years ahead, be undertaken more as a preventive exercise—to prevent any possible outflow—than a reactive one.</w:t>
      </w:r>
    </w:p>
    <w:p w:rsidR="00975D81" w:rsidRPr="00403AD2" w:rsidRDefault="00975D81" w:rsidP="00975D81">
      <w:pPr>
        <w:rPr>
          <w:rFonts w:asciiTheme="minorHAnsi" w:hAnsiTheme="minorHAnsi"/>
        </w:rPr>
      </w:pPr>
      <w:r w:rsidRPr="00403AD2">
        <w:rPr>
          <w:rFonts w:asciiTheme="minorHAnsi" w:hAnsiTheme="minorHAnsi"/>
        </w:rPr>
        <w:t>The emergence of migration interventionism became clear at the Munich Security Conference in February 2017, when the UK defense secretary, Sir Michael Fallon, justified the ongoing , if limited, British presence in Afghanistan on the grounds that the collapse of the country would lead to a massive refugee crisis. “We here will feel the consequences, very directly,” he claimed. “There could be three to four million young Afghan men sent out by their villages to migrate westwards, and they are heading here.” This was a new justification for the allied presence in Afghanistan, which had previously been rationalized on a number of other grounds, varying from combating terrorists who presented a threat to the West to preventing the flow of narcotics and establishing democracy and human rights.</w:t>
      </w:r>
    </w:p>
    <w:p w:rsidR="00975D81" w:rsidRPr="00403AD2" w:rsidRDefault="00975D81" w:rsidP="00975D81">
      <w:pPr>
        <w:rPr>
          <w:rFonts w:asciiTheme="minorHAnsi" w:hAnsiTheme="minorHAnsi"/>
        </w:rPr>
      </w:pPr>
      <w:r w:rsidRPr="00403AD2">
        <w:rPr>
          <w:rFonts w:asciiTheme="minorHAnsi" w:hAnsiTheme="minorHAnsi"/>
        </w:rPr>
        <w:t xml:space="preserve">It is possible that any future </w:t>
      </w:r>
      <w:r w:rsidRPr="00403AD2">
        <w:rPr>
          <w:rStyle w:val="StyleUnderline"/>
          <w:rFonts w:asciiTheme="minorHAnsi" w:hAnsiTheme="minorHAnsi"/>
          <w:highlight w:val="cyan"/>
        </w:rPr>
        <w:t>Chinese military intervention in North Kore</w:t>
      </w:r>
      <w:r w:rsidRPr="00403AD2">
        <w:rPr>
          <w:rStyle w:val="StyleUnderline"/>
          <w:rFonts w:asciiTheme="minorHAnsi" w:hAnsiTheme="minorHAnsi"/>
        </w:rPr>
        <w:t>a</w:t>
      </w:r>
      <w:r w:rsidRPr="00403AD2">
        <w:rPr>
          <w:rFonts w:asciiTheme="minorHAnsi" w:hAnsiTheme="minorHAnsi"/>
        </w:rPr>
        <w:t xml:space="preserve">, in a bid to resolve the ongoing deadlock surrounding Kim Jong-un’s nuclear provocation, </w:t>
      </w:r>
      <w:r w:rsidRPr="00403AD2">
        <w:rPr>
          <w:rStyle w:val="StyleUnderline"/>
          <w:rFonts w:asciiTheme="minorHAnsi" w:hAnsiTheme="minorHAnsi"/>
          <w:highlight w:val="cyan"/>
        </w:rPr>
        <w:t>could</w:t>
      </w:r>
      <w:r w:rsidRPr="00403AD2">
        <w:rPr>
          <w:rFonts w:asciiTheme="minorHAnsi" w:hAnsiTheme="minorHAnsi"/>
        </w:rPr>
        <w:t xml:space="preserve"> also </w:t>
      </w:r>
      <w:r w:rsidRPr="00403AD2">
        <w:rPr>
          <w:rStyle w:val="StyleUnderline"/>
          <w:rFonts w:asciiTheme="minorHAnsi" w:hAnsiTheme="minorHAnsi"/>
          <w:highlight w:val="cyan"/>
        </w:rPr>
        <w:t>become</w:t>
      </w:r>
      <w:r w:rsidRPr="00403AD2">
        <w:rPr>
          <w:rFonts w:asciiTheme="minorHAnsi" w:hAnsiTheme="minorHAnsi"/>
        </w:rPr>
        <w:t xml:space="preserve"> a kind of </w:t>
      </w:r>
      <w:r w:rsidRPr="00403AD2">
        <w:rPr>
          <w:rStyle w:val="StyleUnderline"/>
          <w:rFonts w:asciiTheme="minorHAnsi" w:hAnsiTheme="minorHAnsi"/>
          <w:highlight w:val="cyan"/>
        </w:rPr>
        <w:t>migration interventionism</w:t>
      </w:r>
      <w:r w:rsidRPr="00403AD2">
        <w:rPr>
          <w:rFonts w:asciiTheme="minorHAnsi" w:hAnsiTheme="minorHAnsi"/>
        </w:rPr>
        <w:t>. Any conflict between North Korea and the United States, or perhaps merely heightened risk of such a conflict, would provoke a huge exodus of North Korean refugees over the northern border, overwhelming Chinese resources.</w:t>
      </w:r>
    </w:p>
    <w:p w:rsidR="00975D81" w:rsidRPr="00403AD2" w:rsidRDefault="00975D81" w:rsidP="00975D81">
      <w:pPr>
        <w:rPr>
          <w:rFonts w:asciiTheme="minorHAnsi" w:hAnsiTheme="minorHAnsi"/>
        </w:rPr>
      </w:pPr>
      <w:r w:rsidRPr="00403AD2">
        <w:rPr>
          <w:rFonts w:asciiTheme="minorHAnsi" w:hAnsiTheme="minorHAnsi"/>
        </w:rPr>
        <w:t>Instead of committing their own troops overseas in order to prevent or reduce migration into their territory, governments can also sponsor foreign armies to act on their behalf. An example is the G5 Sahel Joint Force, which the French government, supported by other Western countries, began to establish in the Sahel in the course of 2017. Comprising five thousand soldiers drawn from the armies of Burkina Faso, Mali, Mauritania, Niger and Chad, the force is funded by the EU, whose leaders regard it partly as an anti-insurgent force, but also as a means of reducing the flow of migrants. “Our support will be an important contribution to the efforts to counter terrorism in the Sahel region, as well as irregular migration from West Africa to Europe,” the Danish minister for foreign affairs, Anders Samuelsen, has said . The force is also sanctioned by UN Security Council Resolution 2359, which points to the “serious challenges posed by . . . the smuggling of migrants [and] trafficking in persons” from the Sahel. In the future, such a force could also guard any Western nationals who are posted on foreign soil in order to process asylum claims. (It was just such a proposal that the French president, Emmanuel Macron, appeared to make in the summer of 2017 when he said France could establish processing “hotspots” in Libya—which, since the overthrow of Muammar el-Qaddafi in 2011, has been a major departure point for millions of refugees.)</w:t>
      </w:r>
    </w:p>
    <w:p w:rsidR="00975D81" w:rsidRPr="00403AD2" w:rsidRDefault="00975D81" w:rsidP="00975D81">
      <w:pPr>
        <w:rPr>
          <w:rFonts w:asciiTheme="minorHAnsi" w:hAnsiTheme="minorHAnsi"/>
        </w:rPr>
      </w:pPr>
      <w:r w:rsidRPr="00403AD2">
        <w:rPr>
          <w:rStyle w:val="StyleUnderline"/>
          <w:rFonts w:asciiTheme="minorHAnsi" w:hAnsiTheme="minorHAnsi"/>
        </w:rPr>
        <w:t xml:space="preserve">Countries </w:t>
      </w:r>
      <w:r w:rsidRPr="00403AD2">
        <w:rPr>
          <w:rFonts w:asciiTheme="minorHAnsi" w:hAnsiTheme="minorHAnsi"/>
        </w:rPr>
        <w:t xml:space="preserve">that are </w:t>
      </w:r>
      <w:r w:rsidRPr="00403AD2">
        <w:rPr>
          <w:rStyle w:val="StyleUnderline"/>
          <w:rFonts w:asciiTheme="minorHAnsi" w:hAnsiTheme="minorHAnsi"/>
        </w:rPr>
        <w:t>seeking to stem the migrant flow</w:t>
      </w:r>
      <w:r w:rsidRPr="00403AD2">
        <w:rPr>
          <w:rFonts w:asciiTheme="minorHAnsi" w:hAnsiTheme="minorHAnsi"/>
        </w:rPr>
        <w:t xml:space="preserve"> into their own territory </w:t>
      </w:r>
      <w:r w:rsidRPr="00403AD2">
        <w:rPr>
          <w:rStyle w:val="StyleUnderline"/>
          <w:rFonts w:asciiTheme="minorHAnsi" w:hAnsiTheme="minorHAnsi"/>
        </w:rPr>
        <w:t>are</w:t>
      </w:r>
      <w:r w:rsidRPr="00403AD2">
        <w:rPr>
          <w:rFonts w:asciiTheme="minorHAnsi" w:hAnsiTheme="minorHAnsi"/>
        </w:rPr>
        <w:t xml:space="preserve"> also increasingly </w:t>
      </w:r>
      <w:r w:rsidRPr="00403AD2">
        <w:rPr>
          <w:rStyle w:val="StyleUnderline"/>
          <w:rFonts w:asciiTheme="minorHAnsi" w:hAnsiTheme="minorHAnsi"/>
        </w:rPr>
        <w:t>diverting their</w:t>
      </w:r>
      <w:r w:rsidRPr="00403AD2">
        <w:rPr>
          <w:rFonts w:asciiTheme="minorHAnsi" w:hAnsiTheme="minorHAnsi"/>
        </w:rPr>
        <w:t xml:space="preserve"> existing </w:t>
      </w:r>
      <w:r w:rsidRPr="00403AD2">
        <w:rPr>
          <w:rStyle w:val="StyleUnderline"/>
          <w:rFonts w:asciiTheme="minorHAnsi" w:hAnsiTheme="minorHAnsi"/>
        </w:rPr>
        <w:t>military resources</w:t>
      </w:r>
      <w:r w:rsidRPr="00403AD2">
        <w:rPr>
          <w:rFonts w:asciiTheme="minorHAnsi" w:hAnsiTheme="minorHAnsi"/>
        </w:rPr>
        <w:t xml:space="preserve">, not just within departure states, but also outside their borders. In the summer of 2015, for example, the EU began EUNAVFOR MED, a naval operation in the Mediterranean Sea that was intended to end human smuggling from Libya by seizing or destroying some of the boats that the gangs were using. Under its mandate, this €12 million operation involved “boarding, searching, seizing and diverting” smugglers’ boats, and wherever possible, efforts to “dispose” of those vessels. “This important transition,” as an EU official </w:t>
      </w:r>
      <w:proofErr w:type="gramStart"/>
      <w:r w:rsidRPr="00403AD2">
        <w:rPr>
          <w:rFonts w:asciiTheme="minorHAnsi" w:hAnsiTheme="minorHAnsi"/>
        </w:rPr>
        <w:t>argued ,</w:t>
      </w:r>
      <w:proofErr w:type="gramEnd"/>
      <w:r w:rsidRPr="00403AD2">
        <w:rPr>
          <w:rFonts w:asciiTheme="minorHAnsi" w:hAnsiTheme="minorHAnsi"/>
        </w:rPr>
        <w:t xml:space="preserve"> “will enable the EU naval operation against human smugglers and traffickers in the Mediterranean to conduct boarding, search, seizure and diversion on the high seas of vessels suspected of being used for human smuggling or trafficking, within international law.” Vessels, drones and aircraft drawn from at least ten member </w:t>
      </w:r>
      <w:r w:rsidRPr="00403AD2">
        <w:rPr>
          <w:rFonts w:asciiTheme="minorHAnsi" w:hAnsiTheme="minorHAnsi"/>
        </w:rPr>
        <w:lastRenderedPageBreak/>
        <w:t>states formed part of what the EU’s foreign-policy chief, Federica Mogherini, called a “holistic” approach to the migrant crisis.</w:t>
      </w:r>
    </w:p>
    <w:p w:rsidR="00975D81" w:rsidRPr="00403AD2" w:rsidRDefault="00975D81" w:rsidP="00975D81">
      <w:pPr>
        <w:rPr>
          <w:rFonts w:asciiTheme="minorHAnsi" w:hAnsiTheme="minorHAnsi"/>
        </w:rPr>
      </w:pPr>
      <w:r w:rsidRPr="00403AD2">
        <w:rPr>
          <w:rStyle w:val="StyleUnderline"/>
          <w:rFonts w:asciiTheme="minorHAnsi" w:hAnsiTheme="minorHAnsi"/>
        </w:rPr>
        <w:t>Such operations raise the prospect of</w:t>
      </w:r>
      <w:r w:rsidRPr="00403AD2">
        <w:rPr>
          <w:rFonts w:asciiTheme="minorHAnsi" w:hAnsiTheme="minorHAnsi"/>
        </w:rPr>
        <w:t xml:space="preserve"> confrontation and </w:t>
      </w:r>
      <w:r w:rsidRPr="00403AD2">
        <w:rPr>
          <w:rStyle w:val="StyleUnderline"/>
          <w:rFonts w:asciiTheme="minorHAnsi" w:hAnsiTheme="minorHAnsi"/>
        </w:rPr>
        <w:t>military clashes between recipient states and countries of departure and transit.</w:t>
      </w:r>
      <w:r w:rsidRPr="00403AD2">
        <w:rPr>
          <w:rFonts w:asciiTheme="minorHAnsi" w:hAnsiTheme="minorHAnsi"/>
        </w:rPr>
        <w:t xml:space="preserve"> When the Italian government sent two patrol ships close to the Libyan coast in August 2017, for example, Gen. Khalifa Haftar, the ruler of a large swath of Libya, threatened to attack them if they entered Libyan waters to search and destroy refugee boats: “Commander-in-Chief of the armed forces, Field Marshal Khalifa Haftar, issues orders to the Libyan naval bases in Tobruk, Benghazi, Ras Lanuf and Tripoli to confront any marine unit that enters the Libyan waters without the permission of the army,” a statement from the Libyan National Army proclaimed. His warning reflected a growing popular anger among Libyans against Italian interference in their domestic affairs.</w:t>
      </w:r>
    </w:p>
    <w:p w:rsidR="00975D81" w:rsidRPr="00403AD2" w:rsidRDefault="00975D81" w:rsidP="00975D81">
      <w:pPr>
        <w:rPr>
          <w:rFonts w:asciiTheme="minorHAnsi" w:hAnsiTheme="minorHAnsi"/>
        </w:rPr>
      </w:pPr>
      <w:r w:rsidRPr="00403AD2">
        <w:rPr>
          <w:rFonts w:asciiTheme="minorHAnsi" w:hAnsiTheme="minorHAnsi"/>
        </w:rPr>
        <w:t>Such clashes may be more likely if a foreign government threatens to exploit or manipulate a refugee crisis in a bid to extort concessions from other countries toward which those migrants are likely to head. This appears to have been true of the Libyan government under the rule of Qaddafi. Addressing a gathering in Rome in August 2010, Qaddafi had claimed that unless he was given large sums of money, Europe would experience the “advance of millions of immigrants” that would transform it into “another Africa.” He had added that “tomorrow Europe might no longer be European and even black as there are millions who want to come in,” and alleged that “we don’t know if Europe will remain an advanced and united continent or if it will be destroyed, as happened with the barbarian invasions.” Demanding a payment of €5 billion to prevent this from happening, his comments were condemned as “unacceptable blackmail” by Italian parliamentarians. In the context of these remarks, it is possible that the Anglo-French attack on Libya in 2011 was the first migration war of the contemporary age: this may explain why, from the onset of the crisis, in March 2011, the French president, Nicolas Sarkozy, and the British leader, David Cameron, sought to oust Qaddafi from power and ignored his offers of peace talks.</w:t>
      </w:r>
    </w:p>
    <w:p w:rsidR="00975D81" w:rsidRPr="00403AD2" w:rsidRDefault="00975D81" w:rsidP="00975D81">
      <w:pPr>
        <w:rPr>
          <w:rFonts w:asciiTheme="minorHAnsi" w:hAnsiTheme="minorHAnsi"/>
        </w:rPr>
      </w:pPr>
      <w:r w:rsidRPr="00403AD2">
        <w:rPr>
          <w:rFonts w:asciiTheme="minorHAnsi" w:hAnsiTheme="minorHAnsi"/>
        </w:rPr>
        <w:t>Turkey, which is the host of over three million refugees, has made similar sallies at political blackmail in recent years against the European Union: in March 2017, Turkey’s President Recep Tayyip Erdoğan threatened to tear up a key migrant deal with the EU, in apparent retaliation for a ban placed by the German and Dutch governments on political rallies by his followers living in those countries. Istanbul had already struck a hard bargain when negotiating the deal, which came into effect in March 2016, having demanded in return a $3.3 billion aid package and new negotiations on its membership in the European Union. Should other states use similar tactics against more powerful ones in the future, they may risk provoking armed attack.</w:t>
      </w:r>
    </w:p>
    <w:p w:rsidR="00975D81" w:rsidRPr="00403AD2" w:rsidRDefault="00975D81" w:rsidP="00975D81">
      <w:pPr>
        <w:rPr>
          <w:rFonts w:asciiTheme="minorHAnsi" w:hAnsiTheme="minorHAnsi"/>
        </w:rPr>
      </w:pPr>
      <w:r w:rsidRPr="00403AD2">
        <w:rPr>
          <w:rFonts w:asciiTheme="minorHAnsi" w:hAnsiTheme="minorHAnsi"/>
        </w:rPr>
        <w:t xml:space="preserve">BESIDES FOREIGN intervention in countries of departure, or armed clashes with governments that seek to manipulate migration, the world will witness other types of migration wars. In particular, foreign powers may deliberately create, or exacerbate, a refugee crisis in another country in order to divert the resources of the countries where those refugees are likely to go. Of course, innocent civilians have always been deliberately targeted in times of war: during World War Two, the Allied bombing campaign was designed to undermine German civilians’ morale and shorten the war. However, deliberate attempts to drive civilians out of a country, in a bid to weaken a third party, have historically been much less common. Such a scenario is more likely to happen today for the simple reason that a sustained mass migration of people is already under way. This means that a government or militia has more opportunities to manipulate the phenomenon, because it is easier to accentuate any such movement </w:t>
      </w:r>
      <w:r w:rsidRPr="00403AD2">
        <w:rPr>
          <w:rFonts w:asciiTheme="minorHAnsi" w:hAnsiTheme="minorHAnsi"/>
        </w:rPr>
        <w:lastRenderedPageBreak/>
        <w:t>than to create one; it is also less likely to risk international condemnation by observers who cannot so easily blame foreign intervention.</w:t>
      </w:r>
    </w:p>
    <w:p w:rsidR="00975D81" w:rsidRPr="00403AD2" w:rsidRDefault="00975D81" w:rsidP="00975D81">
      <w:pPr>
        <w:rPr>
          <w:rFonts w:asciiTheme="minorHAnsi" w:hAnsiTheme="minorHAnsi"/>
        </w:rPr>
      </w:pPr>
      <w:r w:rsidRPr="00403AD2">
        <w:rPr>
          <w:rFonts w:asciiTheme="minorHAnsi" w:hAnsiTheme="minorHAnsi"/>
        </w:rPr>
        <w:t xml:space="preserve">An example is the post-2011 Syrian refugee crisis. In March 2016, several months after Russia had openly intervened in the conflict on the side of President Bashar al-Assad, Gen. Philip Breedlove—the Supreme Allied Commander Europe and head of U.S. European Command—claimed that Vladimir Putin and Assad had “weaponized” migration through a campaign of bombardment against civilian centers. Their agenda, he continued, was to undermine NATO and </w:t>
      </w:r>
      <w:proofErr w:type="gramStart"/>
      <w:r w:rsidRPr="00403AD2">
        <w:rPr>
          <w:rFonts w:asciiTheme="minorHAnsi" w:hAnsiTheme="minorHAnsi"/>
        </w:rPr>
        <w:t>western</w:t>
      </w:r>
      <w:proofErr w:type="gramEnd"/>
      <w:r w:rsidRPr="00403AD2">
        <w:rPr>
          <w:rFonts w:asciiTheme="minorHAnsi" w:hAnsiTheme="minorHAnsi"/>
        </w:rPr>
        <w:t xml:space="preserve"> Europe: “Together, Russia and the Assad regime are deliberately weaponizing migration in an attempt to overwhelm European structures and break European resolve,” General Breedlove told the Senate Armed Services Committee. In particular, Russia’s indiscriminate use of weapons, such as barrel bombs, seemed to have “no other purpose” other than to get civilians “on the road.”</w:t>
      </w:r>
    </w:p>
    <w:p w:rsidR="00975D81" w:rsidRPr="00403AD2" w:rsidRDefault="00975D81" w:rsidP="00975D81">
      <w:pPr>
        <w:rPr>
          <w:rFonts w:asciiTheme="minorHAnsi" w:hAnsiTheme="minorHAnsi"/>
        </w:rPr>
      </w:pPr>
      <w:r w:rsidRPr="00403AD2">
        <w:rPr>
          <w:rFonts w:asciiTheme="minorHAnsi" w:hAnsiTheme="minorHAnsi"/>
        </w:rPr>
        <w:t>It is also likely that the Islamic State (ISIS) has deliberately created or accentuated the flow of refugees from Iraq and Syria. Its shocking acts of cruelty, such as the beheading of captives, and the careful propagation of such images on the Internet, had a clear rationale: to strike fear into the hearts of civilians and force them to flee. Its advances during 2014–16 led to the displacement of three million in Iraq, with far more internally displaced—more than 1.5 million in the Kurdish region alone.</w:t>
      </w:r>
    </w:p>
    <w:p w:rsidR="00975D81" w:rsidRPr="00403AD2" w:rsidRDefault="00975D81" w:rsidP="00975D81">
      <w:pPr>
        <w:rPr>
          <w:rFonts w:asciiTheme="minorHAnsi" w:hAnsiTheme="minorHAnsi"/>
        </w:rPr>
      </w:pPr>
      <w:r w:rsidRPr="00403AD2">
        <w:rPr>
          <w:rFonts w:asciiTheme="minorHAnsi" w:hAnsiTheme="minorHAnsi"/>
        </w:rPr>
        <w:t xml:space="preserve">ISIS calculated that this would not only clear a path for its own foot soldiers, but also overwhelm the resources of neighboring and perhaps pro-Western regimes, such as Lebanon and Jordan, while adding to the flow of refugees into </w:t>
      </w:r>
      <w:proofErr w:type="gramStart"/>
      <w:r w:rsidRPr="00403AD2">
        <w:rPr>
          <w:rFonts w:asciiTheme="minorHAnsi" w:hAnsiTheme="minorHAnsi"/>
        </w:rPr>
        <w:t>western</w:t>
      </w:r>
      <w:proofErr w:type="gramEnd"/>
      <w:r w:rsidRPr="00403AD2">
        <w:rPr>
          <w:rFonts w:asciiTheme="minorHAnsi" w:hAnsiTheme="minorHAnsi"/>
        </w:rPr>
        <w:t xml:space="preserve"> Europe. In the long term, this would probably be seen as a way of “Islamizing” the West—increasing the numerical presence of Muslims—but most obviously, in the short and medium terms, it was a means of infiltrating Europe with sympathizers: there have been numerous attacks across Europe, including Paris, Nice, Manchester, London and Berlin, by ISIS-linked insurgents. And in December 2016, Europol published a report that pointed out another danger: “A real and imminent danger is the possibility of elements of the [Sunni Muslim] Syrian refugee diaspora becoming vulnerable to radicalization once in Europe and being specifically targeted by Islamic extremist recruiters,” argued the authors of “Changes in Modus Operandi of Islamic State Revisited.”</w:t>
      </w:r>
    </w:p>
    <w:p w:rsidR="00975D81" w:rsidRPr="00403AD2" w:rsidRDefault="00975D81" w:rsidP="00975D81">
      <w:pPr>
        <w:rPr>
          <w:rFonts w:asciiTheme="minorHAnsi" w:hAnsiTheme="minorHAnsi"/>
        </w:rPr>
      </w:pPr>
      <w:r w:rsidRPr="00403AD2">
        <w:rPr>
          <w:rFonts w:asciiTheme="minorHAnsi" w:hAnsiTheme="minorHAnsi"/>
        </w:rPr>
        <w:t>However, it is also possible that Islamic State had another motive. Instead of deliberately creating a flow of refugees in order to carry out attacks or overwhelm its enemies’ resources, it may have been trying to provoke them to undertake a “migration intervention.” Its motive for doing this would have been either to spark a confrontation with other regional actors or to tie down foreign troops in a protracted insurgency and steadily drain its resources. For example, if NATO had undertaken a large-scale deployment into parts of Syria to fight ISIS, then its presence would have sparked a conflict not just with President Assad but also with his chief supporter, Russia. Alternatively, NATO troops would have faced sustained casualties from a protracted insurgency, comparable to the conflict that they (and the Russians) fought in Afghanistan as well as the experiences of the United States in Vietnam in the 1960s, and Israel in Lebanon in the 1990s.</w:t>
      </w:r>
    </w:p>
    <w:p w:rsidR="00975D81" w:rsidRPr="00403AD2" w:rsidRDefault="00975D81" w:rsidP="00975D81">
      <w:pPr>
        <w:rPr>
          <w:rFonts w:asciiTheme="minorHAnsi" w:hAnsiTheme="minorHAnsi"/>
        </w:rPr>
      </w:pPr>
      <w:r w:rsidRPr="00403AD2">
        <w:rPr>
          <w:rFonts w:asciiTheme="minorHAnsi" w:hAnsiTheme="minorHAnsi"/>
        </w:rPr>
        <w:t xml:space="preserve">THE ADVENT of </w:t>
      </w:r>
      <w:r w:rsidRPr="00403AD2">
        <w:rPr>
          <w:rStyle w:val="StyleUnderline"/>
          <w:rFonts w:asciiTheme="minorHAnsi" w:hAnsiTheme="minorHAnsi"/>
          <w:highlight w:val="cyan"/>
        </w:rPr>
        <w:t>sustained mass migration could</w:t>
      </w:r>
      <w:r w:rsidRPr="00403AD2">
        <w:rPr>
          <w:rFonts w:asciiTheme="minorHAnsi" w:hAnsiTheme="minorHAnsi"/>
        </w:rPr>
        <w:t xml:space="preserve"> also </w:t>
      </w:r>
      <w:r w:rsidRPr="00403AD2">
        <w:rPr>
          <w:rStyle w:val="StyleUnderline"/>
          <w:rFonts w:asciiTheme="minorHAnsi" w:hAnsiTheme="minorHAnsi"/>
          <w:highlight w:val="cyan"/>
        </w:rPr>
        <w:t xml:space="preserve">trigger conflict if a country tried to </w:t>
      </w:r>
      <w:r w:rsidRPr="00403AD2">
        <w:rPr>
          <w:rStyle w:val="Emphasis"/>
          <w:rFonts w:asciiTheme="minorHAnsi" w:hAnsiTheme="minorHAnsi"/>
          <w:highlight w:val="cyan"/>
        </w:rPr>
        <w:t>forcibly return</w:t>
      </w:r>
      <w:r w:rsidRPr="00403AD2">
        <w:rPr>
          <w:rFonts w:asciiTheme="minorHAnsi" w:hAnsiTheme="minorHAnsi"/>
        </w:rPr>
        <w:t xml:space="preserve"> or expel some or all of </w:t>
      </w:r>
      <w:r w:rsidRPr="00403AD2">
        <w:rPr>
          <w:rStyle w:val="StyleUnderline"/>
          <w:rFonts w:asciiTheme="minorHAnsi" w:hAnsiTheme="minorHAnsi"/>
          <w:highlight w:val="cyan"/>
        </w:rPr>
        <w:t>its new arrivals.</w:t>
      </w:r>
      <w:r w:rsidRPr="00403AD2">
        <w:rPr>
          <w:rFonts w:asciiTheme="minorHAnsi" w:hAnsiTheme="minorHAnsi"/>
        </w:rPr>
        <w:t xml:space="preserve"> This scenario is, of course, also a recipe for civil unrest. The migrants themselves may resist: such violence broke out at Calais in northern France in the fall of 2016, for example, when the French riot police forcibly removed thousands of refugees from a camp known as “The Jungle.” However, </w:t>
      </w:r>
      <w:r w:rsidRPr="00403AD2">
        <w:rPr>
          <w:rStyle w:val="StyleUnderline"/>
          <w:rFonts w:asciiTheme="minorHAnsi" w:hAnsiTheme="minorHAnsi"/>
        </w:rPr>
        <w:t xml:space="preserve">violence could also break out between neighboring states, for instance if one tried to drive refugees away from its own territory onto the soil of the other; or if it closed its own </w:t>
      </w:r>
      <w:r w:rsidRPr="00403AD2">
        <w:rPr>
          <w:rStyle w:val="StyleUnderline"/>
          <w:rFonts w:asciiTheme="minorHAnsi" w:hAnsiTheme="minorHAnsi"/>
        </w:rPr>
        <w:lastRenderedPageBreak/>
        <w:t>border to stop a column of refugees crossing its own borders</w:t>
      </w:r>
      <w:r w:rsidRPr="00403AD2">
        <w:rPr>
          <w:rFonts w:asciiTheme="minorHAnsi" w:hAnsiTheme="minorHAnsi"/>
        </w:rPr>
        <w:t>, thereby forcing them to move into, or remain within, another country.</w:t>
      </w:r>
    </w:p>
    <w:p w:rsidR="00975D81" w:rsidRPr="00403AD2" w:rsidRDefault="00975D81" w:rsidP="00975D81">
      <w:pPr>
        <w:rPr>
          <w:rFonts w:asciiTheme="minorHAnsi" w:hAnsiTheme="minorHAnsi"/>
        </w:rPr>
      </w:pPr>
      <w:r w:rsidRPr="00403AD2">
        <w:rPr>
          <w:rStyle w:val="StyleUnderline"/>
          <w:rFonts w:asciiTheme="minorHAnsi" w:hAnsiTheme="minorHAnsi"/>
          <w:highlight w:val="cyan"/>
        </w:rPr>
        <w:t>This</w:t>
      </w:r>
      <w:r w:rsidRPr="00403AD2">
        <w:rPr>
          <w:rFonts w:asciiTheme="minorHAnsi" w:hAnsiTheme="minorHAnsi"/>
        </w:rPr>
        <w:t xml:space="preserve"> scenario </w:t>
      </w:r>
      <w:r w:rsidRPr="00403AD2">
        <w:rPr>
          <w:rStyle w:val="StyleUnderline"/>
          <w:rFonts w:asciiTheme="minorHAnsi" w:hAnsiTheme="minorHAnsi"/>
          <w:highlight w:val="cyan"/>
        </w:rPr>
        <w:t>is already causing</w:t>
      </w:r>
      <w:r w:rsidRPr="00403AD2">
        <w:rPr>
          <w:rFonts w:asciiTheme="minorHAnsi" w:hAnsiTheme="minorHAnsi"/>
        </w:rPr>
        <w:t xml:space="preserve"> political </w:t>
      </w:r>
      <w:r w:rsidRPr="00403AD2">
        <w:rPr>
          <w:rStyle w:val="StyleUnderline"/>
          <w:rFonts w:asciiTheme="minorHAnsi" w:hAnsiTheme="minorHAnsi"/>
          <w:highlight w:val="cyan"/>
        </w:rPr>
        <w:t>conflict within the EU</w:t>
      </w:r>
      <w:r w:rsidRPr="00403AD2">
        <w:rPr>
          <w:rFonts w:asciiTheme="minorHAnsi" w:hAnsiTheme="minorHAnsi"/>
        </w:rPr>
        <w:t xml:space="preserve">, as the Polish and Hungarian governments continue to resist demands for a quota of refugees that other member states, notably Italy, Germany and France, are already hosting. However, </w:t>
      </w:r>
      <w:r w:rsidRPr="00403AD2">
        <w:rPr>
          <w:rStyle w:val="StyleUnderline"/>
          <w:rFonts w:asciiTheme="minorHAnsi" w:hAnsiTheme="minorHAnsi"/>
          <w:highlight w:val="cyan"/>
        </w:rPr>
        <w:t>it could</w:t>
      </w:r>
      <w:r w:rsidRPr="00403AD2">
        <w:rPr>
          <w:rFonts w:asciiTheme="minorHAnsi" w:hAnsiTheme="minorHAnsi"/>
        </w:rPr>
        <w:t xml:space="preserve"> in some circumstances </w:t>
      </w:r>
      <w:r w:rsidRPr="00403AD2">
        <w:rPr>
          <w:rStyle w:val="StyleUnderline"/>
          <w:rFonts w:asciiTheme="minorHAnsi" w:hAnsiTheme="minorHAnsi"/>
          <w:highlight w:val="cyan"/>
        </w:rPr>
        <w:t>spark military confrontation</w:t>
      </w:r>
      <w:r w:rsidRPr="00403AD2">
        <w:rPr>
          <w:rFonts w:asciiTheme="minorHAnsi" w:hAnsiTheme="minorHAnsi"/>
        </w:rPr>
        <w:t xml:space="preserve">—for example, </w:t>
      </w:r>
      <w:r w:rsidRPr="00403AD2">
        <w:rPr>
          <w:rStyle w:val="StyleUnderline"/>
          <w:rFonts w:asciiTheme="minorHAnsi" w:hAnsiTheme="minorHAnsi"/>
          <w:highlight w:val="cyan"/>
        </w:rPr>
        <w:t xml:space="preserve">between countries that </w:t>
      </w:r>
      <w:r w:rsidRPr="00403AD2">
        <w:rPr>
          <w:rStyle w:val="StyleUnderline"/>
          <w:rFonts w:asciiTheme="minorHAnsi" w:hAnsiTheme="minorHAnsi"/>
        </w:rPr>
        <w:t>already</w:t>
      </w:r>
      <w:r w:rsidRPr="00403AD2">
        <w:rPr>
          <w:rStyle w:val="StyleUnderline"/>
          <w:rFonts w:asciiTheme="minorHAnsi" w:hAnsiTheme="minorHAnsi"/>
          <w:highlight w:val="cyan"/>
        </w:rPr>
        <w:t xml:space="preserve"> have </w:t>
      </w:r>
      <w:r w:rsidRPr="00403AD2">
        <w:rPr>
          <w:rStyle w:val="StyleUnderline"/>
          <w:rFonts w:asciiTheme="minorHAnsi" w:hAnsiTheme="minorHAnsi"/>
        </w:rPr>
        <w:t xml:space="preserve">unstable and </w:t>
      </w:r>
      <w:r w:rsidRPr="00403AD2">
        <w:rPr>
          <w:rStyle w:val="StyleUnderline"/>
          <w:rFonts w:asciiTheme="minorHAnsi" w:hAnsiTheme="minorHAnsi"/>
          <w:highlight w:val="cyan"/>
        </w:rPr>
        <w:t>tense relations</w:t>
      </w:r>
      <w:r w:rsidRPr="00403AD2">
        <w:rPr>
          <w:rFonts w:asciiTheme="minorHAnsi" w:hAnsiTheme="minorHAnsi"/>
          <w:highlight w:val="cyan"/>
        </w:rPr>
        <w:t xml:space="preserve">, </w:t>
      </w:r>
      <w:r w:rsidRPr="00403AD2">
        <w:rPr>
          <w:rStyle w:val="StyleUnderline"/>
          <w:rFonts w:asciiTheme="minorHAnsi" w:hAnsiTheme="minorHAnsi"/>
        </w:rPr>
        <w:t>or</w:t>
      </w:r>
      <w:r w:rsidRPr="00403AD2">
        <w:rPr>
          <w:rFonts w:asciiTheme="minorHAnsi" w:hAnsiTheme="minorHAnsi"/>
        </w:rPr>
        <w:t xml:space="preserve"> even </w:t>
      </w:r>
      <w:r w:rsidRPr="00403AD2">
        <w:rPr>
          <w:rStyle w:val="StyleUnderline"/>
          <w:rFonts w:asciiTheme="minorHAnsi" w:hAnsiTheme="minorHAnsi"/>
        </w:rPr>
        <w:t>when countries of destination are severely overstretched by the strains of coping with a large influx of people. This nearly happened in Southeast Asia</w:t>
      </w:r>
      <w:r w:rsidRPr="00403AD2">
        <w:rPr>
          <w:rFonts w:asciiTheme="minorHAnsi" w:hAnsiTheme="minorHAnsi"/>
        </w:rPr>
        <w:t xml:space="preserve"> in the late 1980s, when a huge exodus of civilians from Vietnam, Laos and Cambodia threatened to overwhelm neighboring countries—Hong Kong, Malaysia, Thailand, the Philippines and Indonesia—which, in return, used naval and police boats and helicopters to push back refugees away from their coasts. The prime minister of Malaysia, Mahathir Mohamad, admitted, “All we are doing is preventing foreign vessels from entering our waters.”</w:t>
      </w:r>
    </w:p>
    <w:p w:rsidR="00975D81" w:rsidRPr="00403AD2" w:rsidRDefault="00975D81" w:rsidP="00975D81">
      <w:pPr>
        <w:rPr>
          <w:rFonts w:asciiTheme="minorHAnsi" w:hAnsiTheme="minorHAnsi"/>
        </w:rPr>
      </w:pPr>
      <w:r w:rsidRPr="00403AD2">
        <w:rPr>
          <w:rFonts w:asciiTheme="minorHAnsi" w:hAnsiTheme="minorHAnsi"/>
        </w:rPr>
        <w:t>Another variety of migration wars will break out when migrants from one country will be pursued and persecuted by militias—or perhaps by government forces—based in their countries of origin. This may be because, for example, those soldiers seek to take revenge, or to destroy a political cause that the refugees are seen to represent. Such cross-border attacks would then trigger conflict with the host country in which those migrants have taken refuge. Such a scenario took place in Zaire (now the Democratic Republic of Congo) in the mid-1990s, as Rwandan troops crossed the border, killing thousands of Hutu refugees who had fled there. This provoked resistance from the Zairean army, whose leader was broadly sympathetic to the Hutu cause. More recently, in September 2017, there were also reports that Myanmar helicopters had crossed into Bangladeshi airspace in hot pursuit of Rohingya refugees.</w:t>
      </w:r>
    </w:p>
    <w:p w:rsidR="00975D81" w:rsidRPr="00403AD2" w:rsidRDefault="00975D81" w:rsidP="00975D81">
      <w:pPr>
        <w:rPr>
          <w:rFonts w:asciiTheme="minorHAnsi" w:hAnsiTheme="minorHAnsi"/>
        </w:rPr>
      </w:pPr>
      <w:r w:rsidRPr="00403AD2">
        <w:rPr>
          <w:rFonts w:asciiTheme="minorHAnsi" w:hAnsiTheme="minorHAnsi"/>
        </w:rPr>
        <w:t>But because of the vociferous international condemnation it inevitably provokes, this type of conflict is only likely to occur in relatively obscure parts of the world, and at moments when events elsewhere distract international attention. Otherwise, a more likely outcome is an intelligence-led war against elements within a refugee population, comparable to Soviet spies assassinating émigrés during the Cold War.</w:t>
      </w:r>
    </w:p>
    <w:p w:rsidR="00975D81" w:rsidRPr="00403AD2" w:rsidRDefault="00975D81" w:rsidP="00975D81">
      <w:pPr>
        <w:rPr>
          <w:rFonts w:asciiTheme="minorHAnsi" w:hAnsiTheme="minorHAnsi"/>
        </w:rPr>
      </w:pPr>
      <w:r w:rsidRPr="00403AD2">
        <w:rPr>
          <w:rFonts w:asciiTheme="minorHAnsi" w:hAnsiTheme="minorHAnsi"/>
        </w:rPr>
        <w:t>Tension might also arise if one country demands the repatriation of any number of its civilians who have fled for the sanctuary of another. Such tensions are nothing new, and have previously arisen not only between countries of origin and destination but, on occasion, with third parties too. After the 1848 revolutions in Europe, for example, the fate of Hungarian and Polish exiles, whom the Russian government wanted to extradite from Turkey, became a cause célèbre in Britain. However, such international tensions are likely to become more frequent in the years ahead and may conceivably erupt into confrontation. The most obvious single example was the American invasion of Afghanistan in 2001, after the Taliban regime refused to hand over its “guest,” Osama bin Laden.</w:t>
      </w:r>
    </w:p>
    <w:p w:rsidR="00975D81" w:rsidRPr="00403AD2" w:rsidRDefault="00975D81" w:rsidP="00975D81">
      <w:pPr>
        <w:rPr>
          <w:rFonts w:asciiTheme="minorHAnsi" w:hAnsiTheme="minorHAnsi"/>
        </w:rPr>
      </w:pPr>
      <w:r w:rsidRPr="00403AD2">
        <w:rPr>
          <w:rFonts w:asciiTheme="minorHAnsi" w:hAnsiTheme="minorHAnsi"/>
        </w:rPr>
        <w:t>There may also be occasional circumstances in which mass migration will prompt states not to fight against each other, but to join forces and wage a collective war against innocent refugees. During the Rohingya migrant crisis of August and September 2017, for example, Sheikh Hasina’s secular Awami League government in Bangladesh proposed joint military operations with Myanmar against Rohingya insurgents. But such a campaign—where innocents are extremely difficult to distinguish from militants—could easily spiral into a wider war against all Rohingya refugees.</w:t>
      </w:r>
    </w:p>
    <w:p w:rsidR="00975D81" w:rsidRPr="00403AD2" w:rsidRDefault="00975D81" w:rsidP="00975D81">
      <w:pPr>
        <w:rPr>
          <w:rFonts w:asciiTheme="minorHAnsi" w:hAnsiTheme="minorHAnsi"/>
        </w:rPr>
      </w:pPr>
      <w:r w:rsidRPr="00403AD2">
        <w:rPr>
          <w:rFonts w:asciiTheme="minorHAnsi" w:hAnsiTheme="minorHAnsi"/>
        </w:rPr>
        <w:lastRenderedPageBreak/>
        <w:t xml:space="preserve">Finally, the phenomenon of mass migration may spark armed clashes between states and activists that act—or claim to act—either on behalf of migrants or, in some cases, to defend their own homeland from migrants. In the summer of 2017, for example, a far-right German group, “Defend Europe,” sent a vessel into the Mediterranean to confront refugee boats and send them “back to Africa.” Such clashes, which could also erupt between activists, are of course not likely to be sustained or large-scale, but could be brief and bloody. The violence at Calais in 2016 was orchestrated by activists who confronted the police, while in August 2017 the Libyan authorities expressly warned ngos that had been helping some refugee boats in crossing the Mediterranean to steer clear of its territorial waters. The low-level clashes that could erupt between states and activists are exemplified by the tension between the French government and Greenpeace in the 1970s and 1980s over the issue of nuclear testing in the South Pacific. French warships harassed Greenpeace vessels, and on occasion used violence: French commandos stormed aboard Vega in 1973, for example, to seize its equipment and, in a notorious case in July 1985, used explosives to sink the Rainbow </w:t>
      </w:r>
      <w:proofErr w:type="gramStart"/>
      <w:r w:rsidRPr="00403AD2">
        <w:rPr>
          <w:rFonts w:asciiTheme="minorHAnsi" w:hAnsiTheme="minorHAnsi"/>
        </w:rPr>
        <w:t>Warrior .</w:t>
      </w:r>
      <w:proofErr w:type="gramEnd"/>
    </w:p>
    <w:p w:rsidR="00975D81" w:rsidRPr="00403AD2" w:rsidRDefault="00975D81" w:rsidP="00975D81">
      <w:pPr>
        <w:rPr>
          <w:rFonts w:asciiTheme="minorHAnsi" w:hAnsiTheme="minorHAnsi"/>
        </w:rPr>
      </w:pPr>
      <w:r w:rsidRPr="00403AD2">
        <w:rPr>
          <w:rFonts w:asciiTheme="minorHAnsi" w:hAnsiTheme="minorHAnsi"/>
        </w:rPr>
        <w:t xml:space="preserve">However, such </w:t>
      </w:r>
      <w:r w:rsidRPr="00403AD2">
        <w:rPr>
          <w:rStyle w:val="StyleUnderline"/>
          <w:rFonts w:asciiTheme="minorHAnsi" w:hAnsiTheme="minorHAnsi"/>
          <w:highlight w:val="cyan"/>
        </w:rPr>
        <w:t>low-level clashes could</w:t>
      </w:r>
      <w:r w:rsidRPr="00403AD2">
        <w:rPr>
          <w:rFonts w:asciiTheme="minorHAnsi" w:hAnsiTheme="minorHAnsi"/>
        </w:rPr>
        <w:t xml:space="preserve"> also </w:t>
      </w:r>
      <w:r w:rsidRPr="00403AD2">
        <w:rPr>
          <w:rStyle w:val="StyleUnderline"/>
          <w:rFonts w:asciiTheme="minorHAnsi" w:hAnsiTheme="minorHAnsi"/>
          <w:highlight w:val="cyan"/>
        </w:rPr>
        <w:t>spark a more serious</w:t>
      </w:r>
      <w:r w:rsidRPr="00403AD2">
        <w:rPr>
          <w:rFonts w:asciiTheme="minorHAnsi" w:hAnsiTheme="minorHAnsi"/>
        </w:rPr>
        <w:t xml:space="preserve"> type of </w:t>
      </w:r>
      <w:r w:rsidRPr="00403AD2">
        <w:rPr>
          <w:rStyle w:val="StyleUnderline"/>
          <w:rFonts w:asciiTheme="minorHAnsi" w:hAnsiTheme="minorHAnsi"/>
          <w:highlight w:val="cyan"/>
        </w:rPr>
        <w:t xml:space="preserve">confrontation </w:t>
      </w:r>
      <w:r w:rsidRPr="00403AD2">
        <w:rPr>
          <w:rFonts w:asciiTheme="minorHAnsi" w:hAnsiTheme="minorHAnsi"/>
          <w:highlight w:val="cyan"/>
        </w:rPr>
        <w:t>i</w:t>
      </w:r>
      <w:r w:rsidRPr="00403AD2">
        <w:rPr>
          <w:rFonts w:asciiTheme="minorHAnsi" w:hAnsiTheme="minorHAnsi"/>
        </w:rPr>
        <w:t>f, in the process, one government is deemed responsible for injuring or killing foreign nationals. This would certainly create very serious political tension, just as the Rainbow Warrior incident provoked a loud chorus of excoriation from across the world, particularly from the two governments that represented the Dutch-Portuguese activist who was killed in the bombing. Another example was the tension between Tel Aviv and Ankara that followed Israel’s attack on the “Gaza Peace Flotilla” in May 2010, which led to the deaths of ten activists. However, it could in some circumstances also trigger war, just as in August 1998, the death of eleven Iranian diplomats in Afghanistan came perilously close to sparking a full-scale conflict between Iran and the Taliban.</w:t>
      </w:r>
    </w:p>
    <w:p w:rsidR="00975D81" w:rsidRPr="00403AD2" w:rsidRDefault="00975D81" w:rsidP="00975D81">
      <w:pPr>
        <w:rPr>
          <w:rFonts w:asciiTheme="minorHAnsi" w:hAnsiTheme="minorHAnsi"/>
        </w:rPr>
      </w:pPr>
      <w:r w:rsidRPr="00403AD2">
        <w:rPr>
          <w:rFonts w:asciiTheme="minorHAnsi" w:hAnsiTheme="minorHAnsi"/>
        </w:rPr>
        <w:t xml:space="preserve">The new migration phenomenon, in other words, is not just a humanitarian tragedy, but </w:t>
      </w:r>
      <w:r w:rsidRPr="00403AD2">
        <w:rPr>
          <w:rStyle w:val="StyleUnderline"/>
          <w:rFonts w:asciiTheme="minorHAnsi" w:hAnsiTheme="minorHAnsi"/>
          <w:highlight w:val="cyan"/>
        </w:rPr>
        <w:t>it</w:t>
      </w:r>
      <w:r w:rsidRPr="00403AD2">
        <w:rPr>
          <w:rStyle w:val="StyleUnderline"/>
          <w:rFonts w:asciiTheme="minorHAnsi" w:hAnsiTheme="minorHAnsi"/>
        </w:rPr>
        <w:t xml:space="preserve"> also </w:t>
      </w:r>
      <w:r w:rsidRPr="00403AD2">
        <w:rPr>
          <w:rStyle w:val="StyleUnderline"/>
          <w:rFonts w:asciiTheme="minorHAnsi" w:hAnsiTheme="minorHAnsi"/>
          <w:highlight w:val="cyan"/>
        </w:rPr>
        <w:t xml:space="preserve">threatens to destabilize </w:t>
      </w:r>
      <w:r w:rsidRPr="00403AD2">
        <w:rPr>
          <w:rStyle w:val="Emphasis"/>
          <w:rFonts w:asciiTheme="minorHAnsi" w:hAnsiTheme="minorHAnsi"/>
          <w:highlight w:val="cyan"/>
        </w:rPr>
        <w:t>whole regions</w:t>
      </w:r>
      <w:r w:rsidRPr="00403AD2">
        <w:rPr>
          <w:rStyle w:val="StyleUnderline"/>
          <w:rFonts w:asciiTheme="minorHAnsi" w:hAnsiTheme="minorHAnsi"/>
          <w:highlight w:val="cyan"/>
        </w:rPr>
        <w:t xml:space="preserve"> of the world</w:t>
      </w:r>
      <w:r w:rsidRPr="00403AD2">
        <w:rPr>
          <w:rFonts w:asciiTheme="minorHAnsi" w:hAnsiTheme="minorHAnsi"/>
        </w:rPr>
        <w:t xml:space="preserve"> in far-reaching ways. This means that it is imperative for every country—in the developing as well as the developed world—not just to manage the flow of people, but to tackle the causes of the migration problem at their source. More attention must focus on the phenomenon’s root causes, whether it is attributed to war, corruption or population growth. The ongoing situation in Myanmar, where discrimination against Rohingya remains institutionalized, also illustrates the dangers of injustice. More radical, drastic solutions will need to be considered. The consequences of inaction will be profound for all; the new age of migration wars has already begun.</w:t>
      </w:r>
    </w:p>
    <w:p w:rsidR="00975D81" w:rsidRPr="00403AD2" w:rsidRDefault="00975D81" w:rsidP="00975D81">
      <w:pPr>
        <w:rPr>
          <w:rFonts w:asciiTheme="minorHAnsi" w:hAnsiTheme="minorHAnsi"/>
        </w:rPr>
      </w:pPr>
    </w:p>
    <w:p w:rsidR="00975D81" w:rsidRPr="00403AD2" w:rsidRDefault="00975D81" w:rsidP="00975D81">
      <w:pPr>
        <w:pStyle w:val="Heading4"/>
        <w:spacing w:before="0"/>
        <w:rPr>
          <w:rFonts w:asciiTheme="minorHAnsi" w:hAnsiTheme="minorHAnsi"/>
        </w:rPr>
      </w:pPr>
      <w:r w:rsidRPr="00403AD2">
        <w:rPr>
          <w:rFonts w:asciiTheme="minorHAnsi" w:hAnsiTheme="minorHAnsi"/>
        </w:rPr>
        <w:t>This is an existential risk that causes great power wars</w:t>
      </w:r>
    </w:p>
    <w:p w:rsidR="00975D81" w:rsidRPr="00403AD2" w:rsidRDefault="00975D81" w:rsidP="00975D81">
      <w:pPr>
        <w:rPr>
          <w:rFonts w:asciiTheme="minorHAnsi" w:hAnsiTheme="minorHAnsi"/>
        </w:rPr>
      </w:pPr>
      <w:r w:rsidRPr="00403AD2">
        <w:rPr>
          <w:rFonts w:asciiTheme="minorHAnsi" w:hAnsiTheme="minorHAnsi"/>
          <w:b/>
        </w:rPr>
        <w:t xml:space="preserve">Krasner, 18 </w:t>
      </w:r>
      <w:r w:rsidRPr="00403AD2">
        <w:rPr>
          <w:rFonts w:asciiTheme="minorHAnsi" w:hAnsiTheme="minorHAnsi"/>
        </w:rPr>
        <w:t xml:space="preserve">– Stephen David Krasner is an international relations professor at Stanford University and is a former Director of Policy Planning at the United States Department of State (Daedalus, Winter, “Conclusion”, </w:t>
      </w:r>
      <w:hyperlink r:id="rId39" w:history="1">
        <w:r w:rsidRPr="00403AD2">
          <w:rPr>
            <w:rStyle w:val="Hyperlink"/>
            <w:rFonts w:asciiTheme="minorHAnsi" w:hAnsiTheme="minorHAnsi"/>
          </w:rPr>
          <w:t>https://www.amacad.org/publication/conclusion</w:t>
        </w:r>
      </w:hyperlink>
    </w:p>
    <w:p w:rsidR="00975D81" w:rsidRPr="00403AD2" w:rsidRDefault="00975D81" w:rsidP="00975D81">
      <w:pPr>
        <w:rPr>
          <w:rFonts w:asciiTheme="minorHAnsi" w:hAnsiTheme="minorHAnsi"/>
        </w:rPr>
      </w:pPr>
      <w:r w:rsidRPr="00403AD2">
        <w:rPr>
          <w:rFonts w:asciiTheme="minorHAnsi" w:hAnsiTheme="minorHAnsi"/>
        </w:rPr>
        <w:t>Migration, regional instability, and great-power conflict. Civil wars are also dangerous because they could lead to greater refugee flows, regional destabilization, and great-power conflict. Not every civil war has the potential for generating these global crises, but if generated, they would be a product not just of civil strife but also of policy choices that were made by advanced industrialized countries. In this regard, they should be contrasted with possible pandemics and transnational terrorism that, arguably, would occur regardless of the policies adopted by wealthy democratic states.</w:t>
      </w:r>
    </w:p>
    <w:p w:rsidR="00975D81" w:rsidRPr="00403AD2" w:rsidRDefault="00975D81" w:rsidP="00975D81">
      <w:pPr>
        <w:rPr>
          <w:rFonts w:asciiTheme="minorHAnsi" w:hAnsiTheme="minorHAnsi"/>
        </w:rPr>
      </w:pPr>
      <w:r w:rsidRPr="00403AD2">
        <w:rPr>
          <w:rFonts w:asciiTheme="minorHAnsi" w:hAnsiTheme="minorHAnsi"/>
        </w:rPr>
        <w:lastRenderedPageBreak/>
        <w:t xml:space="preserve">As Sarah Lischer’s essay shows, the number of migrants – especially people displaced by civil wars – has increased dramatically in recent years.4 Most of these migrants have been generated by three conflicts, those in Afghanistan, Syria, and Somalia. </w:t>
      </w:r>
      <w:r w:rsidRPr="00403AD2">
        <w:rPr>
          <w:rStyle w:val="StyleUnderline"/>
          <w:rFonts w:asciiTheme="minorHAnsi" w:hAnsiTheme="minorHAnsi"/>
        </w:rPr>
        <w:t>The wave of migrants entering Western Europe has destabilized traditional politics</w:t>
      </w:r>
      <w:r w:rsidRPr="00403AD2">
        <w:rPr>
          <w:rFonts w:asciiTheme="minorHAnsi" w:hAnsiTheme="minorHAnsi"/>
        </w:rPr>
        <w:t xml:space="preserve"> and contributed to the success of Brexit in the UK, the increased share of votes secured by right-wing parties in a number of Western European countries, and the electoral gains of a number of right-wing parties in Eastern Europe. Anxiety about immigration contributed to Donald Trump’s victory in the United States. European countries, even those on the left like Sweden, have responded to rising numbers of refugees by tightening the rules for potential migrants. The European Union reached a deal with Turkey in 2016 to provide financial resources in exchange – among other things – for an increase in acceptance of refugees. At the same time, </w:t>
      </w:r>
      <w:r w:rsidRPr="00403AD2">
        <w:rPr>
          <w:rStyle w:val="StyleUnderline"/>
          <w:rFonts w:asciiTheme="minorHAnsi" w:hAnsiTheme="minorHAnsi"/>
          <w:highlight w:val="cyan"/>
        </w:rPr>
        <w:t>the sheer number of refugees in Jordan and Lebanon can</w:t>
      </w:r>
      <w:r w:rsidRPr="00403AD2">
        <w:rPr>
          <w:rFonts w:asciiTheme="minorHAnsi" w:hAnsiTheme="minorHAnsi"/>
        </w:rPr>
        <w:t xml:space="preserve"> potentially </w:t>
      </w:r>
      <w:r w:rsidRPr="00403AD2">
        <w:rPr>
          <w:rStyle w:val="StyleUnderline"/>
          <w:rFonts w:asciiTheme="minorHAnsi" w:hAnsiTheme="minorHAnsi"/>
          <w:highlight w:val="cyan"/>
        </w:rPr>
        <w:t>undermine government control</w:t>
      </w:r>
      <w:r w:rsidRPr="00403AD2">
        <w:rPr>
          <w:rFonts w:asciiTheme="minorHAnsi" w:hAnsiTheme="minorHAnsi"/>
        </w:rPr>
        <w:t xml:space="preserve"> in those countries.</w:t>
      </w:r>
    </w:p>
    <w:p w:rsidR="00975D81" w:rsidRPr="00403AD2" w:rsidRDefault="00975D81" w:rsidP="00975D81">
      <w:pPr>
        <w:rPr>
          <w:rFonts w:asciiTheme="minorHAnsi" w:hAnsiTheme="minorHAnsi"/>
        </w:rPr>
      </w:pPr>
      <w:r w:rsidRPr="00403AD2">
        <w:rPr>
          <w:rStyle w:val="StyleUnderline"/>
          <w:rFonts w:asciiTheme="minorHAnsi" w:hAnsiTheme="minorHAnsi"/>
        </w:rPr>
        <w:t xml:space="preserve">The impact of </w:t>
      </w:r>
      <w:r w:rsidRPr="00403AD2">
        <w:rPr>
          <w:rStyle w:val="StyleUnderline"/>
          <w:rFonts w:asciiTheme="minorHAnsi" w:hAnsiTheme="minorHAnsi"/>
          <w:highlight w:val="cyan"/>
        </w:rPr>
        <w:t xml:space="preserve">civil wars in one country can spread </w:t>
      </w:r>
      <w:r w:rsidRPr="00403AD2">
        <w:rPr>
          <w:rStyle w:val="StyleUnderline"/>
          <w:rFonts w:asciiTheme="minorHAnsi" w:hAnsiTheme="minorHAnsi"/>
        </w:rPr>
        <w:t>to surrounding areas</w:t>
      </w:r>
      <w:r w:rsidRPr="00403AD2">
        <w:rPr>
          <w:rFonts w:asciiTheme="minorHAnsi" w:hAnsiTheme="minorHAnsi"/>
        </w:rPr>
        <w:t xml:space="preserve">. ISIL’s ambitious campaigns have afflicted Syria and Iraq. Civil strife in Somalia has, as Seyoum Mesfin and Abdeta Beyene write, influenced the policies of Ethiopia.5 </w:t>
      </w:r>
      <w:proofErr w:type="gramStart"/>
      <w:r w:rsidRPr="00403AD2">
        <w:rPr>
          <w:rFonts w:asciiTheme="minorHAnsi" w:hAnsiTheme="minorHAnsi"/>
        </w:rPr>
        <w:t>The</w:t>
      </w:r>
      <w:proofErr w:type="gramEnd"/>
      <w:r w:rsidRPr="00403AD2">
        <w:rPr>
          <w:rFonts w:asciiTheme="minorHAnsi" w:hAnsiTheme="minorHAnsi"/>
        </w:rPr>
        <w:t xml:space="preserve"> FARC insurgency in Colombia impacted Venezuela and Ecuador. </w:t>
      </w:r>
      <w:r w:rsidRPr="00403AD2">
        <w:rPr>
          <w:rStyle w:val="StyleUnderline"/>
          <w:rFonts w:asciiTheme="minorHAnsi" w:hAnsiTheme="minorHAnsi"/>
          <w:highlight w:val="cyan"/>
        </w:rPr>
        <w:t>Conflict in the</w:t>
      </w:r>
      <w:r w:rsidRPr="00403AD2">
        <w:rPr>
          <w:rFonts w:asciiTheme="minorHAnsi" w:hAnsiTheme="minorHAnsi"/>
        </w:rPr>
        <w:t xml:space="preserve"> Democratic Republic of the Congo (</w:t>
      </w:r>
      <w:r w:rsidRPr="00403AD2">
        <w:rPr>
          <w:rStyle w:val="StyleUnderline"/>
          <w:rFonts w:asciiTheme="minorHAnsi" w:hAnsiTheme="minorHAnsi"/>
          <w:highlight w:val="cyan"/>
        </w:rPr>
        <w:t xml:space="preserve">DRC) drew in several neighboring states. Some regional conflicts have resulted in </w:t>
      </w:r>
      <w:r w:rsidRPr="00403AD2">
        <w:rPr>
          <w:rStyle w:val="Emphasis"/>
          <w:rFonts w:asciiTheme="minorHAnsi" w:hAnsiTheme="minorHAnsi"/>
          <w:highlight w:val="cyan"/>
        </w:rPr>
        <w:t>millions of deaths</w:t>
      </w:r>
      <w:r w:rsidRPr="00403AD2">
        <w:rPr>
          <w:rStyle w:val="StyleUnderline"/>
          <w:rFonts w:asciiTheme="minorHAnsi" w:hAnsiTheme="minorHAnsi"/>
          <w:highlight w:val="cyan"/>
        </w:rPr>
        <w:t>,</w:t>
      </w:r>
      <w:r w:rsidRPr="00403AD2">
        <w:rPr>
          <w:rFonts w:asciiTheme="minorHAnsi" w:hAnsiTheme="minorHAnsi"/>
        </w:rPr>
        <w:t xml:space="preserve"> most notably the war in the DRC, with limited impact on and attention from wealthy industrialized countries. </w:t>
      </w:r>
      <w:r w:rsidRPr="00403AD2">
        <w:rPr>
          <w:rStyle w:val="StyleUnderline"/>
          <w:rFonts w:asciiTheme="minorHAnsi" w:hAnsiTheme="minorHAnsi"/>
          <w:highlight w:val="cyan"/>
        </w:rPr>
        <w:t>Wars in the Middle East</w:t>
      </w:r>
      <w:r w:rsidRPr="00403AD2">
        <w:rPr>
          <w:rFonts w:asciiTheme="minorHAnsi" w:hAnsiTheme="minorHAnsi"/>
        </w:rPr>
        <w:t xml:space="preserve">, however, </w:t>
      </w:r>
      <w:r w:rsidRPr="00403AD2">
        <w:rPr>
          <w:rStyle w:val="StyleUnderline"/>
          <w:rFonts w:asciiTheme="minorHAnsi" w:hAnsiTheme="minorHAnsi"/>
        </w:rPr>
        <w:t xml:space="preserve">have been more consequential because they have </w:t>
      </w:r>
      <w:r w:rsidRPr="00403AD2">
        <w:rPr>
          <w:rStyle w:val="StyleUnderline"/>
          <w:rFonts w:asciiTheme="minorHAnsi" w:hAnsiTheme="minorHAnsi"/>
          <w:highlight w:val="cyan"/>
        </w:rPr>
        <w:t>led to the involvement of Russia and the</w:t>
      </w:r>
      <w:r w:rsidRPr="00403AD2">
        <w:rPr>
          <w:rFonts w:asciiTheme="minorHAnsi" w:hAnsiTheme="minorHAnsi"/>
        </w:rPr>
        <w:t xml:space="preserve"> </w:t>
      </w:r>
      <w:r w:rsidRPr="00403AD2">
        <w:rPr>
          <w:rStyle w:val="StyleUnderline"/>
          <w:rFonts w:asciiTheme="minorHAnsi" w:hAnsiTheme="minorHAnsi"/>
          <w:highlight w:val="cyan"/>
        </w:rPr>
        <w:t>U</w:t>
      </w:r>
      <w:r w:rsidRPr="00403AD2">
        <w:rPr>
          <w:rFonts w:asciiTheme="minorHAnsi" w:hAnsiTheme="minorHAnsi"/>
        </w:rPr>
        <w:t xml:space="preserve">nited </w:t>
      </w:r>
      <w:r w:rsidRPr="00403AD2">
        <w:rPr>
          <w:rStyle w:val="StyleUnderline"/>
          <w:rFonts w:asciiTheme="minorHAnsi" w:hAnsiTheme="minorHAnsi"/>
          <w:highlight w:val="cyan"/>
        </w:rPr>
        <w:t>S</w:t>
      </w:r>
      <w:r w:rsidRPr="00403AD2">
        <w:rPr>
          <w:rFonts w:asciiTheme="minorHAnsi" w:hAnsiTheme="minorHAnsi"/>
        </w:rPr>
        <w:t>tates, they are closer to Europe and have therefore generated more refugees, and Middle Eastern oil is a global commodity on which much of the world depends. Regional destabilization in the Middle East does matter for the West; regional destabilization in Central Africa may only matter for those who live in the neighborhood.</w:t>
      </w:r>
    </w:p>
    <w:p w:rsidR="00975D81" w:rsidRPr="00403AD2" w:rsidRDefault="00975D81" w:rsidP="00975D81">
      <w:pPr>
        <w:rPr>
          <w:rFonts w:asciiTheme="minorHAnsi" w:hAnsiTheme="minorHAnsi"/>
        </w:rPr>
      </w:pPr>
      <w:r w:rsidRPr="00403AD2">
        <w:rPr>
          <w:rFonts w:asciiTheme="minorHAnsi" w:hAnsiTheme="minorHAnsi"/>
        </w:rPr>
        <w:t xml:space="preserve">Direct confrontation between major powers has not occurred since the end of World War II. </w:t>
      </w:r>
      <w:r w:rsidRPr="00403AD2">
        <w:rPr>
          <w:rStyle w:val="StyleUnderline"/>
          <w:rFonts w:asciiTheme="minorHAnsi" w:hAnsiTheme="minorHAnsi"/>
          <w:highlight w:val="cyan"/>
        </w:rPr>
        <w:t>In well-governed areas</w:t>
      </w:r>
      <w:r w:rsidRPr="00403AD2">
        <w:rPr>
          <w:rFonts w:asciiTheme="minorHAnsi" w:hAnsiTheme="minorHAnsi"/>
        </w:rPr>
        <w:t xml:space="preserve">, where civil wars are absent, </w:t>
      </w:r>
      <w:r w:rsidRPr="00403AD2">
        <w:rPr>
          <w:rStyle w:val="StyleUnderline"/>
          <w:rFonts w:asciiTheme="minorHAnsi" w:hAnsiTheme="minorHAnsi"/>
          <w:highlight w:val="cyan"/>
        </w:rPr>
        <w:t>the likelihood of great-power conflict is small</w:t>
      </w:r>
      <w:r w:rsidRPr="00403AD2">
        <w:rPr>
          <w:rFonts w:asciiTheme="minorHAnsi" w:hAnsiTheme="minorHAnsi"/>
        </w:rPr>
        <w:t xml:space="preserve">. Territorial conquest has been delegitimized (though Russia’s annexation of Crimea stands as a recent exception to this norm). The existence of </w:t>
      </w:r>
      <w:r w:rsidRPr="00403AD2">
        <w:rPr>
          <w:rStyle w:val="StyleUnderline"/>
          <w:rFonts w:asciiTheme="minorHAnsi" w:hAnsiTheme="minorHAnsi"/>
          <w:highlight w:val="cyan"/>
        </w:rPr>
        <w:t>nuclear weapons</w:t>
      </w:r>
      <w:r w:rsidRPr="00403AD2">
        <w:rPr>
          <w:rFonts w:asciiTheme="minorHAnsi" w:hAnsiTheme="minorHAnsi"/>
        </w:rPr>
        <w:t xml:space="preserve"> has </w:t>
      </w:r>
      <w:r w:rsidRPr="00403AD2">
        <w:rPr>
          <w:rStyle w:val="StyleUnderline"/>
          <w:rFonts w:asciiTheme="minorHAnsi" w:hAnsiTheme="minorHAnsi"/>
          <w:highlight w:val="cyan"/>
        </w:rPr>
        <w:t>removed uncertainty about the costs</w:t>
      </w:r>
      <w:r w:rsidRPr="00403AD2">
        <w:rPr>
          <w:rFonts w:asciiTheme="minorHAnsi" w:hAnsiTheme="minorHAnsi"/>
        </w:rPr>
        <w:t xml:space="preserve"> of a confrontation between nuclear-armed states with assured second-strike capability. </w:t>
      </w:r>
      <w:r w:rsidRPr="00403AD2">
        <w:rPr>
          <w:rStyle w:val="StyleUnderline"/>
          <w:rFonts w:asciiTheme="minorHAnsi" w:hAnsiTheme="minorHAnsi"/>
          <w:highlight w:val="cyan"/>
        </w:rPr>
        <w:t>Great-power confrontations are</w:t>
      </w:r>
      <w:r w:rsidRPr="00403AD2">
        <w:rPr>
          <w:rFonts w:asciiTheme="minorHAnsi" w:hAnsiTheme="minorHAnsi"/>
        </w:rPr>
        <w:t xml:space="preserve">, however, </w:t>
      </w:r>
      <w:r w:rsidRPr="00403AD2">
        <w:rPr>
          <w:rStyle w:val="Emphasis"/>
          <w:rFonts w:asciiTheme="minorHAnsi" w:hAnsiTheme="minorHAnsi"/>
          <w:highlight w:val="cyan"/>
        </w:rPr>
        <w:t>more likely</w:t>
      </w:r>
      <w:r w:rsidRPr="00403AD2">
        <w:rPr>
          <w:rFonts w:asciiTheme="minorHAnsi" w:hAnsiTheme="minorHAnsi"/>
        </w:rPr>
        <w:t xml:space="preserve"> </w:t>
      </w:r>
      <w:r w:rsidRPr="00403AD2">
        <w:rPr>
          <w:rStyle w:val="StyleUnderline"/>
          <w:rFonts w:asciiTheme="minorHAnsi" w:hAnsiTheme="minorHAnsi"/>
          <w:highlight w:val="cyan"/>
        </w:rPr>
        <w:t xml:space="preserve">in areas that are afflicted by civil strife, because instability </w:t>
      </w:r>
      <w:r w:rsidRPr="00403AD2">
        <w:rPr>
          <w:rStyle w:val="StyleUnderline"/>
          <w:rFonts w:asciiTheme="minorHAnsi" w:hAnsiTheme="minorHAnsi"/>
        </w:rPr>
        <w:t xml:space="preserve">and appeals from local actors </w:t>
      </w:r>
      <w:r w:rsidRPr="00403AD2">
        <w:rPr>
          <w:rStyle w:val="StyleUnderline"/>
          <w:rFonts w:asciiTheme="minorHAnsi" w:hAnsiTheme="minorHAnsi"/>
          <w:highlight w:val="cyan"/>
        </w:rPr>
        <w:t xml:space="preserve">could draw in major state actors </w:t>
      </w:r>
      <w:r w:rsidRPr="00403AD2">
        <w:rPr>
          <w:rStyle w:val="StyleUnderline"/>
          <w:rFonts w:asciiTheme="minorHAnsi" w:hAnsiTheme="minorHAnsi"/>
        </w:rPr>
        <w:t>with vested interests</w:t>
      </w:r>
      <w:r w:rsidRPr="00403AD2">
        <w:rPr>
          <w:rFonts w:asciiTheme="minorHAnsi" w:hAnsiTheme="minorHAnsi"/>
        </w:rPr>
        <w:t>. This is especially true for the Middle East. Moreover, in countries on the periphery of Russia that were formerly part of the Soviet Union, especially those with sizeable Russian ethnic populations, the government in Moscow has demonstrated that it can increase the level of internal unrest. There is no guarantee of stability, even in countries that might have been stable absent external support for dissident groups that would otherwise have remained quiescent.</w:t>
      </w:r>
    </w:p>
    <w:p w:rsidR="00975D81" w:rsidRPr="00403AD2" w:rsidRDefault="00975D81" w:rsidP="00975D81">
      <w:pPr>
        <w:rPr>
          <w:rFonts w:asciiTheme="minorHAnsi" w:hAnsiTheme="minorHAnsi"/>
        </w:rPr>
      </w:pPr>
      <w:r w:rsidRPr="00403AD2">
        <w:rPr>
          <w:rFonts w:asciiTheme="minorHAnsi" w:hAnsiTheme="minorHAnsi"/>
        </w:rPr>
        <w:t xml:space="preserve">As Barry Posen suggests in his essay, </w:t>
      </w:r>
      <w:r w:rsidRPr="00403AD2">
        <w:rPr>
          <w:rStyle w:val="StyleUnderline"/>
          <w:rFonts w:asciiTheme="minorHAnsi" w:hAnsiTheme="minorHAnsi"/>
          <w:highlight w:val="cyan"/>
        </w:rPr>
        <w:t xml:space="preserve">multipolarity makes </w:t>
      </w:r>
      <w:r w:rsidRPr="00403AD2">
        <w:rPr>
          <w:rStyle w:val="StyleUnderline"/>
          <w:rFonts w:asciiTheme="minorHAnsi" w:hAnsiTheme="minorHAnsi"/>
        </w:rPr>
        <w:t xml:space="preserve">all aspects of </w:t>
      </w:r>
      <w:r w:rsidRPr="00403AD2">
        <w:rPr>
          <w:rStyle w:val="StyleUnderline"/>
          <w:rFonts w:asciiTheme="minorHAnsi" w:hAnsiTheme="minorHAnsi"/>
          <w:highlight w:val="cyan"/>
        </w:rPr>
        <w:t xml:space="preserve">external involvement </w:t>
      </w:r>
      <w:r w:rsidRPr="00403AD2">
        <w:rPr>
          <w:rStyle w:val="StyleUnderline"/>
          <w:rFonts w:asciiTheme="minorHAnsi" w:hAnsiTheme="minorHAnsi"/>
        </w:rPr>
        <w:t xml:space="preserve">in civil wars </w:t>
      </w:r>
      <w:r w:rsidRPr="00403AD2">
        <w:rPr>
          <w:rStyle w:val="StyleUnderline"/>
          <w:rFonts w:asciiTheme="minorHAnsi" w:hAnsiTheme="minorHAnsi"/>
          <w:highlight w:val="cyan"/>
        </w:rPr>
        <w:t xml:space="preserve">more fraught, including the possibility of a </w:t>
      </w:r>
      <w:r w:rsidRPr="00403AD2">
        <w:rPr>
          <w:rStyle w:val="Emphasis"/>
          <w:rFonts w:asciiTheme="minorHAnsi" w:hAnsiTheme="minorHAnsi"/>
        </w:rPr>
        <w:t>conflict among the major powers</w:t>
      </w:r>
      <w:r w:rsidRPr="00403AD2">
        <w:rPr>
          <w:rFonts w:asciiTheme="minorHAnsi" w:hAnsiTheme="minorHAnsi"/>
        </w:rPr>
        <w:t xml:space="preserve">.6 </w:t>
      </w:r>
      <w:proofErr w:type="gramStart"/>
      <w:r w:rsidRPr="00403AD2">
        <w:rPr>
          <w:rFonts w:asciiTheme="minorHAnsi" w:hAnsiTheme="minorHAnsi"/>
        </w:rPr>
        <w:t>In</w:t>
      </w:r>
      <w:proofErr w:type="gramEnd"/>
      <w:r w:rsidRPr="00403AD2">
        <w:rPr>
          <w:rFonts w:asciiTheme="minorHAnsi" w:hAnsiTheme="minorHAnsi"/>
        </w:rPr>
        <w:t xml:space="preserve"> a multipolar world, </w:t>
      </w:r>
      <w:r w:rsidRPr="00403AD2">
        <w:rPr>
          <w:rStyle w:val="StyleUnderline"/>
          <w:rFonts w:asciiTheme="minorHAnsi" w:hAnsiTheme="minorHAnsi"/>
        </w:rPr>
        <w:t>no single pole is likely to be able to dictate outcomes to potential combatants.</w:t>
      </w:r>
      <w:r w:rsidRPr="00403AD2">
        <w:rPr>
          <w:rFonts w:asciiTheme="minorHAnsi" w:hAnsiTheme="minorHAnsi"/>
        </w:rPr>
        <w:t xml:space="preserve"> </w:t>
      </w:r>
      <w:r w:rsidRPr="00403AD2">
        <w:rPr>
          <w:rStyle w:val="StyleUnderline"/>
          <w:rFonts w:asciiTheme="minorHAnsi" w:hAnsiTheme="minorHAnsi"/>
        </w:rPr>
        <w:t xml:space="preserve">The possibility of </w:t>
      </w:r>
      <w:r w:rsidRPr="00403AD2">
        <w:rPr>
          <w:rFonts w:asciiTheme="minorHAnsi" w:hAnsiTheme="minorHAnsi"/>
        </w:rPr>
        <w:t xml:space="preserve">a hurting </w:t>
      </w:r>
      <w:r w:rsidRPr="00403AD2">
        <w:rPr>
          <w:rStyle w:val="StyleUnderline"/>
          <w:rFonts w:asciiTheme="minorHAnsi" w:hAnsiTheme="minorHAnsi"/>
        </w:rPr>
        <w:t>stalemate declines because all sides hope that their fortunes could be resurrected by some outside power</w:t>
      </w:r>
      <w:r w:rsidRPr="00403AD2">
        <w:rPr>
          <w:rFonts w:asciiTheme="minorHAnsi" w:hAnsiTheme="minorHAnsi"/>
        </w:rPr>
        <w:t xml:space="preserve">. Absent a hurting stalemate, which makes the standard treatment including UN Peacekeeping Operations (UN PKOs) and other forms of assistance attractive to major combatants, civil wars are more likely to continue. The contemporary international environment is more multipolar than was the case during the bipolarity of the Cold War or the unipolarity of the United States that lasted for a little over a decade after the Soviet Union collapsed. Managing civil wars will now be more difficult. </w:t>
      </w:r>
      <w:r w:rsidRPr="00403AD2">
        <w:rPr>
          <w:rStyle w:val="StyleUnderline"/>
          <w:rFonts w:asciiTheme="minorHAnsi" w:hAnsiTheme="minorHAnsi"/>
        </w:rPr>
        <w:t xml:space="preserve">The possibility </w:t>
      </w:r>
      <w:r w:rsidRPr="00403AD2">
        <w:rPr>
          <w:rStyle w:val="StyleUnderline"/>
          <w:rFonts w:asciiTheme="minorHAnsi" w:hAnsiTheme="minorHAnsi"/>
        </w:rPr>
        <w:lastRenderedPageBreak/>
        <w:t xml:space="preserve">of </w:t>
      </w:r>
      <w:r w:rsidRPr="00403AD2">
        <w:rPr>
          <w:rStyle w:val="StyleUnderline"/>
          <w:rFonts w:asciiTheme="minorHAnsi" w:hAnsiTheme="minorHAnsi"/>
          <w:highlight w:val="cyan"/>
        </w:rPr>
        <w:t xml:space="preserve">great-power conflict </w:t>
      </w:r>
      <w:r w:rsidRPr="00403AD2">
        <w:rPr>
          <w:rStyle w:val="StyleUnderline"/>
          <w:rFonts w:asciiTheme="minorHAnsi" w:hAnsiTheme="minorHAnsi"/>
        </w:rPr>
        <w:t>has increased</w:t>
      </w:r>
      <w:r w:rsidRPr="00403AD2">
        <w:rPr>
          <w:rFonts w:asciiTheme="minorHAnsi" w:hAnsiTheme="minorHAnsi"/>
        </w:rPr>
        <w:t>. And because wars will prove harder to end, refugee flows will persist.</w:t>
      </w:r>
    </w:p>
    <w:p w:rsidR="00975D81" w:rsidRPr="00403AD2" w:rsidRDefault="00975D81" w:rsidP="00975D81">
      <w:pPr>
        <w:rPr>
          <w:rFonts w:asciiTheme="minorHAnsi" w:hAnsiTheme="minorHAnsi"/>
        </w:rPr>
      </w:pPr>
    </w:p>
    <w:p w:rsidR="00064523" w:rsidRPr="00403AD2" w:rsidRDefault="0060646A" w:rsidP="00064523">
      <w:pPr>
        <w:pStyle w:val="Heading3"/>
        <w:rPr>
          <w:rFonts w:asciiTheme="minorHAnsi" w:hAnsiTheme="minorHAnsi"/>
        </w:rPr>
      </w:pPr>
      <w:r w:rsidRPr="00403AD2">
        <w:rPr>
          <w:rFonts w:asciiTheme="minorHAnsi" w:hAnsiTheme="minorHAnsi"/>
        </w:rPr>
        <w:lastRenderedPageBreak/>
        <w:t>IL – Refugees</w:t>
      </w:r>
    </w:p>
    <w:p w:rsidR="00064523" w:rsidRPr="00403AD2" w:rsidRDefault="00064523" w:rsidP="00064523">
      <w:pPr>
        <w:rPr>
          <w:rFonts w:asciiTheme="minorHAnsi" w:hAnsiTheme="minorHAnsi"/>
        </w:rPr>
      </w:pPr>
    </w:p>
    <w:p w:rsidR="00064523" w:rsidRPr="00403AD2" w:rsidRDefault="005B4E1E" w:rsidP="00064523">
      <w:pPr>
        <w:pStyle w:val="Heading4"/>
        <w:rPr>
          <w:rFonts w:asciiTheme="minorHAnsi" w:hAnsiTheme="minorHAnsi"/>
        </w:rPr>
      </w:pPr>
      <w:r>
        <w:rPr>
          <w:rFonts w:asciiTheme="minorHAnsi" w:hAnsiTheme="minorHAnsi"/>
        </w:rPr>
        <w:t>Instability magnifies</w:t>
      </w:r>
      <w:r w:rsidR="00064523" w:rsidRPr="00403AD2">
        <w:rPr>
          <w:rFonts w:asciiTheme="minorHAnsi" w:hAnsiTheme="minorHAnsi"/>
        </w:rPr>
        <w:t xml:space="preserve"> refugee crises – Turkey proves</w:t>
      </w:r>
    </w:p>
    <w:p w:rsidR="00064523" w:rsidRPr="00403AD2" w:rsidRDefault="00064523" w:rsidP="00064523">
      <w:pPr>
        <w:rPr>
          <w:rFonts w:asciiTheme="minorHAnsi" w:hAnsiTheme="minorHAnsi"/>
          <w:b/>
          <w:bCs/>
          <w:sz w:val="26"/>
        </w:rPr>
      </w:pPr>
      <w:r w:rsidRPr="00403AD2">
        <w:rPr>
          <w:rStyle w:val="Style13ptBold"/>
          <w:rFonts w:asciiTheme="minorHAnsi" w:hAnsiTheme="minorHAnsi"/>
        </w:rPr>
        <w:t xml:space="preserve">Lischer 17 </w:t>
      </w:r>
      <w:r w:rsidRPr="00403AD2">
        <w:rPr>
          <w:rFonts w:asciiTheme="minorHAnsi" w:hAnsiTheme="minorHAnsi"/>
        </w:rPr>
        <w:t>(Sarah Kenyon; associate professor in the department of Politics and International Affairs at Wake Forest University. She is the author of Dangerous Sanctuaries: Refugee Camps, Civil War, and the Dilemmas of Humanitarian Aid (Cornell University Press, 2005); Dædalus Vol 146 No. 4 pg. 85-95; MIT Press //GBS Rudolph)</w:t>
      </w:r>
    </w:p>
    <w:p w:rsidR="00064523" w:rsidRPr="00403AD2" w:rsidRDefault="00064523" w:rsidP="00064523">
      <w:pPr>
        <w:rPr>
          <w:rFonts w:asciiTheme="minorHAnsi" w:hAnsiTheme="minorHAnsi"/>
        </w:rPr>
      </w:pPr>
      <w:r w:rsidRPr="00403AD2">
        <w:rPr>
          <w:rFonts w:asciiTheme="minorHAnsi" w:hAnsiTheme="minorHAnsi"/>
        </w:rPr>
        <w:t xml:space="preserve">Unsurprisingly, </w:t>
      </w:r>
      <w:r w:rsidRPr="00403AD2">
        <w:rPr>
          <w:rStyle w:val="StyleUnderline"/>
          <w:rFonts w:asciiTheme="minorHAnsi" w:hAnsiTheme="minorHAnsi"/>
        </w:rPr>
        <w:t>refugee crises tend to occur in unstable and high-conflict regions, which begets further violence and displacement</w:t>
      </w:r>
      <w:r w:rsidRPr="00403AD2">
        <w:rPr>
          <w:rFonts w:asciiTheme="minorHAnsi" w:hAnsiTheme="minorHAnsi"/>
        </w:rPr>
        <w:t xml:space="preserve">. Trying to resolve a crisis in isolation of the </w:t>
      </w:r>
      <w:r w:rsidRPr="00403AD2">
        <w:rPr>
          <w:rStyle w:val="Emphasis"/>
          <w:rFonts w:asciiTheme="minorHAnsi" w:hAnsiTheme="minorHAnsi"/>
        </w:rPr>
        <w:t>regional security environment generally leads to frustration and a waste of resources.</w:t>
      </w:r>
      <w:r w:rsidRPr="00403AD2">
        <w:rPr>
          <w:rFonts w:asciiTheme="minorHAnsi" w:hAnsiTheme="minorHAnsi"/>
        </w:rPr>
        <w:t xml:space="preserve"> For example, the return of hundreds of thousands of Iraqi refugees who had been in Syria does not indicate improvement in the Iraq conflict; it merely demonstrates the decreasing options available to the Iraqis who, for the most part, remain displaced within Iraq. </w:t>
      </w:r>
      <w:r w:rsidRPr="00403AD2">
        <w:rPr>
          <w:rStyle w:val="StyleUnderline"/>
          <w:rFonts w:asciiTheme="minorHAnsi" w:hAnsiTheme="minorHAnsi"/>
        </w:rPr>
        <w:t>Rather than solving a problem, refugee return merely relocated it.</w:t>
      </w:r>
    </w:p>
    <w:p w:rsidR="00064523" w:rsidRPr="00403AD2" w:rsidRDefault="00064523" w:rsidP="00064523">
      <w:pPr>
        <w:rPr>
          <w:rFonts w:asciiTheme="minorHAnsi" w:hAnsiTheme="minorHAnsi"/>
        </w:rPr>
      </w:pPr>
      <w:r w:rsidRPr="00403AD2">
        <w:rPr>
          <w:rFonts w:asciiTheme="minorHAnsi" w:hAnsiTheme="minorHAnsi"/>
        </w:rPr>
        <w:t xml:space="preserve">The </w:t>
      </w:r>
      <w:r w:rsidRPr="00403AD2">
        <w:rPr>
          <w:rStyle w:val="StyleUnderline"/>
          <w:rFonts w:asciiTheme="minorHAnsi" w:hAnsiTheme="minorHAnsi"/>
        </w:rPr>
        <w:t>dangerous security environment has clearly affected the Turkish government’s response to Syrian refugees and has created a precarious situation for them on the border</w:t>
      </w:r>
      <w:r w:rsidRPr="00403AD2">
        <w:rPr>
          <w:rFonts w:asciiTheme="minorHAnsi" w:hAnsiTheme="minorHAnsi"/>
        </w:rPr>
        <w:t xml:space="preserve">. Turkey does not grant Syrians refugee status or allow them to register with the United Nations High Commissioner for Refugees (unhcr); rather they are granted “temporary protection.” In 2013, Turkey adopted the Law on Foreigners and International Protection to establish an immigration process for Syrians. </w:t>
      </w:r>
      <w:r w:rsidRPr="00403AD2">
        <w:rPr>
          <w:rStyle w:val="Emphasis"/>
          <w:rFonts w:asciiTheme="minorHAnsi" w:hAnsiTheme="minorHAnsi"/>
        </w:rPr>
        <w:t>The law recognizes Syrians as “guests” rather than as refugees and uses the term “guest camps” rather than refugee camps</w:t>
      </w:r>
      <w:r w:rsidRPr="00403AD2">
        <w:rPr>
          <w:rFonts w:asciiTheme="minorHAnsi" w:hAnsiTheme="minorHAnsi"/>
        </w:rPr>
        <w:t>.</w:t>
      </w:r>
    </w:p>
    <w:p w:rsidR="00064523" w:rsidRPr="00403AD2" w:rsidRDefault="00064523" w:rsidP="00064523">
      <w:pPr>
        <w:rPr>
          <w:rFonts w:asciiTheme="minorHAnsi" w:hAnsiTheme="minorHAnsi"/>
        </w:rPr>
      </w:pPr>
      <w:r w:rsidRPr="00403AD2">
        <w:rPr>
          <w:rFonts w:asciiTheme="minorHAnsi" w:hAnsiTheme="minorHAnsi"/>
        </w:rPr>
        <w:t>The mixed Turkish government response to Syrians stems, in part, from conflicts and tensions with its own Kurdish population. As President Erdoğan stated, “What happens in Syria [is] an internal affair of Turkey and not a foreign policy issue.”19 A Kurdish homeland is anathema to Turkey, yet the displacement patterns of Kurds are increasing the geographical clustering among Kurds in Iraq, Syria, and Turkey. Foreign policy scholars Elizabeth Ferris and Kemal Kirişci have explained that “</w:t>
      </w:r>
      <w:r w:rsidRPr="00403AD2">
        <w:rPr>
          <w:rStyle w:val="StyleUnderline"/>
          <w:rFonts w:asciiTheme="minorHAnsi" w:hAnsiTheme="minorHAnsi"/>
        </w:rPr>
        <w:t>the Turkish government considers the prospect of an uninterrupted Kurdish-controlled zone along its border a threat to national security.” They continue, “</w:t>
      </w:r>
      <w:proofErr w:type="gramStart"/>
      <w:r w:rsidRPr="00403AD2">
        <w:rPr>
          <w:rStyle w:val="StyleUnderline"/>
          <w:rFonts w:asciiTheme="minorHAnsi" w:hAnsiTheme="minorHAnsi"/>
        </w:rPr>
        <w:t>this</w:t>
      </w:r>
      <w:proofErr w:type="gramEnd"/>
      <w:r w:rsidRPr="00403AD2">
        <w:rPr>
          <w:rStyle w:val="StyleUnderline"/>
          <w:rFonts w:asciiTheme="minorHAnsi" w:hAnsiTheme="minorHAnsi"/>
        </w:rPr>
        <w:t xml:space="preserve"> complicates Turkey’s relationship with the United States, which maintains very close cooperation with the [Syrian Kurdish rebel group] pyd in the fight against isis.”</w:t>
      </w:r>
      <w:r w:rsidRPr="00403AD2">
        <w:rPr>
          <w:rFonts w:asciiTheme="minorHAnsi" w:hAnsiTheme="minorHAnsi"/>
        </w:rPr>
        <w:t xml:space="preserve">20 In addition, Syria’s </w:t>
      </w:r>
      <w:r w:rsidRPr="00403AD2">
        <w:rPr>
          <w:rStyle w:val="StyleUnderline"/>
          <w:rFonts w:asciiTheme="minorHAnsi" w:hAnsiTheme="minorHAnsi"/>
        </w:rPr>
        <w:t xml:space="preserve">Kurds have been effective in countering </w:t>
      </w:r>
      <w:proofErr w:type="gramStart"/>
      <w:r w:rsidRPr="00403AD2">
        <w:rPr>
          <w:rStyle w:val="StyleUnderline"/>
          <w:rFonts w:asciiTheme="minorHAnsi" w:hAnsiTheme="minorHAnsi"/>
        </w:rPr>
        <w:t>isis</w:t>
      </w:r>
      <w:proofErr w:type="gramEnd"/>
      <w:r w:rsidRPr="00403AD2">
        <w:rPr>
          <w:rStyle w:val="StyleUnderline"/>
          <w:rFonts w:asciiTheme="minorHAnsi" w:hAnsiTheme="minorHAnsi"/>
        </w:rPr>
        <w:t>; thus, military action to weaken them creates tension between Turkey and the United States. The main losers in the high politics and negotiations have been the refugees, who see a continual decline in their humanitarian and legal protection.</w:t>
      </w:r>
    </w:p>
    <w:p w:rsidR="00064523" w:rsidRPr="00403AD2" w:rsidRDefault="00064523" w:rsidP="00064523">
      <w:pPr>
        <w:rPr>
          <w:rFonts w:asciiTheme="minorHAnsi" w:hAnsiTheme="minorHAnsi"/>
        </w:rPr>
      </w:pPr>
      <w:r w:rsidRPr="00403AD2">
        <w:rPr>
          <w:rFonts w:asciiTheme="minorHAnsi" w:hAnsiTheme="minorHAnsi"/>
        </w:rPr>
        <w:t>Regional violence also surrounds the issue of displacement in Kenya, a host state in a supremely bad neighborhood. The surrounding states include Sudan, South Sudan, Ethiopia, Somalia, and Uganda–countries that have variously suffered civil war, international war, famine, terrorist attacks, and crushing poverty. Cross-border refugee flows and rebel attacks coexist in this unstable region.</w:t>
      </w:r>
    </w:p>
    <w:p w:rsidR="00064523" w:rsidRPr="00403AD2" w:rsidRDefault="00064523" w:rsidP="00064523">
      <w:pPr>
        <w:rPr>
          <w:rFonts w:asciiTheme="minorHAnsi" w:hAnsiTheme="minorHAnsi"/>
        </w:rPr>
      </w:pPr>
      <w:r w:rsidRPr="00403AD2">
        <w:rPr>
          <w:rFonts w:asciiTheme="minorHAnsi" w:hAnsiTheme="minorHAnsi"/>
        </w:rPr>
        <w:t xml:space="preserve">The Kenyan government views its Somali refugee population as intertwined with the larger security issue of cross-border attacks by Al Shabaab. Kenya cited the need to relocate refugees to support its 2011 invasion of Somalia and the establishment of a buffer zone on the Somali side of the border. Abdeta Beyene and Seyoum Mesfin highlight the regional security strategy of buffer zones, “which can be established in a shared territory or created unilaterally through force and monitored exclusively by </w:t>
      </w:r>
      <w:r w:rsidRPr="00403AD2">
        <w:rPr>
          <w:rFonts w:asciiTheme="minorHAnsi" w:hAnsiTheme="minorHAnsi"/>
        </w:rPr>
        <w:lastRenderedPageBreak/>
        <w:t>one state or through proxies in a nonshared area in (a) relatively weaker state(s), or on the other side of the enemy’s territory that harbors a threat to the stronger state.”21 The Kenyan government continues to battle Al Shabaab and intermittently revives the threat to close the refugee camps.</w:t>
      </w:r>
    </w:p>
    <w:p w:rsidR="00064523" w:rsidRPr="00403AD2" w:rsidRDefault="00064523" w:rsidP="00064523">
      <w:pPr>
        <w:rPr>
          <w:rFonts w:asciiTheme="minorHAnsi" w:hAnsiTheme="minorHAnsi"/>
        </w:rPr>
      </w:pPr>
      <w:r w:rsidRPr="00403AD2">
        <w:rPr>
          <w:rStyle w:val="StyleUnderline"/>
          <w:rFonts w:asciiTheme="minorHAnsi" w:hAnsiTheme="minorHAnsi"/>
        </w:rPr>
        <w:t xml:space="preserve">Regional security issues remain important during conflict resolution and peace-building, </w:t>
      </w:r>
      <w:r w:rsidRPr="00403AD2">
        <w:rPr>
          <w:rFonts w:asciiTheme="minorHAnsi" w:hAnsiTheme="minorHAnsi"/>
        </w:rPr>
        <w:t xml:space="preserve">as well. </w:t>
      </w:r>
      <w:r w:rsidRPr="00403AD2">
        <w:rPr>
          <w:rStyle w:val="StyleUnderline"/>
          <w:rFonts w:asciiTheme="minorHAnsi" w:hAnsiTheme="minorHAnsi"/>
        </w:rPr>
        <w:t>The way in which displaced populations are integrated into a peace plan, and whether they are offered a durable solution to their situation, can influence postconflict stability</w:t>
      </w:r>
      <w:r w:rsidRPr="00403AD2">
        <w:rPr>
          <w:rFonts w:asciiTheme="minorHAnsi" w:hAnsiTheme="minorHAnsi"/>
        </w:rPr>
        <w:t xml:space="preserve">. </w:t>
      </w:r>
      <w:r w:rsidRPr="00403AD2">
        <w:rPr>
          <w:rStyle w:val="Emphasis"/>
          <w:rFonts w:asciiTheme="minorHAnsi" w:hAnsiTheme="minorHAnsi"/>
        </w:rPr>
        <w:t>Refugees from the most protracted conflicts, such as in Afghanistan, include people who were born into refugee status and have never seen their “homeland</w:t>
      </w:r>
      <w:r w:rsidRPr="00403AD2">
        <w:rPr>
          <w:rFonts w:asciiTheme="minorHAnsi" w:hAnsiTheme="minorHAnsi"/>
        </w:rPr>
        <w:t xml:space="preserve">.” The concept of voluntary return often does not appeal to the generations who grew up in Pakistan and live in established communities there. </w:t>
      </w:r>
      <w:r w:rsidRPr="00403AD2">
        <w:rPr>
          <w:rStyle w:val="StyleUnderline"/>
          <w:rFonts w:asciiTheme="minorHAnsi" w:hAnsiTheme="minorHAnsi"/>
        </w:rPr>
        <w:t xml:space="preserve">This creates tensions between the host state, which urges the refugees to return, and the refugees who resist repatriation. </w:t>
      </w:r>
      <w:r w:rsidRPr="00403AD2">
        <w:rPr>
          <w:rFonts w:asciiTheme="minorHAnsi" w:hAnsiTheme="minorHAnsi"/>
        </w:rPr>
        <w:t>Reporting from Pakistan, Human Rights Watch claimed that “in the second half of 2016, a toxic combination of deportation threats and police abuses pushed out nearly 365,000 of the country’s 1.5 million registered Afghan refugees, as well as just over 200,000 of the country’s estimated 1 million undocumented Afghans.”22 The government of Afghanistan, which cannot meet the needs of its existing inhabitants, finds itself overwhelmed by returning refugees. A November 2016 report describes instances of “returning refugees clashing with locals over resources and land,” and explains that “</w:t>
      </w:r>
      <w:r w:rsidRPr="00403AD2">
        <w:rPr>
          <w:rStyle w:val="StyleUnderline"/>
          <w:rFonts w:asciiTheme="minorHAnsi" w:hAnsiTheme="minorHAnsi"/>
        </w:rPr>
        <w:t>the displaced are often rejected, or pushed into squalid camps. They also face the threat of forced eviction and rarely have access to clean water or food</w:t>
      </w:r>
      <w:r w:rsidRPr="00403AD2">
        <w:rPr>
          <w:rFonts w:asciiTheme="minorHAnsi" w:hAnsiTheme="minorHAnsi"/>
        </w:rPr>
        <w:t>.”23 The internal displacement crisis in Afghanistan demonstrates the need to develop a feasible survival plan for the returnees. Otherwise, conflict can erupt and displacement will continue to grow.</w:t>
      </w:r>
    </w:p>
    <w:p w:rsidR="00064523" w:rsidRPr="00403AD2" w:rsidRDefault="00064523" w:rsidP="00064523">
      <w:pPr>
        <w:rPr>
          <w:rStyle w:val="StyleUnderline"/>
          <w:rFonts w:asciiTheme="minorHAnsi" w:hAnsiTheme="minorHAnsi"/>
        </w:rPr>
      </w:pPr>
      <w:r w:rsidRPr="00403AD2">
        <w:rPr>
          <w:rStyle w:val="StyleUnderline"/>
          <w:rFonts w:asciiTheme="minorHAnsi" w:hAnsiTheme="minorHAnsi"/>
        </w:rPr>
        <w:t>The negative effect of bad neighborhoods indicates that peacemakers must take a coordinated regional approach to conflict resolution</w:t>
      </w:r>
      <w:r w:rsidRPr="00403AD2">
        <w:rPr>
          <w:rFonts w:asciiTheme="minorHAnsi" w:hAnsiTheme="minorHAnsi"/>
        </w:rPr>
        <w:t xml:space="preserve">. In conflict clusters, such as Central Africa, the attempt to resolve one crisis usually results in the relocation of violence rather than resolution. As Congolese rebels (and refugees) were pushed from Uganda, for example, they merely resurfaced in other weak, conflict-ridden states in the region. </w:t>
      </w:r>
      <w:r w:rsidRPr="00403AD2">
        <w:rPr>
          <w:rStyle w:val="StyleUnderline"/>
          <w:rFonts w:asciiTheme="minorHAnsi" w:hAnsiTheme="minorHAnsi"/>
        </w:rPr>
        <w:t>The destabilizing effect of refugee repatriation in Afghanistan offers another example of traditional peace-building measures that can actually worsen a situation. In the short term, policy-makers may find it easier to focus on piecemeal solutions to displacement crises, but such measures can actually undermine long-term peace efforts.</w:t>
      </w:r>
    </w:p>
    <w:p w:rsidR="002D66DE" w:rsidRPr="00403AD2" w:rsidRDefault="0060646A" w:rsidP="00CA4141">
      <w:pPr>
        <w:pStyle w:val="Heading3"/>
        <w:rPr>
          <w:rFonts w:asciiTheme="minorHAnsi" w:hAnsiTheme="minorHAnsi"/>
        </w:rPr>
      </w:pPr>
      <w:r w:rsidRPr="00403AD2">
        <w:rPr>
          <w:rFonts w:asciiTheme="minorHAnsi" w:hAnsiTheme="minorHAnsi"/>
        </w:rPr>
        <w:lastRenderedPageBreak/>
        <w:t xml:space="preserve">! – Instability </w:t>
      </w:r>
    </w:p>
    <w:p w:rsidR="002D66DE" w:rsidRPr="00403AD2" w:rsidRDefault="002D66DE" w:rsidP="002D66DE">
      <w:pPr>
        <w:rPr>
          <w:rFonts w:asciiTheme="minorHAnsi" w:hAnsiTheme="minorHAnsi"/>
        </w:rPr>
      </w:pPr>
    </w:p>
    <w:p w:rsidR="002D66DE" w:rsidRPr="00403AD2" w:rsidRDefault="002D66DE" w:rsidP="002D66DE">
      <w:pPr>
        <w:pStyle w:val="Heading4"/>
        <w:rPr>
          <w:rFonts w:asciiTheme="minorHAnsi" w:hAnsiTheme="minorHAnsi"/>
        </w:rPr>
      </w:pPr>
      <w:r w:rsidRPr="00403AD2">
        <w:rPr>
          <w:rFonts w:asciiTheme="minorHAnsi" w:hAnsiTheme="minorHAnsi"/>
        </w:rPr>
        <w:t>Refugee crises exacerbate regional stability – their suffering is downplayed</w:t>
      </w:r>
    </w:p>
    <w:p w:rsidR="002D66DE" w:rsidRPr="00403AD2" w:rsidRDefault="002D66DE" w:rsidP="002D66DE">
      <w:pPr>
        <w:rPr>
          <w:rStyle w:val="Style13ptBold"/>
          <w:rFonts w:asciiTheme="minorHAnsi" w:hAnsiTheme="minorHAnsi"/>
        </w:rPr>
      </w:pPr>
      <w:r w:rsidRPr="00403AD2">
        <w:rPr>
          <w:rStyle w:val="Style13ptBold"/>
          <w:rFonts w:asciiTheme="minorHAnsi" w:hAnsiTheme="minorHAnsi"/>
        </w:rPr>
        <w:t xml:space="preserve">Lischer 17 </w:t>
      </w:r>
      <w:r w:rsidRPr="00403AD2">
        <w:rPr>
          <w:rFonts w:asciiTheme="minorHAnsi" w:hAnsiTheme="minorHAnsi"/>
        </w:rPr>
        <w:t xml:space="preserve">(Sarah Kenyon; associate professor in the department of Politics and International Affairs at Wake Forest University. She is the author of Dangerous Sanctuaries: Refugee Camps, Civil War, and the Dilemmas of Humanitarian Aid (Cornell University Press, 2005); The Global Refugee Crisis: Regional Destabilization &amp; Humanitarian Protection; Dædalus Vol 146 No. 4 pg. 85-95; MIT Press //GBS Rudolph) </w:t>
      </w:r>
      <w:r w:rsidRPr="00403AD2">
        <w:rPr>
          <w:rFonts w:asciiTheme="minorHAnsi" w:hAnsiTheme="minorHAnsi"/>
          <w:b/>
          <w:bCs/>
        </w:rPr>
        <w:t>IDP=internally displaced people</w:t>
      </w:r>
    </w:p>
    <w:p w:rsidR="002D66DE" w:rsidRPr="00403AD2" w:rsidRDefault="002D66DE" w:rsidP="002D66DE">
      <w:pPr>
        <w:rPr>
          <w:rFonts w:asciiTheme="minorHAnsi" w:hAnsiTheme="minorHAnsi"/>
        </w:rPr>
      </w:pPr>
      <w:r w:rsidRPr="00403AD2">
        <w:rPr>
          <w:rStyle w:val="StyleUnderline"/>
          <w:rFonts w:asciiTheme="minorHAnsi" w:hAnsiTheme="minorHAnsi"/>
        </w:rPr>
        <w:t>Millions of people around the world today have fled their homes to escape civil war and other violence</w:t>
      </w:r>
      <w:r w:rsidRPr="00403AD2">
        <w:rPr>
          <w:rFonts w:asciiTheme="minorHAnsi" w:hAnsiTheme="minorHAnsi"/>
        </w:rPr>
        <w:t xml:space="preserve">. Recent United Nations figures report 22.5 million refugees and 38 million internally displaced persons (idps). Statistics from 1996 to 2016 show that refugee numbers are at a twenty-year high. </w:t>
      </w:r>
      <w:r w:rsidRPr="00403AD2">
        <w:rPr>
          <w:rStyle w:val="StyleUnderline"/>
          <w:rFonts w:asciiTheme="minorHAnsi" w:hAnsiTheme="minorHAnsi"/>
        </w:rPr>
        <w:t>Internal displacement, in which people are forced from their homes but cannot cross the border, is also at a twenty-year high</w:t>
      </w:r>
      <w:r w:rsidRPr="00403AD2">
        <w:rPr>
          <w:rFonts w:asciiTheme="minorHAnsi" w:hAnsiTheme="minorHAnsi"/>
        </w:rPr>
        <w:t xml:space="preserve">. Remarkably, 55 percent of the world’s refugees come from three states experiencing protracted civil wars: Syria (5.5 million), Somalia (1.4 million), and Afghanistan (2.5 million).1 </w:t>
      </w:r>
      <w:r w:rsidRPr="00403AD2">
        <w:rPr>
          <w:rStyle w:val="StyleUnderline"/>
          <w:rFonts w:asciiTheme="minorHAnsi" w:hAnsiTheme="minorHAnsi"/>
        </w:rPr>
        <w:t>Contrary to their expectations of sanctuary, many of these people continue to experience security threats in their new locations</w:t>
      </w:r>
      <w:r w:rsidRPr="00403AD2">
        <w:rPr>
          <w:rFonts w:asciiTheme="minorHAnsi" w:hAnsiTheme="minorHAnsi"/>
        </w:rPr>
        <w:t xml:space="preserve">. </w:t>
      </w:r>
      <w:r w:rsidRPr="00403AD2">
        <w:rPr>
          <w:rStyle w:val="Emphasis"/>
          <w:rFonts w:asciiTheme="minorHAnsi" w:hAnsiTheme="minorHAnsi"/>
        </w:rPr>
        <w:t>Manipulation of refugee groups for political and strategic purposes generally reduces their safety and downplays the human suffering associated with the crisis</w:t>
      </w:r>
      <w:r w:rsidRPr="00403AD2">
        <w:rPr>
          <w:rFonts w:asciiTheme="minorHAnsi" w:hAnsiTheme="minorHAnsi"/>
        </w:rPr>
        <w:t xml:space="preserve">. In addition to being a </w:t>
      </w:r>
      <w:r w:rsidRPr="00403AD2">
        <w:rPr>
          <w:rStyle w:val="StyleUnderline"/>
          <w:rFonts w:asciiTheme="minorHAnsi" w:hAnsiTheme="minorHAnsi"/>
        </w:rPr>
        <w:t>tragic output of civil war, massive and intractable refugee crises often become deeply enmeshed in the politics, security, and economics of the conflict</w:t>
      </w:r>
      <w:r w:rsidRPr="00403AD2">
        <w:rPr>
          <w:rFonts w:asciiTheme="minorHAnsi" w:hAnsiTheme="minorHAnsi"/>
        </w:rPr>
        <w:t xml:space="preserve">. </w:t>
      </w:r>
    </w:p>
    <w:p w:rsidR="002D66DE" w:rsidRPr="00403AD2" w:rsidRDefault="002D66DE" w:rsidP="002D66DE">
      <w:pPr>
        <w:rPr>
          <w:rStyle w:val="StyleUnderline"/>
          <w:rFonts w:asciiTheme="minorHAnsi" w:hAnsiTheme="minorHAnsi"/>
        </w:rPr>
      </w:pPr>
      <w:r w:rsidRPr="00403AD2">
        <w:rPr>
          <w:rFonts w:asciiTheme="minorHAnsi" w:hAnsiTheme="minorHAnsi"/>
        </w:rPr>
        <w:t xml:space="preserve">Early responses to refugee flows usually address functional and practical issues, actions such as meeting basic needs and working out the logistics of displacement, </w:t>
      </w:r>
      <w:r w:rsidRPr="00403AD2">
        <w:rPr>
          <w:rStyle w:val="StyleUnderline"/>
          <w:rFonts w:asciiTheme="minorHAnsi" w:hAnsiTheme="minorHAnsi"/>
        </w:rPr>
        <w:t xml:space="preserve">but these </w:t>
      </w:r>
      <w:r w:rsidRPr="00403AD2">
        <w:rPr>
          <w:rStyle w:val="Emphasis"/>
          <w:rFonts w:asciiTheme="minorHAnsi" w:hAnsiTheme="minorHAnsi"/>
        </w:rPr>
        <w:t>rarely require direct attention from national political leaders</w:t>
      </w:r>
      <w:r w:rsidRPr="00403AD2">
        <w:rPr>
          <w:rStyle w:val="StyleUnderline"/>
          <w:rFonts w:asciiTheme="minorHAnsi" w:hAnsiTheme="minorHAnsi"/>
        </w:rPr>
        <w:t xml:space="preserve">. As the crisis grows geographically and numerically, national leaders are confronted by the broader implications of refugee populations, though government discourse focuses more on the humanitarian disaster, rather than the conflict itself, increasing the likelihood of </w:t>
      </w:r>
      <w:r w:rsidRPr="00403AD2">
        <w:rPr>
          <w:rStyle w:val="Emphasis"/>
          <w:rFonts w:asciiTheme="minorHAnsi" w:hAnsiTheme="minorHAnsi"/>
        </w:rPr>
        <w:t>scapegoating</w:t>
      </w:r>
      <w:r w:rsidRPr="00403AD2">
        <w:rPr>
          <w:rStyle w:val="StyleUnderline"/>
          <w:rFonts w:asciiTheme="minorHAnsi" w:hAnsiTheme="minorHAnsi"/>
        </w:rPr>
        <w:t xml:space="preserve"> and </w:t>
      </w:r>
      <w:r w:rsidRPr="00403AD2">
        <w:rPr>
          <w:rStyle w:val="Emphasis"/>
          <w:rFonts w:asciiTheme="minorHAnsi" w:hAnsiTheme="minorHAnsi"/>
        </w:rPr>
        <w:t>manipulation</w:t>
      </w:r>
      <w:r w:rsidRPr="00403AD2">
        <w:rPr>
          <w:rFonts w:asciiTheme="minorHAnsi" w:hAnsiTheme="minorHAnsi"/>
        </w:rPr>
        <w:t xml:space="preserve">. </w:t>
      </w:r>
      <w:r w:rsidRPr="00403AD2">
        <w:rPr>
          <w:rStyle w:val="StyleUnderline"/>
          <w:rFonts w:asciiTheme="minorHAnsi" w:hAnsiTheme="minorHAnsi"/>
        </w:rPr>
        <w:t>Temporary situations begin to seem more permanent, increasing displacement-related tensions within and between affected states</w:t>
      </w:r>
      <w:r w:rsidRPr="00403AD2">
        <w:rPr>
          <w:rFonts w:asciiTheme="minorHAnsi" w:hAnsiTheme="minorHAnsi"/>
        </w:rPr>
        <w:t xml:space="preserve">. </w:t>
      </w:r>
      <w:r w:rsidRPr="00403AD2">
        <w:rPr>
          <w:rStyle w:val="StyleUnderline"/>
          <w:rFonts w:asciiTheme="minorHAnsi" w:hAnsiTheme="minorHAnsi"/>
        </w:rPr>
        <w:t xml:space="preserve">A major concern of international negotiation then revolves around dealing with the “excess” people produced by the conflict, sometimes even eclipsing the focus on conflict resolution. </w:t>
      </w:r>
    </w:p>
    <w:p w:rsidR="002D66DE" w:rsidRPr="00403AD2" w:rsidRDefault="002D66DE" w:rsidP="002D66DE">
      <w:pPr>
        <w:rPr>
          <w:rStyle w:val="Emphasis"/>
          <w:rFonts w:asciiTheme="minorHAnsi" w:hAnsiTheme="minorHAnsi"/>
        </w:rPr>
      </w:pPr>
      <w:r w:rsidRPr="00403AD2">
        <w:rPr>
          <w:rStyle w:val="Emphasis"/>
          <w:rFonts w:asciiTheme="minorHAnsi" w:hAnsiTheme="minorHAnsi"/>
        </w:rPr>
        <w:t>Many host states express concern about the destabilizing effects of sizeable refugee populations</w:t>
      </w:r>
      <w:r w:rsidRPr="00403AD2">
        <w:rPr>
          <w:rStyle w:val="StyleUnderline"/>
          <w:rFonts w:asciiTheme="minorHAnsi" w:hAnsiTheme="minorHAnsi"/>
        </w:rPr>
        <w:t>. Large-scale forced displacement places an immense strain on the resources of the host states, the refugees, and international donors</w:t>
      </w:r>
      <w:r w:rsidRPr="00403AD2">
        <w:rPr>
          <w:rFonts w:asciiTheme="minorHAnsi" w:hAnsiTheme="minorHAnsi"/>
        </w:rPr>
        <w:t xml:space="preserve">. Some governing parties fear a loss of power due to popular anger over economic hardship and social pressures sparked by large refugee populations. </w:t>
      </w:r>
      <w:r w:rsidRPr="00403AD2">
        <w:rPr>
          <w:rStyle w:val="Emphasis"/>
          <w:rFonts w:asciiTheme="minorHAnsi" w:hAnsiTheme="minorHAnsi"/>
        </w:rPr>
        <w:t>Refugee crises may exacerbate existing political, ethnic, or religious tensions within the host state or between the host and sending states</w:t>
      </w:r>
      <w:r w:rsidRPr="00403AD2">
        <w:rPr>
          <w:rFonts w:asciiTheme="minorHAnsi" w:hAnsiTheme="minorHAnsi"/>
        </w:rPr>
        <w:t xml:space="preserve">. </w:t>
      </w:r>
      <w:r w:rsidRPr="00403AD2">
        <w:rPr>
          <w:rStyle w:val="StyleUnderline"/>
          <w:rFonts w:asciiTheme="minorHAnsi" w:hAnsiTheme="minorHAnsi"/>
        </w:rPr>
        <w:t>Refugee demographics can create an unstable ethnic balance that encourages a previously oppressed minority to confront the government</w:t>
      </w:r>
      <w:r w:rsidRPr="00403AD2">
        <w:rPr>
          <w:rFonts w:asciiTheme="minorHAnsi" w:hAnsiTheme="minorHAnsi"/>
        </w:rPr>
        <w:t xml:space="preserve">. Host states struggling to meet the needs of both displaced people and their own citizens resent the lack of assistance from wealthier, more distant states. </w:t>
      </w:r>
      <w:r w:rsidRPr="00403AD2">
        <w:rPr>
          <w:rStyle w:val="StyleUnderline"/>
          <w:rFonts w:asciiTheme="minorHAnsi" w:hAnsiTheme="minorHAnsi"/>
        </w:rPr>
        <w:t xml:space="preserve">In the worst-case scenario, destabilization of the host state and threats to refugee protection can </w:t>
      </w:r>
      <w:r w:rsidRPr="00403AD2">
        <w:rPr>
          <w:rStyle w:val="Emphasis"/>
          <w:rFonts w:asciiTheme="minorHAnsi" w:hAnsiTheme="minorHAnsi"/>
        </w:rPr>
        <w:t>exacerbate civil and international conflict.</w:t>
      </w:r>
    </w:p>
    <w:p w:rsidR="002D66DE" w:rsidRPr="00403AD2" w:rsidRDefault="002D66DE" w:rsidP="002D66DE">
      <w:pPr>
        <w:rPr>
          <w:rStyle w:val="StyleUnderline"/>
          <w:rFonts w:asciiTheme="minorHAnsi" w:hAnsiTheme="minorHAnsi"/>
        </w:rPr>
      </w:pPr>
      <w:r w:rsidRPr="00403AD2">
        <w:rPr>
          <w:rFonts w:asciiTheme="minorHAnsi" w:hAnsiTheme="minorHAnsi"/>
        </w:rPr>
        <w:t xml:space="preserve">In Lebanon, a country already coping with political and economic difficulties, Syrian refugees now account for more than 20 percent of the population. Local Lebanese citizens blame the influx of refugees for increasing food and housing prices and for undermining wages.2 </w:t>
      </w:r>
      <w:proofErr w:type="gramStart"/>
      <w:r w:rsidRPr="00403AD2">
        <w:rPr>
          <w:rFonts w:asciiTheme="minorHAnsi" w:hAnsiTheme="minorHAnsi"/>
        </w:rPr>
        <w:t>The</w:t>
      </w:r>
      <w:proofErr w:type="gramEnd"/>
      <w:r w:rsidRPr="00403AD2">
        <w:rPr>
          <w:rFonts w:asciiTheme="minorHAnsi" w:hAnsiTheme="minorHAnsi"/>
        </w:rPr>
        <w:t xml:space="preserve"> mostly Sunni Arab </w:t>
      </w:r>
      <w:r w:rsidRPr="00403AD2">
        <w:rPr>
          <w:rFonts w:asciiTheme="minorHAnsi" w:hAnsiTheme="minorHAnsi"/>
        </w:rPr>
        <w:lastRenderedPageBreak/>
        <w:t xml:space="preserve">newcomers affect the delicate sectarian balance, which also includes Christians and Shia Muslims. The antigovernment Shia group, Hezbollah, actually offers significant military assistance to the Assad government in Syria. The International Crisis Group explained that “the specter of renewed conflict has led the Lebanese authorities to adopt a heavy-handed security approach toward the refugees” that has included raids on refugee encampments and arrests of refugee men.3 Governments such as Lebanon’s that bear the brunt of regional crises therefore express resentment when the United States and other wealthy countries refuse to accept even a miniscule proportion of the displaced people. </w:t>
      </w:r>
      <w:r w:rsidRPr="00403AD2">
        <w:rPr>
          <w:rStyle w:val="StyleUnderline"/>
          <w:rFonts w:asciiTheme="minorHAnsi" w:hAnsiTheme="minorHAnsi"/>
        </w:rPr>
        <w:t>Regional governments have increasingly used refugees as leverage in negotiations with Western states desperate to prevent the mass arrival of asylum seekers</w:t>
      </w:r>
      <w:r w:rsidRPr="00403AD2">
        <w:rPr>
          <w:rFonts w:asciiTheme="minorHAnsi" w:hAnsiTheme="minorHAnsi"/>
        </w:rPr>
        <w:t xml:space="preserve">. </w:t>
      </w:r>
      <w:r w:rsidRPr="00403AD2">
        <w:rPr>
          <w:rStyle w:val="Emphasis"/>
          <w:rFonts w:asciiTheme="minorHAnsi" w:hAnsiTheme="minorHAnsi"/>
        </w:rPr>
        <w:t>Humanitarian organizations, refugees, and sympathetic governments condemn the manipulation of displaced populations for political reasons</w:t>
      </w:r>
      <w:r w:rsidRPr="00403AD2">
        <w:rPr>
          <w:rFonts w:asciiTheme="minorHAnsi" w:hAnsiTheme="minorHAnsi"/>
        </w:rPr>
        <w:t xml:space="preserve">. </w:t>
      </w:r>
      <w:r w:rsidRPr="00403AD2">
        <w:rPr>
          <w:rStyle w:val="StyleUnderline"/>
          <w:rFonts w:asciiTheme="minorHAnsi" w:hAnsiTheme="minorHAnsi"/>
        </w:rPr>
        <w:t xml:space="preserve">Advocates are particularly critical of measures, such as forced return to conflict </w:t>
      </w:r>
      <w:proofErr w:type="gramStart"/>
      <w:r w:rsidRPr="00403AD2">
        <w:rPr>
          <w:rStyle w:val="StyleUnderline"/>
          <w:rFonts w:asciiTheme="minorHAnsi" w:hAnsiTheme="minorHAnsi"/>
        </w:rPr>
        <w:t>zones, that</w:t>
      </w:r>
      <w:proofErr w:type="gramEnd"/>
      <w:r w:rsidRPr="00403AD2">
        <w:rPr>
          <w:rStyle w:val="StyleUnderline"/>
          <w:rFonts w:asciiTheme="minorHAnsi" w:hAnsiTheme="minorHAnsi"/>
        </w:rPr>
        <w:t xml:space="preserve"> contravene the international legal principles of refugee protection</w:t>
      </w:r>
      <w:r w:rsidRPr="00403AD2">
        <w:rPr>
          <w:rFonts w:asciiTheme="minorHAnsi" w:hAnsiTheme="minorHAnsi"/>
        </w:rPr>
        <w:t xml:space="preserve">. In some situations, </w:t>
      </w:r>
      <w:r w:rsidRPr="00403AD2">
        <w:rPr>
          <w:rStyle w:val="Emphasis"/>
          <w:rFonts w:asciiTheme="minorHAnsi" w:hAnsiTheme="minorHAnsi"/>
        </w:rPr>
        <w:t>overwhelmed or hostile host states reduce legal protection and humanitarian aid, which can lead to violence and renewed displacement.</w:t>
      </w:r>
      <w:r w:rsidRPr="00403AD2">
        <w:rPr>
          <w:rFonts w:asciiTheme="minorHAnsi" w:hAnsiTheme="minorHAnsi"/>
        </w:rPr>
        <w:t xml:space="preserve"> </w:t>
      </w:r>
      <w:r w:rsidRPr="00403AD2">
        <w:rPr>
          <w:rStyle w:val="StyleUnderline"/>
          <w:rFonts w:asciiTheme="minorHAnsi" w:hAnsiTheme="minorHAnsi"/>
        </w:rPr>
        <w:t>Destabilization and human rights abuses in the first country of asylum can spur secondary displacement, as we have seen in the mass movement of refugees from the Middle East to Europe.</w:t>
      </w:r>
    </w:p>
    <w:p w:rsidR="002D66DE" w:rsidRPr="00403AD2" w:rsidRDefault="002D66DE" w:rsidP="002D66DE">
      <w:pPr>
        <w:rPr>
          <w:rStyle w:val="StyleUnderline"/>
          <w:rFonts w:asciiTheme="minorHAnsi" w:hAnsiTheme="minorHAnsi"/>
        </w:rPr>
      </w:pPr>
      <w:r w:rsidRPr="00403AD2">
        <w:rPr>
          <w:rStyle w:val="StyleUnderline"/>
          <w:rFonts w:asciiTheme="minorHAnsi" w:hAnsiTheme="minorHAnsi"/>
        </w:rPr>
        <w:t>The most extreme outcome is the spread of violence across borders, which occurs if the original conflict spreads from the refugee-sending state via cross-border attacks, rebel activity, or invasion</w:t>
      </w:r>
      <w:r w:rsidRPr="00403AD2">
        <w:rPr>
          <w:rFonts w:asciiTheme="minorHAnsi" w:hAnsiTheme="minorHAnsi"/>
        </w:rPr>
        <w:t>. Militants may mix among the refugees, as occurred when the militarized Rwandan Hutu state inexile fled to Zaire among millions of refugees following the 1994 genocide. Refugee related violence remains rare, however, and observers caution against treating all refugees “</w:t>
      </w:r>
      <w:r w:rsidRPr="00403AD2">
        <w:rPr>
          <w:rStyle w:val="Emphasis"/>
          <w:rFonts w:asciiTheme="minorHAnsi" w:hAnsiTheme="minorHAnsi"/>
        </w:rPr>
        <w:t>as potential threats to be controlled, rather than as displaced victims of conflict in need of asylum.”</w:t>
      </w:r>
      <w:r w:rsidRPr="00403AD2">
        <w:rPr>
          <w:rFonts w:asciiTheme="minorHAnsi" w:hAnsiTheme="minorHAnsi"/>
        </w:rPr>
        <w:t xml:space="preserve">4 Indeed, drawing on Stephen Stedman and Bruce Jones’s argument, which downplays the current rhetoric about global chaos, </w:t>
      </w:r>
      <w:r w:rsidRPr="00403AD2">
        <w:rPr>
          <w:rStyle w:val="StyleUnderline"/>
          <w:rFonts w:asciiTheme="minorHAnsi" w:hAnsiTheme="minorHAnsi"/>
        </w:rPr>
        <w:t>one could argue that attention to the global refugee crisis has more to do with its influence on Europe and the Middle East than a qualitative change in the nature of displacement. Stedman and Jones have labeled as “preposterous” the idea that refugees from the Middle East fundamentally threaten European security.</w:t>
      </w:r>
    </w:p>
    <w:p w:rsidR="002D66DE" w:rsidRPr="00403AD2" w:rsidRDefault="002D66DE" w:rsidP="002D66DE">
      <w:pPr>
        <w:rPr>
          <w:rStyle w:val="StyleUnderline"/>
          <w:rFonts w:asciiTheme="minorHAnsi" w:hAnsiTheme="minorHAnsi"/>
        </w:rPr>
      </w:pPr>
      <w:r w:rsidRPr="00403AD2">
        <w:rPr>
          <w:rStyle w:val="Emphasis"/>
          <w:rFonts w:asciiTheme="minorHAnsi" w:hAnsiTheme="minorHAnsi"/>
        </w:rPr>
        <w:t>In addition to displacement across international borders, most conflicts include large numbers of idps. In conflicts such as Syria, Iraq, and Colombia, there are more people displaced within the borders than outside them</w:t>
      </w:r>
      <w:r w:rsidRPr="00403AD2">
        <w:rPr>
          <w:rFonts w:asciiTheme="minorHAnsi" w:hAnsiTheme="minorHAnsi"/>
        </w:rPr>
        <w:t xml:space="preserve">. As of 2015, 6.7 million Colombians were displaced within the country due to the decades-long conflict there, whereas 360,000 Colombians were registered as refugees in neighboring countries.6 </w:t>
      </w:r>
      <w:proofErr w:type="gramStart"/>
      <w:r w:rsidRPr="00403AD2">
        <w:rPr>
          <w:rFonts w:asciiTheme="minorHAnsi" w:hAnsiTheme="minorHAnsi"/>
        </w:rPr>
        <w:t>Both</w:t>
      </w:r>
      <w:proofErr w:type="gramEnd"/>
      <w:r w:rsidRPr="00403AD2">
        <w:rPr>
          <w:rFonts w:asciiTheme="minorHAnsi" w:hAnsiTheme="minorHAnsi"/>
        </w:rPr>
        <w:t xml:space="preserve"> refugees and idps suffer from similar humanitarian needs, and both generally lack security. In terms of international law and security, the situation differs for these populations since IDPs are supposed to be protected by their own government. </w:t>
      </w:r>
      <w:r w:rsidRPr="00403AD2">
        <w:rPr>
          <w:rStyle w:val="Emphasis"/>
          <w:rFonts w:asciiTheme="minorHAnsi" w:hAnsiTheme="minorHAnsi"/>
        </w:rPr>
        <w:t>Concerns with sovereignty complicate efforts to protect and assist the internally displaced, particularly when the government is a main driver of displacement</w:t>
      </w:r>
      <w:r w:rsidRPr="00403AD2">
        <w:rPr>
          <w:rFonts w:asciiTheme="minorHAnsi" w:hAnsiTheme="minorHAnsi"/>
        </w:rPr>
        <w:t xml:space="preserve">. </w:t>
      </w:r>
      <w:r w:rsidRPr="00403AD2">
        <w:rPr>
          <w:rStyle w:val="StyleUnderline"/>
          <w:rFonts w:asciiTheme="minorHAnsi" w:hAnsiTheme="minorHAnsi"/>
        </w:rPr>
        <w:t>A major concern in conflict resolution is that returning refugees end up internally displaced, creating an impediment to peace-building and stability. Unlike refugee populations, idps present less risk to regional stability or the international spread of civil war.</w:t>
      </w:r>
    </w:p>
    <w:p w:rsidR="002D66DE" w:rsidRPr="00403AD2" w:rsidRDefault="002D66DE" w:rsidP="002D66DE">
      <w:pPr>
        <w:rPr>
          <w:rFonts w:asciiTheme="minorHAnsi" w:hAnsiTheme="minorHAnsi"/>
        </w:rPr>
      </w:pPr>
      <w:r w:rsidRPr="00403AD2">
        <w:rPr>
          <w:rStyle w:val="StyleUnderline"/>
          <w:rFonts w:asciiTheme="minorHAnsi" w:hAnsiTheme="minorHAnsi"/>
        </w:rPr>
        <w:t>The violence directed at refugees and idps generally far outweighs criminal or militant activity emanating from the population</w:t>
      </w:r>
      <w:r w:rsidRPr="00403AD2">
        <w:rPr>
          <w:rFonts w:asciiTheme="minorHAnsi" w:hAnsiTheme="minorHAnsi"/>
        </w:rPr>
        <w:t xml:space="preserve">. For example, Palestinian refugees within Syria have faced mounting difficulties now that they are also internally displaced. The Brookings Institution reported that, in 2011, the Yarmouk camp near Damascus held 150,000 to 200,000 Palestinians, as well as 650,000 Syrians. Later, in 2012, “intense fighting broke out in the camp between pro-regime and opposition forces, with the Free Syrian Army and the Al Nusra Front taking control of the camp by the end of the year.”7 Most of the Syrians left the camp. The Syrian government imposed a siege on the camp in mid-2013. After the </w:t>
      </w:r>
      <w:r w:rsidRPr="00403AD2">
        <w:rPr>
          <w:rFonts w:asciiTheme="minorHAnsi" w:hAnsiTheme="minorHAnsi"/>
        </w:rPr>
        <w:lastRenderedPageBreak/>
        <w:t xml:space="preserve">siege was “relaxed” in early 2014, it then suffered attack by </w:t>
      </w:r>
      <w:proofErr w:type="gramStart"/>
      <w:r w:rsidRPr="00403AD2">
        <w:rPr>
          <w:rFonts w:asciiTheme="minorHAnsi" w:hAnsiTheme="minorHAnsi"/>
        </w:rPr>
        <w:t>isis</w:t>
      </w:r>
      <w:proofErr w:type="gramEnd"/>
      <w:r w:rsidRPr="00403AD2">
        <w:rPr>
          <w:rFonts w:asciiTheme="minorHAnsi" w:hAnsiTheme="minorHAnsi"/>
        </w:rPr>
        <w:t xml:space="preserve"> in April 2015. As of fall 2015, five to eight thousand people remained in Yarmouk.8 </w:t>
      </w:r>
      <w:proofErr w:type="gramStart"/>
      <w:r w:rsidRPr="00403AD2">
        <w:rPr>
          <w:rFonts w:asciiTheme="minorHAnsi" w:hAnsiTheme="minorHAnsi"/>
        </w:rPr>
        <w:t>The</w:t>
      </w:r>
      <w:proofErr w:type="gramEnd"/>
      <w:r w:rsidRPr="00403AD2">
        <w:rPr>
          <w:rFonts w:asciiTheme="minorHAnsi" w:hAnsiTheme="minorHAnsi"/>
        </w:rPr>
        <w:t xml:space="preserve"> Palestinian refugees in Syria thus suffered the effects of multiple types of displacement.</w:t>
      </w:r>
    </w:p>
    <w:p w:rsidR="002D66DE" w:rsidRPr="00403AD2" w:rsidRDefault="002D66DE" w:rsidP="002D66DE">
      <w:pPr>
        <w:rPr>
          <w:rStyle w:val="StyleUnderline"/>
          <w:rFonts w:asciiTheme="minorHAnsi" w:hAnsiTheme="minorHAnsi"/>
        </w:rPr>
      </w:pPr>
      <w:r w:rsidRPr="00403AD2">
        <w:rPr>
          <w:rFonts w:asciiTheme="minorHAnsi" w:hAnsiTheme="minorHAnsi"/>
        </w:rPr>
        <w:t xml:space="preserve">Large-scale forced migration initially affects the specific hosting states and refugee groups, however, those trends can also have a much broader reach. </w:t>
      </w:r>
      <w:r w:rsidRPr="00403AD2">
        <w:rPr>
          <w:rStyle w:val="StyleUnderline"/>
          <w:rFonts w:asciiTheme="minorHAnsi" w:hAnsiTheme="minorHAnsi"/>
        </w:rPr>
        <w:t>Considering the potential for exacerbating conflict or undermining peace efforts, this essay explores the following questions: Under what circumstances does a refugee crisis contribute to destabilization in the host state? What conditions are most likely to promote violations of humanitarian and legal protection for the displaced? In what ways do host-state destabilization and refugee insecurity interact with the wider dynamics of a civil war? Answering these questions requires an examination of the historical context in the host state, the regional security environment, the response by Western states, and the human geography of the crisis.</w:t>
      </w:r>
    </w:p>
    <w:p w:rsidR="002D66DE" w:rsidRPr="00403AD2" w:rsidRDefault="002D66DE" w:rsidP="002D66DE">
      <w:pPr>
        <w:rPr>
          <w:rFonts w:asciiTheme="minorHAnsi" w:hAnsiTheme="minorHAnsi"/>
        </w:rPr>
      </w:pPr>
      <w:r w:rsidRPr="00403AD2">
        <w:rPr>
          <w:rFonts w:asciiTheme="minorHAnsi" w:hAnsiTheme="minorHAnsi"/>
        </w:rPr>
        <w:t xml:space="preserve">Political scientist Myron Weiner’s classic article on refugees and conflict, “Bad Neighbors, Bad Neighborhoods,” </w:t>
      </w:r>
      <w:r w:rsidRPr="00403AD2">
        <w:rPr>
          <w:rStyle w:val="Emphasis"/>
          <w:rFonts w:asciiTheme="minorHAnsi" w:hAnsiTheme="minorHAnsi"/>
        </w:rPr>
        <w:t>explains how regional conflict contributes to the likelihood of refugee-related violence</w:t>
      </w:r>
      <w:r w:rsidRPr="00403AD2">
        <w:rPr>
          <w:rFonts w:asciiTheme="minorHAnsi" w:hAnsiTheme="minorHAnsi"/>
        </w:rPr>
        <w:t xml:space="preserve">.17 </w:t>
      </w:r>
      <w:proofErr w:type="gramStart"/>
      <w:r w:rsidRPr="00403AD2">
        <w:rPr>
          <w:rFonts w:asciiTheme="minorHAnsi" w:hAnsiTheme="minorHAnsi"/>
        </w:rPr>
        <w:t>Certainly</w:t>
      </w:r>
      <w:proofErr w:type="gramEnd"/>
      <w:r w:rsidRPr="00403AD2">
        <w:rPr>
          <w:rFonts w:asciiTheme="minorHAnsi" w:hAnsiTheme="minorHAnsi"/>
        </w:rPr>
        <w:t>, both the Horn of Africa and the Middle East qualify as “bad neighborhoods” in which conflicts tend to cluster</w:t>
      </w:r>
      <w:r w:rsidRPr="00403AD2">
        <w:rPr>
          <w:rStyle w:val="StyleUnderline"/>
          <w:rFonts w:asciiTheme="minorHAnsi" w:hAnsiTheme="minorHAnsi"/>
        </w:rPr>
        <w:t xml:space="preserve">. In assessing the likelihood of further conflict, one can ask how many neighboring states experience violent conflict and whether there is cross-border violence or rebel group activity. Those questions highlight the role of weak or fractured governments, particularly those that lack control of their periphery, in exacerbating potential destabilization. The relationship between the host and the sending state will also </w:t>
      </w:r>
      <w:r w:rsidRPr="00403AD2">
        <w:rPr>
          <w:rStyle w:val="Emphasis"/>
          <w:rFonts w:asciiTheme="minorHAnsi" w:hAnsiTheme="minorHAnsi"/>
        </w:rPr>
        <w:t>determine the level of tension and risk of violence based on the refugee crisis.</w:t>
      </w:r>
    </w:p>
    <w:p w:rsidR="00064523" w:rsidRPr="00403AD2" w:rsidRDefault="00CA4141" w:rsidP="00975D81">
      <w:pPr>
        <w:rPr>
          <w:rFonts w:asciiTheme="minorHAnsi" w:hAnsiTheme="minorHAnsi"/>
        </w:rPr>
      </w:pPr>
      <w:r w:rsidRPr="00403AD2">
        <w:rPr>
          <w:rFonts w:asciiTheme="minorHAnsi" w:hAnsiTheme="minorHAnsi"/>
        </w:rPr>
        <w:t xml:space="preserve"> </w:t>
      </w:r>
    </w:p>
    <w:p w:rsidR="0060646A" w:rsidRPr="00403AD2" w:rsidRDefault="0060646A" w:rsidP="00FC213F">
      <w:pPr>
        <w:pStyle w:val="Heading2"/>
        <w:rPr>
          <w:rFonts w:asciiTheme="minorHAnsi" w:hAnsiTheme="minorHAnsi"/>
        </w:rPr>
      </w:pPr>
      <w:r w:rsidRPr="00403AD2">
        <w:rPr>
          <w:rFonts w:asciiTheme="minorHAnsi" w:hAnsiTheme="minorHAnsi"/>
        </w:rPr>
        <w:lastRenderedPageBreak/>
        <w:t>Ni</w:t>
      </w:r>
      <w:r w:rsidR="00FC213F" w:rsidRPr="00403AD2">
        <w:rPr>
          <w:rFonts w:asciiTheme="minorHAnsi" w:hAnsiTheme="minorHAnsi"/>
        </w:rPr>
        <w:t>geria</w:t>
      </w:r>
    </w:p>
    <w:p w:rsidR="00FC213F" w:rsidRPr="00403AD2" w:rsidRDefault="00FC213F" w:rsidP="00FC213F">
      <w:pPr>
        <w:rPr>
          <w:rFonts w:asciiTheme="minorHAnsi" w:hAnsiTheme="minorHAnsi"/>
        </w:rPr>
      </w:pPr>
    </w:p>
    <w:p w:rsidR="00FC213F" w:rsidRPr="00403AD2" w:rsidRDefault="00FC213F" w:rsidP="00FC213F">
      <w:pPr>
        <w:rPr>
          <w:rFonts w:asciiTheme="minorHAnsi" w:hAnsiTheme="minorHAnsi"/>
        </w:rPr>
      </w:pPr>
    </w:p>
    <w:p w:rsidR="001A417E" w:rsidRPr="00403AD2" w:rsidRDefault="001A417E" w:rsidP="001A417E">
      <w:pPr>
        <w:pStyle w:val="Heading3"/>
        <w:rPr>
          <w:rFonts w:asciiTheme="minorHAnsi" w:hAnsiTheme="minorHAnsi"/>
        </w:rPr>
      </w:pPr>
      <w:r w:rsidRPr="00403AD2">
        <w:rPr>
          <w:rFonts w:asciiTheme="minorHAnsi" w:hAnsiTheme="minorHAnsi"/>
        </w:rPr>
        <w:lastRenderedPageBreak/>
        <w:t>IL – Arms Sales =</w:t>
      </w:r>
      <w:r w:rsidR="0012278F" w:rsidRPr="00403AD2">
        <w:rPr>
          <w:rFonts w:asciiTheme="minorHAnsi" w:hAnsiTheme="minorHAnsi"/>
        </w:rPr>
        <w:t>&gt;</w:t>
      </w:r>
      <w:r w:rsidRPr="00403AD2">
        <w:rPr>
          <w:rFonts w:asciiTheme="minorHAnsi" w:hAnsiTheme="minorHAnsi"/>
        </w:rPr>
        <w:t xml:space="preserve"> Human Rights Abuses</w:t>
      </w:r>
      <w:r w:rsidR="0012278F" w:rsidRPr="00403AD2">
        <w:rPr>
          <w:rFonts w:asciiTheme="minorHAnsi" w:hAnsiTheme="minorHAnsi"/>
        </w:rPr>
        <w:t xml:space="preserve"> / Don’t Solve Relations</w:t>
      </w:r>
    </w:p>
    <w:p w:rsidR="001A417E" w:rsidRPr="00403AD2" w:rsidRDefault="001A417E" w:rsidP="001A417E">
      <w:pPr>
        <w:rPr>
          <w:rFonts w:asciiTheme="minorHAnsi" w:hAnsiTheme="minorHAnsi"/>
        </w:rPr>
      </w:pPr>
    </w:p>
    <w:p w:rsidR="001A417E" w:rsidRPr="00403AD2" w:rsidRDefault="001A417E" w:rsidP="001A417E">
      <w:pPr>
        <w:pStyle w:val="Heading4"/>
        <w:rPr>
          <w:rFonts w:asciiTheme="minorHAnsi" w:hAnsiTheme="minorHAnsi"/>
        </w:rPr>
      </w:pPr>
      <w:r w:rsidRPr="00403AD2">
        <w:rPr>
          <w:rFonts w:asciiTheme="minorHAnsi" w:hAnsiTheme="minorHAnsi"/>
        </w:rPr>
        <w:t>Super Tucano aircraft sales destroy the Nigerian governments finance, greenlight HR abuses and don’t solve military relations</w:t>
      </w:r>
    </w:p>
    <w:p w:rsidR="001A417E" w:rsidRPr="00403AD2" w:rsidRDefault="001A417E" w:rsidP="001A417E">
      <w:pPr>
        <w:rPr>
          <w:rFonts w:asciiTheme="minorHAnsi" w:hAnsiTheme="minorHAnsi"/>
        </w:rPr>
      </w:pPr>
      <w:r w:rsidRPr="00403AD2">
        <w:rPr>
          <w:rStyle w:val="Style13ptBold"/>
          <w:rFonts w:asciiTheme="minorHAnsi" w:hAnsiTheme="minorHAnsi"/>
        </w:rPr>
        <w:t xml:space="preserve">Page 16 </w:t>
      </w:r>
      <w:r w:rsidRPr="00403AD2">
        <w:rPr>
          <w:rFonts w:asciiTheme="minorHAnsi" w:hAnsiTheme="minorHAnsi"/>
        </w:rPr>
        <w:t xml:space="preserve">– formerly the State Department’s top expert on Nigeria, worked on Nigeria at the Department of Defense and for the U.S. Marine Corps  ( Matthew "Five Reasons Washington Should Rethink Selling Warplanes to Nigeria," War on the Rocks, </w:t>
      </w:r>
      <w:hyperlink r:id="rId40" w:history="1">
        <w:r w:rsidRPr="00403AD2">
          <w:rPr>
            <w:rStyle w:val="Hyperlink"/>
            <w:rFonts w:asciiTheme="minorHAnsi" w:hAnsiTheme="minorHAnsi"/>
          </w:rPr>
          <w:t>https://warontherocks.com/2016/11/five-reasons-washington-should-rethink-selling-warplanes-to-nigeria/</w:t>
        </w:r>
      </w:hyperlink>
      <w:r w:rsidRPr="00403AD2">
        <w:rPr>
          <w:rFonts w:asciiTheme="minorHAnsi" w:hAnsiTheme="minorHAnsi"/>
        </w:rPr>
        <w:t xml:space="preserve"> 11-8-2016)</w:t>
      </w:r>
    </w:p>
    <w:p w:rsidR="001A417E" w:rsidRPr="00403AD2" w:rsidRDefault="001A417E" w:rsidP="001A417E">
      <w:pPr>
        <w:rPr>
          <w:rFonts w:asciiTheme="minorHAnsi" w:hAnsiTheme="minorHAnsi"/>
        </w:rPr>
      </w:pPr>
      <w:r w:rsidRPr="00403AD2">
        <w:rPr>
          <w:rStyle w:val="StyleUnderline"/>
          <w:rFonts w:asciiTheme="minorHAnsi" w:hAnsiTheme="minorHAnsi"/>
        </w:rPr>
        <w:t>The Department of Defense will soon notify Congress </w:t>
      </w:r>
      <w:hyperlink r:id="rId41" w:history="1">
        <w:r w:rsidRPr="00403AD2">
          <w:rPr>
            <w:rStyle w:val="StyleUnderline"/>
            <w:rFonts w:asciiTheme="minorHAnsi" w:hAnsiTheme="minorHAnsi"/>
          </w:rPr>
          <w:t>it plans to sell</w:t>
        </w:r>
      </w:hyperlink>
      <w:r w:rsidRPr="00403AD2">
        <w:rPr>
          <w:rStyle w:val="StyleUnderline"/>
          <w:rFonts w:asciiTheme="minorHAnsi" w:hAnsiTheme="minorHAnsi"/>
        </w:rPr>
        <w:t> 12 A-29 Super Tucano light attack aircraft to Nigeria</w:t>
      </w:r>
      <w:r w:rsidRPr="00403AD2">
        <w:rPr>
          <w:rFonts w:asciiTheme="minorHAnsi" w:hAnsiTheme="minorHAnsi"/>
        </w:rPr>
        <w:t>. Both countries hope that the propeller-driven warplanes — </w:t>
      </w:r>
      <w:hyperlink r:id="rId42" w:history="1">
        <w:r w:rsidRPr="00403AD2">
          <w:rPr>
            <w:rStyle w:val="Hyperlink"/>
            <w:rFonts w:asciiTheme="minorHAnsi" w:hAnsiTheme="minorHAnsi"/>
          </w:rPr>
          <w:t>tailored for counterinsurgency operations</w:t>
        </w:r>
      </w:hyperlink>
      <w:r w:rsidRPr="00403AD2">
        <w:rPr>
          <w:rFonts w:asciiTheme="minorHAnsi" w:hAnsiTheme="minorHAnsi"/>
        </w:rPr>
        <w:t> — will bolster Nigerian efforts to combat Boko Haram, one of the world’s deadliest terrorist groups.</w:t>
      </w:r>
    </w:p>
    <w:p w:rsidR="001A417E" w:rsidRPr="00403AD2" w:rsidRDefault="001A417E" w:rsidP="001A417E">
      <w:pPr>
        <w:rPr>
          <w:rStyle w:val="StyleUnderline"/>
          <w:rFonts w:asciiTheme="minorHAnsi" w:hAnsiTheme="minorHAnsi"/>
        </w:rPr>
      </w:pPr>
      <w:r w:rsidRPr="00403AD2">
        <w:rPr>
          <w:rFonts w:asciiTheme="minorHAnsi" w:hAnsiTheme="minorHAnsi"/>
        </w:rPr>
        <w:t xml:space="preserve">U.S. policymakers also want the sale to be a visible symbol of their strong desire to do more to help Nigeria combat terrorism. Unfortunately, </w:t>
      </w:r>
      <w:r w:rsidRPr="00403AD2">
        <w:rPr>
          <w:rStyle w:val="StyleUnderline"/>
          <w:rFonts w:asciiTheme="minorHAnsi" w:hAnsiTheme="minorHAnsi"/>
        </w:rPr>
        <w:t>the sale will be a Pyrrhic victory for five reasons: It is way too expensive, it undermines U.S. corruption policy, it overlooks recent human rights abuses, it won’t help Nigeria fight the Boko Haram of tomorrow, and it won’t foster closer defense cooperation.</w:t>
      </w:r>
    </w:p>
    <w:p w:rsidR="001A417E" w:rsidRPr="00403AD2" w:rsidRDefault="001A417E" w:rsidP="001A417E">
      <w:pPr>
        <w:rPr>
          <w:rStyle w:val="StyleUnderline"/>
          <w:rFonts w:asciiTheme="minorHAnsi" w:hAnsiTheme="minorHAnsi"/>
        </w:rPr>
      </w:pPr>
      <w:r w:rsidRPr="00403AD2">
        <w:rPr>
          <w:rStyle w:val="StyleUnderline"/>
          <w:rFonts w:asciiTheme="minorHAnsi" w:hAnsiTheme="minorHAnsi"/>
        </w:rPr>
        <w:t>Nigeria can’t afford it.</w:t>
      </w:r>
    </w:p>
    <w:p w:rsidR="001A417E" w:rsidRPr="00403AD2" w:rsidRDefault="001A417E" w:rsidP="001A417E">
      <w:pPr>
        <w:rPr>
          <w:rStyle w:val="StyleUnderline"/>
          <w:rFonts w:asciiTheme="minorHAnsi" w:hAnsiTheme="minorHAnsi"/>
        </w:rPr>
      </w:pPr>
      <w:r w:rsidRPr="00403AD2">
        <w:rPr>
          <w:rFonts w:asciiTheme="minorHAnsi" w:hAnsiTheme="minorHAnsi"/>
        </w:rPr>
        <w:t xml:space="preserve">For Nigeria, </w:t>
      </w:r>
      <w:r w:rsidRPr="00403AD2">
        <w:rPr>
          <w:rStyle w:val="StyleUnderline"/>
          <w:rFonts w:asciiTheme="minorHAnsi" w:hAnsiTheme="minorHAnsi"/>
        </w:rPr>
        <w:t>the cost of the planes is staggering</w:t>
      </w:r>
      <w:r w:rsidRPr="00403AD2">
        <w:rPr>
          <w:rFonts w:asciiTheme="minorHAnsi" w:hAnsiTheme="minorHAnsi"/>
        </w:rPr>
        <w:t xml:space="preserve">, given that </w:t>
      </w:r>
      <w:r w:rsidRPr="00403AD2">
        <w:rPr>
          <w:rStyle w:val="StyleUnderline"/>
          <w:rFonts w:asciiTheme="minorHAnsi" w:hAnsiTheme="minorHAnsi"/>
        </w:rPr>
        <w:t>its economy is in deep recession and its currency, the naira, </w:t>
      </w:r>
      <w:hyperlink r:id="rId43" w:history="1">
        <w:r w:rsidRPr="00403AD2">
          <w:rPr>
            <w:rStyle w:val="StyleUnderline"/>
            <w:rFonts w:asciiTheme="minorHAnsi" w:hAnsiTheme="minorHAnsi"/>
          </w:rPr>
          <w:t>lost 50 percent of its value against the dollar</w:t>
        </w:r>
      </w:hyperlink>
      <w:r w:rsidRPr="00403AD2">
        <w:rPr>
          <w:rStyle w:val="StyleUnderline"/>
          <w:rFonts w:asciiTheme="minorHAnsi" w:hAnsiTheme="minorHAnsi"/>
        </w:rPr>
        <w:t> over the last year</w:t>
      </w:r>
      <w:r w:rsidRPr="00403AD2">
        <w:rPr>
          <w:rFonts w:asciiTheme="minorHAnsi" w:hAnsiTheme="minorHAnsi"/>
        </w:rPr>
        <w:t>. Based on </w:t>
      </w:r>
      <w:hyperlink r:id="rId44" w:history="1">
        <w:r w:rsidRPr="00403AD2">
          <w:rPr>
            <w:rStyle w:val="Hyperlink"/>
            <w:rFonts w:asciiTheme="minorHAnsi" w:hAnsiTheme="minorHAnsi"/>
          </w:rPr>
          <w:t>similar deal with Lebanon</w:t>
        </w:r>
      </w:hyperlink>
      <w:r w:rsidRPr="00403AD2">
        <w:rPr>
          <w:rFonts w:asciiTheme="minorHAnsi" w:hAnsiTheme="minorHAnsi"/>
        </w:rPr>
        <w:t xml:space="preserve">, </w:t>
      </w:r>
      <w:r w:rsidRPr="00403AD2">
        <w:rPr>
          <w:rStyle w:val="StyleUnderline"/>
          <w:rFonts w:asciiTheme="minorHAnsi" w:hAnsiTheme="minorHAnsi"/>
        </w:rPr>
        <w:t>the sale</w:t>
      </w:r>
      <w:r w:rsidRPr="00403AD2">
        <w:rPr>
          <w:rFonts w:asciiTheme="minorHAnsi" w:hAnsiTheme="minorHAnsi"/>
        </w:rPr>
        <w:t xml:space="preserve"> — which probably includes munitions, spare parts, and a maintenance package — </w:t>
      </w:r>
      <w:r w:rsidRPr="00403AD2">
        <w:rPr>
          <w:rStyle w:val="StyleUnderline"/>
          <w:rFonts w:asciiTheme="minorHAnsi" w:hAnsiTheme="minorHAnsi"/>
        </w:rPr>
        <w:t>may total over $500 million:</w:t>
      </w:r>
      <w:r w:rsidRPr="00403AD2">
        <w:rPr>
          <w:rFonts w:asciiTheme="minorHAnsi" w:hAnsiTheme="minorHAnsi"/>
        </w:rPr>
        <w:t xml:space="preserve"> </w:t>
      </w:r>
      <w:r w:rsidRPr="00403AD2">
        <w:rPr>
          <w:rStyle w:val="StyleUnderline"/>
          <w:rFonts w:asciiTheme="minorHAnsi" w:hAnsiTheme="minorHAnsi"/>
        </w:rPr>
        <w:t>roughly half of Nigeria’s </w:t>
      </w:r>
      <w:hyperlink r:id="rId45" w:history="1">
        <w:r w:rsidRPr="00403AD2">
          <w:rPr>
            <w:rStyle w:val="StyleUnderline"/>
            <w:rFonts w:asciiTheme="minorHAnsi" w:hAnsiTheme="minorHAnsi"/>
          </w:rPr>
          <w:t>2016 defense budget</w:t>
        </w:r>
      </w:hyperlink>
      <w:r w:rsidRPr="00403AD2">
        <w:rPr>
          <w:rStyle w:val="StyleUnderline"/>
          <w:rFonts w:asciiTheme="minorHAnsi" w:hAnsiTheme="minorHAnsi"/>
        </w:rPr>
        <w:t> and over twice as much as the Nigerian Army’s entire annual salary bill.</w:t>
      </w:r>
    </w:p>
    <w:p w:rsidR="001A417E" w:rsidRPr="00403AD2" w:rsidRDefault="001A417E" w:rsidP="001A417E">
      <w:pPr>
        <w:rPr>
          <w:rStyle w:val="StyleUnderline"/>
          <w:rFonts w:asciiTheme="minorHAnsi" w:hAnsiTheme="minorHAnsi"/>
        </w:rPr>
      </w:pPr>
      <w:r w:rsidRPr="00403AD2">
        <w:rPr>
          <w:rFonts w:asciiTheme="minorHAnsi" w:hAnsiTheme="minorHAnsi"/>
        </w:rPr>
        <w:t xml:space="preserve">U.S. policymakers should recognize that the government of President Muhammadu </w:t>
      </w:r>
      <w:r w:rsidRPr="00403AD2">
        <w:rPr>
          <w:rStyle w:val="StyleUnderline"/>
          <w:rFonts w:asciiTheme="minorHAnsi" w:hAnsiTheme="minorHAnsi"/>
        </w:rPr>
        <w:t>Buhari</w:t>
      </w:r>
      <w:r w:rsidRPr="00403AD2">
        <w:rPr>
          <w:rFonts w:asciiTheme="minorHAnsi" w:hAnsiTheme="minorHAnsi"/>
        </w:rPr>
        <w:t xml:space="preserve"> —even if it wants to buy the planes — </w:t>
      </w:r>
      <w:r w:rsidRPr="00403AD2">
        <w:rPr>
          <w:rStyle w:val="StyleUnderline"/>
          <w:rFonts w:asciiTheme="minorHAnsi" w:hAnsiTheme="minorHAnsi"/>
        </w:rPr>
        <w:t>has many other more pressing humanitarian and socioeconomic need</w:t>
      </w:r>
      <w:r w:rsidRPr="00403AD2">
        <w:rPr>
          <w:rFonts w:asciiTheme="minorHAnsi" w:hAnsiTheme="minorHAnsi"/>
        </w:rPr>
        <w:t>s. In northeast Nigeria, for example, </w:t>
      </w:r>
      <w:hyperlink r:id="rId46" w:history="1">
        <w:r w:rsidRPr="00403AD2">
          <w:rPr>
            <w:rStyle w:val="StyleUnderline"/>
            <w:rFonts w:asciiTheme="minorHAnsi" w:hAnsiTheme="minorHAnsi"/>
          </w:rPr>
          <w:t>over two million internally displaced people</w:t>
        </w:r>
      </w:hyperlink>
      <w:r w:rsidRPr="00403AD2">
        <w:rPr>
          <w:rStyle w:val="StyleUnderline"/>
          <w:rFonts w:asciiTheme="minorHAnsi" w:hAnsiTheme="minorHAnsi"/>
        </w:rPr>
        <w:t> are threatened by famine and disease.</w:t>
      </w:r>
      <w:r w:rsidRPr="00403AD2">
        <w:rPr>
          <w:rFonts w:asciiTheme="minorHAnsi" w:hAnsiTheme="minorHAnsi"/>
        </w:rPr>
        <w:t xml:space="preserve"> Acknowledging the country’s fiscal constraints, Nigeria’s Senate President, in August 2016, </w:t>
      </w:r>
      <w:hyperlink r:id="rId47" w:history="1">
        <w:r w:rsidRPr="00403AD2">
          <w:rPr>
            <w:rStyle w:val="Hyperlink"/>
            <w:rFonts w:asciiTheme="minorHAnsi" w:hAnsiTheme="minorHAnsi"/>
          </w:rPr>
          <w:t>called for more international financial and logistical help</w:t>
        </w:r>
      </w:hyperlink>
      <w:r w:rsidRPr="00403AD2">
        <w:rPr>
          <w:rFonts w:asciiTheme="minorHAnsi" w:hAnsiTheme="minorHAnsi"/>
        </w:rPr>
        <w:t xml:space="preserve"> to address crisis and to reconstruct the region so it is no longer the “perfect breeding ground for Boko Haram.” </w:t>
      </w:r>
      <w:r w:rsidRPr="00403AD2">
        <w:rPr>
          <w:rStyle w:val="StyleUnderline"/>
          <w:rFonts w:asciiTheme="minorHAnsi" w:hAnsiTheme="minorHAnsi"/>
        </w:rPr>
        <w:t>In lieu of costly warplanes, Nigeria would be wise to invest half of a billion dollars in its marginalized northeast to address long-term drivers of conflict like chronic underdevelopment, poverty, and food insecurity.</w:t>
      </w:r>
    </w:p>
    <w:p w:rsidR="001A417E" w:rsidRPr="00403AD2" w:rsidRDefault="001A417E" w:rsidP="001A417E">
      <w:pPr>
        <w:rPr>
          <w:rFonts w:asciiTheme="minorHAnsi" w:hAnsiTheme="minorHAnsi"/>
        </w:rPr>
      </w:pPr>
      <w:r w:rsidRPr="00403AD2">
        <w:rPr>
          <w:rFonts w:asciiTheme="minorHAnsi" w:hAnsiTheme="minorHAnsi"/>
        </w:rPr>
        <w:t xml:space="preserve">Beyond the northeast, </w:t>
      </w:r>
      <w:r w:rsidRPr="00403AD2">
        <w:rPr>
          <w:rStyle w:val="StyleUnderline"/>
          <w:rFonts w:asciiTheme="minorHAnsi" w:hAnsiTheme="minorHAnsi"/>
        </w:rPr>
        <w:t xml:space="preserve">Nigeria could use $500 million to help remedy a litany of other problems. It could begin resuscitating </w:t>
      </w:r>
      <w:proofErr w:type="gramStart"/>
      <w:r w:rsidRPr="00403AD2">
        <w:rPr>
          <w:rStyle w:val="StyleUnderline"/>
          <w:rFonts w:asciiTheme="minorHAnsi" w:hAnsiTheme="minorHAnsi"/>
        </w:rPr>
        <w:t>its</w:t>
      </w:r>
      <w:proofErr w:type="gramEnd"/>
      <w:r w:rsidRPr="00403AD2">
        <w:rPr>
          <w:rStyle w:val="StyleUnderline"/>
          <w:rFonts w:asciiTheme="minorHAnsi" w:hAnsiTheme="minorHAnsi"/>
        </w:rPr>
        <w:t xml:space="preserve"> failing universities, fixing its dilapidated public hospitals, or constructing solar-powered mini-grids in thousands of rural communities.</w:t>
      </w:r>
      <w:r w:rsidRPr="00403AD2">
        <w:rPr>
          <w:rFonts w:asciiTheme="minorHAnsi" w:hAnsiTheme="minorHAnsi"/>
        </w:rPr>
        <w:t xml:space="preserve"> Nigeria — a country of over 170 million people that </w:t>
      </w:r>
      <w:hyperlink r:id="rId48" w:history="1">
        <w:r w:rsidRPr="00403AD2">
          <w:rPr>
            <w:rStyle w:val="Hyperlink"/>
            <w:rFonts w:asciiTheme="minorHAnsi" w:hAnsiTheme="minorHAnsi"/>
          </w:rPr>
          <w:t>generates as much power as the city of Edinburgh</w:t>
        </w:r>
      </w:hyperlink>
      <w:r w:rsidRPr="00403AD2">
        <w:rPr>
          <w:rFonts w:asciiTheme="minorHAnsi" w:hAnsiTheme="minorHAnsi"/>
        </w:rPr>
        <w:t> — desperately needs dozens of new power plants.</w:t>
      </w:r>
    </w:p>
    <w:p w:rsidR="001A417E" w:rsidRPr="00403AD2" w:rsidRDefault="001A417E" w:rsidP="001A417E">
      <w:pPr>
        <w:rPr>
          <w:rFonts w:asciiTheme="minorHAnsi" w:hAnsiTheme="minorHAnsi"/>
        </w:rPr>
      </w:pPr>
      <w:r w:rsidRPr="00403AD2">
        <w:rPr>
          <w:rFonts w:asciiTheme="minorHAnsi" w:hAnsiTheme="minorHAnsi"/>
        </w:rPr>
        <w:t>It sends mixed messages on corruption.</w:t>
      </w:r>
    </w:p>
    <w:p w:rsidR="001A417E" w:rsidRPr="00403AD2" w:rsidRDefault="001A417E" w:rsidP="001A417E">
      <w:pPr>
        <w:rPr>
          <w:rFonts w:asciiTheme="minorHAnsi" w:hAnsiTheme="minorHAnsi"/>
        </w:rPr>
      </w:pPr>
      <w:r w:rsidRPr="00403AD2">
        <w:rPr>
          <w:rFonts w:asciiTheme="minorHAnsi" w:hAnsiTheme="minorHAnsi"/>
        </w:rPr>
        <w:t xml:space="preserve">Sticker shock aside, </w:t>
      </w:r>
      <w:r w:rsidRPr="00403AD2">
        <w:rPr>
          <w:rStyle w:val="StyleUnderline"/>
          <w:rFonts w:asciiTheme="minorHAnsi" w:hAnsiTheme="minorHAnsi"/>
        </w:rPr>
        <w:t>the sale undermines statements by </w:t>
      </w:r>
      <w:hyperlink r:id="rId49" w:history="1">
        <w:r w:rsidRPr="00403AD2">
          <w:rPr>
            <w:rStyle w:val="StyleUnderline"/>
            <w:rFonts w:asciiTheme="minorHAnsi" w:hAnsiTheme="minorHAnsi"/>
          </w:rPr>
          <w:t>President Barack Obama</w:t>
        </w:r>
      </w:hyperlink>
      <w:r w:rsidRPr="00403AD2">
        <w:rPr>
          <w:rStyle w:val="StyleUnderline"/>
          <w:rFonts w:asciiTheme="minorHAnsi" w:hAnsiTheme="minorHAnsi"/>
        </w:rPr>
        <w:t>, </w:t>
      </w:r>
      <w:hyperlink r:id="rId50" w:history="1">
        <w:r w:rsidRPr="00403AD2">
          <w:rPr>
            <w:rStyle w:val="StyleUnderline"/>
            <w:rFonts w:asciiTheme="minorHAnsi" w:hAnsiTheme="minorHAnsi"/>
          </w:rPr>
          <w:t>Secretary of State John Kerry</w:t>
        </w:r>
      </w:hyperlink>
      <w:r w:rsidRPr="00403AD2">
        <w:rPr>
          <w:rStyle w:val="StyleUnderline"/>
          <w:rFonts w:asciiTheme="minorHAnsi" w:hAnsiTheme="minorHAnsi"/>
        </w:rPr>
        <w:t>, </w:t>
      </w:r>
      <w:hyperlink r:id="rId51" w:history="1">
        <w:r w:rsidRPr="00403AD2">
          <w:rPr>
            <w:rStyle w:val="StyleUnderline"/>
            <w:rFonts w:asciiTheme="minorHAnsi" w:hAnsiTheme="minorHAnsi"/>
          </w:rPr>
          <w:t>Attorney General Loretta Lynch</w:t>
        </w:r>
      </w:hyperlink>
      <w:r w:rsidRPr="00403AD2">
        <w:rPr>
          <w:rStyle w:val="StyleUnderline"/>
          <w:rFonts w:asciiTheme="minorHAnsi" w:hAnsiTheme="minorHAnsi"/>
        </w:rPr>
        <w:t>, and </w:t>
      </w:r>
      <w:hyperlink r:id="rId52" w:history="1">
        <w:r w:rsidRPr="00403AD2">
          <w:rPr>
            <w:rStyle w:val="StyleUnderline"/>
            <w:rFonts w:asciiTheme="minorHAnsi" w:hAnsiTheme="minorHAnsi"/>
          </w:rPr>
          <w:t>Treasury Secretary Jacob Lew</w:t>
        </w:r>
      </w:hyperlink>
      <w:r w:rsidRPr="00403AD2">
        <w:rPr>
          <w:rStyle w:val="StyleUnderline"/>
          <w:rFonts w:asciiTheme="minorHAnsi" w:hAnsiTheme="minorHAnsi"/>
        </w:rPr>
        <w:t xml:space="preserve"> that helping Nigeria fight </w:t>
      </w:r>
      <w:r w:rsidRPr="00403AD2">
        <w:rPr>
          <w:rStyle w:val="StyleUnderline"/>
          <w:rFonts w:asciiTheme="minorHAnsi" w:hAnsiTheme="minorHAnsi"/>
        </w:rPr>
        <w:lastRenderedPageBreak/>
        <w:t xml:space="preserve">corruption is a top U.S. policy priority. </w:t>
      </w:r>
      <w:r w:rsidRPr="00403AD2">
        <w:rPr>
          <w:rFonts w:asciiTheme="minorHAnsi" w:hAnsiTheme="minorHAnsi"/>
        </w:rPr>
        <w:t>The U.S. effort to sell weapons to the Nigerian Air Force — whose last three chiefs, along with several other of its top officers, </w:t>
      </w:r>
      <w:hyperlink r:id="rId53" w:history="1">
        <w:r w:rsidRPr="00403AD2">
          <w:rPr>
            <w:rStyle w:val="Hyperlink"/>
            <w:rFonts w:asciiTheme="minorHAnsi" w:hAnsiTheme="minorHAnsi"/>
          </w:rPr>
          <w:t>are currently on trial</w:t>
        </w:r>
      </w:hyperlink>
      <w:r w:rsidRPr="00403AD2">
        <w:rPr>
          <w:rFonts w:asciiTheme="minorHAnsi" w:hAnsiTheme="minorHAnsi"/>
        </w:rPr>
        <w:t xml:space="preserve"> for embezzlement and procurement fraud — is incongruous with U.S. rhetoric. Nigerian Air Force corruption is not ancient history: </w:t>
      </w:r>
      <w:r w:rsidRPr="00403AD2">
        <w:rPr>
          <w:rStyle w:val="StyleUnderline"/>
          <w:rFonts w:asciiTheme="minorHAnsi" w:hAnsiTheme="minorHAnsi"/>
        </w:rPr>
        <w:t>The senior air force officer who the U.S. Defense Attaché brought to Washington in July 2015 to discuss the Super Tucano sale </w:t>
      </w:r>
      <w:hyperlink r:id="rId54" w:history="1">
        <w:r w:rsidRPr="00403AD2">
          <w:rPr>
            <w:rStyle w:val="StyleUnderline"/>
            <w:rFonts w:asciiTheme="minorHAnsi" w:hAnsiTheme="minorHAnsi"/>
          </w:rPr>
          <w:t>has since been charged with corruption</w:t>
        </w:r>
      </w:hyperlink>
      <w:r w:rsidRPr="00403AD2">
        <w:rPr>
          <w:rFonts w:asciiTheme="minorHAnsi" w:hAnsiTheme="minorHAnsi"/>
        </w:rPr>
        <w:t>. Furthermore, it is not clear that the Nigerian Air Force become any more transparent about its finances, procurement, or contracting processes over the last year.</w:t>
      </w:r>
    </w:p>
    <w:p w:rsidR="001A417E" w:rsidRPr="00403AD2" w:rsidRDefault="001A417E" w:rsidP="001A417E">
      <w:pPr>
        <w:rPr>
          <w:rStyle w:val="StyleUnderline"/>
          <w:rFonts w:asciiTheme="minorHAnsi" w:hAnsiTheme="minorHAnsi"/>
        </w:rPr>
      </w:pPr>
      <w:r w:rsidRPr="00403AD2">
        <w:rPr>
          <w:rStyle w:val="Emphasis"/>
          <w:rFonts w:asciiTheme="minorHAnsi" w:hAnsiTheme="minorHAnsi"/>
        </w:rPr>
        <w:t>Washington’s other partner in the deal — Brazilian aircraft manufacturer Embraer — just last month </w:t>
      </w:r>
      <w:hyperlink r:id="rId55" w:history="1">
        <w:r w:rsidRPr="00403AD2">
          <w:rPr>
            <w:rStyle w:val="Emphasis"/>
            <w:rFonts w:asciiTheme="minorHAnsi" w:hAnsiTheme="minorHAnsi"/>
          </w:rPr>
          <w:t>agreed to pay $205 million in fines</w:t>
        </w:r>
      </w:hyperlink>
      <w:r w:rsidRPr="00403AD2">
        <w:rPr>
          <w:rStyle w:val="Emphasis"/>
          <w:rFonts w:asciiTheme="minorHAnsi" w:hAnsiTheme="minorHAnsi"/>
        </w:rPr>
        <w:t> to resolve criminal violations of the </w:t>
      </w:r>
      <w:hyperlink r:id="rId56" w:history="1">
        <w:r w:rsidRPr="00403AD2">
          <w:rPr>
            <w:rStyle w:val="Emphasis"/>
            <w:rFonts w:asciiTheme="minorHAnsi" w:hAnsiTheme="minorHAnsi"/>
          </w:rPr>
          <w:t>Foreign Corrupt Practices Act</w:t>
        </w:r>
      </w:hyperlink>
      <w:r w:rsidRPr="00403AD2">
        <w:rPr>
          <w:rFonts w:asciiTheme="minorHAnsi" w:hAnsiTheme="minorHAnsi"/>
        </w:rPr>
        <w:t>. </w:t>
      </w:r>
      <w:hyperlink r:id="rId57" w:history="1">
        <w:r w:rsidRPr="00403AD2">
          <w:rPr>
            <w:rStyle w:val="Hyperlink"/>
            <w:rFonts w:asciiTheme="minorHAnsi" w:hAnsiTheme="minorHAnsi"/>
          </w:rPr>
          <w:t>Embraer admitted</w:t>
        </w:r>
      </w:hyperlink>
      <w:r w:rsidRPr="00403AD2">
        <w:rPr>
          <w:rFonts w:asciiTheme="minorHAnsi" w:hAnsiTheme="minorHAnsi"/>
        </w:rPr>
        <w:t xml:space="preserve"> that it bribed officials to sell Super Tucanos to the Dominican Republic and other aircraft to Saudi Arabia, Mozambique, and India. </w:t>
      </w:r>
      <w:r w:rsidRPr="00403AD2">
        <w:rPr>
          <w:rStyle w:val="StyleUnderline"/>
          <w:rFonts w:asciiTheme="minorHAnsi" w:hAnsiTheme="minorHAnsi"/>
        </w:rPr>
        <w:t>Brazilian authorities, meanwhile, </w:t>
      </w:r>
      <w:hyperlink r:id="rId58" w:history="1">
        <w:r w:rsidRPr="00403AD2">
          <w:rPr>
            <w:rStyle w:val="StyleUnderline"/>
            <w:rFonts w:asciiTheme="minorHAnsi" w:hAnsiTheme="minorHAnsi"/>
          </w:rPr>
          <w:t>have charged several former top executives</w:t>
        </w:r>
      </w:hyperlink>
      <w:r w:rsidRPr="00403AD2">
        <w:rPr>
          <w:rStyle w:val="StyleUnderline"/>
          <w:rFonts w:asciiTheme="minorHAnsi" w:hAnsiTheme="minorHAnsi"/>
        </w:rPr>
        <w:t> at Embraer with corruption and money laundering in connection with the sale of Super Tucanos to the Dominican Republic.</w:t>
      </w:r>
    </w:p>
    <w:p w:rsidR="001A417E" w:rsidRPr="00403AD2" w:rsidRDefault="001A417E" w:rsidP="001A417E">
      <w:pPr>
        <w:rPr>
          <w:rStyle w:val="Emphasis"/>
          <w:rFonts w:asciiTheme="minorHAnsi" w:hAnsiTheme="minorHAnsi"/>
        </w:rPr>
      </w:pPr>
      <w:r w:rsidRPr="00403AD2">
        <w:rPr>
          <w:rStyle w:val="Emphasis"/>
          <w:rFonts w:asciiTheme="minorHAnsi" w:hAnsiTheme="minorHAnsi"/>
        </w:rPr>
        <w:t>It overlooks Nigerian military human rights abuses.</w:t>
      </w:r>
    </w:p>
    <w:p w:rsidR="001A417E" w:rsidRPr="00403AD2" w:rsidRDefault="001A417E" w:rsidP="001A417E">
      <w:pPr>
        <w:rPr>
          <w:rStyle w:val="StyleUnderline"/>
          <w:rFonts w:asciiTheme="minorHAnsi" w:hAnsiTheme="minorHAnsi"/>
        </w:rPr>
      </w:pPr>
      <w:r w:rsidRPr="00403AD2">
        <w:rPr>
          <w:rFonts w:asciiTheme="minorHAnsi" w:hAnsiTheme="minorHAnsi"/>
        </w:rPr>
        <w:t>U.S. policymakers have repeatedly voiced their concerns about the Nigerian military’s human rights record. In September 2013, a </w:t>
      </w:r>
      <w:hyperlink r:id="rId59" w:anchor="NIGERIA" w:history="1">
        <w:r w:rsidRPr="00403AD2">
          <w:rPr>
            <w:rStyle w:val="Hyperlink"/>
            <w:rFonts w:asciiTheme="minorHAnsi" w:hAnsiTheme="minorHAnsi"/>
          </w:rPr>
          <w:t>State Department spokesperson said</w:t>
        </w:r>
      </w:hyperlink>
      <w:r w:rsidRPr="00403AD2">
        <w:rPr>
          <w:rStyle w:val="StyleUnderline"/>
          <w:rFonts w:asciiTheme="minorHAnsi" w:hAnsiTheme="minorHAnsi"/>
        </w:rPr>
        <w:t>:  “We continue to emphasize…that abuses by the [Nigerian] security forces undermine our security goals,” noting that President Obama had discussed the issue with then-President Goodluck Jonathan.</w:t>
      </w:r>
    </w:p>
    <w:p w:rsidR="001A417E" w:rsidRPr="00403AD2" w:rsidRDefault="001A417E" w:rsidP="001A417E">
      <w:pPr>
        <w:rPr>
          <w:rFonts w:asciiTheme="minorHAnsi" w:hAnsiTheme="minorHAnsi"/>
        </w:rPr>
      </w:pPr>
      <w:r w:rsidRPr="00403AD2">
        <w:rPr>
          <w:rFonts w:asciiTheme="minorHAnsi" w:hAnsiTheme="minorHAnsi"/>
        </w:rPr>
        <w:t>In May 2014, Undersecretary of State for Civilian Security, Democracy, and Human Rights </w:t>
      </w:r>
      <w:hyperlink r:id="rId60" w:history="1">
        <w:r w:rsidRPr="00403AD2">
          <w:rPr>
            <w:rStyle w:val="Hyperlink"/>
            <w:rFonts w:asciiTheme="minorHAnsi" w:hAnsiTheme="minorHAnsi"/>
          </w:rPr>
          <w:t>Sarah Sewall told Congress</w:t>
        </w:r>
      </w:hyperlink>
      <w:r w:rsidRPr="00403AD2">
        <w:rPr>
          <w:rFonts w:asciiTheme="minorHAnsi" w:hAnsiTheme="minorHAnsi"/>
        </w:rPr>
        <w:t> that “</w:t>
      </w:r>
      <w:r w:rsidRPr="00403AD2">
        <w:rPr>
          <w:rStyle w:val="StyleUnderline"/>
          <w:rFonts w:asciiTheme="minorHAnsi" w:hAnsiTheme="minorHAnsi"/>
        </w:rPr>
        <w:t>some fifty percent of the Nigerian military, at this point in time, are not eligible” for training and materiel support because of the </w:t>
      </w:r>
      <w:hyperlink r:id="rId61" w:history="1">
        <w:r w:rsidRPr="00403AD2">
          <w:rPr>
            <w:rStyle w:val="StyleUnderline"/>
            <w:rFonts w:asciiTheme="minorHAnsi" w:hAnsiTheme="minorHAnsi"/>
          </w:rPr>
          <w:t>Leahy Amendment</w:t>
        </w:r>
      </w:hyperlink>
      <w:r w:rsidRPr="00403AD2">
        <w:rPr>
          <w:rFonts w:asciiTheme="minorHAnsi" w:hAnsiTheme="minorHAnsi"/>
        </w:rPr>
        <w:t xml:space="preserve">. In 2015, </w:t>
      </w:r>
      <w:r w:rsidRPr="00403AD2">
        <w:rPr>
          <w:rStyle w:val="StyleUnderline"/>
          <w:rFonts w:asciiTheme="minorHAnsi" w:hAnsiTheme="minorHAnsi"/>
        </w:rPr>
        <w:t>the United States declared Nigeria in violation of the </w:t>
      </w:r>
      <w:hyperlink r:id="rId62" w:history="1">
        <w:r w:rsidRPr="00403AD2">
          <w:rPr>
            <w:rStyle w:val="StyleUnderline"/>
            <w:rFonts w:asciiTheme="minorHAnsi" w:hAnsiTheme="minorHAnsi"/>
          </w:rPr>
          <w:t>Child Soldiers Prevention Act</w:t>
        </w:r>
      </w:hyperlink>
      <w:r w:rsidRPr="00403AD2">
        <w:rPr>
          <w:rStyle w:val="StyleUnderline"/>
          <w:rFonts w:asciiTheme="minorHAnsi" w:hAnsiTheme="minorHAnsi"/>
        </w:rPr>
        <w:t>, citing the </w:t>
      </w:r>
      <w:hyperlink r:id="rId63" w:history="1">
        <w:r w:rsidRPr="00403AD2">
          <w:rPr>
            <w:rStyle w:val="StyleUnderline"/>
            <w:rFonts w:asciiTheme="minorHAnsi" w:hAnsiTheme="minorHAnsi"/>
          </w:rPr>
          <w:t>use of underage boys by a government-sponsored militia</w:t>
        </w:r>
      </w:hyperlink>
      <w:r w:rsidRPr="00403AD2">
        <w:rPr>
          <w:rFonts w:asciiTheme="minorHAnsi" w:hAnsiTheme="minorHAnsi"/>
        </w:rPr>
        <w:t>.</w:t>
      </w:r>
    </w:p>
    <w:p w:rsidR="001A417E" w:rsidRPr="00403AD2" w:rsidRDefault="001A417E" w:rsidP="001A417E">
      <w:pPr>
        <w:rPr>
          <w:rFonts w:asciiTheme="minorHAnsi" w:hAnsiTheme="minorHAnsi"/>
        </w:rPr>
      </w:pPr>
      <w:r w:rsidRPr="00403AD2">
        <w:rPr>
          <w:rFonts w:asciiTheme="minorHAnsi" w:hAnsiTheme="minorHAnsi"/>
        </w:rPr>
        <w:t xml:space="preserve">Even though the Nigerian air force has a better human rights record than the army, </w:t>
      </w:r>
      <w:r w:rsidRPr="00403AD2">
        <w:rPr>
          <w:rStyle w:val="StyleUnderline"/>
          <w:rFonts w:asciiTheme="minorHAnsi" w:hAnsiTheme="minorHAnsi"/>
        </w:rPr>
        <w:t>policymakers have long debated whether the Nigerian Air Force is doing enough to minimize civilian deaths.</w:t>
      </w:r>
      <w:r w:rsidRPr="00403AD2">
        <w:rPr>
          <w:rFonts w:asciiTheme="minorHAnsi" w:hAnsiTheme="minorHAnsi"/>
        </w:rPr>
        <w:t xml:space="preserve"> As recently as May 2016, Assistant Secretary of State for African Affairs Linda Thomas-Greenfield specifically mentioned U.S. concerns over Nigeria’s use of airpower </w:t>
      </w:r>
      <w:hyperlink r:id="rId64" w:history="1">
        <w:r w:rsidRPr="00403AD2">
          <w:rPr>
            <w:rStyle w:val="Hyperlink"/>
            <w:rFonts w:asciiTheme="minorHAnsi" w:hAnsiTheme="minorHAnsi"/>
          </w:rPr>
          <w:t>in her testimony to the Senate Foreign Relations Committee</w:t>
        </w:r>
      </w:hyperlink>
      <w:r w:rsidRPr="00403AD2">
        <w:rPr>
          <w:rFonts w:asciiTheme="minorHAnsi" w:hAnsiTheme="minorHAnsi"/>
        </w:rPr>
        <w:t>:</w:t>
      </w:r>
    </w:p>
    <w:p w:rsidR="001A417E" w:rsidRPr="00403AD2" w:rsidRDefault="001A417E" w:rsidP="001A417E">
      <w:pPr>
        <w:rPr>
          <w:rFonts w:asciiTheme="minorHAnsi" w:hAnsiTheme="minorHAnsi"/>
        </w:rPr>
      </w:pPr>
      <w:r w:rsidRPr="00403AD2">
        <w:rPr>
          <w:rFonts w:asciiTheme="minorHAnsi" w:hAnsiTheme="minorHAnsi"/>
        </w:rPr>
        <w:t xml:space="preserve">Last year you will know that </w:t>
      </w:r>
      <w:r w:rsidRPr="00403AD2">
        <w:rPr>
          <w:rStyle w:val="StyleUnderline"/>
          <w:rFonts w:asciiTheme="minorHAnsi" w:hAnsiTheme="minorHAnsi"/>
        </w:rPr>
        <w:t>we turned them [the Nigerian government] down for Cobras [attack helicopters] because we were concerned about their ability to use those and not have them have an impact on their communities…</w:t>
      </w:r>
    </w:p>
    <w:p w:rsidR="001A417E" w:rsidRPr="00403AD2" w:rsidRDefault="001A417E" w:rsidP="001A417E">
      <w:pPr>
        <w:rPr>
          <w:rStyle w:val="StyleUnderline"/>
          <w:rFonts w:asciiTheme="minorHAnsi" w:hAnsiTheme="minorHAnsi"/>
        </w:rPr>
      </w:pPr>
      <w:r w:rsidRPr="00403AD2">
        <w:rPr>
          <w:rStyle w:val="StyleUnderline"/>
          <w:rFonts w:asciiTheme="minorHAnsi" w:hAnsiTheme="minorHAnsi"/>
        </w:rPr>
        <w:t>The </w:t>
      </w:r>
      <w:hyperlink r:id="rId65" w:history="1">
        <w:r w:rsidRPr="00403AD2">
          <w:rPr>
            <w:rStyle w:val="StyleUnderline"/>
            <w:rFonts w:asciiTheme="minorHAnsi" w:hAnsiTheme="minorHAnsi"/>
          </w:rPr>
          <w:t>decision to block the sale</w:t>
        </w:r>
      </w:hyperlink>
      <w:r w:rsidRPr="00403AD2">
        <w:rPr>
          <w:rStyle w:val="StyleUnderline"/>
          <w:rFonts w:asciiTheme="minorHAnsi" w:hAnsiTheme="minorHAnsi"/>
        </w:rPr>
        <w:t> angered Nigerians and some U.S. officials, but it took place only a few months after Nigerian warplanes </w:t>
      </w:r>
      <w:hyperlink r:id="rId66" w:history="1">
        <w:r w:rsidRPr="00403AD2">
          <w:rPr>
            <w:rStyle w:val="StyleUnderline"/>
            <w:rFonts w:asciiTheme="minorHAnsi" w:hAnsiTheme="minorHAnsi"/>
          </w:rPr>
          <w:t>bombed and strafed</w:t>
        </w:r>
      </w:hyperlink>
      <w:r w:rsidRPr="00403AD2">
        <w:rPr>
          <w:rStyle w:val="StyleUnderline"/>
          <w:rFonts w:asciiTheme="minorHAnsi" w:hAnsiTheme="minorHAnsi"/>
        </w:rPr>
        <w:t xml:space="preserve"> residential areas during a joint operation that </w:t>
      </w:r>
      <w:hyperlink r:id="rId67" w:history="1">
        <w:r w:rsidRPr="00403AD2">
          <w:rPr>
            <w:rStyle w:val="StyleUnderline"/>
            <w:rFonts w:asciiTheme="minorHAnsi" w:hAnsiTheme="minorHAnsi"/>
          </w:rPr>
          <w:t>killed several hundred military detainees</w:t>
        </w:r>
      </w:hyperlink>
      <w:r w:rsidRPr="00403AD2">
        <w:rPr>
          <w:rStyle w:val="StyleUnderline"/>
          <w:rFonts w:asciiTheme="minorHAnsi" w:hAnsiTheme="minorHAnsi"/>
        </w:rPr>
        <w:t> that escaped in a March 2014 jailbreak.</w:t>
      </w:r>
    </w:p>
    <w:p w:rsidR="001A417E" w:rsidRPr="00403AD2" w:rsidRDefault="001A417E" w:rsidP="001A417E">
      <w:pPr>
        <w:rPr>
          <w:rFonts w:asciiTheme="minorHAnsi" w:hAnsiTheme="minorHAnsi"/>
        </w:rPr>
      </w:pPr>
      <w:r w:rsidRPr="00403AD2">
        <w:rPr>
          <w:rFonts w:asciiTheme="minorHAnsi" w:hAnsiTheme="minorHAnsi"/>
        </w:rPr>
        <w:t xml:space="preserve">Yet, </w:t>
      </w:r>
      <w:r w:rsidRPr="00403AD2">
        <w:rPr>
          <w:rStyle w:val="StyleUnderline"/>
          <w:rFonts w:asciiTheme="minorHAnsi" w:hAnsiTheme="minorHAnsi"/>
        </w:rPr>
        <w:t>the Super Tucano sale suggests that Washington’s concerns about Nigerian military abuses have waned over the last year</w:t>
      </w:r>
      <w:r w:rsidRPr="00403AD2">
        <w:rPr>
          <w:rFonts w:asciiTheme="minorHAnsi" w:hAnsiTheme="minorHAnsi"/>
        </w:rPr>
        <w:t>, despite the Buhari government’s own mixed record. In December 2015, soldiers reportedly perpetrated gross human rights violations during in two separate military crackdowns in </w:t>
      </w:r>
      <w:hyperlink r:id="rId68" w:history="1">
        <w:r w:rsidRPr="00403AD2">
          <w:rPr>
            <w:rStyle w:val="Hyperlink"/>
            <w:rFonts w:asciiTheme="minorHAnsi" w:hAnsiTheme="minorHAnsi"/>
          </w:rPr>
          <w:t>Zaria</w:t>
        </w:r>
      </w:hyperlink>
      <w:r w:rsidRPr="00403AD2">
        <w:rPr>
          <w:rFonts w:asciiTheme="minorHAnsi" w:hAnsiTheme="minorHAnsi"/>
        </w:rPr>
        <w:t>and </w:t>
      </w:r>
      <w:hyperlink r:id="rId69" w:history="1">
        <w:r w:rsidRPr="00403AD2">
          <w:rPr>
            <w:rStyle w:val="StyleUnderline"/>
            <w:rFonts w:asciiTheme="minorHAnsi" w:hAnsiTheme="minorHAnsi"/>
          </w:rPr>
          <w:t>Onitsha</w:t>
        </w:r>
      </w:hyperlink>
      <w:r w:rsidRPr="00403AD2">
        <w:rPr>
          <w:rStyle w:val="StyleUnderline"/>
          <w:rFonts w:asciiTheme="minorHAnsi" w:hAnsiTheme="minorHAnsi"/>
        </w:rPr>
        <w:t>. The Buhari government also has not prosecuted anyone involved in the </w:t>
      </w:r>
      <w:hyperlink r:id="rId70" w:history="1">
        <w:r w:rsidRPr="00403AD2">
          <w:rPr>
            <w:rStyle w:val="StyleUnderline"/>
            <w:rFonts w:asciiTheme="minorHAnsi" w:hAnsiTheme="minorHAnsi"/>
          </w:rPr>
          <w:t>grisly deaths, between 2011 and 2014, of thousands of detainees</w:t>
        </w:r>
      </w:hyperlink>
      <w:r w:rsidRPr="00403AD2">
        <w:rPr>
          <w:rStyle w:val="StyleUnderline"/>
          <w:rFonts w:asciiTheme="minorHAnsi" w:hAnsiTheme="minorHAnsi"/>
        </w:rPr>
        <w:t> from starvation, torture, and disease at the Giwa Barracks military priso</w:t>
      </w:r>
      <w:r w:rsidRPr="00403AD2">
        <w:rPr>
          <w:rFonts w:asciiTheme="minorHAnsi" w:hAnsiTheme="minorHAnsi"/>
        </w:rPr>
        <w:t xml:space="preserve">n. Such deaths continue to occur at there, albeit at a slower </w:t>
      </w:r>
      <w:r w:rsidRPr="00403AD2">
        <w:rPr>
          <w:rFonts w:asciiTheme="minorHAnsi" w:hAnsiTheme="minorHAnsi"/>
        </w:rPr>
        <w:lastRenderedPageBreak/>
        <w:t>pace, </w:t>
      </w:r>
      <w:hyperlink r:id="rId71" w:history="1">
        <w:r w:rsidRPr="00403AD2">
          <w:rPr>
            <w:rStyle w:val="Hyperlink"/>
            <w:rFonts w:asciiTheme="minorHAnsi" w:hAnsiTheme="minorHAnsi"/>
          </w:rPr>
          <w:t>according to human rights groups</w:t>
        </w:r>
      </w:hyperlink>
      <w:r w:rsidRPr="00403AD2">
        <w:rPr>
          <w:rFonts w:asciiTheme="minorHAnsi" w:hAnsiTheme="minorHAnsi"/>
        </w:rPr>
        <w:t>. Just last month,</w:t>
      </w:r>
      <w:r w:rsidRPr="00403AD2">
        <w:rPr>
          <w:rStyle w:val="Emphasis"/>
          <w:rFonts w:asciiTheme="minorHAnsi" w:hAnsiTheme="minorHAnsi"/>
        </w:rPr>
        <w:t xml:space="preserve"> the United Nations Children’s Fund revealed that the military was </w:t>
      </w:r>
      <w:hyperlink r:id="rId72" w:history="1">
        <w:r w:rsidRPr="00403AD2">
          <w:rPr>
            <w:rStyle w:val="Emphasis"/>
            <w:rFonts w:asciiTheme="minorHAnsi" w:hAnsiTheme="minorHAnsi"/>
          </w:rPr>
          <w:t>detaining hundreds of children at Giwa Barracks</w:t>
        </w:r>
      </w:hyperlink>
      <w:r w:rsidRPr="00403AD2">
        <w:rPr>
          <w:rStyle w:val="Emphasis"/>
          <w:rFonts w:asciiTheme="minorHAnsi" w:hAnsiTheme="minorHAnsi"/>
        </w:rPr>
        <w:t>.</w:t>
      </w:r>
    </w:p>
    <w:p w:rsidR="001A417E" w:rsidRPr="00403AD2" w:rsidRDefault="001A417E" w:rsidP="001A417E">
      <w:pPr>
        <w:rPr>
          <w:rFonts w:asciiTheme="minorHAnsi" w:hAnsiTheme="minorHAnsi"/>
        </w:rPr>
      </w:pPr>
      <w:r w:rsidRPr="00403AD2">
        <w:rPr>
          <w:rFonts w:asciiTheme="minorHAnsi" w:hAnsiTheme="minorHAnsi"/>
        </w:rPr>
        <w:t>Boko Haram isn’t especially vulnerable to airpower.</w:t>
      </w:r>
    </w:p>
    <w:p w:rsidR="001A417E" w:rsidRPr="00403AD2" w:rsidRDefault="001A417E" w:rsidP="001A417E">
      <w:pPr>
        <w:rPr>
          <w:rStyle w:val="StyleUnderline"/>
          <w:rFonts w:asciiTheme="minorHAnsi" w:hAnsiTheme="minorHAnsi"/>
        </w:rPr>
      </w:pPr>
      <w:r w:rsidRPr="00403AD2">
        <w:rPr>
          <w:rStyle w:val="StyleUnderline"/>
          <w:rFonts w:asciiTheme="minorHAnsi" w:hAnsiTheme="minorHAnsi"/>
        </w:rPr>
        <w:t>The Super Tucano</w:t>
      </w:r>
      <w:r w:rsidRPr="00403AD2">
        <w:rPr>
          <w:rFonts w:asciiTheme="minorHAnsi" w:hAnsiTheme="minorHAnsi"/>
        </w:rPr>
        <w:t>, </w:t>
      </w:r>
      <w:hyperlink r:id="rId73" w:history="1">
        <w:r w:rsidRPr="00403AD2">
          <w:rPr>
            <w:rStyle w:val="Hyperlink"/>
            <w:rFonts w:asciiTheme="minorHAnsi" w:hAnsiTheme="minorHAnsi"/>
          </w:rPr>
          <w:t>seen here conducting live fire exercises</w:t>
        </w:r>
      </w:hyperlink>
      <w:r w:rsidRPr="00403AD2">
        <w:rPr>
          <w:rFonts w:asciiTheme="minorHAnsi" w:hAnsiTheme="minorHAnsi"/>
        </w:rPr>
        <w:t xml:space="preserve">, </w:t>
      </w:r>
      <w:r w:rsidRPr="00403AD2">
        <w:rPr>
          <w:rStyle w:val="StyleUnderline"/>
          <w:rFonts w:asciiTheme="minorHAnsi" w:hAnsiTheme="minorHAnsi"/>
        </w:rPr>
        <w:t>is devastatingly effective in the right operational context</w:t>
      </w:r>
      <w:r w:rsidRPr="00403AD2">
        <w:rPr>
          <w:rFonts w:asciiTheme="minorHAnsi" w:hAnsiTheme="minorHAnsi"/>
        </w:rPr>
        <w:t>. In Brazil, the government </w:t>
      </w:r>
      <w:hyperlink r:id="rId74" w:history="1">
        <w:r w:rsidRPr="00403AD2">
          <w:rPr>
            <w:rStyle w:val="Hyperlink"/>
            <w:rFonts w:asciiTheme="minorHAnsi" w:hAnsiTheme="minorHAnsi"/>
          </w:rPr>
          <w:t>used it to destroy drug smugglers’ hideouts</w:t>
        </w:r>
      </w:hyperlink>
      <w:r w:rsidRPr="00403AD2">
        <w:rPr>
          <w:rFonts w:asciiTheme="minorHAnsi" w:hAnsiTheme="minorHAnsi"/>
        </w:rPr>
        <w:t> deep in the jungle. The Colombian Air Force used the Super Tucano over the last decade to </w:t>
      </w:r>
      <w:hyperlink r:id="rId75" w:history="1">
        <w:r w:rsidRPr="00403AD2">
          <w:rPr>
            <w:rStyle w:val="Hyperlink"/>
            <w:rFonts w:asciiTheme="minorHAnsi" w:hAnsiTheme="minorHAnsi"/>
          </w:rPr>
          <w:t>strike targets across large parts of the country</w:t>
        </w:r>
      </w:hyperlink>
      <w:r w:rsidRPr="00403AD2">
        <w:rPr>
          <w:rFonts w:asciiTheme="minorHAnsi" w:hAnsiTheme="minorHAnsi"/>
        </w:rPr>
        <w:t xml:space="preserve"> controlled by the Fuerzas Armadas Revolucionarias de Colombia (FARC) insurgent group. </w:t>
      </w:r>
      <w:r w:rsidRPr="00403AD2">
        <w:rPr>
          <w:rStyle w:val="StyleUnderline"/>
          <w:rFonts w:asciiTheme="minorHAnsi" w:hAnsiTheme="minorHAnsi"/>
        </w:rPr>
        <w:t>Afghanistan’s fledgling air force is </w:t>
      </w:r>
      <w:hyperlink r:id="rId76" w:history="1">
        <w:r w:rsidRPr="00403AD2">
          <w:rPr>
            <w:rStyle w:val="StyleUnderline"/>
            <w:rFonts w:asciiTheme="minorHAnsi" w:hAnsiTheme="minorHAnsi"/>
          </w:rPr>
          <w:t>using its 20 new Super Tucanos to provide close air support to its troops</w:t>
        </w:r>
      </w:hyperlink>
      <w:r w:rsidRPr="00403AD2">
        <w:rPr>
          <w:rStyle w:val="StyleUnderline"/>
          <w:rFonts w:asciiTheme="minorHAnsi" w:hAnsiTheme="minorHAnsi"/>
        </w:rPr>
        <w:t xml:space="preserve"> and to strike concentrations of Taliban in the </w:t>
      </w:r>
      <w:proofErr w:type="gramStart"/>
      <w:r w:rsidRPr="00403AD2">
        <w:rPr>
          <w:rStyle w:val="StyleUnderline"/>
          <w:rFonts w:asciiTheme="minorHAnsi" w:hAnsiTheme="minorHAnsi"/>
        </w:rPr>
        <w:t>country’s</w:t>
      </w:r>
      <w:proofErr w:type="gramEnd"/>
      <w:r w:rsidRPr="00403AD2">
        <w:rPr>
          <w:rStyle w:val="StyleUnderline"/>
          <w:rFonts w:asciiTheme="minorHAnsi" w:hAnsiTheme="minorHAnsi"/>
        </w:rPr>
        <w:t xml:space="preserve"> restive south.</w:t>
      </w:r>
    </w:p>
    <w:p w:rsidR="001A417E" w:rsidRPr="00403AD2" w:rsidRDefault="001A417E" w:rsidP="001A417E">
      <w:pPr>
        <w:rPr>
          <w:rStyle w:val="StyleUnderline"/>
          <w:rFonts w:asciiTheme="minorHAnsi" w:hAnsiTheme="minorHAnsi"/>
        </w:rPr>
      </w:pPr>
      <w:r w:rsidRPr="00403AD2">
        <w:rPr>
          <w:rStyle w:val="StyleUnderline"/>
          <w:rFonts w:asciiTheme="minorHAnsi" w:hAnsiTheme="minorHAnsi"/>
        </w:rPr>
        <w:t>Boko Haram</w:t>
      </w:r>
      <w:r w:rsidRPr="00403AD2">
        <w:rPr>
          <w:rFonts w:asciiTheme="minorHAnsi" w:hAnsiTheme="minorHAnsi"/>
        </w:rPr>
        <w:t xml:space="preserve">, however, </w:t>
      </w:r>
      <w:r w:rsidRPr="00403AD2">
        <w:rPr>
          <w:rStyle w:val="StyleUnderline"/>
          <w:rFonts w:asciiTheme="minorHAnsi" w:hAnsiTheme="minorHAnsi"/>
        </w:rPr>
        <w:t>is a more slippery target than the Taliban, FARC, or narcotraffickers’ Amazonian airstrips</w:t>
      </w:r>
      <w:r w:rsidRPr="00403AD2">
        <w:rPr>
          <w:rFonts w:asciiTheme="minorHAnsi" w:hAnsiTheme="minorHAnsi"/>
        </w:rPr>
        <w:t xml:space="preserve">. The Super Tucano’s </w:t>
      </w:r>
      <w:r w:rsidRPr="00403AD2">
        <w:rPr>
          <w:rStyle w:val="StyleUnderline"/>
          <w:rFonts w:asciiTheme="minorHAnsi" w:hAnsiTheme="minorHAnsi"/>
        </w:rPr>
        <w:t>unique capabilities might have been handy two years ago, when Boko Haram </w:t>
      </w:r>
      <w:hyperlink r:id="rId77" w:history="1">
        <w:r w:rsidRPr="00403AD2">
          <w:rPr>
            <w:rStyle w:val="StyleUnderline"/>
            <w:rFonts w:asciiTheme="minorHAnsi" w:hAnsiTheme="minorHAnsi"/>
          </w:rPr>
          <w:t>controlled large parts of three northeastern states</w:t>
        </w:r>
      </w:hyperlink>
      <w:r w:rsidRPr="00403AD2">
        <w:rPr>
          <w:rFonts w:asciiTheme="minorHAnsi" w:hAnsiTheme="minorHAnsi"/>
        </w:rPr>
        <w:t xml:space="preserve">. Even then, however, </w:t>
      </w:r>
      <w:r w:rsidRPr="00403AD2">
        <w:rPr>
          <w:rStyle w:val="StyleUnderline"/>
          <w:rFonts w:asciiTheme="minorHAnsi" w:hAnsiTheme="minorHAnsi"/>
        </w:rPr>
        <w:t>terrorist-held towns and villages housed many civilians</w:t>
      </w:r>
      <w:r w:rsidRPr="00403AD2">
        <w:rPr>
          <w:rFonts w:asciiTheme="minorHAnsi" w:hAnsiTheme="minorHAnsi"/>
        </w:rPr>
        <w:t>. </w:t>
      </w:r>
      <w:hyperlink r:id="rId78" w:history="1">
        <w:r w:rsidRPr="00403AD2">
          <w:rPr>
            <w:rStyle w:val="Hyperlink"/>
            <w:rFonts w:asciiTheme="minorHAnsi" w:hAnsiTheme="minorHAnsi"/>
          </w:rPr>
          <w:t>Experts agree</w:t>
        </w:r>
      </w:hyperlink>
      <w:r w:rsidRPr="00403AD2">
        <w:rPr>
          <w:rFonts w:asciiTheme="minorHAnsi" w:hAnsiTheme="minorHAnsi"/>
        </w:rPr>
        <w:t xml:space="preserve"> that </w:t>
      </w:r>
      <w:r w:rsidRPr="00403AD2">
        <w:rPr>
          <w:rStyle w:val="StyleUnderline"/>
          <w:rFonts w:asciiTheme="minorHAnsi" w:hAnsiTheme="minorHAnsi"/>
        </w:rPr>
        <w:t>new warplanes will be less effective now that the group has dispersed and is once again operating clandestinely and conducting </w:t>
      </w:r>
      <w:hyperlink r:id="rId79" w:history="1">
        <w:r w:rsidRPr="00403AD2">
          <w:rPr>
            <w:rStyle w:val="StyleUnderline"/>
            <w:rFonts w:asciiTheme="minorHAnsi" w:hAnsiTheme="minorHAnsi"/>
          </w:rPr>
          <w:t>asymmetric attacks</w:t>
        </w:r>
      </w:hyperlink>
      <w:r w:rsidRPr="00403AD2">
        <w:rPr>
          <w:rFonts w:asciiTheme="minorHAnsi" w:hAnsiTheme="minorHAnsi"/>
        </w:rPr>
        <w:t xml:space="preserve">. </w:t>
      </w:r>
      <w:r w:rsidRPr="00403AD2">
        <w:rPr>
          <w:rStyle w:val="Emphasis"/>
          <w:rFonts w:asciiTheme="minorHAnsi" w:hAnsiTheme="minorHAnsi"/>
        </w:rPr>
        <w:t>Boko Haram fighters no longer operate en masse and many have taken refuge in remote communities in the </w:t>
      </w:r>
      <w:hyperlink r:id="rId80" w:history="1">
        <w:r w:rsidRPr="00403AD2">
          <w:rPr>
            <w:rStyle w:val="Emphasis"/>
            <w:rFonts w:asciiTheme="minorHAnsi" w:hAnsiTheme="minorHAnsi"/>
          </w:rPr>
          <w:t>Mandara Mountains or on the islands of Lake Chad</w:t>
        </w:r>
      </w:hyperlink>
      <w:r w:rsidRPr="00403AD2">
        <w:rPr>
          <w:rFonts w:asciiTheme="minorHAnsi" w:hAnsiTheme="minorHAnsi"/>
        </w:rPr>
        <w:t xml:space="preserve">. Even </w:t>
      </w:r>
      <w:r w:rsidRPr="00403AD2">
        <w:rPr>
          <w:rStyle w:val="StyleUnderline"/>
          <w:rFonts w:asciiTheme="minorHAnsi" w:hAnsiTheme="minorHAnsi"/>
        </w:rPr>
        <w:t>the </w:t>
      </w:r>
      <w:hyperlink r:id="rId81" w:history="1">
        <w:r w:rsidRPr="00403AD2">
          <w:rPr>
            <w:rStyle w:val="StyleUnderline"/>
            <w:rFonts w:asciiTheme="minorHAnsi" w:hAnsiTheme="minorHAnsi"/>
          </w:rPr>
          <w:t>Sambisa Forest</w:t>
        </w:r>
      </w:hyperlink>
      <w:r w:rsidRPr="00403AD2">
        <w:rPr>
          <w:rStyle w:val="StyleUnderline"/>
          <w:rFonts w:asciiTheme="minorHAnsi" w:hAnsiTheme="minorHAnsi"/>
        </w:rPr>
        <w:t> — the group’s traditional stronghold — is not well suited to aerial bombardment. </w:t>
      </w:r>
      <w:hyperlink r:id="rId82" w:history="1">
        <w:r w:rsidRPr="00403AD2">
          <w:rPr>
            <w:rStyle w:val="Hyperlink"/>
            <w:rFonts w:asciiTheme="minorHAnsi" w:hAnsiTheme="minorHAnsi"/>
          </w:rPr>
          <w:t>As this footage from a Nigerian air strike shows</w:t>
        </w:r>
      </w:hyperlink>
      <w:r w:rsidRPr="00403AD2">
        <w:rPr>
          <w:rFonts w:asciiTheme="minorHAnsi" w:hAnsiTheme="minorHAnsi"/>
        </w:rPr>
        <w:t xml:space="preserve">, </w:t>
      </w:r>
      <w:r w:rsidRPr="00403AD2">
        <w:rPr>
          <w:rStyle w:val="StyleUnderline"/>
          <w:rFonts w:asciiTheme="minorHAnsi" w:hAnsiTheme="minorHAnsi"/>
        </w:rPr>
        <w:t>hundreds of camp followers — mostly women and children — live among the terrorists sheltering there.</w:t>
      </w:r>
    </w:p>
    <w:p w:rsidR="001A417E" w:rsidRPr="00403AD2" w:rsidRDefault="001A417E" w:rsidP="001A417E">
      <w:pPr>
        <w:rPr>
          <w:rStyle w:val="Emphasis"/>
          <w:rFonts w:asciiTheme="minorHAnsi" w:hAnsiTheme="minorHAnsi"/>
        </w:rPr>
      </w:pPr>
      <w:r w:rsidRPr="00403AD2">
        <w:rPr>
          <w:rStyle w:val="Emphasis"/>
          <w:rFonts w:asciiTheme="minorHAnsi" w:hAnsiTheme="minorHAnsi"/>
        </w:rPr>
        <w:t>Past arms transfers to Nigeria haven’t fostered closer bilateral defense cooperation.</w:t>
      </w:r>
    </w:p>
    <w:p w:rsidR="001A417E" w:rsidRPr="00403AD2" w:rsidRDefault="001A417E" w:rsidP="001A417E">
      <w:pPr>
        <w:rPr>
          <w:rStyle w:val="StyleUnderline"/>
          <w:rFonts w:asciiTheme="minorHAnsi" w:hAnsiTheme="minorHAnsi"/>
        </w:rPr>
      </w:pPr>
      <w:r w:rsidRPr="00403AD2">
        <w:rPr>
          <w:rStyle w:val="StyleUnderline"/>
          <w:rFonts w:asciiTheme="minorHAnsi" w:hAnsiTheme="minorHAnsi"/>
        </w:rPr>
        <w:t>The United States and Nigeria have a long but rocky history of bilateral military engagement</w:t>
      </w:r>
      <w:r w:rsidRPr="00403AD2">
        <w:rPr>
          <w:rFonts w:asciiTheme="minorHAnsi" w:hAnsiTheme="minorHAnsi"/>
        </w:rPr>
        <w:t>, which </w:t>
      </w:r>
      <w:hyperlink r:id="rId83" w:history="1">
        <w:r w:rsidRPr="00403AD2">
          <w:rPr>
            <w:rStyle w:val="Hyperlink"/>
            <w:rFonts w:asciiTheme="minorHAnsi" w:hAnsiTheme="minorHAnsi"/>
          </w:rPr>
          <w:t>increased markedly after Nigeria’s 1999 return to civilian rule</w:t>
        </w:r>
      </w:hyperlink>
      <w:r w:rsidRPr="00403AD2">
        <w:rPr>
          <w:rFonts w:asciiTheme="minorHAnsi" w:hAnsiTheme="minorHAnsi"/>
        </w:rPr>
        <w:t xml:space="preserve">. </w:t>
      </w:r>
      <w:r w:rsidRPr="00403AD2">
        <w:rPr>
          <w:rStyle w:val="StyleUnderline"/>
          <w:rFonts w:asciiTheme="minorHAnsi" w:hAnsiTheme="minorHAnsi"/>
        </w:rPr>
        <w:t>There is little evidence to suggest that U.S. arms transfers have been valued by the Nigerian military and some have become albatrosses in the relationship.</w:t>
      </w:r>
    </w:p>
    <w:p w:rsidR="001A417E" w:rsidRPr="00403AD2" w:rsidRDefault="001A417E" w:rsidP="001A417E">
      <w:pPr>
        <w:rPr>
          <w:rFonts w:asciiTheme="minorHAnsi" w:hAnsiTheme="minorHAnsi"/>
        </w:rPr>
      </w:pPr>
      <w:r w:rsidRPr="00403AD2">
        <w:rPr>
          <w:rFonts w:asciiTheme="minorHAnsi" w:hAnsiTheme="minorHAnsi"/>
        </w:rPr>
        <w:t>Washi</w:t>
      </w:r>
      <w:r w:rsidRPr="00403AD2">
        <w:rPr>
          <w:rStyle w:val="StyleUnderline"/>
          <w:rFonts w:asciiTheme="minorHAnsi" w:hAnsiTheme="minorHAnsi"/>
        </w:rPr>
        <w:t>ngton’s sale of C-130 military transport planes to Nigeria in the 1970s is a prime example, having been more a source of irritation than goodwill over the year</w:t>
      </w:r>
      <w:r w:rsidRPr="00403AD2">
        <w:rPr>
          <w:rFonts w:asciiTheme="minorHAnsi" w:hAnsiTheme="minorHAnsi"/>
        </w:rPr>
        <w:t>s. Despite being relied upon to ferry troops around Nigeria and to regional peacekeeping deployments, the Nigerian air force </w:t>
      </w:r>
      <w:hyperlink r:id="rId84" w:history="1">
        <w:r w:rsidRPr="00403AD2">
          <w:rPr>
            <w:rStyle w:val="Hyperlink"/>
            <w:rFonts w:asciiTheme="minorHAnsi" w:hAnsiTheme="minorHAnsi"/>
          </w:rPr>
          <w:t>neglected to properly maintain</w:t>
        </w:r>
      </w:hyperlink>
      <w:r w:rsidRPr="00403AD2">
        <w:rPr>
          <w:rFonts w:asciiTheme="minorHAnsi" w:hAnsiTheme="minorHAnsi"/>
        </w:rPr>
        <w:t> the aircraft for years. </w:t>
      </w:r>
      <w:hyperlink r:id="rId85" w:history="1">
        <w:r w:rsidRPr="00403AD2">
          <w:rPr>
            <w:rStyle w:val="StyleUnderline"/>
            <w:rFonts w:asciiTheme="minorHAnsi" w:hAnsiTheme="minorHAnsi"/>
          </w:rPr>
          <w:t>One C-130 crashed in 1992</w:t>
        </w:r>
      </w:hyperlink>
      <w:r w:rsidRPr="00403AD2">
        <w:rPr>
          <w:rStyle w:val="StyleUnderline"/>
          <w:rFonts w:asciiTheme="minorHAnsi" w:hAnsiTheme="minorHAnsi"/>
        </w:rPr>
        <w:t>, killing 163 and others were cannibalized for parts</w:t>
      </w:r>
      <w:r w:rsidRPr="00403AD2">
        <w:rPr>
          <w:rFonts w:asciiTheme="minorHAnsi" w:hAnsiTheme="minorHAnsi"/>
        </w:rPr>
        <w:t>. Washington </w:t>
      </w:r>
      <w:hyperlink r:id="rId86" w:history="1">
        <w:r w:rsidRPr="00403AD2">
          <w:rPr>
            <w:rStyle w:val="Hyperlink"/>
            <w:rFonts w:asciiTheme="minorHAnsi" w:hAnsiTheme="minorHAnsi"/>
          </w:rPr>
          <w:t>has repeatedly provided funds</w:t>
        </w:r>
      </w:hyperlink>
      <w:r w:rsidRPr="00403AD2">
        <w:rPr>
          <w:rFonts w:asciiTheme="minorHAnsi" w:hAnsiTheme="minorHAnsi"/>
        </w:rPr>
        <w:t>and </w:t>
      </w:r>
      <w:hyperlink r:id="rId87" w:history="1">
        <w:r w:rsidRPr="00403AD2">
          <w:rPr>
            <w:rStyle w:val="Hyperlink"/>
            <w:rFonts w:asciiTheme="minorHAnsi" w:hAnsiTheme="minorHAnsi"/>
          </w:rPr>
          <w:t>technical assistance</w:t>
        </w:r>
      </w:hyperlink>
      <w:r w:rsidRPr="00403AD2">
        <w:rPr>
          <w:rFonts w:asciiTheme="minorHAnsi" w:hAnsiTheme="minorHAnsi"/>
        </w:rPr>
        <w:t> to ensure Nigeria’s C-130s have the spare parts and routine maintenance they need to stay airborne.</w:t>
      </w:r>
    </w:p>
    <w:p w:rsidR="001A417E" w:rsidRPr="00403AD2" w:rsidRDefault="001A417E" w:rsidP="001A417E">
      <w:pPr>
        <w:rPr>
          <w:rStyle w:val="StyleUnderline"/>
          <w:rFonts w:asciiTheme="minorHAnsi" w:hAnsiTheme="minorHAnsi"/>
        </w:rPr>
      </w:pPr>
      <w:r w:rsidRPr="00403AD2">
        <w:rPr>
          <w:rStyle w:val="StyleUnderline"/>
          <w:rFonts w:asciiTheme="minorHAnsi" w:hAnsiTheme="minorHAnsi"/>
        </w:rPr>
        <w:t>Likewise, </w:t>
      </w:r>
      <w:hyperlink r:id="rId88" w:history="1">
        <w:r w:rsidRPr="00403AD2">
          <w:rPr>
            <w:rStyle w:val="StyleUnderline"/>
            <w:rFonts w:asciiTheme="minorHAnsi" w:hAnsiTheme="minorHAnsi"/>
          </w:rPr>
          <w:t>Washington’s 2015 gift</w:t>
        </w:r>
      </w:hyperlink>
      <w:r w:rsidRPr="00403AD2">
        <w:rPr>
          <w:rStyle w:val="StyleUnderline"/>
          <w:rFonts w:asciiTheme="minorHAnsi" w:hAnsiTheme="minorHAnsi"/>
        </w:rPr>
        <w:t> of 24 hand-me-down Mine Resistant Armored-Protected (MRAP) vehicles did not seem well received</w:t>
      </w:r>
      <w:r w:rsidRPr="00403AD2">
        <w:rPr>
          <w:rFonts w:asciiTheme="minorHAnsi" w:hAnsiTheme="minorHAnsi"/>
        </w:rPr>
        <w:t>. The Nigerian press quoted anonymous military sources who called the MRAPs </w:t>
      </w:r>
      <w:hyperlink r:id="rId89" w:history="1">
        <w:r w:rsidRPr="00403AD2">
          <w:rPr>
            <w:rStyle w:val="Hyperlink"/>
            <w:rFonts w:asciiTheme="minorHAnsi" w:hAnsiTheme="minorHAnsi"/>
          </w:rPr>
          <w:t>“carcasses” and “Greek gifts”</w:t>
        </w:r>
      </w:hyperlink>
      <w:r w:rsidRPr="00403AD2">
        <w:rPr>
          <w:rFonts w:asciiTheme="minorHAnsi" w:hAnsiTheme="minorHAnsi"/>
        </w:rPr>
        <w:t>. U.S. officials admitted the vehicles needed some work, </w:t>
      </w:r>
      <w:hyperlink r:id="rId90" w:history="1">
        <w:r w:rsidRPr="00403AD2">
          <w:rPr>
            <w:rStyle w:val="Hyperlink"/>
            <w:rFonts w:asciiTheme="minorHAnsi" w:hAnsiTheme="minorHAnsi"/>
          </w:rPr>
          <w:t>reportedly saying</w:t>
        </w:r>
      </w:hyperlink>
      <w:r w:rsidRPr="00403AD2">
        <w:rPr>
          <w:rFonts w:asciiTheme="minorHAnsi" w:hAnsiTheme="minorHAnsi"/>
        </w:rPr>
        <w:t>:  “</w:t>
      </w:r>
      <w:r w:rsidRPr="00403AD2">
        <w:rPr>
          <w:rStyle w:val="StyleUnderline"/>
          <w:rFonts w:asciiTheme="minorHAnsi" w:hAnsiTheme="minorHAnsi"/>
        </w:rPr>
        <w:t>The repairs of the vehicles are up to the Nigerian government…We have not done the estimate of what it will cost the Nigerian government to fix the vehicles.”</w:t>
      </w:r>
    </w:p>
    <w:p w:rsidR="00E62DB2" w:rsidRPr="00403AD2" w:rsidRDefault="00E62DB2" w:rsidP="00FC213F">
      <w:pPr>
        <w:rPr>
          <w:rFonts w:asciiTheme="minorHAnsi" w:hAnsiTheme="minorHAnsi"/>
        </w:rPr>
      </w:pPr>
    </w:p>
    <w:p w:rsidR="0012278F" w:rsidRPr="00403AD2" w:rsidRDefault="0012278F" w:rsidP="0012278F">
      <w:pPr>
        <w:pStyle w:val="Heading4"/>
        <w:rPr>
          <w:rFonts w:asciiTheme="minorHAnsi" w:hAnsiTheme="minorHAnsi"/>
        </w:rPr>
      </w:pPr>
      <w:r w:rsidRPr="00403AD2">
        <w:rPr>
          <w:rFonts w:asciiTheme="minorHAnsi" w:hAnsiTheme="minorHAnsi"/>
        </w:rPr>
        <w:lastRenderedPageBreak/>
        <w:t>Arms sales to Nigeria fail- cause indiscriminate bombing of civilians and aren’t suited to the local geography --- they destroy the Nigerian defense sector and trade of with resolving insecurity.</w:t>
      </w:r>
    </w:p>
    <w:p w:rsidR="0012278F" w:rsidRPr="00403AD2" w:rsidRDefault="0012278F" w:rsidP="0012278F">
      <w:pPr>
        <w:rPr>
          <w:rFonts w:asciiTheme="minorHAnsi" w:hAnsiTheme="minorHAnsi"/>
        </w:rPr>
      </w:pPr>
      <w:r w:rsidRPr="00403AD2">
        <w:rPr>
          <w:rStyle w:val="Style13ptBold"/>
          <w:rFonts w:asciiTheme="minorHAnsi" w:hAnsiTheme="minorHAnsi"/>
        </w:rPr>
        <w:t>CIC, 18</w:t>
      </w:r>
      <w:r w:rsidRPr="00403AD2">
        <w:rPr>
          <w:rFonts w:asciiTheme="minorHAnsi" w:hAnsiTheme="minorHAnsi"/>
        </w:rPr>
        <w:t xml:space="preserve">—a worldwide NGO that is a go-to source for effective civilian protection policy and practice and is a leading voice for civilians living in conflict throughout the world. (“‘With Great Power’: Modifying US Arms Sales to Reduce Civilian Harm,” </w:t>
      </w:r>
      <w:hyperlink r:id="rId91" w:history="1">
        <w:r w:rsidRPr="00403AD2">
          <w:rPr>
            <w:rStyle w:val="Hyperlink"/>
            <w:rFonts w:asciiTheme="minorHAnsi" w:hAnsiTheme="minorHAnsi"/>
          </w:rPr>
          <w:t>https://www.stimson.org/sites/default/files/file-attachments/ArmsSales_WithGreatPower_FINAL.pdf</w:t>
        </w:r>
      </w:hyperlink>
      <w:r w:rsidRPr="00403AD2">
        <w:rPr>
          <w:rFonts w:asciiTheme="minorHAnsi" w:hAnsiTheme="minorHAnsi"/>
        </w:rPr>
        <w:t xml:space="preserve"> 1-10-18)</w:t>
      </w:r>
    </w:p>
    <w:p w:rsidR="0012278F" w:rsidRPr="00403AD2" w:rsidRDefault="0012278F" w:rsidP="0012278F">
      <w:pPr>
        <w:rPr>
          <w:rFonts w:asciiTheme="minorHAnsi" w:hAnsiTheme="minorHAnsi"/>
        </w:rPr>
      </w:pPr>
      <w:r w:rsidRPr="00403AD2">
        <w:rPr>
          <w:rFonts w:asciiTheme="minorHAnsi" w:hAnsiTheme="minorHAnsi"/>
        </w:rPr>
        <w:t xml:space="preserve">On August 3, 2017, </w:t>
      </w:r>
      <w:r w:rsidRPr="00403AD2">
        <w:rPr>
          <w:rStyle w:val="StyleUnderline"/>
          <w:rFonts w:asciiTheme="minorHAnsi" w:hAnsiTheme="minorHAnsi"/>
        </w:rPr>
        <w:t>DoD issued a press release 1 announcing the approval of the sale to Nigeria of twelve Embraer A-29 Super Tucano aircraft and weapons, valued at an estimated $593 million</w:t>
      </w:r>
      <w:r w:rsidRPr="00403AD2">
        <w:rPr>
          <w:rFonts w:asciiTheme="minorHAnsi" w:hAnsiTheme="minorHAnsi"/>
        </w:rPr>
        <w:t xml:space="preserve">.2 Super Tucanos are armed with two wing-mounted machine guns and can carry up to 1,550 kg (3,417 pounds) of munitions and ordnance.3 </w:t>
      </w:r>
      <w:r w:rsidRPr="00403AD2">
        <w:rPr>
          <w:rStyle w:val="StyleUnderline"/>
          <w:rFonts w:asciiTheme="minorHAnsi" w:hAnsiTheme="minorHAnsi"/>
        </w:rPr>
        <w:t>The public announcement was made 198 days after the Nigerian Air Force killed an estimated 115 civilians in the errant bombing of a refugee camp in Rann, Borno State on January 17, 2017</w:t>
      </w:r>
      <w:r w:rsidRPr="00403AD2">
        <w:rPr>
          <w:rFonts w:asciiTheme="minorHAnsi" w:hAnsiTheme="minorHAnsi"/>
        </w:rPr>
        <w:t xml:space="preserve">.4 The </w:t>
      </w:r>
      <w:r w:rsidRPr="00403AD2">
        <w:rPr>
          <w:rStyle w:val="StyleUnderline"/>
          <w:rFonts w:asciiTheme="minorHAnsi" w:hAnsiTheme="minorHAnsi"/>
        </w:rPr>
        <w:t>Nigerian Air Force insisted that the strike was an accident and set up two boards of inquiry to investigate after the event, at least partly in response to international criticism</w:t>
      </w:r>
      <w:r w:rsidRPr="00403AD2">
        <w:rPr>
          <w:rFonts w:asciiTheme="minorHAnsi" w:hAnsiTheme="minorHAnsi"/>
        </w:rPr>
        <w:t xml:space="preserve">. </w:t>
      </w:r>
      <w:r w:rsidRPr="00403AD2">
        <w:rPr>
          <w:rStyle w:val="StyleUnderline"/>
          <w:rFonts w:asciiTheme="minorHAnsi" w:hAnsiTheme="minorHAnsi"/>
        </w:rPr>
        <w:t>Nigerian Air Commodore</w:t>
      </w:r>
      <w:r w:rsidRPr="00403AD2">
        <w:rPr>
          <w:rFonts w:asciiTheme="minorHAnsi" w:hAnsiTheme="minorHAnsi"/>
        </w:rPr>
        <w:t xml:space="preserve"> Adesanya, Director of Public Relations and Information for the Nigerian Air Force, </w:t>
      </w:r>
      <w:r w:rsidRPr="00403AD2">
        <w:rPr>
          <w:rStyle w:val="StyleUnderline"/>
          <w:rFonts w:asciiTheme="minorHAnsi" w:hAnsiTheme="minorHAnsi"/>
        </w:rPr>
        <w:t>released a statement on July 24, 2017 acknowledging military responsibility for the incident</w:t>
      </w:r>
      <w:r w:rsidRPr="00403AD2">
        <w:rPr>
          <w:rFonts w:asciiTheme="minorHAnsi" w:hAnsiTheme="minorHAnsi"/>
        </w:rPr>
        <w:t xml:space="preserve">;5 however, no </w:t>
      </w:r>
      <w:r w:rsidRPr="00403AD2">
        <w:rPr>
          <w:rStyle w:val="StyleUnderline"/>
          <w:rFonts w:asciiTheme="minorHAnsi" w:hAnsiTheme="minorHAnsi"/>
        </w:rPr>
        <w:t>investigation results have been made public at the time of writi</w:t>
      </w:r>
      <w:r w:rsidRPr="00403AD2">
        <w:rPr>
          <w:rFonts w:asciiTheme="minorHAnsi" w:hAnsiTheme="minorHAnsi"/>
        </w:rPr>
        <w:t>ng, and concerns about the lack of transparency and accountability for those involved persist.6</w:t>
      </w:r>
    </w:p>
    <w:p w:rsidR="0012278F" w:rsidRPr="00403AD2" w:rsidRDefault="0012278F" w:rsidP="0012278F">
      <w:pPr>
        <w:rPr>
          <w:rFonts w:asciiTheme="minorHAnsi" w:hAnsiTheme="minorHAnsi"/>
        </w:rPr>
      </w:pPr>
      <w:r w:rsidRPr="00403AD2">
        <w:rPr>
          <w:rFonts w:asciiTheme="minorHAnsi" w:hAnsiTheme="minorHAnsi"/>
        </w:rPr>
        <w:t xml:space="preserve">Three months prior to the announcement of the sale, </w:t>
      </w:r>
      <w:r w:rsidRPr="00403AD2">
        <w:rPr>
          <w:rStyle w:val="StyleUnderline"/>
          <w:rFonts w:asciiTheme="minorHAnsi" w:hAnsiTheme="minorHAnsi"/>
        </w:rPr>
        <w:t>several prominent human rights organizations expressed concerns about the sale in a letter to Congress, citing the “lack of adequate safeguards and accountability mechanisms to ensure that the Tucano aircraft would be used consistently with international human rights and humanitarian law by the Nigerian military</w:t>
      </w:r>
      <w:r w:rsidRPr="00403AD2">
        <w:rPr>
          <w:rFonts w:asciiTheme="minorHAnsi" w:hAnsiTheme="minorHAnsi"/>
        </w:rPr>
        <w:t xml:space="preserve">”.7 The </w:t>
      </w:r>
      <w:r w:rsidRPr="00403AD2">
        <w:rPr>
          <w:rStyle w:val="StyleUnderline"/>
          <w:rFonts w:asciiTheme="minorHAnsi" w:hAnsiTheme="minorHAnsi"/>
        </w:rPr>
        <w:t>Rann bombing was one of a succession of similar incidents that led to civilian casualties, and the letter echoed concerns the organizations had raised in a separate letter a year prior</w:t>
      </w:r>
      <w:r w:rsidRPr="00403AD2">
        <w:rPr>
          <w:rFonts w:asciiTheme="minorHAnsi" w:hAnsiTheme="minorHAnsi"/>
        </w:rPr>
        <w:t xml:space="preserve">. According to Human Rights Watch, </w:t>
      </w:r>
      <w:r w:rsidRPr="00403AD2">
        <w:rPr>
          <w:rStyle w:val="Emphasis"/>
          <w:rFonts w:asciiTheme="minorHAnsi" w:hAnsiTheme="minorHAnsi"/>
        </w:rPr>
        <w:t>bombings conducted on two prior occasions by the Nigerian Air Force killed up to 30 civilians in two separate villages</w:t>
      </w:r>
      <w:r w:rsidRPr="00403AD2">
        <w:rPr>
          <w:rFonts w:asciiTheme="minorHAnsi" w:hAnsiTheme="minorHAnsi"/>
        </w:rPr>
        <w:t xml:space="preserve">.8 On June 8, Senators Corey Booker and Rand Paul sent a letter to Secretary of State Rex Tillerson in which they too expressed concerns over the possible sale, warning that </w:t>
      </w:r>
      <w:r w:rsidRPr="00403AD2">
        <w:rPr>
          <w:rStyle w:val="StyleUnderline"/>
          <w:rFonts w:asciiTheme="minorHAnsi" w:hAnsiTheme="minorHAnsi"/>
        </w:rPr>
        <w:t>the “decision to proceed with this sale will empower the government to backtrack even further on its commitments to human rights, accountability, and upholding international humanitarian law, which in turn could spur greater unrest and violence, particularly in the northeastern part of the country”</w:t>
      </w:r>
      <w:r w:rsidRPr="00403AD2">
        <w:rPr>
          <w:rFonts w:asciiTheme="minorHAnsi" w:hAnsiTheme="minorHAnsi"/>
        </w:rPr>
        <w:t>.9</w:t>
      </w:r>
    </w:p>
    <w:p w:rsidR="0012278F" w:rsidRPr="00403AD2" w:rsidRDefault="0012278F" w:rsidP="0012278F">
      <w:pPr>
        <w:rPr>
          <w:rFonts w:asciiTheme="minorHAnsi" w:hAnsiTheme="minorHAnsi"/>
        </w:rPr>
      </w:pPr>
      <w:r w:rsidRPr="00403AD2">
        <w:rPr>
          <w:rFonts w:asciiTheme="minorHAnsi" w:hAnsiTheme="minorHAnsi"/>
        </w:rPr>
        <w:t>To address the concerns raised by Congress and NGOs, as well as many in the US government itself regarding the Nigerian armed forces’ competence and willingness to reduce the risk of future accidents and civilian casualties, DSCA noted in its release that the sale would be accompanied by “special training on the law of armed conflict and human rights, and air-to-ground integration to minimize civilian harm in air operations.”10 This public commitment to customize training on the basis of risk may signal a welcome change to the status quo of arms sales.</w:t>
      </w:r>
    </w:p>
    <w:p w:rsidR="0012278F" w:rsidRPr="00403AD2" w:rsidRDefault="0012278F" w:rsidP="0012278F">
      <w:pPr>
        <w:rPr>
          <w:rStyle w:val="StyleUnderline"/>
          <w:rFonts w:asciiTheme="minorHAnsi" w:hAnsiTheme="minorHAnsi"/>
        </w:rPr>
      </w:pPr>
      <w:r w:rsidRPr="00403AD2">
        <w:rPr>
          <w:rStyle w:val="StyleUnderline"/>
          <w:rFonts w:asciiTheme="minorHAnsi" w:hAnsiTheme="minorHAnsi"/>
        </w:rPr>
        <w:t>The sale of the Super Tucanos raises additional questions given the real counterterrorism needs of the Nigerian military. As observed by</w:t>
      </w:r>
      <w:r w:rsidRPr="00403AD2">
        <w:rPr>
          <w:rFonts w:asciiTheme="minorHAnsi" w:hAnsiTheme="minorHAnsi"/>
        </w:rPr>
        <w:t xml:space="preserve"> Matthew </w:t>
      </w:r>
      <w:r w:rsidRPr="00403AD2">
        <w:rPr>
          <w:rStyle w:val="StyleUnderline"/>
          <w:rFonts w:asciiTheme="minorHAnsi" w:hAnsiTheme="minorHAnsi"/>
        </w:rPr>
        <w:t>Page, until recently the State Department’s top expert on Nigeria:</w:t>
      </w:r>
    </w:p>
    <w:p w:rsidR="0012278F" w:rsidRPr="00403AD2" w:rsidRDefault="0012278F" w:rsidP="0012278F">
      <w:pPr>
        <w:rPr>
          <w:rFonts w:asciiTheme="minorHAnsi" w:hAnsiTheme="minorHAnsi"/>
        </w:rPr>
      </w:pPr>
      <w:r w:rsidRPr="00403AD2">
        <w:rPr>
          <w:rFonts w:asciiTheme="minorHAnsi" w:hAnsiTheme="minorHAnsi"/>
        </w:rPr>
        <w:t xml:space="preserve">[The Super Tucano] is devastatingly effective in the right operational context [....] </w:t>
      </w:r>
      <w:r w:rsidRPr="00403AD2">
        <w:rPr>
          <w:rStyle w:val="StyleUnderline"/>
          <w:rFonts w:asciiTheme="minorHAnsi" w:hAnsiTheme="minorHAnsi"/>
        </w:rPr>
        <w:t>Boko Haram</w:t>
      </w:r>
      <w:r w:rsidRPr="00403AD2">
        <w:rPr>
          <w:rFonts w:asciiTheme="minorHAnsi" w:hAnsiTheme="minorHAnsi"/>
        </w:rPr>
        <w:t xml:space="preserve">, however, </w:t>
      </w:r>
      <w:r w:rsidRPr="00403AD2">
        <w:rPr>
          <w:rStyle w:val="StyleUnderline"/>
          <w:rFonts w:asciiTheme="minorHAnsi" w:hAnsiTheme="minorHAnsi"/>
        </w:rPr>
        <w:t>is a more slippery target than the Taliban, FARC, or narcotraffickers’ Amazonian airstrips</w:t>
      </w:r>
      <w:r w:rsidRPr="00403AD2">
        <w:rPr>
          <w:rFonts w:asciiTheme="minorHAnsi" w:hAnsiTheme="minorHAnsi"/>
        </w:rPr>
        <w:t xml:space="preserve">. </w:t>
      </w:r>
      <w:r w:rsidRPr="00403AD2">
        <w:rPr>
          <w:rStyle w:val="StyleUnderline"/>
          <w:rFonts w:asciiTheme="minorHAnsi" w:hAnsiTheme="minorHAnsi"/>
        </w:rPr>
        <w:t xml:space="preserve">The Super </w:t>
      </w:r>
      <w:r w:rsidRPr="00403AD2">
        <w:rPr>
          <w:rStyle w:val="StyleUnderline"/>
          <w:rFonts w:asciiTheme="minorHAnsi" w:hAnsiTheme="minorHAnsi"/>
        </w:rPr>
        <w:lastRenderedPageBreak/>
        <w:t>Tucano’s unique capabilities might have been handy two years ago, when Boko Haram controlled large parts of three northeastern states</w:t>
      </w:r>
      <w:r w:rsidRPr="00403AD2">
        <w:rPr>
          <w:rFonts w:asciiTheme="minorHAnsi" w:hAnsiTheme="minorHAnsi"/>
        </w:rPr>
        <w:t xml:space="preserve">. Even then, however, </w:t>
      </w:r>
      <w:r w:rsidRPr="00403AD2">
        <w:rPr>
          <w:rStyle w:val="Emphasis"/>
          <w:rFonts w:asciiTheme="minorHAnsi" w:hAnsiTheme="minorHAnsi"/>
        </w:rPr>
        <w:t>terrorist-held towns and villages housed many civilians</w:t>
      </w:r>
      <w:r w:rsidRPr="00403AD2">
        <w:rPr>
          <w:rFonts w:asciiTheme="minorHAnsi" w:hAnsiTheme="minorHAnsi"/>
        </w:rPr>
        <w:t xml:space="preserve">. </w:t>
      </w:r>
      <w:r w:rsidRPr="00403AD2">
        <w:rPr>
          <w:rStyle w:val="Emphasis"/>
          <w:rFonts w:asciiTheme="minorHAnsi" w:hAnsiTheme="minorHAnsi"/>
        </w:rPr>
        <w:t>Experts agree that new warplanes will be less effective now that the group has dispersed and is once again operating clandestinely and conducting asymmetric attacks.</w:t>
      </w:r>
      <w:r w:rsidRPr="00403AD2">
        <w:rPr>
          <w:rFonts w:asciiTheme="minorHAnsi" w:hAnsiTheme="minorHAnsi"/>
        </w:rPr>
        <w:t xml:space="preserve"> Boko Haram fighters no longer operate en masse and many have taken refuge in remote communities in the Mandara Mountains or on the islands of Lake Chad. </w:t>
      </w:r>
      <w:r w:rsidRPr="00403AD2">
        <w:rPr>
          <w:rStyle w:val="StyleUnderline"/>
          <w:rFonts w:asciiTheme="minorHAnsi" w:hAnsiTheme="minorHAnsi"/>
        </w:rPr>
        <w:t>Even the Sambisa Forest</w:t>
      </w:r>
      <w:r w:rsidRPr="00403AD2">
        <w:rPr>
          <w:rStyle w:val="Emphasis"/>
          <w:rFonts w:asciiTheme="minorHAnsi" w:hAnsiTheme="minorHAnsi"/>
        </w:rPr>
        <w:t xml:space="preserve">—the group’s traditional stronghold— is not well suited to aerial bombardment…. </w:t>
      </w:r>
      <w:r w:rsidRPr="00403AD2">
        <w:rPr>
          <w:rStyle w:val="StyleUnderline"/>
          <w:rFonts w:asciiTheme="minorHAnsi" w:hAnsiTheme="minorHAnsi"/>
        </w:rPr>
        <w:t>hundreds of camp followers</w:t>
      </w:r>
      <w:r w:rsidRPr="00403AD2">
        <w:rPr>
          <w:rStyle w:val="Emphasis"/>
          <w:rFonts w:asciiTheme="minorHAnsi" w:hAnsiTheme="minorHAnsi"/>
        </w:rPr>
        <w:t>—mostly women and children—live among the terrorists sheltering there.</w:t>
      </w:r>
      <w:r w:rsidRPr="00403AD2">
        <w:rPr>
          <w:rFonts w:asciiTheme="minorHAnsi" w:hAnsiTheme="minorHAnsi"/>
        </w:rPr>
        <w:t>11</w:t>
      </w:r>
    </w:p>
    <w:p w:rsidR="0012278F" w:rsidRPr="00403AD2" w:rsidRDefault="0012278F" w:rsidP="0012278F">
      <w:pPr>
        <w:rPr>
          <w:rFonts w:asciiTheme="minorHAnsi" w:hAnsiTheme="minorHAnsi"/>
        </w:rPr>
      </w:pPr>
      <w:r w:rsidRPr="00403AD2">
        <w:rPr>
          <w:rFonts w:asciiTheme="minorHAnsi" w:hAnsiTheme="minorHAnsi"/>
        </w:rPr>
        <w:t xml:space="preserve">Page also noted </w:t>
      </w:r>
      <w:r w:rsidRPr="00403AD2">
        <w:rPr>
          <w:rStyle w:val="Emphasis"/>
          <w:rFonts w:asciiTheme="minorHAnsi" w:hAnsiTheme="minorHAnsi"/>
        </w:rPr>
        <w:t>the staggering cost of the aircraft relative to Nigeria’s resources, which amounts to “roughly half of Nigeria’s 2016 defense budget</w:t>
      </w:r>
      <w:r w:rsidRPr="00403AD2">
        <w:rPr>
          <w:rFonts w:asciiTheme="minorHAnsi" w:hAnsiTheme="minorHAnsi"/>
        </w:rPr>
        <w:t xml:space="preserve"> and over </w:t>
      </w:r>
      <w:r w:rsidRPr="00403AD2">
        <w:rPr>
          <w:rStyle w:val="StyleUnderline"/>
          <w:rFonts w:asciiTheme="minorHAnsi" w:hAnsiTheme="minorHAnsi"/>
        </w:rPr>
        <w:t>twice as much as the Nigerian Army’s entire annual salary bill,” funds that could “address long-term drivers of conflict like chronic underdevelopment, poverty, and food insecurity</w:t>
      </w:r>
      <w:r w:rsidRPr="00403AD2">
        <w:rPr>
          <w:rFonts w:asciiTheme="minorHAnsi" w:hAnsiTheme="minorHAnsi"/>
        </w:rPr>
        <w:t>.”12</w:t>
      </w:r>
    </w:p>
    <w:p w:rsidR="0012278F" w:rsidRPr="00403AD2" w:rsidRDefault="0012278F" w:rsidP="0012278F">
      <w:pPr>
        <w:rPr>
          <w:rFonts w:asciiTheme="minorHAnsi" w:hAnsiTheme="minorHAnsi"/>
        </w:rPr>
      </w:pPr>
      <w:r w:rsidRPr="00403AD2">
        <w:rPr>
          <w:rStyle w:val="StyleUnderline"/>
          <w:rFonts w:asciiTheme="minorHAnsi" w:hAnsiTheme="minorHAnsi"/>
        </w:rPr>
        <w:t xml:space="preserve">While allocating Nigeria’s budget is not the responsibility of the US government, US officials are responsible for working with partner </w:t>
      </w:r>
      <w:proofErr w:type="gramStart"/>
      <w:r w:rsidRPr="00403AD2">
        <w:rPr>
          <w:rStyle w:val="StyleUnderline"/>
          <w:rFonts w:asciiTheme="minorHAnsi" w:hAnsiTheme="minorHAnsi"/>
        </w:rPr>
        <w:t>governments</w:t>
      </w:r>
      <w:proofErr w:type="gramEnd"/>
      <w:r w:rsidRPr="00403AD2">
        <w:rPr>
          <w:rStyle w:val="StyleUnderline"/>
          <w:rFonts w:asciiTheme="minorHAnsi" w:hAnsiTheme="minorHAnsi"/>
        </w:rPr>
        <w:t xml:space="preserve"> tomatch desired items with legitimate defense needs and real capabilities</w:t>
      </w:r>
      <w:r w:rsidRPr="00403AD2">
        <w:rPr>
          <w:rFonts w:asciiTheme="minorHAnsi" w:hAnsiTheme="minorHAnsi"/>
        </w:rPr>
        <w:t>, as described in the Pre-Case Development and Evaluation phases of the FMS process. The sale therefore calls into question how the Departments of State and Defense arrived at the conclusion that the Super Tucanos corresponded strongly enough with a legitimate security need to warrant approval of the sale in light of the risks involved.</w:t>
      </w:r>
    </w:p>
    <w:p w:rsidR="0012278F" w:rsidRPr="00403AD2" w:rsidRDefault="0012278F" w:rsidP="00FC213F">
      <w:pPr>
        <w:rPr>
          <w:rFonts w:asciiTheme="minorHAnsi" w:hAnsiTheme="minorHAnsi"/>
        </w:rPr>
      </w:pPr>
    </w:p>
    <w:p w:rsidR="007F3A22" w:rsidRPr="00403AD2" w:rsidRDefault="007F3A22" w:rsidP="007F3A22">
      <w:pPr>
        <w:pStyle w:val="Heading3"/>
        <w:rPr>
          <w:rFonts w:asciiTheme="minorHAnsi" w:hAnsiTheme="minorHAnsi"/>
        </w:rPr>
      </w:pPr>
      <w:r w:rsidRPr="00403AD2">
        <w:rPr>
          <w:rFonts w:asciiTheme="minorHAnsi" w:hAnsiTheme="minorHAnsi"/>
        </w:rPr>
        <w:lastRenderedPageBreak/>
        <w:t xml:space="preserve">IL – Arms Sales =&gt; Boko Haram Recruitment </w:t>
      </w:r>
    </w:p>
    <w:p w:rsidR="007F3A22" w:rsidRDefault="007F3A22" w:rsidP="007F3A22">
      <w:pPr>
        <w:rPr>
          <w:rFonts w:asciiTheme="minorHAnsi" w:hAnsiTheme="minorHAnsi"/>
        </w:rPr>
      </w:pPr>
    </w:p>
    <w:p w:rsidR="00BA1DB9" w:rsidRPr="008F77FD" w:rsidRDefault="00BA1DB9" w:rsidP="00BA1DB9">
      <w:pPr>
        <w:pStyle w:val="Heading4"/>
      </w:pPr>
      <w:r>
        <w:t>Human rights abuses by Nigeria fuel terrorist recruitment</w:t>
      </w:r>
    </w:p>
    <w:p w:rsidR="00BA1DB9" w:rsidRPr="003F056A" w:rsidRDefault="00BA1DB9" w:rsidP="00BA1DB9">
      <w:r w:rsidRPr="006664A9">
        <w:rPr>
          <w:rStyle w:val="Heading4Char"/>
        </w:rPr>
        <w:t>Margon, 14</w:t>
      </w:r>
      <w:r>
        <w:t xml:space="preserve">- Washington Director of Human Rights </w:t>
      </w:r>
      <w:proofErr w:type="gramStart"/>
      <w:r>
        <w:t>Watch(</w:t>
      </w:r>
      <w:proofErr w:type="gramEnd"/>
      <w:r>
        <w:t>Sarah, Testimony before the House Foreign Affairs Subcommittee On Africa, Global Health, Global Human Rights and International Organizations “Human Rights Vetting: Nigeria and Beyond,” 7-10-14 ProQuest)// gcd</w:t>
      </w:r>
    </w:p>
    <w:p w:rsidR="00BA1DB9" w:rsidRPr="00FA6348" w:rsidRDefault="00BA1DB9" w:rsidP="00BA1DB9">
      <w:r w:rsidRPr="00FA6348">
        <w:t xml:space="preserve">    Ms. Margon. Thank you. Mr. Chairman, thank you for inviting</w:t>
      </w:r>
      <w:r>
        <w:t xml:space="preserve"> </w:t>
      </w:r>
      <w:r w:rsidRPr="00FA6348">
        <w:t>me to testify today. I am really pleased this subcommittee is</w:t>
      </w:r>
      <w:r>
        <w:t xml:space="preserve"> </w:t>
      </w:r>
      <w:r w:rsidRPr="00FA6348">
        <w:t>looking at the details of human rights vetting and its</w:t>
      </w:r>
      <w:r>
        <w:t xml:space="preserve"> </w:t>
      </w:r>
      <w:r w:rsidRPr="00FA6348">
        <w:t>application in Nigeria and beyond.</w:t>
      </w:r>
    </w:p>
    <w:p w:rsidR="00BA1DB9" w:rsidRPr="00FA6348" w:rsidRDefault="00BA1DB9" w:rsidP="00BA1DB9">
      <w:r w:rsidRPr="00FA6348">
        <w:t xml:space="preserve">    It is a timely hearing, given the impending U.S.</w:t>
      </w:r>
      <w:r>
        <w:t xml:space="preserve"> </w:t>
      </w:r>
      <w:r w:rsidRPr="00FA6348">
        <w:t>redeployment from Afghanistan and the inevitable shift in</w:t>
      </w:r>
      <w:r>
        <w:t xml:space="preserve"> </w:t>
      </w:r>
      <w:r w:rsidRPr="00FA6348">
        <w:t>resources and priorities that will occur. In fact, this shift</w:t>
      </w:r>
      <w:r>
        <w:t xml:space="preserve"> </w:t>
      </w:r>
      <w:r w:rsidRPr="00FA6348">
        <w:t>has already begun with President Obama's recent creation of the</w:t>
      </w:r>
      <w:r>
        <w:t xml:space="preserve"> </w:t>
      </w:r>
      <w:r w:rsidRPr="00FA6348">
        <w:t>Counterterrorism Partnership Fund and other correlated efforts</w:t>
      </w:r>
      <w:r>
        <w:t xml:space="preserve"> </w:t>
      </w:r>
      <w:r w:rsidRPr="00FA6348">
        <w:t>to strengthen the capabilities of foreign military partners.</w:t>
      </w:r>
    </w:p>
    <w:p w:rsidR="00BA1DB9" w:rsidRPr="00B90058" w:rsidRDefault="00BA1DB9" w:rsidP="00BA1DB9">
      <w:pPr>
        <w:rPr>
          <w:rStyle w:val="StyleUnderline"/>
        </w:rPr>
      </w:pPr>
      <w:r w:rsidRPr="00FA6348">
        <w:t xml:space="preserve">    It is a renewed and expanded approach to security</w:t>
      </w:r>
      <w:r>
        <w:t xml:space="preserve"> </w:t>
      </w:r>
      <w:r w:rsidRPr="00FA6348">
        <w:t xml:space="preserve">assistance that calls for reinvigorated attention to </w:t>
      </w:r>
      <w:r w:rsidRPr="00B90058">
        <w:rPr>
          <w:rStyle w:val="StyleUnderline"/>
          <w:highlight w:val="yellow"/>
        </w:rPr>
        <w:t>the Leahy law</w:t>
      </w:r>
      <w:r w:rsidRPr="00FA6348">
        <w:t xml:space="preserve"> as </w:t>
      </w:r>
      <w:r w:rsidRPr="00B90058">
        <w:rPr>
          <w:rStyle w:val="StyleUnderline"/>
          <w:highlight w:val="yellow"/>
        </w:rPr>
        <w:t>a critical tool to finding the right balance between incentivizing institutional reform and addressing ongoing and systemic abuses that undermine larger U.S. security goals.</w:t>
      </w:r>
    </w:p>
    <w:p w:rsidR="00BA1DB9" w:rsidRPr="00B90058" w:rsidRDefault="00BA1DB9" w:rsidP="00BA1DB9">
      <w:pPr>
        <w:rPr>
          <w:rStyle w:val="StyleUnderline"/>
        </w:rPr>
      </w:pPr>
      <w:r w:rsidRPr="00FA6348">
        <w:t xml:space="preserve">    As you have noted, Mr. Chairman, </w:t>
      </w:r>
      <w:r w:rsidRPr="00B90058">
        <w:rPr>
          <w:rStyle w:val="StyleUnderline"/>
          <w:highlight w:val="yellow"/>
        </w:rPr>
        <w:t>the Leahy laws are an important means to ensure that the U.S. is not complicit in grave human rights abuses abroad, and that it upholds its international legal obligations</w:t>
      </w:r>
      <w:r w:rsidRPr="00FA6348">
        <w:t>. But it also makes sense within</w:t>
      </w:r>
      <w:r>
        <w:t xml:space="preserve"> </w:t>
      </w:r>
      <w:r w:rsidRPr="00FA6348">
        <w:t xml:space="preserve">the larger foreign policy context, since </w:t>
      </w:r>
      <w:r w:rsidRPr="00B90058">
        <w:rPr>
          <w:rStyle w:val="StyleUnderline"/>
          <w:highlight w:val="yellow"/>
        </w:rPr>
        <w:t>militaries that commit abuses can also exacerbate longstanding grievances, escalate atrocities, foment political instability, and provide abusive armed opposition groups and terrorist organizations with a very powerful recruiting tool</w:t>
      </w:r>
      <w:r w:rsidRPr="00B90058">
        <w:rPr>
          <w:rStyle w:val="StyleUnderline"/>
        </w:rPr>
        <w:t>.</w:t>
      </w:r>
    </w:p>
    <w:p w:rsidR="00BA1DB9" w:rsidRPr="00FA6348" w:rsidRDefault="00BA1DB9" w:rsidP="00BA1DB9">
      <w:r w:rsidRPr="00FA6348">
        <w:t xml:space="preserve">    As examples, I would like to talk a little bit about our</w:t>
      </w:r>
      <w:r>
        <w:t xml:space="preserve"> </w:t>
      </w:r>
      <w:r w:rsidRPr="00FA6348">
        <w:t>research in Nigeria, and then move off the continent for a</w:t>
      </w:r>
      <w:r>
        <w:t xml:space="preserve"> </w:t>
      </w:r>
      <w:r w:rsidRPr="00FA6348">
        <w:t>second to talk about Iraq, given that it has returned to media</w:t>
      </w:r>
      <w:r>
        <w:t xml:space="preserve"> </w:t>
      </w:r>
      <w:r w:rsidRPr="00FA6348">
        <w:t>pretty heavily.</w:t>
      </w:r>
    </w:p>
    <w:p w:rsidR="00BA1DB9" w:rsidRPr="00633B0B" w:rsidRDefault="00BA1DB9" w:rsidP="00BA1DB9">
      <w:r w:rsidRPr="00FA6348">
        <w:t xml:space="preserve">    Since long before the Chibok abductions, and the Bring Back</w:t>
      </w:r>
      <w:r>
        <w:t xml:space="preserve"> </w:t>
      </w:r>
      <w:r w:rsidRPr="00FA6348">
        <w:t xml:space="preserve">Our Girls campaign captured the world's attention, </w:t>
      </w:r>
      <w:r w:rsidRPr="00633B0B">
        <w:rPr>
          <w:rStyle w:val="StyleUnderline"/>
        </w:rPr>
        <w:t>Human Rights Watch has been reporting on the crisis in northern Nigeria and the serious abuses the security forces have perpetrated in responding to it</w:t>
      </w:r>
      <w:r w:rsidRPr="00FA6348">
        <w:t xml:space="preserve">. In 2009, </w:t>
      </w:r>
      <w:r w:rsidRPr="00633B0B">
        <w:t>we denounced the government's killing, while in custody, of Boko Haram leader Mohammed Yusuf and many others, acts which are widely believed to have spurned further violence by the group.</w:t>
      </w:r>
    </w:p>
    <w:p w:rsidR="00BA1DB9" w:rsidRPr="00FA6348" w:rsidRDefault="00BA1DB9" w:rsidP="00BA1DB9">
      <w:r w:rsidRPr="00FA6348">
        <w:t xml:space="preserve">    In October 2012, we released a report that looked not only</w:t>
      </w:r>
      <w:r>
        <w:t xml:space="preserve"> </w:t>
      </w:r>
      <w:r w:rsidRPr="00FA6348">
        <w:t xml:space="preserve">at Boko Haram's atrocities, but also </w:t>
      </w:r>
      <w:r w:rsidRPr="00633B0B">
        <w:rPr>
          <w:rStyle w:val="StyleUnderline"/>
        </w:rPr>
        <w:t>at the impact of Nigeria's heavy-handed security response. We found that in an attempt to halt increasing violent attacks between 2010 and 2012, Nigeria's security forces killed hundreds of Boko Haram suspects, along with members of local communities who were apparently attacked at random</w:t>
      </w:r>
      <w:r w:rsidRPr="00FA6348">
        <w:t>. Our research made clear that the</w:t>
      </w:r>
      <w:r>
        <w:t xml:space="preserve"> </w:t>
      </w:r>
      <w:r w:rsidRPr="00FA6348">
        <w:t>members of the security force used excessive force, were</w:t>
      </w:r>
      <w:r>
        <w:t xml:space="preserve"> </w:t>
      </w:r>
      <w:r w:rsidRPr="00FA6348">
        <w:t>physically abusive, detained suspects secretly, stole money,</w:t>
      </w:r>
      <w:r>
        <w:t xml:space="preserve"> </w:t>
      </w:r>
      <w:r w:rsidRPr="00FA6348">
        <w:t>and burned homes.</w:t>
      </w:r>
    </w:p>
    <w:p w:rsidR="00BA1DB9" w:rsidRPr="00633B0B" w:rsidRDefault="00BA1DB9" w:rsidP="00BA1DB9">
      <w:pPr>
        <w:rPr>
          <w:rStyle w:val="StyleUnderline"/>
        </w:rPr>
      </w:pPr>
      <w:r w:rsidRPr="00FA6348">
        <w:t xml:space="preserve">    In May 2013, Human Rights Watch issued another report</w:t>
      </w:r>
      <w:r>
        <w:t xml:space="preserve"> </w:t>
      </w:r>
      <w:r w:rsidRPr="00FA6348">
        <w:t>examining massive destruction in the northern town of Baga</w:t>
      </w:r>
      <w:r w:rsidRPr="00633B0B">
        <w:rPr>
          <w:rStyle w:val="StyleUnderline"/>
        </w:rPr>
        <w:t>. We used satellite imagery and witness evidence to confirm that while Boko Haram did attack a military patrol, kill a soldier, and wound five others, the government's response was directed at the local community, as government forces burned homes and killed local residents.</w:t>
      </w:r>
    </w:p>
    <w:p w:rsidR="00BA1DB9" w:rsidRPr="00FA6348" w:rsidRDefault="00BA1DB9" w:rsidP="00BA1DB9">
      <w:r w:rsidRPr="00FA6348">
        <w:lastRenderedPageBreak/>
        <w:t xml:space="preserve">    Our satellite images actually indicated high levels of</w:t>
      </w:r>
      <w:r>
        <w:t xml:space="preserve"> </w:t>
      </w:r>
      <w:r w:rsidRPr="00FA6348">
        <w:t>building destruction, but because we were not able to visit the</w:t>
      </w:r>
      <w:r>
        <w:t xml:space="preserve"> </w:t>
      </w:r>
      <w:r w:rsidRPr="00FA6348">
        <w:t>north we weren't able to confirm death figures from witnesses</w:t>
      </w:r>
      <w:r>
        <w:t xml:space="preserve"> </w:t>
      </w:r>
      <w:r w:rsidRPr="00FA6348">
        <w:t>of almost 200 people.</w:t>
      </w:r>
    </w:p>
    <w:p w:rsidR="00BA1DB9" w:rsidRPr="00FA6348" w:rsidRDefault="00BA1DB9" w:rsidP="00BA1DB9">
      <w:r w:rsidRPr="00FA6348">
        <w:t xml:space="preserve">    </w:t>
      </w:r>
      <w:r w:rsidRPr="00633B0B">
        <w:rPr>
          <w:rStyle w:val="StyleUnderline"/>
        </w:rPr>
        <w:t>Security force abuse in Nigeria is not limited to the Boko Haram crisis, as I am sure you know. It is deeply systemic.</w:t>
      </w:r>
      <w:r>
        <w:t xml:space="preserve"> </w:t>
      </w:r>
      <w:r w:rsidRPr="00FA6348">
        <w:t>Over the years, we have documented many cases of abuse and</w:t>
      </w:r>
      <w:r>
        <w:t xml:space="preserve"> </w:t>
      </w:r>
      <w:r w:rsidRPr="00FA6348">
        <w:t xml:space="preserve">apparent indiscriminate or </w:t>
      </w:r>
      <w:r w:rsidRPr="00633B0B">
        <w:rPr>
          <w:rStyle w:val="StyleUnderline"/>
        </w:rPr>
        <w:t>excessive use of force outside of insurgency-related situations, from the oil-producing Niger Delta region, to arbitrary killings in response to intercommunal violence in Nigeria's middle belt</w:t>
      </w:r>
      <w:r w:rsidRPr="00FA6348">
        <w:t xml:space="preserve">, to </w:t>
      </w:r>
      <w:r w:rsidRPr="00633B0B">
        <w:rPr>
          <w:rStyle w:val="StyleUnderline"/>
        </w:rPr>
        <w:t>political violence that often accompanies elections at all levels of governme</w:t>
      </w:r>
      <w:r w:rsidRPr="00FA6348">
        <w:t>nt, to even small events such as one that occurred</w:t>
      </w:r>
      <w:r>
        <w:t xml:space="preserve"> </w:t>
      </w:r>
      <w:r w:rsidRPr="00FA6348">
        <w:t>about a 1\1/2\ weeks ago in the city of Lagos, where it</w:t>
      </w:r>
      <w:r>
        <w:t xml:space="preserve"> </w:t>
      </w:r>
      <w:r w:rsidRPr="00FA6348">
        <w:t>appeared soldiers went on a bus-burning rampage, randomly</w:t>
      </w:r>
      <w:r>
        <w:t xml:space="preserve"> </w:t>
      </w:r>
      <w:r w:rsidRPr="00FA6348">
        <w:t>beating and harassing city residents after a bus ran over and</w:t>
      </w:r>
      <w:r>
        <w:t xml:space="preserve"> </w:t>
      </w:r>
      <w:r w:rsidRPr="00FA6348">
        <w:t>killed one of their fellow fighters earlier that morning.</w:t>
      </w:r>
    </w:p>
    <w:p w:rsidR="00BA1DB9" w:rsidRPr="00FA6348" w:rsidRDefault="00BA1DB9" w:rsidP="00BA1DB9">
      <w:r w:rsidRPr="00FA6348">
        <w:t xml:space="preserve">    </w:t>
      </w:r>
      <w:r w:rsidRPr="00633B0B">
        <w:rPr>
          <w:rStyle w:val="StyleUnderline"/>
        </w:rPr>
        <w:t>This abusive conduct completely undermines the security force's effectiveness and creates strong resentment within the communities they are ostensibly there to</w:t>
      </w:r>
      <w:r w:rsidRPr="00FA6348">
        <w:t xml:space="preserve"> protect. In the case</w:t>
      </w:r>
      <w:r>
        <w:t xml:space="preserve"> </w:t>
      </w:r>
      <w:r w:rsidRPr="00FA6348">
        <w:t xml:space="preserve">of Boko Haram, </w:t>
      </w:r>
      <w:r w:rsidRPr="00633B0B">
        <w:rPr>
          <w:rStyle w:val="StyleUnderline"/>
        </w:rPr>
        <w:t>many Nigerians have expressed reluctance to share any information that might help stop the group</w:t>
      </w:r>
      <w:r w:rsidRPr="00FA6348">
        <w:t>, because</w:t>
      </w:r>
      <w:r>
        <w:t xml:space="preserve"> </w:t>
      </w:r>
      <w:r w:rsidRPr="00FA6348">
        <w:t>they are afraid it will be used against them.</w:t>
      </w:r>
    </w:p>
    <w:p w:rsidR="00BA1DB9" w:rsidRDefault="00BA1DB9" w:rsidP="007F3A22">
      <w:pPr>
        <w:rPr>
          <w:rStyle w:val="StyleUnderline"/>
        </w:rPr>
      </w:pPr>
      <w:r w:rsidRPr="00FA6348">
        <w:t xml:space="preserve">    Worse still, </w:t>
      </w:r>
      <w:r w:rsidRPr="00633B0B">
        <w:rPr>
          <w:rStyle w:val="StyleUnderline"/>
        </w:rPr>
        <w:t>the Nigerian Government has largely failed to undertake any kind of credible investigation in the ongoing and pervasive security</w:t>
      </w:r>
      <w:r w:rsidRPr="00FA6348">
        <w:t xml:space="preserve"> force abuses that have repeatedly been</w:t>
      </w:r>
      <w:r>
        <w:t xml:space="preserve"> </w:t>
      </w:r>
      <w:r w:rsidRPr="00FA6348">
        <w:t xml:space="preserve">brought to their attention. </w:t>
      </w:r>
      <w:r w:rsidRPr="00633B0B">
        <w:rPr>
          <w:rStyle w:val="StyleUnderline"/>
        </w:rPr>
        <w:t xml:space="preserve">More than 10 years on, the government has still not held any members of the security forces accountable for a 2001 massacre of more </w:t>
      </w:r>
      <w:r w:rsidR="00ED01E3">
        <w:rPr>
          <w:rStyle w:val="StyleUnderline"/>
        </w:rPr>
        <w:t>than 200 people in Benue State.</w:t>
      </w:r>
    </w:p>
    <w:p w:rsidR="00ED01E3" w:rsidRPr="00ED01E3" w:rsidRDefault="00ED01E3" w:rsidP="007F3A22">
      <w:pPr>
        <w:rPr>
          <w:u w:val="single"/>
        </w:rPr>
      </w:pPr>
    </w:p>
    <w:p w:rsidR="007F3A22" w:rsidRPr="00403AD2" w:rsidRDefault="007F3A22" w:rsidP="007F3A22">
      <w:pPr>
        <w:pStyle w:val="Heading4"/>
        <w:rPr>
          <w:rFonts w:asciiTheme="minorHAnsi" w:hAnsiTheme="minorHAnsi"/>
        </w:rPr>
      </w:pPr>
      <w:r w:rsidRPr="00403AD2">
        <w:rPr>
          <w:rFonts w:asciiTheme="minorHAnsi" w:hAnsiTheme="minorHAnsi"/>
        </w:rPr>
        <w:t>Army Behavior in the Lake Chad area are destroying U.S HR cred and strengthening a resurgent Boko Haram by fueling its recruitment</w:t>
      </w:r>
    </w:p>
    <w:p w:rsidR="007F3A22" w:rsidRPr="00403AD2" w:rsidRDefault="007F3A22" w:rsidP="007F3A22">
      <w:pPr>
        <w:rPr>
          <w:rFonts w:asciiTheme="minorHAnsi" w:hAnsiTheme="minorHAnsi"/>
          <w:sz w:val="20"/>
        </w:rPr>
      </w:pPr>
      <w:r w:rsidRPr="00BA1DB9">
        <w:rPr>
          <w:rStyle w:val="Style13ptBold"/>
        </w:rPr>
        <w:t>Matfess 17</w:t>
      </w:r>
      <w:r w:rsidRPr="00403AD2">
        <w:rPr>
          <w:rStyle w:val="Style13ptBold"/>
          <w:rFonts w:asciiTheme="minorHAnsi" w:hAnsiTheme="minorHAnsi"/>
          <w:sz w:val="24"/>
        </w:rPr>
        <w:t xml:space="preserve"> </w:t>
      </w:r>
      <w:r w:rsidRPr="00403AD2">
        <w:rPr>
          <w:rFonts w:asciiTheme="minorHAnsi" w:hAnsiTheme="minorHAnsi"/>
        </w:rPr>
        <w:t xml:space="preserve">– doctoral candidate in political science at Yale University whose research focuses on insurgencies and gender dynamics in sub-Saharan Africa. (Hilary, "In Partnering </w:t>
      </w:r>
      <w:proofErr w:type="gramStart"/>
      <w:r w:rsidRPr="00403AD2">
        <w:rPr>
          <w:rFonts w:asciiTheme="minorHAnsi" w:hAnsiTheme="minorHAnsi"/>
        </w:rPr>
        <w:t>With</w:t>
      </w:r>
      <w:proofErr w:type="gramEnd"/>
      <w:r w:rsidRPr="00403AD2">
        <w:rPr>
          <w:rFonts w:asciiTheme="minorHAnsi" w:hAnsiTheme="minorHAnsi"/>
        </w:rPr>
        <w:t xml:space="preserve"> Nigeria’s Abusive Military, the U.S. Is Giving Boko Haram a Lifeline," World Politics Review, </w:t>
      </w:r>
      <w:hyperlink r:id="rId92" w:history="1">
        <w:r w:rsidRPr="00403AD2">
          <w:rPr>
            <w:rStyle w:val="Hyperlink"/>
            <w:rFonts w:asciiTheme="minorHAnsi" w:hAnsiTheme="minorHAnsi"/>
          </w:rPr>
          <w:t>https://www.worldpoliticsreview.com/insights/23447/in-partnering-with-nigeria-s-abusive-military-the-u-s-is-giving-boko-haram-a-lifeline</w:t>
        </w:r>
      </w:hyperlink>
      <w:r w:rsidRPr="00403AD2">
        <w:rPr>
          <w:rFonts w:asciiTheme="minorHAnsi" w:hAnsiTheme="minorHAnsi"/>
        </w:rPr>
        <w:t xml:space="preserve"> 10-24-2017)</w:t>
      </w:r>
    </w:p>
    <w:p w:rsidR="007F3A22" w:rsidRPr="00403AD2" w:rsidRDefault="007F3A22" w:rsidP="007F3A22">
      <w:pPr>
        <w:rPr>
          <w:rStyle w:val="StyleUnderline"/>
          <w:rFonts w:asciiTheme="minorHAnsi" w:hAnsiTheme="minorHAnsi"/>
        </w:rPr>
      </w:pPr>
      <w:r w:rsidRPr="00403AD2">
        <w:rPr>
          <w:rFonts w:asciiTheme="minorHAnsi" w:hAnsiTheme="minorHAnsi"/>
        </w:rPr>
        <w:t xml:space="preserve">Given that Maiduguri is where Boko Haram was founded, it might have been reasonable to suspect that the group was behind the raid. Having formed in the early 2000s as a largely nonviolent dissident sect, Boko Haram launched an insurgency in 2009 that has displaced millions and, according to Amnesty International, killed more than 20,000 people. </w:t>
      </w:r>
      <w:r w:rsidRPr="00403AD2">
        <w:rPr>
          <w:rStyle w:val="StyleUnderline"/>
          <w:rFonts w:asciiTheme="minorHAnsi" w:hAnsiTheme="minorHAnsi"/>
        </w:rPr>
        <w:t>The insurgency’s devastation has triggered a broader food shortage and humanitarian crisis in the Lake Chad basin.</w:t>
      </w:r>
      <w:r w:rsidR="003953FE" w:rsidRPr="00403AD2">
        <w:rPr>
          <w:rStyle w:val="StyleUnderline"/>
          <w:rFonts w:asciiTheme="minorHAnsi" w:hAnsiTheme="minorHAnsi"/>
        </w:rPr>
        <w:t xml:space="preserve"> </w:t>
      </w:r>
      <w:r w:rsidRPr="00403AD2">
        <w:rPr>
          <w:rFonts w:asciiTheme="minorHAnsi" w:hAnsiTheme="minorHAnsi"/>
        </w:rPr>
        <w:t xml:space="preserve">As it turned out, however, </w:t>
      </w:r>
      <w:r w:rsidRPr="00403AD2">
        <w:rPr>
          <w:rStyle w:val="StyleUnderline"/>
          <w:rFonts w:asciiTheme="minorHAnsi" w:hAnsiTheme="minorHAnsi"/>
        </w:rPr>
        <w:t>the assault on the U.N. compound was actually perpetrated by members of the Nigerian military</w:t>
      </w:r>
      <w:r w:rsidRPr="00403AD2">
        <w:rPr>
          <w:rFonts w:asciiTheme="minorHAnsi" w:hAnsiTheme="minorHAnsi"/>
        </w:rPr>
        <w:t xml:space="preserve">. According to an internal U.N. memo obtained by AFP, the </w:t>
      </w:r>
      <w:r w:rsidRPr="00403AD2">
        <w:rPr>
          <w:rStyle w:val="StyleUnderline"/>
          <w:rFonts w:asciiTheme="minorHAnsi" w:hAnsiTheme="minorHAnsi"/>
        </w:rPr>
        <w:t>Nigerian soldiers may have</w:t>
      </w:r>
      <w:r w:rsidR="003953FE" w:rsidRPr="00403AD2">
        <w:rPr>
          <w:rStyle w:val="StyleUnderline"/>
          <w:rFonts w:asciiTheme="minorHAnsi" w:hAnsiTheme="minorHAnsi"/>
        </w:rPr>
        <w:t xml:space="preserve"> </w:t>
      </w:r>
      <w:hyperlink r:id="rId93" w:tgtFrame="_blank" w:history="1">
        <w:r w:rsidRPr="00403AD2">
          <w:rPr>
            <w:rStyle w:val="StyleUnderline"/>
            <w:rFonts w:asciiTheme="minorHAnsi" w:hAnsiTheme="minorHAnsi"/>
          </w:rPr>
          <w:t>been acting on a far-fetched rumor</w:t>
        </w:r>
      </w:hyperlink>
      <w:r w:rsidR="003953FE" w:rsidRPr="00403AD2">
        <w:rPr>
          <w:rStyle w:val="StyleUnderline"/>
          <w:rFonts w:asciiTheme="minorHAnsi" w:hAnsiTheme="minorHAnsi"/>
        </w:rPr>
        <w:t xml:space="preserve"> </w:t>
      </w:r>
      <w:r w:rsidRPr="00403AD2">
        <w:rPr>
          <w:rStyle w:val="StyleUnderline"/>
          <w:rFonts w:asciiTheme="minorHAnsi" w:hAnsiTheme="minorHAnsi"/>
        </w:rPr>
        <w:t>circulating on social media that Boko Haram’s leader, Abubakar Shekau, was being housed there.</w:t>
      </w:r>
      <w:r w:rsidR="003953FE" w:rsidRPr="00403AD2">
        <w:rPr>
          <w:rStyle w:val="StyleUnderline"/>
          <w:rFonts w:asciiTheme="minorHAnsi" w:hAnsiTheme="minorHAnsi"/>
        </w:rPr>
        <w:t xml:space="preserve"> </w:t>
      </w:r>
      <w:r w:rsidRPr="00403AD2">
        <w:rPr>
          <w:rFonts w:asciiTheme="minorHAnsi" w:hAnsiTheme="minorHAnsi"/>
        </w:rPr>
        <w:t>Those familiar with humanitarian aid operations in sub-Saharan Africa describe the raid as unprecedented, and say it’s stunning that the military would engage in such an operation on the basis of nothing more, apparently, than a rash of WhatsApp messages.</w:t>
      </w:r>
      <w:r w:rsidR="003953FE" w:rsidRPr="00403AD2">
        <w:rPr>
          <w:rFonts w:asciiTheme="minorHAnsi" w:hAnsiTheme="minorHAnsi"/>
        </w:rPr>
        <w:t xml:space="preserve"> </w:t>
      </w:r>
      <w:r w:rsidRPr="00403AD2">
        <w:rPr>
          <w:rFonts w:asciiTheme="minorHAnsi" w:hAnsiTheme="minorHAnsi"/>
        </w:rPr>
        <w:t xml:space="preserve">Even more shocking, though, is the silence of the international community in the wake of the incident. While a spokeswoman for the U.N. Office for the Coordination of Humanitarian Affairs said the U.N. was “extremely concerned” about what happened, </w:t>
      </w:r>
      <w:r w:rsidRPr="00403AD2">
        <w:rPr>
          <w:rStyle w:val="StyleUnderline"/>
          <w:rFonts w:asciiTheme="minorHAnsi" w:hAnsiTheme="minorHAnsi"/>
        </w:rPr>
        <w:t xml:space="preserve">Nigeria’s other partners kept quiet. Given that the United States is a significant military partner of </w:t>
      </w:r>
      <w:r w:rsidRPr="00403AD2">
        <w:rPr>
          <w:rStyle w:val="StyleUnderline"/>
          <w:rFonts w:asciiTheme="minorHAnsi" w:hAnsiTheme="minorHAnsi"/>
        </w:rPr>
        <w:lastRenderedPageBreak/>
        <w:t>Nigeria, the lack of condemnation from U.S. officials of what likely amounted to a violation of international humanitarian law was especially jarring.</w:t>
      </w:r>
      <w:r w:rsidR="003953FE" w:rsidRPr="00403AD2">
        <w:rPr>
          <w:rStyle w:val="StyleUnderline"/>
          <w:rFonts w:asciiTheme="minorHAnsi" w:hAnsiTheme="minorHAnsi"/>
        </w:rPr>
        <w:t xml:space="preserve"> </w:t>
      </w:r>
      <w:r w:rsidRPr="00403AD2">
        <w:rPr>
          <w:rFonts w:asciiTheme="minorHAnsi" w:hAnsiTheme="minorHAnsi"/>
        </w:rPr>
        <w:t xml:space="preserve">Yet Washington’s silence is consistent with a broader pattern: </w:t>
      </w:r>
      <w:r w:rsidRPr="00403AD2">
        <w:rPr>
          <w:rStyle w:val="Emphasis"/>
          <w:rFonts w:asciiTheme="minorHAnsi" w:hAnsiTheme="minorHAnsi"/>
        </w:rPr>
        <w:t>The U.S. has routinely turned a blind eye to abuses by the Nigerian military in the northeast of the country despite the fact that the U.S. is supporting Nigerian forces battling Boko Haram.</w:t>
      </w:r>
      <w:r w:rsidRPr="00403AD2">
        <w:rPr>
          <w:rFonts w:asciiTheme="minorHAnsi" w:hAnsiTheme="minorHAnsi"/>
        </w:rPr>
        <w:t xml:space="preserve"> So far, there is every indication that </w:t>
      </w:r>
      <w:r w:rsidRPr="00403AD2">
        <w:rPr>
          <w:rStyle w:val="StyleUnderline"/>
          <w:rFonts w:asciiTheme="minorHAnsi" w:hAnsiTheme="minorHAnsi"/>
        </w:rPr>
        <w:t>this bilateral military engagement will continue under</w:t>
      </w:r>
      <w:r w:rsidRPr="00403AD2">
        <w:rPr>
          <w:rFonts w:asciiTheme="minorHAnsi" w:hAnsiTheme="minorHAnsi"/>
        </w:rPr>
        <w:t xml:space="preserve"> President Donald </w:t>
      </w:r>
      <w:r w:rsidRPr="00403AD2">
        <w:rPr>
          <w:rStyle w:val="StyleUnderline"/>
          <w:rFonts w:asciiTheme="minorHAnsi" w:hAnsiTheme="minorHAnsi"/>
        </w:rPr>
        <w:t>Trump</w:t>
      </w:r>
      <w:r w:rsidRPr="00403AD2">
        <w:rPr>
          <w:rFonts w:asciiTheme="minorHAnsi" w:hAnsiTheme="minorHAnsi"/>
        </w:rPr>
        <w:t>.</w:t>
      </w:r>
      <w:r w:rsidR="003953FE" w:rsidRPr="00403AD2">
        <w:rPr>
          <w:rFonts w:asciiTheme="minorHAnsi" w:hAnsiTheme="minorHAnsi"/>
        </w:rPr>
        <w:t xml:space="preserve"> </w:t>
      </w:r>
      <w:r w:rsidRPr="00403AD2">
        <w:rPr>
          <w:rFonts w:asciiTheme="minorHAnsi" w:hAnsiTheme="minorHAnsi"/>
        </w:rPr>
        <w:t xml:space="preserve">In early August, a little more than a week before the U.N. raid, </w:t>
      </w:r>
      <w:r w:rsidRPr="00403AD2">
        <w:rPr>
          <w:rStyle w:val="StyleUnderline"/>
          <w:rFonts w:asciiTheme="minorHAnsi" w:hAnsiTheme="minorHAnsi"/>
        </w:rPr>
        <w:t>the U.S.</w:t>
      </w:r>
      <w:r w:rsidR="003953FE" w:rsidRPr="00403AD2">
        <w:rPr>
          <w:rStyle w:val="StyleUnderline"/>
          <w:rFonts w:asciiTheme="minorHAnsi" w:hAnsiTheme="minorHAnsi"/>
        </w:rPr>
        <w:t xml:space="preserve"> </w:t>
      </w:r>
      <w:hyperlink r:id="rId94" w:tgtFrame="_blank" w:history="1">
        <w:r w:rsidRPr="00403AD2">
          <w:rPr>
            <w:rStyle w:val="StyleUnderline"/>
            <w:rFonts w:asciiTheme="minorHAnsi" w:hAnsiTheme="minorHAnsi"/>
          </w:rPr>
          <w:t>approved the sale</w:t>
        </w:r>
      </w:hyperlink>
      <w:r w:rsidR="003953FE" w:rsidRPr="00403AD2">
        <w:rPr>
          <w:rStyle w:val="StyleUnderline"/>
          <w:rFonts w:asciiTheme="minorHAnsi" w:hAnsiTheme="minorHAnsi"/>
        </w:rPr>
        <w:t xml:space="preserve"> </w:t>
      </w:r>
      <w:r w:rsidRPr="00403AD2">
        <w:rPr>
          <w:rStyle w:val="StyleUnderline"/>
          <w:rFonts w:asciiTheme="minorHAnsi" w:hAnsiTheme="minorHAnsi"/>
        </w:rPr>
        <w:t>of some $593 million in military hardware and training to Nigeria. The transaction’s big-ticket item was a dozen A-29 Super Tucano light-attack aircraft.</w:t>
      </w:r>
      <w:r w:rsidR="003953FE" w:rsidRPr="00403AD2">
        <w:rPr>
          <w:rStyle w:val="StyleUnderline"/>
          <w:rFonts w:asciiTheme="minorHAnsi" w:hAnsiTheme="minorHAnsi"/>
        </w:rPr>
        <w:t xml:space="preserve"> </w:t>
      </w:r>
      <w:r w:rsidRPr="00403AD2">
        <w:rPr>
          <w:rFonts w:asciiTheme="minorHAnsi" w:hAnsiTheme="minorHAnsi"/>
        </w:rPr>
        <w:t xml:space="preserve">The Nigerian government had originally sought permission to procure the aircraft in 2015, but the military’s human rights record prompted the Obama administration to put the sale on hold. </w:t>
      </w:r>
      <w:r w:rsidRPr="00403AD2">
        <w:rPr>
          <w:rStyle w:val="StyleUnderline"/>
          <w:rFonts w:asciiTheme="minorHAnsi" w:hAnsiTheme="minorHAnsi"/>
        </w:rPr>
        <w:t xml:space="preserve">In particular, the Nigerian air force has been accused of bombing civilians on multiple occasions, including a January strike on a camp for displaced people in Rann, in the northeastern state of </w:t>
      </w:r>
      <w:proofErr w:type="gramStart"/>
      <w:r w:rsidRPr="00403AD2">
        <w:rPr>
          <w:rStyle w:val="StyleUnderline"/>
          <w:rFonts w:asciiTheme="minorHAnsi" w:hAnsiTheme="minorHAnsi"/>
        </w:rPr>
        <w:t>Borno, that killed at least 100 people,</w:t>
      </w:r>
      <w:r w:rsidR="003953FE" w:rsidRPr="00403AD2">
        <w:rPr>
          <w:rStyle w:val="StyleUnderline"/>
          <w:rFonts w:asciiTheme="minorHAnsi" w:hAnsiTheme="minorHAnsi"/>
        </w:rPr>
        <w:t xml:space="preserve"> </w:t>
      </w:r>
      <w:hyperlink r:id="rId95" w:tgtFrame="_blank" w:history="1">
        <w:r w:rsidRPr="00403AD2">
          <w:rPr>
            <w:rStyle w:val="StyleUnderline"/>
            <w:rFonts w:asciiTheme="minorHAnsi" w:hAnsiTheme="minorHAnsi"/>
          </w:rPr>
          <w:t>according</w:t>
        </w:r>
        <w:proofErr w:type="gramEnd"/>
        <w:r w:rsidRPr="00403AD2">
          <w:rPr>
            <w:rStyle w:val="StyleUnderline"/>
            <w:rFonts w:asciiTheme="minorHAnsi" w:hAnsiTheme="minorHAnsi"/>
          </w:rPr>
          <w:t xml:space="preserve"> to The Associated Press</w:t>
        </w:r>
      </w:hyperlink>
      <w:r w:rsidRPr="00403AD2">
        <w:rPr>
          <w:rFonts w:asciiTheme="minorHAnsi" w:hAnsiTheme="minorHAnsi"/>
        </w:rPr>
        <w:t>.</w:t>
      </w:r>
      <w:r w:rsidR="003953FE" w:rsidRPr="00403AD2">
        <w:rPr>
          <w:rFonts w:asciiTheme="minorHAnsi" w:hAnsiTheme="minorHAnsi"/>
        </w:rPr>
        <w:t xml:space="preserve"> </w:t>
      </w:r>
      <w:r w:rsidRPr="00403AD2">
        <w:rPr>
          <w:rFonts w:asciiTheme="minorHAnsi" w:hAnsiTheme="minorHAnsi"/>
        </w:rPr>
        <w:t xml:space="preserve">The Rann bombing is an extreme example of an array of abuses, including arbitrary detentions and extrajudicial killings, committed by Nigerian security forces in the campaign against Boko Haram. </w:t>
      </w:r>
      <w:r w:rsidRPr="00403AD2">
        <w:rPr>
          <w:rStyle w:val="StyleUnderline"/>
          <w:rFonts w:asciiTheme="minorHAnsi" w:hAnsiTheme="minorHAnsi"/>
        </w:rPr>
        <w:t>These abuses persist even as the government of President Muhammadu Buhari has undertaken a concerted effort to lionize Nigerian soldiers as national heroes.</w:t>
      </w:r>
      <w:r w:rsidR="003953FE" w:rsidRPr="00403AD2">
        <w:rPr>
          <w:rStyle w:val="StyleUnderline"/>
          <w:rFonts w:asciiTheme="minorHAnsi" w:hAnsiTheme="minorHAnsi"/>
        </w:rPr>
        <w:t xml:space="preserve"> </w:t>
      </w:r>
      <w:r w:rsidRPr="00403AD2">
        <w:rPr>
          <w:rStyle w:val="Emphasis"/>
          <w:rFonts w:asciiTheme="minorHAnsi" w:hAnsiTheme="minorHAnsi"/>
        </w:rPr>
        <w:t>Tactics used by Nigeria’s military in the fight against Boko Haram make it easier for the group to recruit</w:t>
      </w:r>
      <w:r w:rsidRPr="00403AD2">
        <w:rPr>
          <w:rFonts w:asciiTheme="minorHAnsi" w:hAnsiTheme="minorHAnsi"/>
        </w:rPr>
        <w:t>.</w:t>
      </w:r>
      <w:r w:rsidR="003953FE" w:rsidRPr="00403AD2">
        <w:rPr>
          <w:rFonts w:asciiTheme="minorHAnsi" w:hAnsiTheme="minorHAnsi"/>
        </w:rPr>
        <w:t xml:space="preserve"> </w:t>
      </w:r>
      <w:r w:rsidRPr="00403AD2">
        <w:rPr>
          <w:rFonts w:asciiTheme="minorHAnsi" w:hAnsiTheme="minorHAnsi"/>
        </w:rPr>
        <w:t xml:space="preserve">A frequent refrain in Washington policy circles, on the rare occasions when events in Africa manage to break through the frenetic domestic news cycle of the Trump era, is that it is imperative to depend on “strategic regional partners” to advance America’s security objectives. But </w:t>
      </w:r>
      <w:r w:rsidRPr="00403AD2">
        <w:rPr>
          <w:rStyle w:val="Emphasis"/>
          <w:rFonts w:asciiTheme="minorHAnsi" w:hAnsiTheme="minorHAnsi"/>
        </w:rPr>
        <w:t>while security partnerships, both multilateral and bilateral, are a valuable component of America’s national security toolkit, events in the Lake Chad basin suggest that Washington’s strategic partners are engaging in counterproductive behavior</w:t>
      </w:r>
      <w:r w:rsidRPr="00403AD2">
        <w:rPr>
          <w:rFonts w:asciiTheme="minorHAnsi" w:hAnsiTheme="minorHAnsi"/>
        </w:rPr>
        <w:t>.</w:t>
      </w:r>
      <w:r w:rsidR="003953FE" w:rsidRPr="00403AD2">
        <w:rPr>
          <w:rFonts w:asciiTheme="minorHAnsi" w:hAnsiTheme="minorHAnsi"/>
        </w:rPr>
        <w:t xml:space="preserve"> </w:t>
      </w:r>
      <w:r w:rsidRPr="00403AD2">
        <w:rPr>
          <w:rFonts w:asciiTheme="minorHAnsi" w:hAnsiTheme="minorHAnsi"/>
        </w:rPr>
        <w:t>A recent report published by the U.N. Development Program, titled “</w:t>
      </w:r>
      <w:hyperlink r:id="rId96" w:tgtFrame="_blank" w:history="1">
        <w:r w:rsidRPr="00403AD2">
          <w:rPr>
            <w:rStyle w:val="Hyperlink"/>
            <w:rFonts w:asciiTheme="minorHAnsi" w:hAnsiTheme="minorHAnsi"/>
          </w:rPr>
          <w:t xml:space="preserve">Journey </w:t>
        </w:r>
        <w:proofErr w:type="gramStart"/>
        <w:r w:rsidRPr="00403AD2">
          <w:rPr>
            <w:rStyle w:val="Hyperlink"/>
            <w:rFonts w:asciiTheme="minorHAnsi" w:hAnsiTheme="minorHAnsi"/>
          </w:rPr>
          <w:t>Into</w:t>
        </w:r>
        <w:proofErr w:type="gramEnd"/>
        <w:r w:rsidRPr="00403AD2">
          <w:rPr>
            <w:rStyle w:val="Hyperlink"/>
            <w:rFonts w:asciiTheme="minorHAnsi" w:hAnsiTheme="minorHAnsi"/>
          </w:rPr>
          <w:t xml:space="preserve"> Extremism in Africa</w:t>
        </w:r>
      </w:hyperlink>
      <w:r w:rsidRPr="00403AD2">
        <w:rPr>
          <w:rFonts w:asciiTheme="minorHAnsi" w:hAnsiTheme="minorHAnsi"/>
        </w:rPr>
        <w:t xml:space="preserve">,” draws from </w:t>
      </w:r>
      <w:r w:rsidRPr="00403AD2">
        <w:rPr>
          <w:rStyle w:val="StyleUnderline"/>
          <w:rFonts w:asciiTheme="minorHAnsi" w:hAnsiTheme="minorHAnsi"/>
        </w:rPr>
        <w:t>interviews with former combatants in Nigeria, Mali and Somalia to show that many people who join extremist groups have suffered abuses at the hands of the security sector. The takeaway is clear: Combating terrorist groups with tactics that make it easier for them to recruit is quite literally self-defeating.</w:t>
      </w:r>
      <w:r w:rsidR="003953FE" w:rsidRPr="00403AD2">
        <w:rPr>
          <w:rStyle w:val="StyleUnderline"/>
          <w:rFonts w:asciiTheme="minorHAnsi" w:hAnsiTheme="minorHAnsi"/>
        </w:rPr>
        <w:t xml:space="preserve"> </w:t>
      </w:r>
      <w:r w:rsidRPr="00403AD2">
        <w:rPr>
          <w:rStyle w:val="StyleUnderline"/>
          <w:rFonts w:asciiTheme="minorHAnsi" w:hAnsiTheme="minorHAnsi"/>
        </w:rPr>
        <w:t>The behavior of the Nigerian military, therefore, demands that Washington recalibrate its security strategy in the region, emphasizing professionalization over weapons acquisition and improved capacity for combat.</w:t>
      </w:r>
      <w:r w:rsidR="003953FE" w:rsidRPr="00403AD2">
        <w:rPr>
          <w:rFonts w:asciiTheme="minorHAnsi" w:hAnsiTheme="minorHAnsi"/>
        </w:rPr>
        <w:t xml:space="preserve"> </w:t>
      </w:r>
      <w:r w:rsidRPr="00403AD2">
        <w:rPr>
          <w:rFonts w:asciiTheme="minorHAnsi" w:hAnsiTheme="minorHAnsi"/>
        </w:rPr>
        <w:t>As Destructive as Boko Haram</w:t>
      </w:r>
      <w:r w:rsidR="003953FE" w:rsidRPr="00403AD2">
        <w:rPr>
          <w:rFonts w:asciiTheme="minorHAnsi" w:hAnsiTheme="minorHAnsi"/>
        </w:rPr>
        <w:t xml:space="preserve"> </w:t>
      </w:r>
      <w:proofErr w:type="gramStart"/>
      <w:r w:rsidRPr="00403AD2">
        <w:rPr>
          <w:rFonts w:asciiTheme="minorHAnsi" w:hAnsiTheme="minorHAnsi"/>
        </w:rPr>
        <w:t>The</w:t>
      </w:r>
      <w:proofErr w:type="gramEnd"/>
      <w:r w:rsidRPr="00403AD2">
        <w:rPr>
          <w:rFonts w:asciiTheme="minorHAnsi" w:hAnsiTheme="minorHAnsi"/>
        </w:rPr>
        <w:t xml:space="preserve"> Nigerian military’s abuses in the fight against Boko Haram are so extensive that they are the subject of an ongoing investigation by the International Criminal Court. </w:t>
      </w:r>
      <w:r w:rsidRPr="00403AD2">
        <w:rPr>
          <w:rStyle w:val="StyleUnderline"/>
          <w:rFonts w:asciiTheme="minorHAnsi" w:hAnsiTheme="minorHAnsi"/>
        </w:rPr>
        <w:t>Extrajudicial killings and illegal detention practices have been documented at length by several nongovernmental organizations, including Amnesty International and Human Rights Watch.</w:t>
      </w:r>
      <w:r w:rsidR="003953FE" w:rsidRPr="00403AD2">
        <w:rPr>
          <w:rStyle w:val="StyleUnderline"/>
          <w:rFonts w:asciiTheme="minorHAnsi" w:hAnsiTheme="minorHAnsi"/>
        </w:rPr>
        <w:t xml:space="preserve"> </w:t>
      </w:r>
      <w:r w:rsidRPr="00403AD2">
        <w:rPr>
          <w:rFonts w:asciiTheme="minorHAnsi" w:hAnsiTheme="minorHAnsi"/>
        </w:rPr>
        <w:t>Among the most comprehensive and distressing accounts was a 2015 report by Amnesty International titled “</w:t>
      </w:r>
      <w:hyperlink r:id="rId97" w:tgtFrame="_blank" w:history="1">
        <w:r w:rsidRPr="00403AD2">
          <w:rPr>
            <w:rStyle w:val="Hyperlink"/>
            <w:rFonts w:asciiTheme="minorHAnsi" w:hAnsiTheme="minorHAnsi"/>
          </w:rPr>
          <w:t>Stars on Their Shoulders, Blood on Their Hands</w:t>
        </w:r>
      </w:hyperlink>
      <w:r w:rsidRPr="00403AD2">
        <w:rPr>
          <w:rFonts w:asciiTheme="minorHAnsi" w:hAnsiTheme="minorHAnsi"/>
        </w:rPr>
        <w:t>,” which tallied more than 7,000 deaths in Nigerian government detention centers, 1,200 additional extrajudicial killings and the arbitrary arrest of more than 20,000 people in counterterrorism operations. According to Amnesty, the military “extrajudicially executed people after they had been captured and when they presented no danger.” The victims included people who “were shot dead inside detention facilities, while others were either shot or had their throats cut after being captured during cordon-and-search operations.”</w:t>
      </w:r>
      <w:r w:rsidR="003953FE" w:rsidRPr="00403AD2">
        <w:rPr>
          <w:rFonts w:asciiTheme="minorHAnsi" w:hAnsiTheme="minorHAnsi"/>
        </w:rPr>
        <w:t xml:space="preserve"> </w:t>
      </w:r>
      <w:r w:rsidRPr="00403AD2">
        <w:rPr>
          <w:rFonts w:asciiTheme="minorHAnsi" w:hAnsiTheme="minorHAnsi"/>
        </w:rPr>
        <w:t xml:space="preserve">In one especially gruesome incident, </w:t>
      </w:r>
      <w:r w:rsidRPr="00403AD2">
        <w:rPr>
          <w:rStyle w:val="StyleUnderline"/>
          <w:rFonts w:asciiTheme="minorHAnsi" w:hAnsiTheme="minorHAnsi"/>
        </w:rPr>
        <w:t>soldiers responding to a Boko Haram attack in the northeastern town of Baga in April 2013 carried out a “mop-up” operation that killed nearly 200 people. More recent accounts from activist groups and people living in the Lake Chad basin suggest these abusive practices have continued.</w:t>
      </w:r>
      <w:r w:rsidR="003953FE" w:rsidRPr="00403AD2">
        <w:rPr>
          <w:rStyle w:val="StyleUnderline"/>
          <w:rFonts w:asciiTheme="minorHAnsi" w:hAnsiTheme="minorHAnsi"/>
        </w:rPr>
        <w:t xml:space="preserve"> </w:t>
      </w:r>
      <w:r w:rsidRPr="00403AD2">
        <w:rPr>
          <w:rFonts w:asciiTheme="minorHAnsi" w:hAnsiTheme="minorHAnsi"/>
        </w:rPr>
        <w:t xml:space="preserve">A woman I interviewed in December 2015 in the Fufore refugee camp, located in the northeastern state of Adamawa, survived attacks by both Boko Haram and the army. She said that of the two, </w:t>
      </w:r>
      <w:r w:rsidRPr="00403AD2">
        <w:rPr>
          <w:rStyle w:val="StyleUnderline"/>
          <w:rFonts w:asciiTheme="minorHAnsi" w:hAnsiTheme="minorHAnsi"/>
        </w:rPr>
        <w:t xml:space="preserve">the army left </w:t>
      </w:r>
      <w:r w:rsidRPr="00403AD2">
        <w:rPr>
          <w:rStyle w:val="StyleUnderline"/>
          <w:rFonts w:asciiTheme="minorHAnsi" w:hAnsiTheme="minorHAnsi"/>
        </w:rPr>
        <w:lastRenderedPageBreak/>
        <w:t>more destruction in its wake. “My town was along the Boko Haram route, so they attacked us regularly but never ruled over us,” said the woman, who is from Borno and who spoke on condition of anonymity for her safety. “We were just trapped in our town.”</w:t>
      </w:r>
      <w:r w:rsidR="003953FE" w:rsidRPr="00403AD2">
        <w:rPr>
          <w:rStyle w:val="StyleUnderline"/>
          <w:rFonts w:asciiTheme="minorHAnsi" w:hAnsiTheme="minorHAnsi"/>
        </w:rPr>
        <w:t xml:space="preserve"> </w:t>
      </w:r>
      <w:r w:rsidRPr="00403AD2">
        <w:rPr>
          <w:rFonts w:asciiTheme="minorHAnsi" w:hAnsiTheme="minorHAnsi"/>
        </w:rPr>
        <w:t>But when the soldiers came, the woman said, they “burned all of our houses and our fields.” She said she had no time to collect her possessions before the inferno began.</w:t>
      </w:r>
      <w:r w:rsidR="003953FE" w:rsidRPr="00403AD2">
        <w:rPr>
          <w:rFonts w:asciiTheme="minorHAnsi" w:hAnsiTheme="minorHAnsi"/>
        </w:rPr>
        <w:t xml:space="preserve"> </w:t>
      </w:r>
      <w:r w:rsidRPr="00403AD2">
        <w:rPr>
          <w:rFonts w:asciiTheme="minorHAnsi" w:hAnsiTheme="minorHAnsi"/>
        </w:rPr>
        <w:t>Another woman from the town of Walasah, also in Borno, similarly reported that when the Nigerian army entered her community, “They did not stop to ask who was Boko Haram; they just burned down the whole village.”</w:t>
      </w:r>
      <w:r w:rsidR="003953FE" w:rsidRPr="00403AD2">
        <w:rPr>
          <w:rFonts w:asciiTheme="minorHAnsi" w:hAnsiTheme="minorHAnsi"/>
        </w:rPr>
        <w:t xml:space="preserve"> </w:t>
      </w:r>
      <w:r w:rsidRPr="00403AD2">
        <w:rPr>
          <w:rStyle w:val="StyleUnderline"/>
          <w:rFonts w:asciiTheme="minorHAnsi" w:hAnsiTheme="minorHAnsi"/>
        </w:rPr>
        <w:t>For civilians, it makes little difference if a village is burned by Boko Haram insurgents or by soldiers. They are left without their livelihoods and property, facing an uncertain future.</w:t>
      </w:r>
      <w:r w:rsidR="003953FE" w:rsidRPr="00403AD2">
        <w:rPr>
          <w:rFonts w:asciiTheme="minorHAnsi" w:hAnsiTheme="minorHAnsi"/>
        </w:rPr>
        <w:t xml:space="preserve"> </w:t>
      </w:r>
      <w:r w:rsidRPr="00403AD2">
        <w:rPr>
          <w:rStyle w:val="Emphasis"/>
          <w:rFonts w:asciiTheme="minorHAnsi" w:hAnsiTheme="minorHAnsi"/>
        </w:rPr>
        <w:t>The Nigerian military often claims that such fires are set by Boko Haram. However, this contradicts the testimony of displaced people, journalists and even some military personnel.</w:t>
      </w:r>
      <w:r w:rsidR="003953FE" w:rsidRPr="00403AD2">
        <w:rPr>
          <w:rStyle w:val="Emphasis"/>
          <w:rFonts w:asciiTheme="minorHAnsi" w:hAnsiTheme="minorHAnsi"/>
        </w:rPr>
        <w:t xml:space="preserve"> </w:t>
      </w:r>
      <w:r w:rsidRPr="00403AD2">
        <w:rPr>
          <w:rFonts w:asciiTheme="minorHAnsi" w:hAnsiTheme="minorHAnsi"/>
        </w:rPr>
        <w:t xml:space="preserve">While there is arguably a strategic justification for burning villages—namely, to deprive Boko Haram of resources to loot—the same cannot be said for other abuses carried out during village raids, which seem to be the result not of strategic logic, but rather a lack of professionalism. A </w:t>
      </w:r>
      <w:r w:rsidRPr="00403AD2">
        <w:rPr>
          <w:rStyle w:val="StyleUnderline"/>
          <w:rFonts w:asciiTheme="minorHAnsi" w:hAnsiTheme="minorHAnsi"/>
        </w:rPr>
        <w:t>UNICEF employee who has worked on protection issues throughout northern Nigeria reported that, in March 2016, when Nigerian soldiers entered communities in Adamawa to liberate them from Boko Haram’s rule, the soldiers announced they would “kill local men and take their wives</w:t>
      </w:r>
      <w:r w:rsidRPr="00403AD2">
        <w:rPr>
          <w:rFonts w:asciiTheme="minorHAnsi" w:hAnsiTheme="minorHAnsi"/>
        </w:rPr>
        <w:t>.”</w:t>
      </w:r>
      <w:r w:rsidR="003953FE" w:rsidRPr="00403AD2">
        <w:rPr>
          <w:rFonts w:asciiTheme="minorHAnsi" w:hAnsiTheme="minorHAnsi"/>
        </w:rPr>
        <w:t xml:space="preserve"> </w:t>
      </w:r>
      <w:r w:rsidRPr="00403AD2">
        <w:rPr>
          <w:rFonts w:asciiTheme="minorHAnsi" w:hAnsiTheme="minorHAnsi"/>
        </w:rPr>
        <w:t>Some Nigerians who have survived attacks by both Boko Haram and the army say the army is more destructive.</w:t>
      </w:r>
      <w:r w:rsidR="003953FE" w:rsidRPr="00403AD2">
        <w:rPr>
          <w:rFonts w:asciiTheme="minorHAnsi" w:hAnsiTheme="minorHAnsi"/>
        </w:rPr>
        <w:t xml:space="preserve"> </w:t>
      </w:r>
      <w:r w:rsidRPr="00403AD2">
        <w:rPr>
          <w:rStyle w:val="StyleUnderline"/>
          <w:rFonts w:asciiTheme="minorHAnsi" w:hAnsiTheme="minorHAnsi"/>
        </w:rPr>
        <w:t>With a resigned shrug, the aid worker said, “You can never have security forces acting to code 100 percent of the time anywhere.” Yet in Nigeria’s case, such behavior has hampered counterinsurgency efforts by reducing citizens’ trust in the military. </w:t>
      </w:r>
    </w:p>
    <w:p w:rsidR="007F3A22" w:rsidRPr="00403AD2" w:rsidRDefault="007F3A22" w:rsidP="00FC213F">
      <w:pPr>
        <w:rPr>
          <w:rFonts w:asciiTheme="minorHAnsi" w:hAnsiTheme="minorHAnsi"/>
        </w:rPr>
      </w:pPr>
    </w:p>
    <w:p w:rsidR="00C4418B" w:rsidRPr="00403AD2" w:rsidRDefault="00C4418B" w:rsidP="00C4418B">
      <w:pPr>
        <w:pStyle w:val="Heading3"/>
        <w:rPr>
          <w:rFonts w:asciiTheme="minorHAnsi" w:hAnsiTheme="minorHAnsi"/>
        </w:rPr>
      </w:pPr>
      <w:r w:rsidRPr="00403AD2">
        <w:rPr>
          <w:rFonts w:asciiTheme="minorHAnsi" w:hAnsiTheme="minorHAnsi"/>
        </w:rPr>
        <w:lastRenderedPageBreak/>
        <w:t>! – African Economy / Oil</w:t>
      </w:r>
    </w:p>
    <w:p w:rsidR="00C4418B" w:rsidRPr="00403AD2" w:rsidRDefault="00C4418B" w:rsidP="00C4418B">
      <w:pPr>
        <w:rPr>
          <w:rFonts w:asciiTheme="minorHAnsi" w:hAnsiTheme="minorHAnsi"/>
        </w:rPr>
      </w:pPr>
    </w:p>
    <w:p w:rsidR="004E7524" w:rsidRPr="00403AD2" w:rsidRDefault="004E7524" w:rsidP="004E7524">
      <w:pPr>
        <w:pStyle w:val="Heading4"/>
        <w:rPr>
          <w:rFonts w:asciiTheme="minorHAnsi" w:hAnsiTheme="minorHAnsi"/>
        </w:rPr>
      </w:pPr>
      <w:r w:rsidRPr="00403AD2">
        <w:rPr>
          <w:rFonts w:asciiTheme="minorHAnsi" w:hAnsiTheme="minorHAnsi"/>
        </w:rPr>
        <w:t>Nigeria instability fueled by Boko Haram tanks African economy, oil production and causes humanitarian crisis</w:t>
      </w:r>
    </w:p>
    <w:p w:rsidR="004E7524" w:rsidRPr="00403AD2" w:rsidRDefault="004E7524" w:rsidP="004E7524">
      <w:pPr>
        <w:rPr>
          <w:rFonts w:asciiTheme="minorHAnsi" w:hAnsiTheme="minorHAnsi"/>
          <w:sz w:val="20"/>
        </w:rPr>
      </w:pPr>
      <w:r w:rsidRPr="00403AD2">
        <w:rPr>
          <w:rStyle w:val="Style13ptBold"/>
          <w:rFonts w:asciiTheme="minorHAnsi" w:hAnsiTheme="minorHAnsi"/>
        </w:rPr>
        <w:t>Duncan 18</w:t>
      </w:r>
      <w:r w:rsidR="001F1844" w:rsidRPr="00403AD2">
        <w:rPr>
          <w:rFonts w:asciiTheme="minorHAnsi" w:hAnsiTheme="minorHAnsi"/>
        </w:rPr>
        <w:t xml:space="preserve"> – </w:t>
      </w:r>
      <w:r w:rsidRPr="00403AD2">
        <w:rPr>
          <w:rFonts w:asciiTheme="minorHAnsi" w:hAnsiTheme="minorHAnsi"/>
        </w:rPr>
        <w:t>officer in the U.S. Marine Corps and the co-founder of </w:t>
      </w:r>
      <w:hyperlink r:id="rId98" w:history="1">
        <w:r w:rsidRPr="00403AD2">
          <w:rPr>
            <w:rStyle w:val="Hyperlink"/>
            <w:rFonts w:asciiTheme="minorHAnsi" w:hAnsiTheme="minorHAnsi"/>
          </w:rPr>
          <w:t>Ender’s Galley</w:t>
        </w:r>
      </w:hyperlink>
      <w:r w:rsidRPr="00403AD2">
        <w:rPr>
          <w:rFonts w:asciiTheme="minorHAnsi" w:hAnsiTheme="minorHAnsi"/>
        </w:rPr>
        <w:t xml:space="preserve">. (Austin, "Revitalizing U.S. Strategy in Nigeria to Address Boko Haram," RealClear Defense, </w:t>
      </w:r>
      <w:hyperlink r:id="rId99" w:history="1">
        <w:r w:rsidRPr="00403AD2">
          <w:rPr>
            <w:rStyle w:val="Hyperlink"/>
            <w:rFonts w:asciiTheme="minorHAnsi" w:hAnsiTheme="minorHAnsi"/>
          </w:rPr>
          <w:t>https://www.realcleardefense.com/articles/2018/06/06/revitalizing_us_strategy_in_nigeria_to_address_boko_haram_113512.html 6-6-18</w:t>
        </w:r>
      </w:hyperlink>
      <w:r w:rsidRPr="00403AD2">
        <w:rPr>
          <w:rFonts w:asciiTheme="minorHAnsi" w:hAnsiTheme="minorHAnsi"/>
        </w:rPr>
        <w:t>)</w:t>
      </w:r>
    </w:p>
    <w:p w:rsidR="004E7524" w:rsidRPr="00403AD2" w:rsidRDefault="004E7524" w:rsidP="004E7524">
      <w:pPr>
        <w:rPr>
          <w:rFonts w:asciiTheme="minorHAnsi" w:hAnsiTheme="minorHAnsi"/>
          <w:sz w:val="20"/>
        </w:rPr>
      </w:pPr>
      <w:r w:rsidRPr="00403AD2">
        <w:rPr>
          <w:rFonts w:asciiTheme="minorHAnsi" w:hAnsiTheme="minorHAnsi"/>
          <w:sz w:val="20"/>
        </w:rPr>
        <w:t>WHY NIGERIA MATTERS</w:t>
      </w:r>
    </w:p>
    <w:p w:rsidR="004E7524" w:rsidRPr="00403AD2" w:rsidRDefault="004E7524" w:rsidP="004E7524">
      <w:pPr>
        <w:rPr>
          <w:rFonts w:asciiTheme="minorHAnsi" w:hAnsiTheme="minorHAnsi"/>
        </w:rPr>
      </w:pPr>
      <w:r w:rsidRPr="00403AD2">
        <w:rPr>
          <w:rStyle w:val="StyleUnderline"/>
          <w:rFonts w:asciiTheme="minorHAnsi" w:hAnsiTheme="minorHAnsi"/>
        </w:rPr>
        <w:t>Africa is a critical geostrategic priority for the United States due to its sustained economic growth, abundant natural resources, and growing entrepreneur class.[</w:t>
      </w:r>
      <w:r w:rsidRPr="00403AD2">
        <w:rPr>
          <w:rFonts w:asciiTheme="minorHAnsi" w:hAnsiTheme="minorHAnsi"/>
        </w:rPr>
        <w:t xml:space="preserve">4] Within Africa, </w:t>
      </w:r>
      <w:r w:rsidRPr="00403AD2">
        <w:rPr>
          <w:rStyle w:val="StyleUnderline"/>
          <w:rFonts w:asciiTheme="minorHAnsi" w:hAnsiTheme="minorHAnsi"/>
        </w:rPr>
        <w:t>Nigeria is, relatively speaking, a super-power—the largest economy, the largest producer of oil, and the most populated</w:t>
      </w:r>
      <w:r w:rsidRPr="00403AD2">
        <w:rPr>
          <w:rFonts w:asciiTheme="minorHAnsi" w:hAnsiTheme="minorHAnsi"/>
        </w:rPr>
        <w:t xml:space="preserve">.[5] Economically, </w:t>
      </w:r>
      <w:r w:rsidRPr="00403AD2">
        <w:rPr>
          <w:rStyle w:val="StyleUnderline"/>
          <w:rFonts w:asciiTheme="minorHAnsi" w:hAnsiTheme="minorHAnsi"/>
        </w:rPr>
        <w:t>Nigeria runs a trade surplus with the United States importing over $5.5 billion in U.S. goods annually</w:t>
      </w:r>
      <w:r w:rsidRPr="00403AD2">
        <w:rPr>
          <w:rFonts w:asciiTheme="minorHAnsi" w:hAnsiTheme="minorHAnsi"/>
        </w:rPr>
        <w:t xml:space="preserve">.[6] Despite experiencing a slight recession in 2016 for the first time in two decades, </w:t>
      </w:r>
      <w:r w:rsidRPr="00403AD2">
        <w:rPr>
          <w:rStyle w:val="StyleUnderline"/>
          <w:rFonts w:asciiTheme="minorHAnsi" w:hAnsiTheme="minorHAnsi"/>
        </w:rPr>
        <w:t>the Nigerian economy continues to recover thanks to gross domestic product growth in 2017 and even better estimates for 2018</w:t>
      </w:r>
      <w:r w:rsidRPr="00403AD2">
        <w:rPr>
          <w:rFonts w:asciiTheme="minorHAnsi" w:hAnsiTheme="minorHAnsi"/>
        </w:rPr>
        <w:t xml:space="preserve">.[7] Recently, much of the recovery is anchored by increased oil and natural gas production, along with higher petroleum prices. </w:t>
      </w:r>
      <w:r w:rsidRPr="00403AD2">
        <w:rPr>
          <w:rStyle w:val="StyleUnderline"/>
          <w:rFonts w:asciiTheme="minorHAnsi" w:hAnsiTheme="minorHAnsi"/>
        </w:rPr>
        <w:t>Though abundant in many natural resources, oil and natural gas are the country’s mainstays. Nigeria is Africa’s largest petroleum producer, 12th largest in the world, and boasts the largest natural gas reserves on the continent</w:t>
      </w:r>
      <w:r w:rsidRPr="00403AD2">
        <w:rPr>
          <w:rFonts w:asciiTheme="minorHAnsi" w:hAnsiTheme="minorHAnsi"/>
        </w:rPr>
        <w:t xml:space="preserve">.[8] Astoundingly, </w:t>
      </w:r>
      <w:r w:rsidRPr="00403AD2">
        <w:rPr>
          <w:rStyle w:val="StyleUnderline"/>
          <w:rFonts w:asciiTheme="minorHAnsi" w:hAnsiTheme="minorHAnsi"/>
        </w:rPr>
        <w:t>Nigeria is also the world’s fourth largest democracy, and the population is projected to surpass that of the United States before 2050—Nigeria is on track to become the third largest country in the world in just over three decade</w:t>
      </w:r>
      <w:r w:rsidRPr="00403AD2">
        <w:rPr>
          <w:rFonts w:asciiTheme="minorHAnsi" w:hAnsiTheme="minorHAnsi"/>
        </w:rPr>
        <w:t xml:space="preserve">s.[9] As the beacon of Africa, </w:t>
      </w:r>
      <w:r w:rsidRPr="00403AD2">
        <w:rPr>
          <w:rStyle w:val="Emphasis"/>
          <w:rFonts w:asciiTheme="minorHAnsi" w:hAnsiTheme="minorHAnsi"/>
        </w:rPr>
        <w:t>the long-term stability and economic growth of Nigeria is inextricably linked to the continent’s future</w:t>
      </w:r>
      <w:r w:rsidRPr="00403AD2">
        <w:rPr>
          <w:rFonts w:asciiTheme="minorHAnsi" w:hAnsiTheme="minorHAnsi"/>
        </w:rPr>
        <w:t>.</w:t>
      </w:r>
    </w:p>
    <w:p w:rsidR="004E7524" w:rsidRPr="00403AD2" w:rsidRDefault="004E7524" w:rsidP="004E7524">
      <w:pPr>
        <w:rPr>
          <w:rFonts w:asciiTheme="minorHAnsi" w:hAnsiTheme="minorHAnsi"/>
        </w:rPr>
      </w:pPr>
      <w:r w:rsidRPr="00403AD2">
        <w:rPr>
          <w:rFonts w:asciiTheme="minorHAnsi" w:hAnsiTheme="minorHAnsi"/>
        </w:rPr>
        <w:t>CONTINUING CHALLENGES TO SOVEREIGNTY</w:t>
      </w:r>
    </w:p>
    <w:p w:rsidR="004E7524" w:rsidRPr="00403AD2" w:rsidRDefault="004E7524" w:rsidP="004E7524">
      <w:pPr>
        <w:rPr>
          <w:rStyle w:val="StyleUnderline"/>
          <w:rFonts w:asciiTheme="minorHAnsi" w:hAnsiTheme="minorHAnsi"/>
        </w:rPr>
      </w:pPr>
      <w:r w:rsidRPr="00403AD2">
        <w:rPr>
          <w:rFonts w:asciiTheme="minorHAnsi" w:hAnsiTheme="minorHAnsi"/>
        </w:rPr>
        <w:t xml:space="preserve">Since the </w:t>
      </w:r>
      <w:r w:rsidRPr="00403AD2">
        <w:rPr>
          <w:rStyle w:val="StyleUnderline"/>
          <w:rFonts w:asciiTheme="minorHAnsi" w:hAnsiTheme="minorHAnsi"/>
        </w:rPr>
        <w:t>Boko Haram insurgency began in earnest in 2009, it continues to serve as a credible challenge to sovereignty in Nigeria and other states in the the region</w:t>
      </w:r>
      <w:r w:rsidRPr="00403AD2">
        <w:rPr>
          <w:rFonts w:asciiTheme="minorHAnsi" w:hAnsiTheme="minorHAnsi"/>
        </w:rPr>
        <w:t xml:space="preserve">. Their stated goal is to overthrow the Nigerian government and replace it with a religious state.[10] Accordingly, the U.S. Department of State officially designated Boko Haram a Foreign Terrorist Organization on November 14, 2013.[11] The </w:t>
      </w:r>
      <w:r w:rsidRPr="00403AD2">
        <w:rPr>
          <w:rStyle w:val="StyleUnderline"/>
          <w:rFonts w:asciiTheme="minorHAnsi" w:hAnsiTheme="minorHAnsi"/>
        </w:rPr>
        <w:t>violence perpetrated by Boko Haram is responsible for generating a humanitarian emergency, displacing over two million people and creating a food crisis for an additional eight million</w:t>
      </w:r>
      <w:r w:rsidRPr="00403AD2">
        <w:rPr>
          <w:rFonts w:asciiTheme="minorHAnsi" w:hAnsiTheme="minorHAnsi"/>
        </w:rPr>
        <w:t xml:space="preserve">.[12] The humanitarian and refugee crisis </w:t>
      </w:r>
      <w:r w:rsidRPr="00403AD2">
        <w:rPr>
          <w:rStyle w:val="StyleUnderline"/>
          <w:rFonts w:asciiTheme="minorHAnsi" w:hAnsiTheme="minorHAnsi"/>
        </w:rPr>
        <w:t>also creates regional challenges to sovereignty throughout the Lake Chad Region, to include Chad, Niger, and Cameroon</w:t>
      </w:r>
      <w:r w:rsidRPr="00403AD2">
        <w:rPr>
          <w:rFonts w:asciiTheme="minorHAnsi" w:hAnsiTheme="minorHAnsi"/>
        </w:rPr>
        <w:t>. These nations are unable to control their borders, quell cross-border violence, or support the influx of displaced persons due to already-severe humanitarian situations within their territories. Complicating matters, Boko Haram factions are also aligning with Islamic State factions, giving way to new streams of manning and resources for both groups</w:t>
      </w:r>
      <w:proofErr w:type="gramStart"/>
      <w:r w:rsidRPr="00403AD2">
        <w:rPr>
          <w:rFonts w:asciiTheme="minorHAnsi" w:hAnsiTheme="minorHAnsi"/>
        </w:rPr>
        <w:t>.[</w:t>
      </w:r>
      <w:proofErr w:type="gramEnd"/>
      <w:r w:rsidRPr="00403AD2">
        <w:rPr>
          <w:rFonts w:asciiTheme="minorHAnsi" w:hAnsiTheme="minorHAnsi"/>
        </w:rPr>
        <w:t>13</w:t>
      </w:r>
      <w:r w:rsidRPr="00403AD2">
        <w:rPr>
          <w:rStyle w:val="StyleUnderline"/>
          <w:rFonts w:asciiTheme="minorHAnsi" w:hAnsiTheme="minorHAnsi"/>
        </w:rPr>
        <w:t>] The result is a distressed region in dire need of assistance to address the Boko Haram challenge to sovereignty.</w:t>
      </w:r>
    </w:p>
    <w:p w:rsidR="004E7524" w:rsidRPr="00403AD2" w:rsidRDefault="004E7524" w:rsidP="004E7524">
      <w:pPr>
        <w:pStyle w:val="Heading4"/>
        <w:rPr>
          <w:rFonts w:asciiTheme="minorHAnsi" w:hAnsiTheme="minorHAnsi"/>
        </w:rPr>
      </w:pPr>
      <w:r w:rsidRPr="00403AD2">
        <w:rPr>
          <w:rFonts w:asciiTheme="minorHAnsi" w:hAnsiTheme="minorHAnsi"/>
        </w:rPr>
        <w:lastRenderedPageBreak/>
        <w:t>Nigerian governmental instability destroy worldwide oil production, refugee leadership in Africa, and the democratic world order</w:t>
      </w:r>
    </w:p>
    <w:p w:rsidR="004E7524" w:rsidRPr="00403AD2" w:rsidRDefault="004E7524" w:rsidP="004E7524">
      <w:pPr>
        <w:rPr>
          <w:rFonts w:asciiTheme="minorHAnsi" w:hAnsiTheme="minorHAnsi"/>
        </w:rPr>
      </w:pPr>
      <w:r w:rsidRPr="00403AD2">
        <w:rPr>
          <w:rStyle w:val="Style13ptBold"/>
          <w:rFonts w:asciiTheme="minorHAnsi" w:hAnsiTheme="minorHAnsi"/>
        </w:rPr>
        <w:t>Abdullahi 19</w:t>
      </w:r>
      <w:r w:rsidR="000327E7" w:rsidRPr="00403AD2">
        <w:rPr>
          <w:rFonts w:asciiTheme="minorHAnsi" w:hAnsiTheme="minorHAnsi"/>
        </w:rPr>
        <w:t xml:space="preserve"> – </w:t>
      </w:r>
      <w:r w:rsidRPr="00403AD2">
        <w:rPr>
          <w:rFonts w:asciiTheme="minorHAnsi" w:hAnsiTheme="minorHAnsi"/>
        </w:rPr>
        <w:t xml:space="preserve">Junior Associate Researcher with the Conflict Studies </w:t>
      </w:r>
      <w:proofErr w:type="gramStart"/>
      <w:r w:rsidRPr="00403AD2">
        <w:rPr>
          <w:rFonts w:asciiTheme="minorHAnsi" w:hAnsiTheme="minorHAnsi"/>
        </w:rPr>
        <w:t>And</w:t>
      </w:r>
      <w:proofErr w:type="gramEnd"/>
      <w:r w:rsidRPr="00403AD2">
        <w:rPr>
          <w:rFonts w:asciiTheme="minorHAnsi" w:hAnsiTheme="minorHAnsi"/>
        </w:rPr>
        <w:t xml:space="preserve"> Analysis Project. His areas of interest are in Nigeria’s military, local conflict drivers across Nigeria, conflict prevention and effects of climate change on national security.  (Murtala "Options </w:t>
      </w:r>
      <w:proofErr w:type="gramStart"/>
      <w:r w:rsidRPr="00403AD2">
        <w:rPr>
          <w:rFonts w:asciiTheme="minorHAnsi" w:hAnsiTheme="minorHAnsi"/>
        </w:rPr>
        <w:t>For Supporting Nigerian Air Operations In The</w:t>
      </w:r>
      <w:proofErr w:type="gramEnd"/>
      <w:r w:rsidRPr="00403AD2">
        <w:rPr>
          <w:rFonts w:asciiTheme="minorHAnsi" w:hAnsiTheme="minorHAnsi"/>
        </w:rPr>
        <w:t xml:space="preserve"> Lake Chad Conflict," GICS Conflict Studies, </w:t>
      </w:r>
      <w:hyperlink r:id="rId100" w:history="1">
        <w:r w:rsidRPr="00403AD2">
          <w:rPr>
            <w:rStyle w:val="Hyperlink"/>
            <w:rFonts w:asciiTheme="minorHAnsi" w:hAnsiTheme="minorHAnsi"/>
          </w:rPr>
          <w:t>https://conflictstudies.gics.live/2019/01/01/options-for-supporting-nigerian-air-operations-in-the-lake-chad-conflict/</w:t>
        </w:r>
      </w:hyperlink>
      <w:r w:rsidRPr="00403AD2">
        <w:rPr>
          <w:rFonts w:asciiTheme="minorHAnsi" w:hAnsiTheme="minorHAnsi"/>
        </w:rPr>
        <w:t xml:space="preserve"> 1-1-2019)</w:t>
      </w:r>
    </w:p>
    <w:p w:rsidR="004E7524" w:rsidRPr="00403AD2" w:rsidRDefault="004E7524" w:rsidP="004E7524">
      <w:pPr>
        <w:rPr>
          <w:rStyle w:val="StyleUnderline"/>
          <w:rFonts w:asciiTheme="minorHAnsi" w:hAnsiTheme="minorHAnsi"/>
        </w:rPr>
      </w:pPr>
      <w:r w:rsidRPr="00403AD2">
        <w:rPr>
          <w:rFonts w:asciiTheme="minorHAnsi" w:hAnsiTheme="minorHAnsi"/>
        </w:rPr>
        <w:t>Significance: </w:t>
      </w:r>
      <w:r w:rsidRPr="00403AD2">
        <w:rPr>
          <w:rStyle w:val="StyleUnderline"/>
          <w:rFonts w:asciiTheme="minorHAnsi" w:hAnsiTheme="minorHAnsi"/>
        </w:rPr>
        <w:t>Nigeria is Africa’s largest petroleum producer, 12th largest in the world, and boasts the largest natural gas reserves on the continent</w:t>
      </w:r>
      <w:r w:rsidRPr="00403AD2">
        <w:rPr>
          <w:rFonts w:asciiTheme="minorHAnsi" w:hAnsiTheme="minorHAnsi"/>
        </w:rPr>
        <w:t xml:space="preserve">. It is the </w:t>
      </w:r>
      <w:r w:rsidRPr="00403AD2">
        <w:rPr>
          <w:rStyle w:val="StyleUnderline"/>
          <w:rFonts w:asciiTheme="minorHAnsi" w:hAnsiTheme="minorHAnsi"/>
        </w:rPr>
        <w:t xml:space="preserve">world’s fourth largest democracy, with a population of 200 million people which is projected to surpass that of the United States before </w:t>
      </w:r>
      <w:proofErr w:type="gramStart"/>
      <w:r w:rsidRPr="00403AD2">
        <w:rPr>
          <w:rStyle w:val="StyleUnderline"/>
          <w:rFonts w:asciiTheme="minorHAnsi" w:hAnsiTheme="minorHAnsi"/>
        </w:rPr>
        <w:t>2050 .</w:t>
      </w:r>
      <w:proofErr w:type="gramEnd"/>
    </w:p>
    <w:p w:rsidR="004E7524" w:rsidRPr="00403AD2" w:rsidRDefault="004E7524" w:rsidP="004E7524">
      <w:pPr>
        <w:rPr>
          <w:rFonts w:asciiTheme="minorHAnsi" w:hAnsiTheme="minorHAnsi"/>
        </w:rPr>
      </w:pPr>
      <w:r w:rsidRPr="00403AD2">
        <w:rPr>
          <w:rFonts w:asciiTheme="minorHAnsi" w:hAnsiTheme="minorHAnsi"/>
        </w:rPr>
        <w:t>Nigeria’s military is an essential force for stability in the West African region leading regional interventions in Sierra Leone, Liberia and the Gambia, in support of the international rules based order, in recent history.</w:t>
      </w:r>
      <w:r w:rsidRPr="00403AD2">
        <w:rPr>
          <w:rStyle w:val="Emphasis"/>
          <w:rFonts w:asciiTheme="minorHAnsi" w:hAnsiTheme="minorHAnsi"/>
        </w:rPr>
        <w:t xml:space="preserve"> Nigeria serves as an alternative migration destination for many West Africans.</w:t>
      </w:r>
      <w:r w:rsidRPr="00403AD2">
        <w:rPr>
          <w:rFonts w:asciiTheme="minorHAnsi" w:hAnsiTheme="minorHAnsi"/>
        </w:rPr>
        <w:t xml:space="preserve"> </w:t>
      </w:r>
      <w:r w:rsidRPr="00403AD2">
        <w:rPr>
          <w:rStyle w:val="StyleUnderline"/>
          <w:rFonts w:asciiTheme="minorHAnsi" w:hAnsiTheme="minorHAnsi"/>
        </w:rPr>
        <w:t>Northern Nigeria, including the Lake Chad region hosts important centuries old Trans-Saharan corridors for movement of people, animals and trade, crucial for food security and the relative economic healthiness of at least three states in Nigeria’s immediate vicinity</w:t>
      </w:r>
      <w:r w:rsidRPr="00403AD2">
        <w:rPr>
          <w:rFonts w:asciiTheme="minorHAnsi" w:hAnsiTheme="minorHAnsi"/>
        </w:rPr>
        <w:t>.</w:t>
      </w:r>
    </w:p>
    <w:p w:rsidR="004E7524" w:rsidRPr="00403AD2" w:rsidRDefault="004E7524" w:rsidP="004E7524">
      <w:pPr>
        <w:rPr>
          <w:rStyle w:val="Emphasis"/>
          <w:rFonts w:asciiTheme="minorHAnsi" w:hAnsiTheme="minorHAnsi"/>
        </w:rPr>
      </w:pPr>
      <w:r w:rsidRPr="00403AD2">
        <w:rPr>
          <w:rFonts w:asciiTheme="minorHAnsi" w:hAnsiTheme="minorHAnsi"/>
        </w:rPr>
        <w:t>These factors make the survival of the Nigerian state important to the international community.</w:t>
      </w:r>
      <w:r w:rsidRPr="00403AD2">
        <w:rPr>
          <w:rStyle w:val="Emphasis"/>
          <w:rFonts w:asciiTheme="minorHAnsi" w:hAnsiTheme="minorHAnsi"/>
        </w:rPr>
        <w:t> Stability in Nigeria is inextricably linked to Africa’s future and the security of Western Europe.</w:t>
      </w:r>
    </w:p>
    <w:p w:rsidR="004E7524" w:rsidRPr="00403AD2" w:rsidRDefault="004E7524" w:rsidP="004E7524">
      <w:pPr>
        <w:pStyle w:val="Heading4"/>
        <w:rPr>
          <w:rFonts w:asciiTheme="minorHAnsi" w:hAnsiTheme="minorHAnsi"/>
        </w:rPr>
      </w:pPr>
      <w:r w:rsidRPr="00403AD2">
        <w:rPr>
          <w:rFonts w:asciiTheme="minorHAnsi" w:hAnsiTheme="minorHAnsi"/>
        </w:rPr>
        <w:t xml:space="preserve">Boko Haram fuels Nigerian instability—spills out to refugee crisis, destroys the oil trade, decks econ growth and causes broader African instability. </w:t>
      </w:r>
    </w:p>
    <w:p w:rsidR="004E7524" w:rsidRPr="00403AD2" w:rsidRDefault="004E7524" w:rsidP="004E7524">
      <w:pPr>
        <w:rPr>
          <w:rFonts w:asciiTheme="minorHAnsi" w:hAnsiTheme="minorHAnsi"/>
        </w:rPr>
      </w:pPr>
      <w:r w:rsidRPr="00403AD2">
        <w:rPr>
          <w:rStyle w:val="Heading4Char"/>
          <w:rFonts w:asciiTheme="minorHAnsi" w:hAnsiTheme="minorHAnsi"/>
        </w:rPr>
        <w:t>Felter 18</w:t>
      </w:r>
      <w:r w:rsidR="004311E1" w:rsidRPr="00403AD2">
        <w:rPr>
          <w:rStyle w:val="Heading4Char"/>
          <w:rFonts w:asciiTheme="minorHAnsi" w:hAnsiTheme="minorHAnsi"/>
        </w:rPr>
        <w:t xml:space="preserve"> </w:t>
      </w:r>
      <w:r w:rsidR="004311E1" w:rsidRPr="00403AD2">
        <w:rPr>
          <w:rFonts w:asciiTheme="minorHAnsi" w:hAnsiTheme="minorHAnsi"/>
        </w:rPr>
        <w:t>–</w:t>
      </w:r>
      <w:r w:rsidRPr="00403AD2">
        <w:rPr>
          <w:rFonts w:asciiTheme="minorHAnsi" w:hAnsiTheme="minorHAnsi"/>
        </w:rPr>
        <w:t xml:space="preserve"> covers Africa, global health, and development, as well as edits the Daily News Brief. Before joining CFR, she was a news writer at Bustle and a fellow at the Pulitzer Center on Crisis </w:t>
      </w:r>
      <w:proofErr w:type="gramStart"/>
      <w:r w:rsidRPr="00403AD2">
        <w:rPr>
          <w:rFonts w:asciiTheme="minorHAnsi" w:hAnsiTheme="minorHAnsi"/>
        </w:rPr>
        <w:t>Reporting(</w:t>
      </w:r>
      <w:proofErr w:type="gramEnd"/>
      <w:r w:rsidRPr="00403AD2">
        <w:rPr>
          <w:rFonts w:asciiTheme="minorHAnsi" w:hAnsiTheme="minorHAnsi"/>
        </w:rPr>
        <w:t xml:space="preserve">Claire, "Nigeria’s Battle With Boko Haram," Council on Foreign Relations, </w:t>
      </w:r>
      <w:hyperlink r:id="rId101" w:history="1">
        <w:r w:rsidRPr="00403AD2">
          <w:rPr>
            <w:rStyle w:val="Hyperlink"/>
            <w:rFonts w:asciiTheme="minorHAnsi" w:hAnsiTheme="minorHAnsi"/>
          </w:rPr>
          <w:t>https://www.cfr.org/backgrounder/nigerias-battle-boko-haram</w:t>
        </w:r>
      </w:hyperlink>
      <w:r w:rsidRPr="00403AD2">
        <w:rPr>
          <w:rFonts w:asciiTheme="minorHAnsi" w:hAnsiTheme="minorHAnsi"/>
        </w:rPr>
        <w:t xml:space="preserve"> 8-8-2018)</w:t>
      </w:r>
    </w:p>
    <w:p w:rsidR="004E7524" w:rsidRPr="00403AD2" w:rsidRDefault="004E7524" w:rsidP="004E7524">
      <w:pPr>
        <w:rPr>
          <w:rStyle w:val="StyleUnderline"/>
          <w:rFonts w:asciiTheme="minorHAnsi" w:hAnsiTheme="minorHAnsi"/>
        </w:rPr>
      </w:pPr>
      <w:r w:rsidRPr="00403AD2">
        <w:rPr>
          <w:rFonts w:asciiTheme="minorHAnsi" w:hAnsiTheme="minorHAnsi"/>
        </w:rPr>
        <w:t xml:space="preserve">Nigeria’s record of political corruption and inequality have also contributed to the group’s rise, analysts say. </w:t>
      </w:r>
      <w:r w:rsidRPr="00403AD2">
        <w:rPr>
          <w:rStyle w:val="StyleUnderline"/>
          <w:rFonts w:asciiTheme="minorHAnsi" w:hAnsiTheme="minorHAnsi"/>
        </w:rPr>
        <w:t>Despite being Africa’s biggest economy and home to a wealth of natural resources, Nigeria has one of the continent’s poorest populations. Roughly half of its two hundred million people </w:t>
      </w:r>
      <w:hyperlink r:id="rId102" w:tgtFrame="_blank" w:tooltip="live on less than $1.90 per day" w:history="1">
        <w:r w:rsidRPr="00403AD2">
          <w:rPr>
            <w:rStyle w:val="StyleUnderline"/>
            <w:rFonts w:asciiTheme="minorHAnsi" w:hAnsiTheme="minorHAnsi"/>
          </w:rPr>
          <w:t>live on less than $1.90 per day</w:t>
        </w:r>
      </w:hyperlink>
      <w:r w:rsidRPr="00403AD2">
        <w:rPr>
          <w:rStyle w:val="StyleUnderline"/>
          <w:rFonts w:asciiTheme="minorHAnsi" w:hAnsiTheme="minorHAnsi"/>
        </w:rPr>
        <w:t>; poverty is higher in the Muslim-majority northern regions.</w:t>
      </w:r>
      <w:r w:rsidRPr="00403AD2">
        <w:rPr>
          <w:rFonts w:asciiTheme="minorHAnsi" w:hAnsiTheme="minorHAnsi"/>
        </w:rPr>
        <w:t xml:space="preserve"> Oil has played a major role in driving economic inequality across the country</w:t>
      </w:r>
      <w:r w:rsidRPr="00403AD2">
        <w:rPr>
          <w:rStyle w:val="StyleUnderline"/>
          <w:rFonts w:asciiTheme="minorHAnsi" w:hAnsiTheme="minorHAnsi"/>
        </w:rPr>
        <w:t>: A small number of elites has long maintained a tight hold on oil revenues, and corrupt government ministers have been charged with embezzling tens of billions of dollars from the sector.</w:t>
      </w:r>
    </w:p>
    <w:p w:rsidR="004E7524" w:rsidRPr="00403AD2" w:rsidRDefault="004E7524" w:rsidP="004E7524">
      <w:pPr>
        <w:rPr>
          <w:rFonts w:asciiTheme="minorHAnsi" w:hAnsiTheme="minorHAnsi"/>
        </w:rPr>
      </w:pPr>
      <w:r w:rsidRPr="00403AD2">
        <w:rPr>
          <w:rFonts w:asciiTheme="minorHAnsi" w:hAnsiTheme="minorHAnsi"/>
        </w:rPr>
        <w:t>“</w:t>
      </w:r>
      <w:r w:rsidRPr="00403AD2">
        <w:rPr>
          <w:rStyle w:val="StyleUnderline"/>
          <w:rFonts w:asciiTheme="minorHAnsi" w:hAnsiTheme="minorHAnsi"/>
        </w:rPr>
        <w:t>The emergence of Boko Haram signifies the maturation of long-festering extremist impulses that run deep in the social reality of northern Niger</w:t>
      </w:r>
      <w:r w:rsidRPr="00403AD2">
        <w:rPr>
          <w:rFonts w:asciiTheme="minorHAnsi" w:hAnsiTheme="minorHAnsi"/>
        </w:rPr>
        <w:t>ia,” </w:t>
      </w:r>
      <w:hyperlink r:id="rId103" w:tgtFrame="_blank" w:tooltip="writes analyst Chris Ngwodo" w:history="1">
        <w:r w:rsidRPr="00403AD2">
          <w:rPr>
            <w:rStyle w:val="Hyperlink"/>
            <w:rFonts w:asciiTheme="minorHAnsi" w:hAnsiTheme="minorHAnsi"/>
          </w:rPr>
          <w:t>writes analyst Chris Ngwodo</w:t>
        </w:r>
      </w:hyperlink>
      <w:r w:rsidRPr="00403AD2">
        <w:rPr>
          <w:rFonts w:asciiTheme="minorHAnsi" w:hAnsiTheme="minorHAnsi"/>
        </w:rPr>
        <w:t>. “The group itself is an effect and not a cause; it is a symptom of decades of failed government and elite delinquency finally ripening into social chaos.”</w:t>
      </w:r>
    </w:p>
    <w:p w:rsidR="004E7524" w:rsidRPr="00403AD2" w:rsidRDefault="004E7524" w:rsidP="004E7524">
      <w:pPr>
        <w:rPr>
          <w:rFonts w:asciiTheme="minorHAnsi" w:hAnsiTheme="minorHAnsi"/>
        </w:rPr>
      </w:pPr>
      <w:r w:rsidRPr="00403AD2">
        <w:rPr>
          <w:rFonts w:asciiTheme="minorHAnsi" w:hAnsiTheme="minorHAnsi"/>
        </w:rPr>
        <w:t>Since gaining independence in 1960, Nigeria has suffered waves of political instability, including at least half a dozen coups, decades of military rule, and a civil war (1967–1970) that claimed up to two million lives, many perishing from a blockade-induced famine.</w:t>
      </w:r>
    </w:p>
    <w:p w:rsidR="004E7524" w:rsidRPr="00403AD2" w:rsidRDefault="004E7524" w:rsidP="004E7524">
      <w:pPr>
        <w:rPr>
          <w:rFonts w:asciiTheme="minorHAnsi" w:hAnsiTheme="minorHAnsi"/>
        </w:rPr>
      </w:pPr>
      <w:r w:rsidRPr="00403AD2">
        <w:rPr>
          <w:rFonts w:asciiTheme="minorHAnsi" w:hAnsiTheme="minorHAnsi"/>
        </w:rPr>
        <w:lastRenderedPageBreak/>
        <w:t>How did the group emerge?</w:t>
      </w:r>
    </w:p>
    <w:p w:rsidR="004E7524" w:rsidRPr="00403AD2" w:rsidRDefault="004E7524" w:rsidP="004E7524">
      <w:pPr>
        <w:rPr>
          <w:rFonts w:asciiTheme="minorHAnsi" w:hAnsiTheme="minorHAnsi"/>
        </w:rPr>
      </w:pPr>
      <w:r w:rsidRPr="00403AD2">
        <w:rPr>
          <w:rFonts w:asciiTheme="minorHAnsi" w:hAnsiTheme="minorHAnsi"/>
        </w:rPr>
        <w:t>In Boko Haram’s formative years, Yusuf criticized northern Muslims for participating in what he saw as an illegitimate, non-Islamic state. “Yusuf’s vision was extreme in the northern Nigeria context, but not so extreme that it was unrecognizable,” writes Alexander Thurston in his </w:t>
      </w:r>
      <w:hyperlink r:id="rId104" w:tgtFrame="_blank" w:tooltip="2017 book on the group" w:history="1">
        <w:r w:rsidRPr="00403AD2">
          <w:rPr>
            <w:rStyle w:val="Hyperlink"/>
            <w:rFonts w:asciiTheme="minorHAnsi" w:hAnsiTheme="minorHAnsi"/>
          </w:rPr>
          <w:t>2017 book on the group</w:t>
        </w:r>
      </w:hyperlink>
      <w:r w:rsidRPr="00403AD2">
        <w:rPr>
          <w:rFonts w:asciiTheme="minorHAnsi" w:hAnsiTheme="minorHAnsi"/>
        </w:rPr>
        <w:t>. “In diverse ways, most northern Muslims believe that Islam provides a framework that should shape public life.”</w:t>
      </w:r>
    </w:p>
    <w:p w:rsidR="004E7524" w:rsidRPr="00403AD2" w:rsidRDefault="004E7524" w:rsidP="004E7524">
      <w:pPr>
        <w:rPr>
          <w:rFonts w:asciiTheme="minorHAnsi" w:hAnsiTheme="minorHAnsi"/>
        </w:rPr>
      </w:pPr>
      <w:r w:rsidRPr="00403AD2">
        <w:rPr>
          <w:rFonts w:asciiTheme="minorHAnsi" w:hAnsiTheme="minorHAnsi"/>
        </w:rPr>
        <w:t>The group began to radicalize </w:t>
      </w:r>
      <w:hyperlink r:id="rId105" w:tgtFrame="_blank" w:tooltip="amid episodic clashes" w:history="1">
        <w:r w:rsidRPr="00403AD2">
          <w:rPr>
            <w:rStyle w:val="Hyperlink"/>
            <w:rFonts w:asciiTheme="minorHAnsi" w:hAnsiTheme="minorHAnsi"/>
          </w:rPr>
          <w:t>amid episodic clashes</w:t>
        </w:r>
      </w:hyperlink>
      <w:r w:rsidRPr="00403AD2">
        <w:rPr>
          <w:rFonts w:asciiTheme="minorHAnsi" w:hAnsiTheme="minorHAnsi"/>
        </w:rPr>
        <w:t> between Christians and Muslims and as security forces adopted harsher tactics against suspected militants. A flash point for the group came in 2009, when a police crackdown set off an armed uprising in Bauchi State that soon spread in the northeast. Government forces killed more than eight hundred people, including many suspected Boko Haram members, in ensuing protests. Following the uprising, Yusuf was murdered while in police custody.</w:t>
      </w:r>
    </w:p>
    <w:p w:rsidR="004E7524" w:rsidRPr="00403AD2" w:rsidRDefault="004E7524" w:rsidP="004E7524">
      <w:pPr>
        <w:rPr>
          <w:rFonts w:asciiTheme="minorHAnsi" w:hAnsiTheme="minorHAnsi"/>
        </w:rPr>
      </w:pPr>
      <w:r w:rsidRPr="00403AD2">
        <w:rPr>
          <w:rFonts w:asciiTheme="minorHAnsi" w:hAnsiTheme="minorHAnsi"/>
        </w:rPr>
        <w:t>How has Boko Haram evolved in recent years?</w:t>
      </w:r>
    </w:p>
    <w:p w:rsidR="004E7524" w:rsidRPr="00403AD2" w:rsidRDefault="004E7524" w:rsidP="004E7524">
      <w:pPr>
        <w:rPr>
          <w:rFonts w:asciiTheme="minorHAnsi" w:hAnsiTheme="minorHAnsi"/>
        </w:rPr>
      </w:pPr>
      <w:r w:rsidRPr="00403AD2">
        <w:rPr>
          <w:rFonts w:asciiTheme="minorHAnsi" w:hAnsiTheme="minorHAnsi"/>
        </w:rPr>
        <w:t>Boko Haram </w:t>
      </w:r>
      <w:hyperlink r:id="rId106" w:tgtFrame="_blank" w:tooltip="splintered into" w:history="1">
        <w:r w:rsidRPr="00403AD2">
          <w:rPr>
            <w:rStyle w:val="Hyperlink"/>
            <w:rFonts w:asciiTheme="minorHAnsi" w:hAnsiTheme="minorHAnsi"/>
          </w:rPr>
          <w:t>splintered into</w:t>
        </w:r>
      </w:hyperlink>
      <w:r w:rsidRPr="00403AD2">
        <w:rPr>
          <w:rFonts w:asciiTheme="minorHAnsi" w:hAnsiTheme="minorHAnsi"/>
        </w:rPr>
        <w:t> at least two factions following Yusuf’s death. Today, Abubakar Shekau heads one faction, which appears to remain focused on fighting the Nigerian government in the northeast. Several times, Nigeria’s military claimed to </w:t>
      </w:r>
      <w:hyperlink r:id="rId107" w:tgtFrame="_blank" w:tooltip="have killed Shekau" w:history="1">
        <w:r w:rsidRPr="00403AD2">
          <w:rPr>
            <w:rStyle w:val="Hyperlink"/>
            <w:rFonts w:asciiTheme="minorHAnsi" w:hAnsiTheme="minorHAnsi"/>
          </w:rPr>
          <w:t>have killed Shekau</w:t>
        </w:r>
      </w:hyperlink>
      <w:r w:rsidRPr="00403AD2">
        <w:rPr>
          <w:rFonts w:asciiTheme="minorHAnsi" w:hAnsiTheme="minorHAnsi"/>
        </w:rPr>
        <w:t>, but videos of the leader have emerged as recently as 2018.</w:t>
      </w:r>
    </w:p>
    <w:p w:rsidR="004E7524" w:rsidRPr="00403AD2" w:rsidRDefault="004E7524" w:rsidP="004E7524">
      <w:pPr>
        <w:rPr>
          <w:rFonts w:asciiTheme="minorHAnsi" w:hAnsiTheme="minorHAnsi"/>
        </w:rPr>
      </w:pPr>
      <w:r w:rsidRPr="00403AD2">
        <w:rPr>
          <w:rFonts w:asciiTheme="minorHAnsi" w:hAnsiTheme="minorHAnsi"/>
        </w:rPr>
        <w:t>For at least the last two years, Abu Musab al-Barnawi, Yusuf’s son, has led a second faction, which CFR’s Campbell says has the same ultimate goals as Shekau’s but a less strict view as to what constitutes apostasy. Some analysts say the increasingly grisly nature of Boko Haram’s atrocities </w:t>
      </w:r>
      <w:hyperlink r:id="rId108" w:tgtFrame="_blank" w:tooltip="sparked rifts" w:history="1">
        <w:r w:rsidRPr="00403AD2">
          <w:rPr>
            <w:rStyle w:val="Hyperlink"/>
            <w:rFonts w:asciiTheme="minorHAnsi" w:hAnsiTheme="minorHAnsi"/>
          </w:rPr>
          <w:t>sparked rifts</w:t>
        </w:r>
      </w:hyperlink>
      <w:r w:rsidRPr="00403AD2">
        <w:rPr>
          <w:rFonts w:asciiTheme="minorHAnsi" w:hAnsiTheme="minorHAnsi"/>
        </w:rPr>
        <w:t> within the group.</w:t>
      </w:r>
    </w:p>
    <w:p w:rsidR="004E7524" w:rsidRPr="00403AD2" w:rsidRDefault="004E7524" w:rsidP="004E7524">
      <w:pPr>
        <w:rPr>
          <w:rFonts w:asciiTheme="minorHAnsi" w:hAnsiTheme="minorHAnsi"/>
        </w:rPr>
      </w:pPr>
      <w:r w:rsidRPr="00403AD2">
        <w:rPr>
          <w:rStyle w:val="StyleUnderline"/>
          <w:rFonts w:asciiTheme="minorHAnsi" w:hAnsiTheme="minorHAnsi"/>
        </w:rPr>
        <w:t>Boko Haram analysts and Nigerian security officials have offered varying assessments of the group’s links to other militant Islamist groups</w:t>
      </w:r>
      <w:r w:rsidRPr="00403AD2">
        <w:rPr>
          <w:rFonts w:asciiTheme="minorHAnsi" w:hAnsiTheme="minorHAnsi"/>
        </w:rPr>
        <w:t xml:space="preserve">, including al-Qaeda in the Islamic Maghreb and </w:t>
      </w:r>
      <w:r w:rsidRPr="00403AD2">
        <w:rPr>
          <w:rStyle w:val="Emphasis"/>
          <w:rFonts w:asciiTheme="minorHAnsi" w:hAnsiTheme="minorHAnsi"/>
        </w:rPr>
        <w:t>the self-proclaimed Islamic State</w:t>
      </w:r>
      <w:r w:rsidRPr="00403AD2">
        <w:rPr>
          <w:rFonts w:asciiTheme="minorHAnsi" w:hAnsiTheme="minorHAnsi"/>
        </w:rPr>
        <w:t>. The group declared allegiance to the Islamic State in 2015, rebranding itself as the Islamic State’s West Africa Province. Some say that focusing on an affiliation to these groups downplays the context in which Boko Haram emerged. Others argue that ignoring evidence of Boko Haram’s ties to other Islamist militant groups may </w:t>
      </w:r>
      <w:hyperlink r:id="rId109" w:tgtFrame="_blank" w:tooltip="hinder an understanding" w:history="1">
        <w:r w:rsidRPr="00403AD2">
          <w:rPr>
            <w:rStyle w:val="Hyperlink"/>
            <w:rFonts w:asciiTheme="minorHAnsi" w:hAnsiTheme="minorHAnsi"/>
          </w:rPr>
          <w:t>hinder an understanding</w:t>
        </w:r>
      </w:hyperlink>
      <w:r w:rsidRPr="00403AD2">
        <w:rPr>
          <w:rFonts w:asciiTheme="minorHAnsi" w:hAnsiTheme="minorHAnsi"/>
        </w:rPr>
        <w:t> of the insurgency.</w:t>
      </w:r>
    </w:p>
    <w:p w:rsidR="004E7524" w:rsidRPr="00403AD2" w:rsidRDefault="004E7524" w:rsidP="004E7524">
      <w:pPr>
        <w:rPr>
          <w:rFonts w:asciiTheme="minorHAnsi" w:hAnsiTheme="minorHAnsi"/>
        </w:rPr>
      </w:pPr>
      <w:r w:rsidRPr="00403AD2">
        <w:rPr>
          <w:rFonts w:asciiTheme="minorHAnsi" w:hAnsiTheme="minorHAnsi"/>
        </w:rPr>
        <w:t>What are its tactics?</w:t>
      </w:r>
    </w:p>
    <w:p w:rsidR="004E7524" w:rsidRPr="00403AD2" w:rsidRDefault="004E7524" w:rsidP="004E7524">
      <w:pPr>
        <w:rPr>
          <w:rStyle w:val="StyleUnderline"/>
          <w:rFonts w:asciiTheme="minorHAnsi" w:hAnsiTheme="minorHAnsi"/>
        </w:rPr>
      </w:pPr>
      <w:r w:rsidRPr="00403AD2">
        <w:rPr>
          <w:rFonts w:asciiTheme="minorHAnsi" w:hAnsiTheme="minorHAnsi"/>
        </w:rPr>
        <w:t>Many of the group’s activities are those typically associated with terrorism, including suicide bombings, kidnappings, and destruction of property, particularly</w:t>
      </w:r>
      <w:r w:rsidRPr="00403AD2">
        <w:rPr>
          <w:rStyle w:val="StyleUnderline"/>
          <w:rFonts w:asciiTheme="minorHAnsi" w:hAnsiTheme="minorHAnsi"/>
        </w:rPr>
        <w:t xml:space="preserve"> schools. In recent years, it has increased attacks on soft targets, or relatively unprotected places, and used more women and children as suicide bombers.</w:t>
      </w:r>
      <w:r w:rsidRPr="00403AD2">
        <w:rPr>
          <w:rFonts w:asciiTheme="minorHAnsi" w:hAnsiTheme="minorHAnsi"/>
        </w:rPr>
        <w:t xml:space="preserve"> Beyond Nigeria, </w:t>
      </w:r>
      <w:r w:rsidRPr="00403AD2">
        <w:rPr>
          <w:rStyle w:val="StyleUnderline"/>
          <w:rFonts w:asciiTheme="minorHAnsi" w:hAnsiTheme="minorHAnsi"/>
        </w:rPr>
        <w:t>the group is </w:t>
      </w:r>
      <w:hyperlink r:id="rId110" w:tgtFrame="_blank" w:tooltip="most active" w:history="1">
        <w:r w:rsidRPr="00403AD2">
          <w:rPr>
            <w:rStyle w:val="StyleUnderline"/>
            <w:rFonts w:asciiTheme="minorHAnsi" w:hAnsiTheme="minorHAnsi"/>
          </w:rPr>
          <w:t>most active</w:t>
        </w:r>
      </w:hyperlink>
      <w:r w:rsidRPr="00403AD2">
        <w:rPr>
          <w:rStyle w:val="StyleUnderline"/>
          <w:rFonts w:asciiTheme="minorHAnsi" w:hAnsiTheme="minorHAnsi"/>
        </w:rPr>
        <w:t> in northern Cameroon, Chad, and Niger.</w:t>
      </w:r>
    </w:p>
    <w:p w:rsidR="004E7524" w:rsidRPr="00403AD2" w:rsidRDefault="004E7524" w:rsidP="004E7524">
      <w:pPr>
        <w:rPr>
          <w:rFonts w:asciiTheme="minorHAnsi" w:hAnsiTheme="minorHAnsi"/>
        </w:rPr>
      </w:pPr>
      <w:r w:rsidRPr="00403AD2">
        <w:rPr>
          <w:rStyle w:val="StyleUnderline"/>
          <w:rFonts w:asciiTheme="minorHAnsi" w:hAnsiTheme="minorHAnsi"/>
        </w:rPr>
        <w:t>Boko Haram has been linked to the deaths of more than thirty-seven thousand people since 2011</w:t>
      </w:r>
      <w:r w:rsidRPr="00403AD2">
        <w:rPr>
          <w:rFonts w:asciiTheme="minorHAnsi" w:hAnsiTheme="minorHAnsi"/>
        </w:rPr>
        <w:t>, according to </w:t>
      </w:r>
      <w:hyperlink r:id="rId111" w:history="1">
        <w:r w:rsidRPr="00403AD2">
          <w:rPr>
            <w:rStyle w:val="Hyperlink"/>
            <w:rFonts w:asciiTheme="minorHAnsi" w:hAnsiTheme="minorHAnsi"/>
          </w:rPr>
          <w:t>CFR’s Nigeria Security Tracker</w:t>
        </w:r>
      </w:hyperlink>
      <w:r w:rsidRPr="00403AD2">
        <w:rPr>
          <w:rFonts w:asciiTheme="minorHAnsi" w:hAnsiTheme="minorHAnsi"/>
        </w:rPr>
        <w:t xml:space="preserve">, which monitors political violence in the country. </w:t>
      </w:r>
      <w:r w:rsidRPr="00403AD2">
        <w:rPr>
          <w:rStyle w:val="StyleUnderline"/>
          <w:rFonts w:asciiTheme="minorHAnsi" w:hAnsiTheme="minorHAnsi"/>
        </w:rPr>
        <w:t>About half of those killed were suspected Boko Haram militants, while roughly 45 percent were civilians and 5 percent were security forces.</w:t>
      </w:r>
    </w:p>
    <w:p w:rsidR="004E7524" w:rsidRPr="00403AD2" w:rsidRDefault="004E7524" w:rsidP="004E7524">
      <w:pPr>
        <w:rPr>
          <w:rFonts w:asciiTheme="minorHAnsi" w:hAnsiTheme="minorHAnsi"/>
        </w:rPr>
      </w:pPr>
      <w:r w:rsidRPr="00403AD2">
        <w:rPr>
          <w:rFonts w:asciiTheme="minorHAnsi" w:hAnsiTheme="minorHAnsi"/>
        </w:rPr>
        <w:t>How has the Nigerian government responded?</w:t>
      </w:r>
    </w:p>
    <w:p w:rsidR="004E7524" w:rsidRPr="00403AD2" w:rsidRDefault="004E7524" w:rsidP="004E7524">
      <w:pPr>
        <w:rPr>
          <w:rFonts w:asciiTheme="minorHAnsi" w:hAnsiTheme="minorHAnsi"/>
        </w:rPr>
      </w:pPr>
      <w:r w:rsidRPr="00403AD2">
        <w:rPr>
          <w:rFonts w:asciiTheme="minorHAnsi" w:hAnsiTheme="minorHAnsi"/>
        </w:rPr>
        <w:lastRenderedPageBreak/>
        <w:t>Nigerian security forces have made sizable gains against Boko Haram with the help of neighboring states, but the momentum to stamp out the insurgent group appears to have slowed in recent years, and communities in the country’s northeast remain beleaguered.</w:t>
      </w:r>
    </w:p>
    <w:p w:rsidR="004E7524" w:rsidRPr="00403AD2" w:rsidRDefault="004E7524" w:rsidP="004E7524">
      <w:pPr>
        <w:rPr>
          <w:rFonts w:asciiTheme="minorHAnsi" w:hAnsiTheme="minorHAnsi"/>
        </w:rPr>
      </w:pPr>
      <w:r w:rsidRPr="00403AD2">
        <w:rPr>
          <w:rFonts w:asciiTheme="minorHAnsi" w:hAnsiTheme="minorHAnsi"/>
        </w:rPr>
        <w:t>In 2013, President Goodluck Jonathan launched a major offensive against Boko Haram, declaring a state of emergency in Adamawa, Borno, and Yobe States. While national forces </w:t>
      </w:r>
      <w:hyperlink r:id="rId112" w:tgtFrame="_blank" w:tooltip="claimed some success" w:history="1">
        <w:r w:rsidRPr="00403AD2">
          <w:rPr>
            <w:rStyle w:val="Hyperlink"/>
            <w:rFonts w:asciiTheme="minorHAnsi" w:hAnsiTheme="minorHAnsi"/>
          </w:rPr>
          <w:t xml:space="preserve">claimed some </w:t>
        </w:r>
        <w:proofErr w:type="gramStart"/>
        <w:r w:rsidRPr="00403AD2">
          <w:rPr>
            <w:rStyle w:val="Hyperlink"/>
            <w:rFonts w:asciiTheme="minorHAnsi" w:hAnsiTheme="minorHAnsi"/>
          </w:rPr>
          <w:t>success</w:t>
        </w:r>
        <w:proofErr w:type="gramEnd"/>
      </w:hyperlink>
      <w:r w:rsidRPr="00403AD2">
        <w:rPr>
          <w:rFonts w:asciiTheme="minorHAnsi" w:hAnsiTheme="minorHAnsi"/>
        </w:rPr>
        <w:t>[PDF] in pushing militants out of cities, attacks in rural areas continued with regularity. Nigerian troops </w:t>
      </w:r>
      <w:hyperlink r:id="rId113" w:tgtFrame="_blank" w:tooltip="have been accused" w:history="1">
        <w:r w:rsidRPr="00403AD2">
          <w:rPr>
            <w:rStyle w:val="Hyperlink"/>
            <w:rFonts w:asciiTheme="minorHAnsi" w:hAnsiTheme="minorHAnsi"/>
          </w:rPr>
          <w:t>have been accused</w:t>
        </w:r>
      </w:hyperlink>
      <w:r w:rsidRPr="00403AD2">
        <w:rPr>
          <w:rFonts w:asciiTheme="minorHAnsi" w:hAnsiTheme="minorHAnsi"/>
        </w:rPr>
        <w:t> of human rights abuses, including extrajudicial killings.</w:t>
      </w:r>
    </w:p>
    <w:p w:rsidR="004E7524" w:rsidRPr="00403AD2" w:rsidRDefault="004E7524" w:rsidP="004E7524">
      <w:pPr>
        <w:rPr>
          <w:rFonts w:asciiTheme="minorHAnsi" w:hAnsiTheme="minorHAnsi"/>
        </w:rPr>
      </w:pPr>
      <w:r w:rsidRPr="00403AD2">
        <w:rPr>
          <w:rFonts w:asciiTheme="minorHAnsi" w:hAnsiTheme="minorHAnsi"/>
        </w:rPr>
        <w:t>Boko Haram attacks escalated in 2014 and 2015, raising doubts about the government’s progress toward containing the group. In particularly brazen operations, the group claimed a </w:t>
      </w:r>
      <w:hyperlink r:id="rId114" w:history="1">
        <w:r w:rsidRPr="00403AD2">
          <w:rPr>
            <w:rStyle w:val="Hyperlink"/>
            <w:rFonts w:asciiTheme="minorHAnsi" w:hAnsiTheme="minorHAnsi"/>
          </w:rPr>
          <w:t>bombing of an Abuja bus station</w:t>
        </w:r>
      </w:hyperlink>
      <w:r w:rsidRPr="00403AD2">
        <w:rPr>
          <w:rFonts w:asciiTheme="minorHAnsi" w:hAnsiTheme="minorHAnsi"/>
        </w:rPr>
        <w:t> that killed nearly one hundred people on April 14, 2014, the same day it abducted more than two hundred schoolgirls from the northeastern town of Chibok. The latter attack prompted an international outcry and evoked harsh criticism among many Nigerians of the Jonathan administration’s slow response.</w:t>
      </w:r>
    </w:p>
    <w:p w:rsidR="004E7524" w:rsidRPr="00403AD2" w:rsidRDefault="004E7524" w:rsidP="004E7524">
      <w:pPr>
        <w:rPr>
          <w:rFonts w:asciiTheme="minorHAnsi" w:hAnsiTheme="minorHAnsi"/>
        </w:rPr>
      </w:pPr>
      <w:r w:rsidRPr="00403AD2">
        <w:rPr>
          <w:rFonts w:asciiTheme="minorHAnsi" w:hAnsiTheme="minorHAnsi"/>
        </w:rPr>
        <w:t>Elected president in 2015, Muhammadu Buhari has </w:t>
      </w:r>
      <w:hyperlink r:id="rId115" w:tgtFrame="_blank" w:tooltip="made some modest reforms" w:history="1">
        <w:r w:rsidRPr="00403AD2">
          <w:rPr>
            <w:rStyle w:val="Hyperlink"/>
            <w:rFonts w:asciiTheme="minorHAnsi" w:hAnsiTheme="minorHAnsi"/>
          </w:rPr>
          <w:t>made some modest reforms</w:t>
        </w:r>
      </w:hyperlink>
      <w:r w:rsidRPr="00403AD2">
        <w:rPr>
          <w:rFonts w:asciiTheme="minorHAnsi" w:hAnsiTheme="minorHAnsi"/>
        </w:rPr>
        <w:t> [PDF] to improve the military’s effectiveness against Boko Haram. Buhari, a former military dictator (1983–1985), moved the military’s headquarters from Abuja to Maiduguri, increased funding for operations in the area, and appointed new military leadership.</w:t>
      </w:r>
    </w:p>
    <w:p w:rsidR="004E7524" w:rsidRPr="00403AD2" w:rsidRDefault="004E7524" w:rsidP="004E7524">
      <w:pPr>
        <w:rPr>
          <w:rFonts w:asciiTheme="minorHAnsi" w:hAnsiTheme="minorHAnsi"/>
        </w:rPr>
      </w:pPr>
      <w:r w:rsidRPr="00403AD2">
        <w:rPr>
          <w:rFonts w:asciiTheme="minorHAnsi" w:hAnsiTheme="minorHAnsi"/>
        </w:rPr>
        <w:t>What support have other states provided?  </w:t>
      </w:r>
    </w:p>
    <w:p w:rsidR="004E7524" w:rsidRPr="00403AD2" w:rsidRDefault="004E7524" w:rsidP="004E7524">
      <w:pPr>
        <w:rPr>
          <w:rFonts w:asciiTheme="minorHAnsi" w:hAnsiTheme="minorHAnsi"/>
        </w:rPr>
      </w:pPr>
      <w:r w:rsidRPr="00403AD2">
        <w:rPr>
          <w:rFonts w:asciiTheme="minorHAnsi" w:hAnsiTheme="minorHAnsi"/>
        </w:rPr>
        <w:t>Nigeria has sought military support from its neighbors, who increasingly suffered attacks during Boko Haram’s upsurge. Since 2015, Cameroon, Chad, and Niger have deployed thousands of troops as part of a multinational force authorized by the African Union. The coalition has been credited with helping the Nigerian military </w:t>
      </w:r>
      <w:hyperlink r:id="rId116" w:tgtFrame="_blank" w:tooltip="retake much of the territory" w:history="1">
        <w:r w:rsidRPr="00403AD2">
          <w:rPr>
            <w:rStyle w:val="Hyperlink"/>
            <w:rFonts w:asciiTheme="minorHAnsi" w:hAnsiTheme="minorHAnsi"/>
          </w:rPr>
          <w:t>retake much of the territory</w:t>
        </w:r>
      </w:hyperlink>
      <w:r w:rsidRPr="00403AD2">
        <w:rPr>
          <w:rFonts w:asciiTheme="minorHAnsi" w:hAnsiTheme="minorHAnsi"/>
        </w:rPr>
        <w:t> [PDF] claimed by Boko Haram and reduce violence linked to the group to levels seen prior to 2014.</w:t>
      </w:r>
    </w:p>
    <w:p w:rsidR="004E7524" w:rsidRPr="00403AD2" w:rsidRDefault="004E7524" w:rsidP="004E7524">
      <w:pPr>
        <w:rPr>
          <w:rStyle w:val="StyleUnderline"/>
          <w:rFonts w:asciiTheme="minorHAnsi" w:hAnsiTheme="minorHAnsi"/>
        </w:rPr>
      </w:pPr>
      <w:r w:rsidRPr="00403AD2">
        <w:rPr>
          <w:rFonts w:asciiTheme="minorHAnsi" w:hAnsiTheme="minorHAnsi"/>
        </w:rPr>
        <w:t xml:space="preserve">Security partners beyond Africa have also come to Nigeria’s aid. </w:t>
      </w:r>
      <w:r w:rsidRPr="00403AD2">
        <w:rPr>
          <w:rStyle w:val="StyleUnderline"/>
          <w:rFonts w:asciiTheme="minorHAnsi" w:hAnsiTheme="minorHAnsi"/>
        </w:rPr>
        <w:t>The United States designated Boko Haram a foreign terrorist organization in late 2013, but at times Washington has </w:t>
      </w:r>
      <w:hyperlink r:id="rId117" w:tgtFrame="_blank" w:tooltip="withheld military assistance" w:history="1">
        <w:r w:rsidRPr="00403AD2">
          <w:rPr>
            <w:rStyle w:val="StyleUnderline"/>
            <w:rFonts w:asciiTheme="minorHAnsi" w:hAnsiTheme="minorHAnsi"/>
          </w:rPr>
          <w:t xml:space="preserve">withheld military </w:t>
        </w:r>
        <w:proofErr w:type="gramStart"/>
        <w:r w:rsidRPr="00403AD2">
          <w:rPr>
            <w:rStyle w:val="StyleUnderline"/>
            <w:rFonts w:asciiTheme="minorHAnsi" w:hAnsiTheme="minorHAnsi"/>
          </w:rPr>
          <w:t>assistance</w:t>
        </w:r>
        <w:proofErr w:type="gramEnd"/>
      </w:hyperlink>
      <w:r w:rsidRPr="00403AD2">
        <w:rPr>
          <w:rStyle w:val="StyleUnderline"/>
          <w:rFonts w:asciiTheme="minorHAnsi" w:hAnsiTheme="minorHAnsi"/>
        </w:rPr>
        <w:t>[PDF] out of concern over Nigeria’s counterterrorism strategy and alleged human rights abuse</w:t>
      </w:r>
      <w:r w:rsidRPr="00403AD2">
        <w:rPr>
          <w:rFonts w:asciiTheme="minorHAnsi" w:hAnsiTheme="minorHAnsi"/>
        </w:rPr>
        <w:t xml:space="preserve">s. Following the abductions in Chibok, France, the United Kingdom, and </w:t>
      </w:r>
      <w:r w:rsidRPr="00403AD2">
        <w:rPr>
          <w:rStyle w:val="StyleUnderline"/>
          <w:rFonts w:asciiTheme="minorHAnsi" w:hAnsiTheme="minorHAnsi"/>
        </w:rPr>
        <w:t>the United States pledged additional assistance, including equipment and intelligence support. U.S. assistance related to Boko Haram </w:t>
      </w:r>
      <w:hyperlink r:id="rId118" w:tgtFrame="_blank" w:tooltip="totaled more than $400 million" w:history="1">
        <w:r w:rsidRPr="00403AD2">
          <w:rPr>
            <w:rStyle w:val="StyleUnderline"/>
            <w:rFonts w:asciiTheme="minorHAnsi" w:hAnsiTheme="minorHAnsi"/>
          </w:rPr>
          <w:t xml:space="preserve">totaled more than $400 </w:t>
        </w:r>
        <w:proofErr w:type="gramStart"/>
        <w:r w:rsidRPr="00403AD2">
          <w:rPr>
            <w:rStyle w:val="StyleUnderline"/>
            <w:rFonts w:asciiTheme="minorHAnsi" w:hAnsiTheme="minorHAnsi"/>
          </w:rPr>
          <w:t>million</w:t>
        </w:r>
        <w:proofErr w:type="gramEnd"/>
      </w:hyperlink>
      <w:r w:rsidRPr="00403AD2">
        <w:rPr>
          <w:rStyle w:val="StyleUnderline"/>
          <w:rFonts w:asciiTheme="minorHAnsi" w:hAnsiTheme="minorHAnsi"/>
        </w:rPr>
        <w:t>[PDF] by early 201</w:t>
      </w:r>
      <w:r w:rsidRPr="00403AD2">
        <w:rPr>
          <w:rFonts w:asciiTheme="minorHAnsi" w:hAnsiTheme="minorHAnsi"/>
        </w:rPr>
        <w:t>6. In early 2018, U.</w:t>
      </w:r>
      <w:r w:rsidRPr="00403AD2">
        <w:rPr>
          <w:rStyle w:val="StyleUnderline"/>
          <w:rFonts w:asciiTheme="minorHAnsi" w:hAnsiTheme="minorHAnsi"/>
        </w:rPr>
        <w:t>S. President Donald J. Trump pushed through a roughly $600 million deal to sell a dozen Super Tucano aircraft to Nigeria to support its counterterrorism efforts.</w:t>
      </w:r>
    </w:p>
    <w:p w:rsidR="004E7524" w:rsidRPr="00403AD2" w:rsidRDefault="004E7524" w:rsidP="004E7524">
      <w:pPr>
        <w:rPr>
          <w:rFonts w:asciiTheme="minorHAnsi" w:hAnsiTheme="minorHAnsi"/>
        </w:rPr>
      </w:pPr>
      <w:r w:rsidRPr="00403AD2">
        <w:rPr>
          <w:rFonts w:asciiTheme="minorHAnsi" w:hAnsiTheme="minorHAnsi"/>
        </w:rPr>
        <w:t xml:space="preserve">For its part, </w:t>
      </w:r>
      <w:r w:rsidRPr="00403AD2">
        <w:rPr>
          <w:rStyle w:val="StyleUnderline"/>
          <w:rFonts w:asciiTheme="minorHAnsi" w:hAnsiTheme="minorHAnsi"/>
        </w:rPr>
        <w:t>the UN Security Council imposed economic sanctions and an arms embargo on the insurgent group in 2014</w:t>
      </w:r>
      <w:r w:rsidRPr="00403AD2">
        <w:rPr>
          <w:rFonts w:asciiTheme="minorHAnsi" w:hAnsiTheme="minorHAnsi"/>
        </w:rPr>
        <w:t>. Analysts said the </w:t>
      </w:r>
      <w:hyperlink r:id="rId119" w:tgtFrame="_blank" w:tooltip="move was largely symbolic" w:history="1">
        <w:r w:rsidRPr="00403AD2">
          <w:rPr>
            <w:rStyle w:val="Hyperlink"/>
            <w:rFonts w:asciiTheme="minorHAnsi" w:hAnsiTheme="minorHAnsi"/>
          </w:rPr>
          <w:t>move was largely symbolic</w:t>
        </w:r>
      </w:hyperlink>
      <w:r w:rsidRPr="00403AD2">
        <w:rPr>
          <w:rFonts w:asciiTheme="minorHAnsi" w:hAnsiTheme="minorHAnsi"/>
        </w:rPr>
        <w:t>, as the financial assets and movements of Boko Haram militants are difficult to track.</w:t>
      </w:r>
    </w:p>
    <w:p w:rsidR="004E7524" w:rsidRPr="00403AD2" w:rsidRDefault="004E7524" w:rsidP="004E7524">
      <w:pPr>
        <w:rPr>
          <w:rFonts w:asciiTheme="minorHAnsi" w:hAnsiTheme="minorHAnsi"/>
        </w:rPr>
      </w:pPr>
      <w:r w:rsidRPr="00403AD2">
        <w:rPr>
          <w:rFonts w:asciiTheme="minorHAnsi" w:hAnsiTheme="minorHAnsi"/>
        </w:rPr>
        <w:t>What are the broader risks to the region?</w:t>
      </w:r>
    </w:p>
    <w:p w:rsidR="004E7524" w:rsidRPr="00403AD2" w:rsidRDefault="004E7524" w:rsidP="004E7524">
      <w:pPr>
        <w:rPr>
          <w:rStyle w:val="StyleUnderline"/>
          <w:rFonts w:asciiTheme="minorHAnsi" w:hAnsiTheme="minorHAnsi"/>
        </w:rPr>
      </w:pPr>
      <w:r w:rsidRPr="00403AD2">
        <w:rPr>
          <w:rStyle w:val="StyleUnderline"/>
          <w:rFonts w:asciiTheme="minorHAnsi" w:hAnsiTheme="minorHAnsi"/>
        </w:rPr>
        <w:t>Boko Haram has fueled instability across the Lake Chad Basin. It has displaced millions and put them at risk of starvation, jeopardized education and health services, stalled humanitarian aid efforts, and undercut government authority in Nigeria and abroad.</w:t>
      </w:r>
    </w:p>
    <w:p w:rsidR="004E7524" w:rsidRPr="00403AD2" w:rsidRDefault="004E7524" w:rsidP="004E7524">
      <w:pPr>
        <w:rPr>
          <w:rStyle w:val="StyleUnderline"/>
          <w:rFonts w:asciiTheme="minorHAnsi" w:hAnsiTheme="minorHAnsi"/>
        </w:rPr>
      </w:pPr>
      <w:r w:rsidRPr="00403AD2">
        <w:rPr>
          <w:rFonts w:asciiTheme="minorHAnsi" w:hAnsiTheme="minorHAnsi"/>
        </w:rPr>
        <w:t xml:space="preserve">Boko Haram represents an ugly paradox: </w:t>
      </w:r>
      <w:r w:rsidRPr="00403AD2">
        <w:rPr>
          <w:rStyle w:val="StyleUnderline"/>
          <w:rFonts w:asciiTheme="minorHAnsi" w:hAnsiTheme="minorHAnsi"/>
        </w:rPr>
        <w:t>its ideas have limited appeal but significant staying power.</w:t>
      </w:r>
    </w:p>
    <w:p w:rsidR="004E7524" w:rsidRPr="00403AD2" w:rsidRDefault="004E7524" w:rsidP="004E7524">
      <w:pPr>
        <w:rPr>
          <w:rStyle w:val="StyleUnderline"/>
          <w:rFonts w:asciiTheme="minorHAnsi" w:hAnsiTheme="minorHAnsi"/>
        </w:rPr>
      </w:pPr>
      <w:r w:rsidRPr="00403AD2">
        <w:rPr>
          <w:rFonts w:asciiTheme="minorHAnsi" w:hAnsiTheme="minorHAnsi"/>
        </w:rPr>
        <w:lastRenderedPageBreak/>
        <w:t xml:space="preserve">Moreover, </w:t>
      </w:r>
      <w:r w:rsidRPr="00403AD2">
        <w:rPr>
          <w:rStyle w:val="StyleUnderline"/>
          <w:rFonts w:asciiTheme="minorHAnsi" w:hAnsiTheme="minorHAnsi"/>
        </w:rPr>
        <w:t>the insurgency has scared off international investors, particularly in Nigeria, where it adds to a list of threats that includes other militant groups, which target oil infrastructure in the Niger Delta, and sectarian conflict in the country’s Middle Belt. Foreign direct investment inflows to the country have plummeted since 2011, falling from a high of almost $9 billion to $3.5 billion in 2017.</w:t>
      </w:r>
    </w:p>
    <w:p w:rsidR="004E7524" w:rsidRPr="00403AD2" w:rsidRDefault="006A1906" w:rsidP="004E7524">
      <w:pPr>
        <w:rPr>
          <w:rFonts w:asciiTheme="minorHAnsi" w:hAnsiTheme="minorHAnsi"/>
        </w:rPr>
      </w:pPr>
      <w:hyperlink r:id="rId120" w:tgtFrame="_blank" w:tooltip="Recent attacks and abductions" w:history="1">
        <w:r w:rsidR="004E7524" w:rsidRPr="00403AD2">
          <w:rPr>
            <w:rStyle w:val="Hyperlink"/>
            <w:rFonts w:asciiTheme="minorHAnsi" w:hAnsiTheme="minorHAnsi"/>
          </w:rPr>
          <w:t>Recent attacks and abductions</w:t>
        </w:r>
      </w:hyperlink>
      <w:r w:rsidR="004E7524" w:rsidRPr="00403AD2">
        <w:rPr>
          <w:rFonts w:asciiTheme="minorHAnsi" w:hAnsiTheme="minorHAnsi"/>
        </w:rPr>
        <w:t xml:space="preserve"> signal that, despite being pushed into remote areas, </w:t>
      </w:r>
      <w:r w:rsidR="004E7524" w:rsidRPr="00403AD2">
        <w:rPr>
          <w:rStyle w:val="Emphasis"/>
          <w:rFonts w:asciiTheme="minorHAnsi" w:hAnsiTheme="minorHAnsi"/>
        </w:rPr>
        <w:t>Boko Haram will likely continue to disrupt the region’s development for some time. “Boko Haram represents an ugly paradox: its ideas have limited appeal but significant staying power. The group can be crushed militarily, yet state violence fuels its narrative of victimhood,”</w:t>
      </w:r>
      <w:r w:rsidR="004E7524" w:rsidRPr="00403AD2">
        <w:rPr>
          <w:rFonts w:asciiTheme="minorHAnsi" w:hAnsiTheme="minorHAnsi"/>
        </w:rPr>
        <w:t xml:space="preserve"> writes Thurston.</w:t>
      </w:r>
    </w:p>
    <w:p w:rsidR="000D1D27" w:rsidRPr="00403AD2" w:rsidRDefault="000D1D27" w:rsidP="000D1D27">
      <w:pPr>
        <w:rPr>
          <w:rFonts w:asciiTheme="minorHAnsi" w:hAnsiTheme="minorHAnsi"/>
        </w:rPr>
      </w:pPr>
    </w:p>
    <w:p w:rsidR="003F7C01" w:rsidRPr="00403AD2" w:rsidRDefault="003F7C01" w:rsidP="003F7C01">
      <w:pPr>
        <w:pStyle w:val="Heading3"/>
        <w:rPr>
          <w:rFonts w:asciiTheme="minorHAnsi" w:hAnsiTheme="minorHAnsi"/>
        </w:rPr>
      </w:pPr>
      <w:r w:rsidRPr="00403AD2">
        <w:rPr>
          <w:rFonts w:asciiTheme="minorHAnsi" w:hAnsiTheme="minorHAnsi"/>
        </w:rPr>
        <w:lastRenderedPageBreak/>
        <w:t>S – Leahy Laws</w:t>
      </w:r>
    </w:p>
    <w:p w:rsidR="003F7C01" w:rsidRPr="00403AD2" w:rsidRDefault="003F7C01" w:rsidP="003F7C01">
      <w:pPr>
        <w:rPr>
          <w:rFonts w:asciiTheme="minorHAnsi" w:hAnsiTheme="minorHAnsi"/>
        </w:rPr>
      </w:pPr>
    </w:p>
    <w:p w:rsidR="003F7C01" w:rsidRPr="00403AD2" w:rsidRDefault="003F7C01" w:rsidP="003F7C01">
      <w:pPr>
        <w:pStyle w:val="Heading4"/>
        <w:rPr>
          <w:rFonts w:asciiTheme="minorHAnsi" w:hAnsiTheme="minorHAnsi"/>
        </w:rPr>
      </w:pPr>
      <w:r w:rsidRPr="00403AD2">
        <w:rPr>
          <w:rFonts w:asciiTheme="minorHAnsi" w:hAnsiTheme="minorHAnsi"/>
        </w:rPr>
        <w:t>Leahy Law doesn’t currently block FMS and DCS to Nigeria --- applying the law would help the government effectively combat Boko Haram</w:t>
      </w:r>
    </w:p>
    <w:p w:rsidR="003F7C01" w:rsidRPr="00403AD2" w:rsidRDefault="003F7C01" w:rsidP="003F7C01">
      <w:pPr>
        <w:pStyle w:val="ListParagraph"/>
        <w:numPr>
          <w:ilvl w:val="0"/>
          <w:numId w:val="18"/>
        </w:numPr>
        <w:rPr>
          <w:rFonts w:asciiTheme="minorHAnsi" w:hAnsiTheme="minorHAnsi"/>
        </w:rPr>
      </w:pPr>
      <w:r w:rsidRPr="00403AD2">
        <w:rPr>
          <w:rFonts w:asciiTheme="minorHAnsi" w:hAnsiTheme="minorHAnsi"/>
        </w:rPr>
        <w:t>helps ensure that Nigerian forces operate as professional soldiers and law officers and that they are seen as accountable to the law</w:t>
      </w:r>
    </w:p>
    <w:p w:rsidR="003F7C01" w:rsidRPr="00403AD2" w:rsidRDefault="003F7C01" w:rsidP="003F7C01">
      <w:pPr>
        <w:shd w:val="clear" w:color="auto" w:fill="FFFFFF"/>
        <w:spacing w:line="235" w:lineRule="atLeast"/>
        <w:rPr>
          <w:rFonts w:asciiTheme="minorHAnsi" w:eastAsia="Times New Roman" w:hAnsiTheme="minorHAnsi"/>
          <w:color w:val="222222"/>
        </w:rPr>
      </w:pPr>
      <w:r w:rsidRPr="00403AD2">
        <w:rPr>
          <w:rFonts w:asciiTheme="minorHAnsi" w:eastAsia="Times New Roman" w:hAnsiTheme="minorHAnsi"/>
          <w:b/>
          <w:bCs/>
          <w:color w:val="222222"/>
          <w:sz w:val="26"/>
          <w:szCs w:val="26"/>
        </w:rPr>
        <w:t>Lumpe &amp; Pray, 15</w:t>
      </w:r>
      <w:r w:rsidRPr="00403AD2">
        <w:rPr>
          <w:rFonts w:asciiTheme="minorHAnsi" w:eastAsia="Times New Roman" w:hAnsiTheme="minorHAnsi"/>
          <w:color w:val="222222"/>
        </w:rPr>
        <w:t> --- Senior Policy staff at Open Society Foundations (7/25/15, Lora &amp; Sarah, AllAfrica.com, “How the Leahy Law Can Help Nigeria,” proquest database)</w:t>
      </w:r>
    </w:p>
    <w:p w:rsidR="003F7C01" w:rsidRPr="00403AD2" w:rsidRDefault="003F7C01" w:rsidP="003F7C01">
      <w:pPr>
        <w:shd w:val="clear" w:color="auto" w:fill="FFFFFF"/>
        <w:spacing w:line="235" w:lineRule="atLeast"/>
        <w:rPr>
          <w:rFonts w:asciiTheme="minorHAnsi" w:eastAsia="Times New Roman" w:hAnsiTheme="minorHAnsi"/>
          <w:color w:val="222222"/>
        </w:rPr>
      </w:pPr>
      <w:r w:rsidRPr="00403AD2">
        <w:rPr>
          <w:rFonts w:asciiTheme="minorHAnsi" w:eastAsia="Times New Roman" w:hAnsiTheme="minorHAnsi"/>
          <w:color w:val="222222"/>
        </w:rPr>
        <w:t xml:space="preserve">The </w:t>
      </w:r>
      <w:r w:rsidRPr="00403AD2">
        <w:rPr>
          <w:rStyle w:val="StyleUnderline"/>
          <w:rFonts w:asciiTheme="minorHAnsi" w:hAnsiTheme="minorHAnsi"/>
        </w:rPr>
        <w:t xml:space="preserve">Leahy Law does not apply to arms sales financed with Nigeria's own funds. It </w:t>
      </w:r>
      <w:r w:rsidRPr="00403AD2">
        <w:rPr>
          <w:rStyle w:val="Emphasis"/>
          <w:rFonts w:asciiTheme="minorHAnsi" w:hAnsiTheme="minorHAnsi"/>
        </w:rPr>
        <w:t>only applies to assistance being drawn from the U.S. Treasury</w:t>
      </w:r>
      <w:r w:rsidRPr="00403AD2">
        <w:rPr>
          <w:rFonts w:asciiTheme="minorHAnsi" w:eastAsia="Times New Roman" w:hAnsiTheme="minorHAnsi"/>
          <w:color w:val="222222"/>
        </w:rPr>
        <w:t xml:space="preserve">. </w:t>
      </w:r>
      <w:r w:rsidRPr="00403AD2">
        <w:rPr>
          <w:rStyle w:val="StyleUnderline"/>
          <w:rFonts w:asciiTheme="minorHAnsi" w:hAnsiTheme="minorHAnsi"/>
        </w:rPr>
        <w:t>Decisions by</w:t>
      </w:r>
      <w:r w:rsidRPr="00403AD2">
        <w:rPr>
          <w:rFonts w:asciiTheme="minorHAnsi" w:hAnsiTheme="minorHAnsi"/>
        </w:rPr>
        <w:t xml:space="preserve"> the </w:t>
      </w:r>
      <w:r w:rsidRPr="00403AD2">
        <w:rPr>
          <w:rStyle w:val="StyleUnderline"/>
          <w:rFonts w:asciiTheme="minorHAnsi" w:hAnsiTheme="minorHAnsi"/>
        </w:rPr>
        <w:t>Obama</w:t>
      </w:r>
      <w:r w:rsidRPr="00403AD2">
        <w:rPr>
          <w:rFonts w:asciiTheme="minorHAnsi" w:hAnsiTheme="minorHAnsi"/>
        </w:rPr>
        <w:t xml:space="preserve"> Administration </w:t>
      </w:r>
      <w:r w:rsidRPr="00403AD2">
        <w:rPr>
          <w:rStyle w:val="StyleUnderline"/>
          <w:rFonts w:asciiTheme="minorHAnsi" w:hAnsiTheme="minorHAnsi"/>
        </w:rPr>
        <w:t xml:space="preserve">to refrain from selling U.S. weapons or technologies to Nigeria in the recent past may have been due to concerns about the human rights (or corruption) record of Nigerian forces, but those decisions </w:t>
      </w:r>
      <w:r w:rsidRPr="00403AD2">
        <w:rPr>
          <w:rStyle w:val="Emphasis"/>
          <w:rFonts w:asciiTheme="minorHAnsi" w:hAnsiTheme="minorHAnsi"/>
        </w:rPr>
        <w:t>were not based on the Leahy Law</w:t>
      </w:r>
      <w:r w:rsidRPr="00403AD2">
        <w:rPr>
          <w:rFonts w:asciiTheme="minorHAnsi" w:eastAsia="Times New Roman" w:hAnsiTheme="minorHAnsi"/>
          <w:color w:val="222222"/>
        </w:rPr>
        <w:t>.</w:t>
      </w:r>
    </w:p>
    <w:p w:rsidR="003F7C01" w:rsidRPr="00403AD2" w:rsidRDefault="003F7C01" w:rsidP="003F7C01">
      <w:pPr>
        <w:shd w:val="clear" w:color="auto" w:fill="FFFFFF"/>
        <w:spacing w:line="235" w:lineRule="atLeast"/>
        <w:rPr>
          <w:rFonts w:asciiTheme="minorHAnsi" w:hAnsiTheme="minorHAnsi"/>
          <w:u w:val="single"/>
        </w:rPr>
      </w:pPr>
      <w:r w:rsidRPr="00403AD2">
        <w:rPr>
          <w:rFonts w:asciiTheme="minorHAnsi" w:eastAsia="Times New Roman" w:hAnsiTheme="minorHAnsi"/>
          <w:color w:val="222222"/>
        </w:rPr>
        <w:t xml:space="preserve">In a speech at the U.S. Institute of Peace that largely focused on his desire to address impunity and corruption in his country, President Muhammadu Buhari mischaracterised the U.S. law known as the "Leahy Law." He asserted that application of this law by the U.S. Government "has aided and abetted Boko Haram" by denying the Nigerian government sophisticated weaponry. However, </w:t>
      </w:r>
      <w:r w:rsidRPr="00403AD2">
        <w:rPr>
          <w:rStyle w:val="StyleUnderline"/>
          <w:rFonts w:asciiTheme="minorHAnsi" w:hAnsiTheme="minorHAnsi"/>
        </w:rPr>
        <w:t>the unwillingness of the</w:t>
      </w:r>
      <w:r w:rsidRPr="00403AD2">
        <w:rPr>
          <w:rFonts w:asciiTheme="minorHAnsi" w:eastAsia="Times New Roman" w:hAnsiTheme="minorHAnsi"/>
          <w:color w:val="222222"/>
        </w:rPr>
        <w:t xml:space="preserve"> </w:t>
      </w:r>
      <w:r w:rsidRPr="00403AD2">
        <w:rPr>
          <w:rStyle w:val="Emphasis"/>
          <w:rFonts w:asciiTheme="minorHAnsi" w:hAnsiTheme="minorHAnsi"/>
        </w:rPr>
        <w:t>U</w:t>
      </w:r>
      <w:r w:rsidRPr="00403AD2">
        <w:rPr>
          <w:rFonts w:asciiTheme="minorHAnsi" w:eastAsia="Times New Roman" w:hAnsiTheme="minorHAnsi"/>
          <w:color w:val="222222"/>
        </w:rPr>
        <w:t xml:space="preserve">nited </w:t>
      </w:r>
      <w:r w:rsidRPr="00403AD2">
        <w:rPr>
          <w:rStyle w:val="Emphasis"/>
          <w:rFonts w:asciiTheme="minorHAnsi" w:hAnsiTheme="minorHAnsi"/>
        </w:rPr>
        <w:t>S</w:t>
      </w:r>
      <w:r w:rsidRPr="00403AD2">
        <w:rPr>
          <w:rFonts w:asciiTheme="minorHAnsi" w:eastAsia="Times New Roman" w:hAnsiTheme="minorHAnsi"/>
          <w:color w:val="222222"/>
        </w:rPr>
        <w:t xml:space="preserve">tates </w:t>
      </w:r>
      <w:r w:rsidRPr="00403AD2">
        <w:rPr>
          <w:rStyle w:val="StyleUnderline"/>
          <w:rFonts w:asciiTheme="minorHAnsi" w:hAnsiTheme="minorHAnsi"/>
        </w:rPr>
        <w:t>to sell arms to Nigeria has nothing to do with the Leahy Law, which only applies to military assistance that is funded by the</w:t>
      </w:r>
      <w:r w:rsidRPr="00403AD2">
        <w:rPr>
          <w:rFonts w:asciiTheme="minorHAnsi" w:eastAsia="Times New Roman" w:hAnsiTheme="minorHAnsi"/>
          <w:color w:val="222222"/>
        </w:rPr>
        <w:t xml:space="preserve"> </w:t>
      </w:r>
      <w:r w:rsidRPr="00403AD2">
        <w:rPr>
          <w:rStyle w:val="Emphasis"/>
          <w:rFonts w:asciiTheme="minorHAnsi" w:hAnsiTheme="minorHAnsi"/>
        </w:rPr>
        <w:t>U</w:t>
      </w:r>
      <w:r w:rsidRPr="00403AD2">
        <w:rPr>
          <w:rFonts w:asciiTheme="minorHAnsi" w:eastAsia="Times New Roman" w:hAnsiTheme="minorHAnsi"/>
          <w:color w:val="222222"/>
        </w:rPr>
        <w:t xml:space="preserve">nited </w:t>
      </w:r>
      <w:r w:rsidRPr="00403AD2">
        <w:rPr>
          <w:rStyle w:val="Emphasis"/>
          <w:rFonts w:asciiTheme="minorHAnsi" w:hAnsiTheme="minorHAnsi"/>
        </w:rPr>
        <w:t>S</w:t>
      </w:r>
      <w:r w:rsidRPr="00403AD2">
        <w:rPr>
          <w:rFonts w:asciiTheme="minorHAnsi" w:eastAsia="Times New Roman" w:hAnsiTheme="minorHAnsi"/>
          <w:color w:val="222222"/>
        </w:rPr>
        <w:t xml:space="preserve">tates. </w:t>
      </w:r>
      <w:r w:rsidRPr="00403AD2">
        <w:rPr>
          <w:rStyle w:val="StyleUnderline"/>
          <w:rFonts w:asciiTheme="minorHAnsi" w:hAnsiTheme="minorHAnsi"/>
        </w:rPr>
        <w:t>The Nigerian government has had challenges procuring weapons with its own resources.</w:t>
      </w:r>
      <w:r w:rsidRPr="00403AD2">
        <w:rPr>
          <w:rFonts w:asciiTheme="minorHAnsi" w:eastAsia="Times New Roman" w:hAnsiTheme="minorHAnsi"/>
          <w:color w:val="222222"/>
        </w:rPr>
        <w:t> </w:t>
      </w:r>
    </w:p>
    <w:p w:rsidR="003F7C01" w:rsidRPr="00403AD2" w:rsidRDefault="003F7C01" w:rsidP="003F7C01">
      <w:pPr>
        <w:shd w:val="clear" w:color="auto" w:fill="FFFFFF"/>
        <w:spacing w:line="235" w:lineRule="atLeast"/>
        <w:rPr>
          <w:rStyle w:val="StyleUnderline"/>
          <w:rFonts w:asciiTheme="minorHAnsi" w:hAnsiTheme="minorHAnsi"/>
        </w:rPr>
      </w:pPr>
      <w:r w:rsidRPr="00403AD2">
        <w:rPr>
          <w:rStyle w:val="StyleUnderline"/>
          <w:rFonts w:asciiTheme="minorHAnsi" w:hAnsiTheme="minorHAnsi"/>
        </w:rPr>
        <w:t xml:space="preserve">Most importantly, </w:t>
      </w:r>
      <w:r w:rsidRPr="00403AD2">
        <w:rPr>
          <w:rStyle w:val="Emphasis"/>
          <w:rFonts w:asciiTheme="minorHAnsi" w:hAnsiTheme="minorHAnsi"/>
        </w:rPr>
        <w:t>the law supports</w:t>
      </w:r>
      <w:r w:rsidRPr="00403AD2">
        <w:rPr>
          <w:rFonts w:asciiTheme="minorHAnsi" w:hAnsiTheme="minorHAnsi"/>
        </w:rPr>
        <w:t xml:space="preserve"> President </w:t>
      </w:r>
      <w:r w:rsidRPr="00403AD2">
        <w:rPr>
          <w:rStyle w:val="Emphasis"/>
          <w:rFonts w:asciiTheme="minorHAnsi" w:hAnsiTheme="minorHAnsi"/>
        </w:rPr>
        <w:t>Buhari's previously stated objective of Nigerian forces that are accountable to rule of law</w:t>
      </w:r>
      <w:r w:rsidRPr="00403AD2">
        <w:rPr>
          <w:rFonts w:asciiTheme="minorHAnsi" w:eastAsia="Times New Roman" w:hAnsiTheme="minorHAnsi"/>
          <w:color w:val="222222"/>
        </w:rPr>
        <w:t xml:space="preserve">. As he has noted, disciplined, accountable armed forces will do more to end the reign of Boko Haram's predations than will undisciplined forces. </w:t>
      </w:r>
      <w:r w:rsidRPr="00403AD2">
        <w:rPr>
          <w:rStyle w:val="StyleUnderline"/>
          <w:rFonts w:asciiTheme="minorHAnsi" w:hAnsiTheme="minorHAnsi"/>
        </w:rPr>
        <w:t xml:space="preserve">The Leahy Law supports this conviction and seeks to </w:t>
      </w:r>
      <w:r w:rsidRPr="00403AD2">
        <w:rPr>
          <w:rStyle w:val="Emphasis"/>
          <w:rFonts w:asciiTheme="minorHAnsi" w:hAnsiTheme="minorHAnsi"/>
        </w:rPr>
        <w:t>incentivise internal accountability</w:t>
      </w:r>
      <w:r w:rsidRPr="00403AD2">
        <w:rPr>
          <w:rStyle w:val="StyleUnderline"/>
          <w:rFonts w:asciiTheme="minorHAnsi" w:hAnsiTheme="minorHAnsi"/>
        </w:rPr>
        <w:t>.</w:t>
      </w:r>
      <w:r w:rsidRPr="00403AD2">
        <w:rPr>
          <w:rFonts w:asciiTheme="minorHAnsi" w:hAnsiTheme="minorHAnsi"/>
        </w:rPr>
        <w:t xml:space="preserve"> What does this law actually mandate, and why?</w:t>
      </w:r>
    </w:p>
    <w:p w:rsidR="003F7C01" w:rsidRPr="00403AD2" w:rsidRDefault="003F7C01" w:rsidP="003F7C01">
      <w:pPr>
        <w:rPr>
          <w:rFonts w:asciiTheme="minorHAnsi" w:hAnsiTheme="minorHAnsi"/>
        </w:rPr>
      </w:pPr>
      <w:r w:rsidRPr="00403AD2">
        <w:rPr>
          <w:rFonts w:asciiTheme="minorHAnsi" w:hAnsiTheme="minorHAnsi"/>
        </w:rPr>
        <w:t>Named after Senator Patrick Leahy, who authored it in 1997, the Leahy Law originally focused only on U.S. assistance to Colombian armed forces. He wrote the law after finding out that several Colombian army units that massacred poor civilians had been receiving assistance and training from the United States. Instead of cutting off all U.S. aid to Colombian police and military, then engaged in fighting two insurgencies and narco-traffickers, he prohibited assistance to any particular Colombian security force units (battalions or brigades) that the U.S. State Department believed had committed gross violations of basic human rights until the Colombian government investigated the crimes and held the responsible members of the units accountable.</w:t>
      </w:r>
    </w:p>
    <w:p w:rsidR="003F7C01" w:rsidRPr="00403AD2" w:rsidRDefault="003F7C01" w:rsidP="003F7C01">
      <w:pPr>
        <w:shd w:val="clear" w:color="auto" w:fill="FFFFFF"/>
        <w:spacing w:line="235" w:lineRule="atLeast"/>
        <w:rPr>
          <w:rStyle w:val="StyleUnderline"/>
          <w:rFonts w:asciiTheme="minorHAnsi" w:hAnsiTheme="minorHAnsi"/>
        </w:rPr>
      </w:pPr>
      <w:r w:rsidRPr="00403AD2">
        <w:rPr>
          <w:rStyle w:val="StyleUnderline"/>
          <w:rFonts w:asciiTheme="minorHAnsi" w:hAnsiTheme="minorHAnsi"/>
        </w:rPr>
        <w:t>The law has been expanded over the years and now prevents the U.S. government from providing U.S. taxpayer-funds to any foreign military or police units anywhere in the world, if the U.S. government believes those particular units have engaged in the worst human rights violations: murder, torture, rape, and forced disappearances with impunity.</w:t>
      </w:r>
    </w:p>
    <w:p w:rsidR="003F7C01" w:rsidRPr="00403AD2" w:rsidRDefault="003F7C01" w:rsidP="003F7C01">
      <w:pPr>
        <w:shd w:val="clear" w:color="auto" w:fill="FFFFFF"/>
        <w:spacing w:line="235" w:lineRule="atLeast"/>
        <w:rPr>
          <w:rFonts w:asciiTheme="minorHAnsi" w:eastAsia="Times New Roman" w:hAnsiTheme="minorHAnsi"/>
          <w:color w:val="222222"/>
        </w:rPr>
      </w:pPr>
      <w:r w:rsidRPr="00403AD2">
        <w:rPr>
          <w:rFonts w:asciiTheme="minorHAnsi" w:eastAsia="Times New Roman" w:hAnsiTheme="minorHAnsi"/>
          <w:color w:val="222222"/>
        </w:rPr>
        <w:t xml:space="preserve">In his speech, President Buhari said that the law "has denied us access to appropriate strategic weapons to prosecute the war against the insurgents. In the face of abduction of innocent school girls from their hostels, indiscriminate bombings of civilians in markets and places of worship, our forces have remained </w:t>
      </w:r>
      <w:r w:rsidRPr="00403AD2">
        <w:rPr>
          <w:rFonts w:asciiTheme="minorHAnsi" w:eastAsia="Times New Roman" w:hAnsiTheme="minorHAnsi"/>
          <w:color w:val="222222"/>
        </w:rPr>
        <w:lastRenderedPageBreak/>
        <w:t>largely impotent because they do not possess the appropriate weapons and technology which they could have had, had the so-called human rights violations not been an obstacle."</w:t>
      </w:r>
    </w:p>
    <w:p w:rsidR="003F7C01" w:rsidRPr="00403AD2" w:rsidRDefault="003F7C01" w:rsidP="003F7C01">
      <w:pPr>
        <w:rPr>
          <w:rFonts w:asciiTheme="minorHAnsi" w:hAnsiTheme="minorHAnsi"/>
        </w:rPr>
      </w:pPr>
      <w:r w:rsidRPr="00403AD2">
        <w:rPr>
          <w:rStyle w:val="StyleUnderline"/>
          <w:rFonts w:asciiTheme="minorHAnsi" w:hAnsiTheme="minorHAnsi"/>
        </w:rPr>
        <w:t>The Leahy Law does not apply to arms sales financed with Nigeria's own funds.</w:t>
      </w:r>
      <w:r w:rsidRPr="00403AD2">
        <w:rPr>
          <w:rFonts w:asciiTheme="minorHAnsi" w:hAnsiTheme="minorHAnsi"/>
        </w:rPr>
        <w:t xml:space="preserve"> It only applies to assistance being drawn from the U.S. Treasury. Decisions by the Obama Administration to refrain from selling U.S. weapons or technologies to Nigeria in the recent past may have been due to concerns about the human rights (or corruption) record of Nigerian forces, but those decisions were not based on the Leahy Law.</w:t>
      </w:r>
    </w:p>
    <w:p w:rsidR="003F7C01" w:rsidRPr="00403AD2" w:rsidRDefault="003F7C01" w:rsidP="003F7C01">
      <w:pPr>
        <w:shd w:val="clear" w:color="auto" w:fill="FFFFFF"/>
        <w:spacing w:line="235" w:lineRule="atLeast"/>
        <w:rPr>
          <w:rStyle w:val="StyleUnderline"/>
          <w:rFonts w:asciiTheme="minorHAnsi" w:hAnsiTheme="minorHAnsi"/>
        </w:rPr>
      </w:pPr>
      <w:r w:rsidRPr="00403AD2">
        <w:rPr>
          <w:rFonts w:asciiTheme="minorHAnsi" w:eastAsia="Times New Roman" w:hAnsiTheme="minorHAnsi"/>
          <w:color w:val="222222"/>
        </w:rPr>
        <w:t xml:space="preserve">Moreover, in 2014 the United States provided Nigeria with at least $5 million in military assistance grants, all of which were subject to Leahy Law screening. In </w:t>
      </w:r>
      <w:r w:rsidRPr="00403AD2">
        <w:rPr>
          <w:rFonts w:asciiTheme="minorHAnsi" w:hAnsiTheme="minorHAnsi"/>
        </w:rPr>
        <w:t xml:space="preserve">this process, </w:t>
      </w:r>
      <w:r w:rsidRPr="00403AD2">
        <w:rPr>
          <w:rStyle w:val="StyleUnderline"/>
          <w:rFonts w:asciiTheme="minorHAnsi" w:hAnsiTheme="minorHAnsi"/>
        </w:rPr>
        <w:t>the U.S. State Department relies on their own information and that of Nigerian and international rights groups and the media to determine whether particular units (battalions or brigades) have credibly been implicated in rape, prison shootings, executions, and razing villages to the ground. If so, those units could not receive the U.S. taxpayer funds until the Nigerian government investigates and brings the responsible parties to book.</w:t>
      </w:r>
    </w:p>
    <w:p w:rsidR="003F7C01" w:rsidRPr="00403AD2" w:rsidRDefault="003F7C01" w:rsidP="003F7C01">
      <w:pPr>
        <w:rPr>
          <w:rFonts w:asciiTheme="minorHAnsi" w:hAnsiTheme="minorHAnsi"/>
        </w:rPr>
      </w:pPr>
      <w:r w:rsidRPr="00403AD2">
        <w:rPr>
          <w:rFonts w:asciiTheme="minorHAnsi" w:hAnsiTheme="minorHAnsi"/>
        </w:rPr>
        <w:t>Even with the Leahy Law, many requests to arm and train Nigerian units have been approved. In 2013, 187 Nigerian military units and 173 Nigerian police units - including those most likely to conduct a rescue operation - were vetted and cleared to receive U.S. assistance. The U.S. was also helping stand up a new counterterrorism unit until the Nigerian government put an end to the effort.</w:t>
      </w:r>
    </w:p>
    <w:p w:rsidR="003F7C01" w:rsidRPr="00403AD2" w:rsidRDefault="003F7C01" w:rsidP="003F7C01">
      <w:pPr>
        <w:shd w:val="clear" w:color="auto" w:fill="FFFFFF"/>
        <w:spacing w:line="235" w:lineRule="atLeast"/>
        <w:rPr>
          <w:rFonts w:asciiTheme="minorHAnsi" w:eastAsia="Times New Roman" w:hAnsiTheme="minorHAnsi"/>
          <w:color w:val="222222"/>
        </w:rPr>
      </w:pPr>
      <w:r w:rsidRPr="00403AD2">
        <w:rPr>
          <w:rFonts w:asciiTheme="minorHAnsi" w:eastAsia="Times New Roman" w:hAnsiTheme="minorHAnsi"/>
          <w:color w:val="222222"/>
        </w:rPr>
        <w:t>Testifying before the Senate in February 2015, Secretary of State Kerry said that the limiting factors on U.S. assistance to the Nigerian military "have to do with governance itself, choices in the military, leadership, absence of and other problems... not the Leahy Law."</w:t>
      </w:r>
    </w:p>
    <w:p w:rsidR="003F7C01" w:rsidRPr="00403AD2" w:rsidRDefault="003F7C01" w:rsidP="003F7C01">
      <w:pPr>
        <w:shd w:val="clear" w:color="auto" w:fill="FFFFFF"/>
        <w:spacing w:line="235" w:lineRule="atLeast"/>
        <w:rPr>
          <w:rFonts w:asciiTheme="minorHAnsi" w:eastAsia="Times New Roman" w:hAnsiTheme="minorHAnsi"/>
          <w:color w:val="222222"/>
        </w:rPr>
      </w:pPr>
      <w:r w:rsidRPr="00403AD2">
        <w:rPr>
          <w:rFonts w:asciiTheme="minorHAnsi" w:eastAsia="Times New Roman" w:hAnsiTheme="minorHAnsi"/>
          <w:color w:val="222222"/>
        </w:rPr>
        <w:t>President Buhari appealed directly to the Obama Administration and Congress "to examine how the U.S. Government can provide us with far more substantial counter-terrorism assistance with minimal strings. The longer we delay, the deadlier the Boko Haram gets."</w:t>
      </w:r>
    </w:p>
    <w:p w:rsidR="003F7C01" w:rsidRPr="00403AD2" w:rsidRDefault="003F7C01" w:rsidP="003F7C01">
      <w:pPr>
        <w:shd w:val="clear" w:color="auto" w:fill="FFFFFF"/>
        <w:spacing w:line="235" w:lineRule="atLeast"/>
        <w:rPr>
          <w:rFonts w:asciiTheme="minorHAnsi" w:eastAsia="Times New Roman" w:hAnsiTheme="minorHAnsi"/>
          <w:color w:val="222222"/>
        </w:rPr>
      </w:pPr>
      <w:r w:rsidRPr="00403AD2">
        <w:rPr>
          <w:rFonts w:asciiTheme="minorHAnsi" w:eastAsia="Times New Roman" w:hAnsiTheme="minorHAnsi"/>
          <w:color w:val="222222"/>
        </w:rPr>
        <w:t xml:space="preserve">As Senator Leahy notes on his website, </w:t>
      </w:r>
      <w:r w:rsidRPr="00403AD2">
        <w:rPr>
          <w:rStyle w:val="Emphasis"/>
          <w:rFonts w:asciiTheme="minorHAnsi" w:hAnsiTheme="minorHAnsi"/>
        </w:rPr>
        <w:t>the Leahy Law "provides the necessary flexibility to allow the U.S. to advance its foreign policy objectives in these countries (with human rights violations)</w:t>
      </w:r>
      <w:r w:rsidRPr="00403AD2">
        <w:rPr>
          <w:rFonts w:asciiTheme="minorHAnsi" w:eastAsia="Times New Roman" w:hAnsiTheme="minorHAnsi"/>
          <w:color w:val="222222"/>
        </w:rPr>
        <w:t xml:space="preserve">. In addition, </w:t>
      </w:r>
      <w:r w:rsidRPr="00403AD2">
        <w:rPr>
          <w:rStyle w:val="Emphasis"/>
          <w:rFonts w:asciiTheme="minorHAnsi" w:hAnsiTheme="minorHAnsi"/>
        </w:rPr>
        <w:t>it gives foreign governments an incentive to correct the problem</w:t>
      </w:r>
      <w:r w:rsidRPr="00403AD2">
        <w:rPr>
          <w:rStyle w:val="StyleUnderline"/>
          <w:rFonts w:asciiTheme="minorHAnsi" w:hAnsiTheme="minorHAnsi"/>
        </w:rPr>
        <w:t>: U.S. aid can resume if they bring to justice people who commit such crimes."</w:t>
      </w:r>
    </w:p>
    <w:p w:rsidR="003F7C01" w:rsidRDefault="003F7C01" w:rsidP="003F7C01">
      <w:pPr>
        <w:shd w:val="clear" w:color="auto" w:fill="FFFFFF"/>
        <w:spacing w:line="235" w:lineRule="atLeast"/>
        <w:rPr>
          <w:rFonts w:asciiTheme="minorHAnsi" w:eastAsia="Times New Roman" w:hAnsiTheme="minorHAnsi"/>
          <w:color w:val="222222"/>
        </w:rPr>
      </w:pPr>
      <w:r w:rsidRPr="00403AD2">
        <w:rPr>
          <w:rStyle w:val="Emphasis"/>
          <w:rFonts w:asciiTheme="minorHAnsi" w:hAnsiTheme="minorHAnsi"/>
        </w:rPr>
        <w:t>This law should help</w:t>
      </w:r>
      <w:r w:rsidRPr="00403AD2">
        <w:rPr>
          <w:rFonts w:asciiTheme="minorHAnsi" w:hAnsiTheme="minorHAnsi"/>
        </w:rPr>
        <w:t xml:space="preserve"> President </w:t>
      </w:r>
      <w:r w:rsidRPr="00403AD2">
        <w:rPr>
          <w:rStyle w:val="Emphasis"/>
          <w:rFonts w:asciiTheme="minorHAnsi" w:hAnsiTheme="minorHAnsi"/>
        </w:rPr>
        <w:t>Buhari in his effort to combat Boko Haram by helping ensure that Nigerian forces operate as professional soldiers and law officers and that they are seen as accountable to the law</w:t>
      </w:r>
      <w:r w:rsidRPr="00403AD2">
        <w:rPr>
          <w:rFonts w:asciiTheme="minorHAnsi" w:eastAsia="Times New Roman" w:hAnsiTheme="minorHAnsi"/>
          <w:color w:val="222222"/>
        </w:rPr>
        <w:t>.</w:t>
      </w:r>
    </w:p>
    <w:p w:rsidR="00540FB0" w:rsidRDefault="00540FB0" w:rsidP="003F7C01">
      <w:pPr>
        <w:shd w:val="clear" w:color="auto" w:fill="FFFFFF"/>
        <w:spacing w:line="235" w:lineRule="atLeast"/>
        <w:rPr>
          <w:rFonts w:asciiTheme="minorHAnsi" w:eastAsia="Times New Roman" w:hAnsiTheme="minorHAnsi"/>
          <w:color w:val="222222"/>
        </w:rPr>
      </w:pPr>
    </w:p>
    <w:p w:rsidR="009226BD" w:rsidRDefault="009226BD" w:rsidP="009226BD">
      <w:pPr>
        <w:pStyle w:val="Heading4"/>
      </w:pPr>
      <w:r>
        <w:t>Leahy will sustain U.S. credibility in host countries</w:t>
      </w:r>
    </w:p>
    <w:p w:rsidR="009226BD" w:rsidRPr="00B55AD5" w:rsidRDefault="009226BD" w:rsidP="009226BD">
      <w:r w:rsidRPr="006664A9">
        <w:rPr>
          <w:rStyle w:val="Heading4Char"/>
        </w:rPr>
        <w:t>Cicilline, 14</w:t>
      </w:r>
      <w:r>
        <w:t xml:space="preserve">--Member </w:t>
      </w:r>
      <w:r w:rsidRPr="003F056A">
        <w:t>of the</w:t>
      </w:r>
      <w:r>
        <w:t xml:space="preserve"> </w:t>
      </w:r>
      <w:r w:rsidRPr="003F056A">
        <w:t>Subcommittee on Africa, Global Health, Global Human Rights, and</w:t>
      </w:r>
      <w:r>
        <w:t xml:space="preserve"> </w:t>
      </w:r>
      <w:r w:rsidRPr="003F056A">
        <w:t>International Organizations</w:t>
      </w:r>
      <w:r>
        <w:t xml:space="preserve"> and congressman from New Jersey (David, Testimony before the House Foreign Affairs Subcommittee On Africa, Global Health, Global Human Rights and International Organizations “Human Rights Vetting: Nigeria and Beyond,” 7-10-14 ProQuest)// gcd</w:t>
      </w:r>
    </w:p>
    <w:p w:rsidR="009226BD" w:rsidRPr="00FA6348" w:rsidRDefault="009226BD" w:rsidP="009226BD">
      <w:r w:rsidRPr="00FA6348">
        <w:t xml:space="preserve">    Mr. Cicilline. Thank you, Mr. Chairman. And thank you to</w:t>
      </w:r>
      <w:r>
        <w:t xml:space="preserve"> </w:t>
      </w:r>
      <w:r w:rsidRPr="00FA6348">
        <w:t>you and Ranking Member Bass for calling this important and</w:t>
      </w:r>
      <w:r>
        <w:t xml:space="preserve"> </w:t>
      </w:r>
      <w:r w:rsidRPr="00FA6348">
        <w:t>timely hearing.</w:t>
      </w:r>
    </w:p>
    <w:p w:rsidR="009226BD" w:rsidRPr="00FA6348" w:rsidRDefault="009226BD" w:rsidP="009226BD">
      <w:r w:rsidRPr="00FA6348">
        <w:lastRenderedPageBreak/>
        <w:t xml:space="preserve">    As we all know, the security situation in Nigeria has</w:t>
      </w:r>
      <w:r>
        <w:t xml:space="preserve"> </w:t>
      </w:r>
      <w:r w:rsidRPr="00FA6348">
        <w:t>deteriorated seriously in recent months with the expansion of</w:t>
      </w:r>
      <w:r>
        <w:t xml:space="preserve"> </w:t>
      </w:r>
      <w:r w:rsidRPr="00FA6348">
        <w:t>Boko Haram, which in April brazenly kidnapped hundreds of young</w:t>
      </w:r>
      <w:r>
        <w:t xml:space="preserve"> </w:t>
      </w:r>
      <w:r w:rsidRPr="00FA6348">
        <w:t>schoolgirls. This committee and this Congress passed a</w:t>
      </w:r>
      <w:r>
        <w:t xml:space="preserve"> </w:t>
      </w:r>
      <w:r w:rsidRPr="00FA6348">
        <w:t>resolution condemning these kidnappings, and I think we all</w:t>
      </w:r>
      <w:r>
        <w:t xml:space="preserve"> </w:t>
      </w:r>
      <w:r w:rsidRPr="00FA6348">
        <w:t>remain committed to providing as much U.S. assistance and</w:t>
      </w:r>
      <w:r>
        <w:t xml:space="preserve"> </w:t>
      </w:r>
      <w:r w:rsidRPr="00FA6348">
        <w:t>advice as can be effective to support the Nigerian Government's</w:t>
      </w:r>
      <w:r>
        <w:t xml:space="preserve"> </w:t>
      </w:r>
      <w:r w:rsidRPr="00FA6348">
        <w:t>efforts to secure the return of these schoolgirls and to stem</w:t>
      </w:r>
      <w:r>
        <w:t xml:space="preserve"> </w:t>
      </w:r>
      <w:r w:rsidRPr="00FA6348">
        <w:t>the violence of this brutal and violent terrorist organization.</w:t>
      </w:r>
    </w:p>
    <w:p w:rsidR="009226BD" w:rsidRPr="00E62A2F" w:rsidRDefault="009226BD" w:rsidP="009226BD">
      <w:r w:rsidRPr="00E62A2F">
        <w:t xml:space="preserve">    </w:t>
      </w:r>
      <w:r w:rsidRPr="00E62A2F">
        <w:rPr>
          <w:rStyle w:val="StyleUnderline"/>
        </w:rPr>
        <w:t>Maintaining robust enforcement of the Leahy laws</w:t>
      </w:r>
      <w:r w:rsidRPr="00E62A2F">
        <w:t xml:space="preserve">, which serves as the primary safeguard, </w:t>
      </w:r>
      <w:r w:rsidRPr="00E62A2F">
        <w:rPr>
          <w:rStyle w:val="StyleUnderline"/>
        </w:rPr>
        <w:t>assuring that the United States is not contributing to human rights violations through its military foreign assistance</w:t>
      </w:r>
      <w:r w:rsidRPr="00E62A2F">
        <w:t xml:space="preserve"> </w:t>
      </w:r>
      <w:r w:rsidRPr="00FE3D17">
        <w:rPr>
          <w:rStyle w:val="StyleUnderline"/>
        </w:rPr>
        <w:t>is</w:t>
      </w:r>
      <w:r w:rsidRPr="00E62A2F">
        <w:t>, I believe</w:t>
      </w:r>
      <w:r w:rsidRPr="00FE3D17">
        <w:t xml:space="preserve">, </w:t>
      </w:r>
      <w:r w:rsidRPr="00E62A2F">
        <w:rPr>
          <w:rStyle w:val="StyleUnderline"/>
        </w:rPr>
        <w:t xml:space="preserve">a </w:t>
      </w:r>
      <w:r w:rsidRPr="0046746D">
        <w:rPr>
          <w:rStyle w:val="Emphasis"/>
        </w:rPr>
        <w:t>necessity if we are to maintain credibility with local populations</w:t>
      </w:r>
      <w:r w:rsidRPr="00E62A2F">
        <w:t xml:space="preserve">, not to mention </w:t>
      </w:r>
      <w:r w:rsidRPr="00E62A2F">
        <w:rPr>
          <w:rStyle w:val="StyleUnderline"/>
        </w:rPr>
        <w:t>do the right thing by ensuring that we are not supporting or assisting those violating basic human rights</w:t>
      </w:r>
      <w:r w:rsidRPr="00E62A2F">
        <w:t>.</w:t>
      </w:r>
    </w:p>
    <w:p w:rsidR="009226BD" w:rsidRPr="00E62A2F" w:rsidRDefault="009226BD" w:rsidP="009226BD">
      <w:pPr>
        <w:rPr>
          <w:rStyle w:val="StyleUnderline"/>
        </w:rPr>
      </w:pPr>
      <w:r w:rsidRPr="00FA6348">
        <w:t xml:space="preserve">    So I look forward to hearing the testimony today, and I am</w:t>
      </w:r>
      <w:r>
        <w:t xml:space="preserve"> </w:t>
      </w:r>
      <w:r w:rsidRPr="00FA6348">
        <w:t xml:space="preserve">particularly interested in hearing our witnesses address </w:t>
      </w:r>
      <w:r w:rsidRPr="00E62A2F">
        <w:rPr>
          <w:rStyle w:val="StyleUnderline"/>
        </w:rPr>
        <w:t>how we can move forward in a constructive way to assist the Nigerian Government while ensuring that the units we support honor the most basic tenets of human rights and international law.</w:t>
      </w:r>
    </w:p>
    <w:p w:rsidR="009226BD" w:rsidRDefault="009226BD" w:rsidP="009226BD">
      <w:r w:rsidRPr="00FA6348">
        <w:t xml:space="preserve">    With that, I thank you, Mr. Chairman, and yield.</w:t>
      </w:r>
    </w:p>
    <w:p w:rsidR="009226BD" w:rsidRDefault="009226BD" w:rsidP="003F7C01">
      <w:pPr>
        <w:shd w:val="clear" w:color="auto" w:fill="FFFFFF"/>
        <w:spacing w:line="235" w:lineRule="atLeast"/>
        <w:rPr>
          <w:rFonts w:asciiTheme="minorHAnsi" w:eastAsia="Times New Roman" w:hAnsiTheme="minorHAnsi"/>
          <w:color w:val="222222"/>
        </w:rPr>
      </w:pPr>
    </w:p>
    <w:p w:rsidR="00540FB0" w:rsidRPr="0006278D" w:rsidRDefault="00540FB0" w:rsidP="00540FB0">
      <w:pPr>
        <w:pStyle w:val="Heading4"/>
      </w:pPr>
      <w:r w:rsidRPr="0006278D">
        <w:t>Leahy law will prevent Nigeria from getting arms that fuels corruption and systematic human rights violates</w:t>
      </w:r>
    </w:p>
    <w:p w:rsidR="00540FB0" w:rsidRDefault="00540FB0" w:rsidP="00540FB0">
      <w:pPr>
        <w:shd w:val="clear" w:color="auto" w:fill="FFFFFF"/>
        <w:spacing w:line="235" w:lineRule="atLeast"/>
        <w:rPr>
          <w:color w:val="222222"/>
        </w:rPr>
      </w:pPr>
      <w:r>
        <w:rPr>
          <w:rStyle w:val="m7265114975186322018gmail-style13ptbold"/>
          <w:b/>
          <w:bCs/>
          <w:color w:val="222222"/>
          <w:sz w:val="26"/>
        </w:rPr>
        <w:t>McKinney, 16</w:t>
      </w:r>
      <w:r>
        <w:rPr>
          <w:color w:val="222222"/>
        </w:rPr>
        <w:t> --- private security adviser with hands-on experience in multiple conflict areas around the world (6/2/</w:t>
      </w:r>
      <w:r w:rsidRPr="00AF6BBC">
        <w:t>2016, Edward, “Don't Bend the Law to Fight Terror in Nigeria; America shouldn’t give weapons to human-rights abusers,” </w:t>
      </w:r>
      <w:hyperlink r:id="rId121" w:tgtFrame="_blank" w:history="1">
        <w:r w:rsidRPr="00AF6BBC">
          <w:rPr>
            <w:rStyle w:val="Hyperlink"/>
          </w:rPr>
          <w:t>https://nationalinterest.org/feature/dont-bend-the-law-fight-terror-nigeria-16440</w:t>
        </w:r>
      </w:hyperlink>
      <w:r w:rsidRPr="00AF6BBC">
        <w:t>, accessed on 6/22/19)</w:t>
      </w:r>
    </w:p>
    <w:p w:rsidR="00540FB0" w:rsidRPr="00D05697" w:rsidRDefault="00540FB0" w:rsidP="00540FB0">
      <w:pPr>
        <w:shd w:val="clear" w:color="auto" w:fill="FFFFFF"/>
        <w:spacing w:line="235" w:lineRule="atLeast"/>
        <w:rPr>
          <w:rFonts w:eastAsia="Times New Roman"/>
          <w:color w:val="222222"/>
        </w:rPr>
      </w:pPr>
      <w:r w:rsidRPr="00D05697">
        <w:rPr>
          <w:rFonts w:eastAsia="Times New Roman"/>
          <w:color w:val="222222"/>
        </w:rPr>
        <w:t>Earlier this month, the Obama administration revealed that it is poised to sell up to twelve light attack aircraft to Nigeria in a bid to support the country’s fight against Boko Haram.</w:t>
      </w:r>
    </w:p>
    <w:p w:rsidR="00540FB0" w:rsidRPr="00B579B0" w:rsidRDefault="00540FB0" w:rsidP="00540FB0">
      <w:pPr>
        <w:shd w:val="clear" w:color="auto" w:fill="FFFFFF"/>
        <w:spacing w:line="235" w:lineRule="atLeast"/>
        <w:rPr>
          <w:rStyle w:val="StyleUnderline"/>
        </w:rPr>
      </w:pPr>
      <w:r w:rsidRPr="000B4149">
        <w:t>This might sound laudable at first glance, but in reality,</w:t>
      </w:r>
      <w:r w:rsidRPr="00D05697">
        <w:rPr>
          <w:rFonts w:eastAsia="Times New Roman"/>
          <w:color w:val="222222"/>
        </w:rPr>
        <w:t xml:space="preserve"> </w:t>
      </w:r>
      <w:r w:rsidRPr="00B579B0">
        <w:rPr>
          <w:rStyle w:val="StyleUnderline"/>
        </w:rPr>
        <w:t>selling arms to Nigeria would mean the United States essentially breaking the so-called Leahy Law</w:t>
      </w:r>
      <w:r w:rsidRPr="00D05697">
        <w:rPr>
          <w:rFonts w:eastAsia="Times New Roman"/>
          <w:color w:val="222222"/>
        </w:rPr>
        <w:t>. Passed in 1997 by amending the Foreign Operations Appro</w:t>
      </w:r>
      <w:r w:rsidRPr="000B4149">
        <w:t>priations Act, it prohibits the United States from exporting arms to “any unit of the security forces of a foreign country if the Secretary of State has credible information that such unit has committed a gross violation of human rights.”</w:t>
      </w:r>
    </w:p>
    <w:p w:rsidR="00540FB0" w:rsidRPr="000B4149" w:rsidRDefault="00540FB0" w:rsidP="00540FB0">
      <w:pPr>
        <w:shd w:val="clear" w:color="auto" w:fill="FFFFFF"/>
        <w:spacing w:line="235" w:lineRule="atLeast"/>
      </w:pPr>
      <w:r w:rsidRPr="001A44DA">
        <w:rPr>
          <w:rStyle w:val="Emphasis"/>
        </w:rPr>
        <w:t>The Leahy Law’s three-stage vetting process is stringent.</w:t>
      </w:r>
      <w:r w:rsidRPr="00D05697">
        <w:rPr>
          <w:rFonts w:eastAsia="Times New Roman"/>
          <w:color w:val="222222"/>
        </w:rPr>
        <w:t xml:space="preserve"> </w:t>
      </w:r>
      <w:r w:rsidRPr="001A44DA">
        <w:rPr>
          <w:rStyle w:val="StyleUnderline"/>
        </w:rPr>
        <w:t xml:space="preserve">It </w:t>
      </w:r>
      <w:r w:rsidRPr="000B4149">
        <w:t>begins with the appropriate U.S. embassy carrying background checks on the individuals or units applying for assistance, by analyzing the Department of State (DoS) International Vetting and Security Tracking (INVEST) system, DoS Country Reports, cooperating with local police forces or even interviewing individual victims where necessary. If any credible information is found, the embassy can bar further support or refer to Washington.</w:t>
      </w:r>
    </w:p>
    <w:p w:rsidR="00540FB0" w:rsidRPr="000B4149" w:rsidRDefault="00540FB0" w:rsidP="00540FB0">
      <w:pPr>
        <w:shd w:val="clear" w:color="auto" w:fill="FFFFFF"/>
        <w:spacing w:line="235" w:lineRule="atLeast"/>
        <w:rPr>
          <w:u w:val="single"/>
        </w:rPr>
      </w:pPr>
      <w:r w:rsidRPr="00D05697">
        <w:rPr>
          <w:rFonts w:eastAsia="Times New Roman"/>
          <w:color w:val="222222"/>
        </w:rPr>
        <w:t>In Washington</w:t>
      </w:r>
      <w:r w:rsidRPr="00563065">
        <w:t xml:space="preserve">, </w:t>
      </w:r>
      <w:r w:rsidRPr="00B579B0">
        <w:rPr>
          <w:rStyle w:val="StyleUnderline"/>
        </w:rPr>
        <w:t>the Bureau of Democracy, Human Rights, and Labor</w:t>
      </w:r>
      <w:r w:rsidRPr="00723B65">
        <w:t xml:space="preserve"> (DRL) </w:t>
      </w:r>
      <w:r w:rsidRPr="00B579B0">
        <w:rPr>
          <w:rStyle w:val="StyleUnderline"/>
        </w:rPr>
        <w:t>receives the results of the ambassadorial vetting and conducts investigations of its own</w:t>
      </w:r>
      <w:r w:rsidRPr="00D05697">
        <w:rPr>
          <w:rFonts w:eastAsia="Times New Roman"/>
          <w:color w:val="222222"/>
        </w:rPr>
        <w:t xml:space="preserve">. Again, </w:t>
      </w:r>
      <w:r w:rsidRPr="00B579B0">
        <w:rPr>
          <w:rStyle w:val="StyleUnderline"/>
        </w:rPr>
        <w:t>if credible information that the violation or issue is serious enough to prohibit U.S. involvement is found, support is refused and the findings recorded in INVEST.</w:t>
      </w:r>
      <w:r w:rsidRPr="00D05697">
        <w:rPr>
          <w:rFonts w:eastAsia="Times New Roman"/>
          <w:color w:val="222222"/>
        </w:rPr>
        <w:t xml:space="preserve"> Lastly, if further review of the information is required, </w:t>
      </w:r>
      <w:r w:rsidRPr="00B579B0">
        <w:rPr>
          <w:rStyle w:val="StyleUnderline"/>
        </w:rPr>
        <w:t xml:space="preserve">then DRL will assemble a broader team of State Department representatives, who may request further information </w:t>
      </w:r>
      <w:r w:rsidRPr="00B579B0">
        <w:rPr>
          <w:rStyle w:val="StyleUnderline"/>
        </w:rPr>
        <w:lastRenderedPageBreak/>
        <w:t>from the embassy in the country in question before a decision is made</w:t>
      </w:r>
      <w:r w:rsidRPr="00D05697">
        <w:rPr>
          <w:rFonts w:eastAsia="Times New Roman"/>
          <w:color w:val="222222"/>
        </w:rPr>
        <w:t>. With such a meticulous evaluation process</w:t>
      </w:r>
      <w:r w:rsidRPr="00B579B0">
        <w:rPr>
          <w:rStyle w:val="StyleUnderline"/>
        </w:rPr>
        <w:t>, it is puzzling that there is any expectation that the Nigerian military will possibly pass the test.</w:t>
      </w:r>
    </w:p>
    <w:p w:rsidR="00540FB0" w:rsidRPr="00B579B0" w:rsidRDefault="00540FB0" w:rsidP="00540FB0">
      <w:pPr>
        <w:shd w:val="clear" w:color="auto" w:fill="FFFFFF"/>
        <w:spacing w:line="235" w:lineRule="atLeast"/>
        <w:rPr>
          <w:rStyle w:val="StyleUnderline"/>
        </w:rPr>
      </w:pPr>
      <w:r w:rsidRPr="00D05697">
        <w:rPr>
          <w:rFonts w:eastAsia="Times New Roman"/>
          <w:color w:val="222222"/>
        </w:rPr>
        <w:t xml:space="preserve">Indeed, </w:t>
      </w:r>
      <w:r w:rsidRPr="00B579B0">
        <w:rPr>
          <w:rStyle w:val="StyleUnderline"/>
        </w:rPr>
        <w:t>the Nigerian military is currently being investigated by the</w:t>
      </w:r>
      <w:r w:rsidRPr="0020557B">
        <w:t xml:space="preserve"> International Criminal Court </w:t>
      </w:r>
      <w:r w:rsidRPr="00B579B0">
        <w:rPr>
          <w:rStyle w:val="StyleUnderline"/>
        </w:rPr>
        <w:t>(ICC) on charges of illegal killings and unlawful incarcerations</w:t>
      </w:r>
      <w:r w:rsidRPr="00D05697">
        <w:rPr>
          <w:rFonts w:eastAsia="Times New Roman"/>
          <w:color w:val="222222"/>
        </w:rPr>
        <w:t xml:space="preserve">. In June of last year, an Amnesty International report claimed that, in the course of Nigeria’s war against Boko Haram, brutal conditions while in government detention have led to the death of at least seven thousand people, while an </w:t>
      </w:r>
      <w:r w:rsidRPr="00B579B0">
        <w:rPr>
          <w:rStyle w:val="StyleUnderline"/>
        </w:rPr>
        <w:t>additional 1,200 have been “extrajudicially executed” by Nigerian security forces. A further twenty thousand have been “arbitrarily arrested.”</w:t>
      </w:r>
    </w:p>
    <w:p w:rsidR="00540FB0" w:rsidRPr="001A44DA" w:rsidRDefault="00540FB0" w:rsidP="00540FB0">
      <w:pPr>
        <w:shd w:val="clear" w:color="auto" w:fill="FFFFFF"/>
        <w:spacing w:line="235" w:lineRule="atLeast"/>
        <w:rPr>
          <w:b/>
          <w:iCs/>
          <w:u w:val="single"/>
        </w:rPr>
      </w:pPr>
      <w:r w:rsidRPr="00D05697">
        <w:rPr>
          <w:rFonts w:eastAsia="Times New Roman"/>
          <w:color w:val="222222"/>
        </w:rPr>
        <w:t xml:space="preserve">And the man elected to clean up the country, President Muhammadu </w:t>
      </w:r>
      <w:r w:rsidRPr="00B579B0">
        <w:rPr>
          <w:rStyle w:val="StyleUnderline"/>
        </w:rPr>
        <w:t>Buhari, seems to be either thoroughly naive or thoroughly complacent</w:t>
      </w:r>
      <w:r w:rsidRPr="00D05697">
        <w:rPr>
          <w:rFonts w:eastAsia="Times New Roman"/>
          <w:color w:val="222222"/>
        </w:rPr>
        <w:t xml:space="preserve">. In June of last year, </w:t>
      </w:r>
      <w:r w:rsidRPr="00B579B0">
        <w:rPr>
          <w:rStyle w:val="StyleUnderline"/>
        </w:rPr>
        <w:t>he called for a lifting of the Leahy Laws, arguing that the “unproven allegations” of Nigerian security forces’ human-rights violations had rendered his forces impotent against the might of Boko Haram</w:t>
      </w:r>
      <w:r w:rsidRPr="00D05697">
        <w:rPr>
          <w:rFonts w:eastAsia="Times New Roman"/>
          <w:color w:val="222222"/>
        </w:rPr>
        <w:t xml:space="preserve">. His statement ignored two very crucial facts. The first </w:t>
      </w:r>
      <w:r w:rsidRPr="000B4149">
        <w:t>that, as the later proven human-rights abuses showed, the Nigerian military was certainly not sitting on its hands waiting</w:t>
      </w:r>
      <w:r w:rsidRPr="00B579B0">
        <w:rPr>
          <w:rStyle w:val="Emphasis"/>
        </w:rPr>
        <w:t xml:space="preserve"> for U.S. support in the fight against Boko Haram and second, the application of the Leahy Laws, never results in a “blanket ban” on whole countries, it is individuals or units who are assessed before assistance is either granted or refused.</w:t>
      </w:r>
    </w:p>
    <w:p w:rsidR="00540FB0" w:rsidRPr="00B579B0" w:rsidRDefault="00540FB0" w:rsidP="00540FB0">
      <w:pPr>
        <w:shd w:val="clear" w:color="auto" w:fill="FFFFFF"/>
        <w:spacing w:line="235" w:lineRule="atLeast"/>
        <w:rPr>
          <w:rStyle w:val="StyleUnderline"/>
        </w:rPr>
      </w:pPr>
      <w:r w:rsidRPr="00B579B0">
        <w:rPr>
          <w:rStyle w:val="StyleUnderline"/>
        </w:rPr>
        <w:t>Buhari’s questionable relationship with reality came to the forefront once more in December 2015</w:t>
      </w:r>
      <w:r w:rsidRPr="00D05697">
        <w:rPr>
          <w:rFonts w:eastAsia="Times New Roman"/>
          <w:color w:val="222222"/>
        </w:rPr>
        <w:t>, when he declared that Boko Haram had been “technically defeated”—a curious statement given the fact that the group’s body count rose by 62 percent in 2015, and in the first quarter of 2016 more than thirty-six attacks that left 422 dead were staged. And worryingly</w:t>
      </w:r>
      <w:r w:rsidRPr="00600A66">
        <w:t xml:space="preserve">, </w:t>
      </w:r>
      <w:r w:rsidRPr="00B579B0">
        <w:rPr>
          <w:rStyle w:val="StyleUnderline"/>
        </w:rPr>
        <w:t>Muslim herdsmen of the Fulani tribe also seem responsive to the clarion call of Islamic extremism, launching systematic attacks on the people of the largely Christian Benue state in north central Nigeria.</w:t>
      </w:r>
    </w:p>
    <w:p w:rsidR="00540FB0" w:rsidRPr="00B579B0" w:rsidRDefault="00540FB0" w:rsidP="00540FB0">
      <w:pPr>
        <w:shd w:val="clear" w:color="auto" w:fill="FFFFFF"/>
        <w:spacing w:line="235" w:lineRule="atLeast"/>
        <w:rPr>
          <w:rStyle w:val="StyleUnderline"/>
        </w:rPr>
      </w:pPr>
      <w:r w:rsidRPr="00B579B0">
        <w:rPr>
          <w:rStyle w:val="StyleUnderline"/>
        </w:rPr>
        <w:t>Terrorism and human-rights abuses aside, the country is</w:t>
      </w:r>
      <w:r w:rsidRPr="002E6A99">
        <w:t>, in UK Prime Minister David Cameron’s words,</w:t>
      </w:r>
      <w:r w:rsidRPr="00B579B0">
        <w:rPr>
          <w:rStyle w:val="StyleUnderline"/>
        </w:rPr>
        <w:t xml:space="preserve"> “fantastically corrupt.”</w:t>
      </w:r>
      <w:r w:rsidRPr="00D05697">
        <w:rPr>
          <w:rFonts w:eastAsia="Times New Roman"/>
          <w:color w:val="222222"/>
        </w:rPr>
        <w:t xml:space="preserve"> And despite Buhari’s spokesman Garba Shehu retorting that Cameron “must be looking at an old snapshot of Nigeria,” the evidence suggests otherwise</w:t>
      </w:r>
      <w:r w:rsidRPr="00D31AFB">
        <w:t xml:space="preserve">. </w:t>
      </w:r>
      <w:r w:rsidRPr="00B579B0">
        <w:rPr>
          <w:rStyle w:val="Emphasis"/>
        </w:rPr>
        <w:t>In a survey of 168 countries carried out by Transparency International in its annual “Corruption Perception Index,” Nigeria ranks thirty-second from bottom</w:t>
      </w:r>
      <w:r w:rsidRPr="00D05697">
        <w:rPr>
          <w:rFonts w:eastAsia="Times New Roman"/>
          <w:color w:val="222222"/>
        </w:rPr>
        <w:t xml:space="preserve">. Sambo Dasuki, a former national security advisor in charge of weapons procurement was arrested in 2015 and </w:t>
      </w:r>
      <w:r w:rsidRPr="00B579B0">
        <w:rPr>
          <w:rStyle w:val="StyleUnderline"/>
        </w:rPr>
        <w:t>accused of “stealing more than $2 billion from the military” by awarding phantom contracts to buy twelve helicopters, four fighter jets, bombs and ammunition—they were never delivered.</w:t>
      </w:r>
    </w:p>
    <w:p w:rsidR="00540FB0" w:rsidRDefault="00540FB0" w:rsidP="00540FB0">
      <w:pPr>
        <w:shd w:val="clear" w:color="auto" w:fill="FFFFFF"/>
        <w:spacing w:line="235" w:lineRule="atLeast"/>
        <w:rPr>
          <w:rFonts w:eastAsia="Times New Roman"/>
          <w:color w:val="222222"/>
        </w:rPr>
      </w:pPr>
      <w:r w:rsidRPr="00AD2614">
        <w:rPr>
          <w:rStyle w:val="Emphasis"/>
        </w:rPr>
        <w:t>In a country like Nigeria, adding weapons contracts would only fan the flames of corruption and provide</w:t>
      </w:r>
      <w:r w:rsidRPr="00D05697">
        <w:rPr>
          <w:rFonts w:eastAsia="Times New Roman"/>
          <w:color w:val="222222"/>
        </w:rPr>
        <w:t xml:space="preserve">, quite literally, </w:t>
      </w:r>
      <w:r w:rsidRPr="00AD2614">
        <w:rPr>
          <w:rStyle w:val="Emphasis"/>
        </w:rPr>
        <w:t>further ammunition to an army that is already making a name for itself for its flagrant disregard of human rights</w:t>
      </w:r>
      <w:r w:rsidRPr="00B579B0">
        <w:rPr>
          <w:rStyle w:val="StyleUnderline"/>
        </w:rPr>
        <w:t xml:space="preserve">. </w:t>
      </w:r>
      <w:r w:rsidRPr="000B4149">
        <w:t>The Leahy Law is there for a very good reason. The process of vetting individuals and countries is rigorous, and individuals and entities are considered on a case-by-case basis</w:t>
      </w:r>
      <w:r w:rsidRPr="00D05697">
        <w:rPr>
          <w:rFonts w:eastAsia="Times New Roman"/>
          <w:color w:val="222222"/>
        </w:rPr>
        <w:t>.</w:t>
      </w:r>
    </w:p>
    <w:p w:rsidR="00540FB0" w:rsidRPr="00B579B0" w:rsidRDefault="00540FB0" w:rsidP="00540FB0">
      <w:pPr>
        <w:shd w:val="clear" w:color="auto" w:fill="FFFFFF"/>
        <w:spacing w:line="235" w:lineRule="atLeast"/>
        <w:rPr>
          <w:rStyle w:val="StyleUnderline"/>
        </w:rPr>
      </w:pPr>
      <w:r w:rsidRPr="00E11854">
        <w:rPr>
          <w:rStyle w:val="StyleUnderline"/>
        </w:rPr>
        <w:t>If Nigeria’s military keeps failing the assessment, the solution is for it to address the serious issues that</w:t>
      </w:r>
      <w:r w:rsidRPr="00B579B0">
        <w:rPr>
          <w:rStyle w:val="StyleUnderline"/>
        </w:rPr>
        <w:t xml:space="preserve"> permeate the nation, not for the</w:t>
      </w:r>
      <w:r w:rsidRPr="00E11854">
        <w:t xml:space="preserve"> </w:t>
      </w:r>
      <w:r w:rsidRPr="00E11854">
        <w:rPr>
          <w:rStyle w:val="Emphasis"/>
        </w:rPr>
        <w:t>U</w:t>
      </w:r>
      <w:r w:rsidRPr="00E11854">
        <w:t xml:space="preserve">nited </w:t>
      </w:r>
      <w:r w:rsidRPr="00E11854">
        <w:rPr>
          <w:rStyle w:val="Emphasis"/>
        </w:rPr>
        <w:t>S</w:t>
      </w:r>
      <w:r w:rsidRPr="00E11854">
        <w:t xml:space="preserve">tates </w:t>
      </w:r>
      <w:r w:rsidRPr="00B579B0">
        <w:rPr>
          <w:rStyle w:val="StyleUnderline"/>
        </w:rPr>
        <w:t>to bend the rules. </w:t>
      </w:r>
    </w:p>
    <w:p w:rsidR="00540FB0" w:rsidRPr="00403AD2" w:rsidRDefault="00540FB0" w:rsidP="003F7C01">
      <w:pPr>
        <w:shd w:val="clear" w:color="auto" w:fill="FFFFFF"/>
        <w:spacing w:line="235" w:lineRule="atLeast"/>
        <w:rPr>
          <w:rFonts w:asciiTheme="minorHAnsi" w:eastAsia="Times New Roman" w:hAnsiTheme="minorHAnsi"/>
          <w:color w:val="222222"/>
        </w:rPr>
      </w:pPr>
    </w:p>
    <w:p w:rsidR="003F7C01" w:rsidRPr="00403AD2" w:rsidRDefault="003F7C01" w:rsidP="003F7C01">
      <w:pPr>
        <w:pStyle w:val="Heading4"/>
        <w:rPr>
          <w:rFonts w:asciiTheme="minorHAnsi" w:hAnsiTheme="minorHAnsi"/>
        </w:rPr>
      </w:pPr>
      <w:r w:rsidRPr="00403AD2">
        <w:rPr>
          <w:rFonts w:asciiTheme="minorHAnsi" w:hAnsiTheme="minorHAnsi"/>
        </w:rPr>
        <w:lastRenderedPageBreak/>
        <w:t>Increased Leahy Law enforcement increases deployment, diplomatic connections and inter-military connections-increasing funding of vetting is necessary</w:t>
      </w:r>
    </w:p>
    <w:p w:rsidR="003F7C01" w:rsidRPr="00403AD2" w:rsidRDefault="003F7C01" w:rsidP="003F7C01">
      <w:pPr>
        <w:rPr>
          <w:rFonts w:asciiTheme="minorHAnsi" w:hAnsiTheme="minorHAnsi"/>
        </w:rPr>
      </w:pPr>
      <w:r w:rsidRPr="00403AD2">
        <w:rPr>
          <w:rStyle w:val="Heading4Char"/>
          <w:rFonts w:asciiTheme="minorHAnsi" w:hAnsiTheme="minorHAnsi"/>
        </w:rPr>
        <w:t>Aubrey, 14</w:t>
      </w:r>
      <w:r w:rsidRPr="00403AD2">
        <w:rPr>
          <w:rFonts w:asciiTheme="minorHAnsi" w:hAnsiTheme="minorHAnsi"/>
        </w:rPr>
        <w:t xml:space="preserve">- Retired Colonel and President of Strategic Opportunities </w:t>
      </w:r>
      <w:proofErr w:type="gramStart"/>
      <w:r w:rsidRPr="00403AD2">
        <w:rPr>
          <w:rFonts w:asciiTheme="minorHAnsi" w:hAnsiTheme="minorHAnsi"/>
        </w:rPr>
        <w:t>International(</w:t>
      </w:r>
      <w:proofErr w:type="gramEnd"/>
      <w:r w:rsidRPr="00403AD2">
        <w:rPr>
          <w:rFonts w:asciiTheme="minorHAnsi" w:hAnsiTheme="minorHAnsi"/>
        </w:rPr>
        <w:t xml:space="preserve"> Peter, Testimony before the House Foreign Affairs Subcommittee On Africa, Global Health, Global Human Rights and International Organizations “Human Rights Vetting: Nigeria and Beyond,” 7-10-14 ProQuest)// gcd</w:t>
      </w:r>
    </w:p>
    <w:p w:rsidR="003F7C01" w:rsidRPr="00403AD2" w:rsidRDefault="003F7C01" w:rsidP="003F7C01">
      <w:pPr>
        <w:rPr>
          <w:rFonts w:asciiTheme="minorHAnsi" w:hAnsiTheme="minorHAnsi"/>
        </w:rPr>
      </w:pPr>
      <w:r w:rsidRPr="00403AD2">
        <w:rPr>
          <w:rFonts w:asciiTheme="minorHAnsi" w:hAnsiTheme="minorHAnsi"/>
        </w:rPr>
        <w:t xml:space="preserve">    Colonel Aubrey. Thank you, Mr. Chairman. I agree with Lauren about the ICRC. The only thing I would say, if--having dealt with the Nigerian Army, if they are putting it on their Web site, I assume it has the blessings from the highest level, and that means it is probably being checked.</w:t>
      </w:r>
    </w:p>
    <w:p w:rsidR="003F7C01" w:rsidRPr="00403AD2" w:rsidRDefault="003F7C01" w:rsidP="003F7C01">
      <w:pPr>
        <w:rPr>
          <w:rFonts w:asciiTheme="minorHAnsi" w:hAnsiTheme="minorHAnsi"/>
        </w:rPr>
      </w:pPr>
      <w:r w:rsidRPr="00403AD2">
        <w:rPr>
          <w:rFonts w:asciiTheme="minorHAnsi" w:hAnsiTheme="minorHAnsi"/>
        </w:rPr>
        <w:t xml:space="preserve">    As we all know, you know, soldiers do what they know that their officers are checking on. If they are taking it seriously, it is a positive movement forward.</w:t>
      </w:r>
    </w:p>
    <w:p w:rsidR="003F7C01" w:rsidRPr="00403AD2" w:rsidRDefault="003F7C01" w:rsidP="003F7C01">
      <w:pPr>
        <w:rPr>
          <w:rFonts w:asciiTheme="minorHAnsi" w:hAnsiTheme="minorHAnsi"/>
        </w:rPr>
      </w:pPr>
      <w:r w:rsidRPr="00403AD2">
        <w:rPr>
          <w:rFonts w:asciiTheme="minorHAnsi" w:hAnsiTheme="minorHAnsi"/>
        </w:rPr>
        <w:t xml:space="preserve">    Trafficking, I understand what you are saying. I know that any military member going into the SOUTHCOM area, one of the things that is required for entry is to complete--it is listed under force protection, but it really is training on human trafficking.</w:t>
      </w:r>
    </w:p>
    <w:p w:rsidR="003F7C01" w:rsidRPr="00403AD2" w:rsidRDefault="003F7C01" w:rsidP="003F7C01">
      <w:pPr>
        <w:rPr>
          <w:rFonts w:asciiTheme="minorHAnsi" w:hAnsiTheme="minorHAnsi"/>
        </w:rPr>
      </w:pPr>
      <w:r w:rsidRPr="00403AD2">
        <w:rPr>
          <w:rFonts w:asciiTheme="minorHAnsi" w:hAnsiTheme="minorHAnsi"/>
        </w:rPr>
        <w:t xml:space="preserve">    It is, once again, things that get checked, people do. If they are sitting down there--if that is a standard that becomes across the board, you will see a greater emphasis from the military. Obviously, in the SOUTHCOM area of responsibility, human trafficking had been a concern for the SOUTHCOM commander, and he acted accordingly.</w:t>
      </w:r>
    </w:p>
    <w:p w:rsidR="003F7C01" w:rsidRPr="00403AD2" w:rsidRDefault="003F7C01" w:rsidP="003F7C01">
      <w:pPr>
        <w:rPr>
          <w:rFonts w:asciiTheme="minorHAnsi" w:hAnsiTheme="minorHAnsi"/>
        </w:rPr>
      </w:pPr>
      <w:r w:rsidRPr="00403AD2">
        <w:rPr>
          <w:rFonts w:asciiTheme="minorHAnsi" w:hAnsiTheme="minorHAnsi"/>
        </w:rPr>
        <w:t xml:space="preserve">    INVEST--I understand the State Department has 13 people doing it. Mr. Rickard's number was 530,000 units checked. With one boss and 12 workers, that is a horrendous workload. I defer to Ms. Margon's bit about $5 million is much better than the $2 million. Obviously, it is a huge workload when you look at U.S. global engagement and having to validate a significant number of military units globally.</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And the last comment on vetting, for that particular mission, we were able to reschedule. </w:t>
      </w:r>
      <w:r w:rsidRPr="00403AD2">
        <w:rPr>
          <w:rStyle w:val="StyleUnderline"/>
          <w:rFonts w:asciiTheme="minorHAnsi" w:hAnsiTheme="minorHAnsi"/>
        </w:rPr>
        <w:t>U.S. Army Africa has no dedicated forces to it. It is a headquarters. The Army's solution for that is to implement through--on the global manning process is to earmark what they call the regionally aligned force</w:t>
      </w:r>
      <w:r w:rsidRPr="00403AD2">
        <w:rPr>
          <w:rFonts w:asciiTheme="minorHAnsi" w:hAnsiTheme="minorHAnsi"/>
        </w:rPr>
        <w:t xml:space="preserve">. And every year </w:t>
      </w:r>
      <w:r w:rsidRPr="00403AD2">
        <w:rPr>
          <w:rStyle w:val="StyleUnderline"/>
          <w:rFonts w:asciiTheme="minorHAnsi" w:hAnsiTheme="minorHAnsi"/>
        </w:rPr>
        <w:t>an Army brigade or a brigade equivalent is designated to the combatant commander to use for engagement opportunities.</w:t>
      </w:r>
    </w:p>
    <w:p w:rsidR="003F7C01" w:rsidRPr="00403AD2" w:rsidRDefault="003F7C01" w:rsidP="003F7C01">
      <w:pPr>
        <w:rPr>
          <w:rFonts w:asciiTheme="minorHAnsi" w:hAnsiTheme="minorHAnsi"/>
        </w:rPr>
      </w:pPr>
      <w:r w:rsidRPr="00403AD2">
        <w:rPr>
          <w:rFonts w:asciiTheme="minorHAnsi" w:hAnsiTheme="minorHAnsi"/>
        </w:rPr>
        <w:t xml:space="preserve">    </w:t>
      </w:r>
      <w:r w:rsidRPr="00403AD2">
        <w:rPr>
          <w:rStyle w:val="StyleUnderline"/>
          <w:rFonts w:asciiTheme="minorHAnsi" w:hAnsiTheme="minorHAnsi"/>
        </w:rPr>
        <w:t>There are finite periods</w:t>
      </w:r>
      <w:r w:rsidRPr="00403AD2">
        <w:rPr>
          <w:rFonts w:asciiTheme="minorHAnsi" w:hAnsiTheme="minorHAnsi"/>
        </w:rPr>
        <w:t xml:space="preserve">. You know, </w:t>
      </w:r>
      <w:r w:rsidRPr="00403AD2">
        <w:rPr>
          <w:rStyle w:val="StyleUnderline"/>
          <w:rFonts w:asciiTheme="minorHAnsi" w:hAnsiTheme="minorHAnsi"/>
        </w:rPr>
        <w:t>that brigade commander or that unit commander has requirements that he or she has to meet</w:t>
      </w:r>
      <w:r w:rsidRPr="00403AD2">
        <w:rPr>
          <w:rFonts w:asciiTheme="minorHAnsi" w:hAnsiTheme="minorHAnsi"/>
        </w:rPr>
        <w:t xml:space="preserve">. If they cannot deploy because the unit to be trained has not been vetted, it--you know, </w:t>
      </w:r>
      <w:r w:rsidRPr="00403AD2">
        <w:rPr>
          <w:rStyle w:val="StyleUnderline"/>
          <w:rFonts w:asciiTheme="minorHAnsi" w:hAnsiTheme="minorHAnsi"/>
        </w:rPr>
        <w:t>it will depend on what else the United States Army has earmarked for that unit the next quarter or the next fiscal year</w:t>
      </w:r>
      <w:r w:rsidRPr="00403AD2">
        <w:rPr>
          <w:rFonts w:asciiTheme="minorHAnsi" w:hAnsiTheme="minorHAnsi"/>
        </w:rPr>
        <w:t>.</w:t>
      </w:r>
    </w:p>
    <w:p w:rsidR="003F7C01" w:rsidRPr="00403AD2" w:rsidRDefault="003F7C01" w:rsidP="003F7C01">
      <w:pPr>
        <w:rPr>
          <w:rFonts w:asciiTheme="minorHAnsi" w:hAnsiTheme="minorHAnsi"/>
        </w:rPr>
      </w:pPr>
      <w:r w:rsidRPr="00403AD2">
        <w:rPr>
          <w:rFonts w:asciiTheme="minorHAnsi" w:hAnsiTheme="minorHAnsi"/>
        </w:rPr>
        <w:t xml:space="preserve">    It </w:t>
      </w:r>
      <w:r w:rsidRPr="00403AD2">
        <w:rPr>
          <w:rStyle w:val="StyleUnderline"/>
          <w:rFonts w:asciiTheme="minorHAnsi" w:hAnsiTheme="minorHAnsi"/>
        </w:rPr>
        <w:t>might not ever recur. It could be an opportunity lost. It is very much dependent on the particular training being desired and when it is being scheduled.</w:t>
      </w:r>
    </w:p>
    <w:p w:rsidR="003F7C01" w:rsidRPr="00403AD2" w:rsidRDefault="003F7C01" w:rsidP="003F7C01">
      <w:pPr>
        <w:rPr>
          <w:rFonts w:asciiTheme="minorHAnsi" w:hAnsiTheme="minorHAnsi"/>
        </w:rPr>
      </w:pPr>
      <w:r w:rsidRPr="00403AD2">
        <w:rPr>
          <w:rFonts w:asciiTheme="minorHAnsi" w:hAnsiTheme="minorHAnsi"/>
        </w:rPr>
        <w:t xml:space="preserve">    Mr. Smith. Colonel, before going to Ms. Massimino, did you find that the names that were tendered to you were more likely to be pre-cleared and to be of soldiers who are likely to make it, so in a way it is already having a laudatory effect on the Nigerian Army? And does it then begin to create a culture where human rights are the way forward for a soldier to really make it in the military, particularly if he is career-oriented?</w:t>
      </w:r>
    </w:p>
    <w:p w:rsidR="003F7C01" w:rsidRPr="00403AD2" w:rsidRDefault="003F7C01" w:rsidP="003F7C01">
      <w:pPr>
        <w:rPr>
          <w:rStyle w:val="StyleUnderline"/>
          <w:rFonts w:asciiTheme="minorHAnsi" w:hAnsiTheme="minorHAnsi"/>
        </w:rPr>
      </w:pPr>
      <w:r w:rsidRPr="00403AD2">
        <w:rPr>
          <w:rFonts w:asciiTheme="minorHAnsi" w:hAnsiTheme="minorHAnsi"/>
        </w:rPr>
        <w:lastRenderedPageBreak/>
        <w:t xml:space="preserve">    Colonel Aubrey. </w:t>
      </w:r>
      <w:r w:rsidRPr="00403AD2">
        <w:rPr>
          <w:rStyle w:val="StyleUnderline"/>
          <w:rFonts w:asciiTheme="minorHAnsi" w:hAnsiTheme="minorHAnsi"/>
        </w:rPr>
        <w:t>The quality of U.S. training is superb. Most foreign nations--much broader than just Nigeria--select their best and brightest to come to the United States to go to our schools</w:t>
      </w:r>
      <w:r w:rsidRPr="00403AD2">
        <w:rPr>
          <w:rFonts w:asciiTheme="minorHAnsi" w:hAnsiTheme="minorHAnsi"/>
        </w:rPr>
        <w:t xml:space="preserve">. So it is definitely a </w:t>
      </w:r>
      <w:r w:rsidRPr="00403AD2">
        <w:rPr>
          <w:rStyle w:val="StyleUnderline"/>
          <w:rFonts w:asciiTheme="minorHAnsi" w:hAnsiTheme="minorHAnsi"/>
        </w:rPr>
        <w:t>career enhancing move to be selected to come to the United States under the IMET program.</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For training in theater, our soldiers are good. The </w:t>
      </w:r>
      <w:r w:rsidRPr="00403AD2">
        <w:rPr>
          <w:rStyle w:val="StyleUnderline"/>
          <w:rFonts w:asciiTheme="minorHAnsi" w:hAnsiTheme="minorHAnsi"/>
        </w:rPr>
        <w:t>quality of training that we give is good. Their soldiers benefit. So, yes, it would be a career-enhancing move to it.</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As far as pre-clear on vetting, the Nigerians, when I was there, they understood what our requirements were. </w:t>
      </w:r>
      <w:r w:rsidRPr="00403AD2">
        <w:rPr>
          <w:rStyle w:val="StyleUnderline"/>
          <w:rFonts w:asciiTheme="minorHAnsi" w:hAnsiTheme="minorHAnsi"/>
        </w:rPr>
        <w:t>They knew far enough in advance because we were talking battalion level training, that we would check the names of every member of that battalion, and they had enough time to do it</w:t>
      </w:r>
      <w:r w:rsidRPr="00403AD2">
        <w:rPr>
          <w:rFonts w:asciiTheme="minorHAnsi" w:hAnsiTheme="minorHAnsi"/>
        </w:rPr>
        <w:t xml:space="preserve">. And there was the political will at that time--and it was already addressed as-- you know, then, </w:t>
      </w:r>
      <w:r w:rsidRPr="00403AD2">
        <w:rPr>
          <w:rStyle w:val="StyleUnderline"/>
          <w:rFonts w:asciiTheme="minorHAnsi" w:hAnsiTheme="minorHAnsi"/>
        </w:rPr>
        <w:t>peace support operations was very important to Abuja.</w:t>
      </w:r>
    </w:p>
    <w:p w:rsidR="003F7C01" w:rsidRPr="00403AD2" w:rsidRDefault="003F7C01" w:rsidP="003F7C01">
      <w:pPr>
        <w:rPr>
          <w:rFonts w:asciiTheme="minorHAnsi" w:hAnsiTheme="minorHAnsi"/>
        </w:rPr>
      </w:pPr>
      <w:r w:rsidRPr="00403AD2">
        <w:rPr>
          <w:rFonts w:asciiTheme="minorHAnsi" w:hAnsiTheme="minorHAnsi"/>
        </w:rPr>
        <w:t xml:space="preserve">    ASO Iraq did what was necessary and had the defense establishment do what was necessary to meet those terms. It is still, what is their political will to do so?</w:t>
      </w:r>
    </w:p>
    <w:p w:rsidR="003F7C01" w:rsidRPr="00403AD2" w:rsidRDefault="003F7C01" w:rsidP="003F7C01">
      <w:pPr>
        <w:rPr>
          <w:rFonts w:asciiTheme="minorHAnsi" w:hAnsiTheme="minorHAnsi"/>
        </w:rPr>
      </w:pPr>
      <w:r w:rsidRPr="00403AD2">
        <w:rPr>
          <w:rFonts w:asciiTheme="minorHAnsi" w:hAnsiTheme="minorHAnsi"/>
        </w:rPr>
        <w:t xml:space="preserve">    Mr. Smith. Thank you.</w:t>
      </w:r>
    </w:p>
    <w:p w:rsidR="003F7C01" w:rsidRPr="00403AD2" w:rsidRDefault="003F7C01" w:rsidP="003F7C01">
      <w:pPr>
        <w:rPr>
          <w:rFonts w:asciiTheme="minorHAnsi" w:hAnsiTheme="minorHAnsi"/>
        </w:rPr>
      </w:pPr>
      <w:r w:rsidRPr="00403AD2">
        <w:rPr>
          <w:rFonts w:asciiTheme="minorHAnsi" w:hAnsiTheme="minorHAnsi"/>
        </w:rPr>
        <w:t xml:space="preserve">    Ms. Massimino?</w:t>
      </w:r>
    </w:p>
    <w:p w:rsidR="003F7C01" w:rsidRPr="00403AD2" w:rsidRDefault="003F7C01" w:rsidP="003F7C01">
      <w:pPr>
        <w:rPr>
          <w:rFonts w:asciiTheme="minorHAnsi" w:hAnsiTheme="minorHAnsi"/>
        </w:rPr>
      </w:pPr>
      <w:r w:rsidRPr="00403AD2">
        <w:rPr>
          <w:rFonts w:asciiTheme="minorHAnsi" w:hAnsiTheme="minorHAnsi"/>
        </w:rPr>
        <w:t xml:space="preserve">    Ms. Massimino. Thank you. I don't have a lot to add to that. I want to also say that I don't know the content of the ICRC training for the Nigerian military, but I can't imagine that that is not a huge net plus, to have that happening. So it is good to hear that.</w:t>
      </w:r>
    </w:p>
    <w:p w:rsidR="003F7C01" w:rsidRPr="00403AD2" w:rsidRDefault="003F7C01" w:rsidP="003F7C01">
      <w:pPr>
        <w:rPr>
          <w:rFonts w:asciiTheme="minorHAnsi" w:hAnsiTheme="minorHAnsi"/>
        </w:rPr>
      </w:pPr>
      <w:r w:rsidRPr="00403AD2">
        <w:rPr>
          <w:rFonts w:asciiTheme="minorHAnsi" w:hAnsiTheme="minorHAnsi"/>
        </w:rPr>
        <w:t xml:space="preserve">    On trafficking, I am really glad you brought that up. </w:t>
      </w:r>
      <w:r w:rsidRPr="00403AD2">
        <w:rPr>
          <w:rStyle w:val="StyleUnderline"/>
          <w:rFonts w:asciiTheme="minorHAnsi" w:hAnsiTheme="minorHAnsi"/>
        </w:rPr>
        <w:t>I know that Leahy vetting sometimes includes things beyond what the law requires, but I would be also curious to know, and I don't know, whether engagement in trafficking by militaries is part of that</w:t>
      </w:r>
      <w:r w:rsidRPr="00403AD2">
        <w:rPr>
          <w:rFonts w:asciiTheme="minorHAnsi" w:hAnsiTheme="minorHAnsi"/>
        </w:rPr>
        <w:t>.</w:t>
      </w:r>
    </w:p>
    <w:p w:rsidR="003F7C01" w:rsidRPr="00403AD2" w:rsidRDefault="003F7C01" w:rsidP="003F7C01">
      <w:pPr>
        <w:rPr>
          <w:rFonts w:asciiTheme="minorHAnsi" w:hAnsiTheme="minorHAnsi"/>
        </w:rPr>
      </w:pPr>
      <w:r w:rsidRPr="00403AD2">
        <w:rPr>
          <w:rFonts w:asciiTheme="minorHAnsi" w:hAnsiTheme="minorHAnsi"/>
        </w:rPr>
        <w:t xml:space="preserve">    I don't think I have had a chance to talk to you yet about the fact that Human Rights First is launching a major campaign on anti-trafficking efforts. And at a recent meeting with General Kelly, SOUTHCOM, at the human rights roundtable, we had a specific discussion about the concerns that criminal networks engaging in human trafficking are diversified and also are, you know, supporting terrorism, and it is becoming one large weapons, people, drugs, and terrorism network, profit network.</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And so you could certainly make an argument that it ought to be, and I </w:t>
      </w:r>
      <w:r w:rsidRPr="00403AD2">
        <w:rPr>
          <w:rStyle w:val="StyleUnderline"/>
          <w:rFonts w:asciiTheme="minorHAnsi" w:hAnsiTheme="minorHAnsi"/>
        </w:rPr>
        <w:t>think we are going to be working closely with the U.S. military and others to try to ramp up efforts to identify those in foreign militaries that are engaging in trafficking.</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And then, on the appeals process, Ms. Blanchard is far more knowledgeable about that than I am, but I did want to flag this, because it goes back to the importance of the duty to inform. </w:t>
      </w:r>
      <w:r w:rsidRPr="00403AD2">
        <w:rPr>
          <w:rStyle w:val="StyleUnderline"/>
          <w:rFonts w:asciiTheme="minorHAnsi" w:hAnsiTheme="minorHAnsi"/>
        </w:rPr>
        <w:t>Leahy really, again, to get the full benefit, it is not really going to work unless we are telling the people who are being excluded why they are being excluded, and then start working with them.</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And I think there is sometimes a reluctance to do that, to make the relationship awkward, or we don't want to, or the governments aren't going to like it, and that has bled into sometimes kind of putting people in a strategic limbo where there is not a decision made. </w:t>
      </w:r>
      <w:r w:rsidRPr="00403AD2">
        <w:rPr>
          <w:rStyle w:val="StyleUnderline"/>
          <w:rFonts w:asciiTheme="minorHAnsi" w:hAnsiTheme="minorHAnsi"/>
        </w:rPr>
        <w:t>They don't want to make a negative decision, so they just put them in a closet and it never gets made. And that is not helpful either.</w:t>
      </w:r>
    </w:p>
    <w:p w:rsidR="003F7C01" w:rsidRPr="00403AD2" w:rsidRDefault="003F7C01" w:rsidP="003F7C01">
      <w:pPr>
        <w:rPr>
          <w:rFonts w:asciiTheme="minorHAnsi" w:hAnsiTheme="minorHAnsi"/>
        </w:rPr>
      </w:pPr>
      <w:r w:rsidRPr="00403AD2">
        <w:rPr>
          <w:rFonts w:asciiTheme="minorHAnsi" w:hAnsiTheme="minorHAnsi"/>
        </w:rPr>
        <w:t xml:space="preserve">    So those are things that it would be good to find some ways to tackle.</w:t>
      </w:r>
    </w:p>
    <w:p w:rsidR="003F7C01" w:rsidRPr="00403AD2" w:rsidRDefault="003F7C01" w:rsidP="003F7C01">
      <w:pPr>
        <w:rPr>
          <w:rFonts w:asciiTheme="minorHAnsi" w:hAnsiTheme="minorHAnsi"/>
        </w:rPr>
      </w:pPr>
      <w:r w:rsidRPr="00403AD2">
        <w:rPr>
          <w:rFonts w:asciiTheme="minorHAnsi" w:hAnsiTheme="minorHAnsi"/>
        </w:rPr>
        <w:lastRenderedPageBreak/>
        <w:t xml:space="preserve">    Ms. Margon. Just very quickly, you know, I think on the $5 million, my response will speak both to the $5 million in the Senate appropriations bill and the tensions. What is very important to remember about Leahy is that there is both an Embassy side of this, so the U.S. Embassies are taking care of this, and there is the Washington side. That can breed tensions, not just along civ-mil lines, but also from posts back to Washington.</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The $5 million, if you think about it, there is at least $15 billion of security assistance globally, the centerpiece of the President's counterterrorism plans as we redeploy from Afghanistan, is going to be this Counterterrorism Partnership Fund</w:t>
      </w:r>
      <w:r w:rsidRPr="00403AD2">
        <w:rPr>
          <w:rStyle w:val="StyleUnderline"/>
          <w:rFonts w:asciiTheme="minorHAnsi" w:hAnsiTheme="minorHAnsi"/>
        </w:rPr>
        <w:t>. Five million dollars to do the vetting is, assuming it is legislated correctly with Leahy requirements, we would hope, is that that is what needs to happen</w:t>
      </w:r>
      <w:r w:rsidRPr="00403AD2">
        <w:rPr>
          <w:rFonts w:asciiTheme="minorHAnsi" w:hAnsiTheme="minorHAnsi"/>
        </w:rPr>
        <w:t xml:space="preserve">. It is </w:t>
      </w:r>
      <w:r w:rsidRPr="00403AD2">
        <w:rPr>
          <w:rStyle w:val="StyleUnderline"/>
          <w:rFonts w:asciiTheme="minorHAnsi" w:hAnsiTheme="minorHAnsi"/>
        </w:rPr>
        <w:t>a basic need to continue to expand the vetting pool that way.</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So it would go to basic things like </w:t>
      </w:r>
      <w:r w:rsidRPr="00403AD2">
        <w:rPr>
          <w:rStyle w:val="StyleUnderline"/>
          <w:rFonts w:asciiTheme="minorHAnsi" w:hAnsiTheme="minorHAnsi"/>
        </w:rPr>
        <w:t>supporting staff and computers in Washington, but also enabling the Embassies</w:t>
      </w:r>
      <w:r w:rsidRPr="00403AD2">
        <w:rPr>
          <w:rFonts w:asciiTheme="minorHAnsi" w:hAnsiTheme="minorHAnsi"/>
        </w:rPr>
        <w:t xml:space="preserve">, as I understand, to be better trained. It is desperately needed, and in the grand scheme it is not a lot of money to help move the process forward and make it easier, so </w:t>
      </w:r>
      <w:r w:rsidRPr="00403AD2">
        <w:rPr>
          <w:rStyle w:val="StyleUnderline"/>
          <w:rFonts w:asciiTheme="minorHAnsi" w:hAnsiTheme="minorHAnsi"/>
        </w:rPr>
        <w:t>when defense attaches at post have to do this vetting, it doesn't result in delay</w:t>
      </w:r>
      <w:r w:rsidRPr="00403AD2">
        <w:rPr>
          <w:rFonts w:asciiTheme="minorHAnsi" w:hAnsiTheme="minorHAnsi"/>
        </w:rPr>
        <w:t xml:space="preserve">s, </w:t>
      </w:r>
      <w:r w:rsidRPr="00403AD2">
        <w:rPr>
          <w:rStyle w:val="StyleUnderline"/>
          <w:rFonts w:asciiTheme="minorHAnsi" w:hAnsiTheme="minorHAnsi"/>
        </w:rPr>
        <w:t>it doesn't result in a misunderstanding, and names dropped off of people who should be.</w:t>
      </w:r>
    </w:p>
    <w:p w:rsidR="003F7C01" w:rsidRPr="00403AD2" w:rsidRDefault="003F7C01" w:rsidP="003F7C01">
      <w:pPr>
        <w:rPr>
          <w:rFonts w:asciiTheme="minorHAnsi" w:hAnsiTheme="minorHAnsi"/>
        </w:rPr>
      </w:pPr>
      <w:r w:rsidRPr="00403AD2">
        <w:rPr>
          <w:rFonts w:asciiTheme="minorHAnsi" w:hAnsiTheme="minorHAnsi"/>
        </w:rPr>
        <w:t xml:space="preserve">    The final thing that I would just mention is on the trafficking. As far as I understand, Leahy doesn't cover trafficking, since we are looking at just the gross human rights violations. But what I think it is important to note is that Leahy often works hand in glove with other conditions that have been put on through various bills, appropriations, and otherwise.</w:t>
      </w:r>
    </w:p>
    <w:p w:rsidR="003F7C01" w:rsidRPr="00403AD2" w:rsidRDefault="003F7C01" w:rsidP="003F7C01">
      <w:pPr>
        <w:rPr>
          <w:rFonts w:asciiTheme="minorHAnsi" w:hAnsiTheme="minorHAnsi"/>
        </w:rPr>
      </w:pPr>
      <w:r w:rsidRPr="00403AD2">
        <w:rPr>
          <w:rFonts w:asciiTheme="minorHAnsi" w:hAnsiTheme="minorHAnsi"/>
        </w:rPr>
        <w:t xml:space="preserve">    I think what we have seen in Indonesia and the Philippines is </w:t>
      </w:r>
      <w:r w:rsidRPr="00403AD2">
        <w:rPr>
          <w:rStyle w:val="StyleUnderline"/>
          <w:rFonts w:asciiTheme="minorHAnsi" w:hAnsiTheme="minorHAnsi"/>
        </w:rPr>
        <w:t>that Leahy has been the minimal basis along with some other conditions that have helped move those countries in the right direction.</w:t>
      </w:r>
      <w:r w:rsidRPr="00403AD2">
        <w:rPr>
          <w:rFonts w:asciiTheme="minorHAnsi" w:hAnsiTheme="minorHAnsi"/>
        </w:rPr>
        <w:t xml:space="preserve"> And so in considering next steps on trafficking, it may not mean Leahy has to change per se, but that </w:t>
      </w:r>
      <w:r w:rsidRPr="00403AD2">
        <w:rPr>
          <w:rStyle w:val="StyleUnderline"/>
          <w:rFonts w:asciiTheme="minorHAnsi" w:hAnsiTheme="minorHAnsi"/>
        </w:rPr>
        <w:t>there are additional alternative expansions that can be made and other bills that can work in a correlated way</w:t>
      </w:r>
      <w:r w:rsidRPr="00403AD2">
        <w:rPr>
          <w:rFonts w:asciiTheme="minorHAnsi" w:hAnsiTheme="minorHAnsi"/>
        </w:rPr>
        <w:t>.</w:t>
      </w:r>
    </w:p>
    <w:p w:rsidR="003F7C01" w:rsidRPr="00403AD2" w:rsidRDefault="003F7C01" w:rsidP="003F7C01">
      <w:pPr>
        <w:rPr>
          <w:rFonts w:asciiTheme="minorHAnsi" w:hAnsiTheme="minorHAnsi"/>
        </w:rPr>
      </w:pPr>
      <w:r w:rsidRPr="00403AD2">
        <w:rPr>
          <w:rFonts w:asciiTheme="minorHAnsi" w:hAnsiTheme="minorHAnsi"/>
        </w:rPr>
        <w:t xml:space="preserve">    Mr. Smith. Thank you. And just to add for your consideration, but I do think section 502(b) and the language clearly would cover trafficking. Look at the disappearance of persons, degrading treatment, cruel and inhuman, I mean, it is ready-made for that.</w:t>
      </w:r>
    </w:p>
    <w:p w:rsidR="003F7C01" w:rsidRPr="00403AD2" w:rsidRDefault="003F7C01" w:rsidP="003F7C01">
      <w:pPr>
        <w:rPr>
          <w:rFonts w:asciiTheme="minorHAnsi" w:hAnsiTheme="minorHAnsi"/>
        </w:rPr>
      </w:pPr>
      <w:r w:rsidRPr="00403AD2">
        <w:rPr>
          <w:rFonts w:asciiTheme="minorHAnsi" w:hAnsiTheme="minorHAnsi"/>
        </w:rPr>
        <w:t xml:space="preserve">    We will ask the administration, if they haven't, if they will include it, because it needs to be I think, and get the TIP office to weigh in as well, hopefully they will agree.</w:t>
      </w:r>
    </w:p>
    <w:p w:rsidR="003F7C01" w:rsidRPr="00403AD2" w:rsidRDefault="003F7C01" w:rsidP="003F7C01">
      <w:pPr>
        <w:rPr>
          <w:rFonts w:asciiTheme="minorHAnsi" w:hAnsiTheme="minorHAnsi"/>
        </w:rPr>
      </w:pPr>
      <w:r w:rsidRPr="00403AD2">
        <w:rPr>
          <w:rFonts w:asciiTheme="minorHAnsi" w:hAnsiTheme="minorHAnsi"/>
        </w:rPr>
        <w:t xml:space="preserve">    I do have one final question, and maybe--Ms. Blanchard, you answered it,</w:t>
      </w:r>
      <w:r w:rsidRPr="00403AD2">
        <w:rPr>
          <w:rStyle w:val="StyleUnderline"/>
          <w:rFonts w:asciiTheme="minorHAnsi" w:hAnsiTheme="minorHAnsi"/>
        </w:rPr>
        <w:t xml:space="preserve"> but the Counterterrorism Partnership Fund, the $5 billion proposal which had legislative language--and I read the language and it right from your testimony, which came up on June 26, so just a few weeks ago--seems to not include the Leahy amendment.</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I mean, with notwithstanding language red flags go up as soon as that language is anywhere, and it says notwithstanding any limitation in the provision of law that would otherwise restrict the amount or recipients of such support, </w:t>
      </w:r>
      <w:r w:rsidRPr="00403AD2">
        <w:rPr>
          <w:rStyle w:val="StyleUnderline"/>
          <w:rFonts w:asciiTheme="minorHAnsi" w:hAnsiTheme="minorHAnsi"/>
        </w:rPr>
        <w:t>does this bypass Leahy? Or am I misreading the language?</w:t>
      </w:r>
    </w:p>
    <w:p w:rsidR="003F7C01" w:rsidRPr="00403AD2" w:rsidRDefault="003F7C01" w:rsidP="003F7C01">
      <w:pPr>
        <w:rPr>
          <w:rFonts w:asciiTheme="minorHAnsi" w:hAnsiTheme="minorHAnsi"/>
        </w:rPr>
      </w:pPr>
      <w:r w:rsidRPr="00403AD2">
        <w:rPr>
          <w:rFonts w:asciiTheme="minorHAnsi" w:hAnsiTheme="minorHAnsi"/>
        </w:rPr>
        <w:t xml:space="preserve">    Ms. Blanchard. </w:t>
      </w:r>
      <w:r w:rsidRPr="00403AD2">
        <w:rPr>
          <w:rStyle w:val="StyleUnderline"/>
          <w:rFonts w:asciiTheme="minorHAnsi" w:hAnsiTheme="minorHAnsi"/>
        </w:rPr>
        <w:t>It could potentially, if enacted in that way.</w:t>
      </w:r>
      <w:r w:rsidRPr="00403AD2">
        <w:rPr>
          <w:rFonts w:asciiTheme="minorHAnsi" w:hAnsiTheme="minorHAnsi"/>
        </w:rPr>
        <w:t xml:space="preserve"> And the difficulty with these notwithstanding provisions, </w:t>
      </w:r>
      <w:r w:rsidRPr="00403AD2">
        <w:rPr>
          <w:rStyle w:val="StyleUnderline"/>
          <w:rFonts w:asciiTheme="minorHAnsi" w:hAnsiTheme="minorHAnsi"/>
        </w:rPr>
        <w:t>we don't always know how they are implemented</w:t>
      </w:r>
      <w:r w:rsidRPr="00403AD2">
        <w:rPr>
          <w:rFonts w:asciiTheme="minorHAnsi" w:hAnsiTheme="minorHAnsi"/>
        </w:rPr>
        <w:t>. So it is not always clear when the administration makes a policy decision to use that notwithstanding authority or not.</w:t>
      </w:r>
    </w:p>
    <w:p w:rsidR="003F7C01" w:rsidRPr="00403AD2" w:rsidRDefault="003F7C01" w:rsidP="003F7C01">
      <w:pPr>
        <w:rPr>
          <w:rStyle w:val="StyleUnderline"/>
          <w:rFonts w:asciiTheme="minorHAnsi" w:hAnsiTheme="minorHAnsi"/>
        </w:rPr>
      </w:pPr>
      <w:r w:rsidRPr="00403AD2">
        <w:rPr>
          <w:rFonts w:asciiTheme="minorHAnsi" w:hAnsiTheme="minorHAnsi"/>
        </w:rPr>
        <w:lastRenderedPageBreak/>
        <w:t xml:space="preserve">    But, yes, potentially that could, if that makes it into law, leave ways to--I </w:t>
      </w:r>
      <w:r w:rsidRPr="00403AD2">
        <w:rPr>
          <w:rStyle w:val="StyleUnderline"/>
          <w:rFonts w:asciiTheme="minorHAnsi" w:hAnsiTheme="minorHAnsi"/>
        </w:rPr>
        <w:t>don't want to use the term ``go around Leahy,'' but potentially.</w:t>
      </w:r>
    </w:p>
    <w:p w:rsidR="003F7C01" w:rsidRPr="00403AD2" w:rsidRDefault="003F7C01" w:rsidP="003F7C01">
      <w:pPr>
        <w:rPr>
          <w:rFonts w:asciiTheme="minorHAnsi" w:hAnsiTheme="minorHAnsi"/>
        </w:rPr>
      </w:pPr>
      <w:r w:rsidRPr="00403AD2">
        <w:rPr>
          <w:rFonts w:asciiTheme="minorHAnsi" w:hAnsiTheme="minorHAnsi"/>
        </w:rPr>
        <w:t xml:space="preserve">    If I could make one comment, CRS doesn't make policy recommendations, but on the issues of resources for vetting the new </w:t>
      </w:r>
      <w:proofErr w:type="gramStart"/>
      <w:r w:rsidRPr="00403AD2">
        <w:rPr>
          <w:rFonts w:asciiTheme="minorHAnsi" w:hAnsiTheme="minorHAnsi"/>
        </w:rPr>
        <w:t>DoD</w:t>
      </w:r>
      <w:proofErr w:type="gramEnd"/>
      <w:r w:rsidRPr="00403AD2">
        <w:rPr>
          <w:rFonts w:asciiTheme="minorHAnsi" w:hAnsiTheme="minorHAnsi"/>
        </w:rPr>
        <w:t xml:space="preserve"> definition of ``assistance,'' again, significantly broadens the amount of security assistance-type activities that the State Department will now have to be vetting for. And </w:t>
      </w:r>
      <w:proofErr w:type="gramStart"/>
      <w:r w:rsidRPr="00403AD2">
        <w:rPr>
          <w:rFonts w:asciiTheme="minorHAnsi" w:hAnsiTheme="minorHAnsi"/>
        </w:rPr>
        <w:t>DoD</w:t>
      </w:r>
      <w:proofErr w:type="gramEnd"/>
      <w:r w:rsidRPr="00403AD2">
        <w:rPr>
          <w:rFonts w:asciiTheme="minorHAnsi" w:hAnsiTheme="minorHAnsi"/>
        </w:rPr>
        <w:t xml:space="preserve"> is still, to my understanding, working on the definition of what all that includes, but it is significantly larger than the training that they were vetting for previously.</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w:t>
      </w:r>
      <w:r w:rsidRPr="00403AD2">
        <w:rPr>
          <w:rStyle w:val="StyleUnderline"/>
          <w:rFonts w:asciiTheme="minorHAnsi" w:hAnsiTheme="minorHAnsi"/>
        </w:rPr>
        <w:t xml:space="preserve">And if you then add on top of this the potential $5 billion new counterterrorism capacity-building </w:t>
      </w:r>
      <w:proofErr w:type="gramStart"/>
      <w:r w:rsidRPr="00403AD2">
        <w:rPr>
          <w:rStyle w:val="StyleUnderline"/>
          <w:rFonts w:asciiTheme="minorHAnsi" w:hAnsiTheme="minorHAnsi"/>
        </w:rPr>
        <w:t>program, that</w:t>
      </w:r>
      <w:proofErr w:type="gramEnd"/>
      <w:r w:rsidRPr="00403AD2">
        <w:rPr>
          <w:rStyle w:val="StyleUnderline"/>
          <w:rFonts w:asciiTheme="minorHAnsi" w:hAnsiTheme="minorHAnsi"/>
        </w:rPr>
        <w:t xml:space="preserve"> is a massive potential amount of vetting that needs to be done.</w:t>
      </w:r>
    </w:p>
    <w:p w:rsidR="003F7C01" w:rsidRPr="00403AD2" w:rsidRDefault="003F7C01" w:rsidP="003F7C01">
      <w:pPr>
        <w:rPr>
          <w:rFonts w:asciiTheme="minorHAnsi" w:hAnsiTheme="minorHAnsi"/>
        </w:rPr>
      </w:pPr>
      <w:r w:rsidRPr="00403AD2">
        <w:rPr>
          <w:rFonts w:asciiTheme="minorHAnsi" w:hAnsiTheme="minorHAnsi"/>
        </w:rPr>
        <w:t xml:space="preserve">    Ms. Massimino. Yes. I just wanted to underscore that that is also in our recommendations about the $4 billion for the Counterterrorism Partnership Fund. And it is a huge red flag, and I think it is hard to understand that language in any other way. But Congress has an opportunity. You should not let that go past.</w:t>
      </w:r>
    </w:p>
    <w:p w:rsidR="003F7C01" w:rsidRPr="00403AD2" w:rsidRDefault="003F7C01" w:rsidP="003F7C01">
      <w:pPr>
        <w:rPr>
          <w:rFonts w:asciiTheme="minorHAnsi" w:hAnsiTheme="minorHAnsi"/>
        </w:rPr>
      </w:pPr>
      <w:r w:rsidRPr="00403AD2">
        <w:rPr>
          <w:rFonts w:asciiTheme="minorHAnsi" w:hAnsiTheme="minorHAnsi"/>
        </w:rPr>
        <w:t xml:space="preserve">    If </w:t>
      </w:r>
      <w:r w:rsidRPr="00403AD2">
        <w:rPr>
          <w:rStyle w:val="StyleUnderline"/>
          <w:rFonts w:asciiTheme="minorHAnsi" w:hAnsiTheme="minorHAnsi"/>
        </w:rPr>
        <w:t xml:space="preserve">there is, you know, any place where the Leahy vetting requirements should really be, you know, doubled down on, it is in this new strategy that the United States has for countering terrorism </w:t>
      </w:r>
      <w:r w:rsidRPr="00403AD2">
        <w:rPr>
          <w:rFonts w:asciiTheme="minorHAnsi" w:hAnsiTheme="minorHAnsi"/>
        </w:rPr>
        <w:t xml:space="preserve">through these partnerships. That makes </w:t>
      </w:r>
      <w:r w:rsidRPr="00403AD2">
        <w:rPr>
          <w:rStyle w:val="StyleUnderline"/>
          <w:rFonts w:asciiTheme="minorHAnsi" w:hAnsiTheme="minorHAnsi"/>
        </w:rPr>
        <w:t>Leahy even more critical than it has ever been</w:t>
      </w:r>
      <w:r w:rsidRPr="00403AD2">
        <w:rPr>
          <w:rFonts w:asciiTheme="minorHAnsi" w:hAnsiTheme="minorHAnsi"/>
        </w:rPr>
        <w:t>. And if this goes through with that notwithstanding language in it, it risks really gutting these important human rights laws.</w:t>
      </w:r>
    </w:p>
    <w:p w:rsidR="003F7C01" w:rsidRPr="00403AD2" w:rsidRDefault="003F7C01" w:rsidP="003F7C01">
      <w:pPr>
        <w:rPr>
          <w:rFonts w:asciiTheme="minorHAnsi" w:hAnsiTheme="minorHAnsi"/>
        </w:rPr>
      </w:pPr>
      <w:r w:rsidRPr="00403AD2">
        <w:rPr>
          <w:rFonts w:asciiTheme="minorHAnsi" w:hAnsiTheme="minorHAnsi"/>
        </w:rPr>
        <w:t xml:space="preserve">    Ms. Margon. I would second that. It is a huge red flag for us, and very, very concerning. And it doesn't quite align with what the President said in his West Point speech. And if you look at the Syrian opposition, nobody in the administration talks about this new fund to go to the Syrian opposition unless they are talking about the vetted Syrian opposition.</w:t>
      </w:r>
    </w:p>
    <w:p w:rsidR="003F7C01" w:rsidRPr="00403AD2" w:rsidRDefault="003F7C01" w:rsidP="003F7C01">
      <w:pPr>
        <w:rPr>
          <w:rFonts w:asciiTheme="minorHAnsi" w:hAnsiTheme="minorHAnsi"/>
        </w:rPr>
      </w:pPr>
      <w:r w:rsidRPr="00403AD2">
        <w:rPr>
          <w:rFonts w:asciiTheme="minorHAnsi" w:hAnsiTheme="minorHAnsi"/>
        </w:rPr>
        <w:t xml:space="preserve">    And so the language that was sent up to Capitol Hill doesn't meet with the rhetoric that we have been hearing out of the administration, so it is very worrisome if it is implemented in that way.</w:t>
      </w:r>
    </w:p>
    <w:p w:rsidR="003F7C01" w:rsidRPr="00403AD2" w:rsidRDefault="003F7C01" w:rsidP="003F7C01">
      <w:pPr>
        <w:rPr>
          <w:rFonts w:asciiTheme="minorHAnsi" w:hAnsiTheme="minorHAnsi"/>
        </w:rPr>
      </w:pPr>
      <w:r w:rsidRPr="00403AD2">
        <w:rPr>
          <w:rFonts w:asciiTheme="minorHAnsi" w:hAnsiTheme="minorHAnsi"/>
        </w:rPr>
        <w:t xml:space="preserve">    Mr. Smith. I do have one final question, because I did ask about INVEST. The Google search, INVEST--and thank you for your patience, especially with that very long voting that we had on the House floor, but--and then the input that comes in from NGOs and the human rights community, does the State Department, and DRL in particular, as well as the Embassies, have a sufficiently broad net to receive information from whistleblowers and people who--like a mayor who may know of something that needs to be told about what happened in his city, or an NGO that is indigenous in Nigeria, are we getting enough by way of a channel of information in that third part of the information flow?</w:t>
      </w:r>
    </w:p>
    <w:p w:rsidR="003F7C01" w:rsidRPr="00403AD2" w:rsidRDefault="003F7C01" w:rsidP="003F7C01">
      <w:pPr>
        <w:rPr>
          <w:rFonts w:asciiTheme="minorHAnsi" w:hAnsiTheme="minorHAnsi"/>
        </w:rPr>
      </w:pPr>
      <w:r w:rsidRPr="00403AD2">
        <w:rPr>
          <w:rFonts w:asciiTheme="minorHAnsi" w:hAnsiTheme="minorHAnsi"/>
        </w:rPr>
        <w:t xml:space="preserve">    Yes?</w:t>
      </w:r>
    </w:p>
    <w:p w:rsidR="003F7C01" w:rsidRPr="00403AD2" w:rsidRDefault="003F7C01" w:rsidP="003F7C01">
      <w:pPr>
        <w:rPr>
          <w:rFonts w:asciiTheme="minorHAnsi" w:hAnsiTheme="minorHAnsi"/>
        </w:rPr>
      </w:pPr>
      <w:r w:rsidRPr="00403AD2">
        <w:rPr>
          <w:rFonts w:asciiTheme="minorHAnsi" w:hAnsiTheme="minorHAnsi"/>
        </w:rPr>
        <w:t xml:space="preserve">    Ms. Margon. I can talk about that a tiny bit, since we do a lot of the work. I think, again, it depends. It is case by case. It depends a lot on both the international and local organizations, the contacts that the officers have with the defense attache, and the political officers in the Embassy.</w:t>
      </w:r>
    </w:p>
    <w:p w:rsidR="003F7C01" w:rsidRPr="00403AD2" w:rsidRDefault="003F7C01" w:rsidP="003F7C01">
      <w:pPr>
        <w:rPr>
          <w:rFonts w:asciiTheme="minorHAnsi" w:hAnsiTheme="minorHAnsi"/>
        </w:rPr>
      </w:pPr>
      <w:r w:rsidRPr="00403AD2">
        <w:rPr>
          <w:rFonts w:asciiTheme="minorHAnsi" w:hAnsiTheme="minorHAnsi"/>
        </w:rPr>
        <w:t xml:space="preserve">    In the case of Nigeria, I think there is a lot of information flow. For Human Rights Watch, one of the things we have been trying to do a better job on </w:t>
      </w:r>
      <w:r w:rsidRPr="00403AD2">
        <w:rPr>
          <w:rStyle w:val="StyleUnderline"/>
          <w:rFonts w:asciiTheme="minorHAnsi" w:hAnsiTheme="minorHAnsi"/>
        </w:rPr>
        <w:t xml:space="preserve">when we do our research and reporting is be as clear as we can about the units that we observe and to get the information that will enhance Leahy vetting, </w:t>
      </w:r>
      <w:r w:rsidRPr="00403AD2">
        <w:rPr>
          <w:rFonts w:asciiTheme="minorHAnsi" w:hAnsiTheme="minorHAnsi"/>
        </w:rPr>
        <w:t xml:space="preserve">whether it be the name we are told repeatedly from the State Department, date of birth, which </w:t>
      </w:r>
      <w:r w:rsidRPr="00403AD2">
        <w:rPr>
          <w:rFonts w:asciiTheme="minorHAnsi" w:hAnsiTheme="minorHAnsi"/>
        </w:rPr>
        <w:lastRenderedPageBreak/>
        <w:t xml:space="preserve">obviously is very hard to get, but </w:t>
      </w:r>
      <w:r w:rsidRPr="00403AD2">
        <w:rPr>
          <w:rStyle w:val="StyleUnderline"/>
          <w:rFonts w:asciiTheme="minorHAnsi" w:hAnsiTheme="minorHAnsi"/>
        </w:rPr>
        <w:t>we try to include as much specific detailed information as we can to help that, and to pass that through both the Embassy channels and then back it up here in Washington</w:t>
      </w:r>
      <w:r w:rsidRPr="00403AD2">
        <w:rPr>
          <w:rFonts w:asciiTheme="minorHAnsi" w:hAnsiTheme="minorHAnsi"/>
        </w:rPr>
        <w:t>.</w:t>
      </w:r>
    </w:p>
    <w:p w:rsidR="003F7C01" w:rsidRPr="00403AD2" w:rsidRDefault="003F7C01" w:rsidP="003F7C01">
      <w:pPr>
        <w:rPr>
          <w:rFonts w:asciiTheme="minorHAnsi" w:hAnsiTheme="minorHAnsi"/>
        </w:rPr>
      </w:pPr>
      <w:r w:rsidRPr="00403AD2">
        <w:rPr>
          <w:rFonts w:asciiTheme="minorHAnsi" w:hAnsiTheme="minorHAnsi"/>
        </w:rPr>
        <w:t xml:space="preserve">    And we work with some of the local organizations to do that as well, and we encourage the Embassy officers to reach out and to hold meetings in as much capacity as they can.</w:t>
      </w:r>
    </w:p>
    <w:p w:rsidR="003F7C01" w:rsidRPr="00403AD2" w:rsidRDefault="003F7C01" w:rsidP="003F7C01">
      <w:pPr>
        <w:rPr>
          <w:rFonts w:asciiTheme="minorHAnsi" w:hAnsiTheme="minorHAnsi"/>
        </w:rPr>
      </w:pPr>
      <w:r w:rsidRPr="00403AD2">
        <w:rPr>
          <w:rFonts w:asciiTheme="minorHAnsi" w:hAnsiTheme="minorHAnsi"/>
        </w:rPr>
        <w:t xml:space="preserve">    Mr. Smith. Yes?</w:t>
      </w:r>
    </w:p>
    <w:p w:rsidR="003F7C01" w:rsidRPr="00403AD2" w:rsidRDefault="003F7C01" w:rsidP="003F7C01">
      <w:pPr>
        <w:rPr>
          <w:rFonts w:asciiTheme="minorHAnsi" w:hAnsiTheme="minorHAnsi"/>
        </w:rPr>
      </w:pPr>
      <w:r w:rsidRPr="00403AD2">
        <w:rPr>
          <w:rFonts w:asciiTheme="minorHAnsi" w:hAnsiTheme="minorHAnsi"/>
        </w:rPr>
        <w:t xml:space="preserve">    Ms. Massimino. Again, I would just underscore that there are these human rights defender principles that, if they were fully implemented everywhere, there is nothing about them that specifically relates to Leahy, but it would in essence make it the practice of the U.S. Government to establish the kinds and depths of relationships with NGOs in these countries that would produce more detailed information that would make the Leahy vetting process work better.</w:t>
      </w:r>
    </w:p>
    <w:p w:rsidR="003F7C01" w:rsidRPr="00403AD2" w:rsidRDefault="003F7C01" w:rsidP="003F7C01">
      <w:pPr>
        <w:rPr>
          <w:rFonts w:asciiTheme="minorHAnsi" w:hAnsiTheme="minorHAnsi"/>
        </w:rPr>
      </w:pPr>
      <w:r w:rsidRPr="00403AD2">
        <w:rPr>
          <w:rFonts w:asciiTheme="minorHAnsi" w:hAnsiTheme="minorHAnsi"/>
        </w:rPr>
        <w:t xml:space="preserve">    Mr. Smith. Yes. Ms. Blanchard?</w:t>
      </w:r>
    </w:p>
    <w:p w:rsidR="003F7C01" w:rsidRPr="00403AD2" w:rsidRDefault="003F7C01" w:rsidP="003F7C01">
      <w:pPr>
        <w:rPr>
          <w:rFonts w:asciiTheme="minorHAnsi" w:hAnsiTheme="minorHAnsi"/>
        </w:rPr>
      </w:pPr>
      <w:r w:rsidRPr="00403AD2">
        <w:rPr>
          <w:rFonts w:asciiTheme="minorHAnsi" w:hAnsiTheme="minorHAnsi"/>
        </w:rPr>
        <w:t xml:space="preserve">    Ms. Blanchard. One comment on the INVEST system. I think this online database is an incredible tool. You mentioned the issue of trafficking earlier. From my understanding, the State Department is trying to input a variety of other not necessarily gross human rights abuse related information, including on corruption and trafficking and other serious concerns on units when they have that information. But then, of course, that goes back to the issue of time and resources to actually put that information into the system. So, again, going back to the 13 people staffing this at headquarters.</w:t>
      </w:r>
    </w:p>
    <w:p w:rsidR="003F7C01" w:rsidRPr="00403AD2" w:rsidRDefault="003F7C01" w:rsidP="003F7C01">
      <w:pPr>
        <w:rPr>
          <w:rFonts w:asciiTheme="minorHAnsi" w:hAnsiTheme="minorHAnsi"/>
        </w:rPr>
      </w:pPr>
      <w:r w:rsidRPr="00403AD2">
        <w:rPr>
          <w:rFonts w:asciiTheme="minorHAnsi" w:hAnsiTheme="minorHAnsi"/>
        </w:rPr>
        <w:t xml:space="preserve">    Mr. Smith. I want to thank all of you for your extraordinarily incisive testimony, the expertise that you have brought to the subcommittee. This will be widely shared with my colleagues, and so thank you so very much, because I think it comes at a very, very important pivotal point.</w:t>
      </w:r>
    </w:p>
    <w:p w:rsidR="003F7C01" w:rsidRPr="00403AD2" w:rsidRDefault="003F7C01" w:rsidP="003F7C01">
      <w:pPr>
        <w:rPr>
          <w:rStyle w:val="StyleUnderline"/>
          <w:rFonts w:asciiTheme="minorHAnsi" w:hAnsiTheme="minorHAnsi"/>
        </w:rPr>
      </w:pPr>
      <w:r w:rsidRPr="00403AD2">
        <w:rPr>
          <w:rFonts w:asciiTheme="minorHAnsi" w:hAnsiTheme="minorHAnsi"/>
        </w:rPr>
        <w:t xml:space="preserve">    </w:t>
      </w:r>
      <w:r w:rsidRPr="00403AD2">
        <w:rPr>
          <w:rStyle w:val="StyleUnderline"/>
          <w:rFonts w:asciiTheme="minorHAnsi" w:hAnsiTheme="minorHAnsi"/>
        </w:rPr>
        <w:t>And our hope is that more service members will be trained and trained to be effective, but also adequately and robustly vetted for human rights abuse</w:t>
      </w:r>
      <w:r w:rsidRPr="00403AD2">
        <w:rPr>
          <w:rFonts w:asciiTheme="minorHAnsi" w:hAnsiTheme="minorHAnsi"/>
        </w:rPr>
        <w:t xml:space="preserve">s, so that these troops are the kind of people we can be proud of, and </w:t>
      </w:r>
      <w:r w:rsidRPr="00403AD2">
        <w:rPr>
          <w:rStyle w:val="StyleUnderline"/>
          <w:rFonts w:asciiTheme="minorHAnsi" w:hAnsiTheme="minorHAnsi"/>
        </w:rPr>
        <w:t>Nigerians and others in other countries can be proud of.</w:t>
      </w:r>
    </w:p>
    <w:p w:rsidR="003F7C01" w:rsidRPr="00403AD2" w:rsidRDefault="003F7C01" w:rsidP="003F7C01">
      <w:pPr>
        <w:rPr>
          <w:rFonts w:asciiTheme="minorHAnsi" w:hAnsiTheme="minorHAnsi"/>
        </w:rPr>
      </w:pPr>
      <w:r w:rsidRPr="00403AD2">
        <w:rPr>
          <w:rFonts w:asciiTheme="minorHAnsi" w:hAnsiTheme="minorHAnsi"/>
        </w:rPr>
        <w:t xml:space="preserve">    I thank you, and the hearing is adjourned.</w:t>
      </w:r>
    </w:p>
    <w:p w:rsidR="003F7C01" w:rsidRPr="00403AD2" w:rsidRDefault="003F7C01" w:rsidP="003F7C01">
      <w:pPr>
        <w:rPr>
          <w:rFonts w:asciiTheme="minorHAnsi" w:hAnsiTheme="minorHAnsi"/>
        </w:rPr>
      </w:pPr>
      <w:r w:rsidRPr="00403AD2">
        <w:rPr>
          <w:rFonts w:asciiTheme="minorHAnsi" w:hAnsiTheme="minorHAnsi"/>
        </w:rPr>
        <w:t xml:space="preserve">    [Whereupon, at 5:12 p.m., the subcommittee was adjourned.]</w:t>
      </w:r>
    </w:p>
    <w:p w:rsidR="003F7C01" w:rsidRPr="00403AD2" w:rsidRDefault="003F7C01" w:rsidP="003F7C01">
      <w:pPr>
        <w:rPr>
          <w:rFonts w:asciiTheme="minorHAnsi" w:hAnsiTheme="minorHAnsi"/>
        </w:rPr>
      </w:pPr>
    </w:p>
    <w:p w:rsidR="00E62DB2" w:rsidRPr="00403AD2" w:rsidRDefault="00E62DB2" w:rsidP="00E62DB2">
      <w:pPr>
        <w:pStyle w:val="Heading3"/>
        <w:rPr>
          <w:rFonts w:asciiTheme="minorHAnsi" w:hAnsiTheme="minorHAnsi"/>
        </w:rPr>
      </w:pPr>
      <w:r w:rsidRPr="00403AD2">
        <w:rPr>
          <w:rFonts w:asciiTheme="minorHAnsi" w:hAnsiTheme="minorHAnsi"/>
        </w:rPr>
        <w:lastRenderedPageBreak/>
        <w:t>S – Condition on Human Rights</w:t>
      </w:r>
    </w:p>
    <w:p w:rsidR="00E62DB2" w:rsidRPr="00403AD2" w:rsidRDefault="00E62DB2" w:rsidP="00E62DB2">
      <w:pPr>
        <w:rPr>
          <w:rFonts w:asciiTheme="minorHAnsi" w:hAnsiTheme="minorHAnsi"/>
        </w:rPr>
      </w:pPr>
    </w:p>
    <w:p w:rsidR="00E62DB2" w:rsidRPr="00403AD2" w:rsidRDefault="00E62DB2" w:rsidP="00E62DB2">
      <w:pPr>
        <w:pStyle w:val="Heading4"/>
        <w:rPr>
          <w:rFonts w:asciiTheme="minorHAnsi" w:hAnsiTheme="minorHAnsi"/>
        </w:rPr>
      </w:pPr>
      <w:r w:rsidRPr="00403AD2">
        <w:rPr>
          <w:rFonts w:asciiTheme="minorHAnsi" w:hAnsiTheme="minorHAnsi"/>
        </w:rPr>
        <w:t>Curbing Arms sales based on HR concerns to Nigeria solves- sends a clear signal and forces the Nigerian Army to change their behavior</w:t>
      </w:r>
    </w:p>
    <w:p w:rsidR="00E62DB2" w:rsidRPr="00403AD2" w:rsidRDefault="00E62DB2" w:rsidP="00E62DB2">
      <w:pPr>
        <w:rPr>
          <w:rFonts w:asciiTheme="minorHAnsi" w:hAnsiTheme="minorHAnsi"/>
          <w:sz w:val="20"/>
        </w:rPr>
      </w:pPr>
      <w:bookmarkStart w:id="2" w:name="_Hlk12623074"/>
      <w:r w:rsidRPr="00403AD2">
        <w:rPr>
          <w:rStyle w:val="Style13ptBold"/>
          <w:rFonts w:asciiTheme="minorHAnsi" w:hAnsiTheme="minorHAnsi"/>
          <w:sz w:val="24"/>
        </w:rPr>
        <w:t xml:space="preserve">Matfess 17 </w:t>
      </w:r>
      <w:r w:rsidRPr="00403AD2">
        <w:rPr>
          <w:rFonts w:asciiTheme="minorHAnsi" w:hAnsiTheme="minorHAnsi"/>
          <w:sz w:val="20"/>
        </w:rPr>
        <w:t xml:space="preserve">– doctoral candidate in political science at Yale University whose research focuses on insurgencies and gender dynamics in sub-Saharan Africa. </w:t>
      </w:r>
      <w:proofErr w:type="gramStart"/>
      <w:r w:rsidRPr="00403AD2">
        <w:rPr>
          <w:rFonts w:asciiTheme="minorHAnsi" w:hAnsiTheme="minorHAnsi"/>
          <w:sz w:val="20"/>
        </w:rPr>
        <w:t>( Hilary</w:t>
      </w:r>
      <w:proofErr w:type="gramEnd"/>
      <w:r w:rsidRPr="00403AD2">
        <w:rPr>
          <w:rFonts w:asciiTheme="minorHAnsi" w:hAnsiTheme="minorHAnsi"/>
          <w:sz w:val="20"/>
        </w:rPr>
        <w:t xml:space="preserve">, "In Partnering With Nigeria’s Abusive Military, the U.S. Is Giving Boko Haram a Lifeline," World Politics Review, </w:t>
      </w:r>
      <w:hyperlink r:id="rId122" w:history="1">
        <w:r w:rsidRPr="00403AD2">
          <w:rPr>
            <w:rStyle w:val="Hyperlink"/>
            <w:rFonts w:asciiTheme="minorHAnsi" w:hAnsiTheme="minorHAnsi"/>
            <w:sz w:val="20"/>
          </w:rPr>
          <w:t>https://www.worldpoliticsreview.com/insights/23447/in-partnering-with-nigeria-s-abusive-military-the-u-s-is-giving-boko-haram-a-lifeline</w:t>
        </w:r>
      </w:hyperlink>
      <w:r w:rsidRPr="00403AD2">
        <w:rPr>
          <w:rFonts w:asciiTheme="minorHAnsi" w:hAnsiTheme="minorHAnsi"/>
          <w:sz w:val="20"/>
        </w:rPr>
        <w:t xml:space="preserve"> 10-24-2017)</w:t>
      </w:r>
    </w:p>
    <w:bookmarkEnd w:id="2"/>
    <w:p w:rsidR="00E62DB2" w:rsidRPr="00403AD2" w:rsidRDefault="00E62DB2" w:rsidP="00E62DB2">
      <w:pPr>
        <w:rPr>
          <w:rFonts w:asciiTheme="minorHAnsi" w:hAnsiTheme="minorHAnsi"/>
        </w:rPr>
      </w:pPr>
      <w:r w:rsidRPr="00403AD2">
        <w:rPr>
          <w:rFonts w:asciiTheme="minorHAnsi" w:hAnsiTheme="minorHAnsi"/>
        </w:rPr>
        <w:t>The Need for a New Approach </w:t>
      </w:r>
      <w:r w:rsidRPr="00403AD2">
        <w:rPr>
          <w:rFonts w:asciiTheme="minorHAnsi" w:hAnsiTheme="minorHAnsi"/>
        </w:rPr>
        <w:br/>
      </w:r>
      <w:r w:rsidRPr="00403AD2">
        <w:rPr>
          <w:rStyle w:val="StyleUnderline"/>
          <w:rFonts w:asciiTheme="minorHAnsi" w:hAnsiTheme="minorHAnsi"/>
        </w:rPr>
        <w:t>Nigeria is not the only country fighting Boko Haram that has received American military assistance despite concerns about human rights abuses. In neighboring Cameroon, which has been hit hard by Boko Haram’s use of suicide bombers, more than 2,000 of the country’s soldiers were trained by the U.S. military in 201</w:t>
      </w:r>
      <w:r w:rsidRPr="00403AD2">
        <w:rPr>
          <w:rFonts w:asciiTheme="minorHAnsi" w:hAnsiTheme="minorHAnsi"/>
        </w:rPr>
        <w:t>5. That year, Cameroon also received more than $44 million in U.S. military assistance. </w:t>
      </w:r>
      <w:r w:rsidRPr="00403AD2">
        <w:rPr>
          <w:rFonts w:asciiTheme="minorHAnsi" w:hAnsiTheme="minorHAnsi"/>
        </w:rPr>
        <w:br/>
        <w:t>But just last month, Human Rights Watch </w:t>
      </w:r>
      <w:hyperlink r:id="rId123" w:tgtFrame="_blank" w:history="1">
        <w:r w:rsidRPr="00403AD2">
          <w:rPr>
            <w:rStyle w:val="Hyperlink"/>
            <w:rFonts w:asciiTheme="minorHAnsi" w:hAnsiTheme="minorHAnsi"/>
          </w:rPr>
          <w:t>released a report</w:t>
        </w:r>
      </w:hyperlink>
      <w:r w:rsidRPr="00403AD2">
        <w:rPr>
          <w:rFonts w:asciiTheme="minorHAnsi" w:hAnsiTheme="minorHAnsi"/>
        </w:rPr>
        <w:t> that detailed how Cameroon’s military forcibly returned 100,000 Nigerian asylum-seekers fleeing Boko Haram, denying them access to the U.N. refugee agency in the process. Human Rights Watch also found that Cameroonian soldiers had engaged in physical and sexual violence against asylum-seekers. </w:t>
      </w:r>
    </w:p>
    <w:p w:rsidR="00E62DB2" w:rsidRPr="00403AD2" w:rsidRDefault="00E62DB2" w:rsidP="00E62DB2">
      <w:pPr>
        <w:rPr>
          <w:rStyle w:val="Emphasis"/>
          <w:rFonts w:asciiTheme="minorHAnsi" w:hAnsiTheme="minorHAnsi"/>
        </w:rPr>
      </w:pPr>
      <w:r w:rsidRPr="00403AD2">
        <w:rPr>
          <w:rStyle w:val="Emphasis"/>
          <w:rFonts w:asciiTheme="minorHAnsi" w:hAnsiTheme="minorHAnsi"/>
        </w:rPr>
        <w:t>There is a depressing contrast between chronic underfunding of the humanitarian response in northeastern Nigeria and the seemingly limitless funds available for military assistance.</w:t>
      </w:r>
    </w:p>
    <w:p w:rsidR="00E62DB2" w:rsidRPr="00403AD2" w:rsidRDefault="00E62DB2" w:rsidP="00E62DB2">
      <w:pPr>
        <w:rPr>
          <w:rFonts w:asciiTheme="minorHAnsi" w:hAnsiTheme="minorHAnsi"/>
        </w:rPr>
      </w:pPr>
      <w:r w:rsidRPr="00403AD2">
        <w:rPr>
          <w:rFonts w:asciiTheme="minorHAnsi" w:hAnsiTheme="minorHAnsi"/>
        </w:rPr>
        <w:t xml:space="preserve">While the details of the report were alarming, such violence did not come as a surprise to many human rights activists familiar with Cameroon’s track record. </w:t>
      </w:r>
      <w:r w:rsidRPr="00403AD2">
        <w:rPr>
          <w:rStyle w:val="StyleUnderline"/>
          <w:rFonts w:asciiTheme="minorHAnsi" w:hAnsiTheme="minorHAnsi"/>
        </w:rPr>
        <w:t>In July, after all, Amnesty International published a report suggesting that Cameroonian soldiers were torturing suspected terrorists “at a base that was also frequently used by U.S. military advisers,” prompting U.S. Africa Command to launch an investigation. </w:t>
      </w:r>
      <w:r w:rsidRPr="00403AD2">
        <w:rPr>
          <w:rStyle w:val="StyleUnderline"/>
          <w:rFonts w:asciiTheme="minorHAnsi" w:hAnsiTheme="minorHAnsi"/>
        </w:rPr>
        <w:br/>
      </w:r>
      <w:r w:rsidRPr="00403AD2">
        <w:rPr>
          <w:rFonts w:asciiTheme="minorHAnsi" w:hAnsiTheme="minorHAnsi"/>
        </w:rPr>
        <w:t xml:space="preserve">Despite such allegations, </w:t>
      </w:r>
      <w:r w:rsidRPr="00403AD2">
        <w:rPr>
          <w:rStyle w:val="StyleUnderline"/>
          <w:rFonts w:asciiTheme="minorHAnsi" w:hAnsiTheme="minorHAnsi"/>
        </w:rPr>
        <w:t>there is no sign that U.S. military assistance to countries in the Lake Chad basin will be curbed.</w:t>
      </w:r>
      <w:r w:rsidRPr="00403AD2">
        <w:rPr>
          <w:rFonts w:asciiTheme="minorHAnsi" w:hAnsiTheme="minorHAnsi"/>
        </w:rPr>
        <w:t xml:space="preserve"> Indeed, there is a depressing contrast between chronic underfunding of the humanitarian response in the region and the seemingly limitless funds available for military assistance. </w:t>
      </w:r>
      <w:r w:rsidRPr="00403AD2">
        <w:rPr>
          <w:rStyle w:val="StyleUnderline"/>
          <w:rFonts w:asciiTheme="minorHAnsi" w:hAnsiTheme="minorHAnsi"/>
        </w:rPr>
        <w:t>As of August, </w:t>
      </w:r>
      <w:hyperlink r:id="rId124" w:tgtFrame="_blank" w:history="1">
        <w:r w:rsidRPr="00403AD2">
          <w:rPr>
            <w:rStyle w:val="StyleUnderline"/>
            <w:rFonts w:asciiTheme="minorHAnsi" w:hAnsiTheme="minorHAnsi"/>
          </w:rPr>
          <w:t>less than half</w:t>
        </w:r>
      </w:hyperlink>
      <w:r w:rsidRPr="00403AD2">
        <w:rPr>
          <w:rStyle w:val="StyleUnderline"/>
          <w:rFonts w:asciiTheme="minorHAnsi" w:hAnsiTheme="minorHAnsi"/>
        </w:rPr>
        <w:t> of the $1.05 billion requested by the U.N. for humanitarian programming had been provided by donors, leaving a gap of $545 million</w:t>
      </w:r>
      <w:r w:rsidRPr="00403AD2">
        <w:rPr>
          <w:rFonts w:asciiTheme="minorHAnsi" w:hAnsiTheme="minorHAnsi"/>
        </w:rPr>
        <w:t>. </w:t>
      </w:r>
      <w:r w:rsidRPr="00403AD2">
        <w:rPr>
          <w:rFonts w:asciiTheme="minorHAnsi" w:hAnsiTheme="minorHAnsi"/>
        </w:rPr>
        <w:br/>
        <w:t xml:space="preserve">No one is arguing that cultivating partnerships with regional governments and their militaries shouldn’t be a central component of America’s security strategy in Africa. However, </w:t>
      </w:r>
      <w:r w:rsidRPr="00403AD2">
        <w:rPr>
          <w:rStyle w:val="Emphasis"/>
          <w:rFonts w:asciiTheme="minorHAnsi" w:hAnsiTheme="minorHAnsi"/>
        </w:rPr>
        <w:t>these partnerships should not be predicated on a definition of security that ignores the threats militaries pose to their own civilian populations</w:t>
      </w:r>
      <w:r w:rsidRPr="00403AD2">
        <w:rPr>
          <w:rStyle w:val="StyleUnderline"/>
          <w:rFonts w:asciiTheme="minorHAnsi" w:hAnsiTheme="minorHAnsi"/>
        </w:rPr>
        <w:t>. </w:t>
      </w:r>
      <w:r w:rsidRPr="00403AD2">
        <w:rPr>
          <w:rStyle w:val="StyleUnderline"/>
          <w:rFonts w:asciiTheme="minorHAnsi" w:hAnsiTheme="minorHAnsi"/>
        </w:rPr>
        <w:br/>
      </w:r>
      <w:r w:rsidRPr="00403AD2">
        <w:rPr>
          <w:rStyle w:val="Emphasis"/>
          <w:rFonts w:asciiTheme="minorHAnsi" w:hAnsiTheme="minorHAnsi"/>
        </w:rPr>
        <w:t>As a significant donor of military and nonmilitary aid, an ostensible proponent of international human rights norms and “</w:t>
      </w:r>
      <w:hyperlink r:id="rId125" w:tgtFrame="_blank" w:history="1">
        <w:r w:rsidRPr="00403AD2">
          <w:rPr>
            <w:rStyle w:val="Emphasis"/>
            <w:rFonts w:asciiTheme="minorHAnsi" w:hAnsiTheme="minorHAnsi"/>
          </w:rPr>
          <w:t>the largest exporter of conventional weapons in the world</w:t>
        </w:r>
      </w:hyperlink>
      <w:r w:rsidRPr="00403AD2">
        <w:rPr>
          <w:rStyle w:val="Emphasis"/>
          <w:rFonts w:asciiTheme="minorHAnsi" w:hAnsiTheme="minorHAnsi"/>
        </w:rPr>
        <w:t>,” the U.S. is in the best position to both demand that African militaries become more professional, and to assist them in that process. </w:t>
      </w:r>
      <w:r w:rsidRPr="00403AD2">
        <w:rPr>
          <w:rStyle w:val="Emphasis"/>
          <w:rFonts w:asciiTheme="minorHAnsi" w:hAnsiTheme="minorHAnsi"/>
        </w:rPr>
        <w:br/>
      </w:r>
      <w:r w:rsidRPr="00403AD2">
        <w:rPr>
          <w:rStyle w:val="StyleUnderline"/>
          <w:rFonts w:asciiTheme="minorHAnsi" w:hAnsiTheme="minorHAnsi"/>
        </w:rPr>
        <w:t>In the Lake Chad basin, a failure to do so will ultimately undermine the goal of promoting peace and stability that prompted the U.S. to engage militarily in the first place</w:t>
      </w:r>
      <w:r w:rsidRPr="00403AD2">
        <w:rPr>
          <w:rFonts w:asciiTheme="minorHAnsi" w:hAnsiTheme="minorHAnsi"/>
        </w:rPr>
        <w:t>. </w:t>
      </w:r>
      <w:r w:rsidRPr="00403AD2">
        <w:rPr>
          <w:rFonts w:asciiTheme="minorHAnsi" w:hAnsiTheme="minorHAnsi"/>
        </w:rPr>
        <w:br/>
      </w:r>
    </w:p>
    <w:p w:rsidR="00E62DB2" w:rsidRDefault="000F130E" w:rsidP="000F130E">
      <w:pPr>
        <w:pStyle w:val="Heading3"/>
      </w:pPr>
      <w:r>
        <w:lastRenderedPageBreak/>
        <w:t>AT: Arms Sales Key to Defeat Boko Haram</w:t>
      </w:r>
    </w:p>
    <w:p w:rsidR="000F130E" w:rsidRDefault="000F130E" w:rsidP="000F130E"/>
    <w:p w:rsidR="00831E12" w:rsidRPr="00EF7D46" w:rsidRDefault="00831E12" w:rsidP="00831E12">
      <w:pPr>
        <w:pStyle w:val="Heading4"/>
      </w:pPr>
      <w:r w:rsidRPr="00EF7D46">
        <w:t>U</w:t>
      </w:r>
      <w:r>
        <w:t>.</w:t>
      </w:r>
      <w:r w:rsidRPr="00EF7D46">
        <w:t>S</w:t>
      </w:r>
      <w:r>
        <w:t>.</w:t>
      </w:r>
      <w:r w:rsidRPr="00EF7D46">
        <w:t xml:space="preserve"> airpower can’t solve Boko Haram</w:t>
      </w:r>
    </w:p>
    <w:p w:rsidR="00831E12" w:rsidRDefault="00831E12" w:rsidP="00831E12">
      <w:r w:rsidRPr="006421A5">
        <w:rPr>
          <w:rStyle w:val="Style13ptBold"/>
        </w:rPr>
        <w:t>Page 16</w:t>
      </w:r>
      <w:r>
        <w:rPr>
          <w:rStyle w:val="Style13ptBold"/>
        </w:rPr>
        <w:t xml:space="preserve"> </w:t>
      </w:r>
      <w:r>
        <w:t>–</w:t>
      </w:r>
      <w:r w:rsidRPr="006421A5">
        <w:t xml:space="preserve"> </w:t>
      </w:r>
      <w:r>
        <w:t>formerly</w:t>
      </w:r>
      <w:r w:rsidRPr="006421A5">
        <w:t xml:space="preserve"> the State Department’s top expert on Nigeria</w:t>
      </w:r>
      <w:r>
        <w:t>,</w:t>
      </w:r>
      <w:r w:rsidRPr="006421A5">
        <w:t xml:space="preserve"> worked on Nigeria at the Department of Defens</w:t>
      </w:r>
      <w:r>
        <w:t>e and for the U.S. Marine Corps</w:t>
      </w:r>
      <w:r w:rsidRPr="006421A5">
        <w:t xml:space="preserve">  ( Matthew "Five Reasons Washington Should Rethink Selling Warplanes to Nigeria," War on the Rocks, </w:t>
      </w:r>
      <w:hyperlink r:id="rId126" w:history="1">
        <w:r w:rsidRPr="006421A5">
          <w:rPr>
            <w:rStyle w:val="Hyperlink"/>
          </w:rPr>
          <w:t>https://warontherocks.com/2016/11/five-reasons-washington-should-rethink-selling-warplanes-to-nigeria/</w:t>
        </w:r>
      </w:hyperlink>
      <w:r w:rsidRPr="006421A5">
        <w:t xml:space="preserve"> 11-8-2016)</w:t>
      </w:r>
    </w:p>
    <w:p w:rsidR="00831E12" w:rsidRPr="006421A5" w:rsidRDefault="00831E12" w:rsidP="00831E12">
      <w:r w:rsidRPr="006421A5">
        <w:t>Boko Haram isn’t especially vulnerable to airpower.</w:t>
      </w:r>
    </w:p>
    <w:p w:rsidR="00831E12" w:rsidRPr="009E33CE" w:rsidRDefault="00831E12" w:rsidP="00831E12">
      <w:pPr>
        <w:rPr>
          <w:rStyle w:val="StyleUnderline"/>
        </w:rPr>
      </w:pPr>
      <w:r w:rsidRPr="009E33CE">
        <w:rPr>
          <w:rStyle w:val="StyleUnderline"/>
        </w:rPr>
        <w:t>The Super Tucano</w:t>
      </w:r>
      <w:r w:rsidRPr="006421A5">
        <w:t>, </w:t>
      </w:r>
      <w:hyperlink r:id="rId127" w:history="1">
        <w:r w:rsidRPr="006421A5">
          <w:rPr>
            <w:rStyle w:val="Hyperlink"/>
          </w:rPr>
          <w:t>seen here conducting live fire exercises</w:t>
        </w:r>
      </w:hyperlink>
      <w:r w:rsidRPr="006421A5">
        <w:t xml:space="preserve">, </w:t>
      </w:r>
      <w:r w:rsidRPr="009E33CE">
        <w:rPr>
          <w:rStyle w:val="StyleUnderline"/>
        </w:rPr>
        <w:t>is devastatingly effective in the right operational context</w:t>
      </w:r>
      <w:r w:rsidRPr="006421A5">
        <w:t>. In Brazil, the government </w:t>
      </w:r>
      <w:hyperlink r:id="rId128" w:history="1">
        <w:r w:rsidRPr="006421A5">
          <w:rPr>
            <w:rStyle w:val="Hyperlink"/>
          </w:rPr>
          <w:t>used it to destroy drug smugglers’ hideouts</w:t>
        </w:r>
      </w:hyperlink>
      <w:r w:rsidRPr="006421A5">
        <w:t> deep in the jungle. The Colombian Air Force used the Super Tucano over the last decade to </w:t>
      </w:r>
      <w:hyperlink r:id="rId129" w:history="1">
        <w:r w:rsidRPr="006421A5">
          <w:rPr>
            <w:rStyle w:val="Hyperlink"/>
          </w:rPr>
          <w:t>strike targets across large parts of the country</w:t>
        </w:r>
      </w:hyperlink>
      <w:r w:rsidRPr="006421A5">
        <w:t xml:space="preserve"> controlled by the Fuerzas Armadas Revolucionarias de Colombia (FARC) insurgent group. </w:t>
      </w:r>
      <w:r w:rsidRPr="009E33CE">
        <w:rPr>
          <w:rStyle w:val="StyleUnderline"/>
        </w:rPr>
        <w:t>Afghanistan’s fledgling air force is </w:t>
      </w:r>
      <w:hyperlink r:id="rId130" w:history="1">
        <w:r w:rsidRPr="009E33CE">
          <w:rPr>
            <w:rStyle w:val="StyleUnderline"/>
          </w:rPr>
          <w:t>using its 20 new Super Tucanos to provide close air support to its troops</w:t>
        </w:r>
      </w:hyperlink>
      <w:r w:rsidRPr="009E33CE">
        <w:rPr>
          <w:rStyle w:val="StyleUnderline"/>
        </w:rPr>
        <w:t xml:space="preserve"> and to strike concentrations of Taliban in the </w:t>
      </w:r>
      <w:proofErr w:type="gramStart"/>
      <w:r w:rsidRPr="009E33CE">
        <w:rPr>
          <w:rStyle w:val="StyleUnderline"/>
        </w:rPr>
        <w:t>country’s</w:t>
      </w:r>
      <w:proofErr w:type="gramEnd"/>
      <w:r w:rsidRPr="009E33CE">
        <w:rPr>
          <w:rStyle w:val="StyleUnderline"/>
        </w:rPr>
        <w:t xml:space="preserve"> restive south.</w:t>
      </w:r>
    </w:p>
    <w:p w:rsidR="00831E12" w:rsidRPr="009E33CE" w:rsidRDefault="00831E12" w:rsidP="00831E12">
      <w:pPr>
        <w:rPr>
          <w:rStyle w:val="StyleUnderline"/>
        </w:rPr>
      </w:pPr>
      <w:r w:rsidRPr="009E33CE">
        <w:rPr>
          <w:rStyle w:val="StyleUnderline"/>
        </w:rPr>
        <w:t>Boko Haram</w:t>
      </w:r>
      <w:r w:rsidRPr="006421A5">
        <w:t xml:space="preserve">, however, </w:t>
      </w:r>
      <w:r w:rsidRPr="009E33CE">
        <w:rPr>
          <w:rStyle w:val="StyleUnderline"/>
        </w:rPr>
        <w:t>is a more slippery target than the Taliban, FARC, or narcotraffickers’ Amazonian airstrips</w:t>
      </w:r>
      <w:r w:rsidRPr="006421A5">
        <w:t xml:space="preserve">. The Super Tucano’s </w:t>
      </w:r>
      <w:r w:rsidRPr="009E33CE">
        <w:rPr>
          <w:rStyle w:val="StyleUnderline"/>
        </w:rPr>
        <w:t>unique capabilities might have been handy two years ago, when Boko Haram </w:t>
      </w:r>
      <w:hyperlink r:id="rId131" w:history="1">
        <w:r w:rsidRPr="009E33CE">
          <w:rPr>
            <w:rStyle w:val="StyleUnderline"/>
          </w:rPr>
          <w:t>controlled large parts of three northeastern states</w:t>
        </w:r>
      </w:hyperlink>
      <w:r w:rsidRPr="006421A5">
        <w:t xml:space="preserve">. Even then, however, </w:t>
      </w:r>
      <w:r w:rsidRPr="009E33CE">
        <w:rPr>
          <w:rStyle w:val="StyleUnderline"/>
        </w:rPr>
        <w:t>terrorist-held towns and villages housed many civilians</w:t>
      </w:r>
      <w:r w:rsidRPr="006421A5">
        <w:t>. </w:t>
      </w:r>
      <w:hyperlink r:id="rId132" w:history="1">
        <w:r w:rsidRPr="006421A5">
          <w:rPr>
            <w:rStyle w:val="Hyperlink"/>
          </w:rPr>
          <w:t>Experts agree</w:t>
        </w:r>
      </w:hyperlink>
      <w:r w:rsidRPr="006421A5">
        <w:t xml:space="preserve"> that </w:t>
      </w:r>
      <w:r w:rsidRPr="009E33CE">
        <w:rPr>
          <w:rStyle w:val="StyleUnderline"/>
        </w:rPr>
        <w:t>new warplanes will be less effective now that the group has dispersed and is once again operating clandestinely and conducting </w:t>
      </w:r>
      <w:hyperlink r:id="rId133" w:history="1">
        <w:r w:rsidRPr="009E33CE">
          <w:rPr>
            <w:rStyle w:val="StyleUnderline"/>
          </w:rPr>
          <w:t>asymmetric attacks</w:t>
        </w:r>
      </w:hyperlink>
      <w:r w:rsidRPr="006421A5">
        <w:t xml:space="preserve">. </w:t>
      </w:r>
      <w:r w:rsidRPr="009E33CE">
        <w:rPr>
          <w:rStyle w:val="Emphasis"/>
        </w:rPr>
        <w:t>Boko Haram fighters no longer operate en masse and many have taken refuge in remote communities in the </w:t>
      </w:r>
      <w:hyperlink r:id="rId134" w:history="1">
        <w:r w:rsidRPr="009E33CE">
          <w:rPr>
            <w:rStyle w:val="Emphasis"/>
          </w:rPr>
          <w:t>Mandara Mountains or on the islands of Lake Chad</w:t>
        </w:r>
      </w:hyperlink>
      <w:r w:rsidRPr="006421A5">
        <w:t xml:space="preserve">. Even </w:t>
      </w:r>
      <w:r w:rsidRPr="009E33CE">
        <w:rPr>
          <w:rStyle w:val="StyleUnderline"/>
        </w:rPr>
        <w:t>the </w:t>
      </w:r>
      <w:hyperlink r:id="rId135" w:history="1">
        <w:r w:rsidRPr="009E33CE">
          <w:rPr>
            <w:rStyle w:val="StyleUnderline"/>
          </w:rPr>
          <w:t>Sambisa Forest</w:t>
        </w:r>
      </w:hyperlink>
      <w:r w:rsidRPr="009E33CE">
        <w:rPr>
          <w:rStyle w:val="StyleUnderline"/>
        </w:rPr>
        <w:t> — the group’s traditional stronghold — is not well suited to aerial bombardment. </w:t>
      </w:r>
      <w:hyperlink r:id="rId136" w:history="1">
        <w:r w:rsidRPr="006421A5">
          <w:rPr>
            <w:rStyle w:val="Hyperlink"/>
          </w:rPr>
          <w:t>As this footage from a Nigerian air strike shows</w:t>
        </w:r>
      </w:hyperlink>
      <w:r w:rsidRPr="006421A5">
        <w:t xml:space="preserve">, </w:t>
      </w:r>
      <w:r w:rsidRPr="009E33CE">
        <w:rPr>
          <w:rStyle w:val="StyleUnderline"/>
        </w:rPr>
        <w:t>hundreds of camp followers — mostly women and children — live among the terrorists sheltering there.</w:t>
      </w:r>
    </w:p>
    <w:p w:rsidR="000F130E" w:rsidRDefault="000F130E" w:rsidP="000F130E"/>
    <w:p w:rsidR="00EC1DB0" w:rsidRDefault="00EC1DB0" w:rsidP="00EC1DB0">
      <w:pPr>
        <w:pStyle w:val="Heading4"/>
      </w:pPr>
      <w:r>
        <w:t>Boko Haram is adapting to current counter-insurgency campaigns</w:t>
      </w:r>
    </w:p>
    <w:p w:rsidR="00EC1DB0" w:rsidRDefault="00EC1DB0" w:rsidP="00EC1DB0">
      <w:r w:rsidRPr="000B7449">
        <w:rPr>
          <w:rStyle w:val="Heading4Char"/>
        </w:rPr>
        <w:t>Abbott, et al 18</w:t>
      </w:r>
      <w:r>
        <w:t xml:space="preserve">-- the founder and executive director of Open Briefing, Matthew Clarke is a researcher at Open Briefing and NGO researcher, Scott Hickie is a senior analyst at Open Briefing. He is a lawyer, urban planner and former political adviser (Scott, “Remote Warfare and the Boko Haram Insurgency,” Oxford Research Group, </w:t>
      </w:r>
      <w:hyperlink r:id="rId137" w:history="1">
        <w:r>
          <w:rPr>
            <w:rStyle w:val="Hyperlink"/>
          </w:rPr>
          <w:t>https://www.oxfordresearchgroup.org.uk/Handlers/Download.ashx?IDMF=5a9c97dc-cf3e-4e4b-93ac-5ab8b306984c</w:t>
        </w:r>
      </w:hyperlink>
      <w:r>
        <w:t xml:space="preserve"> January 2018)</w:t>
      </w:r>
    </w:p>
    <w:p w:rsidR="00EC1DB0" w:rsidRPr="00A656D8" w:rsidRDefault="00EC1DB0" w:rsidP="00EC1DB0">
      <w:pPr>
        <w:rPr>
          <w:rStyle w:val="StyleUnderline"/>
        </w:rPr>
      </w:pPr>
      <w:r>
        <w:t xml:space="preserve">Despite the secrecy surrounding international involvement in the fight against Boko Haram, it is clear that </w:t>
      </w:r>
      <w:r w:rsidRPr="00A656D8">
        <w:rPr>
          <w:rStyle w:val="StyleUnderline"/>
        </w:rPr>
        <w:t>many foreign actors are playing a significant role in the conflict</w:t>
      </w:r>
      <w:r>
        <w:t xml:space="preserve">. </w:t>
      </w:r>
      <w:r w:rsidRPr="00A656D8">
        <w:rPr>
          <w:rStyle w:val="StyleUnderline"/>
        </w:rPr>
        <w:t xml:space="preserve">The UK, </w:t>
      </w:r>
      <w:proofErr w:type="gramStart"/>
      <w:r w:rsidRPr="00A656D8">
        <w:rPr>
          <w:rStyle w:val="StyleUnderline"/>
        </w:rPr>
        <w:t>US</w:t>
      </w:r>
      <w:proofErr w:type="gramEnd"/>
      <w:r w:rsidRPr="00A656D8">
        <w:rPr>
          <w:rStyle w:val="StyleUnderline"/>
        </w:rPr>
        <w:t xml:space="preserve"> and others are attempting to bolster the capabilities of local and regional forces through training, military aid and equipment, intelligence and air support for these groups, who undertake the bulk of frontline fighting.</w:t>
      </w:r>
    </w:p>
    <w:p w:rsidR="00EC1DB0" w:rsidRDefault="00EC1DB0" w:rsidP="00EC1DB0">
      <w:r>
        <w:t xml:space="preserve">While </w:t>
      </w:r>
      <w:r w:rsidRPr="00753C45">
        <w:rPr>
          <w:rStyle w:val="Emphasis"/>
        </w:rPr>
        <w:t xml:space="preserve">remote warfare had some initial success in the conflict, it has not been enough to defeat the insurgency. Intelligence sharing, ISR and armed UAVs, private military contractors and SOF </w:t>
      </w:r>
      <w:proofErr w:type="gramStart"/>
      <w:r w:rsidRPr="00753C45">
        <w:rPr>
          <w:rStyle w:val="Emphasis"/>
        </w:rPr>
        <w:t>advise</w:t>
      </w:r>
      <w:proofErr w:type="gramEnd"/>
      <w:r w:rsidRPr="00753C45">
        <w:rPr>
          <w:rStyle w:val="Emphasis"/>
        </w:rPr>
        <w:t xml:space="preserve"> and assist missions have been opportunistically, not strategically, employed in the conflict.</w:t>
      </w:r>
      <w:r>
        <w:t xml:space="preserve"> Moreover, the </w:t>
      </w:r>
      <w:r>
        <w:lastRenderedPageBreak/>
        <w:t>simple objective of the Nigerian government and their MNJTF partners to defeat Boko Haram is not necessarily the same objective as its foreign allies. Foreign forces have multiple and varied reasons for participating in or supporting operations against Boko Haram. These objectives strongly influence the nature of the assistance provided, regardless of the economic, security or social costs being borne by Nigeria and its neighbours.</w:t>
      </w:r>
    </w:p>
    <w:p w:rsidR="00EC1DB0" w:rsidRPr="00753C45" w:rsidRDefault="00EC1DB0" w:rsidP="00EC1DB0">
      <w:pPr>
        <w:rPr>
          <w:rStyle w:val="StyleUnderline"/>
        </w:rPr>
      </w:pPr>
      <w:r>
        <w:t xml:space="preserve">The UK’s provision of humanitarian aid and military training to Nigeria is spurred by its status as the former colonial power. This has created strong historical ties between the Commonwealth partners and ongoing support programmes from London. However, its continued involvement in combatting the insurgency is as likely driven by the desire to forge new trade partnerships as it is by security concerns.92 </w:t>
      </w:r>
      <w:r w:rsidRPr="00753C45">
        <w:rPr>
          <w:rStyle w:val="StyleUnderline"/>
        </w:rPr>
        <w:t>From a security perspective, piracy in the Gulf of Guinea is more likely to preoccupy London than the insurgency in north-eastern Nigeria.</w:t>
      </w:r>
    </w:p>
    <w:p w:rsidR="00EC1DB0" w:rsidRDefault="00EC1DB0" w:rsidP="00EC1DB0">
      <w:r>
        <w:t xml:space="preserve">Russia’s limited involvement in combatting Boko Haram is likely driven by the bi-lateral trade relationship it has built with Nigeria based on arms sales. Discussions between Moscow and Abuja during 2017 highlight the opportunities that the </w:t>
      </w:r>
      <w:r w:rsidRPr="00753C45">
        <w:rPr>
          <w:rStyle w:val="StyleUnderline"/>
        </w:rPr>
        <w:t>Russian defence industry sees to supply modern military hardware, such as Sukhoi SU-30 fighter jets, to a regional power in Africa.</w:t>
      </w:r>
      <w:r>
        <w:t xml:space="preserve"> </w:t>
      </w:r>
      <w:r w:rsidRPr="00753C45">
        <w:rPr>
          <w:rStyle w:val="StyleUnderline"/>
        </w:rPr>
        <w:t>Training and advisory assistance to Nigeria is provided in this context. Russia’s interest is not so much in helping defeat Boko Haram as it is in expanding its defence industry and encouraging Nigeria and its security partners to procure Russian military hardware</w:t>
      </w:r>
      <w:r>
        <w:t>.</w:t>
      </w:r>
    </w:p>
    <w:p w:rsidR="00EC1DB0" w:rsidRPr="00753C45" w:rsidRDefault="00EC1DB0" w:rsidP="00EC1DB0">
      <w:pPr>
        <w:rPr>
          <w:rStyle w:val="StyleUnderline"/>
        </w:rPr>
      </w:pPr>
      <w:r w:rsidRPr="00204255">
        <w:rPr>
          <w:rStyle w:val="StyleUnderline"/>
        </w:rPr>
        <w:t>For France and the US, the motive for helping combat Boko Haram is a combination of protecting national</w:t>
      </w:r>
      <w:r w:rsidRPr="00753C45">
        <w:rPr>
          <w:rStyle w:val="StyleUnderline"/>
        </w:rPr>
        <w:t xml:space="preserve"> interests in the Lake Chad Basin and building the capacity of regional security and trade partners</w:t>
      </w:r>
      <w:r>
        <w:t>.93 Both countries appear to take a greater interest in the broader security and political environment across West Africa and the Sahel than the insurgency in north-eastern Nigeria</w:t>
      </w:r>
      <w:r w:rsidRPr="0083495E">
        <w:t>. Furthermore, the US objective may be to contain Boko Haram rather than dismantle the group and defeat the insurgency, as the latter goal would require considerable political and economic costs and risk mission creep. Meanwhile, China is likely pre-occupied with protecting its energy infrastructure projects and expatriate workers in Nigeria rather than defeating Boko Haram per se.</w:t>
      </w:r>
    </w:p>
    <w:p w:rsidR="00EC1DB0" w:rsidRPr="00753C45" w:rsidRDefault="00EC1DB0" w:rsidP="00EC1DB0">
      <w:pPr>
        <w:rPr>
          <w:rStyle w:val="Emphasis"/>
        </w:rPr>
      </w:pPr>
      <w:r>
        <w:t xml:space="preserve">This diversity of objectives and the incremental and reactive application of remote warfare may be having unintended consequences. </w:t>
      </w:r>
      <w:r w:rsidRPr="00753C45">
        <w:rPr>
          <w:rStyle w:val="Emphasis"/>
        </w:rPr>
        <w:t>Boko Haram has adapted both organisationally and tactically to the push and pull of counter-insurgency campaigns. This first encouraged the militants to consolidate and centralise in Sambisa Forest and then to disburse and decentralise across Borno State, to the Nigeria-Cameroon border and around Lake Chad.</w:t>
      </w:r>
    </w:p>
    <w:p w:rsidR="00EC1DB0" w:rsidRDefault="00EC1DB0" w:rsidP="00EC1DB0">
      <w:r w:rsidRPr="00753C45">
        <w:rPr>
          <w:rStyle w:val="StyleUnderline"/>
        </w:rPr>
        <w:t xml:space="preserve">The 2013 troop surge during the state of emergency in Nigeria forced the insurgency to consolidate geographically. This unintentionally created the critical mass of Boko Haram fighters required to launch larger-scale swarm attacks against military and law enforcement targets. </w:t>
      </w:r>
      <w:r>
        <w:t>The subsequent air and ground campaign against Boko Haram in Sambisa Forest and the counter-terrorism operations supported by private military contractors appears to have had the inverse effect of dispersing and decentralising Boko Haram’s presence across the Lake Chad region.</w:t>
      </w:r>
    </w:p>
    <w:p w:rsidR="00EC1DB0" w:rsidRDefault="00EC1DB0" w:rsidP="00EC1DB0">
      <w:r>
        <w:t xml:space="preserve">The sustained operations against Boko Haram during 2015-16, which included SOF training and ISR support from external actors, resulted in the splintering of Boko Haram into multiple factions. Political and military leaders have welcomed the fragmenting of Boko Haram, but also decried it for stretching </w:t>
      </w:r>
      <w:r>
        <w:lastRenderedPageBreak/>
        <w:t>the limited resources of the local and regional forces arrayed against the group and, ultimately, for making defeating the insurgency much harder.</w:t>
      </w:r>
    </w:p>
    <w:p w:rsidR="00EC1DB0" w:rsidRPr="00753C45" w:rsidRDefault="00EC1DB0" w:rsidP="00EC1DB0">
      <w:pPr>
        <w:rPr>
          <w:rStyle w:val="StyleUnderline"/>
        </w:rPr>
      </w:pPr>
      <w:r w:rsidRPr="00753C45">
        <w:rPr>
          <w:rStyle w:val="StyleUnderline"/>
        </w:rPr>
        <w:t>The polycentric operational structure that now characterises Boko Haram is driving the militant’s use of more frequent suicide attacks on soft targets over the last 12 months.</w:t>
      </w:r>
      <w:r>
        <w:t xml:space="preserve"> These attacks require less coordination, fighters and weapons.</w:t>
      </w:r>
      <w:r w:rsidRPr="0083495E">
        <w:t xml:space="preserve"> This tactical shift is necessitating a corresponding shift among local and regional forces from reclaiming territory to protecting soft targets. This is a relative move from a proactive strategy to a reactive stance. This may negate the advantages of remote warfare technologies and tactics, and render their further deployment less attractive to external actors.</w:t>
      </w:r>
    </w:p>
    <w:p w:rsidR="00EC1DB0" w:rsidRPr="00B55AD5" w:rsidRDefault="00EC1DB0" w:rsidP="00EC1DB0">
      <w:r>
        <w:t xml:space="preserve">It is likely that more-traditional physical security measures, and a clearer strategy, </w:t>
      </w:r>
      <w:r w:rsidRPr="00753C45">
        <w:rPr>
          <w:rStyle w:val="StyleUnderline"/>
        </w:rPr>
        <w:t>utilising HUMINT and investing in de-radicalisation programmes, could mitigate the rise in suicide attacks from a decentralised group more effectively than kinetic operations</w:t>
      </w:r>
      <w:r>
        <w:t>. In fact</w:t>
      </w:r>
      <w:r w:rsidRPr="0083495E">
        <w:t>, prioritisation of a light footprint approach aimed at targeting individual members of Boko Haram without a broader strategy may impede conventional counter-terrorism operations against Boko Haram and undermine regional stabilisation. Furthermore, it seems likely that the incremental and reactive use of remote warfare tactics in Nigeria has played a role in driving the adaptive organisational restructuring and tactical repositioning of Boko Haram, and thus resulted in the continual deferment of decisive defeat. If this is the case, then there may be important lessons to learn that are applicable in both Nigeria and in other theatres where insurgencies consolidate then fragment and metastasise.</w:t>
      </w:r>
    </w:p>
    <w:p w:rsidR="00EC1DB0" w:rsidRPr="000F130E" w:rsidRDefault="00EC1DB0" w:rsidP="000F130E"/>
    <w:p w:rsidR="00747E7D" w:rsidRPr="00403AD2" w:rsidRDefault="00747E7D" w:rsidP="00747E7D">
      <w:pPr>
        <w:pStyle w:val="Heading3"/>
        <w:rPr>
          <w:rFonts w:asciiTheme="minorHAnsi" w:hAnsiTheme="minorHAnsi"/>
        </w:rPr>
      </w:pPr>
      <w:r w:rsidRPr="00403AD2">
        <w:rPr>
          <w:rFonts w:asciiTheme="minorHAnsi" w:hAnsiTheme="minorHAnsi"/>
        </w:rPr>
        <w:lastRenderedPageBreak/>
        <w:t>AT: Russia Fill-in</w:t>
      </w:r>
    </w:p>
    <w:p w:rsidR="00747E7D" w:rsidRPr="00403AD2" w:rsidRDefault="00747E7D" w:rsidP="00747E7D">
      <w:pPr>
        <w:rPr>
          <w:rFonts w:asciiTheme="minorHAnsi" w:hAnsiTheme="minorHAnsi"/>
        </w:rPr>
      </w:pPr>
    </w:p>
    <w:p w:rsidR="00747E7D" w:rsidRPr="00403AD2" w:rsidRDefault="00747E7D" w:rsidP="00747E7D">
      <w:pPr>
        <w:pStyle w:val="Heading4"/>
        <w:rPr>
          <w:rFonts w:asciiTheme="minorHAnsi" w:hAnsiTheme="minorHAnsi"/>
        </w:rPr>
      </w:pPr>
      <w:r w:rsidRPr="00403AD2">
        <w:rPr>
          <w:rFonts w:asciiTheme="minorHAnsi" w:hAnsiTheme="minorHAnsi"/>
        </w:rPr>
        <w:t>Non-unique --- Nigeria already receives arms from Russia</w:t>
      </w:r>
    </w:p>
    <w:p w:rsidR="00747E7D" w:rsidRPr="00403AD2" w:rsidRDefault="00747E7D" w:rsidP="00747E7D">
      <w:pPr>
        <w:rPr>
          <w:rFonts w:asciiTheme="minorHAnsi" w:hAnsiTheme="minorHAnsi"/>
        </w:rPr>
      </w:pPr>
      <w:r w:rsidRPr="00403AD2">
        <w:rPr>
          <w:rStyle w:val="Heading4Char"/>
          <w:rFonts w:asciiTheme="minorHAnsi" w:hAnsiTheme="minorHAnsi"/>
        </w:rPr>
        <w:t xml:space="preserve">Abbott, et al 18 </w:t>
      </w:r>
      <w:r w:rsidRPr="00403AD2">
        <w:rPr>
          <w:rFonts w:asciiTheme="minorHAnsi" w:hAnsiTheme="minorHAnsi"/>
        </w:rPr>
        <w:t xml:space="preserve">– founder and executive director of Open Briefing, Matthew Clarke is a researcher at Open Briefing and NGO researcher, Scott Hickie is a senior analyst at Open Briefing. He is a lawyer, urban planner and former political adviser (Scott, “Remote Warfare and the Boko Haram Insurgency,” Oxford Research Group, </w:t>
      </w:r>
      <w:hyperlink r:id="rId138" w:history="1">
        <w:r w:rsidRPr="00403AD2">
          <w:rPr>
            <w:rStyle w:val="Hyperlink"/>
            <w:rFonts w:asciiTheme="minorHAnsi" w:hAnsiTheme="minorHAnsi"/>
          </w:rPr>
          <w:t>https://www.oxfordresearchgroup.org.uk/Handlers/Download.ashx?IDMF=5a9c97dc-cf3e-4e4b-93ac-5ab8b306984c</w:t>
        </w:r>
      </w:hyperlink>
      <w:r w:rsidRPr="00403AD2">
        <w:rPr>
          <w:rFonts w:asciiTheme="minorHAnsi" w:hAnsiTheme="minorHAnsi"/>
        </w:rPr>
        <w:t xml:space="preserve"> January 2018)</w:t>
      </w:r>
    </w:p>
    <w:p w:rsidR="00747E7D" w:rsidRPr="00403AD2" w:rsidRDefault="00747E7D" w:rsidP="00747E7D">
      <w:pPr>
        <w:rPr>
          <w:rStyle w:val="StyleUnderline"/>
          <w:rFonts w:asciiTheme="minorHAnsi" w:hAnsiTheme="minorHAnsi"/>
        </w:rPr>
      </w:pPr>
      <w:r w:rsidRPr="00403AD2">
        <w:rPr>
          <w:rStyle w:val="StyleUnderline"/>
          <w:rFonts w:asciiTheme="minorHAnsi" w:hAnsiTheme="minorHAnsi"/>
        </w:rPr>
        <w:t xml:space="preserve">Russian </w:t>
      </w:r>
      <w:proofErr w:type="gramStart"/>
      <w:r w:rsidRPr="00403AD2">
        <w:rPr>
          <w:rStyle w:val="StyleUnderline"/>
          <w:rFonts w:asciiTheme="minorHAnsi" w:hAnsiTheme="minorHAnsi"/>
        </w:rPr>
        <w:t>special forces</w:t>
      </w:r>
      <w:proofErr w:type="gramEnd"/>
      <w:r w:rsidRPr="00403AD2">
        <w:rPr>
          <w:rStyle w:val="StyleUnderline"/>
          <w:rFonts w:asciiTheme="minorHAnsi" w:hAnsiTheme="minorHAnsi"/>
        </w:rPr>
        <w:t xml:space="preserve"> have reportedly provided limited training to Nigerian and Cameroonian forces</w:t>
      </w:r>
      <w:r w:rsidRPr="00403AD2">
        <w:rPr>
          <w:rFonts w:asciiTheme="minorHAnsi" w:hAnsiTheme="minorHAnsi"/>
        </w:rPr>
        <w:t xml:space="preserve">. In September 2014, </w:t>
      </w:r>
      <w:r w:rsidRPr="00403AD2">
        <w:rPr>
          <w:rStyle w:val="StyleUnderline"/>
          <w:rFonts w:asciiTheme="minorHAnsi" w:hAnsiTheme="minorHAnsi"/>
        </w:rPr>
        <w:t>Russia hosted 400 Nigerian SOF operators for four months while Russian instructors provided training in COIN tactics.72 This was extended to a further 800 SOF operators in late 2014 and in 2015.</w:t>
      </w:r>
    </w:p>
    <w:p w:rsidR="00747E7D" w:rsidRPr="00403AD2" w:rsidRDefault="00747E7D" w:rsidP="00747E7D">
      <w:pPr>
        <w:rPr>
          <w:rStyle w:val="StyleUnderline"/>
          <w:rFonts w:asciiTheme="minorHAnsi" w:hAnsiTheme="minorHAnsi"/>
        </w:rPr>
      </w:pPr>
      <w:r w:rsidRPr="00403AD2">
        <w:rPr>
          <w:rStyle w:val="StyleUnderline"/>
          <w:rFonts w:asciiTheme="minorHAnsi" w:hAnsiTheme="minorHAnsi"/>
        </w:rPr>
        <w:t>Russian media reports suggest that Nigeria is purchasing 12 Su-30 fighter jets from the Moscow-based Sukhoi Company. Two of the $30 million aircraft have already been delivered. The Su-30s will most likely be used by the Nigerian Air Force in air-to-ground operations against Boko Haram.</w:t>
      </w:r>
    </w:p>
    <w:p w:rsidR="00747E7D" w:rsidRPr="00403AD2" w:rsidRDefault="00747E7D" w:rsidP="00747E7D">
      <w:pPr>
        <w:rPr>
          <w:rStyle w:val="StyleUnderline"/>
          <w:rFonts w:asciiTheme="minorHAnsi" w:hAnsiTheme="minorHAnsi"/>
        </w:rPr>
      </w:pPr>
      <w:r w:rsidRPr="00403AD2">
        <w:rPr>
          <w:rFonts w:asciiTheme="minorHAnsi" w:hAnsiTheme="minorHAnsi"/>
        </w:rPr>
        <w:t xml:space="preserve">The Nigerian Foreign Minister, Geoffrey Onyeama, visited Russia on 1 June 2017 for bilateral talks on economic development and military co-operation. Onyeama told the media that Nigeria was negotiating the purchase of Russian military hardware, including helicopters, to aid Nigerian military operations against Boko Haram. </w:t>
      </w:r>
      <w:r w:rsidRPr="00403AD2">
        <w:rPr>
          <w:rStyle w:val="StyleUnderline"/>
          <w:rFonts w:asciiTheme="minorHAnsi" w:hAnsiTheme="minorHAnsi"/>
        </w:rPr>
        <w:t>Onyeama also highlighted the importance of Russian intelligence sharing and Russia’s potential role as a bulwark in the UN Security Council against any budget cuts to UN peacekeeping missions in Africa</w:t>
      </w:r>
      <w:r w:rsidRPr="00403AD2">
        <w:rPr>
          <w:rFonts w:asciiTheme="minorHAnsi" w:hAnsiTheme="minorHAnsi"/>
        </w:rPr>
        <w:t xml:space="preserve">. In January, </w:t>
      </w:r>
      <w:r w:rsidRPr="00403AD2">
        <w:rPr>
          <w:rStyle w:val="StyleUnderline"/>
          <w:rFonts w:asciiTheme="minorHAnsi" w:hAnsiTheme="minorHAnsi"/>
        </w:rPr>
        <w:t>the Nigerian government had received two of the multirole Mi-35M (Hind) attack helicopters it purchased from Russian Helicopters in September 2015.</w:t>
      </w:r>
      <w:r w:rsidRPr="00403AD2">
        <w:rPr>
          <w:rFonts w:asciiTheme="minorHAnsi" w:hAnsiTheme="minorHAnsi"/>
        </w:rPr>
        <w:t xml:space="preserve"> The new round of negotiations included the delivery schedule for the remaining 10 Mi-35Ms Nigeria purchased, which will be delivered in 2018</w:t>
      </w:r>
      <w:r w:rsidRPr="00403AD2">
        <w:rPr>
          <w:rStyle w:val="StyleUnderline"/>
          <w:rFonts w:asciiTheme="minorHAnsi" w:hAnsiTheme="minorHAnsi"/>
        </w:rPr>
        <w:t>. Two further helicopters are due for delivery in 2018. Nigeria is also considering buying MiG fighters, Yak-130 aircraft and various military vehicles from Russia.74</w:t>
      </w:r>
    </w:p>
    <w:p w:rsidR="00747E7D" w:rsidRPr="00403AD2" w:rsidRDefault="00747E7D" w:rsidP="00747E7D">
      <w:pPr>
        <w:rPr>
          <w:rStyle w:val="StyleUnderline"/>
          <w:rFonts w:asciiTheme="minorHAnsi" w:hAnsiTheme="minorHAnsi"/>
        </w:rPr>
      </w:pPr>
      <w:r w:rsidRPr="00403AD2">
        <w:rPr>
          <w:rFonts w:asciiTheme="minorHAnsi" w:hAnsiTheme="minorHAnsi"/>
        </w:rPr>
        <w:t xml:space="preserve">The Defence Minister of Nigeria, Mansur Dan Ali, held talks with Russia’s Defence Minister, Sergei Shoigu, on the sidelines of the International Army Games 2017 forum held in Moscow on 23 August. </w:t>
      </w:r>
      <w:r w:rsidRPr="00403AD2">
        <w:rPr>
          <w:rStyle w:val="StyleUnderline"/>
          <w:rFonts w:asciiTheme="minorHAnsi" w:hAnsiTheme="minorHAnsi"/>
        </w:rPr>
        <w:t>The meeting resulted in a new bilateral military cooperation and training agreement.</w:t>
      </w:r>
      <w:r w:rsidRPr="00403AD2">
        <w:rPr>
          <w:rFonts w:asciiTheme="minorHAnsi" w:hAnsiTheme="minorHAnsi"/>
        </w:rPr>
        <w:t xml:space="preserve"> The agreement reportedly includes </w:t>
      </w:r>
      <w:r w:rsidRPr="00403AD2">
        <w:rPr>
          <w:rStyle w:val="Emphasis"/>
          <w:rFonts w:asciiTheme="minorHAnsi" w:hAnsiTheme="minorHAnsi"/>
        </w:rPr>
        <w:t>joint troop training, peacekeeping exchanges and counter-terrorism and piracy training</w:t>
      </w:r>
      <w:r w:rsidRPr="00403AD2">
        <w:rPr>
          <w:rFonts w:asciiTheme="minorHAnsi" w:hAnsiTheme="minorHAnsi"/>
        </w:rPr>
        <w:t>. The bilateral agreement is likely to underpin further arms deals between the two countries, which the Nigerian defence minister flagged to journalists reporting on the games. Specifically, Ali was quoted as saying that</w:t>
      </w:r>
      <w:r w:rsidRPr="00403AD2">
        <w:rPr>
          <w:rStyle w:val="StyleUnderline"/>
          <w:rFonts w:asciiTheme="minorHAnsi" w:hAnsiTheme="minorHAnsi"/>
        </w:rPr>
        <w:t xml:space="preserve"> Nigeria is looking to procure Yakovlev Yak-130 trainer aircraft and mineresistant vehicles.</w:t>
      </w:r>
    </w:p>
    <w:p w:rsidR="00747E7D" w:rsidRDefault="00747E7D" w:rsidP="00747E7D">
      <w:pPr>
        <w:rPr>
          <w:rFonts w:asciiTheme="minorHAnsi" w:hAnsiTheme="minorHAnsi"/>
        </w:rPr>
      </w:pPr>
    </w:p>
    <w:p w:rsidR="009A66B3" w:rsidRPr="003D1869" w:rsidRDefault="009A66B3" w:rsidP="009A66B3">
      <w:pPr>
        <w:pStyle w:val="Heading4"/>
      </w:pPr>
      <w:r>
        <w:t>Russian weapons would be better for Nigeria</w:t>
      </w:r>
    </w:p>
    <w:p w:rsidR="009A66B3" w:rsidRPr="006421A5" w:rsidRDefault="009A66B3" w:rsidP="009A66B3">
      <w:r w:rsidRPr="006421A5">
        <w:rPr>
          <w:rStyle w:val="Style13ptBold"/>
        </w:rPr>
        <w:t>Page 16</w:t>
      </w:r>
      <w:r>
        <w:rPr>
          <w:rStyle w:val="Style13ptBold"/>
        </w:rPr>
        <w:t xml:space="preserve"> </w:t>
      </w:r>
      <w:r>
        <w:t>–</w:t>
      </w:r>
      <w:r w:rsidRPr="006421A5">
        <w:t xml:space="preserve"> </w:t>
      </w:r>
      <w:r>
        <w:t>formerly</w:t>
      </w:r>
      <w:r w:rsidRPr="006421A5">
        <w:t xml:space="preserve"> the State Department’s top expert on Nigeria</w:t>
      </w:r>
      <w:r>
        <w:t>,</w:t>
      </w:r>
      <w:r w:rsidRPr="006421A5">
        <w:t xml:space="preserve"> worked on Nigeria at the Department of Defens</w:t>
      </w:r>
      <w:r>
        <w:t>e and for the U.S. Marine Corps</w:t>
      </w:r>
      <w:r w:rsidRPr="006421A5">
        <w:t xml:space="preserve">  ( Matthew "Five Reasons Washington Should </w:t>
      </w:r>
      <w:r w:rsidRPr="006421A5">
        <w:lastRenderedPageBreak/>
        <w:t xml:space="preserve">Rethink Selling Warplanes to Nigeria," War on the Rocks, </w:t>
      </w:r>
      <w:hyperlink r:id="rId139" w:history="1">
        <w:r w:rsidRPr="006421A5">
          <w:rPr>
            <w:rStyle w:val="Hyperlink"/>
          </w:rPr>
          <w:t>https://warontherocks.com/2016/11/five-reasons-washington-should-rethink-selling-warplanes-to-nigeria/</w:t>
        </w:r>
      </w:hyperlink>
      <w:r w:rsidRPr="006421A5">
        <w:t xml:space="preserve"> 11-8-2016)</w:t>
      </w:r>
    </w:p>
    <w:p w:rsidR="009A66B3" w:rsidRPr="006421A5" w:rsidRDefault="009A66B3" w:rsidP="009A66B3">
      <w:r w:rsidRPr="00D05697">
        <w:rPr>
          <w:rStyle w:val="StyleUnderline"/>
        </w:rPr>
        <w:t xml:space="preserve">If Nigeria has its heart set on spending $500 million on counterterrorism gear, it could get a lot more for its money </w:t>
      </w:r>
      <w:r w:rsidRPr="000B4149">
        <w:t>than a squadron of Brazilian-American turbo-props</w:t>
      </w:r>
      <w:r w:rsidRPr="00D05697">
        <w:rPr>
          <w:rStyle w:val="StyleUnderline"/>
        </w:rPr>
        <w:t xml:space="preserve">. It </w:t>
      </w:r>
      <w:r w:rsidRPr="00D05697">
        <w:rPr>
          <w:rStyle w:val="Emphasis"/>
        </w:rPr>
        <w:t>could</w:t>
      </w:r>
      <w:r w:rsidRPr="00390FFC">
        <w:t xml:space="preserve">, for example, </w:t>
      </w:r>
      <w:r w:rsidRPr="00D05697">
        <w:rPr>
          <w:rStyle w:val="Emphasis"/>
        </w:rPr>
        <w:t>buy twice as many </w:t>
      </w:r>
      <w:hyperlink r:id="rId140" w:history="1">
        <w:r w:rsidRPr="00D05697">
          <w:rPr>
            <w:rStyle w:val="Emphasis"/>
          </w:rPr>
          <w:t>MI-35M (Hind E) Russian-made attack helicopters</w:t>
        </w:r>
      </w:hyperlink>
      <w:r w:rsidRPr="00D05697">
        <w:rPr>
          <w:rStyle w:val="Emphasis"/>
        </w:rPr>
        <w:t>. Nigeria already operates the MI-35M, a versatile tool that weapon that is rugged, well-armored, and now available with state-of-the-art avionics</w:t>
      </w:r>
      <w:r w:rsidRPr="00D05697">
        <w:rPr>
          <w:rStyle w:val="StyleUnderline"/>
        </w:rPr>
        <w:t xml:space="preserve">. </w:t>
      </w:r>
      <w:r w:rsidRPr="000B4149">
        <w:t>Or it could train and equip </w:t>
      </w:r>
      <w:hyperlink r:id="rId141" w:history="1">
        <w:r w:rsidRPr="000B4149">
          <w:rPr>
            <w:rStyle w:val="Hyperlink"/>
          </w:rPr>
          <w:t>a scout sniper company</w:t>
        </w:r>
      </w:hyperlink>
      <w:r w:rsidRPr="000B4149">
        <w:t> to gather intelligence and conduct surgical strikes inside Boko Haram’s Sambisa Forest, Lake Chad, and Mandara Mountain safe havens. It might even consider investing</w:t>
      </w:r>
      <w:r w:rsidRPr="006421A5">
        <w:t xml:space="preserve"> in a vast array of “spy rocks”, </w:t>
      </w:r>
      <w:hyperlink r:id="rId142" w:history="1">
        <w:r w:rsidRPr="006421A5">
          <w:rPr>
            <w:rStyle w:val="Hyperlink"/>
          </w:rPr>
          <w:t>unattended ground sensors</w:t>
        </w:r>
      </w:hyperlink>
      <w:r w:rsidRPr="006421A5">
        <w:t> capable of covertly monitoring human and vehicle movement in remote areas.</w:t>
      </w:r>
    </w:p>
    <w:p w:rsidR="009A66B3" w:rsidRDefault="009A66B3" w:rsidP="009A66B3">
      <w:pPr>
        <w:rPr>
          <w:rStyle w:val="StyleUnderline"/>
        </w:rPr>
      </w:pPr>
      <w:r w:rsidRPr="00D05697">
        <w:rPr>
          <w:rStyle w:val="StyleUnderline"/>
        </w:rPr>
        <w:t>Washington</w:t>
      </w:r>
      <w:r w:rsidRPr="006421A5">
        <w:t xml:space="preserve">, for its part, </w:t>
      </w:r>
      <w:r w:rsidRPr="00D05697">
        <w:rPr>
          <w:rStyle w:val="StyleUnderline"/>
        </w:rPr>
        <w:t>needs to rethink its military engagement strategy with Nigeria. It needs to make battalion-level training and major equipment transfers contingent on tangible efforts by the Nigerian military to address its human rights deficiencies and make its security spending more transparent and accountable</w:t>
      </w:r>
      <w:r w:rsidRPr="006421A5">
        <w:t>. At the same time, the United States should expand the scope and scale of its lower-level engagement by doing things like tripling Nigerian participation in the </w:t>
      </w:r>
      <w:hyperlink r:id="rId143" w:history="1">
        <w:r w:rsidRPr="006421A5">
          <w:rPr>
            <w:rStyle w:val="Hyperlink"/>
          </w:rPr>
          <w:t>International Military Education and Training program</w:t>
        </w:r>
      </w:hyperlink>
      <w:r w:rsidRPr="006421A5">
        <w:t xml:space="preserve"> or sending U.S. military doctors to spend a year teaching their Nigerian counterparts about treating battlefield casualties. </w:t>
      </w:r>
      <w:r w:rsidRPr="00D05697">
        <w:rPr>
          <w:rStyle w:val="StyleUnderline"/>
        </w:rPr>
        <w:t>Doing so would demonstrate Washington’s lasting commitment to help make Nigeria more secure without compromising core U.S. principles.</w:t>
      </w:r>
    </w:p>
    <w:p w:rsidR="009A66B3" w:rsidRPr="00403AD2" w:rsidRDefault="009A66B3" w:rsidP="00747E7D">
      <w:pPr>
        <w:rPr>
          <w:rFonts w:asciiTheme="minorHAnsi" w:hAnsiTheme="minorHAnsi"/>
        </w:rPr>
      </w:pPr>
    </w:p>
    <w:p w:rsidR="00CB1272" w:rsidRPr="00403AD2" w:rsidRDefault="00CB1272" w:rsidP="00CB1272">
      <w:pPr>
        <w:pStyle w:val="Heading2"/>
        <w:rPr>
          <w:rFonts w:asciiTheme="minorHAnsi" w:hAnsiTheme="minorHAnsi"/>
        </w:rPr>
      </w:pPr>
      <w:r w:rsidRPr="00403AD2">
        <w:rPr>
          <w:rFonts w:asciiTheme="minorHAnsi" w:hAnsiTheme="minorHAnsi"/>
        </w:rPr>
        <w:lastRenderedPageBreak/>
        <w:t>Bahrain</w:t>
      </w:r>
    </w:p>
    <w:p w:rsidR="00CB1272" w:rsidRPr="00403AD2" w:rsidRDefault="00CB1272" w:rsidP="00CB1272">
      <w:pPr>
        <w:rPr>
          <w:rFonts w:asciiTheme="minorHAnsi" w:hAnsiTheme="minorHAnsi"/>
        </w:rPr>
      </w:pPr>
    </w:p>
    <w:p w:rsidR="00CB1272" w:rsidRPr="00403AD2" w:rsidRDefault="00CB1272" w:rsidP="00CB1272">
      <w:pPr>
        <w:rPr>
          <w:rFonts w:asciiTheme="minorHAnsi" w:hAnsiTheme="minorHAnsi"/>
        </w:rPr>
      </w:pPr>
    </w:p>
    <w:p w:rsidR="00D31B1A" w:rsidRPr="00403AD2" w:rsidRDefault="00D31B1A" w:rsidP="00D31B1A">
      <w:pPr>
        <w:pStyle w:val="Heading3"/>
        <w:rPr>
          <w:rFonts w:asciiTheme="minorHAnsi" w:hAnsiTheme="minorHAnsi"/>
        </w:rPr>
      </w:pPr>
      <w:r w:rsidRPr="00403AD2">
        <w:rPr>
          <w:rFonts w:asciiTheme="minorHAnsi" w:hAnsiTheme="minorHAnsi"/>
        </w:rPr>
        <w:lastRenderedPageBreak/>
        <w:t>Bahrain Violates Human Rights</w:t>
      </w:r>
    </w:p>
    <w:p w:rsidR="00D31B1A" w:rsidRPr="00403AD2" w:rsidRDefault="00D31B1A" w:rsidP="00D31B1A">
      <w:pPr>
        <w:rPr>
          <w:rFonts w:asciiTheme="minorHAnsi" w:hAnsiTheme="minorHAnsi"/>
        </w:rPr>
      </w:pPr>
    </w:p>
    <w:p w:rsidR="006B7736" w:rsidRPr="00403AD2" w:rsidRDefault="006B7736" w:rsidP="006B7736">
      <w:pPr>
        <w:pStyle w:val="Heading4"/>
        <w:rPr>
          <w:rFonts w:asciiTheme="minorHAnsi" w:hAnsiTheme="minorHAnsi"/>
        </w:rPr>
      </w:pPr>
      <w:r w:rsidRPr="00403AD2">
        <w:rPr>
          <w:rFonts w:asciiTheme="minorHAnsi" w:hAnsiTheme="minorHAnsi"/>
        </w:rPr>
        <w:t>Bahrain human rights is horrible---international complacency is a result of their propaganda</w:t>
      </w:r>
    </w:p>
    <w:p w:rsidR="006B7736" w:rsidRPr="00403AD2" w:rsidRDefault="006B7736" w:rsidP="006B7736">
      <w:pPr>
        <w:rPr>
          <w:rFonts w:asciiTheme="minorHAnsi" w:hAnsiTheme="minorHAnsi"/>
        </w:rPr>
      </w:pPr>
      <w:r w:rsidRPr="00403AD2">
        <w:rPr>
          <w:rStyle w:val="Style13ptBold"/>
          <w:rFonts w:asciiTheme="minorHAnsi" w:hAnsiTheme="minorHAnsi"/>
        </w:rPr>
        <w:t>Hadid</w:t>
      </w:r>
      <w:r w:rsidRPr="00403AD2">
        <w:rPr>
          <w:rFonts w:asciiTheme="minorHAnsi" w:hAnsiTheme="minorHAnsi"/>
        </w:rPr>
        <w:t>, 3-27-20</w:t>
      </w:r>
      <w:r w:rsidRPr="00403AD2">
        <w:rPr>
          <w:rStyle w:val="Style13ptBold"/>
          <w:rFonts w:asciiTheme="minorHAnsi" w:hAnsiTheme="minorHAnsi"/>
        </w:rPr>
        <w:t>19</w:t>
      </w:r>
      <w:r w:rsidRPr="00403AD2">
        <w:rPr>
          <w:rFonts w:asciiTheme="minorHAnsi" w:hAnsiTheme="minorHAnsi"/>
        </w:rPr>
        <w:t>--- ("Bahrain's grim human rights violations are behind the glamour of the Grand Prix", AIUSA, 3-27-2019, https://www.amnesty.org/en/latest/news/2019/03/bahrain-grim-human-rights-violations-behind-the-glamour-of-the-grand-prix/)---RKM</w:t>
      </w:r>
    </w:p>
    <w:p w:rsidR="006B7736" w:rsidRPr="00403AD2" w:rsidRDefault="006B7736" w:rsidP="006B7736">
      <w:pPr>
        <w:rPr>
          <w:rFonts w:asciiTheme="minorHAnsi" w:hAnsiTheme="minorHAnsi"/>
        </w:rPr>
      </w:pPr>
      <w:r w:rsidRPr="00403AD2">
        <w:rPr>
          <w:rFonts w:asciiTheme="minorHAnsi" w:hAnsiTheme="minorHAnsi"/>
        </w:rPr>
        <w:t xml:space="preserve">Ahead of the Bahrain Formula One Grand Prix this weekend (Friday 29 to Sunday 31 March), Amnesty International has highlighted the grim human rights record of the country. </w:t>
      </w:r>
    </w:p>
    <w:p w:rsidR="006B7736" w:rsidRPr="00403AD2" w:rsidRDefault="006B7736" w:rsidP="006B7736">
      <w:pPr>
        <w:rPr>
          <w:rFonts w:asciiTheme="minorHAnsi" w:hAnsiTheme="minorHAnsi"/>
          <w:u w:val="single"/>
        </w:rPr>
      </w:pPr>
      <w:r w:rsidRPr="00403AD2">
        <w:rPr>
          <w:rFonts w:asciiTheme="minorHAnsi" w:hAnsiTheme="minorHAnsi"/>
          <w:u w:val="single"/>
        </w:rPr>
        <w:t xml:space="preserve">Beneath the glamour of the F1, there is a far more </w:t>
      </w:r>
      <w:r w:rsidRPr="00403AD2">
        <w:rPr>
          <w:rStyle w:val="Emphasis"/>
          <w:rFonts w:asciiTheme="minorHAnsi" w:hAnsiTheme="minorHAnsi"/>
        </w:rPr>
        <w:t>sinister</w:t>
      </w:r>
      <w:r w:rsidRPr="00403AD2">
        <w:rPr>
          <w:rFonts w:asciiTheme="minorHAnsi" w:hAnsiTheme="minorHAnsi"/>
          <w:u w:val="single"/>
        </w:rPr>
        <w:t xml:space="preserve"> side to Bahrain, revealing the country as </w:t>
      </w:r>
      <w:r w:rsidRPr="00403AD2">
        <w:rPr>
          <w:rStyle w:val="Emphasis"/>
          <w:rFonts w:asciiTheme="minorHAnsi" w:hAnsiTheme="minorHAnsi"/>
        </w:rPr>
        <w:t>a deeply repressive</w:t>
      </w:r>
      <w:r w:rsidRPr="00403AD2">
        <w:rPr>
          <w:rFonts w:asciiTheme="minorHAnsi" w:hAnsiTheme="minorHAnsi"/>
          <w:u w:val="single"/>
        </w:rPr>
        <w:t xml:space="preserve"> state where anyone critical of the government can be jailed </w:t>
      </w:r>
      <w:r w:rsidRPr="00403AD2">
        <w:rPr>
          <w:rStyle w:val="Emphasis"/>
          <w:rFonts w:asciiTheme="minorHAnsi" w:hAnsiTheme="minorHAnsi"/>
        </w:rPr>
        <w:t>merely</w:t>
      </w:r>
      <w:r w:rsidRPr="00403AD2">
        <w:rPr>
          <w:rFonts w:asciiTheme="minorHAnsi" w:hAnsiTheme="minorHAnsi"/>
          <w:u w:val="single"/>
        </w:rPr>
        <w:t xml:space="preserve"> for posting a tweet </w:t>
      </w:r>
    </w:p>
    <w:p w:rsidR="006B7736" w:rsidRPr="00403AD2" w:rsidRDefault="006B7736" w:rsidP="006B7736">
      <w:pPr>
        <w:rPr>
          <w:rFonts w:asciiTheme="minorHAnsi" w:hAnsiTheme="minorHAnsi"/>
        </w:rPr>
      </w:pPr>
      <w:r w:rsidRPr="00403AD2">
        <w:rPr>
          <w:rFonts w:asciiTheme="minorHAnsi" w:hAnsiTheme="minorHAnsi"/>
        </w:rPr>
        <w:t xml:space="preserve"> “Beneath the glamour of the F1, there is a far more sinister side to Bahrain, revealing the country as a deeply repressive state where anyone critical of the government can be jailed merely for posting a tweet.</w:t>
      </w:r>
    </w:p>
    <w:p w:rsidR="006B7736" w:rsidRPr="00403AD2" w:rsidRDefault="006B7736" w:rsidP="006B7736">
      <w:pPr>
        <w:rPr>
          <w:rFonts w:asciiTheme="minorHAnsi" w:hAnsiTheme="minorHAnsi"/>
          <w:u w:val="single"/>
        </w:rPr>
      </w:pPr>
      <w:r w:rsidRPr="00403AD2">
        <w:rPr>
          <w:rFonts w:asciiTheme="minorHAnsi" w:hAnsiTheme="minorHAnsi"/>
          <w:u w:val="single"/>
        </w:rPr>
        <w:t xml:space="preserve">Prominent human rights defenders are under </w:t>
      </w:r>
      <w:r w:rsidRPr="00403AD2">
        <w:rPr>
          <w:rStyle w:val="Emphasis"/>
          <w:rFonts w:asciiTheme="minorHAnsi" w:hAnsiTheme="minorHAnsi"/>
        </w:rPr>
        <w:t>relentless attack</w:t>
      </w:r>
      <w:r w:rsidRPr="00403AD2">
        <w:rPr>
          <w:rFonts w:asciiTheme="minorHAnsi" w:hAnsiTheme="minorHAnsi"/>
          <w:u w:val="single"/>
        </w:rPr>
        <w:t xml:space="preserve"> in the country </w:t>
      </w:r>
    </w:p>
    <w:p w:rsidR="006B7736" w:rsidRPr="00403AD2" w:rsidRDefault="006B7736" w:rsidP="006B7736">
      <w:pPr>
        <w:rPr>
          <w:rFonts w:asciiTheme="minorHAnsi" w:hAnsiTheme="minorHAnsi"/>
        </w:rPr>
      </w:pPr>
      <w:r w:rsidRPr="00403AD2">
        <w:rPr>
          <w:rFonts w:asciiTheme="minorHAnsi" w:hAnsiTheme="minorHAnsi"/>
        </w:rPr>
        <w:t xml:space="preserve"> “Prominent human rights defenders are under relentless attack in the country. Nabeel Rajab was shamefully convicted and sentenced to five years in prison for tweeting about the conflict in Yemen and torture allegations in Jaw Prison.</w:t>
      </w:r>
    </w:p>
    <w:p w:rsidR="006B7736" w:rsidRPr="00403AD2" w:rsidRDefault="006B7736" w:rsidP="006B7736">
      <w:pPr>
        <w:rPr>
          <w:rFonts w:asciiTheme="minorHAnsi" w:hAnsiTheme="minorHAnsi"/>
        </w:rPr>
      </w:pPr>
      <w:r w:rsidRPr="00403AD2">
        <w:rPr>
          <w:rFonts w:asciiTheme="minorHAnsi" w:hAnsiTheme="minorHAnsi"/>
        </w:rPr>
        <w:t>“</w:t>
      </w:r>
      <w:r w:rsidRPr="00403AD2">
        <w:rPr>
          <w:rFonts w:asciiTheme="minorHAnsi" w:hAnsiTheme="minorHAnsi"/>
          <w:u w:val="single"/>
        </w:rPr>
        <w:t xml:space="preserve">Instead of just “sportwashing” its image and glossing over its dismal human rights record through high speed sport, the Bahraini government should immediately repeal laws that </w:t>
      </w:r>
      <w:r w:rsidRPr="00403AD2">
        <w:rPr>
          <w:rStyle w:val="Emphasis"/>
          <w:rFonts w:asciiTheme="minorHAnsi" w:hAnsiTheme="minorHAnsi"/>
        </w:rPr>
        <w:t>criminalize freedom of expression</w:t>
      </w:r>
      <w:r w:rsidRPr="00403AD2">
        <w:rPr>
          <w:rFonts w:asciiTheme="minorHAnsi" w:hAnsiTheme="minorHAnsi"/>
          <w:u w:val="single"/>
        </w:rPr>
        <w:t xml:space="preserve"> and fast track the release of all prisoners of conscience</w:t>
      </w:r>
      <w:r w:rsidRPr="00403AD2">
        <w:rPr>
          <w:rFonts w:asciiTheme="minorHAnsi" w:hAnsiTheme="minorHAnsi"/>
        </w:rPr>
        <w:t>.”</w:t>
      </w:r>
    </w:p>
    <w:p w:rsidR="006B7736" w:rsidRPr="00403AD2" w:rsidRDefault="006B7736" w:rsidP="006B7736">
      <w:pPr>
        <w:rPr>
          <w:rFonts w:asciiTheme="minorHAnsi" w:hAnsiTheme="minorHAnsi"/>
          <w:u w:val="single"/>
        </w:rPr>
      </w:pPr>
      <w:r w:rsidRPr="00403AD2">
        <w:rPr>
          <w:rFonts w:asciiTheme="minorHAnsi" w:hAnsiTheme="minorHAnsi"/>
        </w:rPr>
        <w:t xml:space="preserve">Since mid-2016, the </w:t>
      </w:r>
      <w:r w:rsidRPr="00403AD2">
        <w:rPr>
          <w:rFonts w:asciiTheme="minorHAnsi" w:hAnsiTheme="minorHAnsi"/>
          <w:u w:val="single"/>
        </w:rPr>
        <w:t xml:space="preserve">Bahraini authorities have embarked on a systematic campaign to </w:t>
      </w:r>
      <w:r w:rsidRPr="00403AD2">
        <w:rPr>
          <w:rStyle w:val="Emphasis"/>
          <w:rFonts w:asciiTheme="minorHAnsi" w:hAnsiTheme="minorHAnsi"/>
        </w:rPr>
        <w:t>eliminate</w:t>
      </w:r>
      <w:r w:rsidRPr="00403AD2">
        <w:rPr>
          <w:rFonts w:asciiTheme="minorHAnsi" w:hAnsiTheme="minorHAnsi"/>
          <w:u w:val="single"/>
        </w:rPr>
        <w:t xml:space="preserve"> organized political opposition in the country</w:t>
      </w:r>
      <w:r w:rsidRPr="00403AD2">
        <w:rPr>
          <w:rFonts w:asciiTheme="minorHAnsi" w:hAnsiTheme="minorHAnsi"/>
        </w:rPr>
        <w:t xml:space="preserve">. The </w:t>
      </w:r>
      <w:r w:rsidRPr="00403AD2">
        <w:rPr>
          <w:rFonts w:asciiTheme="minorHAnsi" w:hAnsiTheme="minorHAnsi"/>
          <w:u w:val="single"/>
        </w:rPr>
        <w:t xml:space="preserve">main targets of this </w:t>
      </w:r>
      <w:r w:rsidRPr="00403AD2">
        <w:rPr>
          <w:rStyle w:val="Emphasis"/>
          <w:rFonts w:asciiTheme="minorHAnsi" w:hAnsiTheme="minorHAnsi"/>
        </w:rPr>
        <w:t>far-reaching repression</w:t>
      </w:r>
      <w:r w:rsidRPr="00403AD2">
        <w:rPr>
          <w:rFonts w:asciiTheme="minorHAnsi" w:hAnsiTheme="minorHAnsi"/>
          <w:u w:val="single"/>
        </w:rPr>
        <w:t xml:space="preserve"> have been human rights defenders, journalists, political activists, Shi’a clerics and peaceful protesters</w:t>
      </w:r>
      <w:r w:rsidRPr="00403AD2">
        <w:rPr>
          <w:rFonts w:asciiTheme="minorHAnsi" w:hAnsiTheme="minorHAnsi"/>
        </w:rPr>
        <w:t xml:space="preserve">. Political </w:t>
      </w:r>
      <w:r w:rsidRPr="00403AD2">
        <w:rPr>
          <w:rFonts w:asciiTheme="minorHAnsi" w:hAnsiTheme="minorHAnsi"/>
          <w:u w:val="single"/>
        </w:rPr>
        <w:t xml:space="preserve">leaders from the majority Shi’a population have been </w:t>
      </w:r>
      <w:r w:rsidRPr="00403AD2">
        <w:rPr>
          <w:rStyle w:val="Emphasis"/>
          <w:rFonts w:asciiTheme="minorHAnsi" w:hAnsiTheme="minorHAnsi"/>
        </w:rPr>
        <w:t>disproportionately targeted</w:t>
      </w:r>
      <w:r w:rsidRPr="00403AD2">
        <w:rPr>
          <w:rFonts w:asciiTheme="minorHAnsi" w:hAnsiTheme="minorHAnsi"/>
          <w:u w:val="single"/>
        </w:rPr>
        <w:t xml:space="preserve"> througho</w:t>
      </w:r>
      <w:r w:rsidRPr="00403AD2">
        <w:rPr>
          <w:rFonts w:asciiTheme="minorHAnsi" w:hAnsiTheme="minorHAnsi"/>
        </w:rPr>
        <w:t xml:space="preserve">ut, there </w:t>
      </w:r>
      <w:r w:rsidRPr="00403AD2">
        <w:rPr>
          <w:rFonts w:asciiTheme="minorHAnsi" w:hAnsiTheme="minorHAnsi"/>
          <w:u w:val="single"/>
        </w:rPr>
        <w:t>is not one Shi’a political leader of national stature left who has not been detained, imprisoned, or stripped of Bahraini nationality.</w:t>
      </w:r>
    </w:p>
    <w:p w:rsidR="006B7736" w:rsidRPr="00403AD2" w:rsidRDefault="006B7736" w:rsidP="006B7736">
      <w:pPr>
        <w:rPr>
          <w:rFonts w:asciiTheme="minorHAnsi" w:hAnsiTheme="minorHAnsi"/>
        </w:rPr>
      </w:pPr>
      <w:r w:rsidRPr="00403AD2">
        <w:rPr>
          <w:rFonts w:asciiTheme="minorHAnsi" w:hAnsiTheme="minorHAnsi"/>
        </w:rPr>
        <w:t>Earlier this month, Ebrahim Sharif was sentenced to six months in prison, suspended for three years, for a tweet criticizing Sudanese President Omar al-Bashir. Sheikh Ali Salman, the leader of al-Wefaq, the main political opposition group, was sentenced to life in prison for his views perceived to be critical of the authorities.</w:t>
      </w:r>
    </w:p>
    <w:p w:rsidR="006B7736" w:rsidRPr="00403AD2" w:rsidRDefault="006B7736" w:rsidP="006B7736">
      <w:pPr>
        <w:rPr>
          <w:rFonts w:asciiTheme="minorHAnsi" w:hAnsiTheme="minorHAnsi"/>
        </w:rPr>
      </w:pPr>
      <w:r w:rsidRPr="00403AD2">
        <w:rPr>
          <w:rFonts w:asciiTheme="minorHAnsi" w:hAnsiTheme="minorHAnsi"/>
          <w:u w:val="single"/>
        </w:rPr>
        <w:t xml:space="preserve">Bahrain has used draconian legislation such as Law No. 58 of 2006 on the Protection of Society from Terrorist Acts, the Law on Political Associations, and repressive provisions of the Penal Code including Articles 134, 160, 165, 168, 214, 215, 216 and 310 to target protesters </w:t>
      </w:r>
      <w:r w:rsidRPr="00403AD2">
        <w:rPr>
          <w:rFonts w:asciiTheme="minorHAnsi" w:hAnsiTheme="minorHAnsi"/>
        </w:rPr>
        <w:t>and other critics of the government.</w:t>
      </w:r>
    </w:p>
    <w:p w:rsidR="006B7736" w:rsidRPr="00403AD2" w:rsidRDefault="006B7736" w:rsidP="006B7736">
      <w:pPr>
        <w:rPr>
          <w:rFonts w:asciiTheme="minorHAnsi" w:hAnsiTheme="minorHAnsi"/>
        </w:rPr>
      </w:pPr>
      <w:r w:rsidRPr="00403AD2">
        <w:rPr>
          <w:rFonts w:asciiTheme="minorHAnsi" w:hAnsiTheme="minorHAnsi"/>
        </w:rPr>
        <w:lastRenderedPageBreak/>
        <w:t xml:space="preserve">Since 2011, </w:t>
      </w:r>
      <w:r w:rsidRPr="00403AD2">
        <w:rPr>
          <w:rFonts w:asciiTheme="minorHAnsi" w:hAnsiTheme="minorHAnsi"/>
          <w:u w:val="single"/>
        </w:rPr>
        <w:t xml:space="preserve">more than 800 people have been stripped of their nationalities. Of those, 115 lost their citizenship following a ludicrous mass trial that relied on confessions extracted </w:t>
      </w:r>
      <w:r w:rsidRPr="00403AD2">
        <w:rPr>
          <w:rStyle w:val="Emphasis"/>
          <w:rFonts w:asciiTheme="minorHAnsi" w:hAnsiTheme="minorHAnsi"/>
        </w:rPr>
        <w:t>under torture.</w:t>
      </w:r>
    </w:p>
    <w:p w:rsidR="006B7736" w:rsidRPr="00403AD2" w:rsidRDefault="006B7736" w:rsidP="006B7736">
      <w:pPr>
        <w:rPr>
          <w:rFonts w:asciiTheme="minorHAnsi" w:hAnsiTheme="minorHAnsi"/>
        </w:rPr>
      </w:pPr>
      <w:r w:rsidRPr="00403AD2">
        <w:rPr>
          <w:rFonts w:asciiTheme="minorHAnsi" w:hAnsiTheme="minorHAnsi"/>
          <w:u w:val="single"/>
        </w:rPr>
        <w:t xml:space="preserve">In the country’s notorious Jaw Prison, the lack of medical care is shocking. In some instances, individuals with serious conditions like cancer, multiple sclerosis and sickle-cell anemia have been denied </w:t>
      </w:r>
      <w:r w:rsidRPr="00403AD2">
        <w:rPr>
          <w:rFonts w:asciiTheme="minorHAnsi" w:hAnsiTheme="minorHAnsi"/>
        </w:rPr>
        <w:t xml:space="preserve">specialist </w:t>
      </w:r>
      <w:r w:rsidRPr="00403AD2">
        <w:rPr>
          <w:rFonts w:asciiTheme="minorHAnsi" w:hAnsiTheme="minorHAnsi"/>
          <w:u w:val="single"/>
        </w:rPr>
        <w:t>care</w:t>
      </w:r>
      <w:r w:rsidRPr="00403AD2">
        <w:rPr>
          <w:rFonts w:asciiTheme="minorHAnsi" w:hAnsiTheme="minorHAnsi"/>
        </w:rPr>
        <w:t xml:space="preserve"> and medication.</w:t>
      </w:r>
    </w:p>
    <w:p w:rsidR="006B7736" w:rsidRPr="00403AD2" w:rsidRDefault="006B7736" w:rsidP="006B7736">
      <w:pPr>
        <w:rPr>
          <w:rFonts w:asciiTheme="minorHAnsi" w:hAnsiTheme="minorHAnsi"/>
        </w:rPr>
      </w:pPr>
    </w:p>
    <w:p w:rsidR="006B7736" w:rsidRPr="00403AD2" w:rsidRDefault="006B7736" w:rsidP="006B7736">
      <w:pPr>
        <w:pStyle w:val="Heading4"/>
        <w:rPr>
          <w:rFonts w:asciiTheme="minorHAnsi" w:hAnsiTheme="minorHAnsi"/>
        </w:rPr>
      </w:pPr>
      <w:r w:rsidRPr="00403AD2">
        <w:rPr>
          <w:rFonts w:asciiTheme="minorHAnsi" w:hAnsiTheme="minorHAnsi"/>
        </w:rPr>
        <w:t>US is aware of Bahrain human rights issues</w:t>
      </w:r>
    </w:p>
    <w:p w:rsidR="006B7736" w:rsidRPr="00403AD2" w:rsidRDefault="006B7736" w:rsidP="006B7736">
      <w:pPr>
        <w:rPr>
          <w:rFonts w:asciiTheme="minorHAnsi" w:hAnsiTheme="minorHAnsi"/>
        </w:rPr>
      </w:pPr>
      <w:r w:rsidRPr="00403AD2">
        <w:rPr>
          <w:rStyle w:val="Style13ptBold"/>
          <w:rFonts w:asciiTheme="minorHAnsi" w:hAnsiTheme="minorHAnsi"/>
        </w:rPr>
        <w:t>Lippman</w:t>
      </w:r>
      <w:r w:rsidRPr="00403AD2">
        <w:rPr>
          <w:rFonts w:asciiTheme="minorHAnsi" w:hAnsiTheme="minorHAnsi"/>
        </w:rPr>
        <w:t>, 3-28-20</w:t>
      </w:r>
      <w:r w:rsidRPr="00403AD2">
        <w:rPr>
          <w:rStyle w:val="Style13ptBold"/>
          <w:rFonts w:asciiTheme="minorHAnsi" w:hAnsiTheme="minorHAnsi"/>
        </w:rPr>
        <w:t>19</w:t>
      </w:r>
      <w:r w:rsidRPr="00403AD2">
        <w:rPr>
          <w:rFonts w:asciiTheme="minorHAnsi" w:hAnsiTheme="minorHAnsi"/>
        </w:rPr>
        <w:t xml:space="preserve"> ("An Uncomfortable Alliance: The United States and Bahrain", LobeLog, 3-28-2019, https://lobelog.com/an-uncomfortable-alliance-the-united-states-and-bahrain/)---RKM</w:t>
      </w:r>
    </w:p>
    <w:p w:rsidR="006B7736" w:rsidRPr="00403AD2" w:rsidRDefault="006B7736" w:rsidP="006B7736">
      <w:pPr>
        <w:rPr>
          <w:rFonts w:asciiTheme="minorHAnsi" w:hAnsiTheme="minorHAnsi"/>
        </w:rPr>
      </w:pPr>
      <w:r w:rsidRPr="00403AD2">
        <w:rPr>
          <w:rFonts w:asciiTheme="minorHAnsi" w:hAnsiTheme="minorHAnsi"/>
        </w:rPr>
        <w:t>Every year in late winter or early spring, the commander of all U.S. military forces in the Middle East and Central and South Asia delivers an extensive report to Congress about operations, strategy, planning, and training across his vast area of responsibility.</w:t>
      </w:r>
    </w:p>
    <w:p w:rsidR="006B7736" w:rsidRPr="00403AD2" w:rsidRDefault="006B7736" w:rsidP="006B7736">
      <w:pPr>
        <w:rPr>
          <w:rFonts w:asciiTheme="minorHAnsi" w:hAnsiTheme="minorHAnsi"/>
          <w:u w:val="single"/>
        </w:rPr>
      </w:pPr>
      <w:r w:rsidRPr="00403AD2">
        <w:rPr>
          <w:rFonts w:asciiTheme="minorHAnsi" w:hAnsiTheme="minorHAnsi"/>
        </w:rPr>
        <w:t xml:space="preserve">And every year </w:t>
      </w:r>
      <w:r w:rsidRPr="00403AD2">
        <w:rPr>
          <w:rFonts w:asciiTheme="minorHAnsi" w:hAnsiTheme="minorHAnsi"/>
          <w:u w:val="single"/>
        </w:rPr>
        <w:t>this “Posture Statement” report demonstrates the extent to which the</w:t>
      </w:r>
      <w:r w:rsidRPr="00403AD2">
        <w:rPr>
          <w:rFonts w:asciiTheme="minorHAnsi" w:hAnsiTheme="minorHAnsi"/>
        </w:rPr>
        <w:t xml:space="preserve"> U.S. Central Command (</w:t>
      </w:r>
      <w:r w:rsidRPr="00403AD2">
        <w:rPr>
          <w:rFonts w:asciiTheme="minorHAnsi" w:hAnsiTheme="minorHAnsi"/>
          <w:u w:val="single"/>
        </w:rPr>
        <w:t xml:space="preserve">CENTCOM) relies on partnerships with oppressive and dictatorial regimes whose perceived strategic value overrides concerns about </w:t>
      </w:r>
      <w:r w:rsidRPr="00403AD2">
        <w:rPr>
          <w:rStyle w:val="Emphasis"/>
          <w:rFonts w:asciiTheme="minorHAnsi" w:hAnsiTheme="minorHAnsi"/>
        </w:rPr>
        <w:t>human rights and political and religious freedom.</w:t>
      </w:r>
    </w:p>
    <w:p w:rsidR="006B7736" w:rsidRPr="00403AD2" w:rsidRDefault="006B7736" w:rsidP="006B7736">
      <w:pPr>
        <w:rPr>
          <w:rFonts w:asciiTheme="minorHAnsi" w:hAnsiTheme="minorHAnsi"/>
        </w:rPr>
      </w:pPr>
      <w:r w:rsidRPr="00403AD2">
        <w:rPr>
          <w:rFonts w:asciiTheme="minorHAnsi" w:hAnsiTheme="minorHAnsi"/>
        </w:rPr>
        <w:t>Saudi Arabia is the best-known example of this uncomfortable reality among the 20 countries with which CENTCOM has or is seeking some forms of military cooperation, but hardly the only one. Egypt, which has been busily cracking down on all forms of dissent, is another, as is Uzbekistan, where according to Amnesty International, “President Shavkat Mirziyoyev as taken some steps to improve the country’s abysmal human rights record” but “grave rights violations such as torture, politically motivated imprisonment, and forced labor in the cotton fields remain widespread.”</w:t>
      </w:r>
    </w:p>
    <w:p w:rsidR="006B7736" w:rsidRPr="00403AD2" w:rsidRDefault="006B7736" w:rsidP="006B7736">
      <w:pPr>
        <w:rPr>
          <w:rFonts w:asciiTheme="minorHAnsi" w:hAnsiTheme="minorHAnsi"/>
          <w:u w:val="single"/>
        </w:rPr>
      </w:pPr>
      <w:r w:rsidRPr="00403AD2">
        <w:rPr>
          <w:rFonts w:asciiTheme="minorHAnsi" w:hAnsiTheme="minorHAnsi"/>
          <w:u w:val="single"/>
        </w:rPr>
        <w:t xml:space="preserve">And then there is Bahrain, </w:t>
      </w:r>
      <w:r w:rsidRPr="00403AD2">
        <w:rPr>
          <w:rFonts w:asciiTheme="minorHAnsi" w:hAnsiTheme="minorHAnsi"/>
        </w:rPr>
        <w:t xml:space="preserve">the tiny island state in the Persian Gulf </w:t>
      </w:r>
      <w:r w:rsidRPr="00403AD2">
        <w:rPr>
          <w:rFonts w:asciiTheme="minorHAnsi" w:hAnsiTheme="minorHAnsi"/>
          <w:u w:val="single"/>
        </w:rPr>
        <w:t>where a monarchy controlled by a small group of Sunni Muslims keeps a tight grip over a restive, mostly Shiite population.</w:t>
      </w:r>
    </w:p>
    <w:p w:rsidR="006B7736" w:rsidRPr="00403AD2" w:rsidRDefault="006B7736" w:rsidP="006B7736">
      <w:pPr>
        <w:rPr>
          <w:rFonts w:asciiTheme="minorHAnsi" w:hAnsiTheme="minorHAnsi"/>
        </w:rPr>
      </w:pPr>
      <w:r w:rsidRPr="00403AD2">
        <w:rPr>
          <w:rFonts w:asciiTheme="minorHAnsi" w:hAnsiTheme="minorHAnsi"/>
        </w:rPr>
        <w:t xml:space="preserve">So close is its strategic partnership with </w:t>
      </w:r>
      <w:r w:rsidRPr="00403AD2">
        <w:rPr>
          <w:rFonts w:asciiTheme="minorHAnsi" w:hAnsiTheme="minorHAnsi"/>
          <w:u w:val="single"/>
        </w:rPr>
        <w:t>the United States that Bahrain is officially designated a “</w:t>
      </w:r>
      <w:r w:rsidRPr="00403AD2">
        <w:rPr>
          <w:rStyle w:val="Emphasis"/>
          <w:rFonts w:asciiTheme="minorHAnsi" w:hAnsiTheme="minorHAnsi"/>
        </w:rPr>
        <w:t>major non-NATO ally</w:t>
      </w:r>
      <w:r w:rsidRPr="00403AD2">
        <w:rPr>
          <w:rFonts w:asciiTheme="minorHAnsi" w:hAnsiTheme="minorHAnsi"/>
          <w:u w:val="single"/>
        </w:rPr>
        <w:t>,” a distinction that gives it enhanced access to U.S. weapons and training</w:t>
      </w:r>
      <w:r w:rsidRPr="00403AD2">
        <w:rPr>
          <w:rFonts w:asciiTheme="minorHAnsi" w:hAnsiTheme="minorHAnsi"/>
        </w:rPr>
        <w:t xml:space="preserve">. </w:t>
      </w:r>
      <w:r w:rsidRPr="00403AD2">
        <w:rPr>
          <w:rFonts w:asciiTheme="minorHAnsi" w:hAnsiTheme="minorHAnsi"/>
          <w:u w:val="single"/>
        </w:rPr>
        <w:t>The classification puts Bahrain in the same legal category as allies such as Australia, Japan, and Israel</w:t>
      </w:r>
      <w:r w:rsidRPr="00403AD2">
        <w:rPr>
          <w:rFonts w:asciiTheme="minorHAnsi" w:hAnsiTheme="minorHAnsi"/>
        </w:rPr>
        <w:t>. As close as Saudi Arabia has been to the United States for decades, the kingdom has never been elevated to that status.</w:t>
      </w:r>
    </w:p>
    <w:p w:rsidR="006B7736" w:rsidRPr="00403AD2" w:rsidRDefault="006B7736" w:rsidP="006B7736">
      <w:pPr>
        <w:rPr>
          <w:rFonts w:asciiTheme="minorHAnsi" w:hAnsiTheme="minorHAnsi"/>
        </w:rPr>
      </w:pPr>
      <w:r w:rsidRPr="00403AD2">
        <w:rPr>
          <w:rFonts w:asciiTheme="minorHAnsi" w:hAnsiTheme="minorHAnsi"/>
        </w:rPr>
        <w:t>At 293 square miles, Bahrain is a dot on the map with fewer than 1.5 million residents, about half of them foreign workers. It is deeply dependent on Saudi Arabia for economic support and domestic stability. The Saudis have had troops in the island state since they helped put down a popular uprising during the Arab Spring unrest of 2011.</w:t>
      </w:r>
    </w:p>
    <w:p w:rsidR="006B7736" w:rsidRPr="00403AD2" w:rsidRDefault="006B7736" w:rsidP="006B7736">
      <w:pPr>
        <w:rPr>
          <w:rFonts w:asciiTheme="minorHAnsi" w:hAnsiTheme="minorHAnsi"/>
        </w:rPr>
      </w:pPr>
      <w:r w:rsidRPr="00403AD2">
        <w:rPr>
          <w:rFonts w:asciiTheme="minorHAnsi" w:hAnsiTheme="minorHAnsi"/>
        </w:rPr>
        <w:t>Yet, as Gen. Joseph L. Votel noted in his 2019 “Posture Statement,” “</w:t>
      </w:r>
      <w:r w:rsidRPr="00403AD2">
        <w:rPr>
          <w:rFonts w:asciiTheme="minorHAnsi" w:hAnsiTheme="minorHAnsi"/>
          <w:u w:val="single"/>
        </w:rPr>
        <w:t>Bahrain is a strong security partner” for the United States as the home port of the U.S. Navy’s Fifth Fleet and “the only operating U.S. naval base in the Central Region.</w:t>
      </w:r>
      <w:r w:rsidRPr="00403AD2">
        <w:rPr>
          <w:rFonts w:asciiTheme="minorHAnsi" w:hAnsiTheme="minorHAnsi"/>
        </w:rPr>
        <w:t xml:space="preserve">” Votel also said that </w:t>
      </w:r>
      <w:r w:rsidRPr="00403AD2">
        <w:rPr>
          <w:rFonts w:asciiTheme="minorHAnsi" w:hAnsiTheme="minorHAnsi"/>
          <w:u w:val="single"/>
        </w:rPr>
        <w:t>Bahrain is fully supportive of U.S. efforts to limit Iranian ambitions in the Gulf region and “is a strong partner in countering threat financing,</w:t>
      </w:r>
      <w:r w:rsidRPr="00403AD2">
        <w:rPr>
          <w:rFonts w:asciiTheme="minorHAnsi" w:hAnsiTheme="minorHAnsi"/>
        </w:rPr>
        <w:t xml:space="preserve"> especially helping curtail Iran’s efforts to circumvent financial sanctions.”</w:t>
      </w:r>
    </w:p>
    <w:p w:rsidR="006B7736" w:rsidRPr="00403AD2" w:rsidRDefault="006B7736" w:rsidP="006B7736">
      <w:pPr>
        <w:rPr>
          <w:rFonts w:asciiTheme="minorHAnsi" w:hAnsiTheme="minorHAnsi"/>
        </w:rPr>
      </w:pPr>
      <w:r w:rsidRPr="00403AD2">
        <w:rPr>
          <w:rFonts w:asciiTheme="minorHAnsi" w:hAnsiTheme="minorHAnsi"/>
        </w:rPr>
        <w:t>According to a report issued in February by the Congressional Research Service:</w:t>
      </w:r>
    </w:p>
    <w:p w:rsidR="006B7736" w:rsidRPr="00403AD2" w:rsidRDefault="006B7736" w:rsidP="006B7736">
      <w:pPr>
        <w:rPr>
          <w:rFonts w:asciiTheme="minorHAnsi" w:hAnsiTheme="minorHAnsi"/>
        </w:rPr>
      </w:pPr>
      <w:r w:rsidRPr="00403AD2">
        <w:rPr>
          <w:rFonts w:asciiTheme="minorHAnsi" w:hAnsiTheme="minorHAnsi"/>
        </w:rPr>
        <w:lastRenderedPageBreak/>
        <w:t xml:space="preserve">The </w:t>
      </w:r>
      <w:r w:rsidRPr="00403AD2">
        <w:rPr>
          <w:rFonts w:asciiTheme="minorHAnsi" w:hAnsiTheme="minorHAnsi"/>
          <w:u w:val="single"/>
        </w:rPr>
        <w:t xml:space="preserve">Bahrain government’s </w:t>
      </w:r>
      <w:r w:rsidRPr="00403AD2">
        <w:rPr>
          <w:rStyle w:val="Emphasis"/>
          <w:rFonts w:asciiTheme="minorHAnsi" w:hAnsiTheme="minorHAnsi"/>
        </w:rPr>
        <w:t>repression</w:t>
      </w:r>
      <w:r w:rsidRPr="00403AD2">
        <w:rPr>
          <w:rFonts w:asciiTheme="minorHAnsi" w:hAnsiTheme="minorHAnsi"/>
          <w:u w:val="single"/>
        </w:rPr>
        <w:t xml:space="preserve"> has long presented a policy dilemma for the United States</w:t>
      </w:r>
      <w:r w:rsidRPr="00403AD2">
        <w:rPr>
          <w:rFonts w:asciiTheme="minorHAnsi" w:hAnsiTheme="minorHAnsi"/>
        </w:rPr>
        <w:t xml:space="preserve"> because Bahrain is a longtime ally that is pivotal to maintaining Persian Gulf security. The country has hosted a U.S. naval command headquarters for the Gulf region since 1948; the United States and Bahrain have had a formal Defense Cooperation Agreement since 1991; and Bahrain was designated by the United States as a “major non-NATO ally” in 1992. There are over 7,000 U.S. forces, mainly Navy, in Bahrain.</w:t>
      </w:r>
    </w:p>
    <w:p w:rsidR="006B7736" w:rsidRPr="00403AD2" w:rsidRDefault="006B7736" w:rsidP="006B7736">
      <w:pPr>
        <w:rPr>
          <w:rFonts w:asciiTheme="minorHAnsi" w:hAnsiTheme="minorHAnsi"/>
          <w:u w:val="single"/>
        </w:rPr>
      </w:pPr>
      <w:r w:rsidRPr="00403AD2">
        <w:rPr>
          <w:rFonts w:asciiTheme="minorHAnsi" w:hAnsiTheme="minorHAnsi"/>
          <w:u w:val="single"/>
        </w:rPr>
        <w:t xml:space="preserve">To enlist Bahraini support for his campaign against Iran, the CRS report said, President Trump lifted some restrictions on arms sales that the Obama administration had imposed because of Bahrain’s </w:t>
      </w:r>
      <w:r w:rsidRPr="00403AD2">
        <w:rPr>
          <w:rStyle w:val="Emphasis"/>
          <w:rFonts w:asciiTheme="minorHAnsi" w:hAnsiTheme="minorHAnsi"/>
        </w:rPr>
        <w:t>less-than-stellar human rights record</w:t>
      </w:r>
      <w:r w:rsidRPr="00403AD2">
        <w:rPr>
          <w:rFonts w:asciiTheme="minorHAnsi" w:hAnsiTheme="minorHAnsi"/>
          <w:u w:val="single"/>
        </w:rPr>
        <w:t>.</w:t>
      </w:r>
    </w:p>
    <w:p w:rsidR="006B7736" w:rsidRPr="00403AD2" w:rsidRDefault="006B7736" w:rsidP="006B7736">
      <w:pPr>
        <w:rPr>
          <w:rFonts w:asciiTheme="minorHAnsi" w:hAnsiTheme="minorHAnsi"/>
          <w:u w:val="single"/>
        </w:rPr>
      </w:pPr>
      <w:r w:rsidRPr="00403AD2">
        <w:rPr>
          <w:rFonts w:asciiTheme="minorHAnsi" w:hAnsiTheme="minorHAnsi"/>
        </w:rPr>
        <w:t xml:space="preserve">As the CRS report indicated, </w:t>
      </w:r>
      <w:r w:rsidRPr="00403AD2">
        <w:rPr>
          <w:rFonts w:asciiTheme="minorHAnsi" w:hAnsiTheme="minorHAnsi"/>
          <w:u w:val="single"/>
        </w:rPr>
        <w:t>the U.S. government as a whole is well aware of Bahrain’s suppression of dissent and systematic discrimination against its Shia majority.</w:t>
      </w:r>
      <w:r w:rsidRPr="00403AD2">
        <w:rPr>
          <w:rFonts w:asciiTheme="minorHAnsi" w:hAnsiTheme="minorHAnsi"/>
        </w:rPr>
        <w:t xml:space="preserve"> The latest versions of the State Department’s annual report on human rights around the world and of the department’s </w:t>
      </w:r>
      <w:r w:rsidRPr="00403AD2">
        <w:rPr>
          <w:rFonts w:asciiTheme="minorHAnsi" w:hAnsiTheme="minorHAnsi"/>
          <w:u w:val="single"/>
        </w:rPr>
        <w:t xml:space="preserve">Office of International Religious Freedom report contain </w:t>
      </w:r>
      <w:r w:rsidRPr="00403AD2">
        <w:rPr>
          <w:rStyle w:val="Emphasis"/>
          <w:rFonts w:asciiTheme="minorHAnsi" w:hAnsiTheme="minorHAnsi"/>
        </w:rPr>
        <w:t>strong criticism</w:t>
      </w:r>
      <w:r w:rsidRPr="00403AD2">
        <w:rPr>
          <w:rFonts w:asciiTheme="minorHAnsi" w:hAnsiTheme="minorHAnsi"/>
          <w:u w:val="single"/>
        </w:rPr>
        <w:t xml:space="preserve"> of Bahrain</w:t>
      </w:r>
      <w:r w:rsidRPr="00403AD2">
        <w:rPr>
          <w:rFonts w:asciiTheme="minorHAnsi" w:hAnsiTheme="minorHAnsi"/>
        </w:rPr>
        <w:t>. The Human Rights report cited “</w:t>
      </w:r>
      <w:r w:rsidRPr="00403AD2">
        <w:rPr>
          <w:rFonts w:asciiTheme="minorHAnsi" w:hAnsiTheme="minorHAnsi"/>
          <w:u w:val="single"/>
        </w:rPr>
        <w:t>allegations of torture; arbitrary detention; political prisoners; arbitrary or unlawful interference with privacy; restrictions on freedom of the press” and revocation of the citizenship of dissidents.</w:t>
      </w:r>
    </w:p>
    <w:p w:rsidR="006B7736" w:rsidRPr="00403AD2" w:rsidRDefault="006B7736" w:rsidP="00D31B1A">
      <w:pPr>
        <w:rPr>
          <w:rFonts w:asciiTheme="minorHAnsi" w:hAnsiTheme="minorHAnsi"/>
        </w:rPr>
      </w:pPr>
    </w:p>
    <w:p w:rsidR="00D31B1A" w:rsidRPr="00403AD2" w:rsidRDefault="00D31B1A" w:rsidP="00D31B1A">
      <w:pPr>
        <w:pStyle w:val="Heading4"/>
        <w:rPr>
          <w:rFonts w:asciiTheme="minorHAnsi" w:hAnsiTheme="minorHAnsi"/>
        </w:rPr>
      </w:pPr>
      <w:r w:rsidRPr="00403AD2">
        <w:rPr>
          <w:rFonts w:asciiTheme="minorHAnsi" w:hAnsiTheme="minorHAnsi"/>
        </w:rPr>
        <w:t>Significant human rights abuses</w:t>
      </w:r>
      <w:r w:rsidR="002C0C55">
        <w:rPr>
          <w:rFonts w:asciiTheme="minorHAnsi" w:hAnsiTheme="minorHAnsi"/>
        </w:rPr>
        <w:t xml:space="preserve"> are happening</w:t>
      </w:r>
      <w:r w:rsidRPr="00403AD2">
        <w:rPr>
          <w:rFonts w:asciiTheme="minorHAnsi" w:hAnsiTheme="minorHAnsi"/>
        </w:rPr>
        <w:t xml:space="preserve"> in Bahrain</w:t>
      </w:r>
    </w:p>
    <w:p w:rsidR="00D31B1A" w:rsidRPr="00403AD2" w:rsidRDefault="00D31B1A" w:rsidP="00D31B1A">
      <w:pPr>
        <w:rPr>
          <w:rFonts w:asciiTheme="minorHAnsi" w:hAnsiTheme="minorHAnsi"/>
        </w:rPr>
      </w:pPr>
      <w:r w:rsidRPr="00403AD2">
        <w:rPr>
          <w:rStyle w:val="Style13ptBold"/>
          <w:rFonts w:asciiTheme="minorHAnsi" w:hAnsiTheme="minorHAnsi"/>
        </w:rPr>
        <w:t>Smith and Toombs 12</w:t>
      </w:r>
      <w:r w:rsidRPr="00403AD2">
        <w:rPr>
          <w:rFonts w:asciiTheme="minorHAnsi" w:hAnsiTheme="minorHAnsi"/>
        </w:rPr>
        <w:t xml:space="preserve"> (Zach Toombs; Smith worked for 25 years in a series of key reporting and editorial roles at The Washington Post, including national investigative editor, national security correspondent, national investigative correspondent, and a foreign staff bureau chief based in Rome. He also focused on conflict and terrorism in the Middle East; politics and military affairs in Asia; and arms proliferation; 6-22-2012; "U.S. points finger, and arms exports, at human rights abusers – Center for Public Integrity"; Center for Public Integrity; https://publicintegrity.org/national-security/u-s-points-finger-and-arms-exports-at-human-rights-abusers/; Accessed: 6-25-2019 //GBS Rudolph)</w:t>
      </w:r>
    </w:p>
    <w:p w:rsidR="00D31B1A" w:rsidRPr="00403AD2" w:rsidRDefault="00D31B1A" w:rsidP="00D31B1A">
      <w:pPr>
        <w:rPr>
          <w:rFonts w:asciiTheme="minorHAnsi" w:hAnsiTheme="minorHAnsi"/>
        </w:rPr>
      </w:pPr>
      <w:r w:rsidRPr="00403AD2">
        <w:rPr>
          <w:rFonts w:asciiTheme="minorHAnsi" w:hAnsiTheme="minorHAnsi"/>
        </w:rPr>
        <w:t>Bahrain</w:t>
      </w:r>
    </w:p>
    <w:p w:rsidR="00D31B1A" w:rsidRPr="00403AD2" w:rsidRDefault="00D31B1A" w:rsidP="00D31B1A">
      <w:pPr>
        <w:rPr>
          <w:rFonts w:asciiTheme="minorHAnsi" w:hAnsiTheme="minorHAnsi"/>
        </w:rPr>
      </w:pPr>
      <w:r w:rsidRPr="00403AD2">
        <w:rPr>
          <w:rFonts w:asciiTheme="minorHAnsi" w:hAnsiTheme="minorHAnsi"/>
        </w:rPr>
        <w:t>Human rights problems</w:t>
      </w:r>
    </w:p>
    <w:p w:rsidR="00D31B1A" w:rsidRPr="00403AD2" w:rsidRDefault="00D31B1A" w:rsidP="00D31B1A">
      <w:pPr>
        <w:rPr>
          <w:rFonts w:asciiTheme="minorHAnsi" w:hAnsiTheme="minorHAnsi"/>
        </w:rPr>
      </w:pPr>
      <w:r w:rsidRPr="00403AD2">
        <w:rPr>
          <w:rFonts w:asciiTheme="minorHAnsi" w:hAnsiTheme="minorHAnsi"/>
        </w:rPr>
        <w:t xml:space="preserve">“On several occasions </w:t>
      </w:r>
      <w:r w:rsidRPr="00403AD2">
        <w:rPr>
          <w:rStyle w:val="StyleUnderline"/>
          <w:rFonts w:asciiTheme="minorHAnsi" w:hAnsiTheme="minorHAnsi"/>
        </w:rPr>
        <w:t>government forces used unnecessary and disproportionate force to disperse protesters</w:t>
      </w:r>
      <w:r w:rsidRPr="00403AD2">
        <w:rPr>
          <w:rFonts w:asciiTheme="minorHAnsi" w:hAnsiTheme="minorHAnsi"/>
        </w:rPr>
        <w:t xml:space="preserve"> … </w:t>
      </w:r>
      <w:r w:rsidRPr="00403AD2">
        <w:rPr>
          <w:rStyle w:val="StyleUnderline"/>
          <w:rFonts w:asciiTheme="minorHAnsi" w:hAnsiTheme="minorHAnsi"/>
        </w:rPr>
        <w:t xml:space="preserve">the government used excessive force on February 17 when it used tear gas, shotguns, batons, sound bombs, and rubber bullets to disperse protesters from the GCC/Pearl Roundabout. </w:t>
      </w:r>
      <w:r w:rsidRPr="00403AD2">
        <w:rPr>
          <w:rFonts w:asciiTheme="minorHAnsi" w:hAnsiTheme="minorHAnsi"/>
        </w:rPr>
        <w:t xml:space="preserve">Approximately 1,000 MOI [Ministry of Interior] personnel entered the GCC/Pearl Roundabout at 3 a.m. to disperse camping protesters. Personnel from the BNSA, CID, and BDF Intelligence were also on site. Security forces fired numerous rounds of tear gas to disperse protesters and engaged protesters directly. </w:t>
      </w:r>
      <w:r w:rsidRPr="00403AD2">
        <w:rPr>
          <w:rStyle w:val="StyleUnderline"/>
          <w:rFonts w:asciiTheme="minorHAnsi" w:hAnsiTheme="minorHAnsi"/>
        </w:rPr>
        <w:t>The MOI indicated that a number of protesters assaulted police officers with rocks, sticks, metal rods, swords, knives, and other sharp object</w:t>
      </w:r>
      <w:r w:rsidRPr="00403AD2">
        <w:rPr>
          <w:rFonts w:asciiTheme="minorHAnsi" w:hAnsiTheme="minorHAnsi"/>
        </w:rPr>
        <w:t xml:space="preserve">s. As a result, more than 40 officers sustained injuries, including severe cuts to limbs. </w:t>
      </w:r>
      <w:r w:rsidRPr="00403AD2">
        <w:rPr>
          <w:rStyle w:val="StyleUnderline"/>
          <w:rFonts w:asciiTheme="minorHAnsi" w:hAnsiTheme="minorHAnsi"/>
        </w:rPr>
        <w:t>The clearing operation and subsequent clashes between security personnel and protesters led to the deaths of four individuals from shotgun wounds and injuries to 50 protesters</w:t>
      </w:r>
      <w:r w:rsidRPr="00403AD2">
        <w:rPr>
          <w:rFonts w:asciiTheme="minorHAnsi" w:hAnsiTheme="minorHAnsi"/>
        </w:rPr>
        <w:t>. Soon after the police crackdown, BDF tanks occupied the GCC/Pearl Roundabout to stop demonstrators from occupying the area. On February 19, security forces withdrew from the GCC/Pearl Roundabout, allowing demonstrators to retake control of the area.”</w:t>
      </w:r>
    </w:p>
    <w:p w:rsidR="00D31B1A" w:rsidRPr="00403AD2" w:rsidRDefault="00D31B1A" w:rsidP="00D31B1A">
      <w:pPr>
        <w:rPr>
          <w:rFonts w:asciiTheme="minorHAnsi" w:hAnsiTheme="minorHAnsi"/>
        </w:rPr>
      </w:pPr>
      <w:r w:rsidRPr="00403AD2">
        <w:rPr>
          <w:rFonts w:asciiTheme="minorHAnsi" w:hAnsiTheme="minorHAnsi"/>
        </w:rPr>
        <w:lastRenderedPageBreak/>
        <w:t xml:space="preserve">“[In prisons] </w:t>
      </w:r>
      <w:r w:rsidRPr="00403AD2">
        <w:rPr>
          <w:rStyle w:val="StyleUnderline"/>
          <w:rFonts w:asciiTheme="minorHAnsi" w:hAnsiTheme="minorHAnsi"/>
        </w:rPr>
        <w:t>Many reports followed a similar pattern of abuse: arbitrary arrest, beating without interrogation, beating with interrogation, harassment and intimidation without further physical abuse, and then release of the detainee after any visible wounds or signs of mistreatment had healed</w:t>
      </w:r>
      <w:r w:rsidRPr="00403AD2">
        <w:rPr>
          <w:rFonts w:asciiTheme="minorHAnsi" w:hAnsiTheme="minorHAnsi"/>
        </w:rPr>
        <w:t>.”</w:t>
      </w:r>
    </w:p>
    <w:p w:rsidR="006B7736" w:rsidRPr="00403AD2" w:rsidRDefault="006B7736" w:rsidP="00D31B1A">
      <w:pPr>
        <w:rPr>
          <w:rFonts w:asciiTheme="minorHAnsi" w:hAnsiTheme="minorHAnsi"/>
        </w:rPr>
      </w:pPr>
    </w:p>
    <w:p w:rsidR="006B7736" w:rsidRPr="00403AD2" w:rsidRDefault="006B7736" w:rsidP="006B7736">
      <w:pPr>
        <w:pStyle w:val="Heading3"/>
        <w:rPr>
          <w:rFonts w:asciiTheme="minorHAnsi" w:hAnsiTheme="minorHAnsi"/>
        </w:rPr>
      </w:pPr>
      <w:r w:rsidRPr="00403AD2">
        <w:rPr>
          <w:rFonts w:asciiTheme="minorHAnsi" w:hAnsiTheme="minorHAnsi"/>
        </w:rPr>
        <w:lastRenderedPageBreak/>
        <w:t>Expanding Arms Sales Now</w:t>
      </w:r>
    </w:p>
    <w:p w:rsidR="006B7736" w:rsidRPr="00403AD2" w:rsidRDefault="006B7736" w:rsidP="006B7736">
      <w:pPr>
        <w:rPr>
          <w:rFonts w:asciiTheme="minorHAnsi" w:hAnsiTheme="minorHAnsi"/>
        </w:rPr>
      </w:pPr>
    </w:p>
    <w:p w:rsidR="005835EB" w:rsidRPr="00403AD2" w:rsidRDefault="005835EB" w:rsidP="005835EB">
      <w:pPr>
        <w:pStyle w:val="Heading4"/>
        <w:rPr>
          <w:rFonts w:asciiTheme="minorHAnsi" w:hAnsiTheme="minorHAnsi"/>
        </w:rPr>
      </w:pPr>
      <w:r w:rsidRPr="00403AD2">
        <w:rPr>
          <w:rFonts w:asciiTheme="minorHAnsi" w:hAnsiTheme="minorHAnsi"/>
        </w:rPr>
        <w:t>US is aware of Bahrain human rights issues---</w:t>
      </w:r>
      <w:r w:rsidR="00215A6E">
        <w:rPr>
          <w:rFonts w:asciiTheme="minorHAnsi" w:hAnsiTheme="minorHAnsi"/>
        </w:rPr>
        <w:t>they are continuing sales regardless</w:t>
      </w:r>
    </w:p>
    <w:p w:rsidR="005835EB" w:rsidRPr="00403AD2" w:rsidRDefault="005835EB" w:rsidP="005835EB">
      <w:pPr>
        <w:rPr>
          <w:rFonts w:asciiTheme="minorHAnsi" w:hAnsiTheme="minorHAnsi"/>
        </w:rPr>
      </w:pPr>
      <w:r w:rsidRPr="00403AD2">
        <w:rPr>
          <w:rStyle w:val="Style13ptBold"/>
          <w:rFonts w:asciiTheme="minorHAnsi" w:hAnsiTheme="minorHAnsi"/>
        </w:rPr>
        <w:t>Lippman</w:t>
      </w:r>
      <w:r w:rsidRPr="00403AD2">
        <w:rPr>
          <w:rFonts w:asciiTheme="minorHAnsi" w:hAnsiTheme="minorHAnsi"/>
        </w:rPr>
        <w:t>, 3-28-20</w:t>
      </w:r>
      <w:r w:rsidRPr="00403AD2">
        <w:rPr>
          <w:rStyle w:val="Style13ptBold"/>
          <w:rFonts w:asciiTheme="minorHAnsi" w:hAnsiTheme="minorHAnsi"/>
        </w:rPr>
        <w:t>19</w:t>
      </w:r>
      <w:r w:rsidRPr="00403AD2">
        <w:rPr>
          <w:rFonts w:asciiTheme="minorHAnsi" w:hAnsiTheme="minorHAnsi"/>
        </w:rPr>
        <w:t>--- ("An Uncomfortable Alliance: The United States and Bahrain", LobeLog, 3-28-2019, https://lobelog.com/an-uncomfortable-alliance-the-united-states-and-bahrain/)---RKM</w:t>
      </w:r>
    </w:p>
    <w:p w:rsidR="005835EB" w:rsidRPr="00403AD2" w:rsidRDefault="005835EB" w:rsidP="005835EB">
      <w:pPr>
        <w:rPr>
          <w:rFonts w:asciiTheme="minorHAnsi" w:hAnsiTheme="minorHAnsi"/>
        </w:rPr>
      </w:pPr>
      <w:r w:rsidRPr="00403AD2">
        <w:rPr>
          <w:rFonts w:asciiTheme="minorHAnsi" w:hAnsiTheme="minorHAnsi"/>
        </w:rPr>
        <w:t>Every year in late winter or early spring, the commander of all U.S. military forces in the Middle East and Central and South Asia delivers an extensive report to Congress about operations, strategy, planning, and training across his vast area of responsibility.</w:t>
      </w:r>
    </w:p>
    <w:p w:rsidR="005835EB" w:rsidRPr="00403AD2" w:rsidRDefault="005835EB" w:rsidP="005835EB">
      <w:pPr>
        <w:rPr>
          <w:rFonts w:asciiTheme="minorHAnsi" w:hAnsiTheme="minorHAnsi"/>
          <w:u w:val="single"/>
        </w:rPr>
      </w:pPr>
      <w:r w:rsidRPr="00403AD2">
        <w:rPr>
          <w:rFonts w:asciiTheme="minorHAnsi" w:hAnsiTheme="minorHAnsi"/>
        </w:rPr>
        <w:t xml:space="preserve">And every year </w:t>
      </w:r>
      <w:r w:rsidRPr="00403AD2">
        <w:rPr>
          <w:rFonts w:asciiTheme="minorHAnsi" w:hAnsiTheme="minorHAnsi"/>
          <w:u w:val="single"/>
        </w:rPr>
        <w:t>this “Posture Statement” report demonstrates the extent to which the</w:t>
      </w:r>
      <w:r w:rsidRPr="00403AD2">
        <w:rPr>
          <w:rFonts w:asciiTheme="minorHAnsi" w:hAnsiTheme="minorHAnsi"/>
        </w:rPr>
        <w:t xml:space="preserve"> U.S. Central Command (</w:t>
      </w:r>
      <w:r w:rsidRPr="00403AD2">
        <w:rPr>
          <w:rFonts w:asciiTheme="minorHAnsi" w:hAnsiTheme="minorHAnsi"/>
          <w:u w:val="single"/>
        </w:rPr>
        <w:t xml:space="preserve">CENTCOM) relies on partnerships with oppressive and dictatorial regimes whose perceived strategic value overrides concerns about </w:t>
      </w:r>
      <w:r w:rsidRPr="00403AD2">
        <w:rPr>
          <w:rStyle w:val="Emphasis"/>
          <w:rFonts w:asciiTheme="minorHAnsi" w:hAnsiTheme="minorHAnsi"/>
        </w:rPr>
        <w:t>human rights and political and religious freedom.</w:t>
      </w:r>
    </w:p>
    <w:p w:rsidR="005835EB" w:rsidRPr="00403AD2" w:rsidRDefault="005835EB" w:rsidP="005835EB">
      <w:pPr>
        <w:rPr>
          <w:rFonts w:asciiTheme="minorHAnsi" w:hAnsiTheme="minorHAnsi"/>
        </w:rPr>
      </w:pPr>
      <w:r w:rsidRPr="00403AD2">
        <w:rPr>
          <w:rFonts w:asciiTheme="minorHAnsi" w:hAnsiTheme="minorHAnsi"/>
        </w:rPr>
        <w:t>Saudi Arabia is the best-known example of this uncomfortable reality among the 20 countries with which CENTCOM has or is seeking some forms of military cooperation, but hardly the only one. Egypt, which has been busily cracking down on all forms of dissent, is another, as is Uzbekistan, where according to Amnesty International, “President Shavkat Mirziyoyev as taken some steps to improve the country’s abysmal human rights record” but “grave rights violations such as torture, politically motivated imprisonment, and forced labor in the cotton fields remain widespread.”</w:t>
      </w:r>
    </w:p>
    <w:p w:rsidR="005835EB" w:rsidRPr="00403AD2" w:rsidRDefault="005835EB" w:rsidP="005835EB">
      <w:pPr>
        <w:rPr>
          <w:rFonts w:asciiTheme="minorHAnsi" w:hAnsiTheme="minorHAnsi"/>
          <w:u w:val="single"/>
        </w:rPr>
      </w:pPr>
      <w:r w:rsidRPr="00403AD2">
        <w:rPr>
          <w:rFonts w:asciiTheme="minorHAnsi" w:hAnsiTheme="minorHAnsi"/>
          <w:u w:val="single"/>
        </w:rPr>
        <w:t xml:space="preserve">And then there is Bahrain, </w:t>
      </w:r>
      <w:r w:rsidRPr="00403AD2">
        <w:rPr>
          <w:rFonts w:asciiTheme="minorHAnsi" w:hAnsiTheme="minorHAnsi"/>
        </w:rPr>
        <w:t xml:space="preserve">the tiny island state in the Persian Gulf </w:t>
      </w:r>
      <w:r w:rsidRPr="00403AD2">
        <w:rPr>
          <w:rFonts w:asciiTheme="minorHAnsi" w:hAnsiTheme="minorHAnsi"/>
          <w:u w:val="single"/>
        </w:rPr>
        <w:t>where a monarchy controlled by a small group of Sunni Muslims keeps a tight grip over a restive, mostly Shiite population.</w:t>
      </w:r>
    </w:p>
    <w:p w:rsidR="005835EB" w:rsidRPr="00403AD2" w:rsidRDefault="005835EB" w:rsidP="005835EB">
      <w:pPr>
        <w:rPr>
          <w:rFonts w:asciiTheme="minorHAnsi" w:hAnsiTheme="minorHAnsi"/>
        </w:rPr>
      </w:pPr>
      <w:r w:rsidRPr="00403AD2">
        <w:rPr>
          <w:rFonts w:asciiTheme="minorHAnsi" w:hAnsiTheme="minorHAnsi"/>
        </w:rPr>
        <w:t xml:space="preserve">So close is its strategic partnership with </w:t>
      </w:r>
      <w:r w:rsidRPr="00403AD2">
        <w:rPr>
          <w:rFonts w:asciiTheme="minorHAnsi" w:hAnsiTheme="minorHAnsi"/>
          <w:u w:val="single"/>
        </w:rPr>
        <w:t>the United States that Bahrain is officially designated a “</w:t>
      </w:r>
      <w:r w:rsidRPr="00403AD2">
        <w:rPr>
          <w:rStyle w:val="Emphasis"/>
          <w:rFonts w:asciiTheme="minorHAnsi" w:hAnsiTheme="minorHAnsi"/>
        </w:rPr>
        <w:t>major non-NATO ally</w:t>
      </w:r>
      <w:r w:rsidRPr="00403AD2">
        <w:rPr>
          <w:rFonts w:asciiTheme="minorHAnsi" w:hAnsiTheme="minorHAnsi"/>
          <w:u w:val="single"/>
        </w:rPr>
        <w:t>,” a distinction that gives it enhanced access to U.S. weapons and training</w:t>
      </w:r>
      <w:r w:rsidRPr="00403AD2">
        <w:rPr>
          <w:rFonts w:asciiTheme="minorHAnsi" w:hAnsiTheme="minorHAnsi"/>
        </w:rPr>
        <w:t xml:space="preserve">. </w:t>
      </w:r>
      <w:r w:rsidRPr="00403AD2">
        <w:rPr>
          <w:rFonts w:asciiTheme="minorHAnsi" w:hAnsiTheme="minorHAnsi"/>
          <w:u w:val="single"/>
        </w:rPr>
        <w:t>The classification puts Bahrain in the same legal category as allies such as Australia, Japan, and Israel</w:t>
      </w:r>
      <w:r w:rsidRPr="00403AD2">
        <w:rPr>
          <w:rFonts w:asciiTheme="minorHAnsi" w:hAnsiTheme="minorHAnsi"/>
        </w:rPr>
        <w:t>. As close as Saudi Arabia has been to the United States for decades, the kingdom has never been elevated to that status.</w:t>
      </w:r>
    </w:p>
    <w:p w:rsidR="005835EB" w:rsidRPr="00403AD2" w:rsidRDefault="005835EB" w:rsidP="005835EB">
      <w:pPr>
        <w:rPr>
          <w:rFonts w:asciiTheme="minorHAnsi" w:hAnsiTheme="minorHAnsi"/>
        </w:rPr>
      </w:pPr>
      <w:r w:rsidRPr="00403AD2">
        <w:rPr>
          <w:rFonts w:asciiTheme="minorHAnsi" w:hAnsiTheme="minorHAnsi"/>
        </w:rPr>
        <w:t>At 293 square miles, Bahrain is a dot on the map with fewer than 1.5 million residents, about half of them foreign workers. It is deeply dependent on Saudi Arabia for economic support and domestic stability. The Saudis have had troops in the island state since they helped put down a popular uprising during the Arab Spring unrest of 2011.</w:t>
      </w:r>
    </w:p>
    <w:p w:rsidR="005835EB" w:rsidRPr="00403AD2" w:rsidRDefault="005835EB" w:rsidP="005835EB">
      <w:pPr>
        <w:rPr>
          <w:rFonts w:asciiTheme="minorHAnsi" w:hAnsiTheme="minorHAnsi"/>
        </w:rPr>
      </w:pPr>
      <w:r w:rsidRPr="00403AD2">
        <w:rPr>
          <w:rFonts w:asciiTheme="minorHAnsi" w:hAnsiTheme="minorHAnsi"/>
        </w:rPr>
        <w:t>Yet, as Gen. Joseph L. Votel noted in his 2019 “Posture Statement,” “</w:t>
      </w:r>
      <w:r w:rsidRPr="00403AD2">
        <w:rPr>
          <w:rFonts w:asciiTheme="minorHAnsi" w:hAnsiTheme="minorHAnsi"/>
          <w:u w:val="single"/>
        </w:rPr>
        <w:t>Bahrain is a strong security partner” for the United States as the home port of the U.S. Navy’s Fifth Fleet and “the only operating U.S. naval base in the Central Region.</w:t>
      </w:r>
      <w:r w:rsidRPr="00403AD2">
        <w:rPr>
          <w:rFonts w:asciiTheme="minorHAnsi" w:hAnsiTheme="minorHAnsi"/>
        </w:rPr>
        <w:t xml:space="preserve">” Votel also said that </w:t>
      </w:r>
      <w:r w:rsidRPr="00403AD2">
        <w:rPr>
          <w:rFonts w:asciiTheme="minorHAnsi" w:hAnsiTheme="minorHAnsi"/>
          <w:u w:val="single"/>
        </w:rPr>
        <w:t>Bahrain is fully supportive of U.S. efforts to limit Iranian ambitions in the Gulf region and “is a strong partner in countering threat financing,</w:t>
      </w:r>
      <w:r w:rsidRPr="00403AD2">
        <w:rPr>
          <w:rFonts w:asciiTheme="minorHAnsi" w:hAnsiTheme="minorHAnsi"/>
        </w:rPr>
        <w:t xml:space="preserve"> especially helping curtail Iran’s efforts to circumvent financial sanctions.”</w:t>
      </w:r>
    </w:p>
    <w:p w:rsidR="005835EB" w:rsidRPr="00403AD2" w:rsidRDefault="005835EB" w:rsidP="005835EB">
      <w:pPr>
        <w:rPr>
          <w:rFonts w:asciiTheme="minorHAnsi" w:hAnsiTheme="minorHAnsi"/>
        </w:rPr>
      </w:pPr>
      <w:r w:rsidRPr="00403AD2">
        <w:rPr>
          <w:rFonts w:asciiTheme="minorHAnsi" w:hAnsiTheme="minorHAnsi"/>
        </w:rPr>
        <w:t>According to a report issued in February by the Congressional Research Service:</w:t>
      </w:r>
    </w:p>
    <w:p w:rsidR="005835EB" w:rsidRPr="00403AD2" w:rsidRDefault="005835EB" w:rsidP="005835EB">
      <w:pPr>
        <w:rPr>
          <w:rFonts w:asciiTheme="minorHAnsi" w:hAnsiTheme="minorHAnsi"/>
        </w:rPr>
      </w:pPr>
      <w:r w:rsidRPr="00403AD2">
        <w:rPr>
          <w:rFonts w:asciiTheme="minorHAnsi" w:hAnsiTheme="minorHAnsi"/>
        </w:rPr>
        <w:t xml:space="preserve">The </w:t>
      </w:r>
      <w:r w:rsidRPr="00403AD2">
        <w:rPr>
          <w:rFonts w:asciiTheme="minorHAnsi" w:hAnsiTheme="minorHAnsi"/>
          <w:u w:val="single"/>
        </w:rPr>
        <w:t xml:space="preserve">Bahrain government’s </w:t>
      </w:r>
      <w:r w:rsidRPr="00403AD2">
        <w:rPr>
          <w:rStyle w:val="Emphasis"/>
          <w:rFonts w:asciiTheme="minorHAnsi" w:hAnsiTheme="minorHAnsi"/>
        </w:rPr>
        <w:t>repression</w:t>
      </w:r>
      <w:r w:rsidRPr="00403AD2">
        <w:rPr>
          <w:rFonts w:asciiTheme="minorHAnsi" w:hAnsiTheme="minorHAnsi"/>
          <w:u w:val="single"/>
        </w:rPr>
        <w:t xml:space="preserve"> has long presented a policy dilemma for the United States</w:t>
      </w:r>
      <w:r w:rsidRPr="00403AD2">
        <w:rPr>
          <w:rFonts w:asciiTheme="minorHAnsi" w:hAnsiTheme="minorHAnsi"/>
        </w:rPr>
        <w:t xml:space="preserve"> because Bahrain is a longtime ally that is pivotal to maintaining Persian Gulf security. The country has hosted a U.S. naval command headquarters for the Gulf region since 1948; the United States and Bahrain have had a formal Defense Cooperation Agreement since 1991; and Bahrain was designated by </w:t>
      </w:r>
      <w:r w:rsidRPr="00403AD2">
        <w:rPr>
          <w:rFonts w:asciiTheme="minorHAnsi" w:hAnsiTheme="minorHAnsi"/>
        </w:rPr>
        <w:lastRenderedPageBreak/>
        <w:t>the United States as a “major non-NATO ally” in 1992. There are over 7,000 U.S. forces, mainly Navy, in Bahrain.</w:t>
      </w:r>
    </w:p>
    <w:p w:rsidR="005835EB" w:rsidRPr="00403AD2" w:rsidRDefault="005835EB" w:rsidP="005835EB">
      <w:pPr>
        <w:rPr>
          <w:rFonts w:asciiTheme="minorHAnsi" w:hAnsiTheme="minorHAnsi"/>
          <w:u w:val="single"/>
        </w:rPr>
      </w:pPr>
      <w:r w:rsidRPr="00403AD2">
        <w:rPr>
          <w:rFonts w:asciiTheme="minorHAnsi" w:hAnsiTheme="minorHAnsi"/>
          <w:u w:val="single"/>
        </w:rPr>
        <w:t xml:space="preserve">To enlist Bahraini support for his campaign against Iran, the CRS report said, President Trump lifted some restrictions on arms sales that the Obama administration had imposed because of Bahrain’s </w:t>
      </w:r>
      <w:r w:rsidRPr="00403AD2">
        <w:rPr>
          <w:rStyle w:val="Emphasis"/>
          <w:rFonts w:asciiTheme="minorHAnsi" w:hAnsiTheme="minorHAnsi"/>
        </w:rPr>
        <w:t>less-than-stellar human rights record</w:t>
      </w:r>
      <w:r w:rsidRPr="00403AD2">
        <w:rPr>
          <w:rFonts w:asciiTheme="minorHAnsi" w:hAnsiTheme="minorHAnsi"/>
          <w:u w:val="single"/>
        </w:rPr>
        <w:t>.</w:t>
      </w:r>
    </w:p>
    <w:p w:rsidR="005835EB" w:rsidRPr="00403AD2" w:rsidRDefault="005835EB" w:rsidP="005835EB">
      <w:pPr>
        <w:rPr>
          <w:rFonts w:asciiTheme="minorHAnsi" w:hAnsiTheme="minorHAnsi"/>
          <w:u w:val="single"/>
        </w:rPr>
      </w:pPr>
      <w:r w:rsidRPr="00403AD2">
        <w:rPr>
          <w:rFonts w:asciiTheme="minorHAnsi" w:hAnsiTheme="minorHAnsi"/>
        </w:rPr>
        <w:t xml:space="preserve">As the CRS report indicated, </w:t>
      </w:r>
      <w:r w:rsidRPr="00403AD2">
        <w:rPr>
          <w:rFonts w:asciiTheme="minorHAnsi" w:hAnsiTheme="minorHAnsi"/>
          <w:u w:val="single"/>
        </w:rPr>
        <w:t>the U.S. government as a whole is well aware of Bahrain’s suppression of dissent and systematic discrimination against its Shia majority.</w:t>
      </w:r>
      <w:r w:rsidRPr="00403AD2">
        <w:rPr>
          <w:rFonts w:asciiTheme="minorHAnsi" w:hAnsiTheme="minorHAnsi"/>
        </w:rPr>
        <w:t xml:space="preserve"> The latest versions of the State Department’s annual report on human rights around the world and of the department’s </w:t>
      </w:r>
      <w:r w:rsidRPr="00403AD2">
        <w:rPr>
          <w:rFonts w:asciiTheme="minorHAnsi" w:hAnsiTheme="minorHAnsi"/>
          <w:u w:val="single"/>
        </w:rPr>
        <w:t xml:space="preserve">Office of International Religious Freedom report contain </w:t>
      </w:r>
      <w:r w:rsidRPr="00403AD2">
        <w:rPr>
          <w:rStyle w:val="Emphasis"/>
          <w:rFonts w:asciiTheme="minorHAnsi" w:hAnsiTheme="minorHAnsi"/>
        </w:rPr>
        <w:t>strong criticism</w:t>
      </w:r>
      <w:r w:rsidRPr="00403AD2">
        <w:rPr>
          <w:rFonts w:asciiTheme="minorHAnsi" w:hAnsiTheme="minorHAnsi"/>
          <w:u w:val="single"/>
        </w:rPr>
        <w:t xml:space="preserve"> of Bahrain</w:t>
      </w:r>
      <w:r w:rsidRPr="00403AD2">
        <w:rPr>
          <w:rFonts w:asciiTheme="minorHAnsi" w:hAnsiTheme="minorHAnsi"/>
        </w:rPr>
        <w:t>. The Human Rights report cited “</w:t>
      </w:r>
      <w:r w:rsidRPr="00403AD2">
        <w:rPr>
          <w:rFonts w:asciiTheme="minorHAnsi" w:hAnsiTheme="minorHAnsi"/>
          <w:u w:val="single"/>
        </w:rPr>
        <w:t>allegations of torture; arbitrary detention; political prisoners; arbitrary or unlawful interference with privacy; restrictions on freedom of the press” and revocation of the citizenship of dissidents.</w:t>
      </w:r>
    </w:p>
    <w:p w:rsidR="006B7736" w:rsidRPr="00403AD2" w:rsidRDefault="006B7736" w:rsidP="006B7736">
      <w:pPr>
        <w:rPr>
          <w:rFonts w:asciiTheme="minorHAnsi" w:hAnsiTheme="minorHAnsi"/>
        </w:rPr>
      </w:pPr>
    </w:p>
    <w:p w:rsidR="00C227F6" w:rsidRPr="00403AD2" w:rsidRDefault="00C227F6" w:rsidP="00C227F6">
      <w:pPr>
        <w:pStyle w:val="Heading4"/>
        <w:rPr>
          <w:rFonts w:asciiTheme="minorHAnsi" w:hAnsiTheme="minorHAnsi"/>
        </w:rPr>
      </w:pPr>
      <w:r w:rsidRPr="00403AD2">
        <w:rPr>
          <w:rFonts w:asciiTheme="minorHAnsi" w:hAnsiTheme="minorHAnsi"/>
        </w:rPr>
        <w:t xml:space="preserve">Trump </w:t>
      </w:r>
      <w:r w:rsidR="00215A6E">
        <w:rPr>
          <w:rFonts w:asciiTheme="minorHAnsi" w:hAnsiTheme="minorHAnsi"/>
        </w:rPr>
        <w:t xml:space="preserve">is </w:t>
      </w:r>
      <w:r w:rsidRPr="00403AD2">
        <w:rPr>
          <w:rFonts w:asciiTheme="minorHAnsi" w:hAnsiTheme="minorHAnsi"/>
        </w:rPr>
        <w:t xml:space="preserve">moving forward with arms sales to Bahrain despite human rights abuses </w:t>
      </w:r>
    </w:p>
    <w:p w:rsidR="00C227F6" w:rsidRPr="00403AD2" w:rsidRDefault="00C227F6" w:rsidP="00C227F6">
      <w:pPr>
        <w:rPr>
          <w:rFonts w:asciiTheme="minorHAnsi" w:hAnsiTheme="minorHAnsi"/>
        </w:rPr>
      </w:pPr>
      <w:r w:rsidRPr="00403AD2">
        <w:rPr>
          <w:rStyle w:val="Style13ptBold"/>
          <w:rFonts w:asciiTheme="minorHAnsi" w:hAnsiTheme="minorHAnsi"/>
        </w:rPr>
        <w:t>Abramson</w:t>
      </w:r>
      <w:r w:rsidRPr="00403AD2">
        <w:rPr>
          <w:rFonts w:asciiTheme="minorHAnsi" w:hAnsiTheme="minorHAnsi"/>
        </w:rPr>
        <w:t>, 4-5-20</w:t>
      </w:r>
      <w:r w:rsidRPr="00403AD2">
        <w:rPr>
          <w:rStyle w:val="Style13ptBold"/>
          <w:rFonts w:asciiTheme="minorHAnsi" w:hAnsiTheme="minorHAnsi"/>
        </w:rPr>
        <w:t>16</w:t>
      </w:r>
      <w:r w:rsidRPr="00403AD2">
        <w:rPr>
          <w:rFonts w:asciiTheme="minorHAnsi" w:hAnsiTheme="minorHAnsi"/>
        </w:rPr>
        <w:t xml:space="preserve"> --- senior fellow for arms control and conventional arms transfers at the Arms Control Association ("Bahrain Arms Sale Undoes U.S. Restraint", Arms Control Association, 4-5-2016, https://www.armscontrol.org/act/2017-10/news-briefs/bahrain-arms-sale-undoes-us-restraint)//RKM</w:t>
      </w:r>
    </w:p>
    <w:p w:rsidR="00C227F6" w:rsidRPr="00403AD2" w:rsidRDefault="00C227F6" w:rsidP="00C227F6">
      <w:pPr>
        <w:rPr>
          <w:rFonts w:asciiTheme="minorHAnsi" w:hAnsiTheme="minorHAnsi"/>
          <w:u w:val="single"/>
        </w:rPr>
      </w:pPr>
      <w:r w:rsidRPr="00403AD2">
        <w:rPr>
          <w:rFonts w:asciiTheme="minorHAnsi" w:hAnsiTheme="minorHAnsi"/>
          <w:u w:val="single"/>
        </w:rPr>
        <w:t>The U.S. Defense Security Cooperation Agency notified Congress</w:t>
      </w:r>
      <w:r w:rsidRPr="00403AD2">
        <w:rPr>
          <w:rFonts w:asciiTheme="minorHAnsi" w:hAnsiTheme="minorHAnsi"/>
        </w:rPr>
        <w:t xml:space="preserve"> on Sept. 8 </w:t>
      </w:r>
      <w:r w:rsidRPr="00403AD2">
        <w:rPr>
          <w:rFonts w:asciiTheme="minorHAnsi" w:hAnsiTheme="minorHAnsi"/>
          <w:u w:val="single"/>
        </w:rPr>
        <w:t xml:space="preserve">of nearly $4 billion in </w:t>
      </w:r>
      <w:r w:rsidRPr="00403AD2">
        <w:rPr>
          <w:rStyle w:val="Emphasis"/>
          <w:rFonts w:asciiTheme="minorHAnsi" w:hAnsiTheme="minorHAnsi"/>
        </w:rPr>
        <w:t>proposed foreign military sales</w:t>
      </w:r>
      <w:r w:rsidRPr="00403AD2">
        <w:rPr>
          <w:rFonts w:asciiTheme="minorHAnsi" w:hAnsiTheme="minorHAnsi"/>
          <w:u w:val="single"/>
        </w:rPr>
        <w:t xml:space="preserve"> to Bahrain</w:t>
      </w:r>
      <w:r w:rsidRPr="00403AD2">
        <w:rPr>
          <w:rFonts w:asciiTheme="minorHAnsi" w:hAnsiTheme="minorHAnsi"/>
        </w:rPr>
        <w:t xml:space="preserve">, including 19 F-16V fighter aircraft and upgrades to 20 other F-16s already in the Bahraini air force. </w:t>
      </w:r>
      <w:r w:rsidRPr="00403AD2">
        <w:rPr>
          <w:rFonts w:asciiTheme="minorHAnsi" w:hAnsiTheme="minorHAnsi"/>
          <w:u w:val="single"/>
        </w:rPr>
        <w:t>The notification marks the official intention of</w:t>
      </w:r>
      <w:r w:rsidRPr="00403AD2">
        <w:rPr>
          <w:rFonts w:asciiTheme="minorHAnsi" w:hAnsiTheme="minorHAnsi"/>
        </w:rPr>
        <w:t xml:space="preserve"> 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to proceed</w:t>
      </w:r>
      <w:r w:rsidRPr="00403AD2">
        <w:rPr>
          <w:rFonts w:asciiTheme="minorHAnsi" w:hAnsiTheme="minorHAnsi"/>
          <w:u w:val="single"/>
        </w:rPr>
        <w:t xml:space="preserve"> with a third major arms sale, each to different </w:t>
      </w:r>
      <w:proofErr w:type="gramStart"/>
      <w:r w:rsidRPr="00403AD2">
        <w:rPr>
          <w:rFonts w:asciiTheme="minorHAnsi" w:hAnsiTheme="minorHAnsi"/>
          <w:u w:val="single"/>
        </w:rPr>
        <w:t>countries, that</w:t>
      </w:r>
      <w:proofErr w:type="gramEnd"/>
      <w:r w:rsidRPr="00403AD2">
        <w:rPr>
          <w:rFonts w:asciiTheme="minorHAnsi" w:hAnsiTheme="minorHAnsi"/>
          <w:u w:val="single"/>
        </w:rPr>
        <w:t xml:space="preserve"> the Obama administration had held up due to </w:t>
      </w:r>
      <w:r w:rsidRPr="00403AD2">
        <w:rPr>
          <w:rStyle w:val="Emphasis"/>
          <w:rFonts w:asciiTheme="minorHAnsi" w:hAnsiTheme="minorHAnsi"/>
        </w:rPr>
        <w:t>human rights concerns</w:t>
      </w:r>
      <w:r w:rsidRPr="00403AD2">
        <w:rPr>
          <w:rFonts w:asciiTheme="minorHAnsi" w:hAnsiTheme="minorHAnsi"/>
          <w:u w:val="single"/>
        </w:rPr>
        <w:t>.</w:t>
      </w:r>
      <w:r w:rsidRPr="00403AD2">
        <w:rPr>
          <w:rFonts w:asciiTheme="minorHAnsi" w:hAnsiTheme="minorHAnsi"/>
        </w:rPr>
        <w:t xml:space="preserve"> In May, the administration provided notification of a sale of precision-guided missiles to Saudi Arabia and in August proposed selling Super Tucano light aircraft to Nigeria. </w:t>
      </w:r>
      <w:r w:rsidRPr="00403AD2">
        <w:rPr>
          <w:rFonts w:asciiTheme="minorHAnsi" w:hAnsiTheme="minorHAnsi"/>
          <w:u w:val="single"/>
        </w:rPr>
        <w:t xml:space="preserve">Once notified, Congress has 30 days to review potential sales before the administration can proceed, but deals are often delayed during a preceding informal stage when leaders </w:t>
      </w:r>
      <w:r w:rsidRPr="00403AD2">
        <w:rPr>
          <w:rFonts w:asciiTheme="minorHAnsi" w:hAnsiTheme="minorHAnsi"/>
        </w:rPr>
        <w:t xml:space="preserve">of the Senate Foreign Relations Committee and House Foreign Affairs Committee </w:t>
      </w:r>
      <w:r w:rsidRPr="00403AD2">
        <w:rPr>
          <w:rFonts w:asciiTheme="minorHAnsi" w:hAnsiTheme="minorHAnsi"/>
          <w:u w:val="single"/>
        </w:rPr>
        <w:t>can vet arms deals.</w:t>
      </w:r>
    </w:p>
    <w:p w:rsidR="00C227F6" w:rsidRPr="00403AD2" w:rsidRDefault="00C227F6" w:rsidP="00C227F6">
      <w:pPr>
        <w:rPr>
          <w:rFonts w:asciiTheme="minorHAnsi" w:hAnsiTheme="minorHAnsi"/>
          <w:u w:val="single"/>
        </w:rPr>
      </w:pPr>
      <w:r w:rsidRPr="00403AD2">
        <w:rPr>
          <w:rFonts w:asciiTheme="minorHAnsi" w:hAnsiTheme="minorHAnsi"/>
        </w:rPr>
        <w:t xml:space="preserve">On June 26, </w:t>
      </w:r>
      <w:r w:rsidRPr="00403AD2">
        <w:rPr>
          <w:rFonts w:asciiTheme="minorHAnsi" w:hAnsiTheme="minorHAnsi"/>
          <w:u w:val="single"/>
        </w:rPr>
        <w:t xml:space="preserve">Senate Foreign Relations Committee Chairman Bob Corker (R-Tenn.) said the committee would hold up any further arms sales to Gulf Cooperation Council countries until there is “a </w:t>
      </w:r>
      <w:r w:rsidRPr="00403AD2">
        <w:rPr>
          <w:rStyle w:val="Emphasis"/>
          <w:rFonts w:asciiTheme="minorHAnsi" w:hAnsiTheme="minorHAnsi"/>
        </w:rPr>
        <w:t>path to resolve”</w:t>
      </w:r>
      <w:r w:rsidRPr="00403AD2">
        <w:rPr>
          <w:rFonts w:asciiTheme="minorHAnsi" w:hAnsiTheme="minorHAnsi"/>
          <w:u w:val="single"/>
        </w:rPr>
        <w:t xml:space="preserve"> its internal disputes</w:t>
      </w:r>
      <w:r w:rsidRPr="00403AD2">
        <w:rPr>
          <w:rFonts w:asciiTheme="minorHAnsi" w:hAnsiTheme="minorHAnsi"/>
        </w:rPr>
        <w:t xml:space="preserve">, notably one with Qatar. Corker indicated </w:t>
      </w:r>
      <w:r w:rsidRPr="00403AD2">
        <w:rPr>
          <w:rFonts w:asciiTheme="minorHAnsi" w:hAnsiTheme="minorHAnsi"/>
          <w:u w:val="single"/>
        </w:rPr>
        <w:t xml:space="preserve">during a Sept. 12 nomination hearing that this would apply to future sales because the Bahrain deal had </w:t>
      </w:r>
      <w:r w:rsidRPr="00403AD2">
        <w:rPr>
          <w:rStyle w:val="Emphasis"/>
          <w:rFonts w:asciiTheme="minorHAnsi" w:hAnsiTheme="minorHAnsi"/>
        </w:rPr>
        <w:t>been cleared previously</w:t>
      </w:r>
      <w:r w:rsidRPr="00403AD2">
        <w:rPr>
          <w:rFonts w:asciiTheme="minorHAnsi" w:hAnsiTheme="minorHAnsi"/>
          <w:u w:val="single"/>
        </w:rPr>
        <w:t xml:space="preserve"> during the informal review period.</w:t>
      </w:r>
      <w:r w:rsidRPr="00403AD2">
        <w:rPr>
          <w:rFonts w:asciiTheme="minorHAnsi" w:hAnsiTheme="minorHAnsi"/>
        </w:rPr>
        <w:t xml:space="preserve"> Further, </w:t>
      </w:r>
      <w:r w:rsidRPr="00403AD2">
        <w:rPr>
          <w:rFonts w:asciiTheme="minorHAnsi" w:hAnsiTheme="minorHAnsi"/>
          <w:u w:val="single"/>
        </w:rPr>
        <w:t xml:space="preserve">Corker said arms sales to Bahrain and human rights should be </w:t>
      </w:r>
      <w:r w:rsidRPr="00403AD2">
        <w:rPr>
          <w:rStyle w:val="Emphasis"/>
          <w:rFonts w:asciiTheme="minorHAnsi" w:hAnsiTheme="minorHAnsi"/>
        </w:rPr>
        <w:t>delinked</w:t>
      </w:r>
      <w:r w:rsidRPr="00403AD2">
        <w:rPr>
          <w:rFonts w:asciiTheme="minorHAnsi" w:hAnsiTheme="minorHAnsi"/>
          <w:u w:val="single"/>
        </w:rPr>
        <w:t>, and the nominee to become U.S. ambassador to Bahrain</w:t>
      </w:r>
      <w:r w:rsidRPr="00403AD2">
        <w:rPr>
          <w:rFonts w:asciiTheme="minorHAnsi" w:hAnsiTheme="minorHAnsi"/>
        </w:rPr>
        <w:t>, career diplomat Justin Hicks Siberell, stated that “</w:t>
      </w:r>
      <w:r w:rsidRPr="00403AD2">
        <w:rPr>
          <w:rFonts w:asciiTheme="minorHAnsi" w:hAnsiTheme="minorHAnsi"/>
          <w:u w:val="single"/>
        </w:rPr>
        <w:t>enhancing our security cooperation with Bahrain does not diminish the enduring emphasis we place on human rights issues.”</w:t>
      </w:r>
      <w:r w:rsidRPr="00403AD2">
        <w:rPr>
          <w:rFonts w:asciiTheme="minorHAnsi" w:hAnsiTheme="minorHAnsi"/>
        </w:rPr>
        <w:t xml:space="preserve"> Siberell added, “</w:t>
      </w:r>
      <w:r w:rsidRPr="00403AD2">
        <w:rPr>
          <w:rFonts w:asciiTheme="minorHAnsi" w:hAnsiTheme="minorHAnsi"/>
          <w:u w:val="single"/>
        </w:rPr>
        <w:t xml:space="preserve">We continue to be concerned with government actions against </w:t>
      </w:r>
      <w:r w:rsidRPr="00403AD2">
        <w:rPr>
          <w:rStyle w:val="Emphasis"/>
          <w:rFonts w:asciiTheme="minorHAnsi" w:hAnsiTheme="minorHAnsi"/>
        </w:rPr>
        <w:t>nonviolent</w:t>
      </w:r>
      <w:r w:rsidRPr="00403AD2">
        <w:rPr>
          <w:rFonts w:asciiTheme="minorHAnsi" w:hAnsiTheme="minorHAnsi"/>
          <w:u w:val="single"/>
        </w:rPr>
        <w:t xml:space="preserve"> political and human rights actors.” </w:t>
      </w:r>
    </w:p>
    <w:p w:rsidR="00C227F6" w:rsidRPr="00403AD2" w:rsidRDefault="00C227F6" w:rsidP="006B7736">
      <w:pPr>
        <w:rPr>
          <w:rFonts w:asciiTheme="minorHAnsi" w:hAnsiTheme="minorHAnsi"/>
        </w:rPr>
      </w:pPr>
    </w:p>
    <w:p w:rsidR="00A95FBF" w:rsidRPr="00403AD2" w:rsidRDefault="00A95FBF" w:rsidP="00A95FBF">
      <w:pPr>
        <w:pStyle w:val="Heading4"/>
        <w:rPr>
          <w:rFonts w:asciiTheme="minorHAnsi" w:hAnsiTheme="minorHAnsi"/>
        </w:rPr>
      </w:pPr>
      <w:r w:rsidRPr="00403AD2">
        <w:rPr>
          <w:rFonts w:asciiTheme="minorHAnsi" w:hAnsiTheme="minorHAnsi"/>
        </w:rPr>
        <w:t>American arms sales to Bahrain are increasing now---despite obvious human rights violations</w:t>
      </w:r>
    </w:p>
    <w:p w:rsidR="00A95FBF" w:rsidRPr="00403AD2" w:rsidRDefault="00A95FBF" w:rsidP="00A95FBF">
      <w:pPr>
        <w:rPr>
          <w:rFonts w:asciiTheme="minorHAnsi" w:hAnsiTheme="minorHAnsi"/>
        </w:rPr>
      </w:pPr>
      <w:r w:rsidRPr="00403AD2">
        <w:rPr>
          <w:rStyle w:val="Style13ptBold"/>
          <w:rFonts w:asciiTheme="minorHAnsi" w:hAnsiTheme="minorHAnsi"/>
        </w:rPr>
        <w:t>ADHRB</w:t>
      </w:r>
      <w:r w:rsidRPr="00403AD2">
        <w:rPr>
          <w:rFonts w:asciiTheme="minorHAnsi" w:hAnsiTheme="minorHAnsi"/>
        </w:rPr>
        <w:t>, 11-28-20</w:t>
      </w:r>
      <w:r w:rsidRPr="00403AD2">
        <w:rPr>
          <w:rStyle w:val="Style13ptBold"/>
          <w:rFonts w:asciiTheme="minorHAnsi" w:hAnsiTheme="minorHAnsi"/>
        </w:rPr>
        <w:t>17</w:t>
      </w:r>
      <w:r w:rsidRPr="00403AD2">
        <w:rPr>
          <w:rFonts w:asciiTheme="minorHAnsi" w:hAnsiTheme="minorHAnsi"/>
        </w:rPr>
        <w:t>--- ("Sectarian Discrimination and Extremism in Bahrain’s Security Forces Questions for US Policy", Americans for Democracy and Human Rights in Bahrain</w:t>
      </w:r>
      <w:proofErr w:type="gramStart"/>
      <w:r w:rsidRPr="00403AD2">
        <w:rPr>
          <w:rFonts w:asciiTheme="minorHAnsi" w:hAnsiTheme="minorHAnsi"/>
        </w:rPr>
        <w:t>,11</w:t>
      </w:r>
      <w:proofErr w:type="gramEnd"/>
      <w:r w:rsidRPr="00403AD2">
        <w:rPr>
          <w:rFonts w:asciiTheme="minorHAnsi" w:hAnsiTheme="minorHAnsi"/>
        </w:rPr>
        <w:t xml:space="preserve">-28-2017, </w:t>
      </w:r>
      <w:r w:rsidRPr="00403AD2">
        <w:rPr>
          <w:rFonts w:asciiTheme="minorHAnsi" w:hAnsiTheme="minorHAnsi"/>
        </w:rPr>
        <w:lastRenderedPageBreak/>
        <w:t>https://www.adhrb.org/wp-content/uploads/2017/11/2017.Sectarianization-of-Security-Forces_White-Paper.pdf)---RKM</w:t>
      </w:r>
    </w:p>
    <w:p w:rsidR="00A95FBF" w:rsidRPr="00403AD2" w:rsidRDefault="00A95FBF" w:rsidP="00A95FBF">
      <w:pPr>
        <w:rPr>
          <w:rFonts w:asciiTheme="minorHAnsi" w:hAnsiTheme="minorHAnsi"/>
        </w:rPr>
      </w:pPr>
      <w:r w:rsidRPr="00403AD2">
        <w:rPr>
          <w:rFonts w:asciiTheme="minorHAnsi" w:hAnsiTheme="minorHAnsi"/>
          <w:u w:val="single"/>
        </w:rPr>
        <w:t xml:space="preserve">Though the US is in the process of deepening its already close ties to the Bahraini security establishment, American officials have clearly acknowledged its </w:t>
      </w:r>
      <w:r w:rsidRPr="00403AD2">
        <w:rPr>
          <w:rStyle w:val="Emphasis"/>
          <w:rFonts w:asciiTheme="minorHAnsi" w:hAnsiTheme="minorHAnsi"/>
        </w:rPr>
        <w:t>sectarian policies</w:t>
      </w:r>
      <w:r w:rsidRPr="00403AD2">
        <w:rPr>
          <w:rFonts w:asciiTheme="minorHAnsi" w:hAnsiTheme="minorHAnsi"/>
          <w:u w:val="single"/>
        </w:rPr>
        <w:t xml:space="preserve"> and repeatedly expressed concern over continued </w:t>
      </w:r>
      <w:r w:rsidRPr="00403AD2">
        <w:rPr>
          <w:rStyle w:val="Emphasis"/>
          <w:rFonts w:asciiTheme="minorHAnsi" w:hAnsiTheme="minorHAnsi"/>
        </w:rPr>
        <w:t>discrimination</w:t>
      </w:r>
      <w:r w:rsidRPr="00403AD2">
        <w:rPr>
          <w:rFonts w:asciiTheme="minorHAnsi" w:hAnsiTheme="minorHAnsi"/>
        </w:rPr>
        <w:t xml:space="preserve">. As early as 2011, current </w:t>
      </w:r>
      <w:r w:rsidRPr="00403AD2">
        <w:rPr>
          <w:rFonts w:asciiTheme="minorHAnsi" w:hAnsiTheme="minorHAnsi"/>
          <w:u w:val="single"/>
        </w:rPr>
        <w:t>Secretary of Defense James Mattis</w:t>
      </w:r>
      <w:r w:rsidRPr="00403AD2">
        <w:rPr>
          <w:rFonts w:asciiTheme="minorHAnsi" w:hAnsiTheme="minorHAnsi"/>
        </w:rPr>
        <w:t xml:space="preserve">, then heading US Central Command (CENTCOM), reportedly </w:t>
      </w:r>
      <w:r w:rsidRPr="00403AD2">
        <w:rPr>
          <w:rFonts w:asciiTheme="minorHAnsi" w:hAnsiTheme="minorHAnsi"/>
          <w:u w:val="single"/>
        </w:rPr>
        <w:t>urged General Daij bin Salman Al Khalifa</w:t>
      </w:r>
      <w:r w:rsidRPr="00403AD2">
        <w:rPr>
          <w:rFonts w:asciiTheme="minorHAnsi" w:hAnsiTheme="minorHAnsi"/>
        </w:rPr>
        <w:t xml:space="preserve">, then the BDF’s Chief of Staff, </w:t>
      </w:r>
      <w:r w:rsidRPr="00403AD2">
        <w:rPr>
          <w:rFonts w:asciiTheme="minorHAnsi" w:hAnsiTheme="minorHAnsi"/>
          <w:u w:val="single"/>
        </w:rPr>
        <w:t xml:space="preserve">to address the </w:t>
      </w:r>
      <w:r w:rsidRPr="00403AD2">
        <w:rPr>
          <w:rStyle w:val="Emphasis"/>
          <w:rFonts w:asciiTheme="minorHAnsi" w:hAnsiTheme="minorHAnsi"/>
        </w:rPr>
        <w:t>sectarianization</w:t>
      </w:r>
      <w:r w:rsidRPr="00403AD2">
        <w:rPr>
          <w:rFonts w:asciiTheme="minorHAnsi" w:hAnsiTheme="minorHAnsi"/>
          <w:u w:val="single"/>
        </w:rPr>
        <w:t xml:space="preserve"> of the armed forces, offering lessons learned from the American military’s own history of racial integration.</w:t>
      </w:r>
      <w:r w:rsidRPr="00403AD2">
        <w:rPr>
          <w:rFonts w:asciiTheme="minorHAnsi" w:hAnsiTheme="minorHAnsi"/>
        </w:rPr>
        <w:t xml:space="preserve"> General Daij, who is now the Secretary-General of the SDC, </w:t>
      </w:r>
      <w:r w:rsidRPr="00403AD2">
        <w:rPr>
          <w:rFonts w:asciiTheme="minorHAnsi" w:hAnsiTheme="minorHAnsi"/>
          <w:u w:val="single"/>
        </w:rPr>
        <w:t>Bahrain’s chief defense body, declined Secretary Mattis’ offer</w:t>
      </w:r>
      <w:r w:rsidRPr="00403AD2">
        <w:rPr>
          <w:rFonts w:asciiTheme="minorHAnsi" w:hAnsiTheme="minorHAnsi"/>
        </w:rPr>
        <w:t xml:space="preserve">.103 </w:t>
      </w:r>
      <w:r w:rsidRPr="00403AD2">
        <w:rPr>
          <w:rFonts w:asciiTheme="minorHAnsi" w:hAnsiTheme="minorHAnsi"/>
          <w:u w:val="single"/>
        </w:rPr>
        <w:t xml:space="preserve">The US Government has also publicly urged Bahrain’s authorities to implement BICI recommendation 1722e to “establish urgently, and implement vigorously, a programme for the </w:t>
      </w:r>
      <w:r w:rsidRPr="00403AD2">
        <w:rPr>
          <w:rStyle w:val="Emphasis"/>
          <w:rFonts w:asciiTheme="minorHAnsi" w:hAnsiTheme="minorHAnsi"/>
        </w:rPr>
        <w:t>integration</w:t>
      </w:r>
      <w:r w:rsidRPr="00403AD2">
        <w:rPr>
          <w:rFonts w:asciiTheme="minorHAnsi" w:hAnsiTheme="minorHAnsi"/>
          <w:u w:val="single"/>
        </w:rPr>
        <w:t xml:space="preserve"> into the security forces of personnel from all the communities in Bahrain</w:t>
      </w:r>
      <w:r w:rsidRPr="00403AD2">
        <w:rPr>
          <w:rFonts w:asciiTheme="minorHAnsi" w:hAnsiTheme="minorHAnsi"/>
        </w:rPr>
        <w:t xml:space="preserve">,” </w:t>
      </w:r>
      <w:r w:rsidRPr="00403AD2">
        <w:rPr>
          <w:rFonts w:asciiTheme="minorHAnsi" w:hAnsiTheme="minorHAnsi"/>
          <w:u w:val="single"/>
        </w:rPr>
        <w:t>and recommendation</w:t>
      </w:r>
      <w:r w:rsidRPr="00403AD2">
        <w:rPr>
          <w:rFonts w:asciiTheme="minorHAnsi" w:hAnsiTheme="minorHAnsi"/>
        </w:rPr>
        <w:t xml:space="preserve"> 1724c </w:t>
      </w:r>
      <w:r w:rsidRPr="00403AD2">
        <w:rPr>
          <w:rFonts w:asciiTheme="minorHAnsi" w:hAnsiTheme="minorHAnsi"/>
          <w:u w:val="single"/>
        </w:rPr>
        <w:t xml:space="preserve">to “undertake measures to prevent incitement to </w:t>
      </w:r>
      <w:r w:rsidRPr="00403AD2">
        <w:rPr>
          <w:rStyle w:val="Emphasis"/>
          <w:rFonts w:asciiTheme="minorHAnsi" w:hAnsiTheme="minorHAnsi"/>
        </w:rPr>
        <w:t>violence</w:t>
      </w:r>
      <w:r w:rsidRPr="00403AD2">
        <w:rPr>
          <w:rFonts w:asciiTheme="minorHAnsi" w:hAnsiTheme="minorHAnsi"/>
          <w:u w:val="single"/>
        </w:rPr>
        <w:t xml:space="preserve">, </w:t>
      </w:r>
      <w:r w:rsidRPr="00403AD2">
        <w:rPr>
          <w:rStyle w:val="Emphasis"/>
          <w:rFonts w:asciiTheme="minorHAnsi" w:hAnsiTheme="minorHAnsi"/>
        </w:rPr>
        <w:t>hatred</w:t>
      </w:r>
      <w:r w:rsidRPr="00403AD2">
        <w:rPr>
          <w:rFonts w:asciiTheme="minorHAnsi" w:hAnsiTheme="minorHAnsi"/>
          <w:u w:val="single"/>
        </w:rPr>
        <w:t xml:space="preserve"> and </w:t>
      </w:r>
      <w:r w:rsidRPr="00403AD2">
        <w:rPr>
          <w:rStyle w:val="Emphasis"/>
          <w:rFonts w:asciiTheme="minorHAnsi" w:hAnsiTheme="minorHAnsi"/>
        </w:rPr>
        <w:t>sectarianism</w:t>
      </w:r>
      <w:r w:rsidRPr="00403AD2">
        <w:rPr>
          <w:rFonts w:asciiTheme="minorHAnsi" w:hAnsiTheme="minorHAnsi"/>
          <w:u w:val="single"/>
        </w:rPr>
        <w:t xml:space="preserve"> in violation of </w:t>
      </w:r>
      <w:r w:rsidRPr="00403AD2">
        <w:rPr>
          <w:rStyle w:val="Emphasis"/>
          <w:rFonts w:asciiTheme="minorHAnsi" w:hAnsiTheme="minorHAnsi"/>
        </w:rPr>
        <w:t>human rights</w:t>
      </w:r>
      <w:r w:rsidRPr="00403AD2">
        <w:rPr>
          <w:rFonts w:asciiTheme="minorHAnsi" w:hAnsiTheme="minorHAnsi"/>
          <w:u w:val="single"/>
        </w:rPr>
        <w:t>, regardless of whether the source is public or private.”</w:t>
      </w:r>
      <w:r w:rsidRPr="00403AD2">
        <w:rPr>
          <w:rFonts w:asciiTheme="minorHAnsi" w:hAnsiTheme="minorHAnsi"/>
        </w:rPr>
        <w:t xml:space="preserve">104 During Bahrain’s second UN Universal Periodic Review (UPR) cycle in 2012, </w:t>
      </w:r>
      <w:r w:rsidRPr="00403AD2">
        <w:rPr>
          <w:rFonts w:asciiTheme="minorHAnsi" w:hAnsiTheme="minorHAnsi"/>
          <w:u w:val="single"/>
        </w:rPr>
        <w:t>the US formally recommended that the government increase the diversity of the security forces so that they become more “reflective of society</w:t>
      </w:r>
      <w:r w:rsidRPr="00403AD2">
        <w:rPr>
          <w:rFonts w:asciiTheme="minorHAnsi" w:hAnsiTheme="minorHAnsi"/>
        </w:rPr>
        <w:t xml:space="preserve">.” 105 During Bahrain’s third cycle in 2017, </w:t>
      </w:r>
      <w:r w:rsidRPr="00403AD2">
        <w:rPr>
          <w:rFonts w:asciiTheme="minorHAnsi" w:hAnsiTheme="minorHAnsi"/>
          <w:u w:val="single"/>
        </w:rPr>
        <w:t>the US reiterated this recommendation</w:t>
      </w:r>
      <w:r w:rsidRPr="00403AD2">
        <w:rPr>
          <w:rFonts w:asciiTheme="minorHAnsi" w:hAnsiTheme="minorHAnsi"/>
        </w:rPr>
        <w:t xml:space="preserve"> in an Advance Question, </w:t>
      </w:r>
      <w:r w:rsidRPr="00403AD2">
        <w:rPr>
          <w:rFonts w:asciiTheme="minorHAnsi" w:hAnsiTheme="minorHAnsi"/>
          <w:u w:val="single"/>
        </w:rPr>
        <w:t>additionally emphasizing the importance of demographic integration at the leadership level</w:t>
      </w:r>
      <w:r w:rsidRPr="00403AD2">
        <w:rPr>
          <w:rFonts w:asciiTheme="minorHAnsi" w:hAnsiTheme="minorHAnsi"/>
        </w:rPr>
        <w:t xml:space="preserve">. In both the 2012 and 2017 UPR cycles, the US also joined dozens of other states in calling for the full implementation of the entire BICI reform package. </w:t>
      </w:r>
      <w:r w:rsidRPr="00403AD2">
        <w:rPr>
          <w:rFonts w:asciiTheme="minorHAnsi" w:hAnsiTheme="minorHAnsi"/>
          <w:u w:val="single"/>
        </w:rPr>
        <w:t>Despite official Bahraini claims to the contrary</w:t>
      </w:r>
      <w:proofErr w:type="gramStart"/>
      <w:r w:rsidRPr="00403AD2">
        <w:rPr>
          <w:rFonts w:asciiTheme="minorHAnsi" w:hAnsiTheme="minorHAnsi"/>
          <w:u w:val="single"/>
        </w:rPr>
        <w:t>,106</w:t>
      </w:r>
      <w:proofErr w:type="gramEnd"/>
      <w:r w:rsidRPr="00403AD2">
        <w:rPr>
          <w:rFonts w:asciiTheme="minorHAnsi" w:hAnsiTheme="minorHAnsi"/>
          <w:u w:val="single"/>
        </w:rPr>
        <w:t xml:space="preserve"> the vast majority of these recommendations have not yet been implemented</w:t>
      </w:r>
      <w:r w:rsidRPr="00403AD2">
        <w:rPr>
          <w:rFonts w:asciiTheme="minorHAnsi" w:hAnsiTheme="minorHAnsi"/>
        </w:rPr>
        <w:t xml:space="preserve"> – specifically including 1722e and 1724c. </w:t>
      </w:r>
    </w:p>
    <w:p w:rsidR="00A95FBF" w:rsidRPr="00403AD2" w:rsidRDefault="00A95FBF" w:rsidP="00A95FBF">
      <w:pPr>
        <w:rPr>
          <w:rFonts w:asciiTheme="minorHAnsi" w:hAnsiTheme="minorHAnsi"/>
        </w:rPr>
      </w:pPr>
      <w:r w:rsidRPr="00403AD2">
        <w:rPr>
          <w:rFonts w:asciiTheme="minorHAnsi" w:hAnsiTheme="minorHAnsi"/>
        </w:rPr>
        <w:t xml:space="preserve">Moreover, </w:t>
      </w:r>
      <w:r w:rsidRPr="00403AD2">
        <w:rPr>
          <w:rFonts w:asciiTheme="minorHAnsi" w:hAnsiTheme="minorHAnsi"/>
          <w:u w:val="single"/>
        </w:rPr>
        <w:t>in August 2016</w:t>
      </w:r>
      <w:r w:rsidRPr="00403AD2">
        <w:rPr>
          <w:rFonts w:asciiTheme="minorHAnsi" w:hAnsiTheme="minorHAnsi"/>
        </w:rPr>
        <w:t>, while launching the State Department’s 2016 International Religious Freedom report, Secretary of State Rex</w:t>
      </w:r>
      <w:r w:rsidRPr="00403AD2">
        <w:rPr>
          <w:rFonts w:asciiTheme="minorHAnsi" w:hAnsiTheme="minorHAnsi"/>
          <w:u w:val="single"/>
        </w:rPr>
        <w:t xml:space="preserve"> Tillerson explicitly named Bahrain as a </w:t>
      </w:r>
      <w:r w:rsidRPr="00403AD2">
        <w:rPr>
          <w:rStyle w:val="Emphasis"/>
          <w:rFonts w:asciiTheme="minorHAnsi" w:hAnsiTheme="minorHAnsi"/>
        </w:rPr>
        <w:t>leading violator of the right to free belief</w:t>
      </w:r>
      <w:r w:rsidRPr="00403AD2">
        <w:rPr>
          <w:rFonts w:asciiTheme="minorHAnsi" w:hAnsiTheme="minorHAnsi"/>
          <w:u w:val="single"/>
        </w:rPr>
        <w:t>, criticizing the government for systematic and widespread discrimination against the Shia population more broadly</w:t>
      </w:r>
      <w:r w:rsidRPr="00403AD2">
        <w:rPr>
          <w:rFonts w:asciiTheme="minorHAnsi" w:hAnsiTheme="minorHAnsi"/>
        </w:rPr>
        <w:t>. 107 Specifically, the report confirmed that “t</w:t>
      </w:r>
      <w:r w:rsidRPr="00403AD2">
        <w:rPr>
          <w:rFonts w:asciiTheme="minorHAnsi" w:hAnsiTheme="minorHAnsi"/>
          <w:u w:val="single"/>
        </w:rPr>
        <w:t>he [Bahraini] government continued to recruit Sunnis from other countries to join the security forces, granted them expedited naturalization, and provided them with public housing while excluding Shia citizens.</w:t>
      </w:r>
      <w:r w:rsidRPr="00403AD2">
        <w:rPr>
          <w:rFonts w:asciiTheme="minorHAnsi" w:hAnsiTheme="minorHAnsi"/>
        </w:rPr>
        <w:t xml:space="preserve">”108 Similarly, the US Commission on International Religious Freedom </w:t>
      </w:r>
      <w:r w:rsidRPr="00403AD2">
        <w:rPr>
          <w:rFonts w:asciiTheme="minorHAnsi" w:hAnsiTheme="minorHAnsi"/>
          <w:u w:val="single"/>
        </w:rPr>
        <w:t>(USCIRF) in April raised Bahrain to a Tier 2 violator of religious freedom for the first time, finding that “amidst an overall worsening of human rights conditions during the past year, religious freedom for the majority-Shi’a community deteriorated</w:t>
      </w:r>
      <w:r w:rsidRPr="00403AD2">
        <w:rPr>
          <w:rFonts w:asciiTheme="minorHAnsi" w:hAnsiTheme="minorHAnsi"/>
        </w:rPr>
        <w:t>” against a backdrop of longstanding structural discrimination, including in the security apparatus. 109 Current CENTCOM commander General Joseph Votel also recently called on “the government of Bahrain to reverse steps it has taken over the past year to reduce the space for peaceful political expression in its [Shia] population and … [encourage] the Bahrainis to implement needed political reforms in the country.”110</w:t>
      </w:r>
    </w:p>
    <w:p w:rsidR="00A95FBF" w:rsidRPr="00403AD2" w:rsidRDefault="00A95FBF" w:rsidP="00A95FBF">
      <w:pPr>
        <w:rPr>
          <w:rFonts w:asciiTheme="minorHAnsi" w:hAnsiTheme="minorHAnsi"/>
          <w:u w:val="single"/>
        </w:rPr>
      </w:pPr>
      <w:r w:rsidRPr="00403AD2">
        <w:rPr>
          <w:rFonts w:asciiTheme="minorHAnsi" w:hAnsiTheme="minorHAnsi"/>
        </w:rPr>
        <w:t xml:space="preserve"> However, </w:t>
      </w:r>
      <w:r w:rsidRPr="00403AD2">
        <w:rPr>
          <w:rFonts w:asciiTheme="minorHAnsi" w:hAnsiTheme="minorHAnsi"/>
          <w:u w:val="single"/>
        </w:rPr>
        <w:t>despite the fact that Bahrain’s authorities have refused to adhere to either the private exhortations or public recommendations of the US Government, the Trump administration has removed existing reform conditions from a pending arms deal with the kingdom’s armed forces and even expanded the range of defense articles on offer.</w:t>
      </w:r>
      <w:r w:rsidRPr="00403AD2">
        <w:rPr>
          <w:rFonts w:asciiTheme="minorHAnsi" w:hAnsiTheme="minorHAnsi"/>
        </w:rPr>
        <w:t xml:space="preserve"> The US maintains an informal ban on security assistance to the MOI (excluding the Coast Guard) that could be used against peaceful demonstrators – and has cancelled planned anti-terror assistance over vetting concerns over abusive conduct as recently as 2014 – </w:t>
      </w:r>
      <w:r w:rsidRPr="00403AD2">
        <w:rPr>
          <w:rFonts w:asciiTheme="minorHAnsi" w:hAnsiTheme="minorHAnsi"/>
          <w:u w:val="single"/>
        </w:rPr>
        <w:t xml:space="preserve">but the Department of State </w:t>
      </w:r>
      <w:r w:rsidRPr="00403AD2">
        <w:rPr>
          <w:rStyle w:val="Emphasis"/>
          <w:rFonts w:asciiTheme="minorHAnsi" w:hAnsiTheme="minorHAnsi"/>
        </w:rPr>
        <w:t>authorized</w:t>
      </w:r>
      <w:r w:rsidRPr="00403AD2">
        <w:rPr>
          <w:rFonts w:asciiTheme="minorHAnsi" w:hAnsiTheme="minorHAnsi"/>
          <w:u w:val="single"/>
        </w:rPr>
        <w:t xml:space="preserve"> a variety of sales to the BDF in September 2017, including: two 35-Meter Fast Patrol Boats at an estimated cost of $60.25 million; 16-19 F-16V aircraft </w:t>
      </w:r>
      <w:r w:rsidRPr="00403AD2">
        <w:rPr>
          <w:rFonts w:asciiTheme="minorHAnsi" w:hAnsiTheme="minorHAnsi"/>
          <w:u w:val="single"/>
        </w:rPr>
        <w:lastRenderedPageBreak/>
        <w:t>with support at an estimated cost of $2.785 billion; TOW Missiles, equipment and support at an estimated cost of $27 million; and the upgrade of F-16 Block 40 Aircraft to F16V configuration at an estimated $1.082 billion.111</w:t>
      </w:r>
      <w:r w:rsidRPr="00403AD2">
        <w:rPr>
          <w:rFonts w:asciiTheme="minorHAnsi" w:hAnsiTheme="minorHAnsi"/>
        </w:rPr>
        <w:t xml:space="preserve"> In October 2017, the US sent an official delegation to the Bahrain International Defence Exhibition and Conference (</w:t>
      </w:r>
      <w:r w:rsidRPr="00403AD2">
        <w:rPr>
          <w:rFonts w:asciiTheme="minorHAnsi" w:hAnsiTheme="minorHAnsi"/>
          <w:u w:val="single"/>
        </w:rPr>
        <w:t>BIDEC</w:t>
      </w:r>
      <w:r w:rsidRPr="00403AD2">
        <w:rPr>
          <w:rFonts w:asciiTheme="minorHAnsi" w:hAnsiTheme="minorHAnsi"/>
        </w:rPr>
        <w:t xml:space="preserve">), </w:t>
      </w:r>
      <w:r w:rsidRPr="00403AD2">
        <w:rPr>
          <w:rFonts w:asciiTheme="minorHAnsi" w:hAnsiTheme="minorHAnsi"/>
          <w:u w:val="single"/>
        </w:rPr>
        <w:t>the kingdom’s first major arms expo, contributing warships to the display and authorizing the Navy SEALs to conduct joint demonstrations with units from the BDF, MOI, National Guard, Naval Special Forces, and Royal Guard Special Forces – all institutions implicated in sectarian discrimination, among other abuses</w:t>
      </w:r>
      <w:r w:rsidRPr="00403AD2">
        <w:rPr>
          <w:rFonts w:asciiTheme="minorHAnsi" w:hAnsiTheme="minorHAnsi"/>
        </w:rPr>
        <w:t xml:space="preserve">. The conference, which was </w:t>
      </w:r>
      <w:r w:rsidRPr="00403AD2">
        <w:rPr>
          <w:rFonts w:asciiTheme="minorHAnsi" w:hAnsiTheme="minorHAnsi"/>
          <w:u w:val="single"/>
        </w:rPr>
        <w:t xml:space="preserve">organized by Sheikh Nasser, the Royal Guard commander accused of </w:t>
      </w:r>
      <w:r w:rsidRPr="00403AD2">
        <w:rPr>
          <w:rStyle w:val="Emphasis"/>
          <w:rFonts w:asciiTheme="minorHAnsi" w:hAnsiTheme="minorHAnsi"/>
        </w:rPr>
        <w:t>torturing</w:t>
      </w:r>
      <w:r w:rsidRPr="00403AD2">
        <w:rPr>
          <w:rFonts w:asciiTheme="minorHAnsi" w:hAnsiTheme="minorHAnsi"/>
          <w:u w:val="single"/>
        </w:rPr>
        <w:t xml:space="preserve"> protesters, also received </w:t>
      </w:r>
      <w:r w:rsidRPr="00403AD2">
        <w:rPr>
          <w:rStyle w:val="Emphasis"/>
          <w:rFonts w:asciiTheme="minorHAnsi" w:hAnsiTheme="minorHAnsi"/>
        </w:rPr>
        <w:t>sponsorship from high-profile US companies</w:t>
      </w:r>
      <w:r w:rsidRPr="00403AD2">
        <w:rPr>
          <w:rFonts w:asciiTheme="minorHAnsi" w:hAnsiTheme="minorHAnsi"/>
          <w:u w:val="single"/>
        </w:rPr>
        <w:t>, like Lockheed Martin.</w:t>
      </w:r>
    </w:p>
    <w:p w:rsidR="00A95FBF" w:rsidRPr="00403AD2" w:rsidRDefault="00A95FBF" w:rsidP="006B7736">
      <w:pPr>
        <w:rPr>
          <w:rFonts w:asciiTheme="minorHAnsi" w:hAnsiTheme="minorHAnsi"/>
        </w:rPr>
      </w:pPr>
    </w:p>
    <w:p w:rsidR="004E5EE1" w:rsidRPr="00403AD2" w:rsidRDefault="004E5EE1" w:rsidP="004E5EE1">
      <w:pPr>
        <w:pStyle w:val="Heading3"/>
        <w:rPr>
          <w:rFonts w:asciiTheme="minorHAnsi" w:hAnsiTheme="minorHAnsi"/>
        </w:rPr>
      </w:pPr>
      <w:r w:rsidRPr="00403AD2">
        <w:rPr>
          <w:rFonts w:asciiTheme="minorHAnsi" w:hAnsiTheme="minorHAnsi"/>
        </w:rPr>
        <w:lastRenderedPageBreak/>
        <w:t xml:space="preserve">! – Sectarian Conflict / Democracy </w:t>
      </w:r>
    </w:p>
    <w:p w:rsidR="004E5EE1" w:rsidRPr="00403AD2" w:rsidRDefault="004E5EE1" w:rsidP="004E5EE1">
      <w:pPr>
        <w:rPr>
          <w:rFonts w:asciiTheme="minorHAnsi" w:hAnsiTheme="minorHAnsi"/>
        </w:rPr>
      </w:pPr>
    </w:p>
    <w:p w:rsidR="004E5EE1" w:rsidRPr="00403AD2" w:rsidRDefault="004E5EE1" w:rsidP="004E5EE1">
      <w:pPr>
        <w:pStyle w:val="Heading4"/>
        <w:rPr>
          <w:rFonts w:asciiTheme="minorHAnsi" w:hAnsiTheme="minorHAnsi"/>
        </w:rPr>
      </w:pPr>
      <w:r w:rsidRPr="00403AD2">
        <w:rPr>
          <w:rFonts w:asciiTheme="minorHAnsi" w:hAnsiTheme="minorHAnsi"/>
        </w:rPr>
        <w:t>Arms sales to Bahrain destabilize the regime, trigger a sectarian conflict and undermine democratic reforms across the region</w:t>
      </w:r>
    </w:p>
    <w:p w:rsidR="004E5EE1" w:rsidRPr="00403AD2" w:rsidRDefault="004E5EE1" w:rsidP="004E5EE1">
      <w:pPr>
        <w:rPr>
          <w:rFonts w:asciiTheme="minorHAnsi" w:hAnsiTheme="minorHAnsi"/>
        </w:rPr>
      </w:pPr>
      <w:r w:rsidRPr="00403AD2">
        <w:rPr>
          <w:rStyle w:val="Style13ptBold"/>
          <w:rFonts w:asciiTheme="minorHAnsi" w:hAnsiTheme="minorHAnsi"/>
        </w:rPr>
        <w:t>Washington Post, 17</w:t>
      </w:r>
      <w:r w:rsidRPr="00403AD2">
        <w:rPr>
          <w:rFonts w:asciiTheme="minorHAnsi" w:hAnsiTheme="minorHAnsi"/>
        </w:rPr>
        <w:t xml:space="preserve"> (3/13/17, The Washington Post (Online), “Trump is letting human rights deteriorate, and Bahrain is Exhibit A: The administration appears willing to go forward with an arms sale despite Bahrain's brazen crackdowns against opponents,” Proquest database, JMP)</w:t>
      </w:r>
    </w:p>
    <w:p w:rsidR="004E5EE1" w:rsidRPr="00403AD2" w:rsidRDefault="004E5EE1" w:rsidP="004E5EE1">
      <w:pPr>
        <w:rPr>
          <w:rFonts w:asciiTheme="minorHAnsi" w:hAnsiTheme="minorHAnsi"/>
        </w:rPr>
      </w:pPr>
      <w:r w:rsidRPr="00403AD2">
        <w:rPr>
          <w:rStyle w:val="StyleUnderline"/>
          <w:rFonts w:asciiTheme="minorHAnsi" w:hAnsiTheme="minorHAnsi"/>
        </w:rPr>
        <w:t>IF THERE is an Exhibit A for how</w:t>
      </w:r>
      <w:r w:rsidRPr="00403AD2">
        <w:rPr>
          <w:rFonts w:asciiTheme="minorHAnsi" w:hAnsiTheme="minorHAnsi"/>
        </w:rPr>
        <w:t xml:space="preserve"> the ascent of 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is leading to the deterioration of human rights in other countries, it is Bahrain</w:t>
      </w:r>
      <w:r w:rsidRPr="00403AD2">
        <w:rPr>
          <w:rFonts w:asciiTheme="minorHAnsi" w:hAnsiTheme="minorHAnsi"/>
        </w:rPr>
        <w:t xml:space="preserve"> -- an island kingdom in the Persian Gulf that is the host of the U.S. 5th Fleet. </w:t>
      </w:r>
      <w:r w:rsidRPr="00403AD2">
        <w:rPr>
          <w:rStyle w:val="StyleUnderline"/>
          <w:rFonts w:asciiTheme="minorHAnsi" w:hAnsiTheme="minorHAnsi"/>
        </w:rPr>
        <w:t xml:space="preserve">Since 2011, when its majority-Shiite population revolted during the Arab Spring, </w:t>
      </w:r>
      <w:r w:rsidRPr="00403AD2">
        <w:rPr>
          <w:rStyle w:val="Emphasis"/>
          <w:rFonts w:asciiTheme="minorHAnsi" w:hAnsiTheme="minorHAnsi"/>
        </w:rPr>
        <w:t>the Sunni monarchy has engaged in serial campaigns of repression</w:t>
      </w:r>
      <w:r w:rsidRPr="00403AD2">
        <w:rPr>
          <w:rStyle w:val="StyleUnderline"/>
          <w:rFonts w:asciiTheme="minorHAnsi" w:hAnsiTheme="minorHAnsi"/>
        </w:rPr>
        <w:t>, interspersed with gestures at liberalization aimed at appeasing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tates.</w:t>
      </w:r>
    </w:p>
    <w:p w:rsidR="004E5EE1" w:rsidRPr="00403AD2" w:rsidRDefault="004E5EE1" w:rsidP="004E5EE1">
      <w:pPr>
        <w:rPr>
          <w:rFonts w:asciiTheme="minorHAnsi" w:hAnsiTheme="minorHAnsi"/>
        </w:rPr>
      </w:pPr>
      <w:r w:rsidRPr="00403AD2">
        <w:rPr>
          <w:rFonts w:asciiTheme="minorHAnsi" w:hAnsiTheme="minorHAnsi"/>
        </w:rPr>
        <w:t xml:space="preserve">In September, </w:t>
      </w:r>
      <w:r w:rsidRPr="00403AD2">
        <w:rPr>
          <w:rStyle w:val="StyleUnderline"/>
          <w:rFonts w:asciiTheme="minorHAnsi" w:hAnsiTheme="minorHAnsi"/>
        </w:rPr>
        <w:t>fed up with Bahrain's backtracking on the imprisonment of dissidents and refusal to engage with peaceful opposition parties</w:t>
      </w:r>
      <w:r w:rsidRPr="00403AD2">
        <w:rPr>
          <w:rFonts w:asciiTheme="minorHAnsi" w:hAnsiTheme="minorHAnsi"/>
        </w:rPr>
        <w:t xml:space="preserve">, the </w:t>
      </w:r>
      <w:r w:rsidRPr="00403AD2">
        <w:rPr>
          <w:rStyle w:val="StyleUnderline"/>
          <w:rFonts w:asciiTheme="minorHAnsi" w:hAnsiTheme="minorHAnsi"/>
        </w:rPr>
        <w:t>Obama</w:t>
      </w:r>
      <w:r w:rsidRPr="00403AD2">
        <w:rPr>
          <w:rFonts w:asciiTheme="minorHAnsi" w:hAnsiTheme="minorHAnsi"/>
        </w:rPr>
        <w:t xml:space="preserve"> administration </w:t>
      </w:r>
      <w:r w:rsidRPr="00403AD2">
        <w:rPr>
          <w:rStyle w:val="StyleUnderline"/>
          <w:rFonts w:asciiTheme="minorHAnsi" w:hAnsiTheme="minorHAnsi"/>
        </w:rPr>
        <w:t>conditioned a $3 billion sale of 19 F-16 warplanes to the country on a private list of human rights concessions</w:t>
      </w:r>
      <w:r w:rsidRPr="00403AD2">
        <w:rPr>
          <w:rFonts w:asciiTheme="minorHAnsi" w:hAnsiTheme="minorHAnsi"/>
        </w:rPr>
        <w:t>. They were steps U.S. officials believed Bahrain could fulfill without risk -- such as the release of prominent human rights advocate Nabeel Rajab.</w:t>
      </w:r>
    </w:p>
    <w:p w:rsidR="004E5EE1" w:rsidRPr="00403AD2" w:rsidRDefault="004E5EE1" w:rsidP="004E5EE1">
      <w:pPr>
        <w:rPr>
          <w:rFonts w:asciiTheme="minorHAnsi" w:hAnsiTheme="minorHAnsi"/>
        </w:rPr>
      </w:pPr>
      <w:r w:rsidRPr="00403AD2">
        <w:rPr>
          <w:rStyle w:val="StyleUnderline"/>
          <w:rFonts w:asciiTheme="minorHAnsi" w:hAnsiTheme="minorHAnsi"/>
        </w:rPr>
        <w:t>The regime</w:t>
      </w:r>
      <w:r w:rsidRPr="00403AD2">
        <w:rPr>
          <w:rFonts w:asciiTheme="minorHAnsi" w:hAnsiTheme="minorHAnsi"/>
        </w:rPr>
        <w:t xml:space="preserve"> of King Hamad bin Isa al-Khalifa </w:t>
      </w:r>
      <w:r w:rsidRPr="00403AD2">
        <w:rPr>
          <w:rStyle w:val="StyleUnderline"/>
          <w:rFonts w:asciiTheme="minorHAnsi" w:hAnsiTheme="minorHAnsi"/>
        </w:rPr>
        <w:t>did not comply. Instead it waited for the results of the U.S. presidential election. When</w:t>
      </w:r>
      <w:r w:rsidRPr="00403AD2">
        <w:rPr>
          <w:rFonts w:asciiTheme="minorHAnsi" w:hAnsiTheme="minorHAnsi"/>
        </w:rPr>
        <w:t xml:space="preserve"> Donald </w:t>
      </w:r>
      <w:r w:rsidRPr="00403AD2">
        <w:rPr>
          <w:rStyle w:val="StyleUnderline"/>
          <w:rFonts w:asciiTheme="minorHAnsi" w:hAnsiTheme="minorHAnsi"/>
        </w:rPr>
        <w:t xml:space="preserve">Trump won, </w:t>
      </w:r>
      <w:r w:rsidRPr="00403AD2">
        <w:rPr>
          <w:rStyle w:val="Emphasis"/>
          <w:rFonts w:asciiTheme="minorHAnsi" w:hAnsiTheme="minorHAnsi"/>
        </w:rPr>
        <w:t>it appealed for the F-16 sale to go forward without conditions -- and meanwhile launched a new crackdown on opponents at home</w:t>
      </w:r>
      <w:r w:rsidRPr="00403AD2">
        <w:rPr>
          <w:rFonts w:asciiTheme="minorHAnsi" w:hAnsiTheme="minorHAnsi"/>
        </w:rPr>
        <w:t>. In the past few weeks, the government moved to dissolve a moderate, secular opposition party, restored the power of a domestic intelligence agency to make arrests, and pushed a measure through parliament authorizing military trials of civilians.</w:t>
      </w:r>
    </w:p>
    <w:p w:rsidR="004E5EE1" w:rsidRPr="00403AD2" w:rsidRDefault="004E5EE1" w:rsidP="004E5EE1">
      <w:pPr>
        <w:rPr>
          <w:rFonts w:asciiTheme="minorHAnsi" w:hAnsiTheme="minorHAnsi"/>
        </w:rPr>
      </w:pPr>
      <w:r w:rsidRPr="00403AD2">
        <w:rPr>
          <w:rStyle w:val="StyleUnderline"/>
          <w:rFonts w:asciiTheme="minorHAnsi" w:hAnsiTheme="minorHAnsi"/>
        </w:rPr>
        <w:t>Despite these brazen measures -- the last two of which reverse reform steps Bahrain previously took in response to U.S. criticism</w:t>
      </w:r>
      <w:r w:rsidRPr="00403AD2">
        <w:rPr>
          <w:rFonts w:asciiTheme="minorHAnsi" w:hAnsiTheme="minorHAnsi"/>
        </w:rPr>
        <w:t xml:space="preserve"> -- 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appears to be preparing to go forward with the F-16 sale</w:t>
      </w:r>
      <w:r w:rsidRPr="00403AD2">
        <w:rPr>
          <w:rFonts w:asciiTheme="minorHAnsi" w:hAnsiTheme="minorHAnsi"/>
        </w:rPr>
        <w:t>. Congressional sources say they believe that Secretary of State Rex Tillerson and Defense Secretary Jim Mattis have agreed to divorce political conditions from military cooperation with Bahrain and other Persian Gulf allies, and that the State Department may soon send notification of the F-16s to the Senate Foreign Relations Committee. That would please Chairman Bob Corker (R-Tenn.), who has publicly called for the deal to proceed without conditions.</w:t>
      </w:r>
    </w:p>
    <w:p w:rsidR="004E5EE1" w:rsidRPr="00403AD2" w:rsidRDefault="004E5EE1" w:rsidP="004E5EE1">
      <w:pPr>
        <w:rPr>
          <w:rFonts w:asciiTheme="minorHAnsi" w:hAnsiTheme="minorHAnsi"/>
        </w:rPr>
      </w:pPr>
      <w:r w:rsidRPr="00403AD2">
        <w:rPr>
          <w:rFonts w:asciiTheme="minorHAnsi" w:hAnsiTheme="minorHAnsi"/>
        </w:rPr>
        <w:t xml:space="preserve">Other members of the committee, from both parties, remain disturbed by Bahrain's behavior and by the prospect of an unconditional sale. Ranking Democratic member Benjamin L. Cardin of Maryland raised the issue in a recent phone call with Mr. Tillerson. They are right: </w:t>
      </w:r>
      <w:r w:rsidRPr="00403AD2">
        <w:rPr>
          <w:rStyle w:val="Emphasis"/>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has considerable leverage over the Gulf emirates, and it is wrong not to use it to check abuses of human rights</w:t>
      </w:r>
      <w:r w:rsidRPr="00403AD2">
        <w:rPr>
          <w:rFonts w:asciiTheme="minorHAnsi" w:hAnsiTheme="minorHAnsi"/>
        </w:rPr>
        <w:t xml:space="preserve">. </w:t>
      </w:r>
      <w:r w:rsidRPr="00403AD2">
        <w:rPr>
          <w:rStyle w:val="Emphasis"/>
          <w:rFonts w:asciiTheme="minorHAnsi" w:hAnsiTheme="minorHAnsi"/>
        </w:rPr>
        <w:t>The problem is not just a moral one; the Bahraini regime's abuses risk further destabilizing the country and triggering a sectarian conflict that nearby Iran could exploit.</w:t>
      </w:r>
    </w:p>
    <w:p w:rsidR="004E5EE1" w:rsidRPr="00403AD2" w:rsidRDefault="004E5EE1" w:rsidP="004E5EE1">
      <w:pPr>
        <w:rPr>
          <w:rFonts w:asciiTheme="minorHAnsi" w:hAnsiTheme="minorHAnsi"/>
        </w:rPr>
      </w:pPr>
      <w:r w:rsidRPr="00403AD2">
        <w:rPr>
          <w:rFonts w:asciiTheme="minorHAnsi" w:hAnsiTheme="minorHAnsi"/>
        </w:rPr>
        <w:t xml:space="preserve">It is difficult for Congress to block an arms sale -- it must pass a resolution within 30 days of a formal notification. But Mr. Cardin and other Foreign Relations Committee members should insist that before going forward with the Bahrain deal, the administration come up with a strategy to reverse the ongoing </w:t>
      </w:r>
      <w:r w:rsidRPr="00403AD2">
        <w:rPr>
          <w:rFonts w:asciiTheme="minorHAnsi" w:hAnsiTheme="minorHAnsi"/>
        </w:rPr>
        <w:lastRenderedPageBreak/>
        <w:t xml:space="preserve">repression. Mr. Rajab and other nonviolent opponents should be released and peaceful opposition political parties allowed to organize. </w:t>
      </w:r>
      <w:r w:rsidRPr="00403AD2">
        <w:rPr>
          <w:rStyle w:val="Emphasis"/>
          <w:rFonts w:asciiTheme="minorHAnsi" w:hAnsiTheme="minorHAnsi"/>
        </w:rPr>
        <w:t>If</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 </w:t>
      </w:r>
      <w:r w:rsidRPr="00403AD2">
        <w:rPr>
          <w:rStyle w:val="Emphasis"/>
          <w:rFonts w:asciiTheme="minorHAnsi" w:hAnsiTheme="minorHAnsi"/>
        </w:rPr>
        <w:t>signals toleration for the crackdown, it will betray liberal reformers across the region</w:t>
      </w:r>
      <w:r w:rsidRPr="00403AD2">
        <w:rPr>
          <w:rFonts w:asciiTheme="minorHAnsi" w:hAnsiTheme="minorHAnsi"/>
        </w:rPr>
        <w:t>.</w:t>
      </w:r>
    </w:p>
    <w:p w:rsidR="004E5EE1" w:rsidRPr="00403AD2" w:rsidRDefault="004E5EE1" w:rsidP="006B7736">
      <w:pPr>
        <w:rPr>
          <w:rFonts w:asciiTheme="minorHAnsi" w:hAnsiTheme="minorHAnsi"/>
        </w:rPr>
      </w:pPr>
    </w:p>
    <w:p w:rsidR="00315B39" w:rsidRPr="00403AD2" w:rsidRDefault="00315B39" w:rsidP="00315B39">
      <w:pPr>
        <w:pStyle w:val="Heading3"/>
        <w:rPr>
          <w:rFonts w:asciiTheme="minorHAnsi" w:hAnsiTheme="minorHAnsi"/>
        </w:rPr>
      </w:pPr>
      <w:r w:rsidRPr="00403AD2">
        <w:rPr>
          <w:rFonts w:asciiTheme="minorHAnsi" w:hAnsiTheme="minorHAnsi"/>
        </w:rPr>
        <w:lastRenderedPageBreak/>
        <w:t xml:space="preserve">! – Bahrain Economy / </w:t>
      </w:r>
      <w:r w:rsidR="00C018EE" w:rsidRPr="00403AD2">
        <w:rPr>
          <w:rFonts w:asciiTheme="minorHAnsi" w:hAnsiTheme="minorHAnsi"/>
        </w:rPr>
        <w:t>ME</w:t>
      </w:r>
      <w:r w:rsidRPr="00403AD2">
        <w:rPr>
          <w:rFonts w:asciiTheme="minorHAnsi" w:hAnsiTheme="minorHAnsi"/>
        </w:rPr>
        <w:t xml:space="preserve"> Instability </w:t>
      </w:r>
    </w:p>
    <w:p w:rsidR="00315B39" w:rsidRPr="00403AD2" w:rsidRDefault="00315B39" w:rsidP="00315B39">
      <w:pPr>
        <w:rPr>
          <w:rFonts w:asciiTheme="minorHAnsi" w:hAnsiTheme="minorHAnsi"/>
        </w:rPr>
      </w:pPr>
    </w:p>
    <w:p w:rsidR="00315B39" w:rsidRPr="00403AD2" w:rsidRDefault="00315B39" w:rsidP="00315B39">
      <w:pPr>
        <w:pStyle w:val="Heading4"/>
        <w:rPr>
          <w:rFonts w:asciiTheme="minorHAnsi" w:hAnsiTheme="minorHAnsi"/>
        </w:rPr>
      </w:pPr>
      <w:r w:rsidRPr="00403AD2">
        <w:rPr>
          <w:rFonts w:asciiTheme="minorHAnsi" w:hAnsiTheme="minorHAnsi"/>
        </w:rPr>
        <w:t>Bahrain economy is linked with ME stability---Saudi partnership means economic collapse tanks the region</w:t>
      </w:r>
    </w:p>
    <w:p w:rsidR="00315B39" w:rsidRPr="00403AD2" w:rsidRDefault="00315B39" w:rsidP="00315B39">
      <w:pPr>
        <w:rPr>
          <w:rFonts w:asciiTheme="minorHAnsi" w:hAnsiTheme="minorHAnsi"/>
        </w:rPr>
      </w:pPr>
      <w:r w:rsidRPr="00403AD2">
        <w:rPr>
          <w:rStyle w:val="Style13ptBold"/>
          <w:rFonts w:asciiTheme="minorHAnsi" w:hAnsiTheme="minorHAnsi"/>
        </w:rPr>
        <w:t>Stevenson</w:t>
      </w:r>
      <w:r w:rsidRPr="00403AD2">
        <w:rPr>
          <w:rFonts w:asciiTheme="minorHAnsi" w:hAnsiTheme="minorHAnsi"/>
        </w:rPr>
        <w:t>, 2-16-20</w:t>
      </w:r>
      <w:r w:rsidRPr="00403AD2">
        <w:rPr>
          <w:rStyle w:val="Style13ptBold"/>
          <w:rFonts w:asciiTheme="minorHAnsi" w:hAnsiTheme="minorHAnsi"/>
        </w:rPr>
        <w:t>11</w:t>
      </w:r>
      <w:r w:rsidRPr="00403AD2">
        <w:rPr>
          <w:rFonts w:asciiTheme="minorHAnsi" w:hAnsiTheme="minorHAnsi"/>
        </w:rPr>
        <w:t>---Correspondent and bureau chief at Reuters in various locations, including Japan, Netherlands, the United States and United Arab Emirates (Reed, "Analysis: Bahrain unrest may have regional, financial impact", U.S., 2-16-2011, https://www.reuters.com/article/us-bahrain-analysis/analysis-bahrain-unrest-may-have-regional-financial-impact-idUKTRE71F3E220110216)//RKM</w:t>
      </w:r>
    </w:p>
    <w:p w:rsidR="00315B39" w:rsidRPr="00403AD2" w:rsidRDefault="00315B39" w:rsidP="00315B39">
      <w:pPr>
        <w:rPr>
          <w:rFonts w:asciiTheme="minorHAnsi" w:hAnsiTheme="minorHAnsi"/>
          <w:u w:val="single"/>
        </w:rPr>
      </w:pPr>
      <w:r w:rsidRPr="00403AD2">
        <w:rPr>
          <w:rFonts w:asciiTheme="minorHAnsi" w:hAnsiTheme="minorHAnsi"/>
        </w:rPr>
        <w:t xml:space="preserve">DUBAI (Reuters) - </w:t>
      </w:r>
      <w:r w:rsidRPr="00403AD2">
        <w:rPr>
          <w:rFonts w:asciiTheme="minorHAnsi" w:hAnsiTheme="minorHAnsi"/>
          <w:u w:val="single"/>
        </w:rPr>
        <w:t xml:space="preserve">Bahrain may be tiny, and fairly insignificant as an oil producer, but nearly $10 billion parked in </w:t>
      </w:r>
      <w:r w:rsidRPr="00403AD2">
        <w:rPr>
          <w:rStyle w:val="Emphasis"/>
          <w:rFonts w:asciiTheme="minorHAnsi" w:hAnsiTheme="minorHAnsi"/>
        </w:rPr>
        <w:t>mutual funds</w:t>
      </w:r>
      <w:r w:rsidRPr="00403AD2">
        <w:rPr>
          <w:rFonts w:asciiTheme="minorHAnsi" w:hAnsiTheme="minorHAnsi"/>
          <w:u w:val="single"/>
        </w:rPr>
        <w:t xml:space="preserve"> in the kingdom mean plenty is at stake if protests</w:t>
      </w:r>
      <w:r w:rsidRPr="00403AD2">
        <w:rPr>
          <w:rFonts w:asciiTheme="minorHAnsi" w:hAnsiTheme="minorHAnsi"/>
        </w:rPr>
        <w:t xml:space="preserve"> inspired by Egypt and Tunisia </w:t>
      </w:r>
      <w:r w:rsidRPr="00403AD2">
        <w:rPr>
          <w:rFonts w:asciiTheme="minorHAnsi" w:hAnsiTheme="minorHAnsi"/>
          <w:u w:val="single"/>
        </w:rPr>
        <w:t>spiral out of control.</w:t>
      </w:r>
    </w:p>
    <w:p w:rsidR="00315B39" w:rsidRPr="00403AD2" w:rsidRDefault="00315B39" w:rsidP="00315B39">
      <w:pPr>
        <w:rPr>
          <w:rFonts w:asciiTheme="minorHAnsi" w:hAnsiTheme="minorHAnsi"/>
          <w:u w:val="single"/>
        </w:rPr>
      </w:pPr>
      <w:r w:rsidRPr="00403AD2">
        <w:rPr>
          <w:rFonts w:asciiTheme="minorHAnsi" w:hAnsiTheme="minorHAnsi"/>
        </w:rPr>
        <w:t xml:space="preserve">It is </w:t>
      </w:r>
      <w:r w:rsidRPr="00403AD2">
        <w:rPr>
          <w:rFonts w:asciiTheme="minorHAnsi" w:hAnsiTheme="minorHAnsi"/>
          <w:u w:val="single"/>
        </w:rPr>
        <w:t>the Gulf Arab state seen as most vulnerable to unrest because of deep-rooted discontent among its majority Shi’ite population against the ruling Sunni dynasty</w:t>
      </w:r>
      <w:r w:rsidRPr="00403AD2">
        <w:rPr>
          <w:rFonts w:asciiTheme="minorHAnsi" w:hAnsiTheme="minorHAnsi"/>
        </w:rPr>
        <w:t xml:space="preserve">, the al-Khalifas. </w:t>
      </w:r>
      <w:r w:rsidRPr="00403AD2">
        <w:rPr>
          <w:rFonts w:asciiTheme="minorHAnsi" w:hAnsiTheme="minorHAnsi"/>
          <w:u w:val="single"/>
        </w:rPr>
        <w:t xml:space="preserve">The populace complains of economic hardships, lack of political freedoms and </w:t>
      </w:r>
      <w:r w:rsidRPr="00403AD2">
        <w:rPr>
          <w:rStyle w:val="Emphasis"/>
          <w:rFonts w:asciiTheme="minorHAnsi" w:hAnsiTheme="minorHAnsi"/>
        </w:rPr>
        <w:t>discrimination in jobs</w:t>
      </w:r>
      <w:r w:rsidRPr="00403AD2">
        <w:rPr>
          <w:rFonts w:asciiTheme="minorHAnsi" w:hAnsiTheme="minorHAnsi"/>
          <w:u w:val="single"/>
        </w:rPr>
        <w:t xml:space="preserve"> in favor of Sunnis.</w:t>
      </w:r>
    </w:p>
    <w:p w:rsidR="00315B39" w:rsidRPr="00403AD2" w:rsidRDefault="00315B39" w:rsidP="00315B39">
      <w:pPr>
        <w:rPr>
          <w:rFonts w:asciiTheme="minorHAnsi" w:hAnsiTheme="minorHAnsi"/>
        </w:rPr>
      </w:pPr>
      <w:r w:rsidRPr="00403AD2">
        <w:rPr>
          <w:rFonts w:asciiTheme="minorHAnsi" w:hAnsiTheme="minorHAnsi"/>
          <w:u w:val="single"/>
        </w:rPr>
        <w:t xml:space="preserve">This has always sat awkwardly with its status as a </w:t>
      </w:r>
      <w:r w:rsidRPr="00403AD2">
        <w:rPr>
          <w:rStyle w:val="Emphasis"/>
          <w:rFonts w:asciiTheme="minorHAnsi" w:hAnsiTheme="minorHAnsi"/>
        </w:rPr>
        <w:t>regional banking, trading</w:t>
      </w:r>
      <w:r w:rsidRPr="00403AD2">
        <w:rPr>
          <w:rFonts w:asciiTheme="minorHAnsi" w:hAnsiTheme="minorHAnsi"/>
          <w:u w:val="single"/>
        </w:rPr>
        <w:t xml:space="preserve"> and Islamic </w:t>
      </w:r>
      <w:r w:rsidRPr="00403AD2">
        <w:rPr>
          <w:rStyle w:val="Emphasis"/>
          <w:rFonts w:asciiTheme="minorHAnsi" w:hAnsiTheme="minorHAnsi"/>
        </w:rPr>
        <w:t>finance hub</w:t>
      </w:r>
      <w:r w:rsidRPr="00403AD2">
        <w:rPr>
          <w:rFonts w:asciiTheme="minorHAnsi" w:hAnsiTheme="minorHAnsi"/>
        </w:rPr>
        <w:t xml:space="preserve">, </w:t>
      </w:r>
      <w:r w:rsidRPr="00403AD2">
        <w:rPr>
          <w:rFonts w:asciiTheme="minorHAnsi" w:hAnsiTheme="minorHAnsi"/>
          <w:u w:val="single"/>
        </w:rPr>
        <w:t>but its advantages</w:t>
      </w:r>
      <w:r w:rsidRPr="00403AD2">
        <w:rPr>
          <w:rFonts w:asciiTheme="minorHAnsi" w:hAnsiTheme="minorHAnsi"/>
        </w:rPr>
        <w:t xml:space="preserve">, as a diversified economy and relatively liberal society, </w:t>
      </w:r>
      <w:r w:rsidRPr="00403AD2">
        <w:rPr>
          <w:rFonts w:asciiTheme="minorHAnsi" w:hAnsiTheme="minorHAnsi"/>
          <w:u w:val="single"/>
        </w:rPr>
        <w:t xml:space="preserve">have outweighed the risks — </w:t>
      </w:r>
      <w:r w:rsidRPr="00403AD2">
        <w:rPr>
          <w:rStyle w:val="Emphasis"/>
          <w:rFonts w:asciiTheme="minorHAnsi" w:hAnsiTheme="minorHAnsi"/>
        </w:rPr>
        <w:t>thus far.</w:t>
      </w:r>
    </w:p>
    <w:p w:rsidR="00315B39" w:rsidRPr="00403AD2" w:rsidRDefault="00315B39" w:rsidP="00315B39">
      <w:pPr>
        <w:rPr>
          <w:rFonts w:asciiTheme="minorHAnsi" w:hAnsiTheme="minorHAnsi"/>
        </w:rPr>
      </w:pPr>
      <w:r w:rsidRPr="00403AD2">
        <w:rPr>
          <w:rFonts w:asciiTheme="minorHAnsi" w:hAnsiTheme="minorHAnsi"/>
          <w:u w:val="single"/>
        </w:rPr>
        <w:t>“If you’re trying to set yourself as a financial hub you need to provide security and stability above all else,”</w:t>
      </w:r>
      <w:r w:rsidRPr="00403AD2">
        <w:rPr>
          <w:rFonts w:asciiTheme="minorHAnsi" w:hAnsiTheme="minorHAnsi"/>
        </w:rPr>
        <w:t xml:space="preserve"> said Sven Richter, managing director and head of frontier markets at Renaissance Asset Management.</w:t>
      </w:r>
    </w:p>
    <w:p w:rsidR="00315B39" w:rsidRPr="00403AD2" w:rsidRDefault="00315B39" w:rsidP="00315B39">
      <w:pPr>
        <w:rPr>
          <w:rFonts w:asciiTheme="minorHAnsi" w:hAnsiTheme="minorHAnsi"/>
          <w:u w:val="single"/>
        </w:rPr>
      </w:pPr>
      <w:r w:rsidRPr="00403AD2">
        <w:rPr>
          <w:rFonts w:asciiTheme="minorHAnsi" w:hAnsiTheme="minorHAnsi"/>
        </w:rPr>
        <w:t xml:space="preserve">So far there is no sign of money leaving. </w:t>
      </w:r>
      <w:r w:rsidRPr="00403AD2">
        <w:rPr>
          <w:rFonts w:asciiTheme="minorHAnsi" w:hAnsiTheme="minorHAnsi"/>
          <w:u w:val="single"/>
        </w:rPr>
        <w:t>The stock market is flat this week and funds say they are still waiting to see how protests, in which two people have died this week, play out.</w:t>
      </w:r>
    </w:p>
    <w:p w:rsidR="00315B39" w:rsidRPr="00403AD2" w:rsidRDefault="00315B39" w:rsidP="00315B39">
      <w:pPr>
        <w:rPr>
          <w:rFonts w:asciiTheme="minorHAnsi" w:hAnsiTheme="minorHAnsi"/>
        </w:rPr>
      </w:pPr>
      <w:r w:rsidRPr="00403AD2">
        <w:rPr>
          <w:rFonts w:asciiTheme="minorHAnsi" w:hAnsiTheme="minorHAnsi"/>
        </w:rPr>
        <w:t>Markets are open and banks are functioning as usual on the island, home to 1.3 million people, half of whom are foreigners.</w:t>
      </w:r>
    </w:p>
    <w:p w:rsidR="00315B39" w:rsidRPr="00403AD2" w:rsidRDefault="00315B39" w:rsidP="00315B39">
      <w:pPr>
        <w:rPr>
          <w:rFonts w:asciiTheme="minorHAnsi" w:hAnsiTheme="minorHAnsi"/>
          <w:u w:val="single"/>
        </w:rPr>
      </w:pPr>
      <w:r w:rsidRPr="00403AD2">
        <w:rPr>
          <w:rFonts w:asciiTheme="minorHAnsi" w:hAnsiTheme="minorHAnsi"/>
          <w:u w:val="single"/>
        </w:rPr>
        <w:t>Yet the cost of insuring Bahrain’s debt climbed to its highest level since August 2009 with 5-year credit default swaps rising 13 percent in two days to 275 basis points.</w:t>
      </w:r>
    </w:p>
    <w:p w:rsidR="00315B39" w:rsidRPr="00403AD2" w:rsidRDefault="00315B39" w:rsidP="00315B39">
      <w:pPr>
        <w:rPr>
          <w:rFonts w:asciiTheme="minorHAnsi" w:hAnsiTheme="minorHAnsi"/>
        </w:rPr>
      </w:pPr>
      <w:r w:rsidRPr="00403AD2">
        <w:rPr>
          <w:rFonts w:asciiTheme="minorHAnsi" w:hAnsiTheme="minorHAnsi"/>
        </w:rPr>
        <w:t>Investors are watching the situation closely.</w:t>
      </w:r>
    </w:p>
    <w:p w:rsidR="00315B39" w:rsidRPr="00403AD2" w:rsidRDefault="00315B39" w:rsidP="00315B39">
      <w:pPr>
        <w:rPr>
          <w:rFonts w:asciiTheme="minorHAnsi" w:hAnsiTheme="minorHAnsi"/>
          <w:u w:val="single"/>
        </w:rPr>
      </w:pPr>
      <w:r w:rsidRPr="00403AD2">
        <w:rPr>
          <w:rFonts w:asciiTheme="minorHAnsi" w:hAnsiTheme="minorHAnsi"/>
          <w:u w:val="single"/>
        </w:rPr>
        <w:t xml:space="preserve">In Saudi Arabia, connected to Bahrain via a causeway, the main share index </w:t>
      </w:r>
      <w:r w:rsidRPr="00403AD2">
        <w:rPr>
          <w:rStyle w:val="Emphasis"/>
          <w:rFonts w:asciiTheme="minorHAnsi" w:hAnsiTheme="minorHAnsi"/>
        </w:rPr>
        <w:t>fell 1.2 percent</w:t>
      </w:r>
      <w:r w:rsidRPr="00403AD2">
        <w:rPr>
          <w:rFonts w:asciiTheme="minorHAnsi" w:hAnsiTheme="minorHAnsi"/>
          <w:u w:val="single"/>
        </w:rPr>
        <w:t xml:space="preserve"> on Wednesday.</w:t>
      </w:r>
    </w:p>
    <w:p w:rsidR="00315B39" w:rsidRPr="00403AD2" w:rsidRDefault="00315B39" w:rsidP="00315B39">
      <w:pPr>
        <w:rPr>
          <w:rFonts w:asciiTheme="minorHAnsi" w:hAnsiTheme="minorHAnsi"/>
        </w:rPr>
      </w:pPr>
      <w:r w:rsidRPr="00403AD2">
        <w:rPr>
          <w:rFonts w:asciiTheme="minorHAnsi" w:hAnsiTheme="minorHAnsi"/>
        </w:rPr>
        <w:t>Aqber Naqvi, a fund manager with Al Masah Capital in Dubai, said he could consider changing his exposure to Bahrain if the unrest grew: “</w:t>
      </w:r>
      <w:r w:rsidRPr="00403AD2">
        <w:rPr>
          <w:rFonts w:asciiTheme="minorHAnsi" w:hAnsiTheme="minorHAnsi"/>
          <w:u w:val="single"/>
        </w:rPr>
        <w:t>If there is traction to these protests, we might take a call,” he said. “But as of now it’s too early to say.”</w:t>
      </w:r>
    </w:p>
    <w:p w:rsidR="00315B39" w:rsidRPr="00403AD2" w:rsidRDefault="00315B39" w:rsidP="00315B39">
      <w:pPr>
        <w:rPr>
          <w:rFonts w:asciiTheme="minorHAnsi" w:hAnsiTheme="minorHAnsi"/>
        </w:rPr>
      </w:pPr>
      <w:r w:rsidRPr="00403AD2">
        <w:rPr>
          <w:rFonts w:asciiTheme="minorHAnsi" w:hAnsiTheme="minorHAnsi"/>
        </w:rPr>
        <w:t>SAUDI LINKS</w:t>
      </w:r>
    </w:p>
    <w:p w:rsidR="00315B39" w:rsidRPr="00403AD2" w:rsidRDefault="00315B39" w:rsidP="00315B39">
      <w:pPr>
        <w:rPr>
          <w:rFonts w:asciiTheme="minorHAnsi" w:hAnsiTheme="minorHAnsi"/>
        </w:rPr>
      </w:pPr>
      <w:r w:rsidRPr="00403AD2">
        <w:rPr>
          <w:rFonts w:asciiTheme="minorHAnsi" w:hAnsiTheme="minorHAnsi"/>
          <w:u w:val="single"/>
        </w:rPr>
        <w:t>The financial industry accounts for 25 percent of Bahrain’s GDP and is an important provider of jobs. Assets of Bahraini banks more than tripled between 2002 and 2008 to $252 billion</w:t>
      </w:r>
      <w:r w:rsidRPr="00403AD2">
        <w:rPr>
          <w:rFonts w:asciiTheme="minorHAnsi" w:hAnsiTheme="minorHAnsi"/>
        </w:rPr>
        <w:t xml:space="preserve">, </w:t>
      </w:r>
      <w:r w:rsidRPr="00403AD2">
        <w:rPr>
          <w:rFonts w:asciiTheme="minorHAnsi" w:hAnsiTheme="minorHAnsi"/>
          <w:u w:val="single"/>
        </w:rPr>
        <w:t xml:space="preserve">but have since </w:t>
      </w:r>
      <w:r w:rsidRPr="00403AD2">
        <w:rPr>
          <w:rStyle w:val="Emphasis"/>
          <w:rFonts w:asciiTheme="minorHAnsi" w:hAnsiTheme="minorHAnsi"/>
        </w:rPr>
        <w:t>fallen</w:t>
      </w:r>
      <w:r w:rsidRPr="00403AD2">
        <w:rPr>
          <w:rFonts w:asciiTheme="minorHAnsi" w:hAnsiTheme="minorHAnsi"/>
          <w:u w:val="single"/>
        </w:rPr>
        <w:t xml:space="preserve"> to $217 billion</w:t>
      </w:r>
      <w:r w:rsidRPr="00403AD2">
        <w:rPr>
          <w:rFonts w:asciiTheme="minorHAnsi" w:hAnsiTheme="minorHAnsi"/>
        </w:rPr>
        <w:t xml:space="preserve"> as of October 2010.</w:t>
      </w:r>
    </w:p>
    <w:p w:rsidR="00315B39" w:rsidRPr="00403AD2" w:rsidRDefault="00315B39" w:rsidP="00315B39">
      <w:pPr>
        <w:rPr>
          <w:rFonts w:asciiTheme="minorHAnsi" w:hAnsiTheme="minorHAnsi"/>
          <w:u w:val="single"/>
        </w:rPr>
      </w:pPr>
      <w:r w:rsidRPr="00403AD2">
        <w:rPr>
          <w:rFonts w:asciiTheme="minorHAnsi" w:hAnsiTheme="minorHAnsi"/>
          <w:u w:val="single"/>
        </w:rPr>
        <w:lastRenderedPageBreak/>
        <w:t>The key will be the degree of outflows</w:t>
      </w:r>
      <w:r w:rsidRPr="00403AD2">
        <w:rPr>
          <w:rFonts w:asciiTheme="minorHAnsi" w:hAnsiTheme="minorHAnsi"/>
        </w:rPr>
        <w:t xml:space="preserve">, if any. With a currency pegged to the dollar, </w:t>
      </w:r>
      <w:r w:rsidRPr="00403AD2">
        <w:rPr>
          <w:rFonts w:asciiTheme="minorHAnsi" w:hAnsiTheme="minorHAnsi"/>
          <w:u w:val="single"/>
        </w:rPr>
        <w:t>Bahrain’s $3.77 billion in foreign exchange and gold reserves could be quickly depleted.</w:t>
      </w:r>
    </w:p>
    <w:p w:rsidR="00315B39" w:rsidRPr="00403AD2" w:rsidRDefault="00315B39" w:rsidP="00315B39">
      <w:pPr>
        <w:rPr>
          <w:rFonts w:asciiTheme="minorHAnsi" w:hAnsiTheme="minorHAnsi"/>
        </w:rPr>
      </w:pPr>
      <w:r w:rsidRPr="00403AD2">
        <w:rPr>
          <w:rFonts w:asciiTheme="minorHAnsi" w:hAnsiTheme="minorHAnsi"/>
          <w:u w:val="single"/>
        </w:rPr>
        <w:t xml:space="preserve">Bahrain’s </w:t>
      </w:r>
      <w:r w:rsidRPr="00403AD2">
        <w:rPr>
          <w:rStyle w:val="Emphasis"/>
          <w:rFonts w:asciiTheme="minorHAnsi" w:hAnsiTheme="minorHAnsi"/>
        </w:rPr>
        <w:t>stability is important</w:t>
      </w:r>
      <w:r w:rsidRPr="00403AD2">
        <w:rPr>
          <w:rFonts w:asciiTheme="minorHAnsi" w:hAnsiTheme="minorHAnsi"/>
          <w:u w:val="single"/>
        </w:rPr>
        <w:t xml:space="preserve"> for </w:t>
      </w:r>
      <w:r w:rsidRPr="00403AD2">
        <w:rPr>
          <w:rFonts w:asciiTheme="minorHAnsi" w:hAnsiTheme="minorHAnsi"/>
        </w:rPr>
        <w:t xml:space="preserve">neighbouring Saudi Arabia, a key supporter of Bahrain’s royal family and where key oilfields are home to an oppressed and occasionally restive Shi’ite minority. </w:t>
      </w:r>
      <w:r w:rsidRPr="00403AD2">
        <w:rPr>
          <w:rFonts w:asciiTheme="minorHAnsi" w:hAnsiTheme="minorHAnsi"/>
          <w:u w:val="single"/>
        </w:rPr>
        <w:t>Bahrain also hosts a major U.S. naval base</w:t>
      </w:r>
      <w:r w:rsidRPr="00403AD2">
        <w:rPr>
          <w:rFonts w:asciiTheme="minorHAnsi" w:hAnsiTheme="minorHAnsi"/>
        </w:rPr>
        <w:t>.</w:t>
      </w:r>
    </w:p>
    <w:p w:rsidR="00315B39" w:rsidRPr="00403AD2" w:rsidRDefault="00315B39" w:rsidP="00315B39">
      <w:pPr>
        <w:rPr>
          <w:rFonts w:asciiTheme="minorHAnsi" w:hAnsiTheme="minorHAnsi"/>
        </w:rPr>
      </w:pPr>
      <w:r w:rsidRPr="00403AD2">
        <w:rPr>
          <w:rFonts w:asciiTheme="minorHAnsi" w:hAnsiTheme="minorHAnsi"/>
        </w:rPr>
        <w:t>The Shi’ites have long complained of government neglect and discrimination, well before uprisings in Tunisia and Egypt emboldened activists across the region. Discontent has been expressed in on-and-off unrest since the mid-1990s.</w:t>
      </w:r>
    </w:p>
    <w:p w:rsidR="00315B39" w:rsidRPr="00403AD2" w:rsidRDefault="00315B39" w:rsidP="00315B39">
      <w:pPr>
        <w:rPr>
          <w:rFonts w:asciiTheme="minorHAnsi" w:hAnsiTheme="minorHAnsi"/>
        </w:rPr>
      </w:pPr>
      <w:r w:rsidRPr="00403AD2">
        <w:rPr>
          <w:rFonts w:asciiTheme="minorHAnsi" w:hAnsiTheme="minorHAnsi"/>
          <w:u w:val="single"/>
        </w:rPr>
        <w:t>With little oil of its own, Bahrain has little spare cash to throw at social problems</w:t>
      </w:r>
      <w:r w:rsidRPr="00403AD2">
        <w:rPr>
          <w:rFonts w:asciiTheme="minorHAnsi" w:hAnsiTheme="minorHAnsi"/>
        </w:rPr>
        <w:t>. But it said last week it would spend an extra $417 million on social items, including food subsidies.</w:t>
      </w:r>
    </w:p>
    <w:p w:rsidR="00315B39" w:rsidRPr="00403AD2" w:rsidRDefault="00315B39" w:rsidP="00315B39">
      <w:pPr>
        <w:rPr>
          <w:rFonts w:asciiTheme="minorHAnsi" w:hAnsiTheme="minorHAnsi"/>
        </w:rPr>
      </w:pPr>
      <w:r w:rsidRPr="00403AD2">
        <w:rPr>
          <w:rFonts w:asciiTheme="minorHAnsi" w:hAnsiTheme="minorHAnsi"/>
        </w:rPr>
        <w:t xml:space="preserve">Protesters want the removal of the </w:t>
      </w:r>
      <w:proofErr w:type="gramStart"/>
      <w:r w:rsidRPr="00403AD2">
        <w:rPr>
          <w:rFonts w:asciiTheme="minorHAnsi" w:hAnsiTheme="minorHAnsi"/>
        </w:rPr>
        <w:t>prime minister</w:t>
      </w:r>
      <w:proofErr w:type="gramEnd"/>
      <w:r w:rsidRPr="00403AD2">
        <w:rPr>
          <w:rFonts w:asciiTheme="minorHAnsi" w:hAnsiTheme="minorHAnsi"/>
        </w:rPr>
        <w:t>, Sheikh Khalifa bin Salman al-Khalifa, who has governed since British rule ended in 1971. For now, they have not sought change at the very top — his nephew King Hamad bin Isa al-Khalifa has ultimate control over the kingdom.</w:t>
      </w:r>
    </w:p>
    <w:p w:rsidR="00315B39" w:rsidRPr="00403AD2" w:rsidRDefault="00315B39" w:rsidP="00315B39">
      <w:pPr>
        <w:rPr>
          <w:rFonts w:asciiTheme="minorHAnsi" w:hAnsiTheme="minorHAnsi"/>
        </w:rPr>
      </w:pPr>
      <w:r w:rsidRPr="00403AD2">
        <w:rPr>
          <w:rFonts w:asciiTheme="minorHAnsi" w:hAnsiTheme="minorHAnsi"/>
        </w:rPr>
        <w:t>King Hamad announced last week he would give 1,000 dinars ($2,650) to each local family, and the government has indicated that it may free minors arrested under a security crackdown last year ahead of parliamentary elections.</w:t>
      </w:r>
    </w:p>
    <w:p w:rsidR="00315B39" w:rsidRPr="00403AD2" w:rsidRDefault="00315B39" w:rsidP="00315B39">
      <w:pPr>
        <w:rPr>
          <w:rFonts w:asciiTheme="minorHAnsi" w:hAnsiTheme="minorHAnsi"/>
        </w:rPr>
      </w:pPr>
      <w:r w:rsidRPr="00403AD2">
        <w:rPr>
          <w:rFonts w:asciiTheme="minorHAnsi" w:hAnsiTheme="minorHAnsi"/>
        </w:rPr>
        <w:t>“That hasn’t seemed to really calm the situation,” said Richter at Renaissance.</w:t>
      </w:r>
    </w:p>
    <w:p w:rsidR="00315B39" w:rsidRPr="00403AD2" w:rsidRDefault="00315B39" w:rsidP="00315B39">
      <w:pPr>
        <w:rPr>
          <w:rFonts w:asciiTheme="minorHAnsi" w:hAnsiTheme="minorHAnsi"/>
        </w:rPr>
      </w:pPr>
      <w:r w:rsidRPr="00403AD2">
        <w:rPr>
          <w:rFonts w:asciiTheme="minorHAnsi" w:hAnsiTheme="minorHAnsi"/>
        </w:rPr>
        <w:t>POVERTY</w:t>
      </w:r>
    </w:p>
    <w:p w:rsidR="00315B39" w:rsidRPr="00403AD2" w:rsidRDefault="00315B39" w:rsidP="00315B39">
      <w:pPr>
        <w:rPr>
          <w:rFonts w:asciiTheme="minorHAnsi" w:hAnsiTheme="minorHAnsi"/>
          <w:u w:val="single"/>
        </w:rPr>
      </w:pPr>
      <w:r w:rsidRPr="00403AD2">
        <w:rPr>
          <w:rFonts w:asciiTheme="minorHAnsi" w:hAnsiTheme="minorHAnsi"/>
        </w:rPr>
        <w:t>The introduction of a new constitution and parliamentary elections a decade ago helped quell Shi’ite unrest then</w:t>
      </w:r>
      <w:r w:rsidRPr="00403AD2">
        <w:rPr>
          <w:rFonts w:asciiTheme="minorHAnsi" w:hAnsiTheme="minorHAnsi"/>
          <w:u w:val="single"/>
        </w:rPr>
        <w:t>. But tensions have risen again in recent years as Shi’ites have been disappointed with the assembly’s limited clout.</w:t>
      </w:r>
    </w:p>
    <w:p w:rsidR="00315B39" w:rsidRPr="00403AD2" w:rsidRDefault="00315B39" w:rsidP="00315B39">
      <w:pPr>
        <w:rPr>
          <w:rFonts w:asciiTheme="minorHAnsi" w:hAnsiTheme="minorHAnsi"/>
        </w:rPr>
      </w:pPr>
      <w:r w:rsidRPr="00403AD2">
        <w:rPr>
          <w:rFonts w:asciiTheme="minorHAnsi" w:hAnsiTheme="minorHAnsi"/>
          <w:u w:val="single"/>
        </w:rPr>
        <w:t>Shi’ites want their rulers to stop granting Sunnis from outside Bahrain citizenship and jobs in the armed forces and security services.</w:t>
      </w:r>
      <w:r w:rsidRPr="00403AD2">
        <w:rPr>
          <w:rFonts w:asciiTheme="minorHAnsi" w:hAnsiTheme="minorHAnsi"/>
        </w:rPr>
        <w:t xml:space="preserve"> They see that as a tactic to change the demographic balance of the nation.</w:t>
      </w:r>
    </w:p>
    <w:p w:rsidR="00315B39" w:rsidRPr="00403AD2" w:rsidRDefault="00315B39" w:rsidP="00315B39">
      <w:pPr>
        <w:rPr>
          <w:rFonts w:asciiTheme="minorHAnsi" w:hAnsiTheme="minorHAnsi"/>
        </w:rPr>
      </w:pPr>
      <w:r w:rsidRPr="00403AD2">
        <w:rPr>
          <w:rFonts w:asciiTheme="minorHAnsi" w:hAnsiTheme="minorHAnsi"/>
        </w:rPr>
        <w:t>The government had been planning to cut subsidies to improve its finances, after posting a 10 percent budget deficit in 2009, and one factor making spending possible is oil’s climb well above Bahrain’s budget break-even price of about $80 per barrel.</w:t>
      </w:r>
    </w:p>
    <w:p w:rsidR="00315B39" w:rsidRPr="00403AD2" w:rsidRDefault="00315B39" w:rsidP="00315B39">
      <w:pPr>
        <w:rPr>
          <w:rFonts w:asciiTheme="minorHAnsi" w:hAnsiTheme="minorHAnsi"/>
        </w:rPr>
      </w:pPr>
      <w:r w:rsidRPr="00403AD2">
        <w:rPr>
          <w:rFonts w:asciiTheme="minorHAnsi" w:hAnsiTheme="minorHAnsi"/>
          <w:u w:val="single"/>
        </w:rPr>
        <w:t>There is great income disparity in Bahrain</w:t>
      </w:r>
      <w:r w:rsidRPr="00403AD2">
        <w:rPr>
          <w:rFonts w:asciiTheme="minorHAnsi" w:hAnsiTheme="minorHAnsi"/>
        </w:rPr>
        <w:t>, but not to the degree seen in Egypt. Per capita gross domestic product in Bahrain is over $40,000, ranked 20th in the world. But while no Bahraini lives on less than $1 a day, an internationally used guide to extreme poverty, many live on just a few dollars.</w:t>
      </w:r>
    </w:p>
    <w:p w:rsidR="00315B39" w:rsidRPr="00403AD2" w:rsidRDefault="00315B39" w:rsidP="00315B39">
      <w:pPr>
        <w:rPr>
          <w:rFonts w:asciiTheme="minorHAnsi" w:hAnsiTheme="minorHAnsi"/>
          <w:u w:val="single"/>
        </w:rPr>
      </w:pPr>
      <w:r w:rsidRPr="00403AD2">
        <w:rPr>
          <w:rFonts w:asciiTheme="minorHAnsi" w:hAnsiTheme="minorHAnsi"/>
          <w:u w:val="single"/>
        </w:rPr>
        <w:t xml:space="preserve">As unrest spread from Tunisia to Egypt, Gulf </w:t>
      </w:r>
      <w:proofErr w:type="gramStart"/>
      <w:r w:rsidRPr="00403AD2">
        <w:rPr>
          <w:rFonts w:asciiTheme="minorHAnsi" w:hAnsiTheme="minorHAnsi"/>
          <w:u w:val="single"/>
        </w:rPr>
        <w:t>states</w:t>
      </w:r>
      <w:proofErr w:type="gramEnd"/>
      <w:r w:rsidRPr="00403AD2">
        <w:rPr>
          <w:rFonts w:asciiTheme="minorHAnsi" w:hAnsiTheme="minorHAnsi"/>
          <w:u w:val="single"/>
        </w:rPr>
        <w:t xml:space="preserve"> were in the spotlight but mostly seen immune to similar unrest, thanks to an unwritten pact under which their rulers have traded a share of </w:t>
      </w:r>
      <w:r w:rsidRPr="00403AD2">
        <w:rPr>
          <w:rStyle w:val="Emphasis"/>
          <w:rFonts w:asciiTheme="minorHAnsi" w:hAnsiTheme="minorHAnsi"/>
        </w:rPr>
        <w:t>their oil wealth</w:t>
      </w:r>
      <w:r w:rsidRPr="00403AD2">
        <w:rPr>
          <w:rFonts w:asciiTheme="minorHAnsi" w:hAnsiTheme="minorHAnsi"/>
          <w:u w:val="single"/>
        </w:rPr>
        <w:t xml:space="preserve"> for their subjects’ loyalty.</w:t>
      </w:r>
    </w:p>
    <w:p w:rsidR="00315B39" w:rsidRPr="00403AD2" w:rsidRDefault="00315B39" w:rsidP="00315B39">
      <w:pPr>
        <w:rPr>
          <w:rFonts w:asciiTheme="minorHAnsi" w:hAnsiTheme="minorHAnsi"/>
        </w:rPr>
      </w:pPr>
      <w:r w:rsidRPr="00403AD2">
        <w:rPr>
          <w:rFonts w:asciiTheme="minorHAnsi" w:hAnsiTheme="minorHAnsi"/>
        </w:rPr>
        <w:t>“Bahrain is on the end of that scale,” said Lars Christensen, emerging markets senior analyst at Danske Bank, referring to Bahrain’s lower level of social stability compared with its Gulf neighbors. “I can’t really see this in Qatar or Kuwait. That’s hard for me to imagine.”</w:t>
      </w:r>
    </w:p>
    <w:p w:rsidR="00315B39" w:rsidRPr="00403AD2" w:rsidRDefault="00315B39" w:rsidP="00315B39">
      <w:pPr>
        <w:rPr>
          <w:rFonts w:asciiTheme="minorHAnsi" w:hAnsiTheme="minorHAnsi"/>
        </w:rPr>
      </w:pPr>
      <w:r w:rsidRPr="00403AD2">
        <w:rPr>
          <w:rFonts w:asciiTheme="minorHAnsi" w:hAnsiTheme="minorHAnsi"/>
        </w:rPr>
        <w:t xml:space="preserve">Neighbouring </w:t>
      </w:r>
      <w:r w:rsidRPr="00403AD2">
        <w:rPr>
          <w:rFonts w:asciiTheme="minorHAnsi" w:hAnsiTheme="minorHAnsi"/>
          <w:u w:val="single"/>
        </w:rPr>
        <w:t xml:space="preserve">Saudi Arabia, Bahrain’s biggest trading partner, is already </w:t>
      </w:r>
      <w:r w:rsidRPr="00403AD2">
        <w:rPr>
          <w:rStyle w:val="Emphasis"/>
          <w:rFonts w:asciiTheme="minorHAnsi" w:hAnsiTheme="minorHAnsi"/>
        </w:rPr>
        <w:t>watching events closely.</w:t>
      </w:r>
    </w:p>
    <w:p w:rsidR="00315B39" w:rsidRPr="00403AD2" w:rsidRDefault="00315B39" w:rsidP="00315B39">
      <w:pPr>
        <w:rPr>
          <w:rStyle w:val="Emphasis"/>
          <w:rFonts w:asciiTheme="minorHAnsi" w:hAnsiTheme="minorHAnsi"/>
        </w:rPr>
      </w:pPr>
      <w:r w:rsidRPr="00403AD2">
        <w:rPr>
          <w:rFonts w:asciiTheme="minorHAnsi" w:hAnsiTheme="minorHAnsi"/>
        </w:rPr>
        <w:lastRenderedPageBreak/>
        <w:t xml:space="preserve">Both countries are also close U.S. allies — </w:t>
      </w:r>
      <w:r w:rsidRPr="00403AD2">
        <w:rPr>
          <w:rFonts w:asciiTheme="minorHAnsi" w:hAnsiTheme="minorHAnsi"/>
          <w:u w:val="single"/>
        </w:rPr>
        <w:t xml:space="preserve">Bahrain is home to the U.S. Navy’s Fifth Fleet, which Washington depends on to curtail the </w:t>
      </w:r>
      <w:r w:rsidRPr="00403AD2">
        <w:rPr>
          <w:rStyle w:val="Emphasis"/>
          <w:rFonts w:asciiTheme="minorHAnsi" w:hAnsiTheme="minorHAnsi"/>
        </w:rPr>
        <w:t>regional influence of Shi’ite Iran.</w:t>
      </w:r>
    </w:p>
    <w:p w:rsidR="00315B39" w:rsidRPr="00403AD2" w:rsidRDefault="00315B39" w:rsidP="00315B39">
      <w:pPr>
        <w:rPr>
          <w:rFonts w:asciiTheme="minorHAnsi" w:hAnsiTheme="minorHAnsi"/>
          <w:u w:val="single"/>
        </w:rPr>
      </w:pPr>
      <w:r w:rsidRPr="00403AD2">
        <w:rPr>
          <w:rFonts w:asciiTheme="minorHAnsi" w:hAnsiTheme="minorHAnsi"/>
          <w:u w:val="single"/>
        </w:rPr>
        <w:t xml:space="preserve">Saudi Arabia will </w:t>
      </w:r>
      <w:r w:rsidRPr="00403AD2">
        <w:rPr>
          <w:rStyle w:val="Emphasis"/>
          <w:rFonts w:asciiTheme="minorHAnsi" w:hAnsiTheme="minorHAnsi"/>
        </w:rPr>
        <w:t>likely step in</w:t>
      </w:r>
      <w:r w:rsidRPr="00403AD2">
        <w:rPr>
          <w:rFonts w:asciiTheme="minorHAnsi" w:hAnsiTheme="minorHAnsi"/>
          <w:u w:val="single"/>
        </w:rPr>
        <w:t xml:space="preserve"> to provide aid if Bahrain becomes unstable. Bahrain is part of the Gulf Cooperation Council (GCC), a loose economic and political bloc that also includes, the </w:t>
      </w:r>
      <w:r w:rsidRPr="00403AD2">
        <w:rPr>
          <w:rStyle w:val="Emphasis"/>
          <w:rFonts w:asciiTheme="minorHAnsi" w:hAnsiTheme="minorHAnsi"/>
        </w:rPr>
        <w:t>United Arab Emirates, Qatar, Oman and Kuwait</w:t>
      </w:r>
      <w:r w:rsidRPr="00403AD2">
        <w:rPr>
          <w:rFonts w:asciiTheme="minorHAnsi" w:hAnsiTheme="minorHAnsi"/>
          <w:u w:val="single"/>
        </w:rPr>
        <w:t>.</w:t>
      </w:r>
    </w:p>
    <w:p w:rsidR="00315B39" w:rsidRPr="00403AD2" w:rsidRDefault="00315B39" w:rsidP="00315B39">
      <w:pPr>
        <w:rPr>
          <w:rFonts w:asciiTheme="minorHAnsi" w:hAnsiTheme="minorHAnsi"/>
        </w:rPr>
      </w:pPr>
      <w:r w:rsidRPr="00403AD2">
        <w:rPr>
          <w:rFonts w:asciiTheme="minorHAnsi" w:hAnsiTheme="minorHAnsi"/>
        </w:rPr>
        <w:t>Christian Shomber, Chief Investment Officer at asset management firm KMEFIC in Kuwait, said: “</w:t>
      </w:r>
      <w:r w:rsidRPr="00403AD2">
        <w:rPr>
          <w:rFonts w:asciiTheme="minorHAnsi" w:hAnsiTheme="minorHAnsi"/>
          <w:u w:val="single"/>
        </w:rPr>
        <w:t xml:space="preserve">I am confident the GCC has an </w:t>
      </w:r>
      <w:r w:rsidRPr="00403AD2">
        <w:rPr>
          <w:rStyle w:val="Emphasis"/>
          <w:rFonts w:asciiTheme="minorHAnsi" w:hAnsiTheme="minorHAnsi"/>
        </w:rPr>
        <w:t>interest</w:t>
      </w:r>
      <w:r w:rsidRPr="00403AD2">
        <w:rPr>
          <w:rFonts w:asciiTheme="minorHAnsi" w:hAnsiTheme="minorHAnsi"/>
          <w:u w:val="single"/>
        </w:rPr>
        <w:t xml:space="preserve"> in getting this resolved quickly.”</w:t>
      </w:r>
    </w:p>
    <w:p w:rsidR="00315B39" w:rsidRPr="00403AD2" w:rsidRDefault="00315B39" w:rsidP="00315B39">
      <w:pPr>
        <w:rPr>
          <w:rFonts w:asciiTheme="minorHAnsi" w:hAnsiTheme="minorHAnsi"/>
        </w:rPr>
      </w:pPr>
      <w:r w:rsidRPr="00403AD2">
        <w:rPr>
          <w:rFonts w:asciiTheme="minorHAnsi" w:hAnsiTheme="minorHAnsi"/>
        </w:rPr>
        <w:t>($1=.3769 Bahraini Dinar)</w:t>
      </w:r>
    </w:p>
    <w:p w:rsidR="00315B39" w:rsidRPr="00403AD2" w:rsidRDefault="00315B39" w:rsidP="006B7736">
      <w:pPr>
        <w:rPr>
          <w:rFonts w:asciiTheme="minorHAnsi" w:hAnsiTheme="minorHAnsi"/>
        </w:rPr>
      </w:pPr>
    </w:p>
    <w:p w:rsidR="007E0869" w:rsidRPr="00403AD2" w:rsidRDefault="007E0869" w:rsidP="007E0869">
      <w:pPr>
        <w:pStyle w:val="Heading3"/>
        <w:rPr>
          <w:rFonts w:asciiTheme="minorHAnsi" w:hAnsiTheme="minorHAnsi"/>
        </w:rPr>
      </w:pPr>
      <w:r w:rsidRPr="00403AD2">
        <w:rPr>
          <w:rFonts w:asciiTheme="minorHAnsi" w:hAnsiTheme="minorHAnsi"/>
        </w:rPr>
        <w:lastRenderedPageBreak/>
        <w:t>IL –</w:t>
      </w:r>
      <w:r w:rsidR="00450B0A" w:rsidRPr="00403AD2">
        <w:rPr>
          <w:rFonts w:asciiTheme="minorHAnsi" w:hAnsiTheme="minorHAnsi"/>
        </w:rPr>
        <w:t xml:space="preserve"> Arms Sales =&gt; Instability / Human Rights Abuses</w:t>
      </w:r>
    </w:p>
    <w:p w:rsidR="007E0869" w:rsidRPr="00403AD2" w:rsidRDefault="007E0869" w:rsidP="007E0869">
      <w:pPr>
        <w:rPr>
          <w:rFonts w:asciiTheme="minorHAnsi" w:hAnsiTheme="minorHAnsi"/>
        </w:rPr>
      </w:pPr>
    </w:p>
    <w:p w:rsidR="007E0869" w:rsidRPr="00403AD2" w:rsidRDefault="007E0869" w:rsidP="007E0869">
      <w:pPr>
        <w:pStyle w:val="Heading4"/>
        <w:rPr>
          <w:rFonts w:asciiTheme="minorHAnsi" w:hAnsiTheme="minorHAnsi"/>
        </w:rPr>
      </w:pPr>
      <w:r w:rsidRPr="00403AD2">
        <w:rPr>
          <w:rFonts w:asciiTheme="minorHAnsi" w:hAnsiTheme="minorHAnsi"/>
        </w:rPr>
        <w:t xml:space="preserve">US arms sales are </w:t>
      </w:r>
      <w:r w:rsidRPr="00403AD2">
        <w:rPr>
          <w:rFonts w:asciiTheme="minorHAnsi" w:hAnsiTheme="minorHAnsi"/>
          <w:u w:val="single"/>
        </w:rPr>
        <w:t>directly</w:t>
      </w:r>
      <w:r w:rsidRPr="00403AD2">
        <w:rPr>
          <w:rFonts w:asciiTheme="minorHAnsi" w:hAnsiTheme="minorHAnsi"/>
        </w:rPr>
        <w:t xml:space="preserve"> contributing to </w:t>
      </w:r>
      <w:r w:rsidRPr="00403AD2">
        <w:rPr>
          <w:rFonts w:asciiTheme="minorHAnsi" w:hAnsiTheme="minorHAnsi"/>
          <w:u w:val="single"/>
        </w:rPr>
        <w:t>Bahrain instability</w:t>
      </w:r>
      <w:r w:rsidRPr="00403AD2">
        <w:rPr>
          <w:rFonts w:asciiTheme="minorHAnsi" w:hAnsiTheme="minorHAnsi"/>
        </w:rPr>
        <w:t>---US arms are being used in domestic fights and human rights abuses</w:t>
      </w:r>
    </w:p>
    <w:p w:rsidR="007E0869" w:rsidRPr="00403AD2" w:rsidRDefault="007E0869" w:rsidP="007E0869">
      <w:pPr>
        <w:rPr>
          <w:rFonts w:asciiTheme="minorHAnsi" w:hAnsiTheme="minorHAnsi"/>
        </w:rPr>
      </w:pPr>
      <w:r w:rsidRPr="00403AD2">
        <w:rPr>
          <w:rStyle w:val="Style13ptBold"/>
          <w:rFonts w:asciiTheme="minorHAnsi" w:hAnsiTheme="minorHAnsi"/>
        </w:rPr>
        <w:t>Vittori</w:t>
      </w:r>
      <w:r w:rsidRPr="00403AD2">
        <w:rPr>
          <w:rFonts w:asciiTheme="minorHAnsi" w:hAnsiTheme="minorHAnsi"/>
        </w:rPr>
        <w:t>, 2-26-20</w:t>
      </w:r>
      <w:r w:rsidRPr="00403AD2">
        <w:rPr>
          <w:rStyle w:val="Style13ptBold"/>
          <w:rFonts w:asciiTheme="minorHAnsi" w:hAnsiTheme="minorHAnsi"/>
        </w:rPr>
        <w:t>19</w:t>
      </w:r>
      <w:r w:rsidRPr="00403AD2">
        <w:rPr>
          <w:rFonts w:asciiTheme="minorHAnsi" w:hAnsiTheme="minorHAnsi"/>
        </w:rPr>
        <w:t xml:space="preserve">---Nonresident scholar in the Democracy, Conflict, and Governance </w:t>
      </w:r>
      <w:proofErr w:type="gramStart"/>
      <w:r w:rsidRPr="00403AD2">
        <w:rPr>
          <w:rFonts w:asciiTheme="minorHAnsi" w:hAnsiTheme="minorHAnsi"/>
        </w:rPr>
        <w:t>Program(</w:t>
      </w:r>
      <w:proofErr w:type="gramEnd"/>
      <w:r w:rsidRPr="00403AD2">
        <w:rPr>
          <w:rFonts w:asciiTheme="minorHAnsi" w:hAnsiTheme="minorHAnsi"/>
        </w:rPr>
        <w:t xml:space="preserve">Jodi, "Bahrain’s Fragility and Security Sector Procurement", Carnegie Endowment for International Peace, 2-26-2019, </w:t>
      </w:r>
      <w:hyperlink r:id="rId144" w:history="1">
        <w:r w:rsidRPr="00403AD2">
          <w:rPr>
            <w:rStyle w:val="Hyperlink"/>
            <w:rFonts w:asciiTheme="minorHAnsi" w:hAnsiTheme="minorHAnsi"/>
          </w:rPr>
          <w:t>https://carnegieendowment.org/2019/02/26/bahrain-s-fragility-and-security-sector-procurement-pub-78443)---RKM</w:t>
        </w:r>
      </w:hyperlink>
    </w:p>
    <w:p w:rsidR="007E0869" w:rsidRPr="00403AD2" w:rsidRDefault="007E0869" w:rsidP="007E0869">
      <w:pPr>
        <w:rPr>
          <w:rFonts w:asciiTheme="minorHAnsi" w:hAnsiTheme="minorHAnsi"/>
          <w:u w:val="single"/>
        </w:rPr>
      </w:pPr>
      <w:r w:rsidRPr="00403AD2">
        <w:rPr>
          <w:rFonts w:asciiTheme="minorHAnsi" w:hAnsiTheme="minorHAnsi"/>
          <w:u w:val="single"/>
        </w:rPr>
        <w:t xml:space="preserve">Potential instability in Bahrain poses a significant threat to U.S. </w:t>
      </w:r>
      <w:r w:rsidRPr="00403AD2">
        <w:rPr>
          <w:rStyle w:val="Emphasis"/>
          <w:rFonts w:asciiTheme="minorHAnsi" w:hAnsiTheme="minorHAnsi"/>
        </w:rPr>
        <w:t>strategic interests</w:t>
      </w:r>
      <w:r w:rsidRPr="00403AD2">
        <w:rPr>
          <w:rFonts w:asciiTheme="minorHAnsi" w:hAnsiTheme="minorHAnsi"/>
          <w:u w:val="single"/>
        </w:rPr>
        <w:t>.</w:t>
      </w:r>
      <w:r w:rsidRPr="00403AD2">
        <w:rPr>
          <w:rFonts w:asciiTheme="minorHAnsi" w:hAnsiTheme="minorHAnsi"/>
        </w:rPr>
        <w:t xml:space="preserve"> </w:t>
      </w:r>
      <w:r w:rsidRPr="00403AD2">
        <w:rPr>
          <w:rFonts w:asciiTheme="minorHAnsi" w:hAnsiTheme="minorHAnsi"/>
          <w:u w:val="single"/>
        </w:rPr>
        <w:t>The United States gains immensely from basing rights in Bahrain</w:t>
      </w:r>
      <w:r w:rsidRPr="00403AD2">
        <w:rPr>
          <w:rFonts w:asciiTheme="minorHAnsi" w:hAnsiTheme="minorHAnsi"/>
        </w:rPr>
        <w:t xml:space="preserve">, which is a key location in the Persian Gulf with its deepwater port and good airfield access. Nowhere else in the region provides such useful geography or facilities.1 </w:t>
      </w:r>
      <w:proofErr w:type="gramStart"/>
      <w:r w:rsidRPr="00403AD2">
        <w:rPr>
          <w:rFonts w:asciiTheme="minorHAnsi" w:hAnsiTheme="minorHAnsi"/>
          <w:u w:val="single"/>
        </w:rPr>
        <w:t>Yet</w:t>
      </w:r>
      <w:proofErr w:type="gramEnd"/>
      <w:r w:rsidRPr="00403AD2">
        <w:rPr>
          <w:rFonts w:asciiTheme="minorHAnsi" w:hAnsiTheme="minorHAnsi"/>
          <w:u w:val="single"/>
        </w:rPr>
        <w:t xml:space="preserve"> another sudden </w:t>
      </w:r>
      <w:r w:rsidRPr="00403AD2">
        <w:rPr>
          <w:rStyle w:val="Emphasis"/>
          <w:rFonts w:asciiTheme="minorHAnsi" w:hAnsiTheme="minorHAnsi"/>
        </w:rPr>
        <w:t>uprising</w:t>
      </w:r>
      <w:r w:rsidRPr="00403AD2">
        <w:rPr>
          <w:rFonts w:asciiTheme="minorHAnsi" w:hAnsiTheme="minorHAnsi"/>
          <w:u w:val="single"/>
        </w:rPr>
        <w:t xml:space="preserve"> by Bahrainis could endanger U.S. military personnel and their families living in Bahrain and could threaten the ability of the United States to keep its bases.</w:t>
      </w:r>
    </w:p>
    <w:p w:rsidR="007E0869" w:rsidRPr="00403AD2" w:rsidRDefault="007E0869" w:rsidP="007E0869">
      <w:pPr>
        <w:rPr>
          <w:rFonts w:asciiTheme="minorHAnsi" w:hAnsiTheme="minorHAnsi"/>
        </w:rPr>
      </w:pPr>
      <w:r w:rsidRPr="00403AD2">
        <w:rPr>
          <w:rFonts w:asciiTheme="minorHAnsi" w:hAnsiTheme="minorHAnsi"/>
        </w:rPr>
        <w:t xml:space="preserve">Aside from relying on the United States for protection, </w:t>
      </w:r>
      <w:r w:rsidRPr="00403AD2">
        <w:rPr>
          <w:rFonts w:asciiTheme="minorHAnsi" w:hAnsiTheme="minorHAnsi"/>
          <w:u w:val="single"/>
        </w:rPr>
        <w:t xml:space="preserve">Bahrain also </w:t>
      </w:r>
      <w:r w:rsidRPr="00403AD2">
        <w:rPr>
          <w:rStyle w:val="Emphasis"/>
          <w:rFonts w:asciiTheme="minorHAnsi" w:hAnsiTheme="minorHAnsi"/>
        </w:rPr>
        <w:t>prioritizes its own security sector</w:t>
      </w:r>
      <w:r w:rsidRPr="00403AD2">
        <w:rPr>
          <w:rFonts w:asciiTheme="minorHAnsi" w:hAnsiTheme="minorHAnsi"/>
          <w:u w:val="single"/>
        </w:rPr>
        <w:t xml:space="preserve"> as it faces both internal and external threats.</w:t>
      </w:r>
      <w:r w:rsidRPr="00403AD2">
        <w:rPr>
          <w:rFonts w:asciiTheme="minorHAnsi" w:hAnsiTheme="minorHAnsi"/>
        </w:rPr>
        <w:t xml:space="preserve"> Internally, </w:t>
      </w:r>
      <w:r w:rsidRPr="00403AD2">
        <w:rPr>
          <w:rFonts w:asciiTheme="minorHAnsi" w:hAnsiTheme="minorHAnsi"/>
          <w:u w:val="single"/>
        </w:rPr>
        <w:t xml:space="preserve">the country was roiled by protests sparked by the Arab Spring in 2011, with smaller-scale protests continuing to this day. Externally, it considers Iran to be a potential existential threat, and Bahrain is also taking part in operations </w:t>
      </w:r>
      <w:r w:rsidRPr="00403AD2">
        <w:rPr>
          <w:rStyle w:val="Emphasis"/>
          <w:rFonts w:asciiTheme="minorHAnsi" w:hAnsiTheme="minorHAnsi"/>
        </w:rPr>
        <w:t>against Yemeni rebels</w:t>
      </w:r>
      <w:r w:rsidRPr="00403AD2">
        <w:rPr>
          <w:rFonts w:asciiTheme="minorHAnsi" w:hAnsiTheme="minorHAnsi"/>
          <w:u w:val="single"/>
        </w:rPr>
        <w:t>.</w:t>
      </w:r>
    </w:p>
    <w:p w:rsidR="007E0869" w:rsidRPr="00403AD2" w:rsidRDefault="007E0869" w:rsidP="007E0869">
      <w:pPr>
        <w:rPr>
          <w:rFonts w:asciiTheme="minorHAnsi" w:hAnsiTheme="minorHAnsi"/>
          <w:u w:val="single"/>
        </w:rPr>
      </w:pPr>
      <w:r w:rsidRPr="00403AD2">
        <w:rPr>
          <w:rFonts w:asciiTheme="minorHAnsi" w:hAnsiTheme="minorHAnsi"/>
        </w:rPr>
        <w:t xml:space="preserve">Especially since restrictions on U.S. arms sales to the country were lifted by the administration of U.S. President Donald Trump, </w:t>
      </w:r>
      <w:r w:rsidRPr="00403AD2">
        <w:rPr>
          <w:rFonts w:asciiTheme="minorHAnsi" w:hAnsiTheme="minorHAnsi"/>
          <w:u w:val="single"/>
        </w:rPr>
        <w:t>Bahrain has been on a massive military spending binge</w:t>
      </w:r>
      <w:r w:rsidRPr="00403AD2">
        <w:rPr>
          <w:rFonts w:asciiTheme="minorHAnsi" w:hAnsiTheme="minorHAnsi"/>
        </w:rPr>
        <w:t xml:space="preserve">: in 2017 and 2018, just the publicly known defense procurement </w:t>
      </w:r>
      <w:r w:rsidRPr="00403AD2">
        <w:rPr>
          <w:rFonts w:asciiTheme="minorHAnsi" w:hAnsiTheme="minorHAnsi"/>
          <w:u w:val="single"/>
        </w:rPr>
        <w:t>contracts with the United States amounted to over $</w:t>
      </w:r>
      <w:r w:rsidRPr="00403AD2">
        <w:rPr>
          <w:rStyle w:val="Emphasis"/>
          <w:rFonts w:asciiTheme="minorHAnsi" w:hAnsiTheme="minorHAnsi"/>
        </w:rPr>
        <w:t>6 billion</w:t>
      </w:r>
      <w:r w:rsidRPr="00403AD2">
        <w:rPr>
          <w:rFonts w:asciiTheme="minorHAnsi" w:hAnsiTheme="minorHAnsi"/>
          <w:u w:val="single"/>
        </w:rPr>
        <w:t xml:space="preserve">. That is a tall order for a country with an overall budget of about </w:t>
      </w:r>
      <w:r w:rsidRPr="00403AD2">
        <w:rPr>
          <w:rStyle w:val="Emphasis"/>
          <w:rFonts w:asciiTheme="minorHAnsi" w:hAnsiTheme="minorHAnsi"/>
        </w:rPr>
        <w:t>$10 billion</w:t>
      </w:r>
      <w:r w:rsidRPr="00403AD2">
        <w:rPr>
          <w:rFonts w:asciiTheme="minorHAnsi" w:hAnsiTheme="minorHAnsi"/>
          <w:u w:val="single"/>
        </w:rPr>
        <w:t xml:space="preserve"> per year.</w:t>
      </w:r>
    </w:p>
    <w:p w:rsidR="007E0869" w:rsidRPr="00403AD2" w:rsidRDefault="007E0869" w:rsidP="007E0869">
      <w:pPr>
        <w:rPr>
          <w:rFonts w:asciiTheme="minorHAnsi" w:hAnsiTheme="minorHAnsi"/>
        </w:rPr>
      </w:pPr>
      <w:r w:rsidRPr="00403AD2">
        <w:rPr>
          <w:rFonts w:asciiTheme="minorHAnsi" w:hAnsiTheme="minorHAnsi"/>
        </w:rPr>
        <w:t>This military procurement splurge is occurring against a backdrop of long-term Bahraini financial trouble. Bahrain spends much more money than its oil, financial, and other sectors bring in. It is thus in the midst of negotiating a five-year, $10-billion bailout package with its Arab allies that will include low-interest loans, spending cuts, and a new value-added tax. The $10-billion aid package will help the country plug fiscal holes in the short term, but will not substantially alter the long-term rent-seeking activity by the country’s elites that keeps Bahrain in dire economic straits.</w:t>
      </w:r>
    </w:p>
    <w:p w:rsidR="007E0869" w:rsidRPr="00403AD2" w:rsidRDefault="007E0869" w:rsidP="007E0869">
      <w:pPr>
        <w:rPr>
          <w:rFonts w:asciiTheme="minorHAnsi" w:hAnsiTheme="minorHAnsi"/>
        </w:rPr>
      </w:pPr>
      <w:r w:rsidRPr="00403AD2">
        <w:rPr>
          <w:rFonts w:asciiTheme="minorHAnsi" w:hAnsiTheme="minorHAnsi"/>
        </w:rPr>
        <w:t>As Bahraini citizens are being asked to tighten their financial belts due to the country’s economic constraints, there are legitimate questions of how Bahrain will come up with the money to pay for new military purchases, as well as what they contribute to the kingdom’s defense.</w:t>
      </w:r>
    </w:p>
    <w:p w:rsidR="007E0869" w:rsidRPr="00403AD2" w:rsidRDefault="007E0869" w:rsidP="007E0869">
      <w:pPr>
        <w:rPr>
          <w:rFonts w:asciiTheme="minorHAnsi" w:hAnsiTheme="minorHAnsi"/>
        </w:rPr>
      </w:pPr>
      <w:r w:rsidRPr="00403AD2">
        <w:rPr>
          <w:rFonts w:asciiTheme="minorHAnsi" w:hAnsiTheme="minorHAnsi"/>
        </w:rPr>
        <w:t xml:space="preserve">The answer is that no one outside the Bahraini royal family seems to know. The Bahraini royal family is not obligated to put many public accounts—including security sector procurement— to scrutiny, so </w:t>
      </w:r>
      <w:r w:rsidRPr="00403AD2">
        <w:rPr>
          <w:rFonts w:asciiTheme="minorHAnsi" w:hAnsiTheme="minorHAnsi"/>
          <w:u w:val="single"/>
        </w:rPr>
        <w:t>there is little transparency or accountability to these purchases</w:t>
      </w:r>
      <w:r w:rsidRPr="00403AD2">
        <w:rPr>
          <w:rFonts w:asciiTheme="minorHAnsi" w:hAnsiTheme="minorHAnsi"/>
        </w:rPr>
        <w:t xml:space="preserve">. </w:t>
      </w:r>
      <w:r w:rsidRPr="00403AD2">
        <w:rPr>
          <w:rFonts w:asciiTheme="minorHAnsi" w:hAnsiTheme="minorHAnsi"/>
          <w:u w:val="single"/>
        </w:rPr>
        <w:t xml:space="preserve">This breakneck but unaccountable security sector procurement spending may create pressures on the </w:t>
      </w:r>
      <w:r w:rsidRPr="00403AD2">
        <w:rPr>
          <w:rStyle w:val="Emphasis"/>
          <w:rFonts w:asciiTheme="minorHAnsi" w:hAnsiTheme="minorHAnsi"/>
        </w:rPr>
        <w:t>legitimacy</w:t>
      </w:r>
      <w:r w:rsidRPr="00403AD2">
        <w:rPr>
          <w:rFonts w:asciiTheme="minorHAnsi" w:hAnsiTheme="minorHAnsi"/>
          <w:u w:val="single"/>
        </w:rPr>
        <w:t xml:space="preserve"> and, ultimately, the </w:t>
      </w:r>
      <w:r w:rsidRPr="00403AD2">
        <w:rPr>
          <w:rStyle w:val="Emphasis"/>
          <w:rFonts w:asciiTheme="minorHAnsi" w:hAnsiTheme="minorHAnsi"/>
        </w:rPr>
        <w:t>stability</w:t>
      </w:r>
      <w:r w:rsidRPr="00403AD2">
        <w:rPr>
          <w:rFonts w:asciiTheme="minorHAnsi" w:hAnsiTheme="minorHAnsi"/>
          <w:u w:val="single"/>
        </w:rPr>
        <w:t xml:space="preserve"> of the Bahraini regime</w:t>
      </w:r>
      <w:r w:rsidRPr="00403AD2">
        <w:rPr>
          <w:rFonts w:asciiTheme="minorHAnsi" w:hAnsiTheme="minorHAnsi"/>
        </w:rPr>
        <w:t xml:space="preserve">. </w:t>
      </w:r>
      <w:r w:rsidRPr="00403AD2">
        <w:rPr>
          <w:rFonts w:asciiTheme="minorHAnsi" w:hAnsiTheme="minorHAnsi"/>
          <w:u w:val="single"/>
        </w:rPr>
        <w:t>Large purchases of weapons come at the expense of paying for other items like housing and economic development.</w:t>
      </w:r>
      <w:r w:rsidRPr="00403AD2">
        <w:rPr>
          <w:rFonts w:asciiTheme="minorHAnsi" w:hAnsiTheme="minorHAnsi"/>
        </w:rPr>
        <w:t xml:space="preserve"> </w:t>
      </w:r>
      <w:r w:rsidRPr="00403AD2">
        <w:rPr>
          <w:rFonts w:asciiTheme="minorHAnsi" w:hAnsiTheme="minorHAnsi"/>
          <w:u w:val="single"/>
        </w:rPr>
        <w:t xml:space="preserve">Those same arms are also often </w:t>
      </w:r>
      <w:r w:rsidRPr="00403AD2">
        <w:rPr>
          <w:rStyle w:val="Emphasis"/>
          <w:rFonts w:asciiTheme="minorHAnsi" w:hAnsiTheme="minorHAnsi"/>
        </w:rPr>
        <w:t>turned on the population itself</w:t>
      </w:r>
      <w:r w:rsidRPr="00403AD2">
        <w:rPr>
          <w:rFonts w:asciiTheme="minorHAnsi" w:hAnsiTheme="minorHAnsi"/>
          <w:u w:val="single"/>
        </w:rPr>
        <w:t xml:space="preserve">, especially the politically </w:t>
      </w:r>
      <w:r w:rsidRPr="00403AD2">
        <w:rPr>
          <w:rStyle w:val="Emphasis"/>
          <w:rFonts w:asciiTheme="minorHAnsi" w:hAnsiTheme="minorHAnsi"/>
        </w:rPr>
        <w:t>marginalized Shia majority</w:t>
      </w:r>
      <w:r w:rsidRPr="00403AD2">
        <w:rPr>
          <w:rFonts w:asciiTheme="minorHAnsi" w:hAnsiTheme="minorHAnsi"/>
          <w:u w:val="single"/>
        </w:rPr>
        <w:t>, to repress dissent</w:t>
      </w:r>
      <w:r w:rsidRPr="00403AD2">
        <w:rPr>
          <w:rFonts w:asciiTheme="minorHAnsi" w:hAnsiTheme="minorHAnsi"/>
        </w:rPr>
        <w:t xml:space="preserve">. The </w:t>
      </w:r>
      <w:r w:rsidRPr="00403AD2">
        <w:rPr>
          <w:rFonts w:asciiTheme="minorHAnsi" w:hAnsiTheme="minorHAnsi"/>
          <w:u w:val="single"/>
        </w:rPr>
        <w:t>lack of transparency and accountability over the security sector, as well as the repression it metes out, allows the regime to largely resist both internal and external calls for democratic reforms.</w:t>
      </w:r>
      <w:r w:rsidRPr="00403AD2">
        <w:rPr>
          <w:rFonts w:asciiTheme="minorHAnsi" w:hAnsiTheme="minorHAnsi"/>
        </w:rPr>
        <w:t xml:space="preserve"> With a population </w:t>
      </w:r>
      <w:r w:rsidRPr="00403AD2">
        <w:rPr>
          <w:rFonts w:asciiTheme="minorHAnsi" w:hAnsiTheme="minorHAnsi"/>
        </w:rPr>
        <w:lastRenderedPageBreak/>
        <w:t>holding significant grievances with the monarchy and a political economy on shaky ground, large purchases without clear national security purposes, means to pay for them, or public accountability only further hurt the legitimacy of the regime.</w:t>
      </w:r>
    </w:p>
    <w:p w:rsidR="007E0869" w:rsidRPr="00403AD2" w:rsidRDefault="007E0869" w:rsidP="007E0869">
      <w:pPr>
        <w:rPr>
          <w:rFonts w:asciiTheme="minorHAnsi" w:hAnsiTheme="minorHAnsi"/>
        </w:rPr>
      </w:pPr>
      <w:r w:rsidRPr="00403AD2">
        <w:rPr>
          <w:rFonts w:asciiTheme="minorHAnsi" w:hAnsiTheme="minorHAnsi"/>
        </w:rPr>
        <w:t xml:space="preserve">This potential for instability has important strategic ramifications for the United States, given Bahrain’s role as a key basing location and ally in the Persian Gulf. </w:t>
      </w:r>
      <w:r w:rsidRPr="00403AD2">
        <w:rPr>
          <w:rFonts w:asciiTheme="minorHAnsi" w:hAnsiTheme="minorHAnsi"/>
          <w:u w:val="single"/>
        </w:rPr>
        <w:t>It is thus in the United States’ interest to strongly encourage the Bahraini royal family to improve its security sector accountability and transparency</w:t>
      </w:r>
      <w:r w:rsidRPr="00403AD2">
        <w:rPr>
          <w:rFonts w:asciiTheme="minorHAnsi" w:hAnsiTheme="minorHAnsi"/>
        </w:rPr>
        <w:t>, lest the lack thereof fuels domestic political grievances that may boil over and jeopardize U.S. objectives in the region.</w:t>
      </w:r>
    </w:p>
    <w:p w:rsidR="007E0869" w:rsidRPr="00403AD2" w:rsidRDefault="007E0869" w:rsidP="007E0869">
      <w:pPr>
        <w:rPr>
          <w:rFonts w:asciiTheme="minorHAnsi" w:hAnsiTheme="minorHAnsi"/>
          <w:u w:val="single"/>
        </w:rPr>
      </w:pPr>
      <w:r w:rsidRPr="00403AD2">
        <w:rPr>
          <w:rFonts w:asciiTheme="minorHAnsi" w:hAnsiTheme="minorHAnsi"/>
          <w:u w:val="single"/>
        </w:rPr>
        <w:t xml:space="preserve">Bahrain’s monarchy has ruled through a combination of </w:t>
      </w:r>
      <w:r w:rsidRPr="00403AD2">
        <w:rPr>
          <w:rStyle w:val="Emphasis"/>
          <w:rFonts w:asciiTheme="minorHAnsi" w:hAnsiTheme="minorHAnsi"/>
        </w:rPr>
        <w:t>coercion, patronage, and sectarianism</w:t>
      </w:r>
      <w:r w:rsidRPr="00403AD2">
        <w:rPr>
          <w:rFonts w:asciiTheme="minorHAnsi" w:hAnsiTheme="minorHAnsi"/>
          <w:u w:val="single"/>
        </w:rPr>
        <w:t xml:space="preserve"> while extracting significant rents from Bahrain’s economy</w:t>
      </w:r>
      <w:r w:rsidRPr="00403AD2">
        <w:rPr>
          <w:rFonts w:asciiTheme="minorHAnsi" w:hAnsiTheme="minorHAnsi"/>
        </w:rPr>
        <w:t xml:space="preserve">. Yet </w:t>
      </w:r>
      <w:r w:rsidRPr="00403AD2">
        <w:rPr>
          <w:rFonts w:asciiTheme="minorHAnsi" w:hAnsiTheme="minorHAnsi"/>
          <w:u w:val="single"/>
        </w:rPr>
        <w:t>this extractive and absolutist regime has fostered discontent among Bahrain’s Shia majority and the population at large</w:t>
      </w:r>
      <w:r w:rsidRPr="00403AD2">
        <w:rPr>
          <w:rFonts w:asciiTheme="minorHAnsi" w:hAnsiTheme="minorHAnsi"/>
        </w:rPr>
        <w:t xml:space="preserve">. The Bahraini security sector—and in particular </w:t>
      </w:r>
      <w:r w:rsidRPr="00403AD2">
        <w:rPr>
          <w:rFonts w:asciiTheme="minorHAnsi" w:hAnsiTheme="minorHAnsi"/>
          <w:u w:val="single"/>
        </w:rPr>
        <w:t xml:space="preserve">its unaccountable purchases of security-related equipment and services—contributes </w:t>
      </w:r>
      <w:r w:rsidRPr="00403AD2">
        <w:rPr>
          <w:rStyle w:val="Emphasis"/>
          <w:rFonts w:asciiTheme="minorHAnsi" w:hAnsiTheme="minorHAnsi"/>
        </w:rPr>
        <w:t>decisively</w:t>
      </w:r>
      <w:r w:rsidRPr="00403AD2">
        <w:rPr>
          <w:rFonts w:asciiTheme="minorHAnsi" w:hAnsiTheme="minorHAnsi"/>
          <w:u w:val="single"/>
        </w:rPr>
        <w:t xml:space="preserve"> to the problem of state fragility. Given its pivotal role in providing for Bahrain’s security and supplying nearly all its weapons, the United States has leverage</w:t>
      </w:r>
      <w:r w:rsidRPr="00403AD2">
        <w:rPr>
          <w:rFonts w:asciiTheme="minorHAnsi" w:hAnsiTheme="minorHAnsi"/>
        </w:rPr>
        <w:t xml:space="preserve">. </w:t>
      </w:r>
      <w:r w:rsidRPr="00403AD2">
        <w:rPr>
          <w:rStyle w:val="StyleUnderline"/>
          <w:rFonts w:asciiTheme="minorHAnsi" w:hAnsiTheme="minorHAnsi"/>
        </w:rPr>
        <w:t>It should use that leverage to push the Bahraini monarchy to reform its security sector procurement practices.</w:t>
      </w:r>
      <w:r w:rsidRPr="00403AD2">
        <w:rPr>
          <w:rFonts w:asciiTheme="minorHAnsi" w:hAnsiTheme="minorHAnsi"/>
        </w:rPr>
        <w:t xml:space="preserve"> Otherwise, </w:t>
      </w:r>
      <w:r w:rsidRPr="00403AD2">
        <w:rPr>
          <w:rFonts w:asciiTheme="minorHAnsi" w:hAnsiTheme="minorHAnsi"/>
          <w:u w:val="single"/>
        </w:rPr>
        <w:t>unchecked security spending and endemic corruption will threaten to destabilize the Bahraini regime and imperil U.S. interests.</w:t>
      </w:r>
    </w:p>
    <w:p w:rsidR="007D4169" w:rsidRPr="00403AD2" w:rsidRDefault="007D4169" w:rsidP="007E0869">
      <w:pPr>
        <w:rPr>
          <w:rFonts w:asciiTheme="minorHAnsi" w:hAnsiTheme="minorHAnsi"/>
          <w:u w:val="single"/>
        </w:rPr>
      </w:pPr>
    </w:p>
    <w:p w:rsidR="0087477E" w:rsidRPr="00403AD2" w:rsidRDefault="0087477E" w:rsidP="0087477E">
      <w:pPr>
        <w:pStyle w:val="Heading4"/>
        <w:rPr>
          <w:rFonts w:asciiTheme="minorHAnsi" w:hAnsiTheme="minorHAnsi"/>
        </w:rPr>
      </w:pPr>
      <w:r w:rsidRPr="00403AD2">
        <w:rPr>
          <w:rFonts w:asciiTheme="minorHAnsi" w:hAnsiTheme="minorHAnsi"/>
        </w:rPr>
        <w:t xml:space="preserve">Bahrain is committing human rights violations---sending arms signals U.S. doesn’t care </w:t>
      </w:r>
    </w:p>
    <w:p w:rsidR="0087477E" w:rsidRPr="00403AD2" w:rsidRDefault="0087477E" w:rsidP="0087477E">
      <w:pPr>
        <w:rPr>
          <w:rFonts w:asciiTheme="minorHAnsi" w:hAnsiTheme="minorHAnsi"/>
        </w:rPr>
      </w:pPr>
      <w:r w:rsidRPr="00403AD2">
        <w:rPr>
          <w:rStyle w:val="Style13ptBold"/>
          <w:rFonts w:asciiTheme="minorHAnsi" w:hAnsiTheme="minorHAnsi"/>
        </w:rPr>
        <w:t>Mutter</w:t>
      </w:r>
      <w:r w:rsidRPr="00403AD2">
        <w:rPr>
          <w:rFonts w:asciiTheme="minorHAnsi" w:hAnsiTheme="minorHAnsi"/>
        </w:rPr>
        <w:t>, 2-1-20</w:t>
      </w:r>
      <w:r w:rsidRPr="00403AD2">
        <w:rPr>
          <w:rStyle w:val="Style13ptBold"/>
          <w:rFonts w:asciiTheme="minorHAnsi" w:hAnsiTheme="minorHAnsi"/>
        </w:rPr>
        <w:t>12</w:t>
      </w:r>
      <w:r w:rsidRPr="00403AD2">
        <w:rPr>
          <w:rFonts w:asciiTheme="minorHAnsi" w:hAnsiTheme="minorHAnsi"/>
        </w:rPr>
        <w:t>---Contributor to the Arabist, Foreign Policy in Focus, and Mondoweiss ("Does U.S. Believe Arms Deal With Bahrain Will Encourage Human Rights?</w:t>
      </w:r>
      <w:proofErr w:type="gramStart"/>
      <w:r w:rsidRPr="00403AD2">
        <w:rPr>
          <w:rFonts w:asciiTheme="minorHAnsi" w:hAnsiTheme="minorHAnsi"/>
        </w:rPr>
        <w:t>",</w:t>
      </w:r>
      <w:proofErr w:type="gramEnd"/>
      <w:r w:rsidRPr="00403AD2">
        <w:rPr>
          <w:rFonts w:asciiTheme="minorHAnsi" w:hAnsiTheme="minorHAnsi"/>
        </w:rPr>
        <w:t xml:space="preserve"> Institute for Policy Studies, 2-1-2012, https://ips-dc.org/does_us_believe_arms_deal_with_bahrain_will_encourage_human_rights/)---RKM</w:t>
      </w:r>
    </w:p>
    <w:p w:rsidR="0087477E" w:rsidRPr="00403AD2" w:rsidRDefault="0087477E" w:rsidP="0087477E">
      <w:pPr>
        <w:rPr>
          <w:rFonts w:asciiTheme="minorHAnsi" w:hAnsiTheme="minorHAnsi"/>
          <w:u w:val="single"/>
        </w:rPr>
      </w:pPr>
      <w:r w:rsidRPr="00403AD2">
        <w:rPr>
          <w:rFonts w:asciiTheme="minorHAnsi" w:hAnsiTheme="minorHAnsi"/>
          <w:u w:val="single"/>
        </w:rPr>
        <w:t xml:space="preserve">A US$53 million arms sale, put on hold in November pending an investigation by the Bahrain Independent Commission of Inquiry into Bahraini security forces’ </w:t>
      </w:r>
      <w:r w:rsidRPr="00403AD2">
        <w:rPr>
          <w:rStyle w:val="Emphasis"/>
          <w:rFonts w:asciiTheme="minorHAnsi" w:hAnsiTheme="minorHAnsi"/>
        </w:rPr>
        <w:t>human rights violations</w:t>
      </w:r>
      <w:r w:rsidRPr="00403AD2">
        <w:rPr>
          <w:rFonts w:asciiTheme="minorHAnsi" w:hAnsiTheme="minorHAnsi"/>
        </w:rPr>
        <w:t xml:space="preserve">, is being pushed forward by the Obama Administration </w:t>
      </w:r>
      <w:r w:rsidRPr="00403AD2">
        <w:rPr>
          <w:rFonts w:asciiTheme="minorHAnsi" w:hAnsiTheme="minorHAnsi"/>
          <w:u w:val="single"/>
        </w:rPr>
        <w:t xml:space="preserve">in defiance of Congressional opposition and </w:t>
      </w:r>
      <w:r w:rsidRPr="00403AD2">
        <w:rPr>
          <w:rStyle w:val="Emphasis"/>
          <w:rFonts w:asciiTheme="minorHAnsi" w:hAnsiTheme="minorHAnsi"/>
        </w:rPr>
        <w:t>criticism from human rights observers</w:t>
      </w:r>
      <w:r w:rsidRPr="00403AD2">
        <w:rPr>
          <w:rFonts w:asciiTheme="minorHAnsi" w:hAnsiTheme="minorHAnsi"/>
        </w:rPr>
        <w:t xml:space="preserve">. In the meantime, </w:t>
      </w:r>
      <w:r w:rsidRPr="00403AD2">
        <w:rPr>
          <w:rFonts w:asciiTheme="minorHAnsi" w:hAnsiTheme="minorHAnsi"/>
          <w:u w:val="single"/>
        </w:rPr>
        <w:t>a new arms sale is going through, which the US State Department claims has nothing to do with the original one</w:t>
      </w:r>
      <w:r w:rsidRPr="00403AD2">
        <w:rPr>
          <w:rFonts w:asciiTheme="minorHAnsi" w:hAnsiTheme="minorHAnsi"/>
        </w:rPr>
        <w:t xml:space="preserve">. The Cable reports that the new deal was going to be done “without any formal notification to the public,” and that the </w:t>
      </w:r>
      <w:r w:rsidRPr="00403AD2">
        <w:rPr>
          <w:rFonts w:asciiTheme="minorHAnsi" w:hAnsiTheme="minorHAnsi"/>
          <w:u w:val="single"/>
        </w:rPr>
        <w:t>State Department told Congress that it has “gone above and beyond what is legally or customarily required” to address critics’ human rights complaints.</w:t>
      </w:r>
    </w:p>
    <w:p w:rsidR="0087477E" w:rsidRPr="00403AD2" w:rsidRDefault="0087477E" w:rsidP="0087477E">
      <w:pPr>
        <w:rPr>
          <w:rFonts w:asciiTheme="minorHAnsi" w:hAnsiTheme="minorHAnsi"/>
          <w:u w:val="single"/>
        </w:rPr>
      </w:pPr>
      <w:r w:rsidRPr="00403AD2">
        <w:rPr>
          <w:rFonts w:asciiTheme="minorHAnsi" w:hAnsiTheme="minorHAnsi"/>
        </w:rPr>
        <w:t xml:space="preserve">At the same time, </w:t>
      </w:r>
      <w:r w:rsidRPr="00403AD2">
        <w:rPr>
          <w:rFonts w:asciiTheme="minorHAnsi" w:hAnsiTheme="minorHAnsi"/>
          <w:u w:val="single"/>
        </w:rPr>
        <w:t xml:space="preserve">the Kingdom of Bahrain is </w:t>
      </w:r>
      <w:r w:rsidRPr="00403AD2">
        <w:rPr>
          <w:rStyle w:val="Emphasis"/>
          <w:rFonts w:asciiTheme="minorHAnsi" w:hAnsiTheme="minorHAnsi"/>
        </w:rPr>
        <w:t>denying entry</w:t>
      </w:r>
      <w:r w:rsidRPr="00403AD2">
        <w:rPr>
          <w:rFonts w:asciiTheme="minorHAnsi" w:hAnsiTheme="minorHAnsi"/>
          <w:u w:val="single"/>
        </w:rPr>
        <w:t xml:space="preserve"> to observers from the US-based </w:t>
      </w:r>
      <w:r w:rsidRPr="00403AD2">
        <w:rPr>
          <w:rStyle w:val="Emphasis"/>
          <w:rFonts w:asciiTheme="minorHAnsi" w:hAnsiTheme="minorHAnsi"/>
        </w:rPr>
        <w:t>Physicians</w:t>
      </w:r>
      <w:r w:rsidRPr="00403AD2">
        <w:rPr>
          <w:rFonts w:asciiTheme="minorHAnsi" w:hAnsiTheme="minorHAnsi"/>
          <w:u w:val="single"/>
        </w:rPr>
        <w:t xml:space="preserve"> for Human Rights and</w:t>
      </w:r>
      <w:r w:rsidRPr="00403AD2">
        <w:rPr>
          <w:rStyle w:val="Emphasis"/>
          <w:rFonts w:asciiTheme="minorHAnsi" w:hAnsiTheme="minorHAnsi"/>
        </w:rPr>
        <w:t xml:space="preserve"> Human Rights</w:t>
      </w:r>
      <w:r w:rsidRPr="00403AD2">
        <w:rPr>
          <w:rFonts w:asciiTheme="minorHAnsi" w:hAnsiTheme="minorHAnsi"/>
          <w:u w:val="single"/>
        </w:rPr>
        <w:t xml:space="preserve"> First organizations, which have been </w:t>
      </w:r>
      <w:r w:rsidRPr="00403AD2">
        <w:rPr>
          <w:rStyle w:val="Emphasis"/>
          <w:rFonts w:asciiTheme="minorHAnsi" w:hAnsiTheme="minorHAnsi"/>
        </w:rPr>
        <w:t>sharply critical</w:t>
      </w:r>
      <w:r w:rsidRPr="00403AD2">
        <w:rPr>
          <w:rFonts w:asciiTheme="minorHAnsi" w:hAnsiTheme="minorHAnsi"/>
          <w:u w:val="single"/>
        </w:rPr>
        <w:t xml:space="preserve"> of how security forces and the judiciary have behaved towards demonstrators.</w:t>
      </w:r>
    </w:p>
    <w:p w:rsidR="0087477E" w:rsidRPr="00403AD2" w:rsidRDefault="0087477E" w:rsidP="0087477E">
      <w:pPr>
        <w:rPr>
          <w:rFonts w:asciiTheme="minorHAnsi" w:hAnsiTheme="minorHAnsi"/>
        </w:rPr>
      </w:pPr>
      <w:r w:rsidRPr="00403AD2">
        <w:rPr>
          <w:rFonts w:asciiTheme="minorHAnsi" w:hAnsiTheme="minorHAnsi"/>
        </w:rPr>
        <w:t>I think the logic behind the Obama Administration’s approach works (in theory) as follows: a trickle of aid coming at the same time the government is reportedly taking investigators’ reports into consideration will compel the royal family to do more to democratize the country in exchange for more aid.</w:t>
      </w:r>
    </w:p>
    <w:p w:rsidR="0087477E" w:rsidRPr="00403AD2" w:rsidRDefault="0087477E" w:rsidP="0087477E">
      <w:pPr>
        <w:rPr>
          <w:rFonts w:asciiTheme="minorHAnsi" w:hAnsiTheme="minorHAnsi"/>
        </w:rPr>
      </w:pPr>
      <w:r w:rsidRPr="00403AD2">
        <w:rPr>
          <w:rFonts w:asciiTheme="minorHAnsi" w:hAnsiTheme="minorHAnsi"/>
        </w:rPr>
        <w:t xml:space="preserve">If the royal family changes its mind about those observers, I’ll start entertaining more optimistic thoughts about the efficacy of this “behind the scenes diplomacy.” Why? Because </w:t>
      </w:r>
      <w:r w:rsidRPr="00403AD2">
        <w:rPr>
          <w:rFonts w:asciiTheme="minorHAnsi" w:hAnsiTheme="minorHAnsi"/>
          <w:u w:val="single"/>
        </w:rPr>
        <w:t xml:space="preserve">if they were being let in, it would demonstrate that the US is actually accomplishing </w:t>
      </w:r>
      <w:r w:rsidRPr="00403AD2">
        <w:rPr>
          <w:rStyle w:val="StyleUnderline"/>
          <w:rFonts w:asciiTheme="minorHAnsi" w:hAnsiTheme="minorHAnsi"/>
        </w:rPr>
        <w:t>a conditional aid policy that</w:t>
      </w:r>
      <w:r w:rsidRPr="00403AD2">
        <w:rPr>
          <w:rFonts w:asciiTheme="minorHAnsi" w:hAnsiTheme="minorHAnsi"/>
          <w:u w:val="single"/>
        </w:rPr>
        <w:t xml:space="preserve"> is pushing the </w:t>
      </w:r>
      <w:r w:rsidRPr="00403AD2">
        <w:rPr>
          <w:rFonts w:asciiTheme="minorHAnsi" w:hAnsiTheme="minorHAnsi"/>
          <w:u w:val="single"/>
        </w:rPr>
        <w:lastRenderedPageBreak/>
        <w:t>government to fully implement the recommendations in the Commission’s report</w:t>
      </w:r>
      <w:r w:rsidRPr="00403AD2">
        <w:rPr>
          <w:rFonts w:asciiTheme="minorHAnsi" w:hAnsiTheme="minorHAnsi"/>
        </w:rPr>
        <w:t xml:space="preserve">. I often turn to the concept of “uncivil society” to discuss entrenched interests in countries experiencing democratic protests, and it’s clear </w:t>
      </w:r>
      <w:r w:rsidRPr="00403AD2">
        <w:rPr>
          <w:rFonts w:asciiTheme="minorHAnsi" w:hAnsiTheme="minorHAnsi"/>
          <w:u w:val="single"/>
        </w:rPr>
        <w:t>that the US is going to have to offer tastier carrots, and brandish much heavier sticks, if it is truly committed to democratization in Bahrain</w:t>
      </w:r>
      <w:r w:rsidRPr="00403AD2">
        <w:rPr>
          <w:rFonts w:asciiTheme="minorHAnsi" w:hAnsiTheme="minorHAnsi"/>
        </w:rPr>
        <w:t xml:space="preserve"> (and Egypt).</w:t>
      </w:r>
    </w:p>
    <w:p w:rsidR="0087477E" w:rsidRPr="00403AD2" w:rsidRDefault="0087477E" w:rsidP="0087477E">
      <w:pPr>
        <w:rPr>
          <w:rFonts w:asciiTheme="minorHAnsi" w:hAnsiTheme="minorHAnsi"/>
        </w:rPr>
      </w:pPr>
      <w:r w:rsidRPr="00403AD2">
        <w:rPr>
          <w:rFonts w:asciiTheme="minorHAnsi" w:hAnsiTheme="minorHAnsi"/>
        </w:rPr>
        <w:t>Granted, if these observers’ entry became permissible (and it’s not an impossibility),</w:t>
      </w:r>
      <w:r w:rsidRPr="00403AD2">
        <w:rPr>
          <w:rFonts w:asciiTheme="minorHAnsi" w:hAnsiTheme="minorHAnsi"/>
          <w:u w:val="single"/>
        </w:rPr>
        <w:t xml:space="preserve"> it could just as easily be read as a decision by the government to chaperone these people around to mute further criticism </w:t>
      </w:r>
      <w:r w:rsidRPr="00403AD2">
        <w:rPr>
          <w:rFonts w:asciiTheme="minorHAnsi" w:hAnsiTheme="minorHAnsi"/>
        </w:rPr>
        <w:t>— something their PR firms back in the US have already been working very hard at (the Kingdom of Bahrain has retained the US lobbying group Qorvis for US$40,000 a month since 2010, with a particular emphasis on English-language media management).</w:t>
      </w:r>
    </w:p>
    <w:p w:rsidR="0087477E" w:rsidRPr="00403AD2" w:rsidRDefault="0087477E" w:rsidP="0087477E">
      <w:pPr>
        <w:rPr>
          <w:rFonts w:asciiTheme="minorHAnsi" w:hAnsiTheme="minorHAnsi"/>
        </w:rPr>
      </w:pPr>
      <w:r w:rsidRPr="00403AD2">
        <w:rPr>
          <w:rFonts w:asciiTheme="minorHAnsi" w:hAnsiTheme="minorHAnsi"/>
          <w:u w:val="single"/>
        </w:rPr>
        <w:t>Nothing signals “</w:t>
      </w:r>
      <w:r w:rsidRPr="00403AD2">
        <w:rPr>
          <w:rStyle w:val="Emphasis"/>
          <w:rFonts w:asciiTheme="minorHAnsi" w:hAnsiTheme="minorHAnsi"/>
        </w:rPr>
        <w:t>our priorities</w:t>
      </w:r>
      <w:r w:rsidRPr="00403AD2">
        <w:rPr>
          <w:rFonts w:asciiTheme="minorHAnsi" w:hAnsiTheme="minorHAnsi"/>
          <w:u w:val="single"/>
        </w:rPr>
        <w:t xml:space="preserve">” like using a legal backdoor to funnel arms to a key Arab ally in the face of </w:t>
      </w:r>
      <w:r w:rsidRPr="00403AD2">
        <w:rPr>
          <w:rStyle w:val="Emphasis"/>
          <w:rFonts w:asciiTheme="minorHAnsi" w:hAnsiTheme="minorHAnsi"/>
        </w:rPr>
        <w:t>human rights criticism</w:t>
      </w:r>
      <w:r w:rsidRPr="00403AD2">
        <w:rPr>
          <w:rFonts w:asciiTheme="minorHAnsi" w:hAnsiTheme="minorHAnsi"/>
        </w:rPr>
        <w:t>, and this holds true along the coastlines of both American littorals, the Mediterranean and the Gulf. How we respond to growing pressure on NGOs in Egypt will address the dichotomies facing Egyptians willing to work with Western NGO. The resumption of arms sales to Bahrain, alongside the lockout of these groups, offers a much more concrete lesson of what Bahrainis can expect in the coming months.</w:t>
      </w:r>
    </w:p>
    <w:p w:rsidR="0087477E" w:rsidRPr="00403AD2" w:rsidRDefault="0087477E" w:rsidP="007E0869">
      <w:pPr>
        <w:rPr>
          <w:rFonts w:asciiTheme="minorHAnsi" w:hAnsiTheme="minorHAnsi"/>
          <w:u w:val="single"/>
        </w:rPr>
      </w:pPr>
    </w:p>
    <w:p w:rsidR="007D4169" w:rsidRPr="00403AD2" w:rsidRDefault="007D4169" w:rsidP="007D4169">
      <w:pPr>
        <w:pStyle w:val="Heading4"/>
        <w:rPr>
          <w:rFonts w:asciiTheme="minorHAnsi" w:hAnsiTheme="minorHAnsi"/>
        </w:rPr>
      </w:pPr>
      <w:r w:rsidRPr="00403AD2">
        <w:rPr>
          <w:rFonts w:asciiTheme="minorHAnsi" w:hAnsiTheme="minorHAnsi"/>
        </w:rPr>
        <w:t xml:space="preserve">Bharani </w:t>
      </w:r>
      <w:r w:rsidRPr="00403AD2">
        <w:rPr>
          <w:rFonts w:asciiTheme="minorHAnsi" w:hAnsiTheme="minorHAnsi"/>
          <w:u w:val="single"/>
        </w:rPr>
        <w:t>instability is coming now</w:t>
      </w:r>
      <w:r w:rsidRPr="00403AD2">
        <w:rPr>
          <w:rFonts w:asciiTheme="minorHAnsi" w:hAnsiTheme="minorHAnsi"/>
        </w:rPr>
        <w:t xml:space="preserve">---arms sales </w:t>
      </w:r>
      <w:r w:rsidRPr="00403AD2">
        <w:rPr>
          <w:rFonts w:asciiTheme="minorHAnsi" w:hAnsiTheme="minorHAnsi"/>
          <w:u w:val="single"/>
        </w:rPr>
        <w:t>tradeoff</w:t>
      </w:r>
      <w:r w:rsidRPr="00403AD2">
        <w:rPr>
          <w:rFonts w:asciiTheme="minorHAnsi" w:hAnsiTheme="minorHAnsi"/>
        </w:rPr>
        <w:t xml:space="preserve"> with state programs and are used to </w:t>
      </w:r>
      <w:r w:rsidRPr="00403AD2">
        <w:rPr>
          <w:rFonts w:asciiTheme="minorHAnsi" w:hAnsiTheme="minorHAnsi"/>
          <w:u w:val="single"/>
        </w:rPr>
        <w:t>squash</w:t>
      </w:r>
      <w:r w:rsidRPr="00403AD2">
        <w:rPr>
          <w:rFonts w:asciiTheme="minorHAnsi" w:hAnsiTheme="minorHAnsi"/>
        </w:rPr>
        <w:t xml:space="preserve"> peaceful reform </w:t>
      </w:r>
    </w:p>
    <w:p w:rsidR="007D4169" w:rsidRPr="00403AD2" w:rsidRDefault="007D4169" w:rsidP="007D4169">
      <w:pPr>
        <w:rPr>
          <w:rFonts w:asciiTheme="minorHAnsi" w:hAnsiTheme="minorHAnsi"/>
        </w:rPr>
      </w:pPr>
      <w:r w:rsidRPr="00403AD2">
        <w:rPr>
          <w:rStyle w:val="Style13ptBold"/>
          <w:rFonts w:asciiTheme="minorHAnsi" w:hAnsiTheme="minorHAnsi"/>
        </w:rPr>
        <w:t>Vittori</w:t>
      </w:r>
      <w:r w:rsidRPr="00403AD2">
        <w:rPr>
          <w:rFonts w:asciiTheme="minorHAnsi" w:hAnsiTheme="minorHAnsi"/>
        </w:rPr>
        <w:t>, 2-26-20</w:t>
      </w:r>
      <w:r w:rsidRPr="00403AD2">
        <w:rPr>
          <w:rStyle w:val="Style13ptBold"/>
          <w:rFonts w:asciiTheme="minorHAnsi" w:hAnsiTheme="minorHAnsi"/>
        </w:rPr>
        <w:t>19</w:t>
      </w:r>
      <w:r w:rsidRPr="00403AD2">
        <w:rPr>
          <w:rFonts w:asciiTheme="minorHAnsi" w:hAnsiTheme="minorHAnsi"/>
        </w:rPr>
        <w:t xml:space="preserve">---Nonresident scholar in the Democracy, Conflict, and Governance </w:t>
      </w:r>
      <w:proofErr w:type="gramStart"/>
      <w:r w:rsidRPr="00403AD2">
        <w:rPr>
          <w:rFonts w:asciiTheme="minorHAnsi" w:hAnsiTheme="minorHAnsi"/>
        </w:rPr>
        <w:t>Program(</w:t>
      </w:r>
      <w:proofErr w:type="gramEnd"/>
      <w:r w:rsidRPr="00403AD2">
        <w:rPr>
          <w:rFonts w:asciiTheme="minorHAnsi" w:hAnsiTheme="minorHAnsi"/>
        </w:rPr>
        <w:t xml:space="preserve">Jodi, "Bahrain’s Fragility and Security Sector Procurement", Carnegie Endowment for International Peace, 2-26-2019, </w:t>
      </w:r>
      <w:hyperlink r:id="rId145" w:history="1">
        <w:r w:rsidRPr="00403AD2">
          <w:rPr>
            <w:rStyle w:val="Hyperlink"/>
            <w:rFonts w:asciiTheme="minorHAnsi" w:hAnsiTheme="minorHAnsi"/>
          </w:rPr>
          <w:t>https://carnegieendowment.org/2019/02/26/bahrain-s-fragility-and-security-sector-procurement-pub-78443)---RKM</w:t>
        </w:r>
      </w:hyperlink>
    </w:p>
    <w:p w:rsidR="007D4169" w:rsidRPr="00403AD2" w:rsidRDefault="007D4169" w:rsidP="007D4169">
      <w:pPr>
        <w:rPr>
          <w:rFonts w:asciiTheme="minorHAnsi" w:hAnsiTheme="minorHAnsi"/>
        </w:rPr>
      </w:pPr>
      <w:r w:rsidRPr="00403AD2">
        <w:rPr>
          <w:rFonts w:asciiTheme="minorHAnsi" w:hAnsiTheme="minorHAnsi"/>
        </w:rPr>
        <w:t xml:space="preserve">In the long term, however, </w:t>
      </w:r>
      <w:r w:rsidRPr="00403AD2">
        <w:rPr>
          <w:rFonts w:asciiTheme="minorHAnsi" w:hAnsiTheme="minorHAnsi"/>
          <w:u w:val="single"/>
        </w:rPr>
        <w:t>Bahrain’s procurement practices are causing fiscal problems, aggravating societal grievances, and obstructing reforms that would shore up the monarchy’s legitimacy.</w:t>
      </w:r>
      <w:r w:rsidRPr="00403AD2">
        <w:rPr>
          <w:rFonts w:asciiTheme="minorHAnsi" w:hAnsiTheme="minorHAnsi"/>
        </w:rPr>
        <w:t xml:space="preserve"> First, very high levels of security sector spending and the associated potential for corruption have imperiled Bahrain’s long-term fiscal stability. It is unclear where Bahrain’s regime will get the money for the purchases—whether from the </w:t>
      </w:r>
      <w:proofErr w:type="gramStart"/>
      <w:r w:rsidRPr="00403AD2">
        <w:rPr>
          <w:rFonts w:asciiTheme="minorHAnsi" w:hAnsiTheme="minorHAnsi"/>
        </w:rPr>
        <w:t>privy purse</w:t>
      </w:r>
      <w:proofErr w:type="gramEnd"/>
      <w:r w:rsidRPr="00403AD2">
        <w:rPr>
          <w:rFonts w:asciiTheme="minorHAnsi" w:hAnsiTheme="minorHAnsi"/>
        </w:rPr>
        <w:t>, Saudi Arabia, or some other donor. In addition, neither parliament nor the populace know whether the country will need to make an immediate one-time payment or pay in various installments.122 The needed funds will not be coming from the United States: all U.S. assistance to Bahrain amounted to just a bit more than $1 million in 2017.123</w:t>
      </w:r>
    </w:p>
    <w:p w:rsidR="007D4169" w:rsidRPr="00403AD2" w:rsidRDefault="007D4169" w:rsidP="007D4169">
      <w:pPr>
        <w:rPr>
          <w:rFonts w:asciiTheme="minorHAnsi" w:hAnsiTheme="minorHAnsi"/>
          <w:u w:val="single"/>
        </w:rPr>
      </w:pPr>
      <w:r w:rsidRPr="00403AD2">
        <w:rPr>
          <w:rFonts w:asciiTheme="minorHAnsi" w:hAnsiTheme="minorHAnsi"/>
        </w:rPr>
        <w:t xml:space="preserve">Second, </w:t>
      </w:r>
      <w:r w:rsidRPr="00403AD2">
        <w:rPr>
          <w:rFonts w:asciiTheme="minorHAnsi" w:hAnsiTheme="minorHAnsi"/>
          <w:u w:val="single"/>
        </w:rPr>
        <w:t xml:space="preserve">excessive spending on security depletes </w:t>
      </w:r>
      <w:r w:rsidRPr="00403AD2">
        <w:rPr>
          <w:rStyle w:val="Emphasis"/>
          <w:rFonts w:asciiTheme="minorHAnsi" w:hAnsiTheme="minorHAnsi"/>
        </w:rPr>
        <w:t>funding for social programs</w:t>
      </w:r>
      <w:r w:rsidRPr="00403AD2">
        <w:rPr>
          <w:rFonts w:asciiTheme="minorHAnsi" w:hAnsiTheme="minorHAnsi"/>
          <w:u w:val="single"/>
        </w:rPr>
        <w:t xml:space="preserve"> that could address sectarian and cross-sectarian grievances.</w:t>
      </w:r>
      <w:r w:rsidRPr="00403AD2">
        <w:rPr>
          <w:rFonts w:asciiTheme="minorHAnsi" w:hAnsiTheme="minorHAnsi"/>
        </w:rPr>
        <w:t xml:space="preserve"> Only </w:t>
      </w:r>
      <w:r w:rsidRPr="00403AD2">
        <w:rPr>
          <w:rFonts w:asciiTheme="minorHAnsi" w:hAnsiTheme="minorHAnsi"/>
          <w:u w:val="single"/>
        </w:rPr>
        <w:t>the leftovers from defense spending are available to provide housing, education, or infrastructure for the average Bahraini citizen.</w:t>
      </w:r>
      <w:r w:rsidRPr="00403AD2">
        <w:rPr>
          <w:rFonts w:asciiTheme="minorHAnsi" w:hAnsiTheme="minorHAnsi"/>
        </w:rPr>
        <w:t xml:space="preserve"> Within even that paltry allocation to larger social needs, </w:t>
      </w:r>
      <w:r w:rsidRPr="00403AD2">
        <w:rPr>
          <w:rFonts w:asciiTheme="minorHAnsi" w:hAnsiTheme="minorHAnsi"/>
          <w:u w:val="single"/>
        </w:rPr>
        <w:t xml:space="preserve">Shia then receive the </w:t>
      </w:r>
      <w:r w:rsidRPr="00403AD2">
        <w:rPr>
          <w:rStyle w:val="Emphasis"/>
          <w:rFonts w:asciiTheme="minorHAnsi" w:hAnsiTheme="minorHAnsi"/>
        </w:rPr>
        <w:t>barest minimum state resources</w:t>
      </w:r>
      <w:r w:rsidRPr="00403AD2">
        <w:rPr>
          <w:rFonts w:asciiTheme="minorHAnsi" w:hAnsiTheme="minorHAnsi"/>
          <w:u w:val="single"/>
        </w:rPr>
        <w:t xml:space="preserve"> required for basic social order.</w:t>
      </w:r>
    </w:p>
    <w:p w:rsidR="007D4169" w:rsidRPr="00403AD2" w:rsidRDefault="007D4169" w:rsidP="007D4169">
      <w:pPr>
        <w:rPr>
          <w:rFonts w:asciiTheme="minorHAnsi" w:hAnsiTheme="minorHAnsi"/>
        </w:rPr>
      </w:pPr>
      <w:r w:rsidRPr="00403AD2">
        <w:rPr>
          <w:rFonts w:asciiTheme="minorHAnsi" w:hAnsiTheme="minorHAnsi"/>
        </w:rPr>
        <w:t xml:space="preserve">Third, </w:t>
      </w:r>
      <w:r w:rsidRPr="00403AD2">
        <w:rPr>
          <w:rFonts w:asciiTheme="minorHAnsi" w:hAnsiTheme="minorHAnsi"/>
          <w:u w:val="single"/>
        </w:rPr>
        <w:t xml:space="preserve">arms purchases have been used to </w:t>
      </w:r>
      <w:r w:rsidRPr="00403AD2">
        <w:rPr>
          <w:rStyle w:val="Emphasis"/>
          <w:rFonts w:asciiTheme="minorHAnsi" w:hAnsiTheme="minorHAnsi"/>
        </w:rPr>
        <w:t>put down protests and peaceful calls for reform</w:t>
      </w:r>
      <w:r w:rsidRPr="00403AD2">
        <w:rPr>
          <w:rFonts w:asciiTheme="minorHAnsi" w:hAnsiTheme="minorHAnsi"/>
          <w:u w:val="single"/>
        </w:rPr>
        <w:t>, thereby preventing democratic and economic reforms that would enhance the regime’s legitimacy</w:t>
      </w:r>
      <w:r w:rsidRPr="00403AD2">
        <w:rPr>
          <w:rFonts w:asciiTheme="minorHAnsi" w:hAnsiTheme="minorHAnsi"/>
        </w:rPr>
        <w:t xml:space="preserve">. Despite the repression, the protests continue to pressure the current Bahraini political settlement. </w:t>
      </w:r>
      <w:r w:rsidRPr="00403AD2">
        <w:rPr>
          <w:rFonts w:asciiTheme="minorHAnsi" w:hAnsiTheme="minorHAnsi"/>
          <w:u w:val="single"/>
        </w:rPr>
        <w:t xml:space="preserve">Bahrain’s monarchy has thus backed itself into a corner: in order to achieve its primary goal of maintaining an absolute monarchy, it fears opening up even a bit to the needed democratic and economic reforms that </w:t>
      </w:r>
      <w:r w:rsidRPr="00403AD2">
        <w:rPr>
          <w:rFonts w:asciiTheme="minorHAnsi" w:hAnsiTheme="minorHAnsi"/>
          <w:u w:val="single"/>
        </w:rPr>
        <w:lastRenderedPageBreak/>
        <w:t>would give the regime greater legitimacy. The royal family must therefore rely on a combination of coercion, patronage, and sectarianism.</w:t>
      </w:r>
      <w:r w:rsidRPr="00403AD2">
        <w:rPr>
          <w:rFonts w:asciiTheme="minorHAnsi" w:hAnsiTheme="minorHAnsi"/>
        </w:rPr>
        <w:t xml:space="preserve"> A regime reliant on such a foundation is threatened if any of those three pillars should fall. Should the coercive apparatus of the state fail for any reason, localized demonstrations might swell again, as witnessed in 2011. Without patronage to key actors, those actors may seek other, better options.</w:t>
      </w:r>
    </w:p>
    <w:p w:rsidR="007D4169" w:rsidRPr="00403AD2" w:rsidRDefault="007D4169" w:rsidP="007D4169">
      <w:pPr>
        <w:rPr>
          <w:rFonts w:asciiTheme="minorHAnsi" w:hAnsiTheme="minorHAnsi"/>
        </w:rPr>
      </w:pPr>
      <w:r w:rsidRPr="00403AD2">
        <w:rPr>
          <w:rFonts w:asciiTheme="minorHAnsi" w:hAnsiTheme="minorHAnsi"/>
        </w:rPr>
        <w:t>Sectarianism, in particular, is far from a sturdy pillar for the regime. Sunni and Shia could overcome the animosity by rallying around grievances common to both groups. There have been several occasions when reformists from the two sects have worked together, including in 1996 when both jointly protested the Bahraini government’s decision to renege on promised democratic reforms.124 During the initial days of the 2011 uprisings, the protests were largely nonsectarian, and the General Federation of Bahrain Trade Unions, the main trade union in the country, which has both Sunni and Shia members, twice called for general strikes to protest the use of force against demonstrators.125 The Wa’ad society, a left-leaning, secular opposition society that was disbanded in May 2017 by the government,126 included both Shia and Sunnis and continued a long-running trend of cross-sectarian movements that advocate for unity across religions being especially targeted by the Bahraini security sector.127 Reformists have overcome sectarian divides to demand government action and could do so again—it would not be easy, but it is also not impossible.</w:t>
      </w:r>
    </w:p>
    <w:p w:rsidR="007D4169" w:rsidRPr="00403AD2" w:rsidRDefault="007D4169" w:rsidP="007D4169">
      <w:pPr>
        <w:rPr>
          <w:rFonts w:asciiTheme="minorHAnsi" w:hAnsiTheme="minorHAnsi"/>
        </w:rPr>
      </w:pPr>
      <w:r w:rsidRPr="00403AD2">
        <w:rPr>
          <w:rFonts w:asciiTheme="minorHAnsi" w:hAnsiTheme="minorHAnsi"/>
        </w:rPr>
        <w:t xml:space="preserve">Alternatively, if </w:t>
      </w:r>
      <w:r w:rsidRPr="00403AD2">
        <w:rPr>
          <w:rFonts w:asciiTheme="minorHAnsi" w:hAnsiTheme="minorHAnsi"/>
          <w:u w:val="single"/>
        </w:rPr>
        <w:t xml:space="preserve">the regime increases its demonization of Shia, especially in the armed forces, it could accidentally ignite a </w:t>
      </w:r>
      <w:r w:rsidRPr="00403AD2">
        <w:rPr>
          <w:rStyle w:val="Emphasis"/>
          <w:rFonts w:asciiTheme="minorHAnsi" w:hAnsiTheme="minorHAnsi"/>
        </w:rPr>
        <w:t>sectarian conflict</w:t>
      </w:r>
      <w:r w:rsidRPr="00403AD2">
        <w:rPr>
          <w:rFonts w:asciiTheme="minorHAnsi" w:hAnsiTheme="minorHAnsi"/>
          <w:u w:val="single"/>
        </w:rPr>
        <w:t xml:space="preserve"> in a country where its co-religionists are the minority.</w:t>
      </w:r>
      <w:r w:rsidRPr="00403AD2">
        <w:rPr>
          <w:rFonts w:asciiTheme="minorHAnsi" w:hAnsiTheme="minorHAnsi"/>
        </w:rPr>
        <w:t xml:space="preserve">128 </w:t>
      </w:r>
      <w:r w:rsidRPr="00403AD2">
        <w:rPr>
          <w:rFonts w:asciiTheme="minorHAnsi" w:hAnsiTheme="minorHAnsi"/>
          <w:u w:val="single"/>
        </w:rPr>
        <w:t xml:space="preserve">The regime has been publishing and distributing hyper-sectarian material to the BDF that encourages discrimination against non-Sunnis and even labels Shia as heretics who must repent or be killed.129 One indicator of rising anti-Shia extremism is that over 100 Bahrainis joined the self-proclaimed </w:t>
      </w:r>
      <w:r w:rsidRPr="00403AD2">
        <w:rPr>
          <w:rStyle w:val="Emphasis"/>
          <w:rFonts w:asciiTheme="minorHAnsi" w:hAnsiTheme="minorHAnsi"/>
        </w:rPr>
        <w:t>Islamic State</w:t>
      </w:r>
      <w:r w:rsidRPr="00403AD2">
        <w:rPr>
          <w:rFonts w:asciiTheme="minorHAnsi" w:hAnsiTheme="minorHAnsi"/>
          <w:u w:val="single"/>
        </w:rPr>
        <w:t>, including a former police lieutenant from a family close to the monarchy</w:t>
      </w:r>
      <w:r w:rsidRPr="00403AD2">
        <w:rPr>
          <w:rFonts w:asciiTheme="minorHAnsi" w:hAnsiTheme="minorHAnsi"/>
        </w:rPr>
        <w:t>.130 By relying excessively on sectarianism to maintain its power, the monarchy, combined with various sectarian identity entrepreneurs on all sides, could accidentally light the very spark of an uprising it seeks to avoid.</w:t>
      </w:r>
    </w:p>
    <w:p w:rsidR="007D4169" w:rsidRPr="00403AD2" w:rsidRDefault="007D4169" w:rsidP="007E0869">
      <w:pPr>
        <w:rPr>
          <w:rFonts w:asciiTheme="minorHAnsi" w:hAnsiTheme="minorHAnsi"/>
          <w:u w:val="single"/>
        </w:rPr>
      </w:pPr>
    </w:p>
    <w:p w:rsidR="00153ED4" w:rsidRPr="00403AD2" w:rsidRDefault="00153ED4" w:rsidP="00153ED4">
      <w:pPr>
        <w:pStyle w:val="Heading3"/>
        <w:rPr>
          <w:rFonts w:asciiTheme="minorHAnsi" w:hAnsiTheme="minorHAnsi"/>
        </w:rPr>
      </w:pPr>
      <w:r w:rsidRPr="00403AD2">
        <w:rPr>
          <w:rFonts w:asciiTheme="minorHAnsi" w:hAnsiTheme="minorHAnsi"/>
        </w:rPr>
        <w:lastRenderedPageBreak/>
        <w:t>IL – Arms Sales</w:t>
      </w:r>
      <w:r w:rsidR="00450B0A" w:rsidRPr="00403AD2">
        <w:rPr>
          <w:rFonts w:asciiTheme="minorHAnsi" w:hAnsiTheme="minorHAnsi"/>
        </w:rPr>
        <w:t xml:space="preserve"> =&gt; Repression</w:t>
      </w:r>
    </w:p>
    <w:p w:rsidR="00153ED4" w:rsidRPr="00403AD2" w:rsidRDefault="00153ED4" w:rsidP="00153ED4">
      <w:pPr>
        <w:rPr>
          <w:rFonts w:asciiTheme="minorHAnsi" w:hAnsiTheme="minorHAnsi"/>
        </w:rPr>
      </w:pPr>
    </w:p>
    <w:p w:rsidR="007E0869" w:rsidRPr="00403AD2" w:rsidRDefault="007E0869" w:rsidP="007E0869">
      <w:pPr>
        <w:pStyle w:val="Heading4"/>
        <w:rPr>
          <w:rFonts w:asciiTheme="minorHAnsi" w:hAnsiTheme="minorHAnsi"/>
        </w:rPr>
      </w:pPr>
      <w:r w:rsidRPr="00403AD2">
        <w:rPr>
          <w:rFonts w:asciiTheme="minorHAnsi" w:hAnsiTheme="minorHAnsi"/>
        </w:rPr>
        <w:t xml:space="preserve">Bahrain rules through a </w:t>
      </w:r>
      <w:r w:rsidRPr="00403AD2">
        <w:rPr>
          <w:rFonts w:asciiTheme="minorHAnsi" w:hAnsiTheme="minorHAnsi"/>
          <w:u w:val="single"/>
        </w:rPr>
        <w:t>politics of fear</w:t>
      </w:r>
      <w:r w:rsidRPr="00403AD2">
        <w:rPr>
          <w:rFonts w:asciiTheme="minorHAnsi" w:hAnsiTheme="minorHAnsi"/>
        </w:rPr>
        <w:t>---</w:t>
      </w:r>
      <w:r w:rsidRPr="00403AD2">
        <w:rPr>
          <w:rFonts w:asciiTheme="minorHAnsi" w:hAnsiTheme="minorHAnsi"/>
          <w:u w:val="single"/>
        </w:rPr>
        <w:t>arms sales</w:t>
      </w:r>
      <w:r w:rsidRPr="00403AD2">
        <w:rPr>
          <w:rFonts w:asciiTheme="minorHAnsi" w:hAnsiTheme="minorHAnsi"/>
        </w:rPr>
        <w:t xml:space="preserve"> give the monarchy its authority</w:t>
      </w:r>
    </w:p>
    <w:p w:rsidR="007E0869" w:rsidRPr="00403AD2" w:rsidRDefault="007E0869" w:rsidP="007E0869">
      <w:pPr>
        <w:rPr>
          <w:rFonts w:asciiTheme="minorHAnsi" w:hAnsiTheme="minorHAnsi"/>
        </w:rPr>
      </w:pPr>
      <w:r w:rsidRPr="00403AD2">
        <w:rPr>
          <w:rStyle w:val="Style13ptBold"/>
          <w:rFonts w:asciiTheme="minorHAnsi" w:hAnsiTheme="minorHAnsi"/>
        </w:rPr>
        <w:t>Vittori</w:t>
      </w:r>
      <w:r w:rsidRPr="00403AD2">
        <w:rPr>
          <w:rFonts w:asciiTheme="minorHAnsi" w:hAnsiTheme="minorHAnsi"/>
        </w:rPr>
        <w:t>, 2-26-20</w:t>
      </w:r>
      <w:r w:rsidRPr="00403AD2">
        <w:rPr>
          <w:rStyle w:val="Style13ptBold"/>
          <w:rFonts w:asciiTheme="minorHAnsi" w:hAnsiTheme="minorHAnsi"/>
        </w:rPr>
        <w:t>19</w:t>
      </w:r>
      <w:r w:rsidRPr="00403AD2">
        <w:rPr>
          <w:rFonts w:asciiTheme="minorHAnsi" w:hAnsiTheme="minorHAnsi"/>
        </w:rPr>
        <w:t xml:space="preserve">---Nonresident scholar in the Democracy, Conflict, and Governance </w:t>
      </w:r>
      <w:proofErr w:type="gramStart"/>
      <w:r w:rsidRPr="00403AD2">
        <w:rPr>
          <w:rFonts w:asciiTheme="minorHAnsi" w:hAnsiTheme="minorHAnsi"/>
        </w:rPr>
        <w:t>Program(</w:t>
      </w:r>
      <w:proofErr w:type="gramEnd"/>
      <w:r w:rsidRPr="00403AD2">
        <w:rPr>
          <w:rFonts w:asciiTheme="minorHAnsi" w:hAnsiTheme="minorHAnsi"/>
        </w:rPr>
        <w:t xml:space="preserve">Jodi, "Bahrain’s Fragility and Security Sector Procurement", Carnegie Endowment for International Peace, 2-26-2019, </w:t>
      </w:r>
      <w:hyperlink r:id="rId146" w:history="1">
        <w:r w:rsidRPr="00403AD2">
          <w:rPr>
            <w:rStyle w:val="Hyperlink"/>
            <w:rFonts w:asciiTheme="minorHAnsi" w:hAnsiTheme="minorHAnsi"/>
          </w:rPr>
          <w:t>https://carnegieendowment.org/2019/02/26/bahrain-s-fragility-and-security-sector-procurement-pub-78443)---RKM</w:t>
        </w:r>
      </w:hyperlink>
    </w:p>
    <w:p w:rsidR="007E0869" w:rsidRPr="00403AD2" w:rsidRDefault="007E0869" w:rsidP="007E0869">
      <w:pPr>
        <w:rPr>
          <w:rFonts w:asciiTheme="minorHAnsi" w:hAnsiTheme="minorHAnsi"/>
        </w:rPr>
      </w:pPr>
      <w:r w:rsidRPr="00403AD2">
        <w:rPr>
          <w:rFonts w:asciiTheme="minorHAnsi" w:hAnsiTheme="minorHAnsi"/>
        </w:rPr>
        <w:t>COERCION, PATRONAGE, AND SECTARIANISM: THE PILLARS OF BAHRAINI REGIME SURVIVAL</w:t>
      </w:r>
    </w:p>
    <w:p w:rsidR="007E0869" w:rsidRPr="00403AD2" w:rsidRDefault="007E0869" w:rsidP="007E0869">
      <w:pPr>
        <w:rPr>
          <w:rFonts w:asciiTheme="minorHAnsi" w:hAnsiTheme="minorHAnsi"/>
        </w:rPr>
      </w:pPr>
      <w:r w:rsidRPr="00403AD2">
        <w:rPr>
          <w:rFonts w:asciiTheme="minorHAnsi" w:hAnsiTheme="minorHAnsi"/>
        </w:rPr>
        <w:t xml:space="preserve">Above all, </w:t>
      </w:r>
      <w:r w:rsidRPr="00403AD2">
        <w:rPr>
          <w:rFonts w:asciiTheme="minorHAnsi" w:hAnsiTheme="minorHAnsi"/>
          <w:u w:val="single"/>
        </w:rPr>
        <w:t xml:space="preserve">the Sunni royal family maintains its power through </w:t>
      </w:r>
      <w:r w:rsidRPr="00403AD2">
        <w:rPr>
          <w:rStyle w:val="Emphasis"/>
          <w:rFonts w:asciiTheme="minorHAnsi" w:hAnsiTheme="minorHAnsi"/>
        </w:rPr>
        <w:t>absolute control</w:t>
      </w:r>
      <w:r w:rsidRPr="00403AD2">
        <w:rPr>
          <w:rFonts w:asciiTheme="minorHAnsi" w:hAnsiTheme="minorHAnsi"/>
          <w:u w:val="single"/>
        </w:rPr>
        <w:t xml:space="preserve"> over politics. The king, Hamad bin Isa Al Khalifa, has the power to appoint all ministers, judges, and one of the two houses of a </w:t>
      </w:r>
      <w:r w:rsidRPr="00403AD2">
        <w:rPr>
          <w:rStyle w:val="Emphasis"/>
          <w:rFonts w:asciiTheme="minorHAnsi" w:hAnsiTheme="minorHAnsi"/>
        </w:rPr>
        <w:t>very weak parliament</w:t>
      </w:r>
      <w:r w:rsidRPr="00403AD2">
        <w:rPr>
          <w:rFonts w:asciiTheme="minorHAnsi" w:hAnsiTheme="minorHAnsi"/>
        </w:rPr>
        <w:t xml:space="preserve">. He can amend the constitution at will. His family holds twelve of twenty-six cabinet posts, including the roles of prime minister, deputy prime ministers, and ministers of interior, finance, justice, and foreign affairs.4 </w:t>
      </w:r>
      <w:proofErr w:type="gramStart"/>
      <w:r w:rsidRPr="00403AD2">
        <w:rPr>
          <w:rFonts w:asciiTheme="minorHAnsi" w:hAnsiTheme="minorHAnsi"/>
          <w:u w:val="single"/>
        </w:rPr>
        <w:t>Most</w:t>
      </w:r>
      <w:proofErr w:type="gramEnd"/>
      <w:r w:rsidRPr="00403AD2">
        <w:rPr>
          <w:rFonts w:asciiTheme="minorHAnsi" w:hAnsiTheme="minorHAnsi"/>
          <w:u w:val="single"/>
        </w:rPr>
        <w:t xml:space="preserve"> political organizations have been </w:t>
      </w:r>
      <w:r w:rsidRPr="00403AD2">
        <w:rPr>
          <w:rStyle w:val="Emphasis"/>
          <w:rFonts w:asciiTheme="minorHAnsi" w:hAnsiTheme="minorHAnsi"/>
        </w:rPr>
        <w:t>ruled illegal</w:t>
      </w:r>
      <w:r w:rsidRPr="00403AD2">
        <w:rPr>
          <w:rFonts w:asciiTheme="minorHAnsi" w:hAnsiTheme="minorHAnsi"/>
          <w:u w:val="single"/>
        </w:rPr>
        <w:t xml:space="preserve">, nonviolent opposition leaders are regularly </w:t>
      </w:r>
      <w:r w:rsidRPr="00403AD2">
        <w:rPr>
          <w:rStyle w:val="Emphasis"/>
          <w:rFonts w:asciiTheme="minorHAnsi" w:hAnsiTheme="minorHAnsi"/>
        </w:rPr>
        <w:t>arrested</w:t>
      </w:r>
      <w:r w:rsidRPr="00403AD2">
        <w:rPr>
          <w:rFonts w:asciiTheme="minorHAnsi" w:hAnsiTheme="minorHAnsi"/>
          <w:u w:val="single"/>
        </w:rPr>
        <w:t xml:space="preserve"> or exiled, and the last relatively free media outlet was </w:t>
      </w:r>
      <w:r w:rsidRPr="00403AD2">
        <w:rPr>
          <w:rStyle w:val="Emphasis"/>
          <w:rFonts w:asciiTheme="minorHAnsi" w:hAnsiTheme="minorHAnsi"/>
        </w:rPr>
        <w:t>closed</w:t>
      </w:r>
      <w:r w:rsidRPr="00403AD2">
        <w:rPr>
          <w:rFonts w:asciiTheme="minorHAnsi" w:hAnsiTheme="minorHAnsi"/>
          <w:u w:val="single"/>
        </w:rPr>
        <w:t xml:space="preserve"> in 2017.</w:t>
      </w:r>
      <w:r w:rsidRPr="00403AD2">
        <w:rPr>
          <w:rFonts w:asciiTheme="minorHAnsi" w:hAnsiTheme="minorHAnsi"/>
        </w:rPr>
        <w:t xml:space="preserve"> The Bahraini population is not quiescent;</w:t>
      </w:r>
      <w:r w:rsidRPr="00403AD2">
        <w:rPr>
          <w:rFonts w:asciiTheme="minorHAnsi" w:hAnsiTheme="minorHAnsi"/>
          <w:u w:val="single"/>
        </w:rPr>
        <w:t xml:space="preserve"> protests have been a near constant reality over the decades, including widespread demonstrations that threatened the monarchy’s hold on power during the Arab Spring in 2011. However, the </w:t>
      </w:r>
      <w:proofErr w:type="gramStart"/>
      <w:r w:rsidRPr="00403AD2">
        <w:rPr>
          <w:rFonts w:asciiTheme="minorHAnsi" w:hAnsiTheme="minorHAnsi"/>
          <w:u w:val="single"/>
        </w:rPr>
        <w:t>regime’s</w:t>
      </w:r>
      <w:proofErr w:type="gramEnd"/>
      <w:r w:rsidRPr="00403AD2">
        <w:rPr>
          <w:rFonts w:asciiTheme="minorHAnsi" w:hAnsiTheme="minorHAnsi"/>
          <w:u w:val="single"/>
        </w:rPr>
        <w:t xml:space="preserve"> practice of </w:t>
      </w:r>
      <w:r w:rsidRPr="00403AD2">
        <w:rPr>
          <w:rStyle w:val="Emphasis"/>
          <w:rFonts w:asciiTheme="minorHAnsi" w:hAnsiTheme="minorHAnsi"/>
        </w:rPr>
        <w:t>surveilling, arresting, and punishing</w:t>
      </w:r>
      <w:r w:rsidRPr="00403AD2">
        <w:rPr>
          <w:rFonts w:asciiTheme="minorHAnsi" w:hAnsiTheme="minorHAnsi"/>
          <w:u w:val="single"/>
        </w:rPr>
        <w:t xml:space="preserve"> its citizens keeps a lid on larger protests, so small-scale protests are the norm.</w:t>
      </w:r>
    </w:p>
    <w:p w:rsidR="007E0869" w:rsidRPr="00403AD2" w:rsidRDefault="007E0869" w:rsidP="007E0869">
      <w:pPr>
        <w:rPr>
          <w:rFonts w:asciiTheme="minorHAnsi" w:hAnsiTheme="minorHAnsi"/>
        </w:rPr>
      </w:pPr>
      <w:r w:rsidRPr="00403AD2">
        <w:rPr>
          <w:rFonts w:asciiTheme="minorHAnsi" w:hAnsiTheme="minorHAnsi"/>
        </w:rPr>
        <w:t>Second, the monarchy selectively distributes patronage from oil rents to preserve a small but crucial coalition of supporters, particularly within the security sector. Thus, while Bahrain has a per capita gross domestic product (GDP) of nearly $50,000 per year</w:t>
      </w:r>
      <w:proofErr w:type="gramStart"/>
      <w:r w:rsidRPr="00403AD2">
        <w:rPr>
          <w:rFonts w:asciiTheme="minorHAnsi" w:hAnsiTheme="minorHAnsi"/>
        </w:rPr>
        <w:t>,5</w:t>
      </w:r>
      <w:proofErr w:type="gramEnd"/>
      <w:r w:rsidRPr="00403AD2">
        <w:rPr>
          <w:rFonts w:asciiTheme="minorHAnsi" w:hAnsiTheme="minorHAnsi"/>
        </w:rPr>
        <w:t xml:space="preserve"> the nation’s oil wealth is highly unequally distributed throughout the population, as is the case in many other Gulf Cooperation Council (GCC) countries. Many GCC states, Bahrain included, maintain various overstaffed and inefficient state agencies to absorb much of the labor force and spend huge sums on relatively large, well-equipped militaries.6</w:t>
      </w:r>
    </w:p>
    <w:p w:rsidR="007E0869" w:rsidRPr="00403AD2" w:rsidRDefault="007E0869" w:rsidP="007E0869">
      <w:pPr>
        <w:rPr>
          <w:rFonts w:asciiTheme="minorHAnsi" w:hAnsiTheme="minorHAnsi"/>
        </w:rPr>
      </w:pPr>
      <w:r w:rsidRPr="00403AD2">
        <w:rPr>
          <w:rStyle w:val="StyleUnderline"/>
          <w:rFonts w:asciiTheme="minorHAnsi" w:hAnsiTheme="minorHAnsi"/>
        </w:rPr>
        <w:t xml:space="preserve">By providing targeted patronage to the </w:t>
      </w:r>
      <w:r w:rsidRPr="00403AD2">
        <w:rPr>
          <w:rStyle w:val="Emphasis"/>
          <w:rFonts w:asciiTheme="minorHAnsi" w:hAnsiTheme="minorHAnsi"/>
        </w:rPr>
        <w:t>security sector</w:t>
      </w:r>
      <w:r w:rsidRPr="00403AD2">
        <w:rPr>
          <w:rStyle w:val="StyleUnderline"/>
          <w:rFonts w:asciiTheme="minorHAnsi" w:hAnsiTheme="minorHAnsi"/>
        </w:rPr>
        <w:t>, the monarchy keeps its ruling coalition as small as possible and protects the regime from any potential challengers.</w:t>
      </w:r>
      <w:r w:rsidRPr="00403AD2">
        <w:rPr>
          <w:rFonts w:asciiTheme="minorHAnsi" w:hAnsiTheme="minorHAnsi"/>
        </w:rPr>
        <w:t xml:space="preserve"> As scholar Justin Gengler notes:</w:t>
      </w:r>
    </w:p>
    <w:p w:rsidR="007E0869" w:rsidRPr="00403AD2" w:rsidRDefault="007E0869" w:rsidP="007E0869">
      <w:pPr>
        <w:rPr>
          <w:rFonts w:asciiTheme="minorHAnsi" w:hAnsiTheme="minorHAnsi"/>
        </w:rPr>
      </w:pPr>
      <w:r w:rsidRPr="00403AD2">
        <w:rPr>
          <w:rFonts w:asciiTheme="minorHAnsi" w:hAnsiTheme="minorHAnsi"/>
        </w:rPr>
        <w:t>Indeed, why waste limited resources chasing citizens opposed to the status quo when they might be used to reward those who already have a material stake in its preservation? Rather than deploy limited resources inefficiently upon the whole of society, rulers of distributive states such as those of the Gulf generally seek to maximize their own share by rewarding disproportionately a finite category of citizens whose support is sufficient to keep them in power, while the remaining population is comparatively excluded from the private rentier benefits of citizenship.7</w:t>
      </w:r>
    </w:p>
    <w:p w:rsidR="007E0869" w:rsidRPr="00403AD2" w:rsidRDefault="007E0869" w:rsidP="007E0869">
      <w:pPr>
        <w:rPr>
          <w:rFonts w:asciiTheme="minorHAnsi" w:hAnsiTheme="minorHAnsi"/>
        </w:rPr>
      </w:pPr>
      <w:r w:rsidRPr="00403AD2">
        <w:rPr>
          <w:rFonts w:asciiTheme="minorHAnsi" w:hAnsiTheme="minorHAnsi"/>
        </w:rPr>
        <w:t xml:space="preserve">In determining which citizens may be most loyal to the regime and deciding questions of resource allocation, </w:t>
      </w:r>
      <w:r w:rsidRPr="00403AD2">
        <w:rPr>
          <w:rFonts w:asciiTheme="minorHAnsi" w:hAnsiTheme="minorHAnsi"/>
          <w:u w:val="single"/>
        </w:rPr>
        <w:t xml:space="preserve">the Bahraini regime deliberately exploits sectarian divisions. </w:t>
      </w:r>
      <w:r w:rsidRPr="00403AD2">
        <w:rPr>
          <w:rFonts w:asciiTheme="minorHAnsi" w:hAnsiTheme="minorHAnsi"/>
        </w:rPr>
        <w:t xml:space="preserve">The regime’s policy, as described by Gengler, can be described as an “ethnic subsidy,” whereby </w:t>
      </w:r>
      <w:r w:rsidRPr="00403AD2">
        <w:rPr>
          <w:rFonts w:asciiTheme="minorHAnsi" w:hAnsiTheme="minorHAnsi"/>
          <w:u w:val="single"/>
        </w:rPr>
        <w:t>a ruler co-opts one’s co-ethnics as a relatively cheap support base that is large enough to ensure regime survival.</w:t>
      </w:r>
      <w:r w:rsidRPr="00403AD2">
        <w:rPr>
          <w:rFonts w:asciiTheme="minorHAnsi" w:hAnsiTheme="minorHAnsi"/>
        </w:rPr>
        <w:t xml:space="preserve">8 Thus, </w:t>
      </w:r>
      <w:r w:rsidRPr="00403AD2">
        <w:rPr>
          <w:rFonts w:asciiTheme="minorHAnsi" w:hAnsiTheme="minorHAnsi"/>
          <w:u w:val="single"/>
        </w:rPr>
        <w:t xml:space="preserve">rather than trying to temper sectarianism in Bahrain, the regime </w:t>
      </w:r>
      <w:r w:rsidRPr="00403AD2">
        <w:rPr>
          <w:rStyle w:val="Emphasis"/>
          <w:rFonts w:asciiTheme="minorHAnsi" w:hAnsiTheme="minorHAnsi"/>
        </w:rPr>
        <w:t>reinforces</w:t>
      </w:r>
      <w:r w:rsidRPr="00403AD2">
        <w:rPr>
          <w:rFonts w:asciiTheme="minorHAnsi" w:hAnsiTheme="minorHAnsi"/>
          <w:u w:val="single"/>
        </w:rPr>
        <w:t xml:space="preserve"> it</w:t>
      </w:r>
      <w:r w:rsidRPr="00403AD2">
        <w:rPr>
          <w:rFonts w:asciiTheme="minorHAnsi" w:hAnsiTheme="minorHAnsi"/>
        </w:rPr>
        <w:t xml:space="preserve">. The government uses electoral and legislative rules, plus hiring practices and the media, to institutionalize sectarian cleavages rather than ameliorate </w:t>
      </w:r>
      <w:r w:rsidRPr="00403AD2">
        <w:rPr>
          <w:rFonts w:asciiTheme="minorHAnsi" w:hAnsiTheme="minorHAnsi"/>
        </w:rPr>
        <w:lastRenderedPageBreak/>
        <w:t xml:space="preserve">them. </w:t>
      </w:r>
      <w:r w:rsidRPr="00403AD2">
        <w:rPr>
          <w:rFonts w:asciiTheme="minorHAnsi" w:hAnsiTheme="minorHAnsi"/>
          <w:u w:val="single"/>
        </w:rPr>
        <w:t>The regime also moves aggressively against cross-sectarian political movements and leaders, limiting their ability to unite under common grievances</w:t>
      </w:r>
      <w:r w:rsidRPr="00403AD2">
        <w:rPr>
          <w:rFonts w:asciiTheme="minorHAnsi" w:hAnsiTheme="minorHAnsi"/>
        </w:rPr>
        <w:t>.</w:t>
      </w:r>
    </w:p>
    <w:p w:rsidR="007E0869" w:rsidRPr="00403AD2" w:rsidRDefault="007E0869" w:rsidP="007E0869">
      <w:pPr>
        <w:rPr>
          <w:rFonts w:asciiTheme="minorHAnsi" w:hAnsiTheme="minorHAnsi"/>
        </w:rPr>
      </w:pPr>
      <w:r w:rsidRPr="00403AD2">
        <w:rPr>
          <w:rFonts w:asciiTheme="minorHAnsi" w:hAnsiTheme="minorHAnsi"/>
          <w:u w:val="single"/>
        </w:rPr>
        <w:t xml:space="preserve">Using the </w:t>
      </w:r>
      <w:r w:rsidRPr="00403AD2">
        <w:rPr>
          <w:rStyle w:val="Emphasis"/>
          <w:rFonts w:asciiTheme="minorHAnsi" w:hAnsiTheme="minorHAnsi"/>
        </w:rPr>
        <w:t>politics of fear</w:t>
      </w:r>
      <w:r w:rsidRPr="00403AD2">
        <w:rPr>
          <w:rFonts w:asciiTheme="minorHAnsi" w:hAnsiTheme="minorHAnsi"/>
          <w:u w:val="single"/>
        </w:rPr>
        <w:t xml:space="preserve"> so common in authoritarian states, the monarchy portrays the Shia majority not as an aggrieved group of fellow Bahraini citizens but as a mob backed by Bahrain’s arch enemy, Iran, that poses an </w:t>
      </w:r>
      <w:r w:rsidRPr="00403AD2">
        <w:rPr>
          <w:rStyle w:val="Emphasis"/>
          <w:rFonts w:asciiTheme="minorHAnsi" w:hAnsiTheme="minorHAnsi"/>
        </w:rPr>
        <w:t>existential threat</w:t>
      </w:r>
      <w:r w:rsidRPr="00403AD2">
        <w:rPr>
          <w:rFonts w:asciiTheme="minorHAnsi" w:hAnsiTheme="minorHAnsi"/>
          <w:u w:val="single"/>
        </w:rPr>
        <w:t xml:space="preserve"> to Bahrain.</w:t>
      </w:r>
      <w:r w:rsidRPr="00403AD2">
        <w:rPr>
          <w:rFonts w:asciiTheme="minorHAnsi" w:hAnsiTheme="minorHAnsi"/>
        </w:rPr>
        <w:t xml:space="preserve"> In a version of “protection racket politics,”9 </w:t>
      </w:r>
      <w:r w:rsidRPr="00403AD2">
        <w:rPr>
          <w:rFonts w:asciiTheme="minorHAnsi" w:hAnsiTheme="minorHAnsi"/>
          <w:u w:val="single"/>
        </w:rPr>
        <w:t xml:space="preserve">the regime portrays democracy as </w:t>
      </w:r>
      <w:r w:rsidRPr="00403AD2">
        <w:rPr>
          <w:rStyle w:val="Emphasis"/>
          <w:rFonts w:asciiTheme="minorHAnsi" w:hAnsiTheme="minorHAnsi"/>
        </w:rPr>
        <w:t>dangerous to the Sunni</w:t>
      </w:r>
      <w:r w:rsidRPr="00403AD2">
        <w:rPr>
          <w:rFonts w:asciiTheme="minorHAnsi" w:hAnsiTheme="minorHAnsi"/>
          <w:u w:val="single"/>
        </w:rPr>
        <w:t xml:space="preserve"> minority and stirs up fear that the Shia majority could vote in an Iranian-style government. </w:t>
      </w:r>
      <w:r w:rsidRPr="00403AD2">
        <w:rPr>
          <w:rFonts w:asciiTheme="minorHAnsi" w:hAnsiTheme="minorHAnsi"/>
        </w:rPr>
        <w:t>The Bahraini regime can also point to the results of other Arab Spring revolutions in places like Syria, where civil war and chaos resulted. The regime can thus win the allegiance of its key supporters by highlighting that it is better for Sunnis to remain under the security umbrella of an oppressive state and receive the regime’s largesse rather than risk civil war or subservience under Shia rule.10</w:t>
      </w:r>
    </w:p>
    <w:p w:rsidR="007E0869" w:rsidRPr="00403AD2" w:rsidRDefault="007E0869" w:rsidP="007E0869">
      <w:pPr>
        <w:rPr>
          <w:rFonts w:asciiTheme="minorHAnsi" w:hAnsiTheme="minorHAnsi"/>
        </w:rPr>
      </w:pPr>
      <w:r w:rsidRPr="00403AD2">
        <w:rPr>
          <w:rFonts w:asciiTheme="minorHAnsi" w:hAnsiTheme="minorHAnsi"/>
        </w:rPr>
        <w:t xml:space="preserve">Given its reliance on the three pillars of coercion, patronage, and sectarianism, the Bahraini regime has created three distinct groups. First is the Sunni monarchy and the inner circle of key supporters, including elites within the security sector, who receive an outsize share of the overall rents. Second is the larger Sunni population who are generally supportive of the regime. Though this group receives a greater share of rents than Shia, it is still rather poorly compensated by the regime for its support. Last are </w:t>
      </w:r>
      <w:r w:rsidRPr="00403AD2">
        <w:rPr>
          <w:rFonts w:asciiTheme="minorHAnsi" w:hAnsiTheme="minorHAnsi"/>
          <w:u w:val="single"/>
        </w:rPr>
        <w:t>the Shia, who make up the majority of the country but receive the fewest benefits</w:t>
      </w:r>
      <w:r w:rsidRPr="00403AD2">
        <w:rPr>
          <w:rFonts w:asciiTheme="minorHAnsi" w:hAnsiTheme="minorHAnsi"/>
        </w:rPr>
        <w:t>.11</w:t>
      </w:r>
    </w:p>
    <w:p w:rsidR="007E0869" w:rsidRPr="00403AD2" w:rsidRDefault="007E0869" w:rsidP="00CB1272">
      <w:pPr>
        <w:rPr>
          <w:rFonts w:asciiTheme="minorHAnsi" w:hAnsiTheme="minorHAnsi"/>
        </w:rPr>
      </w:pPr>
    </w:p>
    <w:p w:rsidR="00450B0A" w:rsidRPr="00403AD2" w:rsidRDefault="00450B0A" w:rsidP="00450B0A">
      <w:pPr>
        <w:pStyle w:val="Heading3"/>
        <w:rPr>
          <w:rFonts w:asciiTheme="minorHAnsi" w:hAnsiTheme="minorHAnsi"/>
        </w:rPr>
      </w:pPr>
      <w:r w:rsidRPr="00403AD2">
        <w:rPr>
          <w:rFonts w:asciiTheme="minorHAnsi" w:hAnsiTheme="minorHAnsi"/>
        </w:rPr>
        <w:lastRenderedPageBreak/>
        <w:t xml:space="preserve">IL – Arms Sales Hurt Economy </w:t>
      </w:r>
    </w:p>
    <w:p w:rsidR="00450B0A" w:rsidRPr="00403AD2" w:rsidRDefault="00450B0A" w:rsidP="00450B0A">
      <w:pPr>
        <w:rPr>
          <w:rFonts w:asciiTheme="minorHAnsi" w:hAnsiTheme="minorHAnsi"/>
        </w:rPr>
      </w:pPr>
    </w:p>
    <w:p w:rsidR="00450B0A" w:rsidRPr="00403AD2" w:rsidRDefault="00450B0A" w:rsidP="00450B0A">
      <w:pPr>
        <w:pStyle w:val="Heading4"/>
        <w:rPr>
          <w:rFonts w:asciiTheme="minorHAnsi" w:hAnsiTheme="minorHAnsi"/>
        </w:rPr>
      </w:pPr>
      <w:r w:rsidRPr="00403AD2">
        <w:rPr>
          <w:rFonts w:asciiTheme="minorHAnsi" w:hAnsiTheme="minorHAnsi"/>
        </w:rPr>
        <w:t xml:space="preserve">Shia majority faces massive </w:t>
      </w:r>
      <w:r w:rsidRPr="00403AD2">
        <w:rPr>
          <w:rFonts w:asciiTheme="minorHAnsi" w:hAnsiTheme="minorHAnsi"/>
          <w:u w:val="single"/>
        </w:rPr>
        <w:t>structural inequality</w:t>
      </w:r>
      <w:r w:rsidRPr="00403AD2">
        <w:rPr>
          <w:rFonts w:asciiTheme="minorHAnsi" w:hAnsiTheme="minorHAnsi"/>
        </w:rPr>
        <w:t>---arms sales are fueling economic struggles for local Shia</w:t>
      </w:r>
    </w:p>
    <w:p w:rsidR="00450B0A" w:rsidRPr="00403AD2" w:rsidRDefault="00450B0A" w:rsidP="00450B0A">
      <w:pPr>
        <w:rPr>
          <w:rFonts w:asciiTheme="minorHAnsi" w:hAnsiTheme="minorHAnsi"/>
        </w:rPr>
      </w:pPr>
      <w:r w:rsidRPr="00403AD2">
        <w:rPr>
          <w:rStyle w:val="Style13ptBold"/>
          <w:rFonts w:asciiTheme="minorHAnsi" w:hAnsiTheme="minorHAnsi"/>
        </w:rPr>
        <w:t>Vittori</w:t>
      </w:r>
      <w:r w:rsidRPr="00403AD2">
        <w:rPr>
          <w:rFonts w:asciiTheme="minorHAnsi" w:hAnsiTheme="minorHAnsi"/>
        </w:rPr>
        <w:t>, 2-26-20</w:t>
      </w:r>
      <w:r w:rsidRPr="00403AD2">
        <w:rPr>
          <w:rStyle w:val="Style13ptBold"/>
          <w:rFonts w:asciiTheme="minorHAnsi" w:hAnsiTheme="minorHAnsi"/>
        </w:rPr>
        <w:t>19</w:t>
      </w:r>
      <w:r w:rsidRPr="00403AD2">
        <w:rPr>
          <w:rFonts w:asciiTheme="minorHAnsi" w:hAnsiTheme="minorHAnsi"/>
        </w:rPr>
        <w:t xml:space="preserve">---Nonresident scholar in the Democracy, Conflict, and Governance </w:t>
      </w:r>
      <w:proofErr w:type="gramStart"/>
      <w:r w:rsidRPr="00403AD2">
        <w:rPr>
          <w:rFonts w:asciiTheme="minorHAnsi" w:hAnsiTheme="minorHAnsi"/>
        </w:rPr>
        <w:t>Program(</w:t>
      </w:r>
      <w:proofErr w:type="gramEnd"/>
      <w:r w:rsidRPr="00403AD2">
        <w:rPr>
          <w:rFonts w:asciiTheme="minorHAnsi" w:hAnsiTheme="minorHAnsi"/>
        </w:rPr>
        <w:t xml:space="preserve">Jodi, "Bahrain’s Fragility and Security Sector Procurement", Carnegie Endowment for International Peace, 2-26-2019, </w:t>
      </w:r>
      <w:hyperlink r:id="rId147" w:history="1">
        <w:r w:rsidRPr="00403AD2">
          <w:rPr>
            <w:rStyle w:val="Hyperlink"/>
            <w:rFonts w:asciiTheme="minorHAnsi" w:hAnsiTheme="minorHAnsi"/>
          </w:rPr>
          <w:t>https://carnegieendowment.org/2019/02/26/bahrain-s-fragility-and-security-sector-procurement-pub-78443)---RKM</w:t>
        </w:r>
      </w:hyperlink>
    </w:p>
    <w:p w:rsidR="00450B0A" w:rsidRPr="00403AD2" w:rsidRDefault="00450B0A" w:rsidP="00450B0A">
      <w:pPr>
        <w:rPr>
          <w:rFonts w:asciiTheme="minorHAnsi" w:hAnsiTheme="minorHAnsi"/>
        </w:rPr>
      </w:pPr>
      <w:r w:rsidRPr="00403AD2">
        <w:rPr>
          <w:rFonts w:asciiTheme="minorHAnsi" w:hAnsiTheme="minorHAnsi"/>
          <w:u w:val="single"/>
        </w:rPr>
        <w:t xml:space="preserve">Shia grievances center primarily on their </w:t>
      </w:r>
      <w:r w:rsidRPr="00403AD2">
        <w:rPr>
          <w:rStyle w:val="Emphasis"/>
          <w:rFonts w:asciiTheme="minorHAnsi" w:hAnsiTheme="minorHAnsi"/>
        </w:rPr>
        <w:t>political and economic marginalization</w:t>
      </w:r>
      <w:r w:rsidRPr="00403AD2">
        <w:rPr>
          <w:rFonts w:asciiTheme="minorHAnsi" w:hAnsiTheme="minorHAnsi"/>
          <w:u w:val="single"/>
        </w:rPr>
        <w:t xml:space="preserve"> under the Bahraini regime, particularly a lack of voice and representation.</w:t>
      </w:r>
      <w:r w:rsidRPr="00403AD2">
        <w:rPr>
          <w:rFonts w:asciiTheme="minorHAnsi" w:hAnsiTheme="minorHAnsi"/>
        </w:rPr>
        <w:t xml:space="preserve"> </w:t>
      </w:r>
      <w:r w:rsidRPr="00403AD2">
        <w:rPr>
          <w:rFonts w:asciiTheme="minorHAnsi" w:hAnsiTheme="minorHAnsi"/>
          <w:u w:val="single"/>
        </w:rPr>
        <w:t xml:space="preserve">Bahrain’s political system has been designed to exclude the Shia majority, as well as the regime’s opponents more generally. </w:t>
      </w:r>
      <w:r w:rsidRPr="00403AD2">
        <w:rPr>
          <w:rFonts w:asciiTheme="minorHAnsi" w:hAnsiTheme="minorHAnsi"/>
        </w:rPr>
        <w:t xml:space="preserve">While Bahrain has a parliament, it is advisory only and its upper house is entirely appointed. Moreover, severe gerrymandering has been used to ensure the election of supposed independents who are friendly to the royal family.38 When even that was not enough, </w:t>
      </w:r>
      <w:r w:rsidRPr="00403AD2">
        <w:rPr>
          <w:rFonts w:asciiTheme="minorHAnsi" w:hAnsiTheme="minorHAnsi"/>
          <w:u w:val="single"/>
        </w:rPr>
        <w:t>the Bahraini government made it illegal for anyone in the opposition to actually run for parliament. Opposition leaders of peaceful political “societies” (since political parties are illegal) are regularly imprisoned, stripped of their citizenship, or sent into exile.</w:t>
      </w:r>
      <w:r w:rsidRPr="00403AD2">
        <w:rPr>
          <w:rFonts w:asciiTheme="minorHAnsi" w:hAnsiTheme="minorHAnsi"/>
        </w:rPr>
        <w:t xml:space="preserve"> The prominent political societies have all been dissolved by the government.</w:t>
      </w:r>
    </w:p>
    <w:p w:rsidR="00450B0A" w:rsidRPr="00403AD2" w:rsidRDefault="00450B0A" w:rsidP="00450B0A">
      <w:pPr>
        <w:rPr>
          <w:rFonts w:asciiTheme="minorHAnsi" w:hAnsiTheme="minorHAnsi"/>
        </w:rPr>
      </w:pPr>
      <w:r w:rsidRPr="00403AD2">
        <w:rPr>
          <w:rFonts w:asciiTheme="minorHAnsi" w:hAnsiTheme="minorHAnsi"/>
          <w:u w:val="single"/>
        </w:rPr>
        <w:t>Sunni and Shia communities are very segregated</w:t>
      </w:r>
      <w:proofErr w:type="gramStart"/>
      <w:r w:rsidRPr="00403AD2">
        <w:rPr>
          <w:rFonts w:asciiTheme="minorHAnsi" w:hAnsiTheme="minorHAnsi"/>
        </w:rPr>
        <w:t>,39</w:t>
      </w:r>
      <w:proofErr w:type="gramEnd"/>
      <w:r w:rsidRPr="00403AD2">
        <w:rPr>
          <w:rFonts w:asciiTheme="minorHAnsi" w:hAnsiTheme="minorHAnsi"/>
        </w:rPr>
        <w:t xml:space="preserve"> so another significant grievance involves the lack of housing and access to basic public services, with many </w:t>
      </w:r>
      <w:r w:rsidRPr="00403AD2">
        <w:rPr>
          <w:rFonts w:asciiTheme="minorHAnsi" w:hAnsiTheme="minorHAnsi"/>
          <w:u w:val="single"/>
        </w:rPr>
        <w:t>Shia villages missing even paved roads</w:t>
      </w:r>
      <w:r w:rsidRPr="00403AD2">
        <w:rPr>
          <w:rFonts w:asciiTheme="minorHAnsi" w:hAnsiTheme="minorHAnsi"/>
        </w:rPr>
        <w:t xml:space="preserve">. Furthermore, in </w:t>
      </w:r>
      <w:r w:rsidRPr="00403AD2">
        <w:rPr>
          <w:rFonts w:asciiTheme="minorHAnsi" w:hAnsiTheme="minorHAnsi"/>
          <w:u w:val="single"/>
        </w:rPr>
        <w:t>Shia communities, many basic services are supplied by local charities rather than the state</w:t>
      </w:r>
      <w:r w:rsidRPr="00403AD2">
        <w:rPr>
          <w:rFonts w:asciiTheme="minorHAnsi" w:hAnsiTheme="minorHAnsi"/>
        </w:rPr>
        <w:t xml:space="preserve">.40 According to a 2009 poll, </w:t>
      </w:r>
      <w:r w:rsidRPr="00403AD2">
        <w:rPr>
          <w:rFonts w:asciiTheme="minorHAnsi" w:hAnsiTheme="minorHAnsi"/>
          <w:u w:val="single"/>
        </w:rPr>
        <w:t xml:space="preserve">Shia respondents were much more likely than Sunnis to report difficulty in claiming official </w:t>
      </w:r>
      <w:r w:rsidRPr="00403AD2">
        <w:rPr>
          <w:rStyle w:val="Emphasis"/>
          <w:rFonts w:asciiTheme="minorHAnsi" w:hAnsiTheme="minorHAnsi"/>
        </w:rPr>
        <w:t>documents</w:t>
      </w:r>
      <w:r w:rsidRPr="00403AD2">
        <w:rPr>
          <w:rFonts w:asciiTheme="minorHAnsi" w:hAnsiTheme="minorHAnsi"/>
          <w:u w:val="single"/>
        </w:rPr>
        <w:t xml:space="preserve">, enrolling a child in public </w:t>
      </w:r>
      <w:r w:rsidRPr="00403AD2">
        <w:rPr>
          <w:rStyle w:val="Emphasis"/>
          <w:rFonts w:asciiTheme="minorHAnsi" w:hAnsiTheme="minorHAnsi"/>
        </w:rPr>
        <w:t>school</w:t>
      </w:r>
      <w:r w:rsidRPr="00403AD2">
        <w:rPr>
          <w:rFonts w:asciiTheme="minorHAnsi" w:hAnsiTheme="minorHAnsi"/>
          <w:u w:val="single"/>
        </w:rPr>
        <w:t xml:space="preserve">, receiving medical </w:t>
      </w:r>
      <w:r w:rsidRPr="00403AD2">
        <w:rPr>
          <w:rStyle w:val="Emphasis"/>
          <w:rFonts w:asciiTheme="minorHAnsi" w:hAnsiTheme="minorHAnsi"/>
        </w:rPr>
        <w:t>treatment</w:t>
      </w:r>
      <w:r w:rsidRPr="00403AD2">
        <w:rPr>
          <w:rFonts w:asciiTheme="minorHAnsi" w:hAnsiTheme="minorHAnsi"/>
          <w:u w:val="single"/>
        </w:rPr>
        <w:t xml:space="preserve">, or receiving help from the </w:t>
      </w:r>
      <w:r w:rsidRPr="00403AD2">
        <w:rPr>
          <w:rStyle w:val="Emphasis"/>
          <w:rFonts w:asciiTheme="minorHAnsi" w:hAnsiTheme="minorHAnsi"/>
        </w:rPr>
        <w:t>police</w:t>
      </w:r>
      <w:r w:rsidRPr="00403AD2">
        <w:rPr>
          <w:rFonts w:asciiTheme="minorHAnsi" w:hAnsiTheme="minorHAnsi"/>
          <w:u w:val="single"/>
        </w:rPr>
        <w:t xml:space="preserve"> when needed</w:t>
      </w:r>
      <w:r w:rsidRPr="00403AD2">
        <w:rPr>
          <w:rFonts w:asciiTheme="minorHAnsi" w:hAnsiTheme="minorHAnsi"/>
        </w:rPr>
        <w:t>.41 The ghettoization of many Shia also has a secondary benefit for the regime: by pushing most Shia into isolated villages, protest movements are easy to contain in local areas with a few roadblocks, preventing larger protests from reaching the city center, as they did in 2011.42</w:t>
      </w:r>
    </w:p>
    <w:p w:rsidR="00450B0A" w:rsidRPr="00403AD2" w:rsidRDefault="00450B0A" w:rsidP="00450B0A">
      <w:pPr>
        <w:rPr>
          <w:rFonts w:asciiTheme="minorHAnsi" w:hAnsiTheme="minorHAnsi"/>
        </w:rPr>
      </w:pPr>
      <w:r w:rsidRPr="00403AD2">
        <w:rPr>
          <w:rFonts w:asciiTheme="minorHAnsi" w:hAnsiTheme="minorHAnsi"/>
        </w:rPr>
        <w:t xml:space="preserve">The lack of employment opportunities is also a major grievance. </w:t>
      </w:r>
      <w:r w:rsidRPr="00403AD2">
        <w:rPr>
          <w:rFonts w:asciiTheme="minorHAnsi" w:hAnsiTheme="minorHAnsi"/>
          <w:u w:val="single"/>
        </w:rPr>
        <w:t xml:space="preserve">Shia are explicitly </w:t>
      </w:r>
      <w:r w:rsidRPr="00403AD2">
        <w:rPr>
          <w:rStyle w:val="Emphasis"/>
          <w:rFonts w:asciiTheme="minorHAnsi" w:hAnsiTheme="minorHAnsi"/>
        </w:rPr>
        <w:t>forbidden</w:t>
      </w:r>
      <w:r w:rsidRPr="00403AD2">
        <w:rPr>
          <w:rFonts w:asciiTheme="minorHAnsi" w:hAnsiTheme="minorHAnsi"/>
          <w:u w:val="single"/>
        </w:rPr>
        <w:t xml:space="preserve"> from working in some sectors, and informally </w:t>
      </w:r>
      <w:r w:rsidRPr="00403AD2">
        <w:rPr>
          <w:rStyle w:val="Emphasis"/>
          <w:rFonts w:asciiTheme="minorHAnsi" w:hAnsiTheme="minorHAnsi"/>
        </w:rPr>
        <w:t>barred</w:t>
      </w:r>
      <w:r w:rsidRPr="00403AD2">
        <w:rPr>
          <w:rFonts w:asciiTheme="minorHAnsi" w:hAnsiTheme="minorHAnsi"/>
          <w:u w:val="single"/>
        </w:rPr>
        <w:t xml:space="preserve"> from others.43 </w:t>
      </w:r>
      <w:proofErr w:type="gramStart"/>
      <w:r w:rsidRPr="00403AD2">
        <w:rPr>
          <w:rFonts w:asciiTheme="minorHAnsi" w:hAnsiTheme="minorHAnsi"/>
          <w:u w:val="single"/>
        </w:rPr>
        <w:t>Anyone</w:t>
      </w:r>
      <w:proofErr w:type="gramEnd"/>
      <w:r w:rsidRPr="00403AD2">
        <w:rPr>
          <w:rFonts w:asciiTheme="minorHAnsi" w:hAnsiTheme="minorHAnsi"/>
          <w:u w:val="single"/>
        </w:rPr>
        <w:t xml:space="preserve"> seeking a sensitive job position in the bureaucracy needs a “certificate of good history and conduct” from the police to show they have never been arrested or detained, including for political reasons</w:t>
      </w:r>
      <w:r w:rsidRPr="00403AD2">
        <w:rPr>
          <w:rFonts w:asciiTheme="minorHAnsi" w:hAnsiTheme="minorHAnsi"/>
        </w:rPr>
        <w:t xml:space="preserve">. This discourages many Shia applicants and restricts many others to only the lower rungs of state jobs.44 </w:t>
      </w:r>
      <w:r w:rsidRPr="00403AD2">
        <w:rPr>
          <w:rFonts w:asciiTheme="minorHAnsi" w:hAnsiTheme="minorHAnsi"/>
          <w:u w:val="single"/>
        </w:rPr>
        <w:t>Shia have many fewer opportunities for public sector employment than Sunnis with identical employment attributes, while Shia were likely to be in lower paying, lower prestige jobs than equally qualified Sunnis.</w:t>
      </w:r>
      <w:r w:rsidRPr="00403AD2">
        <w:rPr>
          <w:rFonts w:asciiTheme="minorHAnsi" w:hAnsiTheme="minorHAnsi"/>
        </w:rPr>
        <w:t>45 A 2003 survey found that Shia held only 18 percent of the 572 high-ranking government posts,46 and in a 2009 survey, all those surveyed who were employed in semi-skilled, unskilled, or agricultural labor were Shia.47</w:t>
      </w:r>
    </w:p>
    <w:p w:rsidR="00450B0A" w:rsidRPr="00403AD2" w:rsidRDefault="00450B0A" w:rsidP="00450B0A">
      <w:pPr>
        <w:rPr>
          <w:rFonts w:asciiTheme="minorHAnsi" w:hAnsiTheme="minorHAnsi"/>
        </w:rPr>
      </w:pPr>
      <w:r w:rsidRPr="00403AD2">
        <w:rPr>
          <w:rFonts w:asciiTheme="minorHAnsi" w:hAnsiTheme="minorHAnsi"/>
          <w:u w:val="single"/>
        </w:rPr>
        <w:t xml:space="preserve">One of the job sectors largely unavailable to Shia is the </w:t>
      </w:r>
      <w:r w:rsidRPr="00403AD2">
        <w:rPr>
          <w:rStyle w:val="Emphasis"/>
          <w:rFonts w:asciiTheme="minorHAnsi" w:hAnsiTheme="minorHAnsi"/>
        </w:rPr>
        <w:t>security sector.</w:t>
      </w:r>
      <w:r w:rsidRPr="00403AD2">
        <w:rPr>
          <w:rFonts w:asciiTheme="minorHAnsi" w:hAnsiTheme="minorHAnsi"/>
        </w:rPr>
        <w:t xml:space="preserve">48 </w:t>
      </w:r>
      <w:proofErr w:type="gramStart"/>
      <w:r w:rsidRPr="00403AD2">
        <w:rPr>
          <w:rFonts w:asciiTheme="minorHAnsi" w:hAnsiTheme="minorHAnsi"/>
          <w:u w:val="single"/>
        </w:rPr>
        <w:t>A</w:t>
      </w:r>
      <w:proofErr w:type="gramEnd"/>
      <w:r w:rsidRPr="00403AD2">
        <w:rPr>
          <w:rFonts w:asciiTheme="minorHAnsi" w:hAnsiTheme="minorHAnsi"/>
          <w:u w:val="single"/>
        </w:rPr>
        <w:t xml:space="preserve"> leaked March 2009 confidential list of over 1,000 employees in Bahrain’s security sector showed that only </w:t>
      </w:r>
      <w:r w:rsidRPr="00403AD2">
        <w:rPr>
          <w:rStyle w:val="Emphasis"/>
          <w:rFonts w:asciiTheme="minorHAnsi" w:hAnsiTheme="minorHAnsi"/>
        </w:rPr>
        <w:t>4 percent of employees were Shia</w:t>
      </w:r>
      <w:r w:rsidRPr="00403AD2">
        <w:rPr>
          <w:rFonts w:asciiTheme="minorHAnsi" w:hAnsiTheme="minorHAnsi"/>
          <w:u w:val="single"/>
        </w:rPr>
        <w:t xml:space="preserve"> while 64 percent were “non citizens</w:t>
      </w:r>
      <w:r w:rsidRPr="00403AD2">
        <w:rPr>
          <w:rFonts w:asciiTheme="minorHAnsi" w:hAnsiTheme="minorHAnsi"/>
        </w:rPr>
        <w:t xml:space="preserve">, most of Asian nationalities.” </w:t>
      </w:r>
      <w:r w:rsidRPr="00403AD2">
        <w:rPr>
          <w:rFonts w:asciiTheme="minorHAnsi" w:hAnsiTheme="minorHAnsi"/>
          <w:u w:val="single"/>
        </w:rPr>
        <w:t>The aforementioned 2009 survey did not find a single Shia who worked for the police or armed forces</w:t>
      </w:r>
      <w:r w:rsidRPr="00403AD2">
        <w:rPr>
          <w:rFonts w:asciiTheme="minorHAnsi" w:hAnsiTheme="minorHAnsi"/>
        </w:rPr>
        <w:t xml:space="preserve">, despite the fact that the security sector is one of the largest employers on the island.49 The Ministry of </w:t>
      </w:r>
      <w:r w:rsidRPr="00403AD2">
        <w:rPr>
          <w:rFonts w:asciiTheme="minorHAnsi" w:hAnsiTheme="minorHAnsi"/>
        </w:rPr>
        <w:lastRenderedPageBreak/>
        <w:t>Interior is believed to employ the most Shia of any security agency, yet even here the personnel is only estimated to be about 10 percent Shia.50</w:t>
      </w:r>
    </w:p>
    <w:p w:rsidR="00450B0A" w:rsidRPr="00403AD2" w:rsidRDefault="00450B0A" w:rsidP="00450B0A">
      <w:pPr>
        <w:rPr>
          <w:rFonts w:asciiTheme="minorHAnsi" w:hAnsiTheme="minorHAnsi"/>
        </w:rPr>
      </w:pPr>
      <w:r w:rsidRPr="00403AD2">
        <w:rPr>
          <w:rFonts w:asciiTheme="minorHAnsi" w:hAnsiTheme="minorHAnsi"/>
        </w:rPr>
        <w:t>Furthermore, the Bahraini regime has stocked the lower ranks of the security sector with non-Bahrainis.51 As early as 1998, a Financial Times article reported that 8,000 to 10,000 Sunnis and their families had been brought from Jordan, Pakistan, Syria, and Yemen into the Bahraini security sector</w:t>
      </w:r>
      <w:proofErr w:type="gramStart"/>
      <w:r w:rsidRPr="00403AD2">
        <w:rPr>
          <w:rFonts w:asciiTheme="minorHAnsi" w:hAnsiTheme="minorHAnsi"/>
        </w:rPr>
        <w:t>,52</w:t>
      </w:r>
      <w:proofErr w:type="gramEnd"/>
      <w:r w:rsidRPr="00403AD2">
        <w:rPr>
          <w:rFonts w:asciiTheme="minorHAnsi" w:hAnsiTheme="minorHAnsi"/>
        </w:rPr>
        <w:t xml:space="preserve"> and they continue to be the most common groups, along with a smattering of British in senior positions. </w:t>
      </w:r>
      <w:r w:rsidRPr="00403AD2">
        <w:rPr>
          <w:rFonts w:asciiTheme="minorHAnsi" w:hAnsiTheme="minorHAnsi"/>
          <w:u w:val="single"/>
        </w:rPr>
        <w:t>In 2011, a pro-government media outlet reported that about 40 percent of the Ministry of Interior was composed of foreign nationals.53 In addition, the National Guard and police force are thought to be primarily staffed by foreigners</w:t>
      </w:r>
      <w:r w:rsidRPr="00403AD2">
        <w:rPr>
          <w:rFonts w:asciiTheme="minorHAnsi" w:hAnsiTheme="minorHAnsi"/>
        </w:rPr>
        <w:t xml:space="preserve">, especially Pakistanis and Yemenis. In 2009, the Bahrain Center for Human Rights reported that almost two-thirds of the National Security Agency’s personnel were non-Bahraini.54 </w:t>
      </w:r>
      <w:r w:rsidRPr="00403AD2">
        <w:rPr>
          <w:rFonts w:asciiTheme="minorHAnsi" w:hAnsiTheme="minorHAnsi"/>
          <w:u w:val="single"/>
        </w:rPr>
        <w:t>Shia are also concerned that foreign Sunnis are being brought in to change the sectarian makeup of Bahrain.</w:t>
      </w:r>
      <w:r w:rsidRPr="00403AD2">
        <w:rPr>
          <w:rFonts w:asciiTheme="minorHAnsi" w:hAnsiTheme="minorHAnsi"/>
        </w:rPr>
        <w:t xml:space="preserve"> In a country of less than 1.4 million people, it does not take many new immigrants to change the sectarian balance, especially when Shia hold only a slight majority of the country.55</w:t>
      </w:r>
    </w:p>
    <w:p w:rsidR="00450B0A" w:rsidRPr="00403AD2" w:rsidRDefault="00450B0A" w:rsidP="00450B0A">
      <w:pPr>
        <w:rPr>
          <w:rFonts w:asciiTheme="minorHAnsi" w:hAnsiTheme="minorHAnsi"/>
        </w:rPr>
      </w:pPr>
      <w:r w:rsidRPr="00403AD2">
        <w:rPr>
          <w:rFonts w:asciiTheme="minorHAnsi" w:hAnsiTheme="minorHAnsi"/>
          <w:u w:val="single"/>
        </w:rPr>
        <w:t>Grievances over the security services were a major motivator in the 2011 uprisings, and thus were a central aspect of the reforms promised by the monarchy in 2012.</w:t>
      </w:r>
      <w:r w:rsidRPr="00403AD2">
        <w:rPr>
          <w:rFonts w:asciiTheme="minorHAnsi" w:hAnsiTheme="minorHAnsi"/>
        </w:rPr>
        <w:t xml:space="preserve"> These reforms quickly stalled, however, in part because the </w:t>
      </w:r>
      <w:r w:rsidRPr="00403AD2">
        <w:rPr>
          <w:rFonts w:asciiTheme="minorHAnsi" w:hAnsiTheme="minorHAnsi"/>
          <w:u w:val="single"/>
        </w:rPr>
        <w:t xml:space="preserve">exclusion of Shia from the security sector is fundamental to the Bahraini regime’s </w:t>
      </w:r>
      <w:r w:rsidRPr="00403AD2">
        <w:rPr>
          <w:rStyle w:val="Emphasis"/>
          <w:rFonts w:asciiTheme="minorHAnsi" w:hAnsiTheme="minorHAnsi"/>
        </w:rPr>
        <w:t>strategy of survival</w:t>
      </w:r>
      <w:r w:rsidRPr="00403AD2">
        <w:rPr>
          <w:rFonts w:asciiTheme="minorHAnsi" w:hAnsiTheme="minorHAnsi"/>
          <w:u w:val="single"/>
        </w:rPr>
        <w:t>.</w:t>
      </w:r>
      <w:r w:rsidRPr="00403AD2">
        <w:rPr>
          <w:rFonts w:asciiTheme="minorHAnsi" w:hAnsiTheme="minorHAnsi"/>
        </w:rPr>
        <w:t>56 According to a leaked 2006 U.S. diplomatic cable, “The King noted that many Shia complain that there are no Shia in the military leadership of the country. This is a question of loyalty, he stated. As long as [Iranian Supreme Leader] Khamenei has the title of Commander-in-Chief, Bahrain must worry about the loyalty of Shia who maintain ties and allegiance to Iran.”57</w:t>
      </w:r>
    </w:p>
    <w:p w:rsidR="00450B0A" w:rsidRPr="00403AD2" w:rsidRDefault="00450B0A" w:rsidP="00450B0A">
      <w:pPr>
        <w:rPr>
          <w:rFonts w:asciiTheme="minorHAnsi" w:hAnsiTheme="minorHAnsi"/>
        </w:rPr>
      </w:pPr>
      <w:r w:rsidRPr="00403AD2">
        <w:rPr>
          <w:rFonts w:asciiTheme="minorHAnsi" w:hAnsiTheme="minorHAnsi"/>
          <w:u w:val="single"/>
        </w:rPr>
        <w:t>Shia exclusion from the security sector exacerbates discontent with the Bahraini state overall in three ways.</w:t>
      </w:r>
      <w:r w:rsidRPr="00403AD2">
        <w:rPr>
          <w:rFonts w:asciiTheme="minorHAnsi" w:hAnsiTheme="minorHAnsi"/>
        </w:rPr>
        <w:t xml:space="preserve"> First, it ensures Sunnis, especially the royal family, maintain control over the organs of power, despite being a minority of the population. Second, </w:t>
      </w:r>
      <w:r w:rsidRPr="00403AD2">
        <w:rPr>
          <w:rFonts w:asciiTheme="minorHAnsi" w:hAnsiTheme="minorHAnsi"/>
          <w:u w:val="single"/>
        </w:rPr>
        <w:t>the Bahraini security sector is a major employer in the country, and exclusion from that sector means fewer good, middle-class jobs for Shia</w:t>
      </w:r>
      <w:r w:rsidRPr="00403AD2">
        <w:rPr>
          <w:rFonts w:asciiTheme="minorHAnsi" w:hAnsiTheme="minorHAnsi"/>
        </w:rPr>
        <w:t xml:space="preserve">. And third, with an enlisted force largely made up of noncitizens, and very recently naturalized citizens, who speak little or no Arabic and have no social ties to the areas they patrol, </w:t>
      </w:r>
      <w:r w:rsidRPr="00403AD2">
        <w:rPr>
          <w:rFonts w:asciiTheme="minorHAnsi" w:hAnsiTheme="minorHAnsi"/>
          <w:u w:val="single"/>
        </w:rPr>
        <w:t>the Bahraini security sector leadership can better oppress civilians where locals might balk</w:t>
      </w:r>
      <w:r w:rsidRPr="00403AD2">
        <w:rPr>
          <w:rFonts w:asciiTheme="minorHAnsi" w:hAnsiTheme="minorHAnsi"/>
        </w:rPr>
        <w:t>. Locals blamed non-Bahraini security members for much of the violence during the Arab Spring protests.58</w:t>
      </w:r>
    </w:p>
    <w:p w:rsidR="00450B0A" w:rsidRPr="00403AD2" w:rsidRDefault="00450B0A" w:rsidP="00CB1272">
      <w:pPr>
        <w:rPr>
          <w:rFonts w:asciiTheme="minorHAnsi" w:hAnsiTheme="minorHAnsi"/>
        </w:rPr>
      </w:pPr>
    </w:p>
    <w:p w:rsidR="000C3E1F" w:rsidRPr="00403AD2" w:rsidRDefault="000C3E1F" w:rsidP="000C3E1F">
      <w:pPr>
        <w:pStyle w:val="Heading3"/>
        <w:rPr>
          <w:rFonts w:asciiTheme="minorHAnsi" w:hAnsiTheme="minorHAnsi"/>
        </w:rPr>
      </w:pPr>
      <w:r w:rsidRPr="00403AD2">
        <w:rPr>
          <w:rFonts w:asciiTheme="minorHAnsi" w:hAnsiTheme="minorHAnsi"/>
        </w:rPr>
        <w:lastRenderedPageBreak/>
        <w:t xml:space="preserve">IL – U.S. Credibility </w:t>
      </w:r>
    </w:p>
    <w:p w:rsidR="000C3E1F" w:rsidRPr="00403AD2" w:rsidRDefault="000C3E1F" w:rsidP="000C3E1F">
      <w:pPr>
        <w:rPr>
          <w:rFonts w:asciiTheme="minorHAnsi" w:hAnsiTheme="minorHAnsi"/>
        </w:rPr>
      </w:pPr>
    </w:p>
    <w:p w:rsidR="000C3E1F" w:rsidRPr="00403AD2" w:rsidRDefault="000C3E1F" w:rsidP="000C3E1F">
      <w:pPr>
        <w:pStyle w:val="Heading4"/>
        <w:rPr>
          <w:rFonts w:asciiTheme="minorHAnsi" w:hAnsiTheme="minorHAnsi"/>
        </w:rPr>
      </w:pPr>
      <w:r w:rsidRPr="00403AD2">
        <w:rPr>
          <w:rFonts w:asciiTheme="minorHAnsi" w:hAnsiTheme="minorHAnsi"/>
        </w:rPr>
        <w:t>Bahrain support decks US credibility---undermines US foreign policy</w:t>
      </w:r>
    </w:p>
    <w:p w:rsidR="000C3E1F" w:rsidRPr="00403AD2" w:rsidRDefault="000C3E1F" w:rsidP="000C3E1F">
      <w:pPr>
        <w:rPr>
          <w:rFonts w:asciiTheme="minorHAnsi" w:hAnsiTheme="minorHAnsi"/>
        </w:rPr>
      </w:pPr>
      <w:r w:rsidRPr="00403AD2">
        <w:rPr>
          <w:rStyle w:val="Style13ptBold"/>
          <w:rFonts w:asciiTheme="minorHAnsi" w:hAnsiTheme="minorHAnsi"/>
        </w:rPr>
        <w:t>Bandow</w:t>
      </w:r>
      <w:r w:rsidRPr="00403AD2">
        <w:rPr>
          <w:rFonts w:asciiTheme="minorHAnsi" w:hAnsiTheme="minorHAnsi"/>
        </w:rPr>
        <w:t>, 6-18-20</w:t>
      </w:r>
      <w:r w:rsidRPr="00403AD2">
        <w:rPr>
          <w:rStyle w:val="Style13ptBold"/>
          <w:rFonts w:asciiTheme="minorHAnsi" w:hAnsiTheme="minorHAnsi"/>
        </w:rPr>
        <w:t>12</w:t>
      </w:r>
      <w:r w:rsidRPr="00403AD2">
        <w:rPr>
          <w:rFonts w:asciiTheme="minorHAnsi" w:hAnsiTheme="minorHAnsi"/>
        </w:rPr>
        <w:t>---Senior fellow at the Cato Institute, specializing in foreign policy and civil liberties and special assistant to President Reagan ("U.S. Hypocrisy on Parade: Washington Arms Bahrain, Denounces Russia for Arming Syria", Cato Institute, 6-18-2012, https://www.cato.org/publications/commentary/us-hypocrisy-parade-washington-arms-bahrain-denounces-russia-arming-syria)//RKM</w:t>
      </w:r>
    </w:p>
    <w:p w:rsidR="000C3E1F" w:rsidRPr="00403AD2" w:rsidRDefault="000C3E1F" w:rsidP="000C3E1F">
      <w:pPr>
        <w:rPr>
          <w:rFonts w:asciiTheme="minorHAnsi" w:hAnsiTheme="minorHAnsi"/>
          <w:u w:val="single"/>
        </w:rPr>
      </w:pPr>
      <w:r w:rsidRPr="00403AD2">
        <w:rPr>
          <w:rFonts w:asciiTheme="minorHAnsi" w:hAnsiTheme="minorHAnsi"/>
          <w:u w:val="single"/>
        </w:rPr>
        <w:t xml:space="preserve">Even while the administration campaigns against Assad it </w:t>
      </w:r>
      <w:r w:rsidRPr="00403AD2">
        <w:rPr>
          <w:rStyle w:val="Emphasis"/>
          <w:rFonts w:asciiTheme="minorHAnsi" w:hAnsiTheme="minorHAnsi"/>
        </w:rPr>
        <w:t>continues to back</w:t>
      </w:r>
      <w:r w:rsidRPr="00403AD2">
        <w:rPr>
          <w:rFonts w:asciiTheme="minorHAnsi" w:hAnsiTheme="minorHAnsi"/>
          <w:u w:val="single"/>
        </w:rPr>
        <w:t xml:space="preserve"> Bahrain’s autocracy</w:t>
      </w:r>
      <w:r w:rsidRPr="00403AD2">
        <w:rPr>
          <w:rFonts w:asciiTheme="minorHAnsi" w:hAnsiTheme="minorHAnsi"/>
        </w:rPr>
        <w:t xml:space="preserve"> and the latter’s chief autocratic sponsor, Saudi Arabia. In typical even-handed fashion, </w:t>
      </w:r>
      <w:r w:rsidRPr="00403AD2">
        <w:rPr>
          <w:rFonts w:asciiTheme="minorHAnsi" w:hAnsiTheme="minorHAnsi"/>
          <w:u w:val="single"/>
        </w:rPr>
        <w:t>American officials have called for restraint on both sides—Bahrainis demonstrating for democracy and Bahrainis shooting those demonstrating for democracy.</w:t>
      </w:r>
    </w:p>
    <w:p w:rsidR="000C3E1F" w:rsidRPr="00403AD2" w:rsidRDefault="000C3E1F" w:rsidP="000C3E1F">
      <w:pPr>
        <w:rPr>
          <w:rStyle w:val="Emphasis"/>
          <w:rFonts w:asciiTheme="minorHAnsi" w:hAnsiTheme="minorHAnsi"/>
        </w:rPr>
      </w:pPr>
      <w:r w:rsidRPr="00403AD2">
        <w:rPr>
          <w:rFonts w:asciiTheme="minorHAnsi" w:hAnsiTheme="minorHAnsi"/>
        </w:rPr>
        <w:t xml:space="preserve">No doubt, the situation in Syria is worse than that in Bahrain. And no amount of hypocrisy in Washington can justify the conduct of Damascus. Nevertheless, the </w:t>
      </w:r>
      <w:r w:rsidRPr="00403AD2">
        <w:rPr>
          <w:rFonts w:asciiTheme="minorHAnsi" w:hAnsiTheme="minorHAnsi"/>
          <w:u w:val="single"/>
        </w:rPr>
        <w:t xml:space="preserve">Obama administration’s discreditable behavior </w:t>
      </w:r>
      <w:r w:rsidRPr="00403AD2">
        <w:rPr>
          <w:rStyle w:val="Emphasis"/>
          <w:rFonts w:asciiTheme="minorHAnsi" w:hAnsiTheme="minorHAnsi"/>
        </w:rPr>
        <w:t>makes a mockery</w:t>
      </w:r>
      <w:r w:rsidRPr="00403AD2">
        <w:rPr>
          <w:rFonts w:asciiTheme="minorHAnsi" w:hAnsiTheme="minorHAnsi"/>
          <w:u w:val="single"/>
        </w:rPr>
        <w:t xml:space="preserve"> of the American government’s alleged commitment to </w:t>
      </w:r>
      <w:r w:rsidRPr="00403AD2">
        <w:rPr>
          <w:rStyle w:val="Emphasis"/>
          <w:rFonts w:asciiTheme="minorHAnsi" w:hAnsiTheme="minorHAnsi"/>
        </w:rPr>
        <w:t>democracy</w:t>
      </w:r>
      <w:r w:rsidRPr="00403AD2">
        <w:rPr>
          <w:rFonts w:asciiTheme="minorHAnsi" w:hAnsiTheme="minorHAnsi"/>
          <w:u w:val="single"/>
        </w:rPr>
        <w:t xml:space="preserve"> and </w:t>
      </w:r>
      <w:r w:rsidRPr="00403AD2">
        <w:rPr>
          <w:rStyle w:val="Emphasis"/>
          <w:rFonts w:asciiTheme="minorHAnsi" w:hAnsiTheme="minorHAnsi"/>
        </w:rPr>
        <w:t>human rights.</w:t>
      </w:r>
    </w:p>
    <w:p w:rsidR="000C3E1F" w:rsidRPr="00403AD2" w:rsidRDefault="000C3E1F" w:rsidP="000C3E1F">
      <w:pPr>
        <w:rPr>
          <w:rFonts w:asciiTheme="minorHAnsi" w:hAnsiTheme="minorHAnsi"/>
          <w:u w:val="single"/>
        </w:rPr>
      </w:pPr>
      <w:r w:rsidRPr="00403AD2">
        <w:rPr>
          <w:rFonts w:asciiTheme="minorHAnsi" w:hAnsiTheme="minorHAnsi"/>
        </w:rPr>
        <w:t xml:space="preserve">Bahrain, like most of the other Gulf States, is essentially a royal dictatorship. </w:t>
      </w:r>
      <w:r w:rsidRPr="00403AD2">
        <w:rPr>
          <w:rFonts w:asciiTheme="minorHAnsi" w:hAnsiTheme="minorHAnsi"/>
          <w:u w:val="single"/>
        </w:rPr>
        <w:t>A Sunni royalty manipulates the system to advantage the minority Sunni population.</w:t>
      </w:r>
      <w:r w:rsidRPr="00403AD2">
        <w:rPr>
          <w:rFonts w:asciiTheme="minorHAnsi" w:hAnsiTheme="minorHAnsi"/>
        </w:rPr>
        <w:t xml:space="preserve"> </w:t>
      </w:r>
      <w:r w:rsidRPr="00403AD2">
        <w:rPr>
          <w:rFonts w:asciiTheme="minorHAnsi" w:hAnsiTheme="minorHAnsi"/>
          <w:u w:val="single"/>
        </w:rPr>
        <w:t>The Shia population is disadvantaged and oppressed</w:t>
      </w:r>
      <w:r w:rsidRPr="00403AD2">
        <w:rPr>
          <w:rFonts w:asciiTheme="minorHAnsi" w:hAnsiTheme="minorHAnsi"/>
        </w:rPr>
        <w:t xml:space="preserve">. Last year the Shiites rose up, only to face ruthless repression by Manama’s rulers, who employed the full power of the state. </w:t>
      </w:r>
      <w:r w:rsidRPr="00403AD2">
        <w:rPr>
          <w:rFonts w:asciiTheme="minorHAnsi" w:hAnsiTheme="minorHAnsi"/>
          <w:u w:val="single"/>
        </w:rPr>
        <w:t xml:space="preserve">Peaceful demonstrators were attacked. Scores were killed. Many were arrested, </w:t>
      </w:r>
      <w:r w:rsidRPr="00403AD2">
        <w:rPr>
          <w:rStyle w:val="Emphasis"/>
          <w:rFonts w:asciiTheme="minorHAnsi" w:hAnsiTheme="minorHAnsi"/>
        </w:rPr>
        <w:t>even doctors</w:t>
      </w:r>
      <w:r w:rsidRPr="00403AD2">
        <w:rPr>
          <w:rFonts w:asciiTheme="minorHAnsi" w:hAnsiTheme="minorHAnsi"/>
          <w:u w:val="single"/>
        </w:rPr>
        <w:t xml:space="preserve"> caring for wounded protestors</w:t>
      </w:r>
      <w:r w:rsidRPr="00403AD2">
        <w:rPr>
          <w:rFonts w:asciiTheme="minorHAnsi" w:hAnsiTheme="minorHAnsi"/>
        </w:rPr>
        <w:t xml:space="preserve">. The Bahrain Youth Society documented scores of deaths and beatings of demonstrators over the last year. </w:t>
      </w:r>
      <w:r w:rsidRPr="00403AD2">
        <w:rPr>
          <w:rFonts w:asciiTheme="minorHAnsi" w:hAnsiTheme="minorHAnsi"/>
          <w:u w:val="single"/>
        </w:rPr>
        <w:t>An independent human rights review revealed torture to be a “</w:t>
      </w:r>
      <w:r w:rsidRPr="00403AD2">
        <w:rPr>
          <w:rStyle w:val="Emphasis"/>
          <w:rFonts w:asciiTheme="minorHAnsi" w:hAnsiTheme="minorHAnsi"/>
        </w:rPr>
        <w:t>systematic policy.”</w:t>
      </w:r>
    </w:p>
    <w:p w:rsidR="000C3E1F" w:rsidRPr="00403AD2" w:rsidRDefault="000C3E1F" w:rsidP="000C3E1F">
      <w:pPr>
        <w:rPr>
          <w:rFonts w:asciiTheme="minorHAnsi" w:hAnsiTheme="minorHAnsi"/>
        </w:rPr>
      </w:pPr>
      <w:r w:rsidRPr="00403AD2">
        <w:rPr>
          <w:rFonts w:asciiTheme="minorHAnsi" w:hAnsiTheme="minorHAnsi"/>
          <w:u w:val="single"/>
        </w:rPr>
        <w:t>According to the State Department’s latest human rights assessment of Bahrain: “egregious human rights problems reported in 2011</w:t>
      </w:r>
      <w:r w:rsidRPr="00403AD2">
        <w:rPr>
          <w:rFonts w:asciiTheme="minorHAnsi" w:hAnsiTheme="minorHAnsi"/>
        </w:rPr>
        <w:t xml:space="preserve"> included the inability of citizens to peacefully change their government; the dismissal and </w:t>
      </w:r>
      <w:r w:rsidRPr="00403AD2">
        <w:rPr>
          <w:rFonts w:asciiTheme="minorHAnsi" w:hAnsiTheme="minorHAnsi"/>
          <w:u w:val="single"/>
        </w:rPr>
        <w:t>expulsion of workers and students</w:t>
      </w:r>
      <w:r w:rsidRPr="00403AD2">
        <w:rPr>
          <w:rFonts w:asciiTheme="minorHAnsi" w:hAnsiTheme="minorHAnsi"/>
        </w:rPr>
        <w:t xml:space="preserve"> for engaging in political activities; the </w:t>
      </w:r>
      <w:r w:rsidRPr="00403AD2">
        <w:rPr>
          <w:rFonts w:asciiTheme="minorHAnsi" w:hAnsiTheme="minorHAnsi"/>
          <w:u w:val="single"/>
        </w:rPr>
        <w:t>arbitrary arrest</w:t>
      </w:r>
      <w:r w:rsidRPr="00403AD2">
        <w:rPr>
          <w:rFonts w:asciiTheme="minorHAnsi" w:hAnsiTheme="minorHAnsi"/>
        </w:rPr>
        <w:t xml:space="preserve"> and detention of thousands, including medical personnel, human rights activists, and political figures, sometimes leading to their </w:t>
      </w:r>
      <w:r w:rsidRPr="00403AD2">
        <w:rPr>
          <w:rFonts w:asciiTheme="minorHAnsi" w:hAnsiTheme="minorHAnsi"/>
          <w:u w:val="single"/>
        </w:rPr>
        <w:t>torture and/or death in detention</w:t>
      </w:r>
      <w:r w:rsidRPr="00403AD2">
        <w:rPr>
          <w:rFonts w:asciiTheme="minorHAnsi" w:hAnsiTheme="minorHAnsi"/>
        </w:rPr>
        <w:t xml:space="preserve">; </w:t>
      </w:r>
      <w:r w:rsidRPr="00403AD2">
        <w:rPr>
          <w:rFonts w:asciiTheme="minorHAnsi" w:hAnsiTheme="minorHAnsi"/>
          <w:u w:val="single"/>
        </w:rPr>
        <w:t>and the lack of due process.”</w:t>
      </w:r>
    </w:p>
    <w:p w:rsidR="000C3E1F" w:rsidRPr="00403AD2" w:rsidRDefault="000C3E1F" w:rsidP="000C3E1F">
      <w:pPr>
        <w:rPr>
          <w:rFonts w:asciiTheme="minorHAnsi" w:hAnsiTheme="minorHAnsi"/>
        </w:rPr>
      </w:pPr>
      <w:r w:rsidRPr="00403AD2">
        <w:rPr>
          <w:rFonts w:asciiTheme="minorHAnsi" w:hAnsiTheme="minorHAnsi"/>
        </w:rPr>
        <w:t>That’s not all. The State Department added: “</w:t>
      </w:r>
      <w:r w:rsidRPr="00403AD2">
        <w:rPr>
          <w:rFonts w:asciiTheme="minorHAnsi" w:hAnsiTheme="minorHAnsi"/>
          <w:u w:val="single"/>
        </w:rPr>
        <w:t>Other significant human rights concerns included arbitrary deprivation of life; detention of prisoners of conscience; reported violations of privacy and restrictions on civil liberties</w:t>
      </w:r>
      <w:r w:rsidRPr="00403AD2">
        <w:rPr>
          <w:rFonts w:asciiTheme="minorHAnsi" w:hAnsiTheme="minorHAnsi"/>
        </w:rPr>
        <w:t xml:space="preserve">, including </w:t>
      </w:r>
      <w:r w:rsidRPr="00403AD2">
        <w:rPr>
          <w:rFonts w:asciiTheme="minorHAnsi" w:hAnsiTheme="minorHAnsi"/>
          <w:u w:val="single"/>
        </w:rPr>
        <w:t>freedoms of speech, press, assembly, association, and some religious practices</w:t>
      </w:r>
      <w:r w:rsidRPr="00403AD2">
        <w:rPr>
          <w:rFonts w:asciiTheme="minorHAnsi" w:hAnsiTheme="minorHAnsi"/>
        </w:rPr>
        <w:t>. In some instances the government imposed and enforced travel bans on political activists.” When it comes to religion, explained State, “the Sunni Muslim citizen population enjoyed favored status, and the Shia population faced discrimination.” And on State went.</w:t>
      </w:r>
    </w:p>
    <w:p w:rsidR="000C3E1F" w:rsidRPr="00403AD2" w:rsidRDefault="000C3E1F" w:rsidP="000C3E1F">
      <w:pPr>
        <w:rPr>
          <w:rFonts w:asciiTheme="minorHAnsi" w:hAnsiTheme="minorHAnsi"/>
        </w:rPr>
      </w:pPr>
      <w:r w:rsidRPr="00403AD2">
        <w:rPr>
          <w:rFonts w:asciiTheme="minorHAnsi" w:hAnsiTheme="minorHAnsi"/>
        </w:rPr>
        <w:t xml:space="preserve">Nor did Bahrain’s Shia residents face only Bahraini oppression. </w:t>
      </w:r>
      <w:r w:rsidRPr="00403AD2">
        <w:rPr>
          <w:rFonts w:asciiTheme="minorHAnsi" w:hAnsiTheme="minorHAnsi"/>
          <w:u w:val="single"/>
        </w:rPr>
        <w:t>The regime naturally blamed local unrest on Iran, without producing any evidence ofTehran’s involvement.</w:t>
      </w:r>
      <w:r w:rsidRPr="00403AD2">
        <w:rPr>
          <w:rFonts w:asciiTheme="minorHAnsi" w:hAnsiTheme="minorHAnsi"/>
        </w:rPr>
        <w:t xml:space="preserve"> However, other Gulf nations, led by Saudi Arabia, sent troops to bolster Bahrain’s royals. </w:t>
      </w:r>
      <w:r w:rsidRPr="00403AD2">
        <w:rPr>
          <w:rFonts w:asciiTheme="minorHAnsi" w:hAnsiTheme="minorHAnsi"/>
          <w:u w:val="single"/>
        </w:rPr>
        <w:t xml:space="preserve">The House of Saud is both family kleptocracy and Sunni </w:t>
      </w:r>
      <w:r w:rsidRPr="00403AD2">
        <w:rPr>
          <w:rFonts w:asciiTheme="minorHAnsi" w:hAnsiTheme="minorHAnsi"/>
        </w:rPr>
        <w:t>dictatorship. Riyadh certainly is no friend of human liberty. Noted the latest State Department human rights report: “</w:t>
      </w:r>
      <w:r w:rsidRPr="00403AD2">
        <w:rPr>
          <w:rFonts w:asciiTheme="minorHAnsi" w:hAnsiTheme="minorHAnsi"/>
          <w:u w:val="single"/>
        </w:rPr>
        <w:t xml:space="preserve">problems reported included citizens’ lack of the right and legal means to change </w:t>
      </w:r>
      <w:r w:rsidRPr="00403AD2">
        <w:rPr>
          <w:rFonts w:asciiTheme="minorHAnsi" w:hAnsiTheme="minorHAnsi"/>
          <w:u w:val="single"/>
        </w:rPr>
        <w:lastRenderedPageBreak/>
        <w:t>their governmen</w:t>
      </w:r>
      <w:r w:rsidRPr="00403AD2">
        <w:rPr>
          <w:rFonts w:asciiTheme="minorHAnsi" w:hAnsiTheme="minorHAnsi"/>
        </w:rPr>
        <w:t>t; pervasive restrictions on universal rights such as freedom of expression, including on the Internet, and freedom of assembly, association, movement, and religion; and a lack of equal rights for women and children, as well as for workers.”</w:t>
      </w:r>
    </w:p>
    <w:p w:rsidR="000C3E1F" w:rsidRPr="00403AD2" w:rsidRDefault="000C3E1F" w:rsidP="000C3E1F">
      <w:pPr>
        <w:rPr>
          <w:rFonts w:asciiTheme="minorHAnsi" w:hAnsiTheme="minorHAnsi"/>
        </w:rPr>
      </w:pPr>
      <w:r w:rsidRPr="00403AD2">
        <w:rPr>
          <w:rFonts w:asciiTheme="minorHAnsi" w:hAnsiTheme="minorHAnsi"/>
          <w:u w:val="single"/>
        </w:rPr>
        <w:t>Other issues included “torture and other abuses, poor prison and detention center conditions, holding political prisoners and detainees, denial of due process and arbitrary arrest and detention, and arbitrary interference with privacy, home, and correspondence</w:t>
      </w:r>
      <w:r w:rsidRPr="00403AD2">
        <w:rPr>
          <w:rFonts w:asciiTheme="minorHAnsi" w:hAnsiTheme="minorHAnsi"/>
        </w:rPr>
        <w:t xml:space="preserve">.” Given the controls over personal lives, including religious practice, </w:t>
      </w:r>
      <w:r w:rsidRPr="00403AD2">
        <w:rPr>
          <w:rFonts w:asciiTheme="minorHAnsi" w:hAnsiTheme="minorHAnsi"/>
          <w:u w:val="single"/>
        </w:rPr>
        <w:t xml:space="preserve">the system is essentially </w:t>
      </w:r>
      <w:r w:rsidRPr="00403AD2">
        <w:rPr>
          <w:rStyle w:val="Emphasis"/>
          <w:rFonts w:asciiTheme="minorHAnsi" w:hAnsiTheme="minorHAnsi"/>
        </w:rPr>
        <w:t>totalitarian</w:t>
      </w:r>
      <w:r w:rsidRPr="00403AD2">
        <w:rPr>
          <w:rFonts w:asciiTheme="minorHAnsi" w:hAnsiTheme="minorHAnsi"/>
        </w:rPr>
        <w:t>. The U.S. went to war with Iraq while allied with Saudi Arabia, but a Christian woman would have been far better off living in Baghdad than Riyadh.</w:t>
      </w:r>
    </w:p>
    <w:p w:rsidR="000C3E1F" w:rsidRPr="00403AD2" w:rsidRDefault="000C3E1F" w:rsidP="000C3E1F">
      <w:pPr>
        <w:rPr>
          <w:rFonts w:asciiTheme="minorHAnsi" w:hAnsiTheme="minorHAnsi"/>
        </w:rPr>
      </w:pPr>
      <w:r w:rsidRPr="00403AD2">
        <w:rPr>
          <w:rFonts w:asciiTheme="minorHAnsi" w:hAnsiTheme="minorHAnsi"/>
          <w:u w:val="single"/>
        </w:rPr>
        <w:t xml:space="preserve">The Saudi royals know they live the good life and are prepared to shed </w:t>
      </w:r>
      <w:r w:rsidRPr="00403AD2">
        <w:rPr>
          <w:rStyle w:val="Emphasis"/>
          <w:rFonts w:asciiTheme="minorHAnsi" w:hAnsiTheme="minorHAnsi"/>
        </w:rPr>
        <w:t>as much blood as necessary</w:t>
      </w:r>
      <w:r w:rsidRPr="00403AD2">
        <w:rPr>
          <w:rFonts w:asciiTheme="minorHAnsi" w:hAnsiTheme="minorHAnsi"/>
          <w:u w:val="single"/>
        </w:rPr>
        <w:t xml:space="preserve"> to preserve their system.</w:t>
      </w:r>
      <w:r w:rsidRPr="00403AD2">
        <w:rPr>
          <w:rFonts w:asciiTheme="minorHAnsi" w:hAnsiTheme="minorHAnsi"/>
        </w:rPr>
        <w:t xml:space="preserve"> That means stifling the incubus of Shia revolt in next-door Bahrain. Indeed, Riyadh has proposed a quasi-union with its small neighbors, which naturally horrifies Bahrain’s Shiites. Not that Saudi brutality bothers American presidents, who have routinely feted rulers from the House of Saud. Indeed, rarely has the word “democracy” passed the lips of an American diplomat in the presence of a Saudi prince.</w:t>
      </w:r>
    </w:p>
    <w:p w:rsidR="000C3E1F" w:rsidRPr="00403AD2" w:rsidRDefault="000C3E1F" w:rsidP="000C3E1F">
      <w:pPr>
        <w:rPr>
          <w:rFonts w:asciiTheme="minorHAnsi" w:hAnsiTheme="minorHAnsi"/>
        </w:rPr>
      </w:pPr>
      <w:r w:rsidRPr="00403AD2">
        <w:rPr>
          <w:rFonts w:asciiTheme="minorHAnsi" w:hAnsiTheme="minorHAnsi"/>
        </w:rPr>
        <w:t xml:space="preserve">Admittedly, </w:t>
      </w:r>
      <w:r w:rsidRPr="00403AD2">
        <w:rPr>
          <w:rFonts w:asciiTheme="minorHAnsi" w:hAnsiTheme="minorHAnsi"/>
          <w:u w:val="single"/>
        </w:rPr>
        <w:t xml:space="preserve">Washington was </w:t>
      </w:r>
      <w:r w:rsidRPr="00403AD2">
        <w:rPr>
          <w:rStyle w:val="Emphasis"/>
          <w:rFonts w:asciiTheme="minorHAnsi" w:hAnsiTheme="minorHAnsi"/>
        </w:rPr>
        <w:t>embarrassed</w:t>
      </w:r>
      <w:r w:rsidRPr="00403AD2">
        <w:rPr>
          <w:rFonts w:asciiTheme="minorHAnsi" w:hAnsiTheme="minorHAnsi"/>
          <w:u w:val="single"/>
        </w:rPr>
        <w:t xml:space="preserve"> by the protests in Bahrain. It tut-tutted about the brutal suppression of democracy protests and said the al-Khalifa royal family should be nicer to the people it was mulcting</w:t>
      </w:r>
      <w:r w:rsidRPr="00403AD2">
        <w:rPr>
          <w:rFonts w:asciiTheme="minorHAnsi" w:hAnsiTheme="minorHAnsi"/>
        </w:rPr>
        <w:t>. Most recently the Obama administration professed itself to be “deeply disappointed” by a Bahraini decision to uphold the earlier conviction of medical personnel for treating protestors: “These convictions appear to be based, at least in part, on the defendants’ criticisms of government actions and policies.” Who would have imagined?</w:t>
      </w:r>
    </w:p>
    <w:p w:rsidR="000C3E1F" w:rsidRPr="00403AD2" w:rsidRDefault="000C3E1F" w:rsidP="000C3E1F">
      <w:pPr>
        <w:rPr>
          <w:rFonts w:asciiTheme="minorHAnsi" w:hAnsiTheme="minorHAnsi"/>
        </w:rPr>
      </w:pPr>
      <w:r w:rsidRPr="00403AD2">
        <w:rPr>
          <w:rFonts w:asciiTheme="minorHAnsi" w:hAnsiTheme="minorHAnsi"/>
          <w:u w:val="single"/>
        </w:rPr>
        <w:t xml:space="preserve">But Bahrain’s King Hamad recently threatened the opposition for “insulting” the army, which is the regime’s </w:t>
      </w:r>
      <w:r w:rsidRPr="00403AD2">
        <w:rPr>
          <w:rStyle w:val="Emphasis"/>
          <w:rFonts w:asciiTheme="minorHAnsi" w:hAnsiTheme="minorHAnsi"/>
        </w:rPr>
        <w:t>primary too</w:t>
      </w:r>
      <w:r w:rsidRPr="00403AD2">
        <w:rPr>
          <w:rFonts w:asciiTheme="minorHAnsi" w:hAnsiTheme="minorHAnsi"/>
          <w:u w:val="single"/>
        </w:rPr>
        <w:t>l of repression.</w:t>
      </w:r>
      <w:r w:rsidRPr="00403AD2">
        <w:rPr>
          <w:rFonts w:asciiTheme="minorHAnsi" w:hAnsiTheme="minorHAnsi"/>
        </w:rPr>
        <w:t xml:space="preserve"> He announced that “the executive agencies must take the necessary legal measures to deter these violations.” Which, based on past behavior, presumably means arrest, torture, and imprisonment, if not death, for violators. Still, Washington wants to be even-handed. Earlier this month State Department spokeswoman Victoria Nuland said: “We urge all sides to work together to end the violence and refrain from incitement of any kind.” If only the Shia would stop criticizing the oppressors they might not get shot.</w:t>
      </w:r>
    </w:p>
    <w:p w:rsidR="000C3E1F" w:rsidRPr="00403AD2" w:rsidRDefault="000C3E1F" w:rsidP="000C3E1F">
      <w:pPr>
        <w:rPr>
          <w:rFonts w:asciiTheme="minorHAnsi" w:hAnsiTheme="minorHAnsi"/>
          <w:u w:val="single"/>
        </w:rPr>
      </w:pPr>
      <w:r w:rsidRPr="00403AD2">
        <w:rPr>
          <w:rFonts w:asciiTheme="minorHAnsi" w:hAnsiTheme="minorHAnsi"/>
        </w:rPr>
        <w:t xml:space="preserve">The administration’s dilemma is obvious. </w:t>
      </w:r>
      <w:r w:rsidRPr="00403AD2">
        <w:rPr>
          <w:rFonts w:asciiTheme="minorHAnsi" w:hAnsiTheme="minorHAnsi"/>
          <w:u w:val="single"/>
        </w:rPr>
        <w:t>The U.S. Navy’s 5th Fleet is based in Manama. And the U.S. doesn’t want a little thing like some state-sponsored human rights violations to get in the way of an otherwise beautiful friendship.</w:t>
      </w:r>
    </w:p>
    <w:p w:rsidR="000C3E1F" w:rsidRPr="00403AD2" w:rsidRDefault="000C3E1F" w:rsidP="000C3E1F">
      <w:pPr>
        <w:rPr>
          <w:rFonts w:asciiTheme="minorHAnsi" w:hAnsiTheme="minorHAnsi"/>
        </w:rPr>
      </w:pPr>
      <w:r w:rsidRPr="00403AD2">
        <w:rPr>
          <w:rFonts w:asciiTheme="minorHAnsi" w:hAnsiTheme="minorHAnsi"/>
        </w:rPr>
        <w:t xml:space="preserve">However, </w:t>
      </w:r>
      <w:r w:rsidRPr="00403AD2">
        <w:rPr>
          <w:rFonts w:asciiTheme="minorHAnsi" w:hAnsiTheme="minorHAnsi"/>
          <w:u w:val="single"/>
        </w:rPr>
        <w:t xml:space="preserve">the U.S. doesn’t stop with acquiescing to the Bahraini royals and their plundering and torturing. Washington is </w:t>
      </w:r>
      <w:r w:rsidRPr="00403AD2">
        <w:rPr>
          <w:rStyle w:val="Emphasis"/>
          <w:rFonts w:asciiTheme="minorHAnsi" w:hAnsiTheme="minorHAnsi"/>
        </w:rPr>
        <w:t>actively strengthening</w:t>
      </w:r>
      <w:r w:rsidRPr="00403AD2">
        <w:rPr>
          <w:rFonts w:asciiTheme="minorHAnsi" w:hAnsiTheme="minorHAnsi"/>
          <w:u w:val="single"/>
        </w:rPr>
        <w:t xml:space="preserve"> the regime</w:t>
      </w:r>
      <w:r w:rsidRPr="00403AD2">
        <w:rPr>
          <w:rFonts w:asciiTheme="minorHAnsi" w:hAnsiTheme="minorHAnsi"/>
        </w:rPr>
        <w:t xml:space="preserve">. </w:t>
      </w:r>
      <w:r w:rsidRPr="00403AD2">
        <w:rPr>
          <w:rFonts w:asciiTheme="minorHAnsi" w:hAnsiTheme="minorHAnsi"/>
          <w:u w:val="single"/>
        </w:rPr>
        <w:t xml:space="preserve">Last year the Obama administration reluctantly held up in </w:t>
      </w:r>
      <w:r w:rsidRPr="00403AD2">
        <w:rPr>
          <w:rStyle w:val="Emphasis"/>
          <w:rFonts w:asciiTheme="minorHAnsi" w:hAnsiTheme="minorHAnsi"/>
        </w:rPr>
        <w:t>arms sales</w:t>
      </w:r>
      <w:r w:rsidRPr="00403AD2">
        <w:rPr>
          <w:rFonts w:asciiTheme="minorHAnsi" w:hAnsiTheme="minorHAnsi"/>
          <w:u w:val="single"/>
        </w:rPr>
        <w:t xml:space="preserve"> under congressional pressure</w:t>
      </w:r>
      <w:r w:rsidRPr="00403AD2">
        <w:rPr>
          <w:rFonts w:asciiTheme="minorHAnsi" w:hAnsiTheme="minorHAnsi"/>
        </w:rPr>
        <w:t xml:space="preserve">. Now Washington is releasing </w:t>
      </w:r>
      <w:r w:rsidRPr="00403AD2">
        <w:rPr>
          <w:rFonts w:asciiTheme="minorHAnsi" w:hAnsiTheme="minorHAnsi"/>
          <w:u w:val="single"/>
        </w:rPr>
        <w:t>$</w:t>
      </w:r>
      <w:r w:rsidRPr="00403AD2">
        <w:rPr>
          <w:rStyle w:val="Emphasis"/>
          <w:rFonts w:asciiTheme="minorHAnsi" w:hAnsiTheme="minorHAnsi"/>
        </w:rPr>
        <w:t>53 million</w:t>
      </w:r>
      <w:r w:rsidRPr="00403AD2">
        <w:rPr>
          <w:rFonts w:asciiTheme="minorHAnsi" w:hAnsiTheme="minorHAnsi"/>
          <w:u w:val="single"/>
        </w:rPr>
        <w:t xml:space="preserve"> in “previously notified equipment needed for Bahrain’s external defense and support of 5th Fleet operations.”</w:t>
      </w:r>
      <w:r w:rsidRPr="00403AD2">
        <w:rPr>
          <w:rFonts w:asciiTheme="minorHAnsi" w:hAnsiTheme="minorHAnsi"/>
        </w:rPr>
        <w:t xml:space="preserve"> Other security assistance will remain on hold, at least for now.”Bahrain is an important security partner and ally in a region facing enormous challenges,” explained Nuland.</w:t>
      </w:r>
    </w:p>
    <w:p w:rsidR="000C3E1F" w:rsidRPr="00403AD2" w:rsidRDefault="000C3E1F" w:rsidP="000C3E1F">
      <w:pPr>
        <w:rPr>
          <w:rFonts w:asciiTheme="minorHAnsi" w:hAnsiTheme="minorHAnsi"/>
          <w:u w:val="single"/>
        </w:rPr>
      </w:pPr>
      <w:r w:rsidRPr="00403AD2">
        <w:rPr>
          <w:rStyle w:val="Emphasis"/>
          <w:rFonts w:asciiTheme="minorHAnsi" w:hAnsiTheme="minorHAnsi"/>
        </w:rPr>
        <w:t>No matter how the administration attempts to spin its decision, it is seen as an affirmation of the al-Khalafi dictatorship.</w:t>
      </w:r>
      <w:r w:rsidRPr="00403AD2">
        <w:rPr>
          <w:rFonts w:asciiTheme="minorHAnsi" w:hAnsiTheme="minorHAnsi"/>
          <w:u w:val="single"/>
        </w:rPr>
        <w:t xml:space="preserve">”You really should be nicer to the people you are oppressing; oh, by the way, </w:t>
      </w:r>
      <w:r w:rsidRPr="00403AD2">
        <w:rPr>
          <w:rStyle w:val="Emphasis"/>
          <w:rFonts w:asciiTheme="minorHAnsi" w:hAnsiTheme="minorHAnsi"/>
        </w:rPr>
        <w:t>here are the weapons you were expecting</w:t>
      </w:r>
      <w:r w:rsidRPr="00403AD2">
        <w:rPr>
          <w:rFonts w:asciiTheme="minorHAnsi" w:hAnsiTheme="minorHAnsi"/>
        </w:rPr>
        <w:t xml:space="preserve">” is what Manama will hear from Washington. Complained </w:t>
      </w:r>
      <w:r w:rsidRPr="00403AD2">
        <w:rPr>
          <w:rFonts w:asciiTheme="minorHAnsi" w:hAnsiTheme="minorHAnsi"/>
        </w:rPr>
        <w:lastRenderedPageBreak/>
        <w:t xml:space="preserve">Mohammed al-Maskati, a Bahraini human rights activist: </w:t>
      </w:r>
      <w:r w:rsidRPr="00403AD2">
        <w:rPr>
          <w:rStyle w:val="Emphasis"/>
          <w:rFonts w:asciiTheme="minorHAnsi" w:hAnsiTheme="minorHAnsi"/>
        </w:rPr>
        <w:t>“It’s a direct message that we support the authorities and we don’t support democracy in Bahrain, we don’t support protestors in Bahrain.”</w:t>
      </w:r>
    </w:p>
    <w:p w:rsidR="000C3E1F" w:rsidRPr="00403AD2" w:rsidRDefault="000C3E1F" w:rsidP="000C3E1F">
      <w:pPr>
        <w:rPr>
          <w:rFonts w:asciiTheme="minorHAnsi" w:hAnsiTheme="minorHAnsi"/>
        </w:rPr>
      </w:pPr>
      <w:r w:rsidRPr="00403AD2">
        <w:rPr>
          <w:rFonts w:asciiTheme="minorHAnsi" w:hAnsiTheme="minorHAnsi"/>
        </w:rPr>
        <w:t xml:space="preserve">The administration recognizes how its action looks. One unnamed U.S. official told the Christian Science Monitor: </w:t>
      </w:r>
      <w:r w:rsidRPr="00403AD2">
        <w:rPr>
          <w:rFonts w:asciiTheme="minorHAnsi" w:hAnsiTheme="minorHAnsi"/>
          <w:u w:val="single"/>
        </w:rPr>
        <w:t xml:space="preserve">“We’ve made this decision mindful of the fact that there remain a number of serious unresolved human rights issues in Bahrain which we expect the government of Bahrain to address.” No doubt, after </w:t>
      </w:r>
      <w:r w:rsidRPr="00403AD2">
        <w:rPr>
          <w:rStyle w:val="Emphasis"/>
          <w:rFonts w:asciiTheme="minorHAnsi" w:hAnsiTheme="minorHAnsi"/>
        </w:rPr>
        <w:t>filling his armory</w:t>
      </w:r>
      <w:r w:rsidRPr="00403AD2">
        <w:rPr>
          <w:rFonts w:asciiTheme="minorHAnsi" w:hAnsiTheme="minorHAnsi"/>
          <w:u w:val="single"/>
        </w:rPr>
        <w:t xml:space="preserve"> the king will rush to oblige!</w:t>
      </w:r>
    </w:p>
    <w:p w:rsidR="000C3E1F" w:rsidRPr="00403AD2" w:rsidRDefault="000C3E1F" w:rsidP="000C3E1F">
      <w:pPr>
        <w:rPr>
          <w:rFonts w:asciiTheme="minorHAnsi" w:hAnsiTheme="minorHAnsi"/>
          <w:u w:val="single"/>
        </w:rPr>
      </w:pPr>
      <w:r w:rsidRPr="00403AD2">
        <w:rPr>
          <w:rFonts w:asciiTheme="minorHAnsi" w:hAnsiTheme="minorHAnsi"/>
        </w:rPr>
        <w:t xml:space="preserve">Tom Malinowski, Washington director for Human Rights Watch, credited Washington with advocating political reform, but argued </w:t>
      </w:r>
      <w:r w:rsidRPr="00403AD2">
        <w:rPr>
          <w:rStyle w:val="StyleUnderline"/>
          <w:rFonts w:asciiTheme="minorHAnsi" w:hAnsiTheme="minorHAnsi"/>
        </w:rPr>
        <w:t>“the number one U.S. security interest in Bahrain right now is not making sure they have slightly better F-16 engines</w:t>
      </w:r>
      <w:r w:rsidRPr="00403AD2">
        <w:rPr>
          <w:rFonts w:asciiTheme="minorHAnsi" w:hAnsiTheme="minorHAnsi"/>
          <w:u w:val="single"/>
        </w:rPr>
        <w:t xml:space="preserve">, it’s </w:t>
      </w:r>
      <w:r w:rsidRPr="00403AD2">
        <w:rPr>
          <w:rStyle w:val="Emphasis"/>
          <w:rFonts w:asciiTheme="minorHAnsi" w:hAnsiTheme="minorHAnsi"/>
        </w:rPr>
        <w:t>making sure that they implement the reforms needed</w:t>
      </w:r>
      <w:r w:rsidRPr="00403AD2">
        <w:rPr>
          <w:rFonts w:asciiTheme="minorHAnsi" w:hAnsiTheme="minorHAnsi"/>
          <w:u w:val="single"/>
        </w:rPr>
        <w:t xml:space="preserve"> to make the relationship sustainable over the long-term.”</w:t>
      </w:r>
    </w:p>
    <w:p w:rsidR="00651D8B" w:rsidRPr="00403AD2" w:rsidRDefault="00651D8B" w:rsidP="000C3E1F">
      <w:pPr>
        <w:rPr>
          <w:rFonts w:asciiTheme="minorHAnsi" w:hAnsiTheme="minorHAnsi"/>
          <w:u w:val="single"/>
        </w:rPr>
      </w:pPr>
    </w:p>
    <w:p w:rsidR="000C3E1F" w:rsidRPr="00403AD2" w:rsidRDefault="000C3E1F" w:rsidP="000C3E1F">
      <w:pPr>
        <w:pStyle w:val="Heading4"/>
        <w:rPr>
          <w:rFonts w:asciiTheme="minorHAnsi" w:hAnsiTheme="minorHAnsi"/>
        </w:rPr>
      </w:pPr>
      <w:r w:rsidRPr="00403AD2">
        <w:rPr>
          <w:rFonts w:asciiTheme="minorHAnsi" w:hAnsiTheme="minorHAnsi"/>
        </w:rPr>
        <w:t>Arms sales deck American credibility in the region---arms to Bahrain are being used against protesters</w:t>
      </w:r>
    </w:p>
    <w:p w:rsidR="000C3E1F" w:rsidRPr="00403AD2" w:rsidRDefault="000C3E1F" w:rsidP="000C3E1F">
      <w:pPr>
        <w:rPr>
          <w:rFonts w:asciiTheme="minorHAnsi" w:hAnsiTheme="minorHAnsi"/>
        </w:rPr>
      </w:pPr>
      <w:r w:rsidRPr="00403AD2">
        <w:rPr>
          <w:rStyle w:val="Style13ptBold"/>
          <w:rFonts w:asciiTheme="minorHAnsi" w:hAnsiTheme="minorHAnsi"/>
        </w:rPr>
        <w:t>Lobe</w:t>
      </w:r>
      <w:r w:rsidRPr="00403AD2">
        <w:rPr>
          <w:rFonts w:asciiTheme="minorHAnsi" w:hAnsiTheme="minorHAnsi"/>
        </w:rPr>
        <w:t>, 6-29-20</w:t>
      </w:r>
      <w:r w:rsidRPr="00403AD2">
        <w:rPr>
          <w:rStyle w:val="Style13ptBold"/>
          <w:rFonts w:asciiTheme="minorHAnsi" w:hAnsiTheme="minorHAnsi"/>
        </w:rPr>
        <w:t>11</w:t>
      </w:r>
      <w:r w:rsidRPr="00403AD2">
        <w:rPr>
          <w:rFonts w:asciiTheme="minorHAnsi" w:hAnsiTheme="minorHAnsi"/>
        </w:rPr>
        <w:t xml:space="preserve"> ("BAHRAIN: U.S. Congress Urged to Reject Arms Sale", No Publication, 6-28-2019, http://www.ipsnews.net/2011/09/bahrain-us-congress-urged-to-reject-arms-sale/)---RKM</w:t>
      </w:r>
    </w:p>
    <w:p w:rsidR="000C3E1F" w:rsidRPr="00403AD2" w:rsidRDefault="000C3E1F" w:rsidP="000C3E1F">
      <w:pPr>
        <w:rPr>
          <w:rFonts w:asciiTheme="minorHAnsi" w:hAnsiTheme="minorHAnsi"/>
          <w:u w:val="single"/>
        </w:rPr>
      </w:pPr>
      <w:r w:rsidRPr="00403AD2">
        <w:rPr>
          <w:rFonts w:asciiTheme="minorHAnsi" w:hAnsiTheme="minorHAnsi"/>
        </w:rPr>
        <w:t xml:space="preserve">WASHINGTON, Sep 29 2011 (IPS) - </w:t>
      </w:r>
      <w:r w:rsidRPr="00403AD2">
        <w:rPr>
          <w:rFonts w:asciiTheme="minorHAnsi" w:hAnsiTheme="minorHAnsi"/>
          <w:u w:val="single"/>
        </w:rPr>
        <w:t xml:space="preserve">More than a dozen U.S. and </w:t>
      </w:r>
      <w:r w:rsidRPr="00403AD2">
        <w:rPr>
          <w:rStyle w:val="Emphasis"/>
          <w:rFonts w:asciiTheme="minorHAnsi" w:hAnsiTheme="minorHAnsi"/>
        </w:rPr>
        <w:t>international human rights</w:t>
      </w:r>
      <w:r w:rsidRPr="00403AD2">
        <w:rPr>
          <w:rFonts w:asciiTheme="minorHAnsi" w:hAnsiTheme="minorHAnsi"/>
          <w:u w:val="single"/>
        </w:rPr>
        <w:t xml:space="preserve"> and arms control groups are urging Congress to block a proposed 53- million-dollar arms sale to Bah</w:t>
      </w:r>
      <w:r w:rsidRPr="00403AD2">
        <w:rPr>
          <w:rStyle w:val="StyleUnderline"/>
          <w:rFonts w:asciiTheme="minorHAnsi" w:hAnsiTheme="minorHAnsi"/>
        </w:rPr>
        <w:t>rain</w:t>
      </w:r>
      <w:r w:rsidRPr="00403AD2">
        <w:rPr>
          <w:rFonts w:asciiTheme="minorHAnsi" w:hAnsiTheme="minorHAnsi"/>
        </w:rPr>
        <w:t xml:space="preserve">, which hosts the U.S. Fifth Fleet, </w:t>
      </w:r>
      <w:r w:rsidRPr="00403AD2">
        <w:rPr>
          <w:rFonts w:asciiTheme="minorHAnsi" w:hAnsiTheme="minorHAnsi"/>
          <w:u w:val="single"/>
        </w:rPr>
        <w:t>until it ends its crackdown against the opposition and adopts serious reforms.</w:t>
      </w:r>
    </w:p>
    <w:p w:rsidR="000C3E1F" w:rsidRPr="00403AD2" w:rsidRDefault="000C3E1F" w:rsidP="000C3E1F">
      <w:pPr>
        <w:rPr>
          <w:rFonts w:asciiTheme="minorHAnsi" w:hAnsiTheme="minorHAnsi"/>
          <w:u w:val="single"/>
        </w:rPr>
      </w:pPr>
      <w:r w:rsidRPr="00403AD2">
        <w:rPr>
          <w:rFonts w:asciiTheme="minorHAnsi" w:hAnsiTheme="minorHAnsi"/>
          <w:u w:val="single"/>
        </w:rPr>
        <w:t>In a letter sent to lawmakers</w:t>
      </w:r>
      <w:r w:rsidRPr="00403AD2">
        <w:rPr>
          <w:rFonts w:asciiTheme="minorHAnsi" w:hAnsiTheme="minorHAnsi"/>
        </w:rPr>
        <w:t xml:space="preserve"> Wednesday, the </w:t>
      </w:r>
      <w:r w:rsidRPr="00403AD2">
        <w:rPr>
          <w:rStyle w:val="StyleUnderline"/>
          <w:rFonts w:asciiTheme="minorHAnsi" w:hAnsiTheme="minorHAnsi"/>
        </w:rPr>
        <w:t>groups</w:t>
      </w:r>
      <w:r w:rsidRPr="00403AD2">
        <w:rPr>
          <w:rFonts w:asciiTheme="minorHAnsi" w:hAnsiTheme="minorHAnsi"/>
        </w:rPr>
        <w:t xml:space="preserve">, which include Human Rights First (HRF), Human Rights Watch (HRW), and the Open Society Policy Centre, </w:t>
      </w:r>
      <w:r w:rsidRPr="00403AD2">
        <w:rPr>
          <w:rFonts w:asciiTheme="minorHAnsi" w:hAnsiTheme="minorHAnsi"/>
          <w:u w:val="single"/>
        </w:rPr>
        <w:t>said Washington risked losing more credibility, particularly in the Arab world, as a force for freedom if it went through with the sale.</w:t>
      </w:r>
    </w:p>
    <w:p w:rsidR="000C3E1F" w:rsidRPr="00403AD2" w:rsidRDefault="000C3E1F" w:rsidP="000C3E1F">
      <w:pPr>
        <w:rPr>
          <w:rFonts w:asciiTheme="minorHAnsi" w:hAnsiTheme="minorHAnsi"/>
        </w:rPr>
      </w:pPr>
      <w:r w:rsidRPr="00403AD2">
        <w:rPr>
          <w:rFonts w:asciiTheme="minorHAnsi" w:hAnsiTheme="minorHAnsi"/>
          <w:u w:val="single"/>
        </w:rPr>
        <w:t>“This prioritisation of security interests over political reform stands in stark contrast to</w:t>
      </w:r>
      <w:r w:rsidRPr="00403AD2">
        <w:rPr>
          <w:rFonts w:asciiTheme="minorHAnsi" w:hAnsiTheme="minorHAnsi"/>
        </w:rPr>
        <w:t xml:space="preserve"> President (Barack) </w:t>
      </w:r>
      <w:r w:rsidRPr="00403AD2">
        <w:rPr>
          <w:rFonts w:asciiTheme="minorHAnsi" w:hAnsiTheme="minorHAnsi"/>
          <w:u w:val="single"/>
        </w:rPr>
        <w:t>Obama’s declaration of support</w:t>
      </w:r>
      <w:r w:rsidRPr="00403AD2">
        <w:rPr>
          <w:rFonts w:asciiTheme="minorHAnsi" w:hAnsiTheme="minorHAnsi"/>
        </w:rPr>
        <w:t xml:space="preserve"> in May </w:t>
      </w:r>
      <w:r w:rsidRPr="00403AD2">
        <w:rPr>
          <w:rFonts w:asciiTheme="minorHAnsi" w:hAnsiTheme="minorHAnsi"/>
          <w:u w:val="single"/>
        </w:rPr>
        <w:t xml:space="preserve">to those protesting for freedom throughout the region, when he said: ‘If you take the risks that reform entails, you will have the full support of the United States,'” </w:t>
      </w:r>
      <w:r w:rsidRPr="00403AD2">
        <w:rPr>
          <w:rFonts w:asciiTheme="minorHAnsi" w:hAnsiTheme="minorHAnsi"/>
        </w:rPr>
        <w:t>according to the letter.</w:t>
      </w:r>
    </w:p>
    <w:p w:rsidR="000C3E1F" w:rsidRPr="00403AD2" w:rsidRDefault="000C3E1F" w:rsidP="000C3E1F">
      <w:pPr>
        <w:rPr>
          <w:rFonts w:asciiTheme="minorHAnsi" w:hAnsiTheme="minorHAnsi"/>
        </w:rPr>
      </w:pPr>
      <w:r w:rsidRPr="00403AD2">
        <w:rPr>
          <w:rFonts w:asciiTheme="minorHAnsi" w:hAnsiTheme="minorHAnsi"/>
        </w:rPr>
        <w:t>“The people Bahrain have taken those risks for reform,” the letter added, noting that protests in the tiny kingdom last February “were the largest of the Arab Spring …(r</w:t>
      </w:r>
      <w:proofErr w:type="gramStart"/>
      <w:r w:rsidRPr="00403AD2">
        <w:rPr>
          <w:rFonts w:asciiTheme="minorHAnsi" w:hAnsiTheme="minorHAnsi"/>
        </w:rPr>
        <w:t>)elative</w:t>
      </w:r>
      <w:proofErr w:type="gramEnd"/>
      <w:r w:rsidRPr="00403AD2">
        <w:rPr>
          <w:rFonts w:asciiTheme="minorHAnsi" w:hAnsiTheme="minorHAnsi"/>
        </w:rPr>
        <w:t xml:space="preserve"> to the country’s size.”</w:t>
      </w:r>
    </w:p>
    <w:p w:rsidR="000C3E1F" w:rsidRPr="00403AD2" w:rsidRDefault="000C3E1F" w:rsidP="000C3E1F">
      <w:pPr>
        <w:rPr>
          <w:rFonts w:asciiTheme="minorHAnsi" w:hAnsiTheme="minorHAnsi"/>
        </w:rPr>
      </w:pPr>
      <w:r w:rsidRPr="00403AD2">
        <w:rPr>
          <w:rFonts w:asciiTheme="minorHAnsi" w:hAnsiTheme="minorHAnsi"/>
        </w:rPr>
        <w:t>The letter’s release coincided with Thursday’s sentencing by a Bahraini military court of 20 doctors and other health professionals who treated injured protestors during the pro-democracy protests that erupted against the government of King Hamad bin Isa Al-Khalifa earlier this year.</w:t>
      </w:r>
    </w:p>
    <w:p w:rsidR="000C3E1F" w:rsidRPr="00403AD2" w:rsidRDefault="000C3E1F" w:rsidP="000C3E1F">
      <w:pPr>
        <w:rPr>
          <w:rFonts w:asciiTheme="minorHAnsi" w:hAnsiTheme="minorHAnsi"/>
        </w:rPr>
      </w:pPr>
      <w:r w:rsidRPr="00403AD2">
        <w:rPr>
          <w:rFonts w:asciiTheme="minorHAnsi" w:hAnsiTheme="minorHAnsi"/>
        </w:rPr>
        <w:t>The defendants, who were charged with stealing medicine, stockpiling weapons, inciting hatred against the government and occupying Manama’s Salamaniya Medical Complex, face between five and 15 years in prison.</w:t>
      </w:r>
    </w:p>
    <w:p w:rsidR="000C3E1F" w:rsidRPr="00403AD2" w:rsidRDefault="000C3E1F" w:rsidP="000C3E1F">
      <w:pPr>
        <w:rPr>
          <w:rFonts w:asciiTheme="minorHAnsi" w:hAnsiTheme="minorHAnsi"/>
        </w:rPr>
      </w:pPr>
      <w:r w:rsidRPr="00403AD2">
        <w:rPr>
          <w:rFonts w:asciiTheme="minorHAnsi" w:hAnsiTheme="minorHAnsi"/>
        </w:rPr>
        <w:t>Those sentences, as well as the affirmation by a special security court Wednesday of life sentences for eight prominent Shiite political figures who helped lead the protests, will almost certainly add to sectarian tensions in Bahrain and intensify the debate within both the administration and Congress here about how best to press the royal family, who are Sunni Muslims, toward a more conciliatory stance vis-à-vis majority Shi’a population.</w:t>
      </w:r>
    </w:p>
    <w:p w:rsidR="000C3E1F" w:rsidRPr="00403AD2" w:rsidRDefault="000C3E1F" w:rsidP="000C3E1F">
      <w:pPr>
        <w:rPr>
          <w:rFonts w:asciiTheme="minorHAnsi" w:hAnsiTheme="minorHAnsi"/>
        </w:rPr>
      </w:pPr>
      <w:r w:rsidRPr="00403AD2">
        <w:rPr>
          <w:rFonts w:asciiTheme="minorHAnsi" w:hAnsiTheme="minorHAnsi"/>
        </w:rPr>
        <w:lastRenderedPageBreak/>
        <w:t>“We’re deeply disturbed by the severity of the sentences handed down today,” a State Department spokesperson told IPS regarding the sentencing of the health professionals, a number of whom reportedly confessed under torture.</w:t>
      </w:r>
    </w:p>
    <w:p w:rsidR="000C3E1F" w:rsidRPr="00403AD2" w:rsidRDefault="000C3E1F" w:rsidP="000C3E1F">
      <w:pPr>
        <w:rPr>
          <w:rFonts w:asciiTheme="minorHAnsi" w:hAnsiTheme="minorHAnsi"/>
        </w:rPr>
      </w:pPr>
      <w:r w:rsidRPr="00403AD2">
        <w:rPr>
          <w:rFonts w:asciiTheme="minorHAnsi" w:hAnsiTheme="minorHAnsi"/>
        </w:rPr>
        <w:t>“We’ve raised our concerns at the highest levels of the Bahraini government regarding Bahrain’s use of military courts to try civilians, and we continue to urge it to abide by its commitment to transparent judicial proceedings and due process conducted in full accordance with Bahraini law and its international legal obligations,” he added.</w:t>
      </w:r>
    </w:p>
    <w:p w:rsidR="000C3E1F" w:rsidRPr="00403AD2" w:rsidRDefault="000C3E1F" w:rsidP="000C3E1F">
      <w:pPr>
        <w:rPr>
          <w:rFonts w:asciiTheme="minorHAnsi" w:hAnsiTheme="minorHAnsi"/>
        </w:rPr>
      </w:pPr>
      <w:r w:rsidRPr="00403AD2">
        <w:rPr>
          <w:rFonts w:asciiTheme="minorHAnsi" w:hAnsiTheme="minorHAnsi"/>
        </w:rPr>
        <w:t>“We call on the government of Bahrain to create a climate conducive to national reconciliation, meaningful dialogue, and reform that … brings peaceful change that is responsive to the aspirations of all Bahrainis.”</w:t>
      </w:r>
    </w:p>
    <w:p w:rsidR="000C3E1F" w:rsidRPr="00403AD2" w:rsidRDefault="000C3E1F" w:rsidP="000C3E1F">
      <w:pPr>
        <w:rPr>
          <w:rFonts w:asciiTheme="minorHAnsi" w:hAnsiTheme="minorHAnsi"/>
          <w:u w:val="single"/>
        </w:rPr>
      </w:pPr>
      <w:r w:rsidRPr="00403AD2">
        <w:rPr>
          <w:rFonts w:asciiTheme="minorHAnsi" w:hAnsiTheme="minorHAnsi"/>
        </w:rPr>
        <w:t xml:space="preserve">In relation to the arms transfer, he also said, </w:t>
      </w:r>
      <w:r w:rsidRPr="00403AD2">
        <w:rPr>
          <w:rFonts w:asciiTheme="minorHAnsi" w:hAnsiTheme="minorHAnsi"/>
          <w:u w:val="single"/>
        </w:rPr>
        <w:t>“We have closely monitored the internal security situation in Bahrain since the civil unrest that occurred earlier this year, and we continually examine all relevant information to fulfil our obligations under the Leahy law.”</w:t>
      </w:r>
    </w:p>
    <w:p w:rsidR="000C3E1F" w:rsidRPr="00403AD2" w:rsidRDefault="000C3E1F" w:rsidP="000C3E1F">
      <w:pPr>
        <w:rPr>
          <w:rFonts w:asciiTheme="minorHAnsi" w:hAnsiTheme="minorHAnsi"/>
          <w:u w:val="single"/>
        </w:rPr>
      </w:pPr>
      <w:r w:rsidRPr="00403AD2">
        <w:rPr>
          <w:rFonts w:asciiTheme="minorHAnsi" w:hAnsiTheme="minorHAnsi"/>
          <w:u w:val="single"/>
        </w:rPr>
        <w:t>The Leahy law forbids the transfer of any military aid or equipment to military or security units that are credibly reported have committed human rights abuses.</w:t>
      </w:r>
    </w:p>
    <w:p w:rsidR="000C3E1F" w:rsidRPr="00403AD2" w:rsidRDefault="000C3E1F" w:rsidP="000C3E1F">
      <w:pPr>
        <w:rPr>
          <w:rFonts w:asciiTheme="minorHAnsi" w:hAnsiTheme="minorHAnsi"/>
        </w:rPr>
      </w:pPr>
      <w:r w:rsidRPr="00403AD2">
        <w:rPr>
          <w:rFonts w:asciiTheme="minorHAnsi" w:hAnsiTheme="minorHAnsi"/>
        </w:rPr>
        <w:t>Thursday’s sentences were also condemned by a host of human rights groups here. Physicians for Human Rights (PHR), which also signed the letter to Congress, called the sentences “unconscionable”, while Amnesty International assailed the original guilty verdicts and prison sentences against the medical personnel, insisting that the charges against them were “ludicrous”.</w:t>
      </w:r>
    </w:p>
    <w:p w:rsidR="000C3E1F" w:rsidRPr="00403AD2" w:rsidRDefault="000C3E1F" w:rsidP="000C3E1F">
      <w:pPr>
        <w:rPr>
          <w:rFonts w:asciiTheme="minorHAnsi" w:hAnsiTheme="minorHAnsi"/>
        </w:rPr>
      </w:pPr>
      <w:r w:rsidRPr="00403AD2">
        <w:rPr>
          <w:rFonts w:asciiTheme="minorHAnsi" w:hAnsiTheme="minorHAnsi"/>
          <w:u w:val="single"/>
        </w:rPr>
        <w:t>Although</w:t>
      </w:r>
      <w:r w:rsidRPr="00403AD2">
        <w:rPr>
          <w:rFonts w:asciiTheme="minorHAnsi" w:hAnsiTheme="minorHAnsi"/>
        </w:rPr>
        <w:t xml:space="preserve"> the </w:t>
      </w:r>
      <w:r w:rsidRPr="00403AD2">
        <w:rPr>
          <w:rFonts w:asciiTheme="minorHAnsi" w:hAnsiTheme="minorHAnsi"/>
          <w:u w:val="single"/>
        </w:rPr>
        <w:t>Obama</w:t>
      </w:r>
      <w:r w:rsidRPr="00403AD2">
        <w:rPr>
          <w:rFonts w:asciiTheme="minorHAnsi" w:hAnsiTheme="minorHAnsi"/>
        </w:rPr>
        <w:t xml:space="preserve"> administration </w:t>
      </w:r>
      <w:r w:rsidRPr="00403AD2">
        <w:rPr>
          <w:rFonts w:asciiTheme="minorHAnsi" w:hAnsiTheme="minorHAnsi"/>
          <w:u w:val="single"/>
        </w:rPr>
        <w:t xml:space="preserve">initially denounced the Bahraini government’s crackdown against the pro-democracy movement </w:t>
      </w:r>
      <w:r w:rsidRPr="00403AD2">
        <w:rPr>
          <w:rFonts w:asciiTheme="minorHAnsi" w:hAnsiTheme="minorHAnsi"/>
        </w:rPr>
        <w:t xml:space="preserve">when it first broke out last February, </w:t>
      </w:r>
      <w:r w:rsidRPr="00403AD2">
        <w:rPr>
          <w:rFonts w:asciiTheme="minorHAnsi" w:hAnsiTheme="minorHAnsi"/>
          <w:u w:val="single"/>
        </w:rPr>
        <w:t>Washington has been relatively quiet since mid-March when it objected publicly to the dispatch of some 1,500 troops</w:t>
      </w:r>
      <w:r w:rsidRPr="00403AD2">
        <w:rPr>
          <w:rFonts w:asciiTheme="minorHAnsi" w:hAnsiTheme="minorHAnsi"/>
        </w:rPr>
        <w:t xml:space="preserve"> and police from Saudi Arabia and the United Arab Emirates to Bahrain in support of the regime.</w:t>
      </w:r>
    </w:p>
    <w:p w:rsidR="000C3E1F" w:rsidRPr="00403AD2" w:rsidRDefault="000C3E1F" w:rsidP="000C3E1F">
      <w:pPr>
        <w:rPr>
          <w:rFonts w:asciiTheme="minorHAnsi" w:hAnsiTheme="minorHAnsi"/>
        </w:rPr>
      </w:pPr>
      <w:r w:rsidRPr="00403AD2">
        <w:rPr>
          <w:rFonts w:asciiTheme="minorHAnsi" w:hAnsiTheme="minorHAnsi"/>
          <w:u w:val="single"/>
        </w:rPr>
        <w:t xml:space="preserve">Washington’s reticence has been attributed primarily to its </w:t>
      </w:r>
      <w:r w:rsidRPr="00403AD2">
        <w:rPr>
          <w:rStyle w:val="Emphasis"/>
          <w:rFonts w:asciiTheme="minorHAnsi" w:hAnsiTheme="minorHAnsi"/>
        </w:rPr>
        <w:t>geostrategic interests</w:t>
      </w:r>
      <w:r w:rsidRPr="00403AD2">
        <w:rPr>
          <w:rFonts w:asciiTheme="minorHAnsi" w:hAnsiTheme="minorHAnsi"/>
          <w:u w:val="single"/>
        </w:rPr>
        <w:t>; specifically, the continued use and planned expansion of its naval base in Bahrain</w:t>
      </w:r>
      <w:r w:rsidRPr="00403AD2">
        <w:rPr>
          <w:rFonts w:asciiTheme="minorHAnsi" w:hAnsiTheme="minorHAnsi"/>
        </w:rPr>
        <w:t>, and its desire to avoid further straining ties with Riyadh.</w:t>
      </w:r>
    </w:p>
    <w:p w:rsidR="000C3E1F" w:rsidRPr="00403AD2" w:rsidRDefault="000C3E1F" w:rsidP="000C3E1F">
      <w:pPr>
        <w:rPr>
          <w:rFonts w:asciiTheme="minorHAnsi" w:hAnsiTheme="minorHAnsi"/>
        </w:rPr>
      </w:pPr>
      <w:r w:rsidRPr="00403AD2">
        <w:rPr>
          <w:rFonts w:asciiTheme="minorHAnsi" w:hAnsiTheme="minorHAnsi"/>
        </w:rPr>
        <w:t>Already angry over what it regarded as Obama’s abandonment of Egyptian President Hosni Mubarak, Saudi Arabia was further aggravated by Washington’s initial support for the opposition’s demands for democratic reform.</w:t>
      </w:r>
    </w:p>
    <w:p w:rsidR="000C3E1F" w:rsidRPr="00403AD2" w:rsidRDefault="000C3E1F" w:rsidP="000C3E1F">
      <w:pPr>
        <w:rPr>
          <w:rFonts w:asciiTheme="minorHAnsi" w:hAnsiTheme="minorHAnsi"/>
        </w:rPr>
      </w:pPr>
      <w:r w:rsidRPr="00403AD2">
        <w:rPr>
          <w:rFonts w:asciiTheme="minorHAnsi" w:hAnsiTheme="minorHAnsi"/>
        </w:rPr>
        <w:t>Such reform, in Riyadh’s view, risked empowering Bahrain’s Shi’a majority which, in turn, could spur similar protests among the Shi’a population in Saudi Arabia’s oil-rich Eastern Province and strengthen Iran’s influence and position in the Gulf.</w:t>
      </w:r>
    </w:p>
    <w:p w:rsidR="000C3E1F" w:rsidRPr="00403AD2" w:rsidRDefault="000C3E1F" w:rsidP="000C3E1F">
      <w:pPr>
        <w:rPr>
          <w:rFonts w:asciiTheme="minorHAnsi" w:hAnsiTheme="minorHAnsi"/>
        </w:rPr>
      </w:pPr>
      <w:r w:rsidRPr="00403AD2">
        <w:rPr>
          <w:rFonts w:asciiTheme="minorHAnsi" w:hAnsiTheme="minorHAnsi"/>
        </w:rPr>
        <w:t>At the same time, U.S. officials have been worried that Manama’s repression would radicalise the Shi’a population, which is believed to make up about 70 percent of the kingdom’s citizenry, and drive it closer to Iran</w:t>
      </w:r>
    </w:p>
    <w:p w:rsidR="000C3E1F" w:rsidRPr="00403AD2" w:rsidRDefault="000C3E1F" w:rsidP="000C3E1F">
      <w:pPr>
        <w:rPr>
          <w:rFonts w:asciiTheme="minorHAnsi" w:hAnsiTheme="minorHAnsi"/>
        </w:rPr>
      </w:pPr>
      <w:r w:rsidRPr="00403AD2">
        <w:rPr>
          <w:rFonts w:asciiTheme="minorHAnsi" w:hAnsiTheme="minorHAnsi"/>
        </w:rPr>
        <w:t xml:space="preserve">For most of the past year, Washington quietly tried to promote the position of Crown Prince Salman bin Hamad bin Isa Al-Khalifa, who is regarded as a reformist. But he has been “effectively sidelined” by the king’s hard-line uncle, Prime Minister Khalifa ibn Sulman al- Khalifa, according to a recent paper by Gulf </w:t>
      </w:r>
      <w:r w:rsidRPr="00403AD2">
        <w:rPr>
          <w:rFonts w:asciiTheme="minorHAnsi" w:hAnsiTheme="minorHAnsi"/>
        </w:rPr>
        <w:lastRenderedPageBreak/>
        <w:t>expert Thomas Lippman. Backed by Riyadh, the prime minister has held his post since Bahrain’s independence from Britain in 1971.</w:t>
      </w:r>
    </w:p>
    <w:p w:rsidR="000C3E1F" w:rsidRPr="00403AD2" w:rsidRDefault="000C3E1F" w:rsidP="000C3E1F">
      <w:pPr>
        <w:rPr>
          <w:rFonts w:asciiTheme="minorHAnsi" w:hAnsiTheme="minorHAnsi"/>
        </w:rPr>
      </w:pPr>
      <w:r w:rsidRPr="00403AD2">
        <w:rPr>
          <w:rFonts w:asciiTheme="minorHAnsi" w:hAnsiTheme="minorHAnsi"/>
        </w:rPr>
        <w:t xml:space="preserve">Under his leadership, the repression has been sustained. </w:t>
      </w:r>
      <w:r w:rsidRPr="00403AD2">
        <w:rPr>
          <w:rFonts w:asciiTheme="minorHAnsi" w:hAnsiTheme="minorHAnsi"/>
          <w:u w:val="single"/>
        </w:rPr>
        <w:t>More than 40 people have been killed, most of them in the first weeks of the demonstrations. More than 1,600 people have been arrested and many of them have been abused or tortured while in custody, according to local and international human rights monitors</w:t>
      </w:r>
      <w:r w:rsidRPr="00403AD2">
        <w:rPr>
          <w:rFonts w:asciiTheme="minorHAnsi" w:hAnsiTheme="minorHAnsi"/>
        </w:rPr>
        <w:t>.</w:t>
      </w:r>
    </w:p>
    <w:p w:rsidR="000C3E1F" w:rsidRPr="00403AD2" w:rsidRDefault="000C3E1F" w:rsidP="000C3E1F">
      <w:pPr>
        <w:rPr>
          <w:rFonts w:asciiTheme="minorHAnsi" w:hAnsiTheme="minorHAnsi"/>
        </w:rPr>
      </w:pPr>
      <w:r w:rsidRPr="00403AD2">
        <w:rPr>
          <w:rFonts w:asciiTheme="minorHAnsi" w:hAnsiTheme="minorHAnsi"/>
        </w:rPr>
        <w:t>Moreover, the authorities have carried out what the letter to Congress called “a large-scale campaign of retribution against anyone supporting or participating in protests, including arrests and detentions of internationally respected human rights activists, medical professionals… journalists and bloggers reporting on protests, and union activists and other workers calling for a boycott to address grievances in the workplace.”</w:t>
      </w:r>
    </w:p>
    <w:p w:rsidR="000C3E1F" w:rsidRPr="00403AD2" w:rsidRDefault="000C3E1F" w:rsidP="000C3E1F">
      <w:pPr>
        <w:rPr>
          <w:rFonts w:asciiTheme="minorHAnsi" w:hAnsiTheme="minorHAnsi"/>
        </w:rPr>
      </w:pPr>
      <w:r w:rsidRPr="00403AD2">
        <w:rPr>
          <w:rFonts w:asciiTheme="minorHAnsi" w:hAnsiTheme="minorHAnsi"/>
        </w:rPr>
        <w:t>More than 2,500 people have been fired from their jobs, and more than 40 Shi’a mosques and religious sites have been destroyed in raids that have also targeted Shi’a neighbourhoods and villages.</w:t>
      </w:r>
    </w:p>
    <w:p w:rsidR="000C3E1F" w:rsidRPr="00403AD2" w:rsidRDefault="000C3E1F" w:rsidP="000C3E1F">
      <w:pPr>
        <w:rPr>
          <w:rFonts w:asciiTheme="minorHAnsi" w:hAnsiTheme="minorHAnsi"/>
          <w:u w:val="single"/>
        </w:rPr>
      </w:pPr>
      <w:r w:rsidRPr="00403AD2">
        <w:rPr>
          <w:rFonts w:asciiTheme="minorHAnsi" w:hAnsiTheme="minorHAnsi"/>
          <w:u w:val="single"/>
        </w:rPr>
        <w:t xml:space="preserve">Nonetheless, the administration notified Congress two weeks ago that it intends to sell 53 million dollars worth of military equipment to Bahrain, mostly armoured Humvees, which could conceivably be used by the kingdom’s security forces </w:t>
      </w:r>
      <w:r w:rsidRPr="00403AD2">
        <w:rPr>
          <w:rStyle w:val="StyleUnderline"/>
          <w:rFonts w:asciiTheme="minorHAnsi" w:hAnsiTheme="minorHAnsi"/>
        </w:rPr>
        <w:t>against protestors, and anti-tank</w:t>
      </w:r>
      <w:r w:rsidRPr="00403AD2">
        <w:rPr>
          <w:rFonts w:asciiTheme="minorHAnsi" w:hAnsiTheme="minorHAnsi"/>
          <w:u w:val="single"/>
        </w:rPr>
        <w:t xml:space="preserve"> missiles.</w:t>
      </w:r>
    </w:p>
    <w:p w:rsidR="000C3E1F" w:rsidRPr="00403AD2" w:rsidRDefault="000C3E1F" w:rsidP="000C3E1F">
      <w:pPr>
        <w:rPr>
          <w:rFonts w:asciiTheme="minorHAnsi" w:hAnsiTheme="minorHAnsi"/>
        </w:rPr>
      </w:pPr>
      <w:r w:rsidRPr="00403AD2">
        <w:rPr>
          <w:rFonts w:asciiTheme="minorHAnsi" w:hAnsiTheme="minorHAnsi"/>
        </w:rPr>
        <w:t>In its notification, the Pentagon asserted that the sale “will contribute to the foreign policy and national security of the United States by helping to improve the security of a major non-NATO ally that has been, and continues to be, an important force for political stability and economic progress in the Middle East.”</w:t>
      </w:r>
    </w:p>
    <w:p w:rsidR="000C3E1F" w:rsidRPr="00403AD2" w:rsidRDefault="000C3E1F" w:rsidP="000C3E1F">
      <w:pPr>
        <w:rPr>
          <w:rFonts w:asciiTheme="minorHAnsi" w:hAnsiTheme="minorHAnsi"/>
        </w:rPr>
      </w:pPr>
      <w:r w:rsidRPr="00403AD2">
        <w:rPr>
          <w:rFonts w:asciiTheme="minorHAnsi" w:hAnsiTheme="minorHAnsi"/>
        </w:rPr>
        <w:t>Under the law, Congress can block the sale by passing a joint resolution of disapproval, a procedure that has very rarely been invoked.</w:t>
      </w:r>
    </w:p>
    <w:p w:rsidR="000C3E1F" w:rsidRPr="00403AD2" w:rsidRDefault="000C3E1F" w:rsidP="000C3E1F">
      <w:pPr>
        <w:rPr>
          <w:rFonts w:asciiTheme="minorHAnsi" w:hAnsiTheme="minorHAnsi"/>
        </w:rPr>
      </w:pPr>
      <w:r w:rsidRPr="00403AD2">
        <w:rPr>
          <w:rFonts w:asciiTheme="minorHAnsi" w:hAnsiTheme="minorHAnsi"/>
        </w:rPr>
        <w:t>In the letter, the groups, which also included the Project on Middle East Democracy (POMED), the Norwegian Forum for Environment and Development, and the Friends Committee on National Legislation (FCNL), urged lawmakers to “request a formal briefing from the Department of State on how this sale will affect the process of political reform and accountability for serious human rights violations in Bahrain, and how (it) will affect public sentiment toward the United States and its presence in Bahrain.”</w:t>
      </w:r>
    </w:p>
    <w:p w:rsidR="000C3E1F" w:rsidRPr="00403AD2" w:rsidRDefault="000C3E1F" w:rsidP="000C3E1F">
      <w:pPr>
        <w:rPr>
          <w:rFonts w:asciiTheme="minorHAnsi" w:hAnsiTheme="minorHAnsi"/>
        </w:rPr>
      </w:pPr>
      <w:r w:rsidRPr="00403AD2">
        <w:rPr>
          <w:rFonts w:asciiTheme="minorHAnsi" w:hAnsiTheme="minorHAnsi"/>
        </w:rPr>
        <w:t>In his report, which was published this week by POMED, Lippman called for the administration to send a high-level official to Bahrain “in the coming weeks” to publicly express the administration’s concern about ongoing human rights abuses.</w:t>
      </w:r>
    </w:p>
    <w:p w:rsidR="000C3E1F" w:rsidRPr="00403AD2" w:rsidRDefault="000C3E1F" w:rsidP="000C3E1F">
      <w:pPr>
        <w:rPr>
          <w:rFonts w:asciiTheme="minorHAnsi" w:hAnsiTheme="minorHAnsi"/>
        </w:rPr>
      </w:pPr>
      <w:r w:rsidRPr="00403AD2">
        <w:rPr>
          <w:rFonts w:asciiTheme="minorHAnsi" w:hAnsiTheme="minorHAnsi"/>
        </w:rPr>
        <w:t>He also suggested that the Pentagon “explore and develop alternative locations for Fifth Fleet headquarters, and let the Bahraini government know, discreetly, that this activity is taking place.”</w:t>
      </w:r>
    </w:p>
    <w:p w:rsidR="00721914" w:rsidRPr="00403AD2" w:rsidRDefault="00721914" w:rsidP="000C3E1F">
      <w:pPr>
        <w:rPr>
          <w:rFonts w:asciiTheme="minorHAnsi" w:hAnsiTheme="minorHAnsi"/>
        </w:rPr>
      </w:pPr>
    </w:p>
    <w:p w:rsidR="00721914" w:rsidRPr="00403AD2" w:rsidRDefault="00721914" w:rsidP="00721914">
      <w:pPr>
        <w:pStyle w:val="Heading3"/>
        <w:rPr>
          <w:rFonts w:asciiTheme="minorHAnsi" w:hAnsiTheme="minorHAnsi"/>
        </w:rPr>
      </w:pPr>
      <w:r w:rsidRPr="00403AD2">
        <w:rPr>
          <w:rFonts w:asciiTheme="minorHAnsi" w:hAnsiTheme="minorHAnsi"/>
        </w:rPr>
        <w:lastRenderedPageBreak/>
        <w:t>S – Leahy / Human Rights</w:t>
      </w:r>
    </w:p>
    <w:p w:rsidR="00721914" w:rsidRPr="00403AD2" w:rsidRDefault="00721914" w:rsidP="00721914">
      <w:pPr>
        <w:rPr>
          <w:rFonts w:asciiTheme="minorHAnsi" w:hAnsiTheme="minorHAnsi"/>
        </w:rPr>
      </w:pPr>
    </w:p>
    <w:p w:rsidR="00721914" w:rsidRPr="00403AD2" w:rsidRDefault="00721914" w:rsidP="00721914">
      <w:pPr>
        <w:pStyle w:val="Heading4"/>
        <w:rPr>
          <w:rFonts w:asciiTheme="minorHAnsi" w:hAnsiTheme="minorHAnsi"/>
        </w:rPr>
      </w:pPr>
      <w:r w:rsidRPr="00403AD2">
        <w:rPr>
          <w:rFonts w:asciiTheme="minorHAnsi" w:hAnsiTheme="minorHAnsi"/>
        </w:rPr>
        <w:t xml:space="preserve">The U.S. must </w:t>
      </w:r>
      <w:r w:rsidRPr="00403AD2">
        <w:rPr>
          <w:rFonts w:asciiTheme="minorHAnsi" w:hAnsiTheme="minorHAnsi"/>
          <w:u w:val="single"/>
        </w:rPr>
        <w:t>ensure human rights</w:t>
      </w:r>
      <w:r w:rsidRPr="00403AD2">
        <w:rPr>
          <w:rFonts w:asciiTheme="minorHAnsi" w:hAnsiTheme="minorHAnsi"/>
        </w:rPr>
        <w:t xml:space="preserve"> protection in Bahrain --- applying Leahy law critical to stability</w:t>
      </w:r>
    </w:p>
    <w:p w:rsidR="00721914" w:rsidRPr="00403AD2" w:rsidRDefault="00721914" w:rsidP="00721914">
      <w:pPr>
        <w:rPr>
          <w:rFonts w:asciiTheme="minorHAnsi" w:hAnsiTheme="minorHAnsi"/>
        </w:rPr>
      </w:pPr>
      <w:r w:rsidRPr="00403AD2">
        <w:rPr>
          <w:rStyle w:val="Style13ptBold"/>
          <w:rFonts w:asciiTheme="minorHAnsi" w:hAnsiTheme="minorHAnsi"/>
        </w:rPr>
        <w:t>ADHRB</w:t>
      </w:r>
      <w:r w:rsidRPr="00403AD2">
        <w:rPr>
          <w:rFonts w:asciiTheme="minorHAnsi" w:hAnsiTheme="minorHAnsi"/>
        </w:rPr>
        <w:t>, 2-05-20</w:t>
      </w:r>
      <w:r w:rsidRPr="00403AD2">
        <w:rPr>
          <w:rStyle w:val="Style13ptBold"/>
          <w:rFonts w:asciiTheme="minorHAnsi" w:hAnsiTheme="minorHAnsi"/>
        </w:rPr>
        <w:t>14</w:t>
      </w:r>
      <w:r w:rsidR="00FF06AC" w:rsidRPr="00403AD2">
        <w:rPr>
          <w:rFonts w:asciiTheme="minorHAnsi" w:hAnsiTheme="minorHAnsi"/>
        </w:rPr>
        <w:t xml:space="preserve"> </w:t>
      </w:r>
      <w:r w:rsidRPr="00403AD2">
        <w:rPr>
          <w:rFonts w:asciiTheme="minorHAnsi" w:hAnsiTheme="minorHAnsi"/>
        </w:rPr>
        <w:t>(Americans for Democracy and Human Rights in Bahrain,"Bahrain Uprisings and Reforms: An Overview with Policy Recommendations", 2-05-2014, https://www.adhrb.org/our-work/bahrain-uprisings-and-reforms-an-overview-with-policy-recommendations/)---RKM</w:t>
      </w:r>
    </w:p>
    <w:p w:rsidR="00721914" w:rsidRPr="00403AD2" w:rsidRDefault="00721914" w:rsidP="00721914">
      <w:pPr>
        <w:rPr>
          <w:rFonts w:asciiTheme="minorHAnsi" w:hAnsiTheme="minorHAnsi"/>
          <w:u w:val="single"/>
        </w:rPr>
      </w:pPr>
      <w:r w:rsidRPr="00403AD2">
        <w:rPr>
          <w:rFonts w:asciiTheme="minorHAnsi" w:hAnsiTheme="minorHAnsi"/>
        </w:rPr>
        <w:t xml:space="preserve">Since the release of the BICI report in 2011, </w:t>
      </w:r>
      <w:r w:rsidRPr="00403AD2">
        <w:rPr>
          <w:rFonts w:asciiTheme="minorHAnsi" w:hAnsiTheme="minorHAnsi"/>
          <w:u w:val="single"/>
        </w:rPr>
        <w:t>human rights violations and the culture of impunity have continued largely unabated in Bahrain</w:t>
      </w:r>
      <w:r w:rsidRPr="00403AD2">
        <w:rPr>
          <w:rFonts w:asciiTheme="minorHAnsi" w:hAnsiTheme="minorHAnsi"/>
        </w:rPr>
        <w:t xml:space="preserve">. Protests remain a near daily occurrence. </w:t>
      </w:r>
      <w:r w:rsidRPr="00403AD2">
        <w:rPr>
          <w:rFonts w:asciiTheme="minorHAnsi" w:hAnsiTheme="minorHAnsi"/>
          <w:u w:val="single"/>
        </w:rPr>
        <w:t xml:space="preserve">Critics of the government face relentless harassment and arrest, and reports of </w:t>
      </w:r>
      <w:r w:rsidRPr="00403AD2">
        <w:rPr>
          <w:rStyle w:val="Emphasis"/>
          <w:rFonts w:asciiTheme="minorHAnsi" w:hAnsiTheme="minorHAnsi"/>
        </w:rPr>
        <w:t>torture, ill-treatment, sexual assault, and death</w:t>
      </w:r>
      <w:r w:rsidRPr="00403AD2">
        <w:rPr>
          <w:rFonts w:asciiTheme="minorHAnsi" w:hAnsiTheme="minorHAnsi"/>
          <w:u w:val="single"/>
        </w:rPr>
        <w:t xml:space="preserve"> in detention persist</w:t>
      </w:r>
      <w:r w:rsidRPr="00403AD2">
        <w:rPr>
          <w:rFonts w:asciiTheme="minorHAnsi" w:hAnsiTheme="minorHAnsi"/>
        </w:rPr>
        <w:t xml:space="preserve">. Freedoms of association, expression and assembly were further restricted through legislation passed by the National Assembly in August 2013, and the authorities have increasingly wielded specialized laws – like the cybercrime and anti-terror laws – to suppress activism. </w:t>
      </w:r>
      <w:r w:rsidRPr="00403AD2">
        <w:rPr>
          <w:rFonts w:asciiTheme="minorHAnsi" w:hAnsiTheme="minorHAnsi"/>
          <w:u w:val="single"/>
        </w:rPr>
        <w:t xml:space="preserve">The Bahraini government continues to utilize </w:t>
      </w:r>
      <w:r w:rsidRPr="00403AD2">
        <w:rPr>
          <w:rStyle w:val="Emphasis"/>
          <w:rFonts w:asciiTheme="minorHAnsi" w:hAnsiTheme="minorHAnsi"/>
        </w:rPr>
        <w:t>sectarian language</w:t>
      </w:r>
      <w:r w:rsidRPr="00403AD2">
        <w:rPr>
          <w:rFonts w:asciiTheme="minorHAnsi" w:hAnsiTheme="minorHAnsi"/>
          <w:u w:val="single"/>
        </w:rPr>
        <w:t xml:space="preserve"> to describe the protests and distort the country’s political crisis, though the grievances aired by those protesting affect all Bahrainis.</w:t>
      </w:r>
    </w:p>
    <w:p w:rsidR="00721914" w:rsidRPr="00403AD2" w:rsidRDefault="00721914" w:rsidP="00721914">
      <w:pPr>
        <w:rPr>
          <w:rFonts w:asciiTheme="minorHAnsi" w:hAnsiTheme="minorHAnsi"/>
        </w:rPr>
      </w:pPr>
      <w:r w:rsidRPr="00403AD2">
        <w:rPr>
          <w:rFonts w:asciiTheme="minorHAnsi" w:hAnsiTheme="minorHAnsi"/>
        </w:rPr>
        <w:t xml:space="preserve">Meanwhile, </w:t>
      </w:r>
      <w:r w:rsidRPr="00403AD2">
        <w:rPr>
          <w:rFonts w:asciiTheme="minorHAnsi" w:hAnsiTheme="minorHAnsi"/>
          <w:u w:val="single"/>
        </w:rPr>
        <w:t xml:space="preserve">Bahraini </w:t>
      </w:r>
      <w:r w:rsidRPr="00403AD2">
        <w:rPr>
          <w:rStyle w:val="Emphasis"/>
          <w:rFonts w:asciiTheme="minorHAnsi" w:hAnsiTheme="minorHAnsi"/>
        </w:rPr>
        <w:t>security forces</w:t>
      </w:r>
      <w:r w:rsidRPr="00403AD2">
        <w:rPr>
          <w:rFonts w:asciiTheme="minorHAnsi" w:hAnsiTheme="minorHAnsi"/>
          <w:u w:val="single"/>
        </w:rPr>
        <w:t xml:space="preserve"> weaponize and indiscriminately use “non-lethal weapons” such as tear gas and birdshot against peaceful protesters</w:t>
      </w:r>
      <w:r w:rsidRPr="00403AD2">
        <w:rPr>
          <w:rFonts w:asciiTheme="minorHAnsi" w:hAnsiTheme="minorHAnsi"/>
        </w:rPr>
        <w:t>, leading to the death of more than 30 individuals and sparking international complaints about the government’s disproportionate crackdown. In May 2017, five demonstrators were killed when the authorities violently raided a peaceful sit-in in Diraz, marking the kingdom’s deadliest day since before the 2011 uprising.</w:t>
      </w:r>
    </w:p>
    <w:p w:rsidR="00721914" w:rsidRPr="00403AD2" w:rsidRDefault="00721914" w:rsidP="00721914">
      <w:pPr>
        <w:rPr>
          <w:rFonts w:asciiTheme="minorHAnsi" w:hAnsiTheme="minorHAnsi"/>
          <w:u w:val="single"/>
        </w:rPr>
      </w:pPr>
      <w:r w:rsidRPr="00403AD2">
        <w:rPr>
          <w:rFonts w:asciiTheme="minorHAnsi" w:hAnsiTheme="minorHAnsi"/>
        </w:rPr>
        <w:t xml:space="preserve">Although the Government of Bahrain established an Office of Ombudsman to investigate claims of mistreatment by government officials and security forces, </w:t>
      </w:r>
      <w:r w:rsidRPr="00403AD2">
        <w:rPr>
          <w:rFonts w:asciiTheme="minorHAnsi" w:hAnsiTheme="minorHAnsi"/>
          <w:u w:val="single"/>
        </w:rPr>
        <w:t xml:space="preserve">not a single senior official has been held accountable for human rights violations. </w:t>
      </w:r>
      <w:r w:rsidRPr="00403AD2">
        <w:rPr>
          <w:rFonts w:asciiTheme="minorHAnsi" w:hAnsiTheme="minorHAnsi"/>
        </w:rPr>
        <w:t xml:space="preserve">Rather, since the Office’s establishment, there has been an increase in arbitrary arrests and politically motivated charges including a recommended 5-year jail sentence for ‘insulting the King’, while government officials accused of mistreatment and torture continue to be acquitted at alarming rates. </w:t>
      </w:r>
      <w:r w:rsidRPr="00403AD2">
        <w:rPr>
          <w:rFonts w:asciiTheme="minorHAnsi" w:hAnsiTheme="minorHAnsi"/>
          <w:u w:val="single"/>
        </w:rPr>
        <w:t>Other bodies meant to monitor human rights abuses like the National Institution for Human Rights (NIHR) have so far similarly failed to uphold international standards and drive reform in Bahrain</w:t>
      </w:r>
      <w:r w:rsidRPr="00403AD2">
        <w:rPr>
          <w:rFonts w:asciiTheme="minorHAnsi" w:hAnsiTheme="minorHAnsi"/>
        </w:rPr>
        <w:t xml:space="preserve"> – in January 2017, the </w:t>
      </w:r>
      <w:r w:rsidRPr="00403AD2">
        <w:rPr>
          <w:rFonts w:asciiTheme="minorHAnsi" w:hAnsiTheme="minorHAnsi"/>
          <w:u w:val="single"/>
        </w:rPr>
        <w:t>NIHR actually commended the government for ending a de facto moratorium on the death penalty and executing three victims of torture after a trial rife with due process violations.</w:t>
      </w:r>
    </w:p>
    <w:p w:rsidR="00721914" w:rsidRPr="00403AD2" w:rsidRDefault="00721914" w:rsidP="00721914">
      <w:pPr>
        <w:rPr>
          <w:rFonts w:asciiTheme="minorHAnsi" w:hAnsiTheme="minorHAnsi"/>
          <w:u w:val="single"/>
        </w:rPr>
      </w:pPr>
      <w:r w:rsidRPr="00403AD2">
        <w:rPr>
          <w:rFonts w:asciiTheme="minorHAnsi" w:hAnsiTheme="minorHAnsi"/>
        </w:rPr>
        <w:t xml:space="preserve">On November 22 2014, the Government of Bahrain held parliamentary and municipal elections, the first since the beginning of political unrest in 2011. While the government heralded these polls as the culmination of Bahrain’s reform efforts, a broad coalition of opposition societies chose to boycott them. Since then, these societies have faced relentless judicial harassment by the authorities, culminating in the outright dissolution of the two largest groups Al-Wefaq and Wa’ad in 2016 and 2017, respectively. </w:t>
      </w:r>
      <w:r w:rsidRPr="00403AD2">
        <w:rPr>
          <w:rFonts w:asciiTheme="minorHAnsi" w:hAnsiTheme="minorHAnsi"/>
          <w:u w:val="single"/>
        </w:rPr>
        <w:t xml:space="preserve">Ahead of the next round of parliamentary elections set for 2018, the government has effectively </w:t>
      </w:r>
      <w:r w:rsidRPr="00403AD2">
        <w:rPr>
          <w:rStyle w:val="Emphasis"/>
          <w:rFonts w:asciiTheme="minorHAnsi" w:hAnsiTheme="minorHAnsi"/>
        </w:rPr>
        <w:t>dismantled</w:t>
      </w:r>
      <w:r w:rsidRPr="00403AD2">
        <w:rPr>
          <w:rFonts w:asciiTheme="minorHAnsi" w:hAnsiTheme="minorHAnsi"/>
          <w:u w:val="single"/>
        </w:rPr>
        <w:t xml:space="preserve"> the formal opposition.</w:t>
      </w:r>
    </w:p>
    <w:p w:rsidR="00721914" w:rsidRPr="00403AD2" w:rsidRDefault="00721914" w:rsidP="00721914">
      <w:pPr>
        <w:rPr>
          <w:rFonts w:asciiTheme="minorHAnsi" w:hAnsiTheme="minorHAnsi"/>
          <w:u w:val="single"/>
        </w:rPr>
      </w:pPr>
      <w:r w:rsidRPr="00403AD2">
        <w:rPr>
          <w:rFonts w:asciiTheme="minorHAnsi" w:hAnsiTheme="minorHAnsi"/>
        </w:rPr>
        <w:t xml:space="preserve">As a longtime security partner, </w:t>
      </w:r>
      <w:r w:rsidRPr="00403AD2">
        <w:rPr>
          <w:rFonts w:asciiTheme="minorHAnsi" w:hAnsiTheme="minorHAnsi"/>
          <w:u w:val="single"/>
        </w:rPr>
        <w:t xml:space="preserve">the United States Government is </w:t>
      </w:r>
      <w:r w:rsidRPr="00403AD2">
        <w:rPr>
          <w:rStyle w:val="Emphasis"/>
          <w:rFonts w:asciiTheme="minorHAnsi" w:hAnsiTheme="minorHAnsi"/>
        </w:rPr>
        <w:t>uniquely positioned</w:t>
      </w:r>
      <w:r w:rsidRPr="00403AD2">
        <w:rPr>
          <w:rFonts w:asciiTheme="minorHAnsi" w:hAnsiTheme="minorHAnsi"/>
          <w:u w:val="single"/>
        </w:rPr>
        <w:t xml:space="preserve"> to influence the state of human rights and democratic reform in Bahrain: both countries share a </w:t>
      </w:r>
      <w:r w:rsidRPr="00403AD2">
        <w:rPr>
          <w:rStyle w:val="Emphasis"/>
          <w:rFonts w:asciiTheme="minorHAnsi" w:hAnsiTheme="minorHAnsi"/>
        </w:rPr>
        <w:t xml:space="preserve">mutual interest </w:t>
      </w:r>
      <w:r w:rsidRPr="00403AD2">
        <w:rPr>
          <w:rFonts w:asciiTheme="minorHAnsi" w:hAnsiTheme="minorHAnsi"/>
          <w:u w:val="single"/>
        </w:rPr>
        <w:t xml:space="preserve">in maintaining the presence of the US Fifth Fleet in Manama and overall </w:t>
      </w:r>
      <w:r w:rsidRPr="00403AD2">
        <w:rPr>
          <w:rStyle w:val="Emphasis"/>
          <w:rFonts w:asciiTheme="minorHAnsi" w:hAnsiTheme="minorHAnsi"/>
        </w:rPr>
        <w:t>regional stability</w:t>
      </w:r>
      <w:r w:rsidRPr="00403AD2">
        <w:rPr>
          <w:rFonts w:asciiTheme="minorHAnsi" w:hAnsiTheme="minorHAnsi"/>
          <w:u w:val="single"/>
        </w:rPr>
        <w:t>.</w:t>
      </w:r>
      <w:r w:rsidRPr="00403AD2">
        <w:rPr>
          <w:rFonts w:asciiTheme="minorHAnsi" w:hAnsiTheme="minorHAnsi"/>
        </w:rPr>
        <w:t xml:space="preserve"> Yet, </w:t>
      </w:r>
      <w:r w:rsidRPr="00403AD2">
        <w:rPr>
          <w:rFonts w:asciiTheme="minorHAnsi" w:hAnsiTheme="minorHAnsi"/>
          <w:u w:val="single"/>
        </w:rPr>
        <w:t xml:space="preserve">if the </w:t>
      </w:r>
      <w:r w:rsidRPr="00403AD2">
        <w:rPr>
          <w:rFonts w:asciiTheme="minorHAnsi" w:hAnsiTheme="minorHAnsi"/>
          <w:u w:val="single"/>
        </w:rPr>
        <w:lastRenderedPageBreak/>
        <w:t xml:space="preserve">Government of Bahrain continues to choose repression over reform – undermining independent civil society and peaceful political opposition – the kingdom will remain at </w:t>
      </w:r>
      <w:r w:rsidRPr="00403AD2">
        <w:rPr>
          <w:rStyle w:val="Emphasis"/>
          <w:rFonts w:asciiTheme="minorHAnsi" w:hAnsiTheme="minorHAnsi"/>
        </w:rPr>
        <w:t>severe risk of conflict and instability</w:t>
      </w:r>
      <w:r w:rsidRPr="00403AD2">
        <w:rPr>
          <w:rFonts w:asciiTheme="minorHAnsi" w:hAnsiTheme="minorHAnsi"/>
          <w:u w:val="single"/>
        </w:rPr>
        <w:t xml:space="preserve">. </w:t>
      </w:r>
      <w:r w:rsidRPr="00403AD2">
        <w:rPr>
          <w:rFonts w:asciiTheme="minorHAnsi" w:hAnsiTheme="minorHAnsi"/>
        </w:rPr>
        <w:t xml:space="preserve">The </w:t>
      </w:r>
      <w:r w:rsidRPr="00403AD2">
        <w:rPr>
          <w:rFonts w:asciiTheme="minorHAnsi" w:hAnsiTheme="minorHAnsi"/>
          <w:u w:val="single"/>
        </w:rPr>
        <w:t xml:space="preserve">American Government must ensure that </w:t>
      </w:r>
      <w:r w:rsidRPr="00403AD2">
        <w:rPr>
          <w:rStyle w:val="Emphasis"/>
          <w:rFonts w:asciiTheme="minorHAnsi" w:hAnsiTheme="minorHAnsi"/>
        </w:rPr>
        <w:t>human rights are at the center</w:t>
      </w:r>
      <w:r w:rsidRPr="00403AD2">
        <w:rPr>
          <w:rFonts w:asciiTheme="minorHAnsi" w:hAnsiTheme="minorHAnsi"/>
          <w:u w:val="single"/>
        </w:rPr>
        <w:t xml:space="preserve"> of the US-Bahrain bilateral relationship and support the democratic aspirations of the Bahraini people</w:t>
      </w:r>
      <w:r w:rsidRPr="00403AD2">
        <w:rPr>
          <w:rFonts w:asciiTheme="minorHAnsi" w:hAnsiTheme="minorHAnsi"/>
        </w:rPr>
        <w:t xml:space="preserve">, recognizing that security and reform are symbiotic rather than competing objectives. It is imperative that </w:t>
      </w:r>
      <w:r w:rsidRPr="00403AD2">
        <w:rPr>
          <w:rFonts w:asciiTheme="minorHAnsi" w:hAnsiTheme="minorHAnsi"/>
          <w:u w:val="single"/>
        </w:rPr>
        <w:t>US policymakers use all points of leverage in order to move the Bahraini government toward a true path of reform and reconciliation before the crisis escalates even further.</w:t>
      </w:r>
    </w:p>
    <w:p w:rsidR="00721914" w:rsidRPr="00403AD2" w:rsidRDefault="00721914" w:rsidP="00721914">
      <w:pPr>
        <w:rPr>
          <w:rFonts w:asciiTheme="minorHAnsi" w:hAnsiTheme="minorHAnsi"/>
          <w:u w:val="single"/>
        </w:rPr>
      </w:pPr>
      <w:r w:rsidRPr="00403AD2">
        <w:rPr>
          <w:rFonts w:asciiTheme="minorHAnsi" w:hAnsiTheme="minorHAnsi"/>
          <w:u w:val="single"/>
        </w:rPr>
        <w:t>Policy Recommendations</w:t>
      </w:r>
    </w:p>
    <w:p w:rsidR="00721914" w:rsidRPr="00403AD2" w:rsidRDefault="00721914" w:rsidP="00721914">
      <w:pPr>
        <w:rPr>
          <w:rFonts w:asciiTheme="minorHAnsi" w:hAnsiTheme="minorHAnsi"/>
          <w:u w:val="single"/>
        </w:rPr>
      </w:pPr>
      <w:r w:rsidRPr="00403AD2">
        <w:rPr>
          <w:rFonts w:asciiTheme="minorHAnsi" w:hAnsiTheme="minorHAnsi"/>
        </w:rPr>
        <w:t xml:space="preserve">It is clear that </w:t>
      </w:r>
      <w:r w:rsidRPr="00403AD2">
        <w:rPr>
          <w:rFonts w:asciiTheme="minorHAnsi" w:hAnsiTheme="minorHAnsi"/>
          <w:u w:val="single"/>
        </w:rPr>
        <w:t>existing policies have neither compelled the Government of Bahrain to honor its stated commitments to reform nor contributed to improving the deteriorating political situation that threatens both Bahrain’s stability and international security interests in the Gulf region.</w:t>
      </w:r>
      <w:r w:rsidRPr="00403AD2">
        <w:rPr>
          <w:rFonts w:asciiTheme="minorHAnsi" w:hAnsiTheme="minorHAnsi"/>
        </w:rPr>
        <w:t xml:space="preserve"> ADHRB </w:t>
      </w:r>
      <w:r w:rsidRPr="00403AD2">
        <w:rPr>
          <w:rFonts w:asciiTheme="minorHAnsi" w:hAnsiTheme="minorHAnsi"/>
          <w:u w:val="single"/>
        </w:rPr>
        <w:t xml:space="preserve">presents the following policy recommendations in order to more effectively promote fundamental human rights and political freedoms in the country while simultaneously </w:t>
      </w:r>
      <w:r w:rsidRPr="00403AD2">
        <w:rPr>
          <w:rStyle w:val="Emphasis"/>
          <w:rFonts w:asciiTheme="minorHAnsi" w:hAnsiTheme="minorHAnsi"/>
        </w:rPr>
        <w:t>advancing America’s broader strategic goals</w:t>
      </w:r>
      <w:r w:rsidRPr="00403AD2">
        <w:rPr>
          <w:rFonts w:asciiTheme="minorHAnsi" w:hAnsiTheme="minorHAnsi"/>
          <w:u w:val="single"/>
        </w:rPr>
        <w:t>:</w:t>
      </w:r>
    </w:p>
    <w:p w:rsidR="00721914" w:rsidRPr="00403AD2" w:rsidRDefault="00721914" w:rsidP="00721914">
      <w:pPr>
        <w:rPr>
          <w:rFonts w:asciiTheme="minorHAnsi" w:hAnsiTheme="minorHAnsi"/>
          <w:u w:val="single"/>
        </w:rPr>
      </w:pPr>
      <w:r w:rsidRPr="00403AD2">
        <w:rPr>
          <w:rFonts w:asciiTheme="minorHAnsi" w:hAnsiTheme="minorHAnsi"/>
          <w:u w:val="single"/>
        </w:rPr>
        <w:t>United States Congressional and Executive Branch Recommendations</w:t>
      </w:r>
    </w:p>
    <w:p w:rsidR="00721914" w:rsidRPr="00403AD2" w:rsidRDefault="00721914" w:rsidP="00721914">
      <w:pPr>
        <w:rPr>
          <w:rFonts w:asciiTheme="minorHAnsi" w:hAnsiTheme="minorHAnsi"/>
        </w:rPr>
      </w:pPr>
      <w:r w:rsidRPr="00403AD2">
        <w:rPr>
          <w:rFonts w:asciiTheme="minorHAnsi" w:hAnsiTheme="minorHAnsi"/>
        </w:rPr>
        <w:t>Sustained high-level public as well as private calls on the Government of Bahrain to adhere to its human rights commitments and enact meaningful reforms. Such reforms include the release of all political prisoners and accountability for torture and other serious human rights crimes, along with the full implementation of the remaining BICI and UPR recommendations.</w:t>
      </w:r>
    </w:p>
    <w:p w:rsidR="00721914" w:rsidRPr="00403AD2" w:rsidRDefault="00721914" w:rsidP="00721914">
      <w:pPr>
        <w:rPr>
          <w:rFonts w:asciiTheme="minorHAnsi" w:hAnsiTheme="minorHAnsi"/>
        </w:rPr>
      </w:pPr>
      <w:r w:rsidRPr="00403AD2">
        <w:rPr>
          <w:rFonts w:asciiTheme="minorHAnsi" w:hAnsiTheme="minorHAnsi"/>
        </w:rPr>
        <w:t>Ensure clear and consistent messaging from all levels of the U.S. Government encouraging the Government of Bahrain to adhere to its human rights commitments, including through accountability for torture and other serious human rights abuses and the release of all political prisoners.</w:t>
      </w:r>
    </w:p>
    <w:p w:rsidR="00721914" w:rsidRPr="00403AD2" w:rsidRDefault="00721914" w:rsidP="00721914">
      <w:pPr>
        <w:rPr>
          <w:rFonts w:asciiTheme="minorHAnsi" w:hAnsiTheme="minorHAnsi"/>
          <w:u w:val="single"/>
        </w:rPr>
      </w:pPr>
      <w:r w:rsidRPr="00403AD2">
        <w:rPr>
          <w:rFonts w:asciiTheme="minorHAnsi" w:hAnsiTheme="minorHAnsi"/>
          <w:u w:val="single"/>
        </w:rPr>
        <w:t>Ensure full compliance with the intent of the “</w:t>
      </w:r>
      <w:r w:rsidRPr="00403AD2">
        <w:rPr>
          <w:rStyle w:val="Emphasis"/>
          <w:rFonts w:asciiTheme="minorHAnsi" w:hAnsiTheme="minorHAnsi"/>
        </w:rPr>
        <w:t>Leahy Law</w:t>
      </w:r>
      <w:r w:rsidRPr="00403AD2">
        <w:rPr>
          <w:rFonts w:asciiTheme="minorHAnsi" w:hAnsiTheme="minorHAnsi"/>
          <w:u w:val="single"/>
        </w:rPr>
        <w:t xml:space="preserve">” to avoid U.S. </w:t>
      </w:r>
      <w:r w:rsidRPr="00403AD2">
        <w:rPr>
          <w:rStyle w:val="Emphasis"/>
          <w:rFonts w:asciiTheme="minorHAnsi" w:hAnsiTheme="minorHAnsi"/>
        </w:rPr>
        <w:t>complicity</w:t>
      </w:r>
      <w:r w:rsidRPr="00403AD2">
        <w:rPr>
          <w:rFonts w:asciiTheme="minorHAnsi" w:hAnsiTheme="minorHAnsi"/>
          <w:u w:val="single"/>
        </w:rPr>
        <w:t xml:space="preserve"> with human rights violations</w:t>
      </w:r>
      <w:r w:rsidRPr="00403AD2">
        <w:rPr>
          <w:rFonts w:asciiTheme="minorHAnsi" w:hAnsiTheme="minorHAnsi"/>
        </w:rPr>
        <w:t xml:space="preserve">. As a first step, </w:t>
      </w:r>
      <w:r w:rsidRPr="00403AD2">
        <w:rPr>
          <w:rFonts w:asciiTheme="minorHAnsi" w:hAnsiTheme="minorHAnsi"/>
          <w:u w:val="single"/>
        </w:rPr>
        <w:t xml:space="preserve">the U.S. </w:t>
      </w:r>
      <w:r w:rsidRPr="00403AD2">
        <w:rPr>
          <w:rStyle w:val="Emphasis"/>
          <w:rFonts w:asciiTheme="minorHAnsi" w:hAnsiTheme="minorHAnsi"/>
        </w:rPr>
        <w:t>should suspend arms sales</w:t>
      </w:r>
      <w:r w:rsidRPr="00403AD2">
        <w:rPr>
          <w:rFonts w:asciiTheme="minorHAnsi" w:hAnsiTheme="minorHAnsi"/>
          <w:u w:val="single"/>
        </w:rPr>
        <w:t xml:space="preserve"> and security assistance to the Government of Bahrain until the U.S. Government determines </w:t>
      </w:r>
      <w:r w:rsidRPr="00403AD2">
        <w:rPr>
          <w:rStyle w:val="Emphasis"/>
          <w:rFonts w:asciiTheme="minorHAnsi" w:hAnsiTheme="minorHAnsi"/>
        </w:rPr>
        <w:t>which Bahraini security force units are ineligible</w:t>
      </w:r>
      <w:r w:rsidRPr="00403AD2">
        <w:rPr>
          <w:rFonts w:asciiTheme="minorHAnsi" w:hAnsiTheme="minorHAnsi"/>
          <w:u w:val="single"/>
        </w:rPr>
        <w:t xml:space="preserve"> for transfers and can verify that </w:t>
      </w:r>
      <w:r w:rsidRPr="00403AD2">
        <w:rPr>
          <w:rStyle w:val="Emphasis"/>
          <w:rFonts w:asciiTheme="minorHAnsi" w:hAnsiTheme="minorHAnsi"/>
        </w:rPr>
        <w:t>U.S.-origin weapons are not enabling</w:t>
      </w:r>
      <w:r w:rsidRPr="00403AD2">
        <w:rPr>
          <w:rFonts w:asciiTheme="minorHAnsi" w:hAnsiTheme="minorHAnsi"/>
          <w:u w:val="single"/>
        </w:rPr>
        <w:t xml:space="preserve"> human rights abuses in Bahrain.</w:t>
      </w:r>
    </w:p>
    <w:p w:rsidR="00721914" w:rsidRPr="00403AD2" w:rsidRDefault="00721914" w:rsidP="00721914">
      <w:pPr>
        <w:rPr>
          <w:rFonts w:asciiTheme="minorHAnsi" w:hAnsiTheme="minorHAnsi"/>
        </w:rPr>
      </w:pPr>
      <w:r w:rsidRPr="00403AD2">
        <w:rPr>
          <w:rFonts w:asciiTheme="minorHAnsi" w:hAnsiTheme="minorHAnsi"/>
        </w:rPr>
        <w:t>Support the establishment of an independent international monitoring mechanism to oversee the implementation of the BICI recommendations and other reforms that the Government of Bahrain has committed to enacting.</w:t>
      </w:r>
    </w:p>
    <w:p w:rsidR="00721914" w:rsidRPr="00403AD2" w:rsidRDefault="00721914" w:rsidP="00721914">
      <w:pPr>
        <w:rPr>
          <w:rFonts w:asciiTheme="minorHAnsi" w:hAnsiTheme="minorHAnsi"/>
        </w:rPr>
      </w:pPr>
      <w:r w:rsidRPr="00403AD2">
        <w:rPr>
          <w:rFonts w:asciiTheme="minorHAnsi" w:hAnsiTheme="minorHAnsi"/>
        </w:rPr>
        <w:t>Prioritize human rights and democracy promotion funding for Bahrain, including through the Democracy Fun and the Middle East Partnership Initiative.</w:t>
      </w:r>
    </w:p>
    <w:p w:rsidR="00721914" w:rsidRPr="00403AD2" w:rsidRDefault="00721914" w:rsidP="00721914">
      <w:pPr>
        <w:rPr>
          <w:rFonts w:asciiTheme="minorHAnsi" w:hAnsiTheme="minorHAnsi"/>
        </w:rPr>
      </w:pPr>
    </w:p>
    <w:p w:rsidR="000C3E1F" w:rsidRPr="00403AD2" w:rsidRDefault="001875E7" w:rsidP="001875E7">
      <w:pPr>
        <w:pStyle w:val="Heading3"/>
        <w:rPr>
          <w:rFonts w:asciiTheme="minorHAnsi" w:hAnsiTheme="minorHAnsi"/>
        </w:rPr>
      </w:pPr>
      <w:r w:rsidRPr="00403AD2">
        <w:rPr>
          <w:rFonts w:asciiTheme="minorHAnsi" w:hAnsiTheme="minorHAnsi"/>
        </w:rPr>
        <w:lastRenderedPageBreak/>
        <w:t>S – Conditioning Arms Sales</w:t>
      </w:r>
    </w:p>
    <w:p w:rsidR="001875E7" w:rsidRPr="00403AD2" w:rsidRDefault="001875E7" w:rsidP="001875E7">
      <w:pPr>
        <w:rPr>
          <w:rFonts w:asciiTheme="minorHAnsi" w:hAnsiTheme="minorHAnsi"/>
        </w:rPr>
      </w:pPr>
    </w:p>
    <w:p w:rsidR="001875E7" w:rsidRPr="00403AD2" w:rsidRDefault="001875E7" w:rsidP="001875E7">
      <w:pPr>
        <w:pStyle w:val="Heading4"/>
        <w:rPr>
          <w:rFonts w:asciiTheme="minorHAnsi" w:hAnsiTheme="minorHAnsi"/>
        </w:rPr>
      </w:pPr>
      <w:r w:rsidRPr="00403AD2">
        <w:rPr>
          <w:rFonts w:asciiTheme="minorHAnsi" w:hAnsiTheme="minorHAnsi"/>
        </w:rPr>
        <w:t>Conditioning arms solves---forces Bahrain to embrace Human Rights</w:t>
      </w:r>
    </w:p>
    <w:p w:rsidR="001875E7" w:rsidRPr="00403AD2" w:rsidRDefault="001875E7" w:rsidP="001875E7">
      <w:pPr>
        <w:rPr>
          <w:rFonts w:asciiTheme="minorHAnsi" w:hAnsiTheme="minorHAnsi"/>
        </w:rPr>
      </w:pPr>
      <w:r w:rsidRPr="00403AD2">
        <w:rPr>
          <w:rStyle w:val="Style13ptBold"/>
          <w:rFonts w:asciiTheme="minorHAnsi" w:hAnsiTheme="minorHAnsi"/>
        </w:rPr>
        <w:t>ADHRB</w:t>
      </w:r>
      <w:r w:rsidRPr="00403AD2">
        <w:rPr>
          <w:rFonts w:asciiTheme="minorHAnsi" w:hAnsiTheme="minorHAnsi"/>
        </w:rPr>
        <w:t>, 11-28-20</w:t>
      </w:r>
      <w:r w:rsidRPr="00403AD2">
        <w:rPr>
          <w:rStyle w:val="Style13ptBold"/>
          <w:rFonts w:asciiTheme="minorHAnsi" w:hAnsiTheme="minorHAnsi"/>
        </w:rPr>
        <w:t>17</w:t>
      </w:r>
      <w:r w:rsidRPr="00403AD2">
        <w:rPr>
          <w:rFonts w:asciiTheme="minorHAnsi" w:hAnsiTheme="minorHAnsi"/>
        </w:rPr>
        <w:t>--- ("Sectarian Discrimination and Extremism in Bahrain’s Security Forces Questions for US Policy", Americans for Democracy and Human Rights in Bahrain</w:t>
      </w:r>
      <w:proofErr w:type="gramStart"/>
      <w:r w:rsidRPr="00403AD2">
        <w:rPr>
          <w:rFonts w:asciiTheme="minorHAnsi" w:hAnsiTheme="minorHAnsi"/>
        </w:rPr>
        <w:t>,11</w:t>
      </w:r>
      <w:proofErr w:type="gramEnd"/>
      <w:r w:rsidRPr="00403AD2">
        <w:rPr>
          <w:rFonts w:asciiTheme="minorHAnsi" w:hAnsiTheme="minorHAnsi"/>
        </w:rPr>
        <w:t>-28-2017, https://www.adhrb.org/wp-content/uploads/2017/11/2017.Sectarianization-of-Security-Forces_White-Paper.pdf)---RKM</w:t>
      </w:r>
    </w:p>
    <w:p w:rsidR="001875E7" w:rsidRPr="00403AD2" w:rsidRDefault="001875E7" w:rsidP="001875E7">
      <w:pPr>
        <w:rPr>
          <w:rFonts w:asciiTheme="minorHAnsi" w:hAnsiTheme="minorHAnsi"/>
        </w:rPr>
      </w:pPr>
      <w:r w:rsidRPr="00403AD2">
        <w:rPr>
          <w:rFonts w:asciiTheme="minorHAnsi" w:hAnsiTheme="minorHAnsi"/>
          <w:u w:val="single"/>
        </w:rPr>
        <w:t xml:space="preserve">Amidst these </w:t>
      </w:r>
      <w:r w:rsidRPr="00403AD2">
        <w:rPr>
          <w:rStyle w:val="Emphasis"/>
          <w:rFonts w:asciiTheme="minorHAnsi" w:hAnsiTheme="minorHAnsi"/>
        </w:rPr>
        <w:t>sales</w:t>
      </w:r>
      <w:r w:rsidRPr="00403AD2">
        <w:rPr>
          <w:rFonts w:asciiTheme="minorHAnsi" w:hAnsiTheme="minorHAnsi"/>
          <w:u w:val="single"/>
        </w:rPr>
        <w:t xml:space="preserve"> and </w:t>
      </w:r>
      <w:r w:rsidRPr="00403AD2">
        <w:rPr>
          <w:rStyle w:val="Emphasis"/>
          <w:rFonts w:asciiTheme="minorHAnsi" w:hAnsiTheme="minorHAnsi"/>
        </w:rPr>
        <w:t>cooperative</w:t>
      </w:r>
      <w:r w:rsidRPr="00403AD2">
        <w:rPr>
          <w:rFonts w:asciiTheme="minorHAnsi" w:hAnsiTheme="minorHAnsi"/>
          <w:u w:val="single"/>
        </w:rPr>
        <w:t xml:space="preserve"> initiatives, the Bahraini security forces have implemented no new reforms, and have instead </w:t>
      </w:r>
      <w:r w:rsidRPr="00403AD2">
        <w:rPr>
          <w:rStyle w:val="Emphasis"/>
          <w:rFonts w:asciiTheme="minorHAnsi" w:hAnsiTheme="minorHAnsi"/>
        </w:rPr>
        <w:t>taken new discriminatory and abusive measures</w:t>
      </w:r>
      <w:r w:rsidRPr="00403AD2">
        <w:rPr>
          <w:rFonts w:asciiTheme="minorHAnsi" w:hAnsiTheme="minorHAnsi"/>
        </w:rPr>
        <w:t xml:space="preserve">. In fact, since the election of President Donald Trump, Bahrain has seen a dramatic uptick in both institutional and extemporaneous lethal violence employed by the Bahraini security forces: just in 2017, among other abuses, the authorities ended a de facto moratorium on capital punishment by executing three men tortured into providing false confessions; amended the constitution to allow military courts to try civilians; restored domestic arrest powers to the NSA after this authority was revoked in accordance with BICI recommendation 1718; and launched two deadly raids on a peaceful sit-in in the town of Diraz, ultimately killing six demonstrators and injuring hundreds.113 The second raid, on 23 May 2017, came just days after President Trump met with Bahrain’s king and assured him that there would be no “strain” in the US-Bahrain bilateral relationship.114 It was the bloodiest single security operation in Bahrain since before 2011. </w:t>
      </w:r>
    </w:p>
    <w:p w:rsidR="001875E7" w:rsidRPr="00403AD2" w:rsidRDefault="001875E7" w:rsidP="001875E7">
      <w:pPr>
        <w:rPr>
          <w:rFonts w:asciiTheme="minorHAnsi" w:hAnsiTheme="minorHAnsi"/>
        </w:rPr>
      </w:pPr>
      <w:r w:rsidRPr="00403AD2">
        <w:rPr>
          <w:rFonts w:asciiTheme="minorHAnsi" w:hAnsiTheme="minorHAnsi"/>
          <w:u w:val="single"/>
        </w:rPr>
        <w:t>As demonstrated by the persistent deterioration of Bahrain’s human rights situation</w:t>
      </w:r>
      <w:r w:rsidRPr="00403AD2">
        <w:rPr>
          <w:rStyle w:val="Emphasis"/>
          <w:rFonts w:asciiTheme="minorHAnsi" w:hAnsiTheme="minorHAnsi"/>
        </w:rPr>
        <w:t>, deepening unconditional assistance</w:t>
      </w:r>
      <w:r w:rsidRPr="00403AD2">
        <w:rPr>
          <w:rFonts w:asciiTheme="minorHAnsi" w:hAnsiTheme="minorHAnsi"/>
          <w:u w:val="single"/>
        </w:rPr>
        <w:t xml:space="preserve"> to the security establishment will only embolden </w:t>
      </w:r>
      <w:r w:rsidRPr="00403AD2">
        <w:rPr>
          <w:rStyle w:val="Emphasis"/>
          <w:rFonts w:asciiTheme="minorHAnsi" w:hAnsiTheme="minorHAnsi"/>
        </w:rPr>
        <w:t>further discrimination and abuse</w:t>
      </w:r>
      <w:r w:rsidRPr="00403AD2">
        <w:rPr>
          <w:rFonts w:asciiTheme="minorHAnsi" w:hAnsiTheme="minorHAnsi"/>
        </w:rPr>
        <w:t xml:space="preserve">. </w:t>
      </w:r>
      <w:r w:rsidRPr="00403AD2">
        <w:rPr>
          <w:rFonts w:asciiTheme="minorHAnsi" w:hAnsiTheme="minorHAnsi"/>
          <w:u w:val="single"/>
        </w:rPr>
        <w:t>The US must instead reaffirm its commitment to creating strong, sustainable national armed services that are force for long-term stability and reconciliation in Bahrain, not a source of a division and extremism. As currently constituted, however, Bahrain’s security forces remain sectarian institutions that directly undermine American objectives to establish sustainable security frameworks in the Gulf, combat terrorism, and advance democracy and human rights</w:t>
      </w:r>
      <w:r w:rsidRPr="00403AD2">
        <w:rPr>
          <w:rFonts w:asciiTheme="minorHAnsi" w:hAnsiTheme="minorHAnsi"/>
        </w:rPr>
        <w:t xml:space="preserve">. Existing US security policy toward the kingdom fails to address these concerns, and risks directly arming and abetting sectarian extremism and repression. </w:t>
      </w:r>
    </w:p>
    <w:p w:rsidR="001875E7" w:rsidRPr="00403AD2" w:rsidRDefault="001875E7" w:rsidP="001875E7">
      <w:pPr>
        <w:rPr>
          <w:rFonts w:asciiTheme="minorHAnsi" w:hAnsiTheme="minorHAnsi"/>
          <w:u w:val="single"/>
        </w:rPr>
      </w:pPr>
      <w:r w:rsidRPr="00403AD2">
        <w:rPr>
          <w:rFonts w:asciiTheme="minorHAnsi" w:hAnsiTheme="minorHAnsi"/>
          <w:u w:val="single"/>
        </w:rPr>
        <w:t xml:space="preserve">We therefore call on the US Government to take the following steps to reduce these risks and encourage positive security sector reform in Bahrain. </w:t>
      </w:r>
    </w:p>
    <w:p w:rsidR="001875E7" w:rsidRPr="00403AD2" w:rsidRDefault="001875E7" w:rsidP="001875E7">
      <w:pPr>
        <w:rPr>
          <w:rFonts w:asciiTheme="minorHAnsi" w:hAnsiTheme="minorHAnsi"/>
        </w:rPr>
      </w:pPr>
      <w:r w:rsidRPr="00403AD2">
        <w:rPr>
          <w:rFonts w:asciiTheme="minorHAnsi" w:hAnsiTheme="minorHAnsi"/>
        </w:rPr>
        <w:t xml:space="preserve">To the administration: • </w:t>
      </w:r>
      <w:r w:rsidRPr="00403AD2">
        <w:rPr>
          <w:rFonts w:asciiTheme="minorHAnsi" w:hAnsiTheme="minorHAnsi"/>
          <w:u w:val="single"/>
        </w:rPr>
        <w:t xml:space="preserve">Impose new </w:t>
      </w:r>
      <w:r w:rsidRPr="00403AD2">
        <w:rPr>
          <w:rStyle w:val="Emphasis"/>
          <w:rFonts w:asciiTheme="minorHAnsi" w:hAnsiTheme="minorHAnsi"/>
        </w:rPr>
        <w:t>human rights and reform conditions</w:t>
      </w:r>
      <w:r w:rsidRPr="00403AD2">
        <w:rPr>
          <w:rFonts w:asciiTheme="minorHAnsi" w:hAnsiTheme="minorHAnsi"/>
          <w:u w:val="single"/>
        </w:rPr>
        <w:t xml:space="preserve"> on any future arms transfers to Bahraini security institutions with specific, measureable, and public criteria, including programs for demographic integration and the elimination of extremist and/or sectarian training materials</w:t>
      </w:r>
      <w:r w:rsidRPr="00403AD2">
        <w:rPr>
          <w:rFonts w:asciiTheme="minorHAnsi" w:hAnsiTheme="minorHAnsi"/>
        </w:rPr>
        <w:t xml:space="preserve">. • </w:t>
      </w:r>
      <w:r w:rsidRPr="00403AD2">
        <w:rPr>
          <w:rFonts w:asciiTheme="minorHAnsi" w:hAnsiTheme="minorHAnsi"/>
          <w:u w:val="single"/>
        </w:rPr>
        <w:t xml:space="preserve">Vet thoroughly all Bahraini security units to verify eligibility for US assistance and to ensure full compliance with the intent of </w:t>
      </w:r>
      <w:r w:rsidRPr="00403AD2">
        <w:rPr>
          <w:rStyle w:val="Emphasis"/>
          <w:rFonts w:asciiTheme="minorHAnsi" w:hAnsiTheme="minorHAnsi"/>
        </w:rPr>
        <w:t>the Leahy Law</w:t>
      </w:r>
      <w:r w:rsidRPr="00403AD2">
        <w:rPr>
          <w:rFonts w:asciiTheme="minorHAnsi" w:hAnsiTheme="minorHAnsi"/>
          <w:u w:val="single"/>
        </w:rPr>
        <w:t xml:space="preserve"> and other </w:t>
      </w:r>
      <w:r w:rsidRPr="00403AD2">
        <w:rPr>
          <w:rStyle w:val="Emphasis"/>
          <w:rFonts w:asciiTheme="minorHAnsi" w:hAnsiTheme="minorHAnsi"/>
        </w:rPr>
        <w:t>end-use monitoring requirements</w:t>
      </w:r>
      <w:r w:rsidRPr="00403AD2">
        <w:rPr>
          <w:rFonts w:asciiTheme="minorHAnsi" w:hAnsiTheme="minorHAnsi"/>
          <w:u w:val="single"/>
        </w:rPr>
        <w:t xml:space="preserve"> to prevent American material from being utilized in the commission of human rights violations.</w:t>
      </w:r>
      <w:r w:rsidRPr="00403AD2">
        <w:rPr>
          <w:rFonts w:asciiTheme="minorHAnsi" w:hAnsiTheme="minorHAnsi"/>
        </w:rPr>
        <w:t xml:space="preserve"> • Publicly raise concerns over sectarian discrimination within the Bahraini security forces and launch a multi-agency review of any training or instruction materials produced by, or disseminated within, units receiving arms and assistance from the US. • Take steps to incorporate demographic integration support into Bahrain-US defense sector collaboration, modeled off of Secretary Mattis’ proposal to mirror racial integration programs implemented by the US military. </w:t>
      </w:r>
    </w:p>
    <w:p w:rsidR="001875E7" w:rsidRPr="00403AD2" w:rsidRDefault="001875E7" w:rsidP="001875E7">
      <w:pPr>
        <w:rPr>
          <w:rFonts w:asciiTheme="minorHAnsi" w:hAnsiTheme="minorHAnsi"/>
          <w:u w:val="single"/>
        </w:rPr>
      </w:pPr>
      <w:r w:rsidRPr="00403AD2">
        <w:rPr>
          <w:rFonts w:asciiTheme="minorHAnsi" w:hAnsiTheme="minorHAnsi"/>
        </w:rPr>
        <w:lastRenderedPageBreak/>
        <w:t xml:space="preserve">To Congress: • </w:t>
      </w:r>
      <w:r w:rsidRPr="00403AD2">
        <w:rPr>
          <w:rFonts w:asciiTheme="minorHAnsi" w:hAnsiTheme="minorHAnsi"/>
          <w:u w:val="single"/>
        </w:rPr>
        <w:t xml:space="preserve">Vote to hold the current set of arms sales intended for Bahraini military until it meets the previous set </w:t>
      </w:r>
      <w:r w:rsidRPr="00403AD2">
        <w:rPr>
          <w:rStyle w:val="Emphasis"/>
          <w:rFonts w:asciiTheme="minorHAnsi" w:hAnsiTheme="minorHAnsi"/>
        </w:rPr>
        <w:t>of reform conditions</w:t>
      </w:r>
      <w:r w:rsidRPr="00403AD2">
        <w:rPr>
          <w:rFonts w:asciiTheme="minorHAnsi" w:hAnsiTheme="minorHAnsi"/>
          <w:u w:val="single"/>
        </w:rPr>
        <w:t xml:space="preserve"> removed by the administration, or an updated set of conditions agreed upon Congress</w:t>
      </w:r>
      <w:r w:rsidRPr="00403AD2">
        <w:rPr>
          <w:rFonts w:asciiTheme="minorHAnsi" w:hAnsiTheme="minorHAnsi"/>
        </w:rPr>
        <w:t xml:space="preserve">. • </w:t>
      </w:r>
      <w:r w:rsidRPr="00403AD2">
        <w:rPr>
          <w:rFonts w:asciiTheme="minorHAnsi" w:hAnsiTheme="minorHAnsi"/>
          <w:u w:val="single"/>
        </w:rPr>
        <w:t>Legislate a ban on additional weapons transfers to Bahrain until it implements all 26 recommendations of the BICI</w:t>
      </w:r>
      <w:r w:rsidRPr="00403AD2">
        <w:rPr>
          <w:rFonts w:asciiTheme="minorHAnsi" w:hAnsiTheme="minorHAnsi"/>
        </w:rPr>
        <w:t xml:space="preserve">. • </w:t>
      </w:r>
      <w:r w:rsidRPr="00403AD2">
        <w:rPr>
          <w:rFonts w:asciiTheme="minorHAnsi" w:hAnsiTheme="minorHAnsi"/>
          <w:u w:val="single"/>
        </w:rPr>
        <w:t>Request a report by the Department of State and/or the Department of Defense based on an official review of sectarian discrimination and extremist materials produced by, or disseminated within, the units of the BDF receiving arms and assistance from the US, as well as the broader Bahraini security establishment.</w:t>
      </w:r>
    </w:p>
    <w:p w:rsidR="001875E7" w:rsidRPr="00403AD2" w:rsidRDefault="001875E7" w:rsidP="000C3E1F">
      <w:pPr>
        <w:rPr>
          <w:rFonts w:asciiTheme="minorHAnsi" w:hAnsiTheme="minorHAnsi"/>
        </w:rPr>
      </w:pPr>
    </w:p>
    <w:p w:rsidR="00866A40" w:rsidRPr="00403AD2" w:rsidRDefault="00866A40" w:rsidP="00866A40">
      <w:pPr>
        <w:pStyle w:val="Heading3"/>
        <w:rPr>
          <w:rFonts w:asciiTheme="minorHAnsi" w:hAnsiTheme="minorHAnsi"/>
        </w:rPr>
      </w:pPr>
      <w:r w:rsidRPr="00403AD2">
        <w:rPr>
          <w:rFonts w:asciiTheme="minorHAnsi" w:hAnsiTheme="minorHAnsi"/>
        </w:rPr>
        <w:lastRenderedPageBreak/>
        <w:t>S – U.S. Leverage</w:t>
      </w:r>
    </w:p>
    <w:p w:rsidR="00866A40" w:rsidRPr="00403AD2" w:rsidRDefault="00866A40" w:rsidP="00866A40">
      <w:pPr>
        <w:rPr>
          <w:rFonts w:asciiTheme="minorHAnsi" w:hAnsiTheme="minorHAnsi"/>
        </w:rPr>
      </w:pPr>
    </w:p>
    <w:p w:rsidR="00866A40" w:rsidRPr="00403AD2" w:rsidRDefault="00866A40" w:rsidP="00866A40">
      <w:pPr>
        <w:pStyle w:val="Heading4"/>
        <w:rPr>
          <w:rFonts w:asciiTheme="minorHAnsi" w:hAnsiTheme="minorHAnsi"/>
        </w:rPr>
      </w:pPr>
      <w:r w:rsidRPr="00403AD2">
        <w:rPr>
          <w:rFonts w:asciiTheme="minorHAnsi" w:hAnsiTheme="minorHAnsi"/>
        </w:rPr>
        <w:t xml:space="preserve">Using </w:t>
      </w:r>
      <w:r w:rsidRPr="00403AD2">
        <w:rPr>
          <w:rFonts w:asciiTheme="minorHAnsi" w:hAnsiTheme="minorHAnsi"/>
          <w:u w:val="single"/>
        </w:rPr>
        <w:t>U.S. arms leverage</w:t>
      </w:r>
      <w:r w:rsidRPr="00403AD2">
        <w:rPr>
          <w:rFonts w:asciiTheme="minorHAnsi" w:hAnsiTheme="minorHAnsi"/>
        </w:rPr>
        <w:t xml:space="preserve"> solves---it sends a </w:t>
      </w:r>
      <w:r w:rsidRPr="00403AD2">
        <w:rPr>
          <w:rFonts w:asciiTheme="minorHAnsi" w:hAnsiTheme="minorHAnsi"/>
          <w:u w:val="single"/>
        </w:rPr>
        <w:t>credible</w:t>
      </w:r>
      <w:r w:rsidRPr="00403AD2">
        <w:rPr>
          <w:rFonts w:asciiTheme="minorHAnsi" w:hAnsiTheme="minorHAnsi"/>
        </w:rPr>
        <w:t xml:space="preserve"> message to Bahrain and promotes </w:t>
      </w:r>
      <w:r w:rsidRPr="00403AD2">
        <w:rPr>
          <w:rFonts w:asciiTheme="minorHAnsi" w:hAnsiTheme="minorHAnsi"/>
          <w:u w:val="single"/>
        </w:rPr>
        <w:t>reform</w:t>
      </w:r>
      <w:r w:rsidRPr="00403AD2">
        <w:rPr>
          <w:rFonts w:asciiTheme="minorHAnsi" w:hAnsiTheme="minorHAnsi"/>
        </w:rPr>
        <w:t xml:space="preserve"> </w:t>
      </w:r>
    </w:p>
    <w:p w:rsidR="00866A40" w:rsidRPr="00403AD2" w:rsidRDefault="00866A40" w:rsidP="00866A40">
      <w:pPr>
        <w:rPr>
          <w:rFonts w:asciiTheme="minorHAnsi" w:hAnsiTheme="minorHAnsi"/>
        </w:rPr>
      </w:pPr>
      <w:r w:rsidRPr="00403AD2">
        <w:rPr>
          <w:rStyle w:val="Style13ptBold"/>
          <w:rFonts w:asciiTheme="minorHAnsi" w:hAnsiTheme="minorHAnsi"/>
        </w:rPr>
        <w:t>Vittori</w:t>
      </w:r>
      <w:r w:rsidRPr="00403AD2">
        <w:rPr>
          <w:rFonts w:asciiTheme="minorHAnsi" w:hAnsiTheme="minorHAnsi"/>
        </w:rPr>
        <w:t>, 2-26-20</w:t>
      </w:r>
      <w:r w:rsidRPr="00403AD2">
        <w:rPr>
          <w:rStyle w:val="Style13ptBold"/>
          <w:rFonts w:asciiTheme="minorHAnsi" w:hAnsiTheme="minorHAnsi"/>
        </w:rPr>
        <w:t>19</w:t>
      </w:r>
      <w:r w:rsidRPr="00403AD2">
        <w:rPr>
          <w:rFonts w:asciiTheme="minorHAnsi" w:hAnsiTheme="minorHAnsi"/>
        </w:rPr>
        <w:t xml:space="preserve">---Nonresident scholar in the Democracy, Conflict, and Governance </w:t>
      </w:r>
      <w:proofErr w:type="gramStart"/>
      <w:r w:rsidRPr="00403AD2">
        <w:rPr>
          <w:rFonts w:asciiTheme="minorHAnsi" w:hAnsiTheme="minorHAnsi"/>
        </w:rPr>
        <w:t>Program(</w:t>
      </w:r>
      <w:proofErr w:type="gramEnd"/>
      <w:r w:rsidRPr="00403AD2">
        <w:rPr>
          <w:rFonts w:asciiTheme="minorHAnsi" w:hAnsiTheme="minorHAnsi"/>
        </w:rPr>
        <w:t xml:space="preserve">Jodi, "Bahrain’s Fragility and Security Sector Procurement", Carnegie Endowment for International Peace, 2-26-2019, </w:t>
      </w:r>
      <w:hyperlink r:id="rId148" w:history="1">
        <w:r w:rsidRPr="00403AD2">
          <w:rPr>
            <w:rStyle w:val="Hyperlink"/>
            <w:rFonts w:asciiTheme="minorHAnsi" w:hAnsiTheme="minorHAnsi"/>
          </w:rPr>
          <w:t>https://carnegieendowment.org/2019/02/26/bahrain-s-fragility-and-security-sector-procurement-pub-78443)---RKM</w:t>
        </w:r>
      </w:hyperlink>
    </w:p>
    <w:p w:rsidR="00866A40" w:rsidRPr="00403AD2" w:rsidRDefault="00866A40" w:rsidP="00866A40">
      <w:pPr>
        <w:rPr>
          <w:rFonts w:asciiTheme="minorHAnsi" w:hAnsiTheme="minorHAnsi"/>
        </w:rPr>
      </w:pPr>
      <w:r w:rsidRPr="00403AD2">
        <w:rPr>
          <w:rFonts w:asciiTheme="minorHAnsi" w:hAnsiTheme="minorHAnsi"/>
        </w:rPr>
        <w:t xml:space="preserve">Under the Obama administration, </w:t>
      </w:r>
      <w:r w:rsidRPr="00403AD2">
        <w:rPr>
          <w:rFonts w:asciiTheme="minorHAnsi" w:hAnsiTheme="minorHAnsi"/>
          <w:u w:val="single"/>
        </w:rPr>
        <w:t xml:space="preserve">the United States made some </w:t>
      </w:r>
      <w:r w:rsidRPr="00403AD2">
        <w:rPr>
          <w:rStyle w:val="Emphasis"/>
          <w:rFonts w:asciiTheme="minorHAnsi" w:hAnsiTheme="minorHAnsi"/>
        </w:rPr>
        <w:t>limited</w:t>
      </w:r>
      <w:r w:rsidRPr="00403AD2">
        <w:rPr>
          <w:rFonts w:asciiTheme="minorHAnsi" w:hAnsiTheme="minorHAnsi"/>
          <w:u w:val="single"/>
        </w:rPr>
        <w:t xml:space="preserve"> steps to check the Bahraini regime’s authoritarianism.</w:t>
      </w:r>
      <w:r w:rsidRPr="00403AD2">
        <w:rPr>
          <w:rFonts w:asciiTheme="minorHAnsi" w:hAnsiTheme="minorHAnsi"/>
        </w:rPr>
        <w:t xml:space="preserve"> His administration withheld some arms purchases from Bahrain following the 2011 uprisings and publicly chastised the Bahraini regime in 2016, </w:t>
      </w:r>
      <w:r w:rsidRPr="00403AD2">
        <w:rPr>
          <w:rFonts w:asciiTheme="minorHAnsi" w:hAnsiTheme="minorHAnsi"/>
          <w:u w:val="single"/>
        </w:rPr>
        <w:t>though no sanctions were imposed on any Bahraini officials nor was military cooperation interrupted</w:t>
      </w:r>
      <w:r w:rsidRPr="00403AD2">
        <w:rPr>
          <w:rFonts w:asciiTheme="minorHAnsi" w:hAnsiTheme="minorHAnsi"/>
        </w:rPr>
        <w:t>. Since 2012, the United States had an administrative hold on providing weapons to the Ministry of Interior, though that hold did not apply to the Coast Guard or to the military, nor did it affect U.S. training for the MOI.</w:t>
      </w:r>
      <w:r w:rsidRPr="00403AD2">
        <w:rPr>
          <w:rFonts w:asciiTheme="minorHAnsi" w:hAnsiTheme="minorHAnsi"/>
          <w:u w:val="single"/>
        </w:rPr>
        <w:t xml:space="preserve">131 In 2017, the Trump administration </w:t>
      </w:r>
      <w:r w:rsidRPr="00403AD2">
        <w:rPr>
          <w:rStyle w:val="Emphasis"/>
          <w:rFonts w:asciiTheme="minorHAnsi" w:hAnsiTheme="minorHAnsi"/>
        </w:rPr>
        <w:t>dropped human rights conditions</w:t>
      </w:r>
      <w:r w:rsidRPr="00403AD2">
        <w:rPr>
          <w:rFonts w:asciiTheme="minorHAnsi" w:hAnsiTheme="minorHAnsi"/>
          <w:u w:val="single"/>
        </w:rPr>
        <w:t xml:space="preserve"> for arms sales, though some restrictions remain on weapons that can be used for crowd control</w:t>
      </w:r>
      <w:r w:rsidRPr="00403AD2">
        <w:rPr>
          <w:rFonts w:asciiTheme="minorHAnsi" w:hAnsiTheme="minorHAnsi"/>
        </w:rPr>
        <w:t>.132</w:t>
      </w:r>
    </w:p>
    <w:p w:rsidR="00866A40" w:rsidRPr="00403AD2" w:rsidRDefault="00866A40" w:rsidP="00866A40">
      <w:pPr>
        <w:rPr>
          <w:rFonts w:asciiTheme="minorHAnsi" w:hAnsiTheme="minorHAnsi"/>
        </w:rPr>
      </w:pPr>
      <w:r w:rsidRPr="00403AD2">
        <w:rPr>
          <w:rFonts w:asciiTheme="minorHAnsi" w:hAnsiTheme="minorHAnsi"/>
          <w:u w:val="single"/>
        </w:rPr>
        <w:t xml:space="preserve">The United States and other </w:t>
      </w:r>
      <w:r w:rsidRPr="00403AD2">
        <w:rPr>
          <w:rStyle w:val="Emphasis"/>
          <w:rFonts w:asciiTheme="minorHAnsi" w:hAnsiTheme="minorHAnsi"/>
        </w:rPr>
        <w:t>Western powers have tremendous leverage</w:t>
      </w:r>
      <w:r w:rsidRPr="00403AD2">
        <w:rPr>
          <w:rFonts w:asciiTheme="minorHAnsi" w:hAnsiTheme="minorHAnsi"/>
          <w:u w:val="single"/>
        </w:rPr>
        <w:t xml:space="preserve"> over Bahrain, which receives almost all its </w:t>
      </w:r>
      <w:r w:rsidRPr="00403AD2">
        <w:rPr>
          <w:rStyle w:val="Emphasis"/>
          <w:rFonts w:asciiTheme="minorHAnsi" w:hAnsiTheme="minorHAnsi"/>
        </w:rPr>
        <w:t>weapons</w:t>
      </w:r>
      <w:r w:rsidRPr="00403AD2">
        <w:rPr>
          <w:rFonts w:asciiTheme="minorHAnsi" w:hAnsiTheme="minorHAnsi"/>
          <w:u w:val="single"/>
        </w:rPr>
        <w:t xml:space="preserve"> from the United States and relies on its more powerful security partners to defend it from a major attack by Iran</w:t>
      </w:r>
      <w:r w:rsidRPr="00403AD2">
        <w:rPr>
          <w:rFonts w:asciiTheme="minorHAnsi" w:hAnsiTheme="minorHAnsi"/>
        </w:rPr>
        <w:t xml:space="preserve">. </w:t>
      </w:r>
      <w:r w:rsidRPr="00403AD2">
        <w:rPr>
          <w:rFonts w:asciiTheme="minorHAnsi" w:hAnsiTheme="minorHAnsi"/>
          <w:u w:val="single"/>
        </w:rPr>
        <w:t xml:space="preserve">The United States can mitigate its strategic risks by </w:t>
      </w:r>
      <w:r w:rsidRPr="00403AD2">
        <w:rPr>
          <w:rStyle w:val="Emphasis"/>
          <w:rFonts w:asciiTheme="minorHAnsi" w:hAnsiTheme="minorHAnsi"/>
        </w:rPr>
        <w:t>using that leverage</w:t>
      </w:r>
      <w:r w:rsidRPr="00403AD2">
        <w:rPr>
          <w:rFonts w:asciiTheme="minorHAnsi" w:hAnsiTheme="minorHAnsi"/>
          <w:u w:val="single"/>
        </w:rPr>
        <w:t xml:space="preserve"> to nudge the monarchy toward greater reform before it is too late. </w:t>
      </w:r>
      <w:r w:rsidRPr="00403AD2">
        <w:rPr>
          <w:rFonts w:asciiTheme="minorHAnsi" w:hAnsiTheme="minorHAnsi"/>
        </w:rPr>
        <w:t xml:space="preserve">Security sector procurement reform will encounter fierce resistance from the monarchy as well as from its local patron, Saudi Arabia. But </w:t>
      </w:r>
      <w:r w:rsidRPr="00403AD2">
        <w:rPr>
          <w:rFonts w:asciiTheme="minorHAnsi" w:hAnsiTheme="minorHAnsi"/>
          <w:u w:val="single"/>
        </w:rPr>
        <w:t>slow, painful reforms now can help lessen the chances of popular unrest and political instability in Bahrain, which would be highly detrimental to U.S. interests in the region</w:t>
      </w:r>
      <w:r w:rsidRPr="00403AD2">
        <w:rPr>
          <w:rFonts w:asciiTheme="minorHAnsi" w:hAnsiTheme="minorHAnsi"/>
        </w:rPr>
        <w:t>.</w:t>
      </w:r>
    </w:p>
    <w:p w:rsidR="00866A40" w:rsidRPr="00403AD2" w:rsidRDefault="00866A40" w:rsidP="00866A40">
      <w:pPr>
        <w:rPr>
          <w:rFonts w:asciiTheme="minorHAnsi" w:hAnsiTheme="minorHAnsi"/>
        </w:rPr>
      </w:pPr>
      <w:r w:rsidRPr="00403AD2">
        <w:rPr>
          <w:rFonts w:asciiTheme="minorHAnsi" w:hAnsiTheme="minorHAnsi"/>
        </w:rPr>
        <w:t>For decades, Western governments have usually focused on efforts to integrate the Shia into the security sector as a means of enhancing the Bahraini government’s legitimacy. This is a noble goal that Western countries should continue to pursue. Fixing this problem, however, is a long-term task: even if Shia were recruited into the security services today, it would be a decade until they made it to mid-level ranks. And many Shia may not even apply given the poor opinion they hold of the regime and the likelihood of being seen as traitors by their own communities. Efforts to foster Shia integration will also be wrenching for society and have encountered resistance from the Bahraini monarchy.</w:t>
      </w:r>
    </w:p>
    <w:p w:rsidR="00866A40" w:rsidRPr="00403AD2" w:rsidRDefault="00866A40" w:rsidP="00866A40">
      <w:pPr>
        <w:rPr>
          <w:rFonts w:asciiTheme="minorHAnsi" w:hAnsiTheme="minorHAnsi"/>
          <w:u w:val="single"/>
        </w:rPr>
      </w:pPr>
      <w:r w:rsidRPr="00403AD2">
        <w:rPr>
          <w:rFonts w:asciiTheme="minorHAnsi" w:hAnsiTheme="minorHAnsi"/>
        </w:rPr>
        <w:t xml:space="preserve">In the meantime, </w:t>
      </w:r>
      <w:r w:rsidRPr="00403AD2">
        <w:rPr>
          <w:rFonts w:asciiTheme="minorHAnsi" w:hAnsiTheme="minorHAnsi"/>
          <w:u w:val="single"/>
        </w:rPr>
        <w:t>working on procurement issues is a less controversial place to start</w:t>
      </w:r>
      <w:r w:rsidRPr="00403AD2">
        <w:rPr>
          <w:rFonts w:asciiTheme="minorHAnsi" w:hAnsiTheme="minorHAnsi"/>
        </w:rPr>
        <w:t xml:space="preserve">, and the results can be seen more quickly without as much social turmoil. In order to build the legitimacy of the Bahraini monarchy and make it more accountable to the population in a shorter timeframe, </w:t>
      </w:r>
      <w:r w:rsidRPr="00403AD2">
        <w:rPr>
          <w:rFonts w:asciiTheme="minorHAnsi" w:hAnsiTheme="minorHAnsi"/>
          <w:u w:val="single"/>
        </w:rPr>
        <w:t xml:space="preserve">Western governments should use their leverage to influence the Bahraini monarchy to improve security sector procurement </w:t>
      </w:r>
      <w:r w:rsidRPr="00403AD2">
        <w:rPr>
          <w:rStyle w:val="Emphasis"/>
          <w:rFonts w:asciiTheme="minorHAnsi" w:hAnsiTheme="minorHAnsi"/>
        </w:rPr>
        <w:t>transparency and accountability</w:t>
      </w:r>
      <w:r w:rsidRPr="00403AD2">
        <w:rPr>
          <w:rFonts w:asciiTheme="minorHAnsi" w:hAnsiTheme="minorHAnsi"/>
        </w:rPr>
        <w:t xml:space="preserve">. </w:t>
      </w:r>
      <w:r w:rsidRPr="00403AD2">
        <w:rPr>
          <w:rFonts w:asciiTheme="minorHAnsi" w:hAnsiTheme="minorHAnsi"/>
          <w:u w:val="single"/>
        </w:rPr>
        <w:t>Procurement reform is a less controversial and more advantageous place for larger government reforms for several reasons.</w:t>
      </w:r>
    </w:p>
    <w:p w:rsidR="00866A40" w:rsidRPr="00403AD2" w:rsidRDefault="00866A40" w:rsidP="00866A40">
      <w:pPr>
        <w:rPr>
          <w:rFonts w:asciiTheme="minorHAnsi" w:hAnsiTheme="minorHAnsi"/>
        </w:rPr>
      </w:pPr>
      <w:r w:rsidRPr="00403AD2">
        <w:rPr>
          <w:rFonts w:asciiTheme="minorHAnsi" w:hAnsiTheme="minorHAnsi"/>
        </w:rPr>
        <w:t xml:space="preserve">First, </w:t>
      </w:r>
      <w:r w:rsidRPr="00403AD2">
        <w:rPr>
          <w:rFonts w:asciiTheme="minorHAnsi" w:hAnsiTheme="minorHAnsi"/>
          <w:u w:val="single"/>
        </w:rPr>
        <w:t>issues of transparency and accountability, as well as security sector abuses, already crosscut most of Bahraini society.</w:t>
      </w:r>
      <w:r w:rsidRPr="00403AD2">
        <w:rPr>
          <w:rFonts w:asciiTheme="minorHAnsi" w:hAnsiTheme="minorHAnsi"/>
        </w:rPr>
        <w:t xml:space="preserve"> </w:t>
      </w:r>
      <w:r w:rsidRPr="00403AD2">
        <w:rPr>
          <w:rFonts w:asciiTheme="minorHAnsi" w:hAnsiTheme="minorHAnsi"/>
          <w:u w:val="single"/>
        </w:rPr>
        <w:t>Focusing on common ground can build more trust between Sunni and Shia communities.</w:t>
      </w:r>
      <w:r w:rsidRPr="00403AD2">
        <w:rPr>
          <w:rFonts w:asciiTheme="minorHAnsi" w:hAnsiTheme="minorHAnsi"/>
        </w:rPr>
        <w:t xml:space="preserve"> Bahraini society has already shown a clear concern for procurement: on social media, </w:t>
      </w:r>
      <w:r w:rsidRPr="00403AD2">
        <w:rPr>
          <w:rFonts w:asciiTheme="minorHAnsi" w:hAnsiTheme="minorHAnsi"/>
          <w:u w:val="single"/>
        </w:rPr>
        <w:lastRenderedPageBreak/>
        <w:t>Bahrainis raise doubts about large military purchases, especially about where the country will get the money, and parliamentarians have tried to raise such questions as well</w:t>
      </w:r>
      <w:r w:rsidRPr="00403AD2">
        <w:rPr>
          <w:rFonts w:asciiTheme="minorHAnsi" w:hAnsiTheme="minorHAnsi"/>
        </w:rPr>
        <w:t>.133</w:t>
      </w:r>
    </w:p>
    <w:p w:rsidR="00866A40" w:rsidRPr="00403AD2" w:rsidRDefault="00866A40" w:rsidP="00866A40">
      <w:pPr>
        <w:rPr>
          <w:rFonts w:asciiTheme="minorHAnsi" w:hAnsiTheme="minorHAnsi"/>
        </w:rPr>
      </w:pPr>
      <w:r w:rsidRPr="00403AD2">
        <w:rPr>
          <w:rFonts w:asciiTheme="minorHAnsi" w:hAnsiTheme="minorHAnsi"/>
        </w:rPr>
        <w:t xml:space="preserve">Second, the procurement sector is so large that even limited reforms would go a long way toward fixing Bahrain’s fiscal imbalances and freeing up resources for social programs. In 2012, the Bahraini parliament tried to formulate a strategy to handle the budget deficit and the country’s debt, and it highlighted that military spending was reducing the resources available for spending on health and education.134 </w:t>
      </w:r>
      <w:proofErr w:type="gramStart"/>
      <w:r w:rsidRPr="00403AD2">
        <w:rPr>
          <w:rFonts w:asciiTheme="minorHAnsi" w:hAnsiTheme="minorHAnsi"/>
        </w:rPr>
        <w:t>Yet</w:t>
      </w:r>
      <w:proofErr w:type="gramEnd"/>
      <w:r w:rsidRPr="00403AD2">
        <w:rPr>
          <w:rFonts w:asciiTheme="minorHAnsi" w:hAnsiTheme="minorHAnsi"/>
        </w:rPr>
        <w:t xml:space="preserve"> without the basic facts and figures of security sector procurement, parliament cannot hope to balance the overall budget.135</w:t>
      </w:r>
    </w:p>
    <w:p w:rsidR="00866A40" w:rsidRPr="00403AD2" w:rsidRDefault="00866A40" w:rsidP="00866A40">
      <w:pPr>
        <w:rPr>
          <w:rFonts w:asciiTheme="minorHAnsi" w:hAnsiTheme="minorHAnsi"/>
        </w:rPr>
      </w:pPr>
      <w:r w:rsidRPr="00403AD2">
        <w:rPr>
          <w:rFonts w:asciiTheme="minorHAnsi" w:hAnsiTheme="minorHAnsi"/>
        </w:rPr>
        <w:t>Third, procurement reform would be an important start in addressing larger civil-military relations issues by gradually bringing the security sector under a level of civilian, nonmonarchical control</w:t>
      </w:r>
    </w:p>
    <w:p w:rsidR="00866A40" w:rsidRPr="00403AD2" w:rsidRDefault="00866A40" w:rsidP="00866A40">
      <w:pPr>
        <w:rPr>
          <w:rFonts w:asciiTheme="minorHAnsi" w:hAnsiTheme="minorHAnsi"/>
          <w:u w:val="single"/>
        </w:rPr>
      </w:pPr>
      <w:r w:rsidRPr="00403AD2">
        <w:rPr>
          <w:rFonts w:asciiTheme="minorHAnsi" w:hAnsiTheme="minorHAnsi"/>
          <w:u w:val="single"/>
        </w:rPr>
        <w:t>The first efforts should focus on influencing Bahrain to publish a national security strategy</w:t>
      </w:r>
      <w:r w:rsidRPr="00403AD2">
        <w:rPr>
          <w:rFonts w:asciiTheme="minorHAnsi" w:hAnsiTheme="minorHAnsi"/>
        </w:rPr>
        <w:t xml:space="preserve">. The strategy should be unclassified, though there may be a need for some classified annexes. With that strategy in hand, Bahraini citizens and </w:t>
      </w:r>
      <w:r w:rsidRPr="00403AD2">
        <w:rPr>
          <w:rFonts w:asciiTheme="minorHAnsi" w:hAnsiTheme="minorHAnsi"/>
          <w:u w:val="single"/>
        </w:rPr>
        <w:t xml:space="preserve">Western powers can better evaluate how Bahraini security sector procurement contracts are or </w:t>
      </w:r>
      <w:r w:rsidRPr="00403AD2">
        <w:rPr>
          <w:rStyle w:val="Emphasis"/>
          <w:rFonts w:asciiTheme="minorHAnsi" w:hAnsiTheme="minorHAnsi"/>
        </w:rPr>
        <w:t>should</w:t>
      </w:r>
      <w:r w:rsidRPr="00403AD2">
        <w:rPr>
          <w:rFonts w:asciiTheme="minorHAnsi" w:hAnsiTheme="minorHAnsi"/>
          <w:u w:val="single"/>
        </w:rPr>
        <w:t xml:space="preserve"> be aligned with Bahrain’s national security goals</w:t>
      </w:r>
      <w:r w:rsidRPr="00403AD2">
        <w:rPr>
          <w:rFonts w:asciiTheme="minorHAnsi" w:hAnsiTheme="minorHAnsi"/>
        </w:rPr>
        <w:t xml:space="preserve">, as well as U.S. interests such as containing Iran and fighting terrorism. This step can help ensure that Bahrain’s budget is more rationally spent, </w:t>
      </w:r>
      <w:r w:rsidRPr="00403AD2">
        <w:rPr>
          <w:rFonts w:asciiTheme="minorHAnsi" w:hAnsiTheme="minorHAnsi"/>
          <w:u w:val="single"/>
        </w:rPr>
        <w:t xml:space="preserve">ideally </w:t>
      </w:r>
      <w:r w:rsidRPr="00403AD2">
        <w:rPr>
          <w:rStyle w:val="Emphasis"/>
          <w:rFonts w:asciiTheme="minorHAnsi" w:hAnsiTheme="minorHAnsi"/>
        </w:rPr>
        <w:t>leaving more money</w:t>
      </w:r>
      <w:r w:rsidRPr="00403AD2">
        <w:rPr>
          <w:rFonts w:asciiTheme="minorHAnsi" w:hAnsiTheme="minorHAnsi"/>
          <w:u w:val="single"/>
        </w:rPr>
        <w:t xml:space="preserve"> for economic and social development projects.</w:t>
      </w:r>
    </w:p>
    <w:p w:rsidR="00866A40" w:rsidRPr="00403AD2" w:rsidRDefault="00866A40" w:rsidP="00866A40">
      <w:pPr>
        <w:rPr>
          <w:rFonts w:asciiTheme="minorHAnsi" w:hAnsiTheme="minorHAnsi"/>
        </w:rPr>
      </w:pPr>
      <w:r w:rsidRPr="00403AD2">
        <w:rPr>
          <w:rFonts w:asciiTheme="minorHAnsi" w:hAnsiTheme="minorHAnsi"/>
        </w:rPr>
        <w:t xml:space="preserve">Second, given how Western defense contracts can be abused to bolster the Bahraini regime’s coercive apparatus, </w:t>
      </w:r>
      <w:r w:rsidRPr="00403AD2">
        <w:rPr>
          <w:rFonts w:asciiTheme="minorHAnsi" w:hAnsiTheme="minorHAnsi"/>
          <w:u w:val="single"/>
        </w:rPr>
        <w:t xml:space="preserve">Western governments should insist on </w:t>
      </w:r>
      <w:r w:rsidRPr="00403AD2">
        <w:rPr>
          <w:rStyle w:val="Emphasis"/>
          <w:rFonts w:asciiTheme="minorHAnsi" w:hAnsiTheme="minorHAnsi"/>
        </w:rPr>
        <w:t>extra scrutiny</w:t>
      </w:r>
      <w:r w:rsidRPr="00403AD2">
        <w:rPr>
          <w:rFonts w:asciiTheme="minorHAnsi" w:hAnsiTheme="minorHAnsi"/>
          <w:u w:val="single"/>
        </w:rPr>
        <w:t xml:space="preserve"> of all contracts associated with Bahrain.</w:t>
      </w:r>
      <w:r w:rsidRPr="00403AD2">
        <w:rPr>
          <w:rFonts w:asciiTheme="minorHAnsi" w:hAnsiTheme="minorHAnsi"/>
        </w:rPr>
        <w:t xml:space="preserve"> Governments should mandate that all </w:t>
      </w:r>
      <w:r w:rsidRPr="00403AD2">
        <w:rPr>
          <w:rFonts w:asciiTheme="minorHAnsi" w:hAnsiTheme="minorHAnsi"/>
          <w:u w:val="single"/>
        </w:rPr>
        <w:t>contracts associated with the Bahraini state be published to improve transparency and accountability</w:t>
      </w:r>
      <w:r w:rsidRPr="00403AD2">
        <w:rPr>
          <w:rFonts w:asciiTheme="minorHAnsi" w:hAnsiTheme="minorHAnsi"/>
        </w:rPr>
        <w:t xml:space="preserve">. Any U.S.-associated contracts or contract licenses that cannot be made public due to national security concerns should have to be reported to Congress, along with the national security justification. </w:t>
      </w:r>
      <w:r w:rsidRPr="00403AD2">
        <w:rPr>
          <w:rFonts w:asciiTheme="minorHAnsi" w:hAnsiTheme="minorHAnsi"/>
          <w:u w:val="single"/>
        </w:rPr>
        <w:t>Offset contracts should be forbidden, and the beneficial owners of all subcontractors, agents, and other intermediaries should be made publicly known.</w:t>
      </w:r>
      <w:r w:rsidRPr="00403AD2">
        <w:rPr>
          <w:rFonts w:asciiTheme="minorHAnsi" w:hAnsiTheme="minorHAnsi"/>
        </w:rPr>
        <w:t xml:space="preserve"> All </w:t>
      </w:r>
      <w:r w:rsidRPr="00403AD2">
        <w:rPr>
          <w:rFonts w:asciiTheme="minorHAnsi" w:hAnsiTheme="minorHAnsi"/>
          <w:u w:val="single"/>
        </w:rPr>
        <w:t>contracts should include corruption clauses</w:t>
      </w:r>
      <w:r w:rsidRPr="00403AD2">
        <w:rPr>
          <w:rFonts w:asciiTheme="minorHAnsi" w:hAnsiTheme="minorHAnsi"/>
        </w:rPr>
        <w:t xml:space="preserve"> to make contract termination easier should malfeasance be discovered, thereby incentivizing better contract delivery.</w:t>
      </w:r>
    </w:p>
    <w:p w:rsidR="00866A40" w:rsidRPr="00403AD2" w:rsidRDefault="00866A40" w:rsidP="00866A40">
      <w:pPr>
        <w:rPr>
          <w:rFonts w:asciiTheme="minorHAnsi" w:hAnsiTheme="minorHAnsi"/>
        </w:rPr>
      </w:pPr>
      <w:r w:rsidRPr="00403AD2">
        <w:rPr>
          <w:rFonts w:asciiTheme="minorHAnsi" w:hAnsiTheme="minorHAnsi"/>
        </w:rPr>
        <w:t>Third, Western countries should encourage Bahrain to develop a timeline and action plan for adherence to international contracting standards like the Open Contracting Partnership standards, including their data standards. These standards lay out best practices for the entire contracting process, from contract tenders to eventual contract completion. Some contracts will need to be classified, but those contracts should be the exceptions, not the rule. Which contracts will remain secret should be explicitly spelled out to the public and approved by parliament. Parliamentary committees should be established with clearances and the legislative authority to be briefed on and approve secret security contracts, just as is done in the United States. The timelines involved must be enforced with credible sanctions for noncompliance.</w:t>
      </w:r>
    </w:p>
    <w:p w:rsidR="00866A40" w:rsidRPr="00403AD2" w:rsidRDefault="00866A40" w:rsidP="00866A40">
      <w:pPr>
        <w:rPr>
          <w:rFonts w:asciiTheme="minorHAnsi" w:hAnsiTheme="minorHAnsi"/>
          <w:u w:val="single"/>
        </w:rPr>
      </w:pPr>
      <w:r w:rsidRPr="00403AD2">
        <w:rPr>
          <w:rFonts w:asciiTheme="minorHAnsi" w:hAnsiTheme="minorHAnsi"/>
        </w:rPr>
        <w:t xml:space="preserve">Signing up to such standards would signal to key actors within Bahrain that this particular form of patronage would be ending. </w:t>
      </w:r>
      <w:r w:rsidRPr="00403AD2">
        <w:rPr>
          <w:rStyle w:val="StyleUnderline"/>
          <w:rFonts w:asciiTheme="minorHAnsi" w:hAnsiTheme="minorHAnsi"/>
        </w:rPr>
        <w:t>The Bahraini government would build legitimacy, as the public could better see that Bahraini security spending is more accountable</w:t>
      </w:r>
      <w:r w:rsidRPr="00403AD2">
        <w:rPr>
          <w:rFonts w:asciiTheme="minorHAnsi" w:hAnsiTheme="minorHAnsi"/>
        </w:rPr>
        <w:t xml:space="preserve">. And public tendering and fewer secret contracts could </w:t>
      </w:r>
      <w:r w:rsidRPr="00403AD2">
        <w:rPr>
          <w:rFonts w:asciiTheme="minorHAnsi" w:hAnsiTheme="minorHAnsi"/>
          <w:u w:val="single"/>
        </w:rPr>
        <w:t>improve the Bahraini economy, as smaller contractors could compete on price and quality rather than on connections, helping to bring in new economic actors and bolstering existing, smaller ones.</w:t>
      </w:r>
    </w:p>
    <w:p w:rsidR="00866A40" w:rsidRPr="00403AD2" w:rsidRDefault="00866A40" w:rsidP="00866A40">
      <w:pPr>
        <w:rPr>
          <w:rFonts w:asciiTheme="minorHAnsi" w:hAnsiTheme="minorHAnsi"/>
        </w:rPr>
      </w:pPr>
      <w:r w:rsidRPr="00403AD2">
        <w:rPr>
          <w:rFonts w:asciiTheme="minorHAnsi" w:hAnsiTheme="minorHAnsi"/>
        </w:rPr>
        <w:lastRenderedPageBreak/>
        <w:t>Eventually, along with better contracting, the government should be required to submit audited statements of security sector procurement, with an eye to ultimately putting the entire government budget to public audits, with limited, specified exceptions for national security concerns. Bahrain already has a National Audit Court that produces a professional and detailed annual public report on financial and administrative activities and irregularities. Unfortunately, it does not cover all government revenues, nor can it report on royal court expenditures, much of the security sector, or the sovereign wealth fund.136 Various scandals, like the aforementioned land scandals, indicate it is not capturing all spending either.</w:t>
      </w:r>
    </w:p>
    <w:p w:rsidR="00866A40" w:rsidRPr="00403AD2" w:rsidRDefault="00866A40" w:rsidP="00866A40">
      <w:pPr>
        <w:rPr>
          <w:rFonts w:asciiTheme="minorHAnsi" w:hAnsiTheme="minorHAnsi"/>
        </w:rPr>
      </w:pPr>
      <w:r w:rsidRPr="00403AD2">
        <w:rPr>
          <w:rFonts w:asciiTheme="minorHAnsi" w:hAnsiTheme="minorHAnsi"/>
        </w:rPr>
        <w:t>However, the example of Bahrain’s GCC ally, Kuwait, demonstrates that auditing Bahrain’s expenditures is feasible. Kuwait has a relatively open and transparent system of publicly available audited accounts. While some money may not be accounted for, the declared value of oil and gas exports compared to oil and gas revenues showed deviations that were within typical international norms, indicating that much less of the country’s revenue was being illicitly siphoned off.137</w:t>
      </w:r>
    </w:p>
    <w:p w:rsidR="00866A40" w:rsidRPr="00403AD2" w:rsidRDefault="00866A40" w:rsidP="00866A40">
      <w:pPr>
        <w:rPr>
          <w:rFonts w:asciiTheme="minorHAnsi" w:hAnsiTheme="minorHAnsi"/>
          <w:u w:val="single"/>
        </w:rPr>
      </w:pPr>
      <w:r w:rsidRPr="00403AD2">
        <w:rPr>
          <w:rFonts w:asciiTheme="minorHAnsi" w:hAnsiTheme="minorHAnsi"/>
        </w:rPr>
        <w:t xml:space="preserve">Given that security procurement is a key component of the regime’s survival strategy, </w:t>
      </w:r>
      <w:r w:rsidRPr="00403AD2">
        <w:rPr>
          <w:rFonts w:asciiTheme="minorHAnsi" w:hAnsiTheme="minorHAnsi"/>
          <w:u w:val="single"/>
        </w:rPr>
        <w:t>the monarchy will fight back with threats to revoke Western basing rights or to buy weapons from other suppliers, especially Russia and China.</w:t>
      </w:r>
      <w:r w:rsidRPr="00403AD2">
        <w:rPr>
          <w:rFonts w:asciiTheme="minorHAnsi" w:hAnsiTheme="minorHAnsi"/>
        </w:rPr>
        <w:t xml:space="preserve"> There is precedent for this: when Congress froze a sale of small arms to Bahrain in 2011, Bahrain bought the small arms elsewhere.138 When the United States froze sales of Humvees that same year, Bahrain purchased Turkish-made Cobra armored personnel carriers instead (though in September 2017, Bahrain announced it was purchasing U.S. Humvees again).139 Bahrain also publicly stated that it would buy Russian S-400 missiles, though no details of the purchase were offered.140 </w:t>
      </w:r>
      <w:r w:rsidRPr="00403AD2">
        <w:rPr>
          <w:rFonts w:asciiTheme="minorHAnsi" w:hAnsiTheme="minorHAnsi"/>
          <w:u w:val="single"/>
        </w:rPr>
        <w:t xml:space="preserve">Bahrain should be reminded that such purchases would endanger the U.S. security umbrella overall and jeopardize Western military aircraft operations there. Bahrain, as well as its patron Saudi Arabia, recognize that they need the U.S. bases in Bahrain at least </w:t>
      </w:r>
      <w:r w:rsidRPr="00403AD2">
        <w:rPr>
          <w:rStyle w:val="Emphasis"/>
          <w:rFonts w:asciiTheme="minorHAnsi" w:hAnsiTheme="minorHAnsi"/>
        </w:rPr>
        <w:t>as much</w:t>
      </w:r>
      <w:r w:rsidRPr="00403AD2">
        <w:rPr>
          <w:rFonts w:asciiTheme="minorHAnsi" w:hAnsiTheme="minorHAnsi"/>
          <w:u w:val="single"/>
        </w:rPr>
        <w:t xml:space="preserve"> as the United States does</w:t>
      </w:r>
      <w:r w:rsidRPr="00403AD2">
        <w:rPr>
          <w:rFonts w:asciiTheme="minorHAnsi" w:hAnsiTheme="minorHAnsi"/>
        </w:rPr>
        <w:t xml:space="preserve">, and the United States should be willing to use that leverage to push for security procurement-related reforms. </w:t>
      </w:r>
      <w:r w:rsidRPr="00403AD2">
        <w:rPr>
          <w:rFonts w:asciiTheme="minorHAnsi" w:hAnsiTheme="minorHAnsi"/>
          <w:u w:val="single"/>
        </w:rPr>
        <w:t>Using its leverage over procurement should be coupled with other leverage, such as limiting high level engagement, additional audits of prior weapons deliveries, and heightened congressional scrutiny of purchases to further pressure Bahrain.</w:t>
      </w:r>
    </w:p>
    <w:p w:rsidR="00866A40" w:rsidRPr="00403AD2" w:rsidRDefault="00866A40" w:rsidP="00866A40">
      <w:pPr>
        <w:rPr>
          <w:rFonts w:asciiTheme="minorHAnsi" w:hAnsiTheme="minorHAnsi"/>
        </w:rPr>
      </w:pPr>
      <w:r w:rsidRPr="00403AD2">
        <w:rPr>
          <w:rFonts w:asciiTheme="minorHAnsi" w:hAnsiTheme="minorHAnsi"/>
        </w:rPr>
        <w:t>At the same time, the United States should explore viable alternatives to basing the Navy’s Fifth Fleet in Bahrain. This is prudent planning, given the importance of the base and the potential risks to the stability of the regime. Viable basing alternatives would lessen the Bahraini regime’s leverage for unconditional support. There have been a few proposals in this direction. In 2013, a U.S. Navy captain published a paper on Fifth Fleet basing alternatives.141 That same year, former director of national intelligence Admiral Dennis Blair argued for moving the Fifth Fleet headquarters back aboard a U.S. Navy flagship (as it was before 1993) both to signal U.S. resolve for the need for Bahraini government reforms and because of the vulnerability of U.S. bases there given prior instability.142 The House version of the FY2016 National Defense Authorization Act (NDAA) contained a provision to require the Department of Defense to report on alternative locations for the U.S. Navy, but the final bill did not contain the provision.143 That provision should be reinstated in the FY2020 NDAA. After all, Bahrain does not have a viable external protector besides the United States: neither China nor Russia at this time has the willingness or capability to take on that role. Thus, the time is now while the balance of power is in the United States’ favor.</w:t>
      </w:r>
    </w:p>
    <w:p w:rsidR="00866A40" w:rsidRPr="00403AD2" w:rsidRDefault="00866A40" w:rsidP="00866A40">
      <w:pPr>
        <w:rPr>
          <w:rFonts w:asciiTheme="minorHAnsi" w:hAnsiTheme="minorHAnsi"/>
        </w:rPr>
      </w:pPr>
      <w:r w:rsidRPr="00403AD2">
        <w:rPr>
          <w:rFonts w:asciiTheme="minorHAnsi" w:hAnsiTheme="minorHAnsi"/>
          <w:u w:val="single"/>
        </w:rPr>
        <w:lastRenderedPageBreak/>
        <w:t xml:space="preserve">The United States continues to support the Bahraini regime without demanding reform, despite the fact that the monarchy’s form of rule violates </w:t>
      </w:r>
      <w:r w:rsidRPr="00403AD2">
        <w:rPr>
          <w:rStyle w:val="Emphasis"/>
          <w:rFonts w:asciiTheme="minorHAnsi" w:hAnsiTheme="minorHAnsi"/>
        </w:rPr>
        <w:t>democratic principles</w:t>
      </w:r>
      <w:r w:rsidRPr="00403AD2">
        <w:rPr>
          <w:rFonts w:asciiTheme="minorHAnsi" w:hAnsiTheme="minorHAnsi"/>
          <w:u w:val="single"/>
        </w:rPr>
        <w:t xml:space="preserve"> and </w:t>
      </w:r>
      <w:r w:rsidRPr="00403AD2">
        <w:rPr>
          <w:rStyle w:val="Emphasis"/>
          <w:rFonts w:asciiTheme="minorHAnsi" w:hAnsiTheme="minorHAnsi"/>
        </w:rPr>
        <w:t>engenders</w:t>
      </w:r>
      <w:r w:rsidRPr="00403AD2">
        <w:rPr>
          <w:rFonts w:asciiTheme="minorHAnsi" w:hAnsiTheme="minorHAnsi"/>
          <w:u w:val="single"/>
        </w:rPr>
        <w:t xml:space="preserve"> risks to Bahrain’s stability</w:t>
      </w:r>
      <w:r w:rsidRPr="00403AD2">
        <w:rPr>
          <w:rFonts w:asciiTheme="minorHAnsi" w:hAnsiTheme="minorHAnsi"/>
        </w:rPr>
        <w:t xml:space="preserve">. As the United States learned from the Arab Spring, deals with such dictatorships can rapidly collapse, and the domestic conflicts that ensue can lead to much larger strategic dilemmas. </w:t>
      </w:r>
      <w:r w:rsidRPr="00403AD2">
        <w:rPr>
          <w:rFonts w:asciiTheme="minorHAnsi" w:hAnsiTheme="minorHAnsi"/>
          <w:u w:val="single"/>
        </w:rPr>
        <w:t>Thus, though fraught and difficult, the reasonable approach is to use existing Western leverage to push for gradual reforms that give the Bahraini people hope for a better future under a constitutional monarchy</w:t>
      </w:r>
      <w:r w:rsidRPr="00403AD2">
        <w:rPr>
          <w:rFonts w:asciiTheme="minorHAnsi" w:hAnsiTheme="minorHAnsi"/>
        </w:rPr>
        <w:t>. A relatively stable, legitimate constitutional monarchy will be a better guarantee of Western interests in the region in the long run, especially when compared to the potential results of continuing to support a brittle, absolute monarchy.</w:t>
      </w:r>
    </w:p>
    <w:p w:rsidR="00866A40" w:rsidRPr="00403AD2" w:rsidRDefault="00866A40" w:rsidP="00866A40">
      <w:pPr>
        <w:rPr>
          <w:rFonts w:asciiTheme="minorHAnsi" w:hAnsiTheme="minorHAnsi"/>
          <w:u w:val="single"/>
        </w:rPr>
      </w:pPr>
      <w:r w:rsidRPr="00403AD2">
        <w:rPr>
          <w:rFonts w:asciiTheme="minorHAnsi" w:hAnsiTheme="minorHAnsi"/>
        </w:rPr>
        <w:t xml:space="preserve">Given the size of the security sector procurement budget, the importance of these purchases in sustaining coercion, the role the security sector plays in the Bahraini people’s grievances, and the leverage Western governments have, security sector procurement reform is a good place to start. </w:t>
      </w:r>
      <w:r w:rsidRPr="00403AD2">
        <w:rPr>
          <w:rFonts w:asciiTheme="minorHAnsi" w:hAnsiTheme="minorHAnsi"/>
          <w:u w:val="single"/>
        </w:rPr>
        <w:t>Gradual reform can act as a catalyst to rein in a free-spending regime, giving foreign investors more confidence that Bahraini debt may be worth purchasing and keeping the state better afloat.</w:t>
      </w:r>
      <w:r w:rsidRPr="00403AD2">
        <w:rPr>
          <w:rFonts w:asciiTheme="minorHAnsi" w:hAnsiTheme="minorHAnsi"/>
        </w:rPr>
        <w:t xml:space="preserve"> It can also help bring more accountability to the regime and reduce human rights abuses, thereby improving the legitimacy of the monarchy. Such measures to mitigate against popular unrest can help better ensure in the long term that the United States maintains its basing rights and freedom of movement in the Persian Gulf region. </w:t>
      </w:r>
      <w:r w:rsidRPr="00403AD2">
        <w:rPr>
          <w:rFonts w:asciiTheme="minorHAnsi" w:hAnsiTheme="minorHAnsi"/>
          <w:u w:val="single"/>
        </w:rPr>
        <w:t xml:space="preserve">The reforms will not be easy, but the rewards can be substantial, and the consequences of not doing so </w:t>
      </w:r>
      <w:r w:rsidRPr="00403AD2">
        <w:rPr>
          <w:rStyle w:val="Emphasis"/>
          <w:rFonts w:asciiTheme="minorHAnsi" w:hAnsiTheme="minorHAnsi"/>
        </w:rPr>
        <w:t>disastrous</w:t>
      </w:r>
      <w:r w:rsidRPr="00403AD2">
        <w:rPr>
          <w:rFonts w:asciiTheme="minorHAnsi" w:hAnsiTheme="minorHAnsi"/>
          <w:u w:val="single"/>
        </w:rPr>
        <w:t>.</w:t>
      </w:r>
    </w:p>
    <w:p w:rsidR="00866A40" w:rsidRPr="00403AD2" w:rsidRDefault="00866A40" w:rsidP="00866A40">
      <w:pPr>
        <w:rPr>
          <w:rFonts w:asciiTheme="minorHAnsi" w:hAnsiTheme="minorHAnsi"/>
        </w:rPr>
      </w:pPr>
    </w:p>
    <w:p w:rsidR="00A85881" w:rsidRPr="00403AD2" w:rsidRDefault="00A85881" w:rsidP="00866A40">
      <w:pPr>
        <w:rPr>
          <w:rFonts w:asciiTheme="minorHAnsi" w:hAnsiTheme="minorHAnsi"/>
        </w:rPr>
      </w:pPr>
    </w:p>
    <w:p w:rsidR="006B7736" w:rsidRPr="00403AD2" w:rsidRDefault="006B7736" w:rsidP="006B7736">
      <w:pPr>
        <w:pStyle w:val="Heading3"/>
        <w:rPr>
          <w:rFonts w:asciiTheme="minorHAnsi" w:hAnsiTheme="minorHAnsi"/>
        </w:rPr>
      </w:pPr>
      <w:r w:rsidRPr="00403AD2">
        <w:rPr>
          <w:rFonts w:asciiTheme="minorHAnsi" w:hAnsiTheme="minorHAnsi"/>
        </w:rPr>
        <w:lastRenderedPageBreak/>
        <w:t xml:space="preserve">Neg </w:t>
      </w:r>
      <w:proofErr w:type="gramStart"/>
      <w:r w:rsidRPr="00403AD2">
        <w:rPr>
          <w:rFonts w:asciiTheme="minorHAnsi" w:hAnsiTheme="minorHAnsi"/>
        </w:rPr>
        <w:t>Ev</w:t>
      </w:r>
      <w:proofErr w:type="gramEnd"/>
      <w:r w:rsidRPr="00403AD2">
        <w:rPr>
          <w:rFonts w:asciiTheme="minorHAnsi" w:hAnsiTheme="minorHAnsi"/>
        </w:rPr>
        <w:t xml:space="preserve"> is Bahrain Propoganda</w:t>
      </w:r>
    </w:p>
    <w:p w:rsidR="006B7736" w:rsidRPr="00403AD2" w:rsidRDefault="006B7736" w:rsidP="006B7736">
      <w:pPr>
        <w:rPr>
          <w:rFonts w:asciiTheme="minorHAnsi" w:hAnsiTheme="minorHAnsi"/>
        </w:rPr>
      </w:pPr>
    </w:p>
    <w:p w:rsidR="006B7736" w:rsidRPr="00403AD2" w:rsidRDefault="006B7736" w:rsidP="006B7736">
      <w:pPr>
        <w:pStyle w:val="Heading4"/>
        <w:rPr>
          <w:rFonts w:asciiTheme="minorHAnsi" w:hAnsiTheme="minorHAnsi"/>
        </w:rPr>
      </w:pPr>
      <w:r w:rsidRPr="00403AD2">
        <w:rPr>
          <w:rFonts w:asciiTheme="minorHAnsi" w:hAnsiTheme="minorHAnsi"/>
        </w:rPr>
        <w:t>All their cards are Bharain propaganda</w:t>
      </w:r>
    </w:p>
    <w:p w:rsidR="006B7736" w:rsidRPr="00403AD2" w:rsidRDefault="006B7736" w:rsidP="006B7736">
      <w:pPr>
        <w:rPr>
          <w:rFonts w:asciiTheme="minorHAnsi" w:hAnsiTheme="minorHAnsi"/>
        </w:rPr>
      </w:pPr>
      <w:r w:rsidRPr="00403AD2">
        <w:rPr>
          <w:rStyle w:val="Style13ptBold"/>
          <w:rFonts w:asciiTheme="minorHAnsi" w:hAnsiTheme="minorHAnsi"/>
        </w:rPr>
        <w:t>Nakhleh</w:t>
      </w:r>
      <w:r w:rsidRPr="00403AD2">
        <w:rPr>
          <w:rFonts w:asciiTheme="minorHAnsi" w:hAnsiTheme="minorHAnsi"/>
        </w:rPr>
        <w:t>, 4-4-20</w:t>
      </w:r>
      <w:r w:rsidRPr="00403AD2">
        <w:rPr>
          <w:rStyle w:val="Style13ptBold"/>
          <w:rFonts w:asciiTheme="minorHAnsi" w:hAnsiTheme="minorHAnsi"/>
        </w:rPr>
        <w:t>17</w:t>
      </w:r>
      <w:r w:rsidRPr="00403AD2">
        <w:rPr>
          <w:rFonts w:asciiTheme="minorHAnsi" w:hAnsiTheme="minorHAnsi"/>
        </w:rPr>
        <w:t>---Senior Intelligence Service officer and Director of the Political Islam Strategic Analysis Program at the Central Intelligence Agency. He is a member of the Council on Foreign Relations, a Research Professor and Director of the Global and National Security Policy Institute at the University of New Mexico (Emilie, "Bahrain Arms Sales Belie US Commitment to Human Rights", LobeLog, 4-4-2017, https://lobelog.com/bahrain-arms-sales-belie-us-commitment-to-human-rights/)---RKM</w:t>
      </w:r>
    </w:p>
    <w:p w:rsidR="006B7736" w:rsidRPr="00403AD2" w:rsidRDefault="006B7736" w:rsidP="006B7736">
      <w:pPr>
        <w:rPr>
          <w:rFonts w:asciiTheme="minorHAnsi" w:hAnsiTheme="minorHAnsi"/>
        </w:rPr>
      </w:pPr>
      <w:r w:rsidRPr="00403AD2">
        <w:rPr>
          <w:rFonts w:asciiTheme="minorHAnsi" w:hAnsiTheme="minorHAnsi"/>
        </w:rPr>
        <w:t>Bahrain and Human Rights</w:t>
      </w:r>
    </w:p>
    <w:p w:rsidR="006B7736" w:rsidRPr="00403AD2" w:rsidRDefault="006B7736" w:rsidP="006B7736">
      <w:pPr>
        <w:rPr>
          <w:rFonts w:asciiTheme="minorHAnsi" w:hAnsiTheme="minorHAnsi"/>
        </w:rPr>
      </w:pPr>
      <w:r w:rsidRPr="00403AD2">
        <w:rPr>
          <w:rFonts w:asciiTheme="minorHAnsi" w:hAnsiTheme="minorHAnsi"/>
        </w:rPr>
        <w:t xml:space="preserve">The Al-Khalifa minority </w:t>
      </w:r>
      <w:r w:rsidRPr="00403AD2">
        <w:rPr>
          <w:rFonts w:asciiTheme="minorHAnsi" w:hAnsiTheme="minorHAnsi"/>
          <w:u w:val="single"/>
        </w:rPr>
        <w:t xml:space="preserve">ruling regime in Bahrain has participated in the extrajudicial </w:t>
      </w:r>
      <w:r w:rsidRPr="00403AD2">
        <w:rPr>
          <w:rStyle w:val="Emphasis"/>
          <w:rFonts w:asciiTheme="minorHAnsi" w:hAnsiTheme="minorHAnsi"/>
        </w:rPr>
        <w:t>killing</w:t>
      </w:r>
      <w:r w:rsidRPr="00403AD2">
        <w:rPr>
          <w:rFonts w:asciiTheme="minorHAnsi" w:hAnsiTheme="minorHAnsi"/>
          <w:u w:val="single"/>
        </w:rPr>
        <w:t xml:space="preserve"> of Bahraini citizens from the Shia majority and used </w:t>
      </w:r>
      <w:r w:rsidRPr="00403AD2">
        <w:rPr>
          <w:rStyle w:val="Emphasis"/>
          <w:rFonts w:asciiTheme="minorHAnsi" w:hAnsiTheme="minorHAnsi"/>
        </w:rPr>
        <w:t>illegal arrests</w:t>
      </w:r>
      <w:r w:rsidRPr="00403AD2">
        <w:rPr>
          <w:rFonts w:asciiTheme="minorHAnsi" w:hAnsiTheme="minorHAnsi"/>
          <w:u w:val="single"/>
        </w:rPr>
        <w:t xml:space="preserve"> and a pliant judiciary to jail peaceful dissidents. The regime’s </w:t>
      </w:r>
      <w:r w:rsidRPr="00403AD2">
        <w:rPr>
          <w:rStyle w:val="Emphasis"/>
          <w:rFonts w:asciiTheme="minorHAnsi" w:hAnsiTheme="minorHAnsi"/>
        </w:rPr>
        <w:t>security forces</w:t>
      </w:r>
      <w:r w:rsidRPr="00403AD2">
        <w:rPr>
          <w:rFonts w:asciiTheme="minorHAnsi" w:hAnsiTheme="minorHAnsi"/>
          <w:u w:val="single"/>
        </w:rPr>
        <w:t xml:space="preserve"> have frequently invoked the so-called anti-terror laws to dissolve law-abiding political groups</w:t>
      </w:r>
      <w:r w:rsidRPr="00403AD2">
        <w:rPr>
          <w:rFonts w:asciiTheme="minorHAnsi" w:hAnsiTheme="minorHAnsi"/>
        </w:rPr>
        <w:t>, such as al-Wefaq and al-Waad, arrest their leaders, and muzzle the few remaining semi-independent media outlets such as al-Wasat newspaper.</w:t>
      </w:r>
    </w:p>
    <w:p w:rsidR="006B7736" w:rsidRPr="00403AD2" w:rsidRDefault="006B7736" w:rsidP="006B7736">
      <w:pPr>
        <w:rPr>
          <w:rFonts w:asciiTheme="minorHAnsi" w:hAnsiTheme="minorHAnsi"/>
          <w:u w:val="single"/>
        </w:rPr>
      </w:pPr>
      <w:r w:rsidRPr="00403AD2">
        <w:rPr>
          <w:rFonts w:asciiTheme="minorHAnsi" w:hAnsiTheme="minorHAnsi"/>
        </w:rPr>
        <w:t xml:space="preserve">The </w:t>
      </w:r>
      <w:r w:rsidRPr="00403AD2">
        <w:rPr>
          <w:rFonts w:asciiTheme="minorHAnsi" w:hAnsiTheme="minorHAnsi"/>
          <w:u w:val="single"/>
        </w:rPr>
        <w:t>regime has employed the security tentacles of the Bahraini “deep state” to destroy all opposition to the regime.</w:t>
      </w:r>
      <w:r w:rsidRPr="00403AD2">
        <w:rPr>
          <w:rFonts w:asciiTheme="minorHAnsi" w:hAnsiTheme="minorHAnsi"/>
        </w:rPr>
        <w:t xml:space="preserve"> The Al-</w:t>
      </w:r>
      <w:r w:rsidRPr="00403AD2">
        <w:rPr>
          <w:rFonts w:asciiTheme="minorHAnsi" w:hAnsiTheme="minorHAnsi"/>
          <w:u w:val="single"/>
        </w:rPr>
        <w:t xml:space="preserve">Khalifa autocrats have spent a lot of money through </w:t>
      </w:r>
      <w:r w:rsidRPr="00403AD2">
        <w:rPr>
          <w:rStyle w:val="Emphasis"/>
          <w:rFonts w:asciiTheme="minorHAnsi" w:hAnsiTheme="minorHAnsi"/>
        </w:rPr>
        <w:t>lobbying</w:t>
      </w:r>
      <w:r w:rsidRPr="00403AD2">
        <w:rPr>
          <w:rFonts w:asciiTheme="minorHAnsi" w:hAnsiTheme="minorHAnsi"/>
          <w:u w:val="single"/>
        </w:rPr>
        <w:t xml:space="preserve">, </w:t>
      </w:r>
      <w:r w:rsidRPr="00403AD2">
        <w:rPr>
          <w:rStyle w:val="Emphasis"/>
          <w:rFonts w:asciiTheme="minorHAnsi" w:hAnsiTheme="minorHAnsi"/>
        </w:rPr>
        <w:t>compliant media</w:t>
      </w:r>
      <w:r w:rsidRPr="00403AD2">
        <w:rPr>
          <w:rFonts w:asciiTheme="minorHAnsi" w:hAnsiTheme="minorHAnsi"/>
          <w:u w:val="single"/>
        </w:rPr>
        <w:t xml:space="preserve">, </w:t>
      </w:r>
      <w:proofErr w:type="gramStart"/>
      <w:r w:rsidRPr="00403AD2">
        <w:rPr>
          <w:rFonts w:asciiTheme="minorHAnsi" w:hAnsiTheme="minorHAnsi"/>
          <w:u w:val="single"/>
        </w:rPr>
        <w:t xml:space="preserve">“friendly” </w:t>
      </w:r>
      <w:r w:rsidRPr="00403AD2">
        <w:rPr>
          <w:rStyle w:val="Emphasis"/>
          <w:rFonts w:asciiTheme="minorHAnsi" w:hAnsiTheme="minorHAnsi"/>
        </w:rPr>
        <w:t>think tanks</w:t>
      </w:r>
      <w:r w:rsidRPr="00403AD2">
        <w:rPr>
          <w:rFonts w:asciiTheme="minorHAnsi" w:hAnsiTheme="minorHAnsi"/>
          <w:u w:val="single"/>
        </w:rPr>
        <w:t>, well-funded consultants</w:t>
      </w:r>
      <w:r w:rsidRPr="00403AD2">
        <w:rPr>
          <w:rFonts w:asciiTheme="minorHAnsi" w:hAnsiTheme="minorHAnsi"/>
        </w:rPr>
        <w:t>—</w:t>
      </w:r>
      <w:r w:rsidRPr="00403AD2">
        <w:rPr>
          <w:rFonts w:asciiTheme="minorHAnsi" w:hAnsiTheme="minorHAnsi"/>
          <w:u w:val="single"/>
        </w:rPr>
        <w:t xml:space="preserve">many of whom are retired diplomats, military officers, corporate executives, and sympathetic members of </w:t>
      </w:r>
      <w:r w:rsidRPr="00403AD2">
        <w:rPr>
          <w:rStyle w:val="Emphasis"/>
          <w:rFonts w:asciiTheme="minorHAnsi" w:hAnsiTheme="minorHAnsi"/>
        </w:rPr>
        <w:t>Congress</w:t>
      </w:r>
      <w:r w:rsidRPr="00403AD2">
        <w:rPr>
          <w:rFonts w:asciiTheme="minorHAnsi" w:hAnsiTheme="minorHAnsi"/>
          <w:u w:val="single"/>
        </w:rPr>
        <w:t xml:space="preserve"> and the </w:t>
      </w:r>
      <w:r w:rsidRPr="00403AD2">
        <w:rPr>
          <w:rStyle w:val="Emphasis"/>
          <w:rFonts w:asciiTheme="minorHAnsi" w:hAnsiTheme="minorHAnsi"/>
        </w:rPr>
        <w:t>executive</w:t>
      </w:r>
      <w:r w:rsidRPr="00403AD2">
        <w:rPr>
          <w:rFonts w:asciiTheme="minorHAnsi" w:hAnsiTheme="minorHAnsi"/>
          <w:u w:val="single"/>
        </w:rPr>
        <w:t xml:space="preserve"> branch</w:t>
      </w:r>
      <w:r w:rsidRPr="00403AD2">
        <w:rPr>
          <w:rFonts w:asciiTheme="minorHAnsi" w:hAnsiTheme="minorHAnsi"/>
        </w:rPr>
        <w:t>—to</w:t>
      </w:r>
      <w:proofErr w:type="gramEnd"/>
      <w:r w:rsidRPr="00403AD2">
        <w:rPr>
          <w:rFonts w:asciiTheme="minorHAnsi" w:hAnsiTheme="minorHAnsi"/>
        </w:rPr>
        <w:t xml:space="preserve"> peddle a pro-regime narrative. </w:t>
      </w:r>
      <w:r w:rsidRPr="00403AD2">
        <w:rPr>
          <w:rFonts w:asciiTheme="minorHAnsi" w:hAnsiTheme="minorHAnsi"/>
          <w:u w:val="single"/>
        </w:rPr>
        <w:t xml:space="preserve">The Bahraini regime has no shortage of “experts” and </w:t>
      </w:r>
      <w:r w:rsidRPr="00403AD2">
        <w:rPr>
          <w:rStyle w:val="Emphasis"/>
          <w:rFonts w:asciiTheme="minorHAnsi" w:hAnsiTheme="minorHAnsi"/>
        </w:rPr>
        <w:t>Washington insiders</w:t>
      </w:r>
      <w:r w:rsidRPr="00403AD2">
        <w:rPr>
          <w:rFonts w:asciiTheme="minorHAnsi" w:hAnsiTheme="minorHAnsi"/>
          <w:u w:val="single"/>
        </w:rPr>
        <w:t xml:space="preserve"> willing to sing its praises.</w:t>
      </w:r>
      <w:r w:rsidRPr="00403AD2">
        <w:rPr>
          <w:rFonts w:asciiTheme="minorHAnsi" w:hAnsiTheme="minorHAnsi"/>
        </w:rPr>
        <w:t xml:space="preserve"> Although a tiny monarchy, Bahrain has highlighted its central role in serving American interests in the region. </w:t>
      </w:r>
      <w:r w:rsidRPr="00403AD2">
        <w:rPr>
          <w:rFonts w:asciiTheme="minorHAnsi" w:hAnsiTheme="minorHAnsi"/>
          <w:u w:val="single"/>
        </w:rPr>
        <w:t>As payback, the regime has lobbied the Trump administration to support its domestic policies of repression.</w:t>
      </w:r>
    </w:p>
    <w:p w:rsidR="006B7736" w:rsidRPr="00403AD2" w:rsidRDefault="006B7736" w:rsidP="006B7736">
      <w:pPr>
        <w:rPr>
          <w:rFonts w:asciiTheme="minorHAnsi" w:hAnsiTheme="minorHAnsi"/>
        </w:rPr>
      </w:pPr>
      <w:r w:rsidRPr="00403AD2">
        <w:rPr>
          <w:rFonts w:asciiTheme="minorHAnsi" w:hAnsiTheme="minorHAnsi"/>
        </w:rPr>
        <w:t xml:space="preserve">According to a recent Washington Post article, </w:t>
      </w:r>
      <w:r w:rsidRPr="00403AD2">
        <w:rPr>
          <w:rFonts w:asciiTheme="minorHAnsi" w:hAnsiTheme="minorHAnsi"/>
          <w:u w:val="single"/>
        </w:rPr>
        <w:t>the Bahraini government claimed that it seized a secret bomb factory in a Bahraini home</w:t>
      </w:r>
      <w:r w:rsidRPr="00403AD2">
        <w:rPr>
          <w:rFonts w:asciiTheme="minorHAnsi" w:hAnsiTheme="minorHAnsi"/>
        </w:rPr>
        <w:t xml:space="preserve"> containing lathes and hydraulic presses to make tank-piercing explosively-formed projectiles or EFPs. By </w:t>
      </w:r>
      <w:r w:rsidRPr="00403AD2">
        <w:rPr>
          <w:rFonts w:asciiTheme="minorHAnsi" w:hAnsiTheme="minorHAnsi"/>
          <w:u w:val="single"/>
        </w:rPr>
        <w:t>claiming that Iran supplied the weapons-making equipment</w:t>
      </w:r>
      <w:r w:rsidRPr="00403AD2">
        <w:rPr>
          <w:rFonts w:asciiTheme="minorHAnsi" w:hAnsiTheme="minorHAnsi"/>
        </w:rPr>
        <w:t xml:space="preserve">, Bahraini security officials are making every effort to convince Western governments that Tehran is behind the anti-regime protest movement. </w:t>
      </w:r>
      <w:r w:rsidRPr="00403AD2">
        <w:rPr>
          <w:rFonts w:asciiTheme="minorHAnsi" w:hAnsiTheme="minorHAnsi"/>
          <w:u w:val="single"/>
        </w:rPr>
        <w:t>The regime has conveyed this supposedly “breaking news” discovery to Washington through such friendly think tanks as the Washington Institute for Near East Policy</w:t>
      </w:r>
      <w:r w:rsidRPr="00403AD2">
        <w:rPr>
          <w:rFonts w:asciiTheme="minorHAnsi" w:hAnsiTheme="minorHAnsi"/>
        </w:rPr>
        <w:t>.</w:t>
      </w:r>
    </w:p>
    <w:p w:rsidR="006B7736" w:rsidRPr="00403AD2" w:rsidRDefault="006B7736" w:rsidP="006B7736">
      <w:pPr>
        <w:rPr>
          <w:rFonts w:asciiTheme="minorHAnsi" w:hAnsiTheme="minorHAnsi"/>
        </w:rPr>
      </w:pPr>
      <w:r w:rsidRPr="00403AD2">
        <w:rPr>
          <w:rFonts w:asciiTheme="minorHAnsi" w:hAnsiTheme="minorHAnsi"/>
          <w:u w:val="single"/>
        </w:rPr>
        <w:t>The regime has previously made similar assertions to discredit the opposition and to paint it with a broad brush of terrorism</w:t>
      </w:r>
      <w:r w:rsidRPr="00403AD2">
        <w:rPr>
          <w:rFonts w:asciiTheme="minorHAnsi" w:hAnsiTheme="minorHAnsi"/>
        </w:rPr>
        <w:t>. The recent find, however, is arguably more ominous than previous ones. Second, although in recent years certain elements of the opposition movement have become more militant and have turned toward violence and terrorism—the Iranian supported al-Ashtar Brigades is one example of such Shia militancy—</w:t>
      </w:r>
      <w:r w:rsidRPr="00403AD2">
        <w:rPr>
          <w:rFonts w:asciiTheme="minorHAnsi" w:hAnsiTheme="minorHAnsi"/>
          <w:u w:val="single"/>
        </w:rPr>
        <w:t xml:space="preserve">the bulk of the opposition </w:t>
      </w:r>
      <w:r w:rsidRPr="00403AD2">
        <w:rPr>
          <w:rStyle w:val="Emphasis"/>
          <w:rFonts w:asciiTheme="minorHAnsi" w:hAnsiTheme="minorHAnsi"/>
        </w:rPr>
        <w:t>remains peaceful</w:t>
      </w:r>
      <w:r w:rsidRPr="00403AD2">
        <w:rPr>
          <w:rFonts w:asciiTheme="minorHAnsi" w:hAnsiTheme="minorHAnsi"/>
        </w:rPr>
        <w:t>.</w:t>
      </w:r>
    </w:p>
    <w:p w:rsidR="006B7736" w:rsidRPr="00403AD2" w:rsidRDefault="006B7736" w:rsidP="006B7736">
      <w:pPr>
        <w:rPr>
          <w:rFonts w:asciiTheme="minorHAnsi" w:hAnsiTheme="minorHAnsi"/>
        </w:rPr>
      </w:pPr>
      <w:r w:rsidRPr="00403AD2">
        <w:rPr>
          <w:rFonts w:asciiTheme="minorHAnsi" w:hAnsiTheme="minorHAnsi"/>
        </w:rPr>
        <w:t xml:space="preserve">Third, despite the regime’s claims to the contrary, </w:t>
      </w:r>
      <w:r w:rsidRPr="00403AD2">
        <w:rPr>
          <w:rFonts w:asciiTheme="minorHAnsi" w:hAnsiTheme="minorHAnsi"/>
          <w:u w:val="single"/>
        </w:rPr>
        <w:t>violent Shia groups in Bahrain do not represent the large majority of anti-regime dissidents, whether individuals or groups. The regime’s efforts to link peaceful opposition with terrorists are disingenuous</w:t>
      </w:r>
      <w:r w:rsidRPr="00403AD2">
        <w:rPr>
          <w:rFonts w:asciiTheme="minorHAnsi" w:hAnsiTheme="minorHAnsi"/>
        </w:rPr>
        <w:t xml:space="preserve">, and it would be sad for Western countries to fall for this dubious claim. Fourth, the </w:t>
      </w:r>
      <w:r w:rsidRPr="00403AD2">
        <w:rPr>
          <w:rFonts w:asciiTheme="minorHAnsi" w:hAnsiTheme="minorHAnsi"/>
          <w:u w:val="single"/>
        </w:rPr>
        <w:t xml:space="preserve">regime’s draconian response to peaceful protests in the past six years has fueled the rise of militancy within the Shia majority. It was a calculated policy designed to produce </w:t>
      </w:r>
      <w:r w:rsidRPr="00403AD2">
        <w:rPr>
          <w:rFonts w:asciiTheme="minorHAnsi" w:hAnsiTheme="minorHAnsi"/>
          <w:u w:val="single"/>
        </w:rPr>
        <w:lastRenderedPageBreak/>
        <w:t>the self-fulfilling prophecy that the opposition consists of terrorists. In this regard, the Al-Khalifa regime has followed a pattern established by other autocrats in Egypt, Saudi Arabia, Syria, and elsewher</w:t>
      </w:r>
      <w:r w:rsidRPr="00403AD2">
        <w:rPr>
          <w:rFonts w:asciiTheme="minorHAnsi" w:hAnsiTheme="minorHAnsi"/>
        </w:rPr>
        <w:t>e.</w:t>
      </w:r>
    </w:p>
    <w:p w:rsidR="006B7736" w:rsidRPr="00403AD2" w:rsidRDefault="006B7736" w:rsidP="006B7736">
      <w:pPr>
        <w:pStyle w:val="Heading4"/>
        <w:rPr>
          <w:rFonts w:asciiTheme="minorHAnsi" w:hAnsiTheme="minorHAnsi"/>
        </w:rPr>
      </w:pPr>
      <w:r w:rsidRPr="00403AD2">
        <w:rPr>
          <w:rFonts w:asciiTheme="minorHAnsi" w:hAnsiTheme="minorHAnsi"/>
        </w:rPr>
        <w:t>Bahrain controls the deep state---lobbying means any supporters of arms sales are probably bought off</w:t>
      </w:r>
    </w:p>
    <w:p w:rsidR="006B7736" w:rsidRPr="00403AD2" w:rsidRDefault="006B7736" w:rsidP="006B7736">
      <w:pPr>
        <w:rPr>
          <w:rFonts w:asciiTheme="minorHAnsi" w:hAnsiTheme="minorHAnsi"/>
        </w:rPr>
      </w:pPr>
      <w:r w:rsidRPr="00403AD2">
        <w:rPr>
          <w:rStyle w:val="Style13ptBold"/>
          <w:rFonts w:asciiTheme="minorHAnsi" w:hAnsiTheme="minorHAnsi"/>
        </w:rPr>
        <w:t>Nakhleh</w:t>
      </w:r>
      <w:r w:rsidRPr="00403AD2">
        <w:rPr>
          <w:rFonts w:asciiTheme="minorHAnsi" w:hAnsiTheme="minorHAnsi"/>
        </w:rPr>
        <w:t>, 4-4-20</w:t>
      </w:r>
      <w:r w:rsidRPr="00403AD2">
        <w:rPr>
          <w:rStyle w:val="Style13ptBold"/>
          <w:rFonts w:asciiTheme="minorHAnsi" w:hAnsiTheme="minorHAnsi"/>
        </w:rPr>
        <w:t>17</w:t>
      </w:r>
      <w:r w:rsidRPr="00403AD2">
        <w:rPr>
          <w:rFonts w:asciiTheme="minorHAnsi" w:hAnsiTheme="minorHAnsi"/>
        </w:rPr>
        <w:t>---Senior Intelligence Service officer and Director of the Political Islam Strategic Analysis Program at the Central Intelligence Agency. He is a member of the Council on Foreign Relations, a Research Professor and Director of the Global and National Security Policy Institute at the University of New Mexico (Emilie, "Bahrain Arms Sales Belie US Commitment to Human Rights", LobeLog, 4-4-2017, https://lobelog.com/bahrain-arms-sales-belie-us-commitment-to-human-rights/)---RKM</w:t>
      </w:r>
    </w:p>
    <w:p w:rsidR="006B7736" w:rsidRPr="00403AD2" w:rsidRDefault="006B7736" w:rsidP="006B7736">
      <w:pPr>
        <w:rPr>
          <w:rFonts w:asciiTheme="minorHAnsi" w:hAnsiTheme="minorHAnsi"/>
        </w:rPr>
      </w:pPr>
      <w:r w:rsidRPr="00403AD2">
        <w:rPr>
          <w:rFonts w:asciiTheme="minorHAnsi" w:hAnsiTheme="minorHAnsi"/>
        </w:rPr>
        <w:t xml:space="preserve">The New York Times reported last Thursday that the </w:t>
      </w:r>
      <w:r w:rsidRPr="00403AD2">
        <w:rPr>
          <w:rFonts w:asciiTheme="minorHAnsi" w:hAnsiTheme="minorHAnsi"/>
          <w:u w:val="single"/>
        </w:rPr>
        <w:t xml:space="preserve">US State Department has decided to </w:t>
      </w:r>
      <w:r w:rsidRPr="00403AD2">
        <w:rPr>
          <w:rStyle w:val="Emphasis"/>
          <w:rFonts w:asciiTheme="minorHAnsi" w:hAnsiTheme="minorHAnsi"/>
        </w:rPr>
        <w:t>lift human rights</w:t>
      </w:r>
      <w:r w:rsidRPr="00403AD2">
        <w:rPr>
          <w:rFonts w:asciiTheme="minorHAnsi" w:hAnsiTheme="minorHAnsi"/>
          <w:u w:val="single"/>
        </w:rPr>
        <w:t xml:space="preserve"> as a condition for the sale of F-16 fighter jets and other weapons to Bahrain</w:t>
      </w:r>
      <w:r w:rsidRPr="00403AD2">
        <w:rPr>
          <w:rFonts w:asciiTheme="minorHAnsi" w:hAnsiTheme="minorHAnsi"/>
        </w:rPr>
        <w:t xml:space="preserve">, a small, Sunni, family-ruled kingdom in the Persian Gulf. Ostensibly, </w:t>
      </w:r>
      <w:r w:rsidRPr="00403AD2">
        <w:rPr>
          <w:rFonts w:asciiTheme="minorHAnsi" w:hAnsiTheme="minorHAnsi"/>
          <w:u w:val="single"/>
        </w:rPr>
        <w:t>the justification that</w:t>
      </w:r>
      <w:r w:rsidRPr="00403AD2">
        <w:rPr>
          <w:rFonts w:asciiTheme="minorHAnsi" w:hAnsiTheme="minorHAnsi"/>
        </w:rPr>
        <w:t xml:space="preserve"> Secretary of State Rex </w:t>
      </w:r>
      <w:r w:rsidRPr="00403AD2">
        <w:rPr>
          <w:rFonts w:asciiTheme="minorHAnsi" w:hAnsiTheme="minorHAnsi"/>
          <w:u w:val="single"/>
        </w:rPr>
        <w:t>Tillerson gave for his decision was that Bahrain is a key ally in the fight against Iran-supported Houthis in Yemen</w:t>
      </w:r>
      <w:r w:rsidRPr="00403AD2">
        <w:rPr>
          <w:rFonts w:asciiTheme="minorHAnsi" w:hAnsiTheme="minorHAnsi"/>
        </w:rPr>
        <w:t>. The US Navy Fifth Fleet is also home-ported in Bahrain.</w:t>
      </w:r>
    </w:p>
    <w:p w:rsidR="006B7736" w:rsidRPr="00403AD2" w:rsidRDefault="006B7736" w:rsidP="006B7736">
      <w:pPr>
        <w:rPr>
          <w:rStyle w:val="Emphasis"/>
          <w:rFonts w:asciiTheme="minorHAnsi" w:hAnsiTheme="minorHAnsi"/>
        </w:rPr>
      </w:pPr>
      <w:r w:rsidRPr="00403AD2">
        <w:rPr>
          <w:rFonts w:asciiTheme="minorHAnsi" w:hAnsiTheme="minorHAnsi"/>
          <w:u w:val="single"/>
        </w:rPr>
        <w:t>This policy, however, clearly shows the growing influence of Bahrain’s lobbyists in Washington and the cozy relationships that Tillerson, the former head of global giant Exxon, as well as Secretary of Defense James Mattis and some current and retired military officers and diplomats, have forged with Bahrain</w:t>
      </w:r>
      <w:r w:rsidRPr="00403AD2">
        <w:rPr>
          <w:rFonts w:asciiTheme="minorHAnsi" w:hAnsiTheme="minorHAnsi"/>
        </w:rPr>
        <w:t xml:space="preserve">, the United Arab Emirates, and other member countries of the Gulf Cooperation Council. </w:t>
      </w:r>
      <w:r w:rsidRPr="00403AD2">
        <w:rPr>
          <w:rFonts w:asciiTheme="minorHAnsi" w:hAnsiTheme="minorHAnsi"/>
          <w:u w:val="single"/>
        </w:rPr>
        <w:t>These Sunni countries</w:t>
      </w:r>
      <w:r w:rsidRPr="00403AD2">
        <w:rPr>
          <w:rFonts w:asciiTheme="minorHAnsi" w:hAnsiTheme="minorHAnsi"/>
        </w:rPr>
        <w:t xml:space="preserve">, the largest of which is Saudi Arabia, </w:t>
      </w:r>
      <w:r w:rsidRPr="00403AD2">
        <w:rPr>
          <w:rFonts w:asciiTheme="minorHAnsi" w:hAnsiTheme="minorHAnsi"/>
          <w:u w:val="single"/>
        </w:rPr>
        <w:t xml:space="preserve">are ruled by tribal potentates who violate their citizens’ basic human rights </w:t>
      </w:r>
      <w:r w:rsidRPr="00403AD2">
        <w:rPr>
          <w:rStyle w:val="Emphasis"/>
          <w:rFonts w:asciiTheme="minorHAnsi" w:hAnsiTheme="minorHAnsi"/>
        </w:rPr>
        <w:t>blatantly, viciously, and systematically.</w:t>
      </w:r>
    </w:p>
    <w:p w:rsidR="006B7736" w:rsidRPr="00403AD2" w:rsidRDefault="006B7736" w:rsidP="006B7736">
      <w:pPr>
        <w:rPr>
          <w:rFonts w:asciiTheme="minorHAnsi" w:hAnsiTheme="minorHAnsi"/>
        </w:rPr>
      </w:pPr>
      <w:r w:rsidRPr="00403AD2">
        <w:rPr>
          <w:rFonts w:asciiTheme="minorHAnsi" w:hAnsiTheme="minorHAnsi"/>
        </w:rPr>
        <w:t xml:space="preserve">In addition to Bahrain, the Trump </w:t>
      </w:r>
      <w:r w:rsidRPr="00403AD2">
        <w:rPr>
          <w:rFonts w:asciiTheme="minorHAnsi" w:hAnsiTheme="minorHAnsi"/>
          <w:u w:val="single"/>
        </w:rPr>
        <w:t>White House and the Tillerson State Department are planning to jettison the human-rights requirement as a condition for arms sales to other Middle Eastern autocratic regimes</w:t>
      </w:r>
      <w:r w:rsidRPr="00403AD2">
        <w:rPr>
          <w:rFonts w:asciiTheme="minorHAnsi" w:hAnsiTheme="minorHAnsi"/>
        </w:rPr>
        <w:t>, including Egypt and the United Arab Emirates. These countries, especially the UAE, have been feverishly lobbying Washington’s power elites and opinion makers, including think tanks and high-powered consultants, to remove the human-rights requirement and focus instead on Iran and terrorism. Trump plans to convey this “good” news to Egypt’s autocrat Abdel Fattah al-Sisi on the latter’s visit to Washington. The same message would be relayed to Jordan’s King Abdullah when he comes calling.</w:t>
      </w:r>
    </w:p>
    <w:p w:rsidR="006B7736" w:rsidRPr="00403AD2" w:rsidRDefault="006B7736" w:rsidP="006B7736">
      <w:pPr>
        <w:rPr>
          <w:rFonts w:asciiTheme="minorHAnsi" w:hAnsiTheme="minorHAnsi"/>
        </w:rPr>
      </w:pPr>
      <w:r w:rsidRPr="00403AD2">
        <w:rPr>
          <w:rFonts w:asciiTheme="minorHAnsi" w:hAnsiTheme="minorHAnsi"/>
          <w:u w:val="single"/>
        </w:rPr>
        <w:t>To the dismay of human rights organizations and many foreign-policy experts who believe that a rational, effective foreign policy should be to balance American national interest and democratic values</w:t>
      </w:r>
      <w:r w:rsidRPr="00403AD2">
        <w:rPr>
          <w:rFonts w:asciiTheme="minorHAnsi" w:hAnsiTheme="minorHAnsi"/>
        </w:rPr>
        <w:t>, a disquieting pattern is emerging in Trump’s management of relations with other nations.</w:t>
      </w:r>
    </w:p>
    <w:p w:rsidR="006B7736" w:rsidRPr="00403AD2" w:rsidRDefault="006B7736" w:rsidP="006B7736">
      <w:pPr>
        <w:rPr>
          <w:rFonts w:asciiTheme="minorHAnsi" w:hAnsiTheme="minorHAnsi"/>
        </w:rPr>
      </w:pPr>
      <w:r w:rsidRPr="00403AD2">
        <w:rPr>
          <w:rFonts w:asciiTheme="minorHAnsi" w:hAnsiTheme="minorHAnsi"/>
          <w:u w:val="single"/>
        </w:rPr>
        <w:t xml:space="preserve">Promoting a narrow definition of the national interest at the expense of human rights is shortsighted and, in the long run, a </w:t>
      </w:r>
      <w:r w:rsidRPr="00403AD2">
        <w:rPr>
          <w:rStyle w:val="Emphasis"/>
          <w:rFonts w:asciiTheme="minorHAnsi" w:hAnsiTheme="minorHAnsi"/>
        </w:rPr>
        <w:t>losing proposition</w:t>
      </w:r>
      <w:r w:rsidRPr="00403AD2">
        <w:rPr>
          <w:rFonts w:asciiTheme="minorHAnsi" w:hAnsiTheme="minorHAnsi"/>
        </w:rPr>
        <w:t xml:space="preserve">. </w:t>
      </w:r>
      <w:r w:rsidRPr="00403AD2">
        <w:rPr>
          <w:rFonts w:asciiTheme="minorHAnsi" w:hAnsiTheme="minorHAnsi"/>
          <w:u w:val="single"/>
        </w:rPr>
        <w:t>Washington often coddled dictators before the Arab Spring because American policymakers believed in those dictators’ narrative that all was well and everything was under control</w:t>
      </w:r>
      <w:r w:rsidRPr="00403AD2">
        <w:rPr>
          <w:rFonts w:asciiTheme="minorHAnsi" w:hAnsiTheme="minorHAnsi"/>
        </w:rPr>
        <w:t>. They told American leaders not to worry about their peoples’ frustrations and anger.</w:t>
      </w:r>
    </w:p>
    <w:p w:rsidR="006B7736" w:rsidRPr="00403AD2" w:rsidRDefault="006B7736" w:rsidP="006B7736">
      <w:pPr>
        <w:rPr>
          <w:rFonts w:asciiTheme="minorHAnsi" w:hAnsiTheme="minorHAnsi"/>
        </w:rPr>
      </w:pPr>
    </w:p>
    <w:p w:rsidR="00F67D0D" w:rsidRPr="00403AD2" w:rsidRDefault="00F67D0D" w:rsidP="00F67D0D">
      <w:pPr>
        <w:pStyle w:val="Heading2"/>
        <w:rPr>
          <w:rFonts w:asciiTheme="minorHAnsi" w:hAnsiTheme="minorHAnsi"/>
        </w:rPr>
      </w:pPr>
      <w:r w:rsidRPr="00403AD2">
        <w:rPr>
          <w:rFonts w:asciiTheme="minorHAnsi" w:hAnsiTheme="minorHAnsi"/>
        </w:rPr>
        <w:lastRenderedPageBreak/>
        <w:t xml:space="preserve">Philippines </w:t>
      </w:r>
    </w:p>
    <w:p w:rsidR="00F67D0D" w:rsidRPr="00403AD2" w:rsidRDefault="00F67D0D" w:rsidP="00F67D0D">
      <w:pPr>
        <w:rPr>
          <w:rFonts w:asciiTheme="minorHAnsi" w:hAnsiTheme="minorHAnsi"/>
        </w:rPr>
      </w:pPr>
    </w:p>
    <w:p w:rsidR="00F67D0D" w:rsidRPr="00403AD2" w:rsidRDefault="0067705C" w:rsidP="00F67D0D">
      <w:pPr>
        <w:pStyle w:val="Heading3"/>
        <w:rPr>
          <w:rFonts w:asciiTheme="minorHAnsi" w:hAnsiTheme="minorHAnsi"/>
        </w:rPr>
      </w:pPr>
      <w:r w:rsidRPr="00403AD2">
        <w:rPr>
          <w:rFonts w:asciiTheme="minorHAnsi" w:hAnsiTheme="minorHAnsi"/>
        </w:rPr>
        <w:lastRenderedPageBreak/>
        <w:t>Yes Arms Sales</w:t>
      </w:r>
    </w:p>
    <w:p w:rsidR="00604AA2" w:rsidRPr="00403AD2" w:rsidRDefault="00604AA2" w:rsidP="00604AA2">
      <w:pPr>
        <w:autoSpaceDE w:val="0"/>
        <w:autoSpaceDN w:val="0"/>
        <w:adjustRightInd w:val="0"/>
        <w:rPr>
          <w:rFonts w:asciiTheme="minorHAnsi" w:hAnsiTheme="minorHAnsi" w:cstheme="majorHAnsi"/>
          <w:color w:val="000000"/>
          <w:u w:color="000000"/>
        </w:rPr>
      </w:pPr>
    </w:p>
    <w:p w:rsidR="00592CD5" w:rsidRPr="00403AD2" w:rsidRDefault="00592CD5" w:rsidP="00CF1556">
      <w:pPr>
        <w:pStyle w:val="Heading4"/>
        <w:rPr>
          <w:rFonts w:asciiTheme="minorHAnsi" w:hAnsiTheme="minorHAnsi"/>
          <w:u w:color="000000"/>
        </w:rPr>
      </w:pPr>
      <w:r w:rsidRPr="00403AD2">
        <w:rPr>
          <w:rFonts w:asciiTheme="minorHAnsi" w:hAnsiTheme="minorHAnsi"/>
          <w:u w:color="000000"/>
        </w:rPr>
        <w:t xml:space="preserve">The US is planning to increase arms spending to the Philippines </w:t>
      </w:r>
    </w:p>
    <w:p w:rsidR="00592CD5" w:rsidRPr="00403AD2" w:rsidRDefault="00592CD5" w:rsidP="00592CD5">
      <w:pPr>
        <w:autoSpaceDE w:val="0"/>
        <w:autoSpaceDN w:val="0"/>
        <w:adjustRightInd w:val="0"/>
        <w:rPr>
          <w:rFonts w:asciiTheme="minorHAnsi" w:hAnsiTheme="minorHAnsi"/>
        </w:rPr>
      </w:pPr>
      <w:r w:rsidRPr="00403AD2">
        <w:rPr>
          <w:rStyle w:val="Style13ptBold"/>
          <w:rFonts w:asciiTheme="minorHAnsi" w:hAnsiTheme="minorHAnsi"/>
        </w:rPr>
        <w:t>Viray, 19</w:t>
      </w:r>
      <w:r w:rsidRPr="00403AD2">
        <w:rPr>
          <w:rFonts w:asciiTheme="minorHAnsi" w:hAnsiTheme="minorHAnsi" w:cs="Helvetica"/>
          <w:color w:val="000000"/>
          <w:u w:color="000000"/>
        </w:rPr>
        <w:t xml:space="preserve"> (Patricia Lourdes, “US Looking Forward to Possible Arms Deal with Philippines”, </w:t>
      </w:r>
      <w:r w:rsidRPr="00403AD2">
        <w:rPr>
          <w:rFonts w:asciiTheme="minorHAnsi" w:hAnsiTheme="minorHAnsi"/>
        </w:rPr>
        <w:t xml:space="preserve">Philstar Global, 6/4/19, </w:t>
      </w:r>
      <w:hyperlink r:id="rId149" w:history="1">
        <w:r w:rsidRPr="00403AD2">
          <w:rPr>
            <w:rStyle w:val="Hyperlink"/>
            <w:rFonts w:asciiTheme="minorHAnsi" w:hAnsiTheme="minorHAnsi"/>
          </w:rPr>
          <w:t>https://www.philstar.com/headlines/2019/06/04/1923577/us-looking-forward-possible-arms-deal-philippines#KGmbSXpWz75sJswO.99)//SD</w:t>
        </w:r>
      </w:hyperlink>
      <w:r w:rsidRPr="00403AD2">
        <w:rPr>
          <w:rFonts w:asciiTheme="minorHAnsi" w:hAnsiTheme="minorHAnsi"/>
        </w:rPr>
        <w:t xml:space="preserve"> </w:t>
      </w:r>
    </w:p>
    <w:p w:rsidR="00592CD5" w:rsidRPr="00403AD2" w:rsidRDefault="00592CD5" w:rsidP="00592CD5">
      <w:pPr>
        <w:autoSpaceDE w:val="0"/>
        <w:autoSpaceDN w:val="0"/>
        <w:adjustRightInd w:val="0"/>
        <w:rPr>
          <w:rFonts w:asciiTheme="minorHAnsi" w:hAnsiTheme="minorHAnsi" w:cs="Times New Roman"/>
          <w:color w:val="000000"/>
          <w:u w:val="single" w:color="000000"/>
        </w:rPr>
      </w:pPr>
      <w:r w:rsidRPr="00403AD2">
        <w:rPr>
          <w:rFonts w:asciiTheme="minorHAnsi" w:hAnsiTheme="minorHAnsi" w:cs="Helvetica"/>
          <w:color w:val="000000"/>
          <w:u w:color="000000"/>
        </w:rPr>
        <w:t xml:space="preserve">MANILA, Philippines — </w:t>
      </w:r>
      <w:r w:rsidRPr="00403AD2">
        <w:rPr>
          <w:rFonts w:asciiTheme="minorHAnsi" w:hAnsiTheme="minorHAnsi" w:cs="Helvetica"/>
          <w:color w:val="000000"/>
          <w:u w:val="single" w:color="000000"/>
        </w:rPr>
        <w:t>The U</w:t>
      </w:r>
      <w:r w:rsidRPr="00403AD2">
        <w:rPr>
          <w:rFonts w:asciiTheme="minorHAnsi" w:hAnsiTheme="minorHAnsi" w:cs="Helvetica"/>
          <w:color w:val="000000"/>
          <w:u w:color="000000"/>
        </w:rPr>
        <w:t>nited</w:t>
      </w:r>
      <w:r w:rsidRPr="00403AD2">
        <w:rPr>
          <w:rFonts w:asciiTheme="minorHAnsi" w:hAnsiTheme="minorHAnsi" w:cs="Helvetica"/>
          <w:color w:val="000000"/>
          <w:u w:val="single" w:color="000000"/>
        </w:rPr>
        <w:t xml:space="preserve"> S</w:t>
      </w:r>
      <w:r w:rsidRPr="00403AD2">
        <w:rPr>
          <w:rFonts w:asciiTheme="minorHAnsi" w:hAnsiTheme="minorHAnsi" w:cs="Helvetica"/>
          <w:color w:val="000000"/>
          <w:u w:color="000000"/>
        </w:rPr>
        <w:t>tates</w:t>
      </w:r>
      <w:r w:rsidRPr="00403AD2">
        <w:rPr>
          <w:rFonts w:asciiTheme="minorHAnsi" w:hAnsiTheme="minorHAnsi" w:cs="Helvetica"/>
          <w:color w:val="000000"/>
          <w:u w:val="single" w:color="000000"/>
        </w:rPr>
        <w:t xml:space="preserve"> is open to selling military equipment to the Philippines as it rolls out a new policy on f</w:t>
      </w:r>
      <w:r w:rsidRPr="00403AD2">
        <w:rPr>
          <w:rFonts w:asciiTheme="minorHAnsi" w:hAnsiTheme="minorHAnsi" w:cs="Helvetica"/>
          <w:color w:val="000000"/>
          <w:u w:color="000000"/>
        </w:rPr>
        <w:t>oreign</w:t>
      </w:r>
      <w:r w:rsidRPr="00403AD2">
        <w:rPr>
          <w:rFonts w:asciiTheme="minorHAnsi" w:hAnsiTheme="minorHAnsi" w:cs="Helvetica"/>
          <w:color w:val="000000"/>
          <w:u w:val="single" w:color="000000"/>
        </w:rPr>
        <w:t xml:space="preserve"> m</w:t>
      </w:r>
      <w:r w:rsidRPr="00403AD2">
        <w:rPr>
          <w:rFonts w:asciiTheme="minorHAnsi" w:hAnsiTheme="minorHAnsi" w:cs="Helvetica"/>
          <w:color w:val="000000"/>
          <w:u w:color="000000"/>
        </w:rPr>
        <w:t xml:space="preserve">ilitary </w:t>
      </w:r>
      <w:r w:rsidRPr="00403AD2">
        <w:rPr>
          <w:rFonts w:asciiTheme="minorHAnsi" w:hAnsiTheme="minorHAnsi" w:cs="Helvetica"/>
          <w:color w:val="000000"/>
          <w:u w:val="single" w:color="000000"/>
        </w:rPr>
        <w:t>s</w:t>
      </w:r>
      <w:r w:rsidRPr="00403AD2">
        <w:rPr>
          <w:rFonts w:asciiTheme="minorHAnsi" w:hAnsiTheme="minorHAnsi" w:cs="Helvetica"/>
          <w:color w:val="000000"/>
          <w:u w:color="000000"/>
        </w:rPr>
        <w:t>ales.</w:t>
      </w:r>
    </w:p>
    <w:p w:rsidR="00592CD5" w:rsidRPr="00403AD2" w:rsidRDefault="00592CD5" w:rsidP="00592CD5">
      <w:pPr>
        <w:autoSpaceDE w:val="0"/>
        <w:autoSpaceDN w:val="0"/>
        <w:adjustRightInd w:val="0"/>
        <w:rPr>
          <w:rFonts w:asciiTheme="minorHAnsi" w:hAnsiTheme="minorHAnsi" w:cs="Times New Roman"/>
          <w:color w:val="000000"/>
          <w:u w:val="single" w:color="000000"/>
        </w:rPr>
      </w:pPr>
      <w:r w:rsidRPr="00403AD2">
        <w:rPr>
          <w:rFonts w:asciiTheme="minorHAnsi" w:hAnsiTheme="minorHAnsi" w:cs="Helvetica"/>
          <w:color w:val="000000"/>
          <w:u w:color="000000"/>
        </w:rPr>
        <w:t>Andrea Thompson, US Undersecretary of State for Arms Control and International Security Affairs, confirmed that there has been an increase in arms spending of Southeast Asian countries.</w:t>
      </w:r>
    </w:p>
    <w:p w:rsidR="00592CD5" w:rsidRPr="00403AD2" w:rsidRDefault="00592CD5" w:rsidP="00592CD5">
      <w:pPr>
        <w:autoSpaceDE w:val="0"/>
        <w:autoSpaceDN w:val="0"/>
        <w:adjustRightInd w:val="0"/>
        <w:rPr>
          <w:rFonts w:asciiTheme="minorHAnsi" w:hAnsiTheme="minorHAnsi" w:cs="Helvetica"/>
          <w:color w:val="000000"/>
          <w:u w:color="000000"/>
        </w:rPr>
      </w:pPr>
      <w:r w:rsidRPr="00403AD2">
        <w:rPr>
          <w:rFonts w:asciiTheme="minorHAnsi" w:hAnsiTheme="minorHAnsi" w:cs="Helvetica"/>
          <w:color w:val="000000"/>
          <w:u w:val="single" w:color="000000"/>
        </w:rPr>
        <w:t>Thompson met with her ASEAN counterparts at the sidelines of the 2019 Shangri-La Dialogue in Singapore</w:t>
      </w:r>
      <w:r w:rsidRPr="00403AD2">
        <w:rPr>
          <w:rFonts w:asciiTheme="minorHAnsi" w:hAnsiTheme="minorHAnsi" w:cs="Helvetica"/>
          <w:color w:val="000000"/>
          <w:u w:color="000000"/>
        </w:rPr>
        <w:t>, including Philippine Defense Undersecretary Ricardo David.</w:t>
      </w:r>
    </w:p>
    <w:p w:rsidR="00592CD5" w:rsidRPr="00403AD2" w:rsidRDefault="00592CD5" w:rsidP="00592CD5">
      <w:pPr>
        <w:autoSpaceDE w:val="0"/>
        <w:autoSpaceDN w:val="0"/>
        <w:adjustRightInd w:val="0"/>
        <w:rPr>
          <w:rFonts w:asciiTheme="minorHAnsi" w:hAnsiTheme="minorHAnsi" w:cs="Times New Roman"/>
          <w:color w:val="000000"/>
          <w:u w:val="single" w:color="000000"/>
        </w:rPr>
      </w:pPr>
      <w:r w:rsidRPr="00403AD2">
        <w:rPr>
          <w:rFonts w:asciiTheme="minorHAnsi" w:hAnsiTheme="minorHAnsi" w:cs="Helvetica"/>
          <w:color w:val="000000"/>
          <w:u w:color="000000"/>
        </w:rPr>
        <w:t>Last year, US President Donald Trump implemented a new strategy called the Conventional Arms Transfer policy that added efficiency and transparency in both foreign and commercial military sales process</w:t>
      </w:r>
      <w:r w:rsidRPr="00403AD2">
        <w:rPr>
          <w:rFonts w:asciiTheme="minorHAnsi" w:hAnsiTheme="minorHAnsi" w:cs="Times New Roman"/>
          <w:color w:val="000000"/>
          <w:u w:val="single" w:color="000000"/>
        </w:rPr>
        <w:t>.</w:t>
      </w:r>
    </w:p>
    <w:p w:rsidR="00592CD5" w:rsidRPr="00403AD2" w:rsidRDefault="00592CD5" w:rsidP="00592CD5">
      <w:pPr>
        <w:autoSpaceDE w:val="0"/>
        <w:autoSpaceDN w:val="0"/>
        <w:adjustRightInd w:val="0"/>
        <w:rPr>
          <w:rFonts w:asciiTheme="minorHAnsi" w:hAnsiTheme="minorHAnsi" w:cs="Helvetica"/>
          <w:color w:val="000000"/>
          <w:u w:color="000000"/>
        </w:rPr>
      </w:pPr>
      <w:r w:rsidRPr="00403AD2">
        <w:rPr>
          <w:rFonts w:asciiTheme="minorHAnsi" w:hAnsiTheme="minorHAnsi" w:cs="Helvetica"/>
          <w:color w:val="000000"/>
          <w:u w:color="000000"/>
        </w:rPr>
        <w:t>Thompson added that Washington received positive feedback from allies and partners following the new policy.</w:t>
      </w:r>
    </w:p>
    <w:p w:rsidR="00592CD5" w:rsidRPr="00403AD2" w:rsidRDefault="00592CD5" w:rsidP="00592CD5">
      <w:pPr>
        <w:autoSpaceDE w:val="0"/>
        <w:autoSpaceDN w:val="0"/>
        <w:adjustRightInd w:val="0"/>
        <w:rPr>
          <w:rFonts w:asciiTheme="minorHAnsi" w:hAnsiTheme="minorHAnsi" w:cs="Helvetica"/>
          <w:color w:val="000000"/>
          <w:u w:color="000000"/>
        </w:rPr>
      </w:pPr>
      <w:r w:rsidRPr="00403AD2">
        <w:rPr>
          <w:rFonts w:asciiTheme="minorHAnsi" w:hAnsiTheme="minorHAnsi" w:cs="Helvetica"/>
          <w:color w:val="000000"/>
          <w:u w:color="000000"/>
        </w:rPr>
        <w:t>"So whether it’s the importance of maritime security, which obviously is so incredibly important to the Philippines, as well as equipment in the counterterrorism fight. So added transparency, added a feedback mechanism," Thompson said in a telephone press briefing Monday.</w:t>
      </w:r>
    </w:p>
    <w:p w:rsidR="00592CD5" w:rsidRPr="00403AD2" w:rsidRDefault="00592CD5" w:rsidP="00592CD5">
      <w:pPr>
        <w:autoSpaceDE w:val="0"/>
        <w:autoSpaceDN w:val="0"/>
        <w:adjustRightInd w:val="0"/>
        <w:rPr>
          <w:rFonts w:asciiTheme="minorHAnsi" w:hAnsiTheme="minorHAnsi" w:cs="Helvetica"/>
          <w:color w:val="000000"/>
          <w:u w:color="000000"/>
        </w:rPr>
      </w:pPr>
      <w:r w:rsidRPr="00403AD2">
        <w:rPr>
          <w:rFonts w:asciiTheme="minorHAnsi" w:hAnsiTheme="minorHAnsi" w:cs="Helvetica"/>
          <w:color w:val="000000"/>
          <w:u w:color="000000"/>
        </w:rPr>
        <w:t>While the sales reflect the efficiency of the policy, Thompson noted that it also indicates a long-term defense cooperation with partners and allies.</w:t>
      </w:r>
    </w:p>
    <w:p w:rsidR="00592CD5" w:rsidRPr="00403AD2" w:rsidRDefault="00592CD5" w:rsidP="00592CD5">
      <w:pPr>
        <w:autoSpaceDE w:val="0"/>
        <w:autoSpaceDN w:val="0"/>
        <w:adjustRightInd w:val="0"/>
        <w:rPr>
          <w:rFonts w:asciiTheme="minorHAnsi" w:hAnsiTheme="minorHAnsi" w:cs="Helvetica"/>
          <w:color w:val="000000"/>
          <w:u w:color="000000"/>
        </w:rPr>
      </w:pPr>
      <w:r w:rsidRPr="00403AD2">
        <w:rPr>
          <w:rFonts w:asciiTheme="minorHAnsi" w:hAnsiTheme="minorHAnsi" w:cs="Helvetica"/>
          <w:color w:val="000000"/>
          <w:u w:color="000000"/>
        </w:rPr>
        <w:t>"</w:t>
      </w:r>
      <w:r w:rsidRPr="00403AD2">
        <w:rPr>
          <w:rFonts w:asciiTheme="minorHAnsi" w:hAnsiTheme="minorHAnsi" w:cs="Helvetica"/>
          <w:color w:val="000000"/>
          <w:u w:val="single" w:color="000000"/>
        </w:rPr>
        <w:t>So we look forward to the next steps with the government of the Philippines</w:t>
      </w:r>
      <w:r w:rsidRPr="00403AD2">
        <w:rPr>
          <w:rFonts w:asciiTheme="minorHAnsi" w:hAnsiTheme="minorHAnsi" w:cs="Helvetica"/>
          <w:color w:val="000000"/>
          <w:u w:color="000000"/>
        </w:rPr>
        <w:t>," she added.</w:t>
      </w:r>
    </w:p>
    <w:p w:rsidR="00592CD5" w:rsidRPr="00403AD2" w:rsidRDefault="00592CD5" w:rsidP="00604AA2">
      <w:pPr>
        <w:autoSpaceDE w:val="0"/>
        <w:autoSpaceDN w:val="0"/>
        <w:adjustRightInd w:val="0"/>
        <w:rPr>
          <w:rFonts w:asciiTheme="minorHAnsi" w:hAnsiTheme="minorHAnsi" w:cstheme="majorHAnsi"/>
          <w:color w:val="000000"/>
          <w:u w:color="000000"/>
        </w:rPr>
      </w:pPr>
    </w:p>
    <w:p w:rsidR="00592CD5" w:rsidRPr="00403AD2" w:rsidRDefault="006B3104" w:rsidP="00592CD5">
      <w:pPr>
        <w:pStyle w:val="Heading3"/>
        <w:rPr>
          <w:rFonts w:asciiTheme="minorHAnsi" w:hAnsiTheme="minorHAnsi"/>
          <w:u w:color="000000"/>
        </w:rPr>
      </w:pPr>
      <w:r>
        <w:rPr>
          <w:rFonts w:asciiTheme="minorHAnsi" w:hAnsiTheme="minorHAnsi"/>
          <w:u w:color="000000"/>
        </w:rPr>
        <w:lastRenderedPageBreak/>
        <w:t>Philippine Human Rights Impacts</w:t>
      </w:r>
    </w:p>
    <w:p w:rsidR="00592CD5" w:rsidRPr="00403AD2" w:rsidRDefault="00592CD5" w:rsidP="00592CD5">
      <w:pPr>
        <w:rPr>
          <w:rFonts w:asciiTheme="minorHAnsi" w:hAnsiTheme="minorHAnsi"/>
        </w:rPr>
      </w:pPr>
    </w:p>
    <w:p w:rsidR="00592CD5" w:rsidRPr="00403AD2" w:rsidRDefault="00592CD5" w:rsidP="00592CD5">
      <w:pPr>
        <w:pStyle w:val="Heading4"/>
        <w:rPr>
          <w:rFonts w:asciiTheme="minorHAnsi" w:hAnsiTheme="minorHAnsi" w:cstheme="majorHAnsi"/>
          <w:u w:color="000000"/>
        </w:rPr>
      </w:pPr>
      <w:r w:rsidRPr="00403AD2">
        <w:rPr>
          <w:rFonts w:asciiTheme="minorHAnsi" w:hAnsiTheme="minorHAnsi" w:cstheme="majorHAnsi"/>
          <w:u w:color="000000"/>
        </w:rPr>
        <w:t xml:space="preserve">The human rights crisis in the Philippines causes a litany of impacts including extrajudicial killings and an HIV epidemic  </w:t>
      </w:r>
    </w:p>
    <w:p w:rsidR="00592CD5" w:rsidRPr="00403AD2" w:rsidRDefault="00592CD5" w:rsidP="00592CD5">
      <w:pPr>
        <w:autoSpaceDE w:val="0"/>
        <w:autoSpaceDN w:val="0"/>
        <w:adjustRightInd w:val="0"/>
        <w:rPr>
          <w:rFonts w:asciiTheme="minorHAnsi" w:hAnsiTheme="minorHAnsi"/>
        </w:rPr>
      </w:pPr>
      <w:r w:rsidRPr="00403AD2">
        <w:rPr>
          <w:rStyle w:val="Style13ptBold"/>
          <w:rFonts w:asciiTheme="minorHAnsi" w:hAnsiTheme="minorHAnsi" w:cstheme="majorHAnsi"/>
        </w:rPr>
        <w:t>Human Rights Watch, 18</w:t>
      </w:r>
      <w:r w:rsidRPr="00403AD2">
        <w:rPr>
          <w:rFonts w:asciiTheme="minorHAnsi" w:hAnsiTheme="minorHAnsi" w:cstheme="majorHAnsi"/>
          <w:color w:val="000000"/>
          <w:u w:color="000000"/>
        </w:rPr>
        <w:t xml:space="preserve"> (“Philippines Events of 2018”, World Report 2019, </w:t>
      </w:r>
      <w:hyperlink r:id="rId150" w:history="1">
        <w:r w:rsidRPr="00403AD2">
          <w:rPr>
            <w:rStyle w:val="Hyperlink"/>
            <w:rFonts w:asciiTheme="minorHAnsi" w:hAnsiTheme="minorHAnsi"/>
          </w:rPr>
          <w:t>https://www.hrw.org/world-report/2019/country-chapters/philippines)//SD</w:t>
        </w:r>
      </w:hyperlink>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Extrajudicial Killings</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The Duterte administration’s “war on drugs” continued in 2018 and expanded into areas outside the capital,</w:t>
      </w:r>
      <w:r w:rsidRPr="00403AD2">
        <w:rPr>
          <w:rFonts w:asciiTheme="minorHAnsi" w:hAnsiTheme="minorHAnsi" w:cstheme="majorHAnsi"/>
          <w:color w:val="000000"/>
          <w:u w:color="000000"/>
        </w:rPr>
        <w:t xml:space="preserve"> Metro Manila, including to the provinces of Bulacan, Laguna, Cavite, and the cities of Cebu and General Santos.</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According to the Philippine Drug Enforcement Agency (PDEA), </w:t>
      </w:r>
      <w:r w:rsidRPr="00403AD2">
        <w:rPr>
          <w:rFonts w:asciiTheme="minorHAnsi" w:hAnsiTheme="minorHAnsi" w:cstheme="majorHAnsi"/>
          <w:color w:val="000000"/>
          <w:u w:val="single" w:color="000000"/>
        </w:rPr>
        <w:t>4,948 suspected drug users and dealers died during police operations from</w:t>
      </w:r>
      <w:r w:rsidRPr="00403AD2">
        <w:rPr>
          <w:rFonts w:asciiTheme="minorHAnsi" w:hAnsiTheme="minorHAnsi" w:cstheme="majorHAnsi"/>
          <w:color w:val="000000"/>
          <w:u w:color="000000"/>
        </w:rPr>
        <w:t xml:space="preserve"> July 1, </w:t>
      </w:r>
      <w:r w:rsidRPr="00403AD2">
        <w:rPr>
          <w:rFonts w:asciiTheme="minorHAnsi" w:hAnsiTheme="minorHAnsi" w:cstheme="majorHAnsi"/>
          <w:color w:val="000000"/>
          <w:u w:val="single" w:color="000000"/>
        </w:rPr>
        <w:t>2016 to</w:t>
      </w:r>
      <w:r w:rsidRPr="00403AD2">
        <w:rPr>
          <w:rFonts w:asciiTheme="minorHAnsi" w:hAnsiTheme="minorHAnsi" w:cstheme="majorHAnsi"/>
          <w:color w:val="000000"/>
          <w:u w:color="000000"/>
        </w:rPr>
        <w:t xml:space="preserve"> September 30, </w:t>
      </w:r>
      <w:r w:rsidRPr="00403AD2">
        <w:rPr>
          <w:rFonts w:asciiTheme="minorHAnsi" w:hAnsiTheme="minorHAnsi" w:cstheme="majorHAnsi"/>
          <w:color w:val="000000"/>
          <w:u w:val="single" w:color="000000"/>
        </w:rPr>
        <w:t>2018</w:t>
      </w:r>
      <w:r w:rsidRPr="00403AD2">
        <w:rPr>
          <w:rFonts w:asciiTheme="minorHAnsi" w:hAnsiTheme="minorHAnsi" w:cstheme="majorHAnsi"/>
          <w:color w:val="000000"/>
          <w:u w:color="000000"/>
        </w:rPr>
        <w:t xml:space="preserve">. </w:t>
      </w:r>
      <w:r w:rsidRPr="00403AD2">
        <w:rPr>
          <w:rFonts w:asciiTheme="minorHAnsi" w:hAnsiTheme="minorHAnsi" w:cstheme="majorHAnsi"/>
          <w:color w:val="000000"/>
          <w:u w:val="single" w:color="000000"/>
        </w:rPr>
        <w:t>But this does not include the thousands of others killed by unidentified gunmen</w:t>
      </w:r>
      <w:r w:rsidRPr="00403AD2">
        <w:rPr>
          <w:rFonts w:asciiTheme="minorHAnsi" w:hAnsiTheme="minorHAnsi" w:cstheme="majorHAnsi"/>
          <w:color w:val="000000"/>
          <w:u w:color="000000"/>
        </w:rPr>
        <w:t xml:space="preserve">. According to the Philippine National Police (PNP), </w:t>
      </w:r>
      <w:r w:rsidRPr="00403AD2">
        <w:rPr>
          <w:rFonts w:asciiTheme="minorHAnsi" w:hAnsiTheme="minorHAnsi" w:cstheme="majorHAnsi"/>
          <w:color w:val="000000"/>
          <w:u w:val="single" w:color="000000"/>
        </w:rPr>
        <w:t>22,983 such deaths since the “war on drugs” began are classified as “homicides under investigation.”</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The exact number of fatalities is difficult to ascertain because </w:t>
      </w:r>
      <w:r w:rsidRPr="00403AD2">
        <w:rPr>
          <w:rFonts w:asciiTheme="minorHAnsi" w:hAnsiTheme="minorHAnsi" w:cstheme="majorHAnsi"/>
          <w:color w:val="000000"/>
          <w:u w:val="single" w:color="000000"/>
        </w:rPr>
        <w:t>the government has failed to disclose official documents about the “drug war</w:t>
      </w:r>
      <w:r w:rsidRPr="00403AD2">
        <w:rPr>
          <w:rFonts w:asciiTheme="minorHAnsi" w:hAnsiTheme="minorHAnsi" w:cstheme="majorHAnsi"/>
          <w:color w:val="000000"/>
          <w:u w:color="000000"/>
        </w:rPr>
        <w:t>.” It has issued contradictory statistics and, in the case of these “homicides under investigation,” stopped releasing the figures altogether.</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Masked gunmen taking part in killings appeared to be working closely with police</w:t>
      </w:r>
      <w:r w:rsidRPr="00403AD2">
        <w:rPr>
          <w:rFonts w:asciiTheme="minorHAnsi" w:hAnsiTheme="minorHAnsi" w:cstheme="majorHAnsi"/>
          <w:color w:val="000000"/>
          <w:u w:color="000000"/>
        </w:rPr>
        <w:t>, casting doubt on government claims that most killings have been committed by vigilantes or rival drug gangs.</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Duterte has vowed to continue his anti-drug campaign until his term ends in 2022. </w:t>
      </w:r>
      <w:r w:rsidRPr="00403AD2">
        <w:rPr>
          <w:rFonts w:asciiTheme="minorHAnsi" w:hAnsiTheme="minorHAnsi" w:cstheme="majorHAnsi"/>
          <w:color w:val="000000"/>
          <w:u w:val="single" w:color="000000"/>
        </w:rPr>
        <w:t>In July 2018, he again pledged to continue the “war on drugs,” saying “it will be as relentless and chilling as on the day it began.”</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Duterte has also vowed to protect police officers and agents carrying out the “drug war” from prosecution. Except for a few high-profile cases, </w:t>
      </w:r>
      <w:r w:rsidRPr="00403AD2">
        <w:rPr>
          <w:rFonts w:asciiTheme="minorHAnsi" w:hAnsiTheme="minorHAnsi" w:cstheme="majorHAnsi"/>
          <w:color w:val="000000"/>
          <w:u w:val="single" w:color="000000"/>
        </w:rPr>
        <w:t>the killings have not been investigated.</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Human Rights Defenders</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Since February 2017, </w:t>
      </w:r>
      <w:r w:rsidRPr="00403AD2">
        <w:rPr>
          <w:rFonts w:asciiTheme="minorHAnsi" w:hAnsiTheme="minorHAnsi" w:cstheme="majorHAnsi"/>
          <w:color w:val="000000"/>
          <w:u w:val="single" w:color="000000"/>
        </w:rPr>
        <w:t>Senator Leila de Lima has been jailed on politically motivated drug charges filed against her</w:t>
      </w:r>
      <w:r w:rsidRPr="00403AD2">
        <w:rPr>
          <w:rFonts w:asciiTheme="minorHAnsi" w:hAnsiTheme="minorHAnsi" w:cstheme="majorHAnsi"/>
          <w:color w:val="000000"/>
          <w:u w:color="000000"/>
        </w:rPr>
        <w:t xml:space="preserve"> in apparent retaliation for leading a Senate inquiry into the “drug war” killings. Her plight has prompted international expressions of support.</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September, Duterte ordered the arrest of a colleague of de Lima’s, Senator Antonio Trillanes IV, by revoking his amnesty, forcing him to remain at the Senate premises for weeks. In October, a Manila court dismissed the government’s petition to issue the arrest warrant against Trillanes. Trillanes has been Duterte’s most vocal critic since de Lima, accusing the president and his family of corruption.</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In February, the Department of Justice issued a petition that labeled more than 600 people—among them Victoria Tauli-Corpuz, the United Nations special rapporteur on the rights of indigenous peoples, and dozens of leftist activists—as members of the Communist Party of the Philippines (CPP) and its armed wing, the New People’s Army (NPA). That action put those individuals at risk of extrajudicial </w:t>
      </w:r>
      <w:r w:rsidRPr="00403AD2">
        <w:rPr>
          <w:rFonts w:asciiTheme="minorHAnsi" w:hAnsiTheme="minorHAnsi" w:cstheme="majorHAnsi"/>
          <w:color w:val="000000"/>
          <w:u w:color="000000"/>
        </w:rPr>
        <w:lastRenderedPageBreak/>
        <w:t>execution. Tauli-Corpuz called the allegation “baseless, malicious and irresponsible.” In August, a Manila court removed her name from the petition.</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Philippine presidential spokesman Harry Roque alleged in March that “some human rights groups have become unwitting tools of drug lords to hinder the strides made by the administration.” That echoed comments made days prior by Foreign Affairs Secretary Alan Peter Cayetano equating efforts of some unnamed human rights organizations to stop Duterte’s murderous “war on drugs” with “being used by drug lords.”</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Children’s Rights</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 Philippine Drug Enforcement Agency (</w:t>
      </w:r>
      <w:r w:rsidRPr="00403AD2">
        <w:rPr>
          <w:rFonts w:asciiTheme="minorHAnsi" w:hAnsiTheme="minorHAnsi" w:cstheme="majorHAnsi"/>
          <w:color w:val="000000"/>
          <w:u w:val="single" w:color="000000"/>
        </w:rPr>
        <w:t>PDEA</w:t>
      </w:r>
      <w:r w:rsidRPr="00403AD2">
        <w:rPr>
          <w:rFonts w:asciiTheme="minorHAnsi" w:hAnsiTheme="minorHAnsi" w:cstheme="majorHAnsi"/>
          <w:color w:val="000000"/>
          <w:u w:color="000000"/>
        </w:rPr>
        <w:t>) </w:t>
      </w:r>
      <w:r w:rsidRPr="00403AD2">
        <w:rPr>
          <w:rFonts w:asciiTheme="minorHAnsi" w:hAnsiTheme="minorHAnsi" w:cstheme="majorHAnsi"/>
          <w:color w:val="000000"/>
          <w:u w:val="single" w:color="000000"/>
        </w:rPr>
        <w:t>announced</w:t>
      </w:r>
      <w:r w:rsidRPr="00403AD2">
        <w:rPr>
          <w:rFonts w:asciiTheme="minorHAnsi" w:hAnsiTheme="minorHAnsi" w:cstheme="majorHAnsi"/>
          <w:color w:val="000000"/>
          <w:u w:color="000000"/>
        </w:rPr>
        <w:t xml:space="preserve"> in June </w:t>
      </w:r>
      <w:r w:rsidRPr="00403AD2">
        <w:rPr>
          <w:rFonts w:asciiTheme="minorHAnsi" w:hAnsiTheme="minorHAnsi" w:cstheme="majorHAnsi"/>
          <w:color w:val="000000"/>
          <w:u w:val="single" w:color="000000"/>
        </w:rPr>
        <w:t>that it was seeking to impose annual unannounced drug screening tests on teachers and schoolchildren starting in the fourth grade</w:t>
      </w:r>
      <w:r w:rsidRPr="00403AD2">
        <w:rPr>
          <w:rFonts w:asciiTheme="minorHAnsi" w:hAnsiTheme="minorHAnsi" w:cstheme="majorHAnsi"/>
          <w:color w:val="000000"/>
          <w:u w:color="000000"/>
        </w:rPr>
        <w:t>. PDEA sought to justify the move as an attempt to identify 10-year-old potential drug users so they “can get intervention while they are still young.”</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Imposing drug testing on schoolchildren when Philippine police are summarily killing alleged drug users endangers children should they fail such a drug test</w:t>
      </w:r>
      <w:r w:rsidRPr="00403AD2">
        <w:rPr>
          <w:rFonts w:asciiTheme="minorHAnsi" w:hAnsiTheme="minorHAnsi" w:cstheme="majorHAnsi"/>
          <w:color w:val="000000"/>
          <w:u w:color="000000"/>
        </w:rPr>
        <w:t>. Mandatory testing may also violate children’s right to bodily integrity, constitute arbitrary interference with their privacy and dignity, and may deter children from attending school for reasons unrelated to any potential drug use.</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Police have killed dozens of children since the start of the “war on drugs” in June 2016, deaths which Duterte has dismissed as “collateral damage</w:t>
      </w:r>
      <w:r w:rsidRPr="00403AD2">
        <w:rPr>
          <w:rFonts w:asciiTheme="minorHAnsi" w:hAnsiTheme="minorHAnsi" w:cstheme="majorHAnsi"/>
          <w:color w:val="000000"/>
          <w:u w:color="000000"/>
        </w:rPr>
        <w:t xml:space="preserve">.” In February, police arrested three police officers implicated in the execution-style summary killing of 17-year-old Kian Lloyd </w:t>
      </w:r>
      <w:proofErr w:type="gramStart"/>
      <w:r w:rsidRPr="00403AD2">
        <w:rPr>
          <w:rFonts w:asciiTheme="minorHAnsi" w:hAnsiTheme="minorHAnsi" w:cstheme="majorHAnsi"/>
          <w:color w:val="000000"/>
          <w:u w:color="000000"/>
        </w:rPr>
        <w:t>delos</w:t>
      </w:r>
      <w:proofErr w:type="gramEnd"/>
      <w:r w:rsidRPr="00403AD2">
        <w:rPr>
          <w:rFonts w:asciiTheme="minorHAnsi" w:hAnsiTheme="minorHAnsi" w:cstheme="majorHAnsi"/>
          <w:color w:val="000000"/>
          <w:u w:color="000000"/>
        </w:rPr>
        <w:t xml:space="preserve"> Santos in August 2017.</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Attacks on Journalists</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 xml:space="preserve">The Duterte administration ratcheted up its attack on media freedom in January 2018 by threatening the closure of Rappler.com, an online news outlet critical of the “war on drugs.” In November, the Department of Justice indicted Rappler and its editor and founder, Maria Ressa, for tax evasion. This followed months of attacks and harassment of Rappler by the Duterte government and its supporters. </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New draft regulations by the Philippine House of Representatives in May would allow Congress to ban reporters who “besmirch” the reputation of lawmakers from covering the national legislature. Journalists and some members of Congress have denounced the proposed rule as dangerously ambiguous and stifling.</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The killings of journalists continued in 2018, with six murdered by unidentified gunmen in different parts of the country.</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HIV Epidemic</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The Philippines faces the fastest-growing epidemic of HIV in Asia</w:t>
      </w:r>
      <w:r w:rsidRPr="00403AD2">
        <w:rPr>
          <w:rFonts w:asciiTheme="minorHAnsi" w:hAnsiTheme="minorHAnsi" w:cstheme="majorHAnsi"/>
          <w:color w:val="000000"/>
          <w:u w:color="000000"/>
        </w:rPr>
        <w:t xml:space="preserve">. According to the Joint United Nations Programme on HIV/AIDS (UNAIDS), </w:t>
      </w:r>
      <w:r w:rsidRPr="00403AD2">
        <w:rPr>
          <w:rFonts w:asciiTheme="minorHAnsi" w:hAnsiTheme="minorHAnsi" w:cstheme="majorHAnsi"/>
          <w:color w:val="000000"/>
          <w:u w:val="single" w:color="000000"/>
        </w:rPr>
        <w:t>the number of new HIV cases jumped from 4,400 in 2010 to 12,000 in 2017</w:t>
      </w:r>
      <w:r w:rsidRPr="00403AD2">
        <w:rPr>
          <w:rFonts w:asciiTheme="minorHAnsi" w:hAnsiTheme="minorHAnsi" w:cstheme="majorHAnsi"/>
          <w:color w:val="000000"/>
          <w:u w:color="000000"/>
        </w:rPr>
        <w:t xml:space="preserve">, the last year for which data were available. Most new infections—up to 83 percent—are among men and transgender women who have sex with men. </w:t>
      </w:r>
      <w:r w:rsidRPr="00403AD2">
        <w:rPr>
          <w:rFonts w:asciiTheme="minorHAnsi" w:hAnsiTheme="minorHAnsi" w:cstheme="majorHAnsi"/>
          <w:color w:val="000000"/>
          <w:u w:val="single" w:color="000000"/>
        </w:rPr>
        <w:t>There are now an estimated 68,000 Filipinos living with HIV</w:t>
      </w:r>
      <w:r w:rsidRPr="00403AD2">
        <w:rPr>
          <w:rFonts w:asciiTheme="minorHAnsi" w:hAnsiTheme="minorHAnsi" w:cstheme="majorHAnsi"/>
          <w:color w:val="000000"/>
          <w:u w:color="000000"/>
        </w:rPr>
        <w:t>.</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This increase has been attributed to government policy failures to respond to the epidemic.</w:t>
      </w:r>
      <w:r w:rsidRPr="00403AD2">
        <w:rPr>
          <w:rFonts w:asciiTheme="minorHAnsi" w:hAnsiTheme="minorHAnsi" w:cstheme="majorHAnsi"/>
          <w:color w:val="000000"/>
          <w:u w:color="000000"/>
        </w:rPr>
        <w:t xml:space="preserve"> Human Rights Watch research shows that many sexually active young Filipinos have little or no knowledge </w:t>
      </w:r>
      <w:r w:rsidRPr="00403AD2">
        <w:rPr>
          <w:rFonts w:asciiTheme="minorHAnsi" w:hAnsiTheme="minorHAnsi" w:cstheme="majorHAnsi"/>
          <w:color w:val="000000"/>
          <w:u w:color="000000"/>
        </w:rPr>
        <w:lastRenderedPageBreak/>
        <w:t>about the role of condoms in preventing sexually transmitted diseases because the government fails to promote condoms vigorously, among other factors.</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Human Rights Watch documented that workers and employees in the Philippines living with HIV may suffer workplace discrimination including refusal to hire, unlawful firing, and forced resignation of people with HIV. Some employers may also disregard or actively facilitate workplace harassment of employees who are HIV positive</w:t>
      </w:r>
      <w:r w:rsidRPr="00403AD2">
        <w:rPr>
          <w:rFonts w:asciiTheme="minorHAnsi" w:hAnsiTheme="minorHAnsi" w:cstheme="majorHAnsi"/>
          <w:color w:val="000000"/>
          <w:u w:color="000000"/>
        </w:rPr>
        <w:t>. In February, Duterte suggested to a group of returning overseas migrant workers that they avoid using condoms because they “aren’t pleasurable.” </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October, the Senate and House of Representatives approved a bill that would amend the country’s 20-year-old AIDS law. The new law outlines a rights-based response to the epidemic and prohibits discrimination against people with HIV in the workplace and other settings. It also makes it unlawful to disclose the HIV status of an individual without their consent. However, the law does not include specific provisions directing the government to promote condom use.</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Sexual Orientation and Gender Identity</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 Philippine Supreme Court heard a long-awaited argument in June that could open the door to same-sex marriage in the overwhelmingly Catholic country. In May, the city of Mandaluyong approved an ordinance to protect the rights of lesbian, gay, bisexual, and transgender (LGBT) people—the latest in a slew of similar local laws passed across the country.</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 House of Representatives unanimously passed a federal nondiscrimination bill protecting LGBT people in September 2017, but opponents have stalled a companion bill in the Senate. Representatives also introduced a bill that would create civil partnerships and give same-sex couples rights in adoption, insurance, inheritance, property, and medical decision-making.</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Key International Actors</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January 2018, the European Commission expressed strong concerns about the Philippines’ compliance with the human rights obligations related to the trade preferences scheme from which it benefits.</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February, the prosecutor of the International Criminal Court (ICC) announced that she would open a preliminary examination into the “drug war” killings in the Philippines. The Duterte administration responded by withdrawing from the Rome Statute, which takes effect in one year. In April, the European Parliament adopted a resolution calling on the Philippines to put an end to the drug war and ensure accountability, and on the EU to use all available mean—including suspending trade benefits if necessary—to persuade the Philippines to reverse its abusive trend.</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Asian governments have expressed implicit or explicit support for the anti-drug campaign. The Indonesian government in February awarded then-Philippine National Police Director-General Ronald dela Rosa its highest honor, the Medal of Honor, for his “rock star-like inspiration to the Indonesian national police and the Indonesian people on how to fight the war on drugs.”</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May, the South Korean Embassy in Manila and the Korean Police National Agency donated more than 130 vehicles to the Philippines National Police despite its role in the “drug war” killings.</w:t>
      </w:r>
    </w:p>
    <w:p w:rsidR="00592CD5" w:rsidRPr="00403AD2" w:rsidRDefault="00592CD5" w:rsidP="00592CD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lastRenderedPageBreak/>
        <w:t>The US Congress regularly appropriates assistance to the Philippine government, including substantial financing for arms sales</w:t>
      </w:r>
      <w:r w:rsidRPr="00403AD2">
        <w:rPr>
          <w:rFonts w:asciiTheme="minorHAnsi" w:hAnsiTheme="minorHAnsi" w:cstheme="majorHAnsi"/>
          <w:color w:val="000000"/>
          <w:u w:color="000000"/>
        </w:rPr>
        <w:t xml:space="preserve"> as well as funds for law enforcement and military training. Law enforcement funding is restricted to drug user treatment projects and marine and international interdiction programs. </w:t>
      </w:r>
      <w:r w:rsidRPr="00403AD2">
        <w:rPr>
          <w:rFonts w:asciiTheme="minorHAnsi" w:hAnsiTheme="minorHAnsi" w:cstheme="majorHAnsi"/>
          <w:color w:val="000000"/>
          <w:u w:val="single" w:color="000000"/>
        </w:rPr>
        <w:t>The US military also routinely provides the Philippines military with second-hand military vehicles, ships, and non-lethal equipment.</w:t>
      </w:r>
    </w:p>
    <w:p w:rsidR="00592CD5" w:rsidRPr="00403AD2" w:rsidRDefault="00592CD5" w:rsidP="00592CD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Iceland led a joint statement on behalf of 38 states at the June session of the United Nations Human Rights Council (HRC), building on two previous joint statements, condemning the extrajudicial killings and calling for “a more formal Council initiative” if needed to hold the Philippines to its obligations as a member of the Council. It also called for the Philippines to “cooperate with the international community” to ensure investigations into these deaths. On October 12, the Philippines was elected to serve a second three-year term on the UN HRC, starting January 2019.</w:t>
      </w:r>
    </w:p>
    <w:p w:rsidR="00592CD5" w:rsidRPr="00403AD2" w:rsidRDefault="00592CD5" w:rsidP="00604AA2">
      <w:pPr>
        <w:autoSpaceDE w:val="0"/>
        <w:autoSpaceDN w:val="0"/>
        <w:adjustRightInd w:val="0"/>
        <w:rPr>
          <w:rFonts w:asciiTheme="minorHAnsi" w:hAnsiTheme="minorHAnsi" w:cstheme="majorHAnsi"/>
          <w:color w:val="000000"/>
          <w:u w:color="000000"/>
        </w:rPr>
      </w:pPr>
    </w:p>
    <w:p w:rsidR="00A83C88" w:rsidRPr="00403AD2" w:rsidRDefault="00A83C88" w:rsidP="00A83C88">
      <w:pPr>
        <w:pStyle w:val="Heading3"/>
        <w:rPr>
          <w:rFonts w:asciiTheme="minorHAnsi" w:hAnsiTheme="minorHAnsi"/>
          <w:u w:color="000000"/>
        </w:rPr>
      </w:pPr>
      <w:r w:rsidRPr="00403AD2">
        <w:rPr>
          <w:rFonts w:asciiTheme="minorHAnsi" w:hAnsiTheme="minorHAnsi"/>
          <w:u w:color="000000"/>
        </w:rPr>
        <w:lastRenderedPageBreak/>
        <w:t>Solvency – Leahy Specific</w:t>
      </w:r>
    </w:p>
    <w:p w:rsidR="00A83C88" w:rsidRPr="00403AD2" w:rsidRDefault="00A83C88" w:rsidP="00A83C88">
      <w:pPr>
        <w:rPr>
          <w:rFonts w:asciiTheme="minorHAnsi" w:hAnsiTheme="minorHAnsi"/>
        </w:rPr>
      </w:pPr>
    </w:p>
    <w:p w:rsidR="00604AA2" w:rsidRPr="00403AD2" w:rsidRDefault="00604AA2" w:rsidP="00604AA2">
      <w:pPr>
        <w:pStyle w:val="Heading4"/>
        <w:rPr>
          <w:rFonts w:asciiTheme="minorHAnsi" w:hAnsiTheme="minorHAnsi" w:cstheme="majorHAnsi"/>
          <w:u w:color="000000"/>
        </w:rPr>
      </w:pPr>
      <w:r w:rsidRPr="00403AD2">
        <w:rPr>
          <w:rFonts w:asciiTheme="minorHAnsi" w:hAnsiTheme="minorHAnsi" w:cstheme="majorHAnsi"/>
          <w:u w:color="000000"/>
        </w:rPr>
        <w:t>The US is complicit in massive </w:t>
      </w:r>
      <w:r w:rsidRPr="00403AD2">
        <w:rPr>
          <w:rFonts w:asciiTheme="minorHAnsi" w:hAnsiTheme="minorHAnsi" w:cstheme="majorHAnsi"/>
          <w:u w:val="single" w:color="000000"/>
        </w:rPr>
        <w:t>human rights</w:t>
      </w:r>
      <w:r w:rsidRPr="00403AD2">
        <w:rPr>
          <w:rFonts w:asciiTheme="minorHAnsi" w:hAnsiTheme="minorHAnsi" w:cstheme="majorHAnsi"/>
          <w:u w:color="000000"/>
        </w:rPr>
        <w:t xml:space="preserve"> violations in the Philippines by selling arms for a violent </w:t>
      </w:r>
      <w:r w:rsidRPr="00403AD2">
        <w:rPr>
          <w:rFonts w:asciiTheme="minorHAnsi" w:hAnsiTheme="minorHAnsi" w:cstheme="majorHAnsi"/>
          <w:u w:val="single" w:color="000000"/>
        </w:rPr>
        <w:t xml:space="preserve">war on drugs </w:t>
      </w:r>
      <w:r w:rsidRPr="00403AD2">
        <w:rPr>
          <w:rFonts w:asciiTheme="minorHAnsi" w:hAnsiTheme="minorHAnsi" w:cstheme="majorHAnsi"/>
          <w:u w:color="000000"/>
        </w:rPr>
        <w:t xml:space="preserve">– applying Leahy law is necessary to uphold human rights </w:t>
      </w:r>
    </w:p>
    <w:p w:rsidR="00604AA2" w:rsidRPr="00403AD2" w:rsidRDefault="00604AA2" w:rsidP="00604AA2">
      <w:pPr>
        <w:autoSpaceDE w:val="0"/>
        <w:autoSpaceDN w:val="0"/>
        <w:adjustRightInd w:val="0"/>
        <w:spacing w:line="235" w:lineRule="atLeast"/>
        <w:rPr>
          <w:rFonts w:asciiTheme="minorHAnsi" w:hAnsiTheme="minorHAnsi"/>
        </w:rPr>
      </w:pPr>
      <w:r w:rsidRPr="00403AD2">
        <w:rPr>
          <w:rStyle w:val="Style13ptBold"/>
          <w:rFonts w:asciiTheme="minorHAnsi" w:hAnsiTheme="minorHAnsi" w:cstheme="majorHAnsi"/>
        </w:rPr>
        <w:t>Chew, 19</w:t>
      </w:r>
      <w:r w:rsidRPr="00403AD2">
        <w:rPr>
          <w:rFonts w:asciiTheme="minorHAnsi" w:hAnsiTheme="minorHAnsi" w:cstheme="majorHAnsi"/>
          <w:color w:val="000000"/>
          <w:u w:color="000000"/>
        </w:rPr>
        <w:t xml:space="preserve">-- Ph.D. in American Studies &amp; Ethnicity, and is a Mellon-ACLS Public Fellow (Amee, “It’s Time to End U.S. Military Aid to the Philippines”, Foreign Policy in Focus, </w:t>
      </w:r>
      <w:r w:rsidRPr="00403AD2">
        <w:rPr>
          <w:rFonts w:asciiTheme="minorHAnsi" w:hAnsiTheme="minorHAnsi"/>
        </w:rPr>
        <w:t>4/8/19, </w:t>
      </w:r>
      <w:hyperlink r:id="rId151" w:history="1">
        <w:r w:rsidRPr="00403AD2">
          <w:rPr>
            <w:rStyle w:val="Hyperlink"/>
            <w:rFonts w:asciiTheme="minorHAnsi" w:hAnsiTheme="minorHAnsi"/>
          </w:rPr>
          <w:t>https://fpif.org/its-time-to-end-u-s-military-aid-to-the-philippines/)//SD</w:t>
        </w:r>
      </w:hyperlink>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Philippine President Rodrigo Duterte’s bloody “</w:t>
      </w:r>
      <w:r w:rsidRPr="00403AD2">
        <w:rPr>
          <w:rFonts w:asciiTheme="minorHAnsi" w:hAnsiTheme="minorHAnsi" w:cstheme="majorHAnsi"/>
          <w:color w:val="000000"/>
          <w:u w:val="single" w:color="000000"/>
        </w:rPr>
        <w:t>War on Drugs” has now claimed </w:t>
      </w:r>
      <w:hyperlink r:id="rId152" w:history="1">
        <w:r w:rsidRPr="00403AD2">
          <w:rPr>
            <w:rFonts w:asciiTheme="minorHAnsi" w:hAnsiTheme="minorHAnsi" w:cstheme="majorHAnsi"/>
            <w:color w:val="000000"/>
            <w:u w:val="single" w:color="000000"/>
          </w:rPr>
          <w:t>over</w:t>
        </w:r>
      </w:hyperlink>
      <w:r w:rsidRPr="00403AD2">
        <w:rPr>
          <w:rFonts w:asciiTheme="minorHAnsi" w:hAnsiTheme="minorHAnsi" w:cstheme="majorHAnsi"/>
          <w:color w:val="000000"/>
          <w:u w:val="single" w:color="000000"/>
        </w:rPr>
        <w:t> </w:t>
      </w:r>
      <w:hyperlink r:id="rId153" w:history="1">
        <w:r w:rsidRPr="00403AD2">
          <w:rPr>
            <w:rFonts w:asciiTheme="minorHAnsi" w:hAnsiTheme="minorHAnsi" w:cstheme="majorHAnsi"/>
            <w:color w:val="000000"/>
            <w:u w:val="single" w:color="000000"/>
          </w:rPr>
          <w:t>27,000</w:t>
        </w:r>
      </w:hyperlink>
      <w:r w:rsidRPr="00403AD2">
        <w:rPr>
          <w:rFonts w:asciiTheme="minorHAnsi" w:hAnsiTheme="minorHAnsi" w:cstheme="majorHAnsi"/>
          <w:color w:val="000000"/>
          <w:u w:val="single" w:color="000000"/>
        </w:rPr>
        <w:t> lives</w:t>
      </w:r>
      <w:r w:rsidRPr="00403AD2">
        <w:rPr>
          <w:rFonts w:asciiTheme="minorHAnsi" w:hAnsiTheme="minorHAnsi" w:cstheme="majorHAnsi"/>
          <w:color w:val="000000"/>
          <w:u w:color="000000"/>
        </w:rPr>
        <w:t>— almost all poor and indigent people, including children, summarily executed by police or vigilantes.</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Over </w:t>
      </w:r>
      <w:hyperlink r:id="rId154" w:history="1">
        <w:r w:rsidRPr="00403AD2">
          <w:rPr>
            <w:rFonts w:asciiTheme="minorHAnsi" w:hAnsiTheme="minorHAnsi" w:cstheme="majorHAnsi"/>
            <w:color w:val="000000"/>
            <w:u w:val="single" w:color="000000"/>
          </w:rPr>
          <w:t>140,000</w:t>
        </w:r>
      </w:hyperlink>
      <w:r w:rsidRPr="00403AD2">
        <w:rPr>
          <w:rFonts w:asciiTheme="minorHAnsi" w:hAnsiTheme="minorHAnsi" w:cstheme="majorHAnsi"/>
          <w:color w:val="000000"/>
          <w:u w:val="single" w:color="000000"/>
        </w:rPr>
        <w:t> pre-trial detainees are being held in overcrowded Philippine prisons</w:t>
      </w:r>
      <w:proofErr w:type="gramStart"/>
      <w:r w:rsidRPr="00403AD2">
        <w:rPr>
          <w:rFonts w:asciiTheme="minorHAnsi" w:hAnsiTheme="minorHAnsi" w:cstheme="majorHAnsi"/>
          <w:color w:val="000000"/>
          <w:u w:val="single" w:color="000000"/>
        </w:rPr>
        <w:t>,</w:t>
      </w:r>
      <w:r w:rsidRPr="00403AD2">
        <w:rPr>
          <w:rFonts w:asciiTheme="minorHAnsi" w:hAnsiTheme="minorHAnsi" w:cstheme="majorHAnsi"/>
          <w:color w:val="000000"/>
          <w:u w:color="000000"/>
        </w:rPr>
        <w:t>many</w:t>
      </w:r>
      <w:proofErr w:type="gramEnd"/>
      <w:r w:rsidRPr="00403AD2">
        <w:rPr>
          <w:rFonts w:asciiTheme="minorHAnsi" w:hAnsiTheme="minorHAnsi" w:cstheme="majorHAnsi"/>
          <w:color w:val="000000"/>
          <w:u w:color="000000"/>
        </w:rPr>
        <w:t> </w:t>
      </w:r>
      <w:r w:rsidRPr="00403AD2">
        <w:rPr>
          <w:rFonts w:asciiTheme="minorHAnsi" w:hAnsiTheme="minorHAnsi" w:cstheme="majorHAnsi"/>
          <w:color w:val="000000"/>
          <w:u w:val="single" w:color="000000"/>
        </w:rPr>
        <w:t>on</w:t>
      </w:r>
      <w:r w:rsidRPr="00403AD2">
        <w:rPr>
          <w:rFonts w:asciiTheme="minorHAnsi" w:hAnsiTheme="minorHAnsi" w:cstheme="majorHAnsi"/>
          <w:color w:val="000000"/>
          <w:u w:color="000000"/>
        </w:rPr>
        <w:t>trumped up </w:t>
      </w:r>
      <w:hyperlink r:id="rId155" w:history="1">
        <w:r w:rsidRPr="00403AD2">
          <w:rPr>
            <w:rFonts w:asciiTheme="minorHAnsi" w:hAnsiTheme="minorHAnsi" w:cstheme="majorHAnsi"/>
            <w:color w:val="000000"/>
            <w:u w:val="single" w:color="000000"/>
          </w:rPr>
          <w:t>drug charges</w:t>
        </w:r>
      </w:hyperlink>
      <w:r w:rsidRPr="00403AD2">
        <w:rPr>
          <w:rFonts w:asciiTheme="minorHAnsi" w:hAnsiTheme="minorHAnsi" w:cstheme="majorHAnsi"/>
          <w:color w:val="000000"/>
          <w:u w:val="single" w:color="000000"/>
        </w:rPr>
        <w:t>;75 percent of the total prison population still awaits their day in court</w:t>
      </w:r>
      <w:r w:rsidRPr="00403AD2">
        <w:rPr>
          <w:rFonts w:asciiTheme="minorHAnsi" w:hAnsiTheme="minorHAnsi" w:cstheme="majorHAnsi"/>
          <w:color w:val="000000"/>
          <w:u w:color="000000"/>
        </w:rPr>
        <w:t>, let alone conviction. On top of this, </w:t>
      </w:r>
      <w:r w:rsidRPr="00403AD2">
        <w:rPr>
          <w:rFonts w:asciiTheme="minorHAnsi" w:hAnsiTheme="minorHAnsi" w:cstheme="majorHAnsi"/>
          <w:color w:val="000000"/>
          <w:u w:val="single" w:color="000000"/>
        </w:rPr>
        <w:t>assassinations of human rights lawyers, journalists, labor and peasant organizers, indigenous leaders, clergy, teachers, and activists are spiraling out of control.</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val="single" w:color="000000"/>
        </w:rPr>
        <w:t xml:space="preserve">Duterte has systematically silenced voices of political dissent, jailing Senator Leila DeLima, an early drug war critic; ousting Supreme Court Chief Justice Maria Lourdes Sereno, who opposed the imposition of martial law in Mindanao; and now arresting Maria Ressa, internationally renowned journalist and executive editor of the </w:t>
      </w:r>
      <w:proofErr w:type="gramStart"/>
      <w:r w:rsidRPr="00403AD2">
        <w:rPr>
          <w:rFonts w:asciiTheme="minorHAnsi" w:hAnsiTheme="minorHAnsi" w:cstheme="majorHAnsi"/>
          <w:color w:val="000000"/>
          <w:u w:val="single" w:color="000000"/>
        </w:rPr>
        <w:t>indy</w:t>
      </w:r>
      <w:proofErr w:type="gramEnd"/>
      <w:r w:rsidRPr="00403AD2">
        <w:rPr>
          <w:rFonts w:asciiTheme="minorHAnsi" w:hAnsiTheme="minorHAnsi" w:cstheme="majorHAnsi"/>
          <w:color w:val="000000"/>
          <w:u w:val="single" w:color="000000"/>
        </w:rPr>
        <w:t xml:space="preserve"> outlet </w:t>
      </w:r>
      <w:hyperlink r:id="rId156" w:history="1">
        <w:r w:rsidRPr="00403AD2">
          <w:rPr>
            <w:rFonts w:asciiTheme="minorHAnsi" w:hAnsiTheme="minorHAnsi" w:cstheme="majorHAnsi"/>
            <w:color w:val="000000"/>
            <w:u w:val="single" w:color="000000"/>
          </w:rPr>
          <w:t>Rappler</w:t>
        </w:r>
      </w:hyperlink>
      <w:r w:rsidRPr="00403AD2">
        <w:rPr>
          <w:rFonts w:asciiTheme="minorHAnsi" w:hAnsiTheme="minorHAnsi" w:cstheme="majorHAnsi"/>
          <w:color w:val="000000"/>
          <w:u w:val="single" w:color="000000"/>
        </w:rPr>
        <w:t>.</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Meanwhile, less known to U.S. audiences, </w:t>
      </w:r>
      <w:r w:rsidRPr="00403AD2">
        <w:rPr>
          <w:rFonts w:asciiTheme="minorHAnsi" w:hAnsiTheme="minorHAnsi" w:cstheme="majorHAnsi"/>
          <w:color w:val="000000"/>
          <w:u w:val="single" w:color="000000"/>
        </w:rPr>
        <w:t>Duterte has repeatedly dropped bombs on Philippine soil, impacting over </w:t>
      </w:r>
      <w:hyperlink r:id="rId157" w:history="1">
        <w:r w:rsidRPr="00403AD2">
          <w:rPr>
            <w:rFonts w:asciiTheme="minorHAnsi" w:hAnsiTheme="minorHAnsi" w:cstheme="majorHAnsi"/>
            <w:color w:val="000000"/>
            <w:u w:val="single" w:color="000000"/>
          </w:rPr>
          <w:t>368,000</w:t>
        </w:r>
      </w:hyperlink>
      <w:r w:rsidRPr="00403AD2">
        <w:rPr>
          <w:rFonts w:asciiTheme="minorHAnsi" w:hAnsiTheme="minorHAnsi" w:cstheme="majorHAnsi"/>
          <w:color w:val="000000"/>
          <w:u w:val="single" w:color="000000"/>
        </w:rPr>
        <w:t> people — and some </w:t>
      </w:r>
      <w:hyperlink r:id="rId158" w:history="1">
        <w:r w:rsidRPr="00403AD2">
          <w:rPr>
            <w:rFonts w:asciiTheme="minorHAnsi" w:hAnsiTheme="minorHAnsi" w:cstheme="majorHAnsi"/>
            <w:color w:val="000000"/>
            <w:u w:val="single" w:color="000000"/>
          </w:rPr>
          <w:t>450,000</w:t>
        </w:r>
      </w:hyperlink>
      <w:r w:rsidRPr="00403AD2">
        <w:rPr>
          <w:rFonts w:asciiTheme="minorHAnsi" w:hAnsiTheme="minorHAnsi" w:cstheme="majorHAnsi"/>
          <w:color w:val="000000"/>
          <w:u w:val="single" w:color="000000"/>
        </w:rPr>
        <w:t> civilians have been displaced by militarization</w:t>
      </w:r>
      <w:r w:rsidRPr="00403AD2">
        <w:rPr>
          <w:rFonts w:asciiTheme="minorHAnsi" w:hAnsiTheme="minorHAnsi" w:cstheme="majorHAnsi"/>
          <w:color w:val="000000"/>
          <w:u w:color="000000"/>
        </w:rPr>
        <w:t>. After scuttling peace talks with the National Democratic Front of the Philippines (NDFP), </w:t>
      </w:r>
      <w:r w:rsidRPr="00403AD2">
        <w:rPr>
          <w:rFonts w:asciiTheme="minorHAnsi" w:hAnsiTheme="minorHAnsi" w:cstheme="majorHAnsi"/>
          <w:color w:val="000000"/>
          <w:u w:val="single" w:color="000000"/>
        </w:rPr>
        <w:t>Duterte has jailed internationally protected peace consultants. And in January, consultant Randy Malayao was </w:t>
      </w:r>
      <w:hyperlink r:id="rId159" w:history="1">
        <w:r w:rsidRPr="00403AD2">
          <w:rPr>
            <w:rFonts w:asciiTheme="minorHAnsi" w:hAnsiTheme="minorHAnsi" w:cstheme="majorHAnsi"/>
            <w:color w:val="000000"/>
            <w:u w:val="single" w:color="000000"/>
          </w:rPr>
          <w:t>murdered</w:t>
        </w:r>
      </w:hyperlink>
      <w:r w:rsidRPr="00403AD2">
        <w:rPr>
          <w:rFonts w:asciiTheme="minorHAnsi" w:hAnsiTheme="minorHAnsi" w:cstheme="majorHAnsi"/>
          <w:color w:val="000000"/>
          <w:u w:val="single" w:color="000000"/>
        </w:rPr>
        <w:t> in cold blood by armed hit men.</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Ever </w:t>
      </w:r>
      <w:r w:rsidRPr="00403AD2">
        <w:rPr>
          <w:rFonts w:asciiTheme="minorHAnsi" w:hAnsiTheme="minorHAnsi" w:cstheme="majorHAnsi"/>
          <w:color w:val="000000"/>
          <w:u w:val="single" w:color="000000"/>
        </w:rPr>
        <w:t>since the Philippines attained formal independence in 1946, the U.S. has maintained a military presence on its former colony, guiding and supporting “counter-insurgency” operations</w:t>
      </w:r>
      <w:r w:rsidRPr="00403AD2">
        <w:rPr>
          <w:rFonts w:asciiTheme="minorHAnsi" w:hAnsiTheme="minorHAnsi" w:cstheme="majorHAnsi"/>
          <w:color w:val="000000"/>
          <w:u w:color="000000"/>
        </w:rPr>
        <w:t>to put down constant rebellions against an oligarchic government. Today, t</w:t>
      </w:r>
      <w:r w:rsidRPr="00403AD2">
        <w:rPr>
          <w:rFonts w:asciiTheme="minorHAnsi" w:hAnsiTheme="minorHAnsi" w:cstheme="majorHAnsi"/>
          <w:color w:val="000000"/>
          <w:u w:val="single" w:color="000000"/>
        </w:rPr>
        <w:t>he Philippine armed forces overwhelmingly direct violence not against outside invaders, but at poor and marginalized people within its borders. U.S. military aid is only making internal conflict worse.</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val="single" w:color="000000"/>
        </w:rPr>
        <w:t>U.S. taxpayer funds are bankrolling the worsening human rights crisis in the Philippines.</w:t>
      </w:r>
    </w:p>
    <w:p w:rsidR="00604AA2" w:rsidRPr="00403AD2" w:rsidRDefault="00604AA2" w:rsidP="00604AA2">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Duterte’s repressive regime is the </w:t>
      </w:r>
      <w:hyperlink r:id="rId160" w:history="1">
        <w:r w:rsidRPr="00403AD2">
          <w:rPr>
            <w:rFonts w:asciiTheme="minorHAnsi" w:hAnsiTheme="minorHAnsi" w:cstheme="majorHAnsi"/>
            <w:color w:val="000000"/>
            <w:u w:val="single" w:color="000000"/>
          </w:rPr>
          <w:t>largest</w:t>
        </w:r>
      </w:hyperlink>
      <w:r w:rsidRPr="00403AD2">
        <w:rPr>
          <w:rFonts w:asciiTheme="minorHAnsi" w:hAnsiTheme="minorHAnsi" w:cstheme="majorHAnsi"/>
          <w:color w:val="000000"/>
          <w:u w:val="single" w:color="000000"/>
        </w:rPr>
        <w:t> </w:t>
      </w:r>
      <w:hyperlink r:id="rId161" w:history="1">
        <w:r w:rsidRPr="00403AD2">
          <w:rPr>
            <w:rFonts w:asciiTheme="minorHAnsi" w:hAnsiTheme="minorHAnsi" w:cstheme="majorHAnsi"/>
            <w:color w:val="000000"/>
            <w:u w:val="single" w:color="000000"/>
          </w:rPr>
          <w:t>recipient</w:t>
        </w:r>
      </w:hyperlink>
      <w:r w:rsidRPr="00403AD2">
        <w:rPr>
          <w:rFonts w:asciiTheme="minorHAnsi" w:hAnsiTheme="minorHAnsi" w:cstheme="majorHAnsi"/>
          <w:color w:val="000000"/>
          <w:u w:val="single" w:color="000000"/>
        </w:rPr>
        <w:t> of U.S. military </w:t>
      </w:r>
      <w:hyperlink r:id="rId162" w:history="1">
        <w:r w:rsidRPr="00403AD2">
          <w:rPr>
            <w:rFonts w:asciiTheme="minorHAnsi" w:hAnsiTheme="minorHAnsi" w:cstheme="majorHAnsi"/>
            <w:color w:val="000000"/>
            <w:u w:val="single" w:color="000000"/>
          </w:rPr>
          <w:t>aid</w:t>
        </w:r>
      </w:hyperlink>
      <w:r w:rsidRPr="00403AD2">
        <w:rPr>
          <w:rFonts w:asciiTheme="minorHAnsi" w:hAnsiTheme="minorHAnsi" w:cstheme="majorHAnsi"/>
          <w:color w:val="000000"/>
          <w:u w:color="000000"/>
        </w:rPr>
        <w:t> in East and Southeast Asia.</w:t>
      </w:r>
    </w:p>
    <w:p w:rsidR="00604AA2" w:rsidRPr="00403AD2" w:rsidRDefault="00604AA2" w:rsidP="00604AA2">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2016, the U.S. helped inaugurate Duterte’s drug war by giving </w:t>
      </w:r>
      <w:hyperlink r:id="rId163" w:history="1">
        <w:r w:rsidRPr="00403AD2">
          <w:rPr>
            <w:rFonts w:asciiTheme="minorHAnsi" w:hAnsiTheme="minorHAnsi" w:cstheme="majorHAnsi"/>
            <w:color w:val="000000"/>
            <w:u w:val="single" w:color="000000"/>
          </w:rPr>
          <w:t>$32 million</w:t>
        </w:r>
      </w:hyperlink>
      <w:r w:rsidRPr="00403AD2">
        <w:rPr>
          <w:rFonts w:asciiTheme="minorHAnsi" w:hAnsiTheme="minorHAnsi" w:cstheme="majorHAnsi"/>
          <w:color w:val="000000"/>
          <w:u w:color="000000"/>
        </w:rPr>
        <w:t> to the Philippine police (supposedly for “</w:t>
      </w:r>
      <w:hyperlink r:id="rId164" w:history="1">
        <w:r w:rsidRPr="00403AD2">
          <w:rPr>
            <w:rFonts w:asciiTheme="minorHAnsi" w:hAnsiTheme="minorHAnsi" w:cstheme="majorHAnsi"/>
            <w:color w:val="000000"/>
            <w:u w:val="single" w:color="000000"/>
          </w:rPr>
          <w:t>training and services</w:t>
        </w:r>
      </w:hyperlink>
      <w:r w:rsidRPr="00403AD2">
        <w:rPr>
          <w:rFonts w:asciiTheme="minorHAnsi" w:hAnsiTheme="minorHAnsi" w:cstheme="majorHAnsi"/>
          <w:color w:val="000000"/>
          <w:u w:color="000000"/>
        </w:rPr>
        <w:t>” in “policing standards” and “rule of law,” besides </w:t>
      </w:r>
      <w:hyperlink r:id="rId165" w:history="1">
        <w:r w:rsidRPr="00403AD2">
          <w:rPr>
            <w:rFonts w:asciiTheme="minorHAnsi" w:hAnsiTheme="minorHAnsi" w:cstheme="majorHAnsi"/>
            <w:color w:val="000000"/>
            <w:u w:val="single" w:color="000000"/>
          </w:rPr>
          <w:t>equipment</w:t>
        </w:r>
      </w:hyperlink>
      <w:r w:rsidRPr="00403AD2">
        <w:rPr>
          <w:rFonts w:asciiTheme="minorHAnsi" w:hAnsiTheme="minorHAnsi" w:cstheme="majorHAnsi"/>
          <w:color w:val="000000"/>
          <w:u w:color="000000"/>
        </w:rPr>
        <w:t>). In July 2018, the United States announced an additional </w:t>
      </w:r>
      <w:hyperlink r:id="rId166" w:history="1">
        <w:r w:rsidRPr="00403AD2">
          <w:rPr>
            <w:rFonts w:asciiTheme="minorHAnsi" w:hAnsiTheme="minorHAnsi" w:cstheme="majorHAnsi"/>
            <w:color w:val="000000"/>
            <w:u w:val="single" w:color="000000"/>
          </w:rPr>
          <w:t>$26.5 million</w:t>
        </w:r>
      </w:hyperlink>
      <w:r w:rsidRPr="00403AD2">
        <w:rPr>
          <w:rFonts w:asciiTheme="minorHAnsi" w:hAnsiTheme="minorHAnsi" w:cstheme="majorHAnsi"/>
          <w:color w:val="000000"/>
          <w:u w:color="000000"/>
        </w:rPr>
        <w:t> in U.S. tax dollars to beef up support for Philippine police, in the name of “counter-terrorism.”</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val="single" w:color="000000"/>
        </w:rPr>
        <w:t>In FY2018, the Defense Department provided </w:t>
      </w:r>
      <w:hyperlink r:id="rId167" w:history="1">
        <w:r w:rsidRPr="00403AD2">
          <w:rPr>
            <w:rFonts w:asciiTheme="minorHAnsi" w:hAnsiTheme="minorHAnsi" w:cstheme="majorHAnsi"/>
            <w:color w:val="000000"/>
            <w:u w:val="single" w:color="000000"/>
          </w:rPr>
          <w:t>roughly $100 million</w:t>
        </w:r>
      </w:hyperlink>
      <w:r w:rsidRPr="00403AD2">
        <w:rPr>
          <w:rFonts w:asciiTheme="minorHAnsi" w:hAnsiTheme="minorHAnsi" w:cstheme="majorHAnsi"/>
          <w:color w:val="000000"/>
          <w:u w:val="single" w:color="000000"/>
        </w:rPr>
        <w:t> in military aid, including equipment, weapons, and aerial surveillance systems, to the Philippine military and police, though Operation Pacific Eagle — a so-called “overseas contingency operation” that is </w:t>
      </w:r>
      <w:hyperlink r:id="rId168" w:history="1">
        <w:r w:rsidRPr="00403AD2">
          <w:rPr>
            <w:rFonts w:asciiTheme="minorHAnsi" w:hAnsiTheme="minorHAnsi" w:cstheme="majorHAnsi"/>
            <w:color w:val="000000"/>
            <w:u w:val="single" w:color="000000"/>
          </w:rPr>
          <w:t>exempt</w:t>
        </w:r>
      </w:hyperlink>
      <w:r w:rsidRPr="00403AD2">
        <w:rPr>
          <w:rFonts w:asciiTheme="minorHAnsi" w:hAnsiTheme="minorHAnsi" w:cstheme="majorHAnsi"/>
          <w:color w:val="000000"/>
          <w:u w:val="single" w:color="000000"/>
        </w:rPr>
        <w:t> from congressional limits on spending. The amount demanded for this program will increase to </w:t>
      </w:r>
      <w:hyperlink r:id="rId169" w:history="1">
        <w:r w:rsidRPr="00403AD2">
          <w:rPr>
            <w:rFonts w:asciiTheme="minorHAnsi" w:hAnsiTheme="minorHAnsi" w:cstheme="majorHAnsi"/>
            <w:color w:val="000000"/>
            <w:u w:val="single" w:color="000000"/>
          </w:rPr>
          <w:t>$108.2 million</w:t>
        </w:r>
      </w:hyperlink>
      <w:r w:rsidRPr="00403AD2">
        <w:rPr>
          <w:rFonts w:asciiTheme="minorHAnsi" w:hAnsiTheme="minorHAnsi" w:cstheme="majorHAnsi"/>
          <w:color w:val="000000"/>
          <w:u w:val="single" w:color="000000"/>
        </w:rPr>
        <w:t> for FY2019 — </w:t>
      </w:r>
      <w:r w:rsidRPr="00403AD2">
        <w:rPr>
          <w:rFonts w:asciiTheme="minorHAnsi" w:hAnsiTheme="minorHAnsi" w:cstheme="majorHAnsi"/>
          <w:color w:val="000000"/>
          <w:u w:color="000000"/>
        </w:rPr>
        <w:t>even as</w:t>
      </w:r>
      <w:r w:rsidRPr="00403AD2">
        <w:rPr>
          <w:rFonts w:asciiTheme="minorHAnsi" w:hAnsiTheme="minorHAnsi" w:cstheme="majorHAnsi"/>
          <w:color w:val="000000"/>
          <w:u w:val="single" w:color="000000"/>
        </w:rPr>
        <w:t>the Defense Department has </w:t>
      </w:r>
      <w:hyperlink r:id="rId170" w:history="1">
        <w:r w:rsidRPr="00403AD2">
          <w:rPr>
            <w:rFonts w:asciiTheme="minorHAnsi" w:hAnsiTheme="minorHAnsi" w:cstheme="majorHAnsi"/>
            <w:color w:val="000000"/>
            <w:u w:val="single" w:color="000000"/>
          </w:rPr>
          <w:t>admitted</w:t>
        </w:r>
      </w:hyperlink>
      <w:r w:rsidRPr="00403AD2">
        <w:rPr>
          <w:rFonts w:asciiTheme="minorHAnsi" w:hAnsiTheme="minorHAnsi" w:cstheme="majorHAnsi"/>
          <w:color w:val="000000"/>
          <w:u w:val="single" w:color="000000"/>
        </w:rPr>
        <w:t> it lost track of transactions for 76 of 77 arms sales conducted </w:t>
      </w:r>
      <w:r w:rsidRPr="00403AD2">
        <w:rPr>
          <w:rFonts w:asciiTheme="minorHAnsi" w:hAnsiTheme="minorHAnsi" w:cstheme="majorHAnsi"/>
          <w:color w:val="000000"/>
          <w:u w:color="000000"/>
        </w:rPr>
        <w:t>under bilateral agreements</w:t>
      </w:r>
      <w:r w:rsidRPr="00403AD2">
        <w:rPr>
          <w:rFonts w:asciiTheme="minorHAnsi" w:hAnsiTheme="minorHAnsi" w:cstheme="majorHAnsi"/>
          <w:color w:val="000000"/>
          <w:u w:val="single" w:color="000000"/>
        </w:rPr>
        <w:t>with the Philippines.</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val="single" w:color="000000"/>
        </w:rPr>
        <w:lastRenderedPageBreak/>
        <w:t>In 2018</w:t>
      </w:r>
      <w:r w:rsidRPr="00403AD2">
        <w:rPr>
          <w:rFonts w:asciiTheme="minorHAnsi" w:hAnsiTheme="minorHAnsi" w:cstheme="majorHAnsi"/>
          <w:color w:val="000000"/>
          <w:u w:color="000000"/>
        </w:rPr>
        <w:t>, on top of the above, </w:t>
      </w:r>
      <w:r w:rsidRPr="00403AD2">
        <w:rPr>
          <w:rFonts w:asciiTheme="minorHAnsi" w:hAnsiTheme="minorHAnsi" w:cstheme="majorHAnsi"/>
          <w:color w:val="000000"/>
          <w:u w:val="single" w:color="000000"/>
        </w:rPr>
        <w:t>the U.S. sold the Philippine </w:t>
      </w:r>
      <w:hyperlink r:id="rId171" w:history="1">
        <w:r w:rsidRPr="00403AD2">
          <w:rPr>
            <w:rFonts w:asciiTheme="minorHAnsi" w:hAnsiTheme="minorHAnsi" w:cstheme="majorHAnsi"/>
            <w:color w:val="000000"/>
            <w:u w:val="single" w:color="000000"/>
          </w:rPr>
          <w:t>police</w:t>
        </w:r>
      </w:hyperlink>
      <w:r w:rsidRPr="00403AD2">
        <w:rPr>
          <w:rFonts w:asciiTheme="minorHAnsi" w:hAnsiTheme="minorHAnsi" w:cstheme="majorHAnsi"/>
          <w:color w:val="000000"/>
          <w:u w:val="single" w:color="000000"/>
        </w:rPr>
        <w:t> and </w:t>
      </w:r>
      <w:hyperlink r:id="rId172" w:history="1">
        <w:r w:rsidRPr="00403AD2">
          <w:rPr>
            <w:rFonts w:asciiTheme="minorHAnsi" w:hAnsiTheme="minorHAnsi" w:cstheme="majorHAnsi"/>
            <w:color w:val="000000"/>
            <w:u w:val="single" w:color="000000"/>
          </w:rPr>
          <w:t>military</w:t>
        </w:r>
      </w:hyperlink>
      <w:r w:rsidRPr="00403AD2">
        <w:rPr>
          <w:rFonts w:asciiTheme="minorHAnsi" w:hAnsiTheme="minorHAnsi" w:cstheme="majorHAnsi"/>
          <w:color w:val="000000"/>
          <w:u w:val="single" w:color="000000"/>
        </w:rPr>
        <w:t> over $63 million worth of arms. It</w:t>
      </w:r>
      <w:r w:rsidRPr="00403AD2">
        <w:rPr>
          <w:rFonts w:asciiTheme="minorHAnsi" w:hAnsiTheme="minorHAnsi" w:cstheme="majorHAnsi"/>
          <w:color w:val="000000"/>
          <w:u w:color="000000"/>
        </w:rPr>
        <w:t>also </w:t>
      </w:r>
      <w:r w:rsidRPr="00403AD2">
        <w:rPr>
          <w:rFonts w:asciiTheme="minorHAnsi" w:hAnsiTheme="minorHAnsi" w:cstheme="majorHAnsi"/>
          <w:color w:val="000000"/>
          <w:u w:val="single" w:color="000000"/>
        </w:rPr>
        <w:t>donated </w:t>
      </w:r>
      <w:hyperlink r:id="rId173" w:history="1">
        <w:r w:rsidRPr="00403AD2">
          <w:rPr>
            <w:rFonts w:asciiTheme="minorHAnsi" w:hAnsiTheme="minorHAnsi" w:cstheme="majorHAnsi"/>
            <w:color w:val="000000"/>
            <w:u w:val="single" w:color="000000"/>
          </w:rPr>
          <w:t>2,253 machine guns</w:t>
        </w:r>
      </w:hyperlink>
      <w:r w:rsidRPr="00403AD2">
        <w:rPr>
          <w:rFonts w:asciiTheme="minorHAnsi" w:hAnsiTheme="minorHAnsi" w:cstheme="majorHAnsi"/>
          <w:color w:val="000000"/>
          <w:u w:val="single" w:color="000000"/>
        </w:rPr>
        <w:t>, over </w:t>
      </w:r>
      <w:hyperlink r:id="rId174" w:history="1">
        <w:r w:rsidRPr="00403AD2">
          <w:rPr>
            <w:rFonts w:asciiTheme="minorHAnsi" w:hAnsiTheme="minorHAnsi" w:cstheme="majorHAnsi"/>
            <w:color w:val="000000"/>
            <w:u w:val="single" w:color="000000"/>
          </w:rPr>
          <w:t>5 million</w:t>
        </w:r>
      </w:hyperlink>
      <w:r w:rsidRPr="00403AD2">
        <w:rPr>
          <w:rFonts w:asciiTheme="minorHAnsi" w:hAnsiTheme="minorHAnsi" w:cstheme="majorHAnsi"/>
          <w:color w:val="000000"/>
          <w:u w:val="single" w:color="000000"/>
        </w:rPr>
        <w:t> rounds of ammunition, surveillance equipment, and other weapons. </w:t>
      </w:r>
      <w:r w:rsidRPr="00403AD2">
        <w:rPr>
          <w:rFonts w:asciiTheme="minorHAnsi" w:hAnsiTheme="minorHAnsi" w:cstheme="majorHAnsi"/>
          <w:color w:val="000000"/>
          <w:u w:color="000000"/>
        </w:rPr>
        <w:t>Military aid totaled at least $193.5 million last year, not including arms sales, and donated equipment of unreported worth. At least $145.6 million is already pledged for 2019.</w:t>
      </w:r>
    </w:p>
    <w:p w:rsidR="00604AA2" w:rsidRPr="00403AD2" w:rsidRDefault="00604AA2" w:rsidP="00604AA2">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January, Trump authorized $1.5 billion annually for the Asian Pacific region, including the Philippines, from 2019 to 2023. Although this authorization includes a </w:t>
      </w:r>
      <w:hyperlink r:id="rId175" w:history="1">
        <w:r w:rsidRPr="00403AD2">
          <w:rPr>
            <w:rFonts w:asciiTheme="minorHAnsi" w:hAnsiTheme="minorHAnsi" w:cstheme="majorHAnsi"/>
            <w:color w:val="000000"/>
            <w:u w:val="single" w:color="000000"/>
          </w:rPr>
          <w:t>stipulation</w:t>
        </w:r>
      </w:hyperlink>
      <w:r w:rsidRPr="00403AD2">
        <w:rPr>
          <w:rFonts w:asciiTheme="minorHAnsi" w:hAnsiTheme="minorHAnsi" w:cstheme="majorHAnsi"/>
          <w:color w:val="000000"/>
          <w:u w:color="000000"/>
        </w:rPr>
        <w:t> that counter-narcotics funds will not go to the Philippines (“except for drug demand reduction,” a potential loophole), it’s too little, too late. The set-aside has no restrictions on weapons funding for the Philippine military. And separately, the State Department already plans to deliver </w:t>
      </w:r>
      <w:hyperlink r:id="rId176" w:history="1">
        <w:r w:rsidRPr="00403AD2">
          <w:rPr>
            <w:rFonts w:asciiTheme="minorHAnsi" w:hAnsiTheme="minorHAnsi" w:cstheme="majorHAnsi"/>
            <w:color w:val="000000"/>
            <w:u w:val="single" w:color="000000"/>
          </w:rPr>
          <w:t>$5.3 million</w:t>
        </w:r>
      </w:hyperlink>
      <w:r w:rsidRPr="00403AD2">
        <w:rPr>
          <w:rFonts w:asciiTheme="minorHAnsi" w:hAnsiTheme="minorHAnsi" w:cstheme="majorHAnsi"/>
          <w:color w:val="000000"/>
          <w:u w:color="000000"/>
        </w:rPr>
        <w:t> this year to the Philippine police for anti-narcotics activities. Worse, rampant corruption together with a total lack of transparency means it’s hard to ensure where military aid could actually end up.</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val="single" w:color="000000"/>
        </w:rPr>
        <w:t>U.S. military equipment forms the backbone of Duterte’s “military modernization” program.</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Although the above aid is tiny compared to the U.S.’s own bloated military budget, </w:t>
      </w:r>
      <w:r w:rsidRPr="00403AD2">
        <w:rPr>
          <w:rFonts w:asciiTheme="minorHAnsi" w:hAnsiTheme="minorHAnsi" w:cstheme="majorHAnsi"/>
          <w:color w:val="000000"/>
          <w:u w:val="single" w:color="000000"/>
        </w:rPr>
        <w:t>this tremendous transfer of weapons and surveillance technology is significant in propping up the Philippine armed forces’ capacity.</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Du</w:t>
      </w:r>
      <w:r w:rsidRPr="00403AD2">
        <w:rPr>
          <w:rFonts w:asciiTheme="minorHAnsi" w:hAnsiTheme="minorHAnsi" w:cstheme="majorHAnsi"/>
          <w:color w:val="000000"/>
          <w:u w:val="single" w:color="000000"/>
        </w:rPr>
        <w:t>terte has embarked on an ambitious program to “modernize” the Philippine military, massively increasing funding and pouring more money towards this than spent in </w:t>
      </w:r>
      <w:hyperlink r:id="rId177" w:history="1">
        <w:r w:rsidRPr="00403AD2">
          <w:rPr>
            <w:rFonts w:asciiTheme="minorHAnsi" w:hAnsiTheme="minorHAnsi" w:cstheme="majorHAnsi"/>
            <w:color w:val="000000"/>
            <w:u w:val="single" w:color="000000"/>
          </w:rPr>
          <w:t>the last 15 years</w:t>
        </w:r>
      </w:hyperlink>
      <w:r w:rsidRPr="00403AD2">
        <w:rPr>
          <w:rFonts w:asciiTheme="minorHAnsi" w:hAnsiTheme="minorHAnsi" w:cstheme="majorHAnsi"/>
          <w:color w:val="000000"/>
          <w:u w:color="000000"/>
        </w:rPr>
        <w:t>. (Meanwhile, he’s </w:t>
      </w:r>
      <w:hyperlink r:id="rId178" w:history="1">
        <w:r w:rsidRPr="00403AD2">
          <w:rPr>
            <w:rFonts w:asciiTheme="minorHAnsi" w:hAnsiTheme="minorHAnsi" w:cstheme="majorHAnsi"/>
            <w:color w:val="000000"/>
            <w:u w:color="000000"/>
          </w:rPr>
          <w:t>doubled</w:t>
        </w:r>
      </w:hyperlink>
      <w:r w:rsidRPr="00403AD2">
        <w:rPr>
          <w:rFonts w:asciiTheme="minorHAnsi" w:hAnsiTheme="minorHAnsi" w:cstheme="majorHAnsi"/>
          <w:color w:val="000000"/>
          <w:u w:color="000000"/>
        </w:rPr>
        <w:t> the salaries of military and police.) </w:t>
      </w:r>
      <w:r w:rsidRPr="00403AD2">
        <w:rPr>
          <w:rFonts w:asciiTheme="minorHAnsi" w:hAnsiTheme="minorHAnsi" w:cstheme="majorHAnsi"/>
          <w:color w:val="000000"/>
          <w:u w:val="single" w:color="000000"/>
        </w:rPr>
        <w:t>He could not do so without U.S. aid and arms.</w:t>
      </w:r>
    </w:p>
    <w:p w:rsidR="00604AA2" w:rsidRPr="00403AD2" w:rsidRDefault="00604AA2" w:rsidP="00604AA2">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For its part, the U.S. is particularly interested in </w:t>
      </w:r>
      <w:hyperlink r:id="rId179" w:history="1">
        <w:r w:rsidRPr="00403AD2">
          <w:rPr>
            <w:rFonts w:asciiTheme="minorHAnsi" w:hAnsiTheme="minorHAnsi" w:cstheme="majorHAnsi"/>
            <w:color w:val="000000"/>
            <w:u w:val="single" w:color="000000"/>
          </w:rPr>
          <w:t>expanding</w:t>
        </w:r>
      </w:hyperlink>
      <w:r w:rsidRPr="00403AD2">
        <w:rPr>
          <w:rFonts w:asciiTheme="minorHAnsi" w:hAnsiTheme="minorHAnsi" w:cstheme="majorHAnsi"/>
          <w:color w:val="000000"/>
          <w:u w:color="000000"/>
        </w:rPr>
        <w:t> aerial “intelligence, surveillance, and reconnaissance” missions over Mindanao, the largest island in the Southern Philippines, rich in untapped mineral resources. Without U.S. aid, the Philippine military would lack the airplanes and technology to perform this surveillance.</w:t>
      </w:r>
    </w:p>
    <w:p w:rsidR="00604AA2" w:rsidRPr="00403AD2" w:rsidRDefault="00604AA2" w:rsidP="00604AA2">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What’s more, this year’s Operation Pacific Eagle budget sets aside an extra </w:t>
      </w:r>
      <w:hyperlink r:id="rId180" w:history="1">
        <w:r w:rsidRPr="00403AD2">
          <w:rPr>
            <w:rFonts w:asciiTheme="minorHAnsi" w:hAnsiTheme="minorHAnsi" w:cstheme="majorHAnsi"/>
            <w:color w:val="000000"/>
            <w:u w:val="single" w:color="000000"/>
          </w:rPr>
          <w:t>$3.5 million</w:t>
        </w:r>
      </w:hyperlink>
      <w:r w:rsidRPr="00403AD2">
        <w:rPr>
          <w:rFonts w:asciiTheme="minorHAnsi" w:hAnsiTheme="minorHAnsi" w:cstheme="majorHAnsi"/>
          <w:color w:val="000000"/>
          <w:u w:color="000000"/>
        </w:rPr>
        <w:t> for U.S. military efforts to collect and analyze “local media in native languages” — underscoring that the U.S. is striving for an upper hand in directing Philippine military operations. And in winning an information war over public opinion.</w:t>
      </w:r>
    </w:p>
    <w:p w:rsidR="00604AA2" w:rsidRPr="00403AD2" w:rsidRDefault="00604AA2" w:rsidP="00604AA2">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recent years, the U.S. has had up to </w:t>
      </w:r>
      <w:hyperlink r:id="rId181" w:history="1">
        <w:r w:rsidRPr="00403AD2">
          <w:rPr>
            <w:rFonts w:asciiTheme="minorHAnsi" w:hAnsiTheme="minorHAnsi" w:cstheme="majorHAnsi"/>
            <w:color w:val="000000"/>
            <w:u w:val="single" w:color="000000"/>
          </w:rPr>
          <w:t>5,000</w:t>
        </w:r>
      </w:hyperlink>
      <w:r w:rsidRPr="00403AD2">
        <w:rPr>
          <w:rFonts w:asciiTheme="minorHAnsi" w:hAnsiTheme="minorHAnsi" w:cstheme="majorHAnsi"/>
          <w:color w:val="000000"/>
          <w:u w:color="000000"/>
        </w:rPr>
        <w:t> troops deployed in the Philippines at any one time. Officially, U.S. troops are limited to “joint exercises” and war games. But questions have been raised over </w:t>
      </w:r>
      <w:hyperlink r:id="rId182" w:history="1">
        <w:r w:rsidRPr="00403AD2">
          <w:rPr>
            <w:rFonts w:asciiTheme="minorHAnsi" w:hAnsiTheme="minorHAnsi" w:cstheme="majorHAnsi"/>
            <w:color w:val="000000"/>
            <w:u w:val="single" w:color="000000"/>
          </w:rPr>
          <w:t>possible U.S. personnel</w:t>
        </w:r>
      </w:hyperlink>
      <w:r w:rsidRPr="00403AD2">
        <w:rPr>
          <w:rFonts w:asciiTheme="minorHAnsi" w:hAnsiTheme="minorHAnsi" w:cstheme="majorHAnsi"/>
          <w:color w:val="000000"/>
          <w:u w:color="000000"/>
        </w:rPr>
        <w:t> involvement in secretive missions, resulting in killings of civilians and human rights abuses.</w:t>
      </w:r>
    </w:p>
    <w:p w:rsidR="00604AA2" w:rsidRPr="00403AD2" w:rsidRDefault="00604AA2" w:rsidP="00604AA2">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the case of the 2015 </w:t>
      </w:r>
      <w:hyperlink r:id="rId183" w:history="1">
        <w:r w:rsidRPr="00403AD2">
          <w:rPr>
            <w:rFonts w:asciiTheme="minorHAnsi" w:hAnsiTheme="minorHAnsi" w:cstheme="majorHAnsi"/>
            <w:color w:val="000000"/>
            <w:u w:val="single" w:color="000000"/>
          </w:rPr>
          <w:t>Mamasapano</w:t>
        </w:r>
      </w:hyperlink>
      <w:r w:rsidRPr="00403AD2">
        <w:rPr>
          <w:rFonts w:asciiTheme="minorHAnsi" w:hAnsiTheme="minorHAnsi" w:cstheme="majorHAnsi"/>
          <w:color w:val="000000"/>
          <w:u w:color="000000"/>
        </w:rPr>
        <w:t> </w:t>
      </w:r>
      <w:hyperlink r:id="rId184" w:history="1">
        <w:r w:rsidRPr="00403AD2">
          <w:rPr>
            <w:rFonts w:asciiTheme="minorHAnsi" w:hAnsiTheme="minorHAnsi" w:cstheme="majorHAnsi"/>
            <w:color w:val="000000"/>
            <w:u w:val="single" w:color="000000"/>
          </w:rPr>
          <w:t>massacre</w:t>
        </w:r>
      </w:hyperlink>
      <w:r w:rsidRPr="00403AD2">
        <w:rPr>
          <w:rFonts w:asciiTheme="minorHAnsi" w:hAnsiTheme="minorHAnsi" w:cstheme="majorHAnsi"/>
          <w:color w:val="000000"/>
          <w:u w:color="000000"/>
        </w:rPr>
        <w:t>, supposedly under the jurisdiction of Philippine police and military only, hearings later </w:t>
      </w:r>
      <w:hyperlink r:id="rId185" w:history="1">
        <w:r w:rsidRPr="00403AD2">
          <w:rPr>
            <w:rFonts w:asciiTheme="minorHAnsi" w:hAnsiTheme="minorHAnsi" w:cstheme="majorHAnsi"/>
            <w:color w:val="000000"/>
            <w:u w:val="single" w:color="000000"/>
          </w:rPr>
          <w:t>uncovered</w:t>
        </w:r>
      </w:hyperlink>
      <w:r w:rsidRPr="00403AD2">
        <w:rPr>
          <w:rFonts w:asciiTheme="minorHAnsi" w:hAnsiTheme="minorHAnsi" w:cstheme="majorHAnsi"/>
          <w:color w:val="000000"/>
          <w:u w:color="000000"/>
        </w:rPr>
        <w:t> U.S. guidance and surveillance support, despite U.S. denials. Meanwhile, U.S. troops who themselves commit human rights abuses, murder, or sexual assault, are insulated from being held accountable by the U.S.-Philippines Visiting Forces Agreement.</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What are the consequences of the bonanza of military aid for Duterte? </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The bottom line is, </w:t>
      </w:r>
      <w:r w:rsidRPr="00403AD2">
        <w:rPr>
          <w:rFonts w:asciiTheme="minorHAnsi" w:hAnsiTheme="minorHAnsi" w:cstheme="majorHAnsi"/>
          <w:color w:val="000000"/>
          <w:u w:val="single" w:color="000000"/>
        </w:rPr>
        <w:t>the U.S. government is complicit in — and actively supporting — the deepening human rights crisis in the Philippines.</w:t>
      </w:r>
    </w:p>
    <w:p w:rsidR="00604AA2" w:rsidRPr="00403AD2" w:rsidRDefault="006A1906" w:rsidP="00604AA2">
      <w:pPr>
        <w:autoSpaceDE w:val="0"/>
        <w:autoSpaceDN w:val="0"/>
        <w:adjustRightInd w:val="0"/>
        <w:spacing w:line="235" w:lineRule="atLeast"/>
        <w:rPr>
          <w:rFonts w:asciiTheme="minorHAnsi" w:hAnsiTheme="minorHAnsi" w:cstheme="majorHAnsi"/>
          <w:color w:val="000000"/>
          <w:u w:color="000000"/>
        </w:rPr>
      </w:pPr>
      <w:hyperlink r:id="rId186" w:history="1">
        <w:r w:rsidR="00604AA2" w:rsidRPr="00403AD2">
          <w:rPr>
            <w:rFonts w:asciiTheme="minorHAnsi" w:hAnsiTheme="minorHAnsi" w:cstheme="majorHAnsi"/>
            <w:color w:val="000000"/>
            <w:u w:val="single" w:color="000000"/>
          </w:rPr>
          <w:t>Police are</w:t>
        </w:r>
      </w:hyperlink>
      <w:r w:rsidR="00604AA2" w:rsidRPr="00403AD2">
        <w:rPr>
          <w:rFonts w:asciiTheme="minorHAnsi" w:hAnsiTheme="minorHAnsi" w:cstheme="majorHAnsi"/>
          <w:color w:val="000000"/>
          <w:u w:val="single" w:color="000000"/>
        </w:rPr>
        <w:t> linked to the killings carried out by unidentified vigilantes in the War on Drugs, and their </w:t>
      </w:r>
      <w:hyperlink r:id="rId187" w:history="1">
        <w:r w:rsidR="00604AA2" w:rsidRPr="00403AD2">
          <w:rPr>
            <w:rFonts w:asciiTheme="minorHAnsi" w:hAnsiTheme="minorHAnsi" w:cstheme="majorHAnsi"/>
            <w:color w:val="000000"/>
            <w:u w:val="single" w:color="000000"/>
          </w:rPr>
          <w:t>corruption</w:t>
        </w:r>
      </w:hyperlink>
      <w:r w:rsidR="00604AA2" w:rsidRPr="00403AD2">
        <w:rPr>
          <w:rFonts w:asciiTheme="minorHAnsi" w:hAnsiTheme="minorHAnsi" w:cstheme="majorHAnsi"/>
          <w:color w:val="000000"/>
          <w:u w:val="single" w:color="000000"/>
        </w:rPr>
        <w:t> </w:t>
      </w:r>
      <w:hyperlink r:id="rId188" w:history="1">
        <w:r w:rsidR="00604AA2" w:rsidRPr="00403AD2">
          <w:rPr>
            <w:rFonts w:asciiTheme="minorHAnsi" w:hAnsiTheme="minorHAnsi" w:cstheme="majorHAnsi"/>
            <w:color w:val="000000"/>
            <w:u w:val="single" w:color="000000"/>
          </w:rPr>
          <w:t>abounds</w:t>
        </w:r>
      </w:hyperlink>
      <w:r w:rsidR="00604AA2" w:rsidRPr="00403AD2">
        <w:rPr>
          <w:rFonts w:asciiTheme="minorHAnsi" w:hAnsiTheme="minorHAnsi" w:cstheme="majorHAnsi"/>
          <w:color w:val="000000"/>
          <w:u w:color="000000"/>
        </w:rPr>
        <w:t xml:space="preserve">. Besides tagging the unarmed people they have murdered as “fighting </w:t>
      </w:r>
      <w:r w:rsidR="00604AA2" w:rsidRPr="00403AD2">
        <w:rPr>
          <w:rFonts w:asciiTheme="minorHAnsi" w:hAnsiTheme="minorHAnsi" w:cstheme="majorHAnsi"/>
          <w:color w:val="000000"/>
          <w:u w:color="000000"/>
        </w:rPr>
        <w:lastRenderedPageBreak/>
        <w:t>back,” </w:t>
      </w:r>
      <w:r w:rsidR="00604AA2" w:rsidRPr="00403AD2">
        <w:rPr>
          <w:rFonts w:asciiTheme="minorHAnsi" w:hAnsiTheme="minorHAnsi" w:cstheme="majorHAnsi"/>
          <w:color w:val="000000"/>
          <w:u w:val="single" w:color="000000"/>
        </w:rPr>
        <w:t>police have </w:t>
      </w:r>
      <w:hyperlink r:id="rId189" w:history="1">
        <w:r w:rsidR="00604AA2" w:rsidRPr="00403AD2">
          <w:rPr>
            <w:rFonts w:asciiTheme="minorHAnsi" w:hAnsiTheme="minorHAnsi" w:cstheme="majorHAnsi"/>
            <w:color w:val="000000"/>
            <w:u w:val="single" w:color="000000"/>
          </w:rPr>
          <w:t>planted</w:t>
        </w:r>
      </w:hyperlink>
      <w:r w:rsidR="00604AA2" w:rsidRPr="00403AD2">
        <w:rPr>
          <w:rFonts w:asciiTheme="minorHAnsi" w:hAnsiTheme="minorHAnsi" w:cstheme="majorHAnsi"/>
          <w:color w:val="000000"/>
          <w:u w:val="single" w:color="000000"/>
        </w:rPr>
        <w:t> evidence; </w:t>
      </w:r>
      <w:hyperlink r:id="rId190" w:history="1">
        <w:r w:rsidR="00604AA2" w:rsidRPr="00403AD2">
          <w:rPr>
            <w:rFonts w:asciiTheme="minorHAnsi" w:hAnsiTheme="minorHAnsi" w:cstheme="majorHAnsi"/>
            <w:color w:val="000000"/>
            <w:u w:val="single" w:color="000000"/>
          </w:rPr>
          <w:t>sexually</w:t>
        </w:r>
      </w:hyperlink>
      <w:r w:rsidR="00604AA2" w:rsidRPr="00403AD2">
        <w:rPr>
          <w:rFonts w:asciiTheme="minorHAnsi" w:hAnsiTheme="minorHAnsi" w:cstheme="majorHAnsi"/>
          <w:color w:val="000000"/>
          <w:u w:val="single" w:color="000000"/>
        </w:rPr>
        <w:t> </w:t>
      </w:r>
      <w:hyperlink r:id="rId191" w:history="1">
        <w:r w:rsidR="00604AA2" w:rsidRPr="00403AD2">
          <w:rPr>
            <w:rFonts w:asciiTheme="minorHAnsi" w:hAnsiTheme="minorHAnsi" w:cstheme="majorHAnsi"/>
            <w:color w:val="000000"/>
            <w:u w:val="single" w:color="000000"/>
          </w:rPr>
          <w:t>assaulted</w:t>
        </w:r>
      </w:hyperlink>
      <w:r w:rsidR="00604AA2" w:rsidRPr="00403AD2">
        <w:rPr>
          <w:rFonts w:asciiTheme="minorHAnsi" w:hAnsiTheme="minorHAnsi" w:cstheme="majorHAnsi"/>
          <w:color w:val="000000"/>
          <w:u w:val="single" w:color="000000"/>
        </w:rPr>
        <w:t> </w:t>
      </w:r>
      <w:hyperlink r:id="rId192" w:history="1">
        <w:r w:rsidR="00604AA2" w:rsidRPr="00403AD2">
          <w:rPr>
            <w:rFonts w:asciiTheme="minorHAnsi" w:hAnsiTheme="minorHAnsi" w:cstheme="majorHAnsi"/>
            <w:color w:val="000000"/>
            <w:u w:val="single" w:color="000000"/>
          </w:rPr>
          <w:t>women</w:t>
        </w:r>
      </w:hyperlink>
      <w:r w:rsidR="00604AA2" w:rsidRPr="00403AD2">
        <w:rPr>
          <w:rFonts w:asciiTheme="minorHAnsi" w:hAnsiTheme="minorHAnsi" w:cstheme="majorHAnsi"/>
          <w:color w:val="000000"/>
          <w:u w:val="single" w:color="000000"/>
        </w:rPr>
        <w:t> </w:t>
      </w:r>
      <w:hyperlink r:id="rId193" w:history="1">
        <w:r w:rsidR="00604AA2" w:rsidRPr="00403AD2">
          <w:rPr>
            <w:rFonts w:asciiTheme="minorHAnsi" w:hAnsiTheme="minorHAnsi" w:cstheme="majorHAnsi"/>
            <w:color w:val="000000"/>
            <w:u w:val="single" w:color="000000"/>
          </w:rPr>
          <w:t>and</w:t>
        </w:r>
      </w:hyperlink>
      <w:r w:rsidR="00604AA2" w:rsidRPr="00403AD2">
        <w:rPr>
          <w:rFonts w:asciiTheme="minorHAnsi" w:hAnsiTheme="minorHAnsi" w:cstheme="majorHAnsi"/>
          <w:color w:val="000000"/>
          <w:u w:val="single" w:color="000000"/>
        </w:rPr>
        <w:t> children, in </w:t>
      </w:r>
      <w:hyperlink r:id="rId194" w:history="1">
        <w:r w:rsidR="00604AA2" w:rsidRPr="00403AD2">
          <w:rPr>
            <w:rFonts w:asciiTheme="minorHAnsi" w:hAnsiTheme="minorHAnsi" w:cstheme="majorHAnsi"/>
            <w:color w:val="000000"/>
            <w:u w:val="single" w:color="000000"/>
          </w:rPr>
          <w:t>exchange</w:t>
        </w:r>
      </w:hyperlink>
      <w:r w:rsidR="00604AA2" w:rsidRPr="00403AD2">
        <w:rPr>
          <w:rFonts w:asciiTheme="minorHAnsi" w:hAnsiTheme="minorHAnsi" w:cstheme="majorHAnsi"/>
          <w:color w:val="000000"/>
          <w:u w:val="single" w:color="000000"/>
        </w:rPr>
        <w:t> for release or dropping drug charges; and detained people without charges and tortured them to extract bribes, including through the use of </w:t>
      </w:r>
      <w:hyperlink r:id="rId195" w:history="1">
        <w:r w:rsidR="00604AA2" w:rsidRPr="00403AD2">
          <w:rPr>
            <w:rFonts w:asciiTheme="minorHAnsi" w:hAnsiTheme="minorHAnsi" w:cstheme="majorHAnsi"/>
            <w:color w:val="000000"/>
            <w:u w:val="single" w:color="000000"/>
          </w:rPr>
          <w:t>secret</w:t>
        </w:r>
      </w:hyperlink>
      <w:r w:rsidR="00604AA2" w:rsidRPr="00403AD2">
        <w:rPr>
          <w:rFonts w:asciiTheme="minorHAnsi" w:hAnsiTheme="minorHAnsi" w:cstheme="majorHAnsi"/>
          <w:color w:val="000000"/>
          <w:u w:val="single" w:color="000000"/>
        </w:rPr>
        <w:t> holding cells.</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In addition to the drug war, repression is unfolding on other fronts, as well</w:t>
      </w:r>
      <w:r w:rsidRPr="00403AD2">
        <w:rPr>
          <w:rFonts w:asciiTheme="minorHAnsi" w:hAnsiTheme="minorHAnsi" w:cstheme="majorHAnsi"/>
          <w:color w:val="000000"/>
          <w:u w:val="single" w:color="000000"/>
        </w:rPr>
        <w:t>. </w:t>
      </w:r>
      <w:hyperlink r:id="rId196" w:history="1">
        <w:r w:rsidRPr="00403AD2">
          <w:rPr>
            <w:rFonts w:asciiTheme="minorHAnsi" w:hAnsiTheme="minorHAnsi" w:cstheme="majorHAnsi"/>
            <w:color w:val="000000"/>
            <w:u w:val="single" w:color="000000"/>
          </w:rPr>
          <w:t>Twelve journalists</w:t>
        </w:r>
      </w:hyperlink>
      <w:r w:rsidRPr="00403AD2">
        <w:rPr>
          <w:rFonts w:asciiTheme="minorHAnsi" w:hAnsiTheme="minorHAnsi" w:cstheme="majorHAnsi"/>
          <w:color w:val="000000"/>
          <w:u w:val="single" w:color="000000"/>
        </w:rPr>
        <w:t> were killed in the first two years under Duterte — the highest number of murdered journalists in the first two years in office of any Philippine president. At least </w:t>
      </w:r>
      <w:hyperlink r:id="rId197" w:history="1">
        <w:r w:rsidRPr="00403AD2">
          <w:rPr>
            <w:rFonts w:asciiTheme="minorHAnsi" w:hAnsiTheme="minorHAnsi" w:cstheme="majorHAnsi"/>
            <w:color w:val="000000"/>
            <w:u w:val="single" w:color="000000"/>
          </w:rPr>
          <w:t>34 lawyers</w:t>
        </w:r>
      </w:hyperlink>
      <w:r w:rsidRPr="00403AD2">
        <w:rPr>
          <w:rFonts w:asciiTheme="minorHAnsi" w:hAnsiTheme="minorHAnsi" w:cstheme="majorHAnsi"/>
          <w:color w:val="000000"/>
          <w:u w:val="single" w:color="000000"/>
        </w:rPr>
        <w:t> have been assassinated</w:t>
      </w:r>
      <w:r w:rsidRPr="00403AD2">
        <w:rPr>
          <w:rFonts w:asciiTheme="minorHAnsi" w:hAnsiTheme="minorHAnsi" w:cstheme="majorHAnsi"/>
          <w:color w:val="000000"/>
          <w:u w:color="000000"/>
        </w:rPr>
        <w:t>, including Benjamin Ramos of the National Union of People’s Lawyers, an attorney representing the Sagay 9 — peasants, including women and minors, massacred for trying to claim land they were legally awarded.</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At least </w:t>
      </w:r>
      <w:hyperlink r:id="rId198" w:history="1">
        <w:r w:rsidRPr="00403AD2">
          <w:rPr>
            <w:rFonts w:asciiTheme="minorHAnsi" w:hAnsiTheme="minorHAnsi" w:cstheme="majorHAnsi"/>
            <w:color w:val="000000"/>
            <w:u w:val="single" w:color="000000"/>
          </w:rPr>
          <w:t>48</w:t>
        </w:r>
      </w:hyperlink>
      <w:r w:rsidRPr="00403AD2">
        <w:rPr>
          <w:rFonts w:asciiTheme="minorHAnsi" w:hAnsiTheme="minorHAnsi" w:cstheme="majorHAnsi"/>
          <w:color w:val="000000"/>
          <w:u w:val="single" w:color="000000"/>
        </w:rPr>
        <w:t> environmental campaigners were murdered in 2017 alone</w:t>
      </w:r>
      <w:r w:rsidRPr="00403AD2">
        <w:rPr>
          <w:rFonts w:asciiTheme="minorHAnsi" w:hAnsiTheme="minorHAnsi" w:cstheme="majorHAnsi"/>
          <w:color w:val="000000"/>
          <w:u w:color="000000"/>
        </w:rPr>
        <w:t>, making the Philippines the second most dangerous country for environmentalists, after Brazil. </w:t>
      </w:r>
      <w:r w:rsidRPr="00403AD2">
        <w:rPr>
          <w:rFonts w:asciiTheme="minorHAnsi" w:hAnsiTheme="minorHAnsi" w:cstheme="majorHAnsi"/>
          <w:color w:val="000000"/>
          <w:u w:val="single" w:color="000000"/>
        </w:rPr>
        <w:t>By 2018, </w:t>
      </w:r>
      <w:hyperlink r:id="rId199" w:history="1">
        <w:r w:rsidRPr="00403AD2">
          <w:rPr>
            <w:rFonts w:asciiTheme="minorHAnsi" w:hAnsiTheme="minorHAnsi" w:cstheme="majorHAnsi"/>
            <w:color w:val="000000"/>
            <w:u w:val="single" w:color="000000"/>
          </w:rPr>
          <w:t>14 massacres</w:t>
        </w:r>
      </w:hyperlink>
      <w:r w:rsidRPr="00403AD2">
        <w:rPr>
          <w:rFonts w:asciiTheme="minorHAnsi" w:hAnsiTheme="minorHAnsi" w:cstheme="majorHAnsi"/>
          <w:color w:val="000000"/>
          <w:u w:val="single" w:color="000000"/>
        </w:rPr>
        <w:t>, killings mostly of farmers who were fighting for land reform, were perpetrated by police, military, or paramilitaries.</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val="single" w:color="000000"/>
        </w:rPr>
        <w:t>Labor leaders are being slaughtered using tactics similar to those in the drug war. Edilberto Miralles, president of R&amp;E Taxi Transport union</w:t>
      </w:r>
      <w:proofErr w:type="gramStart"/>
      <w:r w:rsidRPr="00403AD2">
        <w:rPr>
          <w:rFonts w:asciiTheme="minorHAnsi" w:hAnsiTheme="minorHAnsi" w:cstheme="majorHAnsi"/>
          <w:color w:val="000000"/>
          <w:u w:val="single" w:color="000000"/>
        </w:rPr>
        <w:t>,was</w:t>
      </w:r>
      <w:proofErr w:type="gramEnd"/>
      <w:r w:rsidRPr="00403AD2">
        <w:rPr>
          <w:rFonts w:asciiTheme="minorHAnsi" w:hAnsiTheme="minorHAnsi" w:cstheme="majorHAnsi"/>
          <w:color w:val="000000"/>
          <w:u w:val="single" w:color="000000"/>
        </w:rPr>
        <w:t> </w:t>
      </w:r>
      <w:hyperlink r:id="rId200" w:history="1">
        <w:r w:rsidRPr="00403AD2">
          <w:rPr>
            <w:rFonts w:asciiTheme="minorHAnsi" w:hAnsiTheme="minorHAnsi" w:cstheme="majorHAnsi"/>
            <w:color w:val="000000"/>
            <w:u w:val="single" w:color="000000"/>
          </w:rPr>
          <w:t>shotin broad daylight</w:t>
        </w:r>
      </w:hyperlink>
      <w:r w:rsidRPr="00403AD2">
        <w:rPr>
          <w:rFonts w:asciiTheme="minorHAnsi" w:hAnsiTheme="minorHAnsi" w:cstheme="majorHAnsi"/>
          <w:color w:val="000000"/>
          <w:u w:color="000000"/>
        </w:rPr>
        <w:t> in front of the National Labor Relations Commission in 2016. </w:t>
      </w:r>
      <w:r w:rsidRPr="00403AD2">
        <w:rPr>
          <w:rFonts w:asciiTheme="minorHAnsi" w:hAnsiTheme="minorHAnsi" w:cstheme="majorHAnsi"/>
          <w:color w:val="000000"/>
          <w:u w:val="single" w:color="000000"/>
        </w:rPr>
        <w:t>Linus Cubol, chair of Kilusang Mayo Uno in Caraga, was </w:t>
      </w:r>
      <w:hyperlink r:id="rId201" w:history="1">
        <w:r w:rsidRPr="00403AD2">
          <w:rPr>
            <w:rFonts w:asciiTheme="minorHAnsi" w:hAnsiTheme="minorHAnsi" w:cstheme="majorHAnsi"/>
            <w:color w:val="000000"/>
            <w:u w:val="single" w:color="000000"/>
          </w:rPr>
          <w:t>murdered</w:t>
        </w:r>
      </w:hyperlink>
      <w:r w:rsidRPr="00403AD2">
        <w:rPr>
          <w:rFonts w:asciiTheme="minorHAnsi" w:hAnsiTheme="minorHAnsi" w:cstheme="majorHAnsi"/>
          <w:color w:val="000000"/>
          <w:u w:val="single" w:color="000000"/>
        </w:rPr>
        <w:t> in November</w:t>
      </w:r>
      <w:r w:rsidRPr="00403AD2">
        <w:rPr>
          <w:rFonts w:asciiTheme="minorHAnsi" w:hAnsiTheme="minorHAnsi" w:cstheme="majorHAnsi"/>
          <w:color w:val="000000"/>
          <w:u w:color="000000"/>
        </w:rPr>
        <w:t>by vigilantes riding in tandem. </w:t>
      </w:r>
      <w:r w:rsidRPr="00403AD2">
        <w:rPr>
          <w:rFonts w:asciiTheme="minorHAnsi" w:hAnsiTheme="minorHAnsi" w:cstheme="majorHAnsi"/>
          <w:color w:val="000000"/>
          <w:u w:val="single" w:color="000000"/>
        </w:rPr>
        <w:t>Police </w:t>
      </w:r>
      <w:hyperlink r:id="rId202" w:history="1">
        <w:r w:rsidRPr="00403AD2">
          <w:rPr>
            <w:rFonts w:asciiTheme="minorHAnsi" w:hAnsiTheme="minorHAnsi" w:cstheme="majorHAnsi"/>
            <w:color w:val="000000"/>
            <w:u w:val="single" w:color="000000"/>
          </w:rPr>
          <w:t>brutally beat</w:t>
        </w:r>
      </w:hyperlink>
      <w:r w:rsidRPr="00403AD2">
        <w:rPr>
          <w:rFonts w:asciiTheme="minorHAnsi" w:hAnsiTheme="minorHAnsi" w:cstheme="majorHAnsi"/>
          <w:color w:val="000000"/>
          <w:u w:val="single" w:color="000000"/>
        </w:rPr>
        <w:t> peacefully picketing NutriAsia workers on strike and their supporters,</w:t>
      </w:r>
      <w:r w:rsidRPr="00403AD2">
        <w:rPr>
          <w:rFonts w:asciiTheme="minorHAnsi" w:hAnsiTheme="minorHAnsi" w:cstheme="majorHAnsi"/>
          <w:color w:val="000000"/>
          <w:u w:color="000000"/>
        </w:rPr>
        <w:t> </w:t>
      </w:r>
      <w:hyperlink r:id="rId203" w:history="1">
        <w:r w:rsidRPr="00403AD2">
          <w:rPr>
            <w:rFonts w:asciiTheme="minorHAnsi" w:hAnsiTheme="minorHAnsi" w:cstheme="majorHAnsi"/>
            <w:color w:val="000000"/>
            <w:u w:val="single" w:color="000000"/>
          </w:rPr>
          <w:t>wounding</w:t>
        </w:r>
      </w:hyperlink>
      <w:r w:rsidRPr="00403AD2">
        <w:rPr>
          <w:rFonts w:asciiTheme="minorHAnsi" w:hAnsiTheme="minorHAnsi" w:cstheme="majorHAnsi"/>
          <w:color w:val="000000"/>
          <w:u w:color="000000"/>
        </w:rPr>
        <w:t> </w:t>
      </w:r>
      <w:hyperlink r:id="rId204" w:history="1">
        <w:r w:rsidRPr="00403AD2">
          <w:rPr>
            <w:rFonts w:asciiTheme="minorHAnsi" w:hAnsiTheme="minorHAnsi" w:cstheme="majorHAnsi"/>
            <w:color w:val="000000"/>
            <w:u w:val="single" w:color="000000"/>
          </w:rPr>
          <w:t>scores</w:t>
        </w:r>
      </w:hyperlink>
      <w:r w:rsidRPr="00403AD2">
        <w:rPr>
          <w:rFonts w:asciiTheme="minorHAnsi" w:hAnsiTheme="minorHAnsi" w:cstheme="majorHAnsi"/>
          <w:color w:val="000000"/>
          <w:u w:color="000000"/>
        </w:rPr>
        <w:t>; </w:t>
      </w:r>
      <w:r w:rsidRPr="00403AD2">
        <w:rPr>
          <w:rFonts w:asciiTheme="minorHAnsi" w:hAnsiTheme="minorHAnsi" w:cstheme="majorHAnsi"/>
          <w:color w:val="000000"/>
          <w:u w:val="single" w:color="000000"/>
        </w:rPr>
        <w:t>then they charged the picketers with assault, </w:t>
      </w:r>
      <w:hyperlink r:id="rId205" w:history="1">
        <w:r w:rsidRPr="00403AD2">
          <w:rPr>
            <w:rFonts w:asciiTheme="minorHAnsi" w:hAnsiTheme="minorHAnsi" w:cstheme="majorHAnsi"/>
            <w:color w:val="000000"/>
            <w:u w:val="single" w:color="000000"/>
          </w:rPr>
          <w:t>planted weapons</w:t>
        </w:r>
      </w:hyperlink>
      <w:r w:rsidRPr="00403AD2">
        <w:rPr>
          <w:rFonts w:asciiTheme="minorHAnsi" w:hAnsiTheme="minorHAnsi" w:cstheme="majorHAnsi"/>
          <w:color w:val="000000"/>
          <w:u w:val="single" w:color="000000"/>
        </w:rPr>
        <w:t>, and attempted to suppress journalists’ coverage of the dispersal</w:t>
      </w:r>
      <w:r w:rsidRPr="00403AD2">
        <w:rPr>
          <w:rFonts w:asciiTheme="minorHAnsi" w:hAnsiTheme="minorHAnsi" w:cstheme="majorHAnsi"/>
          <w:color w:val="000000"/>
          <w:u w:color="000000"/>
        </w:rPr>
        <w:t>.</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Under Duterte, </w:t>
      </w:r>
      <w:r w:rsidRPr="00403AD2">
        <w:rPr>
          <w:rFonts w:asciiTheme="minorHAnsi" w:hAnsiTheme="minorHAnsi" w:cstheme="majorHAnsi"/>
          <w:color w:val="000000"/>
          <w:u w:val="single" w:color="000000"/>
        </w:rPr>
        <w:t>over </w:t>
      </w:r>
      <w:hyperlink r:id="rId206" w:history="1">
        <w:r w:rsidRPr="00403AD2">
          <w:rPr>
            <w:rFonts w:asciiTheme="minorHAnsi" w:hAnsiTheme="minorHAnsi" w:cstheme="majorHAnsi"/>
            <w:color w:val="000000"/>
            <w:u w:val="single" w:color="000000"/>
          </w:rPr>
          <w:t>134</w:t>
        </w:r>
      </w:hyperlink>
      <w:r w:rsidRPr="00403AD2">
        <w:rPr>
          <w:rFonts w:asciiTheme="minorHAnsi" w:hAnsiTheme="minorHAnsi" w:cstheme="majorHAnsi"/>
          <w:color w:val="000000"/>
          <w:u w:val="single" w:color="000000"/>
        </w:rPr>
        <w:t> human rights defenders have been killed</w:t>
      </w:r>
      <w:r w:rsidRPr="00403AD2">
        <w:rPr>
          <w:rFonts w:asciiTheme="minorHAnsi" w:hAnsiTheme="minorHAnsi" w:cstheme="majorHAnsi"/>
          <w:color w:val="000000"/>
          <w:u w:color="000000"/>
        </w:rPr>
        <w:t>. In just one case, in 2017, Elisa Badayos and Eleuterio Moises were </w:t>
      </w:r>
      <w:hyperlink r:id="rId207" w:history="1">
        <w:r w:rsidRPr="00403AD2">
          <w:rPr>
            <w:rFonts w:asciiTheme="minorHAnsi" w:hAnsiTheme="minorHAnsi" w:cstheme="majorHAnsi"/>
            <w:color w:val="000000"/>
            <w:u w:val="single" w:color="000000"/>
          </w:rPr>
          <w:t>murdered</w:t>
        </w:r>
      </w:hyperlink>
      <w:r w:rsidRPr="00403AD2">
        <w:rPr>
          <w:rFonts w:asciiTheme="minorHAnsi" w:hAnsiTheme="minorHAnsi" w:cstheme="majorHAnsi"/>
          <w:color w:val="000000"/>
          <w:u w:color="000000"/>
        </w:rPr>
        <w:t> while serving on a fact-finding team investigating human rights violations due to militarization in Negros Oriental.</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Since 2017, </w:t>
      </w:r>
      <w:r w:rsidRPr="00403AD2">
        <w:rPr>
          <w:rFonts w:asciiTheme="minorHAnsi" w:hAnsiTheme="minorHAnsi" w:cstheme="majorHAnsi"/>
          <w:color w:val="000000"/>
          <w:u w:val="single" w:color="000000"/>
        </w:rPr>
        <w:t>Duterte has imposed martial law on Mindanao. Increasing militarization is resulting in rampant abuses against indigenous and Moro people</w:t>
      </w:r>
      <w:r w:rsidRPr="00403AD2">
        <w:rPr>
          <w:rFonts w:asciiTheme="minorHAnsi" w:hAnsiTheme="minorHAnsi" w:cstheme="majorHAnsi"/>
          <w:color w:val="000000"/>
          <w:u w:color="000000"/>
        </w:rPr>
        <w:t>. Aerial “surveillance” missions already make up the bulk of U.S. aid to the Philippine military. Most likely in direct relation, </w:t>
      </w:r>
      <w:r w:rsidRPr="00403AD2">
        <w:rPr>
          <w:rFonts w:asciiTheme="minorHAnsi" w:hAnsiTheme="minorHAnsi" w:cstheme="majorHAnsi"/>
          <w:color w:val="000000"/>
          <w:u w:val="single" w:color="000000"/>
        </w:rPr>
        <w:t>bombings in Mindanao have escalated — particularly over indigenous lands, causing mass evacuations</w:t>
      </w:r>
      <w:r w:rsidRPr="00403AD2">
        <w:rPr>
          <w:rFonts w:asciiTheme="minorHAnsi" w:hAnsiTheme="minorHAnsi" w:cstheme="majorHAnsi"/>
          <w:color w:val="000000"/>
          <w:u w:color="000000"/>
        </w:rPr>
        <w:t>. Simultaneously, reminiscent of U.S.-sponsored tactics in Latin America resulting in indigenous genocide, </w:t>
      </w:r>
      <w:r w:rsidRPr="00403AD2">
        <w:rPr>
          <w:rFonts w:asciiTheme="minorHAnsi" w:hAnsiTheme="minorHAnsi" w:cstheme="majorHAnsi"/>
          <w:color w:val="000000"/>
          <w:u w:val="single" w:color="000000"/>
        </w:rPr>
        <w:t>the Philippine military, together with </w:t>
      </w:r>
      <w:hyperlink r:id="rId208" w:history="1">
        <w:r w:rsidRPr="00403AD2">
          <w:rPr>
            <w:rFonts w:asciiTheme="minorHAnsi" w:hAnsiTheme="minorHAnsi" w:cstheme="majorHAnsi"/>
            <w:color w:val="000000"/>
            <w:u w:val="single" w:color="000000"/>
          </w:rPr>
          <w:t>paramilitary groups</w:t>
        </w:r>
      </w:hyperlink>
      <w:r w:rsidRPr="00403AD2">
        <w:rPr>
          <w:rFonts w:asciiTheme="minorHAnsi" w:hAnsiTheme="minorHAnsi" w:cstheme="majorHAnsi"/>
          <w:color w:val="000000"/>
          <w:u w:val="single" w:color="000000"/>
        </w:rPr>
        <w:t> it </w:t>
      </w:r>
      <w:hyperlink r:id="rId209" w:history="1">
        <w:r w:rsidRPr="00403AD2">
          <w:rPr>
            <w:rFonts w:asciiTheme="minorHAnsi" w:hAnsiTheme="minorHAnsi" w:cstheme="majorHAnsi"/>
            <w:color w:val="000000"/>
            <w:u w:val="single" w:color="000000"/>
          </w:rPr>
          <w:t>arms</w:t>
        </w:r>
      </w:hyperlink>
      <w:r w:rsidRPr="00403AD2">
        <w:rPr>
          <w:rFonts w:asciiTheme="minorHAnsi" w:hAnsiTheme="minorHAnsi" w:cstheme="majorHAnsi"/>
          <w:color w:val="000000"/>
          <w:u w:val="single" w:color="000000"/>
        </w:rPr>
        <w:t> and </w:t>
      </w:r>
      <w:hyperlink r:id="rId210" w:history="1">
        <w:r w:rsidRPr="00403AD2">
          <w:rPr>
            <w:rFonts w:asciiTheme="minorHAnsi" w:hAnsiTheme="minorHAnsi" w:cstheme="majorHAnsi"/>
            <w:color w:val="000000"/>
            <w:u w:val="single" w:color="000000"/>
          </w:rPr>
          <w:t>guides</w:t>
        </w:r>
      </w:hyperlink>
      <w:r w:rsidRPr="00403AD2">
        <w:rPr>
          <w:rFonts w:asciiTheme="minorHAnsi" w:hAnsiTheme="minorHAnsi" w:cstheme="majorHAnsi"/>
          <w:color w:val="000000"/>
          <w:u w:val="single" w:color="000000"/>
        </w:rPr>
        <w:t>, are terrorizing indigenous communities. The military has recruited and even forced indigenous people to become paramilitaries as a means of divide-and-conquer.</w:t>
      </w:r>
    </w:p>
    <w:p w:rsidR="00604AA2" w:rsidRPr="00403AD2" w:rsidRDefault="00604AA2" w:rsidP="00725CD3">
      <w:pPr>
        <w:rPr>
          <w:rFonts w:asciiTheme="minorHAnsi" w:hAnsiTheme="minorHAnsi"/>
        </w:rPr>
      </w:pPr>
      <w:r w:rsidRPr="00403AD2">
        <w:rPr>
          <w:rFonts w:asciiTheme="minorHAnsi" w:hAnsiTheme="minorHAnsi"/>
        </w:rPr>
        <w:t>Indigenous groups’ resistance is at the forefront of the struggle against climate change, both in the Philippines and globally. Now, their lands, such as those in Mindanao’s Pantaron Range, are some of the </w:t>
      </w:r>
      <w:hyperlink r:id="rId211" w:history="1">
        <w:r w:rsidRPr="00403AD2">
          <w:rPr>
            <w:rStyle w:val="Hyperlink"/>
            <w:rFonts w:asciiTheme="minorHAnsi" w:hAnsiTheme="minorHAnsi"/>
          </w:rPr>
          <w:t>few remaining</w:t>
        </w:r>
      </w:hyperlink>
      <w:r w:rsidRPr="00403AD2">
        <w:rPr>
          <w:rFonts w:asciiTheme="minorHAnsi" w:hAnsiTheme="minorHAnsi"/>
        </w:rPr>
        <w:t> to be opened up to extractive logging and mining by multinational corporations. The militarization of indigenous lands, purportedly in the name of counterinsurgency, seeks to quell this organized community </w:t>
      </w:r>
      <w:hyperlink r:id="rId212" w:history="1">
        <w:r w:rsidRPr="00403AD2">
          <w:rPr>
            <w:rStyle w:val="Hyperlink"/>
            <w:rFonts w:asciiTheme="minorHAnsi" w:hAnsiTheme="minorHAnsi"/>
          </w:rPr>
          <w:t>opposition</w:t>
        </w:r>
      </w:hyperlink>
      <w:r w:rsidRPr="00403AD2">
        <w:rPr>
          <w:rFonts w:asciiTheme="minorHAnsi" w:hAnsiTheme="minorHAnsi"/>
        </w:rPr>
        <w:t> to corporate land-grabbing and environmental degradation.</w:t>
      </w:r>
    </w:p>
    <w:p w:rsidR="00604AA2" w:rsidRPr="00403AD2" w:rsidRDefault="00604AA2" w:rsidP="00725CD3">
      <w:pPr>
        <w:rPr>
          <w:rFonts w:asciiTheme="minorHAnsi" w:hAnsiTheme="minorHAnsi"/>
        </w:rPr>
      </w:pPr>
      <w:r w:rsidRPr="00403AD2">
        <w:rPr>
          <w:rFonts w:asciiTheme="minorHAnsi" w:hAnsiTheme="minorHAnsi"/>
        </w:rPr>
        <w:t>Education is a </w:t>
      </w:r>
      <w:hyperlink r:id="rId213" w:history="1">
        <w:r w:rsidRPr="00403AD2">
          <w:rPr>
            <w:rStyle w:val="Hyperlink"/>
            <w:rFonts w:asciiTheme="minorHAnsi" w:hAnsiTheme="minorHAnsi"/>
          </w:rPr>
          <w:t>center</w:t>
        </w:r>
      </w:hyperlink>
      <w:r w:rsidRPr="00403AD2">
        <w:rPr>
          <w:rFonts w:asciiTheme="minorHAnsi" w:hAnsiTheme="minorHAnsi"/>
        </w:rPr>
        <w:t> of community </w:t>
      </w:r>
      <w:hyperlink r:id="rId214" w:history="1">
        <w:r w:rsidRPr="00403AD2">
          <w:rPr>
            <w:rStyle w:val="Hyperlink"/>
            <w:rFonts w:asciiTheme="minorHAnsi" w:hAnsiTheme="minorHAnsi"/>
          </w:rPr>
          <w:t>resistance</w:t>
        </w:r>
      </w:hyperlink>
      <w:r w:rsidRPr="00403AD2">
        <w:rPr>
          <w:rFonts w:asciiTheme="minorHAnsi" w:hAnsiTheme="minorHAnsi"/>
        </w:rPr>
        <w:t> — and </w:t>
      </w:r>
      <w:hyperlink r:id="rId215" w:history="1">
        <w:r w:rsidRPr="00403AD2">
          <w:rPr>
            <w:rStyle w:val="Hyperlink"/>
            <w:rFonts w:asciiTheme="minorHAnsi" w:hAnsiTheme="minorHAnsi"/>
          </w:rPr>
          <w:t>now</w:t>
        </w:r>
      </w:hyperlink>
      <w:r w:rsidRPr="00403AD2">
        <w:rPr>
          <w:rFonts w:asciiTheme="minorHAnsi" w:hAnsiTheme="minorHAnsi"/>
        </w:rPr>
        <w:t> </w:t>
      </w:r>
      <w:hyperlink r:id="rId216" w:history="1">
        <w:r w:rsidRPr="00403AD2">
          <w:rPr>
            <w:rStyle w:val="Hyperlink"/>
            <w:rFonts w:asciiTheme="minorHAnsi" w:hAnsiTheme="minorHAnsi"/>
          </w:rPr>
          <w:t>repression</w:t>
        </w:r>
      </w:hyperlink>
      <w:r w:rsidRPr="00403AD2">
        <w:rPr>
          <w:rFonts w:asciiTheme="minorHAnsi" w:hAnsiTheme="minorHAnsi"/>
        </w:rPr>
        <w:t> as well.</w:t>
      </w:r>
    </w:p>
    <w:p w:rsidR="00604AA2" w:rsidRPr="00403AD2" w:rsidRDefault="00604AA2" w:rsidP="00604AA2">
      <w:pPr>
        <w:autoSpaceDE w:val="0"/>
        <w:autoSpaceDN w:val="0"/>
        <w:adjustRightInd w:val="0"/>
        <w:spacing w:line="235" w:lineRule="atLeast"/>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The military and paramilitaries are targeting indigenous </w:t>
      </w:r>
      <w:hyperlink r:id="rId217" w:history="1">
        <w:r w:rsidRPr="00403AD2">
          <w:rPr>
            <w:rFonts w:asciiTheme="minorHAnsi" w:hAnsiTheme="minorHAnsi" w:cstheme="majorHAnsi"/>
            <w:color w:val="000000"/>
            <w:u w:val="single" w:color="000000"/>
          </w:rPr>
          <w:t>community</w:t>
        </w:r>
      </w:hyperlink>
      <w:r w:rsidRPr="00403AD2">
        <w:rPr>
          <w:rFonts w:asciiTheme="minorHAnsi" w:hAnsiTheme="minorHAnsi" w:cstheme="majorHAnsi"/>
          <w:color w:val="000000"/>
          <w:u w:val="single" w:color="000000"/>
        </w:rPr>
        <w:t> </w:t>
      </w:r>
      <w:hyperlink r:id="rId218" w:history="1">
        <w:r w:rsidRPr="00403AD2">
          <w:rPr>
            <w:rFonts w:asciiTheme="minorHAnsi" w:hAnsiTheme="minorHAnsi" w:cstheme="majorHAnsi"/>
            <w:color w:val="000000"/>
            <w:u w:val="single" w:color="000000"/>
          </w:rPr>
          <w:t>schools</w:t>
        </w:r>
      </w:hyperlink>
      <w:r w:rsidRPr="00403AD2">
        <w:rPr>
          <w:rFonts w:asciiTheme="minorHAnsi" w:hAnsiTheme="minorHAnsi" w:cstheme="majorHAnsi"/>
          <w:color w:val="000000"/>
          <w:u w:val="single" w:color="000000"/>
        </w:rPr>
        <w:t> — turning their grounds into military encampments, shooting teachers and students, bombing the schools – to force their closure. Indigenous children and their teachers are the victims of this campaign.</w:t>
      </w:r>
    </w:p>
    <w:p w:rsidR="00604AA2" w:rsidRPr="00403AD2" w:rsidRDefault="00604AA2" w:rsidP="00725CD3">
      <w:pPr>
        <w:rPr>
          <w:rFonts w:asciiTheme="minorHAnsi" w:hAnsiTheme="minorHAnsi"/>
        </w:rPr>
      </w:pPr>
      <w:r w:rsidRPr="00403AD2">
        <w:rPr>
          <w:rFonts w:asciiTheme="minorHAnsi" w:hAnsiTheme="minorHAnsi"/>
          <w:u w:color="000000"/>
        </w:rPr>
        <w:t>In September 2017, Obello Bay-ao, a student at Salugpongan’s school in Dulyan, Talaingod, was </w:t>
      </w:r>
      <w:hyperlink r:id="rId219" w:history="1">
        <w:r w:rsidRPr="00403AD2">
          <w:rPr>
            <w:rFonts w:asciiTheme="minorHAnsi" w:hAnsiTheme="minorHAnsi"/>
            <w:u w:val="single" w:color="000000"/>
          </w:rPr>
          <w:t>killed</w:t>
        </w:r>
      </w:hyperlink>
      <w:r w:rsidRPr="00403AD2">
        <w:rPr>
          <w:rFonts w:asciiTheme="minorHAnsi" w:hAnsiTheme="minorHAnsi"/>
          <w:u w:color="000000"/>
        </w:rPr>
        <w:t xml:space="preserve">by </w:t>
      </w:r>
      <w:r w:rsidRPr="00403AD2">
        <w:rPr>
          <w:rFonts w:asciiTheme="minorHAnsi" w:hAnsiTheme="minorHAnsi"/>
        </w:rPr>
        <w:t>Alamara paramilitaries while walking home from farming. He was shot 24 times in the back. In the same community, another 15-year-old student was </w:t>
      </w:r>
      <w:hyperlink r:id="rId220" w:history="1">
        <w:r w:rsidRPr="00403AD2">
          <w:rPr>
            <w:rStyle w:val="Hyperlink"/>
            <w:rFonts w:asciiTheme="minorHAnsi" w:hAnsiTheme="minorHAnsi"/>
          </w:rPr>
          <w:t>gunned down</w:t>
        </w:r>
      </w:hyperlink>
      <w:r w:rsidRPr="00403AD2">
        <w:rPr>
          <w:rFonts w:asciiTheme="minorHAnsi" w:hAnsiTheme="minorHAnsi"/>
        </w:rPr>
        <w:t> by Alamara in 2016, while a 14-year-old girl reported being </w:t>
      </w:r>
      <w:hyperlink r:id="rId221" w:history="1">
        <w:r w:rsidRPr="00403AD2">
          <w:rPr>
            <w:rStyle w:val="Hyperlink"/>
            <w:rFonts w:asciiTheme="minorHAnsi" w:hAnsiTheme="minorHAnsi"/>
          </w:rPr>
          <w:t>gang raped</w:t>
        </w:r>
      </w:hyperlink>
      <w:r w:rsidRPr="00403AD2">
        <w:rPr>
          <w:rFonts w:asciiTheme="minorHAnsi" w:hAnsiTheme="minorHAnsi"/>
        </w:rPr>
        <w:t> by soldiers in 2015.</w:t>
      </w:r>
    </w:p>
    <w:p w:rsidR="00604AA2" w:rsidRPr="00403AD2" w:rsidRDefault="00604AA2" w:rsidP="00725CD3">
      <w:pPr>
        <w:rPr>
          <w:rFonts w:asciiTheme="minorHAnsi" w:hAnsiTheme="minorHAnsi"/>
        </w:rPr>
      </w:pPr>
      <w:r w:rsidRPr="00403AD2">
        <w:rPr>
          <w:rFonts w:asciiTheme="minorHAnsi" w:hAnsiTheme="minorHAnsi"/>
        </w:rPr>
        <w:lastRenderedPageBreak/>
        <w:t>In May 2018, Beverly Geronimo, a teacher of indigenous children, was gunned </w:t>
      </w:r>
      <w:hyperlink r:id="rId222" w:history="1">
        <w:r w:rsidRPr="00403AD2">
          <w:rPr>
            <w:rStyle w:val="Hyperlink"/>
            <w:rFonts w:asciiTheme="minorHAnsi" w:hAnsiTheme="minorHAnsi"/>
          </w:rPr>
          <w:t>down</w:t>
        </w:r>
      </w:hyperlink>
      <w:r w:rsidRPr="00403AD2">
        <w:rPr>
          <w:rFonts w:asciiTheme="minorHAnsi" w:hAnsiTheme="minorHAnsi"/>
        </w:rPr>
        <w:t xml:space="preserve"> in Trento, Agusan </w:t>
      </w:r>
      <w:proofErr w:type="gramStart"/>
      <w:r w:rsidRPr="00403AD2">
        <w:rPr>
          <w:rFonts w:asciiTheme="minorHAnsi" w:hAnsiTheme="minorHAnsi"/>
        </w:rPr>
        <w:t>del</w:t>
      </w:r>
      <w:proofErr w:type="gramEnd"/>
      <w:r w:rsidRPr="00403AD2">
        <w:rPr>
          <w:rFonts w:asciiTheme="minorHAnsi" w:hAnsiTheme="minorHAnsi"/>
        </w:rPr>
        <w:t xml:space="preserve"> Sur while buying school supplies. In November 2018, four teachers, Tema Namatidong, Julius Torregosa, Ariel Barluado, and Giovanni Solomon, were </w:t>
      </w:r>
      <w:hyperlink r:id="rId223" w:history="1">
        <w:r w:rsidRPr="00403AD2">
          <w:rPr>
            <w:rStyle w:val="Hyperlink"/>
            <w:rFonts w:asciiTheme="minorHAnsi" w:hAnsiTheme="minorHAnsi"/>
          </w:rPr>
          <w:t>abducted</w:t>
        </w:r>
      </w:hyperlink>
      <w:r w:rsidRPr="00403AD2">
        <w:rPr>
          <w:rFonts w:asciiTheme="minorHAnsi" w:hAnsiTheme="minorHAnsi"/>
        </w:rPr>
        <w:t xml:space="preserve"> by the military in Lanao </w:t>
      </w:r>
      <w:proofErr w:type="gramStart"/>
      <w:r w:rsidRPr="00403AD2">
        <w:rPr>
          <w:rFonts w:asciiTheme="minorHAnsi" w:hAnsiTheme="minorHAnsi"/>
        </w:rPr>
        <w:t>del</w:t>
      </w:r>
      <w:proofErr w:type="gramEnd"/>
      <w:r w:rsidRPr="00403AD2">
        <w:rPr>
          <w:rFonts w:asciiTheme="minorHAnsi" w:hAnsiTheme="minorHAnsi"/>
        </w:rPr>
        <w:t xml:space="preserve"> Sur.</w:t>
      </w:r>
    </w:p>
    <w:p w:rsidR="00604AA2" w:rsidRPr="00403AD2" w:rsidRDefault="00604AA2" w:rsidP="00725CD3">
      <w:pPr>
        <w:rPr>
          <w:rFonts w:asciiTheme="minorHAnsi" w:hAnsiTheme="minorHAnsi"/>
        </w:rPr>
      </w:pPr>
      <w:r w:rsidRPr="00403AD2">
        <w:rPr>
          <w:rFonts w:asciiTheme="minorHAnsi" w:hAnsiTheme="minorHAnsi"/>
        </w:rPr>
        <w:t>The </w:t>
      </w:r>
      <w:hyperlink r:id="rId224" w:history="1">
        <w:r w:rsidRPr="00403AD2">
          <w:rPr>
            <w:rStyle w:val="Hyperlink"/>
            <w:rFonts w:asciiTheme="minorHAnsi" w:hAnsiTheme="minorHAnsi"/>
          </w:rPr>
          <w:t>list</w:t>
        </w:r>
      </w:hyperlink>
      <w:r w:rsidRPr="00403AD2">
        <w:rPr>
          <w:rFonts w:asciiTheme="minorHAnsi" w:hAnsiTheme="minorHAnsi"/>
        </w:rPr>
        <w:t> of atrocities continues. In June 2018, </w:t>
      </w:r>
      <w:hyperlink r:id="rId225" w:history="1">
        <w:r w:rsidRPr="00403AD2">
          <w:rPr>
            <w:rStyle w:val="Hyperlink"/>
            <w:rFonts w:asciiTheme="minorHAnsi" w:hAnsiTheme="minorHAnsi"/>
          </w:rPr>
          <w:t>72</w:t>
        </w:r>
      </w:hyperlink>
      <w:r w:rsidRPr="00403AD2">
        <w:rPr>
          <w:rFonts w:asciiTheme="minorHAnsi" w:hAnsiTheme="minorHAnsi"/>
        </w:rPr>
        <w:t> schools were unable to hold classes because of military harassment. </w:t>
      </w:r>
      <w:hyperlink r:id="rId226" w:history="1">
        <w:r w:rsidRPr="00403AD2">
          <w:rPr>
            <w:rStyle w:val="Hyperlink"/>
            <w:rFonts w:asciiTheme="minorHAnsi" w:hAnsiTheme="minorHAnsi"/>
          </w:rPr>
          <w:t>Over</w:t>
        </w:r>
      </w:hyperlink>
      <w:r w:rsidRPr="00403AD2">
        <w:rPr>
          <w:rFonts w:asciiTheme="minorHAnsi" w:hAnsiTheme="minorHAnsi"/>
        </w:rPr>
        <w:t> </w:t>
      </w:r>
      <w:hyperlink r:id="rId227" w:history="1">
        <w:r w:rsidRPr="00403AD2">
          <w:rPr>
            <w:rStyle w:val="Hyperlink"/>
            <w:rFonts w:asciiTheme="minorHAnsi" w:hAnsiTheme="minorHAnsi"/>
          </w:rPr>
          <w:t>2,000</w:t>
        </w:r>
      </w:hyperlink>
      <w:r w:rsidRPr="00403AD2">
        <w:rPr>
          <w:rFonts w:asciiTheme="minorHAnsi" w:hAnsiTheme="minorHAnsi"/>
        </w:rPr>
        <w:t> indigenous students could not attend school because of nearby military encampments.</w:t>
      </w:r>
    </w:p>
    <w:p w:rsidR="00604AA2" w:rsidRPr="00403AD2" w:rsidRDefault="00604AA2" w:rsidP="00725CD3">
      <w:pPr>
        <w:rPr>
          <w:rFonts w:asciiTheme="minorHAnsi" w:hAnsiTheme="minorHAnsi"/>
        </w:rPr>
      </w:pPr>
      <w:r w:rsidRPr="00403AD2">
        <w:rPr>
          <w:rFonts w:asciiTheme="minorHAnsi" w:hAnsiTheme="minorHAnsi"/>
        </w:rPr>
        <w:t>The schools under attack are part of a </w:t>
      </w:r>
      <w:hyperlink r:id="rId228" w:history="1">
        <w:r w:rsidRPr="00403AD2">
          <w:rPr>
            <w:rStyle w:val="Hyperlink"/>
            <w:rFonts w:asciiTheme="minorHAnsi" w:hAnsiTheme="minorHAnsi"/>
          </w:rPr>
          <w:t>movement</w:t>
        </w:r>
      </w:hyperlink>
      <w:r w:rsidRPr="00403AD2">
        <w:rPr>
          <w:rFonts w:asciiTheme="minorHAnsi" w:hAnsiTheme="minorHAnsi"/>
        </w:rPr>
        <w:t> led by indigenous groups, together with NGOs and church partners, to provide relevant education for their youth, a service largely neglected by the government. </w:t>
      </w:r>
      <w:hyperlink r:id="rId229" w:history="1">
        <w:r w:rsidRPr="00403AD2">
          <w:rPr>
            <w:rStyle w:val="Hyperlink"/>
            <w:rFonts w:asciiTheme="minorHAnsi" w:hAnsiTheme="minorHAnsi"/>
          </w:rPr>
          <w:t>Ninety percent</w:t>
        </w:r>
      </w:hyperlink>
      <w:r w:rsidRPr="00403AD2">
        <w:rPr>
          <w:rFonts w:asciiTheme="minorHAnsi" w:hAnsiTheme="minorHAnsi"/>
        </w:rPr>
        <w:t> of indigenous children lack access to formal education. In the 2000s, indigenous communities </w:t>
      </w:r>
      <w:hyperlink r:id="rId230" w:history="1">
        <w:r w:rsidRPr="00403AD2">
          <w:rPr>
            <w:rStyle w:val="Hyperlink"/>
            <w:rFonts w:asciiTheme="minorHAnsi" w:hAnsiTheme="minorHAnsi"/>
          </w:rPr>
          <w:t>established</w:t>
        </w:r>
      </w:hyperlink>
      <w:r w:rsidRPr="00403AD2">
        <w:rPr>
          <w:rFonts w:asciiTheme="minorHAnsi" w:hAnsiTheme="minorHAnsi"/>
        </w:rPr>
        <w:t> schools in </w:t>
      </w:r>
      <w:hyperlink r:id="rId231" w:history="1">
        <w:r w:rsidRPr="00403AD2">
          <w:rPr>
            <w:rStyle w:val="Hyperlink"/>
            <w:rFonts w:asciiTheme="minorHAnsi" w:hAnsiTheme="minorHAnsi"/>
          </w:rPr>
          <w:t>conjunction</w:t>
        </w:r>
      </w:hyperlink>
      <w:r w:rsidRPr="00403AD2">
        <w:rPr>
          <w:rFonts w:asciiTheme="minorHAnsi" w:hAnsiTheme="minorHAnsi"/>
        </w:rPr>
        <w:t> with their struggles for self-determination, in hopes that education would help protect them from land-grabbing. The military has sought to brand community schools as “training camps” for communist insurgents, recently launching Facebook campaigns towards this purpose.</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val="single" w:color="000000"/>
        </w:rPr>
        <w:t xml:space="preserve">U.S. military aid is intensifying the conflict in Mindanao, exacerbating its impact on civilians.U.S. </w:t>
      </w:r>
      <w:proofErr w:type="gramStart"/>
      <w:r w:rsidRPr="00403AD2">
        <w:rPr>
          <w:rFonts w:asciiTheme="minorHAnsi" w:hAnsiTheme="minorHAnsi" w:cstheme="majorHAnsi"/>
          <w:color w:val="000000"/>
          <w:u w:val="single" w:color="000000"/>
        </w:rPr>
        <w:t>investment</w:t>
      </w:r>
      <w:proofErr w:type="gramEnd"/>
      <w:r w:rsidRPr="00403AD2">
        <w:rPr>
          <w:rFonts w:asciiTheme="minorHAnsi" w:hAnsiTheme="minorHAnsi" w:cstheme="majorHAnsi"/>
          <w:color w:val="000000"/>
          <w:u w:val="single" w:color="000000"/>
        </w:rPr>
        <w:t xml:space="preserve"> in aerial surveillance will escalate an air war that has a brutal and indiscriminate effect on people as well as the environment. </w:t>
      </w:r>
      <w:r w:rsidRPr="00403AD2">
        <w:rPr>
          <w:rFonts w:asciiTheme="minorHAnsi" w:hAnsiTheme="minorHAnsi" w:cstheme="majorHAnsi"/>
          <w:color w:val="000000"/>
          <w:u w:color="000000"/>
        </w:rPr>
        <w:t>The integration of “intelligence” activity in counter-terrorism is dangerous. It will likely worsen repression against anyone organizing for indigenous, labor, and human rights — </w:t>
      </w:r>
      <w:r w:rsidRPr="00403AD2">
        <w:rPr>
          <w:rFonts w:asciiTheme="minorHAnsi" w:hAnsiTheme="minorHAnsi" w:cstheme="majorHAnsi"/>
          <w:color w:val="000000"/>
          <w:u w:val="single" w:color="000000"/>
        </w:rPr>
        <w:t>feeding a growing bloodbath as paramilitaries are employed to undermine these local struggles, while providing cover for government troops to escape accountability.</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val="single" w:color="000000"/>
        </w:rPr>
        <w:t>Today’s violence is inseparable from the U.S.’s imperial shadow. The drug war is a purge of humans deemed worthless in a society where social safety nets were never allowed to be developed, where the failure of neoliberal economic reforms now plays into the hands of despotism, and where U.S.-backed elites regularly employ state-paid goons to undermine democracy.</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Placed in historical context, Mindanao, and those lands of indigenous communities under attack, were some of the last outposts resisting Spanish and U.S. rule. The islands — dubbed by </w:t>
      </w:r>
      <w:r w:rsidRPr="00403AD2">
        <w:rPr>
          <w:rFonts w:asciiTheme="minorHAnsi" w:hAnsiTheme="minorHAnsi" w:cstheme="majorHAnsi"/>
          <w:color w:val="000000"/>
          <w:u w:val="single" w:color="000000"/>
        </w:rPr>
        <w:t>Trump</w:t>
      </w:r>
      <w:r w:rsidRPr="00403AD2">
        <w:rPr>
          <w:rFonts w:asciiTheme="minorHAnsi" w:hAnsiTheme="minorHAnsi" w:cstheme="majorHAnsi"/>
          <w:color w:val="000000"/>
          <w:u w:color="000000"/>
        </w:rPr>
        <w:t> “a prime piece of real estate from a military standpoint” — have long served as a stepping stone towards U.S. aspirations of dominance in the Asia-Pacific. </w:t>
      </w:r>
      <w:r w:rsidRPr="00403AD2">
        <w:rPr>
          <w:rFonts w:asciiTheme="minorHAnsi" w:hAnsiTheme="minorHAnsi" w:cstheme="majorHAnsi"/>
          <w:color w:val="000000"/>
          <w:u w:val="single" w:color="000000"/>
        </w:rPr>
        <w:t>U.S. military aid continues a long process of “pacification” — and colonial conquest, now unfolding in neocolonial forms.</w:t>
      </w:r>
    </w:p>
    <w:p w:rsidR="00604AA2" w:rsidRPr="00403AD2" w:rsidRDefault="00604AA2" w:rsidP="00725CD3">
      <w:pPr>
        <w:rPr>
          <w:rFonts w:asciiTheme="minorHAnsi" w:hAnsiTheme="minorHAnsi"/>
        </w:rPr>
      </w:pPr>
      <w:r w:rsidRPr="00403AD2">
        <w:rPr>
          <w:rFonts w:asciiTheme="minorHAnsi" w:hAnsiTheme="minorHAnsi"/>
          <w:u w:color="000000"/>
        </w:rPr>
        <w:t xml:space="preserve">People’s movements in the Philippines are calling for international solidarity, to end the U.S.-backed </w:t>
      </w:r>
      <w:r w:rsidRPr="00403AD2">
        <w:rPr>
          <w:rFonts w:asciiTheme="minorHAnsi" w:hAnsiTheme="minorHAnsi"/>
        </w:rPr>
        <w:t>militarization of their communities. </w:t>
      </w:r>
    </w:p>
    <w:p w:rsidR="00604AA2" w:rsidRPr="00403AD2" w:rsidRDefault="00604AA2" w:rsidP="00725CD3">
      <w:pPr>
        <w:rPr>
          <w:rFonts w:asciiTheme="minorHAnsi" w:hAnsiTheme="minorHAnsi"/>
        </w:rPr>
      </w:pPr>
      <w:r w:rsidRPr="00403AD2">
        <w:rPr>
          <w:rFonts w:asciiTheme="minorHAnsi" w:hAnsiTheme="minorHAnsi"/>
        </w:rPr>
        <w:t>They demand also peace with justice — a peace process that adopts structural reforms like those outlined in </w:t>
      </w:r>
      <w:hyperlink r:id="rId232" w:history="1">
        <w:r w:rsidRPr="00403AD2">
          <w:rPr>
            <w:rStyle w:val="Hyperlink"/>
            <w:rFonts w:asciiTheme="minorHAnsi" w:hAnsiTheme="minorHAnsi"/>
          </w:rPr>
          <w:t>CASER</w:t>
        </w:r>
      </w:hyperlink>
      <w:r w:rsidRPr="00403AD2">
        <w:rPr>
          <w:rFonts w:asciiTheme="minorHAnsi" w:hAnsiTheme="minorHAnsi"/>
        </w:rPr>
        <w:t xml:space="preserve">, a program the NDFP sought to reach agreement on implementing via peace </w:t>
      </w:r>
      <w:proofErr w:type="gramStart"/>
      <w:r w:rsidRPr="00403AD2">
        <w:rPr>
          <w:rFonts w:asciiTheme="minorHAnsi" w:hAnsiTheme="minorHAnsi"/>
        </w:rPr>
        <w:t>talks, that</w:t>
      </w:r>
      <w:proofErr w:type="gramEnd"/>
      <w:r w:rsidRPr="00403AD2">
        <w:rPr>
          <w:rFonts w:asciiTheme="minorHAnsi" w:hAnsiTheme="minorHAnsi"/>
        </w:rPr>
        <w:t xml:space="preserve"> includes land reform, rescinding neoliberal economic policies, and respecting indigenous land and self-determination.</w:t>
      </w:r>
    </w:p>
    <w:p w:rsidR="00604AA2" w:rsidRPr="00403AD2" w:rsidRDefault="00604AA2" w:rsidP="00604AA2">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2016, </w:t>
      </w:r>
      <w:hyperlink r:id="rId233" w:history="1">
        <w:r w:rsidRPr="00403AD2">
          <w:rPr>
            <w:rFonts w:asciiTheme="minorHAnsi" w:hAnsiTheme="minorHAnsi" w:cstheme="majorHAnsi"/>
            <w:color w:val="000000"/>
            <w:u w:val="single" w:color="000000"/>
          </w:rPr>
          <w:t>Sandugo</w:t>
        </w:r>
      </w:hyperlink>
      <w:r w:rsidRPr="00403AD2">
        <w:rPr>
          <w:rFonts w:asciiTheme="minorHAnsi" w:hAnsiTheme="minorHAnsi" w:cstheme="majorHAnsi"/>
          <w:color w:val="000000"/>
          <w:u w:color="000000"/>
        </w:rPr>
        <w:t>, a historic alliance of indigenous and Moro groups from across the Philippines, formed, uniting for self-determination and a just peace. Three thousand delegates met in Manila, and protesters converged on the U.S. embassy, under a banner calling for an end to U.S. intervention and militarization. At the gates of the U.S. embassy, the Philippine police responded by beating people indiscriminately, and a </w:t>
      </w:r>
      <w:hyperlink r:id="rId234" w:history="1">
        <w:r w:rsidRPr="00403AD2">
          <w:rPr>
            <w:rFonts w:asciiTheme="minorHAnsi" w:hAnsiTheme="minorHAnsi" w:cstheme="majorHAnsi"/>
            <w:color w:val="000000"/>
            <w:u w:val="single" w:color="000000"/>
          </w:rPr>
          <w:t>police van ran over the crowd</w:t>
        </w:r>
      </w:hyperlink>
      <w:r w:rsidRPr="00403AD2">
        <w:rPr>
          <w:rFonts w:asciiTheme="minorHAnsi" w:hAnsiTheme="minorHAnsi" w:cstheme="majorHAnsi"/>
          <w:color w:val="000000"/>
          <w:u w:color="000000"/>
        </w:rPr>
        <w:t>, injuring dozens.</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Three years later, the call to end U.S. military aid and lift martial law continues.</w:t>
      </w:r>
    </w:p>
    <w:p w:rsidR="00604AA2" w:rsidRPr="00403AD2" w:rsidRDefault="00604AA2" w:rsidP="00A83C88">
      <w:pPr>
        <w:rPr>
          <w:rFonts w:asciiTheme="minorHAnsi" w:hAnsiTheme="minorHAnsi"/>
        </w:rPr>
      </w:pPr>
      <w:r w:rsidRPr="00403AD2">
        <w:rPr>
          <w:rFonts w:asciiTheme="minorHAnsi" w:hAnsiTheme="minorHAnsi"/>
          <w:u w:color="000000"/>
        </w:rPr>
        <w:lastRenderedPageBreak/>
        <w:t>In terms of the drug war, one of the first groups to come out in vocal opposition was </w:t>
      </w:r>
      <w:hyperlink r:id="rId235" w:history="1">
        <w:r w:rsidRPr="00403AD2">
          <w:rPr>
            <w:rFonts w:asciiTheme="minorHAnsi" w:hAnsiTheme="minorHAnsi"/>
            <w:u w:color="000000"/>
          </w:rPr>
          <w:t>Kadamay</w:t>
        </w:r>
      </w:hyperlink>
      <w:r w:rsidRPr="00403AD2">
        <w:rPr>
          <w:rFonts w:asciiTheme="minorHAnsi" w:hAnsiTheme="minorHAnsi"/>
          <w:u w:color="000000"/>
        </w:rPr>
        <w:t>, a mass-based organization of urban poor people. Instead of killings, Kadamay has called for addressing poverty and the root causes of the drug problem — in short, for drug addiction to be treated as a health, not criminal, issue. More recently, an organization of family members of those killed in the drug war has formed</w:t>
      </w:r>
      <w:r w:rsidRPr="00403AD2">
        <w:rPr>
          <w:rFonts w:asciiTheme="minorHAnsi" w:hAnsiTheme="minorHAnsi"/>
        </w:rPr>
        <w:t>, </w:t>
      </w:r>
      <w:hyperlink r:id="rId236" w:history="1">
        <w:r w:rsidRPr="00403AD2">
          <w:rPr>
            <w:rStyle w:val="Hyperlink"/>
            <w:rFonts w:asciiTheme="minorHAnsi" w:hAnsiTheme="minorHAnsi"/>
          </w:rPr>
          <w:t>Rise Up For Life and Rights</w:t>
        </w:r>
      </w:hyperlink>
      <w:r w:rsidRPr="00403AD2">
        <w:rPr>
          <w:rFonts w:asciiTheme="minorHAnsi" w:hAnsiTheme="minorHAnsi"/>
        </w:rPr>
        <w:t>.</w:t>
      </w:r>
    </w:p>
    <w:p w:rsidR="00604AA2" w:rsidRPr="00403AD2" w:rsidRDefault="00604AA2" w:rsidP="00A83C88">
      <w:pPr>
        <w:rPr>
          <w:rFonts w:asciiTheme="minorHAnsi" w:hAnsiTheme="minorHAnsi"/>
        </w:rPr>
      </w:pPr>
      <w:r w:rsidRPr="00403AD2">
        <w:rPr>
          <w:rFonts w:asciiTheme="minorHAnsi" w:hAnsiTheme="minorHAnsi"/>
        </w:rPr>
        <w:t>When the Philippine Senate tried to </w:t>
      </w:r>
      <w:hyperlink r:id="rId237" w:history="1">
        <w:r w:rsidRPr="00403AD2">
          <w:rPr>
            <w:rStyle w:val="Hyperlink"/>
            <w:rFonts w:asciiTheme="minorHAnsi" w:hAnsiTheme="minorHAnsi"/>
          </w:rPr>
          <w:t>restrict funding</w:t>
        </w:r>
      </w:hyperlink>
      <w:r w:rsidRPr="00403AD2">
        <w:rPr>
          <w:rFonts w:asciiTheme="minorHAnsi" w:hAnsiTheme="minorHAnsi"/>
        </w:rPr>
        <w:t> for Duterte’s drug war in late 2017, the U.S. stepped in to provide funds that filled the shortfall.</w:t>
      </w:r>
    </w:p>
    <w:p w:rsidR="00604AA2" w:rsidRPr="00403AD2" w:rsidRDefault="00604AA2" w:rsidP="00A83C88">
      <w:pPr>
        <w:rPr>
          <w:rFonts w:asciiTheme="minorHAnsi" w:hAnsiTheme="minorHAnsi"/>
          <w:u w:color="000000"/>
        </w:rPr>
      </w:pPr>
      <w:r w:rsidRPr="00403AD2">
        <w:rPr>
          <w:rFonts w:asciiTheme="minorHAnsi" w:hAnsiTheme="minorHAnsi"/>
        </w:rPr>
        <w:t>To evade accountability, Duterte has </w:t>
      </w:r>
      <w:hyperlink r:id="rId238" w:history="1">
        <w:r w:rsidRPr="00403AD2">
          <w:rPr>
            <w:rStyle w:val="Hyperlink"/>
            <w:rFonts w:asciiTheme="minorHAnsi" w:hAnsiTheme="minorHAnsi"/>
          </w:rPr>
          <w:t>shifted</w:t>
        </w:r>
      </w:hyperlink>
      <w:r w:rsidRPr="00403AD2">
        <w:rPr>
          <w:rFonts w:asciiTheme="minorHAnsi" w:hAnsiTheme="minorHAnsi"/>
        </w:rPr>
        <w:t> drug war operations from under the Philippine National Police (PNP) to the Philippine Drug Enforcement Agency and back to the PNP’s general operation funds. Recently, he </w:t>
      </w:r>
      <w:hyperlink r:id="rId239" w:history="1">
        <w:r w:rsidRPr="00403AD2">
          <w:rPr>
            <w:rStyle w:val="Hyperlink"/>
            <w:rFonts w:asciiTheme="minorHAnsi" w:hAnsiTheme="minorHAnsi"/>
          </w:rPr>
          <w:t>eliminated</w:t>
        </w:r>
      </w:hyperlink>
      <w:r w:rsidRPr="00403AD2">
        <w:rPr>
          <w:rFonts w:asciiTheme="minorHAnsi" w:hAnsiTheme="minorHAnsi"/>
        </w:rPr>
        <w:t> keeping a separate budget item for the drug war — obscuring how much money is being expended on it. The Philippine Congress has</w:t>
      </w:r>
      <w:r w:rsidRPr="00403AD2">
        <w:rPr>
          <w:rFonts w:asciiTheme="minorHAnsi" w:hAnsiTheme="minorHAnsi"/>
          <w:u w:color="000000"/>
        </w:rPr>
        <w:t xml:space="preserve"> not been able to provide effective oversight.</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The continuing drug war killings and rampant human rights abuses only underscore that </w:t>
      </w:r>
      <w:r w:rsidRPr="00403AD2">
        <w:rPr>
          <w:rFonts w:asciiTheme="minorHAnsi" w:hAnsiTheme="minorHAnsi" w:cstheme="majorHAnsi"/>
          <w:color w:val="000000"/>
          <w:u w:val="single" w:color="000000"/>
        </w:rPr>
        <w:t>there is no way to ensure U.S. military aid to the Duterte regime does not enable human rights violations</w:t>
      </w:r>
      <w:r w:rsidRPr="00403AD2">
        <w:rPr>
          <w:rFonts w:asciiTheme="minorHAnsi" w:hAnsiTheme="minorHAnsi" w:cstheme="majorHAnsi"/>
          <w:color w:val="000000"/>
          <w:u w:color="000000"/>
        </w:rPr>
        <w:t>. For its part, </w:t>
      </w:r>
      <w:r w:rsidRPr="00403AD2">
        <w:rPr>
          <w:rFonts w:asciiTheme="minorHAnsi" w:hAnsiTheme="minorHAnsi" w:cstheme="majorHAnsi"/>
          <w:color w:val="000000"/>
          <w:u w:val="single" w:color="000000"/>
        </w:rPr>
        <w:t>U.S. military spending is not only overblown, but also often untraceable, secretive, and unaccountable</w:t>
      </w:r>
      <w:r w:rsidRPr="00403AD2">
        <w:rPr>
          <w:rFonts w:asciiTheme="minorHAnsi" w:hAnsiTheme="minorHAnsi" w:cstheme="majorHAnsi"/>
          <w:color w:val="000000"/>
          <w:u w:color="000000"/>
        </w:rPr>
        <w:t>. From Central America to Palestine to the Philippines</w:t>
      </w:r>
      <w:proofErr w:type="gramStart"/>
      <w:r w:rsidRPr="00403AD2">
        <w:rPr>
          <w:rFonts w:asciiTheme="minorHAnsi" w:hAnsiTheme="minorHAnsi" w:cstheme="majorHAnsi"/>
          <w:color w:val="000000"/>
          <w:u w:color="000000"/>
        </w:rPr>
        <w:t>,</w:t>
      </w:r>
      <w:r w:rsidRPr="00403AD2">
        <w:rPr>
          <w:rFonts w:asciiTheme="minorHAnsi" w:hAnsiTheme="minorHAnsi" w:cstheme="majorHAnsi"/>
          <w:color w:val="000000"/>
          <w:u w:val="single" w:color="000000"/>
        </w:rPr>
        <w:t>U.S</w:t>
      </w:r>
      <w:proofErr w:type="gramEnd"/>
      <w:r w:rsidRPr="00403AD2">
        <w:rPr>
          <w:rFonts w:asciiTheme="minorHAnsi" w:hAnsiTheme="minorHAnsi" w:cstheme="majorHAnsi"/>
          <w:color w:val="000000"/>
          <w:u w:val="single" w:color="000000"/>
        </w:rPr>
        <w:t>. military aid has a sordid legacy of fueling atrocities.</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A growing movement is calling on Congress to cut military aid, arms gifts, and arm sales to the Philippines — as well as to end support for the Duterte regime.</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b/>
          <w:bCs/>
          <w:color w:val="000000"/>
          <w:u w:val="single" w:color="000000"/>
        </w:rPr>
        <w:t>Congress must exercise its powers to ensure the Leahy Law, </w:t>
      </w:r>
      <w:r w:rsidRPr="00403AD2">
        <w:rPr>
          <w:rFonts w:asciiTheme="minorHAnsi" w:hAnsiTheme="minorHAnsi" w:cstheme="majorHAnsi"/>
          <w:color w:val="000000"/>
          <w:u w:val="single" w:color="000000"/>
        </w:rPr>
        <w:t>which stipulates no funding shall be furnished to foreign security forces if the U.S. knows they have committed “a gross violation of human rights,” is upheld with regard to the Philippines.</w:t>
      </w:r>
      <w:r w:rsidRPr="00403AD2">
        <w:rPr>
          <w:rFonts w:asciiTheme="minorHAnsi" w:hAnsiTheme="minorHAnsi" w:cstheme="majorHAnsi"/>
          <w:color w:val="000000"/>
          <w:u w:color="000000"/>
        </w:rPr>
        <w:t>(For more information on this campaign, please visit: </w:t>
      </w:r>
      <w:hyperlink r:id="rId240" w:history="1">
        <w:r w:rsidRPr="00403AD2">
          <w:rPr>
            <w:rFonts w:asciiTheme="minorHAnsi" w:hAnsiTheme="minorHAnsi" w:cstheme="majorHAnsi"/>
            <w:color w:val="000000"/>
            <w:u w:val="single" w:color="000000"/>
          </w:rPr>
          <w:t>ichrpus.org.</w:t>
        </w:r>
      </w:hyperlink>
      <w:r w:rsidRPr="00403AD2">
        <w:rPr>
          <w:rFonts w:asciiTheme="minorHAnsi" w:hAnsiTheme="minorHAnsi" w:cstheme="majorHAnsi"/>
          <w:color w:val="000000"/>
          <w:u w:color="000000"/>
        </w:rPr>
        <w:t>)</w:t>
      </w:r>
    </w:p>
    <w:p w:rsidR="00604AA2" w:rsidRPr="00403AD2" w:rsidRDefault="00604AA2" w:rsidP="00604AA2">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w:t>
      </w:r>
      <w:hyperlink r:id="rId241" w:history="1">
        <w:r w:rsidRPr="00403AD2">
          <w:rPr>
            <w:rFonts w:asciiTheme="minorHAnsi" w:hAnsiTheme="minorHAnsi" w:cstheme="majorHAnsi"/>
            <w:color w:val="000000"/>
            <w:u w:val="single" w:color="000000"/>
          </w:rPr>
          <w:t>2007</w:t>
        </w:r>
      </w:hyperlink>
      <w:r w:rsidRPr="00403AD2">
        <w:rPr>
          <w:rFonts w:asciiTheme="minorHAnsi" w:hAnsiTheme="minorHAnsi" w:cstheme="majorHAnsi"/>
          <w:color w:val="000000"/>
          <w:u w:color="000000"/>
        </w:rPr>
        <w:t>, due to movement pressure, Congress held a hearing on </w:t>
      </w:r>
      <w:hyperlink r:id="rId242" w:history="1">
        <w:r w:rsidRPr="00403AD2">
          <w:rPr>
            <w:rFonts w:asciiTheme="minorHAnsi" w:hAnsiTheme="minorHAnsi" w:cstheme="majorHAnsi"/>
            <w:color w:val="000000"/>
            <w:u w:val="single" w:color="000000"/>
          </w:rPr>
          <w:t>rising</w:t>
        </w:r>
      </w:hyperlink>
      <w:r w:rsidRPr="00403AD2">
        <w:rPr>
          <w:rFonts w:asciiTheme="minorHAnsi" w:hAnsiTheme="minorHAnsi" w:cstheme="majorHAnsi"/>
          <w:color w:val="000000"/>
          <w:u w:color="000000"/>
        </w:rPr>
        <w:t> extrajudicial killings in the Philippines under Gloria Macapagal Arroyo’s regime. Legislation was passed placing restrictions on military aid. The next year, killings decreased significantly.</w:t>
      </w:r>
    </w:p>
    <w:p w:rsidR="00604AA2" w:rsidRPr="00403AD2" w:rsidRDefault="00604AA2" w:rsidP="00604AA2">
      <w:pPr>
        <w:autoSpaceDE w:val="0"/>
        <w:autoSpaceDN w:val="0"/>
        <w:adjustRightInd w:val="0"/>
        <w:spacing w:line="235" w:lineRule="atLeast"/>
        <w:rPr>
          <w:rFonts w:asciiTheme="minorHAnsi" w:hAnsiTheme="minorHAnsi" w:cstheme="majorHAnsi"/>
          <w:color w:val="000000"/>
          <w:u w:color="000000"/>
        </w:rPr>
      </w:pPr>
      <w:r w:rsidRPr="00403AD2">
        <w:rPr>
          <w:rFonts w:asciiTheme="minorHAnsi" w:hAnsiTheme="minorHAnsi" w:cstheme="majorHAnsi"/>
          <w:color w:val="000000"/>
          <w:u w:color="000000"/>
        </w:rPr>
        <w:t>Our time to act is now.</w:t>
      </w:r>
    </w:p>
    <w:p w:rsidR="00604AA2" w:rsidRPr="00403AD2" w:rsidRDefault="00604AA2" w:rsidP="00604AA2">
      <w:pPr>
        <w:autoSpaceDE w:val="0"/>
        <w:autoSpaceDN w:val="0"/>
        <w:adjustRightInd w:val="0"/>
        <w:rPr>
          <w:rFonts w:asciiTheme="minorHAnsi" w:hAnsiTheme="minorHAnsi" w:cstheme="majorHAnsi"/>
          <w:color w:val="000000"/>
          <w:u w:color="000000"/>
        </w:rPr>
      </w:pPr>
    </w:p>
    <w:p w:rsidR="00604AA2" w:rsidRPr="00403AD2" w:rsidRDefault="001D3EAA" w:rsidP="001D3EAA">
      <w:pPr>
        <w:pStyle w:val="Heading3"/>
        <w:rPr>
          <w:rFonts w:asciiTheme="minorHAnsi" w:hAnsiTheme="minorHAnsi"/>
          <w:u w:color="000000"/>
        </w:rPr>
      </w:pPr>
      <w:r w:rsidRPr="00403AD2">
        <w:rPr>
          <w:rFonts w:asciiTheme="minorHAnsi" w:hAnsiTheme="minorHAnsi"/>
          <w:u w:color="000000"/>
        </w:rPr>
        <w:lastRenderedPageBreak/>
        <w:t>Solvency – End Arms Sales</w:t>
      </w:r>
    </w:p>
    <w:p w:rsidR="001D3EAA" w:rsidRPr="00403AD2" w:rsidRDefault="001D3EAA" w:rsidP="001D3EAA">
      <w:pPr>
        <w:rPr>
          <w:rFonts w:asciiTheme="minorHAnsi" w:hAnsiTheme="minorHAnsi"/>
        </w:rPr>
      </w:pPr>
    </w:p>
    <w:p w:rsidR="00604AA2" w:rsidRPr="00403AD2" w:rsidRDefault="00604AA2" w:rsidP="00604AA2">
      <w:pPr>
        <w:pStyle w:val="Heading4"/>
        <w:rPr>
          <w:rFonts w:asciiTheme="minorHAnsi" w:hAnsiTheme="minorHAnsi" w:cs="Times New Roman"/>
          <w:u w:color="000000"/>
        </w:rPr>
      </w:pPr>
      <w:r w:rsidRPr="00403AD2">
        <w:rPr>
          <w:rFonts w:asciiTheme="minorHAnsi" w:hAnsiTheme="minorHAnsi"/>
          <w:u w:color="000000"/>
        </w:rPr>
        <w:t xml:space="preserve">Military arms sales perpetuate a culture of </w:t>
      </w:r>
      <w:r w:rsidRPr="00403AD2">
        <w:rPr>
          <w:rFonts w:asciiTheme="minorHAnsi" w:hAnsiTheme="minorHAnsi"/>
          <w:u w:val="single"/>
        </w:rPr>
        <w:t>impunity</w:t>
      </w:r>
      <w:r w:rsidRPr="00403AD2">
        <w:rPr>
          <w:rFonts w:asciiTheme="minorHAnsi" w:hAnsiTheme="minorHAnsi"/>
          <w:u w:color="000000"/>
        </w:rPr>
        <w:t xml:space="preserve"> --- only ending US military involvement solves </w:t>
      </w:r>
    </w:p>
    <w:p w:rsidR="00604AA2" w:rsidRPr="00403AD2" w:rsidRDefault="00604AA2" w:rsidP="00604AA2">
      <w:pPr>
        <w:rPr>
          <w:rFonts w:asciiTheme="minorHAnsi" w:hAnsiTheme="minorHAnsi"/>
        </w:rPr>
      </w:pPr>
      <w:r w:rsidRPr="00403AD2">
        <w:rPr>
          <w:rStyle w:val="Style13ptBold"/>
          <w:rFonts w:asciiTheme="minorHAnsi" w:hAnsiTheme="minorHAnsi"/>
        </w:rPr>
        <w:t>Lucas and Shahshahani 14</w:t>
      </w:r>
      <w:r w:rsidRPr="00403AD2">
        <w:rPr>
          <w:rFonts w:asciiTheme="minorHAnsi" w:hAnsiTheme="minorHAnsi"/>
        </w:rPr>
        <w:t xml:space="preserve"> -- a partner at the law firm of Edelstein &amp; Payne in Raleigh, North Carolina, Chair of the National Lawyers Guild Philippines Subcommittee, first visited the Philippines in 2006 as part of a delegation of women human rights lawyers AND human rights attorney based in Atlanta, Georgia, and is President of the National Lawyers Guild, attended the International Conference for Human Rights and Peace in the Philippines in Quezon City on behalf of the National Lawyers Guild (Vanessa and Azedah, “US Aid and Human Rights Violations in the Philippines”, Foreign Policy In Focus, 2/18/14, </w:t>
      </w:r>
      <w:hyperlink r:id="rId243" w:history="1">
        <w:r w:rsidRPr="00403AD2">
          <w:rPr>
            <w:rStyle w:val="Hyperlink"/>
            <w:rFonts w:asciiTheme="minorHAnsi" w:hAnsiTheme="minorHAnsi"/>
          </w:rPr>
          <w:t>https://fpif.org/u-s-aid-human-rights-violations-philippines/)//SD</w:t>
        </w:r>
      </w:hyperlink>
      <w:r w:rsidRPr="00403AD2">
        <w:rPr>
          <w:rFonts w:asciiTheme="minorHAnsi" w:hAnsiTheme="minorHAnsi"/>
        </w:rPr>
        <w:t xml:space="preserve"> </w:t>
      </w:r>
    </w:p>
    <w:p w:rsidR="000C1C24" w:rsidRPr="00B90270" w:rsidRDefault="000C1C24" w:rsidP="000C1C24">
      <w:pPr>
        <w:rPr>
          <w:rFonts w:asciiTheme="minorHAnsi" w:hAnsiTheme="minorHAnsi"/>
        </w:rPr>
      </w:pPr>
      <w:r w:rsidRPr="00B90270">
        <w:rPr>
          <w:rFonts w:asciiTheme="minorHAnsi" w:hAnsiTheme="minorHAnsi"/>
        </w:rPr>
        <w:t>Current Human Rights Situation </w:t>
      </w:r>
    </w:p>
    <w:p w:rsidR="000C1C24" w:rsidRPr="00B1324F" w:rsidRDefault="000C1C24" w:rsidP="000C1C24">
      <w:pPr>
        <w:rPr>
          <w:rStyle w:val="Emphasis"/>
        </w:rPr>
      </w:pPr>
      <w:r w:rsidRPr="00B90270">
        <w:rPr>
          <w:rStyle w:val="StyleUnderline"/>
          <w:rFonts w:asciiTheme="minorHAnsi" w:hAnsiTheme="minorHAnsi"/>
        </w:rPr>
        <w:t>The Philippine government continues to commit human rights violations with impunity</w:t>
      </w:r>
      <w:r w:rsidRPr="00B90270">
        <w:rPr>
          <w:rFonts w:asciiTheme="minorHAnsi" w:hAnsiTheme="minorHAnsi"/>
        </w:rPr>
        <w:t>. According to </w:t>
      </w:r>
      <w:hyperlink r:id="rId244" w:history="1">
        <w:r w:rsidRPr="00B90270">
          <w:rPr>
            <w:rStyle w:val="Hyperlink"/>
            <w:rFonts w:asciiTheme="minorHAnsi" w:hAnsiTheme="minorHAnsi"/>
          </w:rPr>
          <w:t>Karapatan</w:t>
        </w:r>
      </w:hyperlink>
      <w:r w:rsidRPr="00B90270">
        <w:rPr>
          <w:rFonts w:asciiTheme="minorHAnsi" w:hAnsiTheme="minorHAnsi"/>
        </w:rPr>
        <w:t xml:space="preserve">, President Aquino’s implementation of the counterinsurgency program Oplan Bayanihan (Operation Shoulder to Shoulder) </w:t>
      </w:r>
      <w:r w:rsidRPr="00B1324F">
        <w:rPr>
          <w:rStyle w:val="Emphasis"/>
        </w:rPr>
        <w:t>has thus far resulted in 152 documented cases of extrajudicial killings, 168 attempted killings, 18 instances of forced disappearance, 80 cases of torture, 608 cases of illegal arrest, and more than 30,000 forced </w:t>
      </w:r>
      <w:hyperlink r:id="rId245" w:history="1">
        <w:r w:rsidRPr="00B1324F">
          <w:rPr>
            <w:rStyle w:val="Emphasis"/>
          </w:rPr>
          <w:t>evacuations</w:t>
        </w:r>
      </w:hyperlink>
      <w:r w:rsidRPr="00B1324F">
        <w:rPr>
          <w:rStyle w:val="Emphasis"/>
        </w:rPr>
        <w:t>.</w:t>
      </w:r>
    </w:p>
    <w:p w:rsidR="000C1C24" w:rsidRPr="00B90270" w:rsidRDefault="000C1C24" w:rsidP="000C1C24">
      <w:pPr>
        <w:rPr>
          <w:rFonts w:asciiTheme="minorHAnsi" w:hAnsiTheme="minorHAnsi"/>
        </w:rPr>
      </w:pPr>
      <w:r w:rsidRPr="00B90270">
        <w:rPr>
          <w:rFonts w:asciiTheme="minorHAnsi" w:hAnsiTheme="minorHAnsi"/>
        </w:rPr>
        <w:t xml:space="preserve">General Jovito </w:t>
      </w:r>
      <w:r w:rsidRPr="00B1324F">
        <w:rPr>
          <w:rStyle w:val="StyleUnderline"/>
        </w:rPr>
        <w:t>Palparan </w:t>
      </w:r>
      <w:hyperlink r:id="rId246" w:history="1">
        <w:r w:rsidRPr="00B1324F">
          <w:rPr>
            <w:rStyle w:val="StyleUnderline"/>
          </w:rPr>
          <w:t>faces a 2011 warrant of arrest</w:t>
        </w:r>
      </w:hyperlink>
      <w:r w:rsidRPr="00B1324F">
        <w:rPr>
          <w:rStyle w:val="StyleUnderline"/>
        </w:rPr>
        <w:t> from a Bulacan court for his involvement in the 2006 disappearance of two student activists in Central Luzon</w:t>
      </w:r>
      <w:r w:rsidRPr="00B90270">
        <w:rPr>
          <w:rFonts w:asciiTheme="minorHAnsi" w:hAnsiTheme="minorHAnsi"/>
        </w:rPr>
        <w:t>. He is still in hiding, probably with the assistance of the Philippine armed forces. Palparan is regarded as the key implementer of Oplan Bantay Laya and was promoted by Arroyo at the height of the extrajudicial killings and forced disappearances.</w:t>
      </w:r>
    </w:p>
    <w:p w:rsidR="000C1C24" w:rsidRPr="00B90270" w:rsidRDefault="000C1C24" w:rsidP="000C1C24">
      <w:pPr>
        <w:autoSpaceDE w:val="0"/>
        <w:autoSpaceDN w:val="0"/>
        <w:adjustRightInd w:val="0"/>
        <w:rPr>
          <w:rFonts w:asciiTheme="minorHAnsi" w:hAnsiTheme="minorHAnsi"/>
        </w:rPr>
      </w:pPr>
      <w:r w:rsidRPr="00B90270">
        <w:rPr>
          <w:rStyle w:val="StyleUnderline"/>
          <w:rFonts w:asciiTheme="minorHAnsi" w:hAnsiTheme="minorHAnsi"/>
        </w:rPr>
        <w:t>The promotion of military generals who are known human rights violators is an indication of the persistent climate of impunity</w:t>
      </w:r>
      <w:r w:rsidRPr="00B90270">
        <w:rPr>
          <w:rFonts w:asciiTheme="minorHAnsi" w:hAnsiTheme="minorHAnsi" w:cs="Helvetica"/>
          <w:color w:val="000000"/>
          <w:u w:val="single" w:color="000000"/>
        </w:rPr>
        <w:t xml:space="preserve"> </w:t>
      </w:r>
      <w:r w:rsidRPr="00B90270">
        <w:rPr>
          <w:rFonts w:asciiTheme="minorHAnsi" w:hAnsiTheme="minorHAnsi"/>
        </w:rPr>
        <w:t xml:space="preserve">under the Aquino administration. </w:t>
      </w:r>
      <w:r w:rsidRPr="00B1324F">
        <w:rPr>
          <w:rStyle w:val="Emphasis"/>
        </w:rPr>
        <w:t>The military, private armies, and paramilitary units </w:t>
      </w:r>
      <w:hyperlink r:id="rId247" w:history="1">
        <w:r w:rsidRPr="00B1324F">
          <w:rPr>
            <w:rStyle w:val="Emphasis"/>
          </w:rPr>
          <w:t>silence independent media outlets</w:t>
        </w:r>
      </w:hyperlink>
      <w:r w:rsidRPr="00B1324F">
        <w:rPr>
          <w:rStyle w:val="Emphasis"/>
        </w:rPr>
        <w:t> and journalists with impunity</w:t>
      </w:r>
      <w:r w:rsidRPr="00B90270">
        <w:rPr>
          <w:rFonts w:asciiTheme="minorHAnsi" w:hAnsiTheme="minorHAnsi"/>
        </w:rPr>
        <w:t xml:space="preserve">. Journalists </w:t>
      </w:r>
      <w:r w:rsidRPr="00B1324F">
        <w:rPr>
          <w:rStyle w:val="StyleUnderline"/>
        </w:rPr>
        <w:t>face rampant vandalism of their offices, constant intimidation and surveillance, and abduction and killings</w:t>
      </w:r>
      <w:r w:rsidRPr="00B90270">
        <w:rPr>
          <w:rFonts w:asciiTheme="minorHAnsi" w:hAnsiTheme="minorHAnsi"/>
        </w:rPr>
        <w:t xml:space="preserve">. In December 2013, Rogelio Butalid, a block-timer for 107.9 FM Radyo Natin, was shot dead by a lone killer in Tagum City in Davao del Norte province shortly after he finished his radio program. That same month, radioman Michael Milo was gunned down in Tandag City in Surigao </w:t>
      </w:r>
      <w:proofErr w:type="gramStart"/>
      <w:r w:rsidRPr="00B90270">
        <w:rPr>
          <w:rFonts w:asciiTheme="minorHAnsi" w:hAnsiTheme="minorHAnsi"/>
        </w:rPr>
        <w:t>del</w:t>
      </w:r>
      <w:proofErr w:type="gramEnd"/>
      <w:r w:rsidRPr="00B90270">
        <w:rPr>
          <w:rFonts w:asciiTheme="minorHAnsi" w:hAnsiTheme="minorHAnsi"/>
        </w:rPr>
        <w:t xml:space="preserve"> Sur province.</w:t>
      </w:r>
    </w:p>
    <w:p w:rsidR="000C1C24" w:rsidRPr="00B90270" w:rsidRDefault="000C1C24" w:rsidP="000C1C24">
      <w:pPr>
        <w:rPr>
          <w:rFonts w:asciiTheme="minorHAnsi" w:hAnsiTheme="minorHAnsi"/>
        </w:rPr>
      </w:pPr>
      <w:r w:rsidRPr="00B90270">
        <w:rPr>
          <w:rFonts w:asciiTheme="minorHAnsi" w:hAnsiTheme="minorHAnsi"/>
        </w:rPr>
        <w:t>This has also affected U.S. citizens active in Philippine solidarity, as evidenced by the 2009 abduction and torture of BAYAN USA member and Filipina-American activist Melissa Roxas by the Philippine military. Roxas has </w:t>
      </w:r>
      <w:hyperlink r:id="rId248" w:history="1">
        <w:r w:rsidRPr="00B90270">
          <w:rPr>
            <w:rStyle w:val="Hyperlink"/>
            <w:rFonts w:asciiTheme="minorHAnsi" w:hAnsiTheme="minorHAnsi"/>
          </w:rPr>
          <w:t>filed complaints</w:t>
        </w:r>
      </w:hyperlink>
      <w:r w:rsidRPr="00B90270">
        <w:rPr>
          <w:rFonts w:asciiTheme="minorHAnsi" w:hAnsiTheme="minorHAnsi"/>
        </w:rPr>
        <w:t> with the U.S. Department of State and the UN Special Rapporteur on Torture, in addition to exhausting the domestic court system in the Philippines.</w:t>
      </w:r>
    </w:p>
    <w:p w:rsidR="000C1C24" w:rsidRPr="00B90270" w:rsidRDefault="000C1C24" w:rsidP="000C1C24">
      <w:pPr>
        <w:rPr>
          <w:rFonts w:asciiTheme="minorHAnsi" w:hAnsiTheme="minorHAnsi"/>
        </w:rPr>
      </w:pPr>
      <w:r w:rsidRPr="00B1324F">
        <w:rPr>
          <w:rStyle w:val="StyleUnderline"/>
        </w:rPr>
        <w:t>Lawyers and human rights groups providing counsel to activists imprisoned on trumped up charges have become targets of repression themselves.</w:t>
      </w:r>
      <w:r w:rsidRPr="00B90270">
        <w:rPr>
          <w:rFonts w:asciiTheme="minorHAnsi" w:hAnsiTheme="minorHAnsi"/>
        </w:rPr>
        <w:t xml:space="preserve"> They are </w:t>
      </w:r>
      <w:r w:rsidRPr="00B1324F">
        <w:rPr>
          <w:rStyle w:val="Emphasis"/>
        </w:rPr>
        <w:t>subject to extra-judicial killings, violent harassment, illegal detention, and surveillance by a state apparatus keen to silence dissent</w:t>
      </w:r>
      <w:r w:rsidRPr="00B90270">
        <w:rPr>
          <w:rFonts w:asciiTheme="minorHAnsi" w:hAnsiTheme="minorHAnsi"/>
        </w:rPr>
        <w:t>. For example, Army chief Lt. Gen. Noel Coballes recently named the human rights organization Karapatan an “</w:t>
      </w:r>
      <w:hyperlink r:id="rId249" w:history="1">
        <w:r w:rsidRPr="00B90270">
          <w:rPr>
            <w:rStyle w:val="Hyperlink"/>
            <w:rFonts w:asciiTheme="minorHAnsi" w:hAnsiTheme="minorHAnsi"/>
          </w:rPr>
          <w:t>enemy of the state</w:t>
        </w:r>
      </w:hyperlink>
      <w:r w:rsidRPr="00B90270">
        <w:rPr>
          <w:rFonts w:asciiTheme="minorHAnsi" w:hAnsiTheme="minorHAnsi"/>
        </w:rPr>
        <w:t>” for its objection to the promotion of Brig. Gen. Aurelio Baladad. Baladad faces a string of credible charges, including the illegal arrest of 43 community health workers in a dawn raid in Morong by a swarm of Philippine Army and police personnel just before Arroyo’s term ended.</w:t>
      </w:r>
    </w:p>
    <w:p w:rsidR="000C1C24" w:rsidRPr="00B90270" w:rsidRDefault="000C1C24" w:rsidP="000C1C24">
      <w:pPr>
        <w:rPr>
          <w:rFonts w:asciiTheme="minorHAnsi" w:hAnsiTheme="minorHAnsi"/>
        </w:rPr>
      </w:pPr>
      <w:r w:rsidRPr="00B90270">
        <w:rPr>
          <w:rFonts w:asciiTheme="minorHAnsi" w:hAnsiTheme="minorHAnsi"/>
        </w:rPr>
        <w:lastRenderedPageBreak/>
        <w:t>According to the National Union of People’s Lawyers (NUPL) — which has been at the forefront of efforts to legally challenge government repression — “</w:t>
      </w:r>
      <w:r w:rsidRPr="00B1324F">
        <w:rPr>
          <w:rStyle w:val="StyleUnderline"/>
        </w:rPr>
        <w:t>This statement from a top military official is dangerous and betrays what various organizations and concerned groups have said all along, that the present counterinsurgency program Oplan Bayanihan is no different from the deadly Oplan Bantay Laya</w:t>
      </w:r>
      <w:r w:rsidRPr="00B90270">
        <w:rPr>
          <w:rFonts w:asciiTheme="minorHAnsi" w:hAnsiTheme="minorHAnsi"/>
        </w:rPr>
        <w:t>.”</w:t>
      </w:r>
    </w:p>
    <w:p w:rsidR="000C1C24" w:rsidRPr="00B90270" w:rsidRDefault="000C1C24" w:rsidP="000C1C24">
      <w:pPr>
        <w:rPr>
          <w:rFonts w:asciiTheme="minorHAnsi" w:hAnsiTheme="minorHAnsi"/>
        </w:rPr>
      </w:pPr>
      <w:r w:rsidRPr="00B90270">
        <w:rPr>
          <w:rFonts w:asciiTheme="minorHAnsi" w:hAnsiTheme="minorHAnsi"/>
        </w:rPr>
        <w:t>Leaders of people’s organizations are also </w:t>
      </w:r>
      <w:hyperlink r:id="rId250" w:history="1">
        <w:r w:rsidRPr="00B90270">
          <w:rPr>
            <w:rStyle w:val="Hyperlink"/>
            <w:rFonts w:asciiTheme="minorHAnsi" w:hAnsiTheme="minorHAnsi"/>
          </w:rPr>
          <w:t>facing criminal charges</w:t>
        </w:r>
      </w:hyperlink>
      <w:r w:rsidRPr="00B90270">
        <w:rPr>
          <w:rFonts w:asciiTheme="minorHAnsi" w:hAnsiTheme="minorHAnsi"/>
        </w:rPr>
        <w:t> over a protest held during President Aquino’s State of the Nation Address last July. According to NUPL, in the course of negotiating with police representatives for a resolution to the impasse, the police suddenly attacked protesters, hurting scores of people — including the NUPL Secretary General.</w:t>
      </w:r>
    </w:p>
    <w:p w:rsidR="000C1C24" w:rsidRPr="00B90270" w:rsidRDefault="000C1C24" w:rsidP="000C1C24">
      <w:pPr>
        <w:rPr>
          <w:rFonts w:asciiTheme="minorHAnsi" w:hAnsiTheme="minorHAnsi"/>
        </w:rPr>
      </w:pPr>
      <w:r w:rsidRPr="00B90270">
        <w:rPr>
          <w:rFonts w:asciiTheme="minorHAnsi" w:hAnsiTheme="minorHAnsi"/>
        </w:rPr>
        <w:t>U.S. Intervention</w:t>
      </w:r>
    </w:p>
    <w:p w:rsidR="000C1C24" w:rsidRPr="00B1324F" w:rsidRDefault="000C1C24" w:rsidP="000C1C24">
      <w:pPr>
        <w:rPr>
          <w:rStyle w:val="StyleUnderline"/>
        </w:rPr>
      </w:pPr>
      <w:r w:rsidRPr="00B90270">
        <w:rPr>
          <w:rFonts w:asciiTheme="minorHAnsi" w:hAnsiTheme="minorHAnsi"/>
        </w:rPr>
        <w:t xml:space="preserve">The Philippines, a U.S. colony for the first half of the 20th century, is considered a key strategic partner for U.S. economic and strategic interests. The large Subic and Clark bases, for example, played a key role in the Vietnam War. In return, from 1972 to 1986, the </w:t>
      </w:r>
      <w:r w:rsidRPr="00B1324F">
        <w:rPr>
          <w:rStyle w:val="StyleUnderline"/>
        </w:rPr>
        <w:t>United States supported the Marcos military dictatorship with massive economic and military aid.</w:t>
      </w:r>
    </w:p>
    <w:p w:rsidR="000C1C24" w:rsidRPr="00B90270" w:rsidRDefault="000C1C24" w:rsidP="000C1C24">
      <w:pPr>
        <w:rPr>
          <w:rFonts w:asciiTheme="minorHAnsi" w:hAnsiTheme="minorHAnsi"/>
        </w:rPr>
      </w:pPr>
      <w:r w:rsidRPr="00B90270">
        <w:rPr>
          <w:rFonts w:asciiTheme="minorHAnsi" w:hAnsiTheme="minorHAnsi"/>
        </w:rPr>
        <w:t>In the mid-1980s, the Philippine people ousted Marcos and enacted a new constitution that banned “foreign military bases, troops, or facilities” unless duly ratified by Congress or a national referendum. In 1991, the Philippine government banned all permanent foreign bases from its soil, and in 1992, the last American base closed down after relentless street protests and campaigning.</w:t>
      </w:r>
    </w:p>
    <w:p w:rsidR="000C1C24" w:rsidRPr="00B90270" w:rsidRDefault="000C1C24" w:rsidP="000C1C24">
      <w:pPr>
        <w:rPr>
          <w:rFonts w:asciiTheme="minorHAnsi" w:hAnsiTheme="minorHAnsi"/>
        </w:rPr>
      </w:pPr>
      <w:r w:rsidRPr="00B90270">
        <w:rPr>
          <w:rFonts w:asciiTheme="minorHAnsi" w:hAnsiTheme="minorHAnsi"/>
        </w:rPr>
        <w:t>But in 1998, Washington and Manila signed a </w:t>
      </w:r>
      <w:hyperlink r:id="rId251" w:history="1">
        <w:r w:rsidRPr="00B90270">
          <w:rPr>
            <w:rStyle w:val="Hyperlink"/>
            <w:rFonts w:asciiTheme="minorHAnsi" w:hAnsiTheme="minorHAnsi"/>
          </w:rPr>
          <w:t>Visiting Forces Agreement (VFA),</w:t>
        </w:r>
      </w:hyperlink>
      <w:r w:rsidRPr="00B90270">
        <w:rPr>
          <w:rFonts w:asciiTheme="minorHAnsi" w:hAnsiTheme="minorHAnsi"/>
        </w:rPr>
        <w:t> which allowed the United States to establish 22 “semi-permanent” bases in the archipelago to get around the ban that opposition to U.S. bases had prompted. Former U.S. ambassador to the Philippines Thomas Hubbard signed the VFA as an executive agreement rather than a treaty, eliminating the need for the advice and consent of the U.S. Senate. Foreign Secretary Domingo Siazon signed the VFA on behalf of the Philippines, and the Philippine Senate ratified the agreement.</w:t>
      </w:r>
    </w:p>
    <w:p w:rsidR="000C1C24" w:rsidRPr="00B90270" w:rsidRDefault="000C1C24" w:rsidP="000C1C24">
      <w:pPr>
        <w:rPr>
          <w:rFonts w:asciiTheme="minorHAnsi" w:hAnsiTheme="minorHAnsi"/>
        </w:rPr>
      </w:pPr>
      <w:r w:rsidRPr="00B90270">
        <w:rPr>
          <w:rFonts w:asciiTheme="minorHAnsi" w:hAnsiTheme="minorHAnsi"/>
        </w:rPr>
        <w:t>After the 9/11 attacks, President Arroyo was one of the first heads of state to </w:t>
      </w:r>
      <w:hyperlink r:id="rId252" w:history="1">
        <w:r w:rsidRPr="00B90270">
          <w:rPr>
            <w:rStyle w:val="Hyperlink"/>
            <w:rFonts w:asciiTheme="minorHAnsi" w:hAnsiTheme="minorHAnsi"/>
          </w:rPr>
          <w:t>pledge support</w:t>
        </w:r>
      </w:hyperlink>
      <w:r w:rsidRPr="00B90270">
        <w:rPr>
          <w:rFonts w:asciiTheme="minorHAnsi" w:hAnsiTheme="minorHAnsi"/>
        </w:rPr>
        <w:t> to President George W. Bush’s “war on terror.” Since 2002, the Joint Special Operations Task Force Philippines, which comprises about 500 members of the U.S. military, has been stationed at a “temporary” base in the southern Philippines. </w:t>
      </w:r>
      <w:hyperlink r:id="rId253" w:history="1">
        <w:r w:rsidRPr="00B90270">
          <w:rPr>
            <w:rStyle w:val="Hyperlink"/>
            <w:rFonts w:asciiTheme="minorHAnsi" w:hAnsiTheme="minorHAnsi"/>
          </w:rPr>
          <w:t>Constitutional challenges</w:t>
        </w:r>
      </w:hyperlink>
      <w:r w:rsidRPr="00B90270">
        <w:rPr>
          <w:rFonts w:asciiTheme="minorHAnsi" w:hAnsiTheme="minorHAnsi"/>
        </w:rPr>
        <w:t> to the VFA by human rights lawyers have been thus far unsuccessful. On June 27, 2013, Philippine Defense Minister Voltaire Gazmin and his Japanese counterpart announced that the Philippines would be establishing basing arrangements with both the United States and Japan, which would increase the U.S. troop presence in the Philippines. Human rights lawyers quickly pointed out that the arrangement would circumvent </w:t>
      </w:r>
      <w:hyperlink r:id="rId254" w:history="1">
        <w:r w:rsidRPr="00B90270">
          <w:rPr>
            <w:rStyle w:val="Hyperlink"/>
            <w:rFonts w:asciiTheme="minorHAnsi" w:hAnsiTheme="minorHAnsi"/>
          </w:rPr>
          <w:t>the constitution and the VFA</w:t>
        </w:r>
      </w:hyperlink>
      <w:r w:rsidRPr="00B90270">
        <w:rPr>
          <w:rFonts w:asciiTheme="minorHAnsi" w:hAnsiTheme="minorHAnsi"/>
        </w:rPr>
        <w:t>.</w:t>
      </w:r>
    </w:p>
    <w:p w:rsidR="000C1C24" w:rsidRPr="00B90270" w:rsidRDefault="000C1C24" w:rsidP="000C1C24">
      <w:pPr>
        <w:rPr>
          <w:rFonts w:asciiTheme="minorHAnsi" w:hAnsiTheme="minorHAnsi"/>
        </w:rPr>
      </w:pPr>
      <w:r w:rsidRPr="00B90270">
        <w:rPr>
          <w:rFonts w:asciiTheme="minorHAnsi" w:hAnsiTheme="minorHAnsi"/>
        </w:rPr>
        <w:t>In early November, disagreements between U.S. and Filipino negotiators </w:t>
      </w:r>
      <w:hyperlink r:id="rId255" w:history="1">
        <w:r w:rsidRPr="00B90270">
          <w:rPr>
            <w:rStyle w:val="Hyperlink"/>
            <w:rFonts w:asciiTheme="minorHAnsi" w:hAnsiTheme="minorHAnsi"/>
          </w:rPr>
          <w:t>prolonged</w:t>
        </w:r>
      </w:hyperlink>
      <w:r w:rsidRPr="00B90270">
        <w:rPr>
          <w:rFonts w:asciiTheme="minorHAnsi" w:hAnsiTheme="minorHAnsi"/>
        </w:rPr>
        <w:t> the talks on the increased U.S. troop presence. But after Typhoon Haiyan, both Manila and Washington are justifying more U.S. troops as part of humanitarian aid missions, and </w:t>
      </w:r>
      <w:hyperlink r:id="rId256" w:history="1">
        <w:r w:rsidRPr="00B90270">
          <w:rPr>
            <w:rStyle w:val="Hyperlink"/>
            <w:rFonts w:asciiTheme="minorHAnsi" w:hAnsiTheme="minorHAnsi"/>
          </w:rPr>
          <w:t>negotiations are back on track</w:t>
        </w:r>
      </w:hyperlink>
      <w:r w:rsidRPr="00B90270">
        <w:rPr>
          <w:rFonts w:asciiTheme="minorHAnsi" w:hAnsiTheme="minorHAnsi"/>
        </w:rPr>
        <w:t>.</w:t>
      </w:r>
    </w:p>
    <w:p w:rsidR="000C1C24" w:rsidRPr="00B90270" w:rsidRDefault="000C1C24" w:rsidP="000C1C24">
      <w:pPr>
        <w:rPr>
          <w:rFonts w:asciiTheme="minorHAnsi" w:hAnsiTheme="minorHAnsi"/>
        </w:rPr>
      </w:pPr>
      <w:r w:rsidRPr="00B90270">
        <w:rPr>
          <w:rStyle w:val="StyleUnderline"/>
          <w:rFonts w:asciiTheme="minorHAnsi" w:hAnsiTheme="minorHAnsi"/>
        </w:rPr>
        <w:t>The Philippines, as one of the closest U.S. allies in Asia, is crucial to the </w:t>
      </w:r>
      <w:hyperlink r:id="rId257" w:history="1">
        <w:r w:rsidRPr="00B90270">
          <w:rPr>
            <w:rStyle w:val="StyleUnderline"/>
            <w:rFonts w:asciiTheme="minorHAnsi" w:hAnsiTheme="minorHAnsi"/>
          </w:rPr>
          <w:t>Obama administration’s “pivot” to Asia</w:t>
        </w:r>
      </w:hyperlink>
      <w:r w:rsidRPr="00B90270">
        <w:rPr>
          <w:rStyle w:val="StyleUnderline"/>
          <w:rFonts w:asciiTheme="minorHAnsi" w:hAnsiTheme="minorHAnsi"/>
        </w:rPr>
        <w:t>, which aims to counter the rising influence of China on the world stage. The United States provided more than </w:t>
      </w:r>
      <w:hyperlink r:id="rId258" w:history="1">
        <w:r w:rsidRPr="00B90270">
          <w:rPr>
            <w:rStyle w:val="StyleUnderline"/>
            <w:rFonts w:asciiTheme="minorHAnsi" w:hAnsiTheme="minorHAnsi"/>
          </w:rPr>
          <w:t>$507 million</w:t>
        </w:r>
      </w:hyperlink>
      <w:r w:rsidRPr="00B90270">
        <w:rPr>
          <w:rStyle w:val="StyleUnderline"/>
          <w:rFonts w:asciiTheme="minorHAnsi" w:hAnsiTheme="minorHAnsi"/>
        </w:rPr>
        <w:t> in military assistance</w:t>
      </w:r>
      <w:r w:rsidRPr="00B90270">
        <w:rPr>
          <w:rFonts w:asciiTheme="minorHAnsi" w:hAnsiTheme="minorHAnsi"/>
        </w:rPr>
        <w:t xml:space="preserve"> to the Philippines from 2001 to 2010. After pressure from human rights groups inside the Philippines — </w:t>
      </w:r>
      <w:r w:rsidRPr="00B90270">
        <w:rPr>
          <w:rStyle w:val="StyleUnderline"/>
          <w:rFonts w:asciiTheme="minorHAnsi" w:hAnsiTheme="minorHAnsi"/>
        </w:rPr>
        <w:t xml:space="preserve">which were supported by international </w:t>
      </w:r>
      <w:r w:rsidRPr="00B90270">
        <w:rPr>
          <w:rStyle w:val="StyleUnderline"/>
          <w:rFonts w:asciiTheme="minorHAnsi" w:hAnsiTheme="minorHAnsi"/>
        </w:rPr>
        <w:lastRenderedPageBreak/>
        <w:t xml:space="preserve">efforts to bring attention to extrajudicial killings, disappearances, and other human rights violations </w:t>
      </w:r>
      <w:r w:rsidRPr="00B90270">
        <w:rPr>
          <w:rFonts w:asciiTheme="minorHAnsi" w:hAnsiTheme="minorHAnsi"/>
        </w:rPr>
        <w:t>— U.S. military aid decreased and the United States withheld the release of some military financing. A March 2007 Senate hearing resulted in the </w:t>
      </w:r>
      <w:hyperlink r:id="rId259" w:history="1">
        <w:r w:rsidRPr="00B90270">
          <w:rPr>
            <w:rStyle w:val="Hyperlink"/>
            <w:rFonts w:asciiTheme="minorHAnsi" w:hAnsiTheme="minorHAnsi"/>
          </w:rPr>
          <w:t>cutting of a portion</w:t>
        </w:r>
      </w:hyperlink>
      <w:r w:rsidRPr="00B90270">
        <w:rPr>
          <w:rFonts w:asciiTheme="minorHAnsi" w:hAnsiTheme="minorHAnsi"/>
        </w:rPr>
        <w:t> of the 2008 U.S. Foreign Military Financing package to the Armed Forces of the Philippines due to the latter’s involvement in human rights abuses.</w:t>
      </w:r>
    </w:p>
    <w:p w:rsidR="000C1C24" w:rsidRPr="00B90270" w:rsidRDefault="000C1C24" w:rsidP="000C1C24">
      <w:pPr>
        <w:rPr>
          <w:rFonts w:asciiTheme="minorHAnsi" w:hAnsiTheme="minorHAnsi"/>
        </w:rPr>
      </w:pPr>
      <w:r w:rsidRPr="00B90270">
        <w:rPr>
          <w:rStyle w:val="StyleUnderline"/>
          <w:rFonts w:asciiTheme="minorHAnsi" w:hAnsiTheme="minorHAnsi"/>
        </w:rPr>
        <w:t>U.S. funding</w:t>
      </w:r>
      <w:r w:rsidRPr="00B90270">
        <w:rPr>
          <w:rFonts w:asciiTheme="minorHAnsi" w:hAnsiTheme="minorHAnsi"/>
        </w:rPr>
        <w:t xml:space="preserve"> was down to $11.9 million in 2011. It </w:t>
      </w:r>
      <w:r w:rsidRPr="00B90270">
        <w:rPr>
          <w:rStyle w:val="StyleUnderline"/>
          <w:rFonts w:asciiTheme="minorHAnsi" w:hAnsiTheme="minorHAnsi"/>
        </w:rPr>
        <w:t>is on the rise again</w:t>
      </w:r>
      <w:r w:rsidRPr="00B90270">
        <w:rPr>
          <w:rFonts w:asciiTheme="minorHAnsi" w:hAnsiTheme="minorHAnsi"/>
        </w:rPr>
        <w:t xml:space="preserve">, however, </w:t>
      </w:r>
      <w:r w:rsidRPr="00B90270">
        <w:rPr>
          <w:rStyle w:val="StyleUnderline"/>
          <w:rFonts w:asciiTheme="minorHAnsi" w:hAnsiTheme="minorHAnsi"/>
        </w:rPr>
        <w:t xml:space="preserve">and with it a dramatic increase in human rights violations against activists, </w:t>
      </w:r>
      <w:r w:rsidRPr="00B1324F">
        <w:rPr>
          <w:rStyle w:val="StyleUnderline"/>
        </w:rPr>
        <w:t>many of whom are farmworkers, peasants, and indigenous people opposed to the incursions of multi-national corporations and the theft of their land.</w:t>
      </w:r>
      <w:r w:rsidRPr="00B90270">
        <w:rPr>
          <w:rFonts w:asciiTheme="minorHAnsi" w:hAnsiTheme="minorHAnsi"/>
        </w:rPr>
        <w:t xml:space="preserve"> The most </w:t>
      </w:r>
      <w:hyperlink r:id="rId260" w:history="1">
        <w:r w:rsidRPr="00B90270">
          <w:rPr>
            <w:rStyle w:val="Hyperlink"/>
            <w:rFonts w:asciiTheme="minorHAnsi" w:hAnsiTheme="minorHAnsi"/>
          </w:rPr>
          <w:t>recent incident happened</w:t>
        </w:r>
      </w:hyperlink>
      <w:r w:rsidRPr="00B90270">
        <w:rPr>
          <w:rFonts w:asciiTheme="minorHAnsi" w:hAnsiTheme="minorHAnsi"/>
        </w:rPr>
        <w:t> on February 5, when two unidentified men onboard a red motorcycle shot and killed 41-year old peasant leader Julieto Lauron, who was with organizer Nermie Lapatis on their way to the village of Haindangon, Valencia City. Lapatis had recently moved to Valencia City because of threats against her life. As an organizer among indigenous peoples in Bukidnon, Lapatis campaigned against the entry of large-scale mining companies in the area, earning the ire of the military and paramilitary groups.</w:t>
      </w:r>
    </w:p>
    <w:p w:rsidR="000C1C24" w:rsidRPr="00B90270" w:rsidRDefault="006A1906" w:rsidP="000C1C24">
      <w:pPr>
        <w:rPr>
          <w:rFonts w:asciiTheme="minorHAnsi" w:hAnsiTheme="minorHAnsi"/>
        </w:rPr>
      </w:pPr>
      <w:hyperlink r:id="rId261" w:history="1">
        <w:r w:rsidR="000C1C24" w:rsidRPr="00B90270">
          <w:rPr>
            <w:rStyle w:val="Hyperlink"/>
            <w:rFonts w:asciiTheme="minorHAnsi" w:hAnsiTheme="minorHAnsi"/>
          </w:rPr>
          <w:t>Military aid in 2012</w:t>
        </w:r>
      </w:hyperlink>
      <w:r w:rsidR="000C1C24" w:rsidRPr="00B90270">
        <w:rPr>
          <w:rFonts w:asciiTheme="minorHAnsi" w:hAnsiTheme="minorHAnsi"/>
        </w:rPr>
        <w:t> rose to $30 million, and the Philippine foreign ministry recently announced that the United States has increased the </w:t>
      </w:r>
      <w:hyperlink r:id="rId262" w:history="1">
        <w:r w:rsidR="000C1C24" w:rsidRPr="00B90270">
          <w:rPr>
            <w:rStyle w:val="Hyperlink"/>
            <w:rFonts w:asciiTheme="minorHAnsi" w:hAnsiTheme="minorHAnsi"/>
          </w:rPr>
          <w:t>military assistance package</w:t>
        </w:r>
      </w:hyperlink>
      <w:r w:rsidR="000C1C24" w:rsidRPr="00B90270">
        <w:rPr>
          <w:rFonts w:asciiTheme="minorHAnsi" w:hAnsiTheme="minorHAnsi"/>
        </w:rPr>
        <w:t> to about $50 million for the next fiscal year. This comes as </w:t>
      </w:r>
      <w:hyperlink r:id="rId263" w:history="1">
        <w:r w:rsidR="000C1C24" w:rsidRPr="00B90270">
          <w:rPr>
            <w:rStyle w:val="Hyperlink"/>
            <w:rFonts w:asciiTheme="minorHAnsi" w:hAnsiTheme="minorHAnsi"/>
          </w:rPr>
          <w:t>Philip Goldberg</w:t>
        </w:r>
      </w:hyperlink>
      <w:r w:rsidR="000C1C24" w:rsidRPr="00B90270">
        <w:rPr>
          <w:rFonts w:asciiTheme="minorHAnsi" w:hAnsiTheme="minorHAnsi"/>
        </w:rPr>
        <w:t>, who returned to the United States after the Bolivian government expelled him and President Evo Morales declared him </w:t>
      </w:r>
      <w:hyperlink r:id="rId264" w:history="1">
        <w:r w:rsidR="000C1C24" w:rsidRPr="00B90270">
          <w:rPr>
            <w:rStyle w:val="Hyperlink"/>
            <w:rFonts w:asciiTheme="minorHAnsi" w:hAnsiTheme="minorHAnsi"/>
          </w:rPr>
          <w:t>persona non grata</w:t>
        </w:r>
      </w:hyperlink>
      <w:r w:rsidR="000C1C24" w:rsidRPr="00B90270">
        <w:rPr>
          <w:rFonts w:asciiTheme="minorHAnsi" w:hAnsiTheme="minorHAnsi"/>
        </w:rPr>
        <w:t> for “conspiring against democracy and seeking the division of Bolivia,” was recently appointed as U.S. ambassador to the Philippines. Together these developments signal the U.S. government’s renewed support for </w:t>
      </w:r>
      <w:hyperlink r:id="rId265" w:history="1">
        <w:r w:rsidR="000C1C24" w:rsidRPr="00B90270">
          <w:rPr>
            <w:rStyle w:val="Hyperlink"/>
            <w:rFonts w:asciiTheme="minorHAnsi" w:hAnsiTheme="minorHAnsi"/>
          </w:rPr>
          <w:t>Oplan Bayanihan</w:t>
        </w:r>
      </w:hyperlink>
      <w:r w:rsidR="000C1C24" w:rsidRPr="00B90270">
        <w:rPr>
          <w:rFonts w:asciiTheme="minorHAnsi" w:hAnsiTheme="minorHAnsi"/>
        </w:rPr>
        <w:t>, the Aquino administration’s counter-insurgency program and the latest attempt to end a 45-year-old insurgency led by the Communist Party of the Philippines and its armed wing, the New People’s Army (NPA). Oplan Bayanihan has adopted a similar framework and similar techniques to Oplan Bantay Laya, and has led to human rights violations. These techniques include </w:t>
      </w:r>
      <w:hyperlink r:id="rId266" w:history="1">
        <w:r w:rsidR="000C1C24" w:rsidRPr="00B90270">
          <w:rPr>
            <w:rStyle w:val="Hyperlink"/>
            <w:rFonts w:asciiTheme="minorHAnsi" w:hAnsiTheme="minorHAnsi"/>
          </w:rPr>
          <w:t>smearing all opposition activists as Communists</w:t>
        </w:r>
      </w:hyperlink>
      <w:r w:rsidR="000C1C24" w:rsidRPr="00B90270">
        <w:rPr>
          <w:rFonts w:asciiTheme="minorHAnsi" w:hAnsiTheme="minorHAnsi"/>
        </w:rPr>
        <w:t> and treating them no differently than the NPA.</w:t>
      </w:r>
    </w:p>
    <w:p w:rsidR="000C1C24" w:rsidRPr="00B90270" w:rsidRDefault="000C1C24" w:rsidP="000C1C24">
      <w:pPr>
        <w:rPr>
          <w:rFonts w:asciiTheme="minorHAnsi" w:hAnsiTheme="minorHAnsi"/>
        </w:rPr>
      </w:pPr>
      <w:r w:rsidRPr="00B90270">
        <w:rPr>
          <w:rStyle w:val="StyleUnderline"/>
          <w:rFonts w:asciiTheme="minorHAnsi" w:hAnsiTheme="minorHAnsi"/>
        </w:rPr>
        <w:t>Systematic human rights violations are</w:t>
      </w:r>
      <w:r w:rsidRPr="00B90270">
        <w:rPr>
          <w:rFonts w:asciiTheme="minorHAnsi" w:hAnsiTheme="minorHAnsi"/>
        </w:rPr>
        <w:t xml:space="preserve"> also </w:t>
      </w:r>
      <w:r w:rsidRPr="00B90270">
        <w:rPr>
          <w:rStyle w:val="StyleUnderline"/>
          <w:rFonts w:asciiTheme="minorHAnsi" w:hAnsiTheme="minorHAnsi"/>
        </w:rPr>
        <w:t xml:space="preserve">being committed in the very same places where foreign interests are currently operating </w:t>
      </w:r>
      <w:r w:rsidRPr="00B90270">
        <w:rPr>
          <w:rFonts w:asciiTheme="minorHAnsi" w:hAnsiTheme="minorHAnsi"/>
        </w:rPr>
        <w:t>or exploring new ventures in highly destructive industries such as open-pit mining, cash-crop agriculture, oil and gas extraction, and logging. For example, Human Rights Watch has documented </w:t>
      </w:r>
      <w:hyperlink r:id="rId267" w:history="1">
        <w:r w:rsidRPr="00B90270">
          <w:rPr>
            <w:rStyle w:val="Hyperlink"/>
            <w:rFonts w:asciiTheme="minorHAnsi" w:hAnsiTheme="minorHAnsi"/>
          </w:rPr>
          <w:t>cases</w:t>
        </w:r>
      </w:hyperlink>
      <w:r w:rsidRPr="00B90270">
        <w:rPr>
          <w:rFonts w:asciiTheme="minorHAnsi" w:hAnsiTheme="minorHAnsi"/>
        </w:rPr>
        <w:t> in which critics of mining and energy projects have been killed, allegedly by paramilitary forces under military control. The activists had been vocal in opposing mining and energy operations that they said threatened the environment and would displace tribal communities from their land. These include the southern Philippine island of Mindanao, where </w:t>
      </w:r>
      <w:hyperlink r:id="rId268" w:history="1">
        <w:r w:rsidRPr="00B90270">
          <w:rPr>
            <w:rStyle w:val="Hyperlink"/>
            <w:rFonts w:asciiTheme="minorHAnsi" w:hAnsiTheme="minorHAnsi"/>
          </w:rPr>
          <w:t>massive amounts</w:t>
        </w:r>
      </w:hyperlink>
      <w:r w:rsidRPr="00B90270">
        <w:rPr>
          <w:rFonts w:asciiTheme="minorHAnsi" w:hAnsiTheme="minorHAnsi"/>
        </w:rPr>
        <w:t> of oil and natural gas have been found. The island also plays host to lucrative plantations for large corporations like Dole and Del Monte. Karapatan reported in December that since President Aquino assumed power in 2010, 25 people, most of them political activists and three of them children, have been </w:t>
      </w:r>
      <w:hyperlink r:id="rId269" w:history="1">
        <w:r w:rsidRPr="00B90270">
          <w:rPr>
            <w:rStyle w:val="Hyperlink"/>
            <w:rFonts w:asciiTheme="minorHAnsi" w:hAnsiTheme="minorHAnsi"/>
          </w:rPr>
          <w:t>killed </w:t>
        </w:r>
      </w:hyperlink>
      <w:r w:rsidRPr="00B90270">
        <w:rPr>
          <w:rFonts w:asciiTheme="minorHAnsi" w:hAnsiTheme="minorHAnsi"/>
        </w:rPr>
        <w:t>in southern Mindanao.</w:t>
      </w:r>
    </w:p>
    <w:p w:rsidR="000C1C24" w:rsidRPr="00B90270" w:rsidRDefault="000C1C24" w:rsidP="000C1C24">
      <w:pPr>
        <w:rPr>
          <w:rFonts w:asciiTheme="minorHAnsi" w:hAnsiTheme="minorHAnsi"/>
        </w:rPr>
      </w:pPr>
      <w:r w:rsidRPr="00B90270">
        <w:rPr>
          <w:rFonts w:asciiTheme="minorHAnsi" w:hAnsiTheme="minorHAnsi"/>
        </w:rPr>
        <w:t>Time to End U.S. Military Aid</w:t>
      </w:r>
    </w:p>
    <w:p w:rsidR="000C1C24" w:rsidRPr="00B90270" w:rsidRDefault="000C1C24" w:rsidP="000C1C24">
      <w:pPr>
        <w:rPr>
          <w:rStyle w:val="StyleUnderline"/>
          <w:rFonts w:asciiTheme="minorHAnsi" w:hAnsiTheme="minorHAnsi"/>
        </w:rPr>
      </w:pPr>
      <w:r w:rsidRPr="00B90270">
        <w:rPr>
          <w:rFonts w:asciiTheme="minorHAnsi" w:hAnsiTheme="minorHAnsi"/>
        </w:rPr>
        <w:t xml:space="preserve">U.S. military aid to the Philippines violates U.S. laws regulating aid to human rights-violating militaries. </w:t>
      </w:r>
      <w:r w:rsidRPr="00B90270">
        <w:rPr>
          <w:rStyle w:val="StyleUnderline"/>
          <w:rFonts w:asciiTheme="minorHAnsi" w:hAnsiTheme="minorHAnsi"/>
        </w:rPr>
        <w:t>The U.S. Arms Export Control Act, as well as the Leahy Law, stipulates that no funding shall be furnished to foreign security forces if the United States has knowledge that those forces have committed “a gross violation of human rights.” Yet human rights violations committed by the Philippine military do not currently affect the frequency or quantity of U.S. military aid provided to the Philippines.</w:t>
      </w:r>
    </w:p>
    <w:p w:rsidR="000C1C24" w:rsidRPr="00B90270" w:rsidRDefault="000C1C24" w:rsidP="000C1C24">
      <w:pPr>
        <w:rPr>
          <w:rStyle w:val="StyleUnderline"/>
          <w:rFonts w:asciiTheme="minorHAnsi" w:hAnsiTheme="minorHAnsi"/>
        </w:rPr>
      </w:pPr>
      <w:r w:rsidRPr="00B90270">
        <w:rPr>
          <w:rStyle w:val="StyleUnderline"/>
          <w:rFonts w:asciiTheme="minorHAnsi" w:hAnsiTheme="minorHAnsi"/>
        </w:rPr>
        <w:lastRenderedPageBreak/>
        <w:t>Human rights groups in the Philippines, such as Karapatan, have called for an end to U.S. </w:t>
      </w:r>
      <w:hyperlink r:id="rId270" w:history="1">
        <w:r w:rsidRPr="00B90270">
          <w:rPr>
            <w:rStyle w:val="StyleUnderline"/>
            <w:rFonts w:asciiTheme="minorHAnsi" w:hAnsiTheme="minorHAnsi"/>
          </w:rPr>
          <w:t>military involvement</w:t>
        </w:r>
      </w:hyperlink>
      <w:r w:rsidRPr="00B90270">
        <w:rPr>
          <w:rStyle w:val="StyleUnderline"/>
          <w:rFonts w:asciiTheme="minorHAnsi" w:hAnsiTheme="minorHAnsi"/>
        </w:rPr>
        <w:t> that “violates the sovereignty of the Philippines and perpetuates the culture of impunity” for rights abusers.</w:t>
      </w:r>
    </w:p>
    <w:p w:rsidR="000C1C24" w:rsidRPr="00B90270" w:rsidRDefault="000C1C24" w:rsidP="000C1C24">
      <w:pPr>
        <w:rPr>
          <w:rStyle w:val="StyleUnderline"/>
          <w:rFonts w:asciiTheme="minorHAnsi" w:hAnsiTheme="minorHAnsi"/>
        </w:rPr>
      </w:pPr>
      <w:r w:rsidRPr="00B90270">
        <w:rPr>
          <w:rFonts w:asciiTheme="minorHAnsi" w:hAnsiTheme="minorHAnsi"/>
        </w:rPr>
        <w:t xml:space="preserve">As Americans, we must ask why the U.S. government is sending millions of our taxpayer dollars to the Philippine military at the same time as this institution is committing systematic human rights violations. </w:t>
      </w:r>
      <w:r w:rsidRPr="00B90270">
        <w:rPr>
          <w:rStyle w:val="StyleUnderline"/>
          <w:rFonts w:asciiTheme="minorHAnsi" w:hAnsiTheme="minorHAnsi"/>
        </w:rPr>
        <w:t>U.S. military involvement in the Philippines must end.</w:t>
      </w:r>
    </w:p>
    <w:p w:rsidR="000C1C24" w:rsidRDefault="000C1C24" w:rsidP="000C1C24">
      <w:pPr>
        <w:rPr>
          <w:rFonts w:asciiTheme="minorHAnsi" w:hAnsiTheme="minorHAnsi"/>
        </w:rPr>
      </w:pPr>
    </w:p>
    <w:p w:rsidR="00AC554A" w:rsidRPr="00403AD2" w:rsidRDefault="00AC554A" w:rsidP="00AC554A">
      <w:pPr>
        <w:pStyle w:val="Heading3"/>
        <w:rPr>
          <w:rFonts w:asciiTheme="minorHAnsi" w:hAnsiTheme="minorHAnsi"/>
        </w:rPr>
      </w:pPr>
      <w:r w:rsidRPr="00403AD2">
        <w:rPr>
          <w:rFonts w:asciiTheme="minorHAnsi" w:hAnsiTheme="minorHAnsi"/>
        </w:rPr>
        <w:lastRenderedPageBreak/>
        <w:t>AT: Fill-in</w:t>
      </w:r>
    </w:p>
    <w:p w:rsidR="007900C9" w:rsidRPr="00403AD2" w:rsidRDefault="007900C9" w:rsidP="007900C9">
      <w:pPr>
        <w:rPr>
          <w:rFonts w:asciiTheme="minorHAnsi" w:hAnsiTheme="minorHAnsi"/>
        </w:rPr>
      </w:pPr>
    </w:p>
    <w:p w:rsidR="00AC554A" w:rsidRPr="00403AD2" w:rsidRDefault="00AC554A" w:rsidP="007900C9">
      <w:pPr>
        <w:pStyle w:val="Heading4"/>
        <w:rPr>
          <w:rFonts w:asciiTheme="minorHAnsi" w:hAnsiTheme="minorHAnsi"/>
          <w:u w:color="000000"/>
        </w:rPr>
      </w:pPr>
      <w:r w:rsidRPr="00403AD2">
        <w:rPr>
          <w:rFonts w:asciiTheme="minorHAnsi" w:hAnsiTheme="minorHAnsi"/>
          <w:u w:color="000000"/>
        </w:rPr>
        <w:t xml:space="preserve">Russia or China fill-in takes too long – no interoperability  </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rPr>
        <w:t>Reuters, 16</w:t>
      </w:r>
      <w:r w:rsidRPr="00403AD2">
        <w:rPr>
          <w:rFonts w:asciiTheme="minorHAnsi" w:hAnsiTheme="minorHAnsi" w:cstheme="majorHAnsi"/>
          <w:color w:val="000000"/>
          <w:u w:color="000000"/>
        </w:rPr>
        <w:t xml:space="preserve"> (Thomas, “Philippine president's threat to stop buying weapons from U.S. would face obstacles”, CBC, 10/4/</w:t>
      </w:r>
      <w:r w:rsidRPr="00403AD2">
        <w:rPr>
          <w:rFonts w:asciiTheme="minorHAnsi" w:hAnsiTheme="minorHAnsi"/>
        </w:rPr>
        <w:t xml:space="preserve">16, </w:t>
      </w:r>
      <w:hyperlink r:id="rId271" w:history="1">
        <w:r w:rsidRPr="00403AD2">
          <w:rPr>
            <w:rStyle w:val="Hyperlink"/>
            <w:rFonts w:asciiTheme="minorHAnsi" w:hAnsiTheme="minorHAnsi"/>
          </w:rPr>
          <w:t>https://www.cbc.ca/news/world/philippine-us-weapons-1.3791657)//SD</w:t>
        </w:r>
      </w:hyperlink>
      <w:r w:rsidRPr="00403AD2">
        <w:rPr>
          <w:rFonts w:asciiTheme="minorHAnsi" w:hAnsiTheme="minorHAnsi" w:cstheme="majorHAnsi"/>
          <w:color w:val="000000"/>
          <w:u w:color="000000"/>
        </w:rPr>
        <w:t xml:space="preserve"> </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Philippine President Rodrigo </w:t>
      </w:r>
      <w:r w:rsidRPr="00403AD2">
        <w:rPr>
          <w:rFonts w:asciiTheme="minorHAnsi" w:hAnsiTheme="minorHAnsi" w:cstheme="majorHAnsi"/>
          <w:color w:val="000000"/>
          <w:u w:val="single" w:color="000000"/>
        </w:rPr>
        <w:t>Duterte would face major obstacles to following through on his threat to reduce purchases of U.S. weapons in favour of Russian and Chinese arms</w:t>
      </w:r>
      <w:r w:rsidRPr="00403AD2">
        <w:rPr>
          <w:rFonts w:asciiTheme="minorHAnsi" w:hAnsiTheme="minorHAnsi" w:cstheme="majorHAnsi"/>
          <w:color w:val="000000"/>
          <w:u w:color="000000"/>
        </w:rPr>
        <w:t>, including retraining a military deeply accustomed to working with the United States, experts said on Tuesday.</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Duterte said in speeches in Manila on Tuesday that the United States did not want to sell missiles and other weapons to the Philippines, but that Russia and China had told him they could provide them easily.</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His comments were the latest in a near-daily barrage of hostility toward the United States that has raised questions about the long-standing alliance that is important to the U.S. strategy of rebalancing its forces toward Asia and countering an assertive China.</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Angered by U.S. expressions of concern over his war on drugs, Duterte has called President Barack Obama a "</w:t>
      </w:r>
      <w:hyperlink r:id="rId272" w:history="1">
        <w:r w:rsidRPr="00403AD2">
          <w:rPr>
            <w:rFonts w:asciiTheme="minorHAnsi" w:hAnsiTheme="minorHAnsi" w:cstheme="majorHAnsi"/>
            <w:color w:val="000000"/>
            <w:u w:val="single" w:color="000000"/>
          </w:rPr>
          <w:t>son of a bitch,"</w:t>
        </w:r>
      </w:hyperlink>
      <w:r w:rsidRPr="00403AD2">
        <w:rPr>
          <w:rFonts w:asciiTheme="minorHAnsi" w:hAnsiTheme="minorHAnsi" w:cstheme="majorHAnsi"/>
          <w:color w:val="000000"/>
          <w:u w:color="000000"/>
        </w:rPr>
        <w:t> threatened to call off joint military exercises with Washington and started to contrast the former colonial power with its geopolitical rivals Russia and China.</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U.S. officials have downplayed Duterte's remarks, focusing instead on the decades-long alliance which they have sought to bolster in recent years in response to China's moves to enforce its claims over the South China Sea. The White House said on Tuesday the United States had not received any formal communications from Duterte's government about changing the relationship.</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Largest provider of arms</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 United States is the single largest provider of arms to the Philippines, according to figures maintained by the Stockholm International Peace Research Institute (SIPRI), which tracks military expenditures globally.</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 two countries have become more intertwined militarily in the last two years, holding more exercises and training, and making more U.S. ship and aircraft visits under Obama's shift of U.S. military forces and diplomatic efforts toward Asia in the face of China's rise.</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The Philippines is the largest recipient of U.S. funds in the Asia-Pacific region under the foreign military financing program</w:t>
      </w:r>
      <w:r w:rsidRPr="00403AD2">
        <w:rPr>
          <w:rFonts w:asciiTheme="minorHAnsi" w:hAnsiTheme="minorHAnsi" w:cstheme="majorHAnsi"/>
          <w:color w:val="000000"/>
          <w:u w:color="000000"/>
        </w:rPr>
        <w:t>, which is provided by the United States to help countries purchase American-made weapons and equipment. It received $50 million under the program in the 2015 fiscal year.</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That dependence on U.S. weapons and systems means the Philippine military would have to retool its command-and-control structure if it wanted to switch to Chinese or Russian systems,</w:t>
      </w:r>
      <w:r w:rsidRPr="00403AD2">
        <w:rPr>
          <w:rFonts w:asciiTheme="minorHAnsi" w:hAnsiTheme="minorHAnsi" w:cstheme="majorHAnsi"/>
          <w:color w:val="000000"/>
          <w:u w:color="000000"/>
        </w:rPr>
        <w:t xml:space="preserve"> said Richard Javad Heydarian, a professor at De La Salle University in Manila and a former adviser to the Philippines House of Representatives.</w:t>
      </w:r>
    </w:p>
    <w:p w:rsidR="00AC554A" w:rsidRPr="00403AD2" w:rsidRDefault="00AC554A" w:rsidP="00AC554A">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w:t>
      </w:r>
      <w:r w:rsidRPr="00403AD2">
        <w:rPr>
          <w:rFonts w:asciiTheme="minorHAnsi" w:hAnsiTheme="minorHAnsi" w:cstheme="majorHAnsi"/>
          <w:color w:val="000000"/>
          <w:u w:val="single" w:color="000000"/>
        </w:rPr>
        <w:t xml:space="preserve">There will be some problems with configuration," </w:t>
      </w:r>
      <w:r w:rsidRPr="00403AD2">
        <w:rPr>
          <w:rFonts w:asciiTheme="minorHAnsi" w:hAnsiTheme="minorHAnsi" w:cstheme="majorHAnsi"/>
          <w:color w:val="000000"/>
          <w:u w:color="000000"/>
        </w:rPr>
        <w:t>Heydarian said</w:t>
      </w:r>
      <w:r w:rsidRPr="00403AD2">
        <w:rPr>
          <w:rFonts w:asciiTheme="minorHAnsi" w:hAnsiTheme="minorHAnsi" w:cstheme="majorHAnsi"/>
          <w:color w:val="000000"/>
          <w:u w:val="single" w:color="000000"/>
        </w:rPr>
        <w:t>. "It takes years for the Philippines' army to reorient itself with new technology."</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lastRenderedPageBreak/>
        <w:t>The Philippines spent $3.9 billion on its military in 2015, according to SIPRI data. That spending has risen nearly every year since 2010, when it stood at $2.4 billion, the data shows.</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Weapons have to work together</w:t>
      </w:r>
    </w:p>
    <w:p w:rsidR="00AC554A" w:rsidRPr="00403AD2" w:rsidRDefault="00AC554A" w:rsidP="00AC554A">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Though Russia in particular could offer high-quality weapons systems, the Philippines would have to take into account their interoperability with existing American stock,</w:t>
      </w:r>
      <w:r w:rsidRPr="00403AD2">
        <w:rPr>
          <w:rFonts w:asciiTheme="minorHAnsi" w:hAnsiTheme="minorHAnsi" w:cstheme="majorHAnsi"/>
          <w:color w:val="000000"/>
          <w:u w:color="000000"/>
        </w:rPr>
        <w:t xml:space="preserve"> said Lyle Goldstein, an expert on Chinese maritime issues at the U.S. Naval War College.</w:t>
      </w:r>
    </w:p>
    <w:p w:rsidR="00AC554A" w:rsidRPr="00403AD2" w:rsidRDefault="00AC554A" w:rsidP="00AC554A">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w:t>
      </w:r>
      <w:r w:rsidRPr="00403AD2">
        <w:rPr>
          <w:rFonts w:asciiTheme="minorHAnsi" w:hAnsiTheme="minorHAnsi" w:cstheme="majorHAnsi"/>
          <w:color w:val="000000"/>
          <w:u w:val="single" w:color="000000"/>
        </w:rPr>
        <w:t xml:space="preserve">You can't just buy radar from this country and a missile from that country," </w:t>
      </w:r>
      <w:r w:rsidRPr="00403AD2">
        <w:rPr>
          <w:rFonts w:asciiTheme="minorHAnsi" w:hAnsiTheme="minorHAnsi" w:cstheme="majorHAnsi"/>
          <w:color w:val="000000"/>
          <w:u w:color="000000"/>
        </w:rPr>
        <w:t>Goldstein said</w:t>
      </w:r>
      <w:r w:rsidRPr="00403AD2">
        <w:rPr>
          <w:rFonts w:asciiTheme="minorHAnsi" w:hAnsiTheme="minorHAnsi" w:cstheme="majorHAnsi"/>
          <w:color w:val="000000"/>
          <w:u w:val="single" w:color="000000"/>
        </w:rPr>
        <w:t>. "The weaponry has to work together."</w:t>
      </w:r>
    </w:p>
    <w:p w:rsidR="00AC554A" w:rsidRPr="00403AD2" w:rsidRDefault="00AC554A" w:rsidP="00814E79">
      <w:pPr>
        <w:rPr>
          <w:rFonts w:asciiTheme="minorHAnsi" w:hAnsiTheme="minorHAnsi"/>
        </w:rPr>
      </w:pPr>
    </w:p>
    <w:p w:rsidR="003A7760" w:rsidRPr="00403AD2" w:rsidRDefault="003A7760" w:rsidP="003A7760">
      <w:pPr>
        <w:pStyle w:val="Heading2"/>
        <w:rPr>
          <w:rFonts w:asciiTheme="minorHAnsi" w:hAnsiTheme="minorHAnsi"/>
        </w:rPr>
      </w:pPr>
      <w:r w:rsidRPr="00403AD2">
        <w:rPr>
          <w:rFonts w:asciiTheme="minorHAnsi" w:hAnsiTheme="minorHAnsi"/>
        </w:rPr>
        <w:lastRenderedPageBreak/>
        <w:t>Transactionalism / LIO</w:t>
      </w:r>
      <w:r w:rsidR="00E32E0F">
        <w:rPr>
          <w:rFonts w:asciiTheme="minorHAnsi" w:hAnsiTheme="minorHAnsi"/>
        </w:rPr>
        <w:t xml:space="preserve"> Adv</w:t>
      </w:r>
    </w:p>
    <w:p w:rsidR="003A7760" w:rsidRDefault="003A7760" w:rsidP="003A7760">
      <w:pPr>
        <w:rPr>
          <w:rFonts w:asciiTheme="minorHAnsi" w:hAnsiTheme="minorHAnsi"/>
        </w:rPr>
      </w:pPr>
    </w:p>
    <w:p w:rsidR="005B0C85" w:rsidRDefault="005B0C85" w:rsidP="005B0C85">
      <w:pPr>
        <w:pStyle w:val="Heading3"/>
      </w:pPr>
      <w:r>
        <w:lastRenderedPageBreak/>
        <w:t>Trump Arms Sales Policy =&gt; Transactionalism</w:t>
      </w:r>
    </w:p>
    <w:p w:rsidR="005B0C85" w:rsidRDefault="005B0C85" w:rsidP="005B0C85"/>
    <w:p w:rsidR="005B0C85" w:rsidRPr="00DE5DAA" w:rsidRDefault="005B0C85" w:rsidP="005B0C85">
      <w:pPr>
        <w:pStyle w:val="Heading4"/>
      </w:pPr>
      <w:r>
        <w:t xml:space="preserve">Trump’s policy towards arms sales is rooted in transactionalism. </w:t>
      </w:r>
    </w:p>
    <w:p w:rsidR="005B0C85" w:rsidRPr="00DE5DAA" w:rsidRDefault="005B0C85" w:rsidP="005B0C85">
      <w:r w:rsidRPr="00DE5DAA">
        <w:rPr>
          <w:rStyle w:val="Style13ptBold"/>
        </w:rPr>
        <w:t>Condon ’18</w:t>
      </w:r>
      <w:r w:rsidRPr="00DE5DAA">
        <w:t xml:space="preserve"> |George E. Condon Jr. is White House correspondent for National Journal</w:t>
      </w:r>
      <w:r>
        <w:t>,</w:t>
      </w:r>
      <w:r w:rsidRPr="00DE5DAA">
        <w:t xml:space="preserve"> </w:t>
      </w:r>
      <w:r>
        <w:t>“</w:t>
      </w:r>
      <w:r w:rsidRPr="00DE5DAA">
        <w:t>Trump's Transactional Foreign Policy</w:t>
      </w:r>
      <w:r>
        <w:t xml:space="preserve">”, </w:t>
      </w:r>
      <w:hyperlink r:id="rId273" w:history="1">
        <w:r>
          <w:rPr>
            <w:rStyle w:val="Hyperlink"/>
          </w:rPr>
          <w:t>https://www.nationaljournal.com/s/673768/trumps-transactional-foreign-policy</w:t>
        </w:r>
      </w:hyperlink>
      <w:r>
        <w:t xml:space="preserve">, Accessed 6-29-2019| Dhruv </w:t>
      </w:r>
    </w:p>
    <w:p w:rsidR="005B0C85" w:rsidRPr="00DE5DAA" w:rsidRDefault="005B0C85" w:rsidP="005B0C85">
      <w:r w:rsidRPr="00DE5DAA">
        <w:t xml:space="preserve">No one should be surprised at President Trump's reaction to the alleged assassination of Washington Post columnist Jamal Khashoggi at the hands of the Saudis. From even before he announced his candidacy and through the earliest days of his presidency, </w:t>
      </w:r>
      <w:r w:rsidRPr="0052185B">
        <w:rPr>
          <w:rStyle w:val="StyleUnderline"/>
        </w:rPr>
        <w:t>Trump has been completely consistent in his approach to Saudi Arabia,</w:t>
      </w:r>
      <w:r w:rsidRPr="00DE5DAA">
        <w:t xml:space="preserve"> always </w:t>
      </w:r>
      <w:r w:rsidRPr="0052185B">
        <w:rPr>
          <w:rStyle w:val="StyleUnderline"/>
        </w:rPr>
        <w:t>stressing the royal family's wealth and pushing for more of that money to be given to the United States.</w:t>
      </w:r>
      <w:r w:rsidRPr="0052185B">
        <w:t xml:space="preserve"> In</w:t>
      </w:r>
      <w:r w:rsidRPr="00DE5DAA">
        <w:t xml:space="preserve"> 2014, Trump tweeted, "Tell Saudi Arabia and others that we want (demand!) </w:t>
      </w:r>
      <w:proofErr w:type="gramStart"/>
      <w:r w:rsidRPr="00DE5DAA">
        <w:t>free</w:t>
      </w:r>
      <w:proofErr w:type="gramEnd"/>
      <w:r w:rsidRPr="00DE5DAA">
        <w:t xml:space="preserve"> oil for the next ten years or we will not protect their private Boeing 747s. Pay Up!" In 2015, he tweeted "they must pay dearly! NO FREEBIES."</w:t>
      </w:r>
    </w:p>
    <w:p w:rsidR="005B0C85" w:rsidRPr="00DE5DAA" w:rsidRDefault="005B0C85" w:rsidP="005B0C85">
      <w:r w:rsidRPr="00DE5DAA">
        <w:t>"</w:t>
      </w:r>
      <w:r w:rsidRPr="0052185B">
        <w:rPr>
          <w:rStyle w:val="Emphasis"/>
        </w:rPr>
        <w:t>His is an extremely transactional foreign policy</w:t>
      </w:r>
      <w:r w:rsidRPr="0052185B">
        <w:rPr>
          <w:rStyle w:val="StyleUnderline"/>
        </w:rPr>
        <w:t>, quid pro quo</w:t>
      </w:r>
      <w:r w:rsidRPr="00DE5DAA">
        <w:t xml:space="preserve">," said Peter D. Feaver, a professor of political science at Duke University and a veteran of the National Security Council staff in both the Bill Clinton and George W. Bush White Houses. </w:t>
      </w:r>
      <w:r w:rsidRPr="003E6908">
        <w:rPr>
          <w:rStyle w:val="StyleUnderline"/>
        </w:rPr>
        <w:t>That</w:t>
      </w:r>
      <w:r w:rsidRPr="00DE5DAA">
        <w:t xml:space="preserve"> helps </w:t>
      </w:r>
      <w:r w:rsidRPr="003E6908">
        <w:rPr>
          <w:rStyle w:val="StyleUnderline"/>
        </w:rPr>
        <w:t>explain why the president is putting heavy emphasis on pending sales of</w:t>
      </w:r>
      <w:r w:rsidRPr="00DE5DAA">
        <w:t xml:space="preserve"> American equipment and </w:t>
      </w:r>
      <w:r w:rsidRPr="003E6908">
        <w:rPr>
          <w:rStyle w:val="StyleUnderline"/>
        </w:rPr>
        <w:t>arms</w:t>
      </w:r>
      <w:r w:rsidRPr="00162F17">
        <w:t xml:space="preserve"> and is adopting a cautious, </w:t>
      </w:r>
      <w:r w:rsidRPr="00DE5DAA">
        <w:t>go-slow response to Khashoggi's disappearance and presumed death. In his travel to 19 countries and in the 91 visits to the United States by foreign leaders, the president has repeatedly been the Salesman in Chief, hawking U.S. equipment and arms.</w:t>
      </w:r>
    </w:p>
    <w:p w:rsidR="005B0C85" w:rsidRPr="00DE5DAA" w:rsidRDefault="005B0C85" w:rsidP="005B0C85">
      <w:r w:rsidRPr="00DE5DAA">
        <w:t xml:space="preserve">Over and over again, </w:t>
      </w:r>
      <w:r w:rsidRPr="00162F17">
        <w:rPr>
          <w:rStyle w:val="StyleUnderline"/>
        </w:rPr>
        <w:t>the president has warned other leaders that they needed to pony up the dollars if they wanted U.S. protection or favors.</w:t>
      </w:r>
      <w:r w:rsidRPr="00DE5DAA">
        <w:t xml:space="preserve"> That was on display prior to his very first foreign trip, a two-day visit to Saudi Arabia in May 2017. In an interview with the Christian Broadcasting Network, Trump boasted of twisting Saudi arms to get them to purchase American equipment. "Saudi Arabia put up hundreds of billions of dollars of money going into buying our planes and our military equipment and investing in our country," he said. "And I said you have to do that, otherwise I'm not going."</w:t>
      </w:r>
    </w:p>
    <w:p w:rsidR="005B0C85" w:rsidRPr="00DE5DAA" w:rsidRDefault="005B0C85" w:rsidP="005B0C85">
      <w:r w:rsidRPr="00DE5DAA">
        <w:t>In an interview with Fox Business on Wednesday, Trump said the Saudis "committed to purchase $450 billion worth of things, and $110 billion worth of military." He called those "the biggest orders in the history of this country, probably the history of the world." Numerous fact-checkers at several news organizations have pointed out, though, that this wildly overstates what the Saudis have agreed to buy and that much of the total comes from deals previously announced by President Obama. As Defense News reported Thursday, the Pentagon notes that Saudi Arabia has signed new letters of offer and acceptance for only $14.5 billion in "helicopters, tanks, ships, weapons, and training." Other fact-checkers trace less than $4 billion in actual sales to Trump's announcement in Riyadh.</w:t>
      </w:r>
    </w:p>
    <w:p w:rsidR="005B0C85" w:rsidRPr="00DE5DAA" w:rsidRDefault="005B0C85" w:rsidP="005B0C85">
      <w:r w:rsidRPr="00DE5DAA">
        <w:t>The hyperbole is another constant in the president's transactional approach to foreign policy. Here are 10 ways that policy has played out:</w:t>
      </w:r>
    </w:p>
    <w:p w:rsidR="005B0C85" w:rsidRPr="00DE5DAA" w:rsidRDefault="005B0C85" w:rsidP="005B0C85">
      <w:r w:rsidRPr="00DE5DAA">
        <w:t>Saudi Arabia "peanuts"</w:t>
      </w:r>
    </w:p>
    <w:p w:rsidR="005B0C85" w:rsidRPr="001C5FB0" w:rsidRDefault="005B0C85" w:rsidP="005B0C85">
      <w:pPr>
        <w:rPr>
          <w:rStyle w:val="StyleUnderline"/>
        </w:rPr>
      </w:pPr>
      <w:r w:rsidRPr="001C5FB0">
        <w:t xml:space="preserve">No words were necessary when Saudi Crown Prince Mohammed bin Salman dropped in to the Oval Office on March 20. The president had charts with colorful pictures of military equipment and planes. </w:t>
      </w:r>
      <w:r w:rsidRPr="001C5FB0">
        <w:lastRenderedPageBreak/>
        <w:t xml:space="preserve">"In terms of dollars--$3 billion, $533 million, $525 million," he said, rattling off price tags of the pictured equipment. "That's peanuts for you," he added to laughter. "You should have increased it." </w:t>
      </w:r>
      <w:r w:rsidRPr="001C5FB0">
        <w:rPr>
          <w:rStyle w:val="StyleUnderline"/>
        </w:rPr>
        <w:t>Trump</w:t>
      </w:r>
      <w:r w:rsidRPr="001C5FB0">
        <w:t xml:space="preserve"> also </w:t>
      </w:r>
      <w:r w:rsidRPr="001C5FB0">
        <w:rPr>
          <w:rStyle w:val="StyleUnderline"/>
        </w:rPr>
        <w:t xml:space="preserve">brushed aside an Obama administration delay on precision-guided munitions that </w:t>
      </w:r>
      <w:r w:rsidRPr="001C5FB0">
        <w:t xml:space="preserve">U.S. officials believe </w:t>
      </w:r>
      <w:r w:rsidRPr="001C5FB0">
        <w:rPr>
          <w:rStyle w:val="StyleUnderline"/>
        </w:rPr>
        <w:t>have been used by the Saudis to kill civilians in the war against Yemen.</w:t>
      </w:r>
    </w:p>
    <w:p w:rsidR="005B0C85" w:rsidRPr="00DE5DAA" w:rsidRDefault="005B0C85" w:rsidP="005B0C85">
      <w:r w:rsidRPr="00DE5DAA">
        <w:t>Embracing the military-industrial complex</w:t>
      </w:r>
    </w:p>
    <w:p w:rsidR="005B0C85" w:rsidRPr="00DE5DAA" w:rsidRDefault="005B0C85" w:rsidP="005B0C85">
      <w:r w:rsidRPr="00DE5DAA">
        <w:t xml:space="preserve">In 1961, President Eisenhower warned against the "unwarranted influence ... by the military-industrial complex." Fifty-seven years later, another Republican president has made the care and feeding of that complex official government policy. Earlier this year, the administration released its new Conventional Arms Transfer policy. The first CAT, issued by President Carter in 1977, contained a presumption of denial of arms deals that was embodied in what came to be known as the "leprosy letter" sent to all U.S. embassies. Trump's policy turns that on its head, putting the burden of proof on those who oppose any deals. Significantly, the new policy was announced by the architect of Trump's trade policy, Peter Navarro, and not by anyone with expertise on foreign policy or national security. </w:t>
      </w:r>
      <w:r w:rsidRPr="001C5FB0">
        <w:rPr>
          <w:rStyle w:val="Emphasis"/>
        </w:rPr>
        <w:t>The White House also eased export restrictions and promised speedier approval of deals.</w:t>
      </w:r>
      <w:r w:rsidRPr="001C5FB0">
        <w:rPr>
          <w:rStyle w:val="StyleUnderline"/>
        </w:rPr>
        <w:t xml:space="preserve"> </w:t>
      </w:r>
      <w:r w:rsidRPr="00DE5DAA">
        <w:t>In April, Trump complained that some deals did not get approval for years. "It's now going to be a matter of days," he promised.</w:t>
      </w:r>
    </w:p>
    <w:p w:rsidR="005B0C85" w:rsidRPr="001C5FB0" w:rsidRDefault="005B0C85" w:rsidP="005B0C85">
      <w:pPr>
        <w:rPr>
          <w:rStyle w:val="StyleUnderline"/>
        </w:rPr>
      </w:pPr>
      <w:r w:rsidRPr="001C5FB0">
        <w:rPr>
          <w:rStyle w:val="StyleUnderline"/>
        </w:rPr>
        <w:t>Enlisting diplomats as salesmen</w:t>
      </w:r>
    </w:p>
    <w:p w:rsidR="005B0C85" w:rsidRPr="001C5FB0" w:rsidRDefault="005B0C85" w:rsidP="005B0C85">
      <w:pPr>
        <w:rPr>
          <w:rStyle w:val="StyleUnderline"/>
        </w:rPr>
      </w:pPr>
      <w:r w:rsidRPr="00DE5DAA">
        <w:t>The White House described the new arms policy as a "whole of government" approach. That has real implications for military attaches and American diplomats, according to Caroline Dorminey, a defense-policy analyst at the Cato Institute. "The change," she wrote earlier this year, "</w:t>
      </w:r>
      <w:r w:rsidRPr="001C5FB0">
        <w:rPr>
          <w:rStyle w:val="StyleUnderline"/>
        </w:rPr>
        <w:t>will effectively turn civil servants who had been third-party brokers between foreign governments and American defense contractors into de facto salespeople."</w:t>
      </w:r>
    </w:p>
    <w:p w:rsidR="005B0C85" w:rsidRPr="00DE5DAA" w:rsidRDefault="005B0C85" w:rsidP="005B0C85">
      <w:r w:rsidRPr="00DE5DAA">
        <w:t>A bull market in drones</w:t>
      </w:r>
    </w:p>
    <w:p w:rsidR="005B0C85" w:rsidRDefault="005B0C85" w:rsidP="005B0C85">
      <w:r w:rsidRPr="001C5FB0">
        <w:rPr>
          <w:rStyle w:val="StyleUnderline"/>
        </w:rPr>
        <w:t>U.S. manufacturers of drones have</w:t>
      </w:r>
      <w:r w:rsidRPr="00DE5DAA">
        <w:t xml:space="preserve"> long chafed at restrictions on their sales to foreign governments. </w:t>
      </w:r>
      <w:r w:rsidRPr="001C5FB0">
        <w:rPr>
          <w:rStyle w:val="StyleUnderline"/>
        </w:rPr>
        <w:t>In Trump, they found an ally.</w:t>
      </w:r>
      <w:r w:rsidRPr="00DE5DAA">
        <w:t xml:space="preserve"> In a still-classified order </w:t>
      </w:r>
      <w:r w:rsidRPr="001C5FB0">
        <w:rPr>
          <w:rStyle w:val="StyleUnderline"/>
        </w:rPr>
        <w:t>in April, the president</w:t>
      </w:r>
      <w:r w:rsidRPr="001C5FB0">
        <w:t xml:space="preserve"> stopped</w:t>
      </w:r>
      <w:r w:rsidRPr="00DE5DAA">
        <w:t xml:space="preserve"> short of lifting all restrictions but he </w:t>
      </w:r>
      <w:r w:rsidRPr="001C5FB0">
        <w:rPr>
          <w:rStyle w:val="StyleUnderline"/>
        </w:rPr>
        <w:t xml:space="preserve">made it much easier for them to sell American drones in the Middle East </w:t>
      </w:r>
      <w:r w:rsidRPr="001C5FB0">
        <w:t>and elsewhere.</w:t>
      </w:r>
    </w:p>
    <w:p w:rsidR="005B0C85" w:rsidRPr="005B0C85" w:rsidRDefault="005B0C85" w:rsidP="005B0C85"/>
    <w:p w:rsidR="00D75AC9" w:rsidRDefault="00D75AC9" w:rsidP="00D75AC9">
      <w:pPr>
        <w:pStyle w:val="Heading3"/>
      </w:pPr>
      <w:r>
        <w:lastRenderedPageBreak/>
        <w:t>Arms Sales to HR Violators Undermines LIO</w:t>
      </w:r>
    </w:p>
    <w:p w:rsidR="00D75AC9" w:rsidRPr="00D75AC9" w:rsidRDefault="00D75AC9" w:rsidP="00D75AC9"/>
    <w:p w:rsidR="00DD565C" w:rsidRPr="007570A0" w:rsidRDefault="00DD565C" w:rsidP="00DD565C">
      <w:pPr>
        <w:pStyle w:val="Heading4"/>
      </w:pPr>
      <w:r>
        <w:rPr>
          <w:rFonts w:asciiTheme="minorHAnsi" w:hAnsiTheme="minorHAnsi"/>
        </w:rPr>
        <w:t>A</w:t>
      </w:r>
      <w:r w:rsidRPr="007570A0">
        <w:t xml:space="preserve">rms sales to human right </w:t>
      </w:r>
      <w:proofErr w:type="gramStart"/>
      <w:r w:rsidRPr="007570A0">
        <w:t>violators</w:t>
      </w:r>
      <w:proofErr w:type="gramEnd"/>
      <w:r w:rsidRPr="007570A0">
        <w:t xml:space="preserve"> wrecks the U.S. commitment to sustain the liberal international order</w:t>
      </w:r>
      <w:r>
        <w:t>—</w:t>
      </w:r>
      <w:r w:rsidRPr="007570A0">
        <w:t>sends dangerous signal of support to dictators</w:t>
      </w:r>
      <w:r>
        <w:t>.</w:t>
      </w:r>
    </w:p>
    <w:p w:rsidR="00DD565C" w:rsidRDefault="00DD565C" w:rsidP="00DD565C">
      <w:r w:rsidRPr="00BE37CF">
        <w:t xml:space="preserve">David J. </w:t>
      </w:r>
      <w:r w:rsidRPr="00BE37CF">
        <w:rPr>
          <w:rStyle w:val="Style13ptBold"/>
        </w:rPr>
        <w:t>Kramer &amp;</w:t>
      </w:r>
      <w:r w:rsidRPr="00BE37CF">
        <w:t xml:space="preserve"> John F. </w:t>
      </w:r>
      <w:r w:rsidRPr="00BE37CF">
        <w:rPr>
          <w:rStyle w:val="Style13ptBold"/>
        </w:rPr>
        <w:t>Stack Jr.</w:t>
      </w:r>
      <w:r w:rsidRPr="00BE37CF">
        <w:t xml:space="preserve">, </w:t>
      </w:r>
      <w:r w:rsidRPr="00BE37CF">
        <w:rPr>
          <w:rStyle w:val="Style13ptBold"/>
        </w:rPr>
        <w:t>18</w:t>
      </w:r>
      <w:r w:rsidRPr="00BE37CF">
        <w:t>, David J. Kramer is senior fellow of the Vaclav Havel Program on Human Rights and Diplomacy at Florida International University’s Steven J. Green School of International &amp; Public Affairs and a former Assistant Secretary of State for Democracy, Human Rights, and Labor. John F. Stack, Jr. is the founding dean of FIU’s Green School and professor of politics, international relations, and law., 12-3-2018, Human Rights Suffers a Major Blow, American Interest, https://www.the-american-interest.com/2018/12/03/human-rights-suffers-a-major-blow/, 6-29-2019, Dhruv</w:t>
      </w:r>
    </w:p>
    <w:p w:rsidR="00DD565C" w:rsidRPr="000A7A96" w:rsidRDefault="00DD565C" w:rsidP="00DD565C">
      <w:pPr>
        <w:rPr>
          <w:rStyle w:val="StyleUnderline"/>
        </w:rPr>
      </w:pPr>
      <w:r w:rsidRPr="00BE37CF">
        <w:t xml:space="preserve">Fast forward to the current Administration. President </w:t>
      </w:r>
      <w:r w:rsidRPr="0005358D">
        <w:rPr>
          <w:rStyle w:val="StyleUnderline"/>
        </w:rPr>
        <w:t>Trump’s clear affinity for strongmen leaders, his failure to fill the position at the State Department responsible for democracy, human rights, and labor two years into his term, his undemocratic rhetoric, and his efforts to cut aid in this field have done enormous harm to the leadership role played by the United States over the years</w:t>
      </w:r>
      <w:r w:rsidRPr="00BE37CF">
        <w:t>. Despite the problems associated with Bush’s Freedom Agenda and Obama’s seeming lack of interest in the issue</w:t>
      </w:r>
      <w:r w:rsidRPr="0026195E">
        <w:t xml:space="preserve">, </w:t>
      </w:r>
      <w:r w:rsidRPr="0005358D">
        <w:rPr>
          <w:rStyle w:val="StyleUnderline"/>
        </w:rPr>
        <w:t xml:space="preserve">human rights activists and </w:t>
      </w:r>
      <w:r w:rsidRPr="003837C9">
        <w:rPr>
          <w:rStyle w:val="StyleUnderline"/>
        </w:rPr>
        <w:t>dissidents</w:t>
      </w:r>
      <w:r w:rsidRPr="00BE37CF">
        <w:t xml:space="preserve"> still turned to the United States for moral, financial, and political support. These days, they </w:t>
      </w:r>
      <w:r w:rsidRPr="000A7A96">
        <w:rPr>
          <w:rStyle w:val="StyleUnderline"/>
        </w:rPr>
        <w:t>are not sure where to turn.</w:t>
      </w:r>
    </w:p>
    <w:p w:rsidR="00DD565C" w:rsidRPr="000A7A96" w:rsidRDefault="00DD565C" w:rsidP="00DD565C">
      <w:r w:rsidRPr="00BE37CF">
        <w:t xml:space="preserve">Under the current Administration, </w:t>
      </w:r>
      <w:r w:rsidRPr="000A7A96">
        <w:rPr>
          <w:rStyle w:val="Emphasis"/>
        </w:rPr>
        <w:t>human rights simply are not a priority, a position made crystal clear by Trump’s recent comments concerning Saudi Arabia</w:t>
      </w:r>
      <w:r w:rsidRPr="00BE37CF">
        <w:t xml:space="preserve">, despite the Kingdom’s abominable treatment of human beings and the murder of Khashoggi. Former Secretary of State Rex </w:t>
      </w:r>
      <w:r w:rsidRPr="000A7A96">
        <w:rPr>
          <w:rStyle w:val="StyleUnderline"/>
        </w:rPr>
        <w:t>Tillerson warned that prioritizing</w:t>
      </w:r>
      <w:r w:rsidRPr="00BE37CF">
        <w:t xml:space="preserve"> American values (</w:t>
      </w:r>
      <w:r w:rsidRPr="000A7A96">
        <w:rPr>
          <w:rStyle w:val="StyleUnderline"/>
        </w:rPr>
        <w:t>human rights) could harm other American interests</w:t>
      </w:r>
      <w:r w:rsidRPr="00BE37CF">
        <w:t xml:space="preserve">, a position for which he was roundly criticized. Trump’s admiration for leaders like Egypt’s Sisi, the Philippines’ Duterte, Russia’s Putin, and North Korea’s Kim is demoralizing to human rights advocates everywhere. Despite Kim’s unparalleled </w:t>
      </w:r>
      <w:r w:rsidRPr="00C02AD8">
        <w:t>brutality in North Korea, Trump at a campaign rally said that he and Kim “</w:t>
      </w:r>
      <w:hyperlink r:id="rId274" w:history="1">
        <w:r w:rsidRPr="00C02AD8">
          <w:rPr>
            <w:rStyle w:val="Hyperlink"/>
          </w:rPr>
          <w:t>fell in love</w:t>
        </w:r>
      </w:hyperlink>
      <w:r w:rsidRPr="00C02AD8">
        <w:t>” through their various exchanges; one can only imagine if Obama had said such a thing. There are two positive exceptions to this record: 1) the current Administration has maintained sanctions under the Magnitsky Act on Russian officials and imposed additional sanctions under the global version of it, albeit under Congressional pressure, and 2) the Administration has spoken out on the abuses committed by the Maduro, Castro and Ortega regimes in Latin America.</w:t>
      </w:r>
    </w:p>
    <w:p w:rsidR="00DD565C" w:rsidRPr="000A7A96" w:rsidRDefault="00DD565C" w:rsidP="00DD565C">
      <w:pPr>
        <w:rPr>
          <w:rStyle w:val="StyleUnderline"/>
        </w:rPr>
      </w:pPr>
      <w:r w:rsidRPr="000A7A96">
        <w:rPr>
          <w:rStyle w:val="StyleUnderline"/>
        </w:rPr>
        <w:t>What Is to Be Done?</w:t>
      </w:r>
    </w:p>
    <w:p w:rsidR="00DD565C" w:rsidRPr="00BE37CF" w:rsidRDefault="00DD565C" w:rsidP="00DD565C">
      <w:r w:rsidRPr="00BE37CF">
        <w:t>Supporting human rights and democratic governance around the world does not and should not mean imposing American values on others or staging military interventions. Each country, if given the opportunity, will develop in its own unique way. But our support does involve peacefully aiding local activists who look to the United States for moral, political, diplomatic, and sometimes material support. These activists often risk prison, torture, and death struggling for a more democratic society; helping them reflects our own highest principles. It is the least we can do.</w:t>
      </w:r>
    </w:p>
    <w:p w:rsidR="00DD565C" w:rsidRPr="00BE37CF" w:rsidRDefault="00DD565C" w:rsidP="00DD565C">
      <w:r w:rsidRPr="00BE37CF">
        <w:t xml:space="preserve">Today, with the current wave of nationalism and populism, human rights are facing new challenges from some unexpected places, including the United States—but don’t expect advocates to quit. NATO and the European Union, along with the OSCE have played a key role on the European continent in supporting </w:t>
      </w:r>
      <w:r w:rsidRPr="00BE37CF">
        <w:lastRenderedPageBreak/>
        <w:t>the cause of human rights and freedom; while not a member of the European Union, the United States is a key member of NATO and the OSCE.</w:t>
      </w:r>
    </w:p>
    <w:p w:rsidR="00DD565C" w:rsidRPr="00BE37CF" w:rsidRDefault="00DD565C" w:rsidP="00DD565C">
      <w:r w:rsidRPr="00BE37CF">
        <w:t xml:space="preserve">In the Western Hemisphere, despite a long history of authoritarian rule, </w:t>
      </w:r>
      <w:proofErr w:type="gramStart"/>
      <w:r w:rsidRPr="00BE37CF">
        <w:t>sometimes  aided</w:t>
      </w:r>
      <w:proofErr w:type="gramEnd"/>
      <w:r w:rsidRPr="00BE37CF">
        <w:t xml:space="preserve"> and abetted by the United States, individuals have challenged human rights abuses. With the support of the Organization of American States (OAS), the American Declaration of the Rights and Duties of Man in 1948 established a vehicle for the investigation of human rights abuses throughout the hemisphere with the Inter-American Commission on Human Rights (IACHR), which was followed 20 years later by the establishment of the Inter-American Court of Human Rights. Here, too, the United States has played an important role.</w:t>
      </w:r>
    </w:p>
    <w:p w:rsidR="00DD565C" w:rsidRPr="00BE37CF" w:rsidRDefault="00DD565C" w:rsidP="00DD565C">
      <w:r w:rsidRPr="000A7A96">
        <w:rPr>
          <w:rStyle w:val="StyleUnderline"/>
        </w:rPr>
        <w:t>Safeguarding the institutionalization of human rights within these organizations is absolutely critical to guarantee that defenders and advocates have a strong voice</w:t>
      </w:r>
      <w:r w:rsidRPr="00BE37CF">
        <w:t xml:space="preserve">. As long as they keep on taking the risks to do so, they deserve to have the United States standing with them. </w:t>
      </w:r>
      <w:r w:rsidRPr="000A7A96">
        <w:rPr>
          <w:rStyle w:val="StyleUnderline"/>
        </w:rPr>
        <w:t>But this requires speaking out consistently when abuses occur.</w:t>
      </w:r>
      <w:r w:rsidRPr="00BE37CF">
        <w:t xml:space="preserve"> </w:t>
      </w:r>
      <w:r w:rsidRPr="000A7A96">
        <w:rPr>
          <w:rStyle w:val="Emphasis"/>
        </w:rPr>
        <w:t>It mandates placing human rights and advancing the cause of freedom high on the foreign policy priorities list.</w:t>
      </w:r>
      <w:r w:rsidRPr="00BE37CF">
        <w:t xml:space="preserve"> </w:t>
      </w:r>
      <w:r w:rsidRPr="000A7A96">
        <w:rPr>
          <w:rStyle w:val="Emphasis"/>
        </w:rPr>
        <w:t>It means distancing ourselves from authoritarian regimes</w:t>
      </w:r>
      <w:r w:rsidRPr="000A7A96">
        <w:t>, recognizing that the way they treat their own people is often indicative of how they will behave in foreign policy and toward other countries.</w:t>
      </w:r>
      <w:r w:rsidRPr="00BE37CF">
        <w:t xml:space="preserve"> It means not whitewashing gross human rights abuses.</w:t>
      </w:r>
    </w:p>
    <w:p w:rsidR="00DD565C" w:rsidRPr="000A7A96" w:rsidRDefault="00DD565C" w:rsidP="00DD565C">
      <w:pPr>
        <w:rPr>
          <w:rStyle w:val="StyleUnderline"/>
        </w:rPr>
      </w:pPr>
      <w:r w:rsidRPr="00BE37CF">
        <w:t xml:space="preserve">In his address before the UN General Assembly this past September, President </w:t>
      </w:r>
      <w:r w:rsidRPr="000A7A96">
        <w:t>Trump underscored the idea of sovereignty,</w:t>
      </w:r>
      <w:r w:rsidRPr="00BE37CF">
        <w:t xml:space="preserve"> declaring: “We will never surrender America’s sovereignty to an unelected, unaccountable global bureaucracy. America is governed by Americans. We reject the ideology of globalism. And we embrace the doctrine of patriotism.” </w:t>
      </w:r>
      <w:r w:rsidRPr="000A7A96">
        <w:rPr>
          <w:rStyle w:val="StyleUnderline"/>
        </w:rPr>
        <w:t>Trump went on to inform his fellow leaders that “the United States will not tell you how to live or work or worship. We only ask that you honor our sovereignty in return.”</w:t>
      </w:r>
    </w:p>
    <w:p w:rsidR="00DD565C" w:rsidRPr="001332B7" w:rsidRDefault="00DD565C" w:rsidP="00DD565C">
      <w:pPr>
        <w:rPr>
          <w:rStyle w:val="Emphasis"/>
        </w:rPr>
      </w:pPr>
      <w:r w:rsidRPr="000A7A96">
        <w:rPr>
          <w:rStyle w:val="StyleUnderline"/>
        </w:rPr>
        <w:t xml:space="preserve">Such a declaration both misrepresents what the United States had sought to do over the </w:t>
      </w:r>
      <w:r w:rsidRPr="00C02AD8">
        <w:rPr>
          <w:rStyle w:val="StyleUnderline"/>
        </w:rPr>
        <w:t>past seven-plus decades in maintaining and nurturing the international order—</w:t>
      </w:r>
      <w:r w:rsidRPr="00C02AD8">
        <w:rPr>
          <w:rStyle w:val="Emphasis"/>
        </w:rPr>
        <w:t>which has largely been a huge net gain for human rights and democracy,</w:t>
      </w:r>
      <w:r w:rsidRPr="00C02AD8">
        <w:t xml:space="preserve"> albeit with significant exceptions—</w:t>
      </w:r>
      <w:r w:rsidRPr="00C02AD8">
        <w:rPr>
          <w:rStyle w:val="StyleUnderline"/>
        </w:rPr>
        <w:t>and telegraphed to authoritarian leaders that they could get away with bloody murder without worrying about repercussions from the United States,</w:t>
      </w:r>
      <w:r w:rsidRPr="00C02AD8">
        <w:t xml:space="preserve"> either bilaterally or through multilateral organizations. </w:t>
      </w:r>
      <w:r w:rsidRPr="00C02AD8">
        <w:rPr>
          <w:rStyle w:val="Emphasis"/>
        </w:rPr>
        <w:t>That became even more explicit with the murder of Khashoggi.</w:t>
      </w:r>
    </w:p>
    <w:p w:rsidR="00DD565C" w:rsidRPr="001332B7" w:rsidRDefault="00DD565C" w:rsidP="00DD565C">
      <w:pPr>
        <w:rPr>
          <w:rStyle w:val="StyleUnderline"/>
        </w:rPr>
      </w:pPr>
      <w:r w:rsidRPr="00BE37CF">
        <w:t>“</w:t>
      </w:r>
      <w:r w:rsidRPr="001332B7">
        <w:rPr>
          <w:rStyle w:val="StyleUnderline"/>
        </w:rPr>
        <w:t>Democracy has spread and endured,”</w:t>
      </w:r>
      <w:r w:rsidRPr="00BE37CF">
        <w:t xml:space="preserve"> writes Robert Kagan in his most recent book, The Jungle Grows Back, “</w:t>
      </w:r>
      <w:r w:rsidRPr="001332B7">
        <w:rPr>
          <w:rStyle w:val="StyleUnderline"/>
        </w:rPr>
        <w:t>because it has been nurtured and supported: by the norms of the liberal order, by the membership requirements of liberal institutions like the European Union and NATO, by the fact that the liberal order has been the wealthiest part of the world, and by the security provided by the world’s strongest power, which happens to be a democracy.”</w:t>
      </w:r>
    </w:p>
    <w:p w:rsidR="00DD565C" w:rsidRPr="00BE37CF" w:rsidRDefault="00DD565C" w:rsidP="00DD565C">
      <w:r w:rsidRPr="00BE37CF">
        <w:t>And yet, in 2018, as Patricia O’Toole writes in her book, The Moralist: Woodrow Wilson and the World He Made, “as Woodrow Wilson’s 100 years came to an end, the peaceful world order of his dreams was nowhere in sight. Nationalism and autocracy were on the rise and democracy was under attack in some of the most democratic countries on earth, including the United States.”</w:t>
      </w:r>
    </w:p>
    <w:p w:rsidR="00DD565C" w:rsidRPr="00DE5DAA" w:rsidRDefault="00DD565C" w:rsidP="00DD565C">
      <w:pPr>
        <w:rPr>
          <w:u w:val="single"/>
        </w:rPr>
      </w:pPr>
      <w:r w:rsidRPr="00BE37CF">
        <w:t xml:space="preserve">President </w:t>
      </w:r>
      <w:r w:rsidRPr="001332B7">
        <w:rPr>
          <w:rStyle w:val="StyleUnderline"/>
        </w:rPr>
        <w:t>Trump’s latest dismissal of human rights as a matter of interest will be welcomed not only by the Saudi Kingdom but by authoritarian regimes around the world.</w:t>
      </w:r>
      <w:r w:rsidRPr="00BE37CF">
        <w:t xml:space="preserve"> </w:t>
      </w:r>
      <w:r w:rsidRPr="001332B7">
        <w:rPr>
          <w:rStyle w:val="Emphasis"/>
        </w:rPr>
        <w:t xml:space="preserve">Buy enough arms and pledge to invest enough in the United States and the Trump Administration will turn a blind eye to gross human </w:t>
      </w:r>
      <w:r w:rsidRPr="001332B7">
        <w:rPr>
          <w:rStyle w:val="Emphasis"/>
        </w:rPr>
        <w:lastRenderedPageBreak/>
        <w:t>rights abuses.</w:t>
      </w:r>
      <w:r w:rsidRPr="00BE37CF">
        <w:t xml:space="preserve"> Human rights defenders, by contrast, will feel abandoned. They need and deserve the support of the United States and that of other democracies. </w:t>
      </w:r>
      <w:r w:rsidRPr="001332B7">
        <w:rPr>
          <w:rStyle w:val="StyleUnderline"/>
        </w:rPr>
        <w:t>American leadership</w:t>
      </w:r>
      <w:r w:rsidRPr="00BE37CF">
        <w:t xml:space="preserve">, hard to envision right now, </w:t>
      </w:r>
      <w:r w:rsidRPr="001332B7">
        <w:rPr>
          <w:rStyle w:val="StyleUnderline"/>
        </w:rPr>
        <w:t>must be restored to carry on this indispensable mission.</w:t>
      </w:r>
    </w:p>
    <w:p w:rsidR="00DD565C" w:rsidRDefault="0039750C" w:rsidP="0039750C">
      <w:pPr>
        <w:pStyle w:val="Heading3"/>
      </w:pPr>
      <w:r>
        <w:lastRenderedPageBreak/>
        <w:t>U.S. Key to LIO</w:t>
      </w:r>
    </w:p>
    <w:p w:rsidR="0039750C" w:rsidRDefault="0039750C" w:rsidP="0039750C"/>
    <w:p w:rsidR="0039750C" w:rsidRDefault="0039750C" w:rsidP="0039750C">
      <w:pPr>
        <w:pStyle w:val="Heading4"/>
      </w:pPr>
      <w:r>
        <w:t>The US is key to legitimizing the international order especially in the context of Arms Sales</w:t>
      </w:r>
    </w:p>
    <w:p w:rsidR="0039750C" w:rsidRPr="00826BD1" w:rsidRDefault="0039750C" w:rsidP="0039750C">
      <w:r w:rsidRPr="00826BD1">
        <w:rPr>
          <w:rStyle w:val="Style13ptBold"/>
        </w:rPr>
        <w:t>Erickson, 15</w:t>
      </w:r>
      <w:r>
        <w:t xml:space="preserve">-- Associate Professor of Political Science and International Studies at Boston College. Erickson has conducted extensive fieldwork in the United States and Europe, where she was a research fellow at the Stiftung Wissenschaft und Politik (SWP) and the Wissenchaftszentrum (WZB) in Berlin. She has also been a Nuclear Security Faculty Fellow at the Center for International Security and Cooperation at Stanford University (2016-17), a Post-Doctoral Research Fellow at Dartmouth College's Dickey Center for International Understanding (2009-10), and a faculty affiliate at the Institute for Quantitative Social Science at Harvard University. She has a B.A. in Political Science from St. Olaf College and a Ph.D. in Government from Cornell University (Jennifer L., </w:t>
      </w:r>
      <w:r w:rsidRPr="00826BD1">
        <w:rPr>
          <w:i/>
        </w:rPr>
        <w:t>Dangerous Trade: Conventional Arms Exports, Human Rights, and International Reputation</w:t>
      </w:r>
      <w:r>
        <w:rPr>
          <w:i/>
        </w:rPr>
        <w:t xml:space="preserve">, </w:t>
      </w:r>
      <w:r>
        <w:t>p. 150- 152)//MJ</w:t>
      </w:r>
    </w:p>
    <w:p w:rsidR="0039750C" w:rsidRDefault="0039750C" w:rsidP="0039750C">
      <w:r>
        <w:t>Regime Formation</w:t>
      </w:r>
    </w:p>
    <w:p w:rsidR="0039750C" w:rsidRDefault="0039750C" w:rsidP="0039750C">
      <w:r w:rsidRPr="007907A1">
        <w:rPr>
          <w:rStyle w:val="StyleUnderline"/>
        </w:rPr>
        <w:t>U.S. treatment of international law also has consequences for regime formation and norm diffusion. International regimes may form more readily under the leadership of a hegemon able to coax (or coerce) others to join and continue to cooperate over time</w:t>
      </w:r>
      <w:r>
        <w:t xml:space="preserve"> (Keohane 1984). </w:t>
      </w:r>
      <w:r w:rsidRPr="00890017">
        <w:rPr>
          <w:rStyle w:val="Emphasis"/>
        </w:rPr>
        <w:t>When the hegemon is uninterested in or actively opposes cooperation, the prospects for regime formation are uncertain</w:t>
      </w:r>
      <w:r w:rsidRPr="007907A1">
        <w:rPr>
          <w:rStyle w:val="StyleUnderline"/>
        </w:rPr>
        <w:t>. Some scholars cast grave doubt on regime creation without a willing hegemon acting in its own material interest to facilitate interstate cooperation</w:t>
      </w:r>
      <w:r>
        <w:t xml:space="preserve"> (Krasner 1983). Others counter that the landmine treaty formed in the hands of middlepower leadership and succeeded without bending to U.S. preferences. In the case of “responsible” arms export controls, U.S. opposition until late 2009 both helped and hindered regime formation and norm diffusion. </w:t>
      </w:r>
    </w:p>
    <w:p w:rsidR="0039750C" w:rsidRPr="007907A1" w:rsidRDefault="0039750C" w:rsidP="0039750C">
      <w:pPr>
        <w:rPr>
          <w:rStyle w:val="StyleUnderline"/>
        </w:rPr>
      </w:pPr>
      <w:r w:rsidRPr="007907A1">
        <w:rPr>
          <w:rStyle w:val="StyleUnderline"/>
        </w:rPr>
        <w:t xml:space="preserve">Certainly, </w:t>
      </w:r>
      <w:r w:rsidRPr="00890017">
        <w:rPr>
          <w:rStyle w:val="Emphasis"/>
        </w:rPr>
        <w:t>the absence of one of the most powerful players in the creation of an international regime might cast doubt on that regime’s legitimacy</w:t>
      </w:r>
      <w:r>
        <w:t xml:space="preserve"> (Franck 1990), </w:t>
      </w:r>
      <w:r w:rsidRPr="007907A1">
        <w:rPr>
          <w:rStyle w:val="StyleUnderline"/>
        </w:rPr>
        <w:t>and opposition from any state will stall cooperation when institutional rules require consensus. Lead states</w:t>
      </w:r>
      <w:r>
        <w:t xml:space="preserve"> and NGOs have made a particular effort to </w:t>
      </w:r>
      <w:r w:rsidRPr="007907A1">
        <w:rPr>
          <w:rStyle w:val="StyleUnderline"/>
        </w:rPr>
        <w:t>accommodate U.S. “red lines,” hoping to create a treaty that covers a signifi cant portion of the global arms trade by including the United States. In doing so, they simultaneously increase the fi nal product’s legitimacy but weaken its contents.</w:t>
      </w:r>
      <w:r>
        <w:t xml:space="preserve"> 15 Yet despite initial U.S. opposition and in part because of U.S. opposition, lead states were able to initiate the process to form a legally binding regime. In fact, when the hegemon’s reputation is damaged, its opposition may not be wholly detrimental to regime formation. The opportunity to “look better” than (or not as bad as) the United States has helped garner support for (and lessen opposition to) shared arms transfer controls. </w:t>
      </w:r>
      <w:r w:rsidRPr="007907A1">
        <w:rPr>
          <w:rStyle w:val="StyleUnderline"/>
        </w:rPr>
        <w:t xml:space="preserve">The negative perception of a hegemon by a majority of states for eschewing its social obligations may therefore provide an opportunity for others to advance their social standing by behaving “better” than the most prominent objector. </w:t>
      </w:r>
    </w:p>
    <w:p w:rsidR="0039750C" w:rsidRDefault="0039750C" w:rsidP="0039750C">
      <w:r>
        <w:t xml:space="preserve">Although the ATT process was pushed forward by U.S. opposition, it nevertheless entered a holding pattern without U.S. support—or at least had to decide how to move forward without U.S. support. </w:t>
      </w:r>
      <w:r w:rsidRPr="007907A1">
        <w:rPr>
          <w:rStyle w:val="StyleUnderline"/>
        </w:rPr>
        <w:t>This suggests that the conditions under which regime formation may occur and the outcome itself may still be circumscribed in the face of hegemonic opposition</w:t>
      </w:r>
      <w:r>
        <w:t xml:space="preserve">. Leaders reduced the scope of the ATT—by excluding regulations on transfers to nonstate actors, ammunition, and civilian possession—simply to </w:t>
      </w:r>
      <w:r>
        <w:lastRenderedPageBreak/>
        <w:t xml:space="preserve">keep the U.S. engaged in the process and in hopes of its eventually coming on board. And even as U.S. support in late 2009 catalyzed formal negotiations, behind the scenes the United States sought to maintain the more limited treaty scope and create some wiggle room in the language of treaty obligations. </w:t>
      </w:r>
    </w:p>
    <w:p w:rsidR="0039750C" w:rsidRPr="00A715D8" w:rsidRDefault="0039750C" w:rsidP="0039750C">
      <w:r>
        <w:t xml:space="preserve"> The strength of changed expectations for “responsible” policy choices may affect lead states’ ability to rally a critical mass of supporters in addition to the hegemon’s reputation. </w:t>
      </w:r>
      <w:r w:rsidRPr="007907A1">
        <w:rPr>
          <w:rStyle w:val="StyleUnderline"/>
        </w:rPr>
        <w:t>When consensus over norms becomes more widely diffused through regional initiatives and UN discussions,</w:t>
      </w:r>
      <w:r>
        <w:t xml:space="preserve"> </w:t>
      </w:r>
      <w:r w:rsidRPr="00890017">
        <w:t>16</w:t>
      </w:r>
      <w:r w:rsidRPr="007907A1">
        <w:rPr>
          <w:rStyle w:val="StyleUnderline"/>
        </w:rPr>
        <w:t xml:space="preserve"> these conditions can work together to the regime leaders’ advantage: the hegemon’s reputation will visibly suffer as a result of its opposition, and other states will perceive greater social obligations and reputational consequences linked to their own policy choices.</w:t>
      </w:r>
      <w:r>
        <w:t xml:space="preserve"> The social pressures to cooperate therefore may be strong even when the hegemon does not contribute to them. If the spread of new norms becomes truncated, however, lead states may have diffi culty inspiring cooperation in the absence of hegemonic support. </w:t>
      </w:r>
    </w:p>
    <w:p w:rsidR="0039750C" w:rsidRDefault="0039750C" w:rsidP="0039750C"/>
    <w:p w:rsidR="007B7B5E" w:rsidRPr="0039750C" w:rsidRDefault="007B7B5E" w:rsidP="0039750C"/>
    <w:p w:rsidR="00185CF1" w:rsidRPr="00403AD2" w:rsidRDefault="00185CF1" w:rsidP="00185CF1">
      <w:pPr>
        <w:pStyle w:val="Heading3"/>
        <w:rPr>
          <w:rFonts w:asciiTheme="minorHAnsi" w:hAnsiTheme="minorHAnsi"/>
        </w:rPr>
      </w:pPr>
      <w:r w:rsidRPr="00403AD2">
        <w:rPr>
          <w:rFonts w:asciiTheme="minorHAnsi" w:hAnsiTheme="minorHAnsi"/>
        </w:rPr>
        <w:lastRenderedPageBreak/>
        <w:t>AT: LIO Bad Turns – Top Level</w:t>
      </w:r>
    </w:p>
    <w:p w:rsidR="00185CF1" w:rsidRPr="00403AD2" w:rsidRDefault="00185CF1" w:rsidP="00185CF1">
      <w:pPr>
        <w:rPr>
          <w:rFonts w:asciiTheme="minorHAnsi" w:hAnsiTheme="minorHAnsi"/>
        </w:rPr>
      </w:pPr>
    </w:p>
    <w:p w:rsidR="00A704C8" w:rsidRPr="00403AD2" w:rsidRDefault="00A704C8" w:rsidP="00A704C8">
      <w:pPr>
        <w:pStyle w:val="Heading4"/>
        <w:rPr>
          <w:rFonts w:asciiTheme="minorHAnsi" w:hAnsiTheme="minorHAnsi"/>
        </w:rPr>
      </w:pPr>
      <w:r w:rsidRPr="00403AD2">
        <w:rPr>
          <w:rFonts w:asciiTheme="minorHAnsi" w:hAnsiTheme="minorHAnsi"/>
        </w:rPr>
        <w:t xml:space="preserve">The liberal order is good—the alternative is great power conflict over overlapping spheres of Influence. </w:t>
      </w:r>
    </w:p>
    <w:p w:rsidR="00185CF1" w:rsidRPr="00403AD2" w:rsidRDefault="00185CF1" w:rsidP="00185CF1">
      <w:pPr>
        <w:rPr>
          <w:rFonts w:asciiTheme="minorHAnsi" w:hAnsiTheme="minorHAnsi"/>
        </w:rPr>
      </w:pPr>
      <w:r w:rsidRPr="00403AD2">
        <w:rPr>
          <w:rStyle w:val="Style13ptBold"/>
          <w:rFonts w:asciiTheme="minorHAnsi" w:hAnsiTheme="minorHAnsi"/>
        </w:rPr>
        <w:t>Kagan, 18</w:t>
      </w:r>
      <w:r w:rsidRPr="00403AD2">
        <w:rPr>
          <w:rFonts w:asciiTheme="minorHAnsi" w:hAnsiTheme="minorHAnsi"/>
        </w:rPr>
        <w:t xml:space="preserve"> --- senior fellow at the Brookings Institution (9/28/18, Robert, “The World America Made—and Trump Wants to Unmake; The U.S.-led global order created peace and prosperity for millions. So why are the president’s critics teaming up with him to tear it apart?” </w:t>
      </w:r>
      <w:hyperlink r:id="rId275" w:history="1">
        <w:r w:rsidRPr="00403AD2">
          <w:rPr>
            <w:rStyle w:val="Hyperlink"/>
            <w:rFonts w:asciiTheme="minorHAnsi" w:hAnsiTheme="minorHAnsi"/>
          </w:rPr>
          <w:t>https://www.politico.com/magazine/story/2018/09/28/donald-trump-unga-liberal-world-order-220738</w:t>
        </w:r>
      </w:hyperlink>
      <w:r w:rsidRPr="00403AD2">
        <w:rPr>
          <w:rFonts w:asciiTheme="minorHAnsi" w:hAnsiTheme="minorHAnsi"/>
        </w:rPr>
        <w:t>, accessed on 6/28/19, Dhruv)</w:t>
      </w:r>
    </w:p>
    <w:p w:rsidR="00185CF1" w:rsidRPr="00403AD2" w:rsidRDefault="00185CF1" w:rsidP="00185CF1">
      <w:pPr>
        <w:rPr>
          <w:rFonts w:asciiTheme="minorHAnsi" w:hAnsiTheme="minorHAnsi"/>
        </w:rPr>
      </w:pPr>
      <w:r w:rsidRPr="00403AD2">
        <w:rPr>
          <w:rFonts w:asciiTheme="minorHAnsi" w:hAnsiTheme="minorHAnsi"/>
        </w:rPr>
        <w:t xml:space="preserve">So, yes, </w:t>
      </w:r>
      <w:r w:rsidRPr="00403AD2">
        <w:rPr>
          <w:rStyle w:val="StyleUnderline"/>
          <w:rFonts w:asciiTheme="minorHAnsi" w:hAnsiTheme="minorHAnsi"/>
        </w:rPr>
        <w:t>the liberal order has been flawed</w:t>
      </w:r>
      <w:r w:rsidRPr="00403AD2">
        <w:rPr>
          <w:rFonts w:asciiTheme="minorHAnsi" w:hAnsiTheme="minorHAnsi"/>
        </w:rPr>
        <w:t>, with its share of failure and hypocrisy. Liberal goals have sometimes been pursued by illiberal means. Power, coercion and violence have played a big part. The order has been the product of American hegemony and it has also served to reinforce that hegemony. But to note these facts is hardly to condemn the order. No order of any kind can exist without some element of hegemony. The Roman order was based on the hegemony of Rome; the British order of the 18th and 19th centuries was based on the hegemony of the Royal Navy; such order as existed briefly in Europe after the defeat of Napoleon—the so-called Concert of Europe—rested on the collective hegemony of the four victorious great powers. The idea of a peaceful, stable multipolar world where no power or powers enjoy predominance is a dream that exists only in the minds of one-world idealists and international relations theorists.</w:t>
      </w:r>
    </w:p>
    <w:p w:rsidR="00190AB5" w:rsidRPr="00403AD2" w:rsidRDefault="00190AB5" w:rsidP="00190AB5">
      <w:pPr>
        <w:rPr>
          <w:rStyle w:val="Emphasis"/>
          <w:rFonts w:asciiTheme="minorHAnsi" w:hAnsiTheme="minorHAnsi"/>
        </w:rPr>
      </w:pPr>
      <w:r w:rsidRPr="00403AD2">
        <w:rPr>
          <w:rFonts w:asciiTheme="minorHAnsi" w:hAnsiTheme="minorHAnsi"/>
        </w:rPr>
        <w:t xml:space="preserve">The same is true of those who would condemn the liberal world order because of the persistence of violence, coercion, hypocrisy, selfishness, stupidity and all the other evils and foibles endemic to human nature. </w:t>
      </w:r>
      <w:r w:rsidRPr="00403AD2">
        <w:rPr>
          <w:rStyle w:val="StyleUnderline"/>
          <w:rFonts w:asciiTheme="minorHAnsi" w:hAnsiTheme="minorHAnsi"/>
        </w:rPr>
        <w:t>Perhaps in the confines of academia it is possible to imagine a system of international relations where our deeply flawed humanness is removed from the equation</w:t>
      </w:r>
      <w:r w:rsidRPr="00403AD2">
        <w:rPr>
          <w:rFonts w:asciiTheme="minorHAnsi" w:hAnsiTheme="minorHAnsi"/>
        </w:rPr>
        <w:t xml:space="preserve">. </w:t>
      </w:r>
      <w:r w:rsidRPr="00403AD2">
        <w:rPr>
          <w:rStyle w:val="Emphasis"/>
          <w:rFonts w:asciiTheme="minorHAnsi" w:hAnsiTheme="minorHAnsi"/>
        </w:rPr>
        <w:t>But in the real world, even the best and most moral of international arrangements are going to have their dark, immoral aspects.</w:t>
      </w:r>
    </w:p>
    <w:p w:rsidR="00190AB5" w:rsidRPr="00403AD2" w:rsidRDefault="00190AB5" w:rsidP="00190AB5">
      <w:pPr>
        <w:rPr>
          <w:rStyle w:val="StyleUnderline"/>
          <w:rFonts w:asciiTheme="minorHAnsi" w:hAnsiTheme="minorHAnsi"/>
        </w:rPr>
      </w:pPr>
      <w:r w:rsidRPr="00403AD2">
        <w:rPr>
          <w:rStyle w:val="StyleUnderline"/>
          <w:rFonts w:asciiTheme="minorHAnsi" w:hAnsiTheme="minorHAnsi"/>
        </w:rPr>
        <w:t>The question is, as always, compared to what?</w:t>
      </w:r>
      <w:r w:rsidRPr="00403AD2">
        <w:rPr>
          <w:rFonts w:asciiTheme="minorHAnsi" w:hAnsiTheme="minorHAnsi"/>
        </w:rPr>
        <w:t xml:space="preserve"> Patrick Porter, the author of a widely discussed critique of the liberal world order, acknowledges that “if there was to be a superpower emerging from the rubble of world war in midcentury, </w:t>
      </w:r>
      <w:r w:rsidRPr="00403AD2">
        <w:rPr>
          <w:rStyle w:val="StyleUnderline"/>
          <w:rFonts w:asciiTheme="minorHAnsi" w:hAnsiTheme="minorHAnsi"/>
        </w:rPr>
        <w:t>we should be grateful it was the United States, given the totalitarian alternatives on offer</w:t>
      </w:r>
      <w:r w:rsidRPr="00403AD2">
        <w:rPr>
          <w:rFonts w:asciiTheme="minorHAnsi" w:hAnsiTheme="minorHAnsi"/>
        </w:rPr>
        <w:t xml:space="preserve">. </w:t>
      </w:r>
      <w:r w:rsidRPr="00403AD2">
        <w:rPr>
          <w:rStyle w:val="Emphasis"/>
          <w:rFonts w:asciiTheme="minorHAnsi" w:hAnsiTheme="minorHAnsi"/>
        </w:rPr>
        <w:t>Under America’s aegis, there were islands of liberty where prosperous markets and democracies grew.”</w:t>
      </w:r>
      <w:r w:rsidRPr="00403AD2">
        <w:rPr>
          <w:rFonts w:asciiTheme="minorHAnsi" w:hAnsiTheme="minorHAnsi"/>
        </w:rPr>
        <w:t xml:space="preserve"> Indeed, that would seem to be the key point. At any given time </w:t>
      </w:r>
      <w:r w:rsidRPr="00403AD2">
        <w:rPr>
          <w:rStyle w:val="StyleUnderline"/>
          <w:rFonts w:asciiTheme="minorHAnsi" w:hAnsiTheme="minorHAnsi"/>
        </w:rPr>
        <w:t>there are only so many alternatives, and usually the choice is between the bad and the worse.</w:t>
      </w:r>
    </w:p>
    <w:p w:rsidR="00190AB5" w:rsidRPr="00403AD2" w:rsidRDefault="00190AB5" w:rsidP="00190AB5">
      <w:pPr>
        <w:rPr>
          <w:rFonts w:asciiTheme="minorHAnsi" w:hAnsiTheme="minorHAnsi"/>
        </w:rPr>
      </w:pPr>
      <w:r w:rsidRPr="00403AD2">
        <w:rPr>
          <w:rFonts w:asciiTheme="minorHAnsi" w:hAnsiTheme="minorHAnsi"/>
        </w:rPr>
        <w:t xml:space="preserve">Are the alternatives on offer so much better now? Graham Allison, dismissing any return to the “imagined past” when the United States shaped an international liberal order, proposes that we instead make the world “safe for diversity” and accommodate ourselves to “the reality that other countries have contrary views about governance and seek to establish their own international orders governed by their own rules.” </w:t>
      </w:r>
      <w:r w:rsidRPr="00403AD2">
        <w:rPr>
          <w:rStyle w:val="StyleUnderline"/>
          <w:rFonts w:asciiTheme="minorHAnsi" w:hAnsiTheme="minorHAnsi"/>
        </w:rPr>
        <w:t>Others</w:t>
      </w:r>
      <w:r w:rsidRPr="00403AD2">
        <w:rPr>
          <w:rFonts w:asciiTheme="minorHAnsi" w:hAnsiTheme="minorHAnsi"/>
        </w:rPr>
        <w:t xml:space="preserve">, such as Peter Beinart, similarly </w:t>
      </w:r>
      <w:r w:rsidRPr="00403AD2">
        <w:rPr>
          <w:rStyle w:val="StyleUnderline"/>
          <w:rFonts w:asciiTheme="minorHAnsi" w:hAnsiTheme="minorHAnsi"/>
        </w:rPr>
        <w:t>argue that we should accommodate Russian and Chinese demands for their own spheres of interest</w:t>
      </w:r>
      <w:r w:rsidRPr="00403AD2">
        <w:rPr>
          <w:rFonts w:asciiTheme="minorHAnsi" w:hAnsiTheme="minorHAnsi"/>
        </w:rPr>
        <w:t xml:space="preserve">, even if that entails the sacrifice of sovereign peoples such as Ukrainians and Taiwanese. </w:t>
      </w:r>
      <w:r w:rsidRPr="00403AD2">
        <w:rPr>
          <w:rStyle w:val="StyleUnderline"/>
          <w:rFonts w:asciiTheme="minorHAnsi" w:hAnsiTheme="minorHAnsi"/>
        </w:rPr>
        <w:t>This wonderfully diverse world would presumably be run</w:t>
      </w:r>
      <w:r w:rsidRPr="00403AD2">
        <w:rPr>
          <w:rFonts w:asciiTheme="minorHAnsi" w:hAnsiTheme="minorHAnsi"/>
        </w:rPr>
        <w:t xml:space="preserve"> partly </w:t>
      </w:r>
      <w:r w:rsidRPr="00403AD2">
        <w:rPr>
          <w:rStyle w:val="StyleUnderline"/>
          <w:rFonts w:asciiTheme="minorHAnsi" w:hAnsiTheme="minorHAnsi"/>
        </w:rPr>
        <w:t xml:space="preserve">by Xi </w:t>
      </w:r>
      <w:r w:rsidRPr="00403AD2">
        <w:rPr>
          <w:rFonts w:asciiTheme="minorHAnsi" w:hAnsiTheme="minorHAnsi"/>
        </w:rPr>
        <w:t xml:space="preserve">Jinping, partly by Vladimir </w:t>
      </w:r>
      <w:r w:rsidRPr="00403AD2">
        <w:rPr>
          <w:rStyle w:val="StyleUnderline"/>
          <w:rFonts w:asciiTheme="minorHAnsi" w:hAnsiTheme="minorHAnsi"/>
        </w:rPr>
        <w:t>Putin</w:t>
      </w:r>
      <w:r w:rsidRPr="00403AD2">
        <w:rPr>
          <w:rFonts w:asciiTheme="minorHAnsi" w:hAnsiTheme="minorHAnsi"/>
        </w:rPr>
        <w:t xml:space="preserve">, and partly, too, by the Ayatollah </w:t>
      </w:r>
      <w:r w:rsidRPr="00403AD2">
        <w:rPr>
          <w:rStyle w:val="StyleUnderline"/>
          <w:rFonts w:asciiTheme="minorHAnsi" w:hAnsiTheme="minorHAnsi"/>
        </w:rPr>
        <w:t>Khamenei</w:t>
      </w:r>
      <w:r w:rsidRPr="00403AD2">
        <w:rPr>
          <w:rFonts w:asciiTheme="minorHAnsi" w:hAnsiTheme="minorHAnsi"/>
        </w:rPr>
        <w:t xml:space="preserve"> </w:t>
      </w:r>
      <w:r w:rsidRPr="00403AD2">
        <w:rPr>
          <w:rStyle w:val="StyleUnderline"/>
          <w:rFonts w:asciiTheme="minorHAnsi" w:hAnsiTheme="minorHAnsi"/>
        </w:rPr>
        <w:t>and</w:t>
      </w:r>
      <w:r w:rsidRPr="00403AD2">
        <w:rPr>
          <w:rFonts w:asciiTheme="minorHAnsi" w:hAnsiTheme="minorHAnsi"/>
        </w:rPr>
        <w:t xml:space="preserve"> by </w:t>
      </w:r>
      <w:r w:rsidRPr="00403AD2">
        <w:rPr>
          <w:rStyle w:val="StyleUnderline"/>
          <w:rFonts w:asciiTheme="minorHAnsi" w:hAnsiTheme="minorHAnsi"/>
        </w:rPr>
        <w:t>Kim</w:t>
      </w:r>
      <w:r w:rsidRPr="00403AD2">
        <w:rPr>
          <w:rFonts w:asciiTheme="minorHAnsi" w:hAnsiTheme="minorHAnsi"/>
        </w:rPr>
        <w:t xml:space="preserve"> Jong </w:t>
      </w:r>
      <w:proofErr w:type="gramStart"/>
      <w:r w:rsidRPr="00403AD2">
        <w:rPr>
          <w:rFonts w:asciiTheme="minorHAnsi" w:hAnsiTheme="minorHAnsi"/>
        </w:rPr>
        <w:t>Un</w:t>
      </w:r>
      <w:proofErr w:type="gramEnd"/>
      <w:r w:rsidRPr="00403AD2">
        <w:rPr>
          <w:rFonts w:asciiTheme="minorHAnsi" w:hAnsiTheme="minorHAnsi"/>
        </w:rPr>
        <w:t xml:space="preserve">, </w:t>
      </w:r>
      <w:r w:rsidRPr="00403AD2">
        <w:rPr>
          <w:rStyle w:val="StyleUnderline"/>
          <w:rFonts w:asciiTheme="minorHAnsi" w:hAnsiTheme="minorHAnsi"/>
        </w:rPr>
        <w:t>who</w:t>
      </w:r>
      <w:r w:rsidRPr="00403AD2">
        <w:rPr>
          <w:rFonts w:asciiTheme="minorHAnsi" w:hAnsiTheme="minorHAnsi"/>
        </w:rPr>
        <w:t xml:space="preserve"> would also like to </w:t>
      </w:r>
      <w:r w:rsidRPr="00403AD2">
        <w:rPr>
          <w:rStyle w:val="StyleUnderline"/>
          <w:rFonts w:asciiTheme="minorHAnsi" w:hAnsiTheme="minorHAnsi"/>
        </w:rPr>
        <w:t>establish orders governed by their own rules</w:t>
      </w:r>
      <w:r w:rsidRPr="00403AD2">
        <w:rPr>
          <w:rFonts w:asciiTheme="minorHAnsi" w:hAnsiTheme="minorHAnsi"/>
        </w:rPr>
        <w:t>. We have not enjoyed such diversity since the world was run partly by Hitler, Stalin and Mussolini.</w:t>
      </w:r>
    </w:p>
    <w:p w:rsidR="00190AB5" w:rsidRPr="00403AD2" w:rsidRDefault="00190AB5" w:rsidP="00190AB5">
      <w:pPr>
        <w:rPr>
          <w:rFonts w:asciiTheme="minorHAnsi" w:hAnsiTheme="minorHAnsi"/>
        </w:rPr>
      </w:pPr>
      <w:r w:rsidRPr="00403AD2">
        <w:rPr>
          <w:rStyle w:val="StyleUnderline"/>
          <w:rFonts w:asciiTheme="minorHAnsi" w:hAnsiTheme="minorHAnsi"/>
        </w:rPr>
        <w:lastRenderedPageBreak/>
        <w:t>The idea that this is the solution to our problems is laughable.</w:t>
      </w:r>
      <w:r w:rsidRPr="00403AD2">
        <w:rPr>
          <w:rFonts w:asciiTheme="minorHAnsi" w:hAnsiTheme="minorHAnsi"/>
        </w:rPr>
        <w:t xml:space="preserve"> Porter points out American policy has led to “multiplying foreign conflicts” and put the United States “on a collision course with rivals.” Setting aside the fact that </w:t>
      </w:r>
      <w:r w:rsidRPr="00403AD2">
        <w:rPr>
          <w:rStyle w:val="Emphasis"/>
          <w:rFonts w:asciiTheme="minorHAnsi" w:hAnsiTheme="minorHAnsi"/>
        </w:rPr>
        <w:t>multiplying foreign conflicts and collisions between rivals is the natural state of international relations</w:t>
      </w:r>
      <w:r w:rsidRPr="00403AD2">
        <w:rPr>
          <w:rFonts w:asciiTheme="minorHAnsi" w:hAnsiTheme="minorHAnsi"/>
        </w:rPr>
        <w:t xml:space="preserve"> in any era, </w:t>
      </w:r>
      <w:r w:rsidRPr="00403AD2">
        <w:rPr>
          <w:rStyle w:val="StyleUnderline"/>
          <w:rFonts w:asciiTheme="minorHAnsi" w:hAnsiTheme="minorHAnsi"/>
        </w:rPr>
        <w:t xml:space="preserve">it is hard </w:t>
      </w:r>
      <w:r w:rsidRPr="00403AD2">
        <w:rPr>
          <w:rFonts w:asciiTheme="minorHAnsi" w:hAnsiTheme="minorHAnsi"/>
        </w:rPr>
        <w:t>for</w:t>
      </w:r>
      <w:r w:rsidRPr="00403AD2">
        <w:rPr>
          <w:rStyle w:val="StyleUnderline"/>
          <w:rFonts w:asciiTheme="minorHAnsi" w:hAnsiTheme="minorHAnsi"/>
        </w:rPr>
        <w:t xml:space="preserve"> </w:t>
      </w:r>
      <w:r w:rsidRPr="00403AD2">
        <w:rPr>
          <w:rFonts w:asciiTheme="minorHAnsi" w:hAnsiTheme="minorHAnsi"/>
        </w:rPr>
        <w:t xml:space="preserve">any student of history </w:t>
      </w:r>
      <w:r w:rsidRPr="00403AD2">
        <w:rPr>
          <w:rStyle w:val="StyleUnderline"/>
          <w:rFonts w:asciiTheme="minorHAnsi" w:hAnsiTheme="minorHAnsi"/>
        </w:rPr>
        <w:t>to imagine that these problems would lessen if</w:t>
      </w:r>
      <w:r w:rsidRPr="00403AD2">
        <w:rPr>
          <w:rFonts w:asciiTheme="minorHAnsi" w:hAnsiTheme="minorHAnsi"/>
        </w:rPr>
        <w:t xml:space="preserve"> only </w:t>
      </w:r>
      <w:r w:rsidRPr="00403AD2">
        <w:rPr>
          <w:rStyle w:val="StyleUnderline"/>
          <w:rFonts w:asciiTheme="minorHAnsi" w:hAnsiTheme="minorHAnsi"/>
        </w:rPr>
        <w:t>we returned to the competitive multipolar world</w:t>
      </w:r>
      <w:r w:rsidRPr="00403AD2">
        <w:rPr>
          <w:rFonts w:asciiTheme="minorHAnsi" w:hAnsiTheme="minorHAnsi"/>
        </w:rPr>
        <w:t xml:space="preserve"> of the 19th and early 20th centuries. </w:t>
      </w:r>
      <w:r w:rsidRPr="00403AD2">
        <w:rPr>
          <w:rStyle w:val="StyleUnderline"/>
          <w:rFonts w:asciiTheme="minorHAnsi" w:hAnsiTheme="minorHAnsi"/>
        </w:rPr>
        <w:t>To suggest that there could be a world with no collisions and no foreign conflicts, if only the United States would pursue an intelligent policy, is the very opposite of realism</w:t>
      </w:r>
      <w:r w:rsidRPr="00403AD2">
        <w:rPr>
          <w:rFonts w:asciiTheme="minorHAnsi" w:hAnsiTheme="minorHAnsi"/>
        </w:rPr>
        <w:t>.</w:t>
      </w:r>
    </w:p>
    <w:p w:rsidR="00190AB5" w:rsidRPr="00403AD2" w:rsidRDefault="00190AB5" w:rsidP="00190AB5">
      <w:pPr>
        <w:rPr>
          <w:rFonts w:asciiTheme="minorHAnsi" w:hAnsiTheme="minorHAnsi"/>
        </w:rPr>
      </w:pPr>
      <w:r w:rsidRPr="00403AD2">
        <w:rPr>
          <w:rFonts w:asciiTheme="minorHAnsi" w:hAnsiTheme="minorHAnsi"/>
        </w:rPr>
        <w:t>Strikingly absent from all these critiques of the liberal world order, too, is any suggestion of an alternative approach. The critiques end with lists of questions that need to be answered. Allison calls for a “surge of strategic thinking.” Others call for “new thinking” about “difficult trade-offs.” Some critics even complain that so long as people continue to talk about a U.S.-dominated liberal order, it will be “impossible for us to construct a reasonable alternative for the future.”</w:t>
      </w:r>
    </w:p>
    <w:p w:rsidR="00190AB5" w:rsidRPr="00403AD2" w:rsidRDefault="00190AB5" w:rsidP="00190AB5">
      <w:pPr>
        <w:rPr>
          <w:rFonts w:asciiTheme="minorHAnsi" w:hAnsiTheme="minorHAnsi"/>
        </w:rPr>
      </w:pPr>
      <w:r w:rsidRPr="00403AD2">
        <w:rPr>
          <w:rFonts w:asciiTheme="minorHAnsi" w:hAnsiTheme="minorHAnsi"/>
        </w:rPr>
        <w:t xml:space="preserve">The most the critiques will offer are suggestions that sound more like attitudes than policies. They throw around words like “realism,” “restraint” and “retrenchment.” Allison proposes that the United States “limit its efforts to ensuring sufficient order abroad.” Beinart comes closest to offering an alternative, but he clearly has not yet thought it through fully. He wants to grant other powers their spheres of interest, for instance, but he mentions only Russia and China. </w:t>
      </w:r>
      <w:r w:rsidRPr="00403AD2">
        <w:rPr>
          <w:rStyle w:val="StyleUnderline"/>
          <w:rFonts w:asciiTheme="minorHAnsi" w:hAnsiTheme="minorHAnsi"/>
        </w:rPr>
        <w:t>Does this mean Russia should be granted full sway in, say, Ukraine, the Balkans, the Baltics and the Caucuses? Should China be able to impose its will on the Philippines and Vietnam</w:t>
      </w:r>
      <w:r w:rsidRPr="00403AD2">
        <w:rPr>
          <w:rFonts w:asciiTheme="minorHAnsi" w:hAnsiTheme="minorHAnsi"/>
        </w:rPr>
        <w:t>?</w:t>
      </w:r>
    </w:p>
    <w:p w:rsidR="000A63DB" w:rsidRPr="00403AD2" w:rsidRDefault="00190AB5" w:rsidP="00185CF1">
      <w:pPr>
        <w:rPr>
          <w:rFonts w:asciiTheme="minorHAnsi" w:hAnsiTheme="minorHAnsi"/>
        </w:rPr>
      </w:pPr>
      <w:r w:rsidRPr="00403AD2">
        <w:rPr>
          <w:rFonts w:asciiTheme="minorHAnsi" w:hAnsiTheme="minorHAnsi"/>
        </w:rPr>
        <w:t xml:space="preserve">And what of the other great powers? </w:t>
      </w:r>
      <w:r w:rsidRPr="00403AD2">
        <w:rPr>
          <w:rStyle w:val="StyleUnderline"/>
          <w:rFonts w:asciiTheme="minorHAnsi" w:hAnsiTheme="minorHAnsi"/>
        </w:rPr>
        <w:t>Does Japan get its own sphere of interest? Does India? Do Germany, France and Britain? They all had their spheres a century ag</w:t>
      </w:r>
      <w:r w:rsidRPr="00403AD2">
        <w:rPr>
          <w:rFonts w:asciiTheme="minorHAnsi" w:hAnsiTheme="minorHAnsi"/>
        </w:rPr>
        <w:t xml:space="preserve">o, and of course </w:t>
      </w:r>
      <w:r w:rsidRPr="00403AD2">
        <w:rPr>
          <w:rStyle w:val="Emphasis"/>
          <w:rFonts w:asciiTheme="minorHAnsi" w:hAnsiTheme="minorHAnsi"/>
        </w:rPr>
        <w:t>it was the clashes over those inevitably overlapping spheres that led to all the great wars</w:t>
      </w:r>
      <w:r w:rsidRPr="00403AD2">
        <w:rPr>
          <w:rFonts w:asciiTheme="minorHAnsi" w:hAnsiTheme="minorHAnsi"/>
        </w:rPr>
        <w:t>. Is Beinart suggesting we should return to that past?</w:t>
      </w:r>
    </w:p>
    <w:p w:rsidR="00185CF1" w:rsidRPr="00403AD2" w:rsidRDefault="00185CF1" w:rsidP="00185CF1">
      <w:pPr>
        <w:rPr>
          <w:rFonts w:asciiTheme="minorHAnsi" w:hAnsiTheme="minorHAnsi"/>
        </w:rPr>
      </w:pPr>
      <w:r w:rsidRPr="00403AD2">
        <w:rPr>
          <w:rFonts w:asciiTheme="minorHAnsi" w:hAnsiTheme="minorHAnsi"/>
        </w:rPr>
        <w:t xml:space="preserve">Of course, we may be moving toward that world, anyway. That is the implication of Trump’s “America First” foreign policy philosophy, his attacks on “globalism” and his recent suggestion that all nations look out strictly for themselves. </w:t>
      </w:r>
      <w:r w:rsidRPr="00403AD2">
        <w:rPr>
          <w:rStyle w:val="StyleUnderline"/>
          <w:rFonts w:asciiTheme="minorHAnsi" w:hAnsiTheme="minorHAnsi"/>
        </w:rPr>
        <w:t>Trump’s</w:t>
      </w:r>
      <w:r w:rsidRPr="00403AD2">
        <w:rPr>
          <w:rFonts w:asciiTheme="minorHAnsi" w:hAnsiTheme="minorHAnsi"/>
        </w:rPr>
        <w:t xml:space="preserve"> speech at the U.N. was an invitation to global anarchy, a struggle of all against all. His</w:t>
      </w:r>
      <w:r w:rsidRPr="00403AD2">
        <w:rPr>
          <w:rStyle w:val="StyleUnderline"/>
          <w:rFonts w:asciiTheme="minorHAnsi" w:hAnsiTheme="minorHAnsi"/>
        </w:rPr>
        <w:t xml:space="preserve"> boasting about American power put the world on notice that the United States was turning from supporter of a liberal order to rogue superpower.</w:t>
      </w:r>
      <w:r w:rsidRPr="00403AD2">
        <w:rPr>
          <w:rFonts w:asciiTheme="minorHAnsi" w:hAnsiTheme="minorHAnsi"/>
        </w:rPr>
        <w:t xml:space="preserve"> </w:t>
      </w:r>
      <w:r w:rsidRPr="00403AD2">
        <w:rPr>
          <w:rStyle w:val="StyleUnderline"/>
          <w:rFonts w:asciiTheme="minorHAnsi" w:hAnsiTheme="minorHAnsi"/>
        </w:rPr>
        <w:t>This breakdown may be our future, but it seems odd to choose that course as a deliberate strategy,</w:t>
      </w:r>
      <w:r w:rsidRPr="00403AD2">
        <w:rPr>
          <w:rFonts w:asciiTheme="minorHAnsi" w:hAnsiTheme="minorHAnsi"/>
        </w:rPr>
        <w:t xml:space="preserve"> as Allison and others seem to do. Little wonder that they don’t wish to spell out the details of their alternative but prefer to carp at the inevitable failures and imperfections of the liberal world we have. As John Hay once remarked, “Our good friends are wiser when they abuse us for what we do, than when they try to say what ought to be done.”</w:t>
      </w:r>
    </w:p>
    <w:p w:rsidR="00185CF1" w:rsidRPr="00403AD2" w:rsidRDefault="00185CF1" w:rsidP="00185CF1">
      <w:pPr>
        <w:rPr>
          <w:rStyle w:val="StyleUnderline"/>
          <w:rFonts w:asciiTheme="minorHAnsi" w:hAnsiTheme="minorHAnsi"/>
        </w:rPr>
      </w:pPr>
      <w:r w:rsidRPr="00403AD2">
        <w:rPr>
          <w:rFonts w:asciiTheme="minorHAnsi" w:hAnsiTheme="minorHAnsi"/>
        </w:rPr>
        <w:t xml:space="preserve">No honest person would deny that </w:t>
      </w:r>
      <w:r w:rsidRPr="00403AD2">
        <w:rPr>
          <w:rStyle w:val="StyleUnderline"/>
          <w:rFonts w:asciiTheme="minorHAnsi" w:hAnsiTheme="minorHAnsi"/>
        </w:rPr>
        <w:t>the liberal world order has been flawed and will continue to be flawed</w:t>
      </w:r>
      <w:r w:rsidRPr="00403AD2">
        <w:rPr>
          <w:rFonts w:asciiTheme="minorHAnsi" w:hAnsiTheme="minorHAnsi"/>
        </w:rPr>
        <w:t xml:space="preserve"> in the future. </w:t>
      </w:r>
      <w:r w:rsidRPr="00403AD2">
        <w:rPr>
          <w:rStyle w:val="StyleUnderline"/>
          <w:rFonts w:asciiTheme="minorHAnsi" w:hAnsiTheme="minorHAnsi"/>
        </w:rPr>
        <w:t>The League of Nations was also flawed</w:t>
      </w:r>
      <w:r w:rsidRPr="00403AD2">
        <w:rPr>
          <w:rFonts w:asciiTheme="minorHAnsi" w:hAnsiTheme="minorHAnsi"/>
        </w:rPr>
        <w:t xml:space="preserve">, as was Woodrow Wilson’s vision of collective security. </w:t>
      </w:r>
      <w:r w:rsidRPr="00403AD2">
        <w:rPr>
          <w:rStyle w:val="StyleUnderline"/>
          <w:rFonts w:asciiTheme="minorHAnsi" w:hAnsiTheme="minorHAnsi"/>
        </w:rPr>
        <w:t>Yet the world would have been better had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joined in upholding it, given the genuine alternative.</w:t>
      </w:r>
      <w:r w:rsidRPr="00403AD2">
        <w:rPr>
          <w:rFonts w:asciiTheme="minorHAnsi" w:hAnsiTheme="minorHAnsi"/>
        </w:rPr>
        <w:t xml:space="preserve"> The enduring truth about </w:t>
      </w:r>
      <w:r w:rsidRPr="00403AD2">
        <w:rPr>
          <w:rStyle w:val="Emphasis"/>
          <w:rFonts w:asciiTheme="minorHAnsi" w:hAnsiTheme="minorHAnsi"/>
        </w:rPr>
        <w:t>the liberal world order</w:t>
      </w:r>
      <w:r w:rsidRPr="00403AD2">
        <w:rPr>
          <w:rFonts w:asciiTheme="minorHAnsi" w:hAnsiTheme="minorHAnsi"/>
        </w:rPr>
        <w:t xml:space="preserve"> is that, like Churchill’s comment about democracy, it is </w:t>
      </w:r>
      <w:r w:rsidRPr="00403AD2">
        <w:rPr>
          <w:rStyle w:val="Emphasis"/>
          <w:rFonts w:asciiTheme="minorHAnsi" w:hAnsiTheme="minorHAnsi"/>
        </w:rPr>
        <w:t>the worst system—except for all the others</w:t>
      </w:r>
      <w:r w:rsidRPr="00403AD2">
        <w:rPr>
          <w:rFonts w:asciiTheme="minorHAnsi" w:hAnsiTheme="minorHAnsi"/>
        </w:rPr>
        <w:t>.</w:t>
      </w:r>
    </w:p>
    <w:p w:rsidR="00185CF1" w:rsidRDefault="00185CF1" w:rsidP="003A7760">
      <w:pPr>
        <w:rPr>
          <w:rFonts w:asciiTheme="minorHAnsi" w:hAnsiTheme="minorHAnsi"/>
        </w:rPr>
      </w:pPr>
    </w:p>
    <w:p w:rsidR="002E036B" w:rsidRPr="00403AD2" w:rsidRDefault="002E036B" w:rsidP="002E036B">
      <w:pPr>
        <w:pStyle w:val="Heading4"/>
        <w:rPr>
          <w:rFonts w:asciiTheme="minorHAnsi" w:hAnsiTheme="minorHAnsi"/>
        </w:rPr>
      </w:pPr>
      <w:r w:rsidRPr="00403AD2">
        <w:rPr>
          <w:rFonts w:asciiTheme="minorHAnsi" w:hAnsiTheme="minorHAnsi"/>
        </w:rPr>
        <w:lastRenderedPageBreak/>
        <w:t xml:space="preserve">Multipolarity is inevitable, but only sustained US leadership can avert a violent transition to regional power blocs and failed cooperation </w:t>
      </w:r>
    </w:p>
    <w:p w:rsidR="002E036B" w:rsidRPr="00403AD2" w:rsidRDefault="002E036B" w:rsidP="002E036B">
      <w:pPr>
        <w:rPr>
          <w:rFonts w:asciiTheme="minorHAnsi" w:hAnsiTheme="minorHAnsi"/>
        </w:rPr>
      </w:pPr>
      <w:r w:rsidRPr="00403AD2">
        <w:rPr>
          <w:rStyle w:val="Style13ptBold"/>
          <w:rFonts w:asciiTheme="minorHAnsi" w:hAnsiTheme="minorHAnsi"/>
        </w:rPr>
        <w:t>Lissner &amp; Rapp-Hooper 18</w:t>
      </w:r>
      <w:r w:rsidRPr="00403AD2">
        <w:rPr>
          <w:rFonts w:asciiTheme="minorHAnsi" w:hAnsiTheme="minorHAnsi"/>
        </w:rPr>
        <w:t xml:space="preserve"> (Rebecca Friedman, PhD Candidate in the Government Department at Georgetown University and an International Security Studies, and *Mira Rapp-Hooper, PhD, Adjunct Senior Fellow with the Asia-Pacific Security Program at CNAS, “The Liberal Order Is More Than a Myth,” July 31, </w:t>
      </w:r>
      <w:hyperlink r:id="rId276" w:history="1">
        <w:r w:rsidRPr="00403AD2">
          <w:rPr>
            <w:rStyle w:val="Hyperlink"/>
            <w:rFonts w:asciiTheme="minorHAnsi" w:hAnsiTheme="minorHAnsi"/>
          </w:rPr>
          <w:t>https://www.foreignaffairs.com/articles/world/2018-07-31/liberal-order-more-myth</w:t>
        </w:r>
      </w:hyperlink>
      <w:r w:rsidRPr="00403AD2">
        <w:rPr>
          <w:rFonts w:asciiTheme="minorHAnsi" w:hAnsiTheme="minorHAnsi"/>
        </w:rPr>
        <w:t>)//CMR</w:t>
      </w:r>
    </w:p>
    <w:p w:rsidR="002E036B" w:rsidRDefault="002E036B" w:rsidP="002E036B">
      <w:pPr>
        <w:rPr>
          <w:rFonts w:asciiTheme="minorHAnsi" w:hAnsiTheme="minorHAnsi"/>
          <w:sz w:val="16"/>
        </w:rPr>
      </w:pPr>
      <w:r w:rsidRPr="00403AD2">
        <w:rPr>
          <w:rFonts w:asciiTheme="minorHAnsi" w:hAnsiTheme="minorHAnsi"/>
          <w:sz w:val="16"/>
        </w:rPr>
        <w:t xml:space="preserve">Granted, the phrase “liberal international order” has always been shorthand for U.S. global leadership—a structure sustained by American power in service of largely Western preferences. As the most powerful state in the system, the United States has disproportionately shaped its rules while reserving the right to periodically flout them. But acknowledging this relationship does not imply that the international liberal system order is purely a reflection of raw power. Even as the U.S.-Soviet Cold War rivalry emerged from bipolarity, </w:t>
      </w:r>
      <w:r w:rsidRPr="00403AD2">
        <w:rPr>
          <w:rStyle w:val="StyleUnderline"/>
          <w:rFonts w:asciiTheme="minorHAnsi" w:hAnsiTheme="minorHAnsi"/>
        </w:rPr>
        <w:t>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t>embrace of liberal internationalism guided its approach to international institutions and structured cooperation within the Western bloc</w:t>
      </w:r>
      <w:r w:rsidRPr="00403AD2">
        <w:rPr>
          <w:rFonts w:asciiTheme="minorHAnsi" w:hAnsiTheme="minorHAnsi"/>
          <w:sz w:val="16"/>
        </w:rPr>
        <w:t xml:space="preserve">. Unrivaled in the unipolar moment, </w:t>
      </w:r>
      <w:r w:rsidRPr="00403AD2">
        <w:rPr>
          <w:rStyle w:val="StyleUnderline"/>
          <w:rFonts w:asciiTheme="minorHAnsi" w:hAnsiTheme="minorHAnsi"/>
        </w:rPr>
        <w:t>U.S. grand strategy has been more remarkable for its restraint than its unfettered exercise of coercive power, despite</w:t>
      </w:r>
      <w:r w:rsidRPr="00403AD2">
        <w:rPr>
          <w:rFonts w:asciiTheme="minorHAnsi" w:hAnsiTheme="minorHAnsi"/>
          <w:sz w:val="16"/>
        </w:rPr>
        <w:t xml:space="preserve"> a slew of </w:t>
      </w:r>
      <w:r w:rsidRPr="00403AD2">
        <w:rPr>
          <w:rStyle w:val="StyleUnderline"/>
          <w:rFonts w:asciiTheme="minorHAnsi" w:hAnsiTheme="minorHAnsi"/>
        </w:rPr>
        <w:t>regrettable excesses</w:t>
      </w:r>
      <w:r w:rsidRPr="00403AD2">
        <w:rPr>
          <w:rFonts w:asciiTheme="minorHAnsi" w:hAnsiTheme="minorHAnsi"/>
          <w:sz w:val="16"/>
        </w:rPr>
        <w:t xml:space="preserve">. Indeed, the concept of </w:t>
      </w:r>
      <w:r w:rsidRPr="00403AD2">
        <w:rPr>
          <w:rStyle w:val="StyleUnderline"/>
          <w:rFonts w:asciiTheme="minorHAnsi" w:hAnsiTheme="minorHAnsi"/>
        </w:rPr>
        <w:t>international order is</w:t>
      </w:r>
      <w:r w:rsidRPr="00403AD2">
        <w:rPr>
          <w:rFonts w:asciiTheme="minorHAnsi" w:hAnsiTheme="minorHAnsi"/>
          <w:sz w:val="16"/>
        </w:rPr>
        <w:t xml:space="preserve"> relevant even in a hard power world precisely because it is </w:t>
      </w:r>
      <w:r w:rsidRPr="00403AD2">
        <w:rPr>
          <w:rStyle w:val="StyleUnderline"/>
          <w:rFonts w:asciiTheme="minorHAnsi" w:hAnsiTheme="minorHAnsi"/>
        </w:rPr>
        <w:t>not reducible to unilateral U.S. interests or to the global distribution of military and economic might. Rather, it emerged and endured through many states’ collective efforts</w:t>
      </w:r>
      <w:r w:rsidRPr="00403AD2">
        <w:rPr>
          <w:rFonts w:asciiTheme="minorHAnsi" w:hAnsiTheme="minorHAnsi"/>
          <w:sz w:val="16"/>
        </w:rPr>
        <w:t xml:space="preserve">. </w:t>
      </w:r>
      <w:r w:rsidRPr="00403AD2">
        <w:rPr>
          <w:rStyle w:val="StyleUnderline"/>
          <w:rFonts w:asciiTheme="minorHAnsi" w:hAnsiTheme="minorHAnsi"/>
        </w:rPr>
        <w:t>Where rules are institutionalized in organizations or legal regimes, they reflect painstaking diplomatic efforts to identify convergent interests and codify standards of state behavior</w:t>
      </w:r>
      <w:r w:rsidRPr="00403AD2">
        <w:rPr>
          <w:rFonts w:asciiTheme="minorHAnsi" w:hAnsiTheme="minorHAnsi"/>
          <w:sz w:val="16"/>
        </w:rPr>
        <w:t xml:space="preserve">. Where </w:t>
      </w:r>
      <w:r w:rsidRPr="00403AD2">
        <w:rPr>
          <w:rStyle w:val="StyleUnderline"/>
          <w:rFonts w:asciiTheme="minorHAnsi" w:hAnsiTheme="minorHAnsi"/>
        </w:rPr>
        <w:t>rules</w:t>
      </w:r>
      <w:r w:rsidRPr="00403AD2">
        <w:rPr>
          <w:rFonts w:asciiTheme="minorHAnsi" w:hAnsiTheme="minorHAnsi"/>
          <w:sz w:val="16"/>
        </w:rPr>
        <w:t xml:space="preserve"> develop organically, in norms or customary law, they </w:t>
      </w:r>
      <w:r w:rsidRPr="00403AD2">
        <w:rPr>
          <w:rStyle w:val="StyleUnderline"/>
          <w:rFonts w:asciiTheme="minorHAnsi" w:hAnsiTheme="minorHAnsi"/>
        </w:rPr>
        <w:t xml:space="preserve">reflect </w:t>
      </w:r>
      <w:r w:rsidRPr="00403AD2">
        <w:rPr>
          <w:rStyle w:val="Emphasis"/>
          <w:rFonts w:asciiTheme="minorHAnsi" w:hAnsiTheme="minorHAnsi"/>
        </w:rPr>
        <w:t>decades</w:t>
      </w:r>
      <w:r w:rsidRPr="00403AD2">
        <w:rPr>
          <w:rStyle w:val="StyleUnderline"/>
          <w:rFonts w:asciiTheme="minorHAnsi" w:hAnsiTheme="minorHAnsi"/>
        </w:rPr>
        <w:t xml:space="preserve"> of </w:t>
      </w:r>
      <w:r w:rsidRPr="00403AD2">
        <w:rPr>
          <w:rStyle w:val="Emphasis"/>
          <w:rFonts w:asciiTheme="minorHAnsi" w:hAnsiTheme="minorHAnsi"/>
        </w:rPr>
        <w:t>strategic interaction</w:t>
      </w:r>
      <w:r w:rsidRPr="00403AD2">
        <w:rPr>
          <w:rStyle w:val="StyleUnderline"/>
          <w:rFonts w:asciiTheme="minorHAnsi" w:hAnsiTheme="minorHAnsi"/>
        </w:rPr>
        <w:t xml:space="preserve">, during which repeated patterns of conflict and cooperation have generated </w:t>
      </w:r>
      <w:r w:rsidRPr="00403AD2">
        <w:rPr>
          <w:rStyle w:val="Emphasis"/>
          <w:rFonts w:asciiTheme="minorHAnsi" w:hAnsiTheme="minorHAnsi"/>
        </w:rPr>
        <w:t>predictability</w:t>
      </w:r>
      <w:r w:rsidRPr="00403AD2">
        <w:rPr>
          <w:rFonts w:asciiTheme="minorHAnsi" w:hAnsiTheme="minorHAnsi"/>
          <w:sz w:val="16"/>
        </w:rPr>
        <w:t xml:space="preserve">. By design, </w:t>
      </w:r>
      <w:r w:rsidRPr="00403AD2">
        <w:rPr>
          <w:rStyle w:val="StyleUnderline"/>
          <w:rFonts w:asciiTheme="minorHAnsi" w:hAnsiTheme="minorHAnsi"/>
        </w:rPr>
        <w:t>the U.S.-led liberal system incorporated such attributes. As a result, it offered</w:t>
      </w:r>
      <w:r w:rsidRPr="00403AD2">
        <w:rPr>
          <w:rFonts w:asciiTheme="minorHAnsi" w:hAnsiTheme="minorHAnsi"/>
          <w:sz w:val="16"/>
        </w:rPr>
        <w:t xml:space="preserve"> both </w:t>
      </w:r>
      <w:r w:rsidRPr="00403AD2">
        <w:rPr>
          <w:rStyle w:val="Emphasis"/>
          <w:rFonts w:asciiTheme="minorHAnsi" w:hAnsiTheme="minorHAnsi"/>
        </w:rPr>
        <w:t>stability</w:t>
      </w:r>
      <w:r w:rsidRPr="00403AD2">
        <w:rPr>
          <w:rFonts w:asciiTheme="minorHAnsi" w:hAnsiTheme="minorHAnsi"/>
          <w:sz w:val="16"/>
        </w:rPr>
        <w:t xml:space="preserve"> and considerable political, economic, </w:t>
      </w:r>
      <w:r w:rsidRPr="00403AD2">
        <w:rPr>
          <w:rStyle w:val="Emphasis"/>
          <w:rFonts w:asciiTheme="minorHAnsi" w:hAnsiTheme="minorHAnsi"/>
        </w:rPr>
        <w:t>and security</w:t>
      </w:r>
      <w:r w:rsidRPr="00403AD2">
        <w:rPr>
          <w:rFonts w:asciiTheme="minorHAnsi" w:hAnsiTheme="minorHAnsi"/>
          <w:sz w:val="16"/>
        </w:rPr>
        <w:t xml:space="preserve"> gains to other states. </w:t>
      </w:r>
      <w:r w:rsidRPr="00403AD2">
        <w:rPr>
          <w:rStyle w:val="StyleUnderline"/>
          <w:rFonts w:asciiTheme="minorHAnsi" w:hAnsiTheme="minorHAnsi"/>
        </w:rPr>
        <w:t>When</w:t>
      </w:r>
      <w:r w:rsidRPr="00403AD2">
        <w:rPr>
          <w:rFonts w:asciiTheme="minorHAnsi" w:hAnsiTheme="minorHAnsi"/>
          <w:sz w:val="16"/>
        </w:rPr>
        <w:t xml:space="preserve"> Canadian Prime Minister Justin Trudeau, German Chancellor Angela Merkel, Japanese Premier Shinzo Abe, and other </w:t>
      </w:r>
      <w:r w:rsidRPr="00403AD2">
        <w:rPr>
          <w:rStyle w:val="StyleUnderline"/>
          <w:rFonts w:asciiTheme="minorHAnsi" w:hAnsiTheme="minorHAnsi"/>
        </w:rPr>
        <w:t xml:space="preserve">U.S. allies invoke the </w:t>
      </w:r>
      <w:r w:rsidRPr="00403AD2">
        <w:rPr>
          <w:rFonts w:asciiTheme="minorHAnsi" w:hAnsiTheme="minorHAnsi"/>
          <w:sz w:val="16"/>
        </w:rPr>
        <w:t xml:space="preserve">beleaguered </w:t>
      </w:r>
      <w:r w:rsidRPr="00403AD2">
        <w:rPr>
          <w:rStyle w:val="StyleUnderline"/>
          <w:rFonts w:asciiTheme="minorHAnsi" w:hAnsiTheme="minorHAnsi"/>
        </w:rPr>
        <w:t>liberal order</w:t>
      </w:r>
      <w:r w:rsidRPr="00403AD2">
        <w:rPr>
          <w:rFonts w:asciiTheme="minorHAnsi" w:hAnsiTheme="minorHAnsi"/>
          <w:sz w:val="16"/>
        </w:rPr>
        <w:t xml:space="preserve"> today, </w:t>
      </w:r>
      <w:r w:rsidRPr="00403AD2">
        <w:rPr>
          <w:rStyle w:val="StyleUnderline"/>
          <w:rFonts w:asciiTheme="minorHAnsi" w:hAnsiTheme="minorHAnsi"/>
        </w:rPr>
        <w:t xml:space="preserve">it is because they want to </w:t>
      </w:r>
      <w:r w:rsidRPr="00403AD2">
        <w:rPr>
          <w:rStyle w:val="Emphasis"/>
          <w:rFonts w:asciiTheme="minorHAnsi" w:hAnsiTheme="minorHAnsi"/>
        </w:rPr>
        <w:t>preserve those advantages</w:t>
      </w:r>
      <w:r w:rsidRPr="00403AD2">
        <w:rPr>
          <w:rFonts w:asciiTheme="minorHAnsi" w:hAnsiTheme="minorHAnsi"/>
          <w:sz w:val="16"/>
        </w:rPr>
        <w:t xml:space="preserve">. </w:t>
      </w:r>
      <w:r w:rsidRPr="00403AD2">
        <w:rPr>
          <w:rStyle w:val="StyleUnderline"/>
          <w:rFonts w:asciiTheme="minorHAnsi" w:hAnsiTheme="minorHAnsi"/>
        </w:rPr>
        <w:t>Far from dismissing the order as a</w:t>
      </w:r>
      <w:r w:rsidRPr="00403AD2">
        <w:rPr>
          <w:rFonts w:asciiTheme="minorHAnsi" w:hAnsiTheme="minorHAnsi"/>
          <w:sz w:val="16"/>
        </w:rPr>
        <w:t xml:space="preserve"> mere </w:t>
      </w:r>
      <w:r w:rsidRPr="00403AD2">
        <w:rPr>
          <w:rStyle w:val="StyleUnderline"/>
          <w:rFonts w:asciiTheme="minorHAnsi" w:hAnsiTheme="minorHAnsi"/>
        </w:rPr>
        <w:t>euphemism for U.S. hegemony, they see their own national interests at stake</w:t>
      </w:r>
      <w:r w:rsidRPr="00403AD2">
        <w:rPr>
          <w:rFonts w:asciiTheme="minorHAnsi" w:hAnsiTheme="minorHAnsi"/>
          <w:sz w:val="16"/>
        </w:rPr>
        <w:t xml:space="preserve"> in it. They also recognize that </w:t>
      </w:r>
      <w:r w:rsidRPr="00403AD2">
        <w:rPr>
          <w:rStyle w:val="StyleUnderline"/>
          <w:rFonts w:asciiTheme="minorHAnsi" w:hAnsiTheme="minorHAnsi"/>
        </w:rPr>
        <w:t>those interests cannot be protected without a</w:t>
      </w:r>
      <w:r w:rsidRPr="00403AD2">
        <w:rPr>
          <w:rFonts w:asciiTheme="minorHAnsi" w:hAnsiTheme="minorHAnsi"/>
          <w:sz w:val="16"/>
        </w:rPr>
        <w:t xml:space="preserve"> powerful—and </w:t>
      </w:r>
      <w:r w:rsidRPr="00403AD2">
        <w:rPr>
          <w:rStyle w:val="StyleUnderline"/>
          <w:rFonts w:asciiTheme="minorHAnsi" w:hAnsiTheme="minorHAnsi"/>
        </w:rPr>
        <w:t>committed</w:t>
      </w:r>
      <w:r w:rsidRPr="00403AD2">
        <w:rPr>
          <w:rFonts w:asciiTheme="minorHAnsi" w:hAnsiTheme="minorHAnsi"/>
          <w:sz w:val="16"/>
        </w:rPr>
        <w:t>—</w:t>
      </w:r>
      <w:r w:rsidRPr="00403AD2">
        <w:rPr>
          <w:rStyle w:val="StyleUnderline"/>
          <w:rFonts w:asciiTheme="minorHAnsi" w:hAnsiTheme="minorHAnsi"/>
        </w:rPr>
        <w:t>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Even China, the order’s most formidable challenger-in-waiting, finds value in selectively embracing its tenets. THE COMING ENTROPY? </w:t>
      </w:r>
      <w:r w:rsidRPr="00403AD2">
        <w:rPr>
          <w:rStyle w:val="StyleUnderline"/>
          <w:rFonts w:asciiTheme="minorHAnsi" w:hAnsiTheme="minorHAnsi"/>
        </w:rPr>
        <w:t>The liberal international order is a useful frame for understanding the contours and endurance of U.S. grand strategy</w:t>
      </w:r>
      <w:r w:rsidRPr="00403AD2">
        <w:rPr>
          <w:rFonts w:asciiTheme="minorHAnsi" w:hAnsiTheme="minorHAnsi"/>
          <w:sz w:val="16"/>
        </w:rPr>
        <w:t xml:space="preserve"> over the past 70 years, but it will not persist immutably for another seven decades. Never having achieved the universal acceptance to which post–Cold War triumphalists aspired, </w:t>
      </w:r>
      <w:r w:rsidRPr="00403AD2">
        <w:rPr>
          <w:rStyle w:val="StyleUnderline"/>
          <w:rFonts w:asciiTheme="minorHAnsi" w:hAnsiTheme="minorHAnsi"/>
        </w:rPr>
        <w:t xml:space="preserve">the present order is threatened by adverse shifts in the balance of power: </w:t>
      </w:r>
      <w:r w:rsidRPr="00403AD2">
        <w:rPr>
          <w:rStyle w:val="Emphasis"/>
          <w:rFonts w:asciiTheme="minorHAnsi" w:hAnsiTheme="minorHAnsi"/>
        </w:rPr>
        <w:t>China is revisionist in its ascent</w:t>
      </w:r>
      <w:r w:rsidRPr="00403AD2">
        <w:rPr>
          <w:rStyle w:val="StyleUnderline"/>
          <w:rFonts w:asciiTheme="minorHAnsi" w:hAnsiTheme="minorHAnsi"/>
        </w:rPr>
        <w:t xml:space="preserve">, and </w:t>
      </w:r>
      <w:r w:rsidRPr="00403AD2">
        <w:rPr>
          <w:rStyle w:val="Emphasis"/>
          <w:rFonts w:asciiTheme="minorHAnsi" w:hAnsiTheme="minorHAnsi"/>
        </w:rPr>
        <w:t>Russia is revanchist in its decline</w:t>
      </w:r>
      <w:r w:rsidRPr="00403AD2">
        <w:rPr>
          <w:rFonts w:asciiTheme="minorHAnsi" w:hAnsiTheme="minorHAnsi"/>
          <w:sz w:val="16"/>
        </w:rPr>
        <w:t xml:space="preserve">. Global influence is shifting eastward, pushing the United States and Europe into second place. </w:t>
      </w:r>
      <w:r w:rsidRPr="00403AD2">
        <w:rPr>
          <w:rStyle w:val="StyleUnderline"/>
          <w:rFonts w:asciiTheme="minorHAnsi" w:hAnsiTheme="minorHAnsi"/>
        </w:rPr>
        <w:t>The formal and informal arrangements that govern interstate interaction</w:t>
      </w:r>
      <w:r w:rsidRPr="00403AD2">
        <w:rPr>
          <w:rFonts w:asciiTheme="minorHAnsi" w:hAnsiTheme="minorHAnsi"/>
          <w:sz w:val="16"/>
        </w:rPr>
        <w:t>—which is to say, the international order—</w:t>
      </w:r>
      <w:r w:rsidRPr="00403AD2">
        <w:rPr>
          <w:rStyle w:val="StyleUnderline"/>
          <w:rFonts w:asciiTheme="minorHAnsi" w:hAnsiTheme="minorHAnsi"/>
        </w:rPr>
        <w:t>must adapt to this new reality if it is to avoid abject decay</w:t>
      </w:r>
      <w:r w:rsidRPr="00403AD2">
        <w:rPr>
          <w:rFonts w:asciiTheme="minorHAnsi" w:hAnsiTheme="minorHAnsi"/>
          <w:sz w:val="16"/>
        </w:rPr>
        <w:t xml:space="preserve">. But changing power balances alone do not make the order’s demise a foregone conclusion. </w:t>
      </w:r>
      <w:r w:rsidRPr="00403AD2">
        <w:rPr>
          <w:rStyle w:val="StyleUnderline"/>
          <w:rFonts w:asciiTheme="minorHAnsi" w:hAnsiTheme="minorHAnsi"/>
        </w:rPr>
        <w:t>For the next several decades, 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t>will still remain the world’s most powerful state in military, economic, and diplomatic terms</w:t>
      </w:r>
      <w:r w:rsidRPr="00403AD2">
        <w:rPr>
          <w:rFonts w:asciiTheme="minorHAnsi" w:hAnsiTheme="minorHAnsi"/>
          <w:sz w:val="16"/>
        </w:rPr>
        <w:t xml:space="preserve">. </w:t>
      </w:r>
      <w:r w:rsidRPr="00403AD2">
        <w:rPr>
          <w:rStyle w:val="StyleUnderline"/>
          <w:rFonts w:asciiTheme="minorHAnsi" w:hAnsiTheme="minorHAnsi"/>
        </w:rPr>
        <w:t>No other country will have the same capacity to shape international order</w:t>
      </w:r>
      <w:r w:rsidRPr="00403AD2">
        <w:rPr>
          <w:rFonts w:asciiTheme="minorHAnsi" w:hAnsiTheme="minorHAnsi"/>
          <w:sz w:val="16"/>
        </w:rPr>
        <w:t xml:space="preserve">, even as Washington will wield its authority on fundamentally different terms. Put differently, </w:t>
      </w:r>
      <w:r w:rsidRPr="00403AD2">
        <w:rPr>
          <w:rStyle w:val="Emphasis"/>
          <w:rFonts w:asciiTheme="minorHAnsi" w:hAnsiTheme="minorHAnsi"/>
        </w:rPr>
        <w:t>the twilight of the unipolar moment is not the same as the end of U.S. global leadership or preeminence</w:t>
      </w:r>
      <w:r w:rsidRPr="00403AD2">
        <w:rPr>
          <w:rStyle w:val="StyleUnderline"/>
          <w:rFonts w:asciiTheme="minorHAnsi" w:hAnsiTheme="minorHAnsi"/>
        </w:rPr>
        <w:t>. Given this, how 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t xml:space="preserve">adapts its grand strategy </w:t>
      </w:r>
      <w:r w:rsidRPr="00403AD2">
        <w:rPr>
          <w:rFonts w:asciiTheme="minorHAnsi" w:hAnsiTheme="minorHAnsi"/>
          <w:sz w:val="16"/>
        </w:rPr>
        <w:t xml:space="preserve">to domestic turmoil and considerable flux abroad </w:t>
      </w:r>
      <w:r w:rsidRPr="00403AD2">
        <w:rPr>
          <w:rStyle w:val="StyleUnderline"/>
          <w:rFonts w:asciiTheme="minorHAnsi" w:hAnsiTheme="minorHAnsi"/>
        </w:rPr>
        <w:t>will matter a great deal for the future of global order.</w:t>
      </w:r>
      <w:r w:rsidRPr="00403AD2">
        <w:rPr>
          <w:rFonts w:asciiTheme="minorHAnsi" w:hAnsiTheme="minorHAnsi"/>
          <w:u w:val="single"/>
        </w:rPr>
        <w:t xml:space="preserve"> </w:t>
      </w:r>
      <w:r w:rsidRPr="00403AD2">
        <w:rPr>
          <w:rFonts w:asciiTheme="minorHAnsi" w:hAnsiTheme="minorHAnsi"/>
          <w:sz w:val="16"/>
        </w:rPr>
        <w:t xml:space="preserve">Other states, chief among them </w:t>
      </w:r>
      <w:r w:rsidRPr="00403AD2">
        <w:rPr>
          <w:rStyle w:val="StyleUnderline"/>
          <w:rFonts w:asciiTheme="minorHAnsi" w:hAnsiTheme="minorHAnsi"/>
        </w:rPr>
        <w:t>China, will cement their own power in regional and global rules and institutions</w:t>
      </w:r>
      <w:r w:rsidRPr="00403AD2">
        <w:rPr>
          <w:rFonts w:asciiTheme="minorHAnsi" w:hAnsiTheme="minorHAnsi"/>
          <w:sz w:val="16"/>
        </w:rPr>
        <w:t xml:space="preserve">. This trend is well under way, and some aspects of it are nonthreatening, such as when Beijing requests a greater voting share at the International Monetary Fund. Elsewhere, however, </w:t>
      </w:r>
      <w:r w:rsidRPr="00403AD2">
        <w:rPr>
          <w:rStyle w:val="StyleUnderline"/>
          <w:rFonts w:asciiTheme="minorHAnsi" w:hAnsiTheme="minorHAnsi"/>
        </w:rPr>
        <w:t>Beijing is fashioning new institutions governed by rules that are decidedly illiberal</w:t>
      </w:r>
      <w:r w:rsidRPr="00403AD2">
        <w:rPr>
          <w:rFonts w:asciiTheme="minorHAnsi" w:hAnsiTheme="minorHAnsi"/>
          <w:sz w:val="16"/>
        </w:rPr>
        <w:t xml:space="preserve">, as with its Belt and Road Initiative. </w:t>
      </w:r>
      <w:r w:rsidRPr="00403AD2">
        <w:rPr>
          <w:rStyle w:val="StyleUnderline"/>
          <w:rFonts w:asciiTheme="minorHAnsi" w:hAnsiTheme="minorHAnsi"/>
        </w:rPr>
        <w:t>It would be a grave mistake for 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t>to abandon</w:t>
      </w:r>
      <w:r w:rsidRPr="00403AD2">
        <w:rPr>
          <w:rFonts w:asciiTheme="minorHAnsi" w:hAnsiTheme="minorHAnsi"/>
          <w:sz w:val="16"/>
        </w:rPr>
        <w:t xml:space="preserve"> the idea of </w:t>
      </w:r>
      <w:r w:rsidRPr="00403AD2">
        <w:rPr>
          <w:rStyle w:val="StyleUnderline"/>
          <w:rFonts w:asciiTheme="minorHAnsi" w:hAnsiTheme="minorHAnsi"/>
        </w:rPr>
        <w:t>international order as an empty grand strategic ambition and settle for regional influence</w:t>
      </w:r>
      <w:r w:rsidRPr="00403AD2">
        <w:rPr>
          <w:rFonts w:asciiTheme="minorHAnsi" w:hAnsiTheme="minorHAnsi"/>
          <w:sz w:val="16"/>
        </w:rPr>
        <w:t xml:space="preserve"> over its own neighborhood. </w:t>
      </w:r>
      <w:r w:rsidRPr="00403AD2">
        <w:rPr>
          <w:rStyle w:val="Emphasis"/>
          <w:rFonts w:asciiTheme="minorHAnsi" w:hAnsiTheme="minorHAnsi"/>
        </w:rPr>
        <w:t>Spheres of influence</w:t>
      </w:r>
      <w:r w:rsidRPr="00403AD2">
        <w:rPr>
          <w:rStyle w:val="StyleUnderline"/>
          <w:rFonts w:asciiTheme="minorHAnsi" w:hAnsiTheme="minorHAnsi"/>
        </w:rPr>
        <w:t xml:space="preserve"> </w:t>
      </w:r>
      <w:r w:rsidRPr="00403AD2">
        <w:rPr>
          <w:rFonts w:asciiTheme="minorHAnsi" w:hAnsiTheme="minorHAnsi"/>
          <w:sz w:val="16"/>
        </w:rPr>
        <w:t xml:space="preserve">are a form of balance-of-power order but </w:t>
      </w:r>
      <w:r w:rsidRPr="00403AD2">
        <w:rPr>
          <w:rStyle w:val="Emphasis"/>
          <w:rFonts w:asciiTheme="minorHAnsi" w:hAnsiTheme="minorHAnsi"/>
        </w:rPr>
        <w:t>have historically been</w:t>
      </w:r>
      <w:r w:rsidRPr="00403AD2">
        <w:rPr>
          <w:rFonts w:asciiTheme="minorHAnsi" w:hAnsiTheme="minorHAnsi"/>
          <w:sz w:val="16"/>
        </w:rPr>
        <w:t xml:space="preserve"> a</w:t>
      </w:r>
      <w:r w:rsidRPr="00403AD2">
        <w:rPr>
          <w:rStyle w:val="StyleUnderline"/>
          <w:rFonts w:asciiTheme="minorHAnsi" w:hAnsiTheme="minorHAnsi"/>
        </w:rPr>
        <w:t xml:space="preserve"> </w:t>
      </w:r>
      <w:r w:rsidRPr="00403AD2">
        <w:rPr>
          <w:rStyle w:val="Emphasis"/>
          <w:rFonts w:asciiTheme="minorHAnsi" w:hAnsiTheme="minorHAnsi"/>
        </w:rPr>
        <w:t>fundamentally less stable</w:t>
      </w:r>
      <w:r w:rsidRPr="00403AD2">
        <w:rPr>
          <w:rFonts w:asciiTheme="minorHAnsi" w:hAnsiTheme="minorHAnsi"/>
          <w:sz w:val="16"/>
        </w:rPr>
        <w:t xml:space="preserve"> one and would certainly degrade U.S. security and prosperity. </w:t>
      </w:r>
      <w:r w:rsidRPr="00403AD2">
        <w:rPr>
          <w:rStyle w:val="Emphasis"/>
          <w:rFonts w:asciiTheme="minorHAnsi" w:hAnsiTheme="minorHAnsi"/>
        </w:rPr>
        <w:t>Instead of letting rivals carve out spheres of influence</w:t>
      </w:r>
      <w:r w:rsidRPr="00403AD2">
        <w:rPr>
          <w:rStyle w:val="StyleUnderline"/>
          <w:rFonts w:asciiTheme="minorHAnsi" w:hAnsiTheme="minorHAnsi"/>
        </w:rPr>
        <w:t>, 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lastRenderedPageBreak/>
        <w:t xml:space="preserve">needs a novel grand strategic vision that </w:t>
      </w:r>
      <w:r w:rsidRPr="00403AD2">
        <w:rPr>
          <w:rStyle w:val="Emphasis"/>
          <w:rFonts w:asciiTheme="minorHAnsi" w:hAnsiTheme="minorHAnsi"/>
        </w:rPr>
        <w:t>rejects both</w:t>
      </w:r>
      <w:r w:rsidRPr="00403AD2">
        <w:rPr>
          <w:rStyle w:val="StyleUnderline"/>
          <w:rFonts w:asciiTheme="minorHAnsi" w:hAnsiTheme="minorHAnsi"/>
        </w:rPr>
        <w:t xml:space="preserve"> radical retreat and creativity-numbing nostalgia</w:t>
      </w:r>
      <w:r w:rsidRPr="00403AD2">
        <w:rPr>
          <w:rFonts w:asciiTheme="minorHAnsi" w:hAnsiTheme="minorHAnsi"/>
          <w:sz w:val="16"/>
        </w:rPr>
        <w:t xml:space="preserve">. </w:t>
      </w:r>
      <w:r w:rsidRPr="00403AD2">
        <w:rPr>
          <w:rStyle w:val="StyleUnderline"/>
          <w:rFonts w:asciiTheme="minorHAnsi" w:hAnsiTheme="minorHAnsi"/>
        </w:rPr>
        <w:t>Any new approach must account for rapidly shifting power relations and technological change</w:t>
      </w:r>
      <w:r w:rsidRPr="00403AD2">
        <w:rPr>
          <w:rFonts w:asciiTheme="minorHAnsi" w:hAnsiTheme="minorHAnsi"/>
          <w:sz w:val="16"/>
        </w:rPr>
        <w:t xml:space="preserve">. It should also reflect more critically on the </w:t>
      </w:r>
      <w:proofErr w:type="gramStart"/>
      <w:r w:rsidRPr="00403AD2">
        <w:rPr>
          <w:rFonts w:asciiTheme="minorHAnsi" w:hAnsiTheme="minorHAnsi"/>
          <w:sz w:val="16"/>
        </w:rPr>
        <w:t>universalist</w:t>
      </w:r>
      <w:proofErr w:type="gramEnd"/>
      <w:r w:rsidRPr="00403AD2">
        <w:rPr>
          <w:rFonts w:asciiTheme="minorHAnsi" w:hAnsiTheme="minorHAnsi"/>
          <w:sz w:val="16"/>
        </w:rPr>
        <w:t xml:space="preserve"> ambitions of post–Cold War U.S. grand strategy and may require a greater tolerance for regime diversity than liberal triumphalists could have possibly imagined at the apex of U.S. power. For the United States to lead abroad, it must also confront the dysfunction that is hollowing out support for internationalism at home. As we have argued, and as Allison rightly points out, Trump may be more avatar than architect of the United States’ domestic unraveling. To be sure, </w:t>
      </w:r>
      <w:r w:rsidRPr="00403AD2">
        <w:rPr>
          <w:rStyle w:val="Emphasis"/>
          <w:rFonts w:asciiTheme="minorHAnsi" w:hAnsiTheme="minorHAnsi"/>
        </w:rPr>
        <w:t>Trump’s transactional and visceral approach to foreign policy is</w:t>
      </w:r>
      <w:r w:rsidRPr="00403AD2">
        <w:rPr>
          <w:rStyle w:val="StyleUnderline"/>
          <w:rFonts w:asciiTheme="minorHAnsi" w:hAnsiTheme="minorHAnsi"/>
        </w:rPr>
        <w:t xml:space="preserve"> </w:t>
      </w:r>
      <w:r w:rsidRPr="00403AD2">
        <w:rPr>
          <w:rFonts w:asciiTheme="minorHAnsi" w:hAnsiTheme="minorHAnsi"/>
          <w:sz w:val="16"/>
        </w:rPr>
        <w:t xml:space="preserve">itself </w:t>
      </w:r>
      <w:r w:rsidRPr="00403AD2">
        <w:rPr>
          <w:rStyle w:val="Emphasis"/>
          <w:rFonts w:asciiTheme="minorHAnsi" w:hAnsiTheme="minorHAnsi"/>
        </w:rPr>
        <w:t>wreaking havoc on the predictability underlying the postwar order</w:t>
      </w:r>
      <w:r w:rsidRPr="00403AD2">
        <w:rPr>
          <w:rStyle w:val="StyleUnderline"/>
          <w:rFonts w:asciiTheme="minorHAnsi" w:hAnsiTheme="minorHAnsi"/>
        </w:rPr>
        <w:t xml:space="preserve"> </w:t>
      </w:r>
      <w:r w:rsidRPr="00403AD2">
        <w:rPr>
          <w:rFonts w:asciiTheme="minorHAnsi" w:hAnsiTheme="minorHAnsi"/>
          <w:sz w:val="16"/>
        </w:rPr>
        <w:t xml:space="preserve">and will require global recompense of epochal proportions from any new leader. But we cannot assess the extent or endurance of his destructiveness just 18 months into his term. What we do know is that Trump’s victory was not an isolated political shock—a fact that many analysts miss by fixating on Trump’s heterodox administration and anticipating his eventual exit. In some ways, Trump’s policies are merely a modern projection of old impulses, most notably the deep unilateralism of the Jacksonian school of foreign policy. Trump’s contemporary version, however, rests on populist and nativist impulses activated in part by socioeconomic dislocation that will only intensify. Automation and the changing nature of work, inequality, political and media polarization, and demographic changes are likely to intersect with an increasingly turbulent international environment, making it more difficult still to articulate a coherent foreign policy built around age-old liberal values and institutions. These domestic undercurrents must be faced squarely—not only for the sake of restoring a sustainable U.S. social compact but in order to build a consensus on the United States’ role in the world. NEW ORDER Less than halfway through Trump’s first term, the U.S. foreign policy establishment, cut off from the levers of power, watches in a state of shock as the country stumbles from one international indignity to another. But the domestic and international forces that carried Trump to power will accelerate with his presidency and outlast his tenure. The United States, in other words, is only just commencing a strategic reckoning, the likes of which it has not undertaken since the years immediately following World War II. In the new strategic environment, </w:t>
      </w:r>
      <w:r w:rsidRPr="00403AD2">
        <w:rPr>
          <w:rStyle w:val="StyleUnderline"/>
          <w:rFonts w:asciiTheme="minorHAnsi" w:hAnsiTheme="minorHAnsi"/>
        </w:rPr>
        <w:t xml:space="preserve">the old liberal order built on unrivaled U.S. power will no doubt prove </w:t>
      </w:r>
      <w:r w:rsidRPr="00403AD2">
        <w:rPr>
          <w:rFonts w:asciiTheme="minorHAnsi" w:hAnsiTheme="minorHAnsi"/>
          <w:sz w:val="16"/>
        </w:rPr>
        <w:t>obsolete and</w:t>
      </w:r>
      <w:r w:rsidRPr="00403AD2">
        <w:rPr>
          <w:rStyle w:val="StyleUnderline"/>
          <w:rFonts w:asciiTheme="minorHAnsi" w:hAnsiTheme="minorHAnsi"/>
        </w:rPr>
        <w:t xml:space="preserve"> untenable</w:t>
      </w:r>
      <w:r w:rsidRPr="00403AD2">
        <w:rPr>
          <w:rFonts w:asciiTheme="minorHAnsi" w:hAnsiTheme="minorHAnsi"/>
          <w:sz w:val="16"/>
        </w:rPr>
        <w:t xml:space="preserve">. </w:t>
      </w:r>
      <w:r w:rsidRPr="00403AD2">
        <w:rPr>
          <w:rStyle w:val="Emphasis"/>
          <w:rFonts w:asciiTheme="minorHAnsi" w:hAnsiTheme="minorHAnsi"/>
        </w:rPr>
        <w:t>But that should not imply giving up on the system altogether</w:t>
      </w:r>
      <w:r w:rsidRPr="00403AD2">
        <w:rPr>
          <w:rFonts w:asciiTheme="minorHAnsi" w:hAnsiTheme="minorHAnsi"/>
          <w:sz w:val="16"/>
        </w:rPr>
        <w:t>—</w:t>
      </w:r>
      <w:r w:rsidRPr="00403AD2">
        <w:rPr>
          <w:rStyle w:val="StyleUnderline"/>
          <w:rFonts w:asciiTheme="minorHAnsi" w:hAnsiTheme="minorHAnsi"/>
        </w:rPr>
        <w:t>particularly since it has advanced U.S. interests at a lower cost than any known alternative</w:t>
      </w:r>
      <w:r w:rsidRPr="00403AD2">
        <w:rPr>
          <w:rFonts w:asciiTheme="minorHAnsi" w:hAnsiTheme="minorHAnsi"/>
          <w:sz w:val="16"/>
        </w:rPr>
        <w:t xml:space="preserve">. As in previous eras, the United States’ global power position will condition, but not predetermine, Washington’s strategic choices. In this process of reorientation, domestic renewal and international restoration are not, as Allison suggests, mutually exclusive. In fact, they are complements, and any serious reevaluation of U.S. strategy must address them simultaneously. The liberal international order may be less foundational than often argued, but it serves more than just narrative purposes. In its hour of duress, a new vision for </w:t>
      </w:r>
      <w:r w:rsidRPr="00403AD2">
        <w:rPr>
          <w:rStyle w:val="StyleUnderline"/>
          <w:rFonts w:asciiTheme="minorHAnsi" w:hAnsiTheme="minorHAnsi"/>
        </w:rPr>
        <w:t>U.S. strategy must assess threats</w:t>
      </w:r>
      <w:r w:rsidRPr="00403AD2">
        <w:rPr>
          <w:rFonts w:asciiTheme="minorHAnsi" w:hAnsiTheme="minorHAnsi"/>
          <w:sz w:val="16"/>
        </w:rPr>
        <w:t xml:space="preserve"> and advantages at home and </w:t>
      </w:r>
      <w:r w:rsidRPr="00403AD2">
        <w:rPr>
          <w:rStyle w:val="StyleUnderline"/>
          <w:rFonts w:asciiTheme="minorHAnsi" w:hAnsiTheme="minorHAnsi"/>
        </w:rPr>
        <w:t>abroad and adapt the institutions that have been the foundation of American power</w:t>
      </w:r>
      <w:r w:rsidRPr="00403AD2">
        <w:rPr>
          <w:rFonts w:asciiTheme="minorHAnsi" w:hAnsiTheme="minorHAnsi"/>
          <w:sz w:val="16"/>
        </w:rPr>
        <w:t xml:space="preserve">. </w:t>
      </w:r>
      <w:r w:rsidRPr="00403AD2">
        <w:rPr>
          <w:rStyle w:val="StyleUnderline"/>
          <w:rFonts w:asciiTheme="minorHAnsi" w:hAnsiTheme="minorHAnsi"/>
        </w:rPr>
        <w:t>If successful, 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t>will navigate an epoch of disruptive change, both domestic and international, in a manner that is peaceful and redounds to U.S. interests</w:t>
      </w:r>
      <w:r w:rsidRPr="00403AD2">
        <w:rPr>
          <w:rFonts w:asciiTheme="minorHAnsi" w:hAnsiTheme="minorHAnsi"/>
          <w:sz w:val="16"/>
        </w:rPr>
        <w:t xml:space="preserve">. It is a formidable task to be sure, but this moment demands no less. </w:t>
      </w:r>
    </w:p>
    <w:p w:rsidR="002E036B" w:rsidRPr="00403AD2" w:rsidRDefault="002E036B" w:rsidP="003A7760">
      <w:pPr>
        <w:rPr>
          <w:rFonts w:asciiTheme="minorHAnsi" w:hAnsiTheme="minorHAnsi"/>
        </w:rPr>
      </w:pPr>
    </w:p>
    <w:p w:rsidR="003C023E" w:rsidRPr="00403AD2" w:rsidRDefault="003C023E" w:rsidP="003C023E">
      <w:pPr>
        <w:pStyle w:val="Heading4"/>
        <w:rPr>
          <w:rFonts w:asciiTheme="minorHAnsi" w:hAnsiTheme="minorHAnsi"/>
        </w:rPr>
      </w:pPr>
      <w:r w:rsidRPr="00403AD2">
        <w:rPr>
          <w:rFonts w:asciiTheme="minorHAnsi" w:hAnsiTheme="minorHAnsi"/>
        </w:rPr>
        <w:t xml:space="preserve">Criticisms of the liberal order are incorrect --- it causes economic prosperity, prevents great power conflict, and reduces a myriad of human rights violations. </w:t>
      </w:r>
    </w:p>
    <w:p w:rsidR="003C023E" w:rsidRPr="00403AD2" w:rsidRDefault="003C023E" w:rsidP="003C023E">
      <w:pPr>
        <w:rPr>
          <w:rFonts w:asciiTheme="minorHAnsi" w:hAnsiTheme="minorHAnsi"/>
        </w:rPr>
      </w:pPr>
      <w:r w:rsidRPr="00403AD2">
        <w:rPr>
          <w:rStyle w:val="Style13ptBold"/>
          <w:rFonts w:asciiTheme="minorHAnsi" w:hAnsiTheme="minorHAnsi"/>
        </w:rPr>
        <w:t>Brands, 18</w:t>
      </w:r>
      <w:r w:rsidRPr="00403AD2">
        <w:rPr>
          <w:rFonts w:asciiTheme="minorHAnsi" w:hAnsiTheme="minorHAnsi"/>
        </w:rPr>
        <w:t xml:space="preserve"> --- Henry Kissinger Distinguished Professor at Johns Hopkins University’s School of Advanced International Studies (8/14/18, Hal, “America’s Global Order Is Worth Fighting For; The longest period of great-power peace in modern history is not a “myth.” </w:t>
      </w:r>
      <w:hyperlink r:id="rId277" w:history="1">
        <w:r w:rsidRPr="00403AD2">
          <w:rPr>
            <w:rStyle w:val="Hyperlink"/>
            <w:rFonts w:asciiTheme="minorHAnsi" w:hAnsiTheme="minorHAnsi"/>
          </w:rPr>
          <w:t>https://www.bloomberg.com/opinion/articles/2018-08-14/america-s-global-order-is-worth-fighting-for</w:t>
        </w:r>
      </w:hyperlink>
      <w:r w:rsidRPr="00403AD2">
        <w:rPr>
          <w:rFonts w:asciiTheme="minorHAnsi" w:hAnsiTheme="minorHAnsi"/>
        </w:rPr>
        <w:t>, accessed on 6/28/19, Dhruv)</w:t>
      </w:r>
    </w:p>
    <w:p w:rsidR="003C023E" w:rsidRPr="00403AD2" w:rsidRDefault="003C023E" w:rsidP="003C023E">
      <w:pPr>
        <w:rPr>
          <w:rStyle w:val="StyleUnderline"/>
          <w:rFonts w:asciiTheme="minorHAnsi" w:hAnsiTheme="minorHAnsi"/>
        </w:rPr>
      </w:pPr>
      <w:r w:rsidRPr="00403AD2">
        <w:rPr>
          <w:rFonts w:asciiTheme="minorHAnsi" w:hAnsiTheme="minorHAnsi"/>
        </w:rPr>
        <w:t>Yet because there have always been authoritarian powers that do not share this vision, the liberal order is backstopped by hard-power tools, such as America’s unparalleled military capabilities and global network of alliances.</w:t>
      </w:r>
    </w:p>
    <w:p w:rsidR="003C023E" w:rsidRPr="00403AD2" w:rsidRDefault="003C023E" w:rsidP="003C023E">
      <w:pPr>
        <w:rPr>
          <w:rFonts w:asciiTheme="minorHAnsi" w:hAnsiTheme="minorHAnsi"/>
        </w:rPr>
      </w:pPr>
      <w:r w:rsidRPr="00403AD2">
        <w:rPr>
          <w:rFonts w:asciiTheme="minorHAnsi" w:hAnsiTheme="minorHAnsi"/>
        </w:rPr>
        <w:t xml:space="preserve">The liberal order, then, simply reflects America’s effort to forge a world conducive to its own interests and values. </w:t>
      </w:r>
      <w:r w:rsidRPr="00403AD2">
        <w:rPr>
          <w:rStyle w:val="StyleUnderline"/>
          <w:rFonts w:asciiTheme="minorHAnsi" w:hAnsiTheme="minorHAnsi"/>
        </w:rPr>
        <w:t>Between 1945 and 2017, every U.S. president was committed —</w:t>
      </w:r>
      <w:r w:rsidRPr="00403AD2">
        <w:rPr>
          <w:rFonts w:asciiTheme="minorHAnsi" w:hAnsiTheme="minorHAnsi"/>
        </w:rPr>
        <w:t xml:space="preserve"> albeit to varying degrees and in varying ways </w:t>
      </w:r>
      <w:r w:rsidRPr="00403AD2">
        <w:rPr>
          <w:rStyle w:val="StyleUnderline"/>
          <w:rFonts w:asciiTheme="minorHAnsi" w:hAnsiTheme="minorHAnsi"/>
        </w:rPr>
        <w:t>— to that ambitious project</w:t>
      </w:r>
      <w:r w:rsidRPr="00403AD2">
        <w:rPr>
          <w:rFonts w:asciiTheme="minorHAnsi" w:hAnsiTheme="minorHAnsi"/>
        </w:rPr>
        <w:t>, which gradually expanded over time.</w:t>
      </w:r>
    </w:p>
    <w:p w:rsidR="003C023E" w:rsidRPr="00403AD2" w:rsidRDefault="003C023E" w:rsidP="003C023E">
      <w:pPr>
        <w:rPr>
          <w:rFonts w:asciiTheme="minorHAnsi" w:hAnsiTheme="minorHAnsi"/>
        </w:rPr>
      </w:pPr>
      <w:r w:rsidRPr="00403AD2">
        <w:rPr>
          <w:rStyle w:val="StyleUnderline"/>
          <w:rFonts w:asciiTheme="minorHAnsi" w:hAnsiTheme="minorHAnsi"/>
        </w:rPr>
        <w:lastRenderedPageBreak/>
        <w:t>Today</w:t>
      </w:r>
      <w:r w:rsidRPr="00403AD2">
        <w:rPr>
          <w:rFonts w:asciiTheme="minorHAnsi" w:hAnsiTheme="minorHAnsi"/>
        </w:rPr>
        <w:t xml:space="preserve">, however, </w:t>
      </w:r>
      <w:r w:rsidRPr="00403AD2">
        <w:rPr>
          <w:rStyle w:val="StyleUnderline"/>
          <w:rFonts w:asciiTheme="minorHAnsi" w:hAnsiTheme="minorHAnsi"/>
        </w:rPr>
        <w:t>the system is facing challenges</w:t>
      </w:r>
      <w:r w:rsidRPr="00403AD2">
        <w:rPr>
          <w:rFonts w:asciiTheme="minorHAnsi" w:hAnsiTheme="minorHAnsi"/>
        </w:rPr>
        <w:t xml:space="preserve">, </w:t>
      </w:r>
      <w:r w:rsidRPr="00403AD2">
        <w:rPr>
          <w:rStyle w:val="StyleUnderline"/>
          <w:rFonts w:asciiTheme="minorHAnsi" w:hAnsiTheme="minorHAnsi"/>
        </w:rPr>
        <w:t>and not just from a president who clearly dislikes both economic and political liberalism</w:t>
      </w:r>
      <w:r w:rsidRPr="00403AD2">
        <w:rPr>
          <w:rFonts w:asciiTheme="minorHAnsi" w:hAnsiTheme="minorHAnsi"/>
        </w:rPr>
        <w:t xml:space="preserve"> and the outsized role that the U.S. has typically played in sustaining global order.</w:t>
      </w:r>
    </w:p>
    <w:p w:rsidR="003C023E" w:rsidRPr="00403AD2" w:rsidRDefault="003C023E" w:rsidP="003C023E">
      <w:pPr>
        <w:rPr>
          <w:rFonts w:asciiTheme="minorHAnsi" w:hAnsiTheme="minorHAnsi"/>
        </w:rPr>
      </w:pPr>
      <w:r w:rsidRPr="00403AD2">
        <w:rPr>
          <w:rStyle w:val="StyleUnderline"/>
          <w:rFonts w:asciiTheme="minorHAnsi" w:hAnsiTheme="minorHAnsi"/>
        </w:rPr>
        <w:t>It is also under fire from foreign policy mandarins who</w:t>
      </w:r>
      <w:r w:rsidRPr="00403AD2">
        <w:rPr>
          <w:rFonts w:asciiTheme="minorHAnsi" w:hAnsiTheme="minorHAnsi"/>
        </w:rPr>
        <w:t xml:space="preserve"> level three strong </w:t>
      </w:r>
      <w:r w:rsidRPr="00403AD2">
        <w:rPr>
          <w:rStyle w:val="StyleUnderline"/>
          <w:rFonts w:asciiTheme="minorHAnsi" w:hAnsiTheme="minorHAnsi"/>
        </w:rPr>
        <w:t>critique</w:t>
      </w:r>
      <w:r w:rsidRPr="00403AD2">
        <w:rPr>
          <w:rFonts w:asciiTheme="minorHAnsi" w:hAnsiTheme="minorHAnsi"/>
        </w:rPr>
        <w:t xml:space="preserve">s against </w:t>
      </w:r>
      <w:r w:rsidRPr="00403AD2">
        <w:rPr>
          <w:rStyle w:val="StyleUnderline"/>
          <w:rFonts w:asciiTheme="minorHAnsi" w:hAnsiTheme="minorHAnsi"/>
        </w:rPr>
        <w:t>the liberal order and its proponents</w:t>
      </w:r>
      <w:r w:rsidRPr="00403AD2">
        <w:rPr>
          <w:rFonts w:asciiTheme="minorHAnsi" w:hAnsiTheme="minorHAnsi"/>
        </w:rPr>
        <w:t>.</w:t>
      </w:r>
    </w:p>
    <w:p w:rsidR="003C023E" w:rsidRPr="00403AD2" w:rsidRDefault="003C023E" w:rsidP="003C023E">
      <w:pPr>
        <w:rPr>
          <w:rStyle w:val="StyleUnderline"/>
          <w:rFonts w:asciiTheme="minorHAnsi" w:hAnsiTheme="minorHAnsi"/>
        </w:rPr>
      </w:pPr>
      <w:r w:rsidRPr="00403AD2">
        <w:rPr>
          <w:rFonts w:asciiTheme="minorHAnsi" w:hAnsiTheme="minorHAnsi"/>
        </w:rPr>
        <w:t xml:space="preserve">First, the </w:t>
      </w:r>
      <w:r w:rsidRPr="00403AD2">
        <w:rPr>
          <w:rStyle w:val="Emphasis"/>
          <w:rFonts w:asciiTheme="minorHAnsi" w:hAnsiTheme="minorHAnsi"/>
        </w:rPr>
        <w:t>critics argue that the accomplishments of the liberal order are overstated</w:t>
      </w:r>
      <w:r w:rsidRPr="00403AD2">
        <w:rPr>
          <w:rFonts w:asciiTheme="minorHAnsi" w:hAnsiTheme="minorHAnsi"/>
        </w:rPr>
        <w:t xml:space="preserve"> — and even, as Harvard’s Graham Allison puts it, that the order itself is a “myth.” Second, </w:t>
      </w:r>
      <w:r w:rsidRPr="00403AD2">
        <w:rPr>
          <w:rStyle w:val="StyleUnderline"/>
          <w:rFonts w:asciiTheme="minorHAnsi" w:hAnsiTheme="minorHAnsi"/>
        </w:rPr>
        <w:t xml:space="preserve">they contend that the U.S. was never really committed to anything beyond the promotion of its own narrow interests, and they highlight </w:t>
      </w:r>
      <w:r w:rsidRPr="00403AD2">
        <w:rPr>
          <w:rFonts w:asciiTheme="minorHAnsi" w:hAnsiTheme="minorHAnsi"/>
        </w:rPr>
        <w:t xml:space="preserve">— in the phasing of the University of Chicago’s Paul Staniland — </w:t>
      </w:r>
      <w:r w:rsidRPr="00403AD2">
        <w:rPr>
          <w:rStyle w:val="StyleUnderline"/>
          <w:rFonts w:asciiTheme="minorHAnsi" w:hAnsiTheme="minorHAnsi"/>
        </w:rPr>
        <w:t>“how coercive, violent, and hypocritical U.S. foreign policy has often been.</w:t>
      </w:r>
      <w:r w:rsidRPr="00403AD2">
        <w:rPr>
          <w:rFonts w:asciiTheme="minorHAnsi" w:hAnsiTheme="minorHAnsi"/>
        </w:rPr>
        <w:t xml:space="preserve">” Third, </w:t>
      </w:r>
      <w:r w:rsidRPr="00403AD2">
        <w:rPr>
          <w:rStyle w:val="StyleUnderline"/>
          <w:rFonts w:asciiTheme="minorHAnsi" w:hAnsiTheme="minorHAnsi"/>
        </w:rPr>
        <w:t>they contend that Washington would be better off</w:t>
      </w:r>
      <w:r w:rsidRPr="00403AD2">
        <w:rPr>
          <w:rFonts w:asciiTheme="minorHAnsi" w:hAnsiTheme="minorHAnsi"/>
        </w:rPr>
        <w:t xml:space="preserve"> foregoing “teary-eyed nostalgia,” as the historian and retired Army colonel Andrew Bacevich writes, and </w:t>
      </w:r>
      <w:r w:rsidRPr="00403AD2">
        <w:rPr>
          <w:rStyle w:val="StyleUnderline"/>
          <w:rFonts w:asciiTheme="minorHAnsi" w:hAnsiTheme="minorHAnsi"/>
        </w:rPr>
        <w:t>embracing the inevitable transition to a different and less U.S.-centric world.</w:t>
      </w:r>
    </w:p>
    <w:p w:rsidR="003C023E" w:rsidRPr="00403AD2" w:rsidRDefault="003C023E" w:rsidP="003C023E">
      <w:pPr>
        <w:rPr>
          <w:rStyle w:val="Emphasis"/>
          <w:rFonts w:asciiTheme="minorHAnsi" w:hAnsiTheme="minorHAnsi"/>
        </w:rPr>
      </w:pPr>
      <w:r w:rsidRPr="00403AD2">
        <w:rPr>
          <w:rFonts w:asciiTheme="minorHAnsi" w:hAnsiTheme="minorHAnsi"/>
        </w:rPr>
        <w:t xml:space="preserve">The first argument is easily disposed of. </w:t>
      </w:r>
      <w:r w:rsidRPr="00403AD2">
        <w:rPr>
          <w:rStyle w:val="StyleUnderline"/>
          <w:rFonts w:asciiTheme="minorHAnsi" w:hAnsiTheme="minorHAnsi"/>
        </w:rPr>
        <w:t xml:space="preserve">Yes, the postwar world has been </w:t>
      </w:r>
      <w:r w:rsidRPr="00403AD2">
        <w:rPr>
          <w:rFonts w:asciiTheme="minorHAnsi" w:hAnsiTheme="minorHAnsi"/>
        </w:rPr>
        <w:t xml:space="preserve">thoroughly </w:t>
      </w:r>
      <w:r w:rsidRPr="00403AD2">
        <w:rPr>
          <w:rStyle w:val="StyleUnderline"/>
          <w:rFonts w:asciiTheme="minorHAnsi" w:hAnsiTheme="minorHAnsi"/>
        </w:rPr>
        <w:t>imperfect</w:t>
      </w:r>
      <w:r w:rsidRPr="00403AD2">
        <w:rPr>
          <w:rFonts w:asciiTheme="minorHAnsi" w:hAnsiTheme="minorHAnsi"/>
        </w:rPr>
        <w:t xml:space="preserve">, featuring nuclear arms races, genocides, widespread poverty and other scourges. </w:t>
      </w:r>
      <w:r w:rsidRPr="00403AD2">
        <w:rPr>
          <w:rStyle w:val="StyleUnderline"/>
          <w:rFonts w:asciiTheme="minorHAnsi" w:hAnsiTheme="minorHAnsi"/>
        </w:rPr>
        <w:t xml:space="preserve">But the world has always been imperfect, and by any meaningful comparison, </w:t>
      </w:r>
      <w:r w:rsidRPr="00403AD2">
        <w:rPr>
          <w:rStyle w:val="Emphasis"/>
          <w:rFonts w:asciiTheme="minorHAnsi" w:hAnsiTheme="minorHAnsi"/>
        </w:rPr>
        <w:t>the last seven decades have been a veritable golden age.</w:t>
      </w:r>
    </w:p>
    <w:p w:rsidR="003C023E" w:rsidRPr="00403AD2" w:rsidRDefault="003C023E" w:rsidP="003C023E">
      <w:pPr>
        <w:rPr>
          <w:rStyle w:val="StyleUnderline"/>
          <w:rFonts w:asciiTheme="minorHAnsi" w:hAnsiTheme="minorHAnsi"/>
        </w:rPr>
      </w:pPr>
      <w:r w:rsidRPr="00403AD2">
        <w:rPr>
          <w:rStyle w:val="Emphasis"/>
          <w:rFonts w:asciiTheme="minorHAnsi" w:hAnsiTheme="minorHAnsi"/>
        </w:rPr>
        <w:t>The liberal international economic order has led to an explosion of domestic and global prosperity</w:t>
      </w:r>
      <w:r w:rsidRPr="00403AD2">
        <w:rPr>
          <w:rStyle w:val="StyleUnderline"/>
          <w:rFonts w:asciiTheme="minorHAnsi" w:hAnsiTheme="minorHAnsi"/>
        </w:rPr>
        <w:t>:</w:t>
      </w:r>
      <w:r w:rsidRPr="00403AD2">
        <w:rPr>
          <w:rFonts w:asciiTheme="minorHAnsi" w:hAnsiTheme="minorHAnsi"/>
        </w:rPr>
        <w:t xml:space="preserve"> </w:t>
      </w:r>
      <w:r w:rsidRPr="00403AD2">
        <w:rPr>
          <w:rStyle w:val="StyleUnderline"/>
          <w:rFonts w:asciiTheme="minorHAnsi" w:hAnsiTheme="minorHAnsi"/>
        </w:rPr>
        <w:t>According to World Bank data, both U.S. and global per capita income have increased roughly three-fold</w:t>
      </w:r>
      <w:r w:rsidRPr="00403AD2">
        <w:rPr>
          <w:rFonts w:asciiTheme="minorHAnsi" w:hAnsiTheme="minorHAnsi"/>
        </w:rPr>
        <w:t xml:space="preserve"> (in inflation-adjusted terms) </w:t>
      </w:r>
      <w:r w:rsidRPr="00403AD2">
        <w:rPr>
          <w:rStyle w:val="StyleUnderline"/>
          <w:rFonts w:asciiTheme="minorHAnsi" w:hAnsiTheme="minorHAnsi"/>
        </w:rPr>
        <w:t>since 1960,</w:t>
      </w:r>
      <w:r w:rsidRPr="00403AD2">
        <w:rPr>
          <w:rFonts w:asciiTheme="minorHAnsi" w:hAnsiTheme="minorHAnsi"/>
        </w:rPr>
        <w:t xml:space="preserve"> with U.S. gross domestic product increasing nearly six-fold. </w:t>
      </w:r>
      <w:r w:rsidRPr="00403AD2">
        <w:rPr>
          <w:rStyle w:val="StyleUnderline"/>
          <w:rFonts w:asciiTheme="minorHAnsi" w:hAnsiTheme="minorHAnsi"/>
        </w:rPr>
        <w:t>The U.S. system of alliances and forward military deployments has contributed</w:t>
      </w:r>
      <w:r w:rsidRPr="00403AD2">
        <w:rPr>
          <w:rFonts w:asciiTheme="minorHAnsi" w:hAnsiTheme="minorHAnsi"/>
        </w:rPr>
        <w:t xml:space="preserve"> critically to </w:t>
      </w:r>
      <w:r w:rsidRPr="00403AD2">
        <w:rPr>
          <w:rStyle w:val="Emphasis"/>
          <w:rFonts w:asciiTheme="minorHAnsi" w:hAnsiTheme="minorHAnsi"/>
        </w:rPr>
        <w:t>the longest period of great-power peace in modern history</w:t>
      </w:r>
      <w:r w:rsidRPr="00403AD2">
        <w:rPr>
          <w:rFonts w:asciiTheme="minorHAnsi" w:hAnsiTheme="minorHAnsi"/>
        </w:rPr>
        <w:t xml:space="preserve">, </w:t>
      </w:r>
      <w:r w:rsidRPr="00403AD2">
        <w:rPr>
          <w:rStyle w:val="StyleUnderline"/>
          <w:rFonts w:asciiTheme="minorHAnsi" w:hAnsiTheme="minorHAnsi"/>
        </w:rPr>
        <w:t>and the incidence of war and conquest more broadly have dropped dramatically</w:t>
      </w:r>
      <w:r w:rsidRPr="00403AD2">
        <w:rPr>
          <w:rFonts w:asciiTheme="minorHAnsi" w:hAnsiTheme="minorHAnsi"/>
        </w:rPr>
        <w:t xml:space="preserve">. </w:t>
      </w:r>
      <w:r w:rsidRPr="00403AD2">
        <w:rPr>
          <w:rStyle w:val="StyleUnderline"/>
          <w:rFonts w:asciiTheme="minorHAnsi" w:hAnsiTheme="minorHAnsi"/>
        </w:rPr>
        <w:t>The number of democracies in the world has increased from perhaps a dozen during World War II to well over 100 today</w:t>
      </w:r>
      <w:r w:rsidRPr="00403AD2">
        <w:rPr>
          <w:rFonts w:asciiTheme="minorHAnsi" w:hAnsiTheme="minorHAnsi"/>
        </w:rPr>
        <w:t xml:space="preserve">; </w:t>
      </w:r>
      <w:r w:rsidRPr="00403AD2">
        <w:rPr>
          <w:rStyle w:val="StyleUnderline"/>
          <w:rFonts w:asciiTheme="minorHAnsi" w:hAnsiTheme="minorHAnsi"/>
        </w:rPr>
        <w:t>respect for basic human rights has also reached impressive levels.</w:t>
      </w:r>
    </w:p>
    <w:p w:rsidR="003C023E" w:rsidRPr="00403AD2" w:rsidRDefault="003C023E" w:rsidP="003C023E">
      <w:pPr>
        <w:rPr>
          <w:rFonts w:asciiTheme="minorHAnsi" w:hAnsiTheme="minorHAnsi"/>
        </w:rPr>
      </w:pPr>
      <w:r w:rsidRPr="00403AD2">
        <w:rPr>
          <w:rFonts w:asciiTheme="minorHAnsi" w:hAnsiTheme="minorHAnsi"/>
        </w:rPr>
        <w:t xml:space="preserve">As a bevy of scholarship has shown, </w:t>
      </w:r>
      <w:r w:rsidRPr="00403AD2">
        <w:rPr>
          <w:rStyle w:val="Emphasis"/>
          <w:rFonts w:asciiTheme="minorHAnsi" w:hAnsiTheme="minorHAnsi"/>
        </w:rPr>
        <w:t>the policies that the U.S. has pursued and the international order it has built have contributed enormously and directly to these outcomes</w:t>
      </w:r>
      <w:r w:rsidRPr="00403AD2">
        <w:rPr>
          <w:rFonts w:asciiTheme="minorHAnsi" w:hAnsiTheme="minorHAnsi"/>
        </w:rPr>
        <w:t>. If the liberal international order can’t be considered a smashing success, no international order could be.</w:t>
      </w:r>
    </w:p>
    <w:p w:rsidR="003C023E" w:rsidRPr="00403AD2" w:rsidRDefault="003C023E" w:rsidP="003C023E">
      <w:pPr>
        <w:rPr>
          <w:rFonts w:asciiTheme="minorHAnsi" w:hAnsiTheme="minorHAnsi"/>
        </w:rPr>
      </w:pPr>
      <w:r w:rsidRPr="00403AD2">
        <w:rPr>
          <w:rFonts w:asciiTheme="minorHAnsi" w:hAnsiTheme="minorHAnsi"/>
        </w:rPr>
        <w:t xml:space="preserve">The second critique is also overstated. </w:t>
      </w:r>
      <w:r w:rsidRPr="00403AD2">
        <w:rPr>
          <w:rStyle w:val="StyleUnderline"/>
          <w:rFonts w:asciiTheme="minorHAnsi" w:hAnsiTheme="minorHAnsi"/>
        </w:rPr>
        <w:t xml:space="preserve">It is true that Washington, like all great powers </w:t>
      </w:r>
      <w:r w:rsidRPr="00403AD2">
        <w:rPr>
          <w:rFonts w:asciiTheme="minorHAnsi" w:hAnsiTheme="minorHAnsi"/>
        </w:rPr>
        <w:t xml:space="preserve">throughout history, </w:t>
      </w:r>
      <w:r w:rsidRPr="00403AD2">
        <w:rPr>
          <w:rStyle w:val="StyleUnderline"/>
          <w:rFonts w:asciiTheme="minorHAnsi" w:hAnsiTheme="minorHAnsi"/>
        </w:rPr>
        <w:t>has been willing to bend the rules to get its way.</w:t>
      </w:r>
      <w:r w:rsidRPr="00403AD2">
        <w:rPr>
          <w:rFonts w:asciiTheme="minorHAnsi" w:hAnsiTheme="minorHAnsi"/>
        </w:rPr>
        <w:t xml:space="preserve"> It is hard to reconcile Cold War-era interventions in Guatemala, Chile and other countries with a professed solicitude for human rights and democracy; the Iraq War of 2003 is only one instance in which the U.S. brushed aside the concerns of international organizations such as the U.N. Security Council. Likewise, when the U.S. government determined that the Bretton Woods system of monetary relations no longer suited its interests in the 1970s, it terminated that scheme and insisted on creating a more favorable one.</w:t>
      </w:r>
    </w:p>
    <w:p w:rsidR="003C023E" w:rsidRPr="00403AD2" w:rsidRDefault="003C023E" w:rsidP="003C023E">
      <w:pPr>
        <w:rPr>
          <w:rFonts w:asciiTheme="minorHAnsi" w:hAnsiTheme="minorHAnsi"/>
        </w:rPr>
      </w:pPr>
      <w:r w:rsidRPr="00403AD2">
        <w:rPr>
          <w:rFonts w:asciiTheme="minorHAnsi" w:hAnsiTheme="minorHAnsi"/>
        </w:rPr>
        <w:t xml:space="preserve">But again, </w:t>
      </w:r>
      <w:r w:rsidRPr="00403AD2">
        <w:rPr>
          <w:rStyle w:val="StyleUnderline"/>
          <w:rFonts w:asciiTheme="minorHAnsi" w:hAnsiTheme="minorHAnsi"/>
        </w:rPr>
        <w:t>the proper standard here is not sainthood but reality</w:t>
      </w:r>
      <w:r w:rsidRPr="00403AD2">
        <w:rPr>
          <w:rFonts w:asciiTheme="minorHAnsi" w:hAnsiTheme="minorHAnsi"/>
        </w:rPr>
        <w:t xml:space="preserve">. And the U.S. has generally enlisted its power in the service of universal values such as democracy and human rights; </w:t>
      </w:r>
      <w:r w:rsidRPr="00403AD2">
        <w:rPr>
          <w:rStyle w:val="StyleUnderline"/>
          <w:rFonts w:asciiTheme="minorHAnsi" w:hAnsiTheme="minorHAnsi"/>
        </w:rPr>
        <w:t>it has,</w:t>
      </w:r>
      <w:r w:rsidRPr="00403AD2">
        <w:rPr>
          <w:rFonts w:asciiTheme="minorHAnsi" w:hAnsiTheme="minorHAnsi"/>
        </w:rPr>
        <w:t xml:space="preserve"> more often than not, </w:t>
      </w:r>
      <w:r w:rsidRPr="00403AD2">
        <w:rPr>
          <w:rStyle w:val="StyleUnderline"/>
          <w:rFonts w:asciiTheme="minorHAnsi" w:hAnsiTheme="minorHAnsi"/>
        </w:rPr>
        <w:t>promoted a positive-sum international system in which like-minded nations can be secure and wealthy.</w:t>
      </w:r>
      <w:r w:rsidRPr="00403AD2">
        <w:rPr>
          <w:rFonts w:asciiTheme="minorHAnsi" w:hAnsiTheme="minorHAnsi"/>
        </w:rPr>
        <w:t xml:space="preserve"> This goes back to the very beginning of the liberal order: </w:t>
      </w:r>
      <w:r w:rsidRPr="00403AD2">
        <w:rPr>
          <w:rStyle w:val="StyleUnderline"/>
          <w:rFonts w:asciiTheme="minorHAnsi" w:hAnsiTheme="minorHAnsi"/>
        </w:rPr>
        <w:t>Washington did not seek to hold its defeated adversaries in subjugation after World War II; it rebuilt Japan and western Germany into thriving, democratic allies</w:t>
      </w:r>
      <w:r w:rsidRPr="00403AD2">
        <w:rPr>
          <w:rFonts w:asciiTheme="minorHAnsi" w:hAnsiTheme="minorHAnsi"/>
        </w:rPr>
        <w:t xml:space="preserve"> that became fierce economic competitors to the U.S.</w:t>
      </w:r>
    </w:p>
    <w:p w:rsidR="003C023E" w:rsidRPr="00403AD2" w:rsidRDefault="003C023E" w:rsidP="003C023E">
      <w:pPr>
        <w:rPr>
          <w:rStyle w:val="StyleUnderline"/>
          <w:rFonts w:asciiTheme="minorHAnsi" w:hAnsiTheme="minorHAnsi"/>
        </w:rPr>
      </w:pPr>
      <w:r w:rsidRPr="00403AD2">
        <w:rPr>
          <w:rStyle w:val="StyleUnderline"/>
          <w:rFonts w:asciiTheme="minorHAnsi" w:hAnsiTheme="minorHAnsi"/>
        </w:rPr>
        <w:lastRenderedPageBreak/>
        <w:t>The U.S. has taken this approach</w:t>
      </w:r>
      <w:r w:rsidRPr="00403AD2">
        <w:rPr>
          <w:rFonts w:asciiTheme="minorHAnsi" w:hAnsiTheme="minorHAnsi"/>
        </w:rPr>
        <w:t xml:space="preserve"> not simply because it wanted to do good in the world — powerful as this motivation is — but </w:t>
      </w:r>
      <w:r w:rsidRPr="00403AD2">
        <w:rPr>
          <w:rStyle w:val="StyleUnderline"/>
          <w:rFonts w:asciiTheme="minorHAnsi" w:hAnsiTheme="minorHAnsi"/>
        </w:rPr>
        <w:t>because of a hard-headed desire to do good for itself</w:t>
      </w:r>
      <w:r w:rsidRPr="00403AD2">
        <w:rPr>
          <w:rFonts w:asciiTheme="minorHAnsi" w:hAnsiTheme="minorHAnsi"/>
        </w:rPr>
        <w:t xml:space="preserve">. In an interdependent global environment, </w:t>
      </w:r>
      <w:r w:rsidRPr="00403AD2">
        <w:rPr>
          <w:rStyle w:val="StyleUnderline"/>
          <w:rFonts w:asciiTheme="minorHAnsi" w:hAnsiTheme="minorHAnsi"/>
        </w:rPr>
        <w:t xml:space="preserve">American officials have long calculated, the U.S. cannot divorce its own well-being from that of the wider world. </w:t>
      </w:r>
      <w:r w:rsidRPr="00403AD2">
        <w:rPr>
          <w:rFonts w:asciiTheme="minorHAnsi" w:hAnsiTheme="minorHAnsi"/>
        </w:rPr>
        <w:t xml:space="preserve">And </w:t>
      </w:r>
      <w:r w:rsidRPr="00403AD2">
        <w:rPr>
          <w:rStyle w:val="Emphasis"/>
          <w:rFonts w:asciiTheme="minorHAnsi" w:hAnsiTheme="minorHAnsi"/>
        </w:rPr>
        <w:t>in contrast to how other great powers — Imperial Japan, for instance, or the Soviet Union — ruled their spheres of influence, American behavior has been positively enlightened</w:t>
      </w:r>
      <w:r w:rsidRPr="00403AD2">
        <w:rPr>
          <w:rFonts w:asciiTheme="minorHAnsi" w:hAnsiTheme="minorHAnsi"/>
        </w:rPr>
        <w:t xml:space="preserve">. It is this relatively benign behavior that has convinced so many countries to tolerate American leadership — and </w:t>
      </w:r>
      <w:r w:rsidRPr="00403AD2">
        <w:rPr>
          <w:rStyle w:val="StyleUnderline"/>
          <w:rFonts w:asciiTheme="minorHAnsi" w:hAnsiTheme="minorHAnsi"/>
        </w:rPr>
        <w:t>it is the emergence of a darker form of U.S. hegemony under</w:t>
      </w:r>
      <w:r w:rsidRPr="00403AD2">
        <w:rPr>
          <w:rFonts w:asciiTheme="minorHAnsi" w:hAnsiTheme="minorHAnsi"/>
        </w:rPr>
        <w:t xml:space="preserve"> 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that so profoundly worries them today.</w:t>
      </w:r>
    </w:p>
    <w:p w:rsidR="003C023E" w:rsidRPr="00403AD2" w:rsidRDefault="003C023E" w:rsidP="003C023E">
      <w:pPr>
        <w:rPr>
          <w:rFonts w:asciiTheme="minorHAnsi" w:hAnsiTheme="minorHAnsi"/>
        </w:rPr>
      </w:pPr>
      <w:r w:rsidRPr="00403AD2">
        <w:rPr>
          <w:rFonts w:asciiTheme="minorHAnsi" w:hAnsiTheme="minorHAnsi"/>
        </w:rPr>
        <w:t xml:space="preserve">As for the third critique, the premise is right but the conclusion can easily go too far. It is always dangerous to become so enraptured by past achievements that one loses sight of the need for adaptation in the future. This is particularly true today, </w:t>
      </w:r>
      <w:r w:rsidRPr="00403AD2">
        <w:rPr>
          <w:rStyle w:val="StyleUnderline"/>
          <w:rFonts w:asciiTheme="minorHAnsi" w:hAnsiTheme="minorHAnsi"/>
        </w:rPr>
        <w:t>because the strength of the liberal order is being tested from</w:t>
      </w:r>
      <w:r w:rsidRPr="00403AD2">
        <w:rPr>
          <w:rFonts w:asciiTheme="minorHAnsi" w:hAnsiTheme="minorHAnsi"/>
        </w:rPr>
        <w:t xml:space="preserve"> within and without, by issues ranging from </w:t>
      </w:r>
      <w:r w:rsidRPr="00403AD2">
        <w:rPr>
          <w:rStyle w:val="StyleUnderline"/>
          <w:rFonts w:asciiTheme="minorHAnsi" w:hAnsiTheme="minorHAnsi"/>
        </w:rPr>
        <w:t xml:space="preserve">unequal burden-sharing among American allies to </w:t>
      </w:r>
      <w:r w:rsidRPr="00403AD2">
        <w:rPr>
          <w:rFonts w:asciiTheme="minorHAnsi" w:hAnsiTheme="minorHAnsi"/>
        </w:rPr>
        <w:t xml:space="preserve">the ambivalence of the </w:t>
      </w:r>
      <w:r w:rsidRPr="00403AD2">
        <w:rPr>
          <w:rStyle w:val="StyleUnderline"/>
          <w:rFonts w:asciiTheme="minorHAnsi" w:hAnsiTheme="minorHAnsi"/>
        </w:rPr>
        <w:t>American people themselves</w:t>
      </w:r>
      <w:r w:rsidRPr="00403AD2">
        <w:rPr>
          <w:rFonts w:asciiTheme="minorHAnsi" w:hAnsiTheme="minorHAnsi"/>
        </w:rPr>
        <w:t xml:space="preserve">. </w:t>
      </w:r>
      <w:r w:rsidRPr="00403AD2">
        <w:rPr>
          <w:rStyle w:val="StyleUnderline"/>
          <w:rFonts w:asciiTheme="minorHAnsi" w:hAnsiTheme="minorHAnsi"/>
        </w:rPr>
        <w:t>There is little evidence to suggest</w:t>
      </w:r>
      <w:r w:rsidRPr="00403AD2">
        <w:rPr>
          <w:rFonts w:asciiTheme="minorHAnsi" w:hAnsiTheme="minorHAnsi"/>
        </w:rPr>
        <w:t xml:space="preserve">, however, that either American power or </w:t>
      </w:r>
      <w:r w:rsidRPr="00403AD2">
        <w:rPr>
          <w:rStyle w:val="StyleUnderline"/>
          <w:rFonts w:asciiTheme="minorHAnsi" w:hAnsiTheme="minorHAnsi"/>
        </w:rPr>
        <w:t>the liberal order</w:t>
      </w:r>
      <w:r w:rsidRPr="00403AD2">
        <w:rPr>
          <w:rFonts w:asciiTheme="minorHAnsi" w:hAnsiTheme="minorHAnsi"/>
        </w:rPr>
        <w:t xml:space="preserve"> it supports </w:t>
      </w:r>
      <w:r w:rsidRPr="00403AD2">
        <w:rPr>
          <w:rStyle w:val="StyleUnderline"/>
          <w:rFonts w:asciiTheme="minorHAnsi" w:hAnsiTheme="minorHAnsi"/>
        </w:rPr>
        <w:t>have eroded so dramatically that Washington’s postwar project cannot be sustained</w:t>
      </w:r>
      <w:r w:rsidRPr="00403AD2">
        <w:rPr>
          <w:rFonts w:asciiTheme="minorHAnsi" w:hAnsiTheme="minorHAnsi"/>
        </w:rPr>
        <w:t>. Quite the contrary — the U.S. is likely to remain the world’s strongest power for decades to come.</w:t>
      </w:r>
    </w:p>
    <w:p w:rsidR="003C023E" w:rsidRPr="00403AD2" w:rsidRDefault="003C023E" w:rsidP="003C023E">
      <w:pPr>
        <w:rPr>
          <w:rFonts w:asciiTheme="minorHAnsi" w:hAnsiTheme="minorHAnsi"/>
        </w:rPr>
      </w:pPr>
      <w:r w:rsidRPr="00403AD2">
        <w:rPr>
          <w:rFonts w:asciiTheme="minorHAnsi" w:hAnsiTheme="minorHAnsi"/>
        </w:rPr>
        <w:t xml:space="preserve">This being the case, </w:t>
      </w:r>
      <w:r w:rsidRPr="00403AD2">
        <w:rPr>
          <w:rStyle w:val="StyleUnderline"/>
          <w:rFonts w:asciiTheme="minorHAnsi" w:hAnsiTheme="minorHAnsi"/>
        </w:rPr>
        <w:t>the proper response to today’s challenges is</w:t>
      </w:r>
      <w:r w:rsidRPr="00403AD2">
        <w:rPr>
          <w:rFonts w:asciiTheme="minorHAnsi" w:hAnsiTheme="minorHAnsi"/>
        </w:rPr>
        <w:t xml:space="preserve"> not to abandon America’s order-building project, but </w:t>
      </w:r>
      <w:r w:rsidRPr="00403AD2">
        <w:rPr>
          <w:rStyle w:val="StyleUnderline"/>
          <w:rFonts w:asciiTheme="minorHAnsi" w:hAnsiTheme="minorHAnsi"/>
        </w:rPr>
        <w:t>to refine it while recommitting to it.</w:t>
      </w:r>
      <w:r w:rsidRPr="00403AD2">
        <w:rPr>
          <w:rFonts w:asciiTheme="minorHAnsi" w:hAnsiTheme="minorHAnsi"/>
        </w:rPr>
        <w:t xml:space="preserve"> U.S. presidents have done this before: In the 1970s, Richard Nixon renegotiated the terms of the international monetary system, adjusted America’s role in the defense of Asia from communism, and opened new diplomatic relationships. Yet he did all this to extend the lifespan of an international order that was under strain. That’s the sort of effort that is again required — and is what I’ll address in greater detail in my next column.</w:t>
      </w:r>
    </w:p>
    <w:p w:rsidR="003C023E" w:rsidRPr="00403AD2" w:rsidRDefault="003C023E" w:rsidP="003A7760">
      <w:pPr>
        <w:rPr>
          <w:rFonts w:asciiTheme="minorHAnsi" w:hAnsiTheme="minorHAnsi"/>
        </w:rPr>
      </w:pPr>
    </w:p>
    <w:p w:rsidR="007400B3" w:rsidRPr="00403AD2" w:rsidRDefault="007400B3" w:rsidP="007400B3">
      <w:pPr>
        <w:pStyle w:val="Heading3"/>
        <w:rPr>
          <w:rFonts w:asciiTheme="minorHAnsi" w:hAnsiTheme="minorHAnsi"/>
        </w:rPr>
      </w:pPr>
      <w:r w:rsidRPr="00403AD2">
        <w:rPr>
          <w:rFonts w:asciiTheme="minorHAnsi" w:hAnsiTheme="minorHAnsi"/>
        </w:rPr>
        <w:lastRenderedPageBreak/>
        <w:t xml:space="preserve">LIO Good – Democracy / Heg </w:t>
      </w:r>
    </w:p>
    <w:p w:rsidR="007400B3" w:rsidRPr="00403AD2" w:rsidRDefault="007400B3" w:rsidP="007400B3">
      <w:pPr>
        <w:rPr>
          <w:rFonts w:asciiTheme="minorHAnsi" w:hAnsiTheme="minorHAnsi"/>
        </w:rPr>
      </w:pPr>
    </w:p>
    <w:p w:rsidR="007400B3" w:rsidRPr="00403AD2" w:rsidRDefault="007400B3" w:rsidP="007400B3">
      <w:pPr>
        <w:pStyle w:val="Heading4"/>
        <w:rPr>
          <w:rFonts w:asciiTheme="minorHAnsi" w:hAnsiTheme="minorHAnsi"/>
        </w:rPr>
      </w:pPr>
      <w:r w:rsidRPr="00403AD2">
        <w:rPr>
          <w:rFonts w:asciiTheme="minorHAnsi" w:hAnsiTheme="minorHAnsi"/>
        </w:rPr>
        <w:t xml:space="preserve">Chinese-Russian revisionism will erode global democracy and US hegemony. </w:t>
      </w:r>
    </w:p>
    <w:p w:rsidR="007400B3" w:rsidRPr="00403AD2" w:rsidRDefault="007400B3" w:rsidP="007400B3">
      <w:pPr>
        <w:rPr>
          <w:rFonts w:asciiTheme="minorHAnsi" w:hAnsiTheme="minorHAnsi"/>
        </w:rPr>
      </w:pPr>
      <w:r w:rsidRPr="00403AD2">
        <w:rPr>
          <w:rStyle w:val="Style13ptBold"/>
          <w:rFonts w:asciiTheme="minorHAnsi" w:hAnsiTheme="minorHAnsi"/>
        </w:rPr>
        <w:t>Brands 18</w:t>
      </w:r>
      <w:r w:rsidRPr="00403AD2">
        <w:rPr>
          <w:rFonts w:asciiTheme="minorHAnsi" w:hAnsiTheme="minorHAnsi"/>
        </w:rPr>
        <w:t xml:space="preserve"> --- PhD from Yale (Hal Brands is the Henry A. Kissinger Distinguished Professor of Global Affairs at the Johns Hopkins School of Advanced International Studies, and Senior Fellow at the Center for Strategic and Budgetary Assessments, “Democracy vs Authoritarianism: How Ideology Shapes Great-Power Conflict,” Survival vol. 60 no. 5, Oct-Nov, https://halbrands.org/wp-content/uploads/2018/09/60-5-07-Brands.pdf) </w:t>
      </w:r>
    </w:p>
    <w:p w:rsidR="007400B3" w:rsidRPr="00403AD2" w:rsidRDefault="007400B3" w:rsidP="007400B3">
      <w:pPr>
        <w:rPr>
          <w:rFonts w:asciiTheme="minorHAnsi" w:hAnsiTheme="minorHAnsi"/>
          <w:b/>
          <w:bCs/>
        </w:rPr>
      </w:pPr>
      <w:r w:rsidRPr="00403AD2">
        <w:rPr>
          <w:rFonts w:asciiTheme="minorHAnsi" w:hAnsiTheme="minorHAnsi"/>
          <w:b/>
          <w:bCs/>
        </w:rPr>
        <w:t xml:space="preserve">*Note – also AT Democracy Promotion Bad </w:t>
      </w:r>
    </w:p>
    <w:p w:rsidR="007400B3" w:rsidRPr="00403AD2" w:rsidRDefault="007400B3" w:rsidP="007400B3">
      <w:pPr>
        <w:rPr>
          <w:rFonts w:asciiTheme="minorHAnsi" w:hAnsiTheme="minorHAnsi"/>
          <w:sz w:val="16"/>
        </w:rPr>
      </w:pPr>
      <w:r w:rsidRPr="00403AD2">
        <w:rPr>
          <w:rFonts w:asciiTheme="minorHAnsi" w:hAnsiTheme="minorHAnsi"/>
          <w:sz w:val="16"/>
        </w:rPr>
        <w:t xml:space="preserve">Ideology has gotten a bad name in US foreign policy in recent years, because it is often taken to signify a dogmatic adherence to faith in the face of reality, or a commitment to dangerous, moralistic crusades. </w:t>
      </w:r>
      <w:r w:rsidRPr="00403AD2">
        <w:rPr>
          <w:rStyle w:val="StyleUnderline"/>
          <w:rFonts w:asciiTheme="minorHAnsi" w:hAnsiTheme="minorHAnsi"/>
        </w:rPr>
        <w:t>What would be truly dangerous</w:t>
      </w:r>
      <w:r w:rsidRPr="00403AD2">
        <w:rPr>
          <w:rFonts w:asciiTheme="minorHAnsi" w:hAnsiTheme="minorHAnsi"/>
          <w:sz w:val="16"/>
        </w:rPr>
        <w:t xml:space="preserve">, however, </w:t>
      </w:r>
      <w:r w:rsidRPr="00403AD2">
        <w:rPr>
          <w:rStyle w:val="StyleUnderline"/>
          <w:rFonts w:asciiTheme="minorHAnsi" w:hAnsiTheme="minorHAnsi"/>
        </w:rPr>
        <w:t>would be to ignore the unmistakable ideological content of contemporary great-power rivalry</w:t>
      </w:r>
      <w:r w:rsidRPr="00403AD2">
        <w:rPr>
          <w:rFonts w:asciiTheme="minorHAnsi" w:hAnsiTheme="minorHAnsi"/>
          <w:sz w:val="16"/>
        </w:rPr>
        <w:t xml:space="preserve">. America’s competitions with Russia and China are not dry, value-free affairs. They are infused with the ideas, values and proclivities that flow from the opposing systems of the competitors. Grasping how ideological differences sharpen geopolitical antagonisms, shape great-power strategies and influence the competitive strengths and weaknesses of America and its rivals is thus critical to accurately assessing the global challenges the United States confronts. It also highlights four additional points American policymakers should keep in mind. Firstly, a focus on ideology reminds us that the stakes of today’s competitions are even higher than they might initially seem. </w:t>
      </w:r>
      <w:r w:rsidRPr="00403AD2">
        <w:rPr>
          <w:rStyle w:val="StyleUnderline"/>
          <w:rFonts w:asciiTheme="minorHAnsi" w:hAnsiTheme="minorHAnsi"/>
        </w:rPr>
        <w:t>The US–China and US–Russia rivalries would be deadly serious if they concerned ‘only’ the future balance of power and influence. Yet they have equally fundamental ramifications for the future ideological balance between democracy and autocracy, liberalism and illiberalism</w:t>
      </w:r>
      <w:r w:rsidRPr="00403AD2">
        <w:rPr>
          <w:rFonts w:asciiTheme="minorHAnsi" w:hAnsiTheme="minorHAnsi"/>
          <w:sz w:val="16"/>
        </w:rPr>
        <w:t xml:space="preserve">. </w:t>
      </w:r>
      <w:r w:rsidRPr="00403AD2">
        <w:rPr>
          <w:rStyle w:val="StyleUnderline"/>
          <w:rFonts w:asciiTheme="minorHAnsi" w:hAnsiTheme="minorHAnsi"/>
        </w:rPr>
        <w:t>It is no coincidence that the global advance of democracy seems to have stalled</w:t>
      </w:r>
      <w:r w:rsidRPr="00403AD2">
        <w:rPr>
          <w:rFonts w:asciiTheme="minorHAnsi" w:hAnsiTheme="minorHAnsi"/>
          <w:sz w:val="16"/>
        </w:rPr>
        <w:t xml:space="preserve">, and perhaps gone into reverse, </w:t>
      </w:r>
      <w:r w:rsidRPr="00403AD2">
        <w:rPr>
          <w:rStyle w:val="StyleUnderline"/>
          <w:rFonts w:asciiTheme="minorHAnsi" w:hAnsiTheme="minorHAnsi"/>
        </w:rPr>
        <w:t>at a time when resurgent authoritarian powers are challenging a global order founded on America’s liberal precepts</w:t>
      </w:r>
      <w:r w:rsidRPr="00403AD2">
        <w:rPr>
          <w:rFonts w:asciiTheme="minorHAnsi" w:hAnsiTheme="minorHAnsi"/>
          <w:sz w:val="16"/>
        </w:rPr>
        <w:t xml:space="preserve">.148 </w:t>
      </w:r>
      <w:r w:rsidRPr="00403AD2">
        <w:rPr>
          <w:rStyle w:val="StyleUnderline"/>
          <w:rFonts w:asciiTheme="minorHAnsi" w:hAnsiTheme="minorHAnsi"/>
        </w:rPr>
        <w:t xml:space="preserve">Insofar as Russia and China succeed in further revising that order, they will bring about a world that is not just </w:t>
      </w:r>
      <w:r w:rsidRPr="00403AD2">
        <w:rPr>
          <w:rStyle w:val="Emphasis"/>
          <w:rFonts w:asciiTheme="minorHAnsi" w:hAnsiTheme="minorHAnsi"/>
        </w:rPr>
        <w:t>less amenable to US influence</w:t>
      </w:r>
      <w:r w:rsidRPr="00403AD2">
        <w:rPr>
          <w:rStyle w:val="StyleUnderline"/>
          <w:rFonts w:asciiTheme="minorHAnsi" w:hAnsiTheme="minorHAnsi"/>
        </w:rPr>
        <w:t xml:space="preserve">, but one that is </w:t>
      </w:r>
      <w:r w:rsidRPr="00403AD2">
        <w:rPr>
          <w:rStyle w:val="Emphasis"/>
          <w:rFonts w:asciiTheme="minorHAnsi" w:hAnsiTheme="minorHAnsi"/>
        </w:rPr>
        <w:t>less hospitable to democratic values</w:t>
      </w:r>
      <w:r w:rsidRPr="00403AD2">
        <w:rPr>
          <w:rFonts w:asciiTheme="minorHAnsi" w:hAnsiTheme="minorHAnsi"/>
          <w:sz w:val="16"/>
        </w:rPr>
        <w:t xml:space="preserve">. </w:t>
      </w:r>
      <w:r w:rsidRPr="00403AD2">
        <w:rPr>
          <w:rStyle w:val="StyleUnderline"/>
          <w:rFonts w:asciiTheme="minorHAnsi" w:hAnsiTheme="minorHAnsi"/>
        </w:rPr>
        <w:t>That</w:t>
      </w:r>
      <w:r w:rsidRPr="00403AD2">
        <w:rPr>
          <w:rFonts w:asciiTheme="minorHAnsi" w:hAnsiTheme="minorHAnsi"/>
          <w:sz w:val="16"/>
        </w:rPr>
        <w:t xml:space="preserve">, in turn, </w:t>
      </w:r>
      <w:r w:rsidRPr="00403AD2">
        <w:rPr>
          <w:rStyle w:val="StyleUnderline"/>
          <w:rFonts w:asciiTheme="minorHAnsi" w:hAnsiTheme="minorHAnsi"/>
        </w:rPr>
        <w:t xml:space="preserve">could trigger a </w:t>
      </w:r>
      <w:r w:rsidRPr="00403AD2">
        <w:rPr>
          <w:rStyle w:val="Emphasis"/>
          <w:rFonts w:asciiTheme="minorHAnsi" w:hAnsiTheme="minorHAnsi"/>
        </w:rPr>
        <w:t>vicious cycle</w:t>
      </w:r>
      <w:r w:rsidRPr="00403AD2">
        <w:rPr>
          <w:rStyle w:val="StyleUnderline"/>
          <w:rFonts w:asciiTheme="minorHAnsi" w:hAnsiTheme="minorHAnsi"/>
        </w:rPr>
        <w:t>: a world in which democracy is weaker might also be a world in which it is harder for a liberal superpower to rally global opposition to the depredations of illiberal rivals</w:t>
      </w:r>
      <w:r w:rsidRPr="00403AD2">
        <w:rPr>
          <w:rFonts w:asciiTheme="minorHAnsi" w:hAnsiTheme="minorHAnsi"/>
          <w:sz w:val="16"/>
        </w:rPr>
        <w:t xml:space="preserve">. </w:t>
      </w:r>
      <w:r w:rsidRPr="00403AD2">
        <w:rPr>
          <w:rStyle w:val="StyleUnderline"/>
          <w:rFonts w:asciiTheme="minorHAnsi" w:hAnsiTheme="minorHAnsi"/>
        </w:rPr>
        <w:t>The present competitions concern the fate of</w:t>
      </w:r>
      <w:r w:rsidRPr="00403AD2">
        <w:rPr>
          <w:rFonts w:asciiTheme="minorHAnsi" w:hAnsiTheme="minorHAnsi"/>
          <w:sz w:val="16"/>
        </w:rPr>
        <w:t xml:space="preserve"> ideas as well as the fate of </w:t>
      </w:r>
      <w:r w:rsidRPr="00403AD2">
        <w:rPr>
          <w:rStyle w:val="StyleUnderline"/>
          <w:rFonts w:asciiTheme="minorHAnsi" w:hAnsiTheme="minorHAnsi"/>
        </w:rPr>
        <w:t>nations</w:t>
      </w:r>
      <w:r w:rsidRPr="00403AD2">
        <w:rPr>
          <w:rFonts w:asciiTheme="minorHAnsi" w:hAnsiTheme="minorHAnsi"/>
          <w:sz w:val="16"/>
        </w:rPr>
        <w:t xml:space="preserve">. To recognise that fact is to engage not in melodrama but in simple realism. Secondly, understanding the ideological components of great-power rivalry helps dispel certain illusions about the ease of resolving those conflicts. Academics and certain policymakers – including President Trump – have proposed various ‘grand bargains’ that would dramatically reduce tensions between Washington and its challengers by clearing away certain geopolitical disputes that divide them.149 Let us leave aside, for a moment, whether it would be wise to trade away Taiwan in hopes of gaining Chinese restraint elsewhere, or to abandon Ukraine with an eye to purchasing Russian cooperation on other issues. Leave aside, also, whether such bargains would stay struck or simply encourage further revisionism. The fact remains that today’s competitions are so fraught because they are not simply about clashing desires for geopolitical influence, but about contradictory conceptions of governance, political values, even morality. They involve fundamental questions about what sort of nations America, Russia and China are, and what kind of world their political nature leads them to envision. History suggests that such conflicts tend to be protracted and inherently difficult to resolve.150 </w:t>
      </w:r>
      <w:proofErr w:type="gramStart"/>
      <w:r w:rsidRPr="00403AD2">
        <w:rPr>
          <w:rFonts w:asciiTheme="minorHAnsi" w:hAnsiTheme="minorHAnsi"/>
          <w:sz w:val="16"/>
        </w:rPr>
        <w:t>This</w:t>
      </w:r>
      <w:proofErr w:type="gramEnd"/>
      <w:r w:rsidRPr="00403AD2">
        <w:rPr>
          <w:rFonts w:asciiTheme="minorHAnsi" w:hAnsiTheme="minorHAnsi"/>
          <w:sz w:val="16"/>
        </w:rPr>
        <w:t xml:space="preserve"> is certainly not to say that competitions with Russia and China are struggles to the death, or that shrewd negotiation has no role to play in managing tensions and even forging select areas of cooperation. But it is a reminder that competitions combining geopolitical tensions with ideological conflict often frustrate efforts at transcendent diplomacy.151 </w:t>
      </w:r>
      <w:proofErr w:type="gramStart"/>
      <w:r w:rsidRPr="00403AD2">
        <w:rPr>
          <w:rFonts w:asciiTheme="minorHAnsi" w:hAnsiTheme="minorHAnsi"/>
          <w:sz w:val="16"/>
        </w:rPr>
        <w:t>Thirdly</w:t>
      </w:r>
      <w:proofErr w:type="gramEnd"/>
      <w:r w:rsidRPr="00403AD2">
        <w:rPr>
          <w:rFonts w:asciiTheme="minorHAnsi" w:hAnsiTheme="minorHAnsi"/>
          <w:sz w:val="16"/>
        </w:rPr>
        <w:t xml:space="preserve">, if there is a pronounced ideological dimension of great-power competition, then there should be a pronounced ideological component of American strategy. US rivals are pushing for advantage in the political and ideological spheres; to refrain from answering in kind would be a form of unilateral disarmament. Limits are important here: </w:t>
      </w:r>
      <w:r w:rsidRPr="00403AD2">
        <w:rPr>
          <w:rStyle w:val="Emphasis"/>
          <w:rFonts w:asciiTheme="minorHAnsi" w:hAnsiTheme="minorHAnsi"/>
        </w:rPr>
        <w:t xml:space="preserve">ideological competition need not entail actively promoting regime change </w:t>
      </w:r>
      <w:r w:rsidRPr="00403AD2">
        <w:rPr>
          <w:rFonts w:asciiTheme="minorHAnsi" w:hAnsiTheme="minorHAnsi"/>
          <w:sz w:val="16"/>
        </w:rPr>
        <w:t xml:space="preserve">in Russia or China, and there is room for debate on precisely how forward-leaning the United States should be – and what tactics it should embrace or eschew – in the ideological realm. </w:t>
      </w:r>
      <w:r w:rsidRPr="00403AD2">
        <w:rPr>
          <w:rStyle w:val="StyleUnderline"/>
          <w:rFonts w:asciiTheme="minorHAnsi" w:hAnsiTheme="minorHAnsi"/>
        </w:rPr>
        <w:t>Yet the robust defence and promotion of democratic values abroad should be a key part of any comprehensive effort to shore up the liberal international order against illiberal Russian and Chinese challenges</w:t>
      </w:r>
      <w:r w:rsidRPr="00403AD2">
        <w:rPr>
          <w:rFonts w:asciiTheme="minorHAnsi" w:hAnsiTheme="minorHAnsi"/>
          <w:sz w:val="16"/>
        </w:rPr>
        <w:t xml:space="preserve">. The United States might also explore, with appropriate caution and prudence, whether there are ways of manipulating the domestic weaknesses of the Russian and Chinese systems for geopolitical advantage, just as Moscow and Beijing are doing to Washington today, and just as America did against the Soviet Union during the Cold War. Indeed, if today’s competitions are as encompassing as recent US policy statements indicate, fighting back on all fronts would seem warranted.152 Finally, </w:t>
      </w:r>
      <w:r w:rsidRPr="00403AD2">
        <w:rPr>
          <w:rStyle w:val="StyleUnderline"/>
          <w:rFonts w:asciiTheme="minorHAnsi" w:hAnsiTheme="minorHAnsi"/>
        </w:rPr>
        <w:t xml:space="preserve">all of these considerations reinforce the </w:t>
      </w:r>
      <w:r w:rsidRPr="00403AD2">
        <w:rPr>
          <w:rStyle w:val="StyleUnderline"/>
          <w:rFonts w:asciiTheme="minorHAnsi" w:hAnsiTheme="minorHAnsi"/>
        </w:rPr>
        <w:lastRenderedPageBreak/>
        <w:t>overriding strategic imperative that America remain true to the better angels of its nature</w:t>
      </w:r>
      <w:r w:rsidRPr="00403AD2">
        <w:rPr>
          <w:rFonts w:asciiTheme="minorHAnsi" w:hAnsiTheme="minorHAnsi"/>
          <w:sz w:val="16"/>
        </w:rPr>
        <w:t xml:space="preserve">. All things being equal, the United States is likely to enjoy great long-term advantages in today’s strategic competitions simply by virtue of being a liberal democracy. Yet all things are not equal right now, because at the presidential level, the United States seems to be practising an extraordinarily abrasive, illiberal diplomacy that is eroding its alliances, spending down its soft power and causing many international observers to wonder whether American leadership is still less threatening than the alternatives. So far, the other elements of the American foreign-policy apparatus have done a decent job of containing the damage. The US president clearly disdains America’s democratic allies, for instance, but day-to-day cooperation remains quite robust. Trump openly praises dictators, but his Treasury Department has employed sanctions meant to punish human-rights violators fairly vigorously.153 And as this quiet campaign to contain the president indicates, some of the most troubling aspects of Trump’s diplomacy appear to have more to do with the particular personal qualities of the president than with deeper structural shifts in the way the United States approaches foreign policy.154 It seems unlikely, then, that Trump’s presidency – as diplomatically destructive as it has been – represents a permanent move toward a strategically illiberal America. Yet </w:t>
      </w:r>
      <w:r w:rsidRPr="00403AD2">
        <w:rPr>
          <w:rStyle w:val="StyleUnderline"/>
          <w:rFonts w:asciiTheme="minorHAnsi" w:hAnsiTheme="minorHAnsi"/>
        </w:rPr>
        <w:t>Trump’s behaviour</w:t>
      </w:r>
      <w:r w:rsidRPr="00403AD2">
        <w:rPr>
          <w:rFonts w:asciiTheme="minorHAnsi" w:hAnsiTheme="minorHAnsi"/>
          <w:sz w:val="16"/>
        </w:rPr>
        <w:t xml:space="preserve"> nonetheless </w:t>
      </w:r>
      <w:r w:rsidRPr="00403AD2">
        <w:rPr>
          <w:rStyle w:val="StyleUnderline"/>
          <w:rFonts w:asciiTheme="minorHAnsi" w:hAnsiTheme="minorHAnsi"/>
        </w:rPr>
        <w:t>illuminates the fact that</w:t>
      </w:r>
      <w:r w:rsidRPr="00403AD2">
        <w:rPr>
          <w:rFonts w:asciiTheme="minorHAnsi" w:hAnsiTheme="minorHAnsi"/>
          <w:sz w:val="16"/>
        </w:rPr>
        <w:t xml:space="preserve"> individuals and </w:t>
      </w:r>
      <w:r w:rsidRPr="00403AD2">
        <w:rPr>
          <w:rStyle w:val="StyleUnderline"/>
          <w:rFonts w:asciiTheme="minorHAnsi" w:hAnsiTheme="minorHAnsi"/>
        </w:rPr>
        <w:t xml:space="preserve">individual policy choices still matter in the larger clash between rival systems. </w:t>
      </w:r>
      <w:r w:rsidRPr="00403AD2">
        <w:rPr>
          <w:rFonts w:asciiTheme="minorHAnsi" w:hAnsiTheme="minorHAnsi"/>
          <w:sz w:val="16"/>
        </w:rPr>
        <w:t xml:space="preserve">Trump’s approach does not represent ‘smart’ or ‘tough’ diplomacy. It is not what the ‘National Security Strategy’ claims – a more competitive and effective approach to great-power relations. </w:t>
      </w:r>
      <w:r w:rsidRPr="00403AD2">
        <w:rPr>
          <w:rStyle w:val="StyleUnderline"/>
          <w:rFonts w:asciiTheme="minorHAnsi" w:hAnsiTheme="minorHAnsi"/>
        </w:rPr>
        <w:t>The president’s conduct</w:t>
      </w:r>
      <w:r w:rsidRPr="00403AD2">
        <w:rPr>
          <w:rFonts w:asciiTheme="minorHAnsi" w:hAnsiTheme="minorHAnsi"/>
          <w:sz w:val="16"/>
        </w:rPr>
        <w:t xml:space="preserve">, rather, </w:t>
      </w:r>
      <w:r w:rsidRPr="00403AD2">
        <w:rPr>
          <w:rStyle w:val="StyleUnderline"/>
          <w:rFonts w:asciiTheme="minorHAnsi" w:hAnsiTheme="minorHAnsi"/>
        </w:rPr>
        <w:t>is a recipe for devaluing</w:t>
      </w:r>
      <w:r w:rsidRPr="00403AD2">
        <w:rPr>
          <w:rFonts w:asciiTheme="minorHAnsi" w:hAnsiTheme="minorHAnsi"/>
          <w:sz w:val="16"/>
        </w:rPr>
        <w:t xml:space="preserve"> many of </w:t>
      </w:r>
      <w:r w:rsidRPr="00403AD2">
        <w:rPr>
          <w:rStyle w:val="StyleUnderline"/>
          <w:rFonts w:asciiTheme="minorHAnsi" w:hAnsiTheme="minorHAnsi"/>
        </w:rPr>
        <w:t>the assets that have traditionally benefited a democratic superpower, and</w:t>
      </w:r>
      <w:r w:rsidRPr="00403AD2">
        <w:rPr>
          <w:rFonts w:asciiTheme="minorHAnsi" w:hAnsiTheme="minorHAnsi"/>
          <w:sz w:val="16"/>
        </w:rPr>
        <w:t xml:space="preserve"> thereby </w:t>
      </w:r>
      <w:r w:rsidRPr="00403AD2">
        <w:rPr>
          <w:rStyle w:val="StyleUnderline"/>
          <w:rFonts w:asciiTheme="minorHAnsi" w:hAnsiTheme="minorHAnsi"/>
        </w:rPr>
        <w:t xml:space="preserve">weakening America’s strategic competitiveness </w:t>
      </w:r>
      <w:r w:rsidRPr="00403AD2">
        <w:rPr>
          <w:rFonts w:asciiTheme="minorHAnsi" w:hAnsiTheme="minorHAnsi"/>
          <w:sz w:val="16"/>
        </w:rPr>
        <w:t xml:space="preserve">for as long as Trump’s ethos persists. At the outset of another great-power competition, George Kennan argued that the most important thing America could do was to ‘measure up to its own best traditions and prove itself worthy of preservation as a great nation’.155 It was good advice then, and it is good advice now. </w:t>
      </w:r>
    </w:p>
    <w:p w:rsidR="007400B3" w:rsidRPr="00403AD2" w:rsidRDefault="007400B3" w:rsidP="007400B3">
      <w:pPr>
        <w:rPr>
          <w:rFonts w:asciiTheme="minorHAnsi" w:hAnsiTheme="minorHAnsi"/>
        </w:rPr>
      </w:pPr>
    </w:p>
    <w:p w:rsidR="00107B73" w:rsidRDefault="00107B73" w:rsidP="00107B73">
      <w:pPr>
        <w:pStyle w:val="Heading4"/>
      </w:pPr>
      <w:r>
        <w:t xml:space="preserve">Liberal international order is key to build global cooperation and international institutions – sustains U.S. dominance </w:t>
      </w:r>
    </w:p>
    <w:p w:rsidR="00107B73" w:rsidRDefault="00107B73" w:rsidP="00107B73">
      <w:r w:rsidRPr="00F91C83">
        <w:rPr>
          <w:rStyle w:val="Style13ptBold"/>
        </w:rPr>
        <w:t>Patrick, 19</w:t>
      </w:r>
      <w:r>
        <w:t>--James H. Binger senior fellow in global governance and director of the International Institutions and Global Governance Program at the Council on Foreign Relations. His areas of expertise include multilateral cooperation on global issues; U.S. policy toward international institutions, including the United Nations; and the challenges posed by fragile and post-conflict states. Patrick is the author of “The Sovereignty Wars: Reconciling America with the World,” as well as “Weak Links: Fragile States, Global Threats, and International Security.” He was previously a research fellow at the Center for Global Development, and also served on the secretary of state's policy planning staff from 2002 to 2005 (Stewart M. , “Was the Liberal International Order All That?”, WPR, April 15, 2019, https://www.worldpoliticsreview.com/articles/27759/was-the-liberal-international-order-all-that)//MJ</w:t>
      </w:r>
    </w:p>
    <w:p w:rsidR="00107B73" w:rsidRDefault="00107B73" w:rsidP="00107B73">
      <w:r>
        <w:t xml:space="preserve">I disagree, though. </w:t>
      </w:r>
      <w:r w:rsidRPr="00F91C83">
        <w:rPr>
          <w:rStyle w:val="StyleUnderline"/>
        </w:rPr>
        <w:t>Yes, the United States has often been selective, inconsistent and hypocritical in translating its espoused principles into policy. But the liberal international order was neither a myth nor an accident</w:t>
      </w:r>
      <w:r>
        <w:t xml:space="preserve">. </w:t>
      </w:r>
      <w:r w:rsidRPr="00F91C83">
        <w:rPr>
          <w:rStyle w:val="StyleUnderline"/>
        </w:rPr>
        <w:t>The broad thrust of U.S. policy, under 13 U.S. administrations before</w:t>
      </w:r>
      <w:r w:rsidRPr="005D3296">
        <w:t xml:space="preserve"> Donald </w:t>
      </w:r>
      <w:r w:rsidRPr="00F91C83">
        <w:rPr>
          <w:rStyle w:val="StyleUnderline"/>
        </w:rPr>
        <w:t>Trump, was to support the gradual emergence of an open, rule-bound international system in which all sovereign states could ultimately pursue shared peace, prosperity and freedom</w:t>
      </w:r>
      <w:r>
        <w:t xml:space="preserve">. </w:t>
      </w:r>
    </w:p>
    <w:p w:rsidR="00107B73" w:rsidRPr="00F91C83" w:rsidRDefault="00107B73" w:rsidP="00107B73">
      <w:pPr>
        <w:rPr>
          <w:rStyle w:val="StyleUnderline"/>
        </w:rPr>
      </w:pPr>
      <w:r w:rsidRPr="00F91C83">
        <w:rPr>
          <w:rStyle w:val="StyleUnderline"/>
        </w:rPr>
        <w:t>America’s grand strategy of building a liberal world order explains important aspects of postwar international history. One is why relations were so harmonious between the massively powerful United States and other Western market democracies; in earlier eras, they might well have become geopolitical rivals. Another is why this period of U.S. global dominance coincided with an extraordinary proliferation of international institutions</w:t>
      </w:r>
      <w:r>
        <w:t xml:space="preserve">, which today help coordinate and regulate interstate relations in virtually every conceivable sphere. </w:t>
      </w:r>
      <w:r w:rsidRPr="00F91C83">
        <w:rPr>
          <w:rStyle w:val="StyleUnderline"/>
        </w:rPr>
        <w:t>Ultimately, support for a liberal international order is what distinguishes the United States from the many leading world powers that preceded it.</w:t>
      </w:r>
    </w:p>
    <w:p w:rsidR="007400B3" w:rsidRPr="00403AD2" w:rsidRDefault="007400B3" w:rsidP="007400B3">
      <w:pPr>
        <w:rPr>
          <w:rFonts w:asciiTheme="minorHAnsi" w:hAnsiTheme="minorHAnsi"/>
        </w:rPr>
      </w:pPr>
    </w:p>
    <w:p w:rsidR="007400B3" w:rsidRPr="00403AD2" w:rsidRDefault="007400B3" w:rsidP="007400B3">
      <w:pPr>
        <w:rPr>
          <w:rFonts w:asciiTheme="minorHAnsi" w:hAnsiTheme="minorHAnsi"/>
        </w:rPr>
      </w:pPr>
    </w:p>
    <w:p w:rsidR="007400B3" w:rsidRPr="00403AD2" w:rsidRDefault="007400B3" w:rsidP="007400B3">
      <w:pPr>
        <w:rPr>
          <w:rFonts w:asciiTheme="minorHAnsi" w:hAnsiTheme="minorHAnsi"/>
        </w:rPr>
      </w:pPr>
    </w:p>
    <w:p w:rsidR="007400B3" w:rsidRPr="00403AD2" w:rsidRDefault="007400B3" w:rsidP="007400B3">
      <w:pPr>
        <w:pStyle w:val="Heading3"/>
        <w:rPr>
          <w:rFonts w:asciiTheme="minorHAnsi" w:hAnsiTheme="minorHAnsi"/>
        </w:rPr>
      </w:pPr>
      <w:r w:rsidRPr="00403AD2">
        <w:rPr>
          <w:rFonts w:asciiTheme="minorHAnsi" w:hAnsiTheme="minorHAnsi"/>
        </w:rPr>
        <w:lastRenderedPageBreak/>
        <w:t>LIO Good – War / Economy</w:t>
      </w:r>
    </w:p>
    <w:p w:rsidR="002A78CD" w:rsidRPr="00403AD2" w:rsidRDefault="007400B3" w:rsidP="007400B3">
      <w:pPr>
        <w:rPr>
          <w:rFonts w:asciiTheme="minorHAnsi" w:hAnsiTheme="minorHAnsi"/>
        </w:rPr>
      </w:pPr>
      <w:r w:rsidRPr="00403AD2">
        <w:rPr>
          <w:rFonts w:asciiTheme="minorHAnsi" w:hAnsiTheme="minorHAnsi"/>
        </w:rPr>
        <w:t xml:space="preserve"> </w:t>
      </w:r>
    </w:p>
    <w:p w:rsidR="007400B3" w:rsidRPr="00403AD2" w:rsidRDefault="007400B3" w:rsidP="007400B3">
      <w:pPr>
        <w:pStyle w:val="Heading4"/>
        <w:rPr>
          <w:rFonts w:asciiTheme="minorHAnsi" w:hAnsiTheme="minorHAnsi"/>
        </w:rPr>
      </w:pPr>
      <w:r w:rsidRPr="00403AD2">
        <w:rPr>
          <w:rFonts w:asciiTheme="minorHAnsi" w:hAnsiTheme="minorHAnsi"/>
        </w:rPr>
        <w:t xml:space="preserve">Breakdown of the liberal order ensures </w:t>
      </w:r>
      <w:r w:rsidRPr="00403AD2">
        <w:rPr>
          <w:rFonts w:asciiTheme="minorHAnsi" w:hAnsiTheme="minorHAnsi"/>
          <w:u w:val="single"/>
        </w:rPr>
        <w:t>global instability</w:t>
      </w:r>
      <w:r w:rsidRPr="00403AD2">
        <w:rPr>
          <w:rFonts w:asciiTheme="minorHAnsi" w:hAnsiTheme="minorHAnsi"/>
        </w:rPr>
        <w:t xml:space="preserve"> and </w:t>
      </w:r>
      <w:r w:rsidRPr="00403AD2">
        <w:rPr>
          <w:rFonts w:asciiTheme="minorHAnsi" w:hAnsiTheme="minorHAnsi"/>
          <w:u w:val="single"/>
        </w:rPr>
        <w:t>economic collapse</w:t>
      </w:r>
      <w:r w:rsidRPr="00403AD2">
        <w:rPr>
          <w:rFonts w:asciiTheme="minorHAnsi" w:hAnsiTheme="minorHAnsi"/>
        </w:rPr>
        <w:t xml:space="preserve"> – every possible alternative is worse. </w:t>
      </w:r>
    </w:p>
    <w:p w:rsidR="007400B3" w:rsidRPr="00403AD2" w:rsidRDefault="007400B3" w:rsidP="007400B3">
      <w:pPr>
        <w:rPr>
          <w:rFonts w:asciiTheme="minorHAnsi" w:hAnsiTheme="minorHAnsi"/>
        </w:rPr>
      </w:pPr>
      <w:r w:rsidRPr="00403AD2">
        <w:rPr>
          <w:rStyle w:val="Style13ptBold"/>
          <w:rFonts w:asciiTheme="minorHAnsi" w:hAnsiTheme="minorHAnsi"/>
        </w:rPr>
        <w:t>Kagan, 18</w:t>
      </w:r>
      <w:r w:rsidRPr="00403AD2">
        <w:rPr>
          <w:rFonts w:asciiTheme="minorHAnsi" w:hAnsiTheme="minorHAnsi"/>
        </w:rPr>
        <w:t xml:space="preserve"> --- senior fellow at the Brookings Institution (Robert, “The Cost of American Retreat; The world order that the U.S. built after World War II required sacrifice and commitment, but it brought unprecedented benefits. What happens if it disappears?</w:t>
      </w:r>
      <w:proofErr w:type="gramStart"/>
      <w:r w:rsidRPr="00403AD2">
        <w:rPr>
          <w:rFonts w:asciiTheme="minorHAnsi" w:hAnsiTheme="minorHAnsi"/>
        </w:rPr>
        <w:t>”,</w:t>
      </w:r>
      <w:proofErr w:type="gramEnd"/>
      <w:r w:rsidRPr="00403AD2">
        <w:rPr>
          <w:rFonts w:asciiTheme="minorHAnsi" w:hAnsiTheme="minorHAnsi"/>
        </w:rPr>
        <w:t xml:space="preserve"> 9/7, https://www.wsj.com/articles/thecost-of-american-retreat-1536330449, accessed on 6/29/19)//CMR</w:t>
      </w:r>
    </w:p>
    <w:p w:rsidR="007400B3" w:rsidRPr="00403AD2" w:rsidRDefault="007400B3" w:rsidP="007400B3">
      <w:pPr>
        <w:rPr>
          <w:rFonts w:asciiTheme="minorHAnsi" w:hAnsiTheme="minorHAnsi"/>
          <w:sz w:val="16"/>
        </w:rPr>
      </w:pPr>
      <w:r w:rsidRPr="00403AD2">
        <w:rPr>
          <w:rStyle w:val="StyleUnderline"/>
          <w:rFonts w:asciiTheme="minorHAnsi" w:hAnsiTheme="minorHAnsi"/>
        </w:rPr>
        <w:t>The liberal world order</w:t>
      </w:r>
      <w:r w:rsidRPr="00403AD2">
        <w:rPr>
          <w:rFonts w:asciiTheme="minorHAnsi" w:hAnsiTheme="minorHAnsi"/>
          <w:sz w:val="16"/>
        </w:rPr>
        <w:t xml:space="preserve"> established by the United States a little over seven decades ago </w:t>
      </w:r>
      <w:r w:rsidRPr="00403AD2">
        <w:rPr>
          <w:rStyle w:val="StyleUnderline"/>
          <w:rFonts w:asciiTheme="minorHAnsi" w:hAnsiTheme="minorHAnsi"/>
        </w:rPr>
        <w:t>is collapsing</w:t>
      </w:r>
      <w:r w:rsidRPr="00403AD2">
        <w:rPr>
          <w:rFonts w:asciiTheme="minorHAnsi" w:hAnsiTheme="minorHAnsi"/>
          <w:sz w:val="16"/>
        </w:rPr>
        <w:t xml:space="preserve">. This should not be surprising. It was always a historical anomaly. The long period of prosperity, widespread democracy and peace among the great powers was a dramatic departure from the historical norm. It certainly was not where the world had been heading before 1945. Less than </w:t>
      </w:r>
      <w:r w:rsidRPr="00403AD2">
        <w:rPr>
          <w:rStyle w:val="StyleUnderline"/>
          <w:rFonts w:asciiTheme="minorHAnsi" w:hAnsiTheme="minorHAnsi"/>
        </w:rPr>
        <w:t>80 years ago, liberalism outside North America was on its death bed</w:t>
      </w:r>
      <w:r w:rsidRPr="00403AD2">
        <w:rPr>
          <w:rFonts w:asciiTheme="minorHAnsi" w:hAnsiTheme="minorHAnsi"/>
          <w:sz w:val="16"/>
        </w:rPr>
        <w:t xml:space="preserve">. </w:t>
      </w:r>
      <w:r w:rsidRPr="00403AD2">
        <w:rPr>
          <w:rStyle w:val="StyleUnderline"/>
          <w:rFonts w:asciiTheme="minorHAnsi" w:hAnsiTheme="minorHAnsi"/>
        </w:rPr>
        <w:t>Dictatorships were thriving, the great powers were fighting their second global conflagration</w:t>
      </w:r>
      <w:r w:rsidRPr="00403AD2">
        <w:rPr>
          <w:rFonts w:asciiTheme="minorHAnsi" w:hAnsiTheme="minorHAnsi"/>
          <w:sz w:val="16"/>
        </w:rPr>
        <w:t xml:space="preserve">, and acts of unspeakable inhumanity were being committed in the very heart of Western Judeo-Christian civilization and in the ancient civilizations of the East. The very idea of progress seemed absurd. The dramatic change of course after 1945 was not due to some sudden triumph of our better angels or embrace of Enlightenment principles that had been around for centuries, nor was it the natural unfolding of Universal History in the direction of liberalism. Liberal ideals triumphed because, for the first time, they had power behind them. A new player arose on the international scene: the United States. It possessed a unique and advantageous geography, a large, productive population, </w:t>
      </w:r>
      <w:proofErr w:type="gramStart"/>
      <w:r w:rsidRPr="00403AD2">
        <w:rPr>
          <w:rFonts w:asciiTheme="minorHAnsi" w:hAnsiTheme="minorHAnsi"/>
          <w:sz w:val="16"/>
        </w:rPr>
        <w:t>unprecedented</w:t>
      </w:r>
      <w:proofErr w:type="gramEnd"/>
      <w:r w:rsidRPr="00403AD2">
        <w:rPr>
          <w:rFonts w:asciiTheme="minorHAnsi" w:hAnsiTheme="minorHAnsi"/>
          <w:sz w:val="16"/>
        </w:rPr>
        <w:t xml:space="preserve"> economic and military power, a national ideology based on liberal principles, and a willingness, after the war, to use its power to establish and sustain a global order roughly consistent with those principles. That order—with its mutually reinforcing security, economic and political components—has created a geographical and geopolitical space in which liberalism has taken root, spread and evolved. But it was always artificial and tenuous, challenged from within and without by natural forces—the always potent antiliberal aspects of human nature and the competitive and anarchic tendencies of geopolitics. </w:t>
      </w:r>
      <w:r w:rsidRPr="00403AD2">
        <w:rPr>
          <w:rStyle w:val="StyleUnderline"/>
          <w:rFonts w:asciiTheme="minorHAnsi" w:hAnsiTheme="minorHAnsi"/>
        </w:rPr>
        <w:t>Like a garden, it can last only so long as it is tended and protected.</w:t>
      </w:r>
      <w:r w:rsidRPr="00403AD2">
        <w:rPr>
          <w:rFonts w:asciiTheme="minorHAnsi" w:hAnsiTheme="minorHAnsi"/>
          <w:sz w:val="16"/>
        </w:rPr>
        <w:t xml:space="preserve"> Today, the U.S. seems bent on relinquishing its duties in pushing back the jungle. Among the many complaints heard now against the liberal order is that it was imposed by an often oppressive, selfish, hypocritical and incompetent American hegemony. And there is truth in that—the liberal order was erected and defended by humans. But what, in the real world, was the better alternative? </w:t>
      </w:r>
      <w:r w:rsidRPr="00403AD2">
        <w:rPr>
          <w:rStyle w:val="StyleUnderline"/>
          <w:rFonts w:asciiTheme="minorHAnsi" w:hAnsiTheme="minorHAnsi"/>
        </w:rPr>
        <w:t>The world 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t>confronted after World War II had been on a steady course toward destruction</w:t>
      </w:r>
      <w:r w:rsidRPr="00403AD2">
        <w:rPr>
          <w:rFonts w:asciiTheme="minorHAnsi" w:hAnsiTheme="minorHAnsi"/>
          <w:sz w:val="16"/>
        </w:rPr>
        <w:t xml:space="preserve"> since the 19th century. </w:t>
      </w:r>
      <w:r w:rsidRPr="00403AD2">
        <w:rPr>
          <w:rStyle w:val="StyleUnderline"/>
          <w:rFonts w:asciiTheme="minorHAnsi" w:hAnsiTheme="minorHAnsi"/>
        </w:rPr>
        <w:t>The rise of Germany and Japan, and</w:t>
      </w:r>
      <w:r w:rsidRPr="00403AD2">
        <w:rPr>
          <w:rFonts w:asciiTheme="minorHAnsi" w:hAnsiTheme="minorHAnsi"/>
          <w:sz w:val="16"/>
        </w:rPr>
        <w:t xml:space="preserve"> the relative </w:t>
      </w:r>
      <w:r w:rsidRPr="00403AD2">
        <w:rPr>
          <w:rStyle w:val="StyleUnderline"/>
          <w:rFonts w:asciiTheme="minorHAnsi" w:hAnsiTheme="minorHAnsi"/>
        </w:rPr>
        <w:t>decline of Great Britain</w:t>
      </w:r>
      <w:r w:rsidRPr="00403AD2">
        <w:rPr>
          <w:rFonts w:asciiTheme="minorHAnsi" w:hAnsiTheme="minorHAnsi"/>
          <w:sz w:val="16"/>
        </w:rPr>
        <w:t xml:space="preserve">, had </w:t>
      </w:r>
      <w:r w:rsidRPr="00403AD2">
        <w:rPr>
          <w:rStyle w:val="StyleUnderline"/>
          <w:rFonts w:asciiTheme="minorHAnsi" w:hAnsiTheme="minorHAnsi"/>
        </w:rPr>
        <w:t>produced a</w:t>
      </w:r>
      <w:r w:rsidRPr="00403AD2">
        <w:rPr>
          <w:rFonts w:asciiTheme="minorHAnsi" w:hAnsiTheme="minorHAnsi"/>
          <w:sz w:val="16"/>
        </w:rPr>
        <w:t xml:space="preserve"> seemingly </w:t>
      </w:r>
      <w:r w:rsidRPr="00403AD2">
        <w:rPr>
          <w:rStyle w:val="StyleUnderline"/>
          <w:rFonts w:asciiTheme="minorHAnsi" w:hAnsiTheme="minorHAnsi"/>
        </w:rPr>
        <w:t>endless cycle of war in Europe</w:t>
      </w:r>
      <w:r w:rsidRPr="00403AD2">
        <w:rPr>
          <w:rFonts w:asciiTheme="minorHAnsi" w:hAnsiTheme="minorHAnsi"/>
          <w:sz w:val="16"/>
        </w:rPr>
        <w:t xml:space="preserve"> (1870, 1914, </w:t>
      </w:r>
      <w:proofErr w:type="gramStart"/>
      <w:r w:rsidRPr="00403AD2">
        <w:rPr>
          <w:rFonts w:asciiTheme="minorHAnsi" w:hAnsiTheme="minorHAnsi"/>
          <w:sz w:val="16"/>
        </w:rPr>
        <w:t>1939</w:t>
      </w:r>
      <w:proofErr w:type="gramEnd"/>
      <w:r w:rsidRPr="00403AD2">
        <w:rPr>
          <w:rFonts w:asciiTheme="minorHAnsi" w:hAnsiTheme="minorHAnsi"/>
          <w:sz w:val="16"/>
        </w:rPr>
        <w:t xml:space="preserve">) </w:t>
      </w:r>
      <w:r w:rsidRPr="00403AD2">
        <w:rPr>
          <w:rStyle w:val="StyleUnderline"/>
          <w:rFonts w:asciiTheme="minorHAnsi" w:hAnsiTheme="minorHAnsi"/>
        </w:rPr>
        <w:t xml:space="preserve">and in East Asia </w:t>
      </w:r>
      <w:r w:rsidRPr="00403AD2">
        <w:rPr>
          <w:rFonts w:asciiTheme="minorHAnsi" w:hAnsiTheme="minorHAnsi"/>
          <w:sz w:val="16"/>
        </w:rPr>
        <w:t xml:space="preserve">(1894, 1904, 1914, and 1931-1945). </w:t>
      </w:r>
      <w:r w:rsidRPr="00403AD2">
        <w:rPr>
          <w:rStyle w:val="StyleUnderline"/>
          <w:rFonts w:asciiTheme="minorHAnsi" w:hAnsiTheme="minorHAnsi"/>
        </w:rPr>
        <w:t>The global economy had broken down into protectionist enclaves and become an arena for geopolitical competition.</w:t>
      </w:r>
      <w:r w:rsidRPr="00403AD2">
        <w:rPr>
          <w:rFonts w:asciiTheme="minorHAnsi" w:hAnsiTheme="minorHAnsi"/>
          <w:sz w:val="16"/>
        </w:rPr>
        <w:t xml:space="preserve"> Fascism and communism had been on the rise since the 1920s. Even after the defeat of Germany and Japan, populations were devastated and inclined to radical or authoritarian solutions. No one contemplating the direction of history in those years put their money on the triumph of either peace or liberalism. And </w:t>
      </w:r>
      <w:r w:rsidRPr="00403AD2">
        <w:rPr>
          <w:rStyle w:val="StyleUnderline"/>
          <w:rFonts w:asciiTheme="minorHAnsi" w:hAnsiTheme="minorHAnsi"/>
        </w:rPr>
        <w:t>had 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simply </w:t>
      </w:r>
      <w:r w:rsidRPr="00403AD2">
        <w:rPr>
          <w:rStyle w:val="StyleUnderline"/>
          <w:rFonts w:asciiTheme="minorHAnsi" w:hAnsiTheme="minorHAnsi"/>
        </w:rPr>
        <w:t>gone home after World War II</w:t>
      </w:r>
      <w:r w:rsidRPr="00403AD2">
        <w:rPr>
          <w:rFonts w:asciiTheme="minorHAnsi" w:hAnsiTheme="minorHAnsi"/>
          <w:sz w:val="16"/>
        </w:rPr>
        <w:t xml:space="preserve">, as it did after World War I, </w:t>
      </w:r>
      <w:r w:rsidRPr="00403AD2">
        <w:rPr>
          <w:rStyle w:val="StyleUnderline"/>
          <w:rFonts w:asciiTheme="minorHAnsi" w:hAnsiTheme="minorHAnsi"/>
        </w:rPr>
        <w:t>the old patterns would</w:t>
      </w:r>
      <w:r w:rsidRPr="00403AD2">
        <w:rPr>
          <w:rFonts w:asciiTheme="minorHAnsi" w:hAnsiTheme="minorHAnsi"/>
          <w:sz w:val="16"/>
        </w:rPr>
        <w:t xml:space="preserve"> likely </w:t>
      </w:r>
      <w:r w:rsidRPr="00403AD2">
        <w:rPr>
          <w:rStyle w:val="StyleUnderline"/>
          <w:rFonts w:asciiTheme="minorHAnsi" w:hAnsiTheme="minorHAnsi"/>
        </w:rPr>
        <w:t>have persisted</w:t>
      </w:r>
      <w:r w:rsidRPr="00403AD2">
        <w:rPr>
          <w:rFonts w:asciiTheme="minorHAnsi" w:hAnsiTheme="minorHAnsi"/>
          <w:sz w:val="16"/>
        </w:rPr>
        <w:t xml:space="preserve">. Regretting their abstention in the interwar years, Americans decided that they could no longer sit “in the parlor with a loaded shotgun, waiting,” as Secretary of State Dean Acheson put it in 1950. Protecting what he called the “American experiment of life” required creating “an environment of freedom” in the world and deterring aggressors before they gained control of distant continents. </w:t>
      </w:r>
      <w:r w:rsidRPr="00403AD2">
        <w:rPr>
          <w:rStyle w:val="StyleUnderline"/>
          <w:rFonts w:asciiTheme="minorHAnsi" w:hAnsiTheme="minorHAnsi"/>
        </w:rPr>
        <w:t>The only guarantee of peace was “the continued moral, military and economic power of the United States.”</w:t>
      </w:r>
      <w:r w:rsidRPr="00403AD2">
        <w:rPr>
          <w:rFonts w:asciiTheme="minorHAnsi" w:hAnsiTheme="minorHAnsi"/>
          <w:sz w:val="16"/>
        </w:rPr>
        <w:t xml:space="preserve"> America would have to be “the locomotive at the head of mankind.” </w:t>
      </w:r>
      <w:r w:rsidRPr="00403AD2">
        <w:rPr>
          <w:rStyle w:val="StyleUnderline"/>
          <w:rFonts w:asciiTheme="minorHAnsi" w:hAnsiTheme="minorHAnsi"/>
        </w:rPr>
        <w:t>The architects of the new order</w:t>
      </w:r>
      <w:r w:rsidRPr="00403AD2">
        <w:rPr>
          <w:rFonts w:asciiTheme="minorHAnsi" w:hAnsiTheme="minorHAnsi"/>
          <w:sz w:val="16"/>
        </w:rPr>
        <w:t xml:space="preserve"> were not utopian idealists. They </w:t>
      </w:r>
      <w:r w:rsidRPr="00403AD2">
        <w:rPr>
          <w:rStyle w:val="StyleUnderline"/>
          <w:rFonts w:asciiTheme="minorHAnsi" w:hAnsiTheme="minorHAnsi"/>
        </w:rPr>
        <w:t>believed in</w:t>
      </w:r>
      <w:r w:rsidRPr="00403AD2">
        <w:rPr>
          <w:rFonts w:asciiTheme="minorHAnsi" w:hAnsiTheme="minorHAnsi"/>
          <w:sz w:val="16"/>
        </w:rPr>
        <w:t xml:space="preserve"> the inherent sinfulness of humans, </w:t>
      </w:r>
      <w:r w:rsidRPr="00403AD2">
        <w:rPr>
          <w:rStyle w:val="StyleUnderline"/>
          <w:rFonts w:asciiTheme="minorHAnsi" w:hAnsiTheme="minorHAnsi"/>
        </w:rPr>
        <w:t>the competitiveness of nations and the tendency of all orders to collapse</w:t>
      </w:r>
      <w:r w:rsidRPr="00403AD2">
        <w:rPr>
          <w:rFonts w:asciiTheme="minorHAnsi" w:hAnsiTheme="minorHAnsi"/>
          <w:sz w:val="16"/>
        </w:rPr>
        <w:t xml:space="preserve">. They had stared into the abyss and seen the depths to which humankind could fall. They knew the world they created would be flawed and costly to defend, but they believed </w:t>
      </w:r>
      <w:r w:rsidRPr="00403AD2">
        <w:rPr>
          <w:rStyle w:val="Emphasis"/>
          <w:rFonts w:asciiTheme="minorHAnsi" w:hAnsiTheme="minorHAnsi"/>
        </w:rPr>
        <w:t>an imperfect liberal order was better than none at all</w:t>
      </w:r>
      <w:r w:rsidRPr="00403AD2">
        <w:rPr>
          <w:rFonts w:asciiTheme="minorHAnsi" w:hAnsiTheme="minorHAnsi"/>
          <w:sz w:val="16"/>
        </w:rPr>
        <w:t xml:space="preserve">. We tend to view the decades after 1945 through the lens of the Cold War, and Soviet communism certainly preoccupied Americans. Yet the response to the Soviet threat, which included the deployment of U.S. forces permanently in both Europe and East Asia and the creation of the global alliance structure, produced a geopolitical revolution. Within the confines of that system, normal geopolitical competition all but ceased. </w:t>
      </w:r>
      <w:r w:rsidRPr="00403AD2">
        <w:rPr>
          <w:rStyle w:val="StyleUnderline"/>
          <w:rFonts w:asciiTheme="minorHAnsi" w:hAnsiTheme="minorHAnsi"/>
        </w:rPr>
        <w:t>Nations within the order</w:t>
      </w:r>
      <w:r w:rsidRPr="00403AD2">
        <w:rPr>
          <w:rFonts w:asciiTheme="minorHAnsi" w:hAnsiTheme="minorHAnsi"/>
          <w:sz w:val="16"/>
        </w:rPr>
        <w:t xml:space="preserve">, in Western Europe and East Asia, </w:t>
      </w:r>
      <w:r w:rsidRPr="00403AD2">
        <w:rPr>
          <w:rStyle w:val="StyleUnderline"/>
          <w:rFonts w:asciiTheme="minorHAnsi" w:hAnsiTheme="minorHAnsi"/>
        </w:rPr>
        <w:t>didn’t compete with each for military superiority, form strategic alliances against one another or claim spheres of influence</w:t>
      </w:r>
      <w:r w:rsidRPr="00403AD2">
        <w:rPr>
          <w:rFonts w:asciiTheme="minorHAnsi" w:hAnsiTheme="minorHAnsi"/>
          <w:sz w:val="16"/>
        </w:rPr>
        <w:t>. Since no balance of power was necessary to preserve the peace among them, as it always had been in the past, they could shift substantial resources and energy from military to economic and social purposes. Today, some call this “</w:t>
      </w:r>
      <w:r w:rsidRPr="00403AD2">
        <w:rPr>
          <w:rStyle w:val="StyleUnderline"/>
          <w:rFonts w:asciiTheme="minorHAnsi" w:hAnsiTheme="minorHAnsi"/>
        </w:rPr>
        <w:t>free-riding</w:t>
      </w:r>
      <w:r w:rsidRPr="00403AD2">
        <w:rPr>
          <w:rFonts w:asciiTheme="minorHAnsi" w:hAnsiTheme="minorHAnsi"/>
          <w:sz w:val="16"/>
        </w:rPr>
        <w:t xml:space="preserve">,” </w:t>
      </w:r>
      <w:r w:rsidRPr="00403AD2">
        <w:rPr>
          <w:rFonts w:asciiTheme="minorHAnsi" w:hAnsiTheme="minorHAnsi"/>
          <w:sz w:val="16"/>
        </w:rPr>
        <w:lastRenderedPageBreak/>
        <w:t xml:space="preserve">but that </w:t>
      </w:r>
      <w:r w:rsidRPr="00403AD2">
        <w:rPr>
          <w:rStyle w:val="StyleUnderline"/>
          <w:rFonts w:asciiTheme="minorHAnsi" w:hAnsiTheme="minorHAnsi"/>
        </w:rPr>
        <w:t>misunderstands the revolutionary transformation that proved essential to global peace and prosperity</w:t>
      </w:r>
      <w:r w:rsidRPr="00403AD2">
        <w:rPr>
          <w:rFonts w:asciiTheme="minorHAnsi" w:hAnsiTheme="minorHAnsi"/>
          <w:sz w:val="16"/>
        </w:rPr>
        <w:t xml:space="preserve">. Historically, </w:t>
      </w:r>
      <w:r w:rsidRPr="00403AD2">
        <w:rPr>
          <w:rStyle w:val="StyleUnderline"/>
          <w:rFonts w:asciiTheme="minorHAnsi" w:hAnsiTheme="minorHAnsi"/>
        </w:rPr>
        <w:t>Japanese and German economic success</w:t>
      </w:r>
      <w:r w:rsidRPr="00403AD2">
        <w:rPr>
          <w:rFonts w:asciiTheme="minorHAnsi" w:hAnsiTheme="minorHAnsi"/>
          <w:sz w:val="16"/>
        </w:rPr>
        <w:t xml:space="preserve"> had translated into military power and a challenge to the geopolitical hierarchy. But after 1945, their economic miracles simply </w:t>
      </w:r>
      <w:r w:rsidRPr="00403AD2">
        <w:rPr>
          <w:rStyle w:val="StyleUnderline"/>
          <w:rFonts w:asciiTheme="minorHAnsi" w:hAnsiTheme="minorHAnsi"/>
        </w:rPr>
        <w:t>added to the strength of the liberal world order against potential challengers</w:t>
      </w:r>
      <w:r w:rsidRPr="00403AD2">
        <w:rPr>
          <w:rFonts w:asciiTheme="minorHAnsi" w:hAnsiTheme="minorHAnsi"/>
          <w:sz w:val="16"/>
        </w:rPr>
        <w:t xml:space="preserve">, most notably the Soviet Union. The liberal world order was not really “rules-based,” as some say today, at least not in military and strategic matters. The U.S. generally paid little more than lip-service to the United Nations when it used force, and often did not even consult with allies. Yet it did make substantial concessions. At the heart of the order was a grand bargain: The other liberal powers ceded strategic hegemony to the U.S., but in return the U.S. would not use that hegemony to constrain their economic growth. It could not insist on winning every transaction. There had to be a relatively level playing field—at times even one that favored the other liberal powers. The success of the order was critical to the peaceful conclusion of the Cold War. The Soviets, deprived of opportunities for geopolitical gain, saw themselves falling dangerously behind economically, to the point where they ultimately sued for peace. And yes, the success of the liberal order was accompanied by disasters like the Vietnam War, and American policies were often misguided, selfish, </w:t>
      </w:r>
      <w:proofErr w:type="gramStart"/>
      <w:r w:rsidRPr="00403AD2">
        <w:rPr>
          <w:rFonts w:asciiTheme="minorHAnsi" w:hAnsiTheme="minorHAnsi"/>
          <w:sz w:val="16"/>
        </w:rPr>
        <w:t>oppressive</w:t>
      </w:r>
      <w:proofErr w:type="gramEnd"/>
      <w:r w:rsidRPr="00403AD2">
        <w:rPr>
          <w:rFonts w:asciiTheme="minorHAnsi" w:hAnsiTheme="minorHAnsi"/>
          <w:sz w:val="16"/>
        </w:rPr>
        <w:t xml:space="preserve"> and resented. Nor in the end did Russia and China, the two great powers outside the order, ever choose to join it except as trading partners. Yet American hegemony was never so intolerable as to drive other members out. On the contrary, nations banged on the door to come in. </w:t>
      </w:r>
      <w:r w:rsidRPr="00403AD2">
        <w:rPr>
          <w:rStyle w:val="StyleUnderline"/>
          <w:rFonts w:asciiTheme="minorHAnsi" w:hAnsiTheme="minorHAnsi"/>
        </w:rPr>
        <w:t>Participants</w:t>
      </w:r>
      <w:r w:rsidRPr="00403AD2">
        <w:rPr>
          <w:rFonts w:asciiTheme="minorHAnsi" w:hAnsiTheme="minorHAnsi"/>
          <w:sz w:val="16"/>
        </w:rPr>
        <w:t xml:space="preserve"> in the order, then and now, </w:t>
      </w:r>
      <w:r w:rsidRPr="00403AD2">
        <w:rPr>
          <w:rStyle w:val="StyleUnderline"/>
          <w:rFonts w:asciiTheme="minorHAnsi" w:hAnsiTheme="minorHAnsi"/>
        </w:rPr>
        <w:t xml:space="preserve">have shared the implicit understanding that however flawed the American-led liberal world order might be, </w:t>
      </w:r>
      <w:r w:rsidRPr="00403AD2">
        <w:rPr>
          <w:rStyle w:val="Emphasis"/>
          <w:rFonts w:asciiTheme="minorHAnsi" w:hAnsiTheme="minorHAnsi"/>
        </w:rPr>
        <w:t>the realistic alternatives would almost certainly be far worse</w:t>
      </w:r>
      <w:r w:rsidRPr="00403AD2">
        <w:rPr>
          <w:rFonts w:asciiTheme="minorHAnsi" w:hAnsiTheme="minorHAnsi"/>
          <w:sz w:val="16"/>
        </w:rPr>
        <w:t xml:space="preserve">. Today many Americans seem to have lost sight of that eminently realistic judgment, and this has happened, unfortunately, just at the moment when the world is slipping back into old patterns. Autocracy, not so long ago dismissed as an anachronism, has shown a strength and resilience that Franklin Roosevelt’s generation would have recognized, while the democracies suffer from paralysis and self-doubt, as they did in the 1930s. Advanced communications and computing technologies, once thought to be forces for cooperation and freedom, have been turned into weapons of illiberalism. </w:t>
      </w:r>
      <w:r w:rsidRPr="00403AD2">
        <w:rPr>
          <w:rStyle w:val="StyleUnderline"/>
          <w:rFonts w:asciiTheme="minorHAnsi" w:hAnsiTheme="minorHAnsi"/>
        </w:rPr>
        <w:t>The globalized economy</w:t>
      </w:r>
      <w:r w:rsidRPr="00403AD2">
        <w:rPr>
          <w:rFonts w:asciiTheme="minorHAnsi" w:hAnsiTheme="minorHAnsi"/>
          <w:sz w:val="16"/>
        </w:rPr>
        <w:t xml:space="preserve">, instead of producing convergence, </w:t>
      </w:r>
      <w:r w:rsidRPr="00403AD2">
        <w:rPr>
          <w:rStyle w:val="StyleUnderline"/>
          <w:rFonts w:asciiTheme="minorHAnsi" w:hAnsiTheme="minorHAnsi"/>
        </w:rPr>
        <w:t>remains an arena for great-power competition. Nationalism and tribalism are re-emerging. Territorial aggression and obsessions with borders have returned</w:t>
      </w:r>
      <w:r w:rsidRPr="00403AD2">
        <w:rPr>
          <w:rFonts w:asciiTheme="minorHAnsi" w:hAnsiTheme="minorHAnsi"/>
          <w:sz w:val="16"/>
        </w:rPr>
        <w:t xml:space="preserve">. In short, the forces of history and powerful elements of human nature are bringing us back to where we were before the U.S. took responsibility for global peace and the preservation of liberalism. And Americans today are responding much as they did then. Some still believe in the inevitable march of progress, putting their faith in social and economic revolution. Others bid the liberal order good riddance. On college campuses it is synonymous with imperialism and white capitalist exploitation. In the White House and on the American and European right, it is seen as an international elite conspiracy working against the interests of ordinary people. And across the political spectrum, there is broad agreement that American foreign policy since the end of the Cold War has been a series of disasters. This is said to include not just the Iraq and Afghan wars but also a range of longstanding strategies and attitudes: supporting democracy overseas, expanding NATO and regarding the U.S., hubristically, as the world’s “indispensable nation.” None of this began with Donald Trump. His “America First” is a pithier version of Barack Obama’s call to focus on “nation-building at home,” and the policies of the two administrations have more in common than either would like to admit. A new “realism” is in vogue, best articulated by thinkers such as Barry Posen and John Mearsheimer. It calls for paring back commitments in Europe and Asia, pulling out of the Middle East and adopting a policy of strategic “restraint.” It is time to accept the world “as it is,” not as we might wish it to be. It all sounds so sensible. The problem is that, </w:t>
      </w:r>
      <w:r w:rsidRPr="00403AD2">
        <w:rPr>
          <w:rStyle w:val="StyleUnderline"/>
          <w:rFonts w:asciiTheme="minorHAnsi" w:hAnsiTheme="minorHAnsi"/>
        </w:rPr>
        <w:t>after decades of living within the protective bubble of the liberal world order, we have forgotten what the world “as it is” looks like</w:t>
      </w:r>
      <w:r w:rsidRPr="00403AD2">
        <w:rPr>
          <w:rFonts w:asciiTheme="minorHAnsi" w:hAnsiTheme="minorHAnsi"/>
          <w:sz w:val="16"/>
        </w:rPr>
        <w:t xml:space="preserve">. </w:t>
      </w:r>
      <w:r w:rsidRPr="00403AD2">
        <w:rPr>
          <w:rStyle w:val="StyleUnderline"/>
          <w:rFonts w:asciiTheme="minorHAnsi" w:hAnsiTheme="minorHAnsi"/>
        </w:rPr>
        <w:t xml:space="preserve">To believe that the quarter-century after the Cold War has been a disaster is to forget what disaster means in world affairs. </w:t>
      </w:r>
      <w:r w:rsidRPr="00403AD2">
        <w:rPr>
          <w:rFonts w:asciiTheme="minorHAnsi" w:hAnsiTheme="minorHAnsi"/>
          <w:sz w:val="16"/>
        </w:rPr>
        <w:t xml:space="preserve">Which other quarter-century would we prefer? </w:t>
      </w:r>
      <w:r w:rsidRPr="00403AD2">
        <w:rPr>
          <w:rStyle w:val="StyleUnderline"/>
          <w:rFonts w:asciiTheme="minorHAnsi" w:hAnsiTheme="minorHAnsi"/>
        </w:rPr>
        <w:t>The first quarter of the 20th century included World War I and the birth of</w:t>
      </w:r>
      <w:r w:rsidRPr="00403AD2">
        <w:rPr>
          <w:rFonts w:asciiTheme="minorHAnsi" w:hAnsiTheme="minorHAnsi"/>
          <w:sz w:val="16"/>
        </w:rPr>
        <w:t xml:space="preserve"> communism and </w:t>
      </w:r>
      <w:r w:rsidRPr="00403AD2">
        <w:rPr>
          <w:rStyle w:val="StyleUnderline"/>
          <w:rFonts w:asciiTheme="minorHAnsi" w:hAnsiTheme="minorHAnsi"/>
        </w:rPr>
        <w:t xml:space="preserve">fascism. The second saw the triumph of Hitler and Stalin, the Ukrainian famine, the Holocaust, World War II and </w:t>
      </w:r>
      <w:r w:rsidRPr="00403AD2">
        <w:rPr>
          <w:rFonts w:asciiTheme="minorHAnsi" w:hAnsiTheme="minorHAnsi"/>
          <w:sz w:val="16"/>
        </w:rPr>
        <w:t>the invention and use of</w:t>
      </w:r>
      <w:r w:rsidRPr="00403AD2">
        <w:rPr>
          <w:rStyle w:val="StyleUnderline"/>
          <w:rFonts w:asciiTheme="minorHAnsi" w:hAnsiTheme="minorHAnsi"/>
        </w:rPr>
        <w:t xml:space="preserve"> nuclear weapons</w:t>
      </w:r>
      <w:r w:rsidRPr="00403AD2">
        <w:rPr>
          <w:rFonts w:asciiTheme="minorHAnsi" w:hAnsiTheme="minorHAnsi"/>
          <w:sz w:val="16"/>
        </w:rPr>
        <w:t xml:space="preserve">. Even the quarter-century beginning in 1950 included the Korean War, the Vietnam War, three Arab-Israeli Wars and the Cuban Missile Crisis. </w:t>
      </w:r>
      <w:r w:rsidRPr="00403AD2">
        <w:rPr>
          <w:rStyle w:val="StyleUnderline"/>
          <w:rFonts w:asciiTheme="minorHAnsi" w:hAnsiTheme="minorHAnsi"/>
        </w:rPr>
        <w:t>Perhaps our biggest failure is our unwillingness to imagine that things could look again as they did in the first half of the 20th century, with a few besieged democracies hanging on in a world dominated by dictatorships</w:t>
      </w:r>
      <w:r w:rsidRPr="00403AD2">
        <w:rPr>
          <w:rFonts w:asciiTheme="minorHAnsi" w:hAnsiTheme="minorHAnsi"/>
          <w:sz w:val="16"/>
        </w:rPr>
        <w:t xml:space="preserve">. </w:t>
      </w:r>
      <w:r w:rsidRPr="00403AD2">
        <w:rPr>
          <w:rStyle w:val="Emphasis"/>
          <w:rFonts w:asciiTheme="minorHAnsi" w:hAnsiTheme="minorHAnsi"/>
        </w:rPr>
        <w:t>Aggression was the norm then</w:t>
      </w:r>
      <w:r w:rsidRPr="00403AD2">
        <w:rPr>
          <w:rFonts w:asciiTheme="minorHAnsi" w:hAnsiTheme="minorHAnsi"/>
          <w:sz w:val="16"/>
        </w:rPr>
        <w:t xml:space="preserve">, not the exception, </w:t>
      </w:r>
      <w:r w:rsidRPr="00403AD2">
        <w:rPr>
          <w:rStyle w:val="StyleUnderline"/>
          <w:rFonts w:asciiTheme="minorHAnsi" w:hAnsiTheme="minorHAnsi"/>
        </w:rPr>
        <w:t xml:space="preserve">and every weapon invented by scientists was eventually put to use. </w:t>
      </w:r>
      <w:r w:rsidRPr="00403AD2">
        <w:rPr>
          <w:rFonts w:asciiTheme="minorHAnsi" w:hAnsiTheme="minorHAnsi"/>
          <w:sz w:val="16"/>
        </w:rPr>
        <w:t xml:space="preserve">It should be hard to have a 1930s mentality today, since we know what happened next. But we comfort ourselves that those past horrors cannot be repeated. </w:t>
      </w:r>
      <w:r w:rsidRPr="00403AD2">
        <w:rPr>
          <w:rStyle w:val="StyleUnderline"/>
          <w:rFonts w:asciiTheme="minorHAnsi" w:hAnsiTheme="minorHAnsi"/>
        </w:rPr>
        <w:t>We see no Hitlers or Stalins on the horizon, forgetting that our forebears did not see them either</w:t>
      </w:r>
      <w:r w:rsidRPr="00403AD2">
        <w:rPr>
          <w:rFonts w:asciiTheme="minorHAnsi" w:hAnsiTheme="minorHAnsi"/>
          <w:sz w:val="16"/>
        </w:rPr>
        <w:t xml:space="preserve">. </w:t>
      </w:r>
      <w:r w:rsidRPr="00403AD2">
        <w:rPr>
          <w:rStyle w:val="StyleUnderline"/>
          <w:rFonts w:asciiTheme="minorHAnsi" w:hAnsiTheme="minorHAnsi"/>
        </w:rPr>
        <w:t>Those ambitious tyrants rose to power at a time when they faced few constraints: No nation or group of nations was willing or able to sustain an international order</w:t>
      </w:r>
      <w:r w:rsidRPr="00403AD2">
        <w:rPr>
          <w:rFonts w:asciiTheme="minorHAnsi" w:hAnsiTheme="minorHAnsi"/>
          <w:sz w:val="16"/>
        </w:rPr>
        <w:t xml:space="preserve"> of any kind, much less one </w:t>
      </w:r>
      <w:r w:rsidRPr="00403AD2">
        <w:rPr>
          <w:rStyle w:val="StyleUnderline"/>
          <w:rFonts w:asciiTheme="minorHAnsi" w:hAnsiTheme="minorHAnsi"/>
        </w:rPr>
        <w:t>that might resist them</w:t>
      </w:r>
      <w:r w:rsidRPr="00403AD2">
        <w:rPr>
          <w:rFonts w:asciiTheme="minorHAnsi" w:hAnsiTheme="minorHAnsi"/>
          <w:sz w:val="16"/>
        </w:rPr>
        <w:t>. Today</w:t>
      </w:r>
      <w:r w:rsidRPr="00403AD2">
        <w:rPr>
          <w:rStyle w:val="StyleUnderline"/>
          <w:rFonts w:asciiTheme="minorHAnsi" w:hAnsiTheme="minorHAnsi"/>
        </w:rPr>
        <w:t xml:space="preserve"> we know</w:t>
      </w:r>
      <w:r w:rsidRPr="00403AD2">
        <w:rPr>
          <w:rFonts w:asciiTheme="minorHAnsi" w:hAnsiTheme="minorHAnsi"/>
          <w:sz w:val="16"/>
        </w:rPr>
        <w:t xml:space="preserve"> that Vladimir </w:t>
      </w:r>
      <w:r w:rsidRPr="00403AD2">
        <w:rPr>
          <w:rStyle w:val="StyleUnderline"/>
          <w:rFonts w:asciiTheme="minorHAnsi" w:hAnsiTheme="minorHAnsi"/>
        </w:rPr>
        <w:t xml:space="preserve">Putin has grand ambitions </w:t>
      </w:r>
      <w:r w:rsidRPr="00403AD2">
        <w:rPr>
          <w:rFonts w:asciiTheme="minorHAnsi" w:hAnsiTheme="minorHAnsi"/>
          <w:sz w:val="16"/>
        </w:rPr>
        <w:t xml:space="preserve">but not yet the capacity to realize them. He reveres Stalin, but he is not Stalin. What would a less constrained Putin do? </w:t>
      </w:r>
      <w:r w:rsidRPr="00403AD2">
        <w:rPr>
          <w:rStyle w:val="StyleUnderline"/>
          <w:rFonts w:asciiTheme="minorHAnsi" w:hAnsiTheme="minorHAnsi"/>
        </w:rPr>
        <w:t>A Russia that restored its Soviet and imperial borders would be a far different player on the international scene</w:t>
      </w:r>
      <w:r w:rsidRPr="00403AD2">
        <w:rPr>
          <w:rFonts w:asciiTheme="minorHAnsi" w:hAnsiTheme="minorHAnsi"/>
          <w:sz w:val="16"/>
        </w:rPr>
        <w:t xml:space="preserve"> than the Russia now confined east of Ukraine and the Baltic nations. Today </w:t>
      </w:r>
      <w:r w:rsidRPr="00403AD2">
        <w:rPr>
          <w:rStyle w:val="StyleUnderline"/>
          <w:rFonts w:asciiTheme="minorHAnsi" w:hAnsiTheme="minorHAnsi"/>
        </w:rPr>
        <w:t>a more powerful China</w:t>
      </w:r>
      <w:r w:rsidRPr="00403AD2">
        <w:rPr>
          <w:rFonts w:asciiTheme="minorHAnsi" w:hAnsiTheme="minorHAnsi"/>
          <w:sz w:val="16"/>
        </w:rPr>
        <w:t>, with a new premier-for-</w:t>
      </w:r>
      <w:r w:rsidRPr="00403AD2">
        <w:rPr>
          <w:rFonts w:asciiTheme="minorHAnsi" w:hAnsiTheme="minorHAnsi"/>
          <w:sz w:val="16"/>
        </w:rPr>
        <w:lastRenderedPageBreak/>
        <w:t xml:space="preserve">life, </w:t>
      </w:r>
      <w:r w:rsidRPr="00403AD2">
        <w:rPr>
          <w:rStyle w:val="StyleUnderline"/>
          <w:rFonts w:asciiTheme="minorHAnsi" w:hAnsiTheme="minorHAnsi"/>
        </w:rPr>
        <w:t>is moving away from</w:t>
      </w:r>
      <w:r w:rsidRPr="00403AD2">
        <w:rPr>
          <w:rFonts w:asciiTheme="minorHAnsi" w:hAnsiTheme="minorHAnsi"/>
          <w:sz w:val="16"/>
        </w:rPr>
        <w:t xml:space="preserve"> the </w:t>
      </w:r>
      <w:r w:rsidRPr="00403AD2">
        <w:rPr>
          <w:rStyle w:val="StyleUnderline"/>
          <w:rFonts w:asciiTheme="minorHAnsi" w:hAnsiTheme="minorHAnsi"/>
        </w:rPr>
        <w:t>cautious foreign policies</w:t>
      </w:r>
      <w:r w:rsidRPr="00403AD2">
        <w:rPr>
          <w:rFonts w:asciiTheme="minorHAnsi" w:hAnsiTheme="minorHAnsi"/>
          <w:sz w:val="16"/>
        </w:rPr>
        <w:t xml:space="preserve"> of the Deng era. We cannot yet know what an even more powerful and less constrained China will want or do as it expands its regional and global influence, especially if it does so by military means. We should also recall that the European peace established since the Cold War is less than three decades old. Prior to World War II, wars in Europe were brought on by a combination of growing nationalism, collapsing democracies and global instability, all of which are visible today. Those who oppose the American promotion of democracy abroad generally have non-Western nations in mind, but let’s not have too much faith in the West. Few of Europe’s democracies date back before World War II. It was in the West that fascism and communism arose, and it is in the West that democracy is at risk once again. </w:t>
      </w:r>
      <w:r w:rsidRPr="00403AD2">
        <w:rPr>
          <w:rStyle w:val="StyleUnderline"/>
          <w:rFonts w:asciiTheme="minorHAnsi" w:hAnsiTheme="minorHAnsi"/>
        </w:rPr>
        <w:t>The emerging consensus</w:t>
      </w:r>
      <w:r w:rsidRPr="00403AD2">
        <w:rPr>
          <w:rFonts w:asciiTheme="minorHAnsi" w:hAnsiTheme="minorHAnsi"/>
          <w:sz w:val="16"/>
        </w:rPr>
        <w:t xml:space="preserve"> today </w:t>
      </w:r>
      <w:r w:rsidRPr="00403AD2">
        <w:rPr>
          <w:rStyle w:val="StyleUnderline"/>
          <w:rFonts w:asciiTheme="minorHAnsi" w:hAnsiTheme="minorHAnsi"/>
        </w:rPr>
        <w:t>is</w:t>
      </w:r>
      <w:r w:rsidRPr="00403AD2">
        <w:rPr>
          <w:rFonts w:asciiTheme="minorHAnsi" w:hAnsiTheme="minorHAnsi"/>
          <w:sz w:val="16"/>
        </w:rPr>
        <w:t xml:space="preserve"> that </w:t>
      </w:r>
      <w:r w:rsidRPr="00403AD2">
        <w:rPr>
          <w:rStyle w:val="StyleUnderline"/>
          <w:rFonts w:asciiTheme="minorHAnsi" w:hAnsiTheme="minorHAnsi"/>
        </w:rPr>
        <w:t>the U.S. has been doing too much</w:t>
      </w:r>
      <w:r w:rsidRPr="00403AD2">
        <w:rPr>
          <w:rFonts w:asciiTheme="minorHAnsi" w:hAnsiTheme="minorHAnsi"/>
          <w:sz w:val="16"/>
        </w:rPr>
        <w:t xml:space="preserve">. </w:t>
      </w:r>
      <w:r w:rsidRPr="00403AD2">
        <w:rPr>
          <w:rStyle w:val="StyleUnderline"/>
          <w:rFonts w:asciiTheme="minorHAnsi" w:hAnsiTheme="minorHAnsi"/>
        </w:rPr>
        <w:t>But what if we have been doing too little?</w:t>
      </w:r>
      <w:r w:rsidRPr="00403AD2">
        <w:rPr>
          <w:rFonts w:asciiTheme="minorHAnsi" w:hAnsiTheme="minorHAnsi"/>
          <w:sz w:val="16"/>
        </w:rPr>
        <w:t xml:space="preserve"> </w:t>
      </w:r>
      <w:r w:rsidRPr="00403AD2">
        <w:rPr>
          <w:rStyle w:val="StyleUnderline"/>
          <w:rFonts w:asciiTheme="minorHAnsi" w:hAnsiTheme="minorHAnsi"/>
        </w:rPr>
        <w:t>We wanted to believe that the course of history was taking us away from the war, tyranny and destruction of the first half of the 20th century, but it may be taking us back toward them, absent some prodigious effort on our part to prevent such regression</w:t>
      </w:r>
      <w:r w:rsidRPr="00403AD2">
        <w:rPr>
          <w:rFonts w:asciiTheme="minorHAnsi" w:hAnsiTheme="minorHAnsi"/>
          <w:sz w:val="16"/>
        </w:rPr>
        <w:t xml:space="preserve">. Those who call themselves realists today suggest that we can do less in the world and get more out of it. It is a lovely fiction. </w:t>
      </w:r>
      <w:r w:rsidRPr="00403AD2">
        <w:rPr>
          <w:rStyle w:val="StyleUnderline"/>
          <w:rFonts w:asciiTheme="minorHAnsi" w:hAnsiTheme="minorHAnsi"/>
        </w:rPr>
        <w:t>Our real choice is between maintaining the liberal world order,</w:t>
      </w:r>
      <w:r w:rsidRPr="00403AD2">
        <w:rPr>
          <w:rFonts w:asciiTheme="minorHAnsi" w:hAnsiTheme="minorHAnsi"/>
          <w:sz w:val="16"/>
        </w:rPr>
        <w:t xml:space="preserve"> with all its moral and material costs, </w:t>
      </w:r>
      <w:r w:rsidRPr="00403AD2">
        <w:rPr>
          <w:rStyle w:val="StyleUnderline"/>
          <w:rFonts w:asciiTheme="minorHAnsi" w:hAnsiTheme="minorHAnsi"/>
        </w:rPr>
        <w:t xml:space="preserve">or letting it collapse and preparing for the </w:t>
      </w:r>
      <w:r w:rsidRPr="00403AD2">
        <w:rPr>
          <w:rStyle w:val="Emphasis"/>
          <w:rFonts w:asciiTheme="minorHAnsi" w:hAnsiTheme="minorHAnsi"/>
        </w:rPr>
        <w:t>catastrophes</w:t>
      </w:r>
      <w:r w:rsidRPr="00403AD2">
        <w:rPr>
          <w:rFonts w:asciiTheme="minorHAnsi" w:hAnsiTheme="minorHAnsi"/>
          <w:sz w:val="16"/>
        </w:rPr>
        <w:t xml:space="preserve"> that are likely to follow. </w:t>
      </w:r>
      <w:r w:rsidRPr="00403AD2">
        <w:rPr>
          <w:rStyle w:val="StyleUnderline"/>
          <w:rFonts w:asciiTheme="minorHAnsi" w:hAnsiTheme="minorHAnsi"/>
        </w:rPr>
        <w:t>Nothing is determined, not the triumph of liberalism or its defeat.</w:t>
      </w:r>
      <w:r w:rsidRPr="00403AD2">
        <w:rPr>
          <w:rFonts w:asciiTheme="minorHAnsi" w:hAnsiTheme="minorHAnsi"/>
          <w:sz w:val="16"/>
        </w:rPr>
        <w:t xml:space="preserve"> As we have seen these past 70 years, </w:t>
      </w:r>
      <w:r w:rsidRPr="00403AD2">
        <w:rPr>
          <w:rStyle w:val="StyleUnderline"/>
          <w:rFonts w:asciiTheme="minorHAnsi" w:hAnsiTheme="minorHAnsi"/>
        </w:rPr>
        <w:t>tremendous human progress and</w:t>
      </w:r>
      <w:r w:rsidRPr="00403AD2">
        <w:rPr>
          <w:rFonts w:asciiTheme="minorHAnsi" w:hAnsiTheme="minorHAnsi"/>
          <w:sz w:val="16"/>
        </w:rPr>
        <w:t xml:space="preserve"> human </w:t>
      </w:r>
      <w:r w:rsidRPr="00403AD2">
        <w:rPr>
          <w:rStyle w:val="StyleUnderline"/>
          <w:rFonts w:asciiTheme="minorHAnsi" w:hAnsiTheme="minorHAnsi"/>
        </w:rPr>
        <w:t>betterment are possible even in a dangerous world</w:t>
      </w:r>
      <w:r w:rsidRPr="00403AD2">
        <w:rPr>
          <w:rFonts w:asciiTheme="minorHAnsi" w:hAnsiTheme="minorHAnsi"/>
          <w:sz w:val="16"/>
        </w:rPr>
        <w:t xml:space="preserve">. To know that the jungle will always be there is not to despair of keeping it at bay, as we have done more or less successfully for decades. But make no mistake: </w:t>
      </w:r>
      <w:r w:rsidRPr="00403AD2">
        <w:rPr>
          <w:rStyle w:val="StyleUnderline"/>
          <w:rFonts w:asciiTheme="minorHAnsi" w:hAnsiTheme="minorHAnsi"/>
        </w:rPr>
        <w:t>The liberal order is as precarious as it is precious</w:t>
      </w:r>
      <w:r w:rsidRPr="00403AD2">
        <w:rPr>
          <w:rFonts w:asciiTheme="minorHAnsi" w:hAnsiTheme="minorHAnsi"/>
          <w:sz w:val="16"/>
        </w:rPr>
        <w:t>. It needs constant tending lest the jungle grow back and engulf us all.</w:t>
      </w:r>
    </w:p>
    <w:p w:rsidR="007400B3" w:rsidRDefault="007400B3" w:rsidP="003A7760">
      <w:pPr>
        <w:rPr>
          <w:rFonts w:asciiTheme="minorHAnsi" w:hAnsiTheme="minorHAnsi"/>
        </w:rPr>
      </w:pPr>
    </w:p>
    <w:p w:rsidR="002A78CD" w:rsidRPr="00403AD2" w:rsidRDefault="002A78CD" w:rsidP="002A78CD">
      <w:pPr>
        <w:pStyle w:val="Heading4"/>
        <w:rPr>
          <w:rFonts w:asciiTheme="minorHAnsi" w:hAnsiTheme="minorHAnsi"/>
        </w:rPr>
      </w:pPr>
      <w:r w:rsidRPr="00403AD2">
        <w:rPr>
          <w:rFonts w:asciiTheme="minorHAnsi" w:hAnsiTheme="minorHAnsi"/>
        </w:rPr>
        <w:t xml:space="preserve">Failure to curb authoritarian revisionism by China and Russia ensures great power war </w:t>
      </w:r>
    </w:p>
    <w:p w:rsidR="002A78CD" w:rsidRPr="00403AD2" w:rsidRDefault="002A78CD" w:rsidP="002A78CD">
      <w:pPr>
        <w:rPr>
          <w:rFonts w:asciiTheme="minorHAnsi" w:hAnsiTheme="minorHAnsi"/>
        </w:rPr>
      </w:pPr>
      <w:r w:rsidRPr="00403AD2">
        <w:rPr>
          <w:rStyle w:val="Style13ptBold"/>
          <w:rFonts w:asciiTheme="minorHAnsi" w:hAnsiTheme="minorHAnsi"/>
        </w:rPr>
        <w:t>Brands 18</w:t>
      </w:r>
      <w:r w:rsidRPr="00403AD2">
        <w:rPr>
          <w:rFonts w:asciiTheme="minorHAnsi" w:hAnsiTheme="minorHAnsi"/>
        </w:rPr>
        <w:t xml:space="preserve"> --- PhD from Yale (Hal Brands is the Henry A. Kissinger Distinguished Professor of Global Affairs at the Johns Hopkins School of Advanced International Studies, and Senior Fellow at the Center for Strategic and Budgetary Assessments, “Democracy vs Authoritarianism: How Ideology Shapes Great-Power Conflict,” Survival vol. 60 no. 5, Oct-Nov, online) </w:t>
      </w:r>
    </w:p>
    <w:p w:rsidR="002A78CD" w:rsidRPr="00403AD2" w:rsidRDefault="002A78CD" w:rsidP="002A78CD">
      <w:pPr>
        <w:rPr>
          <w:rFonts w:asciiTheme="minorHAnsi" w:hAnsiTheme="minorHAnsi"/>
          <w:sz w:val="16"/>
        </w:rPr>
      </w:pPr>
      <w:r w:rsidRPr="00403AD2">
        <w:rPr>
          <w:rFonts w:asciiTheme="minorHAnsi" w:hAnsiTheme="minorHAnsi"/>
          <w:sz w:val="16"/>
        </w:rPr>
        <w:t xml:space="preserve">Historical turning points are not always recognised as such by contemporaries. Yet it was hard to miss the import of </w:t>
      </w:r>
      <w:r w:rsidRPr="00403AD2">
        <w:rPr>
          <w:rStyle w:val="StyleUnderline"/>
          <w:rFonts w:asciiTheme="minorHAnsi" w:hAnsiTheme="minorHAnsi"/>
        </w:rPr>
        <w:t>Xi</w:t>
      </w:r>
      <w:r w:rsidRPr="00403AD2">
        <w:rPr>
          <w:rFonts w:asciiTheme="minorHAnsi" w:hAnsiTheme="minorHAnsi"/>
          <w:sz w:val="16"/>
        </w:rPr>
        <w:t xml:space="preserve"> Jinping</w:t>
      </w:r>
      <w:r w:rsidRPr="00403AD2">
        <w:rPr>
          <w:rStyle w:val="StyleUnderline"/>
          <w:rFonts w:asciiTheme="minorHAnsi" w:hAnsiTheme="minorHAnsi"/>
        </w:rPr>
        <w:t>’s</w:t>
      </w:r>
      <w:r w:rsidRPr="00403AD2">
        <w:rPr>
          <w:rFonts w:asciiTheme="minorHAnsi" w:hAnsiTheme="minorHAnsi"/>
          <w:sz w:val="16"/>
        </w:rPr>
        <w:t xml:space="preserve"> </w:t>
      </w:r>
      <w:r w:rsidRPr="00403AD2">
        <w:rPr>
          <w:rStyle w:val="StyleUnderline"/>
          <w:rFonts w:asciiTheme="minorHAnsi" w:hAnsiTheme="minorHAnsi"/>
        </w:rPr>
        <w:t>address</w:t>
      </w:r>
      <w:r w:rsidRPr="00403AD2">
        <w:rPr>
          <w:rFonts w:asciiTheme="minorHAnsi" w:hAnsiTheme="minorHAnsi"/>
          <w:sz w:val="16"/>
        </w:rPr>
        <w:t xml:space="preserve"> to the 19th Congress of the Chinese Communist Party in October </w:t>
      </w:r>
      <w:r w:rsidRPr="00403AD2">
        <w:rPr>
          <w:rStyle w:val="StyleUnderline"/>
          <w:rFonts w:asciiTheme="minorHAnsi" w:hAnsiTheme="minorHAnsi"/>
        </w:rPr>
        <w:t>2017</w:t>
      </w:r>
      <w:r w:rsidRPr="00403AD2">
        <w:rPr>
          <w:rFonts w:asciiTheme="minorHAnsi" w:hAnsiTheme="minorHAnsi"/>
          <w:sz w:val="16"/>
        </w:rPr>
        <w:t xml:space="preserve">. Xi’s three-hour speech, the culmination of a congress that cleared the way for him to remain China’s ruler indefinitely, </w:t>
      </w:r>
      <w:r w:rsidRPr="00403AD2">
        <w:rPr>
          <w:rStyle w:val="StyleUnderline"/>
          <w:rFonts w:asciiTheme="minorHAnsi" w:hAnsiTheme="minorHAnsi"/>
        </w:rPr>
        <w:t>offered the most explicit statement to date that a rising China would no longer be content to hide its capabilities and bide its time. Xi declared</w:t>
      </w:r>
      <w:r w:rsidRPr="00403AD2">
        <w:rPr>
          <w:rFonts w:asciiTheme="minorHAnsi" w:hAnsiTheme="minorHAnsi"/>
          <w:sz w:val="16"/>
        </w:rPr>
        <w:t xml:space="preserve"> that </w:t>
      </w:r>
      <w:r w:rsidRPr="00403AD2">
        <w:rPr>
          <w:rStyle w:val="StyleUnderline"/>
          <w:rFonts w:asciiTheme="minorHAnsi" w:hAnsiTheme="minorHAnsi"/>
        </w:rPr>
        <w:t>China was ready to ‘take centre stage in the world’</w:t>
      </w:r>
      <w:r w:rsidRPr="00403AD2">
        <w:rPr>
          <w:rFonts w:asciiTheme="minorHAnsi" w:hAnsiTheme="minorHAnsi"/>
          <w:sz w:val="16"/>
        </w:rPr>
        <w:t xml:space="preserve"> – to seek global influence commensurate with its growing power. </w:t>
      </w:r>
      <w:r w:rsidRPr="00403AD2">
        <w:rPr>
          <w:rStyle w:val="StyleUnderline"/>
          <w:rFonts w:asciiTheme="minorHAnsi" w:hAnsiTheme="minorHAnsi"/>
        </w:rPr>
        <w:t>He</w:t>
      </w:r>
      <w:r w:rsidRPr="00403AD2">
        <w:rPr>
          <w:rFonts w:asciiTheme="minorHAnsi" w:hAnsiTheme="minorHAnsi"/>
          <w:sz w:val="16"/>
        </w:rPr>
        <w:t xml:space="preserve"> also </w:t>
      </w:r>
      <w:r w:rsidRPr="00403AD2">
        <w:rPr>
          <w:rStyle w:val="StyleUnderline"/>
          <w:rFonts w:asciiTheme="minorHAnsi" w:hAnsiTheme="minorHAnsi"/>
        </w:rPr>
        <w:t>argued</w:t>
      </w:r>
      <w:r w:rsidRPr="00403AD2">
        <w:rPr>
          <w:rFonts w:asciiTheme="minorHAnsi" w:hAnsiTheme="minorHAnsi"/>
          <w:sz w:val="16"/>
        </w:rPr>
        <w:t xml:space="preserve"> that </w:t>
      </w:r>
      <w:r w:rsidRPr="00403AD2">
        <w:rPr>
          <w:rStyle w:val="StyleUnderline"/>
          <w:rFonts w:asciiTheme="minorHAnsi" w:hAnsiTheme="minorHAnsi"/>
        </w:rPr>
        <w:t>China</w:t>
      </w:r>
      <w:r w:rsidRPr="00403AD2">
        <w:rPr>
          <w:rFonts w:asciiTheme="minorHAnsi" w:hAnsiTheme="minorHAnsi"/>
          <w:sz w:val="16"/>
        </w:rPr>
        <w:t xml:space="preserve"> now </w:t>
      </w:r>
      <w:r w:rsidRPr="00403AD2">
        <w:rPr>
          <w:rStyle w:val="StyleUnderline"/>
          <w:rFonts w:asciiTheme="minorHAnsi" w:hAnsiTheme="minorHAnsi"/>
        </w:rPr>
        <w:t>represented a successful alternative to</w:t>
      </w:r>
      <w:r w:rsidRPr="00403AD2">
        <w:rPr>
          <w:rFonts w:asciiTheme="minorHAnsi" w:hAnsiTheme="minorHAnsi"/>
          <w:sz w:val="16"/>
        </w:rPr>
        <w:t xml:space="preserve"> the combination of </w:t>
      </w:r>
      <w:r w:rsidRPr="00403AD2">
        <w:rPr>
          <w:rStyle w:val="StyleUnderline"/>
          <w:rFonts w:asciiTheme="minorHAnsi" w:hAnsiTheme="minorHAnsi"/>
        </w:rPr>
        <w:t xml:space="preserve">liberal democracy and free markets </w:t>
      </w:r>
      <w:r w:rsidRPr="00403AD2">
        <w:rPr>
          <w:rFonts w:asciiTheme="minorHAnsi" w:hAnsiTheme="minorHAnsi"/>
          <w:sz w:val="16"/>
        </w:rPr>
        <w:t xml:space="preserve">espoused by the reigning superpower, the United States. Because China had achieved great prosperity and power through its model of authoritarian capitalism, it offered ‘a new option for other countries and nations who want to speed up their development while preserving their independence’.1 Xi’s address, then, was not simply a declaration of geopolitical ambition. It was a reminder that </w:t>
      </w:r>
      <w:r w:rsidRPr="00403AD2">
        <w:rPr>
          <w:rStyle w:val="StyleUnderline"/>
          <w:rFonts w:asciiTheme="minorHAnsi" w:hAnsiTheme="minorHAnsi"/>
        </w:rPr>
        <w:t>modern great-power competition revolves around clashes of ideologies and systems of government</w:t>
      </w:r>
      <w:r w:rsidRPr="00403AD2">
        <w:rPr>
          <w:rFonts w:asciiTheme="minorHAnsi" w:hAnsiTheme="minorHAnsi"/>
          <w:sz w:val="16"/>
        </w:rPr>
        <w:t xml:space="preserve"> no less than around clashes of national interests. Today, it verges on cliché to observe that </w:t>
      </w:r>
      <w:r w:rsidRPr="00403AD2">
        <w:rPr>
          <w:rStyle w:val="StyleUnderline"/>
          <w:rFonts w:asciiTheme="minorHAnsi" w:hAnsiTheme="minorHAnsi"/>
        </w:rPr>
        <w:t>great-power competition is back</w:t>
      </w:r>
      <w:r w:rsidRPr="00403AD2">
        <w:rPr>
          <w:rFonts w:asciiTheme="minorHAnsi" w:hAnsiTheme="minorHAnsi"/>
          <w:sz w:val="16"/>
        </w:rPr>
        <w:t xml:space="preserve"> – that </w:t>
      </w:r>
      <w:r w:rsidRPr="00403AD2">
        <w:rPr>
          <w:rStyle w:val="StyleUnderline"/>
          <w:rFonts w:asciiTheme="minorHAnsi" w:hAnsiTheme="minorHAnsi"/>
        </w:rPr>
        <w:t>resurgent rivalry between the most powerful states is once again a defining feature of global politics</w:t>
      </w:r>
      <w:r w:rsidRPr="00403AD2">
        <w:rPr>
          <w:rFonts w:asciiTheme="minorHAnsi" w:hAnsiTheme="minorHAnsi"/>
          <w:sz w:val="16"/>
        </w:rPr>
        <w:t xml:space="preserve">. After a period of historically low geopolitical tensions, </w:t>
      </w:r>
      <w:r w:rsidRPr="00403AD2">
        <w:rPr>
          <w:rStyle w:val="StyleUnderline"/>
          <w:rFonts w:asciiTheme="minorHAnsi" w:hAnsiTheme="minorHAnsi"/>
        </w:rPr>
        <w:t xml:space="preserve">revisionist powers – namely, China and Russia – are </w:t>
      </w:r>
      <w:r w:rsidRPr="00403AD2">
        <w:rPr>
          <w:rStyle w:val="Emphasis"/>
          <w:rFonts w:asciiTheme="minorHAnsi" w:hAnsiTheme="minorHAnsi"/>
        </w:rPr>
        <w:t>increasingly testing</w:t>
      </w:r>
      <w:r w:rsidRPr="00403AD2">
        <w:rPr>
          <w:rStyle w:val="StyleUnderline"/>
          <w:rFonts w:asciiTheme="minorHAnsi" w:hAnsiTheme="minorHAnsi"/>
        </w:rPr>
        <w:t xml:space="preserve"> the liberal international order</w:t>
      </w:r>
      <w:r w:rsidRPr="00403AD2">
        <w:rPr>
          <w:rFonts w:asciiTheme="minorHAnsi" w:hAnsiTheme="minorHAnsi"/>
          <w:sz w:val="16"/>
        </w:rPr>
        <w:t xml:space="preserve"> created and led by the United States.2 </w:t>
      </w:r>
      <w:proofErr w:type="gramStart"/>
      <w:r w:rsidRPr="00403AD2">
        <w:rPr>
          <w:rFonts w:asciiTheme="minorHAnsi" w:hAnsiTheme="minorHAnsi"/>
          <w:sz w:val="16"/>
        </w:rPr>
        <w:t>From</w:t>
      </w:r>
      <w:proofErr w:type="gramEnd"/>
      <w:r w:rsidRPr="00403AD2">
        <w:rPr>
          <w:rFonts w:asciiTheme="minorHAnsi" w:hAnsiTheme="minorHAnsi"/>
          <w:sz w:val="16"/>
        </w:rPr>
        <w:t xml:space="preserve"> the Western Pacific to Eastern Europe, </w:t>
      </w:r>
      <w:r w:rsidRPr="00403AD2">
        <w:rPr>
          <w:rStyle w:val="StyleUnderline"/>
          <w:rFonts w:asciiTheme="minorHAnsi" w:hAnsiTheme="minorHAnsi"/>
        </w:rPr>
        <w:t>they are seeking to carve out privileged spheres of influence and dominate their strategic peripheries</w:t>
      </w:r>
      <w:r w:rsidRPr="00403AD2">
        <w:rPr>
          <w:rFonts w:asciiTheme="minorHAnsi" w:hAnsiTheme="minorHAnsi"/>
          <w:sz w:val="16"/>
        </w:rPr>
        <w:t xml:space="preserve">. They are </w:t>
      </w:r>
      <w:r w:rsidRPr="00403AD2">
        <w:rPr>
          <w:rStyle w:val="StyleUnderline"/>
          <w:rFonts w:asciiTheme="minorHAnsi" w:hAnsiTheme="minorHAnsi"/>
        </w:rPr>
        <w:t>contesting</w:t>
      </w:r>
      <w:r w:rsidRPr="00403AD2">
        <w:rPr>
          <w:rFonts w:asciiTheme="minorHAnsi" w:hAnsiTheme="minorHAnsi"/>
          <w:sz w:val="16"/>
        </w:rPr>
        <w:t xml:space="preserve"> global ‘rules of the road’ such as </w:t>
      </w:r>
      <w:r w:rsidRPr="00403AD2">
        <w:rPr>
          <w:rStyle w:val="StyleUnderline"/>
          <w:rFonts w:asciiTheme="minorHAnsi" w:hAnsiTheme="minorHAnsi"/>
        </w:rPr>
        <w:t>freedom of navigation and non-aggression</w:t>
      </w:r>
      <w:r w:rsidRPr="00403AD2">
        <w:rPr>
          <w:rFonts w:asciiTheme="minorHAnsi" w:hAnsiTheme="minorHAnsi"/>
          <w:sz w:val="16"/>
        </w:rPr>
        <w:t xml:space="preserve">, </w:t>
      </w:r>
      <w:r w:rsidRPr="00403AD2">
        <w:rPr>
          <w:rStyle w:val="StyleUnderline"/>
          <w:rFonts w:asciiTheme="minorHAnsi" w:hAnsiTheme="minorHAnsi"/>
        </w:rPr>
        <w:t>and using tools ranging from</w:t>
      </w:r>
      <w:r w:rsidRPr="00403AD2">
        <w:rPr>
          <w:rFonts w:asciiTheme="minorHAnsi" w:hAnsiTheme="minorHAnsi"/>
          <w:sz w:val="16"/>
        </w:rPr>
        <w:t xml:space="preserve"> inducement to </w:t>
      </w:r>
      <w:r w:rsidRPr="00403AD2">
        <w:rPr>
          <w:rStyle w:val="StyleUnderline"/>
          <w:rFonts w:asciiTheme="minorHAnsi" w:hAnsiTheme="minorHAnsi"/>
        </w:rPr>
        <w:t>intimidation to military coercion to make the international environment more receptive to their ambitions</w:t>
      </w:r>
      <w:r w:rsidRPr="00403AD2">
        <w:rPr>
          <w:rFonts w:asciiTheme="minorHAnsi" w:hAnsiTheme="minorHAnsi"/>
          <w:sz w:val="16"/>
        </w:rPr>
        <w:t xml:space="preserve">. They are </w:t>
      </w:r>
      <w:r w:rsidRPr="00403AD2">
        <w:rPr>
          <w:rStyle w:val="StyleUnderline"/>
          <w:rFonts w:asciiTheme="minorHAnsi" w:hAnsiTheme="minorHAnsi"/>
        </w:rPr>
        <w:t>competing for influence</w:t>
      </w:r>
      <w:r w:rsidRPr="00403AD2">
        <w:rPr>
          <w:rFonts w:asciiTheme="minorHAnsi" w:hAnsiTheme="minorHAnsi"/>
          <w:sz w:val="16"/>
        </w:rPr>
        <w:t xml:space="preserve"> in pivotal countries and regions across Eurasia; they are </w:t>
      </w:r>
      <w:r w:rsidRPr="00403AD2">
        <w:rPr>
          <w:rStyle w:val="StyleUnderline"/>
          <w:rFonts w:asciiTheme="minorHAnsi" w:hAnsiTheme="minorHAnsi"/>
        </w:rPr>
        <w:t>probing the vulnerable peripheries of US power</w:t>
      </w:r>
      <w:r w:rsidRPr="00403AD2">
        <w:rPr>
          <w:rFonts w:asciiTheme="minorHAnsi" w:hAnsiTheme="minorHAnsi"/>
          <w:sz w:val="16"/>
        </w:rPr>
        <w:t xml:space="preserve">. As all this occurs, they are </w:t>
      </w:r>
      <w:r w:rsidRPr="00403AD2">
        <w:rPr>
          <w:rStyle w:val="StyleUnderline"/>
          <w:rFonts w:asciiTheme="minorHAnsi" w:hAnsiTheme="minorHAnsi"/>
        </w:rPr>
        <w:t>coming into progressively sharper rivalry with Washington and</w:t>
      </w:r>
      <w:r w:rsidRPr="00403AD2">
        <w:rPr>
          <w:rFonts w:asciiTheme="minorHAnsi" w:hAnsiTheme="minorHAnsi"/>
          <w:sz w:val="16"/>
        </w:rPr>
        <w:t xml:space="preserve"> other </w:t>
      </w:r>
      <w:r w:rsidRPr="00403AD2">
        <w:rPr>
          <w:rStyle w:val="StyleUnderline"/>
          <w:rFonts w:asciiTheme="minorHAnsi" w:hAnsiTheme="minorHAnsi"/>
        </w:rPr>
        <w:t>defenders of the</w:t>
      </w:r>
      <w:r w:rsidRPr="00403AD2">
        <w:rPr>
          <w:rFonts w:asciiTheme="minorHAnsi" w:hAnsiTheme="minorHAnsi"/>
          <w:sz w:val="16"/>
        </w:rPr>
        <w:t xml:space="preserve"> post-Second World War </w:t>
      </w:r>
      <w:r w:rsidRPr="00403AD2">
        <w:rPr>
          <w:rStyle w:val="StyleUnderline"/>
          <w:rFonts w:asciiTheme="minorHAnsi" w:hAnsiTheme="minorHAnsi"/>
        </w:rPr>
        <w:t>international system</w:t>
      </w:r>
      <w:r w:rsidRPr="00403AD2">
        <w:rPr>
          <w:rFonts w:asciiTheme="minorHAnsi" w:hAnsiTheme="minorHAnsi"/>
          <w:sz w:val="16"/>
        </w:rPr>
        <w:t xml:space="preserve">. </w:t>
      </w:r>
      <w:r w:rsidRPr="00403AD2">
        <w:rPr>
          <w:rStyle w:val="StyleUnderline"/>
          <w:rFonts w:asciiTheme="minorHAnsi" w:hAnsiTheme="minorHAnsi"/>
        </w:rPr>
        <w:t xml:space="preserve">Whether these intensifying rivalries will ultimately climax in </w:t>
      </w:r>
      <w:r w:rsidRPr="00403AD2">
        <w:rPr>
          <w:rStyle w:val="Emphasis"/>
          <w:rFonts w:asciiTheme="minorHAnsi" w:hAnsiTheme="minorHAnsi"/>
        </w:rPr>
        <w:t>great-power war</w:t>
      </w:r>
      <w:r w:rsidRPr="00403AD2">
        <w:rPr>
          <w:rStyle w:val="StyleUnderline"/>
          <w:rFonts w:asciiTheme="minorHAnsi" w:hAnsiTheme="minorHAnsi"/>
        </w:rPr>
        <w:t xml:space="preserve"> is </w:t>
      </w:r>
      <w:r w:rsidRPr="00403AD2">
        <w:rPr>
          <w:rFonts w:asciiTheme="minorHAnsi" w:hAnsiTheme="minorHAnsi"/>
          <w:sz w:val="16"/>
        </w:rPr>
        <w:t xml:space="preserve">perhaps </w:t>
      </w:r>
      <w:r w:rsidRPr="00403AD2">
        <w:rPr>
          <w:rStyle w:val="StyleUnderline"/>
          <w:rFonts w:asciiTheme="minorHAnsi" w:hAnsiTheme="minorHAnsi"/>
        </w:rPr>
        <w:t>the central question of twenty-first-century geopolitics</w:t>
      </w:r>
      <w:r w:rsidRPr="00403AD2">
        <w:rPr>
          <w:rFonts w:asciiTheme="minorHAnsi" w:hAnsiTheme="minorHAnsi"/>
          <w:sz w:val="16"/>
        </w:rPr>
        <w:t xml:space="preserve">. But </w:t>
      </w:r>
      <w:r w:rsidRPr="00403AD2">
        <w:rPr>
          <w:rStyle w:val="Emphasis"/>
          <w:rFonts w:asciiTheme="minorHAnsi" w:hAnsiTheme="minorHAnsi"/>
        </w:rPr>
        <w:lastRenderedPageBreak/>
        <w:t>the era of deep great-power peace</w:t>
      </w:r>
      <w:r w:rsidRPr="00403AD2">
        <w:rPr>
          <w:rFonts w:asciiTheme="minorHAnsi" w:hAnsiTheme="minorHAnsi"/>
          <w:sz w:val="16"/>
        </w:rPr>
        <w:t xml:space="preserve"> that followed the Cold War </w:t>
      </w:r>
      <w:r w:rsidRPr="00403AD2">
        <w:rPr>
          <w:rStyle w:val="Emphasis"/>
          <w:rFonts w:asciiTheme="minorHAnsi" w:hAnsiTheme="minorHAnsi"/>
        </w:rPr>
        <w:t>is undoubtedly over</w:t>
      </w:r>
      <w:r w:rsidRPr="00403AD2">
        <w:rPr>
          <w:rFonts w:asciiTheme="minorHAnsi" w:hAnsiTheme="minorHAnsi"/>
          <w:sz w:val="16"/>
        </w:rPr>
        <w:t xml:space="preserve">.3 Less widely appreciated, however, is the extent to which </w:t>
      </w:r>
      <w:r w:rsidRPr="00403AD2">
        <w:rPr>
          <w:rStyle w:val="StyleUnderline"/>
          <w:rFonts w:asciiTheme="minorHAnsi" w:hAnsiTheme="minorHAnsi"/>
        </w:rPr>
        <w:t>ideological competition</w:t>
      </w:r>
      <w:r w:rsidRPr="00403AD2">
        <w:rPr>
          <w:rFonts w:asciiTheme="minorHAnsi" w:hAnsiTheme="minorHAnsi"/>
          <w:sz w:val="16"/>
        </w:rPr>
        <w:t xml:space="preserve"> – tensions between the ideas around which societies organise themselves, and between the forms of government they adopt – </w:t>
      </w:r>
      <w:r w:rsidRPr="00403AD2">
        <w:rPr>
          <w:rStyle w:val="StyleUnderline"/>
          <w:rFonts w:asciiTheme="minorHAnsi" w:hAnsiTheme="minorHAnsi"/>
        </w:rPr>
        <w:t>is fuelling geopolitical competition</w:t>
      </w:r>
      <w:r w:rsidRPr="00403AD2">
        <w:rPr>
          <w:rFonts w:asciiTheme="minorHAnsi" w:hAnsiTheme="minorHAnsi"/>
          <w:sz w:val="16"/>
        </w:rPr>
        <w:t xml:space="preserve">.4 </w:t>
      </w:r>
      <w:r w:rsidRPr="00403AD2">
        <w:rPr>
          <w:rStyle w:val="Emphasis"/>
          <w:rFonts w:asciiTheme="minorHAnsi" w:hAnsiTheme="minorHAnsi"/>
        </w:rPr>
        <w:t>States are not interchangeable billiard balls</w:t>
      </w:r>
      <w:r w:rsidRPr="00403AD2">
        <w:rPr>
          <w:rFonts w:asciiTheme="minorHAnsi" w:hAnsiTheme="minorHAnsi"/>
          <w:sz w:val="16"/>
        </w:rPr>
        <w:t xml:space="preserve">, distinguishable only by the level of power they possess. The chief defender of the existing international order is a liberal democracy that has traditionally sought to shape the global environment in accordance with its ideological values as well as its strategic interests. </w:t>
      </w:r>
      <w:r w:rsidRPr="00403AD2">
        <w:rPr>
          <w:rStyle w:val="StyleUnderline"/>
          <w:rFonts w:asciiTheme="minorHAnsi" w:hAnsiTheme="minorHAnsi"/>
        </w:rPr>
        <w:t>The leading revisionists are autocracies that practise</w:t>
      </w:r>
      <w:r w:rsidRPr="00403AD2">
        <w:rPr>
          <w:rFonts w:asciiTheme="minorHAnsi" w:hAnsiTheme="minorHAnsi"/>
          <w:sz w:val="16"/>
        </w:rPr>
        <w:t xml:space="preserve"> a distinctly </w:t>
      </w:r>
      <w:r w:rsidRPr="00403AD2">
        <w:rPr>
          <w:rStyle w:val="StyleUnderline"/>
          <w:rFonts w:asciiTheme="minorHAnsi" w:hAnsiTheme="minorHAnsi"/>
        </w:rPr>
        <w:t>authoritarian</w:t>
      </w:r>
      <w:r w:rsidRPr="00403AD2">
        <w:rPr>
          <w:rFonts w:asciiTheme="minorHAnsi" w:hAnsiTheme="minorHAnsi"/>
          <w:sz w:val="16"/>
        </w:rPr>
        <w:t xml:space="preserve"> version of </w:t>
      </w:r>
      <w:r w:rsidRPr="00403AD2">
        <w:rPr>
          <w:rStyle w:val="StyleUnderline"/>
          <w:rFonts w:asciiTheme="minorHAnsi" w:hAnsiTheme="minorHAnsi"/>
        </w:rPr>
        <w:t>capitalism and see</w:t>
      </w:r>
      <w:r w:rsidRPr="00403AD2">
        <w:rPr>
          <w:rFonts w:asciiTheme="minorHAnsi" w:hAnsiTheme="minorHAnsi"/>
          <w:sz w:val="16"/>
        </w:rPr>
        <w:t xml:space="preserve"> the advance of </w:t>
      </w:r>
      <w:r w:rsidRPr="00403AD2">
        <w:rPr>
          <w:rStyle w:val="StyleUnderline"/>
          <w:rFonts w:asciiTheme="minorHAnsi" w:hAnsiTheme="minorHAnsi"/>
        </w:rPr>
        <w:t>liberal ideals as a</w:t>
      </w:r>
      <w:r w:rsidRPr="00403AD2">
        <w:rPr>
          <w:rFonts w:asciiTheme="minorHAnsi" w:hAnsiTheme="minorHAnsi"/>
          <w:sz w:val="16"/>
        </w:rPr>
        <w:t xml:space="preserve">n existential </w:t>
      </w:r>
      <w:r w:rsidRPr="00403AD2">
        <w:rPr>
          <w:rStyle w:val="StyleUnderline"/>
          <w:rFonts w:asciiTheme="minorHAnsi" w:hAnsiTheme="minorHAnsi"/>
        </w:rPr>
        <w:t>threat</w:t>
      </w:r>
      <w:r w:rsidRPr="00403AD2">
        <w:rPr>
          <w:rFonts w:asciiTheme="minorHAnsi" w:hAnsiTheme="minorHAnsi"/>
          <w:sz w:val="16"/>
        </w:rPr>
        <w:t xml:space="preserve"> to their legitimacy and power. These divergent approaches to governance and society are never far from the surface in world politics. We may not be witnessing a new cold war, in which two diametrically opposed, universalistic ideologies square off in a contest to propagate themselves around the globe. But </w:t>
      </w:r>
      <w:r w:rsidRPr="00403AD2">
        <w:rPr>
          <w:rStyle w:val="StyleUnderline"/>
          <w:rFonts w:asciiTheme="minorHAnsi" w:hAnsiTheme="minorHAnsi"/>
        </w:rPr>
        <w:t>it is no coincidence that today’s sharpest geopolitical conflicts break down along ideological lines</w:t>
      </w:r>
      <w:r w:rsidRPr="00403AD2">
        <w:rPr>
          <w:rFonts w:asciiTheme="minorHAnsi" w:hAnsiTheme="minorHAnsi"/>
          <w:sz w:val="16"/>
        </w:rPr>
        <w:t xml:space="preserve">. </w:t>
      </w:r>
    </w:p>
    <w:p w:rsidR="002A78CD" w:rsidRDefault="002A78CD" w:rsidP="003A7760">
      <w:pPr>
        <w:rPr>
          <w:rFonts w:asciiTheme="minorHAnsi" w:hAnsiTheme="minorHAnsi"/>
        </w:rPr>
      </w:pPr>
    </w:p>
    <w:p w:rsidR="0038383E" w:rsidRDefault="0038383E" w:rsidP="0088622B">
      <w:pPr>
        <w:pStyle w:val="Heading3"/>
      </w:pPr>
      <w:r>
        <w:lastRenderedPageBreak/>
        <w:t>LIO Good –</w:t>
      </w:r>
      <w:r w:rsidR="0088622B">
        <w:t xml:space="preserve"> Genocide / Social Alternatives</w:t>
      </w:r>
    </w:p>
    <w:p w:rsidR="0088622B" w:rsidRPr="0088622B" w:rsidRDefault="0088622B" w:rsidP="0088622B"/>
    <w:p w:rsidR="0038383E" w:rsidRPr="00403AD2" w:rsidRDefault="0038383E" w:rsidP="0038383E">
      <w:pPr>
        <w:pStyle w:val="Heading4"/>
        <w:rPr>
          <w:rFonts w:asciiTheme="minorHAnsi" w:hAnsiTheme="minorHAnsi"/>
          <w:u w:val="single"/>
        </w:rPr>
      </w:pPr>
      <w:r w:rsidRPr="00403AD2">
        <w:rPr>
          <w:rFonts w:asciiTheme="minorHAnsi" w:hAnsiTheme="minorHAnsi"/>
        </w:rPr>
        <w:t xml:space="preserve">The collapse of the liberal order from global authoritarians risks more genocides and </w:t>
      </w:r>
      <w:r w:rsidRPr="00403AD2">
        <w:rPr>
          <w:rFonts w:asciiTheme="minorHAnsi" w:hAnsiTheme="minorHAnsi"/>
          <w:u w:val="single"/>
        </w:rPr>
        <w:t xml:space="preserve">prevents any other social alternatives from being actualized </w:t>
      </w:r>
    </w:p>
    <w:p w:rsidR="0038383E" w:rsidRPr="00403AD2" w:rsidRDefault="0038383E" w:rsidP="0038383E">
      <w:pPr>
        <w:shd w:val="clear" w:color="auto" w:fill="FFFFFF"/>
        <w:spacing w:line="235" w:lineRule="atLeast"/>
        <w:rPr>
          <w:rFonts w:asciiTheme="minorHAnsi" w:hAnsiTheme="minorHAnsi"/>
          <w:color w:val="222222"/>
        </w:rPr>
      </w:pPr>
      <w:r w:rsidRPr="00403AD2">
        <w:rPr>
          <w:rStyle w:val="Style13ptBold"/>
          <w:rFonts w:asciiTheme="minorHAnsi" w:hAnsiTheme="minorHAnsi"/>
        </w:rPr>
        <w:t>Kagan, 19 </w:t>
      </w:r>
      <w:r w:rsidRPr="00403AD2">
        <w:rPr>
          <w:rFonts w:asciiTheme="minorHAnsi" w:hAnsiTheme="minorHAnsi"/>
        </w:rPr>
        <w:t>--- senior fellow at the Brookings Institution (3/14/19, Robert, “The strongmen strike back; Authoritarianism has reemerged as the greatest threat to the liberal democratic world — a profound ideological, as well as strategic, challenge. And we have no idea how to confront it,” </w:t>
      </w:r>
      <w:hyperlink r:id="rId278" w:tgtFrame="_blank" w:history="1">
        <w:r w:rsidRPr="00403AD2">
          <w:rPr>
            <w:rStyle w:val="Hyperlink"/>
            <w:rFonts w:asciiTheme="minorHAnsi" w:hAnsiTheme="minorHAnsi"/>
          </w:rPr>
          <w:t>https://www.washingtonpost.com/news/opinions/wp/2019/03/14/feature/the-strongmen-strike-back/?utm_term=.899af1043918</w:t>
        </w:r>
      </w:hyperlink>
      <w:r w:rsidRPr="00403AD2">
        <w:rPr>
          <w:rFonts w:asciiTheme="minorHAnsi" w:hAnsiTheme="minorHAnsi"/>
        </w:rPr>
        <w:t xml:space="preserve">, accessed on 6/29/19) Dhruv </w:t>
      </w:r>
    </w:p>
    <w:p w:rsidR="0038383E" w:rsidRPr="00403AD2" w:rsidRDefault="0038383E" w:rsidP="0038383E">
      <w:pPr>
        <w:shd w:val="clear" w:color="auto" w:fill="FFFFFF"/>
        <w:spacing w:line="235" w:lineRule="atLeast"/>
        <w:rPr>
          <w:rFonts w:asciiTheme="minorHAnsi" w:hAnsiTheme="minorHAnsi"/>
          <w:color w:val="222222"/>
          <w:sz w:val="10"/>
        </w:rPr>
      </w:pPr>
      <w:r w:rsidRPr="00403AD2">
        <w:rPr>
          <w:rStyle w:val="Emphasis"/>
          <w:rFonts w:asciiTheme="minorHAnsi" w:hAnsiTheme="minorHAnsi"/>
        </w:rPr>
        <w:t>Of all the geopolitical transformations confronting the liberal democratic world these days, the one</w:t>
      </w:r>
      <w:r w:rsidRPr="00403AD2">
        <w:rPr>
          <w:rStyle w:val="StyleUnderline"/>
          <w:rFonts w:asciiTheme="minorHAnsi" w:hAnsiTheme="minorHAnsi"/>
        </w:rPr>
        <w:t xml:space="preserve"> </w:t>
      </w:r>
      <w:r w:rsidRPr="00403AD2">
        <w:rPr>
          <w:rFonts w:asciiTheme="minorHAnsi" w:hAnsiTheme="minorHAnsi"/>
          <w:color w:val="222222"/>
          <w:sz w:val="10"/>
        </w:rPr>
        <w:t xml:space="preserve">for which </w:t>
      </w:r>
      <w:r w:rsidRPr="00403AD2">
        <w:rPr>
          <w:rStyle w:val="Emphasis"/>
          <w:rFonts w:asciiTheme="minorHAnsi" w:hAnsiTheme="minorHAnsi"/>
        </w:rPr>
        <w:t>we are least prepared is the</w:t>
      </w:r>
      <w:r w:rsidRPr="00403AD2">
        <w:rPr>
          <w:rFonts w:asciiTheme="minorHAnsi" w:hAnsiTheme="minorHAnsi"/>
          <w:color w:val="222222"/>
          <w:sz w:val="10"/>
        </w:rPr>
        <w:t xml:space="preserve"> ideological and strategic </w:t>
      </w:r>
      <w:r w:rsidRPr="00403AD2">
        <w:rPr>
          <w:rStyle w:val="Emphasis"/>
          <w:rFonts w:asciiTheme="minorHAnsi" w:hAnsiTheme="minorHAnsi"/>
        </w:rPr>
        <w:t>resurgence of authoritarianism</w:t>
      </w:r>
      <w:r w:rsidRPr="00403AD2">
        <w:rPr>
          <w:rFonts w:asciiTheme="minorHAnsi" w:hAnsiTheme="minorHAnsi"/>
          <w:sz w:val="10"/>
        </w:rPr>
        <w:t xml:space="preserve">. </w:t>
      </w:r>
      <w:r w:rsidRPr="00403AD2">
        <w:rPr>
          <w:rFonts w:asciiTheme="minorHAnsi" w:hAnsiTheme="minorHAnsi"/>
          <w:color w:val="222222"/>
          <w:sz w:val="10"/>
        </w:rPr>
        <w:t>We are not used to thinking of authoritarianism as a distinct worldview that offers a real alternative to liberalism. Communism was an ideology — and some thought fascism was, as well — that offered a comprehensive understanding of human nature, politics, economics and governance to shape the behavior and thought of all members of a society in every aspect of their lives.</w:t>
      </w:r>
    </w:p>
    <w:p w:rsidR="0038383E" w:rsidRPr="00403AD2" w:rsidRDefault="0038383E" w:rsidP="0038383E">
      <w:pPr>
        <w:shd w:val="clear" w:color="auto" w:fill="FFFFFF"/>
        <w:spacing w:line="235" w:lineRule="atLeast"/>
        <w:rPr>
          <w:rFonts w:asciiTheme="minorHAnsi" w:hAnsiTheme="minorHAnsi"/>
          <w:color w:val="222222"/>
          <w:sz w:val="10"/>
        </w:rPr>
      </w:pPr>
      <w:r w:rsidRPr="00403AD2">
        <w:rPr>
          <w:rStyle w:val="StyleUnderline"/>
          <w:rFonts w:asciiTheme="minorHAnsi" w:hAnsiTheme="minorHAnsi"/>
        </w:rPr>
        <w:t>We believed that</w:t>
      </w:r>
      <w:r w:rsidRPr="00403AD2">
        <w:rPr>
          <w:rFonts w:asciiTheme="minorHAnsi" w:hAnsiTheme="minorHAnsi"/>
          <w:color w:val="222222"/>
          <w:sz w:val="10"/>
        </w:rPr>
        <w:t xml:space="preserve"> “traditional” </w:t>
      </w:r>
      <w:r w:rsidRPr="00403AD2">
        <w:rPr>
          <w:rStyle w:val="StyleUnderline"/>
          <w:rFonts w:asciiTheme="minorHAnsi" w:hAnsiTheme="minorHAnsi"/>
        </w:rPr>
        <w:t>autocratic governments were devoid of grand theories about society</w:t>
      </w:r>
      <w:r w:rsidRPr="00403AD2">
        <w:rPr>
          <w:rFonts w:asciiTheme="minorHAnsi" w:hAnsiTheme="minorHAnsi"/>
          <w:color w:val="222222"/>
          <w:sz w:val="10"/>
        </w:rPr>
        <w:t xml:space="preserve"> and, for the most part, left their people alone. Unlike communist governments, they had no </w:t>
      </w:r>
      <w:proofErr w:type="gramStart"/>
      <w:r w:rsidRPr="00403AD2">
        <w:rPr>
          <w:rFonts w:asciiTheme="minorHAnsi" w:hAnsiTheme="minorHAnsi"/>
          <w:color w:val="222222"/>
          <w:sz w:val="10"/>
        </w:rPr>
        <w:t>universalist</w:t>
      </w:r>
      <w:proofErr w:type="gramEnd"/>
      <w:r w:rsidRPr="00403AD2">
        <w:rPr>
          <w:rFonts w:asciiTheme="minorHAnsi" w:hAnsiTheme="minorHAnsi"/>
          <w:color w:val="222222"/>
          <w:sz w:val="10"/>
        </w:rPr>
        <w:t xml:space="preserve"> pretensions, no anti-liberal “ideology” to export. Though hostile to democracy at home, they did not care what happened beyond their borders. They might even evolve into democracies themselves, unlike the “totalitarian” communist states. </w:t>
      </w:r>
      <w:r w:rsidRPr="00403AD2">
        <w:rPr>
          <w:rStyle w:val="Emphasis"/>
          <w:rFonts w:asciiTheme="minorHAnsi" w:hAnsiTheme="minorHAnsi"/>
        </w:rPr>
        <w:t>We even got used to regarding them as “friends</w:t>
      </w:r>
      <w:r w:rsidRPr="00403AD2">
        <w:rPr>
          <w:rStyle w:val="StyleUnderline"/>
          <w:rFonts w:asciiTheme="minorHAnsi" w:hAnsiTheme="minorHAnsi"/>
        </w:rPr>
        <w:t>,” as strategic allies</w:t>
      </w:r>
      <w:r w:rsidRPr="00403AD2">
        <w:rPr>
          <w:rFonts w:asciiTheme="minorHAnsi" w:hAnsiTheme="minorHAnsi"/>
          <w:color w:val="222222"/>
          <w:sz w:val="10"/>
        </w:rPr>
        <w:t xml:space="preserve"> against the great radical challenges of the day: communism during the Cold War, Islamist extremism today.</w:t>
      </w:r>
    </w:p>
    <w:p w:rsidR="0038383E" w:rsidRPr="00403AD2" w:rsidRDefault="0038383E" w:rsidP="0038383E">
      <w:pPr>
        <w:shd w:val="clear" w:color="auto" w:fill="FFFFFF"/>
        <w:spacing w:line="235" w:lineRule="atLeast"/>
        <w:rPr>
          <w:rFonts w:asciiTheme="minorHAnsi" w:hAnsiTheme="minorHAnsi"/>
          <w:color w:val="222222"/>
          <w:sz w:val="10"/>
        </w:rPr>
      </w:pPr>
      <w:r w:rsidRPr="00403AD2">
        <w:rPr>
          <w:rFonts w:asciiTheme="minorHAnsi" w:hAnsiTheme="minorHAnsi"/>
          <w:color w:val="222222"/>
          <w:sz w:val="10"/>
        </w:rPr>
        <w:t xml:space="preserve">Like so many of the theories that became conventional wisdom during the late 20th and early 21st centuries, however, this one was mistaken. Today, </w:t>
      </w:r>
      <w:r w:rsidRPr="00403AD2">
        <w:rPr>
          <w:rStyle w:val="Emphasis"/>
          <w:rFonts w:asciiTheme="minorHAnsi" w:hAnsiTheme="minorHAnsi"/>
        </w:rPr>
        <w:t>authoritarianism has emerged as the greatest challenge facing the liberal democratic world</w:t>
      </w:r>
      <w:r w:rsidRPr="00403AD2">
        <w:rPr>
          <w:rFonts w:asciiTheme="minorHAnsi" w:hAnsiTheme="minorHAnsi"/>
          <w:color w:val="222222"/>
          <w:sz w:val="10"/>
        </w:rPr>
        <w:t xml:space="preserve"> — </w:t>
      </w:r>
      <w:r w:rsidRPr="00403AD2">
        <w:rPr>
          <w:rFonts w:asciiTheme="minorHAnsi" w:hAnsiTheme="minorHAnsi"/>
          <w:sz w:val="10"/>
        </w:rPr>
        <w:t>a profound ideological, as well as strategic, challenge. Or, more accurately, it has reemerged, for authoritarianism has always posed the most potent</w:t>
      </w:r>
      <w:r w:rsidRPr="00403AD2">
        <w:rPr>
          <w:rFonts w:asciiTheme="minorHAnsi" w:hAnsiTheme="minorHAnsi"/>
          <w:color w:val="222222"/>
          <w:sz w:val="10"/>
        </w:rPr>
        <w:t xml:space="preserve"> and enduring challenge to liberalism, since the birth of the liberal idea itself. </w:t>
      </w:r>
      <w:r w:rsidRPr="00403AD2">
        <w:rPr>
          <w:rStyle w:val="StyleUnderline"/>
          <w:rFonts w:asciiTheme="minorHAnsi" w:hAnsiTheme="minorHAnsi"/>
        </w:rPr>
        <w:t xml:space="preserve">Authoritarianism has now returned as a geopolitical force, with </w:t>
      </w:r>
      <w:r w:rsidRPr="00403AD2">
        <w:rPr>
          <w:rFonts w:asciiTheme="minorHAnsi" w:hAnsiTheme="minorHAnsi"/>
          <w:color w:val="222222"/>
          <w:sz w:val="10"/>
        </w:rPr>
        <w:t xml:space="preserve">strong </w:t>
      </w:r>
      <w:r w:rsidRPr="00403AD2">
        <w:rPr>
          <w:rStyle w:val="StyleUnderline"/>
          <w:rFonts w:asciiTheme="minorHAnsi" w:hAnsiTheme="minorHAnsi"/>
        </w:rPr>
        <w:t>nations such as China and Russia championing anti-liberalism as an alternative to</w:t>
      </w:r>
      <w:r w:rsidRPr="00403AD2">
        <w:rPr>
          <w:rFonts w:asciiTheme="minorHAnsi" w:hAnsiTheme="minorHAnsi"/>
          <w:color w:val="222222"/>
          <w:sz w:val="10"/>
        </w:rPr>
        <w:t xml:space="preserve"> a teetering </w:t>
      </w:r>
      <w:r w:rsidRPr="00403AD2">
        <w:rPr>
          <w:rStyle w:val="StyleUnderline"/>
          <w:rFonts w:asciiTheme="minorHAnsi" w:hAnsiTheme="minorHAnsi"/>
        </w:rPr>
        <w:t>liberal hegemony</w:t>
      </w:r>
      <w:r w:rsidRPr="00403AD2">
        <w:rPr>
          <w:rFonts w:asciiTheme="minorHAnsi" w:hAnsiTheme="minorHAnsi"/>
          <w:color w:val="222222"/>
          <w:sz w:val="10"/>
        </w:rPr>
        <w:t xml:space="preserve">. </w:t>
      </w:r>
      <w:r w:rsidRPr="00403AD2">
        <w:rPr>
          <w:rStyle w:val="StyleUnderline"/>
          <w:rFonts w:asciiTheme="minorHAnsi" w:hAnsiTheme="minorHAnsi"/>
        </w:rPr>
        <w:t>It has returned as an ideological force, offering the</w:t>
      </w:r>
      <w:r w:rsidRPr="00403AD2">
        <w:rPr>
          <w:rFonts w:asciiTheme="minorHAnsi" w:hAnsiTheme="minorHAnsi"/>
          <w:color w:val="222222"/>
          <w:sz w:val="10"/>
        </w:rPr>
        <w:t xml:space="preserve"> age-old </w:t>
      </w:r>
      <w:r w:rsidRPr="00403AD2">
        <w:rPr>
          <w:rStyle w:val="StyleUnderline"/>
          <w:rFonts w:asciiTheme="minorHAnsi" w:hAnsiTheme="minorHAnsi"/>
        </w:rPr>
        <w:t>critique of liberalism</w:t>
      </w:r>
      <w:r w:rsidRPr="00403AD2">
        <w:rPr>
          <w:rFonts w:asciiTheme="minorHAnsi" w:hAnsiTheme="minorHAnsi"/>
          <w:color w:val="222222"/>
          <w:sz w:val="10"/>
        </w:rPr>
        <w:t xml:space="preserve">, and </w:t>
      </w:r>
      <w:r w:rsidRPr="00403AD2">
        <w:rPr>
          <w:rStyle w:val="StyleUnderline"/>
          <w:rFonts w:asciiTheme="minorHAnsi" w:hAnsiTheme="minorHAnsi"/>
        </w:rPr>
        <w:t>just</w:t>
      </w:r>
      <w:r w:rsidRPr="00403AD2">
        <w:rPr>
          <w:rFonts w:asciiTheme="minorHAnsi" w:hAnsiTheme="minorHAnsi"/>
          <w:color w:val="222222"/>
          <w:sz w:val="10"/>
        </w:rPr>
        <w:t xml:space="preserve"> at the moment </w:t>
      </w:r>
      <w:r w:rsidRPr="00403AD2">
        <w:rPr>
          <w:rStyle w:val="StyleUnderline"/>
          <w:rFonts w:asciiTheme="minorHAnsi" w:hAnsiTheme="minorHAnsi"/>
        </w:rPr>
        <w:t>when the liberal world is suffering its greatest crisis of confidence</w:t>
      </w:r>
      <w:r w:rsidRPr="00403AD2">
        <w:rPr>
          <w:rFonts w:asciiTheme="minorHAnsi" w:hAnsiTheme="minorHAnsi"/>
          <w:color w:val="222222"/>
          <w:sz w:val="10"/>
        </w:rPr>
        <w:t xml:space="preserve"> since th</w:t>
      </w:r>
      <w:r w:rsidRPr="00403AD2">
        <w:rPr>
          <w:rFonts w:asciiTheme="minorHAnsi" w:hAnsiTheme="minorHAnsi"/>
          <w:sz w:val="10"/>
        </w:rPr>
        <w:t xml:space="preserve">e 1930s. It has returned armed with new and hitherto unimaginable tools of social control and disruption that are shoring up authoritarian rule at home, spreading </w:t>
      </w:r>
      <w:r w:rsidRPr="00403AD2">
        <w:rPr>
          <w:rFonts w:asciiTheme="minorHAnsi" w:hAnsiTheme="minorHAnsi"/>
          <w:color w:val="222222"/>
          <w:sz w:val="10"/>
        </w:rPr>
        <w:t>it abroad and reaching into the very heart of liberal societies to undermine them from within.</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Dawn of the struggle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We in the liberal world have yet to comprehend the magnitude and coherence of the challenge. We do not know how to manage the new technologies that put liberalism at a disadvantage in the struggle. Many of us do not care to wage the struggle at all. Some find the authoritarian critique of liberalism compelling; others value liberalism too little to care if the world order that has sustained it survives. In this new battle of ideas, we are disarmed, perhaps above all because we have forgotten what is at stake.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 xml:space="preserve">We don’t remember what life was like before the liberal idea. We imagine it as a pre-ideological world with “traditional autocrats” worshiping “traditional gods” who did not disturb “the habitual rhythms” of people’s everyday life, as Jeane Kirkpatrick, a former U.S. ambassador to the United Nations, once put it. This is a fantasy. Traditional society was ruled by powerful and pervasive beliefs about the cosmos, about God and gods, about natural hierarchies and divine authorities, about life and </w:t>
      </w:r>
      <w:proofErr w:type="gramStart"/>
      <w:r w:rsidRPr="00403AD2">
        <w:rPr>
          <w:rFonts w:asciiTheme="minorHAnsi" w:hAnsiTheme="minorHAnsi"/>
          <w:sz w:val="10"/>
          <w:szCs w:val="12"/>
        </w:rPr>
        <w:t>afterlife, that</w:t>
      </w:r>
      <w:proofErr w:type="gramEnd"/>
      <w:r w:rsidRPr="00403AD2">
        <w:rPr>
          <w:rFonts w:asciiTheme="minorHAnsi" w:hAnsiTheme="minorHAnsi"/>
          <w:sz w:val="10"/>
          <w:szCs w:val="12"/>
        </w:rPr>
        <w:t xml:space="preserve"> determined every aspect of people’s existence.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Average people had little control of their destiny. They were imprisoned by the rigid hierarchies of traditional society — maintained by brute force when necessary — that locked them into the station to which they were born. Generations of peasants were virtual slaves to generations of landowners. People were not free to think or believe as they wished, including about the most vitally important questions in a religious age — the questions of salvation or damnation of themselves and their loved ones. The shifting religious doctrines promulgated in Rome or Wittenberg or London, on such matters as the meaning of the Eucharist, were transmitted down to the smallest parishes. The humblest peasant could be burned at the stake for deviating from orthodoxy. Anyone from the lowest to the highest could be subjected to the most horrific tortures and executions on the order of the king or the pope or their functionaries. People may have been left to the “habitual rhythms” of work and leisure, but their bodies and their souls were at the mercy of their secular and spiritual rulers.</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 xml:space="preserve">Only with the advent of Enlightenment liberalism did people begin to believe that the individual conscience, as well as the individual’s body, should be inviolate and protected from the intrusions of state and church. And from the moment the idea was born, it sparked the most intense opposition. Not only did Enlightenment liberalism challenge traditional hierarchies, but its rationalism also challenged the traditional beliefs and social mores that had united communities over the centuries. Its </w:t>
      </w:r>
      <w:proofErr w:type="gramStart"/>
      <w:r w:rsidRPr="00403AD2">
        <w:rPr>
          <w:rFonts w:asciiTheme="minorHAnsi" w:hAnsiTheme="minorHAnsi"/>
          <w:sz w:val="10"/>
          <w:szCs w:val="12"/>
        </w:rPr>
        <w:t>universalist</w:t>
      </w:r>
      <w:proofErr w:type="gramEnd"/>
      <w:r w:rsidRPr="00403AD2">
        <w:rPr>
          <w:rFonts w:asciiTheme="minorHAnsi" w:hAnsiTheme="minorHAnsi"/>
          <w:sz w:val="10"/>
          <w:szCs w:val="12"/>
        </w:rPr>
        <w:t xml:space="preserve"> understanding of human nature and the primacy of the individual cut against traditional ties of race and tribe — and even of family.</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new revolutionary liberalism, therefore, never existed peacefully side by side with traditional autocratic society. Traditional rulers and societies fought back with an anti-liberal worldview — an “ideology” — as potent and comprehensive as liberalism itself. Counter-Enlightenment thinkers such as Joseph de Maistre condemned the Enlightenment’s extolling of the individual’s will and desires, insisting on “individual abnegation” in a well-ordered, hierarchical, authoritarian society.</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autocracies of Russia, Austria and Prussia that crushed the French Revolution during the early 19th century tried afterward to establish an order to keep liberalism at bay. The Concert of Europe so admired today by former secretary of state Henry Kissinger and other “realists” fought and killed for divine-right absolutism, for the authority of the church, for the “natural” hierarchy of society. Metternich’s Austria and Alexander I’s Russia were the early prototypes of the modern police state. They engaged in extensive censorship, closed universities, maintained networks of spies to keep an eye on ordinary people, and jailed, tortured and killed those suspected of fomenting liberal revolution.</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Nor did they limit their attacks against liberalism to their own lands. They intervened with force to crush stirrings of liberalism in Spain, Italy, Poland and the German principalities. Alexander I even contemplated extending the anti-liberal campaign across the Atlantic, to Spain’s rebellious colonies, prompting President James Monroe to proclaim his famous doctrine.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To 19th-century Americans, European authoritarianism was the great ideological and strategic challenge of the era. The American republic was born into a world dominated by great-power autocracies that viewed its birth with alarm — and with good reason. The American revolutionaries founded their new nation on what, at the time, were regarded as radical liberal principles, set forth most clearly by the 17th-century Enlightenment philosopher John Locke, that all humans were endowed with “natural rights” and that government existed to protect those rights. If it did not, the people had a right to overthrow it and, in the words of the Declaration of Independence, to form a new government “most likely to effect their Safety and Happiness.”</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lastRenderedPageBreak/>
        <w:t xml:space="preserve">Natural rights knew no race, class or religion. The founders did not claim that Americans’ rights derived from English political “culture” and tradition. As Alexander Hamilton put it, the “sacred rights of mankind” were not to be found among “parchments or musty records” but were “written, as with a </w:t>
      </w:r>
      <w:proofErr w:type="gramStart"/>
      <w:r w:rsidRPr="00403AD2">
        <w:rPr>
          <w:rFonts w:asciiTheme="minorHAnsi" w:hAnsiTheme="minorHAnsi"/>
          <w:sz w:val="10"/>
          <w:szCs w:val="12"/>
        </w:rPr>
        <w:t>sunbeam .</w:t>
      </w:r>
      <w:proofErr w:type="gramEnd"/>
      <w:r w:rsidRPr="00403AD2">
        <w:rPr>
          <w:rFonts w:asciiTheme="minorHAnsi" w:hAnsiTheme="minorHAnsi"/>
          <w:sz w:val="10"/>
          <w:szCs w:val="12"/>
        </w:rPr>
        <w:t> . . by the hand of the divinity itself” and thus could never be “erased or obscured by mortal power.”</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We long ago lost sight of what a radical, revolutionary claim this was, how it changed the way the whole world talked about rights and governance, and how it undermined the legitimacy of all existing governments. As David Ramsay, a contemporary 18th-century American historian, put it: “In no age before, and in no other country, did man ever possess an election of the kind of government, under which he would choose to live.” Little wonder, as John Quincy Adams later observed, that the governments of Europe, the church, the “privileged orders,” the various “establishments” and “votaries of legitimacy” were “deeply hostile” to the United States and earnestly hoped that this new “dangerous nation” would soon collapse into civil war and destroy itself, which it almost did.</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battle between liberalism and traditional authoritarianism was the original ideological confrontation, and it remained the ideological confrontation for another century and a half. The principles of Enlightenment liberalism, as set forth in the Declaration of Independence, were the core issue over which the Civil War was fought. When the United States miraculously survived that war and emerged as a great power in its own right in the late 19th century, the autocratic challenge remained in the form of a Germany still ruled by Hohenzollerns, a Russia still ruled by the czars, an Austria still ruled by Habsburgs, a Turkey still ruled by Ottomans, and a Japan and China still ruled by emperors.</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nadir of authoritarianism</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Historians and political scientists long ago drained World War I of ideological import. But for those who fought it, on both sides, it was very much a war between liberalism and authoritarianism. For the British and French, and eventually the Americans, it was a fight to defend what British Prime Minister Herbert Asquith in 1914 called “the liberties of Europe,” by which he meant liberal Europe, against “militarism,” “Prussianism” and autocracy. And Germans agreed. Steeped in the Romantic, Counter-Enlightenment tradition, they regarded the Anglo-Saxons as soulless materialists.</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Germans exalted the primacy of the state and the community, the Volk, the Kultur. When President Woodrow Wilson took the United States to war in 1917 in the hope of making the world “safe for democracy,” it was to defend the liberal “Atlantic Community” against this coherent, anti-liberal ideology backed by a German military machine of unprecedented strength and efficiency. The rise after the war of two even greater challenges to liberalism — in the forms of Nazi Germany and Imperial Japan — marked the failure of that hope. Their defeat in World War II gave it a new birth.</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end of that war marked the nadir of authoritarianism. All the authoritarian great powers of the 19th and early 20th centuries had been destroyed over the course of four decades — czarist Russia, along with the Habsburg, Ottoman, Chinese, Prussian, and later, German and Japanese empires. They fell not because they lost some historic battle of ideas, however. They lost actual battles. They were brought down by wars, or, in the case of Russia, by an unlikely communist revolution that could only have succeeded because of disastrous wartime experience.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 xml:space="preserve">Nor did communism defeat Nazism in World War II. Russian and U.S. armies defeated German armies. The subsequent division of the world between a liberal American superpower and a communist Soviet Union was also the product of war. The </w:t>
      </w:r>
      <w:proofErr w:type="gramStart"/>
      <w:r w:rsidRPr="00403AD2">
        <w:rPr>
          <w:rFonts w:asciiTheme="minorHAnsi" w:hAnsiTheme="minorHAnsi"/>
          <w:sz w:val="10"/>
          <w:szCs w:val="12"/>
        </w:rPr>
        <w:t>old Russian empire</w:t>
      </w:r>
      <w:proofErr w:type="gramEnd"/>
      <w:r w:rsidRPr="00403AD2">
        <w:rPr>
          <w:rFonts w:asciiTheme="minorHAnsi" w:hAnsiTheme="minorHAnsi"/>
          <w:sz w:val="10"/>
          <w:szCs w:val="12"/>
        </w:rPr>
        <w:t xml:space="preserve"> was catapulted into an unprecedented and, as it turned out, untenable position of global influence. The Cold War was not a final showdown between the only ideologies left for humanity to choose from. It was just the confrontation of the moment.</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It is not surprising that we saw communism as the greatest challenge democracy could face. It had the power of the Soviet Union behind it, while the authoritarians were weak pawns on the chessboard of the Cold War. The goals and methods of the Bolsheviks, the terror and oppression they employed to raze an entire economic and social order, seemed not only uniquely pernicious but also irreversible. That was the key point of Kirkpatrick’s 1979 essay, “Dictatorships and Double Standards,” in which she laid out her famous doctrine of supporting “traditional autocracies” in the struggle against “totalitarian” communism. While the former could, over time, possibly make the transition to democracy, she argued, there was “no instance of a revolutionary ‘socialist’ or Communist society” making a transition to democracy.</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thesis turned out to be wrong, however: Communism was neither unreformable nor irreversible. The fanatical utopianism of the Marxist-Leninist project proved too much at odds with fundamental elements of human nature, including the desire to amass wealth and property as the fruits of one’s labor. It could not easily survive in a competitive world. Though, in different circumstances, it might have lasted much longer, any transformation that required so much violence and state repression was fighting an uphill battle.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Communism’s other problem was, ironically, that its leaders chose to compete on the same plane as liberalism: They measured success in material terms. Soviet leaders promised to meet and surpass the West in improving the standard of living of the average citizen. They failed, and suffered a crisis of confidence about their ideology. When Mikhail Gorbachev tried to reform the system by introducing elements of political and economic liberalism, he inadvertently brought about its demise. China adopted a state capitalist system without the political reform. Both proved that communism was neither invincible nor inadaptable.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liberal democracies had overestimated the challenge of communism, and they underestimated the challenge of traditional authoritarianism. And this, too, was understandable. Throughout the years of the Cold War and during the era of liberal dominance that followed, the world’s autocracies were too weak to challenge liberalism as they had before. They struggled just to survive. The right-wing dictatorships that depended on the United States for money and protection had to at least pay lip service to liberal principles and norms, lest they lose that support. Some held elections when pressed, provided space to “moderate” political opponents and allowed liberal international nongovernmental organizations to operate within their borders, monitoring their human rights records, working with civil society and training political parties — all as a way of avoiding potentially fatal economic and political ostracism.</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As the scholars Yong Deng and Fei-Ling Wang have noted, even Chinese leaders after the Tiananmen Square repression in 1989 lived in “constant fear of being singled out and targeted” by the “international hierarchy dominated by the United States and its democratic allies.” The Chinese toughed it out, but many autocrats in those decades did not make it. The Philippines’ Ferdinand Marcos, Chile’s Augusto Pinochet, Haiti’s Jean-Claude Duvalier, Paraguay’s Alfredo Stroessner, and the South Korean military junta were all forced out by a Reagan administration that had quickly abandoned the Kirkpatrick doctrine. Over the next decade and a half, others followed. In 2003, 2004 and 2005, the post-communist autocrats in Kyrgyzstan, Georgia and Ukraine all gave way to liberal forces that had received training and support from liberal nongovernmental organizations, which the dictators had permitted to avoid alienating the liberal world.</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authoritarians’ weakness reinforced the belief among liberal democracies that ideological competition had ended with the fall of communism. In the brief era of liberal hegemony that followed the end of the Cold War, we did not worry, because we did not notice, as authoritarianism gradually regained its power and its voice as liberalism’s most enduring and formidable challenge.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In Russia, for instance, we believed that communism had been defeated by liberalism, and in a sense it was, but the winner in post-communist Russia was not liberalism. The liberal experiment of the Boris Yeltsin years proved too flawed and fragile, giving way almost immediately to two types of anti-liberal forces: one, the remnants of the Soviet (and czarist) police state, which the former KGB operative Vladimir Putin reestablished and controlled; the other, a Russian nationalism and traditionalism that the Bolsheviks had tried to crush but was resurrected by Putin to provide a veneer of legitimacy to his autocratic rule.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As Putin dismantled the weak liberal institutions of the 1990s, he restored the czarist-era role of the Orthodox Church, promised strong leadership of a traditional Russian kind, fought for “traditional” values against LGBTQ rights and other gender-related issues, and exalted Russia’s special “Asiatic” character over its Western orientation. So far, this has proved a durable formula — Putin has already ruled longer than many of the czars, and while a sharp economic downturn could shake his hold on power, as it would any regime’s, he has been in power so long that many Russians can imagine no other leader.</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few autocracies that survived the era of liberal hegemony did so by refusing to make concessions to liberal norms. Either they had the strength and independence to weather liberal disapproval or they had something the United States and its democratic allies needed — or thought they needed. The Chinese had both, which allowed them simply to crush all liberal tendencies both inside and outside the ruling oligarchy, and to make sure they stayed crushed — even as China’s leadership made the tricky transition from Maoist communism to authoritarian state capitalism. Most Arab dictatorships also survived, either because they had oil or because, after the terrorist attacks of Sept. 11, 2001, the United States returned to supporting allegedly “friendly” autocrats against radical alternatives.</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examples of autocracies such as Russia and China successfully resisting liberal pressures gave hope to others that the liberal storm could be weathered. By the end of the 2000s, the era of autocrats truckling to the liberal powers had come to an end. An authoritarian “backlash” spread globally, from Egypt to Turkey to Venezuela to Zimbabwe, as the remaining authoritarian regimes, following Putin’s example, began systematically restricting the space of civil society, cutting it off from its foreign supporters, and curbing free expression and independent media.</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pushback extended to international politics and institutions, as well. For too long, as one Chinese official complained in 2008 at the World Economic Forum in Davos, Switzerland, the liberal powers had determined the evolution of international norms, increasingly legitimizing intrusions into the domestic affairs of authoritarian powers: “You Western countries, you decide the rules, you give the grades, you say, ‘You have been a bad boy.’ ” But that was over. The authoritarian governments of Russia, China, Saudi Arabia, Venezuela and Iran all worked to weaken liberalism’s hold. Their different ideological orientations, which Americans regard as all-important, did not make them lose sight of their common interest as non-liberal states. The result, as Russian Foreign Minister Sergei Lavrov put it in 2007, was that, for the first time in many years, there was real competition in “the market of ideas” between different “value systems.” The West had lost “its monopoly on the globalization process.”</w:t>
      </w:r>
    </w:p>
    <w:p w:rsidR="0038383E" w:rsidRPr="00403AD2" w:rsidRDefault="0038383E" w:rsidP="0038383E">
      <w:pPr>
        <w:shd w:val="clear" w:color="auto" w:fill="FFFFFF"/>
        <w:spacing w:line="235" w:lineRule="atLeast"/>
        <w:rPr>
          <w:rStyle w:val="StyleUnderline"/>
          <w:rFonts w:asciiTheme="minorHAnsi" w:hAnsiTheme="minorHAnsi"/>
        </w:rPr>
      </w:pPr>
      <w:r w:rsidRPr="00403AD2">
        <w:rPr>
          <w:rStyle w:val="StyleUnderline"/>
          <w:rFonts w:asciiTheme="minorHAnsi" w:hAnsiTheme="minorHAnsi"/>
        </w:rPr>
        <w:t>The authoritarians</w:t>
      </w:r>
      <w:r w:rsidRPr="00403AD2">
        <w:rPr>
          <w:rFonts w:asciiTheme="minorHAnsi" w:hAnsiTheme="minorHAnsi"/>
          <w:color w:val="222222"/>
          <w:sz w:val="10"/>
        </w:rPr>
        <w:t xml:space="preserve"> now </w:t>
      </w:r>
      <w:r w:rsidRPr="00403AD2">
        <w:rPr>
          <w:rStyle w:val="StyleUnderline"/>
          <w:rFonts w:asciiTheme="minorHAnsi" w:hAnsiTheme="minorHAnsi"/>
        </w:rPr>
        <w:t xml:space="preserve">have regained their confidence </w:t>
      </w:r>
      <w:r w:rsidRPr="00403AD2">
        <w:rPr>
          <w:rFonts w:asciiTheme="minorHAnsi" w:hAnsiTheme="minorHAnsi"/>
          <w:sz w:val="10"/>
        </w:rPr>
        <w:t>and</w:t>
      </w:r>
      <w:r w:rsidRPr="00403AD2">
        <w:rPr>
          <w:rFonts w:asciiTheme="minorHAnsi" w:hAnsiTheme="minorHAnsi"/>
          <w:color w:val="222222"/>
          <w:sz w:val="10"/>
        </w:rPr>
        <w:t xml:space="preserve"> found their voice in a way they have not since 1942 and, just as was true in the decades before World War II, </w:t>
      </w:r>
      <w:r w:rsidRPr="00403AD2">
        <w:rPr>
          <w:rStyle w:val="Emphasis"/>
          <w:rFonts w:asciiTheme="minorHAnsi" w:hAnsiTheme="minorHAnsi"/>
        </w:rPr>
        <w:t>the most powerful anti-liberal regimes “are no longer content simply to contain democracy,”</w:t>
      </w:r>
      <w:r w:rsidRPr="00403AD2">
        <w:rPr>
          <w:rFonts w:asciiTheme="minorHAnsi" w:hAnsiTheme="minorHAnsi"/>
          <w:color w:val="222222"/>
          <w:sz w:val="10"/>
        </w:rPr>
        <w:t xml:space="preserve"> as the editors of the Journal of Democracy observed in 2016. </w:t>
      </w:r>
      <w:r w:rsidRPr="00403AD2">
        <w:rPr>
          <w:rStyle w:val="Emphasis"/>
          <w:rFonts w:asciiTheme="minorHAnsi" w:hAnsiTheme="minorHAnsi"/>
        </w:rPr>
        <w:t>The regimes now want to “roll it back by reversing advances dating from the time of the democratic surge.”</w:t>
      </w:r>
    </w:p>
    <w:p w:rsidR="0038383E" w:rsidRPr="00403AD2" w:rsidRDefault="0038383E" w:rsidP="0038383E">
      <w:pPr>
        <w:shd w:val="clear" w:color="auto" w:fill="FFFFFF"/>
        <w:spacing w:line="235" w:lineRule="atLeast"/>
        <w:rPr>
          <w:rStyle w:val="Emphasis"/>
          <w:rFonts w:asciiTheme="minorHAnsi" w:hAnsiTheme="minorHAnsi"/>
        </w:rPr>
      </w:pPr>
      <w:r w:rsidRPr="00403AD2">
        <w:rPr>
          <w:rFonts w:asciiTheme="minorHAnsi" w:hAnsiTheme="minorHAnsi"/>
          <w:color w:val="222222"/>
          <w:sz w:val="10"/>
        </w:rPr>
        <w:lastRenderedPageBreak/>
        <w:t xml:space="preserve">These authoritarians are succeeding, but not only because their states are more powerful today than they have been in more than seven decades. </w:t>
      </w:r>
      <w:r w:rsidRPr="00403AD2">
        <w:rPr>
          <w:rStyle w:val="StyleUnderline"/>
          <w:rFonts w:asciiTheme="minorHAnsi" w:hAnsiTheme="minorHAnsi"/>
        </w:rPr>
        <w:t>Their anti-liberal critique is also powerful</w:t>
      </w:r>
      <w:r w:rsidRPr="00403AD2">
        <w:rPr>
          <w:rFonts w:asciiTheme="minorHAnsi" w:hAnsiTheme="minorHAnsi"/>
          <w:sz w:val="10"/>
        </w:rPr>
        <w:t>.</w:t>
      </w:r>
      <w:r w:rsidRPr="00403AD2">
        <w:rPr>
          <w:rFonts w:asciiTheme="minorHAnsi" w:hAnsiTheme="minorHAnsi"/>
          <w:color w:val="222222"/>
          <w:sz w:val="10"/>
        </w:rPr>
        <w:t xml:space="preserve"> It is not just an excuse for strongman rule, though it is that, too. </w:t>
      </w:r>
      <w:r w:rsidRPr="00403AD2">
        <w:rPr>
          <w:rStyle w:val="Emphasis"/>
          <w:rFonts w:asciiTheme="minorHAnsi" w:hAnsiTheme="minorHAnsi"/>
        </w:rPr>
        <w:t>It is a full-blown indictment of what many regard as the failings of liberal society, and it has broad appeal.</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It has been decades since liberal democracies took this challenge seriously. The end of the Cold War seemed like indisputable proof of the correctness of the Enlightenment view — the belief in inexorable progress, both moral and scientific, toward the achievement of the physical, spiritual and intellectual freedom of every individual. History was “the progress of the consciousness of freedom,” as Georg Wilhelm Friedrich Hegel put it in 1830; or as Francis Fukuyama wrote in “The End of History and the Last Man” in 1992, there were fundamental processes at work dictating “a common evolutionary pattern for all human societies — in short, something like a Universal History of mankind in the direction of liberal democracy.”</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premise underlying these convictions was that all humans, at all times, sought, above all, the recognition of their intrinsic worth as individuals and protection against all the traditional threats to their freedom, their lives and their dignity that came from state, church or community.</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This idea has generally been most popular in relatively good times. It flourished during the late 19th and early 20th century before being dashed by World War I, the rise of communism and fascism, and the decline of democracy during the 1920s and 1930s. It flourished again after the end of the Cold War. But it has always been an incomplete description of human nature. Humans do not yearn only for freedom. They also seek security — not only physical security against attack but also the security that comes from family, tribe, race and culture. Often, people welcome a strong, charismatic leader who can provide that kind of protection.</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Liberalism has no particular answer to these needs. Though liberal nations have at times produced strong, charismatic leaders, liberalism’s main purpose was never to provide the kind of security that people find in tribe or family. It has been concerned with the security of the individual and with treating all individuals equally regardless of where they come from, what gods they worship, or who their parents are. And, to some extent, this has come at the expense of the traditional bonds that family, ethnicity and religion provide.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To exalt the rights of the individual is to weaken the authority of the church and other authorities that presume to tell individuals what they must believe and how they must behave. It weakens the traditional hierarchies of birth and class, and even those of family and gender. Liberalism, therefore, cannot help but threaten “traditional values” and cultures. Those are maintained either by the power of traditional authorities or by the pressures of the community and majority opinion. But in a liberal state, the rights of the few, once recognized, supersede the preferences of the many.</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In Europe and the United States, this has meant the breakdown of white, Christian cultural ascendancy as liberalism has progressively recognized the rights of people of color; of Jews and Muslims; of gays and others with sexual orientations frowned upon, if not forbidden, by the major religions; and, more recently, of refugees and migrants. Liberalism is a trade-off, and many have often been unhappy at what was lost and unappreciative of what was gained.</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Liberalism at war with itself</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Liberalism has thus always been vulnerable to anti-liberal backlashes, especially in times of upheaval and uncertainty. It faced such a backlash in the years between the two world wars and during the global economic depression. In 1940, liberal democracy looked to be on its last legs; fascism seemed “the wave of the future,” as Anne Morrow Lindbergh wrote at the time.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Liberalism faces a backlash again in the present era of geopolitical, economic and technological upheaval. In such times, many people focus on liberalism’s shortcomings, the things it does not provide and the things it either weakens or destroys. The thing liberalism does provide — security of the individual’s rights against the state and the community — is easily taken for granted or devalued. Even in the United States, the one nation founded on the principle of universal rights, the public has supported the restriction of rights in times of perceived emergency, whether justified or not. In other nations where experience with liberal democracy has been brief and shallow, and where nationalism is tied to blood and soil, it seems almost inevitable that political forces would emerge promising to defend tradition and culture and community against the “tyranny” of liberal individualism.</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That is the backlash mounting across the globe, and not only among the increasingly powerful authoritarian governments of Russia and China, but also within the liberal democratic world itself.</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 xml:space="preserve">Hungary’s Viktor Orban has been in the vanguard, proudly proclaiming his “illiberalism” in standing up for his </w:t>
      </w:r>
      <w:proofErr w:type="gramStart"/>
      <w:r w:rsidRPr="00403AD2">
        <w:rPr>
          <w:rFonts w:asciiTheme="minorHAnsi" w:hAnsiTheme="minorHAnsi"/>
          <w:sz w:val="10"/>
          <w:szCs w:val="12"/>
        </w:rPr>
        <w:t>country’s</w:t>
      </w:r>
      <w:proofErr w:type="gramEnd"/>
      <w:r w:rsidRPr="00403AD2">
        <w:rPr>
          <w:rFonts w:asciiTheme="minorHAnsi" w:hAnsiTheme="minorHAnsi"/>
          <w:sz w:val="10"/>
          <w:szCs w:val="12"/>
        </w:rPr>
        <w:t xml:space="preserve"> white, Christian culture against the nonwhite, non-Christian migrants and their “cosmopolitan” liberal protectors in Brussels, Berlin and other Western European capitals. Recep Tayyip Erdogan has dismantled Turkey’s liberal institutions in the name of Islamic beliefs and traditions.</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Within the democratic world, there are alliances forming across borders to confront liberalism. In his 2018 book, “The Virtue of Nationalism,” influential Israeli intellectual Yoram Hazony urged unified resistance by all the “holdouts against universal liberalism,” the Brexiteers, the followers of Marine Le Pen in France and Geert Wilders in the Netherlands, the Hindu nationalists of India, as well as the increasingly nationalist and illiberal governments of Poland and Hungary — all those who, like Israel, “wish obstinately to defend their own unique cause and perspective” against the “proponents of liberal empire,” by which he means the U.S.-led liberal-democratic order of the past 70-plus years.</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And, of course, the United States has been experiencing its own anti-liberal backlash. Indeed, these days the anti-liberal critique is so pervasive, at both ends of the political spectrum and in the most energetic segments of both political parties, that there is scarcely an old-style American liberal to be found. But regarding the authoritarian resurgence that is altering the world today, the most significant developments are occurring among the United States’ conservatives. Just as the American left once admired international communism as an opponent of the capitalist system it deplored, a growing number of American conservatives, including those in charge of U.S. foreign policy, find themselves in sympathy with the resurgent authoritarians and proponents of illiberalism.</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anti-liberal critique has always resonated with at least some strains of American conservative thought. There has always been a tension in American conservatism. As Post columnist George F. Will once observed, the “severely individualistic values” and “atomizing social dynamism” of liberal capitalism invariably conflict with the traditions of community, church and other institutions that conservatives have always valued. At times, some conservatives have questioned the “whole concept of universal natural rights” and have sought to ground American democracy in a particular cultural and political tradition. Instead of defending the principles of the Declaration of Independence, they have defended tradition against the destructive power of those principles. This was a different idea of American nationalism, and it was inevitably bound up with questions of religion, race and ethnicity, for it was about preserving the ascendancy of a particular cultural and political tradition which happened to be white, Anglo-Saxon and Protestant.</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From the early 19th century onward, a consistent theme in American history has been the fear that an Anglo-Saxon Protestant United States was being threatened both from within and from without — from within by the calls for the liberation and enfranchisement of African Americans, and from without by the influx of non-Anglo-Saxon, non-Protestant immigrants from Ireland, from Japan and China, from southern, eastern and central Europe, and later from Latin America and the Middle East.</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 xml:space="preserve">This remains a theme of modern conservatism. During the 1950s and 1960s, Russell Kirk looked to the segregationist South as the essential pillar on which the American republic rested, and believed that in these “times of trouble” the South had “something to teach the modern world.” William F. Buckley Jr. criticized such “convulsive measures” as the </w:t>
      </w:r>
      <w:proofErr w:type="gramStart"/>
      <w:r w:rsidRPr="00403AD2">
        <w:rPr>
          <w:rFonts w:asciiTheme="minorHAnsi" w:hAnsiTheme="minorHAnsi"/>
          <w:sz w:val="10"/>
          <w:szCs w:val="12"/>
        </w:rPr>
        <w:t>1954  Supreme</w:t>
      </w:r>
      <w:proofErr w:type="gramEnd"/>
      <w:r w:rsidRPr="00403AD2">
        <w:rPr>
          <w:rFonts w:asciiTheme="minorHAnsi" w:hAnsiTheme="minorHAnsi"/>
          <w:sz w:val="10"/>
          <w:szCs w:val="12"/>
        </w:rPr>
        <w:t xml:space="preserve"> Court decision in Brown v. Board of Education because they did “violence to the traditions of our system.” When a mob of white students attacked a young black woman who had been admitted to the University of Alabama following a court order in 1956, Buckley criticized the courts for declaring illegal “a whole set of deeply-rooted folkways and mores” and argued that the “white community” was “entitled to take such measures” as were necessary “to prevail, politically and culturally.” Nor, he wrote, could the nation get away with “feigning surprise” at the violent reaction.</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Authoritarians’ sympathetic friends: American conservatives</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In the decades since, it has sometimes been difficult to distinguish between conservative efforts to protect political and cultural traditions against the assaults of progressive liberalism on the one hand, and the protection of white Christian ascendancy against the demands of racial and ethnic and other minorities on the other. Today, many in the United States — mostly, but certainly not exclusively, white Christians — are once again defending themselves and their “deeply-rooted folkways and mores” against decisions by U.S. courts granting rights and preferences to minorities, to women, to the LGBTQ community, to Muslims and other non-Christians, and to immigrants and refugees. And perhaps again we should not “feign surprise” that they are mounting a challenge to the liberalism in whose name this assault on traditional customs and beliefs has been launched. The backlash certainly played a part in the election of Donald Trump and continues to roil the United States today.</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Nor should we be surprised that there has been a foreign-policy dimension to this backlash. Debates about U.S. foreign policy are also debates about American identity. The 1920s combined rising white nationalism, restrictive immigration policies and rising tariffs with a foreign policy that repudiated “internationalism” as anti-American. The “America First” movement in 1940 not only argued for keeping the United States out of the war in Europe, but also took a sympathetic view of German arguments for white supremacy.</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Those views were suppressed during a war fought explicitly against Nazism and its racial theories, and then during a Cold War waged against communism. But when the Cold War ended, the old concerns about the nation’s social and cultural identity reemerged. The political scientist Samuel P. Huntington, who once made the case for authoritarianism as a necessary stage in “modernization,” in his more advanced years worried that the United States’ Anglo-Saxon Protestant “identity” was being swamped by liberalism in the form of “multiculturalism.” He both predicted and cautiously endorsed a new “white nativism,” and it was largely on these grounds that in his post-Cold War writings about a “clash of civilizations,” he urged Americans to pull back from the world and tend to their own “Western” civilization.</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There has always been an element of anti-Americanism in that strand of conservatism, in the sense that it has stood in opposition to the liberal Enlightenment essence of the American founding. Abraham Lincoln wrote of this essence when he described the universal principles of the Declaration of Independence as an “apple of gold” and the Union and the Constitution as the “picture of silver,” the frame erected around it. At a time when many in both the South and the North were calling for a conservative defense of a Constitution that enshrined slavery and white supremacy, Lincoln insisted that neither the Constitution, nor even the Union, were the ultimate guarantors of Americans’ freedoms. It was the universal principles of the Declaration that lay at the heart of free government — the “picture was made for the apple, not the apple for the picture.”</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lastRenderedPageBreak/>
        <w:t>The Civil War vindicated that view on the field of battle, and ever since, the story of the United States has been the continual expansion of rights to more and more groups claiming them, as well as continual resistance to that expansion. When conservatives object to this historical reality, they may or may not be right in their objections, but it is to America that they are objecting.</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 xml:space="preserve">These days, some American conservatives find themselves in sympathy with the world’s staunchest anti-American leaders, precisely because those leaders have raised the challenge to American liberalism. In 2013, Putin warned that the “Euro-Atlantic countries” were “rejecting their roots,” which included the “Christian values” that were the “basis of Western civilization.” They were “denying moral principles and all traditional identities: national, cultural, religious, and even sexual.” Conservative commentator Patrick Buchanan responded by calling Putin the voice of “conservatives, traditionalists and nationalists of all continents and countries” who were standing up against “the cultural and ideological imperialism </w:t>
      </w:r>
      <w:proofErr w:type="gramStart"/>
      <w:r w:rsidRPr="00403AD2">
        <w:rPr>
          <w:rFonts w:asciiTheme="minorHAnsi" w:hAnsiTheme="minorHAnsi"/>
          <w:sz w:val="10"/>
          <w:szCs w:val="12"/>
        </w:rPr>
        <w:t>of .</w:t>
      </w:r>
      <w:proofErr w:type="gramEnd"/>
      <w:r w:rsidRPr="00403AD2">
        <w:rPr>
          <w:rFonts w:asciiTheme="minorHAnsi" w:hAnsiTheme="minorHAnsi"/>
          <w:sz w:val="10"/>
          <w:szCs w:val="12"/>
        </w:rPr>
        <w:t> . . a decadent West.”</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The conservative thinker and writer Christopher Caldwell recently observed that the Russian leader is a “hero to populist conservatives around the world” because he refuses to submit to the U.S.-dominated liberal world order. If the polls are to be believed, the number of favorable views of Putin has grown among Trump supporters. They are not simply following their leader. As the political scientist M. Steven Fish observes, Putin has positioned himself as the leader of the world’s “socially and culturally conservative” common folk against “international liberal democracy.” Orban in Hungary, the self-proclaimed leader of “illiberalism” within the democratic world, is another hero to some conservatives. Caldwell suggests that the avowedly anti-liberal Christian democracy that Orban is trying to create in Hungary is the sort of democracy that “prevailed in the United States 60 years ago,” presumably before the courts began imposing liberal values and expanding the rights of minority groups.</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Political theorist Marc Plattner argues that the gravest threat to liberal democracy today is that the “mainstream center-right parties” of the liberal democratic world are being “captured by tendencies that are indifferent or even hostile to liberal democracy.” He does not mention the United States, but the phenomenon he describes is clearly present among American conservatives, and not just among the “alt-right.”</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Liberalism under attack at home, from both the left and the right</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If such views were confined to a few intellectuals on the fringe of that broad and variegated phenomenon we call American conservatism, it would matter less. But such thinking can be found at the highest reaches of the Trump administration, and it is shaping U.S. foreign policy today. Last fall, President Trump declared to a rally of supporters, “You know what I am? I’m a nationalist, okay? I’m a nationalist. Nationalist. Use that word. Use that word.”</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In Brussels in December, Secretary of State Mike Pompeo also made a case for nationalism, insisting that “nothing can replace the nation-state as the guarantor of democratic freedoms and national interests.” The idea echoes Hazony’s book “The Virtue of Nationalism,” which argues that true democracy comes from nationalism, not liberalism. It was a nod to the nationalists of Europe waging their crusade against the “liberal imperialism” of the European Union. And, indeed, the Trump administration has been openly putting its thumb on the scale in this battle, seeking, as Richard Grenell, the U.S. ambassador to Germany, put it, to “empower” the conservative forces in Europe and Britain while denigrating German Chancellor Angela Merkel and the mainstream liberal parties on both the center-right and center-left.</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Putin has also been aiding the illiberal nationalist movements in Europe as a central part of his global political strategy. Many of the movements have received funding from Russian sources, while the mainstream parties — or even those liberals not associated with a mainstream party, such as French President Emmanuel Macron — have been the target of Russian disinformation campaigns on social media. During the Cold War, when the Soviet Union also engaged in large, if now quaintly archaic, disinformation efforts, the U.S. government poured significant resources into combating them. Today, though we have mounted the beginnings of a defense against foreign manipulation, we have made little effort to respond to anti-liberal propaganda with our own defense of liberalism.</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That is not so surprising when liberalism itself is under attack at home, from both the left and the right. Today, progressives continue to regard liberal capitalism as deeply and perhaps irrevocably flawed and call for socialism, just as they did during the Cold War. They decry the “liberal world order,” the international trade and financial regime, and virtually all the liberal institutions established during World War II and at the dawn of the Cold War.</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And, just as they opposed responding to the Soviet communist challenge — whether through arms buildups, the strategy of containment or by waging an ideological conflict on behalf of liberal democracy — modern progressives show little interest in taking on the challenge posed by the authoritarian great powers and the world’s other anti-liberal forces if doing so would entail the exercise of U.S. power and influence. The progressive left is more concerned about alleged U.S. “imperialism” than about resisting authoritarianism in places such as Venezuela.</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During the Cold War, the American left was outnumbered by the broad coalition of conservatives and anti-communist liberals who, in their own ways and for their own reasons, joined together to support anti-communist containment and to make the case for the superiority of liberal democratic capitalism over Soviet communism.</w:t>
      </w:r>
    </w:p>
    <w:p w:rsidR="0038383E" w:rsidRPr="00403AD2" w:rsidRDefault="0038383E" w:rsidP="0038383E">
      <w:pPr>
        <w:rPr>
          <w:rFonts w:asciiTheme="minorHAnsi" w:hAnsiTheme="minorHAnsi"/>
          <w:sz w:val="10"/>
          <w:szCs w:val="12"/>
        </w:rPr>
      </w:pPr>
      <w:r w:rsidRPr="00403AD2">
        <w:rPr>
          <w:rFonts w:asciiTheme="minorHAnsi" w:hAnsiTheme="minorHAnsi"/>
          <w:sz w:val="10"/>
          <w:szCs w:val="12"/>
        </w:rPr>
        <w:t>No such coalition has coalesced to oppose international authoritarianism or to make the case for liberalism today. A broad alliance of strange bedfellows stretching from the far right to self-described “realists” to the progressive left wants the United States to abandon resistance to rising authoritarian power. They would grant Russia and China the spheres of influence they demand in Europe, Asia and elsewhere. They would acquiesce in the world’s new ideological “diversity.” And they would consign the democracies living in the shadow of the authoritarian great powers to their hegemonic control.</w:t>
      </w:r>
    </w:p>
    <w:p w:rsidR="0038383E" w:rsidRPr="00403AD2" w:rsidRDefault="0038383E" w:rsidP="0038383E">
      <w:pPr>
        <w:shd w:val="clear" w:color="auto" w:fill="FFFFFF"/>
        <w:spacing w:line="235" w:lineRule="atLeast"/>
        <w:rPr>
          <w:rFonts w:asciiTheme="minorHAnsi" w:hAnsiTheme="minorHAnsi"/>
          <w:color w:val="222222"/>
          <w:sz w:val="10"/>
        </w:rPr>
      </w:pPr>
      <w:r w:rsidRPr="00403AD2">
        <w:rPr>
          <w:rStyle w:val="Emphasis"/>
          <w:rFonts w:asciiTheme="minorHAnsi" w:hAnsiTheme="minorHAnsi"/>
        </w:rPr>
        <w:t>As the Trump administration tilts toward anti-liberal forces</w:t>
      </w:r>
      <w:r w:rsidRPr="00403AD2">
        <w:rPr>
          <w:rFonts w:asciiTheme="minorHAnsi" w:hAnsiTheme="minorHAnsi"/>
          <w:color w:val="222222"/>
          <w:sz w:val="10"/>
        </w:rPr>
        <w:t xml:space="preserve"> in Europe and elsewhere, </w:t>
      </w:r>
      <w:r w:rsidRPr="00403AD2">
        <w:rPr>
          <w:rStyle w:val="StyleUnderline"/>
          <w:rFonts w:asciiTheme="minorHAnsi" w:hAnsiTheme="minorHAnsi"/>
        </w:rPr>
        <w:t>most Americans appear indifferent, at best.</w:t>
      </w:r>
      <w:r w:rsidRPr="00403AD2">
        <w:rPr>
          <w:rFonts w:asciiTheme="minorHAnsi" w:hAnsiTheme="minorHAnsi"/>
          <w:color w:val="222222"/>
          <w:sz w:val="10"/>
        </w:rPr>
        <w:t xml:space="preserve"> In contrast to their near-obsession with communism during the Cold War, </w:t>
      </w:r>
      <w:r w:rsidRPr="00403AD2">
        <w:rPr>
          <w:rStyle w:val="StyleUnderline"/>
          <w:rFonts w:asciiTheme="minorHAnsi" w:hAnsiTheme="minorHAnsi"/>
        </w:rPr>
        <w:t>they appear unconcerned by the challenge of authoritarianism</w:t>
      </w:r>
      <w:r w:rsidRPr="00403AD2">
        <w:rPr>
          <w:rFonts w:asciiTheme="minorHAnsi" w:hAnsiTheme="minorHAnsi"/>
          <w:color w:val="222222"/>
          <w:sz w:val="10"/>
        </w:rPr>
        <w:t xml:space="preserve">. And so, </w:t>
      </w:r>
      <w:r w:rsidRPr="00403AD2">
        <w:rPr>
          <w:rStyle w:val="Emphasis"/>
          <w:rFonts w:asciiTheme="minorHAnsi" w:hAnsiTheme="minorHAnsi"/>
        </w:rPr>
        <w:t>as the threat mounts, America is disarmed</w:t>
      </w:r>
      <w:r w:rsidRPr="00403AD2">
        <w:rPr>
          <w:rFonts w:asciiTheme="minorHAnsi" w:hAnsiTheme="minorHAnsi"/>
          <w:color w:val="222222"/>
          <w:sz w:val="10"/>
        </w:rPr>
        <w:t>.</w:t>
      </w:r>
    </w:p>
    <w:p w:rsidR="0038383E" w:rsidRPr="00403AD2" w:rsidRDefault="0038383E" w:rsidP="0038383E">
      <w:pPr>
        <w:rPr>
          <w:rFonts w:asciiTheme="minorHAnsi" w:hAnsiTheme="minorHAnsi"/>
          <w:sz w:val="10"/>
        </w:rPr>
      </w:pPr>
      <w:r w:rsidRPr="00403AD2">
        <w:rPr>
          <w:rFonts w:asciiTheme="minorHAnsi" w:hAnsiTheme="minorHAnsi"/>
          <w:sz w:val="10"/>
        </w:rPr>
        <w:t>Much of the problem is simply intellectual. We look at the world today and see a multisided struggle among various systems of governance, all of which have their pluses and minuses, with some more suited to certain political cultures than others. We have become lost in endless categorizations, viewing each type of non-liberal government as unique and unrelated to the others — the illiberal democracy, the “liberal” or “liberalizing” autocracy, the “competitive” and “hybrid” authoritarianism. These different categories certainly describe the myriad ways non-liberal societies may be governed. But in the most fundamental way, all of this is beside the point.</w:t>
      </w:r>
    </w:p>
    <w:p w:rsidR="0038383E" w:rsidRPr="00403AD2" w:rsidRDefault="0038383E" w:rsidP="0038383E">
      <w:pPr>
        <w:rPr>
          <w:rFonts w:asciiTheme="minorHAnsi" w:hAnsiTheme="minorHAnsi"/>
          <w:sz w:val="10"/>
        </w:rPr>
      </w:pPr>
      <w:r w:rsidRPr="00403AD2">
        <w:rPr>
          <w:rFonts w:asciiTheme="minorHAnsi" w:hAnsiTheme="minorHAnsi"/>
          <w:sz w:val="10"/>
        </w:rPr>
        <w:t>By far, the most significant distinction today is a binary one: Nations are either liberal, meaning that there are permanent institutions and unchanging norms that protect the “unalienable” rights of individuals against all who would infringe on those rights, whether the state or the majority; or they are not liberal, in which case there is nothing built into the system and respected by the government and the governed alike that prevents the state or the majority from violating or taking away individuals’ rights whenever they choose, in ways both minor and severe.</w:t>
      </w:r>
    </w:p>
    <w:p w:rsidR="0038383E" w:rsidRPr="00403AD2" w:rsidRDefault="0038383E" w:rsidP="0038383E">
      <w:pPr>
        <w:rPr>
          <w:rFonts w:asciiTheme="minorHAnsi" w:hAnsiTheme="minorHAnsi"/>
          <w:sz w:val="10"/>
        </w:rPr>
      </w:pPr>
      <w:r w:rsidRPr="00403AD2">
        <w:rPr>
          <w:rFonts w:asciiTheme="minorHAnsi" w:hAnsiTheme="minorHAnsi"/>
          <w:sz w:val="10"/>
        </w:rPr>
        <w:t>The distinction may not have been as straightforward during the 18th and 19th centuries, when Britain and France had liberal institutions that genuinely challenged and even curtailed the power of absolute monarchies. But in today’s world, there can be no liberalism without democracy and no democracy without liberalism. Hungary’s Orban may speak of “illiberal” democracy, but he has systematically weakened the institutions — a free press, an independent judiciary, an open and competitive political system — on which democracy depends.</w:t>
      </w:r>
    </w:p>
    <w:p w:rsidR="0038383E" w:rsidRPr="00403AD2" w:rsidRDefault="0038383E" w:rsidP="0038383E">
      <w:pPr>
        <w:rPr>
          <w:rFonts w:asciiTheme="minorHAnsi" w:hAnsiTheme="minorHAnsi"/>
          <w:sz w:val="10"/>
        </w:rPr>
      </w:pPr>
      <w:r w:rsidRPr="00403AD2">
        <w:rPr>
          <w:rFonts w:asciiTheme="minorHAnsi" w:hAnsiTheme="minorHAnsi"/>
          <w:sz w:val="10"/>
        </w:rPr>
        <w:t>The new tools of oppression in the ‘illiberal state’</w:t>
      </w:r>
    </w:p>
    <w:p w:rsidR="0038383E" w:rsidRPr="00403AD2" w:rsidRDefault="0038383E" w:rsidP="0038383E">
      <w:pPr>
        <w:rPr>
          <w:rFonts w:asciiTheme="minorHAnsi" w:hAnsiTheme="minorHAnsi"/>
          <w:sz w:val="10"/>
        </w:rPr>
      </w:pPr>
      <w:r w:rsidRPr="00403AD2">
        <w:rPr>
          <w:rFonts w:asciiTheme="minorHAnsi" w:hAnsiTheme="minorHAnsi"/>
          <w:sz w:val="10"/>
        </w:rPr>
        <w:t>We are too easily fooled by the half-measures of autocrats and would-be autocrats. A ruler or a dominant majority may leave individuals alone for periods of time, or they may limit their rights only in small ways, or only on particular issues. But if they are not bound to protect individuals in their rights to life, liberty and property — and in this vital respect, to treat all people as equals under the law — then the rights they permit are merely conditional. Rulers may find it prudent, convenient or lucrative to allow people the free exercise of some or most of their rights, but the moment circumstances change, the rulers can do whatever they want.</w:t>
      </w:r>
    </w:p>
    <w:p w:rsidR="0038383E" w:rsidRPr="00403AD2" w:rsidRDefault="0038383E" w:rsidP="0038383E">
      <w:pPr>
        <w:shd w:val="clear" w:color="auto" w:fill="FFFFFF"/>
        <w:spacing w:line="235" w:lineRule="atLeast"/>
        <w:rPr>
          <w:rFonts w:asciiTheme="minorHAnsi" w:hAnsiTheme="minorHAnsi"/>
          <w:color w:val="222222"/>
          <w:sz w:val="10"/>
        </w:rPr>
      </w:pPr>
      <w:r w:rsidRPr="00403AD2">
        <w:rPr>
          <w:rFonts w:asciiTheme="minorHAnsi" w:hAnsiTheme="minorHAnsi"/>
          <w:color w:val="222222"/>
          <w:sz w:val="10"/>
        </w:rPr>
        <w:t xml:space="preserve">The distinction is important because circumstances are changing. </w:t>
      </w:r>
      <w:r w:rsidRPr="00403AD2">
        <w:rPr>
          <w:rStyle w:val="StyleUnderline"/>
          <w:rFonts w:asciiTheme="minorHAnsi" w:hAnsiTheme="minorHAnsi"/>
        </w:rPr>
        <w:t>For the past seven-plus decades since the end of World War II and the beginning of the U.S.-led liberal world order, authoritarian regimes faced many disincentives to deprive their people of individual rights.</w:t>
      </w:r>
      <w:r w:rsidRPr="00403AD2">
        <w:rPr>
          <w:rFonts w:asciiTheme="minorHAnsi" w:hAnsiTheme="minorHAnsi"/>
          <w:color w:val="222222"/>
          <w:sz w:val="10"/>
        </w:rPr>
        <w:t xml:space="preserve"> </w:t>
      </w:r>
      <w:r w:rsidRPr="00403AD2">
        <w:rPr>
          <w:rStyle w:val="Emphasis"/>
          <w:rFonts w:asciiTheme="minorHAnsi" w:hAnsiTheme="minorHAnsi"/>
        </w:rPr>
        <w:t>In a world dominated by liberal powers</w:t>
      </w:r>
      <w:r w:rsidRPr="00403AD2">
        <w:rPr>
          <w:rFonts w:asciiTheme="minorHAnsi" w:hAnsiTheme="minorHAnsi"/>
          <w:color w:val="222222"/>
          <w:sz w:val="10"/>
        </w:rPr>
        <w:t xml:space="preserve"> — </w:t>
      </w:r>
      <w:r w:rsidRPr="00403AD2">
        <w:rPr>
          <w:rFonts w:asciiTheme="minorHAnsi" w:hAnsiTheme="minorHAnsi"/>
          <w:sz w:val="10"/>
        </w:rPr>
        <w:t xml:space="preserve">and </w:t>
      </w:r>
      <w:r w:rsidRPr="00403AD2">
        <w:rPr>
          <w:rStyle w:val="Emphasis"/>
          <w:rFonts w:asciiTheme="minorHAnsi" w:hAnsiTheme="minorHAnsi"/>
        </w:rPr>
        <w:t>above all, by the</w:t>
      </w:r>
      <w:r w:rsidRPr="00403AD2">
        <w:rPr>
          <w:rStyle w:val="StyleUnderline"/>
          <w:rFonts w:asciiTheme="minorHAnsi" w:hAnsiTheme="minorHAnsi"/>
        </w:rPr>
        <w:t xml:space="preserve"> </w:t>
      </w:r>
      <w:r w:rsidRPr="00403AD2">
        <w:rPr>
          <w:rStyle w:val="Emphasis"/>
          <w:rFonts w:asciiTheme="minorHAnsi" w:hAnsiTheme="minorHAnsi"/>
        </w:rPr>
        <w:t>U</w:t>
      </w:r>
      <w:r w:rsidRPr="00403AD2">
        <w:rPr>
          <w:rFonts w:asciiTheme="minorHAnsi" w:hAnsiTheme="minorHAnsi"/>
          <w:sz w:val="10"/>
        </w:rPr>
        <w:t xml:space="preserve">nited </w:t>
      </w:r>
      <w:r w:rsidRPr="00403AD2">
        <w:rPr>
          <w:rStyle w:val="Emphasis"/>
          <w:rFonts w:asciiTheme="minorHAnsi" w:hAnsiTheme="minorHAnsi"/>
        </w:rPr>
        <w:t>S</w:t>
      </w:r>
      <w:r w:rsidRPr="00403AD2">
        <w:rPr>
          <w:rFonts w:asciiTheme="minorHAnsi" w:hAnsiTheme="minorHAnsi"/>
          <w:sz w:val="10"/>
        </w:rPr>
        <w:t xml:space="preserve">tates </w:t>
      </w:r>
      <w:r w:rsidRPr="00403AD2">
        <w:rPr>
          <w:rFonts w:asciiTheme="minorHAnsi" w:hAnsiTheme="minorHAnsi"/>
          <w:color w:val="222222"/>
          <w:sz w:val="10"/>
        </w:rPr>
        <w:t xml:space="preserve">— </w:t>
      </w:r>
      <w:r w:rsidRPr="00403AD2">
        <w:rPr>
          <w:rStyle w:val="Emphasis"/>
          <w:rFonts w:asciiTheme="minorHAnsi" w:hAnsiTheme="minorHAnsi"/>
        </w:rPr>
        <w:t>they had reason to fear political and military punishments that could prove their undoing,</w:t>
      </w:r>
      <w:r w:rsidRPr="00403AD2">
        <w:rPr>
          <w:rFonts w:asciiTheme="minorHAnsi" w:hAnsiTheme="minorHAnsi"/>
          <w:color w:val="222222"/>
          <w:sz w:val="10"/>
        </w:rPr>
        <w:t xml:space="preserve"> </w:t>
      </w:r>
      <w:r w:rsidRPr="00403AD2">
        <w:rPr>
          <w:rFonts w:asciiTheme="minorHAnsi" w:hAnsiTheme="minorHAnsi"/>
          <w:sz w:val="10"/>
        </w:rPr>
        <w:t>and in many cases did. Regimes that went too far often paid a price eventually</w:t>
      </w:r>
      <w:r w:rsidRPr="00403AD2">
        <w:rPr>
          <w:rFonts w:asciiTheme="minorHAnsi" w:hAnsiTheme="minorHAnsi"/>
          <w:color w:val="222222"/>
          <w:sz w:val="10"/>
        </w:rPr>
        <w:t>, and particularly if they were aligned with and dependent on the dominant liberal powers.</w:t>
      </w:r>
    </w:p>
    <w:p w:rsidR="0038383E" w:rsidRPr="00403AD2" w:rsidRDefault="0038383E" w:rsidP="0038383E">
      <w:pPr>
        <w:rPr>
          <w:rFonts w:asciiTheme="minorHAnsi" w:hAnsiTheme="minorHAnsi"/>
          <w:sz w:val="10"/>
        </w:rPr>
      </w:pPr>
      <w:r w:rsidRPr="00403AD2">
        <w:rPr>
          <w:rFonts w:asciiTheme="minorHAnsi" w:hAnsiTheme="minorHAnsi"/>
          <w:sz w:val="10"/>
        </w:rPr>
        <w:t>To take one example, South Korea’s Park Chung-hee had thousands of people brutally tortured and many killed during the 1960s and 1970s — not just suspected communists and democracy activists, but also those simply overheard criticizing the government. That worked for a while to keep the regime in power, but after Park was assassinated in 1979 and the United States began pressing for reform, his successors decided to rule with a somewhat lighter hand. Ultimately, they relinquished power peacefully, after being effectively ordered to do so by Washington. This gave rise to the idea that South Korea under Park had been a “liberalizing” autocracy, when, in fact, it was an autocracy that succumbed to external pressures, which limited its ability to fend off domestic opposition.</w:t>
      </w:r>
    </w:p>
    <w:p w:rsidR="0038383E" w:rsidRPr="00403AD2" w:rsidRDefault="0038383E" w:rsidP="0038383E">
      <w:pPr>
        <w:rPr>
          <w:rFonts w:asciiTheme="minorHAnsi" w:hAnsiTheme="minorHAnsi"/>
          <w:sz w:val="10"/>
        </w:rPr>
      </w:pPr>
      <w:r w:rsidRPr="00403AD2">
        <w:rPr>
          <w:rFonts w:asciiTheme="minorHAnsi" w:hAnsiTheme="minorHAnsi"/>
          <w:sz w:val="10"/>
        </w:rPr>
        <w:t>Many dictatorships simply lacked the means to oppress masses of people in ways that were both effective and affordable. If the only way to control a population was to kill and torture everyone, that was not a promising business model, even if a government did have the resources to sustain such a practice, which most did not — a lesson learned by the Chinese under Mao Zedong. Better to try to control what people said and thought, as well as frightening them with the consequences of incorrect thinking.</w:t>
      </w:r>
    </w:p>
    <w:p w:rsidR="0038383E" w:rsidRPr="00403AD2" w:rsidRDefault="0038383E" w:rsidP="0038383E">
      <w:pPr>
        <w:rPr>
          <w:rFonts w:asciiTheme="minorHAnsi" w:hAnsiTheme="minorHAnsi"/>
          <w:sz w:val="10"/>
        </w:rPr>
      </w:pPr>
      <w:r w:rsidRPr="00403AD2">
        <w:rPr>
          <w:rFonts w:asciiTheme="minorHAnsi" w:hAnsiTheme="minorHAnsi"/>
          <w:sz w:val="10"/>
        </w:rPr>
        <w:lastRenderedPageBreak/>
        <w:t>But, for a variety of reasons, some were better at this “totalitarian” form of control than others. The more-modern societies such as East Germany’s oppressed their people with scientific efficiency, but many other authoritarian governments had neither the skill nor the resources to control their populations as effectively. In the United States, we deluded ourselves into believing that if authoritarian regimes were not engaged in systematic brutal repression, it was because they were “liberalizing”; they were often just incapable and were responding to the disincentives in a world dominated by liberal powers.</w:t>
      </w:r>
    </w:p>
    <w:p w:rsidR="0038383E" w:rsidRPr="00403AD2" w:rsidRDefault="0038383E" w:rsidP="0038383E">
      <w:pPr>
        <w:rPr>
          <w:rFonts w:asciiTheme="minorHAnsi" w:hAnsiTheme="minorHAnsi"/>
          <w:sz w:val="10"/>
        </w:rPr>
      </w:pPr>
      <w:r w:rsidRPr="00403AD2">
        <w:rPr>
          <w:rFonts w:asciiTheme="minorHAnsi" w:hAnsiTheme="minorHAnsi"/>
          <w:sz w:val="10"/>
        </w:rPr>
        <w:t>But the structure of incentives and disincentives is now changing, because the structure of power in the international system is changing. When Orban celebrated the “illiberal state” a few years ago, he claimed that he was only responding to the “great redistribution of global financial, economic, commercial, political and military power that became obvious in 2008.”</w:t>
      </w:r>
    </w:p>
    <w:p w:rsidR="0038383E" w:rsidRPr="00403AD2" w:rsidRDefault="0038383E" w:rsidP="0038383E">
      <w:pPr>
        <w:rPr>
          <w:rFonts w:asciiTheme="minorHAnsi" w:hAnsiTheme="minorHAnsi"/>
          <w:sz w:val="10"/>
        </w:rPr>
      </w:pPr>
      <w:r w:rsidRPr="00403AD2">
        <w:rPr>
          <w:rFonts w:asciiTheme="minorHAnsi" w:hAnsiTheme="minorHAnsi"/>
          <w:sz w:val="10"/>
        </w:rPr>
        <w:t xml:space="preserve">Since the late 2000s, autocrats including Putin in Russia, Xi Jinping in China and Abdel Fatah al-Sissi in Egypt have given up the pretense of competitive elections or even collective leadership. Rigged elections are no longer necessary to appease liberal powers that lack either the will or the ability to complain. It has become common practice for autocrats to make themselves “president for life,” as Xi did a year ago and as Sissi has begun to do in recent weeks. This throwing off the mask, including by Sissi, a leader heavily dependent on and allegedly friendly to the United States, shows how few of the old disincentives remain, at least at the moment. </w:t>
      </w:r>
    </w:p>
    <w:p w:rsidR="0038383E" w:rsidRPr="00403AD2" w:rsidRDefault="0038383E" w:rsidP="0038383E">
      <w:pPr>
        <w:rPr>
          <w:rFonts w:asciiTheme="minorHAnsi" w:hAnsiTheme="minorHAnsi"/>
          <w:sz w:val="10"/>
        </w:rPr>
      </w:pPr>
      <w:r w:rsidRPr="00403AD2">
        <w:rPr>
          <w:rFonts w:asciiTheme="minorHAnsi" w:hAnsiTheme="minorHAnsi"/>
          <w:sz w:val="10"/>
        </w:rPr>
        <w:t>The incentive structure has changed within the liberal democratic world, as well. Twenty years ago, when European and transatlantic liberalism was stronger, Orban’s illiberalism would not have been tolerated to the degree it is today. His success is evidence of the retreat of liberalism globally.</w:t>
      </w:r>
    </w:p>
    <w:p w:rsidR="0038383E" w:rsidRPr="00403AD2" w:rsidRDefault="0038383E" w:rsidP="0038383E">
      <w:pPr>
        <w:rPr>
          <w:rFonts w:asciiTheme="minorHAnsi" w:hAnsiTheme="minorHAnsi"/>
          <w:sz w:val="10"/>
        </w:rPr>
      </w:pPr>
      <w:r w:rsidRPr="00403AD2">
        <w:rPr>
          <w:rFonts w:asciiTheme="minorHAnsi" w:hAnsiTheme="minorHAnsi"/>
          <w:sz w:val="10"/>
        </w:rPr>
        <w:t>A fateful choice</w:t>
      </w:r>
    </w:p>
    <w:p w:rsidR="0038383E" w:rsidRPr="00403AD2" w:rsidRDefault="0038383E" w:rsidP="0038383E">
      <w:pPr>
        <w:rPr>
          <w:rFonts w:asciiTheme="minorHAnsi" w:hAnsiTheme="minorHAnsi"/>
          <w:sz w:val="10"/>
        </w:rPr>
      </w:pPr>
      <w:r w:rsidRPr="00403AD2">
        <w:rPr>
          <w:rFonts w:asciiTheme="minorHAnsi" w:hAnsiTheme="minorHAnsi"/>
          <w:sz w:val="10"/>
        </w:rPr>
        <w:t>The problem is not just the shifting global balance of power between liberalism and anti-liberalism. The revolutions in communications technologies, the Internet and social media, data collection and artificial intelligence have reshaped the competition between liberalism and anti-liberalism in ways that have only recently become clear, and which do not bode well for liberalism.</w:t>
      </w:r>
    </w:p>
    <w:p w:rsidR="0038383E" w:rsidRPr="00403AD2" w:rsidRDefault="0038383E" w:rsidP="0038383E">
      <w:pPr>
        <w:rPr>
          <w:rFonts w:asciiTheme="minorHAnsi" w:hAnsiTheme="minorHAnsi"/>
          <w:sz w:val="10"/>
        </w:rPr>
      </w:pPr>
      <w:r w:rsidRPr="00403AD2">
        <w:rPr>
          <w:rFonts w:asciiTheme="minorHAnsi" w:hAnsiTheme="minorHAnsi"/>
          <w:sz w:val="10"/>
        </w:rPr>
        <w:t>Developments in China offer the clearest glimpse of the future. Through the domination of cyberspace, the control of social media, the collection and use of Big Data and artificial intelligence, the government in Beijing has created a more sophisticated, all-encompassing and efficient means of control over its people than Joseph Stalin, Adolf Hitler or even</w:t>
      </w:r>
    </w:p>
    <w:p w:rsidR="0038383E" w:rsidRPr="00403AD2" w:rsidRDefault="0038383E" w:rsidP="0038383E">
      <w:pPr>
        <w:rPr>
          <w:rFonts w:asciiTheme="minorHAnsi" w:hAnsiTheme="minorHAnsi"/>
          <w:sz w:val="10"/>
        </w:rPr>
      </w:pPr>
      <w:r w:rsidRPr="00403AD2">
        <w:rPr>
          <w:rFonts w:asciiTheme="minorHAnsi" w:hAnsiTheme="minorHAnsi"/>
          <w:sz w:val="10"/>
        </w:rPr>
        <w:t>George Orwell could have imagined. What can be done through social media and through the employment of artificial intelligence transcends even the effective propaganda methods of the Nazis and the Soviet communists. At least with old-fashioned propaganda, you knew where the message was coming from and who was delivering it. Today, people’s minds are shaped by political forces harnessing information technologies and algorithms of which they are not aware and delivering messages through their Facebook pages, their Twitter accounts and their Google searches.</w:t>
      </w:r>
    </w:p>
    <w:p w:rsidR="0038383E" w:rsidRPr="00403AD2" w:rsidRDefault="0038383E" w:rsidP="0038383E">
      <w:pPr>
        <w:rPr>
          <w:rFonts w:asciiTheme="minorHAnsi" w:hAnsiTheme="minorHAnsi"/>
          <w:sz w:val="10"/>
        </w:rPr>
      </w:pPr>
      <w:r w:rsidRPr="00403AD2">
        <w:rPr>
          <w:rFonts w:asciiTheme="minorHAnsi" w:hAnsiTheme="minorHAnsi"/>
          <w:sz w:val="10"/>
        </w:rPr>
        <w:t>The Chinese government is rapidly acquiring the ability to know everything about the country’s massive population, collectively and individually — where they travel, whom they know, what they are saying and to whom they are saying it. A “social-credit register” will enable the government to reward and punish individuals in subtle, but pervasive, ways. The genius of what democracy scholar Larry Diamond has called this “postmodern totalitarianism” is that individuals will “appear to be free to go about their daily lives” but, in fact, the state will control and censor everything they see, while keeping track of everything they say and do.</w:t>
      </w:r>
    </w:p>
    <w:p w:rsidR="0038383E" w:rsidRPr="00403AD2" w:rsidRDefault="0038383E" w:rsidP="0038383E">
      <w:pPr>
        <w:rPr>
          <w:rFonts w:asciiTheme="minorHAnsi" w:hAnsiTheme="minorHAnsi"/>
          <w:sz w:val="10"/>
        </w:rPr>
      </w:pPr>
      <w:r w:rsidRPr="00403AD2">
        <w:rPr>
          <w:rFonts w:asciiTheme="minorHAnsi" w:hAnsiTheme="minorHAnsi"/>
          <w:sz w:val="10"/>
        </w:rPr>
        <w:t>This revolutionary development erases whatever distinction may have existed between “authoritarianism” and “totalitarianism.” What autocrat would not want to acquire this method of control? Instead of relying on expensive armies and police engaged in open killing and brutality against an angry and resentful population, an autocrat will now have a cheaper, more subtle and more effective means of control. Recognizing this demand, China is marketing the hardware and software of its surveillance state system to current and would-be autocrats on almost every continent.</w:t>
      </w:r>
    </w:p>
    <w:p w:rsidR="0038383E" w:rsidRPr="00403AD2" w:rsidRDefault="0038383E" w:rsidP="0038383E">
      <w:pPr>
        <w:rPr>
          <w:rFonts w:asciiTheme="minorHAnsi" w:hAnsiTheme="minorHAnsi"/>
          <w:sz w:val="10"/>
        </w:rPr>
      </w:pPr>
      <w:r w:rsidRPr="00403AD2">
        <w:rPr>
          <w:rFonts w:asciiTheme="minorHAnsi" w:hAnsiTheme="minorHAnsi"/>
          <w:sz w:val="10"/>
        </w:rPr>
        <w:t>Consequently, the binary distinction between liberal and non-liberal governments is going to be all that matters. Whether a government is liberal or non-liberal will determine how it deals with new technologies, and there will be radical differences. Liberal governments will have to struggle with the implications of these technologies for individual rights — and as we have already seen, it isn’t easy. But liberal democracies will approach the problem from the bedrock premise that individual rights must be protected. The rights of private companies to sell what they want will have to be balanced against the rights of individuals to protect their own data. The need of government to provide security by monitoring the communications of dangerous people will have to be balanced against the right of individuals not to be spied on by their government.</w:t>
      </w:r>
    </w:p>
    <w:p w:rsidR="0038383E" w:rsidRPr="00403AD2" w:rsidRDefault="0038383E" w:rsidP="0038383E">
      <w:pPr>
        <w:rPr>
          <w:rFonts w:asciiTheme="minorHAnsi" w:hAnsiTheme="minorHAnsi"/>
          <w:sz w:val="10"/>
        </w:rPr>
      </w:pPr>
      <w:r w:rsidRPr="00403AD2">
        <w:rPr>
          <w:rFonts w:asciiTheme="minorHAnsi" w:hAnsiTheme="minorHAnsi"/>
          <w:sz w:val="10"/>
        </w:rPr>
        <w:t>The problems that bedevil liberal democracies, however, are not problems at all for non-liberal governments. Whether “authoritarian,” “totalitarian,” “liberal” autocracy or “illiberal” democracy, they do not face the same dilemmas: All these governments, by definition, do not have to respect the rights of individuals or corporations. Individuals are not entitled to privacy, and there are no truly private companies. As Diamond observed, there is “no enforceable wall of separation between ‘private’ companies and the party-state” in China. But the same is true in Russia, where the majority of companies are owned by Putin and a small loyal oligarchy; in Egypt, where they are owned by the military; in Venezuela, where they are owned by a business and military mafia; and in Turkey, where state capture of the economy has risen dramatically in recent years.</w:t>
      </w:r>
    </w:p>
    <w:p w:rsidR="0038383E" w:rsidRPr="00403AD2" w:rsidRDefault="0038383E" w:rsidP="0038383E">
      <w:pPr>
        <w:rPr>
          <w:rFonts w:asciiTheme="minorHAnsi" w:hAnsiTheme="minorHAnsi"/>
          <w:sz w:val="10"/>
        </w:rPr>
      </w:pPr>
      <w:r w:rsidRPr="00403AD2">
        <w:rPr>
          <w:rFonts w:asciiTheme="minorHAnsi" w:hAnsiTheme="minorHAnsi"/>
          <w:sz w:val="10"/>
        </w:rPr>
        <w:t>Even in more open and still nominally democratic countries such as Italy, India and Poland, not to mention Hungary, there is nothing to stop leaders from gaining control of the main purveyors of social media. As the political scientist Ronald J. Deibert has noted, the use of social media to control, confuse, mislead and divide a public is just as effective in the hands of anyone seeking power in a democracy as it is for established authoritarians. Today, every autocracy in the world demands that foreign companies locate their data-storage devices on its national territory, where the government can hack into it and control what goes out or in. But autocracies aren’t the only ones making that demand.</w:t>
      </w:r>
    </w:p>
    <w:p w:rsidR="0038383E" w:rsidRPr="00403AD2" w:rsidRDefault="0038383E" w:rsidP="0038383E">
      <w:pPr>
        <w:shd w:val="clear" w:color="auto" w:fill="FFFFFF"/>
        <w:spacing w:line="235" w:lineRule="atLeast"/>
        <w:rPr>
          <w:rFonts w:asciiTheme="minorHAnsi" w:hAnsiTheme="minorHAnsi"/>
          <w:color w:val="222222"/>
          <w:sz w:val="10"/>
        </w:rPr>
      </w:pPr>
      <w:r w:rsidRPr="00403AD2">
        <w:rPr>
          <w:rFonts w:asciiTheme="minorHAnsi" w:hAnsiTheme="minorHAnsi"/>
          <w:color w:val="222222"/>
          <w:sz w:val="10"/>
        </w:rPr>
        <w:t xml:space="preserve">If it was always a bit of myth that traditional authoritarian governments left individuals’ private lives undisturbed, now we are entering a world where privacy itself may become a myth. In such a world, all non-liberal governments will tend toward becoming “postmodern totalitarians.” </w:t>
      </w:r>
      <w:r w:rsidRPr="00403AD2">
        <w:rPr>
          <w:rStyle w:val="Emphasis"/>
          <w:rFonts w:asciiTheme="minorHAnsi" w:hAnsiTheme="minorHAnsi"/>
        </w:rPr>
        <w:t>What we used to regard as the inevitable progress toward democracy</w:t>
      </w:r>
      <w:r w:rsidRPr="00403AD2">
        <w:rPr>
          <w:rFonts w:asciiTheme="minorHAnsi" w:hAnsiTheme="minorHAnsi"/>
          <w:color w:val="222222"/>
          <w:sz w:val="10"/>
        </w:rPr>
        <w:t xml:space="preserve">, driven by economics and science, is </w:t>
      </w:r>
      <w:r w:rsidRPr="00403AD2">
        <w:rPr>
          <w:rStyle w:val="Emphasis"/>
          <w:rFonts w:asciiTheme="minorHAnsi" w:hAnsiTheme="minorHAnsi"/>
        </w:rPr>
        <w:t>being turned on its head</w:t>
      </w:r>
      <w:r w:rsidRPr="00403AD2">
        <w:rPr>
          <w:rFonts w:asciiTheme="minorHAnsi" w:hAnsiTheme="minorHAnsi"/>
          <w:color w:val="222222"/>
          <w:sz w:val="10"/>
        </w:rPr>
        <w:t>. In non-liberal societies, economics and science are leading toward the perfection of dictatorship.</w:t>
      </w:r>
    </w:p>
    <w:p w:rsidR="0038383E" w:rsidRPr="00403AD2" w:rsidRDefault="0038383E" w:rsidP="0038383E">
      <w:pPr>
        <w:shd w:val="clear" w:color="auto" w:fill="FFFFFF"/>
        <w:spacing w:line="235" w:lineRule="atLeast"/>
        <w:rPr>
          <w:rFonts w:asciiTheme="minorHAnsi" w:hAnsiTheme="minorHAnsi"/>
          <w:sz w:val="10"/>
        </w:rPr>
      </w:pPr>
      <w:r w:rsidRPr="00403AD2">
        <w:rPr>
          <w:rFonts w:asciiTheme="minorHAnsi" w:hAnsiTheme="minorHAnsi"/>
          <w:color w:val="222222"/>
          <w:sz w:val="10"/>
        </w:rPr>
        <w:t xml:space="preserve">If nothing else, </w:t>
      </w:r>
      <w:r w:rsidRPr="00403AD2">
        <w:rPr>
          <w:rStyle w:val="Emphasis"/>
          <w:rFonts w:asciiTheme="minorHAnsi" w:hAnsiTheme="minorHAnsi"/>
        </w:rPr>
        <w:t>that should make the</w:t>
      </w:r>
      <w:r w:rsidRPr="00403AD2">
        <w:rPr>
          <w:rFonts w:asciiTheme="minorHAnsi" w:hAnsiTheme="minorHAnsi"/>
          <w:sz w:val="10"/>
        </w:rPr>
        <w:t xml:space="preserve"> </w:t>
      </w:r>
      <w:r w:rsidRPr="00403AD2">
        <w:rPr>
          <w:rStyle w:val="Emphasis"/>
          <w:rFonts w:asciiTheme="minorHAnsi" w:hAnsiTheme="minorHAnsi"/>
        </w:rPr>
        <w:t>U</w:t>
      </w:r>
      <w:r w:rsidRPr="00403AD2">
        <w:rPr>
          <w:rFonts w:asciiTheme="minorHAnsi" w:hAnsiTheme="minorHAnsi"/>
          <w:sz w:val="10"/>
        </w:rPr>
        <w:t xml:space="preserve">nited </w:t>
      </w:r>
      <w:r w:rsidRPr="00403AD2">
        <w:rPr>
          <w:rStyle w:val="Emphasis"/>
          <w:rFonts w:asciiTheme="minorHAnsi" w:hAnsiTheme="minorHAnsi"/>
        </w:rPr>
        <w:t>S</w:t>
      </w:r>
      <w:r w:rsidRPr="00403AD2">
        <w:rPr>
          <w:rFonts w:asciiTheme="minorHAnsi" w:hAnsiTheme="minorHAnsi"/>
          <w:sz w:val="10"/>
        </w:rPr>
        <w:t xml:space="preserve">tates </w:t>
      </w:r>
      <w:r w:rsidRPr="00403AD2">
        <w:rPr>
          <w:rStyle w:val="Emphasis"/>
          <w:rFonts w:asciiTheme="minorHAnsi" w:hAnsiTheme="minorHAnsi"/>
        </w:rPr>
        <w:t>reconsider the idea of supporting “friendly” dictatorships.</w:t>
      </w:r>
      <w:r w:rsidRPr="00403AD2">
        <w:rPr>
          <w:rFonts w:asciiTheme="minorHAnsi" w:hAnsiTheme="minorHAnsi"/>
          <w:color w:val="222222"/>
          <w:sz w:val="10"/>
        </w:rPr>
        <w:t xml:space="preserve"> It was always a dubious proposition. As Elliott Abrams and others have recorded, the Reagan administration, which came into office convinced by Kirkpatrick’s arguments for supporting “friendly” right-wing autocracies, soon determined that this was a mistake. It turned out that </w:t>
      </w:r>
      <w:r w:rsidRPr="00403AD2">
        <w:rPr>
          <w:rStyle w:val="Emphasis"/>
          <w:rFonts w:asciiTheme="minorHAnsi" w:hAnsiTheme="minorHAnsi"/>
        </w:rPr>
        <w:t>the “friendly” dictatorships were not actually friends at all</w:t>
      </w:r>
      <w:r w:rsidRPr="00403AD2">
        <w:rPr>
          <w:rFonts w:asciiTheme="minorHAnsi" w:hAnsiTheme="minorHAnsi"/>
          <w:color w:val="222222"/>
          <w:sz w:val="10"/>
        </w:rPr>
        <w:t xml:space="preserve">. </w:t>
      </w:r>
      <w:r w:rsidRPr="00403AD2">
        <w:rPr>
          <w:rStyle w:val="StyleUnderline"/>
          <w:rFonts w:asciiTheme="minorHAnsi" w:hAnsiTheme="minorHAnsi"/>
        </w:rPr>
        <w:t>They were radicalizing their societies deliberately. They were more intent on crushing moderates and liberals than on eliminating radicals and revolutionaries, and not least because they knew that the threat of radical revolution kept the money and the weapons flowing from Washington.</w:t>
      </w:r>
      <w:r w:rsidRPr="00403AD2">
        <w:rPr>
          <w:rFonts w:asciiTheme="minorHAnsi" w:hAnsiTheme="minorHAnsi"/>
          <w:color w:val="222222"/>
          <w:sz w:val="10"/>
        </w:rPr>
        <w:t xml:space="preserve"> The Reagan administration discovered that, in the Philippines, South Korea, Chile, Paraguay and Haiti, </w:t>
      </w:r>
      <w:r w:rsidRPr="00403AD2">
        <w:rPr>
          <w:rFonts w:asciiTheme="minorHAnsi" w:hAnsiTheme="minorHAnsi"/>
          <w:sz w:val="10"/>
        </w:rPr>
        <w:t>the “friendly” dictators were obstacles to democracy, not to communism.</w:t>
      </w:r>
    </w:p>
    <w:p w:rsidR="0038383E" w:rsidRPr="00403AD2" w:rsidRDefault="0038383E" w:rsidP="0038383E">
      <w:pPr>
        <w:shd w:val="clear" w:color="auto" w:fill="FFFFFF"/>
        <w:spacing w:line="235" w:lineRule="atLeast"/>
        <w:rPr>
          <w:rStyle w:val="Emphasis"/>
          <w:rFonts w:asciiTheme="minorHAnsi" w:hAnsiTheme="minorHAnsi"/>
        </w:rPr>
      </w:pPr>
      <w:r w:rsidRPr="00403AD2">
        <w:rPr>
          <w:rFonts w:asciiTheme="minorHAnsi" w:hAnsiTheme="minorHAnsi"/>
          <w:color w:val="222222"/>
          <w:sz w:val="10"/>
        </w:rPr>
        <w:t xml:space="preserve">Egypt’s Hosni Mubarak played the game successfully for decades: He suppressed the moderate opposition while allowing space for the Muslim Brotherhood, knowing that the threat of a Brotherhood victory would keep the Americans on his side. It worked until he lost control of society — resulting in the Brotherhood victory at the ballot box in 2012 that his policies had helped make inevitable. </w:t>
      </w:r>
      <w:r w:rsidRPr="00403AD2">
        <w:rPr>
          <w:rStyle w:val="Emphasis"/>
          <w:rFonts w:asciiTheme="minorHAnsi" w:hAnsiTheme="minorHAnsi"/>
        </w:rPr>
        <w:t>That we have unlearned this very recent lesson and are once again looking to strongmen such as Crown Prince Mohammed bin Salman of Saudi Arabia</w:t>
      </w:r>
      <w:r w:rsidRPr="00403AD2">
        <w:rPr>
          <w:rFonts w:asciiTheme="minorHAnsi" w:hAnsiTheme="minorHAnsi"/>
          <w:color w:val="222222"/>
          <w:sz w:val="10"/>
        </w:rPr>
        <w:t xml:space="preserve"> and </w:t>
      </w:r>
      <w:r w:rsidRPr="00403AD2">
        <w:rPr>
          <w:rStyle w:val="Emphasis"/>
          <w:rFonts w:asciiTheme="minorHAnsi" w:hAnsiTheme="minorHAnsi"/>
        </w:rPr>
        <w:t>Egypt’s Sissi as allies is a testament to how difficult it is for convenient myths to die.</w:t>
      </w:r>
    </w:p>
    <w:p w:rsidR="0038383E" w:rsidRPr="00403AD2" w:rsidRDefault="0038383E" w:rsidP="0038383E">
      <w:pPr>
        <w:shd w:val="clear" w:color="auto" w:fill="FFFFFF"/>
        <w:spacing w:line="235" w:lineRule="atLeast"/>
        <w:rPr>
          <w:rFonts w:asciiTheme="minorHAnsi" w:hAnsiTheme="minorHAnsi"/>
          <w:color w:val="222222"/>
          <w:sz w:val="10"/>
        </w:rPr>
      </w:pPr>
      <w:r w:rsidRPr="00403AD2">
        <w:rPr>
          <w:rFonts w:asciiTheme="minorHAnsi" w:hAnsiTheme="minorHAnsi"/>
          <w:color w:val="222222"/>
          <w:sz w:val="10"/>
        </w:rPr>
        <w:t xml:space="preserve"> Today, we have even more powerful reasons not to support dictatorships, even those we deem “friendly.” The world is now being divided into two sectors: one in which social media and data are controlled by governments and citizens live in surveillance states; and one in which individuals still have some protection against government abuse. And the trend is clear — the surveillance-state sector is expanding and the protected space is shrinking. </w:t>
      </w:r>
      <w:r w:rsidRPr="00403AD2">
        <w:rPr>
          <w:rStyle w:val="StyleUnderline"/>
          <w:rFonts w:asciiTheme="minorHAnsi" w:hAnsiTheme="minorHAnsi"/>
        </w:rPr>
        <w:t>The world’s autocracies, even the “friendly” ones, are acquiring the new methods and technologies pioneered by Russia and China.</w:t>
      </w:r>
      <w:r w:rsidRPr="00403AD2">
        <w:rPr>
          <w:rFonts w:asciiTheme="minorHAnsi" w:hAnsiTheme="minorHAnsi"/>
          <w:color w:val="222222"/>
          <w:sz w:val="10"/>
        </w:rPr>
        <w:t xml:space="preserve"> And, as they do, they become part of the global surveillance-state network. They are also enhancing the power and reach of China and Russia, who by providing the technology and expertise to operate the mechanisms of social control are gaining access to this ever-expanding pool of data on everyone on the planet.</w:t>
      </w:r>
    </w:p>
    <w:p w:rsidR="0038383E" w:rsidRPr="00403AD2" w:rsidRDefault="0038383E" w:rsidP="0038383E">
      <w:pPr>
        <w:rPr>
          <w:rFonts w:asciiTheme="minorHAnsi" w:hAnsiTheme="minorHAnsi"/>
          <w:sz w:val="10"/>
        </w:rPr>
      </w:pPr>
      <w:r w:rsidRPr="00403AD2">
        <w:rPr>
          <w:rFonts w:asciiTheme="minorHAnsi" w:hAnsiTheme="minorHAnsi"/>
          <w:sz w:val="10"/>
        </w:rPr>
        <w:lastRenderedPageBreak/>
        <w:t xml:space="preserve"> We have already seen how authoritarian manipulation of social media transcends borders. Russia’s Internet Research Agency, its bot farms, state-sponsored trolls and sophisticated hacking have made Americans’ data and information space vulnerable — along with the minds into which that information is fed. A country such as Egypt may or may not be an ally in the struggle against radical Islam, but in the struggle between liberalism and autocratic anti-liberalism, Sissi’s Egypt will be on the other side.</w:t>
      </w:r>
    </w:p>
    <w:p w:rsidR="0038383E" w:rsidRPr="00403AD2" w:rsidRDefault="0038383E" w:rsidP="0038383E">
      <w:pPr>
        <w:shd w:val="clear" w:color="auto" w:fill="FFFFFF"/>
        <w:spacing w:line="235" w:lineRule="atLeast"/>
        <w:rPr>
          <w:rFonts w:asciiTheme="minorHAnsi" w:hAnsiTheme="minorHAnsi"/>
          <w:color w:val="222222"/>
          <w:sz w:val="10"/>
        </w:rPr>
      </w:pPr>
      <w:r w:rsidRPr="00403AD2">
        <w:rPr>
          <w:rFonts w:asciiTheme="minorHAnsi" w:hAnsiTheme="minorHAnsi"/>
          <w:color w:val="222222"/>
          <w:sz w:val="10"/>
        </w:rPr>
        <w:t xml:space="preserve"> Much more is at risk than our privacy. We </w:t>
      </w:r>
      <w:r w:rsidRPr="00403AD2">
        <w:rPr>
          <w:rStyle w:val="StyleUnderline"/>
          <w:rFonts w:asciiTheme="minorHAnsi" w:hAnsiTheme="minorHAnsi"/>
        </w:rPr>
        <w:t>have been living with the comforting myth that the great progress we have witnessed in human behavior since the mid-20th century, the reductions in violence, in the brutality of the state, in torture, in mass killing, cannot be reversed</w:t>
      </w:r>
      <w:r w:rsidRPr="00403AD2">
        <w:rPr>
          <w:rFonts w:asciiTheme="minorHAnsi" w:hAnsiTheme="minorHAnsi"/>
          <w:color w:val="222222"/>
          <w:sz w:val="10"/>
        </w:rPr>
        <w:t xml:space="preserve">. </w:t>
      </w:r>
      <w:r w:rsidRPr="00403AD2">
        <w:rPr>
          <w:rStyle w:val="Emphasis"/>
          <w:rFonts w:asciiTheme="minorHAnsi" w:hAnsiTheme="minorHAnsi"/>
        </w:rPr>
        <w:t>There can be no more holocausts; no more genocides; no more Stalinist gulags.</w:t>
      </w:r>
      <w:r w:rsidRPr="00403AD2">
        <w:rPr>
          <w:rFonts w:asciiTheme="minorHAnsi" w:hAnsiTheme="minorHAnsi"/>
          <w:color w:val="222222"/>
          <w:sz w:val="10"/>
        </w:rPr>
        <w:t xml:space="preserve"> We insist on believing there is a new floor below which people and governments cannot sink. But this is just another illusion born in the era that is now passing.</w:t>
      </w:r>
    </w:p>
    <w:p w:rsidR="0038383E" w:rsidRPr="00403AD2" w:rsidRDefault="0038383E" w:rsidP="0038383E">
      <w:pPr>
        <w:shd w:val="clear" w:color="auto" w:fill="FFFFFF"/>
        <w:spacing w:line="235" w:lineRule="atLeast"/>
        <w:rPr>
          <w:rStyle w:val="StyleUnderline"/>
          <w:rFonts w:asciiTheme="minorHAnsi" w:hAnsiTheme="minorHAnsi"/>
        </w:rPr>
      </w:pPr>
      <w:r w:rsidRPr="00403AD2">
        <w:rPr>
          <w:rStyle w:val="StyleUnderline"/>
          <w:rFonts w:asciiTheme="minorHAnsi" w:hAnsiTheme="minorHAnsi"/>
        </w:rPr>
        <w:t>The enormous progress of the past seven-plus decades was not some natural evolution of humanity</w:t>
      </w:r>
      <w:r w:rsidRPr="00403AD2">
        <w:rPr>
          <w:rFonts w:asciiTheme="minorHAnsi" w:hAnsiTheme="minorHAnsi"/>
          <w:color w:val="222222"/>
          <w:sz w:val="10"/>
        </w:rPr>
        <w:t xml:space="preserve">; it </w:t>
      </w:r>
      <w:r w:rsidRPr="00403AD2">
        <w:rPr>
          <w:rStyle w:val="Emphasis"/>
          <w:rFonts w:asciiTheme="minorHAnsi" w:hAnsiTheme="minorHAnsi"/>
        </w:rPr>
        <w:t>was the product of liberalism’s unprecedented power and influence in the international system</w:t>
      </w:r>
      <w:r w:rsidRPr="00403AD2">
        <w:rPr>
          <w:rFonts w:asciiTheme="minorHAnsi" w:hAnsiTheme="minorHAnsi"/>
          <w:color w:val="222222"/>
          <w:sz w:val="10"/>
        </w:rPr>
        <w:t xml:space="preserve">. Until the second half of the 20th century, humanity was moving in the other direction. We err in thinking that the horrors perpetrated against Ukrainians and Chinese during the 1930s, and against Jews during the 1940s, were bizarre aberrations. Had World War II produced a different set of victors, as it might have, such behavior would have persisted as a regular feature of existence. </w:t>
      </w:r>
      <w:r w:rsidRPr="00403AD2">
        <w:rPr>
          <w:rFonts w:asciiTheme="minorHAnsi" w:hAnsiTheme="minorHAnsi"/>
          <w:sz w:val="10"/>
        </w:rPr>
        <w:t>It certainly has persisted outside the liberal world in the postwar era — in Cambodia and Rwanda, in Sudan and the Balkans, in Syria and Myanmar.</w:t>
      </w:r>
    </w:p>
    <w:p w:rsidR="0038383E" w:rsidRPr="00403AD2" w:rsidRDefault="0038383E" w:rsidP="0038383E">
      <w:pPr>
        <w:shd w:val="clear" w:color="auto" w:fill="FFFFFF"/>
        <w:spacing w:line="235" w:lineRule="atLeast"/>
        <w:rPr>
          <w:rStyle w:val="StyleUnderline"/>
          <w:rFonts w:asciiTheme="minorHAnsi" w:hAnsiTheme="minorHAnsi"/>
        </w:rPr>
      </w:pPr>
      <w:r w:rsidRPr="00403AD2">
        <w:rPr>
          <w:rStyle w:val="StyleUnderline"/>
          <w:rFonts w:asciiTheme="minorHAnsi" w:hAnsiTheme="minorHAnsi"/>
        </w:rPr>
        <w:t xml:space="preserve">Even liberal nations are capable of atrocities, though they recoil at them when discovered. Non-liberal nations do not recoil. Today, we need only look to the concentration camps in China where more than 1 million Muslim Uighurs are being subjected to mental and physical torture and “re-education.” </w:t>
      </w:r>
      <w:r w:rsidRPr="00403AD2">
        <w:rPr>
          <w:rStyle w:val="Emphasis"/>
          <w:rFonts w:asciiTheme="minorHAnsi" w:hAnsiTheme="minorHAnsi"/>
        </w:rPr>
        <w:t>As authoritarian nations and the authoritarian idea gain strength, there will be fewer and fewer barriers to what illiberal governments can do to their people.</w:t>
      </w:r>
    </w:p>
    <w:p w:rsidR="0038383E" w:rsidRPr="00403AD2" w:rsidRDefault="0038383E" w:rsidP="0038383E">
      <w:pPr>
        <w:rPr>
          <w:rFonts w:asciiTheme="minorHAnsi" w:hAnsiTheme="minorHAnsi"/>
          <w:sz w:val="10"/>
        </w:rPr>
      </w:pPr>
      <w:r w:rsidRPr="00403AD2">
        <w:rPr>
          <w:rFonts w:asciiTheme="minorHAnsi" w:hAnsiTheme="minorHAnsi"/>
          <w:sz w:val="10"/>
        </w:rPr>
        <w:t>We need to start imagining what it will be like to live in such a world, even if the United States does not fall prey to these forces itself. Just as during the 1930s, when realists such as Robert Taft assured Americans that their lives would be undisturbed by the collapse of democracy in Europe and the triumph of authoritarianism in Asia, so we have realists today insisting that we pull back from confronting the great authoritarian powers rising in Eurasia. President Franklin D. Roosevelt’s answer, that a world in which the United States was the “lone island” of democratic liberalism would be a “shabby and dangerous place to live in,” went largely unheeded then and no doubt will go largely unheeded again today.</w:t>
      </w:r>
    </w:p>
    <w:p w:rsidR="0038383E" w:rsidRPr="00403AD2" w:rsidRDefault="0038383E" w:rsidP="0038383E">
      <w:pPr>
        <w:rPr>
          <w:rFonts w:asciiTheme="minorHAnsi" w:hAnsiTheme="minorHAnsi"/>
          <w:sz w:val="10"/>
        </w:rPr>
      </w:pPr>
      <w:proofErr w:type="gramStart"/>
      <w:r w:rsidRPr="00403AD2">
        <w:rPr>
          <w:rFonts w:asciiTheme="minorHAnsi" w:hAnsiTheme="minorHAnsi"/>
          <w:sz w:val="10"/>
        </w:rPr>
        <w:t>To</w:t>
      </w:r>
      <w:proofErr w:type="gramEnd"/>
      <w:r w:rsidRPr="00403AD2">
        <w:rPr>
          <w:rFonts w:asciiTheme="minorHAnsi" w:hAnsiTheme="minorHAnsi"/>
          <w:sz w:val="10"/>
        </w:rPr>
        <w:t xml:space="preserve"> many these days, liberalism is just some hazy amalgam of idealisms, to be saluted or scorned depending on whose ox is being gored. </w:t>
      </w:r>
      <w:r w:rsidRPr="00403AD2">
        <w:rPr>
          <w:rStyle w:val="StyleUnderline"/>
          <w:rFonts w:asciiTheme="minorHAnsi" w:hAnsiTheme="minorHAnsi"/>
        </w:rPr>
        <w:t xml:space="preserve">Those who have enjoyed the privileges of race and gender, who have been part of a comfortable majority in shaping cultural and religious norms, are turning away from liberalism as those privileges have become threatened — just as critics of liberal capitalism on the American left once turned away from liberalism in the name of equality and justice and may be doing so again. </w:t>
      </w:r>
      <w:r w:rsidRPr="00403AD2">
        <w:rPr>
          <w:rStyle w:val="Emphasis"/>
          <w:rFonts w:asciiTheme="minorHAnsi" w:hAnsiTheme="minorHAnsi"/>
        </w:rPr>
        <w:t>They do so</w:t>
      </w:r>
      <w:r w:rsidRPr="00403AD2">
        <w:rPr>
          <w:rFonts w:asciiTheme="minorHAnsi" w:hAnsiTheme="minorHAnsi"/>
          <w:sz w:val="10"/>
        </w:rPr>
        <w:t xml:space="preserve">, however, </w:t>
      </w:r>
      <w:r w:rsidRPr="00403AD2">
        <w:rPr>
          <w:rStyle w:val="Emphasis"/>
          <w:rFonts w:asciiTheme="minorHAnsi" w:hAnsiTheme="minorHAnsi"/>
        </w:rPr>
        <w:t>with an unspoken faith that liberalism will continue to survive, that their right to critique liberalism will be protected by the very liberalism they are critiquing.</w:t>
      </w:r>
    </w:p>
    <w:p w:rsidR="0038383E" w:rsidRPr="00403AD2" w:rsidRDefault="0038383E" w:rsidP="0038383E">
      <w:pPr>
        <w:shd w:val="clear" w:color="auto" w:fill="FFFFFF"/>
        <w:spacing w:line="235" w:lineRule="atLeast"/>
        <w:rPr>
          <w:rStyle w:val="StyleUnderline"/>
          <w:rFonts w:asciiTheme="minorHAnsi" w:hAnsiTheme="minorHAnsi"/>
        </w:rPr>
      </w:pPr>
      <w:r w:rsidRPr="00403AD2">
        <w:rPr>
          <w:rFonts w:asciiTheme="minorHAnsi" w:hAnsiTheme="minorHAnsi"/>
          <w:color w:val="222222"/>
          <w:sz w:val="10"/>
        </w:rPr>
        <w:t xml:space="preserve">Today, that confidence is misplaced, and one wonders whether Americans would have the same attitude if they knew what it meant for them. We seem to have lost sight of a simple and very practical reality: that whatever we may think about the persistent problems of our lives, about the appropriate balance between rights and traditions, between prosperity and equality, between faith and reason, </w:t>
      </w:r>
      <w:r w:rsidRPr="00403AD2">
        <w:rPr>
          <w:rStyle w:val="StyleUnderline"/>
          <w:rFonts w:asciiTheme="minorHAnsi" w:hAnsiTheme="minorHAnsi"/>
        </w:rPr>
        <w:t xml:space="preserve">only liberalism ensures our right to hold and express those thoughts and to battle over them in the public arena. </w:t>
      </w:r>
      <w:r w:rsidRPr="00403AD2">
        <w:rPr>
          <w:rStyle w:val="Emphasis"/>
          <w:rFonts w:asciiTheme="minorHAnsi" w:hAnsiTheme="minorHAnsi"/>
        </w:rPr>
        <w:t>Liberalism is all that</w:t>
      </w:r>
      <w:r w:rsidRPr="00403AD2">
        <w:rPr>
          <w:rFonts w:asciiTheme="minorHAnsi" w:hAnsiTheme="minorHAnsi"/>
          <w:color w:val="222222"/>
          <w:sz w:val="10"/>
        </w:rPr>
        <w:t xml:space="preserve"> keeps us, and has </w:t>
      </w:r>
      <w:r w:rsidRPr="00403AD2">
        <w:rPr>
          <w:rStyle w:val="Emphasis"/>
          <w:rFonts w:asciiTheme="minorHAnsi" w:hAnsiTheme="minorHAnsi"/>
        </w:rPr>
        <w:t>ever kept us, from being burned at the stake for what we believe</w:t>
      </w:r>
      <w:r w:rsidRPr="00403AD2">
        <w:rPr>
          <w:rStyle w:val="StyleUnderline"/>
          <w:rFonts w:asciiTheme="minorHAnsi" w:hAnsiTheme="minorHAnsi"/>
        </w:rPr>
        <w:t>.</w:t>
      </w:r>
    </w:p>
    <w:p w:rsidR="0038383E" w:rsidRDefault="0038383E" w:rsidP="003A7760">
      <w:pPr>
        <w:rPr>
          <w:rFonts w:asciiTheme="minorHAnsi" w:hAnsiTheme="minorHAnsi"/>
        </w:rPr>
      </w:pPr>
    </w:p>
    <w:p w:rsidR="00013184" w:rsidRDefault="00013184" w:rsidP="00013184">
      <w:pPr>
        <w:pStyle w:val="Heading3"/>
      </w:pPr>
      <w:r>
        <w:lastRenderedPageBreak/>
        <w:t>AT: Spheres of Influence World</w:t>
      </w:r>
    </w:p>
    <w:p w:rsidR="00013184" w:rsidRDefault="00013184" w:rsidP="00013184"/>
    <w:p w:rsidR="00E30F2A" w:rsidRDefault="00E30F2A" w:rsidP="00E30F2A">
      <w:pPr>
        <w:pStyle w:val="Heading4"/>
      </w:pPr>
      <w:r>
        <w:t>Spheres of influence cause violent disruption and war</w:t>
      </w:r>
    </w:p>
    <w:p w:rsidR="00E30F2A" w:rsidRPr="00A97933" w:rsidRDefault="00E30F2A" w:rsidP="00E30F2A">
      <w:r w:rsidRPr="00A97933">
        <w:rPr>
          <w:rStyle w:val="Style13ptBold"/>
        </w:rPr>
        <w:t>Blinken, 16</w:t>
      </w:r>
      <w:r>
        <w:t xml:space="preserve"> – Retired American government official who served as United States Deputy Secretary of State from 2015 to 2017 and Deputy National Security Advisor from 2013 to 2015 under President Barack Obama (Anthony J., “What Is America Without Influence? Trump Will Find Out.”, The New York Times, Dec. 13, 2016, </w:t>
      </w:r>
      <w:hyperlink r:id="rId279" w:history="1">
        <w:r w:rsidRPr="008D4C15">
          <w:rPr>
            <w:rStyle w:val="Hyperlink"/>
          </w:rPr>
          <w:t>https://www.nytimes.com/2016/12/13/opinion/what-is-america-without-influence-trump-will-find-out.html</w:t>
        </w:r>
      </w:hyperlink>
      <w:r>
        <w:t>)//MJ</w:t>
      </w:r>
    </w:p>
    <w:p w:rsidR="00E30F2A" w:rsidRDefault="00E30F2A" w:rsidP="00E30F2A">
      <w:r w:rsidRPr="00A97933">
        <w:rPr>
          <w:rStyle w:val="Emphasis"/>
        </w:rPr>
        <w:t>The liberal order led by the United States favored an open world connected by the free flow of people, goods, ideas and capital, a world grounded in the principles of self-determination and sovereignty</w:t>
      </w:r>
      <w:r w:rsidRPr="00A97933">
        <w:rPr>
          <w:rStyle w:val="StyleUnderline"/>
        </w:rPr>
        <w:t xml:space="preserve"> for nations and basic rights for their citizens</w:t>
      </w:r>
      <w:r>
        <w:t>. It did fall short of its ideals, often in Latin America and Southeast Asia. Yet despite the hair-trigger tensions of the Cold War, it produced decades of peace between the great powers while building shared prosperity.</w:t>
      </w:r>
    </w:p>
    <w:p w:rsidR="00E30F2A" w:rsidRPr="00A97933" w:rsidRDefault="00E30F2A" w:rsidP="00E30F2A">
      <w:pPr>
        <w:rPr>
          <w:rStyle w:val="StyleUnderline"/>
        </w:rPr>
      </w:pPr>
      <w:r w:rsidRPr="00A97933">
        <w:rPr>
          <w:rStyle w:val="Emphasis"/>
        </w:rPr>
        <w:t>The postwar order that America built now is facing acute challenges</w:t>
      </w:r>
      <w:r w:rsidRPr="00A97933">
        <w:rPr>
          <w:rStyle w:val="StyleUnderline"/>
        </w:rPr>
        <w:t>, including from old competitors</w:t>
      </w:r>
      <w:r>
        <w:t>. Russia’s president, Vladimir Putin, is no Stalin and Russia is no Soviet Union</w:t>
      </w:r>
      <w:r w:rsidRPr="00483E8C">
        <w:t xml:space="preserve">. </w:t>
      </w:r>
      <w:r w:rsidRPr="00A97933">
        <w:rPr>
          <w:rStyle w:val="StyleUnderline"/>
        </w:rPr>
        <w:t>But Mr. Putin does seek to recreate a Russian sphere of influence while picking apart the liberal international order that prevailed in the Cold War. China remains focused on stability at home, but the “new model of great power relations” it has proposed to the United States would have us stick to our side of the Pacific and let China play the pre-eminent role on its side.</w:t>
      </w:r>
    </w:p>
    <w:p w:rsidR="00E30F2A" w:rsidRPr="00A97933" w:rsidRDefault="00E30F2A" w:rsidP="00E30F2A">
      <w:pPr>
        <w:rPr>
          <w:rStyle w:val="StyleUnderline"/>
        </w:rPr>
      </w:pPr>
      <w:r w:rsidRPr="00A33E16">
        <w:rPr>
          <w:rStyle w:val="StyleUnderline"/>
        </w:rPr>
        <w:t>America’s allies in Europe and Asia</w:t>
      </w:r>
      <w:r>
        <w:t xml:space="preserve"> are fixated on whether the Donald Trump administration will reject the re-emergence of spheres of influence or embrace them. </w:t>
      </w:r>
      <w:r w:rsidRPr="00A33E16">
        <w:t xml:space="preserve">They </w:t>
      </w:r>
      <w:r w:rsidRPr="00A97933">
        <w:rPr>
          <w:rStyle w:val="StyleUnderline"/>
        </w:rPr>
        <w:t>worry that</w:t>
      </w:r>
      <w:r w:rsidRPr="00AF1DFF">
        <w:t>, in his campaign, Mr.</w:t>
      </w:r>
      <w:r w:rsidRPr="00A97933">
        <w:rPr>
          <w:rStyle w:val="Emphasis"/>
        </w:rPr>
        <w:t xml:space="preserve"> Trump seemed to approve of the “strong” leadership of autocrats</w:t>
      </w:r>
      <w:r w:rsidRPr="00A97933">
        <w:rPr>
          <w:rStyle w:val="StyleUnderline"/>
        </w:rPr>
        <w:t xml:space="preserve"> and favor a transactional approach to Mr. Putin. He showed little concern about Russia’s cybermeddling in our election or aggression in Ukraine while suggesting that NATO is “obsolete.” He argued that the United States should get out of the business of “defending the world” and described Japan and South Korea as free riders that should pick up the burden of their own defense and nuclear deterrence.</w:t>
      </w:r>
    </w:p>
    <w:p w:rsidR="00E30F2A" w:rsidRDefault="00E30F2A" w:rsidP="00E30F2A">
      <w:r>
        <w:t>He has promised to jettison the Trans-Pacific Partnership trade agreement, ceding to China economic leadership and strategic influence in Asia. For many Europeans and Asians, these proclamations translate into a world in which the United States retreats into its cocoon, and Russia and China dominate them in both political and economic spheres.</w:t>
      </w:r>
    </w:p>
    <w:p w:rsidR="00E30F2A" w:rsidRDefault="00E30F2A" w:rsidP="00E30F2A">
      <w:r w:rsidRPr="00A97933">
        <w:rPr>
          <w:rStyle w:val="Emphasis"/>
        </w:rPr>
        <w:t>The United States must not see China or Russia through a zero-sum prism</w:t>
      </w:r>
      <w:r w:rsidRPr="00A97933">
        <w:rPr>
          <w:rStyle w:val="StyleUnderline"/>
        </w:rPr>
        <w:t>. The Obama administration has deepened areas of cooperation with Beijing, from the Paris climate agreement, the handling of the Ebola epidemic, the Iran nuclear deal and North Korea to joint projects in developing countries.</w:t>
      </w:r>
      <w:r>
        <w:t xml:space="preserve"> It negotiated the New Start nuclear arms reduction treaty with Moscow and championed Russia’s admission into the World Trade Organization.</w:t>
      </w:r>
    </w:p>
    <w:p w:rsidR="00E30F2A" w:rsidRDefault="00E30F2A" w:rsidP="00E30F2A">
      <w:r w:rsidRPr="00A97933">
        <w:rPr>
          <w:rStyle w:val="Emphasis"/>
        </w:rPr>
        <w:t>Yet when Russia or China challenge the principles of the liberal international order, the United States must stand up to them</w:t>
      </w:r>
      <w:r w:rsidRPr="00A97933">
        <w:rPr>
          <w:rStyle w:val="StyleUnderline"/>
        </w:rPr>
        <w:t>.</w:t>
      </w:r>
      <w:r>
        <w:t xml:space="preserve"> In Ukraine, Mr. Putin has sought to change the borders of Russia’s neighbor by force while denying its people the right to decide with which countries, unions or alliances they associate. It is why American support for Ukraine matters.</w:t>
      </w:r>
    </w:p>
    <w:p w:rsidR="00E30F2A" w:rsidRPr="00A97933" w:rsidRDefault="00E30F2A" w:rsidP="00E30F2A">
      <w:pPr>
        <w:rPr>
          <w:rStyle w:val="StyleUnderline"/>
        </w:rPr>
      </w:pPr>
      <w:r>
        <w:lastRenderedPageBreak/>
        <w:t>So does our resolute support for international law in the South China Sea</w:t>
      </w:r>
      <w:r w:rsidRPr="00A97933">
        <w:rPr>
          <w:rStyle w:val="StyleUnderline"/>
        </w:rPr>
        <w:t>. There, China’s conduct in claiming vast territorial waters and building military outposts on artificial islands risks undermining the freedom of navigation and free flow of commerce upon which our prosperity depends, the peaceful resolution of disputes that undergirds stability and the rights of allies we have vowed to defend.</w:t>
      </w:r>
    </w:p>
    <w:p w:rsidR="00E30F2A" w:rsidRDefault="00E30F2A" w:rsidP="00E30F2A">
      <w:r w:rsidRPr="00A97933">
        <w:rPr>
          <w:rStyle w:val="Emphasis"/>
        </w:rPr>
        <w:t>A sphere-of-influence world would not be peaceful or stable</w:t>
      </w:r>
      <w:r w:rsidRPr="00A97933">
        <w:rPr>
          <w:rStyle w:val="StyleUnderline"/>
        </w:rPr>
        <w:t xml:space="preserve">; the United States will not be immune to its violent disruptions. Hegemons are rarely content with what they’ve got; the demand to expand their zones as well as cycles of rebellion and repression within them will lead to conflicts that draw us in. </w:t>
      </w:r>
      <w:r>
        <w:t>The United States would have to accept permanent commercial disadvantage as economic spheres of influence shut us out or incite a race to the bottom for workers, the environment, intellectual property and transparency.</w:t>
      </w:r>
    </w:p>
    <w:p w:rsidR="00E30F2A" w:rsidRDefault="00E30F2A" w:rsidP="00E30F2A">
      <w:r w:rsidRPr="00A97933">
        <w:rPr>
          <w:rStyle w:val="StyleUnderline"/>
        </w:rPr>
        <w:t>America’s greatest contribution to peace and progress has been laying the foundation for an open, rules-based, connected world</w:t>
      </w:r>
      <w:r>
        <w:t>. Now we have to decide whether to continue to defend, amend and build upon that foundation or become complicit in dismantling it.</w:t>
      </w:r>
    </w:p>
    <w:p w:rsidR="00013184" w:rsidRPr="00013184" w:rsidRDefault="00013184" w:rsidP="00013184"/>
    <w:p w:rsidR="00D01F7B" w:rsidRPr="00403AD2" w:rsidRDefault="00D01F7B" w:rsidP="00D01F7B">
      <w:pPr>
        <w:pStyle w:val="Heading3"/>
        <w:rPr>
          <w:rFonts w:asciiTheme="minorHAnsi" w:hAnsiTheme="minorHAnsi"/>
        </w:rPr>
      </w:pPr>
      <w:r w:rsidRPr="00403AD2">
        <w:rPr>
          <w:rFonts w:asciiTheme="minorHAnsi" w:hAnsiTheme="minorHAnsi"/>
        </w:rPr>
        <w:lastRenderedPageBreak/>
        <w:t>AT: LIO Collapse Inevitable</w:t>
      </w:r>
    </w:p>
    <w:p w:rsidR="00D01F7B" w:rsidRPr="00403AD2" w:rsidRDefault="00D01F7B" w:rsidP="00D01F7B">
      <w:pPr>
        <w:rPr>
          <w:rFonts w:asciiTheme="minorHAnsi" w:hAnsiTheme="minorHAnsi"/>
        </w:rPr>
      </w:pPr>
    </w:p>
    <w:p w:rsidR="00D01F7B" w:rsidRPr="00403AD2" w:rsidRDefault="00D01F7B" w:rsidP="00D01F7B">
      <w:pPr>
        <w:pStyle w:val="Heading4"/>
        <w:rPr>
          <w:rFonts w:asciiTheme="minorHAnsi" w:hAnsiTheme="minorHAnsi"/>
        </w:rPr>
      </w:pPr>
      <w:r w:rsidRPr="00403AD2">
        <w:rPr>
          <w:rFonts w:asciiTheme="minorHAnsi" w:hAnsiTheme="minorHAnsi"/>
        </w:rPr>
        <w:t xml:space="preserve">The liberal order is fragile --- only sustained US leadership solves. </w:t>
      </w:r>
    </w:p>
    <w:p w:rsidR="00D01F7B" w:rsidRPr="00403AD2" w:rsidRDefault="00D01F7B" w:rsidP="00D01F7B">
      <w:pPr>
        <w:rPr>
          <w:rFonts w:asciiTheme="minorHAnsi" w:hAnsiTheme="minorHAnsi"/>
        </w:rPr>
      </w:pPr>
      <w:r w:rsidRPr="00403AD2">
        <w:rPr>
          <w:rStyle w:val="Style13ptBold"/>
          <w:rFonts w:asciiTheme="minorHAnsi" w:hAnsiTheme="minorHAnsi"/>
        </w:rPr>
        <w:t>Brands, 18</w:t>
      </w:r>
      <w:r w:rsidRPr="00403AD2">
        <w:rPr>
          <w:rFonts w:asciiTheme="minorHAnsi" w:hAnsiTheme="minorHAnsi"/>
        </w:rPr>
        <w:t xml:space="preserve"> --- Henry Kissinger Distinguished Professor at Johns Hopkins University’s School of Advanced International Studies (8/15/18, Hal, “America’s Global Order Is in Retreat; China and Russia would love to see the collapse of liberal internationalism,” </w:t>
      </w:r>
      <w:hyperlink r:id="rId280" w:history="1">
        <w:r w:rsidRPr="00403AD2">
          <w:rPr>
            <w:rStyle w:val="Hyperlink"/>
            <w:rFonts w:asciiTheme="minorHAnsi" w:hAnsiTheme="minorHAnsi"/>
          </w:rPr>
          <w:t>https://www.bloomberg.com/opinion/articles/2018-08-15/putin-and-xi-threaten-america-s-global-order</w:t>
        </w:r>
      </w:hyperlink>
      <w:r w:rsidRPr="00403AD2">
        <w:rPr>
          <w:rFonts w:asciiTheme="minorHAnsi" w:hAnsiTheme="minorHAnsi"/>
        </w:rPr>
        <w:t>, accessed on 6/28/19, Dhruv)</w:t>
      </w:r>
    </w:p>
    <w:p w:rsidR="00D01F7B" w:rsidRPr="00403AD2" w:rsidRDefault="00D01F7B" w:rsidP="00D01F7B">
      <w:pPr>
        <w:rPr>
          <w:rStyle w:val="Emphasis"/>
          <w:rFonts w:asciiTheme="minorHAnsi" w:hAnsiTheme="minorHAnsi"/>
        </w:rPr>
      </w:pPr>
      <w:r w:rsidRPr="00403AD2">
        <w:rPr>
          <w:rFonts w:asciiTheme="minorHAnsi" w:hAnsiTheme="minorHAnsi"/>
        </w:rPr>
        <w:t xml:space="preserve">The “liberal international order” is not a myth, but that doesn’t mean it lacks for problems. In my previous column, I explained what the liberal order is, how and why the U.S. led its creation, what it has accomplished, and why the strongest recent critiques of it are overblown. Yet those critics nonetheless get one thing right: </w:t>
      </w:r>
      <w:r w:rsidRPr="00403AD2">
        <w:rPr>
          <w:rStyle w:val="Emphasis"/>
          <w:rFonts w:asciiTheme="minorHAnsi" w:hAnsiTheme="minorHAnsi"/>
        </w:rPr>
        <w:t>The liberal order is facing a barrage of pressures.</w:t>
      </w:r>
    </w:p>
    <w:p w:rsidR="00D01F7B" w:rsidRPr="00403AD2" w:rsidRDefault="00D01F7B" w:rsidP="00D01F7B">
      <w:pPr>
        <w:rPr>
          <w:rStyle w:val="StyleUnderline"/>
          <w:rFonts w:asciiTheme="minorHAnsi" w:hAnsiTheme="minorHAnsi"/>
        </w:rPr>
      </w:pPr>
      <w:r w:rsidRPr="00403AD2">
        <w:rPr>
          <w:rStyle w:val="Emphasis"/>
          <w:rFonts w:asciiTheme="minorHAnsi" w:hAnsiTheme="minorHAnsi"/>
        </w:rPr>
        <w:t>Those pressures are by no means irresistible, but addressing them will require</w:t>
      </w:r>
      <w:r w:rsidRPr="00403AD2">
        <w:rPr>
          <w:rFonts w:asciiTheme="minorHAnsi" w:hAnsiTheme="minorHAnsi"/>
        </w:rPr>
        <w:t xml:space="preserve"> — as a baseline condition — </w:t>
      </w:r>
      <w:r w:rsidRPr="00403AD2">
        <w:rPr>
          <w:rStyle w:val="Emphasis"/>
          <w:rFonts w:asciiTheme="minorHAnsi" w:hAnsiTheme="minorHAnsi"/>
        </w:rPr>
        <w:t>a degree of U.S. commitment that is presently uncertain</w:t>
      </w:r>
      <w:r w:rsidRPr="00403AD2">
        <w:rPr>
          <w:rStyle w:val="StyleUnderline"/>
          <w:rFonts w:asciiTheme="minorHAnsi" w:hAnsiTheme="minorHAnsi"/>
        </w:rPr>
        <w:t>.</w:t>
      </w:r>
    </w:p>
    <w:p w:rsidR="00D01F7B" w:rsidRPr="00403AD2" w:rsidRDefault="00D01F7B" w:rsidP="00D01F7B">
      <w:pPr>
        <w:rPr>
          <w:rStyle w:val="StyleUnderline"/>
          <w:rFonts w:asciiTheme="minorHAnsi" w:hAnsiTheme="minorHAnsi"/>
        </w:rPr>
      </w:pPr>
      <w:r w:rsidRPr="00403AD2">
        <w:rPr>
          <w:rStyle w:val="StyleUnderline"/>
          <w:rFonts w:asciiTheme="minorHAnsi" w:hAnsiTheme="minorHAnsi"/>
        </w:rPr>
        <w:t>There are three basic challenges testing the liberal order</w:t>
      </w:r>
      <w:r w:rsidRPr="00403AD2">
        <w:rPr>
          <w:rFonts w:asciiTheme="minorHAnsi" w:hAnsiTheme="minorHAnsi"/>
        </w:rPr>
        <w:t xml:space="preserve"> today. </w:t>
      </w:r>
      <w:r w:rsidRPr="00403AD2">
        <w:rPr>
          <w:rStyle w:val="StyleUnderline"/>
          <w:rFonts w:asciiTheme="minorHAnsi" w:hAnsiTheme="minorHAnsi"/>
        </w:rPr>
        <w:t>The first is the instability caused by authoritarian great powers. These rivals have partially benefited from the order</w:t>
      </w:r>
      <w:r w:rsidRPr="00403AD2">
        <w:rPr>
          <w:rFonts w:asciiTheme="minorHAnsi" w:hAnsiTheme="minorHAnsi"/>
        </w:rPr>
        <w:t xml:space="preserve"> — particularly the access it provides to global markets and capital — </w:t>
      </w:r>
      <w:r w:rsidRPr="00403AD2">
        <w:rPr>
          <w:rStyle w:val="StyleUnderline"/>
          <w:rFonts w:asciiTheme="minorHAnsi" w:hAnsiTheme="minorHAnsi"/>
        </w:rPr>
        <w:t>but nonetheless view it as a barrier to their geopolitical designs.</w:t>
      </w:r>
    </w:p>
    <w:p w:rsidR="00D01F7B" w:rsidRPr="00403AD2" w:rsidRDefault="00D01F7B" w:rsidP="00D01F7B">
      <w:pPr>
        <w:rPr>
          <w:rFonts w:asciiTheme="minorHAnsi" w:hAnsiTheme="minorHAnsi"/>
        </w:rPr>
      </w:pPr>
      <w:r w:rsidRPr="00403AD2">
        <w:rPr>
          <w:rStyle w:val="StyleUnderline"/>
          <w:rFonts w:asciiTheme="minorHAnsi" w:hAnsiTheme="minorHAnsi"/>
        </w:rPr>
        <w:t>For Russia and China, the liberal international order is</w:t>
      </w:r>
      <w:r w:rsidRPr="00403AD2">
        <w:rPr>
          <w:rFonts w:asciiTheme="minorHAnsi" w:hAnsiTheme="minorHAnsi"/>
        </w:rPr>
        <w:t xml:space="preserve"> inherently </w:t>
      </w:r>
      <w:r w:rsidRPr="00403AD2">
        <w:rPr>
          <w:rStyle w:val="StyleUnderline"/>
          <w:rFonts w:asciiTheme="minorHAnsi" w:hAnsiTheme="minorHAnsi"/>
        </w:rPr>
        <w:t>threatening</w:t>
      </w:r>
      <w:r w:rsidRPr="00403AD2">
        <w:rPr>
          <w:rFonts w:asciiTheme="minorHAnsi" w:hAnsiTheme="minorHAnsi"/>
        </w:rPr>
        <w:t xml:space="preserve">. This is because </w:t>
      </w:r>
      <w:r w:rsidRPr="00403AD2">
        <w:rPr>
          <w:rStyle w:val="StyleUnderline"/>
          <w:rFonts w:asciiTheme="minorHAnsi" w:hAnsiTheme="minorHAnsi"/>
        </w:rPr>
        <w:t xml:space="preserve">it is rooted in liberal values that pose an </w:t>
      </w:r>
      <w:r w:rsidRPr="00403AD2">
        <w:rPr>
          <w:rStyle w:val="Emphasis"/>
          <w:rFonts w:asciiTheme="minorHAnsi" w:hAnsiTheme="minorHAnsi"/>
        </w:rPr>
        <w:t>existential threat</w:t>
      </w:r>
      <w:r w:rsidRPr="00403AD2">
        <w:rPr>
          <w:rStyle w:val="StyleUnderline"/>
          <w:rFonts w:asciiTheme="minorHAnsi" w:hAnsiTheme="minorHAnsi"/>
        </w:rPr>
        <w:t xml:space="preserve"> to all authoritarian regimes</w:t>
      </w:r>
      <w:r w:rsidRPr="00403AD2">
        <w:rPr>
          <w:rFonts w:asciiTheme="minorHAnsi" w:hAnsiTheme="minorHAnsi"/>
        </w:rPr>
        <w:t>, and because it rests on structures and arrangements — such as U.S. alliances and military deployments — that limit their freedom of action. As Beijing and Moscow have become more powerful in recent years, they have employed multiple measures — incremental coercion in the South China Sea and the Baltics, election meddling and information warfare, promotion of autocracy overseas, military buildups and even, in Russia’s case, outright invasion of foreign countries — to chip away at the liberal order and its guiding precepts.</w:t>
      </w:r>
    </w:p>
    <w:p w:rsidR="00D01F7B" w:rsidRPr="00403AD2" w:rsidRDefault="00D01F7B" w:rsidP="00D01F7B">
      <w:pPr>
        <w:rPr>
          <w:rFonts w:asciiTheme="minorHAnsi" w:hAnsiTheme="minorHAnsi"/>
        </w:rPr>
      </w:pPr>
      <w:r w:rsidRPr="00403AD2">
        <w:rPr>
          <w:rStyle w:val="StyleUnderline"/>
          <w:rFonts w:asciiTheme="minorHAnsi" w:hAnsiTheme="minorHAnsi"/>
        </w:rPr>
        <w:t>The second challenge is inadequate</w:t>
      </w:r>
      <w:r w:rsidRPr="00403AD2">
        <w:rPr>
          <w:rFonts w:asciiTheme="minorHAnsi" w:hAnsiTheme="minorHAnsi"/>
        </w:rPr>
        <w:t xml:space="preserve"> cohesion and </w:t>
      </w:r>
      <w:r w:rsidRPr="00403AD2">
        <w:rPr>
          <w:rStyle w:val="StyleUnderline"/>
          <w:rFonts w:asciiTheme="minorHAnsi" w:hAnsiTheme="minorHAnsi"/>
        </w:rPr>
        <w:t>cooperation among the countries that make up the order’s core</w:t>
      </w:r>
      <w:r w:rsidRPr="00403AD2">
        <w:rPr>
          <w:rFonts w:asciiTheme="minorHAnsi" w:hAnsiTheme="minorHAnsi"/>
        </w:rPr>
        <w:t>. If the liberal order has been primarily an American project</w:t>
      </w:r>
      <w:r w:rsidRPr="00403AD2">
        <w:rPr>
          <w:rStyle w:val="StyleUnderline"/>
          <w:rFonts w:asciiTheme="minorHAnsi" w:hAnsiTheme="minorHAnsi"/>
        </w:rPr>
        <w:t>, Washington has always pursued that project</w:t>
      </w:r>
      <w:r w:rsidRPr="00403AD2">
        <w:rPr>
          <w:rFonts w:asciiTheme="minorHAnsi" w:hAnsiTheme="minorHAnsi"/>
        </w:rPr>
        <w:t xml:space="preserve"> with the help of countries that share basic U.S. interests and, in many cases, values. </w:t>
      </w:r>
      <w:r w:rsidRPr="00403AD2">
        <w:rPr>
          <w:rStyle w:val="StyleUnderline"/>
          <w:rFonts w:asciiTheme="minorHAnsi" w:hAnsiTheme="minorHAnsi"/>
        </w:rPr>
        <w:t>That approach</w:t>
      </w:r>
      <w:r w:rsidRPr="00403AD2">
        <w:rPr>
          <w:rFonts w:asciiTheme="minorHAnsi" w:hAnsiTheme="minorHAnsi"/>
        </w:rPr>
        <w:t xml:space="preserve">, in turn, </w:t>
      </w:r>
      <w:r w:rsidRPr="00403AD2">
        <w:rPr>
          <w:rStyle w:val="StyleUnderline"/>
          <w:rFonts w:asciiTheme="minorHAnsi" w:hAnsiTheme="minorHAnsi"/>
        </w:rPr>
        <w:t>has been</w:t>
      </w:r>
      <w:r w:rsidRPr="00403AD2">
        <w:rPr>
          <w:rStyle w:val="Emphasis"/>
          <w:rFonts w:asciiTheme="minorHAnsi" w:hAnsiTheme="minorHAnsi"/>
        </w:rPr>
        <w:t xml:space="preserve"> key to the order’s success</w:t>
      </w:r>
      <w:r w:rsidRPr="00403AD2">
        <w:rPr>
          <w:rFonts w:asciiTheme="minorHAnsi" w:hAnsiTheme="minorHAnsi"/>
        </w:rPr>
        <w:t>: It has ensured the “world America made” has been underwritten not just by the power and initiative of the U.S., but also the power and initiative of broad geopolitical coalitions.</w:t>
      </w:r>
    </w:p>
    <w:p w:rsidR="00D01F7B" w:rsidRPr="00403AD2" w:rsidRDefault="00D01F7B" w:rsidP="00D01F7B">
      <w:pPr>
        <w:rPr>
          <w:rFonts w:asciiTheme="minorHAnsi" w:hAnsiTheme="minorHAnsi"/>
        </w:rPr>
      </w:pPr>
      <w:r w:rsidRPr="00403AD2">
        <w:rPr>
          <w:rStyle w:val="StyleUnderline"/>
          <w:rFonts w:asciiTheme="minorHAnsi" w:hAnsiTheme="minorHAnsi"/>
        </w:rPr>
        <w:t>Today, however, these coalitions are under strain and underperforming,</w:t>
      </w:r>
      <w:r w:rsidRPr="00403AD2">
        <w:rPr>
          <w:rFonts w:asciiTheme="minorHAnsi" w:hAnsiTheme="minorHAnsi"/>
        </w:rPr>
        <w:t xml:space="preserve"> with NATO as the primary example. Having long neglected their military capabilities, key NATO members </w:t>
      </w:r>
      <w:proofErr w:type="gramStart"/>
      <w:r w:rsidRPr="00403AD2">
        <w:rPr>
          <w:rFonts w:asciiTheme="minorHAnsi" w:hAnsiTheme="minorHAnsi"/>
        </w:rPr>
        <w:t>—  including</w:t>
      </w:r>
      <w:proofErr w:type="gramEnd"/>
      <w:r w:rsidRPr="00403AD2">
        <w:rPr>
          <w:rFonts w:asciiTheme="minorHAnsi" w:hAnsiTheme="minorHAnsi"/>
        </w:rPr>
        <w:t xml:space="preserve"> the U.K., France and Germany — can contribute only minimally to the defense of the alliance’s eastern flank. And when a country as rich as Germany declines to spend more than 1.5 percent of gross domestic product on defense, burden-sharing is a real problem. More broadly, Brexit, the seemingly endless travails of the EU, and the rise of populism, nationalism and illiberalism in countries across Europe are tearing at the community of nations that has long been Washington’s partner of first resort.</w:t>
      </w:r>
    </w:p>
    <w:p w:rsidR="00D01F7B" w:rsidRPr="00403AD2" w:rsidRDefault="00D01F7B" w:rsidP="00D01F7B">
      <w:pPr>
        <w:rPr>
          <w:rFonts w:asciiTheme="minorHAnsi" w:hAnsiTheme="minorHAnsi"/>
        </w:rPr>
      </w:pPr>
      <w:r w:rsidRPr="00403AD2">
        <w:rPr>
          <w:rFonts w:asciiTheme="minorHAnsi" w:hAnsiTheme="minorHAnsi"/>
        </w:rPr>
        <w:lastRenderedPageBreak/>
        <w:t xml:space="preserve">This relates to the third challenge: the ebbing tide of political and economic liberalism. </w:t>
      </w:r>
      <w:r w:rsidRPr="00403AD2">
        <w:rPr>
          <w:rStyle w:val="Emphasis"/>
          <w:rFonts w:asciiTheme="minorHAnsi" w:hAnsiTheme="minorHAnsi"/>
        </w:rPr>
        <w:t>The liberal order is rooted in liberal values, but everywhere one looks, those values seem to be in retreat</w:t>
      </w:r>
      <w:r w:rsidRPr="00403AD2">
        <w:rPr>
          <w:rFonts w:asciiTheme="minorHAnsi" w:hAnsiTheme="minorHAnsi"/>
        </w:rPr>
        <w:t xml:space="preserve">. </w:t>
      </w:r>
      <w:r w:rsidRPr="00403AD2">
        <w:rPr>
          <w:rStyle w:val="StyleUnderline"/>
          <w:rFonts w:asciiTheme="minorHAnsi" w:hAnsiTheme="minorHAnsi"/>
        </w:rPr>
        <w:t>An authoritarian resurgence is underway</w:t>
      </w:r>
      <w:r w:rsidRPr="00403AD2">
        <w:rPr>
          <w:rFonts w:asciiTheme="minorHAnsi" w:hAnsiTheme="minorHAnsi"/>
        </w:rPr>
        <w:t xml:space="preserve"> from Latin America to Europe and beyond: According to Freedom House, the number of countries experiencing declines in freedom has outnumbered those registering increases every year since 2006. </w:t>
      </w:r>
      <w:r w:rsidRPr="00403AD2">
        <w:rPr>
          <w:rStyle w:val="StyleUnderline"/>
          <w:rFonts w:asciiTheme="minorHAnsi" w:hAnsiTheme="minorHAnsi"/>
        </w:rPr>
        <w:t>Protectionist sentiments are surging, owing to uneven economic growth</w:t>
      </w:r>
      <w:r w:rsidRPr="00403AD2">
        <w:rPr>
          <w:rFonts w:asciiTheme="minorHAnsi" w:hAnsiTheme="minorHAnsi"/>
        </w:rPr>
        <w:t xml:space="preserve"> and feelings of cultural displacement. In any number of countries, xenophobia, narrow nationalism and other illiberal sentiments are forming a toxic mix.</w:t>
      </w:r>
    </w:p>
    <w:p w:rsidR="00D01F7B" w:rsidRPr="00403AD2" w:rsidRDefault="00D01F7B" w:rsidP="00D01F7B">
      <w:pPr>
        <w:rPr>
          <w:rFonts w:asciiTheme="minorHAnsi" w:hAnsiTheme="minorHAnsi"/>
        </w:rPr>
      </w:pPr>
      <w:r w:rsidRPr="00403AD2">
        <w:rPr>
          <w:rFonts w:asciiTheme="minorHAnsi" w:hAnsiTheme="minorHAnsi"/>
        </w:rPr>
        <w:t xml:space="preserve">These issues are challenging in their own right, but they seem all the more daunting because they undermine some of the core assumptions that proponents of the liberal order held as recently as the 1990s and 2000s. It was commonly believed, in those </w:t>
      </w:r>
      <w:proofErr w:type="gramStart"/>
      <w:r w:rsidRPr="00403AD2">
        <w:rPr>
          <w:rFonts w:asciiTheme="minorHAnsi" w:hAnsiTheme="minorHAnsi"/>
        </w:rPr>
        <w:t>days, that</w:t>
      </w:r>
      <w:proofErr w:type="gramEnd"/>
      <w:r w:rsidRPr="00403AD2">
        <w:rPr>
          <w:rFonts w:asciiTheme="minorHAnsi" w:hAnsiTheme="minorHAnsi"/>
        </w:rPr>
        <w:t xml:space="preserve"> authoritarian relics such as China would ultimately liberalize and integrate peacefully into the existing international order; that the advance of economic and political liberalization was irreversible; and that the community of Western nations was being bound together ever more closely. Today, all three assumptions seem tenuous at best, and are simply unraveling at worst.</w:t>
      </w:r>
    </w:p>
    <w:p w:rsidR="00D01F7B" w:rsidRPr="00403AD2" w:rsidRDefault="00D01F7B" w:rsidP="00D01F7B">
      <w:pPr>
        <w:rPr>
          <w:rFonts w:asciiTheme="minorHAnsi" w:hAnsiTheme="minorHAnsi"/>
        </w:rPr>
      </w:pPr>
      <w:r w:rsidRPr="00403AD2">
        <w:rPr>
          <w:rFonts w:asciiTheme="minorHAnsi" w:hAnsiTheme="minorHAnsi"/>
        </w:rPr>
        <w:t xml:space="preserve">When one considers all the problems the international order faces, in fact, it can be easy to fall into geopolitical despair. Yet if complacency is dangerous in international affairs, so is premature despondency. </w:t>
      </w:r>
      <w:r w:rsidRPr="00403AD2">
        <w:rPr>
          <w:rStyle w:val="StyleUnderline"/>
          <w:rFonts w:asciiTheme="minorHAnsi" w:hAnsiTheme="minorHAnsi"/>
        </w:rPr>
        <w:t>The liberal order has faced plenty of problems before</w:t>
      </w:r>
      <w:r w:rsidRPr="00403AD2">
        <w:rPr>
          <w:rFonts w:asciiTheme="minorHAnsi" w:hAnsiTheme="minorHAnsi"/>
        </w:rPr>
        <w:t xml:space="preserve">, </w:t>
      </w:r>
      <w:r w:rsidRPr="00403AD2">
        <w:rPr>
          <w:rStyle w:val="StyleUnderline"/>
          <w:rFonts w:asciiTheme="minorHAnsi" w:hAnsiTheme="minorHAnsi"/>
        </w:rPr>
        <w:t>such as the threat a totalitarian Soviet Union</w:t>
      </w:r>
      <w:r w:rsidRPr="00403AD2">
        <w:rPr>
          <w:rFonts w:asciiTheme="minorHAnsi" w:hAnsiTheme="minorHAnsi"/>
        </w:rPr>
        <w:t xml:space="preserve"> posed to a prostrate Europe in the early postwar era, </w:t>
      </w:r>
      <w:r w:rsidRPr="00403AD2">
        <w:rPr>
          <w:rStyle w:val="StyleUnderline"/>
          <w:rFonts w:asciiTheme="minorHAnsi" w:hAnsiTheme="minorHAnsi"/>
        </w:rPr>
        <w:t>the global economic crisis of the 1970s,</w:t>
      </w:r>
      <w:r w:rsidRPr="00403AD2">
        <w:rPr>
          <w:rFonts w:asciiTheme="minorHAnsi" w:hAnsiTheme="minorHAnsi"/>
        </w:rPr>
        <w:t xml:space="preserve"> </w:t>
      </w:r>
      <w:r w:rsidRPr="00403AD2">
        <w:rPr>
          <w:rStyle w:val="StyleUnderline"/>
          <w:rFonts w:asciiTheme="minorHAnsi" w:hAnsiTheme="minorHAnsi"/>
        </w:rPr>
        <w:t xml:space="preserve">or the intense disputes over burden-sharing, nuclear deterrence and everything in between </w:t>
      </w:r>
      <w:r w:rsidRPr="00403AD2">
        <w:rPr>
          <w:rFonts w:asciiTheme="minorHAnsi" w:hAnsiTheme="minorHAnsi"/>
        </w:rPr>
        <w:t xml:space="preserve">that have characterized America’s alliances since the day they were formed. In each case, </w:t>
      </w:r>
      <w:r w:rsidRPr="00403AD2">
        <w:rPr>
          <w:rStyle w:val="StyleUnderline"/>
          <w:rFonts w:asciiTheme="minorHAnsi" w:hAnsiTheme="minorHAnsi"/>
        </w:rPr>
        <w:t>the challenges were grave —</w:t>
      </w:r>
      <w:r w:rsidRPr="00403AD2">
        <w:rPr>
          <w:rFonts w:asciiTheme="minorHAnsi" w:hAnsiTheme="minorHAnsi"/>
        </w:rPr>
        <w:t xml:space="preserve"> arguably graver than they are today </w:t>
      </w:r>
      <w:r w:rsidRPr="00403AD2">
        <w:rPr>
          <w:rStyle w:val="StyleUnderline"/>
          <w:rFonts w:asciiTheme="minorHAnsi" w:hAnsiTheme="minorHAnsi"/>
        </w:rPr>
        <w:t>— but the sky did not fall.</w:t>
      </w:r>
      <w:r w:rsidRPr="00403AD2">
        <w:rPr>
          <w:rFonts w:asciiTheme="minorHAnsi" w:hAnsiTheme="minorHAnsi"/>
        </w:rPr>
        <w:t xml:space="preserve"> </w:t>
      </w:r>
      <w:r w:rsidRPr="00403AD2">
        <w:rPr>
          <w:rStyle w:val="Emphasis"/>
          <w:rFonts w:asciiTheme="minorHAnsi" w:hAnsiTheme="minorHAnsi"/>
        </w:rPr>
        <w:t>This should give us hope that the liberal order may not be doomed</w:t>
      </w:r>
      <w:r w:rsidRPr="00403AD2">
        <w:rPr>
          <w:rFonts w:asciiTheme="minorHAnsi" w:hAnsiTheme="minorHAnsi"/>
        </w:rPr>
        <w:t xml:space="preserve"> this time around, either.</w:t>
      </w:r>
    </w:p>
    <w:p w:rsidR="00D01F7B" w:rsidRPr="00403AD2" w:rsidRDefault="00D01F7B" w:rsidP="00D01F7B">
      <w:pPr>
        <w:rPr>
          <w:rFonts w:asciiTheme="minorHAnsi" w:hAnsiTheme="minorHAnsi"/>
        </w:rPr>
      </w:pPr>
      <w:r w:rsidRPr="00403AD2">
        <w:rPr>
          <w:rStyle w:val="StyleUnderline"/>
          <w:rFonts w:asciiTheme="minorHAnsi" w:hAnsiTheme="minorHAnsi"/>
        </w:rPr>
        <w:t>The key to preserving the order will be recognition of the imperative of change and continuity alike</w:t>
      </w:r>
      <w:r w:rsidRPr="00403AD2">
        <w:rPr>
          <w:rFonts w:asciiTheme="minorHAnsi" w:hAnsiTheme="minorHAnsi"/>
        </w:rPr>
        <w:t xml:space="preserve">. </w:t>
      </w:r>
      <w:r w:rsidRPr="00403AD2">
        <w:rPr>
          <w:rStyle w:val="Emphasis"/>
          <w:rFonts w:asciiTheme="minorHAnsi" w:hAnsiTheme="minorHAnsi"/>
        </w:rPr>
        <w:t>The U.S. and its friends will need to devise new strategies for protecting democracies under strain</w:t>
      </w:r>
      <w:r w:rsidRPr="00403AD2">
        <w:rPr>
          <w:rFonts w:asciiTheme="minorHAnsi" w:hAnsiTheme="minorHAnsi"/>
        </w:rPr>
        <w:t>, for addressing incremental coercion and information warfare, and for preserving globalization in an era of populism and protectionism.</w:t>
      </w:r>
    </w:p>
    <w:p w:rsidR="00D01F7B" w:rsidRPr="00403AD2" w:rsidRDefault="00D01F7B" w:rsidP="00D01F7B">
      <w:pPr>
        <w:rPr>
          <w:rStyle w:val="Emphasis"/>
          <w:rFonts w:asciiTheme="minorHAnsi" w:hAnsiTheme="minorHAnsi"/>
        </w:rPr>
      </w:pPr>
      <w:r w:rsidRPr="00403AD2">
        <w:rPr>
          <w:rFonts w:asciiTheme="minorHAnsi" w:hAnsiTheme="minorHAnsi"/>
        </w:rPr>
        <w:t xml:space="preserve">The liberal democracies may need to undertake shifts with painful short-term effects, such as pursuing selective economic de-integration with China as a way of limiting the strategic and military vulnerabilities interdependence can bring. In Europe and the Asia-Pacific alike, they must find ways of applying more resources and generating more multilateral cooperation to keep a resurgent Russia and a rising China in check. </w:t>
      </w:r>
      <w:r w:rsidRPr="00403AD2">
        <w:rPr>
          <w:rStyle w:val="StyleUnderline"/>
          <w:rFonts w:asciiTheme="minorHAnsi" w:hAnsiTheme="minorHAnsi"/>
        </w:rPr>
        <w:t>Yet all this adaptation must be rooted in an understanding that one thing has not changed</w:t>
      </w:r>
      <w:r w:rsidRPr="00403AD2">
        <w:rPr>
          <w:rFonts w:asciiTheme="minorHAnsi" w:hAnsiTheme="minorHAnsi"/>
        </w:rPr>
        <w:t xml:space="preserve">: </w:t>
      </w:r>
      <w:r w:rsidRPr="00403AD2">
        <w:rPr>
          <w:rStyle w:val="Emphasis"/>
          <w:rFonts w:asciiTheme="minorHAnsi" w:hAnsiTheme="minorHAnsi"/>
        </w:rPr>
        <w:t>the absolute centrality of engaged and enduring U.S. leadership.</w:t>
      </w:r>
    </w:p>
    <w:p w:rsidR="00D01F7B" w:rsidRPr="00403AD2" w:rsidRDefault="00D01F7B" w:rsidP="00D01F7B">
      <w:pPr>
        <w:rPr>
          <w:rStyle w:val="StyleUnderline"/>
          <w:rFonts w:asciiTheme="minorHAnsi" w:hAnsiTheme="minorHAnsi"/>
        </w:rPr>
      </w:pPr>
      <w:r w:rsidRPr="00403AD2">
        <w:rPr>
          <w:rFonts w:asciiTheme="minorHAnsi" w:hAnsiTheme="minorHAnsi"/>
        </w:rPr>
        <w:t xml:space="preserve">Indeed, the gravest threat the liberal order faces is not some unsolvable, technical problem of statecraft. In a variety of areas where the order is under strain — shoring up shaky democracies and dealing with authoritarian political warfare, competing more effectively and comprehensively with China, for example — observers inside or outside government have already advanced constructive proposals for action. </w:t>
      </w:r>
      <w:r w:rsidRPr="00403AD2">
        <w:rPr>
          <w:rStyle w:val="StyleUnderline"/>
          <w:rFonts w:asciiTheme="minorHAnsi" w:hAnsiTheme="minorHAnsi"/>
        </w:rPr>
        <w:t>The greatest threat</w:t>
      </w:r>
      <w:r w:rsidRPr="00403AD2">
        <w:rPr>
          <w:rFonts w:asciiTheme="minorHAnsi" w:hAnsiTheme="minorHAnsi"/>
        </w:rPr>
        <w:t xml:space="preserve">, rather, </w:t>
      </w:r>
      <w:r w:rsidRPr="00403AD2">
        <w:rPr>
          <w:rStyle w:val="StyleUnderline"/>
          <w:rFonts w:asciiTheme="minorHAnsi" w:hAnsiTheme="minorHAnsi"/>
        </w:rPr>
        <w:t>is that the country that has traditionally taken the lead in spearheading action and defending the liberal order from danger will cease to play that role.</w:t>
      </w:r>
    </w:p>
    <w:p w:rsidR="00D01F7B" w:rsidRPr="00403AD2" w:rsidRDefault="00D01F7B" w:rsidP="00D01F7B">
      <w:pPr>
        <w:rPr>
          <w:rStyle w:val="StyleUnderline"/>
          <w:rFonts w:asciiTheme="minorHAnsi" w:hAnsiTheme="minorHAnsi"/>
        </w:rPr>
      </w:pPr>
      <w:r w:rsidRPr="00403AD2">
        <w:rPr>
          <w:rStyle w:val="Emphasis"/>
          <w:rFonts w:asciiTheme="minorHAnsi" w:hAnsiTheme="minorHAnsi"/>
        </w:rPr>
        <w:t>If the U.S. does not advocate on behalf of democratic values, the authoritarian resurgence will gather momentum</w:t>
      </w:r>
      <w:r w:rsidRPr="00403AD2">
        <w:rPr>
          <w:rFonts w:asciiTheme="minorHAnsi" w:hAnsiTheme="minorHAnsi"/>
        </w:rPr>
        <w:t xml:space="preserve">. If the U.S. retreats into protectionism, no amount of clever policy by American allies will be able to shelter the global economy from the damage. If the U.S. doesn’t exert its diplomatic influence to </w:t>
      </w:r>
      <w:r w:rsidRPr="00403AD2">
        <w:rPr>
          <w:rFonts w:asciiTheme="minorHAnsi" w:hAnsiTheme="minorHAnsi"/>
        </w:rPr>
        <w:lastRenderedPageBreak/>
        <w:t xml:space="preserve">ameliorate or at least mitigate the strains that have emerged in Europe, the fissures within the democratic world will grow wider. </w:t>
      </w:r>
      <w:r w:rsidRPr="00403AD2">
        <w:rPr>
          <w:rStyle w:val="StyleUnderline"/>
          <w:rFonts w:asciiTheme="minorHAnsi" w:hAnsiTheme="minorHAnsi"/>
        </w:rPr>
        <w:t>The real danger</w:t>
      </w:r>
      <w:r w:rsidRPr="00403AD2">
        <w:rPr>
          <w:rFonts w:asciiTheme="minorHAnsi" w:hAnsiTheme="minorHAnsi"/>
        </w:rPr>
        <w:t xml:space="preserve">, in other words, </w:t>
      </w:r>
      <w:r w:rsidRPr="00403AD2">
        <w:rPr>
          <w:rStyle w:val="StyleUnderline"/>
          <w:rFonts w:asciiTheme="minorHAnsi" w:hAnsiTheme="minorHAnsi"/>
        </w:rPr>
        <w:t>is that America will make the long-term strategic decision</w:t>
      </w:r>
      <w:r w:rsidRPr="00403AD2">
        <w:rPr>
          <w:rFonts w:asciiTheme="minorHAnsi" w:hAnsiTheme="minorHAnsi"/>
        </w:rPr>
        <w:t xml:space="preserve"> — </w:t>
      </w:r>
      <w:r w:rsidRPr="00403AD2">
        <w:rPr>
          <w:rStyle w:val="StyleUnderline"/>
          <w:rFonts w:asciiTheme="minorHAnsi" w:hAnsiTheme="minorHAnsi"/>
        </w:rPr>
        <w:t>under Trump</w:t>
      </w:r>
      <w:r w:rsidRPr="00403AD2">
        <w:rPr>
          <w:rFonts w:asciiTheme="minorHAnsi" w:hAnsiTheme="minorHAnsi"/>
        </w:rPr>
        <w:t xml:space="preserve"> or perhaps his successors — </w:t>
      </w:r>
      <w:r w:rsidRPr="00403AD2">
        <w:rPr>
          <w:rStyle w:val="Emphasis"/>
          <w:rFonts w:asciiTheme="minorHAnsi" w:hAnsiTheme="minorHAnsi"/>
        </w:rPr>
        <w:t>to retreat from the liberal order</w:t>
      </w:r>
      <w:r w:rsidRPr="00403AD2">
        <w:rPr>
          <w:rFonts w:asciiTheme="minorHAnsi" w:hAnsiTheme="minorHAnsi"/>
        </w:rPr>
        <w:t xml:space="preserve">. </w:t>
      </w:r>
      <w:r w:rsidRPr="00403AD2">
        <w:rPr>
          <w:rStyle w:val="StyleUnderline"/>
          <w:rFonts w:asciiTheme="minorHAnsi" w:hAnsiTheme="minorHAnsi"/>
        </w:rPr>
        <w:t>Even a decade ago, that prospect would have seemed unlikely at best; now there are apostles of narrow nationalism and retrenchment on both sides of the aisle.</w:t>
      </w:r>
    </w:p>
    <w:p w:rsidR="00D01F7B" w:rsidRDefault="00D01F7B" w:rsidP="00D01F7B">
      <w:pPr>
        <w:rPr>
          <w:rFonts w:asciiTheme="minorHAnsi" w:hAnsiTheme="minorHAnsi"/>
        </w:rPr>
      </w:pPr>
      <w:r w:rsidRPr="00403AD2">
        <w:rPr>
          <w:rFonts w:asciiTheme="minorHAnsi" w:hAnsiTheme="minorHAnsi"/>
        </w:rPr>
        <w:t xml:space="preserve">It is not putting things too starkly to say that </w:t>
      </w:r>
      <w:r w:rsidRPr="00403AD2">
        <w:rPr>
          <w:rStyle w:val="Emphasis"/>
          <w:rFonts w:asciiTheme="minorHAnsi" w:hAnsiTheme="minorHAnsi"/>
        </w:rPr>
        <w:t>the liberal order will survive only if the U.S. finds the commitment and resolve to continue supporting it.</w:t>
      </w:r>
      <w:r w:rsidRPr="00403AD2">
        <w:rPr>
          <w:rFonts w:asciiTheme="minorHAnsi" w:hAnsiTheme="minorHAnsi"/>
        </w:rPr>
        <w:t xml:space="preserve"> </w:t>
      </w:r>
      <w:r w:rsidRPr="00403AD2">
        <w:rPr>
          <w:rStyle w:val="StyleUnderline"/>
          <w:rFonts w:asciiTheme="minorHAnsi" w:hAnsiTheme="minorHAnsi"/>
        </w:rPr>
        <w:t>Doing so, however, will require reconsolidating a domestic political consensus that has frayed in recent years.</w:t>
      </w:r>
      <w:r w:rsidRPr="00403AD2">
        <w:rPr>
          <w:rFonts w:asciiTheme="minorHAnsi" w:hAnsiTheme="minorHAnsi"/>
        </w:rPr>
        <w:t xml:space="preserve"> That will be the subject of the final piece in this series.</w:t>
      </w:r>
    </w:p>
    <w:p w:rsidR="009C7380" w:rsidRDefault="009C7380" w:rsidP="00D01F7B">
      <w:pPr>
        <w:rPr>
          <w:rFonts w:asciiTheme="minorHAnsi" w:hAnsiTheme="minorHAnsi"/>
        </w:rPr>
      </w:pPr>
    </w:p>
    <w:p w:rsidR="009D0488" w:rsidRDefault="009D0488" w:rsidP="009D0488">
      <w:pPr>
        <w:pStyle w:val="Heading3"/>
      </w:pPr>
      <w:r>
        <w:lastRenderedPageBreak/>
        <w:t xml:space="preserve">AT: Realism </w:t>
      </w:r>
    </w:p>
    <w:p w:rsidR="009D0488" w:rsidRDefault="009D0488" w:rsidP="009D0488"/>
    <w:p w:rsidR="009D0488" w:rsidRPr="006111AD" w:rsidRDefault="009D0488" w:rsidP="009D0488">
      <w:pPr>
        <w:pStyle w:val="Heading4"/>
      </w:pPr>
      <w:r>
        <w:t>Should still push liberal values despite realism --- basis for U.S. power</w:t>
      </w:r>
    </w:p>
    <w:p w:rsidR="009D0488" w:rsidRPr="00642E74" w:rsidRDefault="009D0488" w:rsidP="009D0488">
      <w:r w:rsidRPr="00642E74">
        <w:rPr>
          <w:rStyle w:val="Style13ptBold"/>
        </w:rPr>
        <w:t>Simpson, 18</w:t>
      </w:r>
      <w:r>
        <w:t>-- Research fellow at the Harvard Society of Fellows. He was formerly a British Army officer. (Emile, “There’s Nothing Wrong With the Liberal Order That Can’t Be Fixed by What’s Right With It”, Foreign Policy</w:t>
      </w:r>
      <w:proofErr w:type="gramStart"/>
      <w:r>
        <w:t>,  AUGUST</w:t>
      </w:r>
      <w:proofErr w:type="gramEnd"/>
      <w:r>
        <w:t xml:space="preserve"> 7, 2018, https://foreignpolicy.com/2018/08/07/theres-nothing-wrong-with-the-liberal-order-that-cant-be-fixed-by-whats-right-with-it/)//MJ</w:t>
      </w:r>
    </w:p>
    <w:p w:rsidR="009D0488" w:rsidRPr="00F67BB8" w:rsidRDefault="009D0488" w:rsidP="009D0488">
      <w:pPr>
        <w:rPr>
          <w:rStyle w:val="StyleUnderline"/>
        </w:rPr>
      </w:pPr>
      <w:r>
        <w:t xml:space="preserve">This is a point that even the realist skeptics of liberal international order are prepared to concede when it comes to issues like climate change. Both Allison and Walt, for example, express regret that the United States pulled out of the Paris climate change agreement—a classic instrument of international law. </w:t>
      </w:r>
      <w:r w:rsidRPr="00F67BB8">
        <w:rPr>
          <w:rStyle w:val="StyleUnderline"/>
        </w:rPr>
        <w:t>Yet their view that the United States should not have pulled out of the Paris agreement contradicts the claim that international rules are pointless. The same can be said for their regret that that Washington pulled out the Iran nuclear agreement.</w:t>
      </w:r>
    </w:p>
    <w:p w:rsidR="009D0488" w:rsidRDefault="009D0488" w:rsidP="009D0488">
      <w:r>
        <w:t>Rather than emphasize the contradiction, I would emphasize the realists’ common ground with liberal internationalism, which could be extended to other global problems: money laundering, offshore tax evasion, human trafficking, and so on. In short, if the realists didn’t express such hostility to the theory of consensual international cooperation, they would likely support many of its specific expressions.</w:t>
      </w:r>
    </w:p>
    <w:p w:rsidR="009D0488" w:rsidRDefault="009D0488" w:rsidP="009D0488">
      <w:r w:rsidRPr="00F67BB8">
        <w:rPr>
          <w:rStyle w:val="StyleUnderline"/>
        </w:rPr>
        <w:t xml:space="preserve">Finally, while I accept the realist view that the West should not try to make the world in its own image by involuntarily pressing its values on others through the barrel of a gun, </w:t>
      </w:r>
      <w:r w:rsidRPr="00F05AEA">
        <w:rPr>
          <w:rStyle w:val="Emphasis"/>
        </w:rPr>
        <w:t>that doesn’t mean that liberal powers shouldn’t push for global rules that instantiate liberal values</w:t>
      </w:r>
      <w:r w:rsidRPr="00F67BB8">
        <w:rPr>
          <w:rStyle w:val="StyleUnderline"/>
        </w:rPr>
        <w:t>.</w:t>
      </w:r>
      <w:r>
        <w:t xml:space="preserve"> </w:t>
      </w:r>
      <w:r w:rsidRPr="0049445C">
        <w:rPr>
          <w:rStyle w:val="Emphasis"/>
        </w:rPr>
        <w:t>Accommodating others does not mean giving up your own values; it just means recognizing their proper limits, on a case by case basis.</w:t>
      </w:r>
    </w:p>
    <w:p w:rsidR="009D0488" w:rsidRPr="00CB71B1" w:rsidRDefault="009D0488" w:rsidP="009D0488">
      <w:r w:rsidRPr="00F67BB8">
        <w:rPr>
          <w:rStyle w:val="StyleUnderline"/>
        </w:rPr>
        <w:t xml:space="preserve">Indeed, this is what the realists get the most wrong in their tendency to fetishize power over all else. </w:t>
      </w:r>
      <w:r w:rsidRPr="00F05AEA">
        <w:rPr>
          <w:rStyle w:val="StyleUnderline"/>
        </w:rPr>
        <w:t xml:space="preserve">Politics and political order are downstream from culture, and </w:t>
      </w:r>
      <w:r w:rsidRPr="006111AD">
        <w:rPr>
          <w:rStyle w:val="Emphasis"/>
        </w:rPr>
        <w:t>the power of the</w:t>
      </w:r>
      <w:r>
        <w:t xml:space="preserve"> </w:t>
      </w:r>
      <w:r w:rsidRPr="00F05AEA">
        <w:rPr>
          <w:rStyle w:val="Emphasis"/>
        </w:rPr>
        <w:t>U</w:t>
      </w:r>
      <w:r>
        <w:t xml:space="preserve">nited </w:t>
      </w:r>
      <w:r w:rsidRPr="00F05AEA">
        <w:rPr>
          <w:rStyle w:val="Emphasis"/>
        </w:rPr>
        <w:t>S</w:t>
      </w:r>
      <w:r>
        <w:t xml:space="preserve">tates </w:t>
      </w:r>
      <w:r w:rsidRPr="006111AD">
        <w:rPr>
          <w:rStyle w:val="Emphasis"/>
        </w:rPr>
        <w:t>ultimately rests on its values</w:t>
      </w:r>
      <w:r w:rsidRPr="00F05AEA">
        <w:rPr>
          <w:rStyle w:val="StyleUnderline"/>
        </w:rPr>
        <w:t>. The Cold War was not merely about bare power, but two id</w:t>
      </w:r>
      <w:r w:rsidRPr="00F67BB8">
        <w:rPr>
          <w:rStyle w:val="StyleUnderline"/>
        </w:rPr>
        <w:t>eas of what constitutes a just society. The problem since the end of the Cold War has been that the United States has no clear standard to define its values against</w:t>
      </w:r>
      <w:r w:rsidRPr="00F05AEA">
        <w:t>, not</w:t>
      </w:r>
      <w:r w:rsidRPr="00CB71B1">
        <w:t xml:space="preserve"> least because it has not pushed back against the disjuncture of capitalism and democracy now evident whenever autocrats get the benefits of access to the West and Western investment without signing up to its values.</w:t>
      </w:r>
    </w:p>
    <w:p w:rsidR="009D0488" w:rsidRPr="00F67BB8" w:rsidRDefault="009D0488" w:rsidP="009D0488">
      <w:pPr>
        <w:rPr>
          <w:rStyle w:val="StyleUnderline"/>
        </w:rPr>
      </w:pPr>
      <w:r>
        <w:t>With the benefit of hindsight, we can see that, since the early 1990s, the West has traded material gain for damage to its own values. Now we are seeing the backlash. Don’t believe me? Just look at all the corrupt offshore money in London property, making prices unaffordable for ordinary, hardworking young people, and wonder why many of them have lost faith in capitalism</w:t>
      </w:r>
      <w:r w:rsidRPr="006111AD">
        <w:t xml:space="preserve">. </w:t>
      </w:r>
      <w:r w:rsidRPr="00F67BB8">
        <w:rPr>
          <w:rStyle w:val="StyleUnderline"/>
        </w:rPr>
        <w:t>Values matter in international order, and we can only see that if we reject the realists’ amoral blinkers.</w:t>
      </w:r>
    </w:p>
    <w:p w:rsidR="009D0488" w:rsidRPr="00F67BB8" w:rsidRDefault="009D0488" w:rsidP="009D0488">
      <w:pPr>
        <w:rPr>
          <w:rStyle w:val="StyleUnderline"/>
        </w:rPr>
      </w:pPr>
      <w:r w:rsidRPr="00F67BB8">
        <w:rPr>
          <w:rStyle w:val="StyleUnderline"/>
        </w:rPr>
        <w:t xml:space="preserve">Ultimately, peace requires </w:t>
      </w:r>
      <w:r w:rsidRPr="006111AD">
        <w:rPr>
          <w:rStyle w:val="StyleUnderline"/>
        </w:rPr>
        <w:t>a combination of stability and justice</w:t>
      </w:r>
      <w:r>
        <w:t xml:space="preserve">. With the Roman Empire collapsing around him in the fifth century A.D., and contemplating a new order, Augustine writes in The City of God: “Anyone, then, who is rational enough to prefer right to wrong and order to disorder can see that the kind of peace that is based on injustice, as compared with that which is based on justice, does not deserve the name of peace.” </w:t>
      </w:r>
      <w:r w:rsidRPr="00F67BB8">
        <w:rPr>
          <w:rStyle w:val="StyleUnderline"/>
        </w:rPr>
        <w:t>In other words, there’s nothing wrong with the international order, and its liberal dimensions, that can’t be fixed by what’s right with it.</w:t>
      </w:r>
    </w:p>
    <w:p w:rsidR="009D0488" w:rsidRPr="009D0488" w:rsidRDefault="009D0488" w:rsidP="009D0488"/>
    <w:p w:rsidR="00DB632B" w:rsidRDefault="0051698D" w:rsidP="0051698D">
      <w:pPr>
        <w:pStyle w:val="Heading3"/>
      </w:pPr>
      <w:r>
        <w:lastRenderedPageBreak/>
        <w:t>AT: Kagan Indicts</w:t>
      </w:r>
    </w:p>
    <w:p w:rsidR="0051698D" w:rsidRDefault="0051698D" w:rsidP="0051698D"/>
    <w:p w:rsidR="0051698D" w:rsidRDefault="0051698D" w:rsidP="0051698D">
      <w:pPr>
        <w:pStyle w:val="Heading4"/>
      </w:pPr>
      <w:r>
        <w:t xml:space="preserve">Kagan’s critics are wrong and misinterpret Kagan’s work </w:t>
      </w:r>
    </w:p>
    <w:p w:rsidR="0051698D" w:rsidRPr="00D22FF0" w:rsidRDefault="0051698D" w:rsidP="0051698D">
      <w:r w:rsidRPr="00D22FF0">
        <w:rPr>
          <w:rStyle w:val="Style13ptBold"/>
        </w:rPr>
        <w:t>Miller, 19</w:t>
      </w:r>
      <w:r>
        <w:t xml:space="preserve"> -- Professor in the practice of international affairs at Georgetown University’s School of Foreign Service, a contributing editor of Providence, a research fellow with the Ethics &amp; Religious Liberty Commission, and a senior fellow with the Atlantic Council (Paul D</w:t>
      </w:r>
      <w:proofErr w:type="gramStart"/>
      <w:r>
        <w:t>. ,</w:t>
      </w:r>
      <w:proofErr w:type="gramEnd"/>
      <w:r>
        <w:t xml:space="preserve"> “Can we Handle the Truth: What Robert Kagan Gets Right About Liberalism”, Providence,  May 6, 2019, https://providencemag.com/2019/05/can-we-handle-the-truth-what-robert-kagan-gets-right-about-liberalism/)//MJ</w:t>
      </w:r>
    </w:p>
    <w:p w:rsidR="0051698D" w:rsidRDefault="0051698D" w:rsidP="0051698D">
      <w:r>
        <w:t>II.</w:t>
      </w:r>
      <w:r w:rsidRPr="00D372D6">
        <w:rPr>
          <w:rStyle w:val="StyleUnderline"/>
        </w:rPr>
        <w:t>Kagan has come in for criticism on a number of fronts</w:t>
      </w:r>
      <w:r>
        <w:t xml:space="preserve">. First, several critics have taken him to task for his retelling of history. Daniel Strand criticizes Kagan’s history as “history in the service of an agenda,” and accused him of writing a “salvation narrative.” Paul Marshall says Kagan’s history is “sectarian,” which is true, because it is true of every retelling of history. </w:t>
      </w:r>
      <w:r w:rsidRPr="00D372D6">
        <w:rPr>
          <w:rStyle w:val="StyleUnderline"/>
        </w:rPr>
        <w:t>Strand is at pains to explain the variations and gradations amongst history’s various non-democratic regimes, which is an interesting non-sequitur that is true and has no bearing whatsoever on Kagan’s actual argument</w:t>
      </w:r>
      <w:r>
        <w:t>. Marshall and Joshua Mitchell (rightly) criticize his simplistic understanding of the Enlightenment and his underappreciation for religion’s role in it.</w:t>
      </w:r>
    </w:p>
    <w:p w:rsidR="0051698D" w:rsidRDefault="0051698D" w:rsidP="0051698D">
      <w:r>
        <w:t xml:space="preserve">Second, Marshall complains that Kagan didn’t define liberalism in his essay and criticizes him for not solving liberalism’s internal problems or addressing its weaknesses. </w:t>
      </w:r>
      <w:r w:rsidRPr="00D372D6">
        <w:rPr>
          <w:rStyle w:val="StyleUnderline"/>
        </w:rPr>
        <w:t>This calls to mind another cliché: the book reviewer who gives a negative review to a book because “it wasn’t the book I wanted to read.” Kagan wasn’t writing an essay on liberalism; he was writing an essay about the state of the world and liberalism’s place in it</w:t>
      </w:r>
      <w:r>
        <w:t xml:space="preserve">. Read Jonah Goldberg’s Suicide of the West for a (secular) attempt to reformulate liberalism on sustainable grounds. Or read Providence Magazine’s recent symposium on Augustinian Liberalism for the beginnings of a Christian approach to the same question. </w:t>
      </w:r>
    </w:p>
    <w:p w:rsidR="0051698D" w:rsidRDefault="0051698D" w:rsidP="0051698D">
      <w:r>
        <w:t>Third, critics have argued that Kagan simplifies too much by suggesting a global conflict between the allied democracies on one side and a menagerie of authoritarian regimes on the other. Strand accuses him of reductionism. He and Mitchell and Marshall all accuse Kagan of “Manicheanism.”</w:t>
      </w:r>
    </w:p>
    <w:p w:rsidR="0051698D" w:rsidRDefault="0051698D" w:rsidP="0051698D">
      <w:r w:rsidRPr="00D372D6">
        <w:rPr>
          <w:rStyle w:val="StyleUnderline"/>
        </w:rPr>
        <w:t xml:space="preserve">This is a tired criticism, a misuse of history, and a misunderstanding of what Kagan’s essay was meant to achieve. </w:t>
      </w:r>
      <w:r>
        <w:t>Manicheanism was a religious system in the ancient world that held good and evil were diametrically opposed and equally powerful</w:t>
      </w:r>
      <w:r w:rsidRPr="001419E8">
        <w:t xml:space="preserve">. </w:t>
      </w:r>
      <w:r w:rsidRPr="00D372D6">
        <w:rPr>
          <w:rStyle w:val="StyleUnderline"/>
        </w:rPr>
        <w:t>Today people, like Kagan’s critics, use the word to mean any stark duality between opposites, especially any opposition between right and wrong. To be frank, this is intellectually lazy. Every ethical system in history at root depends on there being a difference between right and wrong</w:t>
      </w:r>
      <w:r>
        <w:t xml:space="preserve">. If “Manicheanism” means any belief that one thing is right and its opposite is wrong, then I am a Manichean and so is Jesus, and so was Muhammad, George Washington, and Mother Theresa. </w:t>
      </w:r>
    </w:p>
    <w:p w:rsidR="0051698D" w:rsidRDefault="0051698D" w:rsidP="0051698D">
      <w:r>
        <w:t xml:space="preserve">Kagan’s survey of the geopolitical landscape is not “Manichean” in any meaningful sense. </w:t>
      </w:r>
      <w:r w:rsidRPr="00D372D6">
        <w:rPr>
          <w:rStyle w:val="StyleUnderline"/>
        </w:rPr>
        <w:t>It is not simplistic either: it is simplified, and deliberately so. Contrasting a thing with its opposite is a helpful way of forcing us to think in ideal types. Kagan, who has a PhD in history, is obviously aware of the many nuances and variations in regime type that have recurred throughout history</w:t>
      </w:r>
      <w:r>
        <w:t xml:space="preserve">. But for the purpose of policy advocacy—for the sake of government work—we can usefully think of two: liberal and illiberal. </w:t>
      </w:r>
      <w:r>
        <w:lastRenderedPageBreak/>
        <w:t xml:space="preserve">Democracy and its opposite. Regimes founded on respect for the dignity of the individual and regimes that aren’t. This is a key variable that explains a wide range of state behavior. </w:t>
      </w:r>
    </w:p>
    <w:p w:rsidR="0051698D" w:rsidRDefault="0051698D" w:rsidP="0051698D">
      <w:r>
        <w:t xml:space="preserve">Criticizing Kagan for a lack of nuance here is criticizing him for something he wasn’t trying to do in the first place. </w:t>
      </w:r>
      <w:r w:rsidRPr="00D372D6">
        <w:rPr>
          <w:rStyle w:val="StyleUnderline"/>
        </w:rPr>
        <w:t xml:space="preserve">Kagan is moving from scholarship to advocacy, simplifying a complex world to communicate big picture ideas to a broad audience. </w:t>
      </w:r>
      <w:r>
        <w:t xml:space="preserve">He is doing the work of a public intellectual, trying his hand at persuasion in the public square, not in peer review. If you want the peer-reviewed version of his argument, go read his other books (or mine), but don’t criticize an essay for not being as long and nuanced as the books he’s already written. </w:t>
      </w:r>
      <w:r w:rsidRPr="00D372D6">
        <w:rPr>
          <w:rStyle w:val="StyleUnderline"/>
        </w:rPr>
        <w:t>The simplified view of the world Kagan offers is correct in its broad outlines and thus is a helpful contribution to public debate and to policymakers, for whom liberal ideology functions as their de facto operational code.</w:t>
      </w:r>
      <w:r>
        <w:t xml:space="preserve"> </w:t>
      </w:r>
    </w:p>
    <w:p w:rsidR="0051698D" w:rsidRDefault="0051698D" w:rsidP="0051698D">
      <w:r>
        <w:t>III.</w:t>
      </w:r>
    </w:p>
    <w:p w:rsidR="0051698D" w:rsidRDefault="0051698D" w:rsidP="0051698D">
      <w:r>
        <w:t xml:space="preserve">Fourth, critics seem most upset by Kagan’s suggestion that the geopolitical conflict between democrats and authoritarians is mirrored in domestic political conflicts in the United States between nationalists and internationalists. The critics’ concern is understandable: it sounds like Kagan is saying that disagreeing with him is not merely wrong, it is disloyal and possibly dangerous. Intellectual dissidents become a suspect Fifth Column for the authoritarian international. </w:t>
      </w:r>
    </w:p>
    <w:p w:rsidR="0051698D" w:rsidRPr="00D372D6" w:rsidRDefault="0051698D" w:rsidP="0051698D">
      <w:pPr>
        <w:rPr>
          <w:rStyle w:val="StyleUnderline"/>
        </w:rPr>
      </w:pPr>
      <w:r w:rsidRPr="00D372D6">
        <w:rPr>
          <w:rStyle w:val="StyleUnderline"/>
        </w:rPr>
        <w:t xml:space="preserve">Kagan, of course, says nothing of the kind. In fact, he acknowledges a disturbing truth I’ve written about elsewhere. “Indeed, these days the anti-liberal critique is so pervasive, at both ends of the political spectrum and in the most energetic segments of both political parties, that there is scarcely an old-style American liberal to be found.” Illiberalism is rife everywhere on the American political spectrum, from the progressive left to the nationalist right. </w:t>
      </w:r>
    </w:p>
    <w:p w:rsidR="0051698D" w:rsidRDefault="0051698D" w:rsidP="0051698D">
      <w:r>
        <w:t xml:space="preserve">Kagan is not accusing his critics of treason; he is drawing attention to the clear connection between domestic politics and foreign affairs. In Dangerous Nation Kagan made a similar argument about westward expansion in the 19th century. I do not have the book in front of me, but if memory serves Kagan argued that westward expansion slowed in the 1840s, not because of structural conditions or the economy, but because of ideology and domestic politics. The Democrats were pro-expansion because they wanted to expand slavery and, subsequently, their grip on national power. Whigs, who won power in 1840 and again 1848, slowed expansion to prevent the Democrats from carrying out their plans. </w:t>
      </w:r>
    </w:p>
    <w:p w:rsidR="0051698D" w:rsidRDefault="0051698D" w:rsidP="0051698D">
      <w:r w:rsidRPr="00D372D6">
        <w:rPr>
          <w:rStyle w:val="StyleUnderline"/>
        </w:rPr>
        <w:t>It is not unreasonable to observe a similar connection between domestic politics and U.S. foreign policy today. Elections have consequences</w:t>
      </w:r>
      <w:r>
        <w:t>. Americans elected Barack Obama in 2008 on a platform of ending the Iraq War. He carried out his promise, and Iraq collapsed in chaos and genocidal violence as a result, much as President George W. Bush predicted and apparently as Americans wanted.</w:t>
      </w:r>
    </w:p>
    <w:p w:rsidR="0051698D" w:rsidRDefault="0051698D" w:rsidP="0051698D"/>
    <w:p w:rsidR="00FD0A83" w:rsidRDefault="00FD0A83" w:rsidP="00FD0A83">
      <w:pPr>
        <w:pStyle w:val="Heading4"/>
      </w:pPr>
      <w:r>
        <w:t xml:space="preserve">Kagan is the best historian on this </w:t>
      </w:r>
    </w:p>
    <w:p w:rsidR="00FD0A83" w:rsidRPr="00127678" w:rsidRDefault="00FD0A83" w:rsidP="00FD0A83">
      <w:r w:rsidRPr="00127678">
        <w:rPr>
          <w:rStyle w:val="Style13ptBold"/>
        </w:rPr>
        <w:t>Stewart, 18</w:t>
      </w:r>
      <w:r>
        <w:t xml:space="preserve">-- New York–based political writer. His work has appeared in National Review, the Wall Street Journal, and The American Interest, among other publications (Brain, “America Is Abdicating Its Role </w:t>
      </w:r>
      <w:proofErr w:type="gramStart"/>
      <w:r>
        <w:t>In</w:t>
      </w:r>
      <w:proofErr w:type="gramEnd"/>
      <w:r>
        <w:t xml:space="preserve"> Global Leadership”, The Federalist, OCTOBER 5, 2018, https://thefederalist.com/2018/10/05/america-is-abdicating-its-role-in-global-leadership/)//MJ</w:t>
      </w:r>
    </w:p>
    <w:p w:rsidR="00FD0A83" w:rsidRDefault="00FD0A83" w:rsidP="00FD0A83">
      <w:r>
        <w:t>A Distinctly Unnatural Rise</w:t>
      </w:r>
    </w:p>
    <w:p w:rsidR="00FD0A83" w:rsidRPr="00B8490B" w:rsidRDefault="00FD0A83" w:rsidP="00FD0A83">
      <w:pPr>
        <w:rPr>
          <w:rStyle w:val="StyleUnderline"/>
        </w:rPr>
      </w:pPr>
      <w:r w:rsidRPr="00B8490B">
        <w:rPr>
          <w:rStyle w:val="StyleUnderline"/>
        </w:rPr>
        <w:lastRenderedPageBreak/>
        <w:t>In a timely and trenchant new book, Robert Kagan argues that the progressive conceit about the inevitable triumph of the liberal ideal was always nonsense.</w:t>
      </w:r>
      <w:r>
        <w:t xml:space="preserve"> In The Jungle Grows Back: America and Our Imperiled World, Kagan explains that democratic capitalism is not remotely the world’s default system of political economy</w:t>
      </w:r>
      <w:r w:rsidRPr="00B8490B">
        <w:rPr>
          <w:rStyle w:val="StyleUnderline"/>
        </w:rPr>
        <w:t>. A distinguished historian and senior fellow at the Brookings Institution, Kagan also dissents from the prevailing view that war has become (in Pinker’s words) “all but obsolete.”</w:t>
      </w:r>
    </w:p>
    <w:p w:rsidR="00FD0A83" w:rsidRDefault="00FD0A83" w:rsidP="00FD0A83">
      <w:r w:rsidRPr="00B8490B">
        <w:rPr>
          <w:rStyle w:val="StyleUnderline"/>
        </w:rPr>
        <w:t>Kagan’s tightly argued brief offers a sorely needed reeducation about the strategic and moral realities of power in an imperfect world</w:t>
      </w:r>
      <w:r>
        <w:t>. Against the chic theories of “permanent peace,” Kagan takes the bleaker perspective of the ancient Greek philosophers Heraclitus and Plato that war is the “father of all,” while peace is a mere parenthesis in human affairs.</w:t>
      </w:r>
    </w:p>
    <w:p w:rsidR="00FD0A83" w:rsidRPr="00B8490B" w:rsidRDefault="00FD0A83" w:rsidP="00FD0A83">
      <w:pPr>
        <w:rPr>
          <w:rStyle w:val="StyleUnderline"/>
        </w:rPr>
      </w:pPr>
      <w:r>
        <w:t>On this view the source of progress in the postwar era is not the natural culmination of historical forces, but instead the distinctly unnatural rise to preeminence of the United States, and its choice to be actively engaged in the world</w:t>
      </w:r>
      <w:r w:rsidRPr="00B8490B">
        <w:rPr>
          <w:rStyle w:val="StyleUnderline"/>
        </w:rPr>
        <w:t>. At a time of rising authoritarian nationalism across the West, what gives The Jungle Grows Back its special value is Kagan’s cogent explication of the heyday of American internationalism.</w:t>
      </w:r>
    </w:p>
    <w:p w:rsidR="00FD0A83" w:rsidRDefault="00FD0A83" w:rsidP="00FD0A83">
      <w:r>
        <w:t>After the Second World War, U.S. officials reluctantly arrived at the conclusion that it fell to their nation – as much for its own sake as for the world’s – to construct a more durable international system than the one that had collapsed in the late 1930s. Blessed with advantageous geography (its relative isolation makes it less vulnerable to attack and less threatening to others), unparalleled economic and military might, not to mention a national ideology based on Enlightenment principles, the United States was uniquely positioned to take up the mantle of global leadership.</w:t>
      </w:r>
    </w:p>
    <w:p w:rsidR="00FD0A83" w:rsidRDefault="00FD0A83" w:rsidP="00FD0A83">
      <w:r>
        <w:t xml:space="preserve">Still, the question lingered: would Americans accept this onerous duty that history had thrust upon them? </w:t>
      </w:r>
      <w:r w:rsidRPr="00B8490B">
        <w:rPr>
          <w:rStyle w:val="StyleUnderline"/>
        </w:rPr>
        <w:t>There was, as Kagan painstakingly reminds us, nothing preordained about their decision. After World War I, the United States had balked at such a burdensome role when it rejected both the League of Nations and participation in the Versailles settlement</w:t>
      </w:r>
      <w:r>
        <w:t>. At the time, of course, the British fleet ruled the waves, underwriting a relatively open world order that made America’s continued rise a fait accompli.</w:t>
      </w:r>
    </w:p>
    <w:p w:rsidR="00FD0A83" w:rsidRPr="0051698D" w:rsidRDefault="00FD0A83" w:rsidP="0051698D"/>
    <w:p w:rsidR="00185CF1" w:rsidRDefault="000E2E11" w:rsidP="000E2E11">
      <w:pPr>
        <w:pStyle w:val="Heading3"/>
      </w:pPr>
      <w:r>
        <w:lastRenderedPageBreak/>
        <w:t>AT: Australian Leadership Good</w:t>
      </w:r>
    </w:p>
    <w:p w:rsidR="000E2E11" w:rsidRDefault="000E2E11" w:rsidP="000E2E11"/>
    <w:p w:rsidR="000E2E11" w:rsidRPr="0053449A" w:rsidRDefault="000E2E11" w:rsidP="000E2E11">
      <w:pPr>
        <w:pStyle w:val="Heading4"/>
      </w:pPr>
      <w:r>
        <w:t xml:space="preserve">Australia fill in worse—engages with authoritarian regimes. </w:t>
      </w:r>
    </w:p>
    <w:p w:rsidR="000E2E11" w:rsidRPr="0053449A" w:rsidRDefault="000E2E11" w:rsidP="000E2E11">
      <w:r w:rsidRPr="0053449A">
        <w:rPr>
          <w:rStyle w:val="Style13ptBold"/>
        </w:rPr>
        <w:t>Wainwright 18,</w:t>
      </w:r>
      <w:r>
        <w:t xml:space="preserve"> (Elsina Wainwright is a Non-Resident Senior Fellow of the United States Studies Centre’s Foreign Policy and Defence Program, July 2018, HUMAN RIGHTS AND THE TRUMP ADMINISTRATION, </w:t>
      </w:r>
      <w:hyperlink r:id="rId281" w:history="1">
        <w:r>
          <w:rPr>
            <w:rStyle w:val="Hyperlink"/>
          </w:rPr>
          <w:t>https://united-states-studies-centre.s3.amazonaws.com/attache/e4/b8/a0/39/dd/64/6a/21/c6/22/6c/7e/06/1f/84/06/Human-rights-and-the-Trump-administration.pdf</w:t>
        </w:r>
      </w:hyperlink>
      <w:r>
        <w:t xml:space="preserve">, Dhruv) </w:t>
      </w:r>
    </w:p>
    <w:p w:rsidR="000E2E11" w:rsidRPr="0053449A" w:rsidRDefault="000E2E11" w:rsidP="000E2E11">
      <w:r>
        <w:t xml:space="preserve">[1NC Evidence ends] </w:t>
      </w:r>
    </w:p>
    <w:p w:rsidR="000E2E11" w:rsidRDefault="000E2E11" w:rsidP="000E2E11">
      <w:pPr>
        <w:rPr>
          <w:rStyle w:val="StyleUnderline"/>
        </w:rPr>
      </w:pPr>
      <w:r>
        <w:t xml:space="preserve">That said, </w:t>
      </w:r>
      <w:r w:rsidRPr="0053449A">
        <w:rPr>
          <w:rStyle w:val="Emphasis"/>
        </w:rPr>
        <w:t>Australia’s regional human rights posture has not been totally out of step with the Administration’s less proselytising approach</w:t>
      </w:r>
      <w:r>
        <w:t xml:space="preserve">. </w:t>
      </w:r>
      <w:r w:rsidRPr="0053449A">
        <w:rPr>
          <w:rStyle w:val="StyleUnderline"/>
        </w:rPr>
        <w:t>Australia has maintained diplomatic engagement with Southeast Asian states such as Myanmar, Thailand and Malaysia, in a pragmatic assessment of the security and economic benefits of engagement, regional stability, and regional cooperation</w:t>
      </w:r>
      <w:r>
        <w:t xml:space="preserve"> (against transnational crime, for instance). </w:t>
      </w:r>
      <w:r w:rsidRPr="0053449A">
        <w:rPr>
          <w:rStyle w:val="StyleUnderline"/>
        </w:rPr>
        <w:t>Australia’s approach — including not wanting the United States to push too hard on human rights in the region — is driven by the sensitivities of not wanting to be seen to preach to and interfere in the internal affairs of Asian states, and not wanting to push the region towards China</w:t>
      </w:r>
      <w:r>
        <w:rPr>
          <w:rStyle w:val="StyleUnderline"/>
        </w:rPr>
        <w:t xml:space="preserve">. </w:t>
      </w:r>
    </w:p>
    <w:p w:rsidR="000E2E11" w:rsidRPr="000E2E11" w:rsidRDefault="000E2E11" w:rsidP="000E2E11"/>
    <w:p w:rsidR="008540DD" w:rsidRPr="00403AD2" w:rsidRDefault="008540DD" w:rsidP="008540DD">
      <w:pPr>
        <w:pStyle w:val="Heading3"/>
        <w:rPr>
          <w:rFonts w:asciiTheme="minorHAnsi" w:hAnsiTheme="minorHAnsi"/>
        </w:rPr>
      </w:pPr>
      <w:r w:rsidRPr="00403AD2">
        <w:rPr>
          <w:rFonts w:asciiTheme="minorHAnsi" w:hAnsiTheme="minorHAnsi"/>
        </w:rPr>
        <w:lastRenderedPageBreak/>
        <w:t>AT: Transactionalism Good – Top Level</w:t>
      </w:r>
    </w:p>
    <w:p w:rsidR="008540DD" w:rsidRPr="00403AD2" w:rsidRDefault="008540DD" w:rsidP="008540DD">
      <w:pPr>
        <w:rPr>
          <w:rFonts w:asciiTheme="minorHAnsi" w:hAnsiTheme="minorHAnsi"/>
        </w:rPr>
      </w:pPr>
    </w:p>
    <w:p w:rsidR="008540DD" w:rsidRPr="00403AD2" w:rsidRDefault="008540DD" w:rsidP="008540DD">
      <w:pPr>
        <w:pStyle w:val="Heading4"/>
        <w:rPr>
          <w:rFonts w:asciiTheme="minorHAnsi" w:hAnsiTheme="minorHAnsi"/>
        </w:rPr>
      </w:pPr>
      <w:r w:rsidRPr="00403AD2">
        <w:rPr>
          <w:rFonts w:asciiTheme="minorHAnsi" w:hAnsiTheme="minorHAnsi"/>
        </w:rPr>
        <w:t>Trump’s transactionalism is collapsing U.S. foreign policy and risks another world war --- only a reboot that emphasizes human rights and democracy can resolve it</w:t>
      </w:r>
    </w:p>
    <w:p w:rsidR="008540DD" w:rsidRPr="00403AD2" w:rsidRDefault="008540DD" w:rsidP="008540DD">
      <w:pPr>
        <w:pStyle w:val="ListParagraph"/>
        <w:numPr>
          <w:ilvl w:val="0"/>
          <w:numId w:val="11"/>
        </w:numPr>
        <w:rPr>
          <w:rFonts w:asciiTheme="minorHAnsi" w:hAnsiTheme="minorHAnsi"/>
        </w:rPr>
      </w:pPr>
      <w:r w:rsidRPr="00403AD2">
        <w:rPr>
          <w:rFonts w:asciiTheme="minorHAnsi" w:hAnsiTheme="minorHAnsi"/>
        </w:rPr>
        <w:t>no shared interests</w:t>
      </w:r>
    </w:p>
    <w:p w:rsidR="008540DD" w:rsidRPr="00403AD2" w:rsidRDefault="008540DD" w:rsidP="008540DD">
      <w:pPr>
        <w:pStyle w:val="ListParagraph"/>
        <w:numPr>
          <w:ilvl w:val="0"/>
          <w:numId w:val="11"/>
        </w:numPr>
        <w:rPr>
          <w:rFonts w:asciiTheme="minorHAnsi" w:hAnsiTheme="minorHAnsi"/>
        </w:rPr>
      </w:pPr>
      <w:r w:rsidRPr="00403AD2">
        <w:rPr>
          <w:rFonts w:asciiTheme="minorHAnsi" w:hAnsiTheme="minorHAnsi"/>
        </w:rPr>
        <w:t>rogue regimes are more unreliable and unstable</w:t>
      </w:r>
    </w:p>
    <w:p w:rsidR="008540DD" w:rsidRPr="00403AD2" w:rsidRDefault="008540DD" w:rsidP="008540DD">
      <w:pPr>
        <w:pStyle w:val="ListParagraph"/>
        <w:numPr>
          <w:ilvl w:val="0"/>
          <w:numId w:val="11"/>
        </w:numPr>
        <w:rPr>
          <w:rFonts w:asciiTheme="minorHAnsi" w:hAnsiTheme="minorHAnsi"/>
        </w:rPr>
      </w:pPr>
      <w:r w:rsidRPr="00403AD2">
        <w:rPr>
          <w:rFonts w:asciiTheme="minorHAnsi" w:hAnsiTheme="minorHAnsi"/>
        </w:rPr>
        <w:t>public won’t support it</w:t>
      </w:r>
    </w:p>
    <w:p w:rsidR="008540DD" w:rsidRPr="00403AD2" w:rsidRDefault="008540DD" w:rsidP="008540DD">
      <w:pPr>
        <w:pStyle w:val="ListParagraph"/>
        <w:numPr>
          <w:ilvl w:val="0"/>
          <w:numId w:val="11"/>
        </w:numPr>
        <w:rPr>
          <w:rFonts w:asciiTheme="minorHAnsi" w:hAnsiTheme="minorHAnsi"/>
        </w:rPr>
      </w:pPr>
      <w:r w:rsidRPr="00403AD2">
        <w:rPr>
          <w:rFonts w:asciiTheme="minorHAnsi" w:hAnsiTheme="minorHAnsi"/>
        </w:rPr>
        <w:t xml:space="preserve">every alliance doesn’t have to be grounded in shared democratic values but it is still bad to coddle autocratic regimes </w:t>
      </w:r>
    </w:p>
    <w:p w:rsidR="008540DD" w:rsidRPr="00403AD2" w:rsidRDefault="008540DD" w:rsidP="008540DD">
      <w:pPr>
        <w:rPr>
          <w:rFonts w:asciiTheme="minorHAnsi" w:hAnsiTheme="minorHAnsi"/>
        </w:rPr>
      </w:pPr>
      <w:r w:rsidRPr="00403AD2">
        <w:rPr>
          <w:rStyle w:val="Style13ptBold"/>
          <w:rFonts w:asciiTheme="minorHAnsi" w:hAnsiTheme="minorHAnsi"/>
        </w:rPr>
        <w:t>Rubin, 18</w:t>
      </w:r>
      <w:r w:rsidRPr="00403AD2">
        <w:rPr>
          <w:rFonts w:asciiTheme="minorHAnsi" w:hAnsiTheme="minorHAnsi"/>
        </w:rPr>
        <w:t xml:space="preserve"> --- J.D. from UC Berkeley (10/19/18, Jennifer, “Why transactional foreign policy is destined to fail,” </w:t>
      </w:r>
      <w:hyperlink r:id="rId282" w:history="1">
        <w:r w:rsidRPr="00403AD2">
          <w:rPr>
            <w:rStyle w:val="Hyperlink"/>
            <w:rFonts w:asciiTheme="minorHAnsi" w:hAnsiTheme="minorHAnsi"/>
          </w:rPr>
          <w:t>https://www.washingtonpost.com/news/opinions/wp/2018/10/19/why-transactional-foreign-policy-is-destined-to-fail/?utm_term=.46ee0d235054</w:t>
        </w:r>
      </w:hyperlink>
      <w:r w:rsidRPr="00403AD2">
        <w:rPr>
          <w:rFonts w:asciiTheme="minorHAnsi" w:hAnsiTheme="minorHAnsi"/>
        </w:rPr>
        <w:t>, accessed on 6/12/19, JMP)</w:t>
      </w:r>
    </w:p>
    <w:p w:rsidR="008540DD" w:rsidRPr="00403AD2" w:rsidRDefault="008540DD" w:rsidP="008540DD">
      <w:pPr>
        <w:rPr>
          <w:rFonts w:asciiTheme="minorHAnsi" w:hAnsiTheme="minorHAnsi"/>
        </w:rPr>
      </w:pPr>
      <w:r w:rsidRPr="00403AD2">
        <w:rPr>
          <w:rStyle w:val="StyleUnderline"/>
          <w:rFonts w:asciiTheme="minorHAnsi" w:hAnsiTheme="minorHAnsi"/>
        </w:rPr>
        <w:t>Since the Iraq War, debate has raged in U.S. foreign policy circles and in public discussion about the extent to which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 xml:space="preserve">should involve itself in the world and </w:t>
      </w:r>
      <w:r w:rsidRPr="00403AD2">
        <w:rPr>
          <w:rStyle w:val="Emphasis"/>
          <w:rFonts w:asciiTheme="minorHAnsi" w:hAnsiTheme="minorHAnsi"/>
        </w:rPr>
        <w:t>exert global leadership</w:t>
      </w:r>
      <w:r w:rsidRPr="00403AD2">
        <w:rPr>
          <w:rFonts w:asciiTheme="minorHAnsi" w:hAnsiTheme="minorHAnsi"/>
        </w:rPr>
        <w:t xml:space="preserve">. Critics of President George W. </w:t>
      </w:r>
      <w:r w:rsidRPr="00403AD2">
        <w:rPr>
          <w:rStyle w:val="StyleUnderline"/>
          <w:rFonts w:asciiTheme="minorHAnsi" w:hAnsiTheme="minorHAnsi"/>
        </w:rPr>
        <w:t>Bush</w:t>
      </w:r>
      <w:r w:rsidRPr="00403AD2">
        <w:rPr>
          <w:rFonts w:asciiTheme="minorHAnsi" w:hAnsiTheme="minorHAnsi"/>
        </w:rPr>
        <w:t xml:space="preserve"> (who said in his second inaugural address that “it is the policy of the United States to seek and support the growth of democratic movements and institutions in every nation and culture, with the ultimate goal of ending tyranny in our world”) </w:t>
      </w:r>
      <w:r w:rsidRPr="00403AD2">
        <w:rPr>
          <w:rStyle w:val="StyleUnderline"/>
          <w:rFonts w:asciiTheme="minorHAnsi" w:hAnsiTheme="minorHAnsi"/>
        </w:rPr>
        <w:t>and</w:t>
      </w:r>
      <w:r w:rsidRPr="00403AD2">
        <w:rPr>
          <w:rFonts w:asciiTheme="minorHAnsi" w:hAnsiTheme="minorHAnsi"/>
        </w:rPr>
        <w:t xml:space="preserve"> of President Barack </w:t>
      </w:r>
      <w:r w:rsidRPr="00403AD2">
        <w:rPr>
          <w:rStyle w:val="StyleUnderline"/>
          <w:rFonts w:asciiTheme="minorHAnsi" w:hAnsiTheme="minorHAnsi"/>
        </w:rPr>
        <w:t>Obama</w:t>
      </w:r>
      <w:r w:rsidRPr="00403AD2">
        <w:rPr>
          <w:rFonts w:asciiTheme="minorHAnsi" w:hAnsiTheme="minorHAnsi"/>
        </w:rPr>
        <w:t xml:space="preserve"> asserted that Bush overextended the United States while Obama “led from behind” with unsatisfactory results. Both, however, </w:t>
      </w:r>
      <w:r w:rsidRPr="00403AD2">
        <w:rPr>
          <w:rStyle w:val="StyleUnderline"/>
          <w:rFonts w:asciiTheme="minorHAnsi" w:hAnsiTheme="minorHAnsi"/>
        </w:rPr>
        <w:t>understood that our closest allies were democracies that shared our values</w:t>
      </w:r>
      <w:r w:rsidRPr="00403AD2">
        <w:rPr>
          <w:rFonts w:asciiTheme="minorHAnsi" w:hAnsiTheme="minorHAnsi"/>
        </w:rPr>
        <w:t>.</w:t>
      </w:r>
    </w:p>
    <w:p w:rsidR="008540DD" w:rsidRPr="00403AD2" w:rsidRDefault="008540DD" w:rsidP="008540DD">
      <w:pPr>
        <w:rPr>
          <w:rFonts w:asciiTheme="minorHAnsi" w:hAnsiTheme="minorHAnsi"/>
        </w:rPr>
      </w:pPr>
      <w:r w:rsidRPr="00403AD2">
        <w:rPr>
          <w:rFonts w:asciiTheme="minorHAnsi" w:hAnsiTheme="minorHAnsi"/>
        </w:rPr>
        <w:t xml:space="preserve">Then along came President Trump. My colleague Robert Kagan wrote in June that Trump saw “the United States as rogue superpower, neither isolationist nor internationalist, neither withdrawing nor in decline, but active, powerful and entirely out for itself. In recent months, on trade, Iran, NATO defense spending and perhaps even North Korea, President </w:t>
      </w:r>
      <w:r w:rsidRPr="00403AD2">
        <w:rPr>
          <w:rStyle w:val="StyleUnderline"/>
          <w:rFonts w:asciiTheme="minorHAnsi" w:hAnsiTheme="minorHAnsi"/>
        </w:rPr>
        <w:t>Trump has shown that a president willing to throw off the moral, ideological and strategic constraints that limited U.S. action in the past can bend this intractable world to his will, at least for a while.”</w:t>
      </w:r>
    </w:p>
    <w:p w:rsidR="008540DD" w:rsidRPr="00403AD2" w:rsidRDefault="008540DD" w:rsidP="008540DD">
      <w:pPr>
        <w:rPr>
          <w:rFonts w:asciiTheme="minorHAnsi" w:hAnsiTheme="minorHAnsi"/>
        </w:rPr>
      </w:pPr>
      <w:r w:rsidRPr="00403AD2">
        <w:rPr>
          <w:rFonts w:asciiTheme="minorHAnsi" w:hAnsiTheme="minorHAnsi"/>
        </w:rPr>
        <w:t xml:space="preserve">Even worse, </w:t>
      </w:r>
      <w:r w:rsidRPr="00403AD2">
        <w:rPr>
          <w:rStyle w:val="StyleUnderline"/>
          <w:rFonts w:asciiTheme="minorHAnsi" w:hAnsiTheme="minorHAnsi"/>
        </w:rPr>
        <w:t>the less democratic and the more vicious the regime (with the exception of Iran), the more Trump has lavished praise on it, giving the impression that our interests and theirs are in perfect sync</w:t>
      </w:r>
      <w:r w:rsidRPr="00403AD2">
        <w:rPr>
          <w:rFonts w:asciiTheme="minorHAnsi" w:hAnsiTheme="minorHAnsi"/>
        </w:rPr>
        <w:t>, while our traditional allies (with the exception of Israel) were taking advantage of us, weighing us down. It wasn’t enough to conduct polite, self-interested diplomacy with the likes of Russian President Vladimir Putin or Turkish President Recep Tayyip Erdogan; we had to fawn over them and act as their PR agents.</w:t>
      </w:r>
    </w:p>
    <w:p w:rsidR="008540DD" w:rsidRPr="00403AD2" w:rsidRDefault="008540DD" w:rsidP="008540DD">
      <w:pPr>
        <w:rPr>
          <w:rFonts w:asciiTheme="minorHAnsi" w:hAnsiTheme="minorHAnsi"/>
        </w:rPr>
      </w:pPr>
      <w:r w:rsidRPr="00403AD2">
        <w:rPr>
          <w:rStyle w:val="StyleUnderline"/>
          <w:rFonts w:asciiTheme="minorHAnsi" w:hAnsiTheme="minorHAnsi"/>
        </w:rPr>
        <w:t>Such a foreign policy was bound to fail</w:t>
      </w:r>
      <w:r w:rsidRPr="00403AD2">
        <w:rPr>
          <w:rFonts w:asciiTheme="minorHAnsi" w:hAnsiTheme="minorHAnsi"/>
        </w:rPr>
        <w:t xml:space="preserve"> for no less than three reasons.</w:t>
      </w:r>
    </w:p>
    <w:p w:rsidR="008540DD" w:rsidRPr="00403AD2" w:rsidRDefault="008540DD" w:rsidP="008540DD">
      <w:pPr>
        <w:rPr>
          <w:rFonts w:asciiTheme="minorHAnsi" w:hAnsiTheme="minorHAnsi"/>
        </w:rPr>
      </w:pPr>
      <w:r w:rsidRPr="00403AD2">
        <w:rPr>
          <w:rFonts w:asciiTheme="minorHAnsi" w:hAnsiTheme="minorHAnsi"/>
        </w:rPr>
        <w:t xml:space="preserve">First, </w:t>
      </w:r>
      <w:r w:rsidRPr="00403AD2">
        <w:rPr>
          <w:rStyle w:val="StyleUnderline"/>
          <w:rFonts w:asciiTheme="minorHAnsi" w:hAnsiTheme="minorHAnsi"/>
        </w:rPr>
        <w:t>it’s not based in reality. Russia doesn’t share our interests in Europe or the Middle East, and therefore cannot be our partner.</w:t>
      </w:r>
      <w:r w:rsidRPr="00403AD2">
        <w:rPr>
          <w:rFonts w:asciiTheme="minorHAnsi" w:hAnsiTheme="minorHAnsi"/>
        </w:rPr>
        <w:t xml:space="preserve"> North Korea does not seem to share our interest in denuclearizing (unless it wrenches South Korea out from U.S. protection). Inevitably conflicts arise when the glowing orb or the red carpet get put away.</w:t>
      </w:r>
    </w:p>
    <w:p w:rsidR="008540DD" w:rsidRPr="00403AD2" w:rsidRDefault="008540DD" w:rsidP="008540DD">
      <w:pPr>
        <w:rPr>
          <w:rStyle w:val="StyleUnderline"/>
          <w:rFonts w:asciiTheme="minorHAnsi" w:hAnsiTheme="minorHAnsi"/>
        </w:rPr>
      </w:pPr>
      <w:r w:rsidRPr="00403AD2">
        <w:rPr>
          <w:rFonts w:asciiTheme="minorHAnsi" w:hAnsiTheme="minorHAnsi"/>
        </w:rPr>
        <w:t xml:space="preserve">Second, </w:t>
      </w:r>
      <w:r w:rsidRPr="00403AD2">
        <w:rPr>
          <w:rStyle w:val="StyleUnderline"/>
          <w:rFonts w:asciiTheme="minorHAnsi" w:hAnsiTheme="minorHAnsi"/>
        </w:rPr>
        <w:t xml:space="preserve">rogue regimes are by their nature </w:t>
      </w:r>
      <w:r w:rsidRPr="00403AD2">
        <w:rPr>
          <w:rStyle w:val="Emphasis"/>
          <w:rFonts w:asciiTheme="minorHAnsi" w:hAnsiTheme="minorHAnsi"/>
        </w:rPr>
        <w:t>unstable and unreliable</w:t>
      </w:r>
      <w:r w:rsidRPr="00403AD2">
        <w:rPr>
          <w:rFonts w:asciiTheme="minorHAnsi" w:hAnsiTheme="minorHAnsi"/>
        </w:rPr>
        <w:t xml:space="preserve">. Hosni </w:t>
      </w:r>
      <w:r w:rsidRPr="00403AD2">
        <w:rPr>
          <w:rStyle w:val="StyleUnderline"/>
          <w:rFonts w:asciiTheme="minorHAnsi" w:hAnsiTheme="minorHAnsi"/>
        </w:rPr>
        <w:t xml:space="preserve">Mubarak’s Egypt was a case in point. In providing nondemocratic partners with undiluted praise and support, </w:t>
      </w:r>
      <w:r w:rsidRPr="00403AD2">
        <w:rPr>
          <w:rStyle w:val="Emphasis"/>
          <w:rFonts w:asciiTheme="minorHAnsi" w:hAnsiTheme="minorHAnsi"/>
        </w:rPr>
        <w:t>we encourage behaviors that ultimately make them less stable, less prosperous and more corrupt.</w:t>
      </w:r>
    </w:p>
    <w:p w:rsidR="008540DD" w:rsidRPr="00403AD2" w:rsidRDefault="008540DD" w:rsidP="008540DD">
      <w:pPr>
        <w:rPr>
          <w:rFonts w:asciiTheme="minorHAnsi" w:hAnsiTheme="minorHAnsi"/>
        </w:rPr>
      </w:pPr>
      <w:r w:rsidRPr="00403AD2">
        <w:rPr>
          <w:rFonts w:asciiTheme="minorHAnsi" w:hAnsiTheme="minorHAnsi"/>
        </w:rPr>
        <w:lastRenderedPageBreak/>
        <w:t xml:space="preserve">And third, </w:t>
      </w:r>
      <w:r w:rsidRPr="00403AD2">
        <w:rPr>
          <w:rStyle w:val="Emphasis"/>
          <w:rFonts w:asciiTheme="minorHAnsi" w:hAnsiTheme="minorHAnsi"/>
        </w:rPr>
        <w:t>ultimately the American people won’t stand for it</w:t>
      </w:r>
      <w:r w:rsidRPr="00403AD2">
        <w:rPr>
          <w:rStyle w:val="StyleUnderline"/>
          <w:rFonts w:asciiTheme="minorHAnsi" w:hAnsiTheme="minorHAnsi"/>
        </w:rPr>
        <w:t>, as we’ve seen with Saudi Arabia, when our supposed partners shatter international norms, commit human rights atrocities and impinge on their neighbors’ sovereignty — which they inevitably do</w:t>
      </w:r>
      <w:r w:rsidRPr="00403AD2">
        <w:rPr>
          <w:rFonts w:asciiTheme="minorHAnsi" w:hAnsiTheme="minorHAnsi"/>
        </w:rPr>
        <w:t>.</w:t>
      </w:r>
    </w:p>
    <w:p w:rsidR="008540DD" w:rsidRPr="00403AD2" w:rsidRDefault="008540DD" w:rsidP="008540DD">
      <w:pPr>
        <w:rPr>
          <w:rStyle w:val="StyleUnderline"/>
          <w:rFonts w:asciiTheme="minorHAnsi" w:hAnsiTheme="minorHAnsi"/>
        </w:rPr>
      </w:pPr>
      <w:r w:rsidRPr="00403AD2">
        <w:rPr>
          <w:rStyle w:val="StyleUnderline"/>
          <w:rFonts w:asciiTheme="minorHAnsi" w:hAnsiTheme="minorHAnsi"/>
        </w:rPr>
        <w:t>As Kagan explained,</w:t>
      </w:r>
      <w:r w:rsidRPr="00403AD2">
        <w:rPr>
          <w:rFonts w:asciiTheme="minorHAnsi" w:hAnsiTheme="minorHAnsi"/>
        </w:rPr>
        <w:t xml:space="preserve"> </w:t>
      </w:r>
      <w:r w:rsidRPr="00403AD2">
        <w:rPr>
          <w:rStyle w:val="Emphasis"/>
          <w:rFonts w:asciiTheme="minorHAnsi" w:hAnsiTheme="minorHAnsi"/>
        </w:rPr>
        <w:t>“Trump’s policies are pure realism, devoid of ideals and sentiment, pursuing a narrow ‘national interest’ defined strictly in terms of dollars and cents</w:t>
      </w:r>
      <w:r w:rsidRPr="00403AD2">
        <w:rPr>
          <w:rFonts w:asciiTheme="minorHAnsi" w:hAnsiTheme="minorHAnsi"/>
        </w:rPr>
        <w:t xml:space="preserve"> and defense against foreign attack. </w:t>
      </w:r>
      <w:r w:rsidRPr="00403AD2">
        <w:rPr>
          <w:rStyle w:val="StyleUnderline"/>
          <w:rFonts w:asciiTheme="minorHAnsi" w:hAnsiTheme="minorHAnsi"/>
        </w:rPr>
        <w:t xml:space="preserve">Trump’s world is a struggle of all-against-all. </w:t>
      </w:r>
      <w:r w:rsidRPr="00403AD2">
        <w:rPr>
          <w:rStyle w:val="Emphasis"/>
          <w:rFonts w:asciiTheme="minorHAnsi" w:hAnsiTheme="minorHAnsi"/>
        </w:rPr>
        <w:t>There are no relationships based on common values.</w:t>
      </w:r>
      <w:r w:rsidRPr="00403AD2">
        <w:rPr>
          <w:rStyle w:val="StyleUnderline"/>
          <w:rFonts w:asciiTheme="minorHAnsi" w:hAnsiTheme="minorHAnsi"/>
        </w:rPr>
        <w:t xml:space="preserve"> </w:t>
      </w:r>
      <w:r w:rsidRPr="00403AD2">
        <w:rPr>
          <w:rStyle w:val="Emphasis"/>
          <w:rFonts w:asciiTheme="minorHAnsi" w:hAnsiTheme="minorHAnsi"/>
        </w:rPr>
        <w:t>There are merely transactions determined by power. It is the world that a century ago brought us two world wars.”</w:t>
      </w:r>
    </w:p>
    <w:p w:rsidR="008540DD" w:rsidRPr="00403AD2" w:rsidRDefault="008540DD" w:rsidP="008540DD">
      <w:pPr>
        <w:rPr>
          <w:rFonts w:asciiTheme="minorHAnsi" w:hAnsiTheme="minorHAnsi"/>
        </w:rPr>
      </w:pPr>
      <w:r w:rsidRPr="00403AD2">
        <w:rPr>
          <w:rFonts w:asciiTheme="minorHAnsi" w:hAnsiTheme="minorHAnsi"/>
        </w:rPr>
        <w:t xml:space="preserve">At present, </w:t>
      </w:r>
      <w:r w:rsidRPr="00403AD2">
        <w:rPr>
          <w:rStyle w:val="StyleUnderline"/>
          <w:rFonts w:asciiTheme="minorHAnsi" w:hAnsiTheme="minorHAnsi"/>
        </w:rPr>
        <w:t>such a foreign policy brings</w:t>
      </w:r>
      <w:r w:rsidRPr="00403AD2">
        <w:rPr>
          <w:rFonts w:asciiTheme="minorHAnsi" w:hAnsiTheme="minorHAnsi"/>
        </w:rPr>
        <w:t xml:space="preserve"> about continual disappointment and </w:t>
      </w:r>
      <w:r w:rsidRPr="00403AD2">
        <w:rPr>
          <w:rStyle w:val="Emphasis"/>
          <w:rFonts w:asciiTheme="minorHAnsi" w:hAnsiTheme="minorHAnsi"/>
        </w:rPr>
        <w:t>visceral backlash from the American people</w:t>
      </w:r>
      <w:r w:rsidRPr="00403AD2">
        <w:rPr>
          <w:rStyle w:val="StyleUnderline"/>
          <w:rFonts w:asciiTheme="minorHAnsi" w:hAnsiTheme="minorHAnsi"/>
        </w:rPr>
        <w:t xml:space="preserve">. </w:t>
      </w:r>
      <w:r w:rsidRPr="00403AD2">
        <w:rPr>
          <w:rStyle w:val="Emphasis"/>
          <w:rFonts w:asciiTheme="minorHAnsi" w:hAnsiTheme="minorHAnsi"/>
        </w:rPr>
        <w:t>It diminishes our moral authority in the world</w:t>
      </w:r>
      <w:r w:rsidRPr="00403AD2">
        <w:rPr>
          <w:rStyle w:val="StyleUnderline"/>
          <w:rFonts w:asciiTheme="minorHAnsi" w:hAnsiTheme="minorHAnsi"/>
        </w:rPr>
        <w:t xml:space="preserve">, </w:t>
      </w:r>
      <w:r w:rsidRPr="00403AD2">
        <w:rPr>
          <w:rStyle w:val="Emphasis"/>
          <w:rFonts w:asciiTheme="minorHAnsi" w:hAnsiTheme="minorHAnsi"/>
        </w:rPr>
        <w:t>alienates our actual democratic friends</w:t>
      </w:r>
      <w:r w:rsidRPr="00403AD2">
        <w:rPr>
          <w:rStyle w:val="StyleUnderline"/>
          <w:rFonts w:asciiTheme="minorHAnsi" w:hAnsiTheme="minorHAnsi"/>
        </w:rPr>
        <w:t xml:space="preserve">, </w:t>
      </w:r>
      <w:r w:rsidRPr="00403AD2">
        <w:rPr>
          <w:rStyle w:val="Emphasis"/>
          <w:rFonts w:asciiTheme="minorHAnsi" w:hAnsiTheme="minorHAnsi"/>
        </w:rPr>
        <w:t>makes us look weak and entangles us in costly and counterproductive trade wars</w:t>
      </w:r>
      <w:r w:rsidRPr="00403AD2">
        <w:rPr>
          <w:rStyle w:val="StyleUnderline"/>
          <w:rFonts w:asciiTheme="minorHAnsi" w:hAnsiTheme="minorHAnsi"/>
        </w:rPr>
        <w:t>.</w:t>
      </w:r>
      <w:r w:rsidRPr="00403AD2">
        <w:rPr>
          <w:rFonts w:asciiTheme="minorHAnsi" w:hAnsiTheme="minorHAnsi"/>
        </w:rPr>
        <w:t xml:space="preserve"> </w:t>
      </w:r>
      <w:r w:rsidRPr="00403AD2">
        <w:rPr>
          <w:rStyle w:val="StyleUnderline"/>
          <w:rFonts w:asciiTheme="minorHAnsi" w:hAnsiTheme="minorHAnsi"/>
        </w:rPr>
        <w:t>Trump and his enablers are now caught: They cozied up to a regime that acts in repugnant ways (slaughtering civilians in Yemen, killing a U.S. journalist), triggering a backlash in Congress and the court of public opinion.</w:t>
      </w:r>
      <w:r w:rsidRPr="00403AD2">
        <w:rPr>
          <w:rFonts w:asciiTheme="minorHAnsi" w:hAnsiTheme="minorHAnsi"/>
        </w:rPr>
        <w:t xml:space="preserve"> In lieu of our own coherent Iran policy we relied on a regime that acts in ways the American people find intolerable. </w:t>
      </w:r>
      <w:r w:rsidRPr="00403AD2">
        <w:rPr>
          <w:rStyle w:val="Emphasis"/>
          <w:rFonts w:asciiTheme="minorHAnsi" w:hAnsiTheme="minorHAnsi"/>
        </w:rPr>
        <w:t>Our “transaction” no longer works, and we have no backup plan.</w:t>
      </w:r>
    </w:p>
    <w:p w:rsidR="008540DD" w:rsidRDefault="008540DD" w:rsidP="008540DD">
      <w:pPr>
        <w:rPr>
          <w:rStyle w:val="StyleUnderline"/>
          <w:rFonts w:asciiTheme="minorHAnsi" w:hAnsiTheme="minorHAnsi"/>
        </w:rPr>
      </w:pPr>
      <w:r w:rsidRPr="00403AD2">
        <w:rPr>
          <w:rStyle w:val="Emphasis"/>
          <w:rFonts w:asciiTheme="minorHAnsi" w:hAnsiTheme="minorHAnsi"/>
        </w:rPr>
        <w:t>This does not mean that all of our alliances must be grounded in shared, democratic values. It does, however, require that we not outsource our foreign policy to autocratic regimes and that we hold them accountable for their conduct. We must continue to stand up for universal human rights.</w:t>
      </w:r>
      <w:r w:rsidRPr="00403AD2">
        <w:rPr>
          <w:rFonts w:asciiTheme="minorHAnsi" w:hAnsiTheme="minorHAnsi"/>
        </w:rPr>
        <w:t xml:space="preserve"> It also means we need to commit our own resources and assemble our own coalitions to burden-share (as we did in the first Gulf War). </w:t>
      </w:r>
      <w:r w:rsidRPr="00403AD2">
        <w:rPr>
          <w:rStyle w:val="StyleUnderline"/>
          <w:rFonts w:asciiTheme="minorHAnsi" w:hAnsiTheme="minorHAnsi"/>
        </w:rPr>
        <w:t>For the sake of international comity, we must avoid knee-jerk repudiation of international agreements. Otherwise, we wind up looking like suckers at the mercy of corrupt, brutal regimes. This is not winning, by any definition.</w:t>
      </w:r>
    </w:p>
    <w:p w:rsidR="00D520CC" w:rsidRDefault="00D520CC" w:rsidP="008540DD">
      <w:pPr>
        <w:rPr>
          <w:rFonts w:asciiTheme="minorHAnsi" w:hAnsiTheme="minorHAnsi"/>
        </w:rPr>
      </w:pPr>
    </w:p>
    <w:p w:rsidR="00ED7ADC" w:rsidRDefault="00ED7ADC" w:rsidP="00ED7ADC">
      <w:pPr>
        <w:pStyle w:val="Heading4"/>
      </w:pPr>
      <w:r>
        <w:t xml:space="preserve">Transactionalism fails in the context of foreign policy—complex issues.  </w:t>
      </w:r>
    </w:p>
    <w:p w:rsidR="00ED7ADC" w:rsidRPr="00574902" w:rsidRDefault="00ED7ADC" w:rsidP="00ED7ADC">
      <w:pPr>
        <w:rPr>
          <w:rStyle w:val="Style13ptBold"/>
        </w:rPr>
      </w:pPr>
      <w:r w:rsidRPr="00D56683">
        <w:t xml:space="preserve">Leon </w:t>
      </w:r>
      <w:r w:rsidRPr="00D56683">
        <w:rPr>
          <w:rStyle w:val="Style13ptBold"/>
        </w:rPr>
        <w:t>Hadar, 17</w:t>
      </w:r>
      <w:r w:rsidRPr="00D56683">
        <w:t>, Leon Hadar, geopolitical expert at RANE Network, a risk management consulting group 1-2-2017, The Limits of Trump's Transactional Foreign Policy, National Interest, </w:t>
      </w:r>
      <w:hyperlink r:id="rId283" w:history="1">
        <w:r w:rsidRPr="00D56683">
          <w:rPr>
            <w:rStyle w:val="Hyperlink"/>
          </w:rPr>
          <w:t>https://nationalinterest.org/feature/the-limits-trumps-transactional-foreign-policy-18898</w:t>
        </w:r>
      </w:hyperlink>
      <w:r w:rsidRPr="00D56683">
        <w:t>, 6-29-2019, Dhruv</w:t>
      </w:r>
      <w:r>
        <w:t xml:space="preserve"> </w:t>
      </w:r>
      <w:r w:rsidRPr="00574902">
        <w:rPr>
          <w:rStyle w:val="Style13ptBold"/>
        </w:rPr>
        <w:t>**Gendered language edited**</w:t>
      </w:r>
    </w:p>
    <w:p w:rsidR="00ED7ADC" w:rsidRPr="00D56683" w:rsidRDefault="00ED7ADC" w:rsidP="00ED7ADC">
      <w:pPr>
        <w:rPr>
          <w:rStyle w:val="StyleUnderline"/>
        </w:rPr>
      </w:pPr>
      <w:r w:rsidRPr="00D56683">
        <w:t xml:space="preserve">One of the popular conclusions among those trying to deconstruct President-elect Donald </w:t>
      </w:r>
      <w:r w:rsidRPr="00D56683">
        <w:rPr>
          <w:rStyle w:val="StyleUnderline"/>
        </w:rPr>
        <w:t>Trump’s foreign policy vision, is</w:t>
      </w:r>
      <w:r w:rsidRPr="00D56683">
        <w:t xml:space="preserve"> that such a vision may not exist, and that the businessman-turned-president is a not a man of ideas, and certainly not an idealist or an ideologue, but a pragmatic technocrat who approaches policy issues on a case-by-case basis </w:t>
      </w:r>
      <w:r w:rsidRPr="00D56683">
        <w:rPr>
          <w:rStyle w:val="StyleUnderline"/>
        </w:rPr>
        <w:t>very much like a business transaction.</w:t>
      </w:r>
    </w:p>
    <w:p w:rsidR="00ED7ADC" w:rsidRPr="00D56683" w:rsidRDefault="00ED7ADC" w:rsidP="00ED7ADC">
      <w:r w:rsidRPr="00D56683">
        <w:t xml:space="preserve">A man who loves to fix things in the same way he helped bring back to life the business he inherited from his father, </w:t>
      </w:r>
      <w:r w:rsidRPr="00D56683">
        <w:rPr>
          <w:rStyle w:val="Emphasis"/>
        </w:rPr>
        <w:t xml:space="preserve">Trump considers himself a great dealmaker </w:t>
      </w:r>
      <w:r w:rsidRPr="00D56683">
        <w:t>and he thinks that all the problems facing the United States, including in the international arenas—immigration, trade, national security—are consequences of bad deals made by incompetent figures.</w:t>
      </w:r>
    </w:p>
    <w:p w:rsidR="00ED7ADC" w:rsidRPr="00D56683" w:rsidRDefault="00ED7ADC" w:rsidP="00ED7ADC">
      <w:r w:rsidRPr="00D56683">
        <w:t xml:space="preserve">Moreover, insofar as </w:t>
      </w:r>
      <w:r w:rsidRPr="00D56683">
        <w:rPr>
          <w:rStyle w:val="StyleUnderline"/>
        </w:rPr>
        <w:t>he seems to be raising broad political and strategic issues</w:t>
      </w:r>
      <w:r w:rsidRPr="00D56683">
        <w:t xml:space="preserve">, he does so </w:t>
      </w:r>
      <w:r w:rsidRPr="00D56683">
        <w:rPr>
          <w:rStyle w:val="StyleUnderline"/>
        </w:rPr>
        <w:t>in the form of a cost-effective analysis</w:t>
      </w:r>
      <w:r w:rsidRPr="00D56683">
        <w:t xml:space="preserve">. Hence presidential candidate Trump questioned the need to continue participating in NATO or maintain U.S. security commitments in East Asia, arguing that Americans are </w:t>
      </w:r>
      <w:r w:rsidRPr="00D56683">
        <w:lastRenderedPageBreak/>
        <w:t>not getting bang when it comes to protecting its allies. It is just becoming too expensive when we need the money to spend on other things; although we may consider maintaining these military alliances if the South Koreans and the Germans pay us what we deserve for carrying out our services.</w:t>
      </w:r>
    </w:p>
    <w:p w:rsidR="00ED7ADC" w:rsidRPr="00D56683" w:rsidRDefault="00ED7ADC" w:rsidP="00ED7ADC">
      <w:r w:rsidRPr="00D56683">
        <w:t xml:space="preserve">Some would argue that contrary to the caricaturizing by his detractors as an impulsive foreign policy ignoramus, Trump’s plans to impose punishing tariffs on China, or for that matter, his call for reassessing U.S. membership in NATO, should be compared to opening bids in an auction or a bridge game. No, President Trump isn’t a raving isolationist who wants to pull U.S. troops from the Atlantic or the Pacific or a China basher looking forward to launching a costly trade war with Beijing. Like a shrewd businessman he wants to demonstrate that he is entering into the diplomatic game with a strong hand, exerting pressure on the Chinese to make a deal under which Washington would drop its threat of imposing sanctions in exchange for China agreeing to refrain from manipulating its exchange rate. And facing the prospects of the United States ending its security commitments to them, Germany and Korea will agree to </w:t>
      </w:r>
      <w:proofErr w:type="gramStart"/>
      <w:r w:rsidRPr="00D56683">
        <w:t>spending</w:t>
      </w:r>
      <w:proofErr w:type="gramEnd"/>
      <w:r w:rsidRPr="00D56683">
        <w:t xml:space="preserve"> more on their defense.</w:t>
      </w:r>
    </w:p>
    <w:p w:rsidR="00ED7ADC" w:rsidRPr="00D56683" w:rsidRDefault="00ED7ADC" w:rsidP="00ED7ADC">
      <w:r w:rsidRPr="00D56683">
        <w:t>More recently, following the phone conversation between Trump and Taiwan’s President Tsai Ing-Wen, some critics argued that it violated the spirit of the agreements made with Beijing in 1979 with respect to the so-called One-China Policy and amounted to a diplomatic blunder.</w:t>
      </w:r>
    </w:p>
    <w:p w:rsidR="00ED7ADC" w:rsidRPr="00D56683" w:rsidRDefault="00ED7ADC" w:rsidP="00ED7ADC">
      <w:r w:rsidRPr="00D56683">
        <w:t>But then Trump during in an </w:t>
      </w:r>
      <w:hyperlink r:id="rId284" w:tgtFrame="_blank" w:history="1">
        <w:r w:rsidRPr="00D56683">
          <w:rPr>
            <w:rStyle w:val="Hyperlink"/>
          </w:rPr>
          <w:t>interview</w:t>
        </w:r>
      </w:hyperlink>
      <w:r w:rsidRPr="00D56683">
        <w:t> with Fox News seemed to suggest that it was a calculated move on his part, noting that he wasn’t “bound by a One-China Policy unless we make a deal with China having to do with other things, including trade.”</w:t>
      </w:r>
    </w:p>
    <w:p w:rsidR="00ED7ADC" w:rsidRPr="00D56683" w:rsidRDefault="00ED7ADC" w:rsidP="00ED7ADC">
      <w:r w:rsidRPr="00D56683">
        <w:t>In response, some analysts have proposed that President-elect Trump was inaugurating a new era of “transactional diplomacy” as opposed to the kind of “transformational diplomacy” championed by the administration of President George W. Bush.</w:t>
      </w:r>
    </w:p>
    <w:p w:rsidR="00ED7ADC" w:rsidRPr="00D56683" w:rsidRDefault="00ED7ADC" w:rsidP="00ED7ADC">
      <w:r w:rsidRPr="00D56683">
        <w:t>Forget the Freedom Agenda and nation building. Replace Making the World Safe for Democracy idealism with Making America Great Again realism. In his dealings with other governments, the author of the Art of the Deal would not be promoting American ideals around the world but ensuring that the United States would achieve concrete results that could be measured in dollars and cents.</w:t>
      </w:r>
    </w:p>
    <w:p w:rsidR="00ED7ADC" w:rsidRPr="00D56683" w:rsidRDefault="00ED7ADC" w:rsidP="00ED7ADC">
      <w:r w:rsidRPr="00D56683">
        <w:t>In fact, assuming that this is, indeed, what Trumpism would mean in the area of foreign policy, it’s important to note that it won’t mark a dramatic shift in American diplomacy.</w:t>
      </w:r>
    </w:p>
    <w:p w:rsidR="00ED7ADC" w:rsidRPr="00D56683" w:rsidRDefault="00ED7ADC" w:rsidP="00ED7ADC">
      <w:r w:rsidRPr="00D56683">
        <w:t>Hence as part of FDR’s lend-lease agreement with Britain, the United States ended-up seizing what was left of Britain’s gold reserves and overseas investments to help pay for increased defense production.</w:t>
      </w:r>
    </w:p>
    <w:p w:rsidR="00ED7ADC" w:rsidRPr="00D56683" w:rsidRDefault="00ED7ADC" w:rsidP="00ED7ADC">
      <w:r w:rsidRPr="00D56683">
        <w:t>And during the Cold War and the era of détente, President Richard Nixon and Secretary of State Henry Kissinger branded the notion of transactional diplomacy as the so-called “linkage” policy under which they pressured Moscow and Beijing to restrain revolutionary movements in the third world (and communist parties in Europe, in the case of the Soviet Union) in exchange for American concessions in the economic and nuclear areas: Progress in area A was dependent on progress in area B and vice versa.</w:t>
      </w:r>
    </w:p>
    <w:p w:rsidR="00ED7ADC" w:rsidRPr="00D56683" w:rsidRDefault="00ED7ADC" w:rsidP="00ED7ADC">
      <w:r w:rsidRPr="00D56683">
        <w:t>It also makes some sense that those who are masters in the art of the deal would be able to negotiate better trade agreements and even diplomatic accords than your average politician or government bureaucrat.</w:t>
      </w:r>
    </w:p>
    <w:p w:rsidR="00ED7ADC" w:rsidRPr="00D56683" w:rsidRDefault="00ED7ADC" w:rsidP="00ED7ADC">
      <w:r w:rsidRPr="00D56683">
        <w:lastRenderedPageBreak/>
        <w:t>From that perspective, Trumpists note that President-elect Trump and his secretary of state nominee Rex Tillerson are two tough and cunning businessmen who have demonstrated a lot of success in winning in their negotiations with their counterparts in the corporate world. That proves that they could be more effective in making deals with China or Iran than President Barack Obama, Secretary of State John Kerry, and other officials that Trump has depicted in numerous occasions as “incompetent” and even “stupid.”</w:t>
      </w:r>
    </w:p>
    <w:p w:rsidR="00ED7ADC" w:rsidRPr="00D56683" w:rsidRDefault="00ED7ADC" w:rsidP="00ED7ADC">
      <w:pPr>
        <w:rPr>
          <w:rStyle w:val="StyleUnderline"/>
        </w:rPr>
      </w:pPr>
      <w:r w:rsidRPr="00D56683">
        <w:t xml:space="preserve">But </w:t>
      </w:r>
      <w:r w:rsidRPr="00D56683">
        <w:rPr>
          <w:rStyle w:val="StyleUnderline"/>
        </w:rPr>
        <w:t>the notion that to make foreign policy work, all you need are astute and tough businessmen</w:t>
      </w:r>
      <w:r w:rsidRPr="00D56683">
        <w:t xml:space="preserve"> who would make it more cost-effective </w:t>
      </w:r>
      <w:r w:rsidRPr="00D56683">
        <w:rPr>
          <w:rStyle w:val="StyleUnderline"/>
        </w:rPr>
        <w:t>is misleading,</w:t>
      </w:r>
      <w:r w:rsidRPr="00D56683">
        <w:t xml:space="preserve"> especially if you consider the following: </w:t>
      </w:r>
      <w:r w:rsidRPr="00D56683">
        <w:rPr>
          <w:rStyle w:val="StyleUnderline"/>
        </w:rPr>
        <w:t>No one would be willing to die fighting to protect the interests of ExxonMobil or to improve the Trump brand.</w:t>
      </w:r>
    </w:p>
    <w:p w:rsidR="00ED7ADC" w:rsidRPr="00D56683" w:rsidRDefault="00ED7ADC" w:rsidP="00ED7ADC">
      <w:r w:rsidRPr="00D56683">
        <w:t xml:space="preserve">Unlike international business, </w:t>
      </w:r>
      <w:r w:rsidRPr="00D56683">
        <w:rPr>
          <w:rStyle w:val="Emphasis"/>
        </w:rPr>
        <w:t>foreign policy and national security involve issues of war and peace,</w:t>
      </w:r>
      <w:r w:rsidRPr="00D56683">
        <w:t xml:space="preserve"> and by extension, of life and death. And </w:t>
      </w:r>
      <w:r w:rsidRPr="00D56683">
        <w:rPr>
          <w:rStyle w:val="StyleUnderline"/>
        </w:rPr>
        <w:t xml:space="preserve">when we elect a president, we put our trust in the </w:t>
      </w:r>
      <w:r w:rsidRPr="00D56683">
        <w:t xml:space="preserve">next commander in chief as opposed to the new CEO of the United States; in the </w:t>
      </w:r>
      <w:r w:rsidRPr="00D56683">
        <w:rPr>
          <w:rStyle w:val="StyleUnderline"/>
        </w:rPr>
        <w:t>leader of our national tribe who would protect us</w:t>
      </w:r>
      <w:r w:rsidRPr="00D56683">
        <w:t xml:space="preserve"> and our families </w:t>
      </w:r>
      <w:r w:rsidRPr="00D56683">
        <w:rPr>
          <w:rStyle w:val="StyleUnderline"/>
        </w:rPr>
        <w:t>from a foreign threat,</w:t>
      </w:r>
      <w:r w:rsidRPr="00D56683">
        <w:t xml:space="preserve"> and not in the trader in chief who would make great international deals for us.</w:t>
      </w:r>
    </w:p>
    <w:p w:rsidR="00ED7ADC" w:rsidRPr="00D56683" w:rsidRDefault="00ED7ADC" w:rsidP="00ED7ADC">
      <w:r w:rsidRPr="00D56683">
        <w:t xml:space="preserve">Indeed, the </w:t>
      </w:r>
      <w:r w:rsidRPr="00D56683">
        <w:rPr>
          <w:rStyle w:val="StyleUnderline"/>
        </w:rPr>
        <w:t>national interest isn’t akin to corporate interest</w:t>
      </w:r>
      <w:r w:rsidRPr="00D56683">
        <w:t>. It embodies the core values and sense of identity of a national community. In a way, we know that it’s a core national interest when the citizens of a country are willing to be sent to war and pay enormous human and economic costs involved in fighting a war. In the context of national security, “</w:t>
      </w:r>
      <w:r w:rsidRPr="00D56683">
        <w:rPr>
          <w:rStyle w:val="StyleUnderline"/>
        </w:rPr>
        <w:t xml:space="preserve">cost-effective” makes sense not </w:t>
      </w:r>
      <w:r w:rsidRPr="00D56683">
        <w:t xml:space="preserve">exclusively </w:t>
      </w:r>
      <w:r w:rsidRPr="00D56683">
        <w:rPr>
          <w:rStyle w:val="StyleUnderline"/>
        </w:rPr>
        <w:t xml:space="preserve">in terms of dollars and cents, but in terms of deterring an aggressor </w:t>
      </w:r>
      <w:r w:rsidRPr="00D56683">
        <w:t>or if worse comes to worst, in winning a war. No one is willing to die in order to force China to raise the value of its currency.</w:t>
      </w:r>
    </w:p>
    <w:p w:rsidR="00ED7ADC" w:rsidRPr="00D56683" w:rsidRDefault="00ED7ADC" w:rsidP="00ED7ADC">
      <w:r w:rsidRPr="00D56683">
        <w:t>A president does rely on the advice of non-elected officials, of economists, engineers and scientists as well as business executives who help him or her carry out foreign and domestic policies. These technocrats or policy wonks do make decisions based on cold cost-effective calculations, like whether we should impose a 10 percent or 15 percent tariff on Vietnamese agricultural imports.</w:t>
      </w:r>
    </w:p>
    <w:p w:rsidR="00ED7ADC" w:rsidRPr="00D56683" w:rsidRDefault="00ED7ADC" w:rsidP="00ED7ADC">
      <w:r w:rsidRPr="00D56683">
        <w:t xml:space="preserve">But </w:t>
      </w:r>
      <w:r w:rsidRPr="00574902">
        <w:rPr>
          <w:rStyle w:val="Emphasis"/>
        </w:rPr>
        <w:t>it’s the job of the elected president to make the critical foreign policy decisions that could lead to wars based on [their]</w:t>
      </w:r>
      <w:r>
        <w:t xml:space="preserve"> </w:t>
      </w:r>
      <w:r w:rsidRPr="00D56683">
        <w:t xml:space="preserve">his or her ability not only to feel the mood of the nation, but also on a personal sense of what America is all about, a perspective which is usually grounded in reading history and in a </w:t>
      </w:r>
      <w:r w:rsidRPr="00574902">
        <w:rPr>
          <w:rStyle w:val="Emphasis"/>
        </w:rPr>
        <w:t>set of values</w:t>
      </w:r>
      <w:r w:rsidRPr="00D56683">
        <w:t>. The technocrats help ensure that the decision he or she makes will be successfully executed.</w:t>
      </w:r>
    </w:p>
    <w:p w:rsidR="00ED7ADC" w:rsidRPr="00D56683" w:rsidRDefault="00ED7ADC" w:rsidP="00ED7ADC">
      <w:r w:rsidRPr="00D56683">
        <w:t>President-elect Trump, who seems to frame every policy problem in cost-effective terms and assumes that it could be resolved as a business transaction needs, therefore, to recognize that his job goes beyond making deals.  </w:t>
      </w:r>
    </w:p>
    <w:p w:rsidR="00ED7ADC" w:rsidRPr="00D56683" w:rsidRDefault="00ED7ADC" w:rsidP="00ED7ADC">
      <w:r w:rsidRPr="00D56683">
        <w:t>“I would love to be the one who made peace with Israel and the Palestinians, that would be such a great achievement,” Trump </w:t>
      </w:r>
      <w:hyperlink r:id="rId285" w:tgtFrame="_blank" w:history="1">
        <w:r w:rsidRPr="00D56683">
          <w:rPr>
            <w:rStyle w:val="Hyperlink"/>
          </w:rPr>
          <w:t>told</w:t>
        </w:r>
      </w:hyperlink>
      <w:r w:rsidRPr="00D56683">
        <w:t> the New York Times editorial board recently, suggesting that he could appoint his son-in-law to broker a deal after taking over.</w:t>
      </w:r>
    </w:p>
    <w:p w:rsidR="00ED7ADC" w:rsidRPr="00574902" w:rsidRDefault="00ED7ADC" w:rsidP="00ED7ADC">
      <w:pPr>
        <w:rPr>
          <w:rStyle w:val="StyleUnderline"/>
        </w:rPr>
      </w:pPr>
      <w:r w:rsidRPr="00D56683">
        <w:t xml:space="preserve">But the idea that Israelis and Palestinians have failed to make peace due to the lack of negotiating skills on the part of the American peace brokers would be dismissed by anyone who took an introductory course on Middle East politics, and understands that </w:t>
      </w:r>
      <w:r w:rsidRPr="00574902">
        <w:rPr>
          <w:rStyle w:val="StyleUnderline"/>
        </w:rPr>
        <w:t>both sides are driven by deep-rooted historical, religious and psychological forces, and that each side would not be willing to compromise on what it sees as its national interest and could pose a threat to its existence and core national values.</w:t>
      </w:r>
    </w:p>
    <w:p w:rsidR="00ED7ADC" w:rsidRPr="00D56683" w:rsidRDefault="00ED7ADC" w:rsidP="00ED7ADC">
      <w:r w:rsidRPr="00D56683">
        <w:lastRenderedPageBreak/>
        <w:t>Which is the main reason why these and other conflicts, like in Kashmir, Cyprus or Nagorno-Karabakh will not be resolved anytime soon even if President Trump assigns the best and the brightest Harvard MBAs to negotiate them or tries to do that himself.</w:t>
      </w:r>
    </w:p>
    <w:p w:rsidR="00ED7ADC" w:rsidRPr="00ED7ADC" w:rsidRDefault="00ED7ADC" w:rsidP="008540DD">
      <w:pPr>
        <w:rPr>
          <w:u w:val="single"/>
        </w:rPr>
      </w:pPr>
      <w:r w:rsidRPr="00574902">
        <w:rPr>
          <w:rStyle w:val="StyleUnderline"/>
        </w:rPr>
        <w:t>Unlike international business, foreign policy and national security involve issues of war and peace, and by extension, of life and death.</w:t>
      </w:r>
    </w:p>
    <w:p w:rsidR="006C1058" w:rsidRDefault="006C1058" w:rsidP="006C1058">
      <w:pPr>
        <w:pStyle w:val="Heading3"/>
      </w:pPr>
      <w:r>
        <w:lastRenderedPageBreak/>
        <w:t xml:space="preserve">Transactionalism Hurts Democracy </w:t>
      </w:r>
    </w:p>
    <w:p w:rsidR="006C1058" w:rsidRPr="006C1058" w:rsidRDefault="006C1058" w:rsidP="006C1058"/>
    <w:p w:rsidR="006C1058" w:rsidRDefault="006C1058" w:rsidP="006C1058">
      <w:pPr>
        <w:pStyle w:val="Heading4"/>
      </w:pPr>
      <w:r>
        <w:t xml:space="preserve">Trump’s transactionalism wrecks democracy—legitimizes autocrats. </w:t>
      </w:r>
    </w:p>
    <w:p w:rsidR="006C1058" w:rsidRDefault="006C1058" w:rsidP="006C1058">
      <w:r w:rsidRPr="006D0BBA">
        <w:rPr>
          <w:rStyle w:val="Style13ptBold"/>
        </w:rPr>
        <w:t>Carothers, JD, 17</w:t>
      </w:r>
      <w:r w:rsidRPr="006D0BBA">
        <w:t xml:space="preserve"> (Thomas Carothers is a leading authority on international support for democracy, human rights, governance, the rule of law, and civil society, JD, Harvard Law School, 1-5-2017, Prospects for U.S. Democracy Promotion Under Trump, Carnegie Endowment for International Peace, https://carnegieendowment.org/2017/01/05/prospects-for-u.s.-democracy-promotion-under-trump-pub-66588, 6-24-2019, Dhruv)</w:t>
      </w:r>
    </w:p>
    <w:p w:rsidR="006C1058" w:rsidRPr="006D0BBA" w:rsidRDefault="006C1058" w:rsidP="006C1058">
      <w:r w:rsidRPr="006D0BBA">
        <w:t xml:space="preserve">It is impossible to know for certain what approach President-elect </w:t>
      </w:r>
      <w:r w:rsidRPr="002D6C32">
        <w:t>Donald</w:t>
      </w:r>
      <w:r w:rsidRPr="00CD41F9">
        <w:rPr>
          <w:rStyle w:val="StyleUnderline"/>
        </w:rPr>
        <w:t xml:space="preserve"> Trump</w:t>
      </w:r>
      <w:r w:rsidRPr="006D0BBA">
        <w:t xml:space="preserve"> will take to supporting democracy and human rights abroad. So far, he </w:t>
      </w:r>
      <w:r w:rsidRPr="00CD41F9">
        <w:rPr>
          <w:rStyle w:val="StyleUnderline"/>
        </w:rPr>
        <w:t>has offered</w:t>
      </w:r>
      <w:r w:rsidRPr="006D0BBA">
        <w:t xml:space="preserve"> only scattered </w:t>
      </w:r>
      <w:r w:rsidRPr="00CD41F9">
        <w:rPr>
          <w:rStyle w:val="StyleUnderline"/>
        </w:rPr>
        <w:t>hints</w:t>
      </w:r>
      <w:r w:rsidRPr="006D0BBA">
        <w:t>—</w:t>
      </w:r>
      <w:r w:rsidRPr="00CD41F9">
        <w:rPr>
          <w:rStyle w:val="Emphasis"/>
        </w:rPr>
        <w:t>expressions of instincts and impulses that largely point toward a disinclination to engage in democracy promotion</w:t>
      </w:r>
      <w:r w:rsidRPr="006D0BBA">
        <w:t xml:space="preserve"> but remain far from being elaborated into concrete policy plans. In addition, </w:t>
      </w:r>
      <w:r w:rsidRPr="00CD41F9">
        <w:rPr>
          <w:rStyle w:val="Emphasis"/>
        </w:rPr>
        <w:t>Trump’s leadership style and the overall troubled state of U.S. democracy will clearly hurt U.S. efforts to advance democracy’s global fortunes in the years ahead.</w:t>
      </w:r>
      <w:r w:rsidRPr="006D0BBA">
        <w:t xml:space="preserve"> While all of this points almost uniformly in a negative direction, it is likely that as Trump and his team move to actual policymaking, their actions in this domain will prove less consistently negative than their initial signals might indicate. NEGATIVE SIGNALS</w:t>
      </w:r>
    </w:p>
    <w:p w:rsidR="006C1058" w:rsidRPr="006D0BBA" w:rsidRDefault="006C1058" w:rsidP="006C1058">
      <w:r w:rsidRPr="006D0BBA">
        <w:t xml:space="preserve">Throughout his campaign, </w:t>
      </w:r>
      <w:r w:rsidRPr="00CD41F9">
        <w:rPr>
          <w:rStyle w:val="Emphasis"/>
        </w:rPr>
        <w:t>Trump emphasized his intention to take a purely transactional approach to other international powers</w:t>
      </w:r>
      <w:r w:rsidRPr="006D0BBA">
        <w:t xml:space="preserve">. </w:t>
      </w:r>
      <w:r w:rsidRPr="00CD41F9">
        <w:rPr>
          <w:rStyle w:val="StyleUnderline"/>
        </w:rPr>
        <w:t>Underlying this approach is the idea that the United States will define its interests narrowly and thereby focus on U.S. economic interests and core security concerns</w:t>
      </w:r>
      <w:r w:rsidRPr="006D0BBA">
        <w:t xml:space="preserve"> (above all, counterterrorism). </w:t>
      </w:r>
      <w:r w:rsidRPr="00CD41F9">
        <w:rPr>
          <w:rStyle w:val="Emphasis"/>
        </w:rPr>
        <w:t>Democracy and human rights in other countries, and other “soft” interests, are to be put aside in the pursuit of a get-tough, America-first foreign policy.</w:t>
      </w:r>
      <w:r w:rsidRPr="006D0BBA">
        <w:t xml:space="preserve"> According to Trump and his advisers, their </w:t>
      </w:r>
      <w:hyperlink r:id="rId286" w:history="1">
        <w:r w:rsidRPr="006D0BBA">
          <w:rPr>
            <w:rStyle w:val="Hyperlink"/>
          </w:rPr>
          <w:t>counterterrorism strategy will rest on stepped-up military efforts</w:t>
        </w:r>
      </w:hyperlink>
      <w:r w:rsidRPr="006D0BBA">
        <w:t xml:space="preserve"> and possibly harsher treatment of suspected terrorists who are detained or imprisoned. </w:t>
      </w:r>
      <w:r w:rsidRPr="00CD41F9">
        <w:rPr>
          <w:rStyle w:val="StyleUnderline"/>
        </w:rPr>
        <w:t>They have shown no interest in longer-term political approaches to undercutting the roots of state fragility</w:t>
      </w:r>
      <w:r w:rsidRPr="006D0BBA">
        <w:t>: for example, </w:t>
      </w:r>
      <w:hyperlink r:id="rId287" w:history="1">
        <w:r w:rsidRPr="006D0BBA">
          <w:rPr>
            <w:rStyle w:val="Hyperlink"/>
          </w:rPr>
          <w:t>Trump declared at a public event</w:t>
        </w:r>
      </w:hyperlink>
      <w:r w:rsidRPr="006D0BBA">
        <w:t> in December that “we’re going to stop trying to build new nations in far-off lands” that “you’ve never even heard of.”</w:t>
      </w:r>
    </w:p>
    <w:p w:rsidR="006C1058" w:rsidRPr="006D0BBA" w:rsidRDefault="006C1058" w:rsidP="006C1058">
      <w:r w:rsidRPr="00CD41F9">
        <w:rPr>
          <w:rStyle w:val="StyleUnderline"/>
        </w:rPr>
        <w:t>In line with his promise of transactionalism</w:t>
      </w:r>
      <w:r w:rsidRPr="00CD41F9">
        <w:rPr>
          <w:rStyle w:val="Emphasis"/>
        </w:rPr>
        <w:t>, Trump has taken a strikingly friendly approach toward various foreign strongmen.</w:t>
      </w:r>
      <w:r w:rsidRPr="006D0BBA">
        <w:t xml:space="preserve"> His favorable statements about Russian President Vladimir Putin have attracted the most attention but are only one part of a larger pattern that includes a recent sympathetic statement about </w:t>
      </w:r>
      <w:hyperlink r:id="rId288" w:history="1">
        <w:r w:rsidRPr="006D0BBA">
          <w:rPr>
            <w:rStyle w:val="Hyperlink"/>
          </w:rPr>
          <w:t>Philippine President Rodrigo Duterte’s brutal crackdown</w:t>
        </w:r>
      </w:hyperlink>
      <w:r w:rsidRPr="006D0BBA">
        <w:t xml:space="preserve"> on undocumented immigrants and drug traffickers, a backslapping meeting with Egypt’s President Abdel Fattah el-Sisi in New York in September, and an effusive postelection telephone call with Hungary’s Prime Minister Viktor Orbán. </w:t>
      </w:r>
      <w:r w:rsidRPr="00E123E9">
        <w:rPr>
          <w:rStyle w:val="StyleUnderline"/>
        </w:rPr>
        <w:t>He has made it clear that in pursuing warmer relationships with such leaders, he does not intend to raise unpleasant truths about their democratic shortcomings.</w:t>
      </w:r>
      <w:r w:rsidRPr="006D0BBA">
        <w:t xml:space="preserve"> Of course, the United States has long maintained cozy ties with various nondemocratic governments for the sake of security and economic interests; but </w:t>
      </w:r>
      <w:r w:rsidRPr="00E123E9">
        <w:rPr>
          <w:rStyle w:val="Emphasis"/>
        </w:rPr>
        <w:t>Trump has been offering a kind of lavish praise that generally does not characterize such relationships and that extends to strongmen leaders who are not even strategically important to the United States</w:t>
      </w:r>
      <w:r w:rsidRPr="006D0BBA">
        <w:t xml:space="preserve"> (like Orbán).</w:t>
      </w:r>
    </w:p>
    <w:p w:rsidR="006C1058" w:rsidRDefault="006C1058" w:rsidP="006C1058">
      <w:pPr>
        <w:rPr>
          <w:rStyle w:val="Emphasis"/>
        </w:rPr>
      </w:pPr>
      <w:r w:rsidRPr="00E123E9">
        <w:rPr>
          <w:rStyle w:val="StyleUnderline"/>
        </w:rPr>
        <w:t>Another serious negative signal related to democracy policy is Trump’s deep-seated doubts about the value of core U.S. alliances—</w:t>
      </w:r>
      <w:r w:rsidRPr="002D6C32">
        <w:t>both</w:t>
      </w:r>
      <w:r w:rsidRPr="002D6C32">
        <w:rPr>
          <w:rStyle w:val="StyleUnderline"/>
        </w:rPr>
        <w:t xml:space="preserve"> with NATO</w:t>
      </w:r>
      <w:r w:rsidRPr="002D6C32">
        <w:t xml:space="preserve"> partners </w:t>
      </w:r>
      <w:r w:rsidRPr="002D6C32">
        <w:rPr>
          <w:rStyle w:val="StyleUnderline"/>
        </w:rPr>
        <w:t>and</w:t>
      </w:r>
      <w:r w:rsidRPr="002D6C32">
        <w:t xml:space="preserve"> other crucial longtime </w:t>
      </w:r>
      <w:hyperlink r:id="rId289" w:history="1">
        <w:r w:rsidRPr="002D6C32">
          <w:rPr>
            <w:rStyle w:val="StyleUnderline"/>
          </w:rPr>
          <w:t>allies such as Japan and South Korea</w:t>
        </w:r>
      </w:hyperlink>
      <w:r w:rsidRPr="00E123E9">
        <w:rPr>
          <w:rStyle w:val="StyleUnderline"/>
        </w:rPr>
        <w:t>.</w:t>
      </w:r>
      <w:r w:rsidRPr="006D0BBA">
        <w:t xml:space="preserve"> </w:t>
      </w:r>
      <w:r w:rsidRPr="002D6C32">
        <w:t>He has exhibited a lack of appreciation of these alliances</w:t>
      </w:r>
      <w:r w:rsidRPr="00E123E9">
        <w:rPr>
          <w:rStyle w:val="StyleUnderline"/>
        </w:rPr>
        <w:t xml:space="preserve">, which are foundational </w:t>
      </w:r>
      <w:r w:rsidRPr="00E123E9">
        <w:rPr>
          <w:rStyle w:val="StyleUnderline"/>
        </w:rPr>
        <w:lastRenderedPageBreak/>
        <w:t>elements of a broader international order that the United States helped establish and has led for more than a half century</w:t>
      </w:r>
      <w:r w:rsidRPr="006D0BBA">
        <w:t xml:space="preserve">—an order rooted in liberal political values. </w:t>
      </w:r>
      <w:r w:rsidRPr="00E123E9">
        <w:rPr>
          <w:rStyle w:val="Emphasis"/>
        </w:rPr>
        <w:t>Without anchoring specific democracy policies and programs in a larger strategy to preserve this international order, such efforts will lack real weight.</w:t>
      </w:r>
    </w:p>
    <w:p w:rsidR="006C1058" w:rsidRPr="00403AD2" w:rsidRDefault="006C1058" w:rsidP="008540DD">
      <w:pPr>
        <w:rPr>
          <w:rFonts w:asciiTheme="minorHAnsi" w:hAnsiTheme="minorHAnsi"/>
        </w:rPr>
      </w:pPr>
    </w:p>
    <w:p w:rsidR="002B5ED9" w:rsidRPr="00403AD2" w:rsidRDefault="002B5ED9" w:rsidP="002B5ED9">
      <w:pPr>
        <w:pStyle w:val="Heading4"/>
        <w:rPr>
          <w:rFonts w:asciiTheme="minorHAnsi" w:hAnsiTheme="minorHAnsi"/>
        </w:rPr>
      </w:pPr>
      <w:r w:rsidRPr="00403AD2">
        <w:rPr>
          <w:rFonts w:asciiTheme="minorHAnsi" w:hAnsiTheme="minorHAnsi"/>
        </w:rPr>
        <w:t xml:space="preserve">The </w:t>
      </w:r>
      <w:r w:rsidRPr="00403AD2">
        <w:rPr>
          <w:rFonts w:asciiTheme="minorHAnsi" w:hAnsiTheme="minorHAnsi"/>
          <w:u w:val="single"/>
        </w:rPr>
        <w:t>perception</w:t>
      </w:r>
      <w:r w:rsidRPr="00403AD2">
        <w:rPr>
          <w:rFonts w:asciiTheme="minorHAnsi" w:hAnsiTheme="minorHAnsi"/>
        </w:rPr>
        <w:t xml:space="preserve"> of Trump’s transactionalism emboldens autocrats to act with impunity</w:t>
      </w:r>
    </w:p>
    <w:p w:rsidR="002B5ED9" w:rsidRPr="00403AD2" w:rsidRDefault="002B5ED9" w:rsidP="002B5ED9">
      <w:pPr>
        <w:rPr>
          <w:rFonts w:asciiTheme="minorHAnsi" w:hAnsiTheme="minorHAnsi"/>
        </w:rPr>
      </w:pPr>
      <w:r w:rsidRPr="00403AD2">
        <w:rPr>
          <w:rStyle w:val="Style13ptBold"/>
          <w:rFonts w:asciiTheme="minorHAnsi" w:hAnsiTheme="minorHAnsi"/>
        </w:rPr>
        <w:t>Hamid, 18</w:t>
      </w:r>
      <w:r w:rsidRPr="00403AD2">
        <w:rPr>
          <w:rFonts w:asciiTheme="minorHAnsi" w:hAnsiTheme="minorHAnsi"/>
        </w:rPr>
        <w:t xml:space="preserve"> --- senior fellow in the Project on U.S. Relations with the Islamic World in the Center for Middle East Policy at Brookings (11/5/18, Shadi, “Deconstructing Trump’s foreign policy,” </w:t>
      </w:r>
      <w:hyperlink r:id="rId290" w:history="1">
        <w:r w:rsidRPr="00403AD2">
          <w:rPr>
            <w:rStyle w:val="Hyperlink"/>
            <w:rFonts w:asciiTheme="minorHAnsi" w:hAnsiTheme="minorHAnsi"/>
          </w:rPr>
          <w:t>https://www.brookings.edu/blog/order-from-chaos/2018/11/05/deconstructing-trumps-foreign-policy/</w:t>
        </w:r>
      </w:hyperlink>
      <w:r w:rsidRPr="00403AD2">
        <w:rPr>
          <w:rFonts w:asciiTheme="minorHAnsi" w:hAnsiTheme="minorHAnsi"/>
        </w:rPr>
        <w:t>, accessed on 6/8/19, JMP)</w:t>
      </w:r>
    </w:p>
    <w:p w:rsidR="002B5ED9" w:rsidRPr="00403AD2" w:rsidRDefault="002B5ED9" w:rsidP="002B5ED9">
      <w:pPr>
        <w:rPr>
          <w:rFonts w:asciiTheme="minorHAnsi" w:hAnsiTheme="minorHAnsi"/>
        </w:rPr>
      </w:pPr>
      <w:r w:rsidRPr="00403AD2">
        <w:rPr>
          <w:rFonts w:asciiTheme="minorHAnsi" w:hAnsiTheme="minorHAnsi"/>
        </w:rPr>
        <w:t xml:space="preserve">It is possible to think two things at once: that U.S. President Donald Trump’s foreign policy has been “bad,” which many think it has been, and that it has offered a somewhat coherent alternative for how the United States should conduct itself beyond its borders. This suggests that the casual and smug dismissals of Trump, on domestic and foreign policy alike, are missing something important. </w:t>
      </w:r>
    </w:p>
    <w:p w:rsidR="002B5ED9" w:rsidRPr="00403AD2" w:rsidRDefault="002B5ED9" w:rsidP="002B5ED9">
      <w:pPr>
        <w:rPr>
          <w:rFonts w:asciiTheme="minorHAnsi" w:hAnsiTheme="minorHAnsi"/>
        </w:rPr>
      </w:pPr>
      <w:r w:rsidRPr="00403AD2">
        <w:rPr>
          <w:rFonts w:asciiTheme="minorHAnsi" w:hAnsiTheme="minorHAnsi"/>
        </w:rPr>
        <w:t>An Ostentatious Approach</w:t>
      </w:r>
    </w:p>
    <w:p w:rsidR="002B5ED9" w:rsidRPr="00403AD2" w:rsidRDefault="002B5ED9" w:rsidP="002B5ED9">
      <w:pPr>
        <w:rPr>
          <w:rFonts w:asciiTheme="minorHAnsi" w:hAnsiTheme="minorHAnsi"/>
        </w:rPr>
      </w:pPr>
      <w:r w:rsidRPr="00403AD2">
        <w:rPr>
          <w:rStyle w:val="StyleUnderline"/>
          <w:rFonts w:asciiTheme="minorHAnsi" w:hAnsiTheme="minorHAnsi"/>
        </w:rPr>
        <w:t>As someone who believes that American ideals matter abroad</w:t>
      </w:r>
      <w:r w:rsidRPr="00403AD2">
        <w:rPr>
          <w:rFonts w:asciiTheme="minorHAnsi" w:hAnsiTheme="minorHAnsi"/>
        </w:rPr>
        <w:t>—</w:t>
      </w:r>
      <w:r w:rsidRPr="00403AD2">
        <w:rPr>
          <w:rStyle w:val="StyleUnderline"/>
          <w:rFonts w:asciiTheme="minorHAnsi" w:hAnsiTheme="minorHAnsi"/>
        </w:rPr>
        <w:t>particularly</w:t>
      </w:r>
      <w:r w:rsidRPr="00403AD2">
        <w:rPr>
          <w:rFonts w:asciiTheme="minorHAnsi" w:hAnsiTheme="minorHAnsi"/>
        </w:rPr>
        <w:t xml:space="preserve"> that </w:t>
      </w:r>
      <w:r w:rsidRPr="00403AD2">
        <w:rPr>
          <w:rStyle w:val="StyleUnderline"/>
          <w:rFonts w:asciiTheme="minorHAnsi" w:hAnsiTheme="minorHAnsi"/>
        </w:rPr>
        <w:t>support for human rights and democracy abroad is the only way to advance our interests in the long run</w:t>
      </w:r>
      <w:r w:rsidRPr="00403AD2">
        <w:rPr>
          <w:rFonts w:asciiTheme="minorHAnsi" w:hAnsiTheme="minorHAnsi"/>
        </w:rPr>
        <w:t>—</w:t>
      </w:r>
      <w:r w:rsidRPr="00403AD2">
        <w:rPr>
          <w:rStyle w:val="StyleUnderline"/>
          <w:rFonts w:asciiTheme="minorHAnsi" w:hAnsiTheme="minorHAnsi"/>
        </w:rPr>
        <w:t>I would not be able</w:t>
      </w:r>
      <w:r w:rsidRPr="00403AD2">
        <w:rPr>
          <w:rFonts w:asciiTheme="minorHAnsi" w:hAnsiTheme="minorHAnsi"/>
        </w:rPr>
        <w:t xml:space="preserve">, under almost any conceivable scenario, </w:t>
      </w:r>
      <w:r w:rsidRPr="00403AD2">
        <w:rPr>
          <w:rStyle w:val="StyleUnderline"/>
          <w:rFonts w:asciiTheme="minorHAnsi" w:hAnsiTheme="minorHAnsi"/>
        </w:rPr>
        <w:t>to support Trump’s foreign policy</w:t>
      </w:r>
      <w:r w:rsidRPr="00403AD2">
        <w:rPr>
          <w:rFonts w:asciiTheme="minorHAnsi" w:hAnsiTheme="minorHAnsi"/>
        </w:rPr>
        <w:t xml:space="preserve">. I have a different worldview with different starting assumptions. From a nationalist perspective, however, </w:t>
      </w:r>
      <w:r w:rsidRPr="00403AD2">
        <w:rPr>
          <w:rStyle w:val="StyleUnderline"/>
          <w:rFonts w:asciiTheme="minorHAnsi" w:hAnsiTheme="minorHAnsi"/>
        </w:rPr>
        <w:t>the Trump doctrine</w:t>
      </w:r>
      <w:r w:rsidRPr="00403AD2">
        <w:rPr>
          <w:rFonts w:asciiTheme="minorHAnsi" w:hAnsiTheme="minorHAnsi"/>
        </w:rPr>
        <w:t xml:space="preserve"> offers considerable appeal. It emphasizes, even </w:t>
      </w:r>
      <w:r w:rsidRPr="00403AD2">
        <w:rPr>
          <w:rStyle w:val="StyleUnderline"/>
          <w:rFonts w:asciiTheme="minorHAnsi" w:hAnsiTheme="minorHAnsi"/>
        </w:rPr>
        <w:t>idealizes, American “sovereignty,” based around a narrow conception of U.S. economic and security interests</w:t>
      </w:r>
      <w:r w:rsidRPr="00403AD2">
        <w:rPr>
          <w:rFonts w:asciiTheme="minorHAnsi" w:hAnsiTheme="minorHAnsi"/>
        </w:rPr>
        <w:t xml:space="preserve">. </w:t>
      </w:r>
      <w:r w:rsidRPr="00403AD2">
        <w:rPr>
          <w:rStyle w:val="StyleUnderline"/>
          <w:rFonts w:asciiTheme="minorHAnsi" w:hAnsiTheme="minorHAnsi"/>
        </w:rPr>
        <w:t xml:space="preserve">This results in a more obviously </w:t>
      </w:r>
      <w:r w:rsidRPr="00403AD2">
        <w:rPr>
          <w:rStyle w:val="Emphasis"/>
          <w:rFonts w:asciiTheme="minorHAnsi" w:hAnsiTheme="minorHAnsi"/>
        </w:rPr>
        <w:t>transactional foreign policy</w:t>
      </w:r>
      <w:r w:rsidRPr="00403AD2">
        <w:rPr>
          <w:rStyle w:val="StyleUnderline"/>
          <w:rFonts w:asciiTheme="minorHAnsi" w:hAnsiTheme="minorHAnsi"/>
        </w:rPr>
        <w:t xml:space="preserve">, with the president pursuing those interests with </w:t>
      </w:r>
      <w:r w:rsidRPr="00403AD2">
        <w:rPr>
          <w:rStyle w:val="Emphasis"/>
          <w:rFonts w:asciiTheme="minorHAnsi" w:hAnsiTheme="minorHAnsi"/>
        </w:rPr>
        <w:t>little regard for international norms or institutions</w:t>
      </w:r>
      <w:r w:rsidRPr="00403AD2">
        <w:rPr>
          <w:rStyle w:val="StyleUnderline"/>
          <w:rFonts w:asciiTheme="minorHAnsi" w:hAnsiTheme="minorHAnsi"/>
        </w:rPr>
        <w:t>.</w:t>
      </w:r>
      <w:r w:rsidRPr="00403AD2">
        <w:rPr>
          <w:rFonts w:asciiTheme="minorHAnsi" w:hAnsiTheme="minorHAnsi"/>
        </w:rPr>
        <w:t xml:space="preserve"> Non-citizens are given little consideration, and values and ideals are perceived as luxuries at best and obstacles to the pursuit of the national interest at worst. Stylistically, the Trump doctrine is spare, unsentimental, and confrontational—almost ostentatiously so.</w:t>
      </w:r>
    </w:p>
    <w:p w:rsidR="002B5ED9" w:rsidRPr="00403AD2" w:rsidRDefault="002B5ED9" w:rsidP="002B5ED9">
      <w:pPr>
        <w:rPr>
          <w:rFonts w:asciiTheme="minorHAnsi" w:hAnsiTheme="minorHAnsi"/>
        </w:rPr>
      </w:pPr>
      <w:r w:rsidRPr="00403AD2">
        <w:rPr>
          <w:rFonts w:asciiTheme="minorHAnsi" w:hAnsiTheme="minorHAnsi"/>
        </w:rPr>
        <w:t xml:space="preserve">As with most doctrines, the policy doesn’t quite match the rhetoric. But Trump’s stamp on American foreign policy will continue to matter in its clear and ambitious attempt to put forward a set of guidelines for those who wish to carry the “America First” mantle into the future. In other words, Trump has managed to introduce a set of ideas that have their own inherent power, even if his administration does not always reflect these ideas in day-to-day foreign policy. This, along with profound shifts in domestic politics, could ensure that Trump is remembered as one of the more consequential presidents of the modern era. </w:t>
      </w:r>
    </w:p>
    <w:p w:rsidR="002B5ED9" w:rsidRPr="00403AD2" w:rsidRDefault="002B5ED9" w:rsidP="002B5ED9">
      <w:pPr>
        <w:rPr>
          <w:rFonts w:asciiTheme="minorHAnsi" w:hAnsiTheme="minorHAnsi"/>
        </w:rPr>
      </w:pPr>
      <w:r w:rsidRPr="00403AD2">
        <w:rPr>
          <w:rFonts w:asciiTheme="minorHAnsi" w:hAnsiTheme="minorHAnsi"/>
        </w:rPr>
        <w:t xml:space="preserve">For example, Trump’s Sept. 25 address to the U.N. General Assembly was aggressively outside Washington’s bipartisan consensus emphasizing the importance of U.S. leadership in preserving the </w:t>
      </w:r>
      <w:proofErr w:type="gramStart"/>
      <w:r w:rsidRPr="00403AD2">
        <w:rPr>
          <w:rFonts w:asciiTheme="minorHAnsi" w:hAnsiTheme="minorHAnsi"/>
        </w:rPr>
        <w:t>“ liberal</w:t>
      </w:r>
      <w:proofErr w:type="gramEnd"/>
      <w:r w:rsidRPr="00403AD2">
        <w:rPr>
          <w:rFonts w:asciiTheme="minorHAnsi" w:hAnsiTheme="minorHAnsi"/>
        </w:rPr>
        <w:t xml:space="preserve"> international order” and, at the very least, paying lip service to the promotion of democracy abroad. </w:t>
      </w:r>
      <w:r w:rsidRPr="00403AD2">
        <w:rPr>
          <w:rStyle w:val="Emphasis"/>
          <w:rFonts w:asciiTheme="minorHAnsi" w:hAnsiTheme="minorHAnsi"/>
        </w:rPr>
        <w:t>Except where Washington can use human rights as a cudgel against its enemies, Trump has displayed practically no interest in other countries’ internal conduct.</w:t>
      </w:r>
      <w:r w:rsidRPr="00403AD2">
        <w:rPr>
          <w:rFonts w:asciiTheme="minorHAnsi" w:hAnsiTheme="minorHAnsi"/>
        </w:rPr>
        <w:t xml:space="preserve"> This is in keeping with what I call </w:t>
      </w:r>
      <w:proofErr w:type="gramStart"/>
      <w:r w:rsidRPr="00403AD2">
        <w:rPr>
          <w:rFonts w:asciiTheme="minorHAnsi" w:hAnsiTheme="minorHAnsi"/>
        </w:rPr>
        <w:t>“ cultural</w:t>
      </w:r>
      <w:proofErr w:type="gramEnd"/>
      <w:r w:rsidRPr="00403AD2">
        <w:rPr>
          <w:rFonts w:asciiTheme="minorHAnsi" w:hAnsiTheme="minorHAnsi"/>
        </w:rPr>
        <w:t xml:space="preserve"> sovereignty,” which the president expounded on in his address:</w:t>
      </w:r>
    </w:p>
    <w:p w:rsidR="002B5ED9" w:rsidRPr="00403AD2" w:rsidRDefault="002B5ED9" w:rsidP="002B5ED9">
      <w:pPr>
        <w:rPr>
          <w:rFonts w:asciiTheme="minorHAnsi" w:hAnsiTheme="minorHAnsi"/>
        </w:rPr>
      </w:pPr>
      <w:r w:rsidRPr="00403AD2">
        <w:rPr>
          <w:rFonts w:asciiTheme="minorHAnsi" w:hAnsiTheme="minorHAnsi"/>
        </w:rPr>
        <w:t xml:space="preserve">    “Each of us here today is the emissary of a distinct culture, a rich history, and a people bound together by ties of memory, tradition, and the values that make our homelands like nowhere else on Earth … I </w:t>
      </w:r>
      <w:r w:rsidRPr="00403AD2">
        <w:rPr>
          <w:rFonts w:asciiTheme="minorHAnsi" w:hAnsiTheme="minorHAnsi"/>
        </w:rPr>
        <w:lastRenderedPageBreak/>
        <w:t>honor the right of every nation in this room to pursue its own customs, beliefs, and traditions. The United States will not tell you how to live or work or worship.”</w:t>
      </w:r>
    </w:p>
    <w:p w:rsidR="002B5ED9" w:rsidRPr="00403AD2" w:rsidRDefault="002B5ED9" w:rsidP="002B5ED9">
      <w:pPr>
        <w:rPr>
          <w:rFonts w:asciiTheme="minorHAnsi" w:hAnsiTheme="minorHAnsi"/>
        </w:rPr>
      </w:pPr>
      <w:r w:rsidRPr="00403AD2">
        <w:rPr>
          <w:rFonts w:asciiTheme="minorHAnsi" w:hAnsiTheme="minorHAnsi"/>
        </w:rPr>
        <w:t>The rest of the speech tended toward the dark and confrontational, avoiding even the pretense of foreign policy idealism. It was chilling in its straightforward aversion to the spirit of compromise and cooperation. Of course, some of this is posturing, but some of it is quite real. In the Middle East, Trump’s predecessor Barack Obama hoped for less conflict but showed little interest in investing the resources needed to achieve that outcome. (The one initiative it did expend notable energy on, the Iran deal, was founded on misplaced premises, as I’ve argued elsewhere). Trump couldn’t be more different from Obama in both instincts and intentions. Yet he has taken Obama’s studied disengagement to a different—perhaps logical —level: unapologetic indifference.</w:t>
      </w:r>
    </w:p>
    <w:p w:rsidR="002B5ED9" w:rsidRPr="00403AD2" w:rsidRDefault="002B5ED9" w:rsidP="002B5ED9">
      <w:pPr>
        <w:rPr>
          <w:rFonts w:asciiTheme="minorHAnsi" w:hAnsiTheme="minorHAnsi"/>
        </w:rPr>
      </w:pPr>
      <w:r w:rsidRPr="00403AD2">
        <w:rPr>
          <w:rFonts w:asciiTheme="minorHAnsi" w:hAnsiTheme="minorHAnsi"/>
        </w:rPr>
        <w:t>Indifference in Action</w:t>
      </w:r>
    </w:p>
    <w:p w:rsidR="002B5ED9" w:rsidRPr="00403AD2" w:rsidRDefault="002B5ED9" w:rsidP="002B5ED9">
      <w:pPr>
        <w:rPr>
          <w:rFonts w:asciiTheme="minorHAnsi" w:hAnsiTheme="minorHAnsi"/>
        </w:rPr>
      </w:pPr>
      <w:r w:rsidRPr="00403AD2">
        <w:rPr>
          <w:rFonts w:asciiTheme="minorHAnsi" w:hAnsiTheme="minorHAnsi"/>
        </w:rPr>
        <w:t xml:space="preserve">A telling encapsulation of this is </w:t>
      </w:r>
      <w:r w:rsidRPr="00403AD2">
        <w:rPr>
          <w:rStyle w:val="StyleUnderline"/>
          <w:rFonts w:asciiTheme="minorHAnsi" w:hAnsiTheme="minorHAnsi"/>
        </w:rPr>
        <w:t>Trump’s early remarks on the repercussions Saudi Arabia could face for the assassination of</w:t>
      </w:r>
      <w:r w:rsidRPr="00403AD2">
        <w:rPr>
          <w:rFonts w:asciiTheme="minorHAnsi" w:hAnsiTheme="minorHAnsi"/>
        </w:rPr>
        <w:t xml:space="preserve"> journalist Jamal </w:t>
      </w:r>
      <w:r w:rsidRPr="00403AD2">
        <w:rPr>
          <w:rStyle w:val="StyleUnderline"/>
          <w:rFonts w:asciiTheme="minorHAnsi" w:hAnsiTheme="minorHAnsi"/>
        </w:rPr>
        <w:t>Khashoggi</w:t>
      </w:r>
      <w:r w:rsidRPr="00403AD2">
        <w:rPr>
          <w:rFonts w:asciiTheme="minorHAnsi" w:hAnsiTheme="minorHAnsi"/>
        </w:rPr>
        <w:t xml:space="preserve">. </w:t>
      </w:r>
      <w:r w:rsidRPr="00403AD2">
        <w:rPr>
          <w:rStyle w:val="Emphasis"/>
          <w:rFonts w:asciiTheme="minorHAnsi" w:hAnsiTheme="minorHAnsi"/>
        </w:rPr>
        <w:t>He first thought about the transactional nature of Washington’s relationship with Riyadh:</w:t>
      </w:r>
      <w:r w:rsidRPr="00403AD2">
        <w:rPr>
          <w:rFonts w:asciiTheme="minorHAnsi" w:hAnsiTheme="minorHAnsi"/>
        </w:rPr>
        <w:t xml:space="preserve">  </w:t>
      </w:r>
      <w:r w:rsidRPr="00403AD2">
        <w:rPr>
          <w:rStyle w:val="StyleUnderline"/>
          <w:rFonts w:asciiTheme="minorHAnsi" w:hAnsiTheme="minorHAnsi"/>
        </w:rPr>
        <w:t>“I don’t like stopping massive amounts of money that are being poured into our country</w:t>
      </w:r>
      <w:r w:rsidRPr="00403AD2">
        <w:rPr>
          <w:rFonts w:asciiTheme="minorHAnsi" w:hAnsiTheme="minorHAnsi"/>
        </w:rPr>
        <w:t xml:space="preserve"> on—I know they’re talking about different kinds of sanctions, but </w:t>
      </w:r>
      <w:r w:rsidRPr="00403AD2">
        <w:rPr>
          <w:rStyle w:val="StyleUnderline"/>
          <w:rFonts w:asciiTheme="minorHAnsi" w:hAnsiTheme="minorHAnsi"/>
        </w:rPr>
        <w:t>they’re spending $110 billion on military equipment and on things that create jobs</w:t>
      </w:r>
      <w:r w:rsidRPr="00403AD2">
        <w:rPr>
          <w:rFonts w:asciiTheme="minorHAnsi" w:hAnsiTheme="minorHAnsi"/>
        </w:rPr>
        <w:t xml:space="preserve">, like jobs and others, for this country.” Trump also pointed out that Khashoggi wasn’t a U.S. citizen (he was a resident of Virginia), implying a sharp distinction between citizens and non-citizens that anchors Trump’s stark and hyper-realist worldview. In this reading, if Khashoggi were an American citizen, then it would fall under American sovereignty; that he isn’t a citizen places it outside the domain of “America First.” Trump has since threatened “severe punishment” but has resisted taking any action that might affect arms sales. </w:t>
      </w:r>
    </w:p>
    <w:p w:rsidR="002B5ED9" w:rsidRPr="00403AD2" w:rsidRDefault="002B5ED9" w:rsidP="002B5ED9">
      <w:pPr>
        <w:rPr>
          <w:rFonts w:asciiTheme="minorHAnsi" w:hAnsiTheme="minorHAnsi"/>
        </w:rPr>
      </w:pPr>
      <w:r w:rsidRPr="00403AD2">
        <w:rPr>
          <w:rStyle w:val="Emphasis"/>
          <w:rFonts w:asciiTheme="minorHAnsi" w:hAnsiTheme="minorHAnsi"/>
        </w:rPr>
        <w:t>The perception</w:t>
      </w:r>
      <w:r w:rsidRPr="00403AD2">
        <w:rPr>
          <w:rFonts w:asciiTheme="minorHAnsi" w:hAnsiTheme="minorHAnsi"/>
        </w:rPr>
        <w:t xml:space="preserve">, whether fair or unfair, </w:t>
      </w:r>
      <w:r w:rsidRPr="00403AD2">
        <w:rPr>
          <w:rStyle w:val="Emphasis"/>
          <w:rFonts w:asciiTheme="minorHAnsi" w:hAnsiTheme="minorHAnsi"/>
        </w:rPr>
        <w:t>that Trump will generally have very little response to human rights abuses determines the risks allies are willing to take</w:t>
      </w:r>
      <w:r w:rsidRPr="00403AD2">
        <w:rPr>
          <w:rFonts w:asciiTheme="minorHAnsi" w:hAnsiTheme="minorHAnsi"/>
        </w:rPr>
        <w:t xml:space="preserve">. </w:t>
      </w:r>
      <w:r w:rsidRPr="00403AD2">
        <w:rPr>
          <w:rStyle w:val="Emphasis"/>
          <w:rFonts w:asciiTheme="minorHAnsi" w:hAnsiTheme="minorHAnsi"/>
        </w:rPr>
        <w:t>Emboldened autocrats acting with more impunity than before are a logical and tragic result</w:t>
      </w:r>
      <w:r w:rsidRPr="00403AD2">
        <w:rPr>
          <w:rFonts w:asciiTheme="minorHAnsi" w:hAnsiTheme="minorHAnsi"/>
        </w:rPr>
        <w:t xml:space="preserve"> of “America First.” By any reasonable standard—and in actual measurable outcomes—</w:t>
      </w:r>
      <w:r w:rsidRPr="00403AD2">
        <w:rPr>
          <w:rStyle w:val="StyleUnderline"/>
          <w:rFonts w:asciiTheme="minorHAnsi" w:hAnsiTheme="minorHAnsi"/>
        </w:rPr>
        <w:t>betting big on Saudi Arabia’s young crown prince</w:t>
      </w:r>
      <w:r w:rsidRPr="00403AD2">
        <w:rPr>
          <w:rFonts w:asciiTheme="minorHAnsi" w:hAnsiTheme="minorHAnsi"/>
        </w:rPr>
        <w:t xml:space="preserve">, Mohammed bin Salman, </w:t>
      </w:r>
      <w:r w:rsidRPr="00403AD2">
        <w:rPr>
          <w:rStyle w:val="StyleUnderline"/>
          <w:rFonts w:asciiTheme="minorHAnsi" w:hAnsiTheme="minorHAnsi"/>
        </w:rPr>
        <w:t>has been a terrible misstep, but it does not undermine the coherence of a worldview that sees little room for moral outrage directed toward friends as long those friends serve a narrowly defined understanding of U.S. national interests.</w:t>
      </w:r>
      <w:r w:rsidRPr="00403AD2">
        <w:rPr>
          <w:rFonts w:asciiTheme="minorHAnsi" w:hAnsiTheme="minorHAnsi"/>
        </w:rPr>
        <w:t xml:space="preserve"> (I purposely use “friends” rather than “allies,” since Canada, in the Trump worldview, is more ally than a friend).</w:t>
      </w:r>
    </w:p>
    <w:p w:rsidR="002B5ED9" w:rsidRPr="00403AD2" w:rsidRDefault="002B5ED9" w:rsidP="002B5ED9">
      <w:pPr>
        <w:rPr>
          <w:rFonts w:asciiTheme="minorHAnsi" w:hAnsiTheme="minorHAnsi"/>
        </w:rPr>
      </w:pPr>
      <w:r w:rsidRPr="00403AD2">
        <w:rPr>
          <w:rFonts w:asciiTheme="minorHAnsi" w:hAnsiTheme="minorHAnsi"/>
        </w:rPr>
        <w:t>There is, then, a method to what appears to so many as either madness or stupidity, or both. But to have a method and to display more, rather than less, coherence is not necessarily a good thing.</w:t>
      </w:r>
    </w:p>
    <w:p w:rsidR="002B5ED9" w:rsidRPr="00403AD2" w:rsidRDefault="002B5ED9" w:rsidP="003A7760">
      <w:pPr>
        <w:rPr>
          <w:rFonts w:asciiTheme="minorHAnsi" w:hAnsiTheme="minorHAnsi"/>
        </w:rPr>
      </w:pPr>
    </w:p>
    <w:p w:rsidR="000B76F4" w:rsidRPr="00403AD2" w:rsidRDefault="000B76F4" w:rsidP="000B76F4">
      <w:pPr>
        <w:pStyle w:val="Heading4"/>
        <w:rPr>
          <w:rFonts w:asciiTheme="minorHAnsi" w:hAnsiTheme="minorHAnsi"/>
        </w:rPr>
      </w:pPr>
      <w:r w:rsidRPr="00403AD2">
        <w:rPr>
          <w:rFonts w:asciiTheme="minorHAnsi" w:hAnsiTheme="minorHAnsi"/>
        </w:rPr>
        <w:t xml:space="preserve">Trump’s morally devoid foreign policy </w:t>
      </w:r>
      <w:r w:rsidRPr="00403AD2">
        <w:rPr>
          <w:rFonts w:asciiTheme="minorHAnsi" w:hAnsiTheme="minorHAnsi"/>
          <w:u w:val="single"/>
        </w:rPr>
        <w:t>emboldens autocrats</w:t>
      </w:r>
      <w:r w:rsidRPr="00403AD2">
        <w:rPr>
          <w:rFonts w:asciiTheme="minorHAnsi" w:hAnsiTheme="minorHAnsi"/>
        </w:rPr>
        <w:t xml:space="preserve"> --- the president or congress could reverse the signal</w:t>
      </w:r>
    </w:p>
    <w:p w:rsidR="000B76F4" w:rsidRPr="00403AD2" w:rsidRDefault="000B76F4" w:rsidP="000B76F4">
      <w:pPr>
        <w:rPr>
          <w:rFonts w:asciiTheme="minorHAnsi" w:hAnsiTheme="minorHAnsi"/>
        </w:rPr>
      </w:pPr>
      <w:r w:rsidRPr="00403AD2">
        <w:rPr>
          <w:rStyle w:val="Style13ptBold"/>
          <w:rFonts w:asciiTheme="minorHAnsi" w:hAnsiTheme="minorHAnsi"/>
        </w:rPr>
        <w:t>McFaul, 18</w:t>
      </w:r>
      <w:r w:rsidRPr="00403AD2">
        <w:rPr>
          <w:rFonts w:asciiTheme="minorHAnsi" w:hAnsiTheme="minorHAnsi"/>
        </w:rPr>
        <w:t xml:space="preserve"> --- Director of the Freeman Spogli Institute for International Studies (FSI) and former U.S. Ambassador to Russia (10/23/18, Michael, “Enabling Autocrats Is Not in the American National Interest,” </w:t>
      </w:r>
      <w:hyperlink r:id="rId291" w:history="1">
        <w:r w:rsidRPr="00403AD2">
          <w:rPr>
            <w:rStyle w:val="Hyperlink"/>
            <w:rFonts w:asciiTheme="minorHAnsi" w:hAnsiTheme="minorHAnsi"/>
          </w:rPr>
          <w:t>https://medium.com/freeman-spogli-institute-for-international-studies/enabling-autocrats-is-not-in-the-american-national-interest-536c99fb847a</w:t>
        </w:r>
      </w:hyperlink>
      <w:r w:rsidRPr="00403AD2">
        <w:rPr>
          <w:rFonts w:asciiTheme="minorHAnsi" w:hAnsiTheme="minorHAnsi"/>
        </w:rPr>
        <w:t>, accessed on 6/22/19, JMP)</w:t>
      </w:r>
    </w:p>
    <w:p w:rsidR="000B76F4" w:rsidRPr="00403AD2" w:rsidRDefault="000B76F4" w:rsidP="000B76F4">
      <w:pPr>
        <w:rPr>
          <w:rFonts w:asciiTheme="minorHAnsi" w:hAnsiTheme="minorHAnsi"/>
        </w:rPr>
      </w:pPr>
      <w:r w:rsidRPr="00403AD2">
        <w:rPr>
          <w:rFonts w:asciiTheme="minorHAnsi" w:hAnsiTheme="minorHAnsi"/>
        </w:rPr>
        <w:lastRenderedPageBreak/>
        <w:t xml:space="preserve">Since the beginning of our republic, all American presidents have had to balance the dueling goals of advancing democratic values with the pursuit of security and economic interests. The tension first arose in response to the French Revolution. Should the United States support our most important ally at the time, the French monarchy, or those espousing the same values of our revolution? This tension became more pronounced in the twentieth century when the United States had the power to influence the domestic politics of other countries, including at times through the use of force. </w:t>
      </w:r>
      <w:r w:rsidRPr="00403AD2">
        <w:rPr>
          <w:rStyle w:val="StyleUnderline"/>
          <w:rFonts w:asciiTheme="minorHAnsi" w:hAnsiTheme="minorHAnsi"/>
        </w:rPr>
        <w:t>Some presidents embraced the mission of democracy promotion as a central tenant of American foreign policy. Others gravitated to more so-called “realist” strategies</w:t>
      </w:r>
      <w:r w:rsidRPr="00403AD2">
        <w:rPr>
          <w:rFonts w:asciiTheme="minorHAnsi" w:hAnsiTheme="minorHAnsi"/>
        </w:rPr>
        <w:t xml:space="preserve">, placing more emphasis on the pursuit of conventionally defined security goals. But </w:t>
      </w:r>
      <w:r w:rsidRPr="00403AD2">
        <w:rPr>
          <w:rStyle w:val="StyleUnderline"/>
          <w:rFonts w:asciiTheme="minorHAnsi" w:hAnsiTheme="minorHAnsi"/>
        </w:rPr>
        <w:t>all presidents since World War II pursued both objectives to varying degrees — defending our values and pursuing our interests</w:t>
      </w:r>
      <w:r w:rsidRPr="00403AD2">
        <w:rPr>
          <w:rFonts w:asciiTheme="minorHAnsi" w:hAnsiTheme="minorHAnsi"/>
        </w:rPr>
        <w:t xml:space="preserve">. Great champions of freedom such as Ronald Reagan or George W. Bush also worked with autocrats, be it in Latin America or South Africa for Reagan or Saudi Arabia for Bush. Likewise, self-described realists such as Richard Nixon or George H. W. Bush also made aspirational statements about America as a defender of righteous values. And </w:t>
      </w:r>
      <w:r w:rsidRPr="00403AD2">
        <w:rPr>
          <w:rStyle w:val="StyleUnderline"/>
          <w:rFonts w:asciiTheme="minorHAnsi" w:hAnsiTheme="minorHAnsi"/>
        </w:rPr>
        <w:t>most presidents who had to engage autocrats in the pursuit of American economic or security interests did so with a conscience, knowing and feeling the hypocrisy of the act</w:t>
      </w:r>
      <w:r w:rsidRPr="00403AD2">
        <w:rPr>
          <w:rFonts w:asciiTheme="minorHAnsi" w:hAnsiTheme="minorHAnsi"/>
        </w:rPr>
        <w:t>.</w:t>
      </w:r>
    </w:p>
    <w:p w:rsidR="000B76F4" w:rsidRPr="00403AD2" w:rsidRDefault="000B76F4" w:rsidP="000B76F4">
      <w:pPr>
        <w:rPr>
          <w:rFonts w:asciiTheme="minorHAnsi" w:hAnsiTheme="minorHAnsi"/>
        </w:rPr>
      </w:pPr>
      <w:r w:rsidRPr="00403AD2">
        <w:rPr>
          <w:rFonts w:asciiTheme="minorHAnsi" w:hAnsiTheme="minorHAnsi"/>
        </w:rPr>
        <w:t xml:space="preserve">President </w:t>
      </w:r>
      <w:r w:rsidRPr="00403AD2">
        <w:rPr>
          <w:rStyle w:val="Emphasis"/>
          <w:rFonts w:asciiTheme="minorHAnsi" w:hAnsiTheme="minorHAnsi"/>
        </w:rPr>
        <w:t>Trump marks a radical departure from all of these presidents</w:t>
      </w:r>
      <w:r w:rsidRPr="00403AD2">
        <w:rPr>
          <w:rFonts w:asciiTheme="minorHAnsi" w:hAnsiTheme="minorHAnsi"/>
        </w:rPr>
        <w:t xml:space="preserve">, Democrat or Republican, realist or liberal. </w:t>
      </w:r>
      <w:r w:rsidRPr="00403AD2">
        <w:rPr>
          <w:rStyle w:val="Emphasis"/>
          <w:rFonts w:asciiTheme="minorHAnsi" w:hAnsiTheme="minorHAnsi"/>
        </w:rPr>
        <w:t>Trump does not even pretend to wrestle with the contradictions between our values and interests.</w:t>
      </w:r>
      <w:r w:rsidRPr="00403AD2">
        <w:rPr>
          <w:rFonts w:asciiTheme="minorHAnsi" w:hAnsiTheme="minorHAnsi"/>
        </w:rPr>
        <w:t xml:space="preserve"> Instead, </w:t>
      </w:r>
      <w:r w:rsidRPr="00403AD2">
        <w:rPr>
          <w:rStyle w:val="StyleUnderline"/>
          <w:rFonts w:asciiTheme="minorHAnsi" w:hAnsiTheme="minorHAnsi"/>
        </w:rPr>
        <w:t>he embraces dictators and chastises democratic leaders</w:t>
      </w:r>
      <w:r w:rsidRPr="00403AD2">
        <w:rPr>
          <w:rFonts w:asciiTheme="minorHAnsi" w:hAnsiTheme="minorHAnsi"/>
        </w:rPr>
        <w:t xml:space="preserve">. He has devoted more critical words to German Chancellor Angela Merkel and Canadian Prime Minister Justin Trudeau than to Russia’s Vladimir Putin and North Korea’s Kim Jong </w:t>
      </w:r>
      <w:proofErr w:type="gramStart"/>
      <w:r w:rsidRPr="00403AD2">
        <w:rPr>
          <w:rFonts w:asciiTheme="minorHAnsi" w:hAnsiTheme="minorHAnsi"/>
        </w:rPr>
        <w:t>Un</w:t>
      </w:r>
      <w:proofErr w:type="gramEnd"/>
      <w:r w:rsidRPr="00403AD2">
        <w:rPr>
          <w:rFonts w:asciiTheme="minorHAnsi" w:hAnsiTheme="minorHAnsi"/>
        </w:rPr>
        <w:t>. Unlike previous presidents, Trump appears to feel no shame whatsoever in appeasing these autocrats.</w:t>
      </w:r>
    </w:p>
    <w:p w:rsidR="000B76F4" w:rsidRPr="00403AD2" w:rsidRDefault="000B76F4" w:rsidP="000B76F4">
      <w:pPr>
        <w:rPr>
          <w:rFonts w:asciiTheme="minorHAnsi" w:hAnsiTheme="minorHAnsi"/>
        </w:rPr>
      </w:pPr>
      <w:r w:rsidRPr="00403AD2">
        <w:rPr>
          <w:rStyle w:val="Emphasis"/>
          <w:rFonts w:asciiTheme="minorHAnsi" w:hAnsiTheme="minorHAnsi"/>
        </w:rPr>
        <w:t>In making clear his distaste for any discussion of morality, ethics, or values in the conduct of his foreign policy, Trump has emboldened the world’s autocrats to undertake increasingly outlandish acts.</w:t>
      </w:r>
      <w:r w:rsidRPr="00403AD2">
        <w:rPr>
          <w:rFonts w:asciiTheme="minorHAnsi" w:hAnsiTheme="minorHAnsi"/>
        </w:rPr>
        <w:t xml:space="preserve"> Remarkably, Vladimir </w:t>
      </w:r>
      <w:r w:rsidRPr="00403AD2">
        <w:rPr>
          <w:rStyle w:val="StyleUnderline"/>
          <w:rFonts w:asciiTheme="minorHAnsi" w:hAnsiTheme="minorHAnsi"/>
        </w:rPr>
        <w:t>Putin, Kim Jong Un, and now</w:t>
      </w:r>
      <w:r w:rsidRPr="00403AD2">
        <w:rPr>
          <w:rFonts w:asciiTheme="minorHAnsi" w:hAnsiTheme="minorHAnsi"/>
        </w:rPr>
        <w:t xml:space="preserve"> apparently </w:t>
      </w:r>
      <w:r w:rsidRPr="00403AD2">
        <w:rPr>
          <w:rStyle w:val="Emphasis"/>
          <w:rFonts w:asciiTheme="minorHAnsi" w:hAnsiTheme="minorHAnsi"/>
        </w:rPr>
        <w:t>M</w:t>
      </w:r>
      <w:r w:rsidRPr="00403AD2">
        <w:rPr>
          <w:rFonts w:asciiTheme="minorHAnsi" w:hAnsiTheme="minorHAnsi"/>
        </w:rPr>
        <w:t xml:space="preserve">ohammad </w:t>
      </w:r>
      <w:r w:rsidRPr="00403AD2">
        <w:rPr>
          <w:rStyle w:val="Emphasis"/>
          <w:rFonts w:asciiTheme="minorHAnsi" w:hAnsiTheme="minorHAnsi"/>
        </w:rPr>
        <w:t>B</w:t>
      </w:r>
      <w:r w:rsidRPr="00403AD2">
        <w:rPr>
          <w:rFonts w:asciiTheme="minorHAnsi" w:hAnsiTheme="minorHAnsi"/>
        </w:rPr>
        <w:t xml:space="preserve">in </w:t>
      </w:r>
      <w:r w:rsidRPr="00403AD2">
        <w:rPr>
          <w:rStyle w:val="StyleUnderline"/>
          <w:rFonts w:asciiTheme="minorHAnsi" w:hAnsiTheme="minorHAnsi"/>
        </w:rPr>
        <w:t>Salman all now have ordered gruesome assassinations against people living outside of their countries during Trump’s time</w:t>
      </w:r>
      <w:r w:rsidRPr="00403AD2">
        <w:rPr>
          <w:rFonts w:asciiTheme="minorHAnsi" w:hAnsiTheme="minorHAnsi"/>
        </w:rPr>
        <w:t xml:space="preserve"> in office; two of these attempts succeeded. Yet, to date, none of these autocrats have received any rebuke from Trump personally, even when his own foreign policy administration rebuffed their actions. After Kim Jong </w:t>
      </w:r>
      <w:proofErr w:type="gramStart"/>
      <w:r w:rsidRPr="00403AD2">
        <w:rPr>
          <w:rFonts w:asciiTheme="minorHAnsi" w:hAnsiTheme="minorHAnsi"/>
        </w:rPr>
        <w:t>Un</w:t>
      </w:r>
      <w:proofErr w:type="gramEnd"/>
      <w:r w:rsidRPr="00403AD2">
        <w:rPr>
          <w:rFonts w:asciiTheme="minorHAnsi" w:hAnsiTheme="minorHAnsi"/>
        </w:rPr>
        <w:t xml:space="preserve"> appeared to have killed his half-brother in Kuala Lumpur in February 2017, Trump announced that he and the North Korean dictator had fallen in love. After the Putin regime ordered the assassination of Sergey Skripal in the United Kingdom in March 2018, the Trump administration responded, but Trump himself stood next to the Russian autocrat in Helsinki in July 2018 and professed his deep admiration for the Russian leader. Now in October 2018, the Saudi regime has assassinated journalist Jamal Khashoggi, and thus far Trump has only blamed the cover up as poorly handled, but not yet underscored the inhumanity of the operation. His administration has revoked the visas of those involved in the assassination, but not yet committed to any more serious punishment of Riyadh.</w:t>
      </w:r>
    </w:p>
    <w:p w:rsidR="000B76F4" w:rsidRPr="00403AD2" w:rsidRDefault="000B76F4" w:rsidP="000B76F4">
      <w:pPr>
        <w:rPr>
          <w:rFonts w:asciiTheme="minorHAnsi" w:hAnsiTheme="minorHAnsi"/>
        </w:rPr>
      </w:pPr>
      <w:r w:rsidRPr="00403AD2">
        <w:rPr>
          <w:rFonts w:asciiTheme="minorHAnsi" w:hAnsiTheme="minorHAnsi"/>
        </w:rPr>
        <w:t>There is a pattern here.</w:t>
      </w:r>
    </w:p>
    <w:p w:rsidR="000B76F4" w:rsidRPr="00403AD2" w:rsidRDefault="000B76F4" w:rsidP="000B76F4">
      <w:pPr>
        <w:rPr>
          <w:rFonts w:asciiTheme="minorHAnsi" w:hAnsiTheme="minorHAnsi"/>
        </w:rPr>
      </w:pPr>
      <w:r w:rsidRPr="00403AD2">
        <w:rPr>
          <w:rStyle w:val="StyleUnderline"/>
          <w:rFonts w:asciiTheme="minorHAnsi" w:hAnsiTheme="minorHAnsi"/>
        </w:rPr>
        <w:t>In the past, American presidents who engaged with dictators justified their diplomacy by securing vital national interests, be it defeating Hitler in World War II, expanding American economic opportunities in China, or defeating terrorists in the Middle East.</w:t>
      </w:r>
      <w:r w:rsidRPr="00403AD2">
        <w:rPr>
          <w:rFonts w:asciiTheme="minorHAnsi" w:hAnsiTheme="minorHAnsi"/>
        </w:rPr>
        <w:t xml:space="preserve"> What is striking about </w:t>
      </w:r>
      <w:r w:rsidRPr="00403AD2">
        <w:rPr>
          <w:rStyle w:val="Emphasis"/>
          <w:rFonts w:asciiTheme="minorHAnsi" w:hAnsiTheme="minorHAnsi"/>
        </w:rPr>
        <w:t>Trump’s embrace of dictators so far is that he has achieved few if any outcomes in the American national interest</w:t>
      </w:r>
      <w:r w:rsidRPr="00403AD2">
        <w:rPr>
          <w:rFonts w:asciiTheme="minorHAnsi" w:hAnsiTheme="minorHAnsi"/>
        </w:rPr>
        <w:t xml:space="preserve">. His bromance with Kim Jung Un has yielded only pledges about future denuclearization, not any actual reductions in North Korea’s nuclear arsenal. </w:t>
      </w:r>
      <w:r w:rsidRPr="00403AD2">
        <w:rPr>
          <w:rStyle w:val="StyleUnderline"/>
          <w:rFonts w:asciiTheme="minorHAnsi" w:hAnsiTheme="minorHAnsi"/>
        </w:rPr>
        <w:t xml:space="preserve">Trump champions the economic benefits of multi-billion-dollar arms sales to </w:t>
      </w:r>
      <w:r w:rsidRPr="00403AD2">
        <w:rPr>
          <w:rStyle w:val="StyleUnderline"/>
          <w:rFonts w:asciiTheme="minorHAnsi" w:hAnsiTheme="minorHAnsi"/>
        </w:rPr>
        <w:lastRenderedPageBreak/>
        <w:t>Saudi Arabia, but these big numbers are again mostly promises about future sales, and would have happened</w:t>
      </w:r>
      <w:r w:rsidRPr="00403AD2">
        <w:rPr>
          <w:rFonts w:asciiTheme="minorHAnsi" w:hAnsiTheme="minorHAnsi"/>
        </w:rPr>
        <w:t xml:space="preserve"> (and did happen before Trump’s time in office) </w:t>
      </w:r>
      <w:r w:rsidRPr="00403AD2">
        <w:rPr>
          <w:rStyle w:val="StyleUnderline"/>
          <w:rFonts w:asciiTheme="minorHAnsi" w:hAnsiTheme="minorHAnsi"/>
        </w:rPr>
        <w:t>without lavishing praise on</w:t>
      </w:r>
      <w:r w:rsidRPr="00403AD2">
        <w:rPr>
          <w:rFonts w:asciiTheme="minorHAnsi" w:hAnsiTheme="minorHAnsi"/>
        </w:rPr>
        <w:t xml:space="preserve"> </w:t>
      </w:r>
      <w:r w:rsidRPr="00403AD2">
        <w:rPr>
          <w:rStyle w:val="Emphasis"/>
          <w:rFonts w:asciiTheme="minorHAnsi" w:hAnsiTheme="minorHAnsi"/>
        </w:rPr>
        <w:t>M</w:t>
      </w:r>
      <w:r w:rsidRPr="00403AD2">
        <w:rPr>
          <w:rFonts w:asciiTheme="minorHAnsi" w:hAnsiTheme="minorHAnsi"/>
        </w:rPr>
        <w:t xml:space="preserve">ohammad </w:t>
      </w:r>
      <w:r w:rsidRPr="00403AD2">
        <w:rPr>
          <w:rStyle w:val="Emphasis"/>
          <w:rFonts w:asciiTheme="minorHAnsi" w:hAnsiTheme="minorHAnsi"/>
        </w:rPr>
        <w:t>B</w:t>
      </w:r>
      <w:r w:rsidRPr="00403AD2">
        <w:rPr>
          <w:rFonts w:asciiTheme="minorHAnsi" w:hAnsiTheme="minorHAnsi"/>
        </w:rPr>
        <w:t xml:space="preserve">in </w:t>
      </w:r>
      <w:r w:rsidRPr="00403AD2">
        <w:rPr>
          <w:rStyle w:val="Emphasis"/>
          <w:rFonts w:asciiTheme="minorHAnsi" w:hAnsiTheme="minorHAnsi"/>
        </w:rPr>
        <w:t>S</w:t>
      </w:r>
      <w:r w:rsidRPr="00403AD2">
        <w:rPr>
          <w:rFonts w:asciiTheme="minorHAnsi" w:hAnsiTheme="minorHAnsi"/>
        </w:rPr>
        <w:t>alman. Trump’s bearhug of Putin has yielded nothing — no Russian withdrawal from Ukraine, no new arms controls agreements, and not even a reversal of the ban on adoptions of Russian children for American families.</w:t>
      </w:r>
    </w:p>
    <w:p w:rsidR="000B76F4" w:rsidRPr="00403AD2" w:rsidRDefault="000B76F4" w:rsidP="000B76F4">
      <w:pPr>
        <w:rPr>
          <w:rFonts w:asciiTheme="minorHAnsi" w:hAnsiTheme="minorHAnsi"/>
        </w:rPr>
      </w:pPr>
      <w:r w:rsidRPr="00403AD2">
        <w:rPr>
          <w:rFonts w:asciiTheme="minorHAnsi" w:hAnsiTheme="minorHAnsi"/>
        </w:rPr>
        <w:t xml:space="preserve">The horrific murder of Jamal Khashoggi adds a tragic, emphatic exclamation point to the bankruptcy of Trump’s present course. </w:t>
      </w:r>
      <w:r w:rsidRPr="00403AD2">
        <w:rPr>
          <w:rStyle w:val="Emphasis"/>
          <w:rFonts w:asciiTheme="minorHAnsi" w:hAnsiTheme="minorHAnsi"/>
        </w:rPr>
        <w:t>Hopefully, Trump might now see the wisdom of promoting our values and advancing our interests at the same time.</w:t>
      </w:r>
      <w:r w:rsidRPr="00403AD2">
        <w:rPr>
          <w:rStyle w:val="StyleUnderline"/>
          <w:rFonts w:asciiTheme="minorHAnsi" w:hAnsiTheme="minorHAnsi"/>
        </w:rPr>
        <w:t xml:space="preserve"> But if he does not pivot, then his administration, the U.S. Congress, the private sector, and the American people must step up and fill the void.</w:t>
      </w:r>
      <w:r w:rsidRPr="00403AD2">
        <w:rPr>
          <w:rFonts w:asciiTheme="minorHAnsi" w:hAnsiTheme="minorHAnsi"/>
        </w:rPr>
        <w:t xml:space="preserve"> Invoking the Global Magnitsky Act, members of Congress should press for new sanctions against those Saudi officials involved in Khashoggi’s murder when they return from recess, and not just those who murdered Khashoggi, but those who ordered the assassination. </w:t>
      </w:r>
      <w:r w:rsidRPr="00403AD2">
        <w:rPr>
          <w:rStyle w:val="Emphasis"/>
          <w:rFonts w:asciiTheme="minorHAnsi" w:hAnsiTheme="minorHAnsi"/>
        </w:rPr>
        <w:t>Modeled after the Leahy Law, which prohibits financial assistance in purchasing arms for human rights abusers, the U.S. Congress could adopt new legislation prohibiting the sale of American arms to countries that grossly violate human rights.</w:t>
      </w:r>
      <w:r w:rsidRPr="00403AD2">
        <w:rPr>
          <w:rFonts w:asciiTheme="minorHAnsi" w:hAnsiTheme="minorHAnsi"/>
        </w:rPr>
        <w:t xml:space="preserve"> </w:t>
      </w:r>
      <w:r w:rsidRPr="00403AD2">
        <w:rPr>
          <w:rStyle w:val="StyleUnderline"/>
          <w:rFonts w:asciiTheme="minorHAnsi" w:hAnsiTheme="minorHAnsi"/>
        </w:rPr>
        <w:t>Politicians, administration officials, journalists and academics should question the false assumption of American dependence on Saudi Arabia for anything — be it oil, finance, or deterrence against Iran — </w:t>
      </w:r>
      <w:r w:rsidRPr="00403AD2">
        <w:rPr>
          <w:rStyle w:val="Emphasis"/>
          <w:rFonts w:asciiTheme="minorHAnsi" w:hAnsiTheme="minorHAnsi"/>
        </w:rPr>
        <w:t>and realize Saudi Arabia’s deep reliance on us for security and prosperity</w:t>
      </w:r>
      <w:r w:rsidRPr="00403AD2">
        <w:rPr>
          <w:rStyle w:val="StyleUnderline"/>
          <w:rFonts w:asciiTheme="minorHAnsi" w:hAnsiTheme="minorHAnsi"/>
        </w:rPr>
        <w:t>.</w:t>
      </w:r>
      <w:r w:rsidRPr="00403AD2">
        <w:rPr>
          <w:rFonts w:asciiTheme="minorHAnsi" w:hAnsiTheme="minorHAnsi"/>
        </w:rPr>
        <w:t xml:space="preserve"> Companies — especially lobbying firms — could interrupt or cancel their contracts with the Saudi government. And </w:t>
      </w:r>
      <w:r w:rsidRPr="00403AD2">
        <w:rPr>
          <w:rStyle w:val="StyleUnderline"/>
          <w:rFonts w:asciiTheme="minorHAnsi" w:hAnsiTheme="minorHAnsi"/>
        </w:rPr>
        <w:t xml:space="preserve">American citizens should vote for candidates committed to </w:t>
      </w:r>
      <w:r w:rsidRPr="00403AD2">
        <w:rPr>
          <w:rStyle w:val="Emphasis"/>
          <w:rFonts w:asciiTheme="minorHAnsi" w:hAnsiTheme="minorHAnsi"/>
        </w:rPr>
        <w:t>inserting morality as an element on American diplomacy</w:t>
      </w:r>
      <w:r w:rsidRPr="00403AD2">
        <w:rPr>
          <w:rFonts w:asciiTheme="minorHAnsi" w:hAnsiTheme="minorHAnsi"/>
        </w:rPr>
        <w:t>.</w:t>
      </w:r>
    </w:p>
    <w:p w:rsidR="000B76F4" w:rsidRPr="00403AD2" w:rsidRDefault="000B76F4" w:rsidP="003A7760">
      <w:pPr>
        <w:rPr>
          <w:rFonts w:asciiTheme="minorHAnsi" w:hAnsiTheme="minorHAnsi"/>
        </w:rPr>
      </w:pPr>
    </w:p>
    <w:p w:rsidR="003A7760" w:rsidRPr="00403AD2" w:rsidRDefault="002B5ED9" w:rsidP="00A25EB7">
      <w:pPr>
        <w:pStyle w:val="Heading3"/>
        <w:rPr>
          <w:rFonts w:asciiTheme="minorHAnsi" w:hAnsiTheme="minorHAnsi"/>
        </w:rPr>
      </w:pPr>
      <w:r w:rsidRPr="00403AD2">
        <w:rPr>
          <w:rFonts w:asciiTheme="minorHAnsi" w:hAnsiTheme="minorHAnsi"/>
        </w:rPr>
        <w:lastRenderedPageBreak/>
        <w:t>Transactionalism</w:t>
      </w:r>
      <w:r w:rsidR="00A25EB7" w:rsidRPr="00403AD2">
        <w:rPr>
          <w:rFonts w:asciiTheme="minorHAnsi" w:hAnsiTheme="minorHAnsi"/>
        </w:rPr>
        <w:t xml:space="preserve"> Wrecks Credibility </w:t>
      </w:r>
    </w:p>
    <w:p w:rsidR="00A25EB7" w:rsidRPr="00403AD2" w:rsidRDefault="00A25EB7" w:rsidP="00A25EB7">
      <w:pPr>
        <w:rPr>
          <w:rFonts w:asciiTheme="minorHAnsi" w:hAnsiTheme="minorHAnsi"/>
        </w:rPr>
      </w:pPr>
    </w:p>
    <w:p w:rsidR="00A25EB7" w:rsidRPr="00403AD2" w:rsidRDefault="00A25EB7" w:rsidP="00A25EB7">
      <w:pPr>
        <w:pStyle w:val="Heading4"/>
        <w:rPr>
          <w:rFonts w:asciiTheme="minorHAnsi" w:hAnsiTheme="minorHAnsi"/>
        </w:rPr>
      </w:pPr>
      <w:r w:rsidRPr="00403AD2">
        <w:rPr>
          <w:rFonts w:asciiTheme="minorHAnsi" w:hAnsiTheme="minorHAnsi"/>
        </w:rPr>
        <w:t xml:space="preserve">Trump </w:t>
      </w:r>
      <w:r w:rsidRPr="00403AD2">
        <w:rPr>
          <w:rFonts w:asciiTheme="minorHAnsi" w:hAnsiTheme="minorHAnsi"/>
          <w:u w:val="single"/>
        </w:rPr>
        <w:t>wrecks U.S. credibility globally</w:t>
      </w:r>
      <w:r w:rsidRPr="00403AD2">
        <w:rPr>
          <w:rFonts w:asciiTheme="minorHAnsi" w:hAnsiTheme="minorHAnsi"/>
        </w:rPr>
        <w:t xml:space="preserve"> by signaling to arms buyers that they can </w:t>
      </w:r>
      <w:r w:rsidRPr="00403AD2">
        <w:rPr>
          <w:rFonts w:asciiTheme="minorHAnsi" w:hAnsiTheme="minorHAnsi"/>
          <w:u w:val="single"/>
        </w:rPr>
        <w:t>act with impunity</w:t>
      </w:r>
      <w:r w:rsidRPr="00403AD2">
        <w:rPr>
          <w:rFonts w:asciiTheme="minorHAnsi" w:hAnsiTheme="minorHAnsi"/>
        </w:rPr>
        <w:t xml:space="preserve"> --- preference for American weapons gives the U.S. </w:t>
      </w:r>
      <w:r w:rsidRPr="00403AD2">
        <w:rPr>
          <w:rFonts w:asciiTheme="minorHAnsi" w:hAnsiTheme="minorHAnsi"/>
          <w:u w:val="single"/>
        </w:rPr>
        <w:t>leverage</w:t>
      </w:r>
      <w:r w:rsidRPr="00403AD2">
        <w:rPr>
          <w:rFonts w:asciiTheme="minorHAnsi" w:hAnsiTheme="minorHAnsi"/>
        </w:rPr>
        <w:t xml:space="preserve"> to encourage behavior changes</w:t>
      </w:r>
    </w:p>
    <w:p w:rsidR="00A25EB7" w:rsidRPr="00403AD2" w:rsidRDefault="00A25EB7" w:rsidP="00A25EB7">
      <w:pPr>
        <w:rPr>
          <w:rFonts w:asciiTheme="minorHAnsi" w:hAnsiTheme="minorHAnsi"/>
        </w:rPr>
      </w:pPr>
      <w:r w:rsidRPr="00403AD2">
        <w:rPr>
          <w:rStyle w:val="Style13ptBold"/>
          <w:rFonts w:asciiTheme="minorHAnsi" w:hAnsiTheme="minorHAnsi"/>
        </w:rPr>
        <w:t>Rogin, 18</w:t>
      </w:r>
      <w:r w:rsidRPr="00403AD2">
        <w:rPr>
          <w:rFonts w:asciiTheme="minorHAnsi" w:hAnsiTheme="minorHAnsi"/>
        </w:rPr>
        <w:t xml:space="preserve"> (10/16/18, Josh - columnist for the Global Opinions section of The Washington Post, “Trump has it ‘totally and completely backwards’ on Saudi arms sales,” </w:t>
      </w:r>
      <w:hyperlink r:id="rId292" w:history="1">
        <w:r w:rsidRPr="00403AD2">
          <w:rPr>
            <w:rStyle w:val="Hyperlink"/>
            <w:rFonts w:asciiTheme="minorHAnsi" w:hAnsiTheme="minorHAnsi"/>
          </w:rPr>
          <w:t>https://www.washingtonpost.com/news/josh-rogin/wp/2018/10/16/trump-has-it-totally-and-completely-backwards-on-saudi-arms-sales/?utm_term=.043dba066177</w:t>
        </w:r>
      </w:hyperlink>
      <w:r w:rsidRPr="00403AD2">
        <w:rPr>
          <w:rFonts w:asciiTheme="minorHAnsi" w:hAnsiTheme="minorHAnsi"/>
        </w:rPr>
        <w:t>, accessed on 5/28/19, JMP)</w:t>
      </w:r>
    </w:p>
    <w:p w:rsidR="00A25EB7" w:rsidRPr="00403AD2" w:rsidRDefault="00A25EB7" w:rsidP="00A25EB7">
      <w:pPr>
        <w:rPr>
          <w:rFonts w:asciiTheme="minorHAnsi" w:hAnsiTheme="minorHAnsi"/>
        </w:rPr>
      </w:pPr>
      <w:r w:rsidRPr="00403AD2">
        <w:rPr>
          <w:rStyle w:val="StyleUnderline"/>
          <w:rFonts w:asciiTheme="minorHAnsi" w:hAnsiTheme="minorHAnsi"/>
        </w:rPr>
        <w:t>When</w:t>
      </w:r>
      <w:r w:rsidRPr="00403AD2">
        <w:rPr>
          <w:rFonts w:asciiTheme="minorHAnsi" w:hAnsiTheme="minorHAnsi"/>
        </w:rPr>
        <w:t xml:space="preserve"> President </w:t>
      </w:r>
      <w:r w:rsidRPr="00403AD2">
        <w:rPr>
          <w:rStyle w:val="StyleUnderline"/>
          <w:rFonts w:asciiTheme="minorHAnsi" w:hAnsiTheme="minorHAnsi"/>
        </w:rPr>
        <w:t>Trump argues</w:t>
      </w:r>
      <w:r w:rsidRPr="00403AD2">
        <w:rPr>
          <w:rFonts w:asciiTheme="minorHAnsi" w:hAnsiTheme="minorHAnsi"/>
        </w:rPr>
        <w:t xml:space="preserve"> that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can’t halt arms sales to Saudi Arabia over the</w:t>
      </w:r>
      <w:r w:rsidRPr="00403AD2">
        <w:rPr>
          <w:rFonts w:asciiTheme="minorHAnsi" w:hAnsiTheme="minorHAnsi"/>
        </w:rPr>
        <w:t xml:space="preserve"> Saudis’ alleged </w:t>
      </w:r>
      <w:r w:rsidRPr="00403AD2">
        <w:rPr>
          <w:rStyle w:val="StyleUnderline"/>
          <w:rFonts w:asciiTheme="minorHAnsi" w:hAnsiTheme="minorHAnsi"/>
        </w:rPr>
        <w:t>murder of</w:t>
      </w:r>
      <w:r w:rsidRPr="00403AD2">
        <w:rPr>
          <w:rFonts w:asciiTheme="minorHAnsi" w:hAnsiTheme="minorHAnsi"/>
        </w:rPr>
        <w:t xml:space="preserve"> journalist and Post contributor Jamal </w:t>
      </w:r>
      <w:r w:rsidRPr="00403AD2">
        <w:rPr>
          <w:rStyle w:val="StyleUnderline"/>
          <w:rFonts w:asciiTheme="minorHAnsi" w:hAnsiTheme="minorHAnsi"/>
        </w:rPr>
        <w:t>Khashoggi</w:t>
      </w:r>
      <w:r w:rsidRPr="00403AD2">
        <w:rPr>
          <w:rFonts w:asciiTheme="minorHAnsi" w:hAnsiTheme="minorHAnsi"/>
        </w:rPr>
        <w:t xml:space="preserve">, </w:t>
      </w:r>
      <w:r w:rsidRPr="00403AD2">
        <w:rPr>
          <w:rStyle w:val="Emphasis"/>
          <w:rFonts w:asciiTheme="minorHAnsi" w:hAnsiTheme="minorHAnsi"/>
        </w:rPr>
        <w:t>he’s giving up a key piece of leverage over Riyadh for no reason at all</w:t>
      </w:r>
      <w:r w:rsidRPr="00403AD2">
        <w:rPr>
          <w:rFonts w:asciiTheme="minorHAnsi" w:hAnsiTheme="minorHAnsi"/>
        </w:rPr>
        <w:t xml:space="preserve">. What’s worse, </w:t>
      </w:r>
      <w:r w:rsidRPr="00403AD2">
        <w:rPr>
          <w:rStyle w:val="Emphasis"/>
          <w:rFonts w:asciiTheme="minorHAnsi" w:hAnsiTheme="minorHAnsi"/>
        </w:rPr>
        <w:t>Trump is</w:t>
      </w:r>
      <w:r w:rsidRPr="00403AD2">
        <w:rPr>
          <w:rFonts w:asciiTheme="minorHAnsi" w:hAnsiTheme="minorHAnsi"/>
        </w:rPr>
        <w:t xml:space="preserve"> also </w:t>
      </w:r>
      <w:r w:rsidRPr="00403AD2">
        <w:rPr>
          <w:rStyle w:val="Emphasis"/>
          <w:rFonts w:asciiTheme="minorHAnsi" w:hAnsiTheme="minorHAnsi"/>
        </w:rPr>
        <w:t>turning one of America’s best strategic assets into a liability, a massive unforced error that could weaken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worldwide</w:t>
      </w:r>
      <w:r w:rsidRPr="00403AD2">
        <w:rPr>
          <w:rFonts w:asciiTheme="minorHAnsi" w:hAnsiTheme="minorHAnsi"/>
        </w:rPr>
        <w:t>.</w:t>
      </w:r>
    </w:p>
    <w:p w:rsidR="00A25EB7" w:rsidRPr="00403AD2" w:rsidRDefault="00A25EB7" w:rsidP="00A25EB7">
      <w:pPr>
        <w:rPr>
          <w:rFonts w:asciiTheme="minorHAnsi" w:hAnsiTheme="minorHAnsi"/>
        </w:rPr>
      </w:pPr>
      <w:r w:rsidRPr="00403AD2">
        <w:rPr>
          <w:rStyle w:val="StyleUnderline"/>
          <w:rFonts w:asciiTheme="minorHAnsi" w:hAnsiTheme="minorHAnsi"/>
        </w:rPr>
        <w:t>Trump has said repeatedly he doesn’t want to halt — or even threaten to halt — U.S. arms sales</w:t>
      </w:r>
      <w:r w:rsidRPr="00403AD2">
        <w:rPr>
          <w:rFonts w:asciiTheme="minorHAnsi" w:hAnsiTheme="minorHAnsi"/>
        </w:rPr>
        <w:t xml:space="preserve"> to the Saudi regime </w:t>
      </w:r>
      <w:r w:rsidRPr="00403AD2">
        <w:rPr>
          <w:rStyle w:val="StyleUnderline"/>
          <w:rFonts w:asciiTheme="minorHAnsi" w:hAnsiTheme="minorHAnsi"/>
        </w:rPr>
        <w:t>because</w:t>
      </w:r>
      <w:r w:rsidRPr="00403AD2">
        <w:rPr>
          <w:rFonts w:asciiTheme="minorHAnsi" w:hAnsiTheme="minorHAnsi"/>
        </w:rPr>
        <w:t xml:space="preserve"> (he says) </w:t>
      </w:r>
      <w:r w:rsidRPr="00403AD2">
        <w:rPr>
          <w:rStyle w:val="StyleUnderline"/>
          <w:rFonts w:asciiTheme="minorHAnsi" w:hAnsiTheme="minorHAnsi"/>
        </w:rPr>
        <w:t>it would</w:t>
      </w:r>
      <w:r w:rsidRPr="00403AD2">
        <w:rPr>
          <w:rFonts w:asciiTheme="minorHAnsi" w:hAnsiTheme="minorHAnsi"/>
        </w:rPr>
        <w:t xml:space="preserve"> cost U.S. jobs and </w:t>
      </w:r>
      <w:r w:rsidRPr="00403AD2">
        <w:rPr>
          <w:rStyle w:val="StyleUnderline"/>
          <w:rFonts w:asciiTheme="minorHAnsi" w:hAnsiTheme="minorHAnsi"/>
        </w:rPr>
        <w:t>hand over a sweet contract to Moscow or Beijing</w:t>
      </w:r>
      <w:r w:rsidRPr="00403AD2">
        <w:rPr>
          <w:rFonts w:asciiTheme="minorHAnsi" w:hAnsiTheme="minorHAnsi"/>
        </w:rPr>
        <w:t>.</w:t>
      </w:r>
    </w:p>
    <w:p w:rsidR="00A25EB7" w:rsidRPr="00403AD2" w:rsidRDefault="00A25EB7" w:rsidP="00A25EB7">
      <w:pPr>
        <w:rPr>
          <w:rFonts w:asciiTheme="minorHAnsi" w:hAnsiTheme="minorHAnsi"/>
        </w:rPr>
      </w:pPr>
      <w:r w:rsidRPr="00403AD2">
        <w:rPr>
          <w:rFonts w:asciiTheme="minorHAnsi" w:hAnsiTheme="minorHAnsi"/>
        </w:rPr>
        <w:t xml:space="preserve">“They are ordering military equipment. Everybody in the world wanted that order. Russia wanted it, China wanted it, </w:t>
      </w:r>
      <w:proofErr w:type="gramStart"/>
      <w:r w:rsidRPr="00403AD2">
        <w:rPr>
          <w:rFonts w:asciiTheme="minorHAnsi" w:hAnsiTheme="minorHAnsi"/>
        </w:rPr>
        <w:t>we</w:t>
      </w:r>
      <w:proofErr w:type="gramEnd"/>
      <w:r w:rsidRPr="00403AD2">
        <w:rPr>
          <w:rFonts w:asciiTheme="minorHAnsi" w:hAnsiTheme="minorHAnsi"/>
        </w:rPr>
        <w:t xml:space="preserve"> wanted it. We got it,” Trump said on “60 Minutes” Sunday. “I don’t want to hurt jobs. I don’t want to lose an order like that.”</w:t>
      </w:r>
    </w:p>
    <w:p w:rsidR="00A25EB7" w:rsidRPr="00403AD2" w:rsidRDefault="00A25EB7" w:rsidP="00A25EB7">
      <w:pPr>
        <w:rPr>
          <w:rFonts w:asciiTheme="minorHAnsi" w:hAnsiTheme="minorHAnsi"/>
        </w:rPr>
      </w:pPr>
      <w:r w:rsidRPr="00403AD2">
        <w:rPr>
          <w:rFonts w:asciiTheme="minorHAnsi" w:hAnsiTheme="minorHAnsi"/>
        </w:rPr>
        <w:t xml:space="preserve">Set aside that Trump’s claim of $110 billion of arms sales to Saudi Arabia as announced last year is hugely exaggerated, considering that number mostly refers to deals struck during the Obama administration and new deals that haven’t yet materialized. </w:t>
      </w:r>
      <w:r w:rsidRPr="00403AD2">
        <w:rPr>
          <w:rStyle w:val="Emphasis"/>
          <w:rFonts w:asciiTheme="minorHAnsi" w:hAnsiTheme="minorHAnsi"/>
        </w:rPr>
        <w:t>The significant arms-sales relationship we do have with Saudi Arabia gives us enormous leverage over them</w:t>
      </w:r>
      <w:r w:rsidRPr="00403AD2">
        <w:rPr>
          <w:rFonts w:asciiTheme="minorHAnsi" w:hAnsiTheme="minorHAnsi"/>
        </w:rPr>
        <w:t>, leverage Trump should use to pressure King Salman to reveal what his regime knows about Khashoggi’s disappearance.</w:t>
      </w:r>
    </w:p>
    <w:p w:rsidR="00A25EB7" w:rsidRPr="00403AD2" w:rsidRDefault="00A25EB7" w:rsidP="00A25EB7">
      <w:pPr>
        <w:rPr>
          <w:rStyle w:val="StyleUnderline"/>
          <w:rFonts w:asciiTheme="minorHAnsi" w:hAnsiTheme="minorHAnsi"/>
        </w:rPr>
      </w:pPr>
      <w:r w:rsidRPr="00403AD2">
        <w:rPr>
          <w:rStyle w:val="Emphasis"/>
          <w:rFonts w:asciiTheme="minorHAnsi" w:hAnsiTheme="minorHAnsi"/>
        </w:rPr>
        <w:t>Saudi Arabia’s military is already built around U.S. and British defense platforms, meaning they can’t easily switch to Russian or Chinese systems.</w:t>
      </w:r>
      <w:r w:rsidRPr="00403AD2">
        <w:rPr>
          <w:rFonts w:asciiTheme="minorHAnsi" w:hAnsiTheme="minorHAnsi"/>
        </w:rPr>
        <w:t xml:space="preserve"> </w:t>
      </w:r>
      <w:r w:rsidRPr="00403AD2">
        <w:rPr>
          <w:rStyle w:val="Emphasis"/>
          <w:rFonts w:asciiTheme="minorHAnsi" w:hAnsiTheme="minorHAnsi"/>
        </w:rPr>
        <w:t>Riyadh is especially dependent on U.S. arms right now</w:t>
      </w:r>
      <w:r w:rsidRPr="00403AD2">
        <w:rPr>
          <w:rStyle w:val="StyleUnderline"/>
          <w:rFonts w:asciiTheme="minorHAnsi" w:hAnsiTheme="minorHAnsi"/>
        </w:rPr>
        <w:t xml:space="preserve"> because their bloody war in Yemen requires a constant flow of U.S. munitions</w:t>
      </w:r>
      <w:r w:rsidRPr="00403AD2">
        <w:rPr>
          <w:rFonts w:asciiTheme="minorHAnsi" w:hAnsiTheme="minorHAnsi"/>
        </w:rPr>
        <w:t>, not to mention U.S. intelligence, maintenance and refueling support.</w:t>
      </w:r>
    </w:p>
    <w:p w:rsidR="00A25EB7" w:rsidRPr="00403AD2" w:rsidRDefault="00A25EB7" w:rsidP="00A25EB7">
      <w:pPr>
        <w:rPr>
          <w:rStyle w:val="StyleUnderline"/>
          <w:rFonts w:asciiTheme="minorHAnsi" w:hAnsiTheme="minorHAnsi"/>
        </w:rPr>
      </w:pPr>
      <w:r w:rsidRPr="00403AD2">
        <w:rPr>
          <w:rStyle w:val="Emphasis"/>
          <w:rFonts w:asciiTheme="minorHAnsi" w:hAnsiTheme="minorHAnsi"/>
        </w:rPr>
        <w:t>U.S. arms sales</w:t>
      </w:r>
      <w:r w:rsidRPr="00403AD2">
        <w:rPr>
          <w:rFonts w:asciiTheme="minorHAnsi" w:hAnsiTheme="minorHAnsi"/>
        </w:rPr>
        <w:t xml:space="preserve"> are not simply a financial deal or a jobs program; they </w:t>
      </w:r>
      <w:r w:rsidRPr="00403AD2">
        <w:rPr>
          <w:rStyle w:val="Emphasis"/>
          <w:rFonts w:asciiTheme="minorHAnsi" w:hAnsiTheme="minorHAnsi"/>
        </w:rPr>
        <w:t>represent a strategic advantage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Countries want U.S. weapons because they are the best. That gives us connections, influence and, yes, leverage over these countries.</w:t>
      </w:r>
      <w:r w:rsidRPr="00403AD2">
        <w:rPr>
          <w:rFonts w:asciiTheme="minorHAnsi" w:hAnsiTheme="minorHAnsi"/>
        </w:rPr>
        <w:t xml:space="preserve"> </w:t>
      </w:r>
      <w:r w:rsidRPr="00403AD2">
        <w:rPr>
          <w:rStyle w:val="StyleUnderline"/>
          <w:rFonts w:asciiTheme="minorHAnsi" w:hAnsiTheme="minorHAnsi"/>
        </w:rPr>
        <w:t>That’s how arms sales have always worked, until Trump flipped the script.</w:t>
      </w:r>
    </w:p>
    <w:p w:rsidR="00A25EB7" w:rsidRPr="00403AD2" w:rsidRDefault="00A25EB7" w:rsidP="00A25EB7">
      <w:pPr>
        <w:rPr>
          <w:rFonts w:asciiTheme="minorHAnsi" w:hAnsiTheme="minorHAnsi"/>
        </w:rPr>
      </w:pPr>
      <w:r w:rsidRPr="00403AD2">
        <w:rPr>
          <w:rStyle w:val="Emphasis"/>
          <w:rFonts w:asciiTheme="minorHAnsi" w:hAnsiTheme="minorHAnsi"/>
        </w:rPr>
        <w:t>“The White House seems to be saying that Trump Doctrine is that the U.S. will ignore your human rights abuses</w:t>
      </w:r>
      <w:r w:rsidRPr="00403AD2">
        <w:rPr>
          <w:rFonts w:asciiTheme="minorHAnsi" w:hAnsiTheme="minorHAnsi"/>
        </w:rPr>
        <w:t xml:space="preserve">, assassinations or war crimes </w:t>
      </w:r>
      <w:r w:rsidRPr="00403AD2">
        <w:rPr>
          <w:rStyle w:val="Emphasis"/>
          <w:rFonts w:asciiTheme="minorHAnsi" w:hAnsiTheme="minorHAnsi"/>
        </w:rPr>
        <w:t>as long as you buy things from us</w:t>
      </w:r>
      <w:r w:rsidRPr="00403AD2">
        <w:rPr>
          <w:rStyle w:val="StyleUnderline"/>
          <w:rFonts w:asciiTheme="minorHAnsi" w:hAnsiTheme="minorHAnsi"/>
        </w:rPr>
        <w:t>. He’s got it totally and completely backwards,”</w:t>
      </w:r>
      <w:r w:rsidRPr="00403AD2">
        <w:rPr>
          <w:rFonts w:asciiTheme="minorHAnsi" w:hAnsiTheme="minorHAnsi"/>
        </w:rPr>
        <w:t xml:space="preserve"> Sen. Chris </w:t>
      </w:r>
      <w:r w:rsidRPr="00403AD2">
        <w:rPr>
          <w:rStyle w:val="StyleUnderline"/>
          <w:rFonts w:asciiTheme="minorHAnsi" w:hAnsiTheme="minorHAnsi"/>
        </w:rPr>
        <w:t>Murphy</w:t>
      </w:r>
      <w:r w:rsidRPr="00403AD2">
        <w:rPr>
          <w:rFonts w:asciiTheme="minorHAnsi" w:hAnsiTheme="minorHAnsi"/>
        </w:rPr>
        <w:t xml:space="preserve"> (D-Conn.) </w:t>
      </w:r>
      <w:r w:rsidRPr="00403AD2">
        <w:rPr>
          <w:rStyle w:val="StyleUnderline"/>
          <w:rFonts w:asciiTheme="minorHAnsi" w:hAnsiTheme="minorHAnsi"/>
        </w:rPr>
        <w:t xml:space="preserve">told me. </w:t>
      </w:r>
      <w:r w:rsidRPr="00403AD2">
        <w:rPr>
          <w:rStyle w:val="Emphasis"/>
          <w:rFonts w:asciiTheme="minorHAnsi" w:hAnsiTheme="minorHAnsi"/>
        </w:rPr>
        <w:t>“What’s the point of being a military superpower if we lose leverage when we do business with another country?”</w:t>
      </w:r>
    </w:p>
    <w:p w:rsidR="00A25EB7" w:rsidRPr="00403AD2" w:rsidRDefault="00A25EB7" w:rsidP="00A25EB7">
      <w:pPr>
        <w:rPr>
          <w:rFonts w:asciiTheme="minorHAnsi" w:hAnsiTheme="minorHAnsi"/>
        </w:rPr>
      </w:pPr>
      <w:r w:rsidRPr="00403AD2">
        <w:rPr>
          <w:rFonts w:asciiTheme="minorHAnsi" w:hAnsiTheme="minorHAnsi"/>
        </w:rPr>
        <w:lastRenderedPageBreak/>
        <w:t xml:space="preserve">“What the president doesn’t realize is that </w:t>
      </w:r>
      <w:r w:rsidRPr="00403AD2">
        <w:rPr>
          <w:rStyle w:val="Emphasis"/>
          <w:rFonts w:asciiTheme="minorHAnsi" w:hAnsiTheme="minorHAnsi"/>
        </w:rPr>
        <w:t>this makes him look weak and small</w:t>
      </w:r>
      <w:r w:rsidRPr="00403AD2">
        <w:rPr>
          <w:rFonts w:asciiTheme="minorHAnsi" w:hAnsiTheme="minorHAnsi"/>
        </w:rPr>
        <w:t xml:space="preserve">. </w:t>
      </w:r>
      <w:r w:rsidRPr="00403AD2">
        <w:rPr>
          <w:rStyle w:val="Emphasis"/>
          <w:rFonts w:asciiTheme="minorHAnsi" w:hAnsiTheme="minorHAnsi"/>
        </w:rPr>
        <w:t>World leaders will now know they can act with impunity so long as they are buying American weapons. That’s an insane message to send,”</w:t>
      </w:r>
      <w:r w:rsidRPr="00403AD2">
        <w:rPr>
          <w:rFonts w:asciiTheme="minorHAnsi" w:hAnsiTheme="minorHAnsi"/>
        </w:rPr>
        <w:t xml:space="preserve"> Murphy said.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 xml:space="preserve">should never be boxed in because of who we sell weapons to — </w:t>
      </w:r>
      <w:r w:rsidRPr="00403AD2">
        <w:rPr>
          <w:rStyle w:val="Emphasis"/>
          <w:rFonts w:asciiTheme="minorHAnsi" w:hAnsiTheme="minorHAnsi"/>
        </w:rPr>
        <w:t>countries who buy U.S. weapons should feel enormous pressure to stay on our good side.”</w:t>
      </w:r>
    </w:p>
    <w:p w:rsidR="00A25EB7" w:rsidRPr="00403AD2" w:rsidRDefault="00A25EB7" w:rsidP="00A25EB7">
      <w:pPr>
        <w:rPr>
          <w:rFonts w:asciiTheme="minorHAnsi" w:hAnsiTheme="minorHAnsi"/>
        </w:rPr>
      </w:pPr>
      <w:r w:rsidRPr="00403AD2">
        <w:rPr>
          <w:rFonts w:asciiTheme="minorHAnsi" w:hAnsiTheme="minorHAnsi"/>
        </w:rPr>
        <w:t xml:space="preserve">Sen. Marco </w:t>
      </w:r>
      <w:r w:rsidRPr="00403AD2">
        <w:rPr>
          <w:rStyle w:val="StyleUnderline"/>
          <w:rFonts w:asciiTheme="minorHAnsi" w:hAnsiTheme="minorHAnsi"/>
        </w:rPr>
        <w:t>Rubio</w:t>
      </w:r>
      <w:r w:rsidRPr="00403AD2">
        <w:rPr>
          <w:rFonts w:asciiTheme="minorHAnsi" w:hAnsiTheme="minorHAnsi"/>
        </w:rPr>
        <w:t xml:space="preserve"> (R-Fla.) </w:t>
      </w:r>
      <w:r w:rsidRPr="00403AD2">
        <w:rPr>
          <w:rStyle w:val="StyleUnderline"/>
          <w:rFonts w:asciiTheme="minorHAnsi" w:hAnsiTheme="minorHAnsi"/>
        </w:rPr>
        <w:t>made a similar point</w:t>
      </w:r>
      <w:r w:rsidRPr="00403AD2">
        <w:rPr>
          <w:rFonts w:asciiTheme="minorHAnsi" w:hAnsiTheme="minorHAnsi"/>
        </w:rPr>
        <w:t xml:space="preserve"> Sunday on CNN’s “State of the Union” with Jake Tapper.</w:t>
      </w:r>
    </w:p>
    <w:p w:rsidR="00A25EB7" w:rsidRPr="00403AD2" w:rsidRDefault="00A25EB7" w:rsidP="00A25EB7">
      <w:pPr>
        <w:rPr>
          <w:rStyle w:val="StyleUnderline"/>
          <w:rFonts w:asciiTheme="minorHAnsi" w:hAnsiTheme="minorHAnsi"/>
        </w:rPr>
      </w:pPr>
      <w:r w:rsidRPr="00403AD2">
        <w:rPr>
          <w:rStyle w:val="Emphasis"/>
          <w:rFonts w:asciiTheme="minorHAnsi" w:hAnsiTheme="minorHAnsi"/>
        </w:rPr>
        <w:t>“Arm sales are important, not because of the money, but because it also provides leverage over their future behavior,”</w:t>
      </w:r>
      <w:r w:rsidRPr="00403AD2">
        <w:rPr>
          <w:rFonts w:asciiTheme="minorHAnsi" w:hAnsiTheme="minorHAnsi"/>
        </w:rPr>
        <w:t xml:space="preserve"> he said. “You know … </w:t>
      </w:r>
      <w:r w:rsidRPr="00403AD2">
        <w:rPr>
          <w:rStyle w:val="StyleUnderline"/>
          <w:rFonts w:asciiTheme="minorHAnsi" w:hAnsiTheme="minorHAnsi"/>
        </w:rPr>
        <w:t xml:space="preserve">they will need our spare parts. They will need our training. And those are things </w:t>
      </w:r>
      <w:r w:rsidRPr="00403AD2">
        <w:rPr>
          <w:rStyle w:val="Emphasis"/>
          <w:rFonts w:asciiTheme="minorHAnsi" w:hAnsiTheme="minorHAnsi"/>
        </w:rPr>
        <w:t>we can use to influence their behavior</w:t>
      </w:r>
      <w:r w:rsidRPr="00403AD2">
        <w:rPr>
          <w:rStyle w:val="StyleUnderline"/>
          <w:rFonts w:asciiTheme="minorHAnsi" w:hAnsiTheme="minorHAnsi"/>
        </w:rPr>
        <w:t>.”</w:t>
      </w:r>
    </w:p>
    <w:p w:rsidR="00A25EB7" w:rsidRPr="00403AD2" w:rsidRDefault="00A25EB7" w:rsidP="00A25EB7">
      <w:pPr>
        <w:rPr>
          <w:rFonts w:asciiTheme="minorHAnsi" w:hAnsiTheme="minorHAnsi"/>
        </w:rPr>
      </w:pPr>
      <w:r w:rsidRPr="00403AD2">
        <w:rPr>
          <w:rFonts w:asciiTheme="minorHAnsi" w:hAnsiTheme="minorHAnsi"/>
        </w:rPr>
        <w:t>Congress does have a role to play in approving arms sales, and all indications are that they plan to intervene on sales to Riyadh if it is shown that the Saudi regime had a hand in Khashoggi’s death. The State Department approved a $15 billion sale of the Terminal High Altitude Air Defense (THAAD) missile defense system to Saudi Arabia this month. The Pentagon said last week Saudi Arabia has signed letters of offer or acceptance of $14.5 billion worth of American helicopters, tanks, ships, weapons and training.</w:t>
      </w:r>
    </w:p>
    <w:p w:rsidR="00A25EB7" w:rsidRPr="00403AD2" w:rsidRDefault="00A25EB7" w:rsidP="00A25EB7">
      <w:pPr>
        <w:rPr>
          <w:rFonts w:asciiTheme="minorHAnsi" w:hAnsiTheme="minorHAnsi"/>
        </w:rPr>
      </w:pPr>
      <w:r w:rsidRPr="00403AD2">
        <w:rPr>
          <w:rFonts w:asciiTheme="minorHAnsi" w:hAnsiTheme="minorHAnsi"/>
        </w:rPr>
        <w:t>In June, the Senate narrowly voted down a resolution to halt the sale of hundreds of millions of dollars worth of precision-guided munitions to the Saudi military out of concern they could be used to target Yemeni civilians. After the vote, Senate Foreign Relations Committee ranking Democrat Robert Menendez (D-N.J.) said he opposed the sale, placing it in limbo.</w:t>
      </w:r>
    </w:p>
    <w:p w:rsidR="00A25EB7" w:rsidRPr="00403AD2" w:rsidRDefault="00A25EB7" w:rsidP="00A25EB7">
      <w:pPr>
        <w:rPr>
          <w:rFonts w:asciiTheme="minorHAnsi" w:hAnsiTheme="minorHAnsi"/>
        </w:rPr>
      </w:pPr>
      <w:r w:rsidRPr="00403AD2">
        <w:rPr>
          <w:rStyle w:val="StyleUnderline"/>
          <w:rFonts w:asciiTheme="minorHAnsi" w:hAnsiTheme="minorHAnsi"/>
        </w:rPr>
        <w:t>The threat of congressional action would be more effective if the president</w:t>
      </w:r>
      <w:r w:rsidRPr="00403AD2">
        <w:rPr>
          <w:rFonts w:asciiTheme="minorHAnsi" w:hAnsiTheme="minorHAnsi"/>
        </w:rPr>
        <w:t xml:space="preserve"> of the United States </w:t>
      </w:r>
      <w:r w:rsidRPr="00403AD2">
        <w:rPr>
          <w:rStyle w:val="StyleUnderline"/>
          <w:rFonts w:asciiTheme="minorHAnsi" w:hAnsiTheme="minorHAnsi"/>
        </w:rPr>
        <w:t>wasn’t publicly undermining Congress’s message, said</w:t>
      </w:r>
      <w:r w:rsidRPr="00403AD2">
        <w:rPr>
          <w:rFonts w:asciiTheme="minorHAnsi" w:hAnsiTheme="minorHAnsi"/>
        </w:rPr>
        <w:t xml:space="preserve"> William </w:t>
      </w:r>
      <w:r w:rsidRPr="00403AD2">
        <w:rPr>
          <w:rStyle w:val="StyleUnderline"/>
          <w:rFonts w:asciiTheme="minorHAnsi" w:hAnsiTheme="minorHAnsi"/>
        </w:rPr>
        <w:t>Hartung, director of the Arms and Security Project at the Center for International Policy</w:t>
      </w:r>
      <w:r w:rsidRPr="00403AD2">
        <w:rPr>
          <w:rFonts w:asciiTheme="minorHAnsi" w:hAnsiTheme="minorHAnsi"/>
        </w:rPr>
        <w:t>.</w:t>
      </w:r>
    </w:p>
    <w:p w:rsidR="00A25EB7" w:rsidRPr="00403AD2" w:rsidRDefault="00A25EB7" w:rsidP="00A25EB7">
      <w:pPr>
        <w:rPr>
          <w:rFonts w:asciiTheme="minorHAnsi" w:hAnsiTheme="minorHAnsi"/>
        </w:rPr>
      </w:pPr>
      <w:r w:rsidRPr="00403AD2">
        <w:rPr>
          <w:rStyle w:val="Emphasis"/>
          <w:rFonts w:asciiTheme="minorHAnsi" w:hAnsiTheme="minorHAnsi"/>
        </w:rPr>
        <w:t>“Trump is not even trying to use this leverage,”</w:t>
      </w:r>
      <w:r w:rsidRPr="00403AD2">
        <w:rPr>
          <w:rFonts w:asciiTheme="minorHAnsi" w:hAnsiTheme="minorHAnsi"/>
        </w:rPr>
        <w:t xml:space="preserve"> he said. “He’s completely given it away, and not only that, </w:t>
      </w:r>
      <w:r w:rsidRPr="00403AD2">
        <w:rPr>
          <w:rStyle w:val="Emphasis"/>
          <w:rFonts w:asciiTheme="minorHAnsi" w:hAnsiTheme="minorHAnsi"/>
        </w:rPr>
        <w:t>he’s announced to the world that he’s giving it away.”</w:t>
      </w:r>
    </w:p>
    <w:p w:rsidR="00A25EB7" w:rsidRPr="00403AD2" w:rsidRDefault="00A25EB7" w:rsidP="00A25EB7">
      <w:pPr>
        <w:rPr>
          <w:rStyle w:val="Emphasis"/>
          <w:rFonts w:asciiTheme="minorHAnsi" w:hAnsiTheme="minorHAnsi"/>
        </w:rPr>
      </w:pPr>
      <w:r w:rsidRPr="00403AD2">
        <w:rPr>
          <w:rFonts w:asciiTheme="minorHAnsi" w:hAnsiTheme="minorHAnsi"/>
        </w:rPr>
        <w:t xml:space="preserve">Through a basic misunderstanding of national security and diplomacy, the president has once again undermined U.S. interests and made the work of his own team — including Secretary of State Mike Pompeo — much more difficult. </w:t>
      </w:r>
      <w:r w:rsidRPr="00403AD2">
        <w:rPr>
          <w:rStyle w:val="Emphasis"/>
          <w:rFonts w:asciiTheme="minorHAnsi" w:hAnsiTheme="minorHAnsi"/>
        </w:rPr>
        <w:t>Thinking of arms sales purely in dollar terms doesn’t make any sense.</w:t>
      </w:r>
    </w:p>
    <w:p w:rsidR="00A25EB7" w:rsidRDefault="00A25EB7" w:rsidP="00A25EB7">
      <w:pPr>
        <w:rPr>
          <w:rFonts w:asciiTheme="minorHAnsi" w:hAnsiTheme="minorHAnsi"/>
        </w:rPr>
      </w:pPr>
    </w:p>
    <w:p w:rsidR="00D520CC" w:rsidRPr="0025418A" w:rsidRDefault="00D520CC" w:rsidP="00D520CC">
      <w:pPr>
        <w:pStyle w:val="Heading4"/>
      </w:pPr>
      <w:r w:rsidRPr="0025418A">
        <w:t>Transactionalism will spoil quid-pro-quo negotiations – saps U.S. leverag</w:t>
      </w:r>
      <w:r>
        <w:t xml:space="preserve">e. </w:t>
      </w:r>
    </w:p>
    <w:p w:rsidR="00D520CC" w:rsidRPr="00BA0B4F" w:rsidRDefault="00D520CC" w:rsidP="00D520CC">
      <w:r w:rsidRPr="00BA0B4F">
        <w:rPr>
          <w:rStyle w:val="Style13ptBold"/>
        </w:rPr>
        <w:t>Henke ’17</w:t>
      </w:r>
      <w:r w:rsidRPr="00BA0B4F">
        <w:t xml:space="preserve"> </w:t>
      </w:r>
      <w:r w:rsidRPr="00D520CC">
        <w:t xml:space="preserve">|Marina Henke is an Assistant Professor of International Relations and Co-Chair of the Security Studies Working Group at Northwestern University in Chicago, IL. Her academic expertise is in military interventions, peacekeeping, and European security and defense policy. She holds a Ph.D. form Princeton University and served as Jennings Randolph Peace Scholar with the United States Institute of Peace (USIP) from 2011-2012, 2-8-2017, Trump’s Transactional Diplomacy: A Primer, </w:t>
      </w:r>
      <w:hyperlink r:id="rId293" w:history="1">
        <w:r w:rsidRPr="00D520CC">
          <w:rPr>
            <w:rStyle w:val="Hyperlink"/>
          </w:rPr>
          <w:t>http://politicalviolenceataglance.org/2017/02/08/trumps-transactional-diplomacy-a-primer/|</w:t>
        </w:r>
      </w:hyperlink>
      <w:r w:rsidRPr="00D520CC">
        <w:t xml:space="preserve"> Dhruv</w:t>
      </w:r>
    </w:p>
    <w:p w:rsidR="00D520CC" w:rsidRDefault="00D520CC" w:rsidP="00D520CC">
      <w:r w:rsidRPr="00BA0B4F">
        <w:t xml:space="preserve">So </w:t>
      </w:r>
      <w:r w:rsidRPr="00BA0B4F">
        <w:rPr>
          <w:rStyle w:val="StyleUnderline"/>
        </w:rPr>
        <w:t>what is likely to change if Trump switches to transactional diplomacy</w:t>
      </w:r>
      <w:r w:rsidRPr="00BA0B4F">
        <w:t xml:space="preserve"> on steroids? First, </w:t>
      </w:r>
      <w:r w:rsidRPr="00BA0B4F">
        <w:rPr>
          <w:rStyle w:val="StyleUnderline"/>
        </w:rPr>
        <w:t>many quid pro quo negotiations will become politicized.</w:t>
      </w:r>
      <w:r w:rsidRPr="00BA0B4F">
        <w:t xml:space="preserve"> By making these negotiations public, the United States – but also third parties – need to defend their deals to domestic audiences </w:t>
      </w:r>
      <w:r w:rsidRPr="00BA0B4F">
        <w:rPr>
          <w:rStyle w:val="StyleUnderline"/>
        </w:rPr>
        <w:t xml:space="preserve">which </w:t>
      </w:r>
      <w:r w:rsidRPr="00BA0B4F">
        <w:t>often</w:t>
      </w:r>
      <w:r w:rsidRPr="00BA0B4F">
        <w:rPr>
          <w:rStyle w:val="StyleUnderline"/>
        </w:rPr>
        <w:t xml:space="preserve"> greatly limits the </w:t>
      </w:r>
      <w:r w:rsidRPr="00BA0B4F">
        <w:rPr>
          <w:rStyle w:val="StyleUnderline"/>
        </w:rPr>
        <w:lastRenderedPageBreak/>
        <w:t>political leeway diplomats hold</w:t>
      </w:r>
      <w:r w:rsidRPr="00BA0B4F">
        <w:t xml:space="preserve">. Second, </w:t>
      </w:r>
      <w:r w:rsidRPr="00BA0B4F">
        <w:rPr>
          <w:rStyle w:val="Emphasis"/>
        </w:rPr>
        <w:t>a deleterious propensity toward profit is likely to infiltrate many, if not all, global interactions</w:t>
      </w:r>
      <w:r w:rsidRPr="00BA0B4F">
        <w:t xml:space="preserve">. </w:t>
      </w:r>
      <w:r w:rsidRPr="00BA0B4F">
        <w:rPr>
          <w:rStyle w:val="StyleUnderline"/>
        </w:rPr>
        <w:t>If the US wants other countries to pay up, they will likely ask for the same.</w:t>
      </w:r>
      <w:r w:rsidRPr="00BA0B4F">
        <w:t xml:space="preserve"> Third, </w:t>
      </w:r>
      <w:r w:rsidRPr="00BA0B4F">
        <w:rPr>
          <w:rStyle w:val="Emphasis"/>
        </w:rPr>
        <w:t>it is unlikely that the U</w:t>
      </w:r>
      <w:r w:rsidRPr="00835A7A">
        <w:t xml:space="preserve">nited </w:t>
      </w:r>
      <w:r w:rsidRPr="00BA0B4F">
        <w:rPr>
          <w:rStyle w:val="Emphasis"/>
        </w:rPr>
        <w:t>S</w:t>
      </w:r>
      <w:r w:rsidRPr="00835A7A">
        <w:t xml:space="preserve">tates </w:t>
      </w:r>
      <w:r w:rsidRPr="00BA0B4F">
        <w:rPr>
          <w:rStyle w:val="Emphasis"/>
        </w:rPr>
        <w:t>will always come out on top of those deals</w:t>
      </w:r>
      <w:r w:rsidRPr="00BA0B4F">
        <w:t xml:space="preserve">. </w:t>
      </w:r>
      <w:r w:rsidRPr="00BA0B4F">
        <w:rPr>
          <w:rStyle w:val="StyleUnderline"/>
        </w:rPr>
        <w:t>The US government actually paid a small fortune to </w:t>
      </w:r>
      <w:hyperlink r:id="rId294" w:history="1">
        <w:r w:rsidRPr="00BA0B4F">
          <w:rPr>
            <w:rStyle w:val="StyleUnderline"/>
          </w:rPr>
          <w:t>Kyrgyzstan</w:t>
        </w:r>
      </w:hyperlink>
      <w:r w:rsidRPr="00BA0B4F">
        <w:rPr>
          <w:rStyle w:val="StyleUnderline"/>
        </w:rPr>
        <w:t xml:space="preserve"> for housing a US military base critical for US operations in Afghanistan. Kyrgyzstan knew how much the United States needed that base – a fact which substantively increased its bargaining power. </w:t>
      </w:r>
      <w:r w:rsidRPr="00BA0B4F">
        <w:t xml:space="preserve">Fourth, in a transactional world, </w:t>
      </w:r>
      <w:r w:rsidRPr="00BA0B4F">
        <w:rPr>
          <w:rStyle w:val="StyleUnderline"/>
        </w:rPr>
        <w:t>states have an inherent interest in limiting their cooperation commitment to a strict minimum to ensure their ‘profit margins</w:t>
      </w:r>
      <w:r w:rsidRPr="00BA0B4F">
        <w:t xml:space="preserve">.’ In other words, </w:t>
      </w:r>
      <w:r w:rsidRPr="00BA0B4F">
        <w:rPr>
          <w:rStyle w:val="StyleUnderline"/>
        </w:rPr>
        <w:t xml:space="preserve">no state has an interest to perform its mission or cooperation commitment to the fullest </w:t>
      </w:r>
      <w:r w:rsidRPr="00D95B0A">
        <w:t>(i.e., choose</w:t>
      </w:r>
      <w:r w:rsidRPr="00BA0B4F">
        <w:t xml:space="preserve"> the most effective solution no matter the costs) </w:t>
      </w:r>
      <w:r w:rsidRPr="00BA0B4F">
        <w:rPr>
          <w:rStyle w:val="StyleUnderline"/>
        </w:rPr>
        <w:t>but rather to restrict its involvement to a degree that is minimally necessary not to jeopardize the deal.</w:t>
      </w:r>
      <w:r w:rsidRPr="00BA0B4F">
        <w:t xml:space="preserve"> And finally, President </w:t>
      </w:r>
      <w:r w:rsidRPr="00BA0B4F">
        <w:rPr>
          <w:rStyle w:val="StyleUnderline"/>
        </w:rPr>
        <w:t>Trump has a tendency to think that the United States is the only country that can provide “services” to the rest of the world</w:t>
      </w:r>
      <w:r w:rsidRPr="00BA0B4F">
        <w:t xml:space="preserve">. But again </w:t>
      </w:r>
      <w:r w:rsidRPr="00BA0B4F">
        <w:rPr>
          <w:rStyle w:val="StyleUnderline"/>
        </w:rPr>
        <w:t>that’s a fallacy</w:t>
      </w:r>
      <w:r w:rsidRPr="00BA0B4F">
        <w:t xml:space="preserve">. </w:t>
      </w:r>
      <w:r w:rsidRPr="00D95B0A">
        <w:rPr>
          <w:rStyle w:val="Emphasis"/>
        </w:rPr>
        <w:t>In a transactional world, all states have tradable and marketable assets</w:t>
      </w:r>
      <w:r w:rsidRPr="00BA0B4F">
        <w:t xml:space="preserve"> – or at least can develop them. </w:t>
      </w:r>
      <w:r w:rsidRPr="00BA0B4F">
        <w:rPr>
          <w:rStyle w:val="Emphasis"/>
        </w:rPr>
        <w:t>Many countries might then ask: Maybe China or Russia can deliver cheaper “services” than the United States</w:t>
      </w:r>
      <w:r w:rsidRPr="00BA0B4F">
        <w:t xml:space="preserve">? </w:t>
      </w:r>
      <w:r w:rsidRPr="00BA0B4F">
        <w:rPr>
          <w:rStyle w:val="StyleUnderline"/>
        </w:rPr>
        <w:t>Or, maybe my country should develop these capabilities (e.g</w:t>
      </w:r>
      <w:r w:rsidRPr="00BA0B4F">
        <w:rPr>
          <w:rStyle w:val="Emphasis"/>
        </w:rPr>
        <w:t>., nuclear weapons</w:t>
      </w:r>
      <w:r w:rsidRPr="00BA0B4F">
        <w:t>) on its own? Why rely on a third party?</w:t>
      </w:r>
    </w:p>
    <w:p w:rsidR="00D520CC" w:rsidRPr="00F44CD2" w:rsidRDefault="00D520CC" w:rsidP="00D520CC">
      <w:r w:rsidRPr="00835A7A">
        <w:rPr>
          <w:rStyle w:val="StyleUnderline"/>
        </w:rPr>
        <w:t>Deals and quid pro quos are nothing new in US diplomacy.</w:t>
      </w:r>
      <w:r>
        <w:t xml:space="preserve"> Nevertheless, President </w:t>
      </w:r>
      <w:r w:rsidRPr="00835A7A">
        <w:rPr>
          <w:rStyle w:val="StyleUnderline"/>
        </w:rPr>
        <w:t>Trump is likely to take transactional diplomacy to a new level. This new way of doing diplomacy is likely to change how the world perceives the</w:t>
      </w:r>
      <w:r>
        <w:t xml:space="preserve"> </w:t>
      </w:r>
      <w:r w:rsidRPr="00835A7A">
        <w:rPr>
          <w:rStyle w:val="Emphasis"/>
        </w:rPr>
        <w:t>U</w:t>
      </w:r>
      <w:r>
        <w:t xml:space="preserve">nited </w:t>
      </w:r>
      <w:r w:rsidRPr="00835A7A">
        <w:rPr>
          <w:rStyle w:val="Emphasis"/>
        </w:rPr>
        <w:t>S</w:t>
      </w:r>
      <w:r>
        <w:t xml:space="preserve">tates </w:t>
      </w:r>
      <w:r w:rsidRPr="00835A7A">
        <w:rPr>
          <w:rStyle w:val="StyleUnderline"/>
        </w:rPr>
        <w:t>and also how diplomacy is conducted more broadly</w:t>
      </w:r>
      <w:r>
        <w:t>. Time will tell whose deals are actually the ‘dumb’ ones.</w:t>
      </w:r>
    </w:p>
    <w:p w:rsidR="00D520CC" w:rsidRDefault="00D520CC" w:rsidP="00A25EB7">
      <w:pPr>
        <w:rPr>
          <w:rFonts w:asciiTheme="minorHAnsi" w:hAnsiTheme="minorHAnsi"/>
        </w:rPr>
      </w:pPr>
    </w:p>
    <w:p w:rsidR="00D12282" w:rsidRDefault="00D12282" w:rsidP="00D12282">
      <w:pPr>
        <w:pStyle w:val="Heading3"/>
      </w:pPr>
      <w:r>
        <w:lastRenderedPageBreak/>
        <w:t xml:space="preserve">Transactionalism =&gt; Unpredictability </w:t>
      </w:r>
    </w:p>
    <w:p w:rsidR="00D12282" w:rsidRPr="006E2B23" w:rsidRDefault="00D12282" w:rsidP="00D12282">
      <w:pPr>
        <w:pStyle w:val="Heading4"/>
      </w:pPr>
      <w:r w:rsidRPr="006E2B23">
        <w:t>Trump transactional foreign policy is erratic and unpredictabl</w:t>
      </w:r>
      <w:r>
        <w:t xml:space="preserve">e—causes diminishing returns. </w:t>
      </w:r>
    </w:p>
    <w:p w:rsidR="00D12282" w:rsidRPr="009F1C23" w:rsidRDefault="00D12282" w:rsidP="00D12282">
      <w:pPr>
        <w:rPr>
          <w:b/>
          <w:bCs/>
        </w:rPr>
      </w:pPr>
      <w:r w:rsidRPr="009F1C23">
        <w:rPr>
          <w:rStyle w:val="Style13ptBold"/>
        </w:rPr>
        <w:t>Applebaum ’18</w:t>
      </w:r>
      <w:r w:rsidRPr="009F1C23">
        <w:t xml:space="preserve"> |Anne Applebaum is a Columnist focusing on national politics and foreign policy, </w:t>
      </w:r>
      <w:r>
        <w:rPr>
          <w:lang w:val="en"/>
        </w:rPr>
        <w:t xml:space="preserve">In Trump’s White House, foreign policy is now made on a whim, </w:t>
      </w:r>
      <w:hyperlink r:id="rId295" w:history="1">
        <w:r w:rsidRPr="004B4525">
          <w:rPr>
            <w:rStyle w:val="Hyperlink"/>
          </w:rPr>
          <w:t>https://www.washingtonpost.com/news/global-opinions/wp/2018/05/01/in-trumps-white-house-foreign-policy-is-now-made-on-a-whim/?noredirect=on&amp;utm_term=.f24030b09d74,|</w:t>
        </w:r>
      </w:hyperlink>
      <w:r>
        <w:t xml:space="preserve"> Dhruv</w:t>
      </w:r>
    </w:p>
    <w:p w:rsidR="00D12282" w:rsidRPr="009F1C23" w:rsidRDefault="00D12282" w:rsidP="00D12282">
      <w:r w:rsidRPr="009F1C23">
        <w:t xml:space="preserve">For one, everyone understands now that policy, in </w:t>
      </w:r>
      <w:r w:rsidRPr="00FD1799">
        <w:rPr>
          <w:rStyle w:val="Emphasis"/>
        </w:rPr>
        <w:t xml:space="preserve">Trump’s </w:t>
      </w:r>
      <w:r w:rsidRPr="00651113">
        <w:rPr>
          <w:rStyle w:val="Emphasis"/>
        </w:rPr>
        <w:t>Washington</w:t>
      </w:r>
      <w:r w:rsidRPr="00FD1799">
        <w:rPr>
          <w:rStyle w:val="Emphasis"/>
        </w:rPr>
        <w:t>, is often made on a whim</w:t>
      </w:r>
      <w:r w:rsidRPr="009F1C23">
        <w:t xml:space="preserve"> — the president’s whim</w:t>
      </w:r>
      <w:r w:rsidRPr="00FD1799">
        <w:rPr>
          <w:rStyle w:val="StyleUnderline"/>
        </w:rPr>
        <w:t xml:space="preserve">. All of the things that used to help foreigners understand America </w:t>
      </w:r>
      <w:r w:rsidRPr="009F1C23">
        <w:t xml:space="preserve">— knowledge of history, experience in previous negotiations, relationships with senior civil servants and policymakers </w:t>
      </w:r>
      <w:r w:rsidRPr="00FD1799">
        <w:rPr>
          <w:rStyle w:val="StyleUnderline"/>
        </w:rPr>
        <w:t>— no longer help much in making sense of the White House</w:t>
      </w:r>
      <w:r w:rsidRPr="009F1C23">
        <w:t xml:space="preserve">. </w:t>
      </w:r>
      <w:r w:rsidRPr="00FD1799">
        <w:rPr>
          <w:rStyle w:val="Emphasis"/>
        </w:rPr>
        <w:t>There is no longer a predictable process for decision-making, or even a process at all:</w:t>
      </w:r>
      <w:r w:rsidRPr="009F1C23">
        <w:t xml:space="preserve"> </w:t>
      </w:r>
      <w:r w:rsidRPr="00FD1799">
        <w:rPr>
          <w:rStyle w:val="StyleUnderline"/>
        </w:rPr>
        <w:t>Everything comes down to what the president feels like on a given day</w:t>
      </w:r>
      <w:r w:rsidRPr="009F1C23">
        <w:t>.</w:t>
      </w:r>
    </w:p>
    <w:p w:rsidR="00D12282" w:rsidRPr="009F1C23" w:rsidRDefault="00D12282" w:rsidP="00D12282">
      <w:r w:rsidRPr="003864B3">
        <w:rPr>
          <w:rStyle w:val="StyleUnderline"/>
        </w:rPr>
        <w:t>U.S. allies also understand that even long-standing, previously uncontroversial policies can change from one day to the next</w:t>
      </w:r>
      <w:r w:rsidRPr="009F1C23">
        <w:t xml:space="preserve">. </w:t>
      </w:r>
      <w:r w:rsidRPr="003864B3">
        <w:rPr>
          <w:rStyle w:val="StyleUnderline"/>
        </w:rPr>
        <w:t>South Koreans were</w:t>
      </w:r>
      <w:r w:rsidRPr="009F1C23">
        <w:t xml:space="preserve"> reportedly </w:t>
      </w:r>
      <w:r w:rsidRPr="003864B3">
        <w:rPr>
          <w:rStyle w:val="StyleUnderline"/>
        </w:rPr>
        <w:t>horrified</w:t>
      </w:r>
      <w:r w:rsidRPr="009F1C23">
        <w:t xml:space="preserve"> by a story, a couple of months back, </w:t>
      </w:r>
      <w:r w:rsidRPr="003864B3">
        <w:rPr>
          <w:rStyle w:val="StyleUnderline"/>
        </w:rPr>
        <w:t xml:space="preserve">that Trump had suddenly declared </w:t>
      </w:r>
      <w:r w:rsidRPr="009F1C23">
        <w:t xml:space="preserve">that he wanted </w:t>
      </w:r>
      <w:r w:rsidRPr="003864B3">
        <w:rPr>
          <w:rStyle w:val="StyleUnderline"/>
        </w:rPr>
        <w:t>to withdraw all U.S. troops</w:t>
      </w:r>
      <w:r w:rsidRPr="009F1C23">
        <w:t xml:space="preserve"> from the Korean Peninsula; </w:t>
      </w:r>
      <w:r w:rsidRPr="003864B3">
        <w:rPr>
          <w:rStyle w:val="StyleUnderline"/>
        </w:rPr>
        <w:t>this</w:t>
      </w:r>
      <w:r w:rsidRPr="009F1C23">
        <w:t xml:space="preserve"> may be what </w:t>
      </w:r>
      <w:r w:rsidRPr="003864B3">
        <w:rPr>
          <w:rStyle w:val="StyleUnderline"/>
        </w:rPr>
        <w:t>motivated Seoul to seek an agreement with North Korea</w:t>
      </w:r>
      <w:r w:rsidRPr="009F1C23">
        <w:t xml:space="preserve">, even at the risk of </w:t>
      </w:r>
      <w:r w:rsidRPr="003864B3">
        <w:rPr>
          <w:rStyle w:val="StyleUnderline"/>
        </w:rPr>
        <w:t>strengthening and emboldening Kim Jong Un.</w:t>
      </w:r>
      <w:r w:rsidRPr="009F1C23">
        <w:t xml:space="preserve"> By the same token, </w:t>
      </w:r>
      <w:r w:rsidRPr="003864B3">
        <w:rPr>
          <w:rStyle w:val="StyleUnderline"/>
        </w:rPr>
        <w:t>Europeans also understand that tariffs can be imposed at any moment</w:t>
      </w:r>
      <w:r w:rsidRPr="009F1C23">
        <w:t>, without any particular regard for the long history of European-American friendship, or of the immense value — </w:t>
      </w:r>
      <w:hyperlink r:id="rId296" w:tgtFrame="_blank" w:history="1">
        <w:r w:rsidRPr="009F1C23">
          <w:rPr>
            <w:rStyle w:val="Hyperlink"/>
          </w:rPr>
          <w:t>hundreds of billions of dollars a year</w:t>
        </w:r>
      </w:hyperlink>
      <w:r w:rsidRPr="009F1C23">
        <w:t> — of transatlantic trade.</w:t>
      </w:r>
    </w:p>
    <w:p w:rsidR="00D12282" w:rsidRPr="009F1C23" w:rsidRDefault="00D12282" w:rsidP="00D12282">
      <w:r w:rsidRPr="009F1C23">
        <w:t xml:space="preserve">As a result, </w:t>
      </w:r>
      <w:r w:rsidRPr="003763B6">
        <w:rPr>
          <w:rStyle w:val="Emphasis"/>
        </w:rPr>
        <w:t xml:space="preserve">U.S. allies are now </w:t>
      </w:r>
      <w:r w:rsidRPr="00651113">
        <w:rPr>
          <w:rStyle w:val="Emphasis"/>
        </w:rPr>
        <w:t>changing</w:t>
      </w:r>
      <w:r w:rsidRPr="003763B6">
        <w:rPr>
          <w:rStyle w:val="Emphasis"/>
        </w:rPr>
        <w:t xml:space="preserve"> the way they speak to the United States</w:t>
      </w:r>
      <w:r w:rsidRPr="009F1C23">
        <w:t xml:space="preserve">. For one, </w:t>
      </w:r>
      <w:r w:rsidRPr="003763B6">
        <w:rPr>
          <w:rStyle w:val="StyleUnderline"/>
        </w:rPr>
        <w:t>they now know that all negotiation has to be done face to face, with the president</w:t>
      </w:r>
      <w:r w:rsidRPr="009F1C23">
        <w:t>. It’s no good sending envoys, or even foreign ministers, since no one believes America’s diplomats actually have influence in the White House. Hence the appearance of both the president of France and the chancellor of Germany in Washington last week: The idea was to deliver a one-two punch, using different styles — smiling and serious, state visit and working visit, flamboyant French and low-key German — to deliver similar messages on trade as well as on Iran.</w:t>
      </w:r>
    </w:p>
    <w:p w:rsidR="00D12282" w:rsidRPr="009F1C23" w:rsidRDefault="00D12282" w:rsidP="00D12282">
      <w:r w:rsidRPr="009F1C23">
        <w:t>U</w:t>
      </w:r>
      <w:r w:rsidRPr="003763B6">
        <w:rPr>
          <w:rStyle w:val="StyleUnderline"/>
        </w:rPr>
        <w:t>.S. allies also know that any response has to find a way to reach the president directly</w:t>
      </w:r>
      <w:r w:rsidRPr="009F1C23">
        <w:t xml:space="preserve">. </w:t>
      </w:r>
      <w:r w:rsidRPr="003763B6">
        <w:rPr>
          <w:rStyle w:val="StyleUnderline"/>
        </w:rPr>
        <w:t>There is no</w:t>
      </w:r>
      <w:r w:rsidRPr="009F1C23">
        <w:t xml:space="preserve"> substantive </w:t>
      </w:r>
      <w:r w:rsidRPr="003763B6">
        <w:rPr>
          <w:rStyle w:val="StyleUnderline"/>
        </w:rPr>
        <w:t>reason for the E.U. to put tariffs on bourbon and motorcycl</w:t>
      </w:r>
      <w:r w:rsidRPr="009F1C23">
        <w:t xml:space="preserve">es; </w:t>
      </w:r>
      <w:r w:rsidRPr="003763B6">
        <w:rPr>
          <w:rStyle w:val="StyleUnderline"/>
        </w:rPr>
        <w:t>the only justification is the hope that these kinds of targeted punishments would create problems for congressional Republicans, and</w:t>
      </w:r>
      <w:r w:rsidRPr="009F1C23">
        <w:t xml:space="preserve"> thus </w:t>
      </w:r>
      <w:r w:rsidRPr="003763B6">
        <w:rPr>
          <w:rStyle w:val="StyleUnderline"/>
        </w:rPr>
        <w:t>create a rift between the president and congressional Republicans</w:t>
      </w:r>
      <w:r w:rsidRPr="009F1C23">
        <w:t xml:space="preserve">, </w:t>
      </w:r>
      <w:r w:rsidRPr="003763B6">
        <w:rPr>
          <w:rStyle w:val="StyleUnderline"/>
        </w:rPr>
        <w:t>in the hope</w:t>
      </w:r>
      <w:r w:rsidRPr="009F1C23">
        <w:t xml:space="preserve"> that </w:t>
      </w:r>
      <w:r w:rsidRPr="003763B6">
        <w:rPr>
          <w:rStyle w:val="StyleUnderline"/>
        </w:rPr>
        <w:t>congressional Republicans would put pressure on the president.</w:t>
      </w:r>
      <w:r w:rsidRPr="009F1C23">
        <w:t xml:space="preserve"> That’s it.</w:t>
      </w:r>
    </w:p>
    <w:p w:rsidR="00D12282" w:rsidRPr="003763B6" w:rsidRDefault="00D12282" w:rsidP="00D12282">
      <w:pPr>
        <w:rPr>
          <w:rStyle w:val="StyleUnderline"/>
        </w:rPr>
      </w:pPr>
      <w:r w:rsidRPr="009F1C23">
        <w:t xml:space="preserve">What used to be a broad conversation has shrunk and narrowed. Everything is personalized; </w:t>
      </w:r>
      <w:r w:rsidRPr="003763B6">
        <w:rPr>
          <w:rStyle w:val="StyleUnderline"/>
        </w:rPr>
        <w:t>everything is transactional</w:t>
      </w:r>
      <w:r w:rsidRPr="009F1C23">
        <w:t xml:space="preserve">. There isn’t much discussion of what we can do together, just a show of strength: </w:t>
      </w:r>
      <w:r w:rsidRPr="003763B6">
        <w:rPr>
          <w:rStyle w:val="StyleUnderline"/>
        </w:rPr>
        <w:t>You hit us, we’ll hit you back. That’s how Europeans have had to learn to deal with</w:t>
      </w:r>
      <w:r w:rsidRPr="009F1C23">
        <w:t xml:space="preserve"> Vladimir </w:t>
      </w:r>
      <w:r w:rsidRPr="003763B6">
        <w:rPr>
          <w:rStyle w:val="StyleUnderline"/>
        </w:rPr>
        <w:t>Putin</w:t>
      </w:r>
      <w:r w:rsidRPr="009F1C23">
        <w:t xml:space="preserve">, the president of Russia, </w:t>
      </w:r>
      <w:r w:rsidRPr="003763B6">
        <w:rPr>
          <w:rStyle w:val="StyleUnderline"/>
        </w:rPr>
        <w:t>and that’s how they now deal with the United States, too.</w:t>
      </w:r>
    </w:p>
    <w:p w:rsidR="00D12282" w:rsidRDefault="00D12282" w:rsidP="00A25EB7">
      <w:pPr>
        <w:rPr>
          <w:rFonts w:asciiTheme="minorHAnsi" w:hAnsiTheme="minorHAnsi"/>
        </w:rPr>
      </w:pPr>
    </w:p>
    <w:p w:rsidR="00FC3B1B" w:rsidRDefault="00FC3B1B" w:rsidP="00FC3B1B">
      <w:pPr>
        <w:pStyle w:val="Heading3"/>
      </w:pPr>
      <w:r>
        <w:lastRenderedPageBreak/>
        <w:t>Plan Most Important for Leadership</w:t>
      </w:r>
    </w:p>
    <w:p w:rsidR="00FC3B1B" w:rsidRPr="00FC3B1B" w:rsidRDefault="00FC3B1B" w:rsidP="00FC3B1B"/>
    <w:p w:rsidR="00FC3B1B" w:rsidRPr="00403AD2" w:rsidRDefault="00FC3B1B" w:rsidP="00FC3B1B">
      <w:pPr>
        <w:pStyle w:val="Heading4"/>
        <w:rPr>
          <w:rFonts w:asciiTheme="minorHAnsi" w:hAnsiTheme="minorHAnsi"/>
        </w:rPr>
      </w:pPr>
      <w:r>
        <w:rPr>
          <w:rFonts w:asciiTheme="minorHAnsi" w:hAnsiTheme="minorHAnsi"/>
        </w:rPr>
        <w:t xml:space="preserve">Plan is </w:t>
      </w:r>
      <w:r w:rsidRPr="00403AD2">
        <w:rPr>
          <w:rFonts w:asciiTheme="minorHAnsi" w:hAnsiTheme="minorHAnsi"/>
          <w:u w:val="single"/>
        </w:rPr>
        <w:t>more important</w:t>
      </w:r>
      <w:r w:rsidRPr="00403AD2">
        <w:rPr>
          <w:rFonts w:asciiTheme="minorHAnsi" w:hAnsiTheme="minorHAnsi"/>
        </w:rPr>
        <w:t xml:space="preserve"> than a strong military to sustain U.S. primacy</w:t>
      </w:r>
    </w:p>
    <w:p w:rsidR="00FC3B1B" w:rsidRPr="00403AD2" w:rsidRDefault="00FC3B1B" w:rsidP="00FC3B1B">
      <w:pPr>
        <w:rPr>
          <w:rFonts w:asciiTheme="minorHAnsi" w:hAnsiTheme="minorHAnsi"/>
        </w:rPr>
      </w:pPr>
      <w:r w:rsidRPr="00403AD2">
        <w:rPr>
          <w:rStyle w:val="Style13ptBold"/>
          <w:rFonts w:asciiTheme="minorHAnsi" w:hAnsiTheme="minorHAnsi"/>
        </w:rPr>
        <w:t>Mendis, 17</w:t>
      </w:r>
      <w:r w:rsidRPr="00403AD2">
        <w:rPr>
          <w:rFonts w:asciiTheme="minorHAnsi" w:hAnsiTheme="minorHAnsi"/>
        </w:rPr>
        <w:t xml:space="preserve"> --- distinguished visiting professor of Asian-Pacific affairs at Shandong University in Jinan, China and associate-in-research at the Fairbank Center for Chinese Studies at Harvard University (6/1/2017, Patrick, “How Donald Trump betrayed American values and Jeffersonian legacy with trip to Saudi Arabia; Patrick Mendis says the transactional president is undermining US democratic ideals with his economic determinism, as seen in his closeness to the Saudi kingdom, which he previously condemned as a top funder of terrorism,” </w:t>
      </w:r>
      <w:hyperlink r:id="rId297" w:history="1">
        <w:r w:rsidRPr="00403AD2">
          <w:rPr>
            <w:rStyle w:val="Hyperlink"/>
            <w:rFonts w:asciiTheme="minorHAnsi" w:hAnsiTheme="minorHAnsi"/>
          </w:rPr>
          <w:t>https://www.scmp.com/comment/insight-opinion/article/2096469/how-donald-trump-betrayed-american-values-and-jeffersonian</w:t>
        </w:r>
      </w:hyperlink>
      <w:r w:rsidRPr="00403AD2">
        <w:rPr>
          <w:rFonts w:asciiTheme="minorHAnsi" w:hAnsiTheme="minorHAnsi"/>
        </w:rPr>
        <w:t>, accessed on 6/8/19, JMP)</w:t>
      </w:r>
    </w:p>
    <w:p w:rsidR="00FC3B1B" w:rsidRPr="00403AD2" w:rsidRDefault="00FC3B1B" w:rsidP="00FC3B1B">
      <w:pPr>
        <w:rPr>
          <w:rFonts w:asciiTheme="minorHAnsi" w:hAnsiTheme="minorHAnsi"/>
        </w:rPr>
      </w:pPr>
      <w:r w:rsidRPr="00403AD2">
        <w:rPr>
          <w:rFonts w:asciiTheme="minorHAnsi" w:hAnsiTheme="minorHAnsi"/>
        </w:rPr>
        <w:t xml:space="preserve">In his highly choreographed first overseas trip, President Donald Trump appeared to have repeated </w:t>
      </w:r>
      <w:proofErr w:type="gramStart"/>
      <w:r w:rsidRPr="00403AD2">
        <w:rPr>
          <w:rFonts w:asciiTheme="minorHAnsi" w:hAnsiTheme="minorHAnsi"/>
        </w:rPr>
        <w:t>president</w:t>
      </w:r>
      <w:proofErr w:type="gramEnd"/>
      <w:r w:rsidRPr="00403AD2">
        <w:rPr>
          <w:rFonts w:asciiTheme="minorHAnsi" w:hAnsiTheme="minorHAnsi"/>
        </w:rPr>
        <w:t xml:space="preserve"> Richard Nixon’s trip to Saudi Arabia and other countries in the Middle East during the Watergate crisis some 33 years ago. Like Nixon, the returning chief American diplomat remains entangled in a major scandal – Trump’s involving Russia.</w:t>
      </w:r>
    </w:p>
    <w:p w:rsidR="00FC3B1B" w:rsidRPr="00403AD2" w:rsidRDefault="00FC3B1B" w:rsidP="00FC3B1B">
      <w:pPr>
        <w:rPr>
          <w:rFonts w:asciiTheme="minorHAnsi" w:hAnsiTheme="minorHAnsi"/>
        </w:rPr>
      </w:pPr>
      <w:r w:rsidRPr="00403AD2">
        <w:rPr>
          <w:rFonts w:asciiTheme="minorHAnsi" w:hAnsiTheme="minorHAnsi"/>
        </w:rPr>
        <w:t xml:space="preserve">Unlike Nixon, however, </w:t>
      </w:r>
      <w:r w:rsidRPr="00403AD2">
        <w:rPr>
          <w:rStyle w:val="StyleUnderline"/>
          <w:rFonts w:asciiTheme="minorHAnsi" w:hAnsiTheme="minorHAnsi"/>
        </w:rPr>
        <w:t>Trump’s choice of the Saudi kingdom as his first stop not only undermined America’s democratic allies but also disregarded the founding Jeffersonian values of the republic</w:t>
      </w:r>
      <w:r w:rsidRPr="00403AD2">
        <w:rPr>
          <w:rFonts w:asciiTheme="minorHAnsi" w:hAnsiTheme="minorHAnsi"/>
        </w:rPr>
        <w:t>. His selection seemed to compensate for his anti-Islam rhetoric and minimise his disastrous immigration policy of banning Muslims from countries other than Egypt, Turkey and Saudi Arabia, where the Trump family has business deals.</w:t>
      </w:r>
    </w:p>
    <w:p w:rsidR="00FC3B1B" w:rsidRPr="00403AD2" w:rsidRDefault="00FC3B1B" w:rsidP="00FC3B1B">
      <w:pPr>
        <w:rPr>
          <w:rFonts w:asciiTheme="minorHAnsi" w:hAnsiTheme="minorHAnsi"/>
        </w:rPr>
      </w:pPr>
      <w:r w:rsidRPr="00403AD2">
        <w:rPr>
          <w:rStyle w:val="StyleUnderline"/>
          <w:rFonts w:asciiTheme="minorHAnsi" w:hAnsiTheme="minorHAnsi"/>
        </w:rPr>
        <w:t>Saudi Arabia has for years been considered one of the worst human rights offenders.</w:t>
      </w:r>
      <w:r w:rsidRPr="00403AD2">
        <w:rPr>
          <w:rFonts w:asciiTheme="minorHAnsi" w:hAnsiTheme="minorHAnsi"/>
        </w:rPr>
        <w:t xml:space="preserve"> </w:t>
      </w:r>
      <w:r w:rsidRPr="00403AD2">
        <w:rPr>
          <w:rStyle w:val="StyleUnderline"/>
          <w:rFonts w:asciiTheme="minorHAnsi" w:hAnsiTheme="minorHAnsi"/>
        </w:rPr>
        <w:t>The disoriented White House has</w:t>
      </w:r>
      <w:r w:rsidRPr="00403AD2">
        <w:rPr>
          <w:rFonts w:asciiTheme="minorHAnsi" w:hAnsiTheme="minorHAnsi"/>
        </w:rPr>
        <w:t xml:space="preserve"> thus </w:t>
      </w:r>
      <w:r w:rsidRPr="00403AD2">
        <w:rPr>
          <w:rStyle w:val="StyleUnderline"/>
          <w:rFonts w:asciiTheme="minorHAnsi" w:hAnsiTheme="minorHAnsi"/>
        </w:rPr>
        <w:t>mistakenly transmitted the exact antithesis of American values on</w:t>
      </w:r>
      <w:r w:rsidRPr="00403AD2">
        <w:rPr>
          <w:rFonts w:asciiTheme="minorHAnsi" w:hAnsiTheme="minorHAnsi"/>
        </w:rPr>
        <w:t xml:space="preserve"> religious freedom, </w:t>
      </w:r>
      <w:r w:rsidRPr="00403AD2">
        <w:rPr>
          <w:rStyle w:val="StyleUnderline"/>
          <w:rFonts w:asciiTheme="minorHAnsi" w:hAnsiTheme="minorHAnsi"/>
        </w:rPr>
        <w:t>human rights, democracy</w:t>
      </w:r>
      <w:r w:rsidRPr="00403AD2">
        <w:rPr>
          <w:rFonts w:asciiTheme="minorHAnsi" w:hAnsiTheme="minorHAnsi"/>
        </w:rPr>
        <w:t xml:space="preserve"> and personal liberty </w:t>
      </w:r>
      <w:r w:rsidRPr="00403AD2">
        <w:rPr>
          <w:rStyle w:val="StyleUnderline"/>
          <w:rFonts w:asciiTheme="minorHAnsi" w:hAnsiTheme="minorHAnsi"/>
        </w:rPr>
        <w:t>that would emphasise the country’s moral vision and current standing in the world</w:t>
      </w:r>
      <w:r w:rsidRPr="00403AD2">
        <w:rPr>
          <w:rFonts w:asciiTheme="minorHAnsi" w:hAnsiTheme="minorHAnsi"/>
        </w:rPr>
        <w:t>.</w:t>
      </w:r>
    </w:p>
    <w:p w:rsidR="00FC3B1B" w:rsidRPr="00403AD2" w:rsidRDefault="00FC3B1B" w:rsidP="00FC3B1B">
      <w:pPr>
        <w:rPr>
          <w:rFonts w:asciiTheme="minorHAnsi" w:hAnsiTheme="minorHAnsi"/>
        </w:rPr>
      </w:pPr>
      <w:r w:rsidRPr="00403AD2">
        <w:rPr>
          <w:rStyle w:val="Emphasis"/>
          <w:rFonts w:asciiTheme="minorHAnsi" w:hAnsiTheme="minorHAnsi"/>
        </w:rPr>
        <w:t>Trump</w:t>
      </w:r>
      <w:r w:rsidRPr="00403AD2">
        <w:rPr>
          <w:rFonts w:asciiTheme="minorHAnsi" w:hAnsiTheme="minorHAnsi"/>
        </w:rPr>
        <w:t xml:space="preserve">, a former businessman, </w:t>
      </w:r>
      <w:r w:rsidRPr="00403AD2">
        <w:rPr>
          <w:rStyle w:val="Emphasis"/>
          <w:rFonts w:asciiTheme="minorHAnsi" w:hAnsiTheme="minorHAnsi"/>
        </w:rPr>
        <w:t>is a transactional leader as opposed to a transformational one</w:t>
      </w:r>
      <w:r w:rsidRPr="00403AD2">
        <w:rPr>
          <w:rFonts w:asciiTheme="minorHAnsi" w:hAnsiTheme="minorHAnsi"/>
        </w:rPr>
        <w:t>. The Trump White House, with political operatives as his brain trust, is a hodgepodge of short-term tacticians, neither fully immersed in US history nor in international affairs. Their policies appear to be measured in pure financial terms.</w:t>
      </w:r>
    </w:p>
    <w:p w:rsidR="00FC3B1B" w:rsidRPr="00403AD2" w:rsidRDefault="00FC3B1B" w:rsidP="00FC3B1B">
      <w:pPr>
        <w:rPr>
          <w:rFonts w:asciiTheme="minorHAnsi" w:hAnsiTheme="minorHAnsi"/>
        </w:rPr>
      </w:pPr>
      <w:r w:rsidRPr="00403AD2">
        <w:rPr>
          <w:rStyle w:val="Emphasis"/>
          <w:rFonts w:asciiTheme="minorHAnsi" w:hAnsiTheme="minorHAnsi"/>
        </w:rPr>
        <w:t>The foundation of American primacy has, however, derived from the reflective actions of “transformational” leaders</w:t>
      </w:r>
      <w:r w:rsidRPr="00403AD2">
        <w:rPr>
          <w:rStyle w:val="StyleUnderline"/>
          <w:rFonts w:asciiTheme="minorHAnsi" w:hAnsiTheme="minorHAnsi"/>
        </w:rPr>
        <w:t xml:space="preserve"> like</w:t>
      </w:r>
      <w:r w:rsidRPr="00403AD2">
        <w:rPr>
          <w:rFonts w:asciiTheme="minorHAnsi" w:hAnsiTheme="minorHAnsi"/>
        </w:rPr>
        <w:t xml:space="preserve"> Franklin </w:t>
      </w:r>
      <w:r w:rsidRPr="00403AD2">
        <w:rPr>
          <w:rStyle w:val="StyleUnderline"/>
          <w:rFonts w:asciiTheme="minorHAnsi" w:hAnsiTheme="minorHAnsi"/>
        </w:rPr>
        <w:t>Roosevelt</w:t>
      </w:r>
      <w:r w:rsidRPr="00403AD2">
        <w:rPr>
          <w:rFonts w:asciiTheme="minorHAnsi" w:hAnsiTheme="minorHAnsi"/>
        </w:rPr>
        <w:t xml:space="preserve">, Harry </w:t>
      </w:r>
      <w:r w:rsidRPr="00403AD2">
        <w:rPr>
          <w:rStyle w:val="StyleUnderline"/>
          <w:rFonts w:asciiTheme="minorHAnsi" w:hAnsiTheme="minorHAnsi"/>
        </w:rPr>
        <w:t>Truman and</w:t>
      </w:r>
      <w:r w:rsidRPr="00403AD2">
        <w:rPr>
          <w:rFonts w:asciiTheme="minorHAnsi" w:hAnsiTheme="minorHAnsi"/>
        </w:rPr>
        <w:t xml:space="preserve"> Ronald </w:t>
      </w:r>
      <w:r w:rsidRPr="00403AD2">
        <w:rPr>
          <w:rStyle w:val="StyleUnderline"/>
          <w:rFonts w:asciiTheme="minorHAnsi" w:hAnsiTheme="minorHAnsi"/>
        </w:rPr>
        <w:t>Reagan</w:t>
      </w:r>
      <w:r w:rsidRPr="00403AD2">
        <w:rPr>
          <w:rFonts w:asciiTheme="minorHAnsi" w:hAnsiTheme="minorHAnsi"/>
        </w:rPr>
        <w:t>.</w:t>
      </w:r>
    </w:p>
    <w:p w:rsidR="00FC3B1B" w:rsidRPr="00403AD2" w:rsidRDefault="00FC3B1B" w:rsidP="00FC3B1B">
      <w:pPr>
        <w:rPr>
          <w:rFonts w:asciiTheme="minorHAnsi" w:hAnsiTheme="minorHAnsi"/>
        </w:rPr>
      </w:pPr>
      <w:r w:rsidRPr="00403AD2">
        <w:rPr>
          <w:rFonts w:asciiTheme="minorHAnsi" w:hAnsiTheme="minorHAnsi"/>
        </w:rPr>
        <w:t>The current White House and State Department, with Trump’s Secretary of State Rex Tillerson – ­another transactional businessman – are being questioned about their abilities to manage the complex ­organisations of the US government, where, as designed, there is “nobody in charge,” as the late US statesman Harlan Cleveland put it.</w:t>
      </w:r>
    </w:p>
    <w:p w:rsidR="00FC3B1B" w:rsidRPr="00403AD2" w:rsidRDefault="00FC3B1B" w:rsidP="00FC3B1B">
      <w:pPr>
        <w:rPr>
          <w:rFonts w:asciiTheme="minorHAnsi" w:hAnsiTheme="minorHAnsi"/>
        </w:rPr>
      </w:pPr>
      <w:r w:rsidRPr="00403AD2">
        <w:rPr>
          <w:rFonts w:asciiTheme="minorHAnsi" w:hAnsiTheme="minorHAnsi"/>
        </w:rPr>
        <w:t xml:space="preserve">Given all this, why did the White House choose the absolute Saudi monarchy, whose strict sharia law – the </w:t>
      </w:r>
      <w:proofErr w:type="gramStart"/>
      <w:r w:rsidRPr="00403AD2">
        <w:rPr>
          <w:rFonts w:asciiTheme="minorHAnsi" w:hAnsiTheme="minorHAnsi"/>
        </w:rPr>
        <w:t>­Islamic</w:t>
      </w:r>
      <w:proofErr w:type="gramEnd"/>
      <w:r w:rsidRPr="00403AD2">
        <w:rPr>
          <w:rFonts w:asciiTheme="minorHAnsi" w:hAnsiTheme="minorHAnsi"/>
        </w:rPr>
        <w:t xml:space="preserve"> religious law Trump has repeatedly denounced – is ­inimical to American values and traditions?</w:t>
      </w:r>
    </w:p>
    <w:p w:rsidR="00FC3B1B" w:rsidRPr="00403AD2" w:rsidRDefault="00FC3B1B" w:rsidP="00FC3B1B">
      <w:pPr>
        <w:rPr>
          <w:rFonts w:asciiTheme="minorHAnsi" w:hAnsiTheme="minorHAnsi"/>
        </w:rPr>
      </w:pPr>
      <w:r w:rsidRPr="00403AD2">
        <w:rPr>
          <w:rFonts w:asciiTheme="minorHAnsi" w:hAnsiTheme="minorHAnsi"/>
        </w:rPr>
        <w:t xml:space="preserve">The Kingdom of Saudi Arabia is the financier and promoter of Salafism, a Sunni movement that advocates the medieval traditions of the Prophet Mohammed. These forms of Wahhabism in the </w:t>
      </w:r>
      <w:r w:rsidRPr="00403AD2">
        <w:rPr>
          <w:rFonts w:asciiTheme="minorHAnsi" w:hAnsiTheme="minorHAnsi"/>
        </w:rPr>
        <w:lastRenderedPageBreak/>
        <w:t>Muslim faith are also being exported through the madrassa school system – the fountainhead of Islamist terrorism around the globe. Fifteen of the 19 hijackers of the 9/11 attacks were Saudi citizens. The 9/11 Commission report found that al-Qaeda, which masterminded the attacks under Osama bin Laden, raised money from Saudi society. As a private citizen, Trump himself had called Saudi Arabia “the world’s biggest funder of terrorism”.</w:t>
      </w:r>
    </w:p>
    <w:p w:rsidR="00FC3B1B" w:rsidRPr="00403AD2" w:rsidRDefault="00FC3B1B" w:rsidP="00FC3B1B">
      <w:pPr>
        <w:rPr>
          <w:rFonts w:asciiTheme="minorHAnsi" w:hAnsiTheme="minorHAnsi"/>
          <w:b/>
        </w:rPr>
      </w:pPr>
      <w:r w:rsidRPr="00403AD2">
        <w:rPr>
          <w:rFonts w:asciiTheme="minorHAnsi" w:hAnsiTheme="minorHAnsi"/>
          <w:b/>
        </w:rPr>
        <w:t>[</w:t>
      </w:r>
      <w:proofErr w:type="gramStart"/>
      <w:r w:rsidRPr="00403AD2">
        <w:rPr>
          <w:rFonts w:asciiTheme="minorHAnsi" w:hAnsiTheme="minorHAnsi"/>
          <w:b/>
        </w:rPr>
        <w:t>image</w:t>
      </w:r>
      <w:proofErr w:type="gramEnd"/>
      <w:r w:rsidRPr="00403AD2">
        <w:rPr>
          <w:rFonts w:asciiTheme="minorHAnsi" w:hAnsiTheme="minorHAnsi"/>
          <w:b/>
        </w:rPr>
        <w:t xml:space="preserve"> of Trump tweet deleted]</w:t>
      </w:r>
    </w:p>
    <w:p w:rsidR="00FC3B1B" w:rsidRPr="00403AD2" w:rsidRDefault="00FC3B1B" w:rsidP="00FC3B1B">
      <w:pPr>
        <w:rPr>
          <w:rFonts w:asciiTheme="minorHAnsi" w:hAnsiTheme="minorHAnsi"/>
        </w:rPr>
      </w:pPr>
      <w:r w:rsidRPr="00403AD2">
        <w:rPr>
          <w:rFonts w:asciiTheme="minorHAnsi" w:hAnsiTheme="minorHAnsi"/>
        </w:rPr>
        <w:t>Tillerson acknowledged the Saudi human rights problem at a congressional hearing, followed by sending his “Country Reports on Human Rights Practices”, which documents human rights violations in the kingdom.</w:t>
      </w:r>
    </w:p>
    <w:p w:rsidR="00FC3B1B" w:rsidRPr="00403AD2" w:rsidRDefault="00FC3B1B" w:rsidP="00FC3B1B">
      <w:pPr>
        <w:rPr>
          <w:rFonts w:asciiTheme="minorHAnsi" w:hAnsiTheme="minorHAnsi"/>
        </w:rPr>
      </w:pPr>
      <w:r w:rsidRPr="00403AD2">
        <w:rPr>
          <w:rFonts w:asciiTheme="minorHAnsi" w:hAnsiTheme="minorHAnsi"/>
        </w:rPr>
        <w:t>The Sunni kingdom neither tolerates religious worship by adherents of other faiths nor allows women to drive. Homosexuality is punishable by stoning to death. These sharia laws are hostile to the most conservative views of Trump’s electoral base of the Christian right.</w:t>
      </w:r>
    </w:p>
    <w:p w:rsidR="00FC3B1B" w:rsidRPr="00403AD2" w:rsidRDefault="00FC3B1B" w:rsidP="00FC3B1B">
      <w:pPr>
        <w:rPr>
          <w:rFonts w:asciiTheme="minorHAnsi" w:hAnsiTheme="minorHAnsi"/>
        </w:rPr>
      </w:pPr>
      <w:r w:rsidRPr="00403AD2">
        <w:rPr>
          <w:rFonts w:asciiTheme="minorHAnsi" w:hAnsiTheme="minorHAnsi"/>
        </w:rPr>
        <w:t xml:space="preserve">In his recent speech at the State Department, </w:t>
      </w:r>
      <w:r w:rsidRPr="00403AD2">
        <w:rPr>
          <w:rStyle w:val="StyleUnderline"/>
          <w:rFonts w:asciiTheme="minorHAnsi" w:hAnsiTheme="minorHAnsi"/>
        </w:rPr>
        <w:t>Tillerson argued that American values must take a back seat while national security and commercial interests drive</w:t>
      </w:r>
      <w:r w:rsidRPr="00403AD2">
        <w:rPr>
          <w:rFonts w:asciiTheme="minorHAnsi" w:hAnsiTheme="minorHAnsi"/>
        </w:rPr>
        <w:t xml:space="preserve"> President </w:t>
      </w:r>
      <w:r w:rsidRPr="00403AD2">
        <w:rPr>
          <w:rStyle w:val="StyleUnderline"/>
          <w:rFonts w:asciiTheme="minorHAnsi" w:hAnsiTheme="minorHAnsi"/>
        </w:rPr>
        <w:t>Trump’s “America First” strategy</w:t>
      </w:r>
      <w:r w:rsidRPr="00403AD2">
        <w:rPr>
          <w:rFonts w:asciiTheme="minorHAnsi" w:hAnsiTheme="minorHAnsi"/>
        </w:rPr>
        <w:t>. He maintains a US “foreign policy projected with a strong ability to enforce the protection of our freedoms with a strong military.” For him, “we can only do that with economic prosperity” as the Saudis, Russian and Chinese do.</w:t>
      </w:r>
    </w:p>
    <w:p w:rsidR="00FC3B1B" w:rsidRPr="00403AD2" w:rsidRDefault="00FC3B1B" w:rsidP="00FC3B1B">
      <w:pPr>
        <w:rPr>
          <w:rFonts w:asciiTheme="minorHAnsi" w:hAnsiTheme="minorHAnsi"/>
        </w:rPr>
      </w:pPr>
      <w:r w:rsidRPr="00403AD2">
        <w:rPr>
          <w:rFonts w:asciiTheme="minorHAnsi" w:hAnsiTheme="minorHAnsi"/>
        </w:rPr>
        <w:t xml:space="preserve">Such </w:t>
      </w:r>
      <w:r w:rsidRPr="00403AD2">
        <w:rPr>
          <w:rStyle w:val="Emphasis"/>
          <w:rFonts w:asciiTheme="minorHAnsi" w:hAnsiTheme="minorHAnsi"/>
        </w:rPr>
        <w:t>economic determinism</w:t>
      </w:r>
      <w:r w:rsidRPr="00403AD2">
        <w:rPr>
          <w:rFonts w:asciiTheme="minorHAnsi" w:hAnsiTheme="minorHAnsi"/>
        </w:rPr>
        <w:t xml:space="preserve"> with assorted other elements of the “America First” plan – like banning or deporting immigrants – </w:t>
      </w:r>
      <w:r w:rsidRPr="00403AD2">
        <w:rPr>
          <w:rStyle w:val="Emphasis"/>
          <w:rFonts w:asciiTheme="minorHAnsi" w:hAnsiTheme="minorHAnsi"/>
        </w:rPr>
        <w:t>is a dramatic departure from America’s ­Jeffersonian foreign policy tradition of championing its founding values and protecting human rights</w:t>
      </w:r>
      <w:r w:rsidRPr="00403AD2">
        <w:rPr>
          <w:rFonts w:asciiTheme="minorHAnsi" w:hAnsiTheme="minorHAnsi"/>
        </w:rPr>
        <w:t>.</w:t>
      </w:r>
    </w:p>
    <w:p w:rsidR="00FC3B1B" w:rsidRPr="00403AD2" w:rsidRDefault="00FC3B1B" w:rsidP="00FC3B1B">
      <w:pPr>
        <w:rPr>
          <w:rFonts w:asciiTheme="minorHAnsi" w:hAnsiTheme="minorHAnsi"/>
        </w:rPr>
      </w:pPr>
      <w:r w:rsidRPr="00403AD2">
        <w:rPr>
          <w:rStyle w:val="StyleUnderline"/>
          <w:rFonts w:asciiTheme="minorHAnsi" w:hAnsiTheme="minorHAnsi"/>
        </w:rPr>
        <w:t>Trump is driven by money and motivated by instant self-indulgence.</w:t>
      </w:r>
      <w:r w:rsidRPr="00403AD2">
        <w:rPr>
          <w:rFonts w:asciiTheme="minorHAnsi" w:hAnsiTheme="minorHAnsi"/>
        </w:rPr>
        <w:t xml:space="preserve"> When he first met President Xi Jinping (</w:t>
      </w:r>
      <w:r w:rsidRPr="00403AD2">
        <w:rPr>
          <w:rFonts w:asciiTheme="minorHAnsi" w:eastAsia="MS Gothic" w:hAnsiTheme="minorHAnsi" w:cs="MS Gothic"/>
        </w:rPr>
        <w:t>習近平</w:t>
      </w:r>
      <w:r w:rsidRPr="00403AD2">
        <w:rPr>
          <w:rFonts w:asciiTheme="minorHAnsi" w:hAnsiTheme="minorHAnsi"/>
        </w:rPr>
        <w:t>) in Florida, the North Korean nuclear issue and ­bilateral trade concessions were purposefully linked for a possible deal. As the Trump family has commercial interests in China, a transactional business relationship seems to work well with Xi’s “China First” strategy and the “America First” plan. When it comes to Saudi Arabia, Trump has also changed his rhetoric as he did with China.</w:t>
      </w:r>
    </w:p>
    <w:p w:rsidR="00FC3B1B" w:rsidRPr="00403AD2" w:rsidRDefault="00FC3B1B" w:rsidP="00FC3B1B">
      <w:pPr>
        <w:rPr>
          <w:rFonts w:asciiTheme="minorHAnsi" w:hAnsiTheme="minorHAnsi"/>
          <w:b/>
        </w:rPr>
      </w:pPr>
      <w:r w:rsidRPr="00403AD2">
        <w:rPr>
          <w:rFonts w:asciiTheme="minorHAnsi" w:hAnsiTheme="minorHAnsi"/>
          <w:b/>
        </w:rPr>
        <w:t>[</w:t>
      </w:r>
      <w:proofErr w:type="gramStart"/>
      <w:r w:rsidRPr="00403AD2">
        <w:rPr>
          <w:rFonts w:asciiTheme="minorHAnsi" w:hAnsiTheme="minorHAnsi"/>
          <w:b/>
        </w:rPr>
        <w:t>image</w:t>
      </w:r>
      <w:proofErr w:type="gramEnd"/>
      <w:r w:rsidRPr="00403AD2">
        <w:rPr>
          <w:rFonts w:asciiTheme="minorHAnsi" w:hAnsiTheme="minorHAnsi"/>
          <w:b/>
        </w:rPr>
        <w:t xml:space="preserve"> of Trump tweet deleted]</w:t>
      </w:r>
    </w:p>
    <w:p w:rsidR="00FC3B1B" w:rsidRPr="00403AD2" w:rsidRDefault="00FC3B1B" w:rsidP="00FC3B1B">
      <w:pPr>
        <w:rPr>
          <w:rFonts w:asciiTheme="minorHAnsi" w:hAnsiTheme="minorHAnsi"/>
        </w:rPr>
      </w:pPr>
      <w:r w:rsidRPr="00403AD2">
        <w:rPr>
          <w:rFonts w:asciiTheme="minorHAnsi" w:hAnsiTheme="minorHAnsi"/>
        </w:rPr>
        <w:t>Trump said, “Saudi Arabia – and I get along great with all of them. They buy apartments from me. They spend US$40 million, US$50 million. Am I supposed to dislike them? I like them very much.” His commercial interactions with the Saudi royal family go back to the 1990s, when Prince Alwaleed bin Talal Alsaud had helped “bail” him out after his Plaza Hotel in New York and his Atlantic City casinos were struggling.</w:t>
      </w:r>
    </w:p>
    <w:p w:rsidR="00FC3B1B" w:rsidRPr="00403AD2" w:rsidRDefault="00FC3B1B" w:rsidP="00FC3B1B">
      <w:pPr>
        <w:rPr>
          <w:rFonts w:asciiTheme="minorHAnsi" w:hAnsiTheme="minorHAnsi"/>
        </w:rPr>
      </w:pPr>
      <w:r w:rsidRPr="00403AD2">
        <w:rPr>
          <w:rFonts w:asciiTheme="minorHAnsi" w:hAnsiTheme="minorHAnsi"/>
        </w:rPr>
        <w:t>While in Riyadh, the US president signed a US$110 billion arms deal. Trump then said, “Until the Iranian regime is willing to be a partner for peace, all nations of conscience must work together to isolate Iran, deny it funding for terrorism.”</w:t>
      </w:r>
    </w:p>
    <w:p w:rsidR="00FC3B1B" w:rsidRPr="00403AD2" w:rsidRDefault="00FC3B1B" w:rsidP="00FC3B1B">
      <w:pPr>
        <w:rPr>
          <w:rFonts w:asciiTheme="minorHAnsi" w:hAnsiTheme="minorHAnsi"/>
        </w:rPr>
      </w:pPr>
      <w:r w:rsidRPr="00403AD2">
        <w:rPr>
          <w:rFonts w:asciiTheme="minorHAnsi" w:hAnsiTheme="minorHAnsi"/>
        </w:rPr>
        <w:t>Unlike Saudi Arabia, however, Iran – a Shia Muslim nation – was not directly involved in terrorist attacks on American soil.</w:t>
      </w:r>
    </w:p>
    <w:p w:rsidR="00FC3B1B" w:rsidRPr="00403AD2" w:rsidRDefault="00FC3B1B" w:rsidP="00FC3B1B">
      <w:pPr>
        <w:rPr>
          <w:rFonts w:asciiTheme="minorHAnsi" w:hAnsiTheme="minorHAnsi"/>
        </w:rPr>
      </w:pPr>
      <w:r w:rsidRPr="00403AD2">
        <w:rPr>
          <w:rFonts w:asciiTheme="minorHAnsi" w:hAnsiTheme="minorHAnsi"/>
        </w:rPr>
        <w:t xml:space="preserve">Trump described the Obama administration-led Iran nuclear treaty as “the worse deal ever” and vowed “to dismantle the disastrous deal”. Since then, he has quietly ­allowed the over-US$16 billion sale of 80 </w:t>
      </w:r>
      <w:r w:rsidRPr="00403AD2">
        <w:rPr>
          <w:rFonts w:asciiTheme="minorHAnsi" w:hAnsiTheme="minorHAnsi"/>
        </w:rPr>
        <w:lastRenderedPageBreak/>
        <w:t>aircraft to Iran by Boeing, arguing that that would create 18,000 jobs. He also signed waivers to sanctions for Tehran to engage in business deals by accessing funds frozen by the US government.</w:t>
      </w:r>
    </w:p>
    <w:p w:rsidR="00FC3B1B" w:rsidRPr="00403AD2" w:rsidRDefault="00FC3B1B" w:rsidP="00FC3B1B">
      <w:pPr>
        <w:rPr>
          <w:rFonts w:asciiTheme="minorHAnsi" w:hAnsiTheme="minorHAnsi"/>
        </w:rPr>
      </w:pPr>
      <w:r w:rsidRPr="00403AD2">
        <w:rPr>
          <w:rFonts w:asciiTheme="minorHAnsi" w:hAnsiTheme="minorHAnsi"/>
        </w:rPr>
        <w:t>Unlike the civilisational societies of Saudi Arabia, Iran and even China, the United States was created by an enlightened band of founding fathers with a global vision for the new republic.</w:t>
      </w:r>
    </w:p>
    <w:p w:rsidR="00FC3B1B" w:rsidRPr="00403AD2" w:rsidRDefault="00FC3B1B" w:rsidP="00FC3B1B">
      <w:pPr>
        <w:rPr>
          <w:rFonts w:asciiTheme="minorHAnsi" w:hAnsiTheme="minorHAnsi"/>
        </w:rPr>
      </w:pPr>
      <w:r w:rsidRPr="00403AD2">
        <w:rPr>
          <w:rFonts w:asciiTheme="minorHAnsi" w:hAnsiTheme="minorHAnsi"/>
        </w:rPr>
        <w:t>Welcoming immigrants from all corners of the globe, America has become the world and the world is America. The Jeffersonian ideals embedded in the Statue of Liberty – a gift from the French – and Ellis Island in New York must be the bedrock of American foreign policy.</w:t>
      </w:r>
    </w:p>
    <w:p w:rsidR="00FC3B1B" w:rsidRPr="00403AD2" w:rsidRDefault="00FC3B1B" w:rsidP="00FC3B1B">
      <w:pPr>
        <w:rPr>
          <w:rStyle w:val="StyleUnderline"/>
          <w:rFonts w:asciiTheme="minorHAnsi" w:hAnsiTheme="minorHAnsi"/>
        </w:rPr>
      </w:pPr>
      <w:r w:rsidRPr="00403AD2">
        <w:rPr>
          <w:rStyle w:val="Emphasis"/>
          <w:rFonts w:asciiTheme="minorHAnsi" w:hAnsiTheme="minorHAnsi"/>
        </w:rPr>
        <w:t>The Jeffersonian inspiration is the “invisible attraction” that makes America stronger and more prosperous, not “a strong military”</w:t>
      </w:r>
      <w:r w:rsidRPr="00403AD2">
        <w:rPr>
          <w:rFonts w:asciiTheme="minorHAnsi" w:hAnsiTheme="minorHAnsi"/>
        </w:rPr>
        <w:t xml:space="preserve"> as Tillerson has argued. The most logical rationale came from Trump’s defence secretary, James </w:t>
      </w:r>
      <w:r w:rsidRPr="00403AD2">
        <w:rPr>
          <w:rStyle w:val="StyleUnderline"/>
          <w:rFonts w:asciiTheme="minorHAnsi" w:hAnsiTheme="minorHAnsi"/>
        </w:rPr>
        <w:t>Mattis</w:t>
      </w:r>
      <w:r w:rsidRPr="00403AD2">
        <w:rPr>
          <w:rFonts w:asciiTheme="minorHAnsi" w:hAnsiTheme="minorHAnsi"/>
        </w:rPr>
        <w:t xml:space="preserve">, who </w:t>
      </w:r>
      <w:r w:rsidRPr="00403AD2">
        <w:rPr>
          <w:rStyle w:val="StyleUnderline"/>
          <w:rFonts w:asciiTheme="minorHAnsi" w:hAnsiTheme="minorHAnsi"/>
        </w:rPr>
        <w:t>wisely remarked: “If you don’t fully fund the State Department, then I need to buy more ammunition ultimately.”</w:t>
      </w:r>
    </w:p>
    <w:p w:rsidR="00FC3B1B" w:rsidRPr="00403AD2" w:rsidRDefault="00FC3B1B" w:rsidP="00FC3B1B">
      <w:pPr>
        <w:rPr>
          <w:rFonts w:asciiTheme="minorHAnsi" w:hAnsiTheme="minorHAnsi"/>
        </w:rPr>
      </w:pPr>
      <w:r w:rsidRPr="00403AD2">
        <w:rPr>
          <w:rStyle w:val="StyleUnderline"/>
          <w:rFonts w:asciiTheme="minorHAnsi" w:hAnsiTheme="minorHAnsi"/>
        </w:rPr>
        <w:t>The deal-making, transactional president must not forget</w:t>
      </w:r>
      <w:r w:rsidRPr="00403AD2">
        <w:rPr>
          <w:rFonts w:asciiTheme="minorHAnsi" w:hAnsiTheme="minorHAnsi"/>
        </w:rPr>
        <w:t xml:space="preserve"> founding father and presidential forebear Thomas </w:t>
      </w:r>
      <w:r w:rsidRPr="00403AD2">
        <w:rPr>
          <w:rStyle w:val="StyleUnderline"/>
          <w:rFonts w:asciiTheme="minorHAnsi" w:hAnsiTheme="minorHAnsi"/>
        </w:rPr>
        <w:t>Jefferson</w:t>
      </w:r>
      <w:r w:rsidRPr="00403AD2">
        <w:rPr>
          <w:rFonts w:asciiTheme="minorHAnsi" w:hAnsiTheme="minorHAnsi"/>
        </w:rPr>
        <w:t>, whose iconic memorial to the south of the White House keeps a watchful eye on the chief diplomat in the Oval Office.</w:t>
      </w:r>
    </w:p>
    <w:p w:rsidR="00FC3B1B" w:rsidRPr="00403AD2" w:rsidRDefault="00FC3B1B" w:rsidP="00FC3B1B">
      <w:pPr>
        <w:rPr>
          <w:rStyle w:val="StyleUnderline"/>
          <w:rFonts w:asciiTheme="minorHAnsi" w:hAnsiTheme="minorHAnsi"/>
          <w:b/>
        </w:rPr>
      </w:pPr>
      <w:r w:rsidRPr="00403AD2">
        <w:rPr>
          <w:rStyle w:val="StyleUnderline"/>
          <w:rFonts w:asciiTheme="minorHAnsi" w:hAnsiTheme="minorHAnsi"/>
          <w:b/>
        </w:rPr>
        <w:t>Indifference to Jeffersonian values and American foreign policy tradition, which made America a great democratic nation, will have associated consequences for the troubled presidency.</w:t>
      </w:r>
    </w:p>
    <w:p w:rsidR="00FC3B1B" w:rsidRPr="00403AD2" w:rsidRDefault="00FC3B1B" w:rsidP="00A25EB7">
      <w:pPr>
        <w:rPr>
          <w:rFonts w:asciiTheme="minorHAnsi" w:hAnsiTheme="minorHAnsi"/>
        </w:rPr>
      </w:pPr>
    </w:p>
    <w:p w:rsidR="00F05297" w:rsidRPr="00403AD2" w:rsidRDefault="00F05297" w:rsidP="00F05297">
      <w:pPr>
        <w:pStyle w:val="Heading2"/>
        <w:rPr>
          <w:rFonts w:asciiTheme="minorHAnsi" w:hAnsiTheme="minorHAnsi"/>
        </w:rPr>
      </w:pPr>
      <w:r w:rsidRPr="00403AD2">
        <w:rPr>
          <w:rFonts w:asciiTheme="minorHAnsi" w:hAnsiTheme="minorHAnsi"/>
        </w:rPr>
        <w:lastRenderedPageBreak/>
        <w:t>Solvency – Leahy Law Mechanism</w:t>
      </w:r>
    </w:p>
    <w:p w:rsidR="000C7FB6" w:rsidRPr="00403AD2" w:rsidRDefault="000C7FB6" w:rsidP="000C7FB6">
      <w:pPr>
        <w:rPr>
          <w:rFonts w:asciiTheme="minorHAnsi" w:hAnsiTheme="minorHAnsi"/>
        </w:rPr>
      </w:pPr>
    </w:p>
    <w:p w:rsidR="00176200" w:rsidRPr="00403AD2" w:rsidRDefault="00176200" w:rsidP="00176200">
      <w:pPr>
        <w:pStyle w:val="Heading3"/>
        <w:rPr>
          <w:rFonts w:asciiTheme="minorHAnsi" w:hAnsiTheme="minorHAnsi"/>
        </w:rPr>
      </w:pPr>
      <w:r w:rsidRPr="00403AD2">
        <w:rPr>
          <w:rFonts w:asciiTheme="minorHAnsi" w:hAnsiTheme="minorHAnsi"/>
        </w:rPr>
        <w:lastRenderedPageBreak/>
        <w:t xml:space="preserve">1ac Plan + Solvency – Leahy Laws </w:t>
      </w:r>
    </w:p>
    <w:p w:rsidR="004449AA" w:rsidRDefault="004449AA" w:rsidP="00176200">
      <w:pPr>
        <w:rPr>
          <w:rFonts w:asciiTheme="minorHAnsi" w:hAnsiTheme="minorHAnsi"/>
        </w:rPr>
      </w:pPr>
    </w:p>
    <w:p w:rsidR="00DE15CD" w:rsidRPr="00567C69" w:rsidRDefault="00DE15CD" w:rsidP="00DE15CD">
      <w:pPr>
        <w:pStyle w:val="Heading4"/>
      </w:pPr>
      <w:r w:rsidRPr="00567C69">
        <w:t xml:space="preserve">The United States federal government should </w:t>
      </w:r>
      <w:r>
        <w:t xml:space="preserve">strengthen and enforce the </w:t>
      </w:r>
      <w:r w:rsidRPr="00567C69">
        <w:t>Leahy Law</w:t>
      </w:r>
      <w:r w:rsidR="002C1759">
        <w:t>, requiring the suspension</w:t>
      </w:r>
      <w:r w:rsidRPr="00567C69">
        <w:t xml:space="preserve"> </w:t>
      </w:r>
      <w:r w:rsidR="00664925">
        <w:t xml:space="preserve">of </w:t>
      </w:r>
      <w:r w:rsidRPr="00567C69">
        <w:t xml:space="preserve">Foreign Military Sales and Direct Commercial Sales of arms to military </w:t>
      </w:r>
      <w:r>
        <w:t>corps</w:t>
      </w:r>
      <w:r w:rsidRPr="00567C69">
        <w:t xml:space="preserve"> </w:t>
      </w:r>
      <w:r>
        <w:t>that violate human rights.</w:t>
      </w:r>
    </w:p>
    <w:p w:rsidR="00041A1F" w:rsidRDefault="00041A1F" w:rsidP="00176200">
      <w:pPr>
        <w:rPr>
          <w:rFonts w:asciiTheme="minorHAnsi" w:hAnsiTheme="minorHAnsi"/>
        </w:rPr>
      </w:pPr>
    </w:p>
    <w:p w:rsidR="00C5393F" w:rsidRPr="00E251C4" w:rsidRDefault="00C5393F" w:rsidP="00C5393F">
      <w:pPr>
        <w:pStyle w:val="Heading4"/>
      </w:pPr>
      <w:r>
        <w:t xml:space="preserve">Leahy Law vetting has been </w:t>
      </w:r>
      <w:r>
        <w:rPr>
          <w:u w:val="single"/>
        </w:rPr>
        <w:t>institutionalized</w:t>
      </w:r>
      <w:r>
        <w:t xml:space="preserve"> --</w:t>
      </w:r>
      <w:r w:rsidR="00401F9D">
        <w:t>- government will comply with the mandate of the plan</w:t>
      </w:r>
    </w:p>
    <w:p w:rsidR="00C5393F" w:rsidRPr="003C4915" w:rsidRDefault="00C5393F" w:rsidP="00C5393F">
      <w:r w:rsidRPr="00484F6F">
        <w:rPr>
          <w:rStyle w:val="Style13ptBold"/>
        </w:rPr>
        <w:t>Hooper,</w:t>
      </w:r>
      <w:r>
        <w:rPr>
          <w:rStyle w:val="Style13ptBold"/>
        </w:rPr>
        <w:t xml:space="preserve"> </w:t>
      </w:r>
      <w:r w:rsidRPr="00484F6F">
        <w:rPr>
          <w:rStyle w:val="Style13ptBold"/>
        </w:rPr>
        <w:t>19</w:t>
      </w:r>
      <w:r>
        <w:rPr>
          <w:rStyle w:val="Style13ptBold"/>
        </w:rPr>
        <w:t xml:space="preserve"> </w:t>
      </w:r>
      <w:r>
        <w:t xml:space="preserve">– Lieutenant General and director of the Defense Security Cooperation Agency (Charles, “How Security Cooperation Advances U.S. Interests,” The Brookings Institution, </w:t>
      </w:r>
      <w:hyperlink r:id="rId298" w:history="1">
        <w:r>
          <w:rPr>
            <w:rStyle w:val="Hyperlink"/>
          </w:rPr>
          <w:t>https://www.brookings.edu/wp-content/uploads/2019/06/fp_20190604_security_cooperation_transcript.pdf</w:t>
        </w:r>
      </w:hyperlink>
      <w:r>
        <w:rPr>
          <w:rStyle w:val="Hyperlink"/>
        </w:rPr>
        <w:t xml:space="preserve">, </w:t>
      </w:r>
      <w:r>
        <w:t>6-4-19)</w:t>
      </w:r>
    </w:p>
    <w:p w:rsidR="00C5393F" w:rsidRDefault="00C5393F" w:rsidP="00C5393F">
      <w:r>
        <w:t>MR. ISACSON: Thank you very much and thank you, General Hooper. I’m Adam Isacson from the Washington Office on Latin America</w:t>
      </w:r>
    </w:p>
    <w:p w:rsidR="00C5393F" w:rsidRPr="00E446AF" w:rsidRDefault="00C5393F" w:rsidP="00C5393F">
      <w:pPr>
        <w:rPr>
          <w:rStyle w:val="StyleUnderline"/>
        </w:rPr>
      </w:pPr>
      <w:r>
        <w:t xml:space="preserve">And just on the last answer on processes that drive you </w:t>
      </w:r>
      <w:r w:rsidRPr="003C4915">
        <w:t>crazy, I’d like to ask about the Leahy law, which is now codified in Title 10 and Title 22 prohibiting assistance to foreign military units that violate huma</w:t>
      </w:r>
      <w:r w:rsidRPr="00E446AF">
        <w:t xml:space="preserve">n rights with impunity. Do </w:t>
      </w:r>
      <w:r w:rsidRPr="00E446AF">
        <w:rPr>
          <w:rStyle w:val="StyleUnderline"/>
        </w:rPr>
        <w:t>you feel that the Leahy law</w:t>
      </w:r>
      <w:r w:rsidRPr="00C21BBD">
        <w:t xml:space="preserve"> has, after all these years, been sort of -- the </w:t>
      </w:r>
      <w:r w:rsidRPr="00E446AF">
        <w:rPr>
          <w:rStyle w:val="StyleUnderline"/>
        </w:rPr>
        <w:t>vetting has been institutionalized and it’s now a smooth process?</w:t>
      </w:r>
    </w:p>
    <w:p w:rsidR="00C5393F" w:rsidRPr="00B90D03" w:rsidRDefault="00C5393F" w:rsidP="00C5393F">
      <w:pPr>
        <w:rPr>
          <w:rStyle w:val="StyleUnderline"/>
        </w:rPr>
      </w:pPr>
      <w:r>
        <w:t xml:space="preserve">And also, </w:t>
      </w:r>
      <w:r w:rsidRPr="00B90D03">
        <w:rPr>
          <w:rStyle w:val="StyleUnderline"/>
        </w:rPr>
        <w:t>it does not apply to foreign military sales. What would change for you if it did?</w:t>
      </w:r>
    </w:p>
    <w:p w:rsidR="00C5393F" w:rsidRDefault="00C5393F" w:rsidP="00C5393F">
      <w:r>
        <w:t xml:space="preserve">GENERAL HOOPER: I think, by and large, I </w:t>
      </w:r>
      <w:r w:rsidRPr="003C4915">
        <w:t xml:space="preserve">think that </w:t>
      </w:r>
      <w:r w:rsidRPr="003C4915">
        <w:rPr>
          <w:rStyle w:val="Emphasis"/>
        </w:rPr>
        <w:t>it has been institutionalized</w:t>
      </w:r>
      <w:r w:rsidRPr="00DA3029">
        <w:t xml:space="preserve">. I can go by </w:t>
      </w:r>
      <w:r w:rsidRPr="00DA3029">
        <w:rPr>
          <w:rStyle w:val="Emphasis"/>
        </w:rPr>
        <w:t>my own experience as a security cooperation officer. It was something that we did routinely and it was mandatory that we do</w:t>
      </w:r>
      <w:r w:rsidRPr="00DA3029">
        <w:t>.</w:t>
      </w:r>
    </w:p>
    <w:p w:rsidR="00C5393F" w:rsidRPr="00B90D03" w:rsidRDefault="00C5393F" w:rsidP="00C5393F">
      <w:pPr>
        <w:rPr>
          <w:rStyle w:val="StyleUnderline"/>
        </w:rPr>
      </w:pPr>
      <w:r w:rsidRPr="00B90D03">
        <w:rPr>
          <w:rStyle w:val="StyleUnderline"/>
        </w:rPr>
        <w:t>Countries</w:t>
      </w:r>
      <w:r w:rsidRPr="00C21BBD">
        <w:t xml:space="preserve"> often push back on it. They </w:t>
      </w:r>
      <w:r w:rsidRPr="00E446AF">
        <w:t>feel sometimes it’s an infringement on their sovereignty. But nevertheless</w:t>
      </w:r>
      <w:r w:rsidRPr="00C21BBD">
        <w:t xml:space="preserve">, they </w:t>
      </w:r>
      <w:r w:rsidRPr="00B90D03">
        <w:rPr>
          <w:rStyle w:val="StyleUnderline"/>
        </w:rPr>
        <w:t>understand that if they’re doing business with the United States, this is something that they have to participate in.</w:t>
      </w:r>
    </w:p>
    <w:p w:rsidR="00C5393F" w:rsidRDefault="00C5393F" w:rsidP="00C5393F">
      <w:r w:rsidRPr="00E251C4">
        <w:rPr>
          <w:rStyle w:val="Emphasis"/>
        </w:rPr>
        <w:t>If it were applied to foreign military sales, we would adhere strictly to the law</w:t>
      </w:r>
      <w:r w:rsidRPr="00560115">
        <w:t xml:space="preserve"> and move forward with that. And </w:t>
      </w:r>
      <w:r>
        <w:t xml:space="preserve">once again, </w:t>
      </w:r>
      <w:r w:rsidRPr="00B90D03">
        <w:rPr>
          <w:rStyle w:val="StyleUnderline"/>
        </w:rPr>
        <w:t>I think this speaks to the integrity of the U.S. approach to security cooperation that distinguishes us from our strategic competitors</w:t>
      </w:r>
      <w:r>
        <w:t xml:space="preserve">. So if it were applied, </w:t>
      </w:r>
      <w:r w:rsidRPr="00B90D03">
        <w:rPr>
          <w:rStyle w:val="StyleUnderline"/>
        </w:rPr>
        <w:t>we would obey the law.</w:t>
      </w:r>
      <w:r>
        <w:t xml:space="preserve"> And you know what? </w:t>
      </w:r>
      <w:r w:rsidRPr="00B90D03">
        <w:rPr>
          <w:rStyle w:val="StyleUnderline"/>
        </w:rPr>
        <w:t>We’d still be successful and we’d still be consistent with not only our interests, but our values, as well.</w:t>
      </w:r>
    </w:p>
    <w:p w:rsidR="00C5393F" w:rsidRPr="00403AD2" w:rsidRDefault="00C5393F" w:rsidP="00176200">
      <w:pPr>
        <w:rPr>
          <w:rFonts w:asciiTheme="minorHAnsi" w:hAnsiTheme="minorHAnsi"/>
        </w:rPr>
      </w:pPr>
    </w:p>
    <w:p w:rsidR="008664E5" w:rsidRPr="00403AD2" w:rsidRDefault="008664E5" w:rsidP="008664E5">
      <w:pPr>
        <w:pStyle w:val="Heading4"/>
        <w:rPr>
          <w:rFonts w:asciiTheme="minorHAnsi" w:hAnsiTheme="minorHAnsi"/>
        </w:rPr>
      </w:pPr>
      <w:r w:rsidRPr="00403AD2">
        <w:rPr>
          <w:rFonts w:asciiTheme="minorHAnsi" w:hAnsiTheme="minorHAnsi"/>
        </w:rPr>
        <w:t xml:space="preserve">A </w:t>
      </w:r>
      <w:r w:rsidRPr="00403AD2">
        <w:rPr>
          <w:rFonts w:asciiTheme="minorHAnsi" w:hAnsiTheme="minorHAnsi"/>
          <w:u w:val="single"/>
        </w:rPr>
        <w:t>strengthened</w:t>
      </w:r>
      <w:r w:rsidRPr="00403AD2">
        <w:rPr>
          <w:rFonts w:asciiTheme="minorHAnsi" w:hAnsiTheme="minorHAnsi"/>
        </w:rPr>
        <w:t xml:space="preserve"> and </w:t>
      </w:r>
      <w:r w:rsidRPr="00403AD2">
        <w:rPr>
          <w:rFonts w:asciiTheme="minorHAnsi" w:hAnsiTheme="minorHAnsi"/>
          <w:u w:val="single"/>
        </w:rPr>
        <w:t>enforced</w:t>
      </w:r>
      <w:r w:rsidRPr="00403AD2">
        <w:rPr>
          <w:rFonts w:asciiTheme="minorHAnsi" w:hAnsiTheme="minorHAnsi"/>
        </w:rPr>
        <w:t xml:space="preserve"> Leahy Law will ensure human rights protections and revive U.S. moral legitimacy</w:t>
      </w:r>
    </w:p>
    <w:p w:rsidR="008664E5" w:rsidRPr="00403AD2" w:rsidRDefault="008664E5" w:rsidP="008664E5">
      <w:pPr>
        <w:rPr>
          <w:rFonts w:asciiTheme="minorHAnsi" w:hAnsiTheme="minorHAnsi"/>
        </w:rPr>
      </w:pPr>
      <w:r w:rsidRPr="00403AD2">
        <w:rPr>
          <w:rStyle w:val="Style13ptBold"/>
          <w:rFonts w:asciiTheme="minorHAnsi" w:hAnsiTheme="minorHAnsi"/>
        </w:rPr>
        <w:t>Miller, 12</w:t>
      </w:r>
      <w:r w:rsidRPr="00403AD2">
        <w:rPr>
          <w:rFonts w:asciiTheme="minorHAnsi" w:hAnsiTheme="minorHAnsi"/>
        </w:rPr>
        <w:t xml:space="preserve"> - J.D. from Cornell Law (</w:t>
      </w:r>
      <w:proofErr w:type="gramStart"/>
      <w:r w:rsidRPr="00403AD2">
        <w:rPr>
          <w:rFonts w:asciiTheme="minorHAnsi" w:hAnsiTheme="minorHAnsi"/>
        </w:rPr>
        <w:t>Fall</w:t>
      </w:r>
      <w:proofErr w:type="gramEnd"/>
      <w:r w:rsidRPr="00403AD2">
        <w:rPr>
          <w:rFonts w:asciiTheme="minorHAnsi" w:hAnsiTheme="minorHAnsi"/>
        </w:rPr>
        <w:t xml:space="preserve"> 2012, Nathanial Tenorio Miller, Cornell International Law Journal, “NOTE: The Leahy Law: Congressional Failure, Executive Overreach, and the Consequences,” 45 Cornell Int'l L.J. 667, Lexis-Nexis Scholastic)//hecht</w:t>
      </w:r>
    </w:p>
    <w:p w:rsidR="008664E5" w:rsidRPr="00403AD2" w:rsidRDefault="008664E5" w:rsidP="008664E5">
      <w:pPr>
        <w:rPr>
          <w:rFonts w:asciiTheme="minorHAnsi" w:hAnsiTheme="minorHAnsi"/>
          <w:color w:val="000000" w:themeColor="text1"/>
        </w:rPr>
      </w:pPr>
      <w:r w:rsidRPr="00403AD2">
        <w:rPr>
          <w:rFonts w:asciiTheme="minorHAnsi" w:hAnsiTheme="minorHAnsi"/>
          <w:color w:val="000000" w:themeColor="text1"/>
        </w:rPr>
        <w:lastRenderedPageBreak/>
        <w:t>Conclusion</w:t>
      </w:r>
    </w:p>
    <w:p w:rsidR="008664E5" w:rsidRPr="00403AD2" w:rsidRDefault="008664E5" w:rsidP="008664E5">
      <w:pPr>
        <w:rPr>
          <w:rFonts w:asciiTheme="minorHAnsi" w:hAnsiTheme="minorHAnsi"/>
          <w:color w:val="000000" w:themeColor="text1"/>
        </w:rPr>
      </w:pPr>
      <w:r w:rsidRPr="00403AD2">
        <w:rPr>
          <w:rFonts w:asciiTheme="minorHAnsi" w:hAnsiTheme="minorHAnsi"/>
          <w:color w:val="000000" w:themeColor="text1"/>
        </w:rPr>
        <w:t>Foreign Military Financing is an important foreign policy tool. It provides military strength to allies and gives the United States additional leverage in dealing with foreign governments. Similarly, training soldiers of other nations provides significant benefits to the United States. Such training sharpens the military capacity of allies and improves relationships between U.S. and foreign troops. If coupled with effective human rights training, U.S. support is likely to prevent some human rights abuses.</w:t>
      </w:r>
    </w:p>
    <w:p w:rsidR="008664E5" w:rsidRPr="00403AD2" w:rsidRDefault="008664E5" w:rsidP="008664E5">
      <w:pPr>
        <w:rPr>
          <w:rFonts w:asciiTheme="minorHAnsi" w:hAnsiTheme="minorHAnsi"/>
          <w:color w:val="000000" w:themeColor="text1"/>
        </w:rPr>
      </w:pPr>
      <w:r w:rsidRPr="00403AD2">
        <w:rPr>
          <w:rFonts w:asciiTheme="minorHAnsi" w:hAnsiTheme="minorHAnsi"/>
          <w:color w:val="000000" w:themeColor="text1"/>
        </w:rPr>
        <w:t xml:space="preserve">Unfortunately, it </w:t>
      </w:r>
      <w:r w:rsidRPr="00403AD2">
        <w:rPr>
          <w:rStyle w:val="StyleUnderline"/>
          <w:rFonts w:asciiTheme="minorHAnsi" w:hAnsiTheme="minorHAnsi"/>
        </w:rPr>
        <w:t>is difficult to see how U.S. aid and training has helped curtail human rights abuses committed by the militaries receiving the funds</w:t>
      </w:r>
      <w:r w:rsidRPr="00403AD2">
        <w:rPr>
          <w:rFonts w:asciiTheme="minorHAnsi" w:hAnsiTheme="minorHAnsi"/>
          <w:color w:val="000000" w:themeColor="text1"/>
        </w:rPr>
        <w:t>. Afghanistan, the Philippines, and Colombia are just three examples of nations that receive enormous sums in military aid but disburse these sums in ways that may aggravate, rather than prevent, human rights abuses. Sometimes, as with the Afghan Local Police in Afghanistan and the paramilitaries in Colombia, those abuses border on state policy. At other times, including the extrajudicial killings in the Philippines, the human rights abuses are compounded by a systemic failure to prosecute the perpetrators.</w:t>
      </w:r>
    </w:p>
    <w:p w:rsidR="008664E5" w:rsidRPr="00403AD2" w:rsidRDefault="008664E5" w:rsidP="008664E5">
      <w:pPr>
        <w:rPr>
          <w:rStyle w:val="StyleUnderline"/>
          <w:rFonts w:asciiTheme="minorHAnsi" w:hAnsiTheme="minorHAnsi"/>
        </w:rPr>
      </w:pPr>
      <w:r w:rsidRPr="00403AD2">
        <w:rPr>
          <w:rStyle w:val="StyleUnderline"/>
          <w:rFonts w:asciiTheme="minorHAnsi" w:hAnsiTheme="minorHAnsi"/>
        </w:rPr>
        <w:t xml:space="preserve">The </w:t>
      </w:r>
      <w:r w:rsidRPr="00006D3A">
        <w:rPr>
          <w:rStyle w:val="Emphasis"/>
        </w:rPr>
        <w:t>U</w:t>
      </w:r>
      <w:r w:rsidRPr="00403AD2">
        <w:rPr>
          <w:rFonts w:asciiTheme="minorHAnsi" w:hAnsiTheme="minorHAnsi"/>
          <w:color w:val="000000" w:themeColor="text1"/>
        </w:rPr>
        <w:t xml:space="preserve">nited </w:t>
      </w:r>
      <w:r w:rsidRPr="00006D3A">
        <w:rPr>
          <w:rStyle w:val="Emphasis"/>
        </w:rPr>
        <w:t>S</w:t>
      </w:r>
      <w:r w:rsidRPr="00403AD2">
        <w:rPr>
          <w:rFonts w:asciiTheme="minorHAnsi" w:hAnsiTheme="minorHAnsi"/>
          <w:color w:val="000000" w:themeColor="text1"/>
        </w:rPr>
        <w:t xml:space="preserve">tates often </w:t>
      </w:r>
      <w:r w:rsidRPr="00403AD2">
        <w:rPr>
          <w:rStyle w:val="StyleUnderline"/>
          <w:rFonts w:asciiTheme="minorHAnsi" w:hAnsiTheme="minorHAnsi"/>
        </w:rPr>
        <w:t>claims to be a beacon of freedom and democratic government</w:t>
      </w:r>
      <w:r w:rsidRPr="00403AD2">
        <w:rPr>
          <w:rFonts w:asciiTheme="minorHAnsi" w:hAnsiTheme="minorHAnsi"/>
          <w:color w:val="000000" w:themeColor="text1"/>
        </w:rPr>
        <w:t xml:space="preserve">. </w:t>
      </w:r>
      <w:proofErr w:type="gramStart"/>
      <w:r w:rsidRPr="00403AD2">
        <w:rPr>
          <w:rFonts w:asciiTheme="minorHAnsi" w:hAnsiTheme="minorHAnsi"/>
          <w:color w:val="000000" w:themeColor="text1"/>
        </w:rPr>
        <w:t>n263</w:t>
      </w:r>
      <w:proofErr w:type="gramEnd"/>
      <w:r w:rsidRPr="00403AD2">
        <w:rPr>
          <w:rFonts w:asciiTheme="minorHAnsi" w:hAnsiTheme="minorHAnsi"/>
          <w:color w:val="000000" w:themeColor="text1"/>
        </w:rPr>
        <w:t xml:space="preserve"> Much of its moral legitimacy in foreign affairs is  [*695]  based upon its efforts to ensure freedom and democracy around the world. </w:t>
      </w:r>
      <w:r w:rsidRPr="00403AD2">
        <w:rPr>
          <w:rStyle w:val="StyleUnderline"/>
          <w:rFonts w:asciiTheme="minorHAnsi" w:hAnsiTheme="minorHAnsi"/>
        </w:rPr>
        <w:t>When its allies</w:t>
      </w:r>
      <w:r w:rsidRPr="00403AD2">
        <w:rPr>
          <w:rFonts w:asciiTheme="minorHAnsi" w:hAnsiTheme="minorHAnsi"/>
          <w:color w:val="000000" w:themeColor="text1"/>
        </w:rPr>
        <w:t xml:space="preserve"> are found to </w:t>
      </w:r>
      <w:r w:rsidRPr="00006D3A">
        <w:rPr>
          <w:rStyle w:val="StyleUnderline"/>
        </w:rPr>
        <w:t>commit human rights violations - with the</w:t>
      </w:r>
      <w:r w:rsidRPr="00403AD2">
        <w:rPr>
          <w:rFonts w:asciiTheme="minorHAnsi" w:hAnsiTheme="minorHAnsi"/>
          <w:color w:val="000000" w:themeColor="text1"/>
        </w:rPr>
        <w:t xml:space="preserve"> acquiescence or </w:t>
      </w:r>
      <w:r w:rsidRPr="00403AD2">
        <w:rPr>
          <w:rStyle w:val="Emphasis"/>
          <w:rFonts w:asciiTheme="minorHAnsi" w:hAnsiTheme="minorHAnsi"/>
        </w:rPr>
        <w:t>encouragement of U.S. officials</w:t>
      </w:r>
      <w:r w:rsidRPr="00403AD2">
        <w:rPr>
          <w:rFonts w:asciiTheme="minorHAnsi" w:hAnsiTheme="minorHAnsi"/>
          <w:color w:val="000000" w:themeColor="text1"/>
        </w:rPr>
        <w:t xml:space="preserve"> - </w:t>
      </w:r>
      <w:r w:rsidRPr="00403AD2">
        <w:rPr>
          <w:rStyle w:val="StyleUnderline"/>
          <w:rFonts w:asciiTheme="minorHAnsi" w:hAnsiTheme="minorHAnsi"/>
        </w:rPr>
        <w:t xml:space="preserve">it </w:t>
      </w:r>
      <w:r w:rsidRPr="00403AD2">
        <w:rPr>
          <w:rStyle w:val="Emphasis"/>
          <w:rFonts w:asciiTheme="minorHAnsi" w:hAnsiTheme="minorHAnsi"/>
        </w:rPr>
        <w:t>undermines this moral legitimacy</w:t>
      </w:r>
      <w:r w:rsidRPr="00403AD2">
        <w:rPr>
          <w:rFonts w:asciiTheme="minorHAnsi" w:hAnsiTheme="minorHAnsi"/>
          <w:color w:val="000000" w:themeColor="text1"/>
        </w:rPr>
        <w:t xml:space="preserve">. And, </w:t>
      </w:r>
      <w:r w:rsidRPr="00403AD2">
        <w:rPr>
          <w:rStyle w:val="StyleUnderline"/>
          <w:rFonts w:asciiTheme="minorHAnsi" w:hAnsiTheme="minorHAnsi"/>
        </w:rPr>
        <w:t xml:space="preserve">where </w:t>
      </w:r>
      <w:r w:rsidRPr="00403AD2">
        <w:rPr>
          <w:rFonts w:asciiTheme="minorHAnsi" w:hAnsiTheme="minorHAnsi"/>
          <w:color w:val="000000" w:themeColor="text1"/>
        </w:rPr>
        <w:t xml:space="preserve">the human rights </w:t>
      </w:r>
      <w:r w:rsidRPr="00403AD2">
        <w:rPr>
          <w:rStyle w:val="StyleUnderline"/>
          <w:rFonts w:asciiTheme="minorHAnsi" w:hAnsiTheme="minorHAnsi"/>
        </w:rPr>
        <w:t>violations are enabled</w:t>
      </w:r>
      <w:r w:rsidRPr="00403AD2">
        <w:rPr>
          <w:rFonts w:asciiTheme="minorHAnsi" w:hAnsiTheme="minorHAnsi"/>
          <w:color w:val="000000" w:themeColor="text1"/>
        </w:rPr>
        <w:t xml:space="preserve"> even in part </w:t>
      </w:r>
      <w:r w:rsidRPr="00403AD2">
        <w:rPr>
          <w:rStyle w:val="StyleUnderline"/>
          <w:rFonts w:asciiTheme="minorHAnsi" w:hAnsiTheme="minorHAnsi"/>
        </w:rPr>
        <w:t>by U.S. funding and training</w:t>
      </w:r>
      <w:r w:rsidRPr="00403AD2">
        <w:rPr>
          <w:rFonts w:asciiTheme="minorHAnsi" w:hAnsiTheme="minorHAnsi"/>
          <w:color w:val="000000" w:themeColor="text1"/>
        </w:rPr>
        <w:t xml:space="preserve">, </w:t>
      </w:r>
      <w:r w:rsidRPr="00403AD2">
        <w:rPr>
          <w:rStyle w:val="StyleUnderline"/>
          <w:rFonts w:asciiTheme="minorHAnsi" w:hAnsiTheme="minorHAnsi"/>
        </w:rPr>
        <w:t>the</w:t>
      </w:r>
      <w:r w:rsidRPr="00006D3A">
        <w:t xml:space="preserve"> </w:t>
      </w:r>
      <w:r w:rsidRPr="00006D3A">
        <w:rPr>
          <w:rStyle w:val="Emphasis"/>
        </w:rPr>
        <w:t>U</w:t>
      </w:r>
      <w:r w:rsidRPr="00006D3A">
        <w:t xml:space="preserve">nited </w:t>
      </w:r>
      <w:r w:rsidRPr="00006D3A">
        <w:rPr>
          <w:rStyle w:val="Emphasis"/>
        </w:rPr>
        <w:t>S</w:t>
      </w:r>
      <w:r w:rsidRPr="00006D3A">
        <w:t xml:space="preserve">tates </w:t>
      </w:r>
      <w:r w:rsidRPr="00403AD2">
        <w:rPr>
          <w:rStyle w:val="StyleUnderline"/>
          <w:rFonts w:asciiTheme="minorHAnsi" w:hAnsiTheme="minorHAnsi"/>
        </w:rPr>
        <w:t>limits its own access to the moral high ground.</w:t>
      </w:r>
    </w:p>
    <w:p w:rsidR="008664E5" w:rsidRPr="00403AD2" w:rsidRDefault="008664E5" w:rsidP="008664E5">
      <w:pPr>
        <w:rPr>
          <w:rFonts w:asciiTheme="minorHAnsi" w:hAnsiTheme="minorHAnsi"/>
        </w:rPr>
      </w:pPr>
      <w:r w:rsidRPr="00403AD2">
        <w:rPr>
          <w:rFonts w:asciiTheme="minorHAnsi" w:hAnsiTheme="minorHAnsi"/>
        </w:rPr>
        <w:t xml:space="preserve">The Leahy Law is an attempt to enhance U.S. moral legitimacy in foreign affairs. As the law stands, however, it does a poor job. </w:t>
      </w:r>
      <w:r w:rsidRPr="00403AD2">
        <w:rPr>
          <w:rStyle w:val="StyleUnderline"/>
          <w:rFonts w:asciiTheme="minorHAnsi" w:hAnsiTheme="minorHAnsi"/>
        </w:rPr>
        <w:t>Without considerable changes</w:t>
      </w:r>
      <w:r w:rsidRPr="00403AD2">
        <w:rPr>
          <w:rFonts w:asciiTheme="minorHAnsi" w:hAnsiTheme="minorHAnsi"/>
        </w:rPr>
        <w:t xml:space="preserve"> in the language of the legislation, </w:t>
      </w:r>
      <w:r w:rsidRPr="00403AD2">
        <w:rPr>
          <w:rStyle w:val="StyleUnderline"/>
          <w:rFonts w:asciiTheme="minorHAnsi" w:hAnsiTheme="minorHAnsi"/>
        </w:rPr>
        <w:t>the Leahy Law will still be vulnerable to executive pushback against congressional influence. Since history suggests that pushback is inevitable, it is up to Congress to create a stronger law.</w:t>
      </w:r>
    </w:p>
    <w:p w:rsidR="008664E5" w:rsidRPr="00403AD2" w:rsidRDefault="008664E5" w:rsidP="008664E5">
      <w:pPr>
        <w:rPr>
          <w:rFonts w:asciiTheme="minorHAnsi" w:hAnsiTheme="minorHAnsi"/>
        </w:rPr>
      </w:pPr>
      <w:r w:rsidRPr="00403AD2">
        <w:rPr>
          <w:rStyle w:val="StyleUnderline"/>
          <w:rFonts w:asciiTheme="minorHAnsi" w:hAnsiTheme="minorHAnsi"/>
        </w:rPr>
        <w:t xml:space="preserve">One way for Congress to strengthen the Leahy Law would be to make </w:t>
      </w:r>
      <w:r w:rsidRPr="00403AD2">
        <w:rPr>
          <w:rStyle w:val="Emphasis"/>
          <w:rFonts w:asciiTheme="minorHAnsi" w:hAnsiTheme="minorHAnsi"/>
        </w:rPr>
        <w:t>larger segments</w:t>
      </w:r>
      <w:r w:rsidRPr="00403AD2">
        <w:rPr>
          <w:rStyle w:val="StyleUnderline"/>
          <w:rFonts w:asciiTheme="minorHAnsi" w:hAnsiTheme="minorHAnsi"/>
        </w:rPr>
        <w:t xml:space="preserve"> of the recipient military ineligible</w:t>
      </w:r>
      <w:r w:rsidRPr="00403AD2">
        <w:rPr>
          <w:rFonts w:asciiTheme="minorHAnsi" w:hAnsiTheme="minorHAnsi"/>
        </w:rPr>
        <w:t xml:space="preserve"> for military aid. While this would deprive the Executive of some operational flexibility, </w:t>
      </w:r>
      <w:r w:rsidRPr="00403AD2">
        <w:rPr>
          <w:rStyle w:val="StyleUnderline"/>
          <w:rFonts w:asciiTheme="minorHAnsi" w:hAnsiTheme="minorHAnsi"/>
        </w:rPr>
        <w:t xml:space="preserve">it sends a </w:t>
      </w:r>
      <w:r w:rsidRPr="00403AD2">
        <w:rPr>
          <w:rStyle w:val="Emphasis"/>
          <w:rFonts w:asciiTheme="minorHAnsi" w:hAnsiTheme="minorHAnsi"/>
        </w:rPr>
        <w:t>much stronger message</w:t>
      </w:r>
      <w:r w:rsidRPr="00403AD2">
        <w:rPr>
          <w:rStyle w:val="StyleUnderline"/>
          <w:rFonts w:asciiTheme="minorHAnsi" w:hAnsiTheme="minorHAnsi"/>
        </w:rPr>
        <w:t xml:space="preserve"> in favor of human rights</w:t>
      </w:r>
      <w:r w:rsidRPr="00403AD2">
        <w:rPr>
          <w:rFonts w:asciiTheme="minorHAnsi" w:hAnsiTheme="minorHAnsi"/>
        </w:rPr>
        <w:t xml:space="preserve">. </w:t>
      </w:r>
      <w:r w:rsidRPr="00403AD2">
        <w:rPr>
          <w:rStyle w:val="Emphasis"/>
          <w:rFonts w:asciiTheme="minorHAnsi" w:hAnsiTheme="minorHAnsi"/>
        </w:rPr>
        <w:t>To deny a recipient country all military aid would greatly improve the deterrence effect of the Leahy Law.</w:t>
      </w:r>
      <w:r w:rsidRPr="00403AD2">
        <w:rPr>
          <w:rFonts w:asciiTheme="minorHAnsi" w:hAnsiTheme="minorHAnsi"/>
        </w:rPr>
        <w:t xml:space="preserve"> It would also effectively counter the problem of arms being a fungible commodity. </w:t>
      </w:r>
      <w:r w:rsidRPr="00403AD2">
        <w:rPr>
          <w:rStyle w:val="Emphasis"/>
          <w:rFonts w:asciiTheme="minorHAnsi" w:hAnsiTheme="minorHAnsi"/>
        </w:rPr>
        <w:t>Even if the law were to define unit at the division or corps level, it would more effectively secure compliance with human rights norms.</w:t>
      </w:r>
    </w:p>
    <w:p w:rsidR="008664E5" w:rsidRPr="00403AD2" w:rsidRDefault="008664E5" w:rsidP="008664E5">
      <w:pPr>
        <w:rPr>
          <w:rStyle w:val="StyleUnderline"/>
          <w:rFonts w:asciiTheme="minorHAnsi" w:hAnsiTheme="minorHAnsi"/>
        </w:rPr>
      </w:pPr>
      <w:r w:rsidRPr="00403AD2">
        <w:rPr>
          <w:rStyle w:val="StyleUnderline"/>
          <w:rFonts w:asciiTheme="minorHAnsi" w:hAnsiTheme="minorHAnsi"/>
        </w:rPr>
        <w:t>Congress should</w:t>
      </w:r>
      <w:r w:rsidRPr="00403AD2">
        <w:rPr>
          <w:rFonts w:asciiTheme="minorHAnsi" w:hAnsiTheme="minorHAnsi"/>
        </w:rPr>
        <w:t xml:space="preserve"> also </w:t>
      </w:r>
      <w:r w:rsidRPr="00403AD2">
        <w:rPr>
          <w:rStyle w:val="StyleUnderline"/>
          <w:rFonts w:asciiTheme="minorHAnsi" w:hAnsiTheme="minorHAnsi"/>
        </w:rPr>
        <w:t>eliminate the disparity in language between the D</w:t>
      </w:r>
      <w:r w:rsidRPr="00403AD2">
        <w:rPr>
          <w:rFonts w:asciiTheme="minorHAnsi" w:hAnsiTheme="minorHAnsi"/>
        </w:rPr>
        <w:t xml:space="preserve">efense </w:t>
      </w:r>
      <w:r w:rsidRPr="00403AD2">
        <w:rPr>
          <w:rStyle w:val="StyleUnderline"/>
          <w:rFonts w:asciiTheme="minorHAnsi" w:hAnsiTheme="minorHAnsi"/>
        </w:rPr>
        <w:t>and</w:t>
      </w:r>
      <w:r w:rsidRPr="00403AD2">
        <w:rPr>
          <w:rFonts w:asciiTheme="minorHAnsi" w:hAnsiTheme="minorHAnsi"/>
        </w:rPr>
        <w:t xml:space="preserve"> </w:t>
      </w:r>
      <w:r w:rsidRPr="00403AD2">
        <w:rPr>
          <w:rStyle w:val="StyleUnderline"/>
          <w:rFonts w:asciiTheme="minorHAnsi" w:hAnsiTheme="minorHAnsi"/>
        </w:rPr>
        <w:t>F</w:t>
      </w:r>
      <w:r w:rsidRPr="00403AD2">
        <w:rPr>
          <w:rFonts w:asciiTheme="minorHAnsi" w:hAnsiTheme="minorHAnsi"/>
        </w:rPr>
        <w:t xml:space="preserve">oreign </w:t>
      </w:r>
      <w:r w:rsidRPr="00403AD2">
        <w:rPr>
          <w:rStyle w:val="StyleUnderline"/>
          <w:rFonts w:asciiTheme="minorHAnsi" w:hAnsiTheme="minorHAnsi"/>
        </w:rPr>
        <w:t>A</w:t>
      </w:r>
      <w:r w:rsidRPr="00403AD2">
        <w:rPr>
          <w:rFonts w:asciiTheme="minorHAnsi" w:hAnsiTheme="minorHAnsi"/>
        </w:rPr>
        <w:t xml:space="preserve">id </w:t>
      </w:r>
      <w:r w:rsidRPr="00403AD2">
        <w:rPr>
          <w:rStyle w:val="StyleUnderline"/>
          <w:rFonts w:asciiTheme="minorHAnsi" w:hAnsiTheme="minorHAnsi"/>
        </w:rPr>
        <w:t>A</w:t>
      </w:r>
      <w:r w:rsidRPr="00403AD2">
        <w:rPr>
          <w:rFonts w:asciiTheme="minorHAnsi" w:hAnsiTheme="minorHAnsi"/>
        </w:rPr>
        <w:t xml:space="preserve">ppropriations </w:t>
      </w:r>
      <w:r w:rsidRPr="00403AD2">
        <w:rPr>
          <w:rStyle w:val="StyleUnderline"/>
          <w:rFonts w:asciiTheme="minorHAnsi" w:hAnsiTheme="minorHAnsi"/>
        </w:rPr>
        <w:t>Bills.</w:t>
      </w:r>
      <w:r w:rsidRPr="00403AD2">
        <w:rPr>
          <w:rFonts w:asciiTheme="minorHAnsi" w:hAnsiTheme="minorHAnsi"/>
        </w:rPr>
        <w:t xml:space="preserve"> Without violating the Leahy Law, </w:t>
      </w:r>
      <w:r w:rsidRPr="00403AD2">
        <w:rPr>
          <w:rStyle w:val="StyleUnderline"/>
          <w:rFonts w:asciiTheme="minorHAnsi" w:hAnsiTheme="minorHAnsi"/>
        </w:rPr>
        <w:t xml:space="preserve">the Executive can arm </w:t>
      </w:r>
      <w:r w:rsidRPr="00403AD2">
        <w:rPr>
          <w:rStyle w:val="Emphasis"/>
          <w:rFonts w:asciiTheme="minorHAnsi" w:hAnsiTheme="minorHAnsi"/>
        </w:rPr>
        <w:t>questionable units</w:t>
      </w:r>
      <w:r w:rsidRPr="00403AD2">
        <w:rPr>
          <w:rStyle w:val="StyleUnderline"/>
          <w:rFonts w:asciiTheme="minorHAnsi" w:hAnsiTheme="minorHAnsi"/>
        </w:rPr>
        <w:t xml:space="preserve"> if Congress approves</w:t>
      </w:r>
      <w:r w:rsidRPr="00403AD2">
        <w:rPr>
          <w:rFonts w:asciiTheme="minorHAnsi" w:hAnsiTheme="minorHAnsi"/>
        </w:rPr>
        <w:t xml:space="preserve"> the funding under the Defense Appropriations Bill. </w:t>
      </w:r>
      <w:r w:rsidRPr="00403AD2">
        <w:rPr>
          <w:rStyle w:val="StyleUnderline"/>
          <w:rFonts w:asciiTheme="minorHAnsi" w:hAnsiTheme="minorHAnsi"/>
        </w:rPr>
        <w:t>If the law is not changed,</w:t>
      </w:r>
      <w:r w:rsidRPr="00403AD2">
        <w:rPr>
          <w:rFonts w:asciiTheme="minorHAnsi" w:hAnsiTheme="minorHAnsi"/>
        </w:rPr>
        <w:t xml:space="preserve"> </w:t>
      </w:r>
      <w:r w:rsidRPr="00403AD2">
        <w:rPr>
          <w:rStyle w:val="StyleUnderline"/>
          <w:rFonts w:asciiTheme="minorHAnsi" w:hAnsiTheme="minorHAnsi"/>
        </w:rPr>
        <w:t>the U</w:t>
      </w:r>
      <w:r w:rsidRPr="00403AD2">
        <w:rPr>
          <w:rFonts w:asciiTheme="minorHAnsi" w:hAnsiTheme="minorHAnsi"/>
        </w:rPr>
        <w:t xml:space="preserve">nited </w:t>
      </w:r>
      <w:r w:rsidRPr="00403AD2">
        <w:rPr>
          <w:rStyle w:val="StyleUnderline"/>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will continue to claim</w:t>
      </w:r>
      <w:r w:rsidRPr="00403AD2">
        <w:rPr>
          <w:rFonts w:asciiTheme="minorHAnsi" w:hAnsiTheme="minorHAnsi"/>
        </w:rPr>
        <w:t xml:space="preserve"> that </w:t>
      </w:r>
      <w:r w:rsidRPr="00403AD2">
        <w:rPr>
          <w:rStyle w:val="StyleUnderline"/>
          <w:rFonts w:asciiTheme="minorHAnsi" w:hAnsiTheme="minorHAnsi"/>
        </w:rPr>
        <w:t>it cannot arm those who have committed human rights violations while doing just that.</w:t>
      </w:r>
    </w:p>
    <w:p w:rsidR="008664E5" w:rsidRPr="00403AD2" w:rsidRDefault="008664E5" w:rsidP="008664E5">
      <w:pPr>
        <w:rPr>
          <w:rStyle w:val="StyleUnderline"/>
          <w:rFonts w:asciiTheme="minorHAnsi" w:hAnsiTheme="minorHAnsi"/>
        </w:rPr>
      </w:pPr>
      <w:r w:rsidRPr="00403AD2">
        <w:rPr>
          <w:rStyle w:val="StyleUnderline"/>
          <w:rFonts w:asciiTheme="minorHAnsi" w:hAnsiTheme="minorHAnsi"/>
        </w:rPr>
        <w:t xml:space="preserve">The Judiciary needs a </w:t>
      </w:r>
      <w:r w:rsidRPr="00403AD2">
        <w:rPr>
          <w:rStyle w:val="Emphasis"/>
          <w:rFonts w:asciiTheme="minorHAnsi" w:hAnsiTheme="minorHAnsi"/>
        </w:rPr>
        <w:t>defined role</w:t>
      </w:r>
      <w:r w:rsidRPr="00403AD2">
        <w:rPr>
          <w:rFonts w:asciiTheme="minorHAnsi" w:hAnsiTheme="minorHAnsi"/>
        </w:rPr>
        <w:t xml:space="preserve"> in enforcing the Leahy Law, and </w:t>
      </w:r>
      <w:r w:rsidRPr="00403AD2">
        <w:rPr>
          <w:rStyle w:val="StyleUnderline"/>
          <w:rFonts w:asciiTheme="minorHAnsi" w:hAnsiTheme="minorHAnsi"/>
        </w:rPr>
        <w:t xml:space="preserve">without congressional action this is </w:t>
      </w:r>
      <w:r w:rsidRPr="00403AD2">
        <w:rPr>
          <w:rStyle w:val="Emphasis"/>
          <w:rFonts w:asciiTheme="minorHAnsi" w:hAnsiTheme="minorHAnsi"/>
        </w:rPr>
        <w:t>impossible</w:t>
      </w:r>
      <w:r w:rsidRPr="00403AD2">
        <w:rPr>
          <w:rFonts w:asciiTheme="minorHAnsi" w:hAnsiTheme="minorHAnsi"/>
        </w:rPr>
        <w:t xml:space="preserve">. Given the courts' reluctance to become involved in foreign affairs, </w:t>
      </w:r>
      <w:r w:rsidRPr="00403AD2">
        <w:rPr>
          <w:rStyle w:val="Emphasis"/>
          <w:rFonts w:asciiTheme="minorHAnsi" w:hAnsiTheme="minorHAnsi"/>
        </w:rPr>
        <w:t>Congress should clearly articulate the boundaries of any potential cause of action. If those who have been victimized</w:t>
      </w:r>
      <w:r w:rsidRPr="00403AD2">
        <w:rPr>
          <w:rFonts w:asciiTheme="minorHAnsi" w:hAnsiTheme="minorHAnsi"/>
        </w:rPr>
        <w:t xml:space="preserve"> by units receiving U.S. funding </w:t>
      </w:r>
      <w:r w:rsidRPr="00403AD2">
        <w:rPr>
          <w:rStyle w:val="Emphasis"/>
          <w:rFonts w:asciiTheme="minorHAnsi" w:hAnsiTheme="minorHAnsi"/>
        </w:rPr>
        <w:t>can sue</w:t>
      </w:r>
      <w:r w:rsidRPr="00403AD2">
        <w:rPr>
          <w:rFonts w:asciiTheme="minorHAnsi" w:hAnsiTheme="minorHAnsi"/>
        </w:rPr>
        <w:t xml:space="preserve"> in federal court, </w:t>
      </w:r>
      <w:r w:rsidRPr="00403AD2">
        <w:rPr>
          <w:rStyle w:val="Emphasis"/>
          <w:rFonts w:asciiTheme="minorHAnsi" w:hAnsiTheme="minorHAnsi"/>
        </w:rPr>
        <w:t>it is much less likely that units will commit human rights violations or that the Executive will fund units that could commit human rights violations</w:t>
      </w:r>
      <w:r w:rsidRPr="00403AD2">
        <w:rPr>
          <w:rFonts w:asciiTheme="minorHAnsi" w:hAnsiTheme="minorHAnsi"/>
        </w:rPr>
        <w:t>.</w:t>
      </w:r>
    </w:p>
    <w:p w:rsidR="008664E5" w:rsidRPr="00403AD2" w:rsidRDefault="008664E5" w:rsidP="008664E5">
      <w:pPr>
        <w:rPr>
          <w:rFonts w:asciiTheme="minorHAnsi" w:hAnsiTheme="minorHAnsi"/>
          <w:color w:val="000000" w:themeColor="text1"/>
        </w:rPr>
      </w:pPr>
      <w:r w:rsidRPr="00403AD2">
        <w:rPr>
          <w:rFonts w:asciiTheme="minorHAnsi" w:hAnsiTheme="minorHAnsi"/>
          <w:color w:val="000000" w:themeColor="text1"/>
        </w:rPr>
        <w:lastRenderedPageBreak/>
        <w:t xml:space="preserve">Lastly, foreign military financing should be more transparent. In addition to seeing which country receives funding, the public should see how and on whom that money is spent. End-use monitoring should be </w:t>
      </w:r>
      <w:proofErr w:type="gramStart"/>
      <w:r w:rsidRPr="00403AD2">
        <w:rPr>
          <w:rFonts w:asciiTheme="minorHAnsi" w:hAnsiTheme="minorHAnsi"/>
          <w:color w:val="000000" w:themeColor="text1"/>
        </w:rPr>
        <w:t>required  [</w:t>
      </w:r>
      <w:proofErr w:type="gramEnd"/>
      <w:r w:rsidRPr="00403AD2">
        <w:rPr>
          <w:rFonts w:asciiTheme="minorHAnsi" w:hAnsiTheme="minorHAnsi"/>
          <w:color w:val="000000" w:themeColor="text1"/>
        </w:rPr>
        <w:t>*696]  and publicized. After all, if the goal of the legislation is to prevent U.S. tax dollars from funding those who commit human rights violations, U.S. taxpayers should be able to see that the objective is accomplished. And if the goal of the Leahy Law is to show the world that the United States pays more than lip services to human rights, the world should be able to see that the United States is willing to stand by that commitment.</w:t>
      </w:r>
    </w:p>
    <w:p w:rsidR="008664E5" w:rsidRPr="00403AD2" w:rsidRDefault="008664E5" w:rsidP="008664E5">
      <w:pPr>
        <w:rPr>
          <w:rFonts w:asciiTheme="minorHAnsi" w:hAnsiTheme="minorHAnsi"/>
          <w:color w:val="000000" w:themeColor="text1"/>
        </w:rPr>
      </w:pPr>
      <w:r w:rsidRPr="00403AD2">
        <w:rPr>
          <w:rStyle w:val="StyleUnderline"/>
          <w:rFonts w:asciiTheme="minorHAnsi" w:hAnsiTheme="minorHAnsi"/>
          <w:color w:val="000000" w:themeColor="text1"/>
        </w:rPr>
        <w:t xml:space="preserve">The Leahy Law is a well-intentioned piece of legislation that could be </w:t>
      </w:r>
      <w:r w:rsidRPr="00403AD2">
        <w:rPr>
          <w:rStyle w:val="Emphasis"/>
          <w:rFonts w:asciiTheme="minorHAnsi" w:hAnsiTheme="minorHAnsi"/>
          <w:color w:val="000000" w:themeColor="text1"/>
        </w:rPr>
        <w:t>drastically improved</w:t>
      </w:r>
      <w:r w:rsidRPr="00403AD2">
        <w:rPr>
          <w:rStyle w:val="StyleUnderline"/>
          <w:rFonts w:asciiTheme="minorHAnsi" w:hAnsiTheme="minorHAnsi"/>
          <w:color w:val="000000" w:themeColor="text1"/>
        </w:rPr>
        <w:t>.</w:t>
      </w:r>
      <w:r w:rsidRPr="00403AD2">
        <w:rPr>
          <w:rFonts w:asciiTheme="minorHAnsi" w:hAnsiTheme="minorHAnsi"/>
          <w:color w:val="000000" w:themeColor="text1"/>
        </w:rPr>
        <w:t xml:space="preserve"> </w:t>
      </w:r>
      <w:r w:rsidRPr="00403AD2">
        <w:rPr>
          <w:rStyle w:val="StyleUnderline"/>
          <w:rFonts w:asciiTheme="minorHAnsi" w:hAnsiTheme="minorHAnsi"/>
          <w:color w:val="000000" w:themeColor="text1"/>
        </w:rPr>
        <w:t xml:space="preserve">Instead of being the latest casualty in the long-running dispute between the Executive and Congress in foreign policy decision-making, or a sop to the consciences of concerned citizens, it should be </w:t>
      </w:r>
      <w:r w:rsidRPr="00403AD2">
        <w:rPr>
          <w:rStyle w:val="Emphasis"/>
          <w:rFonts w:asciiTheme="minorHAnsi" w:hAnsiTheme="minorHAnsi"/>
          <w:color w:val="000000" w:themeColor="text1"/>
        </w:rPr>
        <w:t>strengthened and enforced</w:t>
      </w:r>
      <w:r w:rsidRPr="00403AD2">
        <w:rPr>
          <w:rStyle w:val="StyleUnderline"/>
          <w:rFonts w:asciiTheme="minorHAnsi" w:hAnsiTheme="minorHAnsi"/>
          <w:color w:val="000000" w:themeColor="text1"/>
        </w:rPr>
        <w:t>.</w:t>
      </w:r>
      <w:r w:rsidRPr="00403AD2">
        <w:rPr>
          <w:rFonts w:asciiTheme="minorHAnsi" w:hAnsiTheme="minorHAnsi"/>
          <w:color w:val="000000" w:themeColor="text1"/>
        </w:rPr>
        <w:t xml:space="preserve"> </w:t>
      </w:r>
      <w:r w:rsidRPr="00403AD2">
        <w:rPr>
          <w:rStyle w:val="Emphasis"/>
          <w:rFonts w:asciiTheme="minorHAnsi" w:hAnsiTheme="minorHAnsi"/>
          <w:color w:val="000000" w:themeColor="text1"/>
        </w:rPr>
        <w:t>It could be an important tool to enforce human rights, direct congressional influence in foreign policy, and increase U.S. moral legitimacy.</w:t>
      </w:r>
      <w:r w:rsidRPr="00403AD2">
        <w:rPr>
          <w:rFonts w:asciiTheme="minorHAnsi" w:hAnsiTheme="minorHAnsi"/>
          <w:color w:val="000000" w:themeColor="text1"/>
        </w:rPr>
        <w:t xml:space="preserve"> And it might save a few lives.</w:t>
      </w:r>
    </w:p>
    <w:p w:rsidR="008664E5" w:rsidRDefault="008664E5" w:rsidP="00176200">
      <w:pPr>
        <w:rPr>
          <w:rFonts w:asciiTheme="minorHAnsi" w:hAnsiTheme="minorHAnsi"/>
        </w:rPr>
      </w:pPr>
    </w:p>
    <w:p w:rsidR="00F71045" w:rsidRPr="00403AD2" w:rsidRDefault="00F71045" w:rsidP="00F71045">
      <w:pPr>
        <w:pStyle w:val="Heading4"/>
        <w:rPr>
          <w:rFonts w:asciiTheme="minorHAnsi" w:hAnsiTheme="minorHAnsi"/>
          <w:u w:val="single"/>
        </w:rPr>
      </w:pPr>
      <w:r w:rsidRPr="00403AD2">
        <w:rPr>
          <w:rFonts w:asciiTheme="minorHAnsi" w:hAnsiTheme="minorHAnsi"/>
        </w:rPr>
        <w:t xml:space="preserve">Applying Leahy laws resolves U.S. complicity, boosts human rights leadership, allows for effective counterterror operations, and encourages material change in the behavior of countries—the law has </w:t>
      </w:r>
      <w:r w:rsidRPr="00403AD2">
        <w:rPr>
          <w:rFonts w:asciiTheme="minorHAnsi" w:hAnsiTheme="minorHAnsi"/>
          <w:u w:val="single"/>
        </w:rPr>
        <w:t>never</w:t>
      </w:r>
      <w:r w:rsidRPr="00403AD2">
        <w:rPr>
          <w:rFonts w:asciiTheme="minorHAnsi" w:hAnsiTheme="minorHAnsi"/>
        </w:rPr>
        <w:t xml:space="preserve"> prevented us from cooperating with an essential unit</w:t>
      </w:r>
    </w:p>
    <w:p w:rsidR="00F71045" w:rsidRPr="00403AD2" w:rsidRDefault="00F71045" w:rsidP="00F71045">
      <w:pPr>
        <w:rPr>
          <w:rFonts w:asciiTheme="minorHAnsi" w:hAnsiTheme="minorHAnsi"/>
        </w:rPr>
      </w:pPr>
      <w:r w:rsidRPr="00403AD2">
        <w:rPr>
          <w:rStyle w:val="Style13ptBold"/>
          <w:rFonts w:asciiTheme="minorHAnsi" w:hAnsiTheme="minorHAnsi"/>
        </w:rPr>
        <w:t>Massimino, 14</w:t>
      </w:r>
      <w:r w:rsidRPr="00403AD2">
        <w:rPr>
          <w:rFonts w:asciiTheme="minorHAnsi" w:hAnsiTheme="minorHAnsi"/>
        </w:rPr>
        <w:t xml:space="preserve"> – president and chief executive officer of Human Rights First (Elisa, United States House of Representatives Subcommittee on Africa, Global Human Rights, and International Organizations, ‘Human Rights Vetting: Nigeria and Beyond’, 7/10/14,  </w:t>
      </w:r>
      <w:hyperlink r:id="rId299" w:history="1">
        <w:r w:rsidRPr="00403AD2">
          <w:rPr>
            <w:rStyle w:val="Hyperlink"/>
            <w:rFonts w:asciiTheme="minorHAnsi" w:hAnsiTheme="minorHAnsi"/>
          </w:rPr>
          <w:t>https://docs.house.gov/meetings/FA/FA16/20140710/102447/HHRG-113-FA16-Wstate-MassiminoE-20140710.pdf)//hecht</w:t>
        </w:r>
      </w:hyperlink>
    </w:p>
    <w:p w:rsidR="00F71045" w:rsidRPr="00403AD2" w:rsidRDefault="00F71045" w:rsidP="00F71045">
      <w:pPr>
        <w:rPr>
          <w:rFonts w:asciiTheme="minorHAnsi" w:hAnsiTheme="minorHAnsi"/>
        </w:rPr>
      </w:pPr>
      <w:r w:rsidRPr="00403AD2">
        <w:rPr>
          <w:rFonts w:asciiTheme="minorHAnsi" w:hAnsiTheme="minorHAnsi"/>
        </w:rPr>
        <w:t>Introduction</w:t>
      </w:r>
    </w:p>
    <w:p w:rsidR="00F71045" w:rsidRPr="00403AD2" w:rsidRDefault="00F71045" w:rsidP="00F71045">
      <w:pPr>
        <w:rPr>
          <w:rFonts w:asciiTheme="minorHAnsi" w:hAnsiTheme="minorHAnsi"/>
        </w:rPr>
      </w:pPr>
      <w:r w:rsidRPr="00403AD2">
        <w:rPr>
          <w:rFonts w:asciiTheme="minorHAnsi" w:hAnsiTheme="minorHAnsi"/>
        </w:rPr>
        <w:t>Thank you, Chairman Smith, Ranking Member Bass, and Members of the Subcommittee. I appreciate the opportunity to be here today to share our views on human rights vetting of potential recipients of U.S. security assistance and the critical role it plays in advancing human rights and U.S. national security.</w:t>
      </w:r>
    </w:p>
    <w:p w:rsidR="00F71045" w:rsidRPr="00403AD2" w:rsidRDefault="00F71045" w:rsidP="00F71045">
      <w:pPr>
        <w:rPr>
          <w:rFonts w:asciiTheme="minorHAnsi" w:hAnsiTheme="minorHAnsi"/>
        </w:rPr>
      </w:pPr>
      <w:r w:rsidRPr="00403AD2">
        <w:rPr>
          <w:rFonts w:asciiTheme="minorHAnsi" w:hAnsiTheme="minorHAnsi"/>
        </w:rPr>
        <w:t>We are grateful for your leadership, Mr. Chairman, on this and so many other important human rights issues. You came to Congress at about the same time that Human Rights First was born, and we’ve been working together ever since. No one in the Congress— and very few outside of it—can match your passion and persistence. You are a constant reminder to your colleagues that respect for human rights is not only the right thing to do; it’s the smart thing, too.</w:t>
      </w:r>
    </w:p>
    <w:p w:rsidR="00F71045" w:rsidRPr="00403AD2" w:rsidRDefault="00F71045" w:rsidP="00F71045">
      <w:pPr>
        <w:rPr>
          <w:rStyle w:val="StyleUnderline"/>
          <w:rFonts w:asciiTheme="minorHAnsi" w:hAnsiTheme="minorHAnsi"/>
        </w:rPr>
      </w:pPr>
      <w:r w:rsidRPr="00403AD2">
        <w:rPr>
          <w:rFonts w:asciiTheme="minorHAnsi" w:hAnsiTheme="minorHAnsi"/>
        </w:rPr>
        <w:t xml:space="preserve">Human Rights First, the organization it’s my privilege to lead, is built on that idea. Our central mission is to foster American global leadership on human rights. We believe that upholding human rights is not only a moral obligation; it’s a vital national interest. Our country is strongest when our policies and actions match our ideals. For 35 years, we have worked to ensure </w:t>
      </w:r>
      <w:r w:rsidRPr="00120143">
        <w:t xml:space="preserve">that </w:t>
      </w:r>
      <w:r w:rsidRPr="00403AD2">
        <w:rPr>
          <w:rStyle w:val="StyleUnderline"/>
          <w:rFonts w:asciiTheme="minorHAnsi" w:hAnsiTheme="minorHAnsi"/>
        </w:rPr>
        <w:t>the</w:t>
      </w:r>
      <w:r w:rsidRPr="00403AD2">
        <w:rPr>
          <w:rFonts w:asciiTheme="minorHAnsi" w:hAnsiTheme="minorHAnsi"/>
        </w:rPr>
        <w:t xml:space="preserve"> </w:t>
      </w:r>
      <w:r w:rsidRPr="00120143">
        <w:rPr>
          <w:rStyle w:val="Emphasis"/>
        </w:rPr>
        <w:t>U</w:t>
      </w:r>
      <w:r w:rsidRPr="00120143">
        <w:t xml:space="preserve">nited </w:t>
      </w:r>
      <w:r w:rsidRPr="00120143">
        <w:rPr>
          <w:rStyle w:val="Emphasis"/>
        </w:rPr>
        <w:t>S</w:t>
      </w:r>
      <w:r w:rsidRPr="00120143">
        <w:t xml:space="preserve">tates </w:t>
      </w:r>
      <w:r w:rsidRPr="00403AD2">
        <w:rPr>
          <w:rStyle w:val="StyleUnderline"/>
          <w:rFonts w:asciiTheme="minorHAnsi" w:hAnsiTheme="minorHAnsi"/>
        </w:rPr>
        <w:t>acts as a beacon on human rights in a world that sorely needs American leadership.</w:t>
      </w:r>
    </w:p>
    <w:p w:rsidR="00F71045" w:rsidRPr="00403AD2" w:rsidRDefault="00F71045" w:rsidP="00F71045">
      <w:pPr>
        <w:rPr>
          <w:rStyle w:val="StyleUnderline"/>
          <w:rFonts w:asciiTheme="minorHAnsi" w:hAnsiTheme="minorHAnsi"/>
        </w:rPr>
      </w:pPr>
      <w:r w:rsidRPr="00BF1AD8">
        <w:rPr>
          <w:rStyle w:val="Emphasis"/>
        </w:rPr>
        <w:t>Human rights vetting requirements—known as the Leahy Laws—are absolutely critical to that leadership</w:t>
      </w:r>
      <w:r w:rsidRPr="00403AD2">
        <w:rPr>
          <w:rStyle w:val="StyleUnderline"/>
          <w:rFonts w:asciiTheme="minorHAnsi" w:hAnsiTheme="minorHAnsi"/>
        </w:rPr>
        <w:t>.</w:t>
      </w:r>
    </w:p>
    <w:p w:rsidR="00F71045" w:rsidRPr="00403AD2" w:rsidRDefault="00F71045" w:rsidP="00F71045">
      <w:pPr>
        <w:rPr>
          <w:rStyle w:val="StyleUnderline"/>
          <w:rFonts w:asciiTheme="minorHAnsi" w:hAnsiTheme="minorHAnsi"/>
        </w:rPr>
      </w:pPr>
      <w:r w:rsidRPr="00403AD2">
        <w:rPr>
          <w:rFonts w:asciiTheme="minorHAnsi" w:hAnsiTheme="minorHAnsi"/>
        </w:rPr>
        <w:lastRenderedPageBreak/>
        <w:t>When Secretary of State John Kerry rolled out the State Department’s Country Reports on Human Rights this year, he noted that, “</w:t>
      </w:r>
      <w:r w:rsidRPr="00403AD2">
        <w:rPr>
          <w:rStyle w:val="StyleUnderline"/>
          <w:rFonts w:asciiTheme="minorHAnsi" w:hAnsiTheme="minorHAnsi"/>
        </w:rPr>
        <w:t>The places where we face</w:t>
      </w:r>
      <w:r w:rsidRPr="00403AD2">
        <w:rPr>
          <w:rFonts w:asciiTheme="minorHAnsi" w:hAnsiTheme="minorHAnsi"/>
        </w:rPr>
        <w:t xml:space="preserve"> some of the </w:t>
      </w:r>
      <w:r w:rsidRPr="00403AD2">
        <w:rPr>
          <w:rStyle w:val="StyleUnderline"/>
          <w:rFonts w:asciiTheme="minorHAnsi" w:hAnsiTheme="minorHAnsi"/>
        </w:rPr>
        <w:t>greatest national security challenges</w:t>
      </w:r>
      <w:r w:rsidRPr="00403AD2">
        <w:rPr>
          <w:rFonts w:asciiTheme="minorHAnsi" w:hAnsiTheme="minorHAnsi"/>
        </w:rPr>
        <w:t xml:space="preserve"> today </w:t>
      </w:r>
      <w:r w:rsidRPr="00403AD2">
        <w:rPr>
          <w:rStyle w:val="StyleUnderline"/>
          <w:rFonts w:asciiTheme="minorHAnsi" w:hAnsiTheme="minorHAnsi"/>
        </w:rPr>
        <w:t xml:space="preserve">are also places where governments deny </w:t>
      </w:r>
      <w:r w:rsidRPr="00403AD2">
        <w:rPr>
          <w:rFonts w:asciiTheme="minorHAnsi" w:hAnsiTheme="minorHAnsi"/>
        </w:rPr>
        <w:t xml:space="preserve">basic </w:t>
      </w:r>
      <w:r w:rsidRPr="00403AD2">
        <w:rPr>
          <w:rStyle w:val="StyleUnderline"/>
          <w:rFonts w:asciiTheme="minorHAnsi" w:hAnsiTheme="minorHAnsi"/>
        </w:rPr>
        <w:t>human rights</w:t>
      </w:r>
      <w:r w:rsidRPr="00403AD2">
        <w:rPr>
          <w:rFonts w:asciiTheme="minorHAnsi" w:hAnsiTheme="minorHAnsi"/>
        </w:rPr>
        <w:t xml:space="preserve"> to their nations’ people, and </w:t>
      </w:r>
      <w:r w:rsidRPr="00403AD2">
        <w:rPr>
          <w:rStyle w:val="StyleUnderline"/>
          <w:rFonts w:asciiTheme="minorHAnsi" w:hAnsiTheme="minorHAnsi"/>
        </w:rPr>
        <w:t>that is no coincidence.”</w:t>
      </w:r>
    </w:p>
    <w:p w:rsidR="00F71045" w:rsidRPr="00403AD2" w:rsidRDefault="00F71045" w:rsidP="00F71045">
      <w:pPr>
        <w:rPr>
          <w:rFonts w:asciiTheme="minorHAnsi" w:hAnsiTheme="minorHAnsi"/>
        </w:rPr>
      </w:pPr>
      <w:r w:rsidRPr="00403AD2">
        <w:rPr>
          <w:rFonts w:asciiTheme="minorHAnsi" w:hAnsiTheme="minorHAnsi"/>
        </w:rPr>
        <w:t xml:space="preserve">As the United States expands its partnerships with foreign military and security forces to counter new security threats—including terrorism—it’s important to keep this in mind. </w:t>
      </w:r>
      <w:r w:rsidRPr="00403AD2">
        <w:rPr>
          <w:rStyle w:val="StyleUnderline"/>
          <w:rFonts w:asciiTheme="minorHAnsi" w:hAnsiTheme="minorHAnsi"/>
        </w:rPr>
        <w:t xml:space="preserve">Respect for human rights is neither a trump that beats other national interests, nor a </w:t>
      </w:r>
      <w:r w:rsidRPr="00403AD2">
        <w:rPr>
          <w:rStyle w:val="Emphasis"/>
          <w:rFonts w:asciiTheme="minorHAnsi" w:hAnsiTheme="minorHAnsi"/>
        </w:rPr>
        <w:t>“soft” concern that can be traded</w:t>
      </w:r>
      <w:r w:rsidRPr="00403AD2">
        <w:rPr>
          <w:rStyle w:val="StyleUnderline"/>
          <w:rFonts w:asciiTheme="minorHAnsi" w:hAnsiTheme="minorHAnsi"/>
        </w:rPr>
        <w:t xml:space="preserve"> off</w:t>
      </w:r>
      <w:r w:rsidRPr="00403AD2">
        <w:rPr>
          <w:rFonts w:asciiTheme="minorHAnsi" w:hAnsiTheme="minorHAnsi"/>
        </w:rPr>
        <w:t xml:space="preserve"> or deferred without undermining those very interests. </w:t>
      </w:r>
      <w:r w:rsidRPr="00403AD2">
        <w:rPr>
          <w:rStyle w:val="StyleUnderline"/>
          <w:rFonts w:asciiTheme="minorHAnsi" w:hAnsiTheme="minorHAnsi"/>
        </w:rPr>
        <w:t>Respect for human rights is</w:t>
      </w:r>
      <w:r w:rsidRPr="00403AD2">
        <w:rPr>
          <w:rFonts w:asciiTheme="minorHAnsi" w:hAnsiTheme="minorHAnsi"/>
        </w:rPr>
        <w:t xml:space="preserve"> rather </w:t>
      </w:r>
      <w:r w:rsidRPr="00403AD2">
        <w:rPr>
          <w:rStyle w:val="StyleUnderline"/>
          <w:rFonts w:asciiTheme="minorHAnsi" w:hAnsiTheme="minorHAnsi"/>
        </w:rPr>
        <w:t xml:space="preserve">a </w:t>
      </w:r>
      <w:r w:rsidRPr="00403AD2">
        <w:rPr>
          <w:rStyle w:val="Emphasis"/>
          <w:rFonts w:asciiTheme="minorHAnsi" w:hAnsiTheme="minorHAnsi"/>
        </w:rPr>
        <w:t>cornerstone</w:t>
      </w:r>
      <w:r w:rsidRPr="00403AD2">
        <w:rPr>
          <w:rFonts w:asciiTheme="minorHAnsi" w:hAnsiTheme="minorHAnsi"/>
        </w:rPr>
        <w:t xml:space="preserve">, a foundation </w:t>
      </w:r>
      <w:r w:rsidRPr="00403AD2">
        <w:rPr>
          <w:rStyle w:val="StyleUnderline"/>
          <w:rFonts w:asciiTheme="minorHAnsi" w:hAnsiTheme="minorHAnsi"/>
        </w:rPr>
        <w:t>on which to advance other national priorities</w:t>
      </w:r>
      <w:r w:rsidRPr="00403AD2">
        <w:rPr>
          <w:rFonts w:asciiTheme="minorHAnsi" w:hAnsiTheme="minorHAnsi"/>
        </w:rPr>
        <w:t>.</w:t>
      </w:r>
    </w:p>
    <w:p w:rsidR="00F71045" w:rsidRPr="00403AD2" w:rsidRDefault="00F71045" w:rsidP="00F71045">
      <w:pPr>
        <w:rPr>
          <w:rStyle w:val="StyleUnderline"/>
          <w:rFonts w:asciiTheme="minorHAnsi" w:hAnsiTheme="minorHAnsi"/>
        </w:rPr>
      </w:pPr>
      <w:r w:rsidRPr="00403AD2">
        <w:rPr>
          <w:rFonts w:asciiTheme="minorHAnsi" w:hAnsiTheme="minorHAnsi"/>
        </w:rPr>
        <w:t xml:space="preserve">While the United States serves its national interest when it lives up to ideals, the converse is also true: it is evident from years of experience that </w:t>
      </w:r>
      <w:r w:rsidRPr="00403AD2">
        <w:rPr>
          <w:rStyle w:val="StyleUnderline"/>
          <w:rFonts w:asciiTheme="minorHAnsi" w:hAnsiTheme="minorHAnsi"/>
        </w:rPr>
        <w:t xml:space="preserve">U.S. </w:t>
      </w:r>
      <w:r w:rsidRPr="00403AD2">
        <w:rPr>
          <w:rStyle w:val="Emphasis"/>
          <w:rFonts w:asciiTheme="minorHAnsi" w:hAnsiTheme="minorHAnsi"/>
        </w:rPr>
        <w:t>national security is degraded</w:t>
      </w:r>
      <w:r w:rsidRPr="00403AD2">
        <w:rPr>
          <w:rStyle w:val="StyleUnderline"/>
          <w:rFonts w:asciiTheme="minorHAnsi" w:hAnsiTheme="minorHAnsi"/>
        </w:rPr>
        <w:t xml:space="preserve"> when our partners engage in abusive and predatory practices</w:t>
      </w:r>
      <w:r w:rsidRPr="00403AD2">
        <w:rPr>
          <w:rFonts w:asciiTheme="minorHAnsi" w:hAnsiTheme="minorHAnsi"/>
        </w:rPr>
        <w:t xml:space="preserve">, as we’ve seen in many places, including Nigeria, Kenya, Colombia, and Iraq. Not only do </w:t>
      </w:r>
      <w:r w:rsidRPr="00403AD2">
        <w:rPr>
          <w:rStyle w:val="StyleUnderline"/>
          <w:rFonts w:asciiTheme="minorHAnsi" w:hAnsiTheme="minorHAnsi"/>
        </w:rPr>
        <w:t xml:space="preserve">such actions </w:t>
      </w:r>
      <w:r w:rsidRPr="00403AD2">
        <w:rPr>
          <w:rStyle w:val="Emphasis"/>
          <w:rFonts w:asciiTheme="minorHAnsi" w:hAnsiTheme="minorHAnsi"/>
        </w:rPr>
        <w:t>weaken U.S. moral authority</w:t>
      </w:r>
      <w:r w:rsidRPr="00403AD2">
        <w:rPr>
          <w:rFonts w:asciiTheme="minorHAnsi" w:hAnsiTheme="minorHAnsi"/>
        </w:rPr>
        <w:t>—an increasingly under-valued resource—</w:t>
      </w:r>
      <w:r w:rsidRPr="00403AD2">
        <w:rPr>
          <w:rStyle w:val="StyleUnderline"/>
          <w:rFonts w:asciiTheme="minorHAnsi" w:hAnsiTheme="minorHAnsi"/>
        </w:rPr>
        <w:t xml:space="preserve">they alienate the civilian populations whose support is </w:t>
      </w:r>
      <w:r w:rsidRPr="00403AD2">
        <w:rPr>
          <w:rStyle w:val="Emphasis"/>
          <w:rFonts w:asciiTheme="minorHAnsi" w:hAnsiTheme="minorHAnsi"/>
        </w:rPr>
        <w:t>essential in the struggle against terrorism</w:t>
      </w:r>
      <w:r w:rsidRPr="00403AD2">
        <w:rPr>
          <w:rFonts w:asciiTheme="minorHAnsi" w:hAnsiTheme="minorHAnsi"/>
        </w:rPr>
        <w:t xml:space="preserve"> and are </w:t>
      </w:r>
      <w:r w:rsidRPr="00403AD2">
        <w:rPr>
          <w:rStyle w:val="StyleUnderline"/>
          <w:rFonts w:asciiTheme="minorHAnsi" w:hAnsiTheme="minorHAnsi"/>
        </w:rPr>
        <w:t xml:space="preserve">used by terrorists to </w:t>
      </w:r>
      <w:r w:rsidRPr="00403AD2">
        <w:rPr>
          <w:rStyle w:val="Emphasis"/>
          <w:rFonts w:asciiTheme="minorHAnsi" w:hAnsiTheme="minorHAnsi"/>
        </w:rPr>
        <w:t>validate grievances and recruit others</w:t>
      </w:r>
      <w:r w:rsidRPr="00403AD2">
        <w:rPr>
          <w:rStyle w:val="StyleUnderline"/>
          <w:rFonts w:asciiTheme="minorHAnsi" w:hAnsiTheme="minorHAnsi"/>
        </w:rPr>
        <w:t xml:space="preserve"> to their cause.</w:t>
      </w:r>
    </w:p>
    <w:p w:rsidR="00F71045" w:rsidRPr="00403AD2" w:rsidRDefault="00F71045" w:rsidP="00F71045">
      <w:pPr>
        <w:rPr>
          <w:rStyle w:val="StyleUnderline"/>
          <w:rFonts w:asciiTheme="minorHAnsi" w:hAnsiTheme="minorHAnsi"/>
        </w:rPr>
      </w:pPr>
      <w:r w:rsidRPr="00403AD2">
        <w:rPr>
          <w:rFonts w:asciiTheme="minorHAnsi" w:hAnsiTheme="minorHAnsi"/>
        </w:rPr>
        <w:t xml:space="preserve">The Leahy Laws prevent the United States from offering assistance to foreign military units if there is credible information that a member of the unit has committed a gross violation of human rights—torture, rape, murder, or indefinite arbitrary detention—and has not been investigated or held accountable. It is a common-sense proposition, a way to ensure that lethal aid only goes to law-abiding, responsible partners. It’s not only one of the most constructive pieces of human rights legislation we have, </w:t>
      </w:r>
      <w:r w:rsidRPr="00403AD2">
        <w:rPr>
          <w:rStyle w:val="StyleUnderline"/>
          <w:rFonts w:asciiTheme="minorHAnsi" w:hAnsiTheme="minorHAnsi"/>
        </w:rPr>
        <w:t>it’s an insurance policy</w:t>
      </w:r>
      <w:r w:rsidRPr="00403AD2">
        <w:rPr>
          <w:rFonts w:asciiTheme="minorHAnsi" w:hAnsiTheme="minorHAnsi"/>
        </w:rPr>
        <w:t xml:space="preserve">. </w:t>
      </w:r>
      <w:r w:rsidRPr="00403AD2">
        <w:rPr>
          <w:rStyle w:val="StyleUnderline"/>
          <w:rFonts w:asciiTheme="minorHAnsi" w:hAnsiTheme="minorHAnsi"/>
        </w:rPr>
        <w:t>Because of the Leahy Laws,</w:t>
      </w:r>
      <w:r w:rsidRPr="00403AD2">
        <w:rPr>
          <w:rFonts w:asciiTheme="minorHAnsi" w:hAnsiTheme="minorHAnsi"/>
        </w:rPr>
        <w:t xml:space="preserve"> </w:t>
      </w:r>
      <w:r w:rsidRPr="00403AD2">
        <w:rPr>
          <w:rStyle w:val="StyleUnderline"/>
          <w:rFonts w:asciiTheme="minorHAnsi" w:hAnsiTheme="minorHAnsi"/>
        </w:rPr>
        <w:t xml:space="preserve">American leaders don’t run the risk of being </w:t>
      </w:r>
      <w:r w:rsidRPr="00403AD2">
        <w:rPr>
          <w:rStyle w:val="Emphasis"/>
          <w:rFonts w:asciiTheme="minorHAnsi" w:hAnsiTheme="minorHAnsi"/>
        </w:rPr>
        <w:t>exposed as collaborators with criminals</w:t>
      </w:r>
      <w:r w:rsidRPr="00403AD2">
        <w:rPr>
          <w:rStyle w:val="StyleUnderline"/>
          <w:rFonts w:asciiTheme="minorHAnsi" w:hAnsiTheme="minorHAnsi"/>
        </w:rPr>
        <w:t>.</w:t>
      </w:r>
    </w:p>
    <w:p w:rsidR="00F71045" w:rsidRPr="00403AD2" w:rsidRDefault="00F71045" w:rsidP="00F71045">
      <w:pPr>
        <w:rPr>
          <w:rFonts w:asciiTheme="minorHAnsi" w:hAnsiTheme="minorHAnsi"/>
        </w:rPr>
      </w:pPr>
      <w:r w:rsidRPr="00403AD2">
        <w:rPr>
          <w:rFonts w:asciiTheme="minorHAnsi" w:hAnsiTheme="minorHAnsi"/>
        </w:rPr>
        <w:t xml:space="preserve">The </w:t>
      </w:r>
      <w:r w:rsidRPr="00403AD2">
        <w:rPr>
          <w:rStyle w:val="StyleUnderline"/>
          <w:rFonts w:asciiTheme="minorHAnsi" w:hAnsiTheme="minorHAnsi"/>
        </w:rPr>
        <w:t>Leahy Laws reduce</w:t>
      </w:r>
      <w:r w:rsidRPr="00403AD2">
        <w:rPr>
          <w:rFonts w:asciiTheme="minorHAnsi" w:hAnsiTheme="minorHAnsi"/>
        </w:rPr>
        <w:t xml:space="preserve"> the </w:t>
      </w:r>
      <w:r w:rsidRPr="00403AD2">
        <w:rPr>
          <w:rStyle w:val="StyleUnderline"/>
          <w:rFonts w:asciiTheme="minorHAnsi" w:hAnsiTheme="minorHAnsi"/>
        </w:rPr>
        <w:t>chances that the U</w:t>
      </w:r>
      <w:r w:rsidRPr="00403AD2">
        <w:rPr>
          <w:rFonts w:asciiTheme="minorHAnsi" w:hAnsiTheme="minorHAnsi"/>
        </w:rPr>
        <w:t xml:space="preserve">nited </w:t>
      </w:r>
      <w:r w:rsidRPr="00403AD2">
        <w:rPr>
          <w:rStyle w:val="StyleUnderline"/>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 xml:space="preserve">will become </w:t>
      </w:r>
      <w:r w:rsidRPr="00403AD2">
        <w:rPr>
          <w:rStyle w:val="Emphasis"/>
          <w:rFonts w:asciiTheme="minorHAnsi" w:hAnsiTheme="minorHAnsi"/>
        </w:rPr>
        <w:t>complicit in human rights violations</w:t>
      </w:r>
      <w:r w:rsidRPr="00403AD2">
        <w:rPr>
          <w:rFonts w:asciiTheme="minorHAnsi" w:hAnsiTheme="minorHAnsi"/>
        </w:rPr>
        <w:t xml:space="preserve"> by keeping lethal equipment out of the hands of those with a history of abuse. And </w:t>
      </w:r>
      <w:r w:rsidRPr="00BF1AD8">
        <w:rPr>
          <w:rStyle w:val="Emphasis"/>
        </w:rPr>
        <w:t>having that conditionality enshrined in law sends an important message to potential partners</w:t>
      </w:r>
      <w:r w:rsidRPr="00403AD2">
        <w:rPr>
          <w:rFonts w:asciiTheme="minorHAnsi" w:hAnsiTheme="minorHAnsi"/>
        </w:rPr>
        <w:t xml:space="preserve"> and others </w:t>
      </w:r>
      <w:r w:rsidRPr="00BF1AD8">
        <w:rPr>
          <w:rStyle w:val="Emphasis"/>
        </w:rPr>
        <w:t>that the</w:t>
      </w:r>
      <w:r w:rsidRPr="00BF1AD8">
        <w:t xml:space="preserve"> </w:t>
      </w:r>
      <w:r w:rsidRPr="00BF1AD8">
        <w:rPr>
          <w:rStyle w:val="Emphasis"/>
        </w:rPr>
        <w:t>U</w:t>
      </w:r>
      <w:r w:rsidRPr="00BF1AD8">
        <w:t xml:space="preserve">nited </w:t>
      </w:r>
      <w:r w:rsidRPr="00BF1AD8">
        <w:rPr>
          <w:rStyle w:val="Emphasis"/>
        </w:rPr>
        <w:t>S</w:t>
      </w:r>
      <w:r w:rsidRPr="00BF1AD8">
        <w:t xml:space="preserve">tates </w:t>
      </w:r>
      <w:r w:rsidRPr="00BF1AD8">
        <w:rPr>
          <w:rStyle w:val="Emphasis"/>
        </w:rPr>
        <w:t>will not support or condone such violations</w:t>
      </w:r>
      <w:r w:rsidRPr="00BF1AD8">
        <w:t>.</w:t>
      </w:r>
      <w:r w:rsidRPr="00403AD2">
        <w:rPr>
          <w:rFonts w:asciiTheme="minorHAnsi" w:hAnsiTheme="minorHAnsi"/>
        </w:rPr>
        <w:t xml:space="preserve"> Under the U.N. Charter and the International Covenant on Civil and Political Rights (ICCPR), the United States is obligated “to promote universal respect for, and observance of, human rights, and freedoms.” The Leahy Laws help implement that obligation in a meaningful way.</w:t>
      </w:r>
    </w:p>
    <w:p w:rsidR="00F71045" w:rsidRPr="00403AD2" w:rsidRDefault="00F71045" w:rsidP="00F71045">
      <w:pPr>
        <w:rPr>
          <w:rFonts w:asciiTheme="minorHAnsi" w:hAnsiTheme="minorHAnsi"/>
        </w:rPr>
      </w:pPr>
      <w:r w:rsidRPr="00403AD2">
        <w:rPr>
          <w:rFonts w:asciiTheme="minorHAnsi" w:hAnsiTheme="minorHAnsi"/>
        </w:rPr>
        <w:t xml:space="preserve">I’d like to focus on two other strategic objectives of the Leahy Laws that underscore both its importance and its practical focus. </w:t>
      </w:r>
    </w:p>
    <w:p w:rsidR="00F71045" w:rsidRPr="00403AD2" w:rsidRDefault="00F71045" w:rsidP="00F71045">
      <w:pPr>
        <w:rPr>
          <w:rStyle w:val="StyleUnderline"/>
          <w:rFonts w:asciiTheme="minorHAnsi" w:hAnsiTheme="minorHAnsi"/>
        </w:rPr>
      </w:pPr>
      <w:r w:rsidRPr="00403AD2">
        <w:rPr>
          <w:rStyle w:val="StyleUnderline"/>
          <w:rFonts w:asciiTheme="minorHAnsi" w:hAnsiTheme="minorHAnsi"/>
        </w:rPr>
        <w:t>The Leahy Law Promotes Accountability</w:t>
      </w:r>
    </w:p>
    <w:p w:rsidR="00F71045" w:rsidRPr="00403AD2" w:rsidRDefault="00F71045" w:rsidP="00F71045">
      <w:pPr>
        <w:rPr>
          <w:rStyle w:val="StyleUnderline"/>
          <w:rFonts w:asciiTheme="minorHAnsi" w:hAnsiTheme="minorHAnsi"/>
        </w:rPr>
      </w:pPr>
      <w:r w:rsidRPr="00403AD2">
        <w:t xml:space="preserve">In any country, </w:t>
      </w:r>
      <w:r w:rsidRPr="00403AD2">
        <w:rPr>
          <w:rStyle w:val="StyleUnderline"/>
          <w:rFonts w:asciiTheme="minorHAnsi" w:hAnsiTheme="minorHAnsi"/>
        </w:rPr>
        <w:t>true accountability</w:t>
      </w:r>
      <w:r w:rsidRPr="00403AD2">
        <w:t xml:space="preserve"> within security services </w:t>
      </w:r>
      <w:r w:rsidRPr="00403AD2">
        <w:rPr>
          <w:rStyle w:val="StyleUnderline"/>
          <w:rFonts w:asciiTheme="minorHAnsi" w:hAnsiTheme="minorHAnsi"/>
        </w:rPr>
        <w:t>depends on the capacity—and willingness—of civilian institutions to act</w:t>
      </w:r>
      <w:r w:rsidRPr="00403AD2">
        <w:t xml:space="preserve">. The </w:t>
      </w:r>
      <w:r w:rsidRPr="00F02056">
        <w:rPr>
          <w:rStyle w:val="Emphasis"/>
        </w:rPr>
        <w:t>Leahy Laws encourage respect for human rights by providing an incentive for foreign governments to bring violators</w:t>
      </w:r>
      <w:r w:rsidRPr="00F02056">
        <w:t xml:space="preserve"> </w:t>
      </w:r>
      <w:r w:rsidRPr="00403AD2">
        <w:t xml:space="preserve">in their security forces </w:t>
      </w:r>
      <w:r w:rsidRPr="00F02056">
        <w:rPr>
          <w:rStyle w:val="Emphasis"/>
        </w:rPr>
        <w:t>to justice</w:t>
      </w:r>
      <w:r w:rsidRPr="00403AD2">
        <w:rPr>
          <w:rStyle w:val="StyleUnderline"/>
          <w:rFonts w:asciiTheme="minorHAnsi" w:hAnsiTheme="minorHAnsi"/>
        </w:rPr>
        <w:t>.</w:t>
      </w:r>
    </w:p>
    <w:p w:rsidR="00F71045" w:rsidRPr="00403AD2" w:rsidRDefault="00F71045" w:rsidP="00F71045">
      <w:pPr>
        <w:rPr>
          <w:rFonts w:asciiTheme="minorHAnsi" w:hAnsiTheme="minorHAnsi"/>
        </w:rPr>
      </w:pPr>
      <w:r w:rsidRPr="00403AD2">
        <w:rPr>
          <w:rFonts w:asciiTheme="minorHAnsi" w:hAnsiTheme="minorHAnsi"/>
        </w:rPr>
        <w:t xml:space="preserve">The Leahy Laws set the standard. They establish in clear terms the professional, rightsrespecting behavior the United States demands from its partners. But the law alone doesn’t ensure that our security partners will hold abusive individuals and units accountable. </w:t>
      </w:r>
      <w:r w:rsidRPr="00403AD2">
        <w:rPr>
          <w:rStyle w:val="StyleUnderline"/>
          <w:rFonts w:asciiTheme="minorHAnsi" w:hAnsiTheme="minorHAnsi"/>
        </w:rPr>
        <w:t>For the law to be effective</w:t>
      </w:r>
      <w:r w:rsidRPr="00403AD2">
        <w:rPr>
          <w:rFonts w:asciiTheme="minorHAnsi" w:hAnsiTheme="minorHAnsi"/>
        </w:rPr>
        <w:t xml:space="preserve">, </w:t>
      </w:r>
      <w:r w:rsidRPr="00403AD2">
        <w:rPr>
          <w:rStyle w:val="StyleUnderline"/>
          <w:rFonts w:asciiTheme="minorHAnsi" w:hAnsiTheme="minorHAnsi"/>
        </w:rPr>
        <w:t>the U</w:t>
      </w:r>
      <w:r w:rsidRPr="00403AD2">
        <w:rPr>
          <w:rFonts w:asciiTheme="minorHAnsi" w:hAnsiTheme="minorHAnsi"/>
        </w:rPr>
        <w:t xml:space="preserve">nited </w:t>
      </w:r>
      <w:r w:rsidRPr="00403AD2">
        <w:rPr>
          <w:rStyle w:val="StyleUnderline"/>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must embed it in a broader human rights strategy.</w:t>
      </w:r>
    </w:p>
    <w:p w:rsidR="00F71045" w:rsidRPr="00403AD2" w:rsidRDefault="00F71045" w:rsidP="00F71045">
      <w:pPr>
        <w:rPr>
          <w:rFonts w:asciiTheme="minorHAnsi" w:hAnsiTheme="minorHAnsi"/>
        </w:rPr>
      </w:pPr>
      <w:r w:rsidRPr="00403AD2">
        <w:rPr>
          <w:rFonts w:asciiTheme="minorHAnsi" w:hAnsiTheme="minorHAnsi"/>
        </w:rPr>
        <w:lastRenderedPageBreak/>
        <w:t xml:space="preserve">Proper training helps foster a culture of accountability, which is one of the reasons that professionalizing partner forces is a key component of </w:t>
      </w:r>
      <w:r w:rsidRPr="0094741C">
        <w:t>our National Defense Strategy. Properly trained security forces will understand the negative ramifications of human rights abuses and will therefore be much less likely to commit them. Professionalism deters abuse</w:t>
      </w:r>
      <w:r w:rsidRPr="00403AD2">
        <w:rPr>
          <w:rFonts w:asciiTheme="minorHAnsi" w:hAnsiTheme="minorHAnsi"/>
        </w:rPr>
        <w:t xml:space="preserve">. So </w:t>
      </w:r>
      <w:r w:rsidRPr="0094741C">
        <w:rPr>
          <w:rStyle w:val="StyleUnderline"/>
        </w:rPr>
        <w:t>the vetting process required by the Leahy Laws not only encourages the development of justice mechanisms, when paired with robust training and assistance programs it fosters professionalism within security forces that makes their reliance on those mechanisms a last resort</w:t>
      </w:r>
      <w:r w:rsidRPr="00403AD2">
        <w:rPr>
          <w:rFonts w:asciiTheme="minorHAnsi" w:hAnsiTheme="minorHAnsi"/>
        </w:rPr>
        <w:t>.</w:t>
      </w:r>
    </w:p>
    <w:p w:rsidR="00F71045" w:rsidRPr="00403AD2" w:rsidRDefault="00F71045" w:rsidP="00F71045">
      <w:pPr>
        <w:rPr>
          <w:rFonts w:asciiTheme="minorHAnsi" w:hAnsiTheme="minorHAnsi"/>
        </w:rPr>
      </w:pPr>
      <w:r w:rsidRPr="00403AD2">
        <w:rPr>
          <w:rFonts w:asciiTheme="minorHAnsi" w:hAnsiTheme="minorHAnsi"/>
        </w:rPr>
        <w:t>In Bangladesh, for example, the United States carried out an interagency effort to assess the failure to investigate and prosecute human rights violations. The assessment focused on the Rapid Action Battalion, which was denied military assistance through the Leahy Laws because of clear evidence of human rights violations. The assessment represents a solid first step to instill professionalization and allows Leahy-prohibited units to overcome aid sanctions by holding abusers accountable.</w:t>
      </w:r>
    </w:p>
    <w:p w:rsidR="00F71045" w:rsidRPr="00403AD2" w:rsidRDefault="00F71045" w:rsidP="00F71045">
      <w:pPr>
        <w:rPr>
          <w:rFonts w:asciiTheme="minorHAnsi" w:hAnsiTheme="minorHAnsi"/>
        </w:rPr>
      </w:pPr>
      <w:r w:rsidRPr="00403AD2">
        <w:rPr>
          <w:rFonts w:asciiTheme="minorHAnsi" w:hAnsiTheme="minorHAnsi"/>
        </w:rPr>
        <w:t>The Leahy Law Promotes U.S. Security</w:t>
      </w:r>
    </w:p>
    <w:p w:rsidR="00F71045" w:rsidRPr="00403AD2" w:rsidRDefault="00F71045" w:rsidP="00F71045">
      <w:pPr>
        <w:rPr>
          <w:rFonts w:asciiTheme="minorHAnsi" w:hAnsiTheme="minorHAnsi"/>
        </w:rPr>
      </w:pPr>
      <w:r w:rsidRPr="00403AD2">
        <w:rPr>
          <w:rFonts w:asciiTheme="minorHAnsi" w:hAnsiTheme="minorHAnsi"/>
        </w:rPr>
        <w:t xml:space="preserve">The other strategic value of the Leahy Laws are their </w:t>
      </w:r>
      <w:r w:rsidRPr="00403AD2">
        <w:rPr>
          <w:rStyle w:val="StyleUnderline"/>
          <w:rFonts w:asciiTheme="minorHAnsi" w:hAnsiTheme="minorHAnsi"/>
        </w:rPr>
        <w:t>contribution to</w:t>
      </w:r>
      <w:r w:rsidRPr="00403AD2">
        <w:rPr>
          <w:rFonts w:asciiTheme="minorHAnsi" w:hAnsiTheme="minorHAnsi"/>
        </w:rPr>
        <w:t xml:space="preserve"> the conduct of </w:t>
      </w:r>
      <w:r w:rsidRPr="00403AD2">
        <w:rPr>
          <w:rStyle w:val="StyleUnderline"/>
          <w:rFonts w:asciiTheme="minorHAnsi" w:hAnsiTheme="minorHAnsi"/>
        </w:rPr>
        <w:t>U.S. counterterrorism operations</w:t>
      </w:r>
      <w:r w:rsidRPr="00403AD2">
        <w:rPr>
          <w:rFonts w:asciiTheme="minorHAnsi" w:hAnsiTheme="minorHAnsi"/>
        </w:rPr>
        <w:t xml:space="preserve">. This is because </w:t>
      </w:r>
      <w:r w:rsidRPr="00403AD2">
        <w:rPr>
          <w:rStyle w:val="StyleUnderline"/>
          <w:rFonts w:asciiTheme="minorHAnsi" w:hAnsiTheme="minorHAnsi"/>
        </w:rPr>
        <w:t xml:space="preserve">upholding human rights and safeguarding security are </w:t>
      </w:r>
      <w:r w:rsidRPr="00403AD2">
        <w:rPr>
          <w:rStyle w:val="Emphasis"/>
          <w:rFonts w:asciiTheme="minorHAnsi" w:hAnsiTheme="minorHAnsi"/>
        </w:rPr>
        <w:t>complementary</w:t>
      </w:r>
      <w:r w:rsidRPr="00403AD2">
        <w:rPr>
          <w:rFonts w:asciiTheme="minorHAnsi" w:hAnsiTheme="minorHAnsi"/>
        </w:rPr>
        <w:t xml:space="preserve"> objectives. </w:t>
      </w:r>
    </w:p>
    <w:p w:rsidR="00F71045" w:rsidRPr="00403AD2" w:rsidRDefault="00F71045" w:rsidP="00F71045">
      <w:pPr>
        <w:rPr>
          <w:rFonts w:asciiTheme="minorHAnsi" w:hAnsiTheme="minorHAnsi"/>
        </w:rPr>
      </w:pPr>
      <w:r w:rsidRPr="00403AD2">
        <w:rPr>
          <w:rStyle w:val="StyleUnderline"/>
          <w:rFonts w:asciiTheme="minorHAnsi" w:hAnsiTheme="minorHAnsi"/>
        </w:rPr>
        <w:t>By encouraging</w:t>
      </w:r>
      <w:r w:rsidRPr="00403AD2">
        <w:rPr>
          <w:rFonts w:asciiTheme="minorHAnsi" w:hAnsiTheme="minorHAnsi"/>
        </w:rPr>
        <w:t xml:space="preserve"> foreign governments to institute </w:t>
      </w:r>
      <w:r w:rsidRPr="00403AD2">
        <w:rPr>
          <w:rStyle w:val="StyleUnderline"/>
          <w:rFonts w:asciiTheme="minorHAnsi" w:hAnsiTheme="minorHAnsi"/>
        </w:rPr>
        <w:t xml:space="preserve">counterterrorism policies </w:t>
      </w:r>
      <w:r w:rsidRPr="00403AD2">
        <w:rPr>
          <w:rStyle w:val="Emphasis"/>
          <w:rFonts w:asciiTheme="minorHAnsi" w:hAnsiTheme="minorHAnsi"/>
        </w:rPr>
        <w:t>premised on the rule of law</w:t>
      </w:r>
      <w:r w:rsidRPr="00403AD2">
        <w:rPr>
          <w:rFonts w:asciiTheme="minorHAnsi" w:hAnsiTheme="minorHAnsi"/>
        </w:rPr>
        <w:t>—</w:t>
      </w:r>
      <w:r w:rsidRPr="00403AD2">
        <w:rPr>
          <w:rStyle w:val="StyleUnderline"/>
          <w:rFonts w:asciiTheme="minorHAnsi" w:hAnsiTheme="minorHAnsi"/>
        </w:rPr>
        <w:t>and by demanding accountability for human rights violations</w:t>
      </w:r>
      <w:r w:rsidRPr="00403AD2">
        <w:rPr>
          <w:rFonts w:asciiTheme="minorHAnsi" w:hAnsiTheme="minorHAnsi"/>
        </w:rPr>
        <w:t>—</w:t>
      </w:r>
      <w:r w:rsidRPr="00403AD2">
        <w:rPr>
          <w:rStyle w:val="StyleUnderline"/>
          <w:rFonts w:asciiTheme="minorHAnsi" w:hAnsiTheme="minorHAnsi"/>
        </w:rPr>
        <w:t>the</w:t>
      </w:r>
      <w:r w:rsidRPr="00FC0CB2">
        <w:t xml:space="preserve"> </w:t>
      </w:r>
      <w:r w:rsidRPr="00FC0CB2">
        <w:rPr>
          <w:rStyle w:val="Emphasis"/>
        </w:rPr>
        <w:t>U</w:t>
      </w:r>
      <w:r w:rsidRPr="00FC0CB2">
        <w:t xml:space="preserve">nited </w:t>
      </w:r>
      <w:r w:rsidRPr="00FC0CB2">
        <w:rPr>
          <w:rStyle w:val="Emphasis"/>
        </w:rPr>
        <w:t>S</w:t>
      </w:r>
      <w:r w:rsidRPr="00FC0CB2">
        <w:t xml:space="preserve">tates </w:t>
      </w:r>
      <w:r w:rsidRPr="00FC0CB2">
        <w:rPr>
          <w:rStyle w:val="Emphasis"/>
        </w:rPr>
        <w:t>creates the legitimacy needed for effective counterterrorism</w:t>
      </w:r>
      <w:r w:rsidRPr="00403AD2">
        <w:rPr>
          <w:rFonts w:asciiTheme="minorHAnsi" w:hAnsiTheme="minorHAnsi"/>
        </w:rPr>
        <w:t xml:space="preserve"> operations and </w:t>
      </w:r>
      <w:r w:rsidRPr="00403AD2">
        <w:rPr>
          <w:rStyle w:val="StyleUnderline"/>
          <w:rFonts w:asciiTheme="minorHAnsi" w:hAnsiTheme="minorHAnsi"/>
        </w:rPr>
        <w:t>mitigates the conditions that help give rise to violent extremism</w:t>
      </w:r>
      <w:r w:rsidRPr="00403AD2">
        <w:rPr>
          <w:rFonts w:asciiTheme="minorHAnsi" w:hAnsiTheme="minorHAnsi"/>
        </w:rPr>
        <w:t>. To be sure, terrorists may attempt to harm U.S. interests regardless of our conduct but, because of the Leahy Laws, they are denied the public relations benefit. It’s worth noting that Osama bin Laden cited United States support for regimes that violate human rights as a justification to attack us</w:t>
      </w:r>
      <w:r w:rsidRPr="00403AD2">
        <w:rPr>
          <w:rStyle w:val="StyleUnderline"/>
          <w:rFonts w:asciiTheme="minorHAnsi" w:hAnsiTheme="minorHAnsi"/>
        </w:rPr>
        <w:t>, calling</w:t>
      </w:r>
      <w:r w:rsidRPr="00403AD2">
        <w:rPr>
          <w:rFonts w:asciiTheme="minorHAnsi" w:hAnsiTheme="minorHAnsi"/>
        </w:rPr>
        <w:t xml:space="preserve"> the </w:t>
      </w:r>
      <w:r w:rsidRPr="00403AD2">
        <w:rPr>
          <w:rStyle w:val="StyleUnderline"/>
          <w:rFonts w:asciiTheme="minorHAnsi" w:hAnsiTheme="minorHAnsi"/>
        </w:rPr>
        <w:t>abusive governments “agents” of the United States</w:t>
      </w:r>
      <w:r w:rsidRPr="00403AD2">
        <w:rPr>
          <w:rFonts w:asciiTheme="minorHAnsi" w:hAnsiTheme="minorHAnsi"/>
        </w:rPr>
        <w:t xml:space="preserve">.1 Today, </w:t>
      </w:r>
      <w:r w:rsidRPr="00403AD2">
        <w:rPr>
          <w:rStyle w:val="StyleUnderline"/>
          <w:rFonts w:asciiTheme="minorHAnsi" w:hAnsiTheme="minorHAnsi"/>
        </w:rPr>
        <w:t>our largely unfettered aid to governments</w:t>
      </w:r>
      <w:r w:rsidRPr="00403AD2">
        <w:rPr>
          <w:rFonts w:asciiTheme="minorHAnsi" w:hAnsiTheme="minorHAnsi"/>
        </w:rPr>
        <w:t xml:space="preserve"> like Egypt </w:t>
      </w:r>
      <w:r w:rsidRPr="00403AD2">
        <w:rPr>
          <w:rStyle w:val="StyleUnderline"/>
          <w:rFonts w:asciiTheme="minorHAnsi" w:hAnsiTheme="minorHAnsi"/>
        </w:rPr>
        <w:t xml:space="preserve">is seen by many in the Middle East as </w:t>
      </w:r>
      <w:r w:rsidRPr="00403AD2">
        <w:rPr>
          <w:rStyle w:val="Emphasis"/>
          <w:rFonts w:asciiTheme="minorHAnsi" w:hAnsiTheme="minorHAnsi"/>
        </w:rPr>
        <w:t>approval of their abuses</w:t>
      </w:r>
      <w:r w:rsidRPr="00403AD2">
        <w:rPr>
          <w:rStyle w:val="StyleUnderline"/>
          <w:rFonts w:asciiTheme="minorHAnsi" w:hAnsiTheme="minorHAnsi"/>
        </w:rPr>
        <w:t>.</w:t>
      </w:r>
      <w:r w:rsidRPr="00403AD2">
        <w:rPr>
          <w:rFonts w:asciiTheme="minorHAnsi" w:hAnsiTheme="minorHAnsi"/>
        </w:rPr>
        <w:t xml:space="preserve"> </w:t>
      </w:r>
    </w:p>
    <w:p w:rsidR="00F71045" w:rsidRPr="00403AD2" w:rsidRDefault="00F71045" w:rsidP="00F71045">
      <w:pPr>
        <w:rPr>
          <w:rFonts w:asciiTheme="minorHAnsi" w:hAnsiTheme="minorHAnsi"/>
        </w:rPr>
      </w:pPr>
      <w:r w:rsidRPr="00403AD2">
        <w:rPr>
          <w:rFonts w:asciiTheme="minorHAnsi" w:hAnsiTheme="minorHAnsi"/>
        </w:rPr>
        <w:t xml:space="preserve">As stated by the U.N. Office of the High Commissioner for Human Rights, </w:t>
      </w:r>
      <w:r w:rsidRPr="00403AD2">
        <w:rPr>
          <w:rStyle w:val="StyleUnderline"/>
          <w:rFonts w:asciiTheme="minorHAnsi" w:hAnsiTheme="minorHAnsi"/>
        </w:rPr>
        <w:t>“effective counter-terrorism</w:t>
      </w:r>
      <w:r w:rsidRPr="00403AD2">
        <w:rPr>
          <w:rFonts w:asciiTheme="minorHAnsi" w:hAnsiTheme="minorHAnsi"/>
        </w:rPr>
        <w:t xml:space="preserve"> measures </w:t>
      </w:r>
      <w:r w:rsidRPr="00403AD2">
        <w:rPr>
          <w:rStyle w:val="StyleUnderline"/>
          <w:rFonts w:asciiTheme="minorHAnsi" w:hAnsiTheme="minorHAnsi"/>
        </w:rPr>
        <w:t xml:space="preserve">and the protection of human rights are complementary and </w:t>
      </w:r>
      <w:r w:rsidRPr="00403AD2">
        <w:rPr>
          <w:rStyle w:val="Emphasis"/>
          <w:rFonts w:asciiTheme="minorHAnsi" w:hAnsiTheme="minorHAnsi"/>
        </w:rPr>
        <w:t>mutually reinforcing</w:t>
      </w:r>
      <w:r w:rsidRPr="00403AD2">
        <w:rPr>
          <w:rStyle w:val="StyleUnderline"/>
          <w:rFonts w:asciiTheme="minorHAnsi" w:hAnsiTheme="minorHAnsi"/>
        </w:rPr>
        <w:t xml:space="preserve"> objectives</w:t>
      </w:r>
      <w:r w:rsidRPr="00403AD2">
        <w:rPr>
          <w:rFonts w:asciiTheme="minorHAnsi" w:hAnsiTheme="minorHAnsi"/>
        </w:rPr>
        <w:t xml:space="preserve">.”2 </w:t>
      </w:r>
      <w:r w:rsidRPr="00403AD2">
        <w:rPr>
          <w:rStyle w:val="StyleUnderline"/>
          <w:rFonts w:asciiTheme="minorHAnsi" w:hAnsiTheme="minorHAnsi"/>
        </w:rPr>
        <w:t>Human rights-compliant counterterrorism addresses</w:t>
      </w:r>
      <w:r w:rsidRPr="00403AD2">
        <w:rPr>
          <w:rFonts w:asciiTheme="minorHAnsi" w:hAnsiTheme="minorHAnsi"/>
        </w:rPr>
        <w:t xml:space="preserve"> both </w:t>
      </w:r>
      <w:r w:rsidRPr="00403AD2">
        <w:rPr>
          <w:rStyle w:val="Emphasis"/>
          <w:rFonts w:asciiTheme="minorHAnsi" w:hAnsiTheme="minorHAnsi"/>
        </w:rPr>
        <w:t xml:space="preserve">the short-term threat </w:t>
      </w:r>
      <w:r w:rsidRPr="00403AD2">
        <w:rPr>
          <w:rFonts w:asciiTheme="minorHAnsi" w:hAnsiTheme="minorHAnsi"/>
        </w:rPr>
        <w:t xml:space="preserve">of terrorism </w:t>
      </w:r>
      <w:r w:rsidRPr="00403AD2">
        <w:rPr>
          <w:rStyle w:val="StyleUnderline"/>
          <w:rFonts w:asciiTheme="minorHAnsi" w:hAnsiTheme="minorHAnsi"/>
        </w:rPr>
        <w:t xml:space="preserve">and works to remedy the </w:t>
      </w:r>
      <w:r w:rsidRPr="00403AD2">
        <w:rPr>
          <w:rStyle w:val="Emphasis"/>
          <w:rFonts w:asciiTheme="minorHAnsi" w:hAnsiTheme="minorHAnsi"/>
        </w:rPr>
        <w:t>underlying conditions</w:t>
      </w:r>
      <w:r w:rsidRPr="00403AD2">
        <w:rPr>
          <w:rStyle w:val="StyleUnderline"/>
          <w:rFonts w:asciiTheme="minorHAnsi" w:hAnsiTheme="minorHAnsi"/>
        </w:rPr>
        <w:t xml:space="preserve"> that give rise to terrorism</w:t>
      </w:r>
      <w:r w:rsidRPr="00403AD2">
        <w:rPr>
          <w:rFonts w:asciiTheme="minorHAnsi" w:hAnsiTheme="minorHAnsi"/>
        </w:rPr>
        <w:t xml:space="preserve">. </w:t>
      </w:r>
    </w:p>
    <w:p w:rsidR="00F71045" w:rsidRPr="00403AD2" w:rsidRDefault="00F71045" w:rsidP="00F71045">
      <w:pPr>
        <w:rPr>
          <w:rFonts w:asciiTheme="minorHAnsi" w:hAnsiTheme="minorHAnsi"/>
        </w:rPr>
      </w:pPr>
      <w:r w:rsidRPr="00403AD2">
        <w:rPr>
          <w:rStyle w:val="StyleUnderline"/>
          <w:rFonts w:asciiTheme="minorHAnsi" w:hAnsiTheme="minorHAnsi"/>
        </w:rPr>
        <w:t>Consider Colombia</w:t>
      </w:r>
      <w:r w:rsidRPr="00403AD2">
        <w:rPr>
          <w:rFonts w:asciiTheme="minorHAnsi" w:hAnsiTheme="minorHAnsi"/>
        </w:rPr>
        <w:t xml:space="preserve">, where </w:t>
      </w:r>
      <w:r w:rsidRPr="00403AD2">
        <w:rPr>
          <w:rStyle w:val="StyleUnderline"/>
          <w:rFonts w:asciiTheme="minorHAnsi" w:hAnsiTheme="minorHAnsi"/>
        </w:rPr>
        <w:t>the Leahy Laws have resulted in an improved human rights climate</w:t>
      </w:r>
      <w:r w:rsidRPr="00403AD2">
        <w:rPr>
          <w:rFonts w:asciiTheme="minorHAnsi" w:hAnsiTheme="minorHAnsi"/>
        </w:rPr>
        <w:t xml:space="preserve"> </w:t>
      </w:r>
      <w:r w:rsidRPr="00403AD2">
        <w:rPr>
          <w:rStyle w:val="StyleUnderline"/>
          <w:rFonts w:asciiTheme="minorHAnsi" w:hAnsiTheme="minorHAnsi"/>
        </w:rPr>
        <w:t>and “gains in</w:t>
      </w:r>
      <w:r w:rsidRPr="00403AD2">
        <w:rPr>
          <w:rFonts w:asciiTheme="minorHAnsi" w:hAnsiTheme="minorHAnsi"/>
        </w:rPr>
        <w:t xml:space="preserve"> security and </w:t>
      </w:r>
      <w:r w:rsidRPr="00403AD2">
        <w:rPr>
          <w:rStyle w:val="StyleUnderline"/>
          <w:rFonts w:asciiTheme="minorHAnsi" w:hAnsiTheme="minorHAnsi"/>
        </w:rPr>
        <w:t>stability</w:t>
      </w:r>
      <w:r w:rsidRPr="00403AD2">
        <w:rPr>
          <w:rFonts w:asciiTheme="minorHAnsi" w:hAnsiTheme="minorHAnsi"/>
        </w:rPr>
        <w:t xml:space="preserve">.”3 Testifying before Congress this year, Admiral McRaven cited Colombia as the best example of a country where U.S. military assistance and training have helped reform an abusive and ineffective foreign military. Indeed, the situation in Colombia—a society plagued by government corruption and conflict between the government and a violent insurgency—reflects the challenges in many of today’s fragile states. </w:t>
      </w:r>
    </w:p>
    <w:p w:rsidR="00F71045" w:rsidRPr="00403AD2" w:rsidRDefault="00F71045" w:rsidP="00F71045">
      <w:pPr>
        <w:rPr>
          <w:rFonts w:asciiTheme="minorHAnsi" w:hAnsiTheme="minorHAnsi"/>
        </w:rPr>
      </w:pPr>
      <w:r w:rsidRPr="00403AD2">
        <w:rPr>
          <w:rFonts w:asciiTheme="minorHAnsi" w:hAnsiTheme="minorHAnsi"/>
        </w:rPr>
        <w:t>The U.S. Embassy in Bogotá has fully embraced the Leahy Laws, with two full-time staff positions dedicated to vetting 30,000 to 35,000 individuals annually.4 None of this was easy, and Leahy vetting is not a panacea. But a decade of effort and targeted aid have spurred improvements as the Colombian Government continues to take action against many violators of human rights.5</w:t>
      </w:r>
    </w:p>
    <w:p w:rsidR="00F71045" w:rsidRPr="00403AD2" w:rsidRDefault="00F71045" w:rsidP="00F71045">
      <w:pPr>
        <w:rPr>
          <w:rStyle w:val="StyleUnderline"/>
          <w:rFonts w:asciiTheme="minorHAnsi" w:hAnsiTheme="minorHAnsi"/>
        </w:rPr>
      </w:pPr>
      <w:r w:rsidRPr="00403AD2">
        <w:rPr>
          <w:rStyle w:val="StyleUnderline"/>
          <w:rFonts w:asciiTheme="minorHAnsi" w:hAnsiTheme="minorHAnsi"/>
        </w:rPr>
        <w:t xml:space="preserve">The Leahy Law is Not an Obstacle to Pursuing our Security Goals </w:t>
      </w:r>
    </w:p>
    <w:p w:rsidR="00F71045" w:rsidRPr="00403AD2" w:rsidRDefault="00F71045" w:rsidP="00F71045">
      <w:pPr>
        <w:rPr>
          <w:rStyle w:val="StyleUnderline"/>
          <w:rFonts w:asciiTheme="minorHAnsi" w:hAnsiTheme="minorHAnsi"/>
        </w:rPr>
      </w:pPr>
      <w:r w:rsidRPr="00403AD2">
        <w:rPr>
          <w:rStyle w:val="StyleUnderline"/>
          <w:rFonts w:asciiTheme="minorHAnsi" w:hAnsiTheme="minorHAnsi"/>
        </w:rPr>
        <w:lastRenderedPageBreak/>
        <w:t>Some</w:t>
      </w:r>
      <w:r w:rsidRPr="00403AD2">
        <w:rPr>
          <w:rFonts w:asciiTheme="minorHAnsi" w:hAnsiTheme="minorHAnsi"/>
        </w:rPr>
        <w:t>—including in the military and the Congress—</w:t>
      </w:r>
      <w:r w:rsidRPr="00403AD2">
        <w:rPr>
          <w:rStyle w:val="StyleUnderline"/>
          <w:rFonts w:asciiTheme="minorHAnsi" w:hAnsiTheme="minorHAnsi"/>
        </w:rPr>
        <w:t>have expressed concerns that the Leahy Laws create an obstacle to our security goals</w:t>
      </w:r>
      <w:r w:rsidRPr="00403AD2">
        <w:rPr>
          <w:rFonts w:asciiTheme="minorHAnsi" w:hAnsiTheme="minorHAnsi"/>
        </w:rPr>
        <w:t xml:space="preserve"> because they bar the United States from equipping security forces on the frontlines of conflicts, such as in Nigeria. The logic behind this position is that in some conflicts there are no good options, </w:t>
      </w:r>
      <w:r w:rsidRPr="00403AD2">
        <w:rPr>
          <w:rStyle w:val="StyleUnderline"/>
          <w:rFonts w:asciiTheme="minorHAnsi" w:hAnsiTheme="minorHAnsi"/>
        </w:rPr>
        <w:t>and that</w:t>
      </w:r>
      <w:r w:rsidRPr="00403AD2">
        <w:rPr>
          <w:rFonts w:asciiTheme="minorHAnsi" w:hAnsiTheme="minorHAnsi"/>
        </w:rPr>
        <w:t xml:space="preserve">, in service of a larger objective against a bigger threat, </w:t>
      </w:r>
      <w:r w:rsidRPr="00403AD2">
        <w:rPr>
          <w:rStyle w:val="StyleUnderline"/>
          <w:rFonts w:asciiTheme="minorHAnsi" w:hAnsiTheme="minorHAnsi"/>
        </w:rPr>
        <w:t xml:space="preserve">the United States may need to tolerate units that have committed abuses. </w:t>
      </w:r>
    </w:p>
    <w:p w:rsidR="00F71045" w:rsidRPr="00403AD2" w:rsidRDefault="00F71045" w:rsidP="00F71045">
      <w:pPr>
        <w:rPr>
          <w:rStyle w:val="StyleUnderline"/>
          <w:rFonts w:asciiTheme="minorHAnsi" w:hAnsiTheme="minorHAnsi"/>
        </w:rPr>
      </w:pPr>
      <w:r w:rsidRPr="00403AD2">
        <w:rPr>
          <w:rFonts w:asciiTheme="minorHAnsi" w:hAnsiTheme="minorHAnsi"/>
        </w:rPr>
        <w:t xml:space="preserve">With all due respect, Mr. Chairman, </w:t>
      </w:r>
      <w:r w:rsidRPr="00403AD2">
        <w:rPr>
          <w:rStyle w:val="StyleUnderline"/>
          <w:rFonts w:asciiTheme="minorHAnsi" w:hAnsiTheme="minorHAnsi"/>
        </w:rPr>
        <w:t>this argument is wrong</w:t>
      </w:r>
      <w:r w:rsidRPr="00403AD2">
        <w:rPr>
          <w:rFonts w:asciiTheme="minorHAnsi" w:hAnsiTheme="minorHAnsi"/>
        </w:rPr>
        <w:t xml:space="preserve">. </w:t>
      </w:r>
      <w:r w:rsidRPr="00403AD2">
        <w:rPr>
          <w:rStyle w:val="Emphasis"/>
          <w:rFonts w:asciiTheme="minorHAnsi" w:hAnsiTheme="minorHAnsi"/>
        </w:rPr>
        <w:t>Let’s not conflate the need to work with governments and militaries that have questionable human rights records with what the Leahy Law is intended to prevent.</w:t>
      </w:r>
      <w:r w:rsidRPr="00403AD2">
        <w:rPr>
          <w:rFonts w:asciiTheme="minorHAnsi" w:hAnsiTheme="minorHAnsi"/>
        </w:rPr>
        <w:t xml:space="preserve"> No matter what lens you view it through, </w:t>
      </w:r>
      <w:r w:rsidRPr="00403AD2">
        <w:rPr>
          <w:rStyle w:val="StyleUnderline"/>
          <w:rFonts w:asciiTheme="minorHAnsi" w:hAnsiTheme="minorHAnsi"/>
        </w:rPr>
        <w:t>it is never in America’s interest to arm or train or partner with</w:t>
      </w:r>
      <w:r w:rsidRPr="00403AD2">
        <w:rPr>
          <w:rFonts w:asciiTheme="minorHAnsi" w:hAnsiTheme="minorHAnsi"/>
        </w:rPr>
        <w:t xml:space="preserve"> individuals or </w:t>
      </w:r>
      <w:r w:rsidRPr="00403AD2">
        <w:rPr>
          <w:rStyle w:val="StyleUnderline"/>
          <w:rFonts w:asciiTheme="minorHAnsi" w:hAnsiTheme="minorHAnsi"/>
        </w:rPr>
        <w:t>units</w:t>
      </w:r>
      <w:r w:rsidRPr="00403AD2">
        <w:rPr>
          <w:rFonts w:asciiTheme="minorHAnsi" w:hAnsiTheme="minorHAnsi"/>
        </w:rPr>
        <w:t xml:space="preserve"> that are credibly </w:t>
      </w:r>
      <w:r w:rsidRPr="00403AD2">
        <w:rPr>
          <w:rStyle w:val="StyleUnderline"/>
          <w:rFonts w:asciiTheme="minorHAnsi" w:hAnsiTheme="minorHAnsi"/>
        </w:rPr>
        <w:t xml:space="preserve">believed to have committed torture, rape, or other such heinous crimes. </w:t>
      </w:r>
    </w:p>
    <w:p w:rsidR="00F71045" w:rsidRPr="00403AD2" w:rsidRDefault="00F71045" w:rsidP="00F71045">
      <w:pPr>
        <w:rPr>
          <w:rFonts w:asciiTheme="minorHAnsi" w:hAnsiTheme="minorHAnsi"/>
        </w:rPr>
      </w:pPr>
      <w:r w:rsidRPr="00403AD2">
        <w:rPr>
          <w:rStyle w:val="Emphasis"/>
          <w:rFonts w:asciiTheme="minorHAnsi" w:hAnsiTheme="minorHAnsi"/>
        </w:rPr>
        <w:t>The problem isn’t the Leahy Laws</w:t>
      </w:r>
      <w:r w:rsidRPr="00403AD2">
        <w:rPr>
          <w:rStyle w:val="StyleUnderline"/>
          <w:rFonts w:asciiTheme="minorHAnsi" w:hAnsiTheme="minorHAnsi"/>
        </w:rPr>
        <w:t xml:space="preserve">: the problem is security units that </w:t>
      </w:r>
      <w:r w:rsidRPr="00403AD2">
        <w:rPr>
          <w:rStyle w:val="Emphasis"/>
          <w:rFonts w:asciiTheme="minorHAnsi" w:hAnsiTheme="minorHAnsi"/>
        </w:rPr>
        <w:t>perpetrate and tolerate abuse</w:t>
      </w:r>
      <w:r w:rsidRPr="00403AD2">
        <w:rPr>
          <w:rFonts w:asciiTheme="minorHAnsi" w:hAnsiTheme="minorHAnsi"/>
        </w:rPr>
        <w:t xml:space="preserve">. </w:t>
      </w:r>
      <w:r w:rsidRPr="00D60C9A">
        <w:rPr>
          <w:rStyle w:val="Emphasis"/>
        </w:rPr>
        <w:t>Human rights vetting is the tripwire that enables us to avoid arming them</w:t>
      </w:r>
      <w:r w:rsidRPr="00403AD2">
        <w:rPr>
          <w:rFonts w:asciiTheme="minorHAnsi" w:hAnsiTheme="minorHAnsi"/>
        </w:rPr>
        <w:t>, training them, and—ultimately—</w:t>
      </w:r>
      <w:r w:rsidRPr="00D60C9A">
        <w:rPr>
          <w:rStyle w:val="Emphasis"/>
        </w:rPr>
        <w:t>undermining our strategic objectives</w:t>
      </w:r>
      <w:r w:rsidRPr="00403AD2">
        <w:rPr>
          <w:rFonts w:asciiTheme="minorHAnsi" w:hAnsiTheme="minorHAnsi"/>
        </w:rPr>
        <w:t xml:space="preserve">. </w:t>
      </w:r>
      <w:r w:rsidRPr="00403AD2">
        <w:rPr>
          <w:rStyle w:val="StyleUnderline"/>
          <w:rFonts w:asciiTheme="minorHAnsi" w:hAnsiTheme="minorHAnsi"/>
        </w:rPr>
        <w:t xml:space="preserve">To blame human rights vetting is to </w:t>
      </w:r>
      <w:r w:rsidRPr="00403AD2">
        <w:rPr>
          <w:rStyle w:val="Emphasis"/>
          <w:rFonts w:asciiTheme="minorHAnsi" w:hAnsiTheme="minorHAnsi"/>
        </w:rPr>
        <w:t>blame the messenger</w:t>
      </w:r>
      <w:r w:rsidRPr="00403AD2">
        <w:rPr>
          <w:rStyle w:val="StyleUnderline"/>
          <w:rFonts w:asciiTheme="minorHAnsi" w:hAnsiTheme="minorHAnsi"/>
        </w:rPr>
        <w:t xml:space="preserve"> of bad—and essential—news.</w:t>
      </w:r>
      <w:r w:rsidRPr="00403AD2">
        <w:rPr>
          <w:rFonts w:asciiTheme="minorHAnsi" w:hAnsiTheme="minorHAnsi"/>
        </w:rPr>
        <w:t xml:space="preserve"> </w:t>
      </w:r>
      <w:r w:rsidRPr="00403AD2">
        <w:rPr>
          <w:rStyle w:val="StyleUnderline"/>
          <w:rFonts w:asciiTheme="minorHAnsi" w:hAnsiTheme="minorHAnsi"/>
        </w:rPr>
        <w:t>The United States needs to know when security forces</w:t>
      </w:r>
      <w:r w:rsidRPr="00403AD2">
        <w:rPr>
          <w:rFonts w:asciiTheme="minorHAnsi" w:hAnsiTheme="minorHAnsi"/>
        </w:rPr>
        <w:t xml:space="preserve">, because of their human rights records, </w:t>
      </w:r>
      <w:r w:rsidRPr="00403AD2">
        <w:rPr>
          <w:rStyle w:val="StyleUnderline"/>
          <w:rFonts w:asciiTheme="minorHAnsi" w:hAnsiTheme="minorHAnsi"/>
        </w:rPr>
        <w:t>do not have the trust of their own population.</w:t>
      </w:r>
      <w:r w:rsidRPr="00403AD2">
        <w:rPr>
          <w:rFonts w:asciiTheme="minorHAnsi" w:hAnsiTheme="minorHAnsi"/>
        </w:rPr>
        <w:t xml:space="preserve"> In the case of Nigeria, the abuses of some in the security forces have helped fuel the growth of Boko Haram. </w:t>
      </w:r>
    </w:p>
    <w:p w:rsidR="00F71045" w:rsidRPr="00403AD2" w:rsidRDefault="00F71045" w:rsidP="00F71045">
      <w:pPr>
        <w:rPr>
          <w:rFonts w:asciiTheme="minorHAnsi" w:hAnsiTheme="minorHAnsi"/>
        </w:rPr>
      </w:pPr>
      <w:r w:rsidRPr="00403AD2">
        <w:rPr>
          <w:rFonts w:asciiTheme="minorHAnsi" w:hAnsiTheme="minorHAnsi"/>
        </w:rPr>
        <w:t xml:space="preserve">In addition, as far as I understand from the State Department and well-placed Members of Congress, the </w:t>
      </w:r>
      <w:r w:rsidRPr="00403AD2">
        <w:rPr>
          <w:rStyle w:val="Emphasis"/>
          <w:rFonts w:asciiTheme="minorHAnsi" w:hAnsiTheme="minorHAnsi"/>
        </w:rPr>
        <w:t>Leahy Laws have never prevented the U</w:t>
      </w:r>
      <w:r w:rsidRPr="003A2CB5">
        <w:t xml:space="preserve">nited </w:t>
      </w:r>
      <w:r w:rsidRPr="00403AD2">
        <w:rPr>
          <w:rStyle w:val="Emphasis"/>
          <w:rFonts w:asciiTheme="minorHAnsi" w:hAnsiTheme="minorHAnsi"/>
        </w:rPr>
        <w:t>S</w:t>
      </w:r>
      <w:r w:rsidRPr="003A2CB5">
        <w:t xml:space="preserve">tates </w:t>
      </w:r>
      <w:r w:rsidRPr="00403AD2">
        <w:rPr>
          <w:rStyle w:val="Emphasis"/>
          <w:rFonts w:asciiTheme="minorHAnsi" w:hAnsiTheme="minorHAnsi"/>
        </w:rPr>
        <w:t>from engaging in an essential operation</w:t>
      </w:r>
      <w:r w:rsidRPr="00403AD2">
        <w:rPr>
          <w:rFonts w:asciiTheme="minorHAnsi" w:hAnsiTheme="minorHAnsi"/>
        </w:rPr>
        <w:t xml:space="preserve">. </w:t>
      </w:r>
      <w:r w:rsidRPr="003A2CB5">
        <w:rPr>
          <w:rStyle w:val="Emphasis"/>
        </w:rPr>
        <w:t>There has always been a more reliable, rights-respecting alternative.</w:t>
      </w:r>
      <w:r w:rsidRPr="00403AD2">
        <w:rPr>
          <w:rFonts w:asciiTheme="minorHAnsi" w:hAnsiTheme="minorHAnsi"/>
        </w:rPr>
        <w:t xml:space="preserve"> </w:t>
      </w:r>
    </w:p>
    <w:p w:rsidR="00F71045" w:rsidRPr="00403AD2" w:rsidRDefault="00F71045" w:rsidP="00F71045">
      <w:pPr>
        <w:rPr>
          <w:rStyle w:val="StyleUnderline"/>
          <w:rFonts w:asciiTheme="minorHAnsi" w:hAnsiTheme="minorHAnsi"/>
        </w:rPr>
      </w:pPr>
      <w:r w:rsidRPr="00403AD2">
        <w:rPr>
          <w:rFonts w:asciiTheme="minorHAnsi" w:hAnsiTheme="minorHAnsi"/>
        </w:rPr>
        <w:t xml:space="preserve">I also understand your credible concern, Mr. Chairman, that the Leahy Laws may end up wrongfully disqualify eligible soldiers—good people who share our goals and seek our support. Such individuals should not be covered under Leahy, and in fact, </w:t>
      </w:r>
      <w:r w:rsidRPr="00403AD2">
        <w:rPr>
          <w:rStyle w:val="StyleUnderline"/>
          <w:rFonts w:asciiTheme="minorHAnsi" w:hAnsiTheme="minorHAnsi"/>
        </w:rPr>
        <w:t xml:space="preserve">it is not uncommon for a </w:t>
      </w:r>
      <w:r w:rsidRPr="00403AD2">
        <w:rPr>
          <w:rStyle w:val="Emphasis"/>
          <w:rFonts w:asciiTheme="minorHAnsi" w:hAnsiTheme="minorHAnsi"/>
        </w:rPr>
        <w:t>new unit to be created</w:t>
      </w:r>
      <w:r w:rsidRPr="00403AD2">
        <w:rPr>
          <w:rStyle w:val="StyleUnderline"/>
          <w:rFonts w:asciiTheme="minorHAnsi" w:hAnsiTheme="minorHAnsi"/>
        </w:rPr>
        <w:t xml:space="preserve"> with the sole purpose of excluding abusers</w:t>
      </w:r>
      <w:r w:rsidRPr="00403AD2">
        <w:rPr>
          <w:rFonts w:asciiTheme="minorHAnsi" w:hAnsiTheme="minorHAnsi"/>
        </w:rPr>
        <w:t xml:space="preserve">. Not only </w:t>
      </w:r>
      <w:r w:rsidRPr="00403AD2">
        <w:rPr>
          <w:rStyle w:val="StyleUnderline"/>
          <w:rFonts w:asciiTheme="minorHAnsi" w:hAnsiTheme="minorHAnsi"/>
        </w:rPr>
        <w:t xml:space="preserve">should we cooperate with soldiers who share our goals, we should also be working with them to </w:t>
      </w:r>
      <w:r w:rsidRPr="00403AD2">
        <w:rPr>
          <w:rStyle w:val="Emphasis"/>
          <w:rFonts w:asciiTheme="minorHAnsi" w:hAnsiTheme="minorHAnsi"/>
        </w:rPr>
        <w:t>demand accountability</w:t>
      </w:r>
      <w:r w:rsidRPr="00403AD2">
        <w:rPr>
          <w:rStyle w:val="StyleUnderline"/>
          <w:rFonts w:asciiTheme="minorHAnsi" w:hAnsiTheme="minorHAnsi"/>
        </w:rPr>
        <w:t xml:space="preserve"> for those accused of crimes. </w:t>
      </w:r>
    </w:p>
    <w:p w:rsidR="00F71045" w:rsidRPr="00403AD2" w:rsidRDefault="00F71045" w:rsidP="00F71045">
      <w:pPr>
        <w:rPr>
          <w:rStyle w:val="Emphasis"/>
          <w:rFonts w:asciiTheme="minorHAnsi" w:hAnsiTheme="minorHAnsi"/>
        </w:rPr>
      </w:pPr>
      <w:r w:rsidRPr="00403AD2">
        <w:rPr>
          <w:rFonts w:asciiTheme="minorHAnsi" w:hAnsiTheme="minorHAnsi"/>
        </w:rPr>
        <w:t xml:space="preserve">I suspect that </w:t>
      </w:r>
      <w:r w:rsidRPr="00403AD2">
        <w:rPr>
          <w:rStyle w:val="StyleUnderline"/>
          <w:rFonts w:asciiTheme="minorHAnsi" w:hAnsiTheme="minorHAnsi"/>
        </w:rPr>
        <w:t>the belief</w:t>
      </w:r>
      <w:r w:rsidRPr="00403AD2">
        <w:rPr>
          <w:rFonts w:asciiTheme="minorHAnsi" w:hAnsiTheme="minorHAnsi"/>
        </w:rPr>
        <w:t xml:space="preserve"> in some quarters </w:t>
      </w:r>
      <w:r w:rsidRPr="00403AD2">
        <w:rPr>
          <w:rStyle w:val="StyleUnderline"/>
          <w:rFonts w:asciiTheme="minorHAnsi" w:hAnsiTheme="minorHAnsi"/>
        </w:rPr>
        <w:t>that human rights vetting is a hindrance</w:t>
      </w:r>
      <w:r w:rsidRPr="00403AD2">
        <w:rPr>
          <w:rFonts w:asciiTheme="minorHAnsi" w:hAnsiTheme="minorHAnsi"/>
        </w:rPr>
        <w:t xml:space="preserve"> rather than a help in the country’s battle against terrorism and other security threats </w:t>
      </w:r>
      <w:r w:rsidRPr="00403AD2">
        <w:rPr>
          <w:rStyle w:val="StyleUnderline"/>
          <w:rFonts w:asciiTheme="minorHAnsi" w:hAnsiTheme="minorHAnsi"/>
        </w:rPr>
        <w:t xml:space="preserve">grows out </w:t>
      </w:r>
      <w:r w:rsidRPr="00703065">
        <w:rPr>
          <w:rStyle w:val="StyleUnderline"/>
        </w:rPr>
        <w:t>of a failure to recognize its value</w:t>
      </w:r>
      <w:r w:rsidRPr="00403AD2">
        <w:rPr>
          <w:rFonts w:asciiTheme="minorHAnsi" w:hAnsiTheme="minorHAnsi"/>
        </w:rPr>
        <w:t xml:space="preserve">. </w:t>
      </w:r>
      <w:r w:rsidRPr="00403AD2">
        <w:rPr>
          <w:rStyle w:val="StyleUnderline"/>
          <w:rFonts w:asciiTheme="minorHAnsi" w:hAnsiTheme="minorHAnsi"/>
        </w:rPr>
        <w:t>In the face of danger, the big picture gets lost</w:t>
      </w:r>
      <w:r w:rsidRPr="00403AD2">
        <w:rPr>
          <w:rFonts w:asciiTheme="minorHAnsi" w:hAnsiTheme="minorHAnsi"/>
        </w:rPr>
        <w:t xml:space="preserve">, and human rights </w:t>
      </w:r>
      <w:r w:rsidRPr="00403AD2">
        <w:rPr>
          <w:rStyle w:val="StyleUnderline"/>
          <w:rFonts w:asciiTheme="minorHAnsi" w:hAnsiTheme="minorHAnsi"/>
        </w:rPr>
        <w:t>vetting comes to seem like do-goodism that can be disregarded</w:t>
      </w:r>
      <w:r w:rsidRPr="00403AD2">
        <w:rPr>
          <w:rFonts w:asciiTheme="minorHAnsi" w:hAnsiTheme="minorHAnsi"/>
        </w:rPr>
        <w:t xml:space="preserve"> in the interest of national security. But </w:t>
      </w:r>
      <w:r w:rsidRPr="00D867C8">
        <w:rPr>
          <w:rStyle w:val="StyleUnderline"/>
        </w:rPr>
        <w:t>we should reject the temptation to cut moral and legal corners</w:t>
      </w:r>
      <w:r w:rsidRPr="00403AD2">
        <w:rPr>
          <w:rFonts w:asciiTheme="minorHAnsi" w:hAnsiTheme="minorHAnsi"/>
        </w:rPr>
        <w:t xml:space="preserve">. The </w:t>
      </w:r>
      <w:r w:rsidRPr="00403AD2">
        <w:rPr>
          <w:rStyle w:val="StyleUnderline"/>
          <w:rFonts w:asciiTheme="minorHAnsi" w:hAnsiTheme="minorHAnsi"/>
        </w:rPr>
        <w:t>Leahy Laws derive from the bipartisan commitment to our country’s ideals</w:t>
      </w:r>
      <w:r w:rsidRPr="00403AD2">
        <w:rPr>
          <w:rFonts w:asciiTheme="minorHAnsi" w:hAnsiTheme="minorHAnsi"/>
        </w:rPr>
        <w:t xml:space="preserve">. We need to remember that </w:t>
      </w:r>
      <w:r w:rsidRPr="00403AD2">
        <w:rPr>
          <w:rStyle w:val="StyleUnderline"/>
          <w:rFonts w:asciiTheme="minorHAnsi" w:hAnsiTheme="minorHAnsi"/>
        </w:rPr>
        <w:t>those ideals are a vital national security asset</w:t>
      </w:r>
      <w:r w:rsidRPr="00403AD2">
        <w:rPr>
          <w:rFonts w:asciiTheme="minorHAnsi" w:hAnsiTheme="minorHAnsi"/>
        </w:rPr>
        <w:t xml:space="preserve">, and that </w:t>
      </w:r>
      <w:r w:rsidRPr="00403AD2">
        <w:rPr>
          <w:rStyle w:val="StyleUnderline"/>
          <w:rFonts w:asciiTheme="minorHAnsi" w:hAnsiTheme="minorHAnsi"/>
        </w:rPr>
        <w:t xml:space="preserve">when we ally ourselves with those who undermine human </w:t>
      </w:r>
      <w:r w:rsidRPr="00BB1811">
        <w:rPr>
          <w:rStyle w:val="StyleUnderline"/>
        </w:rPr>
        <w:t>rights, we endanger ourselves</w:t>
      </w:r>
      <w:r w:rsidRPr="00BB1811">
        <w:t xml:space="preserve">. </w:t>
      </w:r>
    </w:p>
    <w:p w:rsidR="00F71045" w:rsidRPr="00403AD2" w:rsidRDefault="00F71045" w:rsidP="00176200">
      <w:pPr>
        <w:rPr>
          <w:rFonts w:asciiTheme="minorHAnsi" w:hAnsiTheme="minorHAnsi"/>
        </w:rPr>
      </w:pPr>
    </w:p>
    <w:p w:rsidR="000C7FB6" w:rsidRPr="00403AD2" w:rsidRDefault="000C7FB6" w:rsidP="000C7FB6">
      <w:pPr>
        <w:pStyle w:val="Heading4"/>
        <w:rPr>
          <w:rFonts w:asciiTheme="minorHAnsi" w:hAnsiTheme="minorHAnsi"/>
        </w:rPr>
      </w:pPr>
      <w:r w:rsidRPr="00403AD2">
        <w:rPr>
          <w:rFonts w:asciiTheme="minorHAnsi" w:hAnsiTheme="minorHAnsi"/>
        </w:rPr>
        <w:t xml:space="preserve">The plan would </w:t>
      </w:r>
      <w:r w:rsidR="00A4188B" w:rsidRPr="00403AD2">
        <w:rPr>
          <w:rFonts w:asciiTheme="minorHAnsi" w:hAnsiTheme="minorHAnsi"/>
        </w:rPr>
        <w:t>ensure the</w:t>
      </w:r>
      <w:r w:rsidRPr="00403AD2">
        <w:rPr>
          <w:rFonts w:asciiTheme="minorHAnsi" w:hAnsiTheme="minorHAnsi"/>
        </w:rPr>
        <w:t xml:space="preserve"> effective execution of Leahy Laws</w:t>
      </w:r>
    </w:p>
    <w:p w:rsidR="000C7FB6" w:rsidRPr="00403AD2" w:rsidRDefault="000C7FB6" w:rsidP="000C7FB6">
      <w:pPr>
        <w:rPr>
          <w:rFonts w:asciiTheme="minorHAnsi" w:hAnsiTheme="minorHAnsi"/>
        </w:rPr>
      </w:pPr>
      <w:r w:rsidRPr="00403AD2">
        <w:rPr>
          <w:rStyle w:val="Style13ptBold"/>
          <w:rFonts w:asciiTheme="minorHAnsi" w:hAnsiTheme="minorHAnsi"/>
        </w:rPr>
        <w:t>Leonard, 17</w:t>
      </w:r>
      <w:r w:rsidRPr="00403AD2">
        <w:rPr>
          <w:rFonts w:asciiTheme="minorHAnsi" w:hAnsiTheme="minorHAnsi"/>
        </w:rPr>
        <w:t xml:space="preserve"> --- Lieutenant Colonel in the U.S. Army with over 21 years of service as an Infantry and Foreign Area Officer (6/29/17, Andrew M., “Getting the Leahy Law Right; How to Improve U.S. Funding of Foreign Forces,” </w:t>
      </w:r>
      <w:hyperlink r:id="rId300" w:tgtFrame="_blank" w:history="1">
        <w:r w:rsidRPr="00403AD2">
          <w:rPr>
            <w:rStyle w:val="Hyperlink"/>
            <w:rFonts w:asciiTheme="minorHAnsi" w:hAnsiTheme="minorHAnsi"/>
          </w:rPr>
          <w:t>https://www.foreignaffairs.com/articles/2017-06-29/getting-leahy-law-right</w:t>
        </w:r>
      </w:hyperlink>
      <w:r w:rsidRPr="00403AD2">
        <w:rPr>
          <w:rFonts w:asciiTheme="minorHAnsi" w:hAnsiTheme="minorHAnsi"/>
        </w:rPr>
        <w:t>, accessed on 6/21/19, JMP)</w:t>
      </w:r>
    </w:p>
    <w:p w:rsidR="000C7FB6" w:rsidRPr="00403AD2" w:rsidRDefault="000C7FB6" w:rsidP="000C7FB6">
      <w:pPr>
        <w:rPr>
          <w:rFonts w:asciiTheme="minorHAnsi" w:hAnsiTheme="minorHAnsi"/>
        </w:rPr>
      </w:pPr>
      <w:r w:rsidRPr="00403AD2">
        <w:rPr>
          <w:rStyle w:val="StyleUnderline"/>
          <w:rFonts w:asciiTheme="minorHAnsi" w:hAnsiTheme="minorHAnsi"/>
        </w:rPr>
        <w:t>The protection of human rights has long been a core component of global security.</w:t>
      </w:r>
      <w:r w:rsidRPr="00403AD2">
        <w:rPr>
          <w:rFonts w:asciiTheme="minorHAnsi" w:hAnsiTheme="minorHAnsi"/>
        </w:rPr>
        <w:t xml:space="preserve"> In advancing this principle, the United States has sought to limit security cooperation with foreign security forces that violate human rights and in 1997 passed legislation to prevent the State and Defense Departments from </w:t>
      </w:r>
      <w:r w:rsidRPr="00403AD2">
        <w:rPr>
          <w:rFonts w:asciiTheme="minorHAnsi" w:hAnsiTheme="minorHAnsi"/>
        </w:rPr>
        <w:lastRenderedPageBreak/>
        <w:t xml:space="preserve">using taxpayer money to provide training and equipment to foreign security forces that commit gross violations of human rights. </w:t>
      </w:r>
      <w:r w:rsidRPr="00403AD2">
        <w:rPr>
          <w:rStyle w:val="StyleUnderline"/>
          <w:rFonts w:asciiTheme="minorHAnsi" w:hAnsiTheme="minorHAnsi"/>
        </w:rPr>
        <w:t>The Leahy laws</w:t>
      </w:r>
      <w:r w:rsidRPr="00403AD2">
        <w:rPr>
          <w:rFonts w:asciiTheme="minorHAnsi" w:hAnsiTheme="minorHAnsi"/>
        </w:rPr>
        <w:t xml:space="preserve">, as they are known, </w:t>
      </w:r>
      <w:r w:rsidRPr="00403AD2">
        <w:rPr>
          <w:rStyle w:val="StyleUnderline"/>
          <w:rFonts w:asciiTheme="minorHAnsi" w:hAnsiTheme="minorHAnsi"/>
        </w:rPr>
        <w:t>contain two provisions: one restricts funds and an exception allows for the resumption of funds if a foreign government is taking measures to bring violators to justice.</w:t>
      </w:r>
    </w:p>
    <w:p w:rsidR="000C7FB6" w:rsidRPr="00403AD2" w:rsidRDefault="000C7FB6" w:rsidP="000C7FB6">
      <w:pPr>
        <w:rPr>
          <w:rFonts w:asciiTheme="minorHAnsi" w:hAnsiTheme="minorHAnsi"/>
        </w:rPr>
      </w:pPr>
      <w:r w:rsidRPr="00403AD2">
        <w:rPr>
          <w:rFonts w:asciiTheme="minorHAnsi" w:hAnsiTheme="minorHAnsi"/>
        </w:rPr>
        <w:t xml:space="preserve">Over time, in an effort to comply with the laws, the State and Defense Departments have suspended U.S. cooperation with foreign security forces when credible information of violations were found. But counter to the laws and their intent, once cooperation was terminated, there was no remediation mechanism through which foreign security forces could regain favorable status. It became common to say that once a unit was on the “withheld” list, it would remain there forever. Discussing individual cases with foreign governments was not always encouraged; it was sometimes expressly prohibited, to the detriment of foreign relations. In one particular instance, after a foreign government repeatedly attempted to obtain more information on why it had been defunded, it began canceling some joint military engagements with the United States. Human rights became more or less a forbidden topic of discussion with some countries, and the military-to-military and broader government-to-government relationships became strained. </w:t>
      </w:r>
    </w:p>
    <w:p w:rsidR="000C7FB6" w:rsidRPr="00403AD2" w:rsidRDefault="000C7FB6" w:rsidP="000C7FB6">
      <w:pPr>
        <w:rPr>
          <w:rFonts w:asciiTheme="minorHAnsi" w:hAnsiTheme="minorHAnsi"/>
        </w:rPr>
      </w:pPr>
      <w:r w:rsidRPr="00403AD2">
        <w:rPr>
          <w:rFonts w:asciiTheme="minorHAnsi" w:hAnsiTheme="minorHAnsi"/>
        </w:rPr>
        <w:t xml:space="preserve">In the summer of 2013, a small group of U.S. military officers and Defense Department civilians decided to independently analyze the case files of some foreign military units whose funding had been halted. Their findings revealed considerable variance in how the Leahy laws were implemented. In some cases, the State and Defense Departments cut off funds to the wrong unit. In others, the information or sources that led to the allegation were questionable or unverifiable. And in still others, when a violation had occurred and the foreign government had brought the case to trial with convictions, U.S. funding remained restricted. Years of ineffective implementation of the Leahy laws led to a sizable list of barred units that could not receive training. To illustrate the extent of the problem, in one country alone, the State and Defense Departments erroneously denied funding to more than 40 security force units, which equaled roughly 15 percent of that country’s military forces. </w:t>
      </w:r>
    </w:p>
    <w:p w:rsidR="000C7FB6" w:rsidRPr="00403AD2" w:rsidRDefault="000C7FB6" w:rsidP="000C7FB6">
      <w:pPr>
        <w:rPr>
          <w:rFonts w:asciiTheme="minorHAnsi" w:hAnsiTheme="minorHAnsi"/>
        </w:rPr>
      </w:pPr>
      <w:r w:rsidRPr="00403AD2">
        <w:rPr>
          <w:rFonts w:asciiTheme="minorHAnsi" w:hAnsiTheme="minorHAnsi"/>
        </w:rPr>
        <w:t>The Defense Department team conducting this research focused much of its attention on cases where foreign governments had taken judicial action in response to human rights violations. The Leahy laws permit the State and Defense Departments to resume cooperative activities with the security force units in question once certain measures have been taken against perpetrators, such as judicial action. But for decades, no policy or procedures existed to implement this part of the law. After a year and a half of research, meetings, dialogue with foreign nations, and political wrangling in Washington, the State and Defense Departments issued a joint policy guidance that addressed the remediation of defunded foreign security force units, in compliance with the Leahy laws. The new policy was signed and published in February 2015. In order to resume U.S. funding, the policy requires State and Defense Department personnel to document that the foreign government has completed a credible investigation, judicial or administrative review, and, if warranted, judicial or administrative action in response to a gross violation of human rights. Later that year, for the first time, the State and Defense Departments restored funding to three units, each from three separate countries. To date, the Defense Department has resumed security cooperation funding to a total of seven foreign security force units under the remediation provision of the Leahy laws.</w:t>
      </w:r>
    </w:p>
    <w:p w:rsidR="000C7FB6" w:rsidRPr="00403AD2" w:rsidRDefault="000C7FB6" w:rsidP="000C7FB6">
      <w:pPr>
        <w:rPr>
          <w:rFonts w:asciiTheme="minorHAnsi" w:hAnsiTheme="minorHAnsi"/>
        </w:rPr>
      </w:pPr>
      <w:r w:rsidRPr="00403AD2">
        <w:rPr>
          <w:rFonts w:asciiTheme="minorHAnsi" w:hAnsiTheme="minorHAnsi"/>
        </w:rPr>
        <w:t xml:space="preserve">Nonetheless, </w:t>
      </w:r>
      <w:r w:rsidRPr="00403AD2">
        <w:rPr>
          <w:rStyle w:val="StyleUnderline"/>
          <w:rFonts w:asciiTheme="minorHAnsi" w:hAnsiTheme="minorHAnsi"/>
        </w:rPr>
        <w:t xml:space="preserve">implementation of the new joint State and Defense Department remediation policy, as well as broader human rights vetting procedures, remains uneven. Many officials at both departments </w:t>
      </w:r>
      <w:r w:rsidRPr="00403AD2">
        <w:rPr>
          <w:rStyle w:val="StyleUnderline"/>
          <w:rFonts w:asciiTheme="minorHAnsi" w:hAnsiTheme="minorHAnsi"/>
        </w:rPr>
        <w:lastRenderedPageBreak/>
        <w:t>are unaware of the new policy, and many do not know how to use it. Neither department offers training on how to use remediation as an effective foreign policy tool. Unless the new policy is fully understood and incorporated into standard procedures at both departments, the old problems will persist.</w:t>
      </w:r>
      <w:r w:rsidRPr="00403AD2">
        <w:rPr>
          <w:rFonts w:asciiTheme="minorHAnsi" w:hAnsiTheme="minorHAnsi"/>
        </w:rPr>
        <w:t xml:space="preserve"> The common practices of suspending security cooperation funding in response to every allegation, whether proven credible or not, and continuing to withhold funds even if a foreign government is taking effective steps to bring violators to justice, weaken the impact of the Leahy laws. </w:t>
      </w:r>
      <w:r w:rsidRPr="00403AD2">
        <w:rPr>
          <w:rStyle w:val="StyleUnderline"/>
          <w:rFonts w:asciiTheme="minorHAnsi" w:hAnsiTheme="minorHAnsi"/>
        </w:rPr>
        <w:t xml:space="preserve">Unexplained suspensions of security force units hinder the advancement of shared foreign policy objectives because </w:t>
      </w:r>
      <w:r w:rsidRPr="00403AD2">
        <w:rPr>
          <w:rStyle w:val="Emphasis"/>
          <w:rFonts w:asciiTheme="minorHAnsi" w:hAnsiTheme="minorHAnsi"/>
        </w:rPr>
        <w:t>the U.S. government loses the trust of partner nations when it fails to serve as an honest broker on security and human rights issues</w:t>
      </w:r>
      <w:r w:rsidRPr="00403AD2">
        <w:rPr>
          <w:rStyle w:val="StyleUnderline"/>
          <w:rFonts w:asciiTheme="minorHAnsi" w:hAnsiTheme="minorHAnsi"/>
        </w:rPr>
        <w:t>.</w:t>
      </w:r>
    </w:p>
    <w:p w:rsidR="000C7FB6" w:rsidRPr="00403AD2" w:rsidRDefault="000C7FB6" w:rsidP="000C7FB6">
      <w:pPr>
        <w:rPr>
          <w:rFonts w:asciiTheme="minorHAnsi" w:hAnsiTheme="minorHAnsi"/>
        </w:rPr>
      </w:pPr>
      <w:r w:rsidRPr="00403AD2">
        <w:rPr>
          <w:rFonts w:asciiTheme="minorHAnsi" w:hAnsiTheme="minorHAnsi"/>
        </w:rPr>
        <w:t>There are several steps the State and Defense Departments can take to ensure they are properly implementing the Leahy laws. First, the two departments should call for a review of all cases in which security cooperation funds are suspended or rejected. This review will verify the quality of existing withholdings and could identify cases eligible for remediation. Both departments should give priority to remediation, including open and honest engagement with partner nations.</w:t>
      </w:r>
    </w:p>
    <w:p w:rsidR="000C7FB6" w:rsidRPr="00403AD2" w:rsidRDefault="000C7FB6" w:rsidP="000C7FB6">
      <w:pPr>
        <w:rPr>
          <w:rFonts w:asciiTheme="minorHAnsi" w:hAnsiTheme="minorHAnsi"/>
        </w:rPr>
      </w:pPr>
      <w:r w:rsidRPr="00403AD2">
        <w:rPr>
          <w:rFonts w:asciiTheme="minorHAnsi" w:hAnsiTheme="minorHAnsi"/>
        </w:rPr>
        <w:t xml:space="preserve">In addition, </w:t>
      </w:r>
      <w:r w:rsidRPr="00403AD2">
        <w:rPr>
          <w:rStyle w:val="StyleUnderline"/>
          <w:rFonts w:asciiTheme="minorHAnsi" w:hAnsiTheme="minorHAnsi"/>
        </w:rPr>
        <w:t xml:space="preserve">the State and Defense Departments should update and disseminate, based on input from practitioners in the field, </w:t>
      </w:r>
      <w:r w:rsidRPr="00403AD2">
        <w:rPr>
          <w:rStyle w:val="Emphasis"/>
          <w:rFonts w:asciiTheme="minorHAnsi" w:hAnsiTheme="minorHAnsi"/>
        </w:rPr>
        <w:t>revised policies and procedures on how to manage human rights vetting in order to ensure current U.S. policy is implemented in a coherent and consistent manner</w:t>
      </w:r>
      <w:r w:rsidRPr="00403AD2">
        <w:rPr>
          <w:rStyle w:val="StyleUnderline"/>
          <w:rFonts w:asciiTheme="minorHAnsi" w:hAnsiTheme="minorHAnsi"/>
        </w:rPr>
        <w:t>.</w:t>
      </w:r>
      <w:r w:rsidRPr="00403AD2">
        <w:rPr>
          <w:rFonts w:asciiTheme="minorHAnsi" w:hAnsiTheme="minorHAnsi"/>
        </w:rPr>
        <w:t xml:space="preserve"> </w:t>
      </w:r>
      <w:r w:rsidRPr="00403AD2">
        <w:rPr>
          <w:rStyle w:val="StyleUnderline"/>
          <w:rFonts w:asciiTheme="minorHAnsi" w:hAnsiTheme="minorHAnsi"/>
        </w:rPr>
        <w:t>Existing challenges include the lack of standards for determining if the source reporting a human rights violation is credible.</w:t>
      </w:r>
      <w:r w:rsidRPr="00403AD2">
        <w:rPr>
          <w:rFonts w:asciiTheme="minorHAnsi" w:hAnsiTheme="minorHAnsi"/>
        </w:rPr>
        <w:t xml:space="preserve"> There is also no standard in determining whether the unit itself or every individual in the unit must undergo vetting or what level of leadership is permitted to approve or withhold U.S. funding to a foreign security force unit. </w:t>
      </w:r>
      <w:r w:rsidRPr="00403AD2">
        <w:rPr>
          <w:rStyle w:val="StyleUnderline"/>
          <w:rFonts w:asciiTheme="minorHAnsi" w:hAnsiTheme="minorHAnsi"/>
        </w:rPr>
        <w:t>Once</w:t>
      </w:r>
      <w:r w:rsidRPr="00403AD2">
        <w:rPr>
          <w:rFonts w:asciiTheme="minorHAnsi" w:hAnsiTheme="minorHAnsi"/>
        </w:rPr>
        <w:t xml:space="preserve"> such </w:t>
      </w:r>
      <w:r w:rsidRPr="00403AD2">
        <w:rPr>
          <w:rStyle w:val="StyleUnderline"/>
          <w:rFonts w:asciiTheme="minorHAnsi" w:hAnsiTheme="minorHAnsi"/>
        </w:rPr>
        <w:t>guidance is clarified, it should be codified in State and Defense Department operating procedures</w:t>
      </w:r>
      <w:r w:rsidRPr="00403AD2">
        <w:rPr>
          <w:rFonts w:asciiTheme="minorHAnsi" w:hAnsiTheme="minorHAnsi"/>
        </w:rPr>
        <w:t xml:space="preserve">. </w:t>
      </w:r>
    </w:p>
    <w:p w:rsidR="000C7FB6" w:rsidRPr="00403AD2" w:rsidRDefault="000C7FB6" w:rsidP="000C7FB6">
      <w:pPr>
        <w:rPr>
          <w:rFonts w:asciiTheme="minorHAnsi" w:hAnsiTheme="minorHAnsi"/>
        </w:rPr>
      </w:pPr>
      <w:r w:rsidRPr="00403AD2">
        <w:rPr>
          <w:rFonts w:asciiTheme="minorHAnsi" w:hAnsiTheme="minorHAnsi"/>
        </w:rPr>
        <w:t>Both the State and Defense Departments must also address ongoing misunderstandings about which department is accountable for implementing the Leahy laws. Both departments are separate but equal collaborators in implementing them. Therefore, even if the State Department oversees the administrative aspects of human rights vetting for both departments, the Defense Department needs to remain informed at every level and phase of that process when it involves Defense Department–funded activities, and vice versa. While these procedures are put in place, the State and Defense Departments should ensure training is available to officials at all levels who are responsible for human rights vetting decisions. This training should involve studying best practices and techniques for working with partner nations.</w:t>
      </w:r>
    </w:p>
    <w:p w:rsidR="000C7FB6" w:rsidRPr="00403AD2" w:rsidRDefault="000C7FB6" w:rsidP="000C7FB6">
      <w:pPr>
        <w:rPr>
          <w:rFonts w:asciiTheme="minorHAnsi" w:hAnsiTheme="minorHAnsi"/>
        </w:rPr>
      </w:pPr>
      <w:r w:rsidRPr="00403AD2">
        <w:rPr>
          <w:rStyle w:val="StyleUnderline"/>
          <w:rFonts w:asciiTheme="minorHAnsi" w:hAnsiTheme="minorHAnsi"/>
        </w:rPr>
        <w:t>Congress</w:t>
      </w:r>
      <w:r w:rsidRPr="00403AD2">
        <w:rPr>
          <w:rFonts w:asciiTheme="minorHAnsi" w:hAnsiTheme="minorHAnsi"/>
        </w:rPr>
        <w:t xml:space="preserve"> also </w:t>
      </w:r>
      <w:r w:rsidRPr="00403AD2">
        <w:rPr>
          <w:rStyle w:val="StyleUnderline"/>
          <w:rFonts w:asciiTheme="minorHAnsi" w:hAnsiTheme="minorHAnsi"/>
        </w:rPr>
        <w:t>plays a role in ensuring the Leahy laws are properly implemented. It should provide both the State and Defense Departments with sufficient resources to undertake the very technical and time-intensive work of vetting human rights violations, as well as sufficient funds to ensure department personnel are properly trained to implement the laws</w:t>
      </w:r>
      <w:r w:rsidRPr="00403AD2">
        <w:rPr>
          <w:rStyle w:val="Emphasis"/>
          <w:rFonts w:asciiTheme="minorHAnsi" w:hAnsiTheme="minorHAnsi"/>
        </w:rPr>
        <w:t>.</w:t>
      </w:r>
      <w:r w:rsidRPr="00403AD2">
        <w:rPr>
          <w:rFonts w:asciiTheme="minorHAnsi" w:hAnsiTheme="minorHAnsi"/>
        </w:rPr>
        <w:t xml:space="preserve"> Both departments spend billions of dollars per year on security cooperation activities worldwide but spend only a fraction of a percent of this amount on implementation of the human rights vetting required.</w:t>
      </w:r>
    </w:p>
    <w:p w:rsidR="000C7FB6" w:rsidRPr="00403AD2" w:rsidRDefault="000C7FB6" w:rsidP="000C7FB6">
      <w:pPr>
        <w:rPr>
          <w:rStyle w:val="StyleUnderline"/>
          <w:rFonts w:asciiTheme="minorHAnsi" w:hAnsiTheme="minorHAnsi"/>
        </w:rPr>
      </w:pPr>
      <w:r w:rsidRPr="00403AD2">
        <w:rPr>
          <w:rStyle w:val="Emphasis"/>
          <w:rFonts w:asciiTheme="minorHAnsi" w:hAnsiTheme="minorHAnsi"/>
        </w:rPr>
        <w:t>Professional and capable armed forces that respect and protect human rights are critical to the long-term stability and security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and its global partners</w:t>
      </w:r>
      <w:r w:rsidRPr="00403AD2">
        <w:rPr>
          <w:rStyle w:val="StyleUnderline"/>
          <w:rFonts w:asciiTheme="minorHAnsi" w:hAnsiTheme="minorHAnsi"/>
        </w:rPr>
        <w:t xml:space="preserve">. In advancing this issue, the U.S. government should not only continue to </w:t>
      </w:r>
      <w:r w:rsidRPr="00403AD2">
        <w:rPr>
          <w:rStyle w:val="Emphasis"/>
          <w:rFonts w:asciiTheme="minorHAnsi" w:hAnsiTheme="minorHAnsi"/>
        </w:rPr>
        <w:t>limit security cooperation with nations that violate human rights but also renew support and cooperation with those that hold violators accountable</w:t>
      </w:r>
      <w:r w:rsidRPr="00403AD2">
        <w:rPr>
          <w:rStyle w:val="StyleUnderline"/>
          <w:rFonts w:asciiTheme="minorHAnsi" w:hAnsiTheme="minorHAnsi"/>
        </w:rPr>
        <w:t>.</w:t>
      </w:r>
    </w:p>
    <w:p w:rsidR="000C7FB6" w:rsidRPr="00403AD2" w:rsidRDefault="000C7FB6" w:rsidP="000C7FB6">
      <w:pPr>
        <w:rPr>
          <w:rFonts w:asciiTheme="minorHAnsi" w:hAnsiTheme="minorHAnsi"/>
        </w:rPr>
      </w:pPr>
    </w:p>
    <w:p w:rsidR="000C7FB6" w:rsidRPr="00403AD2" w:rsidRDefault="000C7FB6" w:rsidP="000C7FB6">
      <w:pPr>
        <w:pStyle w:val="Heading3"/>
        <w:rPr>
          <w:rFonts w:asciiTheme="minorHAnsi" w:hAnsiTheme="minorHAnsi"/>
        </w:rPr>
      </w:pPr>
      <w:r w:rsidRPr="00403AD2">
        <w:rPr>
          <w:rFonts w:asciiTheme="minorHAnsi" w:hAnsiTheme="minorHAnsi"/>
        </w:rPr>
        <w:lastRenderedPageBreak/>
        <w:t>Leahy Law Doesn’t Apply to FMS / DCS</w:t>
      </w:r>
    </w:p>
    <w:p w:rsidR="00350D14" w:rsidRDefault="00350D14" w:rsidP="000C7FB6">
      <w:pPr>
        <w:rPr>
          <w:rStyle w:val="StyleUnderline"/>
          <w:rFonts w:asciiTheme="minorHAnsi" w:hAnsiTheme="minorHAnsi"/>
        </w:rPr>
      </w:pPr>
    </w:p>
    <w:p w:rsidR="003F4A1C" w:rsidRPr="00403AD2" w:rsidRDefault="003F4A1C" w:rsidP="003F4A1C">
      <w:pPr>
        <w:pStyle w:val="Heading4"/>
        <w:rPr>
          <w:rFonts w:asciiTheme="minorHAnsi" w:hAnsiTheme="minorHAnsi"/>
        </w:rPr>
      </w:pPr>
      <w:r>
        <w:rPr>
          <w:rFonts w:asciiTheme="minorHAnsi" w:hAnsiTheme="minorHAnsi"/>
        </w:rPr>
        <w:t>Government-to-government transfers are currently covered by the Leahy Law but it doesn’t cover</w:t>
      </w:r>
      <w:r w:rsidRPr="00403AD2">
        <w:rPr>
          <w:rFonts w:asciiTheme="minorHAnsi" w:hAnsiTheme="minorHAnsi"/>
        </w:rPr>
        <w:t xml:space="preserve"> </w:t>
      </w:r>
      <w:r w:rsidRPr="00403AD2">
        <w:rPr>
          <w:rFonts w:asciiTheme="minorHAnsi" w:hAnsiTheme="minorHAnsi"/>
          <w:u w:val="single"/>
        </w:rPr>
        <w:t>commercial sales</w:t>
      </w:r>
      <w:r w:rsidRPr="00403AD2">
        <w:rPr>
          <w:rFonts w:asciiTheme="minorHAnsi" w:hAnsiTheme="minorHAnsi"/>
        </w:rPr>
        <w:t xml:space="preserve"> reviewed by the State Department </w:t>
      </w:r>
    </w:p>
    <w:p w:rsidR="003F4A1C" w:rsidRPr="00403AD2" w:rsidRDefault="003F4A1C" w:rsidP="003F4A1C">
      <w:pPr>
        <w:rPr>
          <w:rStyle w:val="Hyperlink"/>
          <w:rFonts w:asciiTheme="minorHAnsi" w:hAnsiTheme="minorHAnsi"/>
          <w:b/>
        </w:rPr>
      </w:pPr>
      <w:r w:rsidRPr="00403AD2">
        <w:rPr>
          <w:rStyle w:val="Style13ptBold"/>
          <w:rFonts w:asciiTheme="minorHAnsi" w:hAnsiTheme="minorHAnsi"/>
        </w:rPr>
        <w:t xml:space="preserve">Toombs, </w:t>
      </w:r>
      <w:proofErr w:type="gramStart"/>
      <w:r w:rsidRPr="00403AD2">
        <w:rPr>
          <w:rStyle w:val="Style13ptBold"/>
          <w:rFonts w:asciiTheme="minorHAnsi" w:hAnsiTheme="minorHAnsi"/>
        </w:rPr>
        <w:t>et</w:t>
      </w:r>
      <w:proofErr w:type="gramEnd"/>
      <w:r w:rsidRPr="00403AD2">
        <w:rPr>
          <w:rStyle w:val="Style13ptBold"/>
          <w:rFonts w:asciiTheme="minorHAnsi" w:hAnsiTheme="minorHAnsi"/>
        </w:rPr>
        <w:t xml:space="preserve">. </w:t>
      </w:r>
      <w:proofErr w:type="gramStart"/>
      <w:r w:rsidRPr="00403AD2">
        <w:rPr>
          <w:rStyle w:val="Style13ptBold"/>
          <w:rFonts w:asciiTheme="minorHAnsi" w:hAnsiTheme="minorHAnsi"/>
        </w:rPr>
        <w:t>al</w:t>
      </w:r>
      <w:proofErr w:type="gramEnd"/>
      <w:r w:rsidRPr="00403AD2">
        <w:rPr>
          <w:rStyle w:val="Style13ptBold"/>
          <w:rFonts w:asciiTheme="minorHAnsi" w:hAnsiTheme="minorHAnsi"/>
        </w:rPr>
        <w:t>, 12</w:t>
      </w:r>
      <w:r w:rsidRPr="00403AD2">
        <w:rPr>
          <w:rFonts w:asciiTheme="minorHAnsi" w:hAnsiTheme="minorHAnsi"/>
        </w:rPr>
        <w:t xml:space="preserve"> --- managing editor for national security at the Center for Public Integrity (6/21/2012, Zach Toombs, Center for Public Integrity, R. Jeffrey Smith, “Why Is the U.S. Selling Billions in Weapons to Autocrats? The export of American arms to countries around the world -- even those actively repressing their own citizens -- is booming,” </w:t>
      </w:r>
      <w:hyperlink r:id="rId301" w:history="1">
        <w:r w:rsidRPr="00403AD2">
          <w:rPr>
            <w:rStyle w:val="Hyperlink"/>
            <w:rFonts w:asciiTheme="minorHAnsi" w:hAnsiTheme="minorHAnsi"/>
          </w:rPr>
          <w:t>https://foreignpolicy.com/2012/06/21/why-is-the-u-s-selling-billions-in-weapons-to-autocrats/</w:t>
        </w:r>
      </w:hyperlink>
      <w:r w:rsidRPr="00403AD2">
        <w:rPr>
          <w:rStyle w:val="Hyperlink"/>
          <w:rFonts w:asciiTheme="minorHAnsi" w:hAnsiTheme="minorHAnsi"/>
        </w:rPr>
        <w:t xml:space="preserve">, accessed on 5/25/19, JMP) </w:t>
      </w:r>
    </w:p>
    <w:p w:rsidR="003F4A1C" w:rsidRPr="00403AD2" w:rsidRDefault="003F4A1C" w:rsidP="003F4A1C">
      <w:pPr>
        <w:rPr>
          <w:rStyle w:val="StyleUnderline"/>
          <w:rFonts w:asciiTheme="minorHAnsi" w:hAnsiTheme="minorHAnsi"/>
        </w:rPr>
      </w:pPr>
      <w:r w:rsidRPr="00403AD2">
        <w:rPr>
          <w:rStyle w:val="StyleUnderline"/>
          <w:rFonts w:asciiTheme="minorHAnsi" w:hAnsiTheme="minorHAnsi"/>
        </w:rPr>
        <w:t>Every May and June, different branches of the State Department paint contrasting portraits of how Washington views dozens of strategically significant countries around the world</w:t>
      </w:r>
      <w:r w:rsidRPr="00403AD2">
        <w:rPr>
          <w:rFonts w:asciiTheme="minorHAnsi" w:hAnsiTheme="minorHAnsi"/>
        </w:rPr>
        <w:t xml:space="preserve">, in seemingly rivalrous reports by its Human Rights and Political-Military Affairs bureaus. </w:t>
      </w:r>
    </w:p>
    <w:p w:rsidR="003F4A1C" w:rsidRPr="00403AD2" w:rsidRDefault="003F4A1C" w:rsidP="003F4A1C">
      <w:pPr>
        <w:rPr>
          <w:rStyle w:val="StyleUnderline"/>
          <w:rFonts w:asciiTheme="minorHAnsi" w:hAnsiTheme="minorHAnsi"/>
        </w:rPr>
      </w:pPr>
      <w:r w:rsidRPr="00403AD2">
        <w:rPr>
          <w:rStyle w:val="StyleUnderline"/>
          <w:rFonts w:asciiTheme="minorHAnsi" w:hAnsiTheme="minorHAnsi"/>
        </w:rPr>
        <w:t>The former routinely criticizes other nations for a lack of fealty to democratic principles, citing abuses of the right to expression, assembly, speech, and political choice. The latter tallies the government’s latest successes in the export of American weaponry, often to the same countries criticized by the former.</w:t>
      </w:r>
    </w:p>
    <w:p w:rsidR="003F4A1C" w:rsidRPr="00403AD2" w:rsidRDefault="003F4A1C" w:rsidP="003F4A1C">
      <w:pPr>
        <w:rPr>
          <w:rStyle w:val="Hyperlink"/>
          <w:rFonts w:asciiTheme="minorHAnsi" w:hAnsiTheme="minorHAnsi"/>
        </w:rPr>
      </w:pPr>
      <w:r w:rsidRPr="00403AD2">
        <w:rPr>
          <w:rStyle w:val="Hyperlink"/>
          <w:rFonts w:asciiTheme="minorHAnsi" w:hAnsiTheme="minorHAnsi"/>
        </w:rPr>
        <w:t>This year was no different. The State Department’s Military Assistance Report on June 8 stated that it approved $44.28 billion in arms shipments to 173 nations in the last fiscal year, including some that struggled with human rights problems. These nations include the United Arab Emirates, Qatar, Israel, Djibouti, Honduras, Saudi Arabia, Kuwait, and Bahrain.</w:t>
      </w:r>
    </w:p>
    <w:p w:rsidR="003F4A1C" w:rsidRPr="00403AD2" w:rsidRDefault="003F4A1C" w:rsidP="003F4A1C">
      <w:pPr>
        <w:rPr>
          <w:rStyle w:val="Hyperlink"/>
          <w:rFonts w:asciiTheme="minorHAnsi" w:hAnsiTheme="minorHAnsi"/>
        </w:rPr>
      </w:pPr>
      <w:r w:rsidRPr="00403AD2">
        <w:rPr>
          <w:rStyle w:val="Hyperlink"/>
          <w:rFonts w:asciiTheme="minorHAnsi" w:hAnsiTheme="minorHAnsi"/>
        </w:rPr>
        <w:t xml:space="preserve">Three nations with records of suppressing democratic dissent in the last year — Algeria, Egypt, and Peru — are listed in the report as recently receiving U.S. firearms, armored vehicles, and items from a category that includes chemical and riot control agents like tear gas. The State Department confirmed that U.S. tear gas was delivered to Egypt up to the end of November, but has declined to confirm it was also sent to Algeria and Peru. </w:t>
      </w:r>
    </w:p>
    <w:p w:rsidR="003F4A1C" w:rsidRPr="00403AD2" w:rsidRDefault="003F4A1C" w:rsidP="003F4A1C">
      <w:pPr>
        <w:rPr>
          <w:rStyle w:val="Hyperlink"/>
          <w:rFonts w:asciiTheme="minorHAnsi" w:hAnsiTheme="minorHAnsi"/>
        </w:rPr>
      </w:pPr>
      <w:r w:rsidRPr="00403AD2">
        <w:rPr>
          <w:rStyle w:val="Hyperlink"/>
          <w:rFonts w:asciiTheme="minorHAnsi" w:hAnsiTheme="minorHAnsi"/>
        </w:rPr>
        <w:t>The export of American arms to countries around the world — what the State Department calls a tangible expression of American “partnership” — is in fact booming. The commercial arms sales reviewed by the State Department reached $44.28 billion in fiscal year 2011, a $10 billion sales increase since 2010. Next year should see another increase of 70 percent, the department says.</w:t>
      </w:r>
    </w:p>
    <w:p w:rsidR="003F4A1C" w:rsidRPr="00403AD2" w:rsidRDefault="003F4A1C" w:rsidP="003F4A1C">
      <w:pPr>
        <w:rPr>
          <w:rStyle w:val="Hyperlink"/>
          <w:rFonts w:asciiTheme="minorHAnsi" w:hAnsiTheme="minorHAnsi"/>
        </w:rPr>
      </w:pPr>
      <w:r w:rsidRPr="00403AD2">
        <w:rPr>
          <w:rStyle w:val="Hyperlink"/>
          <w:rFonts w:asciiTheme="minorHAnsi" w:hAnsiTheme="minorHAnsi"/>
        </w:rPr>
        <w:t>Those sales — plus the government-to-government arms exports overseen by the Pentagon — make the United States the world’s top provider of major conventional weapons, according to the Stockholm International Peace Research Institute. Russia, France, and China followed behind. Much of the recent U.S. increase came from vastly expanded sales to Saudi Arabia, Brazil and India.</w:t>
      </w:r>
    </w:p>
    <w:p w:rsidR="003F4A1C" w:rsidRPr="00403AD2" w:rsidRDefault="003F4A1C" w:rsidP="003F4A1C">
      <w:pPr>
        <w:rPr>
          <w:rStyle w:val="Hyperlink"/>
          <w:rFonts w:asciiTheme="minorHAnsi" w:hAnsiTheme="minorHAnsi"/>
        </w:rPr>
      </w:pPr>
      <w:r w:rsidRPr="00403AD2">
        <w:rPr>
          <w:rStyle w:val="Hyperlink"/>
          <w:rFonts w:asciiTheme="minorHAnsi" w:hAnsiTheme="minorHAnsi"/>
        </w:rPr>
        <w:t>“Obviously, we’re going to continue to press and advocate for U.S. arms sales,” said Assistant Secretary for the Bureau of Political-Military Affairs Andrew Shapiro in a June 14 news conference addressing arms exports. “We are hopeful that arms sales to India will increase. We’ve made tremendous progress in this relationship over the last decade.”</w:t>
      </w:r>
    </w:p>
    <w:p w:rsidR="003F4A1C" w:rsidRPr="00403AD2" w:rsidRDefault="003F4A1C" w:rsidP="003F4A1C">
      <w:pPr>
        <w:rPr>
          <w:rStyle w:val="Hyperlink"/>
          <w:rFonts w:asciiTheme="minorHAnsi" w:hAnsiTheme="minorHAnsi"/>
        </w:rPr>
      </w:pPr>
      <w:r w:rsidRPr="00403AD2">
        <w:rPr>
          <w:rStyle w:val="Hyperlink"/>
          <w:rFonts w:asciiTheme="minorHAnsi" w:hAnsiTheme="minorHAnsi"/>
        </w:rPr>
        <w:t>Shapiro explained that by “progress” he meant that U.S. arms sales to India went from “nearly zero” to around $8 billion in that period.</w:t>
      </w:r>
    </w:p>
    <w:p w:rsidR="003F4A1C" w:rsidRPr="00403AD2" w:rsidRDefault="003F4A1C" w:rsidP="003F4A1C">
      <w:pPr>
        <w:rPr>
          <w:rStyle w:val="Hyperlink"/>
          <w:rFonts w:asciiTheme="minorHAnsi" w:hAnsiTheme="minorHAnsi"/>
        </w:rPr>
      </w:pPr>
      <w:r w:rsidRPr="00403AD2">
        <w:rPr>
          <w:rStyle w:val="Hyperlink"/>
          <w:rFonts w:asciiTheme="minorHAnsi" w:hAnsiTheme="minorHAnsi"/>
        </w:rPr>
        <w:lastRenderedPageBreak/>
        <w:t>Here’s what the May 24 report issued by State’s Bureau of Democracy, Human Rights and Labor said about India: “The most significant human rights problems were police and security force abuses, including extrajudicial killings, torture, and rape; widespread corruption at all levels of government; and separatist, insurgent, and societal violence. Other human rights problems included disappearances, poor prison conditions that were frequently life threatening, arbitrary arrest and detention, and lengthy pretrial detention.”</w:t>
      </w:r>
    </w:p>
    <w:p w:rsidR="003F4A1C" w:rsidRPr="00403AD2" w:rsidRDefault="003F4A1C" w:rsidP="003F4A1C">
      <w:pPr>
        <w:rPr>
          <w:rStyle w:val="Hyperlink"/>
          <w:rFonts w:asciiTheme="minorHAnsi" w:hAnsiTheme="minorHAnsi"/>
        </w:rPr>
      </w:pPr>
      <w:r w:rsidRPr="00403AD2">
        <w:rPr>
          <w:rStyle w:val="Hyperlink"/>
          <w:rFonts w:asciiTheme="minorHAnsi" w:hAnsiTheme="minorHAnsi"/>
        </w:rPr>
        <w:t xml:space="preserve">India is not alone in getting U.S. arms sales pitches at the same time Washington points at rights abuses. “When we deem that cooperating with an ally or partner in the security sector will advance our national security, we advocate tirelessly on behalf of U.S. [arms manufacturing] companies,” Shapiro said. </w:t>
      </w:r>
    </w:p>
    <w:p w:rsidR="003F4A1C" w:rsidRPr="00403AD2" w:rsidRDefault="003F4A1C" w:rsidP="003F4A1C">
      <w:pPr>
        <w:rPr>
          <w:rStyle w:val="Hyperlink"/>
          <w:rFonts w:asciiTheme="minorHAnsi" w:hAnsiTheme="minorHAnsi"/>
        </w:rPr>
      </w:pPr>
      <w:r w:rsidRPr="00403AD2">
        <w:rPr>
          <w:rStyle w:val="Emphasis"/>
          <w:rFonts w:asciiTheme="minorHAnsi" w:hAnsiTheme="minorHAnsi"/>
        </w:rPr>
        <w:t>No law requires that U.S. arms be exported only to countries that the State Department – in its annual human rights assessments – determines are treating their citizens well.</w:t>
      </w:r>
      <w:r w:rsidRPr="00403AD2">
        <w:rPr>
          <w:rStyle w:val="Hyperlink"/>
          <w:rFonts w:asciiTheme="minorHAnsi" w:hAnsiTheme="minorHAnsi"/>
        </w:rPr>
        <w:t xml:space="preserve"> Instead, a more narrow restriction known as </w:t>
      </w:r>
      <w:r w:rsidRPr="00403AD2">
        <w:rPr>
          <w:rStyle w:val="StyleUnderline"/>
          <w:rFonts w:asciiTheme="minorHAnsi" w:hAnsiTheme="minorHAnsi"/>
        </w:rPr>
        <w:t>the</w:t>
      </w:r>
      <w:r w:rsidRPr="00403AD2">
        <w:rPr>
          <w:rStyle w:val="Hyperlink"/>
          <w:rFonts w:asciiTheme="minorHAnsi" w:hAnsiTheme="minorHAnsi"/>
        </w:rPr>
        <w:t xml:space="preserve"> so-called </w:t>
      </w:r>
      <w:r w:rsidRPr="00403AD2">
        <w:rPr>
          <w:rStyle w:val="StyleUnderline"/>
          <w:rFonts w:asciiTheme="minorHAnsi" w:hAnsiTheme="minorHAnsi"/>
        </w:rPr>
        <w:t>“Leahy Law,”</w:t>
      </w:r>
      <w:r w:rsidRPr="00403AD2">
        <w:rPr>
          <w:rStyle w:val="Hyperlink"/>
          <w:rFonts w:asciiTheme="minorHAnsi" w:hAnsiTheme="minorHAnsi"/>
        </w:rPr>
        <w:t xml:space="preserve"> named for author Sen. Patrick Leahy (D-VT) and passed in 1997, </w:t>
      </w:r>
      <w:r w:rsidRPr="00403AD2">
        <w:rPr>
          <w:rStyle w:val="StyleUnderline"/>
          <w:rFonts w:asciiTheme="minorHAnsi" w:hAnsiTheme="minorHAnsi"/>
        </w:rPr>
        <w:t>prohibits U.S. assistance to specific military and police units deemed responsible for human rights abuses</w:t>
      </w:r>
      <w:r w:rsidRPr="00403AD2">
        <w:rPr>
          <w:rStyle w:val="Hyperlink"/>
          <w:rFonts w:asciiTheme="minorHAnsi" w:hAnsiTheme="minorHAnsi"/>
        </w:rPr>
        <w:t>.</w:t>
      </w:r>
    </w:p>
    <w:p w:rsidR="003F4A1C" w:rsidRPr="00403AD2" w:rsidRDefault="003F4A1C" w:rsidP="003F4A1C">
      <w:pPr>
        <w:rPr>
          <w:rStyle w:val="Hyperlink"/>
          <w:rFonts w:asciiTheme="minorHAnsi" w:hAnsiTheme="minorHAnsi"/>
        </w:rPr>
      </w:pPr>
      <w:r w:rsidRPr="00403AD2">
        <w:rPr>
          <w:rStyle w:val="Hyperlink"/>
          <w:rFonts w:asciiTheme="minorHAnsi" w:hAnsiTheme="minorHAnsi"/>
        </w:rPr>
        <w:t xml:space="preserve">Moreover, as Leahy spokesman David Carle pointed out in an interview, </w:t>
      </w:r>
      <w:r w:rsidRPr="00403AD2">
        <w:rPr>
          <w:rStyle w:val="Emphasis"/>
          <w:rFonts w:asciiTheme="minorHAnsi" w:hAnsiTheme="minorHAnsi"/>
        </w:rPr>
        <w:t>the law only covers direct government-to-government transfers overseen by the Defense Department, a stream of exports separate from the commercial sales reviewed and approved by the State Department</w:t>
      </w:r>
      <w:r w:rsidRPr="00403AD2">
        <w:rPr>
          <w:rStyle w:val="Hyperlink"/>
          <w:rFonts w:asciiTheme="minorHAnsi" w:hAnsiTheme="minorHAnsi"/>
        </w:rPr>
        <w:t xml:space="preserve">. So, </w:t>
      </w:r>
      <w:r w:rsidRPr="00403AD2">
        <w:rPr>
          <w:rStyle w:val="StyleUnderline"/>
          <w:rFonts w:asciiTheme="minorHAnsi" w:hAnsiTheme="minorHAnsi"/>
        </w:rPr>
        <w:t>although the Defense Department’s</w:t>
      </w:r>
      <w:r w:rsidRPr="00403AD2">
        <w:rPr>
          <w:rFonts w:asciiTheme="minorHAnsi" w:hAnsiTheme="minorHAnsi"/>
        </w:rPr>
        <w:t xml:space="preserve"> $34.8 billion in </w:t>
      </w:r>
      <w:r w:rsidRPr="00403AD2">
        <w:rPr>
          <w:rStyle w:val="StyleUnderline"/>
          <w:rFonts w:asciiTheme="minorHAnsi" w:hAnsiTheme="minorHAnsi"/>
        </w:rPr>
        <w:t>direct government-to-government sales are covered by the Leahy Law, the $44.28 billion in sales authorized by State are not</w:t>
      </w:r>
      <w:r w:rsidRPr="00403AD2">
        <w:rPr>
          <w:rStyle w:val="Hyperlink"/>
          <w:rFonts w:asciiTheme="minorHAnsi" w:hAnsiTheme="minorHAnsi"/>
        </w:rPr>
        <w:t>.</w:t>
      </w:r>
    </w:p>
    <w:p w:rsidR="003F4A1C" w:rsidRPr="00403AD2" w:rsidRDefault="003F4A1C" w:rsidP="003F4A1C">
      <w:pPr>
        <w:rPr>
          <w:rStyle w:val="Emphasis"/>
          <w:rFonts w:asciiTheme="minorHAnsi" w:hAnsiTheme="minorHAnsi"/>
        </w:rPr>
      </w:pPr>
      <w:r w:rsidRPr="00403AD2">
        <w:rPr>
          <w:rStyle w:val="Hyperlink"/>
          <w:rFonts w:asciiTheme="minorHAnsi" w:hAnsiTheme="minorHAnsi"/>
        </w:rPr>
        <w:t xml:space="preserve">Adotei </w:t>
      </w:r>
      <w:r w:rsidRPr="00403AD2">
        <w:rPr>
          <w:rStyle w:val="StyleUnderline"/>
          <w:rFonts w:asciiTheme="minorHAnsi" w:hAnsiTheme="minorHAnsi"/>
        </w:rPr>
        <w:t xml:space="preserve">Akwei, the managing director of Amnesty International’s government relations efforts, said that “In all of these countries, </w:t>
      </w:r>
      <w:r w:rsidRPr="00403AD2">
        <w:rPr>
          <w:rStyle w:val="Emphasis"/>
          <w:rFonts w:asciiTheme="minorHAnsi" w:hAnsiTheme="minorHAnsi"/>
        </w:rPr>
        <w:t>there’s a need for a much more rigorous process for looking at where these weapons are going and how they’re being used. Even though the State Department identifies problems, we still see these sales taking place over and over again. There’s a much-exemplified disconnect between the identifying of abuse and the sales.”</w:t>
      </w:r>
    </w:p>
    <w:p w:rsidR="003F4A1C" w:rsidRPr="00403AD2" w:rsidRDefault="003F4A1C" w:rsidP="000C7FB6">
      <w:pPr>
        <w:rPr>
          <w:rStyle w:val="StyleUnderline"/>
          <w:rFonts w:asciiTheme="minorHAnsi" w:hAnsiTheme="minorHAnsi"/>
        </w:rPr>
      </w:pPr>
    </w:p>
    <w:p w:rsidR="000C7FB6" w:rsidRPr="00403AD2" w:rsidRDefault="000C7FB6" w:rsidP="000C7FB6">
      <w:pPr>
        <w:pStyle w:val="Heading4"/>
        <w:rPr>
          <w:rFonts w:asciiTheme="minorHAnsi" w:hAnsiTheme="minorHAnsi"/>
        </w:rPr>
      </w:pPr>
      <w:r w:rsidRPr="00403AD2">
        <w:rPr>
          <w:rFonts w:asciiTheme="minorHAnsi" w:hAnsiTheme="minorHAnsi"/>
        </w:rPr>
        <w:t>Leahy Laws don’t currently apply to State Department approved commercial arms sales</w:t>
      </w:r>
    </w:p>
    <w:p w:rsidR="000C7FB6" w:rsidRPr="00403AD2" w:rsidRDefault="000C7FB6" w:rsidP="000C7FB6">
      <w:pPr>
        <w:rPr>
          <w:rFonts w:asciiTheme="minorHAnsi" w:hAnsiTheme="minorHAnsi"/>
        </w:rPr>
      </w:pPr>
      <w:r w:rsidRPr="00403AD2">
        <w:rPr>
          <w:rStyle w:val="Style13ptBold"/>
          <w:rFonts w:asciiTheme="minorHAnsi" w:hAnsiTheme="minorHAnsi"/>
        </w:rPr>
        <w:t>Mahanty &amp; Shiel, 18</w:t>
      </w:r>
      <w:r w:rsidRPr="00403AD2">
        <w:rPr>
          <w:rFonts w:asciiTheme="minorHAnsi" w:hAnsiTheme="minorHAnsi"/>
        </w:rPr>
        <w:t xml:space="preserve"> --- *Director of the Center for Civilians in Conflict U.S. Program, AND **spent three years at the U.S. Department of State, where she worked as a policy advisor in the Office of Security and Human Rights (Daniel &amp; Annie, “WITH GREAT POWER: Modifying US Arms Sales to Reduce Civilian Harm,” </w:t>
      </w:r>
      <w:hyperlink r:id="rId302" w:history="1">
        <w:r w:rsidRPr="00403AD2">
          <w:rPr>
            <w:rStyle w:val="Hyperlink"/>
            <w:rFonts w:asciiTheme="minorHAnsi" w:hAnsiTheme="minorHAnsi"/>
          </w:rPr>
          <w:t>https://civiliansinconflict.org/wp-content/uploads/2018/01/With-Great-Power.pdf</w:t>
        </w:r>
      </w:hyperlink>
      <w:r w:rsidRPr="00403AD2">
        <w:rPr>
          <w:rFonts w:asciiTheme="minorHAnsi" w:hAnsiTheme="minorHAnsi"/>
        </w:rPr>
        <w:t>, accessed on 5/26/19, JMP)</w:t>
      </w:r>
    </w:p>
    <w:p w:rsidR="000C7FB6" w:rsidRPr="00403AD2" w:rsidRDefault="000C7FB6" w:rsidP="000C7FB6">
      <w:pPr>
        <w:rPr>
          <w:rFonts w:asciiTheme="minorHAnsi" w:hAnsiTheme="minorHAnsi"/>
        </w:rPr>
      </w:pPr>
      <w:r w:rsidRPr="00403AD2">
        <w:rPr>
          <w:rFonts w:asciiTheme="minorHAnsi" w:hAnsiTheme="minorHAnsi"/>
        </w:rPr>
        <w:t>US Laws</w:t>
      </w:r>
    </w:p>
    <w:p w:rsidR="000C7FB6" w:rsidRPr="00403AD2" w:rsidRDefault="000C7FB6" w:rsidP="000C7FB6">
      <w:pPr>
        <w:rPr>
          <w:rFonts w:asciiTheme="minorHAnsi" w:hAnsiTheme="minorHAnsi"/>
        </w:rPr>
      </w:pPr>
      <w:r w:rsidRPr="00403AD2">
        <w:rPr>
          <w:rStyle w:val="StyleUnderline"/>
          <w:rFonts w:asciiTheme="minorHAnsi" w:hAnsiTheme="minorHAnsi"/>
        </w:rPr>
        <w:t>The domestic regulation of international arms transfers by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is governed primarily by two sources of legislation: The Arms Export Control Act and the Foreign Assistance Act</w:t>
      </w:r>
      <w:r w:rsidRPr="00403AD2">
        <w:rPr>
          <w:rFonts w:asciiTheme="minorHAnsi" w:hAnsiTheme="minorHAnsi"/>
        </w:rPr>
        <w:t>. The Arms Export Control act designates the regulatory authority for arms sales to the executive branch and sets important thresholds for congressional notification of sales and violations of the terms of sale, while the Foreign Assistance Act clarifies the purposes for and circumstances under which arms may or may not be sold under its authority.</w:t>
      </w:r>
    </w:p>
    <w:p w:rsidR="000C7FB6" w:rsidRPr="00403AD2" w:rsidRDefault="000C7FB6" w:rsidP="000C7FB6">
      <w:pPr>
        <w:rPr>
          <w:rFonts w:asciiTheme="minorHAnsi" w:hAnsiTheme="minorHAnsi"/>
        </w:rPr>
      </w:pPr>
      <w:r w:rsidRPr="00403AD2">
        <w:rPr>
          <w:rStyle w:val="StyleUnderline"/>
          <w:rFonts w:asciiTheme="minorHAnsi" w:hAnsiTheme="minorHAnsi"/>
        </w:rPr>
        <w:lastRenderedPageBreak/>
        <w:t>The</w:t>
      </w:r>
      <w:r w:rsidRPr="00403AD2">
        <w:rPr>
          <w:rFonts w:asciiTheme="minorHAnsi" w:hAnsiTheme="minorHAnsi"/>
        </w:rPr>
        <w:t xml:space="preserve"> Arms Export Control Act </w:t>
      </w:r>
      <w:r w:rsidRPr="00403AD2">
        <w:rPr>
          <w:rStyle w:val="StyleUnderline"/>
          <w:rFonts w:asciiTheme="minorHAnsi" w:hAnsiTheme="minorHAnsi"/>
        </w:rPr>
        <w:t>(AECA) grants the President “the authority to control the import and export of defense articles and defense services and to provide foreign policy guidance to persons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involved in the export and import of such articles and services</w:t>
      </w:r>
      <w:r w:rsidRPr="00403AD2">
        <w:rPr>
          <w:rFonts w:asciiTheme="minorHAnsi" w:hAnsiTheme="minorHAnsi"/>
        </w:rPr>
        <w:t xml:space="preserve">.” 54 </w:t>
      </w:r>
      <w:r w:rsidRPr="00403AD2">
        <w:rPr>
          <w:rStyle w:val="StyleUnderline"/>
          <w:rFonts w:asciiTheme="minorHAnsi" w:hAnsiTheme="minorHAnsi"/>
        </w:rPr>
        <w:t>This authority was delegated to the Secretary of State</w:t>
      </w:r>
      <w:r w:rsidRPr="00403AD2">
        <w:rPr>
          <w:rFonts w:asciiTheme="minorHAnsi" w:hAnsiTheme="minorHAnsi"/>
        </w:rPr>
        <w:t xml:space="preserve"> via Executive Order 11958, where it currently resides, </w:t>
      </w:r>
      <w:r w:rsidRPr="00403AD2">
        <w:rPr>
          <w:rStyle w:val="Emphasis"/>
          <w:rFonts w:asciiTheme="minorHAnsi" w:hAnsiTheme="minorHAnsi"/>
        </w:rPr>
        <w:t>making the State Department the principal regulatory agency for international arms sales</w:t>
      </w:r>
      <w:r w:rsidRPr="00403AD2">
        <w:rPr>
          <w:rFonts w:asciiTheme="minorHAnsi" w:hAnsiTheme="minorHAnsi"/>
        </w:rPr>
        <w:t>. 55 The AECA stipulates that decisions on arms exports “shall take into account whether the export of an article would contribute to an arms race, aid in the development of weapons of mass destruction, support international terrorism, increase the possibility of outbreak or escalation of conflict, or prejudice the development of bilateral or multilateral arms control or nonproliferation agreements or other arrangements.” 56 The law also requires the President to report to Congress any potential violations of the AECA. However, while the law was in part intended to provide Congressional oversight over arms transfers, Congress has never successfully blocked a proposed arms sale by appealing to the AECA through a joint resolution of disapproval (a process elaborated in Part 2). 57</w:t>
      </w:r>
    </w:p>
    <w:p w:rsidR="000C7FB6" w:rsidRPr="00403AD2" w:rsidRDefault="000C7FB6" w:rsidP="000C7FB6">
      <w:pPr>
        <w:rPr>
          <w:rFonts w:asciiTheme="minorHAnsi" w:hAnsiTheme="minorHAnsi"/>
        </w:rPr>
      </w:pPr>
      <w:r w:rsidRPr="00403AD2">
        <w:rPr>
          <w:rStyle w:val="StyleUnderline"/>
          <w:rFonts w:asciiTheme="minorHAnsi" w:hAnsiTheme="minorHAnsi"/>
        </w:rPr>
        <w:t>While the AECA makes no explicit reference to IHL or human rights, it does stipulate that “sales be approved only when they are consistent with the foreign policy interests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tates, [</w:t>
      </w:r>
      <w:r w:rsidRPr="00403AD2">
        <w:rPr>
          <w:rStyle w:val="StyleUnderline"/>
          <w:rFonts w:asciiTheme="minorHAnsi" w:hAnsiTheme="minorHAnsi"/>
        </w:rPr>
        <w:t>and] the purposes of the foreign assistance program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as embodied in the Foreign Assistance Act</w:t>
      </w:r>
      <w:r w:rsidRPr="00403AD2">
        <w:rPr>
          <w:rFonts w:asciiTheme="minorHAnsi" w:hAnsiTheme="minorHAnsi"/>
        </w:rPr>
        <w:t xml:space="preserve"> (FAA) of 1961.” The FAA clarifies that defense items regulated under the AECA may be furnished:</w:t>
      </w:r>
    </w:p>
    <w:p w:rsidR="000C7FB6" w:rsidRPr="00403AD2" w:rsidRDefault="000C7FB6" w:rsidP="000C7FB6">
      <w:pPr>
        <w:rPr>
          <w:rFonts w:asciiTheme="minorHAnsi" w:hAnsiTheme="minorHAnsi"/>
        </w:rPr>
      </w:pPr>
      <w:r w:rsidRPr="00403AD2">
        <w:rPr>
          <w:rFonts w:asciiTheme="minorHAnsi" w:hAnsiTheme="minorHAnsi"/>
        </w:rPr>
        <w:t>...solely for internal security (including for antiterrorism and nonproliferation purposes), for legitimate self-defense, to permit the recipient country to participate in regional or collective arrangements or measures consistent with the Charter of the United Nations, or otherwise to permit the recipient country to participate in collective measures requested by the United Nations for the purpose of maintaining or restoring international peace and security, or for the purpose of assisting foreign military forces in less developed friendly countries (or the voluntary efforts of personnel of the Armed Forces of the United States in such countries) to construct public works and to engage in other activities helpful to the economic and social development of such friendly countries. 58</w:t>
      </w:r>
    </w:p>
    <w:p w:rsidR="000C7FB6" w:rsidRPr="00403AD2" w:rsidRDefault="000C7FB6" w:rsidP="000C7FB6">
      <w:pPr>
        <w:rPr>
          <w:rFonts w:asciiTheme="minorHAnsi" w:hAnsiTheme="minorHAnsi"/>
        </w:rPr>
      </w:pPr>
      <w:r w:rsidRPr="00403AD2">
        <w:rPr>
          <w:rFonts w:asciiTheme="minorHAnsi" w:hAnsiTheme="minorHAnsi"/>
        </w:rPr>
        <w:t xml:space="preserve">Importantly, </w:t>
      </w:r>
      <w:r w:rsidRPr="00403AD2">
        <w:rPr>
          <w:rStyle w:val="StyleUnderline"/>
          <w:rFonts w:asciiTheme="minorHAnsi" w:hAnsiTheme="minorHAnsi"/>
        </w:rPr>
        <w:t>section 620M of the FAA also clearly applies to defense articles and services transferred under the authority of the AECA. Known as the “Leahy law,” section 620M restricts assistance to security force units or individuals credibly associated with the commission of a gross violation of human rights.</w:t>
      </w:r>
      <w:r w:rsidRPr="00403AD2">
        <w:rPr>
          <w:rFonts w:asciiTheme="minorHAnsi" w:hAnsiTheme="minorHAnsi"/>
        </w:rPr>
        <w:t xml:space="preserve"> These include “torture or cruel, inhuman, or degrading treatment or punishment, prolonged detention without charges and trial, causing disappearance of persons by the abduction and clandestine detention of those persons, and other flagrant denial of the right of life, liberty, or the security of person,” as well as “war crimes, crimes against humanity, and evidence of acts that may constitute genocide.” 59 </w:t>
      </w:r>
      <w:r w:rsidRPr="00403AD2">
        <w:rPr>
          <w:rStyle w:val="StyleUnderline"/>
          <w:rFonts w:asciiTheme="minorHAnsi" w:hAnsiTheme="minorHAnsi"/>
        </w:rPr>
        <w:t>However, at present, DSCA Policy 16-32 only requires the unit designation</w:t>
      </w:r>
      <w:r w:rsidRPr="00403AD2">
        <w:rPr>
          <w:rFonts w:asciiTheme="minorHAnsi" w:hAnsiTheme="minorHAnsi"/>
        </w:rPr>
        <w:t xml:space="preserve"> (i.e., which foreign security force unit the item will go to, necessary for Leahy review) </w:t>
      </w:r>
      <w:r w:rsidRPr="00403AD2">
        <w:rPr>
          <w:rStyle w:val="StyleUnderline"/>
          <w:rFonts w:asciiTheme="minorHAnsi" w:hAnsiTheme="minorHAnsi"/>
        </w:rPr>
        <w:t>for units that will receive equipment or services under the Foreign Military Financing</w:t>
      </w:r>
      <w:r w:rsidRPr="00403AD2">
        <w:rPr>
          <w:rFonts w:asciiTheme="minorHAnsi" w:hAnsiTheme="minorHAnsi"/>
        </w:rPr>
        <w:t xml:space="preserve"> (FMF) </w:t>
      </w:r>
      <w:r w:rsidRPr="00403AD2">
        <w:rPr>
          <w:rStyle w:val="StyleUnderline"/>
          <w:rFonts w:asciiTheme="minorHAnsi" w:hAnsiTheme="minorHAnsi"/>
        </w:rPr>
        <w:t>program, a small subset of the purchases that go through the FMS process.</w:t>
      </w:r>
      <w:r w:rsidRPr="00403AD2">
        <w:rPr>
          <w:rFonts w:asciiTheme="minorHAnsi" w:hAnsiTheme="minorHAnsi"/>
        </w:rPr>
        <w:t xml:space="preserve"> 60 </w:t>
      </w:r>
      <w:r w:rsidRPr="00403AD2">
        <w:rPr>
          <w:rStyle w:val="Emphasis"/>
          <w:rFonts w:asciiTheme="minorHAnsi" w:hAnsiTheme="minorHAnsi"/>
        </w:rPr>
        <w:t>In practice, the State Department does not restrict commercial arms sales on the basis of human rights violations to comply with the Leahy law.</w:t>
      </w:r>
    </w:p>
    <w:p w:rsidR="000C7FB6" w:rsidRPr="00403AD2" w:rsidRDefault="000C7FB6" w:rsidP="000C7FB6">
      <w:pPr>
        <w:rPr>
          <w:rFonts w:asciiTheme="minorHAnsi" w:hAnsiTheme="minorHAnsi"/>
        </w:rPr>
      </w:pPr>
    </w:p>
    <w:p w:rsidR="000C7FB6" w:rsidRPr="00403AD2" w:rsidRDefault="000C7FB6" w:rsidP="000C7FB6">
      <w:pPr>
        <w:pStyle w:val="Heading4"/>
        <w:rPr>
          <w:rFonts w:asciiTheme="minorHAnsi" w:hAnsiTheme="minorHAnsi"/>
        </w:rPr>
      </w:pPr>
      <w:r w:rsidRPr="00403AD2">
        <w:rPr>
          <w:rFonts w:asciiTheme="minorHAnsi" w:hAnsiTheme="minorHAnsi"/>
        </w:rPr>
        <w:t>Leahy Laws are not currently enforced on FMS and DCS</w:t>
      </w:r>
    </w:p>
    <w:p w:rsidR="000C7FB6" w:rsidRPr="00403AD2" w:rsidRDefault="000C7FB6" w:rsidP="000C7FB6">
      <w:pPr>
        <w:rPr>
          <w:rFonts w:asciiTheme="minorHAnsi" w:hAnsiTheme="minorHAnsi"/>
        </w:rPr>
      </w:pPr>
      <w:r w:rsidRPr="00403AD2">
        <w:rPr>
          <w:rStyle w:val="Style13ptBold"/>
          <w:rFonts w:asciiTheme="minorHAnsi" w:hAnsiTheme="minorHAnsi"/>
        </w:rPr>
        <w:t>Kerr &amp; Rosen, 19</w:t>
      </w:r>
      <w:r w:rsidRPr="00403AD2">
        <w:rPr>
          <w:rFonts w:asciiTheme="minorHAnsi" w:hAnsiTheme="minorHAnsi"/>
        </w:rPr>
        <w:t xml:space="preserve"> --- *Specialist in Nonproliferation and Specialist in International Crime and Narcotics at the CRS (5/6/19, Paul K. &amp; Liana W., Congressional Research Service, “U.S. Arms Sales and </w:t>
      </w:r>
      <w:r w:rsidRPr="00403AD2">
        <w:rPr>
          <w:rFonts w:asciiTheme="minorHAnsi" w:hAnsiTheme="minorHAnsi"/>
        </w:rPr>
        <w:lastRenderedPageBreak/>
        <w:t xml:space="preserve">Human Rights: Legislative Basis and Frequently Asked Questions,” </w:t>
      </w:r>
      <w:hyperlink r:id="rId303" w:history="1">
        <w:r w:rsidRPr="00403AD2">
          <w:rPr>
            <w:rStyle w:val="Hyperlink"/>
            <w:rFonts w:asciiTheme="minorHAnsi" w:hAnsiTheme="minorHAnsi"/>
          </w:rPr>
          <w:t>https://www.hsdl.org/?view&amp;did=824924</w:t>
        </w:r>
      </w:hyperlink>
      <w:r w:rsidRPr="00403AD2">
        <w:rPr>
          <w:rFonts w:asciiTheme="minorHAnsi" w:hAnsiTheme="minorHAnsi"/>
        </w:rPr>
        <w:t>, accessed on 5/12/19, JMP)</w:t>
      </w:r>
    </w:p>
    <w:p w:rsidR="000C7FB6" w:rsidRPr="00403AD2" w:rsidRDefault="000C7FB6" w:rsidP="000C7FB6">
      <w:pPr>
        <w:rPr>
          <w:rFonts w:asciiTheme="minorHAnsi" w:hAnsiTheme="minorHAnsi"/>
        </w:rPr>
      </w:pPr>
      <w:r w:rsidRPr="00403AD2">
        <w:rPr>
          <w:rFonts w:asciiTheme="minorHAnsi" w:hAnsiTheme="minorHAnsi"/>
        </w:rPr>
        <w:t>Do the Leahy Laws apply to arms sales?</w:t>
      </w:r>
    </w:p>
    <w:p w:rsidR="000C7FB6" w:rsidRPr="00403AD2" w:rsidRDefault="000C7FB6" w:rsidP="000C7FB6">
      <w:pPr>
        <w:rPr>
          <w:rStyle w:val="StyleUnderline"/>
          <w:rFonts w:asciiTheme="minorHAnsi" w:hAnsiTheme="minorHAnsi"/>
        </w:rPr>
      </w:pPr>
      <w:r w:rsidRPr="00403AD2">
        <w:rPr>
          <w:rStyle w:val="StyleUnderline"/>
          <w:rFonts w:asciiTheme="minorHAnsi" w:hAnsiTheme="minorHAnsi"/>
        </w:rPr>
        <w:t>The U.S. “Leahy Laws”</w:t>
      </w:r>
      <w:r w:rsidRPr="00403AD2">
        <w:rPr>
          <w:rFonts w:asciiTheme="minorHAnsi" w:hAnsiTheme="minorHAnsi"/>
        </w:rPr>
        <w:t>—Section 620M of the FAA (22 U.S.C. 2378d) and 10 U.S.C. 362—</w:t>
      </w:r>
      <w:r w:rsidRPr="00403AD2">
        <w:rPr>
          <w:rStyle w:val="StyleUnderline"/>
          <w:rFonts w:asciiTheme="minorHAnsi" w:hAnsiTheme="minorHAnsi"/>
        </w:rPr>
        <w:t>prohibit U.S. security assistance to a foreign security force unit when there is credible information that such unit has committed a “gross violation of human rights”</w:t>
      </w:r>
      <w:r w:rsidRPr="00403AD2">
        <w:rPr>
          <w:rFonts w:asciiTheme="minorHAnsi" w:hAnsiTheme="minorHAnsi"/>
        </w:rPr>
        <w:t xml:space="preserve"> (GVHR)—described by the State Department to mean (1) torture, (2) extrajudicial killing, (3) enforced disappearance, or (4) rape under color of law (in which a perpetrator abuses their official position to commit rape). </w:t>
      </w:r>
      <w:r w:rsidRPr="00403AD2">
        <w:rPr>
          <w:rStyle w:val="StyleUnderline"/>
          <w:rFonts w:asciiTheme="minorHAnsi" w:hAnsiTheme="minorHAnsi"/>
        </w:rPr>
        <w:t>In order to comply with the laws, the State Department leads a process of unit-level GVHR vetting before providing security assistance, including training and equipping.</w:t>
      </w:r>
      <w:r w:rsidRPr="00403AD2">
        <w:rPr>
          <w:rFonts w:asciiTheme="minorHAnsi" w:hAnsiTheme="minorHAnsi"/>
        </w:rPr>
        <w:t xml:space="preserve"> </w:t>
      </w:r>
      <w:r w:rsidRPr="00403AD2">
        <w:rPr>
          <w:rStyle w:val="Emphasis"/>
          <w:rFonts w:asciiTheme="minorHAnsi" w:hAnsiTheme="minorHAnsi"/>
        </w:rPr>
        <w:t>The Leahy Laws, however, do not define security assistance; in practice, the executive branch considers the term to mean support provided with U.S.-appropriated funds and, in its view, the restrictions are thus not applicable to FMS or DCS.</w:t>
      </w:r>
    </w:p>
    <w:p w:rsidR="000C7FB6" w:rsidRDefault="002E1C69" w:rsidP="002E1C69">
      <w:pPr>
        <w:pStyle w:val="Heading3"/>
      </w:pPr>
      <w:r>
        <w:lastRenderedPageBreak/>
        <w:t>Leahy Not Enforced Now</w:t>
      </w:r>
    </w:p>
    <w:p w:rsidR="002E1C69" w:rsidRDefault="002E1C69" w:rsidP="002E1C69"/>
    <w:p w:rsidR="002E1C69" w:rsidRDefault="002E1C69" w:rsidP="002E1C69">
      <w:pPr>
        <w:pStyle w:val="Heading4"/>
      </w:pPr>
      <w:r>
        <w:t>Leahy can’t effectively achieve its human rights goals now because of the bureaucracy in the State department</w:t>
      </w:r>
    </w:p>
    <w:p w:rsidR="002E1C69" w:rsidRDefault="002E1C69" w:rsidP="002E1C69">
      <w:r w:rsidRPr="00F0647D">
        <w:rPr>
          <w:rStyle w:val="Style13ptBold"/>
        </w:rPr>
        <w:t>Hunter-Bowman, 17</w:t>
      </w:r>
      <w:r>
        <w:t xml:space="preserve">--J.D. Candidate, Valparaiso University Law School (Jess, “TO THE PEOPLE: ENHANCING LEAHY LAW HUMAN RIGHTS ENFORCEMENT THROUGH A PRIVATE CAUSE OF ACTION”, Valparaiso University Law Review, </w:t>
      </w:r>
      <w:proofErr w:type="gramStart"/>
      <w:r>
        <w:t>Fall</w:t>
      </w:r>
      <w:proofErr w:type="gramEnd"/>
      <w:r>
        <w:t xml:space="preserve"> 2016, Heinonline)//MJ</w:t>
      </w:r>
    </w:p>
    <w:p w:rsidR="002E1C69" w:rsidRPr="00292FF1" w:rsidRDefault="002E1C69" w:rsidP="002E1C69">
      <w:pPr>
        <w:rPr>
          <w:rStyle w:val="StyleUnderline"/>
        </w:rPr>
      </w:pPr>
      <w:r w:rsidRPr="00292FF1">
        <w:rPr>
          <w:rStyle w:val="StyleUnderline"/>
        </w:rPr>
        <w:t>Leahy has achieved a surprising level of success toward its two key goals: (1) preventing disbursement of U.S. military assistance to human rights abusers in foreign security forces; and (2) encouraging investigations and prosecutions of human rights abusers in foreign security forces</w:t>
      </w:r>
      <w:r>
        <w:t xml:space="preserve">. 110 </w:t>
      </w:r>
      <w:r w:rsidRPr="00292FF1">
        <w:rPr>
          <w:rStyle w:val="StyleUnderline"/>
        </w:rPr>
        <w:t>However</w:t>
      </w:r>
      <w:r>
        <w:t xml:space="preserve">, the statute relies exclusively on the State Department for enforcement, </w:t>
      </w:r>
      <w:r w:rsidRPr="00292FF1">
        <w:rPr>
          <w:rStyle w:val="Emphasis"/>
        </w:rPr>
        <w:t>entrusting State Department bureaucrats to make Leahy determinations</w:t>
      </w:r>
      <w:r w:rsidRPr="00292FF1">
        <w:rPr>
          <w:rStyle w:val="StyleUnderline"/>
        </w:rPr>
        <w:t xml:space="preserve"> where foreign policy and national security considerations will regularly weigh against robust Leahy enforcement. The State Department's unfettered control over the statutory enforcement mechanism </w:t>
      </w:r>
      <w:r w:rsidRPr="00292FF1">
        <w:rPr>
          <w:rStyle w:val="Emphasis"/>
        </w:rPr>
        <w:t>creates a conflict of interest that has undermined Leahy's goals.</w:t>
      </w:r>
      <w:r w:rsidRPr="00292FF1">
        <w:t xml:space="preserve"> 112</w:t>
      </w:r>
    </w:p>
    <w:p w:rsidR="002E1C69" w:rsidRPr="002E1C69" w:rsidRDefault="002E1C69" w:rsidP="002E1C69">
      <w:r>
        <w:t xml:space="preserve">Compared with § 2304, </w:t>
      </w:r>
      <w:r w:rsidRPr="00292FF1">
        <w:rPr>
          <w:rStyle w:val="StyleUnderline"/>
        </w:rPr>
        <w:t>Leahy's vetting and aid prohibition mechanisms have made significant inroads toward Leahy's dual goals of barring aid to abusive security forces and coercing anti-impunity efforts.</w:t>
      </w:r>
      <w:r>
        <w:t xml:space="preserve">113 </w:t>
      </w:r>
      <w:r w:rsidRPr="00292FF1">
        <w:rPr>
          <w:rStyle w:val="StyleUnderline"/>
        </w:rPr>
        <w:t xml:space="preserve">Nevertheless, </w:t>
      </w:r>
      <w:r w:rsidRPr="00292FF1">
        <w:rPr>
          <w:rStyle w:val="Emphasis"/>
        </w:rPr>
        <w:t>Leahy has been unable to fully realize its goals due to uneven enforcement</w:t>
      </w:r>
      <w:r>
        <w:t>.</w:t>
      </w:r>
      <w:r w:rsidRPr="00292FF1">
        <w:t>114</w:t>
      </w:r>
      <w:r w:rsidRPr="00292FF1">
        <w:rPr>
          <w:rStyle w:val="StyleUnderline"/>
        </w:rPr>
        <w:t xml:space="preserve"> Leahy's dependence on the State Department, an entity dedicated to executing the President's foreign policy and national security policies, is the Achilles' heel in fully achieving Leahy's goals.</w:t>
      </w:r>
      <w:r>
        <w:t>115</w:t>
      </w:r>
    </w:p>
    <w:p w:rsidR="000C7FB6" w:rsidRDefault="000C7FB6" w:rsidP="000C7FB6">
      <w:pPr>
        <w:rPr>
          <w:rFonts w:asciiTheme="minorHAnsi" w:hAnsiTheme="minorHAnsi"/>
        </w:rPr>
      </w:pPr>
    </w:p>
    <w:p w:rsidR="00A34739" w:rsidRPr="00292FF1" w:rsidRDefault="00A34739" w:rsidP="00A34739">
      <w:pPr>
        <w:pStyle w:val="Heading4"/>
      </w:pPr>
      <w:r>
        <w:t>Congressional oversight and the DOS are not sufficient for Leahy enforcement</w:t>
      </w:r>
    </w:p>
    <w:p w:rsidR="00A34739" w:rsidRPr="00355455" w:rsidRDefault="00A34739" w:rsidP="00A34739">
      <w:r w:rsidRPr="00F0647D">
        <w:rPr>
          <w:rStyle w:val="Style13ptBold"/>
        </w:rPr>
        <w:t>Hunter-Bowman, 17</w:t>
      </w:r>
      <w:r>
        <w:t xml:space="preserve">--J.D. Candidate, Valparaiso University Law School (Jess, “TO THE PEOPLE: ENHANCING LEAHY LAW HUMAN RIGHTS ENFORCEMENT THROUGH A PRIVATE CAUSE OF ACTION”, Valparaiso University Law Review, </w:t>
      </w:r>
      <w:proofErr w:type="gramStart"/>
      <w:r>
        <w:t>Fall</w:t>
      </w:r>
      <w:proofErr w:type="gramEnd"/>
      <w:r>
        <w:t xml:space="preserve"> 2016, Heinonline)//MJ</w:t>
      </w:r>
    </w:p>
    <w:p w:rsidR="00A34739" w:rsidRPr="00D4559C" w:rsidRDefault="00A34739" w:rsidP="00A34739">
      <w:pPr>
        <w:rPr>
          <w:color w:val="FF0000"/>
        </w:rPr>
      </w:pPr>
      <w:r w:rsidRPr="00D15501">
        <w:rPr>
          <w:rStyle w:val="StyleUnderline"/>
        </w:rPr>
        <w:t>Despite Leahy's surprising human rights achievements, foreign recipients</w:t>
      </w:r>
      <w:r>
        <w:t xml:space="preserve"> of U.S. military assistance vetted under Leahy's provisions </w:t>
      </w:r>
      <w:r w:rsidRPr="00D15501">
        <w:rPr>
          <w:rStyle w:val="StyleUnderline"/>
        </w:rPr>
        <w:t>continue to violate human rights</w:t>
      </w:r>
      <w:r>
        <w:t>.96 Similarly</w:t>
      </w:r>
      <w:r w:rsidRPr="002770FA">
        <w:t xml:space="preserve">, </w:t>
      </w:r>
      <w:r w:rsidRPr="00292FF1">
        <w:rPr>
          <w:rStyle w:val="Emphasis"/>
        </w:rPr>
        <w:t>human rights abusers are not always brought to justice despite Leahy's vetting of their units</w:t>
      </w:r>
      <w:r w:rsidRPr="00D15501">
        <w:rPr>
          <w:rStyle w:val="StyleUnderline"/>
        </w:rPr>
        <w:t>.</w:t>
      </w:r>
      <w:r>
        <w:t xml:space="preserve">97 Flawless enforcement is not the appropriate standard by which to judge </w:t>
      </w:r>
      <w:r w:rsidRPr="002770FA">
        <w:t>Leahy;</w:t>
      </w:r>
      <w:r w:rsidRPr="00D15501">
        <w:rPr>
          <w:rStyle w:val="StyleUnderline"/>
        </w:rPr>
        <w:t xml:space="preserve"> it is an aspirational statute, and its enforcement implicates significant national security interests</w:t>
      </w:r>
      <w:r>
        <w:t>.98 Nevertheless, the analysis that follows demonstrates that Leahy</w:t>
      </w:r>
      <w:r w:rsidRPr="002770FA">
        <w:t>,</w:t>
      </w:r>
      <w:r w:rsidRPr="00292FF1">
        <w:rPr>
          <w:rStyle w:val="StyleUnderline"/>
        </w:rPr>
        <w:t xml:space="preserve"> </w:t>
      </w:r>
      <w:r w:rsidRPr="00292FF1">
        <w:rPr>
          <w:rStyle w:val="Emphasis"/>
        </w:rPr>
        <w:t>relying only on the State Department's enforcement and congressional oversight, cannot achieve the laudable human rights goals</w:t>
      </w:r>
      <w:r w:rsidRPr="00D15501">
        <w:rPr>
          <w:rStyle w:val="StyleUnderline"/>
        </w:rPr>
        <w:t xml:space="preserve"> it was enacted to accomplish without statutory reform.</w:t>
      </w:r>
      <w:r>
        <w:t>9 9</w:t>
      </w:r>
    </w:p>
    <w:p w:rsidR="00A34739" w:rsidRDefault="00A34739" w:rsidP="00A34739">
      <w:r>
        <w:t xml:space="preserve">In this section, Part EI.A argues that </w:t>
      </w:r>
      <w:r w:rsidRPr="00D15501">
        <w:rPr>
          <w:rStyle w:val="StyleUnderline"/>
        </w:rPr>
        <w:t>Leahy's purpose is stymied by the lack of an effective accountability mechanism</w:t>
      </w:r>
      <w:r>
        <w:t xml:space="preserve">.10 0 Second, Part UI.B analyzes the role aggressive congressional oversight has played in enforcing Leahy, arguing that </w:t>
      </w:r>
      <w:r w:rsidRPr="00D15501">
        <w:rPr>
          <w:rStyle w:val="StyleUnderline"/>
        </w:rPr>
        <w:t>congressional oversight is not a sustainable solution for robust enforcement</w:t>
      </w:r>
      <w:r>
        <w:t xml:space="preserve">.1 0o Finally, Part L.C evaluates judicial enforcement of Leahy, </w:t>
      </w:r>
      <w:r w:rsidRPr="00D15501">
        <w:rPr>
          <w:rStyle w:val="StyleUnderline"/>
        </w:rPr>
        <w:t>finding that victims of human rights abuses abroad cannot currently enforce Leahy through the court</w:t>
      </w:r>
      <w:r>
        <w:t>s. 102</w:t>
      </w:r>
    </w:p>
    <w:p w:rsidR="00A34739" w:rsidRDefault="00A34739" w:rsidP="00A34739">
      <w:pPr>
        <w:pStyle w:val="Heading4"/>
      </w:pPr>
      <w:r>
        <w:lastRenderedPageBreak/>
        <w:t>Congress cannot enforce Leahy alone—the State Department will always find loopholes</w:t>
      </w:r>
    </w:p>
    <w:p w:rsidR="00A34739" w:rsidRDefault="00A34739" w:rsidP="00A34739">
      <w:r w:rsidRPr="00F0647D">
        <w:rPr>
          <w:rStyle w:val="Style13ptBold"/>
        </w:rPr>
        <w:t>Hunter-Bowman, 17</w:t>
      </w:r>
      <w:r>
        <w:t xml:space="preserve">--J.D. Candidate, Valparaiso University Law School (Jess, “TO THE PEOPLE: ENHANCING LEAHY LAW HUMAN RIGHTS ENFORCEMENT THROUGH A PRIVATE CAUSE OF ACTION”, Valparaiso University Law Review, </w:t>
      </w:r>
      <w:proofErr w:type="gramStart"/>
      <w:r>
        <w:t>Fall</w:t>
      </w:r>
      <w:proofErr w:type="gramEnd"/>
      <w:r>
        <w:t xml:space="preserve"> 2016, Heinonline)//MJ</w:t>
      </w:r>
    </w:p>
    <w:p w:rsidR="00A34739" w:rsidRDefault="00A34739" w:rsidP="00A34739">
      <w:r w:rsidRPr="006C16C8">
        <w:rPr>
          <w:rStyle w:val="Emphasis"/>
        </w:rPr>
        <w:t>When foreign policy</w:t>
      </w:r>
      <w:r w:rsidRPr="00B06557">
        <w:rPr>
          <w:rStyle w:val="StyleUnderline"/>
        </w:rPr>
        <w:t xml:space="preserve"> and national security interests </w:t>
      </w:r>
      <w:r w:rsidRPr="006C16C8">
        <w:rPr>
          <w:rStyle w:val="Emphasis"/>
        </w:rPr>
        <w:t>clash with human rights concerns</w:t>
      </w:r>
      <w:r w:rsidRPr="00B06557">
        <w:rPr>
          <w:rStyle w:val="StyleUnderline"/>
        </w:rPr>
        <w:t xml:space="preserve">, the </w:t>
      </w:r>
      <w:r w:rsidRPr="006C16C8">
        <w:rPr>
          <w:rStyle w:val="Emphasis"/>
        </w:rPr>
        <w:t>executive branch will invariably bend human rights standards</w:t>
      </w:r>
      <w:r>
        <w:t>.116 National Security Advisor Susan Rice boldly stated that human rights advocates should not count on the executive branch to uphold human rights standards in the face of national security concerns:</w:t>
      </w:r>
    </w:p>
    <w:p w:rsidR="00A34739" w:rsidRDefault="00A34739" w:rsidP="00A34739">
      <w:r>
        <w:t>[W]e sometimes face painful dilemmas when the immediate need to defend our national security clashes with our fundamental commitment to democracy and human rights. Let's be honest at times, as a result, we do business with governments that do not respect the rights we hold most dear. We make tough choices. When rights are violated, we continue to advocate for their protection. But we cannot, and I will not pretend that some short-term tradeoffs do not exist.117</w:t>
      </w:r>
    </w:p>
    <w:p w:rsidR="00A34739" w:rsidRDefault="00A34739" w:rsidP="00A34739">
      <w:r>
        <w:t xml:space="preserve">Ms. </w:t>
      </w:r>
      <w:r w:rsidRPr="00283EEC">
        <w:rPr>
          <w:rStyle w:val="StyleUnderline"/>
        </w:rPr>
        <w:t xml:space="preserve">Rice suggests that at times the State Department may simply disregard human rights requirements, such as Leahy, but more often than not, </w:t>
      </w:r>
      <w:r w:rsidRPr="00283EEC">
        <w:rPr>
          <w:rStyle w:val="Emphasis"/>
        </w:rPr>
        <w:t>the results are more subtle</w:t>
      </w:r>
      <w:r w:rsidRPr="00283EEC">
        <w:rPr>
          <w:rStyle w:val="StyleUnderline"/>
        </w:rPr>
        <w:t>.</w:t>
      </w:r>
      <w:r>
        <w:t>118</w:t>
      </w:r>
    </w:p>
    <w:p w:rsidR="00A34739" w:rsidRDefault="00A34739" w:rsidP="00A34739">
      <w:r w:rsidRPr="00B06557">
        <w:rPr>
          <w:rStyle w:val="StyleUnderline"/>
        </w:rPr>
        <w:t xml:space="preserve">Even with Congress's best efforts to draft Leahy to ensure proper </w:t>
      </w:r>
      <w:r w:rsidRPr="006C16C8">
        <w:rPr>
          <w:rStyle w:val="StyleUnderline"/>
        </w:rPr>
        <w:t>enforcement,</w:t>
      </w:r>
      <w:r w:rsidRPr="006C16C8">
        <w:rPr>
          <w:rStyle w:val="Emphasis"/>
        </w:rPr>
        <w:t xml:space="preserve"> the State Department created ambiguities in the statute's language to allow for less restrictive enforcement</w:t>
      </w:r>
      <w:r w:rsidRPr="00B06557">
        <w:rPr>
          <w:rStyle w:val="StyleUnderline"/>
        </w:rPr>
        <w:t xml:space="preserve"> when foreign policy and national security considerations trump Leahy's human rights concerns</w:t>
      </w:r>
      <w:r w:rsidRPr="00432CEF">
        <w:t>. 119</w:t>
      </w:r>
      <w:r w:rsidRPr="00B06557">
        <w:rPr>
          <w:rStyle w:val="StyleUnderline"/>
        </w:rPr>
        <w:t xml:space="preserve"> For example, despite congressional efforts to clarify the term "credible," the State Department manipulates its definition to ensure enforcement flexibility</w:t>
      </w:r>
      <w:r w:rsidRPr="00432CEF">
        <w:t>.120</w:t>
      </w:r>
      <w:r w:rsidRPr="00B06557">
        <w:rPr>
          <w:rStyle w:val="StyleUnderline"/>
        </w:rPr>
        <w:t xml:space="preserve"> Similarly, the State Department's view of what constitutes effective steps to </w:t>
      </w:r>
      <w:r w:rsidRPr="00283EEC">
        <w:rPr>
          <w:rStyle w:val="StyleUnderline"/>
        </w:rPr>
        <w:t>investigate and punish perpetrators of human rights abuses varies arbitrarily.</w:t>
      </w:r>
      <w:r w:rsidRPr="00283EEC">
        <w:t xml:space="preserve"> 121 Not surprisingly, </w:t>
      </w:r>
      <w:r w:rsidRPr="00283EEC">
        <w:rPr>
          <w:rStyle w:val="StyleUnderline"/>
        </w:rPr>
        <w:t>there is not unanimity in the State Department regarding Leahy enforcement</w:t>
      </w:r>
      <w:r w:rsidRPr="00283EEC">
        <w:t>. 1 22 The Democracy</w:t>
      </w:r>
      <w:r>
        <w:t>, Rights, and Labor Bureau's opinion on Leahy enforcement predictably can be at variance with the view of the Western Hemisphere Bureau.123</w:t>
      </w:r>
    </w:p>
    <w:p w:rsidR="00A34739" w:rsidRPr="00E030FF" w:rsidRDefault="00A34739" w:rsidP="00A34739">
      <w:r w:rsidRPr="00E030FF">
        <w:t>Broadening Leahy enforcement beyond the narrow confines of the State Department, where non-human rights considerations may corrupt the process, would provide a correction for some of these enforcement problems.124 A private cause of action to enjoin the State Department to enforce Leahy would significantly reduce the risk of weak Leahy enforcement while empowering human rights victims.12 Absent a private cause of action, Leahy has relied on strong congressional oversight and transparent reporting on Leahy vetting decisions to pressure the State Department to robustly enforce existing Leahy Law mechanisms. 126</w:t>
      </w:r>
    </w:p>
    <w:p w:rsidR="00A34739" w:rsidRDefault="00A34739" w:rsidP="00A34739">
      <w:r>
        <w:t>Aggressive Congressional Involvement in Leahy Enforcement is Not a LongTerm Solution for Robust Enforcement</w:t>
      </w:r>
    </w:p>
    <w:p w:rsidR="00A34739" w:rsidRPr="006C16C8" w:rsidRDefault="00A34739" w:rsidP="00A34739">
      <w:pPr>
        <w:rPr>
          <w:rStyle w:val="StyleUnderline"/>
        </w:rPr>
      </w:pPr>
      <w:r>
        <w:t>Congress has played an aggressive role in ensuring Leahy is more successful than § 2304, but Congress's oversight limitations suggest the need for judicial review.1 27 Congress has shown a keen interest in improving Leahy's effectiveness, extending and amending the law to mitigate concerns. 1 28 Meanwhile, members of Congress, specifically Senator Leahy himself, have provided aggressive oversight over Leahy enforcement, even unilaterally suspending aid to ensure Leahy compliance when the State Department has failed to properly enforce the statute.</w:t>
      </w:r>
      <w:r w:rsidRPr="00432CEF">
        <w:t>129</w:t>
      </w:r>
      <w:r w:rsidRPr="006C16C8">
        <w:rPr>
          <w:rStyle w:val="StyleUnderline"/>
        </w:rPr>
        <w:t xml:space="preserve"> While Congress's substantial engagement with Leahy has </w:t>
      </w:r>
      <w:r w:rsidRPr="006C16C8">
        <w:rPr>
          <w:rStyle w:val="StyleUnderline"/>
        </w:rPr>
        <w:lastRenderedPageBreak/>
        <w:t>ensured the legislation is more effective than § 2304, there are limitations to these avenues, and only a statutory remedy that allows for judicial review of Leahy enforcement can ensure proper oversight.</w:t>
      </w:r>
      <w:r w:rsidRPr="00432CEF">
        <w:t>130</w:t>
      </w:r>
    </w:p>
    <w:p w:rsidR="00A34739" w:rsidRDefault="00A34739" w:rsidP="00A34739">
      <w:pPr>
        <w:rPr>
          <w:rStyle w:val="StyleUnderline"/>
        </w:rPr>
      </w:pPr>
      <w:r>
        <w:t xml:space="preserve">Congress has adapted Leahy on numerous occasions to improve its effectiveness, including significant amendments in 2011 and 2014 aimed at addressing a serious flaw in the statute, but absent judicial review, Leahy's enforcement problems will continue.131 </w:t>
      </w:r>
      <w:r w:rsidRPr="006C16C8">
        <w:rPr>
          <w:rStyle w:val="StyleUnderline"/>
        </w:rPr>
        <w:t>Human rights organizations raised concerns that the State Department was releasing security assistance to tainted units by vetting only the individual troops within the unit that would receive assistance, such as training.</w:t>
      </w:r>
      <w:r>
        <w:t xml:space="preserve">13 2 In response, Congress took statutory action to reverse the State Department's interpretation that an individual could be considered a unit. This statutory reform closed a loophole exploited by the State Department, but failed to address </w:t>
      </w:r>
      <w:r w:rsidRPr="006C16C8">
        <w:rPr>
          <w:rStyle w:val="StyleUnderline"/>
        </w:rPr>
        <w:t xml:space="preserve">the underlying problem: </w:t>
      </w:r>
      <w:r w:rsidRPr="006C16C8">
        <w:rPr>
          <w:rStyle w:val="Emphasis"/>
        </w:rPr>
        <w:t>depending exclusively on the State Department, with its inherent conflict of interest, for Leahy enforcement</w:t>
      </w:r>
      <w:r w:rsidRPr="006C16C8">
        <w:rPr>
          <w:rStyle w:val="StyleUnderline"/>
        </w:rPr>
        <w:t>. Recognizing the inherent problems independent State Department enforcement presents and the failure of statutory amendments aimed at perfecting Leahy's language to ensure robust State Department enforcement, Congress, and Senator Leahy specifically, has taken on an unusually active oversight role.</w:t>
      </w:r>
    </w:p>
    <w:p w:rsidR="00A34739" w:rsidRDefault="00A34739" w:rsidP="000C7FB6">
      <w:pPr>
        <w:rPr>
          <w:rFonts w:asciiTheme="minorHAnsi" w:hAnsiTheme="minorHAnsi"/>
        </w:rPr>
      </w:pPr>
    </w:p>
    <w:p w:rsidR="00533551" w:rsidRPr="002C2139" w:rsidRDefault="00533551" w:rsidP="00533551">
      <w:pPr>
        <w:pStyle w:val="Heading4"/>
      </w:pPr>
      <w:r>
        <w:t>Leahy Law is unenforceable now—only the courts can solve</w:t>
      </w:r>
    </w:p>
    <w:p w:rsidR="00533551" w:rsidRPr="00355455" w:rsidRDefault="00533551" w:rsidP="00533551">
      <w:r w:rsidRPr="00F0647D">
        <w:rPr>
          <w:rStyle w:val="Style13ptBold"/>
        </w:rPr>
        <w:t>Hunter-Bowman, 17</w:t>
      </w:r>
      <w:r>
        <w:t xml:space="preserve">--J.D. Candidate, Valparaiso University Law School (Jess, “TO THE PEOPLE: ENHANCING LEAHY LAW HUMAN RIGHTS ENFORCEMENT THROUGH A PRIVATE CAUSE OF ACTION”, Valparaiso University Law Review, </w:t>
      </w:r>
      <w:proofErr w:type="gramStart"/>
      <w:r>
        <w:t>Fall</w:t>
      </w:r>
      <w:proofErr w:type="gramEnd"/>
      <w:r>
        <w:t xml:space="preserve"> 2016, Heinonline)//MJ</w:t>
      </w:r>
    </w:p>
    <w:p w:rsidR="00533551" w:rsidRDefault="00533551" w:rsidP="00533551">
      <w:r w:rsidRPr="001D6FC5">
        <w:t>If Senator Leahy believed the State Department could be trusted to effectively enforce Leahy, then his vigorous oversight of the State Department's Leahy enforcement would be unnecessary.'" However, Senator</w:t>
      </w:r>
      <w:r w:rsidRPr="002C2139">
        <w:rPr>
          <w:rStyle w:val="StyleUnderline"/>
        </w:rPr>
        <w:t xml:space="preserve"> Leahy, who wields significant power over the State Department's budget and foreign assistance generally, has taken advantage of his unique position to pressure the State Department</w:t>
      </w:r>
      <w:r>
        <w:t xml:space="preserve">.137 He has served as either the chairman or the ranking member of the Senate Appropriations Subcommittee on State, Foreign Operations, and Related Programs for over twenty years, a position that allows him to unilaterally cut off portions of foreign assistance.1 " </w:t>
      </w:r>
      <w:r w:rsidRPr="002C2139">
        <w:rPr>
          <w:rStyle w:val="Emphasis"/>
        </w:rPr>
        <w:t>Lax Leahy enforcement by the State Department requires substantial oversight by Senator Leahy</w:t>
      </w:r>
      <w:r w:rsidRPr="002C2139">
        <w:rPr>
          <w:rStyle w:val="StyleUnderline"/>
        </w:rPr>
        <w:t>, even forcing him to freeze foreign assistance to security forces that appear to be running afoul of Leahy</w:t>
      </w:r>
      <w:r>
        <w:t>. 39</w:t>
      </w:r>
    </w:p>
    <w:p w:rsidR="00533551" w:rsidRDefault="00533551" w:rsidP="00533551">
      <w:r w:rsidRPr="001D6FC5">
        <w:t xml:space="preserve">Senator </w:t>
      </w:r>
      <w:r w:rsidRPr="002C2139">
        <w:rPr>
          <w:rStyle w:val="StyleUnderline"/>
        </w:rPr>
        <w:t xml:space="preserve">Leahy's </w:t>
      </w:r>
      <w:r w:rsidRPr="001D6FC5">
        <w:t>actions are laudable and unsurprising given his long history advocating for human rights and his desire to see his legislation enforced; however, this</w:t>
      </w:r>
      <w:r w:rsidRPr="002C2139">
        <w:rPr>
          <w:rStyle w:val="StyleUnderline"/>
        </w:rPr>
        <w:t xml:space="preserve"> approach is not a long-term solution to Leahy's enforcement problems</w:t>
      </w:r>
      <w:r>
        <w:t xml:space="preserve">.140 </w:t>
      </w:r>
      <w:r w:rsidRPr="002C2139">
        <w:rPr>
          <w:rStyle w:val="StyleUnderline"/>
        </w:rPr>
        <w:t>First, Senator Leahy has only frozen assistance in extreme cases, and in other cases, security assistance has continued in an apparent violation of Leahy</w:t>
      </w:r>
      <w:r>
        <w:t xml:space="preserve">.141 </w:t>
      </w:r>
      <w:r w:rsidRPr="002C2139">
        <w:rPr>
          <w:rStyle w:val="StyleUnderline"/>
        </w:rPr>
        <w:t xml:space="preserve">Second, </w:t>
      </w:r>
      <w:r w:rsidRPr="002C2139">
        <w:rPr>
          <w:rStyle w:val="Emphasis"/>
        </w:rPr>
        <w:t>a single Senator,</w:t>
      </w:r>
      <w:r w:rsidRPr="002C2139">
        <w:rPr>
          <w:rStyle w:val="StyleUnderline"/>
        </w:rPr>
        <w:t xml:space="preserve"> no matter how influential and steadfast, </w:t>
      </w:r>
      <w:r w:rsidRPr="002C2139">
        <w:rPr>
          <w:rStyle w:val="Emphasis"/>
        </w:rPr>
        <w:t>cannot be depended on to single-handedly guarantee Leahy enforcement oversight.</w:t>
      </w:r>
      <w:r>
        <w:t xml:space="preserve">142 </w:t>
      </w:r>
      <w:r w:rsidRPr="002C2139">
        <w:rPr>
          <w:rStyle w:val="StyleUnderline"/>
        </w:rPr>
        <w:t xml:space="preserve">However, </w:t>
      </w:r>
      <w:r w:rsidRPr="002C2139">
        <w:rPr>
          <w:rStyle w:val="Emphasis"/>
        </w:rPr>
        <w:t>allowing human rights victims themselves</w:t>
      </w:r>
      <w:r w:rsidRPr="002C2139">
        <w:rPr>
          <w:rStyle w:val="StyleUnderline"/>
        </w:rPr>
        <w:t xml:space="preserve">, a singularly motivated group, </w:t>
      </w:r>
      <w:r w:rsidRPr="002C2139">
        <w:rPr>
          <w:rStyle w:val="Emphasis"/>
        </w:rPr>
        <w:t>to challenge uneven State Department enforcement in U.S. federal court could effectively remedy Leahy's intractable enforcement problems</w:t>
      </w:r>
      <w:r>
        <w:t xml:space="preserve">.l4 </w:t>
      </w:r>
      <w:r w:rsidRPr="001D6FC5">
        <w:t>Recognizing the limitations of perfecting the legislative language to ensure enforcement and congressional oversight of executive branch enforcement of human rights restrictions on foreign security assistance</w:t>
      </w:r>
      <w:r w:rsidRPr="002C2139">
        <w:rPr>
          <w:rStyle w:val="StyleUnderline"/>
        </w:rPr>
        <w:t>, determined individuals and victims of human rights abuses have turned to the courts to enjoin enforcement</w:t>
      </w:r>
      <w:r>
        <w:t>.144</w:t>
      </w:r>
    </w:p>
    <w:p w:rsidR="00533551" w:rsidRPr="00403AD2" w:rsidRDefault="00533551" w:rsidP="000C7FB6">
      <w:pPr>
        <w:rPr>
          <w:rFonts w:asciiTheme="minorHAnsi" w:hAnsiTheme="minorHAnsi"/>
        </w:rPr>
      </w:pPr>
    </w:p>
    <w:p w:rsidR="000C7FB6" w:rsidRPr="00403AD2" w:rsidRDefault="000451F7" w:rsidP="000451F7">
      <w:pPr>
        <w:pStyle w:val="Heading3"/>
        <w:rPr>
          <w:rFonts w:asciiTheme="minorHAnsi" w:hAnsiTheme="minorHAnsi"/>
        </w:rPr>
      </w:pPr>
      <w:r w:rsidRPr="00403AD2">
        <w:rPr>
          <w:rFonts w:asciiTheme="minorHAnsi" w:hAnsiTheme="minorHAnsi"/>
        </w:rPr>
        <w:lastRenderedPageBreak/>
        <w:t>Courts Aren’t Enforcing Leahy Laws Now</w:t>
      </w:r>
    </w:p>
    <w:p w:rsidR="000451F7" w:rsidRPr="00403AD2" w:rsidRDefault="000451F7" w:rsidP="000451F7">
      <w:pPr>
        <w:rPr>
          <w:rFonts w:asciiTheme="minorHAnsi" w:hAnsiTheme="minorHAnsi"/>
        </w:rPr>
      </w:pPr>
    </w:p>
    <w:p w:rsidR="000451F7" w:rsidRPr="00403AD2" w:rsidRDefault="000451F7" w:rsidP="000451F7">
      <w:pPr>
        <w:pStyle w:val="Heading4"/>
        <w:rPr>
          <w:rFonts w:asciiTheme="minorHAnsi" w:hAnsiTheme="minorHAnsi"/>
        </w:rPr>
      </w:pPr>
      <w:r w:rsidRPr="00403AD2">
        <w:rPr>
          <w:rFonts w:asciiTheme="minorHAnsi" w:hAnsiTheme="minorHAnsi"/>
        </w:rPr>
        <w:t>Courts aren’t currently enforcing the Leahy Law now</w:t>
      </w:r>
    </w:p>
    <w:p w:rsidR="000451F7" w:rsidRPr="00403AD2" w:rsidRDefault="000451F7" w:rsidP="000451F7">
      <w:pPr>
        <w:rPr>
          <w:rFonts w:asciiTheme="minorHAnsi" w:hAnsiTheme="minorHAnsi"/>
        </w:rPr>
      </w:pPr>
      <w:r w:rsidRPr="00403AD2">
        <w:rPr>
          <w:rStyle w:val="Style13ptBold"/>
          <w:rFonts w:asciiTheme="minorHAnsi" w:hAnsiTheme="minorHAnsi"/>
        </w:rPr>
        <w:t>Miller, 12</w:t>
      </w:r>
      <w:r w:rsidRPr="00403AD2">
        <w:rPr>
          <w:rFonts w:asciiTheme="minorHAnsi" w:hAnsiTheme="minorHAnsi"/>
        </w:rPr>
        <w:t xml:space="preserve"> - J.D. from Cornell Law (</w:t>
      </w:r>
      <w:proofErr w:type="gramStart"/>
      <w:r w:rsidRPr="00403AD2">
        <w:rPr>
          <w:rFonts w:asciiTheme="minorHAnsi" w:hAnsiTheme="minorHAnsi"/>
        </w:rPr>
        <w:t>Fall</w:t>
      </w:r>
      <w:proofErr w:type="gramEnd"/>
      <w:r w:rsidRPr="00403AD2">
        <w:rPr>
          <w:rFonts w:asciiTheme="minorHAnsi" w:hAnsiTheme="minorHAnsi"/>
        </w:rPr>
        <w:t xml:space="preserve"> 2012, Nathanial Tenorio Miller, Cornell International Law Journal, “NOTE: The Leahy Law: Congressional Failure, Executive Overreach, and the Consequences,” 45 Cornell Int'l L.J. 667, Lexis-Nexis Scholastic)//hecht</w:t>
      </w:r>
    </w:p>
    <w:p w:rsidR="000451F7" w:rsidRPr="00403AD2" w:rsidRDefault="000451F7" w:rsidP="000451F7">
      <w:pPr>
        <w:rPr>
          <w:rFonts w:asciiTheme="minorHAnsi" w:hAnsiTheme="minorHAnsi"/>
        </w:rPr>
      </w:pPr>
      <w:r w:rsidRPr="00403AD2">
        <w:rPr>
          <w:rFonts w:asciiTheme="minorHAnsi" w:hAnsiTheme="minorHAnsi"/>
        </w:rPr>
        <w:t xml:space="preserve">More recently, in Arar v. Ashcroft, </w:t>
      </w:r>
      <w:r w:rsidRPr="00403AD2">
        <w:rPr>
          <w:rStyle w:val="StyleUnderline"/>
          <w:rFonts w:asciiTheme="minorHAnsi" w:hAnsiTheme="minorHAnsi"/>
        </w:rPr>
        <w:t xml:space="preserve">the Second Circuit </w:t>
      </w:r>
      <w:r w:rsidRPr="00403AD2">
        <w:rPr>
          <w:rFonts w:asciiTheme="minorHAnsi" w:hAnsiTheme="minorHAnsi"/>
        </w:rPr>
        <w:t>said that it "</w:t>
      </w:r>
      <w:r w:rsidRPr="00403AD2">
        <w:rPr>
          <w:rStyle w:val="StyleUnderline"/>
          <w:rFonts w:asciiTheme="minorHAnsi" w:hAnsiTheme="minorHAnsi"/>
        </w:rPr>
        <w:t>has recognized 'the</w:t>
      </w:r>
      <w:r w:rsidRPr="00403AD2">
        <w:rPr>
          <w:rFonts w:asciiTheme="minorHAnsi" w:hAnsiTheme="minorHAnsi"/>
        </w:rPr>
        <w:t xml:space="preserve"> generally accepted </w:t>
      </w:r>
      <w:r w:rsidRPr="00403AD2">
        <w:rPr>
          <w:rStyle w:val="StyleUnderline"/>
          <w:rFonts w:asciiTheme="minorHAnsi" w:hAnsiTheme="minorHAnsi"/>
        </w:rPr>
        <w:t>view that foreign policy was the</w:t>
      </w:r>
      <w:r w:rsidRPr="00403AD2">
        <w:rPr>
          <w:rFonts w:asciiTheme="minorHAnsi" w:hAnsiTheme="minorHAnsi"/>
        </w:rPr>
        <w:t xml:space="preserve"> province and </w:t>
      </w:r>
      <w:r w:rsidRPr="00403AD2">
        <w:rPr>
          <w:rStyle w:val="StyleUnderline"/>
          <w:rFonts w:asciiTheme="minorHAnsi" w:hAnsiTheme="minorHAnsi"/>
        </w:rPr>
        <w:t>responsibility of the Executive</w:t>
      </w:r>
      <w:r w:rsidRPr="00403AD2">
        <w:rPr>
          <w:rFonts w:asciiTheme="minorHAnsi" w:hAnsiTheme="minorHAnsi"/>
        </w:rPr>
        <w:t xml:space="preserve"> </w:t>
      </w:r>
      <w:proofErr w:type="gramStart"/>
      <w:r w:rsidRPr="00403AD2">
        <w:rPr>
          <w:rFonts w:asciiTheme="minorHAnsi" w:hAnsiTheme="minorHAnsi"/>
        </w:rPr>
        <w:t>... .</w:t>
      </w:r>
      <w:proofErr w:type="gramEnd"/>
      <w:r w:rsidRPr="00403AD2">
        <w:rPr>
          <w:rFonts w:asciiTheme="minorHAnsi" w:hAnsiTheme="minorHAnsi"/>
        </w:rPr>
        <w:t xml:space="preserve"> Thus, unless Congress specifically has provided otherwise, </w:t>
      </w:r>
      <w:r w:rsidRPr="00403AD2">
        <w:rPr>
          <w:rStyle w:val="StyleUnderline"/>
          <w:rFonts w:asciiTheme="minorHAnsi" w:hAnsiTheme="minorHAnsi"/>
        </w:rPr>
        <w:t xml:space="preserve">courts </w:t>
      </w:r>
      <w:r w:rsidRPr="00403AD2">
        <w:rPr>
          <w:rFonts w:asciiTheme="minorHAnsi" w:hAnsiTheme="minorHAnsi"/>
        </w:rPr>
        <w:t xml:space="preserve">traditionally </w:t>
      </w:r>
      <w:r w:rsidRPr="00403AD2">
        <w:rPr>
          <w:rStyle w:val="StyleUnderline"/>
          <w:rFonts w:asciiTheme="minorHAnsi" w:hAnsiTheme="minorHAnsi"/>
        </w:rPr>
        <w:t xml:space="preserve">have </w:t>
      </w:r>
      <w:r w:rsidRPr="00403AD2">
        <w:rPr>
          <w:rStyle w:val="Emphasis"/>
          <w:rFonts w:asciiTheme="minorHAnsi" w:hAnsiTheme="minorHAnsi"/>
        </w:rPr>
        <w:t>been reluctant to intrude</w:t>
      </w:r>
      <w:r w:rsidRPr="00403AD2">
        <w:rPr>
          <w:rStyle w:val="StyleUnderline"/>
          <w:rFonts w:asciiTheme="minorHAnsi" w:hAnsiTheme="minorHAnsi"/>
        </w:rPr>
        <w:t xml:space="preserve"> upon the</w:t>
      </w:r>
      <w:r w:rsidRPr="00403AD2">
        <w:rPr>
          <w:rFonts w:asciiTheme="minorHAnsi" w:hAnsiTheme="minorHAnsi"/>
        </w:rPr>
        <w:t xml:space="preserve"> authority of the </w:t>
      </w:r>
      <w:r w:rsidRPr="00403AD2">
        <w:rPr>
          <w:rStyle w:val="StyleUnderline"/>
          <w:rFonts w:asciiTheme="minorHAnsi" w:hAnsiTheme="minorHAnsi"/>
        </w:rPr>
        <w:t>Executive in military and national security affairs</w:t>
      </w:r>
      <w:r w:rsidRPr="00403AD2">
        <w:rPr>
          <w:rFonts w:asciiTheme="minorHAnsi" w:hAnsiTheme="minorHAnsi"/>
        </w:rPr>
        <w:t>.'" n254</w:t>
      </w:r>
    </w:p>
    <w:p w:rsidR="000451F7" w:rsidRPr="00403AD2" w:rsidRDefault="000451F7" w:rsidP="000451F7">
      <w:pPr>
        <w:rPr>
          <w:rFonts w:asciiTheme="minorHAnsi" w:hAnsiTheme="minorHAnsi"/>
        </w:rPr>
      </w:pPr>
      <w:r w:rsidRPr="00403AD2">
        <w:rPr>
          <w:rFonts w:asciiTheme="minorHAnsi" w:hAnsiTheme="minorHAnsi"/>
        </w:rPr>
        <w:t xml:space="preserve">Moreover, in Goldwater v. Carter, </w:t>
      </w:r>
      <w:r w:rsidRPr="00403AD2">
        <w:rPr>
          <w:rStyle w:val="StyleUnderline"/>
          <w:rFonts w:asciiTheme="minorHAnsi" w:hAnsiTheme="minorHAnsi"/>
        </w:rPr>
        <w:t>the Supreme Court ruled</w:t>
      </w:r>
      <w:r w:rsidRPr="00403AD2">
        <w:rPr>
          <w:rFonts w:asciiTheme="minorHAnsi" w:hAnsiTheme="minorHAnsi"/>
        </w:rPr>
        <w:t xml:space="preserve"> that </w:t>
      </w:r>
      <w:r w:rsidRPr="00403AD2">
        <w:rPr>
          <w:rStyle w:val="StyleUnderline"/>
          <w:rFonts w:asciiTheme="minorHAnsi" w:hAnsiTheme="minorHAnsi"/>
        </w:rPr>
        <w:t>the authority to terminate treaties is a political question and therefore non-justiciable</w:t>
      </w:r>
      <w:r w:rsidRPr="00403AD2">
        <w:rPr>
          <w:rFonts w:asciiTheme="minorHAnsi" w:hAnsiTheme="minorHAnsi"/>
        </w:rPr>
        <w:t xml:space="preserve">. n255 In his concurrence, Justice Powell said </w:t>
      </w:r>
      <w:r w:rsidRPr="00403AD2">
        <w:rPr>
          <w:rStyle w:val="StyleUnderline"/>
          <w:rFonts w:asciiTheme="minorHAnsi" w:hAnsiTheme="minorHAnsi"/>
        </w:rPr>
        <w:t>"the Judicial Branch should not decide issues affecting</w:t>
      </w:r>
      <w:r w:rsidRPr="00403AD2">
        <w:rPr>
          <w:rFonts w:asciiTheme="minorHAnsi" w:hAnsiTheme="minorHAnsi"/>
        </w:rPr>
        <w:t xml:space="preserve"> the </w:t>
      </w:r>
      <w:r w:rsidRPr="00403AD2">
        <w:rPr>
          <w:rStyle w:val="StyleUnderline"/>
          <w:rFonts w:asciiTheme="minorHAnsi" w:hAnsiTheme="minorHAnsi"/>
        </w:rPr>
        <w:t>allocation of power between the President and Congress until</w:t>
      </w:r>
      <w:r w:rsidRPr="00403AD2">
        <w:rPr>
          <w:rFonts w:asciiTheme="minorHAnsi" w:hAnsiTheme="minorHAnsi"/>
        </w:rPr>
        <w:t xml:space="preserve"> the political branches reach </w:t>
      </w:r>
      <w:r w:rsidRPr="00403AD2">
        <w:rPr>
          <w:rStyle w:val="StyleUnderline"/>
          <w:rFonts w:asciiTheme="minorHAnsi" w:hAnsiTheme="minorHAnsi"/>
        </w:rPr>
        <w:t>a constitutional impasse</w:t>
      </w:r>
      <w:r w:rsidRPr="00403AD2">
        <w:rPr>
          <w:rFonts w:asciiTheme="minorHAnsi" w:hAnsiTheme="minorHAnsi"/>
        </w:rPr>
        <w:t xml:space="preserve">." n256 While there have been </w:t>
      </w:r>
      <w:r w:rsidRPr="00403AD2">
        <w:rPr>
          <w:rStyle w:val="StyleUnderline"/>
          <w:rFonts w:asciiTheme="minorHAnsi" w:hAnsiTheme="minorHAnsi"/>
        </w:rPr>
        <w:t>systemic flaws that lead to</w:t>
      </w:r>
      <w:r w:rsidRPr="00403AD2">
        <w:rPr>
          <w:rFonts w:asciiTheme="minorHAnsi" w:hAnsiTheme="minorHAnsi"/>
        </w:rPr>
        <w:t xml:space="preserve"> the </w:t>
      </w:r>
      <w:r w:rsidRPr="00403AD2">
        <w:rPr>
          <w:rStyle w:val="StyleUnderline"/>
          <w:rFonts w:asciiTheme="minorHAnsi" w:hAnsiTheme="minorHAnsi"/>
        </w:rPr>
        <w:t>lack of enforcement of the Leahy Law</w:t>
      </w:r>
      <w:r w:rsidRPr="00403AD2">
        <w:rPr>
          <w:rFonts w:asciiTheme="minorHAnsi" w:hAnsiTheme="minorHAnsi"/>
        </w:rPr>
        <w:t xml:space="preserve">, given the deference to the Executive on matters of foreign policy, it </w:t>
      </w:r>
      <w:r w:rsidRPr="00403AD2">
        <w:rPr>
          <w:rStyle w:val="StyleUnderline"/>
          <w:rFonts w:asciiTheme="minorHAnsi" w:hAnsiTheme="minorHAnsi"/>
        </w:rPr>
        <w:t>is highly unlikely to lead to a constitutional impasse</w:t>
      </w:r>
      <w:r w:rsidRPr="00403AD2">
        <w:rPr>
          <w:rFonts w:asciiTheme="minorHAnsi" w:hAnsiTheme="minorHAnsi"/>
        </w:rPr>
        <w:t>.</w:t>
      </w:r>
    </w:p>
    <w:p w:rsidR="000451F7" w:rsidRPr="00403AD2" w:rsidRDefault="000451F7" w:rsidP="000451F7">
      <w:pPr>
        <w:rPr>
          <w:rFonts w:asciiTheme="minorHAnsi" w:hAnsiTheme="minorHAnsi"/>
        </w:rPr>
      </w:pPr>
      <w:r w:rsidRPr="00403AD2">
        <w:rPr>
          <w:rFonts w:asciiTheme="minorHAnsi" w:hAnsiTheme="minorHAnsi"/>
        </w:rPr>
        <w:t xml:space="preserve">Nor do Members of Congress have standing to sue. In Raines v. Byrd, </w:t>
      </w:r>
      <w:r w:rsidRPr="00403AD2">
        <w:rPr>
          <w:rStyle w:val="StyleUnderline"/>
          <w:rFonts w:asciiTheme="minorHAnsi" w:hAnsiTheme="minorHAnsi"/>
        </w:rPr>
        <w:t xml:space="preserve">the Supreme Court denied Members of Congress the ability to challenge laws based upon a </w:t>
      </w:r>
      <w:r w:rsidRPr="00403AD2">
        <w:rPr>
          <w:rStyle w:val="Emphasis"/>
          <w:rFonts w:asciiTheme="minorHAnsi" w:hAnsiTheme="minorHAnsi"/>
        </w:rPr>
        <w:t>diminution of congressional power</w:t>
      </w:r>
      <w:r w:rsidRPr="00403AD2">
        <w:rPr>
          <w:rFonts w:asciiTheme="minorHAnsi" w:hAnsiTheme="minorHAnsi"/>
        </w:rPr>
        <w:t>. n257 The Court said that, "appellees have alleged no injury to themselves as individuals, the institutional injury they allege is wholly abstract and widely dispersed, and their attempt to litigate this dispute at this time and in this form is contrary to historical experience." n258</w:t>
      </w:r>
    </w:p>
    <w:p w:rsidR="000451F7" w:rsidRPr="00403AD2" w:rsidRDefault="000451F7" w:rsidP="000451F7">
      <w:pPr>
        <w:rPr>
          <w:rFonts w:asciiTheme="minorHAnsi" w:hAnsiTheme="minorHAnsi"/>
        </w:rPr>
      </w:pPr>
      <w:r w:rsidRPr="00403AD2">
        <w:rPr>
          <w:rStyle w:val="StyleUnderline"/>
          <w:rFonts w:asciiTheme="minorHAnsi" w:hAnsiTheme="minorHAnsi"/>
        </w:rPr>
        <w:t>With respect to the Leahy Law</w:t>
      </w:r>
      <w:r w:rsidRPr="00403AD2">
        <w:rPr>
          <w:rFonts w:asciiTheme="minorHAnsi" w:hAnsiTheme="minorHAnsi"/>
        </w:rPr>
        <w:t xml:space="preserve"> itself, </w:t>
      </w:r>
      <w:r w:rsidRPr="00403AD2">
        <w:rPr>
          <w:rStyle w:val="StyleUnderline"/>
          <w:rFonts w:asciiTheme="minorHAnsi" w:hAnsiTheme="minorHAnsi"/>
        </w:rPr>
        <w:t>a District Court gave two reasons in denying</w:t>
      </w:r>
      <w:r w:rsidRPr="00403AD2">
        <w:rPr>
          <w:rFonts w:asciiTheme="minorHAnsi" w:hAnsiTheme="minorHAnsi"/>
        </w:rPr>
        <w:t xml:space="preserve"> Representative </w:t>
      </w:r>
      <w:r w:rsidRPr="00403AD2">
        <w:rPr>
          <w:rStyle w:val="StyleUnderline"/>
          <w:rFonts w:asciiTheme="minorHAnsi" w:hAnsiTheme="minorHAnsi"/>
        </w:rPr>
        <w:t>Kucinich's suit to stop U.S. military action in Libya that cut</w:t>
      </w:r>
      <w:r w:rsidRPr="00403AD2">
        <w:rPr>
          <w:rFonts w:asciiTheme="minorHAnsi" w:hAnsiTheme="minorHAnsi"/>
        </w:rPr>
        <w:t xml:space="preserve"> </w:t>
      </w:r>
      <w:r w:rsidRPr="00403AD2">
        <w:rPr>
          <w:rStyle w:val="StyleUnderline"/>
          <w:rFonts w:asciiTheme="minorHAnsi" w:hAnsiTheme="minorHAnsi"/>
        </w:rPr>
        <w:t>against any congressional suits to enforce the Leahy Law.</w:t>
      </w:r>
      <w:r w:rsidRPr="00403AD2">
        <w:rPr>
          <w:rFonts w:asciiTheme="minorHAnsi" w:hAnsiTheme="minorHAnsi"/>
        </w:rPr>
        <w:t xml:space="preserve"> The </w:t>
      </w:r>
      <w:r w:rsidRPr="00403AD2">
        <w:rPr>
          <w:rStyle w:val="StyleUnderline"/>
          <w:rFonts w:asciiTheme="minorHAnsi" w:hAnsiTheme="minorHAnsi"/>
        </w:rPr>
        <w:t>first was the ability of the legislators to seek a legislative remedy</w:t>
      </w:r>
      <w:r w:rsidRPr="00403AD2">
        <w:rPr>
          <w:rFonts w:asciiTheme="minorHAnsi" w:hAnsiTheme="minorHAnsi"/>
        </w:rPr>
        <w:t xml:space="preserve">, n259 and the second was congressional action, n260 in this case voting against de-funding the Libyan intervention. </w:t>
      </w:r>
      <w:r w:rsidRPr="00403AD2">
        <w:rPr>
          <w:rStyle w:val="StyleUnderline"/>
          <w:rFonts w:asciiTheme="minorHAnsi" w:hAnsiTheme="minorHAnsi"/>
        </w:rPr>
        <w:t xml:space="preserve">Since a legislative remedy to a lack of enforcement </w:t>
      </w:r>
      <w:r w:rsidRPr="00403AD2">
        <w:rPr>
          <w:rFonts w:asciiTheme="minorHAnsi" w:hAnsiTheme="minorHAnsi"/>
        </w:rPr>
        <w:t xml:space="preserve">of the Leahy </w:t>
      </w:r>
      <w:r w:rsidRPr="00403AD2">
        <w:rPr>
          <w:rStyle w:val="StyleUnderline"/>
          <w:rFonts w:asciiTheme="minorHAnsi" w:hAnsiTheme="minorHAnsi"/>
        </w:rPr>
        <w:t>Law is theoretically available</w:t>
      </w:r>
      <w:r w:rsidRPr="00403AD2">
        <w:rPr>
          <w:rFonts w:asciiTheme="minorHAnsi" w:hAnsiTheme="minorHAnsi"/>
        </w:rPr>
        <w:t xml:space="preserve"> </w:t>
      </w:r>
      <w:r w:rsidRPr="00403AD2">
        <w:rPr>
          <w:rStyle w:val="StyleUnderline"/>
          <w:rFonts w:asciiTheme="minorHAnsi" w:hAnsiTheme="minorHAnsi"/>
        </w:rPr>
        <w:t>and there have been successive</w:t>
      </w:r>
      <w:r w:rsidRPr="00403AD2">
        <w:rPr>
          <w:rFonts w:asciiTheme="minorHAnsi" w:hAnsiTheme="minorHAnsi"/>
        </w:rPr>
        <w:t xml:space="preserve"> appropriations </w:t>
      </w:r>
      <w:r w:rsidRPr="00403AD2">
        <w:rPr>
          <w:rStyle w:val="StyleUnderline"/>
          <w:rFonts w:asciiTheme="minorHAnsi" w:hAnsiTheme="minorHAnsi"/>
        </w:rPr>
        <w:t>bills passed that have had the effect of fundi</w:t>
      </w:r>
      <w:r w:rsidRPr="00403AD2">
        <w:rPr>
          <w:rFonts w:asciiTheme="minorHAnsi" w:hAnsiTheme="minorHAnsi"/>
        </w:rPr>
        <w:t xml:space="preserve">ng  [*694]  </w:t>
      </w:r>
      <w:r w:rsidRPr="00403AD2">
        <w:rPr>
          <w:rStyle w:val="StyleUnderline"/>
          <w:rFonts w:asciiTheme="minorHAnsi" w:hAnsiTheme="minorHAnsi"/>
        </w:rPr>
        <w:t>the military units at issue</w:t>
      </w:r>
      <w:r w:rsidRPr="00403AD2">
        <w:rPr>
          <w:rFonts w:asciiTheme="minorHAnsi" w:hAnsiTheme="minorHAnsi"/>
        </w:rPr>
        <w:t xml:space="preserve">, </w:t>
      </w:r>
      <w:r w:rsidRPr="00403AD2">
        <w:rPr>
          <w:rStyle w:val="StyleUnderline"/>
          <w:rFonts w:asciiTheme="minorHAnsi" w:hAnsiTheme="minorHAnsi"/>
        </w:rPr>
        <w:t>it is</w:t>
      </w:r>
      <w:r w:rsidRPr="00403AD2">
        <w:rPr>
          <w:rFonts w:asciiTheme="minorHAnsi" w:hAnsiTheme="minorHAnsi"/>
        </w:rPr>
        <w:t xml:space="preserve"> </w:t>
      </w:r>
      <w:r w:rsidRPr="00403AD2">
        <w:rPr>
          <w:rStyle w:val="Emphasis"/>
          <w:rFonts w:asciiTheme="minorHAnsi" w:hAnsiTheme="minorHAnsi"/>
        </w:rPr>
        <w:t>highly unlikely</w:t>
      </w:r>
      <w:r w:rsidRPr="00403AD2">
        <w:rPr>
          <w:rFonts w:asciiTheme="minorHAnsi" w:hAnsiTheme="minorHAnsi"/>
        </w:rPr>
        <w:t xml:space="preserve"> </w:t>
      </w:r>
      <w:r w:rsidRPr="00403AD2">
        <w:rPr>
          <w:rStyle w:val="StyleUnderline"/>
          <w:rFonts w:asciiTheme="minorHAnsi" w:hAnsiTheme="minorHAnsi"/>
        </w:rPr>
        <w:t xml:space="preserve">that a suit </w:t>
      </w:r>
      <w:r w:rsidRPr="00403AD2">
        <w:rPr>
          <w:rFonts w:asciiTheme="minorHAnsi" w:hAnsiTheme="minorHAnsi"/>
        </w:rPr>
        <w:t xml:space="preserve">brought by Members of Congress </w:t>
      </w:r>
      <w:r w:rsidRPr="00403AD2">
        <w:rPr>
          <w:rStyle w:val="StyleUnderline"/>
          <w:rFonts w:asciiTheme="minorHAnsi" w:hAnsiTheme="minorHAnsi"/>
        </w:rPr>
        <w:t>will survive a challenge.</w:t>
      </w:r>
    </w:p>
    <w:p w:rsidR="000451F7" w:rsidRPr="00403AD2" w:rsidRDefault="000451F7" w:rsidP="000451F7">
      <w:pPr>
        <w:rPr>
          <w:rFonts w:asciiTheme="minorHAnsi" w:hAnsiTheme="minorHAnsi"/>
        </w:rPr>
      </w:pPr>
      <w:r w:rsidRPr="00403AD2">
        <w:rPr>
          <w:rStyle w:val="StyleUnderline"/>
          <w:rFonts w:asciiTheme="minorHAnsi" w:hAnsiTheme="minorHAnsi"/>
        </w:rPr>
        <w:t>Due to the difficulty in tracking FMF to a particular unit, and therefore the impossibility of demonstrating</w:t>
      </w:r>
      <w:r w:rsidRPr="00403AD2">
        <w:rPr>
          <w:rFonts w:asciiTheme="minorHAnsi" w:hAnsiTheme="minorHAnsi"/>
        </w:rPr>
        <w:t xml:space="preserve"> that the </w:t>
      </w:r>
      <w:r w:rsidRPr="00403AD2">
        <w:rPr>
          <w:rStyle w:val="StyleUnderline"/>
          <w:rFonts w:asciiTheme="minorHAnsi" w:hAnsiTheme="minorHAnsi"/>
        </w:rPr>
        <w:t xml:space="preserve">U.S. arms and training were the </w:t>
      </w:r>
      <w:r w:rsidRPr="00403AD2">
        <w:rPr>
          <w:rStyle w:val="Emphasis"/>
          <w:rFonts w:asciiTheme="minorHAnsi" w:hAnsiTheme="minorHAnsi"/>
        </w:rPr>
        <w:t>cause</w:t>
      </w:r>
      <w:r w:rsidRPr="00403AD2">
        <w:rPr>
          <w:rStyle w:val="StyleUnderline"/>
          <w:rFonts w:asciiTheme="minorHAnsi" w:hAnsiTheme="minorHAnsi"/>
        </w:rPr>
        <w:t xml:space="preserve"> of a</w:t>
      </w:r>
      <w:r w:rsidRPr="00403AD2">
        <w:rPr>
          <w:rFonts w:asciiTheme="minorHAnsi" w:hAnsiTheme="minorHAnsi"/>
        </w:rPr>
        <w:t xml:space="preserve"> </w:t>
      </w:r>
      <w:r w:rsidRPr="00403AD2">
        <w:rPr>
          <w:rStyle w:val="StyleUnderline"/>
          <w:rFonts w:asciiTheme="minorHAnsi" w:hAnsiTheme="minorHAnsi"/>
        </w:rPr>
        <w:t>specific injury</w:t>
      </w:r>
      <w:r w:rsidRPr="00403AD2">
        <w:rPr>
          <w:rFonts w:asciiTheme="minorHAnsi" w:hAnsiTheme="minorHAnsi"/>
        </w:rPr>
        <w:t xml:space="preserve">, </w:t>
      </w:r>
      <w:r w:rsidRPr="00403AD2">
        <w:rPr>
          <w:rStyle w:val="StyleUnderline"/>
          <w:rFonts w:asciiTheme="minorHAnsi" w:hAnsiTheme="minorHAnsi"/>
        </w:rPr>
        <w:t>it is</w:t>
      </w:r>
      <w:r w:rsidRPr="00403AD2">
        <w:rPr>
          <w:rFonts w:asciiTheme="minorHAnsi" w:hAnsiTheme="minorHAnsi"/>
        </w:rPr>
        <w:t xml:space="preserve"> similarly </w:t>
      </w:r>
      <w:r w:rsidRPr="00403AD2">
        <w:rPr>
          <w:rStyle w:val="StyleUnderline"/>
          <w:rFonts w:asciiTheme="minorHAnsi" w:hAnsiTheme="minorHAnsi"/>
        </w:rPr>
        <w:t>unlikely that other groups of plaintiffs will have standing to sue.</w:t>
      </w:r>
      <w:r w:rsidRPr="00403AD2">
        <w:rPr>
          <w:rFonts w:asciiTheme="minorHAnsi" w:hAnsiTheme="minorHAnsi"/>
        </w:rPr>
        <w:t xml:space="preserve"> The Supreme Court ruled, in Schlesinger v. Reservists Committee to Stop the War, that unless a citizen has been personally injured "standing to sue may not be predicated upon an interest ... which is held in common by all members of the public, because of the necessarily abstract nature of the injury all citizens share." n261 Further, in United States v. Richardson, </w:t>
      </w:r>
      <w:r w:rsidRPr="00403AD2">
        <w:rPr>
          <w:rStyle w:val="StyleUnderline"/>
          <w:rFonts w:asciiTheme="minorHAnsi" w:hAnsiTheme="minorHAnsi"/>
        </w:rPr>
        <w:t>the Supreme</w:t>
      </w:r>
      <w:r w:rsidRPr="00403AD2">
        <w:rPr>
          <w:rFonts w:asciiTheme="minorHAnsi" w:hAnsiTheme="minorHAnsi"/>
        </w:rPr>
        <w:t xml:space="preserve"> </w:t>
      </w:r>
      <w:r w:rsidRPr="00403AD2">
        <w:rPr>
          <w:rStyle w:val="StyleUnderline"/>
          <w:rFonts w:asciiTheme="minorHAnsi" w:hAnsiTheme="minorHAnsi"/>
        </w:rPr>
        <w:t>Court ruled that taxpayers did not have standing to sue</w:t>
      </w:r>
      <w:r w:rsidRPr="00403AD2">
        <w:rPr>
          <w:rFonts w:asciiTheme="minorHAnsi" w:hAnsiTheme="minorHAnsi"/>
        </w:rPr>
        <w:t xml:space="preserve"> because "to invoke judicial power the claimant must have a 'personal stake in the outcome,' or a 'particular, concrete injury,' or 'a direct injury,' in short, something more than 'generalized grievances.'" n262 However, the possibility of any plaintiff meeting these requirements is de minimis.</w:t>
      </w:r>
    </w:p>
    <w:p w:rsidR="000451F7" w:rsidRPr="00403AD2" w:rsidRDefault="000451F7" w:rsidP="000451F7">
      <w:pPr>
        <w:rPr>
          <w:rFonts w:asciiTheme="minorHAnsi" w:hAnsiTheme="minorHAnsi"/>
        </w:rPr>
      </w:pPr>
      <w:r w:rsidRPr="00403AD2">
        <w:rPr>
          <w:rStyle w:val="StyleUnderline"/>
          <w:rFonts w:asciiTheme="minorHAnsi" w:hAnsiTheme="minorHAnsi"/>
        </w:rPr>
        <w:t>Due to sovereign immunity and the political question and standing doctrines</w:t>
      </w:r>
      <w:r w:rsidRPr="00403AD2">
        <w:rPr>
          <w:rFonts w:asciiTheme="minorHAnsi" w:hAnsiTheme="minorHAnsi"/>
        </w:rPr>
        <w:t xml:space="preserve">, </w:t>
      </w:r>
      <w:r w:rsidRPr="00403AD2">
        <w:rPr>
          <w:rStyle w:val="Emphasis"/>
          <w:rFonts w:asciiTheme="minorHAnsi" w:hAnsiTheme="minorHAnsi"/>
        </w:rPr>
        <w:t>the Judiciary cannot check presidential violations of the Leahy Law</w:t>
      </w:r>
      <w:r w:rsidRPr="00403AD2">
        <w:rPr>
          <w:rFonts w:asciiTheme="minorHAnsi" w:hAnsiTheme="minorHAnsi"/>
        </w:rPr>
        <w:t xml:space="preserve">. </w:t>
      </w:r>
      <w:r w:rsidRPr="00403AD2">
        <w:rPr>
          <w:rStyle w:val="Emphasis"/>
          <w:rFonts w:asciiTheme="minorHAnsi" w:hAnsiTheme="minorHAnsi"/>
        </w:rPr>
        <w:t xml:space="preserve">Without Congress clearly articulating a cause of action, the </w:t>
      </w:r>
      <w:r w:rsidRPr="00403AD2">
        <w:rPr>
          <w:rStyle w:val="Emphasis"/>
          <w:rFonts w:asciiTheme="minorHAnsi" w:hAnsiTheme="minorHAnsi"/>
        </w:rPr>
        <w:lastRenderedPageBreak/>
        <w:t>courts will continue to bar any potential plaintiffs from seeking a judicial remedy. It is up to Congress, not the courts, to give strength to the Leahy Law.</w:t>
      </w:r>
    </w:p>
    <w:p w:rsidR="000451F7" w:rsidRPr="00403AD2" w:rsidRDefault="000451F7" w:rsidP="000451F7">
      <w:pPr>
        <w:rPr>
          <w:rFonts w:asciiTheme="minorHAnsi" w:hAnsiTheme="minorHAnsi"/>
        </w:rPr>
      </w:pPr>
    </w:p>
    <w:p w:rsidR="000C7FB6" w:rsidRPr="00403AD2" w:rsidRDefault="000C7FB6" w:rsidP="000C7FB6">
      <w:pPr>
        <w:pStyle w:val="Heading3"/>
        <w:rPr>
          <w:rFonts w:asciiTheme="minorHAnsi" w:hAnsiTheme="minorHAnsi"/>
        </w:rPr>
      </w:pPr>
      <w:r w:rsidRPr="00403AD2">
        <w:rPr>
          <w:rFonts w:asciiTheme="minorHAnsi" w:hAnsiTheme="minorHAnsi"/>
        </w:rPr>
        <w:lastRenderedPageBreak/>
        <w:t>Leahy Should Apply to FMS</w:t>
      </w:r>
    </w:p>
    <w:p w:rsidR="000C7FB6" w:rsidRPr="00403AD2" w:rsidRDefault="000C7FB6" w:rsidP="000C7FB6">
      <w:pPr>
        <w:rPr>
          <w:rFonts w:asciiTheme="minorHAnsi" w:hAnsiTheme="minorHAnsi"/>
        </w:rPr>
      </w:pPr>
    </w:p>
    <w:p w:rsidR="004449AA" w:rsidRPr="00403AD2" w:rsidRDefault="004449AA" w:rsidP="004449AA">
      <w:pPr>
        <w:pStyle w:val="Heading4"/>
        <w:rPr>
          <w:rFonts w:asciiTheme="minorHAnsi" w:hAnsiTheme="minorHAnsi"/>
        </w:rPr>
      </w:pPr>
      <w:r w:rsidRPr="00403AD2">
        <w:rPr>
          <w:rFonts w:asciiTheme="minorHAnsi" w:hAnsiTheme="minorHAnsi"/>
        </w:rPr>
        <w:t>Leahy laws should be applied to all FMS and DCS sales</w:t>
      </w:r>
    </w:p>
    <w:p w:rsidR="004449AA" w:rsidRPr="00403AD2" w:rsidRDefault="004449AA" w:rsidP="004449AA">
      <w:pPr>
        <w:rPr>
          <w:rFonts w:asciiTheme="minorHAnsi" w:hAnsiTheme="minorHAnsi"/>
        </w:rPr>
      </w:pPr>
      <w:r w:rsidRPr="00403AD2">
        <w:rPr>
          <w:rStyle w:val="Style13ptBold"/>
          <w:rFonts w:asciiTheme="minorHAnsi" w:hAnsiTheme="minorHAnsi"/>
        </w:rPr>
        <w:t>Mahanty &amp; Eikenberry, 18</w:t>
      </w:r>
      <w:r w:rsidRPr="00403AD2">
        <w:rPr>
          <w:rFonts w:asciiTheme="minorHAnsi" w:hAnsiTheme="minorHAnsi"/>
        </w:rPr>
        <w:t xml:space="preserve"> --- *director of the U.S. program at the Center for Civilians in Conflict, AND **director of policy &amp; advocacy at the Yemen Peace Project (12/5/18, Daniel R. &amp; Eric, “How the “Arms Sales Oversight Act” Could Prevent American Arms from Contributing to the Next Overseas Crisis,” </w:t>
      </w:r>
      <w:hyperlink r:id="rId304" w:history="1">
        <w:r w:rsidRPr="00403AD2">
          <w:rPr>
            <w:rStyle w:val="Hyperlink"/>
            <w:rFonts w:asciiTheme="minorHAnsi" w:hAnsiTheme="minorHAnsi"/>
          </w:rPr>
          <w:t>https://www.justsecurity.org/61719/arms-sales-oversight-act-prevent-american-arms-contributing-overseas-crisis/</w:t>
        </w:r>
      </w:hyperlink>
      <w:r w:rsidRPr="00403AD2">
        <w:rPr>
          <w:rFonts w:asciiTheme="minorHAnsi" w:hAnsiTheme="minorHAnsi"/>
        </w:rPr>
        <w:t>, accessed on 5/6/19, JMP)</w:t>
      </w:r>
    </w:p>
    <w:p w:rsidR="004449AA" w:rsidRPr="00403AD2" w:rsidRDefault="004449AA" w:rsidP="004449AA">
      <w:pPr>
        <w:rPr>
          <w:rFonts w:asciiTheme="minorHAnsi" w:hAnsiTheme="minorHAnsi"/>
        </w:rPr>
      </w:pPr>
      <w:r w:rsidRPr="00403AD2">
        <w:rPr>
          <w:rFonts w:asciiTheme="minorHAnsi" w:hAnsiTheme="minorHAnsi"/>
        </w:rPr>
        <w:t xml:space="preserve">Furthermore, if H.R. 7080 is reintroduced in the 116thCongress, it should be resurfaced alongside a host of </w:t>
      </w:r>
      <w:r w:rsidRPr="00403AD2">
        <w:rPr>
          <w:rStyle w:val="StyleUnderline"/>
          <w:rFonts w:asciiTheme="minorHAnsi" w:hAnsiTheme="minorHAnsi"/>
        </w:rPr>
        <w:t>measures to strengthen Congress’s hand in overall arms export policy</w:t>
      </w:r>
      <w:r w:rsidRPr="00403AD2">
        <w:rPr>
          <w:rFonts w:asciiTheme="minorHAnsi" w:hAnsiTheme="minorHAnsi"/>
        </w:rPr>
        <w:t xml:space="preserve">. These can include requiring detailed and unclassified answers from the departments of State and Defense concerning the likelihood that a sale of certain items will exacerbate armed conflict or spur an arms race (theoretically a judgment the executive already makes under AECA) and outlining robust processes for monitoring the way weapons’ are used among recipients with a history of rights violations or violations of the laws of armed conflict, and those for which the indicators suggest a high risk of future violations. Congress should also consider lowering notification thresholds, so that members can vet arms sales valued at less than $50 million. </w:t>
      </w:r>
      <w:r w:rsidRPr="00403AD2">
        <w:rPr>
          <w:rStyle w:val="Emphasis"/>
          <w:rFonts w:asciiTheme="minorHAnsi" w:hAnsiTheme="minorHAnsi"/>
        </w:rPr>
        <w:t>The time is</w:t>
      </w:r>
      <w:r w:rsidRPr="00403AD2">
        <w:rPr>
          <w:rFonts w:asciiTheme="minorHAnsi" w:hAnsiTheme="minorHAnsi"/>
        </w:rPr>
        <w:t xml:space="preserve"> also </w:t>
      </w:r>
      <w:r w:rsidRPr="00403AD2">
        <w:rPr>
          <w:rStyle w:val="Emphasis"/>
          <w:rFonts w:asciiTheme="minorHAnsi" w:hAnsiTheme="minorHAnsi"/>
        </w:rPr>
        <w:t>long past for Congress to unequivocally clarify that the Leahy Law applies to</w:t>
      </w:r>
      <w:r w:rsidRPr="00403AD2">
        <w:rPr>
          <w:rFonts w:asciiTheme="minorHAnsi" w:hAnsiTheme="minorHAnsi"/>
        </w:rPr>
        <w:t xml:space="preserve"> Foreign Military Sales (</w:t>
      </w:r>
      <w:r w:rsidRPr="00403AD2">
        <w:rPr>
          <w:rStyle w:val="Emphasis"/>
          <w:rFonts w:asciiTheme="minorHAnsi" w:hAnsiTheme="minorHAnsi"/>
        </w:rPr>
        <w:t>FMS</w:t>
      </w:r>
      <w:r w:rsidRPr="00403AD2">
        <w:rPr>
          <w:rFonts w:asciiTheme="minorHAnsi" w:hAnsiTheme="minorHAnsi"/>
        </w:rPr>
        <w:t xml:space="preserve">) </w:t>
      </w:r>
      <w:r w:rsidRPr="00403AD2">
        <w:rPr>
          <w:rStyle w:val="Emphasis"/>
          <w:rFonts w:asciiTheme="minorHAnsi" w:hAnsiTheme="minorHAnsi"/>
        </w:rPr>
        <w:t>and</w:t>
      </w:r>
      <w:r w:rsidRPr="00403AD2">
        <w:rPr>
          <w:rFonts w:asciiTheme="minorHAnsi" w:hAnsiTheme="minorHAnsi"/>
        </w:rPr>
        <w:t xml:space="preserve"> Direct Commercial Sales (</w:t>
      </w:r>
      <w:r w:rsidRPr="00403AD2">
        <w:rPr>
          <w:rStyle w:val="Emphasis"/>
          <w:rFonts w:asciiTheme="minorHAnsi" w:hAnsiTheme="minorHAnsi"/>
        </w:rPr>
        <w:t>DCS</w:t>
      </w:r>
      <w:r w:rsidRPr="00403AD2">
        <w:rPr>
          <w:rFonts w:asciiTheme="minorHAnsi" w:hAnsiTheme="minorHAnsi"/>
        </w:rPr>
        <w:t xml:space="preserve">), </w:t>
      </w:r>
      <w:r w:rsidRPr="00403AD2">
        <w:rPr>
          <w:rStyle w:val="Emphasis"/>
          <w:rFonts w:asciiTheme="minorHAnsi" w:hAnsiTheme="minorHAnsi"/>
        </w:rPr>
        <w:t>thereby prohibiting State and Defense from permitting the transfer or maintenance of defense articles to security forces that have committed unconscionable human rights violations with impunity</w:t>
      </w:r>
      <w:r w:rsidRPr="00403AD2">
        <w:rPr>
          <w:rFonts w:asciiTheme="minorHAnsi" w:hAnsiTheme="minorHAnsi"/>
        </w:rPr>
        <w:t>.</w:t>
      </w:r>
    </w:p>
    <w:p w:rsidR="004449AA" w:rsidRPr="00403AD2" w:rsidRDefault="004449AA" w:rsidP="000C7FB6">
      <w:pPr>
        <w:rPr>
          <w:rFonts w:asciiTheme="minorHAnsi" w:hAnsiTheme="minorHAnsi"/>
        </w:rPr>
      </w:pPr>
    </w:p>
    <w:p w:rsidR="000C7FB6" w:rsidRPr="00403AD2" w:rsidRDefault="000C7FB6" w:rsidP="000C7FB6">
      <w:pPr>
        <w:pStyle w:val="Heading4"/>
        <w:rPr>
          <w:rFonts w:asciiTheme="minorHAnsi" w:hAnsiTheme="minorHAnsi"/>
        </w:rPr>
      </w:pPr>
      <w:r w:rsidRPr="00403AD2">
        <w:rPr>
          <w:rFonts w:asciiTheme="minorHAnsi" w:hAnsiTheme="minorHAnsi"/>
        </w:rPr>
        <w:t>Congress should require that DOS and DOD apply Leahy Laws to FMS</w:t>
      </w:r>
    </w:p>
    <w:p w:rsidR="000C7FB6" w:rsidRPr="00403AD2" w:rsidRDefault="000C7FB6" w:rsidP="000C7FB6">
      <w:pPr>
        <w:rPr>
          <w:rFonts w:asciiTheme="minorHAnsi" w:hAnsiTheme="minorHAnsi"/>
        </w:rPr>
      </w:pPr>
      <w:r w:rsidRPr="00403AD2">
        <w:rPr>
          <w:rStyle w:val="Style13ptBold"/>
          <w:rFonts w:asciiTheme="minorHAnsi" w:hAnsiTheme="minorHAnsi"/>
        </w:rPr>
        <w:t>Mahanty &amp; Shiel, 18</w:t>
      </w:r>
      <w:r w:rsidRPr="00403AD2">
        <w:rPr>
          <w:rFonts w:asciiTheme="minorHAnsi" w:hAnsiTheme="minorHAnsi"/>
        </w:rPr>
        <w:t xml:space="preserve"> --- *Director of the Center for Civilians in Conflict U.S. Program, AND **spent three years at the U.S. Department of State, where she worked as a policy advisor in the Office of Security and Human Rights (Daniel &amp; Annie, “WITH GREAT POWER: Modifying US Arms Sales to Reduce Civilian Harm,” </w:t>
      </w:r>
      <w:hyperlink r:id="rId305" w:history="1">
        <w:r w:rsidRPr="00403AD2">
          <w:rPr>
            <w:rStyle w:val="Hyperlink"/>
            <w:rFonts w:asciiTheme="minorHAnsi" w:hAnsiTheme="minorHAnsi"/>
          </w:rPr>
          <w:t>https://civiliansinconflict.org/wp-content/uploads/2018/01/With-Great-Power.pdf</w:t>
        </w:r>
      </w:hyperlink>
      <w:r w:rsidRPr="00403AD2">
        <w:rPr>
          <w:rFonts w:asciiTheme="minorHAnsi" w:hAnsiTheme="minorHAnsi"/>
        </w:rPr>
        <w:t>, accessed on 5/26/19, JMP)</w:t>
      </w:r>
    </w:p>
    <w:p w:rsidR="000C7FB6" w:rsidRPr="00403AD2" w:rsidRDefault="000C7FB6" w:rsidP="000C7FB6">
      <w:pPr>
        <w:rPr>
          <w:rStyle w:val="StyleUnderline"/>
          <w:rFonts w:asciiTheme="minorHAnsi" w:hAnsiTheme="minorHAnsi"/>
        </w:rPr>
      </w:pPr>
      <w:r w:rsidRPr="00403AD2">
        <w:rPr>
          <w:rFonts w:asciiTheme="minorHAnsi" w:hAnsiTheme="minorHAnsi"/>
        </w:rPr>
        <w:t xml:space="preserve">2. Employ, and therefore strengthen, existing legislation: </w:t>
      </w:r>
      <w:r w:rsidRPr="00403AD2">
        <w:rPr>
          <w:rStyle w:val="StyleUnderline"/>
          <w:rFonts w:asciiTheme="minorHAnsi" w:hAnsiTheme="minorHAnsi"/>
        </w:rPr>
        <w:t>Congress should more regularly invoke the AECA for risky or concerning sales, including by asking for State and DoD’s analysis of the parameters required in the AECA</w:t>
      </w:r>
      <w:r w:rsidRPr="00403AD2">
        <w:rPr>
          <w:rFonts w:asciiTheme="minorHAnsi" w:hAnsiTheme="minorHAnsi"/>
        </w:rPr>
        <w:t xml:space="preserve"> (e.g., contributing to an arms race or escalating conflict) </w:t>
      </w:r>
      <w:r w:rsidRPr="00403AD2">
        <w:rPr>
          <w:rStyle w:val="StyleUnderline"/>
          <w:rFonts w:asciiTheme="minorHAnsi" w:hAnsiTheme="minorHAnsi"/>
        </w:rPr>
        <w:t xml:space="preserve">and by asking for reports on potential violations of the AECA, particularly on the basis of use or behavior. Congress should clarify its intent that existing authorities include compliance with international humanitarian and human rights obligations as a condition of export. </w:t>
      </w:r>
      <w:r w:rsidRPr="00403AD2">
        <w:rPr>
          <w:rStyle w:val="Emphasis"/>
          <w:rFonts w:asciiTheme="minorHAnsi" w:hAnsiTheme="minorHAnsi"/>
        </w:rPr>
        <w:t>Congress should also require that the Departments of State and Defense apply the Leahy Law to Foreign Military Sales.</w:t>
      </w:r>
    </w:p>
    <w:p w:rsidR="000C7FB6" w:rsidRPr="00403AD2" w:rsidRDefault="000C7FB6" w:rsidP="000C7FB6">
      <w:pPr>
        <w:rPr>
          <w:rFonts w:asciiTheme="minorHAnsi" w:hAnsiTheme="minorHAnsi"/>
        </w:rPr>
      </w:pPr>
    </w:p>
    <w:p w:rsidR="000C7FB6" w:rsidRPr="00403AD2" w:rsidRDefault="000C7FB6" w:rsidP="000C7FB6">
      <w:pPr>
        <w:rPr>
          <w:rFonts w:asciiTheme="minorHAnsi" w:hAnsiTheme="minorHAnsi"/>
        </w:rPr>
      </w:pPr>
      <w:r w:rsidRPr="00403AD2">
        <w:rPr>
          <w:rFonts w:asciiTheme="minorHAnsi" w:hAnsiTheme="minorHAnsi"/>
        </w:rPr>
        <w:t xml:space="preserve"> </w:t>
      </w:r>
    </w:p>
    <w:p w:rsidR="000C7FB6" w:rsidRPr="00403AD2" w:rsidRDefault="000C7FB6" w:rsidP="000C7FB6">
      <w:pPr>
        <w:rPr>
          <w:rFonts w:asciiTheme="minorHAnsi" w:hAnsiTheme="minorHAnsi"/>
        </w:rPr>
      </w:pPr>
    </w:p>
    <w:p w:rsidR="005B524C" w:rsidRPr="00403AD2" w:rsidRDefault="005B524C" w:rsidP="005B524C">
      <w:pPr>
        <w:pStyle w:val="Heading3"/>
        <w:rPr>
          <w:rFonts w:asciiTheme="minorHAnsi" w:hAnsiTheme="minorHAnsi"/>
        </w:rPr>
      </w:pPr>
      <w:r w:rsidRPr="00403AD2">
        <w:rPr>
          <w:rFonts w:asciiTheme="minorHAnsi" w:hAnsiTheme="minorHAnsi"/>
        </w:rPr>
        <w:lastRenderedPageBreak/>
        <w:t>Improves Human Rights</w:t>
      </w:r>
    </w:p>
    <w:p w:rsidR="005B524C" w:rsidRPr="00403AD2" w:rsidRDefault="005B524C" w:rsidP="005B524C">
      <w:pPr>
        <w:rPr>
          <w:rFonts w:asciiTheme="minorHAnsi" w:hAnsiTheme="minorHAnsi"/>
        </w:rPr>
      </w:pPr>
    </w:p>
    <w:p w:rsidR="00761177" w:rsidRPr="00403AD2" w:rsidRDefault="00761177" w:rsidP="00761177">
      <w:pPr>
        <w:pStyle w:val="Heading4"/>
        <w:rPr>
          <w:rFonts w:asciiTheme="minorHAnsi" w:hAnsiTheme="minorHAnsi"/>
        </w:rPr>
      </w:pPr>
      <w:r w:rsidRPr="00403AD2">
        <w:rPr>
          <w:rFonts w:asciiTheme="minorHAnsi" w:hAnsiTheme="minorHAnsi"/>
        </w:rPr>
        <w:t xml:space="preserve">The DOS can employ </w:t>
      </w:r>
      <w:r w:rsidRPr="00403AD2">
        <w:rPr>
          <w:rFonts w:asciiTheme="minorHAnsi" w:hAnsiTheme="minorHAnsi"/>
          <w:u w:val="single"/>
        </w:rPr>
        <w:t>Leahy outreach and diplomacy</w:t>
      </w:r>
      <w:r w:rsidRPr="00403AD2">
        <w:rPr>
          <w:rFonts w:asciiTheme="minorHAnsi" w:hAnsiTheme="minorHAnsi"/>
        </w:rPr>
        <w:t xml:space="preserve"> to resolve human rights abuses and preserve stable relations with other countries </w:t>
      </w:r>
    </w:p>
    <w:p w:rsidR="00761177" w:rsidRPr="00403AD2" w:rsidRDefault="00761177" w:rsidP="00761177">
      <w:pPr>
        <w:rPr>
          <w:rFonts w:asciiTheme="minorHAnsi" w:hAnsiTheme="minorHAnsi"/>
          <w:color w:val="FF0000"/>
        </w:rPr>
      </w:pPr>
      <w:r w:rsidRPr="00403AD2">
        <w:rPr>
          <w:rStyle w:val="Style13ptBold"/>
          <w:rFonts w:asciiTheme="minorHAnsi" w:hAnsiTheme="minorHAnsi"/>
        </w:rPr>
        <w:t>Malinowski, 16</w:t>
      </w:r>
      <w:r w:rsidRPr="00403AD2">
        <w:rPr>
          <w:rFonts w:asciiTheme="minorHAnsi" w:hAnsiTheme="minorHAnsi"/>
        </w:rPr>
        <w:t xml:space="preserve"> – Assistant Secretary of State for Democracy, Human Rights, and Labor U.S. Department of State (Ted “U.S. SECURITY ASSISTANCE AND HUMAN RIGHTS”, The Brookings Institution, 12-12-19, </w:t>
      </w:r>
      <w:hyperlink r:id="rId306" w:history="1">
        <w:r w:rsidRPr="00403AD2">
          <w:rPr>
            <w:rStyle w:val="Hyperlink"/>
            <w:rFonts w:asciiTheme="minorHAnsi" w:hAnsiTheme="minorHAnsi"/>
          </w:rPr>
          <w:t>https://www.brookings.edu/wp-content/uploads/2016/12/20161212_security_human_rights_transcript.pdf)//</w:t>
        </w:r>
      </w:hyperlink>
      <w:r w:rsidRPr="00403AD2">
        <w:rPr>
          <w:rFonts w:asciiTheme="minorHAnsi" w:hAnsiTheme="minorHAnsi"/>
        </w:rPr>
        <w:t xml:space="preserve"> kel$</w:t>
      </w:r>
    </w:p>
    <w:p w:rsidR="00761177" w:rsidRPr="00403AD2" w:rsidRDefault="00761177" w:rsidP="00761177">
      <w:pPr>
        <w:rPr>
          <w:rStyle w:val="StyleUnderline"/>
          <w:rFonts w:asciiTheme="minorHAnsi" w:hAnsiTheme="minorHAnsi"/>
        </w:rPr>
      </w:pPr>
      <w:r w:rsidRPr="00403AD2">
        <w:rPr>
          <w:rFonts w:asciiTheme="minorHAnsi" w:hAnsiTheme="minorHAnsi"/>
        </w:rPr>
        <w:t xml:space="preserve">Over the last decade, </w:t>
      </w:r>
      <w:r w:rsidRPr="00403AD2">
        <w:rPr>
          <w:rStyle w:val="Emphasis"/>
          <w:rFonts w:asciiTheme="minorHAnsi" w:hAnsiTheme="minorHAnsi"/>
        </w:rPr>
        <w:t>we have professionalized our Leahy vetting process</w:t>
      </w:r>
      <w:r w:rsidRPr="00403AD2">
        <w:rPr>
          <w:rFonts w:asciiTheme="minorHAnsi" w:hAnsiTheme="minorHAnsi"/>
        </w:rPr>
        <w:t xml:space="preserve">. </w:t>
      </w:r>
      <w:r w:rsidRPr="00403AD2">
        <w:rPr>
          <w:rStyle w:val="StyleUnderline"/>
          <w:rFonts w:asciiTheme="minorHAnsi" w:hAnsiTheme="minorHAnsi"/>
        </w:rPr>
        <w:t>We have created a system where every day around the world our embassies are vetting units, vetting individual participants in our military training programs.</w:t>
      </w:r>
    </w:p>
    <w:p w:rsidR="00761177" w:rsidRPr="00403AD2" w:rsidRDefault="00761177" w:rsidP="00761177">
      <w:pPr>
        <w:rPr>
          <w:rStyle w:val="StyleUnderline"/>
          <w:rFonts w:asciiTheme="minorHAnsi" w:hAnsiTheme="minorHAnsi"/>
        </w:rPr>
      </w:pPr>
      <w:r w:rsidRPr="00403AD2">
        <w:rPr>
          <w:rFonts w:asciiTheme="minorHAnsi" w:hAnsiTheme="minorHAnsi"/>
        </w:rPr>
        <w:t xml:space="preserve">In fact, </w:t>
      </w:r>
      <w:r w:rsidRPr="00403AD2">
        <w:rPr>
          <w:rStyle w:val="StyleUnderline"/>
          <w:rFonts w:asciiTheme="minorHAnsi" w:hAnsiTheme="minorHAnsi"/>
        </w:rPr>
        <w:t>we are now vetting 180,000 units and individuals every single year</w:t>
      </w:r>
      <w:r w:rsidRPr="00403AD2">
        <w:rPr>
          <w:rFonts w:asciiTheme="minorHAnsi" w:hAnsiTheme="minorHAnsi"/>
        </w:rPr>
        <w:t xml:space="preserve">, considering both DOD and State Department assistance. </w:t>
      </w:r>
      <w:r w:rsidRPr="00403AD2">
        <w:rPr>
          <w:rStyle w:val="Emphasis"/>
          <w:rFonts w:asciiTheme="minorHAnsi" w:hAnsiTheme="minorHAnsi"/>
        </w:rPr>
        <w:t>We have doubled down on what we call “Leahy outreach,” explaining the Leahy law and the vetting process to our partners at DOD and our embassies worldwide.</w:t>
      </w:r>
    </w:p>
    <w:p w:rsidR="00761177" w:rsidRPr="00403AD2" w:rsidRDefault="00761177" w:rsidP="00761177">
      <w:pPr>
        <w:rPr>
          <w:rFonts w:asciiTheme="minorHAnsi" w:hAnsiTheme="minorHAnsi"/>
        </w:rPr>
      </w:pPr>
      <w:r w:rsidRPr="00403AD2">
        <w:rPr>
          <w:rFonts w:asciiTheme="minorHAnsi" w:hAnsiTheme="minorHAnsi"/>
        </w:rPr>
        <w:t>Over the last year, our little Human Rights Bureau’s leadership has visited every U.S. military combatant command, apart from UCOM, and many of our embassies and consulates overseas to address and resolve Leahy concerns as they come up.</w:t>
      </w:r>
    </w:p>
    <w:p w:rsidR="00761177" w:rsidRPr="00403AD2" w:rsidRDefault="00761177" w:rsidP="00761177">
      <w:pPr>
        <w:rPr>
          <w:rStyle w:val="Emphasis"/>
          <w:rFonts w:asciiTheme="minorHAnsi" w:hAnsiTheme="minorHAnsi"/>
        </w:rPr>
      </w:pPr>
      <w:r w:rsidRPr="00403AD2">
        <w:rPr>
          <w:rStyle w:val="Emphasis"/>
          <w:rFonts w:asciiTheme="minorHAnsi" w:hAnsiTheme="minorHAnsi"/>
        </w:rPr>
        <w:t>We have also focused on teaching and modeling what we call “Leahy diplomacy.” The whole point of the law is to prompt a discussion with our foreign partners on how we can help them develop institutions of accountability.</w:t>
      </w:r>
    </w:p>
    <w:p w:rsidR="00761177" w:rsidRPr="00403AD2" w:rsidRDefault="00761177" w:rsidP="00761177">
      <w:pPr>
        <w:rPr>
          <w:rFonts w:asciiTheme="minorHAnsi" w:hAnsiTheme="minorHAnsi"/>
        </w:rPr>
      </w:pPr>
      <w:r w:rsidRPr="00403AD2">
        <w:rPr>
          <w:rStyle w:val="StyleUnderline"/>
          <w:rFonts w:asciiTheme="minorHAnsi" w:hAnsiTheme="minorHAnsi"/>
        </w:rPr>
        <w:t>I’ve used Leahy diplomacy many times all over the world.</w:t>
      </w:r>
      <w:r w:rsidRPr="00403AD2">
        <w:rPr>
          <w:rFonts w:asciiTheme="minorHAnsi" w:hAnsiTheme="minorHAnsi"/>
        </w:rPr>
        <w:t xml:space="preserve">  A good recent example, </w:t>
      </w:r>
      <w:r w:rsidRPr="00403AD2">
        <w:rPr>
          <w:rStyle w:val="StyleUnderline"/>
          <w:rFonts w:asciiTheme="minorHAnsi" w:hAnsiTheme="minorHAnsi"/>
        </w:rPr>
        <w:t>I was in Sri Lanka in 2009, where the armed forces of that country under what was then a much more authoritarian government</w:t>
      </w:r>
      <w:r w:rsidRPr="00403AD2">
        <w:rPr>
          <w:rFonts w:asciiTheme="minorHAnsi" w:hAnsiTheme="minorHAnsi"/>
        </w:rPr>
        <w:t>, finished off a domestic insurgency, the Tamil Tigers, in a terrible kind of final orgy of bloodletting, in which thousands and thousands of civilians were killed, many people taken prisoner, executed.</w:t>
      </w:r>
    </w:p>
    <w:p w:rsidR="00761177" w:rsidRPr="00403AD2" w:rsidRDefault="00761177" w:rsidP="00761177">
      <w:pPr>
        <w:rPr>
          <w:rFonts w:asciiTheme="minorHAnsi" w:hAnsiTheme="minorHAnsi"/>
        </w:rPr>
      </w:pPr>
      <w:r w:rsidRPr="00403AD2">
        <w:rPr>
          <w:rFonts w:asciiTheme="minorHAnsi" w:hAnsiTheme="minorHAnsi"/>
        </w:rPr>
        <w:t>Our relationship with Sri Lanka was estranged for a number of years as a result of this because we joined international calls for accountability.  We now have a very different government, democratically elected government in Sri Lanka, that is committed to democracy and human rights, and that has worked with us at the United Nations to make joint commitments to hold perpetrators of human rights abuses on both sides of that conflict accountable.</w:t>
      </w:r>
    </w:p>
    <w:p w:rsidR="00761177" w:rsidRPr="00403AD2" w:rsidRDefault="00761177" w:rsidP="00761177">
      <w:pPr>
        <w:rPr>
          <w:rFonts w:asciiTheme="minorHAnsi" w:hAnsiTheme="minorHAnsi"/>
        </w:rPr>
      </w:pPr>
      <w:r w:rsidRPr="00403AD2">
        <w:rPr>
          <w:rFonts w:asciiTheme="minorHAnsi" w:hAnsiTheme="minorHAnsi"/>
        </w:rPr>
        <w:t xml:space="preserve">So, </w:t>
      </w:r>
      <w:r w:rsidRPr="00403AD2">
        <w:rPr>
          <w:rStyle w:val="StyleUnderline"/>
          <w:rFonts w:asciiTheme="minorHAnsi" w:hAnsiTheme="minorHAnsi"/>
        </w:rPr>
        <w:t>we want to help Sri Lanka</w:t>
      </w:r>
      <w:r w:rsidRPr="00403AD2">
        <w:rPr>
          <w:rFonts w:asciiTheme="minorHAnsi" w:hAnsiTheme="minorHAnsi"/>
        </w:rPr>
        <w:t xml:space="preserve">.  We want to provide all kinds of assistance.  </w:t>
      </w:r>
      <w:r w:rsidRPr="00403AD2">
        <w:rPr>
          <w:rStyle w:val="StyleUnderline"/>
          <w:rFonts w:asciiTheme="minorHAnsi" w:hAnsiTheme="minorHAnsi"/>
        </w:rPr>
        <w:t>We want to rebuild a full and complete and unfettered relationship between our military and the Sri Lankan military.</w:t>
      </w:r>
      <w:r w:rsidRPr="00403AD2">
        <w:rPr>
          <w:rFonts w:asciiTheme="minorHAnsi" w:hAnsiTheme="minorHAnsi"/>
        </w:rPr>
        <w:t xml:space="preserve"> </w:t>
      </w:r>
    </w:p>
    <w:p w:rsidR="00761177" w:rsidRPr="00403AD2" w:rsidRDefault="00761177" w:rsidP="00761177">
      <w:pPr>
        <w:rPr>
          <w:rStyle w:val="StyleUnderline"/>
          <w:rFonts w:asciiTheme="minorHAnsi" w:hAnsiTheme="minorHAnsi"/>
        </w:rPr>
      </w:pPr>
      <w:r w:rsidRPr="00403AD2">
        <w:rPr>
          <w:rFonts w:asciiTheme="minorHAnsi" w:hAnsiTheme="minorHAnsi"/>
        </w:rPr>
        <w:t xml:space="preserve">At the same time, </w:t>
      </w:r>
      <w:r w:rsidRPr="00403AD2">
        <w:rPr>
          <w:rStyle w:val="Emphasis"/>
          <w:rFonts w:asciiTheme="minorHAnsi" w:hAnsiTheme="minorHAnsi"/>
        </w:rPr>
        <w:t>we have to insist that these past cases of human rights abuses are addressed, and the Leahy law gives us a great way to do that</w:t>
      </w:r>
      <w:r w:rsidRPr="00403AD2">
        <w:rPr>
          <w:rStyle w:val="StyleUnderline"/>
          <w:rFonts w:asciiTheme="minorHAnsi" w:hAnsiTheme="minorHAnsi"/>
        </w:rPr>
        <w:t xml:space="preserve"> because it does allow us over time to restart assistance and cooperation with the military while again focusing on those units and individuals that were most problematic. </w:t>
      </w:r>
    </w:p>
    <w:p w:rsidR="00761177" w:rsidRPr="00403AD2" w:rsidRDefault="00761177" w:rsidP="00761177">
      <w:pPr>
        <w:rPr>
          <w:rFonts w:asciiTheme="minorHAnsi" w:hAnsiTheme="minorHAnsi"/>
        </w:rPr>
      </w:pPr>
      <w:r w:rsidRPr="00403AD2">
        <w:rPr>
          <w:rFonts w:asciiTheme="minorHAnsi" w:hAnsiTheme="minorHAnsi"/>
        </w:rPr>
        <w:t xml:space="preserve">The fact that it is a law enables me, as I did a few weeks ago, to sit down with the heads of the Sri Lankan Navy, Air Force, and Army, to say here’s what you have to do, and if you support your civilian </w:t>
      </w:r>
      <w:r w:rsidRPr="00403AD2">
        <w:rPr>
          <w:rFonts w:asciiTheme="minorHAnsi" w:hAnsiTheme="minorHAnsi"/>
        </w:rPr>
        <w:lastRenderedPageBreak/>
        <w:t>government’s commitments to start a legal process to investigate these allegations and to hold people accountable, here’s what we are going to be able to do to help you, and that’s not just me speaking about our policy preferences, it is the law in the United States.</w:t>
      </w:r>
    </w:p>
    <w:p w:rsidR="00761177" w:rsidRPr="00403AD2" w:rsidRDefault="00761177" w:rsidP="00761177">
      <w:pPr>
        <w:rPr>
          <w:rFonts w:asciiTheme="minorHAnsi" w:hAnsiTheme="minorHAnsi"/>
        </w:rPr>
      </w:pPr>
      <w:r w:rsidRPr="00403AD2">
        <w:rPr>
          <w:rFonts w:asciiTheme="minorHAnsi" w:hAnsiTheme="minorHAnsi"/>
        </w:rPr>
        <w:t>They understand and respect that this is something we have to do.  We can’t get around it.  That actually helps us a great deal.</w:t>
      </w:r>
    </w:p>
    <w:p w:rsidR="00761177" w:rsidRPr="00403AD2" w:rsidRDefault="00761177" w:rsidP="00761177">
      <w:pPr>
        <w:rPr>
          <w:rFonts w:asciiTheme="minorHAnsi" w:hAnsiTheme="minorHAnsi"/>
        </w:rPr>
      </w:pPr>
      <w:r w:rsidRPr="00403AD2">
        <w:rPr>
          <w:rFonts w:asciiTheme="minorHAnsi" w:hAnsiTheme="minorHAnsi"/>
        </w:rPr>
        <w:t xml:space="preserve">We have used that stick, but we have also given our partners an off ramp.  One of the objectives of the law is to encourage something that we call “remediation,” and </w:t>
      </w:r>
      <w:r w:rsidRPr="00403AD2">
        <w:rPr>
          <w:rStyle w:val="StyleUnderline"/>
          <w:rFonts w:asciiTheme="minorHAnsi" w:hAnsiTheme="minorHAnsi"/>
        </w:rPr>
        <w:t>we now have a formal policy for the remediation of units that had previously been denied assistance under the Leahy law</w:t>
      </w:r>
      <w:r w:rsidRPr="00403AD2">
        <w:rPr>
          <w:rFonts w:asciiTheme="minorHAnsi" w:hAnsiTheme="minorHAnsi"/>
        </w:rPr>
        <w:t>, a policy that we have agreed to after a lot of careful work with the Department of Defense.</w:t>
      </w:r>
    </w:p>
    <w:p w:rsidR="00761177" w:rsidRPr="00403AD2" w:rsidRDefault="00761177" w:rsidP="00761177">
      <w:pPr>
        <w:rPr>
          <w:rStyle w:val="StyleUnderline"/>
          <w:rFonts w:asciiTheme="minorHAnsi" w:hAnsiTheme="minorHAnsi"/>
        </w:rPr>
      </w:pPr>
      <w:r w:rsidRPr="00403AD2">
        <w:rPr>
          <w:rStyle w:val="StyleUnderline"/>
          <w:rFonts w:asciiTheme="minorHAnsi" w:hAnsiTheme="minorHAnsi"/>
        </w:rPr>
        <w:t>It’s basically a roadmap that will show a foreign military force, if this unit is having trouble receiving U.S. training, here are the specific steps that it can take in order to in effect get off of that black list.</w:t>
      </w:r>
    </w:p>
    <w:p w:rsidR="00761177" w:rsidRPr="00403AD2" w:rsidRDefault="00761177" w:rsidP="00761177">
      <w:pPr>
        <w:rPr>
          <w:rFonts w:asciiTheme="minorHAnsi" w:hAnsiTheme="minorHAnsi"/>
        </w:rPr>
      </w:pPr>
      <w:r w:rsidRPr="00403AD2">
        <w:rPr>
          <w:rFonts w:asciiTheme="minorHAnsi" w:hAnsiTheme="minorHAnsi"/>
        </w:rPr>
        <w:t>We launched this policy last year.  We now have a number of cases where units have gone through the policy and been restored into the light, as one might say.</w:t>
      </w:r>
    </w:p>
    <w:p w:rsidR="00761177" w:rsidRPr="00403AD2" w:rsidRDefault="00761177" w:rsidP="00761177">
      <w:pPr>
        <w:rPr>
          <w:rStyle w:val="StyleUnderline"/>
          <w:rFonts w:asciiTheme="minorHAnsi" w:hAnsiTheme="minorHAnsi"/>
        </w:rPr>
      </w:pPr>
      <w:r w:rsidRPr="00403AD2">
        <w:rPr>
          <w:rStyle w:val="StyleUnderline"/>
          <w:rFonts w:asciiTheme="minorHAnsi" w:hAnsiTheme="minorHAnsi"/>
        </w:rPr>
        <w:t>A good example where we have used this effectively is in Afghanistan</w:t>
      </w:r>
      <w:r w:rsidRPr="00403AD2">
        <w:rPr>
          <w:rFonts w:asciiTheme="minorHAnsi" w:hAnsiTheme="minorHAnsi"/>
        </w:rPr>
        <w:t xml:space="preserve">.  Four cases in the last year.  Because </w:t>
      </w:r>
      <w:r w:rsidRPr="00403AD2">
        <w:rPr>
          <w:rStyle w:val="StyleUnderline"/>
          <w:rFonts w:asciiTheme="minorHAnsi" w:hAnsiTheme="minorHAnsi"/>
        </w:rPr>
        <w:t>the Afghan government credibly investigated, prosecuted and punished individual members of its security force units responsible for human rights abuses, we are now able to work again with those remediated units.</w:t>
      </w:r>
    </w:p>
    <w:p w:rsidR="00761177" w:rsidRPr="00403AD2" w:rsidRDefault="00761177" w:rsidP="00761177">
      <w:pPr>
        <w:rPr>
          <w:rFonts w:asciiTheme="minorHAnsi" w:hAnsiTheme="minorHAnsi"/>
        </w:rPr>
      </w:pPr>
      <w:r w:rsidRPr="00403AD2">
        <w:rPr>
          <w:rFonts w:asciiTheme="minorHAnsi" w:hAnsiTheme="minorHAnsi"/>
        </w:rPr>
        <w:t>During his first visit as President to Washington in 2015, the Afghan President, Ashraf Ghani, publicly and privately vowed to combat abuses by his security forces and to hold perpetrators accountable.  Last year, the Afghan Ministry of Interior established a special commission to track, evaluate, and finalize action on these kinds of cases.  The Afghan MOI and the Defense Ministry are finalizing plans for a new agency, the Afghan Human Rights Ombudsman, and so on.</w:t>
      </w:r>
    </w:p>
    <w:p w:rsidR="00761177" w:rsidRPr="00403AD2" w:rsidRDefault="00761177" w:rsidP="00761177">
      <w:pPr>
        <w:rPr>
          <w:rStyle w:val="StyleUnderline"/>
          <w:rFonts w:asciiTheme="minorHAnsi" w:hAnsiTheme="minorHAnsi"/>
        </w:rPr>
      </w:pPr>
      <w:r w:rsidRPr="00403AD2">
        <w:rPr>
          <w:rStyle w:val="StyleUnderline"/>
          <w:rFonts w:asciiTheme="minorHAnsi" w:hAnsiTheme="minorHAnsi"/>
        </w:rPr>
        <w:t xml:space="preserve">These are all very concrete results of a partnership between the United States and a foreign security partner in which we have used these </w:t>
      </w:r>
      <w:r w:rsidRPr="00403AD2">
        <w:rPr>
          <w:rStyle w:val="Emphasis"/>
          <w:rFonts w:asciiTheme="minorHAnsi" w:hAnsiTheme="minorHAnsi"/>
        </w:rPr>
        <w:t>provisions in U.S. law to try to incentivize reforms</w:t>
      </w:r>
      <w:r w:rsidRPr="00403AD2">
        <w:rPr>
          <w:rStyle w:val="StyleUnderline"/>
          <w:rFonts w:asciiTheme="minorHAnsi" w:hAnsiTheme="minorHAnsi"/>
        </w:rPr>
        <w:t xml:space="preserve"> and steps that are very much in its own interest and the right thing to do.</w:t>
      </w:r>
    </w:p>
    <w:p w:rsidR="00761177" w:rsidRPr="00403AD2" w:rsidRDefault="00761177" w:rsidP="005B524C">
      <w:pPr>
        <w:rPr>
          <w:rFonts w:asciiTheme="minorHAnsi" w:hAnsiTheme="minorHAnsi"/>
        </w:rPr>
      </w:pPr>
    </w:p>
    <w:p w:rsidR="007010EB" w:rsidRPr="00403AD2" w:rsidRDefault="007010EB" w:rsidP="007010EB">
      <w:pPr>
        <w:pStyle w:val="Heading4"/>
        <w:rPr>
          <w:rFonts w:asciiTheme="minorHAnsi" w:hAnsiTheme="minorHAnsi"/>
        </w:rPr>
      </w:pPr>
      <w:r w:rsidRPr="00403AD2">
        <w:rPr>
          <w:rFonts w:asciiTheme="minorHAnsi" w:hAnsiTheme="minorHAnsi"/>
        </w:rPr>
        <w:t xml:space="preserve">The Leahy law </w:t>
      </w:r>
      <w:r w:rsidRPr="00403AD2">
        <w:rPr>
          <w:rFonts w:asciiTheme="minorHAnsi" w:hAnsiTheme="minorHAnsi"/>
          <w:u w:val="single"/>
        </w:rPr>
        <w:t>incentivizes</w:t>
      </w:r>
      <w:r w:rsidRPr="00403AD2">
        <w:rPr>
          <w:rFonts w:asciiTheme="minorHAnsi" w:hAnsiTheme="minorHAnsi"/>
        </w:rPr>
        <w:t xml:space="preserve"> countries to punish human rights violators by providing military assistance to their government</w:t>
      </w:r>
    </w:p>
    <w:p w:rsidR="007010EB" w:rsidRPr="00403AD2" w:rsidRDefault="007010EB" w:rsidP="007010EB">
      <w:pPr>
        <w:rPr>
          <w:rFonts w:asciiTheme="minorHAnsi" w:hAnsiTheme="minorHAnsi"/>
        </w:rPr>
      </w:pPr>
      <w:r w:rsidRPr="00403AD2">
        <w:rPr>
          <w:rStyle w:val="Style13ptBold"/>
          <w:rFonts w:asciiTheme="minorHAnsi" w:hAnsiTheme="minorHAnsi"/>
        </w:rPr>
        <w:t>Haugaard, 15</w:t>
      </w:r>
      <w:r w:rsidRPr="00403AD2">
        <w:rPr>
          <w:rFonts w:asciiTheme="minorHAnsi" w:hAnsiTheme="minorHAnsi"/>
        </w:rPr>
        <w:t xml:space="preserve"> –executive director of the Latin America Working Group, which carries out advocacy and public education with a coalition of human rights and encourages U.S. policies that support human rights (Lisa “The Leahy Law Is the Best American Legislation You’ve Never Heard Of, Open Society Foundations, 5-22-2015, https://www.opensocietyfoundations.org/voices/law-helps-us-stop-heinous-crimes-foreign-militaries, accessed 6-24-2019)// kel$ </w:t>
      </w:r>
    </w:p>
    <w:p w:rsidR="007010EB" w:rsidRPr="00403AD2" w:rsidRDefault="007010EB" w:rsidP="007010EB">
      <w:pPr>
        <w:rPr>
          <w:rFonts w:asciiTheme="minorHAnsi" w:hAnsiTheme="minorHAnsi"/>
        </w:rPr>
      </w:pPr>
      <w:r w:rsidRPr="00403AD2">
        <w:rPr>
          <w:rFonts w:asciiTheme="minorHAnsi" w:hAnsiTheme="minorHAnsi"/>
        </w:rPr>
        <w:t xml:space="preserve">An increasingly well-known U.S. human rights law barring American military assistance to foreign security forces that commit crimes like murder, kidnapping, rape, and torture has played an important role in encouraging </w:t>
      </w:r>
      <w:proofErr w:type="gramStart"/>
      <w:r w:rsidRPr="00403AD2">
        <w:rPr>
          <w:rFonts w:asciiTheme="minorHAnsi" w:hAnsiTheme="minorHAnsi"/>
        </w:rPr>
        <w:t>Central</w:t>
      </w:r>
      <w:proofErr w:type="gramEnd"/>
      <w:r w:rsidRPr="00403AD2">
        <w:rPr>
          <w:rFonts w:asciiTheme="minorHAnsi" w:hAnsiTheme="minorHAnsi"/>
        </w:rPr>
        <w:t xml:space="preserve"> and South American countries to crack down on these crimes. </w:t>
      </w:r>
    </w:p>
    <w:p w:rsidR="007010EB" w:rsidRPr="00403AD2" w:rsidRDefault="007010EB" w:rsidP="007010EB">
      <w:pPr>
        <w:rPr>
          <w:rFonts w:asciiTheme="minorHAnsi" w:hAnsiTheme="minorHAnsi"/>
        </w:rPr>
      </w:pPr>
      <w:r w:rsidRPr="00403AD2">
        <w:rPr>
          <w:rStyle w:val="StyleUnderline"/>
          <w:rFonts w:asciiTheme="minorHAnsi" w:hAnsiTheme="minorHAnsi"/>
        </w:rPr>
        <w:t>The Leahy Law</w:t>
      </w:r>
      <w:r w:rsidRPr="00403AD2">
        <w:rPr>
          <w:rFonts w:asciiTheme="minorHAnsi" w:hAnsiTheme="minorHAnsi"/>
        </w:rPr>
        <w:t xml:space="preserve">, named after Senator Patrick Leahy (D-Vermont) and approved by Congress in the late 1990s, isn’t designed just to penalize a country. It </w:t>
      </w:r>
      <w:r w:rsidRPr="00403AD2">
        <w:rPr>
          <w:rStyle w:val="StyleUnderline"/>
          <w:rFonts w:asciiTheme="minorHAnsi" w:hAnsiTheme="minorHAnsi"/>
        </w:rPr>
        <w:t xml:space="preserve">provides an incentive to foreign military and police to </w:t>
      </w:r>
      <w:r w:rsidRPr="00403AD2">
        <w:rPr>
          <w:rStyle w:val="StyleUnderline"/>
          <w:rFonts w:asciiTheme="minorHAnsi" w:hAnsiTheme="minorHAnsi"/>
        </w:rPr>
        <w:lastRenderedPageBreak/>
        <w:t>clean up dirty units and seek justice for victims of heinous crimes.</w:t>
      </w:r>
      <w:r w:rsidRPr="00403AD2">
        <w:rPr>
          <w:rFonts w:asciiTheme="minorHAnsi" w:hAnsiTheme="minorHAnsi"/>
        </w:rPr>
        <w:t xml:space="preserve"> </w:t>
      </w:r>
      <w:r w:rsidRPr="00403AD2">
        <w:rPr>
          <w:rStyle w:val="StyleUnderline"/>
          <w:rFonts w:asciiTheme="minorHAnsi" w:hAnsiTheme="minorHAnsi"/>
        </w:rPr>
        <w:t>If the recipient government takes “effective steps to bring the responsible members of the security forces unit to justice,” the U.S. government can resume assistance to that unit.</w:t>
      </w:r>
      <w:r w:rsidRPr="00403AD2">
        <w:rPr>
          <w:rFonts w:asciiTheme="minorHAnsi" w:hAnsiTheme="minorHAnsi"/>
        </w:rPr>
        <w:t xml:space="preserve"> If no justice occurs, aid to that unit cannot resume. </w:t>
      </w:r>
    </w:p>
    <w:p w:rsidR="007010EB" w:rsidRPr="00403AD2" w:rsidRDefault="007010EB" w:rsidP="007010EB">
      <w:pPr>
        <w:rPr>
          <w:rFonts w:asciiTheme="minorHAnsi" w:hAnsiTheme="minorHAnsi"/>
        </w:rPr>
      </w:pPr>
      <w:r w:rsidRPr="00403AD2">
        <w:rPr>
          <w:rFonts w:asciiTheme="minorHAnsi" w:hAnsiTheme="minorHAnsi"/>
        </w:rPr>
        <w:t>Foreign governments are apt to comply with the Leahy Law because the United States is the world’s most sought-after military trainer and arms supplier.</w:t>
      </w:r>
    </w:p>
    <w:p w:rsidR="007010EB" w:rsidRPr="00403AD2" w:rsidRDefault="007010EB" w:rsidP="007010EB">
      <w:pPr>
        <w:rPr>
          <w:rFonts w:asciiTheme="minorHAnsi" w:hAnsiTheme="minorHAnsi"/>
        </w:rPr>
      </w:pPr>
      <w:r w:rsidRPr="00403AD2">
        <w:rPr>
          <w:rStyle w:val="StyleUnderline"/>
          <w:rFonts w:asciiTheme="minorHAnsi" w:hAnsiTheme="minorHAnsi"/>
        </w:rPr>
        <w:t>For the Leahy Law to be effective</w:t>
      </w:r>
      <w:r w:rsidRPr="00403AD2">
        <w:rPr>
          <w:rFonts w:asciiTheme="minorHAnsi" w:hAnsiTheme="minorHAnsi"/>
        </w:rPr>
        <w:t xml:space="preserve">, however, </w:t>
      </w:r>
      <w:r w:rsidRPr="00403AD2">
        <w:rPr>
          <w:rStyle w:val="StyleUnderline"/>
          <w:rFonts w:asciiTheme="minorHAnsi" w:hAnsiTheme="minorHAnsi"/>
        </w:rPr>
        <w:t>awareness and active participation by local human rights organizations is required</w:t>
      </w:r>
      <w:r w:rsidRPr="00403AD2">
        <w:rPr>
          <w:rFonts w:asciiTheme="minorHAnsi" w:hAnsiTheme="minorHAnsi"/>
        </w:rPr>
        <w:t xml:space="preserve">. That’s why </w:t>
      </w:r>
      <w:r w:rsidRPr="00403AD2">
        <w:rPr>
          <w:rStyle w:val="StyleUnderline"/>
          <w:rFonts w:asciiTheme="minorHAnsi" w:hAnsiTheme="minorHAnsi"/>
        </w:rPr>
        <w:t xml:space="preserve">the Latin America Working Group Education Fund and the Center for International Policy have published a concise, easy-to-use guide to </w:t>
      </w:r>
      <w:r w:rsidRPr="00403AD2">
        <w:rPr>
          <w:rStyle w:val="Emphasis"/>
          <w:rFonts w:asciiTheme="minorHAnsi" w:hAnsiTheme="minorHAnsi"/>
        </w:rPr>
        <w:t>help human rights activists around the globe</w:t>
      </w:r>
      <w:r w:rsidRPr="00403AD2">
        <w:rPr>
          <w:rFonts w:asciiTheme="minorHAnsi" w:hAnsiTheme="minorHAnsi"/>
        </w:rPr>
        <w:t xml:space="preserve"> (as U.S. military assistance is global). For Latin American activists, the guide is available in Spanish. </w:t>
      </w:r>
    </w:p>
    <w:p w:rsidR="007010EB" w:rsidRPr="00403AD2" w:rsidRDefault="007010EB" w:rsidP="007010EB">
      <w:pPr>
        <w:rPr>
          <w:rFonts w:asciiTheme="minorHAnsi" w:hAnsiTheme="minorHAnsi"/>
        </w:rPr>
      </w:pPr>
      <w:r w:rsidRPr="00403AD2">
        <w:rPr>
          <w:rFonts w:asciiTheme="minorHAnsi" w:hAnsiTheme="minorHAnsi"/>
        </w:rPr>
        <w:t xml:space="preserve">The guide explains how to report a Leahy Law violation, what kind of evidence is needed, how to verify whether a unit has received U.S. training or funding, and how the law’s implementation has recently been improved. Additional resources on U.S. military aid can be found at Security Assistance Monitor. This project is designed to enhance civil society’s role in exposing human rights violations. </w:t>
      </w:r>
    </w:p>
    <w:p w:rsidR="007010EB" w:rsidRPr="00403AD2" w:rsidRDefault="007010EB" w:rsidP="007010EB">
      <w:pPr>
        <w:rPr>
          <w:rFonts w:asciiTheme="minorHAnsi" w:hAnsiTheme="minorHAnsi"/>
        </w:rPr>
      </w:pPr>
      <w:r w:rsidRPr="00403AD2">
        <w:rPr>
          <w:rStyle w:val="Emphasis"/>
          <w:rFonts w:asciiTheme="minorHAnsi" w:hAnsiTheme="minorHAnsi"/>
        </w:rPr>
        <w:t>The Leahy Law has had some noteworthy successes.</w:t>
      </w:r>
      <w:r w:rsidRPr="00403AD2">
        <w:rPr>
          <w:rStyle w:val="StyleUnderline"/>
          <w:rFonts w:asciiTheme="minorHAnsi" w:hAnsiTheme="minorHAnsi"/>
        </w:rPr>
        <w:t xml:space="preserve"> In the past decade, citizens in several Central and South American countries have seen their governments bring perpetrators to justice in order to receive U.S. security assistance.</w:t>
      </w:r>
      <w:r w:rsidRPr="00403AD2">
        <w:rPr>
          <w:rFonts w:asciiTheme="minorHAnsi" w:hAnsiTheme="minorHAnsi"/>
        </w:rPr>
        <w:t xml:space="preserve"> Much more, of course, must be done to bring these security forces fully in compliance with human rights standards. </w:t>
      </w:r>
    </w:p>
    <w:p w:rsidR="007010EB" w:rsidRPr="00403AD2" w:rsidRDefault="007010EB" w:rsidP="007010EB">
      <w:pPr>
        <w:rPr>
          <w:rFonts w:asciiTheme="minorHAnsi" w:hAnsiTheme="minorHAnsi"/>
        </w:rPr>
      </w:pPr>
      <w:r w:rsidRPr="00403AD2">
        <w:rPr>
          <w:rFonts w:asciiTheme="minorHAnsi" w:hAnsiTheme="minorHAnsi"/>
        </w:rPr>
        <w:t xml:space="preserve">In 2012, in Honduras, Juan Carlos “El Tigre” Bonilla was promoted to national director of police. But several human rights organizations produced evidence that Bonilla had ordered extrajudicial killings a decade ago in San Pedro Sula. Meanwhile, </w:t>
      </w:r>
      <w:r w:rsidRPr="00403AD2">
        <w:rPr>
          <w:rStyle w:val="StyleUnderline"/>
          <w:rFonts w:asciiTheme="minorHAnsi" w:hAnsiTheme="minorHAnsi"/>
        </w:rPr>
        <w:t>news articles in the United States revealed that units under Bonilla’s command were receiving U.S. assistance</w:t>
      </w:r>
      <w:r w:rsidRPr="00403AD2">
        <w:rPr>
          <w:rFonts w:asciiTheme="minorHAnsi" w:hAnsiTheme="minorHAnsi"/>
        </w:rPr>
        <w:t xml:space="preserve">. In 2013, a year after taking command, Bonilla resigned under pressure, fearing that the U.S. would be forced to cut off all security assistance to the Honduran police. </w:t>
      </w:r>
    </w:p>
    <w:p w:rsidR="007010EB" w:rsidRPr="00403AD2" w:rsidRDefault="007010EB" w:rsidP="007010EB">
      <w:pPr>
        <w:rPr>
          <w:rFonts w:asciiTheme="minorHAnsi" w:hAnsiTheme="minorHAnsi"/>
        </w:rPr>
      </w:pPr>
      <w:r w:rsidRPr="00403AD2">
        <w:rPr>
          <w:rFonts w:asciiTheme="minorHAnsi" w:hAnsiTheme="minorHAnsi"/>
        </w:rPr>
        <w:t xml:space="preserve">In 2011, a Guatemalan court convicted four members of the Kabiles, an elite </w:t>
      </w:r>
      <w:proofErr w:type="gramStart"/>
      <w:r w:rsidRPr="00403AD2">
        <w:rPr>
          <w:rFonts w:asciiTheme="minorHAnsi" w:hAnsiTheme="minorHAnsi"/>
        </w:rPr>
        <w:t>special forces</w:t>
      </w:r>
      <w:proofErr w:type="gramEnd"/>
      <w:r w:rsidRPr="00403AD2">
        <w:rPr>
          <w:rFonts w:asciiTheme="minorHAnsi" w:hAnsiTheme="minorHAnsi"/>
        </w:rPr>
        <w:t xml:space="preserve"> unit in the Guatemalan army, of killing more than 200 civilians in the Dos Erres massacre in 1982. Each man was sentenced to 6,050 years in prison. Their convictions for their roles in the massacre nearly 30 years prior, in which army soldiers killed more than 200 men, women, and children, would not have happened if not for the courage of victims of violence and Guatemala’s attorney general, Claudia Paz y Paz. </w:t>
      </w:r>
    </w:p>
    <w:p w:rsidR="007010EB" w:rsidRPr="00403AD2" w:rsidRDefault="007010EB" w:rsidP="007010EB">
      <w:pPr>
        <w:rPr>
          <w:rFonts w:asciiTheme="minorHAnsi" w:hAnsiTheme="minorHAnsi"/>
        </w:rPr>
      </w:pPr>
      <w:r w:rsidRPr="00403AD2">
        <w:rPr>
          <w:rFonts w:asciiTheme="minorHAnsi" w:hAnsiTheme="minorHAnsi"/>
        </w:rPr>
        <w:t xml:space="preserve">After the convictions of the Dos Erres four, based on a Guatemalan government’s commitment to reorganize its </w:t>
      </w:r>
      <w:proofErr w:type="gramStart"/>
      <w:r w:rsidRPr="00403AD2">
        <w:rPr>
          <w:rFonts w:asciiTheme="minorHAnsi" w:hAnsiTheme="minorHAnsi"/>
        </w:rPr>
        <w:t>special forces</w:t>
      </w:r>
      <w:proofErr w:type="gramEnd"/>
      <w:r w:rsidRPr="00403AD2">
        <w:rPr>
          <w:rFonts w:asciiTheme="minorHAnsi" w:hAnsiTheme="minorHAnsi"/>
        </w:rPr>
        <w:t xml:space="preserve"> units, the U.S. Department of Defense resumed military aid. </w:t>
      </w:r>
    </w:p>
    <w:p w:rsidR="007010EB" w:rsidRPr="00403AD2" w:rsidRDefault="007010EB" w:rsidP="007010EB">
      <w:pPr>
        <w:rPr>
          <w:rFonts w:asciiTheme="minorHAnsi" w:hAnsiTheme="minorHAnsi"/>
        </w:rPr>
      </w:pPr>
      <w:r w:rsidRPr="00403AD2">
        <w:rPr>
          <w:rStyle w:val="StyleUnderline"/>
          <w:rFonts w:asciiTheme="minorHAnsi" w:hAnsiTheme="minorHAnsi"/>
        </w:rPr>
        <w:t>Finally, the Leahy Law played a part in helping to halt thousands of extrajudicial executions by the Colombian army</w:t>
      </w:r>
      <w:r w:rsidRPr="00403AD2">
        <w:rPr>
          <w:rFonts w:asciiTheme="minorHAnsi" w:hAnsiTheme="minorHAnsi"/>
        </w:rPr>
        <w:t>. Largely between 2004 and 2008, Colombian soldiers killed more than 4,000 poor young men and dressed them in guerrilla uniforms to claim monetary bonuses and other perks for “combat kills.”</w:t>
      </w:r>
    </w:p>
    <w:p w:rsidR="007010EB" w:rsidRPr="00403AD2" w:rsidRDefault="007010EB" w:rsidP="007010EB">
      <w:pPr>
        <w:rPr>
          <w:rStyle w:val="StyleUnderline"/>
          <w:rFonts w:asciiTheme="minorHAnsi" w:hAnsiTheme="minorHAnsi"/>
        </w:rPr>
      </w:pPr>
      <w:r w:rsidRPr="00403AD2">
        <w:rPr>
          <w:rFonts w:asciiTheme="minorHAnsi" w:hAnsiTheme="minorHAnsi"/>
        </w:rPr>
        <w:t xml:space="preserve">Human rights activists provided key information about this practice, which led the United States to bar specific Colombian Army individuals and units from receiving U.S. training and assistance. In addition, human rights groups provided information to the U.S. Congress about how these killings violated country-specific human rights conditions on all U.S. security assistance to Colombia. That information </w:t>
      </w:r>
      <w:r w:rsidRPr="00403AD2">
        <w:rPr>
          <w:rFonts w:asciiTheme="minorHAnsi" w:hAnsiTheme="minorHAnsi"/>
        </w:rPr>
        <w:lastRenderedPageBreak/>
        <w:t xml:space="preserve">led Sen. Leahy to freeze some U.S. military aid from going to Colombia’s military. </w:t>
      </w:r>
      <w:r w:rsidRPr="00403AD2">
        <w:rPr>
          <w:rStyle w:val="StyleUnderline"/>
          <w:rFonts w:asciiTheme="minorHAnsi" w:hAnsiTheme="minorHAnsi"/>
        </w:rPr>
        <w:t xml:space="preserve">The U.S. government—along with the United Nations, Colombian human rights activists, media, and the valiant leadership of the victims’ mothers—brought diplomatic pressure to bear on Colombia to encourage prosecutions in civilian courts. </w:t>
      </w:r>
    </w:p>
    <w:p w:rsidR="007010EB" w:rsidRPr="00403AD2" w:rsidRDefault="007010EB" w:rsidP="007010EB">
      <w:pPr>
        <w:rPr>
          <w:rFonts w:asciiTheme="minorHAnsi" w:hAnsiTheme="minorHAnsi"/>
        </w:rPr>
      </w:pPr>
      <w:r w:rsidRPr="00403AD2">
        <w:rPr>
          <w:rStyle w:val="StyleUnderline"/>
          <w:rFonts w:asciiTheme="minorHAnsi" w:hAnsiTheme="minorHAnsi"/>
        </w:rPr>
        <w:t>The Leahy Law is only one instrument—and a limited one—that can be used to promote justice and curb security force violations</w:t>
      </w:r>
      <w:r w:rsidRPr="00403AD2">
        <w:rPr>
          <w:rFonts w:asciiTheme="minorHAnsi" w:hAnsiTheme="minorHAnsi"/>
        </w:rPr>
        <w:t xml:space="preserve">. But many foreign military units still receive U.S. training and assistance despite their commission of human rights crimes. </w:t>
      </w:r>
      <w:r w:rsidRPr="00403AD2">
        <w:rPr>
          <w:rStyle w:val="StyleUnderline"/>
          <w:rFonts w:asciiTheme="minorHAnsi" w:hAnsiTheme="minorHAnsi"/>
        </w:rPr>
        <w:t>The proactive, organized work of human rights groups in countries whose security forces receive substantial U.S. aid, ideally working in concert with U.S.-based organizations, is essential to realize the law’s potential.</w:t>
      </w:r>
      <w:r w:rsidRPr="00403AD2">
        <w:rPr>
          <w:rFonts w:asciiTheme="minorHAnsi" w:hAnsiTheme="minorHAnsi"/>
        </w:rPr>
        <w:t xml:space="preserve"> </w:t>
      </w:r>
    </w:p>
    <w:p w:rsidR="007010EB" w:rsidRPr="00403AD2" w:rsidRDefault="007010EB" w:rsidP="005B524C">
      <w:pPr>
        <w:rPr>
          <w:rFonts w:asciiTheme="minorHAnsi" w:hAnsiTheme="minorHAnsi"/>
        </w:rPr>
      </w:pPr>
    </w:p>
    <w:p w:rsidR="005B524C" w:rsidRPr="00403AD2" w:rsidRDefault="005B524C" w:rsidP="005B524C">
      <w:pPr>
        <w:pStyle w:val="Heading4"/>
        <w:rPr>
          <w:rFonts w:asciiTheme="minorHAnsi" w:hAnsiTheme="minorHAnsi"/>
        </w:rPr>
      </w:pPr>
      <w:r w:rsidRPr="00403AD2">
        <w:rPr>
          <w:rFonts w:asciiTheme="minorHAnsi" w:hAnsiTheme="minorHAnsi"/>
        </w:rPr>
        <w:t>Leahy Law encourages improvement in human rights by allowing a resumption in arms if improvements are made</w:t>
      </w:r>
    </w:p>
    <w:p w:rsidR="005B524C" w:rsidRPr="00403AD2" w:rsidRDefault="005B524C" w:rsidP="005B524C">
      <w:pPr>
        <w:rPr>
          <w:rFonts w:asciiTheme="minorHAnsi" w:hAnsiTheme="minorHAnsi"/>
          <w:color w:val="FF0000"/>
        </w:rPr>
      </w:pPr>
      <w:r w:rsidRPr="00403AD2">
        <w:rPr>
          <w:rStyle w:val="Style13ptBold"/>
          <w:rFonts w:asciiTheme="minorHAnsi" w:hAnsiTheme="minorHAnsi"/>
        </w:rPr>
        <w:t>Malinowski, 16</w:t>
      </w:r>
      <w:r w:rsidRPr="00403AD2">
        <w:rPr>
          <w:rFonts w:asciiTheme="minorHAnsi" w:hAnsiTheme="minorHAnsi"/>
        </w:rPr>
        <w:t xml:space="preserve"> – Assistant Secretary of State for Democracy, Human Rights, and Labor U.S. Department of State (Ted “U.S. SECURITY ASSISTANCE AND HUMAN RIGHTS”, The Brookings Institution, 12-12-19, </w:t>
      </w:r>
      <w:hyperlink r:id="rId307" w:history="1">
        <w:r w:rsidRPr="00403AD2">
          <w:rPr>
            <w:rStyle w:val="Hyperlink"/>
            <w:rFonts w:asciiTheme="minorHAnsi" w:hAnsiTheme="minorHAnsi"/>
          </w:rPr>
          <w:t>https://www.brookings.edu/wp-content/uploads/2016/12/20161212_security_human_rights_transcript.pdf)//</w:t>
        </w:r>
      </w:hyperlink>
      <w:r w:rsidRPr="00403AD2">
        <w:rPr>
          <w:rFonts w:asciiTheme="minorHAnsi" w:hAnsiTheme="minorHAnsi"/>
        </w:rPr>
        <w:t xml:space="preserve"> kel$</w:t>
      </w:r>
    </w:p>
    <w:p w:rsidR="005B524C" w:rsidRPr="00403AD2" w:rsidRDefault="005B524C" w:rsidP="005B524C">
      <w:pPr>
        <w:rPr>
          <w:rFonts w:asciiTheme="minorHAnsi" w:hAnsiTheme="minorHAnsi"/>
        </w:rPr>
      </w:pPr>
      <w:r w:rsidRPr="00403AD2">
        <w:rPr>
          <w:rFonts w:asciiTheme="minorHAnsi" w:hAnsiTheme="minorHAnsi"/>
        </w:rPr>
        <w:t xml:space="preserve">At the same time, </w:t>
      </w:r>
      <w:r w:rsidRPr="00403AD2">
        <w:rPr>
          <w:rStyle w:val="StyleUnderline"/>
          <w:rFonts w:asciiTheme="minorHAnsi" w:hAnsiTheme="minorHAnsi"/>
        </w:rPr>
        <w:t xml:space="preserve">we have to insist that these past cases of human rights abuses are addressed, and </w:t>
      </w:r>
      <w:r w:rsidRPr="00403AD2">
        <w:rPr>
          <w:rStyle w:val="Emphasis"/>
          <w:rFonts w:asciiTheme="minorHAnsi" w:hAnsiTheme="minorHAnsi"/>
        </w:rPr>
        <w:t>the Leahy law gives us a great way to do that because it does allow us over time to restart assistance and cooperation with the military while again focusing on those units and individuals that were most problematic</w:t>
      </w:r>
      <w:r w:rsidRPr="00403AD2">
        <w:rPr>
          <w:rStyle w:val="StyleUnderline"/>
          <w:rFonts w:asciiTheme="minorHAnsi" w:hAnsiTheme="minorHAnsi"/>
        </w:rPr>
        <w:t>.</w:t>
      </w:r>
      <w:r w:rsidRPr="00403AD2">
        <w:rPr>
          <w:rFonts w:asciiTheme="minorHAnsi" w:hAnsiTheme="minorHAnsi"/>
        </w:rPr>
        <w:t xml:space="preserve"> </w:t>
      </w:r>
    </w:p>
    <w:p w:rsidR="005B524C" w:rsidRPr="00403AD2" w:rsidRDefault="005B524C" w:rsidP="005B524C">
      <w:pPr>
        <w:rPr>
          <w:rFonts w:asciiTheme="minorHAnsi" w:hAnsiTheme="minorHAnsi"/>
        </w:rPr>
      </w:pPr>
      <w:r w:rsidRPr="00403AD2">
        <w:rPr>
          <w:rFonts w:asciiTheme="minorHAnsi" w:hAnsiTheme="minorHAnsi"/>
        </w:rPr>
        <w:t xml:space="preserve">The fact that it is a law enables me, as I did a few weeks ago, to sit down with the heads of the Sri Lankan Navy, Air Force, and Army, to say here’s what have to do, and if you support your civilian government’s commitments to start a legal process to investigate these allegations and to hold people accountable, </w:t>
      </w:r>
      <w:r w:rsidRPr="00403AD2">
        <w:rPr>
          <w:rStyle w:val="StyleUnderline"/>
          <w:rFonts w:asciiTheme="minorHAnsi" w:hAnsiTheme="minorHAnsi"/>
        </w:rPr>
        <w:t>here’s what we are going to be able to do to help you,</w:t>
      </w:r>
      <w:r w:rsidRPr="00403AD2">
        <w:rPr>
          <w:rFonts w:asciiTheme="minorHAnsi" w:hAnsiTheme="minorHAnsi"/>
        </w:rPr>
        <w:t xml:space="preserve"> and that’s not just me speaking about our policy preferences, it is the law in the United States. </w:t>
      </w:r>
    </w:p>
    <w:p w:rsidR="005B524C" w:rsidRPr="00403AD2" w:rsidRDefault="005B524C" w:rsidP="005B524C">
      <w:pPr>
        <w:rPr>
          <w:rFonts w:asciiTheme="minorHAnsi" w:hAnsiTheme="minorHAnsi"/>
        </w:rPr>
      </w:pPr>
      <w:r w:rsidRPr="00403AD2">
        <w:rPr>
          <w:rFonts w:asciiTheme="minorHAnsi" w:hAnsiTheme="minorHAnsi"/>
        </w:rPr>
        <w:t xml:space="preserve">They understand and respect that this is something we have to do. We can’t get around it. That actually helps us a great deal. </w:t>
      </w:r>
    </w:p>
    <w:p w:rsidR="005B524C" w:rsidRPr="00403AD2" w:rsidRDefault="005B524C" w:rsidP="005B524C">
      <w:pPr>
        <w:rPr>
          <w:rFonts w:asciiTheme="minorHAnsi" w:hAnsiTheme="minorHAnsi"/>
        </w:rPr>
      </w:pPr>
      <w:r w:rsidRPr="00403AD2">
        <w:rPr>
          <w:rFonts w:asciiTheme="minorHAnsi" w:hAnsiTheme="minorHAnsi"/>
        </w:rPr>
        <w:t xml:space="preserve">We have used that stick, but we have also given our partners an off ramp. One of the objectives of the law is to encourage something that we call “remediation,” and we now have a formal policy for the remediation of units that had previously been denied assistance under the Leahy law, a policy that we have agreed to after a lot of careful work with the Department of Defense. </w:t>
      </w:r>
    </w:p>
    <w:p w:rsidR="005B524C" w:rsidRPr="00403AD2" w:rsidRDefault="005B524C" w:rsidP="005B524C">
      <w:pPr>
        <w:rPr>
          <w:rFonts w:asciiTheme="minorHAnsi" w:hAnsiTheme="minorHAnsi"/>
        </w:rPr>
      </w:pPr>
      <w:r w:rsidRPr="00403AD2">
        <w:rPr>
          <w:rFonts w:asciiTheme="minorHAnsi" w:hAnsiTheme="minorHAnsi"/>
        </w:rPr>
        <w:t xml:space="preserve">It’s basically a roadmap that will show a foreign military force, if this unit is having trouble receiving U.S. training, here are the specific steps that it can take in order to in effect get off of that black list. </w:t>
      </w:r>
    </w:p>
    <w:p w:rsidR="005B524C" w:rsidRPr="00403AD2" w:rsidRDefault="005B524C" w:rsidP="005B524C">
      <w:pPr>
        <w:rPr>
          <w:rFonts w:asciiTheme="minorHAnsi" w:hAnsiTheme="minorHAnsi"/>
        </w:rPr>
      </w:pPr>
      <w:r w:rsidRPr="00403AD2">
        <w:rPr>
          <w:rFonts w:asciiTheme="minorHAnsi" w:hAnsiTheme="minorHAnsi"/>
        </w:rPr>
        <w:t xml:space="preserve">We launched this policy last year. We now have a number of cases where units have gone through the policy and been restored into the light, as one might say. </w:t>
      </w:r>
    </w:p>
    <w:p w:rsidR="005B524C" w:rsidRPr="00403AD2" w:rsidRDefault="005B524C" w:rsidP="005B524C">
      <w:pPr>
        <w:rPr>
          <w:rFonts w:asciiTheme="minorHAnsi" w:hAnsiTheme="minorHAnsi"/>
        </w:rPr>
      </w:pPr>
      <w:r w:rsidRPr="00403AD2">
        <w:rPr>
          <w:rStyle w:val="StyleUnderline"/>
          <w:rFonts w:asciiTheme="minorHAnsi" w:hAnsiTheme="minorHAnsi"/>
        </w:rPr>
        <w:t>A good example where we have used this effectively is in Afghanistan</w:t>
      </w:r>
      <w:r w:rsidRPr="00403AD2">
        <w:rPr>
          <w:rFonts w:asciiTheme="minorHAnsi" w:hAnsiTheme="minorHAnsi"/>
        </w:rPr>
        <w:t xml:space="preserve">. Four cases in the last year. </w:t>
      </w:r>
      <w:r w:rsidRPr="00403AD2">
        <w:rPr>
          <w:rStyle w:val="StyleUnderline"/>
          <w:rFonts w:asciiTheme="minorHAnsi" w:hAnsiTheme="minorHAnsi"/>
        </w:rPr>
        <w:t xml:space="preserve">Because the Afghan government credibly investigated, prosecuted and punished individual members of </w:t>
      </w:r>
      <w:r w:rsidRPr="00403AD2">
        <w:rPr>
          <w:rStyle w:val="StyleUnderline"/>
          <w:rFonts w:asciiTheme="minorHAnsi" w:hAnsiTheme="minorHAnsi"/>
        </w:rPr>
        <w:lastRenderedPageBreak/>
        <w:t>its security force units responsible for human rights abuses, we are now able to work again with those remediated units.</w:t>
      </w:r>
      <w:r w:rsidRPr="00403AD2">
        <w:rPr>
          <w:rFonts w:asciiTheme="minorHAnsi" w:hAnsiTheme="minorHAnsi"/>
        </w:rPr>
        <w:t xml:space="preserve"> </w:t>
      </w:r>
    </w:p>
    <w:p w:rsidR="005B524C" w:rsidRPr="00403AD2" w:rsidRDefault="005B524C" w:rsidP="005B524C">
      <w:pPr>
        <w:rPr>
          <w:rFonts w:asciiTheme="minorHAnsi" w:hAnsiTheme="minorHAnsi"/>
        </w:rPr>
      </w:pPr>
      <w:r w:rsidRPr="00403AD2">
        <w:rPr>
          <w:rFonts w:asciiTheme="minorHAnsi" w:hAnsiTheme="minorHAnsi"/>
        </w:rPr>
        <w:t xml:space="preserve">During his first visit as President to Washington in 2015, the Afghan President, Ashraf Ghani, publicly and privately vowed to combat abuses by his security forces and to hold perpetrators accountable. Last year, the Afghan Ministry of Interior established a special commission to track, evaluate, and finalize action on these kinds of cases. The Afghan MOI and the Defense Ministry are finalizing plans for a new agency, the Afghan Human Rights Ombudsman, and so on. </w:t>
      </w:r>
    </w:p>
    <w:p w:rsidR="005B524C" w:rsidRPr="00403AD2" w:rsidRDefault="005B524C" w:rsidP="005B524C">
      <w:pPr>
        <w:rPr>
          <w:rFonts w:asciiTheme="minorHAnsi" w:hAnsiTheme="minorHAnsi"/>
        </w:rPr>
      </w:pPr>
      <w:r w:rsidRPr="00403AD2">
        <w:rPr>
          <w:rStyle w:val="StyleUnderline"/>
          <w:rFonts w:asciiTheme="minorHAnsi" w:hAnsiTheme="minorHAnsi"/>
        </w:rPr>
        <w:t>These are all very concrete results of a partnership between the United States and a foreign security partner in which we have used these provisions in U.S. law to try to incentivize reforms</w:t>
      </w:r>
      <w:r w:rsidRPr="00403AD2">
        <w:rPr>
          <w:rFonts w:asciiTheme="minorHAnsi" w:hAnsiTheme="minorHAnsi"/>
        </w:rPr>
        <w:t xml:space="preserve"> and steps that are very much in its own interest and the right thing to do.</w:t>
      </w:r>
    </w:p>
    <w:p w:rsidR="007F639F" w:rsidRDefault="007F639F" w:rsidP="000C7FB6">
      <w:pPr>
        <w:rPr>
          <w:rFonts w:asciiTheme="minorHAnsi" w:hAnsiTheme="minorHAnsi"/>
        </w:rPr>
      </w:pPr>
    </w:p>
    <w:p w:rsidR="00510DE5" w:rsidRPr="006421A5" w:rsidRDefault="00510DE5" w:rsidP="00510DE5">
      <w:pPr>
        <w:pStyle w:val="Heading4"/>
        <w:rPr>
          <w:rFonts w:eastAsia="Times New Roman"/>
        </w:rPr>
      </w:pPr>
      <w:r>
        <w:rPr>
          <w:rFonts w:eastAsia="Times New Roman"/>
        </w:rPr>
        <w:t>Strengthening the Leahy Law solves human rights violations and strengthens the militaries capabilities and training programs</w:t>
      </w:r>
    </w:p>
    <w:p w:rsidR="00510DE5" w:rsidRPr="006421A5" w:rsidRDefault="00510DE5" w:rsidP="00510DE5">
      <w:r w:rsidRPr="006421A5">
        <w:rPr>
          <w:rStyle w:val="Style13ptBold"/>
        </w:rPr>
        <w:t>Rickard, 14</w:t>
      </w:r>
      <w:r>
        <w:t>—Washington director of the Open Society Foundation(Stephen, Testimony before the House Foreign Affairs Subcommittee On Africa, Global Health, Global Human Rights and International Organizations “Human Rights Vetting: Nigeria and Beyond,” 7-10-14 ProQuest)// gcd</w:t>
      </w:r>
    </w:p>
    <w:p w:rsidR="00510DE5" w:rsidRPr="00B579B0" w:rsidRDefault="00510DE5" w:rsidP="00510DE5">
      <w:pPr>
        <w:shd w:val="clear" w:color="auto" w:fill="FFFFFF"/>
        <w:spacing w:line="235" w:lineRule="atLeast"/>
        <w:rPr>
          <w:rStyle w:val="StyleUnderline"/>
        </w:rPr>
      </w:pPr>
      <w:r w:rsidRPr="00B579B0">
        <w:rPr>
          <w:rStyle w:val="StyleUnderline"/>
        </w:rPr>
        <w:t>A Common Sense Formula for Security Cooperation Consistent With U.S. Values</w:t>
      </w:r>
    </w:p>
    <w:p w:rsidR="00510DE5" w:rsidRPr="00B579B0" w:rsidRDefault="00510DE5" w:rsidP="00510DE5">
      <w:pPr>
        <w:shd w:val="clear" w:color="auto" w:fill="FFFFFF"/>
        <w:spacing w:line="235" w:lineRule="atLeast"/>
        <w:rPr>
          <w:rStyle w:val="StyleUnderline"/>
        </w:rPr>
      </w:pPr>
      <w:r w:rsidRPr="00B579B0">
        <w:rPr>
          <w:rStyle w:val="StyleUnderline"/>
        </w:rPr>
        <w:t>The Leahy Laws</w:t>
      </w:r>
      <w:r w:rsidRPr="00AA5DB0">
        <w:t xml:space="preserve"> are common sense laws that </w:t>
      </w:r>
      <w:r w:rsidRPr="00B579B0">
        <w:rPr>
          <w:rStyle w:val="StyleUnderline"/>
        </w:rPr>
        <w:t>prohibit the</w:t>
      </w:r>
      <w:r w:rsidRPr="00AA5DB0">
        <w:t xml:space="preserve"> United States Government from </w:t>
      </w:r>
      <w:r w:rsidRPr="00B579B0">
        <w:rPr>
          <w:rStyle w:val="StyleUnderline"/>
        </w:rPr>
        <w:t>arming or providing military training to security force and police units abroad who have been credibly alleged to have committed gross human rights violations.</w:t>
      </w:r>
      <w:r w:rsidRPr="006421A5">
        <w:rPr>
          <w:rFonts w:eastAsia="Times New Roman"/>
          <w:color w:val="222222"/>
        </w:rPr>
        <w:t xml:space="preserve"> </w:t>
      </w:r>
      <w:r w:rsidRPr="00842467">
        <w:rPr>
          <w:rStyle w:val="StyleUnderline"/>
        </w:rPr>
        <w:t>These laws</w:t>
      </w:r>
      <w:r w:rsidRPr="006421A5">
        <w:rPr>
          <w:rFonts w:eastAsia="Times New Roman"/>
          <w:color w:val="222222"/>
        </w:rPr>
        <w:t xml:space="preserve"> (there is one for State Department assistance and one for Department of Defense </w:t>
      </w:r>
      <w:r w:rsidRPr="005129CB">
        <w:t xml:space="preserve">assistance) </w:t>
      </w:r>
      <w:r w:rsidRPr="00B579B0">
        <w:rPr>
          <w:rStyle w:val="StyleUnderline"/>
        </w:rPr>
        <w:t>do not prohibit the United States from providing assistance in violent, conflict-wracked countries like Nigeria and Colombia.</w:t>
      </w:r>
      <w:r w:rsidRPr="006421A5">
        <w:rPr>
          <w:rFonts w:eastAsia="Times New Roman"/>
          <w:color w:val="222222"/>
        </w:rPr>
        <w:t xml:space="preserve"> On the contrary, because they involve a unit by unit examination, </w:t>
      </w:r>
      <w:r w:rsidRPr="00B579B0">
        <w:rPr>
          <w:rStyle w:val="Emphasis"/>
        </w:rPr>
        <w:t>the Leahy Laws provide a formula for the United States to assist foreign military forces</w:t>
      </w:r>
      <w:r w:rsidRPr="00B579B0">
        <w:rPr>
          <w:rStyle w:val="StyleUnderline"/>
        </w:rPr>
        <w:t xml:space="preserve"> even in countries where some government forces are committing gross atrocities. They are a formula for success in such countries, not a prohibition on engagement.</w:t>
      </w:r>
    </w:p>
    <w:p w:rsidR="00510DE5" w:rsidRPr="006421A5" w:rsidRDefault="00510DE5" w:rsidP="00510DE5">
      <w:pPr>
        <w:shd w:val="clear" w:color="auto" w:fill="FFFFFF"/>
        <w:spacing w:line="235" w:lineRule="atLeast"/>
        <w:rPr>
          <w:rFonts w:eastAsia="Times New Roman"/>
          <w:color w:val="222222"/>
        </w:rPr>
      </w:pPr>
      <w:r w:rsidRPr="006421A5">
        <w:rPr>
          <w:rFonts w:eastAsia="Times New Roman"/>
          <w:color w:val="222222"/>
        </w:rPr>
        <w:t>Four Numbers</w:t>
      </w:r>
    </w:p>
    <w:p w:rsidR="00510DE5" w:rsidRPr="001E7FF4" w:rsidRDefault="00510DE5" w:rsidP="00510DE5">
      <w:r w:rsidRPr="001E7FF4">
        <w:t>There are four important numbers to keep in mind about the impact of the Leahy Laws. (All these statistics have been provided by the State Department and cover 2011-2013.) The first number is 530,000. That's the approximate number of foreign military and police units which the United States government considered arming or training over the last three years and subjected to Leahy vetting.</w:t>
      </w:r>
    </w:p>
    <w:p w:rsidR="00510DE5" w:rsidRPr="000B4149" w:rsidRDefault="00510DE5" w:rsidP="00510DE5">
      <w:r w:rsidRPr="000B4149">
        <w:t>The second number is 90 percent. That is the minimum percentage of prompt approvals given under the Leahy Law - generally within 10 days of a request. There is even a "fast track" approval process for countries with generally good human rights records. Some vetting requests require more information, investigation or discussion. But at least 90% are approved more or less immediately.</w:t>
      </w:r>
    </w:p>
    <w:p w:rsidR="00510DE5" w:rsidRPr="00B579B0" w:rsidRDefault="00510DE5" w:rsidP="00510DE5">
      <w:pPr>
        <w:shd w:val="clear" w:color="auto" w:fill="FFFFFF"/>
        <w:spacing w:line="235" w:lineRule="atLeast"/>
        <w:rPr>
          <w:rStyle w:val="StyleUnderline"/>
        </w:rPr>
      </w:pPr>
      <w:r w:rsidRPr="006421A5">
        <w:rPr>
          <w:rFonts w:eastAsia="Times New Roman"/>
          <w:color w:val="222222"/>
        </w:rPr>
        <w:t xml:space="preserve">The third number is 1 percent. In every one of the last three years </w:t>
      </w:r>
      <w:r w:rsidRPr="00AA5DB0">
        <w:rPr>
          <w:rStyle w:val="StyleUnderline"/>
        </w:rPr>
        <w:t>less than</w:t>
      </w:r>
      <w:r w:rsidRPr="00B579B0">
        <w:rPr>
          <w:rStyle w:val="StyleUnderline"/>
        </w:rPr>
        <w:t xml:space="preserve"> 1 percent of all units vetted under the Leahy Law were ultimately declared to be ineligible for assistance under the law. Of course it is true that the number will be higher in some specific countries, but taken as a whole the Leahy Law actually blocks aid in a miniscule percentage of cases.</w:t>
      </w:r>
    </w:p>
    <w:p w:rsidR="00510DE5" w:rsidRPr="000B4149" w:rsidRDefault="00510DE5" w:rsidP="00510DE5">
      <w:r w:rsidRPr="000B4149">
        <w:lastRenderedPageBreak/>
        <w:t>The final number is 2,516. The Leahy Law blocks aid in a tiny percentage of cases, but that doesn't mean that it is unimportant. Because the U.S. now provides training to so many people, even 1 percent is a lot. And 2,516 is the number of vetted units that the U.S. Government found to be credibly linked to gross atrocities over the last three years when it took the time to examine their records because of the Leahy Law.</w:t>
      </w:r>
    </w:p>
    <w:p w:rsidR="00510DE5" w:rsidRPr="006421A5" w:rsidRDefault="00510DE5" w:rsidP="00510DE5">
      <w:pPr>
        <w:shd w:val="clear" w:color="auto" w:fill="FFFFFF"/>
        <w:spacing w:line="235" w:lineRule="atLeast"/>
        <w:rPr>
          <w:rFonts w:eastAsia="Times New Roman"/>
          <w:color w:val="222222"/>
        </w:rPr>
      </w:pPr>
      <w:r w:rsidRPr="00B579B0">
        <w:rPr>
          <w:rStyle w:val="StyleUnderline"/>
        </w:rPr>
        <w:t>Those 2,516 units were not being asked to satisfy a high standard.</w:t>
      </w:r>
      <w:r w:rsidRPr="006421A5">
        <w:rPr>
          <w:rFonts w:eastAsia="Times New Roman"/>
          <w:color w:val="222222"/>
        </w:rPr>
        <w:t xml:space="preserve"> In no way does the Leahy Law require pristine forces. In fact, the State Department defines "gross human rights violations" to include a very short list of only the most heinous offenses: murder, torture, rape, disappearances and other gross violations of life and liberty. That's it. So even though less than 1 percent of proposed units failed the standard, </w:t>
      </w:r>
      <w:r w:rsidRPr="00B579B0">
        <w:rPr>
          <w:rStyle w:val="StyleUnderline"/>
        </w:rPr>
        <w:t>it is still pretty shocking that over the last three years the United States Government probably would have armed and trained 2,516 units (or individuals in those units) containing murders, rapists and torturers without the Leahy Law.</w:t>
      </w:r>
      <w:r w:rsidRPr="006421A5">
        <w:rPr>
          <w:rFonts w:eastAsia="Times New Roman"/>
          <w:color w:val="222222"/>
        </w:rPr>
        <w:t> </w:t>
      </w:r>
    </w:p>
    <w:p w:rsidR="00510DE5" w:rsidRDefault="00510DE5" w:rsidP="00510DE5">
      <w:pPr>
        <w:rPr>
          <w:rStyle w:val="Emphasis"/>
        </w:rPr>
      </w:pPr>
      <w:r w:rsidRPr="00B579B0">
        <w:rPr>
          <w:rStyle w:val="Emphasis"/>
        </w:rPr>
        <w:t xml:space="preserve">The Leahy Laws don't actually prohibit the U.S. from working with even these units - </w:t>
      </w:r>
      <w:r w:rsidRPr="000B4149">
        <w:t>the ones that have committed murder and torture.</w:t>
      </w:r>
      <w:r w:rsidRPr="00B579B0">
        <w:rPr>
          <w:rStyle w:val="Emphasis"/>
        </w:rPr>
        <w:t xml:space="preserve"> It only says that the U.S. cannot arm or train them until the foreign government takes steps to clean up the unit.</w:t>
      </w:r>
    </w:p>
    <w:p w:rsidR="00510DE5" w:rsidRDefault="00510DE5" w:rsidP="00510DE5">
      <w:pPr>
        <w:pStyle w:val="Heading4"/>
      </w:pPr>
    </w:p>
    <w:p w:rsidR="00510DE5" w:rsidRDefault="00510DE5" w:rsidP="00510DE5">
      <w:pPr>
        <w:pStyle w:val="Heading4"/>
      </w:pPr>
      <w:r w:rsidRPr="004B4B36">
        <w:t xml:space="preserve">Leahy Law enforcement increase military capacity </w:t>
      </w:r>
      <w:r>
        <w:t>while managing human rights concerns</w:t>
      </w:r>
    </w:p>
    <w:p w:rsidR="00510DE5" w:rsidRPr="003F056A" w:rsidRDefault="00510DE5" w:rsidP="00510DE5">
      <w:r w:rsidRPr="006664A9">
        <w:rPr>
          <w:rStyle w:val="Heading4Char"/>
        </w:rPr>
        <w:t>Blanchard, 14</w:t>
      </w:r>
      <w:r w:rsidRPr="003F056A">
        <w:t xml:space="preserve">-- SPECIALIST IN AFRICAN AFFAIRS, CONGRESSIONAL RESEARCH </w:t>
      </w:r>
      <w:proofErr w:type="gramStart"/>
      <w:r w:rsidRPr="003F056A">
        <w:t>SERVICE</w:t>
      </w:r>
      <w:r>
        <w:t>(</w:t>
      </w:r>
      <w:proofErr w:type="gramEnd"/>
      <w:r>
        <w:t>Lauren, Testimony before the House Foreign Affairs Subcommittee On Africa, Global Health, Global Human Rights and International Organizations “Human Rights Vetting: Nigeria and Beyond,” 7-10-14 ProQuest)// gcd</w:t>
      </w:r>
    </w:p>
    <w:p w:rsidR="00510DE5" w:rsidRPr="00FA6348" w:rsidRDefault="00510DE5" w:rsidP="00510DE5">
      <w:r w:rsidRPr="00FA6348">
        <w:t xml:space="preserve">    Attention to Leahy laws may intensify as </w:t>
      </w:r>
      <w:proofErr w:type="gramStart"/>
      <w:r w:rsidRPr="00FA6348">
        <w:t>DoD</w:t>
      </w:r>
      <w:proofErr w:type="gramEnd"/>
      <w:r w:rsidRPr="00FA6348">
        <w:t xml:space="preserve"> and the State</w:t>
      </w:r>
      <w:r>
        <w:t xml:space="preserve"> </w:t>
      </w:r>
      <w:r w:rsidRPr="00FA6348">
        <w:t>Department determine what effect the new broader DoD Leahy</w:t>
      </w:r>
      <w:r>
        <w:t xml:space="preserve"> </w:t>
      </w:r>
      <w:r w:rsidRPr="00FA6348">
        <w:t>provision will have on security assistance overseas. The</w:t>
      </w:r>
      <w:r>
        <w:t xml:space="preserve"> </w:t>
      </w:r>
      <w:r w:rsidRPr="00FA6348">
        <w:t>expanded provision is repeated in the House version of the FY15</w:t>
      </w:r>
      <w:r>
        <w:t xml:space="preserve"> </w:t>
      </w:r>
      <w:r w:rsidRPr="00FA6348">
        <w:t>Defense Appropriations Act, and the Senate Armed Services</w:t>
      </w:r>
      <w:r>
        <w:t xml:space="preserve"> </w:t>
      </w:r>
      <w:r w:rsidRPr="00FA6348">
        <w:t>Committee has proposed to codify the provision this year.</w:t>
      </w:r>
    </w:p>
    <w:p w:rsidR="00510DE5" w:rsidRPr="00FA6348" w:rsidRDefault="00510DE5" w:rsidP="00510DE5">
      <w:r w:rsidRPr="00FA6348">
        <w:t xml:space="preserve">    As recent hearings have highlighted, </w:t>
      </w:r>
      <w:r w:rsidRPr="004B4B36">
        <w:rPr>
          <w:rStyle w:val="StyleUnderline"/>
        </w:rPr>
        <w:t>the United States is currently seeking to balance security and human rights concerns in Nigeria</w:t>
      </w:r>
      <w:r w:rsidRPr="00FA6348">
        <w:t>. U.S. security assistance to Nigeria has been</w:t>
      </w:r>
      <w:r>
        <w:t xml:space="preserve"> </w:t>
      </w:r>
      <w:r w:rsidRPr="00FA6348">
        <w:t>constrained by both law and policy concerns, and the security</w:t>
      </w:r>
      <w:r>
        <w:t xml:space="preserve"> </w:t>
      </w:r>
      <w:r w:rsidRPr="00FA6348">
        <w:t>relationship has been hampered at times by a lack of</w:t>
      </w:r>
      <w:r>
        <w:t xml:space="preserve"> </w:t>
      </w:r>
      <w:r w:rsidRPr="00FA6348">
        <w:t>cooperation from Nigerian officials and by systemic problems in</w:t>
      </w:r>
      <w:r>
        <w:t xml:space="preserve"> </w:t>
      </w:r>
      <w:r w:rsidRPr="00FA6348">
        <w:t>the Nigerian military.</w:t>
      </w:r>
    </w:p>
    <w:p w:rsidR="00510DE5" w:rsidRPr="004B4B36" w:rsidRDefault="00510DE5" w:rsidP="00510DE5">
      <w:pPr>
        <w:rPr>
          <w:rStyle w:val="StyleUnderline"/>
        </w:rPr>
      </w:pPr>
      <w:r w:rsidRPr="00FA6348">
        <w:t xml:space="preserve">    Nigerian security force abuses in the context of operations</w:t>
      </w:r>
      <w:r>
        <w:t xml:space="preserve"> </w:t>
      </w:r>
      <w:r w:rsidRPr="00FA6348">
        <w:t>to counter Boko Haram have complicated efforts to pursue</w:t>
      </w:r>
      <w:r>
        <w:t xml:space="preserve"> </w:t>
      </w:r>
      <w:r w:rsidRPr="00FA6348">
        <w:t>greater cooperation despite shared concerns about the group.</w:t>
      </w:r>
      <w:r>
        <w:t xml:space="preserve"> </w:t>
      </w:r>
      <w:r w:rsidRPr="004B4B36">
        <w:rPr>
          <w:rStyle w:val="StyleUnderline"/>
        </w:rPr>
        <w:t>Political and human rights concerns have been a prominent factor in shaping U.S.-Nigeria relations for decades.</w:t>
      </w:r>
    </w:p>
    <w:p w:rsidR="00510DE5" w:rsidRPr="00FA6348" w:rsidRDefault="00510DE5" w:rsidP="00510DE5">
      <w:r w:rsidRPr="00FA6348">
        <w:t xml:space="preserve">    State Department reports have continued to highlight</w:t>
      </w:r>
      <w:r>
        <w:t xml:space="preserve"> </w:t>
      </w:r>
      <w:r w:rsidRPr="00FA6348">
        <w:t>serious human rights violations by the Nigerian security forces</w:t>
      </w:r>
      <w:r>
        <w:t xml:space="preserve"> </w:t>
      </w:r>
      <w:r w:rsidRPr="00FA6348">
        <w:t>for every year since the transition from military rule in 1999.</w:t>
      </w:r>
      <w:r>
        <w:t xml:space="preserve"> </w:t>
      </w:r>
      <w:r w:rsidRPr="00FA6348">
        <w:t xml:space="preserve">According to the State Department, </w:t>
      </w:r>
      <w:r w:rsidRPr="004B4B36">
        <w:rPr>
          <w:rStyle w:val="StyleUnderline"/>
        </w:rPr>
        <w:t>the information on security force abuses currently implicates roughly half the units in the Nigerian military, and likely would render those units ineligible for assistance if they were submitted for vetting</w:t>
      </w:r>
      <w:r w:rsidRPr="00FA6348">
        <w:t>.</w:t>
      </w:r>
    </w:p>
    <w:p w:rsidR="00510DE5" w:rsidRPr="00FA6348" w:rsidRDefault="00510DE5" w:rsidP="00510DE5">
      <w:r w:rsidRPr="00FA6348">
        <w:t xml:space="preserve">    Despite restrictions on some units, </w:t>
      </w:r>
      <w:r w:rsidRPr="004B4B36">
        <w:rPr>
          <w:rStyle w:val="StyleUnderline"/>
        </w:rPr>
        <w:t xml:space="preserve">U.S. security assistance to Nigeria is sizeable by regional standards, totaling almost $20 million in FY2012 State Department funding, and $16 million in FY2013. </w:t>
      </w:r>
      <w:proofErr w:type="gramStart"/>
      <w:r w:rsidRPr="00FA6348">
        <w:t>DoD</w:t>
      </w:r>
      <w:proofErr w:type="gramEnd"/>
      <w:r w:rsidRPr="00FA6348">
        <w:t xml:space="preserve"> funding </w:t>
      </w:r>
      <w:r w:rsidRPr="00FA6348">
        <w:lastRenderedPageBreak/>
        <w:t>for Nigeria has been</w:t>
      </w:r>
      <w:r>
        <w:t xml:space="preserve"> </w:t>
      </w:r>
      <w:r w:rsidRPr="00FA6348">
        <w:t>limited, but appears set to expand under a proposed New Global</w:t>
      </w:r>
      <w:r>
        <w:t xml:space="preserve"> </w:t>
      </w:r>
      <w:r w:rsidRPr="00FA6348">
        <w:t>Security Contingency Fund Program.</w:t>
      </w:r>
    </w:p>
    <w:p w:rsidR="00510DE5" w:rsidRPr="004B4B36" w:rsidRDefault="00510DE5" w:rsidP="00510DE5">
      <w:pPr>
        <w:rPr>
          <w:rStyle w:val="StyleUnderline"/>
        </w:rPr>
      </w:pPr>
      <w:r w:rsidRPr="00FA6348">
        <w:t xml:space="preserve">    Multiple systemic factors constrain the effectiveness of</w:t>
      </w:r>
      <w:r>
        <w:t xml:space="preserve"> </w:t>
      </w:r>
      <w:r w:rsidRPr="00FA6348">
        <w:t>the Nigerian security force response to Boko Haram; notably,</w:t>
      </w:r>
      <w:r>
        <w:t xml:space="preserve"> </w:t>
      </w:r>
      <w:r w:rsidRPr="00FA6348">
        <w:t>security sector corruption and mismanagement. Some of these</w:t>
      </w:r>
      <w:r>
        <w:t xml:space="preserve"> </w:t>
      </w:r>
      <w:r w:rsidRPr="00FA6348">
        <w:t>factors impede U.S. support, even for units cleared for</w:t>
      </w:r>
      <w:r>
        <w:t xml:space="preserve"> </w:t>
      </w:r>
      <w:r w:rsidRPr="00FA6348">
        <w:t xml:space="preserve">assistance. </w:t>
      </w:r>
      <w:r w:rsidRPr="004B4B36">
        <w:rPr>
          <w:rStyle w:val="StyleUnderline"/>
        </w:rPr>
        <w:t>Many soldiers, particularly those in the northeast, reportedly suffer from low morale, and they have struggled to keep pace with a foe that is increasingly well armed and well trained.</w:t>
      </w:r>
    </w:p>
    <w:p w:rsidR="00510DE5" w:rsidRPr="004B4B36" w:rsidRDefault="00510DE5" w:rsidP="00510DE5">
      <w:pPr>
        <w:rPr>
          <w:rStyle w:val="StyleUnderline"/>
        </w:rPr>
      </w:pPr>
      <w:r w:rsidRPr="00FA6348">
        <w:t xml:space="preserve">    By many accounts, Nigerian troops are not adequately</w:t>
      </w:r>
      <w:r>
        <w:t xml:space="preserve"> </w:t>
      </w:r>
      <w:r w:rsidRPr="00FA6348">
        <w:t>resourced or equipped to counter the insurgency, despite a</w:t>
      </w:r>
      <w:r>
        <w:t xml:space="preserve"> </w:t>
      </w:r>
      <w:r w:rsidRPr="00FA6348">
        <w:t>security budget approaching $6 billion. In the assessment of</w:t>
      </w:r>
      <w:r>
        <w:t xml:space="preserve"> </w:t>
      </w:r>
      <w:proofErr w:type="gramStart"/>
      <w:r w:rsidRPr="00FA6348">
        <w:t>DoD</w:t>
      </w:r>
      <w:proofErr w:type="gramEnd"/>
      <w:r w:rsidRPr="00FA6348">
        <w:t xml:space="preserve"> officials, </w:t>
      </w:r>
      <w:r w:rsidRPr="004B4B36">
        <w:rPr>
          <w:rStyle w:val="StyleUnderline"/>
        </w:rPr>
        <w:t>Nigerian funding for the military is skimmed off the top.</w:t>
      </w:r>
    </w:p>
    <w:p w:rsidR="00510DE5" w:rsidRPr="00FA6348" w:rsidRDefault="00510DE5" w:rsidP="00510DE5">
      <w:r w:rsidRPr="00FA6348">
        <w:t xml:space="preserve">    </w:t>
      </w:r>
      <w:proofErr w:type="gramStart"/>
      <w:r w:rsidRPr="004B4B36">
        <w:rPr>
          <w:rStyle w:val="StyleUnderline"/>
        </w:rPr>
        <w:t>DoD</w:t>
      </w:r>
      <w:proofErr w:type="gramEnd"/>
      <w:r w:rsidRPr="004B4B36">
        <w:rPr>
          <w:rStyle w:val="StyleUnderline"/>
        </w:rPr>
        <w:t xml:space="preserve"> officials have assessed the Nigerian forces as ``slow to adapt to new strategies, new doctrines, and new tactics,'' and have described Nigeria as ``an extremely challenging partner to work with.</w:t>
      </w:r>
      <w:r w:rsidRPr="00FA6348">
        <w:t>'' U.S. officials have sought to encourage</w:t>
      </w:r>
      <w:r>
        <w:t xml:space="preserve"> </w:t>
      </w:r>
      <w:r w:rsidRPr="00FA6348">
        <w:t>the government to take a more comprehensive counterterrorism</w:t>
      </w:r>
      <w:r>
        <w:t xml:space="preserve"> </w:t>
      </w:r>
      <w:r w:rsidRPr="00FA6348">
        <w:t xml:space="preserve">approach, and one that is, in the words of one of </w:t>
      </w:r>
      <w:proofErr w:type="gramStart"/>
      <w:r w:rsidRPr="00FA6348">
        <w:t>DoD</w:t>
      </w:r>
      <w:proofErr w:type="gramEnd"/>
      <w:r w:rsidRPr="00FA6348">
        <w:t xml:space="preserve"> official</w:t>
      </w:r>
      <w:r>
        <w:t xml:space="preserve"> </w:t>
      </w:r>
      <w:r w:rsidRPr="00FA6348">
        <w:t xml:space="preserve">to Congress, less brutal. </w:t>
      </w:r>
      <w:r w:rsidRPr="004B4B36">
        <w:rPr>
          <w:rStyle w:val="StyleUnderline"/>
        </w:rPr>
        <w:t xml:space="preserve">One of the primary aims of </w:t>
      </w:r>
      <w:proofErr w:type="gramStart"/>
      <w:r w:rsidRPr="004B4B36">
        <w:rPr>
          <w:rStyle w:val="StyleUnderline"/>
        </w:rPr>
        <w:t>DoD</w:t>
      </w:r>
      <w:proofErr w:type="gramEnd"/>
      <w:r w:rsidRPr="004B4B36">
        <w:rPr>
          <w:rStyle w:val="StyleUnderline"/>
        </w:rPr>
        <w:t xml:space="preserve"> engagement is to ``convince the Nigerians to change their tactics, techniques, and procedures in the northeast.''</w:t>
      </w:r>
    </w:p>
    <w:p w:rsidR="00510DE5" w:rsidRPr="00FA6348" w:rsidRDefault="00510DE5" w:rsidP="00510DE5">
      <w:r w:rsidRPr="00FA6348">
        <w:t xml:space="preserve">    The State Department suggests that </w:t>
      </w:r>
      <w:r w:rsidRPr="004B4B36">
        <w:rPr>
          <w:rStyle w:val="StyleUnderline"/>
        </w:rPr>
        <w:t>the Leahy laws have provided a strategic tool to encourage reforms in Nigeria, and in Africa more broadly</w:t>
      </w:r>
      <w:r w:rsidRPr="00FA6348">
        <w:t xml:space="preserve">. The </w:t>
      </w:r>
      <w:r w:rsidRPr="004B4B36">
        <w:rPr>
          <w:rStyle w:val="StyleUnderline"/>
        </w:rPr>
        <w:t>Nigerian military has sought to develop its own civilian protection and human rights monitoring and training in the past year</w:t>
      </w:r>
      <w:r w:rsidRPr="00FA6348">
        <w:t xml:space="preserve">, and the </w:t>
      </w:r>
      <w:r w:rsidRPr="004B4B36">
        <w:rPr>
          <w:rStyle w:val="StyleUnderline"/>
        </w:rPr>
        <w:t>Nigerian President recently ordered more human rights training for officers</w:t>
      </w:r>
      <w:r w:rsidRPr="00FA6348">
        <w:t>.</w:t>
      </w:r>
    </w:p>
    <w:p w:rsidR="00510DE5" w:rsidRPr="00FA6348" w:rsidRDefault="00510DE5" w:rsidP="00510DE5">
      <w:r w:rsidRPr="00FA6348">
        <w:t xml:space="preserve">    Nigerian officials have also made statements suggesting an</w:t>
      </w:r>
      <w:r>
        <w:t xml:space="preserve"> </w:t>
      </w:r>
      <w:r w:rsidRPr="00FA6348">
        <w:t>evolving counterterrorism strategy, one that seeks not only</w:t>
      </w:r>
      <w:r>
        <w:t xml:space="preserve"> </w:t>
      </w:r>
      <w:r w:rsidRPr="00FA6348">
        <w:t>security but also political and economic solutions. In sum,</w:t>
      </w:r>
      <w:r>
        <w:t xml:space="preserve"> </w:t>
      </w:r>
      <w:r w:rsidRPr="00FA6348">
        <w:t>Nigeria provides an example of the challenges U.S. policymakers</w:t>
      </w:r>
      <w:r>
        <w:t xml:space="preserve"> </w:t>
      </w:r>
      <w:r w:rsidRPr="00FA6348">
        <w:t>face in building foreign counterterrorism capacities.</w:t>
      </w:r>
    </w:p>
    <w:p w:rsidR="00510DE5" w:rsidRPr="00FA6348" w:rsidRDefault="00510DE5" w:rsidP="00510DE5">
      <w:r w:rsidRPr="00FA6348">
        <w:t xml:space="preserve">    By many accounts, developing countries like Nigeria that</w:t>
      </w:r>
      <w:r>
        <w:t xml:space="preserve"> </w:t>
      </w:r>
      <w:r w:rsidRPr="00FA6348">
        <w:t>are struggling with terrorist threats may desperately need the</w:t>
      </w:r>
      <w:r>
        <w:t xml:space="preserve"> </w:t>
      </w:r>
      <w:r w:rsidRPr="00FA6348">
        <w:t>specialized skills and support that U.S. security assistance is</w:t>
      </w:r>
      <w:r>
        <w:t xml:space="preserve"> </w:t>
      </w:r>
      <w:r w:rsidRPr="00FA6348">
        <w:t xml:space="preserve">designed to provide. </w:t>
      </w:r>
      <w:r w:rsidRPr="004B4B36">
        <w:rPr>
          <w:rStyle w:val="StyleUnderline"/>
        </w:rPr>
        <w:t>But when security forces abuse civilians, U.S. engagement may risk not only tainting the U.S. image</w:t>
      </w:r>
      <w:r w:rsidRPr="00FA6348">
        <w:t>, but</w:t>
      </w:r>
      <w:r>
        <w:t xml:space="preserve"> </w:t>
      </w:r>
      <w:r w:rsidRPr="00FA6348">
        <w:t>also may fuel popular grievances and alienate local</w:t>
      </w:r>
      <w:r>
        <w:t xml:space="preserve"> </w:t>
      </w:r>
      <w:r w:rsidRPr="00FA6348">
        <w:t>populations.</w:t>
      </w:r>
    </w:p>
    <w:p w:rsidR="00510DE5" w:rsidRPr="00FA6348" w:rsidRDefault="00510DE5" w:rsidP="00510DE5">
      <w:r w:rsidRPr="00FA6348">
        <w:t xml:space="preserve">    U.S. officials continue to explore ways to improve the</w:t>
      </w:r>
      <w:r>
        <w:t xml:space="preserve"> </w:t>
      </w:r>
      <w:r w:rsidRPr="00FA6348">
        <w:t>vetting process in the dialogue with partner governments to</w:t>
      </w:r>
      <w:r>
        <w:t xml:space="preserve"> </w:t>
      </w:r>
      <w:r w:rsidRPr="00FA6348">
        <w:t>enhance effectiveness in accountability and to mitigate the</w:t>
      </w:r>
      <w:r>
        <w:t xml:space="preserve"> </w:t>
      </w:r>
      <w:r w:rsidRPr="00FA6348">
        <w:t>risk that U.S. partners might not use U.S. assistance</w:t>
      </w:r>
      <w:r>
        <w:t xml:space="preserve"> </w:t>
      </w:r>
      <w:r w:rsidRPr="00FA6348">
        <w:t>responsibly.</w:t>
      </w:r>
    </w:p>
    <w:p w:rsidR="00510DE5" w:rsidRPr="00FA6348" w:rsidRDefault="00510DE5" w:rsidP="00510DE5">
      <w:r w:rsidRPr="00FA6348">
        <w:t xml:space="preserve">    Thank you, and I look forward to your questions.</w:t>
      </w:r>
    </w:p>
    <w:p w:rsidR="00510DE5" w:rsidRPr="00403AD2" w:rsidRDefault="00510DE5" w:rsidP="000C7FB6">
      <w:pPr>
        <w:rPr>
          <w:rFonts w:asciiTheme="minorHAnsi" w:hAnsiTheme="minorHAnsi"/>
        </w:rPr>
      </w:pPr>
    </w:p>
    <w:p w:rsidR="007E30B5" w:rsidRPr="00403AD2" w:rsidRDefault="007E30B5" w:rsidP="007E30B5">
      <w:pPr>
        <w:pStyle w:val="Heading3"/>
        <w:rPr>
          <w:rFonts w:asciiTheme="minorHAnsi" w:hAnsiTheme="minorHAnsi"/>
        </w:rPr>
      </w:pPr>
      <w:r w:rsidRPr="00403AD2">
        <w:rPr>
          <w:rFonts w:asciiTheme="minorHAnsi" w:hAnsiTheme="minorHAnsi"/>
        </w:rPr>
        <w:lastRenderedPageBreak/>
        <w:t xml:space="preserve">Must End to </w:t>
      </w:r>
      <w:r w:rsidR="007450D6">
        <w:rPr>
          <w:rFonts w:asciiTheme="minorHAnsi" w:hAnsiTheme="minorHAnsi"/>
        </w:rPr>
        <w:t xml:space="preserve">At Least </w:t>
      </w:r>
      <w:r w:rsidRPr="00403AD2">
        <w:rPr>
          <w:rFonts w:asciiTheme="minorHAnsi" w:hAnsiTheme="minorHAnsi"/>
        </w:rPr>
        <w:t>Full Unit</w:t>
      </w:r>
    </w:p>
    <w:p w:rsidR="007E30B5" w:rsidRPr="00403AD2" w:rsidRDefault="007E30B5" w:rsidP="007E30B5">
      <w:pPr>
        <w:rPr>
          <w:rFonts w:asciiTheme="minorHAnsi" w:hAnsiTheme="minorHAnsi"/>
        </w:rPr>
      </w:pPr>
    </w:p>
    <w:p w:rsidR="007E30B5" w:rsidRPr="00403AD2" w:rsidRDefault="007E30B5" w:rsidP="007E30B5">
      <w:pPr>
        <w:pStyle w:val="Heading4"/>
        <w:rPr>
          <w:rFonts w:asciiTheme="minorHAnsi" w:hAnsiTheme="minorHAnsi"/>
        </w:rPr>
      </w:pPr>
      <w:r w:rsidRPr="00403AD2">
        <w:rPr>
          <w:rFonts w:asciiTheme="minorHAnsi" w:hAnsiTheme="minorHAnsi"/>
        </w:rPr>
        <w:t>Ending aid to the full unit is the only way to hold accountability for atrocities</w:t>
      </w:r>
    </w:p>
    <w:p w:rsidR="007E30B5" w:rsidRPr="00403AD2" w:rsidRDefault="007E30B5" w:rsidP="007E30B5">
      <w:pPr>
        <w:rPr>
          <w:rFonts w:asciiTheme="minorHAnsi" w:hAnsiTheme="minorHAnsi"/>
        </w:rPr>
      </w:pPr>
      <w:r w:rsidRPr="00403AD2">
        <w:rPr>
          <w:rStyle w:val="Style13ptBold"/>
          <w:rFonts w:asciiTheme="minorHAnsi" w:hAnsiTheme="minorHAnsi"/>
        </w:rPr>
        <w:t>Rickard, 14</w:t>
      </w:r>
      <w:r w:rsidRPr="00403AD2">
        <w:rPr>
          <w:rFonts w:asciiTheme="minorHAnsi" w:hAnsiTheme="minorHAnsi"/>
        </w:rPr>
        <w:t>—Washington director of the Open Society Foundation(Stephen, Testimony before the House Foreign Affairs Subcommittee On Africa, Global Health, Global Human Rights and International Organizations “Human Rights Vetting: Nigeria and Beyond,” 7-10-14 ProQuest)// gcd</w:t>
      </w:r>
    </w:p>
    <w:p w:rsidR="007E30B5" w:rsidRPr="00403AD2" w:rsidRDefault="007E30B5" w:rsidP="007E30B5">
      <w:pPr>
        <w:shd w:val="clear" w:color="auto" w:fill="FFFFFF"/>
        <w:spacing w:line="235" w:lineRule="atLeast"/>
        <w:rPr>
          <w:rFonts w:asciiTheme="minorHAnsi" w:eastAsia="Times New Roman" w:hAnsiTheme="minorHAnsi"/>
          <w:color w:val="222222"/>
        </w:rPr>
      </w:pPr>
      <w:r w:rsidRPr="00403AD2">
        <w:rPr>
          <w:rFonts w:asciiTheme="minorHAnsi" w:eastAsia="Times New Roman" w:hAnsiTheme="minorHAnsi"/>
          <w:color w:val="222222"/>
        </w:rPr>
        <w:t>Just a Few Bad Apples: Critics sometimes argue that it is wrong to hold whole units accountable for the acts of just a few, or perhaps even just one, member of the unit. They argue that we should vet specific individuals rather than units and only withhold information from those individuals who are linked to atrocities.</w:t>
      </w:r>
    </w:p>
    <w:p w:rsidR="007E30B5" w:rsidRPr="00403AD2" w:rsidRDefault="007E30B5" w:rsidP="007E30B5">
      <w:pPr>
        <w:shd w:val="clear" w:color="auto" w:fill="FFFFFF"/>
        <w:spacing w:line="235" w:lineRule="atLeast"/>
        <w:rPr>
          <w:rStyle w:val="Emphasis"/>
          <w:rFonts w:asciiTheme="minorHAnsi" w:hAnsiTheme="minorHAnsi"/>
        </w:rPr>
      </w:pPr>
      <w:r w:rsidRPr="00403AD2">
        <w:rPr>
          <w:rFonts w:asciiTheme="minorHAnsi" w:eastAsia="Times New Roman" w:hAnsiTheme="minorHAnsi"/>
          <w:color w:val="222222"/>
        </w:rPr>
        <w:t xml:space="preserve">Here it is important to understand that the Leahy Law was a compromise. There was and is an important human rights law - Section 502B of the Foreign Assistance Act - which does not permit the United States to engage in a unit by unit assessment of foreign partner forces: "No security assistance may be provided to any country the government of which engages in a consistent pattern of gross violations of internationally recognized human rights." </w:t>
      </w:r>
      <w:r w:rsidRPr="00403AD2">
        <w:rPr>
          <w:rStyle w:val="Emphasis"/>
          <w:rFonts w:asciiTheme="minorHAnsi" w:hAnsiTheme="minorHAnsi"/>
        </w:rPr>
        <w:t>There is a very strong argument to be made under Section 502B that the United States should be providing no assistance whatsoever to Nigerian forces, and many others around the world.</w:t>
      </w:r>
    </w:p>
    <w:p w:rsidR="007E30B5" w:rsidRPr="00403AD2" w:rsidRDefault="007E30B5" w:rsidP="007E30B5">
      <w:pPr>
        <w:shd w:val="clear" w:color="auto" w:fill="FFFFFF"/>
        <w:spacing w:line="235" w:lineRule="atLeast"/>
        <w:rPr>
          <w:rStyle w:val="Emphasis"/>
          <w:rFonts w:asciiTheme="minorHAnsi" w:hAnsiTheme="minorHAnsi"/>
        </w:rPr>
      </w:pPr>
      <w:r w:rsidRPr="00403AD2">
        <w:rPr>
          <w:rFonts w:asciiTheme="minorHAnsi" w:eastAsia="Times New Roman" w:hAnsiTheme="minorHAnsi"/>
          <w:color w:val="222222"/>
        </w:rPr>
        <w:t xml:space="preserve">But historically </w:t>
      </w:r>
      <w:r w:rsidRPr="00403AD2">
        <w:rPr>
          <w:rStyle w:val="StyleUnderline"/>
          <w:rFonts w:asciiTheme="minorHAnsi" w:hAnsiTheme="minorHAnsi"/>
        </w:rPr>
        <w:t>the United States has been extremely reluctant to invoke Section 502B even in the most extreme cases</w:t>
      </w:r>
      <w:r w:rsidRPr="00403AD2">
        <w:rPr>
          <w:rFonts w:asciiTheme="minorHAnsi" w:eastAsia="Times New Roman" w:hAnsiTheme="minorHAnsi"/>
          <w:color w:val="222222"/>
        </w:rPr>
        <w:t xml:space="preserve">. So the </w:t>
      </w:r>
      <w:r w:rsidRPr="00403AD2">
        <w:rPr>
          <w:rStyle w:val="StyleUnderline"/>
          <w:rFonts w:asciiTheme="minorHAnsi" w:hAnsiTheme="minorHAnsi"/>
        </w:rPr>
        <w:t>Leahy Law was proposed as an intermediate step: If the U.S. will not completely cut off governments engaging in a consistent pattern of gross human rights violations, then at least it should not arm the specific military units it believes are the ones actually committing the gross violations</w:t>
      </w:r>
      <w:r w:rsidRPr="00403AD2">
        <w:rPr>
          <w:rFonts w:asciiTheme="minorHAnsi" w:eastAsia="Times New Roman" w:hAnsiTheme="minorHAnsi"/>
          <w:color w:val="222222"/>
        </w:rPr>
        <w:t xml:space="preserve">. However, Senator Leahy also believed that it would be absurd and unreasonable to ask that human rights victims be able to identify the specific murder, torturer or rapist by name before the U.S. took any action. So, </w:t>
      </w:r>
      <w:r w:rsidRPr="00403AD2">
        <w:rPr>
          <w:rStyle w:val="Emphasis"/>
          <w:rFonts w:asciiTheme="minorHAnsi" w:hAnsiTheme="minorHAnsi"/>
        </w:rPr>
        <w:t>his law states that if credible information can be presented that links an identifiable unit to a specific atrocity the United States would be required to cut off that unit - at least until the foreign government identifies the specific individuals within it who are responsible and deals with them.</w:t>
      </w:r>
    </w:p>
    <w:p w:rsidR="007E30B5" w:rsidRPr="00403AD2" w:rsidRDefault="007E30B5" w:rsidP="007E30B5">
      <w:pPr>
        <w:rPr>
          <w:rFonts w:asciiTheme="minorHAnsi" w:hAnsiTheme="minorHAnsi"/>
        </w:rPr>
      </w:pPr>
    </w:p>
    <w:p w:rsidR="000C7FB6" w:rsidRPr="00403AD2" w:rsidRDefault="000C7FB6" w:rsidP="000C7FB6">
      <w:pPr>
        <w:pStyle w:val="Heading3"/>
        <w:rPr>
          <w:rFonts w:asciiTheme="minorHAnsi" w:hAnsiTheme="minorHAnsi"/>
        </w:rPr>
      </w:pPr>
      <w:r w:rsidRPr="00403AD2">
        <w:rPr>
          <w:rFonts w:asciiTheme="minorHAnsi" w:hAnsiTheme="minorHAnsi"/>
        </w:rPr>
        <w:lastRenderedPageBreak/>
        <w:t>Leahy Allows for Restoration of Arms Sales</w:t>
      </w:r>
    </w:p>
    <w:p w:rsidR="000C7FB6" w:rsidRPr="00403AD2" w:rsidRDefault="000C7FB6" w:rsidP="000C7FB6">
      <w:pPr>
        <w:rPr>
          <w:rFonts w:asciiTheme="minorHAnsi" w:hAnsiTheme="minorHAnsi"/>
        </w:rPr>
      </w:pPr>
    </w:p>
    <w:p w:rsidR="000C7FB6" w:rsidRPr="00403AD2" w:rsidRDefault="000C7FB6" w:rsidP="000C7FB6">
      <w:pPr>
        <w:pStyle w:val="Heading4"/>
        <w:rPr>
          <w:rFonts w:asciiTheme="minorHAnsi" w:hAnsiTheme="minorHAnsi"/>
        </w:rPr>
      </w:pPr>
      <w:r w:rsidRPr="00403AD2">
        <w:rPr>
          <w:rFonts w:asciiTheme="minorHAnsi" w:hAnsiTheme="minorHAnsi"/>
        </w:rPr>
        <w:t>Leahy law allows for restoration of assistance once violators have been held accountable</w:t>
      </w:r>
    </w:p>
    <w:p w:rsidR="000C7FB6" w:rsidRPr="00403AD2" w:rsidRDefault="000C7FB6" w:rsidP="000C7FB6">
      <w:pPr>
        <w:rPr>
          <w:rFonts w:asciiTheme="minorHAnsi" w:hAnsiTheme="minorHAnsi"/>
        </w:rPr>
      </w:pPr>
      <w:r w:rsidRPr="00403AD2">
        <w:rPr>
          <w:rStyle w:val="Style13ptBold"/>
          <w:rFonts w:asciiTheme="minorHAnsi" w:hAnsiTheme="minorHAnsi"/>
        </w:rPr>
        <w:t>Mahanty, 17</w:t>
      </w:r>
      <w:r w:rsidRPr="00403AD2">
        <w:rPr>
          <w:rFonts w:asciiTheme="minorHAnsi" w:hAnsiTheme="minorHAnsi"/>
        </w:rPr>
        <w:t xml:space="preserve"> --- director of the U.S. program at the Center for Civilians in Conflict, previously spent 16 years at the U.S. Department of State where he created and led the Office of Security and Human Rights in the Bureau of Democracy, Human Rights and Labor (6/27/17, Daniel R., “The “Leahy Law” Prohibiting US Assistance to Human Rights Abusers: Pulling Back the Curtain,” </w:t>
      </w:r>
      <w:hyperlink r:id="rId308" w:history="1">
        <w:r w:rsidRPr="00403AD2">
          <w:rPr>
            <w:rStyle w:val="Hyperlink"/>
            <w:rFonts w:asciiTheme="minorHAnsi" w:hAnsiTheme="minorHAnsi"/>
          </w:rPr>
          <w:t>https://www.justsecurity.org/42578/leahy-law-prohibiting-assistance-human-rights-abusers-pulling-curtain/</w:t>
        </w:r>
      </w:hyperlink>
      <w:r w:rsidRPr="00403AD2">
        <w:rPr>
          <w:rFonts w:asciiTheme="minorHAnsi" w:hAnsiTheme="minorHAnsi"/>
        </w:rPr>
        <w:t>, accessed on 5/26/19, JMP)</w:t>
      </w:r>
    </w:p>
    <w:p w:rsidR="000C7FB6" w:rsidRPr="00403AD2" w:rsidRDefault="000C7FB6" w:rsidP="000C7FB6">
      <w:pPr>
        <w:rPr>
          <w:rFonts w:asciiTheme="minorHAnsi" w:hAnsiTheme="minorHAnsi"/>
        </w:rPr>
      </w:pPr>
      <w:r w:rsidRPr="00403AD2">
        <w:rPr>
          <w:rStyle w:val="StyleUnderline"/>
          <w:rFonts w:asciiTheme="minorHAnsi" w:hAnsiTheme="minorHAnsi"/>
        </w:rPr>
        <w:t>With almost weekly news reports of US support for foreign governments with track records of gross human rights abuse</w:t>
      </w:r>
      <w:r w:rsidRPr="00403AD2">
        <w:rPr>
          <w:rFonts w:asciiTheme="minorHAnsi" w:hAnsiTheme="minorHAnsi"/>
        </w:rPr>
        <w:t>—think torture in Yemen by Emirati security forces, violations by Iraqi forces in Mosul, or extrajudicial killings by police in the Philippines—</w:t>
      </w:r>
      <w:r w:rsidRPr="00403AD2">
        <w:rPr>
          <w:rStyle w:val="StyleUnderline"/>
          <w:rFonts w:asciiTheme="minorHAnsi" w:hAnsiTheme="minorHAnsi"/>
        </w:rPr>
        <w:t>it is worth focusing attention on the statute intended to bar some of this assistance</w:t>
      </w:r>
      <w:r w:rsidRPr="00403AD2">
        <w:rPr>
          <w:rFonts w:asciiTheme="minorHAnsi" w:hAnsiTheme="minorHAnsi"/>
        </w:rPr>
        <w:t xml:space="preserve">. </w:t>
      </w:r>
      <w:r w:rsidRPr="00403AD2">
        <w:rPr>
          <w:rStyle w:val="StyleUnderline"/>
          <w:rFonts w:asciiTheme="minorHAnsi" w:hAnsiTheme="minorHAnsi"/>
        </w:rPr>
        <w:t>In</w:t>
      </w:r>
      <w:r w:rsidRPr="00403AD2">
        <w:rPr>
          <w:rFonts w:asciiTheme="minorHAnsi" w:hAnsiTheme="minorHAnsi"/>
        </w:rPr>
        <w:t xml:space="preserve"> the fall of 20</w:t>
      </w:r>
      <w:r w:rsidRPr="00403AD2">
        <w:rPr>
          <w:rStyle w:val="StyleUnderline"/>
          <w:rFonts w:asciiTheme="minorHAnsi" w:hAnsiTheme="minorHAnsi"/>
        </w:rPr>
        <w:t>13</w:t>
      </w:r>
      <w:r w:rsidRPr="00403AD2">
        <w:rPr>
          <w:rFonts w:asciiTheme="minorHAnsi" w:hAnsiTheme="minorHAnsi"/>
        </w:rPr>
        <w:t xml:space="preserve">, </w:t>
      </w:r>
      <w:r w:rsidRPr="00403AD2">
        <w:rPr>
          <w:rStyle w:val="StyleUnderline"/>
          <w:rFonts w:asciiTheme="minorHAnsi" w:hAnsiTheme="minorHAnsi"/>
        </w:rPr>
        <w:t>I assumed the role of overseeing implementation of the so-called Leahy Law, and the accompanying process commonly referred to as “Leahy vetting” for the Bureau of Democracy, Human Rights and Labor</w:t>
      </w:r>
      <w:r w:rsidRPr="00403AD2">
        <w:rPr>
          <w:rFonts w:asciiTheme="minorHAnsi" w:hAnsiTheme="minorHAnsi"/>
        </w:rPr>
        <w:t xml:space="preserve"> (DRL). </w:t>
      </w:r>
      <w:r w:rsidRPr="00403AD2">
        <w:rPr>
          <w:rStyle w:val="StyleUnderline"/>
          <w:rFonts w:asciiTheme="minorHAnsi" w:hAnsiTheme="minorHAnsi"/>
        </w:rPr>
        <w:t>The Leahy Law is the colloquial term for a provision of the Foreign Assistance Act (section 620M) and its twin provision in the National Defense Authorization Act.</w:t>
      </w:r>
      <w:r w:rsidRPr="00403AD2">
        <w:rPr>
          <w:rFonts w:asciiTheme="minorHAnsi" w:hAnsiTheme="minorHAnsi"/>
        </w:rPr>
        <w:t xml:space="preserve"> There are some important differences between the State and DOD laws, but for the sake of simplicity, I will deal primarily with the Department of State’s law or the features that are common to both.</w:t>
      </w:r>
    </w:p>
    <w:p w:rsidR="000C7FB6" w:rsidRPr="00403AD2" w:rsidRDefault="000C7FB6" w:rsidP="000C7FB6">
      <w:pPr>
        <w:rPr>
          <w:rFonts w:asciiTheme="minorHAnsi" w:hAnsiTheme="minorHAnsi"/>
        </w:rPr>
      </w:pPr>
      <w:r w:rsidRPr="00403AD2">
        <w:rPr>
          <w:rStyle w:val="StyleUnderline"/>
          <w:rFonts w:asciiTheme="minorHAnsi" w:hAnsiTheme="minorHAnsi"/>
        </w:rPr>
        <w:t>The Leahy Law is intended to prevent US-funded assistance from reaching specific security force units or individuals who have committed gross violations of human rights.</w:t>
      </w:r>
      <w:r w:rsidRPr="00403AD2">
        <w:rPr>
          <w:rFonts w:asciiTheme="minorHAnsi" w:hAnsiTheme="minorHAnsi"/>
        </w:rPr>
        <w:t xml:space="preserve"> Less commonly acknowledged, </w:t>
      </w:r>
      <w:r w:rsidRPr="00403AD2">
        <w:rPr>
          <w:rStyle w:val="Emphasis"/>
          <w:rFonts w:asciiTheme="minorHAnsi" w:hAnsiTheme="minorHAnsi"/>
        </w:rPr>
        <w:t>the law is also intended to promote accountability for violations through its “remediation” clause which allows the restoration of eligibility for US assistance once violators have been held to account</w:t>
      </w:r>
      <w:r w:rsidRPr="00403AD2">
        <w:rPr>
          <w:rFonts w:asciiTheme="minorHAnsi" w:hAnsiTheme="minorHAnsi"/>
        </w:rPr>
        <w:t>.  Anybody who has touched the Leahy Law has an opinion about it, but it’s hard to find anybody fully satisfied by the way it is interpreted or implemented. Human rights advocates tend to love the law but believe it is not applied comprehensively or rigorously enough</w:t>
      </w:r>
      <w:proofErr w:type="gramStart"/>
      <w:r w:rsidRPr="00403AD2">
        <w:rPr>
          <w:rFonts w:asciiTheme="minorHAnsi" w:hAnsiTheme="minorHAnsi"/>
        </w:rPr>
        <w:t>.[</w:t>
      </w:r>
      <w:proofErr w:type="gramEnd"/>
      <w:r w:rsidRPr="00403AD2">
        <w:rPr>
          <w:rFonts w:asciiTheme="minorHAnsi" w:hAnsiTheme="minorHAnsi"/>
        </w:rPr>
        <w:t>1] Many people inside State and DOD privately tend to resent the law as a noxious irritant at best or a dangerous threat to US national security at worst. (The Leahy Law may be unrivaled in its ability to generate hyperbole.)</w:t>
      </w:r>
    </w:p>
    <w:p w:rsidR="000C7FB6" w:rsidRPr="00403AD2" w:rsidRDefault="000C7FB6" w:rsidP="000C7FB6">
      <w:pPr>
        <w:rPr>
          <w:rFonts w:asciiTheme="minorHAnsi" w:hAnsiTheme="minorHAnsi"/>
        </w:rPr>
      </w:pPr>
    </w:p>
    <w:p w:rsidR="000C7FB6" w:rsidRPr="00403AD2" w:rsidRDefault="00283636" w:rsidP="000C7FB6">
      <w:pPr>
        <w:pStyle w:val="Heading3"/>
        <w:rPr>
          <w:rFonts w:asciiTheme="minorHAnsi" w:hAnsiTheme="minorHAnsi"/>
        </w:rPr>
      </w:pPr>
      <w:r w:rsidRPr="00403AD2">
        <w:rPr>
          <w:rFonts w:asciiTheme="minorHAnsi" w:hAnsiTheme="minorHAnsi"/>
        </w:rPr>
        <w:lastRenderedPageBreak/>
        <w:t>Improving Implementation Solves</w:t>
      </w:r>
    </w:p>
    <w:p w:rsidR="000C7FB6" w:rsidRPr="00403AD2" w:rsidRDefault="000C7FB6" w:rsidP="000C7FB6">
      <w:pPr>
        <w:rPr>
          <w:rFonts w:asciiTheme="minorHAnsi" w:hAnsiTheme="minorHAnsi"/>
        </w:rPr>
      </w:pPr>
    </w:p>
    <w:p w:rsidR="000C7FB6" w:rsidRPr="00403AD2" w:rsidRDefault="000C7FB6" w:rsidP="000C7FB6">
      <w:pPr>
        <w:pStyle w:val="Heading4"/>
        <w:rPr>
          <w:rFonts w:asciiTheme="minorHAnsi" w:hAnsiTheme="minorHAnsi"/>
        </w:rPr>
      </w:pPr>
      <w:r w:rsidRPr="00403AD2">
        <w:rPr>
          <w:rFonts w:asciiTheme="minorHAnsi" w:hAnsiTheme="minorHAnsi"/>
        </w:rPr>
        <w:t xml:space="preserve">Improving </w:t>
      </w:r>
      <w:r w:rsidRPr="00403AD2">
        <w:rPr>
          <w:rFonts w:asciiTheme="minorHAnsi" w:hAnsiTheme="minorHAnsi"/>
          <w:u w:val="single"/>
        </w:rPr>
        <w:t>implementation</w:t>
      </w:r>
      <w:r w:rsidRPr="00403AD2">
        <w:rPr>
          <w:rFonts w:asciiTheme="minorHAnsi" w:hAnsiTheme="minorHAnsi"/>
        </w:rPr>
        <w:t xml:space="preserve"> will make Leahy Law more effective</w:t>
      </w:r>
    </w:p>
    <w:p w:rsidR="000C7FB6" w:rsidRPr="00403AD2" w:rsidRDefault="000C7FB6" w:rsidP="000C7FB6">
      <w:pPr>
        <w:rPr>
          <w:rFonts w:asciiTheme="minorHAnsi" w:hAnsiTheme="minorHAnsi"/>
        </w:rPr>
      </w:pPr>
      <w:r w:rsidRPr="00403AD2">
        <w:rPr>
          <w:rStyle w:val="Style13ptBold"/>
          <w:rFonts w:asciiTheme="minorHAnsi" w:hAnsiTheme="minorHAnsi"/>
        </w:rPr>
        <w:t>Leahy, 18</w:t>
      </w:r>
      <w:r w:rsidRPr="00403AD2">
        <w:rPr>
          <w:rFonts w:asciiTheme="minorHAnsi" w:hAnsiTheme="minorHAnsi"/>
        </w:rPr>
        <w:t xml:space="preserve"> --- Senator D-Vt. (6/22/18, Patrick, “Reader Mail: Senator Patrick Leahy Responds to Brandon Weichert,” </w:t>
      </w:r>
      <w:hyperlink r:id="rId309" w:history="1">
        <w:r w:rsidRPr="00403AD2">
          <w:rPr>
            <w:rStyle w:val="Hyperlink"/>
            <w:rFonts w:asciiTheme="minorHAnsi" w:hAnsiTheme="minorHAnsi"/>
          </w:rPr>
          <w:t>https://spectator.org/reader-mail-senator-patrick-leahy-responds-to-brandon-weichert-2/</w:t>
        </w:r>
      </w:hyperlink>
      <w:r w:rsidRPr="00403AD2">
        <w:rPr>
          <w:rFonts w:asciiTheme="minorHAnsi" w:hAnsiTheme="minorHAnsi"/>
        </w:rPr>
        <w:t>, accessed on 6/22/19, JMP)</w:t>
      </w:r>
    </w:p>
    <w:p w:rsidR="000C7FB6" w:rsidRPr="00403AD2" w:rsidRDefault="000C7FB6" w:rsidP="000C7FB6">
      <w:pPr>
        <w:rPr>
          <w:rStyle w:val="StyleUnderline"/>
          <w:rFonts w:asciiTheme="minorHAnsi" w:hAnsiTheme="minorHAnsi"/>
        </w:rPr>
      </w:pPr>
      <w:r w:rsidRPr="00403AD2">
        <w:rPr>
          <w:rStyle w:val="StyleUnderline"/>
          <w:rFonts w:asciiTheme="minorHAnsi" w:hAnsiTheme="minorHAnsi"/>
        </w:rPr>
        <w:t>Any law is only as effective as its implementation.</w:t>
      </w:r>
      <w:r w:rsidRPr="00403AD2">
        <w:rPr>
          <w:rFonts w:asciiTheme="minorHAnsi" w:hAnsiTheme="minorHAnsi"/>
        </w:rPr>
        <w:t xml:space="preserve"> </w:t>
      </w:r>
      <w:r w:rsidRPr="00403AD2">
        <w:rPr>
          <w:rStyle w:val="StyleUnderline"/>
          <w:rFonts w:asciiTheme="minorHAnsi" w:hAnsiTheme="minorHAnsi"/>
        </w:rPr>
        <w:t>Since 1997, the</w:t>
      </w:r>
      <w:r w:rsidRPr="00403AD2">
        <w:rPr>
          <w:rFonts w:asciiTheme="minorHAnsi" w:hAnsiTheme="minorHAnsi"/>
        </w:rPr>
        <w:t xml:space="preserve"> </w:t>
      </w:r>
      <w:r w:rsidRPr="00403AD2">
        <w:rPr>
          <w:rStyle w:val="Emphasis"/>
          <w:rFonts w:asciiTheme="minorHAnsi" w:hAnsiTheme="minorHAnsi"/>
        </w:rPr>
        <w:t>D</w:t>
      </w:r>
      <w:r w:rsidRPr="00403AD2">
        <w:rPr>
          <w:rFonts w:asciiTheme="minorHAnsi" w:hAnsiTheme="minorHAnsi"/>
        </w:rPr>
        <w:t xml:space="preserve">epartment </w:t>
      </w:r>
      <w:r w:rsidRPr="00403AD2">
        <w:rPr>
          <w:rStyle w:val="Emphasis"/>
          <w:rFonts w:asciiTheme="minorHAnsi" w:hAnsiTheme="minorHAnsi"/>
        </w:rPr>
        <w:t>o</w:t>
      </w:r>
      <w:r w:rsidRPr="00403AD2">
        <w:rPr>
          <w:rFonts w:asciiTheme="minorHAnsi" w:hAnsiTheme="minorHAnsi"/>
        </w:rPr>
        <w:t xml:space="preserve">f </w:t>
      </w:r>
      <w:r w:rsidRPr="00403AD2">
        <w:rPr>
          <w:rStyle w:val="Emphasis"/>
          <w:rFonts w:asciiTheme="minorHAnsi" w:hAnsiTheme="minorHAnsi"/>
        </w:rPr>
        <w:t>S</w:t>
      </w:r>
      <w:r w:rsidRPr="00403AD2">
        <w:rPr>
          <w:rFonts w:asciiTheme="minorHAnsi" w:hAnsiTheme="minorHAnsi"/>
        </w:rPr>
        <w:t xml:space="preserve">tate </w:t>
      </w:r>
      <w:r w:rsidRPr="00403AD2">
        <w:rPr>
          <w:rStyle w:val="StyleUnderline"/>
          <w:rFonts w:asciiTheme="minorHAnsi" w:hAnsiTheme="minorHAnsi"/>
        </w:rPr>
        <w:t>and</w:t>
      </w:r>
      <w:r w:rsidRPr="00403AD2">
        <w:rPr>
          <w:rFonts w:asciiTheme="minorHAnsi" w:hAnsiTheme="minorHAnsi"/>
        </w:rPr>
        <w:t xml:space="preserve"> </w:t>
      </w:r>
      <w:r w:rsidRPr="00403AD2">
        <w:rPr>
          <w:rStyle w:val="Emphasis"/>
          <w:rFonts w:asciiTheme="minorHAnsi" w:hAnsiTheme="minorHAnsi"/>
        </w:rPr>
        <w:t>D</w:t>
      </w:r>
      <w:r w:rsidRPr="00403AD2">
        <w:rPr>
          <w:rFonts w:asciiTheme="minorHAnsi" w:hAnsiTheme="minorHAnsi"/>
        </w:rPr>
        <w:t xml:space="preserve">epartment </w:t>
      </w:r>
      <w:r w:rsidRPr="00403AD2">
        <w:rPr>
          <w:rStyle w:val="Emphasis"/>
          <w:rFonts w:asciiTheme="minorHAnsi" w:hAnsiTheme="minorHAnsi"/>
        </w:rPr>
        <w:t>o</w:t>
      </w:r>
      <w:r w:rsidRPr="00403AD2">
        <w:rPr>
          <w:rFonts w:asciiTheme="minorHAnsi" w:hAnsiTheme="minorHAnsi"/>
        </w:rPr>
        <w:t xml:space="preserve">f </w:t>
      </w:r>
      <w:r w:rsidRPr="00403AD2">
        <w:rPr>
          <w:rStyle w:val="Emphasis"/>
          <w:rFonts w:asciiTheme="minorHAnsi" w:hAnsiTheme="minorHAnsi"/>
        </w:rPr>
        <w:t>D</w:t>
      </w:r>
      <w:r w:rsidRPr="00403AD2">
        <w:rPr>
          <w:rFonts w:asciiTheme="minorHAnsi" w:hAnsiTheme="minorHAnsi"/>
        </w:rPr>
        <w:t xml:space="preserve">efense </w:t>
      </w:r>
      <w:r w:rsidRPr="00403AD2">
        <w:rPr>
          <w:rStyle w:val="StyleUnderline"/>
          <w:rFonts w:asciiTheme="minorHAnsi" w:hAnsiTheme="minorHAnsi"/>
        </w:rPr>
        <w:t>have made great strides in institutionalizing the Leahy laws. But more can be done.</w:t>
      </w:r>
      <w:r w:rsidRPr="00403AD2">
        <w:rPr>
          <w:rFonts w:asciiTheme="minorHAnsi" w:hAnsiTheme="minorHAnsi"/>
        </w:rPr>
        <w:t xml:space="preserve"> </w:t>
      </w:r>
      <w:r w:rsidRPr="00403AD2">
        <w:rPr>
          <w:rStyle w:val="StyleUnderline"/>
          <w:rFonts w:asciiTheme="minorHAnsi" w:hAnsiTheme="minorHAnsi"/>
        </w:rPr>
        <w:t xml:space="preserve">We need to ensure that the laws are understood by our partners and by our own officials, and </w:t>
      </w:r>
      <w:r w:rsidRPr="00403AD2">
        <w:rPr>
          <w:rStyle w:val="Emphasis"/>
          <w:rFonts w:asciiTheme="minorHAnsi" w:hAnsiTheme="minorHAnsi"/>
        </w:rPr>
        <w:t>implemented proactively and effectively</w:t>
      </w:r>
      <w:r w:rsidRPr="00403AD2">
        <w:rPr>
          <w:rStyle w:val="StyleUnderline"/>
          <w:rFonts w:asciiTheme="minorHAnsi" w:hAnsiTheme="minorHAnsi"/>
        </w:rPr>
        <w:t>; improve the quality of the information used for vetting units of foreign security forces; and encourage and facilitate accountability for abuses, including so we can resume assistance to previously suspended units in partner countries to achieve our common objectives.</w:t>
      </w:r>
    </w:p>
    <w:p w:rsidR="000C7FB6" w:rsidRPr="00403AD2" w:rsidRDefault="000C7FB6" w:rsidP="000C7FB6">
      <w:pPr>
        <w:rPr>
          <w:rFonts w:asciiTheme="minorHAnsi" w:hAnsiTheme="minorHAnsi"/>
        </w:rPr>
      </w:pPr>
      <w:r w:rsidRPr="00403AD2">
        <w:rPr>
          <w:rFonts w:asciiTheme="minorHAnsi" w:hAnsiTheme="minorHAnsi"/>
        </w:rPr>
        <w:t xml:space="preserve">Our interests are not served by misrepresenting what the Leahy laws do or creating a false dichotomy between human rights and national security, nor does history support such a distinction. </w:t>
      </w:r>
      <w:r w:rsidRPr="00403AD2">
        <w:rPr>
          <w:rStyle w:val="StyleUnderline"/>
          <w:rFonts w:asciiTheme="minorHAnsi" w:hAnsiTheme="minorHAnsi"/>
        </w:rPr>
        <w:t>Far from impeding our ability to advance U.S. interests, the Leahy laws have provided an effective example of how U.S. national interests can be pursued overseas in a manner that promotes the rule of law and is sustainable over the long term.</w:t>
      </w:r>
    </w:p>
    <w:p w:rsidR="000C7FB6" w:rsidRDefault="000C7FB6" w:rsidP="000C7FB6">
      <w:pPr>
        <w:rPr>
          <w:rFonts w:asciiTheme="minorHAnsi" w:hAnsiTheme="minorHAnsi"/>
        </w:rPr>
      </w:pPr>
    </w:p>
    <w:p w:rsidR="00621A54" w:rsidRPr="00914FC5" w:rsidRDefault="00621A54" w:rsidP="00621A54">
      <w:pPr>
        <w:pStyle w:val="Heading4"/>
      </w:pPr>
      <w:r>
        <w:t>Stronger Leahy Law indicates US commitment to human rights</w:t>
      </w:r>
    </w:p>
    <w:p w:rsidR="00621A54" w:rsidRDefault="00621A54" w:rsidP="00621A54">
      <w:r w:rsidRPr="00936EEC">
        <w:rPr>
          <w:rStyle w:val="Style13ptBold"/>
        </w:rPr>
        <w:t>Margon, 14</w:t>
      </w:r>
      <w:r>
        <w:t>—testimony from The House Foreign Affairs Subcommittee on Africa, Global Health, Global Human Rights, and International Organizations (“Human Rights Watch Testimony at House Foreign Affairs Subcommittee on Africa, Global Health, Global Human Rights, and International Organizations”, Human Rights Watch, July 10, 2014, https://www.hrw.org/news/2014/07/11/human-rights-watch-testimony-house-foreign-affairs-subcommittee-africa-global-health)//MJ</w:t>
      </w:r>
    </w:p>
    <w:p w:rsidR="00621A54" w:rsidRDefault="00621A54" w:rsidP="00621A54">
      <w:r>
        <w:t>Recommendations</w:t>
      </w:r>
    </w:p>
    <w:p w:rsidR="00621A54" w:rsidRDefault="00621A54" w:rsidP="00621A54">
      <w:r w:rsidRPr="00BD219E">
        <w:rPr>
          <w:rStyle w:val="StyleUnderline"/>
        </w:rPr>
        <w:t>In the nearly 20 years</w:t>
      </w:r>
      <w:r w:rsidRPr="005E00F9">
        <w:rPr>
          <w:rStyle w:val="StyleUnderline"/>
        </w:rPr>
        <w:t xml:space="preserve"> since the Leahy Law became law and as the administration places greater emphasis on building the capacity of foreign security forces, it is entirely appropriate for the administration and Congress to explore how to make improvements so the law can be more effective.</w:t>
      </w:r>
      <w:r>
        <w:t xml:space="preserve"> Specifically, we are concerned that </w:t>
      </w:r>
      <w:r w:rsidRPr="005E00F9">
        <w:rPr>
          <w:rStyle w:val="StyleUnderline"/>
        </w:rPr>
        <w:t>human rights vetting remains deeply underfunded, that many within the US government, as well as other governments, don’t understand the law or its implications, and that the executive branch hasn’t provided sufficient policy guidance on steps other governments can take to address problems of abuse within their security forces.</w:t>
      </w:r>
      <w:r>
        <w:t xml:space="preserve"> </w:t>
      </w:r>
    </w:p>
    <w:p w:rsidR="00621A54" w:rsidRDefault="00621A54" w:rsidP="00621A54">
      <w:r>
        <w:t>To that end, Human Rights Watch would like to recommend a few steps forward.</w:t>
      </w:r>
    </w:p>
    <w:p w:rsidR="00621A54" w:rsidRPr="00B05013" w:rsidRDefault="00621A54" w:rsidP="00621A54">
      <w:pPr>
        <w:rPr>
          <w:rStyle w:val="Emphasis"/>
        </w:rPr>
      </w:pPr>
      <w:r w:rsidRPr="00B05013">
        <w:rPr>
          <w:rStyle w:val="StyleUnderline"/>
        </w:rPr>
        <w:t>First, Congress should appropriate sufficient funds to support the Leahy vetting process. Currently, the US government vets approximately $15 billion of US security assistance (between State Department and Defense Department funded aid) annually</w:t>
      </w:r>
      <w:r>
        <w:t xml:space="preserve">. The FY15 House Foreign Operations Appropriations includes $2.75 million appropriated in support of the Leahy Law while the Senate version increases the amount to $5 million. </w:t>
      </w:r>
      <w:r w:rsidRPr="00B05013">
        <w:rPr>
          <w:rStyle w:val="StyleUnderline"/>
        </w:rPr>
        <w:t xml:space="preserve">Human Rights Watch urges you to support the Senate amount, as increased funds are </w:t>
      </w:r>
      <w:r w:rsidRPr="00B05013">
        <w:rPr>
          <w:rStyle w:val="StyleUnderline"/>
        </w:rPr>
        <w:lastRenderedPageBreak/>
        <w:t xml:space="preserve">crucial to support staffing and computer infrastructure in Washington. </w:t>
      </w:r>
      <w:r w:rsidRPr="00B05013">
        <w:rPr>
          <w:rStyle w:val="Emphasis"/>
        </w:rPr>
        <w:t xml:space="preserve">In key embassies around the globe </w:t>
      </w:r>
      <w:r w:rsidRPr="00B05013">
        <w:rPr>
          <w:rStyle w:val="StyleUnderline"/>
        </w:rPr>
        <w:t>– where vetting begins –</w:t>
      </w:r>
      <w:r w:rsidRPr="00B05013">
        <w:rPr>
          <w:rStyle w:val="Emphasis"/>
        </w:rPr>
        <w:t xml:space="preserve"> these funds will help expedite and strengthen the process.</w:t>
      </w:r>
    </w:p>
    <w:p w:rsidR="00621A54" w:rsidRPr="00B05013" w:rsidRDefault="00621A54" w:rsidP="00621A54">
      <w:pPr>
        <w:rPr>
          <w:rStyle w:val="Emphasis"/>
        </w:rPr>
      </w:pPr>
      <w:r w:rsidRPr="00B05013">
        <w:rPr>
          <w:rStyle w:val="StyleUnderline"/>
        </w:rPr>
        <w:t xml:space="preserve">Second, </w:t>
      </w:r>
      <w:r w:rsidRPr="00B05013">
        <w:rPr>
          <w:rStyle w:val="Emphasis"/>
        </w:rPr>
        <w:t>Congress should press the administration to develop clear policy guidance</w:t>
      </w:r>
      <w:r w:rsidRPr="00B05013">
        <w:rPr>
          <w:rStyle w:val="StyleUnderline"/>
        </w:rPr>
        <w:t xml:space="preserve"> on how diplomats and military officials can support foreign governments </w:t>
      </w:r>
      <w:r w:rsidRPr="00B05013">
        <w:rPr>
          <w:rStyle w:val="Emphasis"/>
        </w:rPr>
        <w:t>to promote accountability for abuses committed by foreign security forces</w:t>
      </w:r>
      <w:r w:rsidRPr="00B05013">
        <w:rPr>
          <w:rStyle w:val="StyleUnderline"/>
        </w:rPr>
        <w:t>. The Leahy Law requires the administration to offer assistance in remediation, but this area of the law and associated policy are woefully underdeveloped.</w:t>
      </w:r>
      <w:r>
        <w:t xml:space="preserve"> In some countries, such as Colombia and Bangladesh, there have been efforts to support an attempt to clean up the abusive units unable to receive funds, but this approach is all too rare. </w:t>
      </w:r>
      <w:r w:rsidRPr="00B05013">
        <w:rPr>
          <w:rStyle w:val="StyleUnderline"/>
        </w:rPr>
        <w:t xml:space="preserve">The </w:t>
      </w:r>
      <w:r w:rsidRPr="00B05013">
        <w:rPr>
          <w:rStyle w:val="Emphasis"/>
        </w:rPr>
        <w:t>US government should build out this central tenet of the Leahy Law by</w:t>
      </w:r>
      <w:r w:rsidRPr="00B05013">
        <w:rPr>
          <w:rStyle w:val="StyleUnderline"/>
        </w:rPr>
        <w:t xml:space="preserve"> capitalizing on the wide-ranging in-house expertise on developing and </w:t>
      </w:r>
      <w:r w:rsidRPr="00B05013">
        <w:rPr>
          <w:rStyle w:val="Emphasis"/>
        </w:rPr>
        <w:t>supporting judicial mechanisms for accountability and the rule of law.</w:t>
      </w:r>
    </w:p>
    <w:p w:rsidR="00621A54" w:rsidRPr="00B05013" w:rsidRDefault="00621A54" w:rsidP="00621A54">
      <w:pPr>
        <w:rPr>
          <w:rStyle w:val="StyleUnderline"/>
        </w:rPr>
      </w:pPr>
      <w:r w:rsidRPr="00B05013">
        <w:rPr>
          <w:rStyle w:val="StyleUnderline"/>
        </w:rPr>
        <w:t xml:space="preserve">Finally, </w:t>
      </w:r>
      <w:r w:rsidRPr="00B05013">
        <w:rPr>
          <w:rStyle w:val="Emphasis"/>
        </w:rPr>
        <w:t>the administration should publicly embrace the principles of the Leahy</w:t>
      </w:r>
      <w:r w:rsidRPr="00B05013">
        <w:rPr>
          <w:rStyle w:val="StyleUnderline"/>
        </w:rPr>
        <w:t xml:space="preserve"> Law by clearly and transparently communicating its requirements and consequences to all partner nations</w:t>
      </w:r>
      <w:r>
        <w:t xml:space="preserve">. As a law reaching beyond US borders, </w:t>
      </w:r>
      <w:proofErr w:type="gramStart"/>
      <w:r>
        <w:t>US</w:t>
      </w:r>
      <w:proofErr w:type="gramEnd"/>
      <w:r>
        <w:t xml:space="preserve"> ambassadors and their staff need to understand the law’s implications, explain it to foreign governments, and clarify what assistance could be available if they reform abusive units. </w:t>
      </w:r>
      <w:r w:rsidRPr="00B05013">
        <w:rPr>
          <w:rStyle w:val="StyleUnderline"/>
        </w:rPr>
        <w:t>This will entail publicly articulating which units are barred from receiving US security assistance, why, and precisely what reform efforts a government must undertake to reverse the ban</w:t>
      </w:r>
      <w:r w:rsidRPr="00B05013">
        <w:rPr>
          <w:rStyle w:val="Emphasis"/>
        </w:rPr>
        <w:t>. Doing this would make a positive and lasting contribution to accountability and the rule of law by showing US commitment to upholding</w:t>
      </w:r>
      <w:r w:rsidRPr="00B05013">
        <w:rPr>
          <w:rStyle w:val="StyleUnderline"/>
        </w:rPr>
        <w:t xml:space="preserve"> and improving respect for </w:t>
      </w:r>
      <w:r w:rsidRPr="00B05013">
        <w:rPr>
          <w:rStyle w:val="Emphasis"/>
        </w:rPr>
        <w:t>international human rights,</w:t>
      </w:r>
      <w:r w:rsidRPr="00B05013">
        <w:rPr>
          <w:rStyle w:val="StyleUnderline"/>
        </w:rPr>
        <w:t xml:space="preserve"> and expecting its partners to do the same.</w:t>
      </w:r>
    </w:p>
    <w:p w:rsidR="00621A54" w:rsidRPr="00403AD2" w:rsidRDefault="00621A54" w:rsidP="000C7FB6">
      <w:pPr>
        <w:rPr>
          <w:rFonts w:asciiTheme="minorHAnsi" w:hAnsiTheme="minorHAnsi"/>
        </w:rPr>
      </w:pPr>
    </w:p>
    <w:p w:rsidR="000C7FB6" w:rsidRPr="00403AD2" w:rsidRDefault="000C7FB6" w:rsidP="000C7FB6">
      <w:pPr>
        <w:rPr>
          <w:rFonts w:asciiTheme="minorHAnsi" w:hAnsiTheme="minorHAnsi"/>
        </w:rPr>
      </w:pPr>
    </w:p>
    <w:p w:rsidR="00B34227" w:rsidRPr="00403AD2" w:rsidRDefault="00B34227" w:rsidP="00B34227">
      <w:pPr>
        <w:pStyle w:val="Heading3"/>
        <w:rPr>
          <w:rFonts w:asciiTheme="minorHAnsi" w:hAnsiTheme="minorHAnsi"/>
        </w:rPr>
      </w:pPr>
      <w:r w:rsidRPr="00403AD2">
        <w:rPr>
          <w:rFonts w:asciiTheme="minorHAnsi" w:hAnsiTheme="minorHAnsi"/>
        </w:rPr>
        <w:lastRenderedPageBreak/>
        <w:t xml:space="preserve">Leahy </w:t>
      </w:r>
      <w:r>
        <w:rPr>
          <w:rFonts w:asciiTheme="minorHAnsi" w:hAnsiTheme="minorHAnsi"/>
        </w:rPr>
        <w:t>=&gt;</w:t>
      </w:r>
      <w:r w:rsidRPr="00403AD2">
        <w:rPr>
          <w:rFonts w:asciiTheme="minorHAnsi" w:hAnsiTheme="minorHAnsi"/>
        </w:rPr>
        <w:t xml:space="preserve"> Effective Missions</w:t>
      </w:r>
    </w:p>
    <w:p w:rsidR="00B34227" w:rsidRPr="00403AD2" w:rsidRDefault="00B34227" w:rsidP="00B34227">
      <w:pPr>
        <w:rPr>
          <w:rFonts w:asciiTheme="minorHAnsi" w:hAnsiTheme="minorHAnsi"/>
        </w:rPr>
      </w:pPr>
    </w:p>
    <w:p w:rsidR="00B34227" w:rsidRPr="00403AD2" w:rsidRDefault="00B34227" w:rsidP="00B34227">
      <w:pPr>
        <w:pStyle w:val="Heading4"/>
        <w:rPr>
          <w:rFonts w:asciiTheme="minorHAnsi" w:hAnsiTheme="minorHAnsi"/>
          <w:u w:val="single"/>
        </w:rPr>
      </w:pPr>
      <w:r w:rsidRPr="00403AD2">
        <w:rPr>
          <w:rFonts w:asciiTheme="minorHAnsi" w:hAnsiTheme="minorHAnsi"/>
        </w:rPr>
        <w:t xml:space="preserve">Leahy Law is critical to build </w:t>
      </w:r>
      <w:r w:rsidRPr="00403AD2">
        <w:rPr>
          <w:rFonts w:asciiTheme="minorHAnsi" w:hAnsiTheme="minorHAnsi"/>
          <w:u w:val="single"/>
        </w:rPr>
        <w:t>effective mission success</w:t>
      </w:r>
    </w:p>
    <w:p w:rsidR="00B34227" w:rsidRPr="00403AD2" w:rsidRDefault="00B34227" w:rsidP="00B34227">
      <w:pPr>
        <w:rPr>
          <w:rFonts w:asciiTheme="minorHAnsi" w:hAnsiTheme="minorHAnsi"/>
          <w:color w:val="FF0000"/>
        </w:rPr>
      </w:pPr>
      <w:r w:rsidRPr="00403AD2">
        <w:rPr>
          <w:rStyle w:val="Style13ptBold"/>
          <w:rFonts w:asciiTheme="minorHAnsi" w:hAnsiTheme="minorHAnsi"/>
        </w:rPr>
        <w:t>Malinowski, 16</w:t>
      </w:r>
      <w:r w:rsidRPr="00403AD2">
        <w:rPr>
          <w:rFonts w:asciiTheme="minorHAnsi" w:hAnsiTheme="minorHAnsi"/>
        </w:rPr>
        <w:t xml:space="preserve"> – Assistant Secretary of State for Democracy, Human Rights, and Labor U.S. Department of State (Ted “U.S. SECURITY ASSISTANCE AND HUMAN RIGHTS”, The Brookings Institution, 12-12-19, </w:t>
      </w:r>
      <w:hyperlink r:id="rId310" w:history="1">
        <w:r w:rsidRPr="00403AD2">
          <w:rPr>
            <w:rStyle w:val="Hyperlink"/>
            <w:rFonts w:asciiTheme="minorHAnsi" w:hAnsiTheme="minorHAnsi"/>
          </w:rPr>
          <w:t>https://www.brookings.edu/wp-content/uploads/2016/12/20161212_security_human_rights_transcript.pdf)//</w:t>
        </w:r>
      </w:hyperlink>
      <w:r w:rsidRPr="00403AD2">
        <w:rPr>
          <w:rFonts w:asciiTheme="minorHAnsi" w:hAnsiTheme="minorHAnsi"/>
        </w:rPr>
        <w:t xml:space="preserve"> kel$</w:t>
      </w:r>
    </w:p>
    <w:p w:rsidR="00B34227" w:rsidRPr="00403AD2" w:rsidRDefault="00B34227" w:rsidP="00B34227">
      <w:pPr>
        <w:rPr>
          <w:rStyle w:val="StyleUnderline"/>
          <w:rFonts w:asciiTheme="minorHAnsi" w:hAnsiTheme="minorHAnsi"/>
        </w:rPr>
      </w:pPr>
      <w:r w:rsidRPr="00403AD2">
        <w:rPr>
          <w:rFonts w:asciiTheme="minorHAnsi" w:hAnsiTheme="minorHAnsi"/>
        </w:rPr>
        <w:t xml:space="preserve">So, that is some of what we have done.  Looking forward, and I’m doing a lot of looking backward and forward in my last 40 some days as Assistant Secretary in this job, one thought that I have had in looking at these issues is that </w:t>
      </w:r>
      <w:r w:rsidRPr="00403AD2">
        <w:rPr>
          <w:rStyle w:val="StyleUnderline"/>
          <w:rFonts w:asciiTheme="minorHAnsi" w:hAnsiTheme="minorHAnsi"/>
        </w:rPr>
        <w:t>our security assistance efforts around the world can serve two distinct purposes, which are both legitimate, but sometimes find themselves in conflict.</w:t>
      </w:r>
    </w:p>
    <w:p w:rsidR="00B34227" w:rsidRPr="00403AD2" w:rsidRDefault="00B34227" w:rsidP="00B34227">
      <w:pPr>
        <w:rPr>
          <w:rStyle w:val="StyleUnderline"/>
          <w:rFonts w:asciiTheme="minorHAnsi" w:hAnsiTheme="minorHAnsi"/>
        </w:rPr>
      </w:pPr>
      <w:r w:rsidRPr="00403AD2">
        <w:rPr>
          <w:rStyle w:val="StyleUnderline"/>
          <w:rFonts w:asciiTheme="minorHAnsi" w:hAnsiTheme="minorHAnsi"/>
        </w:rPr>
        <w:t>In some cases, we are deliberately aiding a foreign security force to actually do something, to achieve a particular security objective, helping to fight an insurgency, for example.  Helping to protect its border or defeat a terrorist group.</w:t>
      </w:r>
    </w:p>
    <w:p w:rsidR="00B34227" w:rsidRPr="00403AD2" w:rsidRDefault="00B34227" w:rsidP="00B34227">
      <w:pPr>
        <w:rPr>
          <w:rStyle w:val="StyleUnderline"/>
          <w:rFonts w:asciiTheme="minorHAnsi" w:hAnsiTheme="minorHAnsi"/>
        </w:rPr>
      </w:pPr>
      <w:r w:rsidRPr="00403AD2">
        <w:rPr>
          <w:rStyle w:val="StyleUnderline"/>
          <w:rFonts w:asciiTheme="minorHAnsi" w:hAnsiTheme="minorHAnsi"/>
        </w:rPr>
        <w:t>In other cases, security assistance is provided more with the aim of solidifying relationships with a partner/government.</w:t>
      </w:r>
      <w:r w:rsidRPr="00403AD2">
        <w:rPr>
          <w:rFonts w:asciiTheme="minorHAnsi" w:hAnsiTheme="minorHAnsi"/>
        </w:rPr>
        <w:t xml:space="preserve">  Now, </w:t>
      </w:r>
      <w:r w:rsidRPr="00403AD2">
        <w:rPr>
          <w:rStyle w:val="StyleUnderline"/>
          <w:rFonts w:asciiTheme="minorHAnsi" w:hAnsiTheme="minorHAnsi"/>
        </w:rPr>
        <w:t>you might think that we pay less attention to human rights in the first of those two situations where we are helping partner forces that are engaged in conflict.</w:t>
      </w:r>
      <w:r w:rsidRPr="00403AD2">
        <w:rPr>
          <w:rFonts w:asciiTheme="minorHAnsi" w:hAnsiTheme="minorHAnsi"/>
        </w:rPr>
        <w:t xml:space="preserve">  In fact, for all the reasons I mentioned, </w:t>
      </w:r>
      <w:r w:rsidRPr="00403AD2">
        <w:rPr>
          <w:rStyle w:val="StyleUnderline"/>
          <w:rFonts w:asciiTheme="minorHAnsi" w:hAnsiTheme="minorHAnsi"/>
        </w:rPr>
        <w:t>the opposite is the case.</w:t>
      </w:r>
    </w:p>
    <w:p w:rsidR="00B34227" w:rsidRPr="00403AD2" w:rsidRDefault="00B34227" w:rsidP="00B34227">
      <w:pPr>
        <w:rPr>
          <w:rStyle w:val="StyleUnderline"/>
          <w:rFonts w:asciiTheme="minorHAnsi" w:hAnsiTheme="minorHAnsi"/>
        </w:rPr>
      </w:pPr>
      <w:r w:rsidRPr="00403AD2">
        <w:rPr>
          <w:rStyle w:val="StyleUnderline"/>
          <w:rFonts w:asciiTheme="minorHAnsi" w:hAnsiTheme="minorHAnsi"/>
        </w:rPr>
        <w:t xml:space="preserve">We have an even greater stake in holding foreign security forces accountable and in providing equipment and training that is actually suited for the task when we are working with partner forces that are actually trying to do something, because </w:t>
      </w:r>
      <w:r w:rsidRPr="00403AD2">
        <w:rPr>
          <w:rStyle w:val="Emphasis"/>
          <w:rFonts w:asciiTheme="minorHAnsi" w:hAnsiTheme="minorHAnsi"/>
        </w:rPr>
        <w:t>we want them to be operationally effective</w:t>
      </w:r>
      <w:r w:rsidRPr="00403AD2">
        <w:rPr>
          <w:rStyle w:val="StyleUnderline"/>
          <w:rFonts w:asciiTheme="minorHAnsi" w:hAnsiTheme="minorHAnsi"/>
        </w:rPr>
        <w:t>.</w:t>
      </w:r>
    </w:p>
    <w:p w:rsidR="00B34227" w:rsidRPr="00403AD2" w:rsidRDefault="00B34227" w:rsidP="00B34227">
      <w:pPr>
        <w:rPr>
          <w:rStyle w:val="StyleUnderline"/>
          <w:rFonts w:asciiTheme="minorHAnsi" w:hAnsiTheme="minorHAnsi"/>
        </w:rPr>
      </w:pPr>
      <w:r w:rsidRPr="00403AD2">
        <w:rPr>
          <w:rStyle w:val="Emphasis"/>
          <w:rFonts w:asciiTheme="minorHAnsi" w:hAnsiTheme="minorHAnsi"/>
        </w:rPr>
        <w:t>Human rights requirements are</w:t>
      </w:r>
      <w:r w:rsidRPr="00403AD2">
        <w:rPr>
          <w:rFonts w:asciiTheme="minorHAnsi" w:hAnsiTheme="minorHAnsi"/>
        </w:rPr>
        <w:t xml:space="preserve"> not just the right thing to do in those situations, they are actually </w:t>
      </w:r>
      <w:r w:rsidRPr="00403AD2">
        <w:rPr>
          <w:rStyle w:val="Emphasis"/>
          <w:rFonts w:asciiTheme="minorHAnsi" w:hAnsiTheme="minorHAnsi"/>
        </w:rPr>
        <w:t>one of our insurance policies to ensure effectiveness</w:t>
      </w:r>
      <w:r w:rsidRPr="00403AD2">
        <w:rPr>
          <w:rFonts w:asciiTheme="minorHAnsi" w:hAnsiTheme="minorHAnsi"/>
        </w:rPr>
        <w:t>.</w:t>
      </w:r>
    </w:p>
    <w:p w:rsidR="00B34227" w:rsidRPr="00403AD2" w:rsidRDefault="00B34227" w:rsidP="00B34227">
      <w:pPr>
        <w:rPr>
          <w:rStyle w:val="StyleUnderline"/>
          <w:rFonts w:asciiTheme="minorHAnsi" w:hAnsiTheme="minorHAnsi"/>
        </w:rPr>
      </w:pPr>
      <w:r w:rsidRPr="00403AD2">
        <w:rPr>
          <w:rFonts w:asciiTheme="minorHAnsi" w:hAnsiTheme="minorHAnsi"/>
        </w:rPr>
        <w:t xml:space="preserve">I have noticed, and you guys who have followed the debates around the Leahy law know, there has at times been friction with some in the Defense Department who perhaps understandably see the Leahy law as an obstacle to doing some of the things they want to do.  What really surprised and heartened me when I took this job is that </w:t>
      </w:r>
      <w:r w:rsidRPr="00403AD2">
        <w:rPr>
          <w:rStyle w:val="StyleUnderline"/>
          <w:rFonts w:asciiTheme="minorHAnsi" w:hAnsiTheme="minorHAnsi"/>
        </w:rPr>
        <w:t>in the places where our military is actually engaged in helping a foreign security partner fight a war, the Leahy law actually tends to be more popular than in places where the primary orientation of our security assistance missions is building relationships</w:t>
      </w:r>
      <w:r w:rsidRPr="00403AD2">
        <w:rPr>
          <w:rFonts w:asciiTheme="minorHAnsi" w:hAnsiTheme="minorHAnsi"/>
        </w:rPr>
        <w:t xml:space="preserve">, because </w:t>
      </w:r>
      <w:r w:rsidRPr="00403AD2">
        <w:rPr>
          <w:rStyle w:val="Emphasis"/>
          <w:rFonts w:asciiTheme="minorHAnsi" w:hAnsiTheme="minorHAnsi"/>
        </w:rPr>
        <w:t>the warfighters know human rights abuses kill the mission, they want the mission to succeed</w:t>
      </w:r>
      <w:r w:rsidRPr="00403AD2">
        <w:rPr>
          <w:rStyle w:val="StyleUnderline"/>
          <w:rFonts w:asciiTheme="minorHAnsi" w:hAnsiTheme="minorHAnsi"/>
        </w:rPr>
        <w:t>.</w:t>
      </w:r>
      <w:r w:rsidRPr="00403AD2">
        <w:rPr>
          <w:rFonts w:asciiTheme="minorHAnsi" w:hAnsiTheme="minorHAnsi"/>
        </w:rPr>
        <w:t xml:space="preserve">  </w:t>
      </w:r>
      <w:r w:rsidRPr="00403AD2">
        <w:rPr>
          <w:rStyle w:val="StyleUnderline"/>
          <w:rFonts w:asciiTheme="minorHAnsi" w:hAnsiTheme="minorHAnsi"/>
        </w:rPr>
        <w:t>The Leahy law gives them</w:t>
      </w:r>
      <w:r w:rsidRPr="00403AD2">
        <w:rPr>
          <w:rFonts w:asciiTheme="minorHAnsi" w:hAnsiTheme="minorHAnsi"/>
        </w:rPr>
        <w:t xml:space="preserve"> a tool, a very </w:t>
      </w:r>
      <w:r w:rsidRPr="00403AD2">
        <w:rPr>
          <w:rStyle w:val="StyleUnderline"/>
          <w:rFonts w:asciiTheme="minorHAnsi" w:hAnsiTheme="minorHAnsi"/>
        </w:rPr>
        <w:t>fine tool, to achieve our goals</w:t>
      </w:r>
      <w:r w:rsidRPr="00403AD2">
        <w:rPr>
          <w:rFonts w:asciiTheme="minorHAnsi" w:hAnsiTheme="minorHAnsi"/>
        </w:rPr>
        <w:t>.</w:t>
      </w:r>
    </w:p>
    <w:p w:rsidR="00B34227" w:rsidRPr="00403AD2" w:rsidRDefault="00B34227" w:rsidP="00B34227">
      <w:pPr>
        <w:rPr>
          <w:rStyle w:val="StyleUnderline"/>
          <w:rFonts w:asciiTheme="minorHAnsi" w:hAnsiTheme="minorHAnsi"/>
        </w:rPr>
      </w:pPr>
      <w:r w:rsidRPr="00403AD2">
        <w:rPr>
          <w:rFonts w:asciiTheme="minorHAnsi" w:hAnsiTheme="minorHAnsi"/>
        </w:rPr>
        <w:t xml:space="preserve">In fact, I think </w:t>
      </w:r>
      <w:r w:rsidRPr="00403AD2">
        <w:rPr>
          <w:rStyle w:val="StyleUnderline"/>
          <w:rFonts w:asciiTheme="minorHAnsi" w:hAnsiTheme="minorHAnsi"/>
        </w:rPr>
        <w:t>particularly looking at the Middle East, you will see that we have been gradually shifting the way we provide security assistance to a number of partners as the aim of our security relationship with them shifts somewhat from the relationship building mold to achieve a security objective mold.</w:t>
      </w:r>
    </w:p>
    <w:p w:rsidR="00B34227" w:rsidRDefault="00B34227" w:rsidP="00B34227">
      <w:pPr>
        <w:rPr>
          <w:rFonts w:asciiTheme="minorHAnsi" w:hAnsiTheme="minorHAnsi"/>
        </w:rPr>
      </w:pPr>
    </w:p>
    <w:p w:rsidR="00F05297" w:rsidRPr="00403AD2" w:rsidRDefault="000979E2" w:rsidP="000979E2">
      <w:pPr>
        <w:pStyle w:val="Heading3"/>
        <w:rPr>
          <w:rFonts w:asciiTheme="minorHAnsi" w:hAnsiTheme="minorHAnsi"/>
        </w:rPr>
      </w:pPr>
      <w:r w:rsidRPr="00403AD2">
        <w:rPr>
          <w:rFonts w:asciiTheme="minorHAnsi" w:hAnsiTheme="minorHAnsi"/>
        </w:rPr>
        <w:lastRenderedPageBreak/>
        <w:t xml:space="preserve">Cause of Action </w:t>
      </w:r>
      <w:r w:rsidR="007820CD" w:rsidRPr="00403AD2">
        <w:rPr>
          <w:rFonts w:asciiTheme="minorHAnsi" w:hAnsiTheme="minorHAnsi"/>
        </w:rPr>
        <w:sym w:font="Wingdings" w:char="F0E0"/>
      </w:r>
      <w:r w:rsidR="007820CD" w:rsidRPr="00403AD2">
        <w:rPr>
          <w:rFonts w:asciiTheme="minorHAnsi" w:hAnsiTheme="minorHAnsi"/>
        </w:rPr>
        <w:t xml:space="preserve"> Enforcement</w:t>
      </w:r>
      <w:r w:rsidRPr="00403AD2">
        <w:rPr>
          <w:rFonts w:asciiTheme="minorHAnsi" w:hAnsiTheme="minorHAnsi"/>
        </w:rPr>
        <w:t xml:space="preserve"> / AT: CP Executive </w:t>
      </w:r>
    </w:p>
    <w:p w:rsidR="000979E2" w:rsidRPr="00403AD2" w:rsidRDefault="000979E2" w:rsidP="000979E2">
      <w:pPr>
        <w:rPr>
          <w:rFonts w:asciiTheme="minorHAnsi" w:hAnsiTheme="minorHAnsi"/>
        </w:rPr>
      </w:pPr>
    </w:p>
    <w:p w:rsidR="00450E7E" w:rsidRPr="00B90270" w:rsidRDefault="00450E7E" w:rsidP="00450E7E">
      <w:pPr>
        <w:pStyle w:val="Heading4"/>
        <w:rPr>
          <w:rFonts w:asciiTheme="minorHAnsi" w:hAnsiTheme="minorHAnsi"/>
          <w:color w:val="FF0000"/>
        </w:rPr>
      </w:pPr>
      <w:r w:rsidRPr="00B90270">
        <w:rPr>
          <w:rFonts w:asciiTheme="minorHAnsi" w:hAnsiTheme="minorHAnsi"/>
        </w:rPr>
        <w:t>Broad executive power caused the initial failures in enforcement only serv</w:t>
      </w:r>
      <w:r>
        <w:rPr>
          <w:rFonts w:asciiTheme="minorHAnsi" w:hAnsiTheme="minorHAnsi"/>
        </w:rPr>
        <w:t>ing</w:t>
      </w:r>
      <w:r w:rsidRPr="00B90270">
        <w:rPr>
          <w:rFonts w:asciiTheme="minorHAnsi" w:hAnsiTheme="minorHAnsi"/>
        </w:rPr>
        <w:t xml:space="preserve"> to preserve the U.S.’ image—internal controls </w:t>
      </w:r>
      <w:r>
        <w:rPr>
          <w:rFonts w:asciiTheme="minorHAnsi" w:hAnsiTheme="minorHAnsi"/>
        </w:rPr>
        <w:t xml:space="preserve">don’t </w:t>
      </w:r>
      <w:r w:rsidRPr="00B90270">
        <w:rPr>
          <w:rFonts w:asciiTheme="minorHAnsi" w:hAnsiTheme="minorHAnsi"/>
        </w:rPr>
        <w:t xml:space="preserve">prevent funding and get </w:t>
      </w:r>
      <w:r w:rsidRPr="00B90270">
        <w:rPr>
          <w:rFonts w:asciiTheme="minorHAnsi" w:hAnsiTheme="minorHAnsi"/>
          <w:color w:val="000000" w:themeColor="text1"/>
        </w:rPr>
        <w:t>circumvented</w:t>
      </w:r>
      <w:r>
        <w:rPr>
          <w:rFonts w:asciiTheme="minorHAnsi" w:hAnsiTheme="minorHAnsi"/>
          <w:color w:val="000000" w:themeColor="text1"/>
        </w:rPr>
        <w:t xml:space="preserve"> – congress is key</w:t>
      </w:r>
    </w:p>
    <w:p w:rsidR="000979E2" w:rsidRPr="00403AD2" w:rsidRDefault="000979E2" w:rsidP="000979E2">
      <w:pPr>
        <w:rPr>
          <w:rFonts w:asciiTheme="minorHAnsi" w:hAnsiTheme="minorHAnsi"/>
        </w:rPr>
      </w:pPr>
      <w:r w:rsidRPr="00403AD2">
        <w:rPr>
          <w:rStyle w:val="Style13ptBold"/>
          <w:rFonts w:asciiTheme="minorHAnsi" w:hAnsiTheme="minorHAnsi"/>
        </w:rPr>
        <w:t>Miller, 12</w:t>
      </w:r>
      <w:r w:rsidRPr="00403AD2">
        <w:rPr>
          <w:rFonts w:asciiTheme="minorHAnsi" w:hAnsiTheme="minorHAnsi"/>
        </w:rPr>
        <w:t xml:space="preserve"> - J.D. from Cornell Law (</w:t>
      </w:r>
      <w:proofErr w:type="gramStart"/>
      <w:r w:rsidRPr="00403AD2">
        <w:rPr>
          <w:rFonts w:asciiTheme="minorHAnsi" w:hAnsiTheme="minorHAnsi"/>
        </w:rPr>
        <w:t>Fall</w:t>
      </w:r>
      <w:proofErr w:type="gramEnd"/>
      <w:r w:rsidRPr="00403AD2">
        <w:rPr>
          <w:rFonts w:asciiTheme="minorHAnsi" w:hAnsiTheme="minorHAnsi"/>
        </w:rPr>
        <w:t xml:space="preserve"> 2012, Nathanial Tenorio Miller, Cornell International Law Journal, “NOTE: The Leahy Law: Congressional Failure, Executive Overreach, and the Consequences,” 45 Cornell Int'l L.J. 667, Lexis-Nexis Scholastic)//hecht</w:t>
      </w:r>
    </w:p>
    <w:p w:rsidR="000979E2" w:rsidRPr="00403AD2" w:rsidRDefault="000979E2" w:rsidP="000979E2">
      <w:pPr>
        <w:rPr>
          <w:rStyle w:val="StyleUnderline"/>
          <w:rFonts w:asciiTheme="minorHAnsi" w:hAnsiTheme="minorHAnsi"/>
        </w:rPr>
      </w:pPr>
      <w:r w:rsidRPr="00403AD2">
        <w:rPr>
          <w:rFonts w:asciiTheme="minorHAnsi" w:hAnsiTheme="minorHAnsi"/>
        </w:rPr>
        <w:t xml:space="preserve">In June of 2011, at around eleven o'clock at night, </w:t>
      </w:r>
      <w:r w:rsidRPr="00403AD2">
        <w:rPr>
          <w:rStyle w:val="StyleUnderline"/>
          <w:rFonts w:asciiTheme="minorHAnsi" w:hAnsiTheme="minorHAnsi"/>
        </w:rPr>
        <w:t>police</w:t>
      </w:r>
      <w:r w:rsidRPr="00403AD2">
        <w:rPr>
          <w:rFonts w:asciiTheme="minorHAnsi" w:hAnsiTheme="minorHAnsi"/>
        </w:rPr>
        <w:t xml:space="preserve"> in Kandahar City, </w:t>
      </w:r>
      <w:r w:rsidRPr="00403AD2">
        <w:rPr>
          <w:rStyle w:val="StyleUnderline"/>
          <w:rFonts w:asciiTheme="minorHAnsi" w:hAnsiTheme="minorHAnsi"/>
        </w:rPr>
        <w:t>Afghanistan arrested two twenty-three-year-old men</w:t>
      </w:r>
      <w:r w:rsidRPr="00403AD2">
        <w:rPr>
          <w:rFonts w:asciiTheme="minorHAnsi" w:hAnsiTheme="minorHAnsi"/>
        </w:rPr>
        <w:t xml:space="preserve">. </w:t>
      </w:r>
      <w:proofErr w:type="gramStart"/>
      <w:r w:rsidRPr="00403AD2">
        <w:rPr>
          <w:rFonts w:asciiTheme="minorHAnsi" w:hAnsiTheme="minorHAnsi"/>
        </w:rPr>
        <w:t>n1</w:t>
      </w:r>
      <w:proofErr w:type="gramEnd"/>
      <w:r w:rsidRPr="00403AD2">
        <w:rPr>
          <w:rFonts w:asciiTheme="minorHAnsi" w:hAnsiTheme="minorHAnsi"/>
        </w:rPr>
        <w:t xml:space="preserve"> Referred to as Najib and Ahmad, they worked at a restaurant and were </w:t>
      </w:r>
      <w:r w:rsidRPr="00403AD2">
        <w:rPr>
          <w:rStyle w:val="StyleUnderline"/>
          <w:rFonts w:asciiTheme="minorHAnsi" w:hAnsiTheme="minorHAnsi"/>
        </w:rPr>
        <w:t>accused of feeding the Taliban</w:t>
      </w:r>
      <w:r w:rsidRPr="00403AD2">
        <w:rPr>
          <w:rFonts w:asciiTheme="minorHAnsi" w:hAnsiTheme="minorHAnsi"/>
        </w:rPr>
        <w:t xml:space="preserve">. </w:t>
      </w:r>
      <w:proofErr w:type="gramStart"/>
      <w:r w:rsidRPr="00403AD2">
        <w:rPr>
          <w:rFonts w:asciiTheme="minorHAnsi" w:hAnsiTheme="minorHAnsi"/>
        </w:rPr>
        <w:t>n2</w:t>
      </w:r>
      <w:proofErr w:type="gramEnd"/>
      <w:r w:rsidRPr="00403AD2">
        <w:rPr>
          <w:rFonts w:asciiTheme="minorHAnsi" w:hAnsiTheme="minorHAnsi"/>
        </w:rPr>
        <w:t xml:space="preserve"> </w:t>
      </w:r>
      <w:r w:rsidRPr="00403AD2">
        <w:rPr>
          <w:rStyle w:val="StyleUnderline"/>
          <w:rFonts w:asciiTheme="minorHAnsi" w:hAnsiTheme="minorHAnsi"/>
        </w:rPr>
        <w:t>They were taken to police headquarters and</w:t>
      </w:r>
      <w:r w:rsidRPr="00403AD2">
        <w:rPr>
          <w:rFonts w:asciiTheme="minorHAnsi" w:hAnsiTheme="minorHAnsi"/>
        </w:rPr>
        <w:t xml:space="preserve"> transferred to the custody of men wearing the uniform of the Afghan Border Police (ABP). </w:t>
      </w:r>
      <w:proofErr w:type="gramStart"/>
      <w:r w:rsidRPr="00403AD2">
        <w:rPr>
          <w:rFonts w:asciiTheme="minorHAnsi" w:hAnsiTheme="minorHAnsi"/>
        </w:rPr>
        <w:t>n3</w:t>
      </w:r>
      <w:proofErr w:type="gramEnd"/>
      <w:r w:rsidRPr="00403AD2">
        <w:rPr>
          <w:rFonts w:asciiTheme="minorHAnsi" w:hAnsiTheme="minorHAnsi"/>
        </w:rPr>
        <w:t xml:space="preserve"> </w:t>
      </w:r>
      <w:r w:rsidRPr="00403AD2">
        <w:rPr>
          <w:rStyle w:val="StyleUnderline"/>
          <w:rFonts w:asciiTheme="minorHAnsi" w:hAnsiTheme="minorHAnsi"/>
        </w:rPr>
        <w:t>The policemen tied a scarf to Najib's handcuffs and hung him from the ceiling</w:t>
      </w:r>
      <w:r w:rsidRPr="00403AD2">
        <w:rPr>
          <w:rFonts w:asciiTheme="minorHAnsi" w:hAnsiTheme="minorHAnsi"/>
        </w:rPr>
        <w:t xml:space="preserve">. </w:t>
      </w:r>
      <w:proofErr w:type="gramStart"/>
      <w:r w:rsidRPr="00403AD2">
        <w:rPr>
          <w:rFonts w:asciiTheme="minorHAnsi" w:hAnsiTheme="minorHAnsi"/>
        </w:rPr>
        <w:t>n4</w:t>
      </w:r>
      <w:proofErr w:type="gramEnd"/>
      <w:r w:rsidRPr="00403AD2">
        <w:rPr>
          <w:rFonts w:asciiTheme="minorHAnsi" w:hAnsiTheme="minorHAnsi"/>
        </w:rPr>
        <w:t xml:space="preserve"> </w:t>
      </w:r>
      <w:r w:rsidRPr="00403AD2">
        <w:rPr>
          <w:rStyle w:val="StyleUnderline"/>
          <w:rFonts w:asciiTheme="minorHAnsi" w:hAnsiTheme="minorHAnsi"/>
        </w:rPr>
        <w:t xml:space="preserve">The officers then began to </w:t>
      </w:r>
      <w:r w:rsidRPr="00403AD2">
        <w:rPr>
          <w:rStyle w:val="Emphasis"/>
          <w:rFonts w:asciiTheme="minorHAnsi" w:hAnsiTheme="minorHAnsi"/>
        </w:rPr>
        <w:t>beat him with a metal baton and a length of cable.</w:t>
      </w:r>
      <w:r w:rsidRPr="00403AD2">
        <w:rPr>
          <w:rFonts w:asciiTheme="minorHAnsi" w:hAnsiTheme="minorHAnsi"/>
        </w:rPr>
        <w:t xml:space="preserve"> </w:t>
      </w:r>
      <w:proofErr w:type="gramStart"/>
      <w:r w:rsidRPr="00403AD2">
        <w:rPr>
          <w:rFonts w:asciiTheme="minorHAnsi" w:hAnsiTheme="minorHAnsi"/>
        </w:rPr>
        <w:t>n5</w:t>
      </w:r>
      <w:proofErr w:type="gramEnd"/>
      <w:r w:rsidRPr="00403AD2">
        <w:rPr>
          <w:rFonts w:asciiTheme="minorHAnsi" w:hAnsiTheme="minorHAnsi"/>
        </w:rPr>
        <w:t xml:space="preserve"> After the beating, </w:t>
      </w:r>
      <w:r w:rsidRPr="00403AD2">
        <w:rPr>
          <w:rStyle w:val="StyleUnderline"/>
          <w:rFonts w:asciiTheme="minorHAnsi" w:hAnsiTheme="minorHAnsi"/>
        </w:rPr>
        <w:t>the police threw Ahmad and Najib into the back of an armored Humvee, where they</w:t>
      </w:r>
      <w:r w:rsidRPr="00403AD2">
        <w:rPr>
          <w:rStyle w:val="Emphasis"/>
          <w:rFonts w:asciiTheme="minorHAnsi" w:hAnsiTheme="minorHAnsi"/>
        </w:rPr>
        <w:t xml:space="preserve"> spent the night</w:t>
      </w:r>
      <w:r w:rsidRPr="00403AD2">
        <w:rPr>
          <w:rStyle w:val="StyleUnderline"/>
          <w:rFonts w:asciiTheme="minorHAnsi" w:hAnsiTheme="minorHAnsi"/>
        </w:rPr>
        <w:t xml:space="preserve"> in handcuffs. n6</w:t>
      </w:r>
    </w:p>
    <w:p w:rsidR="000979E2" w:rsidRPr="00403AD2" w:rsidRDefault="000979E2" w:rsidP="000979E2">
      <w:pPr>
        <w:rPr>
          <w:rFonts w:asciiTheme="minorHAnsi" w:hAnsiTheme="minorHAnsi"/>
        </w:rPr>
      </w:pPr>
      <w:r w:rsidRPr="00403AD2">
        <w:rPr>
          <w:rFonts w:asciiTheme="minorHAnsi" w:hAnsiTheme="minorHAnsi"/>
        </w:rPr>
        <w:t xml:space="preserve">[*668]  </w:t>
      </w:r>
      <w:r w:rsidRPr="00403AD2">
        <w:rPr>
          <w:rStyle w:val="StyleUnderline"/>
          <w:rFonts w:asciiTheme="minorHAnsi" w:hAnsiTheme="minorHAnsi"/>
        </w:rPr>
        <w:t>The next morning, the officers</w:t>
      </w:r>
      <w:r w:rsidRPr="00403AD2">
        <w:rPr>
          <w:rFonts w:asciiTheme="minorHAnsi" w:hAnsiTheme="minorHAnsi"/>
        </w:rPr>
        <w:t xml:space="preserve"> brought the two young men to the governor's palace, which the United States military and the ABP jointly guarded. </w:t>
      </w:r>
      <w:proofErr w:type="gramStart"/>
      <w:r w:rsidRPr="00403AD2">
        <w:rPr>
          <w:rFonts w:asciiTheme="minorHAnsi" w:hAnsiTheme="minorHAnsi"/>
        </w:rPr>
        <w:t>n7</w:t>
      </w:r>
      <w:proofErr w:type="gramEnd"/>
      <w:r w:rsidRPr="00403AD2">
        <w:rPr>
          <w:rFonts w:asciiTheme="minorHAnsi" w:hAnsiTheme="minorHAnsi"/>
        </w:rPr>
        <w:t xml:space="preserve"> Near the back of the palace was a room containing only a gas-powered generator. </w:t>
      </w:r>
      <w:proofErr w:type="gramStart"/>
      <w:r w:rsidRPr="00403AD2">
        <w:rPr>
          <w:rFonts w:asciiTheme="minorHAnsi" w:hAnsiTheme="minorHAnsi"/>
        </w:rPr>
        <w:t>n8</w:t>
      </w:r>
      <w:proofErr w:type="gramEnd"/>
      <w:r w:rsidRPr="00403AD2">
        <w:rPr>
          <w:rFonts w:asciiTheme="minorHAnsi" w:hAnsiTheme="minorHAnsi"/>
        </w:rPr>
        <w:t xml:space="preserve"> The police </w:t>
      </w:r>
      <w:r w:rsidRPr="00403AD2">
        <w:rPr>
          <w:rStyle w:val="StyleUnderline"/>
          <w:rFonts w:asciiTheme="minorHAnsi" w:hAnsiTheme="minorHAnsi"/>
        </w:rPr>
        <w:t>forced Najib to lie on his back as they attached wires to his toes.</w:t>
      </w:r>
      <w:r w:rsidRPr="00403AD2">
        <w:rPr>
          <w:rFonts w:asciiTheme="minorHAnsi" w:hAnsiTheme="minorHAnsi"/>
        </w:rPr>
        <w:t xml:space="preserve"> </w:t>
      </w:r>
      <w:proofErr w:type="gramStart"/>
      <w:r w:rsidRPr="00403AD2">
        <w:rPr>
          <w:rFonts w:asciiTheme="minorHAnsi" w:hAnsiTheme="minorHAnsi"/>
        </w:rPr>
        <w:t>n9</w:t>
      </w:r>
      <w:proofErr w:type="gramEnd"/>
      <w:r w:rsidRPr="00403AD2">
        <w:rPr>
          <w:rFonts w:asciiTheme="minorHAnsi" w:hAnsiTheme="minorHAnsi"/>
        </w:rPr>
        <w:t xml:space="preserve"> The police then asked Najib to "tell [them] the truth" and then switched on the generator. </w:t>
      </w:r>
      <w:proofErr w:type="gramStart"/>
      <w:r w:rsidRPr="00403AD2">
        <w:rPr>
          <w:rFonts w:asciiTheme="minorHAnsi" w:hAnsiTheme="minorHAnsi"/>
        </w:rPr>
        <w:t>n10</w:t>
      </w:r>
      <w:proofErr w:type="gramEnd"/>
      <w:r w:rsidRPr="00403AD2">
        <w:rPr>
          <w:rFonts w:asciiTheme="minorHAnsi" w:hAnsiTheme="minorHAnsi"/>
        </w:rPr>
        <w:t xml:space="preserve"> </w:t>
      </w:r>
      <w:r w:rsidRPr="00403AD2">
        <w:rPr>
          <w:rStyle w:val="StyleUnderline"/>
          <w:rFonts w:asciiTheme="minorHAnsi" w:hAnsiTheme="minorHAnsi"/>
        </w:rPr>
        <w:t xml:space="preserve">After Najib </w:t>
      </w:r>
      <w:r w:rsidRPr="00403AD2">
        <w:rPr>
          <w:rStyle w:val="Emphasis"/>
          <w:rFonts w:asciiTheme="minorHAnsi" w:hAnsiTheme="minorHAnsi"/>
        </w:rPr>
        <w:t>passed out from the pain, the police repeated the process</w:t>
      </w:r>
      <w:r w:rsidRPr="00403AD2">
        <w:rPr>
          <w:rStyle w:val="StyleUnderline"/>
          <w:rFonts w:asciiTheme="minorHAnsi" w:hAnsiTheme="minorHAnsi"/>
        </w:rPr>
        <w:t xml:space="preserve"> with Ahmad.</w:t>
      </w:r>
      <w:r w:rsidRPr="00403AD2">
        <w:rPr>
          <w:rFonts w:asciiTheme="minorHAnsi" w:hAnsiTheme="minorHAnsi"/>
        </w:rPr>
        <w:t xml:space="preserve"> n11</w:t>
      </w:r>
    </w:p>
    <w:p w:rsidR="000979E2" w:rsidRPr="00403AD2" w:rsidRDefault="000979E2" w:rsidP="000979E2">
      <w:pPr>
        <w:rPr>
          <w:rFonts w:asciiTheme="minorHAnsi" w:hAnsiTheme="minorHAnsi"/>
        </w:rPr>
      </w:pPr>
      <w:r w:rsidRPr="00403AD2">
        <w:rPr>
          <w:rFonts w:asciiTheme="minorHAnsi" w:hAnsiTheme="minorHAnsi"/>
        </w:rPr>
        <w:t xml:space="preserve">Later that evening, </w:t>
      </w:r>
      <w:r w:rsidRPr="00403AD2">
        <w:rPr>
          <w:rStyle w:val="StyleUnderline"/>
          <w:rFonts w:asciiTheme="minorHAnsi" w:hAnsiTheme="minorHAnsi"/>
        </w:rPr>
        <w:t>the officers brought Najib and Ahmad to see the commander of the Border Police</w:t>
      </w:r>
      <w:r w:rsidRPr="00403AD2">
        <w:rPr>
          <w:rFonts w:asciiTheme="minorHAnsi" w:hAnsiTheme="minorHAnsi"/>
        </w:rPr>
        <w:t xml:space="preserve">, Abdul Raziq. </w:t>
      </w:r>
      <w:proofErr w:type="gramStart"/>
      <w:r w:rsidRPr="00403AD2">
        <w:rPr>
          <w:rFonts w:asciiTheme="minorHAnsi" w:hAnsiTheme="minorHAnsi"/>
        </w:rPr>
        <w:t>n12</w:t>
      </w:r>
      <w:proofErr w:type="gramEnd"/>
      <w:r w:rsidRPr="00403AD2">
        <w:rPr>
          <w:rFonts w:asciiTheme="minorHAnsi" w:hAnsiTheme="minorHAnsi"/>
        </w:rPr>
        <w:t xml:space="preserve"> </w:t>
      </w:r>
      <w:r w:rsidRPr="00403AD2">
        <w:rPr>
          <w:rStyle w:val="StyleUnderline"/>
          <w:rFonts w:asciiTheme="minorHAnsi" w:hAnsiTheme="minorHAnsi"/>
        </w:rPr>
        <w:t>Najib and Ahmad explained</w:t>
      </w:r>
      <w:r w:rsidRPr="00403AD2">
        <w:rPr>
          <w:rFonts w:asciiTheme="minorHAnsi" w:hAnsiTheme="minorHAnsi"/>
        </w:rPr>
        <w:t xml:space="preserve"> to Raziq that </w:t>
      </w:r>
      <w:r w:rsidRPr="00403AD2">
        <w:rPr>
          <w:rStyle w:val="StyleUnderline"/>
          <w:rFonts w:asciiTheme="minorHAnsi" w:hAnsiTheme="minorHAnsi"/>
        </w:rPr>
        <w:t>they had merely been sending spare food from their restaurant home with young boys</w:t>
      </w:r>
      <w:r w:rsidRPr="00403AD2">
        <w:rPr>
          <w:rFonts w:asciiTheme="minorHAnsi" w:hAnsiTheme="minorHAnsi"/>
        </w:rPr>
        <w:t xml:space="preserve"> so that </w:t>
      </w:r>
      <w:r w:rsidRPr="00403AD2">
        <w:rPr>
          <w:rStyle w:val="StyleUnderline"/>
          <w:rFonts w:asciiTheme="minorHAnsi" w:hAnsiTheme="minorHAnsi"/>
        </w:rPr>
        <w:t xml:space="preserve">the boys </w:t>
      </w:r>
      <w:r w:rsidRPr="00403AD2">
        <w:rPr>
          <w:rStyle w:val="Emphasis"/>
          <w:rFonts w:asciiTheme="minorHAnsi" w:hAnsiTheme="minorHAnsi"/>
        </w:rPr>
        <w:t>could feed their families</w:t>
      </w:r>
      <w:r w:rsidRPr="00403AD2">
        <w:rPr>
          <w:rFonts w:asciiTheme="minorHAnsi" w:hAnsiTheme="minorHAnsi"/>
        </w:rPr>
        <w:t>. Raziq then ordered Najib and Ahmad released. n13</w:t>
      </w:r>
    </w:p>
    <w:p w:rsidR="000979E2" w:rsidRPr="00403AD2" w:rsidRDefault="000979E2" w:rsidP="000979E2">
      <w:pPr>
        <w:rPr>
          <w:rFonts w:asciiTheme="minorHAnsi" w:hAnsiTheme="minorHAnsi"/>
        </w:rPr>
      </w:pPr>
      <w:r w:rsidRPr="00403AD2">
        <w:rPr>
          <w:rStyle w:val="StyleUnderline"/>
          <w:rFonts w:asciiTheme="minorHAnsi" w:hAnsiTheme="minorHAnsi"/>
        </w:rPr>
        <w:t xml:space="preserve">What happened to Najib and Ahmad was </w:t>
      </w:r>
      <w:r w:rsidRPr="00403AD2">
        <w:rPr>
          <w:rStyle w:val="Emphasis"/>
          <w:rFonts w:asciiTheme="minorHAnsi" w:hAnsiTheme="minorHAnsi"/>
        </w:rPr>
        <w:t>not an isolated incident</w:t>
      </w:r>
      <w:r w:rsidRPr="00403AD2">
        <w:rPr>
          <w:rFonts w:asciiTheme="minorHAnsi" w:hAnsiTheme="minorHAnsi"/>
        </w:rPr>
        <w:t xml:space="preserve">, perpetrated by individual soldiers or commanders. </w:t>
      </w:r>
      <w:proofErr w:type="gramStart"/>
      <w:r w:rsidRPr="00403AD2">
        <w:rPr>
          <w:rFonts w:asciiTheme="minorHAnsi" w:hAnsiTheme="minorHAnsi"/>
        </w:rPr>
        <w:t>n14</w:t>
      </w:r>
      <w:proofErr w:type="gramEnd"/>
      <w:r w:rsidRPr="00403AD2">
        <w:rPr>
          <w:rFonts w:asciiTheme="minorHAnsi" w:hAnsiTheme="minorHAnsi"/>
        </w:rPr>
        <w:t xml:space="preserve"> Instead, it is a symptom of the wider failure of the Afghan government to address human rights abuses within their armed forces. Three months after Najib and Ahmad's arrest, Human Rights Watch released a report documenting killings, rapes, arbitrary detentions, abductions, forcible land grabs, and illegal raids by irregular armed groups and the Afghan Local Police (ALP). n15</w:t>
      </w:r>
    </w:p>
    <w:p w:rsidR="000979E2" w:rsidRPr="00403AD2" w:rsidRDefault="000979E2" w:rsidP="000979E2">
      <w:pPr>
        <w:rPr>
          <w:rStyle w:val="StyleUnderline"/>
          <w:rFonts w:asciiTheme="minorHAnsi" w:hAnsiTheme="minorHAnsi"/>
        </w:rPr>
      </w:pPr>
      <w:r w:rsidRPr="00403AD2">
        <w:rPr>
          <w:rStyle w:val="StyleUnderline"/>
          <w:rFonts w:asciiTheme="minorHAnsi" w:hAnsiTheme="minorHAnsi"/>
        </w:rPr>
        <w:t>This</w:t>
      </w:r>
      <w:r w:rsidRPr="00403AD2">
        <w:rPr>
          <w:rFonts w:asciiTheme="minorHAnsi" w:hAnsiTheme="minorHAnsi"/>
        </w:rPr>
        <w:t xml:space="preserve"> incident also </w:t>
      </w:r>
      <w:r w:rsidRPr="00403AD2">
        <w:rPr>
          <w:rStyle w:val="StyleUnderline"/>
          <w:rFonts w:asciiTheme="minorHAnsi" w:hAnsiTheme="minorHAnsi"/>
        </w:rPr>
        <w:t>demonstrates the consequences of the U</w:t>
      </w:r>
      <w:r w:rsidRPr="00403AD2">
        <w:rPr>
          <w:rFonts w:asciiTheme="minorHAnsi" w:hAnsiTheme="minorHAnsi"/>
        </w:rPr>
        <w:t xml:space="preserve">nited </w:t>
      </w:r>
      <w:r w:rsidRPr="00403AD2">
        <w:rPr>
          <w:rStyle w:val="StyleUnderline"/>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circumventing its own laws</w:t>
      </w:r>
      <w:r w:rsidRPr="00403AD2">
        <w:rPr>
          <w:rFonts w:asciiTheme="minorHAnsi" w:hAnsiTheme="minorHAnsi"/>
        </w:rPr>
        <w:t xml:space="preserve"> </w:t>
      </w:r>
      <w:r w:rsidRPr="00403AD2">
        <w:rPr>
          <w:rStyle w:val="StyleUnderline"/>
          <w:rFonts w:asciiTheme="minorHAnsi" w:hAnsiTheme="minorHAnsi"/>
        </w:rPr>
        <w:t>to permit</w:t>
      </w:r>
      <w:r w:rsidRPr="00403AD2">
        <w:rPr>
          <w:rFonts w:asciiTheme="minorHAnsi" w:hAnsiTheme="minorHAnsi"/>
        </w:rPr>
        <w:t xml:space="preserve"> the </w:t>
      </w:r>
      <w:r w:rsidRPr="00403AD2">
        <w:rPr>
          <w:rStyle w:val="StyleUnderline"/>
          <w:rFonts w:asciiTheme="minorHAnsi" w:hAnsiTheme="minorHAnsi"/>
        </w:rPr>
        <w:t>distribution of military aid and equipment to</w:t>
      </w:r>
      <w:r w:rsidRPr="00403AD2">
        <w:rPr>
          <w:rFonts w:asciiTheme="minorHAnsi" w:hAnsiTheme="minorHAnsi"/>
        </w:rPr>
        <w:t xml:space="preserve"> </w:t>
      </w:r>
      <w:r w:rsidRPr="00403AD2">
        <w:rPr>
          <w:rStyle w:val="StyleUnderline"/>
          <w:rFonts w:asciiTheme="minorHAnsi" w:hAnsiTheme="minorHAnsi"/>
        </w:rPr>
        <w:t>countries that violate</w:t>
      </w:r>
      <w:r w:rsidRPr="00403AD2">
        <w:rPr>
          <w:rFonts w:asciiTheme="minorHAnsi" w:hAnsiTheme="minorHAnsi"/>
        </w:rPr>
        <w:t xml:space="preserve"> their citizens' </w:t>
      </w:r>
      <w:r w:rsidRPr="00403AD2">
        <w:rPr>
          <w:rStyle w:val="StyleUnderline"/>
          <w:rFonts w:asciiTheme="minorHAnsi" w:hAnsiTheme="minorHAnsi"/>
        </w:rPr>
        <w:t>human rights</w:t>
      </w:r>
      <w:r w:rsidRPr="00403AD2">
        <w:rPr>
          <w:rFonts w:asciiTheme="minorHAnsi" w:hAnsiTheme="minorHAnsi"/>
        </w:rPr>
        <w:t xml:space="preserve">. In many instances, units receiving aid from the United States are responsible for extra-judicial killings, torture, extortion, and rape. </w:t>
      </w:r>
      <w:proofErr w:type="gramStart"/>
      <w:r w:rsidRPr="00403AD2">
        <w:rPr>
          <w:rFonts w:asciiTheme="minorHAnsi" w:hAnsiTheme="minorHAnsi"/>
        </w:rPr>
        <w:t>n16</w:t>
      </w:r>
      <w:proofErr w:type="gramEnd"/>
      <w:r w:rsidRPr="00403AD2">
        <w:rPr>
          <w:rFonts w:asciiTheme="minorHAnsi" w:hAnsiTheme="minorHAnsi"/>
        </w:rPr>
        <w:t xml:space="preserve"> </w:t>
      </w:r>
      <w:r w:rsidRPr="00403AD2">
        <w:rPr>
          <w:rStyle w:val="StyleUnderline"/>
          <w:rFonts w:asciiTheme="minorHAnsi" w:hAnsiTheme="minorHAnsi"/>
        </w:rPr>
        <w:t>The failure of legislation to prevent military aid from flowing to</w:t>
      </w:r>
      <w:r w:rsidRPr="00403AD2">
        <w:rPr>
          <w:rFonts w:asciiTheme="minorHAnsi" w:hAnsiTheme="minorHAnsi"/>
        </w:rPr>
        <w:t xml:space="preserve"> foreign military </w:t>
      </w:r>
      <w:r w:rsidRPr="00403AD2">
        <w:rPr>
          <w:rStyle w:val="StyleUnderline"/>
          <w:rFonts w:asciiTheme="minorHAnsi" w:hAnsiTheme="minorHAnsi"/>
        </w:rPr>
        <w:t>units responsible for atrocities stems in part from a long</w:t>
      </w:r>
      <w:r w:rsidRPr="00403AD2">
        <w:rPr>
          <w:rFonts w:asciiTheme="minorHAnsi" w:hAnsiTheme="minorHAnsi"/>
        </w:rPr>
        <w:t>-</w:t>
      </w:r>
      <w:r w:rsidRPr="00403AD2">
        <w:rPr>
          <w:rStyle w:val="StyleUnderline"/>
          <w:rFonts w:asciiTheme="minorHAnsi" w:hAnsiTheme="minorHAnsi"/>
        </w:rPr>
        <w:t>standing pattern in which</w:t>
      </w:r>
      <w:r w:rsidRPr="00403AD2">
        <w:rPr>
          <w:rFonts w:asciiTheme="minorHAnsi" w:hAnsiTheme="minorHAnsi"/>
        </w:rPr>
        <w:t xml:space="preserve"> increasingly </w:t>
      </w:r>
      <w:r w:rsidRPr="00403AD2">
        <w:rPr>
          <w:rStyle w:val="Emphasis"/>
          <w:rFonts w:asciiTheme="minorHAnsi" w:hAnsiTheme="minorHAnsi"/>
        </w:rPr>
        <w:t xml:space="preserve">broad Executive power </w:t>
      </w:r>
      <w:r w:rsidRPr="00403AD2">
        <w:rPr>
          <w:rStyle w:val="StyleUnderline"/>
          <w:rFonts w:asciiTheme="minorHAnsi" w:hAnsiTheme="minorHAnsi"/>
        </w:rPr>
        <w:t>pushes back against legislative attempts to limit Presidential authority</w:t>
      </w:r>
      <w:r w:rsidRPr="00403AD2">
        <w:rPr>
          <w:rFonts w:asciiTheme="minorHAnsi" w:hAnsiTheme="minorHAnsi"/>
        </w:rPr>
        <w:t xml:space="preserve"> in foreign policy decision-making. </w:t>
      </w:r>
      <w:proofErr w:type="gramStart"/>
      <w:r w:rsidRPr="00403AD2">
        <w:rPr>
          <w:rFonts w:asciiTheme="minorHAnsi" w:hAnsiTheme="minorHAnsi"/>
        </w:rPr>
        <w:t>n17</w:t>
      </w:r>
      <w:proofErr w:type="gramEnd"/>
      <w:r w:rsidRPr="00403AD2">
        <w:rPr>
          <w:rFonts w:asciiTheme="minorHAnsi" w:hAnsiTheme="minorHAnsi"/>
        </w:rPr>
        <w:t xml:space="preserve"> Often, </w:t>
      </w:r>
      <w:r w:rsidRPr="00403AD2">
        <w:rPr>
          <w:rStyle w:val="StyleUnderline"/>
          <w:rFonts w:asciiTheme="minorHAnsi" w:hAnsiTheme="minorHAnsi"/>
        </w:rPr>
        <w:t>Congress legislates a foreign policy position</w:t>
      </w:r>
      <w:r w:rsidRPr="00403AD2">
        <w:rPr>
          <w:rFonts w:asciiTheme="minorHAnsi" w:hAnsiTheme="minorHAnsi"/>
        </w:rPr>
        <w:t xml:space="preserve"> </w:t>
      </w:r>
      <w:r w:rsidRPr="00403AD2">
        <w:rPr>
          <w:rStyle w:val="StyleUnderline"/>
          <w:rFonts w:asciiTheme="minorHAnsi" w:hAnsiTheme="minorHAnsi"/>
        </w:rPr>
        <w:t xml:space="preserve">and the </w:t>
      </w:r>
      <w:r w:rsidRPr="00403AD2">
        <w:rPr>
          <w:rStyle w:val="Emphasis"/>
          <w:rFonts w:asciiTheme="minorHAnsi" w:hAnsiTheme="minorHAnsi"/>
        </w:rPr>
        <w:t xml:space="preserve">Executive works around the intent, </w:t>
      </w:r>
      <w:r w:rsidRPr="00403AD2">
        <w:rPr>
          <w:rStyle w:val="StyleUnderline"/>
          <w:rFonts w:asciiTheme="minorHAnsi" w:hAnsiTheme="minorHAnsi"/>
        </w:rPr>
        <w:t xml:space="preserve">if not always </w:t>
      </w:r>
      <w:r w:rsidRPr="00403AD2">
        <w:rPr>
          <w:rStyle w:val="Emphasis"/>
          <w:rFonts w:asciiTheme="minorHAnsi" w:hAnsiTheme="minorHAnsi"/>
        </w:rPr>
        <w:t>the letter, of the law</w:t>
      </w:r>
      <w:r w:rsidRPr="00403AD2">
        <w:rPr>
          <w:rFonts w:asciiTheme="minorHAnsi" w:hAnsiTheme="minorHAnsi"/>
        </w:rPr>
        <w:t xml:space="preserve">. Because of subsequent congressional inaction, and a series of Supreme Court decisions effectively depriving any potential party of means to sue for enforcement of human rights legislation, the Executive remains in firm control. </w:t>
      </w:r>
      <w:proofErr w:type="gramStart"/>
      <w:r w:rsidRPr="00403AD2">
        <w:rPr>
          <w:rFonts w:asciiTheme="minorHAnsi" w:hAnsiTheme="minorHAnsi"/>
        </w:rPr>
        <w:t>n18</w:t>
      </w:r>
      <w:proofErr w:type="gramEnd"/>
      <w:r w:rsidRPr="00403AD2">
        <w:rPr>
          <w:rFonts w:asciiTheme="minorHAnsi" w:hAnsiTheme="minorHAnsi"/>
        </w:rPr>
        <w:t xml:space="preserve"> </w:t>
      </w:r>
      <w:r w:rsidRPr="00403AD2">
        <w:rPr>
          <w:rStyle w:val="StyleUnderline"/>
          <w:rFonts w:asciiTheme="minorHAnsi" w:hAnsiTheme="minorHAnsi"/>
        </w:rPr>
        <w:lastRenderedPageBreak/>
        <w:t>Without any independent check on its authority,</w:t>
      </w:r>
      <w:r w:rsidRPr="00403AD2">
        <w:rPr>
          <w:rFonts w:asciiTheme="minorHAnsi" w:hAnsiTheme="minorHAnsi"/>
        </w:rPr>
        <w:t xml:space="preserve"> </w:t>
      </w:r>
      <w:r w:rsidRPr="00403AD2">
        <w:rPr>
          <w:rStyle w:val="StyleUnderline"/>
          <w:rFonts w:asciiTheme="minorHAnsi" w:hAnsiTheme="minorHAnsi"/>
        </w:rPr>
        <w:t xml:space="preserve">the </w:t>
      </w:r>
      <w:r w:rsidRPr="00403AD2">
        <w:rPr>
          <w:rStyle w:val="Emphasis"/>
          <w:rFonts w:asciiTheme="minorHAnsi" w:hAnsiTheme="minorHAnsi"/>
        </w:rPr>
        <w:t>Executive's internal</w:t>
      </w:r>
      <w:r w:rsidRPr="00403AD2">
        <w:rPr>
          <w:rFonts w:asciiTheme="minorHAnsi" w:hAnsiTheme="minorHAnsi"/>
        </w:rPr>
        <w:t xml:space="preserve">  [*669]  </w:t>
      </w:r>
      <w:r w:rsidRPr="00403AD2">
        <w:rPr>
          <w:rStyle w:val="Emphasis"/>
          <w:rFonts w:asciiTheme="minorHAnsi" w:hAnsiTheme="minorHAnsi"/>
        </w:rPr>
        <w:t>controls are</w:t>
      </w:r>
      <w:r w:rsidRPr="00403AD2">
        <w:rPr>
          <w:rStyle w:val="StyleUnderline"/>
          <w:rFonts w:asciiTheme="minorHAnsi" w:hAnsiTheme="minorHAnsi"/>
        </w:rPr>
        <w:t xml:space="preserve"> </w:t>
      </w:r>
      <w:r w:rsidRPr="00403AD2">
        <w:rPr>
          <w:rStyle w:val="Emphasis"/>
          <w:rFonts w:asciiTheme="minorHAnsi" w:hAnsiTheme="minorHAnsi"/>
        </w:rPr>
        <w:t>insufficient to prevent funding</w:t>
      </w:r>
      <w:r w:rsidRPr="00403AD2">
        <w:rPr>
          <w:rStyle w:val="StyleUnderline"/>
          <w:rFonts w:asciiTheme="minorHAnsi" w:hAnsiTheme="minorHAnsi"/>
        </w:rPr>
        <w:t xml:space="preserve"> units that have committed human rights abuses.</w:t>
      </w:r>
    </w:p>
    <w:p w:rsidR="000979E2" w:rsidRPr="00403AD2" w:rsidRDefault="000979E2" w:rsidP="000979E2">
      <w:pPr>
        <w:rPr>
          <w:rFonts w:asciiTheme="minorHAnsi" w:hAnsiTheme="minorHAnsi"/>
        </w:rPr>
      </w:pPr>
      <w:r w:rsidRPr="00403AD2">
        <w:rPr>
          <w:rFonts w:asciiTheme="minorHAnsi" w:hAnsiTheme="minorHAnsi"/>
        </w:rPr>
        <w:t xml:space="preserve">This </w:t>
      </w:r>
      <w:r w:rsidRPr="00403AD2">
        <w:rPr>
          <w:rStyle w:val="Emphasis"/>
          <w:rFonts w:asciiTheme="minorHAnsi" w:hAnsiTheme="minorHAnsi"/>
        </w:rPr>
        <w:t>Executive control has very real consequences</w:t>
      </w:r>
      <w:r w:rsidRPr="00403AD2">
        <w:rPr>
          <w:rStyle w:val="StyleUnderline"/>
          <w:rFonts w:asciiTheme="minorHAnsi" w:hAnsiTheme="minorHAnsi"/>
        </w:rPr>
        <w:t xml:space="preserve"> for people around the globe</w:t>
      </w:r>
      <w:r w:rsidRPr="00403AD2">
        <w:rPr>
          <w:rFonts w:asciiTheme="minorHAnsi" w:hAnsiTheme="minorHAnsi"/>
        </w:rPr>
        <w:t xml:space="preserve">. For Fiscal Year (FY) 2012, the </w:t>
      </w:r>
      <w:r w:rsidRPr="00403AD2">
        <w:rPr>
          <w:rStyle w:val="StyleUnderline"/>
          <w:rFonts w:asciiTheme="minorHAnsi" w:hAnsiTheme="minorHAnsi"/>
        </w:rPr>
        <w:t>Obama</w:t>
      </w:r>
      <w:r w:rsidRPr="00403AD2">
        <w:rPr>
          <w:rFonts w:asciiTheme="minorHAnsi" w:hAnsiTheme="minorHAnsi"/>
        </w:rPr>
        <w:t xml:space="preserve"> Administration </w:t>
      </w:r>
      <w:r w:rsidRPr="00403AD2">
        <w:rPr>
          <w:rStyle w:val="StyleUnderline"/>
          <w:rFonts w:asciiTheme="minorHAnsi" w:hAnsiTheme="minorHAnsi"/>
        </w:rPr>
        <w:t>requested $ 12.8 billion for military aid to Afghanistan</w:t>
      </w:r>
      <w:r w:rsidRPr="00403AD2">
        <w:rPr>
          <w:rFonts w:asciiTheme="minorHAnsi" w:hAnsiTheme="minorHAnsi"/>
        </w:rPr>
        <w:t xml:space="preserve">. </w:t>
      </w:r>
      <w:proofErr w:type="gramStart"/>
      <w:r w:rsidRPr="00403AD2">
        <w:rPr>
          <w:rFonts w:asciiTheme="minorHAnsi" w:hAnsiTheme="minorHAnsi"/>
        </w:rPr>
        <w:t>n19</w:t>
      </w:r>
      <w:proofErr w:type="gramEnd"/>
      <w:r w:rsidRPr="00403AD2">
        <w:rPr>
          <w:rFonts w:asciiTheme="minorHAnsi" w:hAnsiTheme="minorHAnsi"/>
        </w:rPr>
        <w:t xml:space="preserve"> In addition to Afghanistan, in 2012 </w:t>
      </w:r>
      <w:r w:rsidRPr="00403AD2">
        <w:rPr>
          <w:rStyle w:val="StyleUnderline"/>
          <w:rFonts w:asciiTheme="minorHAnsi" w:hAnsiTheme="minorHAnsi"/>
        </w:rPr>
        <w:t>the United States plans to supply $ 3 billion in</w:t>
      </w:r>
      <w:r w:rsidRPr="00403AD2">
        <w:rPr>
          <w:rFonts w:asciiTheme="minorHAnsi" w:hAnsiTheme="minorHAnsi"/>
        </w:rPr>
        <w:t xml:space="preserve"> Foreign Military Financing (</w:t>
      </w:r>
      <w:r w:rsidRPr="00403AD2">
        <w:rPr>
          <w:rStyle w:val="StyleUnderline"/>
          <w:rFonts w:asciiTheme="minorHAnsi" w:hAnsiTheme="minorHAnsi"/>
        </w:rPr>
        <w:t xml:space="preserve">FMF) to </w:t>
      </w:r>
      <w:r w:rsidRPr="00403AD2">
        <w:rPr>
          <w:rFonts w:asciiTheme="minorHAnsi" w:hAnsiTheme="minorHAnsi"/>
        </w:rPr>
        <w:t xml:space="preserve">the government of </w:t>
      </w:r>
      <w:r w:rsidRPr="00403AD2">
        <w:rPr>
          <w:rStyle w:val="StyleUnderline"/>
          <w:rFonts w:asciiTheme="minorHAnsi" w:hAnsiTheme="minorHAnsi"/>
        </w:rPr>
        <w:t>Israel</w:t>
      </w:r>
      <w:r w:rsidRPr="00403AD2">
        <w:rPr>
          <w:rFonts w:asciiTheme="minorHAnsi" w:hAnsiTheme="minorHAnsi"/>
        </w:rPr>
        <w:t xml:space="preserve">, n20 $ </w:t>
      </w:r>
      <w:r w:rsidRPr="00403AD2">
        <w:rPr>
          <w:rStyle w:val="StyleUnderline"/>
          <w:rFonts w:asciiTheme="minorHAnsi" w:hAnsiTheme="minorHAnsi"/>
        </w:rPr>
        <w:t>1.3 billion to Egypt</w:t>
      </w:r>
      <w:r w:rsidRPr="00403AD2">
        <w:rPr>
          <w:rFonts w:asciiTheme="minorHAnsi" w:hAnsiTheme="minorHAnsi"/>
        </w:rPr>
        <w:t xml:space="preserve">, n21 $ </w:t>
      </w:r>
      <w:r w:rsidRPr="00403AD2">
        <w:rPr>
          <w:rStyle w:val="StyleUnderline"/>
          <w:rFonts w:asciiTheme="minorHAnsi" w:hAnsiTheme="minorHAnsi"/>
        </w:rPr>
        <w:t>350 million to Pakistan, n22 $ 44 million to Colombia, n23 $ 20 million to Indonesia, n24 and $ 15 million to the Philippines</w:t>
      </w:r>
      <w:r w:rsidRPr="00403AD2">
        <w:rPr>
          <w:rFonts w:asciiTheme="minorHAnsi" w:hAnsiTheme="minorHAnsi"/>
        </w:rPr>
        <w:t xml:space="preserve">. </w:t>
      </w:r>
      <w:proofErr w:type="gramStart"/>
      <w:r w:rsidRPr="00403AD2">
        <w:rPr>
          <w:rFonts w:asciiTheme="minorHAnsi" w:hAnsiTheme="minorHAnsi"/>
        </w:rPr>
        <w:t>n25</w:t>
      </w:r>
      <w:proofErr w:type="gramEnd"/>
      <w:r w:rsidRPr="00403AD2">
        <w:rPr>
          <w:rFonts w:asciiTheme="minorHAnsi" w:hAnsiTheme="minorHAnsi"/>
        </w:rPr>
        <w:t xml:space="preserve"> </w:t>
      </w:r>
      <w:r w:rsidRPr="00403AD2">
        <w:rPr>
          <w:rStyle w:val="StyleUnderline"/>
          <w:rFonts w:asciiTheme="minorHAnsi" w:hAnsiTheme="minorHAnsi"/>
        </w:rPr>
        <w:t xml:space="preserve">All of these governments are accused of </w:t>
      </w:r>
      <w:r w:rsidRPr="00403AD2">
        <w:rPr>
          <w:rStyle w:val="Emphasis"/>
          <w:rFonts w:asciiTheme="minorHAnsi" w:hAnsiTheme="minorHAnsi"/>
        </w:rPr>
        <w:t>widespread human rights violations</w:t>
      </w:r>
      <w:r w:rsidRPr="00403AD2">
        <w:rPr>
          <w:rFonts w:asciiTheme="minorHAnsi" w:hAnsiTheme="minorHAnsi"/>
        </w:rPr>
        <w:t xml:space="preserve">. </w:t>
      </w:r>
      <w:proofErr w:type="gramStart"/>
      <w:r w:rsidRPr="00403AD2">
        <w:rPr>
          <w:rFonts w:asciiTheme="minorHAnsi" w:hAnsiTheme="minorHAnsi"/>
        </w:rPr>
        <w:t>n26</w:t>
      </w:r>
      <w:proofErr w:type="gramEnd"/>
      <w:r w:rsidRPr="00403AD2">
        <w:rPr>
          <w:rFonts w:asciiTheme="minorHAnsi" w:hAnsiTheme="minorHAnsi"/>
        </w:rPr>
        <w:t xml:space="preserve"> While it is certainly not true that all beneficiaries of U.S. military aid commit human rights violations, that </w:t>
      </w:r>
      <w:r w:rsidRPr="00403AD2">
        <w:rPr>
          <w:rStyle w:val="StyleUnderline"/>
          <w:rFonts w:asciiTheme="minorHAnsi" w:hAnsiTheme="minorHAnsi"/>
        </w:rPr>
        <w:t>distinction is likely lost on the civilians who suffer the consequences</w:t>
      </w:r>
      <w:r w:rsidRPr="00403AD2">
        <w:rPr>
          <w:rFonts w:asciiTheme="minorHAnsi" w:hAnsiTheme="minorHAnsi"/>
        </w:rPr>
        <w:t>.</w:t>
      </w:r>
    </w:p>
    <w:p w:rsidR="000979E2" w:rsidRPr="00403AD2" w:rsidRDefault="000979E2" w:rsidP="000979E2">
      <w:pPr>
        <w:rPr>
          <w:rStyle w:val="StyleUnderline"/>
          <w:rFonts w:asciiTheme="minorHAnsi" w:hAnsiTheme="minorHAnsi"/>
        </w:rPr>
      </w:pPr>
      <w:r w:rsidRPr="00403AD2">
        <w:rPr>
          <w:rFonts w:asciiTheme="minorHAnsi" w:hAnsiTheme="minorHAnsi"/>
        </w:rPr>
        <w:t xml:space="preserve">In 1997, Senator Patrick Leahy introduced two laws, known as </w:t>
      </w:r>
      <w:r w:rsidRPr="00403AD2">
        <w:rPr>
          <w:rStyle w:val="StyleUnderline"/>
          <w:rFonts w:asciiTheme="minorHAnsi" w:hAnsiTheme="minorHAnsi"/>
        </w:rPr>
        <w:t>the "Leahy Law"</w:t>
      </w:r>
      <w:r w:rsidRPr="00403AD2">
        <w:rPr>
          <w:rFonts w:asciiTheme="minorHAnsi" w:hAnsiTheme="minorHAnsi"/>
        </w:rPr>
        <w:t xml:space="preserve"> or the "Leahy Amendment," (the law), which he </w:t>
      </w:r>
      <w:r w:rsidRPr="000606B1">
        <w:rPr>
          <w:rStyle w:val="Emphasis"/>
        </w:rPr>
        <w:t>envisioned as "an essential tool for protecting human rights</w:t>
      </w:r>
      <w:r w:rsidRPr="00403AD2">
        <w:rPr>
          <w:rFonts w:asciiTheme="minorHAnsi" w:hAnsiTheme="minorHAnsi"/>
        </w:rPr>
        <w:t xml:space="preserve">." n27 The Leahy Law places conditions on the dissemination of U.S. military aid to countries accused of human rights violations. n28 Though the U.S. Department of State has used the law to prevent some aid from being distributed to units in Colombia, Indonesia, and Pakistan, n29 this Note will show that </w:t>
      </w:r>
      <w:r w:rsidRPr="00403AD2">
        <w:rPr>
          <w:rStyle w:val="StyleUnderline"/>
          <w:rFonts w:asciiTheme="minorHAnsi" w:hAnsiTheme="minorHAnsi"/>
        </w:rPr>
        <w:t>the law's construction and inherent difficulties in policing military sales have rendered it almost</w:t>
      </w:r>
      <w:r w:rsidRPr="00403AD2">
        <w:rPr>
          <w:rFonts w:asciiTheme="minorHAnsi" w:hAnsiTheme="minorHAnsi"/>
        </w:rPr>
        <w:t xml:space="preserve"> </w:t>
      </w:r>
      <w:r w:rsidRPr="00403AD2">
        <w:rPr>
          <w:rStyle w:val="Emphasis"/>
          <w:rFonts w:asciiTheme="minorHAnsi" w:hAnsiTheme="minorHAnsi"/>
        </w:rPr>
        <w:t>completely ineffective</w:t>
      </w:r>
      <w:r w:rsidRPr="00403AD2">
        <w:rPr>
          <w:rFonts w:asciiTheme="minorHAnsi" w:hAnsiTheme="minorHAnsi"/>
        </w:rPr>
        <w:t xml:space="preserve"> </w:t>
      </w:r>
      <w:r w:rsidRPr="00403AD2">
        <w:rPr>
          <w:rStyle w:val="StyleUnderline"/>
          <w:rFonts w:asciiTheme="minorHAnsi" w:hAnsiTheme="minorHAnsi"/>
        </w:rPr>
        <w:t>in preventing the human rights violations</w:t>
      </w:r>
      <w:r w:rsidRPr="00403AD2">
        <w:rPr>
          <w:rFonts w:asciiTheme="minorHAnsi" w:hAnsiTheme="minorHAnsi"/>
        </w:rPr>
        <w:t xml:space="preserve"> it  [*670]  was introduced to combat. Instead, </w:t>
      </w:r>
      <w:r w:rsidRPr="00403AD2">
        <w:rPr>
          <w:rStyle w:val="StyleUnderline"/>
          <w:rFonts w:asciiTheme="minorHAnsi" w:hAnsiTheme="minorHAnsi"/>
        </w:rPr>
        <w:t xml:space="preserve">the law succeeds in </w:t>
      </w:r>
      <w:r w:rsidRPr="00403AD2">
        <w:rPr>
          <w:rStyle w:val="Emphasis"/>
          <w:rFonts w:asciiTheme="minorHAnsi" w:hAnsiTheme="minorHAnsi"/>
        </w:rPr>
        <w:t>only partly distancing the United States</w:t>
      </w:r>
      <w:r w:rsidRPr="00403AD2">
        <w:rPr>
          <w:rFonts w:asciiTheme="minorHAnsi" w:hAnsiTheme="minorHAnsi"/>
        </w:rPr>
        <w:t xml:space="preserve"> </w:t>
      </w:r>
      <w:r w:rsidRPr="00403AD2">
        <w:rPr>
          <w:rStyle w:val="StyleUnderline"/>
          <w:rFonts w:asciiTheme="minorHAnsi" w:hAnsiTheme="minorHAnsi"/>
        </w:rPr>
        <w:t>from</w:t>
      </w:r>
      <w:r w:rsidRPr="00403AD2">
        <w:rPr>
          <w:rFonts w:asciiTheme="minorHAnsi" w:hAnsiTheme="minorHAnsi"/>
        </w:rPr>
        <w:t xml:space="preserve"> its </w:t>
      </w:r>
      <w:r w:rsidRPr="00403AD2">
        <w:rPr>
          <w:rStyle w:val="StyleUnderline"/>
          <w:rFonts w:asciiTheme="minorHAnsi" w:hAnsiTheme="minorHAnsi"/>
        </w:rPr>
        <w:t>allies' human rights abuses.</w:t>
      </w:r>
    </w:p>
    <w:p w:rsidR="000979E2" w:rsidRPr="00403AD2" w:rsidRDefault="000979E2" w:rsidP="000979E2">
      <w:pPr>
        <w:rPr>
          <w:rFonts w:asciiTheme="minorHAnsi" w:hAnsiTheme="minorHAnsi"/>
        </w:rPr>
      </w:pPr>
      <w:r w:rsidRPr="00403AD2">
        <w:rPr>
          <w:rFonts w:asciiTheme="minorHAnsi" w:hAnsiTheme="minorHAnsi"/>
        </w:rPr>
        <w:t xml:space="preserve">This Note accepts as part of its premise that the goals of the Leahy Law - protecting people from human rights violations or, at the very least, disassociating the United States from those human rights violations elsewhere in the world - are valid. To illustrate how the Leahy Law fails to achieve its goal, this Note outlines the procedure and mechanisms for U.S. foreign military aid and the Leahy Law's enforcement mechanisms. Next, it details Afghanistan, the Philippines, and Colombia as examples of regimes whose militaries routinely commit human rights abuses as documented by the State Department and international non-governmental organizations (NGOs). It then outlines four factors that prevent the Leahy Law from succeeding in preventing human rights violations: the statutory distinction between the two laws; the narrow definition of "unit"; the difficulty in tracking aid; and the fact that arms, and to a lesser extent training, are fungible commodities. This Note places the failure to enforce the Leahy Law into a constitutional framework and on a continuum with other examples of Executive power pushing back against congressional regulation of foreign policy, a pushback described in a 1988 article by Harold Koh. </w:t>
      </w:r>
      <w:proofErr w:type="gramStart"/>
      <w:r w:rsidRPr="00403AD2">
        <w:rPr>
          <w:rFonts w:asciiTheme="minorHAnsi" w:hAnsiTheme="minorHAnsi"/>
        </w:rPr>
        <w:t>n30</w:t>
      </w:r>
      <w:proofErr w:type="gramEnd"/>
      <w:r w:rsidRPr="00403AD2">
        <w:rPr>
          <w:rFonts w:asciiTheme="minorHAnsi" w:hAnsiTheme="minorHAnsi"/>
        </w:rPr>
        <w:t xml:space="preserve"> This Note concludes by suggesting that </w:t>
      </w:r>
      <w:r w:rsidRPr="00403AD2">
        <w:rPr>
          <w:rStyle w:val="StyleUnderline"/>
          <w:rFonts w:asciiTheme="minorHAnsi" w:hAnsiTheme="minorHAnsi"/>
        </w:rPr>
        <w:t>because judicial oversight and enforcement are unlikely</w:t>
      </w:r>
      <w:r w:rsidRPr="00403AD2">
        <w:rPr>
          <w:rFonts w:asciiTheme="minorHAnsi" w:hAnsiTheme="minorHAnsi"/>
        </w:rPr>
        <w:t xml:space="preserve">, in order to be effective </w:t>
      </w:r>
      <w:r w:rsidRPr="00403AD2">
        <w:rPr>
          <w:rStyle w:val="StyleUnderline"/>
          <w:rFonts w:asciiTheme="minorHAnsi" w:hAnsiTheme="minorHAnsi"/>
        </w:rPr>
        <w:t xml:space="preserve">the law must be re-written to make </w:t>
      </w:r>
      <w:r w:rsidRPr="00403AD2">
        <w:rPr>
          <w:rStyle w:val="Emphasis"/>
          <w:rFonts w:asciiTheme="minorHAnsi" w:hAnsiTheme="minorHAnsi"/>
        </w:rPr>
        <w:t>larger segments of foreign militaries ineligible</w:t>
      </w:r>
      <w:r w:rsidRPr="00403AD2">
        <w:rPr>
          <w:rStyle w:val="StyleUnderline"/>
          <w:rFonts w:asciiTheme="minorHAnsi" w:hAnsiTheme="minorHAnsi"/>
        </w:rPr>
        <w:t xml:space="preserve"> for funding or</w:t>
      </w:r>
      <w:r w:rsidRPr="00403AD2">
        <w:rPr>
          <w:rFonts w:asciiTheme="minorHAnsi" w:hAnsiTheme="minorHAnsi"/>
        </w:rPr>
        <w:t xml:space="preserve"> to </w:t>
      </w:r>
      <w:r w:rsidRPr="00403AD2">
        <w:rPr>
          <w:rStyle w:val="Emphasis"/>
          <w:rFonts w:asciiTheme="minorHAnsi" w:hAnsiTheme="minorHAnsi"/>
        </w:rPr>
        <w:t>categorically deny funding</w:t>
      </w:r>
      <w:r w:rsidRPr="00403AD2">
        <w:rPr>
          <w:rStyle w:val="StyleUnderline"/>
          <w:rFonts w:asciiTheme="minorHAnsi" w:hAnsiTheme="minorHAnsi"/>
        </w:rPr>
        <w:t xml:space="preserve"> to countries whose militaries have been accused of human rights violations</w:t>
      </w:r>
      <w:r w:rsidRPr="00403AD2">
        <w:rPr>
          <w:rFonts w:asciiTheme="minorHAnsi" w:hAnsiTheme="minorHAnsi"/>
        </w:rPr>
        <w:t>.</w:t>
      </w:r>
    </w:p>
    <w:p w:rsidR="000979E2" w:rsidRDefault="000979E2" w:rsidP="000979E2">
      <w:pPr>
        <w:rPr>
          <w:rFonts w:asciiTheme="minorHAnsi" w:hAnsiTheme="minorHAnsi"/>
        </w:rPr>
      </w:pPr>
    </w:p>
    <w:p w:rsidR="00D363D9" w:rsidRPr="007D66A3" w:rsidRDefault="00D363D9" w:rsidP="00D363D9">
      <w:pPr>
        <w:pStyle w:val="Heading4"/>
      </w:pPr>
      <w:r>
        <w:t>The plan allo</w:t>
      </w:r>
      <w:r w:rsidR="00A149B9">
        <w:t xml:space="preserve">ws the US allies to be held </w:t>
      </w:r>
      <w:r w:rsidRPr="007D66A3">
        <w:t xml:space="preserve">accountable for their human rights actions --- provides better leverage </w:t>
      </w:r>
    </w:p>
    <w:p w:rsidR="00D363D9" w:rsidRDefault="00D363D9" w:rsidP="00D363D9">
      <w:r w:rsidRPr="00F0647D">
        <w:rPr>
          <w:rStyle w:val="Style13ptBold"/>
        </w:rPr>
        <w:t>Hunter-Bowman, 17</w:t>
      </w:r>
      <w:r>
        <w:t xml:space="preserve">--J.D. Candidate, Valparaiso University Law School (Jess, “TO THE PEOPLE: ENHANCING LEAHY LAW HUMAN RIGHTS ENFORCEMENT THROUGH A PRIVATE CAUSE OF ACTION”, Valparaiso University Law Review, </w:t>
      </w:r>
      <w:proofErr w:type="gramStart"/>
      <w:r>
        <w:t>Fall</w:t>
      </w:r>
      <w:proofErr w:type="gramEnd"/>
      <w:r>
        <w:t xml:space="preserve"> 2016, Heinonline)//MJ</w:t>
      </w:r>
    </w:p>
    <w:p w:rsidR="00D363D9" w:rsidRDefault="00D363D9" w:rsidP="00D363D9">
      <w:r>
        <w:lastRenderedPageBreak/>
        <w:t>V. CONCLUSION</w:t>
      </w:r>
    </w:p>
    <w:p w:rsidR="00D363D9" w:rsidRPr="009C2EE2" w:rsidRDefault="00D363D9" w:rsidP="00D363D9">
      <w:pPr>
        <w:rPr>
          <w:rStyle w:val="StyleUnderline"/>
        </w:rPr>
      </w:pPr>
      <w:r>
        <w:t xml:space="preserve">Leahy has significantly outperformed its predecessor, § 2304, in withholding U.S. security assistance to human rights abusers. </w:t>
      </w:r>
      <w:r w:rsidRPr="004F3712">
        <w:t xml:space="preserve">However, </w:t>
      </w:r>
      <w:r w:rsidRPr="005F0B75">
        <w:rPr>
          <w:rStyle w:val="StyleUnderline"/>
        </w:rPr>
        <w:t>the State</w:t>
      </w:r>
      <w:r w:rsidRPr="009C2EE2">
        <w:rPr>
          <w:rStyle w:val="StyleUnderline"/>
        </w:rPr>
        <w:t xml:space="preserve"> Department has failed to fully enforce Leahy. Enforcement gaps have allowed foreign security forces accused of gross violations of human rights access to U.S. security assistance, including the Colombian brigade responsible for the San José de Apartadó massacre.</w:t>
      </w:r>
    </w:p>
    <w:p w:rsidR="00D363D9" w:rsidRPr="009C2EE2" w:rsidRDefault="00D363D9" w:rsidP="00D363D9">
      <w:pPr>
        <w:rPr>
          <w:rStyle w:val="StyleUnderline"/>
        </w:rPr>
      </w:pPr>
      <w:r>
        <w:t xml:space="preserve">Amendments aimed at perfecting Leahy have provided measureable improvements in enforcement and aggressive congressional oversight has provided a corrective for enforcement gaps. </w:t>
      </w:r>
      <w:r w:rsidRPr="009C2EE2">
        <w:rPr>
          <w:rStyle w:val="StyleUnderline"/>
        </w:rPr>
        <w:t>However, amendments to Leahy’s procedures cannot eliminate all risk of enforcement gaps and adhoc congressional oversight is not an effective solution. For victims of abusive security forces and taxpayers concerned with seeing lethal U.S. security assistance in the hands of abusive militaries, the stakes are simply too high to rely exclusively on the State Department for Leahy enforcement.</w:t>
      </w:r>
    </w:p>
    <w:p w:rsidR="00D363D9" w:rsidRPr="009C2EE2" w:rsidRDefault="00D363D9" w:rsidP="00D363D9">
      <w:pPr>
        <w:rPr>
          <w:rStyle w:val="StyleUnderline"/>
        </w:rPr>
      </w:pPr>
      <w:r>
        <w:t xml:space="preserve">By incorporating a private cause of action to enforce Leahy to the remedies already available to human rights victims under the TVPA, Congress could empower victims and democratize Leahy oversight. Imagine the outcome if the victims of the San José de Apartadó massacre had been able to file suit in a U.S. court to enjoin U.S. security assistance to the Seventeenth Brigade. </w:t>
      </w:r>
      <w:r w:rsidRPr="009C2EE2">
        <w:rPr>
          <w:rStyle w:val="StyleUnderline"/>
        </w:rPr>
        <w:t xml:space="preserve">The power of a private cause of action in the hands of the victims may have spared the U.S. government the embarrassment of funding a Colombian army unit that brutally massacred eight civilians, including three children. More importantly, it could have pressured the Colombian government to more swiftly bring the perpetrators to justice. The amendment proposed herein would have opened the doors of federal courts to human rights victims to assist the government in barring U.S. security assistance to foreign forces responsible for gross human rights violations. </w:t>
      </w:r>
    </w:p>
    <w:p w:rsidR="00D363D9" w:rsidRPr="00300993" w:rsidRDefault="00D363D9" w:rsidP="00D363D9"/>
    <w:p w:rsidR="00D363D9" w:rsidRDefault="00D363D9" w:rsidP="00D363D9">
      <w:pPr>
        <w:pStyle w:val="Heading4"/>
      </w:pPr>
      <w:r>
        <w:t>Private cause of action fixes enforcement problems</w:t>
      </w:r>
    </w:p>
    <w:p w:rsidR="00D363D9" w:rsidRPr="00355455" w:rsidRDefault="00D363D9" w:rsidP="00D363D9">
      <w:r w:rsidRPr="00F0647D">
        <w:rPr>
          <w:rStyle w:val="Style13ptBold"/>
        </w:rPr>
        <w:t>Hunter-Bowman, 17</w:t>
      </w:r>
      <w:r>
        <w:t xml:space="preserve">--J.D. Candidate, Valparaiso University Law School (Jess, “TO THE PEOPLE: ENHANCING LEAHY LAW HUMAN RIGHTS ENFORCEMENT THROUGH A PRIVATE CAUSE OF ACTION”, Valparaiso University Law Review, </w:t>
      </w:r>
      <w:proofErr w:type="gramStart"/>
      <w:r>
        <w:t>Fall</w:t>
      </w:r>
      <w:proofErr w:type="gramEnd"/>
      <w:r>
        <w:t xml:space="preserve"> 2016, Heinonline)//MJ</w:t>
      </w:r>
    </w:p>
    <w:p w:rsidR="00D363D9" w:rsidRDefault="00D363D9" w:rsidP="00D363D9">
      <w:r>
        <w:rPr>
          <w:rStyle w:val="StyleUnderline"/>
        </w:rPr>
        <w:t>&lt;</w:t>
      </w:r>
      <w:r w:rsidRPr="00A44BFF">
        <w:rPr>
          <w:rStyle w:val="StyleUnderline"/>
        </w:rPr>
        <w:t>Broadening Leahy enforcement beyond the narrow confines of the State Department, where non-human rights considerations may corrupt the process, would provide a correction for some of these enforcement problems.</w:t>
      </w:r>
      <w:r w:rsidRPr="00A44BFF">
        <w:t>124</w:t>
      </w:r>
      <w:r w:rsidRPr="00A44BFF">
        <w:rPr>
          <w:rStyle w:val="Emphasis"/>
        </w:rPr>
        <w:t xml:space="preserve"> A private cause of action</w:t>
      </w:r>
      <w:r w:rsidRPr="00A44BFF">
        <w:rPr>
          <w:rStyle w:val="StyleUnderline"/>
        </w:rPr>
        <w:t xml:space="preserve"> to enjoin the State Department to enforce Leahy </w:t>
      </w:r>
      <w:r w:rsidRPr="00A44BFF">
        <w:rPr>
          <w:rStyle w:val="Emphasis"/>
        </w:rPr>
        <w:t>would significantly reduce the risk of weak Leahy enforcement while empowering human rights victims</w:t>
      </w:r>
      <w:r>
        <w:t xml:space="preserve">.12 </w:t>
      </w:r>
      <w:r w:rsidRPr="00935D66">
        <w:t>Absent a private cause of action, Leahy has relied on strong congressional oversight and transparent reporting on Leahy vetting decisions to pressure the State Department to robustly enforce existing Leahy Law mechanisms. 126</w:t>
      </w:r>
    </w:p>
    <w:p w:rsidR="00D363D9" w:rsidRDefault="00D363D9" w:rsidP="00D363D9">
      <w:pPr>
        <w:pStyle w:val="Heading4"/>
      </w:pPr>
      <w:r>
        <w:t xml:space="preserve">Private Cause of Action makes Leahy enforceable </w:t>
      </w:r>
    </w:p>
    <w:p w:rsidR="00D363D9" w:rsidRPr="00ED0C51" w:rsidRDefault="00D363D9" w:rsidP="00D363D9">
      <w:r w:rsidRPr="00F0647D">
        <w:rPr>
          <w:rStyle w:val="Style13ptBold"/>
        </w:rPr>
        <w:t>Hunter-Bowman, 17</w:t>
      </w:r>
      <w:r>
        <w:t xml:space="preserve">--J.D. Candidate, Valparaiso University Law School (Jess, “TO THE PEOPLE: ENHANCING LEAHY LAW HUMAN RIGHTS ENFORCEMENT THROUGH A PRIVATE CAUSE OF ACTION”, Valparaiso University Law Review, </w:t>
      </w:r>
      <w:proofErr w:type="gramStart"/>
      <w:r>
        <w:t>Fall</w:t>
      </w:r>
      <w:proofErr w:type="gramEnd"/>
      <w:r>
        <w:t xml:space="preserve"> 2016, Heinonline)//MJ</w:t>
      </w:r>
    </w:p>
    <w:p w:rsidR="00D363D9" w:rsidRPr="00A6353C" w:rsidRDefault="00D363D9" w:rsidP="00D363D9">
      <w:r w:rsidRPr="00A6353C">
        <w:t>IV. CONTRIBUTION</w:t>
      </w:r>
    </w:p>
    <w:p w:rsidR="00D363D9" w:rsidRPr="00A6353C" w:rsidRDefault="00D363D9" w:rsidP="00D363D9">
      <w:r w:rsidRPr="0042773B">
        <w:rPr>
          <w:rStyle w:val="StyleUnderline"/>
        </w:rPr>
        <w:lastRenderedPageBreak/>
        <w:t>Leahy’s purpose, the ad-hoc nature of congressional oversight, and the lack of available judicial review requires congressional action to remedy the statutory deficiencies described in this</w:t>
      </w:r>
      <w:r w:rsidRPr="00A6353C">
        <w:t xml:space="preserve"> Note</w:t>
      </w:r>
      <w:r w:rsidRPr="0042773B">
        <w:rPr>
          <w:rStyle w:val="StyleUnderline"/>
        </w:rPr>
        <w:t>. A private cause of action would eliminate the judicial barriers to Leahy enforcement in federal courts and democratize Leahy enforcement by allowing victims to enjoin further security assistance to the perpetrators who committed the violations until effective steps are taken to punish them</w:t>
      </w:r>
      <w:r w:rsidRPr="00A6353C">
        <w:t xml:space="preserve">.163 Such a cause of action should be enacted as part of the TVPA because it would complement and enhance the remedy provided by the TVPA to the victims of human rights abuses. </w:t>
      </w:r>
      <w:r w:rsidRPr="00CD30B4">
        <w:rPr>
          <w:rStyle w:val="StyleUnderline"/>
        </w:rPr>
        <w:t>The cause of action would also further the goals of Leahy by providing a backstop to ensure that no security assistance is provided to human rights abusers even when the State Department declines to enforce Leahy due to a conflict of interest with the national security or foreign policy priorities.</w:t>
      </w:r>
      <w:r w:rsidRPr="00A6353C">
        <w:t>164 Congress should enact a private cause of action to enforce Leahy as an amendment to the TVPA to underscore that the measure is a complement to the remedies currently available to human rights victims under U.S. law.</w:t>
      </w:r>
    </w:p>
    <w:p w:rsidR="00D363D9" w:rsidRDefault="00D363D9" w:rsidP="00D363D9">
      <w:r w:rsidRPr="00634B83">
        <w:rPr>
          <w:rStyle w:val="StyleUnderline"/>
        </w:rPr>
        <w:t>This Note proposes a simple, yet powerful, amendment to the TVPA to create a private cause of action to enjoin the State Department to enforce Leahy that would significantly enhance the statute’s effectiveness.</w:t>
      </w:r>
      <w:r w:rsidRPr="00A6353C">
        <w:t xml:space="preserve"> This amendment complements the existing private cause of action already available under the TVPA while adding a powerful tool for human rights victims to further the goals of Leahy: barring U.S. security assistance to human rights abusers and promoting accountability for human rights abuses. First, Part IV.A proposes an amendment to the TVPA to incorporate a private cause of action to enforce Leahy.165 Next, Part IV.B provides commentary on the proposed amendment and addresses possible counterarguments.166</w:t>
      </w:r>
    </w:p>
    <w:p w:rsidR="00D363D9" w:rsidRPr="004C7E99" w:rsidRDefault="00D363D9" w:rsidP="00D363D9">
      <w:pPr>
        <w:pStyle w:val="Heading4"/>
      </w:pPr>
      <w:r>
        <w:t>Only Private cause of action can make Leahy enforceable</w:t>
      </w:r>
    </w:p>
    <w:p w:rsidR="00D363D9" w:rsidRDefault="00D363D9" w:rsidP="00D363D9">
      <w:r w:rsidRPr="00F0647D">
        <w:rPr>
          <w:rStyle w:val="Style13ptBold"/>
        </w:rPr>
        <w:t>Hunter-Bowman, 17</w:t>
      </w:r>
      <w:r>
        <w:t xml:space="preserve">--J.D. Candidate, Valparaiso University Law School (Jess, “TO THE PEOPLE: ENHANCING LEAHY LAW HUMAN RIGHTS ENFORCEMENT THROUGH A PRIVATE CAUSE OF ACTION”, Valparaiso University Law Review, </w:t>
      </w:r>
      <w:proofErr w:type="gramStart"/>
      <w:r>
        <w:t>Fall</w:t>
      </w:r>
      <w:proofErr w:type="gramEnd"/>
      <w:r>
        <w:t xml:space="preserve"> 2016, Heinonline)//MJ</w:t>
      </w:r>
    </w:p>
    <w:p w:rsidR="00D363D9" w:rsidRDefault="00D363D9" w:rsidP="00D363D9">
      <w:r>
        <w:t>Judicial Enforcement of Leahy</w:t>
      </w:r>
    </w:p>
    <w:p w:rsidR="00D363D9" w:rsidRDefault="00D363D9" w:rsidP="00D363D9">
      <w:r w:rsidRPr="00B20800">
        <w:rPr>
          <w:rStyle w:val="StyleUnderline"/>
        </w:rPr>
        <w:t xml:space="preserve">An analysis of relevant case law indicates that, </w:t>
      </w:r>
      <w:r w:rsidRPr="00B20800">
        <w:rPr>
          <w:rStyle w:val="Emphasis"/>
        </w:rPr>
        <w:t>absent congressional action to create a private cause of action for enforcement, judicial enforcement of human rights</w:t>
      </w:r>
      <w:r w:rsidRPr="00B20800">
        <w:rPr>
          <w:rStyle w:val="StyleUnderline"/>
        </w:rPr>
        <w:t xml:space="preserve"> conditions on foreign military assistance </w:t>
      </w:r>
      <w:r w:rsidRPr="00B20800">
        <w:rPr>
          <w:rStyle w:val="Emphasis"/>
        </w:rPr>
        <w:t>is improbable.</w:t>
      </w:r>
      <w:r>
        <w:t xml:space="preserve"> 145 A Central District of California case and other analogous cases demonstrate that the political question doctrine and a potential </w:t>
      </w:r>
      <w:proofErr w:type="gramStart"/>
      <w:r>
        <w:t>plaintiffs</w:t>
      </w:r>
      <w:proofErr w:type="gramEnd"/>
      <w:r>
        <w:t xml:space="preserve"> lack of standing render Leahy judicially unenforceable at this time, suggesting the need for a statutory remedy.14 6</w:t>
      </w:r>
    </w:p>
    <w:p w:rsidR="00D363D9" w:rsidRDefault="00D363D9" w:rsidP="00D363D9">
      <w:r w:rsidRPr="00B20800">
        <w:rPr>
          <w:rStyle w:val="StyleUnderline"/>
        </w:rPr>
        <w:t xml:space="preserve">Absent congressional action specifically authorizing a private cause of action to enforce Leahy, the political question doctrine would stymie any Leahy challenge. </w:t>
      </w:r>
      <w:r w:rsidRPr="004C7E99">
        <w:t>147</w:t>
      </w:r>
      <w:r w:rsidRPr="00B20800">
        <w:rPr>
          <w:rStyle w:val="StyleUnderline"/>
        </w:rPr>
        <w:t xml:space="preserve"> </w:t>
      </w:r>
      <w:r w:rsidRPr="00B20800">
        <w:rPr>
          <w:rStyle w:val="Emphasis"/>
        </w:rPr>
        <w:t>Courts are exceedingly deferential to the executive branch regarding issues of</w:t>
      </w:r>
      <w:r w:rsidRPr="00B20800">
        <w:rPr>
          <w:rStyle w:val="StyleUnderline"/>
        </w:rPr>
        <w:t xml:space="preserve"> national security, </w:t>
      </w:r>
      <w:r w:rsidRPr="00B20800">
        <w:rPr>
          <w:rStyle w:val="Emphasis"/>
        </w:rPr>
        <w:t>foreign policy, and military affairs</w:t>
      </w:r>
      <w:r w:rsidRPr="00B20800">
        <w:rPr>
          <w:rStyle w:val="StyleUnderline"/>
        </w:rPr>
        <w:t xml:space="preserve">, all of which are implicated by Leahy. </w:t>
      </w:r>
      <w:r w:rsidRPr="004C7E99">
        <w:t>148</w:t>
      </w:r>
      <w:r w:rsidRPr="00B20800">
        <w:rPr>
          <w:rStyle w:val="StyleUnderline"/>
        </w:rPr>
        <w:t xml:space="preserve"> In Abusharar v. Hagel, the </w:t>
      </w:r>
      <w:r w:rsidRPr="00B20800">
        <w:rPr>
          <w:rStyle w:val="Emphasis"/>
        </w:rPr>
        <w:t xml:space="preserve">court declared that Leahy enforcement was </w:t>
      </w:r>
      <w:r w:rsidRPr="00B20800">
        <w:rPr>
          <w:rStyle w:val="StyleUnderline"/>
        </w:rPr>
        <w:t xml:space="preserve">a "quintessential political question" and held that "the decision to provide military support to a foreign nation" is </w:t>
      </w:r>
      <w:r w:rsidRPr="00B20800">
        <w:rPr>
          <w:rStyle w:val="Emphasis"/>
        </w:rPr>
        <w:t>not subject to the jurisdiction of the court</w:t>
      </w:r>
      <w:r w:rsidRPr="00B20800">
        <w:rPr>
          <w:rStyle w:val="StyleUnderline"/>
        </w:rPr>
        <w:t>.</w:t>
      </w:r>
      <w:r>
        <w:t>1 4 9 The predictable result in Abusharar would be the outcome in any judicial action to enforce Leahy; absent congressional action to expressly authorize judicial action, Leahy enforcement in U.S. courts is foreclosed by the political question doctrine. 150</w:t>
      </w:r>
    </w:p>
    <w:p w:rsidR="00D363D9" w:rsidRPr="004C7E99" w:rsidRDefault="00D363D9" w:rsidP="00D363D9">
      <w:r w:rsidRPr="00B20800">
        <w:rPr>
          <w:rStyle w:val="StyleUnderline"/>
        </w:rPr>
        <w:t>Without a congressionally authorized private cause of action, any suit by a plaintiff seeking judicial enforcement of Leahy would be dismissed due to a lack of standing.</w:t>
      </w:r>
      <w:r w:rsidRPr="004C7E99">
        <w:t>5 1</w:t>
      </w:r>
      <w:r w:rsidRPr="00B20800">
        <w:rPr>
          <w:rStyle w:val="StyleUnderline"/>
        </w:rPr>
        <w:t xml:space="preserve"> </w:t>
      </w:r>
      <w:r w:rsidRPr="00B20800">
        <w:rPr>
          <w:rStyle w:val="Emphasis"/>
        </w:rPr>
        <w:t xml:space="preserve">For a plaintiff to have standing </w:t>
      </w:r>
      <w:r w:rsidRPr="00B20800">
        <w:rPr>
          <w:rStyle w:val="Emphasis"/>
        </w:rPr>
        <w:lastRenderedPageBreak/>
        <w:t>to sue for enforcement of Leahy,</w:t>
      </w:r>
      <w:r w:rsidRPr="00B20800">
        <w:rPr>
          <w:rStyle w:val="StyleUnderline"/>
        </w:rPr>
        <w:t xml:space="preserve"> she would bear the burden of demonstrating that she has a "personal stake" in an existing controversy.</w:t>
      </w:r>
      <w:r>
        <w:t xml:space="preserve">1 52 A Leahy plaintiff must show that she "has suffered an injury in fact that is caused by the conduct complained of and that will be redressed by a favorable decision"; however, </w:t>
      </w:r>
      <w:r w:rsidRPr="00B20800">
        <w:rPr>
          <w:rStyle w:val="StyleUnderline"/>
        </w:rPr>
        <w:t>today a court would find that a Leahy claim is simply a general harm that could be better redressed by a coordinate branch of government</w:t>
      </w:r>
      <w:r w:rsidRPr="004C7E99">
        <w:t>153</w:t>
      </w:r>
      <w:r w:rsidRPr="00B20800">
        <w:rPr>
          <w:rStyle w:val="StyleUnderline"/>
        </w:rPr>
        <w:t xml:space="preserve"> A Leahy claimant cannot show that the threat of future harm is "sufficiently real and immediate to show an existing controversy" because the risk of repetition is extraordinarily remote</w:t>
      </w:r>
      <w:r>
        <w:t xml:space="preserve">.M Of particular importance for a Leahy claimant, the Supreme Court has held that "past exposure to illegal conduct does not in itself show a present case or controversy regarding injunctive relief .. . </w:t>
      </w:r>
      <w:proofErr w:type="gramStart"/>
      <w:r>
        <w:t>if</w:t>
      </w:r>
      <w:proofErr w:type="gramEnd"/>
      <w:r>
        <w:t xml:space="preserve"> unaccompanied by any continuing, present adverse effects."15 5 </w:t>
      </w:r>
      <w:r w:rsidRPr="00B20800">
        <w:rPr>
          <w:rStyle w:val="StyleUnderline"/>
        </w:rPr>
        <w:t xml:space="preserve">A compelling Leahy plaintiff may persuasively allege past harm, but </w:t>
      </w:r>
      <w:r w:rsidRPr="00B20800">
        <w:rPr>
          <w:rStyle w:val="Emphasis"/>
        </w:rPr>
        <w:t>demonstrating a real and immediate threat of future harm due</w:t>
      </w:r>
      <w:r w:rsidRPr="00B20800">
        <w:rPr>
          <w:rStyle w:val="StyleUnderline"/>
        </w:rPr>
        <w:t xml:space="preserve"> to a failure to enforce Leahy </w:t>
      </w:r>
      <w:r w:rsidRPr="00B20800">
        <w:rPr>
          <w:rStyle w:val="Emphasis"/>
        </w:rPr>
        <w:t>would be exceedingly difficult</w:t>
      </w:r>
      <w:r w:rsidRPr="00B20800">
        <w:rPr>
          <w:rStyle w:val="StyleUnderline"/>
        </w:rPr>
        <w:t>.</w:t>
      </w:r>
      <w:r w:rsidRPr="004C7E99">
        <w:t>1 s</w:t>
      </w:r>
    </w:p>
    <w:p w:rsidR="00D363D9" w:rsidRDefault="00D363D9" w:rsidP="00D363D9">
      <w:r>
        <w:t xml:space="preserve">Abusharar, the only attempt at judicial enforcement of Leahy, demonstrates what would likely be the result of any other judicial enforcement efforts; virtually any conceivable Leahy plaintiff would lack standing before the court to challenge the statute.15 7 Due to the inherent difficulty with establishing standing in a Leahy enforcement action, it is unsurprising that the court found Abusharar lacked standing in his case.1 5s In Abusharar, the only case on point, the plaintiff attempted to establish standing by alleging an injury caused by the continued provision of United States-supplied weapons to the Israeli defense force despite credible allegations of gross violations of human rights. 159 However, the court dismissed Abusharar's suit for an injunction against military aid to Israel, simply stating that he failed to demonstrate injury in fact, causation, and redressability. 1m </w:t>
      </w:r>
      <w:r w:rsidRPr="00B20800">
        <w:rPr>
          <w:rStyle w:val="StyleUnderline"/>
        </w:rPr>
        <w:t xml:space="preserve">Establishing standing presents a nearly </w:t>
      </w:r>
      <w:r w:rsidRPr="00B20800">
        <w:rPr>
          <w:rStyle w:val="Emphasis"/>
        </w:rPr>
        <w:t>insurmountable obstacle to obtaining judicial relief under Leahy without a clear indication from Congress authorizing private actions to enforce Leahy</w:t>
      </w:r>
      <w:r w:rsidRPr="00B20800">
        <w:rPr>
          <w:rStyle w:val="StyleUnderline"/>
        </w:rPr>
        <w:t>.</w:t>
      </w:r>
      <w:r w:rsidRPr="004C7E99">
        <w:t>161</w:t>
      </w:r>
      <w:r w:rsidRPr="00B20800">
        <w:rPr>
          <w:rStyle w:val="StyleUnderline"/>
        </w:rPr>
        <w:t xml:space="preserve"> However, just as with the political question doctrine, </w:t>
      </w:r>
      <w:r w:rsidRPr="00B20800">
        <w:rPr>
          <w:rStyle w:val="Emphasis"/>
        </w:rPr>
        <w:t>congressional action to create a private cause of action to enforce Leahy in U.S. courts would eliminate the standing problem for potential claimants.</w:t>
      </w:r>
      <w:r>
        <w:t>162</w:t>
      </w:r>
    </w:p>
    <w:p w:rsidR="000979E2" w:rsidRDefault="000979E2" w:rsidP="000979E2">
      <w:pPr>
        <w:rPr>
          <w:rFonts w:asciiTheme="minorHAnsi" w:hAnsiTheme="minorHAnsi"/>
        </w:rPr>
      </w:pPr>
    </w:p>
    <w:p w:rsidR="004C71D2" w:rsidRDefault="004C71D2" w:rsidP="004C71D2">
      <w:pPr>
        <w:pStyle w:val="Heading3"/>
      </w:pPr>
      <w:r>
        <w:lastRenderedPageBreak/>
        <w:t>AT: Leahy Fails – Top Level</w:t>
      </w:r>
    </w:p>
    <w:p w:rsidR="004C71D2" w:rsidRDefault="004C71D2" w:rsidP="004C71D2"/>
    <w:p w:rsidR="004C71D2" w:rsidRPr="00403AD2" w:rsidRDefault="004C71D2" w:rsidP="004C71D2">
      <w:pPr>
        <w:pStyle w:val="Heading4"/>
        <w:rPr>
          <w:rFonts w:asciiTheme="minorHAnsi" w:hAnsiTheme="minorHAnsi"/>
        </w:rPr>
      </w:pPr>
      <w:r w:rsidRPr="00403AD2">
        <w:rPr>
          <w:rFonts w:asciiTheme="minorHAnsi" w:hAnsiTheme="minorHAnsi"/>
        </w:rPr>
        <w:t xml:space="preserve">The Leahy Laws </w:t>
      </w:r>
      <w:r w:rsidRPr="00403AD2">
        <w:rPr>
          <w:rFonts w:asciiTheme="minorHAnsi" w:hAnsiTheme="minorHAnsi"/>
          <w:u w:val="single"/>
        </w:rPr>
        <w:t>aren’t perfect</w:t>
      </w:r>
      <w:r w:rsidRPr="00403AD2">
        <w:rPr>
          <w:rFonts w:asciiTheme="minorHAnsi" w:hAnsiTheme="minorHAnsi"/>
        </w:rPr>
        <w:t xml:space="preserve"> but they</w:t>
      </w:r>
      <w:r>
        <w:rPr>
          <w:rFonts w:asciiTheme="minorHAnsi" w:hAnsiTheme="minorHAnsi"/>
        </w:rPr>
        <w:t xml:space="preserve"> would</w:t>
      </w:r>
      <w:r w:rsidRPr="00403AD2">
        <w:rPr>
          <w:rFonts w:asciiTheme="minorHAnsi" w:hAnsiTheme="minorHAnsi"/>
        </w:rPr>
        <w:t xml:space="preserve"> </w:t>
      </w:r>
      <w:r w:rsidRPr="00403AD2">
        <w:rPr>
          <w:rFonts w:asciiTheme="minorHAnsi" w:hAnsiTheme="minorHAnsi"/>
          <w:u w:val="single"/>
        </w:rPr>
        <w:t>incentivize countries</w:t>
      </w:r>
      <w:r w:rsidRPr="00403AD2">
        <w:rPr>
          <w:rFonts w:asciiTheme="minorHAnsi" w:hAnsiTheme="minorHAnsi"/>
        </w:rPr>
        <w:t xml:space="preserve"> to </w:t>
      </w:r>
      <w:r w:rsidRPr="00403AD2">
        <w:rPr>
          <w:rFonts w:asciiTheme="minorHAnsi" w:hAnsiTheme="minorHAnsi"/>
          <w:u w:val="single"/>
        </w:rPr>
        <w:t>resolve abuses</w:t>
      </w:r>
      <w:r w:rsidRPr="00403AD2">
        <w:rPr>
          <w:rFonts w:asciiTheme="minorHAnsi" w:hAnsiTheme="minorHAnsi"/>
        </w:rPr>
        <w:t xml:space="preserve"> and are a powerful tool to ensure that arms don’t get to military units committing human rights violations </w:t>
      </w:r>
    </w:p>
    <w:p w:rsidR="004C71D2" w:rsidRPr="00403AD2" w:rsidRDefault="004C71D2" w:rsidP="004C71D2">
      <w:pPr>
        <w:rPr>
          <w:rFonts w:asciiTheme="minorHAnsi" w:hAnsiTheme="minorHAnsi"/>
        </w:rPr>
      </w:pPr>
      <w:r w:rsidRPr="00403AD2">
        <w:rPr>
          <w:rStyle w:val="Style13ptBold"/>
          <w:rFonts w:asciiTheme="minorHAnsi" w:hAnsiTheme="minorHAnsi"/>
        </w:rPr>
        <w:t>Striffolino &amp; Smith, 13</w:t>
      </w:r>
      <w:r w:rsidRPr="00403AD2">
        <w:rPr>
          <w:rFonts w:asciiTheme="minorHAnsi" w:hAnsiTheme="minorHAnsi"/>
        </w:rPr>
        <w:t xml:space="preserve"> --- *Advocate &amp; Science for Human Rights Project Coordinator for Amnesty International's Crisis Prevention &amp; Response Unit, AND **AIUSA Military, Security and Police (MSP) Coordination group (Kathryn R. Striffolino and Nate Smith, 7/9/13, “Deconstructing the Leahy Law: Fact vs Fiction,” </w:t>
      </w:r>
      <w:hyperlink r:id="rId311" w:history="1">
        <w:r w:rsidRPr="00403AD2">
          <w:rPr>
            <w:rStyle w:val="Hyperlink"/>
            <w:rFonts w:asciiTheme="minorHAnsi" w:hAnsiTheme="minorHAnsi"/>
          </w:rPr>
          <w:t>https://www.amnestyusa.org/deconstructing-the-leahy-law-fact-vs-fiction/</w:t>
        </w:r>
      </w:hyperlink>
      <w:r w:rsidRPr="00403AD2">
        <w:rPr>
          <w:rFonts w:asciiTheme="minorHAnsi" w:hAnsiTheme="minorHAnsi"/>
        </w:rPr>
        <w:t>, accessed on 5/26/19, JMP)</w:t>
      </w:r>
    </w:p>
    <w:p w:rsidR="004C71D2" w:rsidRPr="00403AD2" w:rsidRDefault="004C71D2" w:rsidP="004C71D2">
      <w:pPr>
        <w:rPr>
          <w:rFonts w:asciiTheme="minorHAnsi" w:hAnsiTheme="minorHAnsi"/>
        </w:rPr>
      </w:pPr>
      <w:r w:rsidRPr="00403AD2">
        <w:rPr>
          <w:rFonts w:asciiTheme="minorHAnsi" w:hAnsiTheme="minorHAnsi"/>
        </w:rPr>
        <w:t xml:space="preserve">There are some misconceptions currently floating around about the U.S. government’s Leahy Law and we want to set the record straight on a few things. </w:t>
      </w:r>
      <w:r w:rsidRPr="00403AD2">
        <w:rPr>
          <w:rStyle w:val="Emphasis"/>
          <w:rFonts w:asciiTheme="minorHAnsi" w:hAnsiTheme="minorHAnsi"/>
        </w:rPr>
        <w:t>The Leahy Law is a powerful yet often-overlooked tool to help prevent the U.S. government from directly arming human rights violators</w:t>
      </w:r>
      <w:r w:rsidRPr="00403AD2">
        <w:rPr>
          <w:rStyle w:val="StyleUnderline"/>
          <w:rFonts w:asciiTheme="minorHAnsi" w:hAnsiTheme="minorHAnsi"/>
        </w:rPr>
        <w:t xml:space="preserve"> in the ranks of foreign security forces and to help the U.S. avoid complicity in the commission of human rights violations.</w:t>
      </w:r>
    </w:p>
    <w:p w:rsidR="004C71D2" w:rsidRPr="00403AD2" w:rsidRDefault="004C71D2" w:rsidP="004C71D2">
      <w:pPr>
        <w:rPr>
          <w:rFonts w:asciiTheme="minorHAnsi" w:hAnsiTheme="minorHAnsi"/>
        </w:rPr>
      </w:pPr>
      <w:r w:rsidRPr="00403AD2">
        <w:rPr>
          <w:rFonts w:asciiTheme="minorHAnsi" w:hAnsiTheme="minorHAnsi"/>
        </w:rPr>
        <w:t>So how can you distill fact from fiction? Allow us to deconstruct some of the facts, fictions and misconceptions about the Leahy Law. And expect more in the coming weeks about this important law, and other instruments available to the U.S. and global community to prevent arming human rights perpetrators.</w:t>
      </w:r>
    </w:p>
    <w:p w:rsidR="004C71D2" w:rsidRPr="00403AD2" w:rsidRDefault="004C71D2" w:rsidP="004C71D2">
      <w:pPr>
        <w:rPr>
          <w:rFonts w:asciiTheme="minorHAnsi" w:hAnsiTheme="minorHAnsi"/>
        </w:rPr>
      </w:pPr>
      <w:r w:rsidRPr="00403AD2">
        <w:rPr>
          <w:rFonts w:asciiTheme="minorHAnsi" w:hAnsiTheme="minorHAnsi"/>
        </w:rPr>
        <w:t>What is the Leahy Law? The Leahy Law (also known as the Leahy Amendment) prohibits most types of U.S. foreign aid and Defense Department training programs from going to foreign security, military and police units credibly alleged to have committed human rights violations. If the foreign government brings the responsible members of the unit to justice, U.S. foreign aid can be resumed. The Leahy Law is named after Senator Patrick Leahy (D-VT), a Congressional human rights champion and the chief sponsor of the law.</w:t>
      </w:r>
    </w:p>
    <w:p w:rsidR="004C71D2" w:rsidRPr="00403AD2" w:rsidRDefault="004C71D2" w:rsidP="004C71D2">
      <w:pPr>
        <w:rPr>
          <w:rFonts w:asciiTheme="minorHAnsi" w:hAnsiTheme="minorHAnsi"/>
        </w:rPr>
      </w:pPr>
      <w:r w:rsidRPr="00403AD2">
        <w:rPr>
          <w:rFonts w:asciiTheme="minorHAnsi" w:hAnsiTheme="minorHAnsi"/>
        </w:rPr>
        <w:t xml:space="preserve">Fact: </w:t>
      </w:r>
      <w:r w:rsidRPr="00403AD2">
        <w:rPr>
          <w:rStyle w:val="StyleUnderline"/>
          <w:rFonts w:asciiTheme="minorHAnsi" w:hAnsiTheme="minorHAnsi"/>
        </w:rPr>
        <w:t>The Leahy Law is law, not a policy guideline.</w:t>
      </w:r>
      <w:r w:rsidRPr="00403AD2">
        <w:rPr>
          <w:rFonts w:asciiTheme="minorHAnsi" w:hAnsiTheme="minorHAnsi"/>
        </w:rPr>
        <w:t xml:space="preserve"> It originated in 1996 from efforts to control U.S. military aid to Colombia during the period in time when Plan Colombia was materializing and Amnesty International and many other organizations had been documenting egregious violations committed by the Colombian military and police. </w:t>
      </w:r>
      <w:r w:rsidRPr="00403AD2">
        <w:rPr>
          <w:rStyle w:val="Emphasis"/>
          <w:rFonts w:asciiTheme="minorHAnsi" w:hAnsiTheme="minorHAnsi"/>
        </w:rPr>
        <w:t>It is different from other human rights legislation because it does not require a decision to cut off aid to an entire country – which the U.S. government is often reluctant to do – rather it tackles the challenge by prohibiting aid solely from the offending units.</w:t>
      </w:r>
    </w:p>
    <w:p w:rsidR="004C71D2" w:rsidRPr="00403AD2" w:rsidRDefault="004C71D2" w:rsidP="004C71D2">
      <w:pPr>
        <w:rPr>
          <w:rFonts w:asciiTheme="minorHAnsi" w:hAnsiTheme="minorHAnsi"/>
        </w:rPr>
      </w:pPr>
      <w:r w:rsidRPr="00403AD2">
        <w:rPr>
          <w:rFonts w:asciiTheme="minorHAnsi" w:hAnsiTheme="minorHAnsi"/>
        </w:rPr>
        <w:t xml:space="preserve">Fiction: The Leahy Law solves the human rights problems of foreign military and police units. Interestingly, </w:t>
      </w:r>
      <w:r w:rsidRPr="00403AD2">
        <w:rPr>
          <w:rStyle w:val="StyleUnderline"/>
          <w:rFonts w:asciiTheme="minorHAnsi" w:hAnsiTheme="minorHAnsi"/>
        </w:rPr>
        <w:t>the Leahy Law places the burden on both the U.S. government and human rights organizations to document and compile information regarding alleged abuses</w:t>
      </w:r>
      <w:r w:rsidRPr="00403AD2">
        <w:rPr>
          <w:rFonts w:asciiTheme="minorHAnsi" w:hAnsiTheme="minorHAnsi"/>
        </w:rPr>
        <w:t xml:space="preserve"> – but the law and associated vetting process is not perfect, nor will it alone solve the human rights problems of foreign security units.</w:t>
      </w:r>
    </w:p>
    <w:p w:rsidR="004C71D2" w:rsidRPr="00403AD2" w:rsidRDefault="004C71D2" w:rsidP="004C71D2">
      <w:pPr>
        <w:rPr>
          <w:rFonts w:asciiTheme="minorHAnsi" w:hAnsiTheme="minorHAnsi"/>
        </w:rPr>
      </w:pPr>
      <w:r w:rsidRPr="00403AD2">
        <w:rPr>
          <w:rFonts w:asciiTheme="minorHAnsi" w:hAnsiTheme="minorHAnsi"/>
        </w:rPr>
        <w:t xml:space="preserve">Take for example, the vetting process itself. The U.S. government currently utilizes Google key word searches as a first step in its online investigation (and for those who aren’t familiar with this type of search, it does not pick up information in PDFs – so a tip for fellow human rights organizations: make </w:t>
      </w:r>
      <w:r w:rsidRPr="00403AD2">
        <w:rPr>
          <w:rFonts w:asciiTheme="minorHAnsi" w:hAnsiTheme="minorHAnsi"/>
        </w:rPr>
        <w:lastRenderedPageBreak/>
        <w:t>sure your reports are also available in HTML/text).  Additional staff dedicated solely to the vetting process have, however, recently been added to the State Department’s payroll – indicating that this process may be strengthening.</w:t>
      </w:r>
    </w:p>
    <w:p w:rsidR="004C71D2" w:rsidRPr="00403AD2" w:rsidRDefault="004C71D2" w:rsidP="004C71D2">
      <w:pPr>
        <w:rPr>
          <w:rFonts w:asciiTheme="minorHAnsi" w:hAnsiTheme="minorHAnsi"/>
        </w:rPr>
      </w:pPr>
      <w:r w:rsidRPr="00403AD2">
        <w:rPr>
          <w:rFonts w:asciiTheme="minorHAnsi" w:hAnsiTheme="minorHAnsi"/>
        </w:rPr>
        <w:t>The Leahy Law is by no means a silver bullet- take for example the gap in oversight of arms sales which the recently adopted (and. we hope, soon to be signed and ratified by the U.S.) Arms Trade Treaty promises to fill. The Arms Trade Treaty (ATT) requires that arms exporters conduct an assessment of the risk that the arms could be used in committing human rights violations, and to take measures to mitigate that risk or halt the transfer if the risk reaches a certain level.</w:t>
      </w:r>
    </w:p>
    <w:p w:rsidR="004C71D2" w:rsidRPr="00403AD2" w:rsidRDefault="004C71D2" w:rsidP="004C71D2">
      <w:pPr>
        <w:rPr>
          <w:rFonts w:asciiTheme="minorHAnsi" w:hAnsiTheme="minorHAnsi"/>
        </w:rPr>
      </w:pPr>
      <w:r w:rsidRPr="00403AD2">
        <w:rPr>
          <w:rFonts w:asciiTheme="minorHAnsi" w:hAnsiTheme="minorHAnsi"/>
        </w:rPr>
        <w:t>Even this type of historic, multilateral agreement cannot stop all human rights abuses, though. While the government’s obligation to respect, protect and fulfill human rights requires a comprehensive approach, measures such as enacting the Leahy Law and ratifying the ATT are critical, and as such require political will and the determination of the people to hold the government to account.</w:t>
      </w:r>
    </w:p>
    <w:p w:rsidR="004C71D2" w:rsidRPr="00403AD2" w:rsidRDefault="004C71D2" w:rsidP="004C71D2">
      <w:pPr>
        <w:rPr>
          <w:rFonts w:asciiTheme="minorHAnsi" w:hAnsiTheme="minorHAnsi"/>
        </w:rPr>
      </w:pPr>
      <w:r w:rsidRPr="00403AD2">
        <w:rPr>
          <w:rFonts w:asciiTheme="minorHAnsi" w:hAnsiTheme="minorHAnsi"/>
        </w:rPr>
        <w:t xml:space="preserve">Misconception: Changes in the law two years ago aimed at strengthening its enforcement have complicated U.S. military leaders’ ability to train and equip foreign security forces. </w:t>
      </w:r>
      <w:r w:rsidRPr="00403AD2">
        <w:rPr>
          <w:rStyle w:val="Emphasis"/>
          <w:rFonts w:asciiTheme="minorHAnsi" w:hAnsiTheme="minorHAnsi"/>
        </w:rPr>
        <w:t>The recent revisions to the law strengthen the ability of the U.S. government to ensure that the U.S. is not complicit in arming perpetrators of human rights violations and further encourages accountability.</w:t>
      </w:r>
    </w:p>
    <w:p w:rsidR="004C71D2" w:rsidRPr="00403AD2" w:rsidRDefault="004C71D2" w:rsidP="004C71D2">
      <w:pPr>
        <w:rPr>
          <w:rStyle w:val="StyleUnderline"/>
          <w:rFonts w:asciiTheme="minorHAnsi" w:hAnsiTheme="minorHAnsi"/>
        </w:rPr>
      </w:pPr>
      <w:r w:rsidRPr="00403AD2">
        <w:rPr>
          <w:rStyle w:val="StyleUnderline"/>
          <w:rFonts w:asciiTheme="minorHAnsi" w:hAnsiTheme="minorHAnsi"/>
        </w:rPr>
        <w:t>Often, identifying individual perpetrators amongst the ranks is difficult in repressive or insecure environs – victims and their families, facing opaque judicial systems, can be intimidated into silence. This is why the U.S. government now bans entire units from receiving foreign assistance.</w:t>
      </w:r>
    </w:p>
    <w:p w:rsidR="004C71D2" w:rsidRPr="00403AD2" w:rsidRDefault="004C71D2" w:rsidP="004C71D2">
      <w:pPr>
        <w:rPr>
          <w:rFonts w:asciiTheme="minorHAnsi" w:hAnsiTheme="minorHAnsi"/>
        </w:rPr>
      </w:pPr>
      <w:r w:rsidRPr="00403AD2">
        <w:rPr>
          <w:rFonts w:asciiTheme="minorHAnsi" w:hAnsiTheme="minorHAnsi"/>
        </w:rPr>
        <w:t xml:space="preserve">So </w:t>
      </w:r>
      <w:r w:rsidRPr="00010B74">
        <w:rPr>
          <w:rStyle w:val="StyleUnderline"/>
        </w:rPr>
        <w:t xml:space="preserve">while the changes in the law add additional safeguards which may be perceived by military officials as unnecessary barriers in their ability to expeditiously train foreign forces, </w:t>
      </w:r>
      <w:r w:rsidRPr="00403AD2">
        <w:rPr>
          <w:rStyle w:val="Emphasis"/>
          <w:rFonts w:asciiTheme="minorHAnsi" w:hAnsiTheme="minorHAnsi"/>
        </w:rPr>
        <w:t>the safeguards further ensure the U.S. is not arming perpetrators</w:t>
      </w:r>
      <w:r w:rsidRPr="00403AD2">
        <w:rPr>
          <w:rStyle w:val="StyleUnderline"/>
          <w:rFonts w:asciiTheme="minorHAnsi" w:hAnsiTheme="minorHAnsi"/>
        </w:rPr>
        <w:t>. Military leaders should therefore embrace, not criticize the recent amendments, as ultimately, they help to ensure the U.S. is not complicit in the commission of future abuses by training foreign combatant with a poor human rights record.</w:t>
      </w:r>
    </w:p>
    <w:p w:rsidR="004C71D2" w:rsidRPr="00403AD2" w:rsidRDefault="004C71D2" w:rsidP="004C71D2">
      <w:pPr>
        <w:rPr>
          <w:rFonts w:asciiTheme="minorHAnsi" w:hAnsiTheme="minorHAnsi"/>
        </w:rPr>
      </w:pPr>
      <w:r w:rsidRPr="00403AD2">
        <w:rPr>
          <w:rFonts w:asciiTheme="minorHAnsi" w:hAnsiTheme="minorHAnsi"/>
        </w:rPr>
        <w:t xml:space="preserve">Fact: The Leahy Law has had an impact. </w:t>
      </w:r>
      <w:r w:rsidRPr="00403AD2">
        <w:rPr>
          <w:rStyle w:val="Emphasis"/>
          <w:rFonts w:asciiTheme="minorHAnsi" w:hAnsiTheme="minorHAnsi"/>
          <w:sz w:val="28"/>
        </w:rPr>
        <w:t>The Leahy Law has saved lives since its passage and it provides an incentive to countries whose security forces’ possess poor human rights records to clean up their act.</w:t>
      </w:r>
      <w:r w:rsidRPr="00403AD2">
        <w:rPr>
          <w:rFonts w:asciiTheme="minorHAnsi" w:hAnsiTheme="minorHAnsi"/>
          <w:sz w:val="28"/>
        </w:rPr>
        <w:t xml:space="preserve"> </w:t>
      </w:r>
      <w:r w:rsidRPr="00403AD2">
        <w:rPr>
          <w:rStyle w:val="Emphasis"/>
          <w:rFonts w:asciiTheme="minorHAnsi" w:hAnsiTheme="minorHAnsi"/>
          <w:sz w:val="28"/>
        </w:rPr>
        <w:t>U.S. policymakers should be looking for ways to make this law</w:t>
      </w:r>
      <w:r w:rsidRPr="00403AD2">
        <w:rPr>
          <w:rFonts w:asciiTheme="minorHAnsi" w:hAnsiTheme="minorHAnsi"/>
        </w:rPr>
        <w:t xml:space="preserve"> and others like it </w:t>
      </w:r>
      <w:r w:rsidRPr="00403AD2">
        <w:rPr>
          <w:rStyle w:val="Emphasis"/>
          <w:rFonts w:asciiTheme="minorHAnsi" w:hAnsiTheme="minorHAnsi"/>
          <w:sz w:val="28"/>
        </w:rPr>
        <w:t>stronger, and in doing so, strengthen the U</w:t>
      </w:r>
      <w:r w:rsidRPr="00403AD2">
        <w:rPr>
          <w:rFonts w:asciiTheme="minorHAnsi" w:hAnsiTheme="minorHAnsi"/>
        </w:rPr>
        <w:t xml:space="preserve">nited </w:t>
      </w:r>
      <w:r w:rsidRPr="00403AD2">
        <w:rPr>
          <w:rStyle w:val="Emphasis"/>
          <w:rFonts w:asciiTheme="minorHAnsi" w:hAnsiTheme="minorHAnsi"/>
          <w:sz w:val="28"/>
        </w:rPr>
        <w:t>S</w:t>
      </w:r>
      <w:r w:rsidRPr="00403AD2">
        <w:rPr>
          <w:rFonts w:asciiTheme="minorHAnsi" w:hAnsiTheme="minorHAnsi"/>
        </w:rPr>
        <w:t xml:space="preserve">tates’ </w:t>
      </w:r>
      <w:r w:rsidRPr="00403AD2">
        <w:rPr>
          <w:rStyle w:val="Emphasis"/>
          <w:rFonts w:asciiTheme="minorHAnsi" w:hAnsiTheme="minorHAnsi"/>
          <w:sz w:val="28"/>
        </w:rPr>
        <w:t>security and standing abroad</w:t>
      </w:r>
      <w:r w:rsidRPr="00403AD2">
        <w:rPr>
          <w:rFonts w:asciiTheme="minorHAnsi" w:hAnsiTheme="minorHAnsi"/>
        </w:rPr>
        <w:t>.</w:t>
      </w:r>
    </w:p>
    <w:p w:rsidR="004C71D2" w:rsidRPr="00403AD2" w:rsidRDefault="004C71D2" w:rsidP="004C71D2">
      <w:pPr>
        <w:rPr>
          <w:rFonts w:asciiTheme="minorHAnsi" w:hAnsiTheme="minorHAnsi"/>
        </w:rPr>
      </w:pPr>
      <w:r w:rsidRPr="00403AD2">
        <w:rPr>
          <w:rFonts w:asciiTheme="minorHAnsi" w:hAnsiTheme="minorHAnsi"/>
        </w:rPr>
        <w:t xml:space="preserve">The truth is, </w:t>
      </w:r>
      <w:r w:rsidRPr="00403AD2">
        <w:rPr>
          <w:rStyle w:val="Emphasis"/>
          <w:rFonts w:asciiTheme="minorHAnsi" w:hAnsiTheme="minorHAnsi"/>
          <w:sz w:val="28"/>
        </w:rPr>
        <w:t>there is no human rights panacea – it’s an ongoing struggle, waged by those who believe in basic rights protections for everyone. The Leahy Law is one critical tool in that struggle. Its effectiveness is measured in human rights violations prevented – for those to outweigh the U.S. military’s professed inconveniences, the voices of those who fight for human right must be heard.</w:t>
      </w:r>
    </w:p>
    <w:p w:rsidR="004C71D2" w:rsidRPr="004C71D2" w:rsidRDefault="004C71D2" w:rsidP="004C71D2"/>
    <w:p w:rsidR="00B34227" w:rsidRDefault="00B34227" w:rsidP="00B34227">
      <w:pPr>
        <w:pStyle w:val="Heading3"/>
      </w:pPr>
      <w:r>
        <w:lastRenderedPageBreak/>
        <w:t>AT: Cause of Action Hurts Presidential Powers</w:t>
      </w:r>
    </w:p>
    <w:p w:rsidR="00B34227" w:rsidRPr="00B34227" w:rsidRDefault="00B34227" w:rsidP="00B34227"/>
    <w:p w:rsidR="00B34227" w:rsidRDefault="00B34227" w:rsidP="00B34227">
      <w:pPr>
        <w:pStyle w:val="Heading4"/>
      </w:pPr>
      <w:r>
        <w:t>Judicial implementation of the Leahy Law is key to enforcement and doesn’t undermine presidential powers</w:t>
      </w:r>
    </w:p>
    <w:p w:rsidR="00B34227" w:rsidRDefault="00B34227" w:rsidP="00B34227">
      <w:r w:rsidRPr="00F0647D">
        <w:rPr>
          <w:rStyle w:val="Style13ptBold"/>
        </w:rPr>
        <w:t>Hunter-Bowman, 17</w:t>
      </w:r>
      <w:r>
        <w:t xml:space="preserve">--J.D. Candidate, Valparaiso University Law School (Jess, “TO THE PEOPLE: ENHANCING LEAHY LAW HUMAN RIGHTS ENFORCEMENT THROUGH A PRIVATE CAUSE OF ACTION”, Valparaiso University Law Review, </w:t>
      </w:r>
      <w:proofErr w:type="gramStart"/>
      <w:r>
        <w:t>Fall</w:t>
      </w:r>
      <w:proofErr w:type="gramEnd"/>
      <w:r>
        <w:t xml:space="preserve"> 2016, Heinonline)//MJ</w:t>
      </w:r>
    </w:p>
    <w:p w:rsidR="00B34227" w:rsidRPr="00626E43" w:rsidRDefault="00B34227" w:rsidP="00B34227">
      <w:r w:rsidRPr="00626E43">
        <w:t>B. Commentary</w:t>
      </w:r>
    </w:p>
    <w:p w:rsidR="00B34227" w:rsidRPr="00CD30B4" w:rsidRDefault="00B34227" w:rsidP="00B34227">
      <w:pPr>
        <w:rPr>
          <w:rStyle w:val="StyleUnderline"/>
        </w:rPr>
      </w:pPr>
      <w:r w:rsidRPr="00CD30B4">
        <w:rPr>
          <w:rStyle w:val="StyleUnderline"/>
        </w:rPr>
        <w:t>Leahy’s most significant shortcoming, uneven enforcement, could be remedied through a simple, yet powerful, statutory cure: a private cause of action to enforce Leahy</w:t>
      </w:r>
      <w:r w:rsidRPr="00626E43">
        <w:t xml:space="preserve">. Leahy has prevented security assistance from reaching abusive units of the security forces and spurred accountability for human rights abuses in Indonesia, Honduras, Guatemala, Colombia, Bangladesh, and Nigeria.168 </w:t>
      </w:r>
      <w:r w:rsidRPr="00CD30B4">
        <w:rPr>
          <w:rStyle w:val="StyleUnderline"/>
        </w:rPr>
        <w:t>However, in some of these same countries, Leahy was unable to bar security assistance to units of the security forces allegedly responsible for gross violations of human rights.1</w:t>
      </w:r>
      <w:r w:rsidRPr="00626E43">
        <w:t xml:space="preserve">69 Leahy is a relatively new statute, and Congress has recognized the need to perfect it and has been willing to do so.170 </w:t>
      </w:r>
      <w:r w:rsidRPr="00CD30B4">
        <w:rPr>
          <w:rStyle w:val="StyleUnderline"/>
        </w:rPr>
        <w:t>Expanding the power to enforce Leahy beyond the State Department could serve to pressure the State Department toward more effective enforcement while also ensuring egregious enforcement failures can be remedied through the courts.</w:t>
      </w:r>
    </w:p>
    <w:p w:rsidR="00B34227" w:rsidRPr="00CD30B4" w:rsidRDefault="00B34227" w:rsidP="00B34227">
      <w:pPr>
        <w:rPr>
          <w:rStyle w:val="StyleUnderline"/>
        </w:rPr>
      </w:pPr>
      <w:r w:rsidRPr="0068738B">
        <w:rPr>
          <w:rStyle w:val="StyleUnderline"/>
        </w:rPr>
        <w:t>Critics may argue that subjecting the executive branch’s foreign security assistance decisions to judicial review violates constitutional separations of powers and ties the hands of policymakers attempting to deal with national security threats.</w:t>
      </w:r>
      <w:r w:rsidRPr="00626E43">
        <w:t xml:space="preserve"> </w:t>
      </w:r>
      <w:r w:rsidRPr="00CD30B4">
        <w:rPr>
          <w:rStyle w:val="StyleUnderline"/>
        </w:rPr>
        <w:t xml:space="preserve">However, providing victims of human rights abuses the opportunity to challenge a State Department determination in federal court is a procedural, rather than substantive, change. </w:t>
      </w:r>
      <w:r w:rsidRPr="0068738B">
        <w:rPr>
          <w:rStyle w:val="Emphasis"/>
        </w:rPr>
        <w:t>Enhanced Leahy enforcement via judicial review would implicate national security no more than properly vigorous State Department enforcement</w:t>
      </w:r>
      <w:r w:rsidRPr="00626E43">
        <w:t xml:space="preserve">. Thus, any criticism that Leahy’s enforcement could undermine policymakers’ ability to address national security must be addressed in the statutory scheme itself, rather than by attacking the enforcement mechanics. Thus far, such arguments have been unpersuasive to Congress.171 </w:t>
      </w:r>
      <w:r w:rsidRPr="00CD30B4">
        <w:rPr>
          <w:rStyle w:val="StyleUnderline"/>
        </w:rPr>
        <w:t xml:space="preserve">Moreover, </w:t>
      </w:r>
      <w:r w:rsidRPr="0068738B">
        <w:rPr>
          <w:rStyle w:val="Emphasis"/>
        </w:rPr>
        <w:t>creating a private cause of action to enjoin the State Department to enforce Leahy would provide for more uniform enforcement of Leahy without radically changing Congress’s approach to human rights enforcement or subjecting foreign affairs determinations to judicial scrutiny.</w:t>
      </w:r>
    </w:p>
    <w:p w:rsidR="00B34227" w:rsidRPr="00626E43" w:rsidRDefault="00B34227" w:rsidP="00B34227">
      <w:r w:rsidRPr="00CD30B4">
        <w:rPr>
          <w:rStyle w:val="StyleUnderline"/>
        </w:rPr>
        <w:t>First, Congress has already recognized the importance of a judicial remedy for the victims of human rights abuses committed abroad</w:t>
      </w:r>
      <w:r w:rsidRPr="00626E43">
        <w:t>.172 The TVPA created a private cause of action for damages in U.S. courts for the victims of torture and extrajudicial killings committed abroad against foreign individuals.173 The human rights abuses subject to claims under the TVPA, torture and extrajudicial killings, already closely mirror the violations subject to Leahy scrutiny.174 Allowing a U.S. court that can award damages to a victim under TVPA to consider a suit to enjoin further security assistance to the security forces responsible for the violations if that assistance violated Leahy would provide a more complete remedy for the victim.</w:t>
      </w:r>
    </w:p>
    <w:p w:rsidR="00B34227" w:rsidRDefault="00B34227" w:rsidP="00B34227">
      <w:r w:rsidRPr="00CD30B4">
        <w:rPr>
          <w:rStyle w:val="StyleUnderline"/>
        </w:rPr>
        <w:t xml:space="preserve">Second, a private action to enforce Leahy would not represent an undue interference in foreign affairs in violation of the political question doctrine. The Supreme Court has clarified that congressional </w:t>
      </w:r>
      <w:r w:rsidRPr="00CD30B4">
        <w:rPr>
          <w:rStyle w:val="StyleUnderline"/>
        </w:rPr>
        <w:lastRenderedPageBreak/>
        <w:t>authorization of judicial review of military and national security affairs eliminates the barriers generally erected to protect these areas of executive branch authority</w:t>
      </w:r>
      <w:r w:rsidRPr="00626E43">
        <w:t>.175 Therefore, if Congress creates a private cause of action to enforce Leahy, the political question doctrine should not present an obstacle, as Congress has authorized the court’s consideration of the question.176</w:t>
      </w:r>
    </w:p>
    <w:p w:rsidR="00B34227" w:rsidRPr="00FE7962" w:rsidRDefault="00B34227" w:rsidP="00B34227"/>
    <w:p w:rsidR="00B34227" w:rsidRPr="00403AD2" w:rsidRDefault="00B34227" w:rsidP="000979E2">
      <w:pPr>
        <w:rPr>
          <w:rFonts w:asciiTheme="minorHAnsi" w:hAnsiTheme="minorHAnsi"/>
        </w:rPr>
      </w:pPr>
    </w:p>
    <w:p w:rsidR="00F90D4B" w:rsidRDefault="00F90D4B" w:rsidP="00F90D4B">
      <w:pPr>
        <w:pStyle w:val="Heading3"/>
      </w:pPr>
      <w:r w:rsidRPr="00B41A67">
        <w:lastRenderedPageBreak/>
        <w:t>AT:</w:t>
      </w:r>
      <w:r>
        <w:t xml:space="preserve"> </w:t>
      </w:r>
      <w:r w:rsidRPr="00B41A67">
        <w:t>New Units</w:t>
      </w:r>
      <w:r>
        <w:t xml:space="preserve"> Will Be Created</w:t>
      </w:r>
    </w:p>
    <w:p w:rsidR="00F90D4B" w:rsidRPr="00355C60" w:rsidRDefault="00F90D4B" w:rsidP="00F90D4B"/>
    <w:p w:rsidR="00F90D4B" w:rsidRDefault="00F90D4B" w:rsidP="00F90D4B">
      <w:pPr>
        <w:pStyle w:val="Heading4"/>
      </w:pPr>
      <w:r w:rsidRPr="00633B0B">
        <w:t>No risk of new units being created in response</w:t>
      </w:r>
      <w:r w:rsidR="003F4A1C">
        <w:t xml:space="preserve"> –</w:t>
      </w:r>
      <w:r w:rsidRPr="00633B0B">
        <w:t xml:space="preserve"> too much pride, administrative costs and </w:t>
      </w:r>
      <w:r>
        <w:t>disorganization</w:t>
      </w:r>
    </w:p>
    <w:p w:rsidR="00F90D4B" w:rsidRDefault="00F90D4B" w:rsidP="00F90D4B">
      <w:r w:rsidRPr="006664A9">
        <w:rPr>
          <w:rStyle w:val="Heading4Char"/>
        </w:rPr>
        <w:t>Smith and Aubrey 14</w:t>
      </w:r>
      <w:r w:rsidRPr="003F056A">
        <w:t xml:space="preserve">- </w:t>
      </w:r>
      <w:r>
        <w:t>Christoper Smith is the C</w:t>
      </w:r>
      <w:r w:rsidRPr="003F056A">
        <w:t>hariman of the</w:t>
      </w:r>
      <w:r>
        <w:t xml:space="preserve"> </w:t>
      </w:r>
      <w:r w:rsidRPr="003F056A">
        <w:t>Subcommittee on Africa, Global Health, Global Human Rights, and</w:t>
      </w:r>
      <w:r>
        <w:t xml:space="preserve"> </w:t>
      </w:r>
      <w:r w:rsidRPr="003F056A">
        <w:t>International Organizations</w:t>
      </w:r>
      <w:r>
        <w:t xml:space="preserve"> and congressman from New Jersey and Peter Aubrey is retired Colonel and President of Strategic Opportunities </w:t>
      </w:r>
      <w:proofErr w:type="gramStart"/>
      <w:r>
        <w:t>International(</w:t>
      </w:r>
      <w:proofErr w:type="gramEnd"/>
      <w:r>
        <w:t>Testimony before the House Foreign Affairs Subcommittee On Africa, Global Health, Global Human Rights and International Organizations “Human Rights Vetting: Nigeria and Beyond,” 7-10-14 ProQuest)// gcd</w:t>
      </w:r>
    </w:p>
    <w:p w:rsidR="00F90D4B" w:rsidRPr="00FA6348" w:rsidRDefault="00F90D4B" w:rsidP="00F90D4B">
      <w:r w:rsidRPr="00FA6348">
        <w:t xml:space="preserve">    Mr. Smith. Let me just ask the question with regards to</w:t>
      </w:r>
      <w:r>
        <w:t xml:space="preserve"> </w:t>
      </w:r>
      <w:r w:rsidRPr="00FA6348">
        <w:t>units versus individuals and just get each of, if you would,</w:t>
      </w:r>
      <w:r>
        <w:t xml:space="preserve"> </w:t>
      </w:r>
      <w:r w:rsidRPr="00FA6348">
        <w:t xml:space="preserve">your thoughts on that. You make the point, </w:t>
      </w:r>
      <w:proofErr w:type="gramStart"/>
      <w:r w:rsidRPr="00FA6348">
        <w:t>Colonel, that</w:t>
      </w:r>
      <w:proofErr w:type="gramEnd"/>
      <w:r>
        <w:t xml:space="preserve"> </w:t>
      </w:r>
      <w:r w:rsidRPr="00FA6348">
        <w:t>sometimes the taint is forever. And I was talking to Elisa</w:t>
      </w:r>
      <w:r>
        <w:t xml:space="preserve"> </w:t>
      </w:r>
      <w:r w:rsidRPr="00FA6348">
        <w:t>Massimino before we reconvened, and it just struck me that</w:t>
      </w:r>
      <w:r>
        <w:t xml:space="preserve"> </w:t>
      </w:r>
      <w:r w:rsidRPr="00FA6348">
        <w:t>there are a number of units in the U.S. military, including the</w:t>
      </w:r>
      <w:r>
        <w:t xml:space="preserve"> </w:t>
      </w:r>
      <w:r w:rsidRPr="00FA6348">
        <w:t>unit that Lieutenant William Calley was a part of, the Abu</w:t>
      </w:r>
      <w:r>
        <w:t xml:space="preserve"> </w:t>
      </w:r>
      <w:r w:rsidRPr="00FA6348">
        <w:t>Ghraib deployment, where the bad apples were prosecuted. Not</w:t>
      </w:r>
      <w:r>
        <w:t xml:space="preserve"> </w:t>
      </w:r>
      <w:r w:rsidRPr="00FA6348">
        <w:t>enough, obviously, with Lieutenant Calley; he is the only one</w:t>
      </w:r>
      <w:r>
        <w:t xml:space="preserve"> </w:t>
      </w:r>
      <w:r w:rsidRPr="00FA6348">
        <w:t>who was convicted as a result of the My Lai massacre in</w:t>
      </w:r>
      <w:r>
        <w:t xml:space="preserve"> </w:t>
      </w:r>
      <w:r w:rsidRPr="00FA6348">
        <w:t>Vietnam.</w:t>
      </w:r>
    </w:p>
    <w:p w:rsidR="00F90D4B" w:rsidRPr="00FA6348" w:rsidRDefault="00F90D4B" w:rsidP="00F90D4B">
      <w:r w:rsidRPr="00FA6348">
        <w:t xml:space="preserve">    And it just seems to me that maybe reconstituting or</w:t>
      </w:r>
      <w:r>
        <w:t xml:space="preserve"> </w:t>
      </w:r>
      <w:r w:rsidRPr="00FA6348">
        <w:t>encouraging host governments like--or friendly governments like</w:t>
      </w:r>
      <w:r>
        <w:t xml:space="preserve"> </w:t>
      </w:r>
      <w:r w:rsidRPr="00FA6348">
        <w:t>Nigeria to come up with a brand-new unit, as opposed to an old</w:t>
      </w:r>
      <w:r>
        <w:t xml:space="preserve"> </w:t>
      </w:r>
      <w:r w:rsidRPr="00FA6348">
        <w:t>unit that has a terrible reputation.</w:t>
      </w:r>
    </w:p>
    <w:p w:rsidR="00F90D4B" w:rsidRPr="00FA6348" w:rsidRDefault="00F90D4B" w:rsidP="00F90D4B">
      <w:r w:rsidRPr="00FA6348">
        <w:t xml:space="preserve">    And as you point out, Ms. Blanchard, you know, there is a</w:t>
      </w:r>
      <w:r>
        <w:t xml:space="preserve"> </w:t>
      </w:r>
      <w:r w:rsidRPr="00FA6348">
        <w:t>tension there, and you do quote Admiral William McRaven in</w:t>
      </w:r>
      <w:r>
        <w:t xml:space="preserve"> </w:t>
      </w:r>
      <w:r w:rsidRPr="00FA6348">
        <w:t>Congressional testimony that while he supported the vetting</w:t>
      </w:r>
      <w:r>
        <w:t xml:space="preserve"> </w:t>
      </w:r>
      <w:r w:rsidRPr="00FA6348">
        <w:t>process, it has restricted us to the number of countries and</w:t>
      </w:r>
      <w:r>
        <w:t xml:space="preserve"> </w:t>
      </w:r>
      <w:r w:rsidRPr="00FA6348">
        <w:t>our ability to train units that we think need to be trained.</w:t>
      </w:r>
      <w:r>
        <w:t xml:space="preserve"> </w:t>
      </w:r>
      <w:r w:rsidRPr="00FA6348">
        <w:t>Individuals--that is an absolute, that individuals should be</w:t>
      </w:r>
      <w:r>
        <w:t xml:space="preserve"> </w:t>
      </w:r>
      <w:r w:rsidRPr="00FA6348">
        <w:t>vetted to the greatest extent possible.</w:t>
      </w:r>
    </w:p>
    <w:p w:rsidR="00F90D4B" w:rsidRDefault="00F90D4B" w:rsidP="00F90D4B">
      <w:r w:rsidRPr="00FA6348">
        <w:t xml:space="preserve">    But it does become at least problematic about the unit</w:t>
      </w:r>
      <w:r>
        <w:t xml:space="preserve"> </w:t>
      </w:r>
      <w:r w:rsidRPr="00FA6348">
        <w:t>side. Your thoughts on that, because it seems to me that it is</w:t>
      </w:r>
      <w:r>
        <w:t xml:space="preserve"> </w:t>
      </w:r>
      <w:r w:rsidRPr="00FA6348">
        <w:t>worth a discussion, and I am sure there will be a little</w:t>
      </w:r>
      <w:r>
        <w:t xml:space="preserve"> </w:t>
      </w:r>
      <w:r w:rsidRPr="00FA6348">
        <w:t>difference of opinion as a panel.</w:t>
      </w:r>
    </w:p>
    <w:p w:rsidR="00F90D4B" w:rsidRPr="00FA6348" w:rsidRDefault="00F90D4B" w:rsidP="00F90D4B">
      <w:r w:rsidRPr="00FA6348">
        <w:t xml:space="preserve">    Colonel Aubrey</w:t>
      </w:r>
      <w:r w:rsidRPr="00633B0B">
        <w:rPr>
          <w:rStyle w:val="StyleUnderline"/>
        </w:rPr>
        <w:t>. And I will bring myself back to my--what had been my profession for most of my adult life, is we are quite proud of those little pieces of cloth, the streamers that hang from our regimental colors, and so forth. Asking someone to rebadge doesn't usually sit very well with a soldier. They are quite proud of their unit lineage</w:t>
      </w:r>
      <w:r w:rsidRPr="00FA6348">
        <w:t>.</w:t>
      </w:r>
    </w:p>
    <w:p w:rsidR="00F90D4B" w:rsidRPr="00FA6348" w:rsidRDefault="00F90D4B" w:rsidP="00F90D4B">
      <w:r w:rsidRPr="00FA6348">
        <w:t xml:space="preserve">    If you look at the battle streamers on the Army colors,</w:t>
      </w:r>
      <w:r>
        <w:t xml:space="preserve"> </w:t>
      </w:r>
      <w:r w:rsidRPr="00FA6348">
        <w:t xml:space="preserve">they date back to Valley Forge. </w:t>
      </w:r>
      <w:r w:rsidRPr="00633B0B">
        <w:rPr>
          <w:rStyle w:val="StyleUnderline"/>
        </w:rPr>
        <w:t>So approaching any other country's units to discuss, you know, reconstitution doesn't necessarily sit well</w:t>
      </w:r>
      <w:r w:rsidRPr="00FA6348">
        <w:t>. Whether or not we agree with their</w:t>
      </w:r>
      <w:r>
        <w:t xml:space="preserve"> </w:t>
      </w:r>
      <w:r w:rsidRPr="00FA6348">
        <w:t xml:space="preserve">lineage, </w:t>
      </w:r>
      <w:r w:rsidRPr="00633B0B">
        <w:rPr>
          <w:rStyle w:val="StyleUnderline"/>
        </w:rPr>
        <w:t>a lot of times they are quite proud of their lineage</w:t>
      </w:r>
      <w:r w:rsidRPr="00FA6348">
        <w:t>.</w:t>
      </w:r>
      <w:r>
        <w:t xml:space="preserve"> </w:t>
      </w:r>
      <w:r w:rsidRPr="00FA6348">
        <w:t>That on these units they--you know, because of their colonial</w:t>
      </w:r>
      <w:r>
        <w:t xml:space="preserve"> </w:t>
      </w:r>
      <w:r w:rsidRPr="00FA6348">
        <w:t>past, they talk about the colonial wars they fought, or what</w:t>
      </w:r>
      <w:r>
        <w:t xml:space="preserve"> </w:t>
      </w:r>
      <w:r w:rsidRPr="00FA6348">
        <w:t>they did in the First World War, the Second World War, and are</w:t>
      </w:r>
      <w:r>
        <w:t xml:space="preserve"> </w:t>
      </w:r>
      <w:r w:rsidRPr="00FA6348">
        <w:t>quite proud, and rightfully so, of their lineage.</w:t>
      </w:r>
    </w:p>
    <w:p w:rsidR="00F90D4B" w:rsidRPr="00633B0B" w:rsidRDefault="00F90D4B" w:rsidP="00F90D4B">
      <w:pPr>
        <w:rPr>
          <w:rStyle w:val="StyleUnderline"/>
        </w:rPr>
      </w:pPr>
      <w:r w:rsidRPr="00FA6348">
        <w:t xml:space="preserve">    I </w:t>
      </w:r>
      <w:r w:rsidRPr="00633B0B">
        <w:rPr>
          <w:rStyle w:val="StyleUnderline"/>
        </w:rPr>
        <w:t>think what is even more important is that for the Leahy vetters, whether it is in the Embassy or with INVEST, is that they understand the order of battle, and understand what the units really mean</w:t>
      </w:r>
      <w:r w:rsidRPr="00FA6348">
        <w:t xml:space="preserve">. What is the difference between a section </w:t>
      </w:r>
      <w:proofErr w:type="gramStart"/>
      <w:r w:rsidRPr="00FA6348">
        <w:t>or</w:t>
      </w:r>
      <w:proofErr w:type="gramEnd"/>
      <w:r>
        <w:t xml:space="preserve"> </w:t>
      </w:r>
      <w:r w:rsidRPr="00FA6348">
        <w:t>a platoon, a division, a battalion? Who ranks what, the</w:t>
      </w:r>
      <w:r>
        <w:t xml:space="preserve"> </w:t>
      </w:r>
      <w:r w:rsidRPr="00FA6348">
        <w:t xml:space="preserve">sergeant or the general? </w:t>
      </w:r>
      <w:r w:rsidRPr="00633B0B">
        <w:rPr>
          <w:rStyle w:val="StyleUnderline"/>
        </w:rPr>
        <w:t>And that would be effectively--to understand what the unit rotation is, what is the turn of enlistment to the unit?</w:t>
      </w:r>
    </w:p>
    <w:p w:rsidR="00F90D4B" w:rsidRPr="00FA6348" w:rsidRDefault="00F90D4B" w:rsidP="00F90D4B">
      <w:r w:rsidRPr="00FA6348">
        <w:lastRenderedPageBreak/>
        <w:t xml:space="preserve">    Liberia, which had a turn of enlistment, they just--the</w:t>
      </w:r>
      <w:r>
        <w:t xml:space="preserve"> </w:t>
      </w:r>
      <w:r w:rsidRPr="00FA6348">
        <w:t>first batch of--they have just brought in their second batch of</w:t>
      </w:r>
      <w:r>
        <w:t xml:space="preserve"> </w:t>
      </w:r>
      <w:r w:rsidRPr="00FA6348">
        <w:t>recruits since the LAF was reconstituted. So if you know that</w:t>
      </w:r>
      <w:r>
        <w:t xml:space="preserve"> </w:t>
      </w:r>
      <w:r w:rsidRPr="00FA6348">
        <w:t xml:space="preserve">they are going to do a rotation in 6 </w:t>
      </w:r>
      <w:proofErr w:type="gramStart"/>
      <w:r w:rsidRPr="00FA6348">
        <w:t>years, that</w:t>
      </w:r>
      <w:proofErr w:type="gramEnd"/>
      <w:r w:rsidRPr="00FA6348">
        <w:t xml:space="preserve"> if a unit had</w:t>
      </w:r>
      <w:r>
        <w:t xml:space="preserve"> </w:t>
      </w:r>
      <w:r w:rsidRPr="00FA6348">
        <w:t>done something 10 years ago, the chances of anybody being in</w:t>
      </w:r>
      <w:r>
        <w:t xml:space="preserve"> </w:t>
      </w:r>
      <w:r w:rsidRPr="00FA6348">
        <w:t>that unit, having committed that atrocity, is gone.</w:t>
      </w:r>
    </w:p>
    <w:p w:rsidR="00F90D4B" w:rsidRDefault="00F90D4B" w:rsidP="00F90D4B">
      <w:r w:rsidRPr="00FA6348">
        <w:t xml:space="preserve">    That would be much more effective than saying take the 131</w:t>
      </w:r>
      <w:r>
        <w:t xml:space="preserve"> </w:t>
      </w:r>
      <w:r w:rsidRPr="00FA6348">
        <w:t>that committed atrocities in Maiduguri 3 years ago, and we are</w:t>
      </w:r>
      <w:r>
        <w:t xml:space="preserve"> </w:t>
      </w:r>
      <w:r w:rsidRPr="00FA6348">
        <w:t>going to rebatch it as the 151, because we won't know.</w:t>
      </w:r>
    </w:p>
    <w:p w:rsidR="00F90D4B" w:rsidRPr="00FA6348" w:rsidRDefault="00F90D4B" w:rsidP="00F90D4B">
      <w:r w:rsidRPr="00FA6348">
        <w:t xml:space="preserve">   Mr. Smith. Thank you.</w:t>
      </w:r>
    </w:p>
    <w:p w:rsidR="00F90D4B" w:rsidRPr="00FA6348" w:rsidRDefault="00F90D4B" w:rsidP="00F90D4B">
      <w:r w:rsidRPr="00FA6348">
        <w:t xml:space="preserve">    Ms. Massimino?</w:t>
      </w:r>
    </w:p>
    <w:p w:rsidR="00F90D4B" w:rsidRPr="00FA6348" w:rsidRDefault="00F90D4B" w:rsidP="00F90D4B">
      <w:r w:rsidRPr="00FA6348">
        <w:t xml:space="preserve">    Ms. Massimino. Yes. So the examples that you gave of U.S.</w:t>
      </w:r>
      <w:r>
        <w:t xml:space="preserve"> </w:t>
      </w:r>
      <w:r w:rsidRPr="00FA6348">
        <w:t>units, where there were abuses, you know, those are examples</w:t>
      </w:r>
      <w:r>
        <w:t xml:space="preserve"> </w:t>
      </w:r>
      <w:r w:rsidRPr="00FA6348">
        <w:t>where there was investigation, prosecution, and I think in</w:t>
      </w:r>
      <w:r>
        <w:t xml:space="preserve"> </w:t>
      </w:r>
      <w:r w:rsidRPr="00FA6348">
        <w:t>order to get the full value of the Leahy laws and human rights</w:t>
      </w:r>
      <w:r>
        <w:t xml:space="preserve"> </w:t>
      </w:r>
      <w:r w:rsidRPr="00FA6348">
        <w:t>vetting, as I said in my testimony, you don't want that viewed</w:t>
      </w:r>
      <w:r>
        <w:t xml:space="preserve"> </w:t>
      </w:r>
      <w:r w:rsidRPr="00FA6348">
        <w:t>in sort of a narrow way where you just kind of rearrange the</w:t>
      </w:r>
      <w:r>
        <w:t xml:space="preserve"> </w:t>
      </w:r>
      <w:r w:rsidRPr="00FA6348">
        <w:t>deck chairs and see if you can assemble.</w:t>
      </w:r>
    </w:p>
    <w:p w:rsidR="00F90D4B" w:rsidRPr="00FA6348" w:rsidRDefault="00F90D4B" w:rsidP="00F90D4B">
      <w:r w:rsidRPr="00FA6348">
        <w:t xml:space="preserve">    I mean, that is one way, and it is perfectly permissible</w:t>
      </w:r>
      <w:r>
        <w:t xml:space="preserve"> </w:t>
      </w:r>
      <w:r w:rsidRPr="00FA6348">
        <w:t xml:space="preserve">under the law to create new units and all that. </w:t>
      </w:r>
      <w:r w:rsidRPr="00633B0B">
        <w:rPr>
          <w:rStyle w:val="StyleUnderline"/>
        </w:rPr>
        <w:t>But, really, what we want, what we all want, fundamentally, the Leahy law is to prompt better human rights performance, stronger commitment on the part of the militaries and the governments to accountability and the rule of</w:t>
      </w:r>
      <w:r w:rsidRPr="00FA6348">
        <w:t xml:space="preserve"> law. And you don't get that if</w:t>
      </w:r>
      <w:r>
        <w:t xml:space="preserve"> </w:t>
      </w:r>
      <w:r w:rsidRPr="00FA6348">
        <w:t>you are, you know, just rearranging the deck chairs.</w:t>
      </w:r>
    </w:p>
    <w:p w:rsidR="00F90D4B" w:rsidRPr="00FA6348" w:rsidRDefault="00F90D4B" w:rsidP="00F90D4B">
      <w:r w:rsidRPr="00FA6348">
        <w:t xml:space="preserve">    But, you know, as to </w:t>
      </w:r>
      <w:r w:rsidRPr="00633B0B">
        <w:rPr>
          <w:rStyle w:val="StyleUnderline"/>
        </w:rPr>
        <w:t>these units that, you know, have this sense of identity and cohesion and all of that, there is nothing inherently wrong with that</w:t>
      </w:r>
      <w:r w:rsidRPr="00FA6348">
        <w:t>. But we all know that there</w:t>
      </w:r>
      <w:r>
        <w:t xml:space="preserve"> </w:t>
      </w:r>
      <w:r w:rsidRPr="00FA6348">
        <w:t>are units that are, you know, proud and have cohesion around</w:t>
      </w:r>
      <w:r>
        <w:t xml:space="preserve"> </w:t>
      </w:r>
      <w:r w:rsidRPr="00FA6348">
        <w:t>the wrong things. They are notorious for being human rights</w:t>
      </w:r>
      <w:r>
        <w:t xml:space="preserve"> </w:t>
      </w:r>
      <w:r w:rsidRPr="00FA6348">
        <w:t>violators.</w:t>
      </w:r>
    </w:p>
    <w:p w:rsidR="00F90D4B" w:rsidRPr="00FA6348" w:rsidRDefault="00F90D4B" w:rsidP="00F90D4B">
      <w:r w:rsidRPr="00FA6348">
        <w:t xml:space="preserve">    And I think there you really have to wonder whether long</w:t>
      </w:r>
      <w:r>
        <w:t xml:space="preserve"> </w:t>
      </w:r>
      <w:r w:rsidRPr="00FA6348">
        <w:t>term the interests are going to be served if you are balancing</w:t>
      </w:r>
      <w:r>
        <w:t xml:space="preserve"> </w:t>
      </w:r>
      <w:r w:rsidRPr="00FA6348">
        <w:t>those interests with keeping that band of brothers together</w:t>
      </w:r>
      <w:r>
        <w:t xml:space="preserve"> </w:t>
      </w:r>
      <w:r w:rsidRPr="00FA6348">
        <w:t>when what has drawn them together and the identity of the unit</w:t>
      </w:r>
      <w:r>
        <w:t xml:space="preserve"> </w:t>
      </w:r>
      <w:r w:rsidRPr="00FA6348">
        <w:t>is not something you want to perpetuate.</w:t>
      </w:r>
    </w:p>
    <w:p w:rsidR="00F90D4B" w:rsidRPr="00FA6348" w:rsidRDefault="00F90D4B" w:rsidP="00F90D4B">
      <w:r w:rsidRPr="00FA6348">
        <w:t xml:space="preserve">    Mr. Smith. Yes.</w:t>
      </w:r>
    </w:p>
    <w:p w:rsidR="00F90D4B" w:rsidRPr="00FA6348" w:rsidRDefault="00F90D4B" w:rsidP="00F90D4B">
      <w:r w:rsidRPr="00FA6348">
        <w:t xml:space="preserve">    Ms. Margon. Just quickly, </w:t>
      </w:r>
      <w:r w:rsidRPr="00633B0B">
        <w:rPr>
          <w:rStyle w:val="StyleUnderline"/>
        </w:rPr>
        <w:t xml:space="preserve">I think if you are talking about rogue elements or abusive units within an otherwise law abiding military in the country, then the units should be disbanded and prosecuted, the individuals should be prosecuted. </w:t>
      </w:r>
      <w:r w:rsidRPr="00FA6348">
        <w:t>This is in</w:t>
      </w:r>
      <w:r>
        <w:t xml:space="preserve"> </w:t>
      </w:r>
      <w:r w:rsidRPr="00FA6348">
        <w:t>fact what we have recommended in specific cases in Bangladesh,</w:t>
      </w:r>
      <w:r>
        <w:t xml:space="preserve"> </w:t>
      </w:r>
      <w:r w:rsidRPr="00FA6348">
        <w:t xml:space="preserve">Indonesia, and </w:t>
      </w:r>
      <w:r w:rsidRPr="00F436EB">
        <w:rPr>
          <w:rStyle w:val="StyleUnderline"/>
        </w:rPr>
        <w:t>Afghanistan. But if it goes beyond the rogue elements or the abusive units and is a more endemic problem within the security forces, then nothing else is going to suffice, as</w:t>
      </w:r>
      <w:r w:rsidRPr="00FA6348">
        <w:t xml:space="preserve"> Elisa said, when it--as opposed to accountability</w:t>
      </w:r>
      <w:r>
        <w:t xml:space="preserve"> </w:t>
      </w:r>
      <w:r w:rsidRPr="00FA6348">
        <w:t>or prosecution.</w:t>
      </w:r>
    </w:p>
    <w:p w:rsidR="00F90D4B" w:rsidRDefault="00F90D4B" w:rsidP="00F90D4B">
      <w:r w:rsidRPr="00FA6348">
        <w:t xml:space="preserve">    And there the U.S</w:t>
      </w:r>
      <w:r w:rsidRPr="00F436EB">
        <w:rPr>
          <w:rStyle w:val="StyleUnderline"/>
        </w:rPr>
        <w:t>. can plan a really important role. The State Department, USAID, Defense Department, and Justice all have really deep and varied experience in helping set up justice mechanisms, technical expertise</w:t>
      </w:r>
      <w:r w:rsidRPr="00FA6348">
        <w:t>. Prosecution is a</w:t>
      </w:r>
      <w:r>
        <w:t xml:space="preserve"> </w:t>
      </w:r>
      <w:r w:rsidRPr="00FA6348">
        <w:t>critical component that helps with the institutional reform, so</w:t>
      </w:r>
      <w:r>
        <w:t xml:space="preserve"> </w:t>
      </w:r>
      <w:r w:rsidRPr="00FA6348">
        <w:t>it really depends on what you are looking at when it comes to</w:t>
      </w:r>
      <w:r>
        <w:t xml:space="preserve"> </w:t>
      </w:r>
      <w:r w:rsidRPr="00FA6348">
        <w:t>the unit.</w:t>
      </w:r>
    </w:p>
    <w:p w:rsidR="00F90D4B" w:rsidRPr="00403AD2" w:rsidRDefault="00F90D4B" w:rsidP="000979E2">
      <w:pPr>
        <w:rPr>
          <w:rFonts w:asciiTheme="minorHAnsi" w:hAnsiTheme="minorHAnsi"/>
        </w:rPr>
      </w:pPr>
    </w:p>
    <w:p w:rsidR="007820CD" w:rsidRPr="00403AD2" w:rsidRDefault="007820CD" w:rsidP="007820CD">
      <w:pPr>
        <w:pStyle w:val="Heading3"/>
        <w:rPr>
          <w:rFonts w:asciiTheme="minorHAnsi" w:hAnsiTheme="minorHAnsi"/>
        </w:rPr>
      </w:pPr>
      <w:r w:rsidRPr="00403AD2">
        <w:rPr>
          <w:rFonts w:asciiTheme="minorHAnsi" w:hAnsiTheme="minorHAnsi"/>
        </w:rPr>
        <w:lastRenderedPageBreak/>
        <w:t>AT: Vetting Weak</w:t>
      </w:r>
    </w:p>
    <w:p w:rsidR="007820CD" w:rsidRPr="00403AD2" w:rsidRDefault="007820CD" w:rsidP="007820CD">
      <w:pPr>
        <w:rPr>
          <w:rFonts w:asciiTheme="minorHAnsi" w:hAnsiTheme="minorHAnsi"/>
        </w:rPr>
      </w:pPr>
    </w:p>
    <w:p w:rsidR="002A5D25" w:rsidRPr="00403AD2" w:rsidRDefault="002A5D25" w:rsidP="002A5D25">
      <w:pPr>
        <w:pStyle w:val="Heading4"/>
        <w:rPr>
          <w:rFonts w:asciiTheme="minorHAnsi" w:hAnsiTheme="minorHAnsi"/>
        </w:rPr>
      </w:pPr>
      <w:r w:rsidRPr="00403AD2">
        <w:rPr>
          <w:rFonts w:asciiTheme="minorHAnsi" w:hAnsiTheme="minorHAnsi"/>
        </w:rPr>
        <w:t xml:space="preserve">Leahy Law vetting has improved --- helps other nations develop effective counterinsurgency programs </w:t>
      </w:r>
    </w:p>
    <w:p w:rsidR="002A5D25" w:rsidRPr="00403AD2" w:rsidRDefault="002A5D25" w:rsidP="002A5D25">
      <w:pPr>
        <w:rPr>
          <w:rFonts w:asciiTheme="minorHAnsi" w:hAnsiTheme="minorHAnsi"/>
          <w:color w:val="FF0000"/>
        </w:rPr>
      </w:pPr>
      <w:r w:rsidRPr="00403AD2">
        <w:rPr>
          <w:rStyle w:val="Style13ptBold"/>
          <w:rFonts w:asciiTheme="minorHAnsi" w:hAnsiTheme="minorHAnsi"/>
        </w:rPr>
        <w:t>Malinowski, 16</w:t>
      </w:r>
      <w:r w:rsidRPr="00403AD2">
        <w:rPr>
          <w:rFonts w:asciiTheme="minorHAnsi" w:hAnsiTheme="minorHAnsi"/>
        </w:rPr>
        <w:t xml:space="preserve"> – Assistant Secretary of State for Democracy, Human Rights, and Labor U.S. Department of State (Ted “U.S. SECURITY ASSISTANCE AND HUMAN RIGHTS”, The Brookings Institution, 12-12-19, </w:t>
      </w:r>
      <w:hyperlink r:id="rId312" w:history="1">
        <w:r w:rsidRPr="00403AD2">
          <w:rPr>
            <w:rStyle w:val="Hyperlink"/>
            <w:rFonts w:asciiTheme="minorHAnsi" w:hAnsiTheme="minorHAnsi"/>
          </w:rPr>
          <w:t>https://www.brookings.edu/wp-content/uploads/2016/12/20161212_security_human_rights_transcript.pdf)//</w:t>
        </w:r>
      </w:hyperlink>
      <w:r w:rsidRPr="00403AD2">
        <w:rPr>
          <w:rFonts w:asciiTheme="minorHAnsi" w:hAnsiTheme="minorHAnsi"/>
        </w:rPr>
        <w:t xml:space="preserve"> kel$</w:t>
      </w:r>
    </w:p>
    <w:p w:rsidR="002A5D25" w:rsidRPr="00403AD2" w:rsidRDefault="002A5D25" w:rsidP="002A5D25">
      <w:pPr>
        <w:rPr>
          <w:rFonts w:asciiTheme="minorHAnsi" w:hAnsiTheme="minorHAnsi"/>
        </w:rPr>
      </w:pPr>
      <w:r w:rsidRPr="00403AD2">
        <w:rPr>
          <w:rFonts w:asciiTheme="minorHAnsi" w:hAnsiTheme="minorHAnsi"/>
        </w:rPr>
        <w:t xml:space="preserve">One way in which we did it, and this gets back to where you started, is the Leahy law. </w:t>
      </w:r>
      <w:r w:rsidRPr="00403AD2">
        <w:rPr>
          <w:rStyle w:val="StyleUnderline"/>
          <w:rFonts w:asciiTheme="minorHAnsi" w:hAnsiTheme="minorHAnsi"/>
        </w:rPr>
        <w:t>The</w:t>
      </w:r>
      <w:r w:rsidRPr="00403AD2">
        <w:rPr>
          <w:rFonts w:asciiTheme="minorHAnsi" w:hAnsiTheme="minorHAnsi"/>
        </w:rPr>
        <w:t xml:space="preserve"> great thing about the </w:t>
      </w:r>
      <w:r w:rsidRPr="00403AD2">
        <w:rPr>
          <w:rStyle w:val="StyleUnderline"/>
          <w:rFonts w:asciiTheme="minorHAnsi" w:hAnsiTheme="minorHAnsi"/>
        </w:rPr>
        <w:t>Leahy law</w:t>
      </w:r>
      <w:r w:rsidRPr="00403AD2">
        <w:rPr>
          <w:rFonts w:asciiTheme="minorHAnsi" w:hAnsiTheme="minorHAnsi"/>
        </w:rPr>
        <w:t xml:space="preserve"> is that unlike past exercises in legislative conditionality on U.S. assistance, it does not say if country X commits human rights abuses, we cannot provide support to country X.</w:t>
      </w:r>
    </w:p>
    <w:p w:rsidR="002A5D25" w:rsidRPr="00403AD2" w:rsidRDefault="002A5D25" w:rsidP="002A5D25">
      <w:pPr>
        <w:rPr>
          <w:rFonts w:asciiTheme="minorHAnsi" w:hAnsiTheme="minorHAnsi"/>
        </w:rPr>
      </w:pPr>
      <w:r w:rsidRPr="00403AD2">
        <w:rPr>
          <w:rFonts w:asciiTheme="minorHAnsi" w:hAnsiTheme="minorHAnsi"/>
        </w:rPr>
        <w:t xml:space="preserve">It </w:t>
      </w:r>
      <w:r w:rsidRPr="00403AD2">
        <w:rPr>
          <w:rStyle w:val="StyleUnderline"/>
          <w:rFonts w:asciiTheme="minorHAnsi" w:hAnsiTheme="minorHAnsi"/>
        </w:rPr>
        <w:t xml:space="preserve">says if a unit of a foreign security force has committed serious human rights abuses and not held the perpetrators accountable, then we cannot provide assistance to that unit. </w:t>
      </w:r>
      <w:r w:rsidRPr="00403AD2">
        <w:rPr>
          <w:rFonts w:asciiTheme="minorHAnsi" w:hAnsiTheme="minorHAnsi"/>
        </w:rPr>
        <w:t>It’s a scalpel.</w:t>
      </w:r>
    </w:p>
    <w:p w:rsidR="002A5D25" w:rsidRPr="00403AD2" w:rsidRDefault="002A5D25" w:rsidP="002A5D25">
      <w:pPr>
        <w:rPr>
          <w:rStyle w:val="StyleUnderline"/>
          <w:rFonts w:asciiTheme="minorHAnsi" w:hAnsiTheme="minorHAnsi"/>
        </w:rPr>
      </w:pPr>
      <w:r w:rsidRPr="00403AD2">
        <w:rPr>
          <w:rStyle w:val="StyleUnderline"/>
          <w:rFonts w:asciiTheme="minorHAnsi" w:hAnsiTheme="minorHAnsi"/>
        </w:rPr>
        <w:t>It enables us as we did in Columbia to continue helping a country deal with a very serious security threat while at the same time allowing us to withhold assistance in a targeted way from those elements of that country’s security forces where the problem has been concentrated.</w:t>
      </w:r>
    </w:p>
    <w:p w:rsidR="002A5D25" w:rsidRPr="00403AD2" w:rsidRDefault="002A5D25" w:rsidP="002A5D25">
      <w:pPr>
        <w:rPr>
          <w:rFonts w:asciiTheme="minorHAnsi" w:hAnsiTheme="minorHAnsi"/>
        </w:rPr>
      </w:pPr>
      <w:r w:rsidRPr="00403AD2">
        <w:rPr>
          <w:rFonts w:asciiTheme="minorHAnsi" w:hAnsiTheme="minorHAnsi"/>
        </w:rPr>
        <w:t xml:space="preserve">Actually, Columbia is one of the first places where the U.S. Government really took the Leahy law seriously, back in a day when yes, the law was on the books, but we had not yet developed the systems and the tradition of consistently applying it across the world as we do today. </w:t>
      </w:r>
    </w:p>
    <w:p w:rsidR="002A5D25" w:rsidRPr="00403AD2" w:rsidRDefault="002A5D25" w:rsidP="002A5D25">
      <w:pPr>
        <w:rPr>
          <w:rStyle w:val="StyleUnderline"/>
          <w:rFonts w:asciiTheme="minorHAnsi" w:hAnsiTheme="minorHAnsi"/>
        </w:rPr>
      </w:pPr>
      <w:r w:rsidRPr="00403AD2">
        <w:rPr>
          <w:rStyle w:val="Emphasis"/>
          <w:rFonts w:asciiTheme="minorHAnsi" w:hAnsiTheme="minorHAnsi"/>
        </w:rPr>
        <w:t>Over the last decade, we have professionalized our Leahy vetting process.</w:t>
      </w:r>
      <w:r w:rsidRPr="00403AD2">
        <w:rPr>
          <w:rStyle w:val="StyleUnderline"/>
          <w:rFonts w:asciiTheme="minorHAnsi" w:hAnsiTheme="minorHAnsi"/>
        </w:rPr>
        <w:t xml:space="preserve"> We have created a system where every day around the world our embassies are vetting units, vetting individual participants in our military training programs.</w:t>
      </w:r>
    </w:p>
    <w:p w:rsidR="002A5D25" w:rsidRPr="00403AD2" w:rsidRDefault="002A5D25" w:rsidP="002A5D25">
      <w:pPr>
        <w:rPr>
          <w:rStyle w:val="StyleUnderline"/>
          <w:rFonts w:asciiTheme="minorHAnsi" w:hAnsiTheme="minorHAnsi"/>
        </w:rPr>
      </w:pPr>
      <w:r w:rsidRPr="00403AD2">
        <w:rPr>
          <w:rFonts w:asciiTheme="minorHAnsi" w:hAnsiTheme="minorHAnsi"/>
        </w:rPr>
        <w:t xml:space="preserve">In fact, </w:t>
      </w:r>
      <w:r w:rsidRPr="00403AD2">
        <w:rPr>
          <w:rStyle w:val="StyleUnderline"/>
          <w:rFonts w:asciiTheme="minorHAnsi" w:hAnsiTheme="minorHAnsi"/>
        </w:rPr>
        <w:t>we are now vetting 180,000 units and individuals every single year</w:t>
      </w:r>
      <w:r w:rsidRPr="00403AD2">
        <w:rPr>
          <w:rFonts w:asciiTheme="minorHAnsi" w:hAnsiTheme="minorHAnsi"/>
        </w:rPr>
        <w:t xml:space="preserve">, considering both DOD and State Department assistance. </w:t>
      </w:r>
      <w:r w:rsidRPr="00403AD2">
        <w:rPr>
          <w:rStyle w:val="StyleUnderline"/>
          <w:rFonts w:asciiTheme="minorHAnsi" w:hAnsiTheme="minorHAnsi"/>
        </w:rPr>
        <w:t>We have doubled down on what we call “Leahy outreach,” explaining the Leahy law and the vetting process to our partners at DOD and our embassies worldwide.</w:t>
      </w:r>
    </w:p>
    <w:p w:rsidR="002A5D25" w:rsidRPr="00403AD2" w:rsidRDefault="002A5D25" w:rsidP="002A5D25">
      <w:pPr>
        <w:rPr>
          <w:rFonts w:asciiTheme="minorHAnsi" w:hAnsiTheme="minorHAnsi"/>
        </w:rPr>
      </w:pPr>
      <w:r w:rsidRPr="00403AD2">
        <w:rPr>
          <w:rFonts w:asciiTheme="minorHAnsi" w:hAnsiTheme="minorHAnsi"/>
        </w:rPr>
        <w:t xml:space="preserve">Over the last year, </w:t>
      </w:r>
      <w:r w:rsidRPr="00403AD2">
        <w:rPr>
          <w:rStyle w:val="StyleUnderline"/>
          <w:rFonts w:asciiTheme="minorHAnsi" w:hAnsiTheme="minorHAnsi"/>
        </w:rPr>
        <w:t>our little Human Rights Bureau’s leadership has visited every U.S. military combatant command</w:t>
      </w:r>
      <w:r w:rsidRPr="00403AD2">
        <w:rPr>
          <w:rFonts w:asciiTheme="minorHAnsi" w:hAnsiTheme="minorHAnsi"/>
        </w:rPr>
        <w:t>, apart from UCOM, and many of our embassies and consulates overseas to address and resolve Leahy concerns as they come up.</w:t>
      </w:r>
    </w:p>
    <w:p w:rsidR="002A5D25" w:rsidRPr="00403AD2" w:rsidRDefault="002A5D25" w:rsidP="007820CD">
      <w:pPr>
        <w:rPr>
          <w:rFonts w:asciiTheme="minorHAnsi" w:hAnsiTheme="minorHAnsi"/>
        </w:rPr>
      </w:pPr>
    </w:p>
    <w:p w:rsidR="007820CD" w:rsidRPr="00403AD2" w:rsidRDefault="007820CD" w:rsidP="007820CD">
      <w:pPr>
        <w:pStyle w:val="Heading4"/>
        <w:rPr>
          <w:rFonts w:asciiTheme="minorHAnsi" w:hAnsiTheme="minorHAnsi"/>
        </w:rPr>
      </w:pPr>
      <w:r w:rsidRPr="00403AD2">
        <w:rPr>
          <w:rFonts w:asciiTheme="minorHAnsi" w:hAnsiTheme="minorHAnsi"/>
        </w:rPr>
        <w:t>Vetting procedures in Leahy Law are stringent and comprehensive</w:t>
      </w:r>
    </w:p>
    <w:p w:rsidR="007820CD" w:rsidRPr="00403AD2" w:rsidRDefault="007820CD" w:rsidP="007820CD">
      <w:pPr>
        <w:rPr>
          <w:rFonts w:asciiTheme="minorHAnsi" w:hAnsiTheme="minorHAnsi"/>
        </w:rPr>
      </w:pPr>
      <w:r w:rsidRPr="00403AD2">
        <w:rPr>
          <w:rStyle w:val="Style13ptBold"/>
          <w:rFonts w:asciiTheme="minorHAnsi" w:hAnsiTheme="minorHAnsi"/>
        </w:rPr>
        <w:t>McKinney, 16</w:t>
      </w:r>
      <w:r w:rsidRPr="00403AD2">
        <w:rPr>
          <w:rFonts w:asciiTheme="minorHAnsi" w:hAnsiTheme="minorHAnsi"/>
        </w:rPr>
        <w:t xml:space="preserve"> --- private security adviser with hands-on experience in multiple conflict areas around the world (6/2/2016, Edward, “Don't Bend the Law to Fight Terror in Nigeria; America shouldn’t give weapons to human-rights abusers,” </w:t>
      </w:r>
      <w:hyperlink r:id="rId313" w:history="1">
        <w:r w:rsidRPr="00403AD2">
          <w:rPr>
            <w:rStyle w:val="Hyperlink"/>
            <w:rFonts w:asciiTheme="minorHAnsi" w:hAnsiTheme="minorHAnsi"/>
          </w:rPr>
          <w:t>https://nationalinterest.org/feature/dont-bend-the-law-fight-terror-nigeria-16440</w:t>
        </w:r>
      </w:hyperlink>
      <w:r w:rsidRPr="00403AD2">
        <w:rPr>
          <w:rFonts w:asciiTheme="minorHAnsi" w:hAnsiTheme="minorHAnsi"/>
        </w:rPr>
        <w:t>, accessed on 6/22/19, JMP)</w:t>
      </w:r>
    </w:p>
    <w:p w:rsidR="007820CD" w:rsidRPr="00403AD2" w:rsidRDefault="007820CD" w:rsidP="007820CD">
      <w:pPr>
        <w:rPr>
          <w:rFonts w:asciiTheme="minorHAnsi" w:hAnsiTheme="minorHAnsi"/>
        </w:rPr>
      </w:pPr>
      <w:r w:rsidRPr="00403AD2">
        <w:rPr>
          <w:rFonts w:asciiTheme="minorHAnsi" w:hAnsiTheme="minorHAnsi"/>
        </w:rPr>
        <w:t>Earlier this month, the Obama administration revealed that it is poised to sell up to twelve light attack aircraft to Nigeria in a bid to support the country’s fight against Boko Haram.</w:t>
      </w:r>
    </w:p>
    <w:p w:rsidR="007820CD" w:rsidRPr="00403AD2" w:rsidRDefault="007820CD" w:rsidP="007820CD">
      <w:pPr>
        <w:rPr>
          <w:rFonts w:asciiTheme="minorHAnsi" w:hAnsiTheme="minorHAnsi"/>
        </w:rPr>
      </w:pPr>
      <w:r w:rsidRPr="00403AD2">
        <w:rPr>
          <w:rFonts w:asciiTheme="minorHAnsi" w:hAnsiTheme="minorHAnsi"/>
        </w:rPr>
        <w:lastRenderedPageBreak/>
        <w:t xml:space="preserve">This might sound laudable at first glance, but in reality, selling arms to Nigeria would mean the United States essentially breaking </w:t>
      </w:r>
      <w:r w:rsidRPr="00403AD2">
        <w:rPr>
          <w:rStyle w:val="StyleUnderline"/>
          <w:rFonts w:asciiTheme="minorHAnsi" w:hAnsiTheme="minorHAnsi"/>
        </w:rPr>
        <w:t>the</w:t>
      </w:r>
      <w:r w:rsidRPr="00403AD2">
        <w:rPr>
          <w:rFonts w:asciiTheme="minorHAnsi" w:hAnsiTheme="minorHAnsi"/>
        </w:rPr>
        <w:t xml:space="preserve"> so-called </w:t>
      </w:r>
      <w:r w:rsidRPr="00403AD2">
        <w:rPr>
          <w:rStyle w:val="StyleUnderline"/>
          <w:rFonts w:asciiTheme="minorHAnsi" w:hAnsiTheme="minorHAnsi"/>
        </w:rPr>
        <w:t>Leahy Law</w:t>
      </w:r>
      <w:r w:rsidRPr="00403AD2">
        <w:rPr>
          <w:rFonts w:asciiTheme="minorHAnsi" w:hAnsiTheme="minorHAnsi"/>
        </w:rPr>
        <w:t xml:space="preserve">. Passed in 1997 by amending the Foreign Operations Appropriations Act, it </w:t>
      </w:r>
      <w:r w:rsidRPr="00403AD2">
        <w:rPr>
          <w:rStyle w:val="StyleUnderline"/>
          <w:rFonts w:asciiTheme="minorHAnsi" w:hAnsiTheme="minorHAnsi"/>
        </w:rPr>
        <w:t>prohibits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from exporting arms to “any unit of the security forces of a foreign country if the Secretary of State has credible information that such unit has committed a gross violation of human rights.”</w:t>
      </w:r>
    </w:p>
    <w:p w:rsidR="007820CD" w:rsidRPr="00403AD2" w:rsidRDefault="007820CD" w:rsidP="007820CD">
      <w:pPr>
        <w:rPr>
          <w:rStyle w:val="StyleUnderline"/>
          <w:rFonts w:asciiTheme="minorHAnsi" w:hAnsiTheme="minorHAnsi"/>
        </w:rPr>
      </w:pPr>
      <w:r w:rsidRPr="00403AD2">
        <w:rPr>
          <w:rStyle w:val="Emphasis"/>
          <w:rFonts w:asciiTheme="minorHAnsi" w:hAnsiTheme="minorHAnsi"/>
        </w:rPr>
        <w:t>The Leahy Law’s three-stage vetting process is stringent.</w:t>
      </w:r>
      <w:r w:rsidRPr="00403AD2">
        <w:rPr>
          <w:rFonts w:asciiTheme="minorHAnsi" w:hAnsiTheme="minorHAnsi"/>
        </w:rPr>
        <w:t xml:space="preserve"> </w:t>
      </w:r>
      <w:r w:rsidRPr="00403AD2">
        <w:rPr>
          <w:rStyle w:val="StyleUnderline"/>
          <w:rFonts w:asciiTheme="minorHAnsi" w:hAnsiTheme="minorHAnsi"/>
        </w:rPr>
        <w:t xml:space="preserve">It begins with the appropriate U.S. embassy carrying background checks on the individuals or units applying for assistance, by analyzing the </w:t>
      </w:r>
      <w:r w:rsidRPr="00403AD2">
        <w:rPr>
          <w:rFonts w:asciiTheme="minorHAnsi" w:hAnsiTheme="minorHAnsi"/>
        </w:rPr>
        <w:t>Department of State (</w:t>
      </w:r>
      <w:r w:rsidRPr="00403AD2">
        <w:rPr>
          <w:rStyle w:val="StyleUnderline"/>
          <w:rFonts w:asciiTheme="minorHAnsi" w:hAnsiTheme="minorHAnsi"/>
        </w:rPr>
        <w:t>DoS</w:t>
      </w:r>
      <w:r w:rsidRPr="00403AD2">
        <w:rPr>
          <w:rFonts w:asciiTheme="minorHAnsi" w:hAnsiTheme="minorHAnsi"/>
        </w:rPr>
        <w:t xml:space="preserve">) </w:t>
      </w:r>
      <w:r w:rsidRPr="00403AD2">
        <w:rPr>
          <w:rStyle w:val="StyleUnderline"/>
          <w:rFonts w:asciiTheme="minorHAnsi" w:hAnsiTheme="minorHAnsi"/>
        </w:rPr>
        <w:t>International Vetting and Security Tracking</w:t>
      </w:r>
      <w:r w:rsidRPr="00403AD2">
        <w:rPr>
          <w:rFonts w:asciiTheme="minorHAnsi" w:hAnsiTheme="minorHAnsi"/>
        </w:rPr>
        <w:t xml:space="preserve"> (INVEST) </w:t>
      </w:r>
      <w:r w:rsidRPr="00403AD2">
        <w:rPr>
          <w:rStyle w:val="StyleUnderline"/>
          <w:rFonts w:asciiTheme="minorHAnsi" w:hAnsiTheme="minorHAnsi"/>
        </w:rPr>
        <w:t>system, DoS Country Reports, cooperating with local police forces or even interviewing individual victims where necessary. If any credible information is found, the embassy can bar further support or refer to Washington.</w:t>
      </w:r>
    </w:p>
    <w:p w:rsidR="007820CD" w:rsidRPr="00403AD2" w:rsidRDefault="007820CD" w:rsidP="007820CD">
      <w:pPr>
        <w:rPr>
          <w:rFonts w:asciiTheme="minorHAnsi" w:hAnsiTheme="minorHAnsi"/>
        </w:rPr>
      </w:pPr>
      <w:r w:rsidRPr="00403AD2">
        <w:rPr>
          <w:rStyle w:val="StyleUnderline"/>
          <w:rFonts w:asciiTheme="minorHAnsi" w:hAnsiTheme="minorHAnsi"/>
        </w:rPr>
        <w:t>In Washington, the Bureau of Democracy, Human Rights, and Labor</w:t>
      </w:r>
      <w:r w:rsidRPr="00403AD2">
        <w:rPr>
          <w:rFonts w:asciiTheme="minorHAnsi" w:hAnsiTheme="minorHAnsi"/>
        </w:rPr>
        <w:t xml:space="preserve"> (DRL) </w:t>
      </w:r>
      <w:r w:rsidRPr="00403AD2">
        <w:rPr>
          <w:rStyle w:val="StyleUnderline"/>
          <w:rFonts w:asciiTheme="minorHAnsi" w:hAnsiTheme="minorHAnsi"/>
        </w:rPr>
        <w:t xml:space="preserve">receives the results of the ambassadorial vetting and conducts investigations of its own. Again, if </w:t>
      </w:r>
      <w:r w:rsidRPr="00403AD2">
        <w:rPr>
          <w:rStyle w:val="Emphasis"/>
          <w:rFonts w:asciiTheme="minorHAnsi" w:hAnsiTheme="minorHAnsi"/>
        </w:rPr>
        <w:t>credible information that the violation or issue is serious enough to prohibit U.S. involvement is found, support is refused and the findings recorded in INVEST</w:t>
      </w:r>
      <w:r w:rsidRPr="00403AD2">
        <w:rPr>
          <w:rStyle w:val="StyleUnderline"/>
          <w:rFonts w:asciiTheme="minorHAnsi" w:hAnsiTheme="minorHAnsi"/>
        </w:rPr>
        <w:t>.</w:t>
      </w:r>
      <w:r w:rsidRPr="00403AD2">
        <w:rPr>
          <w:rFonts w:asciiTheme="minorHAnsi" w:hAnsiTheme="minorHAnsi"/>
        </w:rPr>
        <w:t xml:space="preserve"> Lastly, </w:t>
      </w:r>
      <w:r w:rsidRPr="00403AD2">
        <w:rPr>
          <w:rStyle w:val="StyleUnderline"/>
          <w:rFonts w:asciiTheme="minorHAnsi" w:hAnsiTheme="minorHAnsi"/>
        </w:rPr>
        <w:t>if further review of the information is required, then DRL will assemble a broader team of State Department representatives, who may request further information from the embassy in the country in question before a decision is made</w:t>
      </w:r>
      <w:r w:rsidRPr="00403AD2">
        <w:rPr>
          <w:rStyle w:val="Emphasis"/>
          <w:rFonts w:asciiTheme="minorHAnsi" w:hAnsiTheme="minorHAnsi"/>
        </w:rPr>
        <w:t>. With such a meticulous evaluation process, it is puzzling that there is any expectation that the Nigerian military will possibly pass the test.</w:t>
      </w:r>
    </w:p>
    <w:p w:rsidR="007820CD" w:rsidRPr="00403AD2" w:rsidRDefault="007820CD" w:rsidP="007820CD">
      <w:pPr>
        <w:rPr>
          <w:rFonts w:asciiTheme="minorHAnsi" w:hAnsiTheme="minorHAnsi"/>
        </w:rPr>
      </w:pPr>
      <w:r w:rsidRPr="00403AD2">
        <w:rPr>
          <w:rFonts w:asciiTheme="minorHAnsi" w:hAnsiTheme="minorHAnsi"/>
        </w:rPr>
        <w:t>Indeed, the Nigerian military is currently being investigated by the International Criminal Court (ICC) on charges of illegal killings and unlawful incarcerations. In June of last year, an Amnesty International report claimed that, in the course of Nigeria’s war against Boko Haram, brutal conditions while in government detention have led to the death of at least seven thousand people, while an additional 1,200 have been “extrajudicially executed” by Nigerian security forces. A further twenty thousand have been “arbitrarily arrested.”</w:t>
      </w:r>
    </w:p>
    <w:p w:rsidR="007820CD" w:rsidRPr="00403AD2" w:rsidRDefault="007820CD" w:rsidP="007820CD">
      <w:pPr>
        <w:rPr>
          <w:rFonts w:asciiTheme="minorHAnsi" w:hAnsiTheme="minorHAnsi"/>
        </w:rPr>
      </w:pPr>
      <w:r w:rsidRPr="00403AD2">
        <w:rPr>
          <w:rFonts w:asciiTheme="minorHAnsi" w:hAnsiTheme="minorHAnsi"/>
        </w:rPr>
        <w:t>And the man elected to clean up the country, President Muhammadu Buhari, seems to be either thoroughly naive or thoroughly complacent. In June of last year, he called for a lifting of the Leahy Laws, arguing that the “unproven allegations” of Nigerian security forces’ human-rights violations had rendered his forces impotent against the might of Boko Haram. His statement ignored two very crucial facts. The first that, as the later proven human-rights abuses showed, the Nigerian military was certainly not sitting on its hands waiting for U.S. support in the fight against Boko Haram and second, the application of the Leahy Laws, never results in a “blanket ban” on whole countries, it is individuals or units who are assessed before assistance is either granted or refused.</w:t>
      </w:r>
    </w:p>
    <w:p w:rsidR="007820CD" w:rsidRPr="00403AD2" w:rsidRDefault="007820CD" w:rsidP="007820CD">
      <w:pPr>
        <w:rPr>
          <w:rFonts w:asciiTheme="minorHAnsi" w:hAnsiTheme="minorHAnsi"/>
        </w:rPr>
      </w:pPr>
      <w:r w:rsidRPr="00403AD2">
        <w:rPr>
          <w:rFonts w:asciiTheme="minorHAnsi" w:hAnsiTheme="minorHAnsi"/>
        </w:rPr>
        <w:t>Buhari’s questionable relationship with reality came to the forefront once more in December 2015, when he declared that Boko Haram had been “technically defeated”—a curious statement given the fact that the group’s body count rose by 62 percent in 2015, and in the first quarter of 2016 more than thirty-six attacks that left 422 dead were staged. And worryingly, Muslim herdsmen of the Fulani tribe also seem responsive to the clarion call of Islamic extremism, launching systematic attacks on the people of the largely Christian Benue state in north central Nigeria.</w:t>
      </w:r>
    </w:p>
    <w:p w:rsidR="007820CD" w:rsidRPr="00403AD2" w:rsidRDefault="007820CD" w:rsidP="007820CD">
      <w:pPr>
        <w:rPr>
          <w:rFonts w:asciiTheme="minorHAnsi" w:hAnsiTheme="minorHAnsi"/>
        </w:rPr>
      </w:pPr>
      <w:r w:rsidRPr="00403AD2">
        <w:rPr>
          <w:rFonts w:asciiTheme="minorHAnsi" w:hAnsiTheme="minorHAnsi"/>
        </w:rPr>
        <w:t xml:space="preserve">Terrorism and human-rights abuses aside, the country is, in UK Prime Minister David Cameron’s words, “fantastically corrupt.” And despite Buhari’s spokesman Garba Shehu retorting that Cameron “must be looking at an old snapshot of Nigeria,” the evidence suggests otherwise. In a survey of 168 countries </w:t>
      </w:r>
      <w:r w:rsidRPr="00403AD2">
        <w:rPr>
          <w:rFonts w:asciiTheme="minorHAnsi" w:hAnsiTheme="minorHAnsi"/>
        </w:rPr>
        <w:lastRenderedPageBreak/>
        <w:t>carried out by Transparency International in its annual “Corruption Perception Index,” Nigeria ranks thirty-second from bottom. Sambo Dasuki, a former national security advisor in charge of weapons procurement was arrested in 2015 and accused of “stealing more than $2 billion from the military” by awarding phantom contracts to buy twelve helicopters, four fighter jets, bombs and ammunition—they were never delivered.</w:t>
      </w:r>
    </w:p>
    <w:p w:rsidR="007820CD" w:rsidRPr="00403AD2" w:rsidRDefault="007820CD" w:rsidP="007820CD">
      <w:pPr>
        <w:rPr>
          <w:rStyle w:val="StyleUnderline"/>
          <w:rFonts w:asciiTheme="minorHAnsi" w:hAnsiTheme="minorHAnsi"/>
        </w:rPr>
      </w:pPr>
      <w:r w:rsidRPr="00403AD2">
        <w:rPr>
          <w:rFonts w:asciiTheme="minorHAnsi" w:hAnsiTheme="minorHAnsi"/>
        </w:rPr>
        <w:t xml:space="preserve">In a country like Nigeria, adding weapons contracts would only fan the flames of corruption and provide, quite literally, further ammunition to an army that is already making a name for itself for its flagrant disregard of human rights. </w:t>
      </w:r>
      <w:r w:rsidRPr="00403AD2">
        <w:rPr>
          <w:rStyle w:val="StyleUnderline"/>
          <w:rFonts w:asciiTheme="minorHAnsi" w:hAnsiTheme="minorHAnsi"/>
        </w:rPr>
        <w:t>The Leahy Law is there for a very good reason. The process of vetting individuals and countries is rigorous, and individuals and entities are considered on a case-by-case basis.</w:t>
      </w:r>
    </w:p>
    <w:p w:rsidR="007820CD" w:rsidRPr="00403AD2" w:rsidRDefault="007820CD" w:rsidP="007820CD">
      <w:pPr>
        <w:rPr>
          <w:rFonts w:asciiTheme="minorHAnsi" w:hAnsiTheme="minorHAnsi"/>
        </w:rPr>
      </w:pPr>
      <w:r w:rsidRPr="00403AD2">
        <w:rPr>
          <w:rFonts w:asciiTheme="minorHAnsi" w:hAnsiTheme="minorHAnsi"/>
        </w:rPr>
        <w:t xml:space="preserve">If Nigeria’s military keeps failing the assessment, the solution is for it to address the serious issues that permeate the nation, not for the United States to bend the rules. </w:t>
      </w:r>
    </w:p>
    <w:p w:rsidR="007820CD" w:rsidRPr="00403AD2" w:rsidRDefault="007820CD" w:rsidP="007820CD">
      <w:pPr>
        <w:rPr>
          <w:rFonts w:asciiTheme="minorHAnsi" w:hAnsiTheme="minorHAnsi"/>
        </w:rPr>
      </w:pPr>
    </w:p>
    <w:p w:rsidR="007820CD" w:rsidRPr="00403AD2" w:rsidRDefault="007820CD" w:rsidP="000979E2">
      <w:pPr>
        <w:rPr>
          <w:rFonts w:asciiTheme="minorHAnsi" w:hAnsiTheme="minorHAnsi"/>
        </w:rPr>
      </w:pPr>
    </w:p>
    <w:p w:rsidR="000979E2" w:rsidRPr="00403AD2" w:rsidRDefault="000979E2" w:rsidP="000979E2">
      <w:pPr>
        <w:pStyle w:val="Heading3"/>
        <w:rPr>
          <w:rFonts w:asciiTheme="minorHAnsi" w:hAnsiTheme="minorHAnsi"/>
        </w:rPr>
      </w:pPr>
      <w:r w:rsidRPr="00403AD2">
        <w:rPr>
          <w:rFonts w:asciiTheme="minorHAnsi" w:hAnsiTheme="minorHAnsi"/>
        </w:rPr>
        <w:lastRenderedPageBreak/>
        <w:t>AT: Not Enforceable / Definition of Human Rights</w:t>
      </w:r>
    </w:p>
    <w:p w:rsidR="000979E2" w:rsidRPr="00403AD2" w:rsidRDefault="000979E2" w:rsidP="000979E2">
      <w:pPr>
        <w:rPr>
          <w:rFonts w:asciiTheme="minorHAnsi" w:hAnsiTheme="minorHAnsi"/>
        </w:rPr>
      </w:pPr>
    </w:p>
    <w:p w:rsidR="000979E2" w:rsidRPr="00403AD2" w:rsidRDefault="000979E2" w:rsidP="000979E2">
      <w:pPr>
        <w:pStyle w:val="Heading4"/>
        <w:rPr>
          <w:rFonts w:asciiTheme="minorHAnsi" w:hAnsiTheme="minorHAnsi"/>
        </w:rPr>
      </w:pPr>
      <w:r w:rsidRPr="00403AD2">
        <w:rPr>
          <w:rFonts w:asciiTheme="minorHAnsi" w:hAnsiTheme="minorHAnsi"/>
        </w:rPr>
        <w:t>A clear definition of human rights already exists --- just needs to be enforced</w:t>
      </w:r>
    </w:p>
    <w:p w:rsidR="000979E2" w:rsidRPr="00403AD2" w:rsidRDefault="000979E2" w:rsidP="000979E2">
      <w:pPr>
        <w:rPr>
          <w:rFonts w:asciiTheme="minorHAnsi" w:hAnsiTheme="minorHAnsi"/>
        </w:rPr>
      </w:pPr>
      <w:r w:rsidRPr="00403AD2">
        <w:rPr>
          <w:rStyle w:val="Style13ptBold"/>
          <w:rFonts w:asciiTheme="minorHAnsi" w:hAnsiTheme="minorHAnsi"/>
        </w:rPr>
        <w:t>Washington Post, 19</w:t>
      </w:r>
      <w:r w:rsidRPr="00403AD2">
        <w:rPr>
          <w:rFonts w:asciiTheme="minorHAnsi" w:hAnsiTheme="minorHAnsi"/>
        </w:rPr>
        <w:t xml:space="preserve"> (6/2/19, Editorial Board, “Trump should focus more on defending human rights than redefining them,” </w:t>
      </w:r>
      <w:hyperlink r:id="rId314" w:history="1">
        <w:r w:rsidRPr="00403AD2">
          <w:rPr>
            <w:rStyle w:val="Hyperlink"/>
            <w:rFonts w:asciiTheme="minorHAnsi" w:hAnsiTheme="minorHAnsi"/>
          </w:rPr>
          <w:t>https://www.washingtonpost.com/opinions/global-opinions/trump-should-focus-more-on-defending-human-rights-than-redefining-them/2019/06/02/39eba7fc-83c7-11e9-bce7-40b4105f7ca0_story.html?noredirect=on&amp;utm_term=.4247adea3cd2</w:t>
        </w:r>
      </w:hyperlink>
      <w:r w:rsidRPr="00403AD2">
        <w:rPr>
          <w:rFonts w:asciiTheme="minorHAnsi" w:hAnsiTheme="minorHAnsi"/>
        </w:rPr>
        <w:t>, accessed on 6/14/19, JMP)</w:t>
      </w:r>
    </w:p>
    <w:p w:rsidR="000979E2" w:rsidRPr="00403AD2" w:rsidRDefault="000979E2" w:rsidP="000979E2">
      <w:pPr>
        <w:rPr>
          <w:rStyle w:val="StyleUnderline"/>
          <w:rFonts w:asciiTheme="minorHAnsi" w:hAnsiTheme="minorHAnsi"/>
        </w:rPr>
      </w:pPr>
      <w:r w:rsidRPr="00403AD2">
        <w:rPr>
          <w:rStyle w:val="StyleUnderline"/>
          <w:rFonts w:asciiTheme="minorHAnsi" w:hAnsiTheme="minorHAnsi"/>
        </w:rPr>
        <w:t>THE STATE Department has published a Federal Register notice to establish a new commission on human rights in pursuit of “fresh thinking about human rights discourse where such discourse has departed from our nation’s founding principles of natural law and natural rights.”</w:t>
      </w:r>
      <w:r w:rsidRPr="00403AD2">
        <w:rPr>
          <w:rFonts w:asciiTheme="minorHAnsi" w:hAnsiTheme="minorHAnsi"/>
        </w:rPr>
        <w:t xml:space="preserve"> Secretary of State Mike </w:t>
      </w:r>
      <w:r w:rsidRPr="00403AD2">
        <w:rPr>
          <w:rStyle w:val="StyleUnderline"/>
          <w:rFonts w:asciiTheme="minorHAnsi" w:hAnsiTheme="minorHAnsi"/>
        </w:rPr>
        <w:t>Pompeo said he was trying to “make sure that we have a solid definition of human rights upon which to tell all our diplomats around the world.”</w:t>
      </w:r>
    </w:p>
    <w:p w:rsidR="000979E2" w:rsidRPr="00403AD2" w:rsidRDefault="000979E2" w:rsidP="000979E2">
      <w:pPr>
        <w:rPr>
          <w:rFonts w:asciiTheme="minorHAnsi" w:hAnsiTheme="minorHAnsi"/>
        </w:rPr>
      </w:pPr>
      <w:r w:rsidRPr="00403AD2">
        <w:rPr>
          <w:rFonts w:asciiTheme="minorHAnsi" w:hAnsiTheme="minorHAnsi"/>
        </w:rPr>
        <w:t>The notice, first reported by Politico, did not say where the human rights discussion has “departed” from the nation’s founding principles. Some rights defenders suspect that the administration intends to narrow the definitions, perhaps excluding women’s reproductive rights or LGBTQ rights. Without knowing more, such as the commission’s members or official mandate, it is hard to say.</w:t>
      </w:r>
    </w:p>
    <w:p w:rsidR="000979E2" w:rsidRPr="00403AD2" w:rsidRDefault="000979E2" w:rsidP="000979E2">
      <w:pPr>
        <w:rPr>
          <w:rFonts w:asciiTheme="minorHAnsi" w:hAnsiTheme="minorHAnsi"/>
        </w:rPr>
      </w:pPr>
      <w:r w:rsidRPr="00403AD2">
        <w:rPr>
          <w:rFonts w:asciiTheme="minorHAnsi" w:hAnsiTheme="minorHAnsi"/>
        </w:rPr>
        <w:t xml:space="preserve">But what is indisputable is that </w:t>
      </w:r>
      <w:r w:rsidRPr="00403AD2">
        <w:rPr>
          <w:rStyle w:val="Emphasis"/>
          <w:rFonts w:asciiTheme="minorHAnsi" w:hAnsiTheme="minorHAnsi"/>
        </w:rPr>
        <w:t>the “solid definition”</w:t>
      </w:r>
      <w:r w:rsidRPr="00403AD2">
        <w:rPr>
          <w:rFonts w:asciiTheme="minorHAnsi" w:hAnsiTheme="minorHAnsi"/>
        </w:rPr>
        <w:t xml:space="preserve"> Mr. </w:t>
      </w:r>
      <w:r w:rsidRPr="00403AD2">
        <w:rPr>
          <w:rStyle w:val="Emphasis"/>
          <w:rFonts w:asciiTheme="minorHAnsi" w:hAnsiTheme="minorHAnsi"/>
        </w:rPr>
        <w:t>Pompeo seeks already exists</w:t>
      </w:r>
      <w:r w:rsidRPr="00403AD2">
        <w:rPr>
          <w:rFonts w:asciiTheme="minorHAnsi" w:hAnsiTheme="minorHAnsi"/>
        </w:rPr>
        <w:t xml:space="preserve">. </w:t>
      </w:r>
      <w:r w:rsidRPr="00403AD2">
        <w:rPr>
          <w:rStyle w:val="StyleUnderline"/>
          <w:rFonts w:asciiTheme="minorHAnsi" w:hAnsiTheme="minorHAnsi"/>
        </w:rPr>
        <w:t>It is described fully in the 43rd annual report on human rights prepared by State’s Bureau of Democracy, Human Rights and Labor, which draws on U.S. missions around the globe to examine the state of freedom and human dignity.</w:t>
      </w:r>
      <w:r w:rsidRPr="00403AD2">
        <w:rPr>
          <w:rFonts w:asciiTheme="minorHAnsi" w:hAnsiTheme="minorHAnsi"/>
        </w:rPr>
        <w:t xml:space="preserve"> As Mr. </w:t>
      </w:r>
      <w:r w:rsidRPr="00403AD2">
        <w:rPr>
          <w:rStyle w:val="StyleUnderline"/>
          <w:rFonts w:asciiTheme="minorHAnsi" w:hAnsiTheme="minorHAnsi"/>
        </w:rPr>
        <w:t>Pompeo wrote</w:t>
      </w:r>
      <w:r w:rsidRPr="00403AD2">
        <w:rPr>
          <w:rFonts w:asciiTheme="minorHAnsi" w:hAnsiTheme="minorHAnsi"/>
        </w:rPr>
        <w:t xml:space="preserve"> in his preface to the report, </w:t>
      </w:r>
      <w:r w:rsidRPr="00403AD2">
        <w:rPr>
          <w:rStyle w:val="StyleUnderline"/>
          <w:rFonts w:asciiTheme="minorHAnsi" w:hAnsiTheme="minorHAnsi"/>
        </w:rPr>
        <w:t>the “fundamental freedoms of religion or belief, expression, peaceful assembly and association belong to every human being. These freedoms are not granted by governments but are derived from the inherent dignity of the human person.”</w:t>
      </w:r>
      <w:r w:rsidRPr="00403AD2">
        <w:rPr>
          <w:rFonts w:asciiTheme="minorHAnsi" w:hAnsiTheme="minorHAnsi"/>
        </w:rPr>
        <w:t xml:space="preserve"> </w:t>
      </w:r>
      <w:r w:rsidRPr="00403AD2">
        <w:rPr>
          <w:rStyle w:val="StyleUnderline"/>
          <w:rFonts w:asciiTheme="minorHAnsi" w:hAnsiTheme="minorHAnsi"/>
        </w:rPr>
        <w:t>The foundation of international rights law is the 1948 Universal Declaration of Human Rights, supplemented by other norms and agreements to which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has long adhered and pressed other nations to respect</w:t>
      </w:r>
      <w:r w:rsidRPr="00403AD2">
        <w:rPr>
          <w:rFonts w:asciiTheme="minorHAnsi" w:hAnsiTheme="minorHAnsi"/>
        </w:rPr>
        <w:t>.</w:t>
      </w:r>
    </w:p>
    <w:p w:rsidR="000979E2" w:rsidRPr="00403AD2" w:rsidRDefault="000979E2" w:rsidP="000979E2">
      <w:pPr>
        <w:rPr>
          <w:rFonts w:asciiTheme="minorHAnsi" w:hAnsiTheme="minorHAnsi"/>
        </w:rPr>
      </w:pPr>
      <w:r w:rsidRPr="00403AD2">
        <w:rPr>
          <w:rFonts w:asciiTheme="minorHAnsi" w:hAnsiTheme="minorHAnsi"/>
        </w:rPr>
        <w:t>President Trump and Mr. Pompeo have raised human rights abuses only sporadically, to pressure adversaries such as Iran and Venezuela, while ignoring gross violations elsewhere, a gaping inconsistency that undercuts the moral leadership of the United States. Of course, human rights are never the only concern in foreign policy and must be balanced against other factors and interests. But it does not require any more “solid definitions” to understand the horrors of Xinjiang province, where China has herded more than 1 million Turkic Uighur Muslims into brainwashing camps to eradicate their culture and language. This ethnic cleansing has come to light during the Trump administration, but its reaction has been tepid.</w:t>
      </w:r>
    </w:p>
    <w:p w:rsidR="000979E2" w:rsidRPr="00403AD2" w:rsidRDefault="000979E2" w:rsidP="000979E2">
      <w:pPr>
        <w:rPr>
          <w:rFonts w:asciiTheme="minorHAnsi" w:hAnsiTheme="minorHAnsi"/>
        </w:rPr>
      </w:pPr>
      <w:r w:rsidRPr="00403AD2">
        <w:rPr>
          <w:rStyle w:val="StyleUnderline"/>
          <w:rFonts w:asciiTheme="minorHAnsi" w:hAnsiTheme="minorHAnsi"/>
        </w:rPr>
        <w:t>Do the president and the secretary need any more “solid definitions” in order to object to the methods of Saudi Arabia’s Crown Prince Mohammed bin Salman</w:t>
      </w:r>
      <w:r w:rsidRPr="00403AD2">
        <w:rPr>
          <w:rFonts w:asciiTheme="minorHAnsi" w:hAnsiTheme="minorHAnsi"/>
        </w:rPr>
        <w:t>, whose hit squad was dispatched to Istanbul to kill journalist and Post contributor Jamal Khashoggi? Is the United States having trouble finding a voice to speak out against the abuse of human rights in Turkey, Egypt and Russia because of a lack of definitions — or because of a misplaced desire to butter up the authoritarians who rule them?</w:t>
      </w:r>
    </w:p>
    <w:p w:rsidR="000979E2" w:rsidRPr="00403AD2" w:rsidRDefault="000979E2" w:rsidP="000979E2">
      <w:pPr>
        <w:rPr>
          <w:rFonts w:asciiTheme="minorHAnsi" w:hAnsiTheme="minorHAnsi"/>
        </w:rPr>
      </w:pPr>
      <w:r w:rsidRPr="00403AD2">
        <w:rPr>
          <w:rFonts w:asciiTheme="minorHAnsi" w:hAnsiTheme="minorHAnsi"/>
        </w:rPr>
        <w:t xml:space="preserve">“Fresh thinking” is always valuable. But </w:t>
      </w:r>
      <w:r w:rsidRPr="00403AD2">
        <w:rPr>
          <w:rStyle w:val="Emphasis"/>
          <w:rFonts w:asciiTheme="minorHAnsi" w:hAnsiTheme="minorHAnsi"/>
        </w:rPr>
        <w:t>when it comes to human rights, time-tested institutions, principles and tools exist. They just need to be utilized.</w:t>
      </w:r>
    </w:p>
    <w:p w:rsidR="000979E2" w:rsidRPr="00403AD2" w:rsidRDefault="000979E2" w:rsidP="000979E2">
      <w:pPr>
        <w:rPr>
          <w:rFonts w:asciiTheme="minorHAnsi" w:hAnsiTheme="minorHAnsi"/>
        </w:rPr>
      </w:pPr>
    </w:p>
    <w:p w:rsidR="00F05297" w:rsidRPr="00403AD2" w:rsidRDefault="00F05297" w:rsidP="00F05297">
      <w:pPr>
        <w:rPr>
          <w:rFonts w:asciiTheme="minorHAnsi" w:hAnsiTheme="minorHAnsi"/>
        </w:rPr>
      </w:pPr>
    </w:p>
    <w:p w:rsidR="005379CC" w:rsidRPr="00403AD2" w:rsidRDefault="005379CC" w:rsidP="005379CC">
      <w:pPr>
        <w:pStyle w:val="Heading2"/>
        <w:rPr>
          <w:rFonts w:asciiTheme="minorHAnsi" w:hAnsiTheme="minorHAnsi"/>
        </w:rPr>
      </w:pPr>
      <w:r w:rsidRPr="00403AD2">
        <w:rPr>
          <w:rFonts w:asciiTheme="minorHAnsi" w:hAnsiTheme="minorHAnsi"/>
        </w:rPr>
        <w:lastRenderedPageBreak/>
        <w:t>Disad Answers</w:t>
      </w:r>
    </w:p>
    <w:p w:rsidR="005379CC" w:rsidRPr="00403AD2" w:rsidRDefault="005379CC" w:rsidP="005379CC">
      <w:pPr>
        <w:rPr>
          <w:rFonts w:asciiTheme="minorHAnsi" w:hAnsiTheme="minorHAnsi"/>
        </w:rPr>
      </w:pPr>
    </w:p>
    <w:p w:rsidR="005379CC" w:rsidRPr="00403AD2" w:rsidRDefault="005379CC" w:rsidP="005379CC">
      <w:pPr>
        <w:pStyle w:val="Heading3"/>
        <w:rPr>
          <w:rFonts w:asciiTheme="minorHAnsi" w:hAnsiTheme="minorHAnsi"/>
        </w:rPr>
      </w:pPr>
      <w:r w:rsidRPr="00403AD2">
        <w:rPr>
          <w:rFonts w:asciiTheme="minorHAnsi" w:hAnsiTheme="minorHAnsi"/>
        </w:rPr>
        <w:lastRenderedPageBreak/>
        <w:t xml:space="preserve">AT: </w:t>
      </w:r>
      <w:r w:rsidR="004C5D67" w:rsidRPr="00403AD2">
        <w:rPr>
          <w:rFonts w:asciiTheme="minorHAnsi" w:hAnsiTheme="minorHAnsi"/>
        </w:rPr>
        <w:t xml:space="preserve">DA </w:t>
      </w:r>
      <w:r w:rsidRPr="00403AD2">
        <w:rPr>
          <w:rFonts w:asciiTheme="minorHAnsi" w:hAnsiTheme="minorHAnsi"/>
        </w:rPr>
        <w:t>Allies – Weichert Link Ans</w:t>
      </w:r>
    </w:p>
    <w:p w:rsidR="005379CC" w:rsidRPr="00403AD2" w:rsidRDefault="005379CC" w:rsidP="005379CC">
      <w:pPr>
        <w:rPr>
          <w:rFonts w:asciiTheme="minorHAnsi" w:hAnsiTheme="minorHAnsi"/>
        </w:rPr>
      </w:pPr>
    </w:p>
    <w:p w:rsidR="005379CC" w:rsidRPr="00403AD2" w:rsidRDefault="005379CC" w:rsidP="005379CC">
      <w:pPr>
        <w:pStyle w:val="Heading4"/>
        <w:rPr>
          <w:rFonts w:asciiTheme="minorHAnsi" w:hAnsiTheme="minorHAnsi"/>
        </w:rPr>
      </w:pPr>
      <w:r w:rsidRPr="00403AD2">
        <w:rPr>
          <w:rFonts w:asciiTheme="minorHAnsi" w:hAnsiTheme="minorHAnsi"/>
        </w:rPr>
        <w:t>Weichert doesn’t understand the Leahy Law --- it doesn’t require the U.S. target allies --- only certain bad military units within the country</w:t>
      </w:r>
    </w:p>
    <w:p w:rsidR="005379CC" w:rsidRPr="00403AD2" w:rsidRDefault="005379CC" w:rsidP="005379CC">
      <w:pPr>
        <w:rPr>
          <w:rFonts w:asciiTheme="minorHAnsi" w:hAnsiTheme="minorHAnsi"/>
        </w:rPr>
      </w:pPr>
      <w:r w:rsidRPr="00403AD2">
        <w:rPr>
          <w:rStyle w:val="Style13ptBold"/>
          <w:rFonts w:asciiTheme="minorHAnsi" w:hAnsiTheme="minorHAnsi"/>
        </w:rPr>
        <w:t>Leahy, 18</w:t>
      </w:r>
      <w:r w:rsidRPr="00403AD2">
        <w:rPr>
          <w:rFonts w:asciiTheme="minorHAnsi" w:hAnsiTheme="minorHAnsi"/>
        </w:rPr>
        <w:t xml:space="preserve"> --- Senator D-Vt. (6/22/18, Patrick, “Reader Mail: Senator Patrick Leahy Responds to Brandon Weichert,” </w:t>
      </w:r>
      <w:hyperlink r:id="rId315" w:history="1">
        <w:r w:rsidRPr="00403AD2">
          <w:rPr>
            <w:rStyle w:val="Hyperlink"/>
            <w:rFonts w:asciiTheme="minorHAnsi" w:hAnsiTheme="minorHAnsi"/>
          </w:rPr>
          <w:t>https://spectator.org/reader-mail-senator-patrick-leahy-responds-to-brandon-weichert-2/</w:t>
        </w:r>
      </w:hyperlink>
      <w:r w:rsidRPr="00403AD2">
        <w:rPr>
          <w:rFonts w:asciiTheme="minorHAnsi" w:hAnsiTheme="minorHAnsi"/>
        </w:rPr>
        <w:t>, accessed on 6/22/19, JMP)</w:t>
      </w:r>
    </w:p>
    <w:p w:rsidR="005379CC" w:rsidRPr="00403AD2" w:rsidRDefault="005379CC" w:rsidP="005379CC">
      <w:pPr>
        <w:rPr>
          <w:rFonts w:asciiTheme="minorHAnsi" w:hAnsiTheme="minorHAnsi"/>
        </w:rPr>
      </w:pPr>
      <w:r w:rsidRPr="00403AD2">
        <w:rPr>
          <w:rFonts w:asciiTheme="minorHAnsi" w:hAnsiTheme="minorHAnsi"/>
        </w:rPr>
        <w:t>Re: Brandon J. Weichert, “Repeal the Leahy Law”:</w:t>
      </w:r>
    </w:p>
    <w:p w:rsidR="005379CC" w:rsidRPr="00403AD2" w:rsidRDefault="005379CC" w:rsidP="005379CC">
      <w:pPr>
        <w:rPr>
          <w:rFonts w:asciiTheme="minorHAnsi" w:hAnsiTheme="minorHAnsi"/>
        </w:rPr>
      </w:pPr>
      <w:r w:rsidRPr="00403AD2">
        <w:rPr>
          <w:rFonts w:asciiTheme="minorHAnsi" w:hAnsiTheme="minorHAnsi"/>
        </w:rPr>
        <w:t>To The Editor:</w:t>
      </w:r>
    </w:p>
    <w:p w:rsidR="005379CC" w:rsidRPr="00403AD2" w:rsidRDefault="005379CC" w:rsidP="005379CC">
      <w:pPr>
        <w:rPr>
          <w:rFonts w:asciiTheme="minorHAnsi" w:hAnsiTheme="minorHAnsi"/>
        </w:rPr>
      </w:pPr>
      <w:r w:rsidRPr="00403AD2">
        <w:rPr>
          <w:rFonts w:asciiTheme="minorHAnsi" w:hAnsiTheme="minorHAnsi"/>
        </w:rPr>
        <w:t xml:space="preserve">In “Realism in foreign policy is undercut by utopian gestures” (6/12/18), Brandon </w:t>
      </w:r>
      <w:r w:rsidRPr="00403AD2">
        <w:rPr>
          <w:rStyle w:val="StyleUnderline"/>
          <w:rFonts w:asciiTheme="minorHAnsi" w:hAnsiTheme="minorHAnsi"/>
        </w:rPr>
        <w:t>Weichert</w:t>
      </w:r>
      <w:r w:rsidRPr="00403AD2">
        <w:rPr>
          <w:rFonts w:asciiTheme="minorHAnsi" w:hAnsiTheme="minorHAnsi"/>
        </w:rPr>
        <w:t xml:space="preserve"> argues that the Leahy laws </w:t>
      </w:r>
      <w:r w:rsidRPr="00403AD2">
        <w:rPr>
          <w:rStyle w:val="StyleUnderline"/>
          <w:rFonts w:asciiTheme="minorHAnsi" w:hAnsiTheme="minorHAnsi"/>
        </w:rPr>
        <w:t>should</w:t>
      </w:r>
      <w:r w:rsidRPr="00403AD2">
        <w:rPr>
          <w:rFonts w:asciiTheme="minorHAnsi" w:hAnsiTheme="minorHAnsi"/>
        </w:rPr>
        <w:t xml:space="preserve"> be repealed. My first suggestion is that he </w:t>
      </w:r>
      <w:r w:rsidRPr="00403AD2">
        <w:rPr>
          <w:rStyle w:val="StyleUnderline"/>
          <w:rFonts w:asciiTheme="minorHAnsi" w:hAnsiTheme="minorHAnsi"/>
        </w:rPr>
        <w:t>read the laws</w:t>
      </w:r>
      <w:r w:rsidRPr="00403AD2">
        <w:rPr>
          <w:rFonts w:asciiTheme="minorHAnsi" w:hAnsiTheme="minorHAnsi"/>
        </w:rPr>
        <w:t xml:space="preserve">, which are as concise as they are clear, </w:t>
      </w:r>
      <w:r w:rsidRPr="00403AD2">
        <w:rPr>
          <w:rStyle w:val="StyleUnderline"/>
          <w:rFonts w:asciiTheme="minorHAnsi" w:hAnsiTheme="minorHAnsi"/>
        </w:rPr>
        <w:t xml:space="preserve">because </w:t>
      </w:r>
      <w:r w:rsidRPr="00403AD2">
        <w:rPr>
          <w:rStyle w:val="Emphasis"/>
          <w:rFonts w:asciiTheme="minorHAnsi" w:hAnsiTheme="minorHAnsi"/>
        </w:rPr>
        <w:t>either he has not done so or he knowingly misstates their purpose and effect</w:t>
      </w:r>
      <w:r w:rsidRPr="00403AD2">
        <w:rPr>
          <w:rFonts w:asciiTheme="minorHAnsi" w:hAnsiTheme="minorHAnsi"/>
        </w:rPr>
        <w:t>.</w:t>
      </w:r>
    </w:p>
    <w:p w:rsidR="005379CC" w:rsidRPr="00403AD2" w:rsidRDefault="005379CC" w:rsidP="005379CC">
      <w:pPr>
        <w:rPr>
          <w:rFonts w:asciiTheme="minorHAnsi" w:hAnsiTheme="minorHAnsi"/>
        </w:rPr>
      </w:pPr>
      <w:r w:rsidRPr="00403AD2">
        <w:rPr>
          <w:rFonts w:asciiTheme="minorHAnsi" w:hAnsiTheme="minorHAnsi"/>
        </w:rPr>
        <w:t>Mr. Weichert incorrectly states that “the provision,” which is actually two similar but not identical laws that apply, respectively, to the Department of Defense and the Department of State, “bans the United States government from rendering military assistance of any kind to countries with an unsavory human rights record,” and that “[should] the United States fully adhere to the Leahy Law and only support democratic regimes, it would find itself losing out in the grand, geopolitical game.”</w:t>
      </w:r>
    </w:p>
    <w:p w:rsidR="005379CC" w:rsidRPr="00403AD2" w:rsidRDefault="005379CC" w:rsidP="005379CC">
      <w:pPr>
        <w:rPr>
          <w:rFonts w:asciiTheme="minorHAnsi" w:hAnsiTheme="minorHAnsi"/>
        </w:rPr>
      </w:pPr>
      <w:r w:rsidRPr="00403AD2">
        <w:rPr>
          <w:rFonts w:asciiTheme="minorHAnsi" w:hAnsiTheme="minorHAnsi"/>
        </w:rPr>
        <w:t xml:space="preserve">None of that is accurate. </w:t>
      </w:r>
      <w:r w:rsidRPr="00403AD2">
        <w:rPr>
          <w:rStyle w:val="Emphasis"/>
          <w:rFonts w:asciiTheme="minorHAnsi" w:hAnsiTheme="minorHAnsi"/>
        </w:rPr>
        <w:t>Far from being the blunt instrument described by the author, the Leahy laws neither prohibit U.S. assistance for entire countries nor limit it to only “democratic regimes.”</w:t>
      </w:r>
      <w:r w:rsidRPr="00403AD2">
        <w:rPr>
          <w:rFonts w:asciiTheme="minorHAnsi" w:hAnsiTheme="minorHAnsi"/>
        </w:rPr>
        <w:t xml:space="preserve"> What </w:t>
      </w:r>
      <w:r w:rsidRPr="00403AD2">
        <w:rPr>
          <w:rStyle w:val="Emphasis"/>
          <w:rFonts w:asciiTheme="minorHAnsi" w:hAnsiTheme="minorHAnsi"/>
        </w:rPr>
        <w:t>the laws</w:t>
      </w:r>
      <w:r w:rsidRPr="00403AD2">
        <w:rPr>
          <w:rFonts w:asciiTheme="minorHAnsi" w:hAnsiTheme="minorHAnsi"/>
        </w:rPr>
        <w:t xml:space="preserve"> actually do is </w:t>
      </w:r>
      <w:r w:rsidRPr="00403AD2">
        <w:rPr>
          <w:rStyle w:val="Emphasis"/>
          <w:rFonts w:asciiTheme="minorHAnsi" w:hAnsiTheme="minorHAnsi"/>
        </w:rPr>
        <w:t>require the Secretaries of State and Defense to suspend U.S. assistance for an individual unit of foreign military or police forces if they have credible information that such unit has committed a gross violation of human rights</w:t>
      </w:r>
      <w:r w:rsidRPr="00403AD2">
        <w:rPr>
          <w:rFonts w:asciiTheme="minorHAnsi" w:hAnsiTheme="minorHAnsi"/>
        </w:rPr>
        <w:t xml:space="preserve">, such as murder of a civilian, torture, or rape. However, </w:t>
      </w:r>
      <w:r w:rsidRPr="00403AD2">
        <w:rPr>
          <w:rStyle w:val="Emphasis"/>
          <w:rFonts w:asciiTheme="minorHAnsi" w:hAnsiTheme="minorHAnsi"/>
        </w:rPr>
        <w:t>assistance to the unit is suspended only if the foreign government fails to take steps to punish those who commit such crimes</w:t>
      </w:r>
      <w:r w:rsidRPr="00403AD2">
        <w:rPr>
          <w:rFonts w:asciiTheme="minorHAnsi" w:hAnsiTheme="minorHAnsi"/>
        </w:rPr>
        <w:t>.</w:t>
      </w:r>
    </w:p>
    <w:p w:rsidR="005379CC" w:rsidRPr="00403AD2" w:rsidRDefault="005379CC" w:rsidP="005379CC">
      <w:pPr>
        <w:rPr>
          <w:rFonts w:asciiTheme="minorHAnsi" w:hAnsiTheme="minorHAnsi"/>
        </w:rPr>
      </w:pPr>
      <w:r w:rsidRPr="00403AD2">
        <w:rPr>
          <w:rStyle w:val="Emphasis"/>
          <w:rFonts w:asciiTheme="minorHAnsi" w:hAnsiTheme="minorHAnsi"/>
        </w:rPr>
        <w:t>In the rare instances that U.S. assistance is suspended for a unit, assistance for the rest of the country’s security force remains unaffected.</w:t>
      </w:r>
      <w:r w:rsidRPr="00403AD2">
        <w:rPr>
          <w:rFonts w:asciiTheme="minorHAnsi" w:hAnsiTheme="minorHAnsi"/>
        </w:rPr>
        <w:t xml:space="preserve"> Over 90 percent of all cases submitted for vetting are approved annually. </w:t>
      </w:r>
      <w:r w:rsidRPr="00403AD2">
        <w:rPr>
          <w:rStyle w:val="StyleUnderline"/>
          <w:rFonts w:asciiTheme="minorHAnsi" w:hAnsiTheme="minorHAnsi"/>
        </w:rPr>
        <w:t>In exceptional cases when the U.S. withholds assistance for an entire country, it is due to a policy decision or another provision of law, not the Leahy laws.</w:t>
      </w:r>
    </w:p>
    <w:p w:rsidR="005379CC" w:rsidRPr="00403AD2" w:rsidRDefault="005379CC" w:rsidP="005379CC">
      <w:pPr>
        <w:rPr>
          <w:rFonts w:asciiTheme="minorHAnsi" w:hAnsiTheme="minorHAnsi"/>
        </w:rPr>
      </w:pPr>
      <w:r w:rsidRPr="00403AD2">
        <w:rPr>
          <w:rStyle w:val="StyleUnderline"/>
          <w:rFonts w:asciiTheme="minorHAnsi" w:hAnsiTheme="minorHAnsi"/>
        </w:rPr>
        <w:t>I agree</w:t>
      </w:r>
      <w:r w:rsidRPr="00403AD2">
        <w:rPr>
          <w:rFonts w:asciiTheme="minorHAnsi" w:hAnsiTheme="minorHAnsi"/>
        </w:rPr>
        <w:t xml:space="preserve"> with Mr. Weichert </w:t>
      </w:r>
      <w:r w:rsidRPr="00403AD2">
        <w:rPr>
          <w:rStyle w:val="StyleUnderline"/>
          <w:rFonts w:asciiTheme="minorHAnsi" w:hAnsiTheme="minorHAnsi"/>
        </w:rPr>
        <w:t xml:space="preserve">that cutting off assistance to an entire country is rarely in our interest. But </w:t>
      </w:r>
      <w:r w:rsidRPr="00403AD2">
        <w:rPr>
          <w:rStyle w:val="Emphasis"/>
          <w:rFonts w:asciiTheme="minorHAnsi" w:hAnsiTheme="minorHAnsi"/>
        </w:rPr>
        <w:t>the Leahy laws provide a far more targeted approach</w:t>
      </w:r>
      <w:r w:rsidRPr="00403AD2">
        <w:rPr>
          <w:rFonts w:asciiTheme="minorHAnsi" w:hAnsiTheme="minorHAnsi"/>
        </w:rPr>
        <w:t xml:space="preserve">. When our government is supporting the Afghan National Security Forces to reestablish control in former Taliban strongholds, ensuring that U.S. taxpayer money is not used to support units known to have raped children, while continuing to support units not involved in such acts, hardly seems like “idealism,” or a “utopian gesture.” </w:t>
      </w:r>
      <w:r w:rsidRPr="00403AD2">
        <w:rPr>
          <w:rStyle w:val="StyleUnderline"/>
          <w:rFonts w:asciiTheme="minorHAnsi" w:hAnsiTheme="minorHAnsi"/>
        </w:rPr>
        <w:t>Requiring accountability for</w:t>
      </w:r>
      <w:r w:rsidRPr="00403AD2">
        <w:rPr>
          <w:rFonts w:asciiTheme="minorHAnsi" w:hAnsiTheme="minorHAnsi"/>
        </w:rPr>
        <w:t xml:space="preserve"> such </w:t>
      </w:r>
      <w:r w:rsidRPr="00403AD2">
        <w:rPr>
          <w:rStyle w:val="StyleUnderline"/>
          <w:rFonts w:asciiTheme="minorHAnsi" w:hAnsiTheme="minorHAnsi"/>
        </w:rPr>
        <w:t>crimes is a pragmatic way to enhance the professionalism of our partners, which helps build their legitimacy and ensures that the U.S. is not associated with such acts</w:t>
      </w:r>
      <w:r w:rsidRPr="00403AD2">
        <w:rPr>
          <w:rFonts w:asciiTheme="minorHAnsi" w:hAnsiTheme="minorHAnsi"/>
        </w:rPr>
        <w:t>.</w:t>
      </w:r>
    </w:p>
    <w:p w:rsidR="005379CC" w:rsidRPr="00403AD2" w:rsidRDefault="005379CC" w:rsidP="005379CC">
      <w:pPr>
        <w:rPr>
          <w:rFonts w:asciiTheme="minorHAnsi" w:hAnsiTheme="minorHAnsi"/>
        </w:rPr>
      </w:pPr>
      <w:r w:rsidRPr="00403AD2">
        <w:rPr>
          <w:rStyle w:val="StyleUnderline"/>
          <w:rFonts w:asciiTheme="minorHAnsi" w:hAnsiTheme="minorHAnsi"/>
        </w:rPr>
        <w:t>Whether our partners are democratic, authoritarian, or otherwise, it is a mistake to hide behind so-called “realism” as an excuse for tolerating U.S. support for, or acceptance of, war crimes or other heinous offenses.</w:t>
      </w:r>
      <w:r w:rsidRPr="00403AD2">
        <w:rPr>
          <w:rFonts w:asciiTheme="minorHAnsi" w:hAnsiTheme="minorHAnsi"/>
        </w:rPr>
        <w:t xml:space="preserve"> </w:t>
      </w:r>
      <w:r w:rsidRPr="00403AD2">
        <w:rPr>
          <w:rStyle w:val="Emphasis"/>
          <w:rFonts w:asciiTheme="minorHAnsi" w:hAnsiTheme="minorHAnsi"/>
        </w:rPr>
        <w:t xml:space="preserve">Realists recognize that government repression is a leading risk factor for </w:t>
      </w:r>
      <w:r w:rsidRPr="00403AD2">
        <w:rPr>
          <w:rStyle w:val="Emphasis"/>
          <w:rFonts w:asciiTheme="minorHAnsi" w:hAnsiTheme="minorHAnsi"/>
        </w:rPr>
        <w:lastRenderedPageBreak/>
        <w:t>radicalization in many countries, and it is in our interest to help prevent it. Are we naïve enough to believe that the abuses and repression of today will lead to stability tomorrow? History has taught us otherwise.</w:t>
      </w:r>
    </w:p>
    <w:p w:rsidR="005379CC" w:rsidRPr="00403AD2" w:rsidRDefault="005379CC" w:rsidP="005379CC">
      <w:pPr>
        <w:rPr>
          <w:rFonts w:asciiTheme="minorHAnsi" w:hAnsiTheme="minorHAnsi"/>
        </w:rPr>
      </w:pPr>
      <w:r w:rsidRPr="00403AD2">
        <w:rPr>
          <w:rFonts w:asciiTheme="minorHAnsi" w:hAnsiTheme="minorHAnsi"/>
        </w:rPr>
        <w:t>Any law is only as effective as its implementation. Since 1997, the Department of State and Department of Defense have made great strides in institutionalizing the Leahy laws. But more can be done. We need to ensure that the laws are understood by our partners and by our own officials, and implemented proactively and effectively; improve the quality of the information used for vetting units of foreign security forces; and encourage and facilitate accountability for abuses, including so we can resume assistance to previously suspended units in partner countries to achieve our common objectives.</w:t>
      </w:r>
    </w:p>
    <w:p w:rsidR="005379CC" w:rsidRPr="00403AD2" w:rsidRDefault="005379CC" w:rsidP="005379CC">
      <w:pPr>
        <w:rPr>
          <w:rFonts w:asciiTheme="minorHAnsi" w:hAnsiTheme="minorHAnsi"/>
        </w:rPr>
      </w:pPr>
      <w:r w:rsidRPr="00403AD2">
        <w:rPr>
          <w:rStyle w:val="StyleUnderline"/>
          <w:rFonts w:asciiTheme="minorHAnsi" w:hAnsiTheme="minorHAnsi"/>
        </w:rPr>
        <w:t>Our interests are not served by</w:t>
      </w:r>
      <w:r w:rsidRPr="00403AD2">
        <w:rPr>
          <w:rFonts w:asciiTheme="minorHAnsi" w:hAnsiTheme="minorHAnsi"/>
        </w:rPr>
        <w:t xml:space="preserve"> misrepresenting what the Leahy laws do or </w:t>
      </w:r>
      <w:r w:rsidRPr="00403AD2">
        <w:rPr>
          <w:rStyle w:val="StyleUnderline"/>
          <w:rFonts w:asciiTheme="minorHAnsi" w:hAnsiTheme="minorHAnsi"/>
        </w:rPr>
        <w:t>creating a false dichotomy between human rights and national security, nor does history support such a distinction</w:t>
      </w:r>
      <w:r w:rsidRPr="00403AD2">
        <w:rPr>
          <w:rFonts w:asciiTheme="minorHAnsi" w:hAnsiTheme="minorHAnsi"/>
        </w:rPr>
        <w:t>.</w:t>
      </w:r>
      <w:r w:rsidRPr="00403AD2">
        <w:rPr>
          <w:rStyle w:val="Emphasis"/>
          <w:rFonts w:asciiTheme="minorHAnsi" w:hAnsiTheme="minorHAnsi"/>
        </w:rPr>
        <w:t xml:space="preserve"> Far from impeding our ability to advance U.S. interests, the Leahy laws have provided an effective example of how U.S. national interests can be pursued overseas in a manner that promotes the rule of law and is sustainable over the long term.</w:t>
      </w:r>
    </w:p>
    <w:p w:rsidR="005379CC" w:rsidRPr="00403AD2" w:rsidRDefault="005379CC" w:rsidP="005379CC">
      <w:pPr>
        <w:rPr>
          <w:rFonts w:asciiTheme="minorHAnsi" w:hAnsiTheme="minorHAnsi"/>
        </w:rPr>
      </w:pPr>
      <w:r w:rsidRPr="00403AD2">
        <w:rPr>
          <w:rFonts w:asciiTheme="minorHAnsi" w:hAnsiTheme="minorHAnsi"/>
        </w:rPr>
        <w:t>— Senator Patrick Leahy (D-Vt.)</w:t>
      </w:r>
    </w:p>
    <w:p w:rsidR="009D1A1B" w:rsidRPr="00403AD2" w:rsidRDefault="009D1A1B" w:rsidP="005379CC">
      <w:pPr>
        <w:rPr>
          <w:rFonts w:asciiTheme="minorHAnsi" w:hAnsiTheme="minorHAnsi"/>
        </w:rPr>
      </w:pPr>
    </w:p>
    <w:p w:rsidR="00D25E33" w:rsidRPr="00403AD2" w:rsidRDefault="00D25E33" w:rsidP="00D25E33">
      <w:pPr>
        <w:pStyle w:val="Heading3"/>
        <w:rPr>
          <w:rFonts w:asciiTheme="minorHAnsi" w:hAnsiTheme="minorHAnsi"/>
        </w:rPr>
      </w:pPr>
      <w:r w:rsidRPr="00403AD2">
        <w:rPr>
          <w:rFonts w:asciiTheme="minorHAnsi" w:hAnsiTheme="minorHAnsi"/>
        </w:rPr>
        <w:lastRenderedPageBreak/>
        <w:t>AT: DA Allies – Reverse Leverage</w:t>
      </w:r>
    </w:p>
    <w:p w:rsidR="00D25E33" w:rsidRPr="00403AD2" w:rsidRDefault="00D25E33" w:rsidP="00D25E33">
      <w:pPr>
        <w:rPr>
          <w:rFonts w:asciiTheme="minorHAnsi" w:hAnsiTheme="minorHAnsi"/>
        </w:rPr>
      </w:pPr>
    </w:p>
    <w:p w:rsidR="00D25E33" w:rsidRPr="00403AD2" w:rsidRDefault="00D25E33" w:rsidP="00D25E33">
      <w:pPr>
        <w:pStyle w:val="Heading4"/>
        <w:rPr>
          <w:rFonts w:asciiTheme="minorHAnsi" w:hAnsiTheme="minorHAnsi"/>
        </w:rPr>
      </w:pPr>
      <w:r w:rsidRPr="00403AD2">
        <w:rPr>
          <w:rFonts w:asciiTheme="minorHAnsi" w:hAnsiTheme="minorHAnsi"/>
          <w:u w:val="single"/>
        </w:rPr>
        <w:t>Coddling dictators fails</w:t>
      </w:r>
      <w:r w:rsidRPr="00403AD2">
        <w:rPr>
          <w:rFonts w:asciiTheme="minorHAnsi" w:hAnsiTheme="minorHAnsi"/>
        </w:rPr>
        <w:t xml:space="preserve"> --- they are only out for themselves and they fuel instability </w:t>
      </w:r>
    </w:p>
    <w:p w:rsidR="00D25E33" w:rsidRPr="00403AD2" w:rsidRDefault="00D25E33" w:rsidP="00D25E33">
      <w:pPr>
        <w:rPr>
          <w:rFonts w:asciiTheme="minorHAnsi" w:hAnsiTheme="minorHAnsi"/>
        </w:rPr>
      </w:pPr>
      <w:r w:rsidRPr="00403AD2">
        <w:rPr>
          <w:rStyle w:val="Style13ptBold"/>
          <w:rFonts w:asciiTheme="minorHAnsi" w:hAnsiTheme="minorHAnsi"/>
        </w:rPr>
        <w:t>Nakhleh</w:t>
      </w:r>
      <w:r w:rsidRPr="00403AD2">
        <w:rPr>
          <w:rFonts w:asciiTheme="minorHAnsi" w:hAnsiTheme="minorHAnsi"/>
        </w:rPr>
        <w:t>, 4-4-20</w:t>
      </w:r>
      <w:r w:rsidRPr="00403AD2">
        <w:rPr>
          <w:rStyle w:val="Style13ptBold"/>
          <w:rFonts w:asciiTheme="minorHAnsi" w:hAnsiTheme="minorHAnsi"/>
        </w:rPr>
        <w:t>17</w:t>
      </w:r>
      <w:r w:rsidRPr="00403AD2">
        <w:rPr>
          <w:rFonts w:asciiTheme="minorHAnsi" w:hAnsiTheme="minorHAnsi"/>
        </w:rPr>
        <w:t>---Senior Intelligence Service officer and Director of the Political Islam Strategic Analysis Program at the Central Intelligence Agency. He is a member of the Council on Foreign Relations, a Research Professor and Director of the Global and National Security Policy Institute at the University of New Mexico (Emilie, "Bahrain Arms Sales Belie US Commitment to Human Rights", LobeLog, 4-4-2017, https://lobelog.com/bahrain-arms-sales-belie-us-commitment-to-human-rights/)---RKM</w:t>
      </w:r>
    </w:p>
    <w:p w:rsidR="00D25E33" w:rsidRPr="00403AD2" w:rsidRDefault="00D25E33" w:rsidP="00D25E33">
      <w:pPr>
        <w:rPr>
          <w:rFonts w:asciiTheme="minorHAnsi" w:hAnsiTheme="minorHAnsi"/>
        </w:rPr>
      </w:pPr>
      <w:r w:rsidRPr="00403AD2">
        <w:rPr>
          <w:rFonts w:asciiTheme="minorHAnsi" w:hAnsiTheme="minorHAnsi"/>
          <w:u w:val="single"/>
        </w:rPr>
        <w:t xml:space="preserve">Arab regimes that pretend to serve the interests of the United States are in fact </w:t>
      </w:r>
      <w:r w:rsidRPr="00403AD2">
        <w:rPr>
          <w:rStyle w:val="Emphasis"/>
          <w:rFonts w:asciiTheme="minorHAnsi" w:hAnsiTheme="minorHAnsi"/>
        </w:rPr>
        <w:t>pursuing their own interests first and foremost</w:t>
      </w:r>
      <w:r w:rsidRPr="00403AD2">
        <w:rPr>
          <w:rFonts w:asciiTheme="minorHAnsi" w:hAnsiTheme="minorHAnsi"/>
          <w:u w:val="single"/>
        </w:rPr>
        <w:t>.</w:t>
      </w:r>
      <w:r w:rsidRPr="00403AD2">
        <w:rPr>
          <w:rFonts w:asciiTheme="minorHAnsi" w:hAnsiTheme="minorHAnsi"/>
        </w:rPr>
        <w:t xml:space="preserve"> </w:t>
      </w:r>
      <w:r w:rsidRPr="00403AD2">
        <w:rPr>
          <w:rFonts w:asciiTheme="minorHAnsi" w:hAnsiTheme="minorHAnsi"/>
          <w:u w:val="single"/>
        </w:rPr>
        <w:t>Egypt has used its peace agreement with Israel as a bargaining chip</w:t>
      </w:r>
      <w:r w:rsidRPr="00403AD2">
        <w:rPr>
          <w:rFonts w:asciiTheme="minorHAnsi" w:hAnsiTheme="minorHAnsi"/>
        </w:rPr>
        <w:t xml:space="preserve"> to get more military aid from Washington. </w:t>
      </w:r>
      <w:r w:rsidRPr="00403AD2">
        <w:rPr>
          <w:rFonts w:asciiTheme="minorHAnsi" w:hAnsiTheme="minorHAnsi"/>
          <w:u w:val="single"/>
        </w:rPr>
        <w:t xml:space="preserve">It has also threatened to make it more difficult for American military vessels to go through the Suez Canal and for American military aircraft to fly in Egyptian airspace if the United States </w:t>
      </w:r>
      <w:r w:rsidRPr="00403AD2">
        <w:rPr>
          <w:rStyle w:val="Emphasis"/>
          <w:rFonts w:asciiTheme="minorHAnsi" w:hAnsiTheme="minorHAnsi"/>
        </w:rPr>
        <w:t>halts its aid</w:t>
      </w:r>
      <w:r w:rsidRPr="00403AD2">
        <w:rPr>
          <w:rFonts w:asciiTheme="minorHAnsi" w:hAnsiTheme="minorHAnsi"/>
          <w:u w:val="single"/>
        </w:rPr>
        <w:t xml:space="preserve"> or military sales to the Sisi regime.</w:t>
      </w:r>
    </w:p>
    <w:p w:rsidR="00D25E33" w:rsidRPr="00403AD2" w:rsidRDefault="00D25E33" w:rsidP="00D25E33">
      <w:pPr>
        <w:rPr>
          <w:rFonts w:asciiTheme="minorHAnsi" w:hAnsiTheme="minorHAnsi"/>
        </w:rPr>
      </w:pPr>
      <w:r w:rsidRPr="00403AD2">
        <w:rPr>
          <w:rFonts w:asciiTheme="minorHAnsi" w:hAnsiTheme="minorHAnsi"/>
        </w:rPr>
        <w:t xml:space="preserve">The reality is that Egypt benefits—economically, politically, and militarily—from its peace treaty with Israel. Nor can the Sisi regime afford to go to war with Israel. Despite nearly 40 years of peaceful relations with Israel, </w:t>
      </w:r>
      <w:r w:rsidRPr="00403AD2">
        <w:rPr>
          <w:rFonts w:asciiTheme="minorHAnsi" w:hAnsiTheme="minorHAnsi"/>
          <w:u w:val="single"/>
        </w:rPr>
        <w:t>Egypt has failed to convince other Arab states to make peace with Israel or to minimize the terrorist threat in the region</w:t>
      </w:r>
      <w:r w:rsidRPr="00403AD2">
        <w:rPr>
          <w:rFonts w:asciiTheme="minorHAnsi" w:hAnsiTheme="minorHAnsi"/>
        </w:rPr>
        <w:t>. As the treaty primarily serves Egypt’s interests, the United States should no longer pay for it. If Egypt abrogates the treaty or closes the Suez Canal or its airspace to American ships or aircraft, it will do so at its own peril.</w:t>
      </w:r>
    </w:p>
    <w:p w:rsidR="00D25E33" w:rsidRPr="00403AD2" w:rsidRDefault="00D25E33" w:rsidP="00D25E33">
      <w:pPr>
        <w:rPr>
          <w:rFonts w:asciiTheme="minorHAnsi" w:hAnsiTheme="minorHAnsi"/>
        </w:rPr>
      </w:pPr>
      <w:r w:rsidRPr="00403AD2">
        <w:rPr>
          <w:rFonts w:asciiTheme="minorHAnsi" w:hAnsiTheme="minorHAnsi"/>
          <w:u w:val="single"/>
        </w:rPr>
        <w:t>Saudi Arabia frequently asserts that it supports American anti-terrorism policies in the region. And yet the radical ideology that underpins al-Qaeda and IS comes primarily from Saudi Arabia</w:t>
      </w:r>
      <w:r w:rsidRPr="00403AD2">
        <w:rPr>
          <w:rFonts w:asciiTheme="minorHAnsi" w:hAnsiTheme="minorHAnsi"/>
        </w:rPr>
        <w:t xml:space="preserve">. </w:t>
      </w:r>
      <w:r w:rsidRPr="00403AD2">
        <w:rPr>
          <w:rStyle w:val="Emphasis"/>
          <w:rFonts w:asciiTheme="minorHAnsi" w:hAnsiTheme="minorHAnsi"/>
        </w:rPr>
        <w:t>Washington has been too timid to challenge the Saudis on this issue.</w:t>
      </w:r>
      <w:r w:rsidRPr="00403AD2">
        <w:rPr>
          <w:rStyle w:val="StyleUnderline"/>
          <w:rFonts w:asciiTheme="minorHAnsi" w:hAnsiTheme="minorHAnsi"/>
        </w:rPr>
        <w:t xml:space="preserve"> If the </w:t>
      </w:r>
      <w:r w:rsidRPr="00403AD2">
        <w:rPr>
          <w:rFonts w:asciiTheme="minorHAnsi" w:hAnsiTheme="minorHAnsi"/>
        </w:rPr>
        <w:t xml:space="preserve">Trump </w:t>
      </w:r>
      <w:r w:rsidRPr="00403AD2">
        <w:rPr>
          <w:rFonts w:asciiTheme="minorHAnsi" w:hAnsiTheme="minorHAnsi"/>
          <w:u w:val="single"/>
        </w:rPr>
        <w:t>travel ban were designed to keep terrorists and radicalization out of the United States, why was Saudi Arabia excluded from the list of countries under the ban?</w:t>
      </w:r>
      <w:r w:rsidRPr="00403AD2">
        <w:rPr>
          <w:rFonts w:asciiTheme="minorHAnsi" w:hAnsiTheme="minorHAnsi"/>
        </w:rPr>
        <w:t xml:space="preserve"> And why were the Saudi ruling cousins given such a royal treatment on their recent visit to Washington?</w:t>
      </w:r>
    </w:p>
    <w:p w:rsidR="00D25E33" w:rsidRPr="00403AD2" w:rsidRDefault="00D25E33" w:rsidP="00D25E33">
      <w:pPr>
        <w:rPr>
          <w:rFonts w:asciiTheme="minorHAnsi" w:hAnsiTheme="minorHAnsi"/>
          <w:u w:val="single"/>
        </w:rPr>
      </w:pPr>
      <w:r w:rsidRPr="00403AD2">
        <w:rPr>
          <w:rFonts w:asciiTheme="minorHAnsi" w:hAnsiTheme="minorHAnsi"/>
        </w:rPr>
        <w:t xml:space="preserve">Bahrain has used the presence of the US Navy’s Fifth Fleet in that country as a sign of the regime’s support for American policy. But </w:t>
      </w:r>
      <w:r w:rsidRPr="00403AD2">
        <w:rPr>
          <w:rFonts w:asciiTheme="minorHAnsi" w:hAnsiTheme="minorHAnsi"/>
          <w:u w:val="single"/>
        </w:rPr>
        <w:t>Bahrain, not the United States, is the main beneficiary of the US Navy’s home-porting agreement</w:t>
      </w:r>
      <w:r w:rsidRPr="00403AD2">
        <w:rPr>
          <w:rFonts w:asciiTheme="minorHAnsi" w:hAnsiTheme="minorHAnsi"/>
        </w:rPr>
        <w:t xml:space="preserve">. The United States should seriously consider moving the Fifth Fleet to another location inside or outside the Persian Gulf. Wherever it’s relocated, </w:t>
      </w:r>
      <w:r w:rsidRPr="00403AD2">
        <w:rPr>
          <w:rFonts w:asciiTheme="minorHAnsi" w:hAnsiTheme="minorHAnsi"/>
          <w:u w:val="single"/>
        </w:rPr>
        <w:t>the Fleet will continue to ensure the free navigation through the Strait of Hormuz and the unhindered flow of oil to the outside world. By removing it from Bahrain, Washington would send a clear message to the Al-Khalifa regime that it does not tolerate its continued oppression of the Shia majority.</w:t>
      </w:r>
    </w:p>
    <w:p w:rsidR="00D25E33" w:rsidRPr="00403AD2" w:rsidRDefault="00D25E33" w:rsidP="00D25E33">
      <w:pPr>
        <w:rPr>
          <w:rFonts w:asciiTheme="minorHAnsi" w:hAnsiTheme="minorHAnsi"/>
          <w:u w:val="single"/>
        </w:rPr>
      </w:pPr>
      <w:r w:rsidRPr="00403AD2">
        <w:rPr>
          <w:rFonts w:asciiTheme="minorHAnsi" w:hAnsiTheme="minorHAnsi"/>
        </w:rPr>
        <w:t xml:space="preserve">The </w:t>
      </w:r>
      <w:r w:rsidRPr="00403AD2">
        <w:rPr>
          <w:rStyle w:val="Emphasis"/>
          <w:rFonts w:asciiTheme="minorHAnsi" w:hAnsiTheme="minorHAnsi"/>
        </w:rPr>
        <w:t>Trump</w:t>
      </w:r>
      <w:r w:rsidRPr="00403AD2">
        <w:rPr>
          <w:rFonts w:asciiTheme="minorHAnsi" w:hAnsiTheme="minorHAnsi"/>
        </w:rPr>
        <w:t xml:space="preserve"> administration </w:t>
      </w:r>
      <w:r w:rsidRPr="00403AD2">
        <w:rPr>
          <w:rStyle w:val="Emphasis"/>
          <w:rFonts w:asciiTheme="minorHAnsi" w:hAnsiTheme="minorHAnsi"/>
        </w:rPr>
        <w:t>should learn from previous administrations that a military approach to foreign policy at the expense of diplomatic engagement grounded in American values does not work in the long run.</w:t>
      </w:r>
      <w:r w:rsidRPr="00403AD2">
        <w:rPr>
          <w:rFonts w:asciiTheme="minorHAnsi" w:hAnsiTheme="minorHAnsi"/>
        </w:rPr>
        <w:t xml:space="preserve"> The recent history of the region has taught us that </w:t>
      </w:r>
      <w:r w:rsidRPr="00403AD2">
        <w:rPr>
          <w:rStyle w:val="Emphasis"/>
          <w:rFonts w:asciiTheme="minorHAnsi" w:hAnsiTheme="minorHAnsi"/>
        </w:rPr>
        <w:t>coddling dictators and alienating their populations</w:t>
      </w:r>
      <w:r w:rsidRPr="00403AD2">
        <w:rPr>
          <w:rFonts w:asciiTheme="minorHAnsi" w:hAnsiTheme="minorHAnsi"/>
        </w:rPr>
        <w:t xml:space="preserve"> do not serve American interests. On the contrary, such an approach </w:t>
      </w:r>
      <w:r w:rsidRPr="00403AD2">
        <w:rPr>
          <w:rStyle w:val="Emphasis"/>
          <w:rFonts w:asciiTheme="minorHAnsi" w:hAnsiTheme="minorHAnsi"/>
        </w:rPr>
        <w:t>usually creates more unrest and, ultimately, more terrorists</w:t>
      </w:r>
      <w:r w:rsidRPr="00403AD2">
        <w:rPr>
          <w:rFonts w:asciiTheme="minorHAnsi" w:hAnsiTheme="minorHAnsi"/>
          <w:u w:val="single"/>
        </w:rPr>
        <w:t>, which of course puts American interests and personnel at risk in those countries.</w:t>
      </w:r>
    </w:p>
    <w:p w:rsidR="00D25E33" w:rsidRDefault="00D25E33" w:rsidP="005379CC">
      <w:pPr>
        <w:rPr>
          <w:rFonts w:asciiTheme="minorHAnsi" w:hAnsiTheme="minorHAnsi"/>
        </w:rPr>
      </w:pPr>
    </w:p>
    <w:p w:rsidR="00252CD3" w:rsidRDefault="00252CD3" w:rsidP="00252CD3">
      <w:pPr>
        <w:pStyle w:val="Heading3"/>
      </w:pPr>
      <w:r w:rsidRPr="003D1869">
        <w:lastRenderedPageBreak/>
        <w:t xml:space="preserve">AT: </w:t>
      </w:r>
      <w:r>
        <w:t>DA Allies – Nigeria Specific</w:t>
      </w:r>
    </w:p>
    <w:p w:rsidR="00252CD3" w:rsidRPr="003D1869" w:rsidRDefault="00252CD3" w:rsidP="00252CD3"/>
    <w:p w:rsidR="00252CD3" w:rsidRPr="006421A5" w:rsidRDefault="00252CD3" w:rsidP="00252CD3">
      <w:pPr>
        <w:pStyle w:val="Heading4"/>
      </w:pPr>
      <w:r>
        <w:t xml:space="preserve">Arms transfers don’t solve relations and increase hostility </w:t>
      </w:r>
    </w:p>
    <w:p w:rsidR="00252CD3" w:rsidRPr="006421A5" w:rsidRDefault="00252CD3" w:rsidP="00252CD3">
      <w:r w:rsidRPr="006421A5">
        <w:rPr>
          <w:rStyle w:val="Style13ptBold"/>
        </w:rPr>
        <w:t>Page 16</w:t>
      </w:r>
      <w:r>
        <w:rPr>
          <w:rStyle w:val="Style13ptBold"/>
        </w:rPr>
        <w:t xml:space="preserve"> </w:t>
      </w:r>
      <w:r>
        <w:t>–</w:t>
      </w:r>
      <w:r w:rsidRPr="006421A5">
        <w:t xml:space="preserve"> </w:t>
      </w:r>
      <w:r>
        <w:t>formerly</w:t>
      </w:r>
      <w:r w:rsidRPr="006421A5">
        <w:t xml:space="preserve"> the State Department’s top expert on Nigeria</w:t>
      </w:r>
      <w:r>
        <w:t>,</w:t>
      </w:r>
      <w:r w:rsidRPr="006421A5">
        <w:t xml:space="preserve"> worked on Nigeria at the Department of Defens</w:t>
      </w:r>
      <w:r>
        <w:t>e and for the U.S. Marine Corps</w:t>
      </w:r>
      <w:r w:rsidRPr="006421A5">
        <w:t xml:space="preserve">  ( Matthew "Five Reasons Washington Should Rethink Selling Warplanes to Nigeria," War on the Rocks, </w:t>
      </w:r>
      <w:hyperlink r:id="rId316" w:history="1">
        <w:r w:rsidRPr="006421A5">
          <w:rPr>
            <w:rStyle w:val="Hyperlink"/>
          </w:rPr>
          <w:t>https://warontherocks.com/2016/11/five-reasons-washington-should-rethink-selling-warplanes-to-nigeria/</w:t>
        </w:r>
      </w:hyperlink>
      <w:r w:rsidRPr="006421A5">
        <w:t xml:space="preserve"> 11-8-2016)</w:t>
      </w:r>
    </w:p>
    <w:p w:rsidR="00252CD3" w:rsidRPr="009E33CE" w:rsidRDefault="00252CD3" w:rsidP="00252CD3">
      <w:pPr>
        <w:rPr>
          <w:rStyle w:val="Emphasis"/>
        </w:rPr>
      </w:pPr>
      <w:r w:rsidRPr="009E33CE">
        <w:rPr>
          <w:rStyle w:val="Emphasis"/>
        </w:rPr>
        <w:t>Past arms transfers to Nigeria haven’t fostered closer bilateral defense cooperation.</w:t>
      </w:r>
    </w:p>
    <w:p w:rsidR="00252CD3" w:rsidRPr="009E33CE" w:rsidRDefault="00252CD3" w:rsidP="00252CD3">
      <w:pPr>
        <w:rPr>
          <w:rStyle w:val="StyleUnderline"/>
        </w:rPr>
      </w:pPr>
      <w:r w:rsidRPr="009E33CE">
        <w:rPr>
          <w:rStyle w:val="StyleUnderline"/>
        </w:rPr>
        <w:t>The United States and Nigeria have a long but rocky history of bilateral military engagement</w:t>
      </w:r>
      <w:r w:rsidRPr="006421A5">
        <w:t>, which </w:t>
      </w:r>
      <w:hyperlink r:id="rId317" w:history="1">
        <w:r w:rsidRPr="006421A5">
          <w:rPr>
            <w:rStyle w:val="Hyperlink"/>
          </w:rPr>
          <w:t>increased markedly after Nigeria’s 1999 return to civilian rule</w:t>
        </w:r>
      </w:hyperlink>
      <w:r w:rsidRPr="006421A5">
        <w:t xml:space="preserve">. </w:t>
      </w:r>
      <w:r w:rsidRPr="009E33CE">
        <w:rPr>
          <w:rStyle w:val="StyleUnderline"/>
        </w:rPr>
        <w:t>There is little evidence to suggest that U.S. arms transfers have been valued by the Nigerian military and some have become albatrosses in the relationship.</w:t>
      </w:r>
    </w:p>
    <w:p w:rsidR="00252CD3" w:rsidRPr="006421A5" w:rsidRDefault="00252CD3" w:rsidP="00252CD3">
      <w:r w:rsidRPr="006421A5">
        <w:t>Washi</w:t>
      </w:r>
      <w:r w:rsidRPr="009E33CE">
        <w:rPr>
          <w:rStyle w:val="StyleUnderline"/>
        </w:rPr>
        <w:t>ngton’s sale of C-130 military transport planes to Nigeria in the 1970s is a prime example, having been more a source of irritation than goodwill over the year</w:t>
      </w:r>
      <w:r w:rsidRPr="006421A5">
        <w:t>s. Despite being relied upon to ferry troops around Nigeria and to regional peacekeeping deployments, the Nigerian air force </w:t>
      </w:r>
      <w:hyperlink r:id="rId318" w:history="1">
        <w:r w:rsidRPr="006421A5">
          <w:rPr>
            <w:rStyle w:val="Hyperlink"/>
          </w:rPr>
          <w:t>neglected to properly maintain</w:t>
        </w:r>
      </w:hyperlink>
      <w:r w:rsidRPr="006421A5">
        <w:t> the aircraft for years. </w:t>
      </w:r>
      <w:hyperlink r:id="rId319" w:history="1">
        <w:r w:rsidRPr="009E33CE">
          <w:rPr>
            <w:rStyle w:val="StyleUnderline"/>
          </w:rPr>
          <w:t>One C-130 crashed in 1992</w:t>
        </w:r>
      </w:hyperlink>
      <w:r w:rsidRPr="009E33CE">
        <w:rPr>
          <w:rStyle w:val="StyleUnderline"/>
        </w:rPr>
        <w:t>, killing 163 and others were cannibalized for parts</w:t>
      </w:r>
      <w:r w:rsidRPr="006421A5">
        <w:t>. Washington </w:t>
      </w:r>
      <w:hyperlink r:id="rId320" w:history="1">
        <w:r w:rsidRPr="006421A5">
          <w:rPr>
            <w:rStyle w:val="Hyperlink"/>
          </w:rPr>
          <w:t>has repeatedly provided funds</w:t>
        </w:r>
      </w:hyperlink>
      <w:r w:rsidRPr="006421A5">
        <w:t>and </w:t>
      </w:r>
      <w:hyperlink r:id="rId321" w:history="1">
        <w:r w:rsidRPr="006421A5">
          <w:rPr>
            <w:rStyle w:val="Hyperlink"/>
          </w:rPr>
          <w:t>technical assistance</w:t>
        </w:r>
      </w:hyperlink>
      <w:r w:rsidRPr="006421A5">
        <w:t> to ensure Nigeria’s C-130s have the spare parts and routine maintenance they need to stay airborne.</w:t>
      </w:r>
    </w:p>
    <w:p w:rsidR="00252CD3" w:rsidRPr="009E33CE" w:rsidRDefault="00252CD3" w:rsidP="00252CD3">
      <w:pPr>
        <w:rPr>
          <w:rStyle w:val="StyleUnderline"/>
        </w:rPr>
      </w:pPr>
      <w:r w:rsidRPr="009E33CE">
        <w:rPr>
          <w:rStyle w:val="StyleUnderline"/>
        </w:rPr>
        <w:t>Likewise, </w:t>
      </w:r>
      <w:hyperlink r:id="rId322" w:history="1">
        <w:r w:rsidRPr="009E33CE">
          <w:rPr>
            <w:rStyle w:val="StyleUnderline"/>
          </w:rPr>
          <w:t>Washington’s 2015 gift</w:t>
        </w:r>
      </w:hyperlink>
      <w:r w:rsidRPr="009E33CE">
        <w:rPr>
          <w:rStyle w:val="StyleUnderline"/>
        </w:rPr>
        <w:t> of 24 hand-me-down Mine Resistant Armored-Protected (MRAP) vehicles did not seem well received</w:t>
      </w:r>
      <w:r w:rsidRPr="006421A5">
        <w:t>. The Nigerian press quoted anonymous military sources who called the MRAPs </w:t>
      </w:r>
      <w:hyperlink r:id="rId323" w:history="1">
        <w:r w:rsidRPr="006421A5">
          <w:rPr>
            <w:rStyle w:val="Hyperlink"/>
          </w:rPr>
          <w:t>“carcasses” and “Greek gifts”</w:t>
        </w:r>
      </w:hyperlink>
      <w:r w:rsidRPr="006421A5">
        <w:t>. U.S. officials admitted the vehicles needed some work, </w:t>
      </w:r>
      <w:hyperlink r:id="rId324" w:history="1">
        <w:r w:rsidRPr="006421A5">
          <w:rPr>
            <w:rStyle w:val="Hyperlink"/>
          </w:rPr>
          <w:t>reportedly saying</w:t>
        </w:r>
      </w:hyperlink>
      <w:r w:rsidRPr="006421A5">
        <w:t>:  “</w:t>
      </w:r>
      <w:r w:rsidRPr="009E33CE">
        <w:rPr>
          <w:rStyle w:val="StyleUnderline"/>
        </w:rPr>
        <w:t>The repairs of the vehicles are up to the Nigerian government…We have not done the estimate of what it will cost the Nigerian government to fix the vehicles.”</w:t>
      </w:r>
    </w:p>
    <w:p w:rsidR="00252CD3" w:rsidRPr="00403AD2" w:rsidRDefault="00252CD3" w:rsidP="005379CC">
      <w:pPr>
        <w:rPr>
          <w:rFonts w:asciiTheme="minorHAnsi" w:hAnsiTheme="minorHAnsi"/>
        </w:rPr>
      </w:pPr>
    </w:p>
    <w:p w:rsidR="009D1A1B" w:rsidRPr="00403AD2" w:rsidRDefault="009D1A1B" w:rsidP="009D1A1B">
      <w:pPr>
        <w:pStyle w:val="Heading3"/>
        <w:rPr>
          <w:rFonts w:asciiTheme="minorHAnsi" w:hAnsiTheme="minorHAnsi"/>
        </w:rPr>
      </w:pPr>
      <w:r w:rsidRPr="00403AD2">
        <w:rPr>
          <w:rFonts w:asciiTheme="minorHAnsi" w:hAnsiTheme="minorHAnsi"/>
        </w:rPr>
        <w:lastRenderedPageBreak/>
        <w:t xml:space="preserve">AT: DA Terrorism </w:t>
      </w:r>
    </w:p>
    <w:p w:rsidR="009D1A1B" w:rsidRPr="00403AD2" w:rsidRDefault="009D1A1B" w:rsidP="009D1A1B">
      <w:pPr>
        <w:rPr>
          <w:rFonts w:asciiTheme="minorHAnsi" w:hAnsiTheme="minorHAnsi"/>
        </w:rPr>
      </w:pPr>
    </w:p>
    <w:p w:rsidR="00A66770" w:rsidRDefault="00A66770" w:rsidP="00A66770">
      <w:pPr>
        <w:pStyle w:val="Heading4"/>
        <w:rPr>
          <w:rStyle w:val="Style13ptBold"/>
        </w:rPr>
      </w:pPr>
      <w:r>
        <w:t>Terror threat inflated --- should not be used as justification to maintain arms sales</w:t>
      </w:r>
      <w:r w:rsidRPr="004F7EB3">
        <w:rPr>
          <w:rStyle w:val="Style13ptBold"/>
        </w:rPr>
        <w:t xml:space="preserve"> </w:t>
      </w:r>
    </w:p>
    <w:p w:rsidR="009D1A1B" w:rsidRPr="00403AD2" w:rsidRDefault="009D1A1B" w:rsidP="009D1A1B">
      <w:pPr>
        <w:rPr>
          <w:rStyle w:val="Emphasis"/>
          <w:rFonts w:asciiTheme="minorHAnsi" w:hAnsiTheme="minorHAnsi"/>
          <w:b w:val="0"/>
          <w:iCs w:val="0"/>
          <w:u w:val="none"/>
        </w:rPr>
      </w:pPr>
      <w:r w:rsidRPr="00403AD2">
        <w:rPr>
          <w:rStyle w:val="Style13ptBold"/>
          <w:rFonts w:asciiTheme="minorHAnsi" w:hAnsiTheme="minorHAnsi"/>
        </w:rPr>
        <w:t>Thrall and Dorminey 18</w:t>
      </w:r>
      <w:r w:rsidRPr="00403AD2">
        <w:rPr>
          <w:rFonts w:asciiTheme="minorHAnsi" w:hAnsiTheme="minorHAnsi"/>
        </w:rPr>
        <w:t xml:space="preserve"> (A. Trevor Thrall and Caroline Dorminey; A. Trevor Thrall is an associate professor at the Schar School of Policy and Government at George Mason University and a senior fellow at the Cato Institute. Caroline Dorminey is a policy analyst at the Cato Institute; 3-13-2018; "Risky Business: The Role of Arms Sales in U.S. Foreign Policy"; Cato Institute; https://www.cato.org/publications/policy-analysis/risky-business-role-arms-sales-us-foreign-policy; Accessed: 6-24-2019 //GBS Rudolph)</w:t>
      </w:r>
    </w:p>
    <w:p w:rsidR="009D1A1B" w:rsidRPr="00403AD2" w:rsidRDefault="009D1A1B" w:rsidP="009D1A1B">
      <w:pPr>
        <w:rPr>
          <w:rFonts w:asciiTheme="minorHAnsi" w:hAnsiTheme="minorHAnsi"/>
        </w:rPr>
      </w:pPr>
      <w:r w:rsidRPr="00403AD2">
        <w:rPr>
          <w:rFonts w:asciiTheme="minorHAnsi" w:hAnsiTheme="minorHAnsi"/>
        </w:rPr>
        <w:t xml:space="preserve">Nor does the </w:t>
      </w:r>
      <w:r w:rsidRPr="00403AD2">
        <w:rPr>
          <w:rStyle w:val="Emphasis"/>
          <w:rFonts w:asciiTheme="minorHAnsi" w:hAnsiTheme="minorHAnsi"/>
        </w:rPr>
        <w:t>threat of transnational terrorism justify most arms sales</w:t>
      </w:r>
      <w:r w:rsidRPr="00403AD2">
        <w:rPr>
          <w:rFonts w:asciiTheme="minorHAnsi" w:hAnsiTheme="minorHAnsi"/>
        </w:rPr>
        <w:t xml:space="preserve">. Most fundamentally, </w:t>
      </w:r>
      <w:r w:rsidRPr="00403AD2">
        <w:rPr>
          <w:rStyle w:val="StyleUnderline"/>
          <w:rFonts w:asciiTheme="minorHAnsi" w:hAnsiTheme="minorHAnsi"/>
        </w:rPr>
        <w:t>the actual threat from Islamist-inspired terrorism to Americans is extraordinarily low</w:t>
      </w:r>
      <w:r w:rsidRPr="00403AD2">
        <w:rPr>
          <w:rFonts w:asciiTheme="minorHAnsi" w:hAnsiTheme="minorHAnsi"/>
        </w:rPr>
        <w:t xml:space="preserve">. Since 9/11, </w:t>
      </w:r>
      <w:r w:rsidRPr="00403AD2">
        <w:rPr>
          <w:rStyle w:val="StyleUnderline"/>
          <w:rFonts w:asciiTheme="minorHAnsi" w:hAnsiTheme="minorHAnsi"/>
        </w:rPr>
        <w:t>neither al Qaeda nor the Islamic State has managed an attack on the American homeland.</w:t>
      </w:r>
      <w:r w:rsidRPr="00403AD2">
        <w:rPr>
          <w:rFonts w:asciiTheme="minorHAnsi" w:hAnsiTheme="minorHAnsi"/>
        </w:rPr>
        <w:t xml:space="preserve"> Lone wolf terrorists inspired by those groups have done so, but since 9/11 those attacks have killed fewer than 100 Americans, an average of about 6 people per year. There is simply very little risk reduction to be gained from any strategy. </w:t>
      </w:r>
      <w:r w:rsidRPr="00403AD2">
        <w:rPr>
          <w:rStyle w:val="Emphasis"/>
          <w:rFonts w:asciiTheme="minorHAnsi" w:hAnsiTheme="minorHAnsi"/>
        </w:rPr>
        <w:t>The idea that the United States should be willing to accept the significant negative effects of arms sales for minimal counterterrorism gains is seriously misguided.</w:t>
      </w:r>
      <w:hyperlink r:id="rId325" w:anchor="_idTextAnchor049" w:history="1">
        <w:r w:rsidRPr="00403AD2">
          <w:rPr>
            <w:rStyle w:val="Hyperlink"/>
            <w:rFonts w:asciiTheme="minorHAnsi" w:hAnsiTheme="minorHAnsi"/>
          </w:rPr>
          <w:t>49</w:t>
        </w:r>
      </w:hyperlink>
    </w:p>
    <w:p w:rsidR="009D1A1B" w:rsidRPr="00403AD2" w:rsidRDefault="009D1A1B" w:rsidP="009D1A1B">
      <w:pPr>
        <w:rPr>
          <w:rFonts w:asciiTheme="minorHAnsi" w:hAnsiTheme="minorHAnsi"/>
        </w:rPr>
      </w:pPr>
      <w:r w:rsidRPr="00403AD2">
        <w:rPr>
          <w:rFonts w:asciiTheme="minorHAnsi" w:hAnsiTheme="minorHAnsi"/>
        </w:rPr>
        <w:t>Moreover, even if one believed that the benefits would outweigh the potential costs, arms sales still have almost no value as a tool in the war on terror for several reasons. First</w:t>
      </w:r>
      <w:r w:rsidRPr="00403AD2">
        <w:rPr>
          <w:rStyle w:val="StyleUnderline"/>
          <w:rFonts w:asciiTheme="minorHAnsi" w:hAnsiTheme="minorHAnsi"/>
        </w:rPr>
        <w:t>, the bulk of arms sales</w:t>
      </w:r>
      <w:r w:rsidRPr="00403AD2">
        <w:rPr>
          <w:rFonts w:asciiTheme="minorHAnsi" w:hAnsiTheme="minorHAnsi"/>
        </w:rPr>
        <w:t xml:space="preserve"> (and those we considered in our risk assessment) </w:t>
      </w:r>
      <w:r w:rsidRPr="00403AD2">
        <w:rPr>
          <w:rStyle w:val="Emphasis"/>
          <w:rFonts w:asciiTheme="minorHAnsi" w:hAnsiTheme="minorHAnsi"/>
        </w:rPr>
        <w:t>involve major conventional weapons, which are ill suited to combatting terrorism</w:t>
      </w:r>
      <w:r w:rsidRPr="00403AD2">
        <w:rPr>
          <w:rFonts w:asciiTheme="minorHAnsi" w:hAnsiTheme="minorHAnsi"/>
        </w:rPr>
        <w:t>. Many U.S. arms deals since 9/11 have involved major conventional weapons systems such as fighter jets, missiles, and artillery, useful for traditional military operations, but of little use in fighting terrorists. Insurgencies that hold territory, like the Islamic State, are one thing, but most terrorist groups do not advertise their location, nor do they assemble in large groups.</w:t>
      </w:r>
    </w:p>
    <w:p w:rsidR="009D1A1B" w:rsidRPr="00403AD2" w:rsidRDefault="009D1A1B" w:rsidP="009D1A1B">
      <w:pPr>
        <w:rPr>
          <w:rFonts w:asciiTheme="minorHAnsi" w:hAnsiTheme="minorHAnsi"/>
        </w:rPr>
      </w:pPr>
      <w:r w:rsidRPr="00403AD2">
        <w:rPr>
          <w:rFonts w:asciiTheme="minorHAnsi" w:hAnsiTheme="minorHAnsi"/>
        </w:rPr>
        <w:t xml:space="preserve">Second, </w:t>
      </w:r>
      <w:r w:rsidRPr="00403AD2">
        <w:rPr>
          <w:rStyle w:val="StyleUnderline"/>
          <w:rFonts w:asciiTheme="minorHAnsi" w:hAnsiTheme="minorHAnsi"/>
        </w:rPr>
        <w:t>there is little evidence from the past 16 years that direct military intervention is the right way to combat terrorism</w:t>
      </w:r>
      <w:r w:rsidRPr="00403AD2">
        <w:rPr>
          <w:rStyle w:val="Emphasis"/>
          <w:rFonts w:asciiTheme="minorHAnsi" w:hAnsiTheme="minorHAnsi"/>
        </w:rPr>
        <w:t>. Research reveals that military force alone “seldom ends terrorism.”</w:t>
      </w:r>
      <w:hyperlink r:id="rId326" w:anchor="_idTextAnchor050" w:history="1">
        <w:r w:rsidRPr="00403AD2">
          <w:rPr>
            <w:rStyle w:val="Hyperlink"/>
            <w:rFonts w:asciiTheme="minorHAnsi" w:hAnsiTheme="minorHAnsi"/>
          </w:rPr>
          <w:t>50</w:t>
        </w:r>
      </w:hyperlink>
      <w:r w:rsidRPr="00403AD2">
        <w:rPr>
          <w:rFonts w:asciiTheme="minorHAnsi" w:hAnsiTheme="minorHAnsi"/>
        </w:rPr>
        <w:t xml:space="preserve"> This comports with the American experience in Afghanistan, Iraq, and elsewhere in the war on terror to date. </w:t>
      </w:r>
      <w:r w:rsidRPr="00403AD2">
        <w:rPr>
          <w:rStyle w:val="StyleUnderline"/>
          <w:rFonts w:asciiTheme="minorHAnsi" w:hAnsiTheme="minorHAnsi"/>
        </w:rPr>
        <w:t>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w:t>
      </w:r>
      <w:r w:rsidRPr="00403AD2">
        <w:rPr>
          <w:rFonts w:asciiTheme="minorHAnsi" w:hAnsiTheme="minorHAnsi"/>
        </w:rPr>
        <w:t>.</w:t>
      </w:r>
      <w:hyperlink r:id="rId327" w:anchor="_idTextAnchor051" w:history="1">
        <w:r w:rsidRPr="00403AD2">
          <w:rPr>
            <w:rStyle w:val="Hyperlink"/>
            <w:rFonts w:asciiTheme="minorHAnsi" w:hAnsiTheme="minorHAnsi"/>
          </w:rPr>
          <w:t>51</w:t>
        </w:r>
      </w:hyperlink>
      <w:r w:rsidRPr="00403AD2">
        <w:rPr>
          <w:rFonts w:asciiTheme="minorHAnsi" w:hAnsiTheme="minorHAnsi"/>
        </w:rPr>
        <w:t xml:space="preserve"> Given the experience of the United States since 2001, there is little reason to expect </w:t>
      </w:r>
      <w:r w:rsidRPr="00403AD2">
        <w:rPr>
          <w:rStyle w:val="Emphasis"/>
          <w:rFonts w:asciiTheme="minorHAnsi" w:hAnsiTheme="minorHAnsi"/>
        </w:rPr>
        <w:t>that additional arms sales to countries like Saudi Arabia, Pakistan, Qatar, or the United Arab Emirates will reduce terrorism, much less anti-American terrorism specifically.</w:t>
      </w:r>
    </w:p>
    <w:p w:rsidR="009D1A1B" w:rsidRPr="00403AD2" w:rsidRDefault="009D1A1B" w:rsidP="009D1A1B">
      <w:pPr>
        <w:rPr>
          <w:rStyle w:val="Emphasis"/>
          <w:rFonts w:asciiTheme="minorHAnsi" w:hAnsiTheme="minorHAnsi"/>
        </w:rPr>
      </w:pPr>
      <w:r w:rsidRPr="00403AD2">
        <w:rPr>
          <w:rFonts w:asciiTheme="minorHAnsi" w:hAnsiTheme="minorHAnsi"/>
        </w:rPr>
        <w:t xml:space="preserve">Relatedly, </w:t>
      </w:r>
      <w:r w:rsidRPr="00403AD2">
        <w:rPr>
          <w:rStyle w:val="StyleUnderline"/>
          <w:rFonts w:asciiTheme="minorHAnsi" w:hAnsiTheme="minorHAnsi"/>
        </w:rPr>
        <w:t>many arms deals since 9/11, made in the name of counterterrorism, were irrelevant to U.S. goals in the global war on terror because they provided weapons to governments fighting terrorist groups only vaguely</w:t>
      </w:r>
      <w:r w:rsidRPr="00403AD2">
        <w:rPr>
          <w:rFonts w:asciiTheme="minorHAnsi" w:hAnsiTheme="minorHAnsi"/>
        </w:rPr>
        <w:t xml:space="preserve"> (if at all) </w:t>
      </w:r>
      <w:r w:rsidRPr="00403AD2">
        <w:rPr>
          <w:rStyle w:val="StyleUnderline"/>
          <w:rFonts w:asciiTheme="minorHAnsi" w:hAnsiTheme="minorHAnsi"/>
        </w:rPr>
        <w:t>linked to al Qaeda or ISIS.</w:t>
      </w:r>
      <w:r w:rsidRPr="00403AD2">
        <w:rPr>
          <w:rFonts w:asciiTheme="minorHAnsi" w:hAnsiTheme="minorHAnsi"/>
        </w:rPr>
        <w:t xml:space="preserve"> Although selling weapons to the governments of Nigeria or Morocco or Tunisia might help them combat violent resistance in their countries, terrorist groups in those countries have never targeted the United States. As a result, </w:t>
      </w:r>
      <w:r w:rsidRPr="00403AD2">
        <w:rPr>
          <w:rStyle w:val="Emphasis"/>
          <w:rFonts w:asciiTheme="minorHAnsi" w:hAnsiTheme="minorHAnsi"/>
        </w:rPr>
        <w:t>such arms deals cannot be justified by arguing that they advance the goals of the United States in its own war on terror in any serious way.</w:t>
      </w:r>
    </w:p>
    <w:p w:rsidR="009D1A1B" w:rsidRPr="00403AD2" w:rsidRDefault="009D1A1B" w:rsidP="009D1A1B">
      <w:pPr>
        <w:rPr>
          <w:rFonts w:asciiTheme="minorHAnsi" w:hAnsiTheme="minorHAnsi"/>
        </w:rPr>
      </w:pPr>
      <w:r w:rsidRPr="00403AD2">
        <w:rPr>
          <w:rFonts w:asciiTheme="minorHAnsi" w:hAnsiTheme="minorHAnsi"/>
        </w:rPr>
        <w:lastRenderedPageBreak/>
        <w:t xml:space="preserve">Finally, </w:t>
      </w:r>
      <w:r w:rsidRPr="00403AD2">
        <w:rPr>
          <w:rStyle w:val="StyleUnderline"/>
          <w:rFonts w:asciiTheme="minorHAnsi" w:hAnsiTheme="minorHAnsi"/>
        </w:rPr>
        <w:t>arms sales are completely useless to combat the largest terrorist threat to the U.S. homeland — lone wolf attackers already living in the United States</w:t>
      </w:r>
      <w:r w:rsidRPr="00403AD2">
        <w:rPr>
          <w:rFonts w:asciiTheme="minorHAnsi" w:hAnsiTheme="minorHAnsi"/>
        </w:rPr>
        <w:t xml:space="preserve">. As noted, none of the </w:t>
      </w:r>
      <w:r w:rsidRPr="00403AD2">
        <w:rPr>
          <w:rStyle w:val="StyleUnderline"/>
          <w:rFonts w:asciiTheme="minorHAnsi" w:hAnsiTheme="minorHAnsi"/>
        </w:rPr>
        <w:t>successful attacks in the United States since 9/11 resulted from operations directed by al Qaeda or ISIS</w:t>
      </w:r>
      <w:r w:rsidRPr="00403AD2">
        <w:rPr>
          <w:rFonts w:asciiTheme="minorHAnsi" w:hAnsiTheme="minorHAnsi"/>
        </w:rPr>
        <w:t>. And in fact only two foiled attempts since then — the underwear bomber and the printer-bomb plot — can be ascribed to al Qaeda.</w:t>
      </w:r>
      <w:hyperlink r:id="rId328" w:anchor="_idTextAnchor052" w:history="1">
        <w:r w:rsidRPr="00403AD2">
          <w:rPr>
            <w:rStyle w:val="Hyperlink"/>
            <w:rFonts w:asciiTheme="minorHAnsi" w:hAnsiTheme="minorHAnsi"/>
          </w:rPr>
          <w:t>52</w:t>
        </w:r>
      </w:hyperlink>
      <w:r w:rsidRPr="00403AD2">
        <w:rPr>
          <w:rFonts w:asciiTheme="minorHAnsi" w:hAnsiTheme="minorHAnsi"/>
        </w:rPr>
        <w:t xml:space="preserve"> Instead, </w:t>
      </w:r>
      <w:r w:rsidRPr="00403AD2">
        <w:rPr>
          <w:rStyle w:val="StyleUnderline"/>
          <w:rFonts w:asciiTheme="minorHAnsi" w:hAnsiTheme="minorHAnsi"/>
        </w:rPr>
        <w:t>in almost all cases, persons already living in the United States, inspired by Islamist groups, decided to carry out attacks on their own</w:t>
      </w:r>
      <w:r w:rsidRPr="00403AD2">
        <w:rPr>
          <w:rFonts w:asciiTheme="minorHAnsi" w:hAnsiTheme="minorHAnsi"/>
        </w:rPr>
        <w:t xml:space="preserve">. Clearly, </w:t>
      </w:r>
      <w:r w:rsidRPr="00403AD2">
        <w:rPr>
          <w:rStyle w:val="Emphasis"/>
          <w:rFonts w:asciiTheme="minorHAnsi" w:hAnsiTheme="minorHAnsi"/>
        </w:rPr>
        <w:t>arms sales to foreign nations won’t help with that problem; rather, as many analysts have suggested, amplifying conflicts abroad may well make the problem worse.</w:t>
      </w:r>
      <w:r w:rsidRPr="00403AD2">
        <w:rPr>
          <w:rFonts w:asciiTheme="minorHAnsi" w:hAnsiTheme="minorHAnsi"/>
        </w:rPr>
        <w:t xml:space="preserve"> </w:t>
      </w:r>
    </w:p>
    <w:p w:rsidR="009D1A1B" w:rsidRPr="00403AD2" w:rsidRDefault="009D1A1B" w:rsidP="009D1A1B">
      <w:pPr>
        <w:rPr>
          <w:rStyle w:val="StyleUnderline"/>
          <w:rFonts w:asciiTheme="minorHAnsi" w:hAnsiTheme="minorHAnsi"/>
        </w:rPr>
      </w:pPr>
      <w:r w:rsidRPr="00403AD2">
        <w:rPr>
          <w:rFonts w:asciiTheme="minorHAnsi" w:hAnsiTheme="minorHAnsi"/>
        </w:rPr>
        <w:t xml:space="preserve">In sum, the strategic value of arms sales for the United States is very low given today’s security environment. Different circumstances would produce a different analysis. Although </w:t>
      </w:r>
      <w:r w:rsidRPr="00403AD2">
        <w:rPr>
          <w:rStyle w:val="StyleUnderline"/>
          <w:rFonts w:asciiTheme="minorHAnsi" w:hAnsiTheme="minorHAnsi"/>
        </w:rPr>
        <w:t>today there is little reason for the United States to worry about the Russian threat to Europe, during the Cold War foreign policy experts agreed that preventing the Soviet Union from dominating the European continent was critical to American security</w:t>
      </w:r>
      <w:r w:rsidRPr="00403AD2">
        <w:rPr>
          <w:rFonts w:asciiTheme="minorHAnsi" w:hAnsiTheme="minorHAnsi"/>
        </w:rPr>
        <w:t>. As a result, the United States sensibly provided NATO allies with advanced weapons</w:t>
      </w:r>
      <w:r w:rsidRPr="00403AD2">
        <w:rPr>
          <w:rStyle w:val="StyleUnderline"/>
          <w:rFonts w:asciiTheme="minorHAnsi" w:hAnsiTheme="minorHAnsi"/>
        </w:rPr>
        <w:t>. This strategy greatly enhanced the fighting capability of NATO, thereby bolstering deterrence and ensuring European security.</w:t>
      </w:r>
    </w:p>
    <w:p w:rsidR="009D1A1B" w:rsidRPr="00403AD2" w:rsidRDefault="009D1A1B" w:rsidP="009D1A1B">
      <w:pPr>
        <w:rPr>
          <w:rStyle w:val="Emphasis"/>
          <w:rFonts w:asciiTheme="minorHAnsi" w:hAnsiTheme="minorHAnsi"/>
        </w:rPr>
      </w:pPr>
      <w:r w:rsidRPr="00403AD2">
        <w:rPr>
          <w:rFonts w:asciiTheme="minorHAnsi" w:hAnsiTheme="minorHAnsi"/>
        </w:rPr>
        <w:t xml:space="preserve">Today, happily, the United States faces no such threats. For this reason, the argument in favor of arms sales cannot rest on national security grounds but must rest instead on “national interest” grounds, that is, on the benefits gained from helping other nations improve their own security, and </w:t>
      </w:r>
      <w:r w:rsidRPr="00403AD2">
        <w:rPr>
          <w:rStyle w:val="StyleUnderline"/>
          <w:rFonts w:asciiTheme="minorHAnsi" w:hAnsiTheme="minorHAnsi"/>
        </w:rPr>
        <w:t>from maintaining conditions generally believed to be in the national interest, such as regional stability or the prevention of war</w:t>
      </w:r>
      <w:r w:rsidRPr="00403AD2">
        <w:rPr>
          <w:rFonts w:asciiTheme="minorHAnsi" w:hAnsiTheme="minorHAnsi"/>
        </w:rPr>
        <w:t xml:space="preserve">. This is already a much weaker position than the conventional wisdom acknowledges. </w:t>
      </w:r>
      <w:r w:rsidRPr="00403AD2">
        <w:rPr>
          <w:rStyle w:val="Emphasis"/>
          <w:rFonts w:asciiTheme="minorHAnsi" w:hAnsiTheme="minorHAnsi"/>
        </w:rPr>
        <w:t>Even worse for such sales’ advocates, however, is the fact that arms sales are notoriously uncertain tools for achieving those objectives.</w:t>
      </w:r>
    </w:p>
    <w:p w:rsidR="009D1A1B" w:rsidRPr="00403AD2" w:rsidRDefault="009D1A1B" w:rsidP="009D1A1B">
      <w:pPr>
        <w:rPr>
          <w:rFonts w:asciiTheme="minorHAnsi" w:hAnsiTheme="minorHAnsi"/>
        </w:rPr>
      </w:pPr>
    </w:p>
    <w:p w:rsidR="00FE582B" w:rsidRPr="00403AD2" w:rsidRDefault="00FE582B" w:rsidP="00FE582B">
      <w:pPr>
        <w:pStyle w:val="Heading4"/>
        <w:rPr>
          <w:rFonts w:asciiTheme="minorHAnsi" w:hAnsiTheme="minorHAnsi"/>
        </w:rPr>
      </w:pPr>
      <w:r w:rsidRPr="00403AD2">
        <w:rPr>
          <w:rFonts w:asciiTheme="minorHAnsi" w:hAnsiTheme="minorHAnsi"/>
        </w:rPr>
        <w:t>U.S.uses terrorism as a pretext to justify military actions</w:t>
      </w:r>
    </w:p>
    <w:p w:rsidR="00FE582B" w:rsidRPr="00403AD2" w:rsidRDefault="00FE582B" w:rsidP="00FE582B">
      <w:pPr>
        <w:rPr>
          <w:rFonts w:asciiTheme="minorHAnsi" w:hAnsiTheme="minorHAnsi"/>
        </w:rPr>
      </w:pPr>
      <w:r w:rsidRPr="00403AD2">
        <w:rPr>
          <w:rStyle w:val="Style13ptBold"/>
          <w:rFonts w:asciiTheme="minorHAnsi" w:hAnsiTheme="minorHAnsi"/>
        </w:rPr>
        <w:t>Hanna and Cambanis 18</w:t>
      </w:r>
      <w:r w:rsidRPr="00403AD2">
        <w:rPr>
          <w:rFonts w:asciiTheme="minorHAnsi" w:hAnsiTheme="minorHAnsi"/>
        </w:rPr>
        <w:t xml:space="preserve"> (Thanassis Cambanis and Michael Wahid Hanna; Thanassis Cambanis is a journalist specializing in the Middle East and American foreign policy. Michael Wahid Hanna is a senior fellow at The Century Foundation. He is also a non-resident senior fellow at the Reiss Center on Law and Security at New York University School of Law. Hanna works on issues of international security, international law, and U.S. foreign policy in the Middle East and South Asia; 10-24-2018; "The War in Yemen Is a Tragedy—and America Can End Its Complicity"; Century Foundation; https://tcf.org/content/commentary/war-yemen-tragedy-america-can-end-complicity/?agreed=1&amp;amp;session=1; Accessed: 6-25-2019 //GBS Rudolph)</w:t>
      </w:r>
    </w:p>
    <w:p w:rsidR="00FE582B" w:rsidRPr="00403AD2" w:rsidRDefault="00FE582B" w:rsidP="00FE582B">
      <w:pPr>
        <w:rPr>
          <w:rFonts w:asciiTheme="minorHAnsi" w:hAnsiTheme="minorHAnsi"/>
        </w:rPr>
      </w:pPr>
      <w:r w:rsidRPr="00403AD2">
        <w:rPr>
          <w:rFonts w:asciiTheme="minorHAnsi" w:hAnsiTheme="minorHAnsi"/>
        </w:rPr>
        <w:t>Winding Back the Forever War</w:t>
      </w:r>
    </w:p>
    <w:p w:rsidR="00FE582B" w:rsidRPr="00403AD2" w:rsidRDefault="00FE582B" w:rsidP="00FE582B">
      <w:pPr>
        <w:rPr>
          <w:rFonts w:asciiTheme="minorHAnsi" w:hAnsiTheme="minorHAnsi"/>
        </w:rPr>
      </w:pPr>
      <w:r w:rsidRPr="00403AD2">
        <w:rPr>
          <w:rFonts w:asciiTheme="minorHAnsi" w:hAnsiTheme="minorHAnsi"/>
        </w:rPr>
        <w:t xml:space="preserve">The line between the Yemen War and America’s global war on terror is not a long one. </w:t>
      </w:r>
      <w:r w:rsidRPr="00403AD2">
        <w:rPr>
          <w:rStyle w:val="StyleUnderline"/>
          <w:rFonts w:asciiTheme="minorHAnsi" w:hAnsiTheme="minorHAnsi"/>
        </w:rPr>
        <w:t>Congress authorized the president to use military force against the perpetrators of the September 11th attacks</w:t>
      </w:r>
      <w:r w:rsidRPr="00403AD2">
        <w:rPr>
          <w:rFonts w:asciiTheme="minorHAnsi" w:hAnsiTheme="minorHAnsi"/>
        </w:rPr>
        <w:t xml:space="preserve">. Since then, military action has become a reflex rather than a rarity. </w:t>
      </w:r>
      <w:r w:rsidRPr="00403AD2">
        <w:rPr>
          <w:rStyle w:val="StyleUnderline"/>
          <w:rFonts w:asciiTheme="minorHAnsi" w:hAnsiTheme="minorHAnsi"/>
        </w:rPr>
        <w:t>U.S. foreign policy since 2001 has been dominated by direct and indirect intervention, ranging from outright invasion and occupation,</w:t>
      </w:r>
      <w:r w:rsidRPr="00403AD2">
        <w:rPr>
          <w:rFonts w:asciiTheme="minorHAnsi" w:hAnsiTheme="minorHAnsi"/>
        </w:rPr>
        <w:t xml:space="preserve"> as in Iraq in 2003, to dozens of undeclared and unmonitored actions that might not meet the legal definition of direct military action. Trump’s excesses are an expansion of, rather than a departure from, the practices of his predecessors. </w:t>
      </w:r>
      <w:r w:rsidRPr="00403AD2">
        <w:rPr>
          <w:rStyle w:val="Emphasis"/>
          <w:rFonts w:asciiTheme="minorHAnsi" w:hAnsiTheme="minorHAnsi"/>
        </w:rPr>
        <w:t xml:space="preserve">Congress and public opinion have tended to applaud military adventurism when they like its results and have avoided confrontation with the executive branch </w:t>
      </w:r>
      <w:r w:rsidRPr="00403AD2">
        <w:rPr>
          <w:rStyle w:val="Emphasis"/>
          <w:rFonts w:asciiTheme="minorHAnsi" w:hAnsiTheme="minorHAnsi"/>
        </w:rPr>
        <w:lastRenderedPageBreak/>
        <w:t>even in cases where they disapprove</w:t>
      </w:r>
      <w:r w:rsidRPr="00403AD2">
        <w:rPr>
          <w:rFonts w:asciiTheme="minorHAnsi" w:hAnsiTheme="minorHAnsi"/>
        </w:rPr>
        <w:t xml:space="preserve">. </w:t>
      </w:r>
      <w:r w:rsidRPr="00403AD2">
        <w:rPr>
          <w:rStyle w:val="StyleUnderline"/>
          <w:rFonts w:asciiTheme="minorHAnsi" w:hAnsiTheme="minorHAnsi"/>
        </w:rPr>
        <w:t>Endless war has successfully been sold as a public necessity in a campaign against terrorism</w:t>
      </w:r>
      <w:r w:rsidRPr="00403AD2">
        <w:rPr>
          <w:rFonts w:asciiTheme="minorHAnsi" w:hAnsiTheme="minorHAnsi"/>
        </w:rPr>
        <w:t>, even when U.S. military action makes the world, and Americans, less safe.</w:t>
      </w:r>
    </w:p>
    <w:p w:rsidR="00FE582B" w:rsidRPr="00403AD2" w:rsidRDefault="00FE582B" w:rsidP="00FE582B">
      <w:pPr>
        <w:rPr>
          <w:rFonts w:asciiTheme="minorHAnsi" w:hAnsiTheme="minorHAnsi"/>
        </w:rPr>
      </w:pPr>
      <w:r w:rsidRPr="00403AD2">
        <w:rPr>
          <w:rFonts w:asciiTheme="minorHAnsi" w:hAnsiTheme="minorHAnsi"/>
        </w:rPr>
        <w:t xml:space="preserve">There are, of course, real security threats, and counter-terrorism deservedly is a high priority for American officials—including in Yemen. </w:t>
      </w:r>
      <w:r w:rsidRPr="00403AD2">
        <w:rPr>
          <w:rStyle w:val="StyleUnderline"/>
          <w:rFonts w:asciiTheme="minorHAnsi" w:hAnsiTheme="minorHAnsi"/>
        </w:rPr>
        <w:t>An effective counter-terrorism policy would move away from a military paradigm toward a policing framework</w:t>
      </w:r>
      <w:r w:rsidRPr="00403AD2">
        <w:rPr>
          <w:rFonts w:asciiTheme="minorHAnsi" w:hAnsiTheme="minorHAnsi"/>
        </w:rPr>
        <w:t xml:space="preserve">, in which the military supports a policy that pursues terrorist networks much the same way that it pursues organized crime syndicates. As the practice stands, the forever war it has produced and perpetuates has corroded American values and behavior. </w:t>
      </w:r>
      <w:r w:rsidRPr="00403AD2">
        <w:rPr>
          <w:rStyle w:val="Emphasis"/>
          <w:rFonts w:asciiTheme="minorHAnsi" w:hAnsiTheme="minorHAnsi"/>
        </w:rPr>
        <w:t>Malpractice abroad has bred contempt for our democratic values and a hopelessness about the rule of law at home</w:t>
      </w:r>
      <w:r w:rsidRPr="00403AD2">
        <w:rPr>
          <w:rFonts w:asciiTheme="minorHAnsi" w:hAnsiTheme="minorHAnsi"/>
        </w:rPr>
        <w:t xml:space="preserve">. </w:t>
      </w:r>
      <w:r w:rsidRPr="00403AD2">
        <w:rPr>
          <w:rStyle w:val="StyleUnderline"/>
          <w:rFonts w:asciiTheme="minorHAnsi" w:hAnsiTheme="minorHAnsi"/>
        </w:rPr>
        <w:t>Ideological frameworks used to justify foreign intervention and mistreatment of civilians in conflict zones have also been invoked at home</w:t>
      </w:r>
      <w:r w:rsidRPr="00403AD2">
        <w:rPr>
          <w:rFonts w:asciiTheme="minorHAnsi" w:hAnsiTheme="minorHAnsi"/>
        </w:rPr>
        <w:t>. Threat inflation and demagoguery have helped fuel bigotry and xenophobia at home. Elected officials now risk their careers if they try to openly address the tradeoff between security and rights.</w:t>
      </w:r>
    </w:p>
    <w:p w:rsidR="00FE582B" w:rsidRPr="00403AD2" w:rsidRDefault="00FE582B" w:rsidP="00FE582B">
      <w:pPr>
        <w:rPr>
          <w:rStyle w:val="StyleUnderline"/>
          <w:rFonts w:asciiTheme="minorHAnsi" w:hAnsiTheme="minorHAnsi"/>
        </w:rPr>
      </w:pPr>
      <w:r w:rsidRPr="00403AD2">
        <w:rPr>
          <w:rFonts w:asciiTheme="minorHAnsi" w:hAnsiTheme="minorHAnsi"/>
        </w:rPr>
        <w:t xml:space="preserve">Ending the United States’ part in the Yemen campaign won’t suddenly bring an end to the American forever war. But it would mark a turning point—a </w:t>
      </w:r>
      <w:r w:rsidRPr="00403AD2">
        <w:rPr>
          <w:rStyle w:val="Emphasis"/>
          <w:rFonts w:asciiTheme="minorHAnsi" w:hAnsiTheme="minorHAnsi"/>
        </w:rPr>
        <w:t>decisive rejection of the reflex to sign onto any military conflict with even the slightest connection to terrorism</w:t>
      </w:r>
      <w:r w:rsidRPr="00403AD2">
        <w:rPr>
          <w:rFonts w:asciiTheme="minorHAnsi" w:hAnsiTheme="minorHAnsi"/>
        </w:rPr>
        <w:t xml:space="preserve">. The </w:t>
      </w:r>
      <w:r w:rsidRPr="00403AD2">
        <w:rPr>
          <w:rStyle w:val="StyleUnderline"/>
          <w:rFonts w:asciiTheme="minorHAnsi" w:hAnsiTheme="minorHAnsi"/>
        </w:rPr>
        <w:t>United States has a great many tools at its disposal beyond weapons sales and direct engagement in hostilities</w:t>
      </w:r>
      <w:r w:rsidRPr="00403AD2">
        <w:rPr>
          <w:rFonts w:asciiTheme="minorHAnsi" w:hAnsiTheme="minorHAnsi"/>
        </w:rPr>
        <w:t xml:space="preserve">. We can pursue our interests in Yemen while avoiding extremes; and American self-interest does not require it to fully reject its traditional allies in the Gulf nor to actively join them in their worst excesses. </w:t>
      </w:r>
      <w:r w:rsidRPr="00403AD2">
        <w:rPr>
          <w:rStyle w:val="StyleUnderline"/>
          <w:rFonts w:asciiTheme="minorHAnsi" w:hAnsiTheme="minorHAnsi"/>
        </w:rPr>
        <w:t>A rational assessment of that self-interest might now be possible.</w:t>
      </w:r>
    </w:p>
    <w:p w:rsidR="00FE582B" w:rsidRPr="00403AD2" w:rsidRDefault="00FE582B" w:rsidP="009D1A1B">
      <w:pPr>
        <w:rPr>
          <w:rFonts w:asciiTheme="minorHAnsi" w:hAnsiTheme="minorHAnsi"/>
        </w:rPr>
      </w:pPr>
    </w:p>
    <w:p w:rsidR="00DF7DC7" w:rsidRPr="00403AD2" w:rsidRDefault="00DF7DC7" w:rsidP="00DF7DC7">
      <w:pPr>
        <w:pStyle w:val="Heading3"/>
        <w:rPr>
          <w:rFonts w:asciiTheme="minorHAnsi" w:hAnsiTheme="minorHAnsi"/>
        </w:rPr>
      </w:pPr>
      <w:r w:rsidRPr="00403AD2">
        <w:rPr>
          <w:rFonts w:asciiTheme="minorHAnsi" w:hAnsiTheme="minorHAnsi"/>
        </w:rPr>
        <w:lastRenderedPageBreak/>
        <w:t>AT: DA Exec Power – Already Checking Trump on Human Rights</w:t>
      </w:r>
    </w:p>
    <w:p w:rsidR="00DF7DC7" w:rsidRPr="00403AD2" w:rsidRDefault="00DF7DC7" w:rsidP="00DF7DC7">
      <w:pPr>
        <w:rPr>
          <w:rFonts w:asciiTheme="minorHAnsi" w:hAnsiTheme="minorHAnsi"/>
        </w:rPr>
      </w:pPr>
    </w:p>
    <w:p w:rsidR="00DF7DC7" w:rsidRPr="00403AD2" w:rsidRDefault="00DF7DC7" w:rsidP="00DF7DC7">
      <w:pPr>
        <w:pStyle w:val="Heading4"/>
        <w:rPr>
          <w:rFonts w:asciiTheme="minorHAnsi" w:hAnsiTheme="minorHAnsi"/>
        </w:rPr>
      </w:pPr>
      <w:r w:rsidRPr="00403AD2">
        <w:rPr>
          <w:rFonts w:asciiTheme="minorHAnsi" w:hAnsiTheme="minorHAnsi"/>
        </w:rPr>
        <w:t>Congress already moving to check Trump on human rights in other areas</w:t>
      </w:r>
    </w:p>
    <w:p w:rsidR="00DF7DC7" w:rsidRPr="00403AD2" w:rsidRDefault="00DF7DC7" w:rsidP="00DF7DC7">
      <w:pPr>
        <w:rPr>
          <w:rFonts w:asciiTheme="minorHAnsi" w:hAnsiTheme="minorHAnsi"/>
        </w:rPr>
      </w:pPr>
      <w:r w:rsidRPr="00403AD2">
        <w:rPr>
          <w:rStyle w:val="Style13ptBold"/>
          <w:rFonts w:asciiTheme="minorHAnsi" w:hAnsiTheme="minorHAnsi"/>
        </w:rPr>
        <w:t>Margon, 18</w:t>
      </w:r>
      <w:r w:rsidRPr="00403AD2">
        <w:rPr>
          <w:rFonts w:asciiTheme="minorHAnsi" w:hAnsiTheme="minorHAnsi"/>
        </w:rPr>
        <w:t xml:space="preserve"> --- Washington Director at Human Rights Watch (2/13/18, Sarah, “Giving </w:t>
      </w:r>
      <w:proofErr w:type="gramStart"/>
      <w:r w:rsidRPr="00403AD2">
        <w:rPr>
          <w:rFonts w:asciiTheme="minorHAnsi" w:hAnsiTheme="minorHAnsi"/>
        </w:rPr>
        <w:t>Up</w:t>
      </w:r>
      <w:proofErr w:type="gramEnd"/>
      <w:r w:rsidRPr="00403AD2">
        <w:rPr>
          <w:rFonts w:asciiTheme="minorHAnsi" w:hAnsiTheme="minorHAnsi"/>
        </w:rPr>
        <w:t xml:space="preserve"> the High Ground - America’s Retreat on Human Rights,” </w:t>
      </w:r>
      <w:hyperlink r:id="rId329" w:history="1">
        <w:r w:rsidRPr="00403AD2">
          <w:rPr>
            <w:rStyle w:val="Hyperlink"/>
            <w:rFonts w:asciiTheme="minorHAnsi" w:hAnsiTheme="minorHAnsi"/>
          </w:rPr>
          <w:t>https://www.hrw.org/news/2018/02/13/giving-high-ground-americas-retreat-human-rights</w:t>
        </w:r>
      </w:hyperlink>
      <w:r w:rsidRPr="00403AD2">
        <w:rPr>
          <w:rFonts w:asciiTheme="minorHAnsi" w:hAnsiTheme="minorHAnsi"/>
        </w:rPr>
        <w:t>, accessed on 5/9/19, JMP)</w:t>
      </w:r>
    </w:p>
    <w:p w:rsidR="00DF7DC7" w:rsidRPr="00403AD2" w:rsidRDefault="00DF7DC7" w:rsidP="00DF7DC7">
      <w:pPr>
        <w:rPr>
          <w:rFonts w:asciiTheme="minorHAnsi" w:hAnsiTheme="minorHAnsi"/>
        </w:rPr>
      </w:pPr>
      <w:r w:rsidRPr="00403AD2">
        <w:rPr>
          <w:rStyle w:val="Emphasis"/>
          <w:rFonts w:asciiTheme="minorHAnsi" w:hAnsiTheme="minorHAnsi"/>
        </w:rPr>
        <w:t>Congress</w:t>
      </w:r>
      <w:r w:rsidRPr="00403AD2">
        <w:rPr>
          <w:rFonts w:asciiTheme="minorHAnsi" w:hAnsiTheme="minorHAnsi"/>
        </w:rPr>
        <w:t xml:space="preserve">, for its part, </w:t>
      </w:r>
      <w:r w:rsidRPr="00403AD2">
        <w:rPr>
          <w:rStyle w:val="Emphasis"/>
          <w:rFonts w:asciiTheme="minorHAnsi" w:hAnsiTheme="minorHAnsi"/>
        </w:rPr>
        <w:t>has already resisted a number of presidential initiatives in the interest of human rights</w:t>
      </w:r>
      <w:r w:rsidRPr="00403AD2">
        <w:rPr>
          <w:rFonts w:asciiTheme="minorHAnsi" w:hAnsiTheme="minorHAnsi"/>
        </w:rPr>
        <w:t xml:space="preserve">. In May, a </w:t>
      </w:r>
      <w:r w:rsidRPr="00403AD2">
        <w:rPr>
          <w:rStyle w:val="StyleUnderline"/>
          <w:rFonts w:asciiTheme="minorHAnsi" w:hAnsiTheme="minorHAnsi"/>
        </w:rPr>
        <w:t xml:space="preserve">bipartisan group of 15 senators sent Trump a letter urging him to “ensure that America remains a leader in advocating for democracy and human rights.” Congressional committees are using aid allocations and authorization bills to </w:t>
      </w:r>
      <w:r w:rsidRPr="00403AD2">
        <w:rPr>
          <w:rStyle w:val="Emphasis"/>
          <w:rFonts w:asciiTheme="minorHAnsi" w:hAnsiTheme="minorHAnsi"/>
        </w:rPr>
        <w:t>push back against the executive branch</w:t>
      </w:r>
      <w:r w:rsidRPr="00403AD2">
        <w:rPr>
          <w:rFonts w:asciiTheme="minorHAnsi" w:hAnsiTheme="minorHAnsi"/>
        </w:rPr>
        <w:t xml:space="preserve">. </w:t>
      </w:r>
      <w:r w:rsidRPr="00403AD2">
        <w:rPr>
          <w:rStyle w:val="StyleUnderline"/>
          <w:rFonts w:asciiTheme="minorHAnsi" w:hAnsiTheme="minorHAnsi"/>
        </w:rPr>
        <w:t>Individual members of Congress are drafting legislation, holding hearings, and meeting with foreign officials to stand up for human rights in the Democratic Republic of the Congo, Egypt, Russia, and elsewhere</w:t>
      </w:r>
      <w:r w:rsidRPr="00403AD2">
        <w:rPr>
          <w:rFonts w:asciiTheme="minorHAnsi" w:hAnsiTheme="minorHAnsi"/>
        </w:rPr>
        <w:t xml:space="preserve">. In December, the Treasury Department, under pressure from Congress, imposed sanctions on 13 individuals—from Belgium, China, the Dominican Republic, Gambia, Guatemala, Israel, Myanmar, Nicaragua, Pakistan, Russia, Serbia, Sudan, and Uzbekistan—for corruption and human rights abuses. </w:t>
      </w:r>
    </w:p>
    <w:p w:rsidR="00DF7DC7" w:rsidRPr="00403AD2" w:rsidRDefault="00DF7DC7" w:rsidP="005379CC">
      <w:pPr>
        <w:rPr>
          <w:rFonts w:asciiTheme="minorHAnsi" w:hAnsiTheme="minorHAnsi"/>
        </w:rPr>
      </w:pPr>
    </w:p>
    <w:p w:rsidR="008D338F" w:rsidRPr="00403AD2" w:rsidRDefault="008D338F" w:rsidP="008D338F">
      <w:pPr>
        <w:pStyle w:val="Heading2"/>
        <w:rPr>
          <w:rFonts w:asciiTheme="minorHAnsi" w:hAnsiTheme="minorHAnsi"/>
        </w:rPr>
      </w:pPr>
      <w:r w:rsidRPr="00403AD2">
        <w:rPr>
          <w:rFonts w:asciiTheme="minorHAnsi" w:hAnsiTheme="minorHAnsi"/>
        </w:rPr>
        <w:lastRenderedPageBreak/>
        <w:t>Counterplan Answers</w:t>
      </w:r>
    </w:p>
    <w:p w:rsidR="008D338F" w:rsidRPr="00403AD2" w:rsidRDefault="008D338F" w:rsidP="008D338F">
      <w:pPr>
        <w:rPr>
          <w:rFonts w:asciiTheme="minorHAnsi" w:hAnsiTheme="minorHAnsi"/>
        </w:rPr>
      </w:pPr>
    </w:p>
    <w:p w:rsidR="008D338F" w:rsidRPr="00403AD2" w:rsidRDefault="008D338F" w:rsidP="008D338F">
      <w:pPr>
        <w:pStyle w:val="Heading3"/>
        <w:rPr>
          <w:rFonts w:asciiTheme="minorHAnsi" w:hAnsiTheme="minorHAnsi"/>
        </w:rPr>
      </w:pPr>
      <w:r w:rsidRPr="00403AD2">
        <w:rPr>
          <w:rFonts w:asciiTheme="minorHAnsi" w:hAnsiTheme="minorHAnsi"/>
        </w:rPr>
        <w:lastRenderedPageBreak/>
        <w:t>AT: CP Conditioning</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 xml:space="preserve">Trump’s unprincipled expansion of arms sales is </w:t>
      </w:r>
      <w:r w:rsidRPr="00403AD2">
        <w:rPr>
          <w:rFonts w:asciiTheme="minorHAnsi" w:hAnsiTheme="minorHAnsi"/>
          <w:u w:val="single"/>
        </w:rPr>
        <w:t>gutting U.S. leverage now</w:t>
      </w:r>
      <w:r w:rsidRPr="00403AD2">
        <w:rPr>
          <w:rFonts w:asciiTheme="minorHAnsi" w:hAnsiTheme="minorHAnsi"/>
        </w:rPr>
        <w:t xml:space="preserve"> --- making economic justifications secondary to human rights increases the credibility of cutoff threats. </w:t>
      </w:r>
    </w:p>
    <w:p w:rsidR="008D338F" w:rsidRPr="00403AD2" w:rsidRDefault="008D338F" w:rsidP="008D338F">
      <w:pPr>
        <w:rPr>
          <w:rFonts w:asciiTheme="minorHAnsi" w:hAnsiTheme="minorHAnsi"/>
        </w:rPr>
      </w:pPr>
      <w:r w:rsidRPr="00403AD2">
        <w:rPr>
          <w:rStyle w:val="Style13ptBold"/>
          <w:rFonts w:asciiTheme="minorHAnsi" w:hAnsiTheme="minorHAnsi"/>
        </w:rPr>
        <w:t>Arad, 18</w:t>
      </w:r>
      <w:r w:rsidRPr="00403AD2">
        <w:rPr>
          <w:rFonts w:asciiTheme="minorHAnsi" w:hAnsiTheme="minorHAnsi"/>
        </w:rPr>
        <w:t xml:space="preserve"> --- retired colonel of the Israeli Defense Forces (9/28/18, Shimon, “Trump’s Arms Exports Policy: Debunking Key Assumptions,” </w:t>
      </w:r>
      <w:hyperlink r:id="rId330" w:history="1">
        <w:r w:rsidRPr="00403AD2">
          <w:rPr>
            <w:rStyle w:val="Hyperlink"/>
            <w:rFonts w:asciiTheme="minorHAnsi" w:hAnsiTheme="minorHAnsi"/>
          </w:rPr>
          <w:t>https://warontherocks.com/2018/09/trumps-arms-exports-policy-debunking-key-assumptions/</w:t>
        </w:r>
      </w:hyperlink>
      <w:r w:rsidRPr="00403AD2">
        <w:rPr>
          <w:rFonts w:asciiTheme="minorHAnsi" w:hAnsiTheme="minorHAnsi"/>
        </w:rPr>
        <w:t>, accessed on 5/17/19, JMP)</w:t>
      </w:r>
    </w:p>
    <w:p w:rsidR="008D338F" w:rsidRPr="00403AD2" w:rsidRDefault="008D338F" w:rsidP="008D338F">
      <w:pPr>
        <w:rPr>
          <w:rStyle w:val="StyleUnderline"/>
          <w:rFonts w:asciiTheme="minorHAnsi" w:hAnsiTheme="minorHAnsi"/>
        </w:rPr>
      </w:pPr>
      <w:r w:rsidRPr="00403AD2">
        <w:rPr>
          <w:rFonts w:asciiTheme="minorHAnsi" w:hAnsiTheme="minorHAnsi"/>
        </w:rPr>
        <w:t xml:space="preserve">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recently released its new Conventional Arms Transfer</w:t>
      </w:r>
      <w:r w:rsidRPr="00403AD2">
        <w:rPr>
          <w:rFonts w:asciiTheme="minorHAnsi" w:hAnsiTheme="minorHAnsi"/>
        </w:rPr>
        <w:t xml:space="preserve"> (CAT) </w:t>
      </w:r>
      <w:r w:rsidRPr="00403AD2">
        <w:rPr>
          <w:rStyle w:val="StyleUnderline"/>
          <w:rFonts w:asciiTheme="minorHAnsi" w:hAnsiTheme="minorHAnsi"/>
        </w:rPr>
        <w:t>policy designed to increase the already well-established U.S. dominance of the global arms market</w:t>
      </w:r>
      <w:r w:rsidRPr="00403AD2">
        <w:rPr>
          <w:rFonts w:asciiTheme="minorHAnsi" w:hAnsiTheme="minorHAnsi"/>
        </w:rPr>
        <w:t xml:space="preserve">. Increasing arms exports is seen as an important part of the administration’s aim to strengthen America’s economy and security. </w:t>
      </w:r>
      <w:r w:rsidRPr="00403AD2">
        <w:rPr>
          <w:rStyle w:val="StyleUnderline"/>
          <w:rFonts w:asciiTheme="minorHAnsi" w:hAnsiTheme="minorHAnsi"/>
        </w:rPr>
        <w:t>Traditionally, U.S. arms exports have been used as tools of power and influence, giving it political leverage over clients.</w:t>
      </w:r>
    </w:p>
    <w:p w:rsidR="008D338F" w:rsidRPr="00403AD2" w:rsidRDefault="008D338F" w:rsidP="008D338F">
      <w:pPr>
        <w:rPr>
          <w:rStyle w:val="StyleUnderline"/>
          <w:rFonts w:asciiTheme="minorHAnsi" w:hAnsiTheme="minorHAnsi"/>
        </w:rPr>
      </w:pPr>
      <w:r w:rsidRPr="00403AD2">
        <w:rPr>
          <w:rStyle w:val="StyleUnderline"/>
          <w:rFonts w:asciiTheme="minorHAnsi" w:hAnsiTheme="minorHAnsi"/>
        </w:rPr>
        <w:t xml:space="preserve">Paradoxically, however, </w:t>
      </w:r>
      <w:r w:rsidRPr="00403AD2">
        <w:rPr>
          <w:rStyle w:val="Emphasis"/>
          <w:rFonts w:asciiTheme="minorHAnsi" w:hAnsiTheme="minorHAnsi"/>
        </w:rPr>
        <w:t>the emphasis placed on the economic utility of arms sales by</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 </w:t>
      </w:r>
      <w:r w:rsidRPr="00403AD2">
        <w:rPr>
          <w:rStyle w:val="Emphasis"/>
          <w:rFonts w:asciiTheme="minorHAnsi" w:hAnsiTheme="minorHAnsi"/>
        </w:rPr>
        <w:t>is increasing the bargaining power of clients, thereby reducing U.S. political sway</w:t>
      </w:r>
      <w:r w:rsidRPr="00403AD2">
        <w:rPr>
          <w:rFonts w:asciiTheme="minorHAnsi" w:hAnsiTheme="minorHAnsi"/>
        </w:rPr>
        <w:t xml:space="preserve">. </w:t>
      </w:r>
      <w:r w:rsidRPr="00403AD2">
        <w:rPr>
          <w:rStyle w:val="Emphasis"/>
          <w:rFonts w:asciiTheme="minorHAnsi" w:hAnsiTheme="minorHAnsi"/>
        </w:rPr>
        <w:t>The leverage of client states and the U.S. arms industry is leading the administration to release advanced military capabilities earlier than it would have done otherwise and to play down human rights considerations raised by Congress.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Ironically, additional economic and security steps being taken by the Trump administration may be undermining some of the intended benefits of the new CAT policy. The president’s economic protectionist agenda, including the imposition of tariffs on steel and aluminum supposedly because of national security considerations, could undermine U.S. defense sales by driving up prices or by prompting retaliation from affected arms clients.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 xml:space="preserve">Political tensions between Washington and some its allies and partners – especially in NATO </w:t>
      </w:r>
      <w:proofErr w:type="gramStart"/>
      <w:r w:rsidRPr="00403AD2">
        <w:rPr>
          <w:rFonts w:asciiTheme="minorHAnsi" w:hAnsiTheme="minorHAnsi"/>
          <w:sz w:val="12"/>
          <w:szCs w:val="12"/>
        </w:rPr>
        <w:t>—  may</w:t>
      </w:r>
      <w:proofErr w:type="gramEnd"/>
      <w:r w:rsidRPr="00403AD2">
        <w:rPr>
          <w:rFonts w:asciiTheme="minorHAnsi" w:hAnsiTheme="minorHAnsi"/>
          <w:sz w:val="12"/>
          <w:szCs w:val="12"/>
        </w:rPr>
        <w:t xml:space="preserve"> also be encouraging them to find ways to decrease their dependence on American-made subsystems and to increase defense industrial cooperation between them to the exclusion of the United States. This could potentially reduce future U.S. arms and subsystem sales to these countries and increase competition with them for global markets.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Trump’s Conventional Arms Transfer Policy</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The first CAT policy was introduced by President Jimmy Carter on May 19, 1977. Its underlying principle was that arms transfers were to be treated with a strong presumption of denial “as an exceptional foreign policy implement” with “the burden of persuasion … on those who favor a particular sale, rather than those who oppose it.”</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To further this policy of self-imposed restraint, Carter instituted a ceiling on the total dollar value of American arms transfers to all but a few traditional allies. He pledged that the United States would not be the first supplier to introduce into Third World areas “newly developed, advanced weapons systems which could create a new or significantly higher combat capability.” In implementing this policy, Carter issued the so-called “leprosy letter,” instructing American diplomats abroad to refrain from assisting the U.S. arms industry in its efforts to secure foreign buyers.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In April, the Trump administration launched the fifth iteration of the CAT policy, designed to increase the exports of U.S. arms as an integral part of its “America First” policy agenda. The present version of the CAT policy prioritizes arms transfers as an important tool of American foreign policy and, in stark contrast to the vision of Carter, is predicated on a strong assumption of approval and the active advocacy of the U.S. government and its diplomats with foreign leaders and governments to buy American-made arms.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The Trump administration presents its new arms policy as a response to the ongoing strategic competition between the great powers. Its argument is that the new CAT policy will enable Washington to preserve international peace by strengthening the military capabilities of its allies and partners, while reducing the need for American boots on the ground; maintaining its influence over the policies and actions of client states in key regions around the world; strengthening the U.S. military by increasing interoperability with allies and partners; supporting the defense industry; promoting new innovation; and maintaining American jobs. The new policy also refers to the need for an assessment of the risks that arms transfers may pose to human rights violations, to technology transfer issues and/or U.S. nonproliferation objectives.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The Nervous U.S. Domination of the Arms Market</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The United States dominates the growing global arms market and according to data gathered by the authoritative Stockholm International Peace Research Institute (SIPRI), its lead is expanding. The United States accounted for 34 percent of total arms exports between 2013 and 2017, ranking it significantly higher than its main competitors Russia (22 percent), France (6.7 percent), Germany (5.8 percent), China (5.7 percent), and Britain (4.8 percent). In FY 2018, the value of signed arms deals continued to increase, reaching over $46 billion, exceeding the $41 billion figure of FY 2017.</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Undergirding this policy is Trump’s vision that economic security is national security. The defense and aerospace industry is America’s second-largest gross exporter. The industry contributes approximately $1 trillion annually to the U.S. economy and employs around 2,500,000 people. On average, 30 percent of the industry’s annual revenue is through arms exports, which reduces the need for domestic investment, reduces the cost-per-unit for the U.S. military, and enables an increase of investments in innovation, thereby retaining America’s technological lead.</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 xml:space="preserve">However, a number of trends combine to make Washington nervous about its lead in global arms sales. The first is a growing effort by other technologically innovative arms exporters to compete with the United States for markets. Arms sales by Britain, France, Spain, China, and Russia have reduced America’s potential share of the important markets of the Middle East (49 percent of the U.S. arms exports between 2013 and 2017) and Asia. To a certain extent, the people behind the new CAT policy believe that the strict and rigid regulatory and procedural </w:t>
      </w:r>
      <w:r w:rsidRPr="00403AD2">
        <w:rPr>
          <w:rFonts w:asciiTheme="minorHAnsi" w:hAnsiTheme="minorHAnsi"/>
          <w:sz w:val="12"/>
          <w:szCs w:val="12"/>
        </w:rPr>
        <w:lastRenderedPageBreak/>
        <w:t>frameworks that governed the arms exports processes have undermined the U.S. competitiveness in the global arms market and the implementation of the new policy is anticipated to increase sales.</w:t>
      </w:r>
    </w:p>
    <w:p w:rsidR="008D338F" w:rsidRPr="00403AD2" w:rsidRDefault="008D338F" w:rsidP="008D338F">
      <w:pPr>
        <w:rPr>
          <w:rFonts w:asciiTheme="minorHAnsi" w:hAnsiTheme="minorHAnsi"/>
          <w:sz w:val="12"/>
        </w:rPr>
      </w:pPr>
      <w:r w:rsidRPr="00403AD2">
        <w:rPr>
          <w:rFonts w:asciiTheme="minorHAnsi" w:hAnsiTheme="minorHAnsi"/>
          <w:sz w:val="12"/>
          <w:szCs w:val="12"/>
        </w:rPr>
        <w:t>A second trend is the deliberate policy of client states to diversify their</w:t>
      </w:r>
      <w:r w:rsidRPr="00403AD2">
        <w:rPr>
          <w:rFonts w:asciiTheme="minorHAnsi" w:hAnsiTheme="minorHAnsi"/>
          <w:sz w:val="12"/>
        </w:rPr>
        <w:t xml:space="preserve"> arms purchases. The Arab Sunni states, for example, have in the last couple of years spent tens of billions of dollars on European or Russian arms rather than on U.S.-made weapon systems. Even a country like Egypt, which has received nearly $80 billion in military and economic aid over the past 30 years, has tapped from its reserves and loans from Gulf </w:t>
      </w:r>
      <w:proofErr w:type="gramStart"/>
      <w:r w:rsidRPr="00403AD2">
        <w:rPr>
          <w:rFonts w:asciiTheme="minorHAnsi" w:hAnsiTheme="minorHAnsi"/>
          <w:sz w:val="12"/>
        </w:rPr>
        <w:t>states</w:t>
      </w:r>
      <w:proofErr w:type="gramEnd"/>
      <w:r w:rsidRPr="00403AD2">
        <w:rPr>
          <w:rFonts w:asciiTheme="minorHAnsi" w:hAnsiTheme="minorHAnsi"/>
          <w:sz w:val="12"/>
        </w:rPr>
        <w:t xml:space="preserve"> and from suppliers in order to purchase at least $13 billion worth of arms since 2013 from France, Russia, and Germany rather than from the United States. The new CAT policy aims to encourage allies and partners to buy U.S.-made arms, including by increasing competitiveness by dropping surcharges on products and lowering the costs of transportation.</w:t>
      </w:r>
    </w:p>
    <w:p w:rsidR="008D338F" w:rsidRPr="00403AD2" w:rsidRDefault="008D338F" w:rsidP="008D338F">
      <w:pPr>
        <w:rPr>
          <w:rFonts w:asciiTheme="minorHAnsi" w:hAnsiTheme="minorHAnsi"/>
          <w:sz w:val="12"/>
        </w:rPr>
      </w:pPr>
      <w:r w:rsidRPr="00403AD2">
        <w:rPr>
          <w:rFonts w:asciiTheme="minorHAnsi" w:hAnsiTheme="minorHAnsi"/>
          <w:sz w:val="12"/>
        </w:rPr>
        <w:t>A third trend is the growing demands of client states for more substantial offsets and localization of production and maintenance, including the transfer of technology. Thus, for example, under its Vision 2030, Saudi Arabia wants to eventually subject foreign military contracts to a 50 percent localization rule, based on a partnership model that includes the sharing of technologies and skills. The Middle East’s growing armored vehicles market, which is expected to reach more than $31 billion by 2021, is an example of a growing demand for the transfer of technical knowledge which is used to strengthen an indigenous defense sector that has already begun to export its own products. Some Western European countries are more forthcoming on this issue than the United States. However, some U.S. companies have begun forming subsidiaries abroad.</w:t>
      </w:r>
    </w:p>
    <w:p w:rsidR="008D338F" w:rsidRPr="00403AD2" w:rsidRDefault="008D338F" w:rsidP="008D338F">
      <w:pPr>
        <w:rPr>
          <w:rFonts w:asciiTheme="minorHAnsi" w:hAnsiTheme="minorHAnsi"/>
          <w:sz w:val="12"/>
        </w:rPr>
      </w:pPr>
      <w:r w:rsidRPr="00403AD2">
        <w:rPr>
          <w:rFonts w:asciiTheme="minorHAnsi" w:hAnsiTheme="minorHAnsi"/>
          <w:sz w:val="12"/>
        </w:rPr>
        <w:t>Mobilizing the Whole Arms Exports “Ecosystem”</w:t>
      </w:r>
    </w:p>
    <w:p w:rsidR="008D338F" w:rsidRPr="00403AD2" w:rsidRDefault="008D338F" w:rsidP="008D338F">
      <w:pPr>
        <w:rPr>
          <w:rFonts w:asciiTheme="minorHAnsi" w:hAnsiTheme="minorHAnsi"/>
          <w:sz w:val="12"/>
        </w:rPr>
      </w:pPr>
      <w:r w:rsidRPr="00403AD2">
        <w:rPr>
          <w:rFonts w:asciiTheme="minorHAnsi" w:hAnsiTheme="minorHAnsi"/>
          <w:sz w:val="12"/>
        </w:rPr>
        <w:t>In essence, the new CAT policy is designed to improve the “mechanics” of the administration’s arms exports system. As explained by Deputy Director for the Regional Security and Arms Transfers Laura Cressey:</w:t>
      </w:r>
    </w:p>
    <w:p w:rsidR="008D338F" w:rsidRPr="00403AD2" w:rsidRDefault="008D338F" w:rsidP="008D338F">
      <w:pPr>
        <w:rPr>
          <w:rFonts w:asciiTheme="minorHAnsi" w:hAnsiTheme="minorHAnsi"/>
          <w:sz w:val="12"/>
        </w:rPr>
      </w:pPr>
      <w:r w:rsidRPr="00403AD2">
        <w:rPr>
          <w:rFonts w:asciiTheme="minorHAnsi" w:hAnsiTheme="minorHAnsi"/>
          <w:sz w:val="12"/>
        </w:rPr>
        <w:t xml:space="preserve">    In sum, what we’re trying to do in this — in this whole-of-government effort looking at the arms transfer process really from soup to nuts is trying to ensure that once we have decided that a transfer of a defense capability to a partner is in the national security interest of the United States, that we are able to effectively compete and efficiently deliver the equipment to our partner as quickly as possible.</w:t>
      </w:r>
    </w:p>
    <w:p w:rsidR="008D338F" w:rsidRPr="00403AD2" w:rsidRDefault="008D338F" w:rsidP="008D338F">
      <w:pPr>
        <w:rPr>
          <w:rFonts w:asciiTheme="minorHAnsi" w:hAnsiTheme="minorHAnsi"/>
          <w:sz w:val="12"/>
        </w:rPr>
      </w:pPr>
      <w:r w:rsidRPr="00403AD2">
        <w:rPr>
          <w:rFonts w:asciiTheme="minorHAnsi" w:hAnsiTheme="minorHAnsi"/>
          <w:sz w:val="12"/>
        </w:rPr>
        <w:t>This effort is promoted by active leadership advocacy, including by the president himself, and by hands-on marketing efforts by senior officials participating in international arms-shows and by American diplomats around the globe.</w:t>
      </w:r>
    </w:p>
    <w:p w:rsidR="008D338F" w:rsidRPr="00403AD2" w:rsidRDefault="008D338F" w:rsidP="008D338F">
      <w:pPr>
        <w:rPr>
          <w:rFonts w:asciiTheme="minorHAnsi" w:hAnsiTheme="minorHAnsi"/>
          <w:sz w:val="12"/>
        </w:rPr>
      </w:pPr>
      <w:r w:rsidRPr="00403AD2">
        <w:rPr>
          <w:rFonts w:asciiTheme="minorHAnsi" w:hAnsiTheme="minorHAnsi"/>
          <w:sz w:val="12"/>
        </w:rPr>
        <w:t>Additionally, the administration is actively engaging with the U.S. arms industry, including it in the interagency process of implementing the new CAT policy. The U.S. Chamber of Commerce’s new Defense and Aerospace Export Council submitted, during the planning phase of the new CAT policy, 30 recommendations on how to improve the arms exports decision processes. Congress is also being engaged by the administration and concerns being raised, especially over possible human rights violations of client states, are being addressed at the highest levels of the administration.</w:t>
      </w:r>
    </w:p>
    <w:p w:rsidR="008D338F" w:rsidRPr="00403AD2" w:rsidRDefault="008D338F" w:rsidP="008D338F">
      <w:pPr>
        <w:rPr>
          <w:rFonts w:asciiTheme="minorHAnsi" w:hAnsiTheme="minorHAnsi"/>
          <w:sz w:val="12"/>
          <w:szCs w:val="12"/>
        </w:rPr>
      </w:pPr>
      <w:r w:rsidRPr="00403AD2">
        <w:rPr>
          <w:rFonts w:asciiTheme="minorHAnsi" w:hAnsiTheme="minorHAnsi"/>
          <w:sz w:val="12"/>
        </w:rPr>
        <w:t xml:space="preserve">Along with the reduction of surcharge and transportation costs, a number of additional steps are being taken in order to increase competitiveness. These include helping allies and partners to identify their critical needs and expediting the transfer of these capabilities. Furthermore, help for smaller allies to finance the purchase of American weapons through payment schemes may be </w:t>
      </w:r>
      <w:r w:rsidRPr="00403AD2">
        <w:rPr>
          <w:rFonts w:asciiTheme="minorHAnsi" w:hAnsiTheme="minorHAnsi"/>
          <w:sz w:val="12"/>
          <w:szCs w:val="12"/>
        </w:rPr>
        <w:t>offered. The administration is also engaging with industry to develop a strategy to deal with the issue of offset demands from clients while being able to effectively compete for sales.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Debunking Key Assumptions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Though impressive in ambition, expectation, and design, the new CAT policy is premised on a number of underlying assumptions that need to be examined. First, there are those that believe that the implementation of the new CAT policy should lead to a linear increase in annual arms exports. As Undersecretary of State for Arms Control and International Security Andrea Thompson recently projected about the level of arms exports for 2019, “the CAT policy will have been in place, we’ll have gained those efficiencies and feedback from industry and partners … so I would anticipate that would increase sales, one would think.”</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 xml:space="preserve">However, the annual worth of arms exports tends to be uneven and dependent on what clients are seeking to buy. The sale of major and expensive weapon systems, such as warplanes, can single-handedly boost the worth of arms exports for any given year. The highest recorded year of arms sales was FY 2012 totaling $69.1 billion, but this included a single $29 billion deal for the sale of 84 F-15s to Saudi Arabia. According to the figures of the Defense Security Cooperation Agency, in FY 2014 arms exports totaled $34.2 billion, FY 2015 totaled $47 billion, FY 2016 totaled $33.6 billion, </w:t>
      </w:r>
      <w:proofErr w:type="gramStart"/>
      <w:r w:rsidRPr="00403AD2">
        <w:rPr>
          <w:rFonts w:asciiTheme="minorHAnsi" w:hAnsiTheme="minorHAnsi"/>
          <w:sz w:val="12"/>
          <w:szCs w:val="12"/>
        </w:rPr>
        <w:t>FY</w:t>
      </w:r>
      <w:proofErr w:type="gramEnd"/>
      <w:r w:rsidRPr="00403AD2">
        <w:rPr>
          <w:rFonts w:asciiTheme="minorHAnsi" w:hAnsiTheme="minorHAnsi"/>
          <w:sz w:val="12"/>
          <w:szCs w:val="12"/>
        </w:rPr>
        <w:t xml:space="preserve"> 2017 totaled $41.9 billion, while FY 2018 has so far totaled $46.9 billion.</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Large-scale sales of major weapon systems create capacity limits in consecutive years. For example, the surge in the sale of advanced fighter jets to the Gulf countries during the Obama presidency will slow down the future sale of these high-priced items in the years to come, affecting overall totals of annual sales. Principally, the periodic military needs of clients are going to play a far larger role in determining whether the United States is going to increase foreign arms sales in the coming years than the governmental streamlining of organizations and procedures.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 xml:space="preserve">Moreover, as noted above, some of Washington’s major clients, such as the Gulf </w:t>
      </w:r>
      <w:proofErr w:type="gramStart"/>
      <w:r w:rsidRPr="00403AD2">
        <w:rPr>
          <w:rFonts w:asciiTheme="minorHAnsi" w:hAnsiTheme="minorHAnsi"/>
          <w:sz w:val="12"/>
          <w:szCs w:val="12"/>
        </w:rPr>
        <w:t>states</w:t>
      </w:r>
      <w:proofErr w:type="gramEnd"/>
      <w:r w:rsidRPr="00403AD2">
        <w:rPr>
          <w:rFonts w:asciiTheme="minorHAnsi" w:hAnsiTheme="minorHAnsi"/>
          <w:sz w:val="12"/>
          <w:szCs w:val="12"/>
        </w:rPr>
        <w:t xml:space="preserve"> and India have a deliberate policy of diversifying their arms imports. A streamlined U.S. approach to arms exports makes little difference to deliberate arms diversification strategies adopted by client countries. At its core, a policy of diversification is designed to increase leverage on the United States, to retain freedom of action, and to hedge against possible negative U.S. regional policies and to push up the quality of the capabilities being offered. Therefore, easing U.S. defense export regulations or reducing surcharge rates will not necessarily make much difference to the choices that these countries will make regarding the purchase of American versus non-American-made weapon systems.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A case in point that highlights the potency of self-serving strategic considerations on the negotiation of arms deals is Qatar. Following the severing of diplomatic ties with Bahrain, Egypt, Saudi Arabia, and the United Arab Emirates in June 2017, Qatar negotiated arms deals with multiple exporters in an attempt to overcome its regional isolation and broaden its international support and partnerships. It signed deals with the U.S. for 36 F-15s ($6.2 billion) and precision-guided munitions, with Britain for 24 Eurofighters ($6.7 billion), with Italy for helicopters ($3 billion) and for warships ($5 billion). In addition, it has negotiated deals with its regional partner Turkey ($700 million) as well as with Norway ($1.9 billion). The perception of favorable U.S. long-term regional policies by clients around the world is far more likely to increase arms sales than the enhanced processes incorporated into the new CAT policy.</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Additionally, arms sales figures may be affected by other administration policy initiatives outside of CAT, such as President Donald Trump’s tariffs on steel and aluminum imports. Ironically, the imposition of these tariffs supposedly based on national security considerations could undermine U.S. defense sales by driving up prices or from retaliation from affected arms clients.</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The administration also uses export rules to improve its commercial competition over other exporters dependent on U.S. components. This is pushing traditional U.S. arms production partners to become increasingly wary of continued cooperation and potentially reducing future profits from the sale of U.S. subsystems to allies and partners. A case in point is the U.S. refusal to authorize the sale of parts for the sale of the French SCALP cruise missile to Egypt. The French government is now seeking to reduce its reliance on U.S.-made components in its weapon systems in order to increase their exportability, potentially increasing future competition and reducing U.S. revenues in the future.</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From a European perspective, the uncertainty surrounding Trump’s commitment to NATO’s mutual defense provision, as well as his rebukes over their financial commitments to the alliance are unsettling, especially in light of Russia’s resurgent challenges in Eastern Europe. As the French Armed Forces Minister, Florence Parly, recently said:</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 xml:space="preserve">    Can we always count, in every place and in every circumstance, on American support</w:t>
      </w:r>
      <w:proofErr w:type="gramStart"/>
      <w:r w:rsidRPr="00403AD2">
        <w:rPr>
          <w:rFonts w:asciiTheme="minorHAnsi" w:hAnsiTheme="minorHAnsi"/>
          <w:sz w:val="12"/>
          <w:szCs w:val="12"/>
        </w:rPr>
        <w:t>?…</w:t>
      </w:r>
      <w:proofErr w:type="gramEnd"/>
      <w:r w:rsidRPr="00403AD2">
        <w:rPr>
          <w:rFonts w:asciiTheme="minorHAnsi" w:hAnsiTheme="minorHAnsi"/>
          <w:sz w:val="12"/>
          <w:szCs w:val="12"/>
        </w:rPr>
        <w:t>Listen to the statements of the U.S. president, read his tweets: The message sent is clear and without ambiguity…We have to count on ourselves … build a European strategic autonomy.</w:t>
      </w:r>
    </w:p>
    <w:p w:rsidR="008D338F" w:rsidRPr="00403AD2" w:rsidRDefault="008D338F" w:rsidP="008D338F">
      <w:pPr>
        <w:rPr>
          <w:rFonts w:asciiTheme="minorHAnsi" w:hAnsiTheme="minorHAnsi"/>
          <w:sz w:val="12"/>
          <w:szCs w:val="12"/>
        </w:rPr>
      </w:pPr>
      <w:r w:rsidRPr="00403AD2">
        <w:rPr>
          <w:rFonts w:asciiTheme="minorHAnsi" w:hAnsiTheme="minorHAnsi"/>
          <w:sz w:val="12"/>
          <w:szCs w:val="12"/>
        </w:rPr>
        <w:t>On the industrial front, this push for more strategic autonomy has already prompted some European countries to increase their independence in major weapon system projects, including the development of a next-generation fighter jet that will compete with the F-35, and a new tank, potentially reducing markets for the U.S. fighter.</w:t>
      </w:r>
    </w:p>
    <w:p w:rsidR="008D338F" w:rsidRPr="00403AD2" w:rsidRDefault="008D338F" w:rsidP="008D338F">
      <w:pPr>
        <w:rPr>
          <w:rFonts w:asciiTheme="minorHAnsi" w:hAnsiTheme="minorHAnsi"/>
        </w:rPr>
      </w:pPr>
      <w:r w:rsidRPr="00403AD2">
        <w:rPr>
          <w:rFonts w:asciiTheme="minorHAnsi" w:hAnsiTheme="minorHAnsi"/>
        </w:rPr>
        <w:lastRenderedPageBreak/>
        <w:t xml:space="preserve">This brings us to another set of assumptions to do with leverage: </w:t>
      </w:r>
      <w:r w:rsidRPr="00403AD2">
        <w:rPr>
          <w:rStyle w:val="StyleUnderline"/>
          <w:rFonts w:asciiTheme="minorHAnsi" w:hAnsiTheme="minorHAnsi"/>
        </w:rPr>
        <w:t>Presently, the global arms market, with the availability of comparable U.S., European, Russian, and Chinese weapon systems, is a “buyers’ market.”</w:t>
      </w:r>
      <w:r w:rsidRPr="00403AD2">
        <w:rPr>
          <w:rFonts w:asciiTheme="minorHAnsi" w:hAnsiTheme="minorHAnsi"/>
        </w:rPr>
        <w:t xml:space="preserve"> </w:t>
      </w:r>
      <w:r w:rsidRPr="00403AD2">
        <w:rPr>
          <w:rStyle w:val="Emphasis"/>
          <w:rFonts w:asciiTheme="minorHAnsi" w:hAnsiTheme="minorHAnsi"/>
        </w:rPr>
        <w:t>The prominence placed by</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 </w:t>
      </w:r>
      <w:r w:rsidRPr="00403AD2">
        <w:rPr>
          <w:rStyle w:val="Emphasis"/>
          <w:rFonts w:asciiTheme="minorHAnsi" w:hAnsiTheme="minorHAnsi"/>
        </w:rPr>
        <w:t>on the economic value of arms sales reduces U.S. leverage over affluent clients</w:t>
      </w:r>
      <w:r w:rsidRPr="00403AD2">
        <w:rPr>
          <w:rStyle w:val="StyleUnderline"/>
          <w:rFonts w:asciiTheme="minorHAnsi" w:hAnsiTheme="minorHAnsi"/>
        </w:rPr>
        <w:t>.</w:t>
      </w:r>
      <w:r w:rsidRPr="00403AD2">
        <w:rPr>
          <w:rFonts w:asciiTheme="minorHAnsi" w:hAnsiTheme="minorHAnsi"/>
        </w:rPr>
        <w:t xml:space="preserve"> Presently, </w:t>
      </w:r>
      <w:r w:rsidRPr="00403AD2">
        <w:rPr>
          <w:rStyle w:val="StyleUnderline"/>
          <w:rFonts w:asciiTheme="minorHAnsi" w:hAnsiTheme="minorHAnsi"/>
        </w:rPr>
        <w:t>the administration continues to certify arms exports for Saudi Arabia’s Yemen campaign in spite of opposition from Congress, out of fear that a cutoff of support could jeopardize $2 billion in weapon sales to the U.S.’s Gulf allies</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 xml:space="preserve">The United States is not alone in feeling the might of the “buyers’ market.” After nixing a planned delivery of 400 laser-guided bombs to Saudi Arabia because of </w:t>
      </w:r>
      <w:proofErr w:type="gramStart"/>
      <w:r w:rsidRPr="00403AD2">
        <w:rPr>
          <w:rFonts w:asciiTheme="minorHAnsi" w:hAnsiTheme="minorHAnsi"/>
        </w:rPr>
        <w:t>it’s</w:t>
      </w:r>
      <w:proofErr w:type="gramEnd"/>
      <w:r w:rsidRPr="00403AD2">
        <w:rPr>
          <w:rFonts w:asciiTheme="minorHAnsi" w:hAnsiTheme="minorHAnsi"/>
        </w:rPr>
        <w:t xml:space="preserve"> Yemen campaign, Spain reversed its decision once more. Canceling the delivery might have jeopardized a Saudi order of five Spanish corvettes worth $2 billion, with thousands of jobs at stake. In addition, Germany has approved the delivery of weapon systems to Saudi Arabia and the United Arab Emirates in spite of a coalition deal between Germany’s ruling parties not to sell weapons to any of the sides involved in the fighting in Yemen.</w:t>
      </w:r>
    </w:p>
    <w:p w:rsidR="008D338F" w:rsidRPr="00403AD2" w:rsidRDefault="008D338F" w:rsidP="008D338F">
      <w:pPr>
        <w:rPr>
          <w:rFonts w:asciiTheme="minorHAnsi" w:hAnsiTheme="minorHAnsi"/>
        </w:rPr>
      </w:pPr>
      <w:r w:rsidRPr="00403AD2">
        <w:rPr>
          <w:rStyle w:val="StyleUnderline"/>
          <w:rFonts w:asciiTheme="minorHAnsi" w:hAnsiTheme="minorHAnsi"/>
        </w:rPr>
        <w:t>The desire to increase revenues from arms exports in the present “buyers’ market” is leading</w:t>
      </w:r>
      <w:r w:rsidRPr="00403AD2">
        <w:rPr>
          <w:rFonts w:asciiTheme="minorHAnsi" w:hAnsiTheme="minorHAnsi"/>
        </w:rPr>
        <w:t xml:space="preserve"> 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to consider the release of previously denied advanced capabilities for export</w:t>
      </w:r>
      <w:r w:rsidRPr="00403AD2">
        <w:rPr>
          <w:rFonts w:asciiTheme="minorHAnsi" w:hAnsiTheme="minorHAnsi"/>
        </w:rPr>
        <w:t xml:space="preserve">. A prime example is the administrations push to redefine the categorization of unmanned aerial aircrafts to increase America’s share of the global </w:t>
      </w:r>
      <w:proofErr w:type="gramStart"/>
      <w:r w:rsidRPr="00403AD2">
        <w:rPr>
          <w:rFonts w:asciiTheme="minorHAnsi" w:hAnsiTheme="minorHAnsi"/>
        </w:rPr>
        <w:t>market, that</w:t>
      </w:r>
      <w:proofErr w:type="gramEnd"/>
      <w:r w:rsidRPr="00403AD2">
        <w:rPr>
          <w:rFonts w:asciiTheme="minorHAnsi" w:hAnsiTheme="minorHAnsi"/>
        </w:rPr>
        <w:t xml:space="preserve"> is expected to grow in worth from about $6 billion in 2015 to $12 billion in 2025. Easing previous restrictions, the administration has also recently given permission to market armed drones to India as well as to certain countries in Europe and the Asia-Pacific. The Trump administration is also reported to be considering the sale of the F-35 to the Gulf </w:t>
      </w:r>
      <w:proofErr w:type="gramStart"/>
      <w:r w:rsidRPr="00403AD2">
        <w:rPr>
          <w:rFonts w:asciiTheme="minorHAnsi" w:hAnsiTheme="minorHAnsi"/>
        </w:rPr>
        <w:t>states</w:t>
      </w:r>
      <w:proofErr w:type="gramEnd"/>
      <w:r w:rsidRPr="00403AD2">
        <w:rPr>
          <w:rFonts w:asciiTheme="minorHAnsi" w:hAnsiTheme="minorHAnsi"/>
        </w:rPr>
        <w:t xml:space="preserve"> even though this has been a denied capability given America’s commitment to Israel’s qualitative military edge.</w:t>
      </w:r>
    </w:p>
    <w:p w:rsidR="008D338F" w:rsidRPr="00403AD2" w:rsidRDefault="008D338F" w:rsidP="008D338F">
      <w:pPr>
        <w:rPr>
          <w:rFonts w:asciiTheme="minorHAnsi" w:hAnsiTheme="minorHAnsi"/>
        </w:rPr>
      </w:pPr>
      <w:r w:rsidRPr="00403AD2">
        <w:rPr>
          <w:rFonts w:asciiTheme="minorHAnsi" w:hAnsiTheme="minorHAnsi"/>
        </w:rPr>
        <w:t xml:space="preserve">All told, </w:t>
      </w:r>
      <w:r w:rsidRPr="00403AD2">
        <w:rPr>
          <w:rStyle w:val="StyleUnderline"/>
          <w:rFonts w:asciiTheme="minorHAnsi" w:hAnsiTheme="minorHAnsi"/>
        </w:rPr>
        <w:t xml:space="preserve">in the booming “buyers’ arms market” </w:t>
      </w:r>
      <w:r w:rsidRPr="00403AD2">
        <w:rPr>
          <w:rStyle w:val="Emphasis"/>
          <w:rFonts w:asciiTheme="minorHAnsi" w:hAnsiTheme="minorHAnsi"/>
        </w:rPr>
        <w:t>the presumption of approval policy</w:t>
      </w:r>
      <w:r w:rsidRPr="00403AD2">
        <w:rPr>
          <w:rStyle w:val="StyleUnderline"/>
          <w:rFonts w:asciiTheme="minorHAnsi" w:hAnsiTheme="minorHAnsi"/>
        </w:rPr>
        <w:t xml:space="preserve"> is likely to increase the diffusion of progressively more advanced U.S. military technologies and capabilities around the globe. </w:t>
      </w:r>
      <w:r w:rsidRPr="00403AD2">
        <w:rPr>
          <w:rStyle w:val="Emphasis"/>
          <w:rFonts w:asciiTheme="minorHAnsi" w:hAnsiTheme="minorHAnsi"/>
        </w:rPr>
        <w:t>Given the circumstances of reverse leverage, the influence of the U.S. over the use of the arms it exports is unlikely to be substantial.</w:t>
      </w:r>
      <w:r w:rsidRPr="00403AD2">
        <w:rPr>
          <w:rFonts w:asciiTheme="minorHAnsi" w:hAnsiTheme="minorHAnsi"/>
        </w:rPr>
        <w:t xml:space="preserve"> The United States has truly made an about face from the policy of Jimmy Carter.</w:t>
      </w:r>
    </w:p>
    <w:p w:rsidR="008D338F" w:rsidRPr="00403AD2" w:rsidRDefault="008D338F" w:rsidP="008D338F">
      <w:pPr>
        <w:rPr>
          <w:rFonts w:asciiTheme="minorHAnsi" w:hAnsiTheme="minorHAnsi"/>
        </w:rPr>
      </w:pP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 xml:space="preserve">***note when prepping file --- a version of this </w:t>
      </w:r>
      <w:proofErr w:type="gramStart"/>
      <w:r w:rsidRPr="00403AD2">
        <w:rPr>
          <w:rFonts w:asciiTheme="minorHAnsi" w:hAnsiTheme="minorHAnsi"/>
        </w:rPr>
        <w:t>ev</w:t>
      </w:r>
      <w:proofErr w:type="gramEnd"/>
      <w:r w:rsidRPr="00403AD2">
        <w:rPr>
          <w:rFonts w:asciiTheme="minorHAnsi" w:hAnsiTheme="minorHAnsi"/>
        </w:rPr>
        <w:t xml:space="preserve"> might also be included in some version of the 1ac.</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u w:val="single"/>
        </w:rPr>
        <w:t>Unconditional</w:t>
      </w:r>
      <w:r w:rsidRPr="00403AD2">
        <w:rPr>
          <w:rFonts w:asciiTheme="minorHAnsi" w:hAnsiTheme="minorHAnsi"/>
        </w:rPr>
        <w:t xml:space="preserve"> reductions will </w:t>
      </w:r>
      <w:r w:rsidRPr="00403AD2">
        <w:rPr>
          <w:rFonts w:asciiTheme="minorHAnsi" w:hAnsiTheme="minorHAnsi"/>
          <w:u w:val="single"/>
        </w:rPr>
        <w:t>increase</w:t>
      </w:r>
      <w:r w:rsidRPr="00403AD2">
        <w:rPr>
          <w:rFonts w:asciiTheme="minorHAnsi" w:hAnsiTheme="minorHAnsi"/>
        </w:rPr>
        <w:t xml:space="preserve"> U.S. leverage and credibility to spur larger </w:t>
      </w:r>
      <w:r w:rsidRPr="00403AD2">
        <w:rPr>
          <w:rFonts w:asciiTheme="minorHAnsi" w:hAnsiTheme="minorHAnsi"/>
          <w:u w:val="single"/>
        </w:rPr>
        <w:t>global efforts</w:t>
      </w:r>
    </w:p>
    <w:p w:rsidR="008D338F" w:rsidRPr="00403AD2" w:rsidRDefault="008D338F" w:rsidP="008D338F">
      <w:pPr>
        <w:rPr>
          <w:rFonts w:asciiTheme="minorHAnsi" w:hAnsiTheme="minorHAnsi"/>
        </w:rPr>
      </w:pPr>
      <w:r w:rsidRPr="00403AD2">
        <w:rPr>
          <w:rStyle w:val="Style13ptBold"/>
          <w:rFonts w:asciiTheme="minorHAnsi" w:hAnsiTheme="minorHAnsi"/>
        </w:rPr>
        <w:t>Thrall &amp; Dorminey, 18</w:t>
      </w:r>
      <w:r w:rsidRPr="00403AD2">
        <w:rPr>
          <w:rFonts w:asciiTheme="minorHAnsi" w:hAnsiTheme="minorHAnsi"/>
        </w:rPr>
        <w:t xml:space="preserve"> --- *professor at the Schar School of Policy and Government at George Mason University, AND **policy analyst at CATO (3/13/18, A. Trevor Thrall and Caroline Dorminey, “Risky Business: The Role of Arms Sales in U.S. Foreign Policy,” </w:t>
      </w:r>
      <w:hyperlink r:id="rId331" w:history="1">
        <w:r w:rsidRPr="00403AD2">
          <w:rPr>
            <w:rStyle w:val="Hyperlink"/>
            <w:rFonts w:asciiTheme="minorHAnsi" w:hAnsiTheme="minorHAnsi"/>
          </w:rPr>
          <w:t>https://www.cato.org/publications/policy-analysis/risky-business-role-arms-sales-us-foreign-policy</w:t>
        </w:r>
      </w:hyperlink>
      <w:r w:rsidRPr="00403AD2">
        <w:rPr>
          <w:rFonts w:asciiTheme="minorHAnsi" w:hAnsiTheme="minorHAnsi"/>
        </w:rPr>
        <w:t>, accessed on 4/30/19, JMP)</w:t>
      </w:r>
    </w:p>
    <w:p w:rsidR="008D338F" w:rsidRPr="00403AD2" w:rsidRDefault="008D338F" w:rsidP="008D338F">
      <w:pPr>
        <w:rPr>
          <w:rFonts w:asciiTheme="minorHAnsi" w:hAnsiTheme="minorHAnsi"/>
        </w:rPr>
      </w:pPr>
      <w:r w:rsidRPr="00403AD2">
        <w:rPr>
          <w:rFonts w:asciiTheme="minorHAnsi" w:hAnsiTheme="minorHAnsi"/>
        </w:rPr>
        <w:t>The Case for a New Approach</w:t>
      </w:r>
    </w:p>
    <w:p w:rsidR="008D338F" w:rsidRPr="00403AD2" w:rsidRDefault="008D338F" w:rsidP="008D338F">
      <w:pPr>
        <w:rPr>
          <w:rFonts w:asciiTheme="minorHAnsi" w:hAnsiTheme="minorHAnsi"/>
        </w:rPr>
      </w:pPr>
      <w:r w:rsidRPr="00403AD2">
        <w:rPr>
          <w:rFonts w:asciiTheme="minorHAnsi" w:hAnsiTheme="minorHAnsi"/>
        </w:rPr>
        <w:lastRenderedPageBreak/>
        <w:t xml:space="preserve">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w:t>
      </w:r>
      <w:r w:rsidRPr="00403AD2">
        <w:rPr>
          <w:rStyle w:val="StyleUnderline"/>
          <w:rFonts w:asciiTheme="minorHAnsi" w:hAnsiTheme="minorHAnsi"/>
        </w:rPr>
        <w:t>greatly reducing arms sales would</w:t>
      </w:r>
      <w:r w:rsidRPr="00403AD2">
        <w:rPr>
          <w:rFonts w:asciiTheme="minorHAnsi" w:hAnsiTheme="minorHAnsi"/>
        </w:rPr>
        <w:t xml:space="preserve"> also </w:t>
      </w:r>
      <w:r w:rsidRPr="00403AD2">
        <w:rPr>
          <w:rStyle w:val="StyleUnderline"/>
          <w:rFonts w:asciiTheme="minorHAnsi" w:hAnsiTheme="minorHAnsi"/>
        </w:rPr>
        <w:t>produce</w:t>
      </w:r>
      <w:r w:rsidRPr="00403AD2">
        <w:rPr>
          <w:rFonts w:asciiTheme="minorHAnsi" w:hAnsiTheme="minorHAnsi"/>
        </w:rPr>
        <w:t xml:space="preserve"> two significant benefits for the United States that cannot otherwise be enjoyed.</w:t>
      </w:r>
    </w:p>
    <w:p w:rsidR="008D338F" w:rsidRPr="00403AD2" w:rsidRDefault="008D338F" w:rsidP="008D338F">
      <w:pPr>
        <w:rPr>
          <w:rFonts w:asciiTheme="minorHAnsi" w:hAnsiTheme="minorHAnsi"/>
        </w:rPr>
      </w:pPr>
      <w:r w:rsidRPr="00403AD2">
        <w:rPr>
          <w:rFonts w:asciiTheme="minorHAnsi" w:hAnsiTheme="minorHAnsi"/>
        </w:rPr>
        <w:t xml:space="preserve">The first benefit from reducing arms sales would be </w:t>
      </w:r>
      <w:r w:rsidRPr="00403AD2">
        <w:rPr>
          <w:rStyle w:val="Emphasis"/>
          <w:rFonts w:asciiTheme="minorHAnsi" w:hAnsiTheme="minorHAnsi"/>
        </w:rPr>
        <w:t>greater diplomatic flexibility and leverage</w:t>
      </w:r>
      <w:r w:rsidRPr="00403AD2">
        <w:rPr>
          <w:rFonts w:asciiTheme="minorHAnsi" w:hAnsiTheme="minorHAnsi"/>
        </w:rPr>
        <w:t xml:space="preserve">. </w:t>
      </w:r>
      <w:r w:rsidRPr="00403AD2">
        <w:rPr>
          <w:rStyle w:val="StyleUnderline"/>
          <w:rFonts w:asciiTheme="minorHAnsi" w:hAnsiTheme="minorHAnsi"/>
        </w:rPr>
        <w:t>Critics might argue that even if arms sales are an imperfect tool, forgoing arms sales will eliminate a potential source of leverage.</w:t>
      </w:r>
      <w:r w:rsidRPr="00403AD2">
        <w:rPr>
          <w:rFonts w:asciiTheme="minorHAnsi" w:hAnsiTheme="minorHAnsi"/>
        </w:rPr>
        <w:t xml:space="preserve"> We argue that, </w:t>
      </w:r>
      <w:r w:rsidRPr="00403AD2">
        <w:rPr>
          <w:rStyle w:val="Emphasis"/>
          <w:rFonts w:asciiTheme="minorHAnsi" w:hAnsiTheme="minorHAnsi"/>
        </w:rPr>
        <w:t>on the contrary, the diplomatic gains from forgoing arms sales will outweigh the potential leverage or other benefits from arms sales</w:t>
      </w:r>
      <w:r w:rsidRPr="00403AD2">
        <w:rPr>
          <w:rFonts w:asciiTheme="minorHAnsi" w:hAnsiTheme="minorHAnsi"/>
        </w:rPr>
        <w:t xml:space="preserve">. Most importantly, </w:t>
      </w:r>
      <w:r w:rsidRPr="00403AD2">
        <w:rPr>
          <w:rStyle w:val="StyleUnderline"/>
          <w:rFonts w:asciiTheme="minorHAnsi" w:hAnsiTheme="minorHAnsi"/>
        </w:rPr>
        <w:t>by refraining from arming nations engaged in conflict,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will have the diplomatic flexibility to engage with all parties as an honest broker</w:t>
      </w:r>
      <w:r w:rsidRPr="00403AD2">
        <w:rPr>
          <w:rFonts w:asciiTheme="minorHAnsi" w:hAnsiTheme="minorHAnsi"/>
        </w:rP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w:t>
      </w:r>
      <w:r w:rsidRPr="00403AD2">
        <w:rPr>
          <w:rStyle w:val="StyleUnderline"/>
          <w:rFonts w:asciiTheme="minorHAnsi" w:hAnsiTheme="minorHAnsi"/>
        </w:rPr>
        <w:t>To stop arming one side of a contentious relationship is not to suggest that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does not have a preferred outcome</w:t>
      </w:r>
      <w:r w:rsidRPr="00403AD2">
        <w:rPr>
          <w:rFonts w:asciiTheme="minorHAnsi" w:hAnsiTheme="minorHAnsi"/>
        </w:rPr>
        <w:t xml:space="preserve"> in such cases. Rather, </w:t>
      </w:r>
      <w:r w:rsidRPr="00403AD2">
        <w:rPr>
          <w:rStyle w:val="Emphasis"/>
          <w:rFonts w:asciiTheme="minorHAnsi" w:hAnsiTheme="minorHAnsi"/>
        </w:rPr>
        <w:t>by staying out of the military domain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can more readily encourage dialogue and diplomacy</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w:t>
      </w:r>
    </w:p>
    <w:p w:rsidR="008D338F" w:rsidRPr="00403AD2" w:rsidRDefault="008D338F" w:rsidP="008D338F">
      <w:pPr>
        <w:rPr>
          <w:rFonts w:asciiTheme="minorHAnsi" w:hAnsiTheme="minorHAnsi"/>
        </w:rPr>
      </w:pPr>
      <w:r w:rsidRPr="00403AD2">
        <w:rPr>
          <w:rFonts w:asciiTheme="minorHAnsi" w:hAnsiTheme="minorHAnsi"/>
        </w:rPr>
        <w:t xml:space="preserve">The second major benefit of </w:t>
      </w:r>
      <w:r w:rsidRPr="00403AD2">
        <w:rPr>
          <w:rStyle w:val="Emphasis"/>
          <w:rFonts w:asciiTheme="minorHAnsi" w:hAnsiTheme="minorHAnsi"/>
        </w:rPr>
        <w:t>reducing arms sales</w:t>
      </w:r>
      <w:r w:rsidRPr="00403AD2">
        <w:rPr>
          <w:rFonts w:asciiTheme="minorHAnsi" w:hAnsiTheme="minorHAnsi"/>
        </w:rPr>
        <w:t xml:space="preserve"> is that it </w:t>
      </w:r>
      <w:r w:rsidRPr="00403AD2">
        <w:rPr>
          <w:rStyle w:val="Emphasis"/>
          <w:rFonts w:asciiTheme="minorHAnsi" w:hAnsiTheme="minorHAnsi"/>
        </w:rPr>
        <w:t>would imbue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with greater moral authority</w:t>
      </w:r>
      <w:r w:rsidRPr="00403AD2">
        <w:rPr>
          <w:rFonts w:asciiTheme="minorHAnsi" w:hAnsiTheme="minorHAnsi"/>
        </w:rPr>
        <w:t xml:space="preserve">. Today, </w:t>
      </w:r>
      <w:r w:rsidRPr="00403AD2">
        <w:rPr>
          <w:rStyle w:val="StyleUnderline"/>
          <w:rFonts w:asciiTheme="minorHAnsi" w:hAnsiTheme="minorHAnsi"/>
        </w:rPr>
        <w:t>as the leading arms-dealing nation in the world,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lacks credibility in discussions of arms control and nonproliferation</w:t>
      </w:r>
      <w:r w:rsidRPr="00403AD2">
        <w:rPr>
          <w:rFonts w:asciiTheme="minorHAnsi" w:hAnsiTheme="minorHAnsi"/>
        </w:rPr>
        <w:t xml:space="preserve">, especially in light of its military interventionism since 2001. </w:t>
      </w:r>
      <w:r w:rsidRPr="00403AD2">
        <w:rPr>
          <w:rStyle w:val="StyleUnderline"/>
          <w:rFonts w:asciiTheme="minorHAnsi" w:hAnsiTheme="minorHAnsi"/>
        </w:rPr>
        <w:t>By showing the world that it is ready to choose diplomacy over the arms trade,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would provide a huge boost to international efforts to curtail proliferation</w:t>
      </w:r>
      <w:r w:rsidRPr="00403AD2">
        <w:rPr>
          <w:rFonts w:asciiTheme="minorHAnsi" w:hAnsiTheme="minorHAnsi"/>
        </w:rPr>
        <w:t xml:space="preserve">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w:t>
      </w:r>
      <w:r w:rsidRPr="00403AD2">
        <w:rPr>
          <w:rStyle w:val="Emphasis"/>
          <w:rFonts w:asciiTheme="minorHAnsi" w:hAnsiTheme="minorHAnsi"/>
        </w:rPr>
        <w:t>The effectiveness of</w:t>
      </w:r>
      <w:r w:rsidRPr="00403AD2">
        <w:rPr>
          <w:rFonts w:asciiTheme="minorHAnsi" w:hAnsiTheme="minorHAnsi"/>
        </w:rPr>
        <w:t xml:space="preserve"> these </w:t>
      </w:r>
      <w:r w:rsidRPr="00403AD2">
        <w:rPr>
          <w:rStyle w:val="Emphasis"/>
          <w:rFonts w:asciiTheme="minorHAnsi" w:hAnsiTheme="minorHAnsi"/>
        </w:rPr>
        <w:t>treaties, and the ability to create more effective and enduring arms control and nonproliferation frameworks</w:t>
      </w:r>
      <w:r w:rsidRPr="00403AD2">
        <w:rPr>
          <w:rFonts w:asciiTheme="minorHAnsi" w:hAnsiTheme="minorHAnsi"/>
        </w:rPr>
        <w:t xml:space="preserve">, however, </w:t>
      </w:r>
      <w:r w:rsidRPr="00403AD2">
        <w:rPr>
          <w:rStyle w:val="Emphasis"/>
          <w:rFonts w:asciiTheme="minorHAnsi" w:hAnsiTheme="minorHAnsi"/>
        </w:rPr>
        <w:t>depends on how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tates behaves.</w:t>
      </w:r>
    </w:p>
    <w:p w:rsidR="008D338F" w:rsidRPr="00403AD2" w:rsidRDefault="008D338F" w:rsidP="008D338F">
      <w:pPr>
        <w:rPr>
          <w:rStyle w:val="StyleUnderline"/>
          <w:rFonts w:asciiTheme="minorHAnsi" w:hAnsiTheme="minorHAnsi"/>
        </w:rPr>
      </w:pPr>
      <w:r w:rsidRPr="00403AD2">
        <w:rPr>
          <w:rFonts w:asciiTheme="minorHAnsi" w:hAnsiTheme="minorHAnsi"/>
        </w:rPr>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w:t>
      </w:r>
      <w:r w:rsidRPr="00403AD2">
        <w:rPr>
          <w:rStyle w:val="StyleUnderline"/>
          <w:rFonts w:asciiTheme="minorHAnsi" w:hAnsiTheme="minorHAnsi"/>
        </w:rPr>
        <w:t xml:space="preserve">history shows that global nonproliferation treaties and weapons bans typically </w:t>
      </w:r>
      <w:r w:rsidRPr="00403AD2">
        <w:rPr>
          <w:rStyle w:val="Emphasis"/>
          <w:rFonts w:asciiTheme="minorHAnsi" w:hAnsiTheme="minorHAnsi"/>
        </w:rPr>
        <w:t>require great-power support</w:t>
      </w:r>
      <w:r w:rsidRPr="00403AD2">
        <w:rPr>
          <w:rFonts w:asciiTheme="minorHAnsi" w:hAnsiTheme="minorHAnsi"/>
        </w:rPr>
        <w:t xml:space="preserve">. In 1969, for example, Richard </w:t>
      </w:r>
      <w:r w:rsidRPr="00403AD2">
        <w:rPr>
          <w:rStyle w:val="StyleUnderline"/>
          <w:rFonts w:asciiTheme="minorHAnsi" w:hAnsiTheme="minorHAnsi"/>
        </w:rPr>
        <w:t>Nixon decided to shutter the American offensive-biological-</w:t>
      </w:r>
      <w:r w:rsidRPr="00403AD2">
        <w:rPr>
          <w:rStyle w:val="StyleUnderline"/>
          <w:rFonts w:asciiTheme="minorHAnsi" w:hAnsiTheme="minorHAnsi"/>
        </w:rPr>
        <w:lastRenderedPageBreak/>
        <w:t>weapons program and seek an international ban</w:t>
      </w:r>
      <w:r w:rsidRPr="00403AD2">
        <w:rPr>
          <w:rFonts w:asciiTheme="minorHAnsi" w:hAnsiTheme="minorHAnsi"/>
        </w:rPr>
        <w:t xml:space="preserve"> on such weapons. </w:t>
      </w:r>
      <w:r w:rsidRPr="00403AD2">
        <w:rPr>
          <w:rStyle w:val="StyleUnderline"/>
          <w:rFonts w:asciiTheme="minorHAnsi" w:hAnsiTheme="minorHAnsi"/>
        </w:rPr>
        <w:t>By 1972 the</w:t>
      </w:r>
      <w:r w:rsidRPr="00403AD2">
        <w:rPr>
          <w:rFonts w:asciiTheme="minorHAnsi" w:hAnsiTheme="minorHAnsi"/>
        </w:rPr>
        <w:t xml:space="preserve"> </w:t>
      </w:r>
      <w:r w:rsidRPr="00403AD2">
        <w:rPr>
          <w:rStyle w:val="Emphasis"/>
          <w:rFonts w:asciiTheme="minorHAnsi" w:hAnsiTheme="minorHAnsi"/>
        </w:rPr>
        <w:t>B</w:t>
      </w:r>
      <w:r w:rsidRPr="00403AD2">
        <w:rPr>
          <w:rFonts w:asciiTheme="minorHAnsi" w:hAnsiTheme="minorHAnsi"/>
        </w:rPr>
        <w:t xml:space="preserve">iological </w:t>
      </w:r>
      <w:r w:rsidRPr="00403AD2">
        <w:rPr>
          <w:rStyle w:val="Emphasis"/>
          <w:rFonts w:asciiTheme="minorHAnsi" w:hAnsiTheme="minorHAnsi"/>
        </w:rPr>
        <w:t>W</w:t>
      </w:r>
      <w:r w:rsidRPr="00403AD2">
        <w:rPr>
          <w:rFonts w:asciiTheme="minorHAnsi" w:hAnsiTheme="minorHAnsi"/>
        </w:rPr>
        <w:t xml:space="preserve">eapons </w:t>
      </w:r>
      <w:r w:rsidRPr="00403AD2">
        <w:rPr>
          <w:rStyle w:val="Emphasis"/>
          <w:rFonts w:asciiTheme="minorHAnsi" w:hAnsiTheme="minorHAnsi"/>
        </w:rPr>
        <w:t>C</w:t>
      </w:r>
      <w:r w:rsidRPr="00403AD2">
        <w:rPr>
          <w:rFonts w:asciiTheme="minorHAnsi" w:hAnsiTheme="minorHAnsi"/>
        </w:rPr>
        <w:t xml:space="preserve">onvention </w:t>
      </w:r>
      <w:r w:rsidRPr="00403AD2">
        <w:rPr>
          <w:rStyle w:val="StyleUnderline"/>
          <w:rFonts w:asciiTheme="minorHAnsi" w:hAnsiTheme="minorHAnsi"/>
        </w:rPr>
        <w:t>passed and has since been signed by 178 nations</w:t>
      </w:r>
      <w:r w:rsidRPr="00403AD2">
        <w:rPr>
          <w:rFonts w:asciiTheme="minorHAnsi" w:hAnsiTheme="minorHAnsi"/>
        </w:rPr>
        <w:t xml:space="preserve">.98 In 1991 President George H. W. </w:t>
      </w:r>
      <w:r w:rsidRPr="00403AD2">
        <w:rPr>
          <w:rStyle w:val="StyleUnderline"/>
          <w:rFonts w:asciiTheme="minorHAnsi" w:hAnsiTheme="minorHAnsi"/>
        </w:rPr>
        <w:t>Bush unilaterally renounced the use of chemical weapons</w:t>
      </w:r>
      <w:r w:rsidRPr="00403AD2">
        <w:rPr>
          <w:rFonts w:asciiTheme="minorHAnsi" w:hAnsiTheme="minorHAnsi"/>
        </w:rPr>
        <w:t xml:space="preserve">. </w:t>
      </w:r>
      <w:r w:rsidRPr="00403AD2">
        <w:rPr>
          <w:rStyle w:val="StyleUnderline"/>
          <w:rFonts w:asciiTheme="minorHAnsi" w:hAnsiTheme="minorHAnsi"/>
        </w:rPr>
        <w:t>By</w:t>
      </w:r>
      <w:r w:rsidRPr="00403AD2">
        <w:rPr>
          <w:rFonts w:asciiTheme="minorHAnsi" w:hAnsiTheme="minorHAnsi"/>
        </w:rPr>
        <w:t xml:space="preserve"> 19</w:t>
      </w:r>
      <w:r w:rsidRPr="00403AD2">
        <w:rPr>
          <w:rStyle w:val="StyleUnderline"/>
          <w:rFonts w:asciiTheme="minorHAnsi" w:hAnsiTheme="minorHAnsi"/>
        </w:rPr>
        <w:t>93</w:t>
      </w:r>
      <w:r w:rsidRPr="00403AD2">
        <w:rPr>
          <w:rFonts w:asciiTheme="minorHAnsi" w:hAnsiTheme="minorHAnsi"/>
        </w:rPr>
        <w:t xml:space="preserve">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had signed the</w:t>
      </w:r>
      <w:r w:rsidRPr="00403AD2">
        <w:rPr>
          <w:rFonts w:asciiTheme="minorHAnsi" w:hAnsiTheme="minorHAnsi"/>
        </w:rPr>
        <w:t xml:space="preserve"> </w:t>
      </w:r>
      <w:r w:rsidRPr="00403AD2">
        <w:rPr>
          <w:rStyle w:val="Emphasis"/>
          <w:rFonts w:asciiTheme="minorHAnsi" w:hAnsiTheme="minorHAnsi"/>
        </w:rPr>
        <w:t>C</w:t>
      </w:r>
      <w:r w:rsidRPr="00403AD2">
        <w:rPr>
          <w:rFonts w:asciiTheme="minorHAnsi" w:hAnsiTheme="minorHAnsi"/>
        </w:rPr>
        <w:t xml:space="preserve">hemical </w:t>
      </w:r>
      <w:r w:rsidRPr="00403AD2">
        <w:rPr>
          <w:rStyle w:val="Emphasis"/>
          <w:rFonts w:asciiTheme="minorHAnsi" w:hAnsiTheme="minorHAnsi"/>
        </w:rPr>
        <w:t>W</w:t>
      </w:r>
      <w:r w:rsidRPr="00403AD2">
        <w:rPr>
          <w:rFonts w:asciiTheme="minorHAnsi" w:hAnsiTheme="minorHAnsi"/>
        </w:rPr>
        <w:t xml:space="preserve">eapons </w:t>
      </w:r>
      <w:r w:rsidRPr="00403AD2">
        <w:rPr>
          <w:rStyle w:val="Emphasis"/>
          <w:rFonts w:asciiTheme="minorHAnsi" w:hAnsiTheme="minorHAnsi"/>
        </w:rPr>
        <w:t>C</w:t>
      </w:r>
      <w:r w:rsidRPr="00403AD2">
        <w:rPr>
          <w:rFonts w:asciiTheme="minorHAnsi" w:hAnsiTheme="minorHAnsi"/>
        </w:rPr>
        <w:t xml:space="preserve">onvention, which now has 192 signatories.99 </w:t>
      </w:r>
      <w:r w:rsidRPr="00403AD2">
        <w:rPr>
          <w:rStyle w:val="StyleUnderline"/>
          <w:rFonts w:asciiTheme="minorHAnsi" w:hAnsiTheme="minorHAnsi"/>
        </w:rPr>
        <w:t>Both of these</w:t>
      </w:r>
      <w:r w:rsidRPr="00403AD2">
        <w:rPr>
          <w:rFonts w:asciiTheme="minorHAnsi" w:hAnsiTheme="minorHAnsi"/>
        </w:rPr>
        <w:t xml:space="preserve"> efforts </w:t>
      </w:r>
      <w:r w:rsidRPr="00403AD2">
        <w:rPr>
          <w:rStyle w:val="StyleUnderline"/>
          <w:rFonts w:asciiTheme="minorHAnsi" w:hAnsiTheme="minorHAnsi"/>
        </w:rPr>
        <w:t>succeeded in part because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took decisive early action in the absence of any promises about how others would respond</w:t>
      </w:r>
      <w:r w:rsidRPr="00403AD2">
        <w:rPr>
          <w:rFonts w:asciiTheme="minorHAnsi" w:hAnsiTheme="minorHAnsi"/>
        </w:rPr>
        <w:t xml:space="preserve">.100 </w:t>
      </w:r>
      <w:r w:rsidRPr="00403AD2">
        <w:rPr>
          <w:rStyle w:val="StyleUnderline"/>
          <w:rFonts w:asciiTheme="minorHAnsi" w:hAnsiTheme="minorHAnsi"/>
        </w:rPr>
        <w:t>Without U.S. leadership, any effort to limit proliferation of major conventional weapons and dangerous emerging technologies is likely to fail.</w:t>
      </w:r>
    </w:p>
    <w:p w:rsidR="008D338F" w:rsidRPr="00403AD2" w:rsidRDefault="008D338F" w:rsidP="008D338F">
      <w:pPr>
        <w:rPr>
          <w:rFonts w:asciiTheme="minorHAnsi" w:hAnsiTheme="minorHAnsi"/>
        </w:rPr>
      </w:pPr>
    </w:p>
    <w:p w:rsidR="008D338F" w:rsidRPr="00403AD2" w:rsidRDefault="008D338F" w:rsidP="008D338F">
      <w:pPr>
        <w:pStyle w:val="Heading3"/>
        <w:rPr>
          <w:rFonts w:asciiTheme="minorHAnsi" w:hAnsiTheme="minorHAnsi"/>
        </w:rPr>
      </w:pPr>
      <w:r w:rsidRPr="00403AD2">
        <w:rPr>
          <w:rFonts w:asciiTheme="minorHAnsi" w:hAnsiTheme="minorHAnsi"/>
        </w:rPr>
        <w:lastRenderedPageBreak/>
        <w:t>AT: CP International Actor – Can’t Solve Human Rights</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U.S. policy is key – other actors can’t effectively encourage human rights protection</w:t>
      </w:r>
    </w:p>
    <w:p w:rsidR="008D338F" w:rsidRPr="00403AD2" w:rsidRDefault="008D338F" w:rsidP="008D338F">
      <w:pPr>
        <w:rPr>
          <w:rFonts w:asciiTheme="minorHAnsi" w:hAnsiTheme="minorHAnsi"/>
        </w:rPr>
      </w:pPr>
      <w:r w:rsidRPr="00403AD2">
        <w:rPr>
          <w:rStyle w:val="Style13ptBold"/>
          <w:rFonts w:asciiTheme="minorHAnsi" w:hAnsiTheme="minorHAnsi"/>
        </w:rPr>
        <w:t>Margon, 18</w:t>
      </w:r>
      <w:r w:rsidRPr="00403AD2">
        <w:rPr>
          <w:rFonts w:asciiTheme="minorHAnsi" w:hAnsiTheme="minorHAnsi"/>
        </w:rPr>
        <w:t xml:space="preserve"> --- Washington Director at Human Rights Watch (2/13/18, Sarah, “Giving </w:t>
      </w:r>
      <w:proofErr w:type="gramStart"/>
      <w:r w:rsidRPr="00403AD2">
        <w:rPr>
          <w:rFonts w:asciiTheme="minorHAnsi" w:hAnsiTheme="minorHAnsi"/>
        </w:rPr>
        <w:t>Up</w:t>
      </w:r>
      <w:proofErr w:type="gramEnd"/>
      <w:r w:rsidRPr="00403AD2">
        <w:rPr>
          <w:rFonts w:asciiTheme="minorHAnsi" w:hAnsiTheme="minorHAnsi"/>
        </w:rPr>
        <w:t xml:space="preserve"> the High Ground - America’s Retreat on Human Rights,” </w:t>
      </w:r>
      <w:hyperlink r:id="rId332" w:history="1">
        <w:r w:rsidRPr="00403AD2">
          <w:rPr>
            <w:rStyle w:val="Hyperlink"/>
            <w:rFonts w:asciiTheme="minorHAnsi" w:hAnsiTheme="minorHAnsi"/>
          </w:rPr>
          <w:t>https://www.hrw.org/news/2018/02/13/giving-high-ground-americas-retreat-human-rights</w:t>
        </w:r>
      </w:hyperlink>
      <w:r w:rsidRPr="00403AD2">
        <w:rPr>
          <w:rFonts w:asciiTheme="minorHAnsi" w:hAnsiTheme="minorHAnsi"/>
        </w:rPr>
        <w:t>, accessed on 5/9/19, JMP)</w:t>
      </w:r>
    </w:p>
    <w:p w:rsidR="008D338F" w:rsidRPr="00403AD2" w:rsidRDefault="008D338F" w:rsidP="008D338F">
      <w:pPr>
        <w:rPr>
          <w:rFonts w:asciiTheme="minorHAnsi" w:hAnsiTheme="minorHAnsi"/>
        </w:rPr>
      </w:pPr>
      <w:r w:rsidRPr="00403AD2">
        <w:rPr>
          <w:rStyle w:val="StyleUnderline"/>
          <w:rFonts w:asciiTheme="minorHAnsi" w:hAnsiTheme="minorHAnsi"/>
        </w:rPr>
        <w:t>Given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historically spotty record on promoting human rights, there are those who think that other governments can pick up the slack</w:t>
      </w:r>
      <w:r w:rsidRPr="00403AD2">
        <w:rPr>
          <w:rFonts w:asciiTheme="minorHAnsi" w:hAnsiTheme="minorHAnsi"/>
        </w:rPr>
        <w:t xml:space="preserve">. But </w:t>
      </w:r>
      <w:r w:rsidRPr="00403AD2">
        <w:rPr>
          <w:rStyle w:val="Emphasis"/>
          <w:rFonts w:asciiTheme="minorHAnsi" w:hAnsiTheme="minorHAnsi"/>
        </w:rPr>
        <w:t>in reality, the loss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as a champion, however inconsistent its support can be, is likely to further encourage governments to treat their citizens poorly, confident that no meaningful rebuke will follow</w:t>
      </w:r>
      <w:r w:rsidRPr="00403AD2">
        <w:rPr>
          <w:rFonts w:asciiTheme="minorHAnsi" w:hAnsiTheme="minorHAnsi"/>
        </w:rPr>
        <w:t xml:space="preserve">. </w:t>
      </w:r>
      <w:r w:rsidRPr="00403AD2">
        <w:rPr>
          <w:rStyle w:val="Emphasis"/>
          <w:rFonts w:asciiTheme="minorHAnsi" w:hAnsiTheme="minorHAnsi"/>
        </w:rPr>
        <w:t>It is</w:t>
      </w:r>
      <w:r w:rsidRPr="00403AD2">
        <w:rPr>
          <w:rFonts w:asciiTheme="minorHAnsi" w:hAnsiTheme="minorHAnsi"/>
        </w:rPr>
        <w:t xml:space="preserve"> also </w:t>
      </w:r>
      <w:r w:rsidRPr="00403AD2">
        <w:rPr>
          <w:rStyle w:val="Emphasis"/>
          <w:rFonts w:asciiTheme="minorHAnsi" w:hAnsiTheme="minorHAnsi"/>
        </w:rPr>
        <w:t>likely to create a leadership vacuum, and the countries that aim to fill it—such as China, Iran, Russia, and Venezuela—will no doubt seek to spread their no-strings-attached approach to global affairs.</w:t>
      </w:r>
    </w:p>
    <w:p w:rsidR="008D338F" w:rsidRPr="00403AD2" w:rsidRDefault="008D338F" w:rsidP="008D338F">
      <w:pPr>
        <w:rPr>
          <w:rFonts w:asciiTheme="minorHAnsi" w:hAnsiTheme="minorHAnsi"/>
        </w:rPr>
      </w:pPr>
      <w:r w:rsidRPr="00403AD2">
        <w:rPr>
          <w:rFonts w:asciiTheme="minorHAnsi" w:hAnsiTheme="minorHAnsi"/>
        </w:rPr>
        <w:t xml:space="preserve">So what is to be done? Realistically, the next few years are likely to be hard on human rights. But despite the absence of U.S. leadership, there have been some bright spots, with rights-minded countries stepping up. At the UN Human Rights Council, for example, the Netherlands managed to overcome opposition from Saudi Arabia, the United Arab Emirates, and the United States to launch an independent investigation into the Saudi-led campaign in Yemen. Similarly, Iceland took the lead in drafting and collecting support from 38 other countries for a joint statement at the council condemning Duterte’s bloody “war on drugs.” As long as Trump is in power, such ad hoc coalitions of like-minded countries will need to become the norm. </w:t>
      </w:r>
    </w:p>
    <w:p w:rsidR="008D338F" w:rsidRPr="00403AD2" w:rsidRDefault="008D338F" w:rsidP="008D338F">
      <w:pPr>
        <w:rPr>
          <w:rFonts w:asciiTheme="minorHAnsi" w:hAnsiTheme="minorHAnsi"/>
        </w:rPr>
      </w:pPr>
      <w:r w:rsidRPr="00403AD2">
        <w:rPr>
          <w:rFonts w:asciiTheme="minorHAnsi" w:hAnsiTheme="minorHAnsi"/>
        </w:rPr>
        <w:t xml:space="preserve">There is also much that other parts of the U.S. government can do to protect human rights. Just as some cities and states have decided to comply with the Paris climate agreement despite the federal government’s withdrawal, they can also find ways to protect immigrants caught up in the Trump administration’s dragnet and keep families and communities intact. </w:t>
      </w:r>
    </w:p>
    <w:p w:rsidR="008D338F" w:rsidRPr="00403AD2" w:rsidRDefault="008D338F" w:rsidP="008D338F">
      <w:pPr>
        <w:rPr>
          <w:rFonts w:asciiTheme="minorHAnsi" w:hAnsiTheme="minorHAnsi"/>
        </w:rPr>
      </w:pPr>
      <w:r w:rsidRPr="00403AD2">
        <w:rPr>
          <w:rFonts w:asciiTheme="minorHAnsi" w:hAnsiTheme="minorHAnsi"/>
        </w:rPr>
        <w:t xml:space="preserve">Congress, for its part, has already resisted a number of presidential initiatives in the interest of human rights. In May, a bipartisan group of 15 senators sent Trump a letter urging him to “ensure that America remains a leader in advocating for democracy and human rights.” Congressional committees are using aid allocations and authorization bills to push back against the executive branch. Individual members of Congress are drafting legislation, holding hearings, and meeting with foreign officials to stand up for human rights in the Democratic Republic of the Congo, Egypt, Russia, and elsewhere. In December, the Treasury Department, under pressure from Congress, imposed sanctions on 13 individuals—from Belgium, China, the Dominican Republic, Gambia, Guatemala, Israel, Myanmar, Nicaragua, Pakistan, Russia, Serbia, Sudan, and Uzbekistan—for corruption and human rights abuses. </w:t>
      </w:r>
    </w:p>
    <w:p w:rsidR="008D338F" w:rsidRPr="00403AD2" w:rsidRDefault="008D338F" w:rsidP="008D338F">
      <w:pPr>
        <w:rPr>
          <w:rFonts w:asciiTheme="minorHAnsi" w:hAnsiTheme="minorHAnsi"/>
        </w:rPr>
      </w:pPr>
      <w:r w:rsidRPr="00403AD2">
        <w:rPr>
          <w:rFonts w:asciiTheme="minorHAnsi" w:hAnsiTheme="minorHAnsi"/>
        </w:rPr>
        <w:t xml:space="preserve">But these efforts can only go so far. </w:t>
      </w:r>
      <w:r w:rsidRPr="00403AD2">
        <w:rPr>
          <w:rStyle w:val="Emphasis"/>
          <w:rFonts w:asciiTheme="minorHAnsi" w:hAnsiTheme="minorHAnsi"/>
        </w:rPr>
        <w:t>Petition gathering by like-minded countries is less effective without the most powerful country on earth.</w:t>
      </w:r>
      <w:r w:rsidRPr="00403AD2">
        <w:rPr>
          <w:rFonts w:asciiTheme="minorHAnsi" w:hAnsiTheme="minorHAnsi"/>
        </w:rPr>
        <w:t xml:space="preserve"> </w:t>
      </w:r>
      <w:r w:rsidRPr="00403AD2">
        <w:rPr>
          <w:rStyle w:val="StyleUnderline"/>
          <w:rFonts w:asciiTheme="minorHAnsi" w:hAnsiTheme="minorHAnsi"/>
        </w:rPr>
        <w:t>State and local governments can only do so much to work around the federal government. And although Congress controls the power of the purse, it has far less influence on foreign policy than the executive branch.</w:t>
      </w:r>
      <w:r w:rsidRPr="00403AD2">
        <w:rPr>
          <w:rFonts w:asciiTheme="minorHAnsi" w:hAnsiTheme="minorHAnsi"/>
        </w:rPr>
        <w:t xml:space="preserve"> And all the while, the White House’s attacks on immigrants, health care, minority communities, and the justice system will continue to diminish American credibility on human rights overseas. Simply put, </w:t>
      </w:r>
      <w:r w:rsidRPr="00403AD2">
        <w:rPr>
          <w:rStyle w:val="StyleUnderline"/>
          <w:rFonts w:asciiTheme="minorHAnsi" w:hAnsiTheme="minorHAnsi"/>
        </w:rPr>
        <w:t>unless it changes course dramatically</w:t>
      </w:r>
      <w:r w:rsidRPr="00403AD2">
        <w:rPr>
          <w:rFonts w:asciiTheme="minorHAnsi" w:hAnsiTheme="minorHAnsi"/>
        </w:rPr>
        <w:t xml:space="preserve">, the </w:t>
      </w:r>
      <w:r w:rsidRPr="00403AD2">
        <w:rPr>
          <w:rStyle w:val="StyleUnderline"/>
          <w:rFonts w:asciiTheme="minorHAnsi" w:hAnsiTheme="minorHAnsi"/>
        </w:rPr>
        <w:lastRenderedPageBreak/>
        <w:t>Trump</w:t>
      </w:r>
      <w:r w:rsidRPr="00403AD2">
        <w:rPr>
          <w:rFonts w:asciiTheme="minorHAnsi" w:hAnsiTheme="minorHAnsi"/>
        </w:rPr>
        <w:t xml:space="preserve"> administration—and the president himself—</w:t>
      </w:r>
      <w:r w:rsidRPr="00403AD2">
        <w:rPr>
          <w:rStyle w:val="StyleUnderline"/>
          <w:rFonts w:asciiTheme="minorHAnsi" w:hAnsiTheme="minorHAnsi"/>
        </w:rPr>
        <w:t>will remain one of the greatest threats to human rights in decades</w:t>
      </w:r>
      <w:r w:rsidRPr="00403AD2">
        <w:rPr>
          <w:rFonts w:asciiTheme="minorHAnsi" w:hAnsiTheme="minorHAnsi"/>
        </w:rPr>
        <w:t>.</w:t>
      </w:r>
    </w:p>
    <w:p w:rsidR="008D338F" w:rsidRPr="00403AD2" w:rsidRDefault="008D338F" w:rsidP="008D338F">
      <w:pPr>
        <w:rPr>
          <w:rFonts w:asciiTheme="minorHAnsi" w:hAnsiTheme="minorHAnsi"/>
        </w:rPr>
      </w:pPr>
    </w:p>
    <w:p w:rsidR="008D338F" w:rsidRPr="00403AD2" w:rsidRDefault="008D338F" w:rsidP="008D338F">
      <w:pPr>
        <w:pStyle w:val="Heading3"/>
        <w:rPr>
          <w:rFonts w:asciiTheme="minorHAnsi" w:hAnsiTheme="minorHAnsi"/>
        </w:rPr>
      </w:pPr>
      <w:r w:rsidRPr="00403AD2">
        <w:rPr>
          <w:rFonts w:asciiTheme="minorHAnsi" w:hAnsiTheme="minorHAnsi"/>
        </w:rPr>
        <w:lastRenderedPageBreak/>
        <w:t>AT: CP Exclude “X” Country – Leahy Specific</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u w:val="single"/>
        </w:rPr>
        <w:t>Exceptions</w:t>
      </w:r>
      <w:r w:rsidRPr="00403AD2">
        <w:rPr>
          <w:rFonts w:asciiTheme="minorHAnsi" w:hAnsiTheme="minorHAnsi"/>
        </w:rPr>
        <w:t xml:space="preserve"> like the counterplan </w:t>
      </w:r>
      <w:r w:rsidRPr="00403AD2">
        <w:rPr>
          <w:rFonts w:asciiTheme="minorHAnsi" w:hAnsiTheme="minorHAnsi"/>
          <w:u w:val="single"/>
        </w:rPr>
        <w:t>wrecks credibility</w:t>
      </w:r>
      <w:r w:rsidRPr="00403AD2">
        <w:rPr>
          <w:rFonts w:asciiTheme="minorHAnsi" w:hAnsiTheme="minorHAnsi"/>
        </w:rPr>
        <w:t xml:space="preserve"> of the law – it’s also racist </w:t>
      </w:r>
    </w:p>
    <w:p w:rsidR="008D338F" w:rsidRPr="00403AD2" w:rsidRDefault="008D338F" w:rsidP="008D338F">
      <w:pPr>
        <w:rPr>
          <w:rFonts w:asciiTheme="minorHAnsi" w:hAnsiTheme="minorHAnsi"/>
        </w:rPr>
      </w:pPr>
      <w:r w:rsidRPr="00403AD2">
        <w:rPr>
          <w:rStyle w:val="Style13ptBold"/>
          <w:rFonts w:asciiTheme="minorHAnsi" w:hAnsiTheme="minorHAnsi"/>
        </w:rPr>
        <w:t>Al-Ghazali, 15</w:t>
      </w:r>
      <w:r w:rsidRPr="00403AD2">
        <w:rPr>
          <w:rFonts w:asciiTheme="minorHAnsi" w:hAnsiTheme="minorHAnsi"/>
        </w:rPr>
        <w:t xml:space="preserve"> (7/28/15, Muhammad ***author not included in proquest - was found by googling phrase from article, AllAfrica.com, “The Hypocrisy of America's Leahy Law,” proquest, JMP) </w:t>
      </w:r>
    </w:p>
    <w:p w:rsidR="008D338F" w:rsidRPr="00403AD2" w:rsidRDefault="008D338F" w:rsidP="008D338F">
      <w:pPr>
        <w:rPr>
          <w:rFonts w:asciiTheme="minorHAnsi" w:hAnsiTheme="minorHAnsi"/>
        </w:rPr>
      </w:pPr>
      <w:r w:rsidRPr="00403AD2">
        <w:rPr>
          <w:rFonts w:asciiTheme="minorHAnsi" w:hAnsiTheme="minorHAnsi"/>
        </w:rPr>
        <w:t xml:space="preserve">In the desperate quest to get Israel to accent to UN-brokered Nuclear deal with Iran, </w:t>
      </w:r>
      <w:r w:rsidRPr="00403AD2">
        <w:rPr>
          <w:rStyle w:val="StyleUnderline"/>
          <w:rFonts w:asciiTheme="minorHAnsi" w:hAnsiTheme="minorHAnsi"/>
        </w:rPr>
        <w:t>America has offered to even increase its military aid to Israel</w:t>
      </w:r>
      <w:r w:rsidRPr="00403AD2">
        <w:rPr>
          <w:rFonts w:asciiTheme="minorHAnsi" w:hAnsiTheme="minorHAnsi"/>
        </w:rPr>
        <w:t xml:space="preserve"> by an additional 1.5 billion dollars per year on top of the three billion dollars it already receives annually to purchase US military hardware such as fighter jets and missile defence systems.</w:t>
      </w:r>
    </w:p>
    <w:p w:rsidR="008D338F" w:rsidRPr="00403AD2" w:rsidRDefault="008D338F" w:rsidP="008D338F">
      <w:pPr>
        <w:rPr>
          <w:rFonts w:asciiTheme="minorHAnsi" w:hAnsiTheme="minorHAnsi"/>
        </w:rPr>
      </w:pPr>
      <w:r w:rsidRPr="00403AD2">
        <w:rPr>
          <w:rFonts w:asciiTheme="minorHAnsi" w:hAnsiTheme="minorHAnsi"/>
        </w:rPr>
        <w:t>The sales will occur i</w:t>
      </w:r>
      <w:r w:rsidRPr="00403AD2">
        <w:rPr>
          <w:rStyle w:val="StyleUnderline"/>
          <w:rFonts w:asciiTheme="minorHAnsi" w:hAnsiTheme="minorHAnsi"/>
        </w:rPr>
        <w:t>n spite of the well-documented</w:t>
      </w:r>
      <w:r w:rsidRPr="00403AD2">
        <w:rPr>
          <w:rFonts w:asciiTheme="minorHAnsi" w:hAnsiTheme="minorHAnsi"/>
        </w:rPr>
        <w:t xml:space="preserve"> chronology genocide and grievous </w:t>
      </w:r>
      <w:r w:rsidRPr="00403AD2">
        <w:rPr>
          <w:rStyle w:val="StyleUnderline"/>
          <w:rFonts w:asciiTheme="minorHAnsi" w:hAnsiTheme="minorHAnsi"/>
        </w:rPr>
        <w:t>human rights abuses perpetrated by Israel spanning several decades</w:t>
      </w:r>
      <w:r w:rsidRPr="00403AD2">
        <w:rPr>
          <w:rFonts w:asciiTheme="minorHAnsi" w:hAnsiTheme="minorHAnsi"/>
        </w:rPr>
        <w:t>. Not only has the UN severally sought to condemn Israel for its actions, the Americans have become notorious for vetoing and precluding any such possibilities.</w:t>
      </w:r>
    </w:p>
    <w:p w:rsidR="008D338F" w:rsidRPr="00403AD2" w:rsidRDefault="008D338F" w:rsidP="008D338F">
      <w:pPr>
        <w:rPr>
          <w:rFonts w:asciiTheme="minorHAnsi" w:hAnsiTheme="minorHAnsi"/>
        </w:rPr>
      </w:pPr>
      <w:r w:rsidRPr="00403AD2">
        <w:rPr>
          <w:rFonts w:asciiTheme="minorHAnsi" w:hAnsiTheme="minorHAnsi"/>
        </w:rPr>
        <w:t>Only recently, it will be recalled, an international inquiry into Israel's conduct in Gaza was launched after the UN's Human Rights Commissioner concluded that there was a "strong possibility" that the country was guilty of war crimes. The 46-member Human Rights Council backed the Palestine-drafted resolution to begin the investigation by 29 votes. It was backed by fellow Muslim countries joined by China, Russia, Latin American and African countries except Nigeria under Goodluck Jonathan which abstained! America predictably voted against it, while most European nations like Britain abstained.</w:t>
      </w:r>
    </w:p>
    <w:p w:rsidR="008D338F" w:rsidRPr="00403AD2" w:rsidRDefault="008D338F" w:rsidP="008D338F">
      <w:pPr>
        <w:rPr>
          <w:rFonts w:asciiTheme="minorHAnsi" w:hAnsiTheme="minorHAnsi"/>
        </w:rPr>
      </w:pPr>
      <w:r w:rsidRPr="00403AD2">
        <w:rPr>
          <w:rStyle w:val="StyleUnderline"/>
          <w:rFonts w:asciiTheme="minorHAnsi" w:hAnsiTheme="minorHAnsi"/>
        </w:rPr>
        <w:t>The same America</w:t>
      </w:r>
      <w:r w:rsidRPr="00403AD2">
        <w:rPr>
          <w:rFonts w:asciiTheme="minorHAnsi" w:hAnsiTheme="minorHAnsi"/>
        </w:rPr>
        <w:t xml:space="preserve">, we must not forget, </w:t>
      </w:r>
      <w:r w:rsidRPr="00403AD2">
        <w:rPr>
          <w:rStyle w:val="StyleUnderline"/>
          <w:rFonts w:asciiTheme="minorHAnsi" w:hAnsiTheme="minorHAnsi"/>
        </w:rPr>
        <w:t>has continued to arm Egypt despite its serial repressions of bloggers and free press, along with its crackdown on credible opposition parties like the Islamic Brotherhood overthrown in a military coup which the US failed to decisively condemn</w:t>
      </w:r>
      <w:r w:rsidRPr="00403AD2">
        <w:rPr>
          <w:rFonts w:asciiTheme="minorHAnsi" w:hAnsiTheme="minorHAnsi"/>
        </w:rPr>
        <w:t>. Only last month, the US announced that it had released 575 million dollars in military aid cosmetically frozen since the ousting of Present Mohamed Morsi - the democratically elected Egyptian President overthrown by the incumbent Abdul Fattah Al-Sisi Washington prefers to do business with.</w:t>
      </w:r>
    </w:p>
    <w:p w:rsidR="008D338F" w:rsidRPr="00403AD2" w:rsidRDefault="008D338F" w:rsidP="008D338F">
      <w:pPr>
        <w:rPr>
          <w:rFonts w:asciiTheme="minorHAnsi" w:hAnsiTheme="minorHAnsi"/>
        </w:rPr>
      </w:pPr>
      <w:r w:rsidRPr="00403AD2">
        <w:rPr>
          <w:rFonts w:asciiTheme="minorHAnsi" w:hAnsiTheme="minorHAnsi"/>
        </w:rPr>
        <w:t>While I welcome the thaw in the relations between Nigerian and the U.S., which suffered during the tenure of President Jonathan; what I cannot tolerate is the collective insult on the intelligence of Nigerians by the attempt to flaunt the Leahy law in our faces as a measure of American decency, or higher moral values, because it is far from reality.</w:t>
      </w:r>
    </w:p>
    <w:p w:rsidR="008D338F" w:rsidRPr="00403AD2" w:rsidRDefault="008D338F" w:rsidP="008D338F">
      <w:pPr>
        <w:rPr>
          <w:rFonts w:asciiTheme="minorHAnsi" w:hAnsiTheme="minorHAnsi"/>
        </w:rPr>
      </w:pPr>
      <w:r w:rsidRPr="00403AD2">
        <w:rPr>
          <w:rStyle w:val="StyleUnderline"/>
          <w:rFonts w:asciiTheme="minorHAnsi" w:hAnsiTheme="minorHAnsi"/>
        </w:rPr>
        <w:t xml:space="preserve">Stripped of all pretences, </w:t>
      </w:r>
      <w:r w:rsidRPr="00403AD2">
        <w:rPr>
          <w:rStyle w:val="Emphasis"/>
          <w:rFonts w:asciiTheme="minorHAnsi" w:hAnsiTheme="minorHAnsi"/>
        </w:rPr>
        <w:t>the Leahy Law has been discriminatorily applied by Washington in furtherance of America's own narrow national interests</w:t>
      </w:r>
      <w:r w:rsidRPr="00403AD2">
        <w:rPr>
          <w:rStyle w:val="StyleUnderline"/>
          <w:rFonts w:asciiTheme="minorHAnsi" w:hAnsiTheme="minorHAnsi"/>
        </w:rPr>
        <w:t>.</w:t>
      </w:r>
      <w:r w:rsidRPr="00403AD2">
        <w:rPr>
          <w:rFonts w:asciiTheme="minorHAnsi" w:hAnsiTheme="minorHAnsi"/>
        </w:rPr>
        <w:t xml:space="preserve"> If we stretch the matter even further, i</w:t>
      </w:r>
      <w:r w:rsidRPr="00403AD2">
        <w:rPr>
          <w:rStyle w:val="StyleUnderline"/>
          <w:rFonts w:asciiTheme="minorHAnsi" w:hAnsiTheme="minorHAnsi"/>
        </w:rPr>
        <w:t xml:space="preserve">t is even possible to perceive a tinge of </w:t>
      </w:r>
      <w:r w:rsidRPr="00403AD2">
        <w:rPr>
          <w:rStyle w:val="Emphasis"/>
          <w:rFonts w:asciiTheme="minorHAnsi" w:hAnsiTheme="minorHAnsi"/>
        </w:rPr>
        <w:t>racism in its selective application</w:t>
      </w:r>
      <w:r w:rsidRPr="00403AD2">
        <w:rPr>
          <w:rFonts w:asciiTheme="minorHAnsi" w:hAnsiTheme="minorHAnsi"/>
        </w:rPr>
        <w:t xml:space="preserve">. </w:t>
      </w:r>
      <w:r w:rsidRPr="00403AD2">
        <w:rPr>
          <w:rStyle w:val="Emphasis"/>
          <w:rFonts w:asciiTheme="minorHAnsi" w:hAnsiTheme="minorHAnsi"/>
        </w:rPr>
        <w:t>A law</w:t>
      </w:r>
      <w:r w:rsidRPr="00403AD2">
        <w:rPr>
          <w:rFonts w:asciiTheme="minorHAnsi" w:hAnsiTheme="minorHAnsi"/>
        </w:rPr>
        <w:t xml:space="preserve"> - any law for that matter- </w:t>
      </w:r>
      <w:r w:rsidRPr="00403AD2">
        <w:rPr>
          <w:rStyle w:val="Emphasis"/>
          <w:rFonts w:asciiTheme="minorHAnsi" w:hAnsiTheme="minorHAnsi"/>
        </w:rPr>
        <w:t>assumes credibility when it is universally applied without exception. If it fails to meet that litmus test, then it becomes the very instrument of oppression the Leahy law wants the world to believe it is against.</w:t>
      </w:r>
      <w:r w:rsidRPr="00403AD2">
        <w:rPr>
          <w:rFonts w:asciiTheme="minorHAnsi" w:hAnsiTheme="minorHAnsi"/>
        </w:rPr>
        <w:t xml:space="preserve"> Our situation should serve as a poignant lesson to our leaders. No other country can love us more than we love ourselves.</w:t>
      </w:r>
    </w:p>
    <w:p w:rsidR="008D338F" w:rsidRPr="00403AD2" w:rsidRDefault="008D338F" w:rsidP="008D338F">
      <w:pPr>
        <w:rPr>
          <w:rFonts w:asciiTheme="minorHAnsi" w:hAnsiTheme="minorHAnsi"/>
        </w:rPr>
      </w:pPr>
    </w:p>
    <w:p w:rsidR="005A3EF0" w:rsidRPr="00403AD2" w:rsidRDefault="005A3EF0" w:rsidP="005A3EF0">
      <w:pPr>
        <w:pStyle w:val="Heading4"/>
        <w:rPr>
          <w:rFonts w:asciiTheme="minorHAnsi" w:hAnsiTheme="minorHAnsi"/>
        </w:rPr>
      </w:pPr>
      <w:r w:rsidRPr="00403AD2">
        <w:rPr>
          <w:rFonts w:asciiTheme="minorHAnsi" w:hAnsiTheme="minorHAnsi"/>
        </w:rPr>
        <w:lastRenderedPageBreak/>
        <w:t>Countries that aren’t excluded will have an incentive to highlight the difference and accuse the U.S. of a double standard</w:t>
      </w:r>
    </w:p>
    <w:p w:rsidR="005A3EF0" w:rsidRPr="00403AD2" w:rsidRDefault="005A3EF0" w:rsidP="005A3EF0">
      <w:pPr>
        <w:rPr>
          <w:rFonts w:asciiTheme="minorHAnsi" w:hAnsiTheme="minorHAnsi"/>
        </w:rPr>
      </w:pPr>
      <w:r w:rsidRPr="00403AD2">
        <w:rPr>
          <w:rStyle w:val="Style13ptBold"/>
          <w:rFonts w:asciiTheme="minorHAnsi" w:hAnsiTheme="minorHAnsi"/>
        </w:rPr>
        <w:t>Johnson 11</w:t>
      </w:r>
      <w:r w:rsidRPr="00403AD2">
        <w:rPr>
          <w:rFonts w:asciiTheme="minorHAnsi" w:hAnsiTheme="minorHAnsi"/>
        </w:rPr>
        <w:t xml:space="preserve"> – James has a B.A. in the Master of Arts in Security Studies (“The Leahy Amendment: Is It an Effective Coercive Strategy?”</w:t>
      </w:r>
      <w:proofErr w:type="gramStart"/>
      <w:r w:rsidRPr="00403AD2">
        <w:rPr>
          <w:rFonts w:asciiTheme="minorHAnsi" w:hAnsiTheme="minorHAnsi"/>
        </w:rPr>
        <w:t>, ,4</w:t>
      </w:r>
      <w:proofErr w:type="gramEnd"/>
      <w:r w:rsidRPr="00403AD2">
        <w:rPr>
          <w:rFonts w:asciiTheme="minorHAnsi" w:hAnsiTheme="minorHAnsi"/>
        </w:rPr>
        <w:t>-13-11, https://repository.library.georgetown.edu/bitstream/handle/10822/553521/johnsonJames.pdf?sequence=1&amp;isAllowed=y, accessed 6-28-19)// kel$</w:t>
      </w:r>
    </w:p>
    <w:p w:rsidR="005A3EF0" w:rsidRPr="00403AD2" w:rsidRDefault="005A3EF0" w:rsidP="005A3EF0">
      <w:pPr>
        <w:rPr>
          <w:rFonts w:asciiTheme="minorHAnsi" w:hAnsiTheme="minorHAnsi"/>
        </w:rPr>
      </w:pPr>
      <w:r w:rsidRPr="00403AD2">
        <w:rPr>
          <w:rFonts w:asciiTheme="minorHAnsi" w:hAnsiTheme="minorHAnsi"/>
        </w:rPr>
        <w:t>6.3 Leahy and the Role of Human Rights in Foreign Policy</w:t>
      </w:r>
    </w:p>
    <w:p w:rsidR="005A3EF0" w:rsidRPr="00403AD2" w:rsidRDefault="005A3EF0" w:rsidP="005A3EF0">
      <w:pPr>
        <w:rPr>
          <w:rFonts w:asciiTheme="minorHAnsi" w:hAnsiTheme="minorHAnsi"/>
        </w:rPr>
      </w:pPr>
      <w:r w:rsidRPr="00403AD2">
        <w:rPr>
          <w:rFonts w:asciiTheme="minorHAnsi" w:hAnsiTheme="minorHAnsi"/>
        </w:rPr>
        <w:t xml:space="preserve">This paradox of relative motivation highlights a broader foreign policy question about the role of human rights in foreign policy objectives. </w:t>
      </w:r>
      <w:r w:rsidRPr="00403AD2">
        <w:rPr>
          <w:rStyle w:val="Emphasis"/>
          <w:rFonts w:asciiTheme="minorHAnsi" w:hAnsiTheme="minorHAnsi"/>
        </w:rPr>
        <w:t>Each Leahy sanctioned country will point to another regional or international example, accusing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of double standards</w:t>
      </w:r>
      <w:r w:rsidRPr="00403AD2">
        <w:rPr>
          <w:rFonts w:asciiTheme="minorHAnsi" w:hAnsiTheme="minorHAnsi"/>
        </w:rPr>
        <w:t xml:space="preserve">. </w:t>
      </w:r>
      <w:r w:rsidRPr="00403AD2">
        <w:rPr>
          <w:rStyle w:val="StyleUnderline"/>
          <w:rFonts w:asciiTheme="minorHAnsi" w:hAnsiTheme="minorHAnsi"/>
        </w:rPr>
        <w:t>All countries point to Israel and Egypt, the largest and the second largest recipients of U.S. military assistance, as examples of countries who commit human rights violations with minimal repercussions or justice.</w:t>
      </w:r>
      <w:r w:rsidRPr="00403AD2">
        <w:rPr>
          <w:rFonts w:asciiTheme="minorHAnsi" w:hAnsiTheme="minorHAnsi"/>
        </w:rPr>
        <w:t xml:space="preserve"> Indonesia believes that they are vetted more closely than the Philippines. Colombia points to Bolivia and Mexico, and it questions why those countries do not have semi-annual certifications for their aid. </w:t>
      </w:r>
      <w:r w:rsidRPr="00403AD2">
        <w:rPr>
          <w:rStyle w:val="StyleUnderline"/>
          <w:rFonts w:asciiTheme="minorHAnsi" w:hAnsiTheme="minorHAnsi"/>
        </w:rPr>
        <w:t>Nepal and Sri Lanka question why they have Leahy sanctions, when Pakistan until November 2010 did not have any restricted units and still receives military assistance that is not directly tied to human rights performance.</w:t>
      </w:r>
      <w:r w:rsidRPr="00403AD2">
        <w:rPr>
          <w:rFonts w:asciiTheme="minorHAnsi" w:hAnsiTheme="minorHAnsi"/>
        </w:rPr>
        <w:t xml:space="preserve"> </w:t>
      </w:r>
    </w:p>
    <w:p w:rsidR="005A3EF0" w:rsidRPr="00403AD2" w:rsidRDefault="005A3EF0" w:rsidP="008D338F">
      <w:pPr>
        <w:rPr>
          <w:rFonts w:asciiTheme="minorHAnsi" w:hAnsiTheme="minorHAnsi"/>
        </w:rPr>
      </w:pPr>
    </w:p>
    <w:p w:rsidR="003D7D7D" w:rsidRPr="00403AD2" w:rsidRDefault="003D7D7D" w:rsidP="003D7D7D">
      <w:pPr>
        <w:pStyle w:val="Heading4"/>
        <w:rPr>
          <w:rFonts w:asciiTheme="minorHAnsi" w:hAnsiTheme="minorHAnsi"/>
          <w:u w:val="single"/>
        </w:rPr>
      </w:pPr>
      <w:r w:rsidRPr="00403AD2">
        <w:rPr>
          <w:rFonts w:asciiTheme="minorHAnsi" w:hAnsiTheme="minorHAnsi"/>
        </w:rPr>
        <w:t>P</w:t>
      </w:r>
      <w:r w:rsidR="003D4C8E">
        <w:rPr>
          <w:rFonts w:asciiTheme="minorHAnsi" w:hAnsiTheme="minorHAnsi"/>
        </w:rPr>
        <w:t xml:space="preserve">erception that the U.S. sells </w:t>
      </w:r>
      <w:r w:rsidRPr="00403AD2">
        <w:rPr>
          <w:rFonts w:asciiTheme="minorHAnsi" w:hAnsiTheme="minorHAnsi"/>
        </w:rPr>
        <w:t xml:space="preserve">arms for </w:t>
      </w:r>
      <w:r w:rsidRPr="00403AD2">
        <w:rPr>
          <w:rFonts w:asciiTheme="minorHAnsi" w:hAnsiTheme="minorHAnsi"/>
          <w:u w:val="single"/>
        </w:rPr>
        <w:t>economic</w:t>
      </w:r>
      <w:r w:rsidRPr="00403AD2">
        <w:rPr>
          <w:rFonts w:asciiTheme="minorHAnsi" w:hAnsiTheme="minorHAnsi"/>
        </w:rPr>
        <w:t xml:space="preserve"> reasons wrecks </w:t>
      </w:r>
      <w:r w:rsidRPr="00403AD2">
        <w:rPr>
          <w:rFonts w:asciiTheme="minorHAnsi" w:hAnsiTheme="minorHAnsi"/>
          <w:u w:val="single"/>
        </w:rPr>
        <w:t>credibility</w:t>
      </w:r>
      <w:r w:rsidRPr="00403AD2">
        <w:rPr>
          <w:rFonts w:asciiTheme="minorHAnsi" w:hAnsiTheme="minorHAnsi"/>
        </w:rPr>
        <w:t xml:space="preserve"> and </w:t>
      </w:r>
      <w:r w:rsidRPr="00403AD2">
        <w:rPr>
          <w:rFonts w:asciiTheme="minorHAnsi" w:hAnsiTheme="minorHAnsi"/>
          <w:u w:val="single"/>
        </w:rPr>
        <w:t xml:space="preserve">modeling </w:t>
      </w:r>
    </w:p>
    <w:p w:rsidR="003D7D7D" w:rsidRPr="00403AD2" w:rsidRDefault="003D7D7D" w:rsidP="003D7D7D">
      <w:pPr>
        <w:rPr>
          <w:rFonts w:asciiTheme="minorHAnsi" w:hAnsiTheme="minorHAnsi"/>
        </w:rPr>
      </w:pPr>
      <w:r w:rsidRPr="00403AD2">
        <w:rPr>
          <w:rStyle w:val="Style13ptBold"/>
          <w:rFonts w:asciiTheme="minorHAnsi" w:hAnsiTheme="minorHAnsi"/>
        </w:rPr>
        <w:t>Caverley</w:t>
      </w:r>
      <w:r w:rsidRPr="00403AD2">
        <w:rPr>
          <w:rFonts w:asciiTheme="minorHAnsi" w:hAnsiTheme="minorHAnsi"/>
        </w:rPr>
        <w:t xml:space="preserve"> </w:t>
      </w:r>
      <w:r w:rsidRPr="00403AD2">
        <w:rPr>
          <w:rStyle w:val="Style13ptBold"/>
          <w:rFonts w:asciiTheme="minorHAnsi" w:hAnsiTheme="minorHAnsi"/>
        </w:rPr>
        <w:t>18</w:t>
      </w:r>
      <w:r w:rsidRPr="00403AD2">
        <w:rPr>
          <w:rFonts w:asciiTheme="minorHAnsi" w:hAnsiTheme="minorHAnsi"/>
        </w:rPr>
        <w:t xml:space="preserve"> – Jonathan is an Associate Professor of Strategy, United States Naval War College (“America’s Arms Sales Policy: Security Abroad, Not Jobs at Home”, War on the Rocks, 4/6/18, https://warontherocks.com/2018/04/americas-arms-sales-policy-security-abroad-not-jobs-at-home/, accessed 5/10/19)// kel$</w:t>
      </w:r>
    </w:p>
    <w:p w:rsidR="003D7D7D" w:rsidRPr="00403AD2" w:rsidRDefault="003D7D7D" w:rsidP="003D7D7D">
      <w:pPr>
        <w:rPr>
          <w:rFonts w:asciiTheme="minorHAnsi" w:hAnsiTheme="minorHAnsi"/>
        </w:rPr>
      </w:pPr>
      <w:r w:rsidRPr="00403AD2">
        <w:rPr>
          <w:rFonts w:asciiTheme="minorHAnsi" w:hAnsiTheme="minorHAnsi"/>
        </w:rPr>
        <w:t xml:space="preserve">America is Like No Other Arms Exporter and Should Act </w:t>
      </w:r>
      <w:proofErr w:type="gramStart"/>
      <w:r w:rsidRPr="00403AD2">
        <w:rPr>
          <w:rFonts w:asciiTheme="minorHAnsi" w:hAnsiTheme="minorHAnsi"/>
        </w:rPr>
        <w:t>Like</w:t>
      </w:r>
      <w:proofErr w:type="gramEnd"/>
      <w:r w:rsidRPr="00403AD2">
        <w:rPr>
          <w:rFonts w:asciiTheme="minorHAnsi" w:hAnsiTheme="minorHAnsi"/>
        </w:rPr>
        <w:t xml:space="preserve"> It</w:t>
      </w:r>
    </w:p>
    <w:p w:rsidR="003D7D7D" w:rsidRPr="00403AD2" w:rsidRDefault="003D7D7D" w:rsidP="003D7D7D">
      <w:pPr>
        <w:rPr>
          <w:rStyle w:val="StyleUnderline"/>
          <w:rFonts w:asciiTheme="minorHAnsi" w:hAnsiTheme="minorHAnsi"/>
        </w:rPr>
      </w:pPr>
      <w:r w:rsidRPr="00403AD2">
        <w:rPr>
          <w:rStyle w:val="StyleUnderline"/>
          <w:rFonts w:asciiTheme="minorHAnsi" w:hAnsiTheme="minorHAnsi"/>
        </w:rPr>
        <w:t>The United States</w:t>
      </w:r>
      <w:r w:rsidRPr="00403AD2">
        <w:rPr>
          <w:rFonts w:asciiTheme="minorHAnsi" w:hAnsiTheme="minorHAnsi"/>
        </w:rPr>
        <w:t xml:space="preserve"> — by dint of its huge military budget, massive defense R&amp;D, and long dominance of the global arms market — </w:t>
      </w:r>
      <w:r w:rsidRPr="00403AD2">
        <w:rPr>
          <w:rStyle w:val="StyleUnderline"/>
          <w:rFonts w:asciiTheme="minorHAnsi" w:hAnsiTheme="minorHAnsi"/>
        </w:rPr>
        <w:t>can use arms transfers in ways beyond the dreams of its competitors</w:t>
      </w:r>
      <w:r w:rsidRPr="00403AD2">
        <w:rPr>
          <w:rFonts w:asciiTheme="minorHAnsi" w:hAnsiTheme="minorHAnsi"/>
        </w:rPr>
        <w:t xml:space="preserve">. Indeed, </w:t>
      </w:r>
      <w:r w:rsidRPr="00403AD2">
        <w:rPr>
          <w:rStyle w:val="StyleUnderline"/>
          <w:rFonts w:asciiTheme="minorHAnsi" w:hAnsiTheme="minorHAnsi"/>
        </w:rPr>
        <w:t>many competitors recognize this, albeit grudgingly</w:t>
      </w:r>
      <w:r w:rsidRPr="00403AD2">
        <w:rPr>
          <w:rFonts w:asciiTheme="minorHAnsi" w:hAnsiTheme="minorHAnsi"/>
        </w:rPr>
        <w:t xml:space="preserve">. </w:t>
      </w:r>
      <w:r w:rsidRPr="00403AD2">
        <w:rPr>
          <w:rStyle w:val="StyleUnderline"/>
          <w:rFonts w:asciiTheme="minorHAnsi" w:hAnsiTheme="minorHAnsi"/>
        </w:rPr>
        <w:t xml:space="preserve">I have interviewed officials in multiple countries (both clients and competitors of the United States) claiming </w:t>
      </w:r>
      <w:r w:rsidRPr="00403AD2">
        <w:rPr>
          <w:rStyle w:val="Emphasis"/>
          <w:rFonts w:asciiTheme="minorHAnsi" w:hAnsiTheme="minorHAnsi"/>
        </w:rPr>
        <w:t>they will defer to U.S. wishes on arms exports if they trust it is done for political rather than economic reasons</w:t>
      </w:r>
      <w:r w:rsidRPr="00403AD2">
        <w:rPr>
          <w:rFonts w:asciiTheme="minorHAnsi" w:hAnsiTheme="minorHAnsi"/>
        </w:rPr>
        <w:t xml:space="preserve">. Many of </w:t>
      </w:r>
      <w:r w:rsidRPr="00403AD2">
        <w:rPr>
          <w:rStyle w:val="Emphasis"/>
          <w:rFonts w:asciiTheme="minorHAnsi" w:hAnsiTheme="minorHAnsi"/>
        </w:rPr>
        <w:t>America’s closest allies, who are also arms export competitors, look to the United States for leadership on controversial importers such as Saudi Arabia</w:t>
      </w:r>
      <w:r w:rsidRPr="00403AD2">
        <w:rPr>
          <w:rFonts w:asciiTheme="minorHAnsi" w:hAnsiTheme="minorHAnsi"/>
        </w:rPr>
        <w:t xml:space="preserve">. And, the Trump administration should be given due credit for exercising discretion, given, for instance, its recent unilateral embargo on arms transfer to South Sudan. In fact, one administration official stated flatly that sales “will not come at the expense of human rights.” In no small part, </w:t>
      </w:r>
      <w:r w:rsidRPr="00403AD2">
        <w:rPr>
          <w:rStyle w:val="Emphasis"/>
          <w:rFonts w:asciiTheme="minorHAnsi" w:hAnsiTheme="minorHAnsi"/>
        </w:rPr>
        <w:t xml:space="preserve">U.S. domination of the global arms trade is based on the world’s belief that the United States uses its clout to advance its political ends, not economic gain. Destroying this reputation will do </w:t>
      </w:r>
      <w:r w:rsidRPr="00403AD2">
        <w:rPr>
          <w:rFonts w:asciiTheme="minorHAnsi" w:hAnsiTheme="minorHAnsi"/>
        </w:rPr>
        <w:t xml:space="preserve">little to bring jobs to the United States, while doing </w:t>
      </w:r>
      <w:r w:rsidRPr="00403AD2">
        <w:rPr>
          <w:rStyle w:val="Emphasis"/>
          <w:rFonts w:asciiTheme="minorHAnsi" w:hAnsiTheme="minorHAnsi"/>
        </w:rPr>
        <w:t>much</w:t>
      </w:r>
      <w:r w:rsidRPr="00403AD2">
        <w:rPr>
          <w:rFonts w:asciiTheme="minorHAnsi" w:hAnsiTheme="minorHAnsi"/>
        </w:rPr>
        <w:t xml:space="preserve"> to </w:t>
      </w:r>
      <w:r w:rsidRPr="00403AD2">
        <w:rPr>
          <w:rStyle w:val="Emphasis"/>
          <w:rFonts w:asciiTheme="minorHAnsi" w:hAnsiTheme="minorHAnsi"/>
        </w:rPr>
        <w:t>damage American influence abroad</w:t>
      </w:r>
      <w:r w:rsidRPr="00403AD2">
        <w:rPr>
          <w:rFonts w:asciiTheme="minorHAnsi" w:hAnsiTheme="minorHAnsi"/>
        </w:rPr>
        <w:t>.</w:t>
      </w:r>
    </w:p>
    <w:p w:rsidR="003D7D7D" w:rsidRPr="00403AD2" w:rsidRDefault="003D7D7D" w:rsidP="008D338F">
      <w:pPr>
        <w:rPr>
          <w:rFonts w:asciiTheme="minorHAnsi" w:hAnsiTheme="minorHAnsi"/>
        </w:rPr>
      </w:pPr>
    </w:p>
    <w:p w:rsidR="00F70C38" w:rsidRPr="00403AD2" w:rsidRDefault="00F70C38" w:rsidP="00F70C38">
      <w:pPr>
        <w:pStyle w:val="Heading3"/>
        <w:rPr>
          <w:rFonts w:asciiTheme="minorHAnsi" w:hAnsiTheme="minorHAnsi"/>
        </w:rPr>
      </w:pPr>
      <w:r w:rsidRPr="00403AD2">
        <w:rPr>
          <w:rFonts w:asciiTheme="minorHAnsi" w:hAnsiTheme="minorHAnsi"/>
        </w:rPr>
        <w:lastRenderedPageBreak/>
        <w:t>--- XT: Leahy Specific</w:t>
      </w:r>
    </w:p>
    <w:p w:rsidR="00F70C38" w:rsidRPr="00403AD2" w:rsidRDefault="00F70C38" w:rsidP="00F70C38">
      <w:pPr>
        <w:rPr>
          <w:rFonts w:asciiTheme="minorHAnsi" w:hAnsiTheme="minorHAnsi"/>
        </w:rPr>
      </w:pPr>
    </w:p>
    <w:p w:rsidR="003F7CD7" w:rsidRPr="00403AD2" w:rsidRDefault="003F7CD7" w:rsidP="003F7CD7">
      <w:pPr>
        <w:pStyle w:val="Heading4"/>
        <w:rPr>
          <w:rFonts w:asciiTheme="minorHAnsi" w:hAnsiTheme="minorHAnsi"/>
        </w:rPr>
      </w:pPr>
      <w:r w:rsidRPr="00403AD2">
        <w:rPr>
          <w:rFonts w:asciiTheme="minorHAnsi" w:hAnsiTheme="minorHAnsi"/>
        </w:rPr>
        <w:t>Can’t solve – the PIC ensures Leahy laws are applied inconsistently, destroying US credibility</w:t>
      </w:r>
    </w:p>
    <w:p w:rsidR="003F7CD7" w:rsidRPr="00403AD2" w:rsidRDefault="003F7CD7" w:rsidP="003F7CD7">
      <w:pPr>
        <w:rPr>
          <w:rFonts w:asciiTheme="minorHAnsi" w:hAnsiTheme="minorHAnsi"/>
        </w:rPr>
      </w:pPr>
      <w:r w:rsidRPr="00403AD2">
        <w:rPr>
          <w:rStyle w:val="Style13ptBold"/>
          <w:rFonts w:asciiTheme="minorHAnsi" w:hAnsiTheme="minorHAnsi"/>
        </w:rPr>
        <w:t>Comer 10</w:t>
      </w:r>
      <w:r w:rsidRPr="00403AD2">
        <w:rPr>
          <w:rFonts w:asciiTheme="minorHAnsi" w:hAnsiTheme="minorHAnsi"/>
        </w:rPr>
        <w:t xml:space="preserve"> – Chief of Foreign Military Sales at U.S. Department of State (Charles “Leahy in Indonesia: Damned if You Do (and Even if You </w:t>
      </w:r>
      <w:proofErr w:type="gramStart"/>
      <w:r w:rsidRPr="00403AD2">
        <w:rPr>
          <w:rFonts w:asciiTheme="minorHAnsi" w:hAnsiTheme="minorHAnsi"/>
        </w:rPr>
        <w:t>Don't</w:t>
      </w:r>
      <w:proofErr w:type="gramEnd"/>
      <w:r w:rsidRPr="00403AD2">
        <w:rPr>
          <w:rFonts w:asciiTheme="minorHAnsi" w:hAnsiTheme="minorHAnsi"/>
        </w:rPr>
        <w:t>)”, 4-1-10, JSTOR database, accessed 6-25-19)// kel$</w:t>
      </w:r>
    </w:p>
    <w:p w:rsidR="003F7CD7" w:rsidRPr="00403AD2" w:rsidRDefault="003F7CD7" w:rsidP="003F7CD7">
      <w:pPr>
        <w:rPr>
          <w:rStyle w:val="StyleUnderline"/>
          <w:rFonts w:asciiTheme="minorHAnsi" w:hAnsiTheme="minorHAnsi"/>
        </w:rPr>
      </w:pPr>
      <w:r w:rsidRPr="00403AD2">
        <w:rPr>
          <w:rFonts w:asciiTheme="minorHAnsi" w:hAnsiTheme="minorHAnsi"/>
        </w:rPr>
        <w:t xml:space="preserve">The current laws designed to deny military training to foreign human rights violators, known collectively as </w:t>
      </w:r>
      <w:r w:rsidRPr="00403AD2">
        <w:rPr>
          <w:rStyle w:val="StyleUnderline"/>
          <w:rFonts w:asciiTheme="minorHAnsi" w:hAnsiTheme="minorHAnsi"/>
        </w:rPr>
        <w:t xml:space="preserve">the Leahy Laws, leave much to be desired </w:t>
      </w:r>
      <w:r w:rsidRPr="00403AD2">
        <w:rPr>
          <w:rStyle w:val="Emphasis"/>
          <w:rFonts w:asciiTheme="minorHAnsi" w:hAnsiTheme="minorHAnsi"/>
        </w:rPr>
        <w:t>in its application</w:t>
      </w:r>
      <w:r w:rsidRPr="00403AD2">
        <w:rPr>
          <w:rFonts w:asciiTheme="minorHAnsi" w:hAnsiTheme="minorHAnsi"/>
        </w:rPr>
        <w:t xml:space="preserve">. </w:t>
      </w:r>
      <w:r w:rsidRPr="00403AD2">
        <w:rPr>
          <w:rStyle w:val="StyleUnderline"/>
          <w:rFonts w:asciiTheme="minorHAnsi" w:hAnsiTheme="minorHAnsi"/>
        </w:rPr>
        <w:t>The inconsistency in applying these laws damages U.S. bilateral relationships with many valuable allies</w:t>
      </w:r>
      <w:r w:rsidRPr="00403AD2">
        <w:rPr>
          <w:rFonts w:asciiTheme="minorHAnsi" w:hAnsiTheme="minorHAnsi"/>
        </w:rPr>
        <w:t xml:space="preserve"> in counterterrorism. This is particularly True of </w:t>
      </w:r>
      <w:r w:rsidRPr="00403AD2">
        <w:rPr>
          <w:rStyle w:val="StyleUnderline"/>
          <w:rFonts w:asciiTheme="minorHAnsi" w:hAnsiTheme="minorHAnsi"/>
        </w:rPr>
        <w:t>Indonesia</w:t>
      </w:r>
      <w:r w:rsidRPr="00403AD2">
        <w:rPr>
          <w:rFonts w:asciiTheme="minorHAnsi" w:hAnsiTheme="minorHAnsi"/>
        </w:rPr>
        <w:t xml:space="preserve">, where </w:t>
      </w:r>
      <w:r w:rsidRPr="00403AD2">
        <w:rPr>
          <w:rStyle w:val="StyleUnderline"/>
          <w:rFonts w:asciiTheme="minorHAnsi" w:hAnsiTheme="minorHAnsi"/>
        </w:rPr>
        <w:t>the capricious application of unwritten human rights policy</w:t>
      </w:r>
      <w:r w:rsidRPr="00403AD2">
        <w:rPr>
          <w:rFonts w:asciiTheme="minorHAnsi" w:hAnsiTheme="minorHAnsi"/>
        </w:rPr>
        <w:t xml:space="preserve"> precludes a constructive military relationship with a strategically placed nation, and </w:t>
      </w:r>
      <w:r w:rsidRPr="00403AD2">
        <w:rPr>
          <w:rStyle w:val="Emphasis"/>
          <w:rFonts w:asciiTheme="minorHAnsi" w:hAnsiTheme="minorHAnsi"/>
        </w:rPr>
        <w:t>reinforces widely held views</w:t>
      </w:r>
      <w:r w:rsidRPr="00403AD2">
        <w:rPr>
          <w:rFonts w:asciiTheme="minorHAnsi" w:hAnsiTheme="minorHAnsi"/>
        </w:rPr>
        <w:t xml:space="preserve"> by many foreign nations </w:t>
      </w:r>
      <w:r w:rsidRPr="00403AD2">
        <w:rPr>
          <w:rStyle w:val="Emphasis"/>
          <w:rFonts w:asciiTheme="minorHAnsi" w:hAnsiTheme="minorHAnsi"/>
        </w:rPr>
        <w:t>that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routinely practices a double standard in its views and practice of support for human rights</w:t>
      </w:r>
      <w:r w:rsidRPr="00403AD2">
        <w:rPr>
          <w:rFonts w:asciiTheme="minorHAnsi" w:hAnsiTheme="minorHAnsi"/>
        </w:rPr>
        <w:t xml:space="preserve">. Although the State Department is responsible for administering this program, </w:t>
      </w:r>
      <w:r w:rsidRPr="00403AD2">
        <w:rPr>
          <w:rStyle w:val="StyleUnderline"/>
          <w:rFonts w:asciiTheme="minorHAnsi" w:hAnsiTheme="minorHAnsi"/>
        </w:rPr>
        <w:t>there are ongoing legal battles and deep divisions within the department as to interpretations of the law that frequently result in mixed or evolving guidance on its application, even when it is enforced</w:t>
      </w:r>
      <w:r w:rsidRPr="00403AD2">
        <w:rPr>
          <w:rFonts w:asciiTheme="minorHAnsi" w:hAnsiTheme="minorHAnsi"/>
        </w:rPr>
        <w:t xml:space="preserve">. </w:t>
      </w:r>
      <w:r w:rsidRPr="00403AD2">
        <w:rPr>
          <w:rStyle w:val="StyleUnderline"/>
          <w:rFonts w:asciiTheme="minorHAnsi" w:hAnsiTheme="minorHAnsi"/>
        </w:rPr>
        <w:t>This situation has State split</w:t>
      </w:r>
      <w:r w:rsidRPr="00403AD2">
        <w:rPr>
          <w:rFonts w:asciiTheme="minorHAnsi" w:hAnsiTheme="minorHAnsi"/>
        </w:rPr>
        <w:t xml:space="preserve"> between, on one side, East Asian pragmatists and their allies in the Office of the Secretary of Defense, who recognize the need to move ahead and, on the other side, the legal and human rights bureaus that vehemently believe that relations with Indonesia cannot move forward without an accounting of past human rights abuses. Powerful human rights lobbies and congress members and their staffers who harbor deeply held beliefs regarding Indonesia's past misdeeds complicate the situation further. Currently, there is no resolution in sight </w:t>
      </w:r>
      <w:proofErr w:type="gramStart"/>
      <w:r w:rsidRPr="00403AD2">
        <w:rPr>
          <w:rFonts w:asciiTheme="minorHAnsi" w:hAnsiTheme="minorHAnsi"/>
        </w:rPr>
        <w:t>–  Only</w:t>
      </w:r>
      <w:proofErr w:type="gramEnd"/>
      <w:r w:rsidRPr="00403AD2">
        <w:rPr>
          <w:rFonts w:asciiTheme="minorHAnsi" w:hAnsiTheme="minorHAnsi"/>
        </w:rPr>
        <w:t xml:space="preserve"> increasing likelihood that this issue will continue to fester into the immediate future, further inhibiting a full military relationship between the United States and Indonesia, greatly reducing U.S. access and influence in the region.</w:t>
      </w:r>
    </w:p>
    <w:p w:rsidR="003F7CD7" w:rsidRPr="00403AD2" w:rsidRDefault="003F7CD7" w:rsidP="003F7CD7">
      <w:pPr>
        <w:rPr>
          <w:rFonts w:asciiTheme="minorHAnsi" w:hAnsiTheme="minorHAnsi"/>
        </w:rPr>
      </w:pPr>
      <w:r w:rsidRPr="00403AD2">
        <w:rPr>
          <w:rFonts w:asciiTheme="minorHAnsi" w:hAnsiTheme="minorHAnsi"/>
        </w:rPr>
        <w:t xml:space="preserve">The Stakes </w:t>
      </w:r>
      <w:r w:rsidRPr="00403AD2">
        <w:rPr>
          <w:rStyle w:val="StyleUnderline"/>
          <w:rFonts w:asciiTheme="minorHAnsi" w:hAnsiTheme="minorHAnsi"/>
        </w:rPr>
        <w:t>U.S. credibility is on the line.</w:t>
      </w:r>
      <w:r w:rsidRPr="00403AD2">
        <w:rPr>
          <w:rFonts w:asciiTheme="minorHAnsi" w:hAnsiTheme="minorHAnsi"/>
        </w:rPr>
        <w:t xml:space="preserve"> </w:t>
      </w:r>
      <w:r w:rsidRPr="00403AD2">
        <w:rPr>
          <w:rStyle w:val="StyleUnderline"/>
          <w:rFonts w:asciiTheme="minorHAnsi" w:hAnsiTheme="minorHAnsi"/>
        </w:rPr>
        <w:t>Although it is clearly not in the best interests of the United States to train the next Manual Noriega, neither is it in U.S. interests to unilaterally eliminate friendly or at least cooperative nations from joining militarily in counterterrorism efforts.</w:t>
      </w:r>
      <w:r w:rsidRPr="00403AD2">
        <w:rPr>
          <w:rFonts w:asciiTheme="minorHAnsi" w:hAnsiTheme="minorHAnsi"/>
        </w:rPr>
        <w:t xml:space="preserve"> From an absolutist viewpoint, the options are a choice between U.S. values: </w:t>
      </w:r>
      <w:r w:rsidRPr="00403AD2">
        <w:rPr>
          <w:rStyle w:val="StyleUnderline"/>
          <w:rFonts w:asciiTheme="minorHAnsi" w:hAnsiTheme="minorHAnsi"/>
        </w:rPr>
        <w:t>either defend the United States or defend human rights</w:t>
      </w:r>
      <w:r w:rsidRPr="00403AD2">
        <w:rPr>
          <w:rFonts w:asciiTheme="minorHAnsi" w:hAnsiTheme="minorHAnsi"/>
        </w:rPr>
        <w:t>, one of the strongest principles of the United States. On the surface, and certainly in the minds of many U.S. agencies and policymakers on the opposite side of the question, these objectives appear mutually exclusive. But in the Indonesian context, the reality beyond the values is more complex and raises the question of when the past is really the past in terms of prior human rights abuses. When is a unit "clean?" When no one in it was posted to it when violations took place? When no one in the entire chain of command was anywhere in the armed forces when violations took place?</w:t>
      </w:r>
    </w:p>
    <w:p w:rsidR="003F7CD7" w:rsidRPr="00403AD2" w:rsidRDefault="003F7CD7" w:rsidP="003F7CD7">
      <w:pPr>
        <w:rPr>
          <w:rFonts w:asciiTheme="minorHAnsi" w:hAnsiTheme="minorHAnsi"/>
        </w:rPr>
      </w:pPr>
      <w:r w:rsidRPr="00403AD2">
        <w:rPr>
          <w:rStyle w:val="StyleUnderline"/>
          <w:rFonts w:asciiTheme="minorHAnsi" w:hAnsiTheme="minorHAnsi"/>
        </w:rPr>
        <w:t>This policy dilemma is being played out on the world stage to an attentive audience. Most countries in Southeast Asia are closely following this debate out of self-interest.</w:t>
      </w:r>
      <w:r w:rsidRPr="00403AD2">
        <w:rPr>
          <w:rFonts w:asciiTheme="minorHAnsi" w:hAnsiTheme="minorHAnsi"/>
        </w:rPr>
        <w:t xml:space="preserve"> For those parts of the foreign governments that favor military cooperation with the United States (normally a silent group) and understand the importance of U.S. security assistance to their own nations' welfare, this internal U.S. argument has a direct impact on the quantity and quality of that assistance. For other elements that are distrustful of U.S. motives and actions around the world (usually a noisy element), this argument provides proof, no matter the outcome, that the United States is really a malicious force in the world </w:t>
      </w:r>
      <w:r w:rsidRPr="00403AD2">
        <w:rPr>
          <w:rFonts w:asciiTheme="minorHAnsi" w:hAnsiTheme="minorHAnsi"/>
        </w:rPr>
        <w:lastRenderedPageBreak/>
        <w:t>that lives a double standard. This sentiment fits neatly with widely held views of the United States among Indonesian nationalists and other groups with pro-Islamic agendas.</w:t>
      </w:r>
    </w:p>
    <w:p w:rsidR="003F7CD7" w:rsidRPr="00403AD2" w:rsidRDefault="003F7CD7" w:rsidP="008D338F">
      <w:pPr>
        <w:rPr>
          <w:rFonts w:asciiTheme="minorHAnsi" w:hAnsiTheme="minorHAnsi"/>
        </w:rPr>
      </w:pPr>
    </w:p>
    <w:p w:rsidR="00EC3912" w:rsidRPr="00403AD2" w:rsidRDefault="00EC3912" w:rsidP="00EC3912">
      <w:pPr>
        <w:pStyle w:val="Heading4"/>
        <w:rPr>
          <w:rStyle w:val="Style13ptBold"/>
          <w:rFonts w:asciiTheme="minorHAnsi" w:hAnsiTheme="minorHAnsi"/>
          <w:b/>
          <w:color w:val="FF0000"/>
        </w:rPr>
      </w:pPr>
      <w:r w:rsidRPr="00403AD2">
        <w:rPr>
          <w:rStyle w:val="Style13ptBold"/>
          <w:rFonts w:asciiTheme="minorHAnsi" w:hAnsiTheme="minorHAnsi"/>
          <w:b/>
          <w:color w:val="000000" w:themeColor="text1"/>
        </w:rPr>
        <w:t>The CP highlights inconsistency --- maintains paternalism</w:t>
      </w:r>
    </w:p>
    <w:p w:rsidR="00EC3912" w:rsidRPr="00403AD2" w:rsidRDefault="00EC3912" w:rsidP="00EC3912">
      <w:pPr>
        <w:rPr>
          <w:rFonts w:asciiTheme="minorHAnsi" w:hAnsiTheme="minorHAnsi"/>
        </w:rPr>
      </w:pPr>
      <w:r w:rsidRPr="00403AD2">
        <w:rPr>
          <w:rStyle w:val="Style13ptBold"/>
          <w:rFonts w:asciiTheme="minorHAnsi" w:hAnsiTheme="minorHAnsi"/>
        </w:rPr>
        <w:t>Opeyemi, 15</w:t>
      </w:r>
      <w:r w:rsidRPr="00403AD2">
        <w:rPr>
          <w:rFonts w:asciiTheme="minorHAnsi" w:hAnsiTheme="minorHAnsi"/>
        </w:rPr>
        <w:t xml:space="preserve"> - Nigerian law student based in Lagos, writes for TheHill and Foreign Policy Journal (Stanley, ‘Nigeria calls for a re-think of the Leahy law’, TheHill, 2/5/15, https://thehill.com/blogs/congress-blog/foreign-policy/231778-nigeria-calls-for-a-re-think-of-the-leahy-law)//hecht</w:t>
      </w:r>
    </w:p>
    <w:p w:rsidR="00EC3912" w:rsidRPr="00403AD2" w:rsidRDefault="00EC3912" w:rsidP="00EC3912">
      <w:pPr>
        <w:rPr>
          <w:rStyle w:val="StyleUnderline"/>
          <w:rFonts w:asciiTheme="minorHAnsi" w:hAnsiTheme="minorHAnsi"/>
        </w:rPr>
      </w:pPr>
      <w:r w:rsidRPr="00403AD2">
        <w:rPr>
          <w:rFonts w:asciiTheme="minorHAnsi" w:hAnsiTheme="minorHAnsi"/>
        </w:rPr>
        <w:t xml:space="preserve">But how widespread is the use of the Leahy law? In 2011, </w:t>
      </w:r>
      <w:r w:rsidRPr="00403AD2">
        <w:rPr>
          <w:rStyle w:val="StyleUnderline"/>
          <w:rFonts w:asciiTheme="minorHAnsi" w:hAnsiTheme="minorHAnsi"/>
        </w:rPr>
        <w:t>out of 200,000 cases that were subject to</w:t>
      </w:r>
      <w:r w:rsidRPr="00403AD2">
        <w:rPr>
          <w:rFonts w:asciiTheme="minorHAnsi" w:hAnsiTheme="minorHAnsi"/>
        </w:rPr>
        <w:t xml:space="preserve"> the </w:t>
      </w:r>
      <w:r w:rsidRPr="00403AD2">
        <w:rPr>
          <w:rStyle w:val="StyleUnderline"/>
          <w:rFonts w:asciiTheme="minorHAnsi" w:hAnsiTheme="minorHAnsi"/>
        </w:rPr>
        <w:t xml:space="preserve">Leahy </w:t>
      </w:r>
      <w:r w:rsidRPr="00403AD2">
        <w:rPr>
          <w:rFonts w:asciiTheme="minorHAnsi" w:hAnsiTheme="minorHAnsi"/>
        </w:rPr>
        <w:t xml:space="preserve">vetting mechanism, </w:t>
      </w:r>
      <w:r w:rsidRPr="00403AD2">
        <w:rPr>
          <w:rStyle w:val="Emphasis"/>
          <w:rFonts w:asciiTheme="minorHAnsi" w:hAnsiTheme="minorHAnsi"/>
        </w:rPr>
        <w:t>less than 1 percent</w:t>
      </w:r>
      <w:r w:rsidRPr="00403AD2">
        <w:rPr>
          <w:rFonts w:asciiTheme="minorHAnsi" w:hAnsiTheme="minorHAnsi"/>
        </w:rPr>
        <w:t xml:space="preserve"> of candidates, or 1,766 individuals, </w:t>
      </w:r>
      <w:r w:rsidRPr="00403AD2">
        <w:rPr>
          <w:rStyle w:val="StyleUnderline"/>
          <w:rFonts w:asciiTheme="minorHAnsi" w:hAnsiTheme="minorHAnsi"/>
        </w:rPr>
        <w:t>were denied assistance</w:t>
      </w:r>
      <w:r w:rsidRPr="00403AD2">
        <w:rPr>
          <w:rFonts w:asciiTheme="minorHAnsi" w:hAnsiTheme="minorHAnsi"/>
        </w:rPr>
        <w:t xml:space="preserve">. Alongside Nigeria, the list also includes military units from Pakistan, Indonesia, and Sri Lanka. But </w:t>
      </w:r>
      <w:r w:rsidRPr="00403AD2">
        <w:rPr>
          <w:rStyle w:val="StyleUnderline"/>
          <w:rFonts w:asciiTheme="minorHAnsi" w:hAnsiTheme="minorHAnsi"/>
        </w:rPr>
        <w:t>many see this argument as selective</w:t>
      </w:r>
      <w:r w:rsidRPr="00403AD2">
        <w:rPr>
          <w:rFonts w:asciiTheme="minorHAnsi" w:hAnsiTheme="minorHAnsi"/>
        </w:rPr>
        <w:t xml:space="preserve">, pointing to </w:t>
      </w:r>
      <w:r w:rsidRPr="00403AD2">
        <w:rPr>
          <w:rStyle w:val="StyleUnderline"/>
          <w:rFonts w:asciiTheme="minorHAnsi" w:hAnsiTheme="minorHAnsi"/>
        </w:rPr>
        <w:t>countries such as Israel, Saudi Arabia and Egypt</w:t>
      </w:r>
      <w:r w:rsidRPr="00403AD2">
        <w:rPr>
          <w:rFonts w:asciiTheme="minorHAnsi" w:hAnsiTheme="minorHAnsi"/>
        </w:rPr>
        <w:t xml:space="preserve">, which </w:t>
      </w:r>
      <w:r w:rsidRPr="00403AD2">
        <w:rPr>
          <w:rStyle w:val="Emphasis"/>
          <w:rFonts w:asciiTheme="minorHAnsi" w:hAnsiTheme="minorHAnsi"/>
        </w:rPr>
        <w:t>despite numerous human rights controversies</w:t>
      </w:r>
      <w:r w:rsidRPr="00403AD2">
        <w:rPr>
          <w:rStyle w:val="StyleUnderline"/>
          <w:rFonts w:asciiTheme="minorHAnsi" w:hAnsiTheme="minorHAnsi"/>
        </w:rPr>
        <w:t xml:space="preserve"> have been constant recipients</w:t>
      </w:r>
      <w:r w:rsidRPr="00403AD2">
        <w:rPr>
          <w:rFonts w:asciiTheme="minorHAnsi" w:hAnsiTheme="minorHAnsi"/>
        </w:rPr>
        <w:t xml:space="preserve"> U.S. military gear. </w:t>
      </w:r>
      <w:r w:rsidRPr="00403AD2">
        <w:rPr>
          <w:rStyle w:val="StyleUnderline"/>
          <w:rFonts w:asciiTheme="minorHAnsi" w:hAnsiTheme="minorHAnsi"/>
        </w:rPr>
        <w:t>Thanks to a loophole existing in the law</w:t>
      </w:r>
      <w:r w:rsidRPr="00403AD2">
        <w:rPr>
          <w:rFonts w:asciiTheme="minorHAnsi" w:hAnsiTheme="minorHAnsi"/>
        </w:rPr>
        <w:t xml:space="preserve">, </w:t>
      </w:r>
      <w:r w:rsidRPr="00403AD2">
        <w:rPr>
          <w:rStyle w:val="StyleUnderline"/>
          <w:rFonts w:asciiTheme="minorHAnsi" w:hAnsiTheme="minorHAnsi"/>
        </w:rPr>
        <w:t>the Secretary of Defense can waive the Leahy prohibition if “such waiver is required by extraordinary circumstances.</w:t>
      </w:r>
      <w:r w:rsidRPr="00403AD2">
        <w:rPr>
          <w:rFonts w:asciiTheme="minorHAnsi" w:hAnsiTheme="minorHAnsi"/>
        </w:rPr>
        <w:t xml:space="preserve">” What’s more, </w:t>
      </w:r>
      <w:r w:rsidRPr="00403AD2">
        <w:rPr>
          <w:rStyle w:val="StyleUnderline"/>
          <w:rFonts w:asciiTheme="minorHAnsi" w:hAnsiTheme="minorHAnsi"/>
        </w:rPr>
        <w:t>the law doesn’t apply to the assistance provided by private contractors carrying out U.S. operations.</w:t>
      </w:r>
    </w:p>
    <w:p w:rsidR="00EC3912" w:rsidRPr="00403AD2" w:rsidRDefault="00EC3912" w:rsidP="00EC3912">
      <w:pPr>
        <w:rPr>
          <w:rFonts w:asciiTheme="minorHAnsi" w:hAnsiTheme="minorHAnsi"/>
        </w:rPr>
      </w:pPr>
      <w:r w:rsidRPr="00403AD2">
        <w:rPr>
          <w:rFonts w:asciiTheme="minorHAnsi" w:hAnsiTheme="minorHAnsi"/>
        </w:rPr>
        <w:t>Egypt for example, which has received a steady flow of American weapons since 1979, has been denied four large-scale weapons systems by the State Department, "pending credible progress toward an inclusive, democratically elected civilian government.” In spite of the ban, the Obama administration has continued to send millions of dollars worth of parts and guided missiles to Cairo, before lifting part of the embargo in December, when 10 Apache attack helicopters were delivered. Similarly, in May 2012, the U.S. has resumed military sales to Bahrain, after a brief lull following the Arab Spring.</w:t>
      </w:r>
    </w:p>
    <w:p w:rsidR="00EC3912" w:rsidRPr="00403AD2" w:rsidRDefault="00EC3912" w:rsidP="00EC3912">
      <w:pPr>
        <w:rPr>
          <w:rFonts w:asciiTheme="minorHAnsi" w:hAnsiTheme="minorHAnsi"/>
        </w:rPr>
      </w:pPr>
      <w:r w:rsidRPr="00403AD2">
        <w:rPr>
          <w:rStyle w:val="StyleUnderline"/>
          <w:rFonts w:asciiTheme="minorHAnsi" w:hAnsiTheme="minorHAnsi"/>
        </w:rPr>
        <w:t>In this context, the refusal of the U.S. to help arm the Nigerian military for its fight against Boko Haram seems arbitrary and even paternalistic.</w:t>
      </w:r>
      <w:r w:rsidRPr="00403AD2">
        <w:rPr>
          <w:rFonts w:asciiTheme="minorHAnsi" w:hAnsiTheme="minorHAnsi"/>
        </w:rPr>
        <w:t xml:space="preserve"> By refusing to invoke the waiver within the Leahy law on “extraordinary circumstances,” Washington fails to see that enabling Nigeria to combat one of the most heinous terrorist groups of the 21st century, a group that has killed more than 2,000 people in 2015, is in itself a human rights concern.</w:t>
      </w:r>
    </w:p>
    <w:p w:rsidR="00EC3912" w:rsidRPr="00403AD2" w:rsidRDefault="00EC3912" w:rsidP="008D338F">
      <w:pPr>
        <w:rPr>
          <w:rFonts w:asciiTheme="minorHAnsi" w:hAnsiTheme="minorHAnsi"/>
        </w:rPr>
      </w:pPr>
    </w:p>
    <w:p w:rsidR="00234257" w:rsidRPr="00403AD2" w:rsidRDefault="00234257" w:rsidP="00234257">
      <w:pPr>
        <w:pStyle w:val="Heading4"/>
        <w:rPr>
          <w:rFonts w:asciiTheme="minorHAnsi" w:hAnsiTheme="minorHAnsi"/>
        </w:rPr>
      </w:pPr>
      <w:r w:rsidRPr="00403AD2">
        <w:rPr>
          <w:rFonts w:asciiTheme="minorHAnsi" w:hAnsiTheme="minorHAnsi"/>
        </w:rPr>
        <w:t>The plan must use Leahy law for all countries or else the US will be perceived as setting double standards</w:t>
      </w:r>
    </w:p>
    <w:p w:rsidR="00234257" w:rsidRPr="00403AD2" w:rsidRDefault="00234257" w:rsidP="00234257">
      <w:pPr>
        <w:rPr>
          <w:rFonts w:asciiTheme="minorHAnsi" w:hAnsiTheme="minorHAnsi"/>
        </w:rPr>
      </w:pPr>
      <w:r w:rsidRPr="00403AD2">
        <w:rPr>
          <w:rStyle w:val="Style13ptBold"/>
          <w:rFonts w:asciiTheme="minorHAnsi" w:hAnsiTheme="minorHAnsi"/>
        </w:rPr>
        <w:t>Comer 10</w:t>
      </w:r>
      <w:r w:rsidRPr="00403AD2">
        <w:rPr>
          <w:rFonts w:asciiTheme="minorHAnsi" w:hAnsiTheme="minorHAnsi"/>
        </w:rPr>
        <w:t xml:space="preserve"> – Chief of Foreign Military Sales at U.S. Department of State (Charles “Leahy in Indonesia: Damned if You Do (and Even if You </w:t>
      </w:r>
      <w:proofErr w:type="gramStart"/>
      <w:r w:rsidRPr="00403AD2">
        <w:rPr>
          <w:rFonts w:asciiTheme="minorHAnsi" w:hAnsiTheme="minorHAnsi"/>
        </w:rPr>
        <w:t>Don't</w:t>
      </w:r>
      <w:proofErr w:type="gramEnd"/>
      <w:r w:rsidRPr="00403AD2">
        <w:rPr>
          <w:rFonts w:asciiTheme="minorHAnsi" w:hAnsiTheme="minorHAnsi"/>
        </w:rPr>
        <w:t xml:space="preserve">)”, 4-1-10, </w:t>
      </w:r>
      <w:hyperlink r:id="rId333" w:history="1">
        <w:r w:rsidRPr="00403AD2">
          <w:rPr>
            <w:rStyle w:val="Hyperlink"/>
            <w:rFonts w:asciiTheme="minorHAnsi" w:hAnsiTheme="minorHAnsi"/>
          </w:rPr>
          <w:t>JSTOR</w:t>
        </w:r>
      </w:hyperlink>
      <w:r w:rsidRPr="00403AD2">
        <w:rPr>
          <w:rFonts w:asciiTheme="minorHAnsi" w:hAnsiTheme="minorHAnsi"/>
        </w:rPr>
        <w:t xml:space="preserve"> database, accessed 6-25-19)// kel$</w:t>
      </w:r>
    </w:p>
    <w:p w:rsidR="00234257" w:rsidRPr="00403AD2" w:rsidRDefault="00234257" w:rsidP="00234257">
      <w:pPr>
        <w:rPr>
          <w:rFonts w:asciiTheme="minorHAnsi" w:hAnsiTheme="minorHAnsi"/>
        </w:rPr>
      </w:pPr>
      <w:r w:rsidRPr="00403AD2">
        <w:rPr>
          <w:rFonts w:asciiTheme="minorHAnsi" w:hAnsiTheme="minorHAnsi"/>
        </w:rPr>
        <w:t xml:space="preserve">While State Department provides interpretation of the relevant laws and sets the overall HRV policy, the actual conduct of the vetting is an individual embassy responsibility. </w:t>
      </w:r>
      <w:r w:rsidRPr="00403AD2">
        <w:rPr>
          <w:rStyle w:val="StyleUnderline"/>
          <w:rFonts w:asciiTheme="minorHAnsi" w:hAnsiTheme="minorHAnsi"/>
        </w:rPr>
        <w:t>Potential U.S.-funded trainees from different countries frequently have different vetting results for like allegations</w:t>
      </w:r>
      <w:r w:rsidRPr="00403AD2">
        <w:rPr>
          <w:rFonts w:asciiTheme="minorHAnsi" w:hAnsiTheme="minorHAnsi"/>
        </w:rPr>
        <w:t xml:space="preserve">. In Leahy's language, the key phrase is "credible evidence of a gross human rights violation." However, the wording also specifies "units" as opposed to individuals. In Indonesia, the embassy-vetting policy became "prove the negative," or in other words, proving the individual can never have been at a place or time a human rights violation was committed. Part of this "due diligence," is the legacy of the 2005 GAO report. In the case of </w:t>
      </w:r>
      <w:r w:rsidRPr="00403AD2">
        <w:rPr>
          <w:rFonts w:asciiTheme="minorHAnsi" w:hAnsiTheme="minorHAnsi"/>
        </w:rPr>
        <w:lastRenderedPageBreak/>
        <w:t xml:space="preserve">Indonesia, in a policy newly initiated on April 1, 2008, any individual ever assigned to a KOPASSUS unit, no matter the age of the individual or assignment history, is ineligible for U.S.-funded training. </w:t>
      </w:r>
      <w:r w:rsidRPr="00403AD2">
        <w:rPr>
          <w:rStyle w:val="StyleUnderline"/>
          <w:rFonts w:asciiTheme="minorHAnsi" w:hAnsiTheme="minorHAnsi"/>
        </w:rPr>
        <w:t xml:space="preserve">This new stipulation would later prove to have a profound effect on U.S.-Indonesian military relations. </w:t>
      </w:r>
    </w:p>
    <w:p w:rsidR="00234257" w:rsidRPr="00403AD2" w:rsidRDefault="00234257" w:rsidP="00234257">
      <w:pPr>
        <w:rPr>
          <w:rStyle w:val="StyleUnderline"/>
          <w:rFonts w:asciiTheme="minorHAnsi" w:hAnsiTheme="minorHAnsi"/>
        </w:rPr>
      </w:pPr>
      <w:r w:rsidRPr="00403AD2">
        <w:rPr>
          <w:rStyle w:val="StyleUnderline"/>
          <w:rFonts w:asciiTheme="minorHAnsi" w:hAnsiTheme="minorHAnsi"/>
        </w:rPr>
        <w:t>Many foreign nations</w:t>
      </w:r>
      <w:r w:rsidRPr="00403AD2">
        <w:rPr>
          <w:rFonts w:asciiTheme="minorHAnsi" w:hAnsiTheme="minorHAnsi"/>
        </w:rPr>
        <w:t xml:space="preserve">, including Indonesia, </w:t>
      </w:r>
      <w:r w:rsidRPr="00403AD2">
        <w:rPr>
          <w:rStyle w:val="StyleUnderline"/>
          <w:rFonts w:asciiTheme="minorHAnsi" w:hAnsiTheme="minorHAnsi"/>
        </w:rPr>
        <w:t>accuse the United States of applying double standards on just about any aspect of a given policy</w:t>
      </w:r>
      <w:r w:rsidRPr="00403AD2">
        <w:rPr>
          <w:rFonts w:asciiTheme="minorHAnsi" w:hAnsiTheme="minorHAnsi"/>
        </w:rPr>
        <w:t xml:space="preserve">. More often than not, these accusations are baseless, taken out of context, or misinterpreted. </w:t>
      </w:r>
      <w:r w:rsidRPr="00403AD2">
        <w:rPr>
          <w:rStyle w:val="StyleUnderline"/>
          <w:rFonts w:asciiTheme="minorHAnsi" w:hAnsiTheme="minorHAnsi"/>
        </w:rPr>
        <w:t>However, our foreign critics occasionally have a point, and</w:t>
      </w:r>
      <w:r w:rsidRPr="00403AD2">
        <w:rPr>
          <w:rFonts w:asciiTheme="minorHAnsi" w:hAnsiTheme="minorHAnsi"/>
        </w:rPr>
        <w:t xml:space="preserve"> Indonesia, </w:t>
      </w:r>
      <w:r w:rsidRPr="00403AD2">
        <w:rPr>
          <w:rStyle w:val="StyleUnderline"/>
          <w:rFonts w:asciiTheme="minorHAnsi" w:hAnsiTheme="minorHAnsi"/>
        </w:rPr>
        <w:t>in this instance, they clearly do</w:t>
      </w:r>
      <w:r w:rsidRPr="00403AD2">
        <w:rPr>
          <w:rFonts w:asciiTheme="minorHAnsi" w:hAnsiTheme="minorHAnsi"/>
        </w:rPr>
        <w:t xml:space="preserve">. </w:t>
      </w:r>
      <w:r w:rsidRPr="00403AD2">
        <w:rPr>
          <w:rStyle w:val="StyleUnderline"/>
          <w:rFonts w:asciiTheme="minorHAnsi" w:hAnsiTheme="minorHAnsi"/>
        </w:rPr>
        <w:t xml:space="preserve">The application of the Leahy Amendment standards for the countries that receive U.S. security assistance, to be kind, is uneven. </w:t>
      </w:r>
    </w:p>
    <w:p w:rsidR="00234257" w:rsidRPr="00403AD2" w:rsidRDefault="00234257" w:rsidP="00234257">
      <w:pPr>
        <w:rPr>
          <w:rStyle w:val="StyleUnderline"/>
          <w:rFonts w:asciiTheme="minorHAnsi" w:hAnsiTheme="minorHAnsi"/>
        </w:rPr>
      </w:pPr>
      <w:r w:rsidRPr="00403AD2">
        <w:rPr>
          <w:rFonts w:asciiTheme="minorHAnsi" w:hAnsiTheme="minorHAnsi"/>
        </w:rPr>
        <w:t xml:space="preserve">It is doubtful that the Leahy standards applied to Indonesia are applied anywhere in the world, with the notable exceptions of Columbia and Sri Lanka, and they place Indonesia into a category normally reserved for Iraq or Afghanistan. </w:t>
      </w:r>
      <w:r w:rsidRPr="00403AD2">
        <w:rPr>
          <w:rStyle w:val="StyleUnderline"/>
          <w:rFonts w:asciiTheme="minorHAnsi" w:hAnsiTheme="minorHAnsi"/>
        </w:rPr>
        <w:t xml:space="preserve">No other nation in the Pacific Rim </w:t>
      </w:r>
      <w:r w:rsidRPr="00403AD2">
        <w:rPr>
          <w:rFonts w:asciiTheme="minorHAnsi" w:hAnsiTheme="minorHAnsi"/>
        </w:rPr>
        <w:t xml:space="preserve">(except Sri Lanka) </w:t>
      </w:r>
      <w:r w:rsidRPr="00403AD2">
        <w:rPr>
          <w:rStyle w:val="StyleUnderline"/>
          <w:rFonts w:asciiTheme="minorHAnsi" w:hAnsiTheme="minorHAnsi"/>
        </w:rPr>
        <w:t>must face such scrutiny</w:t>
      </w:r>
      <w:r w:rsidRPr="00403AD2">
        <w:rPr>
          <w:rFonts w:asciiTheme="minorHAnsi" w:hAnsiTheme="minorHAnsi"/>
        </w:rPr>
        <w:t xml:space="preserve">. Moreover, </w:t>
      </w:r>
      <w:r w:rsidRPr="00403AD2">
        <w:rPr>
          <w:rStyle w:val="StyleUnderline"/>
          <w:rFonts w:asciiTheme="minorHAnsi" w:hAnsiTheme="minorHAnsi"/>
        </w:rPr>
        <w:t>these types of HRV standards are not applied to the two nations that consume roughly 70 percent of all U.S. security assistance granted worldwide – Israel and Egypt</w:t>
      </w:r>
      <w:r w:rsidRPr="00403AD2">
        <w:rPr>
          <w:rFonts w:asciiTheme="minorHAnsi" w:hAnsiTheme="minorHAnsi"/>
        </w:rPr>
        <w:t>.11</w:t>
      </w:r>
    </w:p>
    <w:p w:rsidR="00234257" w:rsidRPr="00403AD2" w:rsidRDefault="00234257" w:rsidP="00234257">
      <w:pPr>
        <w:rPr>
          <w:rFonts w:asciiTheme="minorHAnsi" w:hAnsiTheme="minorHAnsi"/>
        </w:rPr>
      </w:pPr>
      <w:r w:rsidRPr="00403AD2">
        <w:rPr>
          <w:rFonts w:asciiTheme="minorHAnsi" w:hAnsiTheme="minorHAnsi"/>
        </w:rPr>
        <w:t xml:space="preserve">Host nations in Southeast Asia are aware of the effects of HRV on their neighbors. In the case of Indonesia, units, either cohort or composite, </w:t>
      </w:r>
      <w:r w:rsidRPr="00403AD2">
        <w:rPr>
          <w:rStyle w:val="StyleUnderline"/>
          <w:rFonts w:asciiTheme="minorHAnsi" w:hAnsiTheme="minorHAnsi"/>
        </w:rPr>
        <w:t>receiving training must undergo full vetting to include the history of the unit itself</w:t>
      </w:r>
      <w:r w:rsidRPr="00403AD2">
        <w:rPr>
          <w:rFonts w:asciiTheme="minorHAnsi" w:hAnsiTheme="minorHAnsi"/>
        </w:rPr>
        <w:t xml:space="preserve">. By comparison, unit vetting in the Philippines consists of vetting only the unit commander or most senior individual in the case of a composite unit. </w:t>
      </w:r>
      <w:r w:rsidRPr="00403AD2">
        <w:rPr>
          <w:rStyle w:val="StyleUnderline"/>
          <w:rFonts w:asciiTheme="minorHAnsi" w:hAnsiTheme="minorHAnsi"/>
        </w:rPr>
        <w:t xml:space="preserve">Many Asia observers believe the Philippines, which receives much higher levels of U.S. security assistance and with an equally spotty human rights record, do not receive the same level of scrutiny for alleged human rights abuses than other places in the region. This perception is shared by the vast majority of Indonesia's military, who frequently remind U.S. military assigned to Jakarta that U.S. vetting standards are higher for Indonesia than for other countries. </w:t>
      </w:r>
      <w:r w:rsidRPr="00403AD2">
        <w:rPr>
          <w:rFonts w:asciiTheme="minorHAnsi" w:hAnsiTheme="minorHAnsi"/>
        </w:rPr>
        <w:t xml:space="preserve">In another high-profile example in early 2008, U.S. Operations Command invited the chiefs of all Special Forces or chiefs of national CT forces to a worldwide conference at its headquarters at McDill Air Force Base in Tampa, Florida. All nations invited only had to vet the chief of that nation's principal CT organization.12 </w:t>
      </w:r>
      <w:proofErr w:type="gramStart"/>
      <w:r w:rsidRPr="00403AD2">
        <w:rPr>
          <w:rFonts w:asciiTheme="minorHAnsi" w:hAnsiTheme="minorHAnsi"/>
        </w:rPr>
        <w:t>Every</w:t>
      </w:r>
      <w:proofErr w:type="gramEnd"/>
      <w:r w:rsidRPr="00403AD2">
        <w:rPr>
          <w:rFonts w:asciiTheme="minorHAnsi" w:hAnsiTheme="minorHAnsi"/>
        </w:rPr>
        <w:t xml:space="preserve"> nation's military chief invited to the conference attended, with the exception of one. That exception was Indonesia, as State was unable to successfully vet the Chief of the Indonesian KOPASSUS because he was a member of his own command.13 The individual had a personal history that would have allowed any other Indonesian Armed Forces chief to attend, but was denied solely based on the cumulative KOPASSUS record of past human rights abuse.</w:t>
      </w:r>
    </w:p>
    <w:p w:rsidR="00234257" w:rsidRPr="00403AD2" w:rsidRDefault="00234257" w:rsidP="008D338F">
      <w:pPr>
        <w:rPr>
          <w:rFonts w:asciiTheme="minorHAnsi" w:hAnsiTheme="minorHAnsi"/>
        </w:rPr>
      </w:pPr>
    </w:p>
    <w:p w:rsidR="008D338F" w:rsidRPr="00403AD2" w:rsidRDefault="008D338F" w:rsidP="008D338F">
      <w:pPr>
        <w:pStyle w:val="Heading3"/>
        <w:rPr>
          <w:rFonts w:asciiTheme="minorHAnsi" w:hAnsiTheme="minorHAnsi"/>
        </w:rPr>
      </w:pPr>
      <w:r w:rsidRPr="00403AD2">
        <w:rPr>
          <w:rFonts w:asciiTheme="minorHAnsi" w:hAnsiTheme="minorHAnsi"/>
        </w:rPr>
        <w:lastRenderedPageBreak/>
        <w:t>AT: CP Exclude “X” Country</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u w:val="single"/>
        </w:rPr>
        <w:t>Doesn’t solve</w:t>
      </w:r>
      <w:r w:rsidRPr="00403AD2">
        <w:rPr>
          <w:rFonts w:asciiTheme="minorHAnsi" w:hAnsiTheme="minorHAnsi"/>
        </w:rPr>
        <w:t xml:space="preserve"> --- _____ will know they can act with impunity because they are buying U.S. weapons. That’s Baker. [The counterplan supercharges this message because it </w:t>
      </w:r>
      <w:r w:rsidRPr="00403AD2">
        <w:rPr>
          <w:rFonts w:asciiTheme="minorHAnsi" w:hAnsiTheme="minorHAnsi"/>
          <w:u w:val="single"/>
        </w:rPr>
        <w:t>highlights an exception</w:t>
      </w:r>
      <w:r w:rsidRPr="00403AD2">
        <w:rPr>
          <w:rFonts w:asciiTheme="minorHAnsi" w:hAnsiTheme="minorHAnsi"/>
        </w:rPr>
        <w:t xml:space="preserve"> for them.]</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u w:val="single"/>
        </w:rPr>
        <w:t>Also</w:t>
      </w:r>
      <w:r w:rsidRPr="00403AD2">
        <w:rPr>
          <w:rFonts w:asciiTheme="minorHAnsi" w:hAnsiTheme="minorHAnsi"/>
        </w:rPr>
        <w:t xml:space="preserve">, doesn’t solve transactionalism --- only </w:t>
      </w:r>
      <w:r w:rsidRPr="00403AD2">
        <w:rPr>
          <w:rFonts w:asciiTheme="minorHAnsi" w:hAnsiTheme="minorHAnsi"/>
          <w:u w:val="single"/>
        </w:rPr>
        <w:t>systematically blocking</w:t>
      </w:r>
      <w:r w:rsidRPr="00403AD2">
        <w:rPr>
          <w:rFonts w:asciiTheme="minorHAnsi" w:hAnsiTheme="minorHAnsi"/>
        </w:rPr>
        <w:t xml:space="preserve"> weapons sales to repressive governments will rein in Trump’s commercial based strategy.  That’s Austin-Hillery &amp; Margon.  </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u w:val="single"/>
        </w:rPr>
        <w:t>And</w:t>
      </w:r>
      <w:r w:rsidRPr="00403AD2">
        <w:rPr>
          <w:rFonts w:asciiTheme="minorHAnsi" w:hAnsiTheme="minorHAnsi"/>
        </w:rPr>
        <w:t xml:space="preserve">, making exceptions condones human rights abuses and signals to the world they </w:t>
      </w:r>
      <w:r w:rsidRPr="00403AD2">
        <w:rPr>
          <w:rFonts w:asciiTheme="minorHAnsi" w:hAnsiTheme="minorHAnsi"/>
          <w:u w:val="single"/>
        </w:rPr>
        <w:t>don’t matter</w:t>
      </w:r>
      <w:r w:rsidRPr="00403AD2">
        <w:rPr>
          <w:rFonts w:asciiTheme="minorHAnsi" w:hAnsiTheme="minorHAnsi"/>
        </w:rPr>
        <w:t xml:space="preserve">. </w:t>
      </w:r>
      <w:r w:rsidRPr="00403AD2">
        <w:rPr>
          <w:rFonts w:asciiTheme="minorHAnsi" w:hAnsiTheme="minorHAnsi"/>
          <w:u w:val="single"/>
        </w:rPr>
        <w:t>Every sale is key.</w:t>
      </w:r>
      <w:r w:rsidRPr="00403AD2">
        <w:rPr>
          <w:rFonts w:asciiTheme="minorHAnsi" w:hAnsiTheme="minorHAnsi"/>
        </w:rPr>
        <w:t xml:space="preserve"> That’s Abramson.</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 xml:space="preserve">Human rights protection should be </w:t>
      </w:r>
      <w:r w:rsidRPr="00403AD2">
        <w:rPr>
          <w:rFonts w:asciiTheme="minorHAnsi" w:hAnsiTheme="minorHAnsi"/>
          <w:u w:val="single"/>
        </w:rPr>
        <w:t>universal</w:t>
      </w:r>
      <w:r w:rsidRPr="00403AD2">
        <w:rPr>
          <w:rFonts w:asciiTheme="minorHAnsi" w:hAnsiTheme="minorHAnsi"/>
        </w:rPr>
        <w:t xml:space="preserve"> --- making exceptions dilutes the credibility of their promotion</w:t>
      </w:r>
    </w:p>
    <w:p w:rsidR="008D338F" w:rsidRPr="00403AD2" w:rsidRDefault="008D338F" w:rsidP="008D338F">
      <w:pPr>
        <w:rPr>
          <w:rFonts w:asciiTheme="minorHAnsi" w:hAnsiTheme="minorHAnsi"/>
        </w:rPr>
      </w:pPr>
      <w:r w:rsidRPr="00403AD2">
        <w:rPr>
          <w:rStyle w:val="Style13ptBold"/>
          <w:rFonts w:asciiTheme="minorHAnsi" w:hAnsiTheme="minorHAnsi"/>
        </w:rPr>
        <w:t>Boniadi &amp; Nia, 18</w:t>
      </w:r>
      <w:r w:rsidRPr="00403AD2">
        <w:rPr>
          <w:rFonts w:asciiTheme="minorHAnsi" w:hAnsiTheme="minorHAnsi"/>
        </w:rPr>
        <w:t xml:space="preserve"> --- *actor and board member of the Center for Human Rights in Iran, AND **human rights lawyer and board chair of the Iran Human Rights Documentation Center (11/12/18, Nazanin &amp; Gissou, “Caring about human rights beyond borders is not interventionism. It’s our global duty,” </w:t>
      </w:r>
      <w:hyperlink r:id="rId334" w:history="1">
        <w:r w:rsidRPr="00403AD2">
          <w:rPr>
            <w:rStyle w:val="Hyperlink"/>
            <w:rFonts w:asciiTheme="minorHAnsi" w:hAnsiTheme="minorHAnsi"/>
          </w:rPr>
          <w:t>https://www.washingtonpost.com/news/global-opinions/wp/2018/11/12/caring-about-human-rights-beyond-borders-is-not-interventionism-it-is-our-global-duty/?noredirect=on&amp;utm_term=.1672b9c58205</w:t>
        </w:r>
      </w:hyperlink>
      <w:r w:rsidRPr="00403AD2">
        <w:rPr>
          <w:rFonts w:asciiTheme="minorHAnsi" w:hAnsiTheme="minorHAnsi"/>
        </w:rPr>
        <w:t>, accessed on 6/11/19, JMP)</w:t>
      </w:r>
    </w:p>
    <w:p w:rsidR="008D338F" w:rsidRPr="00403AD2" w:rsidRDefault="008D338F" w:rsidP="008D338F">
      <w:pPr>
        <w:rPr>
          <w:rFonts w:asciiTheme="minorHAnsi" w:hAnsiTheme="minorHAnsi"/>
        </w:rPr>
      </w:pPr>
      <w:r w:rsidRPr="00403AD2">
        <w:rPr>
          <w:rFonts w:asciiTheme="minorHAnsi" w:hAnsiTheme="minorHAnsi"/>
        </w:rPr>
        <w:t>The murder of journalist Jamal Khashoggi prompted many to ask how Saudi Arabia — a staunch U.S. ally — could think it could get away with such a brutal act. Others have marveled at the audacity of Crown Prince Mohammed bin Salman in purportedly ordering such a hit while courting members of the political and corporate elite around the world.</w:t>
      </w:r>
    </w:p>
    <w:p w:rsidR="008D338F" w:rsidRPr="00403AD2" w:rsidRDefault="008D338F" w:rsidP="008D338F">
      <w:pPr>
        <w:rPr>
          <w:rFonts w:asciiTheme="minorHAnsi" w:hAnsiTheme="minorHAnsi"/>
        </w:rPr>
      </w:pPr>
      <w:r w:rsidRPr="00403AD2">
        <w:rPr>
          <w:rFonts w:asciiTheme="minorHAnsi" w:hAnsiTheme="minorHAnsi"/>
        </w:rPr>
        <w:t xml:space="preserve">Yet we need not be surprised when </w:t>
      </w:r>
      <w:r w:rsidRPr="00403AD2">
        <w:rPr>
          <w:rStyle w:val="StyleUnderline"/>
          <w:rFonts w:asciiTheme="minorHAnsi" w:hAnsiTheme="minorHAnsi"/>
        </w:rPr>
        <w:t>the actions of the Saudi kingdom are straight out of the playbook of human rights abusing regimes across the globe</w:t>
      </w:r>
      <w:r w:rsidRPr="00403AD2">
        <w:rPr>
          <w:rFonts w:asciiTheme="minorHAnsi" w:hAnsiTheme="minorHAnsi"/>
        </w:rPr>
        <w:t>.</w:t>
      </w:r>
    </w:p>
    <w:p w:rsidR="008D338F" w:rsidRPr="00403AD2" w:rsidRDefault="008D338F" w:rsidP="008D338F">
      <w:pPr>
        <w:rPr>
          <w:rFonts w:asciiTheme="minorHAnsi" w:hAnsiTheme="minorHAnsi"/>
        </w:rPr>
      </w:pPr>
      <w:r w:rsidRPr="00403AD2">
        <w:rPr>
          <w:rStyle w:val="StyleUnderline"/>
          <w:rFonts w:asciiTheme="minorHAnsi" w:hAnsiTheme="minorHAnsi"/>
        </w:rPr>
        <w:t>Iran carried out a global assassination campaign across Europe, Asia, the Middle East and the United States in the</w:t>
      </w:r>
      <w:r w:rsidRPr="00403AD2">
        <w:rPr>
          <w:rFonts w:asciiTheme="minorHAnsi" w:hAnsiTheme="minorHAnsi"/>
        </w:rPr>
        <w:t xml:space="preserve"> 19</w:t>
      </w:r>
      <w:r w:rsidRPr="00403AD2">
        <w:rPr>
          <w:rStyle w:val="StyleUnderline"/>
          <w:rFonts w:asciiTheme="minorHAnsi" w:hAnsiTheme="minorHAnsi"/>
        </w:rPr>
        <w:t>80s</w:t>
      </w:r>
      <w:r w:rsidRPr="00403AD2">
        <w:rPr>
          <w:rFonts w:asciiTheme="minorHAnsi" w:hAnsiTheme="minorHAnsi"/>
        </w:rPr>
        <w:t xml:space="preserve"> </w:t>
      </w:r>
      <w:r w:rsidRPr="00403AD2">
        <w:rPr>
          <w:rStyle w:val="StyleUnderline"/>
          <w:rFonts w:asciiTheme="minorHAnsi" w:hAnsiTheme="minorHAnsi"/>
        </w:rPr>
        <w:t>and</w:t>
      </w:r>
      <w:r w:rsidRPr="00403AD2">
        <w:rPr>
          <w:rFonts w:asciiTheme="minorHAnsi" w:hAnsiTheme="minorHAnsi"/>
        </w:rPr>
        <w:t xml:space="preserve"> 19</w:t>
      </w:r>
      <w:r w:rsidRPr="00403AD2">
        <w:rPr>
          <w:rStyle w:val="StyleUnderline"/>
          <w:rFonts w:asciiTheme="minorHAnsi" w:hAnsiTheme="minorHAnsi"/>
        </w:rPr>
        <w:t>90s</w:t>
      </w:r>
      <w:r w:rsidRPr="00403AD2">
        <w:rPr>
          <w:rFonts w:asciiTheme="minorHAnsi" w:hAnsiTheme="minorHAnsi"/>
        </w:rPr>
        <w:t>. While European pressure contributed to a pause in the program for more than a decade, there are signs that it is coming out of dormancy, most recently with accusations of an assassination plot in Denmark against a separatist leader from Iran’s Ahwazi Arab minority. The killing of opposition leaders abroad was directly connected to the Iranian regime’s brutal and systematic executions of thousands of dissidents at home.</w:t>
      </w:r>
    </w:p>
    <w:p w:rsidR="008D338F" w:rsidRPr="00403AD2" w:rsidRDefault="008D338F" w:rsidP="008D338F">
      <w:pPr>
        <w:rPr>
          <w:rFonts w:asciiTheme="minorHAnsi" w:hAnsiTheme="minorHAnsi"/>
        </w:rPr>
      </w:pPr>
      <w:r w:rsidRPr="00403AD2">
        <w:rPr>
          <w:rFonts w:asciiTheme="minorHAnsi" w:hAnsiTheme="minorHAnsi"/>
        </w:rPr>
        <w:t>Khashoggi’s murder is also in line with Saudi treatment of anyone who criticizes the regime’s practices or is perceived as doing so. Saudi Arabia executes dozens of its own citizens a year, often by beheading.</w:t>
      </w:r>
    </w:p>
    <w:p w:rsidR="008D338F" w:rsidRPr="00403AD2" w:rsidRDefault="008D338F" w:rsidP="008D338F">
      <w:pPr>
        <w:rPr>
          <w:rFonts w:asciiTheme="minorHAnsi" w:hAnsiTheme="minorHAnsi"/>
        </w:rPr>
      </w:pPr>
      <w:r w:rsidRPr="00403AD2">
        <w:rPr>
          <w:rStyle w:val="Emphasis"/>
          <w:rFonts w:asciiTheme="minorHAnsi" w:hAnsiTheme="minorHAnsi"/>
        </w:rPr>
        <w:t>The way a state treats its people within its own borders is always a matter of international concern.</w:t>
      </w:r>
      <w:r w:rsidRPr="00403AD2">
        <w:rPr>
          <w:rFonts w:asciiTheme="minorHAnsi" w:hAnsiTheme="minorHAnsi"/>
        </w:rPr>
        <w:t xml:space="preserve"> </w:t>
      </w:r>
      <w:r w:rsidRPr="00403AD2">
        <w:rPr>
          <w:rStyle w:val="StyleUnderline"/>
          <w:rFonts w:asciiTheme="minorHAnsi" w:hAnsiTheme="minorHAnsi"/>
        </w:rPr>
        <w:t xml:space="preserve">The conventional wisdom in some circles is that the human rights practices of a country are its internal </w:t>
      </w:r>
      <w:r w:rsidRPr="00403AD2">
        <w:rPr>
          <w:rStyle w:val="StyleUnderline"/>
          <w:rFonts w:asciiTheme="minorHAnsi" w:hAnsiTheme="minorHAnsi"/>
        </w:rPr>
        <w:lastRenderedPageBreak/>
        <w:t>affairs and that global citizens, no matter how well-intentioned, have no standing upon which to criticize those practices.</w:t>
      </w:r>
      <w:r w:rsidRPr="00403AD2">
        <w:rPr>
          <w:rFonts w:asciiTheme="minorHAnsi" w:hAnsiTheme="minorHAnsi"/>
        </w:rPr>
        <w:t xml:space="preserve"> While some efforts have been made to chip away at </w:t>
      </w:r>
      <w:r w:rsidRPr="00403AD2">
        <w:rPr>
          <w:rStyle w:val="StyleUnderline"/>
          <w:rFonts w:asciiTheme="minorHAnsi" w:hAnsiTheme="minorHAnsi"/>
        </w:rPr>
        <w:t>this thinking</w:t>
      </w:r>
      <w:r w:rsidRPr="00403AD2">
        <w:rPr>
          <w:rFonts w:asciiTheme="minorHAnsi" w:hAnsiTheme="minorHAnsi"/>
        </w:rPr>
        <w:t xml:space="preserve">, it </w:t>
      </w:r>
      <w:r w:rsidRPr="00403AD2">
        <w:rPr>
          <w:rStyle w:val="StyleUnderline"/>
          <w:rFonts w:asciiTheme="minorHAnsi" w:hAnsiTheme="minorHAnsi"/>
        </w:rPr>
        <w:t>continues to inform state-to-state relations and serves as a major obstacle to those who believe that abuse of state power can be challenged by a global social movement and international laws</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 xml:space="preserve">Fortunately, </w:t>
      </w:r>
      <w:r w:rsidRPr="00403AD2">
        <w:rPr>
          <w:rStyle w:val="Emphasis"/>
          <w:rFonts w:asciiTheme="minorHAnsi" w:hAnsiTheme="minorHAnsi"/>
        </w:rPr>
        <w:t>support for the idea of our collective responsibility beyond borders has ample precedent</w:t>
      </w:r>
      <w:r w:rsidRPr="00403AD2">
        <w:rPr>
          <w:rFonts w:asciiTheme="minorHAnsi" w:hAnsiTheme="minorHAnsi"/>
        </w:rPr>
        <w:t>. Amnesty International was founded in the 1960s on the idea that individuals could directly appeal to release prisoners of conscience anywhere in the world. And the idea that the international community has the ability and the duty to challenge abuses, no matter where they occur, formed the basis of the establishment of International Criminal Court. It also informs the functioning of U.N. human rights mechanisms that monitor and report on abuses worldwide, pursuant to thematic and country-specific mandates.</w:t>
      </w:r>
    </w:p>
    <w:p w:rsidR="008D338F" w:rsidRPr="00403AD2" w:rsidRDefault="008D338F" w:rsidP="008D338F">
      <w:pPr>
        <w:rPr>
          <w:rFonts w:asciiTheme="minorHAnsi" w:hAnsiTheme="minorHAnsi"/>
        </w:rPr>
      </w:pPr>
      <w:r w:rsidRPr="00403AD2">
        <w:rPr>
          <w:rFonts w:asciiTheme="minorHAnsi" w:hAnsiTheme="minorHAnsi"/>
        </w:rPr>
        <w:t xml:space="preserve">Unfortunately, </w:t>
      </w:r>
      <w:r w:rsidRPr="00403AD2">
        <w:rPr>
          <w:rStyle w:val="Emphasis"/>
          <w:rFonts w:asciiTheme="minorHAnsi" w:hAnsiTheme="minorHAnsi"/>
        </w:rPr>
        <w:t>the strength of this support is often plagued by a lack of consistency</w:t>
      </w:r>
      <w:r w:rsidRPr="00403AD2">
        <w:rPr>
          <w:rFonts w:asciiTheme="minorHAnsi" w:hAnsiTheme="minorHAnsi"/>
        </w:rPr>
        <w:t xml:space="preserve"> and double standards from states. </w:t>
      </w:r>
      <w:r w:rsidRPr="00403AD2">
        <w:rPr>
          <w:rStyle w:val="Emphasis"/>
          <w:rFonts w:asciiTheme="minorHAnsi" w:hAnsiTheme="minorHAnsi"/>
        </w:rPr>
        <w:t>While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has been quick to decry the human rights abuses of the Iranian regime</w:t>
      </w:r>
      <w:r w:rsidRPr="00403AD2">
        <w:rPr>
          <w:rFonts w:asciiTheme="minorHAnsi" w:hAnsiTheme="minorHAnsi"/>
        </w:rPr>
        <w:t xml:space="preserve"> in recent months, </w:t>
      </w:r>
      <w:r w:rsidRPr="00403AD2">
        <w:rPr>
          <w:rStyle w:val="Emphasis"/>
          <w:rFonts w:asciiTheme="minorHAnsi" w:hAnsiTheme="minorHAnsi"/>
        </w:rPr>
        <w:t>it has been noticeably muted in statements on the Khashoggi murder. This compromises the weight of America’s very legitimate criticisms of Iran.</w:t>
      </w:r>
      <w:r w:rsidRPr="00403AD2">
        <w:rPr>
          <w:rFonts w:asciiTheme="minorHAnsi" w:hAnsiTheme="minorHAnsi"/>
        </w:rPr>
        <w:t xml:space="preserve"> In contrast, the European Union, which has been far more vocal in its recent criticism of Saudi Arabia, is being lambasted for remaining largely silent regarding rights abuses by Iran so as not to negatively impact its business dealings with the Islamic republic.</w:t>
      </w:r>
    </w:p>
    <w:p w:rsidR="008D338F" w:rsidRPr="00403AD2" w:rsidRDefault="008D338F" w:rsidP="008D338F">
      <w:pPr>
        <w:rPr>
          <w:rStyle w:val="StyleUnderline"/>
          <w:rFonts w:asciiTheme="minorHAnsi" w:hAnsiTheme="minorHAnsi"/>
        </w:rPr>
      </w:pPr>
      <w:r w:rsidRPr="00403AD2">
        <w:rPr>
          <w:rFonts w:asciiTheme="minorHAnsi" w:hAnsiTheme="minorHAnsi"/>
        </w:rPr>
        <w:t xml:space="preserve">Such </w:t>
      </w:r>
      <w:r w:rsidRPr="00403AD2">
        <w:rPr>
          <w:rStyle w:val="Emphasis"/>
          <w:rFonts w:asciiTheme="minorHAnsi" w:hAnsiTheme="minorHAnsi"/>
        </w:rPr>
        <w:t>political expediencies prompt other states to claim that valid condemnations of human rights abuses are somehow illegitimate</w:t>
      </w:r>
      <w:r w:rsidRPr="00403AD2">
        <w:rPr>
          <w:rFonts w:asciiTheme="minorHAnsi" w:hAnsiTheme="minorHAnsi"/>
        </w:rPr>
        <w:t xml:space="preserve"> — such as what happened recently with the vote on a U.N. resolution dealing with a trade embargo on Cuba, in which U.S. amendments concerning human rights were dismissed as out of place by the E.U. and others. </w:t>
      </w:r>
      <w:r w:rsidRPr="00403AD2">
        <w:rPr>
          <w:rStyle w:val="Emphasis"/>
          <w:rFonts w:asciiTheme="minorHAnsi" w:hAnsiTheme="minorHAnsi"/>
          <w:sz w:val="28"/>
        </w:rPr>
        <w:t>If human rights concerns were always part of the fabric of</w:t>
      </w:r>
      <w:r w:rsidRPr="00403AD2">
        <w:rPr>
          <w:rFonts w:asciiTheme="minorHAnsi" w:hAnsiTheme="minorHAnsi"/>
        </w:rPr>
        <w:t xml:space="preserve"> these </w:t>
      </w:r>
      <w:r w:rsidRPr="00403AD2">
        <w:rPr>
          <w:rStyle w:val="Emphasis"/>
          <w:rFonts w:asciiTheme="minorHAnsi" w:hAnsiTheme="minorHAnsi"/>
          <w:sz w:val="28"/>
        </w:rPr>
        <w:t>debates as a matter of principle, and if states consistently condemned the abuses of all human rights violators – including their allies – the argument for exclusion would have no merit</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 xml:space="preserve">But </w:t>
      </w:r>
      <w:r w:rsidRPr="00403AD2">
        <w:rPr>
          <w:rStyle w:val="Emphasis"/>
          <w:rFonts w:asciiTheme="minorHAnsi" w:hAnsiTheme="minorHAnsi"/>
        </w:rPr>
        <w:t>ordinary citizens must seize the opportunity to call out governments when they are being inconsistent and demand human rights reforms, regardless of politics</w:t>
      </w:r>
      <w:r w:rsidRPr="00403AD2">
        <w:rPr>
          <w:rFonts w:asciiTheme="minorHAnsi" w:hAnsiTheme="minorHAnsi"/>
        </w:rPr>
        <w:t>. While governments may wish to retain the old power model of top-down control, new models that thrive on participatory, decentralized structures invite the input of an online global community. That community, whose members include digital natives who increasingly count a friend in another country in their online network, sees itself as a stakeholder in global causes ranging from bringing the Turkish government to task for the Armenian genocide to defending free speech in Zimbabwe. That power and connection thrives online, irrespective of state lines.</w:t>
      </w:r>
    </w:p>
    <w:p w:rsidR="008D338F" w:rsidRPr="00403AD2" w:rsidRDefault="008D338F" w:rsidP="008D338F">
      <w:pPr>
        <w:rPr>
          <w:rStyle w:val="StyleUnderline"/>
          <w:rFonts w:asciiTheme="minorHAnsi" w:hAnsiTheme="minorHAnsi"/>
        </w:rPr>
      </w:pPr>
      <w:r w:rsidRPr="00403AD2">
        <w:rPr>
          <w:rFonts w:asciiTheme="minorHAnsi" w:hAnsiTheme="minorHAnsi"/>
        </w:rPr>
        <w:t xml:space="preserve">That </w:t>
      </w:r>
      <w:r w:rsidRPr="00403AD2">
        <w:rPr>
          <w:rStyle w:val="Emphasis"/>
          <w:rFonts w:asciiTheme="minorHAnsi" w:hAnsiTheme="minorHAnsi"/>
        </w:rPr>
        <w:t>external support is vital to the quest for human rights in many countries</w:t>
      </w:r>
      <w:r w:rsidRPr="00403AD2">
        <w:rPr>
          <w:rFonts w:asciiTheme="minorHAnsi" w:hAnsiTheme="minorHAnsi"/>
        </w:rPr>
        <w:t xml:space="preserve">. </w:t>
      </w:r>
      <w:r w:rsidRPr="00403AD2">
        <w:rPr>
          <w:rStyle w:val="StyleUnderline"/>
          <w:rFonts w:asciiTheme="minorHAnsi" w:hAnsiTheme="minorHAnsi"/>
        </w:rPr>
        <w:t xml:space="preserve">In our native Iran, this is important because the government has systematically dismantled civil society for four decades now. </w:t>
      </w:r>
      <w:r w:rsidRPr="00403AD2">
        <w:rPr>
          <w:rStyle w:val="Emphasis"/>
          <w:rFonts w:asciiTheme="minorHAnsi" w:hAnsiTheme="minorHAnsi"/>
        </w:rPr>
        <w:t>Those who do manifest dissent are imprisoned, exiled or killed.</w:t>
      </w:r>
      <w:r w:rsidRPr="00403AD2">
        <w:rPr>
          <w:rFonts w:asciiTheme="minorHAnsi" w:hAnsiTheme="minorHAnsi"/>
        </w:rPr>
        <w:t xml:space="preserve"> </w:t>
      </w:r>
      <w:r w:rsidRPr="00403AD2">
        <w:rPr>
          <w:rStyle w:val="StyleUnderline"/>
          <w:rFonts w:asciiTheme="minorHAnsi" w:hAnsiTheme="minorHAnsi"/>
        </w:rPr>
        <w:t>Without an outside network of committed lawyers, advocates and activists engaging in human rights reporting, devising technology solutions and creating digital platforms to organize on human rights issues, operating within this closed society and pushing for progress would be far more challenging.</w:t>
      </w:r>
    </w:p>
    <w:p w:rsidR="008D338F" w:rsidRPr="00403AD2" w:rsidRDefault="008D338F" w:rsidP="008D338F">
      <w:pPr>
        <w:rPr>
          <w:rFonts w:asciiTheme="minorHAnsi" w:hAnsiTheme="minorHAnsi"/>
        </w:rPr>
      </w:pPr>
      <w:r w:rsidRPr="00403AD2">
        <w:rPr>
          <w:rStyle w:val="Emphasis"/>
          <w:rFonts w:asciiTheme="minorHAnsi" w:hAnsiTheme="minorHAnsi"/>
          <w:sz w:val="28"/>
        </w:rPr>
        <w:lastRenderedPageBreak/>
        <w:t>Just as human rights are universal, attempts to protect those rights should also be seen as universal.</w:t>
      </w:r>
      <w:r w:rsidRPr="00403AD2">
        <w:rPr>
          <w:rFonts w:asciiTheme="minorHAnsi" w:hAnsiTheme="minorHAnsi"/>
          <w:sz w:val="28"/>
        </w:rPr>
        <w:t xml:space="preserve"> </w:t>
      </w:r>
      <w:r w:rsidRPr="00403AD2">
        <w:rPr>
          <w:rFonts w:asciiTheme="minorHAnsi" w:hAnsiTheme="minorHAnsi"/>
        </w:rPr>
        <w:t xml:space="preserve">Whether it’s Nicaragua, North Korea, </w:t>
      </w:r>
      <w:proofErr w:type="gramStart"/>
      <w:r w:rsidRPr="00403AD2">
        <w:rPr>
          <w:rFonts w:asciiTheme="minorHAnsi" w:hAnsiTheme="minorHAnsi"/>
        </w:rPr>
        <w:t>Eritrea</w:t>
      </w:r>
      <w:proofErr w:type="gramEnd"/>
      <w:r w:rsidRPr="00403AD2">
        <w:rPr>
          <w:rFonts w:asciiTheme="minorHAnsi" w:hAnsiTheme="minorHAnsi"/>
        </w:rPr>
        <w:t xml:space="preserve"> or beyond, </w:t>
      </w:r>
      <w:r w:rsidRPr="00403AD2">
        <w:rPr>
          <w:rStyle w:val="Emphasis"/>
          <w:rFonts w:asciiTheme="minorHAnsi" w:hAnsiTheme="minorHAnsi"/>
          <w:sz w:val="28"/>
        </w:rPr>
        <w:t>caring about human rights and challenging injustice beyond our borders is not interventionism, it’s the duty of all supporters of freedom and democracy</w:t>
      </w:r>
      <w:r w:rsidRPr="00403AD2">
        <w:rPr>
          <w:rFonts w:asciiTheme="minorHAnsi" w:hAnsiTheme="minorHAnsi"/>
        </w:rPr>
        <w:t>.</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 xml:space="preserve">Making exceptions gives Trump an opportunity to highlight transactionalism --- human rights must be a </w:t>
      </w:r>
      <w:r w:rsidRPr="00403AD2">
        <w:rPr>
          <w:rFonts w:asciiTheme="minorHAnsi" w:hAnsiTheme="minorHAnsi"/>
          <w:u w:val="single"/>
        </w:rPr>
        <w:t>consistent priority</w:t>
      </w:r>
    </w:p>
    <w:p w:rsidR="008D338F" w:rsidRPr="00403AD2" w:rsidRDefault="008D338F" w:rsidP="008D338F">
      <w:pPr>
        <w:rPr>
          <w:rFonts w:asciiTheme="minorHAnsi" w:hAnsiTheme="minorHAnsi"/>
        </w:rPr>
      </w:pPr>
      <w:r w:rsidRPr="00403AD2">
        <w:rPr>
          <w:rStyle w:val="Style13ptBold"/>
          <w:rFonts w:asciiTheme="minorHAnsi" w:hAnsiTheme="minorHAnsi"/>
        </w:rPr>
        <w:t>Rajab, 17</w:t>
      </w:r>
      <w:r w:rsidRPr="00403AD2">
        <w:rPr>
          <w:rFonts w:asciiTheme="minorHAnsi" w:hAnsiTheme="minorHAnsi"/>
        </w:rPr>
        <w:t xml:space="preserve"> --- president of the Bahrain Center for Human Rights and an advisory committee member for Human Rights Watch’s Middle East and North Africa Division (5/17/2017, Nabeel, “Don’t Profit From Abuses by Bahrain,” </w:t>
      </w:r>
      <w:hyperlink r:id="rId335" w:history="1">
        <w:r w:rsidRPr="00403AD2">
          <w:rPr>
            <w:rStyle w:val="Hyperlink"/>
            <w:rFonts w:asciiTheme="minorHAnsi" w:hAnsiTheme="minorHAnsi"/>
          </w:rPr>
          <w:t>https://www.nytimes.com/2017/05/17/opinion/bahrain-human-rights-abuses-weapons.html</w:t>
        </w:r>
      </w:hyperlink>
      <w:r w:rsidRPr="00403AD2">
        <w:rPr>
          <w:rFonts w:asciiTheme="minorHAnsi" w:hAnsiTheme="minorHAnsi"/>
        </w:rPr>
        <w:t>, accessed on 6/11/19, JMP)</w:t>
      </w:r>
    </w:p>
    <w:p w:rsidR="008D338F" w:rsidRPr="00403AD2" w:rsidRDefault="008D338F" w:rsidP="008D338F">
      <w:pPr>
        <w:rPr>
          <w:rFonts w:asciiTheme="minorHAnsi" w:hAnsiTheme="minorHAnsi"/>
        </w:rPr>
      </w:pPr>
      <w:r w:rsidRPr="00403AD2">
        <w:rPr>
          <w:rFonts w:asciiTheme="minorHAnsi" w:hAnsiTheme="minorHAnsi"/>
        </w:rPr>
        <w:t>Yemen has entered its third year of war, and war crimes are being committed at an escalating rate. For Yemen’s children, facing a man-made famine, this conflict between Houthi rebels and a coalition led by Saudi Arabia has begun a new phase of horrors.</w:t>
      </w:r>
    </w:p>
    <w:p w:rsidR="008D338F" w:rsidRPr="00403AD2" w:rsidRDefault="008D338F" w:rsidP="008D338F">
      <w:pPr>
        <w:rPr>
          <w:rFonts w:asciiTheme="minorHAnsi" w:hAnsiTheme="minorHAnsi"/>
        </w:rPr>
      </w:pPr>
      <w:r w:rsidRPr="00403AD2">
        <w:rPr>
          <w:rFonts w:asciiTheme="minorHAnsi" w:hAnsiTheme="minorHAnsi"/>
        </w:rPr>
        <w:t xml:space="preserve">Despite that, President </w:t>
      </w:r>
      <w:r w:rsidRPr="00403AD2">
        <w:rPr>
          <w:rStyle w:val="StyleUnderline"/>
          <w:rFonts w:asciiTheme="minorHAnsi" w:hAnsiTheme="minorHAnsi"/>
        </w:rPr>
        <w:t>Trump</w:t>
      </w:r>
      <w:r w:rsidRPr="00403AD2">
        <w:rPr>
          <w:rFonts w:asciiTheme="minorHAnsi" w:hAnsiTheme="minorHAnsi"/>
        </w:rPr>
        <w:t xml:space="preserve"> is planning to make Saudi Arabia the destination of his first state visit this week. Meanwhile, his administration already </w:t>
      </w:r>
      <w:r w:rsidRPr="00403AD2">
        <w:rPr>
          <w:rStyle w:val="StyleUnderline"/>
          <w:rFonts w:asciiTheme="minorHAnsi" w:hAnsiTheme="minorHAnsi"/>
        </w:rPr>
        <w:t>decided to lift all human rights restrictions on arms sales to</w:t>
      </w:r>
      <w:r w:rsidRPr="00403AD2">
        <w:rPr>
          <w:rFonts w:asciiTheme="minorHAnsi" w:hAnsiTheme="minorHAnsi"/>
        </w:rPr>
        <w:t xml:space="preserve"> my country, </w:t>
      </w:r>
      <w:r w:rsidRPr="00403AD2">
        <w:rPr>
          <w:rStyle w:val="StyleUnderline"/>
          <w:rFonts w:asciiTheme="minorHAnsi" w:hAnsiTheme="minorHAnsi"/>
        </w:rPr>
        <w:t>Bahrain, which is a partner in the Saudi-led coalition fighting in Yemen</w:t>
      </w:r>
      <w:r w:rsidRPr="00403AD2">
        <w:rPr>
          <w:rFonts w:asciiTheme="minorHAnsi" w:hAnsiTheme="minorHAnsi"/>
        </w:rPr>
        <w:t xml:space="preserve">. </w:t>
      </w:r>
      <w:r w:rsidRPr="00403AD2">
        <w:rPr>
          <w:rStyle w:val="Emphasis"/>
          <w:rFonts w:asciiTheme="minorHAnsi" w:hAnsiTheme="minorHAnsi"/>
        </w:rPr>
        <w:t>This reckless pursuit of profit without any strings attached</w:t>
      </w:r>
      <w:r w:rsidRPr="00403AD2">
        <w:rPr>
          <w:rFonts w:asciiTheme="minorHAnsi" w:hAnsiTheme="minorHAnsi"/>
        </w:rPr>
        <w:t xml:space="preserve"> — including a lucrative deal for 19 F-16 fighter jets worth $2.8 billion — </w:t>
      </w:r>
      <w:r w:rsidRPr="00403AD2">
        <w:rPr>
          <w:rStyle w:val="Emphasis"/>
          <w:rFonts w:asciiTheme="minorHAnsi" w:hAnsiTheme="minorHAnsi"/>
        </w:rPr>
        <w:t>will aid and abet the destruction of Yemen, intensifying the country’s humanitarian disaster</w:t>
      </w:r>
      <w:r w:rsidRPr="00403AD2">
        <w:rPr>
          <w:rFonts w:asciiTheme="minorHAnsi" w:hAnsiTheme="minorHAnsi"/>
        </w:rPr>
        <w:t>.</w:t>
      </w:r>
    </w:p>
    <w:p w:rsidR="008D338F" w:rsidRPr="00403AD2" w:rsidRDefault="008D338F" w:rsidP="008D338F">
      <w:pPr>
        <w:rPr>
          <w:rStyle w:val="StyleUnderline"/>
          <w:rFonts w:asciiTheme="minorHAnsi" w:hAnsiTheme="minorHAnsi"/>
        </w:rPr>
      </w:pPr>
      <w:r w:rsidRPr="00403AD2">
        <w:rPr>
          <w:rFonts w:asciiTheme="minorHAnsi" w:hAnsiTheme="minorHAnsi"/>
        </w:rPr>
        <w:t xml:space="preserve">It fills me with shame that my country, Bahrain, is bombing Yemen, with United States support. And while the Saudi-led coalition continues its air assault on Yemen, </w:t>
      </w:r>
      <w:r w:rsidRPr="00403AD2">
        <w:rPr>
          <w:rStyle w:val="StyleUnderline"/>
          <w:rFonts w:asciiTheme="minorHAnsi" w:hAnsiTheme="minorHAnsi"/>
        </w:rPr>
        <w:t>Bahrain is also trying to crush civil society back home</w:t>
      </w:r>
      <w:r w:rsidRPr="00403AD2">
        <w:rPr>
          <w:rFonts w:asciiTheme="minorHAnsi" w:hAnsiTheme="minorHAnsi"/>
        </w:rPr>
        <w:t xml:space="preserve">. </w:t>
      </w:r>
      <w:r w:rsidRPr="00403AD2">
        <w:rPr>
          <w:rStyle w:val="StyleUnderline"/>
          <w:rFonts w:asciiTheme="minorHAnsi" w:hAnsiTheme="minorHAnsi"/>
        </w:rPr>
        <w:t>This</w:t>
      </w:r>
      <w:r w:rsidRPr="00403AD2">
        <w:rPr>
          <w:rFonts w:asciiTheme="minorHAnsi" w:hAnsiTheme="minorHAnsi"/>
        </w:rPr>
        <w:t xml:space="preserve"> other, </w:t>
      </w:r>
      <w:r w:rsidRPr="00403AD2">
        <w:rPr>
          <w:rStyle w:val="StyleUnderline"/>
          <w:rFonts w:asciiTheme="minorHAnsi" w:hAnsiTheme="minorHAnsi"/>
        </w:rPr>
        <w:t>domestic campaign is aimed at people who, like me, cannot abide injustice and are willing to speak out.</w:t>
      </w:r>
    </w:p>
    <w:p w:rsidR="008D338F" w:rsidRPr="00403AD2" w:rsidRDefault="008D338F" w:rsidP="008D338F">
      <w:pPr>
        <w:rPr>
          <w:rFonts w:asciiTheme="minorHAnsi" w:hAnsiTheme="minorHAnsi"/>
        </w:rPr>
      </w:pPr>
      <w:r w:rsidRPr="00403AD2">
        <w:rPr>
          <w:rFonts w:asciiTheme="minorHAnsi" w:hAnsiTheme="minorHAnsi"/>
        </w:rPr>
        <w:t xml:space="preserve">Even so, </w:t>
      </w:r>
      <w:r w:rsidRPr="00403AD2">
        <w:rPr>
          <w:rStyle w:val="Emphasis"/>
          <w:rFonts w:asciiTheme="minorHAnsi" w:hAnsiTheme="minorHAnsi"/>
        </w:rPr>
        <w:t>we look to our friends in</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for strength</w:t>
      </w:r>
      <w:r w:rsidRPr="00403AD2">
        <w:rPr>
          <w:rFonts w:asciiTheme="minorHAnsi" w:hAnsiTheme="minorHAnsi"/>
        </w:rPr>
        <w:t xml:space="preserve"> and a united vision for a better future. </w:t>
      </w:r>
      <w:r w:rsidRPr="00403AD2">
        <w:rPr>
          <w:rStyle w:val="StyleUnderline"/>
          <w:rFonts w:asciiTheme="minorHAnsi" w:hAnsiTheme="minorHAnsi"/>
        </w:rPr>
        <w:t>Americans expect to have a government that is accountable, and that respects and protects its people’s rights. That is our great ambition</w:t>
      </w:r>
      <w:r w:rsidRPr="00403AD2">
        <w:rPr>
          <w:rFonts w:asciiTheme="minorHAnsi" w:hAnsiTheme="minorHAnsi"/>
        </w:rPr>
        <w:t xml:space="preserve">, also, </w:t>
      </w:r>
      <w:r w:rsidRPr="00403AD2">
        <w:rPr>
          <w:rStyle w:val="StyleUnderline"/>
          <w:rFonts w:asciiTheme="minorHAnsi" w:hAnsiTheme="minorHAnsi"/>
        </w:rPr>
        <w:t>in the Gulf</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We know we risk much in calling for this. Some of my fellow activists have been tortured, sentenced to life imprisonment, even killed. But I believe that respecting human rights and fundamental freedoms is the way to attain peace, stability and prosperity in any nation; I have devoted my life to that ideal.</w:t>
      </w:r>
    </w:p>
    <w:p w:rsidR="008D338F" w:rsidRPr="00403AD2" w:rsidRDefault="008D338F" w:rsidP="008D338F">
      <w:pPr>
        <w:rPr>
          <w:rFonts w:asciiTheme="minorHAnsi" w:hAnsiTheme="minorHAnsi"/>
        </w:rPr>
      </w:pPr>
      <w:r w:rsidRPr="00403AD2">
        <w:rPr>
          <w:rFonts w:asciiTheme="minorHAnsi" w:hAnsiTheme="minorHAnsi"/>
        </w:rPr>
        <w:t>Criticizing war crimes and torture on Twitter, speaking to journalists about our dire situation in Bahrain and the Gulf, and writing this newspaper: For these actions, I now face a total of 18 years’ imprisonment. I’ve already spent more than 10 months in jail, mostly in solitary confinement. One of the charges against me derives from my taking a stand against the war in Yemen — not only because it causes misery and tragic loss of life, but also because it fosters violence and terrorism across the region.</w:t>
      </w:r>
    </w:p>
    <w:p w:rsidR="008D338F" w:rsidRPr="00403AD2" w:rsidRDefault="008D338F" w:rsidP="008D338F">
      <w:pPr>
        <w:rPr>
          <w:rFonts w:asciiTheme="minorHAnsi" w:hAnsiTheme="minorHAnsi"/>
        </w:rPr>
      </w:pPr>
      <w:r w:rsidRPr="00403AD2">
        <w:rPr>
          <w:rStyle w:val="StyleUnderline"/>
          <w:rFonts w:asciiTheme="minorHAnsi" w:hAnsiTheme="minorHAnsi"/>
        </w:rPr>
        <w:t>Does</w:t>
      </w:r>
      <w:r w:rsidRPr="00403AD2">
        <w:rPr>
          <w:rFonts w:asciiTheme="minorHAnsi" w:hAnsiTheme="minorHAnsi"/>
        </w:rPr>
        <w:t xml:space="preserve"> 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know that former Bahraini soldiers have left the country to join the Islamic State?</w:t>
      </w:r>
      <w:r w:rsidRPr="00403AD2">
        <w:rPr>
          <w:rFonts w:asciiTheme="minorHAnsi" w:hAnsiTheme="minorHAnsi"/>
        </w:rPr>
        <w:t xml:space="preserve"> Does Washington know that Bahrain allows no Shiite citizens in its military even though Shiites are a majority of the population? Does the White House know that the Bahraini Army is a sectarian force that publishes books endorsing the murder of Shiites who do not “repent”?</w:t>
      </w:r>
    </w:p>
    <w:p w:rsidR="008D338F" w:rsidRPr="00403AD2" w:rsidRDefault="008D338F" w:rsidP="008D338F">
      <w:pPr>
        <w:rPr>
          <w:rFonts w:asciiTheme="minorHAnsi" w:hAnsiTheme="minorHAnsi"/>
        </w:rPr>
      </w:pPr>
      <w:r w:rsidRPr="00403AD2">
        <w:rPr>
          <w:rFonts w:asciiTheme="minorHAnsi" w:hAnsiTheme="minorHAnsi"/>
        </w:rPr>
        <w:lastRenderedPageBreak/>
        <w:t>When I criticized the fostering of extremism in the Bahraini Army, I was tossed into prison for six months. Bahrain’s king, Hamad bin Isa al-Khalifa, has just approved a constitutional amendment allowing military courts to try civilians on unspecified charges of “terrorism.” It is a law so vague and sweeping that my act of criticism could now result in a military prosecution.</w:t>
      </w:r>
    </w:p>
    <w:p w:rsidR="008D338F" w:rsidRPr="00403AD2" w:rsidRDefault="008D338F" w:rsidP="008D338F">
      <w:pPr>
        <w:rPr>
          <w:rFonts w:asciiTheme="minorHAnsi" w:hAnsiTheme="minorHAnsi"/>
        </w:rPr>
      </w:pPr>
      <w:r w:rsidRPr="00403AD2">
        <w:rPr>
          <w:rFonts w:asciiTheme="minorHAnsi" w:hAnsiTheme="minorHAnsi"/>
        </w:rPr>
        <w:t>This same Bahraini military, newly empowered, will soon be awarded its new American-made jets to fly over Yemen.</w:t>
      </w:r>
    </w:p>
    <w:p w:rsidR="008D338F" w:rsidRPr="00403AD2" w:rsidRDefault="008D338F" w:rsidP="008D338F">
      <w:pPr>
        <w:rPr>
          <w:rFonts w:asciiTheme="minorHAnsi" w:hAnsiTheme="minorHAnsi"/>
        </w:rPr>
      </w:pPr>
      <w:r w:rsidRPr="00403AD2">
        <w:rPr>
          <w:rStyle w:val="StyleUnderline"/>
          <w:rFonts w:asciiTheme="minorHAnsi" w:hAnsiTheme="minorHAnsi"/>
        </w:rPr>
        <w:t>Bahraini citizens recognize that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is a superpower, but that status should not depend solely on its military capacity</w:t>
      </w:r>
      <w:r w:rsidRPr="00403AD2">
        <w:rPr>
          <w:rFonts w:asciiTheme="minorHAnsi" w:hAnsiTheme="minorHAnsi"/>
        </w:rPr>
        <w:t xml:space="preserve">. </w:t>
      </w:r>
      <w:r w:rsidRPr="00403AD2">
        <w:rPr>
          <w:rStyle w:val="Emphasis"/>
          <w:rFonts w:asciiTheme="minorHAnsi" w:hAnsiTheme="minorHAnsi"/>
          <w:sz w:val="28"/>
        </w:rPr>
        <w:t>American power should also be built on respect for justice, equality and human rights</w:t>
      </w:r>
      <w:r w:rsidRPr="00403AD2">
        <w:rPr>
          <w:rFonts w:asciiTheme="minorHAnsi" w:hAnsiTheme="minorHAnsi"/>
        </w:rPr>
        <w:t xml:space="preserve"> — </w:t>
      </w:r>
      <w:r w:rsidRPr="00403AD2">
        <w:rPr>
          <w:rStyle w:val="StyleUnderline"/>
          <w:rFonts w:asciiTheme="minorHAnsi" w:hAnsiTheme="minorHAnsi"/>
        </w:rPr>
        <w:t xml:space="preserve">the core principles upon which the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was founded</w:t>
      </w:r>
      <w:r w:rsidRPr="00403AD2">
        <w:rPr>
          <w:rFonts w:asciiTheme="minorHAnsi" w:hAnsiTheme="minorHAnsi"/>
        </w:rPr>
        <w:t xml:space="preserve">. It is </w:t>
      </w:r>
      <w:r w:rsidRPr="00403AD2">
        <w:rPr>
          <w:rStyle w:val="Emphasis"/>
          <w:rFonts w:asciiTheme="minorHAnsi" w:hAnsiTheme="minorHAnsi"/>
          <w:sz w:val="28"/>
        </w:rPr>
        <w:t>these values</w:t>
      </w:r>
      <w:r w:rsidRPr="00403AD2">
        <w:rPr>
          <w:rFonts w:asciiTheme="minorHAnsi" w:hAnsiTheme="minorHAnsi"/>
        </w:rPr>
        <w:t xml:space="preserve"> that </w:t>
      </w:r>
      <w:r w:rsidRPr="00403AD2">
        <w:rPr>
          <w:rStyle w:val="Emphasis"/>
          <w:rFonts w:asciiTheme="minorHAnsi" w:hAnsiTheme="minorHAnsi"/>
          <w:sz w:val="28"/>
        </w:rPr>
        <w:t>should dictate American foreign policy, not the profit margin of Lockheed Martin</w:t>
      </w:r>
      <w:r w:rsidRPr="00403AD2">
        <w:rPr>
          <w:rFonts w:asciiTheme="minorHAnsi" w:hAnsiTheme="minorHAnsi"/>
        </w:rPr>
        <w:t>, maker of those F-16s destined for Bahrain.</w:t>
      </w:r>
    </w:p>
    <w:p w:rsidR="008D338F" w:rsidRPr="00403AD2" w:rsidRDefault="008D338F" w:rsidP="008D338F">
      <w:pPr>
        <w:rPr>
          <w:rStyle w:val="StyleUnderline"/>
          <w:rFonts w:asciiTheme="minorHAnsi" w:hAnsiTheme="minorHAnsi"/>
        </w:rPr>
      </w:pPr>
      <w:r w:rsidRPr="00403AD2">
        <w:rPr>
          <w:rFonts w:asciiTheme="minorHAnsi" w:hAnsiTheme="minorHAnsi"/>
        </w:rPr>
        <w:t xml:space="preserve">The Trump administration must review its relations with authoritarian regimes like Bahrain’s. These problematic alliances cost the United States far more in the long term than any gain it makes from arms deals. </w:t>
      </w:r>
      <w:r w:rsidRPr="00403AD2">
        <w:rPr>
          <w:rStyle w:val="Emphasis"/>
          <w:rFonts w:asciiTheme="minorHAnsi" w:hAnsiTheme="minorHAnsi"/>
          <w:sz w:val="28"/>
        </w:rPr>
        <w:t>Human rights and justice should be a consistent priority in American foreign policy, not applied in one case, ignored in another.</w:t>
      </w:r>
    </w:p>
    <w:p w:rsidR="008D338F" w:rsidRPr="00403AD2" w:rsidRDefault="008D338F" w:rsidP="008D338F">
      <w:pPr>
        <w:rPr>
          <w:rFonts w:asciiTheme="minorHAnsi" w:hAnsiTheme="minorHAnsi"/>
        </w:rPr>
      </w:pPr>
      <w:r w:rsidRPr="00403AD2">
        <w:rPr>
          <w:rFonts w:asciiTheme="minorHAnsi" w:hAnsiTheme="minorHAnsi"/>
        </w:rPr>
        <w:t>All our destinies are tied together. What will happen to Bahrain if everyone who supports peace, democracy and the rule of law is in jail? To whom will Bahrain’s disenfranchised youth turn to for support and guidance? These are the questions the Trump administration must ask itself before it sends my jailers another batch of fighter jets.</w:t>
      </w:r>
    </w:p>
    <w:p w:rsidR="008D338F" w:rsidRPr="00403AD2" w:rsidRDefault="008D338F" w:rsidP="008D338F">
      <w:pPr>
        <w:rPr>
          <w:rFonts w:asciiTheme="minorHAnsi" w:hAnsiTheme="minorHAnsi"/>
        </w:rPr>
      </w:pPr>
      <w:r w:rsidRPr="00403AD2">
        <w:rPr>
          <w:rStyle w:val="StyleUnderline"/>
          <w:rFonts w:asciiTheme="minorHAnsi" w:hAnsiTheme="minorHAnsi"/>
        </w:rPr>
        <w:t>I am realistic about what to expect. After all, President Trump recently played host</w:t>
      </w:r>
      <w:r w:rsidRPr="00403AD2">
        <w:rPr>
          <w:rFonts w:asciiTheme="minorHAnsi" w:hAnsiTheme="minorHAnsi"/>
        </w:rPr>
        <w:t xml:space="preserve"> in Washington </w:t>
      </w:r>
      <w:r w:rsidRPr="00403AD2">
        <w:rPr>
          <w:rStyle w:val="StyleUnderline"/>
          <w:rFonts w:asciiTheme="minorHAnsi" w:hAnsiTheme="minorHAnsi"/>
        </w:rPr>
        <w:t>to Saudi Arabia’s deputy crown prince and Egypt’s president</w:t>
      </w:r>
      <w:r w:rsidRPr="00403AD2">
        <w:rPr>
          <w:rFonts w:asciiTheme="minorHAnsi" w:hAnsiTheme="minorHAnsi"/>
        </w:rPr>
        <w:t xml:space="preserve"> for life </w:t>
      </w:r>
      <w:r w:rsidRPr="00403AD2">
        <w:rPr>
          <w:rStyle w:val="Emphasis"/>
          <w:rFonts w:asciiTheme="minorHAnsi" w:hAnsiTheme="minorHAnsi"/>
        </w:rPr>
        <w:t>without bringing up human rights</w:t>
      </w:r>
      <w:r w:rsidRPr="00403AD2">
        <w:rPr>
          <w:rFonts w:asciiTheme="minorHAnsi" w:hAnsiTheme="minorHAnsi"/>
        </w:rPr>
        <w:t xml:space="preserve">. But </w:t>
      </w:r>
      <w:r w:rsidRPr="00403AD2">
        <w:rPr>
          <w:rStyle w:val="Emphasis"/>
          <w:rFonts w:asciiTheme="minorHAnsi" w:hAnsiTheme="minorHAnsi"/>
        </w:rPr>
        <w:t>I have faith in</w:t>
      </w:r>
      <w:r w:rsidRPr="00403AD2">
        <w:rPr>
          <w:rFonts w:asciiTheme="minorHAnsi" w:hAnsiTheme="minorHAnsi"/>
        </w:rPr>
        <w:t xml:space="preserve"> the American people and civil society, as well as the </w:t>
      </w:r>
      <w:r w:rsidRPr="00403AD2">
        <w:rPr>
          <w:rStyle w:val="Emphasis"/>
          <w:rFonts w:asciiTheme="minorHAnsi" w:hAnsiTheme="minorHAnsi"/>
        </w:rPr>
        <w:t>lawmakers who continue to challenge these shortsighted, morally unsound policies</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Meanwhile, my trial date kept being moved. First, it was set for April 16. But this was the day of Bahrain’s Formula One Grand Prix, the biggest sports event in the country, so that was embarrassing for the government. Then, my trial was rescheduled for May 3. But that happened to be World Press Freedom Day, so the authorities pushed the date back again, to this week.</w:t>
      </w:r>
    </w:p>
    <w:p w:rsidR="008D338F" w:rsidRPr="00403AD2" w:rsidRDefault="008D338F" w:rsidP="008D338F">
      <w:pPr>
        <w:rPr>
          <w:rFonts w:asciiTheme="minorHAnsi" w:hAnsiTheme="minorHAnsi"/>
        </w:rPr>
      </w:pPr>
      <w:r w:rsidRPr="00403AD2">
        <w:rPr>
          <w:rFonts w:asciiTheme="minorHAnsi" w:hAnsiTheme="minorHAnsi"/>
        </w:rPr>
        <w:t>My detention has entered its 11th month. My health has declined. I’m recovering from a painful surgical procedure, yet the authorities have made every part of my detention as difficult as possible. My lawyers have been obstructed from providing me the best possible defense. But what I have endured is a small fraction of what the people of Yemen have suffered, largely because of the military intervention of Saudi Arabia, Bahrain and their allies.</w:t>
      </w:r>
    </w:p>
    <w:p w:rsidR="008D338F" w:rsidRPr="00403AD2" w:rsidRDefault="008D338F" w:rsidP="008D338F">
      <w:pPr>
        <w:rPr>
          <w:rFonts w:asciiTheme="minorHAnsi" w:hAnsiTheme="minorHAnsi"/>
        </w:rPr>
      </w:pPr>
      <w:r w:rsidRPr="00403AD2">
        <w:rPr>
          <w:rFonts w:asciiTheme="minorHAnsi" w:hAnsiTheme="minorHAnsi"/>
        </w:rPr>
        <w:t xml:space="preserve">For my part, I will not stand idly by. I urge </w:t>
      </w:r>
      <w:r w:rsidRPr="00403AD2">
        <w:rPr>
          <w:rStyle w:val="Emphasis"/>
          <w:rFonts w:asciiTheme="minorHAnsi" w:hAnsiTheme="minorHAnsi"/>
        </w:rPr>
        <w:t>Americans</w:t>
      </w:r>
      <w:r w:rsidRPr="00403AD2">
        <w:rPr>
          <w:rFonts w:asciiTheme="minorHAnsi" w:hAnsiTheme="minorHAnsi"/>
        </w:rPr>
        <w:t xml:space="preserve"> not to do so, either. They </w:t>
      </w:r>
      <w:r w:rsidRPr="00403AD2">
        <w:rPr>
          <w:rStyle w:val="Emphasis"/>
          <w:rFonts w:asciiTheme="minorHAnsi" w:hAnsiTheme="minorHAnsi"/>
        </w:rPr>
        <w:t>must all call for an end to</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w:t>
      </w:r>
      <w:r w:rsidRPr="00403AD2">
        <w:rPr>
          <w:rStyle w:val="Emphasis"/>
          <w:rFonts w:asciiTheme="minorHAnsi" w:hAnsiTheme="minorHAnsi"/>
        </w:rPr>
        <w:t>’s</w:t>
      </w:r>
      <w:r w:rsidRPr="00403AD2">
        <w:rPr>
          <w:rFonts w:asciiTheme="minorHAnsi" w:hAnsiTheme="minorHAnsi"/>
        </w:rPr>
        <w:t xml:space="preserve"> </w:t>
      </w:r>
      <w:r w:rsidRPr="00403AD2">
        <w:rPr>
          <w:rStyle w:val="Emphasis"/>
          <w:rFonts w:asciiTheme="minorHAnsi" w:hAnsiTheme="minorHAnsi"/>
        </w:rPr>
        <w:t>unconditional support for my country’s misdeeds at home and abroad</w:t>
      </w:r>
      <w:r w:rsidRPr="00403AD2">
        <w:rPr>
          <w:rFonts w:asciiTheme="minorHAnsi" w:hAnsiTheme="minorHAnsi"/>
        </w:rPr>
        <w:t>.</w:t>
      </w:r>
    </w:p>
    <w:p w:rsidR="008D338F" w:rsidRPr="00403AD2" w:rsidRDefault="008D338F" w:rsidP="008D338F">
      <w:pPr>
        <w:rPr>
          <w:rFonts w:asciiTheme="minorHAnsi" w:hAnsiTheme="minorHAnsi"/>
        </w:rPr>
      </w:pPr>
    </w:p>
    <w:p w:rsidR="008D338F" w:rsidRPr="00403AD2" w:rsidRDefault="008D338F" w:rsidP="008D338F">
      <w:pPr>
        <w:rPr>
          <w:rFonts w:asciiTheme="minorHAnsi" w:hAnsiTheme="minorHAnsi"/>
        </w:rPr>
      </w:pPr>
    </w:p>
    <w:p w:rsidR="008D338F" w:rsidRPr="00403AD2" w:rsidRDefault="008D338F" w:rsidP="008D338F">
      <w:pPr>
        <w:pStyle w:val="Heading3"/>
        <w:rPr>
          <w:rFonts w:asciiTheme="minorHAnsi" w:hAnsiTheme="minorHAnsi"/>
        </w:rPr>
      </w:pPr>
      <w:r w:rsidRPr="00403AD2">
        <w:rPr>
          <w:rFonts w:asciiTheme="minorHAnsi" w:hAnsiTheme="minorHAnsi"/>
        </w:rPr>
        <w:lastRenderedPageBreak/>
        <w:t>--- XT: Consistency Key</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u w:val="single"/>
        </w:rPr>
        <w:t>Consistency</w:t>
      </w:r>
      <w:r w:rsidRPr="00403AD2">
        <w:rPr>
          <w:rFonts w:asciiTheme="minorHAnsi" w:hAnsiTheme="minorHAnsi"/>
        </w:rPr>
        <w:t xml:space="preserve"> critical to promoting human rights </w:t>
      </w:r>
    </w:p>
    <w:p w:rsidR="008D338F" w:rsidRPr="00403AD2" w:rsidRDefault="008D338F" w:rsidP="008D338F">
      <w:pPr>
        <w:rPr>
          <w:rFonts w:asciiTheme="minorHAnsi" w:hAnsiTheme="minorHAnsi"/>
        </w:rPr>
      </w:pPr>
      <w:r w:rsidRPr="00403AD2">
        <w:rPr>
          <w:rStyle w:val="Style13ptBold"/>
          <w:rFonts w:asciiTheme="minorHAnsi" w:hAnsiTheme="minorHAnsi"/>
        </w:rPr>
        <w:t>Lagon, 11</w:t>
      </w:r>
      <w:r w:rsidRPr="00403AD2">
        <w:rPr>
          <w:rFonts w:asciiTheme="minorHAnsi" w:hAnsiTheme="minorHAnsi"/>
        </w:rPr>
        <w:t xml:space="preserve"> --- adjunct senior fellow for human rights at the Council on Foreign Relations (10/19/2011, Mark P., “Promoting Human Rights: Is U.S. Consistency Desirable or Possible?” </w:t>
      </w:r>
      <w:hyperlink r:id="rId336" w:history="1">
        <w:r w:rsidRPr="00403AD2">
          <w:rPr>
            <w:rStyle w:val="Hyperlink"/>
            <w:rFonts w:asciiTheme="minorHAnsi" w:hAnsiTheme="minorHAnsi"/>
          </w:rPr>
          <w:t>https://www.cfr.org/expert-brief/promoting-human-rights-us-consistency-desirable-or-possible</w:t>
        </w:r>
      </w:hyperlink>
      <w:r w:rsidRPr="00403AD2">
        <w:rPr>
          <w:rFonts w:asciiTheme="minorHAnsi" w:hAnsiTheme="minorHAnsi"/>
        </w:rPr>
        <w:t>, accessed on 6/11/19, JMP)</w:t>
      </w:r>
    </w:p>
    <w:p w:rsidR="008D338F" w:rsidRPr="00403AD2" w:rsidRDefault="008D338F" w:rsidP="008D338F">
      <w:pPr>
        <w:rPr>
          <w:rFonts w:asciiTheme="minorHAnsi" w:hAnsiTheme="minorHAnsi"/>
          <w:sz w:val="12"/>
        </w:rPr>
      </w:pPr>
      <w:r w:rsidRPr="00403AD2">
        <w:rPr>
          <w:rFonts w:asciiTheme="minorHAnsi" w:hAnsiTheme="minorHAnsi"/>
          <w:sz w:val="12"/>
        </w:rPr>
        <w:t>Given differing U.S. human rights policies for Bahrain, Egypt, Libya, Saudi Arabia, Syria, and Yemen, was Ralph Waldo Emerson correct to say that “A foolish consistency is the hobgoblin of little minds”?</w:t>
      </w:r>
    </w:p>
    <w:p w:rsidR="008D338F" w:rsidRPr="00403AD2" w:rsidRDefault="008D338F" w:rsidP="008D338F">
      <w:pPr>
        <w:rPr>
          <w:rFonts w:asciiTheme="minorHAnsi" w:hAnsiTheme="minorHAnsi"/>
          <w:sz w:val="12"/>
        </w:rPr>
      </w:pPr>
      <w:r w:rsidRPr="00403AD2">
        <w:rPr>
          <w:rFonts w:asciiTheme="minorHAnsi" w:hAnsiTheme="minorHAnsi"/>
          <w:sz w:val="12"/>
        </w:rPr>
        <w:t xml:space="preserve">A broad-minded view is that </w:t>
      </w:r>
      <w:r w:rsidRPr="00403AD2">
        <w:rPr>
          <w:rStyle w:val="Emphasis"/>
          <w:rFonts w:asciiTheme="minorHAnsi" w:hAnsiTheme="minorHAnsi"/>
        </w:rPr>
        <w:t>more consistency in promoting human rights would</w:t>
      </w:r>
      <w:r w:rsidRPr="00403AD2">
        <w:rPr>
          <w:rFonts w:asciiTheme="minorHAnsi" w:hAnsiTheme="minorHAnsi"/>
        </w:rPr>
        <w:t xml:space="preserve"> </w:t>
      </w:r>
      <w:r w:rsidRPr="00403AD2">
        <w:rPr>
          <w:rFonts w:asciiTheme="minorHAnsi" w:hAnsiTheme="minorHAnsi"/>
          <w:sz w:val="12"/>
        </w:rPr>
        <w:t xml:space="preserve">in fact </w:t>
      </w:r>
      <w:r w:rsidRPr="00403AD2">
        <w:rPr>
          <w:rStyle w:val="Emphasis"/>
          <w:rFonts w:asciiTheme="minorHAnsi" w:hAnsiTheme="minorHAnsi"/>
        </w:rPr>
        <w:t>better serve U.S. credibility and national interests</w:t>
      </w:r>
      <w:r w:rsidRPr="00403AD2">
        <w:rPr>
          <w:rFonts w:asciiTheme="minorHAnsi" w:hAnsiTheme="minorHAnsi"/>
          <w:sz w:val="12"/>
        </w:rPr>
        <w:t xml:space="preserve">. </w:t>
      </w:r>
      <w:r w:rsidRPr="00403AD2">
        <w:rPr>
          <w:rStyle w:val="StyleUnderline"/>
          <w:rFonts w:asciiTheme="minorHAnsi" w:hAnsiTheme="minorHAnsi"/>
        </w:rPr>
        <w:t xml:space="preserve">Presidencies past too often </w:t>
      </w:r>
      <w:r w:rsidRPr="00403AD2">
        <w:rPr>
          <w:rStyle w:val="Emphasis"/>
          <w:rFonts w:asciiTheme="minorHAnsi" w:hAnsiTheme="minorHAnsi"/>
        </w:rPr>
        <w:t>sacrificed human rights for other foreign policy objectives</w:t>
      </w:r>
      <w:r w:rsidRPr="00403AD2">
        <w:rPr>
          <w:rStyle w:val="StyleUnderline"/>
          <w:rFonts w:asciiTheme="minorHAnsi" w:hAnsiTheme="minorHAnsi"/>
        </w:rPr>
        <w:t>.</w:t>
      </w:r>
      <w:r w:rsidRPr="00403AD2">
        <w:rPr>
          <w:rFonts w:asciiTheme="minorHAnsi" w:hAnsiTheme="minorHAnsi"/>
          <w:sz w:val="12"/>
        </w:rPr>
        <w:t xml:space="preserve"> From the Spanish-American War through the Vietnam War, U.S. policy was often a tale of assertive intervention in other lands for strategic interests in the name of “saving” or “civilizing” them.</w:t>
      </w:r>
    </w:p>
    <w:p w:rsidR="008D338F" w:rsidRPr="00403AD2" w:rsidRDefault="008D338F" w:rsidP="008D338F">
      <w:pPr>
        <w:rPr>
          <w:rFonts w:asciiTheme="minorHAnsi" w:hAnsiTheme="minorHAnsi"/>
          <w:sz w:val="12"/>
        </w:rPr>
      </w:pPr>
      <w:r w:rsidRPr="00403AD2">
        <w:rPr>
          <w:rFonts w:asciiTheme="minorHAnsi" w:hAnsiTheme="minorHAnsi"/>
          <w:sz w:val="12"/>
        </w:rPr>
        <w:t>In the mid-1970s, the United States established a formal “human rights” policy with a dedicated State Department bureau headed by Patricia Derien under President Jimmy Carter. Carter made human rights a central theme, suggesting the United States had an “inordinate fear of Communism,” while exposing abuses by U.S. allies (as he still does). Among other shifts, Carter backed away from a repressive Shah of Iran in large part due to that regime’s human rights abuses.</w:t>
      </w:r>
    </w:p>
    <w:p w:rsidR="008D338F" w:rsidRPr="00403AD2" w:rsidRDefault="008D338F" w:rsidP="008D338F">
      <w:pPr>
        <w:rPr>
          <w:rFonts w:asciiTheme="minorHAnsi" w:hAnsiTheme="minorHAnsi"/>
          <w:sz w:val="12"/>
        </w:rPr>
      </w:pPr>
      <w:r w:rsidRPr="00403AD2">
        <w:rPr>
          <w:rFonts w:asciiTheme="minorHAnsi" w:hAnsiTheme="minorHAnsi"/>
          <w:sz w:val="12"/>
        </w:rPr>
        <w:t>Equally moralistic in tone, Ronald Reagan began his presidency with the converse tilt. He appointed Jeane Kirkpatrick as ambassador to the United Nations (UN), drawn to her critique of Carter policy in Iran and elsewhere, titled “Dictatorships and Double Standards.” She argued that traditional autocracies were more likely to evolve and liberalize than totalitarian regimes, which seek greater social control. This led her to reject a policy of pressing more strongly for reform in the autocracies, which were often U.S. Cold War allies, than in the totalitarian states. But Reagan ultimately recognized that U.S. interests were bound up in pushing Cold War allies to reform and democratize, from El Salvador and Chile to South Korea, the Philippines, and Taiwan.</w:t>
      </w:r>
    </w:p>
    <w:p w:rsidR="008D338F" w:rsidRPr="00403AD2" w:rsidRDefault="008D338F" w:rsidP="008D338F">
      <w:pPr>
        <w:rPr>
          <w:rFonts w:asciiTheme="minorHAnsi" w:hAnsiTheme="minorHAnsi"/>
          <w:sz w:val="12"/>
        </w:rPr>
      </w:pPr>
      <w:r w:rsidRPr="00403AD2">
        <w:rPr>
          <w:rFonts w:asciiTheme="minorHAnsi" w:hAnsiTheme="minorHAnsi"/>
          <w:sz w:val="12"/>
        </w:rPr>
        <w:t>The presidential outlier on human rights in the late twentieth century was George H. W. Bush.  In Kiev, he cautioned Eastern Europeans against “suicidal nationalism” in seeking independence from Moscow (dubbed the “Chicken Kiev” speech by the late William Safire). He dispatched senior aides to reassure and toast Beijing’s leaders shortly after the Tiananmen Square massacre. After masterfully leading a coalition to end Iraq’s occupation of Kuwait, he resisted militarily ousting Saddam Hussein, even though Saddam had gassed his own Kurdish citizens. One must acknowledge that the intrusive UN sanctions regime put in place instead to constrain Saddam’s power in fact caused humanitarian harm to civilians for twelve years.</w:t>
      </w:r>
    </w:p>
    <w:p w:rsidR="008D338F" w:rsidRPr="00403AD2" w:rsidRDefault="008D338F" w:rsidP="008D338F">
      <w:pPr>
        <w:rPr>
          <w:rFonts w:asciiTheme="minorHAnsi" w:hAnsiTheme="minorHAnsi"/>
          <w:sz w:val="12"/>
        </w:rPr>
      </w:pPr>
      <w:r w:rsidRPr="00403AD2">
        <w:rPr>
          <w:rFonts w:asciiTheme="minorHAnsi" w:hAnsiTheme="minorHAnsi"/>
          <w:sz w:val="12"/>
        </w:rPr>
        <w:t>President Clinton used institutions effectively to advance human rights. Prioritizing the enlargement of the North Atlantic Treaty Organization (NATO), he accelerated European Union (EU) steps to offer Eastern European countries membership too. That there were human rights standards for joining NATO and the EU created a potent incentive for those countries to improve their records. But like other U.S. presidents, Clinton picked his fights. He flipped his position and delinked trade and human rights with China in his first year, and Secretary of State Madeleine K. Albright later observed, “We do not have a cookie-cutter approach to policy” when asked why China and Cuba were treated differently.</w:t>
      </w:r>
    </w:p>
    <w:p w:rsidR="008D338F" w:rsidRPr="00403AD2" w:rsidRDefault="008D338F" w:rsidP="008D338F">
      <w:pPr>
        <w:rPr>
          <w:rFonts w:asciiTheme="minorHAnsi" w:hAnsiTheme="minorHAnsi"/>
          <w:sz w:val="12"/>
        </w:rPr>
      </w:pPr>
      <w:r w:rsidRPr="00403AD2">
        <w:rPr>
          <w:rFonts w:asciiTheme="minorHAnsi" w:hAnsiTheme="minorHAnsi"/>
          <w:sz w:val="12"/>
        </w:rPr>
        <w:t>The younger President Bush had the most forward-leaning rhetoric on human rights, culminating in his second inaugural address, where he proclaimed “the ultimate goal of ending tyranny in our world.” He rejected “the soft bigotry of low expectations” regarding the people of the Middle East allegedly not being suited to exercise full liberties. Yet he too was inconsistent in his actions: he dismayed human rights activists by saying the Beijing Olympics were only about sports, he turned a blind eye to Pakistani generals’ manipulation of the judicial system, he walked back from pressuring Egyptian leader Hosni Mubarak, and his policies on detaining supposed terrorists undermined U.S. credibility.</w:t>
      </w:r>
    </w:p>
    <w:p w:rsidR="008D338F" w:rsidRPr="00403AD2" w:rsidRDefault="008D338F" w:rsidP="008D338F">
      <w:pPr>
        <w:rPr>
          <w:rFonts w:asciiTheme="minorHAnsi" w:hAnsiTheme="minorHAnsi"/>
          <w:sz w:val="12"/>
        </w:rPr>
      </w:pPr>
      <w:r w:rsidRPr="00403AD2">
        <w:rPr>
          <w:rFonts w:asciiTheme="minorHAnsi" w:hAnsiTheme="minorHAnsi"/>
          <w:sz w:val="12"/>
        </w:rPr>
        <w:t>The question about the early Obama administration was whether it would be more like that of George H.W. Bush (coldly realist) or Bill Clinton (morally inclined, but picking his battles).  Likely alluding foremost to Iran, Obama declared in his January 20, 2009, inaugural address, "To those who cling to power through corruption and deceit and the silencing of dissent, know that you are on the wrong side of history, but that we will extend a hand if you are willing to unclench your fist." According to the Obama White House, the Arab Spring events led him to shift from this realist policy of engagement to a more morally inclined approach like President Clinton’s.</w:t>
      </w:r>
    </w:p>
    <w:p w:rsidR="008D338F" w:rsidRPr="00403AD2" w:rsidRDefault="008D338F" w:rsidP="008D338F">
      <w:pPr>
        <w:rPr>
          <w:rFonts w:asciiTheme="minorHAnsi" w:hAnsiTheme="minorHAnsi"/>
          <w:sz w:val="12"/>
        </w:rPr>
      </w:pPr>
      <w:r w:rsidRPr="00403AD2">
        <w:rPr>
          <w:rFonts w:asciiTheme="minorHAnsi" w:hAnsiTheme="minorHAnsi"/>
          <w:sz w:val="12"/>
        </w:rPr>
        <w:t>This seemingly serpentine path on human rights between and within presidencies actually reflects much continuity and convergence. Presidents Carter and Reagan were both moralistic in tone and each pressed allies to reform. President Obama was no more willing or able proactively to shutter the Guantanamo Bay detention facility than his predecessor. All recent presidents have been tough on Myanmar’s leaders and cautious in pressuring China’s.</w:t>
      </w:r>
    </w:p>
    <w:p w:rsidR="008D338F" w:rsidRPr="00403AD2" w:rsidRDefault="008D338F" w:rsidP="008D338F">
      <w:pPr>
        <w:rPr>
          <w:rFonts w:asciiTheme="minorHAnsi" w:hAnsiTheme="minorHAnsi"/>
          <w:sz w:val="12"/>
        </w:rPr>
      </w:pPr>
      <w:r w:rsidRPr="00403AD2">
        <w:rPr>
          <w:rFonts w:asciiTheme="minorHAnsi" w:hAnsiTheme="minorHAnsi"/>
          <w:sz w:val="12"/>
        </w:rPr>
        <w:t xml:space="preserve">What kind of consistency would be desirable and achievable? Four precepts would help. First, </w:t>
      </w:r>
      <w:r w:rsidRPr="00403AD2">
        <w:rPr>
          <w:rStyle w:val="StyleUnderline"/>
          <w:rFonts w:asciiTheme="minorHAnsi" w:hAnsiTheme="minorHAnsi"/>
        </w:rPr>
        <w:t>despite how a human rights emphasis at times clashes with important priorities in bilateral relationships</w:t>
      </w:r>
      <w:r w:rsidRPr="00403AD2">
        <w:rPr>
          <w:rFonts w:asciiTheme="minorHAnsi" w:hAnsiTheme="minorHAnsi"/>
        </w:rPr>
        <w:t xml:space="preserve"> </w:t>
      </w:r>
      <w:r w:rsidRPr="00403AD2">
        <w:rPr>
          <w:rFonts w:asciiTheme="minorHAnsi" w:hAnsiTheme="minorHAnsi"/>
          <w:sz w:val="12"/>
          <w:szCs w:val="12"/>
        </w:rPr>
        <w:t>(e.g., trade, counterterrorism, and military bases),</w:t>
      </w:r>
      <w:r w:rsidRPr="00403AD2">
        <w:rPr>
          <w:rFonts w:asciiTheme="minorHAnsi" w:hAnsiTheme="minorHAnsi"/>
        </w:rPr>
        <w:t xml:space="preserve"> </w:t>
      </w:r>
      <w:r w:rsidRPr="00403AD2">
        <w:rPr>
          <w:rStyle w:val="StyleUnderline"/>
          <w:rFonts w:asciiTheme="minorHAnsi" w:hAnsiTheme="minorHAnsi"/>
        </w:rPr>
        <w:t>it is important not to assume that human rights always intrinsically contradict U.S. interests</w:t>
      </w:r>
      <w:r w:rsidRPr="00403AD2">
        <w:rPr>
          <w:rFonts w:asciiTheme="minorHAnsi" w:hAnsiTheme="minorHAnsi"/>
          <w:sz w:val="12"/>
        </w:rPr>
        <w:t xml:space="preserve">. For instance, </w:t>
      </w:r>
      <w:r w:rsidRPr="00403AD2">
        <w:rPr>
          <w:rStyle w:val="StyleUnderline"/>
          <w:rFonts w:asciiTheme="minorHAnsi" w:hAnsiTheme="minorHAnsi"/>
        </w:rPr>
        <w:t>repression of expression and real-time information may only retard economic growth and turn regimes into pressure cookers ready to blow</w:t>
      </w:r>
      <w:r w:rsidRPr="00403AD2">
        <w:rPr>
          <w:rFonts w:asciiTheme="minorHAnsi" w:hAnsiTheme="minorHAnsi"/>
          <w:sz w:val="12"/>
        </w:rPr>
        <w:t>.</w:t>
      </w:r>
    </w:p>
    <w:p w:rsidR="008D338F" w:rsidRPr="00403AD2" w:rsidRDefault="008D338F" w:rsidP="008D338F">
      <w:pPr>
        <w:rPr>
          <w:rFonts w:asciiTheme="minorHAnsi" w:hAnsiTheme="minorHAnsi"/>
          <w:sz w:val="12"/>
        </w:rPr>
      </w:pPr>
      <w:r w:rsidRPr="00403AD2">
        <w:rPr>
          <w:rFonts w:asciiTheme="minorHAnsi" w:hAnsiTheme="minorHAnsi"/>
          <w:sz w:val="12"/>
        </w:rPr>
        <w:t xml:space="preserve">Second, it </w:t>
      </w:r>
      <w:r w:rsidRPr="00403AD2">
        <w:rPr>
          <w:rStyle w:val="StyleUnderline"/>
          <w:rFonts w:asciiTheme="minorHAnsi" w:hAnsiTheme="minorHAnsi"/>
        </w:rPr>
        <w:t xml:space="preserve">is false to suggest that the greater a country’s relative power, the less the U.S. can afford to confront its human rights failings. </w:t>
      </w:r>
      <w:r w:rsidRPr="00403AD2">
        <w:rPr>
          <w:rStyle w:val="Emphasis"/>
          <w:rFonts w:asciiTheme="minorHAnsi" w:hAnsiTheme="minorHAnsi"/>
        </w:rPr>
        <w:t>Addressing liberties in Russia and China is all the more important due to their geopolitical weight.</w:t>
      </w:r>
      <w:r w:rsidRPr="00403AD2">
        <w:rPr>
          <w:rFonts w:asciiTheme="minorHAnsi" w:hAnsiTheme="minorHAnsi"/>
          <w:sz w:val="12"/>
        </w:rPr>
        <w:t xml:space="preserve"> Indeed, </w:t>
      </w:r>
      <w:r w:rsidRPr="00403AD2">
        <w:rPr>
          <w:rStyle w:val="StyleUnderline"/>
          <w:rFonts w:asciiTheme="minorHAnsi" w:hAnsiTheme="minorHAnsi"/>
        </w:rPr>
        <w:t xml:space="preserve">if it is too inflexible in absorbing societal demands, China’s autocracy could </w:t>
      </w:r>
      <w:r w:rsidRPr="00403AD2">
        <w:rPr>
          <w:rStyle w:val="Emphasis"/>
          <w:rFonts w:asciiTheme="minorHAnsi" w:hAnsiTheme="minorHAnsi"/>
        </w:rPr>
        <w:t>face a rupture threatening global stability</w:t>
      </w:r>
      <w:r w:rsidRPr="00403AD2">
        <w:rPr>
          <w:rFonts w:asciiTheme="minorHAnsi" w:hAnsiTheme="minorHAnsi"/>
          <w:sz w:val="12"/>
        </w:rPr>
        <w:t>.</w:t>
      </w:r>
    </w:p>
    <w:p w:rsidR="008D338F" w:rsidRPr="00403AD2" w:rsidRDefault="008D338F" w:rsidP="008D338F">
      <w:pPr>
        <w:rPr>
          <w:rFonts w:asciiTheme="minorHAnsi" w:hAnsiTheme="minorHAnsi"/>
          <w:sz w:val="12"/>
        </w:rPr>
      </w:pPr>
      <w:r w:rsidRPr="00403AD2">
        <w:rPr>
          <w:rFonts w:asciiTheme="minorHAnsi" w:hAnsiTheme="minorHAnsi"/>
          <w:sz w:val="12"/>
        </w:rPr>
        <w:t xml:space="preserve">Third, governments that regularly deny a large category of their </w:t>
      </w:r>
      <w:proofErr w:type="gramStart"/>
      <w:r w:rsidRPr="00403AD2">
        <w:rPr>
          <w:rFonts w:asciiTheme="minorHAnsi" w:hAnsiTheme="minorHAnsi"/>
          <w:sz w:val="12"/>
        </w:rPr>
        <w:t>citizens</w:t>
      </w:r>
      <w:proofErr w:type="gramEnd"/>
      <w:r w:rsidRPr="00403AD2">
        <w:rPr>
          <w:rFonts w:asciiTheme="minorHAnsi" w:hAnsiTheme="minorHAnsi"/>
          <w:sz w:val="12"/>
        </w:rPr>
        <w:t xml:space="preserve"> equal access to justice are not only violating universal rights, but also squandering assets. For example, the United States could advance a quiet, sustained dialogue with India about the national government’s role in transcending cultural practices of discrimination against broad social groups that relegate </w:t>
      </w:r>
      <w:r w:rsidRPr="00403AD2">
        <w:rPr>
          <w:rFonts w:asciiTheme="minorHAnsi" w:hAnsiTheme="minorHAnsi"/>
          <w:sz w:val="12"/>
        </w:rPr>
        <w:lastRenderedPageBreak/>
        <w:t>valuable human capital to squalid lives. Persistent bonded labor of disadvantaged castes despite a 1976 ban and remedy law in India is not unlike segregation persisting in the American South until U.S. national authorities—in another federal system—pushed states to implement laws.</w:t>
      </w:r>
    </w:p>
    <w:p w:rsidR="008D338F" w:rsidRPr="00403AD2" w:rsidRDefault="008D338F" w:rsidP="008D338F">
      <w:pPr>
        <w:rPr>
          <w:rFonts w:asciiTheme="minorHAnsi" w:hAnsiTheme="minorHAnsi"/>
          <w:sz w:val="12"/>
        </w:rPr>
      </w:pPr>
      <w:r w:rsidRPr="00403AD2">
        <w:rPr>
          <w:rFonts w:asciiTheme="minorHAnsi" w:hAnsiTheme="minorHAnsi"/>
          <w:sz w:val="12"/>
        </w:rPr>
        <w:t>Most of all, countries that deny women and girls property and inheritance rights, free expression, and political participation are forsaking enormous assets for civic conciliation and economic dynamism—which is neither in their interests nor those of the United States.</w:t>
      </w:r>
    </w:p>
    <w:p w:rsidR="008D338F" w:rsidRPr="00403AD2" w:rsidRDefault="008D338F" w:rsidP="008D338F">
      <w:pPr>
        <w:rPr>
          <w:rFonts w:asciiTheme="minorHAnsi" w:hAnsiTheme="minorHAnsi"/>
          <w:sz w:val="12"/>
        </w:rPr>
      </w:pPr>
      <w:r w:rsidRPr="00403AD2">
        <w:rPr>
          <w:rFonts w:asciiTheme="minorHAnsi" w:hAnsiTheme="minorHAnsi"/>
          <w:sz w:val="12"/>
        </w:rPr>
        <w:t xml:space="preserve">Fourth, </w:t>
      </w:r>
      <w:r w:rsidRPr="00403AD2">
        <w:rPr>
          <w:rStyle w:val="StyleUnderline"/>
          <w:rFonts w:asciiTheme="minorHAnsi" w:hAnsiTheme="minorHAnsi"/>
        </w:rPr>
        <w:t>the Middle East should not be seen as an exception. It is a bigotry of low expectations to think Muslims and Arabs are incapable of exercising universal rights.</w:t>
      </w:r>
      <w:r w:rsidRPr="00403AD2">
        <w:rPr>
          <w:rFonts w:asciiTheme="minorHAnsi" w:hAnsiTheme="minorHAnsi"/>
          <w:sz w:val="12"/>
        </w:rPr>
        <w:t xml:space="preserve"> That said, there are those who would use newly won tools of freedom to institutionalize repression (as some elected Islamists might). Without covertly handpicking winners, the United States should offer a range of actors who appear authentically committed to pluralism and peaceful contestation help to develop their capacity to compete for power and to govern.</w:t>
      </w:r>
    </w:p>
    <w:p w:rsidR="008D338F" w:rsidRPr="00403AD2" w:rsidRDefault="008D338F" w:rsidP="008D338F">
      <w:pPr>
        <w:rPr>
          <w:rFonts w:asciiTheme="minorHAnsi" w:hAnsiTheme="minorHAnsi"/>
          <w:sz w:val="12"/>
        </w:rPr>
      </w:pPr>
      <w:r w:rsidRPr="00403AD2">
        <w:rPr>
          <w:rFonts w:asciiTheme="minorHAnsi" w:hAnsiTheme="minorHAnsi"/>
          <w:sz w:val="12"/>
        </w:rPr>
        <w:t>So where does this leave the United States in specific cases? Take Iran. Its pursuit of a nuclear capability; its regional influence, particularly with respect to Iraq and Afghanistan; and its role in global terrorism are all issues of critical importance to the United States, but they do not call for downplaying human rights. Precisely because Iran is such a heavyweight regional power, human rights are important. The Iranian government’s treatment of women and religious minorities limits them as societal and economic assets. The Green Movement and the teeming vitality of civil society show that Iranians long for fundamental freedoms. Secretary of State Hillary Rodham Clinton is right to have joined the United Kingdom and Canada in imposing visa restrictions on Iranian officials implicated in rights violations.</w:t>
      </w:r>
    </w:p>
    <w:p w:rsidR="008D338F" w:rsidRPr="00403AD2" w:rsidRDefault="008D338F" w:rsidP="008D338F">
      <w:pPr>
        <w:rPr>
          <w:rFonts w:asciiTheme="minorHAnsi" w:hAnsiTheme="minorHAnsi"/>
          <w:sz w:val="12"/>
        </w:rPr>
      </w:pPr>
      <w:r w:rsidRPr="00403AD2">
        <w:rPr>
          <w:rStyle w:val="StyleUnderline"/>
          <w:rFonts w:asciiTheme="minorHAnsi" w:hAnsiTheme="minorHAnsi"/>
        </w:rPr>
        <w:t>Bahrain is a striking case of the appearance of inconsistency by the</w:t>
      </w:r>
      <w:r w:rsidRPr="00403AD2">
        <w:rPr>
          <w:rFonts w:asciiTheme="minorHAnsi" w:hAnsiTheme="minorHAnsi"/>
          <w:sz w:val="12"/>
        </w:rPr>
        <w:t xml:space="preserve"> </w:t>
      </w:r>
      <w:r w:rsidRPr="00403AD2">
        <w:rPr>
          <w:rStyle w:val="Emphasis"/>
          <w:rFonts w:asciiTheme="minorHAnsi" w:hAnsiTheme="minorHAnsi"/>
        </w:rPr>
        <w:t>U</w:t>
      </w:r>
      <w:r w:rsidRPr="00403AD2">
        <w:rPr>
          <w:rFonts w:asciiTheme="minorHAnsi" w:hAnsiTheme="minorHAnsi"/>
          <w:sz w:val="12"/>
        </w:rPr>
        <w:t xml:space="preserve">nited </w:t>
      </w:r>
      <w:r w:rsidRPr="00403AD2">
        <w:rPr>
          <w:rStyle w:val="Emphasis"/>
          <w:rFonts w:asciiTheme="minorHAnsi" w:hAnsiTheme="minorHAnsi"/>
        </w:rPr>
        <w:t>S</w:t>
      </w:r>
      <w:r w:rsidRPr="00403AD2">
        <w:rPr>
          <w:rFonts w:asciiTheme="minorHAnsi" w:hAnsiTheme="minorHAnsi"/>
          <w:sz w:val="12"/>
        </w:rPr>
        <w:t xml:space="preserve">tates </w:t>
      </w:r>
      <w:r w:rsidRPr="00403AD2">
        <w:rPr>
          <w:rStyle w:val="StyleUnderline"/>
          <w:rFonts w:asciiTheme="minorHAnsi" w:hAnsiTheme="minorHAnsi"/>
        </w:rPr>
        <w:t>compared to the ultimate U.S. embrace of dissent and change in Egypt, Libya, Syria, and Tunisia</w:t>
      </w:r>
      <w:r w:rsidRPr="00403AD2">
        <w:rPr>
          <w:rFonts w:asciiTheme="minorHAnsi" w:hAnsiTheme="minorHAnsi"/>
          <w:sz w:val="12"/>
        </w:rPr>
        <w:t xml:space="preserve">. A Human Rights Watch report documented Bahrain’s “punitive and vindictive campaign of violent repression” via arbitrary arrests, hidden detention, torture, biased military court trials, and the sacking of protest sympathizers from jobs. </w:t>
      </w:r>
      <w:r w:rsidRPr="00403AD2">
        <w:rPr>
          <w:rStyle w:val="StyleUnderline"/>
          <w:rFonts w:asciiTheme="minorHAnsi" w:hAnsiTheme="minorHAnsi"/>
        </w:rPr>
        <w:t>The</w:t>
      </w:r>
      <w:r w:rsidRPr="00403AD2">
        <w:rPr>
          <w:rFonts w:asciiTheme="minorHAnsi" w:hAnsiTheme="minorHAnsi"/>
          <w:sz w:val="12"/>
        </w:rPr>
        <w:t xml:space="preserve"> </w:t>
      </w:r>
      <w:r w:rsidRPr="00403AD2">
        <w:rPr>
          <w:rStyle w:val="Emphasis"/>
          <w:rFonts w:asciiTheme="minorHAnsi" w:hAnsiTheme="minorHAnsi"/>
        </w:rPr>
        <w:t>U</w:t>
      </w:r>
      <w:r w:rsidRPr="00403AD2">
        <w:rPr>
          <w:rFonts w:asciiTheme="minorHAnsi" w:hAnsiTheme="minorHAnsi"/>
          <w:sz w:val="12"/>
        </w:rPr>
        <w:t xml:space="preserve">nited </w:t>
      </w:r>
      <w:r w:rsidRPr="00403AD2">
        <w:rPr>
          <w:rStyle w:val="Emphasis"/>
          <w:rFonts w:asciiTheme="minorHAnsi" w:hAnsiTheme="minorHAnsi"/>
        </w:rPr>
        <w:t>S</w:t>
      </w:r>
      <w:r w:rsidRPr="00403AD2">
        <w:rPr>
          <w:rFonts w:asciiTheme="minorHAnsi" w:hAnsiTheme="minorHAnsi"/>
          <w:sz w:val="12"/>
        </w:rPr>
        <w:t xml:space="preserve">tates </w:t>
      </w:r>
      <w:r w:rsidRPr="00403AD2">
        <w:rPr>
          <w:rStyle w:val="StyleUnderline"/>
          <w:rFonts w:asciiTheme="minorHAnsi" w:hAnsiTheme="minorHAnsi"/>
        </w:rPr>
        <w:t>stood largely silent as Saudi Arabia supplied forces to help Bahrain put down dissent</w:t>
      </w:r>
      <w:r w:rsidRPr="00403AD2">
        <w:rPr>
          <w:rFonts w:asciiTheme="minorHAnsi" w:hAnsiTheme="minorHAnsi"/>
          <w:sz w:val="12"/>
        </w:rPr>
        <w:t>.</w:t>
      </w:r>
    </w:p>
    <w:p w:rsidR="008D338F" w:rsidRPr="00403AD2" w:rsidRDefault="008D338F" w:rsidP="008D338F">
      <w:pPr>
        <w:rPr>
          <w:rFonts w:asciiTheme="minorHAnsi" w:hAnsiTheme="minorHAnsi"/>
          <w:sz w:val="12"/>
        </w:rPr>
      </w:pPr>
      <w:r w:rsidRPr="00403AD2">
        <w:rPr>
          <w:rStyle w:val="StyleUnderline"/>
          <w:rFonts w:asciiTheme="minorHAnsi" w:hAnsiTheme="minorHAnsi"/>
        </w:rPr>
        <w:t>The</w:t>
      </w:r>
      <w:r w:rsidRPr="00403AD2">
        <w:rPr>
          <w:rFonts w:asciiTheme="minorHAnsi" w:hAnsiTheme="minorHAnsi"/>
          <w:sz w:val="12"/>
        </w:rPr>
        <w:t xml:space="preserve"> </w:t>
      </w:r>
      <w:r w:rsidRPr="00403AD2">
        <w:rPr>
          <w:rStyle w:val="Emphasis"/>
          <w:rFonts w:asciiTheme="minorHAnsi" w:hAnsiTheme="minorHAnsi"/>
        </w:rPr>
        <w:t>U</w:t>
      </w:r>
      <w:r w:rsidRPr="00403AD2">
        <w:rPr>
          <w:rFonts w:asciiTheme="minorHAnsi" w:hAnsiTheme="minorHAnsi"/>
          <w:sz w:val="12"/>
        </w:rPr>
        <w:t xml:space="preserve">nited </w:t>
      </w:r>
      <w:r w:rsidRPr="00403AD2">
        <w:rPr>
          <w:rStyle w:val="Emphasis"/>
          <w:rFonts w:asciiTheme="minorHAnsi" w:hAnsiTheme="minorHAnsi"/>
        </w:rPr>
        <w:t>S</w:t>
      </w:r>
      <w:r w:rsidRPr="00403AD2">
        <w:rPr>
          <w:rFonts w:asciiTheme="minorHAnsi" w:hAnsiTheme="minorHAnsi"/>
          <w:sz w:val="12"/>
        </w:rPr>
        <w:t xml:space="preserve">tates </w:t>
      </w:r>
      <w:r w:rsidRPr="00403AD2">
        <w:rPr>
          <w:rStyle w:val="StyleUnderline"/>
          <w:rFonts w:asciiTheme="minorHAnsi" w:hAnsiTheme="minorHAnsi"/>
        </w:rPr>
        <w:t>ought to view its important naval base in Bahrain as a reason to discourage repression, which could make that nation less stable</w:t>
      </w:r>
      <w:r w:rsidRPr="00403AD2">
        <w:rPr>
          <w:rFonts w:asciiTheme="minorHAnsi" w:hAnsiTheme="minorHAnsi"/>
          <w:sz w:val="12"/>
        </w:rPr>
        <w:t xml:space="preserve">. Bahrain limits the freedom of women, foreign workers, and political opposition. </w:t>
      </w:r>
      <w:r w:rsidRPr="00403AD2">
        <w:rPr>
          <w:rStyle w:val="StyleUnderline"/>
          <w:rFonts w:asciiTheme="minorHAnsi" w:hAnsiTheme="minorHAnsi"/>
        </w:rPr>
        <w:t>The</w:t>
      </w:r>
      <w:r w:rsidRPr="00403AD2">
        <w:rPr>
          <w:rFonts w:asciiTheme="minorHAnsi" w:hAnsiTheme="minorHAnsi"/>
          <w:sz w:val="12"/>
        </w:rPr>
        <w:t xml:space="preserve"> </w:t>
      </w:r>
      <w:r w:rsidRPr="00403AD2">
        <w:rPr>
          <w:rStyle w:val="Emphasis"/>
          <w:rFonts w:asciiTheme="minorHAnsi" w:hAnsiTheme="minorHAnsi"/>
        </w:rPr>
        <w:t>U</w:t>
      </w:r>
      <w:r w:rsidRPr="00403AD2">
        <w:rPr>
          <w:rFonts w:asciiTheme="minorHAnsi" w:hAnsiTheme="minorHAnsi"/>
          <w:sz w:val="12"/>
        </w:rPr>
        <w:t xml:space="preserve">nited </w:t>
      </w:r>
      <w:r w:rsidRPr="00403AD2">
        <w:rPr>
          <w:rStyle w:val="Emphasis"/>
          <w:rFonts w:asciiTheme="minorHAnsi" w:hAnsiTheme="minorHAnsi"/>
        </w:rPr>
        <w:t>S</w:t>
      </w:r>
      <w:r w:rsidRPr="00403AD2">
        <w:rPr>
          <w:rFonts w:asciiTheme="minorHAnsi" w:hAnsiTheme="minorHAnsi"/>
          <w:sz w:val="12"/>
        </w:rPr>
        <w:t xml:space="preserve">tates </w:t>
      </w:r>
      <w:r w:rsidRPr="00403AD2">
        <w:rPr>
          <w:rStyle w:val="Emphasis"/>
          <w:rFonts w:asciiTheme="minorHAnsi" w:hAnsiTheme="minorHAnsi"/>
        </w:rPr>
        <w:t>is capable of deftly asserting more pressure on this small power to avoid counterproductive suppression of dissent</w:t>
      </w:r>
      <w:r w:rsidRPr="00403AD2">
        <w:rPr>
          <w:rFonts w:asciiTheme="minorHAnsi" w:hAnsiTheme="minorHAnsi"/>
          <w:sz w:val="12"/>
        </w:rPr>
        <w:t xml:space="preserve"> (helped by the Saudis no less), </w:t>
      </w:r>
      <w:r w:rsidRPr="00403AD2">
        <w:rPr>
          <w:rStyle w:val="Emphasis"/>
          <w:rFonts w:asciiTheme="minorHAnsi" w:hAnsiTheme="minorHAnsi"/>
        </w:rPr>
        <w:t>without losing access to a strategic base</w:t>
      </w:r>
      <w:r w:rsidRPr="00403AD2">
        <w:rPr>
          <w:rFonts w:asciiTheme="minorHAnsi" w:hAnsiTheme="minorHAnsi"/>
          <w:sz w:val="12"/>
        </w:rPr>
        <w:t>.</w:t>
      </w:r>
    </w:p>
    <w:p w:rsidR="008D338F" w:rsidRPr="00403AD2" w:rsidRDefault="008D338F" w:rsidP="008D338F">
      <w:pPr>
        <w:rPr>
          <w:rFonts w:asciiTheme="minorHAnsi" w:hAnsiTheme="minorHAnsi"/>
          <w:sz w:val="12"/>
        </w:rPr>
      </w:pPr>
      <w:r w:rsidRPr="00403AD2">
        <w:rPr>
          <w:rFonts w:asciiTheme="minorHAnsi" w:hAnsiTheme="minorHAnsi"/>
          <w:sz w:val="12"/>
        </w:rPr>
        <w:t xml:space="preserve">While it is neither wise nor feasible to have identical policies for all nations, </w:t>
      </w:r>
      <w:r w:rsidRPr="00403AD2">
        <w:rPr>
          <w:rStyle w:val="StyleUnderline"/>
          <w:rFonts w:asciiTheme="minorHAnsi" w:hAnsiTheme="minorHAnsi"/>
        </w:rPr>
        <w:t>more consistency based on these precepts will better serve U.S. and global interests</w:t>
      </w:r>
      <w:r w:rsidRPr="00403AD2">
        <w:rPr>
          <w:rFonts w:asciiTheme="minorHAnsi" w:hAnsiTheme="minorHAnsi"/>
          <w:sz w:val="12"/>
        </w:rPr>
        <w:t>.</w:t>
      </w:r>
    </w:p>
    <w:p w:rsidR="008D338F" w:rsidRPr="00403AD2" w:rsidRDefault="008D338F" w:rsidP="008D338F">
      <w:pPr>
        <w:rPr>
          <w:rStyle w:val="StyleUnderline"/>
          <w:rFonts w:asciiTheme="minorHAnsi" w:hAnsiTheme="minorHAnsi"/>
          <w:u w:val="none"/>
        </w:rPr>
      </w:pPr>
    </w:p>
    <w:p w:rsidR="008D338F" w:rsidRPr="00403AD2" w:rsidRDefault="008D338F" w:rsidP="008D338F">
      <w:pPr>
        <w:pStyle w:val="Heading3"/>
        <w:rPr>
          <w:rFonts w:asciiTheme="minorHAnsi" w:hAnsiTheme="minorHAnsi"/>
        </w:rPr>
      </w:pPr>
      <w:r w:rsidRPr="00403AD2">
        <w:rPr>
          <w:rFonts w:asciiTheme="minorHAnsi" w:hAnsiTheme="minorHAnsi"/>
        </w:rPr>
        <w:lastRenderedPageBreak/>
        <w:t>AT: CP Exclude Bahrain</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 xml:space="preserve">Making exceptions for Bahrain condones human rights abuses and gives Trump an opportunity to highlight transactionalism --- human rights must be a </w:t>
      </w:r>
      <w:r w:rsidRPr="00403AD2">
        <w:rPr>
          <w:rFonts w:asciiTheme="minorHAnsi" w:hAnsiTheme="minorHAnsi"/>
          <w:u w:val="single"/>
        </w:rPr>
        <w:t>consistent priority</w:t>
      </w:r>
    </w:p>
    <w:p w:rsidR="008D338F" w:rsidRPr="00403AD2" w:rsidRDefault="008D338F" w:rsidP="008D338F">
      <w:pPr>
        <w:rPr>
          <w:rFonts w:asciiTheme="minorHAnsi" w:hAnsiTheme="minorHAnsi"/>
        </w:rPr>
      </w:pPr>
      <w:r w:rsidRPr="00403AD2">
        <w:rPr>
          <w:rStyle w:val="Style13ptBold"/>
          <w:rFonts w:asciiTheme="minorHAnsi" w:hAnsiTheme="minorHAnsi"/>
        </w:rPr>
        <w:t>Rajab, 17</w:t>
      </w:r>
      <w:r w:rsidRPr="00403AD2">
        <w:rPr>
          <w:rFonts w:asciiTheme="minorHAnsi" w:hAnsiTheme="minorHAnsi"/>
        </w:rPr>
        <w:t xml:space="preserve"> --- president of the Bahrain Center for Human Rights and an advisory committee member for Human Rights Watch’s Middle East and North Africa Division (5/17/2017, Nabeel, “Don’t Profit From Abuses by Bahrain,” </w:t>
      </w:r>
      <w:hyperlink r:id="rId337" w:history="1">
        <w:r w:rsidRPr="00403AD2">
          <w:rPr>
            <w:rStyle w:val="Hyperlink"/>
            <w:rFonts w:asciiTheme="minorHAnsi" w:hAnsiTheme="minorHAnsi"/>
          </w:rPr>
          <w:t>https://www.nytimes.com/2017/05/17/opinion/bahrain-human-rights-abuses-weapons.html</w:t>
        </w:r>
      </w:hyperlink>
      <w:r w:rsidRPr="00403AD2">
        <w:rPr>
          <w:rFonts w:asciiTheme="minorHAnsi" w:hAnsiTheme="minorHAnsi"/>
        </w:rPr>
        <w:t>, accessed on 6/11/19, JMP)</w:t>
      </w:r>
    </w:p>
    <w:p w:rsidR="008D338F" w:rsidRPr="00403AD2" w:rsidRDefault="008D338F" w:rsidP="008D338F">
      <w:pPr>
        <w:rPr>
          <w:rFonts w:asciiTheme="minorHAnsi" w:hAnsiTheme="minorHAnsi"/>
        </w:rPr>
      </w:pPr>
      <w:r w:rsidRPr="00403AD2">
        <w:rPr>
          <w:rFonts w:asciiTheme="minorHAnsi" w:hAnsiTheme="minorHAnsi"/>
        </w:rPr>
        <w:t>Yemen has entered its third year of war, and war crimes are being committed at an escalating rate. For Yemen’s children, facing a man-made famine, this conflict between Houthi rebels and a coalition led by Saudi Arabia has begun a new phase of horrors.</w:t>
      </w:r>
    </w:p>
    <w:p w:rsidR="008D338F" w:rsidRPr="00403AD2" w:rsidRDefault="008D338F" w:rsidP="008D338F">
      <w:pPr>
        <w:rPr>
          <w:rFonts w:asciiTheme="minorHAnsi" w:hAnsiTheme="minorHAnsi"/>
        </w:rPr>
      </w:pPr>
      <w:r w:rsidRPr="00403AD2">
        <w:rPr>
          <w:rFonts w:asciiTheme="minorHAnsi" w:hAnsiTheme="minorHAnsi"/>
        </w:rPr>
        <w:t xml:space="preserve">Despite that, President </w:t>
      </w:r>
      <w:r w:rsidRPr="00403AD2">
        <w:rPr>
          <w:rStyle w:val="StyleUnderline"/>
          <w:rFonts w:asciiTheme="minorHAnsi" w:hAnsiTheme="minorHAnsi"/>
        </w:rPr>
        <w:t>Trump</w:t>
      </w:r>
      <w:r w:rsidRPr="00403AD2">
        <w:rPr>
          <w:rFonts w:asciiTheme="minorHAnsi" w:hAnsiTheme="minorHAnsi"/>
        </w:rPr>
        <w:t xml:space="preserve"> is planning to make Saudi Arabia the destination of his first state visit this week. Meanwhile, his administration already </w:t>
      </w:r>
      <w:r w:rsidRPr="00403AD2">
        <w:rPr>
          <w:rStyle w:val="StyleUnderline"/>
          <w:rFonts w:asciiTheme="minorHAnsi" w:hAnsiTheme="minorHAnsi"/>
        </w:rPr>
        <w:t>decided to lift all human rights restrictions on arms sales to</w:t>
      </w:r>
      <w:r w:rsidRPr="00403AD2">
        <w:rPr>
          <w:rFonts w:asciiTheme="minorHAnsi" w:hAnsiTheme="minorHAnsi"/>
        </w:rPr>
        <w:t xml:space="preserve"> my country, </w:t>
      </w:r>
      <w:r w:rsidRPr="00403AD2">
        <w:rPr>
          <w:rStyle w:val="StyleUnderline"/>
          <w:rFonts w:asciiTheme="minorHAnsi" w:hAnsiTheme="minorHAnsi"/>
        </w:rPr>
        <w:t>Bahrain, which is a partner in the Saudi-led coalition fighting in Yemen</w:t>
      </w:r>
      <w:r w:rsidRPr="00403AD2">
        <w:rPr>
          <w:rFonts w:asciiTheme="minorHAnsi" w:hAnsiTheme="minorHAnsi"/>
        </w:rPr>
        <w:t xml:space="preserve">. </w:t>
      </w:r>
      <w:r w:rsidRPr="00403AD2">
        <w:rPr>
          <w:rStyle w:val="Emphasis"/>
          <w:rFonts w:asciiTheme="minorHAnsi" w:hAnsiTheme="minorHAnsi"/>
        </w:rPr>
        <w:t>This reckless pursuit of profit without any strings attached</w:t>
      </w:r>
      <w:r w:rsidRPr="00403AD2">
        <w:rPr>
          <w:rFonts w:asciiTheme="minorHAnsi" w:hAnsiTheme="minorHAnsi"/>
        </w:rPr>
        <w:t xml:space="preserve"> — including a lucrative deal for 19 F-16 fighter jets worth $2.8 billion — </w:t>
      </w:r>
      <w:r w:rsidRPr="00403AD2">
        <w:rPr>
          <w:rStyle w:val="Emphasis"/>
          <w:rFonts w:asciiTheme="minorHAnsi" w:hAnsiTheme="minorHAnsi"/>
        </w:rPr>
        <w:t>will aid and abet the destruction of Yemen, intensifying the country’s humanitarian disaster</w:t>
      </w:r>
      <w:r w:rsidRPr="00403AD2">
        <w:rPr>
          <w:rFonts w:asciiTheme="minorHAnsi" w:hAnsiTheme="minorHAnsi"/>
        </w:rPr>
        <w:t>.</w:t>
      </w:r>
    </w:p>
    <w:p w:rsidR="008D338F" w:rsidRPr="00403AD2" w:rsidRDefault="008D338F" w:rsidP="008D338F">
      <w:pPr>
        <w:rPr>
          <w:rStyle w:val="StyleUnderline"/>
          <w:rFonts w:asciiTheme="minorHAnsi" w:hAnsiTheme="minorHAnsi"/>
        </w:rPr>
      </w:pPr>
      <w:r w:rsidRPr="00403AD2">
        <w:rPr>
          <w:rFonts w:asciiTheme="minorHAnsi" w:hAnsiTheme="minorHAnsi"/>
        </w:rPr>
        <w:t xml:space="preserve">It fills me with shame that my country, Bahrain, is bombing Yemen, with United States support. And while the Saudi-led coalition continues its air assault on Yemen, </w:t>
      </w:r>
      <w:r w:rsidRPr="00403AD2">
        <w:rPr>
          <w:rStyle w:val="StyleUnderline"/>
          <w:rFonts w:asciiTheme="minorHAnsi" w:hAnsiTheme="minorHAnsi"/>
        </w:rPr>
        <w:t>Bahrain is also trying to crush civil society back home</w:t>
      </w:r>
      <w:r w:rsidRPr="00403AD2">
        <w:rPr>
          <w:rFonts w:asciiTheme="minorHAnsi" w:hAnsiTheme="minorHAnsi"/>
        </w:rPr>
        <w:t xml:space="preserve">. </w:t>
      </w:r>
      <w:r w:rsidRPr="00403AD2">
        <w:rPr>
          <w:rStyle w:val="StyleUnderline"/>
          <w:rFonts w:asciiTheme="minorHAnsi" w:hAnsiTheme="minorHAnsi"/>
        </w:rPr>
        <w:t>This</w:t>
      </w:r>
      <w:r w:rsidRPr="00403AD2">
        <w:rPr>
          <w:rFonts w:asciiTheme="minorHAnsi" w:hAnsiTheme="minorHAnsi"/>
        </w:rPr>
        <w:t xml:space="preserve"> other, </w:t>
      </w:r>
      <w:r w:rsidRPr="00403AD2">
        <w:rPr>
          <w:rStyle w:val="StyleUnderline"/>
          <w:rFonts w:asciiTheme="minorHAnsi" w:hAnsiTheme="minorHAnsi"/>
        </w:rPr>
        <w:t>domestic campaign is aimed at people who, like me, cannot abide injustice and are willing to speak out.</w:t>
      </w:r>
    </w:p>
    <w:p w:rsidR="008D338F" w:rsidRPr="00403AD2" w:rsidRDefault="008D338F" w:rsidP="008D338F">
      <w:pPr>
        <w:rPr>
          <w:rFonts w:asciiTheme="minorHAnsi" w:hAnsiTheme="minorHAnsi"/>
        </w:rPr>
      </w:pPr>
      <w:r w:rsidRPr="00403AD2">
        <w:rPr>
          <w:rFonts w:asciiTheme="minorHAnsi" w:hAnsiTheme="minorHAnsi"/>
        </w:rPr>
        <w:t xml:space="preserve">Even so, </w:t>
      </w:r>
      <w:r w:rsidRPr="00403AD2">
        <w:rPr>
          <w:rStyle w:val="Emphasis"/>
          <w:rFonts w:asciiTheme="minorHAnsi" w:hAnsiTheme="minorHAnsi"/>
        </w:rPr>
        <w:t>we look to our friends in</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for strength</w:t>
      </w:r>
      <w:r w:rsidRPr="00403AD2">
        <w:rPr>
          <w:rFonts w:asciiTheme="minorHAnsi" w:hAnsiTheme="minorHAnsi"/>
        </w:rPr>
        <w:t xml:space="preserve"> and a united vision for a better future. </w:t>
      </w:r>
      <w:r w:rsidRPr="00403AD2">
        <w:rPr>
          <w:rStyle w:val="StyleUnderline"/>
          <w:rFonts w:asciiTheme="minorHAnsi" w:hAnsiTheme="minorHAnsi"/>
        </w:rPr>
        <w:t>Americans expect to have a government that is accountable, and that respects and protects its people’s rights. That is our great ambition</w:t>
      </w:r>
      <w:r w:rsidRPr="00403AD2">
        <w:rPr>
          <w:rFonts w:asciiTheme="minorHAnsi" w:hAnsiTheme="minorHAnsi"/>
        </w:rPr>
        <w:t xml:space="preserve">, also, </w:t>
      </w:r>
      <w:r w:rsidRPr="00403AD2">
        <w:rPr>
          <w:rStyle w:val="StyleUnderline"/>
          <w:rFonts w:asciiTheme="minorHAnsi" w:hAnsiTheme="minorHAnsi"/>
        </w:rPr>
        <w:t>in the Gulf</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We know we risk much in calling for this. Some of my fellow activists have been tortured, sentenced to life imprisonment, even killed. But I believe that respecting human rights and fundamental freedoms is the way to attain peace, stability and prosperity in any nation; I have devoted my life to that ideal.</w:t>
      </w:r>
    </w:p>
    <w:p w:rsidR="008D338F" w:rsidRPr="00403AD2" w:rsidRDefault="008D338F" w:rsidP="008D338F">
      <w:pPr>
        <w:rPr>
          <w:rFonts w:asciiTheme="minorHAnsi" w:hAnsiTheme="minorHAnsi"/>
        </w:rPr>
      </w:pPr>
      <w:r w:rsidRPr="00403AD2">
        <w:rPr>
          <w:rFonts w:asciiTheme="minorHAnsi" w:hAnsiTheme="minorHAnsi"/>
        </w:rPr>
        <w:t>Criticizing war crimes and torture on Twitter, speaking to journalists about our dire situation in Bahrain and the Gulf, and writing this newspaper: For these actions, I now face a total of 18 years’ imprisonment. I’ve already spent more than 10 months in jail, mostly in solitary confinement. One of the charges against me derives from my taking a stand against the war in Yemen — not only because it causes misery and tragic loss of life, but also because it fosters violence and terrorism across the region.</w:t>
      </w:r>
    </w:p>
    <w:p w:rsidR="008D338F" w:rsidRPr="00403AD2" w:rsidRDefault="008D338F" w:rsidP="008D338F">
      <w:pPr>
        <w:rPr>
          <w:rFonts w:asciiTheme="minorHAnsi" w:hAnsiTheme="minorHAnsi"/>
        </w:rPr>
      </w:pPr>
      <w:r w:rsidRPr="00403AD2">
        <w:rPr>
          <w:rStyle w:val="StyleUnderline"/>
          <w:rFonts w:asciiTheme="minorHAnsi" w:hAnsiTheme="minorHAnsi"/>
        </w:rPr>
        <w:t>Does</w:t>
      </w:r>
      <w:r w:rsidRPr="00403AD2">
        <w:rPr>
          <w:rFonts w:asciiTheme="minorHAnsi" w:hAnsiTheme="minorHAnsi"/>
        </w:rPr>
        <w:t xml:space="preserve"> 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know that former Bahraini soldiers have left the country to join the Islamic State?</w:t>
      </w:r>
      <w:r w:rsidRPr="00403AD2">
        <w:rPr>
          <w:rFonts w:asciiTheme="minorHAnsi" w:hAnsiTheme="minorHAnsi"/>
        </w:rPr>
        <w:t xml:space="preserve"> Does Washington know that Bahrain allows no Shiite citizens in its military even though Shiites are a majority of the population? Does the White House know that the Bahraini Army is a sectarian force that publishes books endorsing the murder of Shiites who do not “repent”?</w:t>
      </w:r>
    </w:p>
    <w:p w:rsidR="008D338F" w:rsidRPr="00403AD2" w:rsidRDefault="008D338F" w:rsidP="008D338F">
      <w:pPr>
        <w:rPr>
          <w:rFonts w:asciiTheme="minorHAnsi" w:hAnsiTheme="minorHAnsi"/>
        </w:rPr>
      </w:pPr>
      <w:r w:rsidRPr="00403AD2">
        <w:rPr>
          <w:rFonts w:asciiTheme="minorHAnsi" w:hAnsiTheme="minorHAnsi"/>
        </w:rPr>
        <w:t xml:space="preserve">When I criticized the fostering of extremism in the Bahraini Army, I was tossed into prison for six months. Bahrain’s king, Hamad bin Isa al-Khalifa, has just approved a constitutional amendment </w:t>
      </w:r>
      <w:r w:rsidRPr="00403AD2">
        <w:rPr>
          <w:rFonts w:asciiTheme="minorHAnsi" w:hAnsiTheme="minorHAnsi"/>
        </w:rPr>
        <w:lastRenderedPageBreak/>
        <w:t>allowing military courts to try civilians on unspecified charges of “terrorism.” It is a law so vague and sweeping that my act of criticism could now result in a military prosecution.</w:t>
      </w:r>
    </w:p>
    <w:p w:rsidR="008D338F" w:rsidRPr="00403AD2" w:rsidRDefault="008D338F" w:rsidP="008D338F">
      <w:pPr>
        <w:rPr>
          <w:rFonts w:asciiTheme="minorHAnsi" w:hAnsiTheme="minorHAnsi"/>
        </w:rPr>
      </w:pPr>
      <w:r w:rsidRPr="00403AD2">
        <w:rPr>
          <w:rFonts w:asciiTheme="minorHAnsi" w:hAnsiTheme="minorHAnsi"/>
        </w:rPr>
        <w:t>This same Bahraini military, newly empowered, will soon be awarded its new American-made jets to fly over Yemen.</w:t>
      </w:r>
    </w:p>
    <w:p w:rsidR="008D338F" w:rsidRPr="00403AD2" w:rsidRDefault="008D338F" w:rsidP="008D338F">
      <w:pPr>
        <w:rPr>
          <w:rFonts w:asciiTheme="minorHAnsi" w:hAnsiTheme="minorHAnsi"/>
        </w:rPr>
      </w:pPr>
      <w:r w:rsidRPr="00403AD2">
        <w:rPr>
          <w:rStyle w:val="StyleUnderline"/>
          <w:rFonts w:asciiTheme="minorHAnsi" w:hAnsiTheme="minorHAnsi"/>
        </w:rPr>
        <w:t>Bahraini citizens recognize that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is a superpower, but that status should not depend solely on its military capacity</w:t>
      </w:r>
      <w:r w:rsidRPr="00403AD2">
        <w:rPr>
          <w:rFonts w:asciiTheme="minorHAnsi" w:hAnsiTheme="minorHAnsi"/>
        </w:rPr>
        <w:t xml:space="preserve">. </w:t>
      </w:r>
      <w:r w:rsidRPr="00403AD2">
        <w:rPr>
          <w:rStyle w:val="Emphasis"/>
          <w:rFonts w:asciiTheme="minorHAnsi" w:hAnsiTheme="minorHAnsi"/>
          <w:sz w:val="28"/>
        </w:rPr>
        <w:t>American power should also be built on respect for justice, equality and human rights</w:t>
      </w:r>
      <w:r w:rsidRPr="00403AD2">
        <w:rPr>
          <w:rFonts w:asciiTheme="minorHAnsi" w:hAnsiTheme="minorHAnsi"/>
        </w:rPr>
        <w:t xml:space="preserve"> — </w:t>
      </w:r>
      <w:r w:rsidRPr="00403AD2">
        <w:rPr>
          <w:rStyle w:val="StyleUnderline"/>
          <w:rFonts w:asciiTheme="minorHAnsi" w:hAnsiTheme="minorHAnsi"/>
        </w:rPr>
        <w:t xml:space="preserve">the core principles upon which the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was founded</w:t>
      </w:r>
      <w:r w:rsidRPr="00403AD2">
        <w:rPr>
          <w:rFonts w:asciiTheme="minorHAnsi" w:hAnsiTheme="minorHAnsi"/>
        </w:rPr>
        <w:t xml:space="preserve">. It is </w:t>
      </w:r>
      <w:r w:rsidRPr="00403AD2">
        <w:rPr>
          <w:rStyle w:val="Emphasis"/>
          <w:rFonts w:asciiTheme="minorHAnsi" w:hAnsiTheme="minorHAnsi"/>
          <w:sz w:val="28"/>
        </w:rPr>
        <w:t>these values</w:t>
      </w:r>
      <w:r w:rsidRPr="00403AD2">
        <w:rPr>
          <w:rFonts w:asciiTheme="minorHAnsi" w:hAnsiTheme="minorHAnsi"/>
        </w:rPr>
        <w:t xml:space="preserve"> that </w:t>
      </w:r>
      <w:r w:rsidRPr="00403AD2">
        <w:rPr>
          <w:rStyle w:val="Emphasis"/>
          <w:rFonts w:asciiTheme="minorHAnsi" w:hAnsiTheme="minorHAnsi"/>
          <w:sz w:val="28"/>
        </w:rPr>
        <w:t>should dictate American foreign policy, not the profit margin of Lockheed Martin</w:t>
      </w:r>
      <w:r w:rsidRPr="00403AD2">
        <w:rPr>
          <w:rFonts w:asciiTheme="minorHAnsi" w:hAnsiTheme="minorHAnsi"/>
        </w:rPr>
        <w:t>, maker of those F-16s destined for Bahrain.</w:t>
      </w:r>
    </w:p>
    <w:p w:rsidR="008D338F" w:rsidRPr="00403AD2" w:rsidRDefault="008D338F" w:rsidP="008D338F">
      <w:pPr>
        <w:rPr>
          <w:rStyle w:val="StyleUnderline"/>
          <w:rFonts w:asciiTheme="minorHAnsi" w:hAnsiTheme="minorHAnsi"/>
        </w:rPr>
      </w:pPr>
      <w:r w:rsidRPr="00403AD2">
        <w:rPr>
          <w:rFonts w:asciiTheme="minorHAnsi" w:hAnsiTheme="minorHAnsi"/>
        </w:rPr>
        <w:t xml:space="preserve">The Trump administration must review its relations with authoritarian regimes like Bahrain’s. These problematic alliances cost the United States far more in the long term than any gain it makes from arms deals. </w:t>
      </w:r>
      <w:r w:rsidRPr="00403AD2">
        <w:rPr>
          <w:rStyle w:val="Emphasis"/>
          <w:rFonts w:asciiTheme="minorHAnsi" w:hAnsiTheme="minorHAnsi"/>
          <w:sz w:val="28"/>
        </w:rPr>
        <w:t>Human rights and justice should be a consistent priority in American foreign policy, not applied in one case, ignored in another.</w:t>
      </w:r>
    </w:p>
    <w:p w:rsidR="008D338F" w:rsidRPr="00403AD2" w:rsidRDefault="008D338F" w:rsidP="008D338F">
      <w:pPr>
        <w:rPr>
          <w:rFonts w:asciiTheme="minorHAnsi" w:hAnsiTheme="minorHAnsi"/>
        </w:rPr>
      </w:pPr>
      <w:r w:rsidRPr="00403AD2">
        <w:rPr>
          <w:rFonts w:asciiTheme="minorHAnsi" w:hAnsiTheme="minorHAnsi"/>
        </w:rPr>
        <w:t>All our destinies are tied together. What will happen to Bahrain if everyone who supports peace, democracy and the rule of law is in jail? To whom will Bahrain’s disenfranchised youth turn to for support and guidance? These are the questions the Trump administration must ask itself before it sends my jailers another batch of fighter jets.</w:t>
      </w:r>
    </w:p>
    <w:p w:rsidR="008D338F" w:rsidRPr="00403AD2" w:rsidRDefault="008D338F" w:rsidP="008D338F">
      <w:pPr>
        <w:rPr>
          <w:rFonts w:asciiTheme="minorHAnsi" w:hAnsiTheme="minorHAnsi"/>
        </w:rPr>
      </w:pPr>
      <w:r w:rsidRPr="00403AD2">
        <w:rPr>
          <w:rStyle w:val="StyleUnderline"/>
          <w:rFonts w:asciiTheme="minorHAnsi" w:hAnsiTheme="minorHAnsi"/>
        </w:rPr>
        <w:t>I am realistic about what to expect. After all, President Trump recently played host</w:t>
      </w:r>
      <w:r w:rsidRPr="00403AD2">
        <w:rPr>
          <w:rFonts w:asciiTheme="minorHAnsi" w:hAnsiTheme="minorHAnsi"/>
        </w:rPr>
        <w:t xml:space="preserve"> in Washington </w:t>
      </w:r>
      <w:r w:rsidRPr="00403AD2">
        <w:rPr>
          <w:rStyle w:val="StyleUnderline"/>
          <w:rFonts w:asciiTheme="minorHAnsi" w:hAnsiTheme="minorHAnsi"/>
        </w:rPr>
        <w:t>to Saudi Arabia’s deputy crown prince and Egypt’s president</w:t>
      </w:r>
      <w:r w:rsidRPr="00403AD2">
        <w:rPr>
          <w:rFonts w:asciiTheme="minorHAnsi" w:hAnsiTheme="minorHAnsi"/>
        </w:rPr>
        <w:t xml:space="preserve"> for life </w:t>
      </w:r>
      <w:r w:rsidRPr="00403AD2">
        <w:rPr>
          <w:rStyle w:val="Emphasis"/>
          <w:rFonts w:asciiTheme="minorHAnsi" w:hAnsiTheme="minorHAnsi"/>
        </w:rPr>
        <w:t>without bringing up human rights</w:t>
      </w:r>
      <w:r w:rsidRPr="00403AD2">
        <w:rPr>
          <w:rFonts w:asciiTheme="minorHAnsi" w:hAnsiTheme="minorHAnsi"/>
        </w:rPr>
        <w:t xml:space="preserve">. But </w:t>
      </w:r>
      <w:r w:rsidRPr="00403AD2">
        <w:rPr>
          <w:rStyle w:val="Emphasis"/>
          <w:rFonts w:asciiTheme="minorHAnsi" w:hAnsiTheme="minorHAnsi"/>
        </w:rPr>
        <w:t>I have faith in</w:t>
      </w:r>
      <w:r w:rsidRPr="00403AD2">
        <w:rPr>
          <w:rFonts w:asciiTheme="minorHAnsi" w:hAnsiTheme="minorHAnsi"/>
        </w:rPr>
        <w:t xml:space="preserve"> the American people and civil society, as well as the </w:t>
      </w:r>
      <w:r w:rsidRPr="00403AD2">
        <w:rPr>
          <w:rStyle w:val="Emphasis"/>
          <w:rFonts w:asciiTheme="minorHAnsi" w:hAnsiTheme="minorHAnsi"/>
        </w:rPr>
        <w:t>lawmakers who continue to challenge these shortsighted, morally unsound policies</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Meanwhile, my trial date kept being moved. First, it was set for April 16. But this was the day of Bahrain’s Formula One Grand Prix, the biggest sports event in the country, so that was embarrassing for the government. Then, my trial was rescheduled for May 3. But that happened to be World Press Freedom Day, so the authorities pushed the date back again, to this week.</w:t>
      </w:r>
    </w:p>
    <w:p w:rsidR="008D338F" w:rsidRPr="00403AD2" w:rsidRDefault="008D338F" w:rsidP="008D338F">
      <w:pPr>
        <w:rPr>
          <w:rFonts w:asciiTheme="minorHAnsi" w:hAnsiTheme="minorHAnsi"/>
        </w:rPr>
      </w:pPr>
      <w:r w:rsidRPr="00403AD2">
        <w:rPr>
          <w:rFonts w:asciiTheme="minorHAnsi" w:hAnsiTheme="minorHAnsi"/>
        </w:rPr>
        <w:t>My detention has entered its 11th month. My health has declined. I’m recovering from a painful surgical procedure, yet the authorities have made every part of my detention as difficult as possible. My lawyers have been obstructed from providing me the best possible defense. But what I have endured is a small fraction of what the people of Yemen have suffered, largely because of the military intervention of Saudi Arabia, Bahrain and their allies.</w:t>
      </w:r>
    </w:p>
    <w:p w:rsidR="008D338F" w:rsidRPr="00403AD2" w:rsidRDefault="008D338F" w:rsidP="008D338F">
      <w:pPr>
        <w:rPr>
          <w:rFonts w:asciiTheme="minorHAnsi" w:hAnsiTheme="minorHAnsi"/>
        </w:rPr>
      </w:pPr>
      <w:r w:rsidRPr="00403AD2">
        <w:rPr>
          <w:rFonts w:asciiTheme="minorHAnsi" w:hAnsiTheme="minorHAnsi"/>
        </w:rPr>
        <w:t xml:space="preserve">For my part, I will not stand idly by. I urge </w:t>
      </w:r>
      <w:r w:rsidRPr="00403AD2">
        <w:rPr>
          <w:rStyle w:val="Emphasis"/>
          <w:rFonts w:asciiTheme="minorHAnsi" w:hAnsiTheme="minorHAnsi"/>
        </w:rPr>
        <w:t>Americans</w:t>
      </w:r>
      <w:r w:rsidRPr="00403AD2">
        <w:rPr>
          <w:rFonts w:asciiTheme="minorHAnsi" w:hAnsiTheme="minorHAnsi"/>
        </w:rPr>
        <w:t xml:space="preserve"> not to do so, either. They </w:t>
      </w:r>
      <w:r w:rsidRPr="00403AD2">
        <w:rPr>
          <w:rStyle w:val="Emphasis"/>
          <w:rFonts w:asciiTheme="minorHAnsi" w:hAnsiTheme="minorHAnsi"/>
        </w:rPr>
        <w:t>must all call for an end to</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w:t>
      </w:r>
      <w:r w:rsidRPr="00403AD2">
        <w:rPr>
          <w:rStyle w:val="Emphasis"/>
          <w:rFonts w:asciiTheme="minorHAnsi" w:hAnsiTheme="minorHAnsi"/>
        </w:rPr>
        <w:t>’s</w:t>
      </w:r>
      <w:r w:rsidRPr="00403AD2">
        <w:rPr>
          <w:rFonts w:asciiTheme="minorHAnsi" w:hAnsiTheme="minorHAnsi"/>
        </w:rPr>
        <w:t xml:space="preserve"> </w:t>
      </w:r>
      <w:r w:rsidRPr="00403AD2">
        <w:rPr>
          <w:rStyle w:val="Emphasis"/>
          <w:rFonts w:asciiTheme="minorHAnsi" w:hAnsiTheme="minorHAnsi"/>
        </w:rPr>
        <w:t>unconditional support for my country’s misdeeds at home and abroad</w:t>
      </w:r>
      <w:r w:rsidRPr="00403AD2">
        <w:rPr>
          <w:rFonts w:asciiTheme="minorHAnsi" w:hAnsiTheme="minorHAnsi"/>
        </w:rPr>
        <w:t>.</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lastRenderedPageBreak/>
        <w:t xml:space="preserve">Doesn’t solve either advantage --- condones human rights abuses and highlights Trump’s transactionalism </w:t>
      </w:r>
    </w:p>
    <w:p w:rsidR="008D338F" w:rsidRPr="00403AD2" w:rsidRDefault="008D338F" w:rsidP="008D338F">
      <w:pPr>
        <w:rPr>
          <w:rFonts w:asciiTheme="minorHAnsi" w:hAnsiTheme="minorHAnsi"/>
        </w:rPr>
      </w:pPr>
      <w:r w:rsidRPr="00403AD2">
        <w:rPr>
          <w:rStyle w:val="Style13ptBold"/>
          <w:rFonts w:asciiTheme="minorHAnsi" w:hAnsiTheme="minorHAnsi"/>
        </w:rPr>
        <w:t>HRW, 18</w:t>
      </w:r>
      <w:r w:rsidRPr="00403AD2">
        <w:rPr>
          <w:rFonts w:asciiTheme="minorHAnsi" w:hAnsiTheme="minorHAnsi"/>
        </w:rPr>
        <w:t xml:space="preserve"> (5/24/18, “US: Reject Planned Arms Sales to Bahrain; Manama Should First Tackle Serious Human Rights Abuses,” </w:t>
      </w:r>
      <w:hyperlink r:id="rId338" w:history="1">
        <w:r w:rsidRPr="00403AD2">
          <w:rPr>
            <w:rStyle w:val="Hyperlink"/>
            <w:rFonts w:asciiTheme="minorHAnsi" w:hAnsiTheme="minorHAnsi"/>
          </w:rPr>
          <w:t>https://www.hrw.org/news/2018/05/24/us-reject-planned-arms-sales-bahrain#</w:t>
        </w:r>
      </w:hyperlink>
      <w:r w:rsidRPr="00403AD2">
        <w:rPr>
          <w:rFonts w:asciiTheme="minorHAnsi" w:hAnsiTheme="minorHAnsi"/>
        </w:rPr>
        <w:t>, accessed on 6/11/19, JMP)</w:t>
      </w:r>
    </w:p>
    <w:p w:rsidR="008D338F" w:rsidRPr="00403AD2" w:rsidRDefault="008D338F" w:rsidP="008D338F">
      <w:pPr>
        <w:rPr>
          <w:rFonts w:asciiTheme="minorHAnsi" w:hAnsiTheme="minorHAnsi"/>
        </w:rPr>
      </w:pPr>
      <w:r w:rsidRPr="00403AD2">
        <w:rPr>
          <w:rFonts w:asciiTheme="minorHAnsi" w:hAnsiTheme="minorHAnsi"/>
        </w:rPr>
        <w:t xml:space="preserve">(Washington, DC) –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Senate </w:t>
      </w:r>
      <w:r w:rsidRPr="00403AD2">
        <w:rPr>
          <w:rStyle w:val="StyleUnderline"/>
          <w:rFonts w:asciiTheme="minorHAnsi" w:hAnsiTheme="minorHAnsi"/>
        </w:rPr>
        <w:t>should not approve</w:t>
      </w:r>
      <w:r w:rsidRPr="00403AD2">
        <w:rPr>
          <w:rFonts w:asciiTheme="minorHAnsi" w:hAnsiTheme="minorHAnsi"/>
        </w:rPr>
        <w:t xml:space="preserve"> two proposed </w:t>
      </w:r>
      <w:r w:rsidRPr="00403AD2">
        <w:rPr>
          <w:rStyle w:val="StyleUnderline"/>
          <w:rFonts w:asciiTheme="minorHAnsi" w:hAnsiTheme="minorHAnsi"/>
        </w:rPr>
        <w:t>arms sales</w:t>
      </w:r>
      <w:r w:rsidRPr="00403AD2">
        <w:rPr>
          <w:rFonts w:asciiTheme="minorHAnsi" w:hAnsiTheme="minorHAnsi"/>
        </w:rPr>
        <w:t xml:space="preserve"> totaling nearly US$1 billion </w:t>
      </w:r>
      <w:r w:rsidRPr="00403AD2">
        <w:rPr>
          <w:rStyle w:val="StyleUnderline"/>
          <w:rFonts w:asciiTheme="minorHAnsi" w:hAnsiTheme="minorHAnsi"/>
        </w:rPr>
        <w:t xml:space="preserve">to Bahrain given its </w:t>
      </w:r>
      <w:r w:rsidRPr="00403AD2">
        <w:rPr>
          <w:rStyle w:val="Emphasis"/>
          <w:rFonts w:asciiTheme="minorHAnsi" w:hAnsiTheme="minorHAnsi"/>
        </w:rPr>
        <w:t>government’s dismal record on human rights</w:t>
      </w:r>
      <w:r w:rsidRPr="00403AD2">
        <w:rPr>
          <w:rStyle w:val="StyleUnderline"/>
          <w:rFonts w:asciiTheme="minorHAnsi" w:hAnsiTheme="minorHAnsi"/>
        </w:rPr>
        <w:t xml:space="preserve"> and relentless persecution of dissidents</w:t>
      </w:r>
      <w:r w:rsidRPr="00403AD2">
        <w:rPr>
          <w:rFonts w:asciiTheme="minorHAnsi" w:hAnsiTheme="minorHAnsi"/>
        </w:rPr>
        <w:t>.</w:t>
      </w:r>
    </w:p>
    <w:p w:rsidR="008D338F" w:rsidRPr="00403AD2" w:rsidRDefault="008D338F" w:rsidP="008D338F">
      <w:pPr>
        <w:rPr>
          <w:rFonts w:asciiTheme="minorHAnsi" w:hAnsiTheme="minorHAnsi"/>
        </w:rPr>
      </w:pPr>
      <w:r w:rsidRPr="00403AD2">
        <w:rPr>
          <w:rStyle w:val="StyleUnderline"/>
          <w:rFonts w:asciiTheme="minorHAnsi" w:hAnsiTheme="minorHAnsi"/>
        </w:rPr>
        <w:t>The</w:t>
      </w:r>
      <w:r w:rsidRPr="00403AD2">
        <w:rPr>
          <w:rFonts w:asciiTheme="minorHAnsi" w:hAnsiTheme="minorHAnsi"/>
        </w:rPr>
        <w:t xml:space="preserve"> proposed </w:t>
      </w:r>
      <w:r w:rsidRPr="00403AD2">
        <w:rPr>
          <w:rStyle w:val="StyleUnderline"/>
          <w:rFonts w:asciiTheme="minorHAnsi" w:hAnsiTheme="minorHAnsi"/>
        </w:rPr>
        <w:t>arms sales</w:t>
      </w:r>
      <w:r w:rsidRPr="00403AD2">
        <w:rPr>
          <w:rFonts w:asciiTheme="minorHAnsi" w:hAnsiTheme="minorHAnsi"/>
        </w:rPr>
        <w:t xml:space="preserve">, already approved by the US State Department, </w:t>
      </w:r>
      <w:r w:rsidRPr="00403AD2">
        <w:rPr>
          <w:rStyle w:val="StyleUnderline"/>
          <w:rFonts w:asciiTheme="minorHAnsi" w:hAnsiTheme="minorHAnsi"/>
        </w:rPr>
        <w:t xml:space="preserve">come amid the </w:t>
      </w:r>
      <w:r w:rsidRPr="00403AD2">
        <w:rPr>
          <w:rStyle w:val="Emphasis"/>
          <w:rFonts w:asciiTheme="minorHAnsi" w:hAnsiTheme="minorHAnsi"/>
        </w:rPr>
        <w:t>continued downward spiral of human rights</w:t>
      </w:r>
      <w:r w:rsidRPr="00403AD2">
        <w:rPr>
          <w:rStyle w:val="StyleUnderline"/>
          <w:rFonts w:asciiTheme="minorHAnsi" w:hAnsiTheme="minorHAnsi"/>
        </w:rPr>
        <w:t xml:space="preserve"> since anti-government demonstrations in 2011, and Bahrain’s continued participation in the Saudi-led Yemen conflict that has contributed to one of the world’s worst humanitarian crises</w:t>
      </w:r>
      <w:r w:rsidRPr="00403AD2">
        <w:rPr>
          <w:rFonts w:asciiTheme="minorHAnsi" w:hAnsiTheme="minorHAnsi"/>
        </w:rPr>
        <w:t>. In the past year, Bahrain has sharpened its crackdown on activists, lawyers, and journalists. It has arbitrarily revoked a record number of citizenships of nationals, carried out unfair trials of civilians in military courts, and harassed, intimidated, imprisoned, and prosecuted rights defenders and their family members. This is in addition to widespread ill treatment and torture by security forces and deadly dispersal of peaceful protests, since anti-government protests erupted in 2011.</w:t>
      </w:r>
    </w:p>
    <w:p w:rsidR="008D338F" w:rsidRPr="00403AD2" w:rsidRDefault="008D338F" w:rsidP="008D338F">
      <w:pPr>
        <w:rPr>
          <w:rFonts w:asciiTheme="minorHAnsi" w:hAnsiTheme="minorHAnsi"/>
        </w:rPr>
      </w:pPr>
      <w:r w:rsidRPr="00403AD2">
        <w:rPr>
          <w:rStyle w:val="Emphasis"/>
          <w:rFonts w:asciiTheme="minorHAnsi" w:hAnsiTheme="minorHAnsi"/>
        </w:rPr>
        <w:t>“These</w:t>
      </w:r>
      <w:r w:rsidRPr="00403AD2">
        <w:rPr>
          <w:rFonts w:asciiTheme="minorHAnsi" w:hAnsiTheme="minorHAnsi"/>
        </w:rPr>
        <w:t xml:space="preserve"> two weapons </w:t>
      </w:r>
      <w:r w:rsidRPr="00403AD2">
        <w:rPr>
          <w:rStyle w:val="Emphasis"/>
          <w:rFonts w:asciiTheme="minorHAnsi" w:hAnsiTheme="minorHAnsi"/>
        </w:rPr>
        <w:t>sales make clear that</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 </w:t>
      </w:r>
      <w:r w:rsidRPr="00403AD2">
        <w:rPr>
          <w:rStyle w:val="Emphasis"/>
          <w:rFonts w:asciiTheme="minorHAnsi" w:hAnsiTheme="minorHAnsi"/>
        </w:rPr>
        <w:t>intends nothing short of a free pass on human rights for Bahrain”</w:t>
      </w:r>
      <w:r w:rsidRPr="00403AD2">
        <w:rPr>
          <w:rFonts w:asciiTheme="minorHAnsi" w:hAnsiTheme="minorHAnsi"/>
        </w:rPr>
        <w:t xml:space="preserve"> </w:t>
      </w:r>
      <w:r w:rsidRPr="00403AD2">
        <w:rPr>
          <w:rStyle w:val="StyleUnderline"/>
          <w:rFonts w:asciiTheme="minorHAnsi" w:hAnsiTheme="minorHAnsi"/>
        </w:rPr>
        <w:t>said</w:t>
      </w:r>
      <w:r w:rsidRPr="00403AD2">
        <w:rPr>
          <w:rFonts w:asciiTheme="minorHAnsi" w:hAnsiTheme="minorHAnsi"/>
        </w:rPr>
        <w:t xml:space="preserve"> Sarah </w:t>
      </w:r>
      <w:r w:rsidRPr="00403AD2">
        <w:rPr>
          <w:rStyle w:val="StyleUnderline"/>
          <w:rFonts w:asciiTheme="minorHAnsi" w:hAnsiTheme="minorHAnsi"/>
        </w:rPr>
        <w:t>Margon, Washington director at Human Rights Watch</w:t>
      </w:r>
      <w:r w:rsidRPr="00403AD2">
        <w:rPr>
          <w:rFonts w:asciiTheme="minorHAnsi" w:hAnsiTheme="minorHAnsi"/>
        </w:rPr>
        <w:t xml:space="preserve">. </w:t>
      </w:r>
      <w:r w:rsidRPr="00403AD2">
        <w:rPr>
          <w:rStyle w:val="StyleUnderline"/>
          <w:rFonts w:asciiTheme="minorHAnsi" w:hAnsiTheme="minorHAnsi"/>
        </w:rPr>
        <w:t>“The</w:t>
      </w:r>
      <w:r w:rsidRPr="00403AD2">
        <w:rPr>
          <w:rFonts w:asciiTheme="minorHAnsi" w:hAnsiTheme="minorHAnsi"/>
        </w:rPr>
        <w:t xml:space="preserve"> US </w:t>
      </w:r>
      <w:r w:rsidRPr="00403AD2">
        <w:rPr>
          <w:rStyle w:val="StyleUnderline"/>
          <w:rFonts w:asciiTheme="minorHAnsi" w:hAnsiTheme="minorHAnsi"/>
        </w:rPr>
        <w:t xml:space="preserve">Senate should block all arms sales to Bahrain until, at a minimum, they release all unjustly imprisoned human rights defenders and dissidents, and </w:t>
      </w:r>
      <w:r w:rsidRPr="00403AD2">
        <w:rPr>
          <w:rStyle w:val="Emphasis"/>
          <w:rFonts w:asciiTheme="minorHAnsi" w:hAnsiTheme="minorHAnsi"/>
        </w:rPr>
        <w:t>make clear that a key US ally should not continue in such mass human rights abuses.”</w:t>
      </w:r>
    </w:p>
    <w:p w:rsidR="008D338F" w:rsidRPr="00403AD2" w:rsidRDefault="008D338F" w:rsidP="008D338F">
      <w:pPr>
        <w:rPr>
          <w:rFonts w:asciiTheme="minorHAnsi" w:hAnsiTheme="minorHAnsi"/>
        </w:rPr>
      </w:pPr>
      <w:r w:rsidRPr="00403AD2">
        <w:rPr>
          <w:rFonts w:asciiTheme="minorHAnsi" w:hAnsiTheme="minorHAnsi"/>
        </w:rPr>
        <w:t xml:space="preserve">On April 27, 2018, the State Department approved the sale of AH-1Z attack helicopters, missiles, and other military equipment to the kingdom, for an estimated cost of US$911.4 million. </w:t>
      </w:r>
      <w:r w:rsidRPr="00403AD2">
        <w:rPr>
          <w:rStyle w:val="Emphasis"/>
          <w:rFonts w:asciiTheme="minorHAnsi" w:hAnsiTheme="minorHAnsi"/>
        </w:rPr>
        <w:t>This deal comes on the heels of</w:t>
      </w:r>
      <w:r w:rsidRPr="00403AD2">
        <w:rPr>
          <w:rFonts w:asciiTheme="minorHAnsi" w:hAnsiTheme="minorHAnsi"/>
        </w:rPr>
        <w:t xml:space="preserve"> President Donald </w:t>
      </w:r>
      <w:r w:rsidRPr="00403AD2">
        <w:rPr>
          <w:rStyle w:val="Emphasis"/>
          <w:rFonts w:asciiTheme="minorHAnsi" w:hAnsiTheme="minorHAnsi"/>
        </w:rPr>
        <w:t>Trump’s revised policies</w:t>
      </w:r>
      <w:r w:rsidRPr="00403AD2">
        <w:rPr>
          <w:rFonts w:asciiTheme="minorHAnsi" w:hAnsiTheme="minorHAnsi"/>
        </w:rPr>
        <w:t xml:space="preserve"> for conventional arms transfers and drone exports, signed on April 19, </w:t>
      </w:r>
      <w:r w:rsidRPr="00403AD2">
        <w:rPr>
          <w:rStyle w:val="Emphasis"/>
          <w:rFonts w:asciiTheme="minorHAnsi" w:hAnsiTheme="minorHAnsi"/>
        </w:rPr>
        <w:t>that place greater emphasis on US economic interests than human rights</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 xml:space="preserve">On May 17, the State Department approved a second weapons’ deal with Bahrain worth up to US$45 million, which included 3,200 bomb bodies to arm Bahrain’s F-16 </w:t>
      </w:r>
      <w:proofErr w:type="gramStart"/>
      <w:r w:rsidRPr="00403AD2">
        <w:rPr>
          <w:rFonts w:asciiTheme="minorHAnsi" w:hAnsiTheme="minorHAnsi"/>
        </w:rPr>
        <w:t>fighters</w:t>
      </w:r>
      <w:proofErr w:type="gramEnd"/>
      <w:r w:rsidRPr="00403AD2">
        <w:rPr>
          <w:rFonts w:asciiTheme="minorHAnsi" w:hAnsiTheme="minorHAnsi"/>
        </w:rPr>
        <w:t xml:space="preserve"> fleet. In both cases, the Senate was notified of the sales and, under the Arms Export Control Act, has 30 days from the notification date to oppose the deal.</w:t>
      </w:r>
    </w:p>
    <w:p w:rsidR="008D338F" w:rsidRPr="00403AD2" w:rsidRDefault="008D338F" w:rsidP="008D338F">
      <w:pPr>
        <w:rPr>
          <w:rFonts w:asciiTheme="minorHAnsi" w:hAnsiTheme="minorHAnsi"/>
        </w:rPr>
      </w:pPr>
      <w:r w:rsidRPr="00403AD2">
        <w:rPr>
          <w:rFonts w:asciiTheme="minorHAnsi" w:hAnsiTheme="minorHAnsi"/>
        </w:rPr>
        <w:t xml:space="preserve">There are significant human rights concerns in both Bahrain’s behavior domestically and its participation in the Saudi-led coalition in Yemen, Human Rights Watch said. </w:t>
      </w:r>
      <w:r w:rsidRPr="00403AD2">
        <w:rPr>
          <w:rStyle w:val="StyleUnderline"/>
          <w:rFonts w:asciiTheme="minorHAnsi" w:hAnsiTheme="minorHAnsi"/>
        </w:rPr>
        <w:t>The US should hold off on all arms sales to Bahrain until authorities show they are serious about addressing human rights concerns.</w:t>
      </w:r>
      <w:r w:rsidRPr="00403AD2">
        <w:rPr>
          <w:rFonts w:asciiTheme="minorHAnsi" w:hAnsiTheme="minorHAnsi"/>
        </w:rPr>
        <w:t xml:space="preserve"> That should include releasing all human rights defenders and dissidents serving long jail terms for peaceful expression, and holding accountable officials and security officers who participating in or ordered the widespread torture during interrogations since 2011.</w:t>
      </w:r>
    </w:p>
    <w:p w:rsidR="008D338F" w:rsidRPr="00403AD2" w:rsidRDefault="008D338F" w:rsidP="008D338F">
      <w:pPr>
        <w:rPr>
          <w:rFonts w:asciiTheme="minorHAnsi" w:hAnsiTheme="minorHAnsi"/>
        </w:rPr>
      </w:pPr>
      <w:r w:rsidRPr="00403AD2">
        <w:rPr>
          <w:rStyle w:val="StyleUnderline"/>
          <w:rFonts w:asciiTheme="minorHAnsi" w:hAnsiTheme="minorHAnsi"/>
        </w:rPr>
        <w:t>In an early demonstration of</w:t>
      </w:r>
      <w:r w:rsidRPr="00403AD2">
        <w:rPr>
          <w:rFonts w:asciiTheme="minorHAnsi" w:hAnsiTheme="minorHAnsi"/>
        </w:rPr>
        <w:t xml:space="preserve"> the </w:t>
      </w:r>
      <w:r w:rsidRPr="00403AD2">
        <w:rPr>
          <w:rStyle w:val="StyleUnderline"/>
          <w:rFonts w:asciiTheme="minorHAnsi" w:hAnsiTheme="minorHAnsi"/>
        </w:rPr>
        <w:t>Trump</w:t>
      </w:r>
      <w:r w:rsidRPr="00403AD2">
        <w:rPr>
          <w:rFonts w:asciiTheme="minorHAnsi" w:hAnsiTheme="minorHAnsi"/>
        </w:rPr>
        <w:t xml:space="preserve"> administration</w:t>
      </w:r>
      <w:r w:rsidRPr="00403AD2">
        <w:rPr>
          <w:rStyle w:val="StyleUnderline"/>
          <w:rFonts w:asciiTheme="minorHAnsi" w:hAnsiTheme="minorHAnsi"/>
        </w:rPr>
        <w:t>’s</w:t>
      </w:r>
      <w:r w:rsidRPr="00403AD2">
        <w:rPr>
          <w:rFonts w:asciiTheme="minorHAnsi" w:hAnsiTheme="minorHAnsi"/>
        </w:rPr>
        <w:t xml:space="preserve"> </w:t>
      </w:r>
      <w:r w:rsidRPr="00403AD2">
        <w:rPr>
          <w:rStyle w:val="StyleUnderline"/>
          <w:rFonts w:asciiTheme="minorHAnsi" w:hAnsiTheme="minorHAnsi"/>
        </w:rPr>
        <w:t>policy toward human rights and arms sales</w:t>
      </w:r>
      <w:r w:rsidRPr="00403AD2">
        <w:rPr>
          <w:rFonts w:asciiTheme="minorHAnsi" w:hAnsiTheme="minorHAnsi"/>
        </w:rPr>
        <w:t xml:space="preserve">, in March 2017, then-Secretary of State Rex </w:t>
      </w:r>
      <w:r w:rsidRPr="00403AD2">
        <w:rPr>
          <w:rStyle w:val="StyleUnderline"/>
          <w:rFonts w:asciiTheme="minorHAnsi" w:hAnsiTheme="minorHAnsi"/>
        </w:rPr>
        <w:t>Tillerson lifted the human rights conditions that</w:t>
      </w:r>
      <w:r w:rsidRPr="00403AD2">
        <w:rPr>
          <w:rFonts w:asciiTheme="minorHAnsi" w:hAnsiTheme="minorHAnsi"/>
        </w:rPr>
        <w:t xml:space="preserve"> the </w:t>
      </w:r>
      <w:r w:rsidRPr="00403AD2">
        <w:rPr>
          <w:rStyle w:val="StyleUnderline"/>
          <w:rFonts w:asciiTheme="minorHAnsi" w:hAnsiTheme="minorHAnsi"/>
        </w:rPr>
        <w:t>Obama</w:t>
      </w:r>
      <w:r w:rsidRPr="00403AD2">
        <w:rPr>
          <w:rFonts w:asciiTheme="minorHAnsi" w:hAnsiTheme="minorHAnsi"/>
        </w:rPr>
        <w:t xml:space="preserve"> administration </w:t>
      </w:r>
      <w:r w:rsidRPr="00403AD2">
        <w:rPr>
          <w:rStyle w:val="StyleUnderline"/>
          <w:rFonts w:asciiTheme="minorHAnsi" w:hAnsiTheme="minorHAnsi"/>
        </w:rPr>
        <w:t>had attached to a sale to Bahrain of F-16 fighter jets</w:t>
      </w:r>
      <w:r w:rsidRPr="00403AD2">
        <w:rPr>
          <w:rFonts w:asciiTheme="minorHAnsi" w:hAnsiTheme="minorHAnsi"/>
        </w:rPr>
        <w:t xml:space="preserve"> worth US$2.8 billion.</w:t>
      </w:r>
    </w:p>
    <w:p w:rsidR="008D338F" w:rsidRPr="00403AD2" w:rsidRDefault="008D338F" w:rsidP="008D338F">
      <w:pPr>
        <w:rPr>
          <w:rFonts w:asciiTheme="minorHAnsi" w:hAnsiTheme="minorHAnsi"/>
        </w:rPr>
      </w:pPr>
      <w:r w:rsidRPr="00403AD2">
        <w:rPr>
          <w:rFonts w:asciiTheme="minorHAnsi" w:hAnsiTheme="minorHAnsi"/>
        </w:rPr>
        <w:lastRenderedPageBreak/>
        <w:t>In June 2017, Senate Foreign Relations Committee Chairman Bob Corker announced that he would hold up all newly announced arms sales to Gulf Cooperation Council (GCC) nations until the council found a path to reunification in a dispute between Qatar and other countries. Corker lifted that hold eight months later, in February 2018, allowing for these two sales to Bahrain to proceed, and has said that he does not believe that human rights conditions should be attached to weapons sales as a matter of US policy.</w:t>
      </w:r>
    </w:p>
    <w:p w:rsidR="008D338F" w:rsidRPr="00403AD2" w:rsidRDefault="008D338F" w:rsidP="008D338F">
      <w:pPr>
        <w:rPr>
          <w:rFonts w:asciiTheme="minorHAnsi" w:hAnsiTheme="minorHAnsi"/>
        </w:rPr>
      </w:pPr>
      <w:r w:rsidRPr="00403AD2">
        <w:rPr>
          <w:rFonts w:asciiTheme="minorHAnsi" w:hAnsiTheme="minorHAnsi"/>
        </w:rPr>
        <w:t xml:space="preserve"> </w:t>
      </w:r>
    </w:p>
    <w:p w:rsidR="008D338F" w:rsidRPr="00403AD2" w:rsidRDefault="008D338F" w:rsidP="008D338F">
      <w:pPr>
        <w:pStyle w:val="Heading4"/>
        <w:rPr>
          <w:rFonts w:asciiTheme="minorHAnsi" w:hAnsiTheme="minorHAnsi"/>
        </w:rPr>
      </w:pPr>
      <w:r w:rsidRPr="00403AD2">
        <w:rPr>
          <w:rFonts w:asciiTheme="minorHAnsi" w:hAnsiTheme="minorHAnsi"/>
        </w:rPr>
        <w:t>Bahrain is assisting with the conflict in Yemen</w:t>
      </w:r>
    </w:p>
    <w:p w:rsidR="008D338F" w:rsidRPr="00403AD2" w:rsidRDefault="008D338F" w:rsidP="008D338F">
      <w:pPr>
        <w:rPr>
          <w:rFonts w:asciiTheme="minorHAnsi" w:hAnsiTheme="minorHAnsi"/>
        </w:rPr>
      </w:pPr>
      <w:r w:rsidRPr="00403AD2">
        <w:rPr>
          <w:rStyle w:val="Style13ptBold"/>
          <w:rFonts w:asciiTheme="minorHAnsi" w:hAnsiTheme="minorHAnsi"/>
        </w:rPr>
        <w:t>HRW, 18</w:t>
      </w:r>
      <w:r w:rsidRPr="00403AD2">
        <w:rPr>
          <w:rFonts w:asciiTheme="minorHAnsi" w:hAnsiTheme="minorHAnsi"/>
        </w:rPr>
        <w:t xml:space="preserve"> (5/24/18, “US: Reject Planned Arms Sales to Bahrain; Manama Should First Tackle Serious Human Rights Abuses,” </w:t>
      </w:r>
      <w:hyperlink r:id="rId339" w:history="1">
        <w:r w:rsidRPr="00403AD2">
          <w:rPr>
            <w:rStyle w:val="Hyperlink"/>
            <w:rFonts w:asciiTheme="minorHAnsi" w:hAnsiTheme="minorHAnsi"/>
          </w:rPr>
          <w:t>https://www.hrw.org/news/2018/05/24/us-reject-planned-arms-sales-bahrain#</w:t>
        </w:r>
      </w:hyperlink>
      <w:r w:rsidRPr="00403AD2">
        <w:rPr>
          <w:rFonts w:asciiTheme="minorHAnsi" w:hAnsiTheme="minorHAnsi"/>
        </w:rPr>
        <w:t>, accessed on 6/11/19, JMP)</w:t>
      </w:r>
    </w:p>
    <w:p w:rsidR="008D338F" w:rsidRPr="00403AD2" w:rsidRDefault="008D338F" w:rsidP="008D338F">
      <w:pPr>
        <w:rPr>
          <w:rStyle w:val="StyleUnderline"/>
          <w:rFonts w:asciiTheme="minorHAnsi" w:hAnsiTheme="minorHAnsi"/>
        </w:rPr>
      </w:pPr>
      <w:r w:rsidRPr="00403AD2">
        <w:rPr>
          <w:rStyle w:val="StyleUnderline"/>
          <w:rFonts w:asciiTheme="minorHAnsi" w:hAnsiTheme="minorHAnsi"/>
        </w:rPr>
        <w:t>The Saudi-led coalition and party to the conflict in Yemen, has since 2015 conducted thousands of airstrikes in Yemen</w:t>
      </w:r>
      <w:r w:rsidRPr="00403AD2">
        <w:rPr>
          <w:rFonts w:asciiTheme="minorHAnsi" w:hAnsiTheme="minorHAnsi"/>
        </w:rPr>
        <w:t xml:space="preserve"> – including scores that appear to violate the laws of war – </w:t>
      </w:r>
      <w:r w:rsidRPr="00403AD2">
        <w:rPr>
          <w:rStyle w:val="Emphasis"/>
          <w:rFonts w:asciiTheme="minorHAnsi" w:hAnsiTheme="minorHAnsi"/>
        </w:rPr>
        <w:t>contributing to one of the world’s worst humanitarian crises</w:t>
      </w:r>
      <w:r w:rsidRPr="00403AD2">
        <w:rPr>
          <w:rFonts w:asciiTheme="minorHAnsi" w:hAnsiTheme="minorHAnsi"/>
        </w:rPr>
        <w:t xml:space="preserve">. </w:t>
      </w:r>
      <w:r w:rsidRPr="00403AD2">
        <w:rPr>
          <w:rStyle w:val="Emphasis"/>
          <w:rFonts w:asciiTheme="minorHAnsi" w:hAnsiTheme="minorHAnsi"/>
        </w:rPr>
        <w:t>The coalition has failed to credibly investigate potential war crimes</w:t>
      </w:r>
      <w:r w:rsidRPr="00403AD2">
        <w:rPr>
          <w:rStyle w:val="StyleUnderline"/>
          <w:rFonts w:asciiTheme="minorHAnsi" w:hAnsiTheme="minorHAnsi"/>
        </w:rPr>
        <w:t>, and coalition members, including Bahrain, have provided insufficient or no information about their role in alleged unlawful attacks.</w:t>
      </w:r>
    </w:p>
    <w:p w:rsidR="008D338F" w:rsidRPr="00403AD2" w:rsidRDefault="008D338F" w:rsidP="008D338F">
      <w:pPr>
        <w:rPr>
          <w:rFonts w:asciiTheme="minorHAnsi" w:hAnsiTheme="minorHAnsi"/>
        </w:rPr>
      </w:pPr>
      <w:r w:rsidRPr="00403AD2">
        <w:rPr>
          <w:rFonts w:asciiTheme="minorHAnsi" w:hAnsiTheme="minorHAnsi"/>
        </w:rPr>
        <w:t xml:space="preserve">Available information shows that </w:t>
      </w:r>
      <w:r w:rsidRPr="00403AD2">
        <w:rPr>
          <w:rStyle w:val="StyleUnderline"/>
          <w:rFonts w:asciiTheme="minorHAnsi" w:hAnsiTheme="minorHAnsi"/>
        </w:rPr>
        <w:t>Bahrain has participated in the military campaign</w:t>
      </w:r>
      <w:r w:rsidRPr="00403AD2">
        <w:rPr>
          <w:rFonts w:asciiTheme="minorHAnsi" w:hAnsiTheme="minorHAnsi"/>
        </w:rPr>
        <w:t>. In March 2015, the Emirati State news agency reported that Bahrain had deployed 15 aircraft to take part in coalition operations and, in December 2015, a Bahraini F-16 jet carrying out coalition operations crashed in Saudi Arabia, the coalition said in a statement.</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 xml:space="preserve">Human rights continue to decline in Bahrain </w:t>
      </w:r>
    </w:p>
    <w:p w:rsidR="008D338F" w:rsidRPr="00403AD2" w:rsidRDefault="008D338F" w:rsidP="008D338F">
      <w:pPr>
        <w:rPr>
          <w:rFonts w:asciiTheme="minorHAnsi" w:hAnsiTheme="minorHAnsi"/>
        </w:rPr>
      </w:pPr>
      <w:r w:rsidRPr="00403AD2">
        <w:rPr>
          <w:rStyle w:val="Style13ptBold"/>
          <w:rFonts w:asciiTheme="minorHAnsi" w:hAnsiTheme="minorHAnsi"/>
        </w:rPr>
        <w:t>HRW, 18</w:t>
      </w:r>
      <w:r w:rsidRPr="00403AD2">
        <w:rPr>
          <w:rFonts w:asciiTheme="minorHAnsi" w:hAnsiTheme="minorHAnsi"/>
        </w:rPr>
        <w:t xml:space="preserve"> (5/24/18, “US: Reject Planned Arms Sales to Bahrain; Manama Should First Tackle Serious Human Rights Abuses,” </w:t>
      </w:r>
      <w:hyperlink r:id="rId340" w:history="1">
        <w:r w:rsidRPr="00403AD2">
          <w:rPr>
            <w:rStyle w:val="Hyperlink"/>
            <w:rFonts w:asciiTheme="minorHAnsi" w:hAnsiTheme="minorHAnsi"/>
          </w:rPr>
          <w:t>https://www.hrw.org/news/2018/05/24/us-reject-planned-arms-sales-bahrain#</w:t>
        </w:r>
      </w:hyperlink>
      <w:r w:rsidRPr="00403AD2">
        <w:rPr>
          <w:rFonts w:asciiTheme="minorHAnsi" w:hAnsiTheme="minorHAnsi"/>
        </w:rPr>
        <w:t>, accessed on 6/11/19, JMP)</w:t>
      </w:r>
    </w:p>
    <w:p w:rsidR="008D338F" w:rsidRPr="00403AD2" w:rsidRDefault="008D338F" w:rsidP="008D338F">
      <w:pPr>
        <w:rPr>
          <w:rFonts w:asciiTheme="minorHAnsi" w:hAnsiTheme="minorHAnsi"/>
        </w:rPr>
      </w:pPr>
      <w:r w:rsidRPr="00403AD2">
        <w:rPr>
          <w:rStyle w:val="StyleUnderline"/>
          <w:rFonts w:asciiTheme="minorHAnsi" w:hAnsiTheme="minorHAnsi"/>
        </w:rPr>
        <w:t>The human rights situation in Bahrain continues to deteriorate as the government increased a crackdown on critics. The country’s preeminent human rights defenders were either jailed or exiled</w:t>
      </w:r>
      <w:r w:rsidRPr="00403AD2">
        <w:rPr>
          <w:rFonts w:asciiTheme="minorHAnsi" w:hAnsiTheme="minorHAnsi"/>
        </w:rPr>
        <w:t xml:space="preserve"> as the judicial authorities handed down long prison sentences to dissidents accused of speech crimes in trials that did not meet basic due process standards. </w:t>
      </w:r>
      <w:r w:rsidRPr="00403AD2">
        <w:rPr>
          <w:rStyle w:val="StyleUnderline"/>
          <w:rFonts w:asciiTheme="minorHAnsi" w:hAnsiTheme="minorHAnsi"/>
        </w:rPr>
        <w:t>The government failed to credibly investigate and prosecute officials and police officers who allegedly committed violations, including torture since 2011. Authorities also use excessive and deadly force to disperse peaceful protests</w:t>
      </w:r>
      <w:r w:rsidRPr="00403AD2">
        <w:rPr>
          <w:rFonts w:asciiTheme="minorHAnsi" w:hAnsiTheme="minorHAnsi"/>
        </w:rPr>
        <w:t>, and forcibly disappear people, and hold them in incommunicado detention.</w:t>
      </w:r>
    </w:p>
    <w:p w:rsidR="008D338F" w:rsidRPr="00403AD2" w:rsidRDefault="008D338F" w:rsidP="008D338F">
      <w:pPr>
        <w:rPr>
          <w:rFonts w:asciiTheme="minorHAnsi" w:hAnsiTheme="minorHAnsi"/>
        </w:rPr>
      </w:pPr>
      <w:r w:rsidRPr="00403AD2">
        <w:rPr>
          <w:rFonts w:asciiTheme="minorHAnsi" w:hAnsiTheme="minorHAnsi"/>
        </w:rPr>
        <w:t xml:space="preserve">On May 25, 2017, security forces apparently violently raided a sit-in in the village of Diraz. </w:t>
      </w:r>
      <w:proofErr w:type="gramStart"/>
      <w:r w:rsidRPr="00403AD2">
        <w:rPr>
          <w:rFonts w:asciiTheme="minorHAnsi" w:hAnsiTheme="minorHAnsi"/>
        </w:rPr>
        <w:t>Five  demonstrators</w:t>
      </w:r>
      <w:proofErr w:type="gramEnd"/>
      <w:r w:rsidRPr="00403AD2">
        <w:rPr>
          <w:rFonts w:asciiTheme="minorHAnsi" w:hAnsiTheme="minorHAnsi"/>
        </w:rPr>
        <w:t xml:space="preserve"> died and dozens more were injured.</w:t>
      </w:r>
    </w:p>
    <w:p w:rsidR="008D338F" w:rsidRPr="00403AD2" w:rsidRDefault="008D338F" w:rsidP="008D338F">
      <w:pPr>
        <w:rPr>
          <w:rFonts w:asciiTheme="minorHAnsi" w:hAnsiTheme="minorHAnsi"/>
        </w:rPr>
      </w:pPr>
      <w:r w:rsidRPr="00403AD2">
        <w:rPr>
          <w:rStyle w:val="StyleUnderline"/>
          <w:rFonts w:asciiTheme="minorHAnsi" w:hAnsiTheme="minorHAnsi"/>
        </w:rPr>
        <w:t>Bahraini authorities have, since 2012, arbitrarily revoked the citizenship of at least 728 citizens</w:t>
      </w:r>
      <w:r w:rsidRPr="00403AD2">
        <w:rPr>
          <w:rFonts w:asciiTheme="minorHAnsi" w:hAnsiTheme="minorHAnsi"/>
        </w:rPr>
        <w:t>, including human rights defenders, political activists, journalists, and religious scholars, and subjected some of them to arbitrary deportations, according to the Bahrain Institute for Rights and Democracy (BIRD), a nongovernmental organization. The vast majority of Bahraini citizens stripped of their citizenship are left effectively stateless and are not given adequate opportunity to meaningfully appeal these rulings.</w:t>
      </w:r>
    </w:p>
    <w:p w:rsidR="008D338F" w:rsidRPr="00403AD2" w:rsidRDefault="008D338F" w:rsidP="008D338F">
      <w:pPr>
        <w:rPr>
          <w:rFonts w:asciiTheme="minorHAnsi" w:hAnsiTheme="minorHAnsi"/>
        </w:rPr>
      </w:pPr>
      <w:r w:rsidRPr="00403AD2">
        <w:rPr>
          <w:rFonts w:asciiTheme="minorHAnsi" w:hAnsiTheme="minorHAnsi"/>
        </w:rPr>
        <w:lastRenderedPageBreak/>
        <w:t>Authorities in 2017 shut down the country’s only independent newspaper and suspended the activities of the leading secular-left opposition political group Wa’ad. On May 13, 2018, Bahrain’s parliament approved a law barring members of dissolved opposition groups from running in general elections planned for the end of 2018.</w:t>
      </w:r>
    </w:p>
    <w:p w:rsidR="008D338F" w:rsidRPr="00403AD2" w:rsidRDefault="008D338F" w:rsidP="008D338F">
      <w:pPr>
        <w:rPr>
          <w:rFonts w:asciiTheme="minorHAnsi" w:hAnsiTheme="minorHAnsi"/>
        </w:rPr>
      </w:pPr>
      <w:r w:rsidRPr="00403AD2">
        <w:rPr>
          <w:rFonts w:asciiTheme="minorHAnsi" w:hAnsiTheme="minorHAnsi"/>
        </w:rPr>
        <w:t>The Bahraini government also reversed two of the few previously implemented substantive recommendations of the Bahrain Independent Commission of Inquiry (BICI), was established after the 2011 anti-government demonstrations. Authorities in January 2017 restored arrest and investigation powers to the National Security Agency, despite its record of torture during interrogation. And in April 2017, Bahrain’s ruler signed legislation authorizing the trial of civilians before military courts, which contravenes international law.</w:t>
      </w:r>
    </w:p>
    <w:p w:rsidR="008D338F" w:rsidRPr="00403AD2" w:rsidRDefault="008D338F" w:rsidP="008D338F">
      <w:pPr>
        <w:rPr>
          <w:rFonts w:asciiTheme="minorHAnsi" w:hAnsiTheme="minorHAnsi"/>
        </w:rPr>
      </w:pPr>
      <w:r w:rsidRPr="00403AD2">
        <w:rPr>
          <w:rStyle w:val="Emphasis"/>
          <w:rFonts w:asciiTheme="minorHAnsi" w:hAnsiTheme="minorHAnsi"/>
        </w:rPr>
        <w:t>“Bahrain’s backsliding on human rights should not be rewarded with arms sales that could further entrench repression in Bahrain,”</w:t>
      </w:r>
      <w:r w:rsidRPr="00403AD2">
        <w:rPr>
          <w:rFonts w:asciiTheme="minorHAnsi" w:hAnsiTheme="minorHAnsi"/>
        </w:rPr>
        <w:t xml:space="preserve"> Margon said.</w:t>
      </w:r>
    </w:p>
    <w:p w:rsidR="008D338F" w:rsidRPr="00403AD2" w:rsidRDefault="008D338F" w:rsidP="008D338F">
      <w:pPr>
        <w:rPr>
          <w:rFonts w:asciiTheme="minorHAnsi" w:hAnsiTheme="minorHAnsi"/>
        </w:rPr>
      </w:pPr>
    </w:p>
    <w:p w:rsidR="008D338F" w:rsidRPr="00403AD2" w:rsidRDefault="008D338F" w:rsidP="008D338F">
      <w:pPr>
        <w:pStyle w:val="Heading3"/>
        <w:rPr>
          <w:rFonts w:asciiTheme="minorHAnsi" w:hAnsiTheme="minorHAnsi"/>
        </w:rPr>
      </w:pPr>
      <w:r w:rsidRPr="00403AD2">
        <w:rPr>
          <w:rFonts w:asciiTheme="minorHAnsi" w:hAnsiTheme="minorHAnsi"/>
        </w:rPr>
        <w:lastRenderedPageBreak/>
        <w:t>AT: CP Exclude Egypt</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 xml:space="preserve">Can’t solve either advantage --- undermines human rights promotion and U.S. credibility </w:t>
      </w:r>
    </w:p>
    <w:p w:rsidR="008D338F" w:rsidRPr="00403AD2" w:rsidRDefault="008D338F" w:rsidP="008D338F">
      <w:pPr>
        <w:rPr>
          <w:rFonts w:asciiTheme="minorHAnsi" w:hAnsiTheme="minorHAnsi"/>
        </w:rPr>
      </w:pPr>
      <w:r w:rsidRPr="00403AD2">
        <w:rPr>
          <w:rStyle w:val="Style13ptBold"/>
          <w:rFonts w:asciiTheme="minorHAnsi" w:hAnsiTheme="minorHAnsi"/>
        </w:rPr>
        <w:t>Hurley, 18</w:t>
      </w:r>
      <w:r w:rsidRPr="00403AD2">
        <w:rPr>
          <w:rFonts w:asciiTheme="minorHAnsi" w:hAnsiTheme="minorHAnsi"/>
        </w:rPr>
        <w:t xml:space="preserve"> --- senior at The College of New Jersey where he studies Political Science (8/4/18, Daniel, The Sigma Iota Rho (SIR) Journal of International Relations is one of the nation’s premier undergraduate journals of international studies, “U.S Provides Aid to Egypt, Human Rights Abused,” </w:t>
      </w:r>
      <w:hyperlink r:id="rId341" w:history="1">
        <w:r w:rsidRPr="00403AD2">
          <w:rPr>
            <w:rStyle w:val="Hyperlink"/>
            <w:rFonts w:asciiTheme="minorHAnsi" w:hAnsiTheme="minorHAnsi"/>
          </w:rPr>
          <w:t>http://www.sirjournal.org/op-ed/2018/8/4/us-provides-aid-to-egypt-human-rights-abused</w:t>
        </w:r>
      </w:hyperlink>
      <w:r w:rsidRPr="00403AD2">
        <w:rPr>
          <w:rFonts w:asciiTheme="minorHAnsi" w:hAnsiTheme="minorHAnsi"/>
        </w:rPr>
        <w:t>, accessed on 6/11/19, JMP)</w:t>
      </w:r>
    </w:p>
    <w:p w:rsidR="008D338F" w:rsidRPr="00403AD2" w:rsidRDefault="008D338F" w:rsidP="008D338F">
      <w:pPr>
        <w:rPr>
          <w:rFonts w:asciiTheme="minorHAnsi" w:hAnsiTheme="minorHAnsi"/>
        </w:rPr>
      </w:pPr>
      <w:r w:rsidRPr="00403AD2">
        <w:rPr>
          <w:rStyle w:val="StyleUnderline"/>
          <w:rFonts w:asciiTheme="minorHAnsi" w:hAnsiTheme="minorHAnsi"/>
        </w:rPr>
        <w:t>By choosing to sideline human rights concerns in an effort to address national security interests</w:t>
      </w:r>
      <w:r w:rsidRPr="00403AD2">
        <w:rPr>
          <w:rFonts w:asciiTheme="minorHAnsi" w:hAnsiTheme="minorHAnsi"/>
        </w:rPr>
        <w:t xml:space="preserve">, 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has effectively given Egypt’s government a green light to continue to abuse human rights</w:t>
      </w:r>
      <w:r w:rsidRPr="00403AD2">
        <w:rPr>
          <w:rFonts w:asciiTheme="minorHAnsi" w:hAnsiTheme="minorHAnsi"/>
        </w:rPr>
        <w:t xml:space="preserve"> in the same way they have for years, since the U.S. apparently is comfortable with a policy of minimal (if tangible at all) improvements in domestic human rights conditions in exchange for strengthening bilateral military and economic partnerships.</w:t>
      </w:r>
    </w:p>
    <w:p w:rsidR="008D338F" w:rsidRPr="00403AD2" w:rsidRDefault="008D338F" w:rsidP="008D338F">
      <w:pPr>
        <w:rPr>
          <w:rFonts w:asciiTheme="minorHAnsi" w:hAnsiTheme="minorHAnsi"/>
        </w:rPr>
      </w:pPr>
      <w:r w:rsidRPr="00403AD2">
        <w:rPr>
          <w:rFonts w:asciiTheme="minorHAnsi" w:hAnsiTheme="minorHAnsi"/>
        </w:rPr>
        <w:t xml:space="preserve">This is a dangerous policy, for two reasons. Primarily, such a </w:t>
      </w:r>
      <w:r w:rsidRPr="00403AD2">
        <w:rPr>
          <w:rStyle w:val="Emphasis"/>
          <w:rFonts w:asciiTheme="minorHAnsi" w:hAnsiTheme="minorHAnsi"/>
        </w:rPr>
        <w:t>disregard for human rights in a national security strategy weakens the leverage, and standing, that the U.S. has in international negotiations</w:t>
      </w:r>
      <w:r w:rsidRPr="00403AD2">
        <w:rPr>
          <w:rFonts w:asciiTheme="minorHAnsi" w:hAnsiTheme="minorHAnsi"/>
        </w:rPr>
        <w:t xml:space="preserve">. </w:t>
      </w:r>
      <w:r w:rsidRPr="00403AD2">
        <w:rPr>
          <w:rStyle w:val="StyleUnderline"/>
          <w:rFonts w:asciiTheme="minorHAnsi" w:hAnsiTheme="minorHAnsi"/>
        </w:rPr>
        <w:t>By condoning the actions of human rights violators, allies of the U.S. may be reluctant to pursue joint international efforts for fear of domestic backlash as a result of their nation’s leaders cooperating with a country that underestimates the value of human rights diplomacy.</w:t>
      </w:r>
      <w:r w:rsidRPr="00403AD2">
        <w:rPr>
          <w:rFonts w:asciiTheme="minorHAnsi" w:hAnsiTheme="minorHAnsi"/>
        </w:rPr>
        <w:t xml:space="preserve"> Such </w:t>
      </w:r>
      <w:r w:rsidRPr="00403AD2">
        <w:rPr>
          <w:rStyle w:val="StyleUnderline"/>
          <w:rFonts w:asciiTheme="minorHAnsi" w:hAnsiTheme="minorHAnsi"/>
        </w:rPr>
        <w:t>polarization among allies poses a threat to the longevity of Western alliances and the value of common strategic partnerships</w:t>
      </w:r>
      <w:r w:rsidRPr="00403AD2">
        <w:rPr>
          <w:rFonts w:asciiTheme="minorHAnsi" w:hAnsiTheme="minorHAnsi"/>
        </w:rPr>
        <w:t>.</w:t>
      </w:r>
    </w:p>
    <w:p w:rsidR="008D338F" w:rsidRPr="00403AD2" w:rsidRDefault="008D338F" w:rsidP="008D338F">
      <w:pPr>
        <w:rPr>
          <w:rStyle w:val="Emphasis"/>
          <w:rFonts w:asciiTheme="minorHAnsi" w:hAnsiTheme="minorHAnsi"/>
        </w:rPr>
      </w:pPr>
      <w:r w:rsidRPr="00403AD2">
        <w:rPr>
          <w:rFonts w:asciiTheme="minorHAnsi" w:hAnsiTheme="minorHAnsi"/>
        </w:rPr>
        <w:t xml:space="preserve">On the other hand, </w:t>
      </w:r>
      <w:r w:rsidRPr="00403AD2">
        <w:rPr>
          <w:rStyle w:val="Emphasis"/>
          <w:rFonts w:asciiTheme="minorHAnsi" w:hAnsiTheme="minorHAnsi"/>
        </w:rPr>
        <w:t>repeated displays of U.S. disregard for international human rights feeds into the narrative of American adversaries that the U.S. is</w:t>
      </w:r>
      <w:r w:rsidRPr="00403AD2">
        <w:rPr>
          <w:rFonts w:asciiTheme="minorHAnsi" w:hAnsiTheme="minorHAnsi"/>
        </w:rPr>
        <w:t xml:space="preserve"> a </w:t>
      </w:r>
      <w:r w:rsidRPr="00403AD2">
        <w:rPr>
          <w:rStyle w:val="Emphasis"/>
          <w:rFonts w:asciiTheme="minorHAnsi" w:hAnsiTheme="minorHAnsi"/>
        </w:rPr>
        <w:t>hypocritical</w:t>
      </w:r>
      <w:r w:rsidRPr="00403AD2">
        <w:rPr>
          <w:rFonts w:asciiTheme="minorHAnsi" w:hAnsiTheme="minorHAnsi"/>
        </w:rPr>
        <w:t xml:space="preserve"> state on the international stage. </w:t>
      </w:r>
      <w:r w:rsidRPr="00403AD2">
        <w:rPr>
          <w:rStyle w:val="StyleUnderline"/>
          <w:rFonts w:asciiTheme="minorHAnsi" w:hAnsiTheme="minorHAnsi"/>
        </w:rPr>
        <w:t>While the U.S. expresses a deep commitment to securing and advancing human rights in speeches and decrees, it does not so in its national policies and global initiatives—so adversaries say</w:t>
      </w:r>
      <w:r w:rsidRPr="00403AD2">
        <w:rPr>
          <w:rFonts w:asciiTheme="minorHAnsi" w:hAnsiTheme="minorHAnsi"/>
        </w:rPr>
        <w:t xml:space="preserve">. While this argument is true and false to an extent, that fact that the </w:t>
      </w:r>
      <w:r w:rsidRPr="00403AD2">
        <w:rPr>
          <w:rStyle w:val="StyleUnderline"/>
          <w:rFonts w:asciiTheme="minorHAnsi" w:hAnsiTheme="minorHAnsi"/>
        </w:rPr>
        <w:t>U.S.</w:t>
      </w:r>
      <w:r w:rsidRPr="00403AD2">
        <w:rPr>
          <w:rFonts w:asciiTheme="minorHAnsi" w:hAnsiTheme="minorHAnsi"/>
        </w:rPr>
        <w:t xml:space="preserve"> is </w:t>
      </w:r>
      <w:r w:rsidRPr="00403AD2">
        <w:rPr>
          <w:rStyle w:val="StyleUnderline"/>
          <w:rFonts w:asciiTheme="minorHAnsi" w:hAnsiTheme="minorHAnsi"/>
        </w:rPr>
        <w:t>supporting Egypt’s repressive regime fuels the “true” narrative</w:t>
      </w:r>
      <w:r w:rsidRPr="00403AD2">
        <w:rPr>
          <w:rFonts w:asciiTheme="minorHAnsi" w:hAnsiTheme="minorHAnsi"/>
        </w:rPr>
        <w:t xml:space="preserve">. </w:t>
      </w:r>
      <w:r w:rsidRPr="00403AD2">
        <w:rPr>
          <w:rStyle w:val="Emphasis"/>
          <w:rFonts w:asciiTheme="minorHAnsi" w:hAnsiTheme="minorHAnsi"/>
        </w:rPr>
        <w:t>For a country that prides itself on promoting respect for human rights at home and abroad, the State Department’s decision is not conducive to the cause.</w:t>
      </w:r>
    </w:p>
    <w:p w:rsidR="00F95625" w:rsidRPr="00403AD2" w:rsidRDefault="00F95625" w:rsidP="008D338F">
      <w:pPr>
        <w:rPr>
          <w:rStyle w:val="Emphasis"/>
          <w:rFonts w:asciiTheme="minorHAnsi" w:hAnsiTheme="minorHAnsi"/>
        </w:rPr>
      </w:pPr>
    </w:p>
    <w:p w:rsidR="00F95625" w:rsidRPr="00403AD2" w:rsidRDefault="00F95625" w:rsidP="00826263">
      <w:pPr>
        <w:pStyle w:val="Heading4"/>
        <w:rPr>
          <w:rFonts w:asciiTheme="minorHAnsi" w:hAnsiTheme="minorHAnsi"/>
        </w:rPr>
      </w:pPr>
      <w:r w:rsidRPr="00403AD2">
        <w:rPr>
          <w:rFonts w:asciiTheme="minorHAnsi" w:hAnsiTheme="minorHAnsi"/>
        </w:rPr>
        <w:t xml:space="preserve">Egypt has significant human rights violations --- </w:t>
      </w:r>
      <w:r w:rsidR="00826263" w:rsidRPr="00403AD2">
        <w:rPr>
          <w:rFonts w:asciiTheme="minorHAnsi" w:hAnsiTheme="minorHAnsi"/>
        </w:rPr>
        <w:t xml:space="preserve">arms sales should be </w:t>
      </w:r>
      <w:r w:rsidR="00826263" w:rsidRPr="00403AD2">
        <w:rPr>
          <w:rFonts w:asciiTheme="minorHAnsi" w:hAnsiTheme="minorHAnsi"/>
          <w:u w:val="single"/>
        </w:rPr>
        <w:t>leveraged</w:t>
      </w:r>
      <w:r w:rsidR="00826263" w:rsidRPr="00403AD2">
        <w:rPr>
          <w:rFonts w:asciiTheme="minorHAnsi" w:hAnsiTheme="minorHAnsi"/>
        </w:rPr>
        <w:t xml:space="preserve"> to encourage improvements</w:t>
      </w:r>
    </w:p>
    <w:p w:rsidR="00F95625" w:rsidRPr="00403AD2" w:rsidRDefault="00F95625" w:rsidP="00F95625">
      <w:pPr>
        <w:rPr>
          <w:rFonts w:asciiTheme="minorHAnsi" w:hAnsiTheme="minorHAnsi"/>
        </w:rPr>
      </w:pPr>
      <w:r w:rsidRPr="00403AD2">
        <w:rPr>
          <w:rStyle w:val="Style13ptBold"/>
          <w:rFonts w:asciiTheme="minorHAnsi" w:hAnsiTheme="minorHAnsi"/>
        </w:rPr>
        <w:t>Dooley,</w:t>
      </w:r>
      <w:r w:rsidR="00E4796E" w:rsidRPr="00403AD2">
        <w:rPr>
          <w:rStyle w:val="Style13ptBold"/>
          <w:rFonts w:asciiTheme="minorHAnsi" w:hAnsiTheme="minorHAnsi"/>
        </w:rPr>
        <w:t xml:space="preserve"> </w:t>
      </w:r>
      <w:r w:rsidRPr="00403AD2">
        <w:rPr>
          <w:rStyle w:val="Style13ptBold"/>
          <w:rFonts w:asciiTheme="minorHAnsi" w:hAnsiTheme="minorHAnsi"/>
        </w:rPr>
        <w:t>18</w:t>
      </w:r>
      <w:r w:rsidRPr="00403AD2">
        <w:rPr>
          <w:rFonts w:asciiTheme="minorHAnsi" w:hAnsiTheme="minorHAnsi"/>
        </w:rPr>
        <w:t xml:space="preserve"> </w:t>
      </w:r>
      <w:r w:rsidR="00E26D85" w:rsidRPr="00403AD2">
        <w:rPr>
          <w:rFonts w:asciiTheme="minorHAnsi" w:hAnsiTheme="minorHAnsi"/>
        </w:rPr>
        <w:t>–</w:t>
      </w:r>
      <w:r w:rsidRPr="00403AD2">
        <w:rPr>
          <w:rFonts w:asciiTheme="minorHAnsi" w:hAnsiTheme="minorHAnsi"/>
        </w:rPr>
        <w:t xml:space="preserve"> Senior Advisor at Human Rights First where he works to contain and counteract a U.S. retreat from global leadership on human rights (Brian "Administration should use its leverage to get Egypt to improve its human rights record," TheHill, </w:t>
      </w:r>
      <w:hyperlink r:id="rId342" w:history="1">
        <w:r w:rsidRPr="00403AD2">
          <w:rPr>
            <w:rStyle w:val="Hyperlink"/>
            <w:rFonts w:asciiTheme="minorHAnsi" w:hAnsiTheme="minorHAnsi"/>
          </w:rPr>
          <w:t>https://thehill.com/blogs/congress-blog/foreign-policy/399341-administration-should-use-its-leverage-to-get-egypt-to</w:t>
        </w:r>
      </w:hyperlink>
      <w:r w:rsidRPr="00403AD2">
        <w:rPr>
          <w:rFonts w:asciiTheme="minorHAnsi" w:hAnsiTheme="minorHAnsi"/>
        </w:rPr>
        <w:t>, 7-28-2018 )ML</w:t>
      </w:r>
    </w:p>
    <w:p w:rsidR="00F95625" w:rsidRPr="00403AD2" w:rsidRDefault="00F95625" w:rsidP="00F95625">
      <w:pPr>
        <w:rPr>
          <w:rFonts w:asciiTheme="minorHAnsi" w:hAnsiTheme="minorHAnsi"/>
          <w:u w:val="single"/>
        </w:rPr>
      </w:pPr>
      <w:r w:rsidRPr="00403AD2">
        <w:rPr>
          <w:rFonts w:asciiTheme="minorHAnsi" w:hAnsiTheme="minorHAnsi"/>
        </w:rPr>
        <w:t xml:space="preserve">Last August, the State Department withheld $195 million in Foreign Military Financing (FMF) from Egypt. Rex </w:t>
      </w:r>
      <w:r w:rsidRPr="00403AD2">
        <w:rPr>
          <w:rStyle w:val="StyleUnderline"/>
          <w:rFonts w:asciiTheme="minorHAnsi" w:hAnsiTheme="minorHAnsi"/>
        </w:rPr>
        <w:t>Tillerson</w:t>
      </w:r>
      <w:r w:rsidRPr="00403AD2">
        <w:rPr>
          <w:rFonts w:asciiTheme="minorHAnsi" w:hAnsiTheme="minorHAnsi"/>
        </w:rPr>
        <w:t xml:space="preserve">, then Secretary of State, </w:t>
      </w:r>
      <w:r w:rsidRPr="00403AD2">
        <w:rPr>
          <w:rStyle w:val="StyleUnderline"/>
          <w:rFonts w:asciiTheme="minorHAnsi" w:hAnsiTheme="minorHAnsi"/>
        </w:rPr>
        <w:t>said he couldn’t certify that Egypt had met the human rights conditions set by Congress.</w:t>
      </w:r>
    </w:p>
    <w:p w:rsidR="00F95625" w:rsidRPr="00403AD2" w:rsidRDefault="00F95625" w:rsidP="00F95625">
      <w:pPr>
        <w:rPr>
          <w:rFonts w:asciiTheme="minorHAnsi" w:hAnsiTheme="minorHAnsi"/>
          <w:u w:val="single"/>
        </w:rPr>
      </w:pPr>
      <w:r w:rsidRPr="00403AD2">
        <w:rPr>
          <w:rStyle w:val="StyleUnderline"/>
          <w:rFonts w:asciiTheme="minorHAnsi" w:hAnsiTheme="minorHAnsi"/>
        </w:rPr>
        <w:lastRenderedPageBreak/>
        <w:t xml:space="preserve">The Egyptian government’s human rights record is now even worse, </w:t>
      </w:r>
      <w:r w:rsidRPr="00403AD2">
        <w:rPr>
          <w:rFonts w:asciiTheme="minorHAnsi" w:hAnsiTheme="minorHAnsi"/>
        </w:rPr>
        <w:t xml:space="preserve">yet the State Department, under Secretary Mike Pompeo, this announced that it would lift the hold on the funding. </w:t>
      </w:r>
      <w:r w:rsidRPr="00403AD2">
        <w:rPr>
          <w:rStyle w:val="StyleUnderline"/>
          <w:rFonts w:asciiTheme="minorHAnsi" w:hAnsiTheme="minorHAnsi"/>
        </w:rPr>
        <w:t>The move squanders Washington's leverage on President Sisi’s regime and undermines those fighting for freedom in Egypt.</w:t>
      </w:r>
    </w:p>
    <w:p w:rsidR="00F95625" w:rsidRPr="00403AD2" w:rsidRDefault="00F95625" w:rsidP="00F95625">
      <w:pPr>
        <w:rPr>
          <w:rFonts w:asciiTheme="minorHAnsi" w:hAnsiTheme="minorHAnsi"/>
        </w:rPr>
      </w:pPr>
      <w:r w:rsidRPr="00403AD2">
        <w:rPr>
          <w:rFonts w:asciiTheme="minorHAnsi" w:hAnsiTheme="minorHAnsi"/>
        </w:rPr>
        <w:t xml:space="preserve">Last week I traveled to Egypt and spoke with activists targeted for peaceful dissent. Some face many years in jail if the regime follows through on charges. The police and security service routinely torture detainees with techniques such electric shocks, beatings and rape. </w:t>
      </w:r>
      <w:r w:rsidRPr="00403AD2">
        <w:rPr>
          <w:rStyle w:val="StyleUnderline"/>
          <w:rFonts w:asciiTheme="minorHAnsi" w:hAnsiTheme="minorHAnsi"/>
        </w:rPr>
        <w:t>“To me, an Egyptian living in Egypt, I see no improvement in the human rights situation,” said Mohamed Zaree</w:t>
      </w:r>
      <w:r w:rsidRPr="00403AD2">
        <w:rPr>
          <w:rFonts w:asciiTheme="minorHAnsi" w:hAnsiTheme="minorHAnsi"/>
        </w:rPr>
        <w:t xml:space="preserve"> of the Cairo Institute of Human Rights Studies, winner of the 2017 Martin Ennals Award for Human Rights Defenders.</w:t>
      </w:r>
    </w:p>
    <w:p w:rsidR="00F95625" w:rsidRPr="00403AD2" w:rsidRDefault="00F95625" w:rsidP="00F95625">
      <w:pPr>
        <w:rPr>
          <w:rFonts w:asciiTheme="minorHAnsi" w:hAnsiTheme="minorHAnsi"/>
        </w:rPr>
      </w:pPr>
      <w:r w:rsidRPr="00403AD2">
        <w:rPr>
          <w:rFonts w:asciiTheme="minorHAnsi" w:hAnsiTheme="minorHAnsi"/>
        </w:rPr>
        <w:t>President Sisi recently ratified a draconian law restricting the work of NGOs, essentially making it a crime to advocate for human rights and development. And just this week, the government announced further restrictions on the use of social media, and parliament passed a law giving senior military commanders immunity from prosecution for the killing of protestors in 2013. It’s widely assumed that Sisi will soon change the constitution to abolish term limits for the presidency.</w:t>
      </w:r>
    </w:p>
    <w:p w:rsidR="00F95625" w:rsidRPr="00403AD2" w:rsidRDefault="00F95625" w:rsidP="00F95625">
      <w:pPr>
        <w:rPr>
          <w:rFonts w:asciiTheme="minorHAnsi" w:hAnsiTheme="minorHAnsi"/>
          <w:u w:val="single"/>
        </w:rPr>
      </w:pPr>
      <w:r w:rsidRPr="00403AD2">
        <w:rPr>
          <w:rStyle w:val="StyleUnderline"/>
          <w:rFonts w:asciiTheme="minorHAnsi" w:hAnsiTheme="minorHAnsi"/>
        </w:rPr>
        <w:t>Civil society leaders told me they want the United States to keep the holds on the aid and to expand human rights conditions. “The military aid is the only thing the authorities here care about,” said one. “It’s the best card for the Americans to play.”</w:t>
      </w:r>
    </w:p>
    <w:p w:rsidR="00F95625" w:rsidRPr="00403AD2" w:rsidRDefault="00F95625" w:rsidP="00F95625">
      <w:pPr>
        <w:rPr>
          <w:rFonts w:asciiTheme="minorHAnsi" w:hAnsiTheme="minorHAnsi"/>
        </w:rPr>
      </w:pPr>
      <w:r w:rsidRPr="00403AD2">
        <w:rPr>
          <w:rFonts w:asciiTheme="minorHAnsi" w:hAnsiTheme="minorHAnsi"/>
        </w:rPr>
        <w:t>Withholding the aid was beginning to have an effect. The authorities had agreed to order a retrial in the notorious 173 Foreign Funding Case, in which a criminal court sentenced 43 employees of foreign NGOs to up to five years in jail and ordered the closure of the International Republican Institute, the National Democratic Institute, Freedom House, the International Center for Journalists and the Konrad Adenauer Foundation.</w:t>
      </w:r>
    </w:p>
    <w:p w:rsidR="00F95625" w:rsidRPr="00403AD2" w:rsidRDefault="00F95625" w:rsidP="00F95625">
      <w:pPr>
        <w:rPr>
          <w:rFonts w:asciiTheme="minorHAnsi" w:hAnsiTheme="minorHAnsi"/>
        </w:rPr>
      </w:pPr>
      <w:r w:rsidRPr="00403AD2">
        <w:rPr>
          <w:rFonts w:asciiTheme="minorHAnsi" w:hAnsiTheme="minorHAnsi"/>
        </w:rPr>
        <w:t>When the Court of Cassation announced a retrial in April this year, civil society leaders hailed this as a welcome first step. The hearing, however, has been postponed until Nov. 11. At the very least, the State Department should have waited to see progress on this case before lifting the holds.</w:t>
      </w:r>
    </w:p>
    <w:p w:rsidR="00F95625" w:rsidRPr="00403AD2" w:rsidRDefault="00F95625" w:rsidP="00F95625">
      <w:pPr>
        <w:rPr>
          <w:rFonts w:asciiTheme="minorHAnsi" w:hAnsiTheme="minorHAnsi"/>
        </w:rPr>
      </w:pPr>
      <w:r w:rsidRPr="00403AD2">
        <w:rPr>
          <w:rStyle w:val="StyleUnderline"/>
          <w:rFonts w:asciiTheme="minorHAnsi" w:hAnsiTheme="minorHAnsi"/>
        </w:rPr>
        <w:t>Secretary Pompeo now has to decide by Sept. 30 whether to release a further $195 million in FMF. It’s hard to see how he can certify progress on human rights</w:t>
      </w:r>
      <w:r w:rsidRPr="00403AD2">
        <w:rPr>
          <w:rFonts w:asciiTheme="minorHAnsi" w:hAnsiTheme="minorHAnsi"/>
        </w:rPr>
        <w:t xml:space="preserve">. He should recognize that the repression is not only inflicting suffering on Egyptians but also weakening U.S. nation security. Ascendant in Egypt, ISIS is recruiting in the prisons and otherwise feeding off resentment caused by government abuses. The United States can’t afford to allow Egypt to slide further into a dictatorship. </w:t>
      </w:r>
    </w:p>
    <w:p w:rsidR="00F95625" w:rsidRPr="00403AD2" w:rsidRDefault="00F95625" w:rsidP="00F95625">
      <w:pPr>
        <w:rPr>
          <w:rFonts w:asciiTheme="minorHAnsi" w:hAnsiTheme="minorHAnsi"/>
        </w:rPr>
      </w:pPr>
      <w:r w:rsidRPr="00403AD2">
        <w:rPr>
          <w:rFonts w:asciiTheme="minorHAnsi" w:hAnsiTheme="minorHAnsi"/>
        </w:rPr>
        <w:t xml:space="preserve">Secretary </w:t>
      </w:r>
      <w:r w:rsidRPr="00403AD2">
        <w:rPr>
          <w:rStyle w:val="StyleUnderline"/>
          <w:rFonts w:asciiTheme="minorHAnsi" w:hAnsiTheme="minorHAnsi"/>
        </w:rPr>
        <w:t>Pompeo should make clear that further FMF won’t be released until there is real movement on</w:t>
      </w:r>
      <w:r w:rsidRPr="00403AD2">
        <w:rPr>
          <w:rFonts w:asciiTheme="minorHAnsi" w:hAnsiTheme="minorHAnsi"/>
        </w:rPr>
        <w:t xml:space="preserve"> Case 173 and other </w:t>
      </w:r>
      <w:r w:rsidRPr="00403AD2">
        <w:rPr>
          <w:rStyle w:val="StyleUnderline"/>
          <w:rFonts w:asciiTheme="minorHAnsi" w:hAnsiTheme="minorHAnsi"/>
        </w:rPr>
        <w:t>human rights violations</w:t>
      </w:r>
      <w:r w:rsidRPr="00403AD2">
        <w:rPr>
          <w:rFonts w:asciiTheme="minorHAnsi" w:hAnsiTheme="minorHAnsi"/>
        </w:rPr>
        <w:t>. If he doesn’t, Congress should deny funding until Egypt satisfies specific conditions. Sens. Marco Rubio (R-Fla.), Robert Menendez (D-N.J.), among others, have spoken out against the crackdown on civil society, and Sen. Patrick Leahy (D-Vt.) is blocking $300 million in FMF unless Egypt meets human rights requirements, including a proper inquiry into the 2016 torture and murder of Italian student Giulio Regeni.</w:t>
      </w:r>
    </w:p>
    <w:p w:rsidR="00F95625" w:rsidRPr="00403AD2" w:rsidRDefault="00F95625" w:rsidP="00F95625">
      <w:pPr>
        <w:rPr>
          <w:rStyle w:val="Emphasis"/>
          <w:rFonts w:asciiTheme="minorHAnsi" w:hAnsiTheme="minorHAnsi"/>
        </w:rPr>
      </w:pPr>
      <w:r w:rsidRPr="00403AD2">
        <w:rPr>
          <w:rStyle w:val="StyleUnderline"/>
          <w:rFonts w:asciiTheme="minorHAnsi" w:hAnsiTheme="minorHAnsi"/>
        </w:rPr>
        <w:t xml:space="preserve">Washington needs to rethink its relationship with Cairo. Appointing an ambassador to Egypt would be a start, but </w:t>
      </w:r>
      <w:r w:rsidRPr="00403AD2">
        <w:rPr>
          <w:rStyle w:val="Emphasis"/>
          <w:rFonts w:asciiTheme="minorHAnsi" w:hAnsiTheme="minorHAnsi"/>
        </w:rPr>
        <w:t>real progress will happen only if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demands it</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 </w:t>
      </w:r>
      <w:r w:rsidRPr="00403AD2">
        <w:rPr>
          <w:rStyle w:val="Emphasis"/>
          <w:rFonts w:asciiTheme="minorHAnsi" w:hAnsiTheme="minorHAnsi"/>
        </w:rPr>
        <w:t>has leverage in the form of military aid. It should use it</w:t>
      </w:r>
      <w:r w:rsidRPr="00403AD2">
        <w:rPr>
          <w:rFonts w:asciiTheme="minorHAnsi" w:hAnsiTheme="minorHAnsi"/>
        </w:rPr>
        <w:t>.</w:t>
      </w:r>
    </w:p>
    <w:p w:rsidR="00F95625" w:rsidRDefault="00F95625" w:rsidP="008D338F">
      <w:pPr>
        <w:rPr>
          <w:rFonts w:asciiTheme="minorHAnsi" w:hAnsiTheme="minorHAnsi"/>
        </w:rPr>
      </w:pPr>
    </w:p>
    <w:p w:rsidR="00D63928" w:rsidRPr="003F37F2" w:rsidRDefault="00D63928" w:rsidP="00D63928">
      <w:pPr>
        <w:pStyle w:val="Heading4"/>
      </w:pPr>
      <w:r>
        <w:lastRenderedPageBreak/>
        <w:t>Egypt consistently violates human rights – fuels terrorism in the Sinai</w:t>
      </w:r>
    </w:p>
    <w:p w:rsidR="00D63928" w:rsidRPr="00040790" w:rsidRDefault="00D63928" w:rsidP="00D63928">
      <w:r w:rsidRPr="00734F5D">
        <w:rPr>
          <w:rStyle w:val="Heading4Char"/>
        </w:rPr>
        <w:t>Loomis 15</w:t>
      </w:r>
      <w:r>
        <w:rPr>
          <w:rStyle w:val="Heading4Char"/>
        </w:rPr>
        <w:t xml:space="preserve"> </w:t>
      </w:r>
      <w:r w:rsidRPr="00A2494F">
        <w:t>– graduated magna cum laude from Harvard Law School. While in law school, he interned in the International Affairs</w:t>
      </w:r>
      <w:r w:rsidRPr="00040790">
        <w:t xml:space="preserve"> Division of the Office of General Counsel of the Defense Department, as well as the Office of the Legal Adviser at the State Department.</w:t>
      </w:r>
      <w:r>
        <w:t>(</w:t>
      </w:r>
      <w:r w:rsidRPr="00040790">
        <w:t xml:space="preserve"> Alex</w:t>
      </w:r>
      <w:r>
        <w:t>,</w:t>
      </w:r>
      <w:r w:rsidRPr="00040790">
        <w:t xml:space="preserve"> "On the New York Times, U.S. Aid to Egypt, and the Leahy Law," Lawfare, https://www.lawfareblog.com/new-york-times-us-aid-egypt-and-leahy-law, 8-20-2015</w:t>
      </w:r>
      <w:r>
        <w:t>)//gcd</w:t>
      </w:r>
    </w:p>
    <w:p w:rsidR="00D63928" w:rsidRPr="00040790" w:rsidRDefault="00D63928" w:rsidP="00D63928">
      <w:r w:rsidRPr="00040790">
        <w:t>The New York Times ran an editorial </w:t>
      </w:r>
      <w:hyperlink r:id="rId343" w:history="1">
        <w:r w:rsidRPr="00040790">
          <w:rPr>
            <w:rStyle w:val="Hyperlink"/>
          </w:rPr>
          <w:t>yesterday</w:t>
        </w:r>
      </w:hyperlink>
      <w:r w:rsidRPr="00040790">
        <w:t> disparaging the federal government’s “feckless Egypt policy.”  The editorial board quoted favorably from a letter Senator Patrick Leahy had sent Secretary of State John Kerry, expressing concern first that aid to Egypt is both "backfiring" and unlawful to boot. (Note: Senator Leahy’s letter is not yet public; I have relied on the Times' account of the letter's contents.)  The paper gave stress to the legal issue with its headline, "The Questionable Legality of Military Aid to Egypt."</w:t>
      </w:r>
    </w:p>
    <w:p w:rsidR="00D63928" w:rsidRPr="00734F5D" w:rsidRDefault="00D63928" w:rsidP="00D63928">
      <w:pPr>
        <w:rPr>
          <w:rStyle w:val="StyleUnderline"/>
        </w:rPr>
      </w:pPr>
      <w:r w:rsidRPr="00040790">
        <w:t xml:space="preserve">According to the Times, Senator Leahy asked Secretary Kerry if the United States government was supplying aid to Egyptian military and law enforcement units that committed human rights abuses.  The Senator here referred to legislation he had sponsored in the 1990s, nowadays known (unsurprisingly enough) as the Leahy Law.  So far as concerns funds adminstered by the State Department (the Defense Department has its own program and rules), the statute prohibits the United States from providing military assistance to “any unit of the security forces of a foreign country if the Secretary of State has credible information that such a unit has committed a gross violation of human rights” (22 U.S.C. §2378d).  In that regard, the Times editorial </w:t>
      </w:r>
      <w:r w:rsidRPr="0083495E">
        <w:t>cites a State Department </w:t>
      </w:r>
      <w:hyperlink r:id="rId344" w:history="1">
        <w:r w:rsidRPr="0083495E">
          <w:rPr>
            <w:rStyle w:val="Hyperlink"/>
          </w:rPr>
          <w:t>report</w:t>
        </w:r>
      </w:hyperlink>
      <w:r w:rsidRPr="0083495E">
        <w:t> to Congress noting that</w:t>
      </w:r>
      <w:r w:rsidRPr="00734F5D">
        <w:rPr>
          <w:rStyle w:val="StyleUnderline"/>
        </w:rPr>
        <w:t xml:space="preserve"> Egyptian security forces have “committed arbitrary or otherwise unlawful killings during the dispersal of demonstrators, of persons in custody and during military operations in the northern Sinai Peninsula</w:t>
      </w:r>
      <w:r w:rsidRPr="00040790">
        <w:t xml:space="preserve">.” </w:t>
      </w:r>
      <w:r w:rsidRPr="0083495E">
        <w:t>Thus the newspaper sums up and agrees with the Senator's legal position—that</w:t>
      </w:r>
      <w:r w:rsidRPr="00734F5D">
        <w:rPr>
          <w:rStyle w:val="StyleUnderline"/>
        </w:rPr>
        <w:t> “continuing to enable a despotic government by shipping over American” military equipment is “almost certainly unlawful” (empahsis added).  </w:t>
      </w:r>
    </w:p>
    <w:p w:rsidR="00D63928" w:rsidRPr="00040790" w:rsidRDefault="00D63928" w:rsidP="00D63928">
      <w:r w:rsidRPr="00040790">
        <w:t xml:space="preserve">So far as policy goes, </w:t>
      </w:r>
      <w:r w:rsidRPr="00734F5D">
        <w:rPr>
          <w:rStyle w:val="StyleUnderline"/>
        </w:rPr>
        <w:t>Senator Leahy also expressed concern that Egypt’s “ineffective and indiscriminate operations” have created more militants in the Sinai Peninsula than they killed.</w:t>
      </w:r>
      <w:r w:rsidRPr="00040790">
        <w:t xml:space="preserve">  The Times went a little further, arguing that the </w:t>
      </w:r>
      <w:r w:rsidRPr="00734F5D">
        <w:rPr>
          <w:rStyle w:val="StyleUnderline"/>
        </w:rPr>
        <w:t>Obama administration’s “continued largely unconditional support of the Egyptian government is backfiring.”</w:t>
      </w:r>
      <w:r w:rsidRPr="00040790">
        <w:t xml:space="preserve">  In that vein, the editorial condemned </w:t>
      </w:r>
      <w:r w:rsidRPr="00734F5D">
        <w:rPr>
          <w:rStyle w:val="StyleUnderline"/>
        </w:rPr>
        <w:t>the Egyptian government’s efforts to prevent investigation of human rights abuses, which may become worse now that Egypt has passed its new counterterrorism law.</w:t>
      </w:r>
      <w:r w:rsidRPr="00040790">
        <w:t xml:space="preserve"> The latter, </w:t>
      </w:r>
      <w:r w:rsidRPr="00734F5D">
        <w:rPr>
          <w:rStyle w:val="StyleUnderline"/>
        </w:rPr>
        <w:t>the Times says, “establishes new tools to stifle dissent.”</w:t>
      </w:r>
      <w:r w:rsidRPr="00040790">
        <w:t xml:space="preserve">  The law creates a new court to hear terrorism offenses (which </w:t>
      </w:r>
      <w:hyperlink r:id="rId345" w:history="1">
        <w:r w:rsidRPr="00040790">
          <w:rPr>
            <w:rStyle w:val="Hyperlink"/>
          </w:rPr>
          <w:t>an earlier Lawfare piece</w:t>
        </w:r>
      </w:hyperlink>
      <w:r w:rsidRPr="00040790">
        <w:t xml:space="preserve"> suggested may lead to “overly-harsh sentences”) </w:t>
      </w:r>
      <w:r w:rsidRPr="00734F5D">
        <w:rPr>
          <w:rStyle w:val="StyleUnderline"/>
        </w:rPr>
        <w:t>and </w:t>
      </w:r>
      <w:hyperlink r:id="rId346" w:history="1">
        <w:r w:rsidRPr="00734F5D">
          <w:rPr>
            <w:rStyle w:val="StyleUnderline"/>
          </w:rPr>
          <w:t>creates</w:t>
        </w:r>
      </w:hyperlink>
      <w:r w:rsidRPr="00734F5D">
        <w:rPr>
          <w:rStyle w:val="StyleUnderline"/>
        </w:rPr>
        <w:t> a new penalty for “spreading ‘false’ reports on attacks or security operations against militants</w:t>
      </w:r>
      <w:r w:rsidRPr="00040790">
        <w:t>.”</w:t>
      </w:r>
    </w:p>
    <w:p w:rsidR="00D63928" w:rsidRPr="00040790" w:rsidRDefault="00D63928" w:rsidP="00D63928">
      <w:r w:rsidRPr="00040790">
        <w:t>Senator Leahy’s concern that Egypt’s counterterrorism strategy is self-defeating is well-taken; and there is of course something to be said for the Times’s call to attach more human rights restrictions to U.S. military aid to Egypt.  But is current aid “almost certainly unlawful?"  </w:t>
      </w:r>
    </w:p>
    <w:p w:rsidR="00D63928" w:rsidRPr="00734F5D" w:rsidRDefault="00D63928" w:rsidP="00D63928">
      <w:pPr>
        <w:rPr>
          <w:rStyle w:val="StyleUnderline"/>
        </w:rPr>
      </w:pPr>
      <w:r w:rsidRPr="00734F5D">
        <w:rPr>
          <w:rStyle w:val="StyleUnderline"/>
        </w:rPr>
        <w:t>That would require a pretty specific factual showing, as Leahy Law restrictions apply only at a “unit” level, rather than on a “country” level:</w:t>
      </w:r>
    </w:p>
    <w:p w:rsidR="00D63928" w:rsidRPr="00040790" w:rsidRDefault="00D63928" w:rsidP="00D63928">
      <w:r w:rsidRPr="00040790">
        <w:lastRenderedPageBreak/>
        <w:t>No assistance shall be furnished under this chapter or the Arms Export Control Act to any unit of the security forces of a foreign country if the Secretary of State has credible informationthat such unit has committed a gross violation of human rights (emphasis added).</w:t>
      </w:r>
    </w:p>
    <w:p w:rsidR="00D63928" w:rsidRPr="00040790" w:rsidRDefault="00D63928" w:rsidP="00D63928">
      <w:r w:rsidRPr="00040790">
        <w:t>As for what counts, </w:t>
      </w:r>
      <w:hyperlink r:id="rId347" w:anchor="v=onepage&amp;q=construed%20as%20the%20smallest%20operational%20group%20in%20the%20field%20.%20.%20.%20Implicated%20in%20the%20reported%20violation&amp;f=false" w:history="1">
        <w:r w:rsidRPr="00040790">
          <w:rPr>
            <w:rStyle w:val="Hyperlink"/>
          </w:rPr>
          <w:t>Congress</w:t>
        </w:r>
      </w:hyperlink>
      <w:r w:rsidRPr="00040790">
        <w:t> and the </w:t>
      </w:r>
      <w:hyperlink r:id="rId348" w:history="1">
        <w:r w:rsidRPr="00040790">
          <w:rPr>
            <w:rStyle w:val="Hyperlink"/>
          </w:rPr>
          <w:t>State Department</w:t>
        </w:r>
      </w:hyperlink>
      <w:r w:rsidRPr="00040790">
        <w:t> both understand “unit” to refer to “the smallest operational group in the field.”  </w:t>
      </w:r>
    </w:p>
    <w:p w:rsidR="00D63928" w:rsidRPr="00040790" w:rsidRDefault="00D63928" w:rsidP="00D63928">
      <w:r w:rsidRPr="00040790">
        <w:t>Given the legal criteria in play—and without having more specific facts in hand—</w:t>
      </w:r>
      <w:r w:rsidRPr="00734F5D">
        <w:rPr>
          <w:rStyle w:val="StyleUnderline"/>
        </w:rPr>
        <w:t>it seems pretty hard to maintain that the aid in question "almost certainly" violates the Leahy Law</w:t>
      </w:r>
      <w:r w:rsidRPr="00040790">
        <w:t xml:space="preserve">.  Even if the Secretary of State well knows that the Egyptian government commits human rights abuses generally, he also may not know which units are responsible for the atrocities in particular cases, so as to ensure that aid to the units is discontinued or blocked initially.  This is not to accuse State of willful blindness or legal game-playing.  The </w:t>
      </w:r>
      <w:r w:rsidRPr="00734F5D">
        <w:rPr>
          <w:rStyle w:val="StyleUnderline"/>
        </w:rPr>
        <w:t>Leahy Law also requires the Secretary of State to “establish, and periodically update, procedures to” create a list of units receiving aid, facilitate the receipt of information from government agencies and NGOs, and make the whole process as transparent as possible</w:t>
      </w:r>
      <w:r w:rsidRPr="00040790">
        <w:t>. (A more expansive description of the procedures can be found </w:t>
      </w:r>
      <w:hyperlink r:id="rId349" w:history="1">
        <w:r w:rsidRPr="00040790">
          <w:rPr>
            <w:rStyle w:val="Hyperlink"/>
          </w:rPr>
          <w:t>here</w:t>
        </w:r>
      </w:hyperlink>
      <w:r w:rsidRPr="00040790">
        <w:t>.)  But as the Times points out</w:t>
      </w:r>
      <w:r w:rsidRPr="00734F5D">
        <w:rPr>
          <w:rStyle w:val="StyleUnderline"/>
        </w:rPr>
        <w:t>, gathering this information is hard when Egypt prevents journalists, NGOs, and U.S. officials “from traveling to Sinai to investigate</w:t>
      </w:r>
      <w:r w:rsidRPr="00040790">
        <w:t>” human rights abuses in the first place.  And the editorial is spot-on in arguing that the new counterterrorism law can only further chill reporting on such abuses. The trouble, though, is that the absence of such needed reporting can make for a hazier factual picture, which in turn stands to complicate enforcement of Leahy Law restrictions. </w:t>
      </w:r>
    </w:p>
    <w:p w:rsidR="00D63928" w:rsidRPr="00040790" w:rsidRDefault="00D63928" w:rsidP="00D63928">
      <w:r w:rsidRPr="00040790">
        <w:t xml:space="preserve">In the meantime, other provisions of law tend to support the provision of aid to the Egyptian government as a whole. The FY2015 budget required the State Department to cut off aid to Egypt if, at the national (rather than the unit) level, </w:t>
      </w:r>
      <w:r w:rsidRPr="00734F5D">
        <w:rPr>
          <w:rStyle w:val="StyleUnderline"/>
        </w:rPr>
        <w:t>the latter failed to remedy human rights abuses and take steps to democratize</w:t>
      </w:r>
      <w:r w:rsidRPr="00040790">
        <w:t xml:space="preserve"> (Section 7041(a)(6)).  That provision, however, came with one whopper of an </w:t>
      </w:r>
      <w:hyperlink r:id="rId350" w:anchor="v=onepage&amp;q=up%20to%20%24725%2C850%2C000%20may%20be%20made%20available%20only%20if%20the%20Secretary%20of%20State%20certifies%20and%20reports%20to%20the%20Committees%20on%20Appropriations&amp;f=false" w:history="1">
        <w:r w:rsidRPr="00040790">
          <w:rPr>
            <w:rStyle w:val="Hyperlink"/>
          </w:rPr>
          <w:t>exception</w:t>
        </w:r>
      </w:hyperlink>
      <w:r w:rsidRPr="00040790">
        <w:t xml:space="preserve">: the Secretary could ignore the restrictions if he explained in a report to Congress why “it is important to the national security interest of the United States to provide such assistance.”  </w:t>
      </w:r>
      <w:r w:rsidRPr="00734F5D">
        <w:rPr>
          <w:rStyle w:val="StyleUnderline"/>
        </w:rPr>
        <w:t>And for better or worse, Secretary Kerry </w:t>
      </w:r>
      <w:hyperlink r:id="rId351" w:history="1">
        <w:r w:rsidRPr="00734F5D">
          <w:rPr>
            <w:rStyle w:val="StyleUnderline"/>
          </w:rPr>
          <w:t>exercised</w:t>
        </w:r>
      </w:hyperlink>
      <w:r w:rsidRPr="00734F5D">
        <w:rPr>
          <w:rStyle w:val="StyleUnderline"/>
        </w:rPr>
        <w:t> that very option in May</w:t>
      </w:r>
      <w:r w:rsidRPr="00040790">
        <w:t>.  (Lawfare</w:t>
      </w:r>
      <w:hyperlink r:id="rId352" w:history="1">
        <w:r w:rsidRPr="00040790">
          <w:rPr>
            <w:rStyle w:val="Hyperlink"/>
          </w:rPr>
          <w:t>covered</w:t>
        </w:r>
      </w:hyperlink>
      <w:r w:rsidRPr="00040790">
        <w:t> the legislation earlier.)</w:t>
      </w:r>
    </w:p>
    <w:p w:rsidR="00D63928" w:rsidRPr="00040790" w:rsidRDefault="00D63928" w:rsidP="00D63928">
      <w:r w:rsidRPr="00040790">
        <w:t>***</w:t>
      </w:r>
    </w:p>
    <w:p w:rsidR="00D63928" w:rsidRPr="004C5AE4" w:rsidRDefault="00D63928" w:rsidP="00D63928">
      <w:pPr>
        <w:rPr>
          <w:rStyle w:val="StyleUnderline"/>
        </w:rPr>
      </w:pPr>
      <w:r w:rsidRPr="00040790">
        <w:t>It is of course possible that State is not sufficiently vetting Egyptian security units that receive military assistance from the United States. And Senator Leahy’s letter may have been an effort to increase the pressure on State and others in the government to subject Egyptian units to greater scrutiny; an editorial raising the alarm will undoubtedly increase the pressure all the more, and that's a good thing for sure</w:t>
      </w:r>
      <w:r w:rsidRPr="00F64F1F">
        <w:t>.  </w:t>
      </w:r>
      <w:r w:rsidRPr="004C5AE4">
        <w:rPr>
          <w:rStyle w:val="StyleUnderline"/>
        </w:rPr>
        <w:t>But does U.S. aid clearly violate the law? Perhaps there is a violation, but it isn't an obvious one. </w:t>
      </w:r>
    </w:p>
    <w:p w:rsidR="00D63928" w:rsidRPr="00403AD2" w:rsidRDefault="00D63928" w:rsidP="008D338F">
      <w:pPr>
        <w:rPr>
          <w:rFonts w:asciiTheme="minorHAnsi" w:hAnsiTheme="minorHAnsi"/>
        </w:rPr>
      </w:pPr>
    </w:p>
    <w:p w:rsidR="008D338F" w:rsidRPr="00403AD2" w:rsidRDefault="00AC554A" w:rsidP="00AC554A">
      <w:pPr>
        <w:pStyle w:val="Heading3"/>
        <w:rPr>
          <w:rFonts w:asciiTheme="minorHAnsi" w:hAnsiTheme="minorHAnsi"/>
        </w:rPr>
      </w:pPr>
      <w:r w:rsidRPr="00403AD2">
        <w:rPr>
          <w:rFonts w:asciiTheme="minorHAnsi" w:hAnsiTheme="minorHAnsi"/>
        </w:rPr>
        <w:lastRenderedPageBreak/>
        <w:t xml:space="preserve">AT: CP Exclude Philippines </w:t>
      </w:r>
    </w:p>
    <w:p w:rsidR="00AC554A" w:rsidRPr="00403AD2" w:rsidRDefault="00AC554A" w:rsidP="00AC554A">
      <w:pPr>
        <w:rPr>
          <w:rFonts w:asciiTheme="minorHAnsi" w:hAnsiTheme="minorHAnsi"/>
        </w:rPr>
      </w:pPr>
    </w:p>
    <w:p w:rsidR="007322F3" w:rsidRPr="00B90270" w:rsidRDefault="007322F3" w:rsidP="007322F3">
      <w:pPr>
        <w:pStyle w:val="Heading4"/>
        <w:rPr>
          <w:rFonts w:asciiTheme="minorHAnsi" w:hAnsiTheme="minorHAnsi"/>
        </w:rPr>
      </w:pPr>
      <w:r w:rsidRPr="00B90270">
        <w:rPr>
          <w:rFonts w:asciiTheme="minorHAnsi" w:hAnsiTheme="minorHAnsi"/>
        </w:rPr>
        <w:t xml:space="preserve">Doesn’t solve either advantage – makes America culpable for domestic behavior  </w:t>
      </w:r>
    </w:p>
    <w:p w:rsidR="007322F3" w:rsidRPr="00B90270" w:rsidRDefault="007322F3" w:rsidP="007322F3">
      <w:pPr>
        <w:autoSpaceDE w:val="0"/>
        <w:autoSpaceDN w:val="0"/>
        <w:adjustRightInd w:val="0"/>
        <w:rPr>
          <w:rFonts w:asciiTheme="minorHAnsi" w:hAnsiTheme="minorHAnsi" w:cstheme="majorHAnsi"/>
          <w:color w:val="000000"/>
          <w:u w:color="000000"/>
        </w:rPr>
      </w:pPr>
      <w:r w:rsidRPr="00B90270">
        <w:rPr>
          <w:rStyle w:val="Style13ptBold"/>
          <w:rFonts w:asciiTheme="minorHAnsi" w:hAnsiTheme="minorHAnsi"/>
        </w:rPr>
        <w:t>Carpenter, 16</w:t>
      </w:r>
      <w:r w:rsidRPr="00B90270">
        <w:rPr>
          <w:rFonts w:asciiTheme="minorHAnsi" w:hAnsiTheme="minorHAnsi" w:cstheme="majorHAnsi"/>
          <w:color w:val="000000"/>
          <w:u w:color="000000"/>
        </w:rPr>
        <w:t xml:space="preserve"> - senior fellow for defense and foreign policy studies at the Cato Institute. (Ted Galen, </w:t>
      </w:r>
      <w:proofErr w:type="gramStart"/>
      <w:r w:rsidRPr="00B90270">
        <w:rPr>
          <w:rFonts w:asciiTheme="minorHAnsi" w:hAnsiTheme="minorHAnsi" w:cstheme="majorHAnsi"/>
          <w:color w:val="000000"/>
          <w:u w:color="000000"/>
        </w:rPr>
        <w:t>The</w:t>
      </w:r>
      <w:proofErr w:type="gramEnd"/>
      <w:r w:rsidRPr="00B90270">
        <w:rPr>
          <w:rFonts w:asciiTheme="minorHAnsi" w:hAnsiTheme="minorHAnsi" w:cstheme="majorHAnsi"/>
          <w:color w:val="000000"/>
          <w:u w:color="000000"/>
        </w:rPr>
        <w:t xml:space="preserve"> National Interest, “It’s Time to Suspend America’s Alliance with the United States”, 10/1/16, </w:t>
      </w:r>
      <w:hyperlink r:id="rId353" w:history="1">
        <w:r w:rsidRPr="00B90270">
          <w:rPr>
            <w:rStyle w:val="Hyperlink"/>
            <w:rFonts w:asciiTheme="minorHAnsi" w:hAnsiTheme="minorHAnsi"/>
          </w:rPr>
          <w:t>https://nationalinterest.org/blog/the-skeptics/its-time-suspend-americas-alliance-the-philippines-17896)//SD</w:t>
        </w:r>
      </w:hyperlink>
      <w:r w:rsidRPr="00B90270">
        <w:rPr>
          <w:rFonts w:asciiTheme="minorHAnsi" w:hAnsiTheme="minorHAnsi"/>
        </w:rPr>
        <w:t xml:space="preserve"> </w:t>
      </w:r>
    </w:p>
    <w:p w:rsidR="007322F3" w:rsidRPr="00B90270" w:rsidRDefault="007322F3" w:rsidP="007322F3">
      <w:pPr>
        <w:autoSpaceDE w:val="0"/>
        <w:autoSpaceDN w:val="0"/>
        <w:adjustRightInd w:val="0"/>
        <w:rPr>
          <w:rFonts w:asciiTheme="minorHAnsi" w:hAnsiTheme="minorHAnsi" w:cstheme="majorHAnsi"/>
          <w:color w:val="000000"/>
          <w:u w:color="000000"/>
        </w:rPr>
      </w:pPr>
      <w:r w:rsidRPr="00B90270">
        <w:rPr>
          <w:rFonts w:asciiTheme="minorHAnsi" w:hAnsiTheme="minorHAnsi" w:cstheme="majorHAnsi"/>
          <w:color w:val="000000"/>
          <w:u w:val="single" w:color="000000"/>
        </w:rPr>
        <w:t>The U</w:t>
      </w:r>
      <w:r w:rsidRPr="00B90270">
        <w:rPr>
          <w:rFonts w:asciiTheme="minorHAnsi" w:hAnsiTheme="minorHAnsi" w:cstheme="majorHAnsi"/>
          <w:color w:val="000000"/>
          <w:u w:color="000000"/>
        </w:rPr>
        <w:t xml:space="preserve">nited </w:t>
      </w:r>
      <w:r w:rsidRPr="00B90270">
        <w:rPr>
          <w:rFonts w:asciiTheme="minorHAnsi" w:hAnsiTheme="minorHAnsi" w:cstheme="majorHAnsi"/>
          <w:color w:val="000000"/>
          <w:u w:val="single" w:color="000000"/>
        </w:rPr>
        <w:t>S</w:t>
      </w:r>
      <w:r w:rsidRPr="00B90270">
        <w:rPr>
          <w:rFonts w:asciiTheme="minorHAnsi" w:hAnsiTheme="minorHAnsi" w:cstheme="majorHAnsi"/>
          <w:color w:val="000000"/>
          <w:u w:color="000000"/>
        </w:rPr>
        <w:t xml:space="preserve">tates </w:t>
      </w:r>
      <w:r w:rsidRPr="00B90270">
        <w:rPr>
          <w:rFonts w:asciiTheme="minorHAnsi" w:hAnsiTheme="minorHAnsi" w:cstheme="majorHAnsi"/>
          <w:color w:val="000000"/>
          <w:u w:val="single" w:color="000000"/>
        </w:rPr>
        <w:t xml:space="preserve">has an unfortunate history of </w:t>
      </w:r>
      <w:r w:rsidRPr="00CE1FB6">
        <w:rPr>
          <w:rStyle w:val="Emphasis"/>
        </w:rPr>
        <w:t>acquiring ugly authoritarian allies</w:t>
      </w:r>
      <w:r w:rsidRPr="00B90270">
        <w:rPr>
          <w:rFonts w:asciiTheme="minorHAnsi" w:hAnsiTheme="minorHAnsi" w:cstheme="majorHAnsi"/>
          <w:color w:val="000000"/>
          <w:u w:val="single" w:color="000000"/>
        </w:rPr>
        <w:t xml:space="preserve"> even when America’s security interests do not justify making such moral compromises</w:t>
      </w:r>
      <w:r w:rsidRPr="00B90270">
        <w:rPr>
          <w:rFonts w:asciiTheme="minorHAnsi" w:hAnsiTheme="minorHAnsi" w:cstheme="majorHAnsi"/>
          <w:color w:val="000000"/>
          <w:u w:color="000000"/>
        </w:rPr>
        <w:t>. Malou Innocent and I described many of those unfortunate relationships in our book </w:t>
      </w:r>
      <w:hyperlink r:id="rId354" w:history="1">
        <w:r w:rsidRPr="00B90270">
          <w:rPr>
            <w:rStyle w:val="Hyperlink"/>
            <w:rFonts w:asciiTheme="minorHAnsi" w:hAnsiTheme="minorHAnsi"/>
          </w:rPr>
          <w:t>Perilous Partners</w:t>
        </w:r>
      </w:hyperlink>
      <w:r w:rsidRPr="00B90270">
        <w:rPr>
          <w:rFonts w:asciiTheme="minorHAnsi" w:hAnsiTheme="minorHAnsi"/>
        </w:rPr>
        <w:t>, noting</w:t>
      </w:r>
      <w:r w:rsidRPr="00B90270">
        <w:rPr>
          <w:rFonts w:asciiTheme="minorHAnsi" w:hAnsiTheme="minorHAnsi" w:cstheme="majorHAnsi"/>
          <w:color w:val="000000"/>
          <w:u w:color="000000"/>
        </w:rPr>
        <w:t xml:space="preserve"> that a majority of the security relationships did not involve situations in which America’s vital interests were imperiled.</w:t>
      </w:r>
    </w:p>
    <w:p w:rsidR="007322F3" w:rsidRPr="00B90270" w:rsidRDefault="007322F3" w:rsidP="007322F3">
      <w:pPr>
        <w:autoSpaceDE w:val="0"/>
        <w:autoSpaceDN w:val="0"/>
        <w:adjustRightInd w:val="0"/>
        <w:rPr>
          <w:rFonts w:asciiTheme="minorHAnsi" w:hAnsiTheme="minorHAnsi" w:cstheme="majorHAnsi"/>
          <w:color w:val="000000"/>
          <w:u w:val="single" w:color="000000"/>
        </w:rPr>
      </w:pPr>
      <w:r w:rsidRPr="00B90270">
        <w:rPr>
          <w:rFonts w:asciiTheme="minorHAnsi" w:hAnsiTheme="minorHAnsi" w:cstheme="majorHAnsi"/>
          <w:color w:val="000000"/>
          <w:u w:val="single" w:color="000000"/>
        </w:rPr>
        <w:t>Washington faces another increasingly problematic relationship: its alliance with the Philippines.</w:t>
      </w:r>
      <w:r w:rsidRPr="00B90270">
        <w:rPr>
          <w:rFonts w:asciiTheme="minorHAnsi" w:hAnsiTheme="minorHAnsi" w:cstheme="majorHAnsi"/>
          <w:color w:val="000000"/>
          <w:u w:color="000000"/>
        </w:rPr>
        <w:t xml:space="preserve"> As I’ve noted </w:t>
      </w:r>
      <w:hyperlink r:id="rId355" w:history="1">
        <w:r w:rsidRPr="00B90270">
          <w:rPr>
            <w:rFonts w:asciiTheme="minorHAnsi" w:hAnsiTheme="minorHAnsi" w:cstheme="majorHAnsi"/>
            <w:color w:val="000000"/>
            <w:u w:color="000000"/>
          </w:rPr>
          <w:t>previously</w:t>
        </w:r>
      </w:hyperlink>
      <w:r w:rsidRPr="00B90270">
        <w:rPr>
          <w:rFonts w:asciiTheme="minorHAnsi" w:hAnsiTheme="minorHAnsi" w:cstheme="majorHAnsi"/>
          <w:color w:val="000000"/>
          <w:u w:color="000000"/>
        </w:rPr>
        <w:t xml:space="preserve"> on this site, Philippine president Rodrigo </w:t>
      </w:r>
      <w:r w:rsidRPr="00B90270">
        <w:rPr>
          <w:rFonts w:asciiTheme="minorHAnsi" w:hAnsiTheme="minorHAnsi" w:cstheme="majorHAnsi"/>
          <w:color w:val="000000"/>
          <w:u w:val="single" w:color="000000"/>
        </w:rPr>
        <w:t>Duterte is the personification of a “</w:t>
      </w:r>
      <w:r w:rsidRPr="00CE1FB6">
        <w:rPr>
          <w:rStyle w:val="Emphasis"/>
        </w:rPr>
        <w:t>loose-cannon” ally</w:t>
      </w:r>
      <w:r w:rsidRPr="00B90270">
        <w:rPr>
          <w:rFonts w:asciiTheme="minorHAnsi" w:hAnsiTheme="minorHAnsi" w:cstheme="majorHAnsi"/>
          <w:color w:val="000000"/>
          <w:u w:val="single" w:color="000000"/>
        </w:rPr>
        <w:t>.</w:t>
      </w:r>
      <w:r w:rsidRPr="00B90270">
        <w:rPr>
          <w:rFonts w:asciiTheme="minorHAnsi" w:hAnsiTheme="minorHAnsi" w:cstheme="majorHAnsi"/>
          <w:color w:val="000000"/>
          <w:u w:color="000000"/>
        </w:rPr>
        <w:t xml:space="preserve"> Among other things, </w:t>
      </w:r>
      <w:r w:rsidRPr="00B90270">
        <w:rPr>
          <w:rFonts w:asciiTheme="minorHAnsi" w:hAnsiTheme="minorHAnsi" w:cstheme="majorHAnsi"/>
          <w:color w:val="000000"/>
          <w:u w:val="single" w:color="000000"/>
        </w:rPr>
        <w:t>he referred to President Obama as “a son of a bitch,” and made it clear that he had no intention of necessarily following Washington’s lead on foreign policy.</w:t>
      </w:r>
    </w:p>
    <w:p w:rsidR="007322F3" w:rsidRPr="00B90270" w:rsidRDefault="007322F3" w:rsidP="007322F3">
      <w:pPr>
        <w:autoSpaceDE w:val="0"/>
        <w:autoSpaceDN w:val="0"/>
        <w:adjustRightInd w:val="0"/>
        <w:rPr>
          <w:rFonts w:asciiTheme="minorHAnsi" w:hAnsiTheme="minorHAnsi" w:cstheme="majorHAnsi"/>
          <w:color w:val="000000"/>
          <w:u w:color="000000"/>
        </w:rPr>
      </w:pPr>
      <w:r w:rsidRPr="00B90270">
        <w:rPr>
          <w:rFonts w:asciiTheme="minorHAnsi" w:hAnsiTheme="minorHAnsi" w:cstheme="majorHAnsi"/>
          <w:color w:val="000000"/>
          <w:u w:color="000000"/>
        </w:rPr>
        <w:t xml:space="preserve">Since I wrote that article, </w:t>
      </w:r>
      <w:r w:rsidRPr="00B90270">
        <w:rPr>
          <w:rFonts w:asciiTheme="minorHAnsi" w:hAnsiTheme="minorHAnsi" w:cstheme="majorHAnsi"/>
          <w:color w:val="000000"/>
          <w:u w:val="single" w:color="000000"/>
        </w:rPr>
        <w:t>his erratic behavior, both domestically and internationally, has grown worse</w:t>
      </w:r>
      <w:r w:rsidRPr="00B90270">
        <w:rPr>
          <w:rFonts w:asciiTheme="minorHAnsi" w:hAnsiTheme="minorHAnsi" w:cstheme="majorHAnsi"/>
          <w:color w:val="000000"/>
          <w:u w:color="000000"/>
        </w:rPr>
        <w:t xml:space="preserve">. After indicating that he wished to conclude alliances with both Russia and China, </w:t>
      </w:r>
      <w:r w:rsidRPr="00B90270">
        <w:rPr>
          <w:rFonts w:asciiTheme="minorHAnsi" w:hAnsiTheme="minorHAnsi" w:cstheme="majorHAnsi"/>
          <w:color w:val="000000"/>
          <w:u w:val="single" w:color="000000"/>
        </w:rPr>
        <w:t>Duterte stated that there will be no further military exercises with U.S. forces</w:t>
      </w:r>
      <w:r w:rsidRPr="00B90270">
        <w:rPr>
          <w:rFonts w:asciiTheme="minorHAnsi" w:hAnsiTheme="minorHAnsi" w:cstheme="majorHAnsi"/>
          <w:color w:val="000000"/>
          <w:u w:color="000000"/>
        </w:rPr>
        <w:t xml:space="preserve"> because China objects to such exercises. Now </w:t>
      </w:r>
      <w:r w:rsidRPr="00B90270">
        <w:rPr>
          <w:rFonts w:asciiTheme="minorHAnsi" w:hAnsiTheme="minorHAnsi" w:cstheme="majorHAnsi"/>
          <w:color w:val="000000"/>
          <w:u w:val="single" w:color="000000"/>
        </w:rPr>
        <w:t>he has compared himself to </w:t>
      </w:r>
      <w:hyperlink r:id="rId356" w:history="1">
        <w:r w:rsidRPr="00B90270">
          <w:rPr>
            <w:rFonts w:asciiTheme="minorHAnsi" w:hAnsiTheme="minorHAnsi" w:cstheme="majorHAnsi"/>
            <w:color w:val="000000"/>
            <w:u w:val="single" w:color="000000"/>
          </w:rPr>
          <w:t>Adolf Hitler</w:t>
        </w:r>
      </w:hyperlink>
      <w:r w:rsidRPr="00B90270">
        <w:rPr>
          <w:rFonts w:asciiTheme="minorHAnsi" w:hAnsiTheme="minorHAnsi" w:cstheme="majorHAnsi"/>
          <w:color w:val="000000"/>
          <w:u w:val="single" w:color="000000"/>
        </w:rPr>
        <w:t xml:space="preserve">, </w:t>
      </w:r>
      <w:r w:rsidRPr="00493C9A">
        <w:rPr>
          <w:rStyle w:val="Emphasis"/>
        </w:rPr>
        <w:t>affirming that he was gladly slaughtering thousands of alleged drug dealers and drug user</w:t>
      </w:r>
      <w:r w:rsidRPr="00B90270">
        <w:rPr>
          <w:rFonts w:asciiTheme="minorHAnsi" w:hAnsiTheme="minorHAnsi" w:cstheme="majorHAnsi"/>
          <w:color w:val="000000"/>
          <w:u w:val="single" w:color="000000"/>
        </w:rPr>
        <w:t>s</w:t>
      </w:r>
      <w:r w:rsidRPr="00B90270">
        <w:rPr>
          <w:rFonts w:asciiTheme="minorHAnsi" w:hAnsiTheme="minorHAnsi" w:cstheme="majorHAnsi"/>
          <w:color w:val="000000"/>
          <w:u w:color="000000"/>
        </w:rPr>
        <w:t>—all without the inconvenient obstacles of due process—</w:t>
      </w:r>
      <w:r w:rsidRPr="00493C9A">
        <w:rPr>
          <w:rStyle w:val="Emphasis"/>
        </w:rPr>
        <w:t>and would like to kill millions</w:t>
      </w:r>
      <w:r w:rsidRPr="00B90270">
        <w:rPr>
          <w:rFonts w:asciiTheme="minorHAnsi" w:hAnsiTheme="minorHAnsi" w:cstheme="majorHAnsi"/>
          <w:color w:val="000000"/>
          <w:u w:color="000000"/>
        </w:rPr>
        <w:t>, just like Hitler killed millions of Jews.</w:t>
      </w:r>
    </w:p>
    <w:p w:rsidR="007322F3" w:rsidRPr="00B90270" w:rsidRDefault="007322F3" w:rsidP="007322F3">
      <w:pPr>
        <w:autoSpaceDE w:val="0"/>
        <w:autoSpaceDN w:val="0"/>
        <w:adjustRightInd w:val="0"/>
        <w:rPr>
          <w:rFonts w:asciiTheme="minorHAnsi" w:hAnsiTheme="minorHAnsi" w:cstheme="majorHAnsi"/>
          <w:color w:val="000000"/>
          <w:u w:color="000000"/>
        </w:rPr>
      </w:pPr>
      <w:r w:rsidRPr="00B90270">
        <w:rPr>
          <w:rFonts w:asciiTheme="minorHAnsi" w:hAnsiTheme="minorHAnsi" w:cstheme="majorHAnsi"/>
          <w:color w:val="000000"/>
          <w:u w:color="000000"/>
        </w:rPr>
        <w:t xml:space="preserve">U.S. officials seem strangely tone-deaf to the outrages of their East Asian ally. Even as Duterte was cozying up to China and waxing about Hitler, U.S. Secretary of Defense Ashton Carter was affirming that Washington’s alliance with the Philippines </w:t>
      </w:r>
      <w:r w:rsidRPr="00B90270">
        <w:rPr>
          <w:rFonts w:asciiTheme="minorHAnsi" w:hAnsiTheme="minorHAnsi"/>
        </w:rPr>
        <w:t>was </w:t>
      </w:r>
      <w:hyperlink r:id="rId357" w:history="1">
        <w:r w:rsidRPr="00B90270">
          <w:rPr>
            <w:rStyle w:val="Hyperlink"/>
            <w:rFonts w:asciiTheme="minorHAnsi" w:hAnsiTheme="minorHAnsi"/>
          </w:rPr>
          <w:t>nothing less</w:t>
        </w:r>
      </w:hyperlink>
      <w:r w:rsidRPr="00B90270">
        <w:rPr>
          <w:rFonts w:asciiTheme="minorHAnsi" w:hAnsiTheme="minorHAnsi"/>
        </w:rPr>
        <w:t> than “</w:t>
      </w:r>
      <w:hyperlink r:id="rId358" w:history="1">
        <w:r w:rsidRPr="00B90270">
          <w:rPr>
            <w:rStyle w:val="Hyperlink"/>
            <w:rFonts w:asciiTheme="minorHAnsi" w:hAnsiTheme="minorHAnsi"/>
          </w:rPr>
          <w:t>ironclad</w:t>
        </w:r>
      </w:hyperlink>
      <w:r w:rsidRPr="00B90270">
        <w:rPr>
          <w:rFonts w:asciiTheme="minorHAnsi" w:hAnsiTheme="minorHAnsi"/>
        </w:rPr>
        <w:t>.”</w:t>
      </w:r>
    </w:p>
    <w:p w:rsidR="007322F3" w:rsidRPr="00B90270" w:rsidRDefault="007322F3" w:rsidP="007322F3">
      <w:pPr>
        <w:autoSpaceDE w:val="0"/>
        <w:autoSpaceDN w:val="0"/>
        <w:adjustRightInd w:val="0"/>
        <w:rPr>
          <w:rFonts w:asciiTheme="minorHAnsi" w:hAnsiTheme="minorHAnsi" w:cstheme="majorHAnsi"/>
          <w:color w:val="000000"/>
          <w:u w:color="000000"/>
        </w:rPr>
      </w:pPr>
      <w:r w:rsidRPr="00B90270">
        <w:rPr>
          <w:rFonts w:asciiTheme="minorHAnsi" w:hAnsiTheme="minorHAnsi" w:cstheme="majorHAnsi"/>
          <w:color w:val="000000"/>
          <w:u w:color="000000"/>
        </w:rPr>
        <w:t xml:space="preserve">That is an unwise position for several reasons. First, </w:t>
      </w:r>
      <w:r w:rsidRPr="00B90270">
        <w:rPr>
          <w:rFonts w:asciiTheme="minorHAnsi" w:hAnsiTheme="minorHAnsi" w:cstheme="majorHAnsi"/>
          <w:color w:val="000000"/>
          <w:u w:val="single" w:color="000000"/>
        </w:rPr>
        <w:t xml:space="preserve">it is generally a bad idea for a great power to pass out security guarantees in a promiscuous manner, </w:t>
      </w:r>
      <w:r w:rsidRPr="00C469BD">
        <w:t>since any one of them has the potential to entangle it in a dubious military confrontation</w:t>
      </w:r>
      <w:r w:rsidRPr="00B90270">
        <w:rPr>
          <w:rFonts w:asciiTheme="minorHAnsi" w:hAnsiTheme="minorHAnsi" w:cstheme="majorHAnsi"/>
          <w:color w:val="000000"/>
          <w:u w:val="single" w:color="000000"/>
        </w:rPr>
        <w:t>. The U</w:t>
      </w:r>
      <w:r w:rsidRPr="00B90270">
        <w:rPr>
          <w:rFonts w:asciiTheme="minorHAnsi" w:hAnsiTheme="minorHAnsi" w:cstheme="majorHAnsi"/>
          <w:color w:val="000000"/>
          <w:u w:color="000000"/>
        </w:rPr>
        <w:t xml:space="preserve">nited </w:t>
      </w:r>
      <w:r w:rsidRPr="00B90270">
        <w:rPr>
          <w:rFonts w:asciiTheme="minorHAnsi" w:hAnsiTheme="minorHAnsi" w:cstheme="majorHAnsi"/>
          <w:color w:val="000000"/>
          <w:u w:val="single" w:color="000000"/>
        </w:rPr>
        <w:t>S</w:t>
      </w:r>
      <w:r w:rsidRPr="00B90270">
        <w:rPr>
          <w:rFonts w:asciiTheme="minorHAnsi" w:hAnsiTheme="minorHAnsi" w:cstheme="majorHAnsi"/>
          <w:color w:val="000000"/>
          <w:u w:color="000000"/>
        </w:rPr>
        <w:t xml:space="preserve">tates </w:t>
      </w:r>
      <w:r w:rsidRPr="00B90270">
        <w:rPr>
          <w:rFonts w:asciiTheme="minorHAnsi" w:hAnsiTheme="minorHAnsi" w:cstheme="majorHAnsi"/>
          <w:color w:val="000000"/>
          <w:u w:val="single" w:color="000000"/>
        </w:rPr>
        <w:t>has violated that rule</w:t>
      </w:r>
      <w:r w:rsidRPr="00B90270">
        <w:rPr>
          <w:rFonts w:asciiTheme="minorHAnsi" w:hAnsiTheme="minorHAnsi" w:cstheme="majorHAnsi"/>
          <w:color w:val="000000"/>
          <w:u w:color="000000"/>
        </w:rPr>
        <w:t xml:space="preserve"> in a spectacular fashion, </w:t>
      </w:r>
      <w:r w:rsidRPr="00B90270">
        <w:rPr>
          <w:rFonts w:asciiTheme="minorHAnsi" w:hAnsiTheme="minorHAnsi" w:cstheme="majorHAnsi"/>
          <w:color w:val="000000"/>
          <w:u w:val="single" w:color="000000"/>
        </w:rPr>
        <w:t xml:space="preserve">undertaking explicit, treaty-bound security obligations to more than four dozen countries and implicit commitments </w:t>
      </w:r>
      <w:r w:rsidRPr="00B90270">
        <w:rPr>
          <w:rFonts w:asciiTheme="minorHAnsi" w:hAnsiTheme="minorHAnsi" w:cstheme="majorHAnsi"/>
          <w:color w:val="000000"/>
          <w:u w:color="000000"/>
        </w:rPr>
        <w:t>to many more. The “mutual” defense treaty with Manila is actually one of the older obligations, having been concluded when the Philippines were granted independence in the late 1940s. But the venerable nature of the treaty does not make it a wise one.</w:t>
      </w:r>
    </w:p>
    <w:p w:rsidR="007322F3" w:rsidRPr="00B90270" w:rsidRDefault="007322F3" w:rsidP="007322F3">
      <w:pPr>
        <w:autoSpaceDE w:val="0"/>
        <w:autoSpaceDN w:val="0"/>
        <w:adjustRightInd w:val="0"/>
        <w:rPr>
          <w:rFonts w:asciiTheme="minorHAnsi" w:hAnsiTheme="minorHAnsi" w:cstheme="majorHAnsi"/>
          <w:color w:val="000000"/>
          <w:u w:color="000000"/>
        </w:rPr>
      </w:pPr>
      <w:r w:rsidRPr="00B90270">
        <w:rPr>
          <w:rFonts w:asciiTheme="minorHAnsi" w:hAnsiTheme="minorHAnsi" w:cstheme="majorHAnsi"/>
          <w:color w:val="000000"/>
          <w:u w:color="000000"/>
        </w:rPr>
        <w:t xml:space="preserve">A second reason </w:t>
      </w:r>
      <w:r w:rsidRPr="00B90270">
        <w:rPr>
          <w:rFonts w:asciiTheme="minorHAnsi" w:hAnsiTheme="minorHAnsi" w:cstheme="majorHAnsi"/>
          <w:color w:val="000000"/>
          <w:u w:val="single" w:color="000000"/>
        </w:rPr>
        <w:t>a great power should avoid alliances like the relationship with Manila is that the security client’s agenda can create embarrassments or even great dangers. The Philippines have ambitious territorial claims in the volatile S</w:t>
      </w:r>
      <w:r w:rsidRPr="00B90270">
        <w:rPr>
          <w:rFonts w:asciiTheme="minorHAnsi" w:hAnsiTheme="minorHAnsi" w:cstheme="majorHAnsi"/>
          <w:color w:val="000000"/>
          <w:u w:color="000000"/>
        </w:rPr>
        <w:t>outh</w:t>
      </w:r>
      <w:r w:rsidRPr="00B90270">
        <w:rPr>
          <w:rFonts w:asciiTheme="minorHAnsi" w:hAnsiTheme="minorHAnsi" w:cstheme="majorHAnsi"/>
          <w:color w:val="000000"/>
          <w:u w:val="single" w:color="000000"/>
        </w:rPr>
        <w:t xml:space="preserve"> C</w:t>
      </w:r>
      <w:r w:rsidRPr="00B90270">
        <w:rPr>
          <w:rFonts w:asciiTheme="minorHAnsi" w:hAnsiTheme="minorHAnsi" w:cstheme="majorHAnsi"/>
          <w:color w:val="000000"/>
          <w:u w:color="000000"/>
        </w:rPr>
        <w:t xml:space="preserve">hina </w:t>
      </w:r>
      <w:r w:rsidRPr="00B90270">
        <w:rPr>
          <w:rFonts w:asciiTheme="minorHAnsi" w:hAnsiTheme="minorHAnsi" w:cstheme="majorHAnsi"/>
          <w:color w:val="000000"/>
          <w:u w:val="single" w:color="000000"/>
        </w:rPr>
        <w:t>S</w:t>
      </w:r>
      <w:r w:rsidRPr="00B90270">
        <w:rPr>
          <w:rFonts w:asciiTheme="minorHAnsi" w:hAnsiTheme="minorHAnsi" w:cstheme="majorHAnsi"/>
          <w:color w:val="000000"/>
          <w:u w:color="000000"/>
        </w:rPr>
        <w:t>ea</w:t>
      </w:r>
      <w:r w:rsidRPr="00B90270">
        <w:rPr>
          <w:rFonts w:asciiTheme="minorHAnsi" w:hAnsiTheme="minorHAnsi" w:cstheme="majorHAnsi"/>
          <w:color w:val="000000"/>
          <w:u w:val="single" w:color="000000"/>
        </w:rPr>
        <w:t xml:space="preserve">—along with several other countries. </w:t>
      </w:r>
      <w:r w:rsidRPr="00B90270">
        <w:rPr>
          <w:rFonts w:asciiTheme="minorHAnsi" w:hAnsiTheme="minorHAnsi" w:cstheme="majorHAnsi"/>
          <w:color w:val="000000"/>
          <w:u w:color="000000"/>
        </w:rPr>
        <w:t>At a minimum</w:t>
      </w:r>
      <w:r w:rsidRPr="00B90270">
        <w:rPr>
          <w:rFonts w:asciiTheme="minorHAnsi" w:hAnsiTheme="minorHAnsi" w:cstheme="majorHAnsi"/>
          <w:color w:val="000000"/>
          <w:u w:val="single" w:color="000000"/>
        </w:rPr>
        <w:t>, having a treaty ally in that position creates a headache for the U</w:t>
      </w:r>
      <w:r w:rsidRPr="00B90270">
        <w:rPr>
          <w:rFonts w:asciiTheme="minorHAnsi" w:hAnsiTheme="minorHAnsi" w:cstheme="majorHAnsi"/>
          <w:color w:val="000000"/>
          <w:u w:color="000000"/>
        </w:rPr>
        <w:t xml:space="preserve">nited </w:t>
      </w:r>
      <w:r w:rsidRPr="00B90270">
        <w:rPr>
          <w:rFonts w:asciiTheme="minorHAnsi" w:hAnsiTheme="minorHAnsi" w:cstheme="majorHAnsi"/>
          <w:color w:val="000000"/>
          <w:u w:val="single" w:color="000000"/>
        </w:rPr>
        <w:t>S</w:t>
      </w:r>
      <w:r w:rsidRPr="00B90270">
        <w:rPr>
          <w:rFonts w:asciiTheme="minorHAnsi" w:hAnsiTheme="minorHAnsi" w:cstheme="majorHAnsi"/>
          <w:color w:val="000000"/>
          <w:u w:color="000000"/>
        </w:rPr>
        <w:t>tates.</w:t>
      </w:r>
    </w:p>
    <w:p w:rsidR="007322F3" w:rsidRPr="00B90270" w:rsidRDefault="007322F3" w:rsidP="007322F3">
      <w:pPr>
        <w:autoSpaceDE w:val="0"/>
        <w:autoSpaceDN w:val="0"/>
        <w:adjustRightInd w:val="0"/>
        <w:rPr>
          <w:rFonts w:asciiTheme="minorHAnsi" w:hAnsiTheme="minorHAnsi" w:cstheme="majorHAnsi"/>
          <w:color w:val="000000"/>
          <w:u w:val="single" w:color="000000"/>
        </w:rPr>
      </w:pPr>
      <w:r w:rsidRPr="00B90270">
        <w:rPr>
          <w:rFonts w:asciiTheme="minorHAnsi" w:hAnsiTheme="minorHAnsi" w:cstheme="majorHAnsi"/>
          <w:color w:val="000000"/>
          <w:u w:color="000000"/>
        </w:rPr>
        <w:t xml:space="preserve">Finally, </w:t>
      </w:r>
      <w:r w:rsidRPr="00B90270">
        <w:rPr>
          <w:rFonts w:asciiTheme="minorHAnsi" w:hAnsiTheme="minorHAnsi" w:cstheme="majorHAnsi"/>
          <w:color w:val="000000"/>
          <w:u w:val="single" w:color="000000"/>
        </w:rPr>
        <w:t xml:space="preserve">a security relationship makes America </w:t>
      </w:r>
      <w:r w:rsidRPr="00B90270">
        <w:rPr>
          <w:rFonts w:asciiTheme="minorHAnsi" w:hAnsiTheme="minorHAnsi" w:cstheme="majorHAnsi"/>
          <w:color w:val="000000"/>
          <w:u w:color="000000"/>
        </w:rPr>
        <w:t xml:space="preserve">at least indirectly </w:t>
      </w:r>
      <w:r w:rsidRPr="00B90270">
        <w:rPr>
          <w:rFonts w:asciiTheme="minorHAnsi" w:hAnsiTheme="minorHAnsi" w:cstheme="majorHAnsi"/>
          <w:color w:val="000000"/>
          <w:u w:val="single" w:color="000000"/>
        </w:rPr>
        <w:t>culpable for the domestic behavior of the client regime. Throughout the Cold War, Washington embarrassed itself</w:t>
      </w:r>
      <w:r w:rsidRPr="00B90270">
        <w:rPr>
          <w:rFonts w:asciiTheme="minorHAnsi" w:hAnsiTheme="minorHAnsi" w:cstheme="majorHAnsi"/>
          <w:color w:val="000000"/>
          <w:u w:color="000000"/>
        </w:rPr>
        <w:t xml:space="preserve"> (if not shamed itself) by its close relationships with an assortment of thuggish “allies.” </w:t>
      </w:r>
      <w:r w:rsidRPr="00B90270">
        <w:rPr>
          <w:rFonts w:asciiTheme="minorHAnsi" w:hAnsiTheme="minorHAnsi" w:cstheme="majorHAnsi"/>
          <w:color w:val="000000"/>
          <w:u w:val="single" w:color="000000"/>
        </w:rPr>
        <w:t>American officials may have deluded themselves into believing that such relationships were essential for the republic’s security, but</w:t>
      </w:r>
      <w:r w:rsidRPr="00B90270">
        <w:rPr>
          <w:rFonts w:asciiTheme="minorHAnsi" w:hAnsiTheme="minorHAnsi" w:cstheme="majorHAnsi"/>
          <w:color w:val="000000"/>
          <w:u w:color="000000"/>
        </w:rPr>
        <w:t xml:space="preserve"> in the </w:t>
      </w:r>
      <w:r w:rsidRPr="00B90270">
        <w:rPr>
          <w:rFonts w:asciiTheme="minorHAnsi" w:hAnsiTheme="minorHAnsi" w:cstheme="majorHAnsi"/>
          <w:color w:val="000000"/>
          <w:u w:color="000000"/>
        </w:rPr>
        <w:lastRenderedPageBreak/>
        <w:t xml:space="preserve">vast majority of cases, </w:t>
      </w:r>
      <w:r w:rsidRPr="00B90270">
        <w:rPr>
          <w:rFonts w:asciiTheme="minorHAnsi" w:hAnsiTheme="minorHAnsi" w:cstheme="majorHAnsi"/>
          <w:color w:val="000000"/>
          <w:u w:val="single" w:color="000000"/>
        </w:rPr>
        <w:t>that simply was not true</w:t>
      </w:r>
      <w:r w:rsidRPr="00B90270">
        <w:rPr>
          <w:rFonts w:asciiTheme="minorHAnsi" w:hAnsiTheme="minorHAnsi" w:cstheme="majorHAnsi"/>
          <w:color w:val="000000"/>
          <w:u w:color="000000"/>
        </w:rPr>
        <w:t xml:space="preserve">. Now in the absence of the kind of existential threat that the Soviet Union posed, </w:t>
      </w:r>
      <w:r w:rsidRPr="00B90270">
        <w:rPr>
          <w:rFonts w:asciiTheme="minorHAnsi" w:hAnsiTheme="minorHAnsi" w:cstheme="majorHAnsi"/>
          <w:color w:val="000000"/>
          <w:u w:val="single" w:color="000000"/>
        </w:rPr>
        <w:t>the justification for tossing basic moral values overboard is even weaker.</w:t>
      </w:r>
    </w:p>
    <w:p w:rsidR="007322F3" w:rsidRPr="00B90270" w:rsidRDefault="007322F3" w:rsidP="007322F3">
      <w:pPr>
        <w:autoSpaceDE w:val="0"/>
        <w:autoSpaceDN w:val="0"/>
        <w:adjustRightInd w:val="0"/>
        <w:rPr>
          <w:rFonts w:asciiTheme="minorHAnsi" w:hAnsiTheme="minorHAnsi" w:cstheme="majorHAnsi"/>
          <w:color w:val="000000"/>
          <w:u w:color="000000"/>
        </w:rPr>
      </w:pPr>
      <w:r w:rsidRPr="00B90270">
        <w:rPr>
          <w:rFonts w:asciiTheme="minorHAnsi" w:hAnsiTheme="minorHAnsi" w:cstheme="majorHAnsi"/>
          <w:color w:val="000000"/>
          <w:u w:color="000000"/>
        </w:rPr>
        <w:t xml:space="preserve">The United States needs to take an immediate stand regarding the Philippines. </w:t>
      </w:r>
      <w:r w:rsidRPr="00B90270">
        <w:rPr>
          <w:rFonts w:asciiTheme="minorHAnsi" w:hAnsiTheme="minorHAnsi" w:cstheme="majorHAnsi"/>
          <w:color w:val="000000"/>
          <w:u w:val="single" w:color="000000"/>
        </w:rPr>
        <w:t xml:space="preserve">It is </w:t>
      </w:r>
      <w:r w:rsidRPr="00C469BD">
        <w:rPr>
          <w:rStyle w:val="Emphasis"/>
        </w:rPr>
        <w:t>absurd</w:t>
      </w:r>
      <w:r w:rsidRPr="00B90270">
        <w:rPr>
          <w:rFonts w:asciiTheme="minorHAnsi" w:hAnsiTheme="minorHAnsi" w:cstheme="majorHAnsi"/>
          <w:color w:val="000000"/>
          <w:u w:val="single" w:color="000000"/>
        </w:rPr>
        <w:t xml:space="preserve"> for America to be putting </w:t>
      </w:r>
      <w:r w:rsidRPr="00C469BD">
        <w:rPr>
          <w:rStyle w:val="Emphasis"/>
        </w:rPr>
        <w:t>its security on the line to defend a country ruled by an individual who is showing his unreliability on foreign policy issues</w:t>
      </w:r>
      <w:r w:rsidRPr="00B90270">
        <w:rPr>
          <w:rFonts w:asciiTheme="minorHAnsi" w:hAnsiTheme="minorHAnsi" w:cstheme="majorHAnsi"/>
          <w:color w:val="000000"/>
          <w:u w:val="single" w:color="000000"/>
        </w:rPr>
        <w:t xml:space="preserve"> and engages in utterly odious domestic behavior. Washington should suspend the alliance with Manila</w:t>
      </w:r>
      <w:r w:rsidRPr="00B90270">
        <w:rPr>
          <w:rFonts w:asciiTheme="minorHAnsi" w:hAnsiTheme="minorHAnsi" w:cstheme="majorHAnsi"/>
          <w:color w:val="000000"/>
          <w:u w:color="000000"/>
        </w:rPr>
        <w:t xml:space="preserve"> indefinitely. In the 1980s, the United States suspended its defense commitment to New Zealand through the ANZUS pact because Wellington would not allow U.S. nuclear vessels to operate in its waters. Duterte’s actions are vastly worse than that and at least warrant a similar response.</w:t>
      </w:r>
    </w:p>
    <w:p w:rsidR="00AC554A" w:rsidRPr="00403AD2" w:rsidRDefault="00774CB4" w:rsidP="00774CB4">
      <w:pPr>
        <w:pStyle w:val="Heading3"/>
        <w:rPr>
          <w:rFonts w:asciiTheme="minorHAnsi" w:hAnsiTheme="minorHAnsi"/>
        </w:rPr>
      </w:pPr>
      <w:r w:rsidRPr="00403AD2">
        <w:rPr>
          <w:rFonts w:asciiTheme="minorHAnsi" w:hAnsiTheme="minorHAnsi"/>
        </w:rPr>
        <w:lastRenderedPageBreak/>
        <w:t xml:space="preserve">AT: CP Exclude Philippines – </w:t>
      </w:r>
      <w:r w:rsidR="007C26FC" w:rsidRPr="00403AD2">
        <w:rPr>
          <w:rFonts w:asciiTheme="minorHAnsi" w:hAnsiTheme="minorHAnsi"/>
        </w:rPr>
        <w:t>China NB Answers</w:t>
      </w:r>
    </w:p>
    <w:p w:rsidR="00774CB4" w:rsidRPr="00403AD2" w:rsidRDefault="00774CB4" w:rsidP="00774CB4">
      <w:pPr>
        <w:rPr>
          <w:rFonts w:asciiTheme="minorHAnsi" w:hAnsiTheme="minorHAnsi"/>
        </w:rPr>
      </w:pPr>
    </w:p>
    <w:p w:rsidR="00774CB4" w:rsidRPr="00403AD2" w:rsidRDefault="00774CB4" w:rsidP="00696211">
      <w:pPr>
        <w:pStyle w:val="Heading4"/>
        <w:rPr>
          <w:rFonts w:asciiTheme="minorHAnsi" w:hAnsiTheme="minorHAnsi"/>
          <w:u w:color="000000"/>
        </w:rPr>
      </w:pPr>
      <w:r w:rsidRPr="00403AD2">
        <w:rPr>
          <w:rFonts w:asciiTheme="minorHAnsi" w:hAnsiTheme="minorHAnsi"/>
          <w:u w:color="000000"/>
        </w:rPr>
        <w:t xml:space="preserve">CP links to the net benefit – arms sales could send the </w:t>
      </w:r>
      <w:r w:rsidRPr="00403AD2">
        <w:rPr>
          <w:rFonts w:asciiTheme="minorHAnsi" w:hAnsiTheme="minorHAnsi"/>
          <w:u w:val="single" w:color="000000"/>
        </w:rPr>
        <w:t>wrong signal</w:t>
      </w:r>
      <w:r w:rsidRPr="00403AD2">
        <w:rPr>
          <w:rFonts w:asciiTheme="minorHAnsi" w:hAnsiTheme="minorHAnsi"/>
          <w:u w:color="000000"/>
        </w:rPr>
        <w:t xml:space="preserve"> to China </w:t>
      </w:r>
    </w:p>
    <w:p w:rsidR="00774CB4" w:rsidRPr="00403AD2" w:rsidRDefault="00774CB4" w:rsidP="00774CB4">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rPr>
        <w:t>Jennings, 19</w:t>
      </w:r>
      <w:r w:rsidRPr="00403AD2">
        <w:rPr>
          <w:rFonts w:asciiTheme="minorHAnsi" w:hAnsiTheme="minorHAnsi" w:cstheme="majorHAnsi"/>
          <w:color w:val="000000"/>
          <w:u w:color="000000"/>
        </w:rPr>
        <w:t xml:space="preserve"> (Ralph, “Why the US Might Reject Selling Arms to the Philippines”, VOA News, 3/6/19, </w:t>
      </w:r>
      <w:hyperlink r:id="rId359" w:history="1">
        <w:r w:rsidRPr="00403AD2">
          <w:rPr>
            <w:rStyle w:val="Hyperlink"/>
            <w:rFonts w:asciiTheme="minorHAnsi" w:hAnsiTheme="minorHAnsi" w:cstheme="majorHAnsi"/>
          </w:rPr>
          <w:t>https://www.voanews.com/usa/why-us-might-reject-selling-arms-philippines)//SD</w:t>
        </w:r>
      </w:hyperlink>
      <w:r w:rsidRPr="00403AD2">
        <w:rPr>
          <w:rFonts w:asciiTheme="minorHAnsi" w:hAnsiTheme="minorHAnsi" w:cstheme="majorHAnsi"/>
          <w:color w:val="000000"/>
          <w:u w:color="000000"/>
        </w:rPr>
        <w:t xml:space="preserve"> </w:t>
      </w:r>
    </w:p>
    <w:p w:rsidR="00774CB4" w:rsidRPr="00403AD2" w:rsidRDefault="00774CB4" w:rsidP="00774CB4">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Political complexity</w:t>
      </w:r>
    </w:p>
    <w:p w:rsidR="00774CB4" w:rsidRPr="00403AD2" w:rsidRDefault="00774CB4" w:rsidP="00774CB4">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 U.S. Arms Export Control Act governing foreign sales is what one political consultant called for this report “a minefield of intricacies and legalities.” For that reason, scholars say, the U.S. government sells its new, high-end arms such as aircraft largely to long-term partners such as Australia, Singapore and Taiwan.</w:t>
      </w:r>
    </w:p>
    <w:p w:rsidR="00774CB4" w:rsidRPr="00403AD2" w:rsidRDefault="00774CB4" w:rsidP="00774CB4">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Those partners know the Act, can pay the billions of dollars for new equipment and do not turn the weapons on their own people. Sales sometimes irk China as its navy expands onto the high seas, but Chinese leaders are used to the repeat customers.</w:t>
      </w:r>
    </w:p>
    <w:p w:rsidR="00774CB4" w:rsidRPr="00403AD2" w:rsidRDefault="00774CB4" w:rsidP="00774CB4">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The anti-drug campaign may raise questions in the United States about “human rights” issues</w:t>
      </w:r>
      <w:r w:rsidRPr="00403AD2">
        <w:rPr>
          <w:rFonts w:asciiTheme="minorHAnsi" w:hAnsiTheme="minorHAnsi" w:cstheme="majorHAnsi"/>
          <w:color w:val="000000"/>
          <w:u w:color="000000"/>
        </w:rPr>
        <w:t>, said Eduardo Araral, associate professor at the National University of Singapore’s public policy school. Human rights groups say anti-drug police have killed thousands of people without due process.</w:t>
      </w:r>
    </w:p>
    <w:p w:rsidR="00774CB4" w:rsidRPr="00403AD2" w:rsidRDefault="00774CB4" w:rsidP="00774CB4">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China hopes the Philippines, a rival claimant to sovereignty in the sea between them, will ease away from the United States as part of a Sino-Philippine friendship that included China’s pledge in 2016 for $24 billion in aid and investment.</w:t>
      </w:r>
    </w:p>
    <w:p w:rsidR="00774CB4" w:rsidRPr="00403AD2" w:rsidRDefault="00774CB4" w:rsidP="00774CB4">
      <w:pPr>
        <w:autoSpaceDE w:val="0"/>
        <w:autoSpaceDN w:val="0"/>
        <w:adjustRightInd w:val="0"/>
        <w:rPr>
          <w:rFonts w:asciiTheme="minorHAnsi" w:hAnsiTheme="minorHAnsi" w:cstheme="majorHAnsi"/>
          <w:color w:val="000000"/>
          <w:u w:val="single" w:color="000000"/>
        </w:rPr>
      </w:pPr>
      <w:r w:rsidRPr="00403AD2">
        <w:rPr>
          <w:rStyle w:val="StyleUnderline"/>
          <w:rFonts w:asciiTheme="minorHAnsi" w:hAnsiTheme="minorHAnsi"/>
        </w:rPr>
        <w:t>“If</w:t>
      </w:r>
      <w:r w:rsidRPr="00403AD2">
        <w:rPr>
          <w:rFonts w:asciiTheme="minorHAnsi" w:hAnsiTheme="minorHAnsi" w:cstheme="majorHAnsi"/>
          <w:color w:val="000000"/>
          <w:u w:val="single" w:color="000000"/>
        </w:rPr>
        <w:t xml:space="preserve"> you sell one or two ships to the Philippines and the Philippines buys it, what signal does that send to China, that the Philippines is an un-loyal and unreliable neighbor and partner?” Araral said. “For the Philippines, </w:t>
      </w:r>
      <w:r w:rsidRPr="00403AD2">
        <w:rPr>
          <w:rFonts w:asciiTheme="minorHAnsi" w:hAnsiTheme="minorHAnsi" w:cstheme="majorHAnsi"/>
          <w:b/>
          <w:bCs/>
          <w:color w:val="000000"/>
          <w:u w:val="single" w:color="000000"/>
        </w:rPr>
        <w:t>you don’t want to send the wrong signal to China</w:t>
      </w:r>
      <w:r w:rsidRPr="00403AD2">
        <w:rPr>
          <w:rFonts w:asciiTheme="minorHAnsi" w:hAnsiTheme="minorHAnsi" w:cstheme="majorHAnsi"/>
          <w:color w:val="000000"/>
          <w:u w:val="single" w:color="000000"/>
        </w:rPr>
        <w:t>.”</w:t>
      </w:r>
    </w:p>
    <w:p w:rsidR="00774CB4" w:rsidRPr="00403AD2" w:rsidRDefault="00774CB4" w:rsidP="00774CB4">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Southeast Asia, only Singapore has the formula down for getting U.S.-made weaponry, said Carl Thayer, emeritus professor at the University of New South Wales in Australia. Singapore buys American fighters, helicopters and drones. Officials in Vietnam, he noted, have looked into buying American-made arms but fear they might get turned down, he said.</w:t>
      </w:r>
    </w:p>
    <w:p w:rsidR="00774CB4" w:rsidRPr="00403AD2" w:rsidRDefault="00774CB4" w:rsidP="00774CB4">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American lawmakers may worry Manila would use weapons “recklessly</w:t>
      </w:r>
      <w:r w:rsidRPr="00403AD2">
        <w:rPr>
          <w:rFonts w:asciiTheme="minorHAnsi" w:hAnsiTheme="minorHAnsi" w:cstheme="majorHAnsi"/>
          <w:color w:val="000000"/>
          <w:u w:color="000000"/>
        </w:rPr>
        <w:t>,” Thayer said.</w:t>
      </w:r>
    </w:p>
    <w:p w:rsidR="00774CB4" w:rsidRPr="00403AD2" w:rsidRDefault="00774CB4" w:rsidP="00774CB4">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“There’s no one there, leaving Singapore out, where you have a well-established relationship that would run smoothly, and where there is none it hits t</w:t>
      </w:r>
      <w:r w:rsidR="00B90270" w:rsidRPr="00403AD2">
        <w:rPr>
          <w:rFonts w:asciiTheme="minorHAnsi" w:hAnsiTheme="minorHAnsi" w:cstheme="majorHAnsi"/>
          <w:color w:val="000000"/>
          <w:u w:color="000000"/>
        </w:rPr>
        <w:t>he bumps in the road," he said.</w:t>
      </w:r>
    </w:p>
    <w:p w:rsidR="00774CB4" w:rsidRPr="00403AD2" w:rsidRDefault="00774CB4" w:rsidP="00774CB4">
      <w:pPr>
        <w:rPr>
          <w:rFonts w:asciiTheme="minorHAnsi" w:hAnsiTheme="minorHAnsi"/>
        </w:rPr>
      </w:pPr>
    </w:p>
    <w:p w:rsidR="00B90270" w:rsidRPr="00403AD2" w:rsidRDefault="00B90270" w:rsidP="00B90270">
      <w:pPr>
        <w:pStyle w:val="Heading4"/>
        <w:rPr>
          <w:rFonts w:asciiTheme="minorHAnsi" w:hAnsiTheme="minorHAnsi" w:cstheme="majorHAnsi"/>
          <w:u w:color="000000"/>
        </w:rPr>
      </w:pPr>
      <w:r w:rsidRPr="00403AD2">
        <w:rPr>
          <w:rFonts w:asciiTheme="minorHAnsi" w:hAnsiTheme="minorHAnsi" w:cstheme="majorHAnsi"/>
          <w:u w:color="000000"/>
        </w:rPr>
        <w:t xml:space="preserve">US-Philippine alliance draws US into SCS conflict </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cstheme="majorHAnsi"/>
        </w:rPr>
        <w:t>Anderson, 5/23</w:t>
      </w:r>
      <w:r w:rsidRPr="00403AD2">
        <w:rPr>
          <w:rFonts w:asciiTheme="minorHAnsi" w:hAnsiTheme="minorHAnsi" w:cstheme="majorHAnsi"/>
          <w:color w:val="000000"/>
          <w:u w:color="000000"/>
        </w:rPr>
        <w:t>/19 (Claire, Express,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ea: </w:t>
      </w:r>
      <w:r w:rsidRPr="00403AD2">
        <w:rPr>
          <w:rFonts w:asciiTheme="minorHAnsi" w:hAnsiTheme="minorHAnsi" w:cstheme="majorHAnsi"/>
          <w:color w:val="000000"/>
          <w:u w:val="single" w:color="000000"/>
        </w:rPr>
        <w:t>Beijing Attack on Philippines boat could trigger US war treaty</w:t>
      </w:r>
      <w:r w:rsidRPr="00403AD2">
        <w:rPr>
          <w:rFonts w:asciiTheme="minorHAnsi" w:hAnsiTheme="minorHAnsi" w:cstheme="majorHAnsi"/>
          <w:color w:val="000000"/>
          <w:u w:color="000000"/>
        </w:rPr>
        <w:t xml:space="preserve">”, https://www.express.co.uk/news/world/1144056/south-china-sea-latest-news-world-war-3-Beijing-duterte-jinping-philippines-reed-bank)//SD </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lastRenderedPageBreak/>
        <w:t>Sung Kim reiterated the US commitment to the treaty following reports Beijing sunk a Philippine fishing boat. The Chinese vessel reportedly rammed a fishing boat in Reed Bank. A total of 22 crew members on the boat were rescued by a nearby Vietnamese vessel.</w:t>
      </w:r>
    </w:p>
    <w:p w:rsidR="00B90270" w:rsidRPr="00403AD2" w:rsidRDefault="00B90270" w:rsidP="00B90270">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Mr Kim said on Cignal TV’s One News: “(US Secretary of State Mike </w:t>
      </w:r>
      <w:r w:rsidRPr="00403AD2">
        <w:rPr>
          <w:rFonts w:asciiTheme="minorHAnsi" w:hAnsiTheme="minorHAnsi" w:cstheme="majorHAnsi"/>
          <w:color w:val="000000"/>
          <w:u w:val="single" w:color="000000"/>
        </w:rPr>
        <w:t>Pompeo) made clear that because the S</w:t>
      </w:r>
      <w:r w:rsidRPr="00403AD2">
        <w:rPr>
          <w:rFonts w:asciiTheme="minorHAnsi" w:hAnsiTheme="minorHAnsi" w:cstheme="majorHAnsi"/>
          <w:color w:val="000000"/>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ea </w:t>
      </w:r>
      <w:r w:rsidRPr="00403AD2">
        <w:rPr>
          <w:rFonts w:asciiTheme="minorHAnsi" w:hAnsiTheme="minorHAnsi" w:cstheme="majorHAnsi"/>
          <w:color w:val="000000"/>
          <w:u w:val="single" w:color="000000"/>
        </w:rPr>
        <w:t xml:space="preserve">is part of the Pacific, under the treaty itself, any armed attack on Filipino vessels, </w:t>
      </w:r>
      <w:proofErr w:type="gramStart"/>
      <w:r w:rsidRPr="00403AD2">
        <w:rPr>
          <w:rFonts w:asciiTheme="minorHAnsi" w:hAnsiTheme="minorHAnsi" w:cstheme="majorHAnsi"/>
          <w:color w:val="000000"/>
          <w:u w:val="single" w:color="000000"/>
        </w:rPr>
        <w:t>Filipino</w:t>
      </w:r>
      <w:proofErr w:type="gramEnd"/>
      <w:r w:rsidRPr="00403AD2">
        <w:rPr>
          <w:rFonts w:asciiTheme="minorHAnsi" w:hAnsiTheme="minorHAnsi" w:cstheme="majorHAnsi"/>
          <w:color w:val="000000"/>
          <w:u w:val="single" w:color="000000"/>
        </w:rPr>
        <w:t xml:space="preserve"> aircraft will trigger our obligations under the Mutual Defence Treaty.</w:t>
      </w:r>
    </w:p>
    <w:p w:rsidR="00B90270" w:rsidRPr="00403AD2" w:rsidRDefault="00B90270" w:rsidP="00B90270">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“I think that’s about as clear as you can get without getting into millions of possible hypothetical situations.</w:t>
      </w:r>
    </w:p>
    <w:p w:rsidR="00B90270" w:rsidRPr="00403AD2" w:rsidRDefault="00B90270" w:rsidP="00B90270">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“Any armed attack, I would think that would include government-sanctioned militias.</w:t>
      </w:r>
    </w:p>
    <w:p w:rsidR="00B90270" w:rsidRPr="00403AD2" w:rsidRDefault="00B90270" w:rsidP="00B90270">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“We are totally committed to the obligations under the Mutual Defence Treaty and we will live up to those obligations.</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 have confidence that our defence leaders in Washington and Manila understand what is at stake and that when we encounter situations that will require our commitment to come to reality, I think we will deliver.”</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His comments come after the Philippines foreign secretary, Teodoro Locsin has snubbed any international support following the alleged attack.</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Mr Locsin hit out at calls for support as he called the dispute “our fight”.</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Philippine politicians have claimed the alleged incident was a “hit and run”, the South China Morning Post (SCMP) reported.</w:t>
      </w:r>
    </w:p>
    <w:p w:rsidR="00B90270" w:rsidRPr="00403AD2" w:rsidRDefault="00B90270" w:rsidP="00B90270">
      <w:pPr>
        <w:autoSpaceDE w:val="0"/>
        <w:autoSpaceDN w:val="0"/>
        <w:adjustRightInd w:val="0"/>
        <w:rPr>
          <w:rFonts w:asciiTheme="minorHAnsi" w:hAnsiTheme="minorHAnsi" w:cstheme="majorHAnsi"/>
          <w:color w:val="000000"/>
          <w:u w:color="000000"/>
        </w:rPr>
      </w:pPr>
    </w:p>
    <w:p w:rsidR="00B90270" w:rsidRPr="00403AD2" w:rsidRDefault="00B90270" w:rsidP="00B90270">
      <w:pPr>
        <w:pStyle w:val="Heading4"/>
        <w:rPr>
          <w:rFonts w:asciiTheme="minorHAnsi" w:hAnsiTheme="minorHAnsi" w:cstheme="majorHAnsi"/>
          <w:u w:color="000000"/>
        </w:rPr>
      </w:pPr>
      <w:r w:rsidRPr="00403AD2">
        <w:rPr>
          <w:rFonts w:asciiTheme="minorHAnsi" w:hAnsiTheme="minorHAnsi" w:cstheme="majorHAnsi"/>
          <w:u w:color="000000"/>
        </w:rPr>
        <w:t xml:space="preserve">China sees actions the US takes in the SCS as uniquely threatening – causes miscalc </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cstheme="majorHAnsi"/>
        </w:rPr>
        <w:t>Wang, 18</w:t>
      </w:r>
      <w:r w:rsidRPr="00403AD2">
        <w:rPr>
          <w:rFonts w:asciiTheme="minorHAnsi" w:hAnsiTheme="minorHAnsi" w:cstheme="majorHAnsi"/>
          <w:color w:val="000000"/>
          <w:u w:color="000000"/>
        </w:rPr>
        <w:t xml:space="preserve"> (Xiangwei, South China Morning Post, “</w:t>
      </w:r>
      <w:r w:rsidRPr="00403AD2">
        <w:rPr>
          <w:rFonts w:asciiTheme="minorHAnsi" w:hAnsiTheme="minorHAnsi" w:cstheme="majorHAnsi"/>
          <w:color w:val="000000"/>
          <w:u w:val="single" w:color="000000"/>
        </w:rPr>
        <w:t>Growing US presence in South China Sea threatens accident that sparks war</w:t>
      </w:r>
      <w:r w:rsidRPr="00403AD2">
        <w:rPr>
          <w:rFonts w:asciiTheme="minorHAnsi" w:hAnsiTheme="minorHAnsi" w:cstheme="majorHAnsi"/>
          <w:color w:val="000000"/>
          <w:u w:color="000000"/>
        </w:rPr>
        <w:t xml:space="preserve">”, 10/8/18, https://www.scmp.com/week-asia/opinion/article/2167175/growing-us-presence-south-china-sea-threatens-accident-sparks-war)//SD </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On April 1, 2001, a United States spy plane on a regular reconnaissance mission over the South China Sea collided with a Chinese fighter jet, killing its pilot and leaving 24 American crew members, along with their plane, stranded on the island of Hainan for nearly two weeks of tension. Although Beijing and Washington managed to defuse the crisis very quickly, the incident encapsulated </w:t>
      </w:r>
      <w:hyperlink r:id="rId360" w:history="1">
        <w:r w:rsidRPr="00403AD2">
          <w:rPr>
            <w:rFonts w:asciiTheme="minorHAnsi" w:hAnsiTheme="minorHAnsi" w:cstheme="majorHAnsi"/>
            <w:color w:val="000000"/>
            <w:u w:val="single" w:color="000000"/>
          </w:rPr>
          <w:t>the volatile and fragile nature of military manoeuvring between the two great powers</w:t>
        </w:r>
      </w:hyperlink>
      <w:r w:rsidRPr="00403AD2">
        <w:rPr>
          <w:rFonts w:asciiTheme="minorHAnsi" w:hAnsiTheme="minorHAnsi" w:cstheme="majorHAnsi"/>
          <w:color w:val="000000"/>
          <w:u w:color="000000"/>
        </w:rPr>
        <w:t xml:space="preserve">. Last week – 17 years later – there was almost a feeling of déjà vu when </w:t>
      </w:r>
      <w:r w:rsidRPr="00403AD2">
        <w:rPr>
          <w:rFonts w:asciiTheme="minorHAnsi" w:hAnsiTheme="minorHAnsi" w:cstheme="majorHAnsi"/>
          <w:color w:val="000000"/>
          <w:u w:val="single" w:color="000000"/>
        </w:rPr>
        <w:t>news broke out that two American and Chinese warships had come dangerously close to colliding in the S</w:t>
      </w:r>
      <w:r w:rsidRPr="00403AD2">
        <w:rPr>
          <w:rFonts w:asciiTheme="minorHAnsi" w:hAnsiTheme="minorHAnsi" w:cstheme="majorHAnsi"/>
          <w:color w:val="000000"/>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ea.</w:t>
      </w:r>
    </w:p>
    <w:p w:rsidR="00B90270" w:rsidRPr="00403AD2" w:rsidRDefault="00B90270" w:rsidP="00B90270">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Again, </w:t>
      </w:r>
      <w:hyperlink r:id="rId361" w:history="1">
        <w:r w:rsidRPr="00403AD2">
          <w:rPr>
            <w:rFonts w:asciiTheme="minorHAnsi" w:hAnsiTheme="minorHAnsi" w:cstheme="majorHAnsi"/>
            <w:color w:val="000000"/>
            <w:u w:val="single" w:color="000000"/>
          </w:rPr>
          <w:t>both sides accused each other of nearly triggering an international crisis</w:t>
        </w:r>
      </w:hyperlink>
      <w:r w:rsidRPr="00403AD2">
        <w:rPr>
          <w:rFonts w:asciiTheme="minorHAnsi" w:hAnsiTheme="minorHAnsi" w:cstheme="majorHAnsi"/>
          <w:color w:val="000000"/>
          <w:u w:val="single" w:color="000000"/>
        </w:rPr>
        <w:t xml:space="preserve">. The US side blamed the Chinese </w:t>
      </w:r>
      <w:r w:rsidRPr="00403AD2">
        <w:rPr>
          <w:rFonts w:asciiTheme="minorHAnsi" w:hAnsiTheme="minorHAnsi" w:cstheme="majorHAnsi"/>
          <w:color w:val="000000"/>
          <w:u w:color="000000"/>
        </w:rPr>
        <w:t>destroyer</w:t>
      </w:r>
      <w:r w:rsidRPr="00403AD2">
        <w:rPr>
          <w:rFonts w:asciiTheme="minorHAnsi" w:hAnsiTheme="minorHAnsi" w:cstheme="majorHAnsi"/>
          <w:color w:val="000000"/>
          <w:u w:val="single" w:color="000000"/>
        </w:rPr>
        <w:t xml:space="preserve"> for using “an unsafe and unprofessional manoeuvre” when it tried to intercept the American warship, which was sailing close to the reef claimed by China.</w:t>
      </w:r>
    </w:p>
    <w:p w:rsidR="00B90270" w:rsidRPr="00403AD2" w:rsidRDefault="00B90270" w:rsidP="00B90270">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The Chinese defence ministry spokesman slammed the US for sending warships into waters near China’s islands</w:t>
      </w:r>
      <w:r w:rsidRPr="00403AD2">
        <w:rPr>
          <w:rFonts w:asciiTheme="minorHAnsi" w:hAnsiTheme="minorHAnsi" w:cstheme="majorHAnsi"/>
          <w:color w:val="000000"/>
          <w:u w:color="000000"/>
        </w:rPr>
        <w:t xml:space="preserve"> and reefs in the South China Sea, “</w:t>
      </w:r>
      <w:r w:rsidRPr="00403AD2">
        <w:rPr>
          <w:rFonts w:asciiTheme="minorHAnsi" w:hAnsiTheme="minorHAnsi" w:cstheme="majorHAnsi"/>
          <w:color w:val="000000"/>
          <w:u w:val="single" w:color="000000"/>
        </w:rPr>
        <w:t xml:space="preserve">gravely threatening China’s sovereignty and security, severely </w:t>
      </w:r>
      <w:r w:rsidRPr="00403AD2">
        <w:rPr>
          <w:rFonts w:asciiTheme="minorHAnsi" w:hAnsiTheme="minorHAnsi" w:cstheme="majorHAnsi"/>
          <w:color w:val="000000"/>
          <w:u w:val="single" w:color="000000"/>
        </w:rPr>
        <w:lastRenderedPageBreak/>
        <w:t>damaging relations between the two militaries and significantly undermining regional peace and stability”.</w:t>
      </w:r>
    </w:p>
    <w:p w:rsidR="00B90270" w:rsidRPr="00403AD2" w:rsidRDefault="00B90270" w:rsidP="00B90270">
      <w:pPr>
        <w:autoSpaceDE w:val="0"/>
        <w:autoSpaceDN w:val="0"/>
        <w:adjustRightInd w:val="0"/>
        <w:rPr>
          <w:rFonts w:asciiTheme="minorHAnsi" w:hAnsiTheme="minorHAnsi" w:cstheme="majorHAnsi"/>
          <w:b/>
          <w:bCs/>
          <w:color w:val="000000"/>
          <w:u w:val="single" w:color="000000"/>
        </w:rPr>
      </w:pPr>
      <w:r w:rsidRPr="00403AD2">
        <w:rPr>
          <w:rFonts w:asciiTheme="minorHAnsi" w:hAnsiTheme="minorHAnsi" w:cstheme="majorHAnsi"/>
          <w:color w:val="000000"/>
          <w:u w:val="single" w:color="000000"/>
        </w:rPr>
        <w:t>The intense face-off</w:t>
      </w:r>
      <w:r w:rsidRPr="00403AD2">
        <w:rPr>
          <w:rFonts w:asciiTheme="minorHAnsi" w:hAnsiTheme="minorHAnsi" w:cstheme="majorHAnsi"/>
          <w:color w:val="000000"/>
          <w:u w:color="000000"/>
        </w:rPr>
        <w:t xml:space="preserve"> and the near miss, which came on top of a raging American trade war against China and other bilateral tensions, </w:t>
      </w:r>
      <w:r w:rsidRPr="00403AD2">
        <w:rPr>
          <w:rFonts w:asciiTheme="minorHAnsi" w:hAnsiTheme="minorHAnsi" w:cstheme="majorHAnsi"/>
          <w:color w:val="000000"/>
          <w:u w:val="single" w:color="000000"/>
        </w:rPr>
        <w:t xml:space="preserve">have heightened concerns that worsening ties, particularly between the militaries, </w:t>
      </w:r>
      <w:r w:rsidRPr="00403AD2">
        <w:rPr>
          <w:rFonts w:asciiTheme="minorHAnsi" w:hAnsiTheme="minorHAnsi" w:cstheme="majorHAnsi"/>
          <w:b/>
          <w:bCs/>
          <w:color w:val="000000"/>
          <w:u w:val="single" w:color="000000"/>
        </w:rPr>
        <w:t>could lead to not only a cold war but possibly a hot one as well.</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The incident came after US Secretary of Defence James Mattis cancelled a trip to Beijing, and the </w:t>
      </w:r>
      <w:hyperlink r:id="rId362" w:history="1">
        <w:r w:rsidRPr="00403AD2">
          <w:rPr>
            <w:rFonts w:asciiTheme="minorHAnsi" w:hAnsiTheme="minorHAnsi" w:cstheme="majorHAnsi"/>
            <w:color w:val="000000"/>
            <w:u w:val="single" w:color="000000"/>
          </w:rPr>
          <w:t>Chinese government last month denied a port visit to Hong Kong</w:t>
        </w:r>
      </w:hyperlink>
      <w:r w:rsidRPr="00403AD2">
        <w:rPr>
          <w:rFonts w:asciiTheme="minorHAnsi" w:hAnsiTheme="minorHAnsi" w:cstheme="majorHAnsi"/>
          <w:color w:val="000000"/>
          <w:u w:color="000000"/>
        </w:rPr>
        <w:t xml:space="preserve"> by an American warship and recalled China’s top navy officer from a visit to the United States. In turn, those moves closely followed Washington’s decision to sanction the Chinese military procurement department and its top general over their purchases of Russian fighter jets and missile systems.</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 Chinese idiom of caqiang zouhuo springs to mind. While its literal meaning is that of a gun going off accidentally while being polished, it has been widely used to refer to an accident that sparks a conflict.</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Since US President Donald Trump came to power, Washington has intensified naval and aerial patrols in the South China Sea, much of which is claimed by China, in the name of “freedom of navigation operations”. It has also encouraged its allies, including Britain, Australia, France and Japan, to do the same.</w:t>
      </w:r>
    </w:p>
    <w:p w:rsidR="00B90270" w:rsidRPr="00403AD2" w:rsidRDefault="00B90270" w:rsidP="00B90270">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While the US claims it does not take sides in territorial claims in the disputed waters, its military operations there are effectively aimed at maintaining its influence in the Asia-Pacific</w:t>
      </w:r>
      <w:r w:rsidRPr="00403AD2">
        <w:rPr>
          <w:rFonts w:asciiTheme="minorHAnsi" w:hAnsiTheme="minorHAnsi" w:cstheme="majorHAnsi"/>
          <w:color w:val="000000"/>
          <w:u w:color="000000"/>
        </w:rPr>
        <w:t xml:space="preserve"> </w:t>
      </w:r>
      <w:r w:rsidRPr="00403AD2">
        <w:rPr>
          <w:rFonts w:asciiTheme="minorHAnsi" w:hAnsiTheme="minorHAnsi" w:cstheme="majorHAnsi"/>
          <w:color w:val="000000"/>
          <w:u w:val="single" w:color="000000"/>
        </w:rPr>
        <w:t>and pushing back China’s efforts to expand its sphere of influence in the region.</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Furthermore, as </w:t>
      </w:r>
      <w:r w:rsidRPr="00403AD2">
        <w:rPr>
          <w:rFonts w:asciiTheme="minorHAnsi" w:hAnsiTheme="minorHAnsi" w:cstheme="majorHAnsi"/>
          <w:color w:val="000000"/>
          <w:u w:val="single" w:color="000000"/>
        </w:rPr>
        <w:t>other claimants for the disputed waters – including, mainly, the countries of Southeast Asia – are no match for China’s strength, Washington will have to stand up to Beijing</w:t>
      </w:r>
      <w:r w:rsidRPr="00403AD2">
        <w:rPr>
          <w:rFonts w:asciiTheme="minorHAnsi" w:hAnsiTheme="minorHAnsi" w:cstheme="majorHAnsi"/>
          <w:color w:val="000000"/>
          <w:u w:color="000000"/>
        </w:rPr>
        <w:t>, or so the argument goes.</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But the reality is that even as Washington has accused China of “militarising” the South China Sea through the creation of artificial islands and the installation of military equipment on disputed territory in the area, China has shifted its diplomatic approach by forging closer economic and political ties with Southeast Asian countries to offset their concerns over the territorial disputes.</w:t>
      </w:r>
    </w:p>
    <w:p w:rsidR="00B90270" w:rsidRPr="00403AD2" w:rsidRDefault="00B90270" w:rsidP="00B90270">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In essence, </w:t>
      </w:r>
      <w:r w:rsidRPr="00403AD2">
        <w:rPr>
          <w:rFonts w:asciiTheme="minorHAnsi" w:hAnsiTheme="minorHAnsi" w:cstheme="majorHAnsi"/>
          <w:color w:val="000000"/>
          <w:u w:val="single" w:color="000000"/>
        </w:rPr>
        <w:t>what is taking place in the S</w:t>
      </w:r>
      <w:r w:rsidRPr="00403AD2">
        <w:rPr>
          <w:rFonts w:asciiTheme="minorHAnsi" w:hAnsiTheme="minorHAnsi" w:cstheme="majorHAnsi"/>
          <w:color w:val="000000"/>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ea </w:t>
      </w:r>
      <w:r w:rsidRPr="00403AD2">
        <w:rPr>
          <w:rFonts w:asciiTheme="minorHAnsi" w:hAnsiTheme="minorHAnsi" w:cstheme="majorHAnsi"/>
          <w:color w:val="000000"/>
          <w:u w:val="single" w:color="000000"/>
        </w:rPr>
        <w:t>is a constant power play between the reigning power and the rising power.</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Some Western analysts said </w:t>
      </w:r>
      <w:r w:rsidRPr="00403AD2">
        <w:rPr>
          <w:rFonts w:asciiTheme="minorHAnsi" w:hAnsiTheme="minorHAnsi" w:cstheme="majorHAnsi"/>
          <w:color w:val="000000"/>
          <w:u w:val="single" w:color="000000"/>
        </w:rPr>
        <w:t>the near-collision between the US and Chinese warships signalled China’s increasingly aggressive posture in the S</w:t>
      </w:r>
      <w:r w:rsidRPr="00403AD2">
        <w:rPr>
          <w:rFonts w:asciiTheme="minorHAnsi" w:hAnsiTheme="minorHAnsi" w:cstheme="majorHAnsi"/>
          <w:color w:val="000000"/>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ea, just as they said of the Chinese fighter jet’s manoeuvring 17 years ago when it came within metres of the US spy plane.</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For sure, the two incidents may have inspired fears, but the truth of the matter is that the US never stopped conducting regular surveillance operations off the Chinese coast, most of which would surely have encountered Chinese military interceptions.</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Now, as it tries harder to test China’s patience by intensifying naval and aerial patrols in the South China Sea, it is small wonder that last week’s incident did not occur sooner.</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a way, the 17-year gap between the two incidents shows both the skill and the restraint of the two militaries, despite their rising rivalry.</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lastRenderedPageBreak/>
        <w:t xml:space="preserve">But looking ahead, </w:t>
      </w:r>
      <w:r w:rsidRPr="00403AD2">
        <w:rPr>
          <w:rFonts w:asciiTheme="minorHAnsi" w:hAnsiTheme="minorHAnsi" w:cstheme="majorHAnsi"/>
          <w:color w:val="000000"/>
          <w:u w:val="single" w:color="000000"/>
        </w:rPr>
        <w:t>the likelihood that an accident could spark a possible military conflict is increasing</w:t>
      </w:r>
      <w:r w:rsidRPr="00403AD2">
        <w:rPr>
          <w:rFonts w:asciiTheme="minorHAnsi" w:hAnsiTheme="minorHAnsi" w:cstheme="majorHAnsi"/>
          <w:color w:val="000000"/>
          <w:u w:color="000000"/>
        </w:rPr>
        <w:t xml:space="preserve">, particularly </w:t>
      </w:r>
      <w:r w:rsidRPr="00403AD2">
        <w:rPr>
          <w:rFonts w:asciiTheme="minorHAnsi" w:hAnsiTheme="minorHAnsi" w:cstheme="majorHAnsi"/>
          <w:color w:val="000000"/>
          <w:u w:val="single" w:color="000000"/>
        </w:rPr>
        <w:t xml:space="preserve">at a time when President Xi </w:t>
      </w:r>
      <w:r w:rsidRPr="00403AD2">
        <w:rPr>
          <w:rFonts w:asciiTheme="minorHAnsi" w:hAnsiTheme="minorHAnsi" w:cstheme="majorHAnsi"/>
          <w:color w:val="000000"/>
          <w:u w:color="000000"/>
        </w:rPr>
        <w:t xml:space="preserve">Jinping </w:t>
      </w:r>
      <w:r w:rsidRPr="00403AD2">
        <w:rPr>
          <w:rFonts w:asciiTheme="minorHAnsi" w:hAnsiTheme="minorHAnsi" w:cstheme="majorHAnsi"/>
          <w:color w:val="000000"/>
          <w:u w:val="single" w:color="000000"/>
        </w:rPr>
        <w:t>has abandoned China’s long-standing foreign policy of keeping a low profile, stepped up efforts to increase its influence in the region and taken a firmer stance on disputed territory.</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June, Xi told Mattis in a Beijing meeting that China would not give up one inch of its territory passed down by its ancestors, an unusually blunt message.</w:t>
      </w:r>
    </w:p>
    <w:p w:rsidR="00B90270" w:rsidRPr="00403AD2" w:rsidRDefault="00B90270" w:rsidP="00B90270">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From the Chinese military’s perspective, </w:t>
      </w:r>
      <w:r w:rsidRPr="00403AD2">
        <w:rPr>
          <w:rFonts w:asciiTheme="minorHAnsi" w:hAnsiTheme="minorHAnsi" w:cstheme="majorHAnsi"/>
          <w:color w:val="000000"/>
          <w:u w:val="single" w:color="000000"/>
        </w:rPr>
        <w:t>the US military’s constant reconnaissance and the freedom of navigation off the Chinese coast and the waters claimed by China are not unlike someone with hostile intent circling around its neighbourhood, which logically calls for interceptions and even confrontations.</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Furthermore, China’s naval and air force capabilities have come a long way since the spy plane incident 17 years ago. That incident occurred just two years after US planes dropped precision bombs on the Chinese embassy in Belgrade, in what is now Serbia, killing three Chinese citizens. The US claimed the bombing was a mistake but the Chinese believed the act was deliberate.</w:t>
      </w:r>
    </w:p>
    <w:p w:rsidR="00B90270" w:rsidRPr="00403AD2" w:rsidRDefault="00B90270" w:rsidP="00B90270">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Now the constant question is this – would Americans really want to go to war with China over a bunch of rocks and sand dunes, as some Western analysts have argued?</w:t>
      </w:r>
    </w:p>
    <w:p w:rsidR="00B90270" w:rsidRPr="00403AD2" w:rsidRDefault="00B90270" w:rsidP="00774CB4">
      <w:pPr>
        <w:rPr>
          <w:rFonts w:asciiTheme="minorHAnsi" w:hAnsiTheme="minorHAnsi"/>
        </w:rPr>
      </w:pPr>
    </w:p>
    <w:p w:rsidR="008D338F" w:rsidRPr="00403AD2" w:rsidRDefault="008D338F" w:rsidP="008D338F">
      <w:pPr>
        <w:pStyle w:val="Heading3"/>
        <w:rPr>
          <w:rFonts w:asciiTheme="minorHAnsi" w:hAnsiTheme="minorHAnsi"/>
        </w:rPr>
      </w:pPr>
      <w:r w:rsidRPr="00403AD2">
        <w:rPr>
          <w:rFonts w:asciiTheme="minorHAnsi" w:hAnsiTheme="minorHAnsi"/>
        </w:rPr>
        <w:lastRenderedPageBreak/>
        <w:t>AT: CP Exclude Saudi Arabia</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Can’t solve the case</w:t>
      </w:r>
    </w:p>
    <w:p w:rsidR="008D338F" w:rsidRPr="00403AD2" w:rsidRDefault="008D338F" w:rsidP="008D338F">
      <w:pPr>
        <w:rPr>
          <w:rFonts w:asciiTheme="minorHAnsi" w:hAnsiTheme="minorHAnsi"/>
        </w:rPr>
      </w:pPr>
      <w:r w:rsidRPr="00403AD2">
        <w:rPr>
          <w:rStyle w:val="Style13ptBold"/>
          <w:rFonts w:asciiTheme="minorHAnsi" w:hAnsiTheme="minorHAnsi"/>
        </w:rPr>
        <w:t>Hartung, 18</w:t>
      </w:r>
      <w:r w:rsidRPr="00403AD2">
        <w:rPr>
          <w:rFonts w:asciiTheme="minorHAnsi" w:hAnsiTheme="minorHAnsi"/>
        </w:rPr>
        <w:t xml:space="preserve"> --- director of the Arms and Security Project at the Center for International Policy (4/19/18, William D., “Trump’s arms sales policy puts contractors above common sense,” </w:t>
      </w:r>
      <w:hyperlink r:id="rId363" w:history="1">
        <w:r w:rsidRPr="00403AD2">
          <w:rPr>
            <w:rStyle w:val="Hyperlink"/>
            <w:rFonts w:asciiTheme="minorHAnsi" w:hAnsiTheme="minorHAnsi"/>
          </w:rPr>
          <w:t>https://thehill.com/opinion/international/384014-trumps-arms-sales-policy-puts-contractors-above-common-sense</w:t>
        </w:r>
      </w:hyperlink>
      <w:r w:rsidRPr="00403AD2">
        <w:rPr>
          <w:rFonts w:asciiTheme="minorHAnsi" w:hAnsiTheme="minorHAnsi"/>
        </w:rPr>
        <w:t>, accessed on 5/17/19, JMP)</w:t>
      </w:r>
    </w:p>
    <w:p w:rsidR="008D338F" w:rsidRPr="00403AD2" w:rsidRDefault="008D338F" w:rsidP="008D338F">
      <w:pPr>
        <w:rPr>
          <w:rFonts w:asciiTheme="minorHAnsi" w:hAnsiTheme="minorHAnsi"/>
        </w:rPr>
      </w:pPr>
      <w:r w:rsidRPr="00403AD2">
        <w:rPr>
          <w:rStyle w:val="Emphasis"/>
          <w:rFonts w:asciiTheme="minorHAnsi" w:hAnsiTheme="minorHAnsi"/>
        </w:rPr>
        <w:t>The Saudi case is a litmus test of whether human rights and broader security concerns will have any role at all in</w:t>
      </w:r>
      <w:r w:rsidRPr="00403AD2">
        <w:rPr>
          <w:rFonts w:asciiTheme="minorHAnsi" w:hAnsiTheme="minorHAnsi"/>
        </w:rPr>
        <w:t xml:space="preserve"> the </w:t>
      </w:r>
      <w:r w:rsidRPr="00403AD2">
        <w:rPr>
          <w:rStyle w:val="Emphasis"/>
          <w:rFonts w:asciiTheme="minorHAnsi" w:hAnsiTheme="minorHAnsi"/>
        </w:rPr>
        <w:t>Trump</w:t>
      </w:r>
      <w:r w:rsidRPr="00403AD2">
        <w:rPr>
          <w:rFonts w:asciiTheme="minorHAnsi" w:hAnsiTheme="minorHAnsi"/>
        </w:rPr>
        <w:t xml:space="preserve"> administration</w:t>
      </w:r>
      <w:r w:rsidRPr="00403AD2">
        <w:rPr>
          <w:rStyle w:val="Emphasis"/>
          <w:rFonts w:asciiTheme="minorHAnsi" w:hAnsiTheme="minorHAnsi"/>
        </w:rPr>
        <w:t>’s</w:t>
      </w:r>
      <w:r w:rsidRPr="00403AD2">
        <w:rPr>
          <w:rFonts w:asciiTheme="minorHAnsi" w:hAnsiTheme="minorHAnsi"/>
        </w:rPr>
        <w:t xml:space="preserve"> </w:t>
      </w:r>
      <w:r w:rsidRPr="00403AD2">
        <w:rPr>
          <w:rStyle w:val="Emphasis"/>
          <w:rFonts w:asciiTheme="minorHAnsi" w:hAnsiTheme="minorHAnsi"/>
        </w:rPr>
        <w:t>approach to arms trading</w:t>
      </w:r>
      <w:r w:rsidRPr="00403AD2">
        <w:rPr>
          <w:rFonts w:asciiTheme="minorHAnsi" w:hAnsiTheme="minorHAnsi"/>
        </w:rPr>
        <w:t xml:space="preserve">.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has long been a top supplier of weaponry to Saudi Arabia, and it has continued to do so during that nation’s brutal intervention in Yemen</w:t>
      </w:r>
      <w:r w:rsidRPr="00403AD2">
        <w:rPr>
          <w:rFonts w:asciiTheme="minorHAnsi" w:hAnsiTheme="minorHAnsi"/>
        </w:rPr>
        <w:t>. Fighting in Yemen has gone on for over three years and resulted in thousands of civilian casualties through air strikes, not to mention putting millions of Yemenis at risk of famine and fatal disease.</w:t>
      </w:r>
    </w:p>
    <w:p w:rsidR="008D338F" w:rsidRPr="00403AD2" w:rsidRDefault="008D338F" w:rsidP="008D338F">
      <w:pPr>
        <w:rPr>
          <w:rFonts w:asciiTheme="minorHAnsi" w:hAnsiTheme="minorHAnsi"/>
        </w:rPr>
      </w:pPr>
    </w:p>
    <w:p w:rsidR="008D338F" w:rsidRPr="00403AD2" w:rsidRDefault="008D338F" w:rsidP="008D338F">
      <w:pPr>
        <w:pStyle w:val="Heading3"/>
        <w:rPr>
          <w:rFonts w:asciiTheme="minorHAnsi" w:hAnsiTheme="minorHAnsi"/>
        </w:rPr>
      </w:pPr>
      <w:r w:rsidRPr="00403AD2">
        <w:rPr>
          <w:rFonts w:asciiTheme="minorHAnsi" w:hAnsiTheme="minorHAnsi"/>
        </w:rPr>
        <w:lastRenderedPageBreak/>
        <w:t>AT: CP Just Ban PGMs to Saudi Arabia</w:t>
      </w:r>
    </w:p>
    <w:p w:rsidR="008D338F" w:rsidRPr="00403AD2" w:rsidRDefault="008D338F" w:rsidP="008D338F">
      <w:pPr>
        <w:rPr>
          <w:rFonts w:asciiTheme="minorHAnsi" w:hAnsiTheme="minorHAnsi"/>
        </w:rPr>
      </w:pPr>
    </w:p>
    <w:p w:rsidR="008D338F" w:rsidRPr="00403AD2" w:rsidRDefault="008D338F" w:rsidP="008D338F">
      <w:pPr>
        <w:pStyle w:val="Heading4"/>
        <w:rPr>
          <w:rFonts w:asciiTheme="minorHAnsi" w:hAnsiTheme="minorHAnsi"/>
        </w:rPr>
      </w:pPr>
      <w:r w:rsidRPr="00403AD2">
        <w:rPr>
          <w:rFonts w:asciiTheme="minorHAnsi" w:hAnsiTheme="minorHAnsi"/>
        </w:rPr>
        <w:t>Can’t solve the complicity advantage --- need wider arms sales bans</w:t>
      </w:r>
    </w:p>
    <w:p w:rsidR="008D338F" w:rsidRPr="00403AD2" w:rsidRDefault="008D338F" w:rsidP="008D338F">
      <w:pPr>
        <w:rPr>
          <w:rFonts w:asciiTheme="minorHAnsi" w:hAnsiTheme="minorHAnsi"/>
        </w:rPr>
      </w:pPr>
      <w:r w:rsidRPr="00403AD2">
        <w:rPr>
          <w:rStyle w:val="Style13ptBold"/>
          <w:rFonts w:asciiTheme="minorHAnsi" w:hAnsiTheme="minorHAnsi"/>
        </w:rPr>
        <w:t>Thrall, 16</w:t>
      </w:r>
      <w:r w:rsidRPr="00403AD2">
        <w:rPr>
          <w:rFonts w:asciiTheme="minorHAnsi" w:hAnsiTheme="minorHAnsi"/>
        </w:rPr>
        <w:t xml:space="preserve"> --- Associate Professor of Government and International Affairs at George Mason University (12/28/16, A. Trevor, “Pulling Back Now Won’t Absolve American Involvement in Yemen; The Obama administration’s proposed arms sale ban is at best a weak attempt at “virtue signaling” – an effort to distance the United States from an ugly war it has no real justification for supporting,” </w:t>
      </w:r>
      <w:hyperlink r:id="rId364" w:history="1">
        <w:r w:rsidRPr="00403AD2">
          <w:rPr>
            <w:rStyle w:val="Hyperlink"/>
            <w:rFonts w:asciiTheme="minorHAnsi" w:hAnsiTheme="minorHAnsi"/>
          </w:rPr>
          <w:t>https://nationalinterest.org/blog/the-skeptics/pulling-back-now-wont-absolve-american-involvement-yemen-18874</w:t>
        </w:r>
      </w:hyperlink>
      <w:r w:rsidRPr="00403AD2">
        <w:rPr>
          <w:rFonts w:asciiTheme="minorHAnsi" w:hAnsiTheme="minorHAnsi"/>
        </w:rPr>
        <w:t>, accessed on 6/5/19, JMP)</w:t>
      </w:r>
    </w:p>
    <w:p w:rsidR="008D338F" w:rsidRPr="00403AD2" w:rsidRDefault="008D338F" w:rsidP="008D338F">
      <w:pPr>
        <w:rPr>
          <w:rFonts w:asciiTheme="minorHAnsi" w:hAnsiTheme="minorHAnsi"/>
        </w:rPr>
      </w:pPr>
      <w:r w:rsidRPr="00403AD2">
        <w:rPr>
          <w:rFonts w:asciiTheme="minorHAnsi" w:hAnsiTheme="minorHAnsi"/>
        </w:rPr>
        <w:t xml:space="preserve">Roughly two weeks ago, the </w:t>
      </w:r>
      <w:r w:rsidRPr="00403AD2">
        <w:rPr>
          <w:rStyle w:val="StyleUnderline"/>
          <w:rFonts w:asciiTheme="minorHAnsi" w:hAnsiTheme="minorHAnsi"/>
        </w:rPr>
        <w:t>Obama</w:t>
      </w:r>
      <w:r w:rsidRPr="00403AD2">
        <w:rPr>
          <w:rFonts w:asciiTheme="minorHAnsi" w:hAnsiTheme="minorHAnsi"/>
        </w:rPr>
        <w:t xml:space="preserve"> administration </w:t>
      </w:r>
      <w:r w:rsidRPr="00403AD2">
        <w:rPr>
          <w:rStyle w:val="StyleUnderline"/>
          <w:rFonts w:asciiTheme="minorHAnsi" w:hAnsiTheme="minorHAnsi"/>
        </w:rPr>
        <w:t>announced it was planning to block certain arms sales to Saudi Arabia as a rebuke to the Kingdom’s over 20 month long war in Yemen</w:t>
      </w:r>
      <w:r w:rsidRPr="00403AD2">
        <w:rPr>
          <w:rFonts w:asciiTheme="minorHAnsi" w:hAnsiTheme="minorHAnsi"/>
        </w:rPr>
        <w:t>. The Saudi air campaign against Iranian-backed Houthi rebels has already displaced millions, claimed thousands of civilian lives, and cut the country off from its food supply, prompting the United Nations to ask whether the Saudis’ indiscriminate bombing constitutes war crimes. Despite the carnage—and a lack of a pressing national security justification—the United States has continued to provide arms, refuel coalition planes, share intelligence, and assist with targeting for the Saudis. Given our involvement to this point, it is high time for the United States to stop enabling Saudi Arabia’s campaign.</w:t>
      </w:r>
    </w:p>
    <w:p w:rsidR="008D338F" w:rsidRPr="00403AD2" w:rsidRDefault="008D338F" w:rsidP="008D338F">
      <w:pPr>
        <w:rPr>
          <w:rFonts w:asciiTheme="minorHAnsi" w:hAnsiTheme="minorHAnsi"/>
        </w:rPr>
      </w:pPr>
      <w:r w:rsidRPr="00403AD2">
        <w:rPr>
          <w:rFonts w:asciiTheme="minorHAnsi" w:hAnsiTheme="minorHAnsi"/>
        </w:rPr>
        <w:t xml:space="preserve">Unfortunately, </w:t>
      </w:r>
      <w:r w:rsidRPr="00403AD2">
        <w:rPr>
          <w:rStyle w:val="StyleUnderline"/>
          <w:rFonts w:asciiTheme="minorHAnsi" w:hAnsiTheme="minorHAnsi"/>
        </w:rPr>
        <w:t>the administration’s decision to dial back its support is too little, too late</w:t>
      </w:r>
      <w:r w:rsidRPr="00403AD2">
        <w:rPr>
          <w:rFonts w:asciiTheme="minorHAnsi" w:hAnsiTheme="minorHAnsi"/>
        </w:rPr>
        <w:t>.</w:t>
      </w:r>
    </w:p>
    <w:p w:rsidR="008D338F" w:rsidRPr="00403AD2" w:rsidRDefault="008D338F" w:rsidP="008D338F">
      <w:pPr>
        <w:rPr>
          <w:rFonts w:asciiTheme="minorHAnsi" w:hAnsiTheme="minorHAnsi"/>
        </w:rPr>
      </w:pPr>
      <w:r w:rsidRPr="00403AD2">
        <w:rPr>
          <w:rFonts w:asciiTheme="minorHAnsi" w:hAnsiTheme="minorHAnsi"/>
        </w:rPr>
        <w:t>Pulling back now won’t absolve American involvement in Yemen while the sales allowed under the restrictions will continue to pour gasoline on an already raging fire. The Foreign Military Sales program oversees the approval process for every proposed weapons sale. Despite its mission statement to “strengthen the security of the U.S. and promote world peace,” it’s hard to see how enabling the destruction of Yemen accomplishes either of those goals.</w:t>
      </w:r>
    </w:p>
    <w:p w:rsidR="008D338F" w:rsidRPr="00403AD2" w:rsidRDefault="008D338F" w:rsidP="008D338F">
      <w:pPr>
        <w:rPr>
          <w:rFonts w:asciiTheme="minorHAnsi" w:hAnsiTheme="minorHAnsi"/>
        </w:rPr>
      </w:pPr>
      <w:r w:rsidRPr="00403AD2">
        <w:rPr>
          <w:rStyle w:val="StyleUnderline"/>
          <w:rFonts w:asciiTheme="minorHAnsi" w:hAnsiTheme="minorHAnsi"/>
        </w:rPr>
        <w:t>The ban, which targets only precision-guided munitions, doesn’t call into question much of the roughly $112 billion of weapons sold to Saudi Arabia already</w:t>
      </w:r>
      <w:r w:rsidRPr="00403AD2">
        <w:rPr>
          <w:rFonts w:asciiTheme="minorHAnsi" w:hAnsiTheme="minorHAnsi"/>
        </w:rPr>
        <w:t xml:space="preserve"> during the Obama administration. Nor will it stop current U.S. operations refueling Saudi coalition planes on all their bombing missions. It won’t stop the U.S. from sharing intelligence or from helping the Saudi coalition with targeting guidance. And importantly, </w:t>
      </w:r>
      <w:r w:rsidRPr="00403AD2">
        <w:rPr>
          <w:rStyle w:val="StyleUnderline"/>
          <w:rFonts w:asciiTheme="minorHAnsi" w:hAnsiTheme="minorHAnsi"/>
        </w:rPr>
        <w:t>it won’t hinder arms sales to any of Saudi Arabia’s coalition partners like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A</w:t>
      </w:r>
      <w:r w:rsidRPr="00403AD2">
        <w:rPr>
          <w:rFonts w:asciiTheme="minorHAnsi" w:hAnsiTheme="minorHAnsi"/>
        </w:rPr>
        <w:t xml:space="preserve">rab </w:t>
      </w:r>
      <w:r w:rsidRPr="00403AD2">
        <w:rPr>
          <w:rStyle w:val="Emphasis"/>
          <w:rFonts w:asciiTheme="minorHAnsi" w:hAnsiTheme="minorHAnsi"/>
        </w:rPr>
        <w:t>E</w:t>
      </w:r>
      <w:r w:rsidRPr="00403AD2">
        <w:rPr>
          <w:rFonts w:asciiTheme="minorHAnsi" w:hAnsiTheme="minorHAnsi"/>
        </w:rPr>
        <w:t xml:space="preserve">mirates, </w:t>
      </w:r>
      <w:r w:rsidRPr="00403AD2">
        <w:rPr>
          <w:rStyle w:val="StyleUnderline"/>
          <w:rFonts w:asciiTheme="minorHAnsi" w:hAnsiTheme="minorHAnsi"/>
        </w:rPr>
        <w:t>Qatar, or Kuwait</w:t>
      </w:r>
      <w:r w:rsidRPr="00403AD2">
        <w:rPr>
          <w:rFonts w:asciiTheme="minorHAnsi" w:hAnsiTheme="minorHAnsi"/>
        </w:rPr>
        <w:t>—all of which received the green light on major arms transfers within the past two months.</w:t>
      </w:r>
    </w:p>
    <w:p w:rsidR="008D338F" w:rsidRPr="00403AD2" w:rsidRDefault="008D338F" w:rsidP="008D338F">
      <w:pPr>
        <w:rPr>
          <w:rFonts w:asciiTheme="minorHAnsi" w:hAnsiTheme="minorHAnsi"/>
        </w:rPr>
      </w:pPr>
      <w:r w:rsidRPr="00403AD2">
        <w:rPr>
          <w:rFonts w:asciiTheme="minorHAnsi" w:hAnsiTheme="minorHAnsi"/>
        </w:rPr>
        <w:t>The United States, in fact, recently approved the Saudi purchase of nearly 50 CH-47E Chinook helicopters and the associated equipment for $3.51 billion. This sale escapes the proposed ban even though the helicopters could be used in the campaign against Yemen. In fact, the only sizable pending sale the ban would prevent involves 16,000 guidance kits, not actual bombs. The guidance systems would convert “dumb” bombs to “smart” bombs. Ironically, on the day officials announced the ban the U.S. delivered the first shipment of F-15SAs from an existing deal to Saudi Arabia. From now on Saudi Arabia will be using some of America’s most-advanced heavy fighters to drop dumb bombs. So in effect, all this ban does is force the Saudis to keep bombing Yemen with weapons more likely to hit civilians by accident.</w:t>
      </w:r>
    </w:p>
    <w:p w:rsidR="008D338F" w:rsidRPr="00403AD2" w:rsidRDefault="008D338F" w:rsidP="008D338F">
      <w:pPr>
        <w:rPr>
          <w:rFonts w:asciiTheme="minorHAnsi" w:hAnsiTheme="minorHAnsi"/>
        </w:rPr>
      </w:pPr>
      <w:r w:rsidRPr="00403AD2">
        <w:rPr>
          <w:rFonts w:asciiTheme="minorHAnsi" w:hAnsiTheme="minorHAnsi"/>
        </w:rPr>
        <w:lastRenderedPageBreak/>
        <w:t>And we can’t forget arms exports to Saudi Arabia’s coalition members. On December 8, the United Arab Emirates struck a deal worth $3.5 billion for Apache AH-64E helicopters. That same day a deal was finalized with Qatar for $81 million worth of C-17 parts and $700 million of logistical support services and equipment. In November, Qatar received the yes they’d been waiting for on a $21.1 billion deal for 72 F-15QAs. On December 13, Kuwait was granted the ability to buy 218 M1A2 tanks for a tidy $1.7 billion, after closing a deal for F/A-18E/Fs earlier in November for $10.1 billion.</w:t>
      </w:r>
    </w:p>
    <w:p w:rsidR="008D338F" w:rsidRPr="00403AD2" w:rsidRDefault="008D338F" w:rsidP="008D338F">
      <w:pPr>
        <w:rPr>
          <w:rFonts w:asciiTheme="minorHAnsi" w:hAnsiTheme="minorHAnsi"/>
        </w:rPr>
      </w:pPr>
      <w:r w:rsidRPr="00403AD2">
        <w:rPr>
          <w:rFonts w:asciiTheme="minorHAnsi" w:hAnsiTheme="minorHAnsi"/>
        </w:rPr>
        <w:t>Measures with more traction and real power to cramp the air campaign against Yemen have faced stiff resistance from Congress and the White House. Several months ago, Sen. Rand Paul (R-Ky.), Sen. Chris Murphy (D-Conn.), Sen. Al Franken (D-Minn.), and Sen. Mike Lee (R-Utah) offered a joint resolution to block the sale of Abrams tanks to Saudi Arabia. The Senators cited Saudi Arabia’s record in Yemen as clear motivation to block the sale. “Selling $1.15 billion in tanks, guns, ammunition, and more to a country with a poor human rights record embroiled in a bitter war is a recipe for disaster and an escalation of an ongoing arms race in the region,” said Sen. Paul. The measure was defeated.</w:t>
      </w:r>
    </w:p>
    <w:p w:rsidR="008D338F" w:rsidRPr="00403AD2" w:rsidRDefault="008D338F" w:rsidP="008D338F">
      <w:pPr>
        <w:rPr>
          <w:rFonts w:asciiTheme="minorHAnsi" w:hAnsiTheme="minorHAnsi"/>
        </w:rPr>
      </w:pPr>
      <w:r w:rsidRPr="00403AD2">
        <w:rPr>
          <w:rFonts w:asciiTheme="minorHAnsi" w:hAnsiTheme="minorHAnsi"/>
        </w:rPr>
        <w:t>More recently Rep. Tulsi Gabbard (D-HI) introduced the “Stop Arming Terrorists Act,” legislation aimed at stopping arms sales to nations suspected of sponsoring terrorist groups. According to Gabbard’s office the bill would effectively cut off the flow of weapons to Saudi Arabia and hinder their activities in Yemen. It seems unlikely Gabbard’s bill will fare any better than previous attempts.</w:t>
      </w:r>
    </w:p>
    <w:p w:rsidR="008D338F" w:rsidRPr="00403AD2" w:rsidRDefault="008D338F" w:rsidP="008D338F">
      <w:pPr>
        <w:rPr>
          <w:rFonts w:asciiTheme="minorHAnsi" w:hAnsiTheme="minorHAnsi"/>
        </w:rPr>
      </w:pPr>
      <w:r w:rsidRPr="00403AD2">
        <w:rPr>
          <w:rFonts w:asciiTheme="minorHAnsi" w:hAnsiTheme="minorHAnsi"/>
        </w:rPr>
        <w:t xml:space="preserve">In the end, </w:t>
      </w:r>
      <w:r w:rsidRPr="00403AD2">
        <w:rPr>
          <w:rStyle w:val="StyleUnderline"/>
          <w:rFonts w:asciiTheme="minorHAnsi" w:hAnsiTheme="minorHAnsi"/>
        </w:rPr>
        <w:t>the</w:t>
      </w:r>
      <w:r w:rsidRPr="00403AD2">
        <w:rPr>
          <w:rFonts w:asciiTheme="minorHAnsi" w:hAnsiTheme="minorHAnsi"/>
        </w:rPr>
        <w:t xml:space="preserve"> Obama </w:t>
      </w:r>
      <w:r w:rsidRPr="00403AD2">
        <w:rPr>
          <w:rStyle w:val="StyleUnderline"/>
          <w:rFonts w:asciiTheme="minorHAnsi" w:hAnsiTheme="minorHAnsi"/>
        </w:rPr>
        <w:t>administration’s proposed arms sale ban is at best a weak attempt at “virtue signaling” – an effort to distance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from an ugly war it has no real justification for supporting</w:t>
      </w:r>
      <w:r w:rsidRPr="00403AD2">
        <w:rPr>
          <w:rFonts w:asciiTheme="minorHAnsi" w:hAnsiTheme="minorHAnsi"/>
        </w:rPr>
        <w:t xml:space="preserve">. </w:t>
      </w:r>
      <w:r w:rsidRPr="00403AD2">
        <w:rPr>
          <w:rStyle w:val="StyleUnderline"/>
          <w:rFonts w:asciiTheme="minorHAnsi" w:hAnsiTheme="minorHAnsi"/>
        </w:rPr>
        <w:t xml:space="preserve">At worst, </w:t>
      </w:r>
      <w:r w:rsidRPr="00403AD2">
        <w:rPr>
          <w:rStyle w:val="Emphasis"/>
          <w:rFonts w:asciiTheme="minorHAnsi" w:hAnsiTheme="minorHAnsi"/>
        </w:rPr>
        <w:t>the ban obscures the fact that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continues to fan the flames of conflict through its arms sales</w:t>
      </w:r>
      <w:r w:rsidRPr="00403AD2">
        <w:rPr>
          <w:rFonts w:asciiTheme="minorHAnsi" w:hAnsiTheme="minorHAnsi"/>
        </w:rPr>
        <w:t xml:space="preserve">. </w:t>
      </w:r>
      <w:r w:rsidRPr="00403AD2">
        <w:rPr>
          <w:rStyle w:val="Emphasis"/>
          <w:rFonts w:asciiTheme="minorHAnsi" w:hAnsiTheme="minorHAnsi"/>
        </w:rPr>
        <w:t>A better approach would be for the Foreign Military Sales program to shut off the flow of American weapons to Saudi Arabia and its coalition partners.</w:t>
      </w:r>
      <w:r w:rsidRPr="00403AD2">
        <w:rPr>
          <w:rFonts w:asciiTheme="minorHAnsi" w:hAnsiTheme="minorHAnsi"/>
        </w:rPr>
        <w:t xml:space="preserve"> This approach wouldn’t end the war in Yemen, or magically bring peace and stability to the region. But </w:t>
      </w:r>
      <w:r w:rsidRPr="00403AD2">
        <w:rPr>
          <w:rStyle w:val="Emphasis"/>
          <w:rFonts w:asciiTheme="minorHAnsi" w:hAnsiTheme="minorHAnsi"/>
        </w:rPr>
        <w:t>it would ensure that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isn’t underwriting illegal and counterproductive conflicts</w:t>
      </w:r>
      <w:r w:rsidRPr="00403AD2">
        <w:rPr>
          <w:rFonts w:asciiTheme="minorHAnsi" w:hAnsiTheme="minorHAnsi"/>
        </w:rPr>
        <w:t>. And that is a good place to start.</w:t>
      </w:r>
    </w:p>
    <w:p w:rsidR="008D338F" w:rsidRDefault="008D338F" w:rsidP="008D338F">
      <w:pPr>
        <w:rPr>
          <w:rFonts w:asciiTheme="minorHAnsi" w:hAnsiTheme="minorHAnsi"/>
        </w:rPr>
      </w:pPr>
    </w:p>
    <w:p w:rsidR="008506F5" w:rsidRDefault="008506F5" w:rsidP="008506F5">
      <w:pPr>
        <w:pStyle w:val="Heading3"/>
      </w:pPr>
      <w:r>
        <w:lastRenderedPageBreak/>
        <w:t>AT: CP Destruction Tax</w:t>
      </w:r>
    </w:p>
    <w:p w:rsidR="008506F5" w:rsidRDefault="008506F5" w:rsidP="008506F5"/>
    <w:p w:rsidR="00311CF9" w:rsidRPr="00646D14" w:rsidRDefault="00311CF9" w:rsidP="00311CF9">
      <w:pPr>
        <w:pStyle w:val="Heading4"/>
      </w:pPr>
      <w:r>
        <w:t>Pigovian taxes fail without set variables to measure harm—funding isn’t allocated properly</w:t>
      </w:r>
    </w:p>
    <w:p w:rsidR="00311CF9" w:rsidRPr="004C3646" w:rsidRDefault="00311CF9" w:rsidP="00311CF9">
      <w:r w:rsidRPr="004C3646">
        <w:rPr>
          <w:rStyle w:val="Style13ptBold"/>
        </w:rPr>
        <w:t>Fleischer, 15</w:t>
      </w:r>
      <w:r>
        <w:t xml:space="preserve"> - T</w:t>
      </w:r>
      <w:r w:rsidRPr="004C3646">
        <w:t>eaches and writes in the areas of corporate tax, international tax, partnership tax, tax policy, and alternative investments</w:t>
      </w:r>
      <w:r>
        <w:t xml:space="preserve"> at UCI law, and </w:t>
      </w:r>
      <w:r w:rsidRPr="004C3646">
        <w:t>served as the Democratic Chief Tax Counsel for the U.S. Senate Finance Committee from 2016-17</w:t>
      </w:r>
      <w:r>
        <w:t xml:space="preserve"> (Victor, University of San Diego database, ‘</w:t>
      </w:r>
      <w:r w:rsidRPr="004C3646">
        <w:t>Curb Your Enthusiasm for Pigovian Taxes</w:t>
      </w:r>
      <w:r>
        <w:t xml:space="preserve">’, 11/23/15, </w:t>
      </w:r>
      <w:r w:rsidRPr="004C3646">
        <w:t>https://digital.sandiego.edu/cgi/viewcontent.cgi?article=1004&amp;context=law_fac_works</w:t>
      </w:r>
      <w:r>
        <w:t>)//hecht</w:t>
      </w:r>
    </w:p>
    <w:p w:rsidR="00311CF9" w:rsidRDefault="00311CF9" w:rsidP="00311CF9">
      <w:r w:rsidRPr="00646D14">
        <w:rPr>
          <w:rStyle w:val="StyleUnderline"/>
        </w:rPr>
        <w:t>Car accidents cause external harm</w:t>
      </w:r>
      <w:r>
        <w:t xml:space="preserve">, but </w:t>
      </w:r>
      <w:r w:rsidRPr="00646D14">
        <w:rPr>
          <w:rStyle w:val="StyleUnderline"/>
        </w:rPr>
        <w:t>a uniform tax</w:t>
      </w:r>
      <w:r>
        <w:t xml:space="preserve"> of $40,000 </w:t>
      </w:r>
      <w:r w:rsidRPr="00646D14">
        <w:rPr>
          <w:rStyle w:val="StyleUnderline"/>
        </w:rPr>
        <w:t>per accident is unlikely to provide</w:t>
      </w:r>
      <w:r>
        <w:t xml:space="preserve"> </w:t>
      </w:r>
      <w:r w:rsidRPr="00646D14">
        <w:rPr>
          <w:rStyle w:val="StyleUnderline"/>
        </w:rPr>
        <w:t xml:space="preserve">the </w:t>
      </w:r>
      <w:r w:rsidRPr="00646D14">
        <w:rPr>
          <w:rStyle w:val="Emphasis"/>
        </w:rPr>
        <w:t>right incentives</w:t>
      </w:r>
      <w:r>
        <w:t xml:space="preserve">.116 We want to deter risky activities that lead to harmful crashes, and an ex ante tax is unlikely to be superior to an ex post liability rule. Many drivers would become “too” safe, incurring longer travel times and avoiding roads whenever possible. People would stop reporting accidents to insurance companies and the police, perhaps leading to an increase in fraudulent accidents by criminals seeking side payments. As Shavell notes, the </w:t>
      </w:r>
      <w:r w:rsidRPr="00646D14">
        <w:rPr>
          <w:rStyle w:val="StyleUnderline"/>
        </w:rPr>
        <w:t>corrective tax has long been</w:t>
      </w:r>
      <w:r>
        <w:t xml:space="preserve"> viewed as </w:t>
      </w:r>
      <w:r w:rsidRPr="00646D14">
        <w:rPr>
          <w:rStyle w:val="StyleUnderline"/>
        </w:rPr>
        <w:t>the theoretically preferred remedy</w:t>
      </w:r>
      <w:r>
        <w:t xml:space="preserve"> for the problem of harmful externalities. </w:t>
      </w:r>
      <w:r w:rsidRPr="00646D14">
        <w:rPr>
          <w:rStyle w:val="StyleUnderline"/>
        </w:rPr>
        <w:t>The problem</w:t>
      </w:r>
      <w:r>
        <w:t xml:space="preserve"> </w:t>
      </w:r>
      <w:r w:rsidRPr="00646D14">
        <w:rPr>
          <w:rStyle w:val="StyleUnderline"/>
        </w:rPr>
        <w:t>is that</w:t>
      </w:r>
      <w:r>
        <w:t xml:space="preserve"> for many activities, the </w:t>
      </w:r>
      <w:r w:rsidRPr="00646D14">
        <w:rPr>
          <w:rStyle w:val="Emphasis"/>
        </w:rPr>
        <w:t>variables that cause external harms vary</w:t>
      </w:r>
      <w:r w:rsidRPr="00646D14">
        <w:rPr>
          <w:rStyle w:val="StyleUnderline"/>
        </w:rPr>
        <w:t xml:space="preserve">, </w:t>
      </w:r>
      <w:r>
        <w:t xml:space="preserve">and </w:t>
      </w:r>
      <w:r w:rsidRPr="00646D14">
        <w:rPr>
          <w:rStyle w:val="StyleUnderline"/>
        </w:rPr>
        <w:t>the tax instrument</w:t>
      </w:r>
      <w:r>
        <w:t xml:space="preserve"> </w:t>
      </w:r>
      <w:r w:rsidRPr="00646D14">
        <w:rPr>
          <w:rStyle w:val="StyleUnderline"/>
        </w:rPr>
        <w:t>canno</w:t>
      </w:r>
      <w:r>
        <w:t xml:space="preserve">t be as </w:t>
      </w:r>
      <w:r w:rsidRPr="00646D14">
        <w:rPr>
          <w:rStyle w:val="Emphasis"/>
        </w:rPr>
        <w:t>finely adjusted as necessary</w:t>
      </w:r>
      <w:r>
        <w:t xml:space="preserve"> to reach the optimal amount.117</w:t>
      </w:r>
    </w:p>
    <w:p w:rsidR="00311CF9" w:rsidRDefault="00311CF9" w:rsidP="008506F5"/>
    <w:p w:rsidR="008506F5" w:rsidRDefault="008506F5" w:rsidP="008506F5">
      <w:pPr>
        <w:pStyle w:val="Heading4"/>
      </w:pPr>
      <w:r>
        <w:t>The counterplan undergoes extensive political negotiations every time someone applies for funding—creates massive backlogs</w:t>
      </w:r>
    </w:p>
    <w:p w:rsidR="008506F5" w:rsidRPr="00646D14" w:rsidRDefault="008506F5" w:rsidP="008506F5">
      <w:r>
        <w:rPr>
          <w:rStyle w:val="Style13ptBold"/>
        </w:rPr>
        <w:t xml:space="preserve">1NC </w:t>
      </w:r>
      <w:r w:rsidRPr="00125974">
        <w:rPr>
          <w:rStyle w:val="Style13ptBold"/>
        </w:rPr>
        <w:t xml:space="preserve">Mehrpouya, </w:t>
      </w:r>
      <w:r>
        <w:rPr>
          <w:rStyle w:val="Style13ptBold"/>
        </w:rPr>
        <w:t>6/24</w:t>
      </w:r>
      <w:r>
        <w:t xml:space="preserve">  - </w:t>
      </w:r>
      <w:r w:rsidRPr="00125974">
        <w:t xml:space="preserve">Associate Professor of Accounting and Management Control, </w:t>
      </w:r>
      <w:r>
        <w:t xml:space="preserve">focuses on </w:t>
      </w:r>
      <w:r w:rsidRPr="00125974">
        <w:t>responsible investment, the impact of ecological, social and governance (ESG) ratings</w:t>
      </w:r>
      <w:r>
        <w:t>,</w:t>
      </w:r>
      <w:r w:rsidRPr="00125974">
        <w:t xml:space="preserve"> and the transnational governance of accounting and accountability</w:t>
      </w:r>
      <w:r>
        <w:t xml:space="preserve"> (Afshin, The Conversation, ‘</w:t>
      </w:r>
      <w:r w:rsidRPr="00125974">
        <w:t>Should we tax arms manufacturers to finance refugee resettlement?</w:t>
      </w:r>
      <w:r>
        <w:t xml:space="preserve">’, 6/24/19, </w:t>
      </w:r>
      <w:r w:rsidRPr="00A36519">
        <w:t>https://theconversation.com/should-we-tax-arms-manufacturers-to-finance-refugee-resettlement-118698</w:t>
      </w:r>
      <w:r>
        <w:t>)//hecht</w:t>
      </w:r>
    </w:p>
    <w:p w:rsidR="008506F5" w:rsidRDefault="008506F5" w:rsidP="008506F5">
      <w:r w:rsidRPr="00646D14">
        <w:rPr>
          <w:rStyle w:val="StyleUnderline"/>
        </w:rPr>
        <w:t>The level of</w:t>
      </w:r>
      <w:r>
        <w:t xml:space="preserve"> such </w:t>
      </w:r>
      <w:r w:rsidRPr="00646D14">
        <w:rPr>
          <w:rStyle w:val="StyleUnderline"/>
        </w:rPr>
        <w:t>as a tax</w:t>
      </w:r>
      <w:r>
        <w:t xml:space="preserve">, </w:t>
      </w:r>
      <w:r w:rsidRPr="00646D14">
        <w:rPr>
          <w:rStyle w:val="StyleUnderline"/>
        </w:rPr>
        <w:t>whether it is</w:t>
      </w:r>
      <w:r>
        <w:t xml:space="preserve"> a </w:t>
      </w:r>
      <w:r w:rsidRPr="00646D14">
        <w:rPr>
          <w:rStyle w:val="StyleUnderline"/>
        </w:rPr>
        <w:t>flat rate or a progressive</w:t>
      </w:r>
      <w:r>
        <w:t xml:space="preserve"> one proportionate to the destructive effects of weapons, </w:t>
      </w:r>
      <w:r w:rsidRPr="00646D14">
        <w:rPr>
          <w:rStyle w:val="StyleUnderline"/>
        </w:rPr>
        <w:t xml:space="preserve">and </w:t>
      </w:r>
      <w:r w:rsidRPr="008E44A2">
        <w:rPr>
          <w:rStyle w:val="Emphasis"/>
        </w:rPr>
        <w:t>how it would be disbursed and to whom</w:t>
      </w:r>
      <w:r w:rsidRPr="00646D14">
        <w:rPr>
          <w:rStyle w:val="StyleUnderline"/>
        </w:rPr>
        <w:t>,</w:t>
      </w:r>
      <w:r>
        <w:t xml:space="preserve"> are </w:t>
      </w:r>
      <w:r w:rsidRPr="008E44A2">
        <w:rPr>
          <w:rStyle w:val="StyleUnderline"/>
        </w:rPr>
        <w:t xml:space="preserve">issues that need to be </w:t>
      </w:r>
      <w:r w:rsidRPr="008E44A2">
        <w:rPr>
          <w:rStyle w:val="Emphasis"/>
        </w:rPr>
        <w:t xml:space="preserve">debated and decided </w:t>
      </w:r>
      <w:r w:rsidRPr="008E44A2">
        <w:rPr>
          <w:rStyle w:val="StyleUnderline"/>
        </w:rPr>
        <w:t>through a political process</w:t>
      </w:r>
      <w:r>
        <w:t xml:space="preserve">. Similarly, </w:t>
      </w:r>
      <w:r w:rsidRPr="008E44A2">
        <w:rPr>
          <w:rStyle w:val="StyleUnderline"/>
        </w:rPr>
        <w:t>it would need to be debated</w:t>
      </w:r>
      <w:r>
        <w:t xml:space="preserve"> </w:t>
      </w:r>
      <w:r w:rsidRPr="008E44A2">
        <w:rPr>
          <w:rStyle w:val="StyleUnderline"/>
        </w:rPr>
        <w:t>whether such a tax would be applied</w:t>
      </w:r>
      <w:r>
        <w:t xml:space="preserve"> only </w:t>
      </w:r>
      <w:r w:rsidRPr="008E44A2">
        <w:rPr>
          <w:rStyle w:val="StyleUnderline"/>
        </w:rPr>
        <w:t>to the final products or</w:t>
      </w:r>
      <w:r>
        <w:t xml:space="preserve"> also to the arms </w:t>
      </w:r>
      <w:r w:rsidRPr="008E44A2">
        <w:rPr>
          <w:rStyle w:val="StyleUnderline"/>
        </w:rPr>
        <w:t>production supply</w:t>
      </w:r>
      <w:r>
        <w:t xml:space="preserve"> </w:t>
      </w:r>
      <w:r w:rsidRPr="008E44A2">
        <w:rPr>
          <w:rStyle w:val="StyleUnderline"/>
        </w:rPr>
        <w:t>chain.</w:t>
      </w:r>
      <w:r>
        <w:t xml:space="preserve"> The benefits of such an initiative that I detail below would bring more political appetite to increase the tax rate afterwards and to implement it in other arenas and jurisdictions (as has been the case with tobacco, alcohol and environmental emissions).</w:t>
      </w:r>
    </w:p>
    <w:p w:rsidR="008506F5" w:rsidRPr="008506F5" w:rsidRDefault="008506F5" w:rsidP="008506F5"/>
    <w:p w:rsidR="00C809AC" w:rsidRPr="00403AD2" w:rsidRDefault="00461602" w:rsidP="00C809AC">
      <w:pPr>
        <w:pStyle w:val="Heading2"/>
        <w:rPr>
          <w:rFonts w:asciiTheme="minorHAnsi" w:hAnsiTheme="minorHAnsi"/>
        </w:rPr>
      </w:pPr>
      <w:r>
        <w:rPr>
          <w:rFonts w:asciiTheme="minorHAnsi" w:hAnsiTheme="minorHAnsi"/>
        </w:rPr>
        <w:lastRenderedPageBreak/>
        <w:t>Critique</w:t>
      </w:r>
      <w:r w:rsidR="00C809AC" w:rsidRPr="00403AD2">
        <w:rPr>
          <w:rFonts w:asciiTheme="minorHAnsi" w:hAnsiTheme="minorHAnsi"/>
        </w:rPr>
        <w:t xml:space="preserve"> Answers</w:t>
      </w:r>
    </w:p>
    <w:p w:rsidR="00C809AC" w:rsidRPr="00403AD2" w:rsidRDefault="00C809AC" w:rsidP="00C809AC">
      <w:pPr>
        <w:rPr>
          <w:rFonts w:asciiTheme="minorHAnsi" w:hAnsiTheme="minorHAnsi"/>
        </w:rPr>
      </w:pPr>
    </w:p>
    <w:p w:rsidR="00C809AC" w:rsidRPr="00403AD2" w:rsidRDefault="00C809AC" w:rsidP="00C809AC">
      <w:pPr>
        <w:pStyle w:val="Heading3"/>
        <w:rPr>
          <w:rFonts w:asciiTheme="minorHAnsi" w:hAnsiTheme="minorHAnsi"/>
        </w:rPr>
      </w:pPr>
      <w:r w:rsidRPr="00403AD2">
        <w:rPr>
          <w:rFonts w:asciiTheme="minorHAnsi" w:hAnsiTheme="minorHAnsi"/>
        </w:rPr>
        <w:lastRenderedPageBreak/>
        <w:t>Alternative to LIO Worse</w:t>
      </w:r>
    </w:p>
    <w:p w:rsidR="00C809AC" w:rsidRPr="00403AD2" w:rsidRDefault="00C809AC" w:rsidP="00C809AC">
      <w:pPr>
        <w:rPr>
          <w:rFonts w:asciiTheme="minorHAnsi" w:hAnsiTheme="minorHAnsi"/>
        </w:rPr>
      </w:pPr>
    </w:p>
    <w:p w:rsidR="00C809AC" w:rsidRPr="00403AD2" w:rsidRDefault="00C809AC" w:rsidP="00C809AC">
      <w:pPr>
        <w:pStyle w:val="Heading4"/>
        <w:rPr>
          <w:rFonts w:asciiTheme="minorHAnsi" w:hAnsiTheme="minorHAnsi"/>
        </w:rPr>
      </w:pPr>
      <w:r w:rsidRPr="00403AD2">
        <w:rPr>
          <w:rFonts w:asciiTheme="minorHAnsi" w:hAnsiTheme="minorHAnsi"/>
        </w:rPr>
        <w:t xml:space="preserve">Upholding the LIO solves the impact – the </w:t>
      </w:r>
      <w:r w:rsidRPr="00403AD2">
        <w:rPr>
          <w:rFonts w:asciiTheme="minorHAnsi" w:hAnsiTheme="minorHAnsi"/>
          <w:u w:val="single"/>
        </w:rPr>
        <w:t>alternative is worse</w:t>
      </w:r>
      <w:r w:rsidRPr="00403AD2">
        <w:rPr>
          <w:rFonts w:asciiTheme="minorHAnsi" w:hAnsiTheme="minorHAnsi"/>
        </w:rPr>
        <w:t xml:space="preserve"> and is </w:t>
      </w:r>
      <w:r w:rsidRPr="00403AD2">
        <w:rPr>
          <w:rFonts w:asciiTheme="minorHAnsi" w:hAnsiTheme="minorHAnsi"/>
          <w:u w:val="single"/>
        </w:rPr>
        <w:t>coopted</w:t>
      </w:r>
      <w:r w:rsidRPr="00403AD2">
        <w:rPr>
          <w:rFonts w:asciiTheme="minorHAnsi" w:hAnsiTheme="minorHAnsi"/>
        </w:rPr>
        <w:t xml:space="preserve"> by </w:t>
      </w:r>
      <w:r w:rsidRPr="00403AD2">
        <w:rPr>
          <w:rFonts w:asciiTheme="minorHAnsi" w:hAnsiTheme="minorHAnsi"/>
          <w:u w:val="single"/>
        </w:rPr>
        <w:t>populism</w:t>
      </w:r>
    </w:p>
    <w:p w:rsidR="00C809AC" w:rsidRPr="00403AD2" w:rsidRDefault="00C809AC" w:rsidP="00C809AC">
      <w:pPr>
        <w:rPr>
          <w:rFonts w:asciiTheme="minorHAnsi" w:hAnsiTheme="minorHAnsi"/>
        </w:rPr>
      </w:pPr>
      <w:r w:rsidRPr="00403AD2">
        <w:rPr>
          <w:rFonts w:asciiTheme="minorHAnsi" w:hAnsiTheme="minorHAnsi"/>
          <w:b/>
        </w:rPr>
        <w:t>Begue, 19 -</w:t>
      </w:r>
      <w:r w:rsidRPr="00403AD2">
        <w:rPr>
          <w:rFonts w:asciiTheme="minorHAnsi" w:hAnsiTheme="minorHAnsi"/>
        </w:rPr>
        <w:t xml:space="preserve"> Chief Editor, Head of American Division – EUTOPYA; student and political science major at Vassar College and deputy politics editor of the Vassar Political Review (Anya, “A Case for Liberal International Order” 2/2, Eutopya: Worldwide Students Magazine, </w:t>
      </w:r>
      <w:hyperlink r:id="rId365" w:history="1">
        <w:r w:rsidRPr="00403AD2">
          <w:rPr>
            <w:rStyle w:val="Hyperlink"/>
            <w:rFonts w:asciiTheme="minorHAnsi" w:hAnsiTheme="minorHAnsi"/>
          </w:rPr>
          <w:t>http://www.eutopya.org/a-case-for-liberal-international-order/</w:t>
        </w:r>
      </w:hyperlink>
    </w:p>
    <w:p w:rsidR="00C809AC" w:rsidRPr="00403AD2" w:rsidRDefault="00C809AC" w:rsidP="00C809AC">
      <w:pPr>
        <w:rPr>
          <w:rFonts w:asciiTheme="minorHAnsi" w:hAnsiTheme="minorHAnsi"/>
        </w:rPr>
      </w:pPr>
      <w:r w:rsidRPr="00403AD2">
        <w:rPr>
          <w:rFonts w:asciiTheme="minorHAnsi" w:hAnsiTheme="minorHAnsi"/>
        </w:rPr>
        <w:t xml:space="preserve"> “I want to look at who drew it. You know, which group drew it. I can give you reports that are fabulous and I can give you reports that aren’t so good” (CNN). So answered the United States President when asked about the recent, alarming IPCC reports concerning climate change. These reports warn that the planet is only half a degree centigrade below “the crucial [temperature] threshold,” a threshold we will reach by 2030, at which point our inaction will yield imminent disaster (CNN). Preventing this calamity would “require widespread changes in energy, industry, buildings, transportation and cities,” says the report, calling for governments “around the world to take ‘rapid, far-reaching, and unprecedented changes in all aspects of society’” (CNN). The reality of today’s day and age is that climate change, arguably the world’s most pressing threat, can only be solved by multinational cooperation, and by this alone. This isn’t only true of </w:t>
      </w:r>
      <w:r w:rsidRPr="00403AD2">
        <w:rPr>
          <w:rStyle w:val="StyleUnderline"/>
          <w:rFonts w:asciiTheme="minorHAnsi" w:hAnsiTheme="minorHAnsi"/>
          <w:highlight w:val="cyan"/>
        </w:rPr>
        <w:t>global warming</w:t>
      </w:r>
      <w:r w:rsidRPr="00403AD2">
        <w:rPr>
          <w:rFonts w:asciiTheme="minorHAnsi" w:hAnsiTheme="minorHAnsi"/>
        </w:rPr>
        <w:t xml:space="preserve">; in an ever-globalizing world, numerous </w:t>
      </w:r>
      <w:r w:rsidRPr="00403AD2">
        <w:rPr>
          <w:rStyle w:val="StyleUnderline"/>
          <w:rFonts w:asciiTheme="minorHAnsi" w:hAnsiTheme="minorHAnsi"/>
          <w:highlight w:val="cyan"/>
        </w:rPr>
        <w:t>other issues</w:t>
      </w:r>
      <w:r w:rsidRPr="00403AD2">
        <w:rPr>
          <w:rFonts w:asciiTheme="minorHAnsi" w:hAnsiTheme="minorHAnsi"/>
        </w:rPr>
        <w:t xml:space="preserve"> have arisen that </w:t>
      </w:r>
      <w:r w:rsidRPr="00403AD2">
        <w:rPr>
          <w:rStyle w:val="StyleUnderline"/>
          <w:rFonts w:asciiTheme="minorHAnsi" w:hAnsiTheme="minorHAnsi"/>
          <w:highlight w:val="cyan"/>
        </w:rPr>
        <w:t>transcend national borders and necessitate worldwide</w:t>
      </w:r>
      <w:r w:rsidRPr="00403AD2">
        <w:rPr>
          <w:rFonts w:asciiTheme="minorHAnsi" w:hAnsiTheme="minorHAnsi"/>
        </w:rPr>
        <w:t xml:space="preserve">, unified </w:t>
      </w:r>
      <w:r w:rsidRPr="00403AD2">
        <w:rPr>
          <w:rStyle w:val="StyleUnderline"/>
          <w:rFonts w:asciiTheme="minorHAnsi" w:hAnsiTheme="minorHAnsi"/>
          <w:highlight w:val="cyan"/>
        </w:rPr>
        <w:t>action</w:t>
      </w:r>
      <w:r w:rsidRPr="00403AD2">
        <w:rPr>
          <w:rFonts w:asciiTheme="minorHAnsi" w:hAnsiTheme="minorHAnsi"/>
        </w:rPr>
        <w:t xml:space="preserve">, including global terrorism, human trafficking, and the propriety and further exploration of space. And yet, notwithstanding this undeniable need for global collaboration, the world is now witnessing a deterioration in the faith in and image of liberal international order en masse: </w:t>
      </w:r>
    </w:p>
    <w:p w:rsidR="00C809AC" w:rsidRPr="00403AD2" w:rsidRDefault="00C809AC" w:rsidP="00C809AC">
      <w:pPr>
        <w:rPr>
          <w:rFonts w:asciiTheme="minorHAnsi" w:hAnsiTheme="minorHAnsi"/>
        </w:rPr>
      </w:pPr>
      <w:r w:rsidRPr="00403AD2">
        <w:rPr>
          <w:rFonts w:asciiTheme="minorHAnsi" w:hAnsiTheme="minorHAnsi"/>
        </w:rPr>
        <w:t>[It has] become increasingly apparent that support for the liberal international order in Europe and the United States is declining, as well [as in revisionist states like China and Russia,]… since the British vote to the leave the European Union last June and the U.S. presidential election last November — not least because the United Kingdom and the United States are two of the countries historically most associated with liberalism and were generally thought to be most committed to it. (German Marshall Fund)</w:t>
      </w:r>
    </w:p>
    <w:p w:rsidR="00C809AC" w:rsidRPr="00403AD2" w:rsidRDefault="00C809AC" w:rsidP="00C809AC">
      <w:pPr>
        <w:rPr>
          <w:rFonts w:asciiTheme="minorHAnsi" w:hAnsiTheme="minorHAnsi"/>
        </w:rPr>
      </w:pPr>
      <w:r w:rsidRPr="00403AD2">
        <w:rPr>
          <w:rFonts w:asciiTheme="minorHAnsi" w:hAnsiTheme="minorHAnsi"/>
        </w:rPr>
        <w:t>Though today’s political field seems to be more polarized than ever, this deterioration spans both liberal and conservative factions.</w:t>
      </w:r>
    </w:p>
    <w:p w:rsidR="00C809AC" w:rsidRPr="00403AD2" w:rsidRDefault="00C809AC" w:rsidP="00C809AC">
      <w:pPr>
        <w:rPr>
          <w:rFonts w:asciiTheme="minorHAnsi" w:hAnsiTheme="minorHAnsi"/>
        </w:rPr>
      </w:pPr>
      <w:r w:rsidRPr="00403AD2">
        <w:rPr>
          <w:rFonts w:asciiTheme="minorHAnsi" w:hAnsiTheme="minorHAnsi"/>
        </w:rPr>
        <w:t xml:space="preserve">The recent, aggressive rise in </w:t>
      </w:r>
      <w:r w:rsidRPr="00403AD2">
        <w:rPr>
          <w:rStyle w:val="StyleUnderline"/>
          <w:rFonts w:asciiTheme="minorHAnsi" w:hAnsiTheme="minorHAnsi"/>
          <w:highlight w:val="cyan"/>
        </w:rPr>
        <w:t>populism comes in tandem with the worldwide alt-right’s</w:t>
      </w:r>
      <w:r w:rsidRPr="00403AD2">
        <w:rPr>
          <w:rFonts w:asciiTheme="minorHAnsi" w:hAnsiTheme="minorHAnsi"/>
        </w:rPr>
        <w:t xml:space="preserve"> stark </w:t>
      </w:r>
      <w:r w:rsidRPr="00403AD2">
        <w:rPr>
          <w:rStyle w:val="StyleUnderline"/>
          <w:rFonts w:asciiTheme="minorHAnsi" w:hAnsiTheme="minorHAnsi"/>
          <w:highlight w:val="cyan"/>
        </w:rPr>
        <w:t xml:space="preserve">rejection of </w:t>
      </w:r>
      <w:r w:rsidRPr="00403AD2">
        <w:rPr>
          <w:rStyle w:val="Emphasis"/>
          <w:rFonts w:asciiTheme="minorHAnsi" w:hAnsiTheme="minorHAnsi"/>
          <w:highlight w:val="cyan"/>
        </w:rPr>
        <w:t>l</w:t>
      </w:r>
      <w:r w:rsidRPr="00403AD2">
        <w:rPr>
          <w:rFonts w:asciiTheme="minorHAnsi" w:hAnsiTheme="minorHAnsi"/>
        </w:rPr>
        <w:t xml:space="preserve">iberal </w:t>
      </w:r>
      <w:r w:rsidRPr="00403AD2">
        <w:rPr>
          <w:rStyle w:val="Emphasis"/>
          <w:rFonts w:asciiTheme="minorHAnsi" w:hAnsiTheme="minorHAnsi"/>
          <w:highlight w:val="cyan"/>
        </w:rPr>
        <w:t>i</w:t>
      </w:r>
      <w:r w:rsidRPr="00403AD2">
        <w:rPr>
          <w:rFonts w:asciiTheme="minorHAnsi" w:hAnsiTheme="minorHAnsi"/>
        </w:rPr>
        <w:t xml:space="preserve">nternational </w:t>
      </w:r>
      <w:r w:rsidRPr="00403AD2">
        <w:rPr>
          <w:rStyle w:val="Emphasis"/>
          <w:rFonts w:asciiTheme="minorHAnsi" w:hAnsiTheme="minorHAnsi"/>
          <w:highlight w:val="cyan"/>
        </w:rPr>
        <w:t>o</w:t>
      </w:r>
      <w:r w:rsidRPr="00403AD2">
        <w:rPr>
          <w:rFonts w:asciiTheme="minorHAnsi" w:hAnsiTheme="minorHAnsi"/>
        </w:rPr>
        <w:t xml:space="preserve">rder, global governance necessitating a degree of multinational collaboration that threatens extreme conservatives’ perception of national sovereignty. In the States, alt-right news platforms attack the United Nations as a liberal-loving, anti-American institution, while conservative propaganda paints “global management” as a once-secret scheme to “control” the whole world via dangerous “regulation” (Blaze TV). One article from Breitbart News Media, entitled “New United Nations Boss Unveils Plan to Promote Global Mass Migration,” expresses the extreme right’s outrage at Secretary General Antonio Guterres’ recent brief: </w:t>
      </w:r>
    </w:p>
    <w:p w:rsidR="00C809AC" w:rsidRPr="00403AD2" w:rsidRDefault="00C809AC" w:rsidP="00C809AC">
      <w:pPr>
        <w:rPr>
          <w:rFonts w:asciiTheme="minorHAnsi" w:hAnsiTheme="minorHAnsi"/>
        </w:rPr>
      </w:pPr>
      <w:r w:rsidRPr="00403AD2">
        <w:rPr>
          <w:rFonts w:asciiTheme="minorHAnsi" w:hAnsiTheme="minorHAnsi"/>
        </w:rPr>
        <w:t xml:space="preserve">[Guterres] made the contentious claim that migrants “take jobs” that local workers “cannot” fill, and asserted that this is a positive thing. He also attempted to spin the fact that migrants send huge sums of </w:t>
      </w:r>
      <w:r w:rsidRPr="00403AD2">
        <w:rPr>
          <w:rFonts w:asciiTheme="minorHAnsi" w:hAnsiTheme="minorHAnsi"/>
        </w:rPr>
        <w:lastRenderedPageBreak/>
        <w:t>money straight out of their host countries and back to their countries of origin as a kind of supplement to foreign aid. (Breitbart)</w:t>
      </w:r>
    </w:p>
    <w:p w:rsidR="00C809AC" w:rsidRPr="00403AD2" w:rsidRDefault="00C809AC" w:rsidP="00C809AC">
      <w:pPr>
        <w:rPr>
          <w:rFonts w:asciiTheme="minorHAnsi" w:hAnsiTheme="minorHAnsi"/>
        </w:rPr>
      </w:pPr>
      <w:r w:rsidRPr="00403AD2">
        <w:rPr>
          <w:rFonts w:asciiTheme="minorHAnsi" w:hAnsiTheme="minorHAnsi"/>
        </w:rPr>
        <w:t>The elections of populist politicians like Brazil’s Bolsonaro and Italy’s Salvini, who tout their unapologetic nationalist policies, are an unmitigated indication of how deep-seated the fear of globalization runs among the alt-right. Trump’s “withdrawal from the Paris climate accords and the trans-pacific partnership, his goal of renegotiating [NAFTA]</w:t>
      </w:r>
      <w:proofErr w:type="gramStart"/>
      <w:r w:rsidRPr="00403AD2">
        <w:rPr>
          <w:rFonts w:asciiTheme="minorHAnsi" w:hAnsiTheme="minorHAnsi"/>
        </w:rPr>
        <w:t>,  his</w:t>
      </w:r>
      <w:proofErr w:type="gramEnd"/>
      <w:r w:rsidRPr="00403AD2">
        <w:rPr>
          <w:rFonts w:asciiTheme="minorHAnsi" w:hAnsiTheme="minorHAnsi"/>
        </w:rPr>
        <w:t xml:space="preserve"> threats to undo the US-South Korea trade deal and the Iran Nuclear Deal, as well as his criticism of our NATO allies and alliances” remind us that such figures really do have the power to hinder liberal international order (CNN). </w:t>
      </w:r>
    </w:p>
    <w:p w:rsidR="00C809AC" w:rsidRPr="00403AD2" w:rsidRDefault="00C809AC" w:rsidP="00C809AC">
      <w:pPr>
        <w:rPr>
          <w:rFonts w:asciiTheme="minorHAnsi" w:hAnsiTheme="minorHAnsi"/>
        </w:rPr>
      </w:pPr>
      <w:r w:rsidRPr="00403AD2">
        <w:rPr>
          <w:rFonts w:asciiTheme="minorHAnsi" w:hAnsiTheme="minorHAnsi"/>
        </w:rPr>
        <w:t xml:space="preserve">Ironically, the far-left’s disapproval of global governance also stems, in part, from a fear that it encroaches on nations’ sovereignty. Liberals who dislike liberal order tend to view it as an anachronistic system driven by the self-interest and power-hunger of the West, a dynamic entrenched in the structures of its most vital institutions. That the UN’s most powerful branch – the Security Council – is permanently home to the five western victors of WWII seems malapropos to many, especially since recent efforts to grow its permanent membership have been “stymied” (New York Times). The most extreme of liberal order’s </w:t>
      </w:r>
      <w:r w:rsidRPr="00403AD2">
        <w:rPr>
          <w:rStyle w:val="StyleUnderline"/>
          <w:rFonts w:asciiTheme="minorHAnsi" w:hAnsiTheme="minorHAnsi"/>
          <w:highlight w:val="cyan"/>
        </w:rPr>
        <w:t>critics hold</w:t>
      </w:r>
      <w:r w:rsidRPr="00403AD2">
        <w:rPr>
          <w:rFonts w:asciiTheme="minorHAnsi" w:hAnsiTheme="minorHAnsi"/>
        </w:rPr>
        <w:t xml:space="preserve"> that this and other realities of </w:t>
      </w:r>
      <w:r w:rsidRPr="00403AD2">
        <w:rPr>
          <w:rStyle w:val="StyleUnderline"/>
          <w:rFonts w:asciiTheme="minorHAnsi" w:hAnsiTheme="minorHAnsi"/>
          <w:highlight w:val="cyan"/>
        </w:rPr>
        <w:t>global governance reek of neocolonialism</w:t>
      </w:r>
      <w:r w:rsidRPr="00403AD2">
        <w:rPr>
          <w:rFonts w:asciiTheme="minorHAnsi" w:hAnsiTheme="minorHAnsi"/>
        </w:rPr>
        <w:t xml:space="preserve">; that, in pushing for worldwide democratic ideals, these institutions promote “foreign economic exploitation or coercive political domination” of weaker states by superpower nations, especially through “forcible exportation of democracy throughout the world,” the implication of which “is infringement upon others’ sovereignty and self-determination” (Jackson, 162). </w:t>
      </w:r>
      <w:proofErr w:type="gramStart"/>
      <w:r w:rsidRPr="00403AD2">
        <w:rPr>
          <w:rFonts w:asciiTheme="minorHAnsi" w:hAnsiTheme="minorHAnsi"/>
        </w:rPr>
        <w:t>To</w:t>
      </w:r>
      <w:proofErr w:type="gramEnd"/>
      <w:r w:rsidRPr="00403AD2">
        <w:rPr>
          <w:rFonts w:asciiTheme="minorHAnsi" w:hAnsiTheme="minorHAnsi"/>
        </w:rPr>
        <w:t xml:space="preserve"> many, this proves a satisfactory explanation for the numerous failures of global order’s past; such hegemonic policy must inevitably miscarry. An example that many point to is Responsibility to Protect, or “R2P,” a UN doctrine that came about after the terrible failing on the part of the world to help the Rwandan people during the genocide, a doctrine some see as “guided by fables of moral innocence and righteousness” that was ultimately a “threat to the legitimacy [of the international system]” after it was faulted for the disaster in post-Qaddafi Libya (New York Times). </w:t>
      </w:r>
    </w:p>
    <w:p w:rsidR="00C809AC" w:rsidRPr="00403AD2" w:rsidRDefault="00C809AC" w:rsidP="00C809AC">
      <w:pPr>
        <w:rPr>
          <w:rFonts w:asciiTheme="minorHAnsi" w:hAnsiTheme="minorHAnsi"/>
        </w:rPr>
      </w:pPr>
      <w:r w:rsidRPr="00403AD2">
        <w:rPr>
          <w:rFonts w:asciiTheme="minorHAnsi" w:hAnsiTheme="minorHAnsi"/>
        </w:rPr>
        <w:t xml:space="preserve">My intent with this article is not to defend the failures of liberal international order, but to defend the concept. While criticisms of liberal order are absolutely valid and must be acknowledged, they do not excuse the abandonment of global governance. When you denounce liberal world order, you denounce all that it stands for – not just its perceived connotations of western hegemony. At its core, liberal international order is a principle, not an institution to be dissolved. It is a principle of multinational collaboration and fellowship, a principle intended to represent and fulfill our reformist aspirations. Its triumphs – the UN’s 172 successful regional peace settlements, their role in the standardization of human rights, their unprecedented environmentalist work – should not be taken lightly (PBS). The </w:t>
      </w:r>
      <w:r w:rsidRPr="00403AD2">
        <w:rPr>
          <w:rStyle w:val="StyleUnderline"/>
          <w:rFonts w:asciiTheme="minorHAnsi" w:hAnsiTheme="minorHAnsi"/>
        </w:rPr>
        <w:t>faults</w:t>
      </w:r>
      <w:r w:rsidRPr="00403AD2">
        <w:rPr>
          <w:rFonts w:asciiTheme="minorHAnsi" w:hAnsiTheme="minorHAnsi"/>
        </w:rPr>
        <w:t xml:space="preserve"> and the failures </w:t>
      </w:r>
      <w:r w:rsidRPr="00403AD2">
        <w:rPr>
          <w:rStyle w:val="StyleUnderline"/>
          <w:rFonts w:asciiTheme="minorHAnsi" w:hAnsiTheme="minorHAnsi"/>
        </w:rPr>
        <w:t>of liberal international order</w:t>
      </w:r>
      <w:r w:rsidRPr="00403AD2">
        <w:rPr>
          <w:rFonts w:asciiTheme="minorHAnsi" w:hAnsiTheme="minorHAnsi"/>
        </w:rPr>
        <w:t xml:space="preserve">, and there </w:t>
      </w:r>
      <w:r w:rsidRPr="00403AD2">
        <w:rPr>
          <w:rStyle w:val="StyleUnderline"/>
          <w:rFonts w:asciiTheme="minorHAnsi" w:hAnsiTheme="minorHAnsi"/>
        </w:rPr>
        <w:t>are many</w:t>
      </w:r>
      <w:r w:rsidRPr="00403AD2">
        <w:rPr>
          <w:rFonts w:asciiTheme="minorHAnsi" w:hAnsiTheme="minorHAnsi"/>
        </w:rPr>
        <w:t xml:space="preserve">, have had grave consequences. However, that one should reduce humanitarianism to an excuse for complacency – an alibi – is a gross generalization and a shocking oversimplification, especially given that this same skeptic would be first to cry “neo-imperialism” at the implementation of interventionist policies (Barnett, 180). </w:t>
      </w:r>
      <w:r w:rsidRPr="00403AD2">
        <w:rPr>
          <w:rStyle w:val="StyleUnderline"/>
          <w:rFonts w:asciiTheme="minorHAnsi" w:hAnsiTheme="minorHAnsi"/>
          <w:highlight w:val="cyan"/>
        </w:rPr>
        <w:t>The mitigation of international conflict is</w:t>
      </w:r>
      <w:r w:rsidRPr="00403AD2">
        <w:rPr>
          <w:rFonts w:asciiTheme="minorHAnsi" w:hAnsiTheme="minorHAnsi"/>
        </w:rPr>
        <w:t xml:space="preserve"> ipso facto a complex and </w:t>
      </w:r>
      <w:r w:rsidRPr="00403AD2">
        <w:rPr>
          <w:rStyle w:val="StyleUnderline"/>
          <w:rFonts w:asciiTheme="minorHAnsi" w:hAnsiTheme="minorHAnsi"/>
          <w:highlight w:val="cyan"/>
        </w:rPr>
        <w:t>difficult</w:t>
      </w:r>
      <w:r w:rsidRPr="00403AD2">
        <w:rPr>
          <w:rFonts w:asciiTheme="minorHAnsi" w:hAnsiTheme="minorHAnsi"/>
        </w:rPr>
        <w:t xml:space="preserve"> task</w:t>
      </w:r>
      <w:r w:rsidRPr="00403AD2">
        <w:rPr>
          <w:rStyle w:val="StyleUnderline"/>
          <w:rFonts w:asciiTheme="minorHAnsi" w:hAnsiTheme="minorHAnsi"/>
        </w:rPr>
        <w:t xml:space="preserve">, </w:t>
      </w:r>
      <w:r w:rsidRPr="00403AD2">
        <w:rPr>
          <w:rStyle w:val="StyleUnderline"/>
          <w:rFonts w:asciiTheme="minorHAnsi" w:hAnsiTheme="minorHAnsi"/>
          <w:highlight w:val="cyan"/>
        </w:rPr>
        <w:t>something</w:t>
      </w:r>
      <w:r w:rsidRPr="00403AD2">
        <w:rPr>
          <w:rFonts w:asciiTheme="minorHAnsi" w:hAnsiTheme="minorHAnsi"/>
        </w:rPr>
        <w:t xml:space="preserve"> that I find many </w:t>
      </w:r>
      <w:r w:rsidRPr="00403AD2">
        <w:rPr>
          <w:rStyle w:val="StyleUnderline"/>
          <w:rFonts w:asciiTheme="minorHAnsi" w:hAnsiTheme="minorHAnsi"/>
          <w:highlight w:val="cyan"/>
        </w:rPr>
        <w:t>critics</w:t>
      </w:r>
      <w:r w:rsidRPr="00403AD2">
        <w:rPr>
          <w:rStyle w:val="StyleUnderline"/>
          <w:rFonts w:asciiTheme="minorHAnsi" w:hAnsiTheme="minorHAnsi"/>
        </w:rPr>
        <w:t xml:space="preserve"> of liberal order willingly </w:t>
      </w:r>
      <w:r w:rsidRPr="00403AD2">
        <w:rPr>
          <w:rStyle w:val="StyleUnderline"/>
          <w:rFonts w:asciiTheme="minorHAnsi" w:hAnsiTheme="minorHAnsi"/>
          <w:highlight w:val="cyan"/>
        </w:rPr>
        <w:t>look past</w:t>
      </w:r>
      <w:r w:rsidRPr="00403AD2">
        <w:rPr>
          <w:rStyle w:val="StyleUnderline"/>
          <w:rFonts w:asciiTheme="minorHAnsi" w:hAnsiTheme="minorHAnsi"/>
        </w:rPr>
        <w:t>. It is easy to criticize</w:t>
      </w:r>
      <w:r w:rsidRPr="00403AD2">
        <w:rPr>
          <w:rFonts w:asciiTheme="minorHAnsi" w:hAnsiTheme="minorHAnsi"/>
        </w:rPr>
        <w:t xml:space="preserve">, especially if it’s deserved; what is missing is the afterthought, the constructive deliberation over how to fix what’s wrong. </w:t>
      </w:r>
      <w:r w:rsidRPr="00403AD2">
        <w:rPr>
          <w:rStyle w:val="StyleUnderline"/>
          <w:rFonts w:asciiTheme="minorHAnsi" w:hAnsiTheme="minorHAnsi"/>
          <w:highlight w:val="cyan"/>
        </w:rPr>
        <w:t>In the absence of a</w:t>
      </w:r>
      <w:r w:rsidRPr="00403AD2">
        <w:rPr>
          <w:rStyle w:val="StyleUnderline"/>
          <w:rFonts w:asciiTheme="minorHAnsi" w:hAnsiTheme="minorHAnsi"/>
        </w:rPr>
        <w:t xml:space="preserve"> proposed </w:t>
      </w:r>
      <w:r w:rsidRPr="00403AD2">
        <w:rPr>
          <w:rStyle w:val="StyleUnderline"/>
          <w:rFonts w:asciiTheme="minorHAnsi" w:hAnsiTheme="minorHAnsi"/>
          <w:highlight w:val="cyan"/>
        </w:rPr>
        <w:t>alternative</w:t>
      </w:r>
      <w:r w:rsidRPr="00403AD2">
        <w:rPr>
          <w:rStyle w:val="StyleUnderline"/>
          <w:rFonts w:asciiTheme="minorHAnsi" w:hAnsiTheme="minorHAnsi"/>
        </w:rPr>
        <w:t xml:space="preserve">, such </w:t>
      </w:r>
      <w:r w:rsidRPr="00403AD2">
        <w:rPr>
          <w:rStyle w:val="StyleUnderline"/>
          <w:rFonts w:asciiTheme="minorHAnsi" w:hAnsiTheme="minorHAnsi"/>
          <w:highlight w:val="cyan"/>
        </w:rPr>
        <w:t>denunciations</w:t>
      </w:r>
      <w:r w:rsidRPr="00403AD2">
        <w:rPr>
          <w:rStyle w:val="StyleUnderline"/>
          <w:rFonts w:asciiTheme="minorHAnsi" w:hAnsiTheme="minorHAnsi"/>
        </w:rPr>
        <w:t xml:space="preserve"> </w:t>
      </w:r>
      <w:r w:rsidRPr="00403AD2">
        <w:rPr>
          <w:rFonts w:asciiTheme="minorHAnsi" w:hAnsiTheme="minorHAnsi"/>
        </w:rPr>
        <w:t xml:space="preserve">of liberal international order </w:t>
      </w:r>
      <w:r w:rsidRPr="00403AD2">
        <w:rPr>
          <w:rStyle w:val="Emphasis"/>
          <w:rFonts w:asciiTheme="minorHAnsi" w:hAnsiTheme="minorHAnsi"/>
          <w:highlight w:val="cyan"/>
        </w:rPr>
        <w:t xml:space="preserve">come from </w:t>
      </w:r>
      <w:r w:rsidRPr="00403AD2">
        <w:rPr>
          <w:rStyle w:val="Emphasis"/>
          <w:rFonts w:asciiTheme="minorHAnsi" w:hAnsiTheme="minorHAnsi"/>
        </w:rPr>
        <w:t xml:space="preserve">a place of </w:t>
      </w:r>
      <w:r w:rsidRPr="00403AD2">
        <w:rPr>
          <w:rStyle w:val="Emphasis"/>
          <w:rFonts w:asciiTheme="minorHAnsi" w:hAnsiTheme="minorHAnsi"/>
          <w:highlight w:val="cyan"/>
        </w:rPr>
        <w:t>privilege</w:t>
      </w:r>
      <w:r w:rsidRPr="00403AD2">
        <w:rPr>
          <w:rFonts w:asciiTheme="minorHAnsi" w:hAnsiTheme="minorHAnsi"/>
        </w:rPr>
        <w:t xml:space="preserve">. To me, </w:t>
      </w:r>
      <w:r w:rsidRPr="00403AD2">
        <w:rPr>
          <w:rStyle w:val="StyleUnderline"/>
          <w:rFonts w:asciiTheme="minorHAnsi" w:hAnsiTheme="minorHAnsi"/>
          <w:highlight w:val="cyan"/>
        </w:rPr>
        <w:t xml:space="preserve">this says you’ll never be victim to chemical warfare, you’ll never fear </w:t>
      </w:r>
      <w:r w:rsidRPr="00403AD2">
        <w:rPr>
          <w:rStyle w:val="StyleUnderline"/>
          <w:rFonts w:asciiTheme="minorHAnsi" w:hAnsiTheme="minorHAnsi"/>
        </w:rPr>
        <w:t>that</w:t>
      </w:r>
      <w:r w:rsidRPr="00403AD2">
        <w:rPr>
          <w:rStyle w:val="StyleUnderline"/>
          <w:rFonts w:asciiTheme="minorHAnsi" w:hAnsiTheme="minorHAnsi"/>
          <w:highlight w:val="cyan"/>
        </w:rPr>
        <w:t xml:space="preserve"> your government might massacre your family</w:t>
      </w:r>
      <w:r w:rsidRPr="00403AD2">
        <w:rPr>
          <w:rFonts w:asciiTheme="minorHAnsi" w:hAnsiTheme="minorHAnsi"/>
        </w:rPr>
        <w:t xml:space="preserve"> – </w:t>
      </w:r>
      <w:r w:rsidRPr="00403AD2">
        <w:rPr>
          <w:rStyle w:val="StyleUnderline"/>
          <w:rFonts w:asciiTheme="minorHAnsi" w:hAnsiTheme="minorHAnsi"/>
          <w:highlight w:val="cyan"/>
        </w:rPr>
        <w:t xml:space="preserve">it makes </w:t>
      </w:r>
      <w:r w:rsidRPr="00403AD2">
        <w:rPr>
          <w:rStyle w:val="Emphasis"/>
          <w:rFonts w:asciiTheme="minorHAnsi" w:hAnsiTheme="minorHAnsi"/>
          <w:highlight w:val="cyan"/>
        </w:rPr>
        <w:t>no difference to you</w:t>
      </w:r>
      <w:r w:rsidRPr="00403AD2">
        <w:rPr>
          <w:rStyle w:val="StyleUnderline"/>
          <w:rFonts w:asciiTheme="minorHAnsi" w:hAnsiTheme="minorHAnsi"/>
          <w:highlight w:val="cyan"/>
        </w:rPr>
        <w:t xml:space="preserve"> whether there is an imperfect safety net </w:t>
      </w:r>
      <w:r w:rsidRPr="00403AD2">
        <w:rPr>
          <w:rStyle w:val="StyleUnderline"/>
          <w:rFonts w:asciiTheme="minorHAnsi" w:hAnsiTheme="minorHAnsi"/>
        </w:rPr>
        <w:t xml:space="preserve">in place </w:t>
      </w:r>
      <w:r w:rsidRPr="00403AD2">
        <w:rPr>
          <w:rStyle w:val="StyleUnderline"/>
          <w:rFonts w:asciiTheme="minorHAnsi" w:hAnsiTheme="minorHAnsi"/>
          <w:highlight w:val="cyan"/>
        </w:rPr>
        <w:t>or none</w:t>
      </w:r>
      <w:r w:rsidRPr="00403AD2">
        <w:rPr>
          <w:rStyle w:val="StyleUnderline"/>
          <w:rFonts w:asciiTheme="minorHAnsi" w:hAnsiTheme="minorHAnsi"/>
        </w:rPr>
        <w:t xml:space="preserve"> at </w:t>
      </w:r>
      <w:r w:rsidRPr="00403AD2">
        <w:rPr>
          <w:rStyle w:val="StyleUnderline"/>
          <w:rFonts w:asciiTheme="minorHAnsi" w:hAnsiTheme="minorHAnsi"/>
        </w:rPr>
        <w:lastRenderedPageBreak/>
        <w:t>all</w:t>
      </w:r>
      <w:r w:rsidRPr="00403AD2">
        <w:rPr>
          <w:rFonts w:asciiTheme="minorHAnsi" w:hAnsiTheme="minorHAnsi"/>
        </w:rPr>
        <w:t xml:space="preserve">. </w:t>
      </w:r>
      <w:r w:rsidRPr="00403AD2">
        <w:rPr>
          <w:rStyle w:val="Emphasis"/>
          <w:rFonts w:asciiTheme="minorHAnsi" w:hAnsiTheme="minorHAnsi"/>
          <w:highlight w:val="cyan"/>
        </w:rPr>
        <w:t>Only the privileged can afford to be so nihilistic</w:t>
      </w:r>
      <w:r w:rsidRPr="00403AD2">
        <w:rPr>
          <w:rFonts w:asciiTheme="minorHAnsi" w:hAnsiTheme="minorHAnsi"/>
        </w:rPr>
        <w:t xml:space="preserve">. </w:t>
      </w:r>
      <w:r w:rsidRPr="00403AD2">
        <w:rPr>
          <w:rStyle w:val="StyleUnderline"/>
          <w:rFonts w:asciiTheme="minorHAnsi" w:hAnsiTheme="minorHAnsi"/>
          <w:highlight w:val="cyan"/>
        </w:rPr>
        <w:t xml:space="preserve">Perfection is the enemy of good, </w:t>
      </w:r>
      <w:r w:rsidRPr="00403AD2">
        <w:rPr>
          <w:rStyle w:val="StyleUnderline"/>
          <w:rFonts w:asciiTheme="minorHAnsi" w:hAnsiTheme="minorHAnsi"/>
        </w:rPr>
        <w:t>and it is simply ahistorical to expect a worldwide framework of peace to be perfect</w:t>
      </w:r>
      <w:r w:rsidRPr="00403AD2">
        <w:rPr>
          <w:rFonts w:asciiTheme="minorHAnsi" w:hAnsiTheme="minorHAnsi"/>
        </w:rPr>
        <w:t xml:space="preserve">; </w:t>
      </w:r>
      <w:r w:rsidRPr="00403AD2">
        <w:rPr>
          <w:rStyle w:val="StyleUnderline"/>
          <w:rFonts w:asciiTheme="minorHAnsi" w:hAnsiTheme="minorHAnsi"/>
        </w:rPr>
        <w:t xml:space="preserve">such </w:t>
      </w:r>
      <w:r w:rsidRPr="00403AD2">
        <w:rPr>
          <w:rStyle w:val="StyleUnderline"/>
          <w:rFonts w:asciiTheme="minorHAnsi" w:hAnsiTheme="minorHAnsi"/>
          <w:highlight w:val="cyan"/>
        </w:rPr>
        <w:t xml:space="preserve">a world where justice was executed faultlessly has </w:t>
      </w:r>
      <w:r w:rsidRPr="00403AD2">
        <w:rPr>
          <w:rStyle w:val="StyleUnderline"/>
          <w:rFonts w:asciiTheme="minorHAnsi" w:hAnsiTheme="minorHAnsi"/>
        </w:rPr>
        <w:t xml:space="preserve">simply </w:t>
      </w:r>
      <w:r w:rsidRPr="00403AD2">
        <w:rPr>
          <w:rStyle w:val="Emphasis"/>
          <w:rFonts w:asciiTheme="minorHAnsi" w:hAnsiTheme="minorHAnsi"/>
          <w:highlight w:val="cyan"/>
        </w:rPr>
        <w:t>never existed</w:t>
      </w:r>
      <w:r w:rsidRPr="00403AD2">
        <w:rPr>
          <w:rStyle w:val="Emphasis"/>
          <w:rFonts w:asciiTheme="minorHAnsi" w:hAnsiTheme="minorHAnsi"/>
        </w:rPr>
        <w:t>.</w:t>
      </w:r>
    </w:p>
    <w:p w:rsidR="00C809AC" w:rsidRPr="00403AD2" w:rsidRDefault="00C809AC" w:rsidP="00C809AC">
      <w:pPr>
        <w:rPr>
          <w:rFonts w:asciiTheme="minorHAnsi" w:hAnsiTheme="minorHAnsi"/>
        </w:rPr>
      </w:pPr>
      <w:r w:rsidRPr="00403AD2">
        <w:rPr>
          <w:rFonts w:asciiTheme="minorHAnsi" w:hAnsiTheme="minorHAnsi"/>
        </w:rPr>
        <w:t>“</w:t>
      </w:r>
      <w:r w:rsidRPr="00403AD2">
        <w:rPr>
          <w:rStyle w:val="StyleUnderline"/>
          <w:rFonts w:asciiTheme="minorHAnsi" w:hAnsiTheme="minorHAnsi"/>
          <w:highlight w:val="cyan"/>
        </w:rPr>
        <w:t xml:space="preserve">In many countries, things are </w:t>
      </w:r>
      <w:r w:rsidRPr="00403AD2">
        <w:rPr>
          <w:rStyle w:val="Emphasis"/>
          <w:rFonts w:asciiTheme="minorHAnsi" w:hAnsiTheme="minorHAnsi"/>
          <w:highlight w:val="cyan"/>
        </w:rPr>
        <w:t>moving in the right direction</w:t>
      </w:r>
      <w:r w:rsidRPr="00403AD2">
        <w:rPr>
          <w:rFonts w:asciiTheme="minorHAnsi" w:hAnsiTheme="minorHAnsi"/>
        </w:rPr>
        <w:t xml:space="preserve">, sometimes not quickly enough, sometimes it’s not perfect, but nevertheless, they are moving </w:t>
      </w:r>
      <w:r w:rsidRPr="00403AD2">
        <w:rPr>
          <w:rStyle w:val="StyleUnderline"/>
          <w:rFonts w:asciiTheme="minorHAnsi" w:hAnsiTheme="minorHAnsi"/>
        </w:rPr>
        <w:t>and the broader impact is clear</w:t>
      </w:r>
      <w:r w:rsidRPr="00403AD2">
        <w:rPr>
          <w:rFonts w:asciiTheme="minorHAnsi" w:hAnsiTheme="minorHAnsi"/>
        </w:rPr>
        <w:t xml:space="preserve">,” said Chilean UN Commissioner for Human Rights Michelle Bachelet at a recent UN event in New York City (UN News). While this may seem rather dispirited, what she says is true. </w:t>
      </w:r>
      <w:r w:rsidRPr="00403AD2">
        <w:rPr>
          <w:rStyle w:val="StyleUnderline"/>
          <w:rFonts w:asciiTheme="minorHAnsi" w:hAnsiTheme="minorHAnsi"/>
          <w:highlight w:val="cyan"/>
        </w:rPr>
        <w:t>Global governance</w:t>
      </w:r>
      <w:r w:rsidRPr="00403AD2">
        <w:rPr>
          <w:rFonts w:asciiTheme="minorHAnsi" w:hAnsiTheme="minorHAnsi"/>
        </w:rPr>
        <w:t xml:space="preserve"> is imperfect, humanitarianism </w:t>
      </w:r>
      <w:r w:rsidRPr="00403AD2">
        <w:rPr>
          <w:rStyle w:val="StyleUnderline"/>
          <w:rFonts w:asciiTheme="minorHAnsi" w:hAnsiTheme="minorHAnsi"/>
          <w:highlight w:val="cyan"/>
        </w:rPr>
        <w:t>has</w:t>
      </w:r>
      <w:r w:rsidRPr="00403AD2">
        <w:rPr>
          <w:rFonts w:asciiTheme="minorHAnsi" w:hAnsiTheme="minorHAnsi"/>
        </w:rPr>
        <w:t xml:space="preserve"> too often </w:t>
      </w:r>
      <w:r w:rsidRPr="00403AD2">
        <w:rPr>
          <w:rStyle w:val="StyleUnderline"/>
          <w:rFonts w:asciiTheme="minorHAnsi" w:hAnsiTheme="minorHAnsi"/>
          <w:highlight w:val="cyan"/>
        </w:rPr>
        <w:t>served the self-interests of the powerful</w:t>
      </w:r>
      <w:r w:rsidRPr="00403AD2">
        <w:rPr>
          <w:rFonts w:asciiTheme="minorHAnsi" w:hAnsiTheme="minorHAnsi"/>
        </w:rPr>
        <w:t xml:space="preserve">, and interventionist policies have, in some cases, caused irreparable damage to regions in conflict. And </w:t>
      </w:r>
      <w:r w:rsidRPr="00403AD2">
        <w:rPr>
          <w:rStyle w:val="StyleUnderline"/>
          <w:rFonts w:asciiTheme="minorHAnsi" w:hAnsiTheme="minorHAnsi"/>
          <w:highlight w:val="cyan"/>
        </w:rPr>
        <w:t>yet,</w:t>
      </w:r>
      <w:r w:rsidRPr="00403AD2">
        <w:rPr>
          <w:rFonts w:asciiTheme="minorHAnsi" w:hAnsiTheme="minorHAnsi"/>
        </w:rPr>
        <w:t xml:space="preserve"> </w:t>
      </w:r>
      <w:r w:rsidRPr="00403AD2">
        <w:rPr>
          <w:rStyle w:val="StyleUnderline"/>
          <w:rFonts w:asciiTheme="minorHAnsi" w:hAnsiTheme="minorHAnsi"/>
          <w:highlight w:val="cyan"/>
        </w:rPr>
        <w:t xml:space="preserve">in place of liberal order, </w:t>
      </w:r>
      <w:r w:rsidRPr="00403AD2">
        <w:rPr>
          <w:rStyle w:val="StyleUnderline"/>
          <w:rFonts w:asciiTheme="minorHAnsi" w:hAnsiTheme="minorHAnsi"/>
        </w:rPr>
        <w:t>what do we have?</w:t>
      </w:r>
      <w:r w:rsidRPr="00403AD2">
        <w:rPr>
          <w:rFonts w:asciiTheme="minorHAnsi" w:hAnsiTheme="minorHAnsi"/>
        </w:rPr>
        <w:t xml:space="preserve"> </w:t>
      </w:r>
      <w:r w:rsidRPr="00403AD2">
        <w:rPr>
          <w:rStyle w:val="StyleUnderline"/>
          <w:rFonts w:asciiTheme="minorHAnsi" w:hAnsiTheme="minorHAnsi"/>
          <w:highlight w:val="cyan"/>
        </w:rPr>
        <w:t xml:space="preserve">Are we willing to </w:t>
      </w:r>
      <w:r w:rsidRPr="00403AD2">
        <w:rPr>
          <w:rStyle w:val="Emphasis"/>
          <w:rFonts w:asciiTheme="minorHAnsi" w:hAnsiTheme="minorHAnsi"/>
          <w:highlight w:val="cyan"/>
        </w:rPr>
        <w:t>surrender the fate of our world to</w:t>
      </w:r>
      <w:r w:rsidRPr="00403AD2">
        <w:rPr>
          <w:rStyle w:val="StyleUnderline"/>
          <w:rFonts w:asciiTheme="minorHAnsi" w:hAnsiTheme="minorHAnsi"/>
          <w:highlight w:val="cyan"/>
        </w:rPr>
        <w:t xml:space="preserve"> </w:t>
      </w:r>
      <w:r w:rsidRPr="00403AD2">
        <w:rPr>
          <w:rStyle w:val="StyleUnderline"/>
          <w:rFonts w:asciiTheme="minorHAnsi" w:hAnsiTheme="minorHAnsi"/>
        </w:rPr>
        <w:t xml:space="preserve">the </w:t>
      </w:r>
      <w:r w:rsidRPr="00403AD2">
        <w:rPr>
          <w:rStyle w:val="Emphasis"/>
          <w:rFonts w:asciiTheme="minorHAnsi" w:hAnsiTheme="minorHAnsi"/>
          <w:highlight w:val="cyan"/>
        </w:rPr>
        <w:t>Trumpian demagogues</w:t>
      </w:r>
      <w:r w:rsidRPr="00403AD2">
        <w:rPr>
          <w:rFonts w:asciiTheme="minorHAnsi" w:hAnsiTheme="minorHAnsi"/>
        </w:rPr>
        <w:t xml:space="preserve"> of our time? </w:t>
      </w:r>
      <w:r w:rsidRPr="00403AD2">
        <w:rPr>
          <w:rStyle w:val="StyleUnderline"/>
          <w:rFonts w:asciiTheme="minorHAnsi" w:hAnsiTheme="minorHAnsi"/>
          <w:highlight w:val="cyan"/>
        </w:rPr>
        <w:t xml:space="preserve">That world would </w:t>
      </w:r>
      <w:r w:rsidRPr="00403AD2">
        <w:rPr>
          <w:rStyle w:val="StyleUnderline"/>
          <w:rFonts w:asciiTheme="minorHAnsi" w:hAnsiTheme="minorHAnsi"/>
        </w:rPr>
        <w:t>certainly</w:t>
      </w:r>
      <w:r w:rsidRPr="00403AD2">
        <w:rPr>
          <w:rStyle w:val="StyleUnderline"/>
          <w:rFonts w:asciiTheme="minorHAnsi" w:hAnsiTheme="minorHAnsi"/>
          <w:highlight w:val="cyan"/>
        </w:rPr>
        <w:t xml:space="preserve"> not be </w:t>
      </w:r>
      <w:r w:rsidRPr="00403AD2">
        <w:rPr>
          <w:rStyle w:val="StyleUnderline"/>
          <w:rFonts w:asciiTheme="minorHAnsi" w:hAnsiTheme="minorHAnsi"/>
        </w:rPr>
        <w:t>any</w:t>
      </w:r>
      <w:r w:rsidRPr="00403AD2">
        <w:rPr>
          <w:rStyle w:val="StyleUnderline"/>
          <w:rFonts w:asciiTheme="minorHAnsi" w:hAnsiTheme="minorHAnsi"/>
          <w:highlight w:val="cyan"/>
        </w:rPr>
        <w:t xml:space="preserve"> less self-servicing than the one we live in today</w:t>
      </w:r>
      <w:r w:rsidRPr="00403AD2">
        <w:rPr>
          <w:rFonts w:asciiTheme="minorHAnsi" w:hAnsiTheme="minorHAnsi"/>
        </w:rPr>
        <w:t xml:space="preserve">. As we progress through the 21st century, an era of unavoidable multinational interrelatedness, </w:t>
      </w:r>
      <w:r w:rsidRPr="00403AD2">
        <w:rPr>
          <w:rStyle w:val="StyleUnderline"/>
          <w:rFonts w:asciiTheme="minorHAnsi" w:hAnsiTheme="minorHAnsi"/>
        </w:rPr>
        <w:t>we must look to those with</w:t>
      </w:r>
      <w:r w:rsidRPr="00403AD2">
        <w:rPr>
          <w:rFonts w:asciiTheme="minorHAnsi" w:hAnsiTheme="minorHAnsi"/>
        </w:rPr>
        <w:t xml:space="preserve"> </w:t>
      </w:r>
      <w:r w:rsidRPr="00403AD2">
        <w:rPr>
          <w:rStyle w:val="StyleUnderline"/>
          <w:rFonts w:asciiTheme="minorHAnsi" w:hAnsiTheme="minorHAnsi"/>
        </w:rPr>
        <w:t>vision</w:t>
      </w:r>
      <w:r w:rsidRPr="00403AD2">
        <w:rPr>
          <w:rFonts w:asciiTheme="minorHAnsi" w:hAnsiTheme="minorHAnsi"/>
        </w:rPr>
        <w:t xml:space="preserve"> and good intent </w:t>
      </w:r>
      <w:r w:rsidRPr="00403AD2">
        <w:rPr>
          <w:rStyle w:val="StyleUnderline"/>
          <w:rFonts w:asciiTheme="minorHAnsi" w:hAnsiTheme="minorHAnsi"/>
        </w:rPr>
        <w:t>to reform global governance</w:t>
      </w:r>
      <w:r w:rsidRPr="00403AD2">
        <w:rPr>
          <w:rFonts w:asciiTheme="minorHAnsi" w:hAnsiTheme="minorHAnsi"/>
        </w:rPr>
        <w:t xml:space="preserve"> systems – </w:t>
      </w:r>
      <w:r w:rsidRPr="00403AD2">
        <w:rPr>
          <w:rStyle w:val="Emphasis"/>
          <w:rFonts w:asciiTheme="minorHAnsi" w:hAnsiTheme="minorHAnsi"/>
        </w:rPr>
        <w:t>not to abandon them</w:t>
      </w:r>
      <w:r w:rsidRPr="00403AD2">
        <w:rPr>
          <w:rFonts w:asciiTheme="minorHAnsi" w:hAnsiTheme="minorHAnsi"/>
        </w:rPr>
        <w:t xml:space="preserve">. Perhaps we shift the focus of global governance from democratic ideals to those less-partisan. Perhaps we restructure the UN bodies in an attempt to change archaic power dynamics therein. But one thing is certain: </w:t>
      </w:r>
      <w:r w:rsidRPr="00403AD2">
        <w:rPr>
          <w:rStyle w:val="StyleUnderline"/>
          <w:rFonts w:asciiTheme="minorHAnsi" w:hAnsiTheme="minorHAnsi"/>
          <w:highlight w:val="cyan"/>
        </w:rPr>
        <w:t xml:space="preserve">in the face of transnational threats, including climate change, it is </w:t>
      </w:r>
      <w:r w:rsidRPr="00403AD2">
        <w:rPr>
          <w:rStyle w:val="StyleUnderline"/>
          <w:rFonts w:asciiTheme="minorHAnsi" w:hAnsiTheme="minorHAnsi"/>
        </w:rPr>
        <w:t xml:space="preserve">the </w:t>
      </w:r>
      <w:r w:rsidRPr="00403AD2">
        <w:rPr>
          <w:rStyle w:val="Emphasis"/>
          <w:rFonts w:asciiTheme="minorHAnsi" w:hAnsiTheme="minorHAnsi"/>
          <w:highlight w:val="cyan"/>
        </w:rPr>
        <w:t>reform</w:t>
      </w:r>
      <w:r w:rsidRPr="00403AD2">
        <w:rPr>
          <w:rStyle w:val="StyleUnderline"/>
          <w:rFonts w:asciiTheme="minorHAnsi" w:hAnsiTheme="minorHAnsi"/>
        </w:rPr>
        <w:t xml:space="preserve">ation – and </w:t>
      </w:r>
      <w:r w:rsidRPr="00403AD2">
        <w:rPr>
          <w:rStyle w:val="StyleUnderline"/>
          <w:rFonts w:asciiTheme="minorHAnsi" w:hAnsiTheme="minorHAnsi"/>
          <w:highlight w:val="cyan"/>
        </w:rPr>
        <w:t xml:space="preserve">not the rejection – of </w:t>
      </w:r>
      <w:r w:rsidRPr="00403AD2">
        <w:rPr>
          <w:rStyle w:val="Emphasis"/>
          <w:rFonts w:asciiTheme="minorHAnsi" w:hAnsiTheme="minorHAnsi"/>
          <w:highlight w:val="cyan"/>
        </w:rPr>
        <w:t>l</w:t>
      </w:r>
      <w:r w:rsidRPr="00403AD2">
        <w:rPr>
          <w:rStyle w:val="StyleUnderline"/>
          <w:rFonts w:asciiTheme="minorHAnsi" w:hAnsiTheme="minorHAnsi"/>
        </w:rPr>
        <w:t xml:space="preserve">iberal </w:t>
      </w:r>
      <w:r w:rsidRPr="00403AD2">
        <w:rPr>
          <w:rStyle w:val="Emphasis"/>
          <w:rFonts w:asciiTheme="minorHAnsi" w:hAnsiTheme="minorHAnsi"/>
          <w:highlight w:val="cyan"/>
        </w:rPr>
        <w:t>i</w:t>
      </w:r>
      <w:r w:rsidRPr="00403AD2">
        <w:rPr>
          <w:rStyle w:val="StyleUnderline"/>
          <w:rFonts w:asciiTheme="minorHAnsi" w:hAnsiTheme="minorHAnsi"/>
        </w:rPr>
        <w:t xml:space="preserve">nternational </w:t>
      </w:r>
      <w:r w:rsidRPr="00403AD2">
        <w:rPr>
          <w:rStyle w:val="Emphasis"/>
          <w:rFonts w:asciiTheme="minorHAnsi" w:hAnsiTheme="minorHAnsi"/>
          <w:highlight w:val="cyan"/>
        </w:rPr>
        <w:t>o</w:t>
      </w:r>
      <w:r w:rsidRPr="00403AD2">
        <w:rPr>
          <w:rStyle w:val="StyleUnderline"/>
          <w:rFonts w:asciiTheme="minorHAnsi" w:hAnsiTheme="minorHAnsi"/>
        </w:rPr>
        <w:t xml:space="preserve">rder </w:t>
      </w:r>
      <w:r w:rsidRPr="00403AD2">
        <w:rPr>
          <w:rStyle w:val="StyleUnderline"/>
          <w:rFonts w:asciiTheme="minorHAnsi" w:hAnsiTheme="minorHAnsi"/>
          <w:highlight w:val="cyan"/>
        </w:rPr>
        <w:t>that will be our salvation</w:t>
      </w:r>
      <w:r w:rsidRPr="00403AD2">
        <w:rPr>
          <w:rFonts w:asciiTheme="minorHAnsi" w:hAnsiTheme="minorHAnsi"/>
        </w:rPr>
        <w:t>.</w:t>
      </w:r>
    </w:p>
    <w:p w:rsidR="00C809AC" w:rsidRPr="00403AD2" w:rsidRDefault="00C809AC" w:rsidP="00C809AC">
      <w:pPr>
        <w:rPr>
          <w:rFonts w:asciiTheme="minorHAnsi" w:hAnsiTheme="minorHAnsi"/>
        </w:rPr>
      </w:pPr>
    </w:p>
    <w:p w:rsidR="00C027B0" w:rsidRPr="00403AD2" w:rsidRDefault="00C027B0" w:rsidP="00C027B0">
      <w:pPr>
        <w:pStyle w:val="Heading3"/>
        <w:rPr>
          <w:rFonts w:asciiTheme="minorHAnsi" w:hAnsiTheme="minorHAnsi"/>
        </w:rPr>
      </w:pPr>
      <w:r w:rsidRPr="00403AD2">
        <w:rPr>
          <w:rFonts w:asciiTheme="minorHAnsi" w:hAnsiTheme="minorHAnsi"/>
        </w:rPr>
        <w:lastRenderedPageBreak/>
        <w:t xml:space="preserve">AT: Human Rights =&gt; Interventions </w:t>
      </w:r>
    </w:p>
    <w:p w:rsidR="00C027B0" w:rsidRPr="00403AD2" w:rsidRDefault="00C027B0" w:rsidP="00C027B0">
      <w:pPr>
        <w:rPr>
          <w:rFonts w:asciiTheme="minorHAnsi" w:hAnsiTheme="minorHAnsi"/>
        </w:rPr>
      </w:pPr>
    </w:p>
    <w:p w:rsidR="00C027B0" w:rsidRPr="00403AD2" w:rsidRDefault="00C027B0" w:rsidP="00C027B0">
      <w:pPr>
        <w:pStyle w:val="Heading4"/>
        <w:rPr>
          <w:rFonts w:asciiTheme="minorHAnsi" w:hAnsiTheme="minorHAnsi"/>
        </w:rPr>
      </w:pPr>
      <w:r w:rsidRPr="00403AD2">
        <w:rPr>
          <w:rFonts w:asciiTheme="minorHAnsi" w:hAnsiTheme="minorHAnsi"/>
        </w:rPr>
        <w:t xml:space="preserve">Promoting human rights doesn’t cause humanitarian interventions. </w:t>
      </w:r>
    </w:p>
    <w:p w:rsidR="00C027B0" w:rsidRPr="00403AD2" w:rsidRDefault="00C027B0" w:rsidP="00C027B0">
      <w:pPr>
        <w:rPr>
          <w:rFonts w:asciiTheme="minorHAnsi" w:hAnsiTheme="minorHAnsi"/>
        </w:rPr>
      </w:pPr>
      <w:r w:rsidRPr="00403AD2">
        <w:rPr>
          <w:rFonts w:asciiTheme="minorHAnsi" w:hAnsiTheme="minorHAnsi"/>
        </w:rPr>
        <w:t xml:space="preserve">David J. </w:t>
      </w:r>
      <w:r w:rsidRPr="00403AD2">
        <w:rPr>
          <w:rStyle w:val="Style13ptBold"/>
          <w:rFonts w:asciiTheme="minorHAnsi" w:hAnsiTheme="minorHAnsi"/>
        </w:rPr>
        <w:t>Kramer &amp;</w:t>
      </w:r>
      <w:r w:rsidRPr="00403AD2">
        <w:rPr>
          <w:rFonts w:asciiTheme="minorHAnsi" w:hAnsiTheme="minorHAnsi"/>
        </w:rPr>
        <w:t xml:space="preserve"> John F. </w:t>
      </w:r>
      <w:r w:rsidRPr="00403AD2">
        <w:rPr>
          <w:rStyle w:val="Style13ptBold"/>
          <w:rFonts w:asciiTheme="minorHAnsi" w:hAnsiTheme="minorHAnsi"/>
        </w:rPr>
        <w:t>Stack Jr.</w:t>
      </w:r>
      <w:r w:rsidRPr="00403AD2">
        <w:rPr>
          <w:rFonts w:asciiTheme="minorHAnsi" w:hAnsiTheme="minorHAnsi"/>
        </w:rPr>
        <w:t xml:space="preserve">, </w:t>
      </w:r>
      <w:r w:rsidRPr="00403AD2">
        <w:rPr>
          <w:rStyle w:val="Style13ptBold"/>
          <w:rFonts w:asciiTheme="minorHAnsi" w:hAnsiTheme="minorHAnsi"/>
        </w:rPr>
        <w:t>18</w:t>
      </w:r>
      <w:r w:rsidRPr="00403AD2">
        <w:rPr>
          <w:rFonts w:asciiTheme="minorHAnsi" w:hAnsiTheme="minorHAnsi"/>
        </w:rPr>
        <w:t>, David J. Kramer is senior fellow of the Vaclav Havel Program on Human Rights and Diplomacy at Florida International University’s Steven J. Green School of International &amp; Public Affairs and a former Assistant Secretary of State for Democracy, Human Rights, and Labor. John F. Stack, Jr. is the founding dean of FIU’s Green School and professor of politics, international relations, and law., 12-3-2018, Human Rights Suffers a Major Blow, American Interest, https://www.the-american-interest.com/2018/12/03/human-rights-suffers-a-major-blow/, 6-29-2019, Dhruv</w:t>
      </w:r>
    </w:p>
    <w:p w:rsidR="00C027B0" w:rsidRPr="00403AD2" w:rsidRDefault="00C027B0" w:rsidP="00C027B0">
      <w:pPr>
        <w:rPr>
          <w:rFonts w:asciiTheme="minorHAnsi" w:hAnsiTheme="minorHAnsi"/>
          <w:sz w:val="16"/>
        </w:rPr>
      </w:pPr>
      <w:r w:rsidRPr="00403AD2">
        <w:rPr>
          <w:rStyle w:val="Emphasis"/>
          <w:rFonts w:asciiTheme="minorHAnsi" w:hAnsiTheme="minorHAnsi"/>
        </w:rPr>
        <w:t>Supporting human rights and democratic governance around the world does not and should not mean imposing American values on others or staging military interventions</w:t>
      </w:r>
      <w:r w:rsidRPr="00403AD2">
        <w:rPr>
          <w:rFonts w:asciiTheme="minorHAnsi" w:hAnsiTheme="minorHAnsi"/>
          <w:sz w:val="16"/>
        </w:rPr>
        <w:t xml:space="preserve">. </w:t>
      </w:r>
      <w:r w:rsidRPr="00403AD2">
        <w:rPr>
          <w:rStyle w:val="StyleUnderline"/>
          <w:rFonts w:asciiTheme="minorHAnsi" w:hAnsiTheme="minorHAnsi"/>
        </w:rPr>
        <w:t>Each country, if given the opportunity, will develop in its own unique way.</w:t>
      </w:r>
      <w:r w:rsidRPr="00403AD2">
        <w:rPr>
          <w:rFonts w:asciiTheme="minorHAnsi" w:hAnsiTheme="minorHAnsi"/>
          <w:sz w:val="16"/>
        </w:rPr>
        <w:t xml:space="preserve"> But </w:t>
      </w:r>
      <w:r w:rsidRPr="00403AD2">
        <w:rPr>
          <w:rStyle w:val="StyleUnderline"/>
          <w:rFonts w:asciiTheme="minorHAnsi" w:hAnsiTheme="minorHAnsi"/>
        </w:rPr>
        <w:t>our support does involve peacefully aiding local activists who look to the United States for moral, political, diplomatic, and sometimes material support.</w:t>
      </w:r>
      <w:r w:rsidRPr="00403AD2">
        <w:rPr>
          <w:rFonts w:asciiTheme="minorHAnsi" w:hAnsiTheme="minorHAnsi"/>
          <w:sz w:val="16"/>
        </w:rPr>
        <w:t xml:space="preserve"> </w:t>
      </w:r>
      <w:r w:rsidRPr="00403AD2">
        <w:rPr>
          <w:rStyle w:val="Emphasis"/>
          <w:rFonts w:asciiTheme="minorHAnsi" w:hAnsiTheme="minorHAnsi"/>
        </w:rPr>
        <w:t>These activists often risk prison, torture, and death struggling for a more democratic society</w:t>
      </w:r>
      <w:r w:rsidRPr="00403AD2">
        <w:rPr>
          <w:rFonts w:asciiTheme="minorHAnsi" w:hAnsiTheme="minorHAnsi"/>
          <w:sz w:val="16"/>
        </w:rPr>
        <w:t xml:space="preserve">; </w:t>
      </w:r>
      <w:r w:rsidRPr="00403AD2">
        <w:rPr>
          <w:rStyle w:val="StyleUnderline"/>
          <w:rFonts w:asciiTheme="minorHAnsi" w:hAnsiTheme="minorHAnsi"/>
        </w:rPr>
        <w:t>helping them reflects our own highest principles.</w:t>
      </w:r>
      <w:r w:rsidRPr="00403AD2">
        <w:rPr>
          <w:rFonts w:asciiTheme="minorHAnsi" w:hAnsiTheme="minorHAnsi"/>
          <w:sz w:val="16"/>
        </w:rPr>
        <w:t xml:space="preserve"> It is the least we can do. </w:t>
      </w:r>
    </w:p>
    <w:p w:rsidR="00C027B0" w:rsidRPr="00403AD2" w:rsidRDefault="00C027B0" w:rsidP="00C809AC">
      <w:pPr>
        <w:rPr>
          <w:rFonts w:asciiTheme="minorHAnsi" w:hAnsiTheme="minorHAnsi"/>
        </w:rPr>
      </w:pPr>
    </w:p>
    <w:p w:rsidR="00F94536" w:rsidRPr="00403AD2" w:rsidRDefault="00F94536" w:rsidP="00F94536">
      <w:pPr>
        <w:pStyle w:val="Heading2"/>
        <w:rPr>
          <w:rFonts w:asciiTheme="minorHAnsi" w:hAnsiTheme="minorHAnsi"/>
        </w:rPr>
      </w:pPr>
      <w:r w:rsidRPr="00403AD2">
        <w:rPr>
          <w:rFonts w:asciiTheme="minorHAnsi" w:hAnsiTheme="minorHAnsi"/>
        </w:rPr>
        <w:lastRenderedPageBreak/>
        <w:t>Topicality</w:t>
      </w:r>
    </w:p>
    <w:p w:rsidR="00F94536" w:rsidRPr="00403AD2" w:rsidRDefault="00F94536" w:rsidP="00F94536">
      <w:pPr>
        <w:rPr>
          <w:rFonts w:asciiTheme="minorHAnsi" w:hAnsiTheme="minorHAnsi"/>
        </w:rPr>
      </w:pPr>
    </w:p>
    <w:p w:rsidR="00F94536" w:rsidRPr="00403AD2" w:rsidRDefault="00F94536" w:rsidP="00F94536">
      <w:pPr>
        <w:pStyle w:val="Heading3"/>
        <w:rPr>
          <w:rFonts w:asciiTheme="minorHAnsi" w:hAnsiTheme="minorHAnsi"/>
        </w:rPr>
      </w:pPr>
      <w:r w:rsidRPr="00403AD2">
        <w:rPr>
          <w:rFonts w:asciiTheme="minorHAnsi" w:hAnsiTheme="minorHAnsi"/>
        </w:rPr>
        <w:lastRenderedPageBreak/>
        <w:t xml:space="preserve">AT: T – Substantial </w:t>
      </w:r>
    </w:p>
    <w:p w:rsidR="00F94536" w:rsidRPr="00403AD2" w:rsidRDefault="00F94536" w:rsidP="00F94536">
      <w:pPr>
        <w:rPr>
          <w:rFonts w:asciiTheme="minorHAnsi" w:hAnsiTheme="minorHAnsi"/>
        </w:rPr>
      </w:pPr>
    </w:p>
    <w:p w:rsidR="00EB7498" w:rsidRDefault="00EB7498" w:rsidP="00EB7498">
      <w:pPr>
        <w:pStyle w:val="Heading4"/>
      </w:pPr>
      <w:r>
        <w:t>Leahy laws is a 10 percent reduction of military assistance</w:t>
      </w:r>
    </w:p>
    <w:p w:rsidR="00EB7498" w:rsidRPr="00B55AD5" w:rsidRDefault="00EB7498" w:rsidP="00EB7498">
      <w:r w:rsidRPr="006664A9">
        <w:rPr>
          <w:rStyle w:val="Heading4Char"/>
        </w:rPr>
        <w:t>Smith, 14</w:t>
      </w:r>
      <w:r>
        <w:rPr>
          <w:rStyle w:val="Heading4Char"/>
        </w:rPr>
        <w:t xml:space="preserve"> </w:t>
      </w:r>
      <w:r>
        <w:t>–</w:t>
      </w:r>
      <w:r w:rsidRPr="003F056A">
        <w:t xml:space="preserve"> </w:t>
      </w:r>
      <w:r w:rsidR="00597EA0" w:rsidRPr="003F056A">
        <w:t>Chairman</w:t>
      </w:r>
      <w:r w:rsidRPr="003F056A">
        <w:t xml:space="preserve"> of the</w:t>
      </w:r>
      <w:r>
        <w:t xml:space="preserve"> </w:t>
      </w:r>
      <w:r w:rsidRPr="003F056A">
        <w:t>Subcommittee on Africa, Global Health, Global Human Rights, and</w:t>
      </w:r>
      <w:r>
        <w:t xml:space="preserve"> </w:t>
      </w:r>
      <w:r w:rsidRPr="003F056A">
        <w:t>International Organizations</w:t>
      </w:r>
      <w:r>
        <w:t xml:space="preserve"> and congressman from New Jersey (Christopher, Testimony before the House Foreign Affairs Subcommittee On Africa, Global Health, Global Human Rights and International Organizations “Human Rights Vetting: Nigeria and Beyond,” 7-10-14 ProQuest)// gcd</w:t>
      </w:r>
    </w:p>
    <w:p w:rsidR="00EB7498" w:rsidRDefault="00EB7498" w:rsidP="00EB7498">
      <w:pPr>
        <w:rPr>
          <w:rStyle w:val="StyleUnderline"/>
        </w:rPr>
      </w:pPr>
      <w:r w:rsidRPr="004B4B36">
        <w:rPr>
          <w:rStyle w:val="StyleUnderline"/>
        </w:rPr>
        <w:t>Of the 158 countries we provided assistance to, 46 had some aid withheld in 2011</w:t>
      </w:r>
      <w:r w:rsidRPr="004B4B36">
        <w:t xml:space="preserve">. The typical </w:t>
      </w:r>
      <w:r w:rsidRPr="004B4B36">
        <w:rPr>
          <w:rStyle w:val="StyleUnderline"/>
        </w:rPr>
        <w:t>percentage of global Leahy vettings that don't meet requirements is about 1 to 2 percent,</w:t>
      </w:r>
      <w:r w:rsidRPr="004B4B36">
        <w:t xml:space="preserve"> with </w:t>
      </w:r>
      <w:r w:rsidRPr="00FA1A6C">
        <w:rPr>
          <w:rStyle w:val="Emphasis"/>
        </w:rPr>
        <w:t>just under 10 percent ``suspended</w:t>
      </w:r>
      <w:r w:rsidRPr="006B37F4">
        <w:rPr>
          <w:rStyle w:val="StyleUnderline"/>
        </w:rPr>
        <w:t>.''</w:t>
      </w:r>
      <w:r w:rsidRPr="004B4B36">
        <w:t xml:space="preserve"> In Fiscal Year 2012, according to testimony from the Congressional Research Service expert, Lauren</w:t>
      </w:r>
      <w:r w:rsidRPr="00FA6348">
        <w:t xml:space="preserve"> Ploch, the State Department vetted 1,377 members</w:t>
      </w:r>
      <w:r>
        <w:t xml:space="preserve"> </w:t>
      </w:r>
      <w:r w:rsidRPr="00FA6348">
        <w:t>of the Nigerian security forces. And of that figu</w:t>
      </w:r>
      <w:r w:rsidRPr="004B4B36">
        <w:t xml:space="preserve">re, </w:t>
      </w:r>
      <w:r w:rsidRPr="004B4B36">
        <w:rPr>
          <w:rStyle w:val="StyleUnderline"/>
        </w:rPr>
        <w:t>85 percent were cleared to receive assistance, with 15 percent rejected or suspended.</w:t>
      </w:r>
    </w:p>
    <w:p w:rsidR="00C809AC" w:rsidRDefault="00C809AC" w:rsidP="00C809AC">
      <w:pPr>
        <w:rPr>
          <w:rFonts w:asciiTheme="minorHAnsi" w:hAnsiTheme="minorHAnsi"/>
        </w:rPr>
      </w:pPr>
    </w:p>
    <w:p w:rsidR="00090DAB" w:rsidRPr="001201D3" w:rsidRDefault="00090DAB" w:rsidP="00090DAB">
      <w:pPr>
        <w:pStyle w:val="Heading4"/>
      </w:pPr>
      <w:r>
        <w:t>Leahy vetting results in suspension 9% of the time</w:t>
      </w:r>
    </w:p>
    <w:p w:rsidR="00090DAB" w:rsidRPr="00891376" w:rsidRDefault="00090DAB" w:rsidP="00090DAB">
      <w:r w:rsidRPr="00420D1B">
        <w:rPr>
          <w:rStyle w:val="Style13ptBold"/>
        </w:rPr>
        <w:t>Serafino, et al, 14</w:t>
      </w:r>
      <w:r>
        <w:rPr>
          <w:rStyle w:val="Style13ptBold"/>
        </w:rPr>
        <w:t xml:space="preserve"> </w:t>
      </w:r>
      <w:r>
        <w:t>– Specialist in International Security Affairs @ Congressional Research Service, June Beittel is an Analyst in Latian American Affaris, Lauren Ploch Blanchard is a Specialist in African Affairs and Liana Rosen is an Analyst in International Crime and Narcotics, “’Leahy Law’” Human Rights Provisions and Security Assistance: Issue Overview,” https://fas.org/sgp/crs/row/R43361.pdf, 1-29-14)// gcd did it</w:t>
      </w:r>
    </w:p>
    <w:p w:rsidR="00090DAB" w:rsidRDefault="00090DAB" w:rsidP="00090DAB">
      <w:r>
        <w:t xml:space="preserve">Vetting Results and Their Use </w:t>
      </w:r>
    </w:p>
    <w:p w:rsidR="00090DAB" w:rsidRPr="0061604E" w:rsidRDefault="00090DAB" w:rsidP="00090DAB">
      <w:pPr>
        <w:rPr>
          <w:rStyle w:val="StyleUnderline"/>
        </w:rPr>
      </w:pPr>
      <w:r>
        <w:t xml:space="preserve">By and large, </w:t>
      </w:r>
      <w:r w:rsidRPr="0061604E">
        <w:rPr>
          <w:rStyle w:val="StyleUnderline"/>
        </w:rPr>
        <w:t>most vettings filed through the INVEST system conclude with an approval</w:t>
      </w:r>
      <w:r>
        <w:t xml:space="preserve">. Vettings recently have ended in denial around 1% or less of the time, </w:t>
      </w:r>
      <w:r w:rsidRPr="0061604E">
        <w:rPr>
          <w:rStyle w:val="Emphasis"/>
        </w:rPr>
        <w:t>and a suspension about 9% of the time, according to figures provided in news reports</w:t>
      </w:r>
      <w:r>
        <w:t xml:space="preserve">.33 CQ Weekly reports that training was withheld “for a variety of reasons, including the possibility that there was credible information that the person or unit involved had committed a gross violation of human rights,” and for administrative difficulties.34 In some cases, </w:t>
      </w:r>
      <w:r w:rsidRPr="0061604E">
        <w:rPr>
          <w:rStyle w:val="StyleUnderline"/>
        </w:rPr>
        <w:t>training was suspended if derogatory information other than a human rights violation was found,</w:t>
      </w:r>
      <w:r>
        <w:t xml:space="preserve"> as candidates may be excluded for other undesirable behavior</w:t>
      </w:r>
      <w:r w:rsidRPr="00DC27B3">
        <w:t xml:space="preserve">. </w:t>
      </w:r>
      <w:r w:rsidRPr="0061604E">
        <w:rPr>
          <w:rStyle w:val="StyleUnderline"/>
        </w:rPr>
        <w:t>In the many cases where training was suspended for administrative reasons, it was subsequently rescheduled once the problem was resolved, according to that source.</w:t>
      </w:r>
    </w:p>
    <w:p w:rsidR="00090DAB" w:rsidRPr="0061604E" w:rsidRDefault="00090DAB" w:rsidP="00090DAB">
      <w:pPr>
        <w:rPr>
          <w:rStyle w:val="StyleUnderline"/>
        </w:rPr>
      </w:pPr>
      <w:r>
        <w:t xml:space="preserve">In general, </w:t>
      </w:r>
      <w:r w:rsidRPr="0061604E">
        <w:rPr>
          <w:rStyle w:val="StyleUnderline"/>
        </w:rPr>
        <w:t>vetting results are used to determine who will receive U.S. assistance or training</w:t>
      </w:r>
      <w:r>
        <w:t>. They also form the basis for reporting to foreign governments under the FAA “duty-to-inform” provision when members and units of their security forces fail vetting and assistance is denied. According to some U.S. policy makers, even though only the FAA contains the “duty-to-inform” requirement, in practice the provision should extend also to DOD-funded cases. The logic of this requirement is to garner cooperation with the law, encourage improved compliance by host governments with human rights standards, and make clear that U.S. assistance will not be provided to human rights violators</w:t>
      </w:r>
      <w:r w:rsidRPr="00C52B47">
        <w:t xml:space="preserve">. In addition, </w:t>
      </w:r>
      <w:r w:rsidRPr="0061604E">
        <w:rPr>
          <w:rStyle w:val="StyleUnderline"/>
        </w:rPr>
        <w:t xml:space="preserve">the FAA provides that the State Department should offer assistance to a foreign “host” </w:t>
      </w:r>
      <w:r w:rsidRPr="0061604E">
        <w:rPr>
          <w:rStyle w:val="StyleUnderline"/>
        </w:rPr>
        <w:lastRenderedPageBreak/>
        <w:t>government to investigate and prosecute suspected human rights violators who have been identified through the vetting process.</w:t>
      </w:r>
    </w:p>
    <w:p w:rsidR="00090DAB" w:rsidRPr="00403AD2" w:rsidRDefault="00090DAB" w:rsidP="00C809AC">
      <w:pPr>
        <w:rPr>
          <w:rFonts w:asciiTheme="minorHAnsi" w:hAnsiTheme="minorHAnsi"/>
        </w:rPr>
      </w:pPr>
    </w:p>
    <w:sectPr w:rsidR="00090DAB" w:rsidRPr="00403A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A7358"/>
    <w:multiLevelType w:val="hybridMultilevel"/>
    <w:tmpl w:val="1AA0CBE8"/>
    <w:lvl w:ilvl="0" w:tplc="E8EAF4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63114"/>
    <w:multiLevelType w:val="hybridMultilevel"/>
    <w:tmpl w:val="73FAB9DC"/>
    <w:lvl w:ilvl="0" w:tplc="B776B7B0">
      <w:start w:val="5"/>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F6FA2"/>
    <w:multiLevelType w:val="hybridMultilevel"/>
    <w:tmpl w:val="B62C4B2E"/>
    <w:lvl w:ilvl="0" w:tplc="4A96D2B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62118E"/>
    <w:multiLevelType w:val="hybridMultilevel"/>
    <w:tmpl w:val="0A189628"/>
    <w:lvl w:ilvl="0" w:tplc="C450E60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F0F40"/>
    <w:multiLevelType w:val="hybridMultilevel"/>
    <w:tmpl w:val="3B14006E"/>
    <w:lvl w:ilvl="0" w:tplc="FD38E10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BF661A"/>
    <w:multiLevelType w:val="hybridMultilevel"/>
    <w:tmpl w:val="87566200"/>
    <w:lvl w:ilvl="0" w:tplc="6DA4954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C4147B"/>
    <w:multiLevelType w:val="hybridMultilevel"/>
    <w:tmpl w:val="6B7A7FA0"/>
    <w:lvl w:ilvl="0" w:tplc="F4BEC61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1"/>
  </w:num>
  <w:num w:numId="14">
    <w:abstractNumId w:val="13"/>
  </w:num>
  <w:num w:numId="15">
    <w:abstractNumId w:val="12"/>
  </w:num>
  <w:num w:numId="16">
    <w:abstractNumId w:val="17"/>
  </w:num>
  <w:num w:numId="17">
    <w:abstractNumId w:val="1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7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5215124"/>
    <w:docVar w:name="VerbatimVersion" w:val="5.1"/>
  </w:docVars>
  <w:rsids>
    <w:rsidRoot w:val="00682FF5"/>
    <w:rsid w:val="00004F9D"/>
    <w:rsid w:val="00005FC6"/>
    <w:rsid w:val="00006D3A"/>
    <w:rsid w:val="00006E68"/>
    <w:rsid w:val="00010B74"/>
    <w:rsid w:val="00013184"/>
    <w:rsid w:val="000139A3"/>
    <w:rsid w:val="00016C6C"/>
    <w:rsid w:val="0002020C"/>
    <w:rsid w:val="000252B3"/>
    <w:rsid w:val="000327E7"/>
    <w:rsid w:val="0003430A"/>
    <w:rsid w:val="00041A1F"/>
    <w:rsid w:val="000451F7"/>
    <w:rsid w:val="00045621"/>
    <w:rsid w:val="00053F5B"/>
    <w:rsid w:val="00054DD6"/>
    <w:rsid w:val="000606B1"/>
    <w:rsid w:val="00064523"/>
    <w:rsid w:val="00077B80"/>
    <w:rsid w:val="000802DC"/>
    <w:rsid w:val="0008179B"/>
    <w:rsid w:val="00081B20"/>
    <w:rsid w:val="00090DAB"/>
    <w:rsid w:val="000979E2"/>
    <w:rsid w:val="000A4D5F"/>
    <w:rsid w:val="000A63DB"/>
    <w:rsid w:val="000B76F4"/>
    <w:rsid w:val="000C1C24"/>
    <w:rsid w:val="000C3E1F"/>
    <w:rsid w:val="000C6824"/>
    <w:rsid w:val="000C7FB6"/>
    <w:rsid w:val="000D1D27"/>
    <w:rsid w:val="000D2A8D"/>
    <w:rsid w:val="000D38DD"/>
    <w:rsid w:val="000D4277"/>
    <w:rsid w:val="000D54EA"/>
    <w:rsid w:val="000D6B9E"/>
    <w:rsid w:val="000E00C5"/>
    <w:rsid w:val="000E2E11"/>
    <w:rsid w:val="000E42E9"/>
    <w:rsid w:val="000F130E"/>
    <w:rsid w:val="000F36B1"/>
    <w:rsid w:val="000F5DA3"/>
    <w:rsid w:val="00100833"/>
    <w:rsid w:val="0010165E"/>
    <w:rsid w:val="00104529"/>
    <w:rsid w:val="00105942"/>
    <w:rsid w:val="00107396"/>
    <w:rsid w:val="00107B73"/>
    <w:rsid w:val="001138B8"/>
    <w:rsid w:val="00114554"/>
    <w:rsid w:val="00116F01"/>
    <w:rsid w:val="00120143"/>
    <w:rsid w:val="0012278F"/>
    <w:rsid w:val="0012311D"/>
    <w:rsid w:val="00136CE6"/>
    <w:rsid w:val="00144A4C"/>
    <w:rsid w:val="00153ED4"/>
    <w:rsid w:val="001563EA"/>
    <w:rsid w:val="00163E5F"/>
    <w:rsid w:val="00176200"/>
    <w:rsid w:val="00176AB0"/>
    <w:rsid w:val="00176D2D"/>
    <w:rsid w:val="00177B7D"/>
    <w:rsid w:val="0018322D"/>
    <w:rsid w:val="00185CF1"/>
    <w:rsid w:val="001875E7"/>
    <w:rsid w:val="00190AB5"/>
    <w:rsid w:val="001A417E"/>
    <w:rsid w:val="001B1EBD"/>
    <w:rsid w:val="001B5776"/>
    <w:rsid w:val="001C0D5C"/>
    <w:rsid w:val="001C155C"/>
    <w:rsid w:val="001C438C"/>
    <w:rsid w:val="001D182B"/>
    <w:rsid w:val="001D3B4E"/>
    <w:rsid w:val="001D3EAA"/>
    <w:rsid w:val="001D57D1"/>
    <w:rsid w:val="001E527A"/>
    <w:rsid w:val="001E5968"/>
    <w:rsid w:val="001F1844"/>
    <w:rsid w:val="001F1873"/>
    <w:rsid w:val="001F78CE"/>
    <w:rsid w:val="00201FD5"/>
    <w:rsid w:val="0021237C"/>
    <w:rsid w:val="00215A6E"/>
    <w:rsid w:val="00220D9E"/>
    <w:rsid w:val="0022408F"/>
    <w:rsid w:val="0022460A"/>
    <w:rsid w:val="0023182C"/>
    <w:rsid w:val="00234257"/>
    <w:rsid w:val="00242889"/>
    <w:rsid w:val="00242E4F"/>
    <w:rsid w:val="00247060"/>
    <w:rsid w:val="00251FC7"/>
    <w:rsid w:val="00252CD3"/>
    <w:rsid w:val="00255FC7"/>
    <w:rsid w:val="0026195E"/>
    <w:rsid w:val="00283636"/>
    <w:rsid w:val="002855A7"/>
    <w:rsid w:val="00286909"/>
    <w:rsid w:val="00290650"/>
    <w:rsid w:val="002A2137"/>
    <w:rsid w:val="002A4D6D"/>
    <w:rsid w:val="002A5D25"/>
    <w:rsid w:val="002A6FE9"/>
    <w:rsid w:val="002A78CD"/>
    <w:rsid w:val="002B146A"/>
    <w:rsid w:val="002B5E17"/>
    <w:rsid w:val="002B5ED9"/>
    <w:rsid w:val="002C0C55"/>
    <w:rsid w:val="002C1759"/>
    <w:rsid w:val="002D66DE"/>
    <w:rsid w:val="002E036B"/>
    <w:rsid w:val="002E1C69"/>
    <w:rsid w:val="002E6E36"/>
    <w:rsid w:val="002F6EC4"/>
    <w:rsid w:val="00306729"/>
    <w:rsid w:val="00311CF9"/>
    <w:rsid w:val="00315690"/>
    <w:rsid w:val="00315B39"/>
    <w:rsid w:val="00316B75"/>
    <w:rsid w:val="00325646"/>
    <w:rsid w:val="00326E3A"/>
    <w:rsid w:val="00335731"/>
    <w:rsid w:val="0033607E"/>
    <w:rsid w:val="003435D6"/>
    <w:rsid w:val="00344D06"/>
    <w:rsid w:val="00345A69"/>
    <w:rsid w:val="003460F2"/>
    <w:rsid w:val="00350D14"/>
    <w:rsid w:val="00350F15"/>
    <w:rsid w:val="0038158C"/>
    <w:rsid w:val="0038383E"/>
    <w:rsid w:val="00387BD2"/>
    <w:rsid w:val="003902BA"/>
    <w:rsid w:val="00391199"/>
    <w:rsid w:val="003912F8"/>
    <w:rsid w:val="00391B0B"/>
    <w:rsid w:val="00391D3E"/>
    <w:rsid w:val="003953FE"/>
    <w:rsid w:val="0039750C"/>
    <w:rsid w:val="003A09E2"/>
    <w:rsid w:val="003A2CB5"/>
    <w:rsid w:val="003A3932"/>
    <w:rsid w:val="003A7422"/>
    <w:rsid w:val="003A7760"/>
    <w:rsid w:val="003B0B36"/>
    <w:rsid w:val="003B1992"/>
    <w:rsid w:val="003B78A5"/>
    <w:rsid w:val="003B7C2D"/>
    <w:rsid w:val="003C023E"/>
    <w:rsid w:val="003D3E73"/>
    <w:rsid w:val="003D4C8E"/>
    <w:rsid w:val="003D6F0D"/>
    <w:rsid w:val="003D7D7D"/>
    <w:rsid w:val="003E1205"/>
    <w:rsid w:val="003E1FD9"/>
    <w:rsid w:val="003E6832"/>
    <w:rsid w:val="003F4A1C"/>
    <w:rsid w:val="003F4DAE"/>
    <w:rsid w:val="003F5C07"/>
    <w:rsid w:val="003F7C01"/>
    <w:rsid w:val="003F7CD7"/>
    <w:rsid w:val="00401F49"/>
    <w:rsid w:val="00401F9D"/>
    <w:rsid w:val="00403AD2"/>
    <w:rsid w:val="0040441C"/>
    <w:rsid w:val="00405D48"/>
    <w:rsid w:val="00407037"/>
    <w:rsid w:val="004170EF"/>
    <w:rsid w:val="004216BC"/>
    <w:rsid w:val="00423FD7"/>
    <w:rsid w:val="004311E1"/>
    <w:rsid w:val="00440833"/>
    <w:rsid w:val="004449AA"/>
    <w:rsid w:val="004467AB"/>
    <w:rsid w:val="00447E39"/>
    <w:rsid w:val="00450B0A"/>
    <w:rsid w:val="00450E7E"/>
    <w:rsid w:val="00450FF3"/>
    <w:rsid w:val="004563A3"/>
    <w:rsid w:val="004605D6"/>
    <w:rsid w:val="00461602"/>
    <w:rsid w:val="004655E9"/>
    <w:rsid w:val="004702E6"/>
    <w:rsid w:val="004722EE"/>
    <w:rsid w:val="004745D0"/>
    <w:rsid w:val="00477347"/>
    <w:rsid w:val="00480436"/>
    <w:rsid w:val="004811F3"/>
    <w:rsid w:val="00490ED8"/>
    <w:rsid w:val="004A17DC"/>
    <w:rsid w:val="004A35BC"/>
    <w:rsid w:val="004A47BF"/>
    <w:rsid w:val="004A79A9"/>
    <w:rsid w:val="004C5D67"/>
    <w:rsid w:val="004C60E8"/>
    <w:rsid w:val="004C71D2"/>
    <w:rsid w:val="004C78EA"/>
    <w:rsid w:val="004D7CC0"/>
    <w:rsid w:val="004E0091"/>
    <w:rsid w:val="004E3579"/>
    <w:rsid w:val="004E5EE1"/>
    <w:rsid w:val="004E728B"/>
    <w:rsid w:val="004E7524"/>
    <w:rsid w:val="004F216F"/>
    <w:rsid w:val="004F39E0"/>
    <w:rsid w:val="00500B40"/>
    <w:rsid w:val="005022AD"/>
    <w:rsid w:val="00510D8A"/>
    <w:rsid w:val="00510DE5"/>
    <w:rsid w:val="00514784"/>
    <w:rsid w:val="00515CD4"/>
    <w:rsid w:val="0051698D"/>
    <w:rsid w:val="00525D2C"/>
    <w:rsid w:val="0052622C"/>
    <w:rsid w:val="00533551"/>
    <w:rsid w:val="00534DA4"/>
    <w:rsid w:val="00536445"/>
    <w:rsid w:val="005379CC"/>
    <w:rsid w:val="00537BD5"/>
    <w:rsid w:val="00540FB0"/>
    <w:rsid w:val="00546725"/>
    <w:rsid w:val="00552280"/>
    <w:rsid w:val="00555873"/>
    <w:rsid w:val="00557E6C"/>
    <w:rsid w:val="00560115"/>
    <w:rsid w:val="0057268A"/>
    <w:rsid w:val="00574485"/>
    <w:rsid w:val="005835EB"/>
    <w:rsid w:val="0058642A"/>
    <w:rsid w:val="00591D7B"/>
    <w:rsid w:val="00592CD5"/>
    <w:rsid w:val="00597EA0"/>
    <w:rsid w:val="005A3EF0"/>
    <w:rsid w:val="005B0C85"/>
    <w:rsid w:val="005B4E1E"/>
    <w:rsid w:val="005B524C"/>
    <w:rsid w:val="005D2912"/>
    <w:rsid w:val="00604AA2"/>
    <w:rsid w:val="0060646A"/>
    <w:rsid w:val="006065BD"/>
    <w:rsid w:val="00607BF7"/>
    <w:rsid w:val="00621A54"/>
    <w:rsid w:val="00622446"/>
    <w:rsid w:val="00622E5D"/>
    <w:rsid w:val="00645572"/>
    <w:rsid w:val="00645FA9"/>
    <w:rsid w:val="00647866"/>
    <w:rsid w:val="00651D8B"/>
    <w:rsid w:val="0065273F"/>
    <w:rsid w:val="00653D59"/>
    <w:rsid w:val="00655759"/>
    <w:rsid w:val="00664925"/>
    <w:rsid w:val="00665003"/>
    <w:rsid w:val="00676EA4"/>
    <w:rsid w:val="0067705C"/>
    <w:rsid w:val="006812E6"/>
    <w:rsid w:val="00682FF5"/>
    <w:rsid w:val="0068676C"/>
    <w:rsid w:val="00692720"/>
    <w:rsid w:val="00695398"/>
    <w:rsid w:val="00696211"/>
    <w:rsid w:val="006A18CD"/>
    <w:rsid w:val="006A1906"/>
    <w:rsid w:val="006A1BBB"/>
    <w:rsid w:val="006A2AD0"/>
    <w:rsid w:val="006B0DF6"/>
    <w:rsid w:val="006B3104"/>
    <w:rsid w:val="006B7736"/>
    <w:rsid w:val="006C1058"/>
    <w:rsid w:val="006C1731"/>
    <w:rsid w:val="006C2375"/>
    <w:rsid w:val="006C35F9"/>
    <w:rsid w:val="006C7782"/>
    <w:rsid w:val="006D2865"/>
    <w:rsid w:val="006D4ECC"/>
    <w:rsid w:val="006F2036"/>
    <w:rsid w:val="006F2E9E"/>
    <w:rsid w:val="006F3A9F"/>
    <w:rsid w:val="006F704E"/>
    <w:rsid w:val="00700C56"/>
    <w:rsid w:val="007010EB"/>
    <w:rsid w:val="00703065"/>
    <w:rsid w:val="00711646"/>
    <w:rsid w:val="00721914"/>
    <w:rsid w:val="00721C03"/>
    <w:rsid w:val="00722258"/>
    <w:rsid w:val="00722FC7"/>
    <w:rsid w:val="007243E5"/>
    <w:rsid w:val="00724D24"/>
    <w:rsid w:val="00725CD3"/>
    <w:rsid w:val="007322F3"/>
    <w:rsid w:val="007400B3"/>
    <w:rsid w:val="007450D6"/>
    <w:rsid w:val="00747E7D"/>
    <w:rsid w:val="00761177"/>
    <w:rsid w:val="00766EA0"/>
    <w:rsid w:val="00767A15"/>
    <w:rsid w:val="00774CB4"/>
    <w:rsid w:val="007820CD"/>
    <w:rsid w:val="007900C9"/>
    <w:rsid w:val="00790651"/>
    <w:rsid w:val="00791238"/>
    <w:rsid w:val="007A2226"/>
    <w:rsid w:val="007B1267"/>
    <w:rsid w:val="007B527D"/>
    <w:rsid w:val="007B7B5E"/>
    <w:rsid w:val="007C26FC"/>
    <w:rsid w:val="007C5C82"/>
    <w:rsid w:val="007C7239"/>
    <w:rsid w:val="007D4169"/>
    <w:rsid w:val="007E0869"/>
    <w:rsid w:val="007E30B5"/>
    <w:rsid w:val="007F3A22"/>
    <w:rsid w:val="007F5B66"/>
    <w:rsid w:val="007F639F"/>
    <w:rsid w:val="007F6F0C"/>
    <w:rsid w:val="007F7522"/>
    <w:rsid w:val="00801F35"/>
    <w:rsid w:val="00814775"/>
    <w:rsid w:val="00814E79"/>
    <w:rsid w:val="00817A61"/>
    <w:rsid w:val="00823A1C"/>
    <w:rsid w:val="00826263"/>
    <w:rsid w:val="00831E12"/>
    <w:rsid w:val="00833227"/>
    <w:rsid w:val="00833C3F"/>
    <w:rsid w:val="00845B9D"/>
    <w:rsid w:val="008506F5"/>
    <w:rsid w:val="008540DD"/>
    <w:rsid w:val="00860984"/>
    <w:rsid w:val="008664E5"/>
    <w:rsid w:val="00866A40"/>
    <w:rsid w:val="00867807"/>
    <w:rsid w:val="008729CB"/>
    <w:rsid w:val="00873270"/>
    <w:rsid w:val="0087477E"/>
    <w:rsid w:val="0087557A"/>
    <w:rsid w:val="0088622B"/>
    <w:rsid w:val="00886414"/>
    <w:rsid w:val="008877D7"/>
    <w:rsid w:val="00890C1C"/>
    <w:rsid w:val="008A2E40"/>
    <w:rsid w:val="008B3ECB"/>
    <w:rsid w:val="008B49F8"/>
    <w:rsid w:val="008B4E85"/>
    <w:rsid w:val="008B4EA9"/>
    <w:rsid w:val="008C1B2E"/>
    <w:rsid w:val="008C2A80"/>
    <w:rsid w:val="008C7946"/>
    <w:rsid w:val="008D338F"/>
    <w:rsid w:val="008D3972"/>
    <w:rsid w:val="008D5797"/>
    <w:rsid w:val="008D7957"/>
    <w:rsid w:val="008E0FAD"/>
    <w:rsid w:val="008F2D8C"/>
    <w:rsid w:val="008F42E1"/>
    <w:rsid w:val="008F7F6E"/>
    <w:rsid w:val="0091267F"/>
    <w:rsid w:val="00913971"/>
    <w:rsid w:val="0091627E"/>
    <w:rsid w:val="009226BD"/>
    <w:rsid w:val="00946AC7"/>
    <w:rsid w:val="0094741C"/>
    <w:rsid w:val="00962CED"/>
    <w:rsid w:val="00965300"/>
    <w:rsid w:val="0097032B"/>
    <w:rsid w:val="009717E9"/>
    <w:rsid w:val="00975D81"/>
    <w:rsid w:val="00976355"/>
    <w:rsid w:val="009815A8"/>
    <w:rsid w:val="00986797"/>
    <w:rsid w:val="009940FD"/>
    <w:rsid w:val="009A4D6A"/>
    <w:rsid w:val="009A66B3"/>
    <w:rsid w:val="009B2352"/>
    <w:rsid w:val="009C0308"/>
    <w:rsid w:val="009C5461"/>
    <w:rsid w:val="009C7380"/>
    <w:rsid w:val="009D0488"/>
    <w:rsid w:val="009D1A1B"/>
    <w:rsid w:val="009D1F01"/>
    <w:rsid w:val="009D2EAD"/>
    <w:rsid w:val="009D54B2"/>
    <w:rsid w:val="009E1922"/>
    <w:rsid w:val="009E454C"/>
    <w:rsid w:val="009E5773"/>
    <w:rsid w:val="009F638F"/>
    <w:rsid w:val="009F7ED2"/>
    <w:rsid w:val="00A019BA"/>
    <w:rsid w:val="00A03BF8"/>
    <w:rsid w:val="00A043BE"/>
    <w:rsid w:val="00A14840"/>
    <w:rsid w:val="00A149B9"/>
    <w:rsid w:val="00A16C20"/>
    <w:rsid w:val="00A20193"/>
    <w:rsid w:val="00A25AB5"/>
    <w:rsid w:val="00A25EB7"/>
    <w:rsid w:val="00A30725"/>
    <w:rsid w:val="00A34258"/>
    <w:rsid w:val="00A34739"/>
    <w:rsid w:val="00A34E63"/>
    <w:rsid w:val="00A367C7"/>
    <w:rsid w:val="00A4188B"/>
    <w:rsid w:val="00A537ED"/>
    <w:rsid w:val="00A60344"/>
    <w:rsid w:val="00A66770"/>
    <w:rsid w:val="00A67C2B"/>
    <w:rsid w:val="00A704C8"/>
    <w:rsid w:val="00A736F1"/>
    <w:rsid w:val="00A81B40"/>
    <w:rsid w:val="00A83C88"/>
    <w:rsid w:val="00A8570B"/>
    <w:rsid w:val="00A85881"/>
    <w:rsid w:val="00A93661"/>
    <w:rsid w:val="00A95652"/>
    <w:rsid w:val="00A95FBF"/>
    <w:rsid w:val="00A97220"/>
    <w:rsid w:val="00AB3EB7"/>
    <w:rsid w:val="00AC0AB8"/>
    <w:rsid w:val="00AC14C4"/>
    <w:rsid w:val="00AC554A"/>
    <w:rsid w:val="00AD24F2"/>
    <w:rsid w:val="00AD4E8D"/>
    <w:rsid w:val="00AD585D"/>
    <w:rsid w:val="00AE4715"/>
    <w:rsid w:val="00AF40DD"/>
    <w:rsid w:val="00AF6BBC"/>
    <w:rsid w:val="00B06BE4"/>
    <w:rsid w:val="00B134F8"/>
    <w:rsid w:val="00B14436"/>
    <w:rsid w:val="00B17325"/>
    <w:rsid w:val="00B33C6D"/>
    <w:rsid w:val="00B34227"/>
    <w:rsid w:val="00B43DA3"/>
    <w:rsid w:val="00B4508F"/>
    <w:rsid w:val="00B53517"/>
    <w:rsid w:val="00B55AD5"/>
    <w:rsid w:val="00B576D0"/>
    <w:rsid w:val="00B600C6"/>
    <w:rsid w:val="00B71BEE"/>
    <w:rsid w:val="00B8057C"/>
    <w:rsid w:val="00B90270"/>
    <w:rsid w:val="00B972C4"/>
    <w:rsid w:val="00B97AC7"/>
    <w:rsid w:val="00BA1DB9"/>
    <w:rsid w:val="00BA336F"/>
    <w:rsid w:val="00BA5EDA"/>
    <w:rsid w:val="00BB1811"/>
    <w:rsid w:val="00BB2AC3"/>
    <w:rsid w:val="00BC3839"/>
    <w:rsid w:val="00BC7541"/>
    <w:rsid w:val="00BC793F"/>
    <w:rsid w:val="00BC7FF3"/>
    <w:rsid w:val="00BD4752"/>
    <w:rsid w:val="00BD6238"/>
    <w:rsid w:val="00BE0454"/>
    <w:rsid w:val="00BE11EE"/>
    <w:rsid w:val="00BE5FEA"/>
    <w:rsid w:val="00BE6778"/>
    <w:rsid w:val="00BF1AD8"/>
    <w:rsid w:val="00BF3A7B"/>
    <w:rsid w:val="00BF4C86"/>
    <w:rsid w:val="00BF593B"/>
    <w:rsid w:val="00BF773A"/>
    <w:rsid w:val="00BF7E81"/>
    <w:rsid w:val="00C018EE"/>
    <w:rsid w:val="00C027B0"/>
    <w:rsid w:val="00C0313B"/>
    <w:rsid w:val="00C13773"/>
    <w:rsid w:val="00C1596E"/>
    <w:rsid w:val="00C17CC8"/>
    <w:rsid w:val="00C227F6"/>
    <w:rsid w:val="00C4418B"/>
    <w:rsid w:val="00C5393F"/>
    <w:rsid w:val="00C60466"/>
    <w:rsid w:val="00C612C4"/>
    <w:rsid w:val="00C62B2D"/>
    <w:rsid w:val="00C7048C"/>
    <w:rsid w:val="00C809AC"/>
    <w:rsid w:val="00C83417"/>
    <w:rsid w:val="00C83E5B"/>
    <w:rsid w:val="00C85FC2"/>
    <w:rsid w:val="00C9604F"/>
    <w:rsid w:val="00C96664"/>
    <w:rsid w:val="00CA19AA"/>
    <w:rsid w:val="00CA3FBD"/>
    <w:rsid w:val="00CA4141"/>
    <w:rsid w:val="00CA4955"/>
    <w:rsid w:val="00CB1272"/>
    <w:rsid w:val="00CC3008"/>
    <w:rsid w:val="00CC3FD7"/>
    <w:rsid w:val="00CC5224"/>
    <w:rsid w:val="00CC5298"/>
    <w:rsid w:val="00CD2D45"/>
    <w:rsid w:val="00CD6178"/>
    <w:rsid w:val="00CD736E"/>
    <w:rsid w:val="00CD798D"/>
    <w:rsid w:val="00CE161E"/>
    <w:rsid w:val="00CE2BA3"/>
    <w:rsid w:val="00CF099B"/>
    <w:rsid w:val="00CF1556"/>
    <w:rsid w:val="00CF59A8"/>
    <w:rsid w:val="00D01F7B"/>
    <w:rsid w:val="00D066DA"/>
    <w:rsid w:val="00D11A2A"/>
    <w:rsid w:val="00D12282"/>
    <w:rsid w:val="00D17983"/>
    <w:rsid w:val="00D210E9"/>
    <w:rsid w:val="00D25E33"/>
    <w:rsid w:val="00D31B1A"/>
    <w:rsid w:val="00D325A9"/>
    <w:rsid w:val="00D363D9"/>
    <w:rsid w:val="00D36A8A"/>
    <w:rsid w:val="00D40B0F"/>
    <w:rsid w:val="00D503FF"/>
    <w:rsid w:val="00D520CC"/>
    <w:rsid w:val="00D55A60"/>
    <w:rsid w:val="00D60C9A"/>
    <w:rsid w:val="00D61409"/>
    <w:rsid w:val="00D63928"/>
    <w:rsid w:val="00D65BF5"/>
    <w:rsid w:val="00D6691E"/>
    <w:rsid w:val="00D708FA"/>
    <w:rsid w:val="00D71170"/>
    <w:rsid w:val="00D7415C"/>
    <w:rsid w:val="00D75AC9"/>
    <w:rsid w:val="00D80659"/>
    <w:rsid w:val="00D867C8"/>
    <w:rsid w:val="00D91EFA"/>
    <w:rsid w:val="00DA1448"/>
    <w:rsid w:val="00DA1C92"/>
    <w:rsid w:val="00DA25D4"/>
    <w:rsid w:val="00DA42E9"/>
    <w:rsid w:val="00DA5406"/>
    <w:rsid w:val="00DA6538"/>
    <w:rsid w:val="00DB5255"/>
    <w:rsid w:val="00DB5821"/>
    <w:rsid w:val="00DB632B"/>
    <w:rsid w:val="00DC061C"/>
    <w:rsid w:val="00DC1A0B"/>
    <w:rsid w:val="00DC2C4B"/>
    <w:rsid w:val="00DC3180"/>
    <w:rsid w:val="00DD565C"/>
    <w:rsid w:val="00DE15CD"/>
    <w:rsid w:val="00DE1AB4"/>
    <w:rsid w:val="00DE38A0"/>
    <w:rsid w:val="00DF4FAE"/>
    <w:rsid w:val="00DF7DC7"/>
    <w:rsid w:val="00E01937"/>
    <w:rsid w:val="00E15E75"/>
    <w:rsid w:val="00E22D84"/>
    <w:rsid w:val="00E23296"/>
    <w:rsid w:val="00E26D85"/>
    <w:rsid w:val="00E30671"/>
    <w:rsid w:val="00E30F2A"/>
    <w:rsid w:val="00E32E0F"/>
    <w:rsid w:val="00E33482"/>
    <w:rsid w:val="00E346B7"/>
    <w:rsid w:val="00E457A4"/>
    <w:rsid w:val="00E46DED"/>
    <w:rsid w:val="00E4796E"/>
    <w:rsid w:val="00E5262C"/>
    <w:rsid w:val="00E62934"/>
    <w:rsid w:val="00E62DB2"/>
    <w:rsid w:val="00E64A9D"/>
    <w:rsid w:val="00E652DD"/>
    <w:rsid w:val="00E67B04"/>
    <w:rsid w:val="00E75597"/>
    <w:rsid w:val="00E769BA"/>
    <w:rsid w:val="00E8005C"/>
    <w:rsid w:val="00E851E5"/>
    <w:rsid w:val="00E9116C"/>
    <w:rsid w:val="00E92ECE"/>
    <w:rsid w:val="00E93DA4"/>
    <w:rsid w:val="00EA0D6D"/>
    <w:rsid w:val="00EB0FD7"/>
    <w:rsid w:val="00EB7498"/>
    <w:rsid w:val="00EC1DB0"/>
    <w:rsid w:val="00EC3912"/>
    <w:rsid w:val="00EC7DC4"/>
    <w:rsid w:val="00ED01E3"/>
    <w:rsid w:val="00ED03BD"/>
    <w:rsid w:val="00ED30CF"/>
    <w:rsid w:val="00ED7ADC"/>
    <w:rsid w:val="00EE4307"/>
    <w:rsid w:val="00EF1569"/>
    <w:rsid w:val="00EF3A1B"/>
    <w:rsid w:val="00F02056"/>
    <w:rsid w:val="00F03673"/>
    <w:rsid w:val="00F05297"/>
    <w:rsid w:val="00F176EF"/>
    <w:rsid w:val="00F17BF6"/>
    <w:rsid w:val="00F2035F"/>
    <w:rsid w:val="00F23F6A"/>
    <w:rsid w:val="00F27533"/>
    <w:rsid w:val="00F3459C"/>
    <w:rsid w:val="00F34DE0"/>
    <w:rsid w:val="00F37A85"/>
    <w:rsid w:val="00F43590"/>
    <w:rsid w:val="00F45E10"/>
    <w:rsid w:val="00F56078"/>
    <w:rsid w:val="00F5678D"/>
    <w:rsid w:val="00F6103D"/>
    <w:rsid w:val="00F6364A"/>
    <w:rsid w:val="00F64F1F"/>
    <w:rsid w:val="00F67D0D"/>
    <w:rsid w:val="00F70C38"/>
    <w:rsid w:val="00F71045"/>
    <w:rsid w:val="00F81679"/>
    <w:rsid w:val="00F84B6B"/>
    <w:rsid w:val="00F85AB5"/>
    <w:rsid w:val="00F86C2E"/>
    <w:rsid w:val="00F90075"/>
    <w:rsid w:val="00F90D4B"/>
    <w:rsid w:val="00F9113A"/>
    <w:rsid w:val="00F94536"/>
    <w:rsid w:val="00F95625"/>
    <w:rsid w:val="00FA0E73"/>
    <w:rsid w:val="00FA31E0"/>
    <w:rsid w:val="00FB0DD5"/>
    <w:rsid w:val="00FB1DC4"/>
    <w:rsid w:val="00FB6788"/>
    <w:rsid w:val="00FC0CB2"/>
    <w:rsid w:val="00FC1234"/>
    <w:rsid w:val="00FC213F"/>
    <w:rsid w:val="00FC3B1B"/>
    <w:rsid w:val="00FC7293"/>
    <w:rsid w:val="00FD0A83"/>
    <w:rsid w:val="00FD2EAB"/>
    <w:rsid w:val="00FE2546"/>
    <w:rsid w:val="00FE2B8D"/>
    <w:rsid w:val="00FE582B"/>
    <w:rsid w:val="00FE731F"/>
    <w:rsid w:val="00FF00EF"/>
    <w:rsid w:val="00FF06AC"/>
    <w:rsid w:val="00FF07D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8608BB-7114-451D-A818-EA0EA818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01F9D"/>
    <w:rPr>
      <w:rFonts w:ascii="Calibri" w:hAnsi="Calibri"/>
    </w:rPr>
  </w:style>
  <w:style w:type="paragraph" w:styleId="Heading1">
    <w:name w:val="heading 1"/>
    <w:aliases w:val="Pocket"/>
    <w:basedOn w:val="Normal"/>
    <w:next w:val="Normal"/>
    <w:link w:val="Heading1Char"/>
    <w:qFormat/>
    <w:rsid w:val="00401F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1F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01F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
    <w:basedOn w:val="Normal"/>
    <w:next w:val="Normal"/>
    <w:link w:val="Heading4Char"/>
    <w:uiPriority w:val="3"/>
    <w:unhideWhenUsed/>
    <w:qFormat/>
    <w:rsid w:val="00401F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01F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1F9D"/>
  </w:style>
  <w:style w:type="character" w:customStyle="1" w:styleId="Heading1Char">
    <w:name w:val="Heading 1 Char"/>
    <w:aliases w:val="Pocket Char"/>
    <w:basedOn w:val="DefaultParagraphFont"/>
    <w:link w:val="Heading1"/>
    <w:rsid w:val="00401F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1F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01F9D"/>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401F9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401F9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01F9D"/>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
    <w:basedOn w:val="DefaultParagraphFont"/>
    <w:uiPriority w:val="6"/>
    <w:qFormat/>
    <w:rsid w:val="00401F9D"/>
    <w:rPr>
      <w:b w:val="0"/>
      <w:sz w:val="22"/>
      <w:u w:val="singl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T"/>
    <w:basedOn w:val="DefaultParagraphFont"/>
    <w:link w:val="Card"/>
    <w:uiPriority w:val="99"/>
    <w:unhideWhenUsed/>
    <w:rsid w:val="00401F9D"/>
    <w:rPr>
      <w:color w:val="auto"/>
      <w:u w:val="none"/>
    </w:rPr>
  </w:style>
  <w:style w:type="character" w:styleId="FollowedHyperlink">
    <w:name w:val="FollowedHyperlink"/>
    <w:basedOn w:val="DefaultParagraphFont"/>
    <w:uiPriority w:val="99"/>
    <w:semiHidden/>
    <w:unhideWhenUsed/>
    <w:rsid w:val="00401F9D"/>
    <w:rPr>
      <w:color w:val="auto"/>
      <w:u w:val="none"/>
    </w:rPr>
  </w:style>
  <w:style w:type="paragraph" w:customStyle="1" w:styleId="Emphasis1">
    <w:name w:val="Emphasis1"/>
    <w:basedOn w:val="Normal"/>
    <w:link w:val="Emphasis"/>
    <w:autoRedefine/>
    <w:uiPriority w:val="7"/>
    <w:qFormat/>
    <w:rsid w:val="00DC061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DC061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8540DD"/>
    <w:pPr>
      <w:ind w:left="720"/>
      <w:contextualSpacing/>
    </w:pPr>
  </w:style>
  <w:style w:type="paragraph" w:customStyle="1" w:styleId="textbold">
    <w:name w:val="text bold"/>
    <w:basedOn w:val="Normal"/>
    <w:uiPriority w:val="7"/>
    <w:qFormat/>
    <w:rsid w:val="00622446"/>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m7265114975186322018gmail-style13ptbold">
    <w:name w:val="m_7265114975186322018gmail-style13ptbold"/>
    <w:basedOn w:val="DefaultParagraphFont"/>
    <w:rsid w:val="00540FB0"/>
  </w:style>
  <w:style w:type="character" w:customStyle="1" w:styleId="m-3401163095456589440gmail-styleunderline">
    <w:name w:val="m_-3401163095456589440gmail-styleunderline"/>
    <w:basedOn w:val="DefaultParagraphFont"/>
    <w:rsid w:val="00C60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s.org/sgp/crs/row/IF10173.pdf" TargetMode="External"/><Relationship Id="rId299" Type="http://schemas.openxmlformats.org/officeDocument/2006/relationships/hyperlink" Target="https://docs.house.gov/meetings/FA/FA16/20140710/102447/HHRG-113-FA16-Wstate-MassiminoE-20140710.pdf)//hecht" TargetMode="External"/><Relationship Id="rId303" Type="http://schemas.openxmlformats.org/officeDocument/2006/relationships/hyperlink" Target="https://www.hsdl.org/?view&amp;did=824924" TargetMode="External"/><Relationship Id="rId21" Type="http://schemas.openxmlformats.org/officeDocument/2006/relationships/hyperlink" Target="https://thehill.com/blogs/congress-blog/foreign-policy/177199-hold-israel-accountable-with-leahy-law" TargetMode="External"/><Relationship Id="rId42" Type="http://schemas.openxmlformats.org/officeDocument/2006/relationships/hyperlink" Target="http://motherboard.vice.com/read/low-and-slow" TargetMode="External"/><Relationship Id="rId63" Type="http://schemas.openxmlformats.org/officeDocument/2006/relationships/hyperlink" Target="http://watchlist.org/wordpress/wp-content/uploads/2111-Watchlist-Nigeria_LR.pdf" TargetMode="External"/><Relationship Id="rId84" Type="http://schemas.openxmlformats.org/officeDocument/2006/relationships/hyperlink" Target="http://www.panapress.com/Nigeria-to-spend-150b-naira-to-refurbish-military-planes--13-508952-18-lang1-index.html" TargetMode="External"/><Relationship Id="rId138" Type="http://schemas.openxmlformats.org/officeDocument/2006/relationships/hyperlink" Target="https://www.oxfordresearchgroup.org.uk/Handlers/Download.ashx?IDMF=5a9c97dc-cf3e-4e4b-93ac-5ab8b306984c" TargetMode="External"/><Relationship Id="rId159" Type="http://schemas.openxmlformats.org/officeDocument/2006/relationships/hyperlink" Target="https://www.rappler.com/nation/222301-human-rights-groups-statements-death-ndf-consultant-randy-m" TargetMode="External"/><Relationship Id="rId324" Type="http://schemas.openxmlformats.org/officeDocument/2006/relationships/hyperlink" Target="https://www.naij.com/690216-shocking-half-11m-armed-vehicles-sent-nigeria-us-govt-fight-bharam-faulty.html" TargetMode="External"/><Relationship Id="rId345" Type="http://schemas.openxmlformats.org/officeDocument/2006/relationships/hyperlink" Target="https://www.lawfareblog.com/egypts-counterterrorism-law-enshrining-security-expense-civil-rights" TargetMode="External"/><Relationship Id="rId366" Type="http://schemas.openxmlformats.org/officeDocument/2006/relationships/fontTable" Target="fontTable.xml"/><Relationship Id="rId170" Type="http://schemas.openxmlformats.org/officeDocument/2006/relationships/hyperlink" Target="https://oig.usaid.gov/sites/defa" TargetMode="External"/><Relationship Id="rId191" Type="http://schemas.openxmlformats.org/officeDocument/2006/relationships/hyperlink" Target="https://globalvoices.org/2018/11/02/a-15-year-old-rape-victim-is-the-latest-collateral-damage-of-dutertes-drug-war/%22%20%5Ct%20%22_blank%22%20%5Co%20%22assaulted" TargetMode="External"/><Relationship Id="rId205" Type="http://schemas.openxmlformats.org/officeDocument/2006/relationships/hyperlink" Target="https://news.abs-cbn.com/video/news/08/02/18/man-with-gun-drugs-allegedly-planted-among-nutriasia-protesters%22%20%5Ct%20%22_blank%22%20%5Co%20%22planted%20weapons" TargetMode="External"/><Relationship Id="rId226" Type="http://schemas.openxmlformats.org/officeDocument/2006/relationships/hyperlink" Target="https://www.aljazeera.com/news/2018/12/scary-indigenous-schools-feel-heat-restive-mi" TargetMode="External"/><Relationship Id="rId247" Type="http://schemas.openxmlformats.org/officeDocument/2006/relationships/hyperlink" Target="http://newsinfo.inquirer.net/545429/killing-of-jo" TargetMode="External"/><Relationship Id="rId107" Type="http://schemas.openxmlformats.org/officeDocument/2006/relationships/hyperlink" Target="https://www.yahoo.com/news/nigeria-claims-killed-man-posing-boko-haram-leader-160236483.html" TargetMode="External"/><Relationship Id="rId268" Type="http://schemas.openxmlformats.org/officeDocument/2006/relationships/hyperlink" Target="http://therhsssnews.wordpress.com/2012/01/31/philippines-discover-deposits-of-oil-and-gas-in-mindanao/%22%20%5Ct%20%22_blank%22%20%5Co%20%22massive%20amounts" TargetMode="External"/><Relationship Id="rId289" Type="http://schemas.openxmlformats.org/officeDocument/2006/relationships/hyperlink" Target="http://www.nytimes.com/2016/03/27/us/politics/donald-trump-foreign-policy.html" TargetMode="External"/><Relationship Id="rId11" Type="http://schemas.openxmlformats.org/officeDocument/2006/relationships/hyperlink" Target="https://www.nytimes.com/2018/10/14/us/politics/trump-saudi-arabia-arms-deal.html" TargetMode="External"/><Relationship Id="rId32" Type="http://schemas.openxmlformats.org/officeDocument/2006/relationships/hyperlink" Target="about:blank" TargetMode="External"/><Relationship Id="rId53" Type="http://schemas.openxmlformats.org/officeDocument/2006/relationships/hyperlink" Target="http://www.vanguardngr.com/2016/05/efcc-to-arraign-ex-chief-of-air-staff-md-umar-wednesday/" TargetMode="External"/><Relationship Id="rId74" Type="http://schemas.openxmlformats.org/officeDocument/2006/relationships/hyperlink" Target="https://warisboring.com/the-best-little-air-force-youre-barely-aware-of-9eea17dedf55" TargetMode="External"/><Relationship Id="rId128" Type="http://schemas.openxmlformats.org/officeDocument/2006/relationships/hyperlink" Target="https://warisboring.com/the-best-little-air-force-youre-barely-aware-of-9eea17dedf55" TargetMode="External"/><Relationship Id="rId149" Type="http://schemas.openxmlformats.org/officeDocument/2006/relationships/hyperlink" Target="https://www.philstar.com/headlines/2019/06/04/1923577/us-looking-forward-possible-arms-deal-philipp" TargetMode="External"/><Relationship Id="rId314" Type="http://schemas.openxmlformats.org/officeDocument/2006/relationships/hyperlink" Target="https://www.washingtonpost.com/opinions/global-opinions/trump-should-focus-more-on-defending-human-rights-than-redefining-them/2019/06/02/39eba7fc-83c7-11e9-bce7-40b4105f7ca0_story.html?noredirect=on&amp;utm_term=.4247adea3cd2" TargetMode="External"/><Relationship Id="rId335" Type="http://schemas.openxmlformats.org/officeDocument/2006/relationships/hyperlink" Target="https://www.nytimes.com/2017/05/17/opinion/bahrain-human-rights-abuses-weapons.html" TargetMode="External"/><Relationship Id="rId356" Type="http://schemas.openxmlformats.org/officeDocument/2006/relationships/hyperlink" Target="https://www.yahoo.com/news/philippines-leader-likens-himself-hitler-" TargetMode="External"/><Relationship Id="rId5" Type="http://schemas.openxmlformats.org/officeDocument/2006/relationships/webSettings" Target="webSettings.xml"/><Relationship Id="rId95" Type="http://schemas.openxmlformats.org/officeDocument/2006/relationships/hyperlink" Target="https://www.apnews.com/a3d177b5c7254fabb5bdea37d7a93379/Trump-to-sell-attack-planes-to-Nigeria-for-Boko-Haram-fight" TargetMode="External"/><Relationship Id="rId160" Type="http://schemas.openxmlformats.org/officeDocument/2006/relationships/hyperlink" Target="http://philippineslifestyle.com/military-aid-usa-philippines/%22%20%5Ct%20%22_blank%22%20%5Co%20%22largest" TargetMode="External"/><Relationship Id="rId181" Type="http://schemas.openxmlformats.org/officeDocument/2006/relationships/hyperlink" Target="https://www.marinecorpstimes.com/news/your-marine-corps/2018/08/09/pentagon-tripl" TargetMode="External"/><Relationship Id="rId216" Type="http://schemas.openxmlformats.org/officeDocument/2006/relationships/hyperlink" Target="https://www.al" TargetMode="External"/><Relationship Id="rId237" Type="http://schemas.openxmlformats.org/officeDocument/2006/relationships/hyperlink" Target="https://www.rappler.com/nation/189915-philippine-senate-approves-2018-national-budget%22%20%5Ct%20%22_blank%22%20%5Co%20%22restrict%20funding" TargetMode="External"/><Relationship Id="rId258" Type="http://schemas.openxmlformats.org/officeDocument/2006/relationships/hyperlink" Target="http://globalnation.inquirer.net/16777/us-has" TargetMode="External"/><Relationship Id="rId279" Type="http://schemas.openxmlformats.org/officeDocument/2006/relationships/hyperlink" Target="https://www.nytimes.com/2016/12/13/opinion/what-is-america-without-influence-trump-will-find-out.html" TargetMode="External"/><Relationship Id="rId22" Type="http://schemas.openxmlformats.org/officeDocument/2006/relationships/hyperlink" Target="https://truthout.org/articles/us-provides-military-assistance-to-73-percent-of-world-s-dictatorships/" TargetMode="External"/><Relationship Id="rId43" Type="http://schemas.openxmlformats.org/officeDocument/2006/relationships/hyperlink" Target="http://www.bloomberg.com/news/articles/2016-10-06/free-float-flounders-as-nigeria-s-naira-hits-black-market-record" TargetMode="External"/><Relationship Id="rId64" Type="http://schemas.openxmlformats.org/officeDocument/2006/relationships/hyperlink" Target="https://www.c-span.org/video/?409337-1/federal-officials-testify-terrorism-subsaharan-africa" TargetMode="External"/><Relationship Id="rId118" Type="http://schemas.openxmlformats.org/officeDocument/2006/relationships/hyperlink" Target="https://fas.org/sgp/crs/row/R43558.pdf" TargetMode="External"/><Relationship Id="rId139" Type="http://schemas.openxmlformats.org/officeDocument/2006/relationships/hyperlink" Target="https://warontherocks.com/2016/11/five-reasons-washington-should-rethink-selling-warplanes-to-nigeria/" TargetMode="External"/><Relationship Id="rId290" Type="http://schemas.openxmlformats.org/officeDocument/2006/relationships/hyperlink" Target="https://www.brookings.edu/blog/order-from-chaos/2018/11/05/deconstructing-trumps-foreign-policy/" TargetMode="External"/><Relationship Id="rId304" Type="http://schemas.openxmlformats.org/officeDocument/2006/relationships/hyperlink" Target="https://www.justsecurity.org/61719/arms-sales-oversight-act-prevent-american-arms-contributing-overseas-crisis/" TargetMode="External"/><Relationship Id="rId325" Type="http://schemas.openxmlformats.org/officeDocument/2006/relationships/hyperlink" Target="about:blank" TargetMode="External"/><Relationship Id="rId346" Type="http://schemas.openxmlformats.org/officeDocument/2006/relationships/hyperlink" Target="http://www.theguardian.com/world/2015/aug/17/egyptian-president-ratifies-law-to-punish-false-reporting-of-terror-attacks" TargetMode="External"/><Relationship Id="rId367" Type="http://schemas.openxmlformats.org/officeDocument/2006/relationships/theme" Target="theme/theme1.xml"/><Relationship Id="rId85" Type="http://schemas.openxmlformats.org/officeDocument/2006/relationships/hyperlink" Target="http://www.nytimes.com/1992/09/28/world/163-nigerians-dead-as-a-military-plane-crashes-near-lagos.html" TargetMode="External"/><Relationship Id="rId150" Type="http://schemas.openxmlformats.org/officeDocument/2006/relationships/hyperlink" Target="https://www.hrw.org/world-report/2019/country-chapters/philippines)//SD" TargetMode="External"/><Relationship Id="rId171" Type="http://schemas.openxmlformats.org/officeDocument/2006/relationships/hyperlink" Target="https://oig.usaid.gov/sites/default/files/2019-02/OPEP_Q119_Dec2018_final.pdf%22%20%5Ct%20%22_blank%22%20%5Co%20%22police" TargetMode="External"/><Relationship Id="rId192" Type="http://schemas.openxmlformats.org/officeDocument/2006/relationships/hyperlink" Target="https://www.gmanetwork.com/news/news/regions/646615/pregnant-mother-" TargetMode="External"/><Relationship Id="rId206" Type="http://schemas.openxmlformats.org/officeDocument/2006/relationships/hyperlink" Target="https://www.rappler.com/newsbreak/iq/222796-human-rights-defenders-killed-under-duterte-administration%22%20%5Ct%20%22_blank%22%20%5Co%20%22134" TargetMode="External"/><Relationship Id="rId227" Type="http://schemas.openxmlformats.org/officeDocument/2006/relationships/hyperlink" Target="https://www.philstar.com/headlines/2018/07/11/1831716/lumad-schools-even-holding-class-struggle%22%20%5Ct%20%22_blank%22%20%5Co%20%222,000" TargetMode="External"/><Relationship Id="rId248" Type="http://schemas.openxmlformats.org/officeDocument/2006/relationships/hyperlink" Target="http://justiceformelissa.org/press/%22%20%5Ct%20%22_blank%22%20%5Co%20%22filed%20complaints" TargetMode="External"/><Relationship Id="rId269" Type="http://schemas.openxmlformats.org/officeDocument/2006/relationships/hyperlink" Target="http://newsin" TargetMode="External"/><Relationship Id="rId12" Type="http://schemas.openxmlformats.org/officeDocument/2006/relationships/hyperlink" Target="https://en.qantara.de/content/trump-mbs-and-the-aftermath-did-the-global-order-die-with-khashoggi" TargetMode="External"/><Relationship Id="rId33" Type="http://schemas.openxmlformats.org/officeDocument/2006/relationships/hyperlink" Target="about:blank" TargetMode="External"/><Relationship Id="rId108" Type="http://schemas.openxmlformats.org/officeDocument/2006/relationships/hyperlink" Target="https://www.thecipherbrief.com/the-islamic-states-west-africa-province" TargetMode="External"/><Relationship Id="rId129" Type="http://schemas.openxmlformats.org/officeDocument/2006/relationships/hyperlink" Target="https://warisboring.com/the-deadly-super-tucanos-of-south-america-32934b879627" TargetMode="External"/><Relationship Id="rId280" Type="http://schemas.openxmlformats.org/officeDocument/2006/relationships/hyperlink" Target="https://www.bloomberg.com/opinion/articles/2018-08-15/putin-and-xi-threaten-america-s-global-order" TargetMode="External"/><Relationship Id="rId315" Type="http://schemas.openxmlformats.org/officeDocument/2006/relationships/hyperlink" Target="https://spectator.org/reader-mail-senator-patrick-leahy-responds-to-brandon-weichert-2/" TargetMode="External"/><Relationship Id="rId336" Type="http://schemas.openxmlformats.org/officeDocument/2006/relationships/hyperlink" Target="https://www.cfr.org/expert-brief/promoting-human-rights-us-consistency-desirable-or-possible" TargetMode="External"/><Relationship Id="rId357" Type="http://schemas.openxmlformats.org/officeDocument/2006/relationships/hyperlink" Target="https://www.yahoo.com/news/us-philippines-military-alliance-ironclad-pentagon-chief-184556210.html" TargetMode="External"/><Relationship Id="rId54" Type="http://schemas.openxmlformats.org/officeDocument/2006/relationships/hyperlink" Target="https://efccnigeria.org/efcc/index.php/news/1999-efcc-docks-avm-ojuawo-for-n40m-bribe" TargetMode="External"/><Relationship Id="rId75" Type="http://schemas.openxmlformats.org/officeDocument/2006/relationships/hyperlink" Target="https://warisboring.com/the-deadly-super-tucanos-of-south-america-32934b879627" TargetMode="External"/><Relationship Id="rId96" Type="http://schemas.openxmlformats.org/officeDocument/2006/relationships/hyperlink" Target="http://journey-to-extremism.undp.org/content/downloads/UNDP-JourneyToExtremism-report-2017-english.pdf" TargetMode="External"/><Relationship Id="rId140" Type="http://schemas.openxmlformats.org/officeDocument/2006/relationships/hyperlink" Target="http://www.airforce-technology.com/projects/mi-35m-hind-e/" TargetMode="External"/><Relationship Id="rId161" Type="http://schemas.openxmlformats.org/officeDocument/2006/relationships/hyperlink" Target="https://www.philstar.com/headlines/2018/0" TargetMode="External"/><Relationship Id="rId182" Type="http://schemas.openxmlformats.org/officeDocument/2006/relationships/hyperlink" Target="https://www.ma" TargetMode="External"/><Relationship Id="rId217" Type="http://schemas.openxmlformats.org/officeDocument/2006/relationships/hyperlink" Target="https://www.philstar.com/headlines/20" TargetMode="External"/><Relationship Id="rId6" Type="http://schemas.openxmlformats.org/officeDocument/2006/relationships/hyperlink" Target="https://timep.org/reports-briefings/accountability-in-arms-transfers/" TargetMode="External"/><Relationship Id="rId238" Type="http://schemas.openxmlformats.org/officeDocument/2006/relationships/hyperlink" Target="http://cnnphilipp" TargetMode="External"/><Relationship Id="rId259" Type="http://schemas.openxmlformats.org/officeDocument/2006/relationships/hyperlink" Target="http://www.laborrights.org/end-violence-against-trade-unions/philippines/military-aid-to-the-philippines%22%20%5Ct%20%22_blank%22%20%5Co%20%22cutting%20of%20a%20portion" TargetMode="External"/><Relationship Id="rId23" Type="http://schemas.openxmlformats.org/officeDocument/2006/relationships/hyperlink" Target="about:blank" TargetMode="External"/><Relationship Id="rId119" Type="http://schemas.openxmlformats.org/officeDocument/2006/relationships/hyperlink" Target="http://www.thecitizen.co.tz/oped/Will-Boko-Haram-sanctions-work-/1840568-2326780-ej412hz/index.html" TargetMode="External"/><Relationship Id="rId270" Type="http://schemas.openxmlformats.org/officeDocument/2006/relationships/hyperlink" Target="http://www.karapatan.org/US+troops+in+PH+violates+sovereignty,+perpetuates+impunity%22%20%5Ct%20%22_blank%22%20%5Co%20%22military%20involvement" TargetMode="External"/><Relationship Id="rId291" Type="http://schemas.openxmlformats.org/officeDocument/2006/relationships/hyperlink" Target="https://medium.com/freeman-spogli-institute-for-international-studies/enabling-autocrats-is-not-in-the-american-national-interest-536c99fb847a" TargetMode="External"/><Relationship Id="rId305" Type="http://schemas.openxmlformats.org/officeDocument/2006/relationships/hyperlink" Target="https://civiliansinconflict.org/wp-content/uploads/2018/01/With-Great-Power.pdf" TargetMode="External"/><Relationship Id="rId326" Type="http://schemas.openxmlformats.org/officeDocument/2006/relationships/hyperlink" Target="about:blank" TargetMode="External"/><Relationship Id="rId347" Type="http://schemas.openxmlformats.org/officeDocument/2006/relationships/hyperlink" Target="https://books.google.com/books?id=9FkeKsyAnt8C&amp;pg=RA5-PA58&amp;lpg=RA5-PA58&amp;dq=construed+as+the+smallest+operational+group+in+the+field+.+.+.+Implicated+in+the+reported+violation&amp;source=bl&amp;ots=CiQjhQmEUk&amp;sig=qpmNztO4kOWJkp6Py7hbW35zOoI&amp;hl=en&amp;sa=X&amp;ved=0CB8Q6AEwAGoVChMIjIXT2923xwIVSG4-Ch0dIgON" TargetMode="External"/><Relationship Id="rId44" Type="http://schemas.openxmlformats.org/officeDocument/2006/relationships/hyperlink" Target="http://www.ainonline.com/aviation-news/defense/2015-09-08/lebanon-may-get-armed-super-tucanos-despite-instability" TargetMode="External"/><Relationship Id="rId65" Type="http://schemas.openxmlformats.org/officeDocument/2006/relationships/hyperlink" Target="http://www.premiumtimesng.com/news/headlines/169264-why-nigerian-military-has-difficulty-getting-arms-from-america-u-s-govt.html" TargetMode="External"/><Relationship Id="rId86" Type="http://schemas.openxmlformats.org/officeDocument/2006/relationships/hyperlink" Target="https://www.washingtonpost.com/archive/politics/2000/04/29/us-to-help-nigeria-revamp-its-armed-forces/eab2413a-3264-4812-8375-ca1c54fa6d29/" TargetMode="External"/><Relationship Id="rId130" Type="http://schemas.openxmlformats.org/officeDocument/2006/relationships/hyperlink" Target="http://www.military.com/daily-news/2016/05/10/a29-ground-attack-planes-tally-more-260-sorties-afghanistan.html" TargetMode="External"/><Relationship Id="rId151" Type="http://schemas.openxmlformats.org/officeDocument/2006/relationships/hyperlink" Target="https://fpif.org/its-time-to-end-u-s-military-aid-to-th" TargetMode="External"/><Relationship Id="rId172" Type="http://schemas.openxmlformats.org/officeDocument/2006/relationships/hyperlink" Target="https://oig.usaid.gov/sites/default/files/2018-11/lig-oco-op" TargetMode="External"/><Relationship Id="rId193" Type="http://schemas.openxmlformats.org/officeDocument/2006/relationships/hyperlink" Target="https://ph.theasianparent.com/pregnant-woman-raped-by-police%22%20%5Ct%20%22_blank%22%20%5Co%20%22and" TargetMode="External"/><Relationship Id="rId207" Type="http://schemas.openxmlformats.org/officeDocument/2006/relationships/hyperlink" Target="https://www.philstar.com/nation/2017/11/29/1763667/2-members-fact-finding-mission-negros-killed-1-injured%22%20%5Ct%20%22_blank%22%20%5Co%20%22murdered" TargetMode="External"/><Relationship Id="rId228" Type="http://schemas.openxmlformats.org/officeDocument/2006/relationships/hyperlink" Target="https://www.philstar.com/headlines/2018/07/11/1831716/lumad-schools-even-holding-class-struggle%22%20%5Ct%20%22_blank%22%20%5Co%20%22movement" TargetMode="External"/><Relationship Id="rId249" Type="http://schemas.openxmlformats.org/officeDocument/2006/relationships/hyperlink" Target="http://www.businessweekmindanao.com/2013/07" TargetMode="External"/><Relationship Id="rId13" Type="http://schemas.openxmlformats.org/officeDocument/2006/relationships/hyperlink" Target="https://www.ohio.com/opinion/20181010/robert-kagan-there-goes-liberal-world-order" TargetMode="External"/><Relationship Id="rId109" Type="http://schemas.openxmlformats.org/officeDocument/2006/relationships/hyperlink" Target="https://www.lawfareblog.com/boko-harams-al-qaeda-affiliation-response-five-myths-about-boko-haram" TargetMode="External"/><Relationship Id="rId260" Type="http://schemas.openxmlformats.org/officeDocument/2006/relationships/hyperlink" Target="http://www.karapatan.org/Karapatan+enraged+by+we" TargetMode="External"/><Relationship Id="rId281" Type="http://schemas.openxmlformats.org/officeDocument/2006/relationships/hyperlink" Target="https://united-states-studies-centre.s3.amazonaws.com/attache/e4/b8/a0/39/dd/64/6a/21/c6/22/6c/7e/06/1f/84/06/Human-rights-and-the-Trump-administration.pdf" TargetMode="External"/><Relationship Id="rId316" Type="http://schemas.openxmlformats.org/officeDocument/2006/relationships/hyperlink" Target="https://warontherocks.com/2016/11/five-reasons-washington-should-rethink-selling-warplanes-to-nigeria/" TargetMode="External"/><Relationship Id="rId337" Type="http://schemas.openxmlformats.org/officeDocument/2006/relationships/hyperlink" Target="https://www.nytimes.com/2017/05/17/opinion/bahrain-human-rights-abuses-weapons.html" TargetMode="External"/><Relationship Id="rId34" Type="http://schemas.openxmlformats.org/officeDocument/2006/relationships/hyperlink" Target="about:blank" TargetMode="External"/><Relationship Id="rId55" Type="http://schemas.openxmlformats.org/officeDocument/2006/relationships/hyperlink" Target="http://www.fcpablog.com/blog/2016/10/24/embraer-pays-205-million-to-settle-fcpa-charges.html" TargetMode="External"/><Relationship Id="rId76" Type="http://schemas.openxmlformats.org/officeDocument/2006/relationships/hyperlink" Target="http://www.military.com/daily-news/2016/05/10/a29-ground-attack-planes-tally-more-260-sorties-afghanistan.html" TargetMode="External"/><Relationship Id="rId97" Type="http://schemas.openxmlformats.org/officeDocument/2006/relationships/hyperlink" Target="https://www.amnestyusa.org/reports/stars-on-their-shoulders-blood-on-their-hands-war-crimes-committed-by-the-nigerian-military/" TargetMode="External"/><Relationship Id="rId120" Type="http://schemas.openxmlformats.org/officeDocument/2006/relationships/hyperlink" Target="https://ctc.usma.edu/the-terrorist-calculus-in-kidnapping-girls-in-nigeria-cases-from-chibok-and-dapchi/" TargetMode="External"/><Relationship Id="rId141" Type="http://schemas.openxmlformats.org/officeDocument/2006/relationships/hyperlink" Target="http://www.marines.com/being-a-marine/roles-in-the-corps/ground-combat-element/scout-sniper" TargetMode="External"/><Relationship Id="rId358" Type="http://schemas.openxmlformats.org/officeDocument/2006/relationships/hyperlink" Target="http://www.foxnews.com/us/2016/09/29/us-defense-chief-calls-alliance-wit" TargetMode="External"/><Relationship Id="rId7" Type="http://schemas.openxmlformats.org/officeDocument/2006/relationships/hyperlink" Target="https://fpif.org/in-yemen-and-beyond-u-s-arms-manufacturers-are-abetting-crimes-against-humanity/" TargetMode="External"/><Relationship Id="rId162" Type="http://schemas.openxmlformats.org/officeDocument/2006/relationships/hyperlink" Target="https://explorer.usaid.gov/agencies/?agency=7&amp;year=2017&amp;measure=Obl" TargetMode="External"/><Relationship Id="rId183" Type="http://schemas.openxmlformats.org/officeDocument/2006/relationships/hyperlink" Target="https://www" TargetMode="External"/><Relationship Id="rId218" Type="http://schemas.openxmlformats.org/officeDocument/2006/relationships/hyperlink" Target="http://ibon.org/2017/03/lumad-schools-under-attack-in-mineral-rich-mindanao/%22%20%5Ct%20%22_blank%22%20%5Co%20%22schools" TargetMode="External"/><Relationship Id="rId239" Type="http://schemas.openxmlformats.org/officeDocument/2006/relationships/hyperlink" Target="http://nine.cnnphilippines.com/news/2018/08/30/PN" TargetMode="External"/><Relationship Id="rId250" Type="http://schemas.openxmlformats.org/officeDocument/2006/relationships/hyperlink" Target="http://www.philstar.com/metro/2013/08/01/1036741/militant-groups-sued-over-sona-protest%22%20%5Ct%20%22_blank%22%20%5Co%20%22facing%20criminal%20charges" TargetMode="External"/><Relationship Id="rId271" Type="http://schemas.openxmlformats.org/officeDocument/2006/relationships/hyperlink" Target="https://www.cbc.ca/news/world/philippine-us-weapons-1.3791657)//SD" TargetMode="External"/><Relationship Id="rId292" Type="http://schemas.openxmlformats.org/officeDocument/2006/relationships/hyperlink" Target="https://www.washingtonpost.com/news/josh-rogin/wp/2018/10/16/trump-has-it-totally-and-completely-backwards-on-saudi-arms-sales/?utm_term=.043dba066177" TargetMode="External"/><Relationship Id="rId306" Type="http://schemas.openxmlformats.org/officeDocument/2006/relationships/hyperlink" Target="https://www.brookings.edu/wp-content/uploads/2016/12/20161212_security_human_rights_transcript.pdf)//" TargetMode="External"/><Relationship Id="rId24" Type="http://schemas.openxmlformats.org/officeDocument/2006/relationships/hyperlink" Target="about:blank" TargetMode="External"/><Relationship Id="rId45" Type="http://schemas.openxmlformats.org/officeDocument/2006/relationships/hyperlink" Target="http://www.budgetoffice.gov.ng/pdfs/2016pro/DEFENCE.pdf" TargetMode="External"/><Relationship Id="rId66" Type="http://schemas.openxmlformats.org/officeDocument/2006/relationships/hyperlink" Target="http://www.latimes.com/world/africa/la-fg-nigeria-military-abuses-20150603-story.html" TargetMode="External"/><Relationship Id="rId87" Type="http://schemas.openxmlformats.org/officeDocument/2006/relationships/hyperlink" Target="http://www.africom.mil/media-room/article/6845/us-air-forces-africa-help-nigerian-c-130-fly-again" TargetMode="External"/><Relationship Id="rId110" Type="http://schemas.openxmlformats.org/officeDocument/2006/relationships/hyperlink" Target="https://www.crisisgroup.org/africa/central-africa/cameroon/cameroon-confronting-boko-haram" TargetMode="External"/><Relationship Id="rId131" Type="http://schemas.openxmlformats.org/officeDocument/2006/relationships/hyperlink" Target="http://blogs.cfr.org/campbell/2014/09/19/boko-haram-control-in-northeast-nigeria/" TargetMode="External"/><Relationship Id="rId327" Type="http://schemas.openxmlformats.org/officeDocument/2006/relationships/hyperlink" Target="about:blank" TargetMode="External"/><Relationship Id="rId348" Type="http://schemas.openxmlformats.org/officeDocument/2006/relationships/hyperlink" Target="http://www.humanrights.gov/wp-content/uploads/2011/10/leahy-vetting-law-policy-and-process.pdf" TargetMode="External"/><Relationship Id="rId152" Type="http://schemas.openxmlformats.org/officeDocument/2006/relationships/hyperlink" Target="https://drugarchive.ph/post/26-the-drug-killings-who-wha" TargetMode="External"/><Relationship Id="rId173" Type="http://schemas.openxmlformats.org/officeDocument/2006/relationships/hyperlink" Target="https://oig.usaid.gov/sites/default/files/2019-02/OPEP_Q119_Dec2018_final.pdf%22%20%5Ct%20%22_blank%22%20%5Co%20%222,253%20machine%20guns" TargetMode="External"/><Relationship Id="rId194" Type="http://schemas.openxmlformats.org/officeDocument/2006/relationships/hyperlink" Target="http://nine.cnnphilippines.com/news/2018/11/08/pnp-charged-with-rape.html%22%20%5Ct%20%22_blank%22%20%5Co%20%22exchange" TargetMode="External"/><Relationship Id="rId208" Type="http://schemas.openxmlformats.org/officeDocument/2006/relationships/hyperlink" Target="https://www.hrw.org/news/2015/09/23/philippines-paramilitaries-attack-tribal-villages-schools%22%20%5Ct%20%22_blank%22%20%5Co%20%22paramilitary%20groups" TargetMode="External"/><Relationship Id="rId229" Type="http://schemas.openxmlformats.org/officeDocument/2006/relationships/hyperlink" Target="https://www.philstar.com/opinion/2017/03/18/1679995/lumads-sustain-fight-save-their-schools%22%20%5Ct%20%22_blank%22%20%5Co%20%22Ninety%20percent" TargetMode="External"/><Relationship Id="rId240" Type="http://schemas.openxmlformats.org/officeDocument/2006/relationships/hyperlink" Target="https://ichrpus.org/%22%20%5Ct%20%22_blank%22%20%5Co%20%22ichrpus.org." TargetMode="External"/><Relationship Id="rId261" Type="http://schemas.openxmlformats.org/officeDocument/2006/relationships/hyperlink" Target="http://www.reuters.com/article/2012/05/03/us-philippines-usa-idUSBRE8420IU20120503%22%20%5Ct%20%22_blank%22%20%5Co%20%22Military%20aid%20in%202012" TargetMode="External"/><Relationship Id="rId14" Type="http://schemas.openxmlformats.org/officeDocument/2006/relationships/hyperlink" Target="https://outoforder.gmfus.org/abandoning-the-liberal-international-order-for-a-spheres-of-influence-world-is-a-trap-for-america-7bfcdbb83df4" TargetMode="External"/><Relationship Id="rId35" Type="http://schemas.openxmlformats.org/officeDocument/2006/relationships/hyperlink" Target="https://www.stimson.org/content/trump-opportunity-support-transparency-accountability-conventional-arms-trade" TargetMode="External"/><Relationship Id="rId56" Type="http://schemas.openxmlformats.org/officeDocument/2006/relationships/hyperlink" Target="https://www.justice.gov/criminal-fraud/foreign-corrupt-practices-act" TargetMode="External"/><Relationship Id="rId77" Type="http://schemas.openxmlformats.org/officeDocument/2006/relationships/hyperlink" Target="http://blogs.cfr.org/campbell/2014/09/19/boko-haram-control-in-northeast-nigeria/" TargetMode="External"/><Relationship Id="rId100" Type="http://schemas.openxmlformats.org/officeDocument/2006/relationships/hyperlink" Target="https://conflictstudies.gics.live/2019/01/01/options-for-supporting-nigerian-air-operations-in-the-lake-chad-conflict/" TargetMode="External"/><Relationship Id="rId282" Type="http://schemas.openxmlformats.org/officeDocument/2006/relationships/hyperlink" Target="https://www.washingtonpost.com/news/opinions/wp/2018/10/19/why-transactional-foreign-policy-is-destined-to-fail/?utm_term=.46ee0d235054" TargetMode="External"/><Relationship Id="rId317" Type="http://schemas.openxmlformats.org/officeDocument/2006/relationships/hyperlink" Target="http://us-foreign-aid.insidegov.com/l/127/Nigeria" TargetMode="External"/><Relationship Id="rId338" Type="http://schemas.openxmlformats.org/officeDocument/2006/relationships/hyperlink" Target="https://www.hrw.org/news/2018/05/24/us-reject-planned-arms-sales-bahrain" TargetMode="External"/><Relationship Id="rId359" Type="http://schemas.openxmlformats.org/officeDocument/2006/relationships/hyperlink" Target="https://www.voanews.com/usa/why-us-might-reject-selling-arms-philippines)//SD" TargetMode="External"/><Relationship Id="rId8" Type="http://schemas.openxmlformats.org/officeDocument/2006/relationships/hyperlink" Target="https://warontherocks.com/2019/05/the-case-for-suspending-american-arms-sales-to-saudi-arabia/" TargetMode="External"/><Relationship Id="rId98" Type="http://schemas.openxmlformats.org/officeDocument/2006/relationships/hyperlink" Target="https://twitter.com/endersgalley?lang=en" TargetMode="External"/><Relationship Id="rId121" Type="http://schemas.openxmlformats.org/officeDocument/2006/relationships/hyperlink" Target="https://nationalinterest.org/feature/dont-bend-the-law-fight-terror-nigeria-16440" TargetMode="External"/><Relationship Id="rId142" Type="http://schemas.openxmlformats.org/officeDocument/2006/relationships/hyperlink" Target="https://www.wired.com/2012/05/spy-rock/" TargetMode="External"/><Relationship Id="rId163" Type="http://schemas.openxmlformats.org/officeDocument/2006/relationships/hyperlink" Target="http://www.philstar.com/headlines/2016/07/27/1607298/us-pledges-32m-philippine-law-enforcement" TargetMode="External"/><Relationship Id="rId184" Type="http://schemas.openxmlformats.org/officeDocument/2006/relationships/hyperlink" Target="https://newsinfo.inquirer.net/669237/moro-group-7-civilians-killed-3-wounded-in-mamasapano-clash" TargetMode="External"/><Relationship Id="rId219" Type="http://schemas.openxmlformats.org/officeDocument/2006/relationships/hyperlink" Target="https://www.karapatan.org/Two+members+of+paramilitary+group+charged+with+murder+of+Lumad+student+%22%20%5Ct%20%22_blank%22%20%5Co%20%22killed" TargetMode="External"/><Relationship Id="rId230" Type="http://schemas.openxmlformats.org/officeDocument/2006/relationships/hyperlink" Target="https://www.bulatlat.com/2014/12/01/the-lumad-school-on-pantaron-range/%22%20%5Ct%20%22_blank%22%20%5Co%20%22established" TargetMode="External"/><Relationship Id="rId251" Type="http://schemas.openxmlformats.org/officeDocument/2006/relationships/hyperlink" Target="http://ph.news.yahoo.com/blogs/the-inbox/us-access-talks-pr-1730542" TargetMode="External"/><Relationship Id="rId25" Type="http://schemas.openxmlformats.org/officeDocument/2006/relationships/hyperlink" Target="about:blank" TargetMode="External"/><Relationship Id="rId46" Type="http://schemas.openxmlformats.org/officeDocument/2006/relationships/hyperlink" Target="http://www.voanews.com/a/humanitarian-crisis-grips-northeast-nigeria-united-nations-agency-says/3472418.html" TargetMode="External"/><Relationship Id="rId67" Type="http://schemas.openxmlformats.org/officeDocument/2006/relationships/hyperlink" Target="http://www.bbc.co.uk/news/world-africa-26819965" TargetMode="External"/><Relationship Id="rId272" Type="http://schemas.openxmlformats.org/officeDocument/2006/relationships/hyperlink" Target="http://cbc.ca/1.3749291%22%20%5Ct%20%22_blank" TargetMode="External"/><Relationship Id="rId293" Type="http://schemas.openxmlformats.org/officeDocument/2006/relationships/hyperlink" Target="http://politicalviolenceataglance.org/2017/02/08/trumps-transactional-diplomacy-a-primer/|" TargetMode="External"/><Relationship Id="rId307" Type="http://schemas.openxmlformats.org/officeDocument/2006/relationships/hyperlink" Target="https://www.brookings.edu/wp-content/uploads/2016/12/20161212_security_human_rights_transcript.pdf)//" TargetMode="External"/><Relationship Id="rId328" Type="http://schemas.openxmlformats.org/officeDocument/2006/relationships/hyperlink" Target="about:blank" TargetMode="External"/><Relationship Id="rId349" Type="http://schemas.openxmlformats.org/officeDocument/2006/relationships/hyperlink" Target="http://www.humanrights.gov/dyn/an-overview-of-the-leahy-vetting-process.html" TargetMode="External"/><Relationship Id="rId88" Type="http://schemas.openxmlformats.org/officeDocument/2006/relationships/hyperlink" Target="http://www.africom.mil/media-room/article/27874/u-s-donates-24-armored-personnel-carriers-to-nigeria" TargetMode="External"/><Relationship Id="rId111" Type="http://schemas.openxmlformats.org/officeDocument/2006/relationships/hyperlink" Target="https://www.cfr.org/nigeria/nigeria-security-tracker/p29483" TargetMode="External"/><Relationship Id="rId132" Type="http://schemas.openxmlformats.org/officeDocument/2006/relationships/hyperlink" Target="http://www.reuters.com/article/us-usa-nigeria-arms-idUSKCN0XX09M" TargetMode="External"/><Relationship Id="rId153" Type="http://schemas.openxmlformats.org/officeDocument/2006/relationships/hyperlink" Target="https://news.abs-cbn.com/focus/12/05/18/chr-chief-drug-war-deaths-could-be-as-high-as-27000%22%20%5Ct%20%22_blank%22%20%5Co%20%2227,000" TargetMode="External"/><Relationship Id="rId174" Type="http://schemas.openxmlformats.org/officeDocument/2006/relationships/hyperlink" Target="https://ph.usembassy.gov/us-government-provide" TargetMode="External"/><Relationship Id="rId195" Type="http://schemas.openxmlformats.org/officeDocument/2006/relationships/hyperlink" Target="https://www.hrw.org/news/2017/04/27/philippine-drug-war-spawns-unlawful-secret-jail%22%20%5Ct%20%22_blank%22%20%5Co%20%22secret" TargetMode="External"/><Relationship Id="rId209" Type="http://schemas.openxmlformats.org/officeDocument/2006/relationships/hyperlink" Target="https://www.icj.org/th" TargetMode="External"/><Relationship Id="rId360" Type="http://schemas.openxmlformats.org/officeDocument/2006/relationships/hyperlink" Target="https://www.scmp.com/topics/china-us-relations" TargetMode="External"/><Relationship Id="rId220" Type="http://schemas.openxmlformats.org/officeDocument/2006/relationships/hyperlink" Target="https://news.abs-cbn.com/nation/regions/01/19/16/lumad-student-allegedly-killed-by-paramilitary-member%22%20%5Ct%20%22_blank%22%20%5Co%20%22gunned%20down" TargetMode="External"/><Relationship Id="rId241" Type="http://schemas.openxmlformats.org/officeDocument/2006/relationships/hyperlink" Target="https://www.govinfo.gov/conte" TargetMode="External"/><Relationship Id="rId15" Type="http://schemas.openxmlformats.org/officeDocument/2006/relationships/hyperlink" Target="https://foreignpolicy.com/2014/11/14/embrace-the-chaos/" TargetMode="External"/><Relationship Id="rId36" Type="http://schemas.openxmlformats.org/officeDocument/2006/relationships/hyperlink" Target="https://warontherocks.com/2019/05/the-case-for-arms-embargoes-against-uncooperative-partners/" TargetMode="External"/><Relationship Id="rId57" Type="http://schemas.openxmlformats.org/officeDocument/2006/relationships/hyperlink" Target="https://www.justice.gov/opa/pr/embraer-agrees-pay-more-107-million-resolve-foreign-corrupt-practices-act-charges" TargetMode="External"/><Relationship Id="rId262" Type="http://schemas.openxmlformats.org/officeDocument/2006/relationships/hyperlink" Target="http://www.reuters.com/article/2013/07/31/us-philippines-usa-idUSBRE96U0IG20130731%22%20%5Ct%20%22_blank%22%20%5Co%20%22military%20assistance%20package" TargetMode="External"/><Relationship Id="rId283" Type="http://schemas.openxmlformats.org/officeDocument/2006/relationships/hyperlink" Target="https://nationalinterest.org/feature/the-limits-trumps-transactional-foreign-policy-18898" TargetMode="External"/><Relationship Id="rId318" Type="http://schemas.openxmlformats.org/officeDocument/2006/relationships/hyperlink" Target="http://www.panapress.com/Nigeria-to-spend-150b-naira-to-refurbish-military-planes--13-508952-18-lang1-index.html" TargetMode="External"/><Relationship Id="rId339" Type="http://schemas.openxmlformats.org/officeDocument/2006/relationships/hyperlink" Target="https://www.hrw.org/news/2018/05/24/us-reject-planned-arms-sales-bahrain" TargetMode="External"/><Relationship Id="rId10" Type="http://schemas.openxmlformats.org/officeDocument/2006/relationships/hyperlink" Target="https://www.csis.org/analysis/us-arms-transfer-policy-shaping-way-ahead" TargetMode="External"/><Relationship Id="rId31" Type="http://schemas.openxmlformats.org/officeDocument/2006/relationships/hyperlink" Target="about:blank" TargetMode="External"/><Relationship Id="rId52" Type="http://schemas.openxmlformats.org/officeDocument/2006/relationships/hyperlink" Target="https://www.treasury.gov/press-center/press-releases/Pages/jl0125.aspx" TargetMode="External"/><Relationship Id="rId73" Type="http://schemas.openxmlformats.org/officeDocument/2006/relationships/hyperlink" Target="https://www.youtube.com/watch?v=LkgeladdlaI" TargetMode="External"/><Relationship Id="rId78" Type="http://schemas.openxmlformats.org/officeDocument/2006/relationships/hyperlink" Target="http://www.reuters.com/article/us-usa-nigeria-arms-idUSKCN0XX09M" TargetMode="External"/><Relationship Id="rId94" Type="http://schemas.openxmlformats.org/officeDocument/2006/relationships/hyperlink" Target="https://www.defensenews.com/air/2017/08/03/us-approves-a-29-super-tucano-sale-to-nigeria/" TargetMode="External"/><Relationship Id="rId99" Type="http://schemas.openxmlformats.org/officeDocument/2006/relationships/hyperlink" Target="https://www.realcleardefense.com/articles/2018/06/06/revitalizing_us_strategy_in_nigeria_to_address_boko_haram_113512.html%206-6-18" TargetMode="External"/><Relationship Id="rId101" Type="http://schemas.openxmlformats.org/officeDocument/2006/relationships/hyperlink" Target="https://www.cfr.org/backgrounder/nigerias-battle-boko-haram" TargetMode="External"/><Relationship Id="rId122" Type="http://schemas.openxmlformats.org/officeDocument/2006/relationships/hyperlink" Target="https://www.worldpoliticsreview.com/insights/23447/in-partnering-with-nigeria-s-abusive-military-the-u-s-is-giving-boko-haram-a-lifeline" TargetMode="External"/><Relationship Id="rId143" Type="http://schemas.openxmlformats.org/officeDocument/2006/relationships/hyperlink" Target="http://www.dsca.mil/programs/international-military-education-training-imet" TargetMode="External"/><Relationship Id="rId148" Type="http://schemas.openxmlformats.org/officeDocument/2006/relationships/hyperlink" Target="https://carnegieendowment.org/2019/02/26/bahrain-s-fragility-and-security-sector-procurement-pub-78443)---RKM" TargetMode="External"/><Relationship Id="rId164" Type="http://schemas.openxmlformats.org/officeDocument/2006/relationships/hyperlink" Target="http://www.rappler.com/nation/147196-us-funding-philippines-law-enforcement%22%20%5Ct%20%22_blank%22%20%5Co%20%22training%20and%20services" TargetMode="External"/><Relationship Id="rId169" Type="http://schemas.openxmlformats.org/officeDocument/2006/relationships/hyperlink" Target="https://oig.usaid.gov/sites/default/files/2019-02/OPEP_Q119_Dec2018_final.pdf%22%20%5Ct%20%22_blank%22%20%5Co%20%22$108.2%20million" TargetMode="External"/><Relationship Id="rId185" Type="http://schemas.openxmlformats.org/officeDocument/2006/relationships/hyperlink" Target="https://www.philstar.com/headlines/2015/03/17/1434648/senate-report-confirms-us-involvement-mamasapano-operation%22%20%5Ct%20%22_blank%22%20%5Co%20%22uncovered" TargetMode="External"/><Relationship Id="rId334" Type="http://schemas.openxmlformats.org/officeDocument/2006/relationships/hyperlink" Target="https://www.washingtonpost.com/news/global-opinions/wp/2018/11/12/caring-about-human-rights-beyond-borders-is-not-interventionism-it-is-our-global-duty/?noredirect=on&amp;utm_term=.1672b9c58205" TargetMode="External"/><Relationship Id="rId350" Type="http://schemas.openxmlformats.org/officeDocument/2006/relationships/hyperlink" Target="https://books.google.com/books?id=p07cBQAAQBAJ&amp;pg=PT855&amp;lpg=PT855&amp;dq=up+to+$725,850,000+may+be+made+available+only+if+the+Secretary+of+State+certifies+and+reports+to+the+Committees+on+Appropriations&amp;source=bl&amp;ots=HKUQMTJM2X&amp;sig=ql0p5V5BetXXJhzrAB8AbyVQ-cU&amp;hl=en&amp;sa=X&amp;ved=0CB8Q6AEwAGoVChMIs-rn6uW3xwIVCXk-Ch1chAzE" TargetMode="External"/><Relationship Id="rId355" Type="http://schemas.openxmlformats.org/officeDocument/2006/relationships/hyperlink" Target="http://nationalinter" TargetMode="External"/><Relationship Id="rId4" Type="http://schemas.openxmlformats.org/officeDocument/2006/relationships/settings" Target="settings.xml"/><Relationship Id="rId9" Type="http://schemas.openxmlformats.org/officeDocument/2006/relationships/hyperlink" Target="https://www.cato.org/publications/policy-analysis/risky-business-role-arms-sales-us-foreign-policy" TargetMode="External"/><Relationship Id="rId180" Type="http://schemas.openxmlformats.org/officeDocument/2006/relationships/hyperlink" Target="https://oig.usaid.gov/sites/default/files/2019-02/OPEP_Q119_Dec20" TargetMode="External"/><Relationship Id="rId210" Type="http://schemas.openxmlformats.org/officeDocument/2006/relationships/hyperlink" Target="https://www.karapatan.org/AFP,+DND+asks+for+bigger+budget+to+fund+its+paramilitaries%22%20%5Ct%20%22_blank%22%20%5Co%20%22guides" TargetMode="External"/><Relationship Id="rId215" Type="http://schemas.openxmlformats.org/officeDocument/2006/relationships/hyperlink" Target="http://ibon.org/2017/03/lumad-schools-under-attack-in-mineral-rich-mindanao/%22%20%5Ct%20%22_blank%22%20%5Co%20%22now" TargetMode="External"/><Relationship Id="rId236" Type="http://schemas.openxmlformats.org/officeDocument/2006/relationships/hyperlink" Target="https://www.facebook.com/Rise-Up-for-Life-and-for-Rights-363258137385786/%22%20%5Ct%20%22_blank%22%20%5Co%20%22Rise%20Up%20For%20Life%20and%20Rights" TargetMode="External"/><Relationship Id="rId257" Type="http://schemas.openxmlformats.org/officeDocument/2006/relationships/hyperlink" Target="http://www.reuters.com/articl" TargetMode="External"/><Relationship Id="rId278" Type="http://schemas.openxmlformats.org/officeDocument/2006/relationships/hyperlink" Target="https://www.washingtonpost.com/news/opinions/wp/2019/03/14/feature/the-strongmen-strike-back/?utm_term=.899af1043918" TargetMode="External"/><Relationship Id="rId26" Type="http://schemas.openxmlformats.org/officeDocument/2006/relationships/hyperlink" Target="about:blank" TargetMode="External"/><Relationship Id="rId231" Type="http://schemas.openxmlformats.org/officeDocument/2006/relationships/hyperlink" Target="https://www.bulatlat.com/2018/12/01/context-of-talaingod-incident-the-decades-old-struggle-of-lumad-in-pantaron-mountain" TargetMode="External"/><Relationship Id="rId252" Type="http://schemas.openxmlformats.org/officeDocument/2006/relationships/hyperlink" Target="http://www.bulatlat.com/news/4-31/4-31-911.html%22%20%5Ct%20%22_blank%22%20%5Co%20%22pledge%20support" TargetMode="External"/><Relationship Id="rId273" Type="http://schemas.openxmlformats.org/officeDocument/2006/relationships/hyperlink" Target="https://www.nationaljournal.com/s/673768/trumps-transactional-foreign-policy" TargetMode="External"/><Relationship Id="rId294" Type="http://schemas.openxmlformats.org/officeDocument/2006/relationships/hyperlink" Target="https://fas.org/sgp/crs/row/R40564.pdf" TargetMode="External"/><Relationship Id="rId308" Type="http://schemas.openxmlformats.org/officeDocument/2006/relationships/hyperlink" Target="https://www.justsecurity.org/42578/leahy-law-prohibiting-assistance-human-rights-abusers-pulling-curtain/" TargetMode="External"/><Relationship Id="rId329" Type="http://schemas.openxmlformats.org/officeDocument/2006/relationships/hyperlink" Target="https://www.hrw.org/news/2018/02/13/giving-high-ground-americas-retreat-human-rights" TargetMode="External"/><Relationship Id="rId47" Type="http://schemas.openxmlformats.org/officeDocument/2006/relationships/hyperlink" Target="https://www.theguardian.com/global-development/2016/aug/23/nigeria-gathering-humanitarian-crisis-food-insecurity-boko-haram-bukola-saraki" TargetMode="External"/><Relationship Id="rId68" Type="http://schemas.openxmlformats.org/officeDocument/2006/relationships/hyperlink" Target="http://www.premiumtimesng.com/news/headlines/195620-zaria-massacre-human-rights-watch-says-over-300-killed-buried-by-soldiers.html" TargetMode="External"/><Relationship Id="rId89" Type="http://schemas.openxmlformats.org/officeDocument/2006/relationships/hyperlink" Target="http://www.thisdaylive.com/index.php/2016/03/27/boko-haram-military-insiders-dhq-wrangle-over-us-mrap-donations/" TargetMode="External"/><Relationship Id="rId112" Type="http://schemas.openxmlformats.org/officeDocument/2006/relationships/hyperlink" Target="https://digital.library.unt.edu/ark:/67531/metadc272109/m1/1/high_res_d/RL33964_2013Nov15.pdf" TargetMode="External"/><Relationship Id="rId133" Type="http://schemas.openxmlformats.org/officeDocument/2006/relationships/hyperlink" Target="http://edition.cnn.com/2016/10/29/africa/nigeria-bomb-blasts-maiduguri/index.html" TargetMode="External"/><Relationship Id="rId154" Type="http://schemas.openxmlformats.org/officeDocument/2006/relationships/hyperlink" Target="https://theaseanpost.com/article/packed-prisons-philippines%22%20%5Ct%20%22_blank%22%20%5Co%20%22140,000" TargetMode="External"/><Relationship Id="rId175" Type="http://schemas.openxmlformats.org/officeDocument/2006/relationships/hyperlink" Target="https://www.congress.gov/bill/115th-congress/senate-bill/2736/text%22%20%5Ct%20%22_blank%22%20%5Co%20%22stipulation" TargetMode="External"/><Relationship Id="rId340" Type="http://schemas.openxmlformats.org/officeDocument/2006/relationships/hyperlink" Target="https://www.hrw.org/news/2018/05/24/us-reject-planned-arms-sales-bahrain" TargetMode="External"/><Relationship Id="rId361" Type="http://schemas.openxmlformats.org/officeDocument/2006/relationships/hyperlink" Target="https://www.scmp.com/news/china/military/article/2166565/chinese-destroyer-nearly-collided-uss-decatur-after-trying-drive" TargetMode="External"/><Relationship Id="rId196" Type="http://schemas.openxmlformats.org/officeDocument/2006/relationships/hyperlink" Target="https://newsinfo.inquirer.net/1013357/22-journalists-killed-in-ph-under-duterte-administration-nujp%22%20%5Ct%20%22_blank%22%20%5Co%20%22Twelve%20journalists" TargetMode="External"/><Relationship Id="rId200" Type="http://schemas.openxmlformats.org/officeDocument/2006/relationships/hyperlink" Target="https://www.philstar.com/metro/2016/09/24/1626784/union-leader-gunned-down%22%20%5Ct%20%22_blank%22%20%5Co%20%22shot%20in%20broad%20daylight" TargetMode="External"/><Relationship Id="rId16" Type="http://schemas.openxmlformats.org/officeDocument/2006/relationships/hyperlink" Target="https://www.bloomberg.com/opinion/articles/2018-10-15/khashoggi-crisis-shows-u-s-needs-new-way-to-deal-with-dictators" TargetMode="External"/><Relationship Id="rId221" Type="http://schemas.openxmlformats.org/officeDocument/2006/relationships/hyperlink" Target="https://newsinfo.inquirer.net/719073/3-soldiers-tagged-in-rape-of-manobo-girl%22%20%5Ct%20%22_blank%22%20%5Co%20%22gang%20raped" TargetMode="External"/><Relationship Id="rId242" Type="http://schemas.openxmlformats.org/officeDocument/2006/relationships/hyperlink" Target="https://www.thenation.com/article/how-us-aid-fosters-human-rights-violations-philippines/%22%20%5Ct%20%22_blank%22%20%5Co" TargetMode="External"/><Relationship Id="rId263" Type="http://schemas.openxmlformats.org/officeDocument/2006/relationships/hyperlink" Target="http://www" TargetMode="External"/><Relationship Id="rId284" Type="http://schemas.openxmlformats.org/officeDocument/2006/relationships/hyperlink" Target="http://www.cnn.com/2016/12/11/politics/donald-trump-china-taiwan/" TargetMode="External"/><Relationship Id="rId319" Type="http://schemas.openxmlformats.org/officeDocument/2006/relationships/hyperlink" Target="http://www.nytimes.com/1992/09/28/world/163-nigerians-dead-as-a-military-plane-crashes-near-lagos.html" TargetMode="External"/><Relationship Id="rId37" Type="http://schemas.openxmlformats.org/officeDocument/2006/relationships/hyperlink" Target="https://lobelog.com/how-war-and-weapons-trading-are-fueling-the-global-refugee-crisis/" TargetMode="External"/><Relationship Id="rId58" Type="http://schemas.openxmlformats.org/officeDocument/2006/relationships/hyperlink" Target="http://www.reuters.com/article/us-embraer-corruption-idUSKCN0WJ20Z" TargetMode="External"/><Relationship Id="rId79" Type="http://schemas.openxmlformats.org/officeDocument/2006/relationships/hyperlink" Target="http://edition.cnn.com/2016/10/29/africa/nigeria-bomb-blasts-maiduguri/index.html" TargetMode="External"/><Relationship Id="rId102" Type="http://schemas.openxmlformats.org/officeDocument/2006/relationships/hyperlink" Target="https://www.cnn.com/2018/06/26/africa/nigeria-overtakes-india-extreme-poverty-intl/index.html" TargetMode="External"/><Relationship Id="rId123" Type="http://schemas.openxmlformats.org/officeDocument/2006/relationships/hyperlink" Target="https://www.hrw.org/news/2017/09/27/cameroon-mass-forced-return-nigerian-refugees" TargetMode="External"/><Relationship Id="rId144" Type="http://schemas.openxmlformats.org/officeDocument/2006/relationships/hyperlink" Target="https://carnegieendowment.org/2019/02/26/bahrain-s-fragility-and-security-sector-procurement-pub-78443)---RKM" TargetMode="External"/><Relationship Id="rId330" Type="http://schemas.openxmlformats.org/officeDocument/2006/relationships/hyperlink" Target="https://warontherocks.com/2018/09/trumps-arms-exports-policy-debunking-key-assumptions/" TargetMode="External"/><Relationship Id="rId90" Type="http://schemas.openxmlformats.org/officeDocument/2006/relationships/hyperlink" Target="https://www.naij.com/690216-shocking-half-11m-armed-vehicles-sent-nigeria-us-govt-fight-bharam-faulty.html" TargetMode="External"/><Relationship Id="rId165" Type="http://schemas.openxmlformats.org/officeDocument/2006/relationships/hyperlink" Target="https://oig.usaid.gov/sites/de" TargetMode="External"/><Relationship Id="rId186" Type="http://schemas.openxmlformats.org/officeDocument/2006/relationships/hyperlink" Target="https://www.amnesty.org.uk/files/2017-04/ASA3555172017ENGLISH.PDF?9_73DdFTpveG_iJgeK0U13KUVFHKSL_X%22%20%5Ct%20%22_blank%22%20%5Co%20%22Police%20are" TargetMode="External"/><Relationship Id="rId351" Type="http://schemas.openxmlformats.org/officeDocument/2006/relationships/hyperlink" Target="http://www.al-monitor.com/pulse/files/live/sites/almonitor/files/documents/2015/Egypt%20Waiver%20May%202015%20FMF-IMET-FMF.pdf" TargetMode="External"/><Relationship Id="rId211" Type="http://schemas.openxmlformats.org/officeDocument/2006/relationships/hyperlink" Target="https://drive.google.com/file/d/0Bzc5SdETrPEAQjBkOXNLaXIzSEk/view%22%20%5Ct%20%22_blank%22%20%5Co%20%22few%20remaining" TargetMode="External"/><Relationship Id="rId232" Type="http://schemas.openxmlformats.org/officeDocument/2006/relationships/hyperlink" Target="https://www.ndfp.org/sayt/wp-content/uploads/2018/01/NDFP-CASER-2017-Web-version-Ver2.0.pdf%22%20%5Ct%20%22_blank%22%20%5Co%20%22CASER" TargetMode="External"/><Relationship Id="rId253" Type="http://schemas.openxmlformats.org/officeDocument/2006/relationships/hyperlink" Target="http://manilasta" TargetMode="External"/><Relationship Id="rId274" Type="http://schemas.openxmlformats.org/officeDocument/2006/relationships/hyperlink" Target="https://www.newsweek.com/donald-trump-north-korea-kim-jong-un-love-1145179" TargetMode="External"/><Relationship Id="rId295" Type="http://schemas.openxmlformats.org/officeDocument/2006/relationships/hyperlink" Target="https://www.washingtonpost.com/news/global-opinions/wp/2018/05/01/in-trumps-white-house-foreign-policy-is-now-made-on-a-whim/?noredirect=on&amp;utm_term=.f24030b09d74,|" TargetMode="External"/><Relationship Id="rId309" Type="http://schemas.openxmlformats.org/officeDocument/2006/relationships/hyperlink" Target="https://spectator.org/reader-mail-senator-patrick-leahy-responds-to-brandon-weichert-2/" TargetMode="External"/><Relationship Id="rId27" Type="http://schemas.openxmlformats.org/officeDocument/2006/relationships/hyperlink" Target="about:blank" TargetMode="External"/><Relationship Id="rId48" Type="http://schemas.openxmlformats.org/officeDocument/2006/relationships/hyperlink" Target="http://www.economist.com/news/middle-east-and-africa/21693971-nigeria-has-about-much-electricity-edinburgh-problem-powerless" TargetMode="External"/><Relationship Id="rId69" Type="http://schemas.openxmlformats.org/officeDocument/2006/relationships/hyperlink" Target="http://www.premiumtimesng.com/investigationspecial-reports/204902-special-report-inside-massive-extrajudicial-killings-nigerias-south-east.html" TargetMode="External"/><Relationship Id="rId113" Type="http://schemas.openxmlformats.org/officeDocument/2006/relationships/hyperlink" Target="https://www.hrw.org/report/2012/10/11/spiraling-violence/boko-haram-attacks-and-security-force-abuses-nigeria" TargetMode="External"/><Relationship Id="rId134" Type="http://schemas.openxmlformats.org/officeDocument/2006/relationships/hyperlink" Target="https://theglobalobservatory.org/2015/03/boko-haram-nigeria-lake-chad-mandara/" TargetMode="External"/><Relationship Id="rId320" Type="http://schemas.openxmlformats.org/officeDocument/2006/relationships/hyperlink" Target="https://www.washingtonpost.com/archive/politics/2000/04/29/us-to-help-nigeria-revamp-its-armed-forces/eab2413a-3264-4812-8375-ca1c54fa6d29/" TargetMode="External"/><Relationship Id="rId80" Type="http://schemas.openxmlformats.org/officeDocument/2006/relationships/hyperlink" Target="https://theglobalobservatory.org/2015/03/boko-haram-nigeria-lake-chad-mandara/" TargetMode="External"/><Relationship Id="rId155" Type="http://schemas.openxmlformats.org/officeDocument/2006/relationships/hyperlink" Target="https://www.rappler.com/newsbreak/iq/210516-charts-n" TargetMode="External"/><Relationship Id="rId176" Type="http://schemas.openxmlformats.org/officeDocument/2006/relationships/hyperlink" Target="https://www.state" TargetMode="External"/><Relationship Id="rId197" Type="http://schemas.openxmlformats.org/officeDocument/2006/relationships/hyperlink" Target="https://www.aljazeera.com/news/2018/11/philippines-human-rights-l" TargetMode="External"/><Relationship Id="rId341" Type="http://schemas.openxmlformats.org/officeDocument/2006/relationships/hyperlink" Target="http://www.sirjournal.org/op-ed/2018/8/4/us-provides-aid-to-egypt-human-rights-abused" TargetMode="External"/><Relationship Id="rId362" Type="http://schemas.openxmlformats.org/officeDocument/2006/relationships/hyperlink" Target="https://www.scmp.com/news/china/military/article/2165697/china-denies-request-hong-kong-port-call-american-warship" TargetMode="External"/><Relationship Id="rId201" Type="http://schemas.openxmlformats.org/officeDocument/2006/relationships/hyperlink" Target="https://www.rappler.com/nation/217768-labor-leader-agusan-del-norte-killed-november-27-2018%22%20%5Ct%20%22_blank%22%20%5Co%20%22murdered" TargetMode="External"/><Relationship Id="rId222" Type="http://schemas.openxmlformats.org/officeDocument/2006/relationships/hyperlink" Target="http://davaotoday.com/main/human-rights/lumad-school-student-wounded-mother-shot-dead-in-agusan-del-sur/%22%20%5Ct%20%22_blank%22%20%5Co" TargetMode="External"/><Relationship Id="rId243" Type="http://schemas.openxmlformats.org/officeDocument/2006/relationships/hyperlink" Target="https://fpif.org/u-s-aid-human-rights-violations-philippines/)//SD" TargetMode="External"/><Relationship Id="rId264" Type="http://schemas.openxmlformats.org/officeDocument/2006/relationships/hyperlink" Target="http://www.teleg" TargetMode="External"/><Relationship Id="rId285" Type="http://schemas.openxmlformats.org/officeDocument/2006/relationships/hyperlink" Target="http://www.nytimes.com/2016/11/22/us/politics/donald-trump-visit.html?_r=0&amp;mtrref=www.aljazeera.com&amp;gwh=841F96AB4835B0B64EDD0D513CCBA568&amp;gwt=pay" TargetMode="External"/><Relationship Id="rId17" Type="http://schemas.openxmlformats.org/officeDocument/2006/relationships/hyperlink" Target="https://www.usatoday.com/story/opinion/2019/01/07/new-congress-reverse-donald-trump-disrespect-human-rights-column/2424243002/" TargetMode="External"/><Relationship Id="rId38" Type="http://schemas.openxmlformats.org/officeDocument/2006/relationships/hyperlink" Target="https://nationalinterest.org/feature/migration-will-drive-the-next-wave-world-wars-23737" TargetMode="External"/><Relationship Id="rId59" Type="http://schemas.openxmlformats.org/officeDocument/2006/relationships/hyperlink" Target="http://www.state.gov/r/pa/prs/dpb/2013/10/215414.htm" TargetMode="External"/><Relationship Id="rId103" Type="http://schemas.openxmlformats.org/officeDocument/2006/relationships/hyperlink" Target="http://chrisngwodo.blogspot.com/2010/10/understanding-boko-haram-theology-of.html" TargetMode="External"/><Relationship Id="rId124" Type="http://schemas.openxmlformats.org/officeDocument/2006/relationships/hyperlink" Target="https://reliefweb.int/sites/reliefweb.int/files/resources/23092017_nga_ocha_ne_humanitarian_situation_update_august_2017.pdf" TargetMode="External"/><Relationship Id="rId310" Type="http://schemas.openxmlformats.org/officeDocument/2006/relationships/hyperlink" Target="https://www.brookings.edu/wp-content/uploads/2016/12/20161212_security_human_rights_transcript.pdf)//" TargetMode="External"/><Relationship Id="rId70" Type="http://schemas.openxmlformats.org/officeDocument/2006/relationships/hyperlink" Target="https://www.amnesty.org/en/documents/afr44/1657/2015/en/" TargetMode="External"/><Relationship Id="rId91" Type="http://schemas.openxmlformats.org/officeDocument/2006/relationships/hyperlink" Target="https://www.stimson.org/sites/default/files/file-attachments/ArmsSales_WithGreatPower_FINAL.pdf" TargetMode="External"/><Relationship Id="rId145" Type="http://schemas.openxmlformats.org/officeDocument/2006/relationships/hyperlink" Target="https://carnegieendowment.org/2019/02/26/bahrain-s-fragility-and-security-sector-procurement-pub-78443)---RKM" TargetMode="External"/><Relationship Id="rId166" Type="http://schemas.openxmlformats.org/officeDocument/2006/relationships/hyperlink" Target="https://ph.usembassy.gov/united-states-to-b" TargetMode="External"/><Relationship Id="rId187" Type="http://schemas.openxmlformats.org/officeDocument/2006/relationships/hyperlink" Target="https://www.hrw.org/sites/default/files/report_pdf/philippines0317_web_1.pdf" TargetMode="External"/><Relationship Id="rId331" Type="http://schemas.openxmlformats.org/officeDocument/2006/relationships/hyperlink" Target="https://www.cato.org/publications/policy-analysis/risky-business-role-arms-sales-us-foreign-policy" TargetMode="External"/><Relationship Id="rId352" Type="http://schemas.openxmlformats.org/officeDocument/2006/relationships/hyperlink" Target="https://www.lawfareblog.com/restoration-aid-egypt" TargetMode="External"/><Relationship Id="rId1" Type="http://schemas.openxmlformats.org/officeDocument/2006/relationships/customXml" Target="../customXml/item1.xml"/><Relationship Id="rId212" Type="http://schemas.openxmlformats.org/officeDocument/2006/relationships/hyperlink" Target="https://intercontinentalcry.org/thousands-march-killings-indigenous-peoples-philippine-mining-c" TargetMode="External"/><Relationship Id="rId233" Type="http://schemas.openxmlformats.org/officeDocument/2006/relationships/hyperlink" Target="http://sandugo.org/" TargetMode="External"/><Relationship Id="rId254" Type="http://schemas.openxmlformats.org/officeDocument/2006/relationships/hyperlink" Target="http://ww" TargetMode="External"/><Relationship Id="rId28" Type="http://schemas.openxmlformats.org/officeDocument/2006/relationships/hyperlink" Target="about:blank" TargetMode="External"/><Relationship Id="rId49" Type="http://schemas.openxmlformats.org/officeDocument/2006/relationships/hyperlink" Target="https://www.whitehouse.gov/the-press-office/2015/07/20/remarks-president-obama-and-president-buhari-nigeria-bilateral-meeting" TargetMode="External"/><Relationship Id="rId114" Type="http://schemas.openxmlformats.org/officeDocument/2006/relationships/hyperlink" Target="https://www.cfr.org/blog/nigerias-boko-haram-we-are-abuja" TargetMode="External"/><Relationship Id="rId275" Type="http://schemas.openxmlformats.org/officeDocument/2006/relationships/hyperlink" Target="https://www.politico.com/magazine/story/2018/09/28/donald-trump-unga-liberal-world-order-220738" TargetMode="External"/><Relationship Id="rId296" Type="http://schemas.openxmlformats.org/officeDocument/2006/relationships/hyperlink" Target="http://ec.europa.eu/trade/policy/countries-and-regions/countries/united-states/index_en.htm" TargetMode="External"/><Relationship Id="rId300" Type="http://schemas.openxmlformats.org/officeDocument/2006/relationships/hyperlink" Target="https://www.foreignaffairs.com/articles/2017-06-29/getting-leahy-law-right" TargetMode="External"/><Relationship Id="rId60" Type="http://schemas.openxmlformats.org/officeDocument/2006/relationships/hyperlink" Target="https://www.c-span.org/video/?319459-1/threat-boko-haram" TargetMode="External"/><Relationship Id="rId81" Type="http://schemas.openxmlformats.org/officeDocument/2006/relationships/hyperlink" Target="https://www.theguardian.com/world/2014/apr/29/nigeria-sambisa-forest-boko-haram-hideout-kidnapped-school-girls-believed-to-be-held" TargetMode="External"/><Relationship Id="rId135" Type="http://schemas.openxmlformats.org/officeDocument/2006/relationships/hyperlink" Target="https://www.theguardian.com/world/2014/apr/29/nigeria-sambisa-forest-boko-haram-hideout-kidnapped-school-girls-believed-to-be-held" TargetMode="External"/><Relationship Id="rId156" Type="http://schemas.openxmlformats.org/officeDocument/2006/relationships/hyperlink" Target="https://www.rappler.com/" TargetMode="External"/><Relationship Id="rId177" Type="http://schemas.openxmlformats.org/officeDocument/2006/relationships/hyperlink" Target="https://www.philstar.com/opinion/2018/10/21/1861787/" TargetMode="External"/><Relationship Id="rId198" Type="http://schemas.openxmlformats.org/officeDocument/2006/relationships/hyperlink" Target="https://news.abs-cbn.com/news/07/25/18/under-duterte-philippines-ranked-asias-most-dangerous-country-for-environment-defenders%22%20%5Ct%20%22_blank%22%20%5Co%20%2248" TargetMode="External"/><Relationship Id="rId321" Type="http://schemas.openxmlformats.org/officeDocument/2006/relationships/hyperlink" Target="http://www.africom.mil/media-room/article/6845/us-air-forces-africa-help-nigerian-c-130-fly-again" TargetMode="External"/><Relationship Id="rId342" Type="http://schemas.openxmlformats.org/officeDocument/2006/relationships/hyperlink" Target="https://thehill.com/blogs/congress-blog/foreign-policy/399341-administration-should-use-its-leverage-to-get-egypt-to" TargetMode="External"/><Relationship Id="rId363" Type="http://schemas.openxmlformats.org/officeDocument/2006/relationships/hyperlink" Target="https://thehill.com/opinion/international/384014-trumps-arms-sales-policy-puts-contractors-above-common-sense" TargetMode="External"/><Relationship Id="rId202" Type="http://schemas.openxmlformats.org/officeDocument/2006/relationships/hyperlink" Target="https://www.rappler.com/na" TargetMode="External"/><Relationship Id="rId223" Type="http://schemas.openxmlformats.org/officeDocument/2006/relationships/hyperlink" Target="http://www.chrp.org.uk/2018/two-weeks-in-mindanao-two-farmers-s" TargetMode="External"/><Relationship Id="rId244" Type="http://schemas.openxmlformats.org/officeDocument/2006/relationships/hyperlink" Target="http://karapatan.org/" TargetMode="External"/><Relationship Id="rId18" Type="http://schemas.openxmlformats.org/officeDocument/2006/relationships/hyperlink" Target="https://foreignpolicy.com/2017/06/19/its-ok-that-trump-doesnt-care-about-human-rights/" TargetMode="External"/><Relationship Id="rId39" Type="http://schemas.openxmlformats.org/officeDocument/2006/relationships/hyperlink" Target="https://www.amacad.org/publication/conclusion" TargetMode="External"/><Relationship Id="rId265" Type="http://schemas.openxmlformats.org/officeDocument/2006/relationships/hyperlink" Target="http://www.karapatan.org/Aquino+Oplan+Bayanihan+failure+waste+of+people's+mo" TargetMode="External"/><Relationship Id="rId286" Type="http://schemas.openxmlformats.org/officeDocument/2006/relationships/hyperlink" Target="http://www.time.com/4309786/read-donald-trumps-america-first-foreign-policy-speech/" TargetMode="External"/><Relationship Id="rId50" Type="http://schemas.openxmlformats.org/officeDocument/2006/relationships/hyperlink" Target="http://www.state.gov/secretary/remarks/2016/08/261212.htm" TargetMode="External"/><Relationship Id="rId104" Type="http://schemas.openxmlformats.org/officeDocument/2006/relationships/hyperlink" Target="https://press.princeton.edu/titles/11094.html" TargetMode="External"/><Relationship Id="rId125" Type="http://schemas.openxmlformats.org/officeDocument/2006/relationships/hyperlink" Target="https://www.upi.com/News_Photos/Features/Worlds-Top-5-arms-exporters/fp/3105/" TargetMode="External"/><Relationship Id="rId146" Type="http://schemas.openxmlformats.org/officeDocument/2006/relationships/hyperlink" Target="https://carnegieendowment.org/2019/02/26/bahrain-s-fragility-and-security-sector-procurement-pub-78443)---RKM" TargetMode="External"/><Relationship Id="rId167" Type="http://schemas.openxmlformats.org/officeDocument/2006/relationships/hyperlink" Target="https://oig.usaid.gov/sites/default/files/2019-02/OPEP_Q119_Dec2018_final.pdf%22%20%5Ct%20%22_blank%22%20%5Co%20%22roughly%20$100%20million" TargetMode="External"/><Relationship Id="rId188" Type="http://schemas.openxmlformats.org/officeDocument/2006/relationships/hyperlink" Target="https://www.amnesty.o" TargetMode="External"/><Relationship Id="rId311" Type="http://schemas.openxmlformats.org/officeDocument/2006/relationships/hyperlink" Target="https://www.amnestyusa.org/deconstructing-the-leahy-law-fact-vs-fiction/" TargetMode="External"/><Relationship Id="rId332" Type="http://schemas.openxmlformats.org/officeDocument/2006/relationships/hyperlink" Target="https://www.hrw.org/news/2018/02/13/giving-high-ground-americas-retreat-human-rights" TargetMode="External"/><Relationship Id="rId353" Type="http://schemas.openxmlformats.org/officeDocument/2006/relationships/hyperlink" Target="https://nationalinterest.org/blog/the-skeptics/its-ti" TargetMode="External"/><Relationship Id="rId71" Type="http://schemas.openxmlformats.org/officeDocument/2006/relationships/hyperlink" Target="http://www.bbc.co.uk/news/world-africa-36259126" TargetMode="External"/><Relationship Id="rId92" Type="http://schemas.openxmlformats.org/officeDocument/2006/relationships/hyperlink" Target="https://www.worldpoliticsreview.com/insights/23447/in-partnering-with-nigeria-s-abusive-military-the-u-s-is-giving-boko-haram-a-lifeline" TargetMode="External"/><Relationship Id="rId213" Type="http://schemas.openxmlformats.org/officeDocument/2006/relationships/hyperlink" Target="https://www.bulatlat.com/2014/12/01/the-lumad-school-on-pantaron-range/%22%20%5Ct%20%22_blank%22%20%5Co%20%22center" TargetMode="External"/><Relationship Id="rId234" Type="http://schemas.openxmlformats.org/officeDocument/2006/relationships/hyperlink" Target="https://www.theguardian.com/world/2016/oct/19/philippines-police-van-rams-protesters-outside-us-embassy-in-manila%22%20%5Ct%20%22_blank%22%20%5Co%20%22police%20van%20ran%20over%20the%20crowd" TargetMode="External"/><Relationship Id="rId2" Type="http://schemas.openxmlformats.org/officeDocument/2006/relationships/numbering" Target="numbering.xml"/><Relationship Id="rId29" Type="http://schemas.openxmlformats.org/officeDocument/2006/relationships/hyperlink" Target="about:blank" TargetMode="External"/><Relationship Id="rId255" Type="http://schemas.openxmlformats.org/officeDocument/2006/relationships/hyperlink" Target="http://www.10news.com/news/military/philippines-us-disagree-in-talks-to-escalate-american-troop-deployments11052013%22%20%5Ct%20%22_blank%22%20%5Co%20%22prolonged" TargetMode="External"/><Relationship Id="rId276" Type="http://schemas.openxmlformats.org/officeDocument/2006/relationships/hyperlink" Target="https://www.foreignaffairs.com/articles/world/2018-07-31/liberal-order-more-myth" TargetMode="External"/><Relationship Id="rId297" Type="http://schemas.openxmlformats.org/officeDocument/2006/relationships/hyperlink" Target="https://www.scmp.com/comment/insight-opinion/article/2096469/how-donald-trump-betrayed-american-values-and-jeffersonian" TargetMode="External"/><Relationship Id="rId40" Type="http://schemas.openxmlformats.org/officeDocument/2006/relationships/hyperlink" Target="https://warontherocks.com/2016/11/five-reasons-washington-should-rethink-selling-warplanes-to-nigeria/" TargetMode="External"/><Relationship Id="rId115" Type="http://schemas.openxmlformats.org/officeDocument/2006/relationships/hyperlink" Target="https://fas.org/sgp/crs/row/R43558.pdf" TargetMode="External"/><Relationship Id="rId136" Type="http://schemas.openxmlformats.org/officeDocument/2006/relationships/hyperlink" Target="https://www.youtube.com/watch?v=oQmbqaLtFMo" TargetMode="External"/><Relationship Id="rId157" Type="http://schemas.openxmlformats.org/officeDocument/2006/relationships/hyperlink" Target="https://www.karapatan.org/2018-Karapatan-HR-Report" TargetMode="External"/><Relationship Id="rId178" Type="http://schemas.openxmlformats.org/officeDocument/2006/relationships/hyperlink" Target="https://news.abs-cbn" TargetMode="External"/><Relationship Id="rId301" Type="http://schemas.openxmlformats.org/officeDocument/2006/relationships/hyperlink" Target="https://foreignpolicy.com/2012/06/21/why-is-the-u-s-selling-billions-in-weapons-to-autocrats/" TargetMode="External"/><Relationship Id="rId322" Type="http://schemas.openxmlformats.org/officeDocument/2006/relationships/hyperlink" Target="http://www.africom.mil/media-room/article/27874/u-s-donates-24-armored-personnel-carriers-to-nigeria" TargetMode="External"/><Relationship Id="rId343" Type="http://schemas.openxmlformats.org/officeDocument/2006/relationships/hyperlink" Target="http://www.nytimes.com/2015/08/19/opinion/the-questionable-legality-of-military-aid-to-egypt.html?action=click&amp;pgtype=Homepage&amp;module=opinion-c-col-left-region&amp;region=opinion-c-col-left-region&amp;WT.nav=opinion-c-col-left-region&amp;_r=1" TargetMode="External"/><Relationship Id="rId364" Type="http://schemas.openxmlformats.org/officeDocument/2006/relationships/hyperlink" Target="https://nationalinterest.org/blog/the-skeptics/pulling-back-now-wont-absolve-american-involvement-yemen-18874" TargetMode="External"/><Relationship Id="rId61" Type="http://schemas.openxmlformats.org/officeDocument/2006/relationships/hyperlink" Target="http://www.humanrights.gov/dyn/an-overview-of-the-leahy-vetting-process.html" TargetMode="External"/><Relationship Id="rId82" Type="http://schemas.openxmlformats.org/officeDocument/2006/relationships/hyperlink" Target="https://www.youtube.com/watch?v=oQmbqaLtFMo" TargetMode="External"/><Relationship Id="rId199" Type="http://schemas.openxmlformats.org/officeDocument/2006/relationships/hyperlink" Target="https://www.karapatan.org/2018-Karapatan-HR-Report%22%20%5Ct%20%22_blank%22%20%5Co%20%2214%20massacres" TargetMode="External"/><Relationship Id="rId203" Type="http://schemas.openxmlformats.org/officeDocument/2006/relationships/hyperlink" Target="https://www.bulatlat.com/2018/08/06/nanay-leti-grandm" TargetMode="External"/><Relationship Id="rId19" Type="http://schemas.openxmlformats.org/officeDocument/2006/relationships/hyperlink" Target="https://israelpalestinenews.org/leahy-law-would-cut-aid-to-israel-but-no-one-wants-to-enforce-it/" TargetMode="External"/><Relationship Id="rId224" Type="http://schemas.openxmlformats.org/officeDocument/2006/relationships/hyperlink" Target="https://www.karapatan.org/2018-Karapatan-HR-Report%22%20%5Ct%20%22_blank%22%20%5Co%20%22list" TargetMode="External"/><Relationship Id="rId245" Type="http://schemas.openxmlformats.org/officeDocument/2006/relationships/hyperlink" Target="http://karapatan.org/files/Karapatan_Monitor_Issue2_2013_WEB.pdf%22%20%5Ct%20%22_blank%22%20%5Co%20%22evacuations" TargetMode="External"/><Relationship Id="rId266" Type="http://schemas.openxmlformats.org/officeDocument/2006/relationships/hyperlink" Target="http://www.asienhaus.de/menschenrechte-philippinen/tl_files/aktionsbuendnis/dok" TargetMode="External"/><Relationship Id="rId287" Type="http://schemas.openxmlformats.org/officeDocument/2006/relationships/hyperlink" Target="http://www.readingeagle.com/news/article/in-his-own-words-donald-trump-in-hershey" TargetMode="External"/><Relationship Id="rId30" Type="http://schemas.openxmlformats.org/officeDocument/2006/relationships/hyperlink" Target="about:blank" TargetMode="External"/><Relationship Id="rId105" Type="http://schemas.openxmlformats.org/officeDocument/2006/relationships/hyperlink" Target="https://www.aljazeera.com/news/africa/2010/01/201012314018187505.html" TargetMode="External"/><Relationship Id="rId126" Type="http://schemas.openxmlformats.org/officeDocument/2006/relationships/hyperlink" Target="https://warontherocks.com/2016/11/five-reasons-washington-should-rethink-selling-warplanes-to-nigeria/" TargetMode="External"/><Relationship Id="rId147" Type="http://schemas.openxmlformats.org/officeDocument/2006/relationships/hyperlink" Target="https://carnegieendowment.org/2019/02/26/bahrain-s-fragility-and-security-sector-procurement-pub-78443)---RKM" TargetMode="External"/><Relationship Id="rId168" Type="http://schemas.openxmlformats.org/officeDocument/2006/relationships/hyperlink" Target="https://fas.org/sgp/crs/natsec/R44519.pdf%22%20%5Ct%20%22_blank%22%20%5Co%20%22exempt" TargetMode="External"/><Relationship Id="rId312" Type="http://schemas.openxmlformats.org/officeDocument/2006/relationships/hyperlink" Target="https://www.brookings.edu/wp-content/uploads/2016/12/20161212_security_human_rights_transcript.pdf)//" TargetMode="External"/><Relationship Id="rId333" Type="http://schemas.openxmlformats.org/officeDocument/2006/relationships/hyperlink" Target="https://www-jstor-org.proxy.lib.umich.edu/stable/pdf/27821518.pdf?ab_segments=0%252Fdefault-2%252Fcontrol&amp;refreqid=excelsior%3A5c7e051599fd31ffc34c50c3ee77b91c" TargetMode="External"/><Relationship Id="rId354" Type="http://schemas.openxmlformats.org/officeDocument/2006/relationships/hyperlink" Target="http://amzn.to/2dgkK4U%22%20%5Ct%20%22_blank" TargetMode="External"/><Relationship Id="rId51" Type="http://schemas.openxmlformats.org/officeDocument/2006/relationships/hyperlink" Target="https://www.justice.gov/opa/pr/readout-attorney-general-s-meeting-president-muhammadu-buhari-nigeria" TargetMode="External"/><Relationship Id="rId72" Type="http://schemas.openxmlformats.org/officeDocument/2006/relationships/hyperlink" Target="https://www.washingtonpost.com/world/un-has-negotiated-release-of-876-children-detained-by-nigerian-military-this-year/2016/10/28/50a07e90-9d43-11e6-9980-50913d68eacb_story.html" TargetMode="External"/><Relationship Id="rId93" Type="http://schemas.openxmlformats.org/officeDocument/2006/relationships/hyperlink" Target="http://www.dw.com/en/nigerian-forces-conduct-unauthorized-search-of-un-main-base/a-40059452" TargetMode="External"/><Relationship Id="rId189" Type="http://schemas.openxmlformats.org/officeDocument/2006/relationships/hyperlink" Target="https://www.hrw.org/sites/default/files/re" TargetMode="External"/><Relationship Id="rId3" Type="http://schemas.openxmlformats.org/officeDocument/2006/relationships/styles" Target="styles.xml"/><Relationship Id="rId214" Type="http://schemas.openxmlformats.org/officeDocument/2006/relationships/hyperlink" Target="https://www.bulatlat.com/2018/12/01/context-of-talaingod-incident-the-decades-old-struggle-of-lumad-in-pantaron-" TargetMode="External"/><Relationship Id="rId235" Type="http://schemas.openxmlformats.org/officeDocument/2006/relationships/hyperlink" Target="https://www.facebook.com" TargetMode="External"/><Relationship Id="rId256" Type="http://schemas.openxmlformats.org/officeDocument/2006/relationships/hyperlink" Target="http://www.voanews.com/content/philippines-us-typhoon-response-sho" TargetMode="External"/><Relationship Id="rId277" Type="http://schemas.openxmlformats.org/officeDocument/2006/relationships/hyperlink" Target="https://www.bloomberg.com/opinion/articles/2018-08-14/america-s-global-order-is-worth-fighting-for" TargetMode="External"/><Relationship Id="rId298" Type="http://schemas.openxmlformats.org/officeDocument/2006/relationships/hyperlink" Target="https://www.brookings.edu/wp-content/uploads/2019/06/fp_20190604_security_cooperation_transcript.pdf" TargetMode="External"/><Relationship Id="rId116" Type="http://schemas.openxmlformats.org/officeDocument/2006/relationships/hyperlink" Target="https://fas.org/sgp/crs/row/RL33964.pdf" TargetMode="External"/><Relationship Id="rId137" Type="http://schemas.openxmlformats.org/officeDocument/2006/relationships/hyperlink" Target="https://www.oxfordresearchgroup.org.uk/Handlers/Download.ashx?IDMF=5a9c97dc-cf3e-4e4b-93ac-5ab8b306984c" TargetMode="External"/><Relationship Id="rId158" Type="http://schemas.openxmlformats.org/officeDocument/2006/relationships/hyperlink" Target="https://www.karapatan.org/2018-Karapatan-HR-Report%22%20%5Ct%20%22_blank%22%20%5Co%20%22450,000" TargetMode="External"/><Relationship Id="rId302" Type="http://schemas.openxmlformats.org/officeDocument/2006/relationships/hyperlink" Target="https://civiliansinconflict.org/wp-content/uploads/2018/01/With-Great-Power.pdf" TargetMode="External"/><Relationship Id="rId323" Type="http://schemas.openxmlformats.org/officeDocument/2006/relationships/hyperlink" Target="http://www.thisdaylive.com/index.php/2016/03/27/boko-haram-military-insiders-dhq-wrangle-over-us-mrap-donations/" TargetMode="External"/><Relationship Id="rId344" Type="http://schemas.openxmlformats.org/officeDocument/2006/relationships/hyperlink" Target="http://www.al-monitor.com/pulse/files/live/sites/almonitor/files/documents/2015/Egypt%20Waiver%20May%202015%20FMF-IMET-FMF.pdf" TargetMode="External"/><Relationship Id="rId20" Type="http://schemas.openxmlformats.org/officeDocument/2006/relationships/hyperlink" Target="https://www.thenation.com/article/american-laws-can-help-stop-israeli-massacres-in-gaza/" TargetMode="External"/><Relationship Id="rId41" Type="http://schemas.openxmlformats.org/officeDocument/2006/relationships/hyperlink" Target="http://www.reuters.com/article/us-usa-nigeria-arms-idUSKCN0XX09M" TargetMode="External"/><Relationship Id="rId62" Type="http://schemas.openxmlformats.org/officeDocument/2006/relationships/hyperlink" Target="http://www.state.gov/documents/organization/135981.pdf" TargetMode="External"/><Relationship Id="rId83" Type="http://schemas.openxmlformats.org/officeDocument/2006/relationships/hyperlink" Target="http://us-foreign-aid.insidegov.com/l/127/Nigeria" TargetMode="External"/><Relationship Id="rId179" Type="http://schemas.openxmlformats.org/officeDocument/2006/relationships/hyperlink" Target="https://oig.usaid.gov/sites/default/" TargetMode="External"/><Relationship Id="rId365" Type="http://schemas.openxmlformats.org/officeDocument/2006/relationships/hyperlink" Target="http://www.eutopya.org/a-case-for-liberal-international-order/" TargetMode="External"/><Relationship Id="rId190" Type="http://schemas.openxmlformats.org/officeDocument/2006/relationships/hyperlink" Target="https://www.gmanetwork.com/news/news/nation/673124/center-for-women-s-resources-polic" TargetMode="External"/><Relationship Id="rId204" Type="http://schemas.openxmlformats.org/officeDocument/2006/relationships/hyperlink" Target="https://www.bulatlat.com/2018/06/14/20-arrested-scores-wounded-violent-dispersal-nutriasia-strike/%22%20%5Ct%20%22_blank%22%20%5Co%20%22scores" TargetMode="External"/><Relationship Id="rId225" Type="http://schemas.openxmlformats.org/officeDocument/2006/relationships/hyperlink" Target="https://www.philstar.com/headli" TargetMode="External"/><Relationship Id="rId246" Type="http://schemas.openxmlformats.org/officeDocument/2006/relationships/hyperlink" Target="http://www.hrw.org/news/2012/01/31" TargetMode="External"/><Relationship Id="rId267" Type="http://schemas.openxmlformats.org/officeDocument/2006/relationships/hyperlink" Target="http://www.hrw.org/world-report/2013/country-chapters/philippines?page=2%22%20%5Ct%20%22_blank%22%20%5Co%20%22cases" TargetMode="External"/><Relationship Id="rId288" Type="http://schemas.openxmlformats.org/officeDocument/2006/relationships/hyperlink" Target="http://www.nytimes.com/2016/12/03/world/asia/philippines-rodrigo-duterte-donald-trump.html" TargetMode="External"/><Relationship Id="rId106" Type="http://schemas.openxmlformats.org/officeDocument/2006/relationships/hyperlink" Target="http://africanarguments.org/2016/09/20/making-sense-of-boko-harams-different-factions/" TargetMode="External"/><Relationship Id="rId127" Type="http://schemas.openxmlformats.org/officeDocument/2006/relationships/hyperlink" Target="https://www.youtube.com/watch?v=LkgeladdlaI" TargetMode="External"/><Relationship Id="rId313" Type="http://schemas.openxmlformats.org/officeDocument/2006/relationships/hyperlink" Target="https://nationalinterest.org/feature/dont-bend-the-law-fight-terror-nigeria-164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8D380-E947-4558-B591-9D25AEA41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1291</TotalTime>
  <Pages>344</Pages>
  <Words>162011</Words>
  <Characters>923463</Characters>
  <Application>Microsoft Office Word</Application>
  <DocSecurity>0</DocSecurity>
  <Lines>7695</Lines>
  <Paragraphs>2166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debateadmin</dc:creator>
  <cp:keywords>5.1.1</cp:keywords>
  <dc:description/>
  <cp:lastModifiedBy>debateadmin</cp:lastModifiedBy>
  <cp:revision>530</cp:revision>
  <dcterms:created xsi:type="dcterms:W3CDTF">2019-06-29T14:14:00Z</dcterms:created>
  <dcterms:modified xsi:type="dcterms:W3CDTF">2019-07-03T13:32:00Z</dcterms:modified>
</cp:coreProperties>
</file>