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414588" cy="2414588"/>
            <wp:effectExtent b="0" l="0" r="0" t="0"/>
            <wp:docPr descr="Matrix Array 12 Key Membrane Switch Keypad Keyboard For Arduino AVR 4 x 3 SU" id="1" name="image1.jpg"/>
            <a:graphic>
              <a:graphicData uri="http://schemas.openxmlformats.org/drawingml/2006/picture">
                <pic:pic>
                  <pic:nvPicPr>
                    <pic:cNvPr descr="Matrix Array 12 Key Membrane Switch Keypad Keyboard For Arduino AVR 4 x 3 SU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Matrix Array 12 Key Membrane Switch Keypad Keyboard For Arduino AVR 4 x 3 SU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Features:</w:t>
        <w:br w:type="textWrapping"/>
        <w:t xml:space="preserve">Contact resistance of 500 (ω)</w:t>
        <w:br w:type="textWrapping"/>
        <w:t xml:space="preserve">Insulation resistance 100M (ω)</w:t>
        <w:br w:type="textWrapping"/>
        <w:t xml:space="preserve">Key Operating Force 150-200N</w:t>
        <w:br w:type="textWrapping"/>
        <w:t xml:space="preserve">Rebound time 1 (ms)</w:t>
        <w:br w:type="textWrapping"/>
        <w:t xml:space="preserve"> Life of 100 million (times)</w:t>
        <w:br w:type="textWrapping"/>
        <w:t xml:space="preserve">Operating Temperature 60 degree</w:t>
        <w:br w:type="textWrapping"/>
        <w:br w:type="textWrapping"/>
        <w:t xml:space="preserve"> The electronic characteristics</w:t>
        <w:br w:type="textWrapping"/>
        <w:t xml:space="preserve">Circuit Rating: 35V (DC), 100mA, 1W</w:t>
        <w:br w:type="textWrapping"/>
        <w:t xml:space="preserve">Contact resistance: 10ω ~ 500ω (Varies according to the lead lengths and different from those of the material used)</w:t>
        <w:br w:type="textWrapping"/>
        <w:t xml:space="preserve">Insulation resistance: 100Mω 100V</w:t>
        <w:br w:type="textWrapping"/>
        <w:t xml:space="preserve">Dielectric Strength: 250VRms (50 ~ 60Hz 1min)</w:t>
        <w:br w:type="textWrapping"/>
        <w:t xml:space="preserve">Electric shock jitter: &lt;5ms</w:t>
        <w:br w:type="textWrapping"/>
        <w:t xml:space="preserve">Life span: tactile type: ≥ one million times</w:t>
        <w:br w:type="textWrapping"/>
        <w:br w:type="textWrapping"/>
        <w:t xml:space="preserve"> The mechanical properties</w:t>
        <w:br w:type="textWrapping"/>
        <w:t xml:space="preserve">Operating pressure: Touch feeling: 170 ~ 397g (6 ~ 14oz)</w:t>
        <w:br w:type="textWrapping"/>
        <w:t xml:space="preserve"> Switch travel: touch-type: 0.6 ~ 1.5mm</w:t>
        <w:br w:type="textWrapping"/>
        <w:br w:type="textWrapping"/>
        <w:t xml:space="preserve"> The environment parameters</w:t>
        <w:br w:type="textWrapping"/>
        <w:t xml:space="preserve">Operating temperature: -40 to +80</w:t>
        <w:br w:type="textWrapping"/>
        <w:t xml:space="preserve"> Storage temperature: -40 to +80</w:t>
        <w:br w:type="textWrapping"/>
        <w:t xml:space="preserve">Temperature: from 40,90% to 95%, 240 hours</w:t>
        <w:br w:type="textWrapping"/>
        <w:t xml:space="preserve">Vibration: 20G, max. (10 ~~ 200Hz, the Mil-SLD-202 M204.Condition B)</w:t>
        <w:br w:type="textWrapping"/>
        <w:br w:type="textWrapping"/>
        <w:t xml:space="preserve">Specifications:</w:t>
        <w:br w:type="textWrapping"/>
        <w:t xml:space="preserve">Color:As the pictures show</w:t>
        <w:br w:type="textWrapping"/>
        <w:t xml:space="preserve">Size:Approx. 76 x 69 mm</w:t>
        <w:br w:type="textWrapping"/>
        <w:t xml:space="preserve">Net weight:7 g</w:t>
        <w:br w:type="textWrapping"/>
        <w:t xml:space="preserve">Package weight:17 g</w:t>
        <w:br w:type="textWrapping"/>
        <w:br w:type="textWrapping"/>
        <w:t xml:space="preserve">Package Included:</w:t>
        <w:br w:type="textWrapping"/>
        <w:t xml:space="preserve">1 × Matrix Array 12 Key Keyboard For Arduino AVR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