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5CC9" w:rsidRPr="00A1216E" w:rsidRDefault="00EB436E" w:rsidP="00EB436E">
      <w:pPr>
        <w:pStyle w:val="Simple"/>
        <w:jc w:val="center"/>
        <w:rPr>
          <w:sz w:val="24"/>
        </w:rPr>
      </w:pPr>
      <w:r w:rsidRPr="00A1216E">
        <w:rPr>
          <w:sz w:val="24"/>
        </w:rPr>
        <w:t>UNIVERSIDAD DE EL SALVADOR</w:t>
      </w:r>
    </w:p>
    <w:p w:rsidR="00EB436E" w:rsidRPr="00A1216E" w:rsidRDefault="00EB436E" w:rsidP="00EB436E">
      <w:pPr>
        <w:pStyle w:val="Simple"/>
        <w:jc w:val="center"/>
        <w:rPr>
          <w:sz w:val="24"/>
        </w:rPr>
      </w:pPr>
      <w:r w:rsidRPr="00A1216E">
        <w:rPr>
          <w:sz w:val="24"/>
        </w:rPr>
        <w:t>FACULTAD MULTIDISCIPLINARIA PARACENTRAL</w:t>
      </w:r>
    </w:p>
    <w:p w:rsidR="00EB436E" w:rsidRPr="00A1216E" w:rsidRDefault="00EB436E" w:rsidP="00EB436E">
      <w:pPr>
        <w:pStyle w:val="Simple"/>
        <w:jc w:val="center"/>
        <w:rPr>
          <w:sz w:val="24"/>
        </w:rPr>
      </w:pPr>
      <w:r w:rsidRPr="00A1216E">
        <w:rPr>
          <w:sz w:val="24"/>
        </w:rPr>
        <w:t>DEPARTAMENTO DE INFORMÁTICA</w:t>
      </w:r>
    </w:p>
    <w:p w:rsidR="00EB436E" w:rsidRPr="00A1216E" w:rsidRDefault="00EB436E" w:rsidP="00EB436E">
      <w:pPr>
        <w:pStyle w:val="Simple"/>
        <w:jc w:val="center"/>
        <w:rPr>
          <w:sz w:val="24"/>
        </w:rPr>
      </w:pPr>
      <w:r w:rsidRPr="00A1216E">
        <w:rPr>
          <w:sz w:val="24"/>
        </w:rPr>
        <w:t>INGENIERÍA DE SISTEMAS INFORMÁTICOS</w:t>
      </w:r>
    </w:p>
    <w:p w:rsidR="00EB436E" w:rsidRPr="00EB436E" w:rsidRDefault="00EB436E" w:rsidP="00644959">
      <w:pPr>
        <w:pStyle w:val="Simple"/>
      </w:pPr>
    </w:p>
    <w:p w:rsidR="00EB436E" w:rsidRDefault="00EB436E" w:rsidP="00EB436E">
      <w:pPr>
        <w:pStyle w:val="Simple"/>
        <w:jc w:val="center"/>
      </w:pPr>
      <w:r w:rsidRPr="00FB3E6B">
        <w:rPr>
          <w:rFonts w:cs="Times New Roman"/>
          <w:noProof/>
          <w:szCs w:val="24"/>
          <w:lang w:val="es-MX" w:eastAsia="es-MX"/>
        </w:rPr>
        <w:drawing>
          <wp:inline distT="0" distB="0" distL="0" distR="0" wp14:anchorId="4AFBA067" wp14:editId="32456E81">
            <wp:extent cx="1136650" cy="1417320"/>
            <wp:effectExtent l="0" t="0" r="635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ignia_de_la_Universidad_de_El_Salvador_(UES).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136650" cy="1417320"/>
                    </a:xfrm>
                    <a:prstGeom prst="rect">
                      <a:avLst/>
                    </a:prstGeom>
                  </pic:spPr>
                </pic:pic>
              </a:graphicData>
            </a:graphic>
          </wp:inline>
        </w:drawing>
      </w:r>
    </w:p>
    <w:p w:rsidR="00F136E0" w:rsidRPr="00A1216E" w:rsidRDefault="00F136E0" w:rsidP="00EB436E">
      <w:pPr>
        <w:pStyle w:val="Simple"/>
        <w:jc w:val="center"/>
        <w:rPr>
          <w:sz w:val="24"/>
        </w:rPr>
      </w:pPr>
    </w:p>
    <w:p w:rsidR="00EB436E" w:rsidRPr="00A1216E" w:rsidRDefault="00F136E0" w:rsidP="00EB436E">
      <w:pPr>
        <w:pStyle w:val="Simple"/>
        <w:jc w:val="center"/>
        <w:rPr>
          <w:sz w:val="24"/>
        </w:rPr>
      </w:pPr>
      <w:r w:rsidRPr="00A1216E">
        <w:rPr>
          <w:sz w:val="24"/>
        </w:rPr>
        <w:t>SISTEMA INFORMÁTICO PARA LA ADMINISTRACIÓN DE ÁREAS OPERATIVAS DEL GRUPO PROMESA DIVINO NIÑO, EN EL MUNICIPIO DE SAN VICENTE, DEPARTAMENTO DE SAN VICENTE.</w:t>
      </w:r>
    </w:p>
    <w:p w:rsidR="00F136E0" w:rsidRDefault="00F136E0" w:rsidP="00EB436E">
      <w:pPr>
        <w:pStyle w:val="Simple"/>
        <w:jc w:val="center"/>
      </w:pPr>
    </w:p>
    <w:p w:rsidR="00F136E0" w:rsidRPr="00DC7A87" w:rsidRDefault="00F136E0" w:rsidP="00F136E0">
      <w:pPr>
        <w:spacing w:line="240" w:lineRule="auto"/>
        <w:jc w:val="center"/>
        <w:rPr>
          <w:rFonts w:cs="Times New Roman"/>
          <w:szCs w:val="24"/>
        </w:rPr>
      </w:pPr>
      <w:r w:rsidRPr="00DC7A87">
        <w:rPr>
          <w:rFonts w:cs="Times New Roman"/>
          <w:szCs w:val="24"/>
        </w:rPr>
        <w:t>PRESENTADO POR:</w:t>
      </w:r>
    </w:p>
    <w:p w:rsidR="00F136E0" w:rsidRPr="00DC7A87" w:rsidRDefault="00F136E0" w:rsidP="00F136E0">
      <w:pPr>
        <w:spacing w:line="240" w:lineRule="auto"/>
        <w:jc w:val="center"/>
        <w:rPr>
          <w:rFonts w:cs="Times New Roman"/>
          <w:szCs w:val="24"/>
        </w:rPr>
      </w:pPr>
      <w:r w:rsidRPr="00DC7A87">
        <w:rPr>
          <w:rFonts w:cs="Times New Roman"/>
          <w:szCs w:val="24"/>
        </w:rPr>
        <w:t xml:space="preserve">AYALA MORALES, INGRID MARÍA </w:t>
      </w:r>
      <w:r w:rsidRPr="00DC7A87">
        <w:rPr>
          <w:rFonts w:cs="Times New Roman"/>
          <w:szCs w:val="24"/>
        </w:rPr>
        <w:tab/>
      </w:r>
      <w:r w:rsidRPr="00DC7A87">
        <w:rPr>
          <w:rFonts w:cs="Times New Roman"/>
          <w:szCs w:val="24"/>
        </w:rPr>
        <w:tab/>
      </w:r>
      <w:r w:rsidRPr="00DC7A87">
        <w:rPr>
          <w:rFonts w:cs="Times New Roman"/>
          <w:szCs w:val="24"/>
        </w:rPr>
        <w:tab/>
        <w:t>AM12113</w:t>
      </w:r>
    </w:p>
    <w:p w:rsidR="00F136E0" w:rsidRPr="00DC7A87" w:rsidRDefault="00F136E0" w:rsidP="00F136E0">
      <w:pPr>
        <w:spacing w:line="240" w:lineRule="auto"/>
        <w:jc w:val="center"/>
        <w:rPr>
          <w:rFonts w:cs="Times New Roman"/>
          <w:szCs w:val="24"/>
        </w:rPr>
      </w:pPr>
      <w:r w:rsidRPr="00DC7A87">
        <w:rPr>
          <w:rFonts w:cs="Times New Roman"/>
          <w:szCs w:val="24"/>
        </w:rPr>
        <w:t xml:space="preserve">HENRÍQUEZ MERINO, ALEJANDRO ANTONIO </w:t>
      </w:r>
      <w:r w:rsidRPr="00DC7A87">
        <w:rPr>
          <w:rFonts w:cs="Times New Roman"/>
          <w:szCs w:val="24"/>
        </w:rPr>
        <w:tab/>
        <w:t>HM11015</w:t>
      </w:r>
    </w:p>
    <w:p w:rsidR="00F136E0" w:rsidRPr="00DC7A87" w:rsidRDefault="00F136E0" w:rsidP="00F136E0">
      <w:pPr>
        <w:spacing w:line="240" w:lineRule="auto"/>
        <w:jc w:val="center"/>
        <w:rPr>
          <w:rFonts w:cs="Times New Roman"/>
          <w:szCs w:val="24"/>
        </w:rPr>
      </w:pPr>
      <w:r w:rsidRPr="00DC7A87">
        <w:rPr>
          <w:rFonts w:cs="Times New Roman"/>
          <w:szCs w:val="24"/>
        </w:rPr>
        <w:t xml:space="preserve">RUIZ MORAZÁN, </w:t>
      </w:r>
      <w:r>
        <w:rPr>
          <w:rFonts w:cs="Times New Roman"/>
          <w:szCs w:val="24"/>
        </w:rPr>
        <w:t>CARLOS RENÉ</w:t>
      </w:r>
      <w:r>
        <w:rPr>
          <w:rFonts w:cs="Times New Roman"/>
          <w:szCs w:val="24"/>
        </w:rPr>
        <w:tab/>
      </w:r>
      <w:r>
        <w:rPr>
          <w:rFonts w:cs="Times New Roman"/>
          <w:szCs w:val="24"/>
        </w:rPr>
        <w:tab/>
      </w:r>
      <w:r>
        <w:rPr>
          <w:rFonts w:cs="Times New Roman"/>
          <w:szCs w:val="24"/>
        </w:rPr>
        <w:tab/>
      </w:r>
      <w:r w:rsidRPr="00DC7A87">
        <w:rPr>
          <w:rFonts w:cs="Times New Roman"/>
          <w:szCs w:val="24"/>
        </w:rPr>
        <w:t>RM12099</w:t>
      </w:r>
    </w:p>
    <w:p w:rsidR="00F136E0" w:rsidRPr="00DC7A87" w:rsidRDefault="00F136E0" w:rsidP="00F136E0">
      <w:pPr>
        <w:spacing w:line="240" w:lineRule="auto"/>
        <w:jc w:val="center"/>
        <w:rPr>
          <w:rFonts w:cs="Times New Roman"/>
          <w:szCs w:val="24"/>
        </w:rPr>
      </w:pPr>
    </w:p>
    <w:p w:rsidR="00F136E0" w:rsidRPr="00A1216E" w:rsidRDefault="00F136E0" w:rsidP="00F136E0">
      <w:pPr>
        <w:spacing w:line="240" w:lineRule="auto"/>
        <w:jc w:val="center"/>
        <w:rPr>
          <w:rFonts w:cs="Times New Roman"/>
          <w:szCs w:val="24"/>
        </w:rPr>
      </w:pPr>
      <w:r w:rsidRPr="00A1216E">
        <w:rPr>
          <w:rFonts w:cs="Times New Roman"/>
          <w:szCs w:val="24"/>
        </w:rPr>
        <w:t>DOCENTES DIRECTORES:</w:t>
      </w:r>
    </w:p>
    <w:p w:rsidR="00F136E0" w:rsidRPr="00A1216E" w:rsidRDefault="00F136E0" w:rsidP="00F136E0">
      <w:pPr>
        <w:spacing w:line="240" w:lineRule="auto"/>
        <w:jc w:val="center"/>
        <w:rPr>
          <w:rFonts w:cs="Times New Roman"/>
          <w:szCs w:val="24"/>
        </w:rPr>
      </w:pPr>
      <w:r w:rsidRPr="00A1216E">
        <w:rPr>
          <w:rFonts w:cs="Times New Roman"/>
          <w:szCs w:val="24"/>
        </w:rPr>
        <w:t>ING. YANCY ELIZABETH MARTÍNEZ DE MOLINA</w:t>
      </w:r>
    </w:p>
    <w:p w:rsidR="00F136E0" w:rsidRPr="00A1216E" w:rsidRDefault="00F136E0" w:rsidP="00F136E0">
      <w:pPr>
        <w:spacing w:line="240" w:lineRule="auto"/>
        <w:jc w:val="center"/>
        <w:rPr>
          <w:rFonts w:cs="Times New Roman"/>
          <w:szCs w:val="24"/>
        </w:rPr>
      </w:pPr>
      <w:r w:rsidRPr="00A1216E">
        <w:rPr>
          <w:rFonts w:cs="Times New Roman"/>
          <w:szCs w:val="24"/>
        </w:rPr>
        <w:t>ING. FRANKLIN FRANCISCO BARAHONA ROSALES</w:t>
      </w:r>
    </w:p>
    <w:p w:rsidR="00F136E0" w:rsidRPr="00A1216E" w:rsidRDefault="00F136E0" w:rsidP="00F136E0">
      <w:pPr>
        <w:spacing w:line="240" w:lineRule="auto"/>
        <w:jc w:val="center"/>
        <w:rPr>
          <w:rFonts w:cs="Times New Roman"/>
          <w:szCs w:val="24"/>
        </w:rPr>
      </w:pPr>
    </w:p>
    <w:p w:rsidR="00F136E0" w:rsidRDefault="00F136E0" w:rsidP="00F136E0">
      <w:pPr>
        <w:pStyle w:val="Simple"/>
        <w:jc w:val="center"/>
        <w:rPr>
          <w:rFonts w:cs="Times New Roman"/>
          <w:szCs w:val="24"/>
        </w:rPr>
      </w:pPr>
      <w:r w:rsidRPr="00A1216E">
        <w:rPr>
          <w:rFonts w:cs="Times New Roman"/>
          <w:sz w:val="24"/>
          <w:szCs w:val="24"/>
        </w:rPr>
        <w:t>SAN VICENTE, MARZO DE 2017</w:t>
      </w:r>
      <w:r>
        <w:rPr>
          <w:rFonts w:cs="Times New Roman"/>
          <w:szCs w:val="24"/>
        </w:rPr>
        <w:br w:type="page"/>
      </w:r>
    </w:p>
    <w:sdt>
      <w:sdtPr>
        <w:rPr>
          <w:lang w:val="es-ES"/>
        </w:rPr>
        <w:id w:val="-306713776"/>
        <w:docPartObj>
          <w:docPartGallery w:val="Table of Contents"/>
          <w:docPartUnique/>
        </w:docPartObj>
      </w:sdtPr>
      <w:sdtEndPr>
        <w:rPr>
          <w:b/>
          <w:bCs/>
        </w:rPr>
      </w:sdtEndPr>
      <w:sdtContent>
        <w:p w:rsidR="001312B6" w:rsidRPr="00626217" w:rsidRDefault="005B593E" w:rsidP="00F136E0">
          <w:pPr>
            <w:pStyle w:val="Simple"/>
            <w:rPr>
              <w:color w:val="0B5294" w:themeColor="accent1" w:themeShade="BF"/>
              <w:sz w:val="28"/>
              <w:szCs w:val="26"/>
            </w:rPr>
          </w:pPr>
          <w:r w:rsidRPr="00626217">
            <w:rPr>
              <w:color w:val="0B5294" w:themeColor="accent1" w:themeShade="BF"/>
              <w:sz w:val="28"/>
              <w:szCs w:val="26"/>
              <w:lang w:val="es-ES"/>
            </w:rPr>
            <w:t>Índice</w:t>
          </w:r>
        </w:p>
        <w:p w:rsidR="00090C1D" w:rsidRDefault="001312B6">
          <w:pPr>
            <w:pStyle w:val="TDC1"/>
            <w:tabs>
              <w:tab w:val="right" w:leader="dot" w:pos="8827"/>
            </w:tabs>
            <w:rPr>
              <w:rFonts w:asciiTheme="minorHAnsi" w:eastAsiaTheme="minorEastAsia" w:hAnsiTheme="minorHAnsi"/>
              <w:noProof/>
              <w:sz w:val="22"/>
              <w:lang w:val="es-MX" w:eastAsia="es-MX"/>
            </w:rPr>
          </w:pPr>
          <w:r>
            <w:fldChar w:fldCharType="begin"/>
          </w:r>
          <w:r>
            <w:instrText xml:space="preserve"> TOC \o "1-3" \h \z \u </w:instrText>
          </w:r>
          <w:r>
            <w:fldChar w:fldCharType="separate"/>
          </w:r>
          <w:hyperlink w:anchor="_Toc478634287" w:history="1">
            <w:r w:rsidR="00090C1D" w:rsidRPr="00A93177">
              <w:rPr>
                <w:rStyle w:val="Hipervnculo"/>
                <w:noProof/>
              </w:rPr>
              <w:t>Introducción</w:t>
            </w:r>
            <w:r w:rsidR="00090C1D">
              <w:rPr>
                <w:noProof/>
                <w:webHidden/>
              </w:rPr>
              <w:tab/>
            </w:r>
            <w:r w:rsidR="00090C1D">
              <w:rPr>
                <w:noProof/>
                <w:webHidden/>
              </w:rPr>
              <w:fldChar w:fldCharType="begin"/>
            </w:r>
            <w:r w:rsidR="00090C1D">
              <w:rPr>
                <w:noProof/>
                <w:webHidden/>
              </w:rPr>
              <w:instrText xml:space="preserve"> PAGEREF _Toc478634287 \h </w:instrText>
            </w:r>
            <w:r w:rsidR="00090C1D">
              <w:rPr>
                <w:noProof/>
                <w:webHidden/>
              </w:rPr>
            </w:r>
            <w:r w:rsidR="00090C1D">
              <w:rPr>
                <w:noProof/>
                <w:webHidden/>
              </w:rPr>
              <w:fldChar w:fldCharType="separate"/>
            </w:r>
            <w:r w:rsidR="00090C1D">
              <w:rPr>
                <w:noProof/>
                <w:webHidden/>
              </w:rPr>
              <w:t>6</w:t>
            </w:r>
            <w:r w:rsidR="00090C1D">
              <w:rPr>
                <w:noProof/>
                <w:webHidden/>
              </w:rPr>
              <w:fldChar w:fldCharType="end"/>
            </w:r>
          </w:hyperlink>
        </w:p>
        <w:p w:rsidR="00090C1D" w:rsidRDefault="005F7267">
          <w:pPr>
            <w:pStyle w:val="TDC1"/>
            <w:tabs>
              <w:tab w:val="right" w:leader="dot" w:pos="8827"/>
            </w:tabs>
            <w:rPr>
              <w:rFonts w:asciiTheme="minorHAnsi" w:eastAsiaTheme="minorEastAsia" w:hAnsiTheme="minorHAnsi"/>
              <w:noProof/>
              <w:sz w:val="22"/>
              <w:lang w:val="es-MX" w:eastAsia="es-MX"/>
            </w:rPr>
          </w:pPr>
          <w:hyperlink w:anchor="_Toc478634288" w:history="1">
            <w:r w:rsidR="00090C1D" w:rsidRPr="00A93177">
              <w:rPr>
                <w:rStyle w:val="Hipervnculo"/>
                <w:noProof/>
              </w:rPr>
              <w:t>Generalidades</w:t>
            </w:r>
            <w:r w:rsidR="00090C1D">
              <w:rPr>
                <w:noProof/>
                <w:webHidden/>
              </w:rPr>
              <w:tab/>
            </w:r>
            <w:r w:rsidR="00090C1D">
              <w:rPr>
                <w:noProof/>
                <w:webHidden/>
              </w:rPr>
              <w:fldChar w:fldCharType="begin"/>
            </w:r>
            <w:r w:rsidR="00090C1D">
              <w:rPr>
                <w:noProof/>
                <w:webHidden/>
              </w:rPr>
              <w:instrText xml:space="preserve"> PAGEREF _Toc478634288 \h </w:instrText>
            </w:r>
            <w:r w:rsidR="00090C1D">
              <w:rPr>
                <w:noProof/>
                <w:webHidden/>
              </w:rPr>
            </w:r>
            <w:r w:rsidR="00090C1D">
              <w:rPr>
                <w:noProof/>
                <w:webHidden/>
              </w:rPr>
              <w:fldChar w:fldCharType="separate"/>
            </w:r>
            <w:r w:rsidR="00090C1D">
              <w:rPr>
                <w:noProof/>
                <w:webHidden/>
              </w:rPr>
              <w:t>8</w:t>
            </w:r>
            <w:r w:rsidR="00090C1D">
              <w:rPr>
                <w:noProof/>
                <w:webHidden/>
              </w:rPr>
              <w:fldChar w:fldCharType="end"/>
            </w:r>
          </w:hyperlink>
        </w:p>
        <w:p w:rsidR="00090C1D" w:rsidRDefault="005F7267">
          <w:pPr>
            <w:pStyle w:val="TDC2"/>
            <w:tabs>
              <w:tab w:val="right" w:leader="dot" w:pos="8827"/>
            </w:tabs>
            <w:rPr>
              <w:rFonts w:asciiTheme="minorHAnsi" w:eastAsiaTheme="minorEastAsia" w:hAnsiTheme="minorHAnsi"/>
              <w:noProof/>
              <w:sz w:val="22"/>
              <w:lang w:val="es-MX" w:eastAsia="es-MX"/>
            </w:rPr>
          </w:pPr>
          <w:hyperlink w:anchor="_Toc478634289" w:history="1">
            <w:r w:rsidR="00090C1D" w:rsidRPr="00A93177">
              <w:rPr>
                <w:rStyle w:val="Hipervnculo"/>
                <w:noProof/>
              </w:rPr>
              <w:t>Objetivos</w:t>
            </w:r>
            <w:r w:rsidR="00090C1D">
              <w:rPr>
                <w:noProof/>
                <w:webHidden/>
              </w:rPr>
              <w:tab/>
            </w:r>
            <w:r w:rsidR="00090C1D">
              <w:rPr>
                <w:noProof/>
                <w:webHidden/>
              </w:rPr>
              <w:fldChar w:fldCharType="begin"/>
            </w:r>
            <w:r w:rsidR="00090C1D">
              <w:rPr>
                <w:noProof/>
                <w:webHidden/>
              </w:rPr>
              <w:instrText xml:space="preserve"> PAGEREF _Toc478634289 \h </w:instrText>
            </w:r>
            <w:r w:rsidR="00090C1D">
              <w:rPr>
                <w:noProof/>
                <w:webHidden/>
              </w:rPr>
            </w:r>
            <w:r w:rsidR="00090C1D">
              <w:rPr>
                <w:noProof/>
                <w:webHidden/>
              </w:rPr>
              <w:fldChar w:fldCharType="separate"/>
            </w:r>
            <w:r w:rsidR="00090C1D">
              <w:rPr>
                <w:noProof/>
                <w:webHidden/>
              </w:rPr>
              <w:t>8</w:t>
            </w:r>
            <w:r w:rsidR="00090C1D">
              <w:rPr>
                <w:noProof/>
                <w:webHidden/>
              </w:rPr>
              <w:fldChar w:fldCharType="end"/>
            </w:r>
          </w:hyperlink>
        </w:p>
        <w:p w:rsidR="00090C1D" w:rsidRDefault="005F7267">
          <w:pPr>
            <w:pStyle w:val="TDC3"/>
            <w:tabs>
              <w:tab w:val="right" w:leader="dot" w:pos="8827"/>
            </w:tabs>
            <w:rPr>
              <w:rFonts w:asciiTheme="minorHAnsi" w:eastAsiaTheme="minorEastAsia" w:hAnsiTheme="minorHAnsi"/>
              <w:noProof/>
              <w:sz w:val="22"/>
              <w:lang w:val="es-MX" w:eastAsia="es-MX"/>
            </w:rPr>
          </w:pPr>
          <w:hyperlink w:anchor="_Toc478634290" w:history="1">
            <w:r w:rsidR="00090C1D" w:rsidRPr="00A93177">
              <w:rPr>
                <w:rStyle w:val="Hipervnculo"/>
                <w:noProof/>
              </w:rPr>
              <w:t>General.</w:t>
            </w:r>
            <w:r w:rsidR="00090C1D">
              <w:rPr>
                <w:noProof/>
                <w:webHidden/>
              </w:rPr>
              <w:tab/>
            </w:r>
            <w:r w:rsidR="00090C1D">
              <w:rPr>
                <w:noProof/>
                <w:webHidden/>
              </w:rPr>
              <w:fldChar w:fldCharType="begin"/>
            </w:r>
            <w:r w:rsidR="00090C1D">
              <w:rPr>
                <w:noProof/>
                <w:webHidden/>
              </w:rPr>
              <w:instrText xml:space="preserve"> PAGEREF _Toc478634290 \h </w:instrText>
            </w:r>
            <w:r w:rsidR="00090C1D">
              <w:rPr>
                <w:noProof/>
                <w:webHidden/>
              </w:rPr>
            </w:r>
            <w:r w:rsidR="00090C1D">
              <w:rPr>
                <w:noProof/>
                <w:webHidden/>
              </w:rPr>
              <w:fldChar w:fldCharType="separate"/>
            </w:r>
            <w:r w:rsidR="00090C1D">
              <w:rPr>
                <w:noProof/>
                <w:webHidden/>
              </w:rPr>
              <w:t>8</w:t>
            </w:r>
            <w:r w:rsidR="00090C1D">
              <w:rPr>
                <w:noProof/>
                <w:webHidden/>
              </w:rPr>
              <w:fldChar w:fldCharType="end"/>
            </w:r>
          </w:hyperlink>
        </w:p>
        <w:p w:rsidR="00090C1D" w:rsidRDefault="005F7267">
          <w:pPr>
            <w:pStyle w:val="TDC3"/>
            <w:tabs>
              <w:tab w:val="right" w:leader="dot" w:pos="8827"/>
            </w:tabs>
            <w:rPr>
              <w:rFonts w:asciiTheme="minorHAnsi" w:eastAsiaTheme="minorEastAsia" w:hAnsiTheme="minorHAnsi"/>
              <w:noProof/>
              <w:sz w:val="22"/>
              <w:lang w:val="es-MX" w:eastAsia="es-MX"/>
            </w:rPr>
          </w:pPr>
          <w:hyperlink w:anchor="_Toc478634291" w:history="1">
            <w:r w:rsidR="00090C1D" w:rsidRPr="00A93177">
              <w:rPr>
                <w:rStyle w:val="Hipervnculo"/>
                <w:noProof/>
              </w:rPr>
              <w:t>Específicos.</w:t>
            </w:r>
            <w:r w:rsidR="00090C1D">
              <w:rPr>
                <w:noProof/>
                <w:webHidden/>
              </w:rPr>
              <w:tab/>
            </w:r>
            <w:r w:rsidR="00090C1D">
              <w:rPr>
                <w:noProof/>
                <w:webHidden/>
              </w:rPr>
              <w:fldChar w:fldCharType="begin"/>
            </w:r>
            <w:r w:rsidR="00090C1D">
              <w:rPr>
                <w:noProof/>
                <w:webHidden/>
              </w:rPr>
              <w:instrText xml:space="preserve"> PAGEREF _Toc478634291 \h </w:instrText>
            </w:r>
            <w:r w:rsidR="00090C1D">
              <w:rPr>
                <w:noProof/>
                <w:webHidden/>
              </w:rPr>
            </w:r>
            <w:r w:rsidR="00090C1D">
              <w:rPr>
                <w:noProof/>
                <w:webHidden/>
              </w:rPr>
              <w:fldChar w:fldCharType="separate"/>
            </w:r>
            <w:r w:rsidR="00090C1D">
              <w:rPr>
                <w:noProof/>
                <w:webHidden/>
              </w:rPr>
              <w:t>8</w:t>
            </w:r>
            <w:r w:rsidR="00090C1D">
              <w:rPr>
                <w:noProof/>
                <w:webHidden/>
              </w:rPr>
              <w:fldChar w:fldCharType="end"/>
            </w:r>
          </w:hyperlink>
        </w:p>
        <w:p w:rsidR="00090C1D" w:rsidRDefault="005F7267">
          <w:pPr>
            <w:pStyle w:val="TDC2"/>
            <w:tabs>
              <w:tab w:val="right" w:leader="dot" w:pos="8827"/>
            </w:tabs>
            <w:rPr>
              <w:rFonts w:asciiTheme="minorHAnsi" w:eastAsiaTheme="minorEastAsia" w:hAnsiTheme="minorHAnsi"/>
              <w:noProof/>
              <w:sz w:val="22"/>
              <w:lang w:val="es-MX" w:eastAsia="es-MX"/>
            </w:rPr>
          </w:pPr>
          <w:hyperlink w:anchor="_Toc478634292" w:history="1">
            <w:r w:rsidR="00090C1D" w:rsidRPr="00A93177">
              <w:rPr>
                <w:rStyle w:val="Hipervnculo"/>
                <w:noProof/>
              </w:rPr>
              <w:t>Justificación</w:t>
            </w:r>
            <w:r w:rsidR="00090C1D">
              <w:rPr>
                <w:noProof/>
                <w:webHidden/>
              </w:rPr>
              <w:tab/>
            </w:r>
            <w:r w:rsidR="00090C1D">
              <w:rPr>
                <w:noProof/>
                <w:webHidden/>
              </w:rPr>
              <w:fldChar w:fldCharType="begin"/>
            </w:r>
            <w:r w:rsidR="00090C1D">
              <w:rPr>
                <w:noProof/>
                <w:webHidden/>
              </w:rPr>
              <w:instrText xml:space="preserve"> PAGEREF _Toc478634292 \h </w:instrText>
            </w:r>
            <w:r w:rsidR="00090C1D">
              <w:rPr>
                <w:noProof/>
                <w:webHidden/>
              </w:rPr>
            </w:r>
            <w:r w:rsidR="00090C1D">
              <w:rPr>
                <w:noProof/>
                <w:webHidden/>
              </w:rPr>
              <w:fldChar w:fldCharType="separate"/>
            </w:r>
            <w:r w:rsidR="00090C1D">
              <w:rPr>
                <w:noProof/>
                <w:webHidden/>
              </w:rPr>
              <w:t>9</w:t>
            </w:r>
            <w:r w:rsidR="00090C1D">
              <w:rPr>
                <w:noProof/>
                <w:webHidden/>
              </w:rPr>
              <w:fldChar w:fldCharType="end"/>
            </w:r>
          </w:hyperlink>
        </w:p>
        <w:p w:rsidR="00090C1D" w:rsidRDefault="005F7267">
          <w:pPr>
            <w:pStyle w:val="TDC3"/>
            <w:tabs>
              <w:tab w:val="right" w:leader="dot" w:pos="8827"/>
            </w:tabs>
            <w:rPr>
              <w:rFonts w:asciiTheme="minorHAnsi" w:eastAsiaTheme="minorEastAsia" w:hAnsiTheme="minorHAnsi"/>
              <w:noProof/>
              <w:sz w:val="22"/>
              <w:lang w:val="es-MX" w:eastAsia="es-MX"/>
            </w:rPr>
          </w:pPr>
          <w:hyperlink w:anchor="_Toc478634293" w:history="1">
            <w:r w:rsidR="00090C1D" w:rsidRPr="00A93177">
              <w:rPr>
                <w:rStyle w:val="Hipervnculo"/>
                <w:noProof/>
              </w:rPr>
              <w:t>Beneficiarios directos</w:t>
            </w:r>
            <w:r w:rsidR="00090C1D">
              <w:rPr>
                <w:noProof/>
                <w:webHidden/>
              </w:rPr>
              <w:tab/>
            </w:r>
            <w:r w:rsidR="00090C1D">
              <w:rPr>
                <w:noProof/>
                <w:webHidden/>
              </w:rPr>
              <w:fldChar w:fldCharType="begin"/>
            </w:r>
            <w:r w:rsidR="00090C1D">
              <w:rPr>
                <w:noProof/>
                <w:webHidden/>
              </w:rPr>
              <w:instrText xml:space="preserve"> PAGEREF _Toc478634293 \h </w:instrText>
            </w:r>
            <w:r w:rsidR="00090C1D">
              <w:rPr>
                <w:noProof/>
                <w:webHidden/>
              </w:rPr>
            </w:r>
            <w:r w:rsidR="00090C1D">
              <w:rPr>
                <w:noProof/>
                <w:webHidden/>
              </w:rPr>
              <w:fldChar w:fldCharType="separate"/>
            </w:r>
            <w:r w:rsidR="00090C1D">
              <w:rPr>
                <w:noProof/>
                <w:webHidden/>
              </w:rPr>
              <w:t>10</w:t>
            </w:r>
            <w:r w:rsidR="00090C1D">
              <w:rPr>
                <w:noProof/>
                <w:webHidden/>
              </w:rPr>
              <w:fldChar w:fldCharType="end"/>
            </w:r>
          </w:hyperlink>
        </w:p>
        <w:p w:rsidR="00090C1D" w:rsidRDefault="005F7267">
          <w:pPr>
            <w:pStyle w:val="TDC2"/>
            <w:tabs>
              <w:tab w:val="right" w:leader="dot" w:pos="8827"/>
            </w:tabs>
            <w:rPr>
              <w:rFonts w:asciiTheme="minorHAnsi" w:eastAsiaTheme="minorEastAsia" w:hAnsiTheme="minorHAnsi"/>
              <w:noProof/>
              <w:sz w:val="22"/>
              <w:lang w:val="es-MX" w:eastAsia="es-MX"/>
            </w:rPr>
          </w:pPr>
          <w:hyperlink w:anchor="_Toc478634294" w:history="1">
            <w:r w:rsidR="00090C1D" w:rsidRPr="00A93177">
              <w:rPr>
                <w:rStyle w:val="Hipervnculo"/>
                <w:noProof/>
              </w:rPr>
              <w:t>Beneficiarios indirectos</w:t>
            </w:r>
            <w:r w:rsidR="00090C1D">
              <w:rPr>
                <w:noProof/>
                <w:webHidden/>
              </w:rPr>
              <w:tab/>
            </w:r>
            <w:r w:rsidR="00090C1D">
              <w:rPr>
                <w:noProof/>
                <w:webHidden/>
              </w:rPr>
              <w:fldChar w:fldCharType="begin"/>
            </w:r>
            <w:r w:rsidR="00090C1D">
              <w:rPr>
                <w:noProof/>
                <w:webHidden/>
              </w:rPr>
              <w:instrText xml:space="preserve"> PAGEREF _Toc478634294 \h </w:instrText>
            </w:r>
            <w:r w:rsidR="00090C1D">
              <w:rPr>
                <w:noProof/>
                <w:webHidden/>
              </w:rPr>
            </w:r>
            <w:r w:rsidR="00090C1D">
              <w:rPr>
                <w:noProof/>
                <w:webHidden/>
              </w:rPr>
              <w:fldChar w:fldCharType="separate"/>
            </w:r>
            <w:r w:rsidR="00090C1D">
              <w:rPr>
                <w:noProof/>
                <w:webHidden/>
              </w:rPr>
              <w:t>13</w:t>
            </w:r>
            <w:r w:rsidR="00090C1D">
              <w:rPr>
                <w:noProof/>
                <w:webHidden/>
              </w:rPr>
              <w:fldChar w:fldCharType="end"/>
            </w:r>
          </w:hyperlink>
        </w:p>
        <w:p w:rsidR="00090C1D" w:rsidRDefault="005F7267">
          <w:pPr>
            <w:pStyle w:val="TDC2"/>
            <w:tabs>
              <w:tab w:val="right" w:leader="dot" w:pos="8827"/>
            </w:tabs>
            <w:rPr>
              <w:rFonts w:asciiTheme="minorHAnsi" w:eastAsiaTheme="minorEastAsia" w:hAnsiTheme="minorHAnsi"/>
              <w:noProof/>
              <w:sz w:val="22"/>
              <w:lang w:val="es-MX" w:eastAsia="es-MX"/>
            </w:rPr>
          </w:pPr>
          <w:hyperlink w:anchor="_Toc478634295" w:history="1">
            <w:r w:rsidR="00090C1D" w:rsidRPr="00A93177">
              <w:rPr>
                <w:rStyle w:val="Hipervnculo"/>
                <w:noProof/>
              </w:rPr>
              <w:t>Alcances</w:t>
            </w:r>
            <w:r w:rsidR="00090C1D">
              <w:rPr>
                <w:noProof/>
                <w:webHidden/>
              </w:rPr>
              <w:tab/>
            </w:r>
            <w:r w:rsidR="00090C1D">
              <w:rPr>
                <w:noProof/>
                <w:webHidden/>
              </w:rPr>
              <w:fldChar w:fldCharType="begin"/>
            </w:r>
            <w:r w:rsidR="00090C1D">
              <w:rPr>
                <w:noProof/>
                <w:webHidden/>
              </w:rPr>
              <w:instrText xml:space="preserve"> PAGEREF _Toc478634295 \h </w:instrText>
            </w:r>
            <w:r w:rsidR="00090C1D">
              <w:rPr>
                <w:noProof/>
                <w:webHidden/>
              </w:rPr>
            </w:r>
            <w:r w:rsidR="00090C1D">
              <w:rPr>
                <w:noProof/>
                <w:webHidden/>
              </w:rPr>
              <w:fldChar w:fldCharType="separate"/>
            </w:r>
            <w:r w:rsidR="00090C1D">
              <w:rPr>
                <w:noProof/>
                <w:webHidden/>
              </w:rPr>
              <w:t>14</w:t>
            </w:r>
            <w:r w:rsidR="00090C1D">
              <w:rPr>
                <w:noProof/>
                <w:webHidden/>
              </w:rPr>
              <w:fldChar w:fldCharType="end"/>
            </w:r>
          </w:hyperlink>
        </w:p>
        <w:p w:rsidR="00090C1D" w:rsidRDefault="005F7267">
          <w:pPr>
            <w:pStyle w:val="TDC3"/>
            <w:tabs>
              <w:tab w:val="right" w:leader="dot" w:pos="8827"/>
            </w:tabs>
            <w:rPr>
              <w:rFonts w:asciiTheme="minorHAnsi" w:eastAsiaTheme="minorEastAsia" w:hAnsiTheme="minorHAnsi"/>
              <w:noProof/>
              <w:sz w:val="22"/>
              <w:lang w:val="es-MX" w:eastAsia="es-MX"/>
            </w:rPr>
          </w:pPr>
          <w:hyperlink w:anchor="_Toc478634296" w:history="1">
            <w:r w:rsidR="00090C1D" w:rsidRPr="00A93177">
              <w:rPr>
                <w:rStyle w:val="Hipervnculo"/>
                <w:noProof/>
              </w:rPr>
              <w:t>Migración de la base de datos</w:t>
            </w:r>
            <w:r w:rsidR="00090C1D">
              <w:rPr>
                <w:noProof/>
                <w:webHidden/>
              </w:rPr>
              <w:tab/>
            </w:r>
            <w:r w:rsidR="00090C1D">
              <w:rPr>
                <w:noProof/>
                <w:webHidden/>
              </w:rPr>
              <w:fldChar w:fldCharType="begin"/>
            </w:r>
            <w:r w:rsidR="00090C1D">
              <w:rPr>
                <w:noProof/>
                <w:webHidden/>
              </w:rPr>
              <w:instrText xml:space="preserve"> PAGEREF _Toc478634296 \h </w:instrText>
            </w:r>
            <w:r w:rsidR="00090C1D">
              <w:rPr>
                <w:noProof/>
                <w:webHidden/>
              </w:rPr>
            </w:r>
            <w:r w:rsidR="00090C1D">
              <w:rPr>
                <w:noProof/>
                <w:webHidden/>
              </w:rPr>
              <w:fldChar w:fldCharType="separate"/>
            </w:r>
            <w:r w:rsidR="00090C1D">
              <w:rPr>
                <w:noProof/>
                <w:webHidden/>
              </w:rPr>
              <w:t>14</w:t>
            </w:r>
            <w:r w:rsidR="00090C1D">
              <w:rPr>
                <w:noProof/>
                <w:webHidden/>
              </w:rPr>
              <w:fldChar w:fldCharType="end"/>
            </w:r>
          </w:hyperlink>
        </w:p>
        <w:p w:rsidR="00090C1D" w:rsidRDefault="005F7267">
          <w:pPr>
            <w:pStyle w:val="TDC3"/>
            <w:tabs>
              <w:tab w:val="right" w:leader="dot" w:pos="8827"/>
            </w:tabs>
            <w:rPr>
              <w:rFonts w:asciiTheme="minorHAnsi" w:eastAsiaTheme="minorEastAsia" w:hAnsiTheme="minorHAnsi"/>
              <w:noProof/>
              <w:sz w:val="22"/>
              <w:lang w:val="es-MX" w:eastAsia="es-MX"/>
            </w:rPr>
          </w:pPr>
          <w:hyperlink w:anchor="_Toc478634297" w:history="1">
            <w:r w:rsidR="00090C1D" w:rsidRPr="00A93177">
              <w:rPr>
                <w:rStyle w:val="Hipervnculo"/>
                <w:noProof/>
              </w:rPr>
              <w:t>Desarrollo e implementación de sistema informático</w:t>
            </w:r>
            <w:r w:rsidR="00090C1D">
              <w:rPr>
                <w:noProof/>
                <w:webHidden/>
              </w:rPr>
              <w:tab/>
            </w:r>
            <w:r w:rsidR="00090C1D">
              <w:rPr>
                <w:noProof/>
                <w:webHidden/>
              </w:rPr>
              <w:fldChar w:fldCharType="begin"/>
            </w:r>
            <w:r w:rsidR="00090C1D">
              <w:rPr>
                <w:noProof/>
                <w:webHidden/>
              </w:rPr>
              <w:instrText xml:space="preserve"> PAGEREF _Toc478634297 \h </w:instrText>
            </w:r>
            <w:r w:rsidR="00090C1D">
              <w:rPr>
                <w:noProof/>
                <w:webHidden/>
              </w:rPr>
            </w:r>
            <w:r w:rsidR="00090C1D">
              <w:rPr>
                <w:noProof/>
                <w:webHidden/>
              </w:rPr>
              <w:fldChar w:fldCharType="separate"/>
            </w:r>
            <w:r w:rsidR="00090C1D">
              <w:rPr>
                <w:noProof/>
                <w:webHidden/>
              </w:rPr>
              <w:t>14</w:t>
            </w:r>
            <w:r w:rsidR="00090C1D">
              <w:rPr>
                <w:noProof/>
                <w:webHidden/>
              </w:rPr>
              <w:fldChar w:fldCharType="end"/>
            </w:r>
          </w:hyperlink>
        </w:p>
        <w:p w:rsidR="00090C1D" w:rsidRDefault="005F7267">
          <w:pPr>
            <w:pStyle w:val="TDC2"/>
            <w:tabs>
              <w:tab w:val="right" w:leader="dot" w:pos="8827"/>
            </w:tabs>
            <w:rPr>
              <w:rFonts w:asciiTheme="minorHAnsi" w:eastAsiaTheme="minorEastAsia" w:hAnsiTheme="minorHAnsi"/>
              <w:noProof/>
              <w:sz w:val="22"/>
              <w:lang w:val="es-MX" w:eastAsia="es-MX"/>
            </w:rPr>
          </w:pPr>
          <w:hyperlink w:anchor="_Toc478634298" w:history="1">
            <w:r w:rsidR="00090C1D" w:rsidRPr="00A93177">
              <w:rPr>
                <w:rStyle w:val="Hipervnculo"/>
                <w:noProof/>
              </w:rPr>
              <w:t>Limitaciones</w:t>
            </w:r>
            <w:r w:rsidR="00090C1D">
              <w:rPr>
                <w:noProof/>
                <w:webHidden/>
              </w:rPr>
              <w:tab/>
            </w:r>
            <w:r w:rsidR="00090C1D">
              <w:rPr>
                <w:noProof/>
                <w:webHidden/>
              </w:rPr>
              <w:fldChar w:fldCharType="begin"/>
            </w:r>
            <w:r w:rsidR="00090C1D">
              <w:rPr>
                <w:noProof/>
                <w:webHidden/>
              </w:rPr>
              <w:instrText xml:space="preserve"> PAGEREF _Toc478634298 \h </w:instrText>
            </w:r>
            <w:r w:rsidR="00090C1D">
              <w:rPr>
                <w:noProof/>
                <w:webHidden/>
              </w:rPr>
            </w:r>
            <w:r w:rsidR="00090C1D">
              <w:rPr>
                <w:noProof/>
                <w:webHidden/>
              </w:rPr>
              <w:fldChar w:fldCharType="separate"/>
            </w:r>
            <w:r w:rsidR="00090C1D">
              <w:rPr>
                <w:noProof/>
                <w:webHidden/>
              </w:rPr>
              <w:t>23</w:t>
            </w:r>
            <w:r w:rsidR="00090C1D">
              <w:rPr>
                <w:noProof/>
                <w:webHidden/>
              </w:rPr>
              <w:fldChar w:fldCharType="end"/>
            </w:r>
          </w:hyperlink>
        </w:p>
        <w:p w:rsidR="00090C1D" w:rsidRDefault="005F7267">
          <w:pPr>
            <w:pStyle w:val="TDC1"/>
            <w:tabs>
              <w:tab w:val="right" w:leader="dot" w:pos="8827"/>
            </w:tabs>
            <w:rPr>
              <w:rFonts w:asciiTheme="minorHAnsi" w:eastAsiaTheme="minorEastAsia" w:hAnsiTheme="minorHAnsi"/>
              <w:noProof/>
              <w:sz w:val="22"/>
              <w:lang w:val="es-MX" w:eastAsia="es-MX"/>
            </w:rPr>
          </w:pPr>
          <w:hyperlink w:anchor="_Toc478634299" w:history="1">
            <w:r w:rsidR="00090C1D" w:rsidRPr="00A93177">
              <w:rPr>
                <w:rStyle w:val="Hipervnculo"/>
                <w:noProof/>
              </w:rPr>
              <w:t>Capítulo I: Investigación Preliminar</w:t>
            </w:r>
            <w:r w:rsidR="00090C1D">
              <w:rPr>
                <w:noProof/>
                <w:webHidden/>
              </w:rPr>
              <w:tab/>
            </w:r>
            <w:r w:rsidR="00090C1D">
              <w:rPr>
                <w:noProof/>
                <w:webHidden/>
              </w:rPr>
              <w:fldChar w:fldCharType="begin"/>
            </w:r>
            <w:r w:rsidR="00090C1D">
              <w:rPr>
                <w:noProof/>
                <w:webHidden/>
              </w:rPr>
              <w:instrText xml:space="preserve"> PAGEREF _Toc478634299 \h </w:instrText>
            </w:r>
            <w:r w:rsidR="00090C1D">
              <w:rPr>
                <w:noProof/>
                <w:webHidden/>
              </w:rPr>
            </w:r>
            <w:r w:rsidR="00090C1D">
              <w:rPr>
                <w:noProof/>
                <w:webHidden/>
              </w:rPr>
              <w:fldChar w:fldCharType="separate"/>
            </w:r>
            <w:r w:rsidR="00090C1D">
              <w:rPr>
                <w:noProof/>
                <w:webHidden/>
              </w:rPr>
              <w:t>24</w:t>
            </w:r>
            <w:r w:rsidR="00090C1D">
              <w:rPr>
                <w:noProof/>
                <w:webHidden/>
              </w:rPr>
              <w:fldChar w:fldCharType="end"/>
            </w:r>
          </w:hyperlink>
        </w:p>
        <w:p w:rsidR="00090C1D" w:rsidRDefault="005F7267">
          <w:pPr>
            <w:pStyle w:val="TDC2"/>
            <w:tabs>
              <w:tab w:val="left" w:pos="880"/>
              <w:tab w:val="right" w:leader="dot" w:pos="8827"/>
            </w:tabs>
            <w:rPr>
              <w:rFonts w:asciiTheme="minorHAnsi" w:eastAsiaTheme="minorEastAsia" w:hAnsiTheme="minorHAnsi"/>
              <w:noProof/>
              <w:sz w:val="22"/>
              <w:lang w:val="es-MX" w:eastAsia="es-MX"/>
            </w:rPr>
          </w:pPr>
          <w:hyperlink w:anchor="_Toc478634300" w:history="1">
            <w:r w:rsidR="00090C1D" w:rsidRPr="00A93177">
              <w:rPr>
                <w:rStyle w:val="Hipervnculo"/>
                <w:noProof/>
              </w:rPr>
              <w:t>1.1</w:t>
            </w:r>
            <w:r w:rsidR="00090C1D">
              <w:rPr>
                <w:rFonts w:asciiTheme="minorHAnsi" w:eastAsiaTheme="minorEastAsia" w:hAnsiTheme="minorHAnsi"/>
                <w:noProof/>
                <w:sz w:val="22"/>
                <w:lang w:val="es-MX" w:eastAsia="es-MX"/>
              </w:rPr>
              <w:tab/>
            </w:r>
            <w:r w:rsidR="00090C1D" w:rsidRPr="00A93177">
              <w:rPr>
                <w:rStyle w:val="Hipervnculo"/>
                <w:noProof/>
              </w:rPr>
              <w:t>Marco Teórico</w:t>
            </w:r>
            <w:r w:rsidR="00090C1D">
              <w:rPr>
                <w:noProof/>
                <w:webHidden/>
              </w:rPr>
              <w:tab/>
            </w:r>
            <w:r w:rsidR="00090C1D">
              <w:rPr>
                <w:noProof/>
                <w:webHidden/>
              </w:rPr>
              <w:fldChar w:fldCharType="begin"/>
            </w:r>
            <w:r w:rsidR="00090C1D">
              <w:rPr>
                <w:noProof/>
                <w:webHidden/>
              </w:rPr>
              <w:instrText xml:space="preserve"> PAGEREF _Toc478634300 \h </w:instrText>
            </w:r>
            <w:r w:rsidR="00090C1D">
              <w:rPr>
                <w:noProof/>
                <w:webHidden/>
              </w:rPr>
            </w:r>
            <w:r w:rsidR="00090C1D">
              <w:rPr>
                <w:noProof/>
                <w:webHidden/>
              </w:rPr>
              <w:fldChar w:fldCharType="separate"/>
            </w:r>
            <w:r w:rsidR="00090C1D">
              <w:rPr>
                <w:noProof/>
                <w:webHidden/>
              </w:rPr>
              <w:t>24</w:t>
            </w:r>
            <w:r w:rsidR="00090C1D">
              <w:rPr>
                <w:noProof/>
                <w:webHidden/>
              </w:rPr>
              <w:fldChar w:fldCharType="end"/>
            </w:r>
          </w:hyperlink>
        </w:p>
        <w:p w:rsidR="00090C1D" w:rsidRDefault="005F7267">
          <w:pPr>
            <w:pStyle w:val="TDC3"/>
            <w:tabs>
              <w:tab w:val="left" w:pos="1320"/>
              <w:tab w:val="right" w:leader="dot" w:pos="8827"/>
            </w:tabs>
            <w:rPr>
              <w:rFonts w:asciiTheme="minorHAnsi" w:eastAsiaTheme="minorEastAsia" w:hAnsiTheme="minorHAnsi"/>
              <w:noProof/>
              <w:sz w:val="22"/>
              <w:lang w:val="es-MX" w:eastAsia="es-MX"/>
            </w:rPr>
          </w:pPr>
          <w:hyperlink w:anchor="_Toc478634301" w:history="1">
            <w:r w:rsidR="00090C1D" w:rsidRPr="00A93177">
              <w:rPr>
                <w:rStyle w:val="Hipervnculo"/>
                <w:noProof/>
              </w:rPr>
              <w:t>1.1.1</w:t>
            </w:r>
            <w:r w:rsidR="00090C1D">
              <w:rPr>
                <w:rFonts w:asciiTheme="minorHAnsi" w:eastAsiaTheme="minorEastAsia" w:hAnsiTheme="minorHAnsi"/>
                <w:noProof/>
                <w:sz w:val="22"/>
                <w:lang w:val="es-MX" w:eastAsia="es-MX"/>
              </w:rPr>
              <w:tab/>
            </w:r>
            <w:r w:rsidR="00090C1D" w:rsidRPr="00A93177">
              <w:rPr>
                <w:rStyle w:val="Hipervnculo"/>
                <w:noProof/>
              </w:rPr>
              <w:t>Los sistemas informáticos: sus componentes y como desarrollarlos.</w:t>
            </w:r>
            <w:r w:rsidR="00090C1D">
              <w:rPr>
                <w:noProof/>
                <w:webHidden/>
              </w:rPr>
              <w:tab/>
            </w:r>
            <w:r w:rsidR="00090C1D">
              <w:rPr>
                <w:noProof/>
                <w:webHidden/>
              </w:rPr>
              <w:fldChar w:fldCharType="begin"/>
            </w:r>
            <w:r w:rsidR="00090C1D">
              <w:rPr>
                <w:noProof/>
                <w:webHidden/>
              </w:rPr>
              <w:instrText xml:space="preserve"> PAGEREF _Toc478634301 \h </w:instrText>
            </w:r>
            <w:r w:rsidR="00090C1D">
              <w:rPr>
                <w:noProof/>
                <w:webHidden/>
              </w:rPr>
            </w:r>
            <w:r w:rsidR="00090C1D">
              <w:rPr>
                <w:noProof/>
                <w:webHidden/>
              </w:rPr>
              <w:fldChar w:fldCharType="separate"/>
            </w:r>
            <w:r w:rsidR="00090C1D">
              <w:rPr>
                <w:noProof/>
                <w:webHidden/>
              </w:rPr>
              <w:t>24</w:t>
            </w:r>
            <w:r w:rsidR="00090C1D">
              <w:rPr>
                <w:noProof/>
                <w:webHidden/>
              </w:rPr>
              <w:fldChar w:fldCharType="end"/>
            </w:r>
          </w:hyperlink>
        </w:p>
        <w:p w:rsidR="00090C1D" w:rsidRDefault="005F7267">
          <w:pPr>
            <w:pStyle w:val="TDC3"/>
            <w:tabs>
              <w:tab w:val="left" w:pos="1320"/>
              <w:tab w:val="right" w:leader="dot" w:pos="8827"/>
            </w:tabs>
            <w:rPr>
              <w:rFonts w:asciiTheme="minorHAnsi" w:eastAsiaTheme="minorEastAsia" w:hAnsiTheme="minorHAnsi"/>
              <w:noProof/>
              <w:sz w:val="22"/>
              <w:lang w:val="es-MX" w:eastAsia="es-MX"/>
            </w:rPr>
          </w:pPr>
          <w:hyperlink w:anchor="_Toc478634302" w:history="1">
            <w:r w:rsidR="00090C1D" w:rsidRPr="00A93177">
              <w:rPr>
                <w:rStyle w:val="Hipervnculo"/>
                <w:noProof/>
              </w:rPr>
              <w:t>1.1.2</w:t>
            </w:r>
            <w:r w:rsidR="00090C1D">
              <w:rPr>
                <w:rFonts w:asciiTheme="minorHAnsi" w:eastAsiaTheme="minorEastAsia" w:hAnsiTheme="minorHAnsi"/>
                <w:noProof/>
                <w:sz w:val="22"/>
                <w:lang w:val="es-MX" w:eastAsia="es-MX"/>
              </w:rPr>
              <w:tab/>
            </w:r>
            <w:r w:rsidR="00090C1D" w:rsidRPr="00A93177">
              <w:rPr>
                <w:rStyle w:val="Hipervnculo"/>
                <w:noProof/>
              </w:rPr>
              <w:t>Factibilidad</w:t>
            </w:r>
            <w:r w:rsidR="00090C1D">
              <w:rPr>
                <w:noProof/>
                <w:webHidden/>
              </w:rPr>
              <w:tab/>
            </w:r>
            <w:r w:rsidR="00090C1D">
              <w:rPr>
                <w:noProof/>
                <w:webHidden/>
              </w:rPr>
              <w:fldChar w:fldCharType="begin"/>
            </w:r>
            <w:r w:rsidR="00090C1D">
              <w:rPr>
                <w:noProof/>
                <w:webHidden/>
              </w:rPr>
              <w:instrText xml:space="preserve"> PAGEREF _Toc478634302 \h </w:instrText>
            </w:r>
            <w:r w:rsidR="00090C1D">
              <w:rPr>
                <w:noProof/>
                <w:webHidden/>
              </w:rPr>
            </w:r>
            <w:r w:rsidR="00090C1D">
              <w:rPr>
                <w:noProof/>
                <w:webHidden/>
              </w:rPr>
              <w:fldChar w:fldCharType="separate"/>
            </w:r>
            <w:r w:rsidR="00090C1D">
              <w:rPr>
                <w:noProof/>
                <w:webHidden/>
              </w:rPr>
              <w:t>29</w:t>
            </w:r>
            <w:r w:rsidR="00090C1D">
              <w:rPr>
                <w:noProof/>
                <w:webHidden/>
              </w:rPr>
              <w:fldChar w:fldCharType="end"/>
            </w:r>
          </w:hyperlink>
        </w:p>
        <w:p w:rsidR="00090C1D" w:rsidRDefault="005F7267">
          <w:pPr>
            <w:pStyle w:val="TDC3"/>
            <w:tabs>
              <w:tab w:val="left" w:pos="1320"/>
              <w:tab w:val="right" w:leader="dot" w:pos="8827"/>
            </w:tabs>
            <w:rPr>
              <w:rFonts w:asciiTheme="minorHAnsi" w:eastAsiaTheme="minorEastAsia" w:hAnsiTheme="minorHAnsi"/>
              <w:noProof/>
              <w:sz w:val="22"/>
              <w:lang w:val="es-MX" w:eastAsia="es-MX"/>
            </w:rPr>
          </w:pPr>
          <w:hyperlink w:anchor="_Toc478634303" w:history="1">
            <w:r w:rsidR="00090C1D" w:rsidRPr="00A93177">
              <w:rPr>
                <w:rStyle w:val="Hipervnculo"/>
                <w:noProof/>
              </w:rPr>
              <w:t>1.1.3</w:t>
            </w:r>
            <w:r w:rsidR="00090C1D">
              <w:rPr>
                <w:rFonts w:asciiTheme="minorHAnsi" w:eastAsiaTheme="minorEastAsia" w:hAnsiTheme="minorHAnsi"/>
                <w:noProof/>
                <w:sz w:val="22"/>
                <w:lang w:val="es-MX" w:eastAsia="es-MX"/>
              </w:rPr>
              <w:tab/>
            </w:r>
            <w:r w:rsidR="00090C1D" w:rsidRPr="00A93177">
              <w:rPr>
                <w:rStyle w:val="Hipervnculo"/>
                <w:noProof/>
              </w:rPr>
              <w:t>Depreciación</w:t>
            </w:r>
            <w:r w:rsidR="00090C1D">
              <w:rPr>
                <w:noProof/>
                <w:webHidden/>
              </w:rPr>
              <w:tab/>
            </w:r>
            <w:r w:rsidR="00090C1D">
              <w:rPr>
                <w:noProof/>
                <w:webHidden/>
              </w:rPr>
              <w:fldChar w:fldCharType="begin"/>
            </w:r>
            <w:r w:rsidR="00090C1D">
              <w:rPr>
                <w:noProof/>
                <w:webHidden/>
              </w:rPr>
              <w:instrText xml:space="preserve"> PAGEREF _Toc478634303 \h </w:instrText>
            </w:r>
            <w:r w:rsidR="00090C1D">
              <w:rPr>
                <w:noProof/>
                <w:webHidden/>
              </w:rPr>
            </w:r>
            <w:r w:rsidR="00090C1D">
              <w:rPr>
                <w:noProof/>
                <w:webHidden/>
              </w:rPr>
              <w:fldChar w:fldCharType="separate"/>
            </w:r>
            <w:r w:rsidR="00090C1D">
              <w:rPr>
                <w:noProof/>
                <w:webHidden/>
              </w:rPr>
              <w:t>29</w:t>
            </w:r>
            <w:r w:rsidR="00090C1D">
              <w:rPr>
                <w:noProof/>
                <w:webHidden/>
              </w:rPr>
              <w:fldChar w:fldCharType="end"/>
            </w:r>
          </w:hyperlink>
        </w:p>
        <w:p w:rsidR="00090C1D" w:rsidRDefault="005F7267">
          <w:pPr>
            <w:pStyle w:val="TDC3"/>
            <w:tabs>
              <w:tab w:val="left" w:pos="1320"/>
              <w:tab w:val="right" w:leader="dot" w:pos="8827"/>
            </w:tabs>
            <w:rPr>
              <w:rFonts w:asciiTheme="minorHAnsi" w:eastAsiaTheme="minorEastAsia" w:hAnsiTheme="minorHAnsi"/>
              <w:noProof/>
              <w:sz w:val="22"/>
              <w:lang w:val="es-MX" w:eastAsia="es-MX"/>
            </w:rPr>
          </w:pPr>
          <w:hyperlink w:anchor="_Toc478634304" w:history="1">
            <w:r w:rsidR="00090C1D" w:rsidRPr="00A93177">
              <w:rPr>
                <w:rStyle w:val="Hipervnculo"/>
                <w:noProof/>
              </w:rPr>
              <w:t>1.1.4</w:t>
            </w:r>
            <w:r w:rsidR="00090C1D">
              <w:rPr>
                <w:rFonts w:asciiTheme="minorHAnsi" w:eastAsiaTheme="minorEastAsia" w:hAnsiTheme="minorHAnsi"/>
                <w:noProof/>
                <w:sz w:val="22"/>
                <w:lang w:val="es-MX" w:eastAsia="es-MX"/>
              </w:rPr>
              <w:tab/>
            </w:r>
            <w:r w:rsidR="00090C1D" w:rsidRPr="00A93177">
              <w:rPr>
                <w:rStyle w:val="Hipervnculo"/>
                <w:noProof/>
              </w:rPr>
              <w:t>Herramienta de identificación del problema</w:t>
            </w:r>
            <w:r w:rsidR="00090C1D">
              <w:rPr>
                <w:noProof/>
                <w:webHidden/>
              </w:rPr>
              <w:tab/>
            </w:r>
            <w:r w:rsidR="00090C1D">
              <w:rPr>
                <w:noProof/>
                <w:webHidden/>
              </w:rPr>
              <w:fldChar w:fldCharType="begin"/>
            </w:r>
            <w:r w:rsidR="00090C1D">
              <w:rPr>
                <w:noProof/>
                <w:webHidden/>
              </w:rPr>
              <w:instrText xml:space="preserve"> PAGEREF _Toc478634304 \h </w:instrText>
            </w:r>
            <w:r w:rsidR="00090C1D">
              <w:rPr>
                <w:noProof/>
                <w:webHidden/>
              </w:rPr>
            </w:r>
            <w:r w:rsidR="00090C1D">
              <w:rPr>
                <w:noProof/>
                <w:webHidden/>
              </w:rPr>
              <w:fldChar w:fldCharType="separate"/>
            </w:r>
            <w:r w:rsidR="00090C1D">
              <w:rPr>
                <w:noProof/>
                <w:webHidden/>
              </w:rPr>
              <w:t>31</w:t>
            </w:r>
            <w:r w:rsidR="00090C1D">
              <w:rPr>
                <w:noProof/>
                <w:webHidden/>
              </w:rPr>
              <w:fldChar w:fldCharType="end"/>
            </w:r>
          </w:hyperlink>
        </w:p>
        <w:p w:rsidR="00090C1D" w:rsidRDefault="005F7267">
          <w:pPr>
            <w:pStyle w:val="TDC3"/>
            <w:tabs>
              <w:tab w:val="left" w:pos="1320"/>
              <w:tab w:val="right" w:leader="dot" w:pos="8827"/>
            </w:tabs>
            <w:rPr>
              <w:rFonts w:asciiTheme="minorHAnsi" w:eastAsiaTheme="minorEastAsia" w:hAnsiTheme="minorHAnsi"/>
              <w:noProof/>
              <w:sz w:val="22"/>
              <w:lang w:val="es-MX" w:eastAsia="es-MX"/>
            </w:rPr>
          </w:pPr>
          <w:hyperlink w:anchor="_Toc478634305" w:history="1">
            <w:r w:rsidR="00090C1D" w:rsidRPr="00A93177">
              <w:rPr>
                <w:rStyle w:val="Hipervnculo"/>
                <w:noProof/>
              </w:rPr>
              <w:t>1.1.5</w:t>
            </w:r>
            <w:r w:rsidR="00090C1D">
              <w:rPr>
                <w:rFonts w:asciiTheme="minorHAnsi" w:eastAsiaTheme="minorEastAsia" w:hAnsiTheme="minorHAnsi"/>
                <w:noProof/>
                <w:sz w:val="22"/>
                <w:lang w:val="es-MX" w:eastAsia="es-MX"/>
              </w:rPr>
              <w:tab/>
            </w:r>
            <w:r w:rsidR="00090C1D" w:rsidRPr="00A93177">
              <w:rPr>
                <w:rStyle w:val="Hipervnculo"/>
                <w:noProof/>
              </w:rPr>
              <w:t>Árbol de problema</w:t>
            </w:r>
            <w:r w:rsidR="00090C1D">
              <w:rPr>
                <w:noProof/>
                <w:webHidden/>
              </w:rPr>
              <w:tab/>
            </w:r>
            <w:r w:rsidR="00090C1D">
              <w:rPr>
                <w:noProof/>
                <w:webHidden/>
              </w:rPr>
              <w:fldChar w:fldCharType="begin"/>
            </w:r>
            <w:r w:rsidR="00090C1D">
              <w:rPr>
                <w:noProof/>
                <w:webHidden/>
              </w:rPr>
              <w:instrText xml:space="preserve"> PAGEREF _Toc478634305 \h </w:instrText>
            </w:r>
            <w:r w:rsidR="00090C1D">
              <w:rPr>
                <w:noProof/>
                <w:webHidden/>
              </w:rPr>
            </w:r>
            <w:r w:rsidR="00090C1D">
              <w:rPr>
                <w:noProof/>
                <w:webHidden/>
              </w:rPr>
              <w:fldChar w:fldCharType="separate"/>
            </w:r>
            <w:r w:rsidR="00090C1D">
              <w:rPr>
                <w:noProof/>
                <w:webHidden/>
              </w:rPr>
              <w:t>32</w:t>
            </w:r>
            <w:r w:rsidR="00090C1D">
              <w:rPr>
                <w:noProof/>
                <w:webHidden/>
              </w:rPr>
              <w:fldChar w:fldCharType="end"/>
            </w:r>
          </w:hyperlink>
        </w:p>
        <w:p w:rsidR="00090C1D" w:rsidRDefault="005F7267">
          <w:pPr>
            <w:pStyle w:val="TDC3"/>
            <w:tabs>
              <w:tab w:val="left" w:pos="1320"/>
              <w:tab w:val="right" w:leader="dot" w:pos="8827"/>
            </w:tabs>
            <w:rPr>
              <w:rFonts w:asciiTheme="minorHAnsi" w:eastAsiaTheme="minorEastAsia" w:hAnsiTheme="minorHAnsi"/>
              <w:noProof/>
              <w:sz w:val="22"/>
              <w:lang w:val="es-MX" w:eastAsia="es-MX"/>
            </w:rPr>
          </w:pPr>
          <w:hyperlink w:anchor="_Toc478634306" w:history="1">
            <w:r w:rsidR="00090C1D" w:rsidRPr="00A93177">
              <w:rPr>
                <w:rStyle w:val="Hipervnculo"/>
                <w:noProof/>
              </w:rPr>
              <w:t>1.1.6</w:t>
            </w:r>
            <w:r w:rsidR="00090C1D">
              <w:rPr>
                <w:rFonts w:asciiTheme="minorHAnsi" w:eastAsiaTheme="minorEastAsia" w:hAnsiTheme="minorHAnsi"/>
                <w:noProof/>
                <w:sz w:val="22"/>
                <w:lang w:val="es-MX" w:eastAsia="es-MX"/>
              </w:rPr>
              <w:tab/>
            </w:r>
            <w:r w:rsidR="00090C1D" w:rsidRPr="00A93177">
              <w:rPr>
                <w:rStyle w:val="Hipervnculo"/>
                <w:noProof/>
              </w:rPr>
              <w:t>Árbol de objetivos</w:t>
            </w:r>
            <w:r w:rsidR="00090C1D">
              <w:rPr>
                <w:noProof/>
                <w:webHidden/>
              </w:rPr>
              <w:tab/>
            </w:r>
            <w:r w:rsidR="00090C1D">
              <w:rPr>
                <w:noProof/>
                <w:webHidden/>
              </w:rPr>
              <w:fldChar w:fldCharType="begin"/>
            </w:r>
            <w:r w:rsidR="00090C1D">
              <w:rPr>
                <w:noProof/>
                <w:webHidden/>
              </w:rPr>
              <w:instrText xml:space="preserve"> PAGEREF _Toc478634306 \h </w:instrText>
            </w:r>
            <w:r w:rsidR="00090C1D">
              <w:rPr>
                <w:noProof/>
                <w:webHidden/>
              </w:rPr>
            </w:r>
            <w:r w:rsidR="00090C1D">
              <w:rPr>
                <w:noProof/>
                <w:webHidden/>
              </w:rPr>
              <w:fldChar w:fldCharType="separate"/>
            </w:r>
            <w:r w:rsidR="00090C1D">
              <w:rPr>
                <w:noProof/>
                <w:webHidden/>
              </w:rPr>
              <w:t>37</w:t>
            </w:r>
            <w:r w:rsidR="00090C1D">
              <w:rPr>
                <w:noProof/>
                <w:webHidden/>
              </w:rPr>
              <w:fldChar w:fldCharType="end"/>
            </w:r>
          </w:hyperlink>
        </w:p>
        <w:p w:rsidR="00090C1D" w:rsidRDefault="005F7267">
          <w:pPr>
            <w:pStyle w:val="TDC3"/>
            <w:tabs>
              <w:tab w:val="left" w:pos="1320"/>
              <w:tab w:val="right" w:leader="dot" w:pos="8827"/>
            </w:tabs>
            <w:rPr>
              <w:rFonts w:asciiTheme="minorHAnsi" w:eastAsiaTheme="minorEastAsia" w:hAnsiTheme="minorHAnsi"/>
              <w:noProof/>
              <w:sz w:val="22"/>
              <w:lang w:val="es-MX" w:eastAsia="es-MX"/>
            </w:rPr>
          </w:pPr>
          <w:hyperlink w:anchor="_Toc478634307" w:history="1">
            <w:r w:rsidR="00090C1D" w:rsidRPr="00A93177">
              <w:rPr>
                <w:rStyle w:val="Hipervnculo"/>
                <w:noProof/>
              </w:rPr>
              <w:t>1.1.7</w:t>
            </w:r>
            <w:r w:rsidR="00090C1D">
              <w:rPr>
                <w:rFonts w:asciiTheme="minorHAnsi" w:eastAsiaTheme="minorEastAsia" w:hAnsiTheme="minorHAnsi"/>
                <w:noProof/>
                <w:sz w:val="22"/>
                <w:lang w:val="es-MX" w:eastAsia="es-MX"/>
              </w:rPr>
              <w:tab/>
            </w:r>
            <w:r w:rsidR="00090C1D" w:rsidRPr="00A93177">
              <w:rPr>
                <w:rStyle w:val="Hipervnculo"/>
                <w:noProof/>
              </w:rPr>
              <w:t>Herramienta de solución de problema</w:t>
            </w:r>
            <w:r w:rsidR="00090C1D">
              <w:rPr>
                <w:noProof/>
                <w:webHidden/>
              </w:rPr>
              <w:tab/>
            </w:r>
            <w:r w:rsidR="00090C1D">
              <w:rPr>
                <w:noProof/>
                <w:webHidden/>
              </w:rPr>
              <w:fldChar w:fldCharType="begin"/>
            </w:r>
            <w:r w:rsidR="00090C1D">
              <w:rPr>
                <w:noProof/>
                <w:webHidden/>
              </w:rPr>
              <w:instrText xml:space="preserve"> PAGEREF _Toc478634307 \h </w:instrText>
            </w:r>
            <w:r w:rsidR="00090C1D">
              <w:rPr>
                <w:noProof/>
                <w:webHidden/>
              </w:rPr>
            </w:r>
            <w:r w:rsidR="00090C1D">
              <w:rPr>
                <w:noProof/>
                <w:webHidden/>
              </w:rPr>
              <w:fldChar w:fldCharType="separate"/>
            </w:r>
            <w:r w:rsidR="00090C1D">
              <w:rPr>
                <w:noProof/>
                <w:webHidden/>
              </w:rPr>
              <w:t>40</w:t>
            </w:r>
            <w:r w:rsidR="00090C1D">
              <w:rPr>
                <w:noProof/>
                <w:webHidden/>
              </w:rPr>
              <w:fldChar w:fldCharType="end"/>
            </w:r>
          </w:hyperlink>
        </w:p>
        <w:p w:rsidR="00090C1D" w:rsidRDefault="005F7267">
          <w:pPr>
            <w:pStyle w:val="TDC3"/>
            <w:tabs>
              <w:tab w:val="left" w:pos="1320"/>
              <w:tab w:val="right" w:leader="dot" w:pos="8827"/>
            </w:tabs>
            <w:rPr>
              <w:rFonts w:asciiTheme="minorHAnsi" w:eastAsiaTheme="minorEastAsia" w:hAnsiTheme="minorHAnsi"/>
              <w:noProof/>
              <w:sz w:val="22"/>
              <w:lang w:val="es-MX" w:eastAsia="es-MX"/>
            </w:rPr>
          </w:pPr>
          <w:hyperlink w:anchor="_Toc478634308" w:history="1">
            <w:r w:rsidR="00090C1D" w:rsidRPr="00A93177">
              <w:rPr>
                <w:rStyle w:val="Hipervnculo"/>
                <w:noProof/>
              </w:rPr>
              <w:t>1.1.8</w:t>
            </w:r>
            <w:r w:rsidR="00090C1D">
              <w:rPr>
                <w:rFonts w:asciiTheme="minorHAnsi" w:eastAsiaTheme="minorEastAsia" w:hAnsiTheme="minorHAnsi"/>
                <w:noProof/>
                <w:sz w:val="22"/>
                <w:lang w:val="es-MX" w:eastAsia="es-MX"/>
              </w:rPr>
              <w:tab/>
            </w:r>
            <w:r w:rsidR="00090C1D" w:rsidRPr="00A93177">
              <w:rPr>
                <w:rStyle w:val="Hipervnculo"/>
                <w:noProof/>
              </w:rPr>
              <w:t>Entrevista</w:t>
            </w:r>
            <w:r w:rsidR="00090C1D">
              <w:rPr>
                <w:noProof/>
                <w:webHidden/>
              </w:rPr>
              <w:tab/>
            </w:r>
            <w:r w:rsidR="00090C1D">
              <w:rPr>
                <w:noProof/>
                <w:webHidden/>
              </w:rPr>
              <w:fldChar w:fldCharType="begin"/>
            </w:r>
            <w:r w:rsidR="00090C1D">
              <w:rPr>
                <w:noProof/>
                <w:webHidden/>
              </w:rPr>
              <w:instrText xml:space="preserve"> PAGEREF _Toc478634308 \h </w:instrText>
            </w:r>
            <w:r w:rsidR="00090C1D">
              <w:rPr>
                <w:noProof/>
                <w:webHidden/>
              </w:rPr>
            </w:r>
            <w:r w:rsidR="00090C1D">
              <w:rPr>
                <w:noProof/>
                <w:webHidden/>
              </w:rPr>
              <w:fldChar w:fldCharType="separate"/>
            </w:r>
            <w:r w:rsidR="00090C1D">
              <w:rPr>
                <w:noProof/>
                <w:webHidden/>
              </w:rPr>
              <w:t>41</w:t>
            </w:r>
            <w:r w:rsidR="00090C1D">
              <w:rPr>
                <w:noProof/>
                <w:webHidden/>
              </w:rPr>
              <w:fldChar w:fldCharType="end"/>
            </w:r>
          </w:hyperlink>
        </w:p>
        <w:p w:rsidR="00090C1D" w:rsidRDefault="005F7267">
          <w:pPr>
            <w:pStyle w:val="TDC3"/>
            <w:tabs>
              <w:tab w:val="left" w:pos="1320"/>
              <w:tab w:val="right" w:leader="dot" w:pos="8827"/>
            </w:tabs>
            <w:rPr>
              <w:rFonts w:asciiTheme="minorHAnsi" w:eastAsiaTheme="minorEastAsia" w:hAnsiTheme="minorHAnsi"/>
              <w:noProof/>
              <w:sz w:val="22"/>
              <w:lang w:val="es-MX" w:eastAsia="es-MX"/>
            </w:rPr>
          </w:pPr>
          <w:hyperlink w:anchor="_Toc478634309" w:history="1">
            <w:r w:rsidR="00090C1D" w:rsidRPr="00A93177">
              <w:rPr>
                <w:rStyle w:val="Hipervnculo"/>
                <w:noProof/>
              </w:rPr>
              <w:t>1.1.9</w:t>
            </w:r>
            <w:r w:rsidR="00090C1D">
              <w:rPr>
                <w:rFonts w:asciiTheme="minorHAnsi" w:eastAsiaTheme="minorEastAsia" w:hAnsiTheme="minorHAnsi"/>
                <w:noProof/>
                <w:sz w:val="22"/>
                <w:lang w:val="es-MX" w:eastAsia="es-MX"/>
              </w:rPr>
              <w:tab/>
            </w:r>
            <w:r w:rsidR="00090C1D" w:rsidRPr="00A93177">
              <w:rPr>
                <w:rStyle w:val="Hipervnculo"/>
                <w:noProof/>
              </w:rPr>
              <w:t>Cuestionario</w:t>
            </w:r>
            <w:r w:rsidR="00090C1D">
              <w:rPr>
                <w:noProof/>
                <w:webHidden/>
              </w:rPr>
              <w:tab/>
            </w:r>
            <w:r w:rsidR="00090C1D">
              <w:rPr>
                <w:noProof/>
                <w:webHidden/>
              </w:rPr>
              <w:fldChar w:fldCharType="begin"/>
            </w:r>
            <w:r w:rsidR="00090C1D">
              <w:rPr>
                <w:noProof/>
                <w:webHidden/>
              </w:rPr>
              <w:instrText xml:space="preserve"> PAGEREF _Toc478634309 \h </w:instrText>
            </w:r>
            <w:r w:rsidR="00090C1D">
              <w:rPr>
                <w:noProof/>
                <w:webHidden/>
              </w:rPr>
            </w:r>
            <w:r w:rsidR="00090C1D">
              <w:rPr>
                <w:noProof/>
                <w:webHidden/>
              </w:rPr>
              <w:fldChar w:fldCharType="separate"/>
            </w:r>
            <w:r w:rsidR="00090C1D">
              <w:rPr>
                <w:noProof/>
                <w:webHidden/>
              </w:rPr>
              <w:t>42</w:t>
            </w:r>
            <w:r w:rsidR="00090C1D">
              <w:rPr>
                <w:noProof/>
                <w:webHidden/>
              </w:rPr>
              <w:fldChar w:fldCharType="end"/>
            </w:r>
          </w:hyperlink>
        </w:p>
        <w:p w:rsidR="00090C1D" w:rsidRDefault="005F7267">
          <w:pPr>
            <w:pStyle w:val="TDC3"/>
            <w:tabs>
              <w:tab w:val="left" w:pos="1320"/>
              <w:tab w:val="right" w:leader="dot" w:pos="8827"/>
            </w:tabs>
            <w:rPr>
              <w:rFonts w:asciiTheme="minorHAnsi" w:eastAsiaTheme="minorEastAsia" w:hAnsiTheme="minorHAnsi"/>
              <w:noProof/>
              <w:sz w:val="22"/>
              <w:lang w:val="es-MX" w:eastAsia="es-MX"/>
            </w:rPr>
          </w:pPr>
          <w:hyperlink w:anchor="_Toc478634310" w:history="1">
            <w:r w:rsidR="00090C1D" w:rsidRPr="00A93177">
              <w:rPr>
                <w:rStyle w:val="Hipervnculo"/>
                <w:noProof/>
              </w:rPr>
              <w:t>1.1.10</w:t>
            </w:r>
            <w:r w:rsidR="00090C1D">
              <w:rPr>
                <w:rFonts w:asciiTheme="minorHAnsi" w:eastAsiaTheme="minorEastAsia" w:hAnsiTheme="minorHAnsi"/>
                <w:noProof/>
                <w:sz w:val="22"/>
                <w:lang w:val="es-MX" w:eastAsia="es-MX"/>
              </w:rPr>
              <w:tab/>
            </w:r>
            <w:r w:rsidR="00090C1D" w:rsidRPr="00A93177">
              <w:rPr>
                <w:rStyle w:val="Hipervnculo"/>
                <w:noProof/>
              </w:rPr>
              <w:t>Formulario</w:t>
            </w:r>
            <w:r w:rsidR="00090C1D">
              <w:rPr>
                <w:noProof/>
                <w:webHidden/>
              </w:rPr>
              <w:tab/>
            </w:r>
            <w:r w:rsidR="00090C1D">
              <w:rPr>
                <w:noProof/>
                <w:webHidden/>
              </w:rPr>
              <w:fldChar w:fldCharType="begin"/>
            </w:r>
            <w:r w:rsidR="00090C1D">
              <w:rPr>
                <w:noProof/>
                <w:webHidden/>
              </w:rPr>
              <w:instrText xml:space="preserve"> PAGEREF _Toc478634310 \h </w:instrText>
            </w:r>
            <w:r w:rsidR="00090C1D">
              <w:rPr>
                <w:noProof/>
                <w:webHidden/>
              </w:rPr>
            </w:r>
            <w:r w:rsidR="00090C1D">
              <w:rPr>
                <w:noProof/>
                <w:webHidden/>
              </w:rPr>
              <w:fldChar w:fldCharType="separate"/>
            </w:r>
            <w:r w:rsidR="00090C1D">
              <w:rPr>
                <w:noProof/>
                <w:webHidden/>
              </w:rPr>
              <w:t>43</w:t>
            </w:r>
            <w:r w:rsidR="00090C1D">
              <w:rPr>
                <w:noProof/>
                <w:webHidden/>
              </w:rPr>
              <w:fldChar w:fldCharType="end"/>
            </w:r>
          </w:hyperlink>
        </w:p>
        <w:p w:rsidR="00090C1D" w:rsidRDefault="005F7267">
          <w:pPr>
            <w:pStyle w:val="TDC3"/>
            <w:tabs>
              <w:tab w:val="left" w:pos="1320"/>
              <w:tab w:val="right" w:leader="dot" w:pos="8827"/>
            </w:tabs>
            <w:rPr>
              <w:rFonts w:asciiTheme="minorHAnsi" w:eastAsiaTheme="minorEastAsia" w:hAnsiTheme="minorHAnsi"/>
              <w:noProof/>
              <w:sz w:val="22"/>
              <w:lang w:val="es-MX" w:eastAsia="es-MX"/>
            </w:rPr>
          </w:pPr>
          <w:hyperlink w:anchor="_Toc478634311" w:history="1">
            <w:r w:rsidR="00090C1D" w:rsidRPr="00A93177">
              <w:rPr>
                <w:rStyle w:val="Hipervnculo"/>
                <w:noProof/>
              </w:rPr>
              <w:t>1.1.11</w:t>
            </w:r>
            <w:r w:rsidR="00090C1D">
              <w:rPr>
                <w:rFonts w:asciiTheme="minorHAnsi" w:eastAsiaTheme="minorEastAsia" w:hAnsiTheme="minorHAnsi"/>
                <w:noProof/>
                <w:sz w:val="22"/>
                <w:lang w:val="es-MX" w:eastAsia="es-MX"/>
              </w:rPr>
              <w:tab/>
            </w:r>
            <w:r w:rsidR="00090C1D" w:rsidRPr="00A93177">
              <w:rPr>
                <w:rStyle w:val="Hipervnculo"/>
                <w:noProof/>
              </w:rPr>
              <w:t>Requerimientos informáticos</w:t>
            </w:r>
            <w:r w:rsidR="00090C1D">
              <w:rPr>
                <w:noProof/>
                <w:webHidden/>
              </w:rPr>
              <w:tab/>
            </w:r>
            <w:r w:rsidR="00090C1D">
              <w:rPr>
                <w:noProof/>
                <w:webHidden/>
              </w:rPr>
              <w:fldChar w:fldCharType="begin"/>
            </w:r>
            <w:r w:rsidR="00090C1D">
              <w:rPr>
                <w:noProof/>
                <w:webHidden/>
              </w:rPr>
              <w:instrText xml:space="preserve"> PAGEREF _Toc478634311 \h </w:instrText>
            </w:r>
            <w:r w:rsidR="00090C1D">
              <w:rPr>
                <w:noProof/>
                <w:webHidden/>
              </w:rPr>
            </w:r>
            <w:r w:rsidR="00090C1D">
              <w:rPr>
                <w:noProof/>
                <w:webHidden/>
              </w:rPr>
              <w:fldChar w:fldCharType="separate"/>
            </w:r>
            <w:r w:rsidR="00090C1D">
              <w:rPr>
                <w:noProof/>
                <w:webHidden/>
              </w:rPr>
              <w:t>43</w:t>
            </w:r>
            <w:r w:rsidR="00090C1D">
              <w:rPr>
                <w:noProof/>
                <w:webHidden/>
              </w:rPr>
              <w:fldChar w:fldCharType="end"/>
            </w:r>
          </w:hyperlink>
        </w:p>
        <w:p w:rsidR="00090C1D" w:rsidRDefault="005F7267">
          <w:pPr>
            <w:pStyle w:val="TDC3"/>
            <w:tabs>
              <w:tab w:val="left" w:pos="1320"/>
              <w:tab w:val="right" w:leader="dot" w:pos="8827"/>
            </w:tabs>
            <w:rPr>
              <w:rFonts w:asciiTheme="minorHAnsi" w:eastAsiaTheme="minorEastAsia" w:hAnsiTheme="minorHAnsi"/>
              <w:noProof/>
              <w:sz w:val="22"/>
              <w:lang w:val="es-MX" w:eastAsia="es-MX"/>
            </w:rPr>
          </w:pPr>
          <w:hyperlink w:anchor="_Toc478634312" w:history="1">
            <w:r w:rsidR="00090C1D" w:rsidRPr="00A93177">
              <w:rPr>
                <w:rStyle w:val="Hipervnculo"/>
                <w:noProof/>
              </w:rPr>
              <w:t>1.1.12</w:t>
            </w:r>
            <w:r w:rsidR="00090C1D">
              <w:rPr>
                <w:rFonts w:asciiTheme="minorHAnsi" w:eastAsiaTheme="minorEastAsia" w:hAnsiTheme="minorHAnsi"/>
                <w:noProof/>
                <w:sz w:val="22"/>
                <w:lang w:val="es-MX" w:eastAsia="es-MX"/>
              </w:rPr>
              <w:tab/>
            </w:r>
            <w:r w:rsidR="00090C1D" w:rsidRPr="00A93177">
              <w:rPr>
                <w:rStyle w:val="Hipervnculo"/>
                <w:noProof/>
              </w:rPr>
              <w:t>Unified Modeling Language (UML)</w:t>
            </w:r>
            <w:r w:rsidR="00090C1D">
              <w:rPr>
                <w:noProof/>
                <w:webHidden/>
              </w:rPr>
              <w:tab/>
            </w:r>
            <w:r w:rsidR="00090C1D">
              <w:rPr>
                <w:noProof/>
                <w:webHidden/>
              </w:rPr>
              <w:fldChar w:fldCharType="begin"/>
            </w:r>
            <w:r w:rsidR="00090C1D">
              <w:rPr>
                <w:noProof/>
                <w:webHidden/>
              </w:rPr>
              <w:instrText xml:space="preserve"> PAGEREF _Toc478634312 \h </w:instrText>
            </w:r>
            <w:r w:rsidR="00090C1D">
              <w:rPr>
                <w:noProof/>
                <w:webHidden/>
              </w:rPr>
            </w:r>
            <w:r w:rsidR="00090C1D">
              <w:rPr>
                <w:noProof/>
                <w:webHidden/>
              </w:rPr>
              <w:fldChar w:fldCharType="separate"/>
            </w:r>
            <w:r w:rsidR="00090C1D">
              <w:rPr>
                <w:noProof/>
                <w:webHidden/>
              </w:rPr>
              <w:t>44</w:t>
            </w:r>
            <w:r w:rsidR="00090C1D">
              <w:rPr>
                <w:noProof/>
                <w:webHidden/>
              </w:rPr>
              <w:fldChar w:fldCharType="end"/>
            </w:r>
          </w:hyperlink>
        </w:p>
        <w:p w:rsidR="00090C1D" w:rsidRDefault="005F7267">
          <w:pPr>
            <w:pStyle w:val="TDC3"/>
            <w:tabs>
              <w:tab w:val="left" w:pos="1320"/>
              <w:tab w:val="right" w:leader="dot" w:pos="8827"/>
            </w:tabs>
            <w:rPr>
              <w:rFonts w:asciiTheme="minorHAnsi" w:eastAsiaTheme="minorEastAsia" w:hAnsiTheme="minorHAnsi"/>
              <w:noProof/>
              <w:sz w:val="22"/>
              <w:lang w:val="es-MX" w:eastAsia="es-MX"/>
            </w:rPr>
          </w:pPr>
          <w:hyperlink w:anchor="_Toc478634313" w:history="1">
            <w:r w:rsidR="00090C1D" w:rsidRPr="00A93177">
              <w:rPr>
                <w:rStyle w:val="Hipervnculo"/>
                <w:noProof/>
              </w:rPr>
              <w:t>1.1.13</w:t>
            </w:r>
            <w:r w:rsidR="00090C1D">
              <w:rPr>
                <w:rFonts w:asciiTheme="minorHAnsi" w:eastAsiaTheme="minorEastAsia" w:hAnsiTheme="minorHAnsi"/>
                <w:noProof/>
                <w:sz w:val="22"/>
                <w:lang w:val="es-MX" w:eastAsia="es-MX"/>
              </w:rPr>
              <w:tab/>
            </w:r>
            <w:r w:rsidR="00090C1D" w:rsidRPr="00A93177">
              <w:rPr>
                <w:rStyle w:val="Hipervnculo"/>
                <w:noProof/>
              </w:rPr>
              <w:t>Pruebas</w:t>
            </w:r>
            <w:r w:rsidR="00090C1D">
              <w:rPr>
                <w:noProof/>
                <w:webHidden/>
              </w:rPr>
              <w:tab/>
            </w:r>
            <w:r w:rsidR="00090C1D">
              <w:rPr>
                <w:noProof/>
                <w:webHidden/>
              </w:rPr>
              <w:fldChar w:fldCharType="begin"/>
            </w:r>
            <w:r w:rsidR="00090C1D">
              <w:rPr>
                <w:noProof/>
                <w:webHidden/>
              </w:rPr>
              <w:instrText xml:space="preserve"> PAGEREF _Toc478634313 \h </w:instrText>
            </w:r>
            <w:r w:rsidR="00090C1D">
              <w:rPr>
                <w:noProof/>
                <w:webHidden/>
              </w:rPr>
            </w:r>
            <w:r w:rsidR="00090C1D">
              <w:rPr>
                <w:noProof/>
                <w:webHidden/>
              </w:rPr>
              <w:fldChar w:fldCharType="separate"/>
            </w:r>
            <w:r w:rsidR="00090C1D">
              <w:rPr>
                <w:noProof/>
                <w:webHidden/>
              </w:rPr>
              <w:t>45</w:t>
            </w:r>
            <w:r w:rsidR="00090C1D">
              <w:rPr>
                <w:noProof/>
                <w:webHidden/>
              </w:rPr>
              <w:fldChar w:fldCharType="end"/>
            </w:r>
          </w:hyperlink>
        </w:p>
        <w:p w:rsidR="00090C1D" w:rsidRDefault="005F7267">
          <w:pPr>
            <w:pStyle w:val="TDC3"/>
            <w:tabs>
              <w:tab w:val="left" w:pos="1320"/>
              <w:tab w:val="right" w:leader="dot" w:pos="8827"/>
            </w:tabs>
            <w:rPr>
              <w:rFonts w:asciiTheme="minorHAnsi" w:eastAsiaTheme="minorEastAsia" w:hAnsiTheme="minorHAnsi"/>
              <w:noProof/>
              <w:sz w:val="22"/>
              <w:lang w:val="es-MX" w:eastAsia="es-MX"/>
            </w:rPr>
          </w:pPr>
          <w:hyperlink w:anchor="_Toc478634314" w:history="1">
            <w:r w:rsidR="00090C1D" w:rsidRPr="00A93177">
              <w:rPr>
                <w:rStyle w:val="Hipervnculo"/>
                <w:rFonts w:cs="Times New Roman"/>
                <w:noProof/>
              </w:rPr>
              <w:t>1.1.14</w:t>
            </w:r>
            <w:r w:rsidR="00090C1D">
              <w:rPr>
                <w:rFonts w:asciiTheme="minorHAnsi" w:eastAsiaTheme="minorEastAsia" w:hAnsiTheme="minorHAnsi"/>
                <w:noProof/>
                <w:sz w:val="22"/>
                <w:lang w:val="es-MX" w:eastAsia="es-MX"/>
              </w:rPr>
              <w:tab/>
            </w:r>
            <w:r w:rsidR="00090C1D" w:rsidRPr="00A93177">
              <w:rPr>
                <w:rStyle w:val="Hipervnculo"/>
                <w:rFonts w:cs="Times New Roman"/>
                <w:noProof/>
              </w:rPr>
              <w:t>Red Informática.</w:t>
            </w:r>
            <w:r w:rsidR="00090C1D">
              <w:rPr>
                <w:noProof/>
                <w:webHidden/>
              </w:rPr>
              <w:tab/>
            </w:r>
            <w:r w:rsidR="00090C1D">
              <w:rPr>
                <w:noProof/>
                <w:webHidden/>
              </w:rPr>
              <w:fldChar w:fldCharType="begin"/>
            </w:r>
            <w:r w:rsidR="00090C1D">
              <w:rPr>
                <w:noProof/>
                <w:webHidden/>
              </w:rPr>
              <w:instrText xml:space="preserve"> PAGEREF _Toc478634314 \h </w:instrText>
            </w:r>
            <w:r w:rsidR="00090C1D">
              <w:rPr>
                <w:noProof/>
                <w:webHidden/>
              </w:rPr>
            </w:r>
            <w:r w:rsidR="00090C1D">
              <w:rPr>
                <w:noProof/>
                <w:webHidden/>
              </w:rPr>
              <w:fldChar w:fldCharType="separate"/>
            </w:r>
            <w:r w:rsidR="00090C1D">
              <w:rPr>
                <w:noProof/>
                <w:webHidden/>
              </w:rPr>
              <w:t>46</w:t>
            </w:r>
            <w:r w:rsidR="00090C1D">
              <w:rPr>
                <w:noProof/>
                <w:webHidden/>
              </w:rPr>
              <w:fldChar w:fldCharType="end"/>
            </w:r>
          </w:hyperlink>
        </w:p>
        <w:p w:rsidR="00090C1D" w:rsidRDefault="005F7267">
          <w:pPr>
            <w:pStyle w:val="TDC2"/>
            <w:tabs>
              <w:tab w:val="left" w:pos="880"/>
              <w:tab w:val="right" w:leader="dot" w:pos="8827"/>
            </w:tabs>
            <w:rPr>
              <w:rFonts w:asciiTheme="minorHAnsi" w:eastAsiaTheme="minorEastAsia" w:hAnsiTheme="minorHAnsi"/>
              <w:noProof/>
              <w:sz w:val="22"/>
              <w:lang w:val="es-MX" w:eastAsia="es-MX"/>
            </w:rPr>
          </w:pPr>
          <w:hyperlink w:anchor="_Toc478634315" w:history="1">
            <w:r w:rsidR="00090C1D" w:rsidRPr="00A93177">
              <w:rPr>
                <w:rStyle w:val="Hipervnculo"/>
                <w:noProof/>
              </w:rPr>
              <w:t>1.2</w:t>
            </w:r>
            <w:r w:rsidR="00090C1D">
              <w:rPr>
                <w:rFonts w:asciiTheme="minorHAnsi" w:eastAsiaTheme="minorEastAsia" w:hAnsiTheme="minorHAnsi"/>
                <w:noProof/>
                <w:sz w:val="22"/>
                <w:lang w:val="es-MX" w:eastAsia="es-MX"/>
              </w:rPr>
              <w:tab/>
            </w:r>
            <w:r w:rsidR="00090C1D" w:rsidRPr="00A93177">
              <w:rPr>
                <w:rStyle w:val="Hipervnculo"/>
                <w:noProof/>
              </w:rPr>
              <w:t>Antecedentes de la institución</w:t>
            </w:r>
            <w:r w:rsidR="00090C1D">
              <w:rPr>
                <w:noProof/>
                <w:webHidden/>
              </w:rPr>
              <w:tab/>
            </w:r>
            <w:r w:rsidR="00090C1D">
              <w:rPr>
                <w:noProof/>
                <w:webHidden/>
              </w:rPr>
              <w:fldChar w:fldCharType="begin"/>
            </w:r>
            <w:r w:rsidR="00090C1D">
              <w:rPr>
                <w:noProof/>
                <w:webHidden/>
              </w:rPr>
              <w:instrText xml:space="preserve"> PAGEREF _Toc478634315 \h </w:instrText>
            </w:r>
            <w:r w:rsidR="00090C1D">
              <w:rPr>
                <w:noProof/>
                <w:webHidden/>
              </w:rPr>
            </w:r>
            <w:r w:rsidR="00090C1D">
              <w:rPr>
                <w:noProof/>
                <w:webHidden/>
              </w:rPr>
              <w:fldChar w:fldCharType="separate"/>
            </w:r>
            <w:r w:rsidR="00090C1D">
              <w:rPr>
                <w:noProof/>
                <w:webHidden/>
              </w:rPr>
              <w:t>48</w:t>
            </w:r>
            <w:r w:rsidR="00090C1D">
              <w:rPr>
                <w:noProof/>
                <w:webHidden/>
              </w:rPr>
              <w:fldChar w:fldCharType="end"/>
            </w:r>
          </w:hyperlink>
        </w:p>
        <w:p w:rsidR="00090C1D" w:rsidRDefault="005F7267">
          <w:pPr>
            <w:pStyle w:val="TDC3"/>
            <w:tabs>
              <w:tab w:val="left" w:pos="1320"/>
              <w:tab w:val="right" w:leader="dot" w:pos="8827"/>
            </w:tabs>
            <w:rPr>
              <w:rFonts w:asciiTheme="minorHAnsi" w:eastAsiaTheme="minorEastAsia" w:hAnsiTheme="minorHAnsi"/>
              <w:noProof/>
              <w:sz w:val="22"/>
              <w:lang w:val="es-MX" w:eastAsia="es-MX"/>
            </w:rPr>
          </w:pPr>
          <w:hyperlink w:anchor="_Toc478634316" w:history="1">
            <w:r w:rsidR="00090C1D" w:rsidRPr="00A93177">
              <w:rPr>
                <w:rStyle w:val="Hipervnculo"/>
                <w:noProof/>
              </w:rPr>
              <w:t>1.2.1</w:t>
            </w:r>
            <w:r w:rsidR="00090C1D">
              <w:rPr>
                <w:rFonts w:asciiTheme="minorHAnsi" w:eastAsiaTheme="minorEastAsia" w:hAnsiTheme="minorHAnsi"/>
                <w:noProof/>
                <w:sz w:val="22"/>
                <w:lang w:val="es-MX" w:eastAsia="es-MX"/>
              </w:rPr>
              <w:tab/>
            </w:r>
            <w:r w:rsidR="00090C1D" w:rsidRPr="00A93177">
              <w:rPr>
                <w:rStyle w:val="Hipervnculo"/>
                <w:noProof/>
              </w:rPr>
              <w:t>Generalidades de la institución</w:t>
            </w:r>
            <w:r w:rsidR="00090C1D">
              <w:rPr>
                <w:noProof/>
                <w:webHidden/>
              </w:rPr>
              <w:tab/>
            </w:r>
            <w:r w:rsidR="00090C1D">
              <w:rPr>
                <w:noProof/>
                <w:webHidden/>
              </w:rPr>
              <w:fldChar w:fldCharType="begin"/>
            </w:r>
            <w:r w:rsidR="00090C1D">
              <w:rPr>
                <w:noProof/>
                <w:webHidden/>
              </w:rPr>
              <w:instrText xml:space="preserve"> PAGEREF _Toc478634316 \h </w:instrText>
            </w:r>
            <w:r w:rsidR="00090C1D">
              <w:rPr>
                <w:noProof/>
                <w:webHidden/>
              </w:rPr>
            </w:r>
            <w:r w:rsidR="00090C1D">
              <w:rPr>
                <w:noProof/>
                <w:webHidden/>
              </w:rPr>
              <w:fldChar w:fldCharType="separate"/>
            </w:r>
            <w:r w:rsidR="00090C1D">
              <w:rPr>
                <w:noProof/>
                <w:webHidden/>
              </w:rPr>
              <w:t>48</w:t>
            </w:r>
            <w:r w:rsidR="00090C1D">
              <w:rPr>
                <w:noProof/>
                <w:webHidden/>
              </w:rPr>
              <w:fldChar w:fldCharType="end"/>
            </w:r>
          </w:hyperlink>
        </w:p>
        <w:p w:rsidR="00090C1D" w:rsidRDefault="005F7267">
          <w:pPr>
            <w:pStyle w:val="TDC3"/>
            <w:tabs>
              <w:tab w:val="left" w:pos="1320"/>
              <w:tab w:val="right" w:leader="dot" w:pos="8827"/>
            </w:tabs>
            <w:rPr>
              <w:rFonts w:asciiTheme="minorHAnsi" w:eastAsiaTheme="minorEastAsia" w:hAnsiTheme="minorHAnsi"/>
              <w:noProof/>
              <w:sz w:val="22"/>
              <w:lang w:val="es-MX" w:eastAsia="es-MX"/>
            </w:rPr>
          </w:pPr>
          <w:hyperlink w:anchor="_Toc478634317" w:history="1">
            <w:r w:rsidR="00090C1D" w:rsidRPr="00A93177">
              <w:rPr>
                <w:rStyle w:val="Hipervnculo"/>
                <w:noProof/>
              </w:rPr>
              <w:t>1.2.2</w:t>
            </w:r>
            <w:r w:rsidR="00090C1D">
              <w:rPr>
                <w:rFonts w:asciiTheme="minorHAnsi" w:eastAsiaTheme="minorEastAsia" w:hAnsiTheme="minorHAnsi"/>
                <w:noProof/>
                <w:sz w:val="22"/>
                <w:lang w:val="es-MX" w:eastAsia="es-MX"/>
              </w:rPr>
              <w:tab/>
            </w:r>
            <w:r w:rsidR="00090C1D" w:rsidRPr="00A93177">
              <w:rPr>
                <w:rStyle w:val="Hipervnculo"/>
                <w:noProof/>
              </w:rPr>
              <w:t>Estructura organizativa</w:t>
            </w:r>
            <w:r w:rsidR="00090C1D">
              <w:rPr>
                <w:noProof/>
                <w:webHidden/>
              </w:rPr>
              <w:tab/>
            </w:r>
            <w:r w:rsidR="00090C1D">
              <w:rPr>
                <w:noProof/>
                <w:webHidden/>
              </w:rPr>
              <w:fldChar w:fldCharType="begin"/>
            </w:r>
            <w:r w:rsidR="00090C1D">
              <w:rPr>
                <w:noProof/>
                <w:webHidden/>
              </w:rPr>
              <w:instrText xml:space="preserve"> PAGEREF _Toc478634317 \h </w:instrText>
            </w:r>
            <w:r w:rsidR="00090C1D">
              <w:rPr>
                <w:noProof/>
                <w:webHidden/>
              </w:rPr>
            </w:r>
            <w:r w:rsidR="00090C1D">
              <w:rPr>
                <w:noProof/>
                <w:webHidden/>
              </w:rPr>
              <w:fldChar w:fldCharType="separate"/>
            </w:r>
            <w:r w:rsidR="00090C1D">
              <w:rPr>
                <w:noProof/>
                <w:webHidden/>
              </w:rPr>
              <w:t>48</w:t>
            </w:r>
            <w:r w:rsidR="00090C1D">
              <w:rPr>
                <w:noProof/>
                <w:webHidden/>
              </w:rPr>
              <w:fldChar w:fldCharType="end"/>
            </w:r>
          </w:hyperlink>
        </w:p>
        <w:p w:rsidR="00090C1D" w:rsidRDefault="005F7267">
          <w:pPr>
            <w:pStyle w:val="TDC1"/>
            <w:tabs>
              <w:tab w:val="right" w:leader="dot" w:pos="8827"/>
            </w:tabs>
            <w:rPr>
              <w:rFonts w:asciiTheme="minorHAnsi" w:eastAsiaTheme="minorEastAsia" w:hAnsiTheme="minorHAnsi"/>
              <w:noProof/>
              <w:sz w:val="22"/>
              <w:lang w:val="es-MX" w:eastAsia="es-MX"/>
            </w:rPr>
          </w:pPr>
          <w:hyperlink w:anchor="_Toc478634318" w:history="1">
            <w:r w:rsidR="00090C1D" w:rsidRPr="00A93177">
              <w:rPr>
                <w:rStyle w:val="Hipervnculo"/>
                <w:noProof/>
                <w:lang w:val="es-ES"/>
              </w:rPr>
              <w:t>Referencias</w:t>
            </w:r>
            <w:r w:rsidR="00090C1D">
              <w:rPr>
                <w:noProof/>
                <w:webHidden/>
              </w:rPr>
              <w:tab/>
            </w:r>
            <w:r w:rsidR="00090C1D">
              <w:rPr>
                <w:noProof/>
                <w:webHidden/>
              </w:rPr>
              <w:fldChar w:fldCharType="begin"/>
            </w:r>
            <w:r w:rsidR="00090C1D">
              <w:rPr>
                <w:noProof/>
                <w:webHidden/>
              </w:rPr>
              <w:instrText xml:space="preserve"> PAGEREF _Toc478634318 \h </w:instrText>
            </w:r>
            <w:r w:rsidR="00090C1D">
              <w:rPr>
                <w:noProof/>
                <w:webHidden/>
              </w:rPr>
            </w:r>
            <w:r w:rsidR="00090C1D">
              <w:rPr>
                <w:noProof/>
                <w:webHidden/>
              </w:rPr>
              <w:fldChar w:fldCharType="separate"/>
            </w:r>
            <w:r w:rsidR="00090C1D">
              <w:rPr>
                <w:noProof/>
                <w:webHidden/>
              </w:rPr>
              <w:t>51</w:t>
            </w:r>
            <w:r w:rsidR="00090C1D">
              <w:rPr>
                <w:noProof/>
                <w:webHidden/>
              </w:rPr>
              <w:fldChar w:fldCharType="end"/>
            </w:r>
          </w:hyperlink>
        </w:p>
        <w:p w:rsidR="00626217" w:rsidRPr="00626217" w:rsidRDefault="001312B6" w:rsidP="004E2C53">
          <w:pPr>
            <w:pStyle w:val="Tabladeilustraciones"/>
            <w:tabs>
              <w:tab w:val="right" w:leader="dot" w:pos="8827"/>
            </w:tabs>
            <w:rPr>
              <w:rFonts w:asciiTheme="minorHAnsi" w:eastAsiaTheme="minorEastAsia" w:hAnsiTheme="minorHAnsi"/>
              <w:noProof/>
              <w:sz w:val="22"/>
              <w:lang w:val="es-MX" w:eastAsia="es-MX"/>
            </w:rPr>
          </w:pPr>
          <w:r>
            <w:rPr>
              <w:b/>
              <w:bCs/>
              <w:lang w:val="es-ES"/>
            </w:rPr>
            <w:fldChar w:fldCharType="end"/>
          </w:r>
          <w:r w:rsidR="004E2C53" w:rsidRPr="00626217">
            <w:rPr>
              <w:rFonts w:asciiTheme="minorHAnsi" w:eastAsiaTheme="minorEastAsia" w:hAnsiTheme="minorHAnsi"/>
              <w:noProof/>
              <w:sz w:val="22"/>
              <w:lang w:val="es-MX" w:eastAsia="es-MX"/>
            </w:rPr>
            <w:t xml:space="preserve"> </w:t>
          </w:r>
        </w:p>
        <w:p w:rsidR="00F4040C" w:rsidRPr="00CE4FB5" w:rsidRDefault="00F4040C" w:rsidP="00626217">
          <w:pPr>
            <w:pStyle w:val="Simple"/>
            <w:spacing w:after="0" w:line="240" w:lineRule="auto"/>
            <w:rPr>
              <w:noProof/>
            </w:rPr>
          </w:pPr>
          <w:r>
            <w:rPr>
              <w:b/>
              <w:bCs/>
              <w:lang w:val="es-ES"/>
            </w:rPr>
            <w:fldChar w:fldCharType="begin"/>
          </w:r>
          <w:r>
            <w:rPr>
              <w:b/>
              <w:bCs/>
              <w:lang w:val="es-ES"/>
            </w:rPr>
            <w:instrText xml:space="preserve"> TOC \n \h \z \c "Anexo" </w:instrText>
          </w:r>
          <w:r>
            <w:rPr>
              <w:b/>
              <w:bCs/>
              <w:lang w:val="es-ES"/>
            </w:rPr>
            <w:fldChar w:fldCharType="separate"/>
          </w:r>
        </w:p>
        <w:p w:rsidR="001312B6" w:rsidRDefault="00F4040C" w:rsidP="001312B6">
          <w:pPr>
            <w:pStyle w:val="Simple"/>
          </w:pPr>
          <w:r>
            <w:rPr>
              <w:b/>
              <w:bCs/>
              <w:lang w:val="es-ES"/>
            </w:rPr>
            <w:fldChar w:fldCharType="end"/>
          </w:r>
        </w:p>
      </w:sdtContent>
    </w:sdt>
    <w:p w:rsidR="00644959" w:rsidRDefault="00644959">
      <w:pPr>
        <w:spacing w:line="259" w:lineRule="auto"/>
        <w:jc w:val="left"/>
      </w:pPr>
      <w:r>
        <w:br w:type="page"/>
      </w:r>
    </w:p>
    <w:p w:rsidR="00644959" w:rsidRPr="001312B6" w:rsidRDefault="00644959" w:rsidP="001312B6">
      <w:pPr>
        <w:rPr>
          <w:color w:val="17406D" w:themeColor="text2"/>
          <w:sz w:val="28"/>
        </w:rPr>
      </w:pPr>
      <w:r w:rsidRPr="001312B6">
        <w:rPr>
          <w:color w:val="17406D" w:themeColor="text2"/>
          <w:sz w:val="28"/>
        </w:rPr>
        <w:lastRenderedPageBreak/>
        <w:t>Índice de tablas</w:t>
      </w:r>
    </w:p>
    <w:p w:rsidR="004E2C53" w:rsidRDefault="00625760">
      <w:pPr>
        <w:pStyle w:val="Tabladeilustraciones"/>
        <w:tabs>
          <w:tab w:val="right" w:leader="dot" w:pos="8827"/>
        </w:tabs>
        <w:rPr>
          <w:rFonts w:asciiTheme="minorHAnsi" w:eastAsiaTheme="minorEastAsia" w:hAnsiTheme="minorHAnsi"/>
          <w:noProof/>
          <w:sz w:val="22"/>
          <w:lang w:val="es-MX" w:eastAsia="es-MX"/>
        </w:rPr>
      </w:pPr>
      <w:r>
        <w:fldChar w:fldCharType="begin"/>
      </w:r>
      <w:r>
        <w:instrText xml:space="preserve"> TOC \h \z \c "Tabla" </w:instrText>
      </w:r>
      <w:r>
        <w:fldChar w:fldCharType="separate"/>
      </w:r>
      <w:hyperlink w:anchor="_Toc478634202" w:history="1">
        <w:r w:rsidR="004E2C53" w:rsidRPr="00BA5840">
          <w:rPr>
            <w:rStyle w:val="Hipervnculo"/>
            <w:noProof/>
          </w:rPr>
          <w:t>Tabla 1 Beneficiarios directos del sistema</w:t>
        </w:r>
        <w:r w:rsidR="004E2C53">
          <w:rPr>
            <w:noProof/>
            <w:webHidden/>
          </w:rPr>
          <w:tab/>
        </w:r>
        <w:r w:rsidR="004E2C53">
          <w:rPr>
            <w:noProof/>
            <w:webHidden/>
          </w:rPr>
          <w:fldChar w:fldCharType="begin"/>
        </w:r>
        <w:r w:rsidR="004E2C53">
          <w:rPr>
            <w:noProof/>
            <w:webHidden/>
          </w:rPr>
          <w:instrText xml:space="preserve"> PAGEREF _Toc478634202 \h </w:instrText>
        </w:r>
        <w:r w:rsidR="004E2C53">
          <w:rPr>
            <w:noProof/>
            <w:webHidden/>
          </w:rPr>
        </w:r>
        <w:r w:rsidR="004E2C53">
          <w:rPr>
            <w:noProof/>
            <w:webHidden/>
          </w:rPr>
          <w:fldChar w:fldCharType="separate"/>
        </w:r>
        <w:r w:rsidR="004E2C53">
          <w:rPr>
            <w:noProof/>
            <w:webHidden/>
          </w:rPr>
          <w:t>10</w:t>
        </w:r>
        <w:r w:rsidR="004E2C53">
          <w:rPr>
            <w:noProof/>
            <w:webHidden/>
          </w:rPr>
          <w:fldChar w:fldCharType="end"/>
        </w:r>
      </w:hyperlink>
    </w:p>
    <w:p w:rsidR="00644959" w:rsidRDefault="00625760">
      <w:pPr>
        <w:spacing w:line="259" w:lineRule="auto"/>
        <w:jc w:val="left"/>
      </w:pPr>
      <w:r>
        <w:fldChar w:fldCharType="end"/>
      </w:r>
      <w:r w:rsidR="00644959">
        <w:br w:type="page"/>
      </w:r>
    </w:p>
    <w:p w:rsidR="00644959" w:rsidRDefault="00644959" w:rsidP="00644959">
      <w:pPr>
        <w:rPr>
          <w:color w:val="17406D" w:themeColor="text2"/>
          <w:sz w:val="28"/>
        </w:rPr>
      </w:pPr>
      <w:r w:rsidRPr="00EA430A">
        <w:rPr>
          <w:color w:val="17406D" w:themeColor="text2"/>
          <w:sz w:val="28"/>
        </w:rPr>
        <w:lastRenderedPageBreak/>
        <w:t xml:space="preserve">Índice de </w:t>
      </w:r>
      <w:r w:rsidR="008072A0">
        <w:rPr>
          <w:color w:val="17406D" w:themeColor="text2"/>
          <w:sz w:val="28"/>
        </w:rPr>
        <w:t>figuras</w:t>
      </w:r>
    </w:p>
    <w:p w:rsidR="00090C1D" w:rsidRDefault="00EA430A">
      <w:pPr>
        <w:pStyle w:val="Tabladeilustraciones"/>
        <w:tabs>
          <w:tab w:val="right" w:leader="dot" w:pos="8827"/>
        </w:tabs>
        <w:rPr>
          <w:rFonts w:asciiTheme="minorHAnsi" w:eastAsiaTheme="minorEastAsia" w:hAnsiTheme="minorHAnsi"/>
          <w:noProof/>
          <w:sz w:val="22"/>
          <w:lang w:val="es-MX" w:eastAsia="es-MX"/>
        </w:rPr>
      </w:pPr>
      <w:r>
        <w:fldChar w:fldCharType="begin"/>
      </w:r>
      <w:r>
        <w:instrText xml:space="preserve"> TOC \h \z \c "Figura" </w:instrText>
      </w:r>
      <w:r>
        <w:fldChar w:fldCharType="separate"/>
      </w:r>
      <w:hyperlink w:anchor="_Toc478634269" w:history="1">
        <w:r w:rsidR="00090C1D" w:rsidRPr="001312B1">
          <w:rPr>
            <w:rStyle w:val="Hipervnculo"/>
            <w:noProof/>
          </w:rPr>
          <w:t>Figura 1 Árbol de efectos</w:t>
        </w:r>
        <w:r w:rsidR="00090C1D">
          <w:rPr>
            <w:noProof/>
            <w:webHidden/>
          </w:rPr>
          <w:tab/>
        </w:r>
        <w:r w:rsidR="00090C1D">
          <w:rPr>
            <w:noProof/>
            <w:webHidden/>
          </w:rPr>
          <w:fldChar w:fldCharType="begin"/>
        </w:r>
        <w:r w:rsidR="00090C1D">
          <w:rPr>
            <w:noProof/>
            <w:webHidden/>
          </w:rPr>
          <w:instrText xml:space="preserve"> PAGEREF _Toc478634269 \h </w:instrText>
        </w:r>
        <w:r w:rsidR="00090C1D">
          <w:rPr>
            <w:noProof/>
            <w:webHidden/>
          </w:rPr>
        </w:r>
        <w:r w:rsidR="00090C1D">
          <w:rPr>
            <w:noProof/>
            <w:webHidden/>
          </w:rPr>
          <w:fldChar w:fldCharType="separate"/>
        </w:r>
        <w:r w:rsidR="00090C1D">
          <w:rPr>
            <w:noProof/>
            <w:webHidden/>
          </w:rPr>
          <w:t>34</w:t>
        </w:r>
        <w:r w:rsidR="00090C1D">
          <w:rPr>
            <w:noProof/>
            <w:webHidden/>
          </w:rPr>
          <w:fldChar w:fldCharType="end"/>
        </w:r>
      </w:hyperlink>
    </w:p>
    <w:p w:rsidR="00090C1D" w:rsidRDefault="005F7267">
      <w:pPr>
        <w:pStyle w:val="Tabladeilustraciones"/>
        <w:tabs>
          <w:tab w:val="right" w:leader="dot" w:pos="8827"/>
        </w:tabs>
        <w:rPr>
          <w:rFonts w:asciiTheme="minorHAnsi" w:eastAsiaTheme="minorEastAsia" w:hAnsiTheme="minorHAnsi"/>
          <w:noProof/>
          <w:sz w:val="22"/>
          <w:lang w:val="es-MX" w:eastAsia="es-MX"/>
        </w:rPr>
      </w:pPr>
      <w:hyperlink w:anchor="_Toc478634270" w:history="1">
        <w:r w:rsidR="00090C1D" w:rsidRPr="001312B1">
          <w:rPr>
            <w:rStyle w:val="Hipervnculo"/>
            <w:noProof/>
            <w:lang w:val="es-ES"/>
          </w:rPr>
          <w:t>Figura 2 Árbol de causas</w:t>
        </w:r>
        <w:r w:rsidR="00090C1D">
          <w:rPr>
            <w:noProof/>
            <w:webHidden/>
          </w:rPr>
          <w:tab/>
        </w:r>
        <w:r w:rsidR="00090C1D">
          <w:rPr>
            <w:noProof/>
            <w:webHidden/>
          </w:rPr>
          <w:fldChar w:fldCharType="begin"/>
        </w:r>
        <w:r w:rsidR="00090C1D">
          <w:rPr>
            <w:noProof/>
            <w:webHidden/>
          </w:rPr>
          <w:instrText xml:space="preserve"> PAGEREF _Toc478634270 \h </w:instrText>
        </w:r>
        <w:r w:rsidR="00090C1D">
          <w:rPr>
            <w:noProof/>
            <w:webHidden/>
          </w:rPr>
        </w:r>
        <w:r w:rsidR="00090C1D">
          <w:rPr>
            <w:noProof/>
            <w:webHidden/>
          </w:rPr>
          <w:fldChar w:fldCharType="separate"/>
        </w:r>
        <w:r w:rsidR="00090C1D">
          <w:rPr>
            <w:noProof/>
            <w:webHidden/>
          </w:rPr>
          <w:t>35</w:t>
        </w:r>
        <w:r w:rsidR="00090C1D">
          <w:rPr>
            <w:noProof/>
            <w:webHidden/>
          </w:rPr>
          <w:fldChar w:fldCharType="end"/>
        </w:r>
      </w:hyperlink>
    </w:p>
    <w:p w:rsidR="00090C1D" w:rsidRDefault="005F7267">
      <w:pPr>
        <w:pStyle w:val="Tabladeilustraciones"/>
        <w:tabs>
          <w:tab w:val="right" w:leader="dot" w:pos="8827"/>
        </w:tabs>
        <w:rPr>
          <w:rFonts w:asciiTheme="minorHAnsi" w:eastAsiaTheme="minorEastAsia" w:hAnsiTheme="minorHAnsi"/>
          <w:noProof/>
          <w:sz w:val="22"/>
          <w:lang w:val="es-MX" w:eastAsia="es-MX"/>
        </w:rPr>
      </w:pPr>
      <w:hyperlink w:anchor="_Toc478634271" w:history="1">
        <w:r w:rsidR="00090C1D" w:rsidRPr="001312B1">
          <w:rPr>
            <w:rStyle w:val="Hipervnculo"/>
            <w:noProof/>
            <w:lang w:val="es-CL"/>
          </w:rPr>
          <w:t>Figura 3 Árbol de problema (Integración entre el árbol de causas y efectos)</w:t>
        </w:r>
        <w:r w:rsidR="00090C1D">
          <w:rPr>
            <w:noProof/>
            <w:webHidden/>
          </w:rPr>
          <w:tab/>
        </w:r>
        <w:r w:rsidR="00090C1D">
          <w:rPr>
            <w:noProof/>
            <w:webHidden/>
          </w:rPr>
          <w:fldChar w:fldCharType="begin"/>
        </w:r>
        <w:r w:rsidR="00090C1D">
          <w:rPr>
            <w:noProof/>
            <w:webHidden/>
          </w:rPr>
          <w:instrText xml:space="preserve"> PAGEREF _Toc478634271 \h </w:instrText>
        </w:r>
        <w:r w:rsidR="00090C1D">
          <w:rPr>
            <w:noProof/>
            <w:webHidden/>
          </w:rPr>
        </w:r>
        <w:r w:rsidR="00090C1D">
          <w:rPr>
            <w:noProof/>
            <w:webHidden/>
          </w:rPr>
          <w:fldChar w:fldCharType="separate"/>
        </w:r>
        <w:r w:rsidR="00090C1D">
          <w:rPr>
            <w:noProof/>
            <w:webHidden/>
          </w:rPr>
          <w:t>37</w:t>
        </w:r>
        <w:r w:rsidR="00090C1D">
          <w:rPr>
            <w:noProof/>
            <w:webHidden/>
          </w:rPr>
          <w:fldChar w:fldCharType="end"/>
        </w:r>
      </w:hyperlink>
    </w:p>
    <w:p w:rsidR="00090C1D" w:rsidRDefault="005F7267">
      <w:pPr>
        <w:pStyle w:val="Tabladeilustraciones"/>
        <w:tabs>
          <w:tab w:val="right" w:leader="dot" w:pos="8827"/>
        </w:tabs>
        <w:rPr>
          <w:rFonts w:asciiTheme="minorHAnsi" w:eastAsiaTheme="minorEastAsia" w:hAnsiTheme="minorHAnsi"/>
          <w:noProof/>
          <w:sz w:val="22"/>
          <w:lang w:val="es-MX" w:eastAsia="es-MX"/>
        </w:rPr>
      </w:pPr>
      <w:hyperlink w:anchor="_Toc478634272" w:history="1">
        <w:r w:rsidR="00090C1D" w:rsidRPr="001312B1">
          <w:rPr>
            <w:rStyle w:val="Hipervnculo"/>
            <w:noProof/>
            <w:lang w:val="es-CR"/>
          </w:rPr>
          <w:t>Figura 4 Árbol de objetivo</w:t>
        </w:r>
        <w:r w:rsidR="00090C1D">
          <w:rPr>
            <w:noProof/>
            <w:webHidden/>
          </w:rPr>
          <w:tab/>
        </w:r>
        <w:r w:rsidR="00090C1D">
          <w:rPr>
            <w:noProof/>
            <w:webHidden/>
          </w:rPr>
          <w:fldChar w:fldCharType="begin"/>
        </w:r>
        <w:r w:rsidR="00090C1D">
          <w:rPr>
            <w:noProof/>
            <w:webHidden/>
          </w:rPr>
          <w:instrText xml:space="preserve"> PAGEREF _Toc478634272 \h </w:instrText>
        </w:r>
        <w:r w:rsidR="00090C1D">
          <w:rPr>
            <w:noProof/>
            <w:webHidden/>
          </w:rPr>
        </w:r>
        <w:r w:rsidR="00090C1D">
          <w:rPr>
            <w:noProof/>
            <w:webHidden/>
          </w:rPr>
          <w:fldChar w:fldCharType="separate"/>
        </w:r>
        <w:r w:rsidR="00090C1D">
          <w:rPr>
            <w:noProof/>
            <w:webHidden/>
          </w:rPr>
          <w:t>40</w:t>
        </w:r>
        <w:r w:rsidR="00090C1D">
          <w:rPr>
            <w:noProof/>
            <w:webHidden/>
          </w:rPr>
          <w:fldChar w:fldCharType="end"/>
        </w:r>
      </w:hyperlink>
    </w:p>
    <w:p w:rsidR="00090C1D" w:rsidRDefault="005F7267">
      <w:pPr>
        <w:pStyle w:val="Tabladeilustraciones"/>
        <w:tabs>
          <w:tab w:val="right" w:leader="dot" w:pos="8827"/>
        </w:tabs>
        <w:rPr>
          <w:rFonts w:asciiTheme="minorHAnsi" w:eastAsiaTheme="minorEastAsia" w:hAnsiTheme="minorHAnsi"/>
          <w:noProof/>
          <w:sz w:val="22"/>
          <w:lang w:val="es-MX" w:eastAsia="es-MX"/>
        </w:rPr>
      </w:pPr>
      <w:hyperlink w:anchor="_Toc478634273" w:history="1">
        <w:r w:rsidR="00090C1D" w:rsidRPr="001312B1">
          <w:rPr>
            <w:rStyle w:val="Hipervnculo"/>
            <w:noProof/>
            <w:lang w:val="es-SV"/>
          </w:rPr>
          <w:t>Figura 5 Estructura organizativa del Grupo Promesa Divino Niño</w:t>
        </w:r>
        <w:r w:rsidR="00090C1D">
          <w:rPr>
            <w:noProof/>
            <w:webHidden/>
          </w:rPr>
          <w:tab/>
        </w:r>
        <w:r w:rsidR="00090C1D">
          <w:rPr>
            <w:noProof/>
            <w:webHidden/>
          </w:rPr>
          <w:fldChar w:fldCharType="begin"/>
        </w:r>
        <w:r w:rsidR="00090C1D">
          <w:rPr>
            <w:noProof/>
            <w:webHidden/>
          </w:rPr>
          <w:instrText xml:space="preserve"> PAGEREF _Toc478634273 \h </w:instrText>
        </w:r>
        <w:r w:rsidR="00090C1D">
          <w:rPr>
            <w:noProof/>
            <w:webHidden/>
          </w:rPr>
        </w:r>
        <w:r w:rsidR="00090C1D">
          <w:rPr>
            <w:noProof/>
            <w:webHidden/>
          </w:rPr>
          <w:fldChar w:fldCharType="separate"/>
        </w:r>
        <w:r w:rsidR="00090C1D">
          <w:rPr>
            <w:noProof/>
            <w:webHidden/>
          </w:rPr>
          <w:t>50</w:t>
        </w:r>
        <w:r w:rsidR="00090C1D">
          <w:rPr>
            <w:noProof/>
            <w:webHidden/>
          </w:rPr>
          <w:fldChar w:fldCharType="end"/>
        </w:r>
      </w:hyperlink>
    </w:p>
    <w:p w:rsidR="00EA430A" w:rsidRPr="00EA430A" w:rsidRDefault="00EA430A" w:rsidP="00EA430A">
      <w:r>
        <w:fldChar w:fldCharType="end"/>
      </w:r>
    </w:p>
    <w:p w:rsidR="00644959" w:rsidRDefault="00644959" w:rsidP="00C721C8">
      <w:pPr>
        <w:spacing w:line="259" w:lineRule="auto"/>
        <w:jc w:val="left"/>
      </w:pPr>
    </w:p>
    <w:p w:rsidR="00C721C8" w:rsidRDefault="00C721C8" w:rsidP="00C721C8">
      <w:pPr>
        <w:spacing w:line="259" w:lineRule="auto"/>
        <w:jc w:val="left"/>
        <w:sectPr w:rsidR="00C721C8" w:rsidSect="00644959">
          <w:headerReference w:type="default" r:id="rId9"/>
          <w:footerReference w:type="default" r:id="rId10"/>
          <w:footerReference w:type="first" r:id="rId11"/>
          <w:pgSz w:w="12240" w:h="15840"/>
          <w:pgMar w:top="1701" w:right="1418" w:bottom="1701" w:left="1985" w:header="709" w:footer="709" w:gutter="0"/>
          <w:pgNumType w:fmt="lowerRoman"/>
          <w:cols w:space="708"/>
          <w:titlePg/>
          <w:docGrid w:linePitch="360"/>
        </w:sectPr>
      </w:pPr>
    </w:p>
    <w:p w:rsidR="00C721C8" w:rsidRDefault="00C721C8" w:rsidP="00C721C8">
      <w:pPr>
        <w:pStyle w:val="Ttulononumerado1"/>
      </w:pPr>
      <w:bookmarkStart w:id="0" w:name="_Toc478634287"/>
      <w:r>
        <w:lastRenderedPageBreak/>
        <w:t>Introducción</w:t>
      </w:r>
      <w:bookmarkEnd w:id="0"/>
    </w:p>
    <w:p w:rsidR="00C721C8" w:rsidRDefault="000C3348" w:rsidP="00C721C8">
      <w:r>
        <w:t>Ahora en día los sistemas informáticos se están expandiendo de manera progresiva pues, esto ayuda a las instituciones a manejar de forma más ordenada los procesos que realizan en sus actividades diarias, mientras mayor es el prestigio de las instituciones</w:t>
      </w:r>
      <w:r w:rsidR="00B70096">
        <w:t>,</w:t>
      </w:r>
      <w:r>
        <w:t xml:space="preserve"> así lo es también la complejidad de los procesos que en ellas se realizan, y el utilizar programas genéricos para la administración muchas veces provoca que los procesos se vuelvan redundan</w:t>
      </w:r>
      <w:r w:rsidR="00B36ED0">
        <w:t>tes, lentos, poco precisos</w:t>
      </w:r>
      <w:r>
        <w:t xml:space="preserve"> </w:t>
      </w:r>
      <w:r w:rsidR="00B36ED0">
        <w:t xml:space="preserve">y más costosos, </w:t>
      </w:r>
      <w:r w:rsidR="00331225">
        <w:t xml:space="preserve">obligando así al uso de </w:t>
      </w:r>
      <w:r>
        <w:t>más programas para poder solventar las necesidades que la instituc</w:t>
      </w:r>
      <w:r w:rsidR="00B70096">
        <w:t>ión demanda. Estos problemas se</w:t>
      </w:r>
      <w:r>
        <w:t xml:space="preserve"> han venido a solventar los llamados software a la medida, que como su nombre lo indica se adaptan de mejor manera a las necesidades particulares de cada empresa pues fueron desarrollados con exclusividad para las mismas.</w:t>
      </w:r>
    </w:p>
    <w:p w:rsidR="00B36ED0" w:rsidRDefault="000C3348" w:rsidP="00C721C8">
      <w:r>
        <w:t xml:space="preserve">El Grupo Promesa Divino Niño, es una de las instituciones más prestigiosas en el </w:t>
      </w:r>
      <w:r w:rsidR="00EF2B64">
        <w:t>municipio</w:t>
      </w:r>
      <w:r>
        <w:t xml:space="preserve"> de San Vicente, tanto en la rama de salud como a nivel general, y esto mismo ha generado que sus procesos administrativos se hagan cada vez más complejos, </w:t>
      </w:r>
      <w:r w:rsidR="00B36ED0">
        <w:t>y el uso de programas genéricos reduzca en cierta medida la productividad de los empleados que laboran en la institución.</w:t>
      </w:r>
    </w:p>
    <w:p w:rsidR="00B8527A" w:rsidRDefault="00B36ED0" w:rsidP="00C721C8">
      <w:r>
        <w:t xml:space="preserve">Por lo dicho anteriormente </w:t>
      </w:r>
      <w:r w:rsidR="00B8527A">
        <w:t>el presente documento es un resumen para desarrollar e implementar un sistema informático hecho a la medida para la administración del Grupo Promesa Divino Niño.</w:t>
      </w:r>
    </w:p>
    <w:p w:rsidR="006F57D4" w:rsidRDefault="005B593E" w:rsidP="00C721C8">
      <w:r>
        <w:t>Este</w:t>
      </w:r>
      <w:r w:rsidR="00B8527A">
        <w:t xml:space="preserve"> documento está dividido en tres partes, la primera llamada Generalidades, presenta un resumen de los objetivos que persigue el proyecto, así como la justificación, alcances y limitaciones que abarcar</w:t>
      </w:r>
      <w:r w:rsidR="006F57D4">
        <w:t xml:space="preserve">á el sistema a realizar. </w:t>
      </w:r>
    </w:p>
    <w:p w:rsidR="00B8527A" w:rsidRDefault="006F57D4" w:rsidP="00C721C8">
      <w:r>
        <w:t>D</w:t>
      </w:r>
      <w:r w:rsidR="00B8527A">
        <w:t>esde la segunda parte en adelante el documento toma una numeración por capítulos, el Capítulo I: Investigación Prelimin</w:t>
      </w:r>
      <w:r w:rsidR="00B70096">
        <w:t>ar,</w:t>
      </w:r>
      <w:r w:rsidR="00B8527A">
        <w:t xml:space="preserve"> </w:t>
      </w:r>
      <w:r w:rsidR="00B70096">
        <w:t>es</w:t>
      </w:r>
      <w:r w:rsidR="00B8527A">
        <w:t xml:space="preserve"> un est</w:t>
      </w:r>
      <w:r>
        <w:t xml:space="preserve">udio </w:t>
      </w:r>
      <w:r w:rsidR="00B8527A">
        <w:t>sobre</w:t>
      </w:r>
      <w:r>
        <w:t xml:space="preserve"> la</w:t>
      </w:r>
      <w:r w:rsidR="00B8527A">
        <w:t xml:space="preserve"> teoría y </w:t>
      </w:r>
      <w:r>
        <w:t xml:space="preserve">los </w:t>
      </w:r>
      <w:r w:rsidR="00B8527A">
        <w:t xml:space="preserve">conceptos que se verán involucrados en el desarrollo del sistema, </w:t>
      </w:r>
      <w:r>
        <w:t xml:space="preserve">también abarca un estudio de viabilidad donde se aprecia si el proyecto </w:t>
      </w:r>
      <w:r>
        <w:lastRenderedPageBreak/>
        <w:t>generará los beneficios suficientes que justifiquen el costo de su desarrollo e implementación, así mismo se estudia si el equipo informático y de comunicaciones es el adecuado para llevar a cabo la puesta en marcha del proyecto y si el recurso humano de la institución posee los conocimientos necesarios para operar el sistema</w:t>
      </w:r>
      <w:r w:rsidR="00D341FA">
        <w:t>; este capítulo también abarca datos generales del Grupo Promesa Divino Niño, como su plan filosófico y su estructura orgánica</w:t>
      </w:r>
      <w:r>
        <w:t>.</w:t>
      </w:r>
    </w:p>
    <w:p w:rsidR="006F57D4" w:rsidRDefault="006F57D4" w:rsidP="00C721C8">
      <w:r>
        <w:t>El Cap</w:t>
      </w:r>
      <w:r w:rsidR="0078303A">
        <w:t>ítulo II: Situación Actual, hace un resumen de los procesos actuales que desarrolla el Grupo Promesa Divino Niño y se hace un planteamiento de la problemática actual a la que se enfrenta la institución en sus labores operativas.</w:t>
      </w:r>
    </w:p>
    <w:p w:rsidR="0078303A" w:rsidRDefault="0078303A" w:rsidP="00C721C8">
      <w:r>
        <w:t>Con el conteni</w:t>
      </w:r>
      <w:r w:rsidR="00D341FA">
        <w:t>do descrito</w:t>
      </w:r>
      <w:r w:rsidR="009F1158">
        <w:t xml:space="preserve"> en el presente documento</w:t>
      </w:r>
      <w:r w:rsidR="00D341FA">
        <w:t xml:space="preserve"> será </w:t>
      </w:r>
      <w:r w:rsidR="009F1158">
        <w:t>posible el tomar la decisión de implementar el sistema propuesto para el control administrativo en el Grupo Promesa Divino Niño, pues la incertidumbre provocada por detalles del proyecto será solventada con la temática a tratar.</w:t>
      </w:r>
    </w:p>
    <w:p w:rsidR="00770774" w:rsidRDefault="00770774">
      <w:pPr>
        <w:spacing w:line="259" w:lineRule="auto"/>
        <w:jc w:val="left"/>
      </w:pPr>
      <w:r>
        <w:br w:type="page"/>
      </w:r>
    </w:p>
    <w:p w:rsidR="00770774" w:rsidRDefault="00770774" w:rsidP="00770774">
      <w:pPr>
        <w:pStyle w:val="Ttulononumerado1"/>
      </w:pPr>
      <w:bookmarkStart w:id="1" w:name="_Toc478634288"/>
      <w:r>
        <w:lastRenderedPageBreak/>
        <w:t>Generalidades</w:t>
      </w:r>
      <w:bookmarkEnd w:id="1"/>
    </w:p>
    <w:p w:rsidR="00770774" w:rsidRDefault="00770774" w:rsidP="00770774">
      <w:pPr>
        <w:pStyle w:val="Ttulononumerado2"/>
      </w:pPr>
      <w:bookmarkStart w:id="2" w:name="_Toc478634289"/>
      <w:r>
        <w:t>Objetivos</w:t>
      </w:r>
      <w:bookmarkEnd w:id="2"/>
    </w:p>
    <w:p w:rsidR="00770774" w:rsidRDefault="00770774" w:rsidP="00770774">
      <w:pPr>
        <w:pStyle w:val="Ttulononumerado3"/>
      </w:pPr>
      <w:bookmarkStart w:id="3" w:name="_Toc478634290"/>
      <w:r>
        <w:t>General.</w:t>
      </w:r>
      <w:bookmarkEnd w:id="3"/>
    </w:p>
    <w:p w:rsidR="00770774" w:rsidRDefault="00F13348" w:rsidP="00AF6DBF">
      <w:pPr>
        <w:pStyle w:val="Prrafodelista"/>
        <w:numPr>
          <w:ilvl w:val="0"/>
          <w:numId w:val="40"/>
        </w:numPr>
      </w:pPr>
      <w:r w:rsidRPr="00F13348">
        <w:t>Desarrollar un sistema informático para la administración de áreas operativas del Grupo Promesa, en el municipio de San Vicente, departamento de San Vicente, para un fácil acceso a la información.</w:t>
      </w:r>
    </w:p>
    <w:p w:rsidR="00770774" w:rsidRDefault="00770774" w:rsidP="00770774">
      <w:pPr>
        <w:pStyle w:val="Ttulononumerado3"/>
      </w:pPr>
      <w:bookmarkStart w:id="4" w:name="_Toc478634291"/>
      <w:r>
        <w:t>Específicos.</w:t>
      </w:r>
      <w:bookmarkEnd w:id="4"/>
    </w:p>
    <w:p w:rsidR="00773E87" w:rsidRPr="008C0BD0" w:rsidRDefault="00773E87" w:rsidP="00AF6DBF">
      <w:pPr>
        <w:pStyle w:val="Prrafodelista"/>
        <w:numPr>
          <w:ilvl w:val="0"/>
          <w:numId w:val="6"/>
        </w:numPr>
        <w:spacing w:after="200"/>
        <w:rPr>
          <w:rFonts w:cs="Times New Roman"/>
        </w:rPr>
      </w:pPr>
      <w:r w:rsidRPr="008C0BD0">
        <w:rPr>
          <w:rFonts w:cs="Times New Roman"/>
        </w:rPr>
        <w:t>Centralizar la información para una fácil generación de informes correspondientes a las actividades que se realizan en el Grupo Promesa Divino Niño.</w:t>
      </w:r>
    </w:p>
    <w:p w:rsidR="00773E87" w:rsidRPr="008C0BD0" w:rsidRDefault="00773E87" w:rsidP="00AF6DBF">
      <w:pPr>
        <w:pStyle w:val="Prrafodelista"/>
        <w:numPr>
          <w:ilvl w:val="0"/>
          <w:numId w:val="6"/>
        </w:numPr>
        <w:spacing w:after="200"/>
        <w:rPr>
          <w:rFonts w:cs="Times New Roman"/>
        </w:rPr>
      </w:pPr>
      <w:r>
        <w:rPr>
          <w:rFonts w:cs="Times New Roman"/>
        </w:rPr>
        <w:t>Garantizar el acceso a la información desde cualquier terminal con acceso a internet evitando el aislamiento de los datos.</w:t>
      </w:r>
    </w:p>
    <w:p w:rsidR="00770774" w:rsidRDefault="00773E87" w:rsidP="00AF6DBF">
      <w:pPr>
        <w:pStyle w:val="Prrafodelista"/>
        <w:numPr>
          <w:ilvl w:val="0"/>
          <w:numId w:val="6"/>
        </w:numPr>
      </w:pPr>
      <w:r w:rsidRPr="008C0BD0">
        <w:rPr>
          <w:rFonts w:cs="Times New Roman"/>
        </w:rPr>
        <w:t xml:space="preserve">Reducir el tiempo de las actividades y el traslado de información para un desempeño eficiente en la ejecución de tareas y una mejor </w:t>
      </w:r>
      <w:r w:rsidRPr="00C82606">
        <w:rPr>
          <w:rFonts w:cs="Times New Roman"/>
        </w:rPr>
        <w:t>atención</w:t>
      </w:r>
      <w:r w:rsidRPr="008C0BD0">
        <w:rPr>
          <w:rFonts w:cs="Times New Roman"/>
        </w:rPr>
        <w:t xml:space="preserve"> a los clientes del Grupo Promesa.</w:t>
      </w:r>
    </w:p>
    <w:p w:rsidR="00F81565" w:rsidRDefault="00F81565">
      <w:pPr>
        <w:spacing w:line="259" w:lineRule="auto"/>
        <w:jc w:val="left"/>
      </w:pPr>
      <w:r>
        <w:br w:type="page"/>
      </w:r>
    </w:p>
    <w:p w:rsidR="00F81565" w:rsidRDefault="00F81565" w:rsidP="00F81565">
      <w:pPr>
        <w:pStyle w:val="Ttulononumerado2"/>
      </w:pPr>
      <w:bookmarkStart w:id="5" w:name="_Toc478634292"/>
      <w:r>
        <w:lastRenderedPageBreak/>
        <w:t>Justificación</w:t>
      </w:r>
      <w:bookmarkEnd w:id="5"/>
    </w:p>
    <w:p w:rsidR="002B4821" w:rsidRPr="00DC7A87" w:rsidRDefault="002B4821" w:rsidP="002B4821">
      <w:pPr>
        <w:rPr>
          <w:rFonts w:cs="Times New Roman"/>
          <w:szCs w:val="24"/>
        </w:rPr>
      </w:pPr>
      <w:bookmarkStart w:id="6" w:name="_Toc464637321"/>
      <w:r>
        <w:rPr>
          <w:rFonts w:cs="Times New Roman"/>
          <w:szCs w:val="24"/>
        </w:rPr>
        <w:t>El Grupo Promesa Divino Niño, es una institución que ofrece servicios médicos hospitalarios en el municipio de San Vicente, disponen de tres estructuras que geográficamente se encuentran separadas una de otra, lo que provoca que internamente se realice</w:t>
      </w:r>
      <w:r w:rsidRPr="00DC7A87">
        <w:rPr>
          <w:rFonts w:cs="Times New Roman"/>
          <w:szCs w:val="24"/>
        </w:rPr>
        <w:t>n procesos muy engorrosos y redundantes que a posterior pueden afectar de forma notable el servicio de atención al cliente. Parte de los problemas, surgen en los procesos administrativos que se realizan, y esto es debido al uso de herramientas informáticas no adecuadas para el control de la información que maneja un hospital</w:t>
      </w:r>
      <w:r>
        <w:rPr>
          <w:rFonts w:cs="Times New Roman"/>
          <w:szCs w:val="24"/>
        </w:rPr>
        <w:t xml:space="preserve"> tales como Mónica 8.5, Consulta Práctica, Microsoft Excel y Word</w:t>
      </w:r>
      <w:r w:rsidRPr="00DC7A87">
        <w:rPr>
          <w:rFonts w:cs="Times New Roman"/>
          <w:szCs w:val="24"/>
        </w:rPr>
        <w:t xml:space="preserve">; </w:t>
      </w:r>
      <w:r>
        <w:rPr>
          <w:rFonts w:cs="Times New Roman"/>
          <w:szCs w:val="24"/>
        </w:rPr>
        <w:t>el uso de estas</w:t>
      </w:r>
      <w:r w:rsidRPr="00DC7A87">
        <w:rPr>
          <w:rFonts w:cs="Times New Roman"/>
          <w:szCs w:val="24"/>
        </w:rPr>
        <w:t xml:space="preserve"> </w:t>
      </w:r>
      <w:r>
        <w:rPr>
          <w:rFonts w:cs="Times New Roman"/>
          <w:szCs w:val="24"/>
        </w:rPr>
        <w:t>aplicaciones informáticas</w:t>
      </w:r>
      <w:r w:rsidRPr="00DC7A87">
        <w:rPr>
          <w:rFonts w:cs="Times New Roman"/>
          <w:szCs w:val="24"/>
        </w:rPr>
        <w:t xml:space="preserve"> de uso general, provoca que sea necesario </w:t>
      </w:r>
      <w:r>
        <w:rPr>
          <w:rFonts w:cs="Times New Roman"/>
          <w:szCs w:val="24"/>
        </w:rPr>
        <w:t>combinar</w:t>
      </w:r>
      <w:r w:rsidRPr="00DC7A87">
        <w:rPr>
          <w:rFonts w:cs="Times New Roman"/>
          <w:szCs w:val="24"/>
        </w:rPr>
        <w:t xml:space="preserve"> muchas herramientas de las cuales no se llegan a explotar el potencial de las mismas, </w:t>
      </w:r>
      <w:r>
        <w:rPr>
          <w:rFonts w:cs="Times New Roman"/>
          <w:szCs w:val="24"/>
        </w:rPr>
        <w:t>ya que</w:t>
      </w:r>
      <w:r w:rsidRPr="00DC7A87">
        <w:rPr>
          <w:rFonts w:cs="Times New Roman"/>
          <w:szCs w:val="24"/>
        </w:rPr>
        <w:t>, muchos de los módulos que éstas contemplan, no se adaptan a las necesidades de la empresa.</w:t>
      </w:r>
    </w:p>
    <w:p w:rsidR="002B4821" w:rsidRPr="00DC7A87" w:rsidRDefault="002B4821" w:rsidP="002B4821">
      <w:pPr>
        <w:rPr>
          <w:rFonts w:cs="Times New Roman"/>
          <w:szCs w:val="24"/>
        </w:rPr>
      </w:pPr>
      <w:r>
        <w:rPr>
          <w:rFonts w:cs="Times New Roman"/>
          <w:szCs w:val="24"/>
        </w:rPr>
        <w:t>Las herramientas informáticas de uso general</w:t>
      </w:r>
      <w:r w:rsidRPr="00DC7A87">
        <w:rPr>
          <w:rFonts w:cs="Times New Roman"/>
          <w:szCs w:val="24"/>
        </w:rPr>
        <w:t xml:space="preserve"> vienen siendo </w:t>
      </w:r>
      <w:r>
        <w:rPr>
          <w:rFonts w:cs="Times New Roman"/>
          <w:szCs w:val="24"/>
        </w:rPr>
        <w:t>utilizadas</w:t>
      </w:r>
      <w:r w:rsidRPr="00DC7A87">
        <w:rPr>
          <w:rFonts w:cs="Times New Roman"/>
          <w:szCs w:val="24"/>
        </w:rPr>
        <w:t xml:space="preserve"> desde la fundación del Grupo Promesa Divino Niño y a pesar de tener las versiones actualizadas de los mismos, los leguajes de programación con los que estos fueron desarrollados en la actualidad han quedado obsoletos, por lo cual ante la gran cantidad de registros que se han generado </w:t>
      </w:r>
      <w:r>
        <w:rPr>
          <w:rFonts w:cs="Times New Roman"/>
          <w:szCs w:val="24"/>
        </w:rPr>
        <w:t>a día de hoy con estas aplicaciones informática</w:t>
      </w:r>
      <w:r w:rsidRPr="00DC7A87">
        <w:rPr>
          <w:rFonts w:cs="Times New Roman"/>
          <w:szCs w:val="24"/>
        </w:rPr>
        <w:t xml:space="preserve"> es necesario migrarlos a herramientas más actualizadas y que ofrecen mejor seguridad y acceso a la información.</w:t>
      </w:r>
    </w:p>
    <w:p w:rsidR="002B4821" w:rsidRDefault="002B4821" w:rsidP="002B4821">
      <w:pPr>
        <w:rPr>
          <w:rFonts w:cs="Times New Roman"/>
          <w:szCs w:val="24"/>
        </w:rPr>
      </w:pPr>
      <w:r w:rsidRPr="00DC7A87">
        <w:rPr>
          <w:rFonts w:cs="Times New Roman"/>
          <w:szCs w:val="24"/>
        </w:rPr>
        <w:t xml:space="preserve">Debido a que </w:t>
      </w:r>
      <w:r>
        <w:rPr>
          <w:rFonts w:cs="Times New Roman"/>
          <w:szCs w:val="24"/>
        </w:rPr>
        <w:t>las herramientas informáticas utilizada</w:t>
      </w:r>
      <w:r w:rsidRPr="00DC7A87">
        <w:rPr>
          <w:rFonts w:cs="Times New Roman"/>
          <w:szCs w:val="24"/>
        </w:rPr>
        <w:t xml:space="preserve">s no tienen compatibilidad entre ellos, la información se encuentra dispersa y aislada en cada computadora, por lo cual hace muy difícil el correcto control de la misma, se propone elaborar un sistema informático a la medida, </w:t>
      </w:r>
      <w:r>
        <w:rPr>
          <w:rFonts w:cs="Times New Roman"/>
          <w:szCs w:val="24"/>
        </w:rPr>
        <w:t>que sustituya las aplicaciones informáticas que son utilizadas en la actualidad</w:t>
      </w:r>
      <w:r w:rsidRPr="00DC7A87">
        <w:rPr>
          <w:rFonts w:cs="Times New Roman"/>
          <w:szCs w:val="24"/>
        </w:rPr>
        <w:t xml:space="preserve">; </w:t>
      </w:r>
      <w:r>
        <w:rPr>
          <w:rFonts w:cs="Times New Roman"/>
          <w:szCs w:val="24"/>
        </w:rPr>
        <w:t>el sistema propuesto</w:t>
      </w:r>
      <w:r w:rsidRPr="00DC7A87">
        <w:rPr>
          <w:rFonts w:cs="Times New Roman"/>
          <w:szCs w:val="24"/>
        </w:rPr>
        <w:t xml:space="preserve"> abarcará todo el proceso operativo que realiza el Grupo Promesa Divino Niño y unir</w:t>
      </w:r>
      <w:r>
        <w:rPr>
          <w:rFonts w:cs="Times New Roman"/>
          <w:szCs w:val="24"/>
        </w:rPr>
        <w:t>á</w:t>
      </w:r>
      <w:r w:rsidRPr="00DC7A87">
        <w:rPr>
          <w:rFonts w:cs="Times New Roman"/>
          <w:szCs w:val="24"/>
        </w:rPr>
        <w:t xml:space="preserve"> la información para </w:t>
      </w:r>
      <w:r w:rsidRPr="00DC7A87">
        <w:rPr>
          <w:rFonts w:cs="Times New Roman"/>
          <w:szCs w:val="24"/>
        </w:rPr>
        <w:lastRenderedPageBreak/>
        <w:t>que se encu</w:t>
      </w:r>
      <w:r>
        <w:rPr>
          <w:rFonts w:cs="Times New Roman"/>
          <w:szCs w:val="24"/>
        </w:rPr>
        <w:t>entre en cada computadora</w:t>
      </w:r>
      <w:r w:rsidRPr="00DC7A87">
        <w:rPr>
          <w:rFonts w:cs="Times New Roman"/>
          <w:szCs w:val="24"/>
        </w:rPr>
        <w:t xml:space="preserve"> </w:t>
      </w:r>
      <w:r>
        <w:rPr>
          <w:rFonts w:cs="Times New Roman"/>
          <w:szCs w:val="24"/>
        </w:rPr>
        <w:t>y</w:t>
      </w:r>
      <w:r w:rsidRPr="00DC7A87">
        <w:rPr>
          <w:rFonts w:cs="Times New Roman"/>
          <w:szCs w:val="24"/>
        </w:rPr>
        <w:t xml:space="preserve"> que esta pueda ser obtenida en el tiempo idóneo y con la cantidad mínima de recursos y esfuerzo</w:t>
      </w:r>
      <w:r>
        <w:rPr>
          <w:rFonts w:cs="Times New Roman"/>
          <w:szCs w:val="24"/>
        </w:rPr>
        <w:t>.</w:t>
      </w:r>
    </w:p>
    <w:p w:rsidR="002B4821" w:rsidRPr="00DC7A87" w:rsidRDefault="002B4821" w:rsidP="002B4821">
      <w:pPr>
        <w:pStyle w:val="Ttulononumerado3"/>
      </w:pPr>
      <w:bookmarkStart w:id="7" w:name="_Toc478634293"/>
      <w:r>
        <w:t>Beneficiarios directos</w:t>
      </w:r>
      <w:bookmarkEnd w:id="7"/>
    </w:p>
    <w:p w:rsidR="002B4821" w:rsidRPr="00DC7A87" w:rsidRDefault="002B4821" w:rsidP="002B4821">
      <w:pPr>
        <w:rPr>
          <w:rFonts w:cs="Times New Roman"/>
          <w:szCs w:val="24"/>
        </w:rPr>
      </w:pPr>
      <w:r>
        <w:rPr>
          <w:rFonts w:cs="Times New Roman"/>
          <w:szCs w:val="24"/>
        </w:rPr>
        <w:t>Las áreas que resultarían beneficiados directamente</w:t>
      </w:r>
      <w:r w:rsidRPr="00DC7A87">
        <w:rPr>
          <w:rFonts w:cs="Times New Roman"/>
          <w:szCs w:val="24"/>
        </w:rPr>
        <w:t xml:space="preserve"> con la implementación del</w:t>
      </w:r>
      <w:r>
        <w:rPr>
          <w:rFonts w:cs="Times New Roman"/>
          <w:szCs w:val="24"/>
        </w:rPr>
        <w:t xml:space="preserve"> sistema informático, se mencionan</w:t>
      </w:r>
      <w:r w:rsidRPr="00DC7A87">
        <w:rPr>
          <w:rFonts w:cs="Times New Roman"/>
          <w:szCs w:val="24"/>
        </w:rPr>
        <w:t xml:space="preserve"> en la </w:t>
      </w:r>
      <w:r>
        <w:rPr>
          <w:rFonts w:cs="Times New Roman"/>
          <w:szCs w:val="24"/>
        </w:rPr>
        <w:t>Tabla 1</w:t>
      </w:r>
      <w:r w:rsidRPr="00DC7A87">
        <w:rPr>
          <w:rFonts w:cs="Times New Roman"/>
          <w:szCs w:val="24"/>
        </w:rPr>
        <w:t>.</w:t>
      </w:r>
    </w:p>
    <w:p w:rsidR="002B4821" w:rsidRDefault="002B4821" w:rsidP="002B4821">
      <w:pPr>
        <w:pStyle w:val="Descripcin"/>
        <w:keepNext/>
      </w:pPr>
      <w:bookmarkStart w:id="8" w:name="_Toc478634202"/>
      <w:r>
        <w:t xml:space="preserve">Tabla </w:t>
      </w:r>
      <w:r>
        <w:fldChar w:fldCharType="begin"/>
      </w:r>
      <w:r>
        <w:instrText xml:space="preserve"> SEQ Tabla \* ARABIC </w:instrText>
      </w:r>
      <w:r>
        <w:fldChar w:fldCharType="separate"/>
      </w:r>
      <w:r>
        <w:rPr>
          <w:noProof/>
        </w:rPr>
        <w:t>1</w:t>
      </w:r>
      <w:r>
        <w:fldChar w:fldCharType="end"/>
      </w:r>
      <w:r>
        <w:br/>
      </w:r>
      <w:r w:rsidRPr="00B260B8">
        <w:rPr>
          <w:b w:val="0"/>
          <w:i/>
          <w:noProof/>
        </w:rPr>
        <w:t>Beneficiarios</w:t>
      </w:r>
      <w:r>
        <w:rPr>
          <w:b w:val="0"/>
          <w:i/>
          <w:noProof/>
        </w:rPr>
        <w:t xml:space="preserve"> directos</w:t>
      </w:r>
      <w:r w:rsidRPr="00B260B8">
        <w:rPr>
          <w:b w:val="0"/>
          <w:i/>
          <w:noProof/>
        </w:rPr>
        <w:t xml:space="preserve"> del sistema</w:t>
      </w:r>
      <w:bookmarkEnd w:id="8"/>
    </w:p>
    <w:tbl>
      <w:tblPr>
        <w:tblStyle w:val="Tabladelista6concolores-nfasis1"/>
        <w:tblW w:w="5000" w:type="pct"/>
        <w:tblLook w:val="04E0" w:firstRow="1" w:lastRow="1" w:firstColumn="1" w:lastColumn="0" w:noHBand="0" w:noVBand="1"/>
      </w:tblPr>
      <w:tblGrid>
        <w:gridCol w:w="3527"/>
        <w:gridCol w:w="1945"/>
        <w:gridCol w:w="1945"/>
        <w:gridCol w:w="1943"/>
      </w:tblGrid>
      <w:tr w:rsidR="002B4821" w:rsidRPr="000541C9" w:rsidTr="00B22F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pct"/>
          </w:tcPr>
          <w:p w:rsidR="002B4821" w:rsidRPr="000541C9" w:rsidRDefault="002B4821" w:rsidP="00B22FBE">
            <w:pPr>
              <w:pStyle w:val="Simple"/>
            </w:pPr>
            <w:r w:rsidRPr="000541C9">
              <w:t>Área</w:t>
            </w:r>
          </w:p>
        </w:tc>
        <w:tc>
          <w:tcPr>
            <w:tcW w:w="1039" w:type="pct"/>
          </w:tcPr>
          <w:p w:rsidR="002B4821" w:rsidRPr="000541C9" w:rsidRDefault="002B4821" w:rsidP="00B22FBE">
            <w:pPr>
              <w:pStyle w:val="Simple"/>
              <w:cnfStyle w:val="100000000000" w:firstRow="1" w:lastRow="0" w:firstColumn="0" w:lastColumn="0" w:oddVBand="0" w:evenVBand="0" w:oddHBand="0" w:evenHBand="0" w:firstRowFirstColumn="0" w:firstRowLastColumn="0" w:lastRowFirstColumn="0" w:lastRowLastColumn="0"/>
            </w:pPr>
            <w:r w:rsidRPr="000541C9">
              <w:t>Hombres</w:t>
            </w:r>
          </w:p>
        </w:tc>
        <w:tc>
          <w:tcPr>
            <w:tcW w:w="1039" w:type="pct"/>
          </w:tcPr>
          <w:p w:rsidR="002B4821" w:rsidRPr="000541C9" w:rsidRDefault="002B4821" w:rsidP="00B22FBE">
            <w:pPr>
              <w:pStyle w:val="Simple"/>
              <w:cnfStyle w:val="100000000000" w:firstRow="1" w:lastRow="0" w:firstColumn="0" w:lastColumn="0" w:oddVBand="0" w:evenVBand="0" w:oddHBand="0" w:evenHBand="0" w:firstRowFirstColumn="0" w:firstRowLastColumn="0" w:lastRowFirstColumn="0" w:lastRowLastColumn="0"/>
            </w:pPr>
            <w:r w:rsidRPr="000541C9">
              <w:t>Mujeres</w:t>
            </w:r>
          </w:p>
        </w:tc>
        <w:tc>
          <w:tcPr>
            <w:tcW w:w="1038" w:type="pct"/>
          </w:tcPr>
          <w:p w:rsidR="002B4821" w:rsidRPr="000541C9" w:rsidRDefault="002B4821" w:rsidP="00B22FBE">
            <w:pPr>
              <w:pStyle w:val="Simple"/>
              <w:cnfStyle w:val="100000000000" w:firstRow="1" w:lastRow="0" w:firstColumn="0" w:lastColumn="0" w:oddVBand="0" w:evenVBand="0" w:oddHBand="0" w:evenHBand="0" w:firstRowFirstColumn="0" w:firstRowLastColumn="0" w:lastRowFirstColumn="0" w:lastRowLastColumn="0"/>
            </w:pPr>
            <w:r w:rsidRPr="000541C9">
              <w:t>Total</w:t>
            </w:r>
          </w:p>
        </w:tc>
      </w:tr>
      <w:tr w:rsidR="002B4821" w:rsidRPr="000541C9" w:rsidTr="00B22F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pct"/>
          </w:tcPr>
          <w:p w:rsidR="002B4821" w:rsidRPr="000541C9" w:rsidRDefault="002B4821" w:rsidP="00B22FBE">
            <w:pPr>
              <w:pStyle w:val="Simple"/>
            </w:pPr>
            <w:r w:rsidRPr="000541C9">
              <w:t>Recepción</w:t>
            </w:r>
            <w:r>
              <w:t xml:space="preserve"> de hospital y clínica</w:t>
            </w:r>
          </w:p>
        </w:tc>
        <w:tc>
          <w:tcPr>
            <w:tcW w:w="1039" w:type="pct"/>
          </w:tcPr>
          <w:p w:rsidR="002B4821" w:rsidRPr="000541C9" w:rsidRDefault="002B4821" w:rsidP="00B22FBE">
            <w:pPr>
              <w:pStyle w:val="Simple"/>
              <w:cnfStyle w:val="000000100000" w:firstRow="0" w:lastRow="0" w:firstColumn="0" w:lastColumn="0" w:oddVBand="0" w:evenVBand="0" w:oddHBand="1" w:evenHBand="0" w:firstRowFirstColumn="0" w:firstRowLastColumn="0" w:lastRowFirstColumn="0" w:lastRowLastColumn="0"/>
            </w:pPr>
            <w:r w:rsidRPr="000541C9">
              <w:t>1</w:t>
            </w:r>
          </w:p>
        </w:tc>
        <w:tc>
          <w:tcPr>
            <w:tcW w:w="1039" w:type="pct"/>
          </w:tcPr>
          <w:p w:rsidR="002B4821" w:rsidRPr="000541C9" w:rsidRDefault="002B4821" w:rsidP="00B22FBE">
            <w:pPr>
              <w:pStyle w:val="Simple"/>
              <w:cnfStyle w:val="000000100000" w:firstRow="0" w:lastRow="0" w:firstColumn="0" w:lastColumn="0" w:oddVBand="0" w:evenVBand="0" w:oddHBand="1" w:evenHBand="0" w:firstRowFirstColumn="0" w:firstRowLastColumn="0" w:lastRowFirstColumn="0" w:lastRowLastColumn="0"/>
            </w:pPr>
            <w:r w:rsidRPr="000541C9">
              <w:t>3</w:t>
            </w:r>
          </w:p>
        </w:tc>
        <w:tc>
          <w:tcPr>
            <w:tcW w:w="1038" w:type="pct"/>
          </w:tcPr>
          <w:p w:rsidR="002B4821" w:rsidRPr="000541C9" w:rsidRDefault="002B4821" w:rsidP="00B22FBE">
            <w:pPr>
              <w:pStyle w:val="Simple"/>
              <w:cnfStyle w:val="000000100000" w:firstRow="0" w:lastRow="0" w:firstColumn="0" w:lastColumn="0" w:oddVBand="0" w:evenVBand="0" w:oddHBand="1" w:evenHBand="0" w:firstRowFirstColumn="0" w:firstRowLastColumn="0" w:lastRowFirstColumn="0" w:lastRowLastColumn="0"/>
            </w:pPr>
            <w:r w:rsidRPr="000541C9">
              <w:t>4</w:t>
            </w:r>
          </w:p>
        </w:tc>
      </w:tr>
      <w:tr w:rsidR="002B4821" w:rsidRPr="000541C9" w:rsidTr="00B22FBE">
        <w:tc>
          <w:tcPr>
            <w:cnfStyle w:val="001000000000" w:firstRow="0" w:lastRow="0" w:firstColumn="1" w:lastColumn="0" w:oddVBand="0" w:evenVBand="0" w:oddHBand="0" w:evenHBand="0" w:firstRowFirstColumn="0" w:firstRowLastColumn="0" w:lastRowFirstColumn="0" w:lastRowLastColumn="0"/>
            <w:tcW w:w="1884" w:type="pct"/>
          </w:tcPr>
          <w:p w:rsidR="002B4821" w:rsidRPr="000541C9" w:rsidRDefault="002B4821" w:rsidP="00B22FBE">
            <w:pPr>
              <w:pStyle w:val="Simple"/>
            </w:pPr>
            <w:r w:rsidRPr="000541C9">
              <w:t>Recepción de laboratorio</w:t>
            </w:r>
          </w:p>
        </w:tc>
        <w:tc>
          <w:tcPr>
            <w:tcW w:w="1039" w:type="pct"/>
          </w:tcPr>
          <w:p w:rsidR="002B4821" w:rsidRPr="000541C9" w:rsidRDefault="002B4821" w:rsidP="00B22FBE">
            <w:pPr>
              <w:pStyle w:val="Simple"/>
              <w:cnfStyle w:val="000000000000" w:firstRow="0" w:lastRow="0" w:firstColumn="0" w:lastColumn="0" w:oddVBand="0" w:evenVBand="0" w:oddHBand="0" w:evenHBand="0" w:firstRowFirstColumn="0" w:firstRowLastColumn="0" w:lastRowFirstColumn="0" w:lastRowLastColumn="0"/>
            </w:pPr>
            <w:r w:rsidRPr="000541C9">
              <w:t>0</w:t>
            </w:r>
          </w:p>
        </w:tc>
        <w:tc>
          <w:tcPr>
            <w:tcW w:w="1039" w:type="pct"/>
          </w:tcPr>
          <w:p w:rsidR="002B4821" w:rsidRPr="000541C9" w:rsidRDefault="002B4821" w:rsidP="00B22FBE">
            <w:pPr>
              <w:pStyle w:val="Simple"/>
              <w:cnfStyle w:val="000000000000" w:firstRow="0" w:lastRow="0" w:firstColumn="0" w:lastColumn="0" w:oddVBand="0" w:evenVBand="0" w:oddHBand="0" w:evenHBand="0" w:firstRowFirstColumn="0" w:firstRowLastColumn="0" w:lastRowFirstColumn="0" w:lastRowLastColumn="0"/>
            </w:pPr>
            <w:r w:rsidRPr="000541C9">
              <w:t>1</w:t>
            </w:r>
          </w:p>
        </w:tc>
        <w:tc>
          <w:tcPr>
            <w:tcW w:w="1038" w:type="pct"/>
          </w:tcPr>
          <w:p w:rsidR="002B4821" w:rsidRPr="000541C9" w:rsidRDefault="002B4821" w:rsidP="00B22FBE">
            <w:pPr>
              <w:pStyle w:val="Simple"/>
              <w:cnfStyle w:val="000000000000" w:firstRow="0" w:lastRow="0" w:firstColumn="0" w:lastColumn="0" w:oddVBand="0" w:evenVBand="0" w:oddHBand="0" w:evenHBand="0" w:firstRowFirstColumn="0" w:firstRowLastColumn="0" w:lastRowFirstColumn="0" w:lastRowLastColumn="0"/>
            </w:pPr>
            <w:r w:rsidRPr="000541C9">
              <w:t>1</w:t>
            </w:r>
          </w:p>
        </w:tc>
      </w:tr>
      <w:tr w:rsidR="002B4821" w:rsidRPr="000541C9" w:rsidTr="00B22F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pct"/>
          </w:tcPr>
          <w:p w:rsidR="002B4821" w:rsidRPr="000541C9" w:rsidRDefault="002B4821" w:rsidP="00B22FBE">
            <w:pPr>
              <w:pStyle w:val="Simple"/>
            </w:pPr>
            <w:r w:rsidRPr="000541C9">
              <w:t>Laboratorio clínico</w:t>
            </w:r>
          </w:p>
        </w:tc>
        <w:tc>
          <w:tcPr>
            <w:tcW w:w="1039" w:type="pct"/>
          </w:tcPr>
          <w:p w:rsidR="002B4821" w:rsidRPr="000541C9" w:rsidRDefault="002B4821" w:rsidP="00B22FBE">
            <w:pPr>
              <w:pStyle w:val="Simple"/>
              <w:cnfStyle w:val="000000100000" w:firstRow="0" w:lastRow="0" w:firstColumn="0" w:lastColumn="0" w:oddVBand="0" w:evenVBand="0" w:oddHBand="1" w:evenHBand="0" w:firstRowFirstColumn="0" w:firstRowLastColumn="0" w:lastRowFirstColumn="0" w:lastRowLastColumn="0"/>
            </w:pPr>
            <w:r w:rsidRPr="000541C9">
              <w:t>1</w:t>
            </w:r>
          </w:p>
        </w:tc>
        <w:tc>
          <w:tcPr>
            <w:tcW w:w="1039" w:type="pct"/>
          </w:tcPr>
          <w:p w:rsidR="002B4821" w:rsidRPr="000541C9" w:rsidRDefault="002B4821" w:rsidP="00B22FBE">
            <w:pPr>
              <w:pStyle w:val="Simple"/>
              <w:cnfStyle w:val="000000100000" w:firstRow="0" w:lastRow="0" w:firstColumn="0" w:lastColumn="0" w:oddVBand="0" w:evenVBand="0" w:oddHBand="1" w:evenHBand="0" w:firstRowFirstColumn="0" w:firstRowLastColumn="0" w:lastRowFirstColumn="0" w:lastRowLastColumn="0"/>
            </w:pPr>
            <w:r w:rsidRPr="000541C9">
              <w:t>4</w:t>
            </w:r>
          </w:p>
        </w:tc>
        <w:tc>
          <w:tcPr>
            <w:tcW w:w="1038" w:type="pct"/>
          </w:tcPr>
          <w:p w:rsidR="002B4821" w:rsidRPr="000541C9" w:rsidRDefault="002B4821" w:rsidP="00B22FBE">
            <w:pPr>
              <w:pStyle w:val="Simple"/>
              <w:cnfStyle w:val="000000100000" w:firstRow="0" w:lastRow="0" w:firstColumn="0" w:lastColumn="0" w:oddVBand="0" w:evenVBand="0" w:oddHBand="1" w:evenHBand="0" w:firstRowFirstColumn="0" w:firstRowLastColumn="0" w:lastRowFirstColumn="0" w:lastRowLastColumn="0"/>
            </w:pPr>
            <w:r w:rsidRPr="000541C9">
              <w:t>5</w:t>
            </w:r>
          </w:p>
        </w:tc>
      </w:tr>
      <w:tr w:rsidR="002B4821" w:rsidRPr="000541C9" w:rsidTr="00B22FBE">
        <w:tc>
          <w:tcPr>
            <w:cnfStyle w:val="001000000000" w:firstRow="0" w:lastRow="0" w:firstColumn="1" w:lastColumn="0" w:oddVBand="0" w:evenVBand="0" w:oddHBand="0" w:evenHBand="0" w:firstRowFirstColumn="0" w:firstRowLastColumn="0" w:lastRowFirstColumn="0" w:lastRowLastColumn="0"/>
            <w:tcW w:w="1884" w:type="pct"/>
          </w:tcPr>
          <w:p w:rsidR="002B4821" w:rsidRPr="000541C9" w:rsidRDefault="002B4821" w:rsidP="00B22FBE">
            <w:pPr>
              <w:pStyle w:val="Simple"/>
            </w:pPr>
            <w:r w:rsidRPr="000541C9">
              <w:t>Rayos X</w:t>
            </w:r>
          </w:p>
        </w:tc>
        <w:tc>
          <w:tcPr>
            <w:tcW w:w="1039" w:type="pct"/>
          </w:tcPr>
          <w:p w:rsidR="002B4821" w:rsidRPr="000541C9" w:rsidRDefault="002B4821" w:rsidP="00B22FBE">
            <w:pPr>
              <w:pStyle w:val="Simple"/>
              <w:cnfStyle w:val="000000000000" w:firstRow="0" w:lastRow="0" w:firstColumn="0" w:lastColumn="0" w:oddVBand="0" w:evenVBand="0" w:oddHBand="0" w:evenHBand="0" w:firstRowFirstColumn="0" w:firstRowLastColumn="0" w:lastRowFirstColumn="0" w:lastRowLastColumn="0"/>
            </w:pPr>
            <w:r w:rsidRPr="000541C9">
              <w:t>3</w:t>
            </w:r>
          </w:p>
        </w:tc>
        <w:tc>
          <w:tcPr>
            <w:tcW w:w="1039" w:type="pct"/>
          </w:tcPr>
          <w:p w:rsidR="002B4821" w:rsidRPr="000541C9" w:rsidRDefault="002B4821" w:rsidP="00B22FBE">
            <w:pPr>
              <w:pStyle w:val="Simple"/>
              <w:cnfStyle w:val="000000000000" w:firstRow="0" w:lastRow="0" w:firstColumn="0" w:lastColumn="0" w:oddVBand="0" w:evenVBand="0" w:oddHBand="0" w:evenHBand="0" w:firstRowFirstColumn="0" w:firstRowLastColumn="0" w:lastRowFirstColumn="0" w:lastRowLastColumn="0"/>
            </w:pPr>
            <w:r w:rsidRPr="000541C9">
              <w:t>0</w:t>
            </w:r>
          </w:p>
        </w:tc>
        <w:tc>
          <w:tcPr>
            <w:tcW w:w="1038" w:type="pct"/>
          </w:tcPr>
          <w:p w:rsidR="002B4821" w:rsidRPr="000541C9" w:rsidRDefault="002B4821" w:rsidP="00B22FBE">
            <w:pPr>
              <w:pStyle w:val="Simple"/>
              <w:cnfStyle w:val="000000000000" w:firstRow="0" w:lastRow="0" w:firstColumn="0" w:lastColumn="0" w:oddVBand="0" w:evenVBand="0" w:oddHBand="0" w:evenHBand="0" w:firstRowFirstColumn="0" w:firstRowLastColumn="0" w:lastRowFirstColumn="0" w:lastRowLastColumn="0"/>
            </w:pPr>
            <w:r w:rsidRPr="000541C9">
              <w:t>3</w:t>
            </w:r>
          </w:p>
        </w:tc>
      </w:tr>
      <w:tr w:rsidR="002B4821" w:rsidRPr="000541C9" w:rsidTr="00B22F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pct"/>
          </w:tcPr>
          <w:p w:rsidR="002B4821" w:rsidRPr="000541C9" w:rsidRDefault="002B4821" w:rsidP="00B22FBE">
            <w:pPr>
              <w:pStyle w:val="Simple"/>
            </w:pPr>
            <w:r w:rsidRPr="000541C9">
              <w:t>Ultrasonografía</w:t>
            </w:r>
          </w:p>
        </w:tc>
        <w:tc>
          <w:tcPr>
            <w:tcW w:w="1039" w:type="pct"/>
          </w:tcPr>
          <w:p w:rsidR="002B4821" w:rsidRPr="000541C9" w:rsidRDefault="002B4821" w:rsidP="00B22FBE">
            <w:pPr>
              <w:pStyle w:val="Simple"/>
              <w:cnfStyle w:val="000000100000" w:firstRow="0" w:lastRow="0" w:firstColumn="0" w:lastColumn="0" w:oddVBand="0" w:evenVBand="0" w:oddHBand="1" w:evenHBand="0" w:firstRowFirstColumn="0" w:firstRowLastColumn="0" w:lastRowFirstColumn="0" w:lastRowLastColumn="0"/>
            </w:pPr>
            <w:r w:rsidRPr="000541C9">
              <w:t>0</w:t>
            </w:r>
          </w:p>
        </w:tc>
        <w:tc>
          <w:tcPr>
            <w:tcW w:w="1039" w:type="pct"/>
          </w:tcPr>
          <w:p w:rsidR="002B4821" w:rsidRPr="000541C9" w:rsidRDefault="002B4821" w:rsidP="00B22FBE">
            <w:pPr>
              <w:pStyle w:val="Simple"/>
              <w:cnfStyle w:val="000000100000" w:firstRow="0" w:lastRow="0" w:firstColumn="0" w:lastColumn="0" w:oddVBand="0" w:evenVBand="0" w:oddHBand="1" w:evenHBand="0" w:firstRowFirstColumn="0" w:firstRowLastColumn="0" w:lastRowFirstColumn="0" w:lastRowLastColumn="0"/>
            </w:pPr>
            <w:r w:rsidRPr="000541C9">
              <w:t>2</w:t>
            </w:r>
          </w:p>
        </w:tc>
        <w:tc>
          <w:tcPr>
            <w:tcW w:w="1038" w:type="pct"/>
          </w:tcPr>
          <w:p w:rsidR="002B4821" w:rsidRPr="000541C9" w:rsidRDefault="002B4821" w:rsidP="00B22FBE">
            <w:pPr>
              <w:pStyle w:val="Simple"/>
              <w:cnfStyle w:val="000000100000" w:firstRow="0" w:lastRow="0" w:firstColumn="0" w:lastColumn="0" w:oddVBand="0" w:evenVBand="0" w:oddHBand="1" w:evenHBand="0" w:firstRowFirstColumn="0" w:firstRowLastColumn="0" w:lastRowFirstColumn="0" w:lastRowLastColumn="0"/>
            </w:pPr>
            <w:r w:rsidRPr="000541C9">
              <w:t>2</w:t>
            </w:r>
          </w:p>
        </w:tc>
      </w:tr>
      <w:tr w:rsidR="002B4821" w:rsidRPr="000541C9" w:rsidTr="00B22FBE">
        <w:tc>
          <w:tcPr>
            <w:cnfStyle w:val="001000000000" w:firstRow="0" w:lastRow="0" w:firstColumn="1" w:lastColumn="0" w:oddVBand="0" w:evenVBand="0" w:oddHBand="0" w:evenHBand="0" w:firstRowFirstColumn="0" w:firstRowLastColumn="0" w:lastRowFirstColumn="0" w:lastRowLastColumn="0"/>
            <w:tcW w:w="1884" w:type="pct"/>
          </w:tcPr>
          <w:p w:rsidR="002B4821" w:rsidRPr="000541C9" w:rsidRDefault="002B4821" w:rsidP="00B22FBE">
            <w:pPr>
              <w:pStyle w:val="Simple"/>
            </w:pPr>
            <w:r w:rsidRPr="000541C9">
              <w:t>Enfermería</w:t>
            </w:r>
          </w:p>
        </w:tc>
        <w:tc>
          <w:tcPr>
            <w:tcW w:w="1039" w:type="pct"/>
          </w:tcPr>
          <w:p w:rsidR="002B4821" w:rsidRPr="000541C9" w:rsidRDefault="002B4821" w:rsidP="00B22FBE">
            <w:pPr>
              <w:pStyle w:val="Simple"/>
              <w:cnfStyle w:val="000000000000" w:firstRow="0" w:lastRow="0" w:firstColumn="0" w:lastColumn="0" w:oddVBand="0" w:evenVBand="0" w:oddHBand="0" w:evenHBand="0" w:firstRowFirstColumn="0" w:firstRowLastColumn="0" w:lastRowFirstColumn="0" w:lastRowLastColumn="0"/>
            </w:pPr>
            <w:r w:rsidRPr="000541C9">
              <w:t>1</w:t>
            </w:r>
          </w:p>
        </w:tc>
        <w:tc>
          <w:tcPr>
            <w:tcW w:w="1039" w:type="pct"/>
          </w:tcPr>
          <w:p w:rsidR="002B4821" w:rsidRPr="000541C9" w:rsidRDefault="002B4821" w:rsidP="00B22FBE">
            <w:pPr>
              <w:pStyle w:val="Simple"/>
              <w:cnfStyle w:val="000000000000" w:firstRow="0" w:lastRow="0" w:firstColumn="0" w:lastColumn="0" w:oddVBand="0" w:evenVBand="0" w:oddHBand="0" w:evenHBand="0" w:firstRowFirstColumn="0" w:firstRowLastColumn="0" w:lastRowFirstColumn="0" w:lastRowLastColumn="0"/>
            </w:pPr>
            <w:r w:rsidRPr="000541C9">
              <w:t>7</w:t>
            </w:r>
          </w:p>
        </w:tc>
        <w:tc>
          <w:tcPr>
            <w:tcW w:w="1038" w:type="pct"/>
          </w:tcPr>
          <w:p w:rsidR="002B4821" w:rsidRPr="000541C9" w:rsidRDefault="002B4821" w:rsidP="00B22FBE">
            <w:pPr>
              <w:pStyle w:val="Simple"/>
              <w:cnfStyle w:val="000000000000" w:firstRow="0" w:lastRow="0" w:firstColumn="0" w:lastColumn="0" w:oddVBand="0" w:evenVBand="0" w:oddHBand="0" w:evenHBand="0" w:firstRowFirstColumn="0" w:firstRowLastColumn="0" w:lastRowFirstColumn="0" w:lastRowLastColumn="0"/>
            </w:pPr>
            <w:r w:rsidRPr="000541C9">
              <w:t>8</w:t>
            </w:r>
          </w:p>
        </w:tc>
      </w:tr>
      <w:tr w:rsidR="002B4821" w:rsidRPr="000541C9" w:rsidTr="00B22F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pct"/>
          </w:tcPr>
          <w:p w:rsidR="002B4821" w:rsidRPr="000541C9" w:rsidRDefault="002B4821" w:rsidP="00B22FBE">
            <w:pPr>
              <w:pStyle w:val="Simple"/>
            </w:pPr>
            <w:r w:rsidRPr="000541C9">
              <w:t>Médico general</w:t>
            </w:r>
          </w:p>
        </w:tc>
        <w:tc>
          <w:tcPr>
            <w:tcW w:w="1039" w:type="pct"/>
          </w:tcPr>
          <w:p w:rsidR="002B4821" w:rsidRPr="000541C9" w:rsidRDefault="002B4821" w:rsidP="00B22FBE">
            <w:pPr>
              <w:pStyle w:val="Simple"/>
              <w:cnfStyle w:val="000000100000" w:firstRow="0" w:lastRow="0" w:firstColumn="0" w:lastColumn="0" w:oddVBand="0" w:evenVBand="0" w:oddHBand="1" w:evenHBand="0" w:firstRowFirstColumn="0" w:firstRowLastColumn="0" w:lastRowFirstColumn="0" w:lastRowLastColumn="0"/>
            </w:pPr>
            <w:r w:rsidRPr="000541C9">
              <w:t>3</w:t>
            </w:r>
          </w:p>
        </w:tc>
        <w:tc>
          <w:tcPr>
            <w:tcW w:w="1039" w:type="pct"/>
          </w:tcPr>
          <w:p w:rsidR="002B4821" w:rsidRPr="000541C9" w:rsidRDefault="002B4821" w:rsidP="00B22FBE">
            <w:pPr>
              <w:pStyle w:val="Simple"/>
              <w:cnfStyle w:val="000000100000" w:firstRow="0" w:lastRow="0" w:firstColumn="0" w:lastColumn="0" w:oddVBand="0" w:evenVBand="0" w:oddHBand="1" w:evenHBand="0" w:firstRowFirstColumn="0" w:firstRowLastColumn="0" w:lastRowFirstColumn="0" w:lastRowLastColumn="0"/>
            </w:pPr>
            <w:r w:rsidRPr="000541C9">
              <w:t>5</w:t>
            </w:r>
          </w:p>
        </w:tc>
        <w:tc>
          <w:tcPr>
            <w:tcW w:w="1038" w:type="pct"/>
          </w:tcPr>
          <w:p w:rsidR="002B4821" w:rsidRPr="000541C9" w:rsidRDefault="002B4821" w:rsidP="00B22FBE">
            <w:pPr>
              <w:pStyle w:val="Simple"/>
              <w:cnfStyle w:val="000000100000" w:firstRow="0" w:lastRow="0" w:firstColumn="0" w:lastColumn="0" w:oddVBand="0" w:evenVBand="0" w:oddHBand="1" w:evenHBand="0" w:firstRowFirstColumn="0" w:firstRowLastColumn="0" w:lastRowFirstColumn="0" w:lastRowLastColumn="0"/>
            </w:pPr>
            <w:r w:rsidRPr="000541C9">
              <w:t>8</w:t>
            </w:r>
          </w:p>
        </w:tc>
      </w:tr>
      <w:tr w:rsidR="002B4821" w:rsidRPr="000541C9" w:rsidTr="00B22FBE">
        <w:tc>
          <w:tcPr>
            <w:cnfStyle w:val="001000000000" w:firstRow="0" w:lastRow="0" w:firstColumn="1" w:lastColumn="0" w:oddVBand="0" w:evenVBand="0" w:oddHBand="0" w:evenHBand="0" w:firstRowFirstColumn="0" w:firstRowLastColumn="0" w:lastRowFirstColumn="0" w:lastRowLastColumn="0"/>
            <w:tcW w:w="1884" w:type="pct"/>
          </w:tcPr>
          <w:p w:rsidR="002B4821" w:rsidRPr="000541C9" w:rsidRDefault="002B4821" w:rsidP="00B22FBE">
            <w:pPr>
              <w:pStyle w:val="Simple"/>
            </w:pPr>
            <w:r w:rsidRPr="000541C9">
              <w:t>Farmacia</w:t>
            </w:r>
          </w:p>
        </w:tc>
        <w:tc>
          <w:tcPr>
            <w:tcW w:w="1039" w:type="pct"/>
          </w:tcPr>
          <w:p w:rsidR="002B4821" w:rsidRPr="000541C9" w:rsidRDefault="002B4821" w:rsidP="00B22FBE">
            <w:pPr>
              <w:pStyle w:val="Simple"/>
              <w:cnfStyle w:val="000000000000" w:firstRow="0" w:lastRow="0" w:firstColumn="0" w:lastColumn="0" w:oddVBand="0" w:evenVBand="0" w:oddHBand="0" w:evenHBand="0" w:firstRowFirstColumn="0" w:firstRowLastColumn="0" w:lastRowFirstColumn="0" w:lastRowLastColumn="0"/>
            </w:pPr>
            <w:r w:rsidRPr="000541C9">
              <w:t>1</w:t>
            </w:r>
          </w:p>
        </w:tc>
        <w:tc>
          <w:tcPr>
            <w:tcW w:w="1039" w:type="pct"/>
          </w:tcPr>
          <w:p w:rsidR="002B4821" w:rsidRPr="000541C9" w:rsidRDefault="002B4821" w:rsidP="00B22FBE">
            <w:pPr>
              <w:pStyle w:val="Simple"/>
              <w:cnfStyle w:val="000000000000" w:firstRow="0" w:lastRow="0" w:firstColumn="0" w:lastColumn="0" w:oddVBand="0" w:evenVBand="0" w:oddHBand="0" w:evenHBand="0" w:firstRowFirstColumn="0" w:firstRowLastColumn="0" w:lastRowFirstColumn="0" w:lastRowLastColumn="0"/>
            </w:pPr>
            <w:r w:rsidRPr="000541C9">
              <w:t>0</w:t>
            </w:r>
          </w:p>
        </w:tc>
        <w:tc>
          <w:tcPr>
            <w:tcW w:w="1038" w:type="pct"/>
          </w:tcPr>
          <w:p w:rsidR="002B4821" w:rsidRPr="000541C9" w:rsidRDefault="002B4821" w:rsidP="00B22FBE">
            <w:pPr>
              <w:pStyle w:val="Simple"/>
              <w:cnfStyle w:val="000000000000" w:firstRow="0" w:lastRow="0" w:firstColumn="0" w:lastColumn="0" w:oddVBand="0" w:evenVBand="0" w:oddHBand="0" w:evenHBand="0" w:firstRowFirstColumn="0" w:firstRowLastColumn="0" w:lastRowFirstColumn="0" w:lastRowLastColumn="0"/>
            </w:pPr>
            <w:r w:rsidRPr="000541C9">
              <w:t>1</w:t>
            </w:r>
          </w:p>
        </w:tc>
      </w:tr>
      <w:tr w:rsidR="002B4821" w:rsidRPr="000541C9" w:rsidTr="00B22F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pct"/>
          </w:tcPr>
          <w:p w:rsidR="002B4821" w:rsidRPr="000541C9" w:rsidRDefault="002B4821" w:rsidP="00B22FBE">
            <w:pPr>
              <w:pStyle w:val="Simple"/>
            </w:pPr>
            <w:r w:rsidRPr="000541C9">
              <w:t>Supervisión de calidad total</w:t>
            </w:r>
          </w:p>
        </w:tc>
        <w:tc>
          <w:tcPr>
            <w:tcW w:w="1039" w:type="pct"/>
          </w:tcPr>
          <w:p w:rsidR="002B4821" w:rsidRPr="000541C9" w:rsidRDefault="002B4821" w:rsidP="00B22FBE">
            <w:pPr>
              <w:pStyle w:val="Simple"/>
              <w:cnfStyle w:val="000000100000" w:firstRow="0" w:lastRow="0" w:firstColumn="0" w:lastColumn="0" w:oddVBand="0" w:evenVBand="0" w:oddHBand="1" w:evenHBand="0" w:firstRowFirstColumn="0" w:firstRowLastColumn="0" w:lastRowFirstColumn="0" w:lastRowLastColumn="0"/>
            </w:pPr>
            <w:r w:rsidRPr="000541C9">
              <w:t>1</w:t>
            </w:r>
          </w:p>
        </w:tc>
        <w:tc>
          <w:tcPr>
            <w:tcW w:w="1039" w:type="pct"/>
          </w:tcPr>
          <w:p w:rsidR="002B4821" w:rsidRPr="000541C9" w:rsidRDefault="002B4821" w:rsidP="00B22FBE">
            <w:pPr>
              <w:pStyle w:val="Simple"/>
              <w:cnfStyle w:val="000000100000" w:firstRow="0" w:lastRow="0" w:firstColumn="0" w:lastColumn="0" w:oddVBand="0" w:evenVBand="0" w:oddHBand="1" w:evenHBand="0" w:firstRowFirstColumn="0" w:firstRowLastColumn="0" w:lastRowFirstColumn="0" w:lastRowLastColumn="0"/>
            </w:pPr>
            <w:r w:rsidRPr="000541C9">
              <w:t>0</w:t>
            </w:r>
          </w:p>
        </w:tc>
        <w:tc>
          <w:tcPr>
            <w:tcW w:w="1038" w:type="pct"/>
          </w:tcPr>
          <w:p w:rsidR="002B4821" w:rsidRPr="000541C9" w:rsidRDefault="002B4821" w:rsidP="00B22FBE">
            <w:pPr>
              <w:pStyle w:val="Simple"/>
              <w:cnfStyle w:val="000000100000" w:firstRow="0" w:lastRow="0" w:firstColumn="0" w:lastColumn="0" w:oddVBand="0" w:evenVBand="0" w:oddHBand="1" w:evenHBand="0" w:firstRowFirstColumn="0" w:firstRowLastColumn="0" w:lastRowFirstColumn="0" w:lastRowLastColumn="0"/>
            </w:pPr>
            <w:r w:rsidRPr="000541C9">
              <w:t>1</w:t>
            </w:r>
          </w:p>
        </w:tc>
      </w:tr>
      <w:tr w:rsidR="002B4821" w:rsidRPr="000541C9" w:rsidTr="00B22FBE">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pct"/>
          </w:tcPr>
          <w:p w:rsidR="002B4821" w:rsidRPr="000541C9" w:rsidRDefault="002B4821" w:rsidP="00B22FBE">
            <w:pPr>
              <w:pStyle w:val="Simple"/>
            </w:pPr>
            <w:r w:rsidRPr="000541C9">
              <w:t>Total</w:t>
            </w:r>
          </w:p>
        </w:tc>
        <w:tc>
          <w:tcPr>
            <w:tcW w:w="1039" w:type="pct"/>
          </w:tcPr>
          <w:p w:rsidR="002B4821" w:rsidRPr="000541C9" w:rsidRDefault="002B4821" w:rsidP="00B22FBE">
            <w:pPr>
              <w:pStyle w:val="Simple"/>
              <w:cnfStyle w:val="010000000000" w:firstRow="0" w:lastRow="1" w:firstColumn="0" w:lastColumn="0" w:oddVBand="0" w:evenVBand="0" w:oddHBand="0" w:evenHBand="0" w:firstRowFirstColumn="0" w:firstRowLastColumn="0" w:lastRowFirstColumn="0" w:lastRowLastColumn="0"/>
            </w:pPr>
            <w:r w:rsidRPr="000541C9">
              <w:t>11</w:t>
            </w:r>
          </w:p>
        </w:tc>
        <w:tc>
          <w:tcPr>
            <w:tcW w:w="1039" w:type="pct"/>
          </w:tcPr>
          <w:p w:rsidR="002B4821" w:rsidRPr="000541C9" w:rsidRDefault="002B4821" w:rsidP="00B22FBE">
            <w:pPr>
              <w:pStyle w:val="Simple"/>
              <w:cnfStyle w:val="010000000000" w:firstRow="0" w:lastRow="1" w:firstColumn="0" w:lastColumn="0" w:oddVBand="0" w:evenVBand="0" w:oddHBand="0" w:evenHBand="0" w:firstRowFirstColumn="0" w:firstRowLastColumn="0" w:lastRowFirstColumn="0" w:lastRowLastColumn="0"/>
            </w:pPr>
            <w:r>
              <w:t>23</w:t>
            </w:r>
          </w:p>
        </w:tc>
        <w:tc>
          <w:tcPr>
            <w:tcW w:w="1038" w:type="pct"/>
          </w:tcPr>
          <w:p w:rsidR="002B4821" w:rsidRPr="000541C9" w:rsidRDefault="002B4821" w:rsidP="00B22FBE">
            <w:pPr>
              <w:pStyle w:val="Simple"/>
              <w:cnfStyle w:val="010000000000" w:firstRow="0" w:lastRow="1" w:firstColumn="0" w:lastColumn="0" w:oddVBand="0" w:evenVBand="0" w:oddHBand="0" w:evenHBand="0" w:firstRowFirstColumn="0" w:firstRowLastColumn="0" w:lastRowFirstColumn="0" w:lastRowLastColumn="0"/>
            </w:pPr>
            <w:r>
              <w:t>33</w:t>
            </w:r>
          </w:p>
        </w:tc>
      </w:tr>
    </w:tbl>
    <w:p w:rsidR="002B4821" w:rsidRPr="00B260B8" w:rsidRDefault="002B4821" w:rsidP="002B4821">
      <w:pPr>
        <w:pStyle w:val="Notas"/>
      </w:pPr>
      <w:r>
        <w:t>Nota</w:t>
      </w:r>
      <w:r w:rsidRPr="00B260B8">
        <w:t>: Datos proporcionados por el encargado de supervisión de calidad total.</w:t>
      </w:r>
    </w:p>
    <w:p w:rsidR="002B4821" w:rsidRPr="00DC7A87" w:rsidRDefault="002B4821" w:rsidP="002B4821">
      <w:pPr>
        <w:pStyle w:val="Simple"/>
      </w:pPr>
    </w:p>
    <w:p w:rsidR="002B4821" w:rsidRDefault="002B4821" w:rsidP="002B4821">
      <w:pPr>
        <w:rPr>
          <w:rFonts w:cs="Times New Roman"/>
          <w:szCs w:val="24"/>
        </w:rPr>
      </w:pPr>
      <w:r>
        <w:rPr>
          <w:rFonts w:cs="Times New Roman"/>
          <w:szCs w:val="24"/>
        </w:rPr>
        <w:t>Los beneficios que tendrá la implementación del sistema propuesto se verán reflejados en las siguientes áreas del Grupo Promesa Divino Niño:</w:t>
      </w:r>
    </w:p>
    <w:p w:rsidR="002B4821" w:rsidRDefault="002B4821" w:rsidP="00AF6DBF">
      <w:pPr>
        <w:pStyle w:val="Prrafodelista"/>
        <w:numPr>
          <w:ilvl w:val="0"/>
          <w:numId w:val="41"/>
        </w:numPr>
        <w:spacing w:after="200"/>
        <w:rPr>
          <w:rFonts w:cs="Times New Roman"/>
          <w:szCs w:val="24"/>
        </w:rPr>
      </w:pPr>
      <w:r>
        <w:rPr>
          <w:rFonts w:cs="Times New Roman"/>
          <w:szCs w:val="24"/>
        </w:rPr>
        <w:t>Recepción.</w:t>
      </w:r>
    </w:p>
    <w:p w:rsidR="002B4821" w:rsidRDefault="002B4821" w:rsidP="00AF6DBF">
      <w:pPr>
        <w:pStyle w:val="Prrafodelista"/>
        <w:numPr>
          <w:ilvl w:val="0"/>
          <w:numId w:val="41"/>
        </w:numPr>
        <w:spacing w:after="200"/>
        <w:rPr>
          <w:rFonts w:cs="Times New Roman"/>
          <w:szCs w:val="24"/>
        </w:rPr>
      </w:pPr>
      <w:r>
        <w:rPr>
          <w:rFonts w:cs="Times New Roman"/>
          <w:szCs w:val="24"/>
        </w:rPr>
        <w:t>Laboratorios.</w:t>
      </w:r>
    </w:p>
    <w:p w:rsidR="002B4821" w:rsidRDefault="002B4821" w:rsidP="00AF6DBF">
      <w:pPr>
        <w:pStyle w:val="Prrafodelista"/>
        <w:numPr>
          <w:ilvl w:val="0"/>
          <w:numId w:val="41"/>
        </w:numPr>
        <w:spacing w:after="200"/>
        <w:rPr>
          <w:rFonts w:cs="Times New Roman"/>
          <w:szCs w:val="24"/>
        </w:rPr>
      </w:pPr>
      <w:r>
        <w:rPr>
          <w:rFonts w:cs="Times New Roman"/>
          <w:szCs w:val="24"/>
        </w:rPr>
        <w:t>Enfermería.</w:t>
      </w:r>
    </w:p>
    <w:p w:rsidR="002B4821" w:rsidRDefault="002B4821" w:rsidP="00AF6DBF">
      <w:pPr>
        <w:pStyle w:val="Prrafodelista"/>
        <w:numPr>
          <w:ilvl w:val="0"/>
          <w:numId w:val="41"/>
        </w:numPr>
        <w:spacing w:after="200"/>
        <w:rPr>
          <w:rFonts w:cs="Times New Roman"/>
          <w:szCs w:val="24"/>
        </w:rPr>
      </w:pPr>
      <w:r>
        <w:rPr>
          <w:rFonts w:cs="Times New Roman"/>
          <w:szCs w:val="24"/>
        </w:rPr>
        <w:t>Medicina general.</w:t>
      </w:r>
    </w:p>
    <w:p w:rsidR="002B4821" w:rsidRDefault="002B4821" w:rsidP="00AF6DBF">
      <w:pPr>
        <w:pStyle w:val="Prrafodelista"/>
        <w:numPr>
          <w:ilvl w:val="0"/>
          <w:numId w:val="41"/>
        </w:numPr>
        <w:spacing w:after="200"/>
        <w:rPr>
          <w:rFonts w:cs="Times New Roman"/>
          <w:szCs w:val="24"/>
        </w:rPr>
      </w:pPr>
      <w:r>
        <w:rPr>
          <w:rFonts w:cs="Times New Roman"/>
          <w:szCs w:val="24"/>
        </w:rPr>
        <w:t>Farmacia.</w:t>
      </w:r>
    </w:p>
    <w:p w:rsidR="002B4821" w:rsidRPr="00CA7C8F" w:rsidRDefault="002B4821" w:rsidP="00AF6DBF">
      <w:pPr>
        <w:pStyle w:val="Prrafodelista"/>
        <w:numPr>
          <w:ilvl w:val="0"/>
          <w:numId w:val="41"/>
        </w:numPr>
        <w:spacing w:after="200"/>
        <w:rPr>
          <w:rFonts w:cs="Times New Roman"/>
          <w:szCs w:val="24"/>
        </w:rPr>
      </w:pPr>
      <w:r>
        <w:rPr>
          <w:rFonts w:cs="Times New Roman"/>
          <w:szCs w:val="24"/>
        </w:rPr>
        <w:lastRenderedPageBreak/>
        <w:t>Supervisión de la calidad total.</w:t>
      </w:r>
    </w:p>
    <w:p w:rsidR="002B4821" w:rsidRDefault="002B4821" w:rsidP="002B4821">
      <w:pPr>
        <w:pStyle w:val="Ttulononumerado4"/>
      </w:pPr>
      <w:r>
        <w:t>Recepción</w:t>
      </w:r>
    </w:p>
    <w:p w:rsidR="002B4821" w:rsidRPr="00CA7C8F" w:rsidRDefault="002B4821" w:rsidP="002B4821">
      <w:r>
        <w:t>Los beneficios que tendrán las recepciones de pacientes del hospital, laboratorio y de clínica médica, serán:</w:t>
      </w:r>
    </w:p>
    <w:p w:rsidR="002B4821" w:rsidRPr="00DC7A87" w:rsidRDefault="002B4821" w:rsidP="00AF6DBF">
      <w:pPr>
        <w:numPr>
          <w:ilvl w:val="0"/>
          <w:numId w:val="5"/>
        </w:numPr>
        <w:spacing w:after="200"/>
        <w:rPr>
          <w:rFonts w:cs="Times New Roman"/>
          <w:szCs w:val="24"/>
        </w:rPr>
      </w:pPr>
      <w:r w:rsidRPr="00DC7A87">
        <w:rPr>
          <w:rFonts w:cs="Times New Roman"/>
          <w:szCs w:val="24"/>
        </w:rPr>
        <w:t>Agilizará la apertura, búsqueda y edición de expedientes de los pacientes.</w:t>
      </w:r>
    </w:p>
    <w:p w:rsidR="002B4821" w:rsidRPr="00DC7A87" w:rsidRDefault="002B4821" w:rsidP="00AF6DBF">
      <w:pPr>
        <w:numPr>
          <w:ilvl w:val="0"/>
          <w:numId w:val="5"/>
        </w:numPr>
        <w:spacing w:after="200"/>
        <w:rPr>
          <w:rFonts w:cs="Times New Roman"/>
          <w:szCs w:val="24"/>
        </w:rPr>
      </w:pPr>
      <w:r>
        <w:rPr>
          <w:rFonts w:cs="Times New Roman"/>
          <w:szCs w:val="24"/>
        </w:rPr>
        <w:t>Mayor</w:t>
      </w:r>
      <w:r w:rsidRPr="00DC7A87">
        <w:rPr>
          <w:rFonts w:cs="Times New Roman"/>
          <w:szCs w:val="24"/>
        </w:rPr>
        <w:t xml:space="preserve"> control de ingresos y egresos de medicamentos y utensilios hospitalarios del botiquín.</w:t>
      </w:r>
    </w:p>
    <w:p w:rsidR="002B4821" w:rsidRPr="00DC7A87" w:rsidRDefault="002B4821" w:rsidP="00AF6DBF">
      <w:pPr>
        <w:numPr>
          <w:ilvl w:val="0"/>
          <w:numId w:val="5"/>
        </w:numPr>
        <w:spacing w:after="200"/>
        <w:rPr>
          <w:rFonts w:cs="Times New Roman"/>
          <w:szCs w:val="24"/>
        </w:rPr>
      </w:pPr>
      <w:r w:rsidRPr="00DC7A87">
        <w:rPr>
          <w:rFonts w:cs="Times New Roman"/>
          <w:szCs w:val="24"/>
        </w:rPr>
        <w:t>Erradicará el ingreso de datos duplicados de los clientes si este ya ha sido registrado en el sistema con anterioridad.</w:t>
      </w:r>
    </w:p>
    <w:p w:rsidR="002B4821" w:rsidRPr="00DC7A87" w:rsidRDefault="002B4821" w:rsidP="00AF6DBF">
      <w:pPr>
        <w:numPr>
          <w:ilvl w:val="0"/>
          <w:numId w:val="5"/>
        </w:numPr>
        <w:spacing w:after="200"/>
        <w:rPr>
          <w:rFonts w:cs="Times New Roman"/>
          <w:szCs w:val="24"/>
        </w:rPr>
      </w:pPr>
      <w:r w:rsidRPr="00DC7A87">
        <w:rPr>
          <w:rFonts w:cs="Times New Roman"/>
          <w:szCs w:val="24"/>
        </w:rPr>
        <w:t xml:space="preserve">Llevará el control de la agenda de citas hechas por los pacientes para las diversas áreas. </w:t>
      </w:r>
    </w:p>
    <w:p w:rsidR="002B4821" w:rsidRDefault="002B4821" w:rsidP="002B4821">
      <w:pPr>
        <w:pStyle w:val="Ttulononumerado4"/>
      </w:pPr>
      <w:r>
        <w:t>Laboratorios</w:t>
      </w:r>
    </w:p>
    <w:p w:rsidR="002B4821" w:rsidRPr="00DC7A87" w:rsidRDefault="002B4821" w:rsidP="002B4821">
      <w:r>
        <w:t>En lo referente al laboratorio clínico, rayos X, ultrasonografía y electrocardiograma se tendrán los siguientes beneficios:</w:t>
      </w:r>
      <w:r w:rsidRPr="00DC7A87">
        <w:t xml:space="preserve"> </w:t>
      </w:r>
    </w:p>
    <w:p w:rsidR="002B4821" w:rsidRPr="00DC7A87" w:rsidRDefault="002B4821" w:rsidP="00AF6DBF">
      <w:pPr>
        <w:numPr>
          <w:ilvl w:val="0"/>
          <w:numId w:val="4"/>
        </w:numPr>
        <w:spacing w:after="200"/>
        <w:rPr>
          <w:rFonts w:cs="Times New Roman"/>
          <w:szCs w:val="24"/>
        </w:rPr>
      </w:pPr>
      <w:r w:rsidRPr="00DC7A87">
        <w:rPr>
          <w:rFonts w:cs="Times New Roman"/>
          <w:szCs w:val="24"/>
        </w:rPr>
        <w:t>Eliminará el proceso de escribir a mano los exámenes.</w:t>
      </w:r>
    </w:p>
    <w:p w:rsidR="002B4821" w:rsidRPr="00DC7A87" w:rsidRDefault="002B4821" w:rsidP="00AF6DBF">
      <w:pPr>
        <w:numPr>
          <w:ilvl w:val="0"/>
          <w:numId w:val="4"/>
        </w:numPr>
        <w:spacing w:after="200"/>
        <w:rPr>
          <w:rFonts w:cs="Times New Roman"/>
          <w:szCs w:val="24"/>
        </w:rPr>
      </w:pPr>
      <w:r w:rsidRPr="00DC7A87">
        <w:rPr>
          <w:rFonts w:cs="Times New Roman"/>
          <w:szCs w:val="24"/>
        </w:rPr>
        <w:t>Administrará el inventario de insumos.</w:t>
      </w:r>
    </w:p>
    <w:p w:rsidR="002B4821" w:rsidRDefault="002B4821" w:rsidP="002B4821">
      <w:pPr>
        <w:pStyle w:val="Ttulononumerado4"/>
      </w:pPr>
      <w:r>
        <w:t>Enfermería</w:t>
      </w:r>
    </w:p>
    <w:p w:rsidR="002B4821" w:rsidRPr="00A94761" w:rsidRDefault="002B4821" w:rsidP="002B4821">
      <w:r>
        <w:t>El trabajo del área de enfermería se verá beneficiado de las siguientes maneras:</w:t>
      </w:r>
    </w:p>
    <w:p w:rsidR="002B4821" w:rsidRPr="00DC7A87" w:rsidRDefault="002B4821" w:rsidP="00AF6DBF">
      <w:pPr>
        <w:numPr>
          <w:ilvl w:val="0"/>
          <w:numId w:val="3"/>
        </w:numPr>
        <w:spacing w:after="200"/>
        <w:rPr>
          <w:rFonts w:cs="Times New Roman"/>
          <w:szCs w:val="24"/>
        </w:rPr>
      </w:pPr>
      <w:r w:rsidRPr="00DC7A87">
        <w:rPr>
          <w:rFonts w:cs="Times New Roman"/>
          <w:szCs w:val="24"/>
        </w:rPr>
        <w:t>Facilitará la petición de utensilios para cirugía.</w:t>
      </w:r>
    </w:p>
    <w:p w:rsidR="002B4821" w:rsidRPr="00DC7A87" w:rsidRDefault="002B4821" w:rsidP="00AF6DBF">
      <w:pPr>
        <w:numPr>
          <w:ilvl w:val="0"/>
          <w:numId w:val="3"/>
        </w:numPr>
        <w:spacing w:after="200"/>
        <w:rPr>
          <w:rFonts w:cs="Times New Roman"/>
          <w:szCs w:val="24"/>
        </w:rPr>
      </w:pPr>
      <w:r w:rsidRPr="00DC7A87">
        <w:rPr>
          <w:rFonts w:cs="Times New Roman"/>
          <w:szCs w:val="24"/>
        </w:rPr>
        <w:t xml:space="preserve">Mejorará el control de pacientes hospitalizados, viendo la evolución presentada por el paciente en tratamiento. </w:t>
      </w:r>
    </w:p>
    <w:p w:rsidR="002B4821" w:rsidRDefault="002B4821" w:rsidP="002B4821">
      <w:pPr>
        <w:pStyle w:val="Ttulononumerado4"/>
      </w:pPr>
      <w:r>
        <w:lastRenderedPageBreak/>
        <w:t>Medicina general</w:t>
      </w:r>
    </w:p>
    <w:p w:rsidR="002B4821" w:rsidRPr="00A94761" w:rsidRDefault="002B4821" w:rsidP="002B4821">
      <w:r>
        <w:t>Los beneficios que tendrán tanto el área de medicina general del hospital como la de consulta médica en la clínica serán:</w:t>
      </w:r>
    </w:p>
    <w:p w:rsidR="002B4821" w:rsidRPr="00DC7A87" w:rsidRDefault="002B4821" w:rsidP="00AF6DBF">
      <w:pPr>
        <w:numPr>
          <w:ilvl w:val="0"/>
          <w:numId w:val="3"/>
        </w:numPr>
        <w:spacing w:after="200"/>
        <w:rPr>
          <w:rFonts w:cs="Times New Roman"/>
          <w:szCs w:val="24"/>
        </w:rPr>
      </w:pPr>
      <w:r w:rsidRPr="00DC7A87">
        <w:rPr>
          <w:rFonts w:cs="Times New Roman"/>
          <w:szCs w:val="24"/>
        </w:rPr>
        <w:t>Evitará la asignación de citas en la misma fecha y hora a distintos pacientes.</w:t>
      </w:r>
    </w:p>
    <w:p w:rsidR="002B4821" w:rsidRPr="00DC7A87" w:rsidRDefault="002B4821" w:rsidP="00AF6DBF">
      <w:pPr>
        <w:numPr>
          <w:ilvl w:val="0"/>
          <w:numId w:val="3"/>
        </w:numPr>
        <w:spacing w:after="200"/>
        <w:rPr>
          <w:rFonts w:cs="Times New Roman"/>
          <w:szCs w:val="24"/>
        </w:rPr>
      </w:pPr>
      <w:r w:rsidRPr="00DC7A87">
        <w:rPr>
          <w:rFonts w:cs="Times New Roman"/>
          <w:szCs w:val="24"/>
        </w:rPr>
        <w:t>Los expedientes de los pacientes serán independientes al médico con el que el paciente pase consulta y tendrá la información almacenada de forma homogénea.</w:t>
      </w:r>
    </w:p>
    <w:p w:rsidR="002B4821" w:rsidRPr="00DC7A87" w:rsidRDefault="002B4821" w:rsidP="00AF6DBF">
      <w:pPr>
        <w:numPr>
          <w:ilvl w:val="0"/>
          <w:numId w:val="3"/>
        </w:numPr>
        <w:spacing w:after="200"/>
        <w:rPr>
          <w:rFonts w:cs="Times New Roman"/>
          <w:szCs w:val="24"/>
        </w:rPr>
      </w:pPr>
      <w:r w:rsidRPr="00DC7A87">
        <w:rPr>
          <w:rFonts w:cs="Times New Roman"/>
          <w:szCs w:val="24"/>
        </w:rPr>
        <w:t>Dispondrá de los medicamentos que se encuentran en farmacia a la hora de elaborar la receta médica, así como la posibilidad de recetar medicamentos que no se encuentren disponibles en la farmacia.</w:t>
      </w:r>
    </w:p>
    <w:p w:rsidR="002B4821" w:rsidRDefault="002B4821" w:rsidP="002B4821">
      <w:pPr>
        <w:pStyle w:val="Ttulononumerado4"/>
      </w:pPr>
      <w:r>
        <w:t>Farmacia</w:t>
      </w:r>
    </w:p>
    <w:p w:rsidR="002B4821" w:rsidRPr="00BE29DF" w:rsidRDefault="002B4821" w:rsidP="002B4821">
      <w:r>
        <w:t>La estructura de farmacia dentro del Grupo Promesa Divino Niño, presentará los siguientes beneficios:</w:t>
      </w:r>
    </w:p>
    <w:p w:rsidR="002B4821" w:rsidRPr="00DC7A87" w:rsidRDefault="002B4821" w:rsidP="00AF6DBF">
      <w:pPr>
        <w:numPr>
          <w:ilvl w:val="0"/>
          <w:numId w:val="2"/>
        </w:numPr>
        <w:spacing w:after="200"/>
        <w:rPr>
          <w:rFonts w:cs="Times New Roman"/>
          <w:szCs w:val="24"/>
        </w:rPr>
      </w:pPr>
      <w:r w:rsidRPr="00DC7A87">
        <w:rPr>
          <w:rFonts w:cs="Times New Roman"/>
          <w:szCs w:val="24"/>
        </w:rPr>
        <w:t>Implementará el control de abastecimiento del botiquín de manera remota.</w:t>
      </w:r>
    </w:p>
    <w:p w:rsidR="002B4821" w:rsidRPr="00DC7A87" w:rsidRDefault="002B4821" w:rsidP="00AF6DBF">
      <w:pPr>
        <w:numPr>
          <w:ilvl w:val="0"/>
          <w:numId w:val="2"/>
        </w:numPr>
        <w:spacing w:after="200"/>
        <w:rPr>
          <w:rFonts w:cs="Times New Roman"/>
          <w:szCs w:val="24"/>
        </w:rPr>
      </w:pPr>
      <w:r w:rsidRPr="00DC7A87">
        <w:rPr>
          <w:rFonts w:cs="Times New Roman"/>
          <w:szCs w:val="24"/>
        </w:rPr>
        <w:t>Se le notificará sobre el control de medicamentos cercanos a caducar.</w:t>
      </w:r>
    </w:p>
    <w:p w:rsidR="002B4821" w:rsidRPr="00DC7A87" w:rsidRDefault="002B4821" w:rsidP="00AF6DBF">
      <w:pPr>
        <w:numPr>
          <w:ilvl w:val="0"/>
          <w:numId w:val="2"/>
        </w:numPr>
        <w:spacing w:after="200"/>
        <w:rPr>
          <w:rFonts w:cs="Times New Roman"/>
          <w:szCs w:val="24"/>
        </w:rPr>
      </w:pPr>
      <w:r w:rsidRPr="00DC7A87">
        <w:rPr>
          <w:rFonts w:cs="Times New Roman"/>
          <w:szCs w:val="24"/>
        </w:rPr>
        <w:t>Mejorará la notificación de cantidad de medicamentos disponibles.</w:t>
      </w:r>
    </w:p>
    <w:p w:rsidR="002B4821" w:rsidRDefault="002B4821" w:rsidP="002B4821">
      <w:pPr>
        <w:pStyle w:val="Ttulononumerado4"/>
      </w:pPr>
      <w:r>
        <w:t>Supervisión de calidad total</w:t>
      </w:r>
    </w:p>
    <w:p w:rsidR="002B4821" w:rsidRPr="00BE29DF" w:rsidRDefault="002B4821" w:rsidP="002B4821">
      <w:r>
        <w:t>Pasando a asumir el rol de administrador del sistema propuesto, el área de supervisión de la calidad total se beneficiará con:</w:t>
      </w:r>
    </w:p>
    <w:p w:rsidR="002B4821" w:rsidRPr="00DC7A87" w:rsidRDefault="002B4821" w:rsidP="00AF6DBF">
      <w:pPr>
        <w:numPr>
          <w:ilvl w:val="0"/>
          <w:numId w:val="1"/>
        </w:numPr>
        <w:spacing w:after="200"/>
        <w:rPr>
          <w:rFonts w:cs="Times New Roman"/>
          <w:szCs w:val="24"/>
        </w:rPr>
      </w:pPr>
      <w:r w:rsidRPr="00DC7A87">
        <w:rPr>
          <w:rFonts w:cs="Times New Roman"/>
          <w:szCs w:val="24"/>
        </w:rPr>
        <w:t>Centralizará la información de las diversas áreas.</w:t>
      </w:r>
    </w:p>
    <w:p w:rsidR="002B4821" w:rsidRDefault="002B4821" w:rsidP="00AF6DBF">
      <w:pPr>
        <w:numPr>
          <w:ilvl w:val="0"/>
          <w:numId w:val="1"/>
        </w:numPr>
        <w:spacing w:after="200"/>
        <w:rPr>
          <w:rFonts w:cs="Times New Roman"/>
          <w:szCs w:val="24"/>
        </w:rPr>
      </w:pPr>
      <w:r w:rsidRPr="00DC7A87">
        <w:rPr>
          <w:rFonts w:cs="Times New Roman"/>
          <w:szCs w:val="24"/>
        </w:rPr>
        <w:t>Reducción del transporte que esta sección realiza para poder obtener los datos.</w:t>
      </w:r>
    </w:p>
    <w:p w:rsidR="002B4821" w:rsidRDefault="002B4821" w:rsidP="002B4821">
      <w:pPr>
        <w:pStyle w:val="Ttulononumerado2"/>
      </w:pPr>
      <w:bookmarkStart w:id="9" w:name="_Toc478634294"/>
      <w:r>
        <w:lastRenderedPageBreak/>
        <w:t>Beneficiarios indirectos</w:t>
      </w:r>
      <w:bookmarkEnd w:id="9"/>
    </w:p>
    <w:p w:rsidR="002B4821" w:rsidRPr="00CC578C" w:rsidRDefault="002B4821" w:rsidP="002B4821">
      <w:r>
        <w:t>Los clientes serán los beneficiarios indirectos con la implementación del sistema propuesto, siendo la mayoría de los clientes residentes del departamento de San Vicente, se puede decir que la cantidad de beneficiarios indirectos son 161,645 personas, que es la cantidad de habitantes en el departamento de San Vicente según el Censo de Población y Vivienda de la Dirección General de Estadísticas y Censos en el año 2007.</w:t>
      </w:r>
    </w:p>
    <w:p w:rsidR="002B4821" w:rsidRDefault="002B4821" w:rsidP="002B4821">
      <w:r>
        <w:t>El sistema beneficiará a los clientes del Grupo Promesa Divino Niño con un m</w:t>
      </w:r>
      <w:r w:rsidRPr="00DC7A87">
        <w:t xml:space="preserve">ejor servicio </w:t>
      </w:r>
      <w:r>
        <w:t>ya que</w:t>
      </w:r>
      <w:r w:rsidRPr="00DC7A87">
        <w:t xml:space="preserve"> se agiliza</w:t>
      </w:r>
      <w:r>
        <w:t>rán los procesos que se relacionan</w:t>
      </w:r>
      <w:r w:rsidRPr="00DC7A87">
        <w:t xml:space="preserve"> con la atención al cliente.</w:t>
      </w:r>
    </w:p>
    <w:p w:rsidR="002B4821" w:rsidRDefault="002B4821">
      <w:pPr>
        <w:spacing w:line="259" w:lineRule="auto"/>
        <w:jc w:val="left"/>
        <w:rPr>
          <w:rFonts w:eastAsiaTheme="majorEastAsia" w:cs="Times New Roman"/>
          <w:color w:val="0B5294" w:themeColor="accent1" w:themeShade="BF"/>
          <w:sz w:val="26"/>
          <w:szCs w:val="24"/>
        </w:rPr>
      </w:pPr>
      <w:r>
        <w:rPr>
          <w:rFonts w:cs="Times New Roman"/>
          <w:szCs w:val="24"/>
        </w:rPr>
        <w:br w:type="page"/>
      </w:r>
    </w:p>
    <w:p w:rsidR="00B810F1" w:rsidRDefault="00B810F1" w:rsidP="002B4821">
      <w:pPr>
        <w:pStyle w:val="Ttulononumerado2"/>
      </w:pPr>
      <w:bookmarkStart w:id="10" w:name="_Toc478634295"/>
      <w:r>
        <w:lastRenderedPageBreak/>
        <w:t>Alcances</w:t>
      </w:r>
      <w:bookmarkEnd w:id="6"/>
      <w:bookmarkEnd w:id="10"/>
    </w:p>
    <w:p w:rsidR="007B1CF3" w:rsidRDefault="007B1CF3" w:rsidP="007B1CF3">
      <w:pPr>
        <w:rPr>
          <w:rFonts w:cs="Times New Roman"/>
          <w:szCs w:val="24"/>
        </w:rPr>
      </w:pPr>
      <w:r>
        <w:rPr>
          <w:rFonts w:cs="Times New Roman"/>
          <w:szCs w:val="24"/>
        </w:rPr>
        <w:t>El proyecto que se propone realizar en el Grupo Promesa Divino Niño, se divide en las siguientes etapas:</w:t>
      </w:r>
    </w:p>
    <w:p w:rsidR="007B1CF3" w:rsidRDefault="007B1CF3" w:rsidP="00AF6DBF">
      <w:pPr>
        <w:pStyle w:val="Prrafodelista"/>
        <w:numPr>
          <w:ilvl w:val="0"/>
          <w:numId w:val="42"/>
        </w:numPr>
        <w:spacing w:after="200"/>
        <w:rPr>
          <w:rFonts w:cs="Times New Roman"/>
          <w:szCs w:val="24"/>
        </w:rPr>
      </w:pPr>
      <w:r>
        <w:rPr>
          <w:rFonts w:cs="Times New Roman"/>
          <w:szCs w:val="24"/>
        </w:rPr>
        <w:t>Migración de la base de datos.</w:t>
      </w:r>
    </w:p>
    <w:p w:rsidR="007B1CF3" w:rsidRDefault="007B1CF3" w:rsidP="00AF6DBF">
      <w:pPr>
        <w:pStyle w:val="Prrafodelista"/>
        <w:numPr>
          <w:ilvl w:val="0"/>
          <w:numId w:val="42"/>
        </w:numPr>
        <w:spacing w:after="200"/>
        <w:rPr>
          <w:rFonts w:cs="Times New Roman"/>
          <w:szCs w:val="24"/>
        </w:rPr>
      </w:pPr>
      <w:r>
        <w:rPr>
          <w:rFonts w:cs="Times New Roman"/>
          <w:szCs w:val="24"/>
        </w:rPr>
        <w:t>Desarrollo e implementación del Sistema Informático.</w:t>
      </w:r>
    </w:p>
    <w:p w:rsidR="007B1CF3" w:rsidRDefault="007B1CF3" w:rsidP="007B1CF3">
      <w:pPr>
        <w:pStyle w:val="Ttulononumerado3"/>
      </w:pPr>
      <w:bookmarkStart w:id="11" w:name="_Toc478634296"/>
      <w:r>
        <w:t>Migración de la base de datos</w:t>
      </w:r>
      <w:bookmarkEnd w:id="11"/>
    </w:p>
    <w:p w:rsidR="007B1CF3" w:rsidRDefault="007B1CF3" w:rsidP="007B1CF3">
      <w:r>
        <w:t>Para conservar los datos que posee la institución, se propone migrar las bases de datos que se encuentran en cada computadora, a una sola base de datos SQL. La etapa de migración de base de datos, consistiría en:</w:t>
      </w:r>
    </w:p>
    <w:p w:rsidR="007B1CF3" w:rsidRDefault="007B1CF3" w:rsidP="00AF6DBF">
      <w:pPr>
        <w:pStyle w:val="Prrafodelista"/>
        <w:numPr>
          <w:ilvl w:val="0"/>
          <w:numId w:val="43"/>
        </w:numPr>
        <w:spacing w:after="200"/>
      </w:pPr>
      <w:r>
        <w:t>Generar respaldos de base de datos actual.</w:t>
      </w:r>
    </w:p>
    <w:p w:rsidR="007B1CF3" w:rsidRDefault="007B1CF3" w:rsidP="00AF6DBF">
      <w:pPr>
        <w:pStyle w:val="Prrafodelista"/>
        <w:numPr>
          <w:ilvl w:val="0"/>
          <w:numId w:val="43"/>
        </w:numPr>
        <w:spacing w:after="200"/>
      </w:pPr>
      <w:r>
        <w:t>Diseño e implementación de base de datos nueva.</w:t>
      </w:r>
    </w:p>
    <w:p w:rsidR="007B1CF3" w:rsidRDefault="007B1CF3" w:rsidP="00AF6DBF">
      <w:pPr>
        <w:pStyle w:val="Prrafodelista"/>
        <w:numPr>
          <w:ilvl w:val="0"/>
          <w:numId w:val="43"/>
        </w:numPr>
        <w:spacing w:after="200"/>
      </w:pPr>
      <w:r>
        <w:t>Creación e implementación de rutina SQL de unión de datos.</w:t>
      </w:r>
    </w:p>
    <w:p w:rsidR="007B1CF3" w:rsidRDefault="007B1CF3" w:rsidP="00AF6DBF">
      <w:pPr>
        <w:pStyle w:val="Prrafodelista"/>
        <w:numPr>
          <w:ilvl w:val="0"/>
          <w:numId w:val="43"/>
        </w:numPr>
        <w:spacing w:after="200"/>
      </w:pPr>
      <w:r>
        <w:t>Creación e implementación de rutina SQL de depuración de datos duplicados.</w:t>
      </w:r>
    </w:p>
    <w:p w:rsidR="007B1CF3" w:rsidRDefault="007B1CF3" w:rsidP="007B1CF3">
      <w:pPr>
        <w:pStyle w:val="Ttulononumerado3"/>
      </w:pPr>
      <w:bookmarkStart w:id="12" w:name="_Toc478634297"/>
      <w:r>
        <w:t>Desarrollo e implementación de sistema informático</w:t>
      </w:r>
      <w:bookmarkEnd w:id="12"/>
    </w:p>
    <w:p w:rsidR="007B1CF3" w:rsidRDefault="007B1CF3" w:rsidP="007B1CF3">
      <w:r>
        <w:t>El sistema informático que se sugiere implementar diferencia nueve roles de usuario, los cuales utilizarán el personal del Grupo Promesa Divino Niño al momento de hacer uso de la herramienta informática, estos roles son:</w:t>
      </w:r>
    </w:p>
    <w:p w:rsidR="007B1CF3" w:rsidRDefault="007B1CF3" w:rsidP="00AF6DBF">
      <w:pPr>
        <w:pStyle w:val="Prrafodelista"/>
        <w:numPr>
          <w:ilvl w:val="0"/>
          <w:numId w:val="44"/>
        </w:numPr>
        <w:spacing w:after="200"/>
        <w:sectPr w:rsidR="007B1CF3" w:rsidSect="00B22FBE">
          <w:footerReference w:type="default" r:id="rId12"/>
          <w:pgSz w:w="12240" w:h="15840"/>
          <w:pgMar w:top="1440" w:right="1440" w:bottom="1440" w:left="1440" w:header="720" w:footer="720" w:gutter="0"/>
          <w:cols w:space="720"/>
          <w:docGrid w:linePitch="360"/>
        </w:sectPr>
      </w:pPr>
    </w:p>
    <w:p w:rsidR="007B1CF3" w:rsidRDefault="007B1CF3" w:rsidP="00AF6DBF">
      <w:pPr>
        <w:pStyle w:val="Prrafodelista"/>
        <w:numPr>
          <w:ilvl w:val="0"/>
          <w:numId w:val="44"/>
        </w:numPr>
        <w:spacing w:after="200"/>
      </w:pPr>
      <w:r>
        <w:t>Directivo.</w:t>
      </w:r>
    </w:p>
    <w:p w:rsidR="007B1CF3" w:rsidRDefault="007B1CF3" w:rsidP="00AF6DBF">
      <w:pPr>
        <w:pStyle w:val="Prrafodelista"/>
        <w:numPr>
          <w:ilvl w:val="0"/>
          <w:numId w:val="44"/>
        </w:numPr>
        <w:spacing w:after="200"/>
      </w:pPr>
      <w:r>
        <w:t>Administración.</w:t>
      </w:r>
    </w:p>
    <w:p w:rsidR="007B1CF3" w:rsidRDefault="007B1CF3" w:rsidP="00AF6DBF">
      <w:pPr>
        <w:pStyle w:val="Prrafodelista"/>
        <w:numPr>
          <w:ilvl w:val="0"/>
          <w:numId w:val="44"/>
        </w:numPr>
        <w:spacing w:after="200"/>
      </w:pPr>
      <w:r>
        <w:t>Recepción.</w:t>
      </w:r>
    </w:p>
    <w:p w:rsidR="007B1CF3" w:rsidRDefault="007B1CF3" w:rsidP="00AF6DBF">
      <w:pPr>
        <w:pStyle w:val="Prrafodelista"/>
        <w:numPr>
          <w:ilvl w:val="0"/>
          <w:numId w:val="44"/>
        </w:numPr>
        <w:spacing w:after="200"/>
      </w:pPr>
      <w:r>
        <w:t>Laboratorista clínico.</w:t>
      </w:r>
    </w:p>
    <w:p w:rsidR="007B1CF3" w:rsidRDefault="007B1CF3" w:rsidP="00AF6DBF">
      <w:pPr>
        <w:pStyle w:val="Prrafodelista"/>
        <w:numPr>
          <w:ilvl w:val="0"/>
          <w:numId w:val="44"/>
        </w:numPr>
        <w:spacing w:after="200"/>
      </w:pPr>
      <w:r>
        <w:t>Laboratorista rayos X.</w:t>
      </w:r>
    </w:p>
    <w:p w:rsidR="007B1CF3" w:rsidRDefault="007B1CF3" w:rsidP="00AF6DBF">
      <w:pPr>
        <w:pStyle w:val="Prrafodelista"/>
        <w:numPr>
          <w:ilvl w:val="0"/>
          <w:numId w:val="44"/>
        </w:numPr>
        <w:spacing w:after="200"/>
      </w:pPr>
      <w:r>
        <w:t>Laboratorista ultrasonografía.</w:t>
      </w:r>
    </w:p>
    <w:p w:rsidR="007B1CF3" w:rsidRDefault="007B1CF3" w:rsidP="00AF6DBF">
      <w:pPr>
        <w:pStyle w:val="Prrafodelista"/>
        <w:numPr>
          <w:ilvl w:val="0"/>
          <w:numId w:val="44"/>
        </w:numPr>
        <w:spacing w:after="200"/>
      </w:pPr>
      <w:r>
        <w:t>Enfermería.</w:t>
      </w:r>
    </w:p>
    <w:p w:rsidR="007B1CF3" w:rsidRDefault="007B1CF3" w:rsidP="00AF6DBF">
      <w:pPr>
        <w:pStyle w:val="Prrafodelista"/>
        <w:numPr>
          <w:ilvl w:val="0"/>
          <w:numId w:val="44"/>
        </w:numPr>
        <w:spacing w:after="200"/>
      </w:pPr>
      <w:r>
        <w:t>Médico general.</w:t>
      </w:r>
    </w:p>
    <w:p w:rsidR="007B1CF3" w:rsidRDefault="007B1CF3" w:rsidP="00AF6DBF">
      <w:pPr>
        <w:pStyle w:val="Prrafodelista"/>
        <w:numPr>
          <w:ilvl w:val="0"/>
          <w:numId w:val="44"/>
        </w:numPr>
        <w:spacing w:after="200"/>
        <w:sectPr w:rsidR="007B1CF3" w:rsidSect="00B22FBE">
          <w:type w:val="continuous"/>
          <w:pgSz w:w="12240" w:h="15840"/>
          <w:pgMar w:top="1440" w:right="1440" w:bottom="1440" w:left="1440" w:header="720" w:footer="720" w:gutter="0"/>
          <w:cols w:num="3" w:space="720"/>
          <w:docGrid w:linePitch="360"/>
        </w:sectPr>
      </w:pPr>
      <w:r>
        <w:t>Farmacia</w:t>
      </w:r>
    </w:p>
    <w:p w:rsidR="007B1CF3" w:rsidRDefault="007B1CF3" w:rsidP="007B1CF3">
      <w:r>
        <w:lastRenderedPageBreak/>
        <w:t>El uso de la palabra control en los alcances del sistema hace referencia al proceso de crear, modificar, dar de baja, dar de alta y visualizar los registros según el módulo especifico, siendo la división de estos últimos de la siguiente manera:</w:t>
      </w:r>
    </w:p>
    <w:p w:rsidR="007B1CF3" w:rsidRDefault="007B1CF3" w:rsidP="00AF6DBF">
      <w:pPr>
        <w:pStyle w:val="Prrafodelista"/>
        <w:numPr>
          <w:ilvl w:val="0"/>
          <w:numId w:val="45"/>
        </w:numPr>
        <w:spacing w:after="200"/>
      </w:pPr>
      <w:r>
        <w:t>Generalidades.</w:t>
      </w:r>
    </w:p>
    <w:p w:rsidR="007B1CF3" w:rsidRDefault="007B1CF3" w:rsidP="00AF6DBF">
      <w:pPr>
        <w:pStyle w:val="Prrafodelista"/>
        <w:numPr>
          <w:ilvl w:val="0"/>
          <w:numId w:val="45"/>
        </w:numPr>
        <w:spacing w:after="200"/>
      </w:pPr>
      <w:r>
        <w:t>Mantenimiento.</w:t>
      </w:r>
    </w:p>
    <w:p w:rsidR="007B1CF3" w:rsidRDefault="007B1CF3" w:rsidP="00AF6DBF">
      <w:pPr>
        <w:pStyle w:val="Prrafodelista"/>
        <w:numPr>
          <w:ilvl w:val="0"/>
          <w:numId w:val="45"/>
        </w:numPr>
        <w:spacing w:after="200"/>
      </w:pPr>
      <w:r>
        <w:t>Recepción.</w:t>
      </w:r>
    </w:p>
    <w:p w:rsidR="007B1CF3" w:rsidRDefault="007B1CF3" w:rsidP="00AF6DBF">
      <w:pPr>
        <w:pStyle w:val="Prrafodelista"/>
        <w:numPr>
          <w:ilvl w:val="0"/>
          <w:numId w:val="45"/>
        </w:numPr>
        <w:spacing w:after="200"/>
      </w:pPr>
      <w:r>
        <w:t>Laboratorios.</w:t>
      </w:r>
    </w:p>
    <w:p w:rsidR="007B1CF3" w:rsidRDefault="007B1CF3" w:rsidP="00AF6DBF">
      <w:pPr>
        <w:pStyle w:val="Prrafodelista"/>
        <w:numPr>
          <w:ilvl w:val="0"/>
          <w:numId w:val="45"/>
        </w:numPr>
        <w:spacing w:after="200"/>
      </w:pPr>
      <w:r>
        <w:t>Enfermería.</w:t>
      </w:r>
    </w:p>
    <w:p w:rsidR="007B1CF3" w:rsidRDefault="007B1CF3" w:rsidP="00AF6DBF">
      <w:pPr>
        <w:pStyle w:val="Prrafodelista"/>
        <w:numPr>
          <w:ilvl w:val="0"/>
          <w:numId w:val="45"/>
        </w:numPr>
        <w:spacing w:after="200"/>
      </w:pPr>
      <w:r>
        <w:t>Medicina general.</w:t>
      </w:r>
    </w:p>
    <w:p w:rsidR="007B1CF3" w:rsidRDefault="007B1CF3" w:rsidP="00AF6DBF">
      <w:pPr>
        <w:pStyle w:val="Prrafodelista"/>
        <w:numPr>
          <w:ilvl w:val="0"/>
          <w:numId w:val="45"/>
        </w:numPr>
        <w:spacing w:after="200"/>
      </w:pPr>
      <w:r>
        <w:t>Farmacia.</w:t>
      </w:r>
    </w:p>
    <w:p w:rsidR="007B1CF3" w:rsidRDefault="007B1CF3" w:rsidP="00AF6DBF">
      <w:pPr>
        <w:pStyle w:val="Prrafodelista"/>
        <w:numPr>
          <w:ilvl w:val="0"/>
          <w:numId w:val="45"/>
        </w:numPr>
        <w:spacing w:after="200"/>
      </w:pPr>
      <w:r>
        <w:t>Reportes.</w:t>
      </w:r>
    </w:p>
    <w:p w:rsidR="007B1CF3" w:rsidRDefault="007B1CF3" w:rsidP="007B1CF3">
      <w:pPr>
        <w:pStyle w:val="Ttulo4Alcances"/>
      </w:pPr>
      <w:r>
        <w:t>Generalidades</w:t>
      </w:r>
    </w:p>
    <w:p w:rsidR="007B1CF3" w:rsidRDefault="007B1CF3" w:rsidP="007B1CF3">
      <w:r>
        <w:t>Este módulo agrupa las funciones que dispondrán en común todos los roles de usuario, estas son:</w:t>
      </w:r>
    </w:p>
    <w:p w:rsidR="007B1CF3" w:rsidRDefault="007B1CF3" w:rsidP="00AF6DBF">
      <w:pPr>
        <w:pStyle w:val="Prrafodelista"/>
        <w:numPr>
          <w:ilvl w:val="1"/>
          <w:numId w:val="46"/>
        </w:numPr>
        <w:spacing w:after="200"/>
      </w:pPr>
      <w:r>
        <w:t>Ingreso de usuario al sistema.</w:t>
      </w:r>
    </w:p>
    <w:p w:rsidR="007B1CF3" w:rsidRDefault="007B1CF3" w:rsidP="00AF6DBF">
      <w:pPr>
        <w:pStyle w:val="Prrafodelista"/>
        <w:numPr>
          <w:ilvl w:val="1"/>
          <w:numId w:val="46"/>
        </w:numPr>
        <w:spacing w:after="200"/>
      </w:pPr>
      <w:r>
        <w:t>Recuperación de contraseña.</w:t>
      </w:r>
    </w:p>
    <w:p w:rsidR="007B1CF3" w:rsidRDefault="007B1CF3" w:rsidP="00AF6DBF">
      <w:pPr>
        <w:pStyle w:val="Prrafodelista"/>
        <w:numPr>
          <w:ilvl w:val="1"/>
          <w:numId w:val="46"/>
        </w:numPr>
        <w:spacing w:after="200"/>
      </w:pPr>
      <w:r>
        <w:t>Bitácora de usuario.</w:t>
      </w:r>
    </w:p>
    <w:p w:rsidR="007B1CF3" w:rsidRDefault="007B1CF3" w:rsidP="00AF6DBF">
      <w:pPr>
        <w:pStyle w:val="Prrafodelista"/>
        <w:numPr>
          <w:ilvl w:val="1"/>
          <w:numId w:val="46"/>
        </w:numPr>
        <w:spacing w:after="200"/>
      </w:pPr>
      <w:r>
        <w:t>Ayuda.</w:t>
      </w:r>
    </w:p>
    <w:p w:rsidR="007B1CF3" w:rsidRDefault="007B1CF3" w:rsidP="00AF6DBF">
      <w:pPr>
        <w:pStyle w:val="Prrafodelista"/>
        <w:numPr>
          <w:ilvl w:val="1"/>
          <w:numId w:val="46"/>
        </w:numPr>
        <w:spacing w:after="200"/>
      </w:pPr>
      <w:r>
        <w:t>Acerca de.</w:t>
      </w:r>
    </w:p>
    <w:p w:rsidR="007B1CF3" w:rsidRDefault="007B1CF3" w:rsidP="007B1CF3">
      <w:pPr>
        <w:pStyle w:val="Ttulo4Alcances"/>
      </w:pPr>
      <w:r>
        <w:lastRenderedPageBreak/>
        <w:t>Mantenimiento</w:t>
      </w:r>
    </w:p>
    <w:p w:rsidR="007B1CF3" w:rsidRDefault="007B1CF3" w:rsidP="007B1CF3">
      <w:r>
        <w:t>En mantenimiento se encuentra aquellas configuraciones que son necesarias definir de manera general por el administrador al momento en que se implemente el sistema informático. Estas configuraciones son:</w:t>
      </w:r>
    </w:p>
    <w:p w:rsidR="007B1CF3" w:rsidRPr="00CF3022" w:rsidRDefault="007B1CF3" w:rsidP="00AF6DBF">
      <w:pPr>
        <w:pStyle w:val="Prrafodelista"/>
        <w:numPr>
          <w:ilvl w:val="0"/>
          <w:numId w:val="47"/>
        </w:numPr>
        <w:spacing w:after="200"/>
        <w:rPr>
          <w:vanish/>
        </w:rPr>
      </w:pPr>
    </w:p>
    <w:p w:rsidR="007B1CF3" w:rsidRPr="00CF3022" w:rsidRDefault="007B1CF3" w:rsidP="00AF6DBF">
      <w:pPr>
        <w:pStyle w:val="Prrafodelista"/>
        <w:numPr>
          <w:ilvl w:val="0"/>
          <w:numId w:val="47"/>
        </w:numPr>
        <w:spacing w:after="200"/>
        <w:rPr>
          <w:vanish/>
        </w:rPr>
      </w:pPr>
    </w:p>
    <w:p w:rsidR="007B1CF3" w:rsidRDefault="007B1CF3" w:rsidP="00AF6DBF">
      <w:pPr>
        <w:pStyle w:val="Prrafodelista"/>
        <w:numPr>
          <w:ilvl w:val="1"/>
          <w:numId w:val="47"/>
        </w:numPr>
        <w:spacing w:after="200"/>
      </w:pPr>
      <w:r>
        <w:t>Control de usuarios.</w:t>
      </w:r>
    </w:p>
    <w:p w:rsidR="007B1CF3" w:rsidRDefault="007B1CF3" w:rsidP="00AF6DBF">
      <w:pPr>
        <w:pStyle w:val="Prrafodelista"/>
        <w:numPr>
          <w:ilvl w:val="1"/>
          <w:numId w:val="47"/>
        </w:numPr>
        <w:spacing w:after="200"/>
      </w:pPr>
      <w:r>
        <w:t>Control de sucursales.</w:t>
      </w:r>
    </w:p>
    <w:p w:rsidR="007B1CF3" w:rsidRDefault="007B1CF3" w:rsidP="00AF6DBF">
      <w:pPr>
        <w:pStyle w:val="Prrafodelista"/>
        <w:numPr>
          <w:ilvl w:val="1"/>
          <w:numId w:val="47"/>
        </w:numPr>
        <w:spacing w:after="200"/>
      </w:pPr>
      <w:r>
        <w:t>Base de datos.</w:t>
      </w:r>
    </w:p>
    <w:p w:rsidR="007B1CF3" w:rsidRDefault="007B1CF3" w:rsidP="00AF6DBF">
      <w:pPr>
        <w:pStyle w:val="Prrafodelista"/>
        <w:numPr>
          <w:ilvl w:val="2"/>
          <w:numId w:val="47"/>
        </w:numPr>
        <w:spacing w:after="200"/>
      </w:pPr>
      <w:r>
        <w:t>Crear copia de seguridad.</w:t>
      </w:r>
    </w:p>
    <w:p w:rsidR="007B1CF3" w:rsidRDefault="007B1CF3" w:rsidP="00AF6DBF">
      <w:pPr>
        <w:pStyle w:val="Prrafodelista"/>
        <w:numPr>
          <w:ilvl w:val="2"/>
          <w:numId w:val="47"/>
        </w:numPr>
        <w:spacing w:after="200"/>
      </w:pPr>
      <w:r>
        <w:t>Restaurar copia de seguridad de una existente.</w:t>
      </w:r>
    </w:p>
    <w:p w:rsidR="007B1CF3" w:rsidRDefault="007B1CF3" w:rsidP="00AF6DBF">
      <w:pPr>
        <w:pStyle w:val="Prrafodelista"/>
        <w:numPr>
          <w:ilvl w:val="2"/>
          <w:numId w:val="47"/>
        </w:numPr>
        <w:spacing w:after="200"/>
      </w:pPr>
      <w:r>
        <w:t>Bitácora del sistema.</w:t>
      </w:r>
    </w:p>
    <w:p w:rsidR="007B1CF3" w:rsidRDefault="007B1CF3" w:rsidP="007B1CF3">
      <w:pPr>
        <w:pStyle w:val="Ttulo4Alcances"/>
      </w:pPr>
      <w:r>
        <w:t>Recepción</w:t>
      </w:r>
    </w:p>
    <w:p w:rsidR="007B1CF3" w:rsidRPr="00C94C2D" w:rsidRDefault="007B1CF3" w:rsidP="007B1CF3">
      <w:r>
        <w:t>Agrupando funciones propias del área de recepción, este módulo será de uso exclusivo del rol que lleva su nombre desarrollando tareas como:</w:t>
      </w:r>
    </w:p>
    <w:p w:rsidR="007B1CF3" w:rsidRPr="00FD299D" w:rsidRDefault="007B1CF3" w:rsidP="00AF6DBF">
      <w:pPr>
        <w:pStyle w:val="Prrafodelista"/>
        <w:numPr>
          <w:ilvl w:val="0"/>
          <w:numId w:val="48"/>
        </w:numPr>
        <w:spacing w:after="200"/>
        <w:rPr>
          <w:vanish/>
        </w:rPr>
      </w:pPr>
    </w:p>
    <w:p w:rsidR="007B1CF3" w:rsidRPr="00FD299D" w:rsidRDefault="007B1CF3" w:rsidP="00AF6DBF">
      <w:pPr>
        <w:pStyle w:val="Prrafodelista"/>
        <w:numPr>
          <w:ilvl w:val="0"/>
          <w:numId w:val="48"/>
        </w:numPr>
        <w:spacing w:after="200"/>
        <w:rPr>
          <w:vanish/>
        </w:rPr>
      </w:pPr>
    </w:p>
    <w:p w:rsidR="007B1CF3" w:rsidRPr="00FD299D" w:rsidRDefault="007B1CF3" w:rsidP="00AF6DBF">
      <w:pPr>
        <w:pStyle w:val="Prrafodelista"/>
        <w:numPr>
          <w:ilvl w:val="0"/>
          <w:numId w:val="48"/>
        </w:numPr>
        <w:spacing w:after="200"/>
        <w:rPr>
          <w:vanish/>
        </w:rPr>
      </w:pPr>
    </w:p>
    <w:p w:rsidR="007B1CF3" w:rsidRDefault="007B1CF3" w:rsidP="00AF6DBF">
      <w:pPr>
        <w:pStyle w:val="Prrafodelista"/>
        <w:numPr>
          <w:ilvl w:val="1"/>
          <w:numId w:val="48"/>
        </w:numPr>
        <w:spacing w:after="200"/>
      </w:pPr>
      <w:r>
        <w:t>Control de pacientes.</w:t>
      </w:r>
    </w:p>
    <w:p w:rsidR="007B1CF3" w:rsidRDefault="007B1CF3" w:rsidP="00AF6DBF">
      <w:pPr>
        <w:pStyle w:val="Prrafodelista"/>
        <w:numPr>
          <w:ilvl w:val="1"/>
          <w:numId w:val="48"/>
        </w:numPr>
        <w:spacing w:after="200"/>
      </w:pPr>
      <w:r>
        <w:t>Control de solicitudes de exámenes a laboratorio clínico.</w:t>
      </w:r>
    </w:p>
    <w:p w:rsidR="007B1CF3" w:rsidRDefault="007B1CF3" w:rsidP="00AF6DBF">
      <w:pPr>
        <w:pStyle w:val="Prrafodelista"/>
        <w:numPr>
          <w:ilvl w:val="1"/>
          <w:numId w:val="48"/>
        </w:numPr>
        <w:spacing w:after="200"/>
      </w:pPr>
      <w:r>
        <w:t>Control de egresos de botiquín hospitalario.</w:t>
      </w:r>
    </w:p>
    <w:p w:rsidR="007B1CF3" w:rsidRDefault="007B1CF3" w:rsidP="00AF6DBF">
      <w:pPr>
        <w:pStyle w:val="Prrafodelista"/>
        <w:numPr>
          <w:ilvl w:val="1"/>
          <w:numId w:val="48"/>
        </w:numPr>
        <w:spacing w:after="200"/>
      </w:pPr>
      <w:r>
        <w:t>Agenda.</w:t>
      </w:r>
    </w:p>
    <w:p w:rsidR="007B1CF3" w:rsidRDefault="007B1CF3" w:rsidP="00AF6DBF">
      <w:pPr>
        <w:pStyle w:val="Prrafodelista"/>
        <w:numPr>
          <w:ilvl w:val="2"/>
          <w:numId w:val="48"/>
        </w:numPr>
        <w:spacing w:after="200"/>
      </w:pPr>
      <w:r>
        <w:t>Control de citas médicas.</w:t>
      </w:r>
    </w:p>
    <w:p w:rsidR="007B1CF3" w:rsidRDefault="007B1CF3" w:rsidP="00AF6DBF">
      <w:pPr>
        <w:pStyle w:val="Prrafodelista"/>
        <w:numPr>
          <w:ilvl w:val="2"/>
          <w:numId w:val="48"/>
        </w:numPr>
        <w:spacing w:after="200"/>
      </w:pPr>
      <w:r>
        <w:t>Control de citas por ultrasonografía.</w:t>
      </w:r>
    </w:p>
    <w:p w:rsidR="007B1CF3" w:rsidRDefault="007B1CF3" w:rsidP="00AF6DBF">
      <w:pPr>
        <w:pStyle w:val="Prrafodelista"/>
        <w:numPr>
          <w:ilvl w:val="2"/>
          <w:numId w:val="48"/>
        </w:numPr>
        <w:spacing w:after="200"/>
      </w:pPr>
      <w:r>
        <w:t>Control de citas por reserva de quirófano.</w:t>
      </w:r>
    </w:p>
    <w:p w:rsidR="007B1CF3" w:rsidRDefault="007B1CF3" w:rsidP="00AF6DBF">
      <w:pPr>
        <w:pStyle w:val="Prrafodelista"/>
        <w:numPr>
          <w:ilvl w:val="1"/>
          <w:numId w:val="48"/>
        </w:numPr>
        <w:spacing w:after="200"/>
      </w:pPr>
      <w:r>
        <w:t>Control de cirugías.</w:t>
      </w:r>
    </w:p>
    <w:p w:rsidR="007B1CF3" w:rsidRDefault="007B1CF3" w:rsidP="00AF6DBF">
      <w:pPr>
        <w:pStyle w:val="Prrafodelista"/>
        <w:numPr>
          <w:ilvl w:val="1"/>
          <w:numId w:val="48"/>
        </w:numPr>
        <w:spacing w:after="200"/>
      </w:pPr>
      <w:r>
        <w:t>Registro de acta de consentimiento.</w:t>
      </w:r>
    </w:p>
    <w:p w:rsidR="007B1CF3" w:rsidRDefault="007B1CF3" w:rsidP="00AF6DBF">
      <w:pPr>
        <w:pStyle w:val="Prrafodelista"/>
        <w:numPr>
          <w:ilvl w:val="1"/>
          <w:numId w:val="48"/>
        </w:numPr>
        <w:spacing w:after="200"/>
      </w:pPr>
      <w:r>
        <w:lastRenderedPageBreak/>
        <w:t>Control de ingresos por hospitalización.</w:t>
      </w:r>
    </w:p>
    <w:p w:rsidR="007B1CF3" w:rsidRDefault="007B1CF3" w:rsidP="00AF6DBF">
      <w:pPr>
        <w:pStyle w:val="Prrafodelista"/>
        <w:numPr>
          <w:ilvl w:val="1"/>
          <w:numId w:val="48"/>
        </w:numPr>
        <w:spacing w:after="200"/>
      </w:pPr>
      <w:r>
        <w:t>Control de ingresos por sala de observación.</w:t>
      </w:r>
    </w:p>
    <w:p w:rsidR="007B1CF3" w:rsidRDefault="007B1CF3" w:rsidP="00AF6DBF">
      <w:pPr>
        <w:pStyle w:val="Prrafodelista"/>
        <w:numPr>
          <w:ilvl w:val="1"/>
          <w:numId w:val="48"/>
        </w:numPr>
        <w:spacing w:after="200"/>
      </w:pPr>
      <w:r>
        <w:t>Cobros.</w:t>
      </w:r>
    </w:p>
    <w:p w:rsidR="007B1CF3" w:rsidRDefault="007B1CF3" w:rsidP="00AF6DBF">
      <w:pPr>
        <w:pStyle w:val="Prrafodelista"/>
        <w:numPr>
          <w:ilvl w:val="2"/>
          <w:numId w:val="48"/>
        </w:numPr>
        <w:spacing w:after="200"/>
      </w:pPr>
      <w:r>
        <w:t>Generar factura</w:t>
      </w:r>
    </w:p>
    <w:p w:rsidR="007B1CF3" w:rsidRDefault="007B1CF3" w:rsidP="00AF6DBF">
      <w:pPr>
        <w:pStyle w:val="Prrafodelista"/>
        <w:numPr>
          <w:ilvl w:val="3"/>
          <w:numId w:val="48"/>
        </w:numPr>
        <w:spacing w:after="200"/>
      </w:pPr>
      <w:r>
        <w:t>Consulta médica.</w:t>
      </w:r>
    </w:p>
    <w:p w:rsidR="007B1CF3" w:rsidRDefault="007B1CF3" w:rsidP="00AF6DBF">
      <w:pPr>
        <w:pStyle w:val="Prrafodelista"/>
        <w:numPr>
          <w:ilvl w:val="3"/>
          <w:numId w:val="48"/>
        </w:numPr>
        <w:spacing w:after="200"/>
      </w:pPr>
      <w:r>
        <w:t>Laboratorio.</w:t>
      </w:r>
    </w:p>
    <w:p w:rsidR="007B1CF3" w:rsidRDefault="007B1CF3" w:rsidP="00AF6DBF">
      <w:pPr>
        <w:pStyle w:val="Prrafodelista"/>
        <w:numPr>
          <w:ilvl w:val="4"/>
          <w:numId w:val="48"/>
        </w:numPr>
        <w:spacing w:after="200"/>
      </w:pPr>
      <w:r>
        <w:t>Laboratorio clínico.</w:t>
      </w:r>
    </w:p>
    <w:p w:rsidR="007B1CF3" w:rsidRDefault="007B1CF3" w:rsidP="00AF6DBF">
      <w:pPr>
        <w:pStyle w:val="Prrafodelista"/>
        <w:numPr>
          <w:ilvl w:val="4"/>
          <w:numId w:val="48"/>
        </w:numPr>
        <w:spacing w:after="200"/>
      </w:pPr>
      <w:r>
        <w:t>Rayos X.</w:t>
      </w:r>
    </w:p>
    <w:p w:rsidR="007B1CF3" w:rsidRDefault="007B1CF3" w:rsidP="00AF6DBF">
      <w:pPr>
        <w:pStyle w:val="Prrafodelista"/>
        <w:numPr>
          <w:ilvl w:val="4"/>
          <w:numId w:val="48"/>
        </w:numPr>
        <w:spacing w:after="200"/>
      </w:pPr>
      <w:r>
        <w:t>Ultrasonografía.</w:t>
      </w:r>
    </w:p>
    <w:p w:rsidR="007B1CF3" w:rsidRDefault="007B1CF3" w:rsidP="00AF6DBF">
      <w:pPr>
        <w:pStyle w:val="Prrafodelista"/>
        <w:numPr>
          <w:ilvl w:val="3"/>
          <w:numId w:val="48"/>
        </w:numPr>
        <w:spacing w:after="200"/>
      </w:pPr>
      <w:r>
        <w:t>Hospitalización.</w:t>
      </w:r>
    </w:p>
    <w:p w:rsidR="007B1CF3" w:rsidRDefault="007B1CF3" w:rsidP="00AF6DBF">
      <w:pPr>
        <w:pStyle w:val="Prrafodelista"/>
        <w:numPr>
          <w:ilvl w:val="3"/>
          <w:numId w:val="48"/>
        </w:numPr>
        <w:spacing w:after="200"/>
      </w:pPr>
      <w:r>
        <w:t>Sala de observación.</w:t>
      </w:r>
    </w:p>
    <w:p w:rsidR="007B1CF3" w:rsidRDefault="007B1CF3" w:rsidP="007B1CF3">
      <w:pPr>
        <w:pStyle w:val="Ttulo4Alcances"/>
      </w:pPr>
      <w:r>
        <w:t>Laboratorios</w:t>
      </w:r>
    </w:p>
    <w:p w:rsidR="007B1CF3" w:rsidRDefault="007B1CF3" w:rsidP="007B1CF3">
      <w:r>
        <w:t>Este módulo es la unión de las funciones que desarrollan los encargados de las áreas de laboratorio clínico, rayos X y ultrasonografía, estas funciones son:</w:t>
      </w:r>
    </w:p>
    <w:p w:rsidR="007B1CF3" w:rsidRPr="00905A7E" w:rsidRDefault="007B1CF3" w:rsidP="00AF6DBF">
      <w:pPr>
        <w:pStyle w:val="Prrafodelista"/>
        <w:numPr>
          <w:ilvl w:val="0"/>
          <w:numId w:val="49"/>
        </w:numPr>
        <w:spacing w:after="200"/>
        <w:rPr>
          <w:vanish/>
        </w:rPr>
      </w:pPr>
    </w:p>
    <w:p w:rsidR="007B1CF3" w:rsidRPr="00905A7E" w:rsidRDefault="007B1CF3" w:rsidP="00AF6DBF">
      <w:pPr>
        <w:pStyle w:val="Prrafodelista"/>
        <w:numPr>
          <w:ilvl w:val="0"/>
          <w:numId w:val="49"/>
        </w:numPr>
        <w:spacing w:after="200"/>
        <w:rPr>
          <w:vanish/>
        </w:rPr>
      </w:pPr>
    </w:p>
    <w:p w:rsidR="007B1CF3" w:rsidRPr="00905A7E" w:rsidRDefault="007B1CF3" w:rsidP="00AF6DBF">
      <w:pPr>
        <w:pStyle w:val="Prrafodelista"/>
        <w:numPr>
          <w:ilvl w:val="0"/>
          <w:numId w:val="49"/>
        </w:numPr>
        <w:spacing w:after="200"/>
        <w:rPr>
          <w:vanish/>
        </w:rPr>
      </w:pPr>
    </w:p>
    <w:p w:rsidR="007B1CF3" w:rsidRPr="00905A7E" w:rsidRDefault="007B1CF3" w:rsidP="00AF6DBF">
      <w:pPr>
        <w:pStyle w:val="Prrafodelista"/>
        <w:numPr>
          <w:ilvl w:val="0"/>
          <w:numId w:val="49"/>
        </w:numPr>
        <w:spacing w:after="200"/>
        <w:rPr>
          <w:vanish/>
        </w:rPr>
      </w:pPr>
    </w:p>
    <w:p w:rsidR="007B1CF3" w:rsidRDefault="007B1CF3" w:rsidP="00AF6DBF">
      <w:pPr>
        <w:pStyle w:val="Prrafodelista"/>
        <w:numPr>
          <w:ilvl w:val="1"/>
          <w:numId w:val="49"/>
        </w:numPr>
        <w:spacing w:after="200"/>
      </w:pPr>
      <w:r>
        <w:t>Laboratorio clínico.</w:t>
      </w:r>
    </w:p>
    <w:p w:rsidR="007B1CF3" w:rsidRDefault="007B1CF3" w:rsidP="00AF6DBF">
      <w:pPr>
        <w:pStyle w:val="Prrafodelista"/>
        <w:numPr>
          <w:ilvl w:val="2"/>
          <w:numId w:val="49"/>
        </w:numPr>
        <w:spacing w:after="200"/>
      </w:pPr>
      <w:r>
        <w:t>Control de exámenes clínicos.</w:t>
      </w:r>
    </w:p>
    <w:p w:rsidR="007B1CF3" w:rsidRDefault="007B1CF3" w:rsidP="00AF6DBF">
      <w:pPr>
        <w:pStyle w:val="Prrafodelista"/>
        <w:numPr>
          <w:ilvl w:val="2"/>
          <w:numId w:val="49"/>
        </w:numPr>
        <w:spacing w:after="200"/>
      </w:pPr>
      <w:r>
        <w:t>Configuraciones.</w:t>
      </w:r>
    </w:p>
    <w:p w:rsidR="007B1CF3" w:rsidRDefault="007B1CF3" w:rsidP="00AF6DBF">
      <w:pPr>
        <w:pStyle w:val="Prrafodelista"/>
        <w:numPr>
          <w:ilvl w:val="3"/>
          <w:numId w:val="49"/>
        </w:numPr>
        <w:spacing w:after="200"/>
      </w:pPr>
      <w:r>
        <w:t>Rangos de valores clínicos.</w:t>
      </w:r>
    </w:p>
    <w:p w:rsidR="007B1CF3" w:rsidRDefault="007B1CF3" w:rsidP="00AF6DBF">
      <w:pPr>
        <w:pStyle w:val="Prrafodelista"/>
        <w:numPr>
          <w:ilvl w:val="2"/>
          <w:numId w:val="49"/>
        </w:numPr>
        <w:spacing w:after="200"/>
      </w:pPr>
      <w:r>
        <w:t>Inventario de insumos.</w:t>
      </w:r>
    </w:p>
    <w:p w:rsidR="007B1CF3" w:rsidRDefault="007B1CF3" w:rsidP="00AF6DBF">
      <w:pPr>
        <w:pStyle w:val="Prrafodelista"/>
        <w:numPr>
          <w:ilvl w:val="3"/>
          <w:numId w:val="49"/>
        </w:numPr>
        <w:spacing w:after="200"/>
      </w:pPr>
      <w:r>
        <w:t>Ingresos de insumos.</w:t>
      </w:r>
    </w:p>
    <w:p w:rsidR="007B1CF3" w:rsidRDefault="007B1CF3" w:rsidP="00AF6DBF">
      <w:pPr>
        <w:pStyle w:val="Prrafodelista"/>
        <w:numPr>
          <w:ilvl w:val="3"/>
          <w:numId w:val="49"/>
        </w:numPr>
        <w:spacing w:after="200"/>
      </w:pPr>
      <w:r>
        <w:t>Salidas de insumos.</w:t>
      </w:r>
    </w:p>
    <w:p w:rsidR="007B1CF3" w:rsidRDefault="007B1CF3" w:rsidP="00AF6DBF">
      <w:pPr>
        <w:pStyle w:val="Prrafodelista"/>
        <w:numPr>
          <w:ilvl w:val="3"/>
          <w:numId w:val="49"/>
        </w:numPr>
        <w:spacing w:after="200"/>
      </w:pPr>
      <w:r>
        <w:t>Consulta de inventario.</w:t>
      </w:r>
    </w:p>
    <w:p w:rsidR="007B1CF3" w:rsidRDefault="007B1CF3" w:rsidP="00AF6DBF">
      <w:pPr>
        <w:pStyle w:val="Prrafodelista"/>
        <w:numPr>
          <w:ilvl w:val="2"/>
          <w:numId w:val="49"/>
        </w:numPr>
        <w:spacing w:after="200"/>
      </w:pPr>
      <w:r>
        <w:lastRenderedPageBreak/>
        <w:t>Control de mobiliario, herramientas y equipo.</w:t>
      </w:r>
    </w:p>
    <w:p w:rsidR="007B1CF3" w:rsidRDefault="007B1CF3" w:rsidP="00AF6DBF">
      <w:pPr>
        <w:pStyle w:val="Prrafodelista"/>
        <w:numPr>
          <w:ilvl w:val="1"/>
          <w:numId w:val="49"/>
        </w:numPr>
        <w:spacing w:after="200"/>
      </w:pPr>
      <w:r>
        <w:t>Rayos X.</w:t>
      </w:r>
    </w:p>
    <w:p w:rsidR="007B1CF3" w:rsidRDefault="007B1CF3" w:rsidP="00AF6DBF">
      <w:pPr>
        <w:pStyle w:val="Prrafodelista"/>
        <w:numPr>
          <w:ilvl w:val="2"/>
          <w:numId w:val="49"/>
        </w:numPr>
        <w:spacing w:after="200"/>
      </w:pPr>
      <w:r>
        <w:t>Control de exámenes de rayos X.</w:t>
      </w:r>
    </w:p>
    <w:p w:rsidR="007B1CF3" w:rsidRDefault="007B1CF3" w:rsidP="00AF6DBF">
      <w:pPr>
        <w:pStyle w:val="Prrafodelista"/>
        <w:numPr>
          <w:ilvl w:val="1"/>
          <w:numId w:val="49"/>
        </w:numPr>
        <w:spacing w:after="200"/>
      </w:pPr>
      <w:r>
        <w:t>Ultrasonografía.</w:t>
      </w:r>
    </w:p>
    <w:p w:rsidR="007B1CF3" w:rsidRPr="00E376AB" w:rsidRDefault="007B1CF3" w:rsidP="00AF6DBF">
      <w:pPr>
        <w:pStyle w:val="Prrafodelista"/>
        <w:numPr>
          <w:ilvl w:val="2"/>
          <w:numId w:val="49"/>
        </w:numPr>
        <w:spacing w:after="200"/>
      </w:pPr>
      <w:r>
        <w:t>Control de exámenes de ultrasonografía.</w:t>
      </w:r>
    </w:p>
    <w:p w:rsidR="007B1CF3" w:rsidRDefault="007B1CF3" w:rsidP="007B1CF3">
      <w:pPr>
        <w:pStyle w:val="Ttulo4Alcances"/>
      </w:pPr>
      <w:r>
        <w:t>Enfermería</w:t>
      </w:r>
    </w:p>
    <w:p w:rsidR="007B1CF3" w:rsidRDefault="007B1CF3" w:rsidP="007B1CF3">
      <w:r>
        <w:t>Actividades propias y exclusivas del área de enfermería son agrupadas en este módulo, estas son:</w:t>
      </w:r>
    </w:p>
    <w:p w:rsidR="007B1CF3" w:rsidRPr="00AB0C42" w:rsidRDefault="007B1CF3" w:rsidP="00AF6DBF">
      <w:pPr>
        <w:pStyle w:val="Prrafodelista"/>
        <w:numPr>
          <w:ilvl w:val="0"/>
          <w:numId w:val="50"/>
        </w:numPr>
        <w:spacing w:after="200"/>
        <w:rPr>
          <w:vanish/>
        </w:rPr>
      </w:pPr>
    </w:p>
    <w:p w:rsidR="007B1CF3" w:rsidRPr="00AB0C42" w:rsidRDefault="007B1CF3" w:rsidP="00AF6DBF">
      <w:pPr>
        <w:pStyle w:val="Prrafodelista"/>
        <w:numPr>
          <w:ilvl w:val="0"/>
          <w:numId w:val="50"/>
        </w:numPr>
        <w:spacing w:after="200"/>
        <w:rPr>
          <w:vanish/>
        </w:rPr>
      </w:pPr>
    </w:p>
    <w:p w:rsidR="007B1CF3" w:rsidRPr="00AB0C42" w:rsidRDefault="007B1CF3" w:rsidP="00AF6DBF">
      <w:pPr>
        <w:pStyle w:val="Prrafodelista"/>
        <w:numPr>
          <w:ilvl w:val="0"/>
          <w:numId w:val="50"/>
        </w:numPr>
        <w:spacing w:after="200"/>
        <w:rPr>
          <w:vanish/>
        </w:rPr>
      </w:pPr>
    </w:p>
    <w:p w:rsidR="007B1CF3" w:rsidRPr="00AB0C42" w:rsidRDefault="007B1CF3" w:rsidP="00AF6DBF">
      <w:pPr>
        <w:pStyle w:val="Prrafodelista"/>
        <w:numPr>
          <w:ilvl w:val="0"/>
          <w:numId w:val="50"/>
        </w:numPr>
        <w:spacing w:after="200"/>
        <w:rPr>
          <w:vanish/>
        </w:rPr>
      </w:pPr>
    </w:p>
    <w:p w:rsidR="007B1CF3" w:rsidRPr="00AB0C42" w:rsidRDefault="007B1CF3" w:rsidP="00AF6DBF">
      <w:pPr>
        <w:pStyle w:val="Prrafodelista"/>
        <w:numPr>
          <w:ilvl w:val="0"/>
          <w:numId w:val="50"/>
        </w:numPr>
        <w:spacing w:after="200"/>
        <w:rPr>
          <w:vanish/>
        </w:rPr>
      </w:pPr>
    </w:p>
    <w:p w:rsidR="007B1CF3" w:rsidRDefault="007B1CF3" w:rsidP="00AF6DBF">
      <w:pPr>
        <w:pStyle w:val="Prrafodelista"/>
        <w:numPr>
          <w:ilvl w:val="1"/>
          <w:numId w:val="50"/>
        </w:numPr>
        <w:spacing w:after="200"/>
      </w:pPr>
      <w:r>
        <w:t>Registro de signos vitales.</w:t>
      </w:r>
    </w:p>
    <w:p w:rsidR="007B1CF3" w:rsidRDefault="007B1CF3" w:rsidP="00AF6DBF">
      <w:pPr>
        <w:pStyle w:val="Prrafodelista"/>
        <w:numPr>
          <w:ilvl w:val="1"/>
          <w:numId w:val="50"/>
        </w:numPr>
        <w:spacing w:after="200"/>
      </w:pPr>
      <w:r>
        <w:t>Insumos hospitalarios.</w:t>
      </w:r>
    </w:p>
    <w:p w:rsidR="007B1CF3" w:rsidRDefault="007B1CF3" w:rsidP="00AF6DBF">
      <w:pPr>
        <w:pStyle w:val="Prrafodelista"/>
        <w:numPr>
          <w:ilvl w:val="2"/>
          <w:numId w:val="50"/>
        </w:numPr>
        <w:spacing w:after="200"/>
      </w:pPr>
      <w:r>
        <w:t>Requisición de insumos.</w:t>
      </w:r>
    </w:p>
    <w:p w:rsidR="007B1CF3" w:rsidRDefault="007B1CF3" w:rsidP="00AF6DBF">
      <w:pPr>
        <w:pStyle w:val="Prrafodelista"/>
        <w:numPr>
          <w:ilvl w:val="2"/>
          <w:numId w:val="50"/>
        </w:numPr>
        <w:spacing w:after="200"/>
      </w:pPr>
      <w:r>
        <w:t>Uso de insumos hospitalarios.</w:t>
      </w:r>
    </w:p>
    <w:p w:rsidR="007B1CF3" w:rsidRDefault="007B1CF3" w:rsidP="00AF6DBF">
      <w:pPr>
        <w:pStyle w:val="Prrafodelista"/>
        <w:numPr>
          <w:ilvl w:val="2"/>
          <w:numId w:val="50"/>
        </w:numPr>
        <w:spacing w:after="200"/>
      </w:pPr>
      <w:r>
        <w:t>Devolución de insumos al botiquín hospitalario.</w:t>
      </w:r>
    </w:p>
    <w:p w:rsidR="007B1CF3" w:rsidRDefault="007B1CF3" w:rsidP="007B1CF3">
      <w:pPr>
        <w:pStyle w:val="Ttulo4Alcances"/>
      </w:pPr>
      <w:r>
        <w:t>Medicina General</w:t>
      </w:r>
    </w:p>
    <w:p w:rsidR="007B1CF3" w:rsidRDefault="007B1CF3" w:rsidP="007B1CF3">
      <w:r>
        <w:t>Actividades propias de los médicos generales son implementadas en este módulo, siendo estas funciones:</w:t>
      </w:r>
    </w:p>
    <w:p w:rsidR="007B1CF3" w:rsidRPr="00AB0C42" w:rsidRDefault="007B1CF3" w:rsidP="00AF6DBF">
      <w:pPr>
        <w:pStyle w:val="Prrafodelista"/>
        <w:numPr>
          <w:ilvl w:val="0"/>
          <w:numId w:val="51"/>
        </w:numPr>
        <w:spacing w:after="200"/>
        <w:rPr>
          <w:vanish/>
        </w:rPr>
      </w:pPr>
    </w:p>
    <w:p w:rsidR="007B1CF3" w:rsidRPr="00AB0C42" w:rsidRDefault="007B1CF3" w:rsidP="00AF6DBF">
      <w:pPr>
        <w:pStyle w:val="Prrafodelista"/>
        <w:numPr>
          <w:ilvl w:val="0"/>
          <w:numId w:val="51"/>
        </w:numPr>
        <w:spacing w:after="200"/>
        <w:rPr>
          <w:vanish/>
        </w:rPr>
      </w:pPr>
    </w:p>
    <w:p w:rsidR="007B1CF3" w:rsidRPr="00AB0C42" w:rsidRDefault="007B1CF3" w:rsidP="00AF6DBF">
      <w:pPr>
        <w:pStyle w:val="Prrafodelista"/>
        <w:numPr>
          <w:ilvl w:val="0"/>
          <w:numId w:val="51"/>
        </w:numPr>
        <w:spacing w:after="200"/>
        <w:rPr>
          <w:vanish/>
        </w:rPr>
      </w:pPr>
    </w:p>
    <w:p w:rsidR="007B1CF3" w:rsidRPr="00AB0C42" w:rsidRDefault="007B1CF3" w:rsidP="00AF6DBF">
      <w:pPr>
        <w:pStyle w:val="Prrafodelista"/>
        <w:numPr>
          <w:ilvl w:val="0"/>
          <w:numId w:val="51"/>
        </w:numPr>
        <w:spacing w:after="200"/>
        <w:rPr>
          <w:vanish/>
        </w:rPr>
      </w:pPr>
    </w:p>
    <w:p w:rsidR="007B1CF3" w:rsidRPr="00AB0C42" w:rsidRDefault="007B1CF3" w:rsidP="00AF6DBF">
      <w:pPr>
        <w:pStyle w:val="Prrafodelista"/>
        <w:numPr>
          <w:ilvl w:val="0"/>
          <w:numId w:val="51"/>
        </w:numPr>
        <w:spacing w:after="200"/>
        <w:rPr>
          <w:vanish/>
        </w:rPr>
      </w:pPr>
    </w:p>
    <w:p w:rsidR="007B1CF3" w:rsidRPr="00AB0C42" w:rsidRDefault="007B1CF3" w:rsidP="00AF6DBF">
      <w:pPr>
        <w:pStyle w:val="Prrafodelista"/>
        <w:numPr>
          <w:ilvl w:val="0"/>
          <w:numId w:val="51"/>
        </w:numPr>
        <w:spacing w:after="200"/>
        <w:rPr>
          <w:vanish/>
        </w:rPr>
      </w:pPr>
    </w:p>
    <w:p w:rsidR="007B1CF3" w:rsidRDefault="007B1CF3" w:rsidP="00AF6DBF">
      <w:pPr>
        <w:pStyle w:val="Prrafodelista"/>
        <w:numPr>
          <w:ilvl w:val="1"/>
          <w:numId w:val="51"/>
        </w:numPr>
        <w:spacing w:after="200"/>
      </w:pPr>
      <w:r>
        <w:t>Consulta médica.</w:t>
      </w:r>
    </w:p>
    <w:p w:rsidR="007B1CF3" w:rsidRDefault="007B1CF3" w:rsidP="00AF6DBF">
      <w:pPr>
        <w:pStyle w:val="Prrafodelista"/>
        <w:numPr>
          <w:ilvl w:val="2"/>
          <w:numId w:val="51"/>
        </w:numPr>
        <w:spacing w:after="200"/>
      </w:pPr>
      <w:r>
        <w:t>Control de síntomas.</w:t>
      </w:r>
    </w:p>
    <w:p w:rsidR="007B1CF3" w:rsidRDefault="007B1CF3" w:rsidP="00AF6DBF">
      <w:pPr>
        <w:pStyle w:val="Prrafodelista"/>
        <w:numPr>
          <w:ilvl w:val="2"/>
          <w:numId w:val="51"/>
        </w:numPr>
        <w:spacing w:after="200"/>
      </w:pPr>
      <w:r>
        <w:t>Control de diagnóstico.</w:t>
      </w:r>
    </w:p>
    <w:p w:rsidR="007B1CF3" w:rsidRDefault="007B1CF3" w:rsidP="00AF6DBF">
      <w:pPr>
        <w:pStyle w:val="Prrafodelista"/>
        <w:numPr>
          <w:ilvl w:val="2"/>
          <w:numId w:val="51"/>
        </w:numPr>
        <w:spacing w:after="200"/>
      </w:pPr>
      <w:r>
        <w:t>Control de recetas.</w:t>
      </w:r>
    </w:p>
    <w:p w:rsidR="007B1CF3" w:rsidRPr="002B5656" w:rsidRDefault="007B1CF3" w:rsidP="00AF6DBF">
      <w:pPr>
        <w:pStyle w:val="Prrafodelista"/>
        <w:numPr>
          <w:ilvl w:val="1"/>
          <w:numId w:val="51"/>
        </w:numPr>
        <w:spacing w:after="200"/>
      </w:pPr>
      <w:r>
        <w:t>Consulta de expediente médico.</w:t>
      </w:r>
    </w:p>
    <w:p w:rsidR="007B1CF3" w:rsidRDefault="007B1CF3" w:rsidP="007B1CF3">
      <w:pPr>
        <w:pStyle w:val="Ttulo4Alcances"/>
      </w:pPr>
      <w:r>
        <w:lastRenderedPageBreak/>
        <w:t>Farmacia</w:t>
      </w:r>
    </w:p>
    <w:p w:rsidR="007B1CF3" w:rsidRDefault="007B1CF3" w:rsidP="007B1CF3">
      <w:r>
        <w:t>Dentro de las funciones que abarcará el módulo de farmacia están:</w:t>
      </w:r>
    </w:p>
    <w:p w:rsidR="007B1CF3" w:rsidRPr="00AB0C42" w:rsidRDefault="007B1CF3" w:rsidP="00AF6DBF">
      <w:pPr>
        <w:pStyle w:val="Prrafodelista"/>
        <w:numPr>
          <w:ilvl w:val="0"/>
          <w:numId w:val="52"/>
        </w:numPr>
        <w:spacing w:after="200"/>
        <w:rPr>
          <w:vanish/>
        </w:rPr>
      </w:pPr>
    </w:p>
    <w:p w:rsidR="007B1CF3" w:rsidRPr="00AB0C42" w:rsidRDefault="007B1CF3" w:rsidP="00AF6DBF">
      <w:pPr>
        <w:pStyle w:val="Prrafodelista"/>
        <w:numPr>
          <w:ilvl w:val="0"/>
          <w:numId w:val="52"/>
        </w:numPr>
        <w:spacing w:after="200"/>
        <w:rPr>
          <w:vanish/>
        </w:rPr>
      </w:pPr>
    </w:p>
    <w:p w:rsidR="007B1CF3" w:rsidRPr="00AB0C42" w:rsidRDefault="007B1CF3" w:rsidP="00AF6DBF">
      <w:pPr>
        <w:pStyle w:val="Prrafodelista"/>
        <w:numPr>
          <w:ilvl w:val="0"/>
          <w:numId w:val="52"/>
        </w:numPr>
        <w:spacing w:after="200"/>
        <w:rPr>
          <w:vanish/>
        </w:rPr>
      </w:pPr>
    </w:p>
    <w:p w:rsidR="007B1CF3" w:rsidRPr="00AB0C42" w:rsidRDefault="007B1CF3" w:rsidP="00AF6DBF">
      <w:pPr>
        <w:pStyle w:val="Prrafodelista"/>
        <w:numPr>
          <w:ilvl w:val="0"/>
          <w:numId w:val="52"/>
        </w:numPr>
        <w:spacing w:after="200"/>
        <w:rPr>
          <w:vanish/>
        </w:rPr>
      </w:pPr>
    </w:p>
    <w:p w:rsidR="007B1CF3" w:rsidRPr="00AB0C42" w:rsidRDefault="007B1CF3" w:rsidP="00AF6DBF">
      <w:pPr>
        <w:pStyle w:val="Prrafodelista"/>
        <w:numPr>
          <w:ilvl w:val="0"/>
          <w:numId w:val="52"/>
        </w:numPr>
        <w:spacing w:after="200"/>
        <w:rPr>
          <w:vanish/>
        </w:rPr>
      </w:pPr>
    </w:p>
    <w:p w:rsidR="007B1CF3" w:rsidRPr="00AB0C42" w:rsidRDefault="007B1CF3" w:rsidP="00AF6DBF">
      <w:pPr>
        <w:pStyle w:val="Prrafodelista"/>
        <w:numPr>
          <w:ilvl w:val="0"/>
          <w:numId w:val="52"/>
        </w:numPr>
        <w:spacing w:after="200"/>
        <w:rPr>
          <w:vanish/>
        </w:rPr>
      </w:pPr>
    </w:p>
    <w:p w:rsidR="007B1CF3" w:rsidRPr="00AB0C42" w:rsidRDefault="007B1CF3" w:rsidP="00AF6DBF">
      <w:pPr>
        <w:pStyle w:val="Prrafodelista"/>
        <w:numPr>
          <w:ilvl w:val="0"/>
          <w:numId w:val="52"/>
        </w:numPr>
        <w:spacing w:after="200"/>
        <w:rPr>
          <w:vanish/>
        </w:rPr>
      </w:pPr>
    </w:p>
    <w:p w:rsidR="007B1CF3" w:rsidRDefault="007B1CF3" w:rsidP="00AF6DBF">
      <w:pPr>
        <w:pStyle w:val="Prrafodelista"/>
        <w:numPr>
          <w:ilvl w:val="1"/>
          <w:numId w:val="52"/>
        </w:numPr>
        <w:spacing w:after="200"/>
      </w:pPr>
      <w:r>
        <w:t>Control de productos.</w:t>
      </w:r>
    </w:p>
    <w:p w:rsidR="007B1CF3" w:rsidRDefault="007B1CF3" w:rsidP="00AF6DBF">
      <w:pPr>
        <w:pStyle w:val="Prrafodelista"/>
        <w:numPr>
          <w:ilvl w:val="1"/>
          <w:numId w:val="52"/>
        </w:numPr>
        <w:spacing w:after="200"/>
      </w:pPr>
      <w:r>
        <w:t>Control de ubicaciones de almacenamiento.</w:t>
      </w:r>
    </w:p>
    <w:p w:rsidR="007B1CF3" w:rsidRDefault="007B1CF3" w:rsidP="00AF6DBF">
      <w:pPr>
        <w:pStyle w:val="Prrafodelista"/>
        <w:numPr>
          <w:ilvl w:val="1"/>
          <w:numId w:val="52"/>
        </w:numPr>
        <w:spacing w:after="200"/>
      </w:pPr>
      <w:r>
        <w:t>Control de proveedores.</w:t>
      </w:r>
    </w:p>
    <w:p w:rsidR="007B1CF3" w:rsidRDefault="007B1CF3" w:rsidP="00AF6DBF">
      <w:pPr>
        <w:pStyle w:val="Prrafodelista"/>
        <w:numPr>
          <w:ilvl w:val="1"/>
          <w:numId w:val="52"/>
        </w:numPr>
        <w:spacing w:after="200"/>
      </w:pPr>
      <w:r>
        <w:t>Control de clientes.</w:t>
      </w:r>
    </w:p>
    <w:p w:rsidR="007B1CF3" w:rsidRDefault="007B1CF3" w:rsidP="00AF6DBF">
      <w:pPr>
        <w:pStyle w:val="Prrafodelista"/>
        <w:numPr>
          <w:ilvl w:val="1"/>
          <w:numId w:val="52"/>
        </w:numPr>
        <w:spacing w:after="200"/>
      </w:pPr>
      <w:r>
        <w:t>Compras.</w:t>
      </w:r>
    </w:p>
    <w:p w:rsidR="007B1CF3" w:rsidRDefault="007B1CF3" w:rsidP="00AF6DBF">
      <w:pPr>
        <w:pStyle w:val="Prrafodelista"/>
        <w:numPr>
          <w:ilvl w:val="2"/>
          <w:numId w:val="52"/>
        </w:numPr>
        <w:spacing w:after="200"/>
      </w:pPr>
      <w:r>
        <w:t>Registro de pedido.</w:t>
      </w:r>
    </w:p>
    <w:p w:rsidR="007B1CF3" w:rsidRDefault="007B1CF3" w:rsidP="00AF6DBF">
      <w:pPr>
        <w:pStyle w:val="Prrafodelista"/>
        <w:numPr>
          <w:ilvl w:val="2"/>
          <w:numId w:val="52"/>
        </w:numPr>
        <w:spacing w:after="200"/>
      </w:pPr>
      <w:r>
        <w:t>Registro de compra.</w:t>
      </w:r>
    </w:p>
    <w:p w:rsidR="007B1CF3" w:rsidRDefault="007B1CF3" w:rsidP="00AF6DBF">
      <w:pPr>
        <w:pStyle w:val="Prrafodelista"/>
        <w:numPr>
          <w:ilvl w:val="2"/>
          <w:numId w:val="52"/>
        </w:numPr>
        <w:spacing w:after="200"/>
      </w:pPr>
      <w:r>
        <w:t>Devolución de compra.</w:t>
      </w:r>
    </w:p>
    <w:p w:rsidR="007B1CF3" w:rsidRDefault="007B1CF3" w:rsidP="00AF6DBF">
      <w:pPr>
        <w:pStyle w:val="Prrafodelista"/>
        <w:numPr>
          <w:ilvl w:val="2"/>
          <w:numId w:val="52"/>
        </w:numPr>
        <w:spacing w:after="200"/>
      </w:pPr>
      <w:r>
        <w:t>Cambio de medicamento próximos a vencer.</w:t>
      </w:r>
    </w:p>
    <w:p w:rsidR="007B1CF3" w:rsidRDefault="007B1CF3" w:rsidP="00AF6DBF">
      <w:pPr>
        <w:pStyle w:val="Prrafodelista"/>
        <w:numPr>
          <w:ilvl w:val="2"/>
          <w:numId w:val="52"/>
        </w:numPr>
        <w:spacing w:after="200"/>
      </w:pPr>
      <w:r>
        <w:t>Consulta de compras.</w:t>
      </w:r>
    </w:p>
    <w:p w:rsidR="007B1CF3" w:rsidRDefault="007B1CF3" w:rsidP="00AF6DBF">
      <w:pPr>
        <w:pStyle w:val="Prrafodelista"/>
        <w:numPr>
          <w:ilvl w:val="1"/>
          <w:numId w:val="52"/>
        </w:numPr>
        <w:spacing w:after="200"/>
      </w:pPr>
      <w:r>
        <w:t>Ventas.</w:t>
      </w:r>
    </w:p>
    <w:p w:rsidR="007B1CF3" w:rsidRDefault="007B1CF3" w:rsidP="00AF6DBF">
      <w:pPr>
        <w:pStyle w:val="Prrafodelista"/>
        <w:numPr>
          <w:ilvl w:val="2"/>
          <w:numId w:val="52"/>
        </w:numPr>
        <w:spacing w:after="200"/>
      </w:pPr>
      <w:r>
        <w:t>Registro de venta.</w:t>
      </w:r>
    </w:p>
    <w:p w:rsidR="007B1CF3" w:rsidRDefault="007B1CF3" w:rsidP="00AF6DBF">
      <w:pPr>
        <w:pStyle w:val="Prrafodelista"/>
        <w:numPr>
          <w:ilvl w:val="2"/>
          <w:numId w:val="52"/>
        </w:numPr>
        <w:spacing w:after="200"/>
      </w:pPr>
      <w:r>
        <w:t>Generación de factura.</w:t>
      </w:r>
    </w:p>
    <w:p w:rsidR="007B1CF3" w:rsidRDefault="007B1CF3" w:rsidP="00AF6DBF">
      <w:pPr>
        <w:pStyle w:val="Prrafodelista"/>
        <w:numPr>
          <w:ilvl w:val="2"/>
          <w:numId w:val="52"/>
        </w:numPr>
        <w:spacing w:after="200"/>
      </w:pPr>
      <w:r>
        <w:t>Cierre de caja.</w:t>
      </w:r>
    </w:p>
    <w:p w:rsidR="007B1CF3" w:rsidRDefault="007B1CF3" w:rsidP="00AF6DBF">
      <w:pPr>
        <w:pStyle w:val="Prrafodelista"/>
        <w:numPr>
          <w:ilvl w:val="2"/>
          <w:numId w:val="52"/>
        </w:numPr>
        <w:spacing w:after="200"/>
      </w:pPr>
      <w:r>
        <w:t>Consulta de ventas.</w:t>
      </w:r>
    </w:p>
    <w:p w:rsidR="007B1CF3" w:rsidRDefault="007B1CF3" w:rsidP="00AF6DBF">
      <w:pPr>
        <w:pStyle w:val="Prrafodelista"/>
        <w:numPr>
          <w:ilvl w:val="1"/>
          <w:numId w:val="52"/>
        </w:numPr>
        <w:spacing w:after="200"/>
      </w:pPr>
      <w:r>
        <w:t>Transferencia al botiquín hospitalario.</w:t>
      </w:r>
    </w:p>
    <w:p w:rsidR="007B1CF3" w:rsidRDefault="007B1CF3" w:rsidP="00AF6DBF">
      <w:pPr>
        <w:pStyle w:val="Prrafodelista"/>
        <w:numPr>
          <w:ilvl w:val="1"/>
          <w:numId w:val="52"/>
        </w:numPr>
        <w:spacing w:after="200"/>
      </w:pPr>
      <w:r>
        <w:t>Alertas.</w:t>
      </w:r>
    </w:p>
    <w:p w:rsidR="007B1CF3" w:rsidRDefault="007B1CF3" w:rsidP="00AF6DBF">
      <w:pPr>
        <w:pStyle w:val="Prrafodelista"/>
        <w:numPr>
          <w:ilvl w:val="2"/>
          <w:numId w:val="52"/>
        </w:numPr>
        <w:spacing w:after="200"/>
      </w:pPr>
      <w:r>
        <w:t>Configuración de aletas.</w:t>
      </w:r>
    </w:p>
    <w:p w:rsidR="007B1CF3" w:rsidRDefault="007B1CF3" w:rsidP="00AF6DBF">
      <w:pPr>
        <w:pStyle w:val="Prrafodelista"/>
        <w:numPr>
          <w:ilvl w:val="2"/>
          <w:numId w:val="52"/>
        </w:numPr>
        <w:spacing w:after="200"/>
      </w:pPr>
      <w:r>
        <w:t>Por caducidad.</w:t>
      </w:r>
    </w:p>
    <w:p w:rsidR="007B1CF3" w:rsidRPr="00F75138" w:rsidRDefault="007B1CF3" w:rsidP="00AF6DBF">
      <w:pPr>
        <w:pStyle w:val="Prrafodelista"/>
        <w:numPr>
          <w:ilvl w:val="2"/>
          <w:numId w:val="52"/>
        </w:numPr>
        <w:spacing w:after="200"/>
      </w:pPr>
      <w:r>
        <w:t>Por desabastecimiento.</w:t>
      </w:r>
    </w:p>
    <w:p w:rsidR="007B1CF3" w:rsidRDefault="007B1CF3" w:rsidP="007B1CF3">
      <w:pPr>
        <w:pStyle w:val="Ttulo4Alcances"/>
      </w:pPr>
      <w:r w:rsidRPr="00DC7A87">
        <w:lastRenderedPageBreak/>
        <w:t>Reportes</w:t>
      </w:r>
    </w:p>
    <w:p w:rsidR="007B1CF3" w:rsidRDefault="007B1CF3" w:rsidP="007B1CF3">
      <w:r>
        <w:t>Los reportes que generará el sistema se dividen de la siguiente manera:</w:t>
      </w:r>
    </w:p>
    <w:p w:rsidR="007B1CF3" w:rsidRPr="008274A4" w:rsidRDefault="007B1CF3" w:rsidP="00AF6DBF">
      <w:pPr>
        <w:pStyle w:val="Prrafodelista"/>
        <w:numPr>
          <w:ilvl w:val="0"/>
          <w:numId w:val="53"/>
        </w:numPr>
        <w:spacing w:after="200"/>
        <w:rPr>
          <w:rFonts w:cs="Times New Roman"/>
          <w:vanish/>
          <w:szCs w:val="24"/>
        </w:rPr>
      </w:pPr>
    </w:p>
    <w:p w:rsidR="007B1CF3" w:rsidRPr="008274A4" w:rsidRDefault="007B1CF3" w:rsidP="00AF6DBF">
      <w:pPr>
        <w:pStyle w:val="Prrafodelista"/>
        <w:numPr>
          <w:ilvl w:val="0"/>
          <w:numId w:val="53"/>
        </w:numPr>
        <w:spacing w:after="200"/>
        <w:rPr>
          <w:rFonts w:cs="Times New Roman"/>
          <w:vanish/>
          <w:szCs w:val="24"/>
        </w:rPr>
      </w:pPr>
    </w:p>
    <w:p w:rsidR="007B1CF3" w:rsidRPr="008274A4" w:rsidRDefault="007B1CF3" w:rsidP="00AF6DBF">
      <w:pPr>
        <w:pStyle w:val="Prrafodelista"/>
        <w:numPr>
          <w:ilvl w:val="0"/>
          <w:numId w:val="53"/>
        </w:numPr>
        <w:spacing w:after="200"/>
        <w:rPr>
          <w:rFonts w:cs="Times New Roman"/>
          <w:vanish/>
          <w:szCs w:val="24"/>
        </w:rPr>
      </w:pPr>
    </w:p>
    <w:p w:rsidR="007B1CF3" w:rsidRPr="008274A4" w:rsidRDefault="007B1CF3" w:rsidP="00AF6DBF">
      <w:pPr>
        <w:pStyle w:val="Prrafodelista"/>
        <w:numPr>
          <w:ilvl w:val="0"/>
          <w:numId w:val="53"/>
        </w:numPr>
        <w:spacing w:after="200"/>
        <w:rPr>
          <w:rFonts w:cs="Times New Roman"/>
          <w:vanish/>
          <w:szCs w:val="24"/>
        </w:rPr>
      </w:pPr>
    </w:p>
    <w:p w:rsidR="007B1CF3" w:rsidRPr="008274A4" w:rsidRDefault="007B1CF3" w:rsidP="00AF6DBF">
      <w:pPr>
        <w:pStyle w:val="Prrafodelista"/>
        <w:numPr>
          <w:ilvl w:val="0"/>
          <w:numId w:val="53"/>
        </w:numPr>
        <w:spacing w:after="200"/>
        <w:rPr>
          <w:rFonts w:cs="Times New Roman"/>
          <w:vanish/>
          <w:szCs w:val="24"/>
        </w:rPr>
      </w:pPr>
    </w:p>
    <w:p w:rsidR="007B1CF3" w:rsidRPr="008274A4" w:rsidRDefault="007B1CF3" w:rsidP="00AF6DBF">
      <w:pPr>
        <w:pStyle w:val="Prrafodelista"/>
        <w:numPr>
          <w:ilvl w:val="0"/>
          <w:numId w:val="53"/>
        </w:numPr>
        <w:spacing w:after="200"/>
        <w:rPr>
          <w:rFonts w:cs="Times New Roman"/>
          <w:vanish/>
          <w:szCs w:val="24"/>
        </w:rPr>
      </w:pPr>
    </w:p>
    <w:p w:rsidR="007B1CF3" w:rsidRPr="008274A4" w:rsidRDefault="007B1CF3" w:rsidP="00AF6DBF">
      <w:pPr>
        <w:pStyle w:val="Prrafodelista"/>
        <w:numPr>
          <w:ilvl w:val="0"/>
          <w:numId w:val="53"/>
        </w:numPr>
        <w:spacing w:after="200"/>
        <w:rPr>
          <w:rFonts w:cs="Times New Roman"/>
          <w:vanish/>
          <w:szCs w:val="24"/>
        </w:rPr>
      </w:pPr>
    </w:p>
    <w:p w:rsidR="007B1CF3" w:rsidRPr="008274A4" w:rsidRDefault="007B1CF3" w:rsidP="00AF6DBF">
      <w:pPr>
        <w:pStyle w:val="Prrafodelista"/>
        <w:numPr>
          <w:ilvl w:val="0"/>
          <w:numId w:val="53"/>
        </w:numPr>
        <w:spacing w:after="200"/>
        <w:rPr>
          <w:rFonts w:cs="Times New Roman"/>
          <w:vanish/>
          <w:szCs w:val="24"/>
        </w:rPr>
      </w:pPr>
    </w:p>
    <w:p w:rsidR="007B1CF3" w:rsidRPr="00DC7A87" w:rsidRDefault="007B1CF3" w:rsidP="00AF6DBF">
      <w:pPr>
        <w:pStyle w:val="Prrafodelista"/>
        <w:numPr>
          <w:ilvl w:val="1"/>
          <w:numId w:val="53"/>
        </w:numPr>
        <w:spacing w:after="200"/>
        <w:rPr>
          <w:rFonts w:cs="Times New Roman"/>
          <w:szCs w:val="24"/>
        </w:rPr>
      </w:pPr>
      <w:r w:rsidRPr="00DC7A87">
        <w:rPr>
          <w:rFonts w:cs="Times New Roman"/>
          <w:szCs w:val="24"/>
        </w:rPr>
        <w:t>En general.</w:t>
      </w:r>
    </w:p>
    <w:p w:rsidR="007B1CF3" w:rsidRPr="00DC7A87" w:rsidRDefault="007B1CF3" w:rsidP="00AF6DBF">
      <w:pPr>
        <w:pStyle w:val="Prrafodelista"/>
        <w:numPr>
          <w:ilvl w:val="2"/>
          <w:numId w:val="53"/>
        </w:numPr>
        <w:spacing w:after="200"/>
        <w:rPr>
          <w:rFonts w:cs="Times New Roman"/>
          <w:szCs w:val="24"/>
        </w:rPr>
      </w:pPr>
      <w:r w:rsidRPr="00DC7A87">
        <w:rPr>
          <w:rFonts w:cs="Times New Roman"/>
          <w:szCs w:val="24"/>
        </w:rPr>
        <w:t>Por sucursales.</w:t>
      </w:r>
    </w:p>
    <w:p w:rsidR="007B1CF3" w:rsidRPr="00DC7A87" w:rsidRDefault="007B1CF3" w:rsidP="00AF6DBF">
      <w:pPr>
        <w:pStyle w:val="Prrafodelista"/>
        <w:numPr>
          <w:ilvl w:val="2"/>
          <w:numId w:val="53"/>
        </w:numPr>
        <w:spacing w:after="200"/>
        <w:rPr>
          <w:rFonts w:cs="Times New Roman"/>
          <w:szCs w:val="24"/>
        </w:rPr>
      </w:pPr>
      <w:r w:rsidRPr="00DC7A87">
        <w:rPr>
          <w:rFonts w:cs="Times New Roman"/>
          <w:szCs w:val="24"/>
        </w:rPr>
        <w:t>Por orden alfabético.</w:t>
      </w:r>
    </w:p>
    <w:p w:rsidR="007B1CF3" w:rsidRPr="00DC7A87" w:rsidRDefault="007B1CF3" w:rsidP="00AF6DBF">
      <w:pPr>
        <w:pStyle w:val="Prrafodelista"/>
        <w:numPr>
          <w:ilvl w:val="2"/>
          <w:numId w:val="53"/>
        </w:numPr>
        <w:spacing w:after="200"/>
        <w:rPr>
          <w:rFonts w:cs="Times New Roman"/>
          <w:szCs w:val="24"/>
        </w:rPr>
      </w:pPr>
      <w:r w:rsidRPr="00DC7A87">
        <w:rPr>
          <w:rFonts w:cs="Times New Roman"/>
          <w:szCs w:val="24"/>
        </w:rPr>
        <w:t>Por fecha de ingreso al sistema.</w:t>
      </w:r>
    </w:p>
    <w:p w:rsidR="007B1CF3" w:rsidRPr="00500666" w:rsidRDefault="007B1CF3" w:rsidP="00AF6DBF">
      <w:pPr>
        <w:pStyle w:val="Prrafodelista"/>
        <w:numPr>
          <w:ilvl w:val="1"/>
          <w:numId w:val="53"/>
        </w:numPr>
        <w:spacing w:after="200"/>
        <w:rPr>
          <w:rFonts w:cs="Times New Roman"/>
          <w:b/>
          <w:szCs w:val="24"/>
        </w:rPr>
      </w:pPr>
      <w:r>
        <w:rPr>
          <w:rFonts w:cs="Times New Roman"/>
          <w:szCs w:val="24"/>
        </w:rPr>
        <w:t>De personas</w:t>
      </w:r>
      <w:r w:rsidRPr="00500666">
        <w:rPr>
          <w:rFonts w:cs="Times New Roman"/>
          <w:szCs w:val="24"/>
        </w:rPr>
        <w:t>.</w:t>
      </w:r>
    </w:p>
    <w:p w:rsidR="007B1CF3" w:rsidRPr="00DC7A87" w:rsidRDefault="007B1CF3" w:rsidP="00AF6DBF">
      <w:pPr>
        <w:pStyle w:val="Prrafodelista"/>
        <w:numPr>
          <w:ilvl w:val="2"/>
          <w:numId w:val="53"/>
        </w:numPr>
        <w:spacing w:after="200"/>
        <w:rPr>
          <w:rFonts w:cs="Times New Roman"/>
          <w:szCs w:val="24"/>
        </w:rPr>
      </w:pPr>
      <w:r w:rsidRPr="00DC7A87">
        <w:rPr>
          <w:rFonts w:cs="Times New Roman"/>
          <w:szCs w:val="24"/>
        </w:rPr>
        <w:t>Por género.</w:t>
      </w:r>
    </w:p>
    <w:p w:rsidR="007B1CF3" w:rsidRPr="00DC7A87" w:rsidRDefault="007B1CF3" w:rsidP="00AF6DBF">
      <w:pPr>
        <w:pStyle w:val="Prrafodelista"/>
        <w:numPr>
          <w:ilvl w:val="2"/>
          <w:numId w:val="53"/>
        </w:numPr>
        <w:spacing w:after="200"/>
        <w:rPr>
          <w:rFonts w:cs="Times New Roman"/>
          <w:szCs w:val="24"/>
        </w:rPr>
      </w:pPr>
      <w:r w:rsidRPr="00DC7A87">
        <w:rPr>
          <w:rFonts w:cs="Times New Roman"/>
          <w:szCs w:val="24"/>
        </w:rPr>
        <w:t>Por nombres.</w:t>
      </w:r>
    </w:p>
    <w:p w:rsidR="007B1CF3" w:rsidRPr="00DC7A87" w:rsidRDefault="007B1CF3" w:rsidP="00AF6DBF">
      <w:pPr>
        <w:pStyle w:val="Prrafodelista"/>
        <w:numPr>
          <w:ilvl w:val="2"/>
          <w:numId w:val="53"/>
        </w:numPr>
        <w:spacing w:after="200"/>
        <w:rPr>
          <w:rFonts w:cs="Times New Roman"/>
          <w:szCs w:val="24"/>
        </w:rPr>
      </w:pPr>
      <w:r w:rsidRPr="00DC7A87">
        <w:rPr>
          <w:rFonts w:cs="Times New Roman"/>
          <w:szCs w:val="24"/>
        </w:rPr>
        <w:t>Por apellidos.</w:t>
      </w:r>
    </w:p>
    <w:p w:rsidR="007B1CF3" w:rsidRPr="00DC7A87" w:rsidRDefault="007B1CF3" w:rsidP="00AF6DBF">
      <w:pPr>
        <w:pStyle w:val="Prrafodelista"/>
        <w:numPr>
          <w:ilvl w:val="1"/>
          <w:numId w:val="53"/>
        </w:numPr>
        <w:spacing w:after="200"/>
        <w:rPr>
          <w:rFonts w:cs="Times New Roman"/>
          <w:szCs w:val="24"/>
        </w:rPr>
      </w:pPr>
      <w:r w:rsidRPr="00DC7A87">
        <w:rPr>
          <w:rFonts w:cs="Times New Roman"/>
          <w:szCs w:val="24"/>
        </w:rPr>
        <w:t>De productos.</w:t>
      </w:r>
    </w:p>
    <w:p w:rsidR="007B1CF3" w:rsidRPr="00DC7A87" w:rsidRDefault="007B1CF3" w:rsidP="00AF6DBF">
      <w:pPr>
        <w:pStyle w:val="Prrafodelista"/>
        <w:numPr>
          <w:ilvl w:val="2"/>
          <w:numId w:val="53"/>
        </w:numPr>
        <w:spacing w:after="200"/>
        <w:rPr>
          <w:rFonts w:cs="Times New Roman"/>
          <w:szCs w:val="24"/>
        </w:rPr>
      </w:pPr>
      <w:r w:rsidRPr="00DC7A87">
        <w:rPr>
          <w:rFonts w:cs="Times New Roman"/>
          <w:szCs w:val="24"/>
        </w:rPr>
        <w:t>Por nombre.</w:t>
      </w:r>
    </w:p>
    <w:p w:rsidR="007B1CF3" w:rsidRPr="00DC7A87" w:rsidRDefault="007B1CF3" w:rsidP="00AF6DBF">
      <w:pPr>
        <w:pStyle w:val="Prrafodelista"/>
        <w:numPr>
          <w:ilvl w:val="2"/>
          <w:numId w:val="53"/>
        </w:numPr>
        <w:spacing w:after="200"/>
        <w:rPr>
          <w:rFonts w:cs="Times New Roman"/>
          <w:szCs w:val="24"/>
        </w:rPr>
      </w:pPr>
      <w:r w:rsidRPr="00DC7A87">
        <w:rPr>
          <w:rFonts w:cs="Times New Roman"/>
          <w:szCs w:val="24"/>
        </w:rPr>
        <w:t>Por tipo de producto.</w:t>
      </w:r>
    </w:p>
    <w:p w:rsidR="007B1CF3" w:rsidRPr="00BD775B" w:rsidRDefault="007B1CF3" w:rsidP="00AF6DBF">
      <w:pPr>
        <w:pStyle w:val="Prrafodelista"/>
        <w:numPr>
          <w:ilvl w:val="1"/>
          <w:numId w:val="53"/>
        </w:numPr>
        <w:spacing w:after="200"/>
        <w:rPr>
          <w:rFonts w:cs="Times New Roman"/>
          <w:szCs w:val="24"/>
        </w:rPr>
      </w:pPr>
      <w:r>
        <w:rPr>
          <w:rFonts w:cs="Times New Roman"/>
          <w:szCs w:val="24"/>
        </w:rPr>
        <w:t>Mantenimiento.</w:t>
      </w:r>
    </w:p>
    <w:p w:rsidR="007B1CF3" w:rsidRDefault="007B1CF3" w:rsidP="00AF6DBF">
      <w:pPr>
        <w:pStyle w:val="Prrafodelista"/>
        <w:numPr>
          <w:ilvl w:val="2"/>
          <w:numId w:val="53"/>
        </w:numPr>
        <w:spacing w:after="200"/>
        <w:rPr>
          <w:rFonts w:cs="Times New Roman"/>
          <w:szCs w:val="24"/>
        </w:rPr>
      </w:pPr>
      <w:r w:rsidRPr="00DC7A87">
        <w:rPr>
          <w:rFonts w:cs="Times New Roman"/>
          <w:szCs w:val="24"/>
        </w:rPr>
        <w:t>U</w:t>
      </w:r>
      <w:r>
        <w:rPr>
          <w:rFonts w:cs="Times New Roman"/>
          <w:szCs w:val="24"/>
        </w:rPr>
        <w:t>suarios.</w:t>
      </w:r>
    </w:p>
    <w:p w:rsidR="007B1CF3" w:rsidRPr="00DC7A87" w:rsidRDefault="007B1CF3" w:rsidP="00AF6DBF">
      <w:pPr>
        <w:pStyle w:val="Prrafodelista"/>
        <w:numPr>
          <w:ilvl w:val="3"/>
          <w:numId w:val="53"/>
        </w:numPr>
        <w:spacing w:after="200"/>
        <w:rPr>
          <w:rFonts w:cs="Times New Roman"/>
          <w:szCs w:val="24"/>
        </w:rPr>
      </w:pPr>
      <w:r>
        <w:rPr>
          <w:rFonts w:cs="Times New Roman"/>
          <w:szCs w:val="24"/>
        </w:rPr>
        <w:t>En general.</w:t>
      </w:r>
    </w:p>
    <w:p w:rsidR="007B1CF3" w:rsidRPr="00DC7A87" w:rsidRDefault="007B1CF3" w:rsidP="00AF6DBF">
      <w:pPr>
        <w:pStyle w:val="Prrafodelista"/>
        <w:numPr>
          <w:ilvl w:val="3"/>
          <w:numId w:val="53"/>
        </w:numPr>
        <w:spacing w:after="200"/>
        <w:rPr>
          <w:rFonts w:cs="Times New Roman"/>
          <w:szCs w:val="24"/>
        </w:rPr>
      </w:pPr>
      <w:r w:rsidRPr="00DC7A87">
        <w:rPr>
          <w:rFonts w:cs="Times New Roman"/>
          <w:szCs w:val="24"/>
        </w:rPr>
        <w:t>De persona</w:t>
      </w:r>
      <w:r>
        <w:rPr>
          <w:rFonts w:cs="Times New Roman"/>
          <w:szCs w:val="24"/>
        </w:rPr>
        <w:t>s</w:t>
      </w:r>
      <w:r w:rsidRPr="00DC7A87">
        <w:rPr>
          <w:rFonts w:cs="Times New Roman"/>
          <w:szCs w:val="24"/>
        </w:rPr>
        <w:t>.</w:t>
      </w:r>
    </w:p>
    <w:p w:rsidR="007B1CF3" w:rsidRPr="00BD775B" w:rsidRDefault="007B1CF3" w:rsidP="00AF6DBF">
      <w:pPr>
        <w:pStyle w:val="Prrafodelista"/>
        <w:numPr>
          <w:ilvl w:val="3"/>
          <w:numId w:val="53"/>
        </w:numPr>
        <w:spacing w:after="200"/>
        <w:rPr>
          <w:rFonts w:cs="Times New Roman"/>
          <w:szCs w:val="24"/>
        </w:rPr>
      </w:pPr>
      <w:r w:rsidRPr="00DC7A87">
        <w:rPr>
          <w:rFonts w:cs="Times New Roman"/>
          <w:szCs w:val="24"/>
        </w:rPr>
        <w:t xml:space="preserve">Por </w:t>
      </w:r>
      <w:r>
        <w:rPr>
          <w:rFonts w:cs="Times New Roman"/>
          <w:szCs w:val="24"/>
        </w:rPr>
        <w:t>rol de usuario</w:t>
      </w:r>
      <w:r w:rsidRPr="00DC7A87">
        <w:rPr>
          <w:rFonts w:cs="Times New Roman"/>
          <w:szCs w:val="24"/>
        </w:rPr>
        <w:t>.</w:t>
      </w:r>
    </w:p>
    <w:p w:rsidR="007B1CF3" w:rsidRPr="00DC7A87" w:rsidRDefault="007B1CF3" w:rsidP="00AF6DBF">
      <w:pPr>
        <w:pStyle w:val="Prrafodelista"/>
        <w:numPr>
          <w:ilvl w:val="2"/>
          <w:numId w:val="53"/>
        </w:numPr>
        <w:spacing w:after="200"/>
        <w:rPr>
          <w:rFonts w:cs="Times New Roman"/>
          <w:szCs w:val="24"/>
        </w:rPr>
      </w:pPr>
      <w:r>
        <w:rPr>
          <w:rFonts w:cs="Times New Roman"/>
          <w:szCs w:val="24"/>
        </w:rPr>
        <w:t>Bitácora</w:t>
      </w:r>
      <w:r w:rsidRPr="00DC7A87">
        <w:rPr>
          <w:rFonts w:cs="Times New Roman"/>
          <w:szCs w:val="24"/>
        </w:rPr>
        <w:t>.</w:t>
      </w:r>
    </w:p>
    <w:p w:rsidR="007B1CF3" w:rsidRPr="00BD775B" w:rsidRDefault="007B1CF3" w:rsidP="00AF6DBF">
      <w:pPr>
        <w:pStyle w:val="Prrafodelista"/>
        <w:numPr>
          <w:ilvl w:val="3"/>
          <w:numId w:val="53"/>
        </w:numPr>
        <w:spacing w:after="200"/>
        <w:rPr>
          <w:rFonts w:cs="Times New Roman"/>
          <w:szCs w:val="24"/>
        </w:rPr>
      </w:pPr>
      <w:r>
        <w:rPr>
          <w:rFonts w:cs="Times New Roman"/>
          <w:szCs w:val="24"/>
        </w:rPr>
        <w:t>Por fechas</w:t>
      </w:r>
      <w:r w:rsidRPr="00DC7A87">
        <w:rPr>
          <w:rFonts w:cs="Times New Roman"/>
          <w:szCs w:val="24"/>
        </w:rPr>
        <w:t>.</w:t>
      </w:r>
    </w:p>
    <w:p w:rsidR="007B1CF3" w:rsidRPr="00DC7A87" w:rsidRDefault="007B1CF3" w:rsidP="00AF6DBF">
      <w:pPr>
        <w:pStyle w:val="Prrafodelista"/>
        <w:numPr>
          <w:ilvl w:val="3"/>
          <w:numId w:val="53"/>
        </w:numPr>
        <w:spacing w:after="200"/>
        <w:rPr>
          <w:rFonts w:cs="Times New Roman"/>
          <w:szCs w:val="24"/>
        </w:rPr>
      </w:pPr>
      <w:r w:rsidRPr="00DC7A87">
        <w:rPr>
          <w:rFonts w:cs="Times New Roman"/>
          <w:szCs w:val="24"/>
        </w:rPr>
        <w:t>Por usuarios.</w:t>
      </w:r>
    </w:p>
    <w:p w:rsidR="007B1CF3" w:rsidRDefault="007B1CF3" w:rsidP="00AF6DBF">
      <w:pPr>
        <w:pStyle w:val="Prrafodelista"/>
        <w:numPr>
          <w:ilvl w:val="1"/>
          <w:numId w:val="53"/>
        </w:numPr>
        <w:spacing w:after="200"/>
        <w:rPr>
          <w:rFonts w:cs="Times New Roman"/>
          <w:szCs w:val="24"/>
        </w:rPr>
      </w:pPr>
      <w:r>
        <w:rPr>
          <w:rFonts w:cs="Times New Roman"/>
          <w:szCs w:val="24"/>
        </w:rPr>
        <w:t>Recepción.</w:t>
      </w:r>
    </w:p>
    <w:p w:rsidR="007B1CF3" w:rsidRDefault="007B1CF3" w:rsidP="00AF6DBF">
      <w:pPr>
        <w:pStyle w:val="Prrafodelista"/>
        <w:numPr>
          <w:ilvl w:val="2"/>
          <w:numId w:val="53"/>
        </w:numPr>
        <w:spacing w:after="200"/>
        <w:rPr>
          <w:rFonts w:cs="Times New Roman"/>
          <w:szCs w:val="24"/>
        </w:rPr>
      </w:pPr>
      <w:r>
        <w:rPr>
          <w:rFonts w:cs="Times New Roman"/>
          <w:szCs w:val="24"/>
        </w:rPr>
        <w:lastRenderedPageBreak/>
        <w:t>Pacientes</w:t>
      </w:r>
      <w:r w:rsidRPr="00DC7A87">
        <w:rPr>
          <w:rFonts w:cs="Times New Roman"/>
          <w:szCs w:val="24"/>
        </w:rPr>
        <w:t>.</w:t>
      </w:r>
    </w:p>
    <w:p w:rsidR="007B1CF3" w:rsidRDefault="007B1CF3" w:rsidP="00AF6DBF">
      <w:pPr>
        <w:pStyle w:val="Prrafodelista"/>
        <w:numPr>
          <w:ilvl w:val="3"/>
          <w:numId w:val="53"/>
        </w:numPr>
        <w:spacing w:after="200"/>
        <w:rPr>
          <w:rFonts w:cs="Times New Roman"/>
          <w:szCs w:val="24"/>
        </w:rPr>
      </w:pPr>
      <w:r>
        <w:rPr>
          <w:rFonts w:cs="Times New Roman"/>
          <w:szCs w:val="24"/>
        </w:rPr>
        <w:t>En general.</w:t>
      </w:r>
    </w:p>
    <w:p w:rsidR="007B1CF3" w:rsidRDefault="007B1CF3" w:rsidP="00AF6DBF">
      <w:pPr>
        <w:pStyle w:val="Prrafodelista"/>
        <w:numPr>
          <w:ilvl w:val="3"/>
          <w:numId w:val="53"/>
        </w:numPr>
        <w:spacing w:after="200"/>
        <w:rPr>
          <w:rFonts w:cs="Times New Roman"/>
          <w:szCs w:val="24"/>
        </w:rPr>
      </w:pPr>
      <w:r>
        <w:rPr>
          <w:rFonts w:cs="Times New Roman"/>
          <w:szCs w:val="24"/>
        </w:rPr>
        <w:t>De personas.</w:t>
      </w:r>
    </w:p>
    <w:p w:rsidR="007B1CF3" w:rsidRDefault="007B1CF3" w:rsidP="00AF6DBF">
      <w:pPr>
        <w:pStyle w:val="Prrafodelista"/>
        <w:numPr>
          <w:ilvl w:val="3"/>
          <w:numId w:val="53"/>
        </w:numPr>
        <w:spacing w:after="200"/>
        <w:rPr>
          <w:rFonts w:cs="Times New Roman"/>
          <w:szCs w:val="24"/>
        </w:rPr>
      </w:pPr>
      <w:r>
        <w:rPr>
          <w:rFonts w:cs="Times New Roman"/>
          <w:szCs w:val="24"/>
        </w:rPr>
        <w:t>Por médico.</w:t>
      </w:r>
    </w:p>
    <w:p w:rsidR="007B1CF3" w:rsidRDefault="007B1CF3" w:rsidP="00AF6DBF">
      <w:pPr>
        <w:pStyle w:val="Prrafodelista"/>
        <w:numPr>
          <w:ilvl w:val="3"/>
          <w:numId w:val="53"/>
        </w:numPr>
        <w:spacing w:after="200"/>
        <w:rPr>
          <w:rFonts w:cs="Times New Roman"/>
          <w:szCs w:val="24"/>
        </w:rPr>
      </w:pPr>
      <w:r>
        <w:rPr>
          <w:rFonts w:cs="Times New Roman"/>
          <w:szCs w:val="24"/>
        </w:rPr>
        <w:t>Expediente.</w:t>
      </w:r>
    </w:p>
    <w:p w:rsidR="007B1CF3" w:rsidRDefault="007B1CF3" w:rsidP="00AF6DBF">
      <w:pPr>
        <w:pStyle w:val="Prrafodelista"/>
        <w:numPr>
          <w:ilvl w:val="2"/>
          <w:numId w:val="53"/>
        </w:numPr>
        <w:spacing w:after="200"/>
        <w:rPr>
          <w:rFonts w:cs="Times New Roman"/>
          <w:szCs w:val="24"/>
        </w:rPr>
      </w:pPr>
      <w:r>
        <w:rPr>
          <w:rFonts w:cs="Times New Roman"/>
          <w:szCs w:val="24"/>
        </w:rPr>
        <w:t>Agenda.</w:t>
      </w:r>
    </w:p>
    <w:p w:rsidR="007B1CF3" w:rsidRDefault="007B1CF3" w:rsidP="00AF6DBF">
      <w:pPr>
        <w:pStyle w:val="Prrafodelista"/>
        <w:numPr>
          <w:ilvl w:val="3"/>
          <w:numId w:val="53"/>
        </w:numPr>
        <w:spacing w:after="200"/>
        <w:rPr>
          <w:rFonts w:cs="Times New Roman"/>
          <w:szCs w:val="24"/>
        </w:rPr>
      </w:pPr>
      <w:r>
        <w:rPr>
          <w:rFonts w:cs="Times New Roman"/>
          <w:szCs w:val="24"/>
        </w:rPr>
        <w:t>Por tipo de cita.</w:t>
      </w:r>
    </w:p>
    <w:p w:rsidR="007B1CF3" w:rsidRDefault="007B1CF3" w:rsidP="00AF6DBF">
      <w:pPr>
        <w:pStyle w:val="Prrafodelista"/>
        <w:numPr>
          <w:ilvl w:val="3"/>
          <w:numId w:val="53"/>
        </w:numPr>
        <w:spacing w:after="200"/>
        <w:rPr>
          <w:rFonts w:cs="Times New Roman"/>
          <w:szCs w:val="24"/>
        </w:rPr>
      </w:pPr>
      <w:r>
        <w:rPr>
          <w:rFonts w:cs="Times New Roman"/>
          <w:szCs w:val="24"/>
        </w:rPr>
        <w:t>Por fecha.</w:t>
      </w:r>
    </w:p>
    <w:p w:rsidR="007B1CF3" w:rsidRDefault="007B1CF3" w:rsidP="00AF6DBF">
      <w:pPr>
        <w:pStyle w:val="Prrafodelista"/>
        <w:numPr>
          <w:ilvl w:val="3"/>
          <w:numId w:val="53"/>
        </w:numPr>
        <w:spacing w:after="200"/>
        <w:rPr>
          <w:rFonts w:cs="Times New Roman"/>
          <w:szCs w:val="24"/>
        </w:rPr>
      </w:pPr>
      <w:r>
        <w:rPr>
          <w:rFonts w:cs="Times New Roman"/>
          <w:szCs w:val="24"/>
        </w:rPr>
        <w:t>Por médico.</w:t>
      </w:r>
    </w:p>
    <w:p w:rsidR="007B1CF3" w:rsidRDefault="007B1CF3" w:rsidP="00AF6DBF">
      <w:pPr>
        <w:pStyle w:val="Prrafodelista"/>
        <w:numPr>
          <w:ilvl w:val="2"/>
          <w:numId w:val="53"/>
        </w:numPr>
        <w:spacing w:after="200"/>
        <w:rPr>
          <w:rFonts w:cs="Times New Roman"/>
          <w:szCs w:val="24"/>
        </w:rPr>
      </w:pPr>
      <w:r>
        <w:rPr>
          <w:rFonts w:cs="Times New Roman"/>
          <w:szCs w:val="24"/>
        </w:rPr>
        <w:t>Documentos.</w:t>
      </w:r>
    </w:p>
    <w:p w:rsidR="007B1CF3" w:rsidRDefault="007B1CF3" w:rsidP="00AF6DBF">
      <w:pPr>
        <w:pStyle w:val="Prrafodelista"/>
        <w:numPr>
          <w:ilvl w:val="3"/>
          <w:numId w:val="53"/>
        </w:numPr>
        <w:spacing w:after="200"/>
        <w:rPr>
          <w:rFonts w:cs="Times New Roman"/>
          <w:szCs w:val="24"/>
        </w:rPr>
      </w:pPr>
      <w:r>
        <w:rPr>
          <w:rFonts w:cs="Times New Roman"/>
          <w:szCs w:val="24"/>
        </w:rPr>
        <w:t>Acta de consentimiento de cirugía.</w:t>
      </w:r>
    </w:p>
    <w:p w:rsidR="007B1CF3" w:rsidRDefault="007B1CF3" w:rsidP="00AF6DBF">
      <w:pPr>
        <w:pStyle w:val="Prrafodelista"/>
        <w:numPr>
          <w:ilvl w:val="2"/>
          <w:numId w:val="53"/>
        </w:numPr>
        <w:spacing w:after="200"/>
        <w:rPr>
          <w:rFonts w:cs="Times New Roman"/>
          <w:szCs w:val="24"/>
        </w:rPr>
      </w:pPr>
      <w:r>
        <w:rPr>
          <w:rFonts w:cs="Times New Roman"/>
          <w:szCs w:val="24"/>
        </w:rPr>
        <w:t>Hospitalización.</w:t>
      </w:r>
    </w:p>
    <w:p w:rsidR="007B1CF3" w:rsidRDefault="007B1CF3" w:rsidP="00AF6DBF">
      <w:pPr>
        <w:pStyle w:val="Prrafodelista"/>
        <w:numPr>
          <w:ilvl w:val="3"/>
          <w:numId w:val="53"/>
        </w:numPr>
        <w:spacing w:after="200"/>
        <w:rPr>
          <w:rFonts w:cs="Times New Roman"/>
          <w:szCs w:val="24"/>
        </w:rPr>
      </w:pPr>
      <w:r>
        <w:rPr>
          <w:rFonts w:cs="Times New Roman"/>
          <w:szCs w:val="24"/>
        </w:rPr>
        <w:t>Por fecha.</w:t>
      </w:r>
    </w:p>
    <w:p w:rsidR="007B1CF3" w:rsidRDefault="007B1CF3" w:rsidP="00AF6DBF">
      <w:pPr>
        <w:pStyle w:val="Prrafodelista"/>
        <w:numPr>
          <w:ilvl w:val="2"/>
          <w:numId w:val="53"/>
        </w:numPr>
        <w:spacing w:after="200"/>
        <w:rPr>
          <w:rFonts w:cs="Times New Roman"/>
          <w:szCs w:val="24"/>
        </w:rPr>
      </w:pPr>
      <w:r>
        <w:rPr>
          <w:rFonts w:cs="Times New Roman"/>
          <w:szCs w:val="24"/>
        </w:rPr>
        <w:t>Sala de observación.</w:t>
      </w:r>
    </w:p>
    <w:p w:rsidR="007B1CF3" w:rsidRDefault="007B1CF3" w:rsidP="00AF6DBF">
      <w:pPr>
        <w:pStyle w:val="Prrafodelista"/>
        <w:numPr>
          <w:ilvl w:val="3"/>
          <w:numId w:val="53"/>
        </w:numPr>
        <w:spacing w:after="200"/>
        <w:rPr>
          <w:rFonts w:cs="Times New Roman"/>
          <w:szCs w:val="24"/>
        </w:rPr>
      </w:pPr>
      <w:r>
        <w:rPr>
          <w:rFonts w:cs="Times New Roman"/>
          <w:szCs w:val="24"/>
        </w:rPr>
        <w:t>Por fecha.</w:t>
      </w:r>
    </w:p>
    <w:p w:rsidR="007B1CF3" w:rsidRDefault="007B1CF3" w:rsidP="00AF6DBF">
      <w:pPr>
        <w:pStyle w:val="Prrafodelista"/>
        <w:numPr>
          <w:ilvl w:val="2"/>
          <w:numId w:val="53"/>
        </w:numPr>
        <w:spacing w:after="200"/>
        <w:rPr>
          <w:rFonts w:cs="Times New Roman"/>
          <w:szCs w:val="24"/>
        </w:rPr>
      </w:pPr>
      <w:r>
        <w:rPr>
          <w:rFonts w:cs="Times New Roman"/>
          <w:szCs w:val="24"/>
        </w:rPr>
        <w:t>Cobros.</w:t>
      </w:r>
    </w:p>
    <w:p w:rsidR="007B1CF3" w:rsidRDefault="007B1CF3" w:rsidP="00AF6DBF">
      <w:pPr>
        <w:pStyle w:val="Prrafodelista"/>
        <w:numPr>
          <w:ilvl w:val="3"/>
          <w:numId w:val="53"/>
        </w:numPr>
        <w:spacing w:after="200"/>
        <w:rPr>
          <w:rFonts w:cs="Times New Roman"/>
          <w:szCs w:val="24"/>
        </w:rPr>
      </w:pPr>
      <w:r>
        <w:rPr>
          <w:rFonts w:cs="Times New Roman"/>
          <w:szCs w:val="24"/>
        </w:rPr>
        <w:t>Por fecha.</w:t>
      </w:r>
    </w:p>
    <w:p w:rsidR="007B1CF3" w:rsidRDefault="007B1CF3" w:rsidP="00AF6DBF">
      <w:pPr>
        <w:pStyle w:val="Prrafodelista"/>
        <w:numPr>
          <w:ilvl w:val="3"/>
          <w:numId w:val="53"/>
        </w:numPr>
        <w:spacing w:after="200"/>
        <w:rPr>
          <w:rFonts w:cs="Times New Roman"/>
          <w:szCs w:val="24"/>
        </w:rPr>
      </w:pPr>
      <w:r>
        <w:rPr>
          <w:rFonts w:cs="Times New Roman"/>
          <w:szCs w:val="24"/>
        </w:rPr>
        <w:t>Por servicio.</w:t>
      </w:r>
    </w:p>
    <w:p w:rsidR="007B1CF3" w:rsidRDefault="007B1CF3" w:rsidP="00AF6DBF">
      <w:pPr>
        <w:pStyle w:val="Prrafodelista"/>
        <w:numPr>
          <w:ilvl w:val="1"/>
          <w:numId w:val="53"/>
        </w:numPr>
        <w:spacing w:after="200"/>
        <w:rPr>
          <w:rFonts w:cs="Times New Roman"/>
          <w:szCs w:val="24"/>
        </w:rPr>
      </w:pPr>
      <w:r>
        <w:rPr>
          <w:rFonts w:cs="Times New Roman"/>
          <w:szCs w:val="24"/>
        </w:rPr>
        <w:t>Laboratorios.</w:t>
      </w:r>
    </w:p>
    <w:p w:rsidR="007B1CF3" w:rsidRDefault="007B1CF3" w:rsidP="00AF6DBF">
      <w:pPr>
        <w:pStyle w:val="Prrafodelista"/>
        <w:numPr>
          <w:ilvl w:val="2"/>
          <w:numId w:val="53"/>
        </w:numPr>
        <w:spacing w:after="200"/>
        <w:rPr>
          <w:rFonts w:cs="Times New Roman"/>
          <w:szCs w:val="24"/>
        </w:rPr>
      </w:pPr>
      <w:r>
        <w:rPr>
          <w:rFonts w:cs="Times New Roman"/>
          <w:szCs w:val="24"/>
        </w:rPr>
        <w:t>Laboratorio clínico.</w:t>
      </w:r>
    </w:p>
    <w:p w:rsidR="007B1CF3" w:rsidRDefault="007B1CF3" w:rsidP="00AF6DBF">
      <w:pPr>
        <w:pStyle w:val="Prrafodelista"/>
        <w:numPr>
          <w:ilvl w:val="3"/>
          <w:numId w:val="53"/>
        </w:numPr>
        <w:spacing w:after="200"/>
        <w:rPr>
          <w:rFonts w:cs="Times New Roman"/>
          <w:szCs w:val="24"/>
        </w:rPr>
      </w:pPr>
      <w:r>
        <w:rPr>
          <w:rFonts w:cs="Times New Roman"/>
          <w:szCs w:val="24"/>
        </w:rPr>
        <w:t>Por fecha.</w:t>
      </w:r>
    </w:p>
    <w:p w:rsidR="007B1CF3" w:rsidRDefault="007B1CF3" w:rsidP="00AF6DBF">
      <w:pPr>
        <w:pStyle w:val="Prrafodelista"/>
        <w:numPr>
          <w:ilvl w:val="3"/>
          <w:numId w:val="53"/>
        </w:numPr>
        <w:spacing w:after="200"/>
        <w:rPr>
          <w:rFonts w:cs="Times New Roman"/>
          <w:szCs w:val="24"/>
        </w:rPr>
      </w:pPr>
      <w:r>
        <w:rPr>
          <w:rFonts w:cs="Times New Roman"/>
          <w:szCs w:val="24"/>
        </w:rPr>
        <w:t>Por paciente.</w:t>
      </w:r>
    </w:p>
    <w:p w:rsidR="007B1CF3" w:rsidRDefault="007B1CF3" w:rsidP="00AF6DBF">
      <w:pPr>
        <w:pStyle w:val="Prrafodelista"/>
        <w:numPr>
          <w:ilvl w:val="2"/>
          <w:numId w:val="53"/>
        </w:numPr>
        <w:spacing w:after="200"/>
        <w:rPr>
          <w:rFonts w:cs="Times New Roman"/>
          <w:szCs w:val="24"/>
        </w:rPr>
      </w:pPr>
      <w:r>
        <w:rPr>
          <w:rFonts w:cs="Times New Roman"/>
          <w:szCs w:val="24"/>
        </w:rPr>
        <w:t>Rayos X.</w:t>
      </w:r>
    </w:p>
    <w:p w:rsidR="007B1CF3" w:rsidRDefault="007B1CF3" w:rsidP="00AF6DBF">
      <w:pPr>
        <w:pStyle w:val="Prrafodelista"/>
        <w:numPr>
          <w:ilvl w:val="3"/>
          <w:numId w:val="53"/>
        </w:numPr>
        <w:spacing w:after="200"/>
        <w:rPr>
          <w:rFonts w:cs="Times New Roman"/>
          <w:szCs w:val="24"/>
        </w:rPr>
      </w:pPr>
      <w:r>
        <w:rPr>
          <w:rFonts w:cs="Times New Roman"/>
          <w:szCs w:val="24"/>
        </w:rPr>
        <w:lastRenderedPageBreak/>
        <w:t>Por fecha.</w:t>
      </w:r>
    </w:p>
    <w:p w:rsidR="007B1CF3" w:rsidRDefault="007B1CF3" w:rsidP="00AF6DBF">
      <w:pPr>
        <w:pStyle w:val="Prrafodelista"/>
        <w:numPr>
          <w:ilvl w:val="3"/>
          <w:numId w:val="53"/>
        </w:numPr>
        <w:spacing w:after="200"/>
        <w:rPr>
          <w:rFonts w:cs="Times New Roman"/>
          <w:szCs w:val="24"/>
        </w:rPr>
      </w:pPr>
      <w:r>
        <w:rPr>
          <w:rFonts w:cs="Times New Roman"/>
          <w:szCs w:val="24"/>
        </w:rPr>
        <w:t>Por paciente.</w:t>
      </w:r>
    </w:p>
    <w:p w:rsidR="007B1CF3" w:rsidRDefault="007B1CF3" w:rsidP="00AF6DBF">
      <w:pPr>
        <w:pStyle w:val="Prrafodelista"/>
        <w:numPr>
          <w:ilvl w:val="2"/>
          <w:numId w:val="53"/>
        </w:numPr>
        <w:spacing w:after="200"/>
        <w:rPr>
          <w:rFonts w:cs="Times New Roman"/>
          <w:szCs w:val="24"/>
        </w:rPr>
      </w:pPr>
      <w:r>
        <w:rPr>
          <w:rFonts w:cs="Times New Roman"/>
          <w:szCs w:val="24"/>
        </w:rPr>
        <w:t>Ultrasonografía.</w:t>
      </w:r>
    </w:p>
    <w:p w:rsidR="007B1CF3" w:rsidRDefault="007B1CF3" w:rsidP="00AF6DBF">
      <w:pPr>
        <w:pStyle w:val="Prrafodelista"/>
        <w:numPr>
          <w:ilvl w:val="3"/>
          <w:numId w:val="53"/>
        </w:numPr>
        <w:spacing w:after="200"/>
        <w:rPr>
          <w:rFonts w:cs="Times New Roman"/>
          <w:szCs w:val="24"/>
        </w:rPr>
      </w:pPr>
      <w:r>
        <w:rPr>
          <w:rFonts w:cs="Times New Roman"/>
          <w:szCs w:val="24"/>
        </w:rPr>
        <w:t>Por fechas</w:t>
      </w:r>
    </w:p>
    <w:p w:rsidR="007B1CF3" w:rsidRDefault="007B1CF3" w:rsidP="00AF6DBF">
      <w:pPr>
        <w:pStyle w:val="Prrafodelista"/>
        <w:numPr>
          <w:ilvl w:val="3"/>
          <w:numId w:val="53"/>
        </w:numPr>
        <w:spacing w:after="200"/>
        <w:rPr>
          <w:rFonts w:cs="Times New Roman"/>
          <w:szCs w:val="24"/>
        </w:rPr>
      </w:pPr>
      <w:r>
        <w:rPr>
          <w:rFonts w:cs="Times New Roman"/>
          <w:szCs w:val="24"/>
        </w:rPr>
        <w:t>Por paciente.</w:t>
      </w:r>
    </w:p>
    <w:p w:rsidR="007B1CF3" w:rsidRDefault="007B1CF3" w:rsidP="00AF6DBF">
      <w:pPr>
        <w:pStyle w:val="Prrafodelista"/>
        <w:numPr>
          <w:ilvl w:val="2"/>
          <w:numId w:val="53"/>
        </w:numPr>
        <w:spacing w:after="200"/>
        <w:rPr>
          <w:rFonts w:cs="Times New Roman"/>
          <w:szCs w:val="24"/>
        </w:rPr>
      </w:pPr>
      <w:r>
        <w:rPr>
          <w:rFonts w:cs="Times New Roman"/>
          <w:szCs w:val="24"/>
        </w:rPr>
        <w:t>Mobiliario, equipo y herramientas.</w:t>
      </w:r>
    </w:p>
    <w:p w:rsidR="007B1CF3" w:rsidRDefault="007B1CF3" w:rsidP="00AF6DBF">
      <w:pPr>
        <w:pStyle w:val="Prrafodelista"/>
        <w:numPr>
          <w:ilvl w:val="3"/>
          <w:numId w:val="53"/>
        </w:numPr>
        <w:spacing w:after="200"/>
        <w:rPr>
          <w:rFonts w:cs="Times New Roman"/>
          <w:szCs w:val="24"/>
        </w:rPr>
      </w:pPr>
      <w:r>
        <w:rPr>
          <w:rFonts w:cs="Times New Roman"/>
          <w:szCs w:val="24"/>
        </w:rPr>
        <w:t>Por depreciación.</w:t>
      </w:r>
    </w:p>
    <w:p w:rsidR="007B1CF3" w:rsidRDefault="007B1CF3" w:rsidP="00AF6DBF">
      <w:pPr>
        <w:pStyle w:val="Prrafodelista"/>
        <w:numPr>
          <w:ilvl w:val="1"/>
          <w:numId w:val="53"/>
        </w:numPr>
        <w:spacing w:after="200"/>
        <w:rPr>
          <w:rFonts w:cs="Times New Roman"/>
          <w:szCs w:val="24"/>
        </w:rPr>
      </w:pPr>
      <w:r>
        <w:rPr>
          <w:rFonts w:cs="Times New Roman"/>
          <w:szCs w:val="24"/>
        </w:rPr>
        <w:t>Medicina general.</w:t>
      </w:r>
    </w:p>
    <w:p w:rsidR="007B1CF3" w:rsidRDefault="007B1CF3" w:rsidP="00AF6DBF">
      <w:pPr>
        <w:pStyle w:val="Prrafodelista"/>
        <w:numPr>
          <w:ilvl w:val="2"/>
          <w:numId w:val="53"/>
        </w:numPr>
        <w:spacing w:after="200"/>
        <w:rPr>
          <w:rFonts w:cs="Times New Roman"/>
          <w:szCs w:val="24"/>
        </w:rPr>
      </w:pPr>
      <w:r>
        <w:rPr>
          <w:rFonts w:cs="Times New Roman"/>
          <w:szCs w:val="24"/>
        </w:rPr>
        <w:t>Receta de examen.</w:t>
      </w:r>
    </w:p>
    <w:p w:rsidR="007B1CF3" w:rsidRDefault="007B1CF3" w:rsidP="00AF6DBF">
      <w:pPr>
        <w:pStyle w:val="Prrafodelista"/>
        <w:numPr>
          <w:ilvl w:val="1"/>
          <w:numId w:val="53"/>
        </w:numPr>
        <w:spacing w:after="200"/>
        <w:rPr>
          <w:rFonts w:cs="Times New Roman"/>
          <w:szCs w:val="24"/>
        </w:rPr>
      </w:pPr>
      <w:r>
        <w:rPr>
          <w:rFonts w:cs="Times New Roman"/>
          <w:szCs w:val="24"/>
        </w:rPr>
        <w:t>Por fecha.</w:t>
      </w:r>
    </w:p>
    <w:p w:rsidR="007B1CF3" w:rsidRDefault="007B1CF3" w:rsidP="00AF6DBF">
      <w:pPr>
        <w:pStyle w:val="Prrafodelista"/>
        <w:numPr>
          <w:ilvl w:val="1"/>
          <w:numId w:val="53"/>
        </w:numPr>
        <w:spacing w:after="200"/>
        <w:rPr>
          <w:rFonts w:cs="Times New Roman"/>
          <w:szCs w:val="24"/>
        </w:rPr>
      </w:pPr>
      <w:r>
        <w:rPr>
          <w:rFonts w:cs="Times New Roman"/>
          <w:szCs w:val="24"/>
        </w:rPr>
        <w:t>Farmacia.</w:t>
      </w:r>
    </w:p>
    <w:p w:rsidR="007B1CF3" w:rsidRDefault="007B1CF3" w:rsidP="00AF6DBF">
      <w:pPr>
        <w:pStyle w:val="Prrafodelista"/>
        <w:numPr>
          <w:ilvl w:val="2"/>
          <w:numId w:val="53"/>
        </w:numPr>
        <w:spacing w:after="200"/>
        <w:rPr>
          <w:rFonts w:cs="Times New Roman"/>
          <w:szCs w:val="24"/>
        </w:rPr>
      </w:pPr>
      <w:r>
        <w:rPr>
          <w:rFonts w:cs="Times New Roman"/>
          <w:szCs w:val="24"/>
        </w:rPr>
        <w:t>Productos.</w:t>
      </w:r>
    </w:p>
    <w:p w:rsidR="007B1CF3" w:rsidRDefault="007B1CF3" w:rsidP="00AF6DBF">
      <w:pPr>
        <w:pStyle w:val="Prrafodelista"/>
        <w:numPr>
          <w:ilvl w:val="3"/>
          <w:numId w:val="53"/>
        </w:numPr>
        <w:spacing w:after="200"/>
        <w:rPr>
          <w:rFonts w:cs="Times New Roman"/>
          <w:szCs w:val="24"/>
        </w:rPr>
      </w:pPr>
      <w:r>
        <w:rPr>
          <w:rFonts w:cs="Times New Roman"/>
          <w:szCs w:val="24"/>
        </w:rPr>
        <w:t>En general.</w:t>
      </w:r>
    </w:p>
    <w:p w:rsidR="007B1CF3" w:rsidRDefault="007B1CF3" w:rsidP="00AF6DBF">
      <w:pPr>
        <w:pStyle w:val="Prrafodelista"/>
        <w:numPr>
          <w:ilvl w:val="3"/>
          <w:numId w:val="53"/>
        </w:numPr>
        <w:spacing w:after="200"/>
        <w:rPr>
          <w:rFonts w:cs="Times New Roman"/>
          <w:szCs w:val="24"/>
        </w:rPr>
      </w:pPr>
      <w:r>
        <w:rPr>
          <w:rFonts w:cs="Times New Roman"/>
          <w:szCs w:val="24"/>
        </w:rPr>
        <w:t>De productos.</w:t>
      </w:r>
    </w:p>
    <w:p w:rsidR="007B1CF3" w:rsidRDefault="007B1CF3" w:rsidP="00AF6DBF">
      <w:pPr>
        <w:pStyle w:val="Prrafodelista"/>
        <w:numPr>
          <w:ilvl w:val="2"/>
          <w:numId w:val="53"/>
        </w:numPr>
        <w:spacing w:after="200"/>
        <w:rPr>
          <w:rFonts w:cs="Times New Roman"/>
          <w:szCs w:val="24"/>
        </w:rPr>
      </w:pPr>
      <w:r>
        <w:rPr>
          <w:rFonts w:cs="Times New Roman"/>
          <w:szCs w:val="24"/>
        </w:rPr>
        <w:t>Compras.</w:t>
      </w:r>
    </w:p>
    <w:p w:rsidR="007B1CF3" w:rsidRDefault="007B1CF3" w:rsidP="00AF6DBF">
      <w:pPr>
        <w:pStyle w:val="Prrafodelista"/>
        <w:numPr>
          <w:ilvl w:val="3"/>
          <w:numId w:val="53"/>
        </w:numPr>
        <w:spacing w:after="200"/>
        <w:rPr>
          <w:rFonts w:cs="Times New Roman"/>
          <w:szCs w:val="24"/>
        </w:rPr>
      </w:pPr>
      <w:r>
        <w:rPr>
          <w:rFonts w:cs="Times New Roman"/>
          <w:szCs w:val="24"/>
        </w:rPr>
        <w:t>Por fecha.</w:t>
      </w:r>
    </w:p>
    <w:p w:rsidR="007B1CF3" w:rsidRDefault="007B1CF3" w:rsidP="00AF6DBF">
      <w:pPr>
        <w:pStyle w:val="Prrafodelista"/>
        <w:numPr>
          <w:ilvl w:val="3"/>
          <w:numId w:val="53"/>
        </w:numPr>
        <w:spacing w:after="200"/>
        <w:rPr>
          <w:rFonts w:cs="Times New Roman"/>
          <w:szCs w:val="24"/>
        </w:rPr>
      </w:pPr>
      <w:r>
        <w:rPr>
          <w:rFonts w:cs="Times New Roman"/>
          <w:szCs w:val="24"/>
        </w:rPr>
        <w:t>De productos.</w:t>
      </w:r>
    </w:p>
    <w:p w:rsidR="007B1CF3" w:rsidRDefault="007B1CF3" w:rsidP="00AF6DBF">
      <w:pPr>
        <w:pStyle w:val="Prrafodelista"/>
        <w:numPr>
          <w:ilvl w:val="2"/>
          <w:numId w:val="53"/>
        </w:numPr>
        <w:spacing w:after="200"/>
        <w:rPr>
          <w:rFonts w:cs="Times New Roman"/>
          <w:szCs w:val="24"/>
        </w:rPr>
      </w:pPr>
      <w:r>
        <w:rPr>
          <w:rFonts w:cs="Times New Roman"/>
          <w:szCs w:val="24"/>
        </w:rPr>
        <w:t>Ventas.</w:t>
      </w:r>
    </w:p>
    <w:p w:rsidR="007B1CF3" w:rsidRDefault="007B1CF3" w:rsidP="00AF6DBF">
      <w:pPr>
        <w:pStyle w:val="Prrafodelista"/>
        <w:numPr>
          <w:ilvl w:val="3"/>
          <w:numId w:val="53"/>
        </w:numPr>
        <w:spacing w:after="200"/>
        <w:rPr>
          <w:rFonts w:cs="Times New Roman"/>
          <w:szCs w:val="24"/>
        </w:rPr>
      </w:pPr>
      <w:r>
        <w:rPr>
          <w:rFonts w:cs="Times New Roman"/>
          <w:szCs w:val="24"/>
        </w:rPr>
        <w:t>Por fecha.</w:t>
      </w:r>
    </w:p>
    <w:p w:rsidR="00B810F1" w:rsidRPr="007B1CF3" w:rsidRDefault="007B1CF3" w:rsidP="00AF6DBF">
      <w:pPr>
        <w:pStyle w:val="Prrafodelista"/>
        <w:numPr>
          <w:ilvl w:val="3"/>
          <w:numId w:val="53"/>
        </w:numPr>
        <w:spacing w:after="200"/>
        <w:rPr>
          <w:rFonts w:cs="Times New Roman"/>
          <w:szCs w:val="24"/>
        </w:rPr>
      </w:pPr>
      <w:r w:rsidRPr="007B1CF3">
        <w:rPr>
          <w:rFonts w:cs="Times New Roman"/>
          <w:szCs w:val="24"/>
        </w:rPr>
        <w:t>De productos.</w:t>
      </w:r>
    </w:p>
    <w:p w:rsidR="00CC3C59" w:rsidRDefault="00CC3C59">
      <w:pPr>
        <w:spacing w:line="259" w:lineRule="auto"/>
        <w:jc w:val="left"/>
        <w:rPr>
          <w:rFonts w:eastAsiaTheme="majorEastAsia" w:cstheme="majorBidi"/>
          <w:color w:val="0B5294" w:themeColor="accent1" w:themeShade="BF"/>
          <w:sz w:val="26"/>
          <w:szCs w:val="26"/>
        </w:rPr>
      </w:pPr>
      <w:r>
        <w:br w:type="page"/>
      </w:r>
    </w:p>
    <w:p w:rsidR="00C228FB" w:rsidRDefault="00686501" w:rsidP="00C228FB">
      <w:pPr>
        <w:pStyle w:val="Ttulononumerado2"/>
        <w:rPr>
          <w:u w:val="single"/>
        </w:rPr>
      </w:pPr>
      <w:bookmarkStart w:id="13" w:name="_Toc478634298"/>
      <w:r>
        <w:lastRenderedPageBreak/>
        <w:t>Limitaciones</w:t>
      </w:r>
      <w:bookmarkEnd w:id="13"/>
    </w:p>
    <w:p w:rsidR="00686501" w:rsidRPr="00686501" w:rsidRDefault="00686501" w:rsidP="00686501">
      <w:r>
        <w:t>El sistema informático a desarrollar muestra las siguientes limitaciones:</w:t>
      </w:r>
    </w:p>
    <w:p w:rsidR="00B143AF" w:rsidRDefault="00B143AF" w:rsidP="00AF6DBF">
      <w:pPr>
        <w:pStyle w:val="Prrafodelista"/>
        <w:numPr>
          <w:ilvl w:val="0"/>
          <w:numId w:val="55"/>
        </w:numPr>
        <w:spacing w:after="200"/>
        <w:rPr>
          <w:rFonts w:cs="Times New Roman"/>
          <w:szCs w:val="24"/>
        </w:rPr>
      </w:pPr>
      <w:r w:rsidRPr="00DC7A87">
        <w:rPr>
          <w:rFonts w:cs="Times New Roman"/>
          <w:szCs w:val="24"/>
        </w:rPr>
        <w:t>El sistema aplica estándares propios del Grupo Promesa.</w:t>
      </w:r>
    </w:p>
    <w:p w:rsidR="00F72BB9" w:rsidRPr="00B143AF" w:rsidRDefault="00B143AF" w:rsidP="00AF6DBF">
      <w:pPr>
        <w:pStyle w:val="Prrafodelista"/>
        <w:numPr>
          <w:ilvl w:val="0"/>
          <w:numId w:val="55"/>
        </w:numPr>
        <w:spacing w:line="259" w:lineRule="auto"/>
        <w:jc w:val="left"/>
        <w:rPr>
          <w:rFonts w:cs="Times New Roman"/>
          <w:szCs w:val="24"/>
        </w:rPr>
      </w:pPr>
      <w:r w:rsidRPr="00B143AF">
        <w:rPr>
          <w:rFonts w:cs="Times New Roman"/>
          <w:szCs w:val="24"/>
        </w:rPr>
        <w:t>La institución no cuenta con un servidor.</w:t>
      </w:r>
      <w:r w:rsidR="00F72BB9" w:rsidRPr="00B143AF">
        <w:rPr>
          <w:rFonts w:cs="Times New Roman"/>
          <w:szCs w:val="24"/>
        </w:rPr>
        <w:br w:type="page"/>
      </w:r>
    </w:p>
    <w:p w:rsidR="00C228FB" w:rsidRDefault="00F72BB9" w:rsidP="00081DC9">
      <w:pPr>
        <w:pStyle w:val="Ttulo1"/>
      </w:pPr>
      <w:bookmarkStart w:id="14" w:name="_Toc478634299"/>
      <w:r>
        <w:lastRenderedPageBreak/>
        <w:t>Investigación Preliminar</w:t>
      </w:r>
      <w:bookmarkEnd w:id="14"/>
    </w:p>
    <w:p w:rsidR="00F72BB9" w:rsidRDefault="00F72BB9" w:rsidP="00081DC9">
      <w:pPr>
        <w:pStyle w:val="Ttulo2"/>
      </w:pPr>
      <w:bookmarkStart w:id="15" w:name="_Toc478634300"/>
      <w:r>
        <w:t xml:space="preserve">Marco </w:t>
      </w:r>
      <w:r w:rsidR="00081DC9">
        <w:t>Teórico</w:t>
      </w:r>
      <w:bookmarkEnd w:id="15"/>
    </w:p>
    <w:p w:rsidR="00081DC9" w:rsidRDefault="00081DC9" w:rsidP="00081DC9">
      <w:r>
        <w:t>Para llevar a cabo el desarrollo e implementación del sistema informático propuesto, es necesario</w:t>
      </w:r>
      <w:r w:rsidR="00780036">
        <w:t xml:space="preserve"> definir algunos conceptos para la </w:t>
      </w:r>
      <w:r>
        <w:t>reali</w:t>
      </w:r>
      <w:r w:rsidR="00780036">
        <w:t>zación</w:t>
      </w:r>
      <w:r>
        <w:t xml:space="preserve"> </w:t>
      </w:r>
      <w:r w:rsidR="00780036">
        <w:t>d</w:t>
      </w:r>
      <w:r>
        <w:t xml:space="preserve">el proyecto. Los conceptos serán divididos en etapas </w:t>
      </w:r>
      <w:r w:rsidR="00E37241">
        <w:t>las</w:t>
      </w:r>
      <w:r>
        <w:t xml:space="preserve"> cual</w:t>
      </w:r>
      <w:r w:rsidR="00E37241">
        <w:t>es</w:t>
      </w:r>
      <w:r>
        <w:t xml:space="preserve"> ayudará</w:t>
      </w:r>
      <w:r w:rsidR="00E37241">
        <w:t>n</w:t>
      </w:r>
      <w:r>
        <w:t xml:space="preserve"> a comprender en qué fase del desarrollo del sistema será necesario el aplicar cada concepto o herramienta definida. Las etapas en las que se divide el marco teórico son:</w:t>
      </w:r>
    </w:p>
    <w:p w:rsidR="00081DC9" w:rsidRDefault="009A512D" w:rsidP="00AF6DBF">
      <w:pPr>
        <w:pStyle w:val="Prrafodelista"/>
        <w:numPr>
          <w:ilvl w:val="0"/>
          <w:numId w:val="8"/>
        </w:numPr>
      </w:pPr>
      <w:r>
        <w:t>Los s</w:t>
      </w:r>
      <w:r w:rsidR="00081DC9">
        <w:t>istema</w:t>
      </w:r>
      <w:r>
        <w:t>s</w:t>
      </w:r>
      <w:r w:rsidR="00081DC9">
        <w:t xml:space="preserve"> informático</w:t>
      </w:r>
      <w:r>
        <w:t>s</w:t>
      </w:r>
      <w:r w:rsidR="005C3423">
        <w:t>:</w:t>
      </w:r>
      <w:r w:rsidR="00081DC9">
        <w:t xml:space="preserve"> sus componentes</w:t>
      </w:r>
      <w:r w:rsidR="005C3423">
        <w:t xml:space="preserve"> y como desarrollarlos</w:t>
      </w:r>
      <w:r w:rsidR="00081DC9">
        <w:t>.</w:t>
      </w:r>
    </w:p>
    <w:p w:rsidR="00081DC9" w:rsidRDefault="00E37241" w:rsidP="00AF6DBF">
      <w:pPr>
        <w:pStyle w:val="Prrafodelista"/>
        <w:numPr>
          <w:ilvl w:val="0"/>
          <w:numId w:val="8"/>
        </w:numPr>
      </w:pPr>
      <w:r>
        <w:t>Estudio de viabilidad.</w:t>
      </w:r>
    </w:p>
    <w:p w:rsidR="00E37241" w:rsidRDefault="00E37241" w:rsidP="00AF6DBF">
      <w:pPr>
        <w:pStyle w:val="Prrafodelista"/>
        <w:numPr>
          <w:ilvl w:val="0"/>
          <w:numId w:val="8"/>
        </w:numPr>
      </w:pPr>
      <w:r>
        <w:t>Planteamiento del sistema actual y solución propuesta.</w:t>
      </w:r>
    </w:p>
    <w:p w:rsidR="00E37241" w:rsidRDefault="00E37241" w:rsidP="00AF6DBF">
      <w:pPr>
        <w:pStyle w:val="Prrafodelista"/>
        <w:numPr>
          <w:ilvl w:val="0"/>
          <w:numId w:val="8"/>
        </w:numPr>
      </w:pPr>
      <w:r>
        <w:t>Análisis y diseño del sistema.</w:t>
      </w:r>
    </w:p>
    <w:p w:rsidR="00E37241" w:rsidRDefault="00E37241" w:rsidP="00AF6DBF">
      <w:pPr>
        <w:pStyle w:val="Prrafodelista"/>
        <w:numPr>
          <w:ilvl w:val="0"/>
          <w:numId w:val="8"/>
        </w:numPr>
      </w:pPr>
      <w:r>
        <w:t>Desarrollo de la aplicación informática.</w:t>
      </w:r>
    </w:p>
    <w:p w:rsidR="00E37241" w:rsidRDefault="00E37241" w:rsidP="00AF6DBF">
      <w:pPr>
        <w:pStyle w:val="Prrafodelista"/>
        <w:numPr>
          <w:ilvl w:val="0"/>
          <w:numId w:val="8"/>
        </w:numPr>
      </w:pPr>
      <w:r>
        <w:t>Manuales y documentación.</w:t>
      </w:r>
    </w:p>
    <w:p w:rsidR="00E37241" w:rsidRDefault="00E37241" w:rsidP="00AF6DBF">
      <w:pPr>
        <w:pStyle w:val="Prrafodelista"/>
        <w:numPr>
          <w:ilvl w:val="0"/>
          <w:numId w:val="8"/>
        </w:numPr>
      </w:pPr>
      <w:r>
        <w:t>Implementación del sistema.</w:t>
      </w:r>
    </w:p>
    <w:p w:rsidR="009A512D" w:rsidRDefault="009A512D" w:rsidP="009A512D">
      <w:pPr>
        <w:pStyle w:val="Ttulo3"/>
      </w:pPr>
      <w:bookmarkStart w:id="16" w:name="_Toc478634301"/>
      <w:r>
        <w:t>Los sistemas inf</w:t>
      </w:r>
      <w:r w:rsidR="005C3423">
        <w:t>ormáticos:</w:t>
      </w:r>
      <w:r>
        <w:t xml:space="preserve"> sus componentes</w:t>
      </w:r>
      <w:r w:rsidR="005C3423">
        <w:t xml:space="preserve"> y como desarrollarlos.</w:t>
      </w:r>
      <w:bookmarkEnd w:id="16"/>
    </w:p>
    <w:p w:rsidR="008D5193" w:rsidRDefault="008D5193" w:rsidP="008D5193">
      <w:r>
        <w:t>El termino de sistemas informáticos ha sido utilizado de forma recu</w:t>
      </w:r>
      <w:r w:rsidR="00780036">
        <w:t>rrente en el presente documento</w:t>
      </w:r>
      <w:r>
        <w:t>,</w:t>
      </w:r>
      <w:r w:rsidR="00780036">
        <w:t xml:space="preserve"> por ello es necesaria una correcta definición de que son los sistemas informáticos y como están compuestos</w:t>
      </w:r>
      <w:r>
        <w:t>.</w:t>
      </w:r>
    </w:p>
    <w:p w:rsidR="008D5193" w:rsidRDefault="008D5193" w:rsidP="008D5193">
      <w:pPr>
        <w:pStyle w:val="Ttulo4"/>
      </w:pPr>
      <w:r>
        <w:t>Sistema informático</w:t>
      </w:r>
    </w:p>
    <w:p w:rsidR="008D5193" w:rsidRDefault="008D5193" w:rsidP="008D5193">
      <w:r>
        <w:t xml:space="preserve">Un sistema es: “Un conjunto de componentes que interactúan entre sí para lograr un objetivo común” </w:t>
      </w:r>
      <w:sdt>
        <w:sdtPr>
          <w:id w:val="1611237055"/>
          <w:citation/>
        </w:sdtPr>
        <w:sdtContent>
          <w:r>
            <w:fldChar w:fldCharType="begin"/>
          </w:r>
          <w:r w:rsidR="008636E1">
            <w:rPr>
              <w:lang w:val="es-MX"/>
            </w:rPr>
            <w:instrText xml:space="preserve">CITATION Sen92 \p 19 \l 2058 </w:instrText>
          </w:r>
          <w:r>
            <w:fldChar w:fldCharType="separate"/>
          </w:r>
          <w:r w:rsidR="00793525" w:rsidRPr="00793525">
            <w:rPr>
              <w:noProof/>
              <w:lang w:val="es-MX"/>
            </w:rPr>
            <w:t>(Senn, 1992, pág. 19)</w:t>
          </w:r>
          <w:r>
            <w:fldChar w:fldCharType="end"/>
          </w:r>
        </w:sdtContent>
      </w:sdt>
      <w:r w:rsidR="005B5840">
        <w:t xml:space="preserve">. Por lo descrito anteriormente se puede definir que un sistema </w:t>
      </w:r>
      <w:r w:rsidR="005B5840">
        <w:lastRenderedPageBreak/>
        <w:t>informático</w:t>
      </w:r>
      <w:r w:rsidR="00154199">
        <w:t xml:space="preserve"> según </w:t>
      </w:r>
      <w:proofErr w:type="spellStart"/>
      <w:r w:rsidR="00154199">
        <w:t>Senn</w:t>
      </w:r>
      <w:proofErr w:type="spellEnd"/>
      <w:r w:rsidR="005B5840">
        <w:t xml:space="preserve">: “Esta formado por subsistemas que incluyen: hardware, software y medios de almacenamiento de datos para archivos y bases de datos. El conjunto particular de subsistemas utilizados </w:t>
      </w:r>
      <w:r w:rsidR="00154199">
        <w:t xml:space="preserve">[…] es lo que se denomina una aplicación de sistema informático” </w:t>
      </w:r>
      <w:sdt>
        <w:sdtPr>
          <w:id w:val="-2021149084"/>
          <w:citation/>
        </w:sdtPr>
        <w:sdtContent>
          <w:r w:rsidR="00154199">
            <w:fldChar w:fldCharType="begin"/>
          </w:r>
          <w:r w:rsidR="008636E1">
            <w:rPr>
              <w:lang w:val="es-MX"/>
            </w:rPr>
            <w:instrText xml:space="preserve">CITATION Sen92 \p "23 y 24" \n  \y  \t  \l 2058 </w:instrText>
          </w:r>
          <w:r w:rsidR="00154199">
            <w:fldChar w:fldCharType="separate"/>
          </w:r>
          <w:r w:rsidR="00793525" w:rsidRPr="00793525">
            <w:rPr>
              <w:noProof/>
              <w:lang w:val="es-MX"/>
            </w:rPr>
            <w:t>(pág. 23 y 24)</w:t>
          </w:r>
          <w:r w:rsidR="00154199">
            <w:fldChar w:fldCharType="end"/>
          </w:r>
        </w:sdtContent>
      </w:sdt>
      <w:r w:rsidR="00154199">
        <w:t>.</w:t>
      </w:r>
    </w:p>
    <w:p w:rsidR="00332533" w:rsidRDefault="004D40DB" w:rsidP="00332533">
      <w:pPr>
        <w:pStyle w:val="Ttulo4"/>
      </w:pPr>
      <w:r>
        <w:t>Aplicación w</w:t>
      </w:r>
      <w:r w:rsidR="00332533">
        <w:t>eb</w:t>
      </w:r>
    </w:p>
    <w:p w:rsidR="00332533" w:rsidRDefault="00332533" w:rsidP="00332533">
      <w:r>
        <w:t xml:space="preserve">Como lo define </w:t>
      </w:r>
      <w:proofErr w:type="spellStart"/>
      <w:r>
        <w:t>Senn</w:t>
      </w:r>
      <w:proofErr w:type="spellEnd"/>
      <w:r>
        <w:t>, un sistema informático es compuesto por subsistemas y estos en su conjunto forman lo que se denomina como aplicación, dentro de los distintos tipos de aplicaciones que existen, tenem</w:t>
      </w:r>
      <w:r w:rsidR="00AF4DD5">
        <w:t>os las aplicaciones web, siendo estas</w:t>
      </w:r>
      <w:r>
        <w:t>:</w:t>
      </w:r>
    </w:p>
    <w:p w:rsidR="00332533" w:rsidRPr="00734DD8" w:rsidRDefault="00332533" w:rsidP="00734DD8">
      <w:pPr>
        <w:pStyle w:val="Citado"/>
      </w:pPr>
      <w:r w:rsidRPr="00734DD8">
        <w:t>Un tipo especial de aplicación cliente/servidor, donde tanto el cliente (el navegador, explorador o visualizador) como el servidor (el servidor web) y el protocolo de comunicación (HTTP) están estandarizados y no han de ser creados por el programador de aplicaciones.</w:t>
      </w:r>
    </w:p>
    <w:p w:rsidR="00332533" w:rsidRDefault="00332533" w:rsidP="00734DD8">
      <w:pPr>
        <w:pStyle w:val="Citado"/>
      </w:pPr>
      <w:r w:rsidRPr="00734DD8">
        <w:t xml:space="preserve">El protocolo HTTP forma parte de la familia de protocolos de comunicaciones TCP/IP, que son los empleados en Internet. Estos protocolos permiten la conexión de sistemas heterogéneos, lo que facilita el intercambio de información entre distintos ordenadores. </w:t>
      </w:r>
      <w:sdt>
        <w:sdtPr>
          <w:id w:val="1409417001"/>
          <w:citation/>
        </w:sdtPr>
        <w:sdtContent>
          <w:r w:rsidRPr="00734DD8">
            <w:fldChar w:fldCharType="begin"/>
          </w:r>
          <w:r w:rsidR="00E47284">
            <w:rPr>
              <w:lang w:val="es-MX"/>
            </w:rPr>
            <w:instrText xml:space="preserve">CITATION Luj02 \p 48 \l 2058 </w:instrText>
          </w:r>
          <w:r w:rsidRPr="00734DD8">
            <w:fldChar w:fldCharType="separate"/>
          </w:r>
          <w:r w:rsidR="00793525" w:rsidRPr="00793525">
            <w:rPr>
              <w:noProof/>
              <w:lang w:val="es-MX"/>
            </w:rPr>
            <w:t>(Luján, 2002, pág. 48)</w:t>
          </w:r>
          <w:r w:rsidRPr="00734DD8">
            <w:fldChar w:fldCharType="end"/>
          </w:r>
        </w:sdtContent>
      </w:sdt>
    </w:p>
    <w:p w:rsidR="00734DD8" w:rsidRDefault="00734DD8" w:rsidP="00734DD8">
      <w:pPr>
        <w:pStyle w:val="Ttulo4"/>
      </w:pPr>
      <w:r>
        <w:t>Base de datos</w:t>
      </w:r>
    </w:p>
    <w:p w:rsidR="00734DD8" w:rsidRDefault="00734DD8" w:rsidP="00E47284">
      <w:pPr>
        <w:tabs>
          <w:tab w:val="left" w:pos="2037"/>
        </w:tabs>
        <w:rPr>
          <w:rFonts w:cs="Times New Roman"/>
          <w:szCs w:val="24"/>
        </w:rPr>
      </w:pPr>
      <w:r>
        <w:t xml:space="preserve">Para hacer efectivo el manejo de la información los sistemas necesitan hacer uso de una base de datos </w:t>
      </w:r>
      <w:r w:rsidR="005C3423">
        <w:t>estás son</w:t>
      </w:r>
      <w:r>
        <w:t xml:space="preserve">: </w:t>
      </w:r>
      <w:r w:rsidR="00E47284">
        <w:t>“</w:t>
      </w:r>
      <w:r w:rsidR="00E47284">
        <w:rPr>
          <w:rFonts w:cs="Times New Roman"/>
          <w:szCs w:val="24"/>
        </w:rPr>
        <w:t>U</w:t>
      </w:r>
      <w:r w:rsidR="00E47284" w:rsidRPr="00095BEE">
        <w:rPr>
          <w:rFonts w:cs="Times New Roman"/>
          <w:szCs w:val="24"/>
        </w:rPr>
        <w:t>na colección de archivos interrelacionados y un conjunto de programas que permitan a los usuarios acceder y modificar estos archivos</w:t>
      </w:r>
      <w:r w:rsidR="00E47284">
        <w:rPr>
          <w:rFonts w:cs="Times New Roman"/>
          <w:szCs w:val="24"/>
        </w:rPr>
        <w:t>”</w:t>
      </w:r>
      <w:sdt>
        <w:sdtPr>
          <w:rPr>
            <w:rFonts w:cs="Times New Roman"/>
            <w:szCs w:val="24"/>
          </w:rPr>
          <w:id w:val="-1137262724"/>
          <w:citation/>
        </w:sdtPr>
        <w:sdtContent>
          <w:r w:rsidR="00E47284">
            <w:rPr>
              <w:rFonts w:cs="Times New Roman"/>
              <w:szCs w:val="24"/>
            </w:rPr>
            <w:fldChar w:fldCharType="begin"/>
          </w:r>
          <w:r w:rsidR="00E47284">
            <w:rPr>
              <w:rFonts w:cs="Times New Roman"/>
              <w:szCs w:val="24"/>
              <w:lang w:val="es-MX"/>
            </w:rPr>
            <w:instrText xml:space="preserve">CITATION Sil02 \p 3 \l 2058 </w:instrText>
          </w:r>
          <w:r w:rsidR="00E47284">
            <w:rPr>
              <w:rFonts w:cs="Times New Roman"/>
              <w:szCs w:val="24"/>
            </w:rPr>
            <w:fldChar w:fldCharType="separate"/>
          </w:r>
          <w:r w:rsidR="00793525">
            <w:rPr>
              <w:rFonts w:cs="Times New Roman"/>
              <w:noProof/>
              <w:szCs w:val="24"/>
              <w:lang w:val="es-MX"/>
            </w:rPr>
            <w:t xml:space="preserve"> </w:t>
          </w:r>
          <w:r w:rsidR="00793525" w:rsidRPr="00793525">
            <w:rPr>
              <w:rFonts w:cs="Times New Roman"/>
              <w:noProof/>
              <w:szCs w:val="24"/>
              <w:lang w:val="es-MX"/>
            </w:rPr>
            <w:t>(Silberschatz, Korth, &amp; Sudarshan, 2002, pág. 3)</w:t>
          </w:r>
          <w:r w:rsidR="00E47284">
            <w:rPr>
              <w:rFonts w:cs="Times New Roman"/>
              <w:szCs w:val="24"/>
            </w:rPr>
            <w:fldChar w:fldCharType="end"/>
          </w:r>
        </w:sdtContent>
      </w:sdt>
      <w:r w:rsidR="00E47284" w:rsidRPr="00095BEE">
        <w:rPr>
          <w:rFonts w:cs="Times New Roman"/>
          <w:szCs w:val="24"/>
        </w:rPr>
        <w:t>.</w:t>
      </w:r>
    </w:p>
    <w:p w:rsidR="00E219C1" w:rsidRDefault="00E219C1" w:rsidP="00E219C1">
      <w:pPr>
        <w:pStyle w:val="Ttulo4"/>
      </w:pPr>
      <w:r>
        <w:lastRenderedPageBreak/>
        <w:t>Metodología de desarrollo ágil</w:t>
      </w:r>
    </w:p>
    <w:p w:rsidR="00041FB2" w:rsidRDefault="00041FB2" w:rsidP="00041FB2">
      <w:r>
        <w:t xml:space="preserve">Para desarrollar una aplicación informática es necesario que se implemente una metodología de desarrollo, para el caso particular del sistema propuesto, se utiliza un método de desarrollo ágil </w:t>
      </w:r>
      <w:r w:rsidR="00620ABF">
        <w:t>y es aquellos que</w:t>
      </w:r>
      <w:r>
        <w:t>:</w:t>
      </w:r>
      <w:r w:rsidR="00620ABF">
        <w:t xml:space="preserve"> “</w:t>
      </w:r>
      <w:r>
        <w:t xml:space="preserve">buscan un equilibrio en la relación proceso/esfuerzo, de modo que proponen la aplicación de procesos de desarrollo sin hacer un excesivo esfuerzo en los aspectos más burocráticos de los mismos, como es </w:t>
      </w:r>
      <w:r w:rsidR="00620ABF">
        <w:t xml:space="preserve">el desarrollo de una exhaustiva </w:t>
      </w:r>
      <w:r>
        <w:t>documentación</w:t>
      </w:r>
      <w:r w:rsidR="00620ABF">
        <w:t xml:space="preserve">” </w:t>
      </w:r>
      <w:sdt>
        <w:sdtPr>
          <w:id w:val="-161091724"/>
          <w:citation/>
        </w:sdtPr>
        <w:sdtContent>
          <w:r w:rsidR="00620ABF">
            <w:fldChar w:fldCharType="begin"/>
          </w:r>
          <w:r w:rsidR="00620ABF">
            <w:rPr>
              <w:lang w:val="es-MX"/>
            </w:rPr>
            <w:instrText xml:space="preserve">CITATION Día05 \p 47 \l 2058 </w:instrText>
          </w:r>
          <w:r w:rsidR="00620ABF">
            <w:fldChar w:fldCharType="separate"/>
          </w:r>
          <w:r w:rsidR="00793525" w:rsidRPr="00793525">
            <w:rPr>
              <w:noProof/>
              <w:lang w:val="es-MX"/>
            </w:rPr>
            <w:t>(Díaz, Montero, &amp; Aedo, 2005, pág. 47)</w:t>
          </w:r>
          <w:r w:rsidR="00620ABF">
            <w:fldChar w:fldCharType="end"/>
          </w:r>
        </w:sdtContent>
      </w:sdt>
      <w:r w:rsidR="00620ABF">
        <w:t>.</w:t>
      </w:r>
    </w:p>
    <w:p w:rsidR="004247E9" w:rsidRDefault="004247E9" w:rsidP="003012EC">
      <w:pPr>
        <w:pStyle w:val="Ttulo3"/>
      </w:pPr>
      <w:bookmarkStart w:id="17" w:name="_Toc464637328"/>
      <w:bookmarkStart w:id="18" w:name="_Toc478634302"/>
      <w:r>
        <w:t>Factibilidad</w:t>
      </w:r>
      <w:bookmarkEnd w:id="17"/>
      <w:bookmarkEnd w:id="18"/>
    </w:p>
    <w:p w:rsidR="004247E9" w:rsidRDefault="004247E9" w:rsidP="004247E9">
      <w:pPr>
        <w:rPr>
          <w:rFonts w:cs="Times New Roman"/>
          <w:szCs w:val="24"/>
          <w:lang w:val="es-ES"/>
        </w:rPr>
      </w:pPr>
      <w:r w:rsidRPr="00692F0F">
        <w:rPr>
          <w:rFonts w:cs="Times New Roman"/>
          <w:szCs w:val="24"/>
          <w:lang w:val="es-ES"/>
        </w:rPr>
        <w:t xml:space="preserve">Es necesario considerar otro aspecto importante del planteamiento del problema: la viabilidad o factibilidad misma del estudio; para ello, </w:t>
      </w:r>
      <w:r>
        <w:rPr>
          <w:rFonts w:cs="Times New Roman"/>
          <w:szCs w:val="24"/>
          <w:lang w:val="es-ES"/>
        </w:rPr>
        <w:t>se debe</w:t>
      </w:r>
      <w:r w:rsidRPr="00692F0F">
        <w:rPr>
          <w:rFonts w:cs="Times New Roman"/>
          <w:szCs w:val="24"/>
          <w:lang w:val="es-ES"/>
        </w:rPr>
        <w:t xml:space="preserve"> tomar en cuenta la disponibilidad de recursos financieros, humanos y materiales que determinar</w:t>
      </w:r>
      <w:r>
        <w:rPr>
          <w:rFonts w:cs="Times New Roman"/>
          <w:szCs w:val="24"/>
          <w:lang w:val="es-ES"/>
        </w:rPr>
        <w:t>á</w:t>
      </w:r>
      <w:r w:rsidRPr="00692F0F">
        <w:rPr>
          <w:rFonts w:cs="Times New Roman"/>
          <w:szCs w:val="24"/>
          <w:lang w:val="es-ES"/>
        </w:rPr>
        <w:t>n, en última instancia, l</w:t>
      </w:r>
      <w:r>
        <w:rPr>
          <w:rFonts w:cs="Times New Roman"/>
          <w:szCs w:val="24"/>
          <w:lang w:val="es-ES"/>
        </w:rPr>
        <w:t>os alcances de la investigación.</w:t>
      </w:r>
      <w:sdt>
        <w:sdtPr>
          <w:rPr>
            <w:rFonts w:cs="Times New Roman"/>
            <w:szCs w:val="24"/>
            <w:lang w:val="es-ES"/>
          </w:rPr>
          <w:id w:val="1625121421"/>
          <w:citation/>
        </w:sdtPr>
        <w:sdtContent>
          <w:r>
            <w:rPr>
              <w:rFonts w:cs="Times New Roman"/>
              <w:szCs w:val="24"/>
              <w:lang w:val="es-ES"/>
            </w:rPr>
            <w:fldChar w:fldCharType="begin"/>
          </w:r>
          <w:r>
            <w:rPr>
              <w:rFonts w:cs="Times New Roman"/>
              <w:szCs w:val="24"/>
            </w:rPr>
            <w:instrText xml:space="preserve">CITATION Her06 \p 52 \l 17418 </w:instrText>
          </w:r>
          <w:r>
            <w:rPr>
              <w:rFonts w:cs="Times New Roman"/>
              <w:szCs w:val="24"/>
              <w:lang w:val="es-ES"/>
            </w:rPr>
            <w:fldChar w:fldCharType="separate"/>
          </w:r>
          <w:r w:rsidR="00793525">
            <w:rPr>
              <w:rFonts w:cs="Times New Roman"/>
              <w:noProof/>
              <w:szCs w:val="24"/>
            </w:rPr>
            <w:t xml:space="preserve"> </w:t>
          </w:r>
          <w:r w:rsidR="00793525" w:rsidRPr="00793525">
            <w:rPr>
              <w:rFonts w:cs="Times New Roman"/>
              <w:noProof/>
              <w:szCs w:val="24"/>
            </w:rPr>
            <w:t>(Sampieri, Collado, &amp; Lucio, 2006, pág. 52)</w:t>
          </w:r>
          <w:r>
            <w:rPr>
              <w:rFonts w:cs="Times New Roman"/>
              <w:szCs w:val="24"/>
              <w:lang w:val="es-ES"/>
            </w:rPr>
            <w:fldChar w:fldCharType="end"/>
          </w:r>
        </w:sdtContent>
      </w:sdt>
      <w:r w:rsidR="003012EC">
        <w:rPr>
          <w:rFonts w:cs="Times New Roman"/>
          <w:szCs w:val="24"/>
          <w:lang w:val="es-ES"/>
        </w:rPr>
        <w:t>.</w:t>
      </w:r>
    </w:p>
    <w:p w:rsidR="003012EC" w:rsidRDefault="003012EC" w:rsidP="003012EC">
      <w:pPr>
        <w:pStyle w:val="Ttulo3"/>
      </w:pPr>
      <w:bookmarkStart w:id="19" w:name="_Toc468350640"/>
      <w:bookmarkStart w:id="20" w:name="_Toc464637329"/>
      <w:r>
        <w:t>Factibilidad técnica</w:t>
      </w:r>
      <w:bookmarkEnd w:id="19"/>
      <w:bookmarkEnd w:id="20"/>
    </w:p>
    <w:p w:rsidR="003012EC" w:rsidRDefault="003012EC" w:rsidP="003012EC">
      <w:pPr>
        <w:shd w:val="clear" w:color="auto" w:fill="FFFFFF"/>
        <w:spacing w:after="0"/>
        <w:rPr>
          <w:rFonts w:eastAsia="Times New Roman" w:cs="Times New Roman"/>
          <w:szCs w:val="24"/>
          <w:lang w:val="es-ES"/>
        </w:rPr>
      </w:pPr>
      <w:r>
        <w:rPr>
          <w:rFonts w:eastAsia="Times New Roman" w:cs="Times New Roman"/>
          <w:szCs w:val="24"/>
          <w:lang w:val="es-ES"/>
        </w:rPr>
        <w:t>Permite evaluar si el equipo y software están disponibles y tienen las capacidades técnicas requeridas por cada alternativa del diseño que se esté planificando, también se consideran las interfaces entre los sistemas actuales y los nuevos.</w:t>
      </w:r>
    </w:p>
    <w:p w:rsidR="003012EC" w:rsidRDefault="003012EC" w:rsidP="003012EC">
      <w:r>
        <w:rPr>
          <w:rFonts w:eastAsia="Times New Roman" w:cs="Times New Roman"/>
          <w:szCs w:val="24"/>
          <w:lang w:val="es-ES"/>
        </w:rPr>
        <w:t>Así mismo, estos estudios consideran si las organizaciones tienen el personal que posee la experiencia técnica requerida para diseñar, implementar, operar y mantener el sistema propuesto.</w:t>
      </w:r>
    </w:p>
    <w:p w:rsidR="003012EC" w:rsidRDefault="003012EC" w:rsidP="003012EC">
      <w:pPr>
        <w:pStyle w:val="Ttulo3"/>
      </w:pPr>
      <w:bookmarkStart w:id="21" w:name="_Toc468350641"/>
      <w:bookmarkStart w:id="22" w:name="_Toc464637330"/>
      <w:r>
        <w:t>Factibilidad operativa</w:t>
      </w:r>
      <w:bookmarkEnd w:id="21"/>
      <w:bookmarkEnd w:id="22"/>
    </w:p>
    <w:p w:rsidR="003012EC" w:rsidRDefault="003012EC" w:rsidP="003012EC">
      <w:pPr>
        <w:shd w:val="clear" w:color="auto" w:fill="FFFFFF"/>
        <w:spacing w:after="0"/>
        <w:rPr>
          <w:rFonts w:eastAsia="Times New Roman" w:cs="Times New Roman"/>
          <w:szCs w:val="24"/>
          <w:lang w:val="es-ES"/>
        </w:rPr>
      </w:pPr>
      <w:r>
        <w:rPr>
          <w:rFonts w:eastAsia="Times New Roman" w:cs="Times New Roman"/>
          <w:szCs w:val="24"/>
          <w:lang w:val="es-ES"/>
        </w:rPr>
        <w:t>Comprende una determinación de posibilidad que un nuevo sistema se use como se supone. Se deben considerar cuatro aspectos:</w:t>
      </w:r>
    </w:p>
    <w:p w:rsidR="003012EC" w:rsidRDefault="003012EC" w:rsidP="003012EC">
      <w:pPr>
        <w:pStyle w:val="Prrafodelista"/>
        <w:numPr>
          <w:ilvl w:val="0"/>
          <w:numId w:val="58"/>
        </w:numPr>
        <w:shd w:val="clear" w:color="auto" w:fill="FFFFFF"/>
        <w:spacing w:after="0"/>
        <w:rPr>
          <w:rFonts w:eastAsia="Times New Roman" w:cs="Times New Roman"/>
          <w:szCs w:val="24"/>
          <w:lang w:val="es-ES"/>
        </w:rPr>
      </w:pPr>
      <w:r>
        <w:rPr>
          <w:rFonts w:eastAsia="Times New Roman" w:cs="Times New Roman"/>
          <w:szCs w:val="24"/>
          <w:lang w:val="es-ES"/>
        </w:rPr>
        <w:lastRenderedPageBreak/>
        <w:t>La utilización de un nuevo sistema puede ser demasiado complejo para los usuarios de la organización o los operadores del sistema.</w:t>
      </w:r>
    </w:p>
    <w:p w:rsidR="003012EC" w:rsidRDefault="003012EC" w:rsidP="003012EC">
      <w:pPr>
        <w:pStyle w:val="Prrafodelista"/>
        <w:numPr>
          <w:ilvl w:val="0"/>
          <w:numId w:val="58"/>
        </w:numPr>
        <w:shd w:val="clear" w:color="auto" w:fill="FFFFFF"/>
        <w:spacing w:after="0"/>
        <w:rPr>
          <w:rFonts w:eastAsia="Times New Roman" w:cs="Times New Roman"/>
          <w:szCs w:val="24"/>
          <w:lang w:val="es-ES"/>
        </w:rPr>
      </w:pPr>
      <w:r>
        <w:rPr>
          <w:rFonts w:eastAsia="Times New Roman" w:cs="Times New Roman"/>
          <w:szCs w:val="24"/>
          <w:lang w:val="es-ES"/>
        </w:rPr>
        <w:t>Este nuevo sistema puede hacer que los usuarios se resistan a él como consecuencia de una técnica de trabajo, miedo a ser desplazado u otras razones.</w:t>
      </w:r>
    </w:p>
    <w:p w:rsidR="003012EC" w:rsidRDefault="003012EC" w:rsidP="003012EC">
      <w:pPr>
        <w:pStyle w:val="Prrafodelista"/>
        <w:numPr>
          <w:ilvl w:val="0"/>
          <w:numId w:val="58"/>
        </w:numPr>
        <w:shd w:val="clear" w:color="auto" w:fill="FFFFFF"/>
        <w:spacing w:after="0"/>
        <w:rPr>
          <w:rFonts w:eastAsia="Times New Roman" w:cs="Times New Roman"/>
          <w:szCs w:val="24"/>
          <w:lang w:val="es-ES"/>
        </w:rPr>
      </w:pPr>
      <w:r>
        <w:rPr>
          <w:rFonts w:eastAsia="Times New Roman" w:cs="Times New Roman"/>
          <w:szCs w:val="24"/>
          <w:lang w:val="es-ES"/>
        </w:rPr>
        <w:t>Un sistema nuevo puede introducir cambios demasiado rápidos que no permita al personal adaptarse a él y aceptarlo.</w:t>
      </w:r>
    </w:p>
    <w:p w:rsidR="003012EC" w:rsidRDefault="003012EC" w:rsidP="003012EC">
      <w:pPr>
        <w:pStyle w:val="Prrafodelista"/>
        <w:numPr>
          <w:ilvl w:val="0"/>
          <w:numId w:val="58"/>
        </w:numPr>
        <w:shd w:val="clear" w:color="auto" w:fill="FFFFFF"/>
        <w:spacing w:after="0"/>
        <w:rPr>
          <w:rFonts w:eastAsia="Times New Roman" w:cs="Times New Roman"/>
          <w:szCs w:val="24"/>
          <w:lang w:val="es-ES"/>
        </w:rPr>
      </w:pPr>
      <w:r>
        <w:rPr>
          <w:rFonts w:eastAsia="Times New Roman" w:cs="Times New Roman"/>
          <w:szCs w:val="24"/>
          <w:lang w:val="es-ES"/>
        </w:rPr>
        <w:t>La probabilidad de obsolescencia en el sistema. Cambios anticipados en la práctica o políticas administrativas pueden hacerse que un nuevo sistema sea obsoleto muy pronto.</w:t>
      </w:r>
    </w:p>
    <w:p w:rsidR="003012EC" w:rsidRDefault="003012EC" w:rsidP="003012EC">
      <w:pPr>
        <w:pStyle w:val="Ttulo3"/>
      </w:pPr>
      <w:bookmarkStart w:id="23" w:name="_Toc468350642"/>
      <w:bookmarkStart w:id="24" w:name="_Toc464637331"/>
      <w:r>
        <w:t>Factibilidad económica</w:t>
      </w:r>
      <w:bookmarkEnd w:id="23"/>
      <w:bookmarkEnd w:id="24"/>
    </w:p>
    <w:p w:rsidR="003012EC" w:rsidRDefault="003012EC" w:rsidP="003012EC">
      <w:pPr>
        <w:shd w:val="clear" w:color="auto" w:fill="FFFFFF"/>
        <w:spacing w:after="0"/>
        <w:rPr>
          <w:rFonts w:eastAsia="Times New Roman" w:cs="Times New Roman"/>
          <w:szCs w:val="24"/>
          <w:lang w:val="es-ES"/>
        </w:rPr>
      </w:pPr>
      <w:r>
        <w:rPr>
          <w:rFonts w:eastAsia="Times New Roman" w:cs="Times New Roman"/>
          <w:szCs w:val="24"/>
          <w:lang w:val="es-ES"/>
        </w:rPr>
        <w:t>Dentro de estos estudios se pueden incluir el análisis de costo y beneficios asociados con cada alternativa del proyecto.</w:t>
      </w:r>
    </w:p>
    <w:p w:rsidR="003012EC" w:rsidRDefault="003012EC" w:rsidP="003012EC">
      <w:pPr>
        <w:shd w:val="clear" w:color="auto" w:fill="FFFFFF"/>
        <w:spacing w:after="0"/>
        <w:rPr>
          <w:rFonts w:eastAsia="Times New Roman" w:cs="Times New Roman"/>
          <w:szCs w:val="24"/>
          <w:lang w:val="es-ES"/>
        </w:rPr>
      </w:pPr>
      <w:r>
        <w:rPr>
          <w:rFonts w:eastAsia="Times New Roman" w:cs="Times New Roman"/>
          <w:szCs w:val="24"/>
          <w:lang w:val="es-ES"/>
        </w:rPr>
        <w:t>Con análisis de costo/beneficios, todos los costos y beneficios de adquirir y operar cada sistema alternativo se identifican y se establece una comparación entre ellos. Esto permite seleccionar el más conveniente para la empresa.</w:t>
      </w:r>
    </w:p>
    <w:p w:rsidR="003012EC" w:rsidRDefault="003012EC" w:rsidP="003012EC">
      <w:pPr>
        <w:shd w:val="clear" w:color="auto" w:fill="FFFFFF"/>
        <w:spacing w:after="0"/>
        <w:rPr>
          <w:rFonts w:eastAsia="Times New Roman" w:cs="Times New Roman"/>
          <w:szCs w:val="24"/>
          <w:lang w:val="es-ES"/>
        </w:rPr>
      </w:pPr>
      <w:r>
        <w:rPr>
          <w:rFonts w:eastAsia="Times New Roman" w:cs="Times New Roman"/>
          <w:szCs w:val="24"/>
          <w:lang w:val="es-ES"/>
        </w:rPr>
        <w:t>Dentro de esta comparación se debe tomar en cuenta lo siguiente:</w:t>
      </w:r>
    </w:p>
    <w:p w:rsidR="003012EC" w:rsidRDefault="003012EC" w:rsidP="003012EC">
      <w:pPr>
        <w:pStyle w:val="Prrafodelista"/>
        <w:numPr>
          <w:ilvl w:val="0"/>
          <w:numId w:val="59"/>
        </w:numPr>
        <w:shd w:val="clear" w:color="auto" w:fill="FFFFFF"/>
        <w:spacing w:after="0"/>
        <w:rPr>
          <w:rFonts w:eastAsia="Times New Roman" w:cs="Times New Roman"/>
          <w:szCs w:val="24"/>
          <w:lang w:val="es-ES"/>
        </w:rPr>
      </w:pPr>
      <w:r>
        <w:rPr>
          <w:rFonts w:eastAsia="Times New Roman" w:cs="Times New Roman"/>
          <w:szCs w:val="24"/>
          <w:lang w:val="es-ES"/>
        </w:rPr>
        <w:t>Se comparan los costos esperados de cada alternativa con los beneficios esperados para asegurarse que los beneficios excedan los costos.</w:t>
      </w:r>
    </w:p>
    <w:p w:rsidR="003012EC" w:rsidRDefault="003012EC" w:rsidP="003012EC">
      <w:pPr>
        <w:pStyle w:val="Prrafodelista"/>
        <w:numPr>
          <w:ilvl w:val="0"/>
          <w:numId w:val="59"/>
        </w:numPr>
        <w:shd w:val="clear" w:color="auto" w:fill="FFFFFF"/>
        <w:spacing w:after="0"/>
        <w:rPr>
          <w:rFonts w:eastAsia="Times New Roman" w:cs="Times New Roman"/>
          <w:szCs w:val="24"/>
          <w:lang w:val="es-ES"/>
        </w:rPr>
      </w:pPr>
      <w:r>
        <w:rPr>
          <w:rFonts w:eastAsia="Times New Roman" w:cs="Times New Roman"/>
          <w:szCs w:val="24"/>
          <w:lang w:val="es-ES"/>
        </w:rPr>
        <w:t>La proporción costo/beneficio de cada alternativa se comparan con las que proporcionan los costos/beneficios de las otras alternativas para escoger la mejor.</w:t>
      </w:r>
    </w:p>
    <w:p w:rsidR="003012EC" w:rsidRDefault="003012EC" w:rsidP="003012EC">
      <w:pPr>
        <w:pStyle w:val="Prrafodelista"/>
        <w:numPr>
          <w:ilvl w:val="0"/>
          <w:numId w:val="59"/>
        </w:numPr>
        <w:shd w:val="clear" w:color="auto" w:fill="FFFFFF"/>
        <w:spacing w:after="0"/>
        <w:rPr>
          <w:rFonts w:eastAsia="Times New Roman" w:cs="Times New Roman"/>
          <w:szCs w:val="24"/>
          <w:lang w:val="es-ES"/>
        </w:rPr>
      </w:pPr>
      <w:r>
        <w:rPr>
          <w:rFonts w:eastAsia="Times New Roman" w:cs="Times New Roman"/>
          <w:szCs w:val="24"/>
          <w:lang w:val="es-ES"/>
        </w:rPr>
        <w:t>Se determinan las formas en que la organización podría gastar su dinero.</w:t>
      </w:r>
      <w:sdt>
        <w:sdtPr>
          <w:rPr>
            <w:rFonts w:eastAsia="Times New Roman" w:cs="Times New Roman"/>
            <w:szCs w:val="24"/>
            <w:lang w:val="es-ES"/>
          </w:rPr>
          <w:id w:val="800041606"/>
          <w:citation/>
        </w:sdtPr>
        <w:sdtContent>
          <w:r>
            <w:rPr>
              <w:rFonts w:eastAsia="Times New Roman" w:cs="Times New Roman"/>
              <w:szCs w:val="24"/>
              <w:lang w:val="es-ES"/>
            </w:rPr>
            <w:fldChar w:fldCharType="begin"/>
          </w:r>
          <w:r>
            <w:rPr>
              <w:rFonts w:eastAsia="Times New Roman" w:cs="Times New Roman"/>
              <w:szCs w:val="24"/>
            </w:rPr>
            <w:instrText xml:space="preserve"> CITATION Art10 \l 17418 </w:instrText>
          </w:r>
          <w:r>
            <w:rPr>
              <w:rFonts w:eastAsia="Times New Roman" w:cs="Times New Roman"/>
              <w:szCs w:val="24"/>
              <w:lang w:val="es-ES"/>
            </w:rPr>
            <w:fldChar w:fldCharType="separate"/>
          </w:r>
          <w:r w:rsidR="00793525">
            <w:rPr>
              <w:rFonts w:eastAsia="Times New Roman" w:cs="Times New Roman"/>
              <w:noProof/>
              <w:szCs w:val="24"/>
            </w:rPr>
            <w:t xml:space="preserve"> </w:t>
          </w:r>
          <w:r w:rsidR="00793525" w:rsidRPr="00793525">
            <w:rPr>
              <w:rFonts w:eastAsia="Times New Roman" w:cs="Times New Roman"/>
              <w:noProof/>
              <w:szCs w:val="24"/>
            </w:rPr>
            <w:t>(Artes Plasticas, 2010)</w:t>
          </w:r>
          <w:r>
            <w:rPr>
              <w:rFonts w:eastAsia="Times New Roman" w:cs="Times New Roman"/>
              <w:szCs w:val="24"/>
              <w:lang w:val="es-ES"/>
            </w:rPr>
            <w:fldChar w:fldCharType="end"/>
          </w:r>
        </w:sdtContent>
      </w:sdt>
    </w:p>
    <w:p w:rsidR="004247E9" w:rsidRDefault="004247E9" w:rsidP="004247E9">
      <w:pPr>
        <w:pStyle w:val="Ttulo3"/>
        <w:spacing w:before="200"/>
      </w:pPr>
      <w:bookmarkStart w:id="25" w:name="_Toc464637332"/>
      <w:bookmarkStart w:id="26" w:name="_Toc478634303"/>
      <w:r>
        <w:lastRenderedPageBreak/>
        <w:t>Depreciación</w:t>
      </w:r>
      <w:bookmarkEnd w:id="25"/>
      <w:bookmarkEnd w:id="26"/>
    </w:p>
    <w:p w:rsidR="004247E9" w:rsidRPr="00E65C1D" w:rsidRDefault="004247E9" w:rsidP="004247E9">
      <w:pPr>
        <w:rPr>
          <w:rFonts w:cs="Times New Roman"/>
          <w:sz w:val="22"/>
          <w:szCs w:val="24"/>
        </w:rPr>
      </w:pPr>
      <w:r w:rsidRPr="00E65C1D">
        <w:rPr>
          <w:rFonts w:cs="Times New Roman"/>
          <w:sz w:val="22"/>
          <w:szCs w:val="24"/>
        </w:rPr>
        <w:t xml:space="preserve">Cargo sistemático de una parte de los costos de los activos fijos frente a los ingresos anuales a través del tiempo. Con propósitos de información financiera, se pueden utilizar diversos métodos de depreciación (línea recta, doble saldo decreciente y la suma de dígitos de años). </w:t>
      </w:r>
      <w:sdt>
        <w:sdtPr>
          <w:rPr>
            <w:rFonts w:cs="Times New Roman"/>
            <w:sz w:val="22"/>
            <w:szCs w:val="24"/>
          </w:rPr>
          <w:id w:val="-740944534"/>
          <w:citation/>
        </w:sdtPr>
        <w:sdtContent>
          <w:r w:rsidRPr="00E65C1D">
            <w:rPr>
              <w:rFonts w:cs="Times New Roman"/>
              <w:sz w:val="22"/>
              <w:szCs w:val="24"/>
            </w:rPr>
            <w:fldChar w:fldCharType="begin"/>
          </w:r>
          <w:r w:rsidRPr="00E65C1D">
            <w:rPr>
              <w:rFonts w:cs="Times New Roman"/>
              <w:sz w:val="22"/>
              <w:szCs w:val="24"/>
            </w:rPr>
            <w:instrText xml:space="preserve">CITATION MarcadorDePosición1 \p 93 \l 17418 </w:instrText>
          </w:r>
          <w:r w:rsidRPr="00E65C1D">
            <w:rPr>
              <w:rFonts w:cs="Times New Roman"/>
              <w:sz w:val="22"/>
              <w:szCs w:val="24"/>
            </w:rPr>
            <w:fldChar w:fldCharType="separate"/>
          </w:r>
          <w:r w:rsidR="00793525" w:rsidRPr="00793525">
            <w:rPr>
              <w:rFonts w:cs="Times New Roman"/>
              <w:noProof/>
              <w:sz w:val="22"/>
              <w:szCs w:val="24"/>
            </w:rPr>
            <w:t>(Gitman, 2000, pág. 93)</w:t>
          </w:r>
          <w:r w:rsidRPr="00E65C1D">
            <w:rPr>
              <w:rFonts w:cs="Times New Roman"/>
              <w:sz w:val="22"/>
              <w:szCs w:val="24"/>
            </w:rPr>
            <w:fldChar w:fldCharType="end"/>
          </w:r>
        </w:sdtContent>
      </w:sdt>
    </w:p>
    <w:p w:rsidR="004247E9" w:rsidRPr="00E65C1D" w:rsidRDefault="004247E9" w:rsidP="004247E9">
      <w:pPr>
        <w:rPr>
          <w:rFonts w:cs="Times New Roman"/>
          <w:sz w:val="22"/>
          <w:szCs w:val="24"/>
        </w:rPr>
      </w:pPr>
      <w:r w:rsidRPr="00E65C1D">
        <w:rPr>
          <w:rFonts w:cs="Times New Roman"/>
          <w:sz w:val="22"/>
          <w:szCs w:val="24"/>
        </w:rPr>
        <w:t>En El Salvador, la depreciación es aplicada en base a la Ley del Impuesto sobre la renta, el cual dice:</w:t>
      </w:r>
    </w:p>
    <w:p w:rsidR="004247E9" w:rsidRPr="00E65C1D" w:rsidRDefault="004247E9" w:rsidP="004247E9">
      <w:pPr>
        <w:spacing w:after="0"/>
        <w:ind w:left="720" w:hanging="720"/>
        <w:rPr>
          <w:rFonts w:cs="Times New Roman"/>
          <w:sz w:val="22"/>
          <w:szCs w:val="24"/>
        </w:rPr>
      </w:pPr>
      <w:r w:rsidRPr="00E65C1D">
        <w:rPr>
          <w:rFonts w:cs="Times New Roman"/>
          <w:sz w:val="22"/>
          <w:szCs w:val="24"/>
        </w:rPr>
        <w:t xml:space="preserve"> Art. 30. Es deducible de la renta obtenida, el costo de adquisición o de fabricación, de los bienes aprovechados por el contribuyente, para la generación de la renta computable, de acuerdo a lo dispuesto en este artículo. </w:t>
      </w:r>
    </w:p>
    <w:p w:rsidR="004247E9" w:rsidRPr="00E65C1D" w:rsidRDefault="004247E9" w:rsidP="004247E9">
      <w:pPr>
        <w:spacing w:after="0"/>
        <w:ind w:left="720"/>
        <w:rPr>
          <w:rFonts w:cs="Times New Roman"/>
          <w:sz w:val="22"/>
          <w:szCs w:val="24"/>
        </w:rPr>
      </w:pPr>
      <w:r w:rsidRPr="00E65C1D">
        <w:rPr>
          <w:rFonts w:cs="Times New Roman"/>
          <w:sz w:val="22"/>
          <w:szCs w:val="24"/>
        </w:rPr>
        <w:t xml:space="preserve">En los bienes que se consumen o agotan en un período no mayor de doce meses de uso o empleo en la producción de la renta, su costo total se deducirá en el ejercicio en que su empleo haya sido mayor, según lo declare el contribuyente. </w:t>
      </w:r>
    </w:p>
    <w:p w:rsidR="004247E9" w:rsidRPr="00E65C1D" w:rsidRDefault="004247E9" w:rsidP="004247E9">
      <w:pPr>
        <w:ind w:left="720"/>
        <w:rPr>
          <w:rFonts w:cs="Times New Roman"/>
          <w:sz w:val="22"/>
          <w:szCs w:val="24"/>
        </w:rPr>
      </w:pPr>
      <w:r w:rsidRPr="00E65C1D">
        <w:rPr>
          <w:rFonts w:cs="Times New Roman"/>
          <w:sz w:val="22"/>
          <w:szCs w:val="24"/>
        </w:rPr>
        <w:t>En los bienes cuyo uso o empleo en la producción de la renta, se extienda por un período mayor de doce meses, se determinará una cuota anual deducible de la renta obtenida, de conformidad a las reglas siguientes:</w:t>
      </w:r>
    </w:p>
    <w:p w:rsidR="004247E9" w:rsidRPr="00E65C1D" w:rsidRDefault="004247E9" w:rsidP="00AF6DBF">
      <w:pPr>
        <w:pStyle w:val="Prrafodelista"/>
        <w:numPr>
          <w:ilvl w:val="0"/>
          <w:numId w:val="12"/>
        </w:numPr>
        <w:spacing w:after="200"/>
        <w:rPr>
          <w:rFonts w:cs="Times New Roman"/>
          <w:sz w:val="22"/>
          <w:szCs w:val="24"/>
        </w:rPr>
      </w:pPr>
      <w:r w:rsidRPr="00E65C1D">
        <w:rPr>
          <w:rFonts w:cs="Times New Roman"/>
          <w:sz w:val="22"/>
          <w:szCs w:val="24"/>
        </w:rPr>
        <w:t xml:space="preserve">La deducción procede por la pérdida de valor que sufren los bienes e instalaciones por el uso, la acción del tiempo, la obsolescencia, la </w:t>
      </w:r>
      <w:proofErr w:type="spellStart"/>
      <w:r w:rsidRPr="00E65C1D">
        <w:rPr>
          <w:rFonts w:cs="Times New Roman"/>
          <w:sz w:val="22"/>
          <w:szCs w:val="24"/>
        </w:rPr>
        <w:t>incosteabilidad</w:t>
      </w:r>
      <w:proofErr w:type="spellEnd"/>
      <w:r w:rsidRPr="00E65C1D">
        <w:rPr>
          <w:rFonts w:cs="Times New Roman"/>
          <w:sz w:val="22"/>
          <w:szCs w:val="24"/>
        </w:rPr>
        <w:t xml:space="preserve"> de su operación o el agotamiento. </w:t>
      </w:r>
    </w:p>
    <w:p w:rsidR="004247E9" w:rsidRPr="00E65C1D" w:rsidRDefault="004247E9" w:rsidP="00AF6DBF">
      <w:pPr>
        <w:pStyle w:val="Prrafodelista"/>
        <w:numPr>
          <w:ilvl w:val="0"/>
          <w:numId w:val="12"/>
        </w:numPr>
        <w:spacing w:after="200"/>
        <w:rPr>
          <w:rFonts w:cs="Times New Roman"/>
          <w:sz w:val="22"/>
          <w:szCs w:val="24"/>
        </w:rPr>
      </w:pPr>
      <w:r w:rsidRPr="00E65C1D">
        <w:rPr>
          <w:rFonts w:cs="Times New Roman"/>
          <w:sz w:val="22"/>
          <w:szCs w:val="24"/>
        </w:rPr>
        <w:t xml:space="preserve">El valor sujeto a depreciación será el costo total del bien salvo en los casos siguientes: </w:t>
      </w:r>
    </w:p>
    <w:p w:rsidR="004247E9" w:rsidRPr="00E65C1D" w:rsidRDefault="004247E9" w:rsidP="004247E9">
      <w:pPr>
        <w:ind w:left="1440"/>
        <w:rPr>
          <w:rFonts w:cs="Times New Roman"/>
          <w:sz w:val="22"/>
          <w:szCs w:val="24"/>
        </w:rPr>
      </w:pPr>
      <w:r w:rsidRPr="00E65C1D">
        <w:rPr>
          <w:rFonts w:cs="Times New Roman"/>
          <w:sz w:val="22"/>
          <w:szCs w:val="24"/>
        </w:rPr>
        <w:t xml:space="preserve">a) Cuando se tratare de maquinaria importada que haya gozado de exención del impuesto a la transferencia de bienes muebles y a la prestación de servicios en su importación, será como máximo el valor registrado por la Dirección General al momento de realizar la importación; </w:t>
      </w:r>
    </w:p>
    <w:p w:rsidR="004247E9" w:rsidRPr="00E65C1D" w:rsidRDefault="004247E9" w:rsidP="004247E9">
      <w:pPr>
        <w:ind w:left="1440"/>
        <w:rPr>
          <w:rFonts w:cs="Times New Roman"/>
          <w:sz w:val="22"/>
          <w:szCs w:val="24"/>
        </w:rPr>
      </w:pPr>
      <w:r w:rsidRPr="00E65C1D">
        <w:rPr>
          <w:rFonts w:cs="Times New Roman"/>
          <w:sz w:val="22"/>
          <w:szCs w:val="24"/>
        </w:rPr>
        <w:lastRenderedPageBreak/>
        <w:t>b) Cuando se tratare de maquinaria o bienes muebles usados, el valor máximo sujeto a depreciación será el precio del bien nuevo al momento de su adquisición, ajustado de acuerdo a los siguientes porcentajes:</w:t>
      </w:r>
    </w:p>
    <w:p w:rsidR="004247E9" w:rsidRPr="00E65C1D" w:rsidRDefault="004247E9" w:rsidP="004247E9">
      <w:pPr>
        <w:ind w:left="1440"/>
        <w:rPr>
          <w:rFonts w:cs="Times New Roman"/>
          <w:sz w:val="22"/>
          <w:szCs w:val="24"/>
        </w:rPr>
      </w:pPr>
      <w:r w:rsidRPr="00E65C1D">
        <w:rPr>
          <w:rFonts w:cs="Times New Roman"/>
          <w:sz w:val="22"/>
          <w:szCs w:val="24"/>
        </w:rPr>
        <w:t>Años de vida porcentaje del precio de maquinaria o bienes muebles usados</w:t>
      </w:r>
    </w:p>
    <w:p w:rsidR="004247E9" w:rsidRPr="00E65C1D" w:rsidRDefault="004247E9" w:rsidP="004247E9">
      <w:pPr>
        <w:ind w:left="1440"/>
        <w:rPr>
          <w:rFonts w:cs="Times New Roman"/>
          <w:sz w:val="22"/>
          <w:szCs w:val="24"/>
        </w:rPr>
      </w:pPr>
      <w:r w:rsidRPr="00E65C1D">
        <w:rPr>
          <w:rFonts w:cs="Times New Roman"/>
          <w:sz w:val="22"/>
          <w:szCs w:val="24"/>
        </w:rPr>
        <w:t xml:space="preserve"> 1 año 80%</w:t>
      </w:r>
    </w:p>
    <w:p w:rsidR="004247E9" w:rsidRPr="00E65C1D" w:rsidRDefault="004247E9" w:rsidP="004247E9">
      <w:pPr>
        <w:ind w:left="1440"/>
        <w:rPr>
          <w:rFonts w:cs="Times New Roman"/>
          <w:sz w:val="22"/>
          <w:szCs w:val="24"/>
        </w:rPr>
      </w:pPr>
      <w:r w:rsidRPr="00E65C1D">
        <w:rPr>
          <w:rFonts w:cs="Times New Roman"/>
          <w:sz w:val="22"/>
          <w:szCs w:val="24"/>
        </w:rPr>
        <w:t>2 años 60%</w:t>
      </w:r>
    </w:p>
    <w:p w:rsidR="004247E9" w:rsidRPr="00E65C1D" w:rsidRDefault="004247E9" w:rsidP="004247E9">
      <w:pPr>
        <w:ind w:left="1440"/>
        <w:rPr>
          <w:rFonts w:cs="Times New Roman"/>
          <w:sz w:val="22"/>
          <w:szCs w:val="24"/>
        </w:rPr>
      </w:pPr>
      <w:r w:rsidRPr="00E65C1D">
        <w:rPr>
          <w:rFonts w:cs="Times New Roman"/>
          <w:sz w:val="22"/>
          <w:szCs w:val="24"/>
        </w:rPr>
        <w:t xml:space="preserve"> 3 años 40%</w:t>
      </w:r>
    </w:p>
    <w:p w:rsidR="004247E9" w:rsidRPr="00E65C1D" w:rsidRDefault="004247E9" w:rsidP="004247E9">
      <w:pPr>
        <w:ind w:left="1440"/>
        <w:rPr>
          <w:rFonts w:cs="Times New Roman"/>
          <w:sz w:val="22"/>
          <w:szCs w:val="24"/>
        </w:rPr>
      </w:pPr>
      <w:r w:rsidRPr="00E65C1D">
        <w:rPr>
          <w:rFonts w:cs="Times New Roman"/>
          <w:sz w:val="22"/>
          <w:szCs w:val="24"/>
        </w:rPr>
        <w:t xml:space="preserve"> 4 años y más 20% </w:t>
      </w:r>
    </w:p>
    <w:p w:rsidR="004247E9" w:rsidRPr="00E65C1D" w:rsidRDefault="004247E9" w:rsidP="004247E9">
      <w:pPr>
        <w:ind w:left="1440"/>
        <w:rPr>
          <w:rFonts w:cs="Times New Roman"/>
          <w:sz w:val="22"/>
          <w:szCs w:val="24"/>
        </w:rPr>
      </w:pPr>
      <w:r w:rsidRPr="00E65C1D">
        <w:rPr>
          <w:rFonts w:cs="Times New Roman"/>
          <w:sz w:val="22"/>
          <w:szCs w:val="24"/>
        </w:rPr>
        <w:t>Los precios de los bienes señalados estarán sujetos a fiscalización.</w:t>
      </w:r>
    </w:p>
    <w:p w:rsidR="004247E9" w:rsidRPr="00E65C1D" w:rsidRDefault="004247E9" w:rsidP="00AF6DBF">
      <w:pPr>
        <w:pStyle w:val="Prrafodelista"/>
        <w:numPr>
          <w:ilvl w:val="0"/>
          <w:numId w:val="12"/>
        </w:numPr>
        <w:spacing w:after="200"/>
        <w:rPr>
          <w:rFonts w:cs="Times New Roman"/>
          <w:b/>
          <w:sz w:val="22"/>
          <w:szCs w:val="24"/>
        </w:rPr>
      </w:pPr>
      <w:r w:rsidRPr="00E65C1D">
        <w:rPr>
          <w:rFonts w:cs="Times New Roman"/>
          <w:sz w:val="22"/>
          <w:szCs w:val="24"/>
        </w:rPr>
        <w:t xml:space="preserve">El contribuyente, para establecer el monto de la depreciación, podrá utilizar el método siguiente: </w:t>
      </w:r>
    </w:p>
    <w:p w:rsidR="004247E9" w:rsidRPr="00E65C1D" w:rsidRDefault="004247E9" w:rsidP="004247E9">
      <w:pPr>
        <w:pStyle w:val="Prrafodelista"/>
        <w:ind w:left="768"/>
        <w:rPr>
          <w:rFonts w:cs="Times New Roman"/>
          <w:b/>
          <w:sz w:val="22"/>
          <w:szCs w:val="24"/>
        </w:rPr>
      </w:pPr>
      <w:r w:rsidRPr="00E65C1D">
        <w:rPr>
          <w:rFonts w:cs="Times New Roman"/>
          <w:sz w:val="22"/>
          <w:szCs w:val="24"/>
        </w:rPr>
        <w:t xml:space="preserve">Aplicar un porcentaje fijo y constante sobre el valor sujeto a depreciación. </w:t>
      </w:r>
    </w:p>
    <w:p w:rsidR="004247E9" w:rsidRPr="00E65C1D" w:rsidRDefault="004247E9" w:rsidP="004247E9">
      <w:pPr>
        <w:pStyle w:val="Prrafodelista"/>
        <w:ind w:left="768"/>
        <w:rPr>
          <w:rFonts w:cs="Times New Roman"/>
          <w:sz w:val="22"/>
          <w:szCs w:val="24"/>
        </w:rPr>
      </w:pPr>
      <w:r w:rsidRPr="00E65C1D">
        <w:rPr>
          <w:rFonts w:cs="Times New Roman"/>
          <w:sz w:val="22"/>
          <w:szCs w:val="24"/>
        </w:rPr>
        <w:t xml:space="preserve">Los porcentajes máximos de depreciación anual permitidos serán: </w:t>
      </w:r>
    </w:p>
    <w:p w:rsidR="004247E9" w:rsidRPr="00E65C1D" w:rsidRDefault="004247E9" w:rsidP="004247E9">
      <w:pPr>
        <w:pStyle w:val="Prrafodelista"/>
        <w:ind w:left="768"/>
        <w:rPr>
          <w:rFonts w:cs="Times New Roman"/>
          <w:sz w:val="22"/>
          <w:szCs w:val="24"/>
        </w:rPr>
      </w:pPr>
      <w:r w:rsidRPr="00E65C1D">
        <w:rPr>
          <w:rFonts w:cs="Times New Roman"/>
          <w:sz w:val="22"/>
          <w:szCs w:val="24"/>
        </w:rPr>
        <w:t xml:space="preserve">Edificaciones 5% </w:t>
      </w:r>
    </w:p>
    <w:p w:rsidR="004247E9" w:rsidRPr="00E65C1D" w:rsidRDefault="004247E9" w:rsidP="004247E9">
      <w:pPr>
        <w:pStyle w:val="Prrafodelista"/>
        <w:ind w:left="768"/>
        <w:rPr>
          <w:rFonts w:cs="Times New Roman"/>
          <w:sz w:val="22"/>
          <w:szCs w:val="24"/>
        </w:rPr>
      </w:pPr>
      <w:r w:rsidRPr="00E65C1D">
        <w:rPr>
          <w:rFonts w:cs="Times New Roman"/>
          <w:sz w:val="22"/>
          <w:szCs w:val="24"/>
        </w:rPr>
        <w:t xml:space="preserve">Maquinaria 20% </w:t>
      </w:r>
    </w:p>
    <w:p w:rsidR="004247E9" w:rsidRPr="00E65C1D" w:rsidRDefault="004247E9" w:rsidP="004247E9">
      <w:pPr>
        <w:pStyle w:val="Prrafodelista"/>
        <w:ind w:left="768"/>
        <w:rPr>
          <w:rFonts w:cs="Times New Roman"/>
          <w:sz w:val="22"/>
          <w:szCs w:val="24"/>
        </w:rPr>
      </w:pPr>
      <w:r w:rsidRPr="00E65C1D">
        <w:rPr>
          <w:rFonts w:cs="Times New Roman"/>
          <w:sz w:val="22"/>
          <w:szCs w:val="24"/>
        </w:rPr>
        <w:t xml:space="preserve">Otros Bienes Muebles 50% </w:t>
      </w:r>
    </w:p>
    <w:p w:rsidR="004247E9" w:rsidRPr="00E65C1D" w:rsidRDefault="004247E9" w:rsidP="004247E9">
      <w:pPr>
        <w:pStyle w:val="Prrafodelista"/>
        <w:ind w:left="768"/>
        <w:rPr>
          <w:rFonts w:cs="Times New Roman"/>
          <w:sz w:val="22"/>
          <w:szCs w:val="24"/>
        </w:rPr>
      </w:pPr>
      <w:r w:rsidRPr="00E65C1D">
        <w:rPr>
          <w:rFonts w:cs="Times New Roman"/>
          <w:sz w:val="22"/>
          <w:szCs w:val="24"/>
        </w:rPr>
        <w:t>Para el caso de maquinaria nueva el contribuyente podrá aplicar otro método consistente en un porcentaje fijo y constante sobre el saldo decreciente del valor sujeto a depreciación dicho porcentaje será el doble del anteriormente señalado. Una vez que el contribuyente haya adoptado un método para un determinado bien, no podrá cambiarlo sin autorización de la Dirección General”.</w:t>
      </w:r>
    </w:p>
    <w:p w:rsidR="004247E9" w:rsidRPr="00E65C1D" w:rsidRDefault="004247E9" w:rsidP="00AF6DBF">
      <w:pPr>
        <w:pStyle w:val="Prrafodelista"/>
        <w:numPr>
          <w:ilvl w:val="0"/>
          <w:numId w:val="12"/>
        </w:numPr>
        <w:spacing w:after="200"/>
        <w:rPr>
          <w:rFonts w:cs="Times New Roman"/>
          <w:b/>
          <w:sz w:val="22"/>
          <w:szCs w:val="24"/>
        </w:rPr>
      </w:pPr>
      <w:r w:rsidRPr="00E65C1D">
        <w:rPr>
          <w:rFonts w:cs="Times New Roman"/>
          <w:sz w:val="22"/>
          <w:szCs w:val="24"/>
        </w:rPr>
        <w:lastRenderedPageBreak/>
        <w:t xml:space="preserve"> Para los efectos de esta deducción no es aplicable la valuación o revaluación de los bienes en uso; </w:t>
      </w:r>
    </w:p>
    <w:p w:rsidR="004247E9" w:rsidRPr="00E65C1D" w:rsidRDefault="004247E9" w:rsidP="00AF6DBF">
      <w:pPr>
        <w:pStyle w:val="Prrafodelista"/>
        <w:numPr>
          <w:ilvl w:val="0"/>
          <w:numId w:val="12"/>
        </w:numPr>
        <w:spacing w:after="200"/>
        <w:rPr>
          <w:rFonts w:cs="Times New Roman"/>
          <w:b/>
          <w:sz w:val="22"/>
          <w:szCs w:val="24"/>
        </w:rPr>
      </w:pPr>
      <w:r w:rsidRPr="00E65C1D">
        <w:rPr>
          <w:rFonts w:cs="Times New Roman"/>
          <w:sz w:val="22"/>
          <w:szCs w:val="24"/>
        </w:rPr>
        <w:t>El contribuyente podrá reclamar esta depreciación únicamente sobre bienes que sean de su propiedad, y mientras se encuentren en uso en la reducción de ingresos gravables.</w:t>
      </w:r>
    </w:p>
    <w:p w:rsidR="004247E9" w:rsidRPr="00E65C1D" w:rsidRDefault="004247E9" w:rsidP="004247E9">
      <w:pPr>
        <w:pStyle w:val="Prrafodelista"/>
        <w:ind w:left="768"/>
        <w:rPr>
          <w:rFonts w:cs="Times New Roman"/>
          <w:sz w:val="22"/>
          <w:szCs w:val="24"/>
        </w:rPr>
      </w:pPr>
      <w:r w:rsidRPr="00E65C1D">
        <w:rPr>
          <w:rFonts w:cs="Times New Roman"/>
          <w:sz w:val="22"/>
          <w:szCs w:val="24"/>
        </w:rPr>
        <w:t xml:space="preserve">Cuando se trate de bienes en que una persona tenga el usufructo y otra la nuda propiedad, la depreciación la hará el usufructuario mientras dure el usufructo; </w:t>
      </w:r>
    </w:p>
    <w:p w:rsidR="004247E9" w:rsidRPr="00E65C1D" w:rsidRDefault="004247E9" w:rsidP="00AF6DBF">
      <w:pPr>
        <w:pStyle w:val="Prrafodelista"/>
        <w:numPr>
          <w:ilvl w:val="0"/>
          <w:numId w:val="12"/>
        </w:numPr>
        <w:spacing w:after="200"/>
        <w:rPr>
          <w:rFonts w:cs="Times New Roman"/>
          <w:b/>
          <w:sz w:val="22"/>
          <w:szCs w:val="24"/>
        </w:rPr>
      </w:pPr>
      <w:r w:rsidRPr="00E65C1D">
        <w:rPr>
          <w:rFonts w:cs="Times New Roman"/>
          <w:sz w:val="22"/>
          <w:szCs w:val="24"/>
        </w:rPr>
        <w:t xml:space="preserve">Los contribuyentes deberán llevar registro detallado de la depreciación, salvo aquellos que no estén obligados por ley a llevar contabilidad formal o registros. </w:t>
      </w:r>
    </w:p>
    <w:p w:rsidR="004247E9" w:rsidRPr="00E65C1D" w:rsidRDefault="004247E9" w:rsidP="004247E9">
      <w:pPr>
        <w:pStyle w:val="Prrafodelista"/>
        <w:ind w:left="768"/>
        <w:rPr>
          <w:rFonts w:cs="Times New Roman"/>
          <w:sz w:val="22"/>
          <w:szCs w:val="24"/>
        </w:rPr>
      </w:pPr>
      <w:r w:rsidRPr="00E65C1D">
        <w:rPr>
          <w:rFonts w:cs="Times New Roman"/>
          <w:sz w:val="22"/>
          <w:szCs w:val="24"/>
        </w:rPr>
        <w:t xml:space="preserve">El reglamento regulará la forma de llevar dicho registro; </w:t>
      </w:r>
    </w:p>
    <w:p w:rsidR="004247E9" w:rsidRPr="00E65C1D" w:rsidRDefault="004247E9" w:rsidP="00AF6DBF">
      <w:pPr>
        <w:pStyle w:val="Prrafodelista"/>
        <w:numPr>
          <w:ilvl w:val="0"/>
          <w:numId w:val="12"/>
        </w:numPr>
        <w:spacing w:after="200"/>
        <w:rPr>
          <w:rFonts w:cs="Times New Roman"/>
          <w:b/>
          <w:sz w:val="22"/>
          <w:szCs w:val="24"/>
        </w:rPr>
      </w:pPr>
      <w:r w:rsidRPr="00E65C1D">
        <w:rPr>
          <w:rFonts w:cs="Times New Roman"/>
          <w:sz w:val="22"/>
          <w:szCs w:val="24"/>
        </w:rPr>
        <w:t xml:space="preserve">Si el contribuyente hubiera dejado de descargar en años anteriores la partida correspondiente a la cuota de depreciación de un bien o la hubiere descargado en cuantía inferior, no tendrá derecho a acumular esas deficiencias a las cuotas de los años posteriores; y </w:t>
      </w:r>
    </w:p>
    <w:p w:rsidR="004247E9" w:rsidRDefault="004247E9" w:rsidP="004247E9">
      <w:pPr>
        <w:rPr>
          <w:rFonts w:cs="Times New Roman"/>
          <w:sz w:val="22"/>
          <w:szCs w:val="24"/>
        </w:rPr>
      </w:pPr>
      <w:r w:rsidRPr="00E65C1D">
        <w:rPr>
          <w:rFonts w:cs="Times New Roman"/>
          <w:sz w:val="22"/>
          <w:szCs w:val="24"/>
        </w:rPr>
        <w:t>No son despreciables las mercaderías o existencias del inventario del contribuyente, ni los predios rústicos o urbanos, excepto lo construido sobre ellos.</w:t>
      </w:r>
      <w:sdt>
        <w:sdtPr>
          <w:rPr>
            <w:rFonts w:cs="Times New Roman"/>
            <w:sz w:val="22"/>
            <w:szCs w:val="24"/>
          </w:rPr>
          <w:id w:val="546107807"/>
          <w:citation/>
        </w:sdtPr>
        <w:sdtContent>
          <w:r w:rsidRPr="00E65C1D">
            <w:rPr>
              <w:rFonts w:cs="Times New Roman"/>
              <w:sz w:val="22"/>
              <w:szCs w:val="24"/>
            </w:rPr>
            <w:fldChar w:fldCharType="begin"/>
          </w:r>
          <w:r w:rsidRPr="00E65C1D">
            <w:rPr>
              <w:rFonts w:cs="Times New Roman"/>
              <w:sz w:val="22"/>
              <w:szCs w:val="24"/>
            </w:rPr>
            <w:instrText xml:space="preserve"> CITATION Asa14 \l 17418 </w:instrText>
          </w:r>
          <w:r w:rsidRPr="00E65C1D">
            <w:rPr>
              <w:rFonts w:cs="Times New Roman"/>
              <w:sz w:val="22"/>
              <w:szCs w:val="24"/>
            </w:rPr>
            <w:fldChar w:fldCharType="separate"/>
          </w:r>
          <w:r w:rsidR="00793525">
            <w:rPr>
              <w:rFonts w:cs="Times New Roman"/>
              <w:noProof/>
              <w:sz w:val="22"/>
              <w:szCs w:val="24"/>
            </w:rPr>
            <w:t xml:space="preserve"> </w:t>
          </w:r>
          <w:r w:rsidR="00793525" w:rsidRPr="00793525">
            <w:rPr>
              <w:rFonts w:cs="Times New Roman"/>
              <w:noProof/>
              <w:sz w:val="22"/>
              <w:szCs w:val="24"/>
            </w:rPr>
            <w:t>(Asamblea Legislativa, 2014)</w:t>
          </w:r>
          <w:r w:rsidRPr="00E65C1D">
            <w:rPr>
              <w:rFonts w:cs="Times New Roman"/>
              <w:sz w:val="22"/>
              <w:szCs w:val="24"/>
            </w:rPr>
            <w:fldChar w:fldCharType="end"/>
          </w:r>
        </w:sdtContent>
      </w:sdt>
      <w:r w:rsidR="00F8375B">
        <w:rPr>
          <w:rFonts w:cs="Times New Roman"/>
          <w:sz w:val="22"/>
          <w:szCs w:val="24"/>
        </w:rPr>
        <w:t>.</w:t>
      </w:r>
    </w:p>
    <w:p w:rsidR="00F8375B" w:rsidRDefault="00F8375B" w:rsidP="00F8375B">
      <w:pPr>
        <w:pStyle w:val="Ttulo3"/>
      </w:pPr>
      <w:r>
        <w:t>Amortización</w:t>
      </w:r>
    </w:p>
    <w:p w:rsidR="00F8375B" w:rsidRDefault="00CE7622" w:rsidP="00F8375B">
      <w:r>
        <w:t>Se define la amortización como “</w:t>
      </w:r>
      <w:r w:rsidR="00F8375B">
        <w:t>la cuota de desgaste de un bien, por haberse recibido el servicio de un gasto pagado por anticipado o un beneficio de un cargo diferido</w:t>
      </w:r>
      <w:r>
        <w:t xml:space="preserve">” </w:t>
      </w:r>
      <w:sdt>
        <w:sdtPr>
          <w:id w:val="-1855259276"/>
          <w:citation/>
        </w:sdtPr>
        <w:sdtContent>
          <w:r>
            <w:fldChar w:fldCharType="begin"/>
          </w:r>
          <w:r>
            <w:rPr>
              <w:lang w:val="es-MX"/>
            </w:rPr>
            <w:instrText xml:space="preserve">CITATION Fie09 \p 19 \l 2058 </w:instrText>
          </w:r>
          <w:r>
            <w:fldChar w:fldCharType="separate"/>
          </w:r>
          <w:r w:rsidR="00793525" w:rsidRPr="00793525">
            <w:rPr>
              <w:noProof/>
              <w:lang w:val="es-MX"/>
            </w:rPr>
            <w:t>(Fierro, 2009, pág. 19)</w:t>
          </w:r>
          <w:r>
            <w:fldChar w:fldCharType="end"/>
          </w:r>
        </w:sdtContent>
      </w:sdt>
      <w:r>
        <w:t>.</w:t>
      </w:r>
    </w:p>
    <w:p w:rsidR="0050255F" w:rsidRDefault="00E44EAF" w:rsidP="00F8375B">
      <w:r>
        <w:t>Para</w:t>
      </w:r>
      <w:r w:rsidR="0050255F">
        <w:t xml:space="preserve"> la amortización de programas informáticos o software </w:t>
      </w:r>
      <w:r>
        <w:t>la Ley de Impuesto sobre la renta dicta lo siguiente:</w:t>
      </w:r>
    </w:p>
    <w:p w:rsidR="00E44EAF" w:rsidRPr="00E44EAF" w:rsidRDefault="00E44EAF" w:rsidP="00F8375B">
      <w:pPr>
        <w:rPr>
          <w:sz w:val="22"/>
        </w:rPr>
      </w:pPr>
      <w:r>
        <w:t xml:space="preserve">Art. 30-A. Es deducible de la renta obtenida mediante amortización, el costo de adquisición o de producción de programas informáticos utilizados para la producción de la renta gravable </w:t>
      </w:r>
      <w:r>
        <w:lastRenderedPageBreak/>
        <w:t>o conservación de su fuente, aplicando un porcentaje fijo y constante de un máximo del 25% anual sobre el costo de producción o adquisición.</w:t>
      </w:r>
      <w:sdt>
        <w:sdtPr>
          <w:id w:val="892090298"/>
          <w:citation/>
        </w:sdtPr>
        <w:sdtContent>
          <w:r w:rsidR="0025418C">
            <w:fldChar w:fldCharType="begin"/>
          </w:r>
          <w:r w:rsidR="0025418C">
            <w:rPr>
              <w:lang w:val="es-MX"/>
            </w:rPr>
            <w:instrText xml:space="preserve"> CITATION Asa14 \l 2058 </w:instrText>
          </w:r>
          <w:r w:rsidR="0025418C">
            <w:fldChar w:fldCharType="separate"/>
          </w:r>
          <w:r w:rsidR="00793525">
            <w:rPr>
              <w:noProof/>
              <w:lang w:val="es-MX"/>
            </w:rPr>
            <w:t xml:space="preserve"> </w:t>
          </w:r>
          <w:r w:rsidR="00793525" w:rsidRPr="00793525">
            <w:rPr>
              <w:noProof/>
              <w:lang w:val="es-MX"/>
            </w:rPr>
            <w:t>(Asamblea Legislativa, 2014)</w:t>
          </w:r>
          <w:r w:rsidR="0025418C">
            <w:fldChar w:fldCharType="end"/>
          </w:r>
        </w:sdtContent>
      </w:sdt>
    </w:p>
    <w:p w:rsidR="00A96D2E" w:rsidRDefault="00A96D2E" w:rsidP="00A96D2E">
      <w:pPr>
        <w:pStyle w:val="Ttulo3"/>
      </w:pPr>
      <w:r>
        <w:t>Periodo de Recuperación</w:t>
      </w:r>
    </w:p>
    <w:p w:rsidR="00A96D2E" w:rsidRDefault="00A96D2E" w:rsidP="00A96D2E">
      <w:r>
        <w:t>Es el tiempo requerido para recuperar la inversión inicial a la tasa supuesta del flujo de entrada de efectivo neto. Para entradas iguales durante los años iniciales, como se muestra en nuestro ejemplo, el cálculo es como sigue:</w:t>
      </w:r>
    </w:p>
    <w:p w:rsidR="00A96D2E" w:rsidRDefault="00A96D2E" w:rsidP="00A96D2E">
      <w:r>
        <w:t xml:space="preserve">Periodo de recuperación = Costo inicial / Entrada anual de dinero = 20000/6000 = 3.33 años. </w:t>
      </w:r>
      <w:sdt>
        <w:sdtPr>
          <w:id w:val="-768146533"/>
          <w:citation/>
        </w:sdtPr>
        <w:sdtContent>
          <w:r>
            <w:fldChar w:fldCharType="begin"/>
          </w:r>
          <w:r>
            <w:rPr>
              <w:lang w:val="es-MX"/>
            </w:rPr>
            <w:instrText xml:space="preserve">CITATION Geo87 \p 569 \l 2058 </w:instrText>
          </w:r>
          <w:r>
            <w:fldChar w:fldCharType="separate"/>
          </w:r>
          <w:r w:rsidR="00793525" w:rsidRPr="00793525">
            <w:rPr>
              <w:noProof/>
              <w:lang w:val="es-MX"/>
            </w:rPr>
            <w:t>(George, 1987, pág. 569)</w:t>
          </w:r>
          <w:r>
            <w:fldChar w:fldCharType="end"/>
          </w:r>
        </w:sdtContent>
      </w:sdt>
      <w:r w:rsidR="00B6230E">
        <w:t>.</w:t>
      </w:r>
    </w:p>
    <w:p w:rsidR="00B6230E" w:rsidRDefault="00B6230E" w:rsidP="00B6230E">
      <w:pPr>
        <w:pStyle w:val="Ttulo3"/>
      </w:pPr>
      <w:bookmarkStart w:id="27" w:name="_Toc468350644"/>
      <w:bookmarkStart w:id="28" w:name="_Toc464637333"/>
      <w:r>
        <w:t>Valor Presente Neto (VPN)</w:t>
      </w:r>
      <w:bookmarkEnd w:id="27"/>
      <w:bookmarkEnd w:id="28"/>
    </w:p>
    <w:p w:rsidR="00B6230E" w:rsidRDefault="00B6230E" w:rsidP="00B6230E">
      <w:pPr>
        <w:ind w:left="708"/>
        <w:rPr>
          <w:rFonts w:cs="Times New Roman"/>
          <w:sz w:val="22"/>
          <w:szCs w:val="24"/>
        </w:rPr>
      </w:pPr>
      <w:r>
        <w:rPr>
          <w:rFonts w:cs="Times New Roman"/>
          <w:sz w:val="22"/>
          <w:szCs w:val="24"/>
        </w:rPr>
        <w:t>Es una técnica que busca encontrar un valor actual sobre la inversión realizada en un proyecto, teniendo en cuenta los ingresos y egresos que se realicen a una tasa equivalente al importe del capital.</w:t>
      </w:r>
    </w:p>
    <w:p w:rsidR="00B6230E" w:rsidRDefault="00B6230E" w:rsidP="00B6230E">
      <w:pPr>
        <w:ind w:left="708"/>
        <w:rPr>
          <w:rFonts w:cs="Times New Roman"/>
          <w:sz w:val="22"/>
          <w:szCs w:val="24"/>
        </w:rPr>
      </w:pPr>
      <w:r>
        <w:rPr>
          <w:rFonts w:cs="Times New Roman"/>
          <w:sz w:val="22"/>
          <w:szCs w:val="24"/>
        </w:rPr>
        <w:t>Como el valor presente neto toma en cuenta en forma explícita el valor temporal del dinero se considera una técnica del presupuesto de capital complejo todas estas técnicas descuentan en una forma u otra los flujos de efectivo de la empresa a una tasa específica esta tasa denominada con frecuencia tasa de descuento rendimiento requerido costo de capital o costo de oportunidad es el rendimiento mínimo que debe ganar un proyecto para que el valor de mercado de la empresa permanezca sin cambio.</w:t>
      </w:r>
    </w:p>
    <w:p w:rsidR="00B6230E" w:rsidRDefault="00B6230E" w:rsidP="00B6230E">
      <w:pPr>
        <w:ind w:left="708"/>
        <w:rPr>
          <w:rFonts w:cs="Times New Roman"/>
          <w:sz w:val="22"/>
          <w:szCs w:val="24"/>
        </w:rPr>
      </w:pPr>
      <w:r>
        <w:rPr>
          <w:rFonts w:cs="Times New Roman"/>
          <w:sz w:val="22"/>
          <w:szCs w:val="24"/>
        </w:rPr>
        <w:t>El valor presente neto (VPN) se calcula restando la inversión inicial de un proyecto (CF</w:t>
      </w:r>
      <w:r>
        <w:rPr>
          <w:rFonts w:cs="Times New Roman"/>
          <w:sz w:val="22"/>
          <w:szCs w:val="24"/>
          <w:vertAlign w:val="subscript"/>
        </w:rPr>
        <w:t>0</w:t>
      </w:r>
      <w:r>
        <w:rPr>
          <w:rFonts w:cs="Times New Roman"/>
          <w:sz w:val="22"/>
          <w:szCs w:val="24"/>
        </w:rPr>
        <w:t>) del valor presente de sus entradas de efectivo (</w:t>
      </w:r>
      <w:proofErr w:type="spellStart"/>
      <w:r>
        <w:rPr>
          <w:rFonts w:cs="Times New Roman"/>
          <w:sz w:val="22"/>
          <w:szCs w:val="24"/>
        </w:rPr>
        <w:t>CF</w:t>
      </w:r>
      <w:r>
        <w:rPr>
          <w:rFonts w:cs="Times New Roman"/>
          <w:sz w:val="22"/>
          <w:szCs w:val="24"/>
          <w:vertAlign w:val="subscript"/>
        </w:rPr>
        <w:t>t</w:t>
      </w:r>
      <w:proofErr w:type="spellEnd"/>
      <w:r>
        <w:rPr>
          <w:rFonts w:cs="Times New Roman"/>
          <w:sz w:val="22"/>
          <w:szCs w:val="24"/>
        </w:rPr>
        <w:t>) descontadas a una tasa equivalente al costo de capital de la empresa (k).</w:t>
      </w:r>
    </w:p>
    <w:p w:rsidR="00B6230E" w:rsidRDefault="00B6230E" w:rsidP="00B6230E">
      <w:pPr>
        <w:ind w:left="708"/>
        <w:rPr>
          <w:rFonts w:cs="Times New Roman"/>
          <w:sz w:val="22"/>
          <w:szCs w:val="24"/>
        </w:rPr>
      </w:pPr>
      <m:oMathPara>
        <m:oMath>
          <m:r>
            <m:rPr>
              <m:sty m:val="p"/>
            </m:rPr>
            <w:rPr>
              <w:rFonts w:ascii="Cambria Math" w:hAnsi="Cambria Math" w:cs="Times New Roman"/>
              <w:sz w:val="22"/>
              <w:szCs w:val="24"/>
            </w:rPr>
            <w:lastRenderedPageBreak/>
            <m:t>VPN</m:t>
          </m:r>
          <m:r>
            <w:rPr>
              <w:rFonts w:ascii="Cambria Math" w:hAnsi="Cambria Math" w:cs="Times New Roman"/>
              <w:sz w:val="22"/>
              <w:szCs w:val="24"/>
            </w:rPr>
            <m:t>=</m:t>
          </m:r>
          <m:nary>
            <m:naryPr>
              <m:chr m:val="∑"/>
              <m:limLoc m:val="undOvr"/>
              <m:ctrlPr>
                <w:rPr>
                  <w:rFonts w:ascii="Cambria Math" w:hAnsi="Cambria Math" w:cs="Times New Roman"/>
                  <w:i/>
                  <w:sz w:val="22"/>
                  <w:szCs w:val="24"/>
                </w:rPr>
              </m:ctrlPr>
            </m:naryPr>
            <m:sub>
              <m:r>
                <w:rPr>
                  <w:rFonts w:ascii="Cambria Math" w:hAnsi="Cambria Math" w:cs="Times New Roman"/>
                  <w:sz w:val="22"/>
                  <w:szCs w:val="24"/>
                </w:rPr>
                <m:t>t=1</m:t>
              </m:r>
            </m:sub>
            <m:sup>
              <m:r>
                <w:rPr>
                  <w:rFonts w:ascii="Cambria Math" w:hAnsi="Cambria Math" w:cs="Times New Roman"/>
                  <w:sz w:val="22"/>
                  <w:szCs w:val="24"/>
                </w:rPr>
                <m:t>n</m:t>
              </m:r>
            </m:sup>
            <m:e>
              <m:f>
                <m:fPr>
                  <m:ctrlPr>
                    <w:rPr>
                      <w:rFonts w:ascii="Cambria Math" w:hAnsi="Cambria Math" w:cs="Times New Roman"/>
                      <w:sz w:val="22"/>
                      <w:szCs w:val="24"/>
                    </w:rPr>
                  </m:ctrlPr>
                </m:fPr>
                <m:num>
                  <m:sSub>
                    <m:sSubPr>
                      <m:ctrlPr>
                        <w:rPr>
                          <w:rFonts w:ascii="Cambria Math" w:hAnsi="Cambria Math" w:cs="Times New Roman"/>
                          <w:i/>
                          <w:sz w:val="22"/>
                          <w:szCs w:val="24"/>
                        </w:rPr>
                      </m:ctrlPr>
                    </m:sSubPr>
                    <m:e>
                      <m:r>
                        <w:rPr>
                          <w:rFonts w:ascii="Cambria Math" w:hAnsi="Cambria Math" w:cs="Times New Roman"/>
                          <w:sz w:val="22"/>
                          <w:szCs w:val="24"/>
                        </w:rPr>
                        <m:t>CF</m:t>
                      </m:r>
                    </m:e>
                    <m:sub>
                      <m:r>
                        <w:rPr>
                          <w:rFonts w:ascii="Cambria Math" w:hAnsi="Cambria Math" w:cs="Times New Roman"/>
                          <w:sz w:val="22"/>
                          <w:szCs w:val="24"/>
                        </w:rPr>
                        <m:t>t</m:t>
                      </m:r>
                    </m:sub>
                  </m:sSub>
                </m:num>
                <m:den>
                  <m:sSup>
                    <m:sSupPr>
                      <m:ctrlPr>
                        <w:rPr>
                          <w:rFonts w:ascii="Cambria Math" w:hAnsi="Cambria Math" w:cs="Times New Roman"/>
                          <w:i/>
                          <w:sz w:val="22"/>
                          <w:szCs w:val="24"/>
                        </w:rPr>
                      </m:ctrlPr>
                    </m:sSupPr>
                    <m:e>
                      <m:r>
                        <w:rPr>
                          <w:rFonts w:ascii="Cambria Math" w:hAnsi="Cambria Math" w:cs="Times New Roman"/>
                          <w:sz w:val="22"/>
                          <w:szCs w:val="24"/>
                        </w:rPr>
                        <m:t>(1+k)</m:t>
                      </m:r>
                    </m:e>
                    <m:sup>
                      <m:r>
                        <w:rPr>
                          <w:rFonts w:ascii="Cambria Math" w:hAnsi="Cambria Math" w:cs="Times New Roman"/>
                          <w:sz w:val="22"/>
                          <w:szCs w:val="24"/>
                        </w:rPr>
                        <m:t>t</m:t>
                      </m:r>
                    </m:sup>
                  </m:sSup>
                </m:den>
              </m:f>
            </m:e>
          </m:nary>
          <m:r>
            <w:rPr>
              <w:rFonts w:ascii="Cambria Math" w:hAnsi="Cambria Math" w:cs="Times New Roman"/>
              <w:sz w:val="22"/>
              <w:szCs w:val="24"/>
            </w:rPr>
            <m:t>-</m:t>
          </m:r>
          <m:sSub>
            <m:sSubPr>
              <m:ctrlPr>
                <w:rPr>
                  <w:rFonts w:ascii="Cambria Math" w:hAnsi="Cambria Math" w:cs="Times New Roman"/>
                  <w:i/>
                  <w:sz w:val="22"/>
                  <w:szCs w:val="24"/>
                </w:rPr>
              </m:ctrlPr>
            </m:sSubPr>
            <m:e>
              <m:r>
                <w:rPr>
                  <w:rFonts w:ascii="Cambria Math" w:hAnsi="Cambria Math" w:cs="Times New Roman"/>
                  <w:sz w:val="22"/>
                  <w:szCs w:val="24"/>
                </w:rPr>
                <m:t>CF</m:t>
              </m:r>
            </m:e>
            <m:sub>
              <m:r>
                <w:rPr>
                  <w:rFonts w:ascii="Cambria Math" w:hAnsi="Cambria Math" w:cs="Times New Roman"/>
                  <w:sz w:val="22"/>
                  <w:szCs w:val="24"/>
                </w:rPr>
                <m:t>0</m:t>
              </m:r>
            </m:sub>
          </m:sSub>
        </m:oMath>
      </m:oMathPara>
    </w:p>
    <w:p w:rsidR="00B6230E" w:rsidRDefault="00B6230E" w:rsidP="00B6230E">
      <w:pPr>
        <w:ind w:left="708"/>
        <w:rPr>
          <w:rFonts w:cs="Times New Roman"/>
          <w:b/>
          <w:sz w:val="22"/>
          <w:szCs w:val="24"/>
        </w:rPr>
      </w:pPr>
    </w:p>
    <w:p w:rsidR="00B6230E" w:rsidRDefault="00B6230E" w:rsidP="00B6230E">
      <w:pPr>
        <w:ind w:left="708"/>
        <w:rPr>
          <w:rFonts w:cs="Times New Roman"/>
          <w:b/>
          <w:sz w:val="22"/>
          <w:szCs w:val="24"/>
        </w:rPr>
      </w:pPr>
    </w:p>
    <w:p w:rsidR="00B6230E" w:rsidRDefault="00B6230E" w:rsidP="00B6230E">
      <w:pPr>
        <w:ind w:left="708"/>
        <w:rPr>
          <w:rFonts w:cs="Times New Roman"/>
          <w:b/>
          <w:sz w:val="22"/>
          <w:szCs w:val="24"/>
        </w:rPr>
      </w:pPr>
      <w:r>
        <w:rPr>
          <w:rFonts w:cs="Times New Roman"/>
          <w:b/>
          <w:sz w:val="22"/>
          <w:szCs w:val="24"/>
        </w:rPr>
        <w:t>Criterios de decisión</w:t>
      </w:r>
    </w:p>
    <w:p w:rsidR="00B6230E" w:rsidRDefault="00B6230E" w:rsidP="00B6230E">
      <w:pPr>
        <w:ind w:left="708"/>
        <w:rPr>
          <w:rFonts w:cs="Times New Roman"/>
          <w:sz w:val="22"/>
          <w:szCs w:val="24"/>
        </w:rPr>
      </w:pPr>
      <w:r>
        <w:rPr>
          <w:rFonts w:cs="Times New Roman"/>
          <w:sz w:val="22"/>
          <w:szCs w:val="24"/>
        </w:rPr>
        <w:t>Cuando el VPN se usa para tomar decisiones de aceptar o rechazar, los criterios de decisión son los siguientes:</w:t>
      </w:r>
    </w:p>
    <w:p w:rsidR="00B6230E" w:rsidRDefault="00B6230E" w:rsidP="00B6230E">
      <w:pPr>
        <w:pStyle w:val="Prrafodelista"/>
        <w:numPr>
          <w:ilvl w:val="0"/>
          <w:numId w:val="60"/>
        </w:numPr>
        <w:spacing w:after="200"/>
        <w:ind w:left="1428"/>
        <w:rPr>
          <w:rFonts w:cs="Times New Roman"/>
          <w:sz w:val="22"/>
          <w:szCs w:val="24"/>
        </w:rPr>
      </w:pPr>
      <w:r>
        <w:rPr>
          <w:rFonts w:cs="Times New Roman"/>
          <w:sz w:val="22"/>
          <w:szCs w:val="24"/>
        </w:rPr>
        <w:t>Si el VPN es mayor que 0 dólares, aceptar el proyecto.</w:t>
      </w:r>
    </w:p>
    <w:p w:rsidR="00B6230E" w:rsidRDefault="00B6230E" w:rsidP="00B6230E">
      <w:pPr>
        <w:pStyle w:val="Prrafodelista"/>
        <w:numPr>
          <w:ilvl w:val="0"/>
          <w:numId w:val="60"/>
        </w:numPr>
        <w:spacing w:after="200"/>
        <w:ind w:left="1428"/>
        <w:rPr>
          <w:rFonts w:cs="Times New Roman"/>
          <w:sz w:val="22"/>
          <w:szCs w:val="24"/>
        </w:rPr>
      </w:pPr>
      <w:r>
        <w:rPr>
          <w:rFonts w:cs="Times New Roman"/>
          <w:sz w:val="22"/>
          <w:szCs w:val="24"/>
        </w:rPr>
        <w:t>Si el VPN es menor que 0 dólares, rechazar el proyecto.</w:t>
      </w:r>
    </w:p>
    <w:p w:rsidR="00B6230E" w:rsidRDefault="00B6230E" w:rsidP="00B6230E">
      <w:pPr>
        <w:ind w:left="708"/>
        <w:rPr>
          <w:rFonts w:cs="Times New Roman"/>
          <w:sz w:val="22"/>
          <w:szCs w:val="24"/>
        </w:rPr>
      </w:pPr>
      <w:r>
        <w:rPr>
          <w:rFonts w:cs="Times New Roman"/>
          <w:sz w:val="22"/>
          <w:szCs w:val="24"/>
        </w:rPr>
        <w:t>Si el VPN es mayor que 0 dólares, la empresa ganará un rendimiento mayor que su costo de capital. Esta acción debe aumentar el valor de mercado de la empresa y, por lo tanto, la riqueza de sus propietarios en un monto igual al VPN.</w:t>
      </w:r>
      <w:sdt>
        <w:sdtPr>
          <w:rPr>
            <w:rFonts w:cs="Times New Roman"/>
            <w:sz w:val="22"/>
            <w:szCs w:val="24"/>
          </w:rPr>
          <w:id w:val="407040511"/>
          <w:citation/>
        </w:sdtPr>
        <w:sdtContent>
          <w:r>
            <w:rPr>
              <w:rFonts w:cs="Times New Roman"/>
              <w:sz w:val="22"/>
              <w:szCs w:val="24"/>
            </w:rPr>
            <w:fldChar w:fldCharType="begin"/>
          </w:r>
          <w:r>
            <w:rPr>
              <w:rFonts w:cs="Times New Roman"/>
              <w:sz w:val="22"/>
              <w:szCs w:val="24"/>
            </w:rPr>
            <w:instrText xml:space="preserve">CITATION MarcadorDePosición1 \p "357 y 358" \l 17418 </w:instrText>
          </w:r>
          <w:r>
            <w:rPr>
              <w:rFonts w:cs="Times New Roman"/>
              <w:sz w:val="22"/>
              <w:szCs w:val="24"/>
            </w:rPr>
            <w:fldChar w:fldCharType="separate"/>
          </w:r>
          <w:r w:rsidR="00793525">
            <w:rPr>
              <w:rFonts w:cs="Times New Roman"/>
              <w:noProof/>
              <w:sz w:val="22"/>
              <w:szCs w:val="24"/>
            </w:rPr>
            <w:t xml:space="preserve"> </w:t>
          </w:r>
          <w:r w:rsidR="00793525" w:rsidRPr="00793525">
            <w:rPr>
              <w:rFonts w:cs="Times New Roman"/>
              <w:noProof/>
              <w:sz w:val="22"/>
              <w:szCs w:val="24"/>
            </w:rPr>
            <w:t>(Gitman, 2000, pág. 357 y 358)</w:t>
          </w:r>
          <w:r>
            <w:rPr>
              <w:rFonts w:cs="Times New Roman"/>
              <w:sz w:val="22"/>
              <w:szCs w:val="24"/>
            </w:rPr>
            <w:fldChar w:fldCharType="end"/>
          </w:r>
        </w:sdtContent>
      </w:sdt>
    </w:p>
    <w:p w:rsidR="00B6230E" w:rsidRPr="00A96D2E" w:rsidRDefault="00B6230E" w:rsidP="00A96D2E"/>
    <w:p w:rsidR="004247E9" w:rsidRDefault="004247E9" w:rsidP="004247E9">
      <w:pPr>
        <w:pStyle w:val="Ttulo3"/>
        <w:spacing w:before="200"/>
      </w:pPr>
      <w:bookmarkStart w:id="29" w:name="_Toc464637334"/>
      <w:bookmarkStart w:id="30" w:name="_Toc478634304"/>
      <w:r>
        <w:t>Herramienta de identificación del problema</w:t>
      </w:r>
      <w:bookmarkEnd w:id="29"/>
      <w:bookmarkEnd w:id="30"/>
    </w:p>
    <w:p w:rsidR="004247E9" w:rsidRPr="002B189D" w:rsidRDefault="004247E9" w:rsidP="004247E9">
      <w:pPr>
        <w:rPr>
          <w:rFonts w:cs="Times New Roman"/>
          <w:szCs w:val="24"/>
        </w:rPr>
      </w:pPr>
      <w:r w:rsidRPr="002B189D">
        <w:rPr>
          <w:rFonts w:cs="Times New Roman"/>
          <w:szCs w:val="24"/>
        </w:rPr>
        <w:t xml:space="preserve">Uno de los factores esenciales para actuar en forma acertada frente a un problema, tanto en el ámbito privado como público, es buscar diferentes alternativas de solución y escoger la mejor de ellas. Para lograrlo, no es posible guiarse sólo por capacidades intuitivas o simples experiencias, sino que debe haber un dominio en la problemática pertinente y apoyarse en una metodología adecuada. Para asegurar un buen análisis es necesario, en primer lugar, conocer el problema. Esto es, identificarlo plenamente para poder proponer alternativas de solución que respondan a ese problema. En segundo lugar, para proponer soluciones hay que </w:t>
      </w:r>
      <w:r w:rsidRPr="002B189D">
        <w:rPr>
          <w:rFonts w:cs="Times New Roman"/>
          <w:szCs w:val="24"/>
        </w:rPr>
        <w:lastRenderedPageBreak/>
        <w:t xml:space="preserve">tener en cuenta la importancia de una buena identificación, conocer sus causas y efectos, fijar los fines que se persigue con la solución del problema y cuáles serán los medios a utilizar. Así, podemos estructurar alternativas de solución </w:t>
      </w:r>
      <w:r>
        <w:rPr>
          <w:rFonts w:cs="Times New Roman"/>
          <w:szCs w:val="24"/>
        </w:rPr>
        <w:t>que</w:t>
      </w:r>
      <w:r w:rsidRPr="002B189D">
        <w:rPr>
          <w:rFonts w:cs="Times New Roman"/>
          <w:szCs w:val="24"/>
        </w:rPr>
        <w:t xml:space="preserve"> deben ser estudiadas a cabalidad para seleccionar la que mejor responda al problema planteado.</w:t>
      </w:r>
    </w:p>
    <w:p w:rsidR="004247E9" w:rsidRPr="002B189D" w:rsidRDefault="004247E9" w:rsidP="004247E9">
      <w:pPr>
        <w:rPr>
          <w:rFonts w:cs="Times New Roman"/>
          <w:szCs w:val="24"/>
        </w:rPr>
      </w:pPr>
      <w:r w:rsidRPr="002B189D">
        <w:rPr>
          <w:rFonts w:cs="Times New Roman"/>
          <w:szCs w:val="24"/>
        </w:rPr>
        <w:t>La identificación del proyecto se fundamenta en el reconocimiento del problema, la explicación de los aspectos principales de éste y el planteamiento de las posibles alternativas de solución, es decir, nace con la identificación de un problema y termina con la identificación de alternativas de solución.</w:t>
      </w:r>
      <w:r w:rsidRPr="00AE29E3">
        <w:rPr>
          <w:rFonts w:cs="Times New Roman"/>
          <w:szCs w:val="24"/>
        </w:rPr>
        <w:t xml:space="preserve"> </w:t>
      </w:r>
      <w:sdt>
        <w:sdtPr>
          <w:rPr>
            <w:rFonts w:cs="Times New Roman"/>
            <w:szCs w:val="24"/>
          </w:rPr>
          <w:id w:val="-893189931"/>
          <w:citation/>
        </w:sdtPr>
        <w:sdtContent>
          <w:r>
            <w:rPr>
              <w:rFonts w:cs="Times New Roman"/>
              <w:szCs w:val="24"/>
            </w:rPr>
            <w:fldChar w:fldCharType="begin"/>
          </w:r>
          <w:r>
            <w:rPr>
              <w:rFonts w:cs="Times New Roman"/>
              <w:szCs w:val="24"/>
            </w:rPr>
            <w:instrText xml:space="preserve">CITATION Git00 \p 9 \l 17418 </w:instrText>
          </w:r>
          <w:r>
            <w:rPr>
              <w:rFonts w:cs="Times New Roman"/>
              <w:szCs w:val="24"/>
            </w:rPr>
            <w:fldChar w:fldCharType="separate"/>
          </w:r>
          <w:r w:rsidR="00793525" w:rsidRPr="00793525">
            <w:rPr>
              <w:rFonts w:cs="Times New Roman"/>
              <w:noProof/>
              <w:szCs w:val="24"/>
            </w:rPr>
            <w:t>(Ortegon, Pacheco &amp; Roura, 2005, pág. 9)</w:t>
          </w:r>
          <w:r>
            <w:rPr>
              <w:rFonts w:cs="Times New Roman"/>
              <w:szCs w:val="24"/>
            </w:rPr>
            <w:fldChar w:fldCharType="end"/>
          </w:r>
        </w:sdtContent>
      </w:sdt>
    </w:p>
    <w:p w:rsidR="004247E9" w:rsidRDefault="004247E9" w:rsidP="004247E9">
      <w:pPr>
        <w:pStyle w:val="Ttulo3"/>
        <w:spacing w:before="200"/>
      </w:pPr>
      <w:bookmarkStart w:id="31" w:name="_Toc464637335"/>
      <w:bookmarkStart w:id="32" w:name="_Toc478634305"/>
      <w:r>
        <w:t>Árbol de problema</w:t>
      </w:r>
      <w:bookmarkEnd w:id="31"/>
      <w:bookmarkEnd w:id="32"/>
    </w:p>
    <w:p w:rsidR="004247E9" w:rsidRPr="00780938" w:rsidRDefault="004247E9" w:rsidP="004247E9">
      <w:pPr>
        <w:rPr>
          <w:rFonts w:cs="Times New Roman"/>
          <w:szCs w:val="24"/>
        </w:rPr>
      </w:pPr>
      <w:r>
        <w:rPr>
          <w:rFonts w:cs="Times New Roman"/>
          <w:szCs w:val="24"/>
        </w:rPr>
        <w:t>E</w:t>
      </w:r>
      <w:r w:rsidRPr="00780938">
        <w:rPr>
          <w:rFonts w:cs="Times New Roman"/>
          <w:szCs w:val="24"/>
        </w:rPr>
        <w:t>l método que se present</w:t>
      </w:r>
      <w:r>
        <w:rPr>
          <w:rFonts w:cs="Times New Roman"/>
          <w:szCs w:val="24"/>
        </w:rPr>
        <w:t>a</w:t>
      </w:r>
      <w:r w:rsidRPr="00780938">
        <w:rPr>
          <w:rFonts w:cs="Times New Roman"/>
          <w:szCs w:val="24"/>
        </w:rPr>
        <w:t xml:space="preserve"> es una alternativa entre varias posibles. Sin embargo, por su gran sencillez, es el más adecuado para iniciar el proceso analítico de identificación de un proyecto de inversión. Esto es organizar el análisis a partir de una </w:t>
      </w:r>
      <w:r w:rsidRPr="00B9693D">
        <w:rPr>
          <w:rFonts w:cs="Times New Roman"/>
          <w:i/>
          <w:szCs w:val="24"/>
        </w:rPr>
        <w:t>“lluvia de ideas”</w:t>
      </w:r>
      <w:r w:rsidRPr="00780938">
        <w:rPr>
          <w:rFonts w:cs="Times New Roman"/>
          <w:szCs w:val="24"/>
        </w:rPr>
        <w:t xml:space="preserve"> en torno a una </w:t>
      </w:r>
      <w:r w:rsidRPr="00B9693D">
        <w:rPr>
          <w:rFonts w:cs="Times New Roman"/>
          <w:i/>
          <w:szCs w:val="24"/>
        </w:rPr>
        <w:t>“situación problema”</w:t>
      </w:r>
      <w:r>
        <w:rPr>
          <w:rFonts w:cs="Times New Roman"/>
          <w:szCs w:val="24"/>
        </w:rPr>
        <w:t xml:space="preserve"> para</w:t>
      </w:r>
      <w:r w:rsidRPr="00780938">
        <w:rPr>
          <w:rFonts w:cs="Times New Roman"/>
          <w:szCs w:val="24"/>
        </w:rPr>
        <w:t xml:space="preserve"> poder construir un árbol de problemas. El método es muy flexible</w:t>
      </w:r>
      <w:r>
        <w:rPr>
          <w:rFonts w:cs="Times New Roman"/>
          <w:szCs w:val="24"/>
        </w:rPr>
        <w:t>, eficiente y efectivo,</w:t>
      </w:r>
      <w:r w:rsidRPr="00780938">
        <w:rPr>
          <w:rFonts w:cs="Times New Roman"/>
          <w:szCs w:val="24"/>
        </w:rPr>
        <w:t xml:space="preserve"> cuando los participantes que se reúnan para aplicarlo también lo sean.</w:t>
      </w:r>
    </w:p>
    <w:p w:rsidR="004247E9" w:rsidRPr="00780938" w:rsidRDefault="004247E9" w:rsidP="004247E9">
      <w:pPr>
        <w:rPr>
          <w:rFonts w:cs="Times New Roman"/>
          <w:szCs w:val="24"/>
        </w:rPr>
      </w:pPr>
      <w:r w:rsidRPr="00780938">
        <w:rPr>
          <w:rFonts w:cs="Times New Roman"/>
          <w:szCs w:val="24"/>
        </w:rPr>
        <w:t xml:space="preserve"> Se sugieren los siguientes pasos a seguir:</w:t>
      </w:r>
    </w:p>
    <w:p w:rsidR="004247E9" w:rsidRPr="00780938" w:rsidRDefault="004247E9" w:rsidP="00AF6DBF">
      <w:pPr>
        <w:pStyle w:val="Prrafodelista"/>
        <w:numPr>
          <w:ilvl w:val="0"/>
          <w:numId w:val="13"/>
        </w:numPr>
        <w:spacing w:after="200"/>
        <w:rPr>
          <w:rFonts w:cs="Times New Roman"/>
          <w:szCs w:val="24"/>
        </w:rPr>
      </w:pPr>
      <w:r w:rsidRPr="00780938">
        <w:rPr>
          <w:rFonts w:cs="Times New Roman"/>
          <w:szCs w:val="24"/>
        </w:rPr>
        <w:t xml:space="preserve">Dada la manifestación de una situación problema: hay que analizar e identificar lo que se considere como problemas principales de la situación analizada. Esto debido a, como se ha explicado anteriormente, la normal existencia de múltiples causas que pueden explicar el problema y los efectos que se derivan de ello. </w:t>
      </w:r>
    </w:p>
    <w:p w:rsidR="004247E9" w:rsidRPr="00780938" w:rsidRDefault="004247E9" w:rsidP="00AF6DBF">
      <w:pPr>
        <w:pStyle w:val="Prrafodelista"/>
        <w:numPr>
          <w:ilvl w:val="0"/>
          <w:numId w:val="13"/>
        </w:numPr>
        <w:spacing w:after="200"/>
        <w:rPr>
          <w:rFonts w:cs="Times New Roman"/>
          <w:szCs w:val="24"/>
        </w:rPr>
      </w:pPr>
      <w:r w:rsidRPr="00780938">
        <w:rPr>
          <w:rFonts w:cs="Times New Roman"/>
          <w:szCs w:val="24"/>
        </w:rPr>
        <w:t xml:space="preserve">En términos de análisis se recomienda que a partir de una primera “lluvia de ideas” establecer cuál es, a juicio del grupo de analistas, el problema central que afecta a la </w:t>
      </w:r>
      <w:r w:rsidRPr="00780938">
        <w:rPr>
          <w:rFonts w:cs="Times New Roman"/>
          <w:szCs w:val="24"/>
        </w:rPr>
        <w:lastRenderedPageBreak/>
        <w:t xml:space="preserve">comunidad analizada. En esto lo que se aplica son los criterios de prioridad y selectividad. </w:t>
      </w:r>
    </w:p>
    <w:p w:rsidR="004247E9" w:rsidRPr="00780938" w:rsidRDefault="004247E9" w:rsidP="00AF6DBF">
      <w:pPr>
        <w:pStyle w:val="Prrafodelista"/>
        <w:numPr>
          <w:ilvl w:val="0"/>
          <w:numId w:val="13"/>
        </w:numPr>
        <w:spacing w:after="200"/>
        <w:rPr>
          <w:rFonts w:cs="Times New Roman"/>
          <w:szCs w:val="24"/>
        </w:rPr>
      </w:pPr>
      <w:r w:rsidRPr="00780938">
        <w:rPr>
          <w:rFonts w:cs="Times New Roman"/>
          <w:szCs w:val="24"/>
        </w:rPr>
        <w:t xml:space="preserve">Definir los efectos más importantes del problema en cuestión, de esta forma se analiza y verifica su importancia. Se trata, en otras palabras, de tener una idea del orden y gravedad de las consecuencias que tiene el problema que se ha detectado lo cual hace que se amerite la búsqueda de soluciones. </w:t>
      </w:r>
    </w:p>
    <w:p w:rsidR="004247E9" w:rsidRPr="00780938" w:rsidRDefault="004247E9" w:rsidP="00AF6DBF">
      <w:pPr>
        <w:pStyle w:val="Prrafodelista"/>
        <w:numPr>
          <w:ilvl w:val="0"/>
          <w:numId w:val="13"/>
        </w:numPr>
        <w:spacing w:after="200"/>
        <w:rPr>
          <w:rFonts w:cs="Times New Roman"/>
          <w:szCs w:val="24"/>
        </w:rPr>
      </w:pPr>
      <w:r w:rsidRPr="00780938">
        <w:rPr>
          <w:rFonts w:cs="Times New Roman"/>
          <w:szCs w:val="24"/>
        </w:rPr>
        <w:t xml:space="preserve">Anotar las causas del problema central detectado. Esto significa buscar qué elementos están o podrían estar provocando el problema. </w:t>
      </w:r>
    </w:p>
    <w:p w:rsidR="004247E9" w:rsidRPr="00780938" w:rsidRDefault="004247E9" w:rsidP="00AF6DBF">
      <w:pPr>
        <w:pStyle w:val="Prrafodelista"/>
        <w:numPr>
          <w:ilvl w:val="0"/>
          <w:numId w:val="13"/>
        </w:numPr>
        <w:spacing w:after="200"/>
        <w:rPr>
          <w:rFonts w:cs="Times New Roman"/>
          <w:szCs w:val="24"/>
        </w:rPr>
      </w:pPr>
      <w:r w:rsidRPr="00780938">
        <w:rPr>
          <w:rFonts w:cs="Times New Roman"/>
          <w:szCs w:val="24"/>
        </w:rPr>
        <w:t>Una vez que tanto el problema central, las causas y los efectos están identificados se construyen los “Diagramas del árbol de efectos y causas” asociados al problema</w:t>
      </w:r>
      <w:r>
        <w:rPr>
          <w:rFonts w:cs="Times New Roman"/>
          <w:szCs w:val="24"/>
        </w:rPr>
        <w:t>.</w:t>
      </w:r>
    </w:p>
    <w:p w:rsidR="004247E9" w:rsidRPr="00780938" w:rsidRDefault="004247E9" w:rsidP="00AF6DBF">
      <w:pPr>
        <w:pStyle w:val="Prrafodelista"/>
        <w:numPr>
          <w:ilvl w:val="0"/>
          <w:numId w:val="13"/>
        </w:numPr>
        <w:spacing w:after="200"/>
        <w:rPr>
          <w:rFonts w:cs="Times New Roman"/>
          <w:szCs w:val="24"/>
        </w:rPr>
      </w:pPr>
      <w:r w:rsidRPr="00780938">
        <w:rPr>
          <w:rFonts w:cs="Times New Roman"/>
          <w:szCs w:val="24"/>
        </w:rPr>
        <w:t xml:space="preserve">Es necesario revisar la validez e integridad del árbol dibujado. Esto es, asegurarse que las causas representen causas y los efectos representen efectos, que el problema central este correctamente definido y que las relaciones (causales) estén correctamente expresadas. </w:t>
      </w:r>
    </w:p>
    <w:p w:rsidR="004247E9" w:rsidRPr="00780938" w:rsidRDefault="004247E9" w:rsidP="00AF6DBF">
      <w:pPr>
        <w:pStyle w:val="Prrafodelista"/>
        <w:numPr>
          <w:ilvl w:val="0"/>
          <w:numId w:val="13"/>
        </w:numPr>
        <w:spacing w:after="200"/>
        <w:rPr>
          <w:rFonts w:cs="Times New Roman"/>
          <w:szCs w:val="24"/>
        </w:rPr>
      </w:pPr>
      <w:r w:rsidRPr="00780938">
        <w:rPr>
          <w:rFonts w:cs="Times New Roman"/>
          <w:szCs w:val="24"/>
        </w:rPr>
        <w:t xml:space="preserve">Para la elaboración del árbol de causas y efectos se sugiere seguir las siguientes recomendaciones: </w:t>
      </w:r>
    </w:p>
    <w:p w:rsidR="004247E9" w:rsidRPr="00780938" w:rsidRDefault="004247E9" w:rsidP="00AF6DBF">
      <w:pPr>
        <w:pStyle w:val="Prrafodelista"/>
        <w:numPr>
          <w:ilvl w:val="1"/>
          <w:numId w:val="13"/>
        </w:numPr>
        <w:spacing w:after="200"/>
        <w:rPr>
          <w:rFonts w:cs="Times New Roman"/>
          <w:b/>
          <w:szCs w:val="24"/>
        </w:rPr>
      </w:pPr>
      <w:r>
        <w:rPr>
          <w:rFonts w:cs="Times New Roman"/>
          <w:b/>
          <w:szCs w:val="24"/>
        </w:rPr>
        <w:t>Definir el problema central f</w:t>
      </w:r>
      <w:r w:rsidRPr="00780938">
        <w:rPr>
          <w:rFonts w:cs="Times New Roman"/>
          <w:b/>
          <w:szCs w:val="24"/>
        </w:rPr>
        <w:t xml:space="preserve">ormular el problema central en estado negativo. </w:t>
      </w:r>
    </w:p>
    <w:p w:rsidR="004247E9" w:rsidRPr="00780938" w:rsidRDefault="004247E9" w:rsidP="004247E9">
      <w:pPr>
        <w:pStyle w:val="Prrafodelista"/>
        <w:ind w:left="1785"/>
        <w:rPr>
          <w:rFonts w:cs="Times New Roman"/>
          <w:szCs w:val="24"/>
        </w:rPr>
      </w:pPr>
      <w:r w:rsidRPr="00780938">
        <w:rPr>
          <w:rFonts w:cs="Times New Roman"/>
          <w:szCs w:val="24"/>
        </w:rPr>
        <w:t xml:space="preserve">Centrar el análisis de causas y efectos en torno a un solo problema central. Lo que permite acotar el análisis y ser más efectivo en recomendar soluciones. No confundir el problema con la ausencia de una solución. No es lo mismo decir falta un hospital (falta de solución), que decir que existen </w:t>
      </w:r>
      <w:r w:rsidRPr="00B9693D">
        <w:rPr>
          <w:rFonts w:cs="Times New Roman"/>
          <w:i/>
          <w:szCs w:val="24"/>
        </w:rPr>
        <w:t>“Altas tasas de morbilidad”</w:t>
      </w:r>
      <w:r w:rsidRPr="00780938">
        <w:rPr>
          <w:rFonts w:cs="Times New Roman"/>
          <w:szCs w:val="24"/>
        </w:rPr>
        <w:t xml:space="preserve"> en un área específica (problema).</w:t>
      </w:r>
    </w:p>
    <w:p w:rsidR="004247E9" w:rsidRPr="00780938" w:rsidRDefault="004247E9" w:rsidP="00AF6DBF">
      <w:pPr>
        <w:pStyle w:val="Prrafodelista"/>
        <w:numPr>
          <w:ilvl w:val="1"/>
          <w:numId w:val="13"/>
        </w:numPr>
        <w:spacing w:after="200"/>
        <w:rPr>
          <w:rFonts w:cs="Times New Roman"/>
          <w:b/>
          <w:szCs w:val="24"/>
        </w:rPr>
      </w:pPr>
      <w:r w:rsidRPr="00780938">
        <w:rPr>
          <w:rFonts w:cs="Times New Roman"/>
          <w:b/>
          <w:szCs w:val="24"/>
        </w:rPr>
        <w:lastRenderedPageBreak/>
        <w:t xml:space="preserve">Gráfica del árbol de efectos </w:t>
      </w:r>
    </w:p>
    <w:p w:rsidR="00652619" w:rsidRDefault="004247E9" w:rsidP="00652619">
      <w:pPr>
        <w:pStyle w:val="Prrafodelista"/>
        <w:keepNext/>
        <w:ind w:left="1785"/>
        <w:rPr>
          <w:rFonts w:cs="Times New Roman"/>
          <w:noProof/>
          <w:szCs w:val="24"/>
          <w:lang w:eastAsia="es-SV"/>
        </w:rPr>
      </w:pPr>
      <w:r w:rsidRPr="00780938">
        <w:rPr>
          <w:rFonts w:cs="Times New Roman"/>
          <w:szCs w:val="24"/>
        </w:rPr>
        <w:t xml:space="preserve">Teniendo presentes estas indicaciones, se construye un diagrama que representa el problema central con sus efectos, de forma tal que además permita visualizar la importancia que tiene el problema, esto como se indica en </w:t>
      </w:r>
      <w:r w:rsidR="009109D8">
        <w:rPr>
          <w:rFonts w:cs="Times New Roman"/>
          <w:szCs w:val="24"/>
        </w:rPr>
        <w:t xml:space="preserve">la </w:t>
      </w:r>
      <w:r w:rsidR="00EF1664">
        <w:rPr>
          <w:rFonts w:cs="Times New Roman"/>
          <w:szCs w:val="24"/>
        </w:rPr>
        <w:fldChar w:fldCharType="begin"/>
      </w:r>
      <w:r w:rsidR="00EF1664">
        <w:rPr>
          <w:rFonts w:cs="Times New Roman"/>
          <w:szCs w:val="24"/>
        </w:rPr>
        <w:instrText xml:space="preserve"> REF _Ref468315878 \h </w:instrText>
      </w:r>
      <w:r w:rsidR="00EF1664">
        <w:rPr>
          <w:rFonts w:cs="Times New Roman"/>
          <w:szCs w:val="24"/>
        </w:rPr>
      </w:r>
      <w:r w:rsidR="00EF1664">
        <w:rPr>
          <w:rFonts w:cs="Times New Roman"/>
          <w:szCs w:val="24"/>
        </w:rPr>
        <w:fldChar w:fldCharType="separate"/>
      </w:r>
      <w:r w:rsidR="00CB46CD" w:rsidRPr="009D47B9">
        <w:rPr>
          <w:i/>
        </w:rPr>
        <w:t>Figura</w:t>
      </w:r>
      <w:r w:rsidR="00CB46CD">
        <w:t xml:space="preserve"> </w:t>
      </w:r>
      <w:r w:rsidR="00CB46CD">
        <w:rPr>
          <w:noProof/>
        </w:rPr>
        <w:t>1</w:t>
      </w:r>
      <w:r w:rsidR="00EF1664">
        <w:rPr>
          <w:rFonts w:cs="Times New Roman"/>
          <w:szCs w:val="24"/>
        </w:rPr>
        <w:fldChar w:fldCharType="end"/>
      </w:r>
      <w:r w:rsidRPr="00780938">
        <w:rPr>
          <w:rFonts w:cs="Times New Roman"/>
          <w:szCs w:val="24"/>
        </w:rPr>
        <w:t>.</w:t>
      </w:r>
      <w:r w:rsidRPr="00780938">
        <w:rPr>
          <w:rFonts w:cs="Times New Roman"/>
          <w:noProof/>
          <w:szCs w:val="24"/>
          <w:lang w:eastAsia="es-SV"/>
        </w:rPr>
        <w:t xml:space="preserve"> </w:t>
      </w:r>
    </w:p>
    <w:p w:rsidR="00652619" w:rsidRDefault="004247E9" w:rsidP="00652619">
      <w:pPr>
        <w:pStyle w:val="Prrafodelista"/>
        <w:keepNext/>
        <w:ind w:left="1785"/>
      </w:pPr>
      <w:r w:rsidRPr="00780938">
        <w:rPr>
          <w:noProof/>
          <w:lang w:val="es-MX" w:eastAsia="es-MX"/>
        </w:rPr>
        <w:drawing>
          <wp:inline distT="0" distB="0" distL="0" distR="0" wp14:anchorId="5B2CECCD" wp14:editId="6585634A">
            <wp:extent cx="3944202" cy="1978925"/>
            <wp:effectExtent l="0" t="0" r="0" b="2540"/>
            <wp:docPr id="1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BCB7C1.tmp"/>
                    <pic:cNvPicPr/>
                  </pic:nvPicPr>
                  <pic:blipFill rotWithShape="1">
                    <a:blip r:embed="rId13">
                      <a:extLst>
                        <a:ext uri="{28A0092B-C50C-407E-A947-70E740481C1C}">
                          <a14:useLocalDpi xmlns:a14="http://schemas.microsoft.com/office/drawing/2010/main" val="0"/>
                        </a:ext>
                      </a:extLst>
                    </a:blip>
                    <a:srcRect l="2630" t="5319" r="2303" b="17480"/>
                    <a:stretch/>
                  </pic:blipFill>
                  <pic:spPr bwMode="auto">
                    <a:xfrm>
                      <a:off x="0" y="0"/>
                      <a:ext cx="3963259" cy="1988487"/>
                    </a:xfrm>
                    <a:prstGeom prst="rect">
                      <a:avLst/>
                    </a:prstGeom>
                    <a:ln>
                      <a:noFill/>
                    </a:ln>
                    <a:extLst>
                      <a:ext uri="{53640926-AAD7-44D8-BBD7-CCE9431645EC}">
                        <a14:shadowObscured xmlns:a14="http://schemas.microsoft.com/office/drawing/2010/main"/>
                      </a:ext>
                    </a:extLst>
                  </pic:spPr>
                </pic:pic>
              </a:graphicData>
            </a:graphic>
          </wp:inline>
        </w:drawing>
      </w:r>
      <w:bookmarkStart w:id="33" w:name="_Ref467203602"/>
    </w:p>
    <w:p w:rsidR="00652619" w:rsidRPr="00652619" w:rsidRDefault="00652619" w:rsidP="00652619">
      <w:pPr>
        <w:pStyle w:val="Descripcin"/>
        <w:ind w:left="1077" w:firstLine="708"/>
        <w:jc w:val="both"/>
      </w:pPr>
      <w:bookmarkStart w:id="34" w:name="_Ref468315878"/>
      <w:bookmarkStart w:id="35" w:name="_Toc478634269"/>
      <w:r w:rsidRPr="009D47B9">
        <w:rPr>
          <w:i/>
        </w:rPr>
        <w:t>Figura</w:t>
      </w:r>
      <w:r>
        <w:t xml:space="preserve"> </w:t>
      </w:r>
      <w:r>
        <w:fldChar w:fldCharType="begin"/>
      </w:r>
      <w:r>
        <w:instrText xml:space="preserve"> SEQ Figura \* ARABIC </w:instrText>
      </w:r>
      <w:r>
        <w:fldChar w:fldCharType="separate"/>
      </w:r>
      <w:r w:rsidR="00CB46CD">
        <w:rPr>
          <w:noProof/>
        </w:rPr>
        <w:t>1</w:t>
      </w:r>
      <w:r>
        <w:fldChar w:fldCharType="end"/>
      </w:r>
      <w:bookmarkEnd w:id="34"/>
      <w:r>
        <w:t xml:space="preserve"> </w:t>
      </w:r>
      <w:r w:rsidRPr="005624A1">
        <w:t>Árbol de efectos</w:t>
      </w:r>
      <w:bookmarkEnd w:id="33"/>
      <w:bookmarkEnd w:id="35"/>
    </w:p>
    <w:p w:rsidR="008072A0" w:rsidRPr="00652619" w:rsidRDefault="00652619" w:rsidP="00652619">
      <w:pPr>
        <w:pStyle w:val="Prrafodelista"/>
        <w:keepNext/>
        <w:ind w:left="1785"/>
        <w:rPr>
          <w:sz w:val="20"/>
          <w:lang w:val="es-DO"/>
        </w:rPr>
      </w:pPr>
      <w:r w:rsidRPr="00652619">
        <w:rPr>
          <w:i/>
          <w:sz w:val="20"/>
          <w:lang w:val="es-DO"/>
        </w:rPr>
        <w:t>Nota:</w:t>
      </w:r>
      <w:r w:rsidRPr="00652619">
        <w:rPr>
          <w:b/>
          <w:sz w:val="20"/>
          <w:lang w:val="es-DO"/>
        </w:rPr>
        <w:t xml:space="preserve"> </w:t>
      </w:r>
      <w:sdt>
        <w:sdtPr>
          <w:rPr>
            <w:b/>
            <w:sz w:val="20"/>
            <w:lang w:val="es-DO"/>
          </w:rPr>
          <w:id w:val="-159620931"/>
          <w:citation/>
        </w:sdtPr>
        <w:sdtContent>
          <w:r w:rsidRPr="00652619">
            <w:rPr>
              <w:b/>
              <w:sz w:val="20"/>
              <w:lang w:val="es-DO"/>
            </w:rPr>
            <w:fldChar w:fldCharType="begin"/>
          </w:r>
          <w:r w:rsidRPr="00652619">
            <w:rPr>
              <w:sz w:val="20"/>
              <w:lang w:val="es-MX"/>
            </w:rPr>
            <w:instrText xml:space="preserve"> CITATION Ort05 \l 2058 </w:instrText>
          </w:r>
          <w:r w:rsidRPr="00652619">
            <w:rPr>
              <w:b/>
              <w:sz w:val="20"/>
              <w:lang w:val="es-DO"/>
            </w:rPr>
            <w:fldChar w:fldCharType="separate"/>
          </w:r>
          <w:r w:rsidR="00793525" w:rsidRPr="00793525">
            <w:rPr>
              <w:noProof/>
              <w:sz w:val="20"/>
              <w:lang w:val="es-MX"/>
            </w:rPr>
            <w:t>(Ortegón, Pacheco, &amp; Roura, 2005)</w:t>
          </w:r>
          <w:r w:rsidRPr="00652619">
            <w:rPr>
              <w:b/>
              <w:sz w:val="20"/>
              <w:lang w:val="es-DO"/>
            </w:rPr>
            <w:fldChar w:fldCharType="end"/>
          </w:r>
        </w:sdtContent>
      </w:sdt>
    </w:p>
    <w:p w:rsidR="004247E9" w:rsidRPr="00780938" w:rsidRDefault="004247E9" w:rsidP="004247E9">
      <w:pPr>
        <w:pStyle w:val="Prrafodelista"/>
        <w:ind w:left="1785"/>
        <w:rPr>
          <w:rFonts w:cs="Times New Roman"/>
          <w:szCs w:val="24"/>
        </w:rPr>
      </w:pPr>
      <w:r w:rsidRPr="00780938">
        <w:rPr>
          <w:rFonts w:cs="Times New Roman"/>
          <w:szCs w:val="24"/>
        </w:rPr>
        <w:t>Como se puede observar, en el cuadro anterior, una vez identificado el problema central se grafican los efectos hacia arriba, algunos de los cuales podrán estar encadenados y/o dar origen a varios otros efectos, para ello hay que seguir un orden causal ascendente. Esto quiere decir que el efecto 1, de primer nivel, provoca el efecto 1.1 y el efecto 1.2 de segundo nivel, esto es el “encadenamiento de los efectos”. Si se determina que los efectos son importantes y se llega, por tanto, a la conclusión que el problema amerita una solución se procede al análisis de las causas que lo están ocasionando.</w:t>
      </w:r>
    </w:p>
    <w:p w:rsidR="004247E9" w:rsidRPr="00780938" w:rsidRDefault="004247E9" w:rsidP="00AF6DBF">
      <w:pPr>
        <w:pStyle w:val="Prrafodelista"/>
        <w:numPr>
          <w:ilvl w:val="1"/>
          <w:numId w:val="13"/>
        </w:numPr>
        <w:spacing w:after="200"/>
        <w:rPr>
          <w:rFonts w:cs="Times New Roman"/>
          <w:b/>
          <w:szCs w:val="24"/>
        </w:rPr>
      </w:pPr>
      <w:r w:rsidRPr="00780938">
        <w:rPr>
          <w:rFonts w:cs="Times New Roman"/>
          <w:b/>
          <w:szCs w:val="24"/>
        </w:rPr>
        <w:t>Gráfica del árbol de causas</w:t>
      </w:r>
    </w:p>
    <w:p w:rsidR="004247E9" w:rsidRPr="00780938" w:rsidRDefault="004247E9" w:rsidP="004247E9">
      <w:pPr>
        <w:pStyle w:val="Prrafodelista"/>
        <w:ind w:left="1785"/>
        <w:rPr>
          <w:rFonts w:cs="Times New Roman"/>
          <w:szCs w:val="24"/>
        </w:rPr>
      </w:pPr>
      <w:r w:rsidRPr="00780938">
        <w:rPr>
          <w:rFonts w:cs="Times New Roman"/>
          <w:szCs w:val="24"/>
        </w:rPr>
        <w:lastRenderedPageBreak/>
        <w:t xml:space="preserve">A partir del problema central, hacia abajo, se identifican y se sigue la pista a todas las causas que pueden originar el problema. </w:t>
      </w:r>
    </w:p>
    <w:p w:rsidR="004247E9" w:rsidRPr="00780938" w:rsidRDefault="004247E9" w:rsidP="004247E9">
      <w:pPr>
        <w:pStyle w:val="Prrafodelista"/>
        <w:ind w:left="1785"/>
        <w:rPr>
          <w:rFonts w:cs="Times New Roman"/>
          <w:szCs w:val="24"/>
        </w:rPr>
      </w:pPr>
      <w:r>
        <w:rPr>
          <w:rFonts w:cs="Times New Roman"/>
          <w:szCs w:val="24"/>
        </w:rPr>
        <w:t>Se tiene que</w:t>
      </w:r>
      <w:r w:rsidRPr="00780938">
        <w:rPr>
          <w:rFonts w:cs="Times New Roman"/>
          <w:szCs w:val="24"/>
        </w:rPr>
        <w:t xml:space="preserve"> tratar de determinar el encadenamiento que tienen estas causas. En particular, es muy importante tratar de llegar a las causales primarias e independientes entre sí que se piensa que están originando el problema. Mientras más raíces se puedan detectar en el árbol de causas, más cerca se estará de las posibles soluciones que se deben identificar para superar la condición restrictiva que se ha detectado. En </w:t>
      </w:r>
      <w:r w:rsidR="006E36F8">
        <w:rPr>
          <w:rFonts w:cs="Times New Roman"/>
          <w:szCs w:val="24"/>
        </w:rPr>
        <w:t>la</w:t>
      </w:r>
      <w:r w:rsidR="008072A0">
        <w:rPr>
          <w:rFonts w:cs="Times New Roman"/>
          <w:szCs w:val="24"/>
        </w:rPr>
        <w:t xml:space="preserve"> </w:t>
      </w:r>
      <w:r w:rsidR="00EF1664">
        <w:rPr>
          <w:rFonts w:cs="Times New Roman"/>
          <w:szCs w:val="24"/>
        </w:rPr>
        <w:fldChar w:fldCharType="begin"/>
      </w:r>
      <w:r w:rsidR="00EF1664">
        <w:rPr>
          <w:rFonts w:cs="Times New Roman"/>
          <w:szCs w:val="24"/>
        </w:rPr>
        <w:instrText xml:space="preserve"> REF _Ref468315913 \h </w:instrText>
      </w:r>
      <w:r w:rsidR="00EF1664">
        <w:rPr>
          <w:rFonts w:cs="Times New Roman"/>
          <w:szCs w:val="24"/>
        </w:rPr>
      </w:r>
      <w:r w:rsidR="00EF1664">
        <w:rPr>
          <w:rFonts w:cs="Times New Roman"/>
          <w:szCs w:val="24"/>
        </w:rPr>
        <w:fldChar w:fldCharType="separate"/>
      </w:r>
      <w:r w:rsidR="00CB46CD" w:rsidRPr="006E36F8">
        <w:rPr>
          <w:i/>
          <w:lang w:val="es-ES"/>
        </w:rPr>
        <w:t>Figura</w:t>
      </w:r>
      <w:r w:rsidR="00CB46CD" w:rsidRPr="006E36F8">
        <w:rPr>
          <w:lang w:val="es-ES"/>
        </w:rPr>
        <w:t xml:space="preserve"> </w:t>
      </w:r>
      <w:r w:rsidR="00CB46CD">
        <w:rPr>
          <w:noProof/>
          <w:lang w:val="es-ES"/>
        </w:rPr>
        <w:t>2</w:t>
      </w:r>
      <w:r w:rsidR="00EF1664">
        <w:rPr>
          <w:rFonts w:cs="Times New Roman"/>
          <w:szCs w:val="24"/>
        </w:rPr>
        <w:fldChar w:fldCharType="end"/>
      </w:r>
      <w:r w:rsidR="006E36F8">
        <w:rPr>
          <w:rFonts w:cs="Times New Roman"/>
          <w:szCs w:val="24"/>
        </w:rPr>
        <w:t xml:space="preserve"> se muestra el árbol de causas.</w:t>
      </w:r>
    </w:p>
    <w:p w:rsidR="006E36F8" w:rsidRDefault="004247E9" w:rsidP="006E36F8">
      <w:pPr>
        <w:pStyle w:val="Prrafodelista"/>
        <w:keepNext/>
        <w:ind w:left="1785"/>
        <w:jc w:val="left"/>
      </w:pPr>
      <w:r w:rsidRPr="00780938">
        <w:rPr>
          <w:rFonts w:cs="Times New Roman"/>
          <w:noProof/>
          <w:szCs w:val="24"/>
          <w:lang w:val="es-MX" w:eastAsia="es-MX"/>
        </w:rPr>
        <w:drawing>
          <wp:inline distT="0" distB="0" distL="0" distR="0" wp14:anchorId="493F0086" wp14:editId="1103EB13">
            <wp:extent cx="4067033" cy="2197289"/>
            <wp:effectExtent l="0" t="0" r="0" b="0"/>
            <wp:docPr id="1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BC91A2.tmp"/>
                    <pic:cNvPicPr/>
                  </pic:nvPicPr>
                  <pic:blipFill rotWithShape="1">
                    <a:blip r:embed="rId14">
                      <a:extLst>
                        <a:ext uri="{28A0092B-C50C-407E-A947-70E740481C1C}">
                          <a14:useLocalDpi xmlns:a14="http://schemas.microsoft.com/office/drawing/2010/main" val="0"/>
                        </a:ext>
                      </a:extLst>
                    </a:blip>
                    <a:srcRect l="3333" t="13116" r="6364" b="11470"/>
                    <a:stretch/>
                  </pic:blipFill>
                  <pic:spPr bwMode="auto">
                    <a:xfrm>
                      <a:off x="0" y="0"/>
                      <a:ext cx="4067033" cy="2197289"/>
                    </a:xfrm>
                    <a:prstGeom prst="rect">
                      <a:avLst/>
                    </a:prstGeom>
                    <a:ln>
                      <a:noFill/>
                    </a:ln>
                    <a:extLst>
                      <a:ext uri="{53640926-AAD7-44D8-BBD7-CCE9431645EC}">
                        <a14:shadowObscured xmlns:a14="http://schemas.microsoft.com/office/drawing/2010/main"/>
                      </a:ext>
                    </a:extLst>
                  </pic:spPr>
                </pic:pic>
              </a:graphicData>
            </a:graphic>
          </wp:inline>
        </w:drawing>
      </w:r>
    </w:p>
    <w:p w:rsidR="004247E9" w:rsidRDefault="006E36F8" w:rsidP="006E36F8">
      <w:pPr>
        <w:pStyle w:val="Descripcin"/>
        <w:ind w:left="708" w:firstLine="708"/>
        <w:rPr>
          <w:lang w:val="es-ES"/>
        </w:rPr>
      </w:pPr>
      <w:bookmarkStart w:id="36" w:name="_Ref468315913"/>
      <w:bookmarkStart w:id="37" w:name="_Toc478634270"/>
      <w:r w:rsidRPr="006E36F8">
        <w:rPr>
          <w:i/>
          <w:lang w:val="es-ES"/>
        </w:rPr>
        <w:t>Figura</w:t>
      </w:r>
      <w:r w:rsidRPr="006E36F8">
        <w:rPr>
          <w:lang w:val="es-ES"/>
        </w:rPr>
        <w:t xml:space="preserve"> </w:t>
      </w:r>
      <w:r w:rsidRPr="006E36F8">
        <w:rPr>
          <w:lang w:val="es-ES"/>
        </w:rPr>
        <w:fldChar w:fldCharType="begin"/>
      </w:r>
      <w:r w:rsidRPr="006E36F8">
        <w:rPr>
          <w:lang w:val="es-ES"/>
        </w:rPr>
        <w:instrText xml:space="preserve"> SEQ Figura \* ARABIC </w:instrText>
      </w:r>
      <w:r w:rsidRPr="006E36F8">
        <w:rPr>
          <w:lang w:val="es-ES"/>
        </w:rPr>
        <w:fldChar w:fldCharType="separate"/>
      </w:r>
      <w:r w:rsidR="00CB46CD">
        <w:rPr>
          <w:noProof/>
          <w:lang w:val="es-ES"/>
        </w:rPr>
        <w:t>2</w:t>
      </w:r>
      <w:r w:rsidRPr="006E36F8">
        <w:rPr>
          <w:lang w:val="es-ES"/>
        </w:rPr>
        <w:fldChar w:fldCharType="end"/>
      </w:r>
      <w:bookmarkEnd w:id="36"/>
      <w:r w:rsidRPr="006E36F8">
        <w:rPr>
          <w:lang w:val="es-ES"/>
        </w:rPr>
        <w:t xml:space="preserve"> Árbol de causas</w:t>
      </w:r>
      <w:bookmarkEnd w:id="37"/>
    </w:p>
    <w:p w:rsidR="006E36F8" w:rsidRDefault="006E36F8" w:rsidP="006E36F8">
      <w:pPr>
        <w:pStyle w:val="Notas"/>
        <w:rPr>
          <w:b/>
          <w:lang w:val="es-ES"/>
        </w:rPr>
      </w:pPr>
      <w:r>
        <w:rPr>
          <w:lang w:val="es-ES"/>
        </w:rPr>
        <w:tab/>
      </w:r>
      <w:r>
        <w:rPr>
          <w:lang w:val="es-ES"/>
        </w:rPr>
        <w:tab/>
      </w:r>
      <w:r w:rsidR="00652619">
        <w:rPr>
          <w:i/>
          <w:lang w:val="es-ES"/>
        </w:rPr>
        <w:t>Nota:</w:t>
      </w:r>
      <w:r>
        <w:rPr>
          <w:b/>
          <w:lang w:val="es-ES"/>
        </w:rPr>
        <w:t xml:space="preserve"> </w:t>
      </w:r>
      <w:sdt>
        <w:sdtPr>
          <w:rPr>
            <w:b/>
            <w:lang w:val="es-ES"/>
          </w:rPr>
          <w:id w:val="1939716722"/>
          <w:citation/>
        </w:sdtPr>
        <w:sdtContent>
          <w:r>
            <w:rPr>
              <w:b/>
              <w:lang w:val="es-ES"/>
            </w:rPr>
            <w:fldChar w:fldCharType="begin"/>
          </w:r>
          <w:r>
            <w:rPr>
              <w:b/>
              <w:lang w:val="es-MX"/>
            </w:rPr>
            <w:instrText xml:space="preserve"> CITATION Ort05 \l 2058 </w:instrText>
          </w:r>
          <w:r>
            <w:rPr>
              <w:b/>
              <w:lang w:val="es-ES"/>
            </w:rPr>
            <w:fldChar w:fldCharType="separate"/>
          </w:r>
          <w:r w:rsidR="00793525" w:rsidRPr="00793525">
            <w:rPr>
              <w:noProof/>
              <w:lang w:val="es-MX"/>
            </w:rPr>
            <w:t>(Ortegón, Pacheco, &amp; Roura, 2005)</w:t>
          </w:r>
          <w:r>
            <w:rPr>
              <w:b/>
              <w:lang w:val="es-ES"/>
            </w:rPr>
            <w:fldChar w:fldCharType="end"/>
          </w:r>
        </w:sdtContent>
      </w:sdt>
      <w:r>
        <w:rPr>
          <w:b/>
          <w:lang w:val="es-ES"/>
        </w:rPr>
        <w:t>.</w:t>
      </w:r>
    </w:p>
    <w:p w:rsidR="008072A0" w:rsidRPr="006E36F8" w:rsidRDefault="008072A0" w:rsidP="006E36F8">
      <w:pPr>
        <w:pStyle w:val="Notas"/>
        <w:rPr>
          <w:b/>
          <w:lang w:val="es-ES"/>
        </w:rPr>
      </w:pPr>
    </w:p>
    <w:p w:rsidR="004247E9" w:rsidRPr="00780938" w:rsidRDefault="004247E9" w:rsidP="004247E9">
      <w:pPr>
        <w:pStyle w:val="Prrafodelista"/>
        <w:ind w:left="1785"/>
        <w:rPr>
          <w:rFonts w:cs="Times New Roman"/>
          <w:szCs w:val="24"/>
        </w:rPr>
      </w:pPr>
      <w:r w:rsidRPr="00780938">
        <w:rPr>
          <w:rFonts w:cs="Times New Roman"/>
          <w:szCs w:val="24"/>
        </w:rPr>
        <w:t xml:space="preserve">En otras palabras, en la medida que se resuelvan las últimas causales del encadenamiento (causa 1, causa 2.1, causa 2.2 y causa 3.1.1), se puede decir que, analíticamente, se está contribuyendo a superar positivamente la condición negativa planteada. Así, por ejemplo, si la causa única 3.1.1 </w:t>
      </w:r>
      <w:r w:rsidRPr="00780938">
        <w:rPr>
          <w:rFonts w:cs="Times New Roman"/>
          <w:szCs w:val="24"/>
        </w:rPr>
        <w:lastRenderedPageBreak/>
        <w:t>se supera implicará que, “automáticamente”, se resuelven las causales 3.1 y 3. De un modo similar, para superar la condición 2 es preciso, levantar las restricciones 2.1 y 2.2. Y, así, sucesivamente.</w:t>
      </w:r>
    </w:p>
    <w:p w:rsidR="004247E9" w:rsidRPr="00780938" w:rsidRDefault="004247E9" w:rsidP="00AF6DBF">
      <w:pPr>
        <w:pStyle w:val="Prrafodelista"/>
        <w:numPr>
          <w:ilvl w:val="1"/>
          <w:numId w:val="13"/>
        </w:numPr>
        <w:spacing w:after="200"/>
        <w:rPr>
          <w:rFonts w:cs="Times New Roman"/>
          <w:b/>
          <w:szCs w:val="24"/>
        </w:rPr>
      </w:pPr>
      <w:r w:rsidRPr="00780938">
        <w:rPr>
          <w:rFonts w:cs="Times New Roman"/>
          <w:b/>
          <w:szCs w:val="24"/>
        </w:rPr>
        <w:t xml:space="preserve">Gráfica del árbol del problema </w:t>
      </w:r>
    </w:p>
    <w:p w:rsidR="004247E9" w:rsidRPr="00780938" w:rsidRDefault="004247E9" w:rsidP="004247E9">
      <w:pPr>
        <w:pStyle w:val="Prrafodelista"/>
        <w:ind w:left="1785"/>
        <w:rPr>
          <w:rFonts w:cs="Times New Roman"/>
          <w:szCs w:val="24"/>
        </w:rPr>
      </w:pPr>
      <w:r w:rsidRPr="00780938">
        <w:rPr>
          <w:rFonts w:cs="Times New Roman"/>
          <w:szCs w:val="24"/>
        </w:rPr>
        <w:t xml:space="preserve">Una vez que se han identificado las causas y efectos del problema central, el paso siguiente es integrarlas en un </w:t>
      </w:r>
      <w:r w:rsidRPr="009331B1">
        <w:rPr>
          <w:rFonts w:cs="Times New Roman"/>
          <w:szCs w:val="24"/>
        </w:rPr>
        <w:t>sólo cuadro</w:t>
      </w:r>
      <w:r w:rsidRPr="00780938">
        <w:rPr>
          <w:rFonts w:cs="Times New Roman"/>
          <w:szCs w:val="24"/>
        </w:rPr>
        <w:t xml:space="preserve"> (ver </w:t>
      </w:r>
      <w:r w:rsidR="00EF1664">
        <w:rPr>
          <w:rFonts w:cs="Times New Roman"/>
          <w:szCs w:val="24"/>
        </w:rPr>
        <w:fldChar w:fldCharType="begin"/>
      </w:r>
      <w:r w:rsidR="00EF1664">
        <w:rPr>
          <w:rFonts w:cs="Times New Roman"/>
          <w:szCs w:val="24"/>
        </w:rPr>
        <w:instrText xml:space="preserve"> REF _Ref468315939 \h </w:instrText>
      </w:r>
      <w:r w:rsidR="00EF1664">
        <w:rPr>
          <w:rFonts w:cs="Times New Roman"/>
          <w:szCs w:val="24"/>
        </w:rPr>
      </w:r>
      <w:r w:rsidR="00EF1664">
        <w:rPr>
          <w:rFonts w:cs="Times New Roman"/>
          <w:szCs w:val="24"/>
        </w:rPr>
        <w:fldChar w:fldCharType="separate"/>
      </w:r>
      <w:r w:rsidR="00CB46CD" w:rsidRPr="009331B1">
        <w:rPr>
          <w:i/>
          <w:lang w:val="es-CL"/>
        </w:rPr>
        <w:t>Figura</w:t>
      </w:r>
      <w:r w:rsidR="00CB46CD" w:rsidRPr="009331B1">
        <w:rPr>
          <w:lang w:val="es-CL"/>
        </w:rPr>
        <w:t xml:space="preserve"> </w:t>
      </w:r>
      <w:r w:rsidR="00CB46CD">
        <w:rPr>
          <w:noProof/>
          <w:lang w:val="es-CL"/>
        </w:rPr>
        <w:t>3</w:t>
      </w:r>
      <w:r w:rsidR="00EF1664">
        <w:rPr>
          <w:rFonts w:cs="Times New Roman"/>
          <w:szCs w:val="24"/>
        </w:rPr>
        <w:fldChar w:fldCharType="end"/>
      </w:r>
      <w:r w:rsidRPr="00780938">
        <w:rPr>
          <w:rFonts w:cs="Times New Roman"/>
          <w:szCs w:val="24"/>
        </w:rPr>
        <w:t>), este cuadro representa el resumen de la situación del problema analizado. Es importante señalar que, en esta primera etapa de la preparación de un proyecto, todos los planteamientos, además de contribuir a ordenar el camino a seguir en el desarrollo de las alternativas de solución que se pueda proponer, se hacen en términos de hipótesis de trabajo que se deben corroborar o rechazar en función de la profundización de los estudios que necesariamente hay que hacer, incluido en esto la consulta a los afectados a través de métodos participativos.</w:t>
      </w:r>
      <w:sdt>
        <w:sdtPr>
          <w:rPr>
            <w:rFonts w:cs="Times New Roman"/>
            <w:szCs w:val="24"/>
          </w:rPr>
          <w:id w:val="-1483160605"/>
          <w:citation/>
        </w:sdtPr>
        <w:sdtContent>
          <w:r>
            <w:rPr>
              <w:rFonts w:cs="Times New Roman"/>
              <w:szCs w:val="24"/>
            </w:rPr>
            <w:fldChar w:fldCharType="begin"/>
          </w:r>
          <w:r>
            <w:rPr>
              <w:rFonts w:cs="Times New Roman"/>
              <w:szCs w:val="24"/>
            </w:rPr>
            <w:instrText xml:space="preserve">CITATION Ort05 \p 13 \l 17418 </w:instrText>
          </w:r>
          <w:r>
            <w:rPr>
              <w:rFonts w:cs="Times New Roman"/>
              <w:szCs w:val="24"/>
            </w:rPr>
            <w:fldChar w:fldCharType="separate"/>
          </w:r>
          <w:r w:rsidR="00793525">
            <w:rPr>
              <w:rFonts w:cs="Times New Roman"/>
              <w:noProof/>
              <w:szCs w:val="24"/>
            </w:rPr>
            <w:t xml:space="preserve"> </w:t>
          </w:r>
          <w:r w:rsidR="00793525" w:rsidRPr="00793525">
            <w:rPr>
              <w:rFonts w:cs="Times New Roman"/>
              <w:noProof/>
              <w:szCs w:val="24"/>
            </w:rPr>
            <w:t>(Ortegón, Pacheco, &amp; Roura, 2005, pág. 13)</w:t>
          </w:r>
          <w:r>
            <w:rPr>
              <w:rFonts w:cs="Times New Roman"/>
              <w:szCs w:val="24"/>
            </w:rPr>
            <w:fldChar w:fldCharType="end"/>
          </w:r>
        </w:sdtContent>
      </w:sdt>
    </w:p>
    <w:p w:rsidR="009331B1" w:rsidRDefault="004247E9" w:rsidP="009331B1">
      <w:pPr>
        <w:keepNext/>
        <w:jc w:val="center"/>
      </w:pPr>
      <w:r w:rsidRPr="00780938">
        <w:rPr>
          <w:rFonts w:cs="Times New Roman"/>
          <w:noProof/>
          <w:szCs w:val="24"/>
          <w:lang w:val="es-MX" w:eastAsia="es-MX"/>
        </w:rPr>
        <w:lastRenderedPageBreak/>
        <w:drawing>
          <wp:inline distT="0" distB="0" distL="0" distR="0" wp14:anchorId="5E5DFBF0" wp14:editId="5696FD54">
            <wp:extent cx="3134692" cy="2880000"/>
            <wp:effectExtent l="0" t="0" r="8890" b="0"/>
            <wp:docPr id="2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BC1620.tmp"/>
                    <pic:cNvPicPr/>
                  </pic:nvPicPr>
                  <pic:blipFill rotWithShape="1">
                    <a:blip r:embed="rId15">
                      <a:extLst>
                        <a:ext uri="{28A0092B-C50C-407E-A947-70E740481C1C}">
                          <a14:useLocalDpi xmlns:a14="http://schemas.microsoft.com/office/drawing/2010/main" val="0"/>
                        </a:ext>
                      </a:extLst>
                    </a:blip>
                    <a:srcRect l="4092" t="6819" r="13849" b="12771"/>
                    <a:stretch/>
                  </pic:blipFill>
                  <pic:spPr bwMode="auto">
                    <a:xfrm>
                      <a:off x="0" y="0"/>
                      <a:ext cx="3134692" cy="2880000"/>
                    </a:xfrm>
                    <a:prstGeom prst="rect">
                      <a:avLst/>
                    </a:prstGeom>
                    <a:ln>
                      <a:noFill/>
                    </a:ln>
                    <a:extLst>
                      <a:ext uri="{53640926-AAD7-44D8-BBD7-CCE9431645EC}">
                        <a14:shadowObscured xmlns:a14="http://schemas.microsoft.com/office/drawing/2010/main"/>
                      </a:ext>
                    </a:extLst>
                  </pic:spPr>
                </pic:pic>
              </a:graphicData>
            </a:graphic>
          </wp:inline>
        </w:drawing>
      </w:r>
    </w:p>
    <w:p w:rsidR="004247E9" w:rsidRDefault="009331B1" w:rsidP="009331B1">
      <w:pPr>
        <w:pStyle w:val="Descripcin"/>
        <w:jc w:val="center"/>
        <w:rPr>
          <w:lang w:val="es-CL"/>
        </w:rPr>
      </w:pPr>
      <w:bookmarkStart w:id="38" w:name="_Ref468315939"/>
      <w:bookmarkStart w:id="39" w:name="_Toc478634271"/>
      <w:r w:rsidRPr="009331B1">
        <w:rPr>
          <w:i/>
          <w:lang w:val="es-CL"/>
        </w:rPr>
        <w:t>Figura</w:t>
      </w:r>
      <w:r w:rsidRPr="009331B1">
        <w:rPr>
          <w:lang w:val="es-CL"/>
        </w:rPr>
        <w:t xml:space="preserve"> </w:t>
      </w:r>
      <w:r w:rsidRPr="009331B1">
        <w:rPr>
          <w:lang w:val="es-CL"/>
        </w:rPr>
        <w:fldChar w:fldCharType="begin"/>
      </w:r>
      <w:r w:rsidRPr="009331B1">
        <w:rPr>
          <w:lang w:val="es-CL"/>
        </w:rPr>
        <w:instrText xml:space="preserve"> SEQ Figura \* ARABIC </w:instrText>
      </w:r>
      <w:r w:rsidRPr="009331B1">
        <w:rPr>
          <w:lang w:val="es-CL"/>
        </w:rPr>
        <w:fldChar w:fldCharType="separate"/>
      </w:r>
      <w:r w:rsidR="00CB46CD">
        <w:rPr>
          <w:noProof/>
          <w:lang w:val="es-CL"/>
        </w:rPr>
        <w:t>3</w:t>
      </w:r>
      <w:r w:rsidRPr="009331B1">
        <w:rPr>
          <w:lang w:val="es-CL"/>
        </w:rPr>
        <w:fldChar w:fldCharType="end"/>
      </w:r>
      <w:bookmarkEnd w:id="38"/>
      <w:r w:rsidRPr="009331B1">
        <w:rPr>
          <w:lang w:val="es-CL"/>
        </w:rPr>
        <w:t xml:space="preserve"> Árbol de problema (Integración entre el árbol de causas y efectos)</w:t>
      </w:r>
      <w:bookmarkEnd w:id="39"/>
    </w:p>
    <w:p w:rsidR="00A07876" w:rsidRPr="00A07876" w:rsidRDefault="00A07876" w:rsidP="00A07876">
      <w:pPr>
        <w:pStyle w:val="Notas"/>
        <w:rPr>
          <w:lang w:val="es-CL"/>
        </w:rPr>
      </w:pPr>
      <w:r>
        <w:rPr>
          <w:lang w:val="es-CL"/>
        </w:rPr>
        <w:tab/>
      </w:r>
      <w:r>
        <w:rPr>
          <w:lang w:val="es-CL"/>
        </w:rPr>
        <w:tab/>
      </w:r>
      <w:r w:rsidR="00652619">
        <w:rPr>
          <w:i/>
          <w:lang w:val="es-CL"/>
        </w:rPr>
        <w:t>Nota:</w:t>
      </w:r>
      <w:r>
        <w:rPr>
          <w:b/>
          <w:lang w:val="es-CL"/>
        </w:rPr>
        <w:t xml:space="preserve"> </w:t>
      </w:r>
      <w:sdt>
        <w:sdtPr>
          <w:rPr>
            <w:b/>
            <w:lang w:val="es-CL"/>
          </w:rPr>
          <w:id w:val="-1634243243"/>
          <w:citation/>
        </w:sdtPr>
        <w:sdtContent>
          <w:r>
            <w:rPr>
              <w:b/>
              <w:lang w:val="es-CL"/>
            </w:rPr>
            <w:fldChar w:fldCharType="begin"/>
          </w:r>
          <w:r>
            <w:rPr>
              <w:lang w:val="es-MX"/>
            </w:rPr>
            <w:instrText xml:space="preserve"> CITATION Ort05 \l 2058 </w:instrText>
          </w:r>
          <w:r>
            <w:rPr>
              <w:b/>
              <w:lang w:val="es-CL"/>
            </w:rPr>
            <w:fldChar w:fldCharType="separate"/>
          </w:r>
          <w:r w:rsidR="00793525" w:rsidRPr="00793525">
            <w:rPr>
              <w:noProof/>
              <w:lang w:val="es-MX"/>
            </w:rPr>
            <w:t>(Ortegón, Pacheco, &amp; Roura, 2005)</w:t>
          </w:r>
          <w:r>
            <w:rPr>
              <w:b/>
              <w:lang w:val="es-CL"/>
            </w:rPr>
            <w:fldChar w:fldCharType="end"/>
          </w:r>
        </w:sdtContent>
      </w:sdt>
      <w:r>
        <w:rPr>
          <w:b/>
          <w:lang w:val="es-CL"/>
        </w:rPr>
        <w:t>.</w:t>
      </w:r>
    </w:p>
    <w:p w:rsidR="004247E9" w:rsidRDefault="004247E9" w:rsidP="004247E9">
      <w:pPr>
        <w:pStyle w:val="Ttulo3"/>
        <w:spacing w:before="200"/>
      </w:pPr>
      <w:bookmarkStart w:id="40" w:name="_Toc478634306"/>
      <w:bookmarkStart w:id="41" w:name="_Toc464637336"/>
      <w:r>
        <w:t>Árbol de objetivos</w:t>
      </w:r>
      <w:bookmarkEnd w:id="40"/>
    </w:p>
    <w:p w:rsidR="004247E9" w:rsidRPr="000958ED" w:rsidRDefault="004247E9" w:rsidP="00AF6DBF">
      <w:pPr>
        <w:pStyle w:val="Prrafodelista"/>
        <w:numPr>
          <w:ilvl w:val="0"/>
          <w:numId w:val="36"/>
        </w:numPr>
        <w:rPr>
          <w:b/>
        </w:rPr>
      </w:pPr>
      <w:r w:rsidRPr="000958ED">
        <w:rPr>
          <w:b/>
        </w:rPr>
        <w:t xml:space="preserve">Definición de objetivos </w:t>
      </w:r>
    </w:p>
    <w:p w:rsidR="004247E9" w:rsidRDefault="004247E9" w:rsidP="000958ED">
      <w:pPr>
        <w:pStyle w:val="Prrafodelista"/>
      </w:pPr>
      <w:r>
        <w:t>La manera más sencilla de definir los objetivos es a través de la identificación de la situación deseada, es decir, de la situación problema solucionada.</w:t>
      </w:r>
    </w:p>
    <w:p w:rsidR="004247E9" w:rsidRDefault="004247E9" w:rsidP="000958ED">
      <w:pPr>
        <w:pStyle w:val="Prrafodelista"/>
      </w:pPr>
      <w:r>
        <w:t>Los objetivos son las guías del estudio y constituyen la proyección al futuro de una situación que los afectados consideran deseable. El “objetivo central” es una hipótesis de trabajo que centra el análisis del proyecto.</w:t>
      </w:r>
    </w:p>
    <w:p w:rsidR="004247E9" w:rsidRDefault="004247E9" w:rsidP="000958ED">
      <w:pPr>
        <w:pStyle w:val="Prrafodelista"/>
      </w:pPr>
      <w:r>
        <w:t xml:space="preserve">Los objetivos deben ser: </w:t>
      </w:r>
    </w:p>
    <w:p w:rsidR="004247E9" w:rsidRDefault="004247E9" w:rsidP="00AF6DBF">
      <w:pPr>
        <w:pStyle w:val="Prrafodelista"/>
        <w:numPr>
          <w:ilvl w:val="1"/>
          <w:numId w:val="37"/>
        </w:numPr>
        <w:spacing w:after="200"/>
      </w:pPr>
      <w:r>
        <w:t xml:space="preserve">Realistas, es decir, se deben poder alcanzar con los recursos disponibles dentro de las condiciones generales dadas. </w:t>
      </w:r>
    </w:p>
    <w:p w:rsidR="004247E9" w:rsidRDefault="004247E9" w:rsidP="00AF6DBF">
      <w:pPr>
        <w:pStyle w:val="Prrafodelista"/>
        <w:numPr>
          <w:ilvl w:val="1"/>
          <w:numId w:val="37"/>
        </w:numPr>
        <w:spacing w:after="200"/>
      </w:pPr>
      <w:r>
        <w:t xml:space="preserve">Eficaces, es decir, no sólo deben responder a los problemas presentes, sino a aquellos que existirán en el tiempo futuro en que se ubica el objetivo. </w:t>
      </w:r>
    </w:p>
    <w:p w:rsidR="004247E9" w:rsidRDefault="004247E9" w:rsidP="00AF6DBF">
      <w:pPr>
        <w:pStyle w:val="Prrafodelista"/>
        <w:numPr>
          <w:ilvl w:val="1"/>
          <w:numId w:val="37"/>
        </w:numPr>
        <w:spacing w:after="200"/>
      </w:pPr>
      <w:r>
        <w:lastRenderedPageBreak/>
        <w:t xml:space="preserve">Coherentes, si el cumplimiento de un objetivo no imposibilita el cumplimiento de otro. </w:t>
      </w:r>
    </w:p>
    <w:p w:rsidR="004247E9" w:rsidRDefault="004247E9" w:rsidP="00AF6DBF">
      <w:pPr>
        <w:pStyle w:val="Prrafodelista"/>
        <w:numPr>
          <w:ilvl w:val="1"/>
          <w:numId w:val="37"/>
        </w:numPr>
        <w:spacing w:after="200"/>
      </w:pPr>
      <w:r>
        <w:t>Cuantificables, es decir, que puedan ser medibles en el tiempo.</w:t>
      </w:r>
    </w:p>
    <w:p w:rsidR="004247E9" w:rsidRDefault="004247E9" w:rsidP="00AF6DBF">
      <w:pPr>
        <w:pStyle w:val="Prrafodelista"/>
        <w:numPr>
          <w:ilvl w:val="1"/>
          <w:numId w:val="37"/>
        </w:numPr>
      </w:pPr>
      <w:r>
        <w:t>A partir de la identificación del problema es posible determinar el objetivo general, que corresponde, frente al problema, en términos de una acción positiva con el fin de contar con un punto de referencia para la definición de propósitos más específicos y la búsqueda de posibles alternativas de solución. También es necesario describir los objetivos específicos, estos son las soluciones concretas que el proyecto debe alcanzar en un tiempo determinado. El objetivo específico es el logro de una situación deseable.</w:t>
      </w:r>
    </w:p>
    <w:p w:rsidR="00CF6011" w:rsidRDefault="004247E9" w:rsidP="00AF6DBF">
      <w:pPr>
        <w:pStyle w:val="Prrafodelista"/>
        <w:numPr>
          <w:ilvl w:val="0"/>
          <w:numId w:val="37"/>
        </w:numPr>
        <w:rPr>
          <w:b/>
        </w:rPr>
      </w:pPr>
      <w:r w:rsidRPr="00CF6011">
        <w:rPr>
          <w:b/>
        </w:rPr>
        <w:t>El árbol de medios y fines</w:t>
      </w:r>
    </w:p>
    <w:p w:rsidR="004247E9" w:rsidRPr="00CF6011" w:rsidRDefault="004247E9" w:rsidP="00CF6011">
      <w:pPr>
        <w:pStyle w:val="Prrafodelista"/>
        <w:rPr>
          <w:b/>
        </w:rPr>
      </w:pPr>
      <w:r>
        <w:t>Para la elaboración del también llamado árbol de objetivos se sugiere seguir los siguientes pasos:</w:t>
      </w:r>
    </w:p>
    <w:p w:rsidR="004247E9" w:rsidRDefault="004247E9" w:rsidP="00AF6DBF">
      <w:pPr>
        <w:pStyle w:val="Prrafodelista"/>
        <w:numPr>
          <w:ilvl w:val="1"/>
          <w:numId w:val="37"/>
        </w:numPr>
        <w:spacing w:after="200"/>
      </w:pPr>
      <w:r>
        <w:t xml:space="preserve">Cambiar todas las condiciones negativas del árbol de problemas a condiciones positivas que se estime que son deseadas y viables de ser alcanzadas. Al hacer esto, todas las que eran causas en el árbol de problemas se transforman en medios en el árbol de objetivos, los que eran efectos se transforman en fines y lo que era el problema central se convierte en el objetivo central o propósito del proyecto. Haciendo el símil con el revelado de una fotografía, el árbol de problemas es el negativo y el árbol de objetivos es el positivo que se obtiene a partir de aquel. Como se puede comprender, si el segundo no es más que poner en blanco el primero, es muy importante haber confeccionado bien el </w:t>
      </w:r>
      <w:r>
        <w:lastRenderedPageBreak/>
        <w:t xml:space="preserve">árbol de causas y efectos, para poder llegar a buenos fines y medios. La importancia, además, radica en que de este último se deben deducir las alternativas de solución para superar el problema. </w:t>
      </w:r>
    </w:p>
    <w:p w:rsidR="004247E9" w:rsidRDefault="004247E9" w:rsidP="00AF6DBF">
      <w:pPr>
        <w:pStyle w:val="Prrafodelista"/>
        <w:numPr>
          <w:ilvl w:val="1"/>
          <w:numId w:val="37"/>
        </w:numPr>
        <w:spacing w:after="200"/>
      </w:pPr>
      <w:r>
        <w:t>Una vez que se ha construido el árbol de objetivos es necesario examinar las relaciones de medios y fines que se han establecido para garantizar la validez e integridad del esquema de análisis. Si al revelar el árbol de causas y efectos se determinan inconsistencias es necesario volver a revisarlo para detectar las fallas que se puedan haber producido. Si se estima necesario, y siempre teniendo presente que el método debe ser todo lo flexible que sea necesario, se deben modificar las formulaciones que no se consideren correctas, se deben agregar nuevos objetivos que se consideren relevantes y no estaban incluidos y se deben eliminar aquellos que no eran efectivos.</w:t>
      </w:r>
    </w:p>
    <w:p w:rsidR="004247E9" w:rsidRDefault="004247E9" w:rsidP="004247E9">
      <w:pPr>
        <w:rPr>
          <w:rFonts w:cs="Times New Roman"/>
          <w:szCs w:val="24"/>
        </w:rPr>
      </w:pPr>
      <w:r>
        <w:t>De acuerdo a lo dicho para el árbol de problemas y lo mencionado en los puntos anteriores (a y b): “lo que antes eran efectos ahora son fines y las que antes eran las causas que provocaban el problema ahora son los medios para resolverlo”, resulta tremendamente importante, porque si las causas han sido bien identificadas, se está muy cerca de identificar correctamente los medios y definir las alternativas, para la resolución del problema y obtención de los fines que persiga el proyecto. De aquí, la importancia de que las causas se ramifiquen todo lo que sea posible para tener mucho más desagregadas las posibles vías de solución al problema en estudio.</w:t>
      </w:r>
      <w:r w:rsidR="008072A0" w:rsidRPr="008072A0">
        <w:t xml:space="preserve"> </w:t>
      </w:r>
      <w:sdt>
        <w:sdtPr>
          <w:id w:val="1772590379"/>
          <w:citation/>
        </w:sdtPr>
        <w:sdtContent>
          <w:r w:rsidR="008072A0">
            <w:fldChar w:fldCharType="begin"/>
          </w:r>
          <w:r w:rsidR="005B593E">
            <w:instrText xml:space="preserve">CITATION Git00 \l 17418 </w:instrText>
          </w:r>
          <w:r w:rsidR="008072A0">
            <w:fldChar w:fldCharType="separate"/>
          </w:r>
          <w:r w:rsidR="00793525" w:rsidRPr="00793525">
            <w:rPr>
              <w:noProof/>
            </w:rPr>
            <w:t>(Ortegon, Pacheco &amp; Roura, 2005)</w:t>
          </w:r>
          <w:r w:rsidR="008072A0">
            <w:fldChar w:fldCharType="end"/>
          </w:r>
        </w:sdtContent>
      </w:sdt>
      <w:r w:rsidR="008072A0">
        <w:t xml:space="preserve"> </w:t>
      </w:r>
      <w:r>
        <w:t xml:space="preserve"> </w:t>
      </w:r>
      <w:r>
        <w:rPr>
          <w:rFonts w:cs="Times New Roman"/>
          <w:szCs w:val="24"/>
        </w:rPr>
        <w:t xml:space="preserve">(Ver </w:t>
      </w:r>
      <w:r w:rsidR="00A650AD">
        <w:rPr>
          <w:rFonts w:cs="Times New Roman"/>
          <w:szCs w:val="24"/>
        </w:rPr>
        <w:fldChar w:fldCharType="begin"/>
      </w:r>
      <w:r w:rsidR="00A650AD">
        <w:rPr>
          <w:rFonts w:cs="Times New Roman"/>
          <w:szCs w:val="24"/>
        </w:rPr>
        <w:instrText xml:space="preserve"> REF _Ref468315335 \h </w:instrText>
      </w:r>
      <w:r w:rsidR="00A650AD">
        <w:rPr>
          <w:rFonts w:cs="Times New Roman"/>
          <w:szCs w:val="24"/>
        </w:rPr>
      </w:r>
      <w:r w:rsidR="00A650AD">
        <w:rPr>
          <w:rFonts w:cs="Times New Roman"/>
          <w:szCs w:val="24"/>
        </w:rPr>
        <w:fldChar w:fldCharType="separate"/>
      </w:r>
      <w:r w:rsidR="00CB46CD" w:rsidRPr="00A5402C">
        <w:rPr>
          <w:i/>
          <w:lang w:val="es-CR"/>
        </w:rPr>
        <w:t>Figura</w:t>
      </w:r>
      <w:r w:rsidR="00CB46CD" w:rsidRPr="008E3B37">
        <w:rPr>
          <w:lang w:val="es-CR"/>
        </w:rPr>
        <w:t xml:space="preserve"> </w:t>
      </w:r>
      <w:r w:rsidR="00CB46CD">
        <w:rPr>
          <w:noProof/>
          <w:lang w:val="es-CR"/>
        </w:rPr>
        <w:t>4</w:t>
      </w:r>
      <w:r w:rsidR="00A650AD">
        <w:rPr>
          <w:rFonts w:cs="Times New Roman"/>
          <w:szCs w:val="24"/>
        </w:rPr>
        <w:fldChar w:fldCharType="end"/>
      </w:r>
      <w:r>
        <w:rPr>
          <w:rFonts w:cs="Times New Roman"/>
          <w:szCs w:val="24"/>
        </w:rPr>
        <w:t>).</w:t>
      </w:r>
    </w:p>
    <w:p w:rsidR="008072A0" w:rsidRDefault="004247E9" w:rsidP="008072A0">
      <w:pPr>
        <w:keepNext/>
      </w:pPr>
      <w:r>
        <w:rPr>
          <w:noProof/>
          <w:lang w:val="es-MX" w:eastAsia="es-MX"/>
        </w:rPr>
        <w:lastRenderedPageBreak/>
        <w:drawing>
          <wp:inline distT="0" distB="0" distL="0" distR="0" wp14:anchorId="798162DE" wp14:editId="73BAD94E">
            <wp:extent cx="4915493" cy="521017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78AA46.tmp"/>
                    <pic:cNvPicPr/>
                  </pic:nvPicPr>
                  <pic:blipFill rotWithShape="1">
                    <a:blip r:embed="rId16">
                      <a:extLst>
                        <a:ext uri="{28A0092B-C50C-407E-A947-70E740481C1C}">
                          <a14:useLocalDpi xmlns:a14="http://schemas.microsoft.com/office/drawing/2010/main" val="0"/>
                        </a:ext>
                      </a:extLst>
                    </a:blip>
                    <a:srcRect b="1097"/>
                    <a:stretch/>
                  </pic:blipFill>
                  <pic:spPr bwMode="auto">
                    <a:xfrm>
                      <a:off x="0" y="0"/>
                      <a:ext cx="4915586" cy="5210274"/>
                    </a:xfrm>
                    <a:prstGeom prst="rect">
                      <a:avLst/>
                    </a:prstGeom>
                    <a:ln>
                      <a:noFill/>
                    </a:ln>
                    <a:extLst>
                      <a:ext uri="{53640926-AAD7-44D8-BBD7-CCE9431645EC}">
                        <a14:shadowObscured xmlns:a14="http://schemas.microsoft.com/office/drawing/2010/main"/>
                      </a:ext>
                    </a:extLst>
                  </pic:spPr>
                </pic:pic>
              </a:graphicData>
            </a:graphic>
          </wp:inline>
        </w:drawing>
      </w:r>
    </w:p>
    <w:p w:rsidR="004247E9" w:rsidRDefault="008072A0" w:rsidP="008072A0">
      <w:pPr>
        <w:pStyle w:val="Descripcin"/>
        <w:rPr>
          <w:lang w:val="es-CR"/>
        </w:rPr>
      </w:pPr>
      <w:bookmarkStart w:id="42" w:name="_Ref468315335"/>
      <w:bookmarkStart w:id="43" w:name="_Toc478634272"/>
      <w:r w:rsidRPr="00A5402C">
        <w:rPr>
          <w:i/>
          <w:lang w:val="es-CR"/>
        </w:rPr>
        <w:t>Figura</w:t>
      </w:r>
      <w:r w:rsidRPr="008E3B37">
        <w:rPr>
          <w:lang w:val="es-CR"/>
        </w:rPr>
        <w:t xml:space="preserve"> </w:t>
      </w:r>
      <w:r w:rsidRPr="008E3B37">
        <w:rPr>
          <w:lang w:val="es-CR"/>
        </w:rPr>
        <w:fldChar w:fldCharType="begin"/>
      </w:r>
      <w:r w:rsidRPr="008E3B37">
        <w:rPr>
          <w:lang w:val="es-CR"/>
        </w:rPr>
        <w:instrText xml:space="preserve"> SEQ Figura \* ARABIC </w:instrText>
      </w:r>
      <w:r w:rsidRPr="008E3B37">
        <w:rPr>
          <w:lang w:val="es-CR"/>
        </w:rPr>
        <w:fldChar w:fldCharType="separate"/>
      </w:r>
      <w:r w:rsidR="00CB46CD">
        <w:rPr>
          <w:noProof/>
          <w:lang w:val="es-CR"/>
        </w:rPr>
        <w:t>4</w:t>
      </w:r>
      <w:r w:rsidRPr="008E3B37">
        <w:rPr>
          <w:lang w:val="es-CR"/>
        </w:rPr>
        <w:fldChar w:fldCharType="end"/>
      </w:r>
      <w:bookmarkEnd w:id="42"/>
      <w:r w:rsidRPr="008E3B37">
        <w:rPr>
          <w:lang w:val="es-CR"/>
        </w:rPr>
        <w:t xml:space="preserve"> Árbol de objetivo</w:t>
      </w:r>
      <w:bookmarkEnd w:id="43"/>
    </w:p>
    <w:p w:rsidR="00CF6011" w:rsidRDefault="00652619" w:rsidP="00CF6011">
      <w:pPr>
        <w:pStyle w:val="Notas"/>
        <w:rPr>
          <w:b/>
          <w:lang w:val="es-CL"/>
        </w:rPr>
      </w:pPr>
      <w:r>
        <w:rPr>
          <w:i/>
          <w:lang w:val="es-CL"/>
        </w:rPr>
        <w:t>Nota:</w:t>
      </w:r>
      <w:r w:rsidR="00CF6011">
        <w:rPr>
          <w:b/>
          <w:lang w:val="es-CL"/>
        </w:rPr>
        <w:t xml:space="preserve"> </w:t>
      </w:r>
      <w:sdt>
        <w:sdtPr>
          <w:rPr>
            <w:b/>
            <w:lang w:val="es-CL"/>
          </w:rPr>
          <w:id w:val="1587570486"/>
          <w:citation/>
        </w:sdtPr>
        <w:sdtContent>
          <w:r w:rsidR="00CF6011">
            <w:rPr>
              <w:b/>
              <w:lang w:val="es-CL"/>
            </w:rPr>
            <w:fldChar w:fldCharType="begin"/>
          </w:r>
          <w:r w:rsidR="00CF6011">
            <w:rPr>
              <w:lang w:val="es-MX"/>
            </w:rPr>
            <w:instrText xml:space="preserve"> CITATION Ort05 \l 2058 </w:instrText>
          </w:r>
          <w:r w:rsidR="00CF6011">
            <w:rPr>
              <w:b/>
              <w:lang w:val="es-CL"/>
            </w:rPr>
            <w:fldChar w:fldCharType="separate"/>
          </w:r>
          <w:r w:rsidR="00793525" w:rsidRPr="00793525">
            <w:rPr>
              <w:noProof/>
              <w:lang w:val="es-MX"/>
            </w:rPr>
            <w:t>(Ortegón, Pacheco, &amp; Roura, 2005)</w:t>
          </w:r>
          <w:r w:rsidR="00CF6011">
            <w:rPr>
              <w:b/>
              <w:lang w:val="es-CL"/>
            </w:rPr>
            <w:fldChar w:fldCharType="end"/>
          </w:r>
        </w:sdtContent>
      </w:sdt>
      <w:r w:rsidR="00CF6011">
        <w:rPr>
          <w:b/>
          <w:lang w:val="es-CL"/>
        </w:rPr>
        <w:t>.</w:t>
      </w:r>
    </w:p>
    <w:p w:rsidR="00CF6011" w:rsidRPr="00CF6011" w:rsidRDefault="00CF6011" w:rsidP="00CF6011">
      <w:pPr>
        <w:pStyle w:val="Notas"/>
        <w:rPr>
          <w:lang w:val="es-CR"/>
        </w:rPr>
      </w:pPr>
    </w:p>
    <w:p w:rsidR="004247E9" w:rsidRDefault="004247E9" w:rsidP="003012EC">
      <w:pPr>
        <w:pStyle w:val="Ttulo3"/>
      </w:pPr>
      <w:bookmarkStart w:id="44" w:name="_Toc478634307"/>
      <w:r>
        <w:t>Herramienta de solución de problema</w:t>
      </w:r>
      <w:bookmarkEnd w:id="41"/>
      <w:bookmarkEnd w:id="44"/>
    </w:p>
    <w:p w:rsidR="004247E9" w:rsidRPr="002A3AB5" w:rsidRDefault="004247E9" w:rsidP="004247E9">
      <w:pPr>
        <w:rPr>
          <w:rFonts w:cs="Times New Roman"/>
          <w:szCs w:val="24"/>
        </w:rPr>
      </w:pPr>
      <w:r w:rsidRPr="002A3AB5">
        <w:rPr>
          <w:rFonts w:cs="Times New Roman"/>
          <w:szCs w:val="24"/>
        </w:rPr>
        <w:t xml:space="preserve">Los obstáculos traducidos en problemas se deben resolver conforme se presentan evitando con esto las variaciones del proceso. Para esto es necesario basarse en hechos y no dejarse guiar solamente por el sentido común, la experiencia o la audacia. </w:t>
      </w:r>
    </w:p>
    <w:p w:rsidR="004247E9" w:rsidRPr="002A3AB5" w:rsidRDefault="004247E9" w:rsidP="004247E9">
      <w:pPr>
        <w:rPr>
          <w:rFonts w:cs="Times New Roman"/>
          <w:szCs w:val="24"/>
        </w:rPr>
      </w:pPr>
      <w:r>
        <w:rPr>
          <w:rFonts w:cs="Times New Roman"/>
          <w:szCs w:val="24"/>
        </w:rPr>
        <w:lastRenderedPageBreak/>
        <w:t>He aquí</w:t>
      </w:r>
      <w:r w:rsidRPr="002A3AB5">
        <w:rPr>
          <w:rFonts w:cs="Times New Roman"/>
          <w:szCs w:val="24"/>
        </w:rPr>
        <w:t xml:space="preserve"> la importancia de basarse en hechos reales y objetivos, además de que surge la necesidad de aplicar herramientas de solución de problemas adecuadas y de fácil comprensión.</w:t>
      </w:r>
    </w:p>
    <w:p w:rsidR="004247E9" w:rsidRDefault="004247E9" w:rsidP="004247E9">
      <w:pPr>
        <w:pStyle w:val="Ttulo3"/>
        <w:spacing w:before="200"/>
      </w:pPr>
      <w:bookmarkStart w:id="45" w:name="_Toc464637338"/>
      <w:bookmarkStart w:id="46" w:name="_Toc478634308"/>
      <w:r>
        <w:t>Entrevista</w:t>
      </w:r>
      <w:bookmarkEnd w:id="45"/>
      <w:bookmarkEnd w:id="46"/>
    </w:p>
    <w:p w:rsidR="004247E9" w:rsidRPr="00AC7BF8" w:rsidRDefault="004247E9" w:rsidP="004247E9">
      <w:pPr>
        <w:tabs>
          <w:tab w:val="left" w:pos="2037"/>
        </w:tabs>
        <w:rPr>
          <w:rFonts w:cs="Times New Roman"/>
          <w:szCs w:val="24"/>
        </w:rPr>
      </w:pPr>
      <w:r w:rsidRPr="00AC7BF8">
        <w:rPr>
          <w:rFonts w:cs="Times New Roman"/>
          <w:szCs w:val="24"/>
        </w:rPr>
        <w:t>Esta herramienta consiste básicamente en reunirse con una persona con el fin de interrogarla en forma meticulosa para obtener información. Este medio es posiblemente el más usado y el más completo, pues el entrevistador, debido a que tiene un estrecho contacto con el entrevistado, además de obtener respuestas, puede percibir actitudes y recibir comentarios.</w:t>
      </w:r>
    </w:p>
    <w:p w:rsidR="004247E9" w:rsidRPr="00AC7BF8" w:rsidRDefault="004247E9" w:rsidP="004247E9">
      <w:pPr>
        <w:tabs>
          <w:tab w:val="left" w:pos="2037"/>
        </w:tabs>
        <w:rPr>
          <w:rFonts w:cs="Times New Roman"/>
          <w:szCs w:val="24"/>
        </w:rPr>
      </w:pPr>
      <w:r w:rsidRPr="00AC7BF8">
        <w:rPr>
          <w:rFonts w:cs="Times New Roman"/>
          <w:szCs w:val="24"/>
        </w:rPr>
        <w:t>La entrevista debe dirigirse a directivos y empleados de una misma área o que intervienen en la misma clase de tareas, así como a clientes y/o usuarios, prestadores de servicios y proveedores que interactúan con la organización.</w:t>
      </w:r>
    </w:p>
    <w:p w:rsidR="004247E9" w:rsidRPr="00AC7BF8" w:rsidRDefault="004247E9" w:rsidP="004247E9">
      <w:pPr>
        <w:tabs>
          <w:tab w:val="left" w:pos="2037"/>
        </w:tabs>
        <w:rPr>
          <w:rFonts w:cs="Times New Roman"/>
          <w:szCs w:val="24"/>
        </w:rPr>
      </w:pPr>
      <w:r w:rsidRPr="00AC7BF8">
        <w:rPr>
          <w:rFonts w:cs="Times New Roman"/>
          <w:szCs w:val="24"/>
        </w:rPr>
        <w:t>Para que una entrevista se desarrolle en forma positiva, es conveniente observar estos aspectos:</w:t>
      </w:r>
    </w:p>
    <w:p w:rsidR="004247E9" w:rsidRPr="00AC7BF8" w:rsidRDefault="004247E9" w:rsidP="00AF6DBF">
      <w:pPr>
        <w:pStyle w:val="Prrafodelista"/>
        <w:numPr>
          <w:ilvl w:val="0"/>
          <w:numId w:val="38"/>
        </w:numPr>
        <w:tabs>
          <w:tab w:val="left" w:pos="2037"/>
        </w:tabs>
        <w:spacing w:after="200"/>
        <w:rPr>
          <w:rFonts w:cs="Times New Roman"/>
          <w:szCs w:val="24"/>
        </w:rPr>
      </w:pPr>
      <w:r w:rsidRPr="00AC7BF8">
        <w:rPr>
          <w:rFonts w:cs="Times New Roman"/>
          <w:szCs w:val="24"/>
        </w:rPr>
        <w:t>Tener claro el objetivo. Se recomienda preparar previamente una guía de entrevista con los principales puntos que se desea captar, para que al término de la misma pueda verificarse si se ha obtenido la información prevista.</w:t>
      </w:r>
    </w:p>
    <w:p w:rsidR="004247E9" w:rsidRPr="00AC7BF8" w:rsidRDefault="004247E9" w:rsidP="00AF6DBF">
      <w:pPr>
        <w:pStyle w:val="Prrafodelista"/>
        <w:numPr>
          <w:ilvl w:val="0"/>
          <w:numId w:val="38"/>
        </w:numPr>
        <w:tabs>
          <w:tab w:val="left" w:pos="2037"/>
        </w:tabs>
        <w:spacing w:after="200"/>
        <w:rPr>
          <w:rFonts w:cs="Times New Roman"/>
          <w:szCs w:val="24"/>
        </w:rPr>
      </w:pPr>
      <w:r w:rsidRPr="00AC7BF8">
        <w:rPr>
          <w:rFonts w:cs="Times New Roman"/>
          <w:szCs w:val="24"/>
        </w:rPr>
        <w:t>Establecer anticipadamente la distribución del trabajo. Es conveniente asignar responsabilidades y determinar las áreas a investigar con el suficiente tiempo.</w:t>
      </w:r>
    </w:p>
    <w:p w:rsidR="004247E9" w:rsidRPr="00AC7BF8" w:rsidRDefault="004247E9" w:rsidP="00AF6DBF">
      <w:pPr>
        <w:pStyle w:val="Prrafodelista"/>
        <w:numPr>
          <w:ilvl w:val="0"/>
          <w:numId w:val="38"/>
        </w:numPr>
        <w:tabs>
          <w:tab w:val="left" w:pos="2037"/>
        </w:tabs>
        <w:spacing w:after="200"/>
        <w:rPr>
          <w:rFonts w:cs="Times New Roman"/>
          <w:szCs w:val="24"/>
        </w:rPr>
      </w:pPr>
      <w:r w:rsidRPr="00AC7BF8">
        <w:rPr>
          <w:rFonts w:cs="Times New Roman"/>
          <w:szCs w:val="24"/>
        </w:rPr>
        <w:t xml:space="preserve">Concertar previamente la cita. De esta forma el entrevistado estará debidamente preparado para proporcionar la información con el tiempo y tranquilidad necesarios para </w:t>
      </w:r>
      <w:r w:rsidRPr="00AC7BF8">
        <w:rPr>
          <w:rFonts w:cs="Times New Roman"/>
          <w:szCs w:val="24"/>
        </w:rPr>
        <w:lastRenderedPageBreak/>
        <w:t>mantener la concentración en la entrevista, evitar interrupciones y posibles apreciaciones erróneas.</w:t>
      </w:r>
    </w:p>
    <w:p w:rsidR="004247E9" w:rsidRPr="00AC7BF8" w:rsidRDefault="004247E9" w:rsidP="00AF6DBF">
      <w:pPr>
        <w:pStyle w:val="Prrafodelista"/>
        <w:numPr>
          <w:ilvl w:val="0"/>
          <w:numId w:val="38"/>
        </w:numPr>
        <w:tabs>
          <w:tab w:val="left" w:pos="2037"/>
        </w:tabs>
        <w:spacing w:after="200"/>
        <w:rPr>
          <w:rFonts w:cs="Times New Roman"/>
          <w:szCs w:val="24"/>
        </w:rPr>
      </w:pPr>
      <w:r w:rsidRPr="00AC7BF8">
        <w:rPr>
          <w:rFonts w:cs="Times New Roman"/>
          <w:szCs w:val="24"/>
        </w:rPr>
        <w:t xml:space="preserve">Atender al compromiso. Es necesario acudir con anticipación a la hora convenida al área en que se llevará a cabo la entrevista programada. </w:t>
      </w:r>
      <w:sdt>
        <w:sdtPr>
          <w:rPr>
            <w:rFonts w:cs="Times New Roman"/>
            <w:szCs w:val="24"/>
          </w:rPr>
          <w:id w:val="864090222"/>
          <w:citation/>
        </w:sdtPr>
        <w:sdtContent>
          <w:r>
            <w:rPr>
              <w:rFonts w:cs="Times New Roman"/>
              <w:szCs w:val="24"/>
            </w:rPr>
            <w:fldChar w:fldCharType="begin"/>
          </w:r>
          <w:r>
            <w:rPr>
              <w:rFonts w:cs="Times New Roman"/>
              <w:szCs w:val="24"/>
            </w:rPr>
            <w:instrText xml:space="preserve">CITATION Fra09 \p "44 y 45" \l 17418 </w:instrText>
          </w:r>
          <w:r>
            <w:rPr>
              <w:rFonts w:cs="Times New Roman"/>
              <w:szCs w:val="24"/>
            </w:rPr>
            <w:fldChar w:fldCharType="separate"/>
          </w:r>
          <w:r w:rsidR="00793525" w:rsidRPr="00793525">
            <w:rPr>
              <w:rFonts w:cs="Times New Roman"/>
              <w:noProof/>
              <w:szCs w:val="24"/>
            </w:rPr>
            <w:t>(Franklin, 2009, pág. 44 y 45)</w:t>
          </w:r>
          <w:r>
            <w:rPr>
              <w:rFonts w:cs="Times New Roman"/>
              <w:szCs w:val="24"/>
            </w:rPr>
            <w:fldChar w:fldCharType="end"/>
          </w:r>
        </w:sdtContent>
      </w:sdt>
      <w:r>
        <w:rPr>
          <w:rFonts w:cs="Times New Roman"/>
          <w:szCs w:val="24"/>
        </w:rPr>
        <w:t>.</w:t>
      </w:r>
      <w:r w:rsidRPr="00AC7BF8">
        <w:rPr>
          <w:rFonts w:cs="Times New Roman"/>
          <w:szCs w:val="24"/>
        </w:rPr>
        <w:t xml:space="preserve"> Para lograr la mayor eficacia en su desarrollo es conveniente observar los pasos siguientes:</w:t>
      </w:r>
    </w:p>
    <w:p w:rsidR="004247E9" w:rsidRPr="00AC7BF8" w:rsidRDefault="004247E9" w:rsidP="00AF6DBF">
      <w:pPr>
        <w:pStyle w:val="Prrafodelista"/>
        <w:numPr>
          <w:ilvl w:val="1"/>
          <w:numId w:val="38"/>
        </w:numPr>
        <w:tabs>
          <w:tab w:val="left" w:pos="2037"/>
        </w:tabs>
        <w:spacing w:after="200"/>
        <w:rPr>
          <w:rFonts w:cs="Times New Roman"/>
          <w:szCs w:val="24"/>
        </w:rPr>
      </w:pPr>
      <w:r w:rsidRPr="00AC7BF8">
        <w:rPr>
          <w:rFonts w:cs="Times New Roman"/>
          <w:szCs w:val="24"/>
        </w:rPr>
        <w:t>Concentrarse de manera relajada.</w:t>
      </w:r>
    </w:p>
    <w:p w:rsidR="004247E9" w:rsidRPr="00AC7BF8" w:rsidRDefault="004247E9" w:rsidP="00AF6DBF">
      <w:pPr>
        <w:pStyle w:val="Prrafodelista"/>
        <w:numPr>
          <w:ilvl w:val="1"/>
          <w:numId w:val="38"/>
        </w:numPr>
        <w:tabs>
          <w:tab w:val="left" w:pos="2037"/>
        </w:tabs>
        <w:spacing w:after="200"/>
        <w:rPr>
          <w:rFonts w:cs="Times New Roman"/>
          <w:szCs w:val="24"/>
        </w:rPr>
      </w:pPr>
      <w:r w:rsidRPr="00AC7BF8">
        <w:rPr>
          <w:rFonts w:cs="Times New Roman"/>
          <w:szCs w:val="24"/>
        </w:rPr>
        <w:t>Seguir un mapa mental para captar la información de manera lógica y consecuente.</w:t>
      </w:r>
    </w:p>
    <w:p w:rsidR="004247E9" w:rsidRPr="00AC7BF8" w:rsidRDefault="004247E9" w:rsidP="00AF6DBF">
      <w:pPr>
        <w:pStyle w:val="Prrafodelista"/>
        <w:numPr>
          <w:ilvl w:val="1"/>
          <w:numId w:val="38"/>
        </w:numPr>
        <w:tabs>
          <w:tab w:val="left" w:pos="2037"/>
        </w:tabs>
        <w:spacing w:after="200"/>
        <w:rPr>
          <w:rFonts w:cs="Times New Roman"/>
          <w:szCs w:val="24"/>
        </w:rPr>
      </w:pPr>
      <w:r w:rsidRPr="00AC7BF8">
        <w:rPr>
          <w:rFonts w:cs="Times New Roman"/>
          <w:szCs w:val="24"/>
        </w:rPr>
        <w:t>Utilizar preguntas de terminación abierta en las cuales la respuesta correcta no sea tan obvia.</w:t>
      </w:r>
    </w:p>
    <w:p w:rsidR="004247E9" w:rsidRPr="00AC7BF8" w:rsidRDefault="004247E9" w:rsidP="00AF6DBF">
      <w:pPr>
        <w:pStyle w:val="Prrafodelista"/>
        <w:numPr>
          <w:ilvl w:val="1"/>
          <w:numId w:val="38"/>
        </w:numPr>
        <w:tabs>
          <w:tab w:val="left" w:pos="2037"/>
        </w:tabs>
        <w:spacing w:after="200"/>
        <w:rPr>
          <w:rFonts w:cs="Times New Roman"/>
          <w:szCs w:val="24"/>
        </w:rPr>
      </w:pPr>
      <w:r w:rsidRPr="00AC7BF8">
        <w:rPr>
          <w:rFonts w:cs="Times New Roman"/>
          <w:szCs w:val="24"/>
        </w:rPr>
        <w:t>No hacer preguntas irrelevantes.</w:t>
      </w:r>
    </w:p>
    <w:p w:rsidR="004247E9" w:rsidRPr="00AC7BF8" w:rsidRDefault="004247E9" w:rsidP="00AF6DBF">
      <w:pPr>
        <w:pStyle w:val="Prrafodelista"/>
        <w:numPr>
          <w:ilvl w:val="1"/>
          <w:numId w:val="38"/>
        </w:numPr>
        <w:tabs>
          <w:tab w:val="left" w:pos="2037"/>
        </w:tabs>
        <w:spacing w:after="200"/>
        <w:rPr>
          <w:rFonts w:cs="Times New Roman"/>
          <w:szCs w:val="24"/>
        </w:rPr>
      </w:pPr>
      <w:r w:rsidRPr="00AC7BF8">
        <w:rPr>
          <w:rFonts w:cs="Times New Roman"/>
          <w:szCs w:val="24"/>
        </w:rPr>
        <w:t>En la medida de lo posible escuchar, no hablar.</w:t>
      </w:r>
    </w:p>
    <w:p w:rsidR="004247E9" w:rsidRPr="00AC7BF8" w:rsidRDefault="004247E9" w:rsidP="00AF6DBF">
      <w:pPr>
        <w:pStyle w:val="Prrafodelista"/>
        <w:numPr>
          <w:ilvl w:val="1"/>
          <w:numId w:val="38"/>
        </w:numPr>
        <w:tabs>
          <w:tab w:val="left" w:pos="2037"/>
        </w:tabs>
        <w:spacing w:after="200"/>
        <w:rPr>
          <w:rFonts w:cs="Times New Roman"/>
          <w:szCs w:val="24"/>
        </w:rPr>
      </w:pPr>
      <w:r w:rsidRPr="00AC7BF8">
        <w:rPr>
          <w:rFonts w:cs="Times New Roman"/>
          <w:szCs w:val="24"/>
        </w:rPr>
        <w:t>Asegurarse de no presionar al entrevistado.</w:t>
      </w:r>
    </w:p>
    <w:p w:rsidR="004247E9" w:rsidRPr="00AC7BF8" w:rsidRDefault="004247E9" w:rsidP="00AF6DBF">
      <w:pPr>
        <w:pStyle w:val="Prrafodelista"/>
        <w:numPr>
          <w:ilvl w:val="1"/>
          <w:numId w:val="38"/>
        </w:numPr>
        <w:tabs>
          <w:tab w:val="left" w:pos="2037"/>
        </w:tabs>
        <w:spacing w:after="200"/>
        <w:rPr>
          <w:rFonts w:cs="Times New Roman"/>
          <w:szCs w:val="24"/>
        </w:rPr>
      </w:pPr>
      <w:r w:rsidRPr="00AC7BF8">
        <w:rPr>
          <w:rFonts w:cs="Times New Roman"/>
          <w:szCs w:val="24"/>
        </w:rPr>
        <w:t>Evitar el exceso de confianza en la memoria.</w:t>
      </w:r>
    </w:p>
    <w:p w:rsidR="004247E9" w:rsidRPr="00AC7BF8" w:rsidRDefault="004247E9" w:rsidP="00AF6DBF">
      <w:pPr>
        <w:pStyle w:val="Prrafodelista"/>
        <w:numPr>
          <w:ilvl w:val="1"/>
          <w:numId w:val="38"/>
        </w:numPr>
        <w:tabs>
          <w:tab w:val="left" w:pos="2037"/>
        </w:tabs>
        <w:spacing w:after="200"/>
        <w:rPr>
          <w:rFonts w:cs="Times New Roman"/>
          <w:szCs w:val="24"/>
        </w:rPr>
      </w:pPr>
      <w:r w:rsidRPr="00AC7BF8">
        <w:rPr>
          <w:rFonts w:cs="Times New Roman"/>
          <w:szCs w:val="24"/>
        </w:rPr>
        <w:t>Dejar “abierta la puerta”</w:t>
      </w:r>
    </w:p>
    <w:p w:rsidR="004247E9" w:rsidRDefault="004247E9" w:rsidP="004247E9">
      <w:pPr>
        <w:pStyle w:val="Ttulo3"/>
        <w:spacing w:before="200"/>
      </w:pPr>
      <w:bookmarkStart w:id="47" w:name="_Toc464637339"/>
      <w:bookmarkStart w:id="48" w:name="_Toc478634309"/>
      <w:r>
        <w:t>Cuestionario</w:t>
      </w:r>
      <w:bookmarkEnd w:id="47"/>
      <w:bookmarkEnd w:id="48"/>
    </w:p>
    <w:p w:rsidR="004247E9" w:rsidRPr="00A1217C" w:rsidRDefault="004247E9" w:rsidP="004247E9">
      <w:pPr>
        <w:autoSpaceDE w:val="0"/>
        <w:autoSpaceDN w:val="0"/>
        <w:adjustRightInd w:val="0"/>
        <w:spacing w:after="0"/>
        <w:rPr>
          <w:rFonts w:cs="Times New Roman"/>
          <w:szCs w:val="24"/>
          <w:lang w:val="es-ES"/>
        </w:rPr>
      </w:pPr>
      <w:r w:rsidRPr="00A1217C">
        <w:rPr>
          <w:rFonts w:cs="Times New Roman"/>
          <w:szCs w:val="24"/>
          <w:lang w:val="es-ES"/>
        </w:rPr>
        <w:t>Tal vez el instrumento más utilizado para recolectar los datos es el cuestionario. Un cuestionario consiste en un conjunto de preguntas respecto a una o más variables a medir.</w:t>
      </w:r>
    </w:p>
    <w:p w:rsidR="004247E9" w:rsidRPr="00A1217C" w:rsidRDefault="004247E9" w:rsidP="004247E9">
      <w:pPr>
        <w:autoSpaceDE w:val="0"/>
        <w:autoSpaceDN w:val="0"/>
        <w:adjustRightInd w:val="0"/>
        <w:spacing w:after="0"/>
        <w:rPr>
          <w:rFonts w:cs="Times New Roman"/>
          <w:szCs w:val="24"/>
          <w:lang w:val="es-ES"/>
        </w:rPr>
      </w:pPr>
      <w:r w:rsidRPr="00A1217C">
        <w:rPr>
          <w:rFonts w:cs="Times New Roman"/>
          <w:szCs w:val="24"/>
          <w:lang w:val="es-ES"/>
        </w:rPr>
        <w:t>¿Qué tipo de preguntas puede haber?</w:t>
      </w:r>
    </w:p>
    <w:p w:rsidR="004247E9" w:rsidRPr="00A1217C" w:rsidRDefault="004247E9" w:rsidP="004247E9">
      <w:pPr>
        <w:autoSpaceDE w:val="0"/>
        <w:autoSpaceDN w:val="0"/>
        <w:adjustRightInd w:val="0"/>
        <w:spacing w:after="0"/>
        <w:rPr>
          <w:rFonts w:cs="Times New Roman"/>
          <w:szCs w:val="24"/>
          <w:lang w:val="es-ES"/>
        </w:rPr>
      </w:pPr>
      <w:r w:rsidRPr="00A1217C">
        <w:rPr>
          <w:rFonts w:cs="Times New Roman"/>
          <w:szCs w:val="24"/>
          <w:lang w:val="es-ES"/>
        </w:rPr>
        <w:t>El contenido de las preguntas de un cuestionario es tan variado como los aspectos que mide.</w:t>
      </w:r>
      <w:r>
        <w:rPr>
          <w:rFonts w:cs="Times New Roman"/>
          <w:szCs w:val="24"/>
          <w:lang w:val="es-ES"/>
        </w:rPr>
        <w:t xml:space="preserve"> </w:t>
      </w:r>
      <w:r w:rsidRPr="00A1217C">
        <w:rPr>
          <w:rFonts w:cs="Times New Roman"/>
          <w:szCs w:val="24"/>
          <w:lang w:val="es-ES"/>
        </w:rPr>
        <w:t>Básicamente se consideran dos tipos de preguntas: Cerradas y abiertas.</w:t>
      </w:r>
    </w:p>
    <w:p w:rsidR="002E09D5" w:rsidRDefault="002E09D5" w:rsidP="004247E9">
      <w:pPr>
        <w:autoSpaceDE w:val="0"/>
        <w:autoSpaceDN w:val="0"/>
        <w:adjustRightInd w:val="0"/>
        <w:spacing w:after="0"/>
        <w:rPr>
          <w:rFonts w:cs="Times New Roman"/>
          <w:b/>
          <w:szCs w:val="24"/>
          <w:lang w:val="es-ES"/>
        </w:rPr>
      </w:pPr>
    </w:p>
    <w:p w:rsidR="002E09D5" w:rsidRDefault="002E09D5" w:rsidP="004247E9">
      <w:pPr>
        <w:autoSpaceDE w:val="0"/>
        <w:autoSpaceDN w:val="0"/>
        <w:adjustRightInd w:val="0"/>
        <w:spacing w:after="0"/>
        <w:rPr>
          <w:rFonts w:cs="Times New Roman"/>
          <w:b/>
          <w:szCs w:val="24"/>
          <w:lang w:val="es-ES"/>
        </w:rPr>
      </w:pPr>
    </w:p>
    <w:p w:rsidR="004247E9" w:rsidRPr="00A1217C" w:rsidRDefault="002E09D5" w:rsidP="002E09D5">
      <w:pPr>
        <w:pStyle w:val="Ttulononumerado4"/>
      </w:pPr>
      <w:r>
        <w:lastRenderedPageBreak/>
        <w:t>Preguntas cerradas</w:t>
      </w:r>
    </w:p>
    <w:p w:rsidR="004247E9" w:rsidRPr="00A1217C" w:rsidRDefault="004247E9" w:rsidP="004247E9">
      <w:pPr>
        <w:autoSpaceDE w:val="0"/>
        <w:autoSpaceDN w:val="0"/>
        <w:adjustRightInd w:val="0"/>
        <w:spacing w:after="0"/>
        <w:rPr>
          <w:rFonts w:cs="Times New Roman"/>
          <w:szCs w:val="24"/>
          <w:lang w:val="es-ES"/>
        </w:rPr>
      </w:pPr>
      <w:r w:rsidRPr="00A1217C">
        <w:rPr>
          <w:rFonts w:cs="Times New Roman"/>
          <w:szCs w:val="24"/>
          <w:lang w:val="es-ES"/>
        </w:rPr>
        <w:t>Las preguntas cerradas contienen categorías u opciones de respuesta que han sido previamente delimitadas. Es decir, se presentan a los participantes las posibilidades de respuesta, quienes deben acotarse a estas. Pueden ser dicotómicas (dos posibilidades de respuesta) o incluir varias opciones de respuesta.</w:t>
      </w:r>
    </w:p>
    <w:p w:rsidR="004247E9" w:rsidRPr="00A1217C" w:rsidRDefault="004247E9" w:rsidP="002E09D5">
      <w:pPr>
        <w:pStyle w:val="Ttulononumerado4"/>
      </w:pPr>
      <w:r w:rsidRPr="00A1217C">
        <w:t>Preguntas abiertas</w:t>
      </w:r>
    </w:p>
    <w:p w:rsidR="004247E9" w:rsidRDefault="004247E9" w:rsidP="004247E9">
      <w:r w:rsidRPr="00A1217C">
        <w:rPr>
          <w:rFonts w:cs="Times New Roman"/>
          <w:szCs w:val="24"/>
          <w:lang w:val="es-ES"/>
        </w:rPr>
        <w:t>Las preguntas abiertas no delimitan de antemano las alternativas de respuesta, por lo cual el número de categorías de respuesta es muy elevado; es infinito, y pueden varias de población en población</w:t>
      </w:r>
      <w:r w:rsidRPr="002F256F">
        <w:rPr>
          <w:rFonts w:cs="Times New Roman"/>
          <w:szCs w:val="24"/>
          <w:lang w:val="es-ES"/>
        </w:rPr>
        <w:t>.</w:t>
      </w:r>
      <w:sdt>
        <w:sdtPr>
          <w:rPr>
            <w:rFonts w:cs="Times New Roman"/>
            <w:szCs w:val="24"/>
            <w:lang w:val="es-ES"/>
          </w:rPr>
          <w:id w:val="-893189050"/>
          <w:citation/>
        </w:sdtPr>
        <w:sdtContent>
          <w:r>
            <w:rPr>
              <w:rFonts w:cs="Times New Roman"/>
              <w:szCs w:val="24"/>
              <w:lang w:val="es-ES"/>
            </w:rPr>
            <w:fldChar w:fldCharType="begin"/>
          </w:r>
          <w:r w:rsidR="005B593E">
            <w:rPr>
              <w:rFonts w:cs="Times New Roman"/>
              <w:szCs w:val="24"/>
            </w:rPr>
            <w:instrText xml:space="preserve">CITATION Her06 \l 17418 </w:instrText>
          </w:r>
          <w:r>
            <w:rPr>
              <w:rFonts w:cs="Times New Roman"/>
              <w:szCs w:val="24"/>
              <w:lang w:val="es-ES"/>
            </w:rPr>
            <w:fldChar w:fldCharType="separate"/>
          </w:r>
          <w:r w:rsidR="00793525">
            <w:rPr>
              <w:rFonts w:cs="Times New Roman"/>
              <w:noProof/>
              <w:szCs w:val="24"/>
            </w:rPr>
            <w:t xml:space="preserve"> </w:t>
          </w:r>
          <w:r w:rsidR="00793525" w:rsidRPr="00793525">
            <w:rPr>
              <w:rFonts w:cs="Times New Roman"/>
              <w:noProof/>
              <w:szCs w:val="24"/>
            </w:rPr>
            <w:t>(Sampieri, Collado, &amp; Lucio, 2006)</w:t>
          </w:r>
          <w:r>
            <w:rPr>
              <w:rFonts w:cs="Times New Roman"/>
              <w:szCs w:val="24"/>
              <w:lang w:val="es-ES"/>
            </w:rPr>
            <w:fldChar w:fldCharType="end"/>
          </w:r>
        </w:sdtContent>
      </w:sdt>
    </w:p>
    <w:p w:rsidR="004247E9" w:rsidRDefault="004247E9" w:rsidP="004247E9">
      <w:pPr>
        <w:pStyle w:val="Ttulo3"/>
        <w:spacing w:before="200"/>
      </w:pPr>
      <w:bookmarkStart w:id="49" w:name="_Toc478634310"/>
      <w:bookmarkStart w:id="50" w:name="_Toc464637340"/>
      <w:r>
        <w:t>Formulario</w:t>
      </w:r>
      <w:bookmarkEnd w:id="49"/>
    </w:p>
    <w:p w:rsidR="004247E9" w:rsidRDefault="004247E9" w:rsidP="004247E9">
      <w:r>
        <w:t>Formas impresas que se utilizan en un procedimiento, las cuales se intercalan dentro del mismo o se adjuntan como apéndices. En la descripción de las operaciones que impliquen su uso, debe hacerse referencia específica de éstas, empleando para ello números indicadores que permitan asociarlas en forma concreta. También se pueden adicionar instructivos para su llenado.</w:t>
      </w:r>
      <w:sdt>
        <w:sdtPr>
          <w:id w:val="940104543"/>
          <w:citation/>
        </w:sdtPr>
        <w:sdtContent>
          <w:r>
            <w:fldChar w:fldCharType="begin"/>
          </w:r>
          <w:r w:rsidR="005B593E">
            <w:instrText xml:space="preserve">CITATION Fra09 \l 17418 </w:instrText>
          </w:r>
          <w:r>
            <w:fldChar w:fldCharType="separate"/>
          </w:r>
          <w:r w:rsidR="00793525">
            <w:rPr>
              <w:noProof/>
            </w:rPr>
            <w:t xml:space="preserve"> </w:t>
          </w:r>
          <w:r w:rsidR="00793525" w:rsidRPr="00793525">
            <w:rPr>
              <w:noProof/>
            </w:rPr>
            <w:t>(Franklin, 2009)</w:t>
          </w:r>
          <w:r>
            <w:fldChar w:fldCharType="end"/>
          </w:r>
        </w:sdtContent>
      </w:sdt>
    </w:p>
    <w:p w:rsidR="005F7DC7" w:rsidRDefault="005F7DC7" w:rsidP="005F7DC7">
      <w:pPr>
        <w:pStyle w:val="Ttulo3"/>
      </w:pPr>
      <w:bookmarkStart w:id="51" w:name="_Toc478634311"/>
      <w:r>
        <w:t>Requerimientos informáticos</w:t>
      </w:r>
      <w:bookmarkEnd w:id="51"/>
    </w:p>
    <w:p w:rsidR="008D28A4" w:rsidRDefault="005F7DC7" w:rsidP="005F7DC7">
      <w:r>
        <w:t xml:space="preserve">Los requerimientos especifican qué es lo que el sistema debe hacer (sus funciones) y sus propiedades esenciales y deseables. La captura de los requerimientos tiene como objetivo principal la comprensión de lo que los clientes y los usuarios esperan que haga el sistema. Un requerimiento expresa el propósito del sistema sin considerar como se va a implantar. En otras palabras, los requerimientos identifican el qué del sistema, mientras que el diseño establece el cómo del sistema. La captura y el análisis de los requerimientos del sistema es </w:t>
      </w:r>
      <w:r>
        <w:lastRenderedPageBreak/>
        <w:t>una de las fases más importantes para que el proyecto tenga éxito. Como regla de modo empírico, el costo de reparar un error se incrementa en un factor de diez de una fase de desarrollo a la siguiente, por lo tanto</w:t>
      </w:r>
      <w:r w:rsidR="000F7CB8">
        <w:t>,</w:t>
      </w:r>
      <w:r>
        <w:t xml:space="preserve"> la preparación de una especificación adecuada de requerimientos reduce los costos y el riesgo general asociado con el desarrollo</w:t>
      </w:r>
      <w:r w:rsidR="008D28A4">
        <w:t>.</w:t>
      </w:r>
    </w:p>
    <w:p w:rsidR="005F7DC7" w:rsidRPr="005F7DC7" w:rsidRDefault="009A1B29" w:rsidP="004D14DF">
      <w:r>
        <w:t>El análisis de requerimientos e</w:t>
      </w:r>
      <w:r w:rsidR="005F7DC7">
        <w:t xml:space="preserve">s el conjunto de técnicas y </w:t>
      </w:r>
      <w:r w:rsidR="008D28A4">
        <w:t xml:space="preserve">procedimientos que nos permiten </w:t>
      </w:r>
      <w:r w:rsidR="005F7DC7">
        <w:t>conocer los elementos necesarios para definir un proyecto de software. Es una tarea de ingeniería del software que permite especificar las características operacionales del software, indicar la interfaz del software con otros elementos del sistema y establecer las restriccion</w:t>
      </w:r>
      <w:r>
        <w:t xml:space="preserve">es que debe cumplir el software </w:t>
      </w:r>
      <w:sdt>
        <w:sdtPr>
          <w:id w:val="-1104721546"/>
          <w:citation/>
        </w:sdtPr>
        <w:sdtContent>
          <w:r>
            <w:fldChar w:fldCharType="begin"/>
          </w:r>
          <w:r w:rsidR="000F7CB8">
            <w:rPr>
              <w:lang w:val="es-MX"/>
            </w:rPr>
            <w:instrText xml:space="preserve">CITATION Góm111 \p 3 \l 2058 </w:instrText>
          </w:r>
          <w:r>
            <w:fldChar w:fldCharType="separate"/>
          </w:r>
          <w:r w:rsidR="00793525" w:rsidRPr="00793525">
            <w:rPr>
              <w:noProof/>
              <w:lang w:val="es-MX"/>
            </w:rPr>
            <w:t>(Gómez, 2011, pág. 3)</w:t>
          </w:r>
          <w:r>
            <w:fldChar w:fldCharType="end"/>
          </w:r>
        </w:sdtContent>
      </w:sdt>
    </w:p>
    <w:p w:rsidR="00BD53DB" w:rsidRDefault="00BD53DB" w:rsidP="00BD53DB">
      <w:pPr>
        <w:pStyle w:val="Ttulo3"/>
        <w:rPr>
          <w:rStyle w:val="Textoennegrita"/>
          <w:rFonts w:cs="Times New Roman"/>
          <w:b w:val="0"/>
          <w:bCs w:val="0"/>
        </w:rPr>
      </w:pPr>
      <w:bookmarkStart w:id="52" w:name="_Toc478634314"/>
      <w:bookmarkEnd w:id="50"/>
      <w:r>
        <w:rPr>
          <w:rStyle w:val="Textoennegrita"/>
          <w:rFonts w:cs="Times New Roman"/>
          <w:b w:val="0"/>
          <w:bCs w:val="0"/>
        </w:rPr>
        <w:t>Red Informática.</w:t>
      </w:r>
      <w:bookmarkEnd w:id="52"/>
    </w:p>
    <w:p w:rsidR="004D14DF" w:rsidRDefault="004D14DF" w:rsidP="0025418C">
      <w:pPr>
        <w:spacing w:after="0"/>
      </w:pPr>
      <w:r>
        <w:t>Una red es un medio de comunicación que permite a personas o grupos compartir información y servicios.</w:t>
      </w:r>
    </w:p>
    <w:p w:rsidR="004D14DF" w:rsidRDefault="004D14DF" w:rsidP="0025418C">
      <w:pPr>
        <w:spacing w:after="0"/>
      </w:pPr>
      <w:r>
        <w:t>La tecnología de las redes informáticas está compuesta por el conjunto de herramientas que permiten a los ordenadores compartir información y recursos.</w:t>
      </w:r>
    </w:p>
    <w:p w:rsidR="004D14DF" w:rsidRDefault="004D14DF" w:rsidP="0025418C">
      <w:pPr>
        <w:spacing w:after="0"/>
      </w:pPr>
      <w:r>
        <w:t>Las redes telefónicas forman una generación de redes de telecomunicación que precedió a las de la informática. Desde hace algunos años, se da una convergencia entre estas dos redes. De hecho, las nuevas tecnologías permiten el transporte de voz y datos con los mismos medios.</w:t>
      </w:r>
    </w:p>
    <w:p w:rsidR="00233EA7" w:rsidRDefault="004D14DF" w:rsidP="0025418C">
      <w:pPr>
        <w:spacing w:after="0"/>
      </w:pPr>
      <w:r>
        <w:t>Una red está constituida por equipos llamados nodos. Las redes se categorizan en función de su amplitud y de su ámbito de aplicación.</w:t>
      </w:r>
    </w:p>
    <w:p w:rsidR="002E7D27" w:rsidRDefault="004D14DF" w:rsidP="0025418C">
      <w:r>
        <w:t xml:space="preserve">Para comunicarse entre sí, los nodos utilizan protocolos, o lenguajes, comprensibles para todos ellos. </w:t>
      </w:r>
      <w:sdt>
        <w:sdtPr>
          <w:id w:val="-1452240265"/>
          <w:citation/>
        </w:sdtPr>
        <w:sdtContent>
          <w:r w:rsidR="00233EA7">
            <w:fldChar w:fldCharType="begin"/>
          </w:r>
          <w:r w:rsidR="0025418C">
            <w:rPr>
              <w:lang w:val="es-MX"/>
            </w:rPr>
            <w:instrText xml:space="preserve">CITATION Dor05 \p 36 \l 2058 </w:instrText>
          </w:r>
          <w:r w:rsidR="00233EA7">
            <w:fldChar w:fldCharType="separate"/>
          </w:r>
          <w:r w:rsidR="00793525" w:rsidRPr="00793525">
            <w:rPr>
              <w:noProof/>
              <w:lang w:val="es-MX"/>
            </w:rPr>
            <w:t>(Dordoigne, 2005, pág. 36)</w:t>
          </w:r>
          <w:r w:rsidR="00233EA7">
            <w:fldChar w:fldCharType="end"/>
          </w:r>
        </w:sdtContent>
      </w:sdt>
      <w:r w:rsidR="0025418C">
        <w:t>.</w:t>
      </w:r>
    </w:p>
    <w:p w:rsidR="00017E2D" w:rsidRDefault="00017E2D" w:rsidP="00017E2D">
      <w:pPr>
        <w:pStyle w:val="Ttulo3"/>
        <w:rPr>
          <w:rStyle w:val="Textoennegrita"/>
          <w:b w:val="0"/>
          <w:bCs w:val="0"/>
        </w:rPr>
      </w:pPr>
      <w:r>
        <w:rPr>
          <w:rStyle w:val="Textoennegrita"/>
          <w:b w:val="0"/>
          <w:bCs w:val="0"/>
        </w:rPr>
        <w:lastRenderedPageBreak/>
        <w:t>Metodología de la Teoría General de Sistemas</w:t>
      </w:r>
    </w:p>
    <w:p w:rsidR="00017E2D" w:rsidRDefault="00017E2D" w:rsidP="00017E2D">
      <w:pPr>
        <w:spacing w:after="0"/>
      </w:pPr>
      <w:r>
        <w:t>La Metodología de la Teoría general de los Sistemas (T.G.S), se basa en el análisis de los fenómenos como totalidades constituidas por partes interactuantes entre sí (Sistemas). Igualmente pretende integrar en el análisis las partes del fenómeno con el fin de alcanzar una totalidad lógica, en donde, son de gran importancia las relaciones entre estas. Por lo anterior, argumentamos que la T.G.S. presenta una base metodológica contraria al enfoque reduccionista.</w:t>
      </w:r>
    </w:p>
    <w:p w:rsidR="00017E2D" w:rsidRDefault="00017E2D" w:rsidP="00017E2D">
      <w:pPr>
        <w:spacing w:after="0"/>
      </w:pPr>
      <w:r>
        <w:t>En la T.G.S los objetos de estudio son y se tratan como Sistemas, y además pretende subsanar las desventajas de la teoría reduccionista, creando Oídos Generalizados y desarrollando un marco de referencia que contenga un lenguaje común y permita a dos o más especialistas de disciplinas diferentes analizar conjuntamente un fenómeno. Es decir, estos oídos generalizados serán capaces de “defenderse” en una comunicación de trabajo en equipo.</w:t>
      </w:r>
    </w:p>
    <w:p w:rsidR="00017E2D" w:rsidRPr="00017E2D" w:rsidRDefault="00017E2D" w:rsidP="00017E2D">
      <w:r>
        <w:t>Con esto, la T.G.S.  crea un nuevo sistema, constituidos por oídos Generalizados (partes) que se comunican (interactúan) entre sí, para analizar un fenómeno (objetivo). La situación anterior se refleja en el caso de un sistema de trabajo para la construcción de un sistema de información, en donde el ingeniero de software, los ingenieros de otras disciplinas, administradores, etc. Deben poseer los “protocolos” adecuados de comunicación en pro del desarrollo de software.</w:t>
      </w:r>
      <w:sdt>
        <w:sdtPr>
          <w:id w:val="-665549204"/>
          <w:citation/>
        </w:sdtPr>
        <w:sdtContent>
          <w:bookmarkStart w:id="53" w:name="_GoBack"/>
          <w:r>
            <w:fldChar w:fldCharType="begin"/>
          </w:r>
          <w:r w:rsidR="00793525">
            <w:rPr>
              <w:lang w:val="es-MX"/>
            </w:rPr>
            <w:instrText xml:space="preserve">CITATION Hur11 \p 3 \l 2058 </w:instrText>
          </w:r>
          <w:r>
            <w:fldChar w:fldCharType="separate"/>
          </w:r>
          <w:r w:rsidR="00793525">
            <w:rPr>
              <w:noProof/>
              <w:lang w:val="es-MX"/>
            </w:rPr>
            <w:t xml:space="preserve"> </w:t>
          </w:r>
          <w:r w:rsidR="00793525" w:rsidRPr="00793525">
            <w:rPr>
              <w:noProof/>
              <w:lang w:val="es-MX"/>
            </w:rPr>
            <w:t>(Hurtado, 2011, pág. 3)</w:t>
          </w:r>
          <w:r>
            <w:fldChar w:fldCharType="end"/>
          </w:r>
          <w:bookmarkEnd w:id="53"/>
        </w:sdtContent>
      </w:sdt>
    </w:p>
    <w:p w:rsidR="00061385" w:rsidRDefault="00061385" w:rsidP="00061385">
      <w:pPr>
        <w:pStyle w:val="Ttulo2"/>
        <w:rPr>
          <w:rStyle w:val="Textoennegrita"/>
          <w:b w:val="0"/>
        </w:rPr>
      </w:pPr>
      <w:bookmarkStart w:id="54" w:name="_Toc478634315"/>
      <w:r>
        <w:rPr>
          <w:rStyle w:val="Textoennegrita"/>
          <w:b w:val="0"/>
        </w:rPr>
        <w:t>Antecedentes de la institución</w:t>
      </w:r>
      <w:bookmarkEnd w:id="54"/>
    </w:p>
    <w:p w:rsidR="005D4169" w:rsidRDefault="005D4169" w:rsidP="005D4169">
      <w:r>
        <w:t>En el año 2002 nace en la ciudad de San Vicente un proyecto que va encaminado a brindar una nueva opción en servicios médicos hospitalarios privados ofreciendo calidad, calidez, eficacia y eficiencia a la población.</w:t>
      </w:r>
    </w:p>
    <w:p w:rsidR="005D4169" w:rsidRDefault="005D4169" w:rsidP="005D4169">
      <w:r>
        <w:lastRenderedPageBreak/>
        <w:t>La misión siempre ha sido la de “ofrecer servicios médicos para la pronta recuperación de la salud de sus pacientes con el respaldo de exámenes de Laboratorio Clínico y de Gabinete confiables con medicamentos de buena calidad”.</w:t>
      </w:r>
    </w:p>
    <w:p w:rsidR="00061385" w:rsidRDefault="005D4169" w:rsidP="005D4169">
      <w:r>
        <w:t>La cómoda y cálida infraestructura de sus instalaciones, el equipo médico quirúrgico, la calidad de los recursos materiales y humanos en el diagnóstico y tratamiento de las distintas enfermedades, brindan un servicio óptimo para la pronta recuperación los 365 días del año.</w:t>
      </w:r>
    </w:p>
    <w:p w:rsidR="005D4169" w:rsidRDefault="005D4169" w:rsidP="005D4169">
      <w:pPr>
        <w:pStyle w:val="Ttulo3"/>
      </w:pPr>
      <w:bookmarkStart w:id="55" w:name="_Toc478634316"/>
      <w:r>
        <w:t>Generalidades de la institución</w:t>
      </w:r>
      <w:bookmarkEnd w:id="55"/>
    </w:p>
    <w:p w:rsidR="005D4169" w:rsidRDefault="005D4169" w:rsidP="005D4169">
      <w:pPr>
        <w:rPr>
          <w:b/>
          <w:i/>
        </w:rPr>
      </w:pPr>
      <w:r>
        <w:rPr>
          <w:b/>
          <w:i/>
        </w:rPr>
        <w:t>Misión</w:t>
      </w:r>
    </w:p>
    <w:p w:rsidR="005D4169" w:rsidRDefault="005D4169" w:rsidP="005D4169">
      <w:r w:rsidRPr="005D4169">
        <w:t>Brindar calidad en nuestros servicios con el respaldo de excelentes profesionales y tecnología de punta.</w:t>
      </w:r>
    </w:p>
    <w:p w:rsidR="005D4169" w:rsidRDefault="005D4169" w:rsidP="005D4169">
      <w:r>
        <w:rPr>
          <w:b/>
          <w:i/>
        </w:rPr>
        <w:t>Visión</w:t>
      </w:r>
    </w:p>
    <w:p w:rsidR="005D4169" w:rsidRDefault="005D4169" w:rsidP="005D4169">
      <w:pPr>
        <w:rPr>
          <w:rFonts w:cs="Times New Roman"/>
        </w:rPr>
      </w:pPr>
      <w:r w:rsidRPr="007025DF">
        <w:rPr>
          <w:rFonts w:cs="Times New Roman"/>
        </w:rPr>
        <w:t>Ser una institución pionera en servicios de salud con calidad y calidez.</w:t>
      </w:r>
    </w:p>
    <w:p w:rsidR="005D4169" w:rsidRDefault="005D4169" w:rsidP="005D4169">
      <w:pPr>
        <w:pStyle w:val="Ttulo3"/>
      </w:pPr>
      <w:bookmarkStart w:id="56" w:name="_Toc478634317"/>
      <w:r>
        <w:t>Estructura organizativa</w:t>
      </w:r>
      <w:bookmarkEnd w:id="56"/>
    </w:p>
    <w:p w:rsidR="005D4169" w:rsidRPr="005D4169" w:rsidRDefault="0019054B" w:rsidP="005D4169">
      <w:pPr>
        <w:sectPr w:rsidR="005D4169" w:rsidRPr="005D4169" w:rsidSect="00C721C8">
          <w:pgSz w:w="12240" w:h="15840"/>
          <w:pgMar w:top="1701" w:right="1418" w:bottom="1701" w:left="1985" w:header="709" w:footer="709" w:gutter="0"/>
          <w:cols w:space="708"/>
          <w:titlePg/>
          <w:docGrid w:linePitch="360"/>
        </w:sectPr>
      </w:pPr>
      <w:r>
        <w:t xml:space="preserve">En la </w:t>
      </w:r>
      <w:r w:rsidR="003C734D">
        <w:fldChar w:fldCharType="begin"/>
      </w:r>
      <w:r w:rsidR="003C734D">
        <w:instrText xml:space="preserve"> REF _Ref467161447 \h </w:instrText>
      </w:r>
      <w:r w:rsidR="003C734D">
        <w:fldChar w:fldCharType="separate"/>
      </w:r>
      <w:r w:rsidR="00CB46CD" w:rsidRPr="003C734D">
        <w:rPr>
          <w:i/>
          <w:lang w:val="es-SV"/>
        </w:rPr>
        <w:t>Figura</w:t>
      </w:r>
      <w:r w:rsidR="00CB46CD" w:rsidRPr="003C734D">
        <w:rPr>
          <w:lang w:val="es-SV"/>
        </w:rPr>
        <w:t xml:space="preserve"> </w:t>
      </w:r>
      <w:r w:rsidR="00CB46CD">
        <w:rPr>
          <w:noProof/>
          <w:lang w:val="es-SV"/>
        </w:rPr>
        <w:t>5</w:t>
      </w:r>
      <w:r w:rsidR="003C734D">
        <w:fldChar w:fldCharType="end"/>
      </w:r>
      <w:r>
        <w:t xml:space="preserve">, se presenta la estructura organizacional del Grupo Promesa, </w:t>
      </w:r>
      <w:r w:rsidR="00DA256F">
        <w:t>el cual está diseñada en  forma jerárquica, en el nivel superior lo integra lo que es el director general, e inmediatamente después la dirección administrativa, el siguiente nivel jerárquico, es integrado por las áreas en las que se divide el Grupo Promesa, como lo son la clínica, farmacia y hospital, que a la vez es dividido en distintas secciones, que corresponden a las áreas de acción hospitalaria como lo son: enfermería, botiquín, administración, supervisión de calidad total, radiología y laboratorio clínico, que a su vez se divide en otra áreas operativas especificas necesarias por el quehacer  del laboratorio.</w:t>
      </w:r>
      <w:r w:rsidR="00495051">
        <w:t xml:space="preserve"> El sistema propuesto abarcará tod</w:t>
      </w:r>
      <w:r w:rsidR="003C734D">
        <w:t xml:space="preserve">a la </w:t>
      </w:r>
      <w:r w:rsidR="003C734D">
        <w:lastRenderedPageBreak/>
        <w:t xml:space="preserve">estructura organizacional </w:t>
      </w:r>
      <w:r w:rsidR="00495051">
        <w:t>exceptuando las áreas de dirección general y de mantenimiento, pues por los procesos que dichos puestos realizan no son fundamentales para el quehacer operativo del sistema.</w:t>
      </w:r>
    </w:p>
    <w:p w:rsidR="003C734D" w:rsidRDefault="002C6A79" w:rsidP="003C734D">
      <w:pPr>
        <w:keepNext/>
      </w:pPr>
      <w:r>
        <w:rPr>
          <w:bCs/>
          <w:noProof/>
          <w:lang w:val="es-MX" w:eastAsia="es-MX"/>
        </w:rPr>
        <w:lastRenderedPageBreak/>
        <w:drawing>
          <wp:inline distT="0" distB="0" distL="0" distR="0">
            <wp:extent cx="7864764" cy="3962400"/>
            <wp:effectExtent l="0" t="0" r="317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C4F930.tmp"/>
                    <pic:cNvPicPr/>
                  </pic:nvPicPr>
                  <pic:blipFill rotWithShape="1">
                    <a:blip r:embed="rId17">
                      <a:extLst>
                        <a:ext uri="{28A0092B-C50C-407E-A947-70E740481C1C}">
                          <a14:useLocalDpi xmlns:a14="http://schemas.microsoft.com/office/drawing/2010/main" val="0"/>
                        </a:ext>
                      </a:extLst>
                    </a:blip>
                    <a:srcRect r="758"/>
                    <a:stretch/>
                  </pic:blipFill>
                  <pic:spPr bwMode="auto">
                    <a:xfrm>
                      <a:off x="0" y="0"/>
                      <a:ext cx="7873576" cy="3966840"/>
                    </a:xfrm>
                    <a:prstGeom prst="rect">
                      <a:avLst/>
                    </a:prstGeom>
                    <a:ln>
                      <a:noFill/>
                    </a:ln>
                    <a:extLst>
                      <a:ext uri="{53640926-AAD7-44D8-BBD7-CCE9431645EC}">
                        <a14:shadowObscured xmlns:a14="http://schemas.microsoft.com/office/drawing/2010/main"/>
                      </a:ext>
                    </a:extLst>
                  </pic:spPr>
                </pic:pic>
              </a:graphicData>
            </a:graphic>
          </wp:inline>
        </w:drawing>
      </w:r>
    </w:p>
    <w:p w:rsidR="00256296" w:rsidRPr="003C734D" w:rsidRDefault="003C734D" w:rsidP="003C734D">
      <w:pPr>
        <w:pStyle w:val="Descripcin"/>
        <w:rPr>
          <w:lang w:val="es-SV"/>
        </w:rPr>
      </w:pPr>
      <w:bookmarkStart w:id="57" w:name="_Ref467161447"/>
      <w:bookmarkStart w:id="58" w:name="_Toc478634273"/>
      <w:r w:rsidRPr="003C734D">
        <w:rPr>
          <w:i/>
          <w:lang w:val="es-SV"/>
        </w:rPr>
        <w:t>Figura</w:t>
      </w:r>
      <w:r w:rsidRPr="003C734D">
        <w:rPr>
          <w:lang w:val="es-SV"/>
        </w:rPr>
        <w:t xml:space="preserve"> </w:t>
      </w:r>
      <w:r w:rsidRPr="003C734D">
        <w:rPr>
          <w:lang w:val="es-SV"/>
        </w:rPr>
        <w:fldChar w:fldCharType="begin"/>
      </w:r>
      <w:r w:rsidRPr="003C734D">
        <w:rPr>
          <w:lang w:val="es-SV"/>
        </w:rPr>
        <w:instrText xml:space="preserve"> SEQ Figura \* ARABIC </w:instrText>
      </w:r>
      <w:r w:rsidRPr="003C734D">
        <w:rPr>
          <w:lang w:val="es-SV"/>
        </w:rPr>
        <w:fldChar w:fldCharType="separate"/>
      </w:r>
      <w:r w:rsidR="00CB46CD">
        <w:rPr>
          <w:noProof/>
          <w:lang w:val="es-SV"/>
        </w:rPr>
        <w:t>5</w:t>
      </w:r>
      <w:r w:rsidRPr="003C734D">
        <w:rPr>
          <w:lang w:val="es-SV"/>
        </w:rPr>
        <w:fldChar w:fldCharType="end"/>
      </w:r>
      <w:bookmarkEnd w:id="57"/>
      <w:r w:rsidRPr="003C734D">
        <w:rPr>
          <w:lang w:val="es-SV"/>
        </w:rPr>
        <w:t xml:space="preserve"> Estructura organizativa del Grupo Promesa Divino Niño</w:t>
      </w:r>
      <w:bookmarkEnd w:id="58"/>
    </w:p>
    <w:p w:rsidR="003C734D" w:rsidRPr="003C734D" w:rsidRDefault="00652619" w:rsidP="003C734D">
      <w:pPr>
        <w:pStyle w:val="Notas"/>
        <w:rPr>
          <w:lang w:val="es-SV"/>
        </w:rPr>
      </w:pPr>
      <w:r>
        <w:rPr>
          <w:i/>
          <w:lang w:val="es-SV"/>
        </w:rPr>
        <w:t>Nota:</w:t>
      </w:r>
      <w:r w:rsidR="003C734D" w:rsidRPr="003C734D">
        <w:rPr>
          <w:b/>
          <w:lang w:val="es-SV"/>
        </w:rPr>
        <w:t xml:space="preserve"> </w:t>
      </w:r>
      <w:r w:rsidR="003C734D" w:rsidRPr="003C734D">
        <w:rPr>
          <w:lang w:val="es-SV"/>
        </w:rPr>
        <w:t>Datos proporcionados por el Supervisor de calidad total.</w:t>
      </w:r>
    </w:p>
    <w:p w:rsidR="003C734D" w:rsidRDefault="003C734D" w:rsidP="00441867">
      <w:pPr>
        <w:rPr>
          <w:rStyle w:val="Textoennegrita"/>
          <w:b w:val="0"/>
        </w:rPr>
        <w:sectPr w:rsidR="003C734D" w:rsidSect="001E3971">
          <w:footerReference w:type="first" r:id="rId18"/>
          <w:pgSz w:w="15840" w:h="12240" w:orient="landscape"/>
          <w:pgMar w:top="1985" w:right="1701" w:bottom="1418" w:left="1701" w:header="709" w:footer="709" w:gutter="0"/>
          <w:cols w:space="708"/>
          <w:titlePg/>
          <w:docGrid w:linePitch="360"/>
        </w:sectPr>
      </w:pPr>
    </w:p>
    <w:bookmarkStart w:id="59" w:name="_Toc478634318" w:displacedByCustomXml="next"/>
    <w:sdt>
      <w:sdtPr>
        <w:rPr>
          <w:rFonts w:eastAsiaTheme="minorHAnsi" w:cstheme="minorBidi"/>
          <w:b/>
          <w:bCs/>
          <w:color w:val="auto"/>
          <w:sz w:val="24"/>
          <w:szCs w:val="22"/>
          <w:lang w:val="es-ES"/>
        </w:rPr>
        <w:id w:val="94989599"/>
        <w:docPartObj>
          <w:docPartGallery w:val="Bibliographies"/>
          <w:docPartUnique/>
        </w:docPartObj>
      </w:sdtPr>
      <w:sdtEndPr>
        <w:rPr>
          <w:lang w:val="es-ES_tradnl"/>
        </w:rPr>
      </w:sdtEndPr>
      <w:sdtContent>
        <w:p w:rsidR="003A66B5" w:rsidRDefault="003A66B5" w:rsidP="003A66B5">
          <w:pPr>
            <w:pStyle w:val="Ttulononumerado1"/>
          </w:pPr>
          <w:r>
            <w:rPr>
              <w:lang w:val="es-ES"/>
            </w:rPr>
            <w:t>Referencias</w:t>
          </w:r>
          <w:bookmarkEnd w:id="59"/>
        </w:p>
        <w:sdt>
          <w:sdtPr>
            <w:id w:val="-573587230"/>
            <w:bibliography/>
          </w:sdtPr>
          <w:sdtContent>
            <w:p w:rsidR="00793525" w:rsidRDefault="003A66B5" w:rsidP="00793525">
              <w:pPr>
                <w:pStyle w:val="Bibliografa"/>
                <w:ind w:left="720" w:hanging="720"/>
                <w:rPr>
                  <w:noProof/>
                  <w:szCs w:val="24"/>
                  <w:lang w:val="es-ES"/>
                </w:rPr>
              </w:pPr>
              <w:r>
                <w:fldChar w:fldCharType="begin"/>
              </w:r>
              <w:r>
                <w:instrText>BIBLIOGRAPHY</w:instrText>
              </w:r>
              <w:r>
                <w:fldChar w:fldCharType="separate"/>
              </w:r>
              <w:r w:rsidR="00793525">
                <w:rPr>
                  <w:noProof/>
                  <w:lang w:val="es-ES"/>
                </w:rPr>
                <w:t xml:space="preserve">Alaimo, D. (2013). </w:t>
              </w:r>
              <w:r w:rsidR="00793525">
                <w:rPr>
                  <w:i/>
                  <w:iCs/>
                  <w:noProof/>
                  <w:lang w:val="es-ES"/>
                </w:rPr>
                <w:t>Proyectos ágiles con Scrum: flexibilidad, aprendizaje, innovación y colaboración en contextos complejos.</w:t>
              </w:r>
              <w:r w:rsidR="00793525">
                <w:rPr>
                  <w:noProof/>
                  <w:lang w:val="es-ES"/>
                </w:rPr>
                <w:t xml:space="preserve"> Buenos Aires: Kleer.</w:t>
              </w:r>
            </w:p>
            <w:p w:rsidR="00793525" w:rsidRDefault="00793525" w:rsidP="00793525">
              <w:pPr>
                <w:pStyle w:val="Bibliografa"/>
                <w:ind w:left="720" w:hanging="720"/>
                <w:rPr>
                  <w:noProof/>
                  <w:lang w:val="es-ES"/>
                </w:rPr>
              </w:pPr>
              <w:r>
                <w:rPr>
                  <w:noProof/>
                  <w:lang w:val="es-ES"/>
                </w:rPr>
                <w:t xml:space="preserve">Artes Plasticas. (27 de Septiembre de 2010). </w:t>
              </w:r>
              <w:r>
                <w:rPr>
                  <w:i/>
                  <w:iCs/>
                  <w:noProof/>
                  <w:lang w:val="es-ES"/>
                </w:rPr>
                <w:t>Estudio de factibilidad y Proyectos</w:t>
              </w:r>
              <w:r>
                <w:rPr>
                  <w:noProof/>
                  <w:lang w:val="es-ES"/>
                </w:rPr>
                <w:t>. Obtenido de Estudio de factibilidad y Proyectos: http://estudiodefactibilidadyproyectos.blogspot.com/2010/09/factibilidad-y-viabilidad.html</w:t>
              </w:r>
            </w:p>
            <w:p w:rsidR="00793525" w:rsidRDefault="00793525" w:rsidP="00793525">
              <w:pPr>
                <w:pStyle w:val="Bibliografa"/>
                <w:ind w:left="720" w:hanging="720"/>
                <w:rPr>
                  <w:noProof/>
                  <w:lang w:val="es-ES"/>
                </w:rPr>
              </w:pPr>
              <w:r>
                <w:rPr>
                  <w:noProof/>
                  <w:lang w:val="es-ES"/>
                </w:rPr>
                <w:t xml:space="preserve">Asamblea Legislativa, R. d. (27 de Noviembre de 2014). </w:t>
              </w:r>
              <w:r>
                <w:rPr>
                  <w:i/>
                  <w:iCs/>
                  <w:noProof/>
                  <w:lang w:val="es-ES"/>
                </w:rPr>
                <w:t>Asamblea Legislativa.</w:t>
              </w:r>
              <w:r>
                <w:rPr>
                  <w:noProof/>
                  <w:lang w:val="es-ES"/>
                </w:rPr>
                <w:t xml:space="preserve"> Obtenido de Asamblea Legislativa: http://www.asamblea.gob.sv/eparlamento/indice-legislativo/buscador-de-documentos-legislativos/ley-de-impuesto-sobre-la-renta</w:t>
              </w:r>
            </w:p>
            <w:p w:rsidR="00793525" w:rsidRDefault="00793525" w:rsidP="00793525">
              <w:pPr>
                <w:pStyle w:val="Bibliografa"/>
                <w:ind w:left="720" w:hanging="720"/>
                <w:rPr>
                  <w:noProof/>
                  <w:lang w:val="es-ES"/>
                </w:rPr>
              </w:pPr>
              <w:r>
                <w:rPr>
                  <w:noProof/>
                  <w:lang w:val="es-ES"/>
                </w:rPr>
                <w:t xml:space="preserve">Berzal, F. (2005). </w:t>
              </w:r>
              <w:r>
                <w:rPr>
                  <w:i/>
                  <w:iCs/>
                  <w:noProof/>
                  <w:lang w:val="es-ES"/>
                </w:rPr>
                <w:t>Fco. Javier García Castellano.</w:t>
              </w:r>
              <w:r>
                <w:rPr>
                  <w:noProof/>
                  <w:lang w:val="es-ES"/>
                </w:rPr>
                <w:t xml:space="preserve"> Obtenido de Fco. Javier García Castellano: http://flanagan.ugr.es/docencia/2005-2006/2/apuntes/ciclovida.pdf</w:t>
              </w:r>
            </w:p>
            <w:p w:rsidR="00793525" w:rsidRDefault="00793525" w:rsidP="00793525">
              <w:pPr>
                <w:pStyle w:val="Bibliografa"/>
                <w:ind w:left="720" w:hanging="720"/>
                <w:rPr>
                  <w:noProof/>
                  <w:lang w:val="es-ES"/>
                </w:rPr>
              </w:pPr>
              <w:r>
                <w:rPr>
                  <w:noProof/>
                  <w:lang w:val="es-ES"/>
                </w:rPr>
                <w:t xml:space="preserve">Círculos de calidad - SACT. (s.f.). </w:t>
              </w:r>
              <w:r>
                <w:rPr>
                  <w:i/>
                  <w:iCs/>
                  <w:noProof/>
                  <w:lang w:val="es-ES"/>
                </w:rPr>
                <w:t>Informed.</w:t>
              </w:r>
              <w:r>
                <w:rPr>
                  <w:noProof/>
                  <w:lang w:val="es-ES"/>
                </w:rPr>
                <w:t xml:space="preserve"> Obtenido de Informed: http://www.sld.cu/galerias/doc/sitios/infodir/herramientas_basicas_para_la_solucion_de_problemas_1.doc</w:t>
              </w:r>
            </w:p>
            <w:p w:rsidR="00793525" w:rsidRDefault="00793525" w:rsidP="00793525">
              <w:pPr>
                <w:pStyle w:val="Bibliografa"/>
                <w:ind w:left="720" w:hanging="720"/>
                <w:rPr>
                  <w:noProof/>
                  <w:lang w:val="es-ES"/>
                </w:rPr>
              </w:pPr>
              <w:r>
                <w:rPr>
                  <w:noProof/>
                  <w:lang w:val="es-ES"/>
                </w:rPr>
                <w:t xml:space="preserve">Díaz, M. P., Montero, S., &amp; Aedo, I. (2005). Ingeniería de la web y patrones de diseño. En M. P. Díaz, S. Montero, &amp; I. Aedo, </w:t>
              </w:r>
              <w:r>
                <w:rPr>
                  <w:i/>
                  <w:iCs/>
                  <w:noProof/>
                  <w:lang w:val="es-ES"/>
                </w:rPr>
                <w:t>Ingeniería de la web y patrones de diseño</w:t>
              </w:r>
              <w:r>
                <w:rPr>
                  <w:noProof/>
                  <w:lang w:val="es-ES"/>
                </w:rPr>
                <w:t xml:space="preserve"> (pág. 47). Madrid: Pearson. Prentice Hall.</w:t>
              </w:r>
            </w:p>
            <w:p w:rsidR="00793525" w:rsidRDefault="00793525" w:rsidP="00793525">
              <w:pPr>
                <w:pStyle w:val="Bibliografa"/>
                <w:ind w:left="720" w:hanging="720"/>
                <w:rPr>
                  <w:noProof/>
                  <w:lang w:val="es-ES"/>
                </w:rPr>
              </w:pPr>
              <w:r>
                <w:rPr>
                  <w:noProof/>
                  <w:lang w:val="es-ES"/>
                </w:rPr>
                <w:t xml:space="preserve">Dordoigne, J. (2005). </w:t>
              </w:r>
              <w:r>
                <w:rPr>
                  <w:i/>
                  <w:iCs/>
                  <w:noProof/>
                  <w:lang w:val="es-ES"/>
                </w:rPr>
                <w:t>Redes Informatícas- Nociones Fundamentales.</w:t>
              </w:r>
              <w:r>
                <w:rPr>
                  <w:noProof/>
                  <w:lang w:val="es-ES"/>
                </w:rPr>
                <w:t xml:space="preserve"> Barcelona: Ediciones Eni.</w:t>
              </w:r>
            </w:p>
            <w:p w:rsidR="00793525" w:rsidRDefault="00793525" w:rsidP="00793525">
              <w:pPr>
                <w:pStyle w:val="Bibliografa"/>
                <w:ind w:left="720" w:hanging="720"/>
                <w:rPr>
                  <w:noProof/>
                  <w:lang w:val="es-ES"/>
                </w:rPr>
              </w:pPr>
              <w:r>
                <w:rPr>
                  <w:noProof/>
                  <w:lang w:val="es-ES"/>
                </w:rPr>
                <w:lastRenderedPageBreak/>
                <w:t xml:space="preserve">Fierro, Á. M. (2009). </w:t>
              </w:r>
              <w:r>
                <w:rPr>
                  <w:i/>
                  <w:iCs/>
                  <w:noProof/>
                  <w:lang w:val="es-ES"/>
                </w:rPr>
                <w:t>Contabilidad de Activos.</w:t>
              </w:r>
              <w:r>
                <w:rPr>
                  <w:noProof/>
                  <w:lang w:val="es-ES"/>
                </w:rPr>
                <w:t xml:space="preserve"> Bogotá: Ecoe Ediciones.</w:t>
              </w:r>
            </w:p>
            <w:p w:rsidR="00793525" w:rsidRDefault="00793525" w:rsidP="00793525">
              <w:pPr>
                <w:pStyle w:val="Bibliografa"/>
                <w:ind w:left="720" w:hanging="720"/>
                <w:rPr>
                  <w:noProof/>
                  <w:lang w:val="es-ES"/>
                </w:rPr>
              </w:pPr>
              <w:r>
                <w:rPr>
                  <w:noProof/>
                  <w:lang w:val="es-ES"/>
                </w:rPr>
                <w:t xml:space="preserve">Franklin. (2009). Organización de empresas. En E. B. Franklin Fincowsky, </w:t>
              </w:r>
              <w:r>
                <w:rPr>
                  <w:i/>
                  <w:iCs/>
                  <w:noProof/>
                  <w:lang w:val="es-ES"/>
                </w:rPr>
                <w:t>Organización de empresas</w:t>
              </w:r>
              <w:r>
                <w:rPr>
                  <w:noProof/>
                  <w:lang w:val="es-ES"/>
                </w:rPr>
                <w:t xml:space="preserve"> (págs. 44-45). México D.F.: McGraw-Hill.</w:t>
              </w:r>
            </w:p>
            <w:p w:rsidR="00793525" w:rsidRDefault="00793525" w:rsidP="00793525">
              <w:pPr>
                <w:pStyle w:val="Bibliografa"/>
                <w:ind w:left="720" w:hanging="720"/>
                <w:rPr>
                  <w:noProof/>
                  <w:lang w:val="es-ES"/>
                </w:rPr>
              </w:pPr>
              <w:r>
                <w:rPr>
                  <w:noProof/>
                  <w:lang w:val="es-ES"/>
                </w:rPr>
                <w:t xml:space="preserve">George, F. (1987). </w:t>
              </w:r>
              <w:r>
                <w:rPr>
                  <w:i/>
                  <w:iCs/>
                  <w:noProof/>
                  <w:lang w:val="es-ES"/>
                </w:rPr>
                <w:t>Principios de Administración.</w:t>
              </w:r>
              <w:r>
                <w:rPr>
                  <w:noProof/>
                  <w:lang w:val="es-ES"/>
                </w:rPr>
                <w:t xml:space="preserve"> México: Compañia Editorial Continental.</w:t>
              </w:r>
            </w:p>
            <w:p w:rsidR="00793525" w:rsidRDefault="00793525" w:rsidP="00793525">
              <w:pPr>
                <w:pStyle w:val="Bibliografa"/>
                <w:ind w:left="720" w:hanging="720"/>
                <w:rPr>
                  <w:noProof/>
                  <w:lang w:val="es-ES"/>
                </w:rPr>
              </w:pPr>
              <w:r>
                <w:rPr>
                  <w:noProof/>
                  <w:lang w:val="es-ES"/>
                </w:rPr>
                <w:t xml:space="preserve">Gitman, L. J. (2000). </w:t>
              </w:r>
              <w:r>
                <w:rPr>
                  <w:i/>
                  <w:iCs/>
                  <w:noProof/>
                  <w:lang w:val="es-ES"/>
                </w:rPr>
                <w:t>Principios de Administración Financiera.</w:t>
              </w:r>
              <w:r>
                <w:rPr>
                  <w:noProof/>
                  <w:lang w:val="es-ES"/>
                </w:rPr>
                <w:t xml:space="preserve"> México D.F.: Pearson.</w:t>
              </w:r>
            </w:p>
            <w:p w:rsidR="00793525" w:rsidRDefault="00793525" w:rsidP="00793525">
              <w:pPr>
                <w:pStyle w:val="Bibliografa"/>
                <w:ind w:left="720" w:hanging="720"/>
                <w:rPr>
                  <w:noProof/>
                  <w:lang w:val="es-ES"/>
                </w:rPr>
              </w:pPr>
              <w:r>
                <w:rPr>
                  <w:noProof/>
                  <w:lang w:val="es-ES"/>
                </w:rPr>
                <w:t xml:space="preserve">Gómez, M. (2011). </w:t>
              </w:r>
              <w:r>
                <w:rPr>
                  <w:i/>
                  <w:iCs/>
                  <w:noProof/>
                  <w:lang w:val="es-ES"/>
                </w:rPr>
                <w:t>Notas del Curso: Análisis de Requerimientos.</w:t>
              </w:r>
              <w:r>
                <w:rPr>
                  <w:noProof/>
                  <w:lang w:val="es-ES"/>
                </w:rPr>
                <w:t xml:space="preserve"> México: Universidad Autónoma Metropolitana.</w:t>
              </w:r>
            </w:p>
            <w:p w:rsidR="00793525" w:rsidRDefault="00793525" w:rsidP="00793525">
              <w:pPr>
                <w:pStyle w:val="Bibliografa"/>
                <w:ind w:left="720" w:hanging="720"/>
                <w:rPr>
                  <w:noProof/>
                  <w:lang w:val="es-ES"/>
                </w:rPr>
              </w:pPr>
              <w:r>
                <w:rPr>
                  <w:noProof/>
                  <w:lang w:val="es-ES"/>
                </w:rPr>
                <w:t xml:space="preserve">Hurtado, D. (2011). </w:t>
              </w:r>
              <w:r>
                <w:rPr>
                  <w:i/>
                  <w:iCs/>
                  <w:noProof/>
                  <w:lang w:val="es-ES"/>
                </w:rPr>
                <w:t>Teoría General de Sistemas: Un Enfoque Hacia la Ingeniería de Sistemas.</w:t>
              </w:r>
              <w:r>
                <w:rPr>
                  <w:noProof/>
                  <w:lang w:val="es-ES"/>
                </w:rPr>
                <w:t xml:space="preserve"> México: lulu.com.</w:t>
              </w:r>
            </w:p>
            <w:p w:rsidR="00793525" w:rsidRDefault="00793525" w:rsidP="00793525">
              <w:pPr>
                <w:pStyle w:val="Bibliografa"/>
                <w:ind w:left="720" w:hanging="720"/>
                <w:rPr>
                  <w:noProof/>
                  <w:lang w:val="es-ES"/>
                </w:rPr>
              </w:pPr>
              <w:r>
                <w:rPr>
                  <w:noProof/>
                  <w:lang w:val="es-ES"/>
                </w:rPr>
                <w:t xml:space="preserve">Larman, C. (1999). UML y Patrones Introducción al análisis y diseño Orientado a Objetos. En C. Larman, </w:t>
              </w:r>
              <w:r>
                <w:rPr>
                  <w:i/>
                  <w:iCs/>
                  <w:noProof/>
                  <w:lang w:val="es-ES"/>
                </w:rPr>
                <w:t>UML y Patrones Introducción al análisis y diseño Orientado a Objetos</w:t>
              </w:r>
              <w:r>
                <w:rPr>
                  <w:noProof/>
                  <w:lang w:val="es-ES"/>
                </w:rPr>
                <w:t xml:space="preserve"> (pág. 15). México D.F.: Pearson.</w:t>
              </w:r>
            </w:p>
            <w:p w:rsidR="00793525" w:rsidRDefault="00793525" w:rsidP="00793525">
              <w:pPr>
                <w:pStyle w:val="Bibliografa"/>
                <w:ind w:left="720" w:hanging="720"/>
                <w:rPr>
                  <w:noProof/>
                  <w:lang w:val="es-ES"/>
                </w:rPr>
              </w:pPr>
              <w:r>
                <w:rPr>
                  <w:noProof/>
                  <w:lang w:val="es-ES"/>
                </w:rPr>
                <w:t xml:space="preserve">Luján, S. (2002). Programación de aplicaciones web: historia, principios básicos y clientes web. En S. Luján M., </w:t>
              </w:r>
              <w:r>
                <w:rPr>
                  <w:i/>
                  <w:iCs/>
                  <w:noProof/>
                  <w:lang w:val="es-ES"/>
                </w:rPr>
                <w:t>Programación de aplicaciones web: historia, principios básicos y clientes web</w:t>
              </w:r>
              <w:r>
                <w:rPr>
                  <w:noProof/>
                  <w:lang w:val="es-ES"/>
                </w:rPr>
                <w:t xml:space="preserve"> (pág. 48). Alicante: Editorial Club Universitario.</w:t>
              </w:r>
            </w:p>
            <w:p w:rsidR="00793525" w:rsidRDefault="00793525" w:rsidP="00793525">
              <w:pPr>
                <w:pStyle w:val="Bibliografa"/>
                <w:ind w:left="720" w:hanging="720"/>
                <w:rPr>
                  <w:noProof/>
                  <w:lang w:val="es-ES"/>
                </w:rPr>
              </w:pPr>
              <w:r>
                <w:rPr>
                  <w:noProof/>
                  <w:lang w:val="es-ES"/>
                </w:rPr>
                <w:t xml:space="preserve">Ortegón, E., Pacheco, J. F., &amp; Roura, H. (2005). </w:t>
              </w:r>
              <w:r>
                <w:rPr>
                  <w:i/>
                  <w:iCs/>
                  <w:noProof/>
                  <w:lang w:val="es-ES"/>
                </w:rPr>
                <w:t>Métodología genera de identificación, preparación y evaluación de proyectos de inversión pública.</w:t>
              </w:r>
              <w:r>
                <w:rPr>
                  <w:noProof/>
                  <w:lang w:val="es-ES"/>
                </w:rPr>
                <w:t xml:space="preserve"> Santiago: Naciones Unidas.</w:t>
              </w:r>
            </w:p>
            <w:p w:rsidR="00793525" w:rsidRDefault="00793525" w:rsidP="00793525">
              <w:pPr>
                <w:pStyle w:val="Bibliografa"/>
                <w:ind w:left="720" w:hanging="720"/>
                <w:rPr>
                  <w:noProof/>
                  <w:lang w:val="es-ES"/>
                </w:rPr>
              </w:pPr>
              <w:r>
                <w:rPr>
                  <w:noProof/>
                  <w:lang w:val="es-ES"/>
                </w:rPr>
                <w:t xml:space="preserve">Ortegon, Pacheco &amp; Roura. (2005). </w:t>
              </w:r>
              <w:r>
                <w:rPr>
                  <w:i/>
                  <w:iCs/>
                  <w:noProof/>
                  <w:lang w:val="es-ES"/>
                </w:rPr>
                <w:t>Principios de Administración Financiera.</w:t>
              </w:r>
              <w:r>
                <w:rPr>
                  <w:noProof/>
                  <w:lang w:val="es-ES"/>
                </w:rPr>
                <w:t xml:space="preserve"> </w:t>
              </w:r>
            </w:p>
            <w:p w:rsidR="00793525" w:rsidRDefault="00793525" w:rsidP="00793525">
              <w:pPr>
                <w:pStyle w:val="Bibliografa"/>
                <w:ind w:left="720" w:hanging="720"/>
                <w:rPr>
                  <w:noProof/>
                  <w:lang w:val="es-ES"/>
                </w:rPr>
              </w:pPr>
              <w:r>
                <w:rPr>
                  <w:noProof/>
                  <w:lang w:val="es-ES"/>
                </w:rPr>
                <w:lastRenderedPageBreak/>
                <w:t xml:space="preserve">Sampieri, R., Collado, C., &amp; Lucio, P. (2006). </w:t>
              </w:r>
              <w:r>
                <w:rPr>
                  <w:i/>
                  <w:iCs/>
                  <w:noProof/>
                  <w:lang w:val="es-ES"/>
                </w:rPr>
                <w:t>Metodología de la Investigación.</w:t>
              </w:r>
              <w:r>
                <w:rPr>
                  <w:noProof/>
                  <w:lang w:val="es-ES"/>
                </w:rPr>
                <w:t xml:space="preserve"> México D.F.: McGraw-Hill.</w:t>
              </w:r>
            </w:p>
            <w:p w:rsidR="00793525" w:rsidRDefault="00793525" w:rsidP="00793525">
              <w:pPr>
                <w:pStyle w:val="Bibliografa"/>
                <w:ind w:left="720" w:hanging="720"/>
                <w:rPr>
                  <w:noProof/>
                  <w:lang w:val="es-ES"/>
                </w:rPr>
              </w:pPr>
              <w:r>
                <w:rPr>
                  <w:noProof/>
                  <w:lang w:val="es-ES"/>
                </w:rPr>
                <w:t xml:space="preserve">Senn, J. (1992). Análisis y diseño de sistemas de información. En J. Senn, </w:t>
              </w:r>
              <w:r>
                <w:rPr>
                  <w:i/>
                  <w:iCs/>
                  <w:noProof/>
                  <w:lang w:val="es-ES"/>
                </w:rPr>
                <w:t>Análisis y diseño de sistemas de información</w:t>
              </w:r>
              <w:r>
                <w:rPr>
                  <w:noProof/>
                  <w:lang w:val="es-ES"/>
                </w:rPr>
                <w:t xml:space="preserve"> (págs. 19, 23 y 24). México D.F.: McGraw-Hill.</w:t>
              </w:r>
            </w:p>
            <w:p w:rsidR="00793525" w:rsidRDefault="00793525" w:rsidP="00793525">
              <w:pPr>
                <w:pStyle w:val="Bibliografa"/>
                <w:ind w:left="720" w:hanging="720"/>
                <w:rPr>
                  <w:noProof/>
                  <w:lang w:val="es-ES"/>
                </w:rPr>
              </w:pPr>
              <w:r>
                <w:rPr>
                  <w:noProof/>
                  <w:lang w:val="es-ES"/>
                </w:rPr>
                <w:t xml:space="preserve">Silberschatz, A., Korth, H., &amp; Sudarshan, S. (2002). Fundamentos de bases de datos. En A. Silberschatz, H. Korth, &amp; S. Sudarshan, </w:t>
              </w:r>
              <w:r>
                <w:rPr>
                  <w:i/>
                  <w:iCs/>
                  <w:noProof/>
                  <w:lang w:val="es-ES"/>
                </w:rPr>
                <w:t>Fundamentos de bases de datos</w:t>
              </w:r>
              <w:r>
                <w:rPr>
                  <w:noProof/>
                  <w:lang w:val="es-ES"/>
                </w:rPr>
                <w:t xml:space="preserve"> (pág. 3). Madrid: McGraw-Hill.</w:t>
              </w:r>
            </w:p>
            <w:p w:rsidR="003A66B5" w:rsidRDefault="003A66B5" w:rsidP="00793525">
              <w:r>
                <w:rPr>
                  <w:b/>
                  <w:bCs/>
                </w:rPr>
                <w:fldChar w:fldCharType="end"/>
              </w:r>
            </w:p>
          </w:sdtContent>
        </w:sdt>
      </w:sdtContent>
    </w:sdt>
    <w:p w:rsidR="003A66B5" w:rsidRDefault="003A66B5" w:rsidP="003A66B5">
      <w:pPr>
        <w:pStyle w:val="Ttulononumerado1"/>
      </w:pPr>
    </w:p>
    <w:p w:rsidR="008F006E" w:rsidRPr="008F006E" w:rsidRDefault="008F006E" w:rsidP="003A66B5">
      <w:pPr>
        <w:pStyle w:val="Ttulononumerado1"/>
      </w:pPr>
    </w:p>
    <w:sectPr w:rsidR="008F006E" w:rsidRPr="008F006E" w:rsidSect="003A66B5">
      <w:footerReference w:type="default" r:id="rId19"/>
      <w:pgSz w:w="12240" w:h="15840" w:code="1"/>
      <w:pgMar w:top="1701" w:right="1418" w:bottom="1701" w:left="198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5195" w:rsidRDefault="001A5195" w:rsidP="00644959">
      <w:pPr>
        <w:spacing w:after="0" w:line="240" w:lineRule="auto"/>
      </w:pPr>
      <w:r>
        <w:separator/>
      </w:r>
    </w:p>
  </w:endnote>
  <w:endnote w:type="continuationSeparator" w:id="0">
    <w:p w:rsidR="001A5195" w:rsidRDefault="001A5195" w:rsidP="006449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3277248"/>
      <w:docPartObj>
        <w:docPartGallery w:val="Page Numbers (Bottom of Page)"/>
        <w:docPartUnique/>
      </w:docPartObj>
    </w:sdtPr>
    <w:sdtContent>
      <w:p w:rsidR="005F7267" w:rsidRDefault="005F7267">
        <w:pPr>
          <w:pStyle w:val="Piedepgina"/>
          <w:jc w:val="right"/>
        </w:pPr>
        <w:r>
          <w:fldChar w:fldCharType="begin"/>
        </w:r>
        <w:r>
          <w:instrText>PAGE   \* MERGEFORMAT</w:instrText>
        </w:r>
        <w:r>
          <w:fldChar w:fldCharType="separate"/>
        </w:r>
        <w:r w:rsidR="00017E2D" w:rsidRPr="00017E2D">
          <w:rPr>
            <w:noProof/>
            <w:lang w:val="es-ES"/>
          </w:rPr>
          <w:t>v</w:t>
        </w:r>
        <w:r>
          <w:fldChar w:fldCharType="end"/>
        </w:r>
      </w:p>
    </w:sdtContent>
  </w:sdt>
  <w:p w:rsidR="005F7267" w:rsidRDefault="005F726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7267" w:rsidRDefault="005F7267">
    <w:pPr>
      <w:pStyle w:val="Piedepgina"/>
      <w:jc w:val="right"/>
    </w:pPr>
  </w:p>
  <w:p w:rsidR="005F7267" w:rsidRDefault="005F726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22197571"/>
      <w:docPartObj>
        <w:docPartGallery w:val="Page Numbers (Bottom of Page)"/>
        <w:docPartUnique/>
      </w:docPartObj>
    </w:sdtPr>
    <w:sdtContent>
      <w:p w:rsidR="005F7267" w:rsidRDefault="005F7267">
        <w:pPr>
          <w:pStyle w:val="Piedepgina"/>
          <w:jc w:val="right"/>
        </w:pPr>
        <w:r>
          <w:fldChar w:fldCharType="begin"/>
        </w:r>
        <w:r>
          <w:instrText>PAGE   \* MERGEFORMAT</w:instrText>
        </w:r>
        <w:r>
          <w:fldChar w:fldCharType="separate"/>
        </w:r>
        <w:r w:rsidR="00793525" w:rsidRPr="00793525">
          <w:rPr>
            <w:noProof/>
            <w:lang w:val="es-ES"/>
          </w:rPr>
          <w:t>48</w:t>
        </w:r>
        <w:r>
          <w:fldChar w:fldCharType="end"/>
        </w:r>
      </w:p>
    </w:sdtContent>
  </w:sdt>
  <w:p w:rsidR="005F7267" w:rsidRDefault="005F7267" w:rsidP="00B22FBE">
    <w:pPr>
      <w:pStyle w:val="Piedepgina"/>
      <w:tabs>
        <w:tab w:val="clear" w:pos="4419"/>
        <w:tab w:val="clear" w:pos="8838"/>
        <w:tab w:val="left" w:pos="7604"/>
      </w:tabs>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79362928"/>
      <w:docPartObj>
        <w:docPartGallery w:val="Page Numbers (Bottom of Page)"/>
        <w:docPartUnique/>
      </w:docPartObj>
    </w:sdtPr>
    <w:sdtContent>
      <w:p w:rsidR="005F7267" w:rsidRDefault="005F7267" w:rsidP="009E5633">
        <w:pPr>
          <w:pStyle w:val="Piedepgina"/>
          <w:jc w:val="left"/>
        </w:pPr>
        <w:r>
          <w:fldChar w:fldCharType="begin"/>
        </w:r>
        <w:r>
          <w:instrText>PAGE   \* MERGEFORMAT</w:instrText>
        </w:r>
        <w:r>
          <w:fldChar w:fldCharType="separate"/>
        </w:r>
        <w:r w:rsidR="00793525" w:rsidRPr="00793525">
          <w:rPr>
            <w:noProof/>
            <w:lang w:val="es-ES"/>
          </w:rPr>
          <w:t>50</w:t>
        </w:r>
        <w:r>
          <w:fldChar w:fldCharType="end"/>
        </w:r>
      </w:p>
    </w:sdtContent>
  </w:sdt>
  <w:p w:rsidR="005F7267" w:rsidRDefault="005F7267">
    <w:pPr>
      <w:pStyle w:val="Piedepgin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52363781"/>
      <w:docPartObj>
        <w:docPartGallery w:val="Page Numbers (Bottom of Page)"/>
        <w:docPartUnique/>
      </w:docPartObj>
    </w:sdtPr>
    <w:sdtContent>
      <w:p w:rsidR="005F7267" w:rsidRDefault="005F7267">
        <w:pPr>
          <w:pStyle w:val="Piedepgina"/>
          <w:jc w:val="right"/>
        </w:pPr>
      </w:p>
    </w:sdtContent>
  </w:sdt>
  <w:p w:rsidR="005F7267" w:rsidRDefault="005F726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5195" w:rsidRDefault="001A5195" w:rsidP="00644959">
      <w:pPr>
        <w:spacing w:after="0" w:line="240" w:lineRule="auto"/>
      </w:pPr>
      <w:r>
        <w:separator/>
      </w:r>
    </w:p>
  </w:footnote>
  <w:footnote w:type="continuationSeparator" w:id="0">
    <w:p w:rsidR="001A5195" w:rsidRDefault="001A5195" w:rsidP="006449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7267" w:rsidRDefault="005F7267">
    <w:pPr>
      <w:pStyle w:val="Encabezado"/>
      <w:jc w:val="right"/>
    </w:pPr>
  </w:p>
  <w:p w:rsidR="005F7267" w:rsidRDefault="005F726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D62CE1"/>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DC33479"/>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0EF756EB"/>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0FE50708"/>
    <w:multiLevelType w:val="hybridMultilevel"/>
    <w:tmpl w:val="F11C5B24"/>
    <w:lvl w:ilvl="0" w:tplc="56E6344E">
      <w:start w:val="1"/>
      <w:numFmt w:val="decimal"/>
      <w:pStyle w:val="Ttulo4Alcances"/>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03E5F39"/>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10C33620"/>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134A3CD1"/>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148C6387"/>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5D53660"/>
    <w:multiLevelType w:val="multilevel"/>
    <w:tmpl w:val="A0CAF4AA"/>
    <w:lvl w:ilvl="0">
      <w:start w:val="1"/>
      <w:numFmt w:val="decimal"/>
      <w:lvlText w:val="%1."/>
      <w:lvlJc w:val="left"/>
      <w:pPr>
        <w:ind w:left="360" w:hanging="360"/>
      </w:pPr>
      <w:rPr>
        <w:b w:val="0"/>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DC723D1"/>
    <w:multiLevelType w:val="multilevel"/>
    <w:tmpl w:val="21A07A68"/>
    <w:lvl w:ilvl="0">
      <w:start w:val="1"/>
      <w:numFmt w:val="lowerLetter"/>
      <w:lvlText w:val="%1."/>
      <w:lvlJc w:val="left"/>
      <w:pPr>
        <w:ind w:left="720" w:hanging="360"/>
      </w:pPr>
      <w:rPr>
        <w:rFonts w:hint="default"/>
      </w:rPr>
    </w:lvl>
    <w:lvl w:ilvl="1">
      <w:start w:val="1"/>
      <w:numFmt w:val="bullet"/>
      <w:lvlText w:val=""/>
      <w:lvlJc w:val="left"/>
      <w:pPr>
        <w:ind w:left="1440" w:hanging="360"/>
      </w:pPr>
      <w:rPr>
        <w:rFonts w:ascii="Symbol" w:hAnsi="Symbol" w:hint="default"/>
        <w:color w:val="auto"/>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1E88718B"/>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1F680183"/>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22D576D2"/>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7D43093"/>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2ABB0427"/>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2E813A10"/>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312B6C96"/>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326226E2"/>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3474066F"/>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35233969"/>
    <w:multiLevelType w:val="multilevel"/>
    <w:tmpl w:val="56A8DCE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35900C07"/>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37C00437"/>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8F54582"/>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3EA800B6"/>
    <w:multiLevelType w:val="hybridMultilevel"/>
    <w:tmpl w:val="F9F4BB40"/>
    <w:lvl w:ilvl="0" w:tplc="440A000F">
      <w:start w:val="1"/>
      <w:numFmt w:val="decimal"/>
      <w:lvlText w:val="%1."/>
      <w:lvlJc w:val="left"/>
      <w:pPr>
        <w:ind w:left="720" w:hanging="360"/>
      </w:pPr>
    </w:lvl>
    <w:lvl w:ilvl="1" w:tplc="080A0019">
      <w:start w:val="1"/>
      <w:numFmt w:val="lowerLetter"/>
      <w:lvlText w:val="%2."/>
      <w:lvlJc w:val="left"/>
      <w:pPr>
        <w:ind w:left="1785" w:hanging="705"/>
      </w:pPr>
      <w:rPr>
        <w:rFonts w:hint="default"/>
      </w:r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24" w15:restartNumberingAfterBreak="0">
    <w:nsid w:val="43E97D53"/>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45F33253"/>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48C2040C"/>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15:restartNumberingAfterBreak="0">
    <w:nsid w:val="4AA31CCB"/>
    <w:multiLevelType w:val="multilevel"/>
    <w:tmpl w:val="08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4B3B5385"/>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15:restartNumberingAfterBreak="0">
    <w:nsid w:val="4C615852"/>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4E084762"/>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1" w15:restartNumberingAfterBreak="0">
    <w:nsid w:val="4F2744E3"/>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2" w15:restartNumberingAfterBreak="0">
    <w:nsid w:val="4F413147"/>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15:restartNumberingAfterBreak="0">
    <w:nsid w:val="4FBA64FA"/>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 w15:restartNumberingAfterBreak="0">
    <w:nsid w:val="517D738A"/>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5" w15:restartNumberingAfterBreak="0">
    <w:nsid w:val="52067BF7"/>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6" w15:restartNumberingAfterBreak="0">
    <w:nsid w:val="53FC389B"/>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7" w15:restartNumberingAfterBreak="0">
    <w:nsid w:val="556F52CC"/>
    <w:multiLevelType w:val="multilevel"/>
    <w:tmpl w:val="08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573F5E0C"/>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58557884"/>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0" w15:restartNumberingAfterBreak="0">
    <w:nsid w:val="5AE54CAA"/>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1" w15:restartNumberingAfterBreak="0">
    <w:nsid w:val="5BC14A46"/>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2" w15:restartNumberingAfterBreak="0">
    <w:nsid w:val="5D6B09C9"/>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3" w15:restartNumberingAfterBreak="0">
    <w:nsid w:val="5F4060C0"/>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4" w15:restartNumberingAfterBreak="0">
    <w:nsid w:val="60C534A7"/>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5" w15:restartNumberingAfterBreak="0">
    <w:nsid w:val="655944FB"/>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6" w15:restartNumberingAfterBreak="0">
    <w:nsid w:val="65786842"/>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7" w15:restartNumberingAfterBreak="0">
    <w:nsid w:val="6BDA615F"/>
    <w:multiLevelType w:val="hybridMultilevel"/>
    <w:tmpl w:val="8736C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EE069FA"/>
    <w:multiLevelType w:val="hybridMultilevel"/>
    <w:tmpl w:val="BC94EEA2"/>
    <w:lvl w:ilvl="0" w:tplc="4064A06A">
      <w:start w:val="1"/>
      <w:numFmt w:val="decimal"/>
      <w:lvlText w:val="%1)"/>
      <w:lvlJc w:val="left"/>
      <w:pPr>
        <w:ind w:left="768" w:hanging="360"/>
      </w:pPr>
      <w:rPr>
        <w:b w:val="0"/>
      </w:r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49" w15:restartNumberingAfterBreak="0">
    <w:nsid w:val="6F6A0377"/>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0" w15:restartNumberingAfterBreak="0">
    <w:nsid w:val="70704006"/>
    <w:multiLevelType w:val="multilevel"/>
    <w:tmpl w:val="C91E3C84"/>
    <w:lvl w:ilvl="0">
      <w:start w:val="1"/>
      <w:numFmt w:val="upperRoman"/>
      <w:pStyle w:val="Ttulo1"/>
      <w:suff w:val="space"/>
      <w:lvlText w:val="Capítulo %1:"/>
      <w:lvlJc w:val="left"/>
      <w:pPr>
        <w:ind w:left="432" w:hanging="432"/>
      </w:pPr>
      <w:rPr>
        <w:rFonts w:hint="default"/>
      </w:rPr>
    </w:lvl>
    <w:lvl w:ilvl="1">
      <w:start w:val="1"/>
      <w:numFmt w:val="decimal"/>
      <w:pStyle w:val="Ttulo2"/>
      <w:isLgl/>
      <w:lvlText w:val="%1.%2"/>
      <w:lvlJc w:val="left"/>
      <w:pPr>
        <w:ind w:left="576" w:hanging="576"/>
      </w:pPr>
      <w:rPr>
        <w:rFonts w:hint="default"/>
      </w:rPr>
    </w:lvl>
    <w:lvl w:ilvl="2">
      <w:start w:val="1"/>
      <w:numFmt w:val="decimal"/>
      <w:pStyle w:val="Ttulo3"/>
      <w:isLgl/>
      <w:lvlText w:val="%1.%2.%3"/>
      <w:lvlJc w:val="left"/>
      <w:pPr>
        <w:ind w:left="720" w:hanging="720"/>
      </w:pPr>
      <w:rPr>
        <w:rFonts w:hint="default"/>
      </w:rPr>
    </w:lvl>
    <w:lvl w:ilvl="3">
      <w:start w:val="1"/>
      <w:numFmt w:val="decimal"/>
      <w:pStyle w:val="Ttulo4"/>
      <w:isLgl/>
      <w:lvlText w:val="%1.%2.%3.%4"/>
      <w:lvlJc w:val="left"/>
      <w:pPr>
        <w:ind w:left="864" w:hanging="864"/>
      </w:pPr>
      <w:rPr>
        <w:rFonts w:hint="default"/>
      </w:rPr>
    </w:lvl>
    <w:lvl w:ilvl="4">
      <w:start w:val="1"/>
      <w:numFmt w:val="decimal"/>
      <w:pStyle w:val="Ttulo5"/>
      <w:isLgl/>
      <w:lvlText w:val="%1.%2.%3.%4.%5"/>
      <w:lvlJc w:val="left"/>
      <w:pPr>
        <w:ind w:left="1008" w:hanging="1008"/>
      </w:pPr>
      <w:rPr>
        <w:rFonts w:hint="default"/>
      </w:rPr>
    </w:lvl>
    <w:lvl w:ilvl="5">
      <w:start w:val="1"/>
      <w:numFmt w:val="decimal"/>
      <w:pStyle w:val="Ttulo6"/>
      <w:isLgl/>
      <w:lvlText w:val="%1.%2.%3.%4.%5.%6"/>
      <w:lvlJc w:val="left"/>
      <w:pPr>
        <w:ind w:left="1152" w:hanging="1152"/>
      </w:pPr>
      <w:rPr>
        <w:rFonts w:hint="default"/>
      </w:rPr>
    </w:lvl>
    <w:lvl w:ilvl="6">
      <w:start w:val="1"/>
      <w:numFmt w:val="decimal"/>
      <w:pStyle w:val="Ttulo7"/>
      <w:isLgl/>
      <w:lvlText w:val="%1.%2.%3.%4.%5.%6.%7"/>
      <w:lvlJc w:val="left"/>
      <w:pPr>
        <w:ind w:left="1296" w:hanging="1296"/>
      </w:pPr>
      <w:rPr>
        <w:rFonts w:hint="default"/>
      </w:rPr>
    </w:lvl>
    <w:lvl w:ilvl="7">
      <w:start w:val="1"/>
      <w:numFmt w:val="decimal"/>
      <w:pStyle w:val="Ttulo8"/>
      <w:isLgl/>
      <w:lvlText w:val="%1.%2.%3.%4.%5.%6.%7.%8"/>
      <w:lvlJc w:val="left"/>
      <w:pPr>
        <w:ind w:left="1440" w:hanging="1440"/>
      </w:pPr>
      <w:rPr>
        <w:rFonts w:hint="default"/>
      </w:rPr>
    </w:lvl>
    <w:lvl w:ilvl="8">
      <w:start w:val="1"/>
      <w:numFmt w:val="decimal"/>
      <w:pStyle w:val="Ttulo9"/>
      <w:isLgl/>
      <w:lvlText w:val="%1.%2.%3.%4.%5.%6.%7.%8.%9"/>
      <w:lvlJc w:val="left"/>
      <w:pPr>
        <w:ind w:left="1584" w:hanging="1584"/>
      </w:pPr>
      <w:rPr>
        <w:rFonts w:hint="default"/>
      </w:rPr>
    </w:lvl>
  </w:abstractNum>
  <w:abstractNum w:abstractNumId="51" w15:restartNumberingAfterBreak="0">
    <w:nsid w:val="77831C5E"/>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2" w15:restartNumberingAfterBreak="0">
    <w:nsid w:val="780C2D5F"/>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3" w15:restartNumberingAfterBreak="0">
    <w:nsid w:val="79BC6F01"/>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4" w15:restartNumberingAfterBreak="0">
    <w:nsid w:val="7B373965"/>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1"/>
  </w:num>
  <w:num w:numId="2">
    <w:abstractNumId w:val="18"/>
  </w:num>
  <w:num w:numId="3">
    <w:abstractNumId w:val="52"/>
  </w:num>
  <w:num w:numId="4">
    <w:abstractNumId w:val="40"/>
  </w:num>
  <w:num w:numId="5">
    <w:abstractNumId w:val="42"/>
  </w:num>
  <w:num w:numId="6">
    <w:abstractNumId w:val="4"/>
  </w:num>
  <w:num w:numId="7">
    <w:abstractNumId w:val="50"/>
  </w:num>
  <w:num w:numId="8">
    <w:abstractNumId w:val="14"/>
  </w:num>
  <w:num w:numId="9">
    <w:abstractNumId w:val="0"/>
  </w:num>
  <w:num w:numId="10">
    <w:abstractNumId w:val="19"/>
  </w:num>
  <w:num w:numId="11">
    <w:abstractNumId w:val="47"/>
  </w:num>
  <w:num w:numId="12">
    <w:abstractNumId w:val="48"/>
  </w:num>
  <w:num w:numId="13">
    <w:abstractNumId w:val="23"/>
  </w:num>
  <w:num w:numId="14">
    <w:abstractNumId w:val="45"/>
  </w:num>
  <w:num w:numId="15">
    <w:abstractNumId w:val="46"/>
  </w:num>
  <w:num w:numId="16">
    <w:abstractNumId w:val="6"/>
  </w:num>
  <w:num w:numId="17">
    <w:abstractNumId w:val="35"/>
  </w:num>
  <w:num w:numId="18">
    <w:abstractNumId w:val="51"/>
  </w:num>
  <w:num w:numId="19">
    <w:abstractNumId w:val="5"/>
  </w:num>
  <w:num w:numId="20">
    <w:abstractNumId w:val="54"/>
  </w:num>
  <w:num w:numId="21">
    <w:abstractNumId w:val="31"/>
  </w:num>
  <w:num w:numId="22">
    <w:abstractNumId w:val="2"/>
  </w:num>
  <w:num w:numId="23">
    <w:abstractNumId w:val="32"/>
  </w:num>
  <w:num w:numId="24">
    <w:abstractNumId w:val="33"/>
  </w:num>
  <w:num w:numId="25">
    <w:abstractNumId w:val="16"/>
  </w:num>
  <w:num w:numId="26">
    <w:abstractNumId w:val="36"/>
  </w:num>
  <w:num w:numId="27">
    <w:abstractNumId w:val="28"/>
  </w:num>
  <w:num w:numId="28">
    <w:abstractNumId w:val="25"/>
  </w:num>
  <w:num w:numId="29">
    <w:abstractNumId w:val="15"/>
  </w:num>
  <w:num w:numId="30">
    <w:abstractNumId w:val="39"/>
  </w:num>
  <w:num w:numId="31">
    <w:abstractNumId w:val="41"/>
  </w:num>
  <w:num w:numId="32">
    <w:abstractNumId w:val="30"/>
  </w:num>
  <w:num w:numId="33">
    <w:abstractNumId w:val="26"/>
  </w:num>
  <w:num w:numId="34">
    <w:abstractNumId w:val="49"/>
  </w:num>
  <w:num w:numId="35">
    <w:abstractNumId w:val="13"/>
  </w:num>
  <w:num w:numId="36">
    <w:abstractNumId w:val="9"/>
  </w:num>
  <w:num w:numId="37">
    <w:abstractNumId w:val="9"/>
  </w:num>
  <w:num w:numId="38">
    <w:abstractNumId w:val="20"/>
  </w:num>
  <w:num w:numId="39">
    <w:abstractNumId w:val="44"/>
  </w:num>
  <w:num w:numId="40">
    <w:abstractNumId w:val="1"/>
  </w:num>
  <w:num w:numId="41">
    <w:abstractNumId w:val="34"/>
  </w:num>
  <w:num w:numId="42">
    <w:abstractNumId w:val="10"/>
  </w:num>
  <w:num w:numId="43">
    <w:abstractNumId w:val="24"/>
  </w:num>
  <w:num w:numId="44">
    <w:abstractNumId w:val="53"/>
  </w:num>
  <w:num w:numId="45">
    <w:abstractNumId w:val="37"/>
  </w:num>
  <w:num w:numId="46">
    <w:abstractNumId w:val="27"/>
  </w:num>
  <w:num w:numId="47">
    <w:abstractNumId w:val="38"/>
  </w:num>
  <w:num w:numId="48">
    <w:abstractNumId w:val="21"/>
  </w:num>
  <w:num w:numId="49">
    <w:abstractNumId w:val="7"/>
  </w:num>
  <w:num w:numId="50">
    <w:abstractNumId w:val="12"/>
  </w:num>
  <w:num w:numId="51">
    <w:abstractNumId w:val="22"/>
  </w:num>
  <w:num w:numId="52">
    <w:abstractNumId w:val="29"/>
  </w:num>
  <w:num w:numId="53">
    <w:abstractNumId w:val="8"/>
  </w:num>
  <w:num w:numId="54">
    <w:abstractNumId w:val="3"/>
  </w:num>
  <w:num w:numId="55">
    <w:abstractNumId w:val="17"/>
  </w:num>
  <w:num w:numId="56">
    <w:abstractNumId w:val="43"/>
  </w:num>
  <w:num w:numId="57">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49"/>
  </w:num>
  <w:num w:numId="59">
    <w:abstractNumId w:val="13"/>
  </w:num>
  <w:num w:numId="60">
    <w:abstractNumId w:val="47"/>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4"/>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FF8"/>
    <w:rsid w:val="00005CF3"/>
    <w:rsid w:val="00006442"/>
    <w:rsid w:val="000071A4"/>
    <w:rsid w:val="00011860"/>
    <w:rsid w:val="00012BBE"/>
    <w:rsid w:val="00017E2D"/>
    <w:rsid w:val="00024157"/>
    <w:rsid w:val="00025C05"/>
    <w:rsid w:val="0003092D"/>
    <w:rsid w:val="0003312C"/>
    <w:rsid w:val="0003741D"/>
    <w:rsid w:val="00041FB2"/>
    <w:rsid w:val="00045AF2"/>
    <w:rsid w:val="0004666B"/>
    <w:rsid w:val="00052CD9"/>
    <w:rsid w:val="0005608C"/>
    <w:rsid w:val="0005706B"/>
    <w:rsid w:val="00057097"/>
    <w:rsid w:val="00060A0B"/>
    <w:rsid w:val="00061385"/>
    <w:rsid w:val="00062CD8"/>
    <w:rsid w:val="0008170D"/>
    <w:rsid w:val="0008184D"/>
    <w:rsid w:val="00081DC9"/>
    <w:rsid w:val="00084DA4"/>
    <w:rsid w:val="00090C1D"/>
    <w:rsid w:val="000951DA"/>
    <w:rsid w:val="000958ED"/>
    <w:rsid w:val="000A60E6"/>
    <w:rsid w:val="000B5360"/>
    <w:rsid w:val="000B5F96"/>
    <w:rsid w:val="000C3348"/>
    <w:rsid w:val="000C6FC3"/>
    <w:rsid w:val="000E25E5"/>
    <w:rsid w:val="000E373F"/>
    <w:rsid w:val="000E42E4"/>
    <w:rsid w:val="000F5FE4"/>
    <w:rsid w:val="000F7AEE"/>
    <w:rsid w:val="000F7CB8"/>
    <w:rsid w:val="001009B1"/>
    <w:rsid w:val="00115E8D"/>
    <w:rsid w:val="001219A0"/>
    <w:rsid w:val="00130F69"/>
    <w:rsid w:val="001312B6"/>
    <w:rsid w:val="001323D6"/>
    <w:rsid w:val="00134CEC"/>
    <w:rsid w:val="00137E4B"/>
    <w:rsid w:val="00143CFB"/>
    <w:rsid w:val="00154199"/>
    <w:rsid w:val="00176D0E"/>
    <w:rsid w:val="0019054B"/>
    <w:rsid w:val="00192736"/>
    <w:rsid w:val="001976B3"/>
    <w:rsid w:val="001A0B77"/>
    <w:rsid w:val="001A13D5"/>
    <w:rsid w:val="001A5195"/>
    <w:rsid w:val="001A6BA4"/>
    <w:rsid w:val="001C33C2"/>
    <w:rsid w:val="001D3D0F"/>
    <w:rsid w:val="001D4B1A"/>
    <w:rsid w:val="001D7CE8"/>
    <w:rsid w:val="001E0083"/>
    <w:rsid w:val="001E2B2D"/>
    <w:rsid w:val="001E3971"/>
    <w:rsid w:val="001F7EF8"/>
    <w:rsid w:val="002077EE"/>
    <w:rsid w:val="0021044D"/>
    <w:rsid w:val="002270F3"/>
    <w:rsid w:val="00230312"/>
    <w:rsid w:val="00233EA7"/>
    <w:rsid w:val="002431BD"/>
    <w:rsid w:val="00253599"/>
    <w:rsid w:val="00253F2C"/>
    <w:rsid w:val="0025418C"/>
    <w:rsid w:val="002559EA"/>
    <w:rsid w:val="00256296"/>
    <w:rsid w:val="00260120"/>
    <w:rsid w:val="00264734"/>
    <w:rsid w:val="00264B05"/>
    <w:rsid w:val="00270B6C"/>
    <w:rsid w:val="002756E4"/>
    <w:rsid w:val="002772A7"/>
    <w:rsid w:val="002841B5"/>
    <w:rsid w:val="00286E70"/>
    <w:rsid w:val="002944C0"/>
    <w:rsid w:val="002959D3"/>
    <w:rsid w:val="00296C7B"/>
    <w:rsid w:val="002A1824"/>
    <w:rsid w:val="002A2E6D"/>
    <w:rsid w:val="002A56F9"/>
    <w:rsid w:val="002B39C9"/>
    <w:rsid w:val="002B4821"/>
    <w:rsid w:val="002B4EC1"/>
    <w:rsid w:val="002C6A79"/>
    <w:rsid w:val="002D5ABD"/>
    <w:rsid w:val="002D71CB"/>
    <w:rsid w:val="002E09D5"/>
    <w:rsid w:val="002E5C51"/>
    <w:rsid w:val="002E7D27"/>
    <w:rsid w:val="002E7E28"/>
    <w:rsid w:val="002F4716"/>
    <w:rsid w:val="002F7490"/>
    <w:rsid w:val="003012EC"/>
    <w:rsid w:val="00306C83"/>
    <w:rsid w:val="00311257"/>
    <w:rsid w:val="00314530"/>
    <w:rsid w:val="00321A9C"/>
    <w:rsid w:val="00323C66"/>
    <w:rsid w:val="00331225"/>
    <w:rsid w:val="00331D7F"/>
    <w:rsid w:val="00332533"/>
    <w:rsid w:val="00337F1F"/>
    <w:rsid w:val="003508CD"/>
    <w:rsid w:val="00362EC4"/>
    <w:rsid w:val="00364DA3"/>
    <w:rsid w:val="0036689B"/>
    <w:rsid w:val="00382F33"/>
    <w:rsid w:val="003A09BB"/>
    <w:rsid w:val="003A66B5"/>
    <w:rsid w:val="003B6B76"/>
    <w:rsid w:val="003C0C91"/>
    <w:rsid w:val="003C40E0"/>
    <w:rsid w:val="003C6017"/>
    <w:rsid w:val="003C734D"/>
    <w:rsid w:val="003F1D13"/>
    <w:rsid w:val="003F6517"/>
    <w:rsid w:val="003F7880"/>
    <w:rsid w:val="00402DA1"/>
    <w:rsid w:val="00410684"/>
    <w:rsid w:val="00414C5F"/>
    <w:rsid w:val="004243A8"/>
    <w:rsid w:val="004247E9"/>
    <w:rsid w:val="004249C7"/>
    <w:rsid w:val="00425008"/>
    <w:rsid w:val="00425984"/>
    <w:rsid w:val="00432208"/>
    <w:rsid w:val="00436035"/>
    <w:rsid w:val="004375C0"/>
    <w:rsid w:val="0044185E"/>
    <w:rsid w:val="00441867"/>
    <w:rsid w:val="00441CAA"/>
    <w:rsid w:val="004515E4"/>
    <w:rsid w:val="0046204D"/>
    <w:rsid w:val="0046321B"/>
    <w:rsid w:val="00464172"/>
    <w:rsid w:val="00470AAF"/>
    <w:rsid w:val="004727FA"/>
    <w:rsid w:val="0048631C"/>
    <w:rsid w:val="00487855"/>
    <w:rsid w:val="00495051"/>
    <w:rsid w:val="00497FB1"/>
    <w:rsid w:val="004A1C0E"/>
    <w:rsid w:val="004A206A"/>
    <w:rsid w:val="004A38A7"/>
    <w:rsid w:val="004D14DF"/>
    <w:rsid w:val="004D40DB"/>
    <w:rsid w:val="004E2801"/>
    <w:rsid w:val="004E2C53"/>
    <w:rsid w:val="004E3FED"/>
    <w:rsid w:val="004E570F"/>
    <w:rsid w:val="004F7465"/>
    <w:rsid w:val="0050255F"/>
    <w:rsid w:val="005026D9"/>
    <w:rsid w:val="0050462C"/>
    <w:rsid w:val="00504E88"/>
    <w:rsid w:val="00506986"/>
    <w:rsid w:val="0051244A"/>
    <w:rsid w:val="00515DDC"/>
    <w:rsid w:val="00521FCA"/>
    <w:rsid w:val="00524D2E"/>
    <w:rsid w:val="00525222"/>
    <w:rsid w:val="00525FD7"/>
    <w:rsid w:val="00531B5D"/>
    <w:rsid w:val="00533307"/>
    <w:rsid w:val="005338DA"/>
    <w:rsid w:val="00537DAD"/>
    <w:rsid w:val="00541B07"/>
    <w:rsid w:val="00547530"/>
    <w:rsid w:val="0055241C"/>
    <w:rsid w:val="00553553"/>
    <w:rsid w:val="00565970"/>
    <w:rsid w:val="00571CEE"/>
    <w:rsid w:val="00574072"/>
    <w:rsid w:val="005805DF"/>
    <w:rsid w:val="005871EF"/>
    <w:rsid w:val="0059010F"/>
    <w:rsid w:val="0059168C"/>
    <w:rsid w:val="005A06B6"/>
    <w:rsid w:val="005A5103"/>
    <w:rsid w:val="005B50CE"/>
    <w:rsid w:val="005B54B7"/>
    <w:rsid w:val="005B5840"/>
    <w:rsid w:val="005B593E"/>
    <w:rsid w:val="005C02EE"/>
    <w:rsid w:val="005C1968"/>
    <w:rsid w:val="005C3423"/>
    <w:rsid w:val="005C41DA"/>
    <w:rsid w:val="005C4F21"/>
    <w:rsid w:val="005D04A6"/>
    <w:rsid w:val="005D4169"/>
    <w:rsid w:val="005D6292"/>
    <w:rsid w:val="005D7A36"/>
    <w:rsid w:val="005E1786"/>
    <w:rsid w:val="005E5945"/>
    <w:rsid w:val="005E7097"/>
    <w:rsid w:val="005E7301"/>
    <w:rsid w:val="005F4A21"/>
    <w:rsid w:val="005F5CC9"/>
    <w:rsid w:val="005F7267"/>
    <w:rsid w:val="005F7DC7"/>
    <w:rsid w:val="00600631"/>
    <w:rsid w:val="00614BF7"/>
    <w:rsid w:val="00620A24"/>
    <w:rsid w:val="00620ABF"/>
    <w:rsid w:val="0062165F"/>
    <w:rsid w:val="00625760"/>
    <w:rsid w:val="00626217"/>
    <w:rsid w:val="006271FD"/>
    <w:rsid w:val="00637CEE"/>
    <w:rsid w:val="00644959"/>
    <w:rsid w:val="00652619"/>
    <w:rsid w:val="00667D08"/>
    <w:rsid w:val="00683190"/>
    <w:rsid w:val="00686501"/>
    <w:rsid w:val="006A2D78"/>
    <w:rsid w:val="006B246E"/>
    <w:rsid w:val="006C6421"/>
    <w:rsid w:val="006D5BEC"/>
    <w:rsid w:val="006D7DAA"/>
    <w:rsid w:val="006E10D5"/>
    <w:rsid w:val="006E36F8"/>
    <w:rsid w:val="006E72A3"/>
    <w:rsid w:val="006F4061"/>
    <w:rsid w:val="006F57D4"/>
    <w:rsid w:val="006F6C07"/>
    <w:rsid w:val="007118A3"/>
    <w:rsid w:val="00717E46"/>
    <w:rsid w:val="007208BA"/>
    <w:rsid w:val="007256DE"/>
    <w:rsid w:val="007271CB"/>
    <w:rsid w:val="00732C55"/>
    <w:rsid w:val="00734DD8"/>
    <w:rsid w:val="007352AC"/>
    <w:rsid w:val="00742FC1"/>
    <w:rsid w:val="00744C84"/>
    <w:rsid w:val="00752932"/>
    <w:rsid w:val="007620C1"/>
    <w:rsid w:val="007640B1"/>
    <w:rsid w:val="00770774"/>
    <w:rsid w:val="00771139"/>
    <w:rsid w:val="00773688"/>
    <w:rsid w:val="00773E87"/>
    <w:rsid w:val="00780036"/>
    <w:rsid w:val="00780BD1"/>
    <w:rsid w:val="0078303A"/>
    <w:rsid w:val="00786B0A"/>
    <w:rsid w:val="00787DC7"/>
    <w:rsid w:val="00793525"/>
    <w:rsid w:val="00794106"/>
    <w:rsid w:val="00794C08"/>
    <w:rsid w:val="007A1C52"/>
    <w:rsid w:val="007A3B76"/>
    <w:rsid w:val="007A7345"/>
    <w:rsid w:val="007B1544"/>
    <w:rsid w:val="007B1CF3"/>
    <w:rsid w:val="007B6875"/>
    <w:rsid w:val="007B7571"/>
    <w:rsid w:val="007C1E88"/>
    <w:rsid w:val="007C5DF5"/>
    <w:rsid w:val="007E198D"/>
    <w:rsid w:val="007E334E"/>
    <w:rsid w:val="007E33AA"/>
    <w:rsid w:val="007E4620"/>
    <w:rsid w:val="007F39F5"/>
    <w:rsid w:val="008072A0"/>
    <w:rsid w:val="0081438F"/>
    <w:rsid w:val="008223E5"/>
    <w:rsid w:val="00836E97"/>
    <w:rsid w:val="00841D44"/>
    <w:rsid w:val="008529D3"/>
    <w:rsid w:val="00857BF3"/>
    <w:rsid w:val="008636E1"/>
    <w:rsid w:val="0087064B"/>
    <w:rsid w:val="00871F9E"/>
    <w:rsid w:val="0087302F"/>
    <w:rsid w:val="00877D9A"/>
    <w:rsid w:val="008872E7"/>
    <w:rsid w:val="008A1EAB"/>
    <w:rsid w:val="008A6726"/>
    <w:rsid w:val="008A7A5B"/>
    <w:rsid w:val="008B5E71"/>
    <w:rsid w:val="008C0946"/>
    <w:rsid w:val="008C0C13"/>
    <w:rsid w:val="008C3DB1"/>
    <w:rsid w:val="008C3E94"/>
    <w:rsid w:val="008C6BA0"/>
    <w:rsid w:val="008D2046"/>
    <w:rsid w:val="008D28A4"/>
    <w:rsid w:val="008D5193"/>
    <w:rsid w:val="008D57C5"/>
    <w:rsid w:val="008D6B73"/>
    <w:rsid w:val="008E188C"/>
    <w:rsid w:val="008E29CC"/>
    <w:rsid w:val="008E32B0"/>
    <w:rsid w:val="008E3B37"/>
    <w:rsid w:val="008F006E"/>
    <w:rsid w:val="009109D8"/>
    <w:rsid w:val="00912625"/>
    <w:rsid w:val="00916902"/>
    <w:rsid w:val="009174E9"/>
    <w:rsid w:val="00923DBA"/>
    <w:rsid w:val="0092638C"/>
    <w:rsid w:val="009321A4"/>
    <w:rsid w:val="009331B1"/>
    <w:rsid w:val="00937A8D"/>
    <w:rsid w:val="0095278C"/>
    <w:rsid w:val="009557E7"/>
    <w:rsid w:val="00963A65"/>
    <w:rsid w:val="00967E29"/>
    <w:rsid w:val="00971182"/>
    <w:rsid w:val="00975AB0"/>
    <w:rsid w:val="00982324"/>
    <w:rsid w:val="00982462"/>
    <w:rsid w:val="009825C0"/>
    <w:rsid w:val="00983766"/>
    <w:rsid w:val="00987FB8"/>
    <w:rsid w:val="009A1B29"/>
    <w:rsid w:val="009A4378"/>
    <w:rsid w:val="009A512D"/>
    <w:rsid w:val="009A732F"/>
    <w:rsid w:val="009B77E2"/>
    <w:rsid w:val="009C146D"/>
    <w:rsid w:val="009D1E9A"/>
    <w:rsid w:val="009D47B9"/>
    <w:rsid w:val="009D71FB"/>
    <w:rsid w:val="009E054B"/>
    <w:rsid w:val="009E2FE8"/>
    <w:rsid w:val="009E5633"/>
    <w:rsid w:val="009E7C58"/>
    <w:rsid w:val="009F1158"/>
    <w:rsid w:val="009F32C6"/>
    <w:rsid w:val="009F5D82"/>
    <w:rsid w:val="00A03F51"/>
    <w:rsid w:val="00A05232"/>
    <w:rsid w:val="00A06B07"/>
    <w:rsid w:val="00A07876"/>
    <w:rsid w:val="00A07DB0"/>
    <w:rsid w:val="00A1216E"/>
    <w:rsid w:val="00A123A3"/>
    <w:rsid w:val="00A1671B"/>
    <w:rsid w:val="00A2178B"/>
    <w:rsid w:val="00A223BA"/>
    <w:rsid w:val="00A51F70"/>
    <w:rsid w:val="00A5402C"/>
    <w:rsid w:val="00A54CDF"/>
    <w:rsid w:val="00A606C3"/>
    <w:rsid w:val="00A62412"/>
    <w:rsid w:val="00A63761"/>
    <w:rsid w:val="00A650AD"/>
    <w:rsid w:val="00A66A4C"/>
    <w:rsid w:val="00A66BA7"/>
    <w:rsid w:val="00A836DC"/>
    <w:rsid w:val="00A83A2D"/>
    <w:rsid w:val="00A863A0"/>
    <w:rsid w:val="00A867FB"/>
    <w:rsid w:val="00A86CF7"/>
    <w:rsid w:val="00A9423B"/>
    <w:rsid w:val="00A95047"/>
    <w:rsid w:val="00A96473"/>
    <w:rsid w:val="00A96D2E"/>
    <w:rsid w:val="00A96E35"/>
    <w:rsid w:val="00AA2613"/>
    <w:rsid w:val="00AB073F"/>
    <w:rsid w:val="00AB088F"/>
    <w:rsid w:val="00AB3A3F"/>
    <w:rsid w:val="00AB7836"/>
    <w:rsid w:val="00AC3A20"/>
    <w:rsid w:val="00AC406B"/>
    <w:rsid w:val="00AC7812"/>
    <w:rsid w:val="00AD10B8"/>
    <w:rsid w:val="00AD1E07"/>
    <w:rsid w:val="00AD3841"/>
    <w:rsid w:val="00AD5E47"/>
    <w:rsid w:val="00AE33CC"/>
    <w:rsid w:val="00AE3B0B"/>
    <w:rsid w:val="00AE3EEF"/>
    <w:rsid w:val="00AF1225"/>
    <w:rsid w:val="00AF4DD5"/>
    <w:rsid w:val="00AF6DBF"/>
    <w:rsid w:val="00B06613"/>
    <w:rsid w:val="00B143AF"/>
    <w:rsid w:val="00B22FBE"/>
    <w:rsid w:val="00B23150"/>
    <w:rsid w:val="00B36ED0"/>
    <w:rsid w:val="00B40F49"/>
    <w:rsid w:val="00B53AA6"/>
    <w:rsid w:val="00B603E6"/>
    <w:rsid w:val="00B6230E"/>
    <w:rsid w:val="00B70096"/>
    <w:rsid w:val="00B72839"/>
    <w:rsid w:val="00B7496D"/>
    <w:rsid w:val="00B751AE"/>
    <w:rsid w:val="00B7628B"/>
    <w:rsid w:val="00B7689C"/>
    <w:rsid w:val="00B810F1"/>
    <w:rsid w:val="00B8190F"/>
    <w:rsid w:val="00B82581"/>
    <w:rsid w:val="00B82A0F"/>
    <w:rsid w:val="00B8527A"/>
    <w:rsid w:val="00B858A0"/>
    <w:rsid w:val="00BA170C"/>
    <w:rsid w:val="00BB545E"/>
    <w:rsid w:val="00BC0BCD"/>
    <w:rsid w:val="00BC52F9"/>
    <w:rsid w:val="00BD0FF8"/>
    <w:rsid w:val="00BD13C2"/>
    <w:rsid w:val="00BD2530"/>
    <w:rsid w:val="00BD2D13"/>
    <w:rsid w:val="00BD53DB"/>
    <w:rsid w:val="00BD6E87"/>
    <w:rsid w:val="00BE2CB0"/>
    <w:rsid w:val="00C02F1F"/>
    <w:rsid w:val="00C03EDD"/>
    <w:rsid w:val="00C14710"/>
    <w:rsid w:val="00C1749A"/>
    <w:rsid w:val="00C228FB"/>
    <w:rsid w:val="00C27579"/>
    <w:rsid w:val="00C3739C"/>
    <w:rsid w:val="00C40486"/>
    <w:rsid w:val="00C449A8"/>
    <w:rsid w:val="00C655A0"/>
    <w:rsid w:val="00C70604"/>
    <w:rsid w:val="00C721C8"/>
    <w:rsid w:val="00C82606"/>
    <w:rsid w:val="00C85488"/>
    <w:rsid w:val="00C86381"/>
    <w:rsid w:val="00CA4A74"/>
    <w:rsid w:val="00CB46CD"/>
    <w:rsid w:val="00CC3C59"/>
    <w:rsid w:val="00CD3558"/>
    <w:rsid w:val="00CE229C"/>
    <w:rsid w:val="00CE4FB5"/>
    <w:rsid w:val="00CE7622"/>
    <w:rsid w:val="00CF425D"/>
    <w:rsid w:val="00CF6011"/>
    <w:rsid w:val="00CF65F2"/>
    <w:rsid w:val="00D05421"/>
    <w:rsid w:val="00D06023"/>
    <w:rsid w:val="00D25B0E"/>
    <w:rsid w:val="00D341FA"/>
    <w:rsid w:val="00D43ABC"/>
    <w:rsid w:val="00D516BF"/>
    <w:rsid w:val="00D613BC"/>
    <w:rsid w:val="00D64BE2"/>
    <w:rsid w:val="00D76E48"/>
    <w:rsid w:val="00D77AC7"/>
    <w:rsid w:val="00D81111"/>
    <w:rsid w:val="00D87D56"/>
    <w:rsid w:val="00D95874"/>
    <w:rsid w:val="00DA256F"/>
    <w:rsid w:val="00DA2FB1"/>
    <w:rsid w:val="00DA7873"/>
    <w:rsid w:val="00DC0C9A"/>
    <w:rsid w:val="00DC1DC7"/>
    <w:rsid w:val="00DD49C1"/>
    <w:rsid w:val="00DE56DC"/>
    <w:rsid w:val="00DE65FD"/>
    <w:rsid w:val="00E009DA"/>
    <w:rsid w:val="00E125C0"/>
    <w:rsid w:val="00E15B53"/>
    <w:rsid w:val="00E219C1"/>
    <w:rsid w:val="00E2400D"/>
    <w:rsid w:val="00E24775"/>
    <w:rsid w:val="00E343E1"/>
    <w:rsid w:val="00E35AED"/>
    <w:rsid w:val="00E3677D"/>
    <w:rsid w:val="00E37241"/>
    <w:rsid w:val="00E37355"/>
    <w:rsid w:val="00E4414B"/>
    <w:rsid w:val="00E446A9"/>
    <w:rsid w:val="00E44D1C"/>
    <w:rsid w:val="00E44EAF"/>
    <w:rsid w:val="00E44F9E"/>
    <w:rsid w:val="00E47284"/>
    <w:rsid w:val="00E5420E"/>
    <w:rsid w:val="00E560EC"/>
    <w:rsid w:val="00E6056C"/>
    <w:rsid w:val="00E62277"/>
    <w:rsid w:val="00E751E6"/>
    <w:rsid w:val="00E7576A"/>
    <w:rsid w:val="00E82C0C"/>
    <w:rsid w:val="00E83108"/>
    <w:rsid w:val="00E87293"/>
    <w:rsid w:val="00E96832"/>
    <w:rsid w:val="00EA430A"/>
    <w:rsid w:val="00EA5B86"/>
    <w:rsid w:val="00EA65F6"/>
    <w:rsid w:val="00EB436E"/>
    <w:rsid w:val="00ED0841"/>
    <w:rsid w:val="00ED16AE"/>
    <w:rsid w:val="00ED2D55"/>
    <w:rsid w:val="00ED4753"/>
    <w:rsid w:val="00ED6704"/>
    <w:rsid w:val="00EE1A08"/>
    <w:rsid w:val="00EE3216"/>
    <w:rsid w:val="00EF1664"/>
    <w:rsid w:val="00EF1B61"/>
    <w:rsid w:val="00EF2B64"/>
    <w:rsid w:val="00EF5E6B"/>
    <w:rsid w:val="00F00855"/>
    <w:rsid w:val="00F01B5E"/>
    <w:rsid w:val="00F13348"/>
    <w:rsid w:val="00F136E0"/>
    <w:rsid w:val="00F32061"/>
    <w:rsid w:val="00F328CA"/>
    <w:rsid w:val="00F4040C"/>
    <w:rsid w:val="00F408A5"/>
    <w:rsid w:val="00F47C61"/>
    <w:rsid w:val="00F53933"/>
    <w:rsid w:val="00F63DB6"/>
    <w:rsid w:val="00F64F2D"/>
    <w:rsid w:val="00F72BB9"/>
    <w:rsid w:val="00F73E88"/>
    <w:rsid w:val="00F80449"/>
    <w:rsid w:val="00F81565"/>
    <w:rsid w:val="00F82254"/>
    <w:rsid w:val="00F82341"/>
    <w:rsid w:val="00F82BB4"/>
    <w:rsid w:val="00F83135"/>
    <w:rsid w:val="00F8375B"/>
    <w:rsid w:val="00FA05C6"/>
    <w:rsid w:val="00FA6686"/>
    <w:rsid w:val="00FA7B4D"/>
    <w:rsid w:val="00FB13C7"/>
    <w:rsid w:val="00FB1CF1"/>
    <w:rsid w:val="00FB2531"/>
    <w:rsid w:val="00FC5CB1"/>
    <w:rsid w:val="00FC6DC5"/>
    <w:rsid w:val="00FD05C5"/>
    <w:rsid w:val="00FD5071"/>
    <w:rsid w:val="00FE1E52"/>
    <w:rsid w:val="00FE5E2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38017B"/>
  <w15:chartTrackingRefBased/>
  <w15:docId w15:val="{54B747E6-14DF-424A-BEE9-362D33A27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C0C91"/>
    <w:pPr>
      <w:spacing w:line="480" w:lineRule="auto"/>
      <w:jc w:val="both"/>
    </w:pPr>
    <w:rPr>
      <w:rFonts w:ascii="Times New Roman" w:hAnsi="Times New Roman"/>
      <w:sz w:val="24"/>
      <w:lang w:val="es-ES_tradnl"/>
    </w:rPr>
  </w:style>
  <w:style w:type="paragraph" w:styleId="Ttulo1">
    <w:name w:val="heading 1"/>
    <w:basedOn w:val="Normal"/>
    <w:next w:val="Normal"/>
    <w:link w:val="Ttulo1Car"/>
    <w:uiPriority w:val="9"/>
    <w:qFormat/>
    <w:rsid w:val="00BD0FF8"/>
    <w:pPr>
      <w:keepNext/>
      <w:keepLines/>
      <w:numPr>
        <w:numId w:val="7"/>
      </w:numPr>
      <w:spacing w:before="240" w:after="0"/>
      <w:outlineLvl w:val="0"/>
    </w:pPr>
    <w:rPr>
      <w:rFonts w:eastAsiaTheme="majorEastAsia" w:cstheme="majorBidi"/>
      <w:color w:val="0B5294" w:themeColor="accent1" w:themeShade="BF"/>
      <w:sz w:val="32"/>
      <w:szCs w:val="32"/>
    </w:rPr>
  </w:style>
  <w:style w:type="paragraph" w:styleId="Ttulo2">
    <w:name w:val="heading 2"/>
    <w:basedOn w:val="Normal"/>
    <w:next w:val="Normal"/>
    <w:link w:val="Ttulo2Car"/>
    <w:uiPriority w:val="9"/>
    <w:unhideWhenUsed/>
    <w:qFormat/>
    <w:rsid w:val="00BD0FF8"/>
    <w:pPr>
      <w:keepNext/>
      <w:keepLines/>
      <w:numPr>
        <w:ilvl w:val="1"/>
        <w:numId w:val="7"/>
      </w:numPr>
      <w:spacing w:before="40" w:after="0"/>
      <w:outlineLvl w:val="1"/>
    </w:pPr>
    <w:rPr>
      <w:rFonts w:eastAsiaTheme="majorEastAsia" w:cstheme="majorBidi"/>
      <w:color w:val="0B5294" w:themeColor="accent1" w:themeShade="BF"/>
      <w:sz w:val="26"/>
      <w:szCs w:val="26"/>
    </w:rPr>
  </w:style>
  <w:style w:type="paragraph" w:styleId="Ttulo3">
    <w:name w:val="heading 3"/>
    <w:basedOn w:val="Normal"/>
    <w:next w:val="Normal"/>
    <w:link w:val="Ttulo3Car"/>
    <w:uiPriority w:val="9"/>
    <w:unhideWhenUsed/>
    <w:qFormat/>
    <w:rsid w:val="00BD0FF8"/>
    <w:pPr>
      <w:keepNext/>
      <w:keepLines/>
      <w:numPr>
        <w:ilvl w:val="2"/>
        <w:numId w:val="7"/>
      </w:numPr>
      <w:spacing w:before="40" w:after="0"/>
      <w:outlineLvl w:val="2"/>
    </w:pPr>
    <w:rPr>
      <w:rFonts w:eastAsiaTheme="majorEastAsia" w:cstheme="majorBidi"/>
      <w:color w:val="073662" w:themeColor="accent1" w:themeShade="7F"/>
      <w:szCs w:val="24"/>
    </w:rPr>
  </w:style>
  <w:style w:type="paragraph" w:styleId="Ttulo4">
    <w:name w:val="heading 4"/>
    <w:basedOn w:val="Normal"/>
    <w:next w:val="Normal"/>
    <w:link w:val="Ttulo4Car"/>
    <w:uiPriority w:val="9"/>
    <w:unhideWhenUsed/>
    <w:qFormat/>
    <w:rsid w:val="00BD0FF8"/>
    <w:pPr>
      <w:keepNext/>
      <w:keepLines/>
      <w:numPr>
        <w:ilvl w:val="3"/>
        <w:numId w:val="7"/>
      </w:numPr>
      <w:spacing w:before="40" w:after="0"/>
      <w:outlineLvl w:val="3"/>
    </w:pPr>
    <w:rPr>
      <w:rFonts w:eastAsiaTheme="majorEastAsia" w:cstheme="majorBidi"/>
      <w:i/>
      <w:iCs/>
      <w:color w:val="0B5294" w:themeColor="accent1" w:themeShade="BF"/>
    </w:rPr>
  </w:style>
  <w:style w:type="paragraph" w:styleId="Ttulo5">
    <w:name w:val="heading 5"/>
    <w:basedOn w:val="Normal"/>
    <w:next w:val="Normal"/>
    <w:link w:val="Ttulo5Car"/>
    <w:uiPriority w:val="9"/>
    <w:unhideWhenUsed/>
    <w:qFormat/>
    <w:rsid w:val="002B39C9"/>
    <w:pPr>
      <w:keepNext/>
      <w:keepLines/>
      <w:numPr>
        <w:ilvl w:val="4"/>
        <w:numId w:val="7"/>
      </w:numPr>
      <w:spacing w:before="40" w:after="0"/>
      <w:outlineLvl w:val="4"/>
    </w:pPr>
    <w:rPr>
      <w:rFonts w:eastAsiaTheme="majorEastAsia" w:cstheme="majorBidi"/>
      <w:color w:val="0B5294" w:themeColor="accent1" w:themeShade="BF"/>
      <w:sz w:val="22"/>
    </w:rPr>
  </w:style>
  <w:style w:type="paragraph" w:styleId="Ttulo6">
    <w:name w:val="heading 6"/>
    <w:basedOn w:val="Normal"/>
    <w:next w:val="Normal"/>
    <w:link w:val="Ttulo6Car"/>
    <w:uiPriority w:val="9"/>
    <w:unhideWhenUsed/>
    <w:qFormat/>
    <w:rsid w:val="00D64BE2"/>
    <w:pPr>
      <w:keepNext/>
      <w:keepLines/>
      <w:numPr>
        <w:ilvl w:val="5"/>
        <w:numId w:val="7"/>
      </w:numPr>
      <w:spacing w:before="40" w:after="0"/>
      <w:outlineLvl w:val="5"/>
    </w:pPr>
    <w:rPr>
      <w:rFonts w:eastAsiaTheme="majorEastAsia" w:cstheme="majorBidi"/>
      <w:color w:val="073662" w:themeColor="accent1" w:themeShade="7F"/>
      <w:sz w:val="22"/>
    </w:rPr>
  </w:style>
  <w:style w:type="paragraph" w:styleId="Ttulo7">
    <w:name w:val="heading 7"/>
    <w:basedOn w:val="Normal"/>
    <w:next w:val="Normal"/>
    <w:link w:val="Ttulo7Car"/>
    <w:uiPriority w:val="9"/>
    <w:unhideWhenUsed/>
    <w:qFormat/>
    <w:rsid w:val="00BD0FF8"/>
    <w:pPr>
      <w:keepNext/>
      <w:keepLines/>
      <w:numPr>
        <w:ilvl w:val="6"/>
        <w:numId w:val="7"/>
      </w:numPr>
      <w:spacing w:before="40" w:after="0"/>
      <w:outlineLvl w:val="6"/>
    </w:pPr>
    <w:rPr>
      <w:rFonts w:asciiTheme="majorHAnsi" w:eastAsiaTheme="majorEastAsia" w:hAnsiTheme="majorHAnsi" w:cstheme="majorBidi"/>
      <w:i/>
      <w:iCs/>
      <w:color w:val="073662" w:themeColor="accent1" w:themeShade="7F"/>
    </w:rPr>
  </w:style>
  <w:style w:type="paragraph" w:styleId="Ttulo8">
    <w:name w:val="heading 8"/>
    <w:basedOn w:val="Normal"/>
    <w:next w:val="Normal"/>
    <w:link w:val="Ttulo8Car"/>
    <w:uiPriority w:val="9"/>
    <w:semiHidden/>
    <w:unhideWhenUsed/>
    <w:qFormat/>
    <w:rsid w:val="00BD0FF8"/>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BD0FF8"/>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D0FF8"/>
    <w:rPr>
      <w:rFonts w:ascii="Times New Roman" w:eastAsiaTheme="majorEastAsia" w:hAnsi="Times New Roman" w:cstheme="majorBidi"/>
      <w:color w:val="0B5294" w:themeColor="accent1" w:themeShade="BF"/>
      <w:sz w:val="32"/>
      <w:szCs w:val="32"/>
      <w:lang w:val="es-ES_tradnl"/>
    </w:rPr>
  </w:style>
  <w:style w:type="character" w:customStyle="1" w:styleId="Ttulo2Car">
    <w:name w:val="Título 2 Car"/>
    <w:basedOn w:val="Fuentedeprrafopredeter"/>
    <w:link w:val="Ttulo2"/>
    <w:uiPriority w:val="9"/>
    <w:rsid w:val="00BD0FF8"/>
    <w:rPr>
      <w:rFonts w:ascii="Times New Roman" w:eastAsiaTheme="majorEastAsia" w:hAnsi="Times New Roman" w:cstheme="majorBidi"/>
      <w:color w:val="0B5294" w:themeColor="accent1" w:themeShade="BF"/>
      <w:sz w:val="26"/>
      <w:szCs w:val="26"/>
      <w:lang w:val="es-ES_tradnl"/>
    </w:rPr>
  </w:style>
  <w:style w:type="character" w:customStyle="1" w:styleId="Ttulo3Car">
    <w:name w:val="Título 3 Car"/>
    <w:basedOn w:val="Fuentedeprrafopredeter"/>
    <w:link w:val="Ttulo3"/>
    <w:uiPriority w:val="9"/>
    <w:rsid w:val="00BD0FF8"/>
    <w:rPr>
      <w:rFonts w:ascii="Times New Roman" w:eastAsiaTheme="majorEastAsia" w:hAnsi="Times New Roman" w:cstheme="majorBidi"/>
      <w:color w:val="073662" w:themeColor="accent1" w:themeShade="7F"/>
      <w:sz w:val="24"/>
      <w:szCs w:val="24"/>
      <w:lang w:val="es-ES_tradnl"/>
    </w:rPr>
  </w:style>
  <w:style w:type="character" w:customStyle="1" w:styleId="Ttulo4Car">
    <w:name w:val="Título 4 Car"/>
    <w:basedOn w:val="Fuentedeprrafopredeter"/>
    <w:link w:val="Ttulo4"/>
    <w:uiPriority w:val="9"/>
    <w:rsid w:val="00BD0FF8"/>
    <w:rPr>
      <w:rFonts w:ascii="Times New Roman" w:eastAsiaTheme="majorEastAsia" w:hAnsi="Times New Roman" w:cstheme="majorBidi"/>
      <w:i/>
      <w:iCs/>
      <w:color w:val="0B5294" w:themeColor="accent1" w:themeShade="BF"/>
      <w:sz w:val="24"/>
      <w:lang w:val="es-ES_tradnl"/>
    </w:rPr>
  </w:style>
  <w:style w:type="character" w:customStyle="1" w:styleId="Ttulo5Car">
    <w:name w:val="Título 5 Car"/>
    <w:basedOn w:val="Fuentedeprrafopredeter"/>
    <w:link w:val="Ttulo5"/>
    <w:uiPriority w:val="9"/>
    <w:rsid w:val="002B39C9"/>
    <w:rPr>
      <w:rFonts w:ascii="Times New Roman" w:eastAsiaTheme="majorEastAsia" w:hAnsi="Times New Roman" w:cstheme="majorBidi"/>
      <w:color w:val="0B5294" w:themeColor="accent1" w:themeShade="BF"/>
      <w:lang w:val="es-ES_tradnl"/>
    </w:rPr>
  </w:style>
  <w:style w:type="character" w:customStyle="1" w:styleId="Ttulo6Car">
    <w:name w:val="Título 6 Car"/>
    <w:basedOn w:val="Fuentedeprrafopredeter"/>
    <w:link w:val="Ttulo6"/>
    <w:uiPriority w:val="9"/>
    <w:rsid w:val="00D64BE2"/>
    <w:rPr>
      <w:rFonts w:ascii="Times New Roman" w:eastAsiaTheme="majorEastAsia" w:hAnsi="Times New Roman" w:cstheme="majorBidi"/>
      <w:color w:val="073662" w:themeColor="accent1" w:themeShade="7F"/>
      <w:lang w:val="es-ES_tradnl"/>
    </w:rPr>
  </w:style>
  <w:style w:type="character" w:customStyle="1" w:styleId="Ttulo7Car">
    <w:name w:val="Título 7 Car"/>
    <w:basedOn w:val="Fuentedeprrafopredeter"/>
    <w:link w:val="Ttulo7"/>
    <w:uiPriority w:val="9"/>
    <w:rsid w:val="00BD0FF8"/>
    <w:rPr>
      <w:rFonts w:asciiTheme="majorHAnsi" w:eastAsiaTheme="majorEastAsia" w:hAnsiTheme="majorHAnsi" w:cstheme="majorBidi"/>
      <w:i/>
      <w:iCs/>
      <w:color w:val="073662" w:themeColor="accent1" w:themeShade="7F"/>
      <w:sz w:val="24"/>
      <w:lang w:val="es-ES_tradnl"/>
    </w:rPr>
  </w:style>
  <w:style w:type="character" w:customStyle="1" w:styleId="Ttulo8Car">
    <w:name w:val="Título 8 Car"/>
    <w:basedOn w:val="Fuentedeprrafopredeter"/>
    <w:link w:val="Ttulo8"/>
    <w:uiPriority w:val="9"/>
    <w:semiHidden/>
    <w:rsid w:val="00BD0FF8"/>
    <w:rPr>
      <w:rFonts w:asciiTheme="majorHAnsi" w:eastAsiaTheme="majorEastAsia" w:hAnsiTheme="majorHAnsi" w:cstheme="majorBidi"/>
      <w:color w:val="272727" w:themeColor="text1" w:themeTint="D8"/>
      <w:sz w:val="21"/>
      <w:szCs w:val="21"/>
      <w:lang w:val="es-ES_tradnl"/>
    </w:rPr>
  </w:style>
  <w:style w:type="character" w:customStyle="1" w:styleId="Ttulo9Car">
    <w:name w:val="Título 9 Car"/>
    <w:basedOn w:val="Fuentedeprrafopredeter"/>
    <w:link w:val="Ttulo9"/>
    <w:uiPriority w:val="9"/>
    <w:semiHidden/>
    <w:rsid w:val="00BD0FF8"/>
    <w:rPr>
      <w:rFonts w:asciiTheme="majorHAnsi" w:eastAsiaTheme="majorEastAsia" w:hAnsiTheme="majorHAnsi" w:cstheme="majorBidi"/>
      <w:i/>
      <w:iCs/>
      <w:color w:val="272727" w:themeColor="text1" w:themeTint="D8"/>
      <w:sz w:val="21"/>
      <w:szCs w:val="21"/>
      <w:lang w:val="es-ES_tradnl"/>
    </w:rPr>
  </w:style>
  <w:style w:type="paragraph" w:customStyle="1" w:styleId="Ttulononumerado1">
    <w:name w:val="Título no numerado 1"/>
    <w:basedOn w:val="Ttulo1"/>
    <w:next w:val="Normal"/>
    <w:link w:val="Ttulononumerado1Car"/>
    <w:qFormat/>
    <w:rsid w:val="00BD0FF8"/>
    <w:pPr>
      <w:numPr>
        <w:numId w:val="0"/>
      </w:numPr>
    </w:pPr>
  </w:style>
  <w:style w:type="paragraph" w:customStyle="1" w:styleId="Ttulononumerado2">
    <w:name w:val="Título no numerado 2"/>
    <w:basedOn w:val="Ttulo2"/>
    <w:next w:val="Normal"/>
    <w:link w:val="Ttulononumerado2Car"/>
    <w:qFormat/>
    <w:rsid w:val="00BD0FF8"/>
    <w:pPr>
      <w:numPr>
        <w:ilvl w:val="0"/>
        <w:numId w:val="0"/>
      </w:numPr>
    </w:pPr>
  </w:style>
  <w:style w:type="character" w:customStyle="1" w:styleId="Ttulononumerado1Car">
    <w:name w:val="Título no numerado 1 Car"/>
    <w:basedOn w:val="Ttulo1Car"/>
    <w:link w:val="Ttulononumerado1"/>
    <w:rsid w:val="00BD0FF8"/>
    <w:rPr>
      <w:rFonts w:ascii="Times New Roman" w:eastAsiaTheme="majorEastAsia" w:hAnsi="Times New Roman" w:cstheme="majorBidi"/>
      <w:color w:val="0B5294" w:themeColor="accent1" w:themeShade="BF"/>
      <w:sz w:val="32"/>
      <w:szCs w:val="32"/>
      <w:lang w:val="es-ES_tradnl"/>
    </w:rPr>
  </w:style>
  <w:style w:type="paragraph" w:customStyle="1" w:styleId="Simple">
    <w:name w:val="Simple"/>
    <w:basedOn w:val="Normal"/>
    <w:qFormat/>
    <w:rsid w:val="00BD0FF8"/>
    <w:pPr>
      <w:spacing w:line="360" w:lineRule="auto"/>
    </w:pPr>
    <w:rPr>
      <w:sz w:val="22"/>
    </w:rPr>
  </w:style>
  <w:style w:type="paragraph" w:styleId="Encabezado">
    <w:name w:val="header"/>
    <w:basedOn w:val="Normal"/>
    <w:link w:val="EncabezadoCar"/>
    <w:uiPriority w:val="99"/>
    <w:unhideWhenUsed/>
    <w:rsid w:val="0064495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44959"/>
    <w:rPr>
      <w:rFonts w:ascii="Times New Roman" w:hAnsi="Times New Roman"/>
      <w:sz w:val="24"/>
    </w:rPr>
  </w:style>
  <w:style w:type="paragraph" w:styleId="Piedepgina">
    <w:name w:val="footer"/>
    <w:basedOn w:val="Normal"/>
    <w:link w:val="PiedepginaCar"/>
    <w:uiPriority w:val="99"/>
    <w:unhideWhenUsed/>
    <w:rsid w:val="0064495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44959"/>
    <w:rPr>
      <w:rFonts w:ascii="Times New Roman" w:hAnsi="Times New Roman"/>
      <w:sz w:val="24"/>
    </w:rPr>
  </w:style>
  <w:style w:type="paragraph" w:styleId="Prrafodelista">
    <w:name w:val="List Paragraph"/>
    <w:basedOn w:val="Normal"/>
    <w:uiPriority w:val="34"/>
    <w:qFormat/>
    <w:rsid w:val="00770774"/>
    <w:pPr>
      <w:ind w:left="720"/>
      <w:contextualSpacing/>
    </w:pPr>
  </w:style>
  <w:style w:type="paragraph" w:customStyle="1" w:styleId="Ttulononumerado3">
    <w:name w:val="Título no numerado 3"/>
    <w:basedOn w:val="Ttulo3"/>
    <w:next w:val="Normal"/>
    <w:link w:val="Ttulononumerado3Car"/>
    <w:qFormat/>
    <w:rsid w:val="00770774"/>
    <w:pPr>
      <w:numPr>
        <w:ilvl w:val="0"/>
        <w:numId w:val="0"/>
      </w:numPr>
    </w:pPr>
  </w:style>
  <w:style w:type="paragraph" w:styleId="Descripcin">
    <w:name w:val="caption"/>
    <w:basedOn w:val="Normal"/>
    <w:next w:val="Normal"/>
    <w:uiPriority w:val="35"/>
    <w:unhideWhenUsed/>
    <w:qFormat/>
    <w:rsid w:val="00362EC4"/>
    <w:pPr>
      <w:spacing w:after="200" w:line="240" w:lineRule="auto"/>
      <w:jc w:val="left"/>
    </w:pPr>
    <w:rPr>
      <w:b/>
      <w:bCs/>
      <w:color w:val="0F6FC6" w:themeColor="accent1"/>
      <w:sz w:val="18"/>
      <w:szCs w:val="18"/>
    </w:rPr>
  </w:style>
  <w:style w:type="character" w:customStyle="1" w:styleId="Ttulononumerado3Car">
    <w:name w:val="Título no numerado 3 Car"/>
    <w:basedOn w:val="Ttulo3Car"/>
    <w:link w:val="Ttulononumerado3"/>
    <w:rsid w:val="00770774"/>
    <w:rPr>
      <w:rFonts w:ascii="Times New Roman" w:eastAsiaTheme="majorEastAsia" w:hAnsi="Times New Roman" w:cstheme="majorBidi"/>
      <w:color w:val="073662" w:themeColor="accent1" w:themeShade="7F"/>
      <w:sz w:val="24"/>
      <w:szCs w:val="24"/>
      <w:lang w:val="es-ES_tradnl"/>
    </w:rPr>
  </w:style>
  <w:style w:type="table" w:styleId="Sombreadoclaro-nfasis4">
    <w:name w:val="Light Shading Accent 4"/>
    <w:basedOn w:val="Tablanormal"/>
    <w:uiPriority w:val="60"/>
    <w:rsid w:val="00AD5E47"/>
    <w:pPr>
      <w:spacing w:after="0" w:line="240" w:lineRule="auto"/>
    </w:pPr>
    <w:rPr>
      <w:color w:val="0C9A73" w:themeColor="accent4" w:themeShade="BF"/>
      <w:lang w:val="es-SV"/>
    </w:rPr>
    <w:tblPr>
      <w:tblStyleRowBandSize w:val="1"/>
      <w:tblStyleColBandSize w:val="1"/>
      <w:tblBorders>
        <w:top w:val="single" w:sz="8" w:space="0" w:color="10CF9B" w:themeColor="accent4"/>
        <w:bottom w:val="single" w:sz="8" w:space="0" w:color="10CF9B" w:themeColor="accent4"/>
      </w:tblBorders>
    </w:tblPr>
    <w:tblStylePr w:type="firstRow">
      <w:pPr>
        <w:spacing w:before="0" w:after="0" w:line="240" w:lineRule="auto"/>
      </w:pPr>
      <w:rPr>
        <w:b/>
        <w:bCs/>
      </w:rPr>
      <w:tblPr/>
      <w:tcPr>
        <w:tcBorders>
          <w:top w:val="single" w:sz="8" w:space="0" w:color="10CF9B" w:themeColor="accent4"/>
          <w:left w:val="nil"/>
          <w:bottom w:val="single" w:sz="8" w:space="0" w:color="10CF9B" w:themeColor="accent4"/>
          <w:right w:val="nil"/>
          <w:insideH w:val="nil"/>
          <w:insideV w:val="nil"/>
        </w:tcBorders>
      </w:tcPr>
    </w:tblStylePr>
    <w:tblStylePr w:type="lastRow">
      <w:pPr>
        <w:spacing w:before="0" w:after="0" w:line="240" w:lineRule="auto"/>
      </w:pPr>
      <w:rPr>
        <w:b/>
        <w:bCs/>
      </w:rPr>
      <w:tblPr/>
      <w:tcPr>
        <w:tcBorders>
          <w:top w:val="single" w:sz="8" w:space="0" w:color="10CF9B" w:themeColor="accent4"/>
          <w:left w:val="nil"/>
          <w:bottom w:val="single" w:sz="8" w:space="0" w:color="10CF9B"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DFAE9" w:themeFill="accent4" w:themeFillTint="3F"/>
      </w:tcPr>
    </w:tblStylePr>
    <w:tblStylePr w:type="band1Horz">
      <w:tblPr/>
      <w:tcPr>
        <w:tcBorders>
          <w:left w:val="nil"/>
          <w:right w:val="nil"/>
          <w:insideH w:val="nil"/>
          <w:insideV w:val="nil"/>
        </w:tcBorders>
        <w:shd w:val="clear" w:color="auto" w:fill="BDFAE9" w:themeFill="accent4" w:themeFillTint="3F"/>
      </w:tcPr>
    </w:tblStylePr>
  </w:style>
  <w:style w:type="table" w:styleId="Tabladelista6concolores-nfasis1">
    <w:name w:val="List Table 6 Colorful Accent 1"/>
    <w:basedOn w:val="Tablanormal"/>
    <w:uiPriority w:val="51"/>
    <w:rsid w:val="00AD5E47"/>
    <w:pPr>
      <w:spacing w:after="0" w:line="240" w:lineRule="auto"/>
    </w:pPr>
    <w:rPr>
      <w:color w:val="0B5294" w:themeColor="accent1" w:themeShade="BF"/>
    </w:rPr>
    <w:tblPr>
      <w:tblStyleRowBandSize w:val="1"/>
      <w:tblStyleColBandSize w:val="1"/>
      <w:tblBorders>
        <w:top w:val="single" w:sz="4" w:space="0" w:color="0F6FC6" w:themeColor="accent1"/>
        <w:bottom w:val="single" w:sz="4" w:space="0" w:color="0F6FC6" w:themeColor="accent1"/>
      </w:tblBorders>
    </w:tblPr>
    <w:tblStylePr w:type="firstRow">
      <w:rPr>
        <w:b/>
        <w:bCs/>
      </w:rPr>
      <w:tblPr/>
      <w:tcPr>
        <w:tcBorders>
          <w:bottom w:val="single" w:sz="4" w:space="0" w:color="0F6FC6" w:themeColor="accent1"/>
        </w:tcBorders>
      </w:tcPr>
    </w:tblStylePr>
    <w:tblStylePr w:type="lastRow">
      <w:rPr>
        <w:b/>
        <w:bCs/>
      </w:rPr>
      <w:tblPr/>
      <w:tcPr>
        <w:tcBorders>
          <w:top w:val="double" w:sz="4" w:space="0" w:color="0F6FC6" w:themeColor="accent1"/>
        </w:tcBorders>
      </w:tcPr>
    </w:tblStylePr>
    <w:tblStylePr w:type="firstCol">
      <w:rPr>
        <w:b/>
        <w:bCs/>
      </w:rPr>
    </w:tblStylePr>
    <w:tblStylePr w:type="lastCol">
      <w:rPr>
        <w:b/>
        <w:bCs/>
      </w:rPr>
    </w:tblStylePr>
    <w:tblStylePr w:type="band1Vert">
      <w:tblPr/>
      <w:tcPr>
        <w:shd w:val="clear" w:color="auto" w:fill="C7E2FA" w:themeFill="accent1" w:themeFillTint="33"/>
      </w:tcPr>
    </w:tblStylePr>
    <w:tblStylePr w:type="band1Horz">
      <w:tblPr/>
      <w:tcPr>
        <w:shd w:val="clear" w:color="auto" w:fill="C7E2FA" w:themeFill="accent1" w:themeFillTint="33"/>
      </w:tcPr>
    </w:tblStylePr>
  </w:style>
  <w:style w:type="paragraph" w:customStyle="1" w:styleId="Notas">
    <w:name w:val="Notas"/>
    <w:basedOn w:val="Simple"/>
    <w:qFormat/>
    <w:rsid w:val="008A7A5B"/>
    <w:pPr>
      <w:spacing w:line="240" w:lineRule="auto"/>
    </w:pPr>
    <w:rPr>
      <w:rFonts w:cs="Times New Roman"/>
      <w:sz w:val="20"/>
    </w:rPr>
  </w:style>
  <w:style w:type="paragraph" w:customStyle="1" w:styleId="Ttulo2SN">
    <w:name w:val="Título 2 SN"/>
    <w:basedOn w:val="Ttulo2"/>
    <w:next w:val="Normal"/>
    <w:link w:val="Ttulo2SNCar"/>
    <w:rsid w:val="00B810F1"/>
    <w:pPr>
      <w:numPr>
        <w:ilvl w:val="0"/>
        <w:numId w:val="0"/>
      </w:numPr>
      <w:spacing w:before="200"/>
    </w:pPr>
    <w:rPr>
      <w:rFonts w:asciiTheme="majorHAnsi" w:hAnsiTheme="majorHAnsi"/>
      <w:b/>
      <w:bCs/>
      <w:color w:val="10CF9B" w:themeColor="accent4"/>
      <w:lang w:val="es-SV"/>
    </w:rPr>
  </w:style>
  <w:style w:type="character" w:customStyle="1" w:styleId="Ttulo2SNCar">
    <w:name w:val="Título 2 SN Car"/>
    <w:basedOn w:val="Ttulo2Car"/>
    <w:link w:val="Ttulo2SN"/>
    <w:rsid w:val="00B810F1"/>
    <w:rPr>
      <w:rFonts w:asciiTheme="majorHAnsi" w:eastAsiaTheme="majorEastAsia" w:hAnsiTheme="majorHAnsi" w:cstheme="majorBidi"/>
      <w:b/>
      <w:bCs/>
      <w:color w:val="10CF9B" w:themeColor="accent4"/>
      <w:sz w:val="26"/>
      <w:szCs w:val="26"/>
      <w:lang w:val="es-SV"/>
    </w:rPr>
  </w:style>
  <w:style w:type="paragraph" w:customStyle="1" w:styleId="Citado">
    <w:name w:val="Citado"/>
    <w:basedOn w:val="Normal"/>
    <w:qFormat/>
    <w:rsid w:val="00734DD8"/>
    <w:pPr>
      <w:ind w:left="708"/>
    </w:pPr>
    <w:rPr>
      <w:rFonts w:cs="Times New Roman"/>
      <w:sz w:val="22"/>
      <w:szCs w:val="24"/>
    </w:rPr>
  </w:style>
  <w:style w:type="character" w:styleId="Textoennegrita">
    <w:name w:val="Strong"/>
    <w:basedOn w:val="Fuentedeprrafopredeter"/>
    <w:uiPriority w:val="22"/>
    <w:qFormat/>
    <w:rsid w:val="00D516BF"/>
    <w:rPr>
      <w:b/>
      <w:bCs/>
    </w:rPr>
  </w:style>
  <w:style w:type="table" w:styleId="Tablaconcuadrcula">
    <w:name w:val="Table Grid"/>
    <w:basedOn w:val="Tablanormal"/>
    <w:uiPriority w:val="59"/>
    <w:rsid w:val="00717E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adeilustraciones">
    <w:name w:val="table of figures"/>
    <w:basedOn w:val="Normal"/>
    <w:next w:val="Normal"/>
    <w:uiPriority w:val="99"/>
    <w:unhideWhenUsed/>
    <w:rsid w:val="009A732F"/>
    <w:pPr>
      <w:spacing w:after="0"/>
    </w:pPr>
  </w:style>
  <w:style w:type="character" w:styleId="Hipervnculo">
    <w:name w:val="Hyperlink"/>
    <w:basedOn w:val="Fuentedeprrafopredeter"/>
    <w:uiPriority w:val="99"/>
    <w:unhideWhenUsed/>
    <w:rsid w:val="00CB46CD"/>
    <w:rPr>
      <w:color w:val="auto"/>
      <w:u w:val="single"/>
    </w:rPr>
  </w:style>
  <w:style w:type="paragraph" w:customStyle="1" w:styleId="Notitular">
    <w:name w:val="No titular"/>
    <w:basedOn w:val="Ttulononumerado1"/>
    <w:next w:val="Normal"/>
    <w:qFormat/>
    <w:rsid w:val="00625760"/>
  </w:style>
  <w:style w:type="table" w:styleId="Tabladelista7concolores-nfasis1">
    <w:name w:val="List Table 7 Colorful Accent 1"/>
    <w:basedOn w:val="Tablanormal"/>
    <w:uiPriority w:val="52"/>
    <w:rsid w:val="00F80449"/>
    <w:pPr>
      <w:spacing w:after="0" w:line="240" w:lineRule="auto"/>
    </w:pPr>
    <w:rPr>
      <w:color w:val="0B5294"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F6FC6"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F6FC6"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F6FC6"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F6FC6" w:themeColor="accent1"/>
        </w:tcBorders>
        <w:shd w:val="clear" w:color="auto" w:fill="FFFFFF" w:themeFill="background1"/>
      </w:tcPr>
    </w:tblStylePr>
    <w:tblStylePr w:type="band1Vert">
      <w:tblPr/>
      <w:tcPr>
        <w:shd w:val="clear" w:color="auto" w:fill="C7E2FA" w:themeFill="accent1" w:themeFillTint="33"/>
      </w:tcPr>
    </w:tblStylePr>
    <w:tblStylePr w:type="band1Horz">
      <w:tblPr/>
      <w:tcPr>
        <w:shd w:val="clear" w:color="auto" w:fill="C7E2F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oindependiente2">
    <w:name w:val="Body Text 2"/>
    <w:basedOn w:val="Normal"/>
    <w:link w:val="Textoindependiente2Car"/>
    <w:unhideWhenUsed/>
    <w:rsid w:val="004247E9"/>
    <w:pPr>
      <w:spacing w:after="0" w:line="240" w:lineRule="auto"/>
    </w:pPr>
    <w:rPr>
      <w:rFonts w:eastAsia="Times New Roman" w:cs="Times New Roman"/>
      <w:b/>
      <w:sz w:val="32"/>
      <w:szCs w:val="20"/>
      <w:lang w:eastAsia="es-ES"/>
    </w:rPr>
  </w:style>
  <w:style w:type="character" w:customStyle="1" w:styleId="Textoindependiente2Car">
    <w:name w:val="Texto independiente 2 Car"/>
    <w:basedOn w:val="Fuentedeprrafopredeter"/>
    <w:link w:val="Textoindependiente2"/>
    <w:rsid w:val="004247E9"/>
    <w:rPr>
      <w:rFonts w:ascii="Times New Roman" w:eastAsia="Times New Roman" w:hAnsi="Times New Roman" w:cs="Times New Roman"/>
      <w:b/>
      <w:sz w:val="32"/>
      <w:szCs w:val="20"/>
      <w:lang w:val="es-ES_tradnl" w:eastAsia="es-ES"/>
    </w:rPr>
  </w:style>
  <w:style w:type="paragraph" w:styleId="Bibliografa">
    <w:name w:val="Bibliography"/>
    <w:basedOn w:val="Normal"/>
    <w:next w:val="Normal"/>
    <w:uiPriority w:val="37"/>
    <w:unhideWhenUsed/>
    <w:rsid w:val="009F32C6"/>
  </w:style>
  <w:style w:type="paragraph" w:styleId="TtuloTDC">
    <w:name w:val="TOC Heading"/>
    <w:basedOn w:val="Ttulo1"/>
    <w:next w:val="Normal"/>
    <w:uiPriority w:val="39"/>
    <w:unhideWhenUsed/>
    <w:qFormat/>
    <w:rsid w:val="001312B6"/>
    <w:pPr>
      <w:numPr>
        <w:numId w:val="0"/>
      </w:numPr>
      <w:spacing w:line="259" w:lineRule="auto"/>
      <w:jc w:val="left"/>
      <w:outlineLvl w:val="9"/>
    </w:pPr>
    <w:rPr>
      <w:rFonts w:asciiTheme="majorHAnsi" w:hAnsiTheme="majorHAnsi"/>
      <w:lang w:val="es-MX" w:eastAsia="es-MX"/>
    </w:rPr>
  </w:style>
  <w:style w:type="paragraph" w:styleId="TDC1">
    <w:name w:val="toc 1"/>
    <w:basedOn w:val="Normal"/>
    <w:next w:val="Normal"/>
    <w:autoRedefine/>
    <w:uiPriority w:val="39"/>
    <w:unhideWhenUsed/>
    <w:rsid w:val="001312B6"/>
    <w:pPr>
      <w:spacing w:after="100"/>
    </w:pPr>
  </w:style>
  <w:style w:type="paragraph" w:styleId="TDC2">
    <w:name w:val="toc 2"/>
    <w:basedOn w:val="Normal"/>
    <w:next w:val="Normal"/>
    <w:autoRedefine/>
    <w:uiPriority w:val="39"/>
    <w:unhideWhenUsed/>
    <w:rsid w:val="001312B6"/>
    <w:pPr>
      <w:spacing w:after="100"/>
      <w:ind w:left="240"/>
    </w:pPr>
  </w:style>
  <w:style w:type="paragraph" w:styleId="TDC3">
    <w:name w:val="toc 3"/>
    <w:basedOn w:val="Normal"/>
    <w:next w:val="Normal"/>
    <w:autoRedefine/>
    <w:uiPriority w:val="39"/>
    <w:unhideWhenUsed/>
    <w:rsid w:val="001312B6"/>
    <w:pPr>
      <w:spacing w:after="100"/>
      <w:ind w:left="480"/>
    </w:pPr>
  </w:style>
  <w:style w:type="paragraph" w:styleId="Textodeglobo">
    <w:name w:val="Balloon Text"/>
    <w:basedOn w:val="Normal"/>
    <w:link w:val="TextodegloboCar"/>
    <w:uiPriority w:val="99"/>
    <w:semiHidden/>
    <w:unhideWhenUsed/>
    <w:rsid w:val="00BD2D1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D2D13"/>
    <w:rPr>
      <w:rFonts w:ascii="Segoe UI" w:hAnsi="Segoe UI" w:cs="Segoe UI"/>
      <w:sz w:val="18"/>
      <w:szCs w:val="18"/>
      <w:lang w:val="es-ES_tradnl"/>
    </w:rPr>
  </w:style>
  <w:style w:type="table" w:styleId="Tabladelista2-nfasis1">
    <w:name w:val="List Table 2 Accent 1"/>
    <w:basedOn w:val="Tablanormal"/>
    <w:uiPriority w:val="47"/>
    <w:rsid w:val="006C6421"/>
    <w:pPr>
      <w:spacing w:after="0" w:line="240" w:lineRule="auto"/>
    </w:pPr>
    <w:tblPr>
      <w:tblStyleRowBandSize w:val="1"/>
      <w:tblStyleColBandSize w:val="1"/>
      <w:tblBorders>
        <w:top w:val="single" w:sz="4" w:space="0" w:color="59A9F2" w:themeColor="accent1" w:themeTint="99"/>
        <w:bottom w:val="single" w:sz="4" w:space="0" w:color="59A9F2" w:themeColor="accent1" w:themeTint="99"/>
        <w:insideH w:val="single" w:sz="4" w:space="0" w:color="59A9F2"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7E2FA" w:themeFill="accent1" w:themeFillTint="33"/>
      </w:tcPr>
    </w:tblStylePr>
    <w:tblStylePr w:type="band1Horz">
      <w:tblPr/>
      <w:tcPr>
        <w:shd w:val="clear" w:color="auto" w:fill="C7E2FA" w:themeFill="accent1" w:themeFillTint="33"/>
      </w:tcPr>
    </w:tblStylePr>
  </w:style>
  <w:style w:type="paragraph" w:customStyle="1" w:styleId="Ttulononumerado4">
    <w:name w:val="Título no numerado 4"/>
    <w:basedOn w:val="Ttulo4"/>
    <w:next w:val="Normal"/>
    <w:link w:val="Ttulononumerado4Car"/>
    <w:qFormat/>
    <w:rsid w:val="00296C7B"/>
    <w:pPr>
      <w:numPr>
        <w:ilvl w:val="0"/>
        <w:numId w:val="0"/>
      </w:numPr>
    </w:pPr>
    <w:rPr>
      <w:lang w:val="es-SV"/>
    </w:rPr>
  </w:style>
  <w:style w:type="character" w:customStyle="1" w:styleId="Ttulononumerado2Car">
    <w:name w:val="Título no numerado 2 Car"/>
    <w:basedOn w:val="Ttulo2Car"/>
    <w:link w:val="Ttulononumerado2"/>
    <w:rsid w:val="00296C7B"/>
    <w:rPr>
      <w:rFonts w:ascii="Times New Roman" w:eastAsiaTheme="majorEastAsia" w:hAnsi="Times New Roman" w:cstheme="majorBidi"/>
      <w:color w:val="0B5294" w:themeColor="accent1" w:themeShade="BF"/>
      <w:sz w:val="26"/>
      <w:szCs w:val="26"/>
      <w:lang w:val="es-ES_tradnl"/>
    </w:rPr>
  </w:style>
  <w:style w:type="character" w:customStyle="1" w:styleId="Ttulononumerado4Car">
    <w:name w:val="Título no numerado 4 Car"/>
    <w:basedOn w:val="Ttulo4Car"/>
    <w:link w:val="Ttulononumerado4"/>
    <w:rsid w:val="00296C7B"/>
    <w:rPr>
      <w:rFonts w:ascii="Times New Roman" w:eastAsiaTheme="majorEastAsia" w:hAnsi="Times New Roman" w:cstheme="majorBidi"/>
      <w:i/>
      <w:iCs/>
      <w:color w:val="0B5294" w:themeColor="accent1" w:themeShade="BF"/>
      <w:sz w:val="24"/>
      <w:lang w:val="es-SV"/>
    </w:rPr>
  </w:style>
  <w:style w:type="paragraph" w:customStyle="1" w:styleId="Ttulononumerado5">
    <w:name w:val="Título no numerado 5"/>
    <w:basedOn w:val="Ttulo5"/>
    <w:next w:val="Normal"/>
    <w:link w:val="Ttulononumerado5Car"/>
    <w:qFormat/>
    <w:rsid w:val="00F00855"/>
    <w:pPr>
      <w:numPr>
        <w:ilvl w:val="0"/>
        <w:numId w:val="0"/>
      </w:numPr>
    </w:pPr>
  </w:style>
  <w:style w:type="character" w:customStyle="1" w:styleId="Ttulononumerado5Car">
    <w:name w:val="Título no numerado 5 Car"/>
    <w:basedOn w:val="Ttulo5Car"/>
    <w:link w:val="Ttulononumerado5"/>
    <w:rsid w:val="00F00855"/>
    <w:rPr>
      <w:rFonts w:ascii="Times New Roman" w:eastAsiaTheme="majorEastAsia" w:hAnsi="Times New Roman" w:cstheme="majorBidi"/>
      <w:color w:val="0B5294" w:themeColor="accent1" w:themeShade="BF"/>
      <w:lang w:val="es-ES_tradnl"/>
    </w:rPr>
  </w:style>
  <w:style w:type="character" w:styleId="Hipervnculovisitado">
    <w:name w:val="FollowedHyperlink"/>
    <w:basedOn w:val="Fuentedeprrafopredeter"/>
    <w:uiPriority w:val="99"/>
    <w:semiHidden/>
    <w:unhideWhenUsed/>
    <w:rsid w:val="00626217"/>
    <w:rPr>
      <w:color w:val="000000" w:themeColor="followedHyperlink"/>
      <w:u w:val="single"/>
    </w:rPr>
  </w:style>
  <w:style w:type="paragraph" w:styleId="Ttulo">
    <w:name w:val="Title"/>
    <w:basedOn w:val="Normal"/>
    <w:next w:val="Normal"/>
    <w:link w:val="TtuloCar"/>
    <w:uiPriority w:val="10"/>
    <w:qFormat/>
    <w:rsid w:val="00F136E0"/>
    <w:pPr>
      <w:pBdr>
        <w:bottom w:val="single" w:sz="8" w:space="4" w:color="0F6FC6" w:themeColor="accent1"/>
      </w:pBdr>
      <w:spacing w:after="300" w:line="240" w:lineRule="auto"/>
      <w:contextualSpacing/>
    </w:pPr>
    <w:rPr>
      <w:rFonts w:asciiTheme="majorHAnsi" w:eastAsiaTheme="majorEastAsia" w:hAnsiTheme="majorHAnsi" w:cstheme="majorBidi"/>
      <w:color w:val="112F51" w:themeColor="text2" w:themeShade="BF"/>
      <w:spacing w:val="5"/>
      <w:kern w:val="28"/>
      <w:sz w:val="52"/>
      <w:szCs w:val="52"/>
      <w:lang w:val="es-419"/>
    </w:rPr>
  </w:style>
  <w:style w:type="character" w:customStyle="1" w:styleId="TtuloCar">
    <w:name w:val="Título Car"/>
    <w:basedOn w:val="Fuentedeprrafopredeter"/>
    <w:link w:val="Ttulo"/>
    <w:uiPriority w:val="10"/>
    <w:rsid w:val="00F136E0"/>
    <w:rPr>
      <w:rFonts w:asciiTheme="majorHAnsi" w:eastAsiaTheme="majorEastAsia" w:hAnsiTheme="majorHAnsi" w:cstheme="majorBidi"/>
      <w:color w:val="112F51" w:themeColor="text2" w:themeShade="BF"/>
      <w:spacing w:val="5"/>
      <w:kern w:val="28"/>
      <w:sz w:val="52"/>
      <w:szCs w:val="52"/>
      <w:lang w:val="es-419"/>
    </w:rPr>
  </w:style>
  <w:style w:type="paragraph" w:styleId="Sinespaciado">
    <w:name w:val="No Spacing"/>
    <w:uiPriority w:val="1"/>
    <w:qFormat/>
    <w:rsid w:val="00773E87"/>
    <w:pPr>
      <w:spacing w:after="0" w:line="240" w:lineRule="auto"/>
    </w:pPr>
    <w:rPr>
      <w:lang w:val="en-US"/>
    </w:rPr>
  </w:style>
  <w:style w:type="paragraph" w:customStyle="1" w:styleId="Ttulo3nonumerado">
    <w:name w:val="Título 3 no numerado"/>
    <w:basedOn w:val="Ttulo3"/>
    <w:qFormat/>
    <w:rsid w:val="002B4821"/>
    <w:pPr>
      <w:numPr>
        <w:ilvl w:val="0"/>
        <w:numId w:val="0"/>
      </w:numPr>
      <w:spacing w:before="200"/>
    </w:pPr>
    <w:rPr>
      <w:rFonts w:asciiTheme="majorHAnsi" w:hAnsiTheme="majorHAnsi"/>
      <w:b/>
      <w:bCs/>
      <w:color w:val="0F6FC6" w:themeColor="accent1"/>
      <w:szCs w:val="22"/>
      <w:lang w:val="es-419"/>
    </w:rPr>
  </w:style>
  <w:style w:type="paragraph" w:customStyle="1" w:styleId="Ttulo4Alcances">
    <w:name w:val="Título 4 Alcances"/>
    <w:basedOn w:val="Ttulo4"/>
    <w:qFormat/>
    <w:rsid w:val="007B1CF3"/>
    <w:pPr>
      <w:numPr>
        <w:ilvl w:val="0"/>
        <w:numId w:val="54"/>
      </w:numPr>
      <w:spacing w:before="200"/>
      <w:ind w:left="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53003">
      <w:bodyDiv w:val="1"/>
      <w:marLeft w:val="0"/>
      <w:marRight w:val="0"/>
      <w:marTop w:val="0"/>
      <w:marBottom w:val="0"/>
      <w:divBdr>
        <w:top w:val="none" w:sz="0" w:space="0" w:color="auto"/>
        <w:left w:val="none" w:sz="0" w:space="0" w:color="auto"/>
        <w:bottom w:val="none" w:sz="0" w:space="0" w:color="auto"/>
        <w:right w:val="none" w:sz="0" w:space="0" w:color="auto"/>
      </w:divBdr>
    </w:div>
    <w:div w:id="4981509">
      <w:bodyDiv w:val="1"/>
      <w:marLeft w:val="0"/>
      <w:marRight w:val="0"/>
      <w:marTop w:val="0"/>
      <w:marBottom w:val="0"/>
      <w:divBdr>
        <w:top w:val="none" w:sz="0" w:space="0" w:color="auto"/>
        <w:left w:val="none" w:sz="0" w:space="0" w:color="auto"/>
        <w:bottom w:val="none" w:sz="0" w:space="0" w:color="auto"/>
        <w:right w:val="none" w:sz="0" w:space="0" w:color="auto"/>
      </w:divBdr>
    </w:div>
    <w:div w:id="13000514">
      <w:bodyDiv w:val="1"/>
      <w:marLeft w:val="0"/>
      <w:marRight w:val="0"/>
      <w:marTop w:val="0"/>
      <w:marBottom w:val="0"/>
      <w:divBdr>
        <w:top w:val="none" w:sz="0" w:space="0" w:color="auto"/>
        <w:left w:val="none" w:sz="0" w:space="0" w:color="auto"/>
        <w:bottom w:val="none" w:sz="0" w:space="0" w:color="auto"/>
        <w:right w:val="none" w:sz="0" w:space="0" w:color="auto"/>
      </w:divBdr>
    </w:div>
    <w:div w:id="13922945">
      <w:bodyDiv w:val="1"/>
      <w:marLeft w:val="0"/>
      <w:marRight w:val="0"/>
      <w:marTop w:val="0"/>
      <w:marBottom w:val="0"/>
      <w:divBdr>
        <w:top w:val="none" w:sz="0" w:space="0" w:color="auto"/>
        <w:left w:val="none" w:sz="0" w:space="0" w:color="auto"/>
        <w:bottom w:val="none" w:sz="0" w:space="0" w:color="auto"/>
        <w:right w:val="none" w:sz="0" w:space="0" w:color="auto"/>
      </w:divBdr>
    </w:div>
    <w:div w:id="13924764">
      <w:bodyDiv w:val="1"/>
      <w:marLeft w:val="0"/>
      <w:marRight w:val="0"/>
      <w:marTop w:val="0"/>
      <w:marBottom w:val="0"/>
      <w:divBdr>
        <w:top w:val="none" w:sz="0" w:space="0" w:color="auto"/>
        <w:left w:val="none" w:sz="0" w:space="0" w:color="auto"/>
        <w:bottom w:val="none" w:sz="0" w:space="0" w:color="auto"/>
        <w:right w:val="none" w:sz="0" w:space="0" w:color="auto"/>
      </w:divBdr>
    </w:div>
    <w:div w:id="21252166">
      <w:bodyDiv w:val="1"/>
      <w:marLeft w:val="0"/>
      <w:marRight w:val="0"/>
      <w:marTop w:val="0"/>
      <w:marBottom w:val="0"/>
      <w:divBdr>
        <w:top w:val="none" w:sz="0" w:space="0" w:color="auto"/>
        <w:left w:val="none" w:sz="0" w:space="0" w:color="auto"/>
        <w:bottom w:val="none" w:sz="0" w:space="0" w:color="auto"/>
        <w:right w:val="none" w:sz="0" w:space="0" w:color="auto"/>
      </w:divBdr>
    </w:div>
    <w:div w:id="26488466">
      <w:bodyDiv w:val="1"/>
      <w:marLeft w:val="0"/>
      <w:marRight w:val="0"/>
      <w:marTop w:val="0"/>
      <w:marBottom w:val="0"/>
      <w:divBdr>
        <w:top w:val="none" w:sz="0" w:space="0" w:color="auto"/>
        <w:left w:val="none" w:sz="0" w:space="0" w:color="auto"/>
        <w:bottom w:val="none" w:sz="0" w:space="0" w:color="auto"/>
        <w:right w:val="none" w:sz="0" w:space="0" w:color="auto"/>
      </w:divBdr>
    </w:div>
    <w:div w:id="30962211">
      <w:bodyDiv w:val="1"/>
      <w:marLeft w:val="0"/>
      <w:marRight w:val="0"/>
      <w:marTop w:val="0"/>
      <w:marBottom w:val="0"/>
      <w:divBdr>
        <w:top w:val="none" w:sz="0" w:space="0" w:color="auto"/>
        <w:left w:val="none" w:sz="0" w:space="0" w:color="auto"/>
        <w:bottom w:val="none" w:sz="0" w:space="0" w:color="auto"/>
        <w:right w:val="none" w:sz="0" w:space="0" w:color="auto"/>
      </w:divBdr>
    </w:div>
    <w:div w:id="32120986">
      <w:bodyDiv w:val="1"/>
      <w:marLeft w:val="0"/>
      <w:marRight w:val="0"/>
      <w:marTop w:val="0"/>
      <w:marBottom w:val="0"/>
      <w:divBdr>
        <w:top w:val="none" w:sz="0" w:space="0" w:color="auto"/>
        <w:left w:val="none" w:sz="0" w:space="0" w:color="auto"/>
        <w:bottom w:val="none" w:sz="0" w:space="0" w:color="auto"/>
        <w:right w:val="none" w:sz="0" w:space="0" w:color="auto"/>
      </w:divBdr>
    </w:div>
    <w:div w:id="37970549">
      <w:bodyDiv w:val="1"/>
      <w:marLeft w:val="0"/>
      <w:marRight w:val="0"/>
      <w:marTop w:val="0"/>
      <w:marBottom w:val="0"/>
      <w:divBdr>
        <w:top w:val="none" w:sz="0" w:space="0" w:color="auto"/>
        <w:left w:val="none" w:sz="0" w:space="0" w:color="auto"/>
        <w:bottom w:val="none" w:sz="0" w:space="0" w:color="auto"/>
        <w:right w:val="none" w:sz="0" w:space="0" w:color="auto"/>
      </w:divBdr>
    </w:div>
    <w:div w:id="41709988">
      <w:bodyDiv w:val="1"/>
      <w:marLeft w:val="0"/>
      <w:marRight w:val="0"/>
      <w:marTop w:val="0"/>
      <w:marBottom w:val="0"/>
      <w:divBdr>
        <w:top w:val="none" w:sz="0" w:space="0" w:color="auto"/>
        <w:left w:val="none" w:sz="0" w:space="0" w:color="auto"/>
        <w:bottom w:val="none" w:sz="0" w:space="0" w:color="auto"/>
        <w:right w:val="none" w:sz="0" w:space="0" w:color="auto"/>
      </w:divBdr>
    </w:div>
    <w:div w:id="41831272">
      <w:bodyDiv w:val="1"/>
      <w:marLeft w:val="0"/>
      <w:marRight w:val="0"/>
      <w:marTop w:val="0"/>
      <w:marBottom w:val="0"/>
      <w:divBdr>
        <w:top w:val="none" w:sz="0" w:space="0" w:color="auto"/>
        <w:left w:val="none" w:sz="0" w:space="0" w:color="auto"/>
        <w:bottom w:val="none" w:sz="0" w:space="0" w:color="auto"/>
        <w:right w:val="none" w:sz="0" w:space="0" w:color="auto"/>
      </w:divBdr>
    </w:div>
    <w:div w:id="46341741">
      <w:bodyDiv w:val="1"/>
      <w:marLeft w:val="0"/>
      <w:marRight w:val="0"/>
      <w:marTop w:val="0"/>
      <w:marBottom w:val="0"/>
      <w:divBdr>
        <w:top w:val="none" w:sz="0" w:space="0" w:color="auto"/>
        <w:left w:val="none" w:sz="0" w:space="0" w:color="auto"/>
        <w:bottom w:val="none" w:sz="0" w:space="0" w:color="auto"/>
        <w:right w:val="none" w:sz="0" w:space="0" w:color="auto"/>
      </w:divBdr>
    </w:div>
    <w:div w:id="46607629">
      <w:bodyDiv w:val="1"/>
      <w:marLeft w:val="0"/>
      <w:marRight w:val="0"/>
      <w:marTop w:val="0"/>
      <w:marBottom w:val="0"/>
      <w:divBdr>
        <w:top w:val="none" w:sz="0" w:space="0" w:color="auto"/>
        <w:left w:val="none" w:sz="0" w:space="0" w:color="auto"/>
        <w:bottom w:val="none" w:sz="0" w:space="0" w:color="auto"/>
        <w:right w:val="none" w:sz="0" w:space="0" w:color="auto"/>
      </w:divBdr>
    </w:div>
    <w:div w:id="51003009">
      <w:bodyDiv w:val="1"/>
      <w:marLeft w:val="0"/>
      <w:marRight w:val="0"/>
      <w:marTop w:val="0"/>
      <w:marBottom w:val="0"/>
      <w:divBdr>
        <w:top w:val="none" w:sz="0" w:space="0" w:color="auto"/>
        <w:left w:val="none" w:sz="0" w:space="0" w:color="auto"/>
        <w:bottom w:val="none" w:sz="0" w:space="0" w:color="auto"/>
        <w:right w:val="none" w:sz="0" w:space="0" w:color="auto"/>
      </w:divBdr>
    </w:div>
    <w:div w:id="66417350">
      <w:bodyDiv w:val="1"/>
      <w:marLeft w:val="0"/>
      <w:marRight w:val="0"/>
      <w:marTop w:val="0"/>
      <w:marBottom w:val="0"/>
      <w:divBdr>
        <w:top w:val="none" w:sz="0" w:space="0" w:color="auto"/>
        <w:left w:val="none" w:sz="0" w:space="0" w:color="auto"/>
        <w:bottom w:val="none" w:sz="0" w:space="0" w:color="auto"/>
        <w:right w:val="none" w:sz="0" w:space="0" w:color="auto"/>
      </w:divBdr>
    </w:div>
    <w:div w:id="74909767">
      <w:bodyDiv w:val="1"/>
      <w:marLeft w:val="0"/>
      <w:marRight w:val="0"/>
      <w:marTop w:val="0"/>
      <w:marBottom w:val="0"/>
      <w:divBdr>
        <w:top w:val="none" w:sz="0" w:space="0" w:color="auto"/>
        <w:left w:val="none" w:sz="0" w:space="0" w:color="auto"/>
        <w:bottom w:val="none" w:sz="0" w:space="0" w:color="auto"/>
        <w:right w:val="none" w:sz="0" w:space="0" w:color="auto"/>
      </w:divBdr>
    </w:div>
    <w:div w:id="80027958">
      <w:bodyDiv w:val="1"/>
      <w:marLeft w:val="0"/>
      <w:marRight w:val="0"/>
      <w:marTop w:val="0"/>
      <w:marBottom w:val="0"/>
      <w:divBdr>
        <w:top w:val="none" w:sz="0" w:space="0" w:color="auto"/>
        <w:left w:val="none" w:sz="0" w:space="0" w:color="auto"/>
        <w:bottom w:val="none" w:sz="0" w:space="0" w:color="auto"/>
        <w:right w:val="none" w:sz="0" w:space="0" w:color="auto"/>
      </w:divBdr>
    </w:div>
    <w:div w:id="80417167">
      <w:bodyDiv w:val="1"/>
      <w:marLeft w:val="0"/>
      <w:marRight w:val="0"/>
      <w:marTop w:val="0"/>
      <w:marBottom w:val="0"/>
      <w:divBdr>
        <w:top w:val="none" w:sz="0" w:space="0" w:color="auto"/>
        <w:left w:val="none" w:sz="0" w:space="0" w:color="auto"/>
        <w:bottom w:val="none" w:sz="0" w:space="0" w:color="auto"/>
        <w:right w:val="none" w:sz="0" w:space="0" w:color="auto"/>
      </w:divBdr>
    </w:div>
    <w:div w:id="89473539">
      <w:bodyDiv w:val="1"/>
      <w:marLeft w:val="0"/>
      <w:marRight w:val="0"/>
      <w:marTop w:val="0"/>
      <w:marBottom w:val="0"/>
      <w:divBdr>
        <w:top w:val="none" w:sz="0" w:space="0" w:color="auto"/>
        <w:left w:val="none" w:sz="0" w:space="0" w:color="auto"/>
        <w:bottom w:val="none" w:sz="0" w:space="0" w:color="auto"/>
        <w:right w:val="none" w:sz="0" w:space="0" w:color="auto"/>
      </w:divBdr>
    </w:div>
    <w:div w:id="89816141">
      <w:bodyDiv w:val="1"/>
      <w:marLeft w:val="0"/>
      <w:marRight w:val="0"/>
      <w:marTop w:val="0"/>
      <w:marBottom w:val="0"/>
      <w:divBdr>
        <w:top w:val="none" w:sz="0" w:space="0" w:color="auto"/>
        <w:left w:val="none" w:sz="0" w:space="0" w:color="auto"/>
        <w:bottom w:val="none" w:sz="0" w:space="0" w:color="auto"/>
        <w:right w:val="none" w:sz="0" w:space="0" w:color="auto"/>
      </w:divBdr>
    </w:div>
    <w:div w:id="98911428">
      <w:bodyDiv w:val="1"/>
      <w:marLeft w:val="0"/>
      <w:marRight w:val="0"/>
      <w:marTop w:val="0"/>
      <w:marBottom w:val="0"/>
      <w:divBdr>
        <w:top w:val="none" w:sz="0" w:space="0" w:color="auto"/>
        <w:left w:val="none" w:sz="0" w:space="0" w:color="auto"/>
        <w:bottom w:val="none" w:sz="0" w:space="0" w:color="auto"/>
        <w:right w:val="none" w:sz="0" w:space="0" w:color="auto"/>
      </w:divBdr>
    </w:div>
    <w:div w:id="101073606">
      <w:bodyDiv w:val="1"/>
      <w:marLeft w:val="0"/>
      <w:marRight w:val="0"/>
      <w:marTop w:val="0"/>
      <w:marBottom w:val="0"/>
      <w:divBdr>
        <w:top w:val="none" w:sz="0" w:space="0" w:color="auto"/>
        <w:left w:val="none" w:sz="0" w:space="0" w:color="auto"/>
        <w:bottom w:val="none" w:sz="0" w:space="0" w:color="auto"/>
        <w:right w:val="none" w:sz="0" w:space="0" w:color="auto"/>
      </w:divBdr>
    </w:div>
    <w:div w:id="102192199">
      <w:bodyDiv w:val="1"/>
      <w:marLeft w:val="0"/>
      <w:marRight w:val="0"/>
      <w:marTop w:val="0"/>
      <w:marBottom w:val="0"/>
      <w:divBdr>
        <w:top w:val="none" w:sz="0" w:space="0" w:color="auto"/>
        <w:left w:val="none" w:sz="0" w:space="0" w:color="auto"/>
        <w:bottom w:val="none" w:sz="0" w:space="0" w:color="auto"/>
        <w:right w:val="none" w:sz="0" w:space="0" w:color="auto"/>
      </w:divBdr>
    </w:div>
    <w:div w:id="108934193">
      <w:bodyDiv w:val="1"/>
      <w:marLeft w:val="0"/>
      <w:marRight w:val="0"/>
      <w:marTop w:val="0"/>
      <w:marBottom w:val="0"/>
      <w:divBdr>
        <w:top w:val="none" w:sz="0" w:space="0" w:color="auto"/>
        <w:left w:val="none" w:sz="0" w:space="0" w:color="auto"/>
        <w:bottom w:val="none" w:sz="0" w:space="0" w:color="auto"/>
        <w:right w:val="none" w:sz="0" w:space="0" w:color="auto"/>
      </w:divBdr>
    </w:div>
    <w:div w:id="111942315">
      <w:bodyDiv w:val="1"/>
      <w:marLeft w:val="0"/>
      <w:marRight w:val="0"/>
      <w:marTop w:val="0"/>
      <w:marBottom w:val="0"/>
      <w:divBdr>
        <w:top w:val="none" w:sz="0" w:space="0" w:color="auto"/>
        <w:left w:val="none" w:sz="0" w:space="0" w:color="auto"/>
        <w:bottom w:val="none" w:sz="0" w:space="0" w:color="auto"/>
        <w:right w:val="none" w:sz="0" w:space="0" w:color="auto"/>
      </w:divBdr>
    </w:div>
    <w:div w:id="123545842">
      <w:bodyDiv w:val="1"/>
      <w:marLeft w:val="0"/>
      <w:marRight w:val="0"/>
      <w:marTop w:val="0"/>
      <w:marBottom w:val="0"/>
      <w:divBdr>
        <w:top w:val="none" w:sz="0" w:space="0" w:color="auto"/>
        <w:left w:val="none" w:sz="0" w:space="0" w:color="auto"/>
        <w:bottom w:val="none" w:sz="0" w:space="0" w:color="auto"/>
        <w:right w:val="none" w:sz="0" w:space="0" w:color="auto"/>
      </w:divBdr>
    </w:div>
    <w:div w:id="128786988">
      <w:bodyDiv w:val="1"/>
      <w:marLeft w:val="0"/>
      <w:marRight w:val="0"/>
      <w:marTop w:val="0"/>
      <w:marBottom w:val="0"/>
      <w:divBdr>
        <w:top w:val="none" w:sz="0" w:space="0" w:color="auto"/>
        <w:left w:val="none" w:sz="0" w:space="0" w:color="auto"/>
        <w:bottom w:val="none" w:sz="0" w:space="0" w:color="auto"/>
        <w:right w:val="none" w:sz="0" w:space="0" w:color="auto"/>
      </w:divBdr>
    </w:div>
    <w:div w:id="129827779">
      <w:bodyDiv w:val="1"/>
      <w:marLeft w:val="0"/>
      <w:marRight w:val="0"/>
      <w:marTop w:val="0"/>
      <w:marBottom w:val="0"/>
      <w:divBdr>
        <w:top w:val="none" w:sz="0" w:space="0" w:color="auto"/>
        <w:left w:val="none" w:sz="0" w:space="0" w:color="auto"/>
        <w:bottom w:val="none" w:sz="0" w:space="0" w:color="auto"/>
        <w:right w:val="none" w:sz="0" w:space="0" w:color="auto"/>
      </w:divBdr>
    </w:div>
    <w:div w:id="135607866">
      <w:bodyDiv w:val="1"/>
      <w:marLeft w:val="0"/>
      <w:marRight w:val="0"/>
      <w:marTop w:val="0"/>
      <w:marBottom w:val="0"/>
      <w:divBdr>
        <w:top w:val="none" w:sz="0" w:space="0" w:color="auto"/>
        <w:left w:val="none" w:sz="0" w:space="0" w:color="auto"/>
        <w:bottom w:val="none" w:sz="0" w:space="0" w:color="auto"/>
        <w:right w:val="none" w:sz="0" w:space="0" w:color="auto"/>
      </w:divBdr>
    </w:div>
    <w:div w:id="138116152">
      <w:bodyDiv w:val="1"/>
      <w:marLeft w:val="0"/>
      <w:marRight w:val="0"/>
      <w:marTop w:val="0"/>
      <w:marBottom w:val="0"/>
      <w:divBdr>
        <w:top w:val="none" w:sz="0" w:space="0" w:color="auto"/>
        <w:left w:val="none" w:sz="0" w:space="0" w:color="auto"/>
        <w:bottom w:val="none" w:sz="0" w:space="0" w:color="auto"/>
        <w:right w:val="none" w:sz="0" w:space="0" w:color="auto"/>
      </w:divBdr>
    </w:div>
    <w:div w:id="142235949">
      <w:bodyDiv w:val="1"/>
      <w:marLeft w:val="0"/>
      <w:marRight w:val="0"/>
      <w:marTop w:val="0"/>
      <w:marBottom w:val="0"/>
      <w:divBdr>
        <w:top w:val="none" w:sz="0" w:space="0" w:color="auto"/>
        <w:left w:val="none" w:sz="0" w:space="0" w:color="auto"/>
        <w:bottom w:val="none" w:sz="0" w:space="0" w:color="auto"/>
        <w:right w:val="none" w:sz="0" w:space="0" w:color="auto"/>
      </w:divBdr>
    </w:div>
    <w:div w:id="149836259">
      <w:bodyDiv w:val="1"/>
      <w:marLeft w:val="0"/>
      <w:marRight w:val="0"/>
      <w:marTop w:val="0"/>
      <w:marBottom w:val="0"/>
      <w:divBdr>
        <w:top w:val="none" w:sz="0" w:space="0" w:color="auto"/>
        <w:left w:val="none" w:sz="0" w:space="0" w:color="auto"/>
        <w:bottom w:val="none" w:sz="0" w:space="0" w:color="auto"/>
        <w:right w:val="none" w:sz="0" w:space="0" w:color="auto"/>
      </w:divBdr>
    </w:div>
    <w:div w:id="150603825">
      <w:bodyDiv w:val="1"/>
      <w:marLeft w:val="0"/>
      <w:marRight w:val="0"/>
      <w:marTop w:val="0"/>
      <w:marBottom w:val="0"/>
      <w:divBdr>
        <w:top w:val="none" w:sz="0" w:space="0" w:color="auto"/>
        <w:left w:val="none" w:sz="0" w:space="0" w:color="auto"/>
        <w:bottom w:val="none" w:sz="0" w:space="0" w:color="auto"/>
        <w:right w:val="none" w:sz="0" w:space="0" w:color="auto"/>
      </w:divBdr>
    </w:div>
    <w:div w:id="153763450">
      <w:bodyDiv w:val="1"/>
      <w:marLeft w:val="0"/>
      <w:marRight w:val="0"/>
      <w:marTop w:val="0"/>
      <w:marBottom w:val="0"/>
      <w:divBdr>
        <w:top w:val="none" w:sz="0" w:space="0" w:color="auto"/>
        <w:left w:val="none" w:sz="0" w:space="0" w:color="auto"/>
        <w:bottom w:val="none" w:sz="0" w:space="0" w:color="auto"/>
        <w:right w:val="none" w:sz="0" w:space="0" w:color="auto"/>
      </w:divBdr>
    </w:div>
    <w:div w:id="159346925">
      <w:bodyDiv w:val="1"/>
      <w:marLeft w:val="0"/>
      <w:marRight w:val="0"/>
      <w:marTop w:val="0"/>
      <w:marBottom w:val="0"/>
      <w:divBdr>
        <w:top w:val="none" w:sz="0" w:space="0" w:color="auto"/>
        <w:left w:val="none" w:sz="0" w:space="0" w:color="auto"/>
        <w:bottom w:val="none" w:sz="0" w:space="0" w:color="auto"/>
        <w:right w:val="none" w:sz="0" w:space="0" w:color="auto"/>
      </w:divBdr>
    </w:div>
    <w:div w:id="160314415">
      <w:bodyDiv w:val="1"/>
      <w:marLeft w:val="0"/>
      <w:marRight w:val="0"/>
      <w:marTop w:val="0"/>
      <w:marBottom w:val="0"/>
      <w:divBdr>
        <w:top w:val="none" w:sz="0" w:space="0" w:color="auto"/>
        <w:left w:val="none" w:sz="0" w:space="0" w:color="auto"/>
        <w:bottom w:val="none" w:sz="0" w:space="0" w:color="auto"/>
        <w:right w:val="none" w:sz="0" w:space="0" w:color="auto"/>
      </w:divBdr>
    </w:div>
    <w:div w:id="167714138">
      <w:bodyDiv w:val="1"/>
      <w:marLeft w:val="0"/>
      <w:marRight w:val="0"/>
      <w:marTop w:val="0"/>
      <w:marBottom w:val="0"/>
      <w:divBdr>
        <w:top w:val="none" w:sz="0" w:space="0" w:color="auto"/>
        <w:left w:val="none" w:sz="0" w:space="0" w:color="auto"/>
        <w:bottom w:val="none" w:sz="0" w:space="0" w:color="auto"/>
        <w:right w:val="none" w:sz="0" w:space="0" w:color="auto"/>
      </w:divBdr>
    </w:div>
    <w:div w:id="178665410">
      <w:bodyDiv w:val="1"/>
      <w:marLeft w:val="0"/>
      <w:marRight w:val="0"/>
      <w:marTop w:val="0"/>
      <w:marBottom w:val="0"/>
      <w:divBdr>
        <w:top w:val="none" w:sz="0" w:space="0" w:color="auto"/>
        <w:left w:val="none" w:sz="0" w:space="0" w:color="auto"/>
        <w:bottom w:val="none" w:sz="0" w:space="0" w:color="auto"/>
        <w:right w:val="none" w:sz="0" w:space="0" w:color="auto"/>
      </w:divBdr>
    </w:div>
    <w:div w:id="178785474">
      <w:bodyDiv w:val="1"/>
      <w:marLeft w:val="0"/>
      <w:marRight w:val="0"/>
      <w:marTop w:val="0"/>
      <w:marBottom w:val="0"/>
      <w:divBdr>
        <w:top w:val="none" w:sz="0" w:space="0" w:color="auto"/>
        <w:left w:val="none" w:sz="0" w:space="0" w:color="auto"/>
        <w:bottom w:val="none" w:sz="0" w:space="0" w:color="auto"/>
        <w:right w:val="none" w:sz="0" w:space="0" w:color="auto"/>
      </w:divBdr>
    </w:div>
    <w:div w:id="186259448">
      <w:bodyDiv w:val="1"/>
      <w:marLeft w:val="0"/>
      <w:marRight w:val="0"/>
      <w:marTop w:val="0"/>
      <w:marBottom w:val="0"/>
      <w:divBdr>
        <w:top w:val="none" w:sz="0" w:space="0" w:color="auto"/>
        <w:left w:val="none" w:sz="0" w:space="0" w:color="auto"/>
        <w:bottom w:val="none" w:sz="0" w:space="0" w:color="auto"/>
        <w:right w:val="none" w:sz="0" w:space="0" w:color="auto"/>
      </w:divBdr>
    </w:div>
    <w:div w:id="189802245">
      <w:bodyDiv w:val="1"/>
      <w:marLeft w:val="0"/>
      <w:marRight w:val="0"/>
      <w:marTop w:val="0"/>
      <w:marBottom w:val="0"/>
      <w:divBdr>
        <w:top w:val="none" w:sz="0" w:space="0" w:color="auto"/>
        <w:left w:val="none" w:sz="0" w:space="0" w:color="auto"/>
        <w:bottom w:val="none" w:sz="0" w:space="0" w:color="auto"/>
        <w:right w:val="none" w:sz="0" w:space="0" w:color="auto"/>
      </w:divBdr>
    </w:div>
    <w:div w:id="190845362">
      <w:bodyDiv w:val="1"/>
      <w:marLeft w:val="0"/>
      <w:marRight w:val="0"/>
      <w:marTop w:val="0"/>
      <w:marBottom w:val="0"/>
      <w:divBdr>
        <w:top w:val="none" w:sz="0" w:space="0" w:color="auto"/>
        <w:left w:val="none" w:sz="0" w:space="0" w:color="auto"/>
        <w:bottom w:val="none" w:sz="0" w:space="0" w:color="auto"/>
        <w:right w:val="none" w:sz="0" w:space="0" w:color="auto"/>
      </w:divBdr>
    </w:div>
    <w:div w:id="192423065">
      <w:bodyDiv w:val="1"/>
      <w:marLeft w:val="0"/>
      <w:marRight w:val="0"/>
      <w:marTop w:val="0"/>
      <w:marBottom w:val="0"/>
      <w:divBdr>
        <w:top w:val="none" w:sz="0" w:space="0" w:color="auto"/>
        <w:left w:val="none" w:sz="0" w:space="0" w:color="auto"/>
        <w:bottom w:val="none" w:sz="0" w:space="0" w:color="auto"/>
        <w:right w:val="none" w:sz="0" w:space="0" w:color="auto"/>
      </w:divBdr>
    </w:div>
    <w:div w:id="193739076">
      <w:bodyDiv w:val="1"/>
      <w:marLeft w:val="0"/>
      <w:marRight w:val="0"/>
      <w:marTop w:val="0"/>
      <w:marBottom w:val="0"/>
      <w:divBdr>
        <w:top w:val="none" w:sz="0" w:space="0" w:color="auto"/>
        <w:left w:val="none" w:sz="0" w:space="0" w:color="auto"/>
        <w:bottom w:val="none" w:sz="0" w:space="0" w:color="auto"/>
        <w:right w:val="none" w:sz="0" w:space="0" w:color="auto"/>
      </w:divBdr>
    </w:div>
    <w:div w:id="198973368">
      <w:bodyDiv w:val="1"/>
      <w:marLeft w:val="0"/>
      <w:marRight w:val="0"/>
      <w:marTop w:val="0"/>
      <w:marBottom w:val="0"/>
      <w:divBdr>
        <w:top w:val="none" w:sz="0" w:space="0" w:color="auto"/>
        <w:left w:val="none" w:sz="0" w:space="0" w:color="auto"/>
        <w:bottom w:val="none" w:sz="0" w:space="0" w:color="auto"/>
        <w:right w:val="none" w:sz="0" w:space="0" w:color="auto"/>
      </w:divBdr>
    </w:div>
    <w:div w:id="204026695">
      <w:bodyDiv w:val="1"/>
      <w:marLeft w:val="0"/>
      <w:marRight w:val="0"/>
      <w:marTop w:val="0"/>
      <w:marBottom w:val="0"/>
      <w:divBdr>
        <w:top w:val="none" w:sz="0" w:space="0" w:color="auto"/>
        <w:left w:val="none" w:sz="0" w:space="0" w:color="auto"/>
        <w:bottom w:val="none" w:sz="0" w:space="0" w:color="auto"/>
        <w:right w:val="none" w:sz="0" w:space="0" w:color="auto"/>
      </w:divBdr>
    </w:div>
    <w:div w:id="205918815">
      <w:bodyDiv w:val="1"/>
      <w:marLeft w:val="0"/>
      <w:marRight w:val="0"/>
      <w:marTop w:val="0"/>
      <w:marBottom w:val="0"/>
      <w:divBdr>
        <w:top w:val="none" w:sz="0" w:space="0" w:color="auto"/>
        <w:left w:val="none" w:sz="0" w:space="0" w:color="auto"/>
        <w:bottom w:val="none" w:sz="0" w:space="0" w:color="auto"/>
        <w:right w:val="none" w:sz="0" w:space="0" w:color="auto"/>
      </w:divBdr>
    </w:div>
    <w:div w:id="215631306">
      <w:bodyDiv w:val="1"/>
      <w:marLeft w:val="0"/>
      <w:marRight w:val="0"/>
      <w:marTop w:val="0"/>
      <w:marBottom w:val="0"/>
      <w:divBdr>
        <w:top w:val="none" w:sz="0" w:space="0" w:color="auto"/>
        <w:left w:val="none" w:sz="0" w:space="0" w:color="auto"/>
        <w:bottom w:val="none" w:sz="0" w:space="0" w:color="auto"/>
        <w:right w:val="none" w:sz="0" w:space="0" w:color="auto"/>
      </w:divBdr>
    </w:div>
    <w:div w:id="220674635">
      <w:bodyDiv w:val="1"/>
      <w:marLeft w:val="0"/>
      <w:marRight w:val="0"/>
      <w:marTop w:val="0"/>
      <w:marBottom w:val="0"/>
      <w:divBdr>
        <w:top w:val="none" w:sz="0" w:space="0" w:color="auto"/>
        <w:left w:val="none" w:sz="0" w:space="0" w:color="auto"/>
        <w:bottom w:val="none" w:sz="0" w:space="0" w:color="auto"/>
        <w:right w:val="none" w:sz="0" w:space="0" w:color="auto"/>
      </w:divBdr>
    </w:div>
    <w:div w:id="221992265">
      <w:bodyDiv w:val="1"/>
      <w:marLeft w:val="0"/>
      <w:marRight w:val="0"/>
      <w:marTop w:val="0"/>
      <w:marBottom w:val="0"/>
      <w:divBdr>
        <w:top w:val="none" w:sz="0" w:space="0" w:color="auto"/>
        <w:left w:val="none" w:sz="0" w:space="0" w:color="auto"/>
        <w:bottom w:val="none" w:sz="0" w:space="0" w:color="auto"/>
        <w:right w:val="none" w:sz="0" w:space="0" w:color="auto"/>
      </w:divBdr>
    </w:div>
    <w:div w:id="226845004">
      <w:bodyDiv w:val="1"/>
      <w:marLeft w:val="0"/>
      <w:marRight w:val="0"/>
      <w:marTop w:val="0"/>
      <w:marBottom w:val="0"/>
      <w:divBdr>
        <w:top w:val="none" w:sz="0" w:space="0" w:color="auto"/>
        <w:left w:val="none" w:sz="0" w:space="0" w:color="auto"/>
        <w:bottom w:val="none" w:sz="0" w:space="0" w:color="auto"/>
        <w:right w:val="none" w:sz="0" w:space="0" w:color="auto"/>
      </w:divBdr>
    </w:div>
    <w:div w:id="239147324">
      <w:bodyDiv w:val="1"/>
      <w:marLeft w:val="0"/>
      <w:marRight w:val="0"/>
      <w:marTop w:val="0"/>
      <w:marBottom w:val="0"/>
      <w:divBdr>
        <w:top w:val="none" w:sz="0" w:space="0" w:color="auto"/>
        <w:left w:val="none" w:sz="0" w:space="0" w:color="auto"/>
        <w:bottom w:val="none" w:sz="0" w:space="0" w:color="auto"/>
        <w:right w:val="none" w:sz="0" w:space="0" w:color="auto"/>
      </w:divBdr>
    </w:div>
    <w:div w:id="240144701">
      <w:bodyDiv w:val="1"/>
      <w:marLeft w:val="0"/>
      <w:marRight w:val="0"/>
      <w:marTop w:val="0"/>
      <w:marBottom w:val="0"/>
      <w:divBdr>
        <w:top w:val="none" w:sz="0" w:space="0" w:color="auto"/>
        <w:left w:val="none" w:sz="0" w:space="0" w:color="auto"/>
        <w:bottom w:val="none" w:sz="0" w:space="0" w:color="auto"/>
        <w:right w:val="none" w:sz="0" w:space="0" w:color="auto"/>
      </w:divBdr>
    </w:div>
    <w:div w:id="240678267">
      <w:bodyDiv w:val="1"/>
      <w:marLeft w:val="0"/>
      <w:marRight w:val="0"/>
      <w:marTop w:val="0"/>
      <w:marBottom w:val="0"/>
      <w:divBdr>
        <w:top w:val="none" w:sz="0" w:space="0" w:color="auto"/>
        <w:left w:val="none" w:sz="0" w:space="0" w:color="auto"/>
        <w:bottom w:val="none" w:sz="0" w:space="0" w:color="auto"/>
        <w:right w:val="none" w:sz="0" w:space="0" w:color="auto"/>
      </w:divBdr>
    </w:div>
    <w:div w:id="243299566">
      <w:bodyDiv w:val="1"/>
      <w:marLeft w:val="0"/>
      <w:marRight w:val="0"/>
      <w:marTop w:val="0"/>
      <w:marBottom w:val="0"/>
      <w:divBdr>
        <w:top w:val="none" w:sz="0" w:space="0" w:color="auto"/>
        <w:left w:val="none" w:sz="0" w:space="0" w:color="auto"/>
        <w:bottom w:val="none" w:sz="0" w:space="0" w:color="auto"/>
        <w:right w:val="none" w:sz="0" w:space="0" w:color="auto"/>
      </w:divBdr>
    </w:div>
    <w:div w:id="245844004">
      <w:bodyDiv w:val="1"/>
      <w:marLeft w:val="0"/>
      <w:marRight w:val="0"/>
      <w:marTop w:val="0"/>
      <w:marBottom w:val="0"/>
      <w:divBdr>
        <w:top w:val="none" w:sz="0" w:space="0" w:color="auto"/>
        <w:left w:val="none" w:sz="0" w:space="0" w:color="auto"/>
        <w:bottom w:val="none" w:sz="0" w:space="0" w:color="auto"/>
        <w:right w:val="none" w:sz="0" w:space="0" w:color="auto"/>
      </w:divBdr>
    </w:div>
    <w:div w:id="249389478">
      <w:bodyDiv w:val="1"/>
      <w:marLeft w:val="0"/>
      <w:marRight w:val="0"/>
      <w:marTop w:val="0"/>
      <w:marBottom w:val="0"/>
      <w:divBdr>
        <w:top w:val="none" w:sz="0" w:space="0" w:color="auto"/>
        <w:left w:val="none" w:sz="0" w:space="0" w:color="auto"/>
        <w:bottom w:val="none" w:sz="0" w:space="0" w:color="auto"/>
        <w:right w:val="none" w:sz="0" w:space="0" w:color="auto"/>
      </w:divBdr>
    </w:div>
    <w:div w:id="250168065">
      <w:bodyDiv w:val="1"/>
      <w:marLeft w:val="0"/>
      <w:marRight w:val="0"/>
      <w:marTop w:val="0"/>
      <w:marBottom w:val="0"/>
      <w:divBdr>
        <w:top w:val="none" w:sz="0" w:space="0" w:color="auto"/>
        <w:left w:val="none" w:sz="0" w:space="0" w:color="auto"/>
        <w:bottom w:val="none" w:sz="0" w:space="0" w:color="auto"/>
        <w:right w:val="none" w:sz="0" w:space="0" w:color="auto"/>
      </w:divBdr>
    </w:div>
    <w:div w:id="254897815">
      <w:bodyDiv w:val="1"/>
      <w:marLeft w:val="0"/>
      <w:marRight w:val="0"/>
      <w:marTop w:val="0"/>
      <w:marBottom w:val="0"/>
      <w:divBdr>
        <w:top w:val="none" w:sz="0" w:space="0" w:color="auto"/>
        <w:left w:val="none" w:sz="0" w:space="0" w:color="auto"/>
        <w:bottom w:val="none" w:sz="0" w:space="0" w:color="auto"/>
        <w:right w:val="none" w:sz="0" w:space="0" w:color="auto"/>
      </w:divBdr>
    </w:div>
    <w:div w:id="269629202">
      <w:bodyDiv w:val="1"/>
      <w:marLeft w:val="0"/>
      <w:marRight w:val="0"/>
      <w:marTop w:val="0"/>
      <w:marBottom w:val="0"/>
      <w:divBdr>
        <w:top w:val="none" w:sz="0" w:space="0" w:color="auto"/>
        <w:left w:val="none" w:sz="0" w:space="0" w:color="auto"/>
        <w:bottom w:val="none" w:sz="0" w:space="0" w:color="auto"/>
        <w:right w:val="none" w:sz="0" w:space="0" w:color="auto"/>
      </w:divBdr>
    </w:div>
    <w:div w:id="270093028">
      <w:bodyDiv w:val="1"/>
      <w:marLeft w:val="0"/>
      <w:marRight w:val="0"/>
      <w:marTop w:val="0"/>
      <w:marBottom w:val="0"/>
      <w:divBdr>
        <w:top w:val="none" w:sz="0" w:space="0" w:color="auto"/>
        <w:left w:val="none" w:sz="0" w:space="0" w:color="auto"/>
        <w:bottom w:val="none" w:sz="0" w:space="0" w:color="auto"/>
        <w:right w:val="none" w:sz="0" w:space="0" w:color="auto"/>
      </w:divBdr>
    </w:div>
    <w:div w:id="285042399">
      <w:bodyDiv w:val="1"/>
      <w:marLeft w:val="0"/>
      <w:marRight w:val="0"/>
      <w:marTop w:val="0"/>
      <w:marBottom w:val="0"/>
      <w:divBdr>
        <w:top w:val="none" w:sz="0" w:space="0" w:color="auto"/>
        <w:left w:val="none" w:sz="0" w:space="0" w:color="auto"/>
        <w:bottom w:val="none" w:sz="0" w:space="0" w:color="auto"/>
        <w:right w:val="none" w:sz="0" w:space="0" w:color="auto"/>
      </w:divBdr>
    </w:div>
    <w:div w:id="285742651">
      <w:bodyDiv w:val="1"/>
      <w:marLeft w:val="0"/>
      <w:marRight w:val="0"/>
      <w:marTop w:val="0"/>
      <w:marBottom w:val="0"/>
      <w:divBdr>
        <w:top w:val="none" w:sz="0" w:space="0" w:color="auto"/>
        <w:left w:val="none" w:sz="0" w:space="0" w:color="auto"/>
        <w:bottom w:val="none" w:sz="0" w:space="0" w:color="auto"/>
        <w:right w:val="none" w:sz="0" w:space="0" w:color="auto"/>
      </w:divBdr>
    </w:div>
    <w:div w:id="292828796">
      <w:bodyDiv w:val="1"/>
      <w:marLeft w:val="0"/>
      <w:marRight w:val="0"/>
      <w:marTop w:val="0"/>
      <w:marBottom w:val="0"/>
      <w:divBdr>
        <w:top w:val="none" w:sz="0" w:space="0" w:color="auto"/>
        <w:left w:val="none" w:sz="0" w:space="0" w:color="auto"/>
        <w:bottom w:val="none" w:sz="0" w:space="0" w:color="auto"/>
        <w:right w:val="none" w:sz="0" w:space="0" w:color="auto"/>
      </w:divBdr>
    </w:div>
    <w:div w:id="293566960">
      <w:bodyDiv w:val="1"/>
      <w:marLeft w:val="0"/>
      <w:marRight w:val="0"/>
      <w:marTop w:val="0"/>
      <w:marBottom w:val="0"/>
      <w:divBdr>
        <w:top w:val="none" w:sz="0" w:space="0" w:color="auto"/>
        <w:left w:val="none" w:sz="0" w:space="0" w:color="auto"/>
        <w:bottom w:val="none" w:sz="0" w:space="0" w:color="auto"/>
        <w:right w:val="none" w:sz="0" w:space="0" w:color="auto"/>
      </w:divBdr>
    </w:div>
    <w:div w:id="296645470">
      <w:bodyDiv w:val="1"/>
      <w:marLeft w:val="0"/>
      <w:marRight w:val="0"/>
      <w:marTop w:val="0"/>
      <w:marBottom w:val="0"/>
      <w:divBdr>
        <w:top w:val="none" w:sz="0" w:space="0" w:color="auto"/>
        <w:left w:val="none" w:sz="0" w:space="0" w:color="auto"/>
        <w:bottom w:val="none" w:sz="0" w:space="0" w:color="auto"/>
        <w:right w:val="none" w:sz="0" w:space="0" w:color="auto"/>
      </w:divBdr>
    </w:div>
    <w:div w:id="302539098">
      <w:bodyDiv w:val="1"/>
      <w:marLeft w:val="0"/>
      <w:marRight w:val="0"/>
      <w:marTop w:val="0"/>
      <w:marBottom w:val="0"/>
      <w:divBdr>
        <w:top w:val="none" w:sz="0" w:space="0" w:color="auto"/>
        <w:left w:val="none" w:sz="0" w:space="0" w:color="auto"/>
        <w:bottom w:val="none" w:sz="0" w:space="0" w:color="auto"/>
        <w:right w:val="none" w:sz="0" w:space="0" w:color="auto"/>
      </w:divBdr>
    </w:div>
    <w:div w:id="304050932">
      <w:bodyDiv w:val="1"/>
      <w:marLeft w:val="0"/>
      <w:marRight w:val="0"/>
      <w:marTop w:val="0"/>
      <w:marBottom w:val="0"/>
      <w:divBdr>
        <w:top w:val="none" w:sz="0" w:space="0" w:color="auto"/>
        <w:left w:val="none" w:sz="0" w:space="0" w:color="auto"/>
        <w:bottom w:val="none" w:sz="0" w:space="0" w:color="auto"/>
        <w:right w:val="none" w:sz="0" w:space="0" w:color="auto"/>
      </w:divBdr>
    </w:div>
    <w:div w:id="306128885">
      <w:bodyDiv w:val="1"/>
      <w:marLeft w:val="0"/>
      <w:marRight w:val="0"/>
      <w:marTop w:val="0"/>
      <w:marBottom w:val="0"/>
      <w:divBdr>
        <w:top w:val="none" w:sz="0" w:space="0" w:color="auto"/>
        <w:left w:val="none" w:sz="0" w:space="0" w:color="auto"/>
        <w:bottom w:val="none" w:sz="0" w:space="0" w:color="auto"/>
        <w:right w:val="none" w:sz="0" w:space="0" w:color="auto"/>
      </w:divBdr>
    </w:div>
    <w:div w:id="307395541">
      <w:bodyDiv w:val="1"/>
      <w:marLeft w:val="0"/>
      <w:marRight w:val="0"/>
      <w:marTop w:val="0"/>
      <w:marBottom w:val="0"/>
      <w:divBdr>
        <w:top w:val="none" w:sz="0" w:space="0" w:color="auto"/>
        <w:left w:val="none" w:sz="0" w:space="0" w:color="auto"/>
        <w:bottom w:val="none" w:sz="0" w:space="0" w:color="auto"/>
        <w:right w:val="none" w:sz="0" w:space="0" w:color="auto"/>
      </w:divBdr>
    </w:div>
    <w:div w:id="310444079">
      <w:bodyDiv w:val="1"/>
      <w:marLeft w:val="0"/>
      <w:marRight w:val="0"/>
      <w:marTop w:val="0"/>
      <w:marBottom w:val="0"/>
      <w:divBdr>
        <w:top w:val="none" w:sz="0" w:space="0" w:color="auto"/>
        <w:left w:val="none" w:sz="0" w:space="0" w:color="auto"/>
        <w:bottom w:val="none" w:sz="0" w:space="0" w:color="auto"/>
        <w:right w:val="none" w:sz="0" w:space="0" w:color="auto"/>
      </w:divBdr>
    </w:div>
    <w:div w:id="317081318">
      <w:bodyDiv w:val="1"/>
      <w:marLeft w:val="0"/>
      <w:marRight w:val="0"/>
      <w:marTop w:val="0"/>
      <w:marBottom w:val="0"/>
      <w:divBdr>
        <w:top w:val="none" w:sz="0" w:space="0" w:color="auto"/>
        <w:left w:val="none" w:sz="0" w:space="0" w:color="auto"/>
        <w:bottom w:val="none" w:sz="0" w:space="0" w:color="auto"/>
        <w:right w:val="none" w:sz="0" w:space="0" w:color="auto"/>
      </w:divBdr>
    </w:div>
    <w:div w:id="319887791">
      <w:bodyDiv w:val="1"/>
      <w:marLeft w:val="0"/>
      <w:marRight w:val="0"/>
      <w:marTop w:val="0"/>
      <w:marBottom w:val="0"/>
      <w:divBdr>
        <w:top w:val="none" w:sz="0" w:space="0" w:color="auto"/>
        <w:left w:val="none" w:sz="0" w:space="0" w:color="auto"/>
        <w:bottom w:val="none" w:sz="0" w:space="0" w:color="auto"/>
        <w:right w:val="none" w:sz="0" w:space="0" w:color="auto"/>
      </w:divBdr>
    </w:div>
    <w:div w:id="321861331">
      <w:bodyDiv w:val="1"/>
      <w:marLeft w:val="0"/>
      <w:marRight w:val="0"/>
      <w:marTop w:val="0"/>
      <w:marBottom w:val="0"/>
      <w:divBdr>
        <w:top w:val="none" w:sz="0" w:space="0" w:color="auto"/>
        <w:left w:val="none" w:sz="0" w:space="0" w:color="auto"/>
        <w:bottom w:val="none" w:sz="0" w:space="0" w:color="auto"/>
        <w:right w:val="none" w:sz="0" w:space="0" w:color="auto"/>
      </w:divBdr>
    </w:div>
    <w:div w:id="323700262">
      <w:bodyDiv w:val="1"/>
      <w:marLeft w:val="0"/>
      <w:marRight w:val="0"/>
      <w:marTop w:val="0"/>
      <w:marBottom w:val="0"/>
      <w:divBdr>
        <w:top w:val="none" w:sz="0" w:space="0" w:color="auto"/>
        <w:left w:val="none" w:sz="0" w:space="0" w:color="auto"/>
        <w:bottom w:val="none" w:sz="0" w:space="0" w:color="auto"/>
        <w:right w:val="none" w:sz="0" w:space="0" w:color="auto"/>
      </w:divBdr>
    </w:div>
    <w:div w:id="328169176">
      <w:bodyDiv w:val="1"/>
      <w:marLeft w:val="0"/>
      <w:marRight w:val="0"/>
      <w:marTop w:val="0"/>
      <w:marBottom w:val="0"/>
      <w:divBdr>
        <w:top w:val="none" w:sz="0" w:space="0" w:color="auto"/>
        <w:left w:val="none" w:sz="0" w:space="0" w:color="auto"/>
        <w:bottom w:val="none" w:sz="0" w:space="0" w:color="auto"/>
        <w:right w:val="none" w:sz="0" w:space="0" w:color="auto"/>
      </w:divBdr>
    </w:div>
    <w:div w:id="331303744">
      <w:bodyDiv w:val="1"/>
      <w:marLeft w:val="0"/>
      <w:marRight w:val="0"/>
      <w:marTop w:val="0"/>
      <w:marBottom w:val="0"/>
      <w:divBdr>
        <w:top w:val="none" w:sz="0" w:space="0" w:color="auto"/>
        <w:left w:val="none" w:sz="0" w:space="0" w:color="auto"/>
        <w:bottom w:val="none" w:sz="0" w:space="0" w:color="auto"/>
        <w:right w:val="none" w:sz="0" w:space="0" w:color="auto"/>
      </w:divBdr>
    </w:div>
    <w:div w:id="332687651">
      <w:bodyDiv w:val="1"/>
      <w:marLeft w:val="0"/>
      <w:marRight w:val="0"/>
      <w:marTop w:val="0"/>
      <w:marBottom w:val="0"/>
      <w:divBdr>
        <w:top w:val="none" w:sz="0" w:space="0" w:color="auto"/>
        <w:left w:val="none" w:sz="0" w:space="0" w:color="auto"/>
        <w:bottom w:val="none" w:sz="0" w:space="0" w:color="auto"/>
        <w:right w:val="none" w:sz="0" w:space="0" w:color="auto"/>
      </w:divBdr>
    </w:div>
    <w:div w:id="339238394">
      <w:bodyDiv w:val="1"/>
      <w:marLeft w:val="0"/>
      <w:marRight w:val="0"/>
      <w:marTop w:val="0"/>
      <w:marBottom w:val="0"/>
      <w:divBdr>
        <w:top w:val="none" w:sz="0" w:space="0" w:color="auto"/>
        <w:left w:val="none" w:sz="0" w:space="0" w:color="auto"/>
        <w:bottom w:val="none" w:sz="0" w:space="0" w:color="auto"/>
        <w:right w:val="none" w:sz="0" w:space="0" w:color="auto"/>
      </w:divBdr>
    </w:div>
    <w:div w:id="343018024">
      <w:bodyDiv w:val="1"/>
      <w:marLeft w:val="0"/>
      <w:marRight w:val="0"/>
      <w:marTop w:val="0"/>
      <w:marBottom w:val="0"/>
      <w:divBdr>
        <w:top w:val="none" w:sz="0" w:space="0" w:color="auto"/>
        <w:left w:val="none" w:sz="0" w:space="0" w:color="auto"/>
        <w:bottom w:val="none" w:sz="0" w:space="0" w:color="auto"/>
        <w:right w:val="none" w:sz="0" w:space="0" w:color="auto"/>
      </w:divBdr>
    </w:div>
    <w:div w:id="344021589">
      <w:bodyDiv w:val="1"/>
      <w:marLeft w:val="0"/>
      <w:marRight w:val="0"/>
      <w:marTop w:val="0"/>
      <w:marBottom w:val="0"/>
      <w:divBdr>
        <w:top w:val="none" w:sz="0" w:space="0" w:color="auto"/>
        <w:left w:val="none" w:sz="0" w:space="0" w:color="auto"/>
        <w:bottom w:val="none" w:sz="0" w:space="0" w:color="auto"/>
        <w:right w:val="none" w:sz="0" w:space="0" w:color="auto"/>
      </w:divBdr>
    </w:div>
    <w:div w:id="344795936">
      <w:bodyDiv w:val="1"/>
      <w:marLeft w:val="0"/>
      <w:marRight w:val="0"/>
      <w:marTop w:val="0"/>
      <w:marBottom w:val="0"/>
      <w:divBdr>
        <w:top w:val="none" w:sz="0" w:space="0" w:color="auto"/>
        <w:left w:val="none" w:sz="0" w:space="0" w:color="auto"/>
        <w:bottom w:val="none" w:sz="0" w:space="0" w:color="auto"/>
        <w:right w:val="none" w:sz="0" w:space="0" w:color="auto"/>
      </w:divBdr>
    </w:div>
    <w:div w:id="345522489">
      <w:bodyDiv w:val="1"/>
      <w:marLeft w:val="0"/>
      <w:marRight w:val="0"/>
      <w:marTop w:val="0"/>
      <w:marBottom w:val="0"/>
      <w:divBdr>
        <w:top w:val="none" w:sz="0" w:space="0" w:color="auto"/>
        <w:left w:val="none" w:sz="0" w:space="0" w:color="auto"/>
        <w:bottom w:val="none" w:sz="0" w:space="0" w:color="auto"/>
        <w:right w:val="none" w:sz="0" w:space="0" w:color="auto"/>
      </w:divBdr>
    </w:div>
    <w:div w:id="347953082">
      <w:bodyDiv w:val="1"/>
      <w:marLeft w:val="0"/>
      <w:marRight w:val="0"/>
      <w:marTop w:val="0"/>
      <w:marBottom w:val="0"/>
      <w:divBdr>
        <w:top w:val="none" w:sz="0" w:space="0" w:color="auto"/>
        <w:left w:val="none" w:sz="0" w:space="0" w:color="auto"/>
        <w:bottom w:val="none" w:sz="0" w:space="0" w:color="auto"/>
        <w:right w:val="none" w:sz="0" w:space="0" w:color="auto"/>
      </w:divBdr>
    </w:div>
    <w:div w:id="355663895">
      <w:bodyDiv w:val="1"/>
      <w:marLeft w:val="0"/>
      <w:marRight w:val="0"/>
      <w:marTop w:val="0"/>
      <w:marBottom w:val="0"/>
      <w:divBdr>
        <w:top w:val="none" w:sz="0" w:space="0" w:color="auto"/>
        <w:left w:val="none" w:sz="0" w:space="0" w:color="auto"/>
        <w:bottom w:val="none" w:sz="0" w:space="0" w:color="auto"/>
        <w:right w:val="none" w:sz="0" w:space="0" w:color="auto"/>
      </w:divBdr>
    </w:div>
    <w:div w:id="358044198">
      <w:bodyDiv w:val="1"/>
      <w:marLeft w:val="0"/>
      <w:marRight w:val="0"/>
      <w:marTop w:val="0"/>
      <w:marBottom w:val="0"/>
      <w:divBdr>
        <w:top w:val="none" w:sz="0" w:space="0" w:color="auto"/>
        <w:left w:val="none" w:sz="0" w:space="0" w:color="auto"/>
        <w:bottom w:val="none" w:sz="0" w:space="0" w:color="auto"/>
        <w:right w:val="none" w:sz="0" w:space="0" w:color="auto"/>
      </w:divBdr>
    </w:div>
    <w:div w:id="365107358">
      <w:bodyDiv w:val="1"/>
      <w:marLeft w:val="0"/>
      <w:marRight w:val="0"/>
      <w:marTop w:val="0"/>
      <w:marBottom w:val="0"/>
      <w:divBdr>
        <w:top w:val="none" w:sz="0" w:space="0" w:color="auto"/>
        <w:left w:val="none" w:sz="0" w:space="0" w:color="auto"/>
        <w:bottom w:val="none" w:sz="0" w:space="0" w:color="auto"/>
        <w:right w:val="none" w:sz="0" w:space="0" w:color="auto"/>
      </w:divBdr>
    </w:div>
    <w:div w:id="367880463">
      <w:bodyDiv w:val="1"/>
      <w:marLeft w:val="0"/>
      <w:marRight w:val="0"/>
      <w:marTop w:val="0"/>
      <w:marBottom w:val="0"/>
      <w:divBdr>
        <w:top w:val="none" w:sz="0" w:space="0" w:color="auto"/>
        <w:left w:val="none" w:sz="0" w:space="0" w:color="auto"/>
        <w:bottom w:val="none" w:sz="0" w:space="0" w:color="auto"/>
        <w:right w:val="none" w:sz="0" w:space="0" w:color="auto"/>
      </w:divBdr>
    </w:div>
    <w:div w:id="369041236">
      <w:bodyDiv w:val="1"/>
      <w:marLeft w:val="0"/>
      <w:marRight w:val="0"/>
      <w:marTop w:val="0"/>
      <w:marBottom w:val="0"/>
      <w:divBdr>
        <w:top w:val="none" w:sz="0" w:space="0" w:color="auto"/>
        <w:left w:val="none" w:sz="0" w:space="0" w:color="auto"/>
        <w:bottom w:val="none" w:sz="0" w:space="0" w:color="auto"/>
        <w:right w:val="none" w:sz="0" w:space="0" w:color="auto"/>
      </w:divBdr>
    </w:div>
    <w:div w:id="372652102">
      <w:bodyDiv w:val="1"/>
      <w:marLeft w:val="0"/>
      <w:marRight w:val="0"/>
      <w:marTop w:val="0"/>
      <w:marBottom w:val="0"/>
      <w:divBdr>
        <w:top w:val="none" w:sz="0" w:space="0" w:color="auto"/>
        <w:left w:val="none" w:sz="0" w:space="0" w:color="auto"/>
        <w:bottom w:val="none" w:sz="0" w:space="0" w:color="auto"/>
        <w:right w:val="none" w:sz="0" w:space="0" w:color="auto"/>
      </w:divBdr>
    </w:div>
    <w:div w:id="376126021">
      <w:bodyDiv w:val="1"/>
      <w:marLeft w:val="0"/>
      <w:marRight w:val="0"/>
      <w:marTop w:val="0"/>
      <w:marBottom w:val="0"/>
      <w:divBdr>
        <w:top w:val="none" w:sz="0" w:space="0" w:color="auto"/>
        <w:left w:val="none" w:sz="0" w:space="0" w:color="auto"/>
        <w:bottom w:val="none" w:sz="0" w:space="0" w:color="auto"/>
        <w:right w:val="none" w:sz="0" w:space="0" w:color="auto"/>
      </w:divBdr>
    </w:div>
    <w:div w:id="377553382">
      <w:bodyDiv w:val="1"/>
      <w:marLeft w:val="0"/>
      <w:marRight w:val="0"/>
      <w:marTop w:val="0"/>
      <w:marBottom w:val="0"/>
      <w:divBdr>
        <w:top w:val="none" w:sz="0" w:space="0" w:color="auto"/>
        <w:left w:val="none" w:sz="0" w:space="0" w:color="auto"/>
        <w:bottom w:val="none" w:sz="0" w:space="0" w:color="auto"/>
        <w:right w:val="none" w:sz="0" w:space="0" w:color="auto"/>
      </w:divBdr>
    </w:div>
    <w:div w:id="380055810">
      <w:bodyDiv w:val="1"/>
      <w:marLeft w:val="0"/>
      <w:marRight w:val="0"/>
      <w:marTop w:val="0"/>
      <w:marBottom w:val="0"/>
      <w:divBdr>
        <w:top w:val="none" w:sz="0" w:space="0" w:color="auto"/>
        <w:left w:val="none" w:sz="0" w:space="0" w:color="auto"/>
        <w:bottom w:val="none" w:sz="0" w:space="0" w:color="auto"/>
        <w:right w:val="none" w:sz="0" w:space="0" w:color="auto"/>
      </w:divBdr>
    </w:div>
    <w:div w:id="382756690">
      <w:bodyDiv w:val="1"/>
      <w:marLeft w:val="0"/>
      <w:marRight w:val="0"/>
      <w:marTop w:val="0"/>
      <w:marBottom w:val="0"/>
      <w:divBdr>
        <w:top w:val="none" w:sz="0" w:space="0" w:color="auto"/>
        <w:left w:val="none" w:sz="0" w:space="0" w:color="auto"/>
        <w:bottom w:val="none" w:sz="0" w:space="0" w:color="auto"/>
        <w:right w:val="none" w:sz="0" w:space="0" w:color="auto"/>
      </w:divBdr>
    </w:div>
    <w:div w:id="385759342">
      <w:bodyDiv w:val="1"/>
      <w:marLeft w:val="0"/>
      <w:marRight w:val="0"/>
      <w:marTop w:val="0"/>
      <w:marBottom w:val="0"/>
      <w:divBdr>
        <w:top w:val="none" w:sz="0" w:space="0" w:color="auto"/>
        <w:left w:val="none" w:sz="0" w:space="0" w:color="auto"/>
        <w:bottom w:val="none" w:sz="0" w:space="0" w:color="auto"/>
        <w:right w:val="none" w:sz="0" w:space="0" w:color="auto"/>
      </w:divBdr>
    </w:div>
    <w:div w:id="386758811">
      <w:bodyDiv w:val="1"/>
      <w:marLeft w:val="0"/>
      <w:marRight w:val="0"/>
      <w:marTop w:val="0"/>
      <w:marBottom w:val="0"/>
      <w:divBdr>
        <w:top w:val="none" w:sz="0" w:space="0" w:color="auto"/>
        <w:left w:val="none" w:sz="0" w:space="0" w:color="auto"/>
        <w:bottom w:val="none" w:sz="0" w:space="0" w:color="auto"/>
        <w:right w:val="none" w:sz="0" w:space="0" w:color="auto"/>
      </w:divBdr>
    </w:div>
    <w:div w:id="387191202">
      <w:bodyDiv w:val="1"/>
      <w:marLeft w:val="0"/>
      <w:marRight w:val="0"/>
      <w:marTop w:val="0"/>
      <w:marBottom w:val="0"/>
      <w:divBdr>
        <w:top w:val="none" w:sz="0" w:space="0" w:color="auto"/>
        <w:left w:val="none" w:sz="0" w:space="0" w:color="auto"/>
        <w:bottom w:val="none" w:sz="0" w:space="0" w:color="auto"/>
        <w:right w:val="none" w:sz="0" w:space="0" w:color="auto"/>
      </w:divBdr>
    </w:div>
    <w:div w:id="387995760">
      <w:bodyDiv w:val="1"/>
      <w:marLeft w:val="0"/>
      <w:marRight w:val="0"/>
      <w:marTop w:val="0"/>
      <w:marBottom w:val="0"/>
      <w:divBdr>
        <w:top w:val="none" w:sz="0" w:space="0" w:color="auto"/>
        <w:left w:val="none" w:sz="0" w:space="0" w:color="auto"/>
        <w:bottom w:val="none" w:sz="0" w:space="0" w:color="auto"/>
        <w:right w:val="none" w:sz="0" w:space="0" w:color="auto"/>
      </w:divBdr>
    </w:div>
    <w:div w:id="388497457">
      <w:bodyDiv w:val="1"/>
      <w:marLeft w:val="0"/>
      <w:marRight w:val="0"/>
      <w:marTop w:val="0"/>
      <w:marBottom w:val="0"/>
      <w:divBdr>
        <w:top w:val="none" w:sz="0" w:space="0" w:color="auto"/>
        <w:left w:val="none" w:sz="0" w:space="0" w:color="auto"/>
        <w:bottom w:val="none" w:sz="0" w:space="0" w:color="auto"/>
        <w:right w:val="none" w:sz="0" w:space="0" w:color="auto"/>
      </w:divBdr>
    </w:div>
    <w:div w:id="394858478">
      <w:bodyDiv w:val="1"/>
      <w:marLeft w:val="0"/>
      <w:marRight w:val="0"/>
      <w:marTop w:val="0"/>
      <w:marBottom w:val="0"/>
      <w:divBdr>
        <w:top w:val="none" w:sz="0" w:space="0" w:color="auto"/>
        <w:left w:val="none" w:sz="0" w:space="0" w:color="auto"/>
        <w:bottom w:val="none" w:sz="0" w:space="0" w:color="auto"/>
        <w:right w:val="none" w:sz="0" w:space="0" w:color="auto"/>
      </w:divBdr>
    </w:div>
    <w:div w:id="403989917">
      <w:bodyDiv w:val="1"/>
      <w:marLeft w:val="0"/>
      <w:marRight w:val="0"/>
      <w:marTop w:val="0"/>
      <w:marBottom w:val="0"/>
      <w:divBdr>
        <w:top w:val="none" w:sz="0" w:space="0" w:color="auto"/>
        <w:left w:val="none" w:sz="0" w:space="0" w:color="auto"/>
        <w:bottom w:val="none" w:sz="0" w:space="0" w:color="auto"/>
        <w:right w:val="none" w:sz="0" w:space="0" w:color="auto"/>
      </w:divBdr>
    </w:div>
    <w:div w:id="407266751">
      <w:bodyDiv w:val="1"/>
      <w:marLeft w:val="0"/>
      <w:marRight w:val="0"/>
      <w:marTop w:val="0"/>
      <w:marBottom w:val="0"/>
      <w:divBdr>
        <w:top w:val="none" w:sz="0" w:space="0" w:color="auto"/>
        <w:left w:val="none" w:sz="0" w:space="0" w:color="auto"/>
        <w:bottom w:val="none" w:sz="0" w:space="0" w:color="auto"/>
        <w:right w:val="none" w:sz="0" w:space="0" w:color="auto"/>
      </w:divBdr>
    </w:div>
    <w:div w:id="411585303">
      <w:bodyDiv w:val="1"/>
      <w:marLeft w:val="0"/>
      <w:marRight w:val="0"/>
      <w:marTop w:val="0"/>
      <w:marBottom w:val="0"/>
      <w:divBdr>
        <w:top w:val="none" w:sz="0" w:space="0" w:color="auto"/>
        <w:left w:val="none" w:sz="0" w:space="0" w:color="auto"/>
        <w:bottom w:val="none" w:sz="0" w:space="0" w:color="auto"/>
        <w:right w:val="none" w:sz="0" w:space="0" w:color="auto"/>
      </w:divBdr>
    </w:div>
    <w:div w:id="415056300">
      <w:bodyDiv w:val="1"/>
      <w:marLeft w:val="0"/>
      <w:marRight w:val="0"/>
      <w:marTop w:val="0"/>
      <w:marBottom w:val="0"/>
      <w:divBdr>
        <w:top w:val="none" w:sz="0" w:space="0" w:color="auto"/>
        <w:left w:val="none" w:sz="0" w:space="0" w:color="auto"/>
        <w:bottom w:val="none" w:sz="0" w:space="0" w:color="auto"/>
        <w:right w:val="none" w:sz="0" w:space="0" w:color="auto"/>
      </w:divBdr>
    </w:div>
    <w:div w:id="416561597">
      <w:bodyDiv w:val="1"/>
      <w:marLeft w:val="0"/>
      <w:marRight w:val="0"/>
      <w:marTop w:val="0"/>
      <w:marBottom w:val="0"/>
      <w:divBdr>
        <w:top w:val="none" w:sz="0" w:space="0" w:color="auto"/>
        <w:left w:val="none" w:sz="0" w:space="0" w:color="auto"/>
        <w:bottom w:val="none" w:sz="0" w:space="0" w:color="auto"/>
        <w:right w:val="none" w:sz="0" w:space="0" w:color="auto"/>
      </w:divBdr>
    </w:div>
    <w:div w:id="420176247">
      <w:bodyDiv w:val="1"/>
      <w:marLeft w:val="0"/>
      <w:marRight w:val="0"/>
      <w:marTop w:val="0"/>
      <w:marBottom w:val="0"/>
      <w:divBdr>
        <w:top w:val="none" w:sz="0" w:space="0" w:color="auto"/>
        <w:left w:val="none" w:sz="0" w:space="0" w:color="auto"/>
        <w:bottom w:val="none" w:sz="0" w:space="0" w:color="auto"/>
        <w:right w:val="none" w:sz="0" w:space="0" w:color="auto"/>
      </w:divBdr>
    </w:div>
    <w:div w:id="424813954">
      <w:bodyDiv w:val="1"/>
      <w:marLeft w:val="0"/>
      <w:marRight w:val="0"/>
      <w:marTop w:val="0"/>
      <w:marBottom w:val="0"/>
      <w:divBdr>
        <w:top w:val="none" w:sz="0" w:space="0" w:color="auto"/>
        <w:left w:val="none" w:sz="0" w:space="0" w:color="auto"/>
        <w:bottom w:val="none" w:sz="0" w:space="0" w:color="auto"/>
        <w:right w:val="none" w:sz="0" w:space="0" w:color="auto"/>
      </w:divBdr>
    </w:div>
    <w:div w:id="428282355">
      <w:bodyDiv w:val="1"/>
      <w:marLeft w:val="0"/>
      <w:marRight w:val="0"/>
      <w:marTop w:val="0"/>
      <w:marBottom w:val="0"/>
      <w:divBdr>
        <w:top w:val="none" w:sz="0" w:space="0" w:color="auto"/>
        <w:left w:val="none" w:sz="0" w:space="0" w:color="auto"/>
        <w:bottom w:val="none" w:sz="0" w:space="0" w:color="auto"/>
        <w:right w:val="none" w:sz="0" w:space="0" w:color="auto"/>
      </w:divBdr>
    </w:div>
    <w:div w:id="430709765">
      <w:bodyDiv w:val="1"/>
      <w:marLeft w:val="0"/>
      <w:marRight w:val="0"/>
      <w:marTop w:val="0"/>
      <w:marBottom w:val="0"/>
      <w:divBdr>
        <w:top w:val="none" w:sz="0" w:space="0" w:color="auto"/>
        <w:left w:val="none" w:sz="0" w:space="0" w:color="auto"/>
        <w:bottom w:val="none" w:sz="0" w:space="0" w:color="auto"/>
        <w:right w:val="none" w:sz="0" w:space="0" w:color="auto"/>
      </w:divBdr>
    </w:div>
    <w:div w:id="431122061">
      <w:bodyDiv w:val="1"/>
      <w:marLeft w:val="0"/>
      <w:marRight w:val="0"/>
      <w:marTop w:val="0"/>
      <w:marBottom w:val="0"/>
      <w:divBdr>
        <w:top w:val="none" w:sz="0" w:space="0" w:color="auto"/>
        <w:left w:val="none" w:sz="0" w:space="0" w:color="auto"/>
        <w:bottom w:val="none" w:sz="0" w:space="0" w:color="auto"/>
        <w:right w:val="none" w:sz="0" w:space="0" w:color="auto"/>
      </w:divBdr>
    </w:div>
    <w:div w:id="431701556">
      <w:bodyDiv w:val="1"/>
      <w:marLeft w:val="0"/>
      <w:marRight w:val="0"/>
      <w:marTop w:val="0"/>
      <w:marBottom w:val="0"/>
      <w:divBdr>
        <w:top w:val="none" w:sz="0" w:space="0" w:color="auto"/>
        <w:left w:val="none" w:sz="0" w:space="0" w:color="auto"/>
        <w:bottom w:val="none" w:sz="0" w:space="0" w:color="auto"/>
        <w:right w:val="none" w:sz="0" w:space="0" w:color="auto"/>
      </w:divBdr>
    </w:div>
    <w:div w:id="432165887">
      <w:bodyDiv w:val="1"/>
      <w:marLeft w:val="0"/>
      <w:marRight w:val="0"/>
      <w:marTop w:val="0"/>
      <w:marBottom w:val="0"/>
      <w:divBdr>
        <w:top w:val="none" w:sz="0" w:space="0" w:color="auto"/>
        <w:left w:val="none" w:sz="0" w:space="0" w:color="auto"/>
        <w:bottom w:val="none" w:sz="0" w:space="0" w:color="auto"/>
        <w:right w:val="none" w:sz="0" w:space="0" w:color="auto"/>
      </w:divBdr>
    </w:div>
    <w:div w:id="432289688">
      <w:bodyDiv w:val="1"/>
      <w:marLeft w:val="0"/>
      <w:marRight w:val="0"/>
      <w:marTop w:val="0"/>
      <w:marBottom w:val="0"/>
      <w:divBdr>
        <w:top w:val="none" w:sz="0" w:space="0" w:color="auto"/>
        <w:left w:val="none" w:sz="0" w:space="0" w:color="auto"/>
        <w:bottom w:val="none" w:sz="0" w:space="0" w:color="auto"/>
        <w:right w:val="none" w:sz="0" w:space="0" w:color="auto"/>
      </w:divBdr>
    </w:div>
    <w:div w:id="434403585">
      <w:bodyDiv w:val="1"/>
      <w:marLeft w:val="0"/>
      <w:marRight w:val="0"/>
      <w:marTop w:val="0"/>
      <w:marBottom w:val="0"/>
      <w:divBdr>
        <w:top w:val="none" w:sz="0" w:space="0" w:color="auto"/>
        <w:left w:val="none" w:sz="0" w:space="0" w:color="auto"/>
        <w:bottom w:val="none" w:sz="0" w:space="0" w:color="auto"/>
        <w:right w:val="none" w:sz="0" w:space="0" w:color="auto"/>
      </w:divBdr>
    </w:div>
    <w:div w:id="437990525">
      <w:bodyDiv w:val="1"/>
      <w:marLeft w:val="0"/>
      <w:marRight w:val="0"/>
      <w:marTop w:val="0"/>
      <w:marBottom w:val="0"/>
      <w:divBdr>
        <w:top w:val="none" w:sz="0" w:space="0" w:color="auto"/>
        <w:left w:val="none" w:sz="0" w:space="0" w:color="auto"/>
        <w:bottom w:val="none" w:sz="0" w:space="0" w:color="auto"/>
        <w:right w:val="none" w:sz="0" w:space="0" w:color="auto"/>
      </w:divBdr>
    </w:div>
    <w:div w:id="444278502">
      <w:bodyDiv w:val="1"/>
      <w:marLeft w:val="0"/>
      <w:marRight w:val="0"/>
      <w:marTop w:val="0"/>
      <w:marBottom w:val="0"/>
      <w:divBdr>
        <w:top w:val="none" w:sz="0" w:space="0" w:color="auto"/>
        <w:left w:val="none" w:sz="0" w:space="0" w:color="auto"/>
        <w:bottom w:val="none" w:sz="0" w:space="0" w:color="auto"/>
        <w:right w:val="none" w:sz="0" w:space="0" w:color="auto"/>
      </w:divBdr>
    </w:div>
    <w:div w:id="455292071">
      <w:bodyDiv w:val="1"/>
      <w:marLeft w:val="0"/>
      <w:marRight w:val="0"/>
      <w:marTop w:val="0"/>
      <w:marBottom w:val="0"/>
      <w:divBdr>
        <w:top w:val="none" w:sz="0" w:space="0" w:color="auto"/>
        <w:left w:val="none" w:sz="0" w:space="0" w:color="auto"/>
        <w:bottom w:val="none" w:sz="0" w:space="0" w:color="auto"/>
        <w:right w:val="none" w:sz="0" w:space="0" w:color="auto"/>
      </w:divBdr>
    </w:div>
    <w:div w:id="456996163">
      <w:bodyDiv w:val="1"/>
      <w:marLeft w:val="0"/>
      <w:marRight w:val="0"/>
      <w:marTop w:val="0"/>
      <w:marBottom w:val="0"/>
      <w:divBdr>
        <w:top w:val="none" w:sz="0" w:space="0" w:color="auto"/>
        <w:left w:val="none" w:sz="0" w:space="0" w:color="auto"/>
        <w:bottom w:val="none" w:sz="0" w:space="0" w:color="auto"/>
        <w:right w:val="none" w:sz="0" w:space="0" w:color="auto"/>
      </w:divBdr>
    </w:div>
    <w:div w:id="458840740">
      <w:bodyDiv w:val="1"/>
      <w:marLeft w:val="0"/>
      <w:marRight w:val="0"/>
      <w:marTop w:val="0"/>
      <w:marBottom w:val="0"/>
      <w:divBdr>
        <w:top w:val="none" w:sz="0" w:space="0" w:color="auto"/>
        <w:left w:val="none" w:sz="0" w:space="0" w:color="auto"/>
        <w:bottom w:val="none" w:sz="0" w:space="0" w:color="auto"/>
        <w:right w:val="none" w:sz="0" w:space="0" w:color="auto"/>
      </w:divBdr>
    </w:div>
    <w:div w:id="466701762">
      <w:bodyDiv w:val="1"/>
      <w:marLeft w:val="0"/>
      <w:marRight w:val="0"/>
      <w:marTop w:val="0"/>
      <w:marBottom w:val="0"/>
      <w:divBdr>
        <w:top w:val="none" w:sz="0" w:space="0" w:color="auto"/>
        <w:left w:val="none" w:sz="0" w:space="0" w:color="auto"/>
        <w:bottom w:val="none" w:sz="0" w:space="0" w:color="auto"/>
        <w:right w:val="none" w:sz="0" w:space="0" w:color="auto"/>
      </w:divBdr>
    </w:div>
    <w:div w:id="470943827">
      <w:bodyDiv w:val="1"/>
      <w:marLeft w:val="0"/>
      <w:marRight w:val="0"/>
      <w:marTop w:val="0"/>
      <w:marBottom w:val="0"/>
      <w:divBdr>
        <w:top w:val="none" w:sz="0" w:space="0" w:color="auto"/>
        <w:left w:val="none" w:sz="0" w:space="0" w:color="auto"/>
        <w:bottom w:val="none" w:sz="0" w:space="0" w:color="auto"/>
        <w:right w:val="none" w:sz="0" w:space="0" w:color="auto"/>
      </w:divBdr>
    </w:div>
    <w:div w:id="479733627">
      <w:bodyDiv w:val="1"/>
      <w:marLeft w:val="0"/>
      <w:marRight w:val="0"/>
      <w:marTop w:val="0"/>
      <w:marBottom w:val="0"/>
      <w:divBdr>
        <w:top w:val="none" w:sz="0" w:space="0" w:color="auto"/>
        <w:left w:val="none" w:sz="0" w:space="0" w:color="auto"/>
        <w:bottom w:val="none" w:sz="0" w:space="0" w:color="auto"/>
        <w:right w:val="none" w:sz="0" w:space="0" w:color="auto"/>
      </w:divBdr>
    </w:div>
    <w:div w:id="483591973">
      <w:bodyDiv w:val="1"/>
      <w:marLeft w:val="0"/>
      <w:marRight w:val="0"/>
      <w:marTop w:val="0"/>
      <w:marBottom w:val="0"/>
      <w:divBdr>
        <w:top w:val="none" w:sz="0" w:space="0" w:color="auto"/>
        <w:left w:val="none" w:sz="0" w:space="0" w:color="auto"/>
        <w:bottom w:val="none" w:sz="0" w:space="0" w:color="auto"/>
        <w:right w:val="none" w:sz="0" w:space="0" w:color="auto"/>
      </w:divBdr>
    </w:div>
    <w:div w:id="484323423">
      <w:bodyDiv w:val="1"/>
      <w:marLeft w:val="0"/>
      <w:marRight w:val="0"/>
      <w:marTop w:val="0"/>
      <w:marBottom w:val="0"/>
      <w:divBdr>
        <w:top w:val="none" w:sz="0" w:space="0" w:color="auto"/>
        <w:left w:val="none" w:sz="0" w:space="0" w:color="auto"/>
        <w:bottom w:val="none" w:sz="0" w:space="0" w:color="auto"/>
        <w:right w:val="none" w:sz="0" w:space="0" w:color="auto"/>
      </w:divBdr>
    </w:div>
    <w:div w:id="491677376">
      <w:bodyDiv w:val="1"/>
      <w:marLeft w:val="0"/>
      <w:marRight w:val="0"/>
      <w:marTop w:val="0"/>
      <w:marBottom w:val="0"/>
      <w:divBdr>
        <w:top w:val="none" w:sz="0" w:space="0" w:color="auto"/>
        <w:left w:val="none" w:sz="0" w:space="0" w:color="auto"/>
        <w:bottom w:val="none" w:sz="0" w:space="0" w:color="auto"/>
        <w:right w:val="none" w:sz="0" w:space="0" w:color="auto"/>
      </w:divBdr>
    </w:div>
    <w:div w:id="496071523">
      <w:bodyDiv w:val="1"/>
      <w:marLeft w:val="0"/>
      <w:marRight w:val="0"/>
      <w:marTop w:val="0"/>
      <w:marBottom w:val="0"/>
      <w:divBdr>
        <w:top w:val="none" w:sz="0" w:space="0" w:color="auto"/>
        <w:left w:val="none" w:sz="0" w:space="0" w:color="auto"/>
        <w:bottom w:val="none" w:sz="0" w:space="0" w:color="auto"/>
        <w:right w:val="none" w:sz="0" w:space="0" w:color="auto"/>
      </w:divBdr>
    </w:div>
    <w:div w:id="500124653">
      <w:bodyDiv w:val="1"/>
      <w:marLeft w:val="0"/>
      <w:marRight w:val="0"/>
      <w:marTop w:val="0"/>
      <w:marBottom w:val="0"/>
      <w:divBdr>
        <w:top w:val="none" w:sz="0" w:space="0" w:color="auto"/>
        <w:left w:val="none" w:sz="0" w:space="0" w:color="auto"/>
        <w:bottom w:val="none" w:sz="0" w:space="0" w:color="auto"/>
        <w:right w:val="none" w:sz="0" w:space="0" w:color="auto"/>
      </w:divBdr>
    </w:div>
    <w:div w:id="503403636">
      <w:bodyDiv w:val="1"/>
      <w:marLeft w:val="0"/>
      <w:marRight w:val="0"/>
      <w:marTop w:val="0"/>
      <w:marBottom w:val="0"/>
      <w:divBdr>
        <w:top w:val="none" w:sz="0" w:space="0" w:color="auto"/>
        <w:left w:val="none" w:sz="0" w:space="0" w:color="auto"/>
        <w:bottom w:val="none" w:sz="0" w:space="0" w:color="auto"/>
        <w:right w:val="none" w:sz="0" w:space="0" w:color="auto"/>
      </w:divBdr>
    </w:div>
    <w:div w:id="510608363">
      <w:bodyDiv w:val="1"/>
      <w:marLeft w:val="0"/>
      <w:marRight w:val="0"/>
      <w:marTop w:val="0"/>
      <w:marBottom w:val="0"/>
      <w:divBdr>
        <w:top w:val="none" w:sz="0" w:space="0" w:color="auto"/>
        <w:left w:val="none" w:sz="0" w:space="0" w:color="auto"/>
        <w:bottom w:val="none" w:sz="0" w:space="0" w:color="auto"/>
        <w:right w:val="none" w:sz="0" w:space="0" w:color="auto"/>
      </w:divBdr>
    </w:div>
    <w:div w:id="512032920">
      <w:bodyDiv w:val="1"/>
      <w:marLeft w:val="0"/>
      <w:marRight w:val="0"/>
      <w:marTop w:val="0"/>
      <w:marBottom w:val="0"/>
      <w:divBdr>
        <w:top w:val="none" w:sz="0" w:space="0" w:color="auto"/>
        <w:left w:val="none" w:sz="0" w:space="0" w:color="auto"/>
        <w:bottom w:val="none" w:sz="0" w:space="0" w:color="auto"/>
        <w:right w:val="none" w:sz="0" w:space="0" w:color="auto"/>
      </w:divBdr>
    </w:div>
    <w:div w:id="514151014">
      <w:bodyDiv w:val="1"/>
      <w:marLeft w:val="0"/>
      <w:marRight w:val="0"/>
      <w:marTop w:val="0"/>
      <w:marBottom w:val="0"/>
      <w:divBdr>
        <w:top w:val="none" w:sz="0" w:space="0" w:color="auto"/>
        <w:left w:val="none" w:sz="0" w:space="0" w:color="auto"/>
        <w:bottom w:val="none" w:sz="0" w:space="0" w:color="auto"/>
        <w:right w:val="none" w:sz="0" w:space="0" w:color="auto"/>
      </w:divBdr>
    </w:div>
    <w:div w:id="520899570">
      <w:bodyDiv w:val="1"/>
      <w:marLeft w:val="0"/>
      <w:marRight w:val="0"/>
      <w:marTop w:val="0"/>
      <w:marBottom w:val="0"/>
      <w:divBdr>
        <w:top w:val="none" w:sz="0" w:space="0" w:color="auto"/>
        <w:left w:val="none" w:sz="0" w:space="0" w:color="auto"/>
        <w:bottom w:val="none" w:sz="0" w:space="0" w:color="auto"/>
        <w:right w:val="none" w:sz="0" w:space="0" w:color="auto"/>
      </w:divBdr>
    </w:div>
    <w:div w:id="521940429">
      <w:bodyDiv w:val="1"/>
      <w:marLeft w:val="0"/>
      <w:marRight w:val="0"/>
      <w:marTop w:val="0"/>
      <w:marBottom w:val="0"/>
      <w:divBdr>
        <w:top w:val="none" w:sz="0" w:space="0" w:color="auto"/>
        <w:left w:val="none" w:sz="0" w:space="0" w:color="auto"/>
        <w:bottom w:val="none" w:sz="0" w:space="0" w:color="auto"/>
        <w:right w:val="none" w:sz="0" w:space="0" w:color="auto"/>
      </w:divBdr>
    </w:div>
    <w:div w:id="522279414">
      <w:bodyDiv w:val="1"/>
      <w:marLeft w:val="0"/>
      <w:marRight w:val="0"/>
      <w:marTop w:val="0"/>
      <w:marBottom w:val="0"/>
      <w:divBdr>
        <w:top w:val="none" w:sz="0" w:space="0" w:color="auto"/>
        <w:left w:val="none" w:sz="0" w:space="0" w:color="auto"/>
        <w:bottom w:val="none" w:sz="0" w:space="0" w:color="auto"/>
        <w:right w:val="none" w:sz="0" w:space="0" w:color="auto"/>
      </w:divBdr>
    </w:div>
    <w:div w:id="524488289">
      <w:bodyDiv w:val="1"/>
      <w:marLeft w:val="0"/>
      <w:marRight w:val="0"/>
      <w:marTop w:val="0"/>
      <w:marBottom w:val="0"/>
      <w:divBdr>
        <w:top w:val="none" w:sz="0" w:space="0" w:color="auto"/>
        <w:left w:val="none" w:sz="0" w:space="0" w:color="auto"/>
        <w:bottom w:val="none" w:sz="0" w:space="0" w:color="auto"/>
        <w:right w:val="none" w:sz="0" w:space="0" w:color="auto"/>
      </w:divBdr>
    </w:div>
    <w:div w:id="526257965">
      <w:bodyDiv w:val="1"/>
      <w:marLeft w:val="0"/>
      <w:marRight w:val="0"/>
      <w:marTop w:val="0"/>
      <w:marBottom w:val="0"/>
      <w:divBdr>
        <w:top w:val="none" w:sz="0" w:space="0" w:color="auto"/>
        <w:left w:val="none" w:sz="0" w:space="0" w:color="auto"/>
        <w:bottom w:val="none" w:sz="0" w:space="0" w:color="auto"/>
        <w:right w:val="none" w:sz="0" w:space="0" w:color="auto"/>
      </w:divBdr>
    </w:div>
    <w:div w:id="532546044">
      <w:bodyDiv w:val="1"/>
      <w:marLeft w:val="0"/>
      <w:marRight w:val="0"/>
      <w:marTop w:val="0"/>
      <w:marBottom w:val="0"/>
      <w:divBdr>
        <w:top w:val="none" w:sz="0" w:space="0" w:color="auto"/>
        <w:left w:val="none" w:sz="0" w:space="0" w:color="auto"/>
        <w:bottom w:val="none" w:sz="0" w:space="0" w:color="auto"/>
        <w:right w:val="none" w:sz="0" w:space="0" w:color="auto"/>
      </w:divBdr>
    </w:div>
    <w:div w:id="537619138">
      <w:bodyDiv w:val="1"/>
      <w:marLeft w:val="0"/>
      <w:marRight w:val="0"/>
      <w:marTop w:val="0"/>
      <w:marBottom w:val="0"/>
      <w:divBdr>
        <w:top w:val="none" w:sz="0" w:space="0" w:color="auto"/>
        <w:left w:val="none" w:sz="0" w:space="0" w:color="auto"/>
        <w:bottom w:val="none" w:sz="0" w:space="0" w:color="auto"/>
        <w:right w:val="none" w:sz="0" w:space="0" w:color="auto"/>
      </w:divBdr>
    </w:div>
    <w:div w:id="538396739">
      <w:bodyDiv w:val="1"/>
      <w:marLeft w:val="0"/>
      <w:marRight w:val="0"/>
      <w:marTop w:val="0"/>
      <w:marBottom w:val="0"/>
      <w:divBdr>
        <w:top w:val="none" w:sz="0" w:space="0" w:color="auto"/>
        <w:left w:val="none" w:sz="0" w:space="0" w:color="auto"/>
        <w:bottom w:val="none" w:sz="0" w:space="0" w:color="auto"/>
        <w:right w:val="none" w:sz="0" w:space="0" w:color="auto"/>
      </w:divBdr>
    </w:div>
    <w:div w:id="541787616">
      <w:bodyDiv w:val="1"/>
      <w:marLeft w:val="0"/>
      <w:marRight w:val="0"/>
      <w:marTop w:val="0"/>
      <w:marBottom w:val="0"/>
      <w:divBdr>
        <w:top w:val="none" w:sz="0" w:space="0" w:color="auto"/>
        <w:left w:val="none" w:sz="0" w:space="0" w:color="auto"/>
        <w:bottom w:val="none" w:sz="0" w:space="0" w:color="auto"/>
        <w:right w:val="none" w:sz="0" w:space="0" w:color="auto"/>
      </w:divBdr>
    </w:div>
    <w:div w:id="544876007">
      <w:bodyDiv w:val="1"/>
      <w:marLeft w:val="0"/>
      <w:marRight w:val="0"/>
      <w:marTop w:val="0"/>
      <w:marBottom w:val="0"/>
      <w:divBdr>
        <w:top w:val="none" w:sz="0" w:space="0" w:color="auto"/>
        <w:left w:val="none" w:sz="0" w:space="0" w:color="auto"/>
        <w:bottom w:val="none" w:sz="0" w:space="0" w:color="auto"/>
        <w:right w:val="none" w:sz="0" w:space="0" w:color="auto"/>
      </w:divBdr>
    </w:div>
    <w:div w:id="547651057">
      <w:bodyDiv w:val="1"/>
      <w:marLeft w:val="0"/>
      <w:marRight w:val="0"/>
      <w:marTop w:val="0"/>
      <w:marBottom w:val="0"/>
      <w:divBdr>
        <w:top w:val="none" w:sz="0" w:space="0" w:color="auto"/>
        <w:left w:val="none" w:sz="0" w:space="0" w:color="auto"/>
        <w:bottom w:val="none" w:sz="0" w:space="0" w:color="auto"/>
        <w:right w:val="none" w:sz="0" w:space="0" w:color="auto"/>
      </w:divBdr>
    </w:div>
    <w:div w:id="548306009">
      <w:bodyDiv w:val="1"/>
      <w:marLeft w:val="0"/>
      <w:marRight w:val="0"/>
      <w:marTop w:val="0"/>
      <w:marBottom w:val="0"/>
      <w:divBdr>
        <w:top w:val="none" w:sz="0" w:space="0" w:color="auto"/>
        <w:left w:val="none" w:sz="0" w:space="0" w:color="auto"/>
        <w:bottom w:val="none" w:sz="0" w:space="0" w:color="auto"/>
        <w:right w:val="none" w:sz="0" w:space="0" w:color="auto"/>
      </w:divBdr>
    </w:div>
    <w:div w:id="548810186">
      <w:bodyDiv w:val="1"/>
      <w:marLeft w:val="0"/>
      <w:marRight w:val="0"/>
      <w:marTop w:val="0"/>
      <w:marBottom w:val="0"/>
      <w:divBdr>
        <w:top w:val="none" w:sz="0" w:space="0" w:color="auto"/>
        <w:left w:val="none" w:sz="0" w:space="0" w:color="auto"/>
        <w:bottom w:val="none" w:sz="0" w:space="0" w:color="auto"/>
        <w:right w:val="none" w:sz="0" w:space="0" w:color="auto"/>
      </w:divBdr>
    </w:div>
    <w:div w:id="549611919">
      <w:bodyDiv w:val="1"/>
      <w:marLeft w:val="0"/>
      <w:marRight w:val="0"/>
      <w:marTop w:val="0"/>
      <w:marBottom w:val="0"/>
      <w:divBdr>
        <w:top w:val="none" w:sz="0" w:space="0" w:color="auto"/>
        <w:left w:val="none" w:sz="0" w:space="0" w:color="auto"/>
        <w:bottom w:val="none" w:sz="0" w:space="0" w:color="auto"/>
        <w:right w:val="none" w:sz="0" w:space="0" w:color="auto"/>
      </w:divBdr>
    </w:div>
    <w:div w:id="551620580">
      <w:bodyDiv w:val="1"/>
      <w:marLeft w:val="0"/>
      <w:marRight w:val="0"/>
      <w:marTop w:val="0"/>
      <w:marBottom w:val="0"/>
      <w:divBdr>
        <w:top w:val="none" w:sz="0" w:space="0" w:color="auto"/>
        <w:left w:val="none" w:sz="0" w:space="0" w:color="auto"/>
        <w:bottom w:val="none" w:sz="0" w:space="0" w:color="auto"/>
        <w:right w:val="none" w:sz="0" w:space="0" w:color="auto"/>
      </w:divBdr>
    </w:div>
    <w:div w:id="551815930">
      <w:bodyDiv w:val="1"/>
      <w:marLeft w:val="0"/>
      <w:marRight w:val="0"/>
      <w:marTop w:val="0"/>
      <w:marBottom w:val="0"/>
      <w:divBdr>
        <w:top w:val="none" w:sz="0" w:space="0" w:color="auto"/>
        <w:left w:val="none" w:sz="0" w:space="0" w:color="auto"/>
        <w:bottom w:val="none" w:sz="0" w:space="0" w:color="auto"/>
        <w:right w:val="none" w:sz="0" w:space="0" w:color="auto"/>
      </w:divBdr>
    </w:div>
    <w:div w:id="562452273">
      <w:bodyDiv w:val="1"/>
      <w:marLeft w:val="0"/>
      <w:marRight w:val="0"/>
      <w:marTop w:val="0"/>
      <w:marBottom w:val="0"/>
      <w:divBdr>
        <w:top w:val="none" w:sz="0" w:space="0" w:color="auto"/>
        <w:left w:val="none" w:sz="0" w:space="0" w:color="auto"/>
        <w:bottom w:val="none" w:sz="0" w:space="0" w:color="auto"/>
        <w:right w:val="none" w:sz="0" w:space="0" w:color="auto"/>
      </w:divBdr>
    </w:div>
    <w:div w:id="562958221">
      <w:bodyDiv w:val="1"/>
      <w:marLeft w:val="0"/>
      <w:marRight w:val="0"/>
      <w:marTop w:val="0"/>
      <w:marBottom w:val="0"/>
      <w:divBdr>
        <w:top w:val="none" w:sz="0" w:space="0" w:color="auto"/>
        <w:left w:val="none" w:sz="0" w:space="0" w:color="auto"/>
        <w:bottom w:val="none" w:sz="0" w:space="0" w:color="auto"/>
        <w:right w:val="none" w:sz="0" w:space="0" w:color="auto"/>
      </w:divBdr>
    </w:div>
    <w:div w:id="563686038">
      <w:bodyDiv w:val="1"/>
      <w:marLeft w:val="0"/>
      <w:marRight w:val="0"/>
      <w:marTop w:val="0"/>
      <w:marBottom w:val="0"/>
      <w:divBdr>
        <w:top w:val="none" w:sz="0" w:space="0" w:color="auto"/>
        <w:left w:val="none" w:sz="0" w:space="0" w:color="auto"/>
        <w:bottom w:val="none" w:sz="0" w:space="0" w:color="auto"/>
        <w:right w:val="none" w:sz="0" w:space="0" w:color="auto"/>
      </w:divBdr>
    </w:div>
    <w:div w:id="573583689">
      <w:bodyDiv w:val="1"/>
      <w:marLeft w:val="0"/>
      <w:marRight w:val="0"/>
      <w:marTop w:val="0"/>
      <w:marBottom w:val="0"/>
      <w:divBdr>
        <w:top w:val="none" w:sz="0" w:space="0" w:color="auto"/>
        <w:left w:val="none" w:sz="0" w:space="0" w:color="auto"/>
        <w:bottom w:val="none" w:sz="0" w:space="0" w:color="auto"/>
        <w:right w:val="none" w:sz="0" w:space="0" w:color="auto"/>
      </w:divBdr>
    </w:div>
    <w:div w:id="586811058">
      <w:bodyDiv w:val="1"/>
      <w:marLeft w:val="0"/>
      <w:marRight w:val="0"/>
      <w:marTop w:val="0"/>
      <w:marBottom w:val="0"/>
      <w:divBdr>
        <w:top w:val="none" w:sz="0" w:space="0" w:color="auto"/>
        <w:left w:val="none" w:sz="0" w:space="0" w:color="auto"/>
        <w:bottom w:val="none" w:sz="0" w:space="0" w:color="auto"/>
        <w:right w:val="none" w:sz="0" w:space="0" w:color="auto"/>
      </w:divBdr>
    </w:div>
    <w:div w:id="592127201">
      <w:bodyDiv w:val="1"/>
      <w:marLeft w:val="0"/>
      <w:marRight w:val="0"/>
      <w:marTop w:val="0"/>
      <w:marBottom w:val="0"/>
      <w:divBdr>
        <w:top w:val="none" w:sz="0" w:space="0" w:color="auto"/>
        <w:left w:val="none" w:sz="0" w:space="0" w:color="auto"/>
        <w:bottom w:val="none" w:sz="0" w:space="0" w:color="auto"/>
        <w:right w:val="none" w:sz="0" w:space="0" w:color="auto"/>
      </w:divBdr>
    </w:div>
    <w:div w:id="592322296">
      <w:bodyDiv w:val="1"/>
      <w:marLeft w:val="0"/>
      <w:marRight w:val="0"/>
      <w:marTop w:val="0"/>
      <w:marBottom w:val="0"/>
      <w:divBdr>
        <w:top w:val="none" w:sz="0" w:space="0" w:color="auto"/>
        <w:left w:val="none" w:sz="0" w:space="0" w:color="auto"/>
        <w:bottom w:val="none" w:sz="0" w:space="0" w:color="auto"/>
        <w:right w:val="none" w:sz="0" w:space="0" w:color="auto"/>
      </w:divBdr>
    </w:div>
    <w:div w:id="594360458">
      <w:bodyDiv w:val="1"/>
      <w:marLeft w:val="0"/>
      <w:marRight w:val="0"/>
      <w:marTop w:val="0"/>
      <w:marBottom w:val="0"/>
      <w:divBdr>
        <w:top w:val="none" w:sz="0" w:space="0" w:color="auto"/>
        <w:left w:val="none" w:sz="0" w:space="0" w:color="auto"/>
        <w:bottom w:val="none" w:sz="0" w:space="0" w:color="auto"/>
        <w:right w:val="none" w:sz="0" w:space="0" w:color="auto"/>
      </w:divBdr>
    </w:div>
    <w:div w:id="597710912">
      <w:bodyDiv w:val="1"/>
      <w:marLeft w:val="0"/>
      <w:marRight w:val="0"/>
      <w:marTop w:val="0"/>
      <w:marBottom w:val="0"/>
      <w:divBdr>
        <w:top w:val="none" w:sz="0" w:space="0" w:color="auto"/>
        <w:left w:val="none" w:sz="0" w:space="0" w:color="auto"/>
        <w:bottom w:val="none" w:sz="0" w:space="0" w:color="auto"/>
        <w:right w:val="none" w:sz="0" w:space="0" w:color="auto"/>
      </w:divBdr>
    </w:div>
    <w:div w:id="599994314">
      <w:bodyDiv w:val="1"/>
      <w:marLeft w:val="0"/>
      <w:marRight w:val="0"/>
      <w:marTop w:val="0"/>
      <w:marBottom w:val="0"/>
      <w:divBdr>
        <w:top w:val="none" w:sz="0" w:space="0" w:color="auto"/>
        <w:left w:val="none" w:sz="0" w:space="0" w:color="auto"/>
        <w:bottom w:val="none" w:sz="0" w:space="0" w:color="auto"/>
        <w:right w:val="none" w:sz="0" w:space="0" w:color="auto"/>
      </w:divBdr>
    </w:div>
    <w:div w:id="601961511">
      <w:bodyDiv w:val="1"/>
      <w:marLeft w:val="0"/>
      <w:marRight w:val="0"/>
      <w:marTop w:val="0"/>
      <w:marBottom w:val="0"/>
      <w:divBdr>
        <w:top w:val="none" w:sz="0" w:space="0" w:color="auto"/>
        <w:left w:val="none" w:sz="0" w:space="0" w:color="auto"/>
        <w:bottom w:val="none" w:sz="0" w:space="0" w:color="auto"/>
        <w:right w:val="none" w:sz="0" w:space="0" w:color="auto"/>
      </w:divBdr>
    </w:div>
    <w:div w:id="602956517">
      <w:bodyDiv w:val="1"/>
      <w:marLeft w:val="0"/>
      <w:marRight w:val="0"/>
      <w:marTop w:val="0"/>
      <w:marBottom w:val="0"/>
      <w:divBdr>
        <w:top w:val="none" w:sz="0" w:space="0" w:color="auto"/>
        <w:left w:val="none" w:sz="0" w:space="0" w:color="auto"/>
        <w:bottom w:val="none" w:sz="0" w:space="0" w:color="auto"/>
        <w:right w:val="none" w:sz="0" w:space="0" w:color="auto"/>
      </w:divBdr>
    </w:div>
    <w:div w:id="606230123">
      <w:bodyDiv w:val="1"/>
      <w:marLeft w:val="0"/>
      <w:marRight w:val="0"/>
      <w:marTop w:val="0"/>
      <w:marBottom w:val="0"/>
      <w:divBdr>
        <w:top w:val="none" w:sz="0" w:space="0" w:color="auto"/>
        <w:left w:val="none" w:sz="0" w:space="0" w:color="auto"/>
        <w:bottom w:val="none" w:sz="0" w:space="0" w:color="auto"/>
        <w:right w:val="none" w:sz="0" w:space="0" w:color="auto"/>
      </w:divBdr>
    </w:div>
    <w:div w:id="610746582">
      <w:bodyDiv w:val="1"/>
      <w:marLeft w:val="0"/>
      <w:marRight w:val="0"/>
      <w:marTop w:val="0"/>
      <w:marBottom w:val="0"/>
      <w:divBdr>
        <w:top w:val="none" w:sz="0" w:space="0" w:color="auto"/>
        <w:left w:val="none" w:sz="0" w:space="0" w:color="auto"/>
        <w:bottom w:val="none" w:sz="0" w:space="0" w:color="auto"/>
        <w:right w:val="none" w:sz="0" w:space="0" w:color="auto"/>
      </w:divBdr>
    </w:div>
    <w:div w:id="612983775">
      <w:bodyDiv w:val="1"/>
      <w:marLeft w:val="0"/>
      <w:marRight w:val="0"/>
      <w:marTop w:val="0"/>
      <w:marBottom w:val="0"/>
      <w:divBdr>
        <w:top w:val="none" w:sz="0" w:space="0" w:color="auto"/>
        <w:left w:val="none" w:sz="0" w:space="0" w:color="auto"/>
        <w:bottom w:val="none" w:sz="0" w:space="0" w:color="auto"/>
        <w:right w:val="none" w:sz="0" w:space="0" w:color="auto"/>
      </w:divBdr>
    </w:div>
    <w:div w:id="617179119">
      <w:bodyDiv w:val="1"/>
      <w:marLeft w:val="0"/>
      <w:marRight w:val="0"/>
      <w:marTop w:val="0"/>
      <w:marBottom w:val="0"/>
      <w:divBdr>
        <w:top w:val="none" w:sz="0" w:space="0" w:color="auto"/>
        <w:left w:val="none" w:sz="0" w:space="0" w:color="auto"/>
        <w:bottom w:val="none" w:sz="0" w:space="0" w:color="auto"/>
        <w:right w:val="none" w:sz="0" w:space="0" w:color="auto"/>
      </w:divBdr>
    </w:div>
    <w:div w:id="617488255">
      <w:bodyDiv w:val="1"/>
      <w:marLeft w:val="0"/>
      <w:marRight w:val="0"/>
      <w:marTop w:val="0"/>
      <w:marBottom w:val="0"/>
      <w:divBdr>
        <w:top w:val="none" w:sz="0" w:space="0" w:color="auto"/>
        <w:left w:val="none" w:sz="0" w:space="0" w:color="auto"/>
        <w:bottom w:val="none" w:sz="0" w:space="0" w:color="auto"/>
        <w:right w:val="none" w:sz="0" w:space="0" w:color="auto"/>
      </w:divBdr>
    </w:div>
    <w:div w:id="618730466">
      <w:bodyDiv w:val="1"/>
      <w:marLeft w:val="0"/>
      <w:marRight w:val="0"/>
      <w:marTop w:val="0"/>
      <w:marBottom w:val="0"/>
      <w:divBdr>
        <w:top w:val="none" w:sz="0" w:space="0" w:color="auto"/>
        <w:left w:val="none" w:sz="0" w:space="0" w:color="auto"/>
        <w:bottom w:val="none" w:sz="0" w:space="0" w:color="auto"/>
        <w:right w:val="none" w:sz="0" w:space="0" w:color="auto"/>
      </w:divBdr>
    </w:div>
    <w:div w:id="624193694">
      <w:bodyDiv w:val="1"/>
      <w:marLeft w:val="0"/>
      <w:marRight w:val="0"/>
      <w:marTop w:val="0"/>
      <w:marBottom w:val="0"/>
      <w:divBdr>
        <w:top w:val="none" w:sz="0" w:space="0" w:color="auto"/>
        <w:left w:val="none" w:sz="0" w:space="0" w:color="auto"/>
        <w:bottom w:val="none" w:sz="0" w:space="0" w:color="auto"/>
        <w:right w:val="none" w:sz="0" w:space="0" w:color="auto"/>
      </w:divBdr>
    </w:div>
    <w:div w:id="626815678">
      <w:bodyDiv w:val="1"/>
      <w:marLeft w:val="0"/>
      <w:marRight w:val="0"/>
      <w:marTop w:val="0"/>
      <w:marBottom w:val="0"/>
      <w:divBdr>
        <w:top w:val="none" w:sz="0" w:space="0" w:color="auto"/>
        <w:left w:val="none" w:sz="0" w:space="0" w:color="auto"/>
        <w:bottom w:val="none" w:sz="0" w:space="0" w:color="auto"/>
        <w:right w:val="none" w:sz="0" w:space="0" w:color="auto"/>
      </w:divBdr>
    </w:div>
    <w:div w:id="629363685">
      <w:bodyDiv w:val="1"/>
      <w:marLeft w:val="0"/>
      <w:marRight w:val="0"/>
      <w:marTop w:val="0"/>
      <w:marBottom w:val="0"/>
      <w:divBdr>
        <w:top w:val="none" w:sz="0" w:space="0" w:color="auto"/>
        <w:left w:val="none" w:sz="0" w:space="0" w:color="auto"/>
        <w:bottom w:val="none" w:sz="0" w:space="0" w:color="auto"/>
        <w:right w:val="none" w:sz="0" w:space="0" w:color="auto"/>
      </w:divBdr>
    </w:div>
    <w:div w:id="633605299">
      <w:bodyDiv w:val="1"/>
      <w:marLeft w:val="0"/>
      <w:marRight w:val="0"/>
      <w:marTop w:val="0"/>
      <w:marBottom w:val="0"/>
      <w:divBdr>
        <w:top w:val="none" w:sz="0" w:space="0" w:color="auto"/>
        <w:left w:val="none" w:sz="0" w:space="0" w:color="auto"/>
        <w:bottom w:val="none" w:sz="0" w:space="0" w:color="auto"/>
        <w:right w:val="none" w:sz="0" w:space="0" w:color="auto"/>
      </w:divBdr>
    </w:div>
    <w:div w:id="642931777">
      <w:bodyDiv w:val="1"/>
      <w:marLeft w:val="0"/>
      <w:marRight w:val="0"/>
      <w:marTop w:val="0"/>
      <w:marBottom w:val="0"/>
      <w:divBdr>
        <w:top w:val="none" w:sz="0" w:space="0" w:color="auto"/>
        <w:left w:val="none" w:sz="0" w:space="0" w:color="auto"/>
        <w:bottom w:val="none" w:sz="0" w:space="0" w:color="auto"/>
        <w:right w:val="none" w:sz="0" w:space="0" w:color="auto"/>
      </w:divBdr>
    </w:div>
    <w:div w:id="659381940">
      <w:bodyDiv w:val="1"/>
      <w:marLeft w:val="0"/>
      <w:marRight w:val="0"/>
      <w:marTop w:val="0"/>
      <w:marBottom w:val="0"/>
      <w:divBdr>
        <w:top w:val="none" w:sz="0" w:space="0" w:color="auto"/>
        <w:left w:val="none" w:sz="0" w:space="0" w:color="auto"/>
        <w:bottom w:val="none" w:sz="0" w:space="0" w:color="auto"/>
        <w:right w:val="none" w:sz="0" w:space="0" w:color="auto"/>
      </w:divBdr>
    </w:div>
    <w:div w:id="665476972">
      <w:bodyDiv w:val="1"/>
      <w:marLeft w:val="0"/>
      <w:marRight w:val="0"/>
      <w:marTop w:val="0"/>
      <w:marBottom w:val="0"/>
      <w:divBdr>
        <w:top w:val="none" w:sz="0" w:space="0" w:color="auto"/>
        <w:left w:val="none" w:sz="0" w:space="0" w:color="auto"/>
        <w:bottom w:val="none" w:sz="0" w:space="0" w:color="auto"/>
        <w:right w:val="none" w:sz="0" w:space="0" w:color="auto"/>
      </w:divBdr>
    </w:div>
    <w:div w:id="665669077">
      <w:bodyDiv w:val="1"/>
      <w:marLeft w:val="0"/>
      <w:marRight w:val="0"/>
      <w:marTop w:val="0"/>
      <w:marBottom w:val="0"/>
      <w:divBdr>
        <w:top w:val="none" w:sz="0" w:space="0" w:color="auto"/>
        <w:left w:val="none" w:sz="0" w:space="0" w:color="auto"/>
        <w:bottom w:val="none" w:sz="0" w:space="0" w:color="auto"/>
        <w:right w:val="none" w:sz="0" w:space="0" w:color="auto"/>
      </w:divBdr>
    </w:div>
    <w:div w:id="667370097">
      <w:bodyDiv w:val="1"/>
      <w:marLeft w:val="0"/>
      <w:marRight w:val="0"/>
      <w:marTop w:val="0"/>
      <w:marBottom w:val="0"/>
      <w:divBdr>
        <w:top w:val="none" w:sz="0" w:space="0" w:color="auto"/>
        <w:left w:val="none" w:sz="0" w:space="0" w:color="auto"/>
        <w:bottom w:val="none" w:sz="0" w:space="0" w:color="auto"/>
        <w:right w:val="none" w:sz="0" w:space="0" w:color="auto"/>
      </w:divBdr>
    </w:div>
    <w:div w:id="675037845">
      <w:bodyDiv w:val="1"/>
      <w:marLeft w:val="0"/>
      <w:marRight w:val="0"/>
      <w:marTop w:val="0"/>
      <w:marBottom w:val="0"/>
      <w:divBdr>
        <w:top w:val="none" w:sz="0" w:space="0" w:color="auto"/>
        <w:left w:val="none" w:sz="0" w:space="0" w:color="auto"/>
        <w:bottom w:val="none" w:sz="0" w:space="0" w:color="auto"/>
        <w:right w:val="none" w:sz="0" w:space="0" w:color="auto"/>
      </w:divBdr>
    </w:div>
    <w:div w:id="676150318">
      <w:bodyDiv w:val="1"/>
      <w:marLeft w:val="0"/>
      <w:marRight w:val="0"/>
      <w:marTop w:val="0"/>
      <w:marBottom w:val="0"/>
      <w:divBdr>
        <w:top w:val="none" w:sz="0" w:space="0" w:color="auto"/>
        <w:left w:val="none" w:sz="0" w:space="0" w:color="auto"/>
        <w:bottom w:val="none" w:sz="0" w:space="0" w:color="auto"/>
        <w:right w:val="none" w:sz="0" w:space="0" w:color="auto"/>
      </w:divBdr>
    </w:div>
    <w:div w:id="678386828">
      <w:bodyDiv w:val="1"/>
      <w:marLeft w:val="0"/>
      <w:marRight w:val="0"/>
      <w:marTop w:val="0"/>
      <w:marBottom w:val="0"/>
      <w:divBdr>
        <w:top w:val="none" w:sz="0" w:space="0" w:color="auto"/>
        <w:left w:val="none" w:sz="0" w:space="0" w:color="auto"/>
        <w:bottom w:val="none" w:sz="0" w:space="0" w:color="auto"/>
        <w:right w:val="none" w:sz="0" w:space="0" w:color="auto"/>
      </w:divBdr>
    </w:div>
    <w:div w:id="680281857">
      <w:bodyDiv w:val="1"/>
      <w:marLeft w:val="0"/>
      <w:marRight w:val="0"/>
      <w:marTop w:val="0"/>
      <w:marBottom w:val="0"/>
      <w:divBdr>
        <w:top w:val="none" w:sz="0" w:space="0" w:color="auto"/>
        <w:left w:val="none" w:sz="0" w:space="0" w:color="auto"/>
        <w:bottom w:val="none" w:sz="0" w:space="0" w:color="auto"/>
        <w:right w:val="none" w:sz="0" w:space="0" w:color="auto"/>
      </w:divBdr>
    </w:div>
    <w:div w:id="682129067">
      <w:bodyDiv w:val="1"/>
      <w:marLeft w:val="0"/>
      <w:marRight w:val="0"/>
      <w:marTop w:val="0"/>
      <w:marBottom w:val="0"/>
      <w:divBdr>
        <w:top w:val="none" w:sz="0" w:space="0" w:color="auto"/>
        <w:left w:val="none" w:sz="0" w:space="0" w:color="auto"/>
        <w:bottom w:val="none" w:sz="0" w:space="0" w:color="auto"/>
        <w:right w:val="none" w:sz="0" w:space="0" w:color="auto"/>
      </w:divBdr>
    </w:div>
    <w:div w:id="692460207">
      <w:bodyDiv w:val="1"/>
      <w:marLeft w:val="0"/>
      <w:marRight w:val="0"/>
      <w:marTop w:val="0"/>
      <w:marBottom w:val="0"/>
      <w:divBdr>
        <w:top w:val="none" w:sz="0" w:space="0" w:color="auto"/>
        <w:left w:val="none" w:sz="0" w:space="0" w:color="auto"/>
        <w:bottom w:val="none" w:sz="0" w:space="0" w:color="auto"/>
        <w:right w:val="none" w:sz="0" w:space="0" w:color="auto"/>
      </w:divBdr>
    </w:div>
    <w:div w:id="693968530">
      <w:bodyDiv w:val="1"/>
      <w:marLeft w:val="0"/>
      <w:marRight w:val="0"/>
      <w:marTop w:val="0"/>
      <w:marBottom w:val="0"/>
      <w:divBdr>
        <w:top w:val="none" w:sz="0" w:space="0" w:color="auto"/>
        <w:left w:val="none" w:sz="0" w:space="0" w:color="auto"/>
        <w:bottom w:val="none" w:sz="0" w:space="0" w:color="auto"/>
        <w:right w:val="none" w:sz="0" w:space="0" w:color="auto"/>
      </w:divBdr>
    </w:div>
    <w:div w:id="695040596">
      <w:bodyDiv w:val="1"/>
      <w:marLeft w:val="0"/>
      <w:marRight w:val="0"/>
      <w:marTop w:val="0"/>
      <w:marBottom w:val="0"/>
      <w:divBdr>
        <w:top w:val="none" w:sz="0" w:space="0" w:color="auto"/>
        <w:left w:val="none" w:sz="0" w:space="0" w:color="auto"/>
        <w:bottom w:val="none" w:sz="0" w:space="0" w:color="auto"/>
        <w:right w:val="none" w:sz="0" w:space="0" w:color="auto"/>
      </w:divBdr>
    </w:div>
    <w:div w:id="716246713">
      <w:bodyDiv w:val="1"/>
      <w:marLeft w:val="0"/>
      <w:marRight w:val="0"/>
      <w:marTop w:val="0"/>
      <w:marBottom w:val="0"/>
      <w:divBdr>
        <w:top w:val="none" w:sz="0" w:space="0" w:color="auto"/>
        <w:left w:val="none" w:sz="0" w:space="0" w:color="auto"/>
        <w:bottom w:val="none" w:sz="0" w:space="0" w:color="auto"/>
        <w:right w:val="none" w:sz="0" w:space="0" w:color="auto"/>
      </w:divBdr>
    </w:div>
    <w:div w:id="718749906">
      <w:bodyDiv w:val="1"/>
      <w:marLeft w:val="0"/>
      <w:marRight w:val="0"/>
      <w:marTop w:val="0"/>
      <w:marBottom w:val="0"/>
      <w:divBdr>
        <w:top w:val="none" w:sz="0" w:space="0" w:color="auto"/>
        <w:left w:val="none" w:sz="0" w:space="0" w:color="auto"/>
        <w:bottom w:val="none" w:sz="0" w:space="0" w:color="auto"/>
        <w:right w:val="none" w:sz="0" w:space="0" w:color="auto"/>
      </w:divBdr>
    </w:div>
    <w:div w:id="735591563">
      <w:bodyDiv w:val="1"/>
      <w:marLeft w:val="0"/>
      <w:marRight w:val="0"/>
      <w:marTop w:val="0"/>
      <w:marBottom w:val="0"/>
      <w:divBdr>
        <w:top w:val="none" w:sz="0" w:space="0" w:color="auto"/>
        <w:left w:val="none" w:sz="0" w:space="0" w:color="auto"/>
        <w:bottom w:val="none" w:sz="0" w:space="0" w:color="auto"/>
        <w:right w:val="none" w:sz="0" w:space="0" w:color="auto"/>
      </w:divBdr>
    </w:div>
    <w:div w:id="739639841">
      <w:bodyDiv w:val="1"/>
      <w:marLeft w:val="0"/>
      <w:marRight w:val="0"/>
      <w:marTop w:val="0"/>
      <w:marBottom w:val="0"/>
      <w:divBdr>
        <w:top w:val="none" w:sz="0" w:space="0" w:color="auto"/>
        <w:left w:val="none" w:sz="0" w:space="0" w:color="auto"/>
        <w:bottom w:val="none" w:sz="0" w:space="0" w:color="auto"/>
        <w:right w:val="none" w:sz="0" w:space="0" w:color="auto"/>
      </w:divBdr>
    </w:div>
    <w:div w:id="742489785">
      <w:bodyDiv w:val="1"/>
      <w:marLeft w:val="0"/>
      <w:marRight w:val="0"/>
      <w:marTop w:val="0"/>
      <w:marBottom w:val="0"/>
      <w:divBdr>
        <w:top w:val="none" w:sz="0" w:space="0" w:color="auto"/>
        <w:left w:val="none" w:sz="0" w:space="0" w:color="auto"/>
        <w:bottom w:val="none" w:sz="0" w:space="0" w:color="auto"/>
        <w:right w:val="none" w:sz="0" w:space="0" w:color="auto"/>
      </w:divBdr>
    </w:div>
    <w:div w:id="753160232">
      <w:bodyDiv w:val="1"/>
      <w:marLeft w:val="0"/>
      <w:marRight w:val="0"/>
      <w:marTop w:val="0"/>
      <w:marBottom w:val="0"/>
      <w:divBdr>
        <w:top w:val="none" w:sz="0" w:space="0" w:color="auto"/>
        <w:left w:val="none" w:sz="0" w:space="0" w:color="auto"/>
        <w:bottom w:val="none" w:sz="0" w:space="0" w:color="auto"/>
        <w:right w:val="none" w:sz="0" w:space="0" w:color="auto"/>
      </w:divBdr>
    </w:div>
    <w:div w:id="755978455">
      <w:bodyDiv w:val="1"/>
      <w:marLeft w:val="0"/>
      <w:marRight w:val="0"/>
      <w:marTop w:val="0"/>
      <w:marBottom w:val="0"/>
      <w:divBdr>
        <w:top w:val="none" w:sz="0" w:space="0" w:color="auto"/>
        <w:left w:val="none" w:sz="0" w:space="0" w:color="auto"/>
        <w:bottom w:val="none" w:sz="0" w:space="0" w:color="auto"/>
        <w:right w:val="none" w:sz="0" w:space="0" w:color="auto"/>
      </w:divBdr>
    </w:div>
    <w:div w:id="766121784">
      <w:bodyDiv w:val="1"/>
      <w:marLeft w:val="0"/>
      <w:marRight w:val="0"/>
      <w:marTop w:val="0"/>
      <w:marBottom w:val="0"/>
      <w:divBdr>
        <w:top w:val="none" w:sz="0" w:space="0" w:color="auto"/>
        <w:left w:val="none" w:sz="0" w:space="0" w:color="auto"/>
        <w:bottom w:val="none" w:sz="0" w:space="0" w:color="auto"/>
        <w:right w:val="none" w:sz="0" w:space="0" w:color="auto"/>
      </w:divBdr>
    </w:div>
    <w:div w:id="778453668">
      <w:bodyDiv w:val="1"/>
      <w:marLeft w:val="0"/>
      <w:marRight w:val="0"/>
      <w:marTop w:val="0"/>
      <w:marBottom w:val="0"/>
      <w:divBdr>
        <w:top w:val="none" w:sz="0" w:space="0" w:color="auto"/>
        <w:left w:val="none" w:sz="0" w:space="0" w:color="auto"/>
        <w:bottom w:val="none" w:sz="0" w:space="0" w:color="auto"/>
        <w:right w:val="none" w:sz="0" w:space="0" w:color="auto"/>
      </w:divBdr>
    </w:div>
    <w:div w:id="785126019">
      <w:bodyDiv w:val="1"/>
      <w:marLeft w:val="0"/>
      <w:marRight w:val="0"/>
      <w:marTop w:val="0"/>
      <w:marBottom w:val="0"/>
      <w:divBdr>
        <w:top w:val="none" w:sz="0" w:space="0" w:color="auto"/>
        <w:left w:val="none" w:sz="0" w:space="0" w:color="auto"/>
        <w:bottom w:val="none" w:sz="0" w:space="0" w:color="auto"/>
        <w:right w:val="none" w:sz="0" w:space="0" w:color="auto"/>
      </w:divBdr>
    </w:div>
    <w:div w:id="787818821">
      <w:bodyDiv w:val="1"/>
      <w:marLeft w:val="0"/>
      <w:marRight w:val="0"/>
      <w:marTop w:val="0"/>
      <w:marBottom w:val="0"/>
      <w:divBdr>
        <w:top w:val="none" w:sz="0" w:space="0" w:color="auto"/>
        <w:left w:val="none" w:sz="0" w:space="0" w:color="auto"/>
        <w:bottom w:val="none" w:sz="0" w:space="0" w:color="auto"/>
        <w:right w:val="none" w:sz="0" w:space="0" w:color="auto"/>
      </w:divBdr>
    </w:div>
    <w:div w:id="788204426">
      <w:bodyDiv w:val="1"/>
      <w:marLeft w:val="0"/>
      <w:marRight w:val="0"/>
      <w:marTop w:val="0"/>
      <w:marBottom w:val="0"/>
      <w:divBdr>
        <w:top w:val="none" w:sz="0" w:space="0" w:color="auto"/>
        <w:left w:val="none" w:sz="0" w:space="0" w:color="auto"/>
        <w:bottom w:val="none" w:sz="0" w:space="0" w:color="auto"/>
        <w:right w:val="none" w:sz="0" w:space="0" w:color="auto"/>
      </w:divBdr>
    </w:div>
    <w:div w:id="789125510">
      <w:bodyDiv w:val="1"/>
      <w:marLeft w:val="0"/>
      <w:marRight w:val="0"/>
      <w:marTop w:val="0"/>
      <w:marBottom w:val="0"/>
      <w:divBdr>
        <w:top w:val="none" w:sz="0" w:space="0" w:color="auto"/>
        <w:left w:val="none" w:sz="0" w:space="0" w:color="auto"/>
        <w:bottom w:val="none" w:sz="0" w:space="0" w:color="auto"/>
        <w:right w:val="none" w:sz="0" w:space="0" w:color="auto"/>
      </w:divBdr>
    </w:div>
    <w:div w:id="792135192">
      <w:bodyDiv w:val="1"/>
      <w:marLeft w:val="0"/>
      <w:marRight w:val="0"/>
      <w:marTop w:val="0"/>
      <w:marBottom w:val="0"/>
      <w:divBdr>
        <w:top w:val="none" w:sz="0" w:space="0" w:color="auto"/>
        <w:left w:val="none" w:sz="0" w:space="0" w:color="auto"/>
        <w:bottom w:val="none" w:sz="0" w:space="0" w:color="auto"/>
        <w:right w:val="none" w:sz="0" w:space="0" w:color="auto"/>
      </w:divBdr>
    </w:div>
    <w:div w:id="793983767">
      <w:bodyDiv w:val="1"/>
      <w:marLeft w:val="0"/>
      <w:marRight w:val="0"/>
      <w:marTop w:val="0"/>
      <w:marBottom w:val="0"/>
      <w:divBdr>
        <w:top w:val="none" w:sz="0" w:space="0" w:color="auto"/>
        <w:left w:val="none" w:sz="0" w:space="0" w:color="auto"/>
        <w:bottom w:val="none" w:sz="0" w:space="0" w:color="auto"/>
        <w:right w:val="none" w:sz="0" w:space="0" w:color="auto"/>
      </w:divBdr>
    </w:div>
    <w:div w:id="795442015">
      <w:bodyDiv w:val="1"/>
      <w:marLeft w:val="0"/>
      <w:marRight w:val="0"/>
      <w:marTop w:val="0"/>
      <w:marBottom w:val="0"/>
      <w:divBdr>
        <w:top w:val="none" w:sz="0" w:space="0" w:color="auto"/>
        <w:left w:val="none" w:sz="0" w:space="0" w:color="auto"/>
        <w:bottom w:val="none" w:sz="0" w:space="0" w:color="auto"/>
        <w:right w:val="none" w:sz="0" w:space="0" w:color="auto"/>
      </w:divBdr>
    </w:div>
    <w:div w:id="797605562">
      <w:bodyDiv w:val="1"/>
      <w:marLeft w:val="0"/>
      <w:marRight w:val="0"/>
      <w:marTop w:val="0"/>
      <w:marBottom w:val="0"/>
      <w:divBdr>
        <w:top w:val="none" w:sz="0" w:space="0" w:color="auto"/>
        <w:left w:val="none" w:sz="0" w:space="0" w:color="auto"/>
        <w:bottom w:val="none" w:sz="0" w:space="0" w:color="auto"/>
        <w:right w:val="none" w:sz="0" w:space="0" w:color="auto"/>
      </w:divBdr>
    </w:div>
    <w:div w:id="798306325">
      <w:bodyDiv w:val="1"/>
      <w:marLeft w:val="0"/>
      <w:marRight w:val="0"/>
      <w:marTop w:val="0"/>
      <w:marBottom w:val="0"/>
      <w:divBdr>
        <w:top w:val="none" w:sz="0" w:space="0" w:color="auto"/>
        <w:left w:val="none" w:sz="0" w:space="0" w:color="auto"/>
        <w:bottom w:val="none" w:sz="0" w:space="0" w:color="auto"/>
        <w:right w:val="none" w:sz="0" w:space="0" w:color="auto"/>
      </w:divBdr>
    </w:div>
    <w:div w:id="798717814">
      <w:bodyDiv w:val="1"/>
      <w:marLeft w:val="0"/>
      <w:marRight w:val="0"/>
      <w:marTop w:val="0"/>
      <w:marBottom w:val="0"/>
      <w:divBdr>
        <w:top w:val="none" w:sz="0" w:space="0" w:color="auto"/>
        <w:left w:val="none" w:sz="0" w:space="0" w:color="auto"/>
        <w:bottom w:val="none" w:sz="0" w:space="0" w:color="auto"/>
        <w:right w:val="none" w:sz="0" w:space="0" w:color="auto"/>
      </w:divBdr>
    </w:div>
    <w:div w:id="801658218">
      <w:bodyDiv w:val="1"/>
      <w:marLeft w:val="0"/>
      <w:marRight w:val="0"/>
      <w:marTop w:val="0"/>
      <w:marBottom w:val="0"/>
      <w:divBdr>
        <w:top w:val="none" w:sz="0" w:space="0" w:color="auto"/>
        <w:left w:val="none" w:sz="0" w:space="0" w:color="auto"/>
        <w:bottom w:val="none" w:sz="0" w:space="0" w:color="auto"/>
        <w:right w:val="none" w:sz="0" w:space="0" w:color="auto"/>
      </w:divBdr>
    </w:div>
    <w:div w:id="802619868">
      <w:bodyDiv w:val="1"/>
      <w:marLeft w:val="0"/>
      <w:marRight w:val="0"/>
      <w:marTop w:val="0"/>
      <w:marBottom w:val="0"/>
      <w:divBdr>
        <w:top w:val="none" w:sz="0" w:space="0" w:color="auto"/>
        <w:left w:val="none" w:sz="0" w:space="0" w:color="auto"/>
        <w:bottom w:val="none" w:sz="0" w:space="0" w:color="auto"/>
        <w:right w:val="none" w:sz="0" w:space="0" w:color="auto"/>
      </w:divBdr>
    </w:div>
    <w:div w:id="803887590">
      <w:bodyDiv w:val="1"/>
      <w:marLeft w:val="0"/>
      <w:marRight w:val="0"/>
      <w:marTop w:val="0"/>
      <w:marBottom w:val="0"/>
      <w:divBdr>
        <w:top w:val="none" w:sz="0" w:space="0" w:color="auto"/>
        <w:left w:val="none" w:sz="0" w:space="0" w:color="auto"/>
        <w:bottom w:val="none" w:sz="0" w:space="0" w:color="auto"/>
        <w:right w:val="none" w:sz="0" w:space="0" w:color="auto"/>
      </w:divBdr>
    </w:div>
    <w:div w:id="804346598">
      <w:bodyDiv w:val="1"/>
      <w:marLeft w:val="0"/>
      <w:marRight w:val="0"/>
      <w:marTop w:val="0"/>
      <w:marBottom w:val="0"/>
      <w:divBdr>
        <w:top w:val="none" w:sz="0" w:space="0" w:color="auto"/>
        <w:left w:val="none" w:sz="0" w:space="0" w:color="auto"/>
        <w:bottom w:val="none" w:sz="0" w:space="0" w:color="auto"/>
        <w:right w:val="none" w:sz="0" w:space="0" w:color="auto"/>
      </w:divBdr>
    </w:div>
    <w:div w:id="807210661">
      <w:bodyDiv w:val="1"/>
      <w:marLeft w:val="0"/>
      <w:marRight w:val="0"/>
      <w:marTop w:val="0"/>
      <w:marBottom w:val="0"/>
      <w:divBdr>
        <w:top w:val="none" w:sz="0" w:space="0" w:color="auto"/>
        <w:left w:val="none" w:sz="0" w:space="0" w:color="auto"/>
        <w:bottom w:val="none" w:sz="0" w:space="0" w:color="auto"/>
        <w:right w:val="none" w:sz="0" w:space="0" w:color="auto"/>
      </w:divBdr>
    </w:div>
    <w:div w:id="810246085">
      <w:bodyDiv w:val="1"/>
      <w:marLeft w:val="0"/>
      <w:marRight w:val="0"/>
      <w:marTop w:val="0"/>
      <w:marBottom w:val="0"/>
      <w:divBdr>
        <w:top w:val="none" w:sz="0" w:space="0" w:color="auto"/>
        <w:left w:val="none" w:sz="0" w:space="0" w:color="auto"/>
        <w:bottom w:val="none" w:sz="0" w:space="0" w:color="auto"/>
        <w:right w:val="none" w:sz="0" w:space="0" w:color="auto"/>
      </w:divBdr>
    </w:div>
    <w:div w:id="811479617">
      <w:bodyDiv w:val="1"/>
      <w:marLeft w:val="0"/>
      <w:marRight w:val="0"/>
      <w:marTop w:val="0"/>
      <w:marBottom w:val="0"/>
      <w:divBdr>
        <w:top w:val="none" w:sz="0" w:space="0" w:color="auto"/>
        <w:left w:val="none" w:sz="0" w:space="0" w:color="auto"/>
        <w:bottom w:val="none" w:sz="0" w:space="0" w:color="auto"/>
        <w:right w:val="none" w:sz="0" w:space="0" w:color="auto"/>
      </w:divBdr>
    </w:div>
    <w:div w:id="815336563">
      <w:bodyDiv w:val="1"/>
      <w:marLeft w:val="0"/>
      <w:marRight w:val="0"/>
      <w:marTop w:val="0"/>
      <w:marBottom w:val="0"/>
      <w:divBdr>
        <w:top w:val="none" w:sz="0" w:space="0" w:color="auto"/>
        <w:left w:val="none" w:sz="0" w:space="0" w:color="auto"/>
        <w:bottom w:val="none" w:sz="0" w:space="0" w:color="auto"/>
        <w:right w:val="none" w:sz="0" w:space="0" w:color="auto"/>
      </w:divBdr>
    </w:div>
    <w:div w:id="816073920">
      <w:bodyDiv w:val="1"/>
      <w:marLeft w:val="0"/>
      <w:marRight w:val="0"/>
      <w:marTop w:val="0"/>
      <w:marBottom w:val="0"/>
      <w:divBdr>
        <w:top w:val="none" w:sz="0" w:space="0" w:color="auto"/>
        <w:left w:val="none" w:sz="0" w:space="0" w:color="auto"/>
        <w:bottom w:val="none" w:sz="0" w:space="0" w:color="auto"/>
        <w:right w:val="none" w:sz="0" w:space="0" w:color="auto"/>
      </w:divBdr>
    </w:div>
    <w:div w:id="827937439">
      <w:bodyDiv w:val="1"/>
      <w:marLeft w:val="0"/>
      <w:marRight w:val="0"/>
      <w:marTop w:val="0"/>
      <w:marBottom w:val="0"/>
      <w:divBdr>
        <w:top w:val="none" w:sz="0" w:space="0" w:color="auto"/>
        <w:left w:val="none" w:sz="0" w:space="0" w:color="auto"/>
        <w:bottom w:val="none" w:sz="0" w:space="0" w:color="auto"/>
        <w:right w:val="none" w:sz="0" w:space="0" w:color="auto"/>
      </w:divBdr>
    </w:div>
    <w:div w:id="838277352">
      <w:bodyDiv w:val="1"/>
      <w:marLeft w:val="0"/>
      <w:marRight w:val="0"/>
      <w:marTop w:val="0"/>
      <w:marBottom w:val="0"/>
      <w:divBdr>
        <w:top w:val="none" w:sz="0" w:space="0" w:color="auto"/>
        <w:left w:val="none" w:sz="0" w:space="0" w:color="auto"/>
        <w:bottom w:val="none" w:sz="0" w:space="0" w:color="auto"/>
        <w:right w:val="none" w:sz="0" w:space="0" w:color="auto"/>
      </w:divBdr>
    </w:div>
    <w:div w:id="847869448">
      <w:bodyDiv w:val="1"/>
      <w:marLeft w:val="0"/>
      <w:marRight w:val="0"/>
      <w:marTop w:val="0"/>
      <w:marBottom w:val="0"/>
      <w:divBdr>
        <w:top w:val="none" w:sz="0" w:space="0" w:color="auto"/>
        <w:left w:val="none" w:sz="0" w:space="0" w:color="auto"/>
        <w:bottom w:val="none" w:sz="0" w:space="0" w:color="auto"/>
        <w:right w:val="none" w:sz="0" w:space="0" w:color="auto"/>
      </w:divBdr>
    </w:div>
    <w:div w:id="849880836">
      <w:bodyDiv w:val="1"/>
      <w:marLeft w:val="0"/>
      <w:marRight w:val="0"/>
      <w:marTop w:val="0"/>
      <w:marBottom w:val="0"/>
      <w:divBdr>
        <w:top w:val="none" w:sz="0" w:space="0" w:color="auto"/>
        <w:left w:val="none" w:sz="0" w:space="0" w:color="auto"/>
        <w:bottom w:val="none" w:sz="0" w:space="0" w:color="auto"/>
        <w:right w:val="none" w:sz="0" w:space="0" w:color="auto"/>
      </w:divBdr>
    </w:div>
    <w:div w:id="860826643">
      <w:bodyDiv w:val="1"/>
      <w:marLeft w:val="0"/>
      <w:marRight w:val="0"/>
      <w:marTop w:val="0"/>
      <w:marBottom w:val="0"/>
      <w:divBdr>
        <w:top w:val="none" w:sz="0" w:space="0" w:color="auto"/>
        <w:left w:val="none" w:sz="0" w:space="0" w:color="auto"/>
        <w:bottom w:val="none" w:sz="0" w:space="0" w:color="auto"/>
        <w:right w:val="none" w:sz="0" w:space="0" w:color="auto"/>
      </w:divBdr>
    </w:div>
    <w:div w:id="861163402">
      <w:bodyDiv w:val="1"/>
      <w:marLeft w:val="0"/>
      <w:marRight w:val="0"/>
      <w:marTop w:val="0"/>
      <w:marBottom w:val="0"/>
      <w:divBdr>
        <w:top w:val="none" w:sz="0" w:space="0" w:color="auto"/>
        <w:left w:val="none" w:sz="0" w:space="0" w:color="auto"/>
        <w:bottom w:val="none" w:sz="0" w:space="0" w:color="auto"/>
        <w:right w:val="none" w:sz="0" w:space="0" w:color="auto"/>
      </w:divBdr>
    </w:div>
    <w:div w:id="870920920">
      <w:bodyDiv w:val="1"/>
      <w:marLeft w:val="0"/>
      <w:marRight w:val="0"/>
      <w:marTop w:val="0"/>
      <w:marBottom w:val="0"/>
      <w:divBdr>
        <w:top w:val="none" w:sz="0" w:space="0" w:color="auto"/>
        <w:left w:val="none" w:sz="0" w:space="0" w:color="auto"/>
        <w:bottom w:val="none" w:sz="0" w:space="0" w:color="auto"/>
        <w:right w:val="none" w:sz="0" w:space="0" w:color="auto"/>
      </w:divBdr>
    </w:div>
    <w:div w:id="871696772">
      <w:bodyDiv w:val="1"/>
      <w:marLeft w:val="0"/>
      <w:marRight w:val="0"/>
      <w:marTop w:val="0"/>
      <w:marBottom w:val="0"/>
      <w:divBdr>
        <w:top w:val="none" w:sz="0" w:space="0" w:color="auto"/>
        <w:left w:val="none" w:sz="0" w:space="0" w:color="auto"/>
        <w:bottom w:val="none" w:sz="0" w:space="0" w:color="auto"/>
        <w:right w:val="none" w:sz="0" w:space="0" w:color="auto"/>
      </w:divBdr>
    </w:div>
    <w:div w:id="873926281">
      <w:bodyDiv w:val="1"/>
      <w:marLeft w:val="0"/>
      <w:marRight w:val="0"/>
      <w:marTop w:val="0"/>
      <w:marBottom w:val="0"/>
      <w:divBdr>
        <w:top w:val="none" w:sz="0" w:space="0" w:color="auto"/>
        <w:left w:val="none" w:sz="0" w:space="0" w:color="auto"/>
        <w:bottom w:val="none" w:sz="0" w:space="0" w:color="auto"/>
        <w:right w:val="none" w:sz="0" w:space="0" w:color="auto"/>
      </w:divBdr>
    </w:div>
    <w:div w:id="896553117">
      <w:bodyDiv w:val="1"/>
      <w:marLeft w:val="0"/>
      <w:marRight w:val="0"/>
      <w:marTop w:val="0"/>
      <w:marBottom w:val="0"/>
      <w:divBdr>
        <w:top w:val="none" w:sz="0" w:space="0" w:color="auto"/>
        <w:left w:val="none" w:sz="0" w:space="0" w:color="auto"/>
        <w:bottom w:val="none" w:sz="0" w:space="0" w:color="auto"/>
        <w:right w:val="none" w:sz="0" w:space="0" w:color="auto"/>
      </w:divBdr>
    </w:div>
    <w:div w:id="900484227">
      <w:bodyDiv w:val="1"/>
      <w:marLeft w:val="0"/>
      <w:marRight w:val="0"/>
      <w:marTop w:val="0"/>
      <w:marBottom w:val="0"/>
      <w:divBdr>
        <w:top w:val="none" w:sz="0" w:space="0" w:color="auto"/>
        <w:left w:val="none" w:sz="0" w:space="0" w:color="auto"/>
        <w:bottom w:val="none" w:sz="0" w:space="0" w:color="auto"/>
        <w:right w:val="none" w:sz="0" w:space="0" w:color="auto"/>
      </w:divBdr>
    </w:div>
    <w:div w:id="901217271">
      <w:bodyDiv w:val="1"/>
      <w:marLeft w:val="0"/>
      <w:marRight w:val="0"/>
      <w:marTop w:val="0"/>
      <w:marBottom w:val="0"/>
      <w:divBdr>
        <w:top w:val="none" w:sz="0" w:space="0" w:color="auto"/>
        <w:left w:val="none" w:sz="0" w:space="0" w:color="auto"/>
        <w:bottom w:val="none" w:sz="0" w:space="0" w:color="auto"/>
        <w:right w:val="none" w:sz="0" w:space="0" w:color="auto"/>
      </w:divBdr>
    </w:div>
    <w:div w:id="906306717">
      <w:bodyDiv w:val="1"/>
      <w:marLeft w:val="0"/>
      <w:marRight w:val="0"/>
      <w:marTop w:val="0"/>
      <w:marBottom w:val="0"/>
      <w:divBdr>
        <w:top w:val="none" w:sz="0" w:space="0" w:color="auto"/>
        <w:left w:val="none" w:sz="0" w:space="0" w:color="auto"/>
        <w:bottom w:val="none" w:sz="0" w:space="0" w:color="auto"/>
        <w:right w:val="none" w:sz="0" w:space="0" w:color="auto"/>
      </w:divBdr>
    </w:div>
    <w:div w:id="916330075">
      <w:bodyDiv w:val="1"/>
      <w:marLeft w:val="0"/>
      <w:marRight w:val="0"/>
      <w:marTop w:val="0"/>
      <w:marBottom w:val="0"/>
      <w:divBdr>
        <w:top w:val="none" w:sz="0" w:space="0" w:color="auto"/>
        <w:left w:val="none" w:sz="0" w:space="0" w:color="auto"/>
        <w:bottom w:val="none" w:sz="0" w:space="0" w:color="auto"/>
        <w:right w:val="none" w:sz="0" w:space="0" w:color="auto"/>
      </w:divBdr>
    </w:div>
    <w:div w:id="920257621">
      <w:bodyDiv w:val="1"/>
      <w:marLeft w:val="0"/>
      <w:marRight w:val="0"/>
      <w:marTop w:val="0"/>
      <w:marBottom w:val="0"/>
      <w:divBdr>
        <w:top w:val="none" w:sz="0" w:space="0" w:color="auto"/>
        <w:left w:val="none" w:sz="0" w:space="0" w:color="auto"/>
        <w:bottom w:val="none" w:sz="0" w:space="0" w:color="auto"/>
        <w:right w:val="none" w:sz="0" w:space="0" w:color="auto"/>
      </w:divBdr>
    </w:div>
    <w:div w:id="921329613">
      <w:bodyDiv w:val="1"/>
      <w:marLeft w:val="0"/>
      <w:marRight w:val="0"/>
      <w:marTop w:val="0"/>
      <w:marBottom w:val="0"/>
      <w:divBdr>
        <w:top w:val="none" w:sz="0" w:space="0" w:color="auto"/>
        <w:left w:val="none" w:sz="0" w:space="0" w:color="auto"/>
        <w:bottom w:val="none" w:sz="0" w:space="0" w:color="auto"/>
        <w:right w:val="none" w:sz="0" w:space="0" w:color="auto"/>
      </w:divBdr>
    </w:div>
    <w:div w:id="923875214">
      <w:bodyDiv w:val="1"/>
      <w:marLeft w:val="0"/>
      <w:marRight w:val="0"/>
      <w:marTop w:val="0"/>
      <w:marBottom w:val="0"/>
      <w:divBdr>
        <w:top w:val="none" w:sz="0" w:space="0" w:color="auto"/>
        <w:left w:val="none" w:sz="0" w:space="0" w:color="auto"/>
        <w:bottom w:val="none" w:sz="0" w:space="0" w:color="auto"/>
        <w:right w:val="none" w:sz="0" w:space="0" w:color="auto"/>
      </w:divBdr>
    </w:div>
    <w:div w:id="924992715">
      <w:bodyDiv w:val="1"/>
      <w:marLeft w:val="0"/>
      <w:marRight w:val="0"/>
      <w:marTop w:val="0"/>
      <w:marBottom w:val="0"/>
      <w:divBdr>
        <w:top w:val="none" w:sz="0" w:space="0" w:color="auto"/>
        <w:left w:val="none" w:sz="0" w:space="0" w:color="auto"/>
        <w:bottom w:val="none" w:sz="0" w:space="0" w:color="auto"/>
        <w:right w:val="none" w:sz="0" w:space="0" w:color="auto"/>
      </w:divBdr>
    </w:div>
    <w:div w:id="931744099">
      <w:bodyDiv w:val="1"/>
      <w:marLeft w:val="0"/>
      <w:marRight w:val="0"/>
      <w:marTop w:val="0"/>
      <w:marBottom w:val="0"/>
      <w:divBdr>
        <w:top w:val="none" w:sz="0" w:space="0" w:color="auto"/>
        <w:left w:val="none" w:sz="0" w:space="0" w:color="auto"/>
        <w:bottom w:val="none" w:sz="0" w:space="0" w:color="auto"/>
        <w:right w:val="none" w:sz="0" w:space="0" w:color="auto"/>
      </w:divBdr>
    </w:div>
    <w:div w:id="933126928">
      <w:bodyDiv w:val="1"/>
      <w:marLeft w:val="0"/>
      <w:marRight w:val="0"/>
      <w:marTop w:val="0"/>
      <w:marBottom w:val="0"/>
      <w:divBdr>
        <w:top w:val="none" w:sz="0" w:space="0" w:color="auto"/>
        <w:left w:val="none" w:sz="0" w:space="0" w:color="auto"/>
        <w:bottom w:val="none" w:sz="0" w:space="0" w:color="auto"/>
        <w:right w:val="none" w:sz="0" w:space="0" w:color="auto"/>
      </w:divBdr>
    </w:div>
    <w:div w:id="939264296">
      <w:bodyDiv w:val="1"/>
      <w:marLeft w:val="0"/>
      <w:marRight w:val="0"/>
      <w:marTop w:val="0"/>
      <w:marBottom w:val="0"/>
      <w:divBdr>
        <w:top w:val="none" w:sz="0" w:space="0" w:color="auto"/>
        <w:left w:val="none" w:sz="0" w:space="0" w:color="auto"/>
        <w:bottom w:val="none" w:sz="0" w:space="0" w:color="auto"/>
        <w:right w:val="none" w:sz="0" w:space="0" w:color="auto"/>
      </w:divBdr>
    </w:div>
    <w:div w:id="941376387">
      <w:bodyDiv w:val="1"/>
      <w:marLeft w:val="0"/>
      <w:marRight w:val="0"/>
      <w:marTop w:val="0"/>
      <w:marBottom w:val="0"/>
      <w:divBdr>
        <w:top w:val="none" w:sz="0" w:space="0" w:color="auto"/>
        <w:left w:val="none" w:sz="0" w:space="0" w:color="auto"/>
        <w:bottom w:val="none" w:sz="0" w:space="0" w:color="auto"/>
        <w:right w:val="none" w:sz="0" w:space="0" w:color="auto"/>
      </w:divBdr>
    </w:div>
    <w:div w:id="948272736">
      <w:bodyDiv w:val="1"/>
      <w:marLeft w:val="0"/>
      <w:marRight w:val="0"/>
      <w:marTop w:val="0"/>
      <w:marBottom w:val="0"/>
      <w:divBdr>
        <w:top w:val="none" w:sz="0" w:space="0" w:color="auto"/>
        <w:left w:val="none" w:sz="0" w:space="0" w:color="auto"/>
        <w:bottom w:val="none" w:sz="0" w:space="0" w:color="auto"/>
        <w:right w:val="none" w:sz="0" w:space="0" w:color="auto"/>
      </w:divBdr>
    </w:div>
    <w:div w:id="957837254">
      <w:bodyDiv w:val="1"/>
      <w:marLeft w:val="0"/>
      <w:marRight w:val="0"/>
      <w:marTop w:val="0"/>
      <w:marBottom w:val="0"/>
      <w:divBdr>
        <w:top w:val="none" w:sz="0" w:space="0" w:color="auto"/>
        <w:left w:val="none" w:sz="0" w:space="0" w:color="auto"/>
        <w:bottom w:val="none" w:sz="0" w:space="0" w:color="auto"/>
        <w:right w:val="none" w:sz="0" w:space="0" w:color="auto"/>
      </w:divBdr>
    </w:div>
    <w:div w:id="967515819">
      <w:bodyDiv w:val="1"/>
      <w:marLeft w:val="0"/>
      <w:marRight w:val="0"/>
      <w:marTop w:val="0"/>
      <w:marBottom w:val="0"/>
      <w:divBdr>
        <w:top w:val="none" w:sz="0" w:space="0" w:color="auto"/>
        <w:left w:val="none" w:sz="0" w:space="0" w:color="auto"/>
        <w:bottom w:val="none" w:sz="0" w:space="0" w:color="auto"/>
        <w:right w:val="none" w:sz="0" w:space="0" w:color="auto"/>
      </w:divBdr>
    </w:div>
    <w:div w:id="970864982">
      <w:bodyDiv w:val="1"/>
      <w:marLeft w:val="0"/>
      <w:marRight w:val="0"/>
      <w:marTop w:val="0"/>
      <w:marBottom w:val="0"/>
      <w:divBdr>
        <w:top w:val="none" w:sz="0" w:space="0" w:color="auto"/>
        <w:left w:val="none" w:sz="0" w:space="0" w:color="auto"/>
        <w:bottom w:val="none" w:sz="0" w:space="0" w:color="auto"/>
        <w:right w:val="none" w:sz="0" w:space="0" w:color="auto"/>
      </w:divBdr>
    </w:div>
    <w:div w:id="971668423">
      <w:bodyDiv w:val="1"/>
      <w:marLeft w:val="0"/>
      <w:marRight w:val="0"/>
      <w:marTop w:val="0"/>
      <w:marBottom w:val="0"/>
      <w:divBdr>
        <w:top w:val="none" w:sz="0" w:space="0" w:color="auto"/>
        <w:left w:val="none" w:sz="0" w:space="0" w:color="auto"/>
        <w:bottom w:val="none" w:sz="0" w:space="0" w:color="auto"/>
        <w:right w:val="none" w:sz="0" w:space="0" w:color="auto"/>
      </w:divBdr>
    </w:div>
    <w:div w:id="973096488">
      <w:bodyDiv w:val="1"/>
      <w:marLeft w:val="0"/>
      <w:marRight w:val="0"/>
      <w:marTop w:val="0"/>
      <w:marBottom w:val="0"/>
      <w:divBdr>
        <w:top w:val="none" w:sz="0" w:space="0" w:color="auto"/>
        <w:left w:val="none" w:sz="0" w:space="0" w:color="auto"/>
        <w:bottom w:val="none" w:sz="0" w:space="0" w:color="auto"/>
        <w:right w:val="none" w:sz="0" w:space="0" w:color="auto"/>
      </w:divBdr>
    </w:div>
    <w:div w:id="975452926">
      <w:bodyDiv w:val="1"/>
      <w:marLeft w:val="0"/>
      <w:marRight w:val="0"/>
      <w:marTop w:val="0"/>
      <w:marBottom w:val="0"/>
      <w:divBdr>
        <w:top w:val="none" w:sz="0" w:space="0" w:color="auto"/>
        <w:left w:val="none" w:sz="0" w:space="0" w:color="auto"/>
        <w:bottom w:val="none" w:sz="0" w:space="0" w:color="auto"/>
        <w:right w:val="none" w:sz="0" w:space="0" w:color="auto"/>
      </w:divBdr>
    </w:div>
    <w:div w:id="978997459">
      <w:bodyDiv w:val="1"/>
      <w:marLeft w:val="0"/>
      <w:marRight w:val="0"/>
      <w:marTop w:val="0"/>
      <w:marBottom w:val="0"/>
      <w:divBdr>
        <w:top w:val="none" w:sz="0" w:space="0" w:color="auto"/>
        <w:left w:val="none" w:sz="0" w:space="0" w:color="auto"/>
        <w:bottom w:val="none" w:sz="0" w:space="0" w:color="auto"/>
        <w:right w:val="none" w:sz="0" w:space="0" w:color="auto"/>
      </w:divBdr>
    </w:div>
    <w:div w:id="979000564">
      <w:bodyDiv w:val="1"/>
      <w:marLeft w:val="0"/>
      <w:marRight w:val="0"/>
      <w:marTop w:val="0"/>
      <w:marBottom w:val="0"/>
      <w:divBdr>
        <w:top w:val="none" w:sz="0" w:space="0" w:color="auto"/>
        <w:left w:val="none" w:sz="0" w:space="0" w:color="auto"/>
        <w:bottom w:val="none" w:sz="0" w:space="0" w:color="auto"/>
        <w:right w:val="none" w:sz="0" w:space="0" w:color="auto"/>
      </w:divBdr>
    </w:div>
    <w:div w:id="987321158">
      <w:bodyDiv w:val="1"/>
      <w:marLeft w:val="0"/>
      <w:marRight w:val="0"/>
      <w:marTop w:val="0"/>
      <w:marBottom w:val="0"/>
      <w:divBdr>
        <w:top w:val="none" w:sz="0" w:space="0" w:color="auto"/>
        <w:left w:val="none" w:sz="0" w:space="0" w:color="auto"/>
        <w:bottom w:val="none" w:sz="0" w:space="0" w:color="auto"/>
        <w:right w:val="none" w:sz="0" w:space="0" w:color="auto"/>
      </w:divBdr>
    </w:div>
    <w:div w:id="991953071">
      <w:bodyDiv w:val="1"/>
      <w:marLeft w:val="0"/>
      <w:marRight w:val="0"/>
      <w:marTop w:val="0"/>
      <w:marBottom w:val="0"/>
      <w:divBdr>
        <w:top w:val="none" w:sz="0" w:space="0" w:color="auto"/>
        <w:left w:val="none" w:sz="0" w:space="0" w:color="auto"/>
        <w:bottom w:val="none" w:sz="0" w:space="0" w:color="auto"/>
        <w:right w:val="none" w:sz="0" w:space="0" w:color="auto"/>
      </w:divBdr>
    </w:div>
    <w:div w:id="999773972">
      <w:bodyDiv w:val="1"/>
      <w:marLeft w:val="0"/>
      <w:marRight w:val="0"/>
      <w:marTop w:val="0"/>
      <w:marBottom w:val="0"/>
      <w:divBdr>
        <w:top w:val="none" w:sz="0" w:space="0" w:color="auto"/>
        <w:left w:val="none" w:sz="0" w:space="0" w:color="auto"/>
        <w:bottom w:val="none" w:sz="0" w:space="0" w:color="auto"/>
        <w:right w:val="none" w:sz="0" w:space="0" w:color="auto"/>
      </w:divBdr>
    </w:div>
    <w:div w:id="1003824659">
      <w:bodyDiv w:val="1"/>
      <w:marLeft w:val="0"/>
      <w:marRight w:val="0"/>
      <w:marTop w:val="0"/>
      <w:marBottom w:val="0"/>
      <w:divBdr>
        <w:top w:val="none" w:sz="0" w:space="0" w:color="auto"/>
        <w:left w:val="none" w:sz="0" w:space="0" w:color="auto"/>
        <w:bottom w:val="none" w:sz="0" w:space="0" w:color="auto"/>
        <w:right w:val="none" w:sz="0" w:space="0" w:color="auto"/>
      </w:divBdr>
    </w:div>
    <w:div w:id="1004287416">
      <w:bodyDiv w:val="1"/>
      <w:marLeft w:val="0"/>
      <w:marRight w:val="0"/>
      <w:marTop w:val="0"/>
      <w:marBottom w:val="0"/>
      <w:divBdr>
        <w:top w:val="none" w:sz="0" w:space="0" w:color="auto"/>
        <w:left w:val="none" w:sz="0" w:space="0" w:color="auto"/>
        <w:bottom w:val="none" w:sz="0" w:space="0" w:color="auto"/>
        <w:right w:val="none" w:sz="0" w:space="0" w:color="auto"/>
      </w:divBdr>
    </w:div>
    <w:div w:id="1006060741">
      <w:bodyDiv w:val="1"/>
      <w:marLeft w:val="0"/>
      <w:marRight w:val="0"/>
      <w:marTop w:val="0"/>
      <w:marBottom w:val="0"/>
      <w:divBdr>
        <w:top w:val="none" w:sz="0" w:space="0" w:color="auto"/>
        <w:left w:val="none" w:sz="0" w:space="0" w:color="auto"/>
        <w:bottom w:val="none" w:sz="0" w:space="0" w:color="auto"/>
        <w:right w:val="none" w:sz="0" w:space="0" w:color="auto"/>
      </w:divBdr>
    </w:div>
    <w:div w:id="1009135700">
      <w:bodyDiv w:val="1"/>
      <w:marLeft w:val="0"/>
      <w:marRight w:val="0"/>
      <w:marTop w:val="0"/>
      <w:marBottom w:val="0"/>
      <w:divBdr>
        <w:top w:val="none" w:sz="0" w:space="0" w:color="auto"/>
        <w:left w:val="none" w:sz="0" w:space="0" w:color="auto"/>
        <w:bottom w:val="none" w:sz="0" w:space="0" w:color="auto"/>
        <w:right w:val="none" w:sz="0" w:space="0" w:color="auto"/>
      </w:divBdr>
    </w:div>
    <w:div w:id="1013530791">
      <w:bodyDiv w:val="1"/>
      <w:marLeft w:val="0"/>
      <w:marRight w:val="0"/>
      <w:marTop w:val="0"/>
      <w:marBottom w:val="0"/>
      <w:divBdr>
        <w:top w:val="none" w:sz="0" w:space="0" w:color="auto"/>
        <w:left w:val="none" w:sz="0" w:space="0" w:color="auto"/>
        <w:bottom w:val="none" w:sz="0" w:space="0" w:color="auto"/>
        <w:right w:val="none" w:sz="0" w:space="0" w:color="auto"/>
      </w:divBdr>
    </w:div>
    <w:div w:id="1021391398">
      <w:bodyDiv w:val="1"/>
      <w:marLeft w:val="0"/>
      <w:marRight w:val="0"/>
      <w:marTop w:val="0"/>
      <w:marBottom w:val="0"/>
      <w:divBdr>
        <w:top w:val="none" w:sz="0" w:space="0" w:color="auto"/>
        <w:left w:val="none" w:sz="0" w:space="0" w:color="auto"/>
        <w:bottom w:val="none" w:sz="0" w:space="0" w:color="auto"/>
        <w:right w:val="none" w:sz="0" w:space="0" w:color="auto"/>
      </w:divBdr>
    </w:div>
    <w:div w:id="1024671594">
      <w:bodyDiv w:val="1"/>
      <w:marLeft w:val="0"/>
      <w:marRight w:val="0"/>
      <w:marTop w:val="0"/>
      <w:marBottom w:val="0"/>
      <w:divBdr>
        <w:top w:val="none" w:sz="0" w:space="0" w:color="auto"/>
        <w:left w:val="none" w:sz="0" w:space="0" w:color="auto"/>
        <w:bottom w:val="none" w:sz="0" w:space="0" w:color="auto"/>
        <w:right w:val="none" w:sz="0" w:space="0" w:color="auto"/>
      </w:divBdr>
    </w:div>
    <w:div w:id="1025405856">
      <w:bodyDiv w:val="1"/>
      <w:marLeft w:val="0"/>
      <w:marRight w:val="0"/>
      <w:marTop w:val="0"/>
      <w:marBottom w:val="0"/>
      <w:divBdr>
        <w:top w:val="none" w:sz="0" w:space="0" w:color="auto"/>
        <w:left w:val="none" w:sz="0" w:space="0" w:color="auto"/>
        <w:bottom w:val="none" w:sz="0" w:space="0" w:color="auto"/>
        <w:right w:val="none" w:sz="0" w:space="0" w:color="auto"/>
      </w:divBdr>
    </w:div>
    <w:div w:id="1026447760">
      <w:bodyDiv w:val="1"/>
      <w:marLeft w:val="0"/>
      <w:marRight w:val="0"/>
      <w:marTop w:val="0"/>
      <w:marBottom w:val="0"/>
      <w:divBdr>
        <w:top w:val="none" w:sz="0" w:space="0" w:color="auto"/>
        <w:left w:val="none" w:sz="0" w:space="0" w:color="auto"/>
        <w:bottom w:val="none" w:sz="0" w:space="0" w:color="auto"/>
        <w:right w:val="none" w:sz="0" w:space="0" w:color="auto"/>
      </w:divBdr>
    </w:div>
    <w:div w:id="1043141918">
      <w:bodyDiv w:val="1"/>
      <w:marLeft w:val="0"/>
      <w:marRight w:val="0"/>
      <w:marTop w:val="0"/>
      <w:marBottom w:val="0"/>
      <w:divBdr>
        <w:top w:val="none" w:sz="0" w:space="0" w:color="auto"/>
        <w:left w:val="none" w:sz="0" w:space="0" w:color="auto"/>
        <w:bottom w:val="none" w:sz="0" w:space="0" w:color="auto"/>
        <w:right w:val="none" w:sz="0" w:space="0" w:color="auto"/>
      </w:divBdr>
    </w:div>
    <w:div w:id="1047031487">
      <w:bodyDiv w:val="1"/>
      <w:marLeft w:val="0"/>
      <w:marRight w:val="0"/>
      <w:marTop w:val="0"/>
      <w:marBottom w:val="0"/>
      <w:divBdr>
        <w:top w:val="none" w:sz="0" w:space="0" w:color="auto"/>
        <w:left w:val="none" w:sz="0" w:space="0" w:color="auto"/>
        <w:bottom w:val="none" w:sz="0" w:space="0" w:color="auto"/>
        <w:right w:val="none" w:sz="0" w:space="0" w:color="auto"/>
      </w:divBdr>
    </w:div>
    <w:div w:id="1047947123">
      <w:bodyDiv w:val="1"/>
      <w:marLeft w:val="0"/>
      <w:marRight w:val="0"/>
      <w:marTop w:val="0"/>
      <w:marBottom w:val="0"/>
      <w:divBdr>
        <w:top w:val="none" w:sz="0" w:space="0" w:color="auto"/>
        <w:left w:val="none" w:sz="0" w:space="0" w:color="auto"/>
        <w:bottom w:val="none" w:sz="0" w:space="0" w:color="auto"/>
        <w:right w:val="none" w:sz="0" w:space="0" w:color="auto"/>
      </w:divBdr>
    </w:div>
    <w:div w:id="1048648441">
      <w:bodyDiv w:val="1"/>
      <w:marLeft w:val="0"/>
      <w:marRight w:val="0"/>
      <w:marTop w:val="0"/>
      <w:marBottom w:val="0"/>
      <w:divBdr>
        <w:top w:val="none" w:sz="0" w:space="0" w:color="auto"/>
        <w:left w:val="none" w:sz="0" w:space="0" w:color="auto"/>
        <w:bottom w:val="none" w:sz="0" w:space="0" w:color="auto"/>
        <w:right w:val="none" w:sz="0" w:space="0" w:color="auto"/>
      </w:divBdr>
    </w:div>
    <w:div w:id="1049651490">
      <w:bodyDiv w:val="1"/>
      <w:marLeft w:val="0"/>
      <w:marRight w:val="0"/>
      <w:marTop w:val="0"/>
      <w:marBottom w:val="0"/>
      <w:divBdr>
        <w:top w:val="none" w:sz="0" w:space="0" w:color="auto"/>
        <w:left w:val="none" w:sz="0" w:space="0" w:color="auto"/>
        <w:bottom w:val="none" w:sz="0" w:space="0" w:color="auto"/>
        <w:right w:val="none" w:sz="0" w:space="0" w:color="auto"/>
      </w:divBdr>
    </w:div>
    <w:div w:id="1052852130">
      <w:bodyDiv w:val="1"/>
      <w:marLeft w:val="0"/>
      <w:marRight w:val="0"/>
      <w:marTop w:val="0"/>
      <w:marBottom w:val="0"/>
      <w:divBdr>
        <w:top w:val="none" w:sz="0" w:space="0" w:color="auto"/>
        <w:left w:val="none" w:sz="0" w:space="0" w:color="auto"/>
        <w:bottom w:val="none" w:sz="0" w:space="0" w:color="auto"/>
        <w:right w:val="none" w:sz="0" w:space="0" w:color="auto"/>
      </w:divBdr>
    </w:div>
    <w:div w:id="1058941088">
      <w:bodyDiv w:val="1"/>
      <w:marLeft w:val="0"/>
      <w:marRight w:val="0"/>
      <w:marTop w:val="0"/>
      <w:marBottom w:val="0"/>
      <w:divBdr>
        <w:top w:val="none" w:sz="0" w:space="0" w:color="auto"/>
        <w:left w:val="none" w:sz="0" w:space="0" w:color="auto"/>
        <w:bottom w:val="none" w:sz="0" w:space="0" w:color="auto"/>
        <w:right w:val="none" w:sz="0" w:space="0" w:color="auto"/>
      </w:divBdr>
    </w:div>
    <w:div w:id="1059011007">
      <w:bodyDiv w:val="1"/>
      <w:marLeft w:val="0"/>
      <w:marRight w:val="0"/>
      <w:marTop w:val="0"/>
      <w:marBottom w:val="0"/>
      <w:divBdr>
        <w:top w:val="none" w:sz="0" w:space="0" w:color="auto"/>
        <w:left w:val="none" w:sz="0" w:space="0" w:color="auto"/>
        <w:bottom w:val="none" w:sz="0" w:space="0" w:color="auto"/>
        <w:right w:val="none" w:sz="0" w:space="0" w:color="auto"/>
      </w:divBdr>
    </w:div>
    <w:div w:id="1061490244">
      <w:bodyDiv w:val="1"/>
      <w:marLeft w:val="0"/>
      <w:marRight w:val="0"/>
      <w:marTop w:val="0"/>
      <w:marBottom w:val="0"/>
      <w:divBdr>
        <w:top w:val="none" w:sz="0" w:space="0" w:color="auto"/>
        <w:left w:val="none" w:sz="0" w:space="0" w:color="auto"/>
        <w:bottom w:val="none" w:sz="0" w:space="0" w:color="auto"/>
        <w:right w:val="none" w:sz="0" w:space="0" w:color="auto"/>
      </w:divBdr>
    </w:div>
    <w:div w:id="1065909331">
      <w:bodyDiv w:val="1"/>
      <w:marLeft w:val="0"/>
      <w:marRight w:val="0"/>
      <w:marTop w:val="0"/>
      <w:marBottom w:val="0"/>
      <w:divBdr>
        <w:top w:val="none" w:sz="0" w:space="0" w:color="auto"/>
        <w:left w:val="none" w:sz="0" w:space="0" w:color="auto"/>
        <w:bottom w:val="none" w:sz="0" w:space="0" w:color="auto"/>
        <w:right w:val="none" w:sz="0" w:space="0" w:color="auto"/>
      </w:divBdr>
    </w:div>
    <w:div w:id="1066028802">
      <w:bodyDiv w:val="1"/>
      <w:marLeft w:val="0"/>
      <w:marRight w:val="0"/>
      <w:marTop w:val="0"/>
      <w:marBottom w:val="0"/>
      <w:divBdr>
        <w:top w:val="none" w:sz="0" w:space="0" w:color="auto"/>
        <w:left w:val="none" w:sz="0" w:space="0" w:color="auto"/>
        <w:bottom w:val="none" w:sz="0" w:space="0" w:color="auto"/>
        <w:right w:val="none" w:sz="0" w:space="0" w:color="auto"/>
      </w:divBdr>
    </w:div>
    <w:div w:id="1071581037">
      <w:bodyDiv w:val="1"/>
      <w:marLeft w:val="0"/>
      <w:marRight w:val="0"/>
      <w:marTop w:val="0"/>
      <w:marBottom w:val="0"/>
      <w:divBdr>
        <w:top w:val="none" w:sz="0" w:space="0" w:color="auto"/>
        <w:left w:val="none" w:sz="0" w:space="0" w:color="auto"/>
        <w:bottom w:val="none" w:sz="0" w:space="0" w:color="auto"/>
        <w:right w:val="none" w:sz="0" w:space="0" w:color="auto"/>
      </w:divBdr>
    </w:div>
    <w:div w:id="1075712407">
      <w:bodyDiv w:val="1"/>
      <w:marLeft w:val="0"/>
      <w:marRight w:val="0"/>
      <w:marTop w:val="0"/>
      <w:marBottom w:val="0"/>
      <w:divBdr>
        <w:top w:val="none" w:sz="0" w:space="0" w:color="auto"/>
        <w:left w:val="none" w:sz="0" w:space="0" w:color="auto"/>
        <w:bottom w:val="none" w:sz="0" w:space="0" w:color="auto"/>
        <w:right w:val="none" w:sz="0" w:space="0" w:color="auto"/>
      </w:divBdr>
    </w:div>
    <w:div w:id="1076171536">
      <w:bodyDiv w:val="1"/>
      <w:marLeft w:val="0"/>
      <w:marRight w:val="0"/>
      <w:marTop w:val="0"/>
      <w:marBottom w:val="0"/>
      <w:divBdr>
        <w:top w:val="none" w:sz="0" w:space="0" w:color="auto"/>
        <w:left w:val="none" w:sz="0" w:space="0" w:color="auto"/>
        <w:bottom w:val="none" w:sz="0" w:space="0" w:color="auto"/>
        <w:right w:val="none" w:sz="0" w:space="0" w:color="auto"/>
      </w:divBdr>
    </w:div>
    <w:div w:id="1079987617">
      <w:bodyDiv w:val="1"/>
      <w:marLeft w:val="0"/>
      <w:marRight w:val="0"/>
      <w:marTop w:val="0"/>
      <w:marBottom w:val="0"/>
      <w:divBdr>
        <w:top w:val="none" w:sz="0" w:space="0" w:color="auto"/>
        <w:left w:val="none" w:sz="0" w:space="0" w:color="auto"/>
        <w:bottom w:val="none" w:sz="0" w:space="0" w:color="auto"/>
        <w:right w:val="none" w:sz="0" w:space="0" w:color="auto"/>
      </w:divBdr>
    </w:div>
    <w:div w:id="1097362432">
      <w:bodyDiv w:val="1"/>
      <w:marLeft w:val="0"/>
      <w:marRight w:val="0"/>
      <w:marTop w:val="0"/>
      <w:marBottom w:val="0"/>
      <w:divBdr>
        <w:top w:val="none" w:sz="0" w:space="0" w:color="auto"/>
        <w:left w:val="none" w:sz="0" w:space="0" w:color="auto"/>
        <w:bottom w:val="none" w:sz="0" w:space="0" w:color="auto"/>
        <w:right w:val="none" w:sz="0" w:space="0" w:color="auto"/>
      </w:divBdr>
    </w:div>
    <w:div w:id="1104614247">
      <w:bodyDiv w:val="1"/>
      <w:marLeft w:val="0"/>
      <w:marRight w:val="0"/>
      <w:marTop w:val="0"/>
      <w:marBottom w:val="0"/>
      <w:divBdr>
        <w:top w:val="none" w:sz="0" w:space="0" w:color="auto"/>
        <w:left w:val="none" w:sz="0" w:space="0" w:color="auto"/>
        <w:bottom w:val="none" w:sz="0" w:space="0" w:color="auto"/>
        <w:right w:val="none" w:sz="0" w:space="0" w:color="auto"/>
      </w:divBdr>
    </w:div>
    <w:div w:id="1116561463">
      <w:bodyDiv w:val="1"/>
      <w:marLeft w:val="0"/>
      <w:marRight w:val="0"/>
      <w:marTop w:val="0"/>
      <w:marBottom w:val="0"/>
      <w:divBdr>
        <w:top w:val="none" w:sz="0" w:space="0" w:color="auto"/>
        <w:left w:val="none" w:sz="0" w:space="0" w:color="auto"/>
        <w:bottom w:val="none" w:sz="0" w:space="0" w:color="auto"/>
        <w:right w:val="none" w:sz="0" w:space="0" w:color="auto"/>
      </w:divBdr>
    </w:div>
    <w:div w:id="1125663456">
      <w:bodyDiv w:val="1"/>
      <w:marLeft w:val="0"/>
      <w:marRight w:val="0"/>
      <w:marTop w:val="0"/>
      <w:marBottom w:val="0"/>
      <w:divBdr>
        <w:top w:val="none" w:sz="0" w:space="0" w:color="auto"/>
        <w:left w:val="none" w:sz="0" w:space="0" w:color="auto"/>
        <w:bottom w:val="none" w:sz="0" w:space="0" w:color="auto"/>
        <w:right w:val="none" w:sz="0" w:space="0" w:color="auto"/>
      </w:divBdr>
    </w:div>
    <w:div w:id="1126317997">
      <w:bodyDiv w:val="1"/>
      <w:marLeft w:val="0"/>
      <w:marRight w:val="0"/>
      <w:marTop w:val="0"/>
      <w:marBottom w:val="0"/>
      <w:divBdr>
        <w:top w:val="none" w:sz="0" w:space="0" w:color="auto"/>
        <w:left w:val="none" w:sz="0" w:space="0" w:color="auto"/>
        <w:bottom w:val="none" w:sz="0" w:space="0" w:color="auto"/>
        <w:right w:val="none" w:sz="0" w:space="0" w:color="auto"/>
      </w:divBdr>
    </w:div>
    <w:div w:id="1134522672">
      <w:bodyDiv w:val="1"/>
      <w:marLeft w:val="0"/>
      <w:marRight w:val="0"/>
      <w:marTop w:val="0"/>
      <w:marBottom w:val="0"/>
      <w:divBdr>
        <w:top w:val="none" w:sz="0" w:space="0" w:color="auto"/>
        <w:left w:val="none" w:sz="0" w:space="0" w:color="auto"/>
        <w:bottom w:val="none" w:sz="0" w:space="0" w:color="auto"/>
        <w:right w:val="none" w:sz="0" w:space="0" w:color="auto"/>
      </w:divBdr>
    </w:div>
    <w:div w:id="1134762216">
      <w:bodyDiv w:val="1"/>
      <w:marLeft w:val="0"/>
      <w:marRight w:val="0"/>
      <w:marTop w:val="0"/>
      <w:marBottom w:val="0"/>
      <w:divBdr>
        <w:top w:val="none" w:sz="0" w:space="0" w:color="auto"/>
        <w:left w:val="none" w:sz="0" w:space="0" w:color="auto"/>
        <w:bottom w:val="none" w:sz="0" w:space="0" w:color="auto"/>
        <w:right w:val="none" w:sz="0" w:space="0" w:color="auto"/>
      </w:divBdr>
    </w:div>
    <w:div w:id="1140271234">
      <w:bodyDiv w:val="1"/>
      <w:marLeft w:val="0"/>
      <w:marRight w:val="0"/>
      <w:marTop w:val="0"/>
      <w:marBottom w:val="0"/>
      <w:divBdr>
        <w:top w:val="none" w:sz="0" w:space="0" w:color="auto"/>
        <w:left w:val="none" w:sz="0" w:space="0" w:color="auto"/>
        <w:bottom w:val="none" w:sz="0" w:space="0" w:color="auto"/>
        <w:right w:val="none" w:sz="0" w:space="0" w:color="auto"/>
      </w:divBdr>
    </w:div>
    <w:div w:id="1152481836">
      <w:bodyDiv w:val="1"/>
      <w:marLeft w:val="0"/>
      <w:marRight w:val="0"/>
      <w:marTop w:val="0"/>
      <w:marBottom w:val="0"/>
      <w:divBdr>
        <w:top w:val="none" w:sz="0" w:space="0" w:color="auto"/>
        <w:left w:val="none" w:sz="0" w:space="0" w:color="auto"/>
        <w:bottom w:val="none" w:sz="0" w:space="0" w:color="auto"/>
        <w:right w:val="none" w:sz="0" w:space="0" w:color="auto"/>
      </w:divBdr>
    </w:div>
    <w:div w:id="1159081893">
      <w:bodyDiv w:val="1"/>
      <w:marLeft w:val="0"/>
      <w:marRight w:val="0"/>
      <w:marTop w:val="0"/>
      <w:marBottom w:val="0"/>
      <w:divBdr>
        <w:top w:val="none" w:sz="0" w:space="0" w:color="auto"/>
        <w:left w:val="none" w:sz="0" w:space="0" w:color="auto"/>
        <w:bottom w:val="none" w:sz="0" w:space="0" w:color="auto"/>
        <w:right w:val="none" w:sz="0" w:space="0" w:color="auto"/>
      </w:divBdr>
    </w:div>
    <w:div w:id="1159469350">
      <w:bodyDiv w:val="1"/>
      <w:marLeft w:val="0"/>
      <w:marRight w:val="0"/>
      <w:marTop w:val="0"/>
      <w:marBottom w:val="0"/>
      <w:divBdr>
        <w:top w:val="none" w:sz="0" w:space="0" w:color="auto"/>
        <w:left w:val="none" w:sz="0" w:space="0" w:color="auto"/>
        <w:bottom w:val="none" w:sz="0" w:space="0" w:color="auto"/>
        <w:right w:val="none" w:sz="0" w:space="0" w:color="auto"/>
      </w:divBdr>
    </w:div>
    <w:div w:id="1163855903">
      <w:bodyDiv w:val="1"/>
      <w:marLeft w:val="0"/>
      <w:marRight w:val="0"/>
      <w:marTop w:val="0"/>
      <w:marBottom w:val="0"/>
      <w:divBdr>
        <w:top w:val="none" w:sz="0" w:space="0" w:color="auto"/>
        <w:left w:val="none" w:sz="0" w:space="0" w:color="auto"/>
        <w:bottom w:val="none" w:sz="0" w:space="0" w:color="auto"/>
        <w:right w:val="none" w:sz="0" w:space="0" w:color="auto"/>
      </w:divBdr>
    </w:div>
    <w:div w:id="1164278735">
      <w:bodyDiv w:val="1"/>
      <w:marLeft w:val="0"/>
      <w:marRight w:val="0"/>
      <w:marTop w:val="0"/>
      <w:marBottom w:val="0"/>
      <w:divBdr>
        <w:top w:val="none" w:sz="0" w:space="0" w:color="auto"/>
        <w:left w:val="none" w:sz="0" w:space="0" w:color="auto"/>
        <w:bottom w:val="none" w:sz="0" w:space="0" w:color="auto"/>
        <w:right w:val="none" w:sz="0" w:space="0" w:color="auto"/>
      </w:divBdr>
    </w:div>
    <w:div w:id="1168715725">
      <w:bodyDiv w:val="1"/>
      <w:marLeft w:val="0"/>
      <w:marRight w:val="0"/>
      <w:marTop w:val="0"/>
      <w:marBottom w:val="0"/>
      <w:divBdr>
        <w:top w:val="none" w:sz="0" w:space="0" w:color="auto"/>
        <w:left w:val="none" w:sz="0" w:space="0" w:color="auto"/>
        <w:bottom w:val="none" w:sz="0" w:space="0" w:color="auto"/>
        <w:right w:val="none" w:sz="0" w:space="0" w:color="auto"/>
      </w:divBdr>
    </w:div>
    <w:div w:id="1172601978">
      <w:bodyDiv w:val="1"/>
      <w:marLeft w:val="0"/>
      <w:marRight w:val="0"/>
      <w:marTop w:val="0"/>
      <w:marBottom w:val="0"/>
      <w:divBdr>
        <w:top w:val="none" w:sz="0" w:space="0" w:color="auto"/>
        <w:left w:val="none" w:sz="0" w:space="0" w:color="auto"/>
        <w:bottom w:val="none" w:sz="0" w:space="0" w:color="auto"/>
        <w:right w:val="none" w:sz="0" w:space="0" w:color="auto"/>
      </w:divBdr>
    </w:div>
    <w:div w:id="1175994405">
      <w:bodyDiv w:val="1"/>
      <w:marLeft w:val="0"/>
      <w:marRight w:val="0"/>
      <w:marTop w:val="0"/>
      <w:marBottom w:val="0"/>
      <w:divBdr>
        <w:top w:val="none" w:sz="0" w:space="0" w:color="auto"/>
        <w:left w:val="none" w:sz="0" w:space="0" w:color="auto"/>
        <w:bottom w:val="none" w:sz="0" w:space="0" w:color="auto"/>
        <w:right w:val="none" w:sz="0" w:space="0" w:color="auto"/>
      </w:divBdr>
    </w:div>
    <w:div w:id="1180504212">
      <w:bodyDiv w:val="1"/>
      <w:marLeft w:val="0"/>
      <w:marRight w:val="0"/>
      <w:marTop w:val="0"/>
      <w:marBottom w:val="0"/>
      <w:divBdr>
        <w:top w:val="none" w:sz="0" w:space="0" w:color="auto"/>
        <w:left w:val="none" w:sz="0" w:space="0" w:color="auto"/>
        <w:bottom w:val="none" w:sz="0" w:space="0" w:color="auto"/>
        <w:right w:val="none" w:sz="0" w:space="0" w:color="auto"/>
      </w:divBdr>
    </w:div>
    <w:div w:id="1183860980">
      <w:bodyDiv w:val="1"/>
      <w:marLeft w:val="0"/>
      <w:marRight w:val="0"/>
      <w:marTop w:val="0"/>
      <w:marBottom w:val="0"/>
      <w:divBdr>
        <w:top w:val="none" w:sz="0" w:space="0" w:color="auto"/>
        <w:left w:val="none" w:sz="0" w:space="0" w:color="auto"/>
        <w:bottom w:val="none" w:sz="0" w:space="0" w:color="auto"/>
        <w:right w:val="none" w:sz="0" w:space="0" w:color="auto"/>
      </w:divBdr>
    </w:div>
    <w:div w:id="1188717922">
      <w:bodyDiv w:val="1"/>
      <w:marLeft w:val="0"/>
      <w:marRight w:val="0"/>
      <w:marTop w:val="0"/>
      <w:marBottom w:val="0"/>
      <w:divBdr>
        <w:top w:val="none" w:sz="0" w:space="0" w:color="auto"/>
        <w:left w:val="none" w:sz="0" w:space="0" w:color="auto"/>
        <w:bottom w:val="none" w:sz="0" w:space="0" w:color="auto"/>
        <w:right w:val="none" w:sz="0" w:space="0" w:color="auto"/>
      </w:divBdr>
    </w:div>
    <w:div w:id="1199002156">
      <w:bodyDiv w:val="1"/>
      <w:marLeft w:val="0"/>
      <w:marRight w:val="0"/>
      <w:marTop w:val="0"/>
      <w:marBottom w:val="0"/>
      <w:divBdr>
        <w:top w:val="none" w:sz="0" w:space="0" w:color="auto"/>
        <w:left w:val="none" w:sz="0" w:space="0" w:color="auto"/>
        <w:bottom w:val="none" w:sz="0" w:space="0" w:color="auto"/>
        <w:right w:val="none" w:sz="0" w:space="0" w:color="auto"/>
      </w:divBdr>
    </w:div>
    <w:div w:id="1200044872">
      <w:bodyDiv w:val="1"/>
      <w:marLeft w:val="0"/>
      <w:marRight w:val="0"/>
      <w:marTop w:val="0"/>
      <w:marBottom w:val="0"/>
      <w:divBdr>
        <w:top w:val="none" w:sz="0" w:space="0" w:color="auto"/>
        <w:left w:val="none" w:sz="0" w:space="0" w:color="auto"/>
        <w:bottom w:val="none" w:sz="0" w:space="0" w:color="auto"/>
        <w:right w:val="none" w:sz="0" w:space="0" w:color="auto"/>
      </w:divBdr>
    </w:div>
    <w:div w:id="1205604528">
      <w:bodyDiv w:val="1"/>
      <w:marLeft w:val="0"/>
      <w:marRight w:val="0"/>
      <w:marTop w:val="0"/>
      <w:marBottom w:val="0"/>
      <w:divBdr>
        <w:top w:val="none" w:sz="0" w:space="0" w:color="auto"/>
        <w:left w:val="none" w:sz="0" w:space="0" w:color="auto"/>
        <w:bottom w:val="none" w:sz="0" w:space="0" w:color="auto"/>
        <w:right w:val="none" w:sz="0" w:space="0" w:color="auto"/>
      </w:divBdr>
    </w:div>
    <w:div w:id="1206715092">
      <w:bodyDiv w:val="1"/>
      <w:marLeft w:val="0"/>
      <w:marRight w:val="0"/>
      <w:marTop w:val="0"/>
      <w:marBottom w:val="0"/>
      <w:divBdr>
        <w:top w:val="none" w:sz="0" w:space="0" w:color="auto"/>
        <w:left w:val="none" w:sz="0" w:space="0" w:color="auto"/>
        <w:bottom w:val="none" w:sz="0" w:space="0" w:color="auto"/>
        <w:right w:val="none" w:sz="0" w:space="0" w:color="auto"/>
      </w:divBdr>
    </w:div>
    <w:div w:id="1208034602">
      <w:bodyDiv w:val="1"/>
      <w:marLeft w:val="0"/>
      <w:marRight w:val="0"/>
      <w:marTop w:val="0"/>
      <w:marBottom w:val="0"/>
      <w:divBdr>
        <w:top w:val="none" w:sz="0" w:space="0" w:color="auto"/>
        <w:left w:val="none" w:sz="0" w:space="0" w:color="auto"/>
        <w:bottom w:val="none" w:sz="0" w:space="0" w:color="auto"/>
        <w:right w:val="none" w:sz="0" w:space="0" w:color="auto"/>
      </w:divBdr>
    </w:div>
    <w:div w:id="1213729437">
      <w:bodyDiv w:val="1"/>
      <w:marLeft w:val="0"/>
      <w:marRight w:val="0"/>
      <w:marTop w:val="0"/>
      <w:marBottom w:val="0"/>
      <w:divBdr>
        <w:top w:val="none" w:sz="0" w:space="0" w:color="auto"/>
        <w:left w:val="none" w:sz="0" w:space="0" w:color="auto"/>
        <w:bottom w:val="none" w:sz="0" w:space="0" w:color="auto"/>
        <w:right w:val="none" w:sz="0" w:space="0" w:color="auto"/>
      </w:divBdr>
    </w:div>
    <w:div w:id="1220632491">
      <w:bodyDiv w:val="1"/>
      <w:marLeft w:val="0"/>
      <w:marRight w:val="0"/>
      <w:marTop w:val="0"/>
      <w:marBottom w:val="0"/>
      <w:divBdr>
        <w:top w:val="none" w:sz="0" w:space="0" w:color="auto"/>
        <w:left w:val="none" w:sz="0" w:space="0" w:color="auto"/>
        <w:bottom w:val="none" w:sz="0" w:space="0" w:color="auto"/>
        <w:right w:val="none" w:sz="0" w:space="0" w:color="auto"/>
      </w:divBdr>
    </w:div>
    <w:div w:id="1221136765">
      <w:bodyDiv w:val="1"/>
      <w:marLeft w:val="0"/>
      <w:marRight w:val="0"/>
      <w:marTop w:val="0"/>
      <w:marBottom w:val="0"/>
      <w:divBdr>
        <w:top w:val="none" w:sz="0" w:space="0" w:color="auto"/>
        <w:left w:val="none" w:sz="0" w:space="0" w:color="auto"/>
        <w:bottom w:val="none" w:sz="0" w:space="0" w:color="auto"/>
        <w:right w:val="none" w:sz="0" w:space="0" w:color="auto"/>
      </w:divBdr>
    </w:div>
    <w:div w:id="1222792580">
      <w:bodyDiv w:val="1"/>
      <w:marLeft w:val="0"/>
      <w:marRight w:val="0"/>
      <w:marTop w:val="0"/>
      <w:marBottom w:val="0"/>
      <w:divBdr>
        <w:top w:val="none" w:sz="0" w:space="0" w:color="auto"/>
        <w:left w:val="none" w:sz="0" w:space="0" w:color="auto"/>
        <w:bottom w:val="none" w:sz="0" w:space="0" w:color="auto"/>
        <w:right w:val="none" w:sz="0" w:space="0" w:color="auto"/>
      </w:divBdr>
    </w:div>
    <w:div w:id="1228805307">
      <w:bodyDiv w:val="1"/>
      <w:marLeft w:val="0"/>
      <w:marRight w:val="0"/>
      <w:marTop w:val="0"/>
      <w:marBottom w:val="0"/>
      <w:divBdr>
        <w:top w:val="none" w:sz="0" w:space="0" w:color="auto"/>
        <w:left w:val="none" w:sz="0" w:space="0" w:color="auto"/>
        <w:bottom w:val="none" w:sz="0" w:space="0" w:color="auto"/>
        <w:right w:val="none" w:sz="0" w:space="0" w:color="auto"/>
      </w:divBdr>
    </w:div>
    <w:div w:id="1233006065">
      <w:bodyDiv w:val="1"/>
      <w:marLeft w:val="0"/>
      <w:marRight w:val="0"/>
      <w:marTop w:val="0"/>
      <w:marBottom w:val="0"/>
      <w:divBdr>
        <w:top w:val="none" w:sz="0" w:space="0" w:color="auto"/>
        <w:left w:val="none" w:sz="0" w:space="0" w:color="auto"/>
        <w:bottom w:val="none" w:sz="0" w:space="0" w:color="auto"/>
        <w:right w:val="none" w:sz="0" w:space="0" w:color="auto"/>
      </w:divBdr>
    </w:div>
    <w:div w:id="1242250612">
      <w:bodyDiv w:val="1"/>
      <w:marLeft w:val="0"/>
      <w:marRight w:val="0"/>
      <w:marTop w:val="0"/>
      <w:marBottom w:val="0"/>
      <w:divBdr>
        <w:top w:val="none" w:sz="0" w:space="0" w:color="auto"/>
        <w:left w:val="none" w:sz="0" w:space="0" w:color="auto"/>
        <w:bottom w:val="none" w:sz="0" w:space="0" w:color="auto"/>
        <w:right w:val="none" w:sz="0" w:space="0" w:color="auto"/>
      </w:divBdr>
    </w:div>
    <w:div w:id="1243301141">
      <w:bodyDiv w:val="1"/>
      <w:marLeft w:val="0"/>
      <w:marRight w:val="0"/>
      <w:marTop w:val="0"/>
      <w:marBottom w:val="0"/>
      <w:divBdr>
        <w:top w:val="none" w:sz="0" w:space="0" w:color="auto"/>
        <w:left w:val="none" w:sz="0" w:space="0" w:color="auto"/>
        <w:bottom w:val="none" w:sz="0" w:space="0" w:color="auto"/>
        <w:right w:val="none" w:sz="0" w:space="0" w:color="auto"/>
      </w:divBdr>
    </w:div>
    <w:div w:id="1245335392">
      <w:bodyDiv w:val="1"/>
      <w:marLeft w:val="0"/>
      <w:marRight w:val="0"/>
      <w:marTop w:val="0"/>
      <w:marBottom w:val="0"/>
      <w:divBdr>
        <w:top w:val="none" w:sz="0" w:space="0" w:color="auto"/>
        <w:left w:val="none" w:sz="0" w:space="0" w:color="auto"/>
        <w:bottom w:val="none" w:sz="0" w:space="0" w:color="auto"/>
        <w:right w:val="none" w:sz="0" w:space="0" w:color="auto"/>
      </w:divBdr>
    </w:div>
    <w:div w:id="1245529683">
      <w:bodyDiv w:val="1"/>
      <w:marLeft w:val="0"/>
      <w:marRight w:val="0"/>
      <w:marTop w:val="0"/>
      <w:marBottom w:val="0"/>
      <w:divBdr>
        <w:top w:val="none" w:sz="0" w:space="0" w:color="auto"/>
        <w:left w:val="none" w:sz="0" w:space="0" w:color="auto"/>
        <w:bottom w:val="none" w:sz="0" w:space="0" w:color="auto"/>
        <w:right w:val="none" w:sz="0" w:space="0" w:color="auto"/>
      </w:divBdr>
    </w:div>
    <w:div w:id="1249578503">
      <w:bodyDiv w:val="1"/>
      <w:marLeft w:val="0"/>
      <w:marRight w:val="0"/>
      <w:marTop w:val="0"/>
      <w:marBottom w:val="0"/>
      <w:divBdr>
        <w:top w:val="none" w:sz="0" w:space="0" w:color="auto"/>
        <w:left w:val="none" w:sz="0" w:space="0" w:color="auto"/>
        <w:bottom w:val="none" w:sz="0" w:space="0" w:color="auto"/>
        <w:right w:val="none" w:sz="0" w:space="0" w:color="auto"/>
      </w:divBdr>
    </w:div>
    <w:div w:id="1249802914">
      <w:bodyDiv w:val="1"/>
      <w:marLeft w:val="0"/>
      <w:marRight w:val="0"/>
      <w:marTop w:val="0"/>
      <w:marBottom w:val="0"/>
      <w:divBdr>
        <w:top w:val="none" w:sz="0" w:space="0" w:color="auto"/>
        <w:left w:val="none" w:sz="0" w:space="0" w:color="auto"/>
        <w:bottom w:val="none" w:sz="0" w:space="0" w:color="auto"/>
        <w:right w:val="none" w:sz="0" w:space="0" w:color="auto"/>
      </w:divBdr>
    </w:div>
    <w:div w:id="1250846102">
      <w:bodyDiv w:val="1"/>
      <w:marLeft w:val="0"/>
      <w:marRight w:val="0"/>
      <w:marTop w:val="0"/>
      <w:marBottom w:val="0"/>
      <w:divBdr>
        <w:top w:val="none" w:sz="0" w:space="0" w:color="auto"/>
        <w:left w:val="none" w:sz="0" w:space="0" w:color="auto"/>
        <w:bottom w:val="none" w:sz="0" w:space="0" w:color="auto"/>
        <w:right w:val="none" w:sz="0" w:space="0" w:color="auto"/>
      </w:divBdr>
    </w:div>
    <w:div w:id="1252006300">
      <w:bodyDiv w:val="1"/>
      <w:marLeft w:val="0"/>
      <w:marRight w:val="0"/>
      <w:marTop w:val="0"/>
      <w:marBottom w:val="0"/>
      <w:divBdr>
        <w:top w:val="none" w:sz="0" w:space="0" w:color="auto"/>
        <w:left w:val="none" w:sz="0" w:space="0" w:color="auto"/>
        <w:bottom w:val="none" w:sz="0" w:space="0" w:color="auto"/>
        <w:right w:val="none" w:sz="0" w:space="0" w:color="auto"/>
      </w:divBdr>
    </w:div>
    <w:div w:id="1252736276">
      <w:bodyDiv w:val="1"/>
      <w:marLeft w:val="0"/>
      <w:marRight w:val="0"/>
      <w:marTop w:val="0"/>
      <w:marBottom w:val="0"/>
      <w:divBdr>
        <w:top w:val="none" w:sz="0" w:space="0" w:color="auto"/>
        <w:left w:val="none" w:sz="0" w:space="0" w:color="auto"/>
        <w:bottom w:val="none" w:sz="0" w:space="0" w:color="auto"/>
        <w:right w:val="none" w:sz="0" w:space="0" w:color="auto"/>
      </w:divBdr>
    </w:div>
    <w:div w:id="1252810282">
      <w:bodyDiv w:val="1"/>
      <w:marLeft w:val="0"/>
      <w:marRight w:val="0"/>
      <w:marTop w:val="0"/>
      <w:marBottom w:val="0"/>
      <w:divBdr>
        <w:top w:val="none" w:sz="0" w:space="0" w:color="auto"/>
        <w:left w:val="none" w:sz="0" w:space="0" w:color="auto"/>
        <w:bottom w:val="none" w:sz="0" w:space="0" w:color="auto"/>
        <w:right w:val="none" w:sz="0" w:space="0" w:color="auto"/>
      </w:divBdr>
    </w:div>
    <w:div w:id="1253584697">
      <w:bodyDiv w:val="1"/>
      <w:marLeft w:val="0"/>
      <w:marRight w:val="0"/>
      <w:marTop w:val="0"/>
      <w:marBottom w:val="0"/>
      <w:divBdr>
        <w:top w:val="none" w:sz="0" w:space="0" w:color="auto"/>
        <w:left w:val="none" w:sz="0" w:space="0" w:color="auto"/>
        <w:bottom w:val="none" w:sz="0" w:space="0" w:color="auto"/>
        <w:right w:val="none" w:sz="0" w:space="0" w:color="auto"/>
      </w:divBdr>
    </w:div>
    <w:div w:id="1256330187">
      <w:bodyDiv w:val="1"/>
      <w:marLeft w:val="0"/>
      <w:marRight w:val="0"/>
      <w:marTop w:val="0"/>
      <w:marBottom w:val="0"/>
      <w:divBdr>
        <w:top w:val="none" w:sz="0" w:space="0" w:color="auto"/>
        <w:left w:val="none" w:sz="0" w:space="0" w:color="auto"/>
        <w:bottom w:val="none" w:sz="0" w:space="0" w:color="auto"/>
        <w:right w:val="none" w:sz="0" w:space="0" w:color="auto"/>
      </w:divBdr>
    </w:div>
    <w:div w:id="1256742458">
      <w:bodyDiv w:val="1"/>
      <w:marLeft w:val="0"/>
      <w:marRight w:val="0"/>
      <w:marTop w:val="0"/>
      <w:marBottom w:val="0"/>
      <w:divBdr>
        <w:top w:val="none" w:sz="0" w:space="0" w:color="auto"/>
        <w:left w:val="none" w:sz="0" w:space="0" w:color="auto"/>
        <w:bottom w:val="none" w:sz="0" w:space="0" w:color="auto"/>
        <w:right w:val="none" w:sz="0" w:space="0" w:color="auto"/>
      </w:divBdr>
    </w:div>
    <w:div w:id="1261449473">
      <w:bodyDiv w:val="1"/>
      <w:marLeft w:val="0"/>
      <w:marRight w:val="0"/>
      <w:marTop w:val="0"/>
      <w:marBottom w:val="0"/>
      <w:divBdr>
        <w:top w:val="none" w:sz="0" w:space="0" w:color="auto"/>
        <w:left w:val="none" w:sz="0" w:space="0" w:color="auto"/>
        <w:bottom w:val="none" w:sz="0" w:space="0" w:color="auto"/>
        <w:right w:val="none" w:sz="0" w:space="0" w:color="auto"/>
      </w:divBdr>
    </w:div>
    <w:div w:id="1264845982">
      <w:bodyDiv w:val="1"/>
      <w:marLeft w:val="0"/>
      <w:marRight w:val="0"/>
      <w:marTop w:val="0"/>
      <w:marBottom w:val="0"/>
      <w:divBdr>
        <w:top w:val="none" w:sz="0" w:space="0" w:color="auto"/>
        <w:left w:val="none" w:sz="0" w:space="0" w:color="auto"/>
        <w:bottom w:val="none" w:sz="0" w:space="0" w:color="auto"/>
        <w:right w:val="none" w:sz="0" w:space="0" w:color="auto"/>
      </w:divBdr>
    </w:div>
    <w:div w:id="1264876275">
      <w:bodyDiv w:val="1"/>
      <w:marLeft w:val="0"/>
      <w:marRight w:val="0"/>
      <w:marTop w:val="0"/>
      <w:marBottom w:val="0"/>
      <w:divBdr>
        <w:top w:val="none" w:sz="0" w:space="0" w:color="auto"/>
        <w:left w:val="none" w:sz="0" w:space="0" w:color="auto"/>
        <w:bottom w:val="none" w:sz="0" w:space="0" w:color="auto"/>
        <w:right w:val="none" w:sz="0" w:space="0" w:color="auto"/>
      </w:divBdr>
    </w:div>
    <w:div w:id="1267149908">
      <w:bodyDiv w:val="1"/>
      <w:marLeft w:val="0"/>
      <w:marRight w:val="0"/>
      <w:marTop w:val="0"/>
      <w:marBottom w:val="0"/>
      <w:divBdr>
        <w:top w:val="none" w:sz="0" w:space="0" w:color="auto"/>
        <w:left w:val="none" w:sz="0" w:space="0" w:color="auto"/>
        <w:bottom w:val="none" w:sz="0" w:space="0" w:color="auto"/>
        <w:right w:val="none" w:sz="0" w:space="0" w:color="auto"/>
      </w:divBdr>
    </w:div>
    <w:div w:id="1267735268">
      <w:bodyDiv w:val="1"/>
      <w:marLeft w:val="0"/>
      <w:marRight w:val="0"/>
      <w:marTop w:val="0"/>
      <w:marBottom w:val="0"/>
      <w:divBdr>
        <w:top w:val="none" w:sz="0" w:space="0" w:color="auto"/>
        <w:left w:val="none" w:sz="0" w:space="0" w:color="auto"/>
        <w:bottom w:val="none" w:sz="0" w:space="0" w:color="auto"/>
        <w:right w:val="none" w:sz="0" w:space="0" w:color="auto"/>
      </w:divBdr>
    </w:div>
    <w:div w:id="1274753759">
      <w:bodyDiv w:val="1"/>
      <w:marLeft w:val="0"/>
      <w:marRight w:val="0"/>
      <w:marTop w:val="0"/>
      <w:marBottom w:val="0"/>
      <w:divBdr>
        <w:top w:val="none" w:sz="0" w:space="0" w:color="auto"/>
        <w:left w:val="none" w:sz="0" w:space="0" w:color="auto"/>
        <w:bottom w:val="none" w:sz="0" w:space="0" w:color="auto"/>
        <w:right w:val="none" w:sz="0" w:space="0" w:color="auto"/>
      </w:divBdr>
    </w:div>
    <w:div w:id="1285423679">
      <w:bodyDiv w:val="1"/>
      <w:marLeft w:val="0"/>
      <w:marRight w:val="0"/>
      <w:marTop w:val="0"/>
      <w:marBottom w:val="0"/>
      <w:divBdr>
        <w:top w:val="none" w:sz="0" w:space="0" w:color="auto"/>
        <w:left w:val="none" w:sz="0" w:space="0" w:color="auto"/>
        <w:bottom w:val="none" w:sz="0" w:space="0" w:color="auto"/>
        <w:right w:val="none" w:sz="0" w:space="0" w:color="auto"/>
      </w:divBdr>
    </w:div>
    <w:div w:id="1301307182">
      <w:bodyDiv w:val="1"/>
      <w:marLeft w:val="0"/>
      <w:marRight w:val="0"/>
      <w:marTop w:val="0"/>
      <w:marBottom w:val="0"/>
      <w:divBdr>
        <w:top w:val="none" w:sz="0" w:space="0" w:color="auto"/>
        <w:left w:val="none" w:sz="0" w:space="0" w:color="auto"/>
        <w:bottom w:val="none" w:sz="0" w:space="0" w:color="auto"/>
        <w:right w:val="none" w:sz="0" w:space="0" w:color="auto"/>
      </w:divBdr>
    </w:div>
    <w:div w:id="1302232801">
      <w:bodyDiv w:val="1"/>
      <w:marLeft w:val="0"/>
      <w:marRight w:val="0"/>
      <w:marTop w:val="0"/>
      <w:marBottom w:val="0"/>
      <w:divBdr>
        <w:top w:val="none" w:sz="0" w:space="0" w:color="auto"/>
        <w:left w:val="none" w:sz="0" w:space="0" w:color="auto"/>
        <w:bottom w:val="none" w:sz="0" w:space="0" w:color="auto"/>
        <w:right w:val="none" w:sz="0" w:space="0" w:color="auto"/>
      </w:divBdr>
    </w:div>
    <w:div w:id="1312368848">
      <w:bodyDiv w:val="1"/>
      <w:marLeft w:val="0"/>
      <w:marRight w:val="0"/>
      <w:marTop w:val="0"/>
      <w:marBottom w:val="0"/>
      <w:divBdr>
        <w:top w:val="none" w:sz="0" w:space="0" w:color="auto"/>
        <w:left w:val="none" w:sz="0" w:space="0" w:color="auto"/>
        <w:bottom w:val="none" w:sz="0" w:space="0" w:color="auto"/>
        <w:right w:val="none" w:sz="0" w:space="0" w:color="auto"/>
      </w:divBdr>
    </w:div>
    <w:div w:id="1314027591">
      <w:bodyDiv w:val="1"/>
      <w:marLeft w:val="0"/>
      <w:marRight w:val="0"/>
      <w:marTop w:val="0"/>
      <w:marBottom w:val="0"/>
      <w:divBdr>
        <w:top w:val="none" w:sz="0" w:space="0" w:color="auto"/>
        <w:left w:val="none" w:sz="0" w:space="0" w:color="auto"/>
        <w:bottom w:val="none" w:sz="0" w:space="0" w:color="auto"/>
        <w:right w:val="none" w:sz="0" w:space="0" w:color="auto"/>
      </w:divBdr>
    </w:div>
    <w:div w:id="1317799594">
      <w:bodyDiv w:val="1"/>
      <w:marLeft w:val="0"/>
      <w:marRight w:val="0"/>
      <w:marTop w:val="0"/>
      <w:marBottom w:val="0"/>
      <w:divBdr>
        <w:top w:val="none" w:sz="0" w:space="0" w:color="auto"/>
        <w:left w:val="none" w:sz="0" w:space="0" w:color="auto"/>
        <w:bottom w:val="none" w:sz="0" w:space="0" w:color="auto"/>
        <w:right w:val="none" w:sz="0" w:space="0" w:color="auto"/>
      </w:divBdr>
    </w:div>
    <w:div w:id="1318654365">
      <w:bodyDiv w:val="1"/>
      <w:marLeft w:val="0"/>
      <w:marRight w:val="0"/>
      <w:marTop w:val="0"/>
      <w:marBottom w:val="0"/>
      <w:divBdr>
        <w:top w:val="none" w:sz="0" w:space="0" w:color="auto"/>
        <w:left w:val="none" w:sz="0" w:space="0" w:color="auto"/>
        <w:bottom w:val="none" w:sz="0" w:space="0" w:color="auto"/>
        <w:right w:val="none" w:sz="0" w:space="0" w:color="auto"/>
      </w:divBdr>
    </w:div>
    <w:div w:id="1319378337">
      <w:bodyDiv w:val="1"/>
      <w:marLeft w:val="0"/>
      <w:marRight w:val="0"/>
      <w:marTop w:val="0"/>
      <w:marBottom w:val="0"/>
      <w:divBdr>
        <w:top w:val="none" w:sz="0" w:space="0" w:color="auto"/>
        <w:left w:val="none" w:sz="0" w:space="0" w:color="auto"/>
        <w:bottom w:val="none" w:sz="0" w:space="0" w:color="auto"/>
        <w:right w:val="none" w:sz="0" w:space="0" w:color="auto"/>
      </w:divBdr>
    </w:div>
    <w:div w:id="1320816207">
      <w:bodyDiv w:val="1"/>
      <w:marLeft w:val="0"/>
      <w:marRight w:val="0"/>
      <w:marTop w:val="0"/>
      <w:marBottom w:val="0"/>
      <w:divBdr>
        <w:top w:val="none" w:sz="0" w:space="0" w:color="auto"/>
        <w:left w:val="none" w:sz="0" w:space="0" w:color="auto"/>
        <w:bottom w:val="none" w:sz="0" w:space="0" w:color="auto"/>
        <w:right w:val="none" w:sz="0" w:space="0" w:color="auto"/>
      </w:divBdr>
    </w:div>
    <w:div w:id="1328945405">
      <w:bodyDiv w:val="1"/>
      <w:marLeft w:val="0"/>
      <w:marRight w:val="0"/>
      <w:marTop w:val="0"/>
      <w:marBottom w:val="0"/>
      <w:divBdr>
        <w:top w:val="none" w:sz="0" w:space="0" w:color="auto"/>
        <w:left w:val="none" w:sz="0" w:space="0" w:color="auto"/>
        <w:bottom w:val="none" w:sz="0" w:space="0" w:color="auto"/>
        <w:right w:val="none" w:sz="0" w:space="0" w:color="auto"/>
      </w:divBdr>
    </w:div>
    <w:div w:id="1332027746">
      <w:bodyDiv w:val="1"/>
      <w:marLeft w:val="0"/>
      <w:marRight w:val="0"/>
      <w:marTop w:val="0"/>
      <w:marBottom w:val="0"/>
      <w:divBdr>
        <w:top w:val="none" w:sz="0" w:space="0" w:color="auto"/>
        <w:left w:val="none" w:sz="0" w:space="0" w:color="auto"/>
        <w:bottom w:val="none" w:sz="0" w:space="0" w:color="auto"/>
        <w:right w:val="none" w:sz="0" w:space="0" w:color="auto"/>
      </w:divBdr>
    </w:div>
    <w:div w:id="1339653899">
      <w:bodyDiv w:val="1"/>
      <w:marLeft w:val="0"/>
      <w:marRight w:val="0"/>
      <w:marTop w:val="0"/>
      <w:marBottom w:val="0"/>
      <w:divBdr>
        <w:top w:val="none" w:sz="0" w:space="0" w:color="auto"/>
        <w:left w:val="none" w:sz="0" w:space="0" w:color="auto"/>
        <w:bottom w:val="none" w:sz="0" w:space="0" w:color="auto"/>
        <w:right w:val="none" w:sz="0" w:space="0" w:color="auto"/>
      </w:divBdr>
    </w:div>
    <w:div w:id="1344819520">
      <w:bodyDiv w:val="1"/>
      <w:marLeft w:val="0"/>
      <w:marRight w:val="0"/>
      <w:marTop w:val="0"/>
      <w:marBottom w:val="0"/>
      <w:divBdr>
        <w:top w:val="none" w:sz="0" w:space="0" w:color="auto"/>
        <w:left w:val="none" w:sz="0" w:space="0" w:color="auto"/>
        <w:bottom w:val="none" w:sz="0" w:space="0" w:color="auto"/>
        <w:right w:val="none" w:sz="0" w:space="0" w:color="auto"/>
      </w:divBdr>
    </w:div>
    <w:div w:id="1355302223">
      <w:bodyDiv w:val="1"/>
      <w:marLeft w:val="0"/>
      <w:marRight w:val="0"/>
      <w:marTop w:val="0"/>
      <w:marBottom w:val="0"/>
      <w:divBdr>
        <w:top w:val="none" w:sz="0" w:space="0" w:color="auto"/>
        <w:left w:val="none" w:sz="0" w:space="0" w:color="auto"/>
        <w:bottom w:val="none" w:sz="0" w:space="0" w:color="auto"/>
        <w:right w:val="none" w:sz="0" w:space="0" w:color="auto"/>
      </w:divBdr>
    </w:div>
    <w:div w:id="1359694991">
      <w:bodyDiv w:val="1"/>
      <w:marLeft w:val="0"/>
      <w:marRight w:val="0"/>
      <w:marTop w:val="0"/>
      <w:marBottom w:val="0"/>
      <w:divBdr>
        <w:top w:val="none" w:sz="0" w:space="0" w:color="auto"/>
        <w:left w:val="none" w:sz="0" w:space="0" w:color="auto"/>
        <w:bottom w:val="none" w:sz="0" w:space="0" w:color="auto"/>
        <w:right w:val="none" w:sz="0" w:space="0" w:color="auto"/>
      </w:divBdr>
    </w:div>
    <w:div w:id="1361123093">
      <w:bodyDiv w:val="1"/>
      <w:marLeft w:val="0"/>
      <w:marRight w:val="0"/>
      <w:marTop w:val="0"/>
      <w:marBottom w:val="0"/>
      <w:divBdr>
        <w:top w:val="none" w:sz="0" w:space="0" w:color="auto"/>
        <w:left w:val="none" w:sz="0" w:space="0" w:color="auto"/>
        <w:bottom w:val="none" w:sz="0" w:space="0" w:color="auto"/>
        <w:right w:val="none" w:sz="0" w:space="0" w:color="auto"/>
      </w:divBdr>
    </w:div>
    <w:div w:id="1372459608">
      <w:bodyDiv w:val="1"/>
      <w:marLeft w:val="0"/>
      <w:marRight w:val="0"/>
      <w:marTop w:val="0"/>
      <w:marBottom w:val="0"/>
      <w:divBdr>
        <w:top w:val="none" w:sz="0" w:space="0" w:color="auto"/>
        <w:left w:val="none" w:sz="0" w:space="0" w:color="auto"/>
        <w:bottom w:val="none" w:sz="0" w:space="0" w:color="auto"/>
        <w:right w:val="none" w:sz="0" w:space="0" w:color="auto"/>
      </w:divBdr>
    </w:div>
    <w:div w:id="1378117302">
      <w:bodyDiv w:val="1"/>
      <w:marLeft w:val="0"/>
      <w:marRight w:val="0"/>
      <w:marTop w:val="0"/>
      <w:marBottom w:val="0"/>
      <w:divBdr>
        <w:top w:val="none" w:sz="0" w:space="0" w:color="auto"/>
        <w:left w:val="none" w:sz="0" w:space="0" w:color="auto"/>
        <w:bottom w:val="none" w:sz="0" w:space="0" w:color="auto"/>
        <w:right w:val="none" w:sz="0" w:space="0" w:color="auto"/>
      </w:divBdr>
    </w:div>
    <w:div w:id="1391074794">
      <w:bodyDiv w:val="1"/>
      <w:marLeft w:val="0"/>
      <w:marRight w:val="0"/>
      <w:marTop w:val="0"/>
      <w:marBottom w:val="0"/>
      <w:divBdr>
        <w:top w:val="none" w:sz="0" w:space="0" w:color="auto"/>
        <w:left w:val="none" w:sz="0" w:space="0" w:color="auto"/>
        <w:bottom w:val="none" w:sz="0" w:space="0" w:color="auto"/>
        <w:right w:val="none" w:sz="0" w:space="0" w:color="auto"/>
      </w:divBdr>
    </w:div>
    <w:div w:id="1393889864">
      <w:bodyDiv w:val="1"/>
      <w:marLeft w:val="0"/>
      <w:marRight w:val="0"/>
      <w:marTop w:val="0"/>
      <w:marBottom w:val="0"/>
      <w:divBdr>
        <w:top w:val="none" w:sz="0" w:space="0" w:color="auto"/>
        <w:left w:val="none" w:sz="0" w:space="0" w:color="auto"/>
        <w:bottom w:val="none" w:sz="0" w:space="0" w:color="auto"/>
        <w:right w:val="none" w:sz="0" w:space="0" w:color="auto"/>
      </w:divBdr>
    </w:div>
    <w:div w:id="1394934972">
      <w:bodyDiv w:val="1"/>
      <w:marLeft w:val="0"/>
      <w:marRight w:val="0"/>
      <w:marTop w:val="0"/>
      <w:marBottom w:val="0"/>
      <w:divBdr>
        <w:top w:val="none" w:sz="0" w:space="0" w:color="auto"/>
        <w:left w:val="none" w:sz="0" w:space="0" w:color="auto"/>
        <w:bottom w:val="none" w:sz="0" w:space="0" w:color="auto"/>
        <w:right w:val="none" w:sz="0" w:space="0" w:color="auto"/>
      </w:divBdr>
    </w:div>
    <w:div w:id="1401904178">
      <w:bodyDiv w:val="1"/>
      <w:marLeft w:val="0"/>
      <w:marRight w:val="0"/>
      <w:marTop w:val="0"/>
      <w:marBottom w:val="0"/>
      <w:divBdr>
        <w:top w:val="none" w:sz="0" w:space="0" w:color="auto"/>
        <w:left w:val="none" w:sz="0" w:space="0" w:color="auto"/>
        <w:bottom w:val="none" w:sz="0" w:space="0" w:color="auto"/>
        <w:right w:val="none" w:sz="0" w:space="0" w:color="auto"/>
      </w:divBdr>
    </w:div>
    <w:div w:id="1403482929">
      <w:bodyDiv w:val="1"/>
      <w:marLeft w:val="0"/>
      <w:marRight w:val="0"/>
      <w:marTop w:val="0"/>
      <w:marBottom w:val="0"/>
      <w:divBdr>
        <w:top w:val="none" w:sz="0" w:space="0" w:color="auto"/>
        <w:left w:val="none" w:sz="0" w:space="0" w:color="auto"/>
        <w:bottom w:val="none" w:sz="0" w:space="0" w:color="auto"/>
        <w:right w:val="none" w:sz="0" w:space="0" w:color="auto"/>
      </w:divBdr>
    </w:div>
    <w:div w:id="1410535996">
      <w:bodyDiv w:val="1"/>
      <w:marLeft w:val="0"/>
      <w:marRight w:val="0"/>
      <w:marTop w:val="0"/>
      <w:marBottom w:val="0"/>
      <w:divBdr>
        <w:top w:val="none" w:sz="0" w:space="0" w:color="auto"/>
        <w:left w:val="none" w:sz="0" w:space="0" w:color="auto"/>
        <w:bottom w:val="none" w:sz="0" w:space="0" w:color="auto"/>
        <w:right w:val="none" w:sz="0" w:space="0" w:color="auto"/>
      </w:divBdr>
    </w:div>
    <w:div w:id="1410880555">
      <w:bodyDiv w:val="1"/>
      <w:marLeft w:val="0"/>
      <w:marRight w:val="0"/>
      <w:marTop w:val="0"/>
      <w:marBottom w:val="0"/>
      <w:divBdr>
        <w:top w:val="none" w:sz="0" w:space="0" w:color="auto"/>
        <w:left w:val="none" w:sz="0" w:space="0" w:color="auto"/>
        <w:bottom w:val="none" w:sz="0" w:space="0" w:color="auto"/>
        <w:right w:val="none" w:sz="0" w:space="0" w:color="auto"/>
      </w:divBdr>
    </w:div>
    <w:div w:id="1412652667">
      <w:bodyDiv w:val="1"/>
      <w:marLeft w:val="0"/>
      <w:marRight w:val="0"/>
      <w:marTop w:val="0"/>
      <w:marBottom w:val="0"/>
      <w:divBdr>
        <w:top w:val="none" w:sz="0" w:space="0" w:color="auto"/>
        <w:left w:val="none" w:sz="0" w:space="0" w:color="auto"/>
        <w:bottom w:val="none" w:sz="0" w:space="0" w:color="auto"/>
        <w:right w:val="none" w:sz="0" w:space="0" w:color="auto"/>
      </w:divBdr>
    </w:div>
    <w:div w:id="1414084546">
      <w:bodyDiv w:val="1"/>
      <w:marLeft w:val="0"/>
      <w:marRight w:val="0"/>
      <w:marTop w:val="0"/>
      <w:marBottom w:val="0"/>
      <w:divBdr>
        <w:top w:val="none" w:sz="0" w:space="0" w:color="auto"/>
        <w:left w:val="none" w:sz="0" w:space="0" w:color="auto"/>
        <w:bottom w:val="none" w:sz="0" w:space="0" w:color="auto"/>
        <w:right w:val="none" w:sz="0" w:space="0" w:color="auto"/>
      </w:divBdr>
    </w:div>
    <w:div w:id="1426344868">
      <w:bodyDiv w:val="1"/>
      <w:marLeft w:val="0"/>
      <w:marRight w:val="0"/>
      <w:marTop w:val="0"/>
      <w:marBottom w:val="0"/>
      <w:divBdr>
        <w:top w:val="none" w:sz="0" w:space="0" w:color="auto"/>
        <w:left w:val="none" w:sz="0" w:space="0" w:color="auto"/>
        <w:bottom w:val="none" w:sz="0" w:space="0" w:color="auto"/>
        <w:right w:val="none" w:sz="0" w:space="0" w:color="auto"/>
      </w:divBdr>
    </w:div>
    <w:div w:id="1429278638">
      <w:bodyDiv w:val="1"/>
      <w:marLeft w:val="0"/>
      <w:marRight w:val="0"/>
      <w:marTop w:val="0"/>
      <w:marBottom w:val="0"/>
      <w:divBdr>
        <w:top w:val="none" w:sz="0" w:space="0" w:color="auto"/>
        <w:left w:val="none" w:sz="0" w:space="0" w:color="auto"/>
        <w:bottom w:val="none" w:sz="0" w:space="0" w:color="auto"/>
        <w:right w:val="none" w:sz="0" w:space="0" w:color="auto"/>
      </w:divBdr>
    </w:div>
    <w:div w:id="1429354316">
      <w:bodyDiv w:val="1"/>
      <w:marLeft w:val="0"/>
      <w:marRight w:val="0"/>
      <w:marTop w:val="0"/>
      <w:marBottom w:val="0"/>
      <w:divBdr>
        <w:top w:val="none" w:sz="0" w:space="0" w:color="auto"/>
        <w:left w:val="none" w:sz="0" w:space="0" w:color="auto"/>
        <w:bottom w:val="none" w:sz="0" w:space="0" w:color="auto"/>
        <w:right w:val="none" w:sz="0" w:space="0" w:color="auto"/>
      </w:divBdr>
    </w:div>
    <w:div w:id="1430156359">
      <w:bodyDiv w:val="1"/>
      <w:marLeft w:val="0"/>
      <w:marRight w:val="0"/>
      <w:marTop w:val="0"/>
      <w:marBottom w:val="0"/>
      <w:divBdr>
        <w:top w:val="none" w:sz="0" w:space="0" w:color="auto"/>
        <w:left w:val="none" w:sz="0" w:space="0" w:color="auto"/>
        <w:bottom w:val="none" w:sz="0" w:space="0" w:color="auto"/>
        <w:right w:val="none" w:sz="0" w:space="0" w:color="auto"/>
      </w:divBdr>
    </w:div>
    <w:div w:id="1433208675">
      <w:bodyDiv w:val="1"/>
      <w:marLeft w:val="0"/>
      <w:marRight w:val="0"/>
      <w:marTop w:val="0"/>
      <w:marBottom w:val="0"/>
      <w:divBdr>
        <w:top w:val="none" w:sz="0" w:space="0" w:color="auto"/>
        <w:left w:val="none" w:sz="0" w:space="0" w:color="auto"/>
        <w:bottom w:val="none" w:sz="0" w:space="0" w:color="auto"/>
        <w:right w:val="none" w:sz="0" w:space="0" w:color="auto"/>
      </w:divBdr>
    </w:div>
    <w:div w:id="1440565053">
      <w:bodyDiv w:val="1"/>
      <w:marLeft w:val="0"/>
      <w:marRight w:val="0"/>
      <w:marTop w:val="0"/>
      <w:marBottom w:val="0"/>
      <w:divBdr>
        <w:top w:val="none" w:sz="0" w:space="0" w:color="auto"/>
        <w:left w:val="none" w:sz="0" w:space="0" w:color="auto"/>
        <w:bottom w:val="none" w:sz="0" w:space="0" w:color="auto"/>
        <w:right w:val="none" w:sz="0" w:space="0" w:color="auto"/>
      </w:divBdr>
    </w:div>
    <w:div w:id="1448545362">
      <w:bodyDiv w:val="1"/>
      <w:marLeft w:val="0"/>
      <w:marRight w:val="0"/>
      <w:marTop w:val="0"/>
      <w:marBottom w:val="0"/>
      <w:divBdr>
        <w:top w:val="none" w:sz="0" w:space="0" w:color="auto"/>
        <w:left w:val="none" w:sz="0" w:space="0" w:color="auto"/>
        <w:bottom w:val="none" w:sz="0" w:space="0" w:color="auto"/>
        <w:right w:val="none" w:sz="0" w:space="0" w:color="auto"/>
      </w:divBdr>
    </w:div>
    <w:div w:id="1453745393">
      <w:bodyDiv w:val="1"/>
      <w:marLeft w:val="0"/>
      <w:marRight w:val="0"/>
      <w:marTop w:val="0"/>
      <w:marBottom w:val="0"/>
      <w:divBdr>
        <w:top w:val="none" w:sz="0" w:space="0" w:color="auto"/>
        <w:left w:val="none" w:sz="0" w:space="0" w:color="auto"/>
        <w:bottom w:val="none" w:sz="0" w:space="0" w:color="auto"/>
        <w:right w:val="none" w:sz="0" w:space="0" w:color="auto"/>
      </w:divBdr>
    </w:div>
    <w:div w:id="1454206868">
      <w:bodyDiv w:val="1"/>
      <w:marLeft w:val="0"/>
      <w:marRight w:val="0"/>
      <w:marTop w:val="0"/>
      <w:marBottom w:val="0"/>
      <w:divBdr>
        <w:top w:val="none" w:sz="0" w:space="0" w:color="auto"/>
        <w:left w:val="none" w:sz="0" w:space="0" w:color="auto"/>
        <w:bottom w:val="none" w:sz="0" w:space="0" w:color="auto"/>
        <w:right w:val="none" w:sz="0" w:space="0" w:color="auto"/>
      </w:divBdr>
    </w:div>
    <w:div w:id="1458992735">
      <w:bodyDiv w:val="1"/>
      <w:marLeft w:val="0"/>
      <w:marRight w:val="0"/>
      <w:marTop w:val="0"/>
      <w:marBottom w:val="0"/>
      <w:divBdr>
        <w:top w:val="none" w:sz="0" w:space="0" w:color="auto"/>
        <w:left w:val="none" w:sz="0" w:space="0" w:color="auto"/>
        <w:bottom w:val="none" w:sz="0" w:space="0" w:color="auto"/>
        <w:right w:val="none" w:sz="0" w:space="0" w:color="auto"/>
      </w:divBdr>
    </w:div>
    <w:div w:id="1461916438">
      <w:bodyDiv w:val="1"/>
      <w:marLeft w:val="0"/>
      <w:marRight w:val="0"/>
      <w:marTop w:val="0"/>
      <w:marBottom w:val="0"/>
      <w:divBdr>
        <w:top w:val="none" w:sz="0" w:space="0" w:color="auto"/>
        <w:left w:val="none" w:sz="0" w:space="0" w:color="auto"/>
        <w:bottom w:val="none" w:sz="0" w:space="0" w:color="auto"/>
        <w:right w:val="none" w:sz="0" w:space="0" w:color="auto"/>
      </w:divBdr>
    </w:div>
    <w:div w:id="1463620169">
      <w:bodyDiv w:val="1"/>
      <w:marLeft w:val="0"/>
      <w:marRight w:val="0"/>
      <w:marTop w:val="0"/>
      <w:marBottom w:val="0"/>
      <w:divBdr>
        <w:top w:val="none" w:sz="0" w:space="0" w:color="auto"/>
        <w:left w:val="none" w:sz="0" w:space="0" w:color="auto"/>
        <w:bottom w:val="none" w:sz="0" w:space="0" w:color="auto"/>
        <w:right w:val="none" w:sz="0" w:space="0" w:color="auto"/>
      </w:divBdr>
    </w:div>
    <w:div w:id="1469711015">
      <w:bodyDiv w:val="1"/>
      <w:marLeft w:val="0"/>
      <w:marRight w:val="0"/>
      <w:marTop w:val="0"/>
      <w:marBottom w:val="0"/>
      <w:divBdr>
        <w:top w:val="none" w:sz="0" w:space="0" w:color="auto"/>
        <w:left w:val="none" w:sz="0" w:space="0" w:color="auto"/>
        <w:bottom w:val="none" w:sz="0" w:space="0" w:color="auto"/>
        <w:right w:val="none" w:sz="0" w:space="0" w:color="auto"/>
      </w:divBdr>
    </w:div>
    <w:div w:id="1471247855">
      <w:bodyDiv w:val="1"/>
      <w:marLeft w:val="0"/>
      <w:marRight w:val="0"/>
      <w:marTop w:val="0"/>
      <w:marBottom w:val="0"/>
      <w:divBdr>
        <w:top w:val="none" w:sz="0" w:space="0" w:color="auto"/>
        <w:left w:val="none" w:sz="0" w:space="0" w:color="auto"/>
        <w:bottom w:val="none" w:sz="0" w:space="0" w:color="auto"/>
        <w:right w:val="none" w:sz="0" w:space="0" w:color="auto"/>
      </w:divBdr>
    </w:div>
    <w:div w:id="1471482779">
      <w:bodyDiv w:val="1"/>
      <w:marLeft w:val="0"/>
      <w:marRight w:val="0"/>
      <w:marTop w:val="0"/>
      <w:marBottom w:val="0"/>
      <w:divBdr>
        <w:top w:val="none" w:sz="0" w:space="0" w:color="auto"/>
        <w:left w:val="none" w:sz="0" w:space="0" w:color="auto"/>
        <w:bottom w:val="none" w:sz="0" w:space="0" w:color="auto"/>
        <w:right w:val="none" w:sz="0" w:space="0" w:color="auto"/>
      </w:divBdr>
    </w:div>
    <w:div w:id="1473451093">
      <w:bodyDiv w:val="1"/>
      <w:marLeft w:val="0"/>
      <w:marRight w:val="0"/>
      <w:marTop w:val="0"/>
      <w:marBottom w:val="0"/>
      <w:divBdr>
        <w:top w:val="none" w:sz="0" w:space="0" w:color="auto"/>
        <w:left w:val="none" w:sz="0" w:space="0" w:color="auto"/>
        <w:bottom w:val="none" w:sz="0" w:space="0" w:color="auto"/>
        <w:right w:val="none" w:sz="0" w:space="0" w:color="auto"/>
      </w:divBdr>
    </w:div>
    <w:div w:id="1486042913">
      <w:bodyDiv w:val="1"/>
      <w:marLeft w:val="0"/>
      <w:marRight w:val="0"/>
      <w:marTop w:val="0"/>
      <w:marBottom w:val="0"/>
      <w:divBdr>
        <w:top w:val="none" w:sz="0" w:space="0" w:color="auto"/>
        <w:left w:val="none" w:sz="0" w:space="0" w:color="auto"/>
        <w:bottom w:val="none" w:sz="0" w:space="0" w:color="auto"/>
        <w:right w:val="none" w:sz="0" w:space="0" w:color="auto"/>
      </w:divBdr>
    </w:div>
    <w:div w:id="1489859772">
      <w:bodyDiv w:val="1"/>
      <w:marLeft w:val="0"/>
      <w:marRight w:val="0"/>
      <w:marTop w:val="0"/>
      <w:marBottom w:val="0"/>
      <w:divBdr>
        <w:top w:val="none" w:sz="0" w:space="0" w:color="auto"/>
        <w:left w:val="none" w:sz="0" w:space="0" w:color="auto"/>
        <w:bottom w:val="none" w:sz="0" w:space="0" w:color="auto"/>
        <w:right w:val="none" w:sz="0" w:space="0" w:color="auto"/>
      </w:divBdr>
    </w:div>
    <w:div w:id="1492679703">
      <w:bodyDiv w:val="1"/>
      <w:marLeft w:val="0"/>
      <w:marRight w:val="0"/>
      <w:marTop w:val="0"/>
      <w:marBottom w:val="0"/>
      <w:divBdr>
        <w:top w:val="none" w:sz="0" w:space="0" w:color="auto"/>
        <w:left w:val="none" w:sz="0" w:space="0" w:color="auto"/>
        <w:bottom w:val="none" w:sz="0" w:space="0" w:color="auto"/>
        <w:right w:val="none" w:sz="0" w:space="0" w:color="auto"/>
      </w:divBdr>
    </w:div>
    <w:div w:id="1495756993">
      <w:bodyDiv w:val="1"/>
      <w:marLeft w:val="0"/>
      <w:marRight w:val="0"/>
      <w:marTop w:val="0"/>
      <w:marBottom w:val="0"/>
      <w:divBdr>
        <w:top w:val="none" w:sz="0" w:space="0" w:color="auto"/>
        <w:left w:val="none" w:sz="0" w:space="0" w:color="auto"/>
        <w:bottom w:val="none" w:sz="0" w:space="0" w:color="auto"/>
        <w:right w:val="none" w:sz="0" w:space="0" w:color="auto"/>
      </w:divBdr>
    </w:div>
    <w:div w:id="1499225009">
      <w:bodyDiv w:val="1"/>
      <w:marLeft w:val="0"/>
      <w:marRight w:val="0"/>
      <w:marTop w:val="0"/>
      <w:marBottom w:val="0"/>
      <w:divBdr>
        <w:top w:val="none" w:sz="0" w:space="0" w:color="auto"/>
        <w:left w:val="none" w:sz="0" w:space="0" w:color="auto"/>
        <w:bottom w:val="none" w:sz="0" w:space="0" w:color="auto"/>
        <w:right w:val="none" w:sz="0" w:space="0" w:color="auto"/>
      </w:divBdr>
    </w:div>
    <w:div w:id="1514370641">
      <w:bodyDiv w:val="1"/>
      <w:marLeft w:val="0"/>
      <w:marRight w:val="0"/>
      <w:marTop w:val="0"/>
      <w:marBottom w:val="0"/>
      <w:divBdr>
        <w:top w:val="none" w:sz="0" w:space="0" w:color="auto"/>
        <w:left w:val="none" w:sz="0" w:space="0" w:color="auto"/>
        <w:bottom w:val="none" w:sz="0" w:space="0" w:color="auto"/>
        <w:right w:val="none" w:sz="0" w:space="0" w:color="auto"/>
      </w:divBdr>
    </w:div>
    <w:div w:id="1518881984">
      <w:bodyDiv w:val="1"/>
      <w:marLeft w:val="0"/>
      <w:marRight w:val="0"/>
      <w:marTop w:val="0"/>
      <w:marBottom w:val="0"/>
      <w:divBdr>
        <w:top w:val="none" w:sz="0" w:space="0" w:color="auto"/>
        <w:left w:val="none" w:sz="0" w:space="0" w:color="auto"/>
        <w:bottom w:val="none" w:sz="0" w:space="0" w:color="auto"/>
        <w:right w:val="none" w:sz="0" w:space="0" w:color="auto"/>
      </w:divBdr>
    </w:div>
    <w:div w:id="1520464066">
      <w:bodyDiv w:val="1"/>
      <w:marLeft w:val="0"/>
      <w:marRight w:val="0"/>
      <w:marTop w:val="0"/>
      <w:marBottom w:val="0"/>
      <w:divBdr>
        <w:top w:val="none" w:sz="0" w:space="0" w:color="auto"/>
        <w:left w:val="none" w:sz="0" w:space="0" w:color="auto"/>
        <w:bottom w:val="none" w:sz="0" w:space="0" w:color="auto"/>
        <w:right w:val="none" w:sz="0" w:space="0" w:color="auto"/>
      </w:divBdr>
    </w:div>
    <w:div w:id="1527477329">
      <w:bodyDiv w:val="1"/>
      <w:marLeft w:val="0"/>
      <w:marRight w:val="0"/>
      <w:marTop w:val="0"/>
      <w:marBottom w:val="0"/>
      <w:divBdr>
        <w:top w:val="none" w:sz="0" w:space="0" w:color="auto"/>
        <w:left w:val="none" w:sz="0" w:space="0" w:color="auto"/>
        <w:bottom w:val="none" w:sz="0" w:space="0" w:color="auto"/>
        <w:right w:val="none" w:sz="0" w:space="0" w:color="auto"/>
      </w:divBdr>
    </w:div>
    <w:div w:id="1527938849">
      <w:bodyDiv w:val="1"/>
      <w:marLeft w:val="0"/>
      <w:marRight w:val="0"/>
      <w:marTop w:val="0"/>
      <w:marBottom w:val="0"/>
      <w:divBdr>
        <w:top w:val="none" w:sz="0" w:space="0" w:color="auto"/>
        <w:left w:val="none" w:sz="0" w:space="0" w:color="auto"/>
        <w:bottom w:val="none" w:sz="0" w:space="0" w:color="auto"/>
        <w:right w:val="none" w:sz="0" w:space="0" w:color="auto"/>
      </w:divBdr>
    </w:div>
    <w:div w:id="1528368169">
      <w:bodyDiv w:val="1"/>
      <w:marLeft w:val="0"/>
      <w:marRight w:val="0"/>
      <w:marTop w:val="0"/>
      <w:marBottom w:val="0"/>
      <w:divBdr>
        <w:top w:val="none" w:sz="0" w:space="0" w:color="auto"/>
        <w:left w:val="none" w:sz="0" w:space="0" w:color="auto"/>
        <w:bottom w:val="none" w:sz="0" w:space="0" w:color="auto"/>
        <w:right w:val="none" w:sz="0" w:space="0" w:color="auto"/>
      </w:divBdr>
    </w:div>
    <w:div w:id="1528982151">
      <w:bodyDiv w:val="1"/>
      <w:marLeft w:val="0"/>
      <w:marRight w:val="0"/>
      <w:marTop w:val="0"/>
      <w:marBottom w:val="0"/>
      <w:divBdr>
        <w:top w:val="none" w:sz="0" w:space="0" w:color="auto"/>
        <w:left w:val="none" w:sz="0" w:space="0" w:color="auto"/>
        <w:bottom w:val="none" w:sz="0" w:space="0" w:color="auto"/>
        <w:right w:val="none" w:sz="0" w:space="0" w:color="auto"/>
      </w:divBdr>
    </w:div>
    <w:div w:id="1538394691">
      <w:bodyDiv w:val="1"/>
      <w:marLeft w:val="0"/>
      <w:marRight w:val="0"/>
      <w:marTop w:val="0"/>
      <w:marBottom w:val="0"/>
      <w:divBdr>
        <w:top w:val="none" w:sz="0" w:space="0" w:color="auto"/>
        <w:left w:val="none" w:sz="0" w:space="0" w:color="auto"/>
        <w:bottom w:val="none" w:sz="0" w:space="0" w:color="auto"/>
        <w:right w:val="none" w:sz="0" w:space="0" w:color="auto"/>
      </w:divBdr>
    </w:div>
    <w:div w:id="1544368624">
      <w:bodyDiv w:val="1"/>
      <w:marLeft w:val="0"/>
      <w:marRight w:val="0"/>
      <w:marTop w:val="0"/>
      <w:marBottom w:val="0"/>
      <w:divBdr>
        <w:top w:val="none" w:sz="0" w:space="0" w:color="auto"/>
        <w:left w:val="none" w:sz="0" w:space="0" w:color="auto"/>
        <w:bottom w:val="none" w:sz="0" w:space="0" w:color="auto"/>
        <w:right w:val="none" w:sz="0" w:space="0" w:color="auto"/>
      </w:divBdr>
    </w:div>
    <w:div w:id="1548106365">
      <w:bodyDiv w:val="1"/>
      <w:marLeft w:val="0"/>
      <w:marRight w:val="0"/>
      <w:marTop w:val="0"/>
      <w:marBottom w:val="0"/>
      <w:divBdr>
        <w:top w:val="none" w:sz="0" w:space="0" w:color="auto"/>
        <w:left w:val="none" w:sz="0" w:space="0" w:color="auto"/>
        <w:bottom w:val="none" w:sz="0" w:space="0" w:color="auto"/>
        <w:right w:val="none" w:sz="0" w:space="0" w:color="auto"/>
      </w:divBdr>
    </w:div>
    <w:div w:id="1553036380">
      <w:bodyDiv w:val="1"/>
      <w:marLeft w:val="0"/>
      <w:marRight w:val="0"/>
      <w:marTop w:val="0"/>
      <w:marBottom w:val="0"/>
      <w:divBdr>
        <w:top w:val="none" w:sz="0" w:space="0" w:color="auto"/>
        <w:left w:val="none" w:sz="0" w:space="0" w:color="auto"/>
        <w:bottom w:val="none" w:sz="0" w:space="0" w:color="auto"/>
        <w:right w:val="none" w:sz="0" w:space="0" w:color="auto"/>
      </w:divBdr>
    </w:div>
    <w:div w:id="1554654421">
      <w:bodyDiv w:val="1"/>
      <w:marLeft w:val="0"/>
      <w:marRight w:val="0"/>
      <w:marTop w:val="0"/>
      <w:marBottom w:val="0"/>
      <w:divBdr>
        <w:top w:val="none" w:sz="0" w:space="0" w:color="auto"/>
        <w:left w:val="none" w:sz="0" w:space="0" w:color="auto"/>
        <w:bottom w:val="none" w:sz="0" w:space="0" w:color="auto"/>
        <w:right w:val="none" w:sz="0" w:space="0" w:color="auto"/>
      </w:divBdr>
    </w:div>
    <w:div w:id="1559171478">
      <w:bodyDiv w:val="1"/>
      <w:marLeft w:val="0"/>
      <w:marRight w:val="0"/>
      <w:marTop w:val="0"/>
      <w:marBottom w:val="0"/>
      <w:divBdr>
        <w:top w:val="none" w:sz="0" w:space="0" w:color="auto"/>
        <w:left w:val="none" w:sz="0" w:space="0" w:color="auto"/>
        <w:bottom w:val="none" w:sz="0" w:space="0" w:color="auto"/>
        <w:right w:val="none" w:sz="0" w:space="0" w:color="auto"/>
      </w:divBdr>
    </w:div>
    <w:div w:id="1559436041">
      <w:bodyDiv w:val="1"/>
      <w:marLeft w:val="0"/>
      <w:marRight w:val="0"/>
      <w:marTop w:val="0"/>
      <w:marBottom w:val="0"/>
      <w:divBdr>
        <w:top w:val="none" w:sz="0" w:space="0" w:color="auto"/>
        <w:left w:val="none" w:sz="0" w:space="0" w:color="auto"/>
        <w:bottom w:val="none" w:sz="0" w:space="0" w:color="auto"/>
        <w:right w:val="none" w:sz="0" w:space="0" w:color="auto"/>
      </w:divBdr>
    </w:div>
    <w:div w:id="1571425041">
      <w:bodyDiv w:val="1"/>
      <w:marLeft w:val="0"/>
      <w:marRight w:val="0"/>
      <w:marTop w:val="0"/>
      <w:marBottom w:val="0"/>
      <w:divBdr>
        <w:top w:val="none" w:sz="0" w:space="0" w:color="auto"/>
        <w:left w:val="none" w:sz="0" w:space="0" w:color="auto"/>
        <w:bottom w:val="none" w:sz="0" w:space="0" w:color="auto"/>
        <w:right w:val="none" w:sz="0" w:space="0" w:color="auto"/>
      </w:divBdr>
    </w:div>
    <w:div w:id="1580215985">
      <w:bodyDiv w:val="1"/>
      <w:marLeft w:val="0"/>
      <w:marRight w:val="0"/>
      <w:marTop w:val="0"/>
      <w:marBottom w:val="0"/>
      <w:divBdr>
        <w:top w:val="none" w:sz="0" w:space="0" w:color="auto"/>
        <w:left w:val="none" w:sz="0" w:space="0" w:color="auto"/>
        <w:bottom w:val="none" w:sz="0" w:space="0" w:color="auto"/>
        <w:right w:val="none" w:sz="0" w:space="0" w:color="auto"/>
      </w:divBdr>
    </w:div>
    <w:div w:id="1583904226">
      <w:bodyDiv w:val="1"/>
      <w:marLeft w:val="0"/>
      <w:marRight w:val="0"/>
      <w:marTop w:val="0"/>
      <w:marBottom w:val="0"/>
      <w:divBdr>
        <w:top w:val="none" w:sz="0" w:space="0" w:color="auto"/>
        <w:left w:val="none" w:sz="0" w:space="0" w:color="auto"/>
        <w:bottom w:val="none" w:sz="0" w:space="0" w:color="auto"/>
        <w:right w:val="none" w:sz="0" w:space="0" w:color="auto"/>
      </w:divBdr>
    </w:div>
    <w:div w:id="1585526101">
      <w:bodyDiv w:val="1"/>
      <w:marLeft w:val="0"/>
      <w:marRight w:val="0"/>
      <w:marTop w:val="0"/>
      <w:marBottom w:val="0"/>
      <w:divBdr>
        <w:top w:val="none" w:sz="0" w:space="0" w:color="auto"/>
        <w:left w:val="none" w:sz="0" w:space="0" w:color="auto"/>
        <w:bottom w:val="none" w:sz="0" w:space="0" w:color="auto"/>
        <w:right w:val="none" w:sz="0" w:space="0" w:color="auto"/>
      </w:divBdr>
    </w:div>
    <w:div w:id="1587183083">
      <w:bodyDiv w:val="1"/>
      <w:marLeft w:val="0"/>
      <w:marRight w:val="0"/>
      <w:marTop w:val="0"/>
      <w:marBottom w:val="0"/>
      <w:divBdr>
        <w:top w:val="none" w:sz="0" w:space="0" w:color="auto"/>
        <w:left w:val="none" w:sz="0" w:space="0" w:color="auto"/>
        <w:bottom w:val="none" w:sz="0" w:space="0" w:color="auto"/>
        <w:right w:val="none" w:sz="0" w:space="0" w:color="auto"/>
      </w:divBdr>
    </w:div>
    <w:div w:id="1589263774">
      <w:bodyDiv w:val="1"/>
      <w:marLeft w:val="0"/>
      <w:marRight w:val="0"/>
      <w:marTop w:val="0"/>
      <w:marBottom w:val="0"/>
      <w:divBdr>
        <w:top w:val="none" w:sz="0" w:space="0" w:color="auto"/>
        <w:left w:val="none" w:sz="0" w:space="0" w:color="auto"/>
        <w:bottom w:val="none" w:sz="0" w:space="0" w:color="auto"/>
        <w:right w:val="none" w:sz="0" w:space="0" w:color="auto"/>
      </w:divBdr>
    </w:div>
    <w:div w:id="1595282477">
      <w:bodyDiv w:val="1"/>
      <w:marLeft w:val="0"/>
      <w:marRight w:val="0"/>
      <w:marTop w:val="0"/>
      <w:marBottom w:val="0"/>
      <w:divBdr>
        <w:top w:val="none" w:sz="0" w:space="0" w:color="auto"/>
        <w:left w:val="none" w:sz="0" w:space="0" w:color="auto"/>
        <w:bottom w:val="none" w:sz="0" w:space="0" w:color="auto"/>
        <w:right w:val="none" w:sz="0" w:space="0" w:color="auto"/>
      </w:divBdr>
    </w:div>
    <w:div w:id="1603731565">
      <w:bodyDiv w:val="1"/>
      <w:marLeft w:val="0"/>
      <w:marRight w:val="0"/>
      <w:marTop w:val="0"/>
      <w:marBottom w:val="0"/>
      <w:divBdr>
        <w:top w:val="none" w:sz="0" w:space="0" w:color="auto"/>
        <w:left w:val="none" w:sz="0" w:space="0" w:color="auto"/>
        <w:bottom w:val="none" w:sz="0" w:space="0" w:color="auto"/>
        <w:right w:val="none" w:sz="0" w:space="0" w:color="auto"/>
      </w:divBdr>
    </w:div>
    <w:div w:id="1606232519">
      <w:bodyDiv w:val="1"/>
      <w:marLeft w:val="0"/>
      <w:marRight w:val="0"/>
      <w:marTop w:val="0"/>
      <w:marBottom w:val="0"/>
      <w:divBdr>
        <w:top w:val="none" w:sz="0" w:space="0" w:color="auto"/>
        <w:left w:val="none" w:sz="0" w:space="0" w:color="auto"/>
        <w:bottom w:val="none" w:sz="0" w:space="0" w:color="auto"/>
        <w:right w:val="none" w:sz="0" w:space="0" w:color="auto"/>
      </w:divBdr>
    </w:div>
    <w:div w:id="1608391091">
      <w:bodyDiv w:val="1"/>
      <w:marLeft w:val="0"/>
      <w:marRight w:val="0"/>
      <w:marTop w:val="0"/>
      <w:marBottom w:val="0"/>
      <w:divBdr>
        <w:top w:val="none" w:sz="0" w:space="0" w:color="auto"/>
        <w:left w:val="none" w:sz="0" w:space="0" w:color="auto"/>
        <w:bottom w:val="none" w:sz="0" w:space="0" w:color="auto"/>
        <w:right w:val="none" w:sz="0" w:space="0" w:color="auto"/>
      </w:divBdr>
    </w:div>
    <w:div w:id="1609504625">
      <w:bodyDiv w:val="1"/>
      <w:marLeft w:val="0"/>
      <w:marRight w:val="0"/>
      <w:marTop w:val="0"/>
      <w:marBottom w:val="0"/>
      <w:divBdr>
        <w:top w:val="none" w:sz="0" w:space="0" w:color="auto"/>
        <w:left w:val="none" w:sz="0" w:space="0" w:color="auto"/>
        <w:bottom w:val="none" w:sz="0" w:space="0" w:color="auto"/>
        <w:right w:val="none" w:sz="0" w:space="0" w:color="auto"/>
      </w:divBdr>
    </w:div>
    <w:div w:id="1609509992">
      <w:bodyDiv w:val="1"/>
      <w:marLeft w:val="0"/>
      <w:marRight w:val="0"/>
      <w:marTop w:val="0"/>
      <w:marBottom w:val="0"/>
      <w:divBdr>
        <w:top w:val="none" w:sz="0" w:space="0" w:color="auto"/>
        <w:left w:val="none" w:sz="0" w:space="0" w:color="auto"/>
        <w:bottom w:val="none" w:sz="0" w:space="0" w:color="auto"/>
        <w:right w:val="none" w:sz="0" w:space="0" w:color="auto"/>
      </w:divBdr>
    </w:div>
    <w:div w:id="1612207778">
      <w:bodyDiv w:val="1"/>
      <w:marLeft w:val="0"/>
      <w:marRight w:val="0"/>
      <w:marTop w:val="0"/>
      <w:marBottom w:val="0"/>
      <w:divBdr>
        <w:top w:val="none" w:sz="0" w:space="0" w:color="auto"/>
        <w:left w:val="none" w:sz="0" w:space="0" w:color="auto"/>
        <w:bottom w:val="none" w:sz="0" w:space="0" w:color="auto"/>
        <w:right w:val="none" w:sz="0" w:space="0" w:color="auto"/>
      </w:divBdr>
    </w:div>
    <w:div w:id="1618491860">
      <w:bodyDiv w:val="1"/>
      <w:marLeft w:val="0"/>
      <w:marRight w:val="0"/>
      <w:marTop w:val="0"/>
      <w:marBottom w:val="0"/>
      <w:divBdr>
        <w:top w:val="none" w:sz="0" w:space="0" w:color="auto"/>
        <w:left w:val="none" w:sz="0" w:space="0" w:color="auto"/>
        <w:bottom w:val="none" w:sz="0" w:space="0" w:color="auto"/>
        <w:right w:val="none" w:sz="0" w:space="0" w:color="auto"/>
      </w:divBdr>
    </w:div>
    <w:div w:id="1619491156">
      <w:bodyDiv w:val="1"/>
      <w:marLeft w:val="0"/>
      <w:marRight w:val="0"/>
      <w:marTop w:val="0"/>
      <w:marBottom w:val="0"/>
      <w:divBdr>
        <w:top w:val="none" w:sz="0" w:space="0" w:color="auto"/>
        <w:left w:val="none" w:sz="0" w:space="0" w:color="auto"/>
        <w:bottom w:val="none" w:sz="0" w:space="0" w:color="auto"/>
        <w:right w:val="none" w:sz="0" w:space="0" w:color="auto"/>
      </w:divBdr>
    </w:div>
    <w:div w:id="1627199430">
      <w:bodyDiv w:val="1"/>
      <w:marLeft w:val="0"/>
      <w:marRight w:val="0"/>
      <w:marTop w:val="0"/>
      <w:marBottom w:val="0"/>
      <w:divBdr>
        <w:top w:val="none" w:sz="0" w:space="0" w:color="auto"/>
        <w:left w:val="none" w:sz="0" w:space="0" w:color="auto"/>
        <w:bottom w:val="none" w:sz="0" w:space="0" w:color="auto"/>
        <w:right w:val="none" w:sz="0" w:space="0" w:color="auto"/>
      </w:divBdr>
    </w:div>
    <w:div w:id="1628971926">
      <w:bodyDiv w:val="1"/>
      <w:marLeft w:val="0"/>
      <w:marRight w:val="0"/>
      <w:marTop w:val="0"/>
      <w:marBottom w:val="0"/>
      <w:divBdr>
        <w:top w:val="none" w:sz="0" w:space="0" w:color="auto"/>
        <w:left w:val="none" w:sz="0" w:space="0" w:color="auto"/>
        <w:bottom w:val="none" w:sz="0" w:space="0" w:color="auto"/>
        <w:right w:val="none" w:sz="0" w:space="0" w:color="auto"/>
      </w:divBdr>
    </w:div>
    <w:div w:id="1629973248">
      <w:bodyDiv w:val="1"/>
      <w:marLeft w:val="0"/>
      <w:marRight w:val="0"/>
      <w:marTop w:val="0"/>
      <w:marBottom w:val="0"/>
      <w:divBdr>
        <w:top w:val="none" w:sz="0" w:space="0" w:color="auto"/>
        <w:left w:val="none" w:sz="0" w:space="0" w:color="auto"/>
        <w:bottom w:val="none" w:sz="0" w:space="0" w:color="auto"/>
        <w:right w:val="none" w:sz="0" w:space="0" w:color="auto"/>
      </w:divBdr>
    </w:div>
    <w:div w:id="1631089103">
      <w:bodyDiv w:val="1"/>
      <w:marLeft w:val="0"/>
      <w:marRight w:val="0"/>
      <w:marTop w:val="0"/>
      <w:marBottom w:val="0"/>
      <w:divBdr>
        <w:top w:val="none" w:sz="0" w:space="0" w:color="auto"/>
        <w:left w:val="none" w:sz="0" w:space="0" w:color="auto"/>
        <w:bottom w:val="none" w:sz="0" w:space="0" w:color="auto"/>
        <w:right w:val="none" w:sz="0" w:space="0" w:color="auto"/>
      </w:divBdr>
    </w:div>
    <w:div w:id="1638417635">
      <w:bodyDiv w:val="1"/>
      <w:marLeft w:val="0"/>
      <w:marRight w:val="0"/>
      <w:marTop w:val="0"/>
      <w:marBottom w:val="0"/>
      <w:divBdr>
        <w:top w:val="none" w:sz="0" w:space="0" w:color="auto"/>
        <w:left w:val="none" w:sz="0" w:space="0" w:color="auto"/>
        <w:bottom w:val="none" w:sz="0" w:space="0" w:color="auto"/>
        <w:right w:val="none" w:sz="0" w:space="0" w:color="auto"/>
      </w:divBdr>
    </w:div>
    <w:div w:id="1645965073">
      <w:bodyDiv w:val="1"/>
      <w:marLeft w:val="0"/>
      <w:marRight w:val="0"/>
      <w:marTop w:val="0"/>
      <w:marBottom w:val="0"/>
      <w:divBdr>
        <w:top w:val="none" w:sz="0" w:space="0" w:color="auto"/>
        <w:left w:val="none" w:sz="0" w:space="0" w:color="auto"/>
        <w:bottom w:val="none" w:sz="0" w:space="0" w:color="auto"/>
        <w:right w:val="none" w:sz="0" w:space="0" w:color="auto"/>
      </w:divBdr>
    </w:div>
    <w:div w:id="1648119906">
      <w:bodyDiv w:val="1"/>
      <w:marLeft w:val="0"/>
      <w:marRight w:val="0"/>
      <w:marTop w:val="0"/>
      <w:marBottom w:val="0"/>
      <w:divBdr>
        <w:top w:val="none" w:sz="0" w:space="0" w:color="auto"/>
        <w:left w:val="none" w:sz="0" w:space="0" w:color="auto"/>
        <w:bottom w:val="none" w:sz="0" w:space="0" w:color="auto"/>
        <w:right w:val="none" w:sz="0" w:space="0" w:color="auto"/>
      </w:divBdr>
    </w:div>
    <w:div w:id="1650016797">
      <w:bodyDiv w:val="1"/>
      <w:marLeft w:val="0"/>
      <w:marRight w:val="0"/>
      <w:marTop w:val="0"/>
      <w:marBottom w:val="0"/>
      <w:divBdr>
        <w:top w:val="none" w:sz="0" w:space="0" w:color="auto"/>
        <w:left w:val="none" w:sz="0" w:space="0" w:color="auto"/>
        <w:bottom w:val="none" w:sz="0" w:space="0" w:color="auto"/>
        <w:right w:val="none" w:sz="0" w:space="0" w:color="auto"/>
      </w:divBdr>
    </w:div>
    <w:div w:id="1650163498">
      <w:bodyDiv w:val="1"/>
      <w:marLeft w:val="0"/>
      <w:marRight w:val="0"/>
      <w:marTop w:val="0"/>
      <w:marBottom w:val="0"/>
      <w:divBdr>
        <w:top w:val="none" w:sz="0" w:space="0" w:color="auto"/>
        <w:left w:val="none" w:sz="0" w:space="0" w:color="auto"/>
        <w:bottom w:val="none" w:sz="0" w:space="0" w:color="auto"/>
        <w:right w:val="none" w:sz="0" w:space="0" w:color="auto"/>
      </w:divBdr>
    </w:div>
    <w:div w:id="1650940841">
      <w:bodyDiv w:val="1"/>
      <w:marLeft w:val="0"/>
      <w:marRight w:val="0"/>
      <w:marTop w:val="0"/>
      <w:marBottom w:val="0"/>
      <w:divBdr>
        <w:top w:val="none" w:sz="0" w:space="0" w:color="auto"/>
        <w:left w:val="none" w:sz="0" w:space="0" w:color="auto"/>
        <w:bottom w:val="none" w:sz="0" w:space="0" w:color="auto"/>
        <w:right w:val="none" w:sz="0" w:space="0" w:color="auto"/>
      </w:divBdr>
    </w:div>
    <w:div w:id="1658415919">
      <w:bodyDiv w:val="1"/>
      <w:marLeft w:val="0"/>
      <w:marRight w:val="0"/>
      <w:marTop w:val="0"/>
      <w:marBottom w:val="0"/>
      <w:divBdr>
        <w:top w:val="none" w:sz="0" w:space="0" w:color="auto"/>
        <w:left w:val="none" w:sz="0" w:space="0" w:color="auto"/>
        <w:bottom w:val="none" w:sz="0" w:space="0" w:color="auto"/>
        <w:right w:val="none" w:sz="0" w:space="0" w:color="auto"/>
      </w:divBdr>
    </w:div>
    <w:div w:id="1659772683">
      <w:bodyDiv w:val="1"/>
      <w:marLeft w:val="0"/>
      <w:marRight w:val="0"/>
      <w:marTop w:val="0"/>
      <w:marBottom w:val="0"/>
      <w:divBdr>
        <w:top w:val="none" w:sz="0" w:space="0" w:color="auto"/>
        <w:left w:val="none" w:sz="0" w:space="0" w:color="auto"/>
        <w:bottom w:val="none" w:sz="0" w:space="0" w:color="auto"/>
        <w:right w:val="none" w:sz="0" w:space="0" w:color="auto"/>
      </w:divBdr>
    </w:div>
    <w:div w:id="1662156691">
      <w:bodyDiv w:val="1"/>
      <w:marLeft w:val="0"/>
      <w:marRight w:val="0"/>
      <w:marTop w:val="0"/>
      <w:marBottom w:val="0"/>
      <w:divBdr>
        <w:top w:val="none" w:sz="0" w:space="0" w:color="auto"/>
        <w:left w:val="none" w:sz="0" w:space="0" w:color="auto"/>
        <w:bottom w:val="none" w:sz="0" w:space="0" w:color="auto"/>
        <w:right w:val="none" w:sz="0" w:space="0" w:color="auto"/>
      </w:divBdr>
    </w:div>
    <w:div w:id="1676297067">
      <w:bodyDiv w:val="1"/>
      <w:marLeft w:val="0"/>
      <w:marRight w:val="0"/>
      <w:marTop w:val="0"/>
      <w:marBottom w:val="0"/>
      <w:divBdr>
        <w:top w:val="none" w:sz="0" w:space="0" w:color="auto"/>
        <w:left w:val="none" w:sz="0" w:space="0" w:color="auto"/>
        <w:bottom w:val="none" w:sz="0" w:space="0" w:color="auto"/>
        <w:right w:val="none" w:sz="0" w:space="0" w:color="auto"/>
      </w:divBdr>
    </w:div>
    <w:div w:id="1676297595">
      <w:bodyDiv w:val="1"/>
      <w:marLeft w:val="0"/>
      <w:marRight w:val="0"/>
      <w:marTop w:val="0"/>
      <w:marBottom w:val="0"/>
      <w:divBdr>
        <w:top w:val="none" w:sz="0" w:space="0" w:color="auto"/>
        <w:left w:val="none" w:sz="0" w:space="0" w:color="auto"/>
        <w:bottom w:val="none" w:sz="0" w:space="0" w:color="auto"/>
        <w:right w:val="none" w:sz="0" w:space="0" w:color="auto"/>
      </w:divBdr>
    </w:div>
    <w:div w:id="1679429361">
      <w:bodyDiv w:val="1"/>
      <w:marLeft w:val="0"/>
      <w:marRight w:val="0"/>
      <w:marTop w:val="0"/>
      <w:marBottom w:val="0"/>
      <w:divBdr>
        <w:top w:val="none" w:sz="0" w:space="0" w:color="auto"/>
        <w:left w:val="none" w:sz="0" w:space="0" w:color="auto"/>
        <w:bottom w:val="none" w:sz="0" w:space="0" w:color="auto"/>
        <w:right w:val="none" w:sz="0" w:space="0" w:color="auto"/>
      </w:divBdr>
    </w:div>
    <w:div w:id="1690137234">
      <w:bodyDiv w:val="1"/>
      <w:marLeft w:val="0"/>
      <w:marRight w:val="0"/>
      <w:marTop w:val="0"/>
      <w:marBottom w:val="0"/>
      <w:divBdr>
        <w:top w:val="none" w:sz="0" w:space="0" w:color="auto"/>
        <w:left w:val="none" w:sz="0" w:space="0" w:color="auto"/>
        <w:bottom w:val="none" w:sz="0" w:space="0" w:color="auto"/>
        <w:right w:val="none" w:sz="0" w:space="0" w:color="auto"/>
      </w:divBdr>
    </w:div>
    <w:div w:id="1690833551">
      <w:bodyDiv w:val="1"/>
      <w:marLeft w:val="0"/>
      <w:marRight w:val="0"/>
      <w:marTop w:val="0"/>
      <w:marBottom w:val="0"/>
      <w:divBdr>
        <w:top w:val="none" w:sz="0" w:space="0" w:color="auto"/>
        <w:left w:val="none" w:sz="0" w:space="0" w:color="auto"/>
        <w:bottom w:val="none" w:sz="0" w:space="0" w:color="auto"/>
        <w:right w:val="none" w:sz="0" w:space="0" w:color="auto"/>
      </w:divBdr>
    </w:div>
    <w:div w:id="1699043432">
      <w:bodyDiv w:val="1"/>
      <w:marLeft w:val="0"/>
      <w:marRight w:val="0"/>
      <w:marTop w:val="0"/>
      <w:marBottom w:val="0"/>
      <w:divBdr>
        <w:top w:val="none" w:sz="0" w:space="0" w:color="auto"/>
        <w:left w:val="none" w:sz="0" w:space="0" w:color="auto"/>
        <w:bottom w:val="none" w:sz="0" w:space="0" w:color="auto"/>
        <w:right w:val="none" w:sz="0" w:space="0" w:color="auto"/>
      </w:divBdr>
    </w:div>
    <w:div w:id="1699428126">
      <w:bodyDiv w:val="1"/>
      <w:marLeft w:val="0"/>
      <w:marRight w:val="0"/>
      <w:marTop w:val="0"/>
      <w:marBottom w:val="0"/>
      <w:divBdr>
        <w:top w:val="none" w:sz="0" w:space="0" w:color="auto"/>
        <w:left w:val="none" w:sz="0" w:space="0" w:color="auto"/>
        <w:bottom w:val="none" w:sz="0" w:space="0" w:color="auto"/>
        <w:right w:val="none" w:sz="0" w:space="0" w:color="auto"/>
      </w:divBdr>
    </w:div>
    <w:div w:id="1705475197">
      <w:bodyDiv w:val="1"/>
      <w:marLeft w:val="0"/>
      <w:marRight w:val="0"/>
      <w:marTop w:val="0"/>
      <w:marBottom w:val="0"/>
      <w:divBdr>
        <w:top w:val="none" w:sz="0" w:space="0" w:color="auto"/>
        <w:left w:val="none" w:sz="0" w:space="0" w:color="auto"/>
        <w:bottom w:val="none" w:sz="0" w:space="0" w:color="auto"/>
        <w:right w:val="none" w:sz="0" w:space="0" w:color="auto"/>
      </w:divBdr>
    </w:div>
    <w:div w:id="1705866314">
      <w:bodyDiv w:val="1"/>
      <w:marLeft w:val="0"/>
      <w:marRight w:val="0"/>
      <w:marTop w:val="0"/>
      <w:marBottom w:val="0"/>
      <w:divBdr>
        <w:top w:val="none" w:sz="0" w:space="0" w:color="auto"/>
        <w:left w:val="none" w:sz="0" w:space="0" w:color="auto"/>
        <w:bottom w:val="none" w:sz="0" w:space="0" w:color="auto"/>
        <w:right w:val="none" w:sz="0" w:space="0" w:color="auto"/>
      </w:divBdr>
    </w:div>
    <w:div w:id="1708989137">
      <w:bodyDiv w:val="1"/>
      <w:marLeft w:val="0"/>
      <w:marRight w:val="0"/>
      <w:marTop w:val="0"/>
      <w:marBottom w:val="0"/>
      <w:divBdr>
        <w:top w:val="none" w:sz="0" w:space="0" w:color="auto"/>
        <w:left w:val="none" w:sz="0" w:space="0" w:color="auto"/>
        <w:bottom w:val="none" w:sz="0" w:space="0" w:color="auto"/>
        <w:right w:val="none" w:sz="0" w:space="0" w:color="auto"/>
      </w:divBdr>
    </w:div>
    <w:div w:id="1709328653">
      <w:bodyDiv w:val="1"/>
      <w:marLeft w:val="0"/>
      <w:marRight w:val="0"/>
      <w:marTop w:val="0"/>
      <w:marBottom w:val="0"/>
      <w:divBdr>
        <w:top w:val="none" w:sz="0" w:space="0" w:color="auto"/>
        <w:left w:val="none" w:sz="0" w:space="0" w:color="auto"/>
        <w:bottom w:val="none" w:sz="0" w:space="0" w:color="auto"/>
        <w:right w:val="none" w:sz="0" w:space="0" w:color="auto"/>
      </w:divBdr>
    </w:div>
    <w:div w:id="1709910904">
      <w:bodyDiv w:val="1"/>
      <w:marLeft w:val="0"/>
      <w:marRight w:val="0"/>
      <w:marTop w:val="0"/>
      <w:marBottom w:val="0"/>
      <w:divBdr>
        <w:top w:val="none" w:sz="0" w:space="0" w:color="auto"/>
        <w:left w:val="none" w:sz="0" w:space="0" w:color="auto"/>
        <w:bottom w:val="none" w:sz="0" w:space="0" w:color="auto"/>
        <w:right w:val="none" w:sz="0" w:space="0" w:color="auto"/>
      </w:divBdr>
    </w:div>
    <w:div w:id="1712725019">
      <w:bodyDiv w:val="1"/>
      <w:marLeft w:val="0"/>
      <w:marRight w:val="0"/>
      <w:marTop w:val="0"/>
      <w:marBottom w:val="0"/>
      <w:divBdr>
        <w:top w:val="none" w:sz="0" w:space="0" w:color="auto"/>
        <w:left w:val="none" w:sz="0" w:space="0" w:color="auto"/>
        <w:bottom w:val="none" w:sz="0" w:space="0" w:color="auto"/>
        <w:right w:val="none" w:sz="0" w:space="0" w:color="auto"/>
      </w:divBdr>
    </w:div>
    <w:div w:id="1713774328">
      <w:bodyDiv w:val="1"/>
      <w:marLeft w:val="0"/>
      <w:marRight w:val="0"/>
      <w:marTop w:val="0"/>
      <w:marBottom w:val="0"/>
      <w:divBdr>
        <w:top w:val="none" w:sz="0" w:space="0" w:color="auto"/>
        <w:left w:val="none" w:sz="0" w:space="0" w:color="auto"/>
        <w:bottom w:val="none" w:sz="0" w:space="0" w:color="auto"/>
        <w:right w:val="none" w:sz="0" w:space="0" w:color="auto"/>
      </w:divBdr>
    </w:div>
    <w:div w:id="1714844305">
      <w:bodyDiv w:val="1"/>
      <w:marLeft w:val="0"/>
      <w:marRight w:val="0"/>
      <w:marTop w:val="0"/>
      <w:marBottom w:val="0"/>
      <w:divBdr>
        <w:top w:val="none" w:sz="0" w:space="0" w:color="auto"/>
        <w:left w:val="none" w:sz="0" w:space="0" w:color="auto"/>
        <w:bottom w:val="none" w:sz="0" w:space="0" w:color="auto"/>
        <w:right w:val="none" w:sz="0" w:space="0" w:color="auto"/>
      </w:divBdr>
    </w:div>
    <w:div w:id="1717268283">
      <w:bodyDiv w:val="1"/>
      <w:marLeft w:val="0"/>
      <w:marRight w:val="0"/>
      <w:marTop w:val="0"/>
      <w:marBottom w:val="0"/>
      <w:divBdr>
        <w:top w:val="none" w:sz="0" w:space="0" w:color="auto"/>
        <w:left w:val="none" w:sz="0" w:space="0" w:color="auto"/>
        <w:bottom w:val="none" w:sz="0" w:space="0" w:color="auto"/>
        <w:right w:val="none" w:sz="0" w:space="0" w:color="auto"/>
      </w:divBdr>
    </w:div>
    <w:div w:id="1717968221">
      <w:bodyDiv w:val="1"/>
      <w:marLeft w:val="0"/>
      <w:marRight w:val="0"/>
      <w:marTop w:val="0"/>
      <w:marBottom w:val="0"/>
      <w:divBdr>
        <w:top w:val="none" w:sz="0" w:space="0" w:color="auto"/>
        <w:left w:val="none" w:sz="0" w:space="0" w:color="auto"/>
        <w:bottom w:val="none" w:sz="0" w:space="0" w:color="auto"/>
        <w:right w:val="none" w:sz="0" w:space="0" w:color="auto"/>
      </w:divBdr>
    </w:div>
    <w:div w:id="1722556820">
      <w:bodyDiv w:val="1"/>
      <w:marLeft w:val="0"/>
      <w:marRight w:val="0"/>
      <w:marTop w:val="0"/>
      <w:marBottom w:val="0"/>
      <w:divBdr>
        <w:top w:val="none" w:sz="0" w:space="0" w:color="auto"/>
        <w:left w:val="none" w:sz="0" w:space="0" w:color="auto"/>
        <w:bottom w:val="none" w:sz="0" w:space="0" w:color="auto"/>
        <w:right w:val="none" w:sz="0" w:space="0" w:color="auto"/>
      </w:divBdr>
    </w:div>
    <w:div w:id="1725256476">
      <w:bodyDiv w:val="1"/>
      <w:marLeft w:val="0"/>
      <w:marRight w:val="0"/>
      <w:marTop w:val="0"/>
      <w:marBottom w:val="0"/>
      <w:divBdr>
        <w:top w:val="none" w:sz="0" w:space="0" w:color="auto"/>
        <w:left w:val="none" w:sz="0" w:space="0" w:color="auto"/>
        <w:bottom w:val="none" w:sz="0" w:space="0" w:color="auto"/>
        <w:right w:val="none" w:sz="0" w:space="0" w:color="auto"/>
      </w:divBdr>
    </w:div>
    <w:div w:id="1725984420">
      <w:bodyDiv w:val="1"/>
      <w:marLeft w:val="0"/>
      <w:marRight w:val="0"/>
      <w:marTop w:val="0"/>
      <w:marBottom w:val="0"/>
      <w:divBdr>
        <w:top w:val="none" w:sz="0" w:space="0" w:color="auto"/>
        <w:left w:val="none" w:sz="0" w:space="0" w:color="auto"/>
        <w:bottom w:val="none" w:sz="0" w:space="0" w:color="auto"/>
        <w:right w:val="none" w:sz="0" w:space="0" w:color="auto"/>
      </w:divBdr>
    </w:div>
    <w:div w:id="1738749011">
      <w:bodyDiv w:val="1"/>
      <w:marLeft w:val="0"/>
      <w:marRight w:val="0"/>
      <w:marTop w:val="0"/>
      <w:marBottom w:val="0"/>
      <w:divBdr>
        <w:top w:val="none" w:sz="0" w:space="0" w:color="auto"/>
        <w:left w:val="none" w:sz="0" w:space="0" w:color="auto"/>
        <w:bottom w:val="none" w:sz="0" w:space="0" w:color="auto"/>
        <w:right w:val="none" w:sz="0" w:space="0" w:color="auto"/>
      </w:divBdr>
    </w:div>
    <w:div w:id="1739748645">
      <w:bodyDiv w:val="1"/>
      <w:marLeft w:val="0"/>
      <w:marRight w:val="0"/>
      <w:marTop w:val="0"/>
      <w:marBottom w:val="0"/>
      <w:divBdr>
        <w:top w:val="none" w:sz="0" w:space="0" w:color="auto"/>
        <w:left w:val="none" w:sz="0" w:space="0" w:color="auto"/>
        <w:bottom w:val="none" w:sz="0" w:space="0" w:color="auto"/>
        <w:right w:val="none" w:sz="0" w:space="0" w:color="auto"/>
      </w:divBdr>
    </w:div>
    <w:div w:id="1743596320">
      <w:bodyDiv w:val="1"/>
      <w:marLeft w:val="0"/>
      <w:marRight w:val="0"/>
      <w:marTop w:val="0"/>
      <w:marBottom w:val="0"/>
      <w:divBdr>
        <w:top w:val="none" w:sz="0" w:space="0" w:color="auto"/>
        <w:left w:val="none" w:sz="0" w:space="0" w:color="auto"/>
        <w:bottom w:val="none" w:sz="0" w:space="0" w:color="auto"/>
        <w:right w:val="none" w:sz="0" w:space="0" w:color="auto"/>
      </w:divBdr>
    </w:div>
    <w:div w:id="1749035354">
      <w:bodyDiv w:val="1"/>
      <w:marLeft w:val="0"/>
      <w:marRight w:val="0"/>
      <w:marTop w:val="0"/>
      <w:marBottom w:val="0"/>
      <w:divBdr>
        <w:top w:val="none" w:sz="0" w:space="0" w:color="auto"/>
        <w:left w:val="none" w:sz="0" w:space="0" w:color="auto"/>
        <w:bottom w:val="none" w:sz="0" w:space="0" w:color="auto"/>
        <w:right w:val="none" w:sz="0" w:space="0" w:color="auto"/>
      </w:divBdr>
    </w:div>
    <w:div w:id="1753624397">
      <w:bodyDiv w:val="1"/>
      <w:marLeft w:val="0"/>
      <w:marRight w:val="0"/>
      <w:marTop w:val="0"/>
      <w:marBottom w:val="0"/>
      <w:divBdr>
        <w:top w:val="none" w:sz="0" w:space="0" w:color="auto"/>
        <w:left w:val="none" w:sz="0" w:space="0" w:color="auto"/>
        <w:bottom w:val="none" w:sz="0" w:space="0" w:color="auto"/>
        <w:right w:val="none" w:sz="0" w:space="0" w:color="auto"/>
      </w:divBdr>
    </w:div>
    <w:div w:id="1756128107">
      <w:bodyDiv w:val="1"/>
      <w:marLeft w:val="0"/>
      <w:marRight w:val="0"/>
      <w:marTop w:val="0"/>
      <w:marBottom w:val="0"/>
      <w:divBdr>
        <w:top w:val="none" w:sz="0" w:space="0" w:color="auto"/>
        <w:left w:val="none" w:sz="0" w:space="0" w:color="auto"/>
        <w:bottom w:val="none" w:sz="0" w:space="0" w:color="auto"/>
        <w:right w:val="none" w:sz="0" w:space="0" w:color="auto"/>
      </w:divBdr>
    </w:div>
    <w:div w:id="1758476762">
      <w:bodyDiv w:val="1"/>
      <w:marLeft w:val="0"/>
      <w:marRight w:val="0"/>
      <w:marTop w:val="0"/>
      <w:marBottom w:val="0"/>
      <w:divBdr>
        <w:top w:val="none" w:sz="0" w:space="0" w:color="auto"/>
        <w:left w:val="none" w:sz="0" w:space="0" w:color="auto"/>
        <w:bottom w:val="none" w:sz="0" w:space="0" w:color="auto"/>
        <w:right w:val="none" w:sz="0" w:space="0" w:color="auto"/>
      </w:divBdr>
    </w:div>
    <w:div w:id="1762334708">
      <w:bodyDiv w:val="1"/>
      <w:marLeft w:val="0"/>
      <w:marRight w:val="0"/>
      <w:marTop w:val="0"/>
      <w:marBottom w:val="0"/>
      <w:divBdr>
        <w:top w:val="none" w:sz="0" w:space="0" w:color="auto"/>
        <w:left w:val="none" w:sz="0" w:space="0" w:color="auto"/>
        <w:bottom w:val="none" w:sz="0" w:space="0" w:color="auto"/>
        <w:right w:val="none" w:sz="0" w:space="0" w:color="auto"/>
      </w:divBdr>
    </w:div>
    <w:div w:id="1763261911">
      <w:bodyDiv w:val="1"/>
      <w:marLeft w:val="0"/>
      <w:marRight w:val="0"/>
      <w:marTop w:val="0"/>
      <w:marBottom w:val="0"/>
      <w:divBdr>
        <w:top w:val="none" w:sz="0" w:space="0" w:color="auto"/>
        <w:left w:val="none" w:sz="0" w:space="0" w:color="auto"/>
        <w:bottom w:val="none" w:sz="0" w:space="0" w:color="auto"/>
        <w:right w:val="none" w:sz="0" w:space="0" w:color="auto"/>
      </w:divBdr>
    </w:div>
    <w:div w:id="1764643160">
      <w:bodyDiv w:val="1"/>
      <w:marLeft w:val="0"/>
      <w:marRight w:val="0"/>
      <w:marTop w:val="0"/>
      <w:marBottom w:val="0"/>
      <w:divBdr>
        <w:top w:val="none" w:sz="0" w:space="0" w:color="auto"/>
        <w:left w:val="none" w:sz="0" w:space="0" w:color="auto"/>
        <w:bottom w:val="none" w:sz="0" w:space="0" w:color="auto"/>
        <w:right w:val="none" w:sz="0" w:space="0" w:color="auto"/>
      </w:divBdr>
    </w:div>
    <w:div w:id="1765300704">
      <w:bodyDiv w:val="1"/>
      <w:marLeft w:val="0"/>
      <w:marRight w:val="0"/>
      <w:marTop w:val="0"/>
      <w:marBottom w:val="0"/>
      <w:divBdr>
        <w:top w:val="none" w:sz="0" w:space="0" w:color="auto"/>
        <w:left w:val="none" w:sz="0" w:space="0" w:color="auto"/>
        <w:bottom w:val="none" w:sz="0" w:space="0" w:color="auto"/>
        <w:right w:val="none" w:sz="0" w:space="0" w:color="auto"/>
      </w:divBdr>
    </w:div>
    <w:div w:id="1771318089">
      <w:bodyDiv w:val="1"/>
      <w:marLeft w:val="0"/>
      <w:marRight w:val="0"/>
      <w:marTop w:val="0"/>
      <w:marBottom w:val="0"/>
      <w:divBdr>
        <w:top w:val="none" w:sz="0" w:space="0" w:color="auto"/>
        <w:left w:val="none" w:sz="0" w:space="0" w:color="auto"/>
        <w:bottom w:val="none" w:sz="0" w:space="0" w:color="auto"/>
        <w:right w:val="none" w:sz="0" w:space="0" w:color="auto"/>
      </w:divBdr>
    </w:div>
    <w:div w:id="1773092349">
      <w:bodyDiv w:val="1"/>
      <w:marLeft w:val="0"/>
      <w:marRight w:val="0"/>
      <w:marTop w:val="0"/>
      <w:marBottom w:val="0"/>
      <w:divBdr>
        <w:top w:val="none" w:sz="0" w:space="0" w:color="auto"/>
        <w:left w:val="none" w:sz="0" w:space="0" w:color="auto"/>
        <w:bottom w:val="none" w:sz="0" w:space="0" w:color="auto"/>
        <w:right w:val="none" w:sz="0" w:space="0" w:color="auto"/>
      </w:divBdr>
    </w:div>
    <w:div w:id="1773355686">
      <w:bodyDiv w:val="1"/>
      <w:marLeft w:val="0"/>
      <w:marRight w:val="0"/>
      <w:marTop w:val="0"/>
      <w:marBottom w:val="0"/>
      <w:divBdr>
        <w:top w:val="none" w:sz="0" w:space="0" w:color="auto"/>
        <w:left w:val="none" w:sz="0" w:space="0" w:color="auto"/>
        <w:bottom w:val="none" w:sz="0" w:space="0" w:color="auto"/>
        <w:right w:val="none" w:sz="0" w:space="0" w:color="auto"/>
      </w:divBdr>
    </w:div>
    <w:div w:id="1773863024">
      <w:bodyDiv w:val="1"/>
      <w:marLeft w:val="0"/>
      <w:marRight w:val="0"/>
      <w:marTop w:val="0"/>
      <w:marBottom w:val="0"/>
      <w:divBdr>
        <w:top w:val="none" w:sz="0" w:space="0" w:color="auto"/>
        <w:left w:val="none" w:sz="0" w:space="0" w:color="auto"/>
        <w:bottom w:val="none" w:sz="0" w:space="0" w:color="auto"/>
        <w:right w:val="none" w:sz="0" w:space="0" w:color="auto"/>
      </w:divBdr>
    </w:div>
    <w:div w:id="1778138743">
      <w:bodyDiv w:val="1"/>
      <w:marLeft w:val="0"/>
      <w:marRight w:val="0"/>
      <w:marTop w:val="0"/>
      <w:marBottom w:val="0"/>
      <w:divBdr>
        <w:top w:val="none" w:sz="0" w:space="0" w:color="auto"/>
        <w:left w:val="none" w:sz="0" w:space="0" w:color="auto"/>
        <w:bottom w:val="none" w:sz="0" w:space="0" w:color="auto"/>
        <w:right w:val="none" w:sz="0" w:space="0" w:color="auto"/>
      </w:divBdr>
    </w:div>
    <w:div w:id="1784491430">
      <w:bodyDiv w:val="1"/>
      <w:marLeft w:val="0"/>
      <w:marRight w:val="0"/>
      <w:marTop w:val="0"/>
      <w:marBottom w:val="0"/>
      <w:divBdr>
        <w:top w:val="none" w:sz="0" w:space="0" w:color="auto"/>
        <w:left w:val="none" w:sz="0" w:space="0" w:color="auto"/>
        <w:bottom w:val="none" w:sz="0" w:space="0" w:color="auto"/>
        <w:right w:val="none" w:sz="0" w:space="0" w:color="auto"/>
      </w:divBdr>
    </w:div>
    <w:div w:id="1785071380">
      <w:bodyDiv w:val="1"/>
      <w:marLeft w:val="0"/>
      <w:marRight w:val="0"/>
      <w:marTop w:val="0"/>
      <w:marBottom w:val="0"/>
      <w:divBdr>
        <w:top w:val="none" w:sz="0" w:space="0" w:color="auto"/>
        <w:left w:val="none" w:sz="0" w:space="0" w:color="auto"/>
        <w:bottom w:val="none" w:sz="0" w:space="0" w:color="auto"/>
        <w:right w:val="none" w:sz="0" w:space="0" w:color="auto"/>
      </w:divBdr>
    </w:div>
    <w:div w:id="1786583467">
      <w:bodyDiv w:val="1"/>
      <w:marLeft w:val="0"/>
      <w:marRight w:val="0"/>
      <w:marTop w:val="0"/>
      <w:marBottom w:val="0"/>
      <w:divBdr>
        <w:top w:val="none" w:sz="0" w:space="0" w:color="auto"/>
        <w:left w:val="none" w:sz="0" w:space="0" w:color="auto"/>
        <w:bottom w:val="none" w:sz="0" w:space="0" w:color="auto"/>
        <w:right w:val="none" w:sz="0" w:space="0" w:color="auto"/>
      </w:divBdr>
    </w:div>
    <w:div w:id="1786846655">
      <w:bodyDiv w:val="1"/>
      <w:marLeft w:val="0"/>
      <w:marRight w:val="0"/>
      <w:marTop w:val="0"/>
      <w:marBottom w:val="0"/>
      <w:divBdr>
        <w:top w:val="none" w:sz="0" w:space="0" w:color="auto"/>
        <w:left w:val="none" w:sz="0" w:space="0" w:color="auto"/>
        <w:bottom w:val="none" w:sz="0" w:space="0" w:color="auto"/>
        <w:right w:val="none" w:sz="0" w:space="0" w:color="auto"/>
      </w:divBdr>
    </w:div>
    <w:div w:id="1793816901">
      <w:bodyDiv w:val="1"/>
      <w:marLeft w:val="0"/>
      <w:marRight w:val="0"/>
      <w:marTop w:val="0"/>
      <w:marBottom w:val="0"/>
      <w:divBdr>
        <w:top w:val="none" w:sz="0" w:space="0" w:color="auto"/>
        <w:left w:val="none" w:sz="0" w:space="0" w:color="auto"/>
        <w:bottom w:val="none" w:sz="0" w:space="0" w:color="auto"/>
        <w:right w:val="none" w:sz="0" w:space="0" w:color="auto"/>
      </w:divBdr>
    </w:div>
    <w:div w:id="1798254592">
      <w:bodyDiv w:val="1"/>
      <w:marLeft w:val="0"/>
      <w:marRight w:val="0"/>
      <w:marTop w:val="0"/>
      <w:marBottom w:val="0"/>
      <w:divBdr>
        <w:top w:val="none" w:sz="0" w:space="0" w:color="auto"/>
        <w:left w:val="none" w:sz="0" w:space="0" w:color="auto"/>
        <w:bottom w:val="none" w:sz="0" w:space="0" w:color="auto"/>
        <w:right w:val="none" w:sz="0" w:space="0" w:color="auto"/>
      </w:divBdr>
    </w:div>
    <w:div w:id="1800562216">
      <w:bodyDiv w:val="1"/>
      <w:marLeft w:val="0"/>
      <w:marRight w:val="0"/>
      <w:marTop w:val="0"/>
      <w:marBottom w:val="0"/>
      <w:divBdr>
        <w:top w:val="none" w:sz="0" w:space="0" w:color="auto"/>
        <w:left w:val="none" w:sz="0" w:space="0" w:color="auto"/>
        <w:bottom w:val="none" w:sz="0" w:space="0" w:color="auto"/>
        <w:right w:val="none" w:sz="0" w:space="0" w:color="auto"/>
      </w:divBdr>
    </w:div>
    <w:div w:id="1800688864">
      <w:bodyDiv w:val="1"/>
      <w:marLeft w:val="0"/>
      <w:marRight w:val="0"/>
      <w:marTop w:val="0"/>
      <w:marBottom w:val="0"/>
      <w:divBdr>
        <w:top w:val="none" w:sz="0" w:space="0" w:color="auto"/>
        <w:left w:val="none" w:sz="0" w:space="0" w:color="auto"/>
        <w:bottom w:val="none" w:sz="0" w:space="0" w:color="auto"/>
        <w:right w:val="none" w:sz="0" w:space="0" w:color="auto"/>
      </w:divBdr>
    </w:div>
    <w:div w:id="1802111290">
      <w:bodyDiv w:val="1"/>
      <w:marLeft w:val="0"/>
      <w:marRight w:val="0"/>
      <w:marTop w:val="0"/>
      <w:marBottom w:val="0"/>
      <w:divBdr>
        <w:top w:val="none" w:sz="0" w:space="0" w:color="auto"/>
        <w:left w:val="none" w:sz="0" w:space="0" w:color="auto"/>
        <w:bottom w:val="none" w:sz="0" w:space="0" w:color="auto"/>
        <w:right w:val="none" w:sz="0" w:space="0" w:color="auto"/>
      </w:divBdr>
    </w:div>
    <w:div w:id="1805003433">
      <w:bodyDiv w:val="1"/>
      <w:marLeft w:val="0"/>
      <w:marRight w:val="0"/>
      <w:marTop w:val="0"/>
      <w:marBottom w:val="0"/>
      <w:divBdr>
        <w:top w:val="none" w:sz="0" w:space="0" w:color="auto"/>
        <w:left w:val="none" w:sz="0" w:space="0" w:color="auto"/>
        <w:bottom w:val="none" w:sz="0" w:space="0" w:color="auto"/>
        <w:right w:val="none" w:sz="0" w:space="0" w:color="auto"/>
      </w:divBdr>
    </w:div>
    <w:div w:id="1807355353">
      <w:bodyDiv w:val="1"/>
      <w:marLeft w:val="0"/>
      <w:marRight w:val="0"/>
      <w:marTop w:val="0"/>
      <w:marBottom w:val="0"/>
      <w:divBdr>
        <w:top w:val="none" w:sz="0" w:space="0" w:color="auto"/>
        <w:left w:val="none" w:sz="0" w:space="0" w:color="auto"/>
        <w:bottom w:val="none" w:sz="0" w:space="0" w:color="auto"/>
        <w:right w:val="none" w:sz="0" w:space="0" w:color="auto"/>
      </w:divBdr>
    </w:div>
    <w:div w:id="1809007100">
      <w:bodyDiv w:val="1"/>
      <w:marLeft w:val="0"/>
      <w:marRight w:val="0"/>
      <w:marTop w:val="0"/>
      <w:marBottom w:val="0"/>
      <w:divBdr>
        <w:top w:val="none" w:sz="0" w:space="0" w:color="auto"/>
        <w:left w:val="none" w:sz="0" w:space="0" w:color="auto"/>
        <w:bottom w:val="none" w:sz="0" w:space="0" w:color="auto"/>
        <w:right w:val="none" w:sz="0" w:space="0" w:color="auto"/>
      </w:divBdr>
    </w:div>
    <w:div w:id="1809085745">
      <w:bodyDiv w:val="1"/>
      <w:marLeft w:val="0"/>
      <w:marRight w:val="0"/>
      <w:marTop w:val="0"/>
      <w:marBottom w:val="0"/>
      <w:divBdr>
        <w:top w:val="none" w:sz="0" w:space="0" w:color="auto"/>
        <w:left w:val="none" w:sz="0" w:space="0" w:color="auto"/>
        <w:bottom w:val="none" w:sz="0" w:space="0" w:color="auto"/>
        <w:right w:val="none" w:sz="0" w:space="0" w:color="auto"/>
      </w:divBdr>
    </w:div>
    <w:div w:id="1815829461">
      <w:bodyDiv w:val="1"/>
      <w:marLeft w:val="0"/>
      <w:marRight w:val="0"/>
      <w:marTop w:val="0"/>
      <w:marBottom w:val="0"/>
      <w:divBdr>
        <w:top w:val="none" w:sz="0" w:space="0" w:color="auto"/>
        <w:left w:val="none" w:sz="0" w:space="0" w:color="auto"/>
        <w:bottom w:val="none" w:sz="0" w:space="0" w:color="auto"/>
        <w:right w:val="none" w:sz="0" w:space="0" w:color="auto"/>
      </w:divBdr>
    </w:div>
    <w:div w:id="1816213949">
      <w:bodyDiv w:val="1"/>
      <w:marLeft w:val="0"/>
      <w:marRight w:val="0"/>
      <w:marTop w:val="0"/>
      <w:marBottom w:val="0"/>
      <w:divBdr>
        <w:top w:val="none" w:sz="0" w:space="0" w:color="auto"/>
        <w:left w:val="none" w:sz="0" w:space="0" w:color="auto"/>
        <w:bottom w:val="none" w:sz="0" w:space="0" w:color="auto"/>
        <w:right w:val="none" w:sz="0" w:space="0" w:color="auto"/>
      </w:divBdr>
    </w:div>
    <w:div w:id="1816532911">
      <w:bodyDiv w:val="1"/>
      <w:marLeft w:val="0"/>
      <w:marRight w:val="0"/>
      <w:marTop w:val="0"/>
      <w:marBottom w:val="0"/>
      <w:divBdr>
        <w:top w:val="none" w:sz="0" w:space="0" w:color="auto"/>
        <w:left w:val="none" w:sz="0" w:space="0" w:color="auto"/>
        <w:bottom w:val="none" w:sz="0" w:space="0" w:color="auto"/>
        <w:right w:val="none" w:sz="0" w:space="0" w:color="auto"/>
      </w:divBdr>
    </w:div>
    <w:div w:id="1823354255">
      <w:bodyDiv w:val="1"/>
      <w:marLeft w:val="0"/>
      <w:marRight w:val="0"/>
      <w:marTop w:val="0"/>
      <w:marBottom w:val="0"/>
      <w:divBdr>
        <w:top w:val="none" w:sz="0" w:space="0" w:color="auto"/>
        <w:left w:val="none" w:sz="0" w:space="0" w:color="auto"/>
        <w:bottom w:val="none" w:sz="0" w:space="0" w:color="auto"/>
        <w:right w:val="none" w:sz="0" w:space="0" w:color="auto"/>
      </w:divBdr>
    </w:div>
    <w:div w:id="1823813958">
      <w:bodyDiv w:val="1"/>
      <w:marLeft w:val="0"/>
      <w:marRight w:val="0"/>
      <w:marTop w:val="0"/>
      <w:marBottom w:val="0"/>
      <w:divBdr>
        <w:top w:val="none" w:sz="0" w:space="0" w:color="auto"/>
        <w:left w:val="none" w:sz="0" w:space="0" w:color="auto"/>
        <w:bottom w:val="none" w:sz="0" w:space="0" w:color="auto"/>
        <w:right w:val="none" w:sz="0" w:space="0" w:color="auto"/>
      </w:divBdr>
    </w:div>
    <w:div w:id="1825462757">
      <w:bodyDiv w:val="1"/>
      <w:marLeft w:val="0"/>
      <w:marRight w:val="0"/>
      <w:marTop w:val="0"/>
      <w:marBottom w:val="0"/>
      <w:divBdr>
        <w:top w:val="none" w:sz="0" w:space="0" w:color="auto"/>
        <w:left w:val="none" w:sz="0" w:space="0" w:color="auto"/>
        <w:bottom w:val="none" w:sz="0" w:space="0" w:color="auto"/>
        <w:right w:val="none" w:sz="0" w:space="0" w:color="auto"/>
      </w:divBdr>
    </w:div>
    <w:div w:id="1825930112">
      <w:bodyDiv w:val="1"/>
      <w:marLeft w:val="0"/>
      <w:marRight w:val="0"/>
      <w:marTop w:val="0"/>
      <w:marBottom w:val="0"/>
      <w:divBdr>
        <w:top w:val="none" w:sz="0" w:space="0" w:color="auto"/>
        <w:left w:val="none" w:sz="0" w:space="0" w:color="auto"/>
        <w:bottom w:val="none" w:sz="0" w:space="0" w:color="auto"/>
        <w:right w:val="none" w:sz="0" w:space="0" w:color="auto"/>
      </w:divBdr>
    </w:div>
    <w:div w:id="1831167256">
      <w:bodyDiv w:val="1"/>
      <w:marLeft w:val="0"/>
      <w:marRight w:val="0"/>
      <w:marTop w:val="0"/>
      <w:marBottom w:val="0"/>
      <w:divBdr>
        <w:top w:val="none" w:sz="0" w:space="0" w:color="auto"/>
        <w:left w:val="none" w:sz="0" w:space="0" w:color="auto"/>
        <w:bottom w:val="none" w:sz="0" w:space="0" w:color="auto"/>
        <w:right w:val="none" w:sz="0" w:space="0" w:color="auto"/>
      </w:divBdr>
    </w:div>
    <w:div w:id="1833522679">
      <w:bodyDiv w:val="1"/>
      <w:marLeft w:val="0"/>
      <w:marRight w:val="0"/>
      <w:marTop w:val="0"/>
      <w:marBottom w:val="0"/>
      <w:divBdr>
        <w:top w:val="none" w:sz="0" w:space="0" w:color="auto"/>
        <w:left w:val="none" w:sz="0" w:space="0" w:color="auto"/>
        <w:bottom w:val="none" w:sz="0" w:space="0" w:color="auto"/>
        <w:right w:val="none" w:sz="0" w:space="0" w:color="auto"/>
      </w:divBdr>
    </w:div>
    <w:div w:id="1845170809">
      <w:bodyDiv w:val="1"/>
      <w:marLeft w:val="0"/>
      <w:marRight w:val="0"/>
      <w:marTop w:val="0"/>
      <w:marBottom w:val="0"/>
      <w:divBdr>
        <w:top w:val="none" w:sz="0" w:space="0" w:color="auto"/>
        <w:left w:val="none" w:sz="0" w:space="0" w:color="auto"/>
        <w:bottom w:val="none" w:sz="0" w:space="0" w:color="auto"/>
        <w:right w:val="none" w:sz="0" w:space="0" w:color="auto"/>
      </w:divBdr>
    </w:div>
    <w:div w:id="1847356843">
      <w:bodyDiv w:val="1"/>
      <w:marLeft w:val="0"/>
      <w:marRight w:val="0"/>
      <w:marTop w:val="0"/>
      <w:marBottom w:val="0"/>
      <w:divBdr>
        <w:top w:val="none" w:sz="0" w:space="0" w:color="auto"/>
        <w:left w:val="none" w:sz="0" w:space="0" w:color="auto"/>
        <w:bottom w:val="none" w:sz="0" w:space="0" w:color="auto"/>
        <w:right w:val="none" w:sz="0" w:space="0" w:color="auto"/>
      </w:divBdr>
    </w:div>
    <w:div w:id="1847401879">
      <w:bodyDiv w:val="1"/>
      <w:marLeft w:val="0"/>
      <w:marRight w:val="0"/>
      <w:marTop w:val="0"/>
      <w:marBottom w:val="0"/>
      <w:divBdr>
        <w:top w:val="none" w:sz="0" w:space="0" w:color="auto"/>
        <w:left w:val="none" w:sz="0" w:space="0" w:color="auto"/>
        <w:bottom w:val="none" w:sz="0" w:space="0" w:color="auto"/>
        <w:right w:val="none" w:sz="0" w:space="0" w:color="auto"/>
      </w:divBdr>
    </w:div>
    <w:div w:id="1848665132">
      <w:bodyDiv w:val="1"/>
      <w:marLeft w:val="0"/>
      <w:marRight w:val="0"/>
      <w:marTop w:val="0"/>
      <w:marBottom w:val="0"/>
      <w:divBdr>
        <w:top w:val="none" w:sz="0" w:space="0" w:color="auto"/>
        <w:left w:val="none" w:sz="0" w:space="0" w:color="auto"/>
        <w:bottom w:val="none" w:sz="0" w:space="0" w:color="auto"/>
        <w:right w:val="none" w:sz="0" w:space="0" w:color="auto"/>
      </w:divBdr>
    </w:div>
    <w:div w:id="1852333551">
      <w:bodyDiv w:val="1"/>
      <w:marLeft w:val="0"/>
      <w:marRight w:val="0"/>
      <w:marTop w:val="0"/>
      <w:marBottom w:val="0"/>
      <w:divBdr>
        <w:top w:val="none" w:sz="0" w:space="0" w:color="auto"/>
        <w:left w:val="none" w:sz="0" w:space="0" w:color="auto"/>
        <w:bottom w:val="none" w:sz="0" w:space="0" w:color="auto"/>
        <w:right w:val="none" w:sz="0" w:space="0" w:color="auto"/>
      </w:divBdr>
    </w:div>
    <w:div w:id="1853446083">
      <w:bodyDiv w:val="1"/>
      <w:marLeft w:val="0"/>
      <w:marRight w:val="0"/>
      <w:marTop w:val="0"/>
      <w:marBottom w:val="0"/>
      <w:divBdr>
        <w:top w:val="none" w:sz="0" w:space="0" w:color="auto"/>
        <w:left w:val="none" w:sz="0" w:space="0" w:color="auto"/>
        <w:bottom w:val="none" w:sz="0" w:space="0" w:color="auto"/>
        <w:right w:val="none" w:sz="0" w:space="0" w:color="auto"/>
      </w:divBdr>
    </w:div>
    <w:div w:id="1856111123">
      <w:bodyDiv w:val="1"/>
      <w:marLeft w:val="0"/>
      <w:marRight w:val="0"/>
      <w:marTop w:val="0"/>
      <w:marBottom w:val="0"/>
      <w:divBdr>
        <w:top w:val="none" w:sz="0" w:space="0" w:color="auto"/>
        <w:left w:val="none" w:sz="0" w:space="0" w:color="auto"/>
        <w:bottom w:val="none" w:sz="0" w:space="0" w:color="auto"/>
        <w:right w:val="none" w:sz="0" w:space="0" w:color="auto"/>
      </w:divBdr>
    </w:div>
    <w:div w:id="1858883479">
      <w:bodyDiv w:val="1"/>
      <w:marLeft w:val="0"/>
      <w:marRight w:val="0"/>
      <w:marTop w:val="0"/>
      <w:marBottom w:val="0"/>
      <w:divBdr>
        <w:top w:val="none" w:sz="0" w:space="0" w:color="auto"/>
        <w:left w:val="none" w:sz="0" w:space="0" w:color="auto"/>
        <w:bottom w:val="none" w:sz="0" w:space="0" w:color="auto"/>
        <w:right w:val="none" w:sz="0" w:space="0" w:color="auto"/>
      </w:divBdr>
    </w:div>
    <w:div w:id="1862352279">
      <w:bodyDiv w:val="1"/>
      <w:marLeft w:val="0"/>
      <w:marRight w:val="0"/>
      <w:marTop w:val="0"/>
      <w:marBottom w:val="0"/>
      <w:divBdr>
        <w:top w:val="none" w:sz="0" w:space="0" w:color="auto"/>
        <w:left w:val="none" w:sz="0" w:space="0" w:color="auto"/>
        <w:bottom w:val="none" w:sz="0" w:space="0" w:color="auto"/>
        <w:right w:val="none" w:sz="0" w:space="0" w:color="auto"/>
      </w:divBdr>
    </w:div>
    <w:div w:id="1869835811">
      <w:bodyDiv w:val="1"/>
      <w:marLeft w:val="0"/>
      <w:marRight w:val="0"/>
      <w:marTop w:val="0"/>
      <w:marBottom w:val="0"/>
      <w:divBdr>
        <w:top w:val="none" w:sz="0" w:space="0" w:color="auto"/>
        <w:left w:val="none" w:sz="0" w:space="0" w:color="auto"/>
        <w:bottom w:val="none" w:sz="0" w:space="0" w:color="auto"/>
        <w:right w:val="none" w:sz="0" w:space="0" w:color="auto"/>
      </w:divBdr>
    </w:div>
    <w:div w:id="1875192054">
      <w:bodyDiv w:val="1"/>
      <w:marLeft w:val="0"/>
      <w:marRight w:val="0"/>
      <w:marTop w:val="0"/>
      <w:marBottom w:val="0"/>
      <w:divBdr>
        <w:top w:val="none" w:sz="0" w:space="0" w:color="auto"/>
        <w:left w:val="none" w:sz="0" w:space="0" w:color="auto"/>
        <w:bottom w:val="none" w:sz="0" w:space="0" w:color="auto"/>
        <w:right w:val="none" w:sz="0" w:space="0" w:color="auto"/>
      </w:divBdr>
    </w:div>
    <w:div w:id="1887793013">
      <w:bodyDiv w:val="1"/>
      <w:marLeft w:val="0"/>
      <w:marRight w:val="0"/>
      <w:marTop w:val="0"/>
      <w:marBottom w:val="0"/>
      <w:divBdr>
        <w:top w:val="none" w:sz="0" w:space="0" w:color="auto"/>
        <w:left w:val="none" w:sz="0" w:space="0" w:color="auto"/>
        <w:bottom w:val="none" w:sz="0" w:space="0" w:color="auto"/>
        <w:right w:val="none" w:sz="0" w:space="0" w:color="auto"/>
      </w:divBdr>
    </w:div>
    <w:div w:id="1889030609">
      <w:bodyDiv w:val="1"/>
      <w:marLeft w:val="0"/>
      <w:marRight w:val="0"/>
      <w:marTop w:val="0"/>
      <w:marBottom w:val="0"/>
      <w:divBdr>
        <w:top w:val="none" w:sz="0" w:space="0" w:color="auto"/>
        <w:left w:val="none" w:sz="0" w:space="0" w:color="auto"/>
        <w:bottom w:val="none" w:sz="0" w:space="0" w:color="auto"/>
        <w:right w:val="none" w:sz="0" w:space="0" w:color="auto"/>
      </w:divBdr>
    </w:div>
    <w:div w:id="1894777888">
      <w:bodyDiv w:val="1"/>
      <w:marLeft w:val="0"/>
      <w:marRight w:val="0"/>
      <w:marTop w:val="0"/>
      <w:marBottom w:val="0"/>
      <w:divBdr>
        <w:top w:val="none" w:sz="0" w:space="0" w:color="auto"/>
        <w:left w:val="none" w:sz="0" w:space="0" w:color="auto"/>
        <w:bottom w:val="none" w:sz="0" w:space="0" w:color="auto"/>
        <w:right w:val="none" w:sz="0" w:space="0" w:color="auto"/>
      </w:divBdr>
    </w:div>
    <w:div w:id="1900554616">
      <w:bodyDiv w:val="1"/>
      <w:marLeft w:val="0"/>
      <w:marRight w:val="0"/>
      <w:marTop w:val="0"/>
      <w:marBottom w:val="0"/>
      <w:divBdr>
        <w:top w:val="none" w:sz="0" w:space="0" w:color="auto"/>
        <w:left w:val="none" w:sz="0" w:space="0" w:color="auto"/>
        <w:bottom w:val="none" w:sz="0" w:space="0" w:color="auto"/>
        <w:right w:val="none" w:sz="0" w:space="0" w:color="auto"/>
      </w:divBdr>
    </w:div>
    <w:div w:id="1902056290">
      <w:bodyDiv w:val="1"/>
      <w:marLeft w:val="0"/>
      <w:marRight w:val="0"/>
      <w:marTop w:val="0"/>
      <w:marBottom w:val="0"/>
      <w:divBdr>
        <w:top w:val="none" w:sz="0" w:space="0" w:color="auto"/>
        <w:left w:val="none" w:sz="0" w:space="0" w:color="auto"/>
        <w:bottom w:val="none" w:sz="0" w:space="0" w:color="auto"/>
        <w:right w:val="none" w:sz="0" w:space="0" w:color="auto"/>
      </w:divBdr>
    </w:div>
    <w:div w:id="1905067965">
      <w:bodyDiv w:val="1"/>
      <w:marLeft w:val="0"/>
      <w:marRight w:val="0"/>
      <w:marTop w:val="0"/>
      <w:marBottom w:val="0"/>
      <w:divBdr>
        <w:top w:val="none" w:sz="0" w:space="0" w:color="auto"/>
        <w:left w:val="none" w:sz="0" w:space="0" w:color="auto"/>
        <w:bottom w:val="none" w:sz="0" w:space="0" w:color="auto"/>
        <w:right w:val="none" w:sz="0" w:space="0" w:color="auto"/>
      </w:divBdr>
    </w:div>
    <w:div w:id="1910533416">
      <w:bodyDiv w:val="1"/>
      <w:marLeft w:val="0"/>
      <w:marRight w:val="0"/>
      <w:marTop w:val="0"/>
      <w:marBottom w:val="0"/>
      <w:divBdr>
        <w:top w:val="none" w:sz="0" w:space="0" w:color="auto"/>
        <w:left w:val="none" w:sz="0" w:space="0" w:color="auto"/>
        <w:bottom w:val="none" w:sz="0" w:space="0" w:color="auto"/>
        <w:right w:val="none" w:sz="0" w:space="0" w:color="auto"/>
      </w:divBdr>
    </w:div>
    <w:div w:id="1910991708">
      <w:bodyDiv w:val="1"/>
      <w:marLeft w:val="0"/>
      <w:marRight w:val="0"/>
      <w:marTop w:val="0"/>
      <w:marBottom w:val="0"/>
      <w:divBdr>
        <w:top w:val="none" w:sz="0" w:space="0" w:color="auto"/>
        <w:left w:val="none" w:sz="0" w:space="0" w:color="auto"/>
        <w:bottom w:val="none" w:sz="0" w:space="0" w:color="auto"/>
        <w:right w:val="none" w:sz="0" w:space="0" w:color="auto"/>
      </w:divBdr>
    </w:div>
    <w:div w:id="1914970510">
      <w:bodyDiv w:val="1"/>
      <w:marLeft w:val="0"/>
      <w:marRight w:val="0"/>
      <w:marTop w:val="0"/>
      <w:marBottom w:val="0"/>
      <w:divBdr>
        <w:top w:val="none" w:sz="0" w:space="0" w:color="auto"/>
        <w:left w:val="none" w:sz="0" w:space="0" w:color="auto"/>
        <w:bottom w:val="none" w:sz="0" w:space="0" w:color="auto"/>
        <w:right w:val="none" w:sz="0" w:space="0" w:color="auto"/>
      </w:divBdr>
    </w:div>
    <w:div w:id="1915964813">
      <w:bodyDiv w:val="1"/>
      <w:marLeft w:val="0"/>
      <w:marRight w:val="0"/>
      <w:marTop w:val="0"/>
      <w:marBottom w:val="0"/>
      <w:divBdr>
        <w:top w:val="none" w:sz="0" w:space="0" w:color="auto"/>
        <w:left w:val="none" w:sz="0" w:space="0" w:color="auto"/>
        <w:bottom w:val="none" w:sz="0" w:space="0" w:color="auto"/>
        <w:right w:val="none" w:sz="0" w:space="0" w:color="auto"/>
      </w:divBdr>
    </w:div>
    <w:div w:id="1919166620">
      <w:bodyDiv w:val="1"/>
      <w:marLeft w:val="0"/>
      <w:marRight w:val="0"/>
      <w:marTop w:val="0"/>
      <w:marBottom w:val="0"/>
      <w:divBdr>
        <w:top w:val="none" w:sz="0" w:space="0" w:color="auto"/>
        <w:left w:val="none" w:sz="0" w:space="0" w:color="auto"/>
        <w:bottom w:val="none" w:sz="0" w:space="0" w:color="auto"/>
        <w:right w:val="none" w:sz="0" w:space="0" w:color="auto"/>
      </w:divBdr>
    </w:div>
    <w:div w:id="1920746356">
      <w:bodyDiv w:val="1"/>
      <w:marLeft w:val="0"/>
      <w:marRight w:val="0"/>
      <w:marTop w:val="0"/>
      <w:marBottom w:val="0"/>
      <w:divBdr>
        <w:top w:val="none" w:sz="0" w:space="0" w:color="auto"/>
        <w:left w:val="none" w:sz="0" w:space="0" w:color="auto"/>
        <w:bottom w:val="none" w:sz="0" w:space="0" w:color="auto"/>
        <w:right w:val="none" w:sz="0" w:space="0" w:color="auto"/>
      </w:divBdr>
    </w:div>
    <w:div w:id="1923055146">
      <w:bodyDiv w:val="1"/>
      <w:marLeft w:val="0"/>
      <w:marRight w:val="0"/>
      <w:marTop w:val="0"/>
      <w:marBottom w:val="0"/>
      <w:divBdr>
        <w:top w:val="none" w:sz="0" w:space="0" w:color="auto"/>
        <w:left w:val="none" w:sz="0" w:space="0" w:color="auto"/>
        <w:bottom w:val="none" w:sz="0" w:space="0" w:color="auto"/>
        <w:right w:val="none" w:sz="0" w:space="0" w:color="auto"/>
      </w:divBdr>
    </w:div>
    <w:div w:id="1937865989">
      <w:bodyDiv w:val="1"/>
      <w:marLeft w:val="0"/>
      <w:marRight w:val="0"/>
      <w:marTop w:val="0"/>
      <w:marBottom w:val="0"/>
      <w:divBdr>
        <w:top w:val="none" w:sz="0" w:space="0" w:color="auto"/>
        <w:left w:val="none" w:sz="0" w:space="0" w:color="auto"/>
        <w:bottom w:val="none" w:sz="0" w:space="0" w:color="auto"/>
        <w:right w:val="none" w:sz="0" w:space="0" w:color="auto"/>
      </w:divBdr>
    </w:div>
    <w:div w:id="1940330718">
      <w:bodyDiv w:val="1"/>
      <w:marLeft w:val="0"/>
      <w:marRight w:val="0"/>
      <w:marTop w:val="0"/>
      <w:marBottom w:val="0"/>
      <w:divBdr>
        <w:top w:val="none" w:sz="0" w:space="0" w:color="auto"/>
        <w:left w:val="none" w:sz="0" w:space="0" w:color="auto"/>
        <w:bottom w:val="none" w:sz="0" w:space="0" w:color="auto"/>
        <w:right w:val="none" w:sz="0" w:space="0" w:color="auto"/>
      </w:divBdr>
    </w:div>
    <w:div w:id="1962881344">
      <w:bodyDiv w:val="1"/>
      <w:marLeft w:val="0"/>
      <w:marRight w:val="0"/>
      <w:marTop w:val="0"/>
      <w:marBottom w:val="0"/>
      <w:divBdr>
        <w:top w:val="none" w:sz="0" w:space="0" w:color="auto"/>
        <w:left w:val="none" w:sz="0" w:space="0" w:color="auto"/>
        <w:bottom w:val="none" w:sz="0" w:space="0" w:color="auto"/>
        <w:right w:val="none" w:sz="0" w:space="0" w:color="auto"/>
      </w:divBdr>
    </w:div>
    <w:div w:id="1965308205">
      <w:bodyDiv w:val="1"/>
      <w:marLeft w:val="0"/>
      <w:marRight w:val="0"/>
      <w:marTop w:val="0"/>
      <w:marBottom w:val="0"/>
      <w:divBdr>
        <w:top w:val="none" w:sz="0" w:space="0" w:color="auto"/>
        <w:left w:val="none" w:sz="0" w:space="0" w:color="auto"/>
        <w:bottom w:val="none" w:sz="0" w:space="0" w:color="auto"/>
        <w:right w:val="none" w:sz="0" w:space="0" w:color="auto"/>
      </w:divBdr>
    </w:div>
    <w:div w:id="1965378264">
      <w:bodyDiv w:val="1"/>
      <w:marLeft w:val="0"/>
      <w:marRight w:val="0"/>
      <w:marTop w:val="0"/>
      <w:marBottom w:val="0"/>
      <w:divBdr>
        <w:top w:val="none" w:sz="0" w:space="0" w:color="auto"/>
        <w:left w:val="none" w:sz="0" w:space="0" w:color="auto"/>
        <w:bottom w:val="none" w:sz="0" w:space="0" w:color="auto"/>
        <w:right w:val="none" w:sz="0" w:space="0" w:color="auto"/>
      </w:divBdr>
    </w:div>
    <w:div w:id="1967809598">
      <w:bodyDiv w:val="1"/>
      <w:marLeft w:val="0"/>
      <w:marRight w:val="0"/>
      <w:marTop w:val="0"/>
      <w:marBottom w:val="0"/>
      <w:divBdr>
        <w:top w:val="none" w:sz="0" w:space="0" w:color="auto"/>
        <w:left w:val="none" w:sz="0" w:space="0" w:color="auto"/>
        <w:bottom w:val="none" w:sz="0" w:space="0" w:color="auto"/>
        <w:right w:val="none" w:sz="0" w:space="0" w:color="auto"/>
      </w:divBdr>
    </w:div>
    <w:div w:id="1979913965">
      <w:bodyDiv w:val="1"/>
      <w:marLeft w:val="0"/>
      <w:marRight w:val="0"/>
      <w:marTop w:val="0"/>
      <w:marBottom w:val="0"/>
      <w:divBdr>
        <w:top w:val="none" w:sz="0" w:space="0" w:color="auto"/>
        <w:left w:val="none" w:sz="0" w:space="0" w:color="auto"/>
        <w:bottom w:val="none" w:sz="0" w:space="0" w:color="auto"/>
        <w:right w:val="none" w:sz="0" w:space="0" w:color="auto"/>
      </w:divBdr>
    </w:div>
    <w:div w:id="1982691538">
      <w:bodyDiv w:val="1"/>
      <w:marLeft w:val="0"/>
      <w:marRight w:val="0"/>
      <w:marTop w:val="0"/>
      <w:marBottom w:val="0"/>
      <w:divBdr>
        <w:top w:val="none" w:sz="0" w:space="0" w:color="auto"/>
        <w:left w:val="none" w:sz="0" w:space="0" w:color="auto"/>
        <w:bottom w:val="none" w:sz="0" w:space="0" w:color="auto"/>
        <w:right w:val="none" w:sz="0" w:space="0" w:color="auto"/>
      </w:divBdr>
    </w:div>
    <w:div w:id="1985623427">
      <w:bodyDiv w:val="1"/>
      <w:marLeft w:val="0"/>
      <w:marRight w:val="0"/>
      <w:marTop w:val="0"/>
      <w:marBottom w:val="0"/>
      <w:divBdr>
        <w:top w:val="none" w:sz="0" w:space="0" w:color="auto"/>
        <w:left w:val="none" w:sz="0" w:space="0" w:color="auto"/>
        <w:bottom w:val="none" w:sz="0" w:space="0" w:color="auto"/>
        <w:right w:val="none" w:sz="0" w:space="0" w:color="auto"/>
      </w:divBdr>
    </w:div>
    <w:div w:id="1986856544">
      <w:bodyDiv w:val="1"/>
      <w:marLeft w:val="0"/>
      <w:marRight w:val="0"/>
      <w:marTop w:val="0"/>
      <w:marBottom w:val="0"/>
      <w:divBdr>
        <w:top w:val="none" w:sz="0" w:space="0" w:color="auto"/>
        <w:left w:val="none" w:sz="0" w:space="0" w:color="auto"/>
        <w:bottom w:val="none" w:sz="0" w:space="0" w:color="auto"/>
        <w:right w:val="none" w:sz="0" w:space="0" w:color="auto"/>
      </w:divBdr>
    </w:div>
    <w:div w:id="1991250563">
      <w:bodyDiv w:val="1"/>
      <w:marLeft w:val="0"/>
      <w:marRight w:val="0"/>
      <w:marTop w:val="0"/>
      <w:marBottom w:val="0"/>
      <w:divBdr>
        <w:top w:val="none" w:sz="0" w:space="0" w:color="auto"/>
        <w:left w:val="none" w:sz="0" w:space="0" w:color="auto"/>
        <w:bottom w:val="none" w:sz="0" w:space="0" w:color="auto"/>
        <w:right w:val="none" w:sz="0" w:space="0" w:color="auto"/>
      </w:divBdr>
    </w:div>
    <w:div w:id="2001231900">
      <w:bodyDiv w:val="1"/>
      <w:marLeft w:val="0"/>
      <w:marRight w:val="0"/>
      <w:marTop w:val="0"/>
      <w:marBottom w:val="0"/>
      <w:divBdr>
        <w:top w:val="none" w:sz="0" w:space="0" w:color="auto"/>
        <w:left w:val="none" w:sz="0" w:space="0" w:color="auto"/>
        <w:bottom w:val="none" w:sz="0" w:space="0" w:color="auto"/>
        <w:right w:val="none" w:sz="0" w:space="0" w:color="auto"/>
      </w:divBdr>
    </w:div>
    <w:div w:id="2005625905">
      <w:bodyDiv w:val="1"/>
      <w:marLeft w:val="0"/>
      <w:marRight w:val="0"/>
      <w:marTop w:val="0"/>
      <w:marBottom w:val="0"/>
      <w:divBdr>
        <w:top w:val="none" w:sz="0" w:space="0" w:color="auto"/>
        <w:left w:val="none" w:sz="0" w:space="0" w:color="auto"/>
        <w:bottom w:val="none" w:sz="0" w:space="0" w:color="auto"/>
        <w:right w:val="none" w:sz="0" w:space="0" w:color="auto"/>
      </w:divBdr>
    </w:div>
    <w:div w:id="2006666152">
      <w:bodyDiv w:val="1"/>
      <w:marLeft w:val="0"/>
      <w:marRight w:val="0"/>
      <w:marTop w:val="0"/>
      <w:marBottom w:val="0"/>
      <w:divBdr>
        <w:top w:val="none" w:sz="0" w:space="0" w:color="auto"/>
        <w:left w:val="none" w:sz="0" w:space="0" w:color="auto"/>
        <w:bottom w:val="none" w:sz="0" w:space="0" w:color="auto"/>
        <w:right w:val="none" w:sz="0" w:space="0" w:color="auto"/>
      </w:divBdr>
    </w:div>
    <w:div w:id="2009744083">
      <w:bodyDiv w:val="1"/>
      <w:marLeft w:val="0"/>
      <w:marRight w:val="0"/>
      <w:marTop w:val="0"/>
      <w:marBottom w:val="0"/>
      <w:divBdr>
        <w:top w:val="none" w:sz="0" w:space="0" w:color="auto"/>
        <w:left w:val="none" w:sz="0" w:space="0" w:color="auto"/>
        <w:bottom w:val="none" w:sz="0" w:space="0" w:color="auto"/>
        <w:right w:val="none" w:sz="0" w:space="0" w:color="auto"/>
      </w:divBdr>
    </w:div>
    <w:div w:id="2017343171">
      <w:bodyDiv w:val="1"/>
      <w:marLeft w:val="0"/>
      <w:marRight w:val="0"/>
      <w:marTop w:val="0"/>
      <w:marBottom w:val="0"/>
      <w:divBdr>
        <w:top w:val="none" w:sz="0" w:space="0" w:color="auto"/>
        <w:left w:val="none" w:sz="0" w:space="0" w:color="auto"/>
        <w:bottom w:val="none" w:sz="0" w:space="0" w:color="auto"/>
        <w:right w:val="none" w:sz="0" w:space="0" w:color="auto"/>
      </w:divBdr>
    </w:div>
    <w:div w:id="2020811728">
      <w:bodyDiv w:val="1"/>
      <w:marLeft w:val="0"/>
      <w:marRight w:val="0"/>
      <w:marTop w:val="0"/>
      <w:marBottom w:val="0"/>
      <w:divBdr>
        <w:top w:val="none" w:sz="0" w:space="0" w:color="auto"/>
        <w:left w:val="none" w:sz="0" w:space="0" w:color="auto"/>
        <w:bottom w:val="none" w:sz="0" w:space="0" w:color="auto"/>
        <w:right w:val="none" w:sz="0" w:space="0" w:color="auto"/>
      </w:divBdr>
    </w:div>
    <w:div w:id="2031908257">
      <w:bodyDiv w:val="1"/>
      <w:marLeft w:val="0"/>
      <w:marRight w:val="0"/>
      <w:marTop w:val="0"/>
      <w:marBottom w:val="0"/>
      <w:divBdr>
        <w:top w:val="none" w:sz="0" w:space="0" w:color="auto"/>
        <w:left w:val="none" w:sz="0" w:space="0" w:color="auto"/>
        <w:bottom w:val="none" w:sz="0" w:space="0" w:color="auto"/>
        <w:right w:val="none" w:sz="0" w:space="0" w:color="auto"/>
      </w:divBdr>
    </w:div>
    <w:div w:id="2040206615">
      <w:bodyDiv w:val="1"/>
      <w:marLeft w:val="0"/>
      <w:marRight w:val="0"/>
      <w:marTop w:val="0"/>
      <w:marBottom w:val="0"/>
      <w:divBdr>
        <w:top w:val="none" w:sz="0" w:space="0" w:color="auto"/>
        <w:left w:val="none" w:sz="0" w:space="0" w:color="auto"/>
        <w:bottom w:val="none" w:sz="0" w:space="0" w:color="auto"/>
        <w:right w:val="none" w:sz="0" w:space="0" w:color="auto"/>
      </w:divBdr>
    </w:div>
    <w:div w:id="2041009194">
      <w:bodyDiv w:val="1"/>
      <w:marLeft w:val="0"/>
      <w:marRight w:val="0"/>
      <w:marTop w:val="0"/>
      <w:marBottom w:val="0"/>
      <w:divBdr>
        <w:top w:val="none" w:sz="0" w:space="0" w:color="auto"/>
        <w:left w:val="none" w:sz="0" w:space="0" w:color="auto"/>
        <w:bottom w:val="none" w:sz="0" w:space="0" w:color="auto"/>
        <w:right w:val="none" w:sz="0" w:space="0" w:color="auto"/>
      </w:divBdr>
    </w:div>
    <w:div w:id="2044867624">
      <w:bodyDiv w:val="1"/>
      <w:marLeft w:val="0"/>
      <w:marRight w:val="0"/>
      <w:marTop w:val="0"/>
      <w:marBottom w:val="0"/>
      <w:divBdr>
        <w:top w:val="none" w:sz="0" w:space="0" w:color="auto"/>
        <w:left w:val="none" w:sz="0" w:space="0" w:color="auto"/>
        <w:bottom w:val="none" w:sz="0" w:space="0" w:color="auto"/>
        <w:right w:val="none" w:sz="0" w:space="0" w:color="auto"/>
      </w:divBdr>
    </w:div>
    <w:div w:id="2047365371">
      <w:bodyDiv w:val="1"/>
      <w:marLeft w:val="0"/>
      <w:marRight w:val="0"/>
      <w:marTop w:val="0"/>
      <w:marBottom w:val="0"/>
      <w:divBdr>
        <w:top w:val="none" w:sz="0" w:space="0" w:color="auto"/>
        <w:left w:val="none" w:sz="0" w:space="0" w:color="auto"/>
        <w:bottom w:val="none" w:sz="0" w:space="0" w:color="auto"/>
        <w:right w:val="none" w:sz="0" w:space="0" w:color="auto"/>
      </w:divBdr>
    </w:div>
    <w:div w:id="2069180886">
      <w:bodyDiv w:val="1"/>
      <w:marLeft w:val="0"/>
      <w:marRight w:val="0"/>
      <w:marTop w:val="0"/>
      <w:marBottom w:val="0"/>
      <w:divBdr>
        <w:top w:val="none" w:sz="0" w:space="0" w:color="auto"/>
        <w:left w:val="none" w:sz="0" w:space="0" w:color="auto"/>
        <w:bottom w:val="none" w:sz="0" w:space="0" w:color="auto"/>
        <w:right w:val="none" w:sz="0" w:space="0" w:color="auto"/>
      </w:divBdr>
    </w:div>
    <w:div w:id="2075353862">
      <w:bodyDiv w:val="1"/>
      <w:marLeft w:val="0"/>
      <w:marRight w:val="0"/>
      <w:marTop w:val="0"/>
      <w:marBottom w:val="0"/>
      <w:divBdr>
        <w:top w:val="none" w:sz="0" w:space="0" w:color="auto"/>
        <w:left w:val="none" w:sz="0" w:space="0" w:color="auto"/>
        <w:bottom w:val="none" w:sz="0" w:space="0" w:color="auto"/>
        <w:right w:val="none" w:sz="0" w:space="0" w:color="auto"/>
      </w:divBdr>
    </w:div>
    <w:div w:id="2076656633">
      <w:bodyDiv w:val="1"/>
      <w:marLeft w:val="0"/>
      <w:marRight w:val="0"/>
      <w:marTop w:val="0"/>
      <w:marBottom w:val="0"/>
      <w:divBdr>
        <w:top w:val="none" w:sz="0" w:space="0" w:color="auto"/>
        <w:left w:val="none" w:sz="0" w:space="0" w:color="auto"/>
        <w:bottom w:val="none" w:sz="0" w:space="0" w:color="auto"/>
        <w:right w:val="none" w:sz="0" w:space="0" w:color="auto"/>
      </w:divBdr>
    </w:div>
    <w:div w:id="2076774592">
      <w:bodyDiv w:val="1"/>
      <w:marLeft w:val="0"/>
      <w:marRight w:val="0"/>
      <w:marTop w:val="0"/>
      <w:marBottom w:val="0"/>
      <w:divBdr>
        <w:top w:val="none" w:sz="0" w:space="0" w:color="auto"/>
        <w:left w:val="none" w:sz="0" w:space="0" w:color="auto"/>
        <w:bottom w:val="none" w:sz="0" w:space="0" w:color="auto"/>
        <w:right w:val="none" w:sz="0" w:space="0" w:color="auto"/>
      </w:divBdr>
    </w:div>
    <w:div w:id="2086030273">
      <w:bodyDiv w:val="1"/>
      <w:marLeft w:val="0"/>
      <w:marRight w:val="0"/>
      <w:marTop w:val="0"/>
      <w:marBottom w:val="0"/>
      <w:divBdr>
        <w:top w:val="none" w:sz="0" w:space="0" w:color="auto"/>
        <w:left w:val="none" w:sz="0" w:space="0" w:color="auto"/>
        <w:bottom w:val="none" w:sz="0" w:space="0" w:color="auto"/>
        <w:right w:val="none" w:sz="0" w:space="0" w:color="auto"/>
      </w:divBdr>
    </w:div>
    <w:div w:id="2092963146">
      <w:bodyDiv w:val="1"/>
      <w:marLeft w:val="0"/>
      <w:marRight w:val="0"/>
      <w:marTop w:val="0"/>
      <w:marBottom w:val="0"/>
      <w:divBdr>
        <w:top w:val="none" w:sz="0" w:space="0" w:color="auto"/>
        <w:left w:val="none" w:sz="0" w:space="0" w:color="auto"/>
        <w:bottom w:val="none" w:sz="0" w:space="0" w:color="auto"/>
        <w:right w:val="none" w:sz="0" w:space="0" w:color="auto"/>
      </w:divBdr>
    </w:div>
    <w:div w:id="2093697868">
      <w:bodyDiv w:val="1"/>
      <w:marLeft w:val="0"/>
      <w:marRight w:val="0"/>
      <w:marTop w:val="0"/>
      <w:marBottom w:val="0"/>
      <w:divBdr>
        <w:top w:val="none" w:sz="0" w:space="0" w:color="auto"/>
        <w:left w:val="none" w:sz="0" w:space="0" w:color="auto"/>
        <w:bottom w:val="none" w:sz="0" w:space="0" w:color="auto"/>
        <w:right w:val="none" w:sz="0" w:space="0" w:color="auto"/>
      </w:divBdr>
    </w:div>
    <w:div w:id="2097053168">
      <w:bodyDiv w:val="1"/>
      <w:marLeft w:val="0"/>
      <w:marRight w:val="0"/>
      <w:marTop w:val="0"/>
      <w:marBottom w:val="0"/>
      <w:divBdr>
        <w:top w:val="none" w:sz="0" w:space="0" w:color="auto"/>
        <w:left w:val="none" w:sz="0" w:space="0" w:color="auto"/>
        <w:bottom w:val="none" w:sz="0" w:space="0" w:color="auto"/>
        <w:right w:val="none" w:sz="0" w:space="0" w:color="auto"/>
      </w:divBdr>
    </w:div>
    <w:div w:id="2098862486">
      <w:bodyDiv w:val="1"/>
      <w:marLeft w:val="0"/>
      <w:marRight w:val="0"/>
      <w:marTop w:val="0"/>
      <w:marBottom w:val="0"/>
      <w:divBdr>
        <w:top w:val="none" w:sz="0" w:space="0" w:color="auto"/>
        <w:left w:val="none" w:sz="0" w:space="0" w:color="auto"/>
        <w:bottom w:val="none" w:sz="0" w:space="0" w:color="auto"/>
        <w:right w:val="none" w:sz="0" w:space="0" w:color="auto"/>
      </w:divBdr>
    </w:div>
    <w:div w:id="2104953243">
      <w:bodyDiv w:val="1"/>
      <w:marLeft w:val="0"/>
      <w:marRight w:val="0"/>
      <w:marTop w:val="0"/>
      <w:marBottom w:val="0"/>
      <w:divBdr>
        <w:top w:val="none" w:sz="0" w:space="0" w:color="auto"/>
        <w:left w:val="none" w:sz="0" w:space="0" w:color="auto"/>
        <w:bottom w:val="none" w:sz="0" w:space="0" w:color="auto"/>
        <w:right w:val="none" w:sz="0" w:space="0" w:color="auto"/>
      </w:divBdr>
    </w:div>
    <w:div w:id="2108385667">
      <w:bodyDiv w:val="1"/>
      <w:marLeft w:val="0"/>
      <w:marRight w:val="0"/>
      <w:marTop w:val="0"/>
      <w:marBottom w:val="0"/>
      <w:divBdr>
        <w:top w:val="none" w:sz="0" w:space="0" w:color="auto"/>
        <w:left w:val="none" w:sz="0" w:space="0" w:color="auto"/>
        <w:bottom w:val="none" w:sz="0" w:space="0" w:color="auto"/>
        <w:right w:val="none" w:sz="0" w:space="0" w:color="auto"/>
      </w:divBdr>
    </w:div>
    <w:div w:id="2109152177">
      <w:bodyDiv w:val="1"/>
      <w:marLeft w:val="0"/>
      <w:marRight w:val="0"/>
      <w:marTop w:val="0"/>
      <w:marBottom w:val="0"/>
      <w:divBdr>
        <w:top w:val="none" w:sz="0" w:space="0" w:color="auto"/>
        <w:left w:val="none" w:sz="0" w:space="0" w:color="auto"/>
        <w:bottom w:val="none" w:sz="0" w:space="0" w:color="auto"/>
        <w:right w:val="none" w:sz="0" w:space="0" w:color="auto"/>
      </w:divBdr>
    </w:div>
    <w:div w:id="2119325589">
      <w:bodyDiv w:val="1"/>
      <w:marLeft w:val="0"/>
      <w:marRight w:val="0"/>
      <w:marTop w:val="0"/>
      <w:marBottom w:val="0"/>
      <w:divBdr>
        <w:top w:val="none" w:sz="0" w:space="0" w:color="auto"/>
        <w:left w:val="none" w:sz="0" w:space="0" w:color="auto"/>
        <w:bottom w:val="none" w:sz="0" w:space="0" w:color="auto"/>
        <w:right w:val="none" w:sz="0" w:space="0" w:color="auto"/>
      </w:divBdr>
    </w:div>
    <w:div w:id="2119327895">
      <w:bodyDiv w:val="1"/>
      <w:marLeft w:val="0"/>
      <w:marRight w:val="0"/>
      <w:marTop w:val="0"/>
      <w:marBottom w:val="0"/>
      <w:divBdr>
        <w:top w:val="none" w:sz="0" w:space="0" w:color="auto"/>
        <w:left w:val="none" w:sz="0" w:space="0" w:color="auto"/>
        <w:bottom w:val="none" w:sz="0" w:space="0" w:color="auto"/>
        <w:right w:val="none" w:sz="0" w:space="0" w:color="auto"/>
      </w:divBdr>
    </w:div>
    <w:div w:id="2125691915">
      <w:bodyDiv w:val="1"/>
      <w:marLeft w:val="0"/>
      <w:marRight w:val="0"/>
      <w:marTop w:val="0"/>
      <w:marBottom w:val="0"/>
      <w:divBdr>
        <w:top w:val="none" w:sz="0" w:space="0" w:color="auto"/>
        <w:left w:val="none" w:sz="0" w:space="0" w:color="auto"/>
        <w:bottom w:val="none" w:sz="0" w:space="0" w:color="auto"/>
        <w:right w:val="none" w:sz="0" w:space="0" w:color="auto"/>
      </w:divBdr>
    </w:div>
    <w:div w:id="2130858348">
      <w:bodyDiv w:val="1"/>
      <w:marLeft w:val="0"/>
      <w:marRight w:val="0"/>
      <w:marTop w:val="0"/>
      <w:marBottom w:val="0"/>
      <w:divBdr>
        <w:top w:val="none" w:sz="0" w:space="0" w:color="auto"/>
        <w:left w:val="none" w:sz="0" w:space="0" w:color="auto"/>
        <w:bottom w:val="none" w:sz="0" w:space="0" w:color="auto"/>
        <w:right w:val="none" w:sz="0" w:space="0" w:color="auto"/>
      </w:divBdr>
    </w:div>
    <w:div w:id="2130972430">
      <w:bodyDiv w:val="1"/>
      <w:marLeft w:val="0"/>
      <w:marRight w:val="0"/>
      <w:marTop w:val="0"/>
      <w:marBottom w:val="0"/>
      <w:divBdr>
        <w:top w:val="none" w:sz="0" w:space="0" w:color="auto"/>
        <w:left w:val="none" w:sz="0" w:space="0" w:color="auto"/>
        <w:bottom w:val="none" w:sz="0" w:space="0" w:color="auto"/>
        <w:right w:val="none" w:sz="0" w:space="0" w:color="auto"/>
      </w:divBdr>
    </w:div>
    <w:div w:id="2133285219">
      <w:bodyDiv w:val="1"/>
      <w:marLeft w:val="0"/>
      <w:marRight w:val="0"/>
      <w:marTop w:val="0"/>
      <w:marBottom w:val="0"/>
      <w:divBdr>
        <w:top w:val="none" w:sz="0" w:space="0" w:color="auto"/>
        <w:left w:val="none" w:sz="0" w:space="0" w:color="auto"/>
        <w:bottom w:val="none" w:sz="0" w:space="0" w:color="auto"/>
        <w:right w:val="none" w:sz="0" w:space="0" w:color="auto"/>
      </w:divBdr>
    </w:div>
    <w:div w:id="2137287605">
      <w:bodyDiv w:val="1"/>
      <w:marLeft w:val="0"/>
      <w:marRight w:val="0"/>
      <w:marTop w:val="0"/>
      <w:marBottom w:val="0"/>
      <w:divBdr>
        <w:top w:val="none" w:sz="0" w:space="0" w:color="auto"/>
        <w:left w:val="none" w:sz="0" w:space="0" w:color="auto"/>
        <w:bottom w:val="none" w:sz="0" w:space="0" w:color="auto"/>
        <w:right w:val="none" w:sz="0" w:space="0" w:color="auto"/>
      </w:divBdr>
    </w:div>
    <w:div w:id="2137869514">
      <w:bodyDiv w:val="1"/>
      <w:marLeft w:val="0"/>
      <w:marRight w:val="0"/>
      <w:marTop w:val="0"/>
      <w:marBottom w:val="0"/>
      <w:divBdr>
        <w:top w:val="none" w:sz="0" w:space="0" w:color="auto"/>
        <w:left w:val="none" w:sz="0" w:space="0" w:color="auto"/>
        <w:bottom w:val="none" w:sz="0" w:space="0" w:color="auto"/>
        <w:right w:val="none" w:sz="0" w:space="0" w:color="auto"/>
      </w:divBdr>
    </w:div>
    <w:div w:id="2138715525">
      <w:bodyDiv w:val="1"/>
      <w:marLeft w:val="0"/>
      <w:marRight w:val="0"/>
      <w:marTop w:val="0"/>
      <w:marBottom w:val="0"/>
      <w:divBdr>
        <w:top w:val="none" w:sz="0" w:space="0" w:color="auto"/>
        <w:left w:val="none" w:sz="0" w:space="0" w:color="auto"/>
        <w:bottom w:val="none" w:sz="0" w:space="0" w:color="auto"/>
        <w:right w:val="none" w:sz="0" w:space="0" w:color="auto"/>
      </w:divBdr>
    </w:div>
    <w:div w:id="2147313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tmp"/><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6.tmp"/><Relationship Id="rId2" Type="http://schemas.openxmlformats.org/officeDocument/2006/relationships/numbering" Target="numbering.xml"/><Relationship Id="rId16" Type="http://schemas.openxmlformats.org/officeDocument/2006/relationships/image" Target="media/image5.tmp"/><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tmp"/><Relationship Id="rId10" Type="http://schemas.openxmlformats.org/officeDocument/2006/relationships/footer" Target="foot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tmp"/></Relationships>
</file>

<file path=word/theme/theme1.xml><?xml version="1.0" encoding="utf-8"?>
<a:theme xmlns:a="http://schemas.openxmlformats.org/drawingml/2006/main" name="Tema de Office">
  <a:themeElements>
    <a:clrScheme name="Personalizado 1">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00000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Luj02</b:Tag>
    <b:SourceType>BookSection</b:SourceType>
    <b:Guid>{8B96F8BB-5D33-4945-B2B9-CE6294EA60B4}</b:Guid>
    <b:Author>
      <b:Author>
        <b:NameList>
          <b:Person>
            <b:Last>Luján</b:Last>
            <b:First>Sergio</b:First>
          </b:Person>
        </b:NameList>
      </b:Author>
      <b:BookAuthor>
        <b:NameList>
          <b:Person>
            <b:Last>Luján M.</b:Last>
            <b:First>Sergio</b:First>
          </b:Person>
        </b:NameList>
      </b:BookAuthor>
    </b:Author>
    <b:Title>Programación de aplicaciones web: historia, principios básicos y clientes web</b:Title>
    <b:BookTitle>Programación de aplicaciones web: historia, principios básicos y clientes web</b:BookTitle>
    <b:Year>2002</b:Year>
    <b:Pages>48</b:Pages>
    <b:City>Alicante</b:City>
    <b:Publisher>Editorial Club Universitario</b:Publisher>
    <b:RefOrder>2</b:RefOrder>
  </b:Source>
  <b:Source>
    <b:Tag>Sil02</b:Tag>
    <b:SourceType>BookSection</b:SourceType>
    <b:Guid>{475B5C41-2BDE-4B61-9BAD-BA995EA60EFA}</b:Guid>
    <b:Author>
      <b:Author>
        <b:NameList>
          <b:Person>
            <b:Last>Silberschatz</b:Last>
            <b:First>Abraham</b:First>
          </b:Person>
          <b:Person>
            <b:Last>Korth</b:Last>
            <b:First>Henry</b:First>
          </b:Person>
          <b:Person>
            <b:Last>Sudarshan</b:Last>
            <b:First>S.</b:First>
          </b:Person>
        </b:NameList>
      </b:Author>
      <b:BookAuthor>
        <b:NameList>
          <b:Person>
            <b:Last>Silberschatz</b:Last>
            <b:First>Abraham</b:First>
          </b:Person>
          <b:Person>
            <b:Last>Korth</b:Last>
            <b:First>Henry</b:First>
          </b:Person>
          <b:Person>
            <b:Last>Sudarshan</b:Last>
            <b:First>S.</b:First>
          </b:Person>
        </b:NameList>
      </b:BookAuthor>
    </b:Author>
    <b:Title>Fundamentos de bases de datos</b:Title>
    <b:BookTitle>Fundamentos de bases de datos</b:BookTitle>
    <b:Year>2002</b:Year>
    <b:Pages>3</b:Pages>
    <b:City>Madrid</b:City>
    <b:Publisher>McGraw-Hill</b:Publisher>
    <b:RefOrder>3</b:RefOrder>
  </b:Source>
  <b:Source>
    <b:Tag>Sen92</b:Tag>
    <b:SourceType>BookSection</b:SourceType>
    <b:Guid>{252177E2-0D05-42E3-833B-F3D422BA57C7}</b:Guid>
    <b:Title>Análisis y diseño de sistemas de información</b:Title>
    <b:Year>1992</b:Year>
    <b:City>México D.F.</b:City>
    <b:Publisher>McGraw-Hill</b:Publisher>
    <b:Author>
      <b:Author>
        <b:NameList>
          <b:Person>
            <b:Last>Senn</b:Last>
            <b:First>James</b:First>
          </b:Person>
        </b:NameList>
      </b:Author>
      <b:BookAuthor>
        <b:NameList>
          <b:Person>
            <b:Last>Senn</b:Last>
            <b:First>James</b:First>
          </b:Person>
        </b:NameList>
      </b:BookAuthor>
    </b:Author>
    <b:BookTitle>Análisis y diseño de sistemas de información</b:BookTitle>
    <b:Pages>19, 23 y 24</b:Pages>
    <b:RefOrder>1</b:RefOrder>
  </b:Source>
  <b:Source>
    <b:Tag>Día05</b:Tag>
    <b:SourceType>BookSection</b:SourceType>
    <b:Guid>{86F69B99-F822-4772-8865-AF1B17EB31E4}</b:Guid>
    <b:Author>
      <b:Author>
        <b:NameList>
          <b:Person>
            <b:Last>Díaz</b:Last>
            <b:First>María</b:First>
            <b:Middle>Paloma</b:Middle>
          </b:Person>
          <b:Person>
            <b:Last>Montero</b:Last>
            <b:First>Susana</b:First>
          </b:Person>
          <b:Person>
            <b:Last>Aedo</b:Last>
            <b:First>Ignacio</b:First>
          </b:Person>
        </b:NameList>
      </b:Author>
      <b:BookAuthor>
        <b:NameList>
          <b:Person>
            <b:Last>Díaz</b:Last>
            <b:First>María</b:First>
            <b:Middle>Paloma</b:Middle>
          </b:Person>
          <b:Person>
            <b:Last>Montero</b:Last>
            <b:First>Susana</b:First>
          </b:Person>
          <b:Person>
            <b:Last>Aedo</b:Last>
            <b:First>Ignacio</b:First>
          </b:Person>
        </b:NameList>
      </b:BookAuthor>
    </b:Author>
    <b:Title>Ingeniería de la web y patrones de diseño</b:Title>
    <b:BookTitle>Ingeniería de la web y patrones de diseño</b:BookTitle>
    <b:Year>2005</b:Year>
    <b:Pages>47</b:Pages>
    <b:City>Madrid</b:City>
    <b:Publisher>Pearson. Prentice Hall</b:Publisher>
    <b:RefOrder>4</b:RefOrder>
  </b:Source>
  <b:Source>
    <b:Tag>Ala13</b:Tag>
    <b:SourceType>Book</b:SourceType>
    <b:Guid>{B9EEF208-5D95-48DD-B521-6B44133247C9}</b:Guid>
    <b:Title>Proyectos ágiles con Scrum: flexibilidad, aprendizaje, innovación y colaboración en contextos complejos</b:Title>
    <b:Year>2013</b:Year>
    <b:City>Buenos Aires</b:City>
    <b:Publisher>Kleer</b:Publisher>
    <b:Author>
      <b:Author>
        <b:NameList>
          <b:Person>
            <b:Last>Alaimo</b:Last>
            <b:First>Diego</b:First>
          </b:Person>
        </b:NameList>
      </b:Author>
    </b:Author>
    <b:RefOrder>17</b:RefOrder>
  </b:Source>
  <b:Source>
    <b:Tag>Her06</b:Tag>
    <b:SourceType>Book</b:SourceType>
    <b:Guid>{BFBB2358-8F6B-4948-882B-0DF75D3F7605}</b:Guid>
    <b:Title>Metodología de la Investigación</b:Title>
    <b:Year>2006</b:Year>
    <b:Author>
      <b:Author>
        <b:NameList>
          <b:Person>
            <b:Last>Sampieri</b:Last>
            <b:First>Roberto</b:First>
          </b:Person>
          <b:Person>
            <b:Last>Collado</b:Last>
            <b:First>Carlos</b:First>
          </b:Person>
          <b:Person>
            <b:Last>Lucio</b:Last>
            <b:First>Pilar</b:First>
          </b:Person>
        </b:NameList>
      </b:Author>
      <b:BookAuthor>
        <b:NameList>
          <b:Person>
            <b:Last>Hernández Sampieri</b:Last>
            <b:First>Roberto</b:First>
          </b:Person>
          <b:Person>
            <b:Last>Fernández-Collado</b:Last>
            <b:First>Carlos</b:First>
          </b:Person>
          <b:Person>
            <b:Last>Baptista Lucio</b:Last>
            <b:First>Pilar</b:First>
          </b:Person>
        </b:NameList>
      </b:BookAuthor>
    </b:Author>
    <b:BookTitle>Metodología de la Investigación</b:BookTitle>
    <b:Pages>310 y 314</b:Pages>
    <b:City>México D.F.</b:City>
    <b:Publisher>McGraw-Hill</b:Publisher>
    <b:RefOrder>5</b:RefOrder>
  </b:Source>
  <b:Source>
    <b:Tag>Art10</b:Tag>
    <b:SourceType>InternetSite</b:SourceType>
    <b:Guid>{37B222DF-8C7E-4573-A26D-76C0CE9342DD}</b:Guid>
    <b:Title>Estudio de factibilidad y Proyectos</b:Title>
    <b:Year>2010</b:Year>
    <b:Author>
      <b:Author>
        <b:Corporate>Artes Plasticas</b:Corporate>
      </b:Author>
    </b:Author>
    <b:InternetSiteTitle>Estudio de factibilidad y Proyectos</b:InternetSiteTitle>
    <b:Month>Septiembre</b:Month>
    <b:Day>27</b:Day>
    <b:URL>http://estudiodefactibilidadyproyectos.blogspot.com/2010/09/factibilidad-y-viabilidad.html</b:URL>
    <b:RefOrder>6</b:RefOrder>
  </b:Source>
  <b:Source>
    <b:Tag>MarcadorDePosición1</b:Tag>
    <b:SourceType>Book</b:SourceType>
    <b:Guid>{F9D3864F-A7E0-444B-9BBE-EFE6709EB586}</b:Guid>
    <b:Title>Principios de Administración Financiera</b:Title>
    <b:Year>2000</b:Year>
    <b:Author>
      <b:Author>
        <b:NameList>
          <b:Person>
            <b:Last>Gitman</b:Last>
            <b:First>Lawrence</b:First>
            <b:Middle>J.</b:Middle>
          </b:Person>
        </b:NameList>
      </b:Author>
    </b:Author>
    <b:City>México D.F.</b:City>
    <b:Publisher>Pearson</b:Publisher>
    <b:RefOrder>7</b:RefOrder>
  </b:Source>
  <b:Source>
    <b:Tag>Asa14</b:Tag>
    <b:SourceType>DocumentFromInternetSite</b:SourceType>
    <b:Guid>{D5BD3A68-2284-486D-AE47-05F2F43BB92E}</b:Guid>
    <b:Title>Asamblea Legislativa</b:Title>
    <b:Year>2014</b:Year>
    <b:Author>
      <b:Author>
        <b:NameList>
          <b:Person>
            <b:Last>Asamblea Legislativa</b:Last>
            <b:First>República</b:First>
            <b:Middle>de El Salvador</b:Middle>
          </b:Person>
        </b:NameList>
      </b:Author>
    </b:Author>
    <b:InternetSiteTitle>Asamblea Legislativa</b:InternetSiteTitle>
    <b:Month>Noviembre</b:Month>
    <b:Day>27</b:Day>
    <b:URL>http://www.asamblea.gob.sv/eparlamento/indice-legislativo/buscador-de-documentos-legislativos/ley-de-impuesto-sobre-la-renta</b:URL>
    <b:RefOrder>8</b:RefOrder>
  </b:Source>
  <b:Source>
    <b:Tag>Git00</b:Tag>
    <b:SourceType>Book</b:SourceType>
    <b:Guid>{03322307-8C13-4C8E-89FB-3023342B15C6}</b:Guid>
    <b:Title>Principios de Administración Financiera</b:Title>
    <b:Year>2005</b:Year>
    <b:Author>
      <b:Author>
        <b:Corporate>Ortegon, Pacheco &amp; Roura</b:Corporate>
      </b:Author>
    </b:Author>
    <b:RefOrder>11</b:RefOrder>
  </b:Source>
  <b:Source>
    <b:Tag>Ort05</b:Tag>
    <b:SourceType>Book</b:SourceType>
    <b:Guid>{E21C1D9B-4186-4816-8CD4-9D50E40DB5CB}</b:Guid>
    <b:Title>Métodología genera de identificación, preparación y evaluación de proyectos de inversión pública</b:Title>
    <b:Year>2005</b:Year>
    <b:Author>
      <b:Author>
        <b:NameList>
          <b:Person>
            <b:Last>Ortegón</b:Last>
            <b:First>Edgar</b:First>
          </b:Person>
          <b:Person>
            <b:Last>Pacheco</b:Last>
            <b:First>Juan</b:First>
            <b:Middle>Francisco</b:Middle>
          </b:Person>
          <b:Person>
            <b:Last>Roura</b:Last>
            <b:First>Horacio</b:First>
          </b:Person>
        </b:NameList>
      </b:Author>
    </b:Author>
    <b:City>Santiago</b:City>
    <b:Publisher>Naciones Unidas</b:Publisher>
    <b:RefOrder>12</b:RefOrder>
  </b:Source>
  <b:Source>
    <b:Tag>Cír</b:Tag>
    <b:SourceType>DocumentFromInternetSite</b:SourceType>
    <b:Guid>{C5E6AB3D-4A98-4E17-9384-60B2EEC05B79}</b:Guid>
    <b:Author>
      <b:Author>
        <b:Corporate>Círculos de calidad - SACT</b:Corporate>
      </b:Author>
    </b:Author>
    <b:Title>Informed</b:Title>
    <b:InternetSiteTitle>Informed</b:InternetSiteTitle>
    <b:URL>http://www.sld.cu/galerias/doc/sitios/infodir/herramientas_basicas_para_la_solucion_de_problemas_1.doc</b:URL>
    <b:RefOrder>18</b:RefOrder>
  </b:Source>
  <b:Source>
    <b:Tag>Fra09</b:Tag>
    <b:SourceType>BookSection</b:SourceType>
    <b:Guid>{E26A4026-6B45-4C15-8BE6-55E2B1FC6FF5}</b:Guid>
    <b:Title>Organización de empresas</b:Title>
    <b:BookTitle>Organización de empresas</b:BookTitle>
    <b:Year>2009</b:Year>
    <b:Pages>44-45</b:Pages>
    <b:City>México D.F.</b:City>
    <b:Publisher>McGraw-Hill</b:Publisher>
    <b:Author>
      <b:Author>
        <b:NameList>
          <b:Person>
            <b:Last>Franklin</b:Last>
          </b:Person>
        </b:NameList>
      </b:Author>
      <b:BookAuthor>
        <b:NameList>
          <b:Person>
            <b:Last>Franklin Fincowsky</b:Last>
            <b:First>Enrique</b:First>
            <b:Middle>Benjamín</b:Middle>
          </b:Person>
        </b:NameList>
      </b:BookAuthor>
    </b:Author>
    <b:RefOrder>13</b:RefOrder>
  </b:Source>
  <b:Source>
    <b:Tag>Lar99</b:Tag>
    <b:SourceType>BookSection</b:SourceType>
    <b:Guid>{E5573425-B99F-442C-B834-74B7EC6160FB}</b:Guid>
    <b:Author>
      <b:Author>
        <b:NameList>
          <b:Person>
            <b:Last>Larman</b:Last>
            <b:First>Craig</b:First>
          </b:Person>
        </b:NameList>
      </b:Author>
      <b:BookAuthor>
        <b:NameList>
          <b:Person>
            <b:Last>Larman</b:Last>
            <b:First>Craig</b:First>
          </b:Person>
        </b:NameList>
      </b:BookAuthor>
    </b:Author>
    <b:Title>UML y Patrones Introducción al análisis y diseño Orientado a Objetos</b:Title>
    <b:BookTitle>UML y Patrones Introducción al análisis y diseño Orientado a Objetos</b:BookTitle>
    <b:Year>1999</b:Year>
    <b:Pages>15</b:Pages>
    <b:City>México D.F.</b:City>
    <b:Publisher>Pearson</b:Publisher>
    <b:RefOrder>19</b:RefOrder>
  </b:Source>
  <b:Source>
    <b:Tag>Ber05</b:Tag>
    <b:SourceType>DocumentFromInternetSite</b:SourceType>
    <b:Guid>{3566DE6C-63AE-4C69-9F62-767F4982EE01}</b:Guid>
    <b:Title>Fco. Javier García Castellano</b:Title>
    <b:Year>2005</b:Year>
    <b:InternetSiteTitle>Fco. Javier García Castellano</b:InternetSiteTitle>
    <b:URL>http://flanagan.ugr.es/docencia/2005-2006/2/apuntes/ciclovida.pdf</b:URL>
    <b:Author>
      <b:Author>
        <b:NameList>
          <b:Person>
            <b:Last>Berzal</b:Last>
            <b:First>Fernando</b:First>
          </b:Person>
        </b:NameList>
      </b:Author>
    </b:Author>
    <b:RefOrder>20</b:RefOrder>
  </b:Source>
  <b:Source>
    <b:Tag>Góm111</b:Tag>
    <b:SourceType>Book</b:SourceType>
    <b:Guid>{C5BBC5D8-3233-45A1-BF5A-8E420EC649D4}</b:Guid>
    <b:Author>
      <b:Author>
        <b:NameList>
          <b:Person>
            <b:Last>Gómez</b:Last>
            <b:First>María</b:First>
          </b:Person>
        </b:NameList>
      </b:Author>
    </b:Author>
    <b:Title>Notas del Curso: Análisis de Requerimientos</b:Title>
    <b:Year>2011</b:Year>
    <b:City>México</b:City>
    <b:Publisher>Universidad Autónoma Metropolitana</b:Publisher>
    <b:RefOrder>14</b:RefOrder>
  </b:Source>
  <b:Source>
    <b:Tag>Fie09</b:Tag>
    <b:SourceType>Book</b:SourceType>
    <b:Guid>{F057197B-2C5E-4108-BDDB-62A38FBDD4EB}</b:Guid>
    <b:Author>
      <b:Author>
        <b:NameList>
          <b:Person>
            <b:Last>Fierro</b:Last>
            <b:First>Ángel</b:First>
            <b:Middle>María</b:Middle>
          </b:Person>
        </b:NameList>
      </b:Author>
    </b:Author>
    <b:Title>Contabilidad de Activos</b:Title>
    <b:Year>2009</b:Year>
    <b:City>Bogotá</b:City>
    <b:Publisher>Ecoe Ediciones</b:Publisher>
    <b:RefOrder>9</b:RefOrder>
  </b:Source>
  <b:Source>
    <b:Tag>Geo87</b:Tag>
    <b:SourceType>Book</b:SourceType>
    <b:Guid>{C7FF21BE-F76D-4307-882E-AA5208336292}</b:Guid>
    <b:Author>
      <b:Author>
        <b:NameList>
          <b:Person>
            <b:Last>George</b:Last>
            <b:First>Franklin</b:First>
          </b:Person>
        </b:NameList>
      </b:Author>
    </b:Author>
    <b:Title>Principios de Administración</b:Title>
    <b:Year>1987</b:Year>
    <b:City>México</b:City>
    <b:Publisher>Compañia Editorial Continental</b:Publisher>
    <b:RefOrder>10</b:RefOrder>
  </b:Source>
  <b:Source>
    <b:Tag>Dor05</b:Tag>
    <b:SourceType>Book</b:SourceType>
    <b:Guid>{2C573AD4-9064-4B96-A782-35B52FD66599}</b:Guid>
    <b:Author>
      <b:Author>
        <b:NameList>
          <b:Person>
            <b:Last>Dordoigne</b:Last>
            <b:First>José</b:First>
          </b:Person>
        </b:NameList>
      </b:Author>
    </b:Author>
    <b:Title>Redes Informatícas- Nociones Fundamentales</b:Title>
    <b:Year>2005</b:Year>
    <b:Publisher>Ediciones Eni</b:Publisher>
    <b:City>Barcelona</b:City>
    <b:RefOrder>15</b:RefOrder>
  </b:Source>
  <b:Source>
    <b:Tag>Hur11</b:Tag>
    <b:SourceType>Book</b:SourceType>
    <b:Guid>{F25E5FD3-1988-4DAF-90B4-C281CC9915FD}</b:Guid>
    <b:Author>
      <b:Author>
        <b:NameList>
          <b:Person>
            <b:Last>Hurtado</b:Last>
            <b:First>Dougglas</b:First>
          </b:Person>
        </b:NameList>
      </b:Author>
    </b:Author>
    <b:Title>Teoría General de Sistemas: Un Enfoque Hacia la Ingeniería de Sistemas</b:Title>
    <b:Year>2011</b:Year>
    <b:City>México</b:City>
    <b:Publisher>lulu.com</b:Publisher>
    <b:RefOrder>16</b:RefOrder>
  </b:Source>
</b:Sources>
</file>

<file path=customXml/itemProps1.xml><?xml version="1.0" encoding="utf-8"?>
<ds:datastoreItem xmlns:ds="http://schemas.openxmlformats.org/officeDocument/2006/customXml" ds:itemID="{05071AF5-204B-44F7-813D-6AC1536523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3998</TotalTime>
  <Pages>52</Pages>
  <Words>8502</Words>
  <Characters>46767</Characters>
  <Application>Microsoft Office Word</Application>
  <DocSecurity>0</DocSecurity>
  <Lines>389</Lines>
  <Paragraphs>110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René Ruiz Morazán</dc:creator>
  <cp:keywords/>
  <dc:description/>
  <cp:lastModifiedBy>Ingrid Ayala</cp:lastModifiedBy>
  <cp:revision>389</cp:revision>
  <cp:lastPrinted>2016-12-01T16:20:00Z</cp:lastPrinted>
  <dcterms:created xsi:type="dcterms:W3CDTF">2016-11-10T02:51:00Z</dcterms:created>
  <dcterms:modified xsi:type="dcterms:W3CDTF">2017-03-31T04:38:00Z</dcterms:modified>
</cp:coreProperties>
</file>