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7710" w14:textId="7EBF59E6" w:rsidR="00C96D12" w:rsidRDefault="00C96D12" w:rsidP="00C96D12">
      <w:pPr>
        <w:ind w:left="720" w:hanging="360"/>
        <w:jc w:val="center"/>
        <w:rPr>
          <w:b/>
          <w:bCs/>
          <w:sz w:val="72"/>
          <w:szCs w:val="72"/>
          <w:u w:val="single"/>
        </w:rPr>
      </w:pPr>
      <w:r w:rsidRPr="00C96D12">
        <w:rPr>
          <w:b/>
          <w:bCs/>
          <w:sz w:val="72"/>
          <w:szCs w:val="72"/>
          <w:u w:val="single"/>
        </w:rPr>
        <w:t xml:space="preserve">AWS RDS </w:t>
      </w:r>
      <w:proofErr w:type="gramStart"/>
      <w:r w:rsidRPr="00C96D12">
        <w:rPr>
          <w:b/>
          <w:bCs/>
          <w:sz w:val="72"/>
          <w:szCs w:val="72"/>
          <w:u w:val="single"/>
        </w:rPr>
        <w:t xml:space="preserve">-  </w:t>
      </w:r>
      <w:proofErr w:type="spellStart"/>
      <w:r w:rsidRPr="00C96D12">
        <w:rPr>
          <w:b/>
          <w:bCs/>
          <w:sz w:val="72"/>
          <w:szCs w:val="72"/>
          <w:u w:val="single"/>
        </w:rPr>
        <w:t>Postgress</w:t>
      </w:r>
      <w:proofErr w:type="spellEnd"/>
      <w:proofErr w:type="gramEnd"/>
    </w:p>
    <w:p w14:paraId="0DE8DAB2" w14:textId="77777777" w:rsidR="00C96D12" w:rsidRPr="00C96D12" w:rsidRDefault="00C96D12" w:rsidP="00C96D12">
      <w:pPr>
        <w:ind w:left="720" w:hanging="360"/>
        <w:jc w:val="center"/>
        <w:rPr>
          <w:b/>
          <w:bCs/>
          <w:sz w:val="28"/>
          <w:szCs w:val="28"/>
          <w:u w:val="single"/>
        </w:rPr>
      </w:pPr>
    </w:p>
    <w:p w14:paraId="6C988B6B" w14:textId="4D3A12E0" w:rsidR="009D1FF0" w:rsidRDefault="003B0C35" w:rsidP="003B0C35">
      <w:pPr>
        <w:pStyle w:val="ListParagraph"/>
        <w:numPr>
          <w:ilvl w:val="0"/>
          <w:numId w:val="1"/>
        </w:numPr>
      </w:pPr>
      <w:r>
        <w:t>Login to AWS console and go to RDS Service</w:t>
      </w:r>
    </w:p>
    <w:p w14:paraId="47F303D3" w14:textId="43410CC7" w:rsidR="003B0C35" w:rsidRDefault="003B0C35" w:rsidP="003B0C35">
      <w:pPr>
        <w:pStyle w:val="ListParagraph"/>
        <w:numPr>
          <w:ilvl w:val="0"/>
          <w:numId w:val="1"/>
        </w:numPr>
      </w:pPr>
      <w:r>
        <w:t>Choose “</w:t>
      </w:r>
      <w:r w:rsidRPr="00C96D12">
        <w:rPr>
          <w:b/>
          <w:bCs/>
          <w:highlight w:val="green"/>
          <w:u w:val="single"/>
        </w:rPr>
        <w:t>Create database</w:t>
      </w:r>
      <w:r>
        <w:t>”</w:t>
      </w:r>
    </w:p>
    <w:p w14:paraId="565A7E64" w14:textId="2420A868" w:rsidR="003B0C35" w:rsidRDefault="003B0C35" w:rsidP="003B0C35">
      <w:pPr>
        <w:pStyle w:val="ListParagraph"/>
        <w:numPr>
          <w:ilvl w:val="0"/>
          <w:numId w:val="1"/>
        </w:numPr>
      </w:pPr>
      <w:r>
        <w:t>At next page choose the following in the “Engine Section”:</w:t>
      </w:r>
    </w:p>
    <w:p w14:paraId="31941805" w14:textId="68AFAA07" w:rsidR="003B0C35" w:rsidRDefault="003B0C35" w:rsidP="003B0C35">
      <w:pPr>
        <w:pStyle w:val="ListParagraph"/>
      </w:pPr>
      <w:r>
        <w:t>“Standard Create”</w:t>
      </w:r>
    </w:p>
    <w:p w14:paraId="361AC2D5" w14:textId="27F12C40" w:rsidR="003B0C35" w:rsidRDefault="003B0C35" w:rsidP="003B0C35">
      <w:pPr>
        <w:pStyle w:val="ListParagraph"/>
      </w:pPr>
      <w:r>
        <w:t>“PostgreSQL”</w:t>
      </w:r>
    </w:p>
    <w:p w14:paraId="6A3B5BC7" w14:textId="2B4F7AFF" w:rsidR="003B0C35" w:rsidRDefault="003B0C35" w:rsidP="003B0C35">
      <w:pPr>
        <w:pStyle w:val="ListParagraph"/>
      </w:pPr>
      <w:r>
        <w:t>“SQL Version”</w:t>
      </w:r>
    </w:p>
    <w:p w14:paraId="232E51EB" w14:textId="1D7A31D7" w:rsidR="00C96D12" w:rsidRPr="00C96D12" w:rsidRDefault="00C96D12" w:rsidP="003B0C3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23E350D" wp14:editId="2C2E8593">
            <wp:extent cx="4668876" cy="463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120" cy="465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2D28" w14:textId="0FC72CED" w:rsidR="003B0C35" w:rsidRDefault="003B0C35" w:rsidP="003B0C35">
      <w:pPr>
        <w:pStyle w:val="ListParagraph"/>
        <w:numPr>
          <w:ilvl w:val="0"/>
          <w:numId w:val="1"/>
        </w:numPr>
      </w:pPr>
      <w:r>
        <w:t xml:space="preserve">In the template section choose </w:t>
      </w:r>
      <w:r w:rsidRPr="00C96D12">
        <w:rPr>
          <w:b/>
          <w:bCs/>
          <w:highlight w:val="cyan"/>
          <w:u w:val="single"/>
        </w:rPr>
        <w:t>production</w:t>
      </w:r>
      <w:r>
        <w:t xml:space="preserve"> for support in Multi zone and better performance</w:t>
      </w:r>
    </w:p>
    <w:p w14:paraId="67132F60" w14:textId="77777777" w:rsidR="00C96D12" w:rsidRDefault="00C96D12" w:rsidP="00C96D12">
      <w:pPr>
        <w:pStyle w:val="ListParagraph"/>
      </w:pPr>
    </w:p>
    <w:p w14:paraId="7DB32B09" w14:textId="45A0BD38" w:rsidR="003B0C35" w:rsidRDefault="003B0C35" w:rsidP="003B0C35">
      <w:pPr>
        <w:pStyle w:val="ListParagraph"/>
        <w:numPr>
          <w:ilvl w:val="0"/>
          <w:numId w:val="1"/>
        </w:numPr>
      </w:pPr>
      <w:r>
        <w:t>In the Settings section configure the following:</w:t>
      </w:r>
    </w:p>
    <w:p w14:paraId="4287F9D7" w14:textId="5278375B" w:rsidR="003B0C35" w:rsidRDefault="003B0C35" w:rsidP="00C96D12">
      <w:pPr>
        <w:pStyle w:val="ListParagraph"/>
        <w:numPr>
          <w:ilvl w:val="0"/>
          <w:numId w:val="2"/>
        </w:numPr>
      </w:pPr>
      <w:r>
        <w:t>DB instance Identifier</w:t>
      </w:r>
      <w:r w:rsidR="00C96D12">
        <w:t xml:space="preserve"> </w:t>
      </w:r>
      <w:proofErr w:type="gramStart"/>
      <w:r w:rsidR="00C96D12">
        <w:t>- ????</w:t>
      </w:r>
      <w:proofErr w:type="gramEnd"/>
      <w:r w:rsidR="00C96D12">
        <w:t xml:space="preserve"> </w:t>
      </w:r>
    </w:p>
    <w:p w14:paraId="4B01A921" w14:textId="603F4C12" w:rsidR="003B0C35" w:rsidRDefault="003B0C35" w:rsidP="00C96D12">
      <w:pPr>
        <w:pStyle w:val="ListParagraph"/>
        <w:numPr>
          <w:ilvl w:val="0"/>
          <w:numId w:val="2"/>
        </w:numPr>
      </w:pPr>
      <w:r>
        <w:t xml:space="preserve">Master username:  should be </w:t>
      </w:r>
      <w:proofErr w:type="spellStart"/>
      <w:r>
        <w:t>postgres</w:t>
      </w:r>
      <w:proofErr w:type="spellEnd"/>
    </w:p>
    <w:p w14:paraId="7756442C" w14:textId="5BBD82CA" w:rsidR="003B0C35" w:rsidRDefault="003B0C35" w:rsidP="00C96D12">
      <w:pPr>
        <w:pStyle w:val="ListParagraph"/>
        <w:numPr>
          <w:ilvl w:val="0"/>
          <w:numId w:val="2"/>
        </w:numPr>
      </w:pPr>
      <w:r>
        <w:t>Password</w:t>
      </w:r>
      <w:r w:rsidR="00C96D12">
        <w:t xml:space="preserve"> -????</w:t>
      </w:r>
      <w:bookmarkStart w:id="0" w:name="_GoBack"/>
      <w:bookmarkEnd w:id="0"/>
    </w:p>
    <w:p w14:paraId="51D42DEC" w14:textId="4C2CC7C8" w:rsidR="003B0C35" w:rsidRDefault="003B0C35" w:rsidP="003B0C35">
      <w:pPr>
        <w:pStyle w:val="ListParagraph"/>
        <w:numPr>
          <w:ilvl w:val="0"/>
          <w:numId w:val="1"/>
        </w:numPr>
      </w:pPr>
      <w:r>
        <w:t>In the instance size section choose the right DB size needed according to requirements.</w:t>
      </w:r>
    </w:p>
    <w:p w14:paraId="150E5F6F" w14:textId="7798D4E6" w:rsidR="003B0C35" w:rsidRDefault="003B0C35" w:rsidP="003B0C35">
      <w:pPr>
        <w:pStyle w:val="ListParagraph"/>
        <w:numPr>
          <w:ilvl w:val="0"/>
          <w:numId w:val="1"/>
        </w:numPr>
      </w:pPr>
      <w:r>
        <w:lastRenderedPageBreak/>
        <w:t xml:space="preserve">In the Storage section choose the </w:t>
      </w:r>
      <w:r w:rsidR="00DD07F4">
        <w:t>values</w:t>
      </w:r>
      <w:r>
        <w:t xml:space="preserve"> according requirement (allocated storage and Maximum Storage threshold, the rest leave the </w:t>
      </w:r>
      <w:r w:rsidR="00DD07F4">
        <w:t>default unless</w:t>
      </w:r>
      <w:r>
        <w:t xml:space="preserve"> requested otherwise) </w:t>
      </w:r>
    </w:p>
    <w:p w14:paraId="3D2C7CA8" w14:textId="6EB711AB" w:rsidR="00131F1F" w:rsidRDefault="00131F1F" w:rsidP="00131F1F">
      <w:pPr>
        <w:pStyle w:val="ListParagraph"/>
      </w:pPr>
    </w:p>
    <w:p w14:paraId="002DC8C2" w14:textId="33A0B3EA" w:rsidR="00131F1F" w:rsidRDefault="00131F1F" w:rsidP="00131F1F">
      <w:pPr>
        <w:pStyle w:val="ListParagraph"/>
      </w:pPr>
      <w:r>
        <w:rPr>
          <w:noProof/>
        </w:rPr>
        <w:drawing>
          <wp:inline distT="0" distB="0" distL="0" distR="0" wp14:anchorId="3722EE54" wp14:editId="6CA7D195">
            <wp:extent cx="5943600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F744" w14:textId="77777777" w:rsidR="00131F1F" w:rsidRDefault="00131F1F" w:rsidP="003B0C35">
      <w:pPr>
        <w:pStyle w:val="ListParagraph"/>
        <w:numPr>
          <w:ilvl w:val="0"/>
          <w:numId w:val="1"/>
        </w:numPr>
      </w:pPr>
    </w:p>
    <w:p w14:paraId="10E7D253" w14:textId="3FC1771F" w:rsidR="003B0C35" w:rsidRDefault="003B0C35" w:rsidP="003B0C35">
      <w:pPr>
        <w:pStyle w:val="ListParagraph"/>
        <w:numPr>
          <w:ilvl w:val="0"/>
          <w:numId w:val="1"/>
        </w:numPr>
      </w:pPr>
      <w:r>
        <w:t xml:space="preserve">In the Availability and durability choose if </w:t>
      </w:r>
      <w:r w:rsidRPr="00131F1F">
        <w:rPr>
          <w:b/>
          <w:bCs/>
          <w:u w:val="single"/>
        </w:rPr>
        <w:t xml:space="preserve">multi zone </w:t>
      </w:r>
      <w:r>
        <w:t xml:space="preserve">or not (in most cases multi zone is better from performance and future support for </w:t>
      </w:r>
      <w:r w:rsidR="00DD07F4">
        <w:t>features</w:t>
      </w:r>
      <w:r>
        <w:t xml:space="preserve">) </w:t>
      </w:r>
    </w:p>
    <w:p w14:paraId="0773B6D1" w14:textId="64384F1D" w:rsidR="003B0C35" w:rsidRDefault="003B0C35" w:rsidP="003B0C35">
      <w:pPr>
        <w:pStyle w:val="ListParagraph"/>
        <w:numPr>
          <w:ilvl w:val="0"/>
          <w:numId w:val="1"/>
        </w:numPr>
      </w:pPr>
      <w:r>
        <w:t xml:space="preserve">In the Connectivity section choose the right </w:t>
      </w:r>
      <w:proofErr w:type="gramStart"/>
      <w:r w:rsidR="00DD07F4">
        <w:t xml:space="preserve">networking </w:t>
      </w:r>
      <w:r>
        <w:t xml:space="preserve"> to</w:t>
      </w:r>
      <w:proofErr w:type="gramEnd"/>
      <w:r>
        <w:t xml:space="preserve"> which deploy</w:t>
      </w:r>
      <w:r w:rsidR="00DD07F4">
        <w:t xml:space="preserve"> the RDS</w:t>
      </w:r>
      <w:r>
        <w:t>.</w:t>
      </w:r>
    </w:p>
    <w:p w14:paraId="6C4DB110" w14:textId="7D203989" w:rsidR="003B0C35" w:rsidRDefault="003B0C35" w:rsidP="003B0C35">
      <w:pPr>
        <w:pStyle w:val="ListParagraph"/>
        <w:numPr>
          <w:ilvl w:val="0"/>
          <w:numId w:val="1"/>
        </w:numPr>
      </w:pPr>
      <w:r>
        <w:lastRenderedPageBreak/>
        <w:t>In the authentication section choose “Password authentication”</w:t>
      </w:r>
    </w:p>
    <w:p w14:paraId="584C3913" w14:textId="4F4E13F6" w:rsidR="00131F1F" w:rsidRDefault="00131F1F" w:rsidP="00131F1F">
      <w:pPr>
        <w:pStyle w:val="ListParagraph"/>
      </w:pPr>
    </w:p>
    <w:p w14:paraId="016095BE" w14:textId="09408BF0" w:rsidR="00131F1F" w:rsidRDefault="00131F1F" w:rsidP="00131F1F">
      <w:pPr>
        <w:pStyle w:val="ListParagraph"/>
      </w:pPr>
      <w:r>
        <w:rPr>
          <w:noProof/>
        </w:rPr>
        <w:drawing>
          <wp:inline distT="0" distB="0" distL="0" distR="0" wp14:anchorId="0C453668" wp14:editId="599DBD37">
            <wp:extent cx="5943600" cy="228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9EEF" w14:textId="77777777" w:rsidR="00131F1F" w:rsidRDefault="00131F1F" w:rsidP="00131F1F">
      <w:pPr>
        <w:pStyle w:val="ListParagraph"/>
      </w:pPr>
    </w:p>
    <w:p w14:paraId="3DAEE7EB" w14:textId="77777777" w:rsidR="003B0C35" w:rsidRDefault="003B0C35" w:rsidP="003B0C35">
      <w:pPr>
        <w:pStyle w:val="ListParagraph"/>
        <w:numPr>
          <w:ilvl w:val="0"/>
          <w:numId w:val="1"/>
        </w:numPr>
      </w:pPr>
      <w:r>
        <w:t>In the additional section:</w:t>
      </w:r>
    </w:p>
    <w:p w14:paraId="3BAD2429" w14:textId="4CDF430C" w:rsidR="000C4540" w:rsidRDefault="000C4540" w:rsidP="000C4540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Enable automatic backups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(</w:t>
      </w:r>
      <w:r>
        <w:t>Configure backups and retention according to requirements</w:t>
      </w:r>
      <w:r>
        <w:t>)</w:t>
      </w:r>
    </w:p>
    <w:p w14:paraId="23267ABC" w14:textId="2C1BF3E9" w:rsidR="003B0C35" w:rsidRDefault="00DD07F4" w:rsidP="000C4540">
      <w:pPr>
        <w:pStyle w:val="ListParagraph"/>
        <w:numPr>
          <w:ilvl w:val="0"/>
          <w:numId w:val="3"/>
        </w:numPr>
      </w:pPr>
      <w:r>
        <w:t>E</w:t>
      </w:r>
      <w:r w:rsidR="003B0C35">
        <w:t xml:space="preserve">nable encryption </w:t>
      </w:r>
      <w:r>
        <w:t>with “</w:t>
      </w:r>
      <w:r w:rsidR="003B0C35">
        <w:t xml:space="preserve">(default) </w:t>
      </w:r>
      <w:proofErr w:type="spellStart"/>
      <w:r w:rsidR="003B0C35">
        <w:t>aws</w:t>
      </w:r>
      <w:proofErr w:type="spellEnd"/>
      <w:r w:rsidR="003B0C35">
        <w:t>/</w:t>
      </w:r>
      <w:proofErr w:type="spellStart"/>
      <w:r w:rsidR="003B0C35">
        <w:t>rds</w:t>
      </w:r>
      <w:proofErr w:type="spellEnd"/>
      <w:r w:rsidR="003B0C35">
        <w:t xml:space="preserve">” key   </w:t>
      </w:r>
    </w:p>
    <w:p w14:paraId="4768EF3C" w14:textId="5D62010B" w:rsidR="000C4540" w:rsidRPr="000C4540" w:rsidRDefault="000C4540" w:rsidP="000C4540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Enable Performance Insights</w:t>
      </w:r>
    </w:p>
    <w:p w14:paraId="13CEE8E7" w14:textId="704ABC75" w:rsidR="000C4540" w:rsidRPr="000C4540" w:rsidRDefault="000C4540" w:rsidP="000C4540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Enable Enhanced monitoring</w:t>
      </w:r>
    </w:p>
    <w:p w14:paraId="7E2CD1B5" w14:textId="62A8137D" w:rsidR="000C4540" w:rsidRPr="000C4540" w:rsidRDefault="000C4540" w:rsidP="000C4540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Enable auto minor version upgrade</w:t>
      </w:r>
    </w:p>
    <w:p w14:paraId="65009400" w14:textId="1F078F7C" w:rsidR="000C4540" w:rsidRDefault="000C4540" w:rsidP="000C4540">
      <w:pPr>
        <w:pStyle w:val="ListParagraph"/>
        <w:numPr>
          <w:ilvl w:val="0"/>
          <w:numId w:val="3"/>
        </w:num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Enable deletion protection</w:t>
      </w:r>
    </w:p>
    <w:p w14:paraId="74B65960" w14:textId="26AA2031" w:rsidR="00DD07F4" w:rsidRDefault="00DD07F4" w:rsidP="00DD07F4">
      <w:pPr>
        <w:pStyle w:val="ListParagraph"/>
        <w:numPr>
          <w:ilvl w:val="0"/>
          <w:numId w:val="1"/>
        </w:numPr>
      </w:pPr>
      <w:r>
        <w:t>After all fields are configured choose “Create”</w:t>
      </w:r>
    </w:p>
    <w:p w14:paraId="67A1AF78" w14:textId="5A3EB749" w:rsidR="00DD07F4" w:rsidRDefault="00DD07F4" w:rsidP="00DD07F4">
      <w:pPr>
        <w:pStyle w:val="ListParagraph"/>
        <w:numPr>
          <w:ilvl w:val="0"/>
          <w:numId w:val="1"/>
        </w:numPr>
      </w:pPr>
      <w:r>
        <w:t>Once database is up sent to GS/DBA the full endpoint string and user/password</w:t>
      </w:r>
    </w:p>
    <w:sectPr w:rsidR="00DD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94987"/>
    <w:multiLevelType w:val="hybridMultilevel"/>
    <w:tmpl w:val="42BC82CC"/>
    <w:lvl w:ilvl="0" w:tplc="F0404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B7063"/>
    <w:multiLevelType w:val="hybridMultilevel"/>
    <w:tmpl w:val="AD2CE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986CFC"/>
    <w:multiLevelType w:val="hybridMultilevel"/>
    <w:tmpl w:val="B62EA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W0tLCwNLMwNrY0MLBQ0lEKTi0uzszPAykwrAUAZgIsJiwAAAA="/>
  </w:docVars>
  <w:rsids>
    <w:rsidRoot w:val="00295A47"/>
    <w:rsid w:val="000C4540"/>
    <w:rsid w:val="00131F1F"/>
    <w:rsid w:val="00295A47"/>
    <w:rsid w:val="003B0C35"/>
    <w:rsid w:val="009D1FF0"/>
    <w:rsid w:val="00C96D12"/>
    <w:rsid w:val="00DD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767D"/>
  <w15:chartTrackingRefBased/>
  <w15:docId w15:val="{B1CC8DF0-556B-4BF7-9605-195AF511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Karbachinsky, Moshe</cp:lastModifiedBy>
  <cp:revision>4</cp:revision>
  <dcterms:created xsi:type="dcterms:W3CDTF">2020-06-04T11:05:00Z</dcterms:created>
  <dcterms:modified xsi:type="dcterms:W3CDTF">2020-06-07T10:34:00Z</dcterms:modified>
</cp:coreProperties>
</file>