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אשתורי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הפרחי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חלוץ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חקר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ארץ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אשתורי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כפתור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ופרח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תולדות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כפליט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מגירוש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שהשתקע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המדעית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שפיתח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ריאליסטי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רגליים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בוטניקה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וטופוגרפיה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לזיהוי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מקראיים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ולקביעת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גבולות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המדויקים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במטרה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ליישם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בזמן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מתוארת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אינטלקטואלי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הממזג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פוסקי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וחוקרי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אשתורי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חלוץ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הבוטנית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והטופוגרפית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1280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מניתוחים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Florenzia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ורבותיו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1"/>
        <w:bidiVisual w:val="1"/>
        <w:tblW w:w="103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50"/>
        <w:gridCol w:w="2165"/>
        <w:gridCol w:w="4475"/>
        <w:gridCol w:w="980"/>
        <w:tblGridChange w:id="0">
          <w:tblGrid>
            <w:gridCol w:w="2750"/>
            <w:gridCol w:w="2165"/>
            <w:gridCol w:w="4475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משפיעה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ומרכז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מטרונקטילא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זקנו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פרובנס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דשינון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1322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קלאסית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תיבון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אסטרונום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ומדען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מתמטיקה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אסטרונומיה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ומדעים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</w:tbl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הלטינית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גאלינוס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ובטלמיוס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ההפלגה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1306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ולפארפיגנאן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1313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בחיפושו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כפתור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ופרח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המגנום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הארץ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1322,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וטופוגרפית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השתמרות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טופוגרפיה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השוואתית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ארכיאולוגיה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וצומח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ותוכנו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הפרקי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2"/>
        <w:bidiVisual w:val="1"/>
        <w:tblW w:w="10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3875"/>
        <w:gridCol w:w="5090"/>
        <w:tblGridChange w:id="0">
          <w:tblGrid>
            <w:gridCol w:w="1595"/>
            <w:gridCol w:w="3875"/>
            <w:gridCol w:w="50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קבוצת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ומפורטים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ומדרבנן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ההפרשה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מיבולים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חקלאיים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האפשרות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נוכרי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לשומרונים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ולצדוקים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הגבולות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הכניסה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המותרים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המקדש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התחום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הגאוגרפי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חקלאות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כלאיים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ושביעית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ניהול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החקלאי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מטבעות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משקלות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הזמנים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העתיקות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ריאליים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הזמן</w:t>
            </w:r>
          </w:p>
        </w:tc>
      </w:tr>
    </w:tbl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קביעת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גבולות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הארץ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המזהירים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שקידשו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זיהוי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מרכזיים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עכו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מירון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וגוש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זיהוייו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שהשטחים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שנתקדשה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בוטניקה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ותצפיות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בבוטניקה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זיהוי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הצמחים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והפירות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לזיהוייו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השקד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והמנורה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בשקידתו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צמחי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וירקות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7]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ריאליות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טופוגרפיה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הבית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המזבח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וההיכל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מדידות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מטבעות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ומידות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המטבעות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למטבעות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-14.[4, 8]</w:t>
      </w:r>
    </w:p>
    <w:p w:rsidR="00000000" w:rsidDel="00000000" w:rsidP="00000000" w:rsidRDefault="00000000" w:rsidRPr="00000000" w14:paraId="00000064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אסטרונומיה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ירושלמית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המטבעות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כפתור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ופרח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והמחקר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1548,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ציטוטים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ופסיקה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והחדש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(1897-1899),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שאבדו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שושנת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תרגומים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רפואיים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כמדען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בוטניקה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וארכיאולוגיה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https://he.wikipedia.org/wiki/%D7%90%D7%A9%D7%AA%D7%95%D7%A8%D7%99_%D7%94%D7%A4%D7%A8%D7%97%D7%99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https://www.yeshiva.org.il/wiki/index.php/%D7%A8%D7%91%D7%99_%D7%90%D7%A9%D7%AA%D7%95%D7%A8%D7%99_%D7%94%D7%A4%D7%A8%D7%97%D7%99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https://he.wikipedia.org/wiki/%D7%9B%D7%A4%D7%AA%D7%95%D7%A8_%D7%95%D7%A4%D7%A8%D7%97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https://www.yeshiva.org.il/wiki/index.php/%D7%9B%D7%A4%D7%AA%D7%95%D7%A8_%D7%95%D7%A4%D7%A8%D7%97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https://www.n-k.org.il/all-you-need-to-know/index-articels/the-plants-of-israeli-country-symbol/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https://meny.co.il/agadot/%D7%90%D7%92%D7%93%D7%95%D7%AA-%D7%A4%D7%A8%D7%97%D7%99%D7%9D-%D7%A2%D7%A6%D7%99%D7%9D-%D7%A4%D7%A8%D7%99%D7%97%D7%94-%D7%98%D7%91%D7%A2-%D7%99%D7%A9%D7%A8%D7%90%D7%9C%D7%99/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ופטריות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מטיילים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https://anattour.co.il/%D7%9E%D7%92%D7%93%D7%99%D7%A8-%D7%A6%D7%9E%D7%97%D7%99%D7%9D-%D7%95%D7%A4%D7%A8%D7%97%D7%99%D7%9D/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https://he.wikisource.org/wiki/%D7%9B%D7%A4%D7%AA%D7%95%D7%A8_%D7%95%D7%A4%D7%A8%D7%97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meny.co.il/agadot/%D7%90%D7%92%D7%93%D7%95%D7%AA-%D7%A4%D7%A8%D7%97%D7%99%D7%9D-%D7%A2%D7%A6%D7%99%D7%9D-%D7%A4%D7%A8%D7%99%D7%97%D7%94-%D7%98%D7%91%D7%A2-%D7%99%D7%A9%D7%A8%D7%90%D7%9C%D7%99/" TargetMode="External"/><Relationship Id="rId10" Type="http://schemas.openxmlformats.org/officeDocument/2006/relationships/hyperlink" Target="https://www.n-k.org.il/all-you-need-to-know/index-articels/the-plants-of-israeli-country-symbol/" TargetMode="External"/><Relationship Id="rId13" Type="http://schemas.openxmlformats.org/officeDocument/2006/relationships/hyperlink" Target="https://he.wikisource.org/wiki/%D7%9B%D7%A4%D7%AA%D7%95%D7%A8_%D7%95%D7%A4%D7%A8%D7%97" TargetMode="External"/><Relationship Id="rId12" Type="http://schemas.openxmlformats.org/officeDocument/2006/relationships/hyperlink" Target="https://anattour.co.il/%D7%9E%D7%92%D7%93%D7%99%D7%A8-%D7%A6%D7%9E%D7%97%D7%99%D7%9D-%D7%95%D7%A4%D7%A8%D7%97%D7%99%D7%9D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9B%D7%A4%D7%AA%D7%95%D7%A8_%D7%95%D7%A4%D7%A8%D7%97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0%D7%A9%D7%AA%D7%95%D7%A8%D7%99_%D7%94%D7%A4%D7%A8%D7%97%D7%99" TargetMode="External"/><Relationship Id="rId7" Type="http://schemas.openxmlformats.org/officeDocument/2006/relationships/hyperlink" Target="https://www.yeshiva.org.il/wiki/index.php/%D7%A8%D7%91%D7%99_%D7%90%D7%A9%D7%AA%D7%95%D7%A8%D7%99_%D7%94%D7%A4%D7%A8%D7%97%D7%99" TargetMode="External"/><Relationship Id="rId8" Type="http://schemas.openxmlformats.org/officeDocument/2006/relationships/hyperlink" Target="https://he.wikipedia.org/wiki/%D7%9B%D7%A4%D7%AA%D7%95%D7%A8_%D7%95%D7%A4%D7%A8%D7%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