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7EDCF" w14:textId="43645C90" w:rsidR="00E320B8" w:rsidRPr="00534E56" w:rsidRDefault="00534E56" w:rsidP="00534E56">
      <w:pPr>
        <w:jc w:val="center"/>
        <w:rPr>
          <w:sz w:val="36"/>
          <w:szCs w:val="32"/>
        </w:rPr>
      </w:pPr>
      <w:r w:rsidRPr="00534E56">
        <w:rPr>
          <w:rFonts w:hint="eastAsia"/>
          <w:sz w:val="36"/>
          <w:szCs w:val="32"/>
        </w:rPr>
        <w:t>AI_Iris</w:t>
      </w:r>
      <w:r w:rsidRPr="00534E56">
        <w:rPr>
          <w:rFonts w:hint="eastAsia"/>
          <w:sz w:val="36"/>
          <w:szCs w:val="32"/>
        </w:rPr>
        <w:t>模型預測</w:t>
      </w:r>
      <w:r w:rsidRPr="00534E56">
        <w:rPr>
          <w:rFonts w:hint="eastAsia"/>
          <w:sz w:val="36"/>
          <w:szCs w:val="32"/>
        </w:rPr>
        <w:t>_</w:t>
      </w:r>
      <w:r w:rsidR="00191C9C" w:rsidRPr="00534E56">
        <w:rPr>
          <w:rFonts w:hint="eastAsia"/>
          <w:sz w:val="36"/>
          <w:szCs w:val="32"/>
        </w:rPr>
        <w:t>R</w:t>
      </w:r>
      <w:r w:rsidR="00191C9C" w:rsidRPr="00534E56">
        <w:rPr>
          <w:sz w:val="36"/>
          <w:szCs w:val="32"/>
        </w:rPr>
        <w:t>eadMe</w:t>
      </w:r>
    </w:p>
    <w:p w14:paraId="4AADAF2A" w14:textId="201C5D60" w:rsidR="00191C9C" w:rsidRDefault="00191C9C" w:rsidP="00191C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上傳</w:t>
      </w:r>
      <w:r w:rsidR="00534E56" w:rsidRPr="00534E56">
        <w:rPr>
          <w:color w:val="FF0000"/>
        </w:rPr>
        <w:t>AI_Project_Final.ipynb</w:t>
      </w:r>
      <w:r w:rsidR="00534E56">
        <w:rPr>
          <w:rFonts w:hint="eastAsia"/>
        </w:rPr>
        <w:t>到</w:t>
      </w:r>
      <w:r w:rsidR="00534E56">
        <w:rPr>
          <w:rFonts w:hint="eastAsia"/>
        </w:rPr>
        <w:t>C</w:t>
      </w:r>
      <w:r w:rsidR="00534E56">
        <w:t>olab</w:t>
      </w:r>
    </w:p>
    <w:p w14:paraId="479F5B41" w14:textId="42B6DC17" w:rsidR="00191C9C" w:rsidRDefault="00191C9C" w:rsidP="00C11D92">
      <w:pPr>
        <w:pStyle w:val="a3"/>
        <w:ind w:leftChars="0"/>
        <w:jc w:val="center"/>
      </w:pPr>
      <w:r w:rsidRPr="00191C9C">
        <w:rPr>
          <w:noProof/>
        </w:rPr>
        <w:drawing>
          <wp:inline distT="0" distB="0" distL="0" distR="0" wp14:anchorId="7C262CBA" wp14:editId="4C6462D2">
            <wp:extent cx="5021580" cy="4227777"/>
            <wp:effectExtent l="0" t="0" r="762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776" cy="425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1D58" w14:textId="0E2DA15E" w:rsidR="00191C9C" w:rsidRDefault="00534E56" w:rsidP="00191C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線性</w:t>
      </w:r>
      <w:r>
        <w:rPr>
          <w:rFonts w:hint="eastAsia"/>
        </w:rPr>
        <w:t>SVM</w:t>
      </w:r>
    </w:p>
    <w:p w14:paraId="0794552A" w14:textId="43BD8AFB" w:rsidR="00C11D92" w:rsidRDefault="00C11D92" w:rsidP="00C11D92">
      <w:pPr>
        <w:pStyle w:val="a3"/>
        <w:ind w:leftChars="0"/>
      </w:pPr>
      <w:r w:rsidRPr="00C11D92">
        <w:rPr>
          <w:noProof/>
        </w:rPr>
        <w:drawing>
          <wp:inline distT="0" distB="0" distL="0" distR="0" wp14:anchorId="59898BD6" wp14:editId="762E3FEB">
            <wp:extent cx="5274310" cy="1462185"/>
            <wp:effectExtent l="0" t="0" r="254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45E7" w14:textId="644C0CF3" w:rsidR="00C11D92" w:rsidRDefault="00C11D92" w:rsidP="00191C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非線性</w:t>
      </w:r>
      <w:r>
        <w:rPr>
          <w:rFonts w:hint="eastAsia"/>
        </w:rPr>
        <w:t>SVM</w:t>
      </w:r>
      <w:r w:rsidR="00FA62FC">
        <w:rPr>
          <w:rFonts w:hint="eastAsia"/>
        </w:rPr>
        <w:t>（</w:t>
      </w:r>
      <w:r w:rsidR="00FA62FC">
        <w:rPr>
          <w:rFonts w:hint="eastAsia"/>
        </w:rPr>
        <w:t>g</w:t>
      </w:r>
      <w:r w:rsidR="00FA62FC">
        <w:t>amma=10</w:t>
      </w:r>
      <w:r w:rsidR="00FA62FC">
        <w:rPr>
          <w:rFonts w:hint="eastAsia"/>
        </w:rPr>
        <w:t>）</w:t>
      </w:r>
    </w:p>
    <w:p w14:paraId="5499C162" w14:textId="64A911EA" w:rsidR="00FA62FC" w:rsidRDefault="00FA62FC" w:rsidP="00FA62FC">
      <w:pPr>
        <w:pStyle w:val="a3"/>
        <w:ind w:leftChars="0"/>
      </w:pPr>
      <w:r w:rsidRPr="00FA62FC">
        <w:drawing>
          <wp:inline distT="0" distB="0" distL="0" distR="0" wp14:anchorId="6380CFDE" wp14:editId="617063B9">
            <wp:extent cx="5274310" cy="13614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6A6C" w14:textId="77777777" w:rsidR="00FA62FC" w:rsidRDefault="00FA62FC" w:rsidP="00FA62FC">
      <w:pPr>
        <w:pStyle w:val="a3"/>
        <w:ind w:leftChars="0"/>
        <w:rPr>
          <w:rFonts w:hint="eastAsia"/>
        </w:rPr>
      </w:pPr>
    </w:p>
    <w:p w14:paraId="1CA8F094" w14:textId="7AA69917" w:rsidR="00FA62FC" w:rsidRDefault="00FA62FC" w:rsidP="00191C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非線性</w:t>
      </w:r>
      <w:r>
        <w:rPr>
          <w:rFonts w:hint="eastAsia"/>
        </w:rPr>
        <w:t>SVM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amma=10</w:t>
      </w:r>
      <w:r>
        <w:t>0</w:t>
      </w:r>
      <w:r>
        <w:rPr>
          <w:rFonts w:hint="eastAsia"/>
        </w:rPr>
        <w:t>）</w:t>
      </w:r>
    </w:p>
    <w:p w14:paraId="70FD0542" w14:textId="5CD88DDF" w:rsidR="00C11D92" w:rsidRDefault="00FA62FC" w:rsidP="00C11D92">
      <w:pPr>
        <w:pStyle w:val="a3"/>
        <w:ind w:leftChars="0"/>
      </w:pPr>
      <w:r w:rsidRPr="00FA62FC">
        <w:drawing>
          <wp:inline distT="0" distB="0" distL="0" distR="0" wp14:anchorId="7AC7991F" wp14:editId="0253D1ED">
            <wp:extent cx="5274310" cy="13214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45F6" w14:textId="35BF9BC7" w:rsidR="00534E56" w:rsidRDefault="00C11D92" w:rsidP="00191C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鄰近值為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KNN</w:t>
      </w:r>
    </w:p>
    <w:p w14:paraId="12C8033A" w14:textId="48EF437F" w:rsidR="00C11D92" w:rsidRDefault="00C11D92" w:rsidP="00C11D92">
      <w:pPr>
        <w:ind w:left="480"/>
        <w:jc w:val="center"/>
      </w:pPr>
      <w:r w:rsidRPr="00C11D92">
        <w:rPr>
          <w:noProof/>
        </w:rPr>
        <w:drawing>
          <wp:inline distT="0" distB="0" distL="0" distR="0" wp14:anchorId="1DFD48A3" wp14:editId="738C3CEB">
            <wp:extent cx="5274310" cy="11595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CBB1" w14:textId="0376ED8A" w:rsidR="00C11D92" w:rsidRDefault="00C11D92" w:rsidP="00C11D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鄰近值為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KNN</w:t>
      </w:r>
    </w:p>
    <w:p w14:paraId="04837990" w14:textId="0B35E12E" w:rsidR="00C11D92" w:rsidRDefault="00C11D92" w:rsidP="00C11D92">
      <w:pPr>
        <w:ind w:left="480"/>
        <w:jc w:val="center"/>
      </w:pPr>
      <w:r w:rsidRPr="00C11D92">
        <w:rPr>
          <w:noProof/>
        </w:rPr>
        <w:drawing>
          <wp:inline distT="0" distB="0" distL="0" distR="0" wp14:anchorId="363DC5A0" wp14:editId="2971BB94">
            <wp:extent cx="5274310" cy="12071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F5EE" w14:textId="0B2EB0BC" w:rsidR="00C11D92" w:rsidRDefault="00C11D92" w:rsidP="00C11D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鄰近值為</w:t>
      </w:r>
      <w:r>
        <w:t>7</w:t>
      </w:r>
      <w:r>
        <w:rPr>
          <w:rFonts w:hint="eastAsia"/>
        </w:rPr>
        <w:t>的</w:t>
      </w:r>
      <w:r>
        <w:rPr>
          <w:rFonts w:hint="eastAsia"/>
        </w:rPr>
        <w:t>KNN</w:t>
      </w:r>
    </w:p>
    <w:p w14:paraId="193EDA31" w14:textId="0F465F83" w:rsidR="00FA62FC" w:rsidRDefault="00C11D92" w:rsidP="00C11D92">
      <w:pPr>
        <w:pStyle w:val="a3"/>
        <w:ind w:leftChars="0"/>
        <w:jc w:val="center"/>
      </w:pPr>
      <w:r w:rsidRPr="00C11D92">
        <w:rPr>
          <w:noProof/>
        </w:rPr>
        <w:drawing>
          <wp:inline distT="0" distB="0" distL="0" distR="0" wp14:anchorId="6F995FE6" wp14:editId="51FFA351">
            <wp:extent cx="5274310" cy="1160145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9880" w14:textId="0A26C00C" w:rsidR="00C11D92" w:rsidRDefault="00FA62FC" w:rsidP="00FA62FC">
      <w:pPr>
        <w:widowControl/>
        <w:rPr>
          <w:rFonts w:hint="eastAsia"/>
        </w:rPr>
      </w:pPr>
      <w:r>
        <w:br w:type="page"/>
      </w:r>
    </w:p>
    <w:p w14:paraId="007FF29D" w14:textId="685F8ABF" w:rsidR="00C11D92" w:rsidRDefault="00C11D92" w:rsidP="00191C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執行和繪圖</w:t>
      </w:r>
    </w:p>
    <w:p w14:paraId="2F32D8DD" w14:textId="4E4D23A8" w:rsidR="00C11D92" w:rsidRDefault="00C11D92" w:rsidP="001F4B8A">
      <w:pPr>
        <w:pStyle w:val="a3"/>
        <w:ind w:leftChars="0"/>
        <w:jc w:val="center"/>
      </w:pPr>
      <w:r w:rsidRPr="00C11D92">
        <w:rPr>
          <w:noProof/>
        </w:rPr>
        <w:drawing>
          <wp:inline distT="0" distB="0" distL="0" distR="0" wp14:anchorId="26C98012" wp14:editId="2714612B">
            <wp:extent cx="4280535" cy="7857909"/>
            <wp:effectExtent l="0" t="0" r="571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410" cy="78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D92" w:rsidSect="00C11D92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F49B8" w14:textId="77777777" w:rsidR="003579AC" w:rsidRDefault="003579AC" w:rsidP="00C11D92">
      <w:r>
        <w:separator/>
      </w:r>
    </w:p>
  </w:endnote>
  <w:endnote w:type="continuationSeparator" w:id="0">
    <w:p w14:paraId="624637CD" w14:textId="77777777" w:rsidR="003579AC" w:rsidRDefault="003579AC" w:rsidP="00C11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7BF1A" w14:textId="77777777" w:rsidR="003579AC" w:rsidRDefault="003579AC" w:rsidP="00C11D92">
      <w:r>
        <w:separator/>
      </w:r>
    </w:p>
  </w:footnote>
  <w:footnote w:type="continuationSeparator" w:id="0">
    <w:p w14:paraId="236E33FD" w14:textId="77777777" w:rsidR="003579AC" w:rsidRDefault="003579AC" w:rsidP="00C11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5A2CB" w14:textId="59D8FB82" w:rsidR="00C11D92" w:rsidRDefault="00C11D92" w:rsidP="00C11D92">
    <w:pPr>
      <w:pStyle w:val="a4"/>
      <w:jc w:val="right"/>
    </w:pPr>
    <w:r>
      <w:rPr>
        <w:rFonts w:hint="eastAsia"/>
      </w:rPr>
      <w:t>0</w:t>
    </w:r>
    <w:r>
      <w:t>7360796</w:t>
    </w:r>
    <w:r>
      <w:rPr>
        <w:rFonts w:hint="eastAsia"/>
      </w:rPr>
      <w:t>沈奕霖、</w:t>
    </w:r>
    <w:r>
      <w:rPr>
        <w:rFonts w:hint="eastAsia"/>
      </w:rPr>
      <w:t>0</w:t>
    </w:r>
    <w:r>
      <w:t>7360194</w:t>
    </w:r>
    <w:r>
      <w:rPr>
        <w:rFonts w:hint="eastAsia"/>
      </w:rPr>
      <w:t>陳維嶸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533E9"/>
    <w:multiLevelType w:val="hybridMultilevel"/>
    <w:tmpl w:val="49DA9D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9C"/>
    <w:rsid w:val="00191C9C"/>
    <w:rsid w:val="001F4B8A"/>
    <w:rsid w:val="003579AC"/>
    <w:rsid w:val="00534E56"/>
    <w:rsid w:val="007722C5"/>
    <w:rsid w:val="00C11D92"/>
    <w:rsid w:val="00E320B8"/>
    <w:rsid w:val="00FA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2F4F"/>
  <w15:chartTrackingRefBased/>
  <w15:docId w15:val="{03FADA68-09C3-42E5-81FF-E73F1CEE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C9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11D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1D9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1D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1D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沈奕霖</dc:creator>
  <cp:keywords/>
  <dc:description/>
  <cp:lastModifiedBy>沈奕霖</cp:lastModifiedBy>
  <cp:revision>5</cp:revision>
  <dcterms:created xsi:type="dcterms:W3CDTF">2021-01-08T06:59:00Z</dcterms:created>
  <dcterms:modified xsi:type="dcterms:W3CDTF">2021-01-08T08:08:00Z</dcterms:modified>
</cp:coreProperties>
</file>