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58591" w14:textId="05E6DCED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Аксиомы сложения и следствия из них (с доказательствами).</w:t>
      </w:r>
      <w:r w:rsidR="002A7847" w:rsidRPr="005C5E22">
        <w:rPr>
          <w:color w:val="C45911" w:themeColor="accent2" w:themeShade="BF"/>
        </w:rPr>
        <w:t xml:space="preserve"> (4 </w:t>
      </w:r>
      <w:proofErr w:type="spellStart"/>
      <w:r w:rsidR="002A7847" w:rsidRPr="005C5E22">
        <w:rPr>
          <w:color w:val="C45911" w:themeColor="accent2" w:themeShade="BF"/>
        </w:rPr>
        <w:t>св-ва</w:t>
      </w:r>
      <w:proofErr w:type="spellEnd"/>
      <w:r w:rsidR="002A7847" w:rsidRPr="005C5E22">
        <w:rPr>
          <w:color w:val="C45911" w:themeColor="accent2" w:themeShade="BF"/>
        </w:rPr>
        <w:t>, 3 Л-след)</w:t>
      </w:r>
    </w:p>
    <w:p w14:paraId="454EBDBA" w14:textId="0EDFE2E7" w:rsidR="00BB4434" w:rsidRPr="006A69F6" w:rsidRDefault="00F649AA" w:rsidP="00CB0593">
      <w:pPr>
        <w:pStyle w:val="2"/>
      </w:pPr>
      <w:r w:rsidRPr="006A69F6">
        <w:t>4 свойства</w:t>
      </w:r>
    </w:p>
    <w:p w14:paraId="091ECAEB" w14:textId="0FADE8AA" w:rsidR="00BB4434" w:rsidRPr="00DD4C49" w:rsidRDefault="00BB4434" w:rsidP="00CB0593">
      <w:pPr>
        <w:pStyle w:val="3"/>
        <w:rPr>
          <w:color w:val="538135" w:themeColor="accent6" w:themeShade="BF"/>
        </w:rPr>
      </w:pPr>
      <w:proofErr w:type="spellStart"/>
      <w:r w:rsidRPr="00DD4C49">
        <w:rPr>
          <w:color w:val="538135" w:themeColor="accent6" w:themeShade="BF"/>
          <w:lang w:val="en-US"/>
        </w:rPr>
        <w:t>x+y</w:t>
      </w:r>
      <w:proofErr w:type="spellEnd"/>
      <w:r w:rsidRPr="00DD4C49">
        <w:rPr>
          <w:color w:val="538135" w:themeColor="accent6" w:themeShade="BF"/>
          <w:lang w:val="en-US"/>
        </w:rPr>
        <w:t>=</w:t>
      </w:r>
      <w:proofErr w:type="spellStart"/>
      <w:r w:rsidRPr="00DD4C49">
        <w:rPr>
          <w:color w:val="538135" w:themeColor="accent6" w:themeShade="BF"/>
          <w:lang w:val="en-US"/>
        </w:rPr>
        <w:t>y+x</w:t>
      </w:r>
      <w:proofErr w:type="spellEnd"/>
    </w:p>
    <w:p w14:paraId="71103276" w14:textId="40DAAE54" w:rsidR="00BB4434" w:rsidRPr="00DD4C49" w:rsidRDefault="00BB4434" w:rsidP="00CB0593">
      <w:pPr>
        <w:pStyle w:val="3"/>
        <w:rPr>
          <w:color w:val="538135" w:themeColor="accent6" w:themeShade="BF"/>
        </w:rPr>
      </w:pPr>
      <w:r w:rsidRPr="00DD4C49">
        <w:rPr>
          <w:color w:val="538135" w:themeColor="accent6" w:themeShade="BF"/>
          <w:lang w:val="en-US"/>
        </w:rPr>
        <w:t>(</w:t>
      </w:r>
      <w:proofErr w:type="spellStart"/>
      <w:r w:rsidRPr="00DD4C49">
        <w:rPr>
          <w:color w:val="538135" w:themeColor="accent6" w:themeShade="BF"/>
          <w:lang w:val="en-US"/>
        </w:rPr>
        <w:t>x+y</w:t>
      </w:r>
      <w:proofErr w:type="spellEnd"/>
      <w:r w:rsidRPr="00DD4C49">
        <w:rPr>
          <w:color w:val="538135" w:themeColor="accent6" w:themeShade="BF"/>
          <w:lang w:val="en-US"/>
        </w:rPr>
        <w:t>)+z = x+(</w:t>
      </w:r>
      <w:proofErr w:type="spellStart"/>
      <w:r w:rsidRPr="00DD4C49">
        <w:rPr>
          <w:color w:val="538135" w:themeColor="accent6" w:themeShade="BF"/>
          <w:lang w:val="en-US"/>
        </w:rPr>
        <w:t>y+z</w:t>
      </w:r>
      <w:proofErr w:type="spellEnd"/>
      <w:r w:rsidRPr="00DD4C49">
        <w:rPr>
          <w:color w:val="538135" w:themeColor="accent6" w:themeShade="BF"/>
          <w:lang w:val="en-US"/>
        </w:rPr>
        <w:t>)</w:t>
      </w:r>
    </w:p>
    <w:p w14:paraId="7F02D39C" w14:textId="2614EAF5" w:rsidR="00D22E8A" w:rsidRPr="00DD4C49" w:rsidRDefault="00D22E8A" w:rsidP="00CB0593">
      <w:pPr>
        <w:pStyle w:val="3"/>
        <w:rPr>
          <w:color w:val="538135" w:themeColor="accent6" w:themeShade="BF"/>
        </w:rPr>
      </w:pPr>
      <w:r w:rsidRPr="00DD4C49">
        <w:rPr>
          <w:color w:val="538135" w:themeColor="accent6" w:themeShade="BF"/>
          <w:lang w:val="en-US"/>
        </w:rPr>
        <w:t xml:space="preserve">x + 0 = x </w:t>
      </w:r>
      <w:r w:rsidRPr="00DD4C49">
        <w:rPr>
          <w:color w:val="538135" w:themeColor="accent6" w:themeShade="BF"/>
        </w:rPr>
        <w:t>нейтральный элемент</w:t>
      </w:r>
    </w:p>
    <w:p w14:paraId="0FB5C408" w14:textId="367FFE44" w:rsidR="00D22E8A" w:rsidRPr="00DD4C49" w:rsidRDefault="00D22E8A" w:rsidP="00CB0593">
      <w:pPr>
        <w:pStyle w:val="3"/>
        <w:rPr>
          <w:color w:val="538135" w:themeColor="accent6" w:themeShade="BF"/>
        </w:rPr>
      </w:pPr>
      <w:r w:rsidRPr="00DD4C49">
        <w:rPr>
          <w:color w:val="538135" w:themeColor="accent6" w:themeShade="BF"/>
          <w:lang w:val="en-US"/>
        </w:rPr>
        <w:t>x + -x = 0</w:t>
      </w:r>
    </w:p>
    <w:p w14:paraId="229976E3" w14:textId="4385995E" w:rsidR="00F649AA" w:rsidRPr="006A69F6" w:rsidRDefault="00BB4434" w:rsidP="00CB0593">
      <w:pPr>
        <w:pStyle w:val="2"/>
      </w:pPr>
      <w:r w:rsidRPr="006A69F6">
        <w:t>3 леммы следствия</w:t>
      </w:r>
    </w:p>
    <w:p w14:paraId="40C86A27" w14:textId="7858C328" w:rsidR="00BB4434" w:rsidRPr="00F14736" w:rsidRDefault="00BB4434" w:rsidP="00CB0593">
      <w:pPr>
        <w:pStyle w:val="3"/>
        <w:rPr>
          <w:color w:val="538135" w:themeColor="accent6" w:themeShade="BF"/>
        </w:rPr>
      </w:pPr>
      <w:r w:rsidRPr="00F14736">
        <w:rPr>
          <w:color w:val="538135" w:themeColor="accent6" w:themeShade="BF"/>
        </w:rPr>
        <w:t>Ноль единственен</w:t>
      </w:r>
    </w:p>
    <w:p w14:paraId="300DF9E2" w14:textId="6537632E" w:rsidR="00896C98" w:rsidRPr="00896C98" w:rsidRDefault="00896C98" w:rsidP="00896C98">
      <w:r>
        <w:t>01 = 01 + 02 = 02 + 01 = 02</w:t>
      </w:r>
    </w:p>
    <w:p w14:paraId="4282E077" w14:textId="0109F76D" w:rsidR="00BB4434" w:rsidRPr="00F14736" w:rsidRDefault="00BB4434" w:rsidP="00CB0593">
      <w:pPr>
        <w:pStyle w:val="3"/>
        <w:rPr>
          <w:color w:val="538135" w:themeColor="accent6" w:themeShade="BF"/>
        </w:rPr>
      </w:pPr>
      <w:r w:rsidRPr="00F14736">
        <w:rPr>
          <w:color w:val="538135" w:themeColor="accent6" w:themeShade="BF"/>
          <w:lang w:val="en-US"/>
        </w:rPr>
        <w:t>-x</w:t>
      </w:r>
      <w:r w:rsidRPr="00F14736">
        <w:rPr>
          <w:color w:val="538135" w:themeColor="accent6" w:themeShade="BF"/>
        </w:rPr>
        <w:t xml:space="preserve"> </w:t>
      </w:r>
      <w:proofErr w:type="spellStart"/>
      <w:r w:rsidRPr="00F14736">
        <w:rPr>
          <w:color w:val="538135" w:themeColor="accent6" w:themeShade="BF"/>
        </w:rPr>
        <w:t>единстенен</w:t>
      </w:r>
      <w:proofErr w:type="spellEnd"/>
    </w:p>
    <w:p w14:paraId="1B2C5BD8" w14:textId="0F26B8AA" w:rsidR="00896C98" w:rsidRDefault="00896C98" w:rsidP="00896C98">
      <w:r>
        <w:t xml:space="preserve">Пусть </w:t>
      </w:r>
      <w:r>
        <w:rPr>
          <w:lang w:val="en-US"/>
        </w:rPr>
        <w:t>x</w:t>
      </w:r>
      <w:r w:rsidRPr="00896C98">
        <w:t xml:space="preserve">1 </w:t>
      </w:r>
      <w:r>
        <w:t xml:space="preserve">и х2 </w:t>
      </w:r>
      <w:proofErr w:type="spellStart"/>
      <w:r>
        <w:t>обр</w:t>
      </w:r>
      <w:proofErr w:type="spellEnd"/>
      <w:r>
        <w:t xml:space="preserve"> х в </w:t>
      </w:r>
      <w:r>
        <w:rPr>
          <w:lang w:val="en-US"/>
        </w:rPr>
        <w:t>R</w:t>
      </w:r>
    </w:p>
    <w:p w14:paraId="6528A8BE" w14:textId="15047E3C" w:rsidR="00896C98" w:rsidRPr="00110DA8" w:rsidRDefault="00110DA8" w:rsidP="00896C98">
      <w:r>
        <w:t>Х1 = х1 + 0 = х1 + (х + х2) = (х1 + х) + х2 = 0 + х2 = х2</w:t>
      </w:r>
    </w:p>
    <w:p w14:paraId="35E33EA8" w14:textId="1523BDC0" w:rsidR="00BB4434" w:rsidRPr="00F14736" w:rsidRDefault="00BB4434" w:rsidP="00CB0593">
      <w:pPr>
        <w:pStyle w:val="3"/>
        <w:rPr>
          <w:color w:val="538135" w:themeColor="accent6" w:themeShade="BF"/>
        </w:rPr>
      </w:pPr>
      <w:r w:rsidRPr="00F14736">
        <w:rPr>
          <w:color w:val="538135" w:themeColor="accent6" w:themeShade="BF"/>
          <w:lang w:val="en-US"/>
        </w:rPr>
        <w:t>x</w:t>
      </w:r>
      <w:r w:rsidRPr="00F14736">
        <w:rPr>
          <w:color w:val="538135" w:themeColor="accent6" w:themeShade="BF"/>
        </w:rPr>
        <w:t xml:space="preserve"> + </w:t>
      </w:r>
      <w:r w:rsidR="00A223B9" w:rsidRPr="00F14736">
        <w:rPr>
          <w:color w:val="538135" w:themeColor="accent6" w:themeShade="BF"/>
        </w:rPr>
        <w:t>а =</w:t>
      </w:r>
      <w:r w:rsidRPr="00F14736">
        <w:rPr>
          <w:color w:val="538135" w:themeColor="accent6" w:themeShade="BF"/>
        </w:rPr>
        <w:t xml:space="preserve"> </w:t>
      </w:r>
      <w:r w:rsidR="00A223B9" w:rsidRPr="00F14736">
        <w:rPr>
          <w:color w:val="538135" w:themeColor="accent6" w:themeShade="BF"/>
          <w:lang w:val="en-US"/>
        </w:rPr>
        <w:t>b</w:t>
      </w:r>
      <w:r w:rsidRPr="00F14736">
        <w:rPr>
          <w:color w:val="538135" w:themeColor="accent6" w:themeShade="BF"/>
        </w:rPr>
        <w:t xml:space="preserve"> имеет одно решение</w:t>
      </w:r>
      <w:r w:rsidR="00110DA8" w:rsidRPr="00F14736">
        <w:rPr>
          <w:color w:val="538135" w:themeColor="accent6" w:themeShade="BF"/>
        </w:rPr>
        <w:t xml:space="preserve"> х = </w:t>
      </w:r>
      <w:r w:rsidR="00A223B9" w:rsidRPr="00F14736">
        <w:rPr>
          <w:color w:val="538135" w:themeColor="accent6" w:themeShade="BF"/>
          <w:lang w:val="en-US"/>
        </w:rPr>
        <w:t>b</w:t>
      </w:r>
      <w:r w:rsidR="00110DA8" w:rsidRPr="00F14736">
        <w:rPr>
          <w:color w:val="538135" w:themeColor="accent6" w:themeShade="BF"/>
        </w:rPr>
        <w:t xml:space="preserve">  + (-а)</w:t>
      </w:r>
    </w:p>
    <w:p w14:paraId="4023D5CC" w14:textId="6CEE2E29" w:rsidR="00110DA8" w:rsidRDefault="00A223B9" w:rsidP="00110DA8">
      <w:pPr>
        <w:rPr>
          <w:lang w:val="en-US"/>
        </w:rPr>
      </w:pPr>
      <w:r>
        <w:rPr>
          <w:lang w:val="en-US"/>
        </w:rPr>
        <w:t>x + a + (-a) = b + (-a)</w:t>
      </w:r>
      <w:r w:rsidR="00EC6DF7">
        <w:rPr>
          <w:lang w:val="en-US"/>
        </w:rPr>
        <w:t xml:space="preserve"> &lt;==&gt;  x + 0 = b + (-a) == x = b + (-a)</w:t>
      </w:r>
    </w:p>
    <w:p w14:paraId="7980DF91" w14:textId="3C743CA4" w:rsidR="00EC6DF7" w:rsidRPr="00EC6DF7" w:rsidRDefault="00EC6DF7" w:rsidP="00110DA8">
      <w:r>
        <w:t>единственность следует  из единственности противоположного элемента</w:t>
      </w:r>
    </w:p>
    <w:p w14:paraId="0551CD18" w14:textId="39E47C85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Аксиомы умножения и следствия из них (с доказательствами).</w:t>
      </w:r>
      <w:r w:rsidR="002A7847" w:rsidRPr="005C5E22">
        <w:rPr>
          <w:color w:val="C45911" w:themeColor="accent2" w:themeShade="BF"/>
        </w:rPr>
        <w:t xml:space="preserve"> (4 </w:t>
      </w:r>
      <w:proofErr w:type="spellStart"/>
      <w:r w:rsidR="002A7847" w:rsidRPr="005C5E22">
        <w:rPr>
          <w:color w:val="C45911" w:themeColor="accent2" w:themeShade="BF"/>
        </w:rPr>
        <w:t>св-ва</w:t>
      </w:r>
      <w:proofErr w:type="spellEnd"/>
      <w:r w:rsidR="002A7847" w:rsidRPr="005C5E22">
        <w:rPr>
          <w:color w:val="C45911" w:themeColor="accent2" w:themeShade="BF"/>
        </w:rPr>
        <w:t>, 3 Л-след)</w:t>
      </w:r>
    </w:p>
    <w:p w14:paraId="25590B91" w14:textId="485983B1" w:rsidR="006D7F1E" w:rsidRPr="006A69F6" w:rsidRDefault="006D7F1E" w:rsidP="00CB0593">
      <w:pPr>
        <w:pStyle w:val="2"/>
      </w:pPr>
      <w:r w:rsidRPr="006A69F6">
        <w:rPr>
          <w:lang w:val="en-US"/>
        </w:rPr>
        <w:t xml:space="preserve">4 </w:t>
      </w:r>
      <w:proofErr w:type="spellStart"/>
      <w:r w:rsidRPr="006A69F6">
        <w:t>свйойства</w:t>
      </w:r>
      <w:proofErr w:type="spellEnd"/>
    </w:p>
    <w:p w14:paraId="3F193B10" w14:textId="4EFE05EF" w:rsidR="00D22E8A" w:rsidRPr="00C03D66" w:rsidRDefault="00D22E8A" w:rsidP="00CB0593">
      <w:pPr>
        <w:pStyle w:val="3"/>
        <w:rPr>
          <w:color w:val="auto"/>
        </w:rPr>
      </w:pPr>
      <w:proofErr w:type="spellStart"/>
      <w:r w:rsidRPr="00C03D66">
        <w:rPr>
          <w:color w:val="auto"/>
          <w:lang w:val="en-US"/>
        </w:rPr>
        <w:t>Xy</w:t>
      </w:r>
      <w:proofErr w:type="spellEnd"/>
      <w:r w:rsidRPr="00C03D66">
        <w:rPr>
          <w:color w:val="auto"/>
          <w:lang w:val="en-US"/>
        </w:rPr>
        <w:t>=</w:t>
      </w:r>
      <w:proofErr w:type="spellStart"/>
      <w:r w:rsidRPr="00C03D66">
        <w:rPr>
          <w:color w:val="auto"/>
          <w:lang w:val="en-US"/>
        </w:rPr>
        <w:t>yx</w:t>
      </w:r>
      <w:proofErr w:type="spellEnd"/>
    </w:p>
    <w:p w14:paraId="7E69C37B" w14:textId="39095DE6" w:rsidR="00D22E8A" w:rsidRPr="00C03D66" w:rsidRDefault="00D22E8A" w:rsidP="00CB0593">
      <w:pPr>
        <w:pStyle w:val="3"/>
        <w:rPr>
          <w:color w:val="auto"/>
        </w:rPr>
      </w:pPr>
      <w:r w:rsidRPr="00C03D66">
        <w:rPr>
          <w:color w:val="auto"/>
          <w:lang w:val="en-US"/>
        </w:rPr>
        <w:t>(</w:t>
      </w:r>
      <w:proofErr w:type="spellStart"/>
      <w:r w:rsidRPr="00C03D66">
        <w:rPr>
          <w:color w:val="auto"/>
          <w:lang w:val="en-US"/>
        </w:rPr>
        <w:t>xy</w:t>
      </w:r>
      <w:proofErr w:type="spellEnd"/>
      <w:r w:rsidRPr="00C03D66">
        <w:rPr>
          <w:color w:val="auto"/>
          <w:lang w:val="en-US"/>
        </w:rPr>
        <w:t>)z = x(</w:t>
      </w:r>
      <w:proofErr w:type="spellStart"/>
      <w:r w:rsidRPr="00C03D66">
        <w:rPr>
          <w:color w:val="auto"/>
          <w:lang w:val="en-US"/>
        </w:rPr>
        <w:t>yz</w:t>
      </w:r>
      <w:proofErr w:type="spellEnd"/>
      <w:r w:rsidRPr="00C03D66">
        <w:rPr>
          <w:color w:val="auto"/>
          <w:lang w:val="en-US"/>
        </w:rPr>
        <w:t>)</w:t>
      </w:r>
    </w:p>
    <w:p w14:paraId="15D9CBED" w14:textId="660DBD2E" w:rsidR="00D22E8A" w:rsidRPr="00C03D66" w:rsidRDefault="00D22E8A" w:rsidP="00CB0593">
      <w:pPr>
        <w:pStyle w:val="3"/>
        <w:rPr>
          <w:color w:val="auto"/>
        </w:rPr>
      </w:pPr>
      <w:r w:rsidRPr="00C03D66">
        <w:rPr>
          <w:color w:val="auto"/>
          <w:lang w:val="en-US"/>
        </w:rPr>
        <w:t>X1 =  x</w:t>
      </w:r>
    </w:p>
    <w:p w14:paraId="7CD8BC52" w14:textId="403A9FBB" w:rsidR="00D22E8A" w:rsidRPr="00C03D66" w:rsidRDefault="00D22E8A" w:rsidP="00CB0593">
      <w:pPr>
        <w:pStyle w:val="3"/>
        <w:rPr>
          <w:color w:val="auto"/>
        </w:rPr>
      </w:pPr>
      <w:r w:rsidRPr="00C03D66">
        <w:rPr>
          <w:color w:val="auto"/>
          <w:lang w:val="en-US"/>
        </w:rPr>
        <w:t>X 1/x = 1</w:t>
      </w:r>
    </w:p>
    <w:p w14:paraId="33EFC0C0" w14:textId="33BD68BC" w:rsidR="006D7F1E" w:rsidRPr="006A69F6" w:rsidRDefault="006D7F1E" w:rsidP="00CB0593">
      <w:pPr>
        <w:pStyle w:val="2"/>
      </w:pPr>
      <w:r w:rsidRPr="006A69F6">
        <w:t xml:space="preserve">3 </w:t>
      </w:r>
      <w:r w:rsidR="005C5E22" w:rsidRPr="006A69F6">
        <w:t xml:space="preserve">леммы </w:t>
      </w:r>
      <w:r w:rsidRPr="006A69F6">
        <w:t>следствия</w:t>
      </w:r>
    </w:p>
    <w:p w14:paraId="2D138C92" w14:textId="320D31AC" w:rsidR="006D7F1E" w:rsidRDefault="006D7F1E" w:rsidP="00CB0593">
      <w:pPr>
        <w:pStyle w:val="3"/>
        <w:rPr>
          <w:color w:val="auto"/>
        </w:rPr>
      </w:pPr>
      <w:r w:rsidRPr="00C03D66">
        <w:rPr>
          <w:color w:val="auto"/>
        </w:rPr>
        <w:t>1 единственна</w:t>
      </w:r>
    </w:p>
    <w:p w14:paraId="76B00E1D" w14:textId="094370DF" w:rsidR="00C2215C" w:rsidRDefault="00C2215C" w:rsidP="00C2215C">
      <w:r>
        <w:t>Пуст 11 и 12</w:t>
      </w:r>
    </w:p>
    <w:p w14:paraId="74C62E42" w14:textId="1BBB4472" w:rsidR="00C2215C" w:rsidRPr="00C2215C" w:rsidRDefault="00C2215C" w:rsidP="00C2215C">
      <w:r>
        <w:t>11 = 11 * 12 = 12 * 11 = 12</w:t>
      </w:r>
    </w:p>
    <w:p w14:paraId="49677D7C" w14:textId="58F41492" w:rsidR="006D7F1E" w:rsidRDefault="000B3344" w:rsidP="00CB0593">
      <w:pPr>
        <w:pStyle w:val="3"/>
        <w:rPr>
          <w:color w:val="auto"/>
        </w:rPr>
      </w:pPr>
      <w:r>
        <w:rPr>
          <w:color w:val="auto"/>
        </w:rPr>
        <w:t>Каждый ненулевой вещественный х имеет единственный обратный</w:t>
      </w:r>
    </w:p>
    <w:p w14:paraId="0A2386F5" w14:textId="53945A88" w:rsidR="000B3344" w:rsidRDefault="000B3344" w:rsidP="000B3344">
      <w:r>
        <w:t xml:space="preserve">Пуст х1 х2 </w:t>
      </w:r>
      <w:proofErr w:type="spellStart"/>
      <w:r>
        <w:t>обр</w:t>
      </w:r>
      <w:proofErr w:type="spellEnd"/>
      <w:r>
        <w:t xml:space="preserve"> х</w:t>
      </w:r>
    </w:p>
    <w:p w14:paraId="1836C83A" w14:textId="64847A1D" w:rsidR="000B3344" w:rsidRPr="000B3344" w:rsidRDefault="000B3344" w:rsidP="000B3344">
      <w:r>
        <w:t>Х1 = х1 * 1 = х1 * (х*х2) = (х1*х)*х2 = 1*х2 = х2</w:t>
      </w:r>
    </w:p>
    <w:p w14:paraId="1C606147" w14:textId="2F390CA6" w:rsidR="006D7F1E" w:rsidRDefault="0084490A" w:rsidP="00CB0593">
      <w:pPr>
        <w:pStyle w:val="3"/>
        <w:rPr>
          <w:color w:val="auto"/>
        </w:rPr>
      </w:pPr>
      <w:r>
        <w:rPr>
          <w:color w:val="auto"/>
        </w:rPr>
        <w:t>ах</w:t>
      </w:r>
      <w:r w:rsidR="006D7F1E" w:rsidRPr="00C03D66">
        <w:rPr>
          <w:color w:val="auto"/>
        </w:rPr>
        <w:t xml:space="preserve"> = </w:t>
      </w:r>
      <w:r>
        <w:rPr>
          <w:color w:val="auto"/>
          <w:lang w:val="en-US"/>
        </w:rPr>
        <w:t>b</w:t>
      </w:r>
      <w:r w:rsidR="006D7F1E" w:rsidRPr="00C03D66">
        <w:rPr>
          <w:color w:val="auto"/>
        </w:rPr>
        <w:t xml:space="preserve"> им о</w:t>
      </w:r>
      <w:r>
        <w:rPr>
          <w:color w:val="auto"/>
          <w:lang w:val="en-US"/>
        </w:rPr>
        <w:t>l</w:t>
      </w:r>
      <w:r w:rsidR="006D7F1E" w:rsidRPr="00C03D66">
        <w:rPr>
          <w:color w:val="auto"/>
        </w:rPr>
        <w:t>но решение</w:t>
      </w:r>
      <w:r w:rsidRPr="0084490A">
        <w:rPr>
          <w:color w:val="auto"/>
        </w:rPr>
        <w:t xml:space="preserve"> </w:t>
      </w:r>
      <w:r>
        <w:rPr>
          <w:color w:val="auto"/>
          <w:lang w:val="en-US"/>
        </w:rPr>
        <w:t>x</w:t>
      </w:r>
      <w:r w:rsidRPr="0084490A">
        <w:rPr>
          <w:color w:val="auto"/>
        </w:rPr>
        <w:t>=</w:t>
      </w:r>
      <w:r>
        <w:rPr>
          <w:color w:val="auto"/>
          <w:lang w:val="en-US"/>
        </w:rPr>
        <w:t>b</w:t>
      </w:r>
      <w:r w:rsidRPr="0084490A">
        <w:rPr>
          <w:color w:val="auto"/>
        </w:rPr>
        <w:t>(</w:t>
      </w:r>
      <w:r>
        <w:rPr>
          <w:color w:val="auto"/>
          <w:lang w:val="en-US"/>
        </w:rPr>
        <w:t>a</w:t>
      </w:r>
      <w:r w:rsidRPr="0084490A">
        <w:rPr>
          <w:color w:val="auto"/>
          <w:vertAlign w:val="superscript"/>
        </w:rPr>
        <w:t>-1</w:t>
      </w:r>
      <w:r w:rsidRPr="0084490A">
        <w:rPr>
          <w:color w:val="auto"/>
        </w:rPr>
        <w:t>)</w:t>
      </w:r>
    </w:p>
    <w:p w14:paraId="394F4CF3" w14:textId="17439621" w:rsidR="0084490A" w:rsidRDefault="0084490A" w:rsidP="0084490A">
      <w:r>
        <w:rPr>
          <w:lang w:val="en-US"/>
        </w:rPr>
        <w:t>ax</w:t>
      </w:r>
      <w:r w:rsidRPr="00DD4C49">
        <w:t>(</w:t>
      </w:r>
      <w:r>
        <w:rPr>
          <w:lang w:val="en-US"/>
        </w:rPr>
        <w:t>a</w:t>
      </w:r>
      <w:r w:rsidRPr="00DD4C49">
        <w:rPr>
          <w:vertAlign w:val="superscript"/>
        </w:rPr>
        <w:t>-1</w:t>
      </w:r>
      <w:r w:rsidRPr="00DD4C49">
        <w:t>)=</w:t>
      </w:r>
      <w:r>
        <w:rPr>
          <w:lang w:val="en-US"/>
        </w:rPr>
        <w:t>b</w:t>
      </w:r>
      <w:r w:rsidRPr="00DD4C49">
        <w:t>(</w:t>
      </w:r>
      <w:r>
        <w:rPr>
          <w:lang w:val="en-US"/>
        </w:rPr>
        <w:t>a</w:t>
      </w:r>
      <w:r w:rsidRPr="00DD4C49">
        <w:rPr>
          <w:vertAlign w:val="superscript"/>
        </w:rPr>
        <w:t>-1</w:t>
      </w:r>
      <w:r w:rsidRPr="00DD4C49">
        <w:t>) = 1</w:t>
      </w:r>
      <w:r>
        <w:rPr>
          <w:lang w:val="en-US"/>
        </w:rPr>
        <w:t>x</w:t>
      </w:r>
      <w:r w:rsidRPr="00DD4C49">
        <w:t>=</w:t>
      </w:r>
      <w:r>
        <w:rPr>
          <w:lang w:val="en-US"/>
        </w:rPr>
        <w:t>b</w:t>
      </w:r>
      <w:r w:rsidRPr="00DD4C49">
        <w:t>(</w:t>
      </w:r>
      <w:r>
        <w:rPr>
          <w:lang w:val="en-US"/>
        </w:rPr>
        <w:t>a</w:t>
      </w:r>
      <w:r w:rsidRPr="00DD4C49">
        <w:rPr>
          <w:vertAlign w:val="superscript"/>
        </w:rPr>
        <w:t>-1</w:t>
      </w:r>
      <w:r w:rsidRPr="00DD4C49">
        <w:t>)</w:t>
      </w:r>
      <w:r>
        <w:t xml:space="preserve"> </w:t>
      </w:r>
    </w:p>
    <w:p w14:paraId="23CB92C8" w14:textId="263FD5D6" w:rsidR="0084490A" w:rsidRPr="0084490A" w:rsidRDefault="0084490A" w:rsidP="0084490A">
      <w:r>
        <w:t>единственность следует из единственности обратного эл</w:t>
      </w:r>
    </w:p>
    <w:p w14:paraId="00B4D69B" w14:textId="15AEB4F2" w:rsidR="003551DB" w:rsidRDefault="001725D9" w:rsidP="003551DB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 xml:space="preserve">Аксиомы связи сложения и умножения, </w:t>
      </w:r>
      <w:proofErr w:type="spellStart"/>
      <w:r w:rsidRPr="005C5E22">
        <w:rPr>
          <w:color w:val="C45911" w:themeColor="accent2" w:themeShade="BF"/>
        </w:rPr>
        <w:t>следтствия</w:t>
      </w:r>
      <w:proofErr w:type="spellEnd"/>
      <w:r w:rsidRPr="005C5E22">
        <w:rPr>
          <w:color w:val="C45911" w:themeColor="accent2" w:themeShade="BF"/>
        </w:rPr>
        <w:t xml:space="preserve"> из них (с доказательствами).</w:t>
      </w:r>
      <w:r w:rsidR="002A7847" w:rsidRPr="005C5E22">
        <w:rPr>
          <w:color w:val="C45911" w:themeColor="accent2" w:themeShade="BF"/>
        </w:rPr>
        <w:t xml:space="preserve"> (2Лб 3 след</w:t>
      </w:r>
      <w:r w:rsidR="003551DB">
        <w:rPr>
          <w:color w:val="C45911" w:themeColor="accent2" w:themeShade="BF"/>
        </w:rPr>
        <w:t>)</w:t>
      </w:r>
    </w:p>
    <w:p w14:paraId="0E5F7457" w14:textId="4BA405C2" w:rsidR="003551DB" w:rsidRPr="003551DB" w:rsidRDefault="003551DB" w:rsidP="003551DB">
      <w:r>
        <w:t xml:space="preserve">Сложение </w:t>
      </w:r>
      <w:proofErr w:type="spellStart"/>
      <w:r>
        <w:t>дистр</w:t>
      </w:r>
      <w:proofErr w:type="spellEnd"/>
      <w:r>
        <w:t xml:space="preserve"> умножению</w:t>
      </w:r>
    </w:p>
    <w:p w14:paraId="47493BBB" w14:textId="7A43F281" w:rsidR="006D5615" w:rsidRPr="006A69F6" w:rsidRDefault="006D5615" w:rsidP="00CB0593">
      <w:pPr>
        <w:pStyle w:val="2"/>
      </w:pPr>
      <w:r w:rsidRPr="006A69F6">
        <w:t>2 леммы</w:t>
      </w:r>
    </w:p>
    <w:p w14:paraId="3DA219BF" w14:textId="4AD06657" w:rsidR="006D5615" w:rsidRDefault="003551DB" w:rsidP="00CB0593"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>X0 = 0</w:t>
      </w:r>
    </w:p>
    <w:p w14:paraId="5D200FCF" w14:textId="608043EF" w:rsidR="00BB528C" w:rsidRPr="00BB528C" w:rsidRDefault="002A1104" w:rsidP="00BB528C">
      <w:pPr>
        <w:rPr>
          <w:lang w:val="en-US"/>
        </w:rPr>
      </w:pPr>
      <w:r>
        <w:rPr>
          <w:lang w:val="en-US"/>
        </w:rPr>
        <w:t>X*0 = x(0+0) =x0 + x0 = x0 + (-x)0 = 0(x-x) = 0*0 = 0</w:t>
      </w:r>
    </w:p>
    <w:p w14:paraId="475C955B" w14:textId="2A916D0A" w:rsidR="002541F0" w:rsidRDefault="002541F0" w:rsidP="00CB0593">
      <w:pPr>
        <w:pStyle w:val="3"/>
        <w:rPr>
          <w:color w:val="auto"/>
          <w:highlight w:val="yellow"/>
          <w:lang w:val="en-US"/>
        </w:rPr>
      </w:pPr>
      <w:r w:rsidRPr="001A28A5">
        <w:rPr>
          <w:color w:val="auto"/>
          <w:highlight w:val="yellow"/>
        </w:rPr>
        <w:t>-</w:t>
      </w:r>
      <w:r w:rsidRPr="001A28A5">
        <w:rPr>
          <w:color w:val="auto"/>
          <w:highlight w:val="yellow"/>
          <w:lang w:val="en-US"/>
        </w:rPr>
        <w:t>x = (-1)x</w:t>
      </w:r>
    </w:p>
    <w:p w14:paraId="5BEF9D46" w14:textId="1C40B723" w:rsidR="007B7F61" w:rsidRDefault="007B7F61" w:rsidP="007B7F61">
      <w:pPr>
        <w:rPr>
          <w:highlight w:val="yellow"/>
          <w:lang w:val="en-US"/>
        </w:rPr>
      </w:pPr>
      <w:r>
        <w:rPr>
          <w:highlight w:val="yellow"/>
          <w:lang w:val="en-US"/>
        </w:rPr>
        <w:t>X +(-1)x = 1(x-x) = 1*0 = 0</w:t>
      </w:r>
    </w:p>
    <w:p w14:paraId="1A55B821" w14:textId="6A7DB5CF" w:rsidR="007B7F61" w:rsidRPr="006A69F6" w:rsidRDefault="007B7F61" w:rsidP="007B7F61">
      <w:pPr>
        <w:rPr>
          <w:highlight w:val="yellow"/>
        </w:rPr>
      </w:pPr>
      <w:r>
        <w:rPr>
          <w:highlight w:val="yellow"/>
        </w:rPr>
        <w:t xml:space="preserve">В силу </w:t>
      </w:r>
      <w:proofErr w:type="spellStart"/>
      <w:r>
        <w:rPr>
          <w:highlight w:val="yellow"/>
        </w:rPr>
        <w:t>единст</w:t>
      </w:r>
      <w:proofErr w:type="spellEnd"/>
      <w:r w:rsidR="006A69F6">
        <w:rPr>
          <w:highlight w:val="yellow"/>
        </w:rPr>
        <w:t xml:space="preserve"> </w:t>
      </w:r>
      <w:proofErr w:type="spellStart"/>
      <w:r w:rsidR="006A69F6">
        <w:rPr>
          <w:highlight w:val="yellow"/>
        </w:rPr>
        <w:t>прот</w:t>
      </w:r>
      <w:proofErr w:type="spellEnd"/>
      <w:r w:rsidR="006A69F6">
        <w:rPr>
          <w:highlight w:val="yellow"/>
        </w:rPr>
        <w:t xml:space="preserve"> эл </w:t>
      </w:r>
      <w:r w:rsidR="006A69F6" w:rsidRPr="006A69F6">
        <w:rPr>
          <w:highlight w:val="yellow"/>
        </w:rPr>
        <w:t>-</w:t>
      </w:r>
      <w:r w:rsidR="006A69F6">
        <w:rPr>
          <w:highlight w:val="yellow"/>
          <w:lang w:val="en-US"/>
        </w:rPr>
        <w:t>x</w:t>
      </w:r>
      <w:r w:rsidR="006A69F6" w:rsidRPr="006A69F6">
        <w:rPr>
          <w:highlight w:val="yellow"/>
        </w:rPr>
        <w:t xml:space="preserve"> = (-1)</w:t>
      </w:r>
      <w:r w:rsidR="006A69F6">
        <w:rPr>
          <w:highlight w:val="yellow"/>
          <w:lang w:val="en-US"/>
        </w:rPr>
        <w:t>x</w:t>
      </w:r>
    </w:p>
    <w:p w14:paraId="120755D1" w14:textId="2835CF3A" w:rsidR="006D5615" w:rsidRPr="006A69F6" w:rsidRDefault="002541F0" w:rsidP="00CB0593">
      <w:pPr>
        <w:pStyle w:val="2"/>
      </w:pPr>
      <w:r w:rsidRPr="006A69F6">
        <w:t>3</w:t>
      </w:r>
      <w:r w:rsidR="006D5615" w:rsidRPr="006A69F6">
        <w:t xml:space="preserve"> следствия</w:t>
      </w:r>
    </w:p>
    <w:p w14:paraId="2A391FE7" w14:textId="3E1F824F" w:rsidR="002541F0" w:rsidRDefault="002541F0" w:rsidP="00CB0593">
      <w:pPr>
        <w:pStyle w:val="3"/>
        <w:rPr>
          <w:color w:val="auto"/>
        </w:rPr>
      </w:pPr>
      <w:proofErr w:type="spellStart"/>
      <w:r w:rsidRPr="00C03D66">
        <w:rPr>
          <w:color w:val="auto"/>
          <w:lang w:val="en-US"/>
        </w:rPr>
        <w:t>Xy</w:t>
      </w:r>
      <w:proofErr w:type="spellEnd"/>
      <w:r w:rsidRPr="00C03D66">
        <w:rPr>
          <w:color w:val="auto"/>
        </w:rPr>
        <w:t xml:space="preserve">=0 если </w:t>
      </w:r>
      <w:r w:rsidRPr="00C03D66">
        <w:rPr>
          <w:color w:val="auto"/>
          <w:lang w:val="en-US"/>
        </w:rPr>
        <w:t>x</w:t>
      </w:r>
      <w:r w:rsidRPr="00C03D66">
        <w:rPr>
          <w:color w:val="auto"/>
        </w:rPr>
        <w:t xml:space="preserve">=0 или </w:t>
      </w:r>
      <w:r w:rsidRPr="00C03D66">
        <w:rPr>
          <w:color w:val="auto"/>
          <w:lang w:val="en-US"/>
        </w:rPr>
        <w:t>y</w:t>
      </w:r>
      <w:r w:rsidRPr="00C03D66">
        <w:rPr>
          <w:color w:val="auto"/>
        </w:rPr>
        <w:t>=0</w:t>
      </w:r>
    </w:p>
    <w:p w14:paraId="5744F040" w14:textId="2EB9A00E" w:rsidR="00864B25" w:rsidRDefault="00864B25" w:rsidP="00864B25">
      <w:r>
        <w:t>Если оба = 0 то док из леммы</w:t>
      </w:r>
    </w:p>
    <w:p w14:paraId="431B17C0" w14:textId="7D7906B2" w:rsidR="00864B25" w:rsidRPr="00864B25" w:rsidRDefault="00864B25" w:rsidP="00864B25">
      <w:r>
        <w:t>Если хоть один не равен нулю то след из</w:t>
      </w:r>
      <w:r w:rsidR="003A7013">
        <w:t xml:space="preserve"> </w:t>
      </w:r>
      <w:proofErr w:type="spellStart"/>
      <w:r w:rsidR="003A7013">
        <w:t>акс</w:t>
      </w:r>
      <w:proofErr w:type="spellEnd"/>
      <w:r w:rsidR="003A7013">
        <w:t xml:space="preserve"> </w:t>
      </w:r>
      <w:proofErr w:type="spellStart"/>
      <w:r w:rsidR="003A7013">
        <w:t>умнож</w:t>
      </w:r>
      <w:proofErr w:type="spellEnd"/>
      <w:r w:rsidR="003A7013">
        <w:t xml:space="preserve"> и из</w:t>
      </w:r>
      <w:r>
        <w:t xml:space="preserve"> того что </w:t>
      </w:r>
      <w:proofErr w:type="spellStart"/>
      <w:r>
        <w:t>ур</w:t>
      </w:r>
      <w:proofErr w:type="spellEnd"/>
      <w:r>
        <w:t xml:space="preserve">-е </w:t>
      </w:r>
      <w:r>
        <w:rPr>
          <w:lang w:val="en-US"/>
        </w:rPr>
        <w:t>ax</w:t>
      </w:r>
      <w:r w:rsidRPr="00864B25">
        <w:t>=</w:t>
      </w:r>
      <w:r>
        <w:rPr>
          <w:lang w:val="en-US"/>
        </w:rPr>
        <w:t>b</w:t>
      </w:r>
      <w:r>
        <w:t xml:space="preserve"> имеет единственное решение</w:t>
      </w:r>
    </w:p>
    <w:p w14:paraId="2238E11B" w14:textId="13C76D8C" w:rsidR="002541F0" w:rsidRDefault="002541F0" w:rsidP="00CB0593">
      <w:pPr>
        <w:pStyle w:val="3"/>
        <w:rPr>
          <w:color w:val="auto"/>
          <w:lang w:val="en-US"/>
        </w:rPr>
      </w:pPr>
      <w:r w:rsidRPr="00C03D66">
        <w:rPr>
          <w:color w:val="auto"/>
          <w:lang w:val="en-US"/>
        </w:rPr>
        <w:t>(-x)(-x) = xx</w:t>
      </w:r>
    </w:p>
    <w:p w14:paraId="316E4106" w14:textId="4729ADC6" w:rsidR="003A7013" w:rsidRPr="003A7013" w:rsidRDefault="003A7013" w:rsidP="003A7013">
      <w:pPr>
        <w:rPr>
          <w:lang w:val="en-US"/>
        </w:rPr>
      </w:pPr>
      <w:r>
        <w:t>-</w:t>
      </w:r>
      <w:r>
        <w:rPr>
          <w:lang w:val="en-US"/>
        </w:rPr>
        <w:t>x*-x=</w:t>
      </w:r>
      <w:r w:rsidR="008B72A9">
        <w:rPr>
          <w:lang w:val="en-US"/>
        </w:rPr>
        <w:t>x(-1)*-x=x*x</w:t>
      </w:r>
    </w:p>
    <w:p w14:paraId="0E14AA73" w14:textId="0D0B35BF" w:rsidR="002541F0" w:rsidRPr="00C03D66" w:rsidRDefault="00E32F0D" w:rsidP="00CB0593">
      <w:pPr>
        <w:pStyle w:val="3"/>
        <w:rPr>
          <w:color w:val="auto"/>
        </w:rPr>
      </w:pPr>
      <w:r w:rsidRPr="00C03D66">
        <w:rPr>
          <w:color w:val="auto"/>
          <w:lang w:val="en-US"/>
        </w:rPr>
        <w:t>(-1)(-x) = x</w:t>
      </w:r>
    </w:p>
    <w:p w14:paraId="5D655D28" w14:textId="3822CA34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Аксиомы порядка и следствия из них (с доказательствами).</w:t>
      </w:r>
      <w:r w:rsidR="002A7847" w:rsidRPr="005C5E22">
        <w:rPr>
          <w:color w:val="C45911" w:themeColor="accent2" w:themeShade="BF"/>
        </w:rPr>
        <w:t xml:space="preserve"> (4 </w:t>
      </w:r>
      <w:proofErr w:type="spellStart"/>
      <w:r w:rsidR="002A7847" w:rsidRPr="005C5E22">
        <w:rPr>
          <w:color w:val="C45911" w:themeColor="accent2" w:themeShade="BF"/>
        </w:rPr>
        <w:t>акс</w:t>
      </w:r>
      <w:proofErr w:type="spellEnd"/>
      <w:r w:rsidR="002A7847" w:rsidRPr="005C5E22">
        <w:rPr>
          <w:color w:val="C45911" w:themeColor="accent2" w:themeShade="BF"/>
        </w:rPr>
        <w:t xml:space="preserve">, 1 след, 1 </w:t>
      </w:r>
      <w:proofErr w:type="spellStart"/>
      <w:r w:rsidR="002A7847" w:rsidRPr="005C5E22">
        <w:rPr>
          <w:color w:val="C45911" w:themeColor="accent2" w:themeShade="BF"/>
        </w:rPr>
        <w:t>лем</w:t>
      </w:r>
      <w:proofErr w:type="spellEnd"/>
      <w:r w:rsidR="002A7847" w:rsidRPr="005C5E22">
        <w:rPr>
          <w:color w:val="C45911" w:themeColor="accent2" w:themeShade="BF"/>
        </w:rPr>
        <w:t>)</w:t>
      </w:r>
    </w:p>
    <w:p w14:paraId="4B4D9896" w14:textId="50D3A0E0" w:rsidR="006E0AC5" w:rsidRPr="006A69F6" w:rsidRDefault="006E0AC5" w:rsidP="00CB0593">
      <w:pPr>
        <w:pStyle w:val="2"/>
      </w:pPr>
      <w:r w:rsidRPr="006A69F6">
        <w:rPr>
          <w:lang w:val="en-US"/>
        </w:rPr>
        <w:t xml:space="preserve">4 </w:t>
      </w:r>
      <w:r w:rsidRPr="006A69F6">
        <w:t>аксиомы</w:t>
      </w:r>
    </w:p>
    <w:p w14:paraId="6E19502B" w14:textId="2ECD820D" w:rsidR="006E0AC5" w:rsidRPr="00C03D66" w:rsidRDefault="006E0AC5" w:rsidP="00CB0593">
      <w:pPr>
        <w:pStyle w:val="3"/>
        <w:rPr>
          <w:color w:val="auto"/>
        </w:rPr>
      </w:pPr>
      <w:r w:rsidRPr="00C03D66">
        <w:rPr>
          <w:color w:val="auto"/>
          <w:lang w:val="en-US"/>
        </w:rPr>
        <w:t xml:space="preserve">X &lt;= </w:t>
      </w:r>
      <w:r w:rsidR="00A3194D" w:rsidRPr="00C03D66">
        <w:rPr>
          <w:color w:val="auto"/>
        </w:rPr>
        <w:t>рефлексивно</w:t>
      </w:r>
    </w:p>
    <w:p w14:paraId="112AA037" w14:textId="2915372F" w:rsidR="006E0AC5" w:rsidRPr="00C03D66" w:rsidRDefault="00176432" w:rsidP="00CB0593">
      <w:pPr>
        <w:pStyle w:val="3"/>
        <w:rPr>
          <w:color w:val="auto"/>
        </w:rPr>
      </w:pPr>
      <w:r w:rsidRPr="00C03D66">
        <w:rPr>
          <w:color w:val="auto"/>
          <w:lang w:val="en-US"/>
        </w:rPr>
        <w:t>X</w:t>
      </w:r>
      <w:r w:rsidRPr="00101013">
        <w:rPr>
          <w:color w:val="auto"/>
        </w:rPr>
        <w:t>&lt;=</w:t>
      </w:r>
      <w:r w:rsidRPr="00C03D66">
        <w:rPr>
          <w:color w:val="auto"/>
          <w:lang w:val="en-US"/>
        </w:rPr>
        <w:t>y</w:t>
      </w:r>
      <w:r w:rsidRPr="00101013">
        <w:rPr>
          <w:color w:val="auto"/>
        </w:rPr>
        <w:t xml:space="preserve"> &amp; </w:t>
      </w:r>
      <w:r w:rsidRPr="00C03D66">
        <w:rPr>
          <w:color w:val="auto"/>
          <w:lang w:val="en-US"/>
        </w:rPr>
        <w:t>y</w:t>
      </w:r>
      <w:r w:rsidRPr="00101013">
        <w:rPr>
          <w:color w:val="auto"/>
        </w:rPr>
        <w:t>&lt;=</w:t>
      </w:r>
      <w:r w:rsidRPr="00C03D66">
        <w:rPr>
          <w:color w:val="auto"/>
          <w:lang w:val="en-US"/>
        </w:rPr>
        <w:t>x</w:t>
      </w:r>
      <w:r w:rsidRPr="00101013">
        <w:rPr>
          <w:color w:val="auto"/>
        </w:rPr>
        <w:t xml:space="preserve"> </w:t>
      </w:r>
      <w:r w:rsidRPr="00C03D66">
        <w:rPr>
          <w:color w:val="auto"/>
          <w:lang w:val="en-US"/>
        </w:rPr>
        <w:sym w:font="Wingdings" w:char="F0F3"/>
      </w:r>
      <w:r w:rsidRPr="00101013">
        <w:rPr>
          <w:color w:val="auto"/>
        </w:rPr>
        <w:t xml:space="preserve"> </w:t>
      </w:r>
      <w:r w:rsidRPr="00C03D66">
        <w:rPr>
          <w:color w:val="auto"/>
          <w:lang w:val="en-US"/>
        </w:rPr>
        <w:t>x</w:t>
      </w:r>
      <w:r w:rsidRPr="00101013">
        <w:rPr>
          <w:color w:val="auto"/>
        </w:rPr>
        <w:t>=</w:t>
      </w:r>
      <w:r w:rsidRPr="00C03D66">
        <w:rPr>
          <w:color w:val="auto"/>
          <w:lang w:val="en-US"/>
        </w:rPr>
        <w:t>y</w:t>
      </w:r>
      <w:r w:rsidR="00101013">
        <w:rPr>
          <w:color w:val="auto"/>
        </w:rPr>
        <w:t xml:space="preserve"> антисимметрично</w:t>
      </w:r>
    </w:p>
    <w:p w14:paraId="0CD05C3C" w14:textId="32A8DF28" w:rsidR="00A3194D" w:rsidRPr="00C03D66" w:rsidRDefault="00A3194D" w:rsidP="00CB0593">
      <w:pPr>
        <w:pStyle w:val="3"/>
        <w:rPr>
          <w:color w:val="auto"/>
        </w:rPr>
      </w:pPr>
      <w:r w:rsidRPr="00C03D66">
        <w:rPr>
          <w:color w:val="auto"/>
        </w:rPr>
        <w:t>&lt;= транзитивно (</w:t>
      </w:r>
      <w:r w:rsidRPr="00C03D66">
        <w:rPr>
          <w:color w:val="auto"/>
          <w:lang w:val="en-US"/>
        </w:rPr>
        <w:t>x</w:t>
      </w:r>
      <w:r w:rsidRPr="00C03D66">
        <w:rPr>
          <w:color w:val="auto"/>
        </w:rPr>
        <w:t>&lt;=</w:t>
      </w:r>
      <w:r w:rsidRPr="00C03D66">
        <w:rPr>
          <w:color w:val="auto"/>
          <w:lang w:val="en-US"/>
        </w:rPr>
        <w:t>y</w:t>
      </w:r>
      <w:r w:rsidRPr="00C03D66">
        <w:rPr>
          <w:color w:val="auto"/>
        </w:rPr>
        <w:t>) &amp; (</w:t>
      </w:r>
      <w:r w:rsidRPr="00C03D66">
        <w:rPr>
          <w:color w:val="auto"/>
          <w:lang w:val="en-US"/>
        </w:rPr>
        <w:t>y</w:t>
      </w:r>
      <w:r w:rsidRPr="00C03D66">
        <w:rPr>
          <w:color w:val="auto"/>
        </w:rPr>
        <w:t>&lt;=</w:t>
      </w:r>
      <w:r w:rsidRPr="00C03D66">
        <w:rPr>
          <w:color w:val="auto"/>
          <w:lang w:val="en-US"/>
        </w:rPr>
        <w:t>z</w:t>
      </w:r>
      <w:r w:rsidRPr="00C03D66">
        <w:rPr>
          <w:color w:val="auto"/>
        </w:rPr>
        <w:t xml:space="preserve">) =&gt; </w:t>
      </w:r>
      <w:r w:rsidRPr="00C03D66">
        <w:rPr>
          <w:color w:val="auto"/>
          <w:lang w:val="en-US"/>
        </w:rPr>
        <w:t>x</w:t>
      </w:r>
      <w:r w:rsidRPr="00C03D66">
        <w:rPr>
          <w:color w:val="auto"/>
        </w:rPr>
        <w:t>&lt;=</w:t>
      </w:r>
      <w:r w:rsidRPr="00C03D66">
        <w:rPr>
          <w:color w:val="auto"/>
          <w:lang w:val="en-US"/>
        </w:rPr>
        <w:t>z</w:t>
      </w:r>
    </w:p>
    <w:p w14:paraId="1061B715" w14:textId="59DA3AC0" w:rsidR="00A3194D" w:rsidRPr="00C03D66" w:rsidRDefault="00CB3211" w:rsidP="00CB0593">
      <w:pPr>
        <w:pStyle w:val="3"/>
        <w:rPr>
          <w:color w:val="auto"/>
        </w:rPr>
      </w:pPr>
      <w:r w:rsidRPr="00C03D66">
        <w:rPr>
          <w:color w:val="auto"/>
        </w:rPr>
        <w:t>Любые два элемента сравнимы между собой</w:t>
      </w:r>
    </w:p>
    <w:p w14:paraId="722AEE01" w14:textId="5371F155" w:rsidR="006E0AC5" w:rsidRPr="006A69F6" w:rsidRDefault="006E0AC5" w:rsidP="00CB0593">
      <w:pPr>
        <w:pStyle w:val="2"/>
      </w:pPr>
      <w:r w:rsidRPr="006A69F6">
        <w:t xml:space="preserve">1 </w:t>
      </w:r>
      <w:proofErr w:type="spellStart"/>
      <w:r w:rsidRPr="006A69F6">
        <w:t>следств</w:t>
      </w:r>
      <w:proofErr w:type="spellEnd"/>
    </w:p>
    <w:p w14:paraId="4D3C8DE8" w14:textId="4A72F7C9" w:rsidR="00CB3211" w:rsidRPr="00C03D66" w:rsidRDefault="00C43F7A" w:rsidP="00CB0593">
      <w:pPr>
        <w:pStyle w:val="3"/>
        <w:rPr>
          <w:color w:val="auto"/>
        </w:rPr>
      </w:pPr>
      <w:r w:rsidRPr="00C03D66">
        <w:rPr>
          <w:color w:val="auto"/>
        </w:rPr>
        <w:t>Для 2 эл всегда одно из: &lt;, =, &gt;</w:t>
      </w:r>
    </w:p>
    <w:p w14:paraId="32183BA5" w14:textId="198A404D" w:rsidR="006E0AC5" w:rsidRPr="00827CC9" w:rsidRDefault="006E0AC5" w:rsidP="00CB0593">
      <w:pPr>
        <w:pStyle w:val="2"/>
      </w:pPr>
      <w:r w:rsidRPr="00827CC9">
        <w:t>1 лемма</w:t>
      </w:r>
    </w:p>
    <w:p w14:paraId="21640E8B" w14:textId="77777777" w:rsidR="00DD4C49" w:rsidRDefault="00C43F7A" w:rsidP="00DD4C49">
      <w:pPr>
        <w:pStyle w:val="3"/>
        <w:rPr>
          <w:color w:val="auto"/>
        </w:rPr>
      </w:pPr>
      <w:r w:rsidRPr="00827CC9">
        <w:rPr>
          <w:color w:val="auto"/>
        </w:rPr>
        <w:t>(</w:t>
      </w:r>
      <w:r w:rsidRPr="00C03D66">
        <w:rPr>
          <w:color w:val="auto"/>
          <w:lang w:val="en-US"/>
        </w:rPr>
        <w:t>X</w:t>
      </w:r>
      <w:r w:rsidRPr="00827CC9">
        <w:rPr>
          <w:color w:val="auto"/>
        </w:rPr>
        <w:t>&lt;</w:t>
      </w:r>
      <w:r w:rsidRPr="00C03D66">
        <w:rPr>
          <w:color w:val="auto"/>
          <w:lang w:val="en-US"/>
        </w:rPr>
        <w:t>y</w:t>
      </w:r>
      <w:r w:rsidRPr="00827CC9">
        <w:rPr>
          <w:color w:val="auto"/>
        </w:rPr>
        <w:t>) &amp; (</w:t>
      </w:r>
      <w:r w:rsidRPr="00C03D66">
        <w:rPr>
          <w:color w:val="auto"/>
          <w:lang w:val="en-US"/>
        </w:rPr>
        <w:t>y</w:t>
      </w:r>
      <w:r w:rsidRPr="00827CC9">
        <w:rPr>
          <w:color w:val="auto"/>
        </w:rPr>
        <w:t>&lt;=</w:t>
      </w:r>
      <w:r w:rsidRPr="00C03D66">
        <w:rPr>
          <w:color w:val="auto"/>
          <w:lang w:val="en-US"/>
        </w:rPr>
        <w:t>z</w:t>
      </w:r>
      <w:r w:rsidRPr="00827CC9">
        <w:rPr>
          <w:color w:val="auto"/>
        </w:rPr>
        <w:t xml:space="preserve">) =&gt; </w:t>
      </w:r>
      <w:r w:rsidRPr="00C03D66">
        <w:rPr>
          <w:color w:val="auto"/>
          <w:lang w:val="en-US"/>
        </w:rPr>
        <w:t>x</w:t>
      </w:r>
      <w:r w:rsidRPr="00827CC9">
        <w:rPr>
          <w:color w:val="auto"/>
        </w:rPr>
        <w:t>&lt;</w:t>
      </w:r>
      <w:r w:rsidRPr="00C03D66">
        <w:rPr>
          <w:color w:val="auto"/>
          <w:lang w:val="en-US"/>
        </w:rPr>
        <w:t>z</w:t>
      </w:r>
      <w:r w:rsidR="00827CC9" w:rsidRPr="00827CC9">
        <w:rPr>
          <w:color w:val="auto"/>
        </w:rPr>
        <w:t xml:space="preserve"> ||||| (</w:t>
      </w:r>
      <w:r w:rsidR="00827CC9" w:rsidRPr="00C03D66">
        <w:rPr>
          <w:color w:val="auto"/>
          <w:lang w:val="en-US"/>
        </w:rPr>
        <w:t>x</w:t>
      </w:r>
      <w:r w:rsidR="00827CC9" w:rsidRPr="00827CC9">
        <w:rPr>
          <w:color w:val="auto"/>
        </w:rPr>
        <w:t>&lt;=</w:t>
      </w:r>
      <w:r w:rsidR="00827CC9" w:rsidRPr="00C03D66">
        <w:rPr>
          <w:color w:val="auto"/>
          <w:lang w:val="en-US"/>
        </w:rPr>
        <w:t>y</w:t>
      </w:r>
      <w:r w:rsidR="00827CC9" w:rsidRPr="00827CC9">
        <w:rPr>
          <w:color w:val="auto"/>
        </w:rPr>
        <w:t>) &amp; (</w:t>
      </w:r>
      <w:r w:rsidR="00827CC9" w:rsidRPr="00C03D66">
        <w:rPr>
          <w:color w:val="auto"/>
          <w:lang w:val="en-US"/>
        </w:rPr>
        <w:t>y</w:t>
      </w:r>
      <w:r w:rsidR="00827CC9" w:rsidRPr="00827CC9">
        <w:rPr>
          <w:color w:val="auto"/>
        </w:rPr>
        <w:t>&lt;</w:t>
      </w:r>
      <w:r w:rsidR="00827CC9" w:rsidRPr="00C03D66">
        <w:rPr>
          <w:color w:val="auto"/>
          <w:lang w:val="en-US"/>
        </w:rPr>
        <w:t>z</w:t>
      </w:r>
      <w:r w:rsidR="00827CC9" w:rsidRPr="00827CC9">
        <w:rPr>
          <w:color w:val="auto"/>
        </w:rPr>
        <w:t xml:space="preserve">) =&gt; </w:t>
      </w:r>
      <w:r w:rsidR="00827CC9" w:rsidRPr="00C03D66">
        <w:rPr>
          <w:color w:val="auto"/>
          <w:lang w:val="en-US"/>
        </w:rPr>
        <w:t>x</w:t>
      </w:r>
      <w:r w:rsidR="00827CC9" w:rsidRPr="00827CC9">
        <w:rPr>
          <w:color w:val="auto"/>
        </w:rPr>
        <w:t>&lt;</w:t>
      </w:r>
      <w:r w:rsidR="00827CC9" w:rsidRPr="00C03D66">
        <w:rPr>
          <w:color w:val="auto"/>
          <w:lang w:val="en-US"/>
        </w:rPr>
        <w:t>z</w:t>
      </w:r>
    </w:p>
    <w:p w14:paraId="7A3E3950" w14:textId="55B87B6E" w:rsidR="00C43F7A" w:rsidRPr="00DD4C49" w:rsidRDefault="00827CC9" w:rsidP="00DD4C49">
      <w:pPr>
        <w:pStyle w:val="3"/>
        <w:numPr>
          <w:ilvl w:val="0"/>
          <w:numId w:val="0"/>
        </w:numPr>
        <w:rPr>
          <w:color w:val="auto"/>
        </w:rPr>
      </w:pPr>
      <w:r w:rsidRPr="00DD4C49">
        <w:rPr>
          <w:color w:val="auto"/>
        </w:rPr>
        <w:t xml:space="preserve">По </w:t>
      </w:r>
      <w:proofErr w:type="spellStart"/>
      <w:r w:rsidRPr="00DD4C49">
        <w:rPr>
          <w:color w:val="auto"/>
        </w:rPr>
        <w:t>св-ву</w:t>
      </w:r>
      <w:proofErr w:type="spellEnd"/>
      <w:r w:rsidRPr="00DD4C49">
        <w:rPr>
          <w:color w:val="auto"/>
        </w:rPr>
        <w:t xml:space="preserve"> транзит </w:t>
      </w:r>
      <w:proofErr w:type="spellStart"/>
      <w:r w:rsidRPr="00DD4C49">
        <w:rPr>
          <w:color w:val="auto"/>
        </w:rPr>
        <w:t>получ</w:t>
      </w:r>
      <w:proofErr w:type="spellEnd"/>
      <w:r w:rsidRPr="00DD4C49">
        <w:rPr>
          <w:color w:val="auto"/>
        </w:rPr>
        <w:t xml:space="preserve"> </w:t>
      </w:r>
      <w:r w:rsidRPr="00DD4C49">
        <w:rPr>
          <w:color w:val="auto"/>
          <w:lang w:val="en-US"/>
        </w:rPr>
        <w:t>x</w:t>
      </w:r>
      <w:r w:rsidRPr="00DD4C49">
        <w:rPr>
          <w:color w:val="auto"/>
        </w:rPr>
        <w:t>&lt;</w:t>
      </w:r>
      <w:r w:rsidRPr="00DD4C49">
        <w:rPr>
          <w:color w:val="auto"/>
          <w:lang w:val="en-US"/>
        </w:rPr>
        <w:t>y</w:t>
      </w:r>
      <w:r w:rsidRPr="00DD4C49">
        <w:rPr>
          <w:color w:val="auto"/>
        </w:rPr>
        <w:t xml:space="preserve"> &amp; </w:t>
      </w:r>
      <w:r w:rsidRPr="00DD4C49">
        <w:rPr>
          <w:color w:val="auto"/>
          <w:lang w:val="en-US"/>
        </w:rPr>
        <w:t>y</w:t>
      </w:r>
      <w:r w:rsidRPr="00DD4C49">
        <w:rPr>
          <w:color w:val="auto"/>
        </w:rPr>
        <w:t>&lt;=</w:t>
      </w:r>
      <w:r w:rsidRPr="00DD4C49">
        <w:rPr>
          <w:color w:val="auto"/>
          <w:lang w:val="en-US"/>
        </w:rPr>
        <w:t>z</w:t>
      </w:r>
      <w:r w:rsidRPr="00DD4C49">
        <w:rPr>
          <w:color w:val="auto"/>
        </w:rPr>
        <w:t xml:space="preserve"> == </w:t>
      </w:r>
      <w:r w:rsidRPr="00DD4C49">
        <w:rPr>
          <w:color w:val="auto"/>
          <w:lang w:val="en-US"/>
        </w:rPr>
        <w:t>x</w:t>
      </w:r>
      <w:r w:rsidRPr="00DD4C49">
        <w:rPr>
          <w:color w:val="auto"/>
        </w:rPr>
        <w:t xml:space="preserve"> &lt;= </w:t>
      </w:r>
      <w:r w:rsidRPr="00DD4C49">
        <w:rPr>
          <w:color w:val="auto"/>
          <w:lang w:val="en-US"/>
        </w:rPr>
        <w:t>z</w:t>
      </w:r>
    </w:p>
    <w:p w14:paraId="02CAB6C4" w14:textId="26ED940C" w:rsidR="00827CC9" w:rsidRPr="00DD4C49" w:rsidRDefault="00827CC9" w:rsidP="00827CC9">
      <w:proofErr w:type="spellStart"/>
      <w:r>
        <w:t>Покаж</w:t>
      </w:r>
      <w:proofErr w:type="spellEnd"/>
      <w:r>
        <w:t xml:space="preserve"> что </w:t>
      </w:r>
      <w:r>
        <w:rPr>
          <w:lang w:val="en-US"/>
        </w:rPr>
        <w:t>x</w:t>
      </w:r>
      <w:r w:rsidRPr="00DD4C49">
        <w:t>!=</w:t>
      </w:r>
      <w:r>
        <w:rPr>
          <w:lang w:val="en-US"/>
        </w:rPr>
        <w:t>z</w:t>
      </w:r>
    </w:p>
    <w:p w14:paraId="7393F63A" w14:textId="31324ED8" w:rsidR="00827CC9" w:rsidRPr="00DD4C49" w:rsidRDefault="007152E2" w:rsidP="00827CC9">
      <w:r>
        <w:t xml:space="preserve">От </w:t>
      </w:r>
      <w:proofErr w:type="spellStart"/>
      <w:r>
        <w:t>прот</w:t>
      </w:r>
      <w:proofErr w:type="spellEnd"/>
      <w:r>
        <w:t xml:space="preserve">: </w:t>
      </w:r>
      <w:r>
        <w:rPr>
          <w:lang w:val="en-US"/>
        </w:rPr>
        <w:t>x</w:t>
      </w:r>
      <w:r w:rsidRPr="00DD4C49">
        <w:t>=</w:t>
      </w:r>
      <w:r>
        <w:rPr>
          <w:lang w:val="en-US"/>
        </w:rPr>
        <w:t>z</w:t>
      </w:r>
    </w:p>
    <w:p w14:paraId="23C94274" w14:textId="1E0C6FC2" w:rsidR="007152E2" w:rsidRPr="00DD4C49" w:rsidRDefault="007152E2" w:rsidP="00827CC9">
      <w:r>
        <w:rPr>
          <w:lang w:val="en-US"/>
        </w:rPr>
        <w:t>X</w:t>
      </w:r>
      <w:r w:rsidRPr="00DD4C49">
        <w:t>&lt;</w:t>
      </w:r>
      <w:r>
        <w:rPr>
          <w:lang w:val="en-US"/>
        </w:rPr>
        <w:t>y</w:t>
      </w:r>
      <w:r w:rsidRPr="00DD4C49">
        <w:t xml:space="preserve"> &amp; </w:t>
      </w:r>
      <w:r>
        <w:rPr>
          <w:lang w:val="en-US"/>
        </w:rPr>
        <w:t>y</w:t>
      </w:r>
      <w:r w:rsidRPr="00DD4C49">
        <w:t xml:space="preserve">&lt;= </w:t>
      </w:r>
      <w:r>
        <w:rPr>
          <w:lang w:val="en-US"/>
        </w:rPr>
        <w:t>z</w:t>
      </w:r>
      <w:r w:rsidRPr="00DD4C49">
        <w:t xml:space="preserve"> == </w:t>
      </w:r>
      <w:r>
        <w:rPr>
          <w:lang w:val="en-US"/>
        </w:rPr>
        <w:t>z</w:t>
      </w:r>
      <w:r w:rsidRPr="00DD4C49">
        <w:t xml:space="preserve"> &lt;</w:t>
      </w:r>
      <w:r>
        <w:rPr>
          <w:lang w:val="en-US"/>
        </w:rPr>
        <w:t>y</w:t>
      </w:r>
      <w:r w:rsidRPr="00DD4C49">
        <w:t xml:space="preserve"> &amp; </w:t>
      </w:r>
      <w:r>
        <w:rPr>
          <w:lang w:val="en-US"/>
        </w:rPr>
        <w:t>y</w:t>
      </w:r>
      <w:r w:rsidRPr="00DD4C49">
        <w:t xml:space="preserve"> &lt;= </w:t>
      </w:r>
      <w:r>
        <w:rPr>
          <w:lang w:val="en-US"/>
        </w:rPr>
        <w:t>z</w:t>
      </w:r>
      <w:r w:rsidRPr="00DD4C49">
        <w:t xml:space="preserve"> == </w:t>
      </w:r>
      <w:r>
        <w:rPr>
          <w:lang w:val="en-US"/>
        </w:rPr>
        <w:t>y</w:t>
      </w:r>
      <w:r w:rsidRPr="00DD4C49">
        <w:t xml:space="preserve"> &gt; </w:t>
      </w:r>
      <w:r>
        <w:rPr>
          <w:lang w:val="en-US"/>
        </w:rPr>
        <w:t>z</w:t>
      </w:r>
      <w:r w:rsidRPr="00DD4C49">
        <w:t xml:space="preserve"> &amp; </w:t>
      </w:r>
      <w:r>
        <w:rPr>
          <w:lang w:val="en-US"/>
        </w:rPr>
        <w:t>y</w:t>
      </w:r>
      <w:r w:rsidRPr="00DD4C49">
        <w:t xml:space="preserve"> &lt;= </w:t>
      </w:r>
      <w:r>
        <w:rPr>
          <w:lang w:val="en-US"/>
        </w:rPr>
        <w:t>z</w:t>
      </w:r>
      <w:r w:rsidR="00A850BB" w:rsidRPr="00DD4C49">
        <w:t xml:space="preserve"> </w:t>
      </w:r>
      <w:r w:rsidR="00A850BB">
        <w:t>противоречие</w:t>
      </w:r>
    </w:p>
    <w:p w14:paraId="14B3B514" w14:textId="57F1E42B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Аксиома непрерывности. Леммы о существовании и иррациональности числа, квадрат которого равен 2.</w:t>
      </w:r>
      <w:r w:rsidR="002A7847" w:rsidRPr="005C5E22">
        <w:rPr>
          <w:color w:val="C45911" w:themeColor="accent2" w:themeShade="BF"/>
        </w:rPr>
        <w:t xml:space="preserve"> (1 </w:t>
      </w:r>
      <w:proofErr w:type="spellStart"/>
      <w:r w:rsidR="002A7847" w:rsidRPr="005C5E22">
        <w:rPr>
          <w:color w:val="C45911" w:themeColor="accent2" w:themeShade="BF"/>
        </w:rPr>
        <w:t>акс</w:t>
      </w:r>
      <w:proofErr w:type="spellEnd"/>
      <w:r w:rsidR="002A7847" w:rsidRPr="005C5E22">
        <w:rPr>
          <w:color w:val="C45911" w:themeColor="accent2" w:themeShade="BF"/>
        </w:rPr>
        <w:t>, 2 леммы)</w:t>
      </w:r>
    </w:p>
    <w:p w14:paraId="0BA66F84" w14:textId="1F8ED7EA" w:rsidR="00502320" w:rsidRPr="006A69F6" w:rsidRDefault="00502320" w:rsidP="00CB0593">
      <w:pPr>
        <w:pStyle w:val="2"/>
      </w:pPr>
      <w:r w:rsidRPr="006A69F6">
        <w:rPr>
          <w:lang w:val="en-US"/>
        </w:rPr>
        <w:t xml:space="preserve">1 </w:t>
      </w:r>
      <w:r w:rsidRPr="006A69F6">
        <w:t>аксиома</w:t>
      </w:r>
    </w:p>
    <w:p w14:paraId="2FC61F35" w14:textId="1B0EEB83" w:rsidR="00502320" w:rsidRDefault="00502320" w:rsidP="00CB0593">
      <w:pPr>
        <w:pStyle w:val="3"/>
        <w:rPr>
          <w:color w:val="auto"/>
          <w:lang w:val="en-US"/>
        </w:rPr>
      </w:pPr>
      <w:r w:rsidRPr="00C03D66">
        <w:rPr>
          <w:color w:val="auto"/>
          <w:lang w:val="en-US"/>
        </w:rPr>
        <w:t>X &lt;= c &lt;= z</w:t>
      </w:r>
    </w:p>
    <w:p w14:paraId="783F8FF7" w14:textId="1997262A" w:rsidR="003153B2" w:rsidRPr="003153B2" w:rsidRDefault="003153B2" w:rsidP="003153B2">
      <w:pPr>
        <w:rPr>
          <w:lang w:val="en-US"/>
        </w:rPr>
      </w:pPr>
      <w:r w:rsidRPr="003153B2">
        <w:rPr>
          <w:noProof/>
          <w:lang w:val="en-US"/>
        </w:rPr>
        <w:drawing>
          <wp:inline distT="0" distB="0" distL="0" distR="0" wp14:anchorId="569FDEB7" wp14:editId="707400BD">
            <wp:extent cx="5940425" cy="850900"/>
            <wp:effectExtent l="0" t="0" r="3175" b="6350"/>
            <wp:docPr id="1858262223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62223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BCB7" w14:textId="7BA9530D" w:rsidR="00502320" w:rsidRPr="006A69F6" w:rsidRDefault="00502320" w:rsidP="00CB0593">
      <w:pPr>
        <w:pStyle w:val="2"/>
      </w:pPr>
      <w:r w:rsidRPr="006A69F6">
        <w:t>2 леммы</w:t>
      </w:r>
    </w:p>
    <w:p w14:paraId="5A2BBBA4" w14:textId="2123F0A8" w:rsidR="00502320" w:rsidRPr="004D17E2" w:rsidRDefault="00502320" w:rsidP="00CB0593">
      <w:pPr>
        <w:pStyle w:val="3"/>
        <w:rPr>
          <w:color w:val="538135" w:themeColor="accent6" w:themeShade="BF"/>
          <w:highlight w:val="yellow"/>
        </w:rPr>
      </w:pPr>
      <w:r w:rsidRPr="004D17E2">
        <w:rPr>
          <w:color w:val="538135" w:themeColor="accent6" w:themeShade="BF"/>
          <w:highlight w:val="yellow"/>
        </w:rPr>
        <w:t xml:space="preserve">О </w:t>
      </w:r>
      <w:proofErr w:type="spellStart"/>
      <w:r w:rsidRPr="004D17E2">
        <w:rPr>
          <w:color w:val="538135" w:themeColor="accent6" w:themeShade="BF"/>
          <w:highlight w:val="yellow"/>
        </w:rPr>
        <w:t>сущ</w:t>
      </w:r>
      <w:proofErr w:type="spellEnd"/>
      <w:r w:rsidRPr="004D17E2">
        <w:rPr>
          <w:color w:val="538135" w:themeColor="accent6" w:themeShade="BF"/>
          <w:highlight w:val="yellow"/>
        </w:rPr>
        <w:t xml:space="preserve"> числа квадрат которого равен 2</w:t>
      </w:r>
    </w:p>
    <w:p w14:paraId="08E6EBD4" w14:textId="534AA8BE" w:rsidR="003153B2" w:rsidRDefault="003153B2" w:rsidP="003153B2">
      <w:proofErr w:type="spellStart"/>
      <w:r>
        <w:t>Мн</w:t>
      </w:r>
      <w:proofErr w:type="spellEnd"/>
      <w:r>
        <w:t>-во Х от 0 до х</w:t>
      </w:r>
      <w:r w:rsidRPr="003153B2">
        <w:rPr>
          <w:vertAlign w:val="superscript"/>
        </w:rPr>
        <w:t>2</w:t>
      </w:r>
      <w:r>
        <w:t>=2</w:t>
      </w:r>
    </w:p>
    <w:p w14:paraId="15F06181" w14:textId="0AC2FC44" w:rsidR="00D51A4D" w:rsidRDefault="00D51A4D" w:rsidP="003153B2">
      <w:r>
        <w:rPr>
          <w:lang w:val="en-US"/>
        </w:rPr>
        <w:t>Y</w:t>
      </w:r>
      <w:r w:rsidRPr="00D51A4D">
        <w:t xml:space="preserve"> </w:t>
      </w:r>
      <w:r>
        <w:t xml:space="preserve">от </w:t>
      </w:r>
      <w:r>
        <w:rPr>
          <w:lang w:val="en-US"/>
        </w:rPr>
        <w:t>y</w:t>
      </w:r>
      <w:r w:rsidRPr="00D51A4D">
        <w:rPr>
          <w:vertAlign w:val="superscript"/>
        </w:rPr>
        <w:t>2</w:t>
      </w:r>
      <w:r w:rsidRPr="00D51A4D">
        <w:t xml:space="preserve">=2 </w:t>
      </w:r>
      <w:r>
        <w:t>до +</w:t>
      </w:r>
      <w:proofErr w:type="spellStart"/>
      <w:r>
        <w:t>беск</w:t>
      </w:r>
      <w:proofErr w:type="spellEnd"/>
    </w:p>
    <w:p w14:paraId="0B9B5208" w14:textId="1B5DAEBB" w:rsidR="008C6B44" w:rsidRDefault="008C6B44" w:rsidP="008C6B44">
      <w:pPr>
        <w:ind w:firstLine="708"/>
      </w:pPr>
      <w:r>
        <w:t xml:space="preserve">По </w:t>
      </w:r>
      <w:proofErr w:type="spellStart"/>
      <w:r>
        <w:t>акс</w:t>
      </w:r>
      <w:proofErr w:type="spellEnd"/>
      <w:r>
        <w:t xml:space="preserve"> непрерывности между макс </w:t>
      </w:r>
      <w:r>
        <w:rPr>
          <w:lang w:val="en-US"/>
        </w:rPr>
        <w:t>x</w:t>
      </w:r>
      <w:r w:rsidRPr="008C6B44">
        <w:t xml:space="preserve"> </w:t>
      </w:r>
      <w:r>
        <w:t>и мин</w:t>
      </w:r>
      <w:r w:rsidRPr="008C6B44">
        <w:t xml:space="preserve"> </w:t>
      </w:r>
      <w:r>
        <w:rPr>
          <w:lang w:val="en-US"/>
        </w:rPr>
        <w:t>y</w:t>
      </w:r>
      <w:r>
        <w:t xml:space="preserve"> есть с что его квадрат равен 2</w:t>
      </w:r>
    </w:p>
    <w:p w14:paraId="79B98BEE" w14:textId="41A32F62" w:rsidR="009D7B0C" w:rsidRDefault="009D7B0C" w:rsidP="009D7B0C">
      <w:r w:rsidRPr="009D7B0C">
        <w:rPr>
          <w:noProof/>
        </w:rPr>
        <w:drawing>
          <wp:inline distT="0" distB="0" distL="0" distR="0" wp14:anchorId="2C5D8DD5" wp14:editId="54CE70FF">
            <wp:extent cx="5940425" cy="2753360"/>
            <wp:effectExtent l="0" t="0" r="3175" b="8890"/>
            <wp:docPr id="91719567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9567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8523" w14:textId="01E0C8CB" w:rsidR="008C6B44" w:rsidRDefault="008C6B44" w:rsidP="003153B2">
      <w:r>
        <w:t>Покажем что с не в Х</w:t>
      </w:r>
    </w:p>
    <w:p w14:paraId="0273AA6F" w14:textId="2C5CCE75" w:rsidR="008C6B44" w:rsidRPr="00D75922" w:rsidRDefault="008C6B44" w:rsidP="003153B2">
      <w:r>
        <w:tab/>
      </w:r>
      <w:r w:rsidR="00D75922">
        <w:t xml:space="preserve">От </w:t>
      </w:r>
      <w:proofErr w:type="spellStart"/>
      <w:r w:rsidR="00D75922">
        <w:t>прот</w:t>
      </w:r>
      <w:proofErr w:type="spellEnd"/>
      <w:r w:rsidR="00D75922">
        <w:t xml:space="preserve">: если с**2 </w:t>
      </w:r>
      <w:r w:rsidR="00D75922" w:rsidRPr="00D75922">
        <w:t>&lt; 2</w:t>
      </w:r>
      <w:r w:rsidR="00D75922">
        <w:t xml:space="preserve"> то </w:t>
      </w:r>
    </w:p>
    <w:p w14:paraId="358FB121" w14:textId="08BDD996" w:rsidR="00502320" w:rsidRPr="004D17E2" w:rsidRDefault="00502320" w:rsidP="00CB0593">
      <w:pPr>
        <w:pStyle w:val="3"/>
        <w:rPr>
          <w:color w:val="538135" w:themeColor="accent6" w:themeShade="BF"/>
        </w:rPr>
      </w:pPr>
      <w:r w:rsidRPr="004D17E2">
        <w:rPr>
          <w:color w:val="538135" w:themeColor="accent6" w:themeShade="BF"/>
        </w:rPr>
        <w:t>Об иррациональности корня из 2</w:t>
      </w:r>
    </w:p>
    <w:p w14:paraId="42ABF2B2" w14:textId="62864BE8" w:rsidR="00FC6A38" w:rsidRDefault="00FC6A38" w:rsidP="00FC6A38">
      <w:r>
        <w:t>Доказательство</w:t>
      </w:r>
    </w:p>
    <w:p w14:paraId="527B9DF4" w14:textId="77777777" w:rsidR="00FC6A38" w:rsidRDefault="00FC6A38" w:rsidP="00FC6A38">
      <w:r>
        <w:t xml:space="preserve">От </w:t>
      </w:r>
      <w:proofErr w:type="spellStart"/>
      <w:r>
        <w:t>прот</w:t>
      </w:r>
      <w:proofErr w:type="spellEnd"/>
      <w:r>
        <w:t xml:space="preserve">: пусть с </w:t>
      </w:r>
      <w:proofErr w:type="spellStart"/>
      <w:r>
        <w:t>рац</w:t>
      </w:r>
      <w:proofErr w:type="spellEnd"/>
      <w:r>
        <w:t xml:space="preserve"> </w:t>
      </w:r>
    </w:p>
    <w:p w14:paraId="7E525E7C" w14:textId="4195E555" w:rsidR="00FC6A38" w:rsidRDefault="00FC6A38" w:rsidP="00FC6A38">
      <w:r>
        <w:t>тогда с =</w:t>
      </w:r>
      <w:r>
        <w:rPr>
          <w:lang w:val="en-US"/>
        </w:rPr>
        <w:t>m</w:t>
      </w:r>
      <w:r w:rsidRPr="00FC6A38">
        <w:t>/</w:t>
      </w:r>
      <w:r>
        <w:rPr>
          <w:lang w:val="en-US"/>
        </w:rPr>
        <w:t>n</w:t>
      </w:r>
      <w:r>
        <w:t xml:space="preserve"> несократимая дробь</w:t>
      </w:r>
    </w:p>
    <w:p w14:paraId="069B5228" w14:textId="158966E4" w:rsidR="00FC6A38" w:rsidRPr="00FC6A38" w:rsidRDefault="00FC6A38" w:rsidP="00FC6A38">
      <w:r>
        <w:t>возводим в квадрат и представляем как сократимую</w:t>
      </w:r>
    </w:p>
    <w:p w14:paraId="4D36892C" w14:textId="30E8FB30" w:rsidR="001725D9" w:rsidRPr="00DE573B" w:rsidRDefault="001725D9" w:rsidP="00CB0593">
      <w:pPr>
        <w:pStyle w:val="1"/>
        <w:rPr>
          <w:color w:val="C45911" w:themeColor="accent2" w:themeShade="BF"/>
        </w:rPr>
      </w:pPr>
      <w:r w:rsidRPr="00DE573B">
        <w:rPr>
          <w:color w:val="C45911" w:themeColor="accent2" w:themeShade="BF"/>
        </w:rPr>
        <w:t>Индуктивные множества. Лемма о пересечении индукци</w:t>
      </w:r>
      <w:r w:rsidR="00666B38">
        <w:rPr>
          <w:color w:val="C45911" w:themeColor="accent2" w:themeShade="BF"/>
        </w:rPr>
        <w:t>он</w:t>
      </w:r>
      <w:r w:rsidRPr="00DE573B">
        <w:rPr>
          <w:color w:val="C45911" w:themeColor="accent2" w:themeShade="BF"/>
        </w:rPr>
        <w:t>ных множеств. Множество натуральных чисел.</w:t>
      </w:r>
      <w:r w:rsidR="002A7847" w:rsidRPr="00DE573B">
        <w:rPr>
          <w:color w:val="C45911" w:themeColor="accent2" w:themeShade="BF"/>
        </w:rPr>
        <w:t xml:space="preserve"> (2 </w:t>
      </w:r>
      <w:proofErr w:type="spellStart"/>
      <w:r w:rsidR="002A7847" w:rsidRPr="00DE573B">
        <w:rPr>
          <w:color w:val="C45911" w:themeColor="accent2" w:themeShade="BF"/>
        </w:rPr>
        <w:t>опр</w:t>
      </w:r>
      <w:proofErr w:type="spellEnd"/>
      <w:r w:rsidR="002A7847" w:rsidRPr="00DE573B">
        <w:rPr>
          <w:color w:val="C45911" w:themeColor="accent2" w:themeShade="BF"/>
        </w:rPr>
        <w:t>,</w:t>
      </w:r>
      <w:r w:rsidR="0057047C" w:rsidRPr="00DE573B">
        <w:rPr>
          <w:color w:val="C45911" w:themeColor="accent2" w:themeShade="BF"/>
        </w:rPr>
        <w:t xml:space="preserve"> 1Л)</w:t>
      </w:r>
      <w:r w:rsidR="002A7847" w:rsidRPr="00DE573B">
        <w:rPr>
          <w:color w:val="C45911" w:themeColor="accent2" w:themeShade="BF"/>
        </w:rPr>
        <w:t xml:space="preserve"> </w:t>
      </w:r>
    </w:p>
    <w:p w14:paraId="0A0B0D6F" w14:textId="74904371" w:rsidR="007F0186" w:rsidRPr="006A69F6" w:rsidRDefault="007F0186" w:rsidP="00CB0593">
      <w:pPr>
        <w:pStyle w:val="2"/>
      </w:pPr>
      <w:r w:rsidRPr="006A69F6">
        <w:t xml:space="preserve">2 </w:t>
      </w:r>
      <w:proofErr w:type="spellStart"/>
      <w:r w:rsidRPr="006A69F6">
        <w:t>опр</w:t>
      </w:r>
      <w:proofErr w:type="spellEnd"/>
    </w:p>
    <w:p w14:paraId="2D280E41" w14:textId="569D889F" w:rsidR="007F0186" w:rsidRDefault="007F0186" w:rsidP="00CB0593">
      <w:pPr>
        <w:pStyle w:val="3"/>
        <w:rPr>
          <w:color w:val="auto"/>
        </w:rPr>
      </w:pPr>
      <w:r w:rsidRPr="00C03D66">
        <w:rPr>
          <w:color w:val="auto"/>
        </w:rPr>
        <w:t xml:space="preserve">Инд множество </w:t>
      </w:r>
    </w:p>
    <w:p w14:paraId="79925EDB" w14:textId="748F2901" w:rsidR="00702916" w:rsidRPr="00702916" w:rsidRDefault="00702916" w:rsidP="00702916">
      <w:r w:rsidRPr="00C03D66">
        <w:t xml:space="preserve">для любого </w:t>
      </w:r>
      <w:r w:rsidRPr="00C03D66">
        <w:rPr>
          <w:lang w:val="en-US"/>
        </w:rPr>
        <w:t>x</w:t>
      </w:r>
      <w:r w:rsidRPr="00C03D66">
        <w:t xml:space="preserve"> в </w:t>
      </w:r>
      <w:proofErr w:type="spellStart"/>
      <w:r w:rsidRPr="00C03D66">
        <w:t>множ-ве</w:t>
      </w:r>
      <w:proofErr w:type="spellEnd"/>
      <w:r w:rsidRPr="00C03D66">
        <w:t xml:space="preserve"> </w:t>
      </w:r>
      <w:r w:rsidRPr="00C03D66">
        <w:rPr>
          <w:lang w:val="en-US"/>
        </w:rPr>
        <w:t>x</w:t>
      </w:r>
      <w:r w:rsidRPr="00C03D66">
        <w:t xml:space="preserve">+1 </w:t>
      </w:r>
      <w:proofErr w:type="spellStart"/>
      <w:r w:rsidRPr="00C03D66">
        <w:t>отже</w:t>
      </w:r>
      <w:proofErr w:type="spellEnd"/>
      <w:r w:rsidRPr="00C03D66">
        <w:t xml:space="preserve"> в </w:t>
      </w:r>
      <w:proofErr w:type="spellStart"/>
      <w:r w:rsidRPr="00C03D66">
        <w:t>мн-ве</w:t>
      </w:r>
      <w:proofErr w:type="spellEnd"/>
    </w:p>
    <w:p w14:paraId="28C2F0CB" w14:textId="4CFA83CF" w:rsidR="007F0186" w:rsidRDefault="007F0186" w:rsidP="00CB0593">
      <w:pPr>
        <w:pStyle w:val="3"/>
        <w:rPr>
          <w:color w:val="auto"/>
        </w:rPr>
      </w:pPr>
      <w:proofErr w:type="spellStart"/>
      <w:r w:rsidRPr="00C03D66">
        <w:rPr>
          <w:color w:val="auto"/>
        </w:rPr>
        <w:t>Мн</w:t>
      </w:r>
      <w:proofErr w:type="spellEnd"/>
      <w:r w:rsidRPr="00C03D66">
        <w:rPr>
          <w:color w:val="auto"/>
        </w:rPr>
        <w:t>-во нат чисел</w:t>
      </w:r>
    </w:p>
    <w:p w14:paraId="1C695BDA" w14:textId="10F57D56" w:rsidR="00702916" w:rsidRPr="00702916" w:rsidRDefault="00702916" w:rsidP="00702916">
      <w:r w:rsidRPr="00C03D66">
        <w:t xml:space="preserve">пересечение всех </w:t>
      </w:r>
      <w:proofErr w:type="spellStart"/>
      <w:r w:rsidRPr="00C03D66">
        <w:t>инд-ых</w:t>
      </w:r>
      <w:proofErr w:type="spellEnd"/>
      <w:r w:rsidRPr="00C03D66">
        <w:t xml:space="preserve"> </w:t>
      </w:r>
      <w:proofErr w:type="spellStart"/>
      <w:r w:rsidRPr="00C03D66">
        <w:t>мн</w:t>
      </w:r>
      <w:proofErr w:type="spellEnd"/>
      <w:r w:rsidRPr="00C03D66">
        <w:t>-в, сод единицу</w:t>
      </w:r>
    </w:p>
    <w:p w14:paraId="6B28F1FA" w14:textId="3959FC53" w:rsidR="007F0186" w:rsidRPr="00FD2396" w:rsidRDefault="007F0186" w:rsidP="00CB0593">
      <w:pPr>
        <w:pStyle w:val="2"/>
      </w:pPr>
      <w:r w:rsidRPr="00FD2396">
        <w:t>1 лемма</w:t>
      </w:r>
    </w:p>
    <w:p w14:paraId="4FADACCC" w14:textId="781DD9D2" w:rsidR="007F0186" w:rsidRDefault="00522800" w:rsidP="00CB0593">
      <w:pPr>
        <w:pStyle w:val="3"/>
        <w:rPr>
          <w:color w:val="auto"/>
        </w:rPr>
      </w:pPr>
      <w:r w:rsidRPr="00FD2396">
        <w:rPr>
          <w:color w:val="auto"/>
        </w:rPr>
        <w:t xml:space="preserve">Пересечение любого семейства индукционных множеств, если оно не пусто, есть </w:t>
      </w:r>
      <w:proofErr w:type="spellStart"/>
      <w:r w:rsidRPr="00FD2396">
        <w:rPr>
          <w:color w:val="auto"/>
        </w:rPr>
        <w:t>инд-ое</w:t>
      </w:r>
      <w:proofErr w:type="spellEnd"/>
      <w:r w:rsidRPr="00FD2396">
        <w:rPr>
          <w:color w:val="auto"/>
        </w:rPr>
        <w:t xml:space="preserve"> </w:t>
      </w:r>
      <w:proofErr w:type="spellStart"/>
      <w:r w:rsidRPr="00FD2396">
        <w:rPr>
          <w:color w:val="auto"/>
        </w:rPr>
        <w:t>мн</w:t>
      </w:r>
      <w:proofErr w:type="spellEnd"/>
      <w:r w:rsidRPr="00FD2396">
        <w:rPr>
          <w:color w:val="auto"/>
        </w:rPr>
        <w:t>-во</w:t>
      </w:r>
    </w:p>
    <w:p w14:paraId="573B7001" w14:textId="14A93265" w:rsidR="00FD2396" w:rsidRPr="00927EEF" w:rsidRDefault="00FD2396" w:rsidP="00FD2396">
      <w:r>
        <w:rPr>
          <w:lang w:val="en-US"/>
        </w:rPr>
        <w:t>X</w:t>
      </w:r>
      <w:r w:rsidRPr="00FD2396">
        <w:t xml:space="preserve"> </w:t>
      </w:r>
      <w:r>
        <w:t xml:space="preserve">принадлежит </w:t>
      </w:r>
      <w:proofErr w:type="spellStart"/>
      <w:r>
        <w:t>инд</w:t>
      </w:r>
      <w:proofErr w:type="spellEnd"/>
      <w:r>
        <w:t xml:space="preserve"> </w:t>
      </w:r>
      <w:proofErr w:type="spellStart"/>
      <w:r>
        <w:t>множ-ву</w:t>
      </w:r>
      <w:proofErr w:type="spellEnd"/>
      <w:r>
        <w:t xml:space="preserve"> значит все </w:t>
      </w:r>
      <w:proofErr w:type="spellStart"/>
      <w:r>
        <w:t>подмнож-ва</w:t>
      </w:r>
      <w:proofErr w:type="spellEnd"/>
      <w:r>
        <w:t xml:space="preserve"> </w:t>
      </w:r>
      <w:proofErr w:type="spellStart"/>
      <w:r>
        <w:t>инд-ны</w:t>
      </w:r>
      <w:proofErr w:type="spellEnd"/>
      <w:r w:rsidR="00927EEF">
        <w:t xml:space="preserve"> значит </w:t>
      </w:r>
      <w:r w:rsidR="00927EEF">
        <w:rPr>
          <w:lang w:val="en-US"/>
        </w:rPr>
        <w:t>x</w:t>
      </w:r>
      <w:r w:rsidR="00927EEF" w:rsidRPr="00927EEF">
        <w:t>+1</w:t>
      </w:r>
      <w:r w:rsidR="00927EEF">
        <w:t xml:space="preserve"> </w:t>
      </w:r>
      <w:proofErr w:type="spellStart"/>
      <w:r w:rsidR="00927EEF">
        <w:t>отже</w:t>
      </w:r>
      <w:proofErr w:type="spellEnd"/>
      <w:r w:rsidR="00927EEF">
        <w:t xml:space="preserve"> принадлежит пересечению</w:t>
      </w:r>
    </w:p>
    <w:p w14:paraId="2FE5E620" w14:textId="77777777" w:rsidR="00FD2396" w:rsidRPr="00FD2396" w:rsidRDefault="00FD2396" w:rsidP="00FD2396">
      <w:pPr>
        <w:rPr>
          <w:highlight w:val="yellow"/>
        </w:rPr>
      </w:pPr>
    </w:p>
    <w:p w14:paraId="40392CB5" w14:textId="0A5BB48C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Принцип математической индукции. Неравенство Бернулли.</w:t>
      </w:r>
      <w:r w:rsidR="0057047C" w:rsidRPr="005C5E22">
        <w:rPr>
          <w:color w:val="C45911" w:themeColor="accent2" w:themeShade="BF"/>
        </w:rPr>
        <w:t xml:space="preserve"> (1Т, 1Л)</w:t>
      </w:r>
    </w:p>
    <w:p w14:paraId="392FA8A6" w14:textId="5B591792" w:rsidR="0057047C" w:rsidRPr="006A69F6" w:rsidRDefault="0057047C" w:rsidP="00CB0593">
      <w:pPr>
        <w:pStyle w:val="2"/>
      </w:pPr>
      <w:r w:rsidRPr="006A69F6">
        <w:t>1 теорема</w:t>
      </w:r>
    </w:p>
    <w:p w14:paraId="0A920540" w14:textId="7FA29BB5" w:rsidR="0057047C" w:rsidRPr="00DD4C49" w:rsidRDefault="0080293A" w:rsidP="00CB0593">
      <w:pPr>
        <w:pStyle w:val="3"/>
        <w:rPr>
          <w:color w:val="auto"/>
        </w:rPr>
      </w:pPr>
      <w:r w:rsidRPr="00C03D66">
        <w:rPr>
          <w:color w:val="auto"/>
        </w:rPr>
        <w:t xml:space="preserve">Если  </w:t>
      </w:r>
      <w:proofErr w:type="spellStart"/>
      <w:r w:rsidRPr="00C03D66">
        <w:rPr>
          <w:color w:val="auto"/>
        </w:rPr>
        <w:t>подмож</w:t>
      </w:r>
      <w:proofErr w:type="spellEnd"/>
      <w:r w:rsidRPr="00C03D66">
        <w:rPr>
          <w:color w:val="auto"/>
        </w:rPr>
        <w:t xml:space="preserve"> нат чисел </w:t>
      </w:r>
      <w:proofErr w:type="spellStart"/>
      <w:r w:rsidRPr="00C03D66">
        <w:rPr>
          <w:color w:val="auto"/>
        </w:rPr>
        <w:t>содерж</w:t>
      </w:r>
      <w:proofErr w:type="spellEnd"/>
      <w:r w:rsidRPr="00C03D66">
        <w:rPr>
          <w:color w:val="auto"/>
        </w:rPr>
        <w:t xml:space="preserve"> единицу и </w:t>
      </w:r>
      <w:proofErr w:type="spellStart"/>
      <w:r w:rsidRPr="00C03D66">
        <w:rPr>
          <w:color w:val="auto"/>
        </w:rPr>
        <w:t>инд</w:t>
      </w:r>
      <w:proofErr w:type="spellEnd"/>
      <w:r w:rsidRPr="00C03D66">
        <w:rPr>
          <w:color w:val="auto"/>
        </w:rPr>
        <w:t xml:space="preserve">-но, то оно равно </w:t>
      </w:r>
      <w:r w:rsidRPr="00C03D66">
        <w:rPr>
          <w:color w:val="auto"/>
          <w:lang w:val="en-US"/>
        </w:rPr>
        <w:t>N</w:t>
      </w:r>
    </w:p>
    <w:p w14:paraId="454AFEB9" w14:textId="07270FCC" w:rsidR="00D53124" w:rsidRPr="00A36663" w:rsidRDefault="00D53124" w:rsidP="00D53124">
      <w:r>
        <w:t xml:space="preserve">Х – </w:t>
      </w:r>
      <w:proofErr w:type="spellStart"/>
      <w:r>
        <w:t>инд</w:t>
      </w:r>
      <w:proofErr w:type="spellEnd"/>
      <w:r>
        <w:t xml:space="preserve"> </w:t>
      </w:r>
      <w:proofErr w:type="spellStart"/>
      <w:r>
        <w:t>мно</w:t>
      </w:r>
      <w:proofErr w:type="spellEnd"/>
      <w:r>
        <w:t xml:space="preserve">-во т к </w:t>
      </w:r>
      <w:proofErr w:type="spellStart"/>
      <w:r>
        <w:t>подмнож</w:t>
      </w:r>
      <w:proofErr w:type="spellEnd"/>
      <w:r>
        <w:t xml:space="preserve">-во </w:t>
      </w:r>
      <w:r>
        <w:rPr>
          <w:lang w:val="en-US"/>
        </w:rPr>
        <w:t>N</w:t>
      </w:r>
      <w:r w:rsidR="00A36663">
        <w:t xml:space="preserve"> а </w:t>
      </w:r>
      <w:r w:rsidR="00A36663" w:rsidRPr="00A36663">
        <w:t xml:space="preserve"> </w:t>
      </w:r>
      <w:r w:rsidR="00A36663">
        <w:rPr>
          <w:lang w:val="en-US"/>
        </w:rPr>
        <w:t>N</w:t>
      </w:r>
      <w:r w:rsidR="00A36663">
        <w:t xml:space="preserve"> – </w:t>
      </w:r>
      <w:proofErr w:type="spellStart"/>
      <w:r w:rsidR="00A36663">
        <w:t>наим</w:t>
      </w:r>
      <w:proofErr w:type="spellEnd"/>
      <w:r w:rsidR="00A36663">
        <w:t xml:space="preserve"> </w:t>
      </w:r>
      <w:proofErr w:type="spellStart"/>
      <w:r w:rsidR="00A36663">
        <w:t>инд</w:t>
      </w:r>
      <w:proofErr w:type="spellEnd"/>
      <w:r w:rsidR="00A36663">
        <w:t xml:space="preserve"> </w:t>
      </w:r>
      <w:proofErr w:type="spellStart"/>
      <w:r w:rsidR="00A36663">
        <w:t>мн</w:t>
      </w:r>
      <w:proofErr w:type="spellEnd"/>
      <w:r w:rsidR="00A36663">
        <w:t>-во значит Х=</w:t>
      </w:r>
      <w:r w:rsidR="00A36663">
        <w:rPr>
          <w:lang w:val="en-US"/>
        </w:rPr>
        <w:t>N</w:t>
      </w:r>
    </w:p>
    <w:p w14:paraId="17DDDBCB" w14:textId="77777777" w:rsidR="00C03D66" w:rsidRPr="006A69F6" w:rsidRDefault="00C03D66" w:rsidP="00CB0593">
      <w:pPr>
        <w:pStyle w:val="2"/>
      </w:pPr>
      <w:r w:rsidRPr="006A69F6">
        <w:rPr>
          <w:lang w:val="en-US"/>
        </w:rPr>
        <w:t xml:space="preserve">1 </w:t>
      </w:r>
      <w:r w:rsidRPr="006A69F6">
        <w:t>лемма</w:t>
      </w:r>
    </w:p>
    <w:p w14:paraId="549F0894" w14:textId="324E826E" w:rsidR="0080293A" w:rsidRPr="00DE573B" w:rsidRDefault="00C03D66" w:rsidP="00C03D66">
      <w:pPr>
        <w:pStyle w:val="3"/>
        <w:rPr>
          <w:color w:val="538135" w:themeColor="accent6" w:themeShade="BF"/>
        </w:rPr>
      </w:pPr>
      <w:r w:rsidRPr="00DE573B">
        <w:rPr>
          <w:color w:val="538135" w:themeColor="accent6" w:themeShade="BF"/>
        </w:rPr>
        <w:t xml:space="preserve">Неравенство </w:t>
      </w:r>
      <w:proofErr w:type="spellStart"/>
      <w:r w:rsidRPr="00DE573B">
        <w:rPr>
          <w:color w:val="538135" w:themeColor="accent6" w:themeShade="BF"/>
        </w:rPr>
        <w:t>бернулли</w:t>
      </w:r>
      <w:proofErr w:type="spellEnd"/>
      <w:r w:rsidRPr="00DE573B">
        <w:rPr>
          <w:color w:val="538135" w:themeColor="accent6" w:themeShade="BF"/>
        </w:rPr>
        <w:t xml:space="preserve"> </w:t>
      </w:r>
      <w:r w:rsidR="0080293A" w:rsidRPr="00DE573B">
        <w:rPr>
          <w:color w:val="538135" w:themeColor="accent6" w:themeShade="BF"/>
        </w:rPr>
        <w:t>(1+</w:t>
      </w:r>
      <w:r w:rsidR="00431200" w:rsidRPr="00DE573B">
        <w:rPr>
          <w:color w:val="538135" w:themeColor="accent6" w:themeShade="BF"/>
          <w:lang w:val="en-US"/>
        </w:rPr>
        <w:t>x</w:t>
      </w:r>
      <w:r w:rsidR="00431200" w:rsidRPr="00DE573B">
        <w:rPr>
          <w:color w:val="538135" w:themeColor="accent6" w:themeShade="BF"/>
        </w:rPr>
        <w:t>)</w:t>
      </w:r>
      <w:r w:rsidR="00431200" w:rsidRPr="00DE573B">
        <w:rPr>
          <w:color w:val="538135" w:themeColor="accent6" w:themeShade="BF"/>
          <w:vertAlign w:val="superscript"/>
        </w:rPr>
        <w:t xml:space="preserve"> </w:t>
      </w:r>
      <w:r w:rsidR="00431200" w:rsidRPr="00DE573B">
        <w:rPr>
          <w:color w:val="538135" w:themeColor="accent6" w:themeShade="BF"/>
          <w:vertAlign w:val="superscript"/>
          <w:lang w:val="en-US"/>
        </w:rPr>
        <w:t>n</w:t>
      </w:r>
      <w:r w:rsidR="00431200" w:rsidRPr="00DE573B">
        <w:rPr>
          <w:color w:val="538135" w:themeColor="accent6" w:themeShade="BF"/>
          <w:vertAlign w:val="superscript"/>
        </w:rPr>
        <w:t xml:space="preserve"> </w:t>
      </w:r>
      <w:r w:rsidR="00431200" w:rsidRPr="00DE573B">
        <w:rPr>
          <w:color w:val="538135" w:themeColor="accent6" w:themeShade="BF"/>
        </w:rPr>
        <w:t>&gt;</w:t>
      </w:r>
      <w:r w:rsidR="0080293A" w:rsidRPr="00DE573B">
        <w:rPr>
          <w:color w:val="538135" w:themeColor="accent6" w:themeShade="BF"/>
        </w:rPr>
        <w:t>= 1+</w:t>
      </w:r>
      <w:proofErr w:type="spellStart"/>
      <w:r w:rsidR="0080293A" w:rsidRPr="00DE573B">
        <w:rPr>
          <w:color w:val="538135" w:themeColor="accent6" w:themeShade="BF"/>
          <w:lang w:val="en-US"/>
        </w:rPr>
        <w:t>nx</w:t>
      </w:r>
      <w:proofErr w:type="spellEnd"/>
      <w:r w:rsidR="006D768B" w:rsidRPr="00DE573B">
        <w:rPr>
          <w:color w:val="538135" w:themeColor="accent6" w:themeShade="BF"/>
        </w:rPr>
        <w:t xml:space="preserve">  </w:t>
      </w:r>
      <w:r w:rsidR="006D768B" w:rsidRPr="00DE573B">
        <w:rPr>
          <w:color w:val="538135" w:themeColor="accent6" w:themeShade="BF"/>
          <w:lang w:val="en-US"/>
        </w:rPr>
        <w:t>x</w:t>
      </w:r>
      <w:r w:rsidR="006D768B" w:rsidRPr="00DE573B">
        <w:rPr>
          <w:color w:val="538135" w:themeColor="accent6" w:themeShade="BF"/>
        </w:rPr>
        <w:t>&gt;-1</w:t>
      </w:r>
    </w:p>
    <w:p w14:paraId="099C2B06" w14:textId="32BA7031" w:rsidR="0045117B" w:rsidRDefault="0045117B" w:rsidP="0045117B">
      <w:r>
        <w:t xml:space="preserve">База </w:t>
      </w:r>
      <w:proofErr w:type="spellStart"/>
      <w:r>
        <w:t>инд</w:t>
      </w:r>
      <w:proofErr w:type="spellEnd"/>
    </w:p>
    <w:p w14:paraId="52C69B77" w14:textId="6CF641A6" w:rsidR="0045117B" w:rsidRDefault="0045117B" w:rsidP="0045117B">
      <w:r>
        <w:tab/>
      </w:r>
      <w:proofErr w:type="spellStart"/>
      <w:r>
        <w:t>выпол</w:t>
      </w:r>
      <w:proofErr w:type="spellEnd"/>
    </w:p>
    <w:p w14:paraId="75B151D7" w14:textId="6FD8EE10" w:rsidR="0045117B" w:rsidRDefault="0045117B" w:rsidP="0045117B">
      <w:r>
        <w:t xml:space="preserve">Инд </w:t>
      </w:r>
      <w:proofErr w:type="spellStart"/>
      <w:r>
        <w:t>предполож</w:t>
      </w:r>
      <w:proofErr w:type="spellEnd"/>
    </w:p>
    <w:p w14:paraId="6F00526C" w14:textId="62FA2AC5" w:rsidR="0045117B" w:rsidRPr="0045117B" w:rsidRDefault="0045117B" w:rsidP="0045117B">
      <w:pPr>
        <w:ind w:firstLine="708"/>
      </w:pPr>
      <w:r>
        <w:rPr>
          <w:lang w:val="en-US"/>
        </w:rPr>
        <w:t>N</w:t>
      </w:r>
      <w:r w:rsidRPr="0045117B">
        <w:t>=</w:t>
      </w:r>
      <w:r>
        <w:rPr>
          <w:lang w:val="en-US"/>
        </w:rPr>
        <w:t>k</w:t>
      </w:r>
    </w:p>
    <w:p w14:paraId="4020A1D3" w14:textId="77EB4F44" w:rsidR="0045117B" w:rsidRDefault="0045117B" w:rsidP="0045117B">
      <w:r>
        <w:t xml:space="preserve">Шаг </w:t>
      </w:r>
      <w:proofErr w:type="spellStart"/>
      <w:r>
        <w:t>инд</w:t>
      </w:r>
      <w:proofErr w:type="spellEnd"/>
    </w:p>
    <w:p w14:paraId="063228F8" w14:textId="57594F25" w:rsidR="0045117B" w:rsidRDefault="0045117B" w:rsidP="0045117B">
      <w:r>
        <w:tab/>
      </w:r>
      <w:r>
        <w:rPr>
          <w:lang w:val="en-US"/>
        </w:rPr>
        <w:t>N</w:t>
      </w:r>
      <w:r w:rsidRPr="0045117B">
        <w:t>=</w:t>
      </w:r>
      <w:r>
        <w:rPr>
          <w:lang w:val="en-US"/>
        </w:rPr>
        <w:t>k</w:t>
      </w:r>
      <w:r w:rsidRPr="0045117B">
        <w:t>+1</w:t>
      </w:r>
    </w:p>
    <w:p w14:paraId="14C01891" w14:textId="5C53212F" w:rsidR="00322D7A" w:rsidRPr="0045117B" w:rsidRDefault="00322D7A" w:rsidP="0045117B">
      <w:r w:rsidRPr="00322D7A">
        <w:rPr>
          <w:noProof/>
        </w:rPr>
        <w:drawing>
          <wp:inline distT="0" distB="0" distL="0" distR="0" wp14:anchorId="7C2CE668" wp14:editId="1C5D32CF">
            <wp:extent cx="5940425" cy="2528570"/>
            <wp:effectExtent l="0" t="0" r="3175" b="5080"/>
            <wp:docPr id="178112773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773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D12" w14:textId="77777777" w:rsidR="0045117B" w:rsidRPr="0045117B" w:rsidRDefault="0045117B" w:rsidP="0045117B"/>
    <w:p w14:paraId="6C74FFC8" w14:textId="36669F26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Модуль вещественного числа и его свойства.</w:t>
      </w:r>
      <w:r w:rsidR="0080293A" w:rsidRPr="005C5E22">
        <w:rPr>
          <w:color w:val="C45911" w:themeColor="accent2" w:themeShade="BF"/>
        </w:rPr>
        <w:t xml:space="preserve"> </w:t>
      </w:r>
      <w:r w:rsidR="0080293A" w:rsidRPr="0045117B">
        <w:rPr>
          <w:color w:val="C45911" w:themeColor="accent2" w:themeShade="BF"/>
        </w:rPr>
        <w:t>(</w:t>
      </w:r>
      <w:r w:rsidR="00FA09BE" w:rsidRPr="005C5E22">
        <w:rPr>
          <w:color w:val="C45911" w:themeColor="accent2" w:themeShade="BF"/>
        </w:rPr>
        <w:t>1Т</w:t>
      </w:r>
      <w:r w:rsidR="00DD7E20" w:rsidRPr="005C5E22">
        <w:rPr>
          <w:color w:val="C45911" w:themeColor="accent2" w:themeShade="BF"/>
        </w:rPr>
        <w:t>=</w:t>
      </w:r>
      <w:r w:rsidR="00D567EF" w:rsidRPr="0045117B">
        <w:rPr>
          <w:color w:val="C45911" w:themeColor="accent2" w:themeShade="BF"/>
        </w:rPr>
        <w:t xml:space="preserve">8 </w:t>
      </w:r>
      <w:proofErr w:type="spellStart"/>
      <w:r w:rsidR="00DD7E20" w:rsidRPr="005C5E22">
        <w:rPr>
          <w:color w:val="C45911" w:themeColor="accent2" w:themeShade="BF"/>
        </w:rPr>
        <w:t>св</w:t>
      </w:r>
      <w:proofErr w:type="spellEnd"/>
      <w:r w:rsidR="00DD7E20" w:rsidRPr="005C5E22">
        <w:rPr>
          <w:color w:val="C45911" w:themeColor="accent2" w:themeShade="BF"/>
        </w:rPr>
        <w:t>-в</w:t>
      </w:r>
      <w:r w:rsidR="00FA09BE" w:rsidRPr="005C5E22">
        <w:rPr>
          <w:color w:val="C45911" w:themeColor="accent2" w:themeShade="BF"/>
        </w:rPr>
        <w:t>)</w:t>
      </w:r>
    </w:p>
    <w:p w14:paraId="0FF57AE3" w14:textId="674A0539" w:rsidR="00FA09BE" w:rsidRPr="006A69F6" w:rsidRDefault="00FA09BE" w:rsidP="00CB0593">
      <w:pPr>
        <w:pStyle w:val="2"/>
      </w:pPr>
      <w:r w:rsidRPr="006A69F6">
        <w:t>1 теорема</w:t>
      </w:r>
      <w:r w:rsidR="009F4565" w:rsidRPr="006A69F6">
        <w:t>=8св-в</w:t>
      </w:r>
    </w:p>
    <w:p w14:paraId="0032C44B" w14:textId="5B71A2E9" w:rsidR="00DD7E20" w:rsidRPr="00DE573B" w:rsidRDefault="00DD7E20" w:rsidP="00CB0593">
      <w:pPr>
        <w:pStyle w:val="3"/>
        <w:rPr>
          <w:color w:val="538135" w:themeColor="accent6" w:themeShade="BF"/>
        </w:rPr>
      </w:pPr>
      <w:r w:rsidRPr="00DE573B">
        <w:rPr>
          <w:color w:val="538135" w:themeColor="accent6" w:themeShade="BF"/>
          <w:lang w:val="en-US"/>
        </w:rPr>
        <w:t>&gt;=0</w:t>
      </w:r>
    </w:p>
    <w:p w14:paraId="0D55E219" w14:textId="64136B1B" w:rsidR="00DD7E20" w:rsidRPr="00DE573B" w:rsidRDefault="00DD7E20" w:rsidP="00CB0593">
      <w:pPr>
        <w:pStyle w:val="3"/>
        <w:rPr>
          <w:color w:val="538135" w:themeColor="accent6" w:themeShade="BF"/>
        </w:rPr>
      </w:pPr>
      <w:r w:rsidRPr="00DE573B">
        <w:rPr>
          <w:color w:val="538135" w:themeColor="accent6" w:themeShade="BF"/>
          <w:lang w:val="en-US"/>
        </w:rPr>
        <w:t>-|x| &lt;= x &lt;= |x|</w:t>
      </w:r>
    </w:p>
    <w:p w14:paraId="327ECF37" w14:textId="7B9240C0" w:rsidR="00431200" w:rsidRPr="00DE573B" w:rsidRDefault="00431200" w:rsidP="00CB0593">
      <w:pPr>
        <w:pStyle w:val="3"/>
        <w:rPr>
          <w:color w:val="538135" w:themeColor="accent6" w:themeShade="BF"/>
        </w:rPr>
      </w:pPr>
      <w:r w:rsidRPr="00DE573B">
        <w:rPr>
          <w:color w:val="538135" w:themeColor="accent6" w:themeShade="BF"/>
          <w:lang w:val="en-US"/>
        </w:rPr>
        <w:t>|x| = |-x|</w:t>
      </w:r>
    </w:p>
    <w:p w14:paraId="6B9EFFB3" w14:textId="64BA4CB6" w:rsidR="00431200" w:rsidRPr="00DE573B" w:rsidRDefault="00431200" w:rsidP="00CB0593">
      <w:pPr>
        <w:pStyle w:val="3"/>
        <w:rPr>
          <w:color w:val="538135" w:themeColor="accent6" w:themeShade="BF"/>
        </w:rPr>
      </w:pPr>
      <w:r w:rsidRPr="00DE573B">
        <w:rPr>
          <w:color w:val="538135" w:themeColor="accent6" w:themeShade="BF"/>
          <w:lang w:val="en-US"/>
        </w:rPr>
        <w:t>|</w:t>
      </w:r>
      <w:proofErr w:type="spellStart"/>
      <w:r w:rsidRPr="00DE573B">
        <w:rPr>
          <w:color w:val="538135" w:themeColor="accent6" w:themeShade="BF"/>
          <w:lang w:val="en-US"/>
        </w:rPr>
        <w:t>xy</w:t>
      </w:r>
      <w:proofErr w:type="spellEnd"/>
      <w:r w:rsidRPr="00DE573B">
        <w:rPr>
          <w:color w:val="538135" w:themeColor="accent6" w:themeShade="BF"/>
          <w:lang w:val="en-US"/>
        </w:rPr>
        <w:t>| = |x||y|</w:t>
      </w:r>
    </w:p>
    <w:p w14:paraId="5FC25BA6" w14:textId="18FAAF51" w:rsidR="00BC3C82" w:rsidRPr="00DE573B" w:rsidRDefault="00BC3C82" w:rsidP="00CB0593">
      <w:pPr>
        <w:pStyle w:val="3"/>
        <w:rPr>
          <w:color w:val="538135" w:themeColor="accent6" w:themeShade="BF"/>
        </w:rPr>
      </w:pPr>
      <w:r w:rsidRPr="00DE573B">
        <w:rPr>
          <w:color w:val="538135" w:themeColor="accent6" w:themeShade="BF"/>
          <w:lang w:val="en-US"/>
        </w:rPr>
        <w:t>|x/y| =|x|/|y|</w:t>
      </w:r>
    </w:p>
    <w:p w14:paraId="66BA1529" w14:textId="68752E7F" w:rsidR="00BC3C82" w:rsidRPr="00DE573B" w:rsidRDefault="00BC3C82" w:rsidP="00CB0593">
      <w:pPr>
        <w:pStyle w:val="3"/>
        <w:rPr>
          <w:color w:val="538135" w:themeColor="accent6" w:themeShade="BF"/>
        </w:rPr>
      </w:pPr>
      <w:r w:rsidRPr="00DE573B">
        <w:rPr>
          <w:color w:val="538135" w:themeColor="accent6" w:themeShade="BF"/>
          <w:lang w:val="en-US"/>
        </w:rPr>
        <w:t>|x|=|y| == (x=</w:t>
      </w:r>
      <w:proofErr w:type="spellStart"/>
      <w:r w:rsidRPr="00DE573B">
        <w:rPr>
          <w:color w:val="538135" w:themeColor="accent6" w:themeShade="BF"/>
          <w:lang w:val="en-US"/>
        </w:rPr>
        <w:t>y|x</w:t>
      </w:r>
      <w:proofErr w:type="spellEnd"/>
      <w:r w:rsidRPr="00DE573B">
        <w:rPr>
          <w:color w:val="538135" w:themeColor="accent6" w:themeShade="BF"/>
          <w:lang w:val="en-US"/>
        </w:rPr>
        <w:t>=-y)</w:t>
      </w:r>
    </w:p>
    <w:p w14:paraId="0D4EBF07" w14:textId="4A64629E" w:rsidR="00BC3C82" w:rsidRPr="00DE573B" w:rsidRDefault="00BC3C82" w:rsidP="00CB0593">
      <w:pPr>
        <w:pStyle w:val="3"/>
        <w:rPr>
          <w:color w:val="538135" w:themeColor="accent6" w:themeShade="BF"/>
        </w:rPr>
      </w:pPr>
      <w:r w:rsidRPr="00DE573B">
        <w:rPr>
          <w:color w:val="538135" w:themeColor="accent6" w:themeShade="BF"/>
          <w:lang w:val="en-US"/>
        </w:rPr>
        <w:t>|</w:t>
      </w:r>
      <w:proofErr w:type="spellStart"/>
      <w:r w:rsidRPr="00DE573B">
        <w:rPr>
          <w:color w:val="538135" w:themeColor="accent6" w:themeShade="BF"/>
          <w:lang w:val="en-US"/>
        </w:rPr>
        <w:t>x+y</w:t>
      </w:r>
      <w:proofErr w:type="spellEnd"/>
      <w:r w:rsidRPr="00DE573B">
        <w:rPr>
          <w:color w:val="538135" w:themeColor="accent6" w:themeShade="BF"/>
          <w:lang w:val="en-US"/>
        </w:rPr>
        <w:t>| &lt;= |x| + |y|</w:t>
      </w:r>
    </w:p>
    <w:p w14:paraId="07C384FF" w14:textId="0EE7161C" w:rsidR="00BC3C82" w:rsidRPr="00DE573B" w:rsidRDefault="00BC3C82" w:rsidP="00CB0593">
      <w:pPr>
        <w:pStyle w:val="3"/>
        <w:rPr>
          <w:color w:val="538135" w:themeColor="accent6" w:themeShade="BF"/>
        </w:rPr>
      </w:pPr>
      <w:r w:rsidRPr="00DE573B">
        <w:rPr>
          <w:color w:val="538135" w:themeColor="accent6" w:themeShade="BF"/>
          <w:lang w:val="en-US"/>
        </w:rPr>
        <w:t>|</w:t>
      </w:r>
      <w:r w:rsidR="00D567EF" w:rsidRPr="00DE573B">
        <w:rPr>
          <w:color w:val="538135" w:themeColor="accent6" w:themeShade="BF"/>
          <w:lang w:val="en-US"/>
        </w:rPr>
        <w:t>x-y| &gt;= |x| - |y|</w:t>
      </w:r>
    </w:p>
    <w:p w14:paraId="5F85884D" w14:textId="2238F86C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Промежутки числовой прямой и окрестности.</w:t>
      </w:r>
      <w:r w:rsidR="00D567EF" w:rsidRPr="005C5E22">
        <w:rPr>
          <w:color w:val="C45911" w:themeColor="accent2" w:themeShade="BF"/>
        </w:rPr>
        <w:t xml:space="preserve"> </w:t>
      </w:r>
      <w:r w:rsidR="00D567EF" w:rsidRPr="005C5E22">
        <w:rPr>
          <w:color w:val="C45911" w:themeColor="accent2" w:themeShade="BF"/>
          <w:lang w:val="en-US"/>
        </w:rPr>
        <w:t xml:space="preserve">(3 </w:t>
      </w:r>
      <w:proofErr w:type="spellStart"/>
      <w:r w:rsidR="00D567EF" w:rsidRPr="005C5E22">
        <w:rPr>
          <w:color w:val="C45911" w:themeColor="accent2" w:themeShade="BF"/>
        </w:rPr>
        <w:t>опр</w:t>
      </w:r>
      <w:proofErr w:type="spellEnd"/>
      <w:r w:rsidR="00D567EF" w:rsidRPr="005C5E22">
        <w:rPr>
          <w:color w:val="C45911" w:themeColor="accent2" w:themeShade="BF"/>
        </w:rPr>
        <w:t>, 1Л)</w:t>
      </w:r>
    </w:p>
    <w:p w14:paraId="376622DD" w14:textId="43499415" w:rsidR="00D567EF" w:rsidRPr="006A69F6" w:rsidRDefault="009E5450" w:rsidP="00CB0593">
      <w:pPr>
        <w:pStyle w:val="2"/>
      </w:pPr>
      <w:r w:rsidRPr="006A69F6">
        <w:rPr>
          <w:lang w:val="en-US"/>
        </w:rPr>
        <w:t>3</w:t>
      </w:r>
      <w:r w:rsidRPr="006A69F6">
        <w:t xml:space="preserve"> определение</w:t>
      </w:r>
    </w:p>
    <w:p w14:paraId="48FB55EE" w14:textId="14C8236A" w:rsidR="009E5450" w:rsidRPr="0069057F" w:rsidRDefault="0081414D" w:rsidP="00CB0593">
      <w:pPr>
        <w:pStyle w:val="3"/>
        <w:rPr>
          <w:color w:val="538135" w:themeColor="accent6" w:themeShade="BF"/>
        </w:rPr>
      </w:pPr>
      <w:proofErr w:type="spellStart"/>
      <w:r w:rsidRPr="0069057F">
        <w:rPr>
          <w:color w:val="538135" w:themeColor="accent6" w:themeShade="BF"/>
        </w:rPr>
        <w:t>Окр-ть</w:t>
      </w:r>
      <w:proofErr w:type="spellEnd"/>
      <w:r w:rsidRPr="0069057F">
        <w:rPr>
          <w:color w:val="538135" w:themeColor="accent6" w:themeShade="BF"/>
        </w:rPr>
        <w:t xml:space="preserve"> – интервал, сод Х</w:t>
      </w:r>
    </w:p>
    <w:p w14:paraId="49AAEE21" w14:textId="25AB66F5" w:rsidR="009E5450" w:rsidRPr="0069057F" w:rsidRDefault="0081414D" w:rsidP="00CB0593">
      <w:pPr>
        <w:pStyle w:val="3"/>
        <w:rPr>
          <w:color w:val="538135" w:themeColor="accent6" w:themeShade="BF"/>
        </w:rPr>
      </w:pPr>
      <w:r w:rsidRPr="0069057F">
        <w:rPr>
          <w:color w:val="538135" w:themeColor="accent6" w:themeShade="BF"/>
        </w:rPr>
        <w:t>Е-</w:t>
      </w:r>
      <w:proofErr w:type="spellStart"/>
      <w:r w:rsidRPr="0069057F">
        <w:rPr>
          <w:color w:val="538135" w:themeColor="accent6" w:themeShade="BF"/>
        </w:rPr>
        <w:t>окр</w:t>
      </w:r>
      <w:proofErr w:type="spellEnd"/>
      <w:r w:rsidRPr="0069057F">
        <w:rPr>
          <w:color w:val="538135" w:themeColor="accent6" w:themeShade="BF"/>
        </w:rPr>
        <w:t xml:space="preserve"> – </w:t>
      </w:r>
      <w:proofErr w:type="spellStart"/>
      <w:r w:rsidRPr="0069057F">
        <w:rPr>
          <w:color w:val="538135" w:themeColor="accent6" w:themeShade="BF"/>
        </w:rPr>
        <w:t>симм</w:t>
      </w:r>
      <w:proofErr w:type="spellEnd"/>
      <w:r w:rsidRPr="0069057F">
        <w:rPr>
          <w:color w:val="538135" w:themeColor="accent6" w:themeShade="BF"/>
        </w:rPr>
        <w:t xml:space="preserve"> </w:t>
      </w:r>
      <w:proofErr w:type="spellStart"/>
      <w:r w:rsidRPr="0069057F">
        <w:rPr>
          <w:color w:val="538135" w:themeColor="accent6" w:themeShade="BF"/>
        </w:rPr>
        <w:t>окр-ть</w:t>
      </w:r>
      <w:proofErr w:type="spellEnd"/>
    </w:p>
    <w:p w14:paraId="717E3122" w14:textId="7C41C7EC" w:rsidR="009E5450" w:rsidRPr="0069057F" w:rsidRDefault="0081414D" w:rsidP="00CB0593">
      <w:pPr>
        <w:pStyle w:val="3"/>
        <w:rPr>
          <w:color w:val="538135" w:themeColor="accent6" w:themeShade="BF"/>
        </w:rPr>
      </w:pPr>
      <w:r w:rsidRPr="0069057F">
        <w:rPr>
          <w:color w:val="538135" w:themeColor="accent6" w:themeShade="BF"/>
        </w:rPr>
        <w:t xml:space="preserve">Проколотая </w:t>
      </w:r>
      <w:proofErr w:type="spellStart"/>
      <w:r w:rsidRPr="0069057F">
        <w:rPr>
          <w:color w:val="538135" w:themeColor="accent6" w:themeShade="BF"/>
        </w:rPr>
        <w:t>окр-ть</w:t>
      </w:r>
      <w:proofErr w:type="spellEnd"/>
      <w:r w:rsidRPr="0069057F">
        <w:rPr>
          <w:color w:val="538135" w:themeColor="accent6" w:themeShade="BF"/>
        </w:rPr>
        <w:t xml:space="preserve"> – без Х</w:t>
      </w:r>
    </w:p>
    <w:p w14:paraId="055CBA59" w14:textId="4F19FC81" w:rsidR="009E5450" w:rsidRPr="006A69F6" w:rsidRDefault="0081414D" w:rsidP="00CB0593">
      <w:pPr>
        <w:pStyle w:val="2"/>
      </w:pPr>
      <w:r w:rsidRPr="006A69F6">
        <w:t>1 лемма</w:t>
      </w:r>
    </w:p>
    <w:p w14:paraId="0AB501DA" w14:textId="3926F558" w:rsidR="0081414D" w:rsidRPr="006070E5" w:rsidRDefault="002A2BA5" w:rsidP="00CB0593">
      <w:pPr>
        <w:pStyle w:val="3"/>
        <w:rPr>
          <w:color w:val="538135" w:themeColor="accent6" w:themeShade="BF"/>
        </w:rPr>
      </w:pPr>
      <w:r w:rsidRPr="006070E5">
        <w:rPr>
          <w:color w:val="538135" w:themeColor="accent6" w:themeShade="BF"/>
        </w:rPr>
        <w:t>Любые</w:t>
      </w:r>
      <w:r w:rsidR="0081414D" w:rsidRPr="006070E5">
        <w:rPr>
          <w:color w:val="538135" w:themeColor="accent6" w:themeShade="BF"/>
        </w:rPr>
        <w:t xml:space="preserve"> две разные вещ-</w:t>
      </w:r>
      <w:proofErr w:type="spellStart"/>
      <w:r w:rsidR="0081414D" w:rsidRPr="006070E5">
        <w:rPr>
          <w:color w:val="538135" w:themeColor="accent6" w:themeShade="BF"/>
        </w:rPr>
        <w:t>ые</w:t>
      </w:r>
      <w:proofErr w:type="spellEnd"/>
      <w:r w:rsidR="0081414D" w:rsidRPr="006070E5">
        <w:rPr>
          <w:color w:val="538135" w:themeColor="accent6" w:themeShade="BF"/>
        </w:rPr>
        <w:t xml:space="preserve"> точки имеют непересекающиеся </w:t>
      </w:r>
      <w:proofErr w:type="spellStart"/>
      <w:r w:rsidR="0081414D" w:rsidRPr="006070E5">
        <w:rPr>
          <w:color w:val="538135" w:themeColor="accent6" w:themeShade="BF"/>
        </w:rPr>
        <w:t>окр-ти</w:t>
      </w:r>
      <w:proofErr w:type="spellEnd"/>
    </w:p>
    <w:p w14:paraId="5F76E480" w14:textId="3666F03F" w:rsidR="00CE73D0" w:rsidRPr="00CE73D0" w:rsidRDefault="00CE73D0" w:rsidP="00CE73D0">
      <w:r>
        <w:t xml:space="preserve">Взять окрестности с эпсилон равным </w:t>
      </w:r>
      <w:proofErr w:type="spellStart"/>
      <w:r>
        <w:t>полуразности</w:t>
      </w:r>
      <w:proofErr w:type="spellEnd"/>
      <w:r>
        <w:t xml:space="preserve"> расстояний между точками</w:t>
      </w:r>
    </w:p>
    <w:p w14:paraId="20CADA80" w14:textId="7E07F81A" w:rsidR="001725D9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 xml:space="preserve">Ограниченность множества. Максимум, минимум, супремум и </w:t>
      </w:r>
      <w:proofErr w:type="spellStart"/>
      <w:r w:rsidRPr="005C5E22">
        <w:rPr>
          <w:color w:val="C45911" w:themeColor="accent2" w:themeShade="BF"/>
        </w:rPr>
        <w:t>инфимум</w:t>
      </w:r>
      <w:proofErr w:type="spellEnd"/>
      <w:r w:rsidRPr="005C5E22">
        <w:rPr>
          <w:color w:val="C45911" w:themeColor="accent2" w:themeShade="BF"/>
        </w:rPr>
        <w:t xml:space="preserve"> множества. Принцип точной грани и следствие из него. Эквивалентные определения супремума и </w:t>
      </w:r>
      <w:proofErr w:type="spellStart"/>
      <w:r w:rsidRPr="005C5E22">
        <w:rPr>
          <w:color w:val="C45911" w:themeColor="accent2" w:themeShade="BF"/>
        </w:rPr>
        <w:t>инфимума</w:t>
      </w:r>
      <w:proofErr w:type="spellEnd"/>
      <w:r w:rsidRPr="005C5E22">
        <w:rPr>
          <w:color w:val="C45911" w:themeColor="accent2" w:themeShade="BF"/>
        </w:rPr>
        <w:t>.</w:t>
      </w:r>
      <w:r w:rsidR="002A2BA5" w:rsidRPr="005C5E22">
        <w:rPr>
          <w:color w:val="C45911" w:themeColor="accent2" w:themeShade="BF"/>
        </w:rPr>
        <w:t xml:space="preserve"> (7 </w:t>
      </w:r>
      <w:proofErr w:type="spellStart"/>
      <w:r w:rsidR="002A2BA5" w:rsidRPr="005C5E22">
        <w:rPr>
          <w:color w:val="C45911" w:themeColor="accent2" w:themeShade="BF"/>
        </w:rPr>
        <w:t>опр</w:t>
      </w:r>
      <w:proofErr w:type="spellEnd"/>
      <w:r w:rsidR="002A2BA5" w:rsidRPr="005C5E22">
        <w:rPr>
          <w:color w:val="C45911" w:themeColor="accent2" w:themeShade="BF"/>
        </w:rPr>
        <w:t>, 3Л, 1Т)</w:t>
      </w:r>
    </w:p>
    <w:p w14:paraId="604699BB" w14:textId="55BAD3EA" w:rsidR="008D7487" w:rsidRPr="004358E3" w:rsidRDefault="008D7487" w:rsidP="008D7487">
      <w:pPr>
        <w:rPr>
          <w:highlight w:val="yellow"/>
        </w:rPr>
      </w:pPr>
      <w:r w:rsidRPr="004358E3">
        <w:rPr>
          <w:highlight w:val="yellow"/>
        </w:rPr>
        <w:t>1 следствие</w:t>
      </w:r>
    </w:p>
    <w:p w14:paraId="43D3577A" w14:textId="75FB987A" w:rsidR="008D7487" w:rsidRPr="008D7487" w:rsidRDefault="008D7487" w:rsidP="008D7487">
      <w:r w:rsidRPr="004358E3">
        <w:rPr>
          <w:highlight w:val="yellow"/>
        </w:rPr>
        <w:t xml:space="preserve">У любого </w:t>
      </w:r>
      <w:proofErr w:type="spellStart"/>
      <w:r w:rsidRPr="004358E3">
        <w:rPr>
          <w:highlight w:val="yellow"/>
        </w:rPr>
        <w:t>непуст</w:t>
      </w:r>
      <w:proofErr w:type="spellEnd"/>
      <w:r w:rsidRPr="004358E3">
        <w:rPr>
          <w:highlight w:val="yellow"/>
        </w:rPr>
        <w:t xml:space="preserve"> </w:t>
      </w:r>
      <w:proofErr w:type="spellStart"/>
      <w:r w:rsidRPr="004358E3">
        <w:rPr>
          <w:highlight w:val="yellow"/>
        </w:rPr>
        <w:t>мн-ва</w:t>
      </w:r>
      <w:proofErr w:type="spellEnd"/>
      <w:r w:rsidRPr="004358E3">
        <w:rPr>
          <w:highlight w:val="yellow"/>
        </w:rPr>
        <w:t xml:space="preserve"> есть </w:t>
      </w:r>
      <w:r w:rsidRPr="004358E3">
        <w:rPr>
          <w:highlight w:val="yellow"/>
          <w:lang w:val="en-US"/>
        </w:rPr>
        <w:t>sup</w:t>
      </w:r>
      <w:r w:rsidRPr="004358E3">
        <w:rPr>
          <w:highlight w:val="yellow"/>
        </w:rPr>
        <w:t xml:space="preserve"> </w:t>
      </w:r>
      <w:r w:rsidRPr="004358E3">
        <w:rPr>
          <w:highlight w:val="yellow"/>
          <w:lang w:val="en-US"/>
        </w:rPr>
        <w:t>inf</w:t>
      </w:r>
    </w:p>
    <w:p w14:paraId="62E6636B" w14:textId="16BA74C2" w:rsidR="00C121AE" w:rsidRPr="006A69F6" w:rsidRDefault="00C121AE" w:rsidP="00CB0593">
      <w:pPr>
        <w:pStyle w:val="2"/>
      </w:pPr>
      <w:r w:rsidRPr="006A69F6">
        <w:t>7 определений</w:t>
      </w:r>
    </w:p>
    <w:p w14:paraId="50615DE5" w14:textId="53724D42" w:rsidR="002A2BA5" w:rsidRPr="009A4BC1" w:rsidRDefault="002A2BA5" w:rsidP="00CB0593">
      <w:pPr>
        <w:pStyle w:val="3"/>
        <w:rPr>
          <w:color w:val="538135" w:themeColor="accent6" w:themeShade="BF"/>
        </w:rPr>
      </w:pPr>
      <w:r w:rsidRPr="009A4BC1">
        <w:rPr>
          <w:color w:val="538135" w:themeColor="accent6" w:themeShade="BF"/>
        </w:rPr>
        <w:t xml:space="preserve">Огр. -сверху – найдется элемент, что любой эл-т </w:t>
      </w:r>
      <w:proofErr w:type="spellStart"/>
      <w:r w:rsidRPr="009A4BC1">
        <w:rPr>
          <w:color w:val="538135" w:themeColor="accent6" w:themeShade="BF"/>
        </w:rPr>
        <w:t>посл-ти</w:t>
      </w:r>
      <w:proofErr w:type="spellEnd"/>
      <w:r w:rsidRPr="009A4BC1">
        <w:rPr>
          <w:color w:val="538135" w:themeColor="accent6" w:themeShade="BF"/>
        </w:rPr>
        <w:t xml:space="preserve"> не превышает его</w:t>
      </w:r>
    </w:p>
    <w:p w14:paraId="2FBAA314" w14:textId="6F3A1EAC" w:rsidR="002A2BA5" w:rsidRPr="009A4BC1" w:rsidRDefault="002A2BA5" w:rsidP="00CB0593">
      <w:pPr>
        <w:pStyle w:val="3"/>
        <w:rPr>
          <w:color w:val="538135" w:themeColor="accent6" w:themeShade="BF"/>
        </w:rPr>
      </w:pPr>
      <w:r w:rsidRPr="009A4BC1">
        <w:rPr>
          <w:color w:val="538135" w:themeColor="accent6" w:themeShade="BF"/>
        </w:rPr>
        <w:t>Огр снизу</w:t>
      </w:r>
    </w:p>
    <w:p w14:paraId="57043DB8" w14:textId="0DA8CBE0" w:rsidR="002A2BA5" w:rsidRPr="009A4BC1" w:rsidRDefault="000076B3" w:rsidP="00CB0593">
      <w:pPr>
        <w:pStyle w:val="3"/>
        <w:rPr>
          <w:color w:val="538135" w:themeColor="accent6" w:themeShade="BF"/>
        </w:rPr>
      </w:pPr>
      <w:proofErr w:type="spellStart"/>
      <w:r w:rsidRPr="009A4BC1">
        <w:rPr>
          <w:color w:val="538135" w:themeColor="accent6" w:themeShade="BF"/>
        </w:rPr>
        <w:t>Посл</w:t>
      </w:r>
      <w:proofErr w:type="spellEnd"/>
      <w:r w:rsidRPr="009A4BC1">
        <w:rPr>
          <w:color w:val="538135" w:themeColor="accent6" w:themeShade="BF"/>
        </w:rPr>
        <w:t xml:space="preserve"> ограничена – огр и сверху и снизу</w:t>
      </w:r>
    </w:p>
    <w:p w14:paraId="7C1C60DC" w14:textId="08EB646D" w:rsidR="00C121AE" w:rsidRPr="009A4BC1" w:rsidRDefault="00C121AE" w:rsidP="00CB0593">
      <w:pPr>
        <w:pStyle w:val="3"/>
        <w:rPr>
          <w:color w:val="538135" w:themeColor="accent6" w:themeShade="BF"/>
        </w:rPr>
      </w:pPr>
      <w:r w:rsidRPr="009A4BC1">
        <w:rPr>
          <w:color w:val="538135" w:themeColor="accent6" w:themeShade="BF"/>
          <w:lang w:val="en-US"/>
        </w:rPr>
        <w:t>Max</w:t>
      </w:r>
    </w:p>
    <w:p w14:paraId="1437D89A" w14:textId="066B3029" w:rsidR="00C121AE" w:rsidRPr="009A4BC1" w:rsidRDefault="00C121AE" w:rsidP="00CB0593">
      <w:pPr>
        <w:pStyle w:val="3"/>
        <w:rPr>
          <w:color w:val="538135" w:themeColor="accent6" w:themeShade="BF"/>
        </w:rPr>
      </w:pPr>
      <w:r w:rsidRPr="009A4BC1">
        <w:rPr>
          <w:color w:val="538135" w:themeColor="accent6" w:themeShade="BF"/>
          <w:lang w:val="en-US"/>
        </w:rPr>
        <w:t>Min</w:t>
      </w:r>
    </w:p>
    <w:p w14:paraId="075EF92E" w14:textId="4EEFC372" w:rsidR="00C121AE" w:rsidRPr="009A4BC1" w:rsidRDefault="00C121AE" w:rsidP="00CB0593">
      <w:pPr>
        <w:pStyle w:val="3"/>
        <w:rPr>
          <w:color w:val="538135" w:themeColor="accent6" w:themeShade="BF"/>
        </w:rPr>
      </w:pPr>
      <w:r w:rsidRPr="009A4BC1">
        <w:rPr>
          <w:color w:val="538135" w:themeColor="accent6" w:themeShade="BF"/>
          <w:lang w:val="en-US"/>
        </w:rPr>
        <w:t>Sup</w:t>
      </w:r>
      <w:r w:rsidRPr="009A4BC1">
        <w:rPr>
          <w:color w:val="538135" w:themeColor="accent6" w:themeShade="BF"/>
        </w:rPr>
        <w:t xml:space="preserve"> – </w:t>
      </w:r>
      <w:proofErr w:type="spellStart"/>
      <w:r w:rsidRPr="009A4BC1">
        <w:rPr>
          <w:color w:val="538135" w:themeColor="accent6" w:themeShade="BF"/>
        </w:rPr>
        <w:t>наим</w:t>
      </w:r>
      <w:proofErr w:type="spellEnd"/>
      <w:r w:rsidRPr="009A4BC1">
        <w:rPr>
          <w:color w:val="538135" w:themeColor="accent6" w:themeShade="BF"/>
        </w:rPr>
        <w:t xml:space="preserve"> из верхних граней</w:t>
      </w:r>
    </w:p>
    <w:p w14:paraId="7164F9FD" w14:textId="36CACDCA" w:rsidR="00C121AE" w:rsidRPr="009A4BC1" w:rsidRDefault="00C121AE" w:rsidP="00CB0593">
      <w:pPr>
        <w:pStyle w:val="3"/>
        <w:rPr>
          <w:color w:val="538135" w:themeColor="accent6" w:themeShade="BF"/>
        </w:rPr>
      </w:pPr>
      <w:r w:rsidRPr="009A4BC1">
        <w:rPr>
          <w:color w:val="538135" w:themeColor="accent6" w:themeShade="BF"/>
          <w:lang w:val="en-US"/>
        </w:rPr>
        <w:t>Inf</w:t>
      </w:r>
    </w:p>
    <w:p w14:paraId="398DDCD6" w14:textId="0B30340F" w:rsidR="00C121AE" w:rsidRPr="006A69F6" w:rsidRDefault="00C121AE" w:rsidP="00CB0593">
      <w:pPr>
        <w:pStyle w:val="2"/>
      </w:pPr>
      <w:r w:rsidRPr="006A69F6">
        <w:t>3 леммы</w:t>
      </w:r>
    </w:p>
    <w:p w14:paraId="5193819B" w14:textId="340B810C" w:rsidR="00C121AE" w:rsidRDefault="003074D9" w:rsidP="00CB0593">
      <w:pPr>
        <w:pStyle w:val="3"/>
        <w:rPr>
          <w:color w:val="538135" w:themeColor="accent6" w:themeShade="BF"/>
        </w:rPr>
      </w:pPr>
      <w:proofErr w:type="spellStart"/>
      <w:r w:rsidRPr="0069057F">
        <w:rPr>
          <w:color w:val="538135" w:themeColor="accent6" w:themeShade="BF"/>
        </w:rPr>
        <w:t>Посл</w:t>
      </w:r>
      <w:proofErr w:type="spellEnd"/>
      <w:r w:rsidRPr="0069057F">
        <w:rPr>
          <w:color w:val="538135" w:themeColor="accent6" w:themeShade="BF"/>
        </w:rPr>
        <w:t xml:space="preserve"> огр-на т и т </w:t>
      </w:r>
      <w:proofErr w:type="spellStart"/>
      <w:r w:rsidRPr="0069057F">
        <w:rPr>
          <w:color w:val="538135" w:themeColor="accent6" w:themeShade="BF"/>
        </w:rPr>
        <w:t>т</w:t>
      </w:r>
      <w:proofErr w:type="spellEnd"/>
      <w:r w:rsidRPr="0069057F">
        <w:rPr>
          <w:color w:val="538135" w:themeColor="accent6" w:themeShade="BF"/>
        </w:rPr>
        <w:t>, когда -</w:t>
      </w:r>
      <w:r w:rsidRPr="0069057F">
        <w:rPr>
          <w:color w:val="538135" w:themeColor="accent6" w:themeShade="BF"/>
          <w:lang w:val="en-US"/>
        </w:rPr>
        <w:t>c</w:t>
      </w:r>
      <w:r w:rsidRPr="0069057F">
        <w:rPr>
          <w:color w:val="538135" w:themeColor="accent6" w:themeShade="BF"/>
        </w:rPr>
        <w:t xml:space="preserve"> &lt;= </w:t>
      </w:r>
      <w:r w:rsidRPr="0069057F">
        <w:rPr>
          <w:color w:val="538135" w:themeColor="accent6" w:themeShade="BF"/>
          <w:lang w:val="en-US"/>
        </w:rPr>
        <w:t>x</w:t>
      </w:r>
      <w:r w:rsidRPr="0069057F">
        <w:rPr>
          <w:color w:val="538135" w:themeColor="accent6" w:themeShade="BF"/>
        </w:rPr>
        <w:t xml:space="preserve"> &lt;= </w:t>
      </w:r>
      <w:r w:rsidR="009A4BC1">
        <w:rPr>
          <w:color w:val="538135" w:themeColor="accent6" w:themeShade="BF"/>
        </w:rPr>
        <w:t>с</w:t>
      </w:r>
    </w:p>
    <w:p w14:paraId="02A80FDF" w14:textId="7D1C50FC" w:rsidR="00CF4886" w:rsidRPr="00CF4886" w:rsidRDefault="00CF4886" w:rsidP="00CF4886">
      <w:r w:rsidRPr="00CF4886">
        <w:rPr>
          <w:noProof/>
        </w:rPr>
        <w:drawing>
          <wp:inline distT="0" distB="0" distL="0" distR="0" wp14:anchorId="425BC703" wp14:editId="33FBB9EC">
            <wp:extent cx="5940425" cy="2292985"/>
            <wp:effectExtent l="0" t="0" r="3175" b="0"/>
            <wp:docPr id="11535475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475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6C63" w14:textId="4560D8F8" w:rsidR="003074D9" w:rsidRPr="00DD4C49" w:rsidRDefault="003074D9" w:rsidP="00CB0593">
      <w:pPr>
        <w:pStyle w:val="3"/>
        <w:rPr>
          <w:color w:val="538135" w:themeColor="accent6" w:themeShade="BF"/>
        </w:rPr>
      </w:pPr>
      <w:r w:rsidRPr="0069057F">
        <w:rPr>
          <w:color w:val="538135" w:themeColor="accent6" w:themeShade="BF"/>
        </w:rPr>
        <w:t xml:space="preserve">Если есть </w:t>
      </w:r>
      <w:r w:rsidRPr="0069057F">
        <w:rPr>
          <w:color w:val="538135" w:themeColor="accent6" w:themeShade="BF"/>
          <w:lang w:val="en-US"/>
        </w:rPr>
        <w:t>max</w:t>
      </w:r>
      <w:r w:rsidRPr="0069057F">
        <w:rPr>
          <w:color w:val="538135" w:themeColor="accent6" w:themeShade="BF"/>
        </w:rPr>
        <w:t xml:space="preserve">, то </w:t>
      </w:r>
      <w:r w:rsidRPr="0069057F">
        <w:rPr>
          <w:color w:val="538135" w:themeColor="accent6" w:themeShade="BF"/>
          <w:lang w:val="en-US"/>
        </w:rPr>
        <w:t>sup</w:t>
      </w:r>
      <w:r w:rsidRPr="0069057F">
        <w:rPr>
          <w:color w:val="538135" w:themeColor="accent6" w:themeShade="BF"/>
        </w:rPr>
        <w:t xml:space="preserve"> = </w:t>
      </w:r>
      <w:r w:rsidRPr="0069057F">
        <w:rPr>
          <w:color w:val="538135" w:themeColor="accent6" w:themeShade="BF"/>
          <w:lang w:val="en-US"/>
        </w:rPr>
        <w:t>max</w:t>
      </w:r>
    </w:p>
    <w:p w14:paraId="56E3E821" w14:textId="72EC1C4E" w:rsidR="00981FDE" w:rsidRPr="00981FDE" w:rsidRDefault="00981FDE" w:rsidP="00981FDE">
      <w:pPr>
        <w:rPr>
          <w:lang w:val="en-US"/>
        </w:rPr>
      </w:pPr>
      <w:r w:rsidRPr="00981FDE">
        <w:rPr>
          <w:noProof/>
          <w:lang w:val="en-US"/>
        </w:rPr>
        <w:drawing>
          <wp:inline distT="0" distB="0" distL="0" distR="0" wp14:anchorId="6706C10A" wp14:editId="45552104">
            <wp:extent cx="5940425" cy="944880"/>
            <wp:effectExtent l="0" t="0" r="3175" b="7620"/>
            <wp:docPr id="174558310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8310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921" w14:textId="47AEB57D" w:rsidR="003074D9" w:rsidRPr="00BD5256" w:rsidRDefault="003074D9" w:rsidP="00CB0593">
      <w:pPr>
        <w:pStyle w:val="3"/>
        <w:rPr>
          <w:color w:val="538135" w:themeColor="accent6" w:themeShade="BF"/>
        </w:rPr>
      </w:pPr>
      <w:r w:rsidRPr="0069057F">
        <w:rPr>
          <w:color w:val="538135" w:themeColor="accent6" w:themeShade="BF"/>
        </w:rPr>
        <w:t xml:space="preserve">Эквивалентные </w:t>
      </w:r>
      <w:proofErr w:type="spellStart"/>
      <w:r w:rsidRPr="0069057F">
        <w:rPr>
          <w:color w:val="538135" w:themeColor="accent6" w:themeShade="BF"/>
        </w:rPr>
        <w:t>опр</w:t>
      </w:r>
      <w:proofErr w:type="spellEnd"/>
      <w:r w:rsidRPr="0069057F">
        <w:rPr>
          <w:color w:val="538135" w:themeColor="accent6" w:themeShade="BF"/>
        </w:rPr>
        <w:t xml:space="preserve"> </w:t>
      </w:r>
      <w:r w:rsidRPr="0069057F">
        <w:rPr>
          <w:color w:val="538135" w:themeColor="accent6" w:themeShade="BF"/>
          <w:lang w:val="en-US"/>
        </w:rPr>
        <w:t>sup</w:t>
      </w:r>
      <w:r w:rsidRPr="0069057F">
        <w:rPr>
          <w:color w:val="538135" w:themeColor="accent6" w:themeShade="BF"/>
        </w:rPr>
        <w:t xml:space="preserve"> и </w:t>
      </w:r>
      <w:r w:rsidRPr="0069057F">
        <w:rPr>
          <w:color w:val="538135" w:themeColor="accent6" w:themeShade="BF"/>
          <w:lang w:val="en-US"/>
        </w:rPr>
        <w:t>inf</w:t>
      </w:r>
    </w:p>
    <w:p w14:paraId="684A249C" w14:textId="4B34FD46" w:rsidR="0069057F" w:rsidRPr="0069057F" w:rsidRDefault="0069057F" w:rsidP="0069057F">
      <w:pPr>
        <w:rPr>
          <w:highlight w:val="yellow"/>
          <w:lang w:val="en-US"/>
        </w:rPr>
      </w:pPr>
      <w:r w:rsidRPr="0069057F">
        <w:rPr>
          <w:noProof/>
          <w:lang w:val="en-US"/>
        </w:rPr>
        <w:drawing>
          <wp:inline distT="0" distB="0" distL="0" distR="0" wp14:anchorId="4AE5436A" wp14:editId="5858234E">
            <wp:extent cx="5106113" cy="809738"/>
            <wp:effectExtent l="0" t="0" r="0" b="9525"/>
            <wp:docPr id="884219532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19532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538F" w14:textId="77777777" w:rsidR="009A2DBF" w:rsidRPr="009A2DBF" w:rsidRDefault="009A2DBF" w:rsidP="009A2DBF">
      <w:pPr>
        <w:rPr>
          <w:highlight w:val="yellow"/>
          <w:lang w:val="en-US"/>
        </w:rPr>
      </w:pPr>
    </w:p>
    <w:p w14:paraId="6D2C0E78" w14:textId="1A5AF697" w:rsidR="00CD457B" w:rsidRPr="00C53B80" w:rsidRDefault="00CD457B" w:rsidP="00CB0593">
      <w:pPr>
        <w:pStyle w:val="2"/>
        <w:rPr>
          <w:highlight w:val="yellow"/>
        </w:rPr>
      </w:pPr>
      <w:r w:rsidRPr="00C53B80">
        <w:rPr>
          <w:highlight w:val="yellow"/>
          <w:lang w:val="en-US"/>
        </w:rPr>
        <w:t xml:space="preserve">1 </w:t>
      </w:r>
      <w:r w:rsidRPr="00C53B80">
        <w:rPr>
          <w:highlight w:val="yellow"/>
        </w:rPr>
        <w:t>теорема</w:t>
      </w:r>
    </w:p>
    <w:p w14:paraId="288939C0" w14:textId="250FA5CD" w:rsidR="00CD457B" w:rsidRDefault="00CD457B" w:rsidP="00CB0593">
      <w:pPr>
        <w:pStyle w:val="3"/>
        <w:rPr>
          <w:color w:val="538135" w:themeColor="accent6" w:themeShade="BF"/>
          <w:highlight w:val="yellow"/>
        </w:rPr>
      </w:pPr>
      <w:r w:rsidRPr="00C53B80">
        <w:rPr>
          <w:color w:val="538135" w:themeColor="accent6" w:themeShade="BF"/>
          <w:highlight w:val="yellow"/>
        </w:rPr>
        <w:t>Принцип точной грани (</w:t>
      </w:r>
      <w:r w:rsidRPr="00C53B80">
        <w:rPr>
          <w:color w:val="538135" w:themeColor="accent6" w:themeShade="BF"/>
          <w:highlight w:val="yellow"/>
          <w:lang w:val="en-US"/>
        </w:rPr>
        <w:t>sup</w:t>
      </w:r>
      <w:r w:rsidRPr="00C53B80">
        <w:rPr>
          <w:color w:val="538135" w:themeColor="accent6" w:themeShade="BF"/>
          <w:highlight w:val="yellow"/>
        </w:rPr>
        <w:t xml:space="preserve"> (</w:t>
      </w:r>
      <w:r w:rsidRPr="00C53B80">
        <w:rPr>
          <w:color w:val="538135" w:themeColor="accent6" w:themeShade="BF"/>
          <w:highlight w:val="yellow"/>
          <w:lang w:val="en-US"/>
        </w:rPr>
        <w:t>inf</w:t>
      </w:r>
      <w:r w:rsidRPr="00C53B80">
        <w:rPr>
          <w:color w:val="538135" w:themeColor="accent6" w:themeShade="BF"/>
          <w:highlight w:val="yellow"/>
        </w:rPr>
        <w:t xml:space="preserve">) единственен, если </w:t>
      </w:r>
      <w:proofErr w:type="spellStart"/>
      <w:r w:rsidRPr="00C53B80">
        <w:rPr>
          <w:color w:val="538135" w:themeColor="accent6" w:themeShade="BF"/>
          <w:highlight w:val="yellow"/>
        </w:rPr>
        <w:t>множ</w:t>
      </w:r>
      <w:proofErr w:type="spellEnd"/>
      <w:r w:rsidRPr="00C53B80">
        <w:rPr>
          <w:color w:val="538135" w:themeColor="accent6" w:themeShade="BF"/>
          <w:highlight w:val="yellow"/>
        </w:rPr>
        <w:t xml:space="preserve"> огр-но сверху(снизу) и не пусто)</w:t>
      </w:r>
    </w:p>
    <w:p w14:paraId="677525C4" w14:textId="01353FB7" w:rsidR="00DE3348" w:rsidRPr="00DE3348" w:rsidRDefault="00DE3348" w:rsidP="00DE3348">
      <w:pPr>
        <w:rPr>
          <w:highlight w:val="yellow"/>
        </w:rPr>
      </w:pPr>
      <w:r w:rsidRPr="00DE3348">
        <w:rPr>
          <w:noProof/>
        </w:rPr>
        <w:drawing>
          <wp:inline distT="0" distB="0" distL="0" distR="0" wp14:anchorId="72D9FEC2" wp14:editId="4FCDE237">
            <wp:extent cx="5940425" cy="3059430"/>
            <wp:effectExtent l="0" t="0" r="3175" b="7620"/>
            <wp:docPr id="90096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60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22E4" w14:textId="1B392E3C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Теорема о существовании максимума у любого непустого подмножества натуральных чисел. Следствия.</w:t>
      </w:r>
      <w:r w:rsidR="00055872" w:rsidRPr="005C5E22">
        <w:rPr>
          <w:color w:val="C45911" w:themeColor="accent2" w:themeShade="BF"/>
        </w:rPr>
        <w:t xml:space="preserve"> (1Т, 4след)</w:t>
      </w:r>
    </w:p>
    <w:p w14:paraId="6C0285B8" w14:textId="1F3CCAAB" w:rsidR="0083203B" w:rsidRPr="006A69F6" w:rsidRDefault="0083203B" w:rsidP="00CB0593">
      <w:pPr>
        <w:pStyle w:val="2"/>
      </w:pPr>
      <w:r w:rsidRPr="006A69F6">
        <w:t>1 теорема</w:t>
      </w:r>
    </w:p>
    <w:p w14:paraId="26553F33" w14:textId="1470580D" w:rsidR="00903509" w:rsidRPr="002C2A12" w:rsidRDefault="00903509" w:rsidP="00CB0593">
      <w:pPr>
        <w:pStyle w:val="3"/>
        <w:rPr>
          <w:color w:val="538135" w:themeColor="accent6" w:themeShade="BF"/>
        </w:rPr>
      </w:pPr>
      <w:r w:rsidRPr="002C2A12">
        <w:rPr>
          <w:color w:val="538135" w:themeColor="accent6" w:themeShade="BF"/>
        </w:rPr>
        <w:t xml:space="preserve">У любого непустого </w:t>
      </w:r>
      <w:proofErr w:type="spellStart"/>
      <w:r w:rsidRPr="002C2A12">
        <w:rPr>
          <w:color w:val="538135" w:themeColor="accent6" w:themeShade="BF"/>
        </w:rPr>
        <w:t>подмнож-ва</w:t>
      </w:r>
      <w:proofErr w:type="spellEnd"/>
      <w:r w:rsidRPr="002C2A12">
        <w:rPr>
          <w:color w:val="538135" w:themeColor="accent6" w:themeShade="BF"/>
        </w:rPr>
        <w:t xml:space="preserve"> нат чисел есть максимум</w:t>
      </w:r>
    </w:p>
    <w:p w14:paraId="6E086DEB" w14:textId="554A377C" w:rsidR="003668C1" w:rsidRDefault="003668C1" w:rsidP="003668C1">
      <w:r>
        <w:t xml:space="preserve">По принципу точной грани </w:t>
      </w:r>
      <w:proofErr w:type="spellStart"/>
      <w:r>
        <w:t>сущ</w:t>
      </w:r>
      <w:proofErr w:type="spellEnd"/>
      <w:r>
        <w:t xml:space="preserve"> </w:t>
      </w:r>
      <w:r>
        <w:rPr>
          <w:lang w:val="en-US"/>
        </w:rPr>
        <w:t>sup</w:t>
      </w:r>
      <w:r w:rsidRPr="003668C1">
        <w:t xml:space="preserve"> </w:t>
      </w:r>
    </w:p>
    <w:p w14:paraId="69BFC74B" w14:textId="1C47A562" w:rsidR="003668C1" w:rsidRDefault="003668C1" w:rsidP="003668C1">
      <w:r>
        <w:t xml:space="preserve">По </w:t>
      </w:r>
      <w:proofErr w:type="spellStart"/>
      <w:r>
        <w:t>экв</w:t>
      </w:r>
      <w:proofErr w:type="spellEnd"/>
      <w:r>
        <w:t xml:space="preserve"> </w:t>
      </w:r>
      <w:proofErr w:type="spellStart"/>
      <w:r>
        <w:t>опр</w:t>
      </w:r>
      <w:proofErr w:type="spellEnd"/>
      <w:r>
        <w:t xml:space="preserve"> суп</w:t>
      </w:r>
      <w:r w:rsidRPr="003668C1">
        <w:t xml:space="preserve"> </w:t>
      </w:r>
      <w:r w:rsidR="00534596">
        <w:rPr>
          <w:lang w:val="en-US"/>
        </w:rPr>
        <w:t>s</w:t>
      </w:r>
      <w:r w:rsidR="00534596" w:rsidRPr="00534596">
        <w:t>-1&lt;</w:t>
      </w:r>
      <w:r>
        <w:rPr>
          <w:lang w:val="en-US"/>
        </w:rPr>
        <w:t>k</w:t>
      </w:r>
      <w:r w:rsidRPr="003668C1">
        <w:t>&lt;</w:t>
      </w:r>
      <w:r>
        <w:rPr>
          <w:lang w:val="en-US"/>
        </w:rPr>
        <w:t>s</w:t>
      </w:r>
      <w:r w:rsidR="00941384" w:rsidRPr="00941384">
        <w:t xml:space="preserve"> </w:t>
      </w:r>
      <w:r w:rsidR="00941384">
        <w:t xml:space="preserve">значит </w:t>
      </w:r>
      <w:r w:rsidR="00941384">
        <w:rPr>
          <w:lang w:val="en-US"/>
        </w:rPr>
        <w:t>k</w:t>
      </w:r>
      <w:r w:rsidR="00941384" w:rsidRPr="00941384">
        <w:t xml:space="preserve"> </w:t>
      </w:r>
      <w:r w:rsidR="00941384">
        <w:t>–</w:t>
      </w:r>
      <w:r w:rsidR="00941384" w:rsidRPr="00941384">
        <w:t xml:space="preserve"> </w:t>
      </w:r>
      <w:r w:rsidR="00941384">
        <w:rPr>
          <w:lang w:val="en-US"/>
        </w:rPr>
        <w:t>max</w:t>
      </w:r>
    </w:p>
    <w:p w14:paraId="3A4A3561" w14:textId="0C81437E" w:rsidR="00941384" w:rsidRPr="00941384" w:rsidRDefault="00941384" w:rsidP="003668C1">
      <w:r>
        <w:t xml:space="preserve">По уст </w:t>
      </w:r>
      <w:proofErr w:type="spellStart"/>
      <w:r>
        <w:t>нер-ву</w:t>
      </w:r>
      <w:proofErr w:type="spellEnd"/>
      <w:r>
        <w:t xml:space="preserve"> </w:t>
      </w:r>
      <w:r>
        <w:rPr>
          <w:lang w:val="en-US"/>
        </w:rPr>
        <w:t>s</w:t>
      </w:r>
      <w:r w:rsidRPr="00941384">
        <w:t>&lt;</w:t>
      </w:r>
      <w:r>
        <w:rPr>
          <w:lang w:val="en-US"/>
        </w:rPr>
        <w:t>k</w:t>
      </w:r>
      <w:r w:rsidRPr="00941384">
        <w:t xml:space="preserve">+1 </w:t>
      </w:r>
      <w:r>
        <w:t>–</w:t>
      </w:r>
      <w:r w:rsidRPr="00941384">
        <w:t xml:space="preserve"> </w:t>
      </w:r>
      <w:r>
        <w:rPr>
          <w:lang w:val="en-US"/>
        </w:rPr>
        <w:t>k</w:t>
      </w:r>
      <w:r w:rsidRPr="00941384">
        <w:t>-</w:t>
      </w:r>
      <w:r>
        <w:t>верхняя граница</w:t>
      </w:r>
    </w:p>
    <w:p w14:paraId="37603381" w14:textId="703F07EE" w:rsidR="00534596" w:rsidRPr="00534596" w:rsidRDefault="00534596" w:rsidP="003668C1">
      <w:r>
        <w:t xml:space="preserve">Получаем что </w:t>
      </w:r>
      <w:r>
        <w:rPr>
          <w:lang w:val="en-US"/>
        </w:rPr>
        <w:t>k</w:t>
      </w:r>
      <w:r w:rsidRPr="00534596">
        <w:t xml:space="preserve"> </w:t>
      </w:r>
      <w:r>
        <w:t xml:space="preserve">верхняя грань для </w:t>
      </w:r>
      <w:r w:rsidR="00941384">
        <w:rPr>
          <w:lang w:val="en-US"/>
        </w:rPr>
        <w:t>X</w:t>
      </w:r>
    </w:p>
    <w:p w14:paraId="45BA4634" w14:textId="63F5E393" w:rsidR="0083203B" w:rsidRPr="006A69F6" w:rsidRDefault="0083203B" w:rsidP="00CB0593">
      <w:pPr>
        <w:pStyle w:val="2"/>
      </w:pPr>
      <w:r w:rsidRPr="006A69F6">
        <w:t>4 след</w:t>
      </w:r>
    </w:p>
    <w:p w14:paraId="0AE159BE" w14:textId="7DECD51A" w:rsidR="0083203B" w:rsidRPr="002C2A12" w:rsidRDefault="0083203B" w:rsidP="00CB0593">
      <w:pPr>
        <w:pStyle w:val="3"/>
        <w:rPr>
          <w:color w:val="538135" w:themeColor="accent6" w:themeShade="BF"/>
        </w:rPr>
      </w:pPr>
      <w:r w:rsidRPr="002C2A12">
        <w:rPr>
          <w:color w:val="538135" w:themeColor="accent6" w:themeShade="BF"/>
          <w:lang w:val="en-US"/>
        </w:rPr>
        <w:t xml:space="preserve">N </w:t>
      </w:r>
      <w:r w:rsidRPr="002C2A12">
        <w:rPr>
          <w:color w:val="538135" w:themeColor="accent6" w:themeShade="BF"/>
        </w:rPr>
        <w:t>не огр сверху</w:t>
      </w:r>
    </w:p>
    <w:p w14:paraId="77A0F772" w14:textId="5C0E7535" w:rsidR="00576484" w:rsidRPr="002C2A12" w:rsidRDefault="00576484" w:rsidP="00CB0593">
      <w:pPr>
        <w:pStyle w:val="3"/>
        <w:rPr>
          <w:color w:val="538135" w:themeColor="accent6" w:themeShade="BF"/>
        </w:rPr>
      </w:pPr>
      <w:proofErr w:type="spellStart"/>
      <w:r w:rsidRPr="002C2A12">
        <w:rPr>
          <w:color w:val="538135" w:themeColor="accent6" w:themeShade="BF"/>
        </w:rPr>
        <w:t>Подмнож</w:t>
      </w:r>
      <w:proofErr w:type="spellEnd"/>
      <w:r w:rsidRPr="002C2A12">
        <w:rPr>
          <w:color w:val="538135" w:themeColor="accent6" w:themeShade="BF"/>
        </w:rPr>
        <w:t xml:space="preserve"> </w:t>
      </w:r>
      <w:r w:rsidRPr="002C2A12">
        <w:rPr>
          <w:color w:val="538135" w:themeColor="accent6" w:themeShade="BF"/>
          <w:lang w:val="en-US"/>
        </w:rPr>
        <w:t>Z</w:t>
      </w:r>
      <w:r w:rsidRPr="002C2A12">
        <w:rPr>
          <w:color w:val="538135" w:themeColor="accent6" w:themeShade="BF"/>
        </w:rPr>
        <w:t xml:space="preserve"> огр сверху = есть </w:t>
      </w:r>
      <w:r w:rsidRPr="002C2A12">
        <w:rPr>
          <w:color w:val="538135" w:themeColor="accent6" w:themeShade="BF"/>
          <w:lang w:val="en-US"/>
        </w:rPr>
        <w:t>max</w:t>
      </w:r>
    </w:p>
    <w:p w14:paraId="4AC7F4DC" w14:textId="7EA1BAF1" w:rsidR="00576484" w:rsidRPr="002C2A12" w:rsidRDefault="00576484" w:rsidP="00CB0593">
      <w:pPr>
        <w:pStyle w:val="3"/>
        <w:rPr>
          <w:color w:val="538135" w:themeColor="accent6" w:themeShade="BF"/>
        </w:rPr>
      </w:pPr>
      <w:proofErr w:type="spellStart"/>
      <w:r w:rsidRPr="002C2A12">
        <w:rPr>
          <w:color w:val="538135" w:themeColor="accent6" w:themeShade="BF"/>
        </w:rPr>
        <w:t>Подмнож</w:t>
      </w:r>
      <w:proofErr w:type="spellEnd"/>
      <w:r w:rsidRPr="002C2A12">
        <w:rPr>
          <w:color w:val="538135" w:themeColor="accent6" w:themeShade="BF"/>
        </w:rPr>
        <w:t xml:space="preserve"> </w:t>
      </w:r>
      <w:r w:rsidRPr="002C2A12">
        <w:rPr>
          <w:color w:val="538135" w:themeColor="accent6" w:themeShade="BF"/>
          <w:lang w:val="en-US"/>
        </w:rPr>
        <w:t>Z</w:t>
      </w:r>
      <w:r w:rsidRPr="002C2A12">
        <w:rPr>
          <w:color w:val="538135" w:themeColor="accent6" w:themeShade="BF"/>
        </w:rPr>
        <w:t xml:space="preserve"> огр снизу = есть </w:t>
      </w:r>
      <w:r w:rsidRPr="002C2A12">
        <w:rPr>
          <w:color w:val="538135" w:themeColor="accent6" w:themeShade="BF"/>
          <w:lang w:val="en-US"/>
        </w:rPr>
        <w:t>min</w:t>
      </w:r>
    </w:p>
    <w:p w14:paraId="5E9C7C72" w14:textId="43B672EB" w:rsidR="00576484" w:rsidRPr="002C2A12" w:rsidRDefault="00576484" w:rsidP="00CB0593">
      <w:pPr>
        <w:pStyle w:val="3"/>
        <w:rPr>
          <w:color w:val="538135" w:themeColor="accent6" w:themeShade="BF"/>
        </w:rPr>
      </w:pPr>
      <w:proofErr w:type="spellStart"/>
      <w:r w:rsidRPr="002C2A12">
        <w:rPr>
          <w:color w:val="538135" w:themeColor="accent6" w:themeShade="BF"/>
        </w:rPr>
        <w:t>Множ</w:t>
      </w:r>
      <w:proofErr w:type="spellEnd"/>
      <w:r w:rsidRPr="002C2A12">
        <w:rPr>
          <w:color w:val="538135" w:themeColor="accent6" w:themeShade="BF"/>
        </w:rPr>
        <w:t xml:space="preserve"> </w:t>
      </w:r>
      <w:r w:rsidRPr="002C2A12">
        <w:rPr>
          <w:color w:val="538135" w:themeColor="accent6" w:themeShade="BF"/>
          <w:lang w:val="en-US"/>
        </w:rPr>
        <w:t>Z</w:t>
      </w:r>
      <w:r w:rsidRPr="002C2A12">
        <w:rPr>
          <w:color w:val="538135" w:themeColor="accent6" w:themeShade="BF"/>
        </w:rPr>
        <w:t xml:space="preserve"> не огр ни снизу ни сверху</w:t>
      </w:r>
    </w:p>
    <w:p w14:paraId="5BA035C1" w14:textId="0882B606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lastRenderedPageBreak/>
        <w:t>Принцип Архимеда и следствия из него.</w:t>
      </w:r>
      <w:r w:rsidR="00EB00A3" w:rsidRPr="005C5E22">
        <w:rPr>
          <w:color w:val="C45911" w:themeColor="accent2" w:themeShade="BF"/>
        </w:rPr>
        <w:t xml:space="preserve"> (1Т, 3 </w:t>
      </w:r>
      <w:proofErr w:type="spellStart"/>
      <w:r w:rsidR="00EB00A3" w:rsidRPr="005C5E22">
        <w:rPr>
          <w:color w:val="C45911" w:themeColor="accent2" w:themeShade="BF"/>
        </w:rPr>
        <w:t>сл</w:t>
      </w:r>
      <w:proofErr w:type="spellEnd"/>
      <w:r w:rsidR="00EB00A3" w:rsidRPr="005C5E22">
        <w:rPr>
          <w:color w:val="C45911" w:themeColor="accent2" w:themeShade="BF"/>
        </w:rPr>
        <w:t>)</w:t>
      </w:r>
    </w:p>
    <w:p w14:paraId="6B054E22" w14:textId="20D7AC37" w:rsidR="00EB00A3" w:rsidRPr="006A69F6" w:rsidRDefault="00EB00A3" w:rsidP="00CB0593">
      <w:pPr>
        <w:pStyle w:val="2"/>
      </w:pPr>
      <w:r w:rsidRPr="006A69F6">
        <w:t>1 теорема</w:t>
      </w:r>
    </w:p>
    <w:p w14:paraId="2D175D98" w14:textId="114AA01E" w:rsidR="00EB00A3" w:rsidRPr="00DD4C49" w:rsidRDefault="00EB00A3" w:rsidP="00CB0593">
      <w:pPr>
        <w:pStyle w:val="3"/>
        <w:rPr>
          <w:color w:val="538135" w:themeColor="accent6" w:themeShade="BF"/>
          <w:highlight w:val="yellow"/>
        </w:rPr>
      </w:pPr>
      <w:r w:rsidRPr="00117184">
        <w:rPr>
          <w:color w:val="538135" w:themeColor="accent6" w:themeShade="BF"/>
          <w:highlight w:val="yellow"/>
        </w:rPr>
        <w:t xml:space="preserve">Для люб вещ-го положительного х найдется </w:t>
      </w:r>
      <w:r w:rsidR="00180280">
        <w:rPr>
          <w:color w:val="538135" w:themeColor="accent6" w:themeShade="BF"/>
          <w:highlight w:val="yellow"/>
        </w:rPr>
        <w:t>вещ</w:t>
      </w:r>
      <w:r w:rsidRPr="00117184">
        <w:rPr>
          <w:color w:val="538135" w:themeColor="accent6" w:themeShade="BF"/>
          <w:highlight w:val="yellow"/>
        </w:rPr>
        <w:t xml:space="preserve"> </w:t>
      </w:r>
      <w:r w:rsidRPr="00117184">
        <w:rPr>
          <w:color w:val="538135" w:themeColor="accent6" w:themeShade="BF"/>
          <w:highlight w:val="yellow"/>
          <w:lang w:val="en-US"/>
        </w:rPr>
        <w:t>y</w:t>
      </w:r>
      <w:r w:rsidRPr="00117184">
        <w:rPr>
          <w:color w:val="538135" w:themeColor="accent6" w:themeShade="BF"/>
          <w:highlight w:val="yellow"/>
        </w:rPr>
        <w:t>, что (</w:t>
      </w:r>
      <w:r w:rsidRPr="00117184">
        <w:rPr>
          <w:color w:val="538135" w:themeColor="accent6" w:themeShade="BF"/>
          <w:highlight w:val="yellow"/>
          <w:lang w:val="en-US"/>
        </w:rPr>
        <w:t>k</w:t>
      </w:r>
      <w:r w:rsidRPr="00117184">
        <w:rPr>
          <w:color w:val="538135" w:themeColor="accent6" w:themeShade="BF"/>
          <w:highlight w:val="yellow"/>
        </w:rPr>
        <w:t>-1)</w:t>
      </w:r>
      <w:r w:rsidRPr="00117184">
        <w:rPr>
          <w:color w:val="538135" w:themeColor="accent6" w:themeShade="BF"/>
          <w:highlight w:val="yellow"/>
          <w:lang w:val="en-US"/>
        </w:rPr>
        <w:t>y</w:t>
      </w:r>
      <w:r w:rsidRPr="00117184">
        <w:rPr>
          <w:color w:val="538135" w:themeColor="accent6" w:themeShade="BF"/>
          <w:highlight w:val="yellow"/>
        </w:rPr>
        <w:t>&lt;=</w:t>
      </w:r>
      <w:r w:rsidRPr="00117184">
        <w:rPr>
          <w:color w:val="538135" w:themeColor="accent6" w:themeShade="BF"/>
          <w:highlight w:val="yellow"/>
          <w:lang w:val="en-US"/>
        </w:rPr>
        <w:t>x</w:t>
      </w:r>
      <w:r w:rsidRPr="00117184">
        <w:rPr>
          <w:color w:val="538135" w:themeColor="accent6" w:themeShade="BF"/>
          <w:highlight w:val="yellow"/>
        </w:rPr>
        <w:t>&lt;=</w:t>
      </w:r>
      <w:proofErr w:type="spellStart"/>
      <w:r w:rsidRPr="00117184">
        <w:rPr>
          <w:color w:val="538135" w:themeColor="accent6" w:themeShade="BF"/>
          <w:highlight w:val="yellow"/>
          <w:lang w:val="en-US"/>
        </w:rPr>
        <w:t>ky</w:t>
      </w:r>
      <w:proofErr w:type="spellEnd"/>
    </w:p>
    <w:p w14:paraId="67B073B4" w14:textId="4A86FBA8" w:rsidR="00053BA4" w:rsidRPr="00053BA4" w:rsidRDefault="00053BA4" w:rsidP="00053BA4">
      <w:pPr>
        <w:rPr>
          <w:lang w:val="en-US"/>
        </w:rPr>
      </w:pPr>
      <w:r w:rsidRPr="00053BA4">
        <w:rPr>
          <w:noProof/>
          <w:lang w:val="en-US"/>
        </w:rPr>
        <w:drawing>
          <wp:inline distT="0" distB="0" distL="0" distR="0" wp14:anchorId="37713E57" wp14:editId="70CD1373">
            <wp:extent cx="5940425" cy="1713865"/>
            <wp:effectExtent l="0" t="0" r="3175" b="635"/>
            <wp:docPr id="181160863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0863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D95D" w14:textId="4CBD3595" w:rsidR="00EB00A3" w:rsidRPr="006A69F6" w:rsidRDefault="00EB00A3" w:rsidP="00CB0593">
      <w:pPr>
        <w:pStyle w:val="2"/>
      </w:pPr>
      <w:r w:rsidRPr="006A69F6">
        <w:t>3 следствия</w:t>
      </w:r>
    </w:p>
    <w:p w14:paraId="562AC67B" w14:textId="6024DF36" w:rsidR="0032665F" w:rsidRPr="00BD5256" w:rsidRDefault="0032665F" w:rsidP="00CB0593">
      <w:pPr>
        <w:pStyle w:val="3"/>
        <w:rPr>
          <w:color w:val="538135" w:themeColor="accent6" w:themeShade="BF"/>
        </w:rPr>
      </w:pPr>
      <w:r w:rsidRPr="00117184">
        <w:rPr>
          <w:color w:val="538135" w:themeColor="accent6" w:themeShade="BF"/>
        </w:rPr>
        <w:t xml:space="preserve">Между нулем и маленьким </w:t>
      </w:r>
      <w:r w:rsidRPr="00117184">
        <w:rPr>
          <w:color w:val="538135" w:themeColor="accent6" w:themeShade="BF"/>
          <w:lang w:val="en-US"/>
        </w:rPr>
        <w:t>e</w:t>
      </w:r>
      <w:r w:rsidRPr="00117184">
        <w:rPr>
          <w:color w:val="538135" w:themeColor="accent6" w:themeShade="BF"/>
        </w:rPr>
        <w:t xml:space="preserve"> можно засунуть еще более маленькую дробь 1/</w:t>
      </w:r>
      <w:r w:rsidRPr="00117184">
        <w:rPr>
          <w:color w:val="538135" w:themeColor="accent6" w:themeShade="BF"/>
          <w:lang w:val="en-US"/>
        </w:rPr>
        <w:t>n</w:t>
      </w:r>
    </w:p>
    <w:p w14:paraId="53900453" w14:textId="794F175D" w:rsidR="00E75A90" w:rsidRPr="00E75A90" w:rsidRDefault="00E75A90" w:rsidP="00E75A90">
      <w:pPr>
        <w:rPr>
          <w:lang w:val="en-US"/>
        </w:rPr>
      </w:pPr>
      <w:r w:rsidRPr="00E75A90">
        <w:rPr>
          <w:noProof/>
          <w:lang w:val="en-US"/>
        </w:rPr>
        <w:drawing>
          <wp:inline distT="0" distB="0" distL="0" distR="0" wp14:anchorId="58E9646B" wp14:editId="57015CBE">
            <wp:extent cx="5940425" cy="417830"/>
            <wp:effectExtent l="0" t="0" r="3175" b="1270"/>
            <wp:docPr id="1513990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0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586A" w14:textId="7AB80BD3" w:rsidR="0032665F" w:rsidRDefault="00C70C86" w:rsidP="00CB0593">
      <w:pPr>
        <w:pStyle w:val="3"/>
        <w:rPr>
          <w:color w:val="538135" w:themeColor="accent6" w:themeShade="BF"/>
        </w:rPr>
      </w:pPr>
      <w:r w:rsidRPr="00117184">
        <w:rPr>
          <w:color w:val="538135" w:themeColor="accent6" w:themeShade="BF"/>
        </w:rPr>
        <w:t xml:space="preserve">Если </w:t>
      </w:r>
      <w:proofErr w:type="spellStart"/>
      <w:r w:rsidRPr="00117184">
        <w:rPr>
          <w:color w:val="538135" w:themeColor="accent6" w:themeShade="BF"/>
        </w:rPr>
        <w:t>вып</w:t>
      </w:r>
      <w:proofErr w:type="spellEnd"/>
      <w:r w:rsidRPr="00117184">
        <w:rPr>
          <w:color w:val="538135" w:themeColor="accent6" w:themeShade="BF"/>
        </w:rPr>
        <w:t xml:space="preserve"> 0&lt;=</w:t>
      </w:r>
      <w:r w:rsidRPr="00117184">
        <w:rPr>
          <w:color w:val="538135" w:themeColor="accent6" w:themeShade="BF"/>
          <w:lang w:val="en-US"/>
        </w:rPr>
        <w:t>x</w:t>
      </w:r>
      <w:r w:rsidRPr="00117184">
        <w:rPr>
          <w:color w:val="538135" w:themeColor="accent6" w:themeShade="BF"/>
        </w:rPr>
        <w:t>&lt;=</w:t>
      </w:r>
      <w:r w:rsidRPr="00117184">
        <w:rPr>
          <w:color w:val="538135" w:themeColor="accent6" w:themeShade="BF"/>
          <w:lang w:val="en-US"/>
        </w:rPr>
        <w:t>e</w:t>
      </w:r>
      <w:r w:rsidRPr="00117184">
        <w:rPr>
          <w:color w:val="538135" w:themeColor="accent6" w:themeShade="BF"/>
        </w:rPr>
        <w:t xml:space="preserve"> =&gt; </w:t>
      </w:r>
      <w:r w:rsidRPr="00117184">
        <w:rPr>
          <w:color w:val="538135" w:themeColor="accent6" w:themeShade="BF"/>
          <w:lang w:val="en-US"/>
        </w:rPr>
        <w:t>x</w:t>
      </w:r>
      <w:r w:rsidRPr="00117184">
        <w:rPr>
          <w:color w:val="538135" w:themeColor="accent6" w:themeShade="BF"/>
        </w:rPr>
        <w:t>=0</w:t>
      </w:r>
    </w:p>
    <w:p w14:paraId="133C4ECF" w14:textId="4ECC8B08" w:rsidR="00E75A90" w:rsidRPr="00E75A90" w:rsidRDefault="00D46719" w:rsidP="00E75A90">
      <w:r w:rsidRPr="00D46719">
        <w:rPr>
          <w:noProof/>
        </w:rPr>
        <w:drawing>
          <wp:inline distT="0" distB="0" distL="0" distR="0" wp14:anchorId="17FEA2AD" wp14:editId="51656571">
            <wp:extent cx="5940425" cy="814070"/>
            <wp:effectExtent l="0" t="0" r="3175" b="5080"/>
            <wp:docPr id="170010986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986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BBD4" w14:textId="26DF1F1F" w:rsidR="00C70C86" w:rsidRPr="00117184" w:rsidRDefault="00C70C86" w:rsidP="00CB0593">
      <w:pPr>
        <w:pStyle w:val="3"/>
        <w:rPr>
          <w:color w:val="538135" w:themeColor="accent6" w:themeShade="BF"/>
        </w:rPr>
      </w:pPr>
      <w:r w:rsidRPr="00117184">
        <w:rPr>
          <w:color w:val="538135" w:themeColor="accent6" w:themeShade="BF"/>
        </w:rPr>
        <w:t xml:space="preserve">Для любого </w:t>
      </w:r>
      <w:r w:rsidRPr="00117184">
        <w:rPr>
          <w:color w:val="538135" w:themeColor="accent6" w:themeShade="BF"/>
          <w:lang w:val="en-US"/>
        </w:rPr>
        <w:t>x</w:t>
      </w:r>
      <w:r w:rsidRPr="00117184">
        <w:rPr>
          <w:color w:val="538135" w:themeColor="accent6" w:themeShade="BF"/>
        </w:rPr>
        <w:t xml:space="preserve"> </w:t>
      </w:r>
      <w:proofErr w:type="spellStart"/>
      <w:r w:rsidRPr="00117184">
        <w:rPr>
          <w:color w:val="538135" w:themeColor="accent6" w:themeShade="BF"/>
        </w:rPr>
        <w:t>вып</w:t>
      </w:r>
      <w:proofErr w:type="spellEnd"/>
      <w:r w:rsidRPr="00117184">
        <w:rPr>
          <w:color w:val="538135" w:themeColor="accent6" w:themeShade="BF"/>
        </w:rPr>
        <w:t xml:space="preserve"> </w:t>
      </w:r>
      <w:r w:rsidRPr="00117184">
        <w:rPr>
          <w:color w:val="538135" w:themeColor="accent6" w:themeShade="BF"/>
          <w:lang w:val="en-US"/>
        </w:rPr>
        <w:t>k</w:t>
      </w:r>
      <w:r w:rsidRPr="00117184">
        <w:rPr>
          <w:color w:val="538135" w:themeColor="accent6" w:themeShade="BF"/>
        </w:rPr>
        <w:t>&lt;=</w:t>
      </w:r>
      <w:r w:rsidRPr="00117184">
        <w:rPr>
          <w:color w:val="538135" w:themeColor="accent6" w:themeShade="BF"/>
          <w:lang w:val="en-US"/>
        </w:rPr>
        <w:t>x</w:t>
      </w:r>
      <w:r w:rsidRPr="00117184">
        <w:rPr>
          <w:color w:val="538135" w:themeColor="accent6" w:themeShade="BF"/>
        </w:rPr>
        <w:t>&lt;=</w:t>
      </w:r>
      <w:r w:rsidRPr="00117184">
        <w:rPr>
          <w:color w:val="538135" w:themeColor="accent6" w:themeShade="BF"/>
          <w:lang w:val="en-US"/>
        </w:rPr>
        <w:t>k</w:t>
      </w:r>
      <w:r w:rsidRPr="00117184">
        <w:rPr>
          <w:color w:val="538135" w:themeColor="accent6" w:themeShade="BF"/>
        </w:rPr>
        <w:t>+1</w:t>
      </w:r>
    </w:p>
    <w:p w14:paraId="2C3B1E68" w14:textId="1817C60F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Предел последовательности: через неравенства, через эпсилон-окрестности, через окрестности. Утверждение о том, что число не является пределом. Бесконечные пределы. Сходящиеся последовательности.</w:t>
      </w:r>
      <w:r w:rsidR="005502D5" w:rsidRPr="005C5E22">
        <w:rPr>
          <w:color w:val="C45911" w:themeColor="accent2" w:themeShade="BF"/>
          <w:lang w:val="en-US"/>
        </w:rPr>
        <w:t xml:space="preserve"> (7 </w:t>
      </w:r>
      <w:proofErr w:type="spellStart"/>
      <w:r w:rsidR="005502D5" w:rsidRPr="005C5E22">
        <w:rPr>
          <w:color w:val="C45911" w:themeColor="accent2" w:themeShade="BF"/>
        </w:rPr>
        <w:t>опр</w:t>
      </w:r>
      <w:proofErr w:type="spellEnd"/>
      <w:r w:rsidR="005502D5" w:rsidRPr="005C5E22">
        <w:rPr>
          <w:color w:val="C45911" w:themeColor="accent2" w:themeShade="BF"/>
        </w:rPr>
        <w:t xml:space="preserve"> + </w:t>
      </w:r>
      <w:proofErr w:type="spellStart"/>
      <w:r w:rsidR="005502D5" w:rsidRPr="005C5E22">
        <w:rPr>
          <w:color w:val="C45911" w:themeColor="accent2" w:themeShade="BF"/>
        </w:rPr>
        <w:t>утв-ие</w:t>
      </w:r>
      <w:proofErr w:type="spellEnd"/>
      <w:r w:rsidR="005502D5" w:rsidRPr="005C5E22">
        <w:rPr>
          <w:color w:val="C45911" w:themeColor="accent2" w:themeShade="BF"/>
        </w:rPr>
        <w:t>)</w:t>
      </w:r>
    </w:p>
    <w:p w14:paraId="14986561" w14:textId="34DE4E6A" w:rsidR="003A3117" w:rsidRPr="006A69F6" w:rsidRDefault="003A3117" w:rsidP="00CB0593">
      <w:pPr>
        <w:pStyle w:val="2"/>
      </w:pPr>
      <w:r w:rsidRPr="006A69F6">
        <w:t>7 определений</w:t>
      </w:r>
    </w:p>
    <w:p w14:paraId="6C535A53" w14:textId="40B91A23" w:rsidR="005502D5" w:rsidRPr="00A80298" w:rsidRDefault="005502D5" w:rsidP="00CB0593">
      <w:pPr>
        <w:pStyle w:val="3"/>
        <w:rPr>
          <w:color w:val="538135" w:themeColor="accent6" w:themeShade="BF"/>
        </w:rPr>
      </w:pPr>
      <w:r w:rsidRPr="00A80298">
        <w:rPr>
          <w:color w:val="538135" w:themeColor="accent6" w:themeShade="BF"/>
        </w:rPr>
        <w:t xml:space="preserve">Опр через </w:t>
      </w:r>
      <w:r w:rsidRPr="00A80298">
        <w:rPr>
          <w:color w:val="538135" w:themeColor="accent6" w:themeShade="BF"/>
          <w:lang w:val="en-US"/>
        </w:rPr>
        <w:t>e</w:t>
      </w:r>
    </w:p>
    <w:p w14:paraId="01C9045F" w14:textId="23F81793" w:rsidR="005502D5" w:rsidRPr="00A80298" w:rsidRDefault="005502D5" w:rsidP="00CB0593">
      <w:pPr>
        <w:pStyle w:val="3"/>
        <w:rPr>
          <w:color w:val="538135" w:themeColor="accent6" w:themeShade="BF"/>
        </w:rPr>
      </w:pPr>
      <w:r w:rsidRPr="00A80298">
        <w:rPr>
          <w:color w:val="538135" w:themeColor="accent6" w:themeShade="BF"/>
        </w:rPr>
        <w:t xml:space="preserve">Опр через </w:t>
      </w:r>
      <w:proofErr w:type="spellStart"/>
      <w:r w:rsidRPr="00A80298">
        <w:rPr>
          <w:color w:val="538135" w:themeColor="accent6" w:themeShade="BF"/>
        </w:rPr>
        <w:t>окр</w:t>
      </w:r>
      <w:proofErr w:type="spellEnd"/>
    </w:p>
    <w:p w14:paraId="491B57E0" w14:textId="5DD7559C" w:rsidR="005502D5" w:rsidRPr="00A80298" w:rsidRDefault="005502D5" w:rsidP="00CB0593">
      <w:pPr>
        <w:pStyle w:val="3"/>
        <w:rPr>
          <w:color w:val="538135" w:themeColor="accent6" w:themeShade="BF"/>
        </w:rPr>
      </w:pPr>
      <w:r w:rsidRPr="00A80298">
        <w:rPr>
          <w:color w:val="538135" w:themeColor="accent6" w:themeShade="BF"/>
        </w:rPr>
        <w:t>Опр через е-</w:t>
      </w:r>
      <w:proofErr w:type="spellStart"/>
      <w:r w:rsidRPr="00A80298">
        <w:rPr>
          <w:color w:val="538135" w:themeColor="accent6" w:themeShade="BF"/>
        </w:rPr>
        <w:t>окр</w:t>
      </w:r>
      <w:proofErr w:type="spellEnd"/>
    </w:p>
    <w:p w14:paraId="62849743" w14:textId="1F771FC3" w:rsidR="00E14EFF" w:rsidRPr="00A80298" w:rsidRDefault="00E14EFF" w:rsidP="00CB0593">
      <w:pPr>
        <w:pStyle w:val="3"/>
        <w:rPr>
          <w:color w:val="538135" w:themeColor="accent6" w:themeShade="BF"/>
        </w:rPr>
      </w:pPr>
      <w:proofErr w:type="spellStart"/>
      <w:r w:rsidRPr="00A80298">
        <w:rPr>
          <w:color w:val="538135" w:themeColor="accent6" w:themeShade="BF"/>
        </w:rPr>
        <w:t>Посл</w:t>
      </w:r>
      <w:proofErr w:type="spellEnd"/>
      <w:r w:rsidRPr="00A80298">
        <w:rPr>
          <w:color w:val="538135" w:themeColor="accent6" w:themeShade="BF"/>
        </w:rPr>
        <w:t xml:space="preserve"> сходится – имеет предел в </w:t>
      </w:r>
      <w:r w:rsidRPr="00A80298">
        <w:rPr>
          <w:color w:val="538135" w:themeColor="accent6" w:themeShade="BF"/>
          <w:lang w:val="en-US"/>
        </w:rPr>
        <w:t>R</w:t>
      </w:r>
    </w:p>
    <w:p w14:paraId="7B279830" w14:textId="3AF034BB" w:rsidR="00E14EFF" w:rsidRPr="00A80298" w:rsidRDefault="00E14EFF" w:rsidP="00CB0593">
      <w:pPr>
        <w:pStyle w:val="3"/>
        <w:rPr>
          <w:color w:val="538135" w:themeColor="accent6" w:themeShade="BF"/>
        </w:rPr>
      </w:pPr>
      <w:r w:rsidRPr="00A80298">
        <w:rPr>
          <w:color w:val="538135" w:themeColor="accent6" w:themeShade="BF"/>
        </w:rPr>
        <w:t>Инче – расходится</w:t>
      </w:r>
    </w:p>
    <w:p w14:paraId="5455A0B6" w14:textId="6F691923" w:rsidR="00E14EFF" w:rsidRPr="00A80298" w:rsidRDefault="00E14EFF" w:rsidP="00CB0593">
      <w:pPr>
        <w:pStyle w:val="3"/>
        <w:rPr>
          <w:color w:val="538135" w:themeColor="accent6" w:themeShade="BF"/>
        </w:rPr>
      </w:pPr>
      <w:r w:rsidRPr="00A80298">
        <w:rPr>
          <w:color w:val="538135" w:themeColor="accent6" w:themeShade="BF"/>
          <w:lang w:val="en-US"/>
        </w:rPr>
        <w:t xml:space="preserve">Lim = +∞ </w:t>
      </w:r>
      <w:proofErr w:type="spellStart"/>
      <w:r w:rsidRPr="00A80298">
        <w:rPr>
          <w:color w:val="538135" w:themeColor="accent6" w:themeShade="BF"/>
          <w:lang w:val="en-US"/>
        </w:rPr>
        <w:t>x</w:t>
      </w:r>
      <w:r w:rsidRPr="00A80298">
        <w:rPr>
          <w:color w:val="538135" w:themeColor="accent6" w:themeShade="BF"/>
          <w:vertAlign w:val="subscript"/>
          <w:lang w:val="en-US"/>
        </w:rPr>
        <w:t>n</w:t>
      </w:r>
      <w:proofErr w:type="spellEnd"/>
      <w:r w:rsidRPr="00A80298">
        <w:rPr>
          <w:color w:val="538135" w:themeColor="accent6" w:themeShade="BF"/>
          <w:lang w:val="en-US"/>
        </w:rPr>
        <w:t xml:space="preserve"> &gt; 1/e</w:t>
      </w:r>
    </w:p>
    <w:p w14:paraId="7C5D1E47" w14:textId="059E16A6" w:rsidR="00E14EFF" w:rsidRPr="00A80298" w:rsidRDefault="00E14EFF" w:rsidP="00CB0593">
      <w:pPr>
        <w:pStyle w:val="3"/>
        <w:rPr>
          <w:color w:val="538135" w:themeColor="accent6" w:themeShade="BF"/>
        </w:rPr>
      </w:pPr>
      <w:r w:rsidRPr="00A80298">
        <w:rPr>
          <w:color w:val="538135" w:themeColor="accent6" w:themeShade="BF"/>
          <w:lang w:val="en-US"/>
        </w:rPr>
        <w:t xml:space="preserve">Lim = -∞ </w:t>
      </w:r>
      <w:proofErr w:type="spellStart"/>
      <w:r w:rsidRPr="00A80298">
        <w:rPr>
          <w:color w:val="538135" w:themeColor="accent6" w:themeShade="BF"/>
          <w:lang w:val="en-US"/>
        </w:rPr>
        <w:t>x</w:t>
      </w:r>
      <w:r w:rsidRPr="00A80298">
        <w:rPr>
          <w:color w:val="538135" w:themeColor="accent6" w:themeShade="BF"/>
          <w:vertAlign w:val="subscript"/>
          <w:lang w:val="en-US"/>
        </w:rPr>
        <w:t>n</w:t>
      </w:r>
      <w:proofErr w:type="spellEnd"/>
      <w:r w:rsidRPr="00A80298">
        <w:rPr>
          <w:color w:val="538135" w:themeColor="accent6" w:themeShade="BF"/>
          <w:lang w:val="en-US"/>
        </w:rPr>
        <w:t xml:space="preserve"> &lt; -1/e</w:t>
      </w:r>
    </w:p>
    <w:p w14:paraId="0B2F420B" w14:textId="193990C5" w:rsidR="003A3117" w:rsidRPr="006A69F6" w:rsidRDefault="003A3117" w:rsidP="00CB0593">
      <w:pPr>
        <w:pStyle w:val="2"/>
      </w:pPr>
      <w:r w:rsidRPr="006A69F6">
        <w:t xml:space="preserve">1 </w:t>
      </w:r>
      <w:proofErr w:type="spellStart"/>
      <w:r w:rsidRPr="006A69F6">
        <w:t>утв-ие</w:t>
      </w:r>
      <w:proofErr w:type="spellEnd"/>
    </w:p>
    <w:p w14:paraId="7AA27C13" w14:textId="6B7F231D" w:rsidR="003A3117" w:rsidRPr="0083590C" w:rsidRDefault="003A3117" w:rsidP="00CB0593">
      <w:pPr>
        <w:pStyle w:val="3"/>
        <w:rPr>
          <w:color w:val="538135" w:themeColor="accent6" w:themeShade="BF"/>
          <w:highlight w:val="yellow"/>
        </w:rPr>
      </w:pPr>
      <w:r w:rsidRPr="0083590C">
        <w:rPr>
          <w:color w:val="538135" w:themeColor="accent6" w:themeShade="BF"/>
          <w:highlight w:val="yellow"/>
        </w:rPr>
        <w:t xml:space="preserve">У </w:t>
      </w:r>
      <w:proofErr w:type="spellStart"/>
      <w:r w:rsidRPr="0083590C">
        <w:rPr>
          <w:color w:val="538135" w:themeColor="accent6" w:themeShade="BF"/>
          <w:highlight w:val="yellow"/>
        </w:rPr>
        <w:t>посл-ти</w:t>
      </w:r>
      <w:proofErr w:type="spellEnd"/>
      <w:r w:rsidRPr="0083590C">
        <w:rPr>
          <w:color w:val="538135" w:themeColor="accent6" w:themeShade="BF"/>
          <w:highlight w:val="yellow"/>
        </w:rPr>
        <w:t xml:space="preserve"> (-1)</w:t>
      </w:r>
      <w:r w:rsidRPr="0083590C">
        <w:rPr>
          <w:color w:val="538135" w:themeColor="accent6" w:themeShade="BF"/>
          <w:highlight w:val="yellow"/>
          <w:vertAlign w:val="superscript"/>
          <w:lang w:val="en-US"/>
        </w:rPr>
        <w:t>n</w:t>
      </w:r>
      <w:r w:rsidRPr="0083590C">
        <w:rPr>
          <w:color w:val="538135" w:themeColor="accent6" w:themeShade="BF"/>
          <w:highlight w:val="yellow"/>
          <w:vertAlign w:val="subscript"/>
        </w:rPr>
        <w:t xml:space="preserve"> </w:t>
      </w:r>
      <w:r w:rsidRPr="0083590C">
        <w:rPr>
          <w:color w:val="538135" w:themeColor="accent6" w:themeShade="BF"/>
          <w:highlight w:val="yellow"/>
          <w:vertAlign w:val="subscript"/>
        </w:rPr>
        <w:softHyphen/>
      </w:r>
      <w:r w:rsidRPr="0083590C">
        <w:rPr>
          <w:color w:val="538135" w:themeColor="accent6" w:themeShade="BF"/>
          <w:highlight w:val="yellow"/>
        </w:rPr>
        <w:t xml:space="preserve"> нет предела</w:t>
      </w:r>
    </w:p>
    <w:p w14:paraId="78EB5069" w14:textId="7B647A91" w:rsidR="00A80298" w:rsidRDefault="00A80298" w:rsidP="00A80298">
      <w:r>
        <w:t>Записать отрицание факта что есть предел</w:t>
      </w:r>
    </w:p>
    <w:p w14:paraId="3B58A32A" w14:textId="04341337" w:rsidR="0083590C" w:rsidRPr="00A80298" w:rsidRDefault="0083590C" w:rsidP="00A80298">
      <w:r w:rsidRPr="0083590C">
        <w:rPr>
          <w:noProof/>
        </w:rPr>
        <w:drawing>
          <wp:inline distT="0" distB="0" distL="0" distR="0" wp14:anchorId="5CD1CA85" wp14:editId="46037E74">
            <wp:extent cx="5940425" cy="2469515"/>
            <wp:effectExtent l="0" t="0" r="3175" b="6985"/>
            <wp:docPr id="63065926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5926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0F1B" w14:textId="0A1F0CF8" w:rsidR="0022699E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Три свойства последовательностей, имеющих предел.</w:t>
      </w:r>
      <w:r w:rsidR="0022699E" w:rsidRPr="005C5E22">
        <w:rPr>
          <w:color w:val="C45911" w:themeColor="accent2" w:themeShade="BF"/>
        </w:rPr>
        <w:t xml:space="preserve"> </w:t>
      </w:r>
      <w:r w:rsidR="0022699E" w:rsidRPr="00BD5256">
        <w:rPr>
          <w:color w:val="C45911" w:themeColor="accent2" w:themeShade="BF"/>
        </w:rPr>
        <w:t>(</w:t>
      </w:r>
      <w:r w:rsidR="0022699E" w:rsidRPr="005C5E22">
        <w:rPr>
          <w:color w:val="C45911" w:themeColor="accent2" w:themeShade="BF"/>
        </w:rPr>
        <w:t>3св-ва)</w:t>
      </w:r>
    </w:p>
    <w:p w14:paraId="1EB7B04D" w14:textId="51C59212" w:rsidR="0022699E" w:rsidRDefault="0022699E" w:rsidP="00CB0593">
      <w:pPr>
        <w:pStyle w:val="2"/>
      </w:pPr>
      <w:r w:rsidRPr="006A69F6">
        <w:t xml:space="preserve">Предел в </w:t>
      </w:r>
      <w:r w:rsidRPr="006A69F6">
        <w:rPr>
          <w:lang w:val="en-US"/>
        </w:rPr>
        <w:t>R`</w:t>
      </w:r>
      <w:r w:rsidR="00480CE0" w:rsidRPr="006A69F6">
        <w:rPr>
          <w:lang w:val="en-US"/>
        </w:rPr>
        <w:t xml:space="preserve"> </w:t>
      </w:r>
      <w:r w:rsidR="00480CE0" w:rsidRPr="006A69F6">
        <w:t>единственен</w:t>
      </w:r>
    </w:p>
    <w:p w14:paraId="7FF2333D" w14:textId="7B472E88" w:rsidR="00341EDE" w:rsidRDefault="00341EDE" w:rsidP="00341EDE">
      <w:r>
        <w:t xml:space="preserve">От </w:t>
      </w:r>
      <w:proofErr w:type="spellStart"/>
      <w:r>
        <w:t>прот</w:t>
      </w:r>
      <w:proofErr w:type="spellEnd"/>
      <w:r>
        <w:t>: пусть есть два разных предела с двумя разными окрестностями</w:t>
      </w:r>
    </w:p>
    <w:p w14:paraId="4ABF20F9" w14:textId="3FFED108" w:rsidR="00341EDE" w:rsidRDefault="00341EDE" w:rsidP="00341EDE">
      <w:r>
        <w:t xml:space="preserve">Записать  определения через </w:t>
      </w:r>
      <w:proofErr w:type="spellStart"/>
      <w:r>
        <w:t>окр-ти</w:t>
      </w:r>
      <w:proofErr w:type="spellEnd"/>
      <w:r>
        <w:t xml:space="preserve"> </w:t>
      </w:r>
    </w:p>
    <w:p w14:paraId="3AC86A22" w14:textId="3B08CB1C" w:rsidR="00341EDE" w:rsidRPr="00341EDE" w:rsidRDefault="00341EDE" w:rsidP="00341EDE">
      <w:r>
        <w:t>Получиться что</w:t>
      </w:r>
      <w:r w:rsidR="002D443E">
        <w:t xml:space="preserve"> после максимального из номерков</w:t>
      </w:r>
      <w:r>
        <w:t xml:space="preserve"> </w:t>
      </w:r>
      <w:proofErr w:type="spellStart"/>
      <w:r>
        <w:rPr>
          <w:lang w:val="en-US"/>
        </w:rPr>
        <w:t>xn</w:t>
      </w:r>
      <w:proofErr w:type="spellEnd"/>
      <w:r>
        <w:t xml:space="preserve"> </w:t>
      </w:r>
      <w:proofErr w:type="spellStart"/>
      <w:r>
        <w:t>принадлеждит</w:t>
      </w:r>
      <w:proofErr w:type="spellEnd"/>
      <w:r>
        <w:t xml:space="preserve"> обеим </w:t>
      </w:r>
      <w:proofErr w:type="spellStart"/>
      <w:r>
        <w:t>окр</w:t>
      </w:r>
      <w:proofErr w:type="spellEnd"/>
      <w:r>
        <w:t>-м, что противоречит условию</w:t>
      </w:r>
    </w:p>
    <w:p w14:paraId="40D1321D" w14:textId="1B4E05B9" w:rsidR="00480CE0" w:rsidRDefault="00480CE0" w:rsidP="00CB0593">
      <w:pPr>
        <w:pStyle w:val="2"/>
      </w:pPr>
      <w:r w:rsidRPr="006A69F6">
        <w:t xml:space="preserve">Предел в </w:t>
      </w:r>
      <w:r w:rsidRPr="006A69F6">
        <w:rPr>
          <w:lang w:val="en-US"/>
        </w:rPr>
        <w:t>R</w:t>
      </w:r>
      <w:r w:rsidRPr="006A69F6">
        <w:t xml:space="preserve"> = </w:t>
      </w:r>
      <w:proofErr w:type="spellStart"/>
      <w:r w:rsidRPr="006A69F6">
        <w:t>посл</w:t>
      </w:r>
      <w:proofErr w:type="spellEnd"/>
      <w:r w:rsidRPr="006A69F6">
        <w:t xml:space="preserve"> огр-на</w:t>
      </w:r>
    </w:p>
    <w:p w14:paraId="5607BBB5" w14:textId="0FE42EC3" w:rsidR="0065250C" w:rsidRDefault="008A65FF" w:rsidP="0065250C">
      <w:r>
        <w:t>Нарисовать эпсилон трубу например 1</w:t>
      </w:r>
    </w:p>
    <w:p w14:paraId="752EE6F2" w14:textId="1D65A873" w:rsidR="008A65FF" w:rsidRPr="0065250C" w:rsidRDefault="008A65FF" w:rsidP="0065250C">
      <w:r w:rsidRPr="008A65FF">
        <w:rPr>
          <w:noProof/>
        </w:rPr>
        <w:drawing>
          <wp:inline distT="0" distB="0" distL="0" distR="0" wp14:anchorId="5FFBFF0C" wp14:editId="23FFFE64">
            <wp:extent cx="5940425" cy="3898265"/>
            <wp:effectExtent l="0" t="0" r="3175" b="6985"/>
            <wp:docPr id="209427762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7762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08CB" w14:textId="153FD6BC" w:rsidR="00480CE0" w:rsidRDefault="00480CE0" w:rsidP="00CB0593">
      <w:pPr>
        <w:pStyle w:val="2"/>
      </w:pPr>
      <w:r w:rsidRPr="006A69F6">
        <w:t xml:space="preserve">В любой </w:t>
      </w:r>
      <w:proofErr w:type="spellStart"/>
      <w:r w:rsidRPr="006A69F6">
        <w:t>окр-ти</w:t>
      </w:r>
      <w:proofErr w:type="spellEnd"/>
      <w:r w:rsidRPr="006A69F6">
        <w:t xml:space="preserve"> предела в </w:t>
      </w:r>
      <w:r w:rsidRPr="006A69F6">
        <w:rPr>
          <w:lang w:val="en-US"/>
        </w:rPr>
        <w:t>R</w:t>
      </w:r>
      <w:r w:rsidRPr="006A69F6">
        <w:t xml:space="preserve"> сод все эл=ы </w:t>
      </w:r>
      <w:proofErr w:type="spellStart"/>
      <w:r w:rsidRPr="006A69F6">
        <w:t>посл</w:t>
      </w:r>
      <w:proofErr w:type="spellEnd"/>
      <w:r w:rsidRPr="006A69F6">
        <w:t xml:space="preserve">-и, за </w:t>
      </w:r>
      <w:proofErr w:type="spellStart"/>
      <w:r w:rsidRPr="006A69F6">
        <w:t>искл</w:t>
      </w:r>
      <w:proofErr w:type="spellEnd"/>
      <w:r w:rsidRPr="006A69F6">
        <w:t xml:space="preserve"> не более чем конечного количества</w:t>
      </w:r>
    </w:p>
    <w:p w14:paraId="582E09AD" w14:textId="60EFBC38" w:rsidR="008A65FF" w:rsidRPr="008A65FF" w:rsidRDefault="008A65FF" w:rsidP="008A65FF">
      <w:r w:rsidRPr="008A65FF">
        <w:rPr>
          <w:noProof/>
        </w:rPr>
        <w:drawing>
          <wp:inline distT="0" distB="0" distL="0" distR="0" wp14:anchorId="681499D7" wp14:editId="0B679BEF">
            <wp:extent cx="5940425" cy="1118870"/>
            <wp:effectExtent l="0" t="0" r="3175" b="5080"/>
            <wp:docPr id="164073907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3907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9E3A" w14:textId="4F852FAC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</w:rPr>
        <w:t>Арифметические свойства пределов в R и R</w:t>
      </w:r>
      <w:r w:rsidRPr="005C5E22">
        <w:rPr>
          <w:rFonts w:ascii="Cambria Math" w:hAnsi="Cambria Math" w:cs="Cambria Math"/>
          <w:color w:val="C45911" w:themeColor="accent2" w:themeShade="BF"/>
          <w:shd w:val="clear" w:color="auto" w:fill="FFFFFF"/>
        </w:rPr>
        <w:t>∪</w:t>
      </w:r>
      <w:r w:rsidRPr="005C5E22">
        <w:rPr>
          <w:color w:val="C45911" w:themeColor="accent2" w:themeShade="BF"/>
          <w:shd w:val="clear" w:color="auto" w:fill="FFFFFF"/>
        </w:rPr>
        <w:t>{</w:t>
      </w:r>
      <w:r w:rsidRPr="005C5E22">
        <w:rPr>
          <w:rFonts w:ascii="Calibri" w:hAnsi="Calibri" w:cs="Calibri"/>
          <w:color w:val="C45911" w:themeColor="accent2" w:themeShade="BF"/>
          <w:shd w:val="clear" w:color="auto" w:fill="FFFFFF"/>
        </w:rPr>
        <w:t>±</w:t>
      </w:r>
      <w:proofErr w:type="spellStart"/>
      <w:r w:rsidRPr="005C5E22">
        <w:rPr>
          <w:color w:val="C45911" w:themeColor="accent2" w:themeShade="BF"/>
          <w:shd w:val="clear" w:color="auto" w:fill="FFFFFF"/>
        </w:rPr>
        <w:t>oo</w:t>
      </w:r>
      <w:proofErr w:type="spellEnd"/>
      <w:r w:rsidRPr="005C5E22">
        <w:rPr>
          <w:color w:val="C45911" w:themeColor="accent2" w:themeShade="BF"/>
          <w:shd w:val="clear" w:color="auto" w:fill="FFFFFF"/>
        </w:rPr>
        <w:t>}.</w:t>
      </w:r>
      <w:r w:rsidR="00324CB9" w:rsidRPr="005C5E22">
        <w:rPr>
          <w:color w:val="C45911" w:themeColor="accent2" w:themeShade="BF"/>
          <w:shd w:val="clear" w:color="auto" w:fill="FFFFFF"/>
        </w:rPr>
        <w:t xml:space="preserve"> (</w:t>
      </w:r>
      <w:r w:rsidR="00324CB9" w:rsidRPr="005C5E22">
        <w:rPr>
          <w:color w:val="C45911" w:themeColor="accent2" w:themeShade="BF"/>
          <w:shd w:val="clear" w:color="auto" w:fill="FFFFFF"/>
          <w:lang w:val="en-US"/>
        </w:rPr>
        <w:t>2</w:t>
      </w:r>
      <w:r w:rsidR="00324CB9" w:rsidRPr="005C5E22">
        <w:rPr>
          <w:color w:val="C45911" w:themeColor="accent2" w:themeShade="BF"/>
          <w:shd w:val="clear" w:color="auto" w:fill="FFFFFF"/>
        </w:rPr>
        <w:t>Т=3св-ва)</w:t>
      </w:r>
    </w:p>
    <w:p w14:paraId="094E5B82" w14:textId="31677083" w:rsidR="00324CB9" w:rsidRPr="006A69F6" w:rsidRDefault="00324CB9" w:rsidP="00CB0593">
      <w:pPr>
        <w:pStyle w:val="2"/>
      </w:pPr>
      <w:r w:rsidRPr="006A69F6">
        <w:rPr>
          <w:shd w:val="clear" w:color="auto" w:fill="FFFFFF"/>
        </w:rPr>
        <w:t>2 теоремы</w:t>
      </w:r>
    </w:p>
    <w:p w14:paraId="009CE66E" w14:textId="47B97DEF" w:rsidR="00324CB9" w:rsidRPr="00B37087" w:rsidRDefault="00324CB9" w:rsidP="00CB0593">
      <w:pPr>
        <w:pStyle w:val="3"/>
        <w:rPr>
          <w:color w:val="538135" w:themeColor="accent6" w:themeShade="BF"/>
        </w:rPr>
      </w:pPr>
      <w:r w:rsidRPr="00B37087">
        <w:rPr>
          <w:color w:val="538135" w:themeColor="accent6" w:themeShade="BF"/>
          <w:shd w:val="clear" w:color="auto" w:fill="FFFFFF"/>
        </w:rPr>
        <w:t xml:space="preserve">Ариф </w:t>
      </w:r>
      <w:proofErr w:type="spellStart"/>
      <w:r w:rsidRPr="00B37087">
        <w:rPr>
          <w:color w:val="538135" w:themeColor="accent6" w:themeShade="BF"/>
          <w:shd w:val="clear" w:color="auto" w:fill="FFFFFF"/>
        </w:rPr>
        <w:t>св-ва</w:t>
      </w:r>
      <w:proofErr w:type="spellEnd"/>
      <w:r w:rsidRPr="00B37087">
        <w:rPr>
          <w:color w:val="538135" w:themeColor="accent6" w:themeShade="BF"/>
          <w:shd w:val="clear" w:color="auto" w:fill="FFFFFF"/>
        </w:rPr>
        <w:t xml:space="preserve"> в </w:t>
      </w:r>
      <w:r w:rsidRPr="00B37087">
        <w:rPr>
          <w:color w:val="538135" w:themeColor="accent6" w:themeShade="BF"/>
          <w:shd w:val="clear" w:color="auto" w:fill="FFFFFF"/>
          <w:lang w:val="en-US"/>
        </w:rPr>
        <w:t>R</w:t>
      </w:r>
    </w:p>
    <w:p w14:paraId="3C24199A" w14:textId="481532E8" w:rsidR="00324CB9" w:rsidRDefault="00324CB9" w:rsidP="00CB0593">
      <w:pPr>
        <w:pStyle w:val="4"/>
        <w:rPr>
          <w:color w:val="auto"/>
          <w:shd w:val="clear" w:color="auto" w:fill="FFFFFF"/>
          <w:lang w:val="en-US"/>
        </w:rPr>
      </w:pPr>
      <w:proofErr w:type="spellStart"/>
      <w:r w:rsidRPr="00C03D66">
        <w:rPr>
          <w:color w:val="auto"/>
          <w:shd w:val="clear" w:color="auto" w:fill="FFFFFF"/>
          <w:lang w:val="en-US"/>
        </w:rPr>
        <w:t>Xn</w:t>
      </w:r>
      <w:proofErr w:type="spellEnd"/>
      <w:r w:rsidRPr="00C03D66">
        <w:rPr>
          <w:color w:val="auto"/>
          <w:shd w:val="clear" w:color="auto" w:fill="FFFFFF"/>
          <w:lang w:val="en-US"/>
        </w:rPr>
        <w:t xml:space="preserve"> + </w:t>
      </w:r>
      <w:proofErr w:type="spellStart"/>
      <w:r w:rsidRPr="00C03D66">
        <w:rPr>
          <w:color w:val="auto"/>
          <w:shd w:val="clear" w:color="auto" w:fill="FFFFFF"/>
          <w:lang w:val="en-US"/>
        </w:rPr>
        <w:t>yn</w:t>
      </w:r>
      <w:proofErr w:type="spellEnd"/>
      <w:r w:rsidRPr="00C03D66">
        <w:rPr>
          <w:color w:val="auto"/>
          <w:shd w:val="clear" w:color="auto" w:fill="FFFFFF"/>
          <w:lang w:val="en-US"/>
        </w:rPr>
        <w:t xml:space="preserve"> </w:t>
      </w:r>
      <w:r w:rsidRPr="00C03D66">
        <w:rPr>
          <w:color w:val="auto"/>
          <w:shd w:val="clear" w:color="auto" w:fill="FFFFFF"/>
          <w:lang w:val="en-US"/>
        </w:rPr>
        <w:sym w:font="Wingdings" w:char="F0E0"/>
      </w:r>
      <w:r w:rsidRPr="00C03D66">
        <w:rPr>
          <w:color w:val="auto"/>
          <w:shd w:val="clear" w:color="auto" w:fill="FFFFFF"/>
          <w:lang w:val="en-US"/>
        </w:rPr>
        <w:t xml:space="preserve"> A + B</w:t>
      </w:r>
    </w:p>
    <w:p w14:paraId="387EC084" w14:textId="3FD3F146" w:rsidR="00316490" w:rsidRPr="00316490" w:rsidRDefault="00316490" w:rsidP="00316490">
      <w:r>
        <w:t>Доказать по определению но взять эпсилон пополам</w:t>
      </w:r>
      <w:r w:rsidR="00380322">
        <w:t xml:space="preserve"> и через неравенство треугольника оценить</w:t>
      </w:r>
    </w:p>
    <w:p w14:paraId="67A075A6" w14:textId="5014541F" w:rsidR="00316490" w:rsidRPr="00316490" w:rsidRDefault="00316490" w:rsidP="00316490">
      <w:pPr>
        <w:rPr>
          <w:lang w:val="en-US"/>
        </w:rPr>
      </w:pPr>
      <w:r w:rsidRPr="00316490">
        <w:rPr>
          <w:noProof/>
          <w:lang w:val="en-US"/>
        </w:rPr>
        <w:drawing>
          <wp:inline distT="0" distB="0" distL="0" distR="0" wp14:anchorId="36EC02BA" wp14:editId="2B5E1815">
            <wp:extent cx="5940425" cy="3863975"/>
            <wp:effectExtent l="0" t="0" r="3175" b="3175"/>
            <wp:docPr id="80449318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9318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698B" w14:textId="6632B559" w:rsidR="00324CB9" w:rsidRPr="000B5A8B" w:rsidRDefault="00324CB9" w:rsidP="00CB0593">
      <w:pPr>
        <w:pStyle w:val="4"/>
        <w:rPr>
          <w:color w:val="auto"/>
          <w:highlight w:val="yellow"/>
          <w:shd w:val="clear" w:color="auto" w:fill="FFFFFF"/>
          <w:lang w:val="en-US"/>
        </w:rPr>
      </w:pPr>
      <w:proofErr w:type="spellStart"/>
      <w:r w:rsidRPr="000B5A8B">
        <w:rPr>
          <w:color w:val="auto"/>
          <w:highlight w:val="yellow"/>
          <w:shd w:val="clear" w:color="auto" w:fill="FFFFFF"/>
          <w:lang w:val="en-US"/>
        </w:rPr>
        <w:t>XnYn</w:t>
      </w:r>
      <w:proofErr w:type="spellEnd"/>
      <w:r w:rsidRPr="000B5A8B">
        <w:rPr>
          <w:color w:val="auto"/>
          <w:highlight w:val="yellow"/>
          <w:shd w:val="clear" w:color="auto" w:fill="FFFFFF"/>
          <w:lang w:val="en-US"/>
        </w:rPr>
        <w:t xml:space="preserve"> </w:t>
      </w:r>
      <w:r w:rsidRPr="000B5A8B">
        <w:rPr>
          <w:color w:val="auto"/>
          <w:highlight w:val="yellow"/>
          <w:shd w:val="clear" w:color="auto" w:fill="FFFFFF"/>
          <w:lang w:val="en-US"/>
        </w:rPr>
        <w:sym w:font="Wingdings" w:char="F0E0"/>
      </w:r>
      <w:r w:rsidRPr="000B5A8B">
        <w:rPr>
          <w:color w:val="auto"/>
          <w:highlight w:val="yellow"/>
          <w:shd w:val="clear" w:color="auto" w:fill="FFFFFF"/>
          <w:lang w:val="en-US"/>
        </w:rPr>
        <w:t xml:space="preserve"> AB</w:t>
      </w:r>
    </w:p>
    <w:p w14:paraId="6FE71C48" w14:textId="63C4BBE1" w:rsidR="000B5A8B" w:rsidRPr="000B5A8B" w:rsidRDefault="000B5A8B" w:rsidP="000B5A8B">
      <w:pPr>
        <w:rPr>
          <w:lang w:val="en-US"/>
        </w:rPr>
      </w:pPr>
      <w:r w:rsidRPr="000B5A8B">
        <w:rPr>
          <w:noProof/>
          <w:lang w:val="en-US"/>
        </w:rPr>
        <w:drawing>
          <wp:inline distT="0" distB="0" distL="0" distR="0" wp14:anchorId="0D688A06" wp14:editId="1E0DB3E4">
            <wp:extent cx="5940425" cy="5454015"/>
            <wp:effectExtent l="0" t="0" r="3175" b="0"/>
            <wp:docPr id="87959077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077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F4F" w14:textId="0A36C2A8" w:rsidR="00324CB9" w:rsidRDefault="00324CB9" w:rsidP="00CB0593">
      <w:pPr>
        <w:pStyle w:val="4"/>
        <w:rPr>
          <w:color w:val="auto"/>
          <w:shd w:val="clear" w:color="auto" w:fill="FFFFFF"/>
          <w:lang w:val="en-US"/>
        </w:rPr>
      </w:pPr>
      <w:proofErr w:type="spellStart"/>
      <w:r w:rsidRPr="00C03D66">
        <w:rPr>
          <w:color w:val="auto"/>
          <w:shd w:val="clear" w:color="auto" w:fill="FFFFFF"/>
          <w:lang w:val="en-US"/>
        </w:rPr>
        <w:t>Xn</w:t>
      </w:r>
      <w:proofErr w:type="spellEnd"/>
      <w:r w:rsidRPr="00C03D66">
        <w:rPr>
          <w:color w:val="auto"/>
          <w:shd w:val="clear" w:color="auto" w:fill="FFFFFF"/>
          <w:lang w:val="en-US"/>
        </w:rPr>
        <w:t>/</w:t>
      </w:r>
      <w:proofErr w:type="spellStart"/>
      <w:r w:rsidRPr="00C03D66">
        <w:rPr>
          <w:color w:val="auto"/>
          <w:shd w:val="clear" w:color="auto" w:fill="FFFFFF"/>
          <w:lang w:val="en-US"/>
        </w:rPr>
        <w:t>yn</w:t>
      </w:r>
      <w:proofErr w:type="spellEnd"/>
      <w:r w:rsidRPr="00C03D66">
        <w:rPr>
          <w:color w:val="auto"/>
          <w:shd w:val="clear" w:color="auto" w:fill="FFFFFF"/>
          <w:lang w:val="en-US"/>
        </w:rPr>
        <w:t xml:space="preserve"> </w:t>
      </w:r>
      <w:r w:rsidRPr="00C03D66">
        <w:rPr>
          <w:color w:val="auto"/>
          <w:shd w:val="clear" w:color="auto" w:fill="FFFFFF"/>
          <w:lang w:val="en-US"/>
        </w:rPr>
        <w:sym w:font="Wingdings" w:char="F0E0"/>
      </w:r>
      <w:r w:rsidRPr="00C03D66">
        <w:rPr>
          <w:color w:val="auto"/>
          <w:shd w:val="clear" w:color="auto" w:fill="FFFFFF"/>
          <w:lang w:val="en-US"/>
        </w:rPr>
        <w:t xml:space="preserve"> A/B</w:t>
      </w:r>
    </w:p>
    <w:p w14:paraId="0B2DAD20" w14:textId="6874AC96" w:rsidR="000B5A8B" w:rsidRPr="000B5A8B" w:rsidRDefault="000B5A8B" w:rsidP="000B5A8B">
      <w:r>
        <w:t xml:space="preserve">Ограничить эпсилон трубой радиусом </w:t>
      </w:r>
      <w:r>
        <w:rPr>
          <w:lang w:val="en-US"/>
        </w:rPr>
        <w:t>B</w:t>
      </w:r>
      <w:r w:rsidRPr="000B5A8B">
        <w:t xml:space="preserve"> </w:t>
      </w:r>
      <w:r>
        <w:t>пополам</w:t>
      </w:r>
    </w:p>
    <w:p w14:paraId="37E6BA5D" w14:textId="6B114B5C" w:rsidR="000B5A8B" w:rsidRPr="000B5A8B" w:rsidRDefault="000B5A8B" w:rsidP="000B5A8B">
      <w:pPr>
        <w:rPr>
          <w:lang w:val="en-US"/>
        </w:rPr>
      </w:pPr>
      <w:r w:rsidRPr="000B5A8B">
        <w:rPr>
          <w:noProof/>
          <w:lang w:val="en-US"/>
        </w:rPr>
        <w:drawing>
          <wp:inline distT="0" distB="0" distL="0" distR="0" wp14:anchorId="1184ED6E" wp14:editId="339542BE">
            <wp:extent cx="5649113" cy="7668695"/>
            <wp:effectExtent l="0" t="0" r="8890" b="8890"/>
            <wp:docPr id="19358892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892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B93" w14:textId="422094BC" w:rsidR="00324CB9" w:rsidRPr="00B37087" w:rsidRDefault="00324CB9" w:rsidP="00CB0593">
      <w:pPr>
        <w:pStyle w:val="3"/>
        <w:rPr>
          <w:color w:val="538135" w:themeColor="accent6" w:themeShade="BF"/>
        </w:rPr>
      </w:pPr>
      <w:r w:rsidRPr="00B37087">
        <w:rPr>
          <w:color w:val="538135" w:themeColor="accent6" w:themeShade="BF"/>
        </w:rPr>
        <w:t xml:space="preserve">Ариф </w:t>
      </w:r>
      <w:proofErr w:type="spellStart"/>
      <w:r w:rsidRPr="00B37087">
        <w:rPr>
          <w:color w:val="538135" w:themeColor="accent6" w:themeShade="BF"/>
        </w:rPr>
        <w:t>св-ва</w:t>
      </w:r>
      <w:proofErr w:type="spellEnd"/>
      <w:r w:rsidRPr="00B37087">
        <w:rPr>
          <w:color w:val="538135" w:themeColor="accent6" w:themeShade="BF"/>
        </w:rPr>
        <w:t xml:space="preserve"> в </w:t>
      </w:r>
      <w:r w:rsidRPr="00B37087">
        <w:rPr>
          <w:color w:val="538135" w:themeColor="accent6" w:themeShade="BF"/>
          <w:lang w:val="en-US"/>
        </w:rPr>
        <w:t>R</w:t>
      </w:r>
      <w:r w:rsidRPr="00B37087">
        <w:rPr>
          <w:color w:val="538135" w:themeColor="accent6" w:themeShade="BF"/>
        </w:rPr>
        <w:t>{}</w:t>
      </w:r>
    </w:p>
    <w:p w14:paraId="042D0DFC" w14:textId="5C591269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  <w:shd w:val="clear" w:color="auto" w:fill="FFFFFF"/>
        </w:rPr>
        <w:t>Предельный переход в неравенствах.</w:t>
      </w:r>
      <w:r w:rsidR="00715C30" w:rsidRPr="005C5E22">
        <w:rPr>
          <w:color w:val="C45911" w:themeColor="accent2" w:themeShade="BF"/>
          <w:shd w:val="clear" w:color="auto" w:fill="FFFFFF"/>
        </w:rPr>
        <w:t xml:space="preserve"> (1Т, 2сл)</w:t>
      </w:r>
    </w:p>
    <w:p w14:paraId="666FE6C2" w14:textId="5E994D2E" w:rsidR="00715C30" w:rsidRPr="006A69F6" w:rsidRDefault="00715C30" w:rsidP="00CB0593">
      <w:pPr>
        <w:pStyle w:val="2"/>
      </w:pPr>
      <w:r w:rsidRPr="006A69F6">
        <w:rPr>
          <w:shd w:val="clear" w:color="auto" w:fill="FFFFFF"/>
        </w:rPr>
        <w:t>1 теорема</w:t>
      </w:r>
    </w:p>
    <w:p w14:paraId="2188084A" w14:textId="6DDF9F3D" w:rsidR="00560B81" w:rsidRPr="00DD4C49" w:rsidRDefault="00715C30" w:rsidP="00560B81">
      <w:pPr>
        <w:pStyle w:val="3"/>
        <w:rPr>
          <w:color w:val="538135" w:themeColor="accent6" w:themeShade="BF"/>
          <w:shd w:val="clear" w:color="auto" w:fill="FFFFFF"/>
        </w:rPr>
      </w:pPr>
      <w:proofErr w:type="spellStart"/>
      <w:r w:rsidRPr="00560B81">
        <w:rPr>
          <w:color w:val="538135" w:themeColor="accent6" w:themeShade="BF"/>
          <w:shd w:val="clear" w:color="auto" w:fill="FFFFFF"/>
        </w:rPr>
        <w:t>Сущ</w:t>
      </w:r>
      <w:proofErr w:type="spellEnd"/>
      <w:r w:rsidRPr="00560B81">
        <w:rPr>
          <w:color w:val="538135" w:themeColor="accent6" w:themeShade="BF"/>
          <w:shd w:val="clear" w:color="auto" w:fill="FFFFFF"/>
        </w:rPr>
        <w:t xml:space="preserve"> пределы </w:t>
      </w:r>
      <w:r w:rsidRPr="00560B81">
        <w:rPr>
          <w:color w:val="538135" w:themeColor="accent6" w:themeShade="BF"/>
          <w:shd w:val="clear" w:color="auto" w:fill="FFFFFF"/>
          <w:lang w:val="en-US"/>
        </w:rPr>
        <w:t>A</w:t>
      </w:r>
      <w:r w:rsidRPr="00560B81">
        <w:rPr>
          <w:color w:val="538135" w:themeColor="accent6" w:themeShade="BF"/>
          <w:shd w:val="clear" w:color="auto" w:fill="FFFFFF"/>
        </w:rPr>
        <w:t xml:space="preserve"> </w:t>
      </w:r>
      <w:r w:rsidRPr="00560B81">
        <w:rPr>
          <w:color w:val="538135" w:themeColor="accent6" w:themeShade="BF"/>
          <w:shd w:val="clear" w:color="auto" w:fill="FFFFFF"/>
          <w:lang w:val="en-US"/>
        </w:rPr>
        <w:t>B</w:t>
      </w:r>
      <w:r w:rsidRPr="00560B81">
        <w:rPr>
          <w:color w:val="538135" w:themeColor="accent6" w:themeShade="BF"/>
          <w:shd w:val="clear" w:color="auto" w:fill="FFFFFF"/>
        </w:rPr>
        <w:t xml:space="preserve"> </w:t>
      </w:r>
      <w:r w:rsidRPr="00560B81">
        <w:rPr>
          <w:color w:val="538135" w:themeColor="accent6" w:themeShade="BF"/>
          <w:shd w:val="clear" w:color="auto" w:fill="FFFFFF"/>
          <w:lang w:val="en-US"/>
        </w:rPr>
        <w:t>A</w:t>
      </w:r>
      <w:r w:rsidRPr="00560B81">
        <w:rPr>
          <w:color w:val="538135" w:themeColor="accent6" w:themeShade="BF"/>
          <w:shd w:val="clear" w:color="auto" w:fill="FFFFFF"/>
        </w:rPr>
        <w:t>&lt;</w:t>
      </w:r>
      <w:r w:rsidRPr="00560B81">
        <w:rPr>
          <w:color w:val="538135" w:themeColor="accent6" w:themeShade="BF"/>
          <w:shd w:val="clear" w:color="auto" w:fill="FFFFFF"/>
          <w:lang w:val="en-US"/>
        </w:rPr>
        <w:t>B</w:t>
      </w:r>
      <w:r w:rsidRPr="00560B81">
        <w:rPr>
          <w:color w:val="538135" w:themeColor="accent6" w:themeShade="BF"/>
          <w:shd w:val="clear" w:color="auto" w:fill="FFFFFF"/>
        </w:rPr>
        <w:t xml:space="preserve"> то с какого то номера </w:t>
      </w:r>
      <w:proofErr w:type="spellStart"/>
      <w:r w:rsidRPr="00560B81">
        <w:rPr>
          <w:color w:val="538135" w:themeColor="accent6" w:themeShade="BF"/>
          <w:shd w:val="clear" w:color="auto" w:fill="FFFFFF"/>
          <w:lang w:val="en-US"/>
        </w:rPr>
        <w:t>xn</w:t>
      </w:r>
      <w:proofErr w:type="spellEnd"/>
      <w:r w:rsidRPr="00560B81">
        <w:rPr>
          <w:color w:val="538135" w:themeColor="accent6" w:themeShade="BF"/>
          <w:shd w:val="clear" w:color="auto" w:fill="FFFFFF"/>
        </w:rPr>
        <w:t>&lt;</w:t>
      </w:r>
      <w:proofErr w:type="spellStart"/>
      <w:r w:rsidRPr="00560B81">
        <w:rPr>
          <w:color w:val="538135" w:themeColor="accent6" w:themeShade="BF"/>
          <w:shd w:val="clear" w:color="auto" w:fill="FFFFFF"/>
          <w:lang w:val="en-US"/>
        </w:rPr>
        <w:t>yn</w:t>
      </w:r>
      <w:proofErr w:type="spellEnd"/>
    </w:p>
    <w:p w14:paraId="3D68BB2A" w14:textId="794F1967" w:rsidR="00560B81" w:rsidRPr="00560B81" w:rsidRDefault="00560B81" w:rsidP="00560B81">
      <w:pPr>
        <w:rPr>
          <w:lang w:val="en-US"/>
        </w:rPr>
      </w:pPr>
      <w:r w:rsidRPr="00560B81">
        <w:rPr>
          <w:noProof/>
          <w:lang w:val="en-US"/>
        </w:rPr>
        <w:drawing>
          <wp:inline distT="0" distB="0" distL="0" distR="0" wp14:anchorId="6A8E8152" wp14:editId="21179938">
            <wp:extent cx="5940425" cy="2772410"/>
            <wp:effectExtent l="0" t="0" r="3175" b="8890"/>
            <wp:docPr id="58029033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033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E633" w14:textId="49AA6AC1" w:rsidR="00715C30" w:rsidRPr="00A33D78" w:rsidRDefault="00715C30" w:rsidP="00CB0593">
      <w:pPr>
        <w:pStyle w:val="2"/>
        <w:rPr>
          <w:highlight w:val="yellow"/>
        </w:rPr>
      </w:pPr>
      <w:r w:rsidRPr="00A33D78">
        <w:rPr>
          <w:highlight w:val="yellow"/>
          <w:lang w:val="en-US"/>
        </w:rPr>
        <w:t xml:space="preserve">2 </w:t>
      </w:r>
      <w:r w:rsidRPr="00A33D78">
        <w:rPr>
          <w:highlight w:val="yellow"/>
        </w:rPr>
        <w:t>следствия</w:t>
      </w:r>
    </w:p>
    <w:p w14:paraId="0066381E" w14:textId="58F1D65B" w:rsidR="00107C2F" w:rsidRPr="00A33D78" w:rsidRDefault="00107C2F" w:rsidP="00CB0593">
      <w:pPr>
        <w:pStyle w:val="3"/>
        <w:rPr>
          <w:color w:val="538135" w:themeColor="accent6" w:themeShade="BF"/>
          <w:highlight w:val="yellow"/>
        </w:rPr>
      </w:pPr>
      <w:proofErr w:type="spellStart"/>
      <w:r w:rsidRPr="00A33D78">
        <w:rPr>
          <w:color w:val="538135" w:themeColor="accent6" w:themeShade="BF"/>
          <w:highlight w:val="yellow"/>
          <w:lang w:val="en-US"/>
        </w:rPr>
        <w:t>Xn</w:t>
      </w:r>
      <w:proofErr w:type="spellEnd"/>
      <w:r w:rsidRPr="00A33D78">
        <w:rPr>
          <w:color w:val="538135" w:themeColor="accent6" w:themeShade="BF"/>
          <w:highlight w:val="yellow"/>
        </w:rPr>
        <w:t xml:space="preserve"> &gt; </w:t>
      </w:r>
      <w:proofErr w:type="spellStart"/>
      <w:r w:rsidRPr="00A33D78">
        <w:rPr>
          <w:color w:val="538135" w:themeColor="accent6" w:themeShade="BF"/>
          <w:highlight w:val="yellow"/>
          <w:lang w:val="en-US"/>
        </w:rPr>
        <w:t>yn</w:t>
      </w:r>
      <w:proofErr w:type="spellEnd"/>
      <w:r w:rsidRPr="00A33D78">
        <w:rPr>
          <w:color w:val="538135" w:themeColor="accent6" w:themeShade="BF"/>
          <w:highlight w:val="yellow"/>
        </w:rPr>
        <w:t xml:space="preserve"> с какого то номера </w:t>
      </w:r>
      <w:r w:rsidRPr="00A33D78">
        <w:rPr>
          <w:color w:val="538135" w:themeColor="accent6" w:themeShade="BF"/>
          <w:highlight w:val="yellow"/>
          <w:lang w:val="en-US"/>
        </w:rPr>
        <w:sym w:font="Wingdings" w:char="F0E0"/>
      </w:r>
      <w:r w:rsidRPr="00A33D78">
        <w:rPr>
          <w:color w:val="538135" w:themeColor="accent6" w:themeShade="BF"/>
          <w:highlight w:val="yellow"/>
        </w:rPr>
        <w:t xml:space="preserve"> </w:t>
      </w:r>
      <w:r w:rsidRPr="00A33D78">
        <w:rPr>
          <w:color w:val="538135" w:themeColor="accent6" w:themeShade="BF"/>
          <w:highlight w:val="yellow"/>
          <w:lang w:val="en-US"/>
        </w:rPr>
        <w:t>A</w:t>
      </w:r>
      <w:r w:rsidRPr="00A33D78">
        <w:rPr>
          <w:color w:val="538135" w:themeColor="accent6" w:themeShade="BF"/>
          <w:highlight w:val="yellow"/>
        </w:rPr>
        <w:t xml:space="preserve"> &gt;</w:t>
      </w:r>
      <w:r w:rsidR="00103271" w:rsidRPr="00A33D78">
        <w:rPr>
          <w:color w:val="538135" w:themeColor="accent6" w:themeShade="BF"/>
          <w:highlight w:val="yellow"/>
        </w:rPr>
        <w:t>=</w:t>
      </w:r>
      <w:r w:rsidRPr="00A33D78">
        <w:rPr>
          <w:color w:val="538135" w:themeColor="accent6" w:themeShade="BF"/>
          <w:highlight w:val="yellow"/>
        </w:rPr>
        <w:t xml:space="preserve"> </w:t>
      </w:r>
      <w:r w:rsidRPr="00A33D78">
        <w:rPr>
          <w:color w:val="538135" w:themeColor="accent6" w:themeShade="BF"/>
          <w:highlight w:val="yellow"/>
          <w:lang w:val="en-US"/>
        </w:rPr>
        <w:t>B</w:t>
      </w:r>
    </w:p>
    <w:p w14:paraId="3100C062" w14:textId="3B348295" w:rsidR="00FA3921" w:rsidRDefault="00FA3921" w:rsidP="00FA3921">
      <w:r>
        <w:t xml:space="preserve">От </w:t>
      </w:r>
      <w:proofErr w:type="spellStart"/>
      <w:r>
        <w:t>прот</w:t>
      </w:r>
      <w:proofErr w:type="spellEnd"/>
      <w:r>
        <w:t xml:space="preserve">: пусть А </w:t>
      </w:r>
      <w:r w:rsidRPr="00FA3921">
        <w:t xml:space="preserve">&lt; </w:t>
      </w:r>
      <w:r>
        <w:rPr>
          <w:lang w:val="en-US"/>
        </w:rPr>
        <w:t>B</w:t>
      </w:r>
      <w:r>
        <w:t xml:space="preserve"> то </w:t>
      </w:r>
      <w:proofErr w:type="spellStart"/>
      <w:r>
        <w:rPr>
          <w:lang w:val="en-US"/>
        </w:rPr>
        <w:t>xn</w:t>
      </w:r>
      <w:proofErr w:type="spellEnd"/>
      <w:r w:rsidRPr="00FA3921">
        <w:t>&lt;</w:t>
      </w:r>
      <w:proofErr w:type="spellStart"/>
      <w:r>
        <w:rPr>
          <w:lang w:val="en-US"/>
        </w:rPr>
        <w:t>yn</w:t>
      </w:r>
      <w:proofErr w:type="spellEnd"/>
      <w:r>
        <w:t xml:space="preserve"> </w:t>
      </w:r>
    </w:p>
    <w:p w14:paraId="6FAD11D0" w14:textId="7DEA5FA1" w:rsidR="00FA3921" w:rsidRPr="00FA3921" w:rsidRDefault="00FA3921" w:rsidP="00FA3921">
      <w:proofErr w:type="spellStart"/>
      <w:r>
        <w:t>пиротиворечие</w:t>
      </w:r>
      <w:proofErr w:type="spellEnd"/>
    </w:p>
    <w:p w14:paraId="552C0460" w14:textId="22B9D31E" w:rsidR="00107C2F" w:rsidRPr="00A33D78" w:rsidRDefault="00107C2F" w:rsidP="00CB0593">
      <w:pPr>
        <w:pStyle w:val="3"/>
        <w:rPr>
          <w:color w:val="538135" w:themeColor="accent6" w:themeShade="BF"/>
          <w:highlight w:val="yellow"/>
        </w:rPr>
      </w:pPr>
      <w:proofErr w:type="spellStart"/>
      <w:r w:rsidRPr="00A33D78">
        <w:rPr>
          <w:color w:val="538135" w:themeColor="accent6" w:themeShade="BF"/>
          <w:highlight w:val="yellow"/>
          <w:lang w:val="en-US"/>
        </w:rPr>
        <w:t>Xn</w:t>
      </w:r>
      <w:proofErr w:type="spellEnd"/>
      <w:r w:rsidRPr="00A33D78">
        <w:rPr>
          <w:color w:val="538135" w:themeColor="accent6" w:themeShade="BF"/>
          <w:highlight w:val="yellow"/>
          <w:lang w:val="en-US"/>
        </w:rPr>
        <w:t xml:space="preserve"> &gt;= </w:t>
      </w:r>
      <w:proofErr w:type="spellStart"/>
      <w:r w:rsidRPr="00A33D78">
        <w:rPr>
          <w:color w:val="538135" w:themeColor="accent6" w:themeShade="BF"/>
          <w:highlight w:val="yellow"/>
          <w:lang w:val="en-US"/>
        </w:rPr>
        <w:t>yn</w:t>
      </w:r>
      <w:proofErr w:type="spellEnd"/>
      <w:r w:rsidRPr="00A33D78">
        <w:rPr>
          <w:color w:val="538135" w:themeColor="accent6" w:themeShade="BF"/>
          <w:highlight w:val="yellow"/>
          <w:lang w:val="en-US"/>
        </w:rPr>
        <w:t xml:space="preserve"> </w:t>
      </w:r>
      <w:r w:rsidRPr="00A33D78">
        <w:rPr>
          <w:color w:val="538135" w:themeColor="accent6" w:themeShade="BF"/>
          <w:highlight w:val="yellow"/>
          <w:lang w:val="en-US"/>
        </w:rPr>
        <w:sym w:font="Wingdings" w:char="F0E0"/>
      </w:r>
      <w:r w:rsidRPr="00A33D78">
        <w:rPr>
          <w:color w:val="538135" w:themeColor="accent6" w:themeShade="BF"/>
          <w:highlight w:val="yellow"/>
          <w:lang w:val="en-US"/>
        </w:rPr>
        <w:t xml:space="preserve"> A</w:t>
      </w:r>
      <w:r w:rsidR="00103271" w:rsidRPr="00A33D78">
        <w:rPr>
          <w:color w:val="538135" w:themeColor="accent6" w:themeShade="BF"/>
          <w:highlight w:val="yellow"/>
          <w:lang w:val="en-US"/>
        </w:rPr>
        <w:t xml:space="preserve"> </w:t>
      </w:r>
      <w:r w:rsidRPr="00A33D78">
        <w:rPr>
          <w:color w:val="538135" w:themeColor="accent6" w:themeShade="BF"/>
          <w:highlight w:val="yellow"/>
          <w:lang w:val="en-US"/>
        </w:rPr>
        <w:t>&gt;</w:t>
      </w:r>
      <w:r w:rsidR="00103271" w:rsidRPr="00A33D78">
        <w:rPr>
          <w:color w:val="538135" w:themeColor="accent6" w:themeShade="BF"/>
          <w:highlight w:val="yellow"/>
          <w:lang w:val="en-US"/>
        </w:rPr>
        <w:t xml:space="preserve">= </w:t>
      </w:r>
      <w:r w:rsidRPr="00A33D78">
        <w:rPr>
          <w:color w:val="538135" w:themeColor="accent6" w:themeShade="BF"/>
          <w:highlight w:val="yellow"/>
          <w:lang w:val="en-US"/>
        </w:rPr>
        <w:t>B</w:t>
      </w:r>
    </w:p>
    <w:p w14:paraId="4F7E3A36" w14:textId="37EEC259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  <w:shd w:val="clear" w:color="auto" w:fill="FFFFFF"/>
        </w:rPr>
        <w:t>Теорема о сжатой переменной.</w:t>
      </w:r>
      <w:r w:rsidR="0071792F" w:rsidRPr="005C5E22">
        <w:rPr>
          <w:color w:val="C45911" w:themeColor="accent2" w:themeShade="BF"/>
          <w:shd w:val="clear" w:color="auto" w:fill="FFFFFF"/>
        </w:rPr>
        <w:t xml:space="preserve"> (1Т)</w:t>
      </w:r>
    </w:p>
    <w:p w14:paraId="43FFB050" w14:textId="26CA56AA" w:rsidR="0071792F" w:rsidRPr="006A69F6" w:rsidRDefault="0071792F" w:rsidP="00CB0593">
      <w:pPr>
        <w:pStyle w:val="2"/>
      </w:pPr>
      <w:r w:rsidRPr="006A69F6">
        <w:rPr>
          <w:shd w:val="clear" w:color="auto" w:fill="FFFFFF"/>
        </w:rPr>
        <w:t>1 теорема</w:t>
      </w:r>
    </w:p>
    <w:p w14:paraId="26256A21" w14:textId="4F748648" w:rsidR="0071792F" w:rsidRDefault="0018180E" w:rsidP="00CB0593">
      <w:pPr>
        <w:pStyle w:val="3"/>
        <w:rPr>
          <w:color w:val="538135" w:themeColor="accent6" w:themeShade="BF"/>
          <w:lang w:val="en-US"/>
        </w:rPr>
      </w:pPr>
      <w:proofErr w:type="spellStart"/>
      <w:r w:rsidRPr="00835E29">
        <w:rPr>
          <w:color w:val="538135" w:themeColor="accent6" w:themeShade="BF"/>
          <w:lang w:val="en-US"/>
        </w:rPr>
        <w:t>Xn</w:t>
      </w:r>
      <w:proofErr w:type="spellEnd"/>
      <w:r w:rsidRPr="00835E29">
        <w:rPr>
          <w:color w:val="538135" w:themeColor="accent6" w:themeShade="BF"/>
          <w:lang w:val="en-US"/>
        </w:rPr>
        <w:t xml:space="preserve"> &lt;= </w:t>
      </w:r>
      <w:proofErr w:type="spellStart"/>
      <w:r w:rsidRPr="00835E29">
        <w:rPr>
          <w:color w:val="538135" w:themeColor="accent6" w:themeShade="BF"/>
          <w:lang w:val="en-US"/>
        </w:rPr>
        <w:t>zn</w:t>
      </w:r>
      <w:proofErr w:type="spellEnd"/>
      <w:r w:rsidRPr="00835E29">
        <w:rPr>
          <w:color w:val="538135" w:themeColor="accent6" w:themeShade="BF"/>
          <w:lang w:val="en-US"/>
        </w:rPr>
        <w:t xml:space="preserve"> &lt;= </w:t>
      </w:r>
      <w:proofErr w:type="spellStart"/>
      <w:r w:rsidRPr="00835E29">
        <w:rPr>
          <w:color w:val="538135" w:themeColor="accent6" w:themeShade="BF"/>
          <w:lang w:val="en-US"/>
        </w:rPr>
        <w:t>yn</w:t>
      </w:r>
      <w:proofErr w:type="spellEnd"/>
      <w:r w:rsidRPr="00835E29">
        <w:rPr>
          <w:color w:val="538135" w:themeColor="accent6" w:themeShade="BF"/>
          <w:lang w:val="en-US"/>
        </w:rPr>
        <w:t xml:space="preserve"> </w:t>
      </w:r>
      <w:r w:rsidR="00C4597C" w:rsidRPr="00835E29">
        <w:rPr>
          <w:color w:val="538135" w:themeColor="accent6" w:themeShade="BF"/>
        </w:rPr>
        <w:t>и</w:t>
      </w:r>
      <w:r w:rsidR="00C4597C" w:rsidRPr="00835E29">
        <w:rPr>
          <w:color w:val="538135" w:themeColor="accent6" w:themeShade="BF"/>
          <w:lang w:val="en-US"/>
        </w:rPr>
        <w:t xml:space="preserve"> </w:t>
      </w:r>
      <w:r w:rsidR="00C4597C" w:rsidRPr="00835E29">
        <w:rPr>
          <w:color w:val="538135" w:themeColor="accent6" w:themeShade="BF"/>
        </w:rPr>
        <w:t>пределы</w:t>
      </w:r>
      <w:r w:rsidR="00C4597C" w:rsidRPr="00835E29">
        <w:rPr>
          <w:color w:val="538135" w:themeColor="accent6" w:themeShade="BF"/>
          <w:lang w:val="en-US"/>
        </w:rPr>
        <w:t xml:space="preserve"> </w:t>
      </w:r>
      <w:proofErr w:type="spellStart"/>
      <w:r w:rsidR="00C4597C" w:rsidRPr="00835E29">
        <w:rPr>
          <w:color w:val="538135" w:themeColor="accent6" w:themeShade="BF"/>
          <w:lang w:val="en-US"/>
        </w:rPr>
        <w:t>xn</w:t>
      </w:r>
      <w:proofErr w:type="spellEnd"/>
      <w:r w:rsidR="00C4597C" w:rsidRPr="00835E29">
        <w:rPr>
          <w:color w:val="538135" w:themeColor="accent6" w:themeShade="BF"/>
          <w:lang w:val="en-US"/>
        </w:rPr>
        <w:t>=</w:t>
      </w:r>
      <w:proofErr w:type="spellStart"/>
      <w:r w:rsidR="00C4597C" w:rsidRPr="00835E29">
        <w:rPr>
          <w:color w:val="538135" w:themeColor="accent6" w:themeShade="BF"/>
          <w:lang w:val="en-US"/>
        </w:rPr>
        <w:t>yn</w:t>
      </w:r>
      <w:proofErr w:type="spellEnd"/>
      <w:r w:rsidR="00C4597C" w:rsidRPr="00835E29">
        <w:rPr>
          <w:color w:val="538135" w:themeColor="accent6" w:themeShade="BF"/>
          <w:lang w:val="en-US"/>
        </w:rPr>
        <w:t xml:space="preserve">=A </w:t>
      </w:r>
      <w:r w:rsidR="00C4597C" w:rsidRPr="00835E29">
        <w:rPr>
          <w:color w:val="538135" w:themeColor="accent6" w:themeShade="BF"/>
          <w:lang w:val="en-US"/>
        </w:rPr>
        <w:sym w:font="Wingdings" w:char="F0E0"/>
      </w:r>
      <w:r w:rsidR="00C4597C" w:rsidRPr="00835E29">
        <w:rPr>
          <w:color w:val="538135" w:themeColor="accent6" w:themeShade="BF"/>
          <w:lang w:val="en-US"/>
        </w:rPr>
        <w:t xml:space="preserve"> </w:t>
      </w:r>
      <w:proofErr w:type="spellStart"/>
      <w:r w:rsidR="00C4597C" w:rsidRPr="00835E29">
        <w:rPr>
          <w:color w:val="538135" w:themeColor="accent6" w:themeShade="BF"/>
          <w:lang w:val="en-US"/>
        </w:rPr>
        <w:t>lim</w:t>
      </w:r>
      <w:proofErr w:type="spellEnd"/>
      <w:r w:rsidR="00C4597C" w:rsidRPr="00835E29">
        <w:rPr>
          <w:color w:val="538135" w:themeColor="accent6" w:themeShade="BF"/>
          <w:lang w:val="en-US"/>
        </w:rPr>
        <w:t>(</w:t>
      </w:r>
      <w:proofErr w:type="spellStart"/>
      <w:r w:rsidR="00C4597C" w:rsidRPr="00835E29">
        <w:rPr>
          <w:color w:val="538135" w:themeColor="accent6" w:themeShade="BF"/>
          <w:lang w:val="en-US"/>
        </w:rPr>
        <w:t>yn</w:t>
      </w:r>
      <w:proofErr w:type="spellEnd"/>
      <w:r w:rsidR="00C4597C" w:rsidRPr="00835E29">
        <w:rPr>
          <w:color w:val="538135" w:themeColor="accent6" w:themeShade="BF"/>
          <w:lang w:val="en-US"/>
        </w:rPr>
        <w:t>)=A</w:t>
      </w:r>
    </w:p>
    <w:p w14:paraId="57769567" w14:textId="6D7006AF" w:rsidR="00A37F8A" w:rsidRDefault="00A37F8A" w:rsidP="00A37F8A">
      <w:r>
        <w:t xml:space="preserve">Заключить </w:t>
      </w:r>
      <w:proofErr w:type="spellStart"/>
      <w:r>
        <w:t>посл-ти</w:t>
      </w:r>
      <w:proofErr w:type="spellEnd"/>
      <w:r>
        <w:t xml:space="preserve"> в эпсилон трубы и соединить в одно </w:t>
      </w:r>
      <w:proofErr w:type="spellStart"/>
      <w:r>
        <w:t>неравентсво</w:t>
      </w:r>
      <w:proofErr w:type="spellEnd"/>
    </w:p>
    <w:p w14:paraId="63A54D3F" w14:textId="195C570E" w:rsidR="00A37F8A" w:rsidRPr="00A37F8A" w:rsidRDefault="00A37F8A" w:rsidP="00A37F8A">
      <w:r w:rsidRPr="00A37F8A">
        <w:rPr>
          <w:noProof/>
        </w:rPr>
        <w:drawing>
          <wp:inline distT="0" distB="0" distL="0" distR="0" wp14:anchorId="068466BE" wp14:editId="292E8A34">
            <wp:extent cx="5940425" cy="2662555"/>
            <wp:effectExtent l="0" t="0" r="3175" b="4445"/>
            <wp:docPr id="3636826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826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1644" w14:textId="0A4A766B" w:rsidR="001725D9" w:rsidRPr="005C5E22" w:rsidRDefault="00A96636" w:rsidP="00CB0593">
      <w:pPr>
        <w:pStyle w:val="1"/>
        <w:rPr>
          <w:color w:val="C45911" w:themeColor="accent2" w:themeShade="BF"/>
        </w:rPr>
      </w:pPr>
      <w:r w:rsidRPr="007F3E0C">
        <w:rPr>
          <w:color w:val="C45911" w:themeColor="accent2" w:themeShade="BF"/>
          <w:shd w:val="clear" w:color="auto" w:fill="FFFFFF"/>
        </w:rPr>
        <w:t xml:space="preserve"> </w:t>
      </w:r>
      <w:r w:rsidR="007F3E0C" w:rsidRPr="007F3E0C">
        <w:rPr>
          <w:color w:val="C45911" w:themeColor="accent2" w:themeShade="BF"/>
          <w:shd w:val="clear" w:color="auto" w:fill="FFFFFF"/>
        </w:rPr>
        <w:t>Теорема Вейерштрасса. Дополнение и обобщение. (2Т)</w:t>
      </w:r>
    </w:p>
    <w:p w14:paraId="50C9C93D" w14:textId="563103DF" w:rsidR="002F4D17" w:rsidRPr="006A69F6" w:rsidRDefault="002F4D17" w:rsidP="00CB0593">
      <w:pPr>
        <w:pStyle w:val="2"/>
      </w:pPr>
      <w:r w:rsidRPr="006A69F6">
        <w:rPr>
          <w:shd w:val="clear" w:color="auto" w:fill="FFFFFF"/>
          <w:lang w:val="en-US"/>
        </w:rPr>
        <w:t xml:space="preserve">2 </w:t>
      </w:r>
      <w:r w:rsidRPr="006A69F6">
        <w:rPr>
          <w:shd w:val="clear" w:color="auto" w:fill="FFFFFF"/>
        </w:rPr>
        <w:t>теоремы</w:t>
      </w:r>
    </w:p>
    <w:p w14:paraId="70D236DB" w14:textId="76D09A75" w:rsidR="002F4D17" w:rsidRDefault="002F4D17" w:rsidP="00CB0593">
      <w:pPr>
        <w:pStyle w:val="3"/>
        <w:rPr>
          <w:color w:val="538135" w:themeColor="accent6" w:themeShade="BF"/>
          <w:shd w:val="clear" w:color="auto" w:fill="FFFFFF"/>
        </w:rPr>
      </w:pPr>
      <w:r w:rsidRPr="0055045B">
        <w:rPr>
          <w:color w:val="538135" w:themeColor="accent6" w:themeShade="BF"/>
          <w:shd w:val="clear" w:color="auto" w:fill="FFFFFF"/>
        </w:rPr>
        <w:t xml:space="preserve">Вейерштрасса. </w:t>
      </w:r>
      <w:proofErr w:type="spellStart"/>
      <w:r w:rsidRPr="0055045B">
        <w:rPr>
          <w:color w:val="538135" w:themeColor="accent6" w:themeShade="BF"/>
          <w:shd w:val="clear" w:color="auto" w:fill="FFFFFF"/>
        </w:rPr>
        <w:t>В</w:t>
      </w:r>
      <w:r w:rsidR="00786132" w:rsidRPr="0055045B">
        <w:rPr>
          <w:color w:val="538135" w:themeColor="accent6" w:themeShade="BF"/>
          <w:shd w:val="clear" w:color="auto" w:fill="FFFFFF"/>
        </w:rPr>
        <w:t>о</w:t>
      </w:r>
      <w:r w:rsidRPr="0055045B">
        <w:rPr>
          <w:color w:val="538135" w:themeColor="accent6" w:themeShade="BF"/>
          <w:shd w:val="clear" w:color="auto" w:fill="FFFFFF"/>
        </w:rPr>
        <w:t>зр</w:t>
      </w:r>
      <w:proofErr w:type="spellEnd"/>
      <w:r w:rsidR="00786132" w:rsidRPr="0055045B">
        <w:rPr>
          <w:color w:val="538135" w:themeColor="accent6" w:themeShade="BF"/>
          <w:shd w:val="clear" w:color="auto" w:fill="FFFFFF"/>
        </w:rPr>
        <w:t>(убыв)</w:t>
      </w:r>
      <w:r w:rsidRPr="0055045B">
        <w:rPr>
          <w:color w:val="538135" w:themeColor="accent6" w:themeShade="BF"/>
          <w:shd w:val="clear" w:color="auto" w:fill="FFFFFF"/>
        </w:rPr>
        <w:t xml:space="preserve"> </w:t>
      </w:r>
      <w:proofErr w:type="spellStart"/>
      <w:r w:rsidRPr="0055045B">
        <w:rPr>
          <w:color w:val="538135" w:themeColor="accent6" w:themeShade="BF"/>
          <w:shd w:val="clear" w:color="auto" w:fill="FFFFFF"/>
        </w:rPr>
        <w:t>посл</w:t>
      </w:r>
      <w:proofErr w:type="spellEnd"/>
      <w:r w:rsidRPr="0055045B">
        <w:rPr>
          <w:color w:val="538135" w:themeColor="accent6" w:themeShade="BF"/>
          <w:shd w:val="clear" w:color="auto" w:fill="FFFFFF"/>
        </w:rPr>
        <w:t xml:space="preserve"> сходится т и </w:t>
      </w:r>
      <w:proofErr w:type="spellStart"/>
      <w:r w:rsidRPr="0055045B">
        <w:rPr>
          <w:color w:val="538135" w:themeColor="accent6" w:themeShade="BF"/>
          <w:shd w:val="clear" w:color="auto" w:fill="FFFFFF"/>
        </w:rPr>
        <w:t>тт</w:t>
      </w:r>
      <w:proofErr w:type="spellEnd"/>
      <w:r w:rsidRPr="0055045B">
        <w:rPr>
          <w:color w:val="538135" w:themeColor="accent6" w:themeShade="BF"/>
          <w:shd w:val="clear" w:color="auto" w:fill="FFFFFF"/>
        </w:rPr>
        <w:t xml:space="preserve"> когда </w:t>
      </w:r>
      <w:r w:rsidR="00786132" w:rsidRPr="0055045B">
        <w:rPr>
          <w:color w:val="538135" w:themeColor="accent6" w:themeShade="BF"/>
          <w:shd w:val="clear" w:color="auto" w:fill="FFFFFF"/>
        </w:rPr>
        <w:t xml:space="preserve">огр сверху(снизу) и </w:t>
      </w:r>
      <w:proofErr w:type="spellStart"/>
      <w:r w:rsidRPr="0055045B">
        <w:rPr>
          <w:color w:val="538135" w:themeColor="accent6" w:themeShade="BF"/>
          <w:shd w:val="clear" w:color="auto" w:fill="FFFFFF"/>
          <w:lang w:val="en-US"/>
        </w:rPr>
        <w:t>lim</w:t>
      </w:r>
      <w:proofErr w:type="spellEnd"/>
      <w:r w:rsidRPr="0055045B">
        <w:rPr>
          <w:color w:val="538135" w:themeColor="accent6" w:themeShade="BF"/>
          <w:shd w:val="clear" w:color="auto" w:fill="FFFFFF"/>
        </w:rPr>
        <w:t>=</w:t>
      </w:r>
      <w:r w:rsidRPr="0055045B">
        <w:rPr>
          <w:color w:val="538135" w:themeColor="accent6" w:themeShade="BF"/>
          <w:shd w:val="clear" w:color="auto" w:fill="FFFFFF"/>
          <w:lang w:val="en-US"/>
        </w:rPr>
        <w:t>sup</w:t>
      </w:r>
      <w:r w:rsidR="00786132" w:rsidRPr="0055045B">
        <w:rPr>
          <w:color w:val="538135" w:themeColor="accent6" w:themeShade="BF"/>
          <w:shd w:val="clear" w:color="auto" w:fill="FFFFFF"/>
        </w:rPr>
        <w:t>(</w:t>
      </w:r>
      <w:r w:rsidR="00786132" w:rsidRPr="0055045B">
        <w:rPr>
          <w:color w:val="538135" w:themeColor="accent6" w:themeShade="BF"/>
          <w:shd w:val="clear" w:color="auto" w:fill="FFFFFF"/>
          <w:lang w:val="en-US"/>
        </w:rPr>
        <w:t>inf</w:t>
      </w:r>
      <w:r w:rsidR="00786132" w:rsidRPr="0055045B">
        <w:rPr>
          <w:color w:val="538135" w:themeColor="accent6" w:themeShade="BF"/>
          <w:shd w:val="clear" w:color="auto" w:fill="FFFFFF"/>
        </w:rPr>
        <w:t>)</w:t>
      </w:r>
    </w:p>
    <w:p w14:paraId="564C3E6B" w14:textId="42F42663" w:rsidR="0055045B" w:rsidRPr="0055045B" w:rsidRDefault="0055045B" w:rsidP="0055045B">
      <w:r w:rsidRPr="0055045B">
        <w:rPr>
          <w:noProof/>
        </w:rPr>
        <w:drawing>
          <wp:inline distT="0" distB="0" distL="0" distR="0" wp14:anchorId="2B717EB4" wp14:editId="7153995F">
            <wp:extent cx="5940425" cy="2706370"/>
            <wp:effectExtent l="0" t="0" r="3175" b="0"/>
            <wp:docPr id="13773301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301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B852" w14:textId="509FC8E6" w:rsidR="00786132" w:rsidRPr="009544E8" w:rsidRDefault="00786132" w:rsidP="009544E8">
      <w:pPr>
        <w:pStyle w:val="3"/>
        <w:rPr>
          <w:color w:val="538135" w:themeColor="accent6" w:themeShade="BF"/>
          <w:shd w:val="clear" w:color="auto" w:fill="FFFFFF"/>
        </w:rPr>
      </w:pPr>
      <w:r w:rsidRPr="009544E8">
        <w:rPr>
          <w:color w:val="538135" w:themeColor="accent6" w:themeShade="BF"/>
          <w:shd w:val="clear" w:color="auto" w:fill="FFFFFF"/>
        </w:rPr>
        <w:t>Обобщение</w:t>
      </w:r>
      <w:r w:rsidR="00C014BF" w:rsidRPr="009544E8">
        <w:rPr>
          <w:color w:val="538135" w:themeColor="accent6" w:themeShade="BF"/>
          <w:shd w:val="clear" w:color="auto" w:fill="FFFFFF"/>
        </w:rPr>
        <w:t>.</w:t>
      </w:r>
      <w:r w:rsidRPr="009544E8">
        <w:rPr>
          <w:color w:val="538135" w:themeColor="accent6" w:themeShade="BF"/>
          <w:shd w:val="clear" w:color="auto" w:fill="FFFFFF"/>
        </w:rPr>
        <w:t xml:space="preserve"> </w:t>
      </w:r>
      <w:proofErr w:type="spellStart"/>
      <w:r w:rsidRPr="009544E8">
        <w:rPr>
          <w:color w:val="538135" w:themeColor="accent6" w:themeShade="BF"/>
          <w:shd w:val="clear" w:color="auto" w:fill="FFFFFF"/>
        </w:rPr>
        <w:t>посл</w:t>
      </w:r>
      <w:proofErr w:type="spellEnd"/>
      <w:r w:rsidRPr="009544E8">
        <w:rPr>
          <w:color w:val="538135" w:themeColor="accent6" w:themeShade="BF"/>
          <w:shd w:val="clear" w:color="auto" w:fill="FFFFFF"/>
        </w:rPr>
        <w:t xml:space="preserve"> </w:t>
      </w:r>
      <w:proofErr w:type="spellStart"/>
      <w:r w:rsidRPr="009544E8">
        <w:rPr>
          <w:color w:val="538135" w:themeColor="accent6" w:themeShade="BF"/>
          <w:shd w:val="clear" w:color="auto" w:fill="FFFFFF"/>
        </w:rPr>
        <w:t>возр</w:t>
      </w:r>
      <w:proofErr w:type="spellEnd"/>
      <w:r w:rsidRPr="009544E8">
        <w:rPr>
          <w:color w:val="538135" w:themeColor="accent6" w:themeShade="BF"/>
          <w:shd w:val="clear" w:color="auto" w:fill="FFFFFF"/>
        </w:rPr>
        <w:t xml:space="preserve">(убыв) </w:t>
      </w:r>
      <w:r w:rsidR="002F57B2" w:rsidRPr="009544E8">
        <w:rPr>
          <w:color w:val="538135" w:themeColor="accent6" w:themeShade="BF"/>
          <w:shd w:val="clear" w:color="auto" w:fill="FFFFFF"/>
        </w:rPr>
        <w:t xml:space="preserve">и не огр сверху(снизу) </w:t>
      </w:r>
      <w:r w:rsidRPr="009544E8">
        <w:rPr>
          <w:color w:val="538135" w:themeColor="accent6" w:themeShade="BF"/>
          <w:shd w:val="clear" w:color="auto" w:fill="FFFFFF"/>
        </w:rPr>
        <w:t xml:space="preserve">–&gt; имеет предел </w:t>
      </w:r>
      <w:r w:rsidR="002F57B2" w:rsidRPr="009544E8">
        <w:rPr>
          <w:color w:val="538135" w:themeColor="accent6" w:themeShade="BF"/>
          <w:shd w:val="clear" w:color="auto" w:fill="FFFFFF"/>
        </w:rPr>
        <w:t>+</w:t>
      </w:r>
      <w:proofErr w:type="spellStart"/>
      <w:r w:rsidR="002F57B2" w:rsidRPr="009544E8">
        <w:rPr>
          <w:color w:val="538135" w:themeColor="accent6" w:themeShade="BF"/>
          <w:shd w:val="clear" w:color="auto" w:fill="FFFFFF"/>
        </w:rPr>
        <w:t>беск</w:t>
      </w:r>
      <w:proofErr w:type="spellEnd"/>
      <w:r w:rsidR="002F57B2" w:rsidRPr="009544E8">
        <w:rPr>
          <w:color w:val="538135" w:themeColor="accent6" w:themeShade="BF"/>
          <w:shd w:val="clear" w:color="auto" w:fill="FFFFFF"/>
        </w:rPr>
        <w:t>(-</w:t>
      </w:r>
      <w:proofErr w:type="spellStart"/>
      <w:r w:rsidR="002F57B2" w:rsidRPr="009544E8">
        <w:rPr>
          <w:color w:val="538135" w:themeColor="accent6" w:themeShade="BF"/>
          <w:shd w:val="clear" w:color="auto" w:fill="FFFFFF"/>
        </w:rPr>
        <w:t>беск</w:t>
      </w:r>
      <w:proofErr w:type="spellEnd"/>
      <w:r w:rsidR="002F57B2" w:rsidRPr="009544E8">
        <w:rPr>
          <w:color w:val="538135" w:themeColor="accent6" w:themeShade="BF"/>
          <w:shd w:val="clear" w:color="auto" w:fill="FFFFFF"/>
        </w:rPr>
        <w:t xml:space="preserve">) = </w:t>
      </w:r>
      <w:r w:rsidRPr="009544E8">
        <w:rPr>
          <w:color w:val="538135" w:themeColor="accent6" w:themeShade="BF"/>
          <w:shd w:val="clear" w:color="auto" w:fill="FFFFFF"/>
          <w:lang w:val="en-US"/>
        </w:rPr>
        <w:t>sup</w:t>
      </w:r>
      <w:r w:rsidRPr="009544E8">
        <w:rPr>
          <w:color w:val="538135" w:themeColor="accent6" w:themeShade="BF"/>
          <w:shd w:val="clear" w:color="auto" w:fill="FFFFFF"/>
        </w:rPr>
        <w:t>(</w:t>
      </w:r>
      <w:r w:rsidRPr="009544E8">
        <w:rPr>
          <w:color w:val="538135" w:themeColor="accent6" w:themeShade="BF"/>
          <w:shd w:val="clear" w:color="auto" w:fill="FFFFFF"/>
          <w:lang w:val="en-US"/>
        </w:rPr>
        <w:t>inf</w:t>
      </w:r>
      <w:r w:rsidRPr="009544E8">
        <w:rPr>
          <w:color w:val="538135" w:themeColor="accent6" w:themeShade="BF"/>
          <w:shd w:val="clear" w:color="auto" w:fill="FFFFFF"/>
        </w:rPr>
        <w:t>)</w:t>
      </w:r>
    </w:p>
    <w:p w14:paraId="467FDB25" w14:textId="25F1694B" w:rsidR="002F57B2" w:rsidRPr="002F57B2" w:rsidRDefault="002F57B2" w:rsidP="002F57B2">
      <w:r w:rsidRPr="002F57B2">
        <w:rPr>
          <w:noProof/>
        </w:rPr>
        <w:drawing>
          <wp:inline distT="0" distB="0" distL="0" distR="0" wp14:anchorId="39612BD4" wp14:editId="174CA7AA">
            <wp:extent cx="5940425" cy="2164080"/>
            <wp:effectExtent l="0" t="0" r="3175" b="7620"/>
            <wp:docPr id="6715224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224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F0B6" w14:textId="2F31EC17" w:rsidR="001725D9" w:rsidRPr="005C5E22" w:rsidRDefault="001725D9" w:rsidP="00CB0593">
      <w:pPr>
        <w:pStyle w:val="1"/>
        <w:rPr>
          <w:color w:val="C45911" w:themeColor="accent2" w:themeShade="BF"/>
        </w:rPr>
      </w:pPr>
      <w:r w:rsidRPr="005C5E22">
        <w:rPr>
          <w:color w:val="C45911" w:themeColor="accent2" w:themeShade="BF"/>
          <w:shd w:val="clear" w:color="auto" w:fill="FFFFFF"/>
        </w:rPr>
        <w:t>Второй замечательный предел.</w:t>
      </w:r>
      <w:r w:rsidR="00AD5641" w:rsidRPr="005C5E22">
        <w:rPr>
          <w:color w:val="C45911" w:themeColor="accent2" w:themeShade="BF"/>
          <w:shd w:val="clear" w:color="auto" w:fill="FFFFFF"/>
        </w:rPr>
        <w:t xml:space="preserve"> (1Т + 2опр</w:t>
      </w:r>
      <w:r w:rsidR="00B6341B" w:rsidRPr="005C5E22">
        <w:rPr>
          <w:color w:val="C45911" w:themeColor="accent2" w:themeShade="BF"/>
          <w:shd w:val="clear" w:color="auto" w:fill="FFFFFF"/>
        </w:rPr>
        <w:t>)</w:t>
      </w:r>
    </w:p>
    <w:p w14:paraId="58F854DC" w14:textId="768EF3DA" w:rsidR="00B6341B" w:rsidRPr="006A69F6" w:rsidRDefault="00B6341B" w:rsidP="00CB0593">
      <w:pPr>
        <w:pStyle w:val="2"/>
      </w:pPr>
      <w:r w:rsidRPr="006A69F6">
        <w:rPr>
          <w:shd w:val="clear" w:color="auto" w:fill="FFFFFF"/>
        </w:rPr>
        <w:t>1 теорема</w:t>
      </w:r>
    </w:p>
    <w:p w14:paraId="2D6E739A" w14:textId="38A5E245" w:rsidR="00B6341B" w:rsidRPr="00DD4C49" w:rsidRDefault="00B6341B" w:rsidP="00CB0593">
      <w:pPr>
        <w:pStyle w:val="3"/>
        <w:rPr>
          <w:color w:val="538135" w:themeColor="accent6" w:themeShade="BF"/>
          <w:shd w:val="clear" w:color="auto" w:fill="FFFFFF"/>
        </w:rPr>
      </w:pPr>
      <w:proofErr w:type="spellStart"/>
      <w:r w:rsidRPr="00D67670">
        <w:rPr>
          <w:color w:val="538135" w:themeColor="accent6" w:themeShade="BF"/>
          <w:shd w:val="clear" w:color="auto" w:fill="FFFFFF"/>
        </w:rPr>
        <w:t>Сущ</w:t>
      </w:r>
      <w:proofErr w:type="spellEnd"/>
      <w:r w:rsidRPr="00D67670">
        <w:rPr>
          <w:color w:val="538135" w:themeColor="accent6" w:themeShade="BF"/>
          <w:shd w:val="clear" w:color="auto" w:fill="FFFFFF"/>
        </w:rPr>
        <w:t xml:space="preserve"> предел (1+1/</w:t>
      </w:r>
      <w:r w:rsidRPr="00D67670">
        <w:rPr>
          <w:color w:val="538135" w:themeColor="accent6" w:themeShade="BF"/>
          <w:shd w:val="clear" w:color="auto" w:fill="FFFFFF"/>
          <w:lang w:val="en-US"/>
        </w:rPr>
        <w:t>n</w:t>
      </w:r>
      <w:r w:rsidRPr="00D67670">
        <w:rPr>
          <w:color w:val="538135" w:themeColor="accent6" w:themeShade="BF"/>
          <w:shd w:val="clear" w:color="auto" w:fill="FFFFFF"/>
        </w:rPr>
        <w:t>)</w:t>
      </w:r>
      <w:r w:rsidRPr="00D67670">
        <w:rPr>
          <w:color w:val="538135" w:themeColor="accent6" w:themeShade="BF"/>
          <w:shd w:val="clear" w:color="auto" w:fill="FFFFFF"/>
          <w:vertAlign w:val="superscript"/>
          <w:lang w:val="en-US"/>
        </w:rPr>
        <w:t>n</w:t>
      </w:r>
      <w:r w:rsidRPr="00D67670">
        <w:rPr>
          <w:color w:val="538135" w:themeColor="accent6" w:themeShade="BF"/>
          <w:shd w:val="clear" w:color="auto" w:fill="FFFFFF"/>
        </w:rPr>
        <w:t xml:space="preserve"> в </w:t>
      </w:r>
      <w:r w:rsidRPr="00D67670">
        <w:rPr>
          <w:color w:val="538135" w:themeColor="accent6" w:themeShade="BF"/>
          <w:shd w:val="clear" w:color="auto" w:fill="FFFFFF"/>
          <w:lang w:val="en-US"/>
        </w:rPr>
        <w:t>R</w:t>
      </w:r>
    </w:p>
    <w:p w14:paraId="0E440D99" w14:textId="51328050" w:rsidR="00D67670" w:rsidRPr="00D67670" w:rsidRDefault="00D67670" w:rsidP="00D67670">
      <w:pPr>
        <w:rPr>
          <w:lang w:val="en-US"/>
        </w:rPr>
      </w:pPr>
      <w:r w:rsidRPr="00D67670">
        <w:rPr>
          <w:noProof/>
          <w:lang w:val="en-US"/>
        </w:rPr>
        <w:drawing>
          <wp:inline distT="0" distB="0" distL="0" distR="0" wp14:anchorId="1971527C" wp14:editId="71218F97">
            <wp:extent cx="5940425" cy="6026785"/>
            <wp:effectExtent l="0" t="0" r="3175" b="0"/>
            <wp:docPr id="567373432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73432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44A7" w14:textId="1FD0CDB8" w:rsidR="00BE2DBE" w:rsidRPr="006A69F6" w:rsidRDefault="00675AC3" w:rsidP="00CB0593">
      <w:pPr>
        <w:pStyle w:val="2"/>
      </w:pPr>
      <w:r w:rsidRPr="006A69F6">
        <w:t>3</w:t>
      </w:r>
      <w:r w:rsidR="00BE2DBE" w:rsidRPr="006A69F6">
        <w:t xml:space="preserve"> </w:t>
      </w:r>
      <w:proofErr w:type="spellStart"/>
      <w:r w:rsidR="00BE2DBE" w:rsidRPr="006A69F6">
        <w:t>опред</w:t>
      </w:r>
      <w:proofErr w:type="spellEnd"/>
    </w:p>
    <w:p w14:paraId="1E286335" w14:textId="4D512E94" w:rsidR="00BE2DBE" w:rsidRPr="00202547" w:rsidRDefault="00BE2DBE" w:rsidP="00CB0593">
      <w:pPr>
        <w:pStyle w:val="3"/>
        <w:rPr>
          <w:color w:val="538135" w:themeColor="accent6" w:themeShade="BF"/>
        </w:rPr>
      </w:pPr>
      <w:proofErr w:type="spellStart"/>
      <w:r w:rsidRPr="00202547">
        <w:rPr>
          <w:color w:val="538135" w:themeColor="accent6" w:themeShade="BF"/>
          <w:lang w:val="en-US"/>
        </w:rPr>
        <w:t>lim</w:t>
      </w:r>
      <w:proofErr w:type="spellEnd"/>
      <w:r w:rsidRPr="00202547">
        <w:rPr>
          <w:color w:val="538135" w:themeColor="accent6" w:themeShade="BF"/>
          <w:shd w:val="clear" w:color="auto" w:fill="FFFFFF"/>
        </w:rPr>
        <w:t>(1+1/</w:t>
      </w:r>
      <w:r w:rsidRPr="00202547">
        <w:rPr>
          <w:color w:val="538135" w:themeColor="accent6" w:themeShade="BF"/>
          <w:shd w:val="clear" w:color="auto" w:fill="FFFFFF"/>
          <w:lang w:val="en-US"/>
        </w:rPr>
        <w:t>n</w:t>
      </w:r>
      <w:r w:rsidRPr="00202547">
        <w:rPr>
          <w:color w:val="538135" w:themeColor="accent6" w:themeShade="BF"/>
          <w:shd w:val="clear" w:color="auto" w:fill="FFFFFF"/>
        </w:rPr>
        <w:t>)</w:t>
      </w:r>
      <w:r w:rsidRPr="00202547">
        <w:rPr>
          <w:color w:val="538135" w:themeColor="accent6" w:themeShade="BF"/>
          <w:shd w:val="clear" w:color="auto" w:fill="FFFFFF"/>
          <w:vertAlign w:val="superscript"/>
          <w:lang w:val="en-US"/>
        </w:rPr>
        <w:t>n</w:t>
      </w:r>
      <w:r w:rsidRPr="00202547">
        <w:rPr>
          <w:color w:val="538135" w:themeColor="accent6" w:themeShade="BF"/>
          <w:shd w:val="clear" w:color="auto" w:fill="FFFFFF"/>
          <w:lang w:val="en-US"/>
        </w:rPr>
        <w:t xml:space="preserve"> = e</w:t>
      </w:r>
    </w:p>
    <w:p w14:paraId="1DAC4B3A" w14:textId="62C5DD6E" w:rsidR="00BE2DBE" w:rsidRPr="00202547" w:rsidRDefault="00BE2DBE" w:rsidP="00CB0593">
      <w:pPr>
        <w:pStyle w:val="3"/>
        <w:rPr>
          <w:color w:val="538135" w:themeColor="accent6" w:themeShade="BF"/>
          <w:lang w:val="en-US"/>
        </w:rPr>
      </w:pPr>
      <w:proofErr w:type="spellStart"/>
      <w:r w:rsidRPr="00202547">
        <w:rPr>
          <w:color w:val="538135" w:themeColor="accent6" w:themeShade="BF"/>
          <w:shd w:val="clear" w:color="auto" w:fill="FFFFFF"/>
          <w:lang w:val="en-US"/>
        </w:rPr>
        <w:t>lim</w:t>
      </w:r>
      <w:proofErr w:type="spellEnd"/>
      <w:r w:rsidRPr="00202547">
        <w:rPr>
          <w:color w:val="538135" w:themeColor="accent6" w:themeShade="BF"/>
          <w:shd w:val="clear" w:color="auto" w:fill="FFFFFF"/>
          <w:lang w:val="en-US"/>
        </w:rPr>
        <w:t>(</w:t>
      </w:r>
      <w:proofErr w:type="spellStart"/>
      <w:r w:rsidRPr="00202547">
        <w:rPr>
          <w:color w:val="538135" w:themeColor="accent6" w:themeShade="BF"/>
          <w:shd w:val="clear" w:color="auto" w:fill="FFFFFF"/>
          <w:lang w:val="en-US"/>
        </w:rPr>
        <w:t>xn</w:t>
      </w:r>
      <w:proofErr w:type="spellEnd"/>
      <w:r w:rsidRPr="00202547">
        <w:rPr>
          <w:color w:val="538135" w:themeColor="accent6" w:themeShade="BF"/>
          <w:shd w:val="clear" w:color="auto" w:fill="FFFFFF"/>
          <w:lang w:val="en-US"/>
        </w:rPr>
        <w:t xml:space="preserve">)=+** </w:t>
      </w:r>
      <w:r w:rsidRPr="00202547">
        <w:rPr>
          <w:color w:val="538135" w:themeColor="accent6" w:themeShade="BF"/>
          <w:shd w:val="clear" w:color="auto" w:fill="FFFFFF"/>
          <w:lang w:val="en-US"/>
        </w:rPr>
        <w:sym w:font="Wingdings" w:char="F0E0"/>
      </w:r>
      <w:r w:rsidRPr="00202547">
        <w:rPr>
          <w:color w:val="538135" w:themeColor="accent6" w:themeShade="BF"/>
          <w:shd w:val="clear" w:color="auto" w:fill="FFFFFF"/>
          <w:lang w:val="en-US"/>
        </w:rPr>
        <w:t xml:space="preserve"> </w:t>
      </w:r>
      <w:proofErr w:type="spellStart"/>
      <w:r w:rsidRPr="00202547">
        <w:rPr>
          <w:color w:val="538135" w:themeColor="accent6" w:themeShade="BF"/>
          <w:shd w:val="clear" w:color="auto" w:fill="FFFFFF"/>
          <w:lang w:val="en-US"/>
        </w:rPr>
        <w:t>lim</w:t>
      </w:r>
      <w:proofErr w:type="spellEnd"/>
      <w:r w:rsidRPr="00202547">
        <w:rPr>
          <w:color w:val="538135" w:themeColor="accent6" w:themeShade="BF"/>
          <w:shd w:val="clear" w:color="auto" w:fill="FFFFFF"/>
          <w:lang w:val="en-US"/>
        </w:rPr>
        <w:t>(1+1/</w:t>
      </w:r>
      <w:proofErr w:type="spellStart"/>
      <w:r w:rsidRPr="00202547">
        <w:rPr>
          <w:color w:val="538135" w:themeColor="accent6" w:themeShade="BF"/>
          <w:shd w:val="clear" w:color="auto" w:fill="FFFFFF"/>
          <w:lang w:val="en-US"/>
        </w:rPr>
        <w:t>xn</w:t>
      </w:r>
      <w:proofErr w:type="spellEnd"/>
      <w:r w:rsidRPr="00202547">
        <w:rPr>
          <w:color w:val="538135" w:themeColor="accent6" w:themeShade="BF"/>
          <w:shd w:val="clear" w:color="auto" w:fill="FFFFFF"/>
          <w:lang w:val="en-US"/>
        </w:rPr>
        <w:t>)</w:t>
      </w:r>
      <w:proofErr w:type="spellStart"/>
      <w:r w:rsidRPr="00202547">
        <w:rPr>
          <w:color w:val="538135" w:themeColor="accent6" w:themeShade="BF"/>
          <w:shd w:val="clear" w:color="auto" w:fill="FFFFFF"/>
          <w:vertAlign w:val="superscript"/>
          <w:lang w:val="en-US"/>
        </w:rPr>
        <w:t>xn</w:t>
      </w:r>
      <w:proofErr w:type="spellEnd"/>
      <w:r w:rsidRPr="00202547">
        <w:rPr>
          <w:color w:val="538135" w:themeColor="accent6" w:themeShade="BF"/>
          <w:shd w:val="clear" w:color="auto" w:fill="FFFFFF"/>
          <w:lang w:val="en-US"/>
        </w:rPr>
        <w:t xml:space="preserve"> = e</w:t>
      </w:r>
    </w:p>
    <w:p w14:paraId="5772E7EC" w14:textId="236B6F8B" w:rsidR="00BE2DBE" w:rsidRPr="00202547" w:rsidRDefault="00BE2DBE" w:rsidP="00CB0593">
      <w:pPr>
        <w:pStyle w:val="3"/>
        <w:rPr>
          <w:color w:val="538135" w:themeColor="accent6" w:themeShade="BF"/>
          <w:lang w:val="en-US"/>
        </w:rPr>
      </w:pPr>
      <w:proofErr w:type="spellStart"/>
      <w:r w:rsidRPr="00202547">
        <w:rPr>
          <w:color w:val="538135" w:themeColor="accent6" w:themeShade="BF"/>
          <w:lang w:val="en-US"/>
        </w:rPr>
        <w:t>lim</w:t>
      </w:r>
      <w:proofErr w:type="spellEnd"/>
      <w:r w:rsidRPr="00202547">
        <w:rPr>
          <w:color w:val="538135" w:themeColor="accent6" w:themeShade="BF"/>
          <w:lang w:val="en-US"/>
        </w:rPr>
        <w:t>(</w:t>
      </w:r>
      <w:proofErr w:type="spellStart"/>
      <w:r w:rsidRPr="00202547">
        <w:rPr>
          <w:color w:val="538135" w:themeColor="accent6" w:themeShade="BF"/>
          <w:lang w:val="en-US"/>
        </w:rPr>
        <w:t>xn</w:t>
      </w:r>
      <w:proofErr w:type="spellEnd"/>
      <w:r w:rsidRPr="00202547">
        <w:rPr>
          <w:color w:val="538135" w:themeColor="accent6" w:themeShade="BF"/>
          <w:lang w:val="en-US"/>
        </w:rPr>
        <w:t xml:space="preserve">)=0 </w:t>
      </w:r>
      <w:r w:rsidRPr="00202547">
        <w:rPr>
          <w:color w:val="538135" w:themeColor="accent6" w:themeShade="BF"/>
          <w:lang w:val="en-US"/>
        </w:rPr>
        <w:sym w:font="Wingdings" w:char="F0E0"/>
      </w:r>
      <w:r w:rsidRPr="00202547">
        <w:rPr>
          <w:color w:val="538135" w:themeColor="accent6" w:themeShade="BF"/>
          <w:lang w:val="en-US"/>
        </w:rPr>
        <w:t xml:space="preserve"> </w:t>
      </w:r>
      <w:proofErr w:type="spellStart"/>
      <w:r w:rsidRPr="00202547">
        <w:rPr>
          <w:color w:val="538135" w:themeColor="accent6" w:themeShade="BF"/>
          <w:lang w:val="en-US"/>
        </w:rPr>
        <w:t>lim</w:t>
      </w:r>
      <w:proofErr w:type="spellEnd"/>
      <w:r w:rsidRPr="00202547">
        <w:rPr>
          <w:color w:val="538135" w:themeColor="accent6" w:themeShade="BF"/>
          <w:lang w:val="en-US"/>
        </w:rPr>
        <w:t>(1+xn)</w:t>
      </w:r>
      <w:r w:rsidRPr="00202547">
        <w:rPr>
          <w:color w:val="538135" w:themeColor="accent6" w:themeShade="BF"/>
          <w:vertAlign w:val="superscript"/>
          <w:lang w:val="en-US"/>
        </w:rPr>
        <w:t>1/</w:t>
      </w:r>
      <w:proofErr w:type="spellStart"/>
      <w:r w:rsidRPr="00202547">
        <w:rPr>
          <w:color w:val="538135" w:themeColor="accent6" w:themeShade="BF"/>
          <w:vertAlign w:val="superscript"/>
          <w:lang w:val="en-US"/>
        </w:rPr>
        <w:t>xn</w:t>
      </w:r>
      <w:proofErr w:type="spellEnd"/>
      <w:r w:rsidRPr="00202547">
        <w:rPr>
          <w:color w:val="538135" w:themeColor="accent6" w:themeShade="BF"/>
          <w:lang w:val="en-US"/>
        </w:rPr>
        <w:t xml:space="preserve"> = e</w:t>
      </w:r>
    </w:p>
    <w:p w14:paraId="374F5858" w14:textId="77777777" w:rsidR="00D00443" w:rsidRPr="00C03D66" w:rsidRDefault="00D00443" w:rsidP="00DD7E20">
      <w:pPr>
        <w:spacing w:line="240" w:lineRule="auto"/>
        <w:rPr>
          <w:rFonts w:cstheme="minorHAnsi"/>
          <w:sz w:val="24"/>
          <w:szCs w:val="24"/>
          <w:lang w:val="en-US"/>
        </w:rPr>
      </w:pPr>
    </w:p>
    <w:sectPr w:rsidR="00D00443" w:rsidRPr="00C03D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817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2A7A6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B942E2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8FC57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84E0D8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873422532">
    <w:abstractNumId w:val="1"/>
  </w:num>
  <w:num w:numId="2" w16cid:durableId="255670881">
    <w:abstractNumId w:val="3"/>
  </w:num>
  <w:num w:numId="3" w16cid:durableId="1402869594">
    <w:abstractNumId w:val="0"/>
  </w:num>
  <w:num w:numId="4" w16cid:durableId="922641438">
    <w:abstractNumId w:val="2"/>
  </w:num>
  <w:num w:numId="5" w16cid:durableId="14538681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73D"/>
    <w:rsid w:val="000076B3"/>
    <w:rsid w:val="00053BA4"/>
    <w:rsid w:val="00055872"/>
    <w:rsid w:val="000B3344"/>
    <w:rsid w:val="000B5A8B"/>
    <w:rsid w:val="000E13E0"/>
    <w:rsid w:val="00101013"/>
    <w:rsid w:val="00103271"/>
    <w:rsid w:val="00107C2F"/>
    <w:rsid w:val="00110DA8"/>
    <w:rsid w:val="00117184"/>
    <w:rsid w:val="001725D9"/>
    <w:rsid w:val="00176432"/>
    <w:rsid w:val="00180280"/>
    <w:rsid w:val="0018180E"/>
    <w:rsid w:val="001A28A5"/>
    <w:rsid w:val="00202547"/>
    <w:rsid w:val="0022699E"/>
    <w:rsid w:val="002541F0"/>
    <w:rsid w:val="00265C89"/>
    <w:rsid w:val="002A1104"/>
    <w:rsid w:val="002A2BA5"/>
    <w:rsid w:val="002A7847"/>
    <w:rsid w:val="002C2A12"/>
    <w:rsid w:val="002D443E"/>
    <w:rsid w:val="002F4D17"/>
    <w:rsid w:val="002F57B2"/>
    <w:rsid w:val="00302B9A"/>
    <w:rsid w:val="003074D9"/>
    <w:rsid w:val="003153B2"/>
    <w:rsid w:val="00316490"/>
    <w:rsid w:val="00322D7A"/>
    <w:rsid w:val="00324CB9"/>
    <w:rsid w:val="0032665F"/>
    <w:rsid w:val="003329C4"/>
    <w:rsid w:val="00341EDE"/>
    <w:rsid w:val="00352DA2"/>
    <w:rsid w:val="003551DB"/>
    <w:rsid w:val="003553ED"/>
    <w:rsid w:val="003668C1"/>
    <w:rsid w:val="00380322"/>
    <w:rsid w:val="003A3117"/>
    <w:rsid w:val="003A7013"/>
    <w:rsid w:val="00431200"/>
    <w:rsid w:val="004358E3"/>
    <w:rsid w:val="0045117B"/>
    <w:rsid w:val="0047671A"/>
    <w:rsid w:val="00480CE0"/>
    <w:rsid w:val="00485FAB"/>
    <w:rsid w:val="004D17E2"/>
    <w:rsid w:val="00502320"/>
    <w:rsid w:val="005227D6"/>
    <w:rsid w:val="00522800"/>
    <w:rsid w:val="00531038"/>
    <w:rsid w:val="00534596"/>
    <w:rsid w:val="005502D5"/>
    <w:rsid w:val="0055045B"/>
    <w:rsid w:val="00560B81"/>
    <w:rsid w:val="0057047C"/>
    <w:rsid w:val="00576484"/>
    <w:rsid w:val="005C5E22"/>
    <w:rsid w:val="006070E5"/>
    <w:rsid w:val="0065250C"/>
    <w:rsid w:val="00666B38"/>
    <w:rsid w:val="006702A5"/>
    <w:rsid w:val="00675AC3"/>
    <w:rsid w:val="0068376F"/>
    <w:rsid w:val="0069057F"/>
    <w:rsid w:val="006A69F6"/>
    <w:rsid w:val="006D5615"/>
    <w:rsid w:val="006D768B"/>
    <w:rsid w:val="006D7F1E"/>
    <w:rsid w:val="006E0AC5"/>
    <w:rsid w:val="00702916"/>
    <w:rsid w:val="0070515E"/>
    <w:rsid w:val="00714A26"/>
    <w:rsid w:val="007152E2"/>
    <w:rsid w:val="00715C30"/>
    <w:rsid w:val="0071792F"/>
    <w:rsid w:val="007540AB"/>
    <w:rsid w:val="00786132"/>
    <w:rsid w:val="007B7F61"/>
    <w:rsid w:val="007F0186"/>
    <w:rsid w:val="007F3E0C"/>
    <w:rsid w:val="0080293A"/>
    <w:rsid w:val="0081414D"/>
    <w:rsid w:val="00827CC9"/>
    <w:rsid w:val="00831B12"/>
    <w:rsid w:val="0083203B"/>
    <w:rsid w:val="0083590C"/>
    <w:rsid w:val="00835E29"/>
    <w:rsid w:val="0084490A"/>
    <w:rsid w:val="00864B25"/>
    <w:rsid w:val="00896C98"/>
    <w:rsid w:val="008A65FF"/>
    <w:rsid w:val="008B72A9"/>
    <w:rsid w:val="008C6B44"/>
    <w:rsid w:val="008D7487"/>
    <w:rsid w:val="00903509"/>
    <w:rsid w:val="00905306"/>
    <w:rsid w:val="00927EEF"/>
    <w:rsid w:val="00941384"/>
    <w:rsid w:val="00950798"/>
    <w:rsid w:val="009544E8"/>
    <w:rsid w:val="00981FDE"/>
    <w:rsid w:val="00985B05"/>
    <w:rsid w:val="00997143"/>
    <w:rsid w:val="009A2DBF"/>
    <w:rsid w:val="009A4BC1"/>
    <w:rsid w:val="009D7B0C"/>
    <w:rsid w:val="009E5450"/>
    <w:rsid w:val="009F4565"/>
    <w:rsid w:val="00A16CE7"/>
    <w:rsid w:val="00A223B9"/>
    <w:rsid w:val="00A3194D"/>
    <w:rsid w:val="00A33D78"/>
    <w:rsid w:val="00A36663"/>
    <w:rsid w:val="00A37F8A"/>
    <w:rsid w:val="00A80298"/>
    <w:rsid w:val="00A850BB"/>
    <w:rsid w:val="00A90534"/>
    <w:rsid w:val="00A96636"/>
    <w:rsid w:val="00AD5641"/>
    <w:rsid w:val="00AE3DA5"/>
    <w:rsid w:val="00B01D99"/>
    <w:rsid w:val="00B37087"/>
    <w:rsid w:val="00B6341B"/>
    <w:rsid w:val="00B668AB"/>
    <w:rsid w:val="00B9503C"/>
    <w:rsid w:val="00B958E5"/>
    <w:rsid w:val="00B9687C"/>
    <w:rsid w:val="00BB4434"/>
    <w:rsid w:val="00BB528C"/>
    <w:rsid w:val="00BB7239"/>
    <w:rsid w:val="00BC3C82"/>
    <w:rsid w:val="00BD5256"/>
    <w:rsid w:val="00BE2DBE"/>
    <w:rsid w:val="00C014BF"/>
    <w:rsid w:val="00C03D66"/>
    <w:rsid w:val="00C121AE"/>
    <w:rsid w:val="00C2215C"/>
    <w:rsid w:val="00C43F7A"/>
    <w:rsid w:val="00C443AD"/>
    <w:rsid w:val="00C4597C"/>
    <w:rsid w:val="00C53B80"/>
    <w:rsid w:val="00C70C86"/>
    <w:rsid w:val="00CB0593"/>
    <w:rsid w:val="00CB3211"/>
    <w:rsid w:val="00CD457B"/>
    <w:rsid w:val="00CE73D0"/>
    <w:rsid w:val="00CF4886"/>
    <w:rsid w:val="00D00443"/>
    <w:rsid w:val="00D22E8A"/>
    <w:rsid w:val="00D46719"/>
    <w:rsid w:val="00D51A4D"/>
    <w:rsid w:val="00D53124"/>
    <w:rsid w:val="00D567EF"/>
    <w:rsid w:val="00D65E61"/>
    <w:rsid w:val="00D67670"/>
    <w:rsid w:val="00D75922"/>
    <w:rsid w:val="00DD4C49"/>
    <w:rsid w:val="00DD7E20"/>
    <w:rsid w:val="00DE3348"/>
    <w:rsid w:val="00DE573B"/>
    <w:rsid w:val="00E14EFF"/>
    <w:rsid w:val="00E32F0D"/>
    <w:rsid w:val="00E43882"/>
    <w:rsid w:val="00E75A90"/>
    <w:rsid w:val="00EB00A3"/>
    <w:rsid w:val="00EC6DF7"/>
    <w:rsid w:val="00F14736"/>
    <w:rsid w:val="00F649AA"/>
    <w:rsid w:val="00FA09BE"/>
    <w:rsid w:val="00FA3921"/>
    <w:rsid w:val="00FB773D"/>
    <w:rsid w:val="00FC6A38"/>
    <w:rsid w:val="00FD2396"/>
    <w:rsid w:val="00FF5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15A6C"/>
  <w15:chartTrackingRefBased/>
  <w15:docId w15:val="{3A8B13CF-FBC8-4956-AD39-993F2494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0593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0593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0593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B0593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0593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593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0593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0593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0593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725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B0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B05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B05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CB059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B059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B059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B059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CB059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B059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7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FC997-9B06-4319-B0E8-304147DC3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Чураков</dc:creator>
  <cp:keywords/>
  <dc:description/>
  <cp:lastModifiedBy>Александр Чураков</cp:lastModifiedBy>
  <cp:revision>74</cp:revision>
  <dcterms:created xsi:type="dcterms:W3CDTF">2023-10-18T07:40:00Z</dcterms:created>
  <dcterms:modified xsi:type="dcterms:W3CDTF">2023-10-18T15:52:00Z</dcterms:modified>
</cp:coreProperties>
</file>