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51C89" w14:textId="77777777" w:rsidR="00916787" w:rsidRDefault="00916787" w:rsidP="00916787">
      <w:r>
        <w:t>Pigging Report</w:t>
      </w:r>
    </w:p>
    <w:p w14:paraId="6D64A150" w14:textId="4DA7EBC0" w:rsidR="00916787" w:rsidRDefault="00916787" w:rsidP="00916787">
      <w:r>
        <w:t xml:space="preserve">Customer: </w:t>
      </w:r>
      <w:proofErr w:type="spellStart"/>
      <w:r w:rsidR="00BC5578" w:rsidRPr="00E947B4">
        <w:t>G'Day</w:t>
      </w:r>
      <w:proofErr w:type="spellEnd"/>
      <w:r w:rsidR="00BC5578" w:rsidRPr="00E947B4">
        <w:t xml:space="preserve"> Gas Distributors Pty Ltd</w:t>
      </w:r>
    </w:p>
    <w:p w14:paraId="488D6955" w14:textId="77777777" w:rsidR="00916787" w:rsidRDefault="00916787" w:rsidP="00916787">
      <w:r>
        <w:t xml:space="preserve">Pipeline: </w:t>
      </w:r>
      <w:proofErr w:type="spellStart"/>
      <w:r>
        <w:t>Wallumbilla</w:t>
      </w:r>
      <w:proofErr w:type="spellEnd"/>
      <w:r>
        <w:t xml:space="preserve"> Gladstone Pipeline</w:t>
      </w:r>
    </w:p>
    <w:p w14:paraId="740EB1AD" w14:textId="77777777" w:rsidR="00916787" w:rsidRDefault="00916787" w:rsidP="00916787">
      <w:r>
        <w:t xml:space="preserve">Section: </w:t>
      </w:r>
      <w:proofErr w:type="spellStart"/>
      <w:r>
        <w:t>Wallumbilla</w:t>
      </w:r>
      <w:proofErr w:type="spellEnd"/>
      <w:r>
        <w:t xml:space="preserve"> to Dalby (0 - 150 km)</w:t>
      </w:r>
    </w:p>
    <w:p w14:paraId="72C324D8" w14:textId="77777777" w:rsidR="00916787" w:rsidRDefault="00916787" w:rsidP="00916787">
      <w:r>
        <w:t>Date: July 1st, 2024</w:t>
      </w:r>
    </w:p>
    <w:p w14:paraId="43695AFE" w14:textId="77777777" w:rsidR="00916787" w:rsidRDefault="00916787" w:rsidP="00916787"/>
    <w:p w14:paraId="3BD4AB19" w14:textId="77777777" w:rsidR="00916787" w:rsidRDefault="00916787" w:rsidP="00916787">
      <w:r>
        <w:t>Introduction:</w:t>
      </w:r>
    </w:p>
    <w:p w14:paraId="68B4BC57" w14:textId="77777777" w:rsidR="00916787" w:rsidRDefault="00916787" w:rsidP="00916787">
      <w:r>
        <w:t xml:space="preserve">This report summarizes the pigging operations carried out on the </w:t>
      </w:r>
      <w:proofErr w:type="spellStart"/>
      <w:r>
        <w:t>Wallumbilla</w:t>
      </w:r>
      <w:proofErr w:type="spellEnd"/>
      <w:r>
        <w:t xml:space="preserve"> to Dalby section of the </w:t>
      </w:r>
      <w:proofErr w:type="spellStart"/>
      <w:r>
        <w:t>Wallumbilla</w:t>
      </w:r>
      <w:proofErr w:type="spellEnd"/>
      <w:r>
        <w:t xml:space="preserve"> Gladstone Pipeline on July 1st, 2024. The purpose of this pigging operation was to conduct routine cleaning and inspection as part of the planned maintenance campaign for the 2024 summer season.</w:t>
      </w:r>
    </w:p>
    <w:p w14:paraId="78AA42C6" w14:textId="77777777" w:rsidR="00916787" w:rsidRDefault="00916787" w:rsidP="00916787"/>
    <w:p w14:paraId="36D098B9" w14:textId="77777777" w:rsidR="00916787" w:rsidRDefault="00916787" w:rsidP="00916787">
      <w:r>
        <w:t>Pigging Operations:</w:t>
      </w:r>
    </w:p>
    <w:p w14:paraId="7B7FAF2B" w14:textId="77777777" w:rsidR="00916787" w:rsidRDefault="00916787" w:rsidP="00916787">
      <w:r>
        <w:t>1. Pre-Pigging Preparation:</w:t>
      </w:r>
    </w:p>
    <w:p w14:paraId="6C700D23" w14:textId="77777777" w:rsidR="00916787" w:rsidRDefault="00916787" w:rsidP="00916787">
      <w:r>
        <w:t xml:space="preserve">   - Conducted safety briefings and obtained necessary permits.</w:t>
      </w:r>
    </w:p>
    <w:p w14:paraId="21B4F61F" w14:textId="77777777" w:rsidR="00916787" w:rsidRDefault="00916787" w:rsidP="00916787">
      <w:r>
        <w:t xml:space="preserve">   - Verified pipeline operating conditions and pressures.</w:t>
      </w:r>
    </w:p>
    <w:p w14:paraId="3652C739" w14:textId="77777777" w:rsidR="00916787" w:rsidRDefault="00916787" w:rsidP="00916787">
      <w:r>
        <w:t xml:space="preserve">   - Installed temporary pigging facilities at the launch and receive sites.</w:t>
      </w:r>
    </w:p>
    <w:p w14:paraId="20B1A5E2" w14:textId="77777777" w:rsidR="00916787" w:rsidRDefault="00916787" w:rsidP="00916787"/>
    <w:p w14:paraId="5A359037" w14:textId="77777777" w:rsidR="00916787" w:rsidRDefault="00916787" w:rsidP="00916787">
      <w:r>
        <w:t>2. Pigging Run:</w:t>
      </w:r>
    </w:p>
    <w:p w14:paraId="53EA61E6" w14:textId="77777777" w:rsidR="00916787" w:rsidRDefault="00916787" w:rsidP="00916787">
      <w:r>
        <w:t xml:space="preserve">   - Launched a bi-directional cleaning pig from the </w:t>
      </w:r>
      <w:proofErr w:type="spellStart"/>
      <w:r>
        <w:t>Wallumbilla</w:t>
      </w:r>
      <w:proofErr w:type="spellEnd"/>
      <w:r>
        <w:t xml:space="preserve"> station at 08:00 hours.</w:t>
      </w:r>
    </w:p>
    <w:p w14:paraId="61BA9F2D" w14:textId="77777777" w:rsidR="00916787" w:rsidRDefault="00916787" w:rsidP="00916787">
      <w:r>
        <w:t xml:space="preserve">   - The pig was tracked and monitored throughout the run using the latest technology.</w:t>
      </w:r>
    </w:p>
    <w:p w14:paraId="4F796D65" w14:textId="77777777" w:rsidR="00916787" w:rsidRDefault="00916787" w:rsidP="00916787">
      <w:r>
        <w:t xml:space="preserve">   - Received the pig at the Dalby station at 12:30 hours, covering </w:t>
      </w:r>
      <w:proofErr w:type="gramStart"/>
      <w:r>
        <w:t>a distance of 150</w:t>
      </w:r>
      <w:proofErr w:type="gramEnd"/>
      <w:r>
        <w:t xml:space="preserve"> km.</w:t>
      </w:r>
    </w:p>
    <w:p w14:paraId="006692B0" w14:textId="77777777" w:rsidR="00916787" w:rsidRDefault="00916787" w:rsidP="00916787"/>
    <w:p w14:paraId="7A1618FD" w14:textId="77777777" w:rsidR="00916787" w:rsidRDefault="00916787" w:rsidP="00916787">
      <w:r>
        <w:t>3. Post-Pigging Inspection:</w:t>
      </w:r>
    </w:p>
    <w:p w14:paraId="3CC9A4D0" w14:textId="77777777" w:rsidR="00916787" w:rsidRDefault="00916787" w:rsidP="00916787">
      <w:r>
        <w:t xml:space="preserve">   - Performed visual inspection of the received pig for any anomalies or debris.</w:t>
      </w:r>
    </w:p>
    <w:p w14:paraId="1EC48E04" w14:textId="77777777" w:rsidR="00916787" w:rsidRDefault="00916787" w:rsidP="00916787">
      <w:r>
        <w:t xml:space="preserve">   - Collected and analyzed debris samples for further evaluation.</w:t>
      </w:r>
    </w:p>
    <w:p w14:paraId="7588E9BF" w14:textId="77777777" w:rsidR="00916787" w:rsidRDefault="00916787" w:rsidP="00916787">
      <w:r>
        <w:t xml:space="preserve">   - Conducted preliminary data analysis from the pig's integrated sensors.</w:t>
      </w:r>
    </w:p>
    <w:p w14:paraId="207C2A5E" w14:textId="77777777" w:rsidR="00916787" w:rsidRDefault="00916787" w:rsidP="00916787"/>
    <w:p w14:paraId="567213DE" w14:textId="77777777" w:rsidR="00916787" w:rsidRDefault="00916787" w:rsidP="00916787">
      <w:r>
        <w:t>Findings and Observations:</w:t>
      </w:r>
    </w:p>
    <w:p w14:paraId="7170FC91" w14:textId="77777777" w:rsidR="00916787" w:rsidRDefault="00916787" w:rsidP="00916787">
      <w:r>
        <w:t>- The pigging operation was completed successfully without any major incidents.</w:t>
      </w:r>
    </w:p>
    <w:p w14:paraId="16964D7A" w14:textId="77777777" w:rsidR="00916787" w:rsidRDefault="00916787" w:rsidP="00916787">
      <w:r>
        <w:lastRenderedPageBreak/>
        <w:t>- Moderate levels of debris, primarily consisting of dried hydrocarbon deposits and trace amounts of sand, were collected from the pig.</w:t>
      </w:r>
    </w:p>
    <w:p w14:paraId="1F26EC1B" w14:textId="77777777" w:rsidR="00916787" w:rsidRDefault="00916787" w:rsidP="00916787">
      <w:r>
        <w:t>- Initial data analysis did not indicate any significant areas of concern, such as severe corrosion or dents, within this pipeline section.</w:t>
      </w:r>
    </w:p>
    <w:p w14:paraId="333C96C9" w14:textId="77777777" w:rsidR="00916787" w:rsidRDefault="00916787" w:rsidP="00916787">
      <w:r>
        <w:t>- Minor surface corrosion was detected at a few locations, which will be further evaluated and monitored during subsequent inspections.</w:t>
      </w:r>
    </w:p>
    <w:p w14:paraId="367161BB" w14:textId="77777777" w:rsidR="00916787" w:rsidRDefault="00916787" w:rsidP="00916787"/>
    <w:p w14:paraId="36BF0C11" w14:textId="77777777" w:rsidR="00916787" w:rsidRDefault="00916787" w:rsidP="00916787">
      <w:r>
        <w:t>Recommendations:</w:t>
      </w:r>
    </w:p>
    <w:p w14:paraId="5A3EA671" w14:textId="77777777" w:rsidR="00916787" w:rsidRDefault="00916787" w:rsidP="00916787">
      <w:r>
        <w:t xml:space="preserve">- Schedule a follow-up pigging run with </w:t>
      </w:r>
      <w:proofErr w:type="spellStart"/>
      <w:proofErr w:type="gramStart"/>
      <w:r>
        <w:t>a</w:t>
      </w:r>
      <w:proofErr w:type="spellEnd"/>
      <w:proofErr w:type="gramEnd"/>
      <w:r>
        <w:t xml:space="preserve"> intelligent inspection pig to gather more detailed data on the identified areas of minor corrosion.</w:t>
      </w:r>
    </w:p>
    <w:p w14:paraId="308414B8" w14:textId="77777777" w:rsidR="00916787" w:rsidRDefault="00916787" w:rsidP="00916787">
      <w:r>
        <w:t>- Increase the frequency of pigging operations on this section to maintain optimal pipeline integrity and cleanliness.</w:t>
      </w:r>
    </w:p>
    <w:p w14:paraId="561B9E40" w14:textId="77777777" w:rsidR="00916787" w:rsidRDefault="00916787" w:rsidP="00916787">
      <w:r>
        <w:t>- Review the cleaning and debris collection procedures to improve efficiency and effectiveness.</w:t>
      </w:r>
    </w:p>
    <w:p w14:paraId="7C92DB0F" w14:textId="77777777" w:rsidR="00916787" w:rsidRDefault="00916787" w:rsidP="00916787"/>
    <w:p w14:paraId="28EAB82D" w14:textId="77777777" w:rsidR="00916787" w:rsidRDefault="00916787" w:rsidP="00916787">
      <w:r>
        <w:t xml:space="preserve">This report provides a summary of the pigging operations conducted on July 1st, 2024, for the </w:t>
      </w:r>
      <w:proofErr w:type="spellStart"/>
      <w:r>
        <w:t>Wallumbilla</w:t>
      </w:r>
      <w:proofErr w:type="spellEnd"/>
      <w:r>
        <w:t xml:space="preserve"> to Dalby section of the </w:t>
      </w:r>
      <w:proofErr w:type="spellStart"/>
      <w:r>
        <w:t>Wallumbilla</w:t>
      </w:r>
      <w:proofErr w:type="spellEnd"/>
      <w:r>
        <w:t xml:space="preserve"> Gladstone Pipeline. Further pigging reports will be provided as the maintenance campaign progresses throughout the summer season.</w:t>
      </w:r>
    </w:p>
    <w:p w14:paraId="4FA85536" w14:textId="77777777" w:rsidR="00916787" w:rsidRDefault="00916787" w:rsidP="00916787"/>
    <w:p w14:paraId="07D9E1AC" w14:textId="77777777" w:rsidR="00916787" w:rsidRDefault="00916787" w:rsidP="00916787">
      <w:r>
        <w:t>Prepared by:</w:t>
      </w:r>
    </w:p>
    <w:p w14:paraId="4CB329EC" w14:textId="4EC48CF5" w:rsidR="00916787" w:rsidRDefault="00916787" w:rsidP="00916787">
      <w:r w:rsidRPr="00916787">
        <w:t>Piping Inspection Services (PIS)</w:t>
      </w:r>
    </w:p>
    <w:p w14:paraId="0A0E613C" w14:textId="77777777" w:rsidR="00916787" w:rsidRDefault="00916787" w:rsidP="00916787">
      <w:r>
        <w:t>14 Kenworth Place</w:t>
      </w:r>
    </w:p>
    <w:p w14:paraId="64B4EE45" w14:textId="77777777" w:rsidR="00916787" w:rsidRDefault="00916787" w:rsidP="00916787">
      <w:r>
        <w:t>Brendale, QLD 4500</w:t>
      </w:r>
    </w:p>
    <w:p w14:paraId="0C25C51B" w14:textId="77777777" w:rsidR="00916787" w:rsidRDefault="00916787" w:rsidP="00916787">
      <w:r>
        <w:t>Australia</w:t>
      </w:r>
    </w:p>
    <w:p w14:paraId="20074FD6" w14:textId="77777777" w:rsidR="00916787" w:rsidRDefault="00916787" w:rsidP="00916787"/>
    <w:p w14:paraId="538E92F7" w14:textId="77777777" w:rsidR="00916787" w:rsidRDefault="00916787" w:rsidP="00916787">
      <w:r>
        <w:t>Phone: +61 7 3889 7099</w:t>
      </w:r>
    </w:p>
    <w:p w14:paraId="316BF3CF" w14:textId="77777777" w:rsidR="00916787" w:rsidRDefault="00916787" w:rsidP="00916787">
      <w:r>
        <w:t>Email: info@pipelineinspectionservices.com.au</w:t>
      </w:r>
    </w:p>
    <w:p w14:paraId="4B4F5326" w14:textId="77777777" w:rsidR="00916787" w:rsidRDefault="00916787" w:rsidP="00916787">
      <w:r>
        <w:t>Website: www.pipelineinspectionservices.com.au</w:t>
      </w:r>
    </w:p>
    <w:p w14:paraId="5FFC6DBD" w14:textId="77777777" w:rsidR="00916787" w:rsidRDefault="00916787" w:rsidP="00916787"/>
    <w:p w14:paraId="720AE0FF" w14:textId="77777777" w:rsidR="00916787" w:rsidRDefault="00916787" w:rsidP="00916787">
      <w:r>
        <w:t>Operations Manager: Sarah Johnson</w:t>
      </w:r>
    </w:p>
    <w:p w14:paraId="02361DC0" w14:textId="266681B6" w:rsidR="00066A46" w:rsidRDefault="00916787" w:rsidP="00916787">
      <w:r>
        <w:t>Email: sarah.johnson@pipelineinspectionservices.com.au</w:t>
      </w:r>
    </w:p>
    <w:sectPr w:rsidR="0006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12"/>
    <w:rsid w:val="00066A46"/>
    <w:rsid w:val="000C501B"/>
    <w:rsid w:val="001F7212"/>
    <w:rsid w:val="0032081F"/>
    <w:rsid w:val="00916787"/>
    <w:rsid w:val="00BC5578"/>
    <w:rsid w:val="00D6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EC52"/>
  <w15:chartTrackingRefBased/>
  <w15:docId w15:val="{DDD613FD-BE01-4448-9879-1A356563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212"/>
    <w:rPr>
      <w:rFonts w:eastAsiaTheme="majorEastAsia" w:cstheme="majorBidi"/>
      <w:color w:val="272727" w:themeColor="text1" w:themeTint="D8"/>
    </w:rPr>
  </w:style>
  <w:style w:type="paragraph" w:styleId="Title">
    <w:name w:val="Title"/>
    <w:basedOn w:val="Normal"/>
    <w:next w:val="Normal"/>
    <w:link w:val="TitleChar"/>
    <w:uiPriority w:val="10"/>
    <w:qFormat/>
    <w:rsid w:val="001F7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212"/>
    <w:pPr>
      <w:spacing w:before="160"/>
      <w:jc w:val="center"/>
    </w:pPr>
    <w:rPr>
      <w:i/>
      <w:iCs/>
      <w:color w:val="404040" w:themeColor="text1" w:themeTint="BF"/>
    </w:rPr>
  </w:style>
  <w:style w:type="character" w:customStyle="1" w:styleId="QuoteChar">
    <w:name w:val="Quote Char"/>
    <w:basedOn w:val="DefaultParagraphFont"/>
    <w:link w:val="Quote"/>
    <w:uiPriority w:val="29"/>
    <w:rsid w:val="001F7212"/>
    <w:rPr>
      <w:i/>
      <w:iCs/>
      <w:color w:val="404040" w:themeColor="text1" w:themeTint="BF"/>
    </w:rPr>
  </w:style>
  <w:style w:type="paragraph" w:styleId="ListParagraph">
    <w:name w:val="List Paragraph"/>
    <w:basedOn w:val="Normal"/>
    <w:uiPriority w:val="34"/>
    <w:qFormat/>
    <w:rsid w:val="001F7212"/>
    <w:pPr>
      <w:ind w:left="720"/>
      <w:contextualSpacing/>
    </w:pPr>
  </w:style>
  <w:style w:type="character" w:styleId="IntenseEmphasis">
    <w:name w:val="Intense Emphasis"/>
    <w:basedOn w:val="DefaultParagraphFont"/>
    <w:uiPriority w:val="21"/>
    <w:qFormat/>
    <w:rsid w:val="001F7212"/>
    <w:rPr>
      <w:i/>
      <w:iCs/>
      <w:color w:val="0F4761" w:themeColor="accent1" w:themeShade="BF"/>
    </w:rPr>
  </w:style>
  <w:style w:type="paragraph" w:styleId="IntenseQuote">
    <w:name w:val="Intense Quote"/>
    <w:basedOn w:val="Normal"/>
    <w:next w:val="Normal"/>
    <w:link w:val="IntenseQuoteChar"/>
    <w:uiPriority w:val="30"/>
    <w:qFormat/>
    <w:rsid w:val="001F7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212"/>
    <w:rPr>
      <w:i/>
      <w:iCs/>
      <w:color w:val="0F4761" w:themeColor="accent1" w:themeShade="BF"/>
    </w:rPr>
  </w:style>
  <w:style w:type="character" w:styleId="IntenseReference">
    <w:name w:val="Intense Reference"/>
    <w:basedOn w:val="DefaultParagraphFont"/>
    <w:uiPriority w:val="32"/>
    <w:qFormat/>
    <w:rsid w:val="001F72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2331</Characters>
  <Application>Microsoft Office Word</Application>
  <DocSecurity>0</DocSecurity>
  <Lines>19</Lines>
  <Paragraphs>5</Paragraphs>
  <ScaleCrop>false</ScaleCrop>
  <Company>Amazon</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Bateman, Scott</dc:creator>
  <cp:keywords/>
  <dc:description/>
  <cp:lastModifiedBy>Bateman, Scott</cp:lastModifiedBy>
  <cp:revision>3</cp:revision>
  <dcterms:created xsi:type="dcterms:W3CDTF">2024-10-03T13:49:00Z</dcterms:created>
  <dcterms:modified xsi:type="dcterms:W3CDTF">2025-02-26T22:02:00Z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2024-10-03T13:51:52Z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cd6b600f-66af-41df-b5cc-ab0393e2d610</vt:lpwstr>
  </property>
  <property fmtid="{D5CDD505-2E9C-101B-9397-08002B2CF9AE}" pid="8" name="MSIP_Label_929eed6f-34eb-4453-9f97-09510b9b219f_ContentBits">
    <vt:lpwstr>0</vt:lpwstr>
  </property>
</Properties>
</file>