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109E" w14:textId="77777777" w:rsidR="00E027D3" w:rsidRDefault="00E027D3">
      <w:pPr>
        <w:rPr>
          <w:noProof/>
        </w:rPr>
      </w:pPr>
    </w:p>
    <w:p w14:paraId="07FC19B2" w14:textId="259A55E2" w:rsidR="00640C3D" w:rsidRDefault="00E027D3" w:rsidP="00A80D82">
      <w:pPr>
        <w:jc w:val="center"/>
        <w:rPr>
          <w:sz w:val="44"/>
          <w:szCs w:val="44"/>
          <w:lang w:val="nl-NL"/>
        </w:rPr>
      </w:pPr>
      <w:r w:rsidRPr="00A80D8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36C8D" wp14:editId="7D8CFE37">
            <wp:simplePos x="0" y="0"/>
            <wp:positionH relativeFrom="margin">
              <wp:align>center</wp:align>
            </wp:positionH>
            <wp:positionV relativeFrom="margin">
              <wp:posOffset>2061210</wp:posOffset>
            </wp:positionV>
            <wp:extent cx="5267325" cy="3107821"/>
            <wp:effectExtent l="0" t="0" r="0" b="0"/>
            <wp:wrapSquare wrapText="bothSides"/>
            <wp:docPr id="2" name="Picture 2" descr="Home - Horse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- Horse Realit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1"/>
                    <a:stretch/>
                  </pic:blipFill>
                  <pic:spPr bwMode="auto">
                    <a:xfrm>
                      <a:off x="0" y="0"/>
                      <a:ext cx="5267325" cy="310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F7">
        <w:rPr>
          <w:sz w:val="48"/>
          <w:szCs w:val="48"/>
          <w:lang w:val="nl-NL"/>
        </w:rPr>
        <w:t>Responsiviteit</w:t>
      </w:r>
      <w:r w:rsidRPr="00A80D82">
        <w:rPr>
          <w:sz w:val="48"/>
          <w:szCs w:val="48"/>
          <w:lang w:val="nl-NL"/>
        </w:rPr>
        <w:t xml:space="preserve"> – Horse Reality</w:t>
      </w:r>
      <w:r w:rsidR="00A80D82">
        <w:rPr>
          <w:sz w:val="48"/>
          <w:szCs w:val="48"/>
          <w:lang w:val="nl-NL"/>
        </w:rPr>
        <w:br/>
      </w:r>
      <w:r w:rsidR="00A80D82">
        <w:rPr>
          <w:sz w:val="28"/>
          <w:szCs w:val="28"/>
          <w:lang w:val="nl-NL"/>
        </w:rPr>
        <w:t>Luuk Eglem</w:t>
      </w:r>
      <w:r w:rsidR="00460111">
        <w:rPr>
          <w:sz w:val="28"/>
          <w:szCs w:val="28"/>
          <w:lang w:val="nl-NL"/>
        </w:rPr>
        <w:t>, Axel de Gier, Levi Meslan en Alex Klasser</w:t>
      </w:r>
      <w:r w:rsidR="00A80D82">
        <w:rPr>
          <w:sz w:val="28"/>
          <w:szCs w:val="28"/>
          <w:lang w:val="nl-NL"/>
        </w:rPr>
        <w:t xml:space="preserve"> – 2wdv2-b</w:t>
      </w:r>
      <w:r w:rsidRPr="00E027D3">
        <w:rPr>
          <w:sz w:val="44"/>
          <w:szCs w:val="44"/>
          <w:lang w:val="nl-NL"/>
        </w:rPr>
        <w:br/>
      </w:r>
      <w:r w:rsidRPr="00E027D3">
        <w:rPr>
          <w:sz w:val="44"/>
          <w:szCs w:val="44"/>
          <w:lang w:val="nl-NL"/>
        </w:rPr>
        <w:br/>
      </w:r>
      <w:r w:rsidR="00D267AA">
        <w:rPr>
          <w:sz w:val="44"/>
          <w:szCs w:val="44"/>
          <w:lang w:val="nl-NL"/>
        </w:rPr>
        <w:br/>
      </w:r>
    </w:p>
    <w:p w14:paraId="42343AC6" w14:textId="50269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73C89A25" w14:textId="55BDA9EB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682C71A3" w14:textId="77777777" w:rsidR="00A04449" w:rsidRDefault="00A04449" w:rsidP="00A80D82">
      <w:pPr>
        <w:jc w:val="center"/>
        <w:rPr>
          <w:sz w:val="44"/>
          <w:szCs w:val="44"/>
          <w:lang w:val="nl-NL"/>
        </w:rPr>
      </w:pPr>
    </w:p>
    <w:p w14:paraId="186C637D" w14:textId="1E1C6787" w:rsidR="00D267AA" w:rsidRPr="00D267AA" w:rsidRDefault="00D267AA" w:rsidP="00A80D82">
      <w:pPr>
        <w:jc w:val="center"/>
        <w:rPr>
          <w:sz w:val="32"/>
          <w:szCs w:val="32"/>
          <w:lang w:val="nl-NL"/>
        </w:rPr>
      </w:pPr>
      <w:r w:rsidRPr="00D267AA">
        <w:rPr>
          <w:sz w:val="32"/>
          <w:szCs w:val="32"/>
          <w:lang w:val="nl-NL"/>
        </w:rPr>
        <w:t>1</w:t>
      </w:r>
      <w:r w:rsidR="00835F08">
        <w:rPr>
          <w:sz w:val="32"/>
          <w:szCs w:val="32"/>
          <w:lang w:val="nl-NL"/>
        </w:rPr>
        <w:t>6</w:t>
      </w:r>
      <w:r w:rsidRPr="00D267AA">
        <w:rPr>
          <w:sz w:val="32"/>
          <w:szCs w:val="32"/>
          <w:lang w:val="nl-NL"/>
        </w:rPr>
        <w:t>-</w:t>
      </w:r>
      <w:r w:rsidR="00332D10">
        <w:rPr>
          <w:sz w:val="32"/>
          <w:szCs w:val="32"/>
          <w:lang w:val="nl-NL"/>
        </w:rPr>
        <w:t>01</w:t>
      </w:r>
      <w:r w:rsidRPr="00D267AA">
        <w:rPr>
          <w:sz w:val="32"/>
          <w:szCs w:val="32"/>
          <w:lang w:val="nl-NL"/>
        </w:rPr>
        <w:t>-202</w:t>
      </w:r>
      <w:r w:rsidR="00332D10">
        <w:rPr>
          <w:sz w:val="32"/>
          <w:szCs w:val="32"/>
          <w:lang w:val="nl-NL"/>
        </w:rPr>
        <w:t>1</w:t>
      </w:r>
    </w:p>
    <w:p w14:paraId="193C9198" w14:textId="43AA3901" w:rsidR="00D267AA" w:rsidRDefault="00D267AA" w:rsidP="00A80D82">
      <w:pPr>
        <w:jc w:val="center"/>
        <w:rPr>
          <w:sz w:val="44"/>
          <w:szCs w:val="44"/>
          <w:lang w:val="nl-NL"/>
        </w:rPr>
      </w:pPr>
    </w:p>
    <w:p w14:paraId="3740E88F" w14:textId="6EB98185" w:rsidR="00D267AA" w:rsidRDefault="00C808A5" w:rsidP="00C808A5">
      <w:pPr>
        <w:tabs>
          <w:tab w:val="left" w:pos="8655"/>
        </w:tabs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ab/>
      </w:r>
    </w:p>
    <w:p w14:paraId="4EA25737" w14:textId="117AFDD0" w:rsidR="00BB7686" w:rsidRPr="00507FDD" w:rsidRDefault="00090578" w:rsidP="00415320">
      <w:pPr>
        <w:rPr>
          <w:lang w:val="nl-NL"/>
        </w:rPr>
      </w:pPr>
      <w:r w:rsidRPr="00B92392">
        <w:rPr>
          <w:b/>
          <w:bCs/>
          <w:noProof/>
          <w:sz w:val="32"/>
          <w:szCs w:val="32"/>
          <w:lang w:val="nl-NL"/>
        </w:rPr>
        <w:lastRenderedPageBreak/>
        <w:t>Waarom heb je bepaalde beslissingen genomen op bepaalde schermgroottes</w:t>
      </w:r>
      <w:r w:rsidR="00F16413" w:rsidRPr="00B92392">
        <w:rPr>
          <w:b/>
          <w:bCs/>
          <w:noProof/>
          <w:sz w:val="32"/>
          <w:szCs w:val="32"/>
          <w:lang w:val="nl-NL"/>
        </w:rPr>
        <w:t>?</w:t>
      </w:r>
      <w:r w:rsidR="0052176A">
        <w:rPr>
          <w:sz w:val="44"/>
          <w:szCs w:val="44"/>
          <w:lang w:val="nl-NL"/>
        </w:rPr>
        <w:br/>
      </w:r>
      <w:r w:rsidR="00134B83" w:rsidRPr="00D90A93">
        <w:rPr>
          <w:sz w:val="28"/>
          <w:szCs w:val="28"/>
          <w:lang w:val="nl-NL"/>
        </w:rPr>
        <w:t xml:space="preserve">We hebben gebruik gemaakt van Bootstrap, doordat we Bootstrap gebruiken en toepassen, is alles automatisch al responsive. </w:t>
      </w:r>
      <w:r w:rsidR="00D90A93" w:rsidRPr="00D90A93">
        <w:rPr>
          <w:sz w:val="28"/>
          <w:szCs w:val="28"/>
          <w:lang w:val="nl-NL"/>
        </w:rPr>
        <w:t>Dit is zeer gunstig want zo kunnen alle klanten op elk device/schermgrootte goed gebruik maken van d</w:t>
      </w:r>
      <w:r w:rsidR="007278D2">
        <w:rPr>
          <w:sz w:val="28"/>
          <w:szCs w:val="28"/>
          <w:lang w:val="nl-NL"/>
        </w:rPr>
        <w:t xml:space="preserve">e </w:t>
      </w:r>
      <w:r w:rsidR="007278D2" w:rsidRPr="007278D2">
        <w:rPr>
          <w:sz w:val="28"/>
          <w:szCs w:val="28"/>
          <w:lang w:val="nl-NL"/>
        </w:rPr>
        <w:t>character</w:t>
      </w:r>
      <w:r w:rsidR="007278D2">
        <w:rPr>
          <w:sz w:val="28"/>
          <w:szCs w:val="28"/>
          <w:lang w:val="nl-NL"/>
        </w:rPr>
        <w:t xml:space="preserve"> creator.</w:t>
      </w:r>
      <w:r w:rsidR="008C67D0">
        <w:rPr>
          <w:sz w:val="28"/>
          <w:szCs w:val="28"/>
          <w:lang w:val="nl-NL"/>
        </w:rPr>
        <w:t xml:space="preserve"> Bootstrap geeft ons ook heel veel andere mogelijkheden om de styling makkelijker/beter te maken.</w:t>
      </w:r>
      <w:r w:rsidR="00271CF6">
        <w:rPr>
          <w:sz w:val="24"/>
          <w:szCs w:val="24"/>
          <w:lang w:val="nl-NL"/>
        </w:rPr>
        <w:br/>
      </w:r>
      <w:r w:rsidR="00E22AA6">
        <w:rPr>
          <w:sz w:val="24"/>
          <w:szCs w:val="24"/>
          <w:lang w:val="nl-NL"/>
        </w:rPr>
        <w:br/>
      </w:r>
      <w:r w:rsidR="00271CF6" w:rsidRPr="00A066F7">
        <w:rPr>
          <w:b/>
          <w:bCs/>
          <w:sz w:val="32"/>
          <w:szCs w:val="32"/>
          <w:lang w:val="nl-NL"/>
        </w:rPr>
        <w:t xml:space="preserve">Hoe heb je </w:t>
      </w:r>
      <w:r w:rsidR="006470C2" w:rsidRPr="00A066F7">
        <w:rPr>
          <w:b/>
          <w:bCs/>
          <w:sz w:val="32"/>
          <w:szCs w:val="32"/>
          <w:lang w:val="nl-NL"/>
        </w:rPr>
        <w:t>ervoor</w:t>
      </w:r>
      <w:r w:rsidR="00271CF6" w:rsidRPr="00A066F7">
        <w:rPr>
          <w:b/>
          <w:bCs/>
          <w:sz w:val="32"/>
          <w:szCs w:val="32"/>
          <w:lang w:val="nl-NL"/>
        </w:rPr>
        <w:t xml:space="preserve"> gezorgd dat de uitwerking op mobiele telefoons goed werkbaar blijft</w:t>
      </w:r>
      <w:r w:rsidR="00F16413" w:rsidRPr="00A066F7">
        <w:rPr>
          <w:b/>
          <w:bCs/>
          <w:sz w:val="32"/>
          <w:szCs w:val="32"/>
          <w:lang w:val="nl-NL"/>
        </w:rPr>
        <w:t>?</w:t>
      </w:r>
      <w:r w:rsidR="00E22AA6">
        <w:rPr>
          <w:sz w:val="44"/>
          <w:szCs w:val="44"/>
          <w:lang w:val="nl-NL"/>
        </w:rPr>
        <w:br/>
      </w:r>
      <w:r w:rsidR="00B92392" w:rsidRPr="00B92392">
        <w:rPr>
          <w:sz w:val="28"/>
          <w:szCs w:val="28"/>
          <w:lang w:val="nl-NL"/>
        </w:rPr>
        <w:t>Doordat we</w:t>
      </w:r>
      <w:r w:rsidR="00B92392">
        <w:rPr>
          <w:sz w:val="28"/>
          <w:szCs w:val="28"/>
          <w:lang w:val="nl-NL"/>
        </w:rPr>
        <w:t xml:space="preserve"> Bootstrap gebruiken, is dit automatisch al toegepast. </w:t>
      </w:r>
      <w:r w:rsidR="00E047C6">
        <w:rPr>
          <w:sz w:val="28"/>
          <w:szCs w:val="28"/>
          <w:lang w:val="nl-NL"/>
        </w:rPr>
        <w:t>Bootstrap maakt gebruik van een krachtige mobiele flexbox grid waarbij het heel makkelijk is om items responsive te maken.</w:t>
      </w:r>
      <w:r w:rsidR="00B333FB">
        <w:rPr>
          <w:sz w:val="28"/>
          <w:szCs w:val="28"/>
          <w:lang w:val="nl-NL"/>
        </w:rPr>
        <w:t xml:space="preserve"> Alles staat heel duidelijk op hun website beschreven</w:t>
      </w:r>
      <w:r w:rsidR="00C808A5">
        <w:rPr>
          <w:sz w:val="24"/>
          <w:szCs w:val="24"/>
          <w:lang w:val="nl-NL"/>
        </w:rPr>
        <w:br/>
      </w:r>
      <w:r w:rsidR="00C808A5" w:rsidRPr="00C808A5">
        <w:rPr>
          <w:sz w:val="32"/>
          <w:szCs w:val="32"/>
          <w:lang w:val="nl-NL"/>
        </w:rPr>
        <w:br/>
      </w:r>
      <w:r w:rsidR="00C808A5" w:rsidRPr="00C808A5">
        <w:rPr>
          <w:b/>
          <w:bCs/>
          <w:sz w:val="32"/>
          <w:szCs w:val="32"/>
          <w:lang w:val="nl-NL"/>
        </w:rPr>
        <w:t>Welke breakpoints/media-</w:t>
      </w:r>
      <w:r w:rsidR="006470C2" w:rsidRPr="00C808A5">
        <w:rPr>
          <w:b/>
          <w:bCs/>
          <w:sz w:val="32"/>
          <w:szCs w:val="32"/>
          <w:lang w:val="nl-NL"/>
        </w:rPr>
        <w:t>query’s</w:t>
      </w:r>
      <w:r w:rsidR="00C808A5" w:rsidRPr="00C808A5">
        <w:rPr>
          <w:b/>
          <w:bCs/>
          <w:sz w:val="32"/>
          <w:szCs w:val="32"/>
          <w:lang w:val="nl-NL"/>
        </w:rPr>
        <w:t xml:space="preserve"> heb je gekozen?</w:t>
      </w:r>
      <w:r w:rsidR="002F37AF">
        <w:rPr>
          <w:sz w:val="24"/>
          <w:szCs w:val="24"/>
          <w:lang w:val="nl-NL"/>
        </w:rPr>
        <w:br/>
      </w:r>
      <w:r w:rsidR="00415320" w:rsidRPr="00507FDD">
        <w:rPr>
          <w:sz w:val="28"/>
          <w:szCs w:val="28"/>
          <w:lang w:val="nl-NL"/>
        </w:rPr>
        <w:t xml:space="preserve">Gezien we Bootstrap gebruiken, hebben we de standaard groottes </w:t>
      </w:r>
      <w:r w:rsidR="00BB083E">
        <w:rPr>
          <w:sz w:val="28"/>
          <w:szCs w:val="28"/>
          <w:lang w:val="nl-NL"/>
        </w:rPr>
        <w:t>gehouden</w:t>
      </w:r>
      <w:r w:rsidR="00507FDD" w:rsidRPr="00507FDD">
        <w:rPr>
          <w:sz w:val="28"/>
          <w:szCs w:val="28"/>
          <w:lang w:val="nl-NL"/>
        </w:rPr>
        <w:t>:</w:t>
      </w:r>
      <w:r w:rsidR="00507FDD" w:rsidRPr="00507FDD">
        <w:rPr>
          <w:sz w:val="28"/>
          <w:szCs w:val="28"/>
          <w:lang w:val="nl-NL"/>
        </w:rPr>
        <w:br/>
      </w:r>
      <w:r w:rsidR="00415320" w:rsidRPr="00507FDD">
        <w:rPr>
          <w:sz w:val="28"/>
          <w:szCs w:val="28"/>
          <w:lang w:val="nl-NL"/>
        </w:rPr>
        <w:br/>
        <w:t>Small devices (landscape phones, 576px and up)</w:t>
      </w:r>
      <w:r w:rsidR="00415320" w:rsidRPr="00507FDD">
        <w:rPr>
          <w:sz w:val="28"/>
          <w:szCs w:val="28"/>
          <w:lang w:val="nl-NL"/>
        </w:rPr>
        <w:br/>
        <w:t>Medium devices (tablets, 768px and up)</w:t>
      </w:r>
      <w:r w:rsidR="00415320" w:rsidRPr="00507FDD">
        <w:rPr>
          <w:sz w:val="28"/>
          <w:szCs w:val="28"/>
          <w:lang w:val="nl-NL"/>
        </w:rPr>
        <w:br/>
        <w:t>Large devices (desktops, 992px and up)</w:t>
      </w:r>
      <w:r w:rsidR="00415320" w:rsidRPr="00507FDD">
        <w:rPr>
          <w:sz w:val="28"/>
          <w:szCs w:val="28"/>
          <w:lang w:val="nl-NL"/>
        </w:rPr>
        <w:br/>
        <w:t>Extra-large devices (large desktops, 1200px and up</w:t>
      </w:r>
      <w:r w:rsidR="00507FDD" w:rsidRPr="00507FDD">
        <w:rPr>
          <w:sz w:val="28"/>
          <w:szCs w:val="28"/>
          <w:lang w:val="nl-NL"/>
        </w:rPr>
        <w:t>)</w:t>
      </w:r>
      <w:r w:rsidR="00507FDD" w:rsidRPr="00507FDD">
        <w:rPr>
          <w:sz w:val="28"/>
          <w:szCs w:val="28"/>
          <w:lang w:val="nl-NL"/>
        </w:rPr>
        <w:br/>
      </w:r>
      <w:r w:rsidR="00507FDD" w:rsidRPr="00507FDD">
        <w:rPr>
          <w:sz w:val="28"/>
          <w:szCs w:val="28"/>
          <w:lang w:val="nl-NL"/>
        </w:rPr>
        <w:br/>
        <w:t>Indien nodig, kun</w:t>
      </w:r>
      <w:r w:rsidR="00507FDD">
        <w:rPr>
          <w:sz w:val="28"/>
          <w:szCs w:val="28"/>
          <w:lang w:val="nl-NL"/>
        </w:rPr>
        <w:t xml:space="preserve">nen we deze groottes altijd </w:t>
      </w:r>
      <w:r w:rsidR="00355649">
        <w:rPr>
          <w:sz w:val="28"/>
          <w:szCs w:val="28"/>
          <w:lang w:val="nl-NL"/>
        </w:rPr>
        <w:t xml:space="preserve">later </w:t>
      </w:r>
      <w:r w:rsidR="00507FDD">
        <w:rPr>
          <w:sz w:val="28"/>
          <w:szCs w:val="28"/>
          <w:lang w:val="nl-NL"/>
        </w:rPr>
        <w:t>nog veranderen.</w:t>
      </w:r>
      <w:r w:rsidR="00355649">
        <w:rPr>
          <w:sz w:val="28"/>
          <w:szCs w:val="28"/>
          <w:lang w:val="nl-NL"/>
        </w:rPr>
        <w:t xml:space="preserve"> </w:t>
      </w:r>
      <w:r w:rsidR="00355649">
        <w:rPr>
          <w:sz w:val="28"/>
          <w:szCs w:val="28"/>
          <w:lang w:val="nl-NL"/>
        </w:rPr>
        <w:br/>
      </w:r>
      <w:r w:rsidR="00355649">
        <w:rPr>
          <w:sz w:val="28"/>
          <w:szCs w:val="28"/>
          <w:lang w:val="nl-NL"/>
        </w:rPr>
        <w:br/>
      </w:r>
      <w:r w:rsidR="00C82B03" w:rsidRPr="00507FDD">
        <w:rPr>
          <w:lang w:val="nl-NL"/>
        </w:rPr>
        <w:br/>
      </w:r>
    </w:p>
    <w:p w14:paraId="52C1D9B4" w14:textId="50923A5C" w:rsidR="00FC40F4" w:rsidRPr="00507FDD" w:rsidRDefault="00FC40F4" w:rsidP="00BB7686">
      <w:pPr>
        <w:rPr>
          <w:lang w:val="nl-NL"/>
        </w:rPr>
      </w:pPr>
    </w:p>
    <w:sectPr w:rsidR="00FC40F4" w:rsidRPr="00507FDD" w:rsidSect="00E027D3">
      <w:footerReference w:type="default" r:id="rId9"/>
      <w:pgSz w:w="12240" w:h="15840"/>
      <w:pgMar w:top="1440" w:right="1440" w:bottom="1440" w:left="1440" w:header="1008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1A37" w14:textId="77777777" w:rsidR="00FB5CF5" w:rsidRDefault="00FB5CF5" w:rsidP="00D35905">
      <w:pPr>
        <w:spacing w:after="0" w:line="240" w:lineRule="auto"/>
      </w:pPr>
      <w:r>
        <w:separator/>
      </w:r>
    </w:p>
  </w:endnote>
  <w:endnote w:type="continuationSeparator" w:id="0">
    <w:p w14:paraId="03C55ECD" w14:textId="77777777" w:rsidR="00FB5CF5" w:rsidRDefault="00FB5CF5" w:rsidP="00D3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E027D3" w14:paraId="7A4FA91C" w14:textId="77777777">
      <w:tc>
        <w:tcPr>
          <w:tcW w:w="2500" w:type="pct"/>
          <w:shd w:val="clear" w:color="auto" w:fill="4472C4" w:themeFill="accent1"/>
          <w:vAlign w:val="center"/>
        </w:tcPr>
        <w:p w14:paraId="7F5D9874" w14:textId="14C17D4D" w:rsidR="00E027D3" w:rsidRPr="009170B8" w:rsidRDefault="00FB5CF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  <w:lang w:val="nl-NL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lang w:val="nl-NL"/>
              </w:rPr>
              <w:alias w:val="Title"/>
              <w:tag w:val=""/>
              <w:id w:val="-578829839"/>
              <w:placeholder>
                <w:docPart w:val="1C13BBD52B624B95878266E029EE03B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A56FF" w:rsidRP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responsiviteit</w:t>
              </w:r>
              <w:r w:rsid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 xml:space="preserve"> </w:t>
              </w:r>
              <w:r w:rsidR="005A56FF" w:rsidRPr="005A56FF">
                <w:rPr>
                  <w:caps/>
                  <w:color w:val="FFFFFF" w:themeColor="background1"/>
                  <w:sz w:val="18"/>
                  <w:szCs w:val="18"/>
                  <w:lang w:val="nl-NL"/>
                </w:rPr>
                <w:t>– horse reality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168DE7EDB3A4E7ABD66FA8AA596FEE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4AEA07D" w14:textId="024484D5" w:rsidR="00E027D3" w:rsidRDefault="00E027D3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luuk Eglem</w:t>
              </w:r>
            </w:p>
          </w:sdtContent>
        </w:sdt>
      </w:tc>
    </w:tr>
  </w:tbl>
  <w:p w14:paraId="3D38F002" w14:textId="77777777" w:rsidR="00D35905" w:rsidRDefault="00D35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7BA6C" w14:textId="77777777" w:rsidR="00FB5CF5" w:rsidRDefault="00FB5CF5" w:rsidP="00D35905">
      <w:pPr>
        <w:spacing w:after="0" w:line="240" w:lineRule="auto"/>
      </w:pPr>
      <w:r>
        <w:separator/>
      </w:r>
    </w:p>
  </w:footnote>
  <w:footnote w:type="continuationSeparator" w:id="0">
    <w:p w14:paraId="23F2BB71" w14:textId="77777777" w:rsidR="00FB5CF5" w:rsidRDefault="00FB5CF5" w:rsidP="00D3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90A90"/>
    <w:multiLevelType w:val="multilevel"/>
    <w:tmpl w:val="AF4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D"/>
    <w:rsid w:val="000263D2"/>
    <w:rsid w:val="0007237C"/>
    <w:rsid w:val="00090578"/>
    <w:rsid w:val="00110096"/>
    <w:rsid w:val="00134B83"/>
    <w:rsid w:val="00235A9A"/>
    <w:rsid w:val="00266A81"/>
    <w:rsid w:val="00271CF6"/>
    <w:rsid w:val="002F376C"/>
    <w:rsid w:val="002F37AF"/>
    <w:rsid w:val="002F55B7"/>
    <w:rsid w:val="00322598"/>
    <w:rsid w:val="00332D10"/>
    <w:rsid w:val="00336665"/>
    <w:rsid w:val="00355649"/>
    <w:rsid w:val="00415320"/>
    <w:rsid w:val="00460111"/>
    <w:rsid w:val="00486EBA"/>
    <w:rsid w:val="004F1B4E"/>
    <w:rsid w:val="00507FDD"/>
    <w:rsid w:val="0052176A"/>
    <w:rsid w:val="005A56FF"/>
    <w:rsid w:val="005A6837"/>
    <w:rsid w:val="005E35C9"/>
    <w:rsid w:val="00617DF6"/>
    <w:rsid w:val="006257DC"/>
    <w:rsid w:val="00633BF2"/>
    <w:rsid w:val="00640C3D"/>
    <w:rsid w:val="006470C2"/>
    <w:rsid w:val="007278D2"/>
    <w:rsid w:val="007A327C"/>
    <w:rsid w:val="007F2992"/>
    <w:rsid w:val="00835F08"/>
    <w:rsid w:val="008810F8"/>
    <w:rsid w:val="008C29D6"/>
    <w:rsid w:val="008C67D0"/>
    <w:rsid w:val="009170B8"/>
    <w:rsid w:val="0098400B"/>
    <w:rsid w:val="00A04449"/>
    <w:rsid w:val="00A066F7"/>
    <w:rsid w:val="00A27E3C"/>
    <w:rsid w:val="00A3150D"/>
    <w:rsid w:val="00A80D82"/>
    <w:rsid w:val="00AA5694"/>
    <w:rsid w:val="00AD7FE4"/>
    <w:rsid w:val="00B333FB"/>
    <w:rsid w:val="00B80C3F"/>
    <w:rsid w:val="00B81FC9"/>
    <w:rsid w:val="00B92392"/>
    <w:rsid w:val="00BB083E"/>
    <w:rsid w:val="00BB7686"/>
    <w:rsid w:val="00C21EFE"/>
    <w:rsid w:val="00C808A5"/>
    <w:rsid w:val="00C82B03"/>
    <w:rsid w:val="00CF0100"/>
    <w:rsid w:val="00CF02F2"/>
    <w:rsid w:val="00D14FF1"/>
    <w:rsid w:val="00D267AA"/>
    <w:rsid w:val="00D35905"/>
    <w:rsid w:val="00D80581"/>
    <w:rsid w:val="00D90A93"/>
    <w:rsid w:val="00E027D3"/>
    <w:rsid w:val="00E047C6"/>
    <w:rsid w:val="00E22AA6"/>
    <w:rsid w:val="00E510F7"/>
    <w:rsid w:val="00F077F2"/>
    <w:rsid w:val="00F16413"/>
    <w:rsid w:val="00F5197F"/>
    <w:rsid w:val="00FB5CF5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7463"/>
  <w15:chartTrackingRefBased/>
  <w15:docId w15:val="{69EDB1AE-81AC-4D86-B632-9E9BFE6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5"/>
  </w:style>
  <w:style w:type="paragraph" w:styleId="Footer">
    <w:name w:val="footer"/>
    <w:basedOn w:val="Normal"/>
    <w:link w:val="FooterChar"/>
    <w:uiPriority w:val="99"/>
    <w:unhideWhenUsed/>
    <w:rsid w:val="00D3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5"/>
  </w:style>
  <w:style w:type="table" w:styleId="TableGrid">
    <w:name w:val="Table Grid"/>
    <w:basedOn w:val="TableNormal"/>
    <w:uiPriority w:val="39"/>
    <w:rsid w:val="00AD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13BBD52B624B95878266E029EE0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4CBE9-79EC-44CE-B517-B032E37ECF98}"/>
      </w:docPartPr>
      <w:docPartBody>
        <w:p w:rsidR="00BA4182" w:rsidRDefault="002E7333" w:rsidP="002E7333">
          <w:pPr>
            <w:pStyle w:val="1C13BBD52B624B95878266E029EE03B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168DE7EDB3A4E7ABD66FA8AA596F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7191-C836-4AED-BE65-D1CA3EA34812}"/>
      </w:docPartPr>
      <w:docPartBody>
        <w:p w:rsidR="00BA4182" w:rsidRDefault="002E7333" w:rsidP="002E7333">
          <w:pPr>
            <w:pStyle w:val="4168DE7EDB3A4E7ABD66FA8AA596FEE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33"/>
    <w:rsid w:val="002E7333"/>
    <w:rsid w:val="00A065C1"/>
    <w:rsid w:val="00BA4182"/>
    <w:rsid w:val="00D137AE"/>
    <w:rsid w:val="00E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333"/>
    <w:rPr>
      <w:color w:val="808080"/>
    </w:rPr>
  </w:style>
  <w:style w:type="paragraph" w:customStyle="1" w:styleId="1C13BBD52B624B95878266E029EE03B5">
    <w:name w:val="1C13BBD52B624B95878266E029EE03B5"/>
    <w:rsid w:val="002E7333"/>
  </w:style>
  <w:style w:type="paragraph" w:customStyle="1" w:styleId="4168DE7EDB3A4E7ABD66FA8AA596FEE8">
    <w:name w:val="4168DE7EDB3A4E7ABD66FA8AA596FEE8"/>
    <w:rsid w:val="002E7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E4AF-811F-4207-9D34-336F02BE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 – horse reality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responsiviteit – horse reality</dc:title>
  <dc:subject/>
  <dc:creator>luuk Eglem</dc:creator>
  <cp:keywords/>
  <dc:description/>
  <cp:lastModifiedBy>luuk ja</cp:lastModifiedBy>
  <cp:revision>71</cp:revision>
  <cp:lastPrinted>2020-12-18T01:41:00Z</cp:lastPrinted>
  <dcterms:created xsi:type="dcterms:W3CDTF">2020-12-18T01:02:00Z</dcterms:created>
  <dcterms:modified xsi:type="dcterms:W3CDTF">2021-01-16T23:24:00Z</dcterms:modified>
</cp:coreProperties>
</file>